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02AF5A" w14:textId="77945DAC" w:rsidR="007F5C70" w:rsidRDefault="007F5C70" w:rsidP="007F5C70">
      <w:pPr>
        <w:jc w:val="center"/>
        <w:rPr>
          <w:rFonts w:ascii="Arial" w:hAnsi="Arial" w:cs="Arial"/>
          <w:bCs/>
          <w:noProof/>
        </w:rPr>
      </w:pPr>
      <w:r>
        <w:rPr>
          <w:rFonts w:ascii="Arial" w:hAnsi="Arial" w:cs="Arial"/>
          <w:noProof/>
        </w:rPr>
        <w:drawing>
          <wp:inline distT="0" distB="0" distL="0" distR="0" wp14:anchorId="611CF57D" wp14:editId="7C94E7FA">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0DDB9A" w14:textId="77777777" w:rsidR="007F5C70" w:rsidRDefault="007F5C70" w:rsidP="007F5C70">
      <w:pPr>
        <w:jc w:val="center"/>
        <w:rPr>
          <w:b/>
          <w:bCs/>
        </w:rPr>
      </w:pPr>
    </w:p>
    <w:p w14:paraId="4FAE567F" w14:textId="77777777" w:rsidR="007F5C70" w:rsidRDefault="007F5C70" w:rsidP="007F5C70">
      <w:pPr>
        <w:jc w:val="center"/>
        <w:rPr>
          <w:b/>
          <w:bCs/>
        </w:rPr>
      </w:pPr>
      <w:r>
        <w:rPr>
          <w:b/>
          <w:bCs/>
        </w:rPr>
        <w:t>END SEMESTER EXAMINATION – NOV / DEC 2024</w:t>
      </w:r>
    </w:p>
    <w:p w14:paraId="7B8C4E85" w14:textId="77777777" w:rsidR="000D07EA" w:rsidRPr="006A58ED"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D3484D" w14:paraId="3C91D9CD" w14:textId="77777777" w:rsidTr="0037089B">
        <w:trPr>
          <w:trHeight w:val="397"/>
          <w:jc w:val="center"/>
        </w:trPr>
        <w:tc>
          <w:tcPr>
            <w:tcW w:w="1555" w:type="dxa"/>
            <w:vAlign w:val="center"/>
          </w:tcPr>
          <w:p w14:paraId="1992446B" w14:textId="1AB4B56A" w:rsidR="00EE2A4E" w:rsidRPr="00D3484D" w:rsidRDefault="00EE2A4E" w:rsidP="007E575B">
            <w:pPr>
              <w:pStyle w:val="Title"/>
              <w:jc w:val="left"/>
              <w:rPr>
                <w:b/>
                <w:sz w:val="22"/>
                <w:szCs w:val="22"/>
              </w:rPr>
            </w:pPr>
            <w:bookmarkStart w:id="0" w:name="_Hlk116569079"/>
            <w:r w:rsidRPr="00D3484D">
              <w:rPr>
                <w:b/>
                <w:sz w:val="22"/>
                <w:szCs w:val="22"/>
              </w:rPr>
              <w:t xml:space="preserve">Course Code      </w:t>
            </w:r>
          </w:p>
        </w:tc>
        <w:tc>
          <w:tcPr>
            <w:tcW w:w="6662" w:type="dxa"/>
            <w:vAlign w:val="center"/>
          </w:tcPr>
          <w:p w14:paraId="1B5771FF" w14:textId="665FD8C8" w:rsidR="00EE2A4E" w:rsidRPr="00D3484D" w:rsidRDefault="00D3484D" w:rsidP="007E575B">
            <w:pPr>
              <w:pStyle w:val="Title"/>
              <w:jc w:val="left"/>
              <w:rPr>
                <w:b/>
                <w:sz w:val="22"/>
                <w:szCs w:val="22"/>
              </w:rPr>
            </w:pPr>
            <w:r w:rsidRPr="00D3484D">
              <w:rPr>
                <w:b/>
                <w:sz w:val="22"/>
                <w:szCs w:val="22"/>
              </w:rPr>
              <w:t xml:space="preserve">14FP2018 / </w:t>
            </w:r>
            <w:r w:rsidR="00DF75CF" w:rsidRPr="00D3484D">
              <w:rPr>
                <w:b/>
                <w:sz w:val="22"/>
                <w:szCs w:val="22"/>
              </w:rPr>
              <w:t>18FP2021</w:t>
            </w:r>
            <w:r w:rsidRPr="00D3484D">
              <w:rPr>
                <w:b/>
                <w:sz w:val="22"/>
                <w:szCs w:val="22"/>
              </w:rPr>
              <w:t xml:space="preserve"> / 17FP2021</w:t>
            </w:r>
          </w:p>
        </w:tc>
        <w:tc>
          <w:tcPr>
            <w:tcW w:w="1417" w:type="dxa"/>
            <w:vAlign w:val="center"/>
          </w:tcPr>
          <w:p w14:paraId="04BD152A" w14:textId="197415BD" w:rsidR="00EE2A4E" w:rsidRPr="00D3484D" w:rsidRDefault="00EE2A4E" w:rsidP="007E575B">
            <w:pPr>
              <w:pStyle w:val="Title"/>
              <w:ind w:left="-468" w:firstLine="468"/>
              <w:jc w:val="left"/>
              <w:rPr>
                <w:sz w:val="22"/>
                <w:szCs w:val="22"/>
              </w:rPr>
            </w:pPr>
            <w:r w:rsidRPr="00D3484D">
              <w:rPr>
                <w:b/>
                <w:bCs/>
                <w:sz w:val="22"/>
                <w:szCs w:val="22"/>
              </w:rPr>
              <w:t xml:space="preserve">Duration       </w:t>
            </w:r>
          </w:p>
        </w:tc>
        <w:tc>
          <w:tcPr>
            <w:tcW w:w="851" w:type="dxa"/>
            <w:vAlign w:val="center"/>
          </w:tcPr>
          <w:p w14:paraId="64E19158" w14:textId="3B9B46F1" w:rsidR="00EE2A4E" w:rsidRPr="00D3484D" w:rsidRDefault="00EE2A4E" w:rsidP="007E575B">
            <w:pPr>
              <w:pStyle w:val="Title"/>
              <w:jc w:val="left"/>
              <w:rPr>
                <w:b/>
                <w:sz w:val="22"/>
                <w:szCs w:val="22"/>
              </w:rPr>
            </w:pPr>
            <w:r w:rsidRPr="00D3484D">
              <w:rPr>
                <w:b/>
                <w:sz w:val="22"/>
                <w:szCs w:val="22"/>
              </w:rPr>
              <w:t>3hrs</w:t>
            </w:r>
          </w:p>
        </w:tc>
      </w:tr>
      <w:tr w:rsidR="00EE2A4E" w:rsidRPr="00D3484D" w14:paraId="54C043F3" w14:textId="77777777" w:rsidTr="0037089B">
        <w:trPr>
          <w:trHeight w:val="397"/>
          <w:jc w:val="center"/>
        </w:trPr>
        <w:tc>
          <w:tcPr>
            <w:tcW w:w="1555" w:type="dxa"/>
            <w:vAlign w:val="center"/>
          </w:tcPr>
          <w:p w14:paraId="425D587A" w14:textId="1906A243" w:rsidR="00EE2A4E" w:rsidRPr="00D3484D" w:rsidRDefault="003F15D5" w:rsidP="007E575B">
            <w:pPr>
              <w:pStyle w:val="Title"/>
              <w:ind w:right="-160"/>
              <w:jc w:val="left"/>
              <w:rPr>
                <w:b/>
                <w:sz w:val="22"/>
                <w:szCs w:val="22"/>
              </w:rPr>
            </w:pPr>
            <w:r>
              <w:rPr>
                <w:b/>
                <w:sz w:val="22"/>
                <w:szCs w:val="22"/>
              </w:rPr>
              <w:t>Course Title</w:t>
            </w:r>
            <w:r w:rsidR="00EE2A4E" w:rsidRPr="00D3484D">
              <w:rPr>
                <w:b/>
                <w:sz w:val="22"/>
                <w:szCs w:val="22"/>
              </w:rPr>
              <w:t xml:space="preserve">     </w:t>
            </w:r>
          </w:p>
        </w:tc>
        <w:tc>
          <w:tcPr>
            <w:tcW w:w="6662" w:type="dxa"/>
            <w:vAlign w:val="center"/>
          </w:tcPr>
          <w:p w14:paraId="12181358" w14:textId="31C92FB7" w:rsidR="00EE2A4E" w:rsidRPr="00D3484D" w:rsidRDefault="00DF75CF" w:rsidP="007E575B">
            <w:pPr>
              <w:pStyle w:val="Title"/>
              <w:jc w:val="left"/>
              <w:rPr>
                <w:b/>
                <w:sz w:val="22"/>
                <w:szCs w:val="22"/>
              </w:rPr>
            </w:pPr>
            <w:r w:rsidRPr="00D3484D">
              <w:rPr>
                <w:b/>
                <w:sz w:val="22"/>
                <w:szCs w:val="22"/>
              </w:rPr>
              <w:t>FOOD SAFETY REGULATIONS</w:t>
            </w:r>
          </w:p>
        </w:tc>
        <w:tc>
          <w:tcPr>
            <w:tcW w:w="1417" w:type="dxa"/>
            <w:vAlign w:val="center"/>
          </w:tcPr>
          <w:p w14:paraId="40AAD456" w14:textId="1572AA70" w:rsidR="00EE2A4E" w:rsidRPr="00D3484D" w:rsidRDefault="00EE2A4E" w:rsidP="007E575B">
            <w:pPr>
              <w:pStyle w:val="Title"/>
              <w:jc w:val="left"/>
              <w:rPr>
                <w:b/>
                <w:bCs/>
                <w:sz w:val="22"/>
                <w:szCs w:val="22"/>
              </w:rPr>
            </w:pPr>
            <w:r w:rsidRPr="00D3484D">
              <w:rPr>
                <w:b/>
                <w:bCs/>
                <w:sz w:val="22"/>
                <w:szCs w:val="22"/>
              </w:rPr>
              <w:t xml:space="preserve">Max. Marks </w:t>
            </w:r>
          </w:p>
        </w:tc>
        <w:tc>
          <w:tcPr>
            <w:tcW w:w="851" w:type="dxa"/>
            <w:vAlign w:val="center"/>
          </w:tcPr>
          <w:p w14:paraId="74A0B803" w14:textId="4EFD568E" w:rsidR="00EE2A4E" w:rsidRPr="00D3484D" w:rsidRDefault="00EE2A4E" w:rsidP="007E575B">
            <w:pPr>
              <w:pStyle w:val="Title"/>
              <w:jc w:val="left"/>
              <w:rPr>
                <w:b/>
                <w:sz w:val="22"/>
                <w:szCs w:val="22"/>
              </w:rPr>
            </w:pPr>
            <w:r w:rsidRPr="00D3484D">
              <w:rPr>
                <w:b/>
                <w:sz w:val="22"/>
                <w:szCs w:val="22"/>
              </w:rPr>
              <w:t>100</w:t>
            </w:r>
          </w:p>
        </w:tc>
      </w:tr>
      <w:bookmarkEnd w:id="0"/>
    </w:tbl>
    <w:p w14:paraId="3C38C615" w14:textId="77777777" w:rsidR="00B57D8D" w:rsidRPr="006A58E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7089B" w:rsidRPr="00D3484D" w14:paraId="595FDE8E" w14:textId="77777777" w:rsidTr="00AC749E">
        <w:trPr>
          <w:trHeight w:val="552"/>
        </w:trPr>
        <w:tc>
          <w:tcPr>
            <w:tcW w:w="257" w:type="pct"/>
            <w:vAlign w:val="center"/>
          </w:tcPr>
          <w:p w14:paraId="7C1C9C2E" w14:textId="77777777" w:rsidR="00375CD9" w:rsidRPr="00D3484D" w:rsidRDefault="00375CD9" w:rsidP="005133D7">
            <w:pPr>
              <w:jc w:val="center"/>
              <w:rPr>
                <w:b/>
              </w:rPr>
            </w:pPr>
            <w:r w:rsidRPr="00D3484D">
              <w:rPr>
                <w:b/>
              </w:rPr>
              <w:t>Q. No.</w:t>
            </w:r>
          </w:p>
        </w:tc>
        <w:tc>
          <w:tcPr>
            <w:tcW w:w="3957" w:type="pct"/>
            <w:gridSpan w:val="2"/>
            <w:vAlign w:val="center"/>
          </w:tcPr>
          <w:p w14:paraId="70A081A0" w14:textId="77777777" w:rsidR="00375CD9" w:rsidRPr="00D3484D" w:rsidRDefault="00375CD9" w:rsidP="005133D7">
            <w:pPr>
              <w:jc w:val="center"/>
              <w:rPr>
                <w:b/>
              </w:rPr>
            </w:pPr>
            <w:r w:rsidRPr="00D3484D">
              <w:rPr>
                <w:b/>
              </w:rPr>
              <w:t>Questions</w:t>
            </w:r>
          </w:p>
        </w:tc>
        <w:tc>
          <w:tcPr>
            <w:tcW w:w="301" w:type="pct"/>
            <w:vAlign w:val="center"/>
          </w:tcPr>
          <w:p w14:paraId="5899CD23" w14:textId="4ED144B3" w:rsidR="00375CD9" w:rsidRPr="00D3484D" w:rsidRDefault="00405BDF" w:rsidP="00405BDF">
            <w:pPr>
              <w:jc w:val="center"/>
              <w:rPr>
                <w:b/>
              </w:rPr>
            </w:pPr>
            <w:r w:rsidRPr="00D3484D">
              <w:rPr>
                <w:b/>
              </w:rPr>
              <w:t>CO</w:t>
            </w:r>
          </w:p>
        </w:tc>
        <w:tc>
          <w:tcPr>
            <w:tcW w:w="243" w:type="pct"/>
            <w:vAlign w:val="center"/>
          </w:tcPr>
          <w:p w14:paraId="1F5F94DA" w14:textId="1D8CBA87" w:rsidR="00375CD9" w:rsidRPr="00D3484D" w:rsidRDefault="00405BDF" w:rsidP="00375CD9">
            <w:pPr>
              <w:jc w:val="center"/>
              <w:rPr>
                <w:b/>
              </w:rPr>
            </w:pPr>
            <w:r w:rsidRPr="00D3484D">
              <w:rPr>
                <w:b/>
              </w:rPr>
              <w:t>BL</w:t>
            </w:r>
          </w:p>
        </w:tc>
        <w:tc>
          <w:tcPr>
            <w:tcW w:w="241" w:type="pct"/>
            <w:vAlign w:val="center"/>
          </w:tcPr>
          <w:p w14:paraId="30DE4092" w14:textId="517BCE71" w:rsidR="00375CD9" w:rsidRPr="00D3484D" w:rsidRDefault="00375CD9" w:rsidP="005133D7">
            <w:pPr>
              <w:jc w:val="center"/>
              <w:rPr>
                <w:b/>
              </w:rPr>
            </w:pPr>
            <w:r w:rsidRPr="00D3484D">
              <w:rPr>
                <w:b/>
              </w:rPr>
              <w:t>M</w:t>
            </w:r>
          </w:p>
        </w:tc>
      </w:tr>
      <w:tr w:rsidR="006272BC" w:rsidRPr="00D3484D" w14:paraId="05D17D5A" w14:textId="77777777" w:rsidTr="008E4728">
        <w:trPr>
          <w:trHeight w:val="550"/>
        </w:trPr>
        <w:tc>
          <w:tcPr>
            <w:tcW w:w="5000" w:type="pct"/>
            <w:gridSpan w:val="6"/>
            <w:vAlign w:val="center"/>
          </w:tcPr>
          <w:p w14:paraId="1D4F49DE" w14:textId="77777777" w:rsidR="006272BC" w:rsidRPr="00D3484D" w:rsidRDefault="006272BC" w:rsidP="008C57B9">
            <w:pPr>
              <w:jc w:val="center"/>
              <w:rPr>
                <w:b/>
                <w:u w:val="single"/>
              </w:rPr>
            </w:pPr>
            <w:r w:rsidRPr="00D3484D">
              <w:rPr>
                <w:b/>
                <w:u w:val="single"/>
              </w:rPr>
              <w:t>PART – A (10 X 1 = 10 MARKS)</w:t>
            </w:r>
          </w:p>
        </w:tc>
      </w:tr>
      <w:tr w:rsidR="0037089B" w:rsidRPr="00D3484D" w14:paraId="65D080E8" w14:textId="77777777" w:rsidTr="00AC749E">
        <w:trPr>
          <w:trHeight w:val="283"/>
        </w:trPr>
        <w:tc>
          <w:tcPr>
            <w:tcW w:w="257" w:type="pct"/>
            <w:vAlign w:val="bottom"/>
          </w:tcPr>
          <w:p w14:paraId="50C2A5E8" w14:textId="77777777" w:rsidR="00375CD9" w:rsidRPr="00D3484D" w:rsidRDefault="00375CD9" w:rsidP="00D21B4B">
            <w:pPr>
              <w:jc w:val="center"/>
            </w:pPr>
            <w:bookmarkStart w:id="1" w:name="_Hlk99667640"/>
            <w:r w:rsidRPr="00D3484D">
              <w:t>1.</w:t>
            </w:r>
          </w:p>
        </w:tc>
        <w:tc>
          <w:tcPr>
            <w:tcW w:w="3957" w:type="pct"/>
            <w:gridSpan w:val="2"/>
            <w:vAlign w:val="bottom"/>
          </w:tcPr>
          <w:p w14:paraId="5663A8AB" w14:textId="060C560A" w:rsidR="001C79DC" w:rsidRPr="00D3484D" w:rsidRDefault="003C018C" w:rsidP="00D21B4B">
            <w:pPr>
              <w:autoSpaceDE w:val="0"/>
              <w:autoSpaceDN w:val="0"/>
              <w:adjustRightInd w:val="0"/>
            </w:pPr>
            <w:r w:rsidRPr="00D3484D">
              <w:t>Explain</w:t>
            </w:r>
            <w:r w:rsidR="00AC749E" w:rsidRPr="00D3484D">
              <w:t xml:space="preserve"> the purpose behind the establishment of Food Safety Appellate Tribunal</w:t>
            </w:r>
            <w:r w:rsidR="00D3484D">
              <w:t>.</w:t>
            </w:r>
          </w:p>
        </w:tc>
        <w:tc>
          <w:tcPr>
            <w:tcW w:w="301" w:type="pct"/>
            <w:vAlign w:val="bottom"/>
          </w:tcPr>
          <w:p w14:paraId="484A9DD5" w14:textId="16EC4A6C" w:rsidR="00375CD9" w:rsidRPr="00D3484D" w:rsidRDefault="00375CD9" w:rsidP="00D21B4B">
            <w:pPr>
              <w:jc w:val="center"/>
            </w:pPr>
            <w:r w:rsidRPr="00D3484D">
              <w:t>CO</w:t>
            </w:r>
            <w:r w:rsidR="004049C3" w:rsidRPr="00D3484D">
              <w:t>4</w:t>
            </w:r>
          </w:p>
        </w:tc>
        <w:tc>
          <w:tcPr>
            <w:tcW w:w="243" w:type="pct"/>
            <w:vAlign w:val="bottom"/>
          </w:tcPr>
          <w:p w14:paraId="7195DBED" w14:textId="74087A67" w:rsidR="00375CD9" w:rsidRPr="00D3484D" w:rsidRDefault="006353C8" w:rsidP="00D21B4B">
            <w:pPr>
              <w:jc w:val="center"/>
            </w:pPr>
            <w:r w:rsidRPr="00D3484D">
              <w:t>U</w:t>
            </w:r>
          </w:p>
        </w:tc>
        <w:tc>
          <w:tcPr>
            <w:tcW w:w="241" w:type="pct"/>
            <w:vAlign w:val="bottom"/>
          </w:tcPr>
          <w:p w14:paraId="1D23145A" w14:textId="77777777" w:rsidR="00375CD9" w:rsidRPr="00D3484D" w:rsidRDefault="00375CD9" w:rsidP="00D21B4B">
            <w:pPr>
              <w:jc w:val="center"/>
            </w:pPr>
            <w:r w:rsidRPr="00D3484D">
              <w:t>1</w:t>
            </w:r>
          </w:p>
        </w:tc>
      </w:tr>
      <w:tr w:rsidR="0037089B" w:rsidRPr="00D3484D" w14:paraId="7EC28E94" w14:textId="77777777" w:rsidTr="00AC749E">
        <w:trPr>
          <w:trHeight w:val="283"/>
        </w:trPr>
        <w:tc>
          <w:tcPr>
            <w:tcW w:w="257" w:type="pct"/>
            <w:vAlign w:val="bottom"/>
          </w:tcPr>
          <w:p w14:paraId="0AEE37AD" w14:textId="77777777" w:rsidR="00375CD9" w:rsidRPr="00D3484D" w:rsidRDefault="00375CD9" w:rsidP="00D21B4B">
            <w:pPr>
              <w:jc w:val="center"/>
            </w:pPr>
            <w:bookmarkStart w:id="2" w:name="_Hlk99464951"/>
            <w:bookmarkEnd w:id="1"/>
            <w:r w:rsidRPr="00D3484D">
              <w:t>2.</w:t>
            </w:r>
          </w:p>
        </w:tc>
        <w:tc>
          <w:tcPr>
            <w:tcW w:w="3957" w:type="pct"/>
            <w:gridSpan w:val="2"/>
            <w:vAlign w:val="bottom"/>
          </w:tcPr>
          <w:p w14:paraId="6FDA90D5" w14:textId="12921097" w:rsidR="00375CD9" w:rsidRPr="00D3484D" w:rsidRDefault="00194D38" w:rsidP="00D21B4B">
            <w:r w:rsidRPr="00D3484D">
              <w:t>Define Six sigma.</w:t>
            </w:r>
          </w:p>
        </w:tc>
        <w:tc>
          <w:tcPr>
            <w:tcW w:w="301" w:type="pct"/>
            <w:vAlign w:val="bottom"/>
          </w:tcPr>
          <w:p w14:paraId="2EF322EE" w14:textId="55C7533A" w:rsidR="00375CD9" w:rsidRPr="00D3484D" w:rsidRDefault="00375CD9" w:rsidP="00D21B4B">
            <w:pPr>
              <w:jc w:val="center"/>
            </w:pPr>
            <w:r w:rsidRPr="00D3484D">
              <w:t>CO</w:t>
            </w:r>
            <w:r w:rsidR="004049C3" w:rsidRPr="00D3484D">
              <w:t>5</w:t>
            </w:r>
          </w:p>
        </w:tc>
        <w:tc>
          <w:tcPr>
            <w:tcW w:w="243" w:type="pct"/>
            <w:vAlign w:val="bottom"/>
          </w:tcPr>
          <w:p w14:paraId="408FDF80" w14:textId="2F7095CC" w:rsidR="00375CD9" w:rsidRPr="00D3484D" w:rsidRDefault="006353C8" w:rsidP="00D21B4B">
            <w:pPr>
              <w:jc w:val="center"/>
            </w:pPr>
            <w:r w:rsidRPr="00D3484D">
              <w:t>R</w:t>
            </w:r>
          </w:p>
        </w:tc>
        <w:tc>
          <w:tcPr>
            <w:tcW w:w="241" w:type="pct"/>
            <w:vAlign w:val="bottom"/>
          </w:tcPr>
          <w:p w14:paraId="6A7DFF93" w14:textId="77777777" w:rsidR="00375CD9" w:rsidRPr="00D3484D" w:rsidRDefault="00375CD9" w:rsidP="00D21B4B">
            <w:pPr>
              <w:jc w:val="center"/>
            </w:pPr>
            <w:r w:rsidRPr="00D3484D">
              <w:t>1</w:t>
            </w:r>
          </w:p>
        </w:tc>
      </w:tr>
      <w:tr w:rsidR="00AC749E" w:rsidRPr="00D3484D" w14:paraId="0DACC77D" w14:textId="77777777" w:rsidTr="00AC749E">
        <w:trPr>
          <w:trHeight w:val="283"/>
        </w:trPr>
        <w:tc>
          <w:tcPr>
            <w:tcW w:w="257" w:type="pct"/>
            <w:vAlign w:val="bottom"/>
          </w:tcPr>
          <w:p w14:paraId="08E4BE5A" w14:textId="77777777" w:rsidR="00AC749E" w:rsidRPr="00D3484D" w:rsidRDefault="00AC749E" w:rsidP="00AC749E">
            <w:pPr>
              <w:jc w:val="center"/>
            </w:pPr>
            <w:bookmarkStart w:id="3" w:name="_Hlk99465170"/>
            <w:bookmarkEnd w:id="2"/>
            <w:r w:rsidRPr="00D3484D">
              <w:t>3.</w:t>
            </w:r>
          </w:p>
        </w:tc>
        <w:tc>
          <w:tcPr>
            <w:tcW w:w="3957" w:type="pct"/>
            <w:gridSpan w:val="2"/>
            <w:vAlign w:val="bottom"/>
          </w:tcPr>
          <w:p w14:paraId="4A673C77" w14:textId="4A3269C4" w:rsidR="00AC749E" w:rsidRPr="00D3484D" w:rsidRDefault="00AC749E" w:rsidP="00AC749E">
            <w:r w:rsidRPr="00D3484D">
              <w:t>Name the pathogen commonly found in intestinal tract of animals.</w:t>
            </w:r>
          </w:p>
        </w:tc>
        <w:tc>
          <w:tcPr>
            <w:tcW w:w="301" w:type="pct"/>
            <w:vAlign w:val="bottom"/>
          </w:tcPr>
          <w:p w14:paraId="75877CCA" w14:textId="01EFBEDF" w:rsidR="00AC749E" w:rsidRPr="00D3484D" w:rsidRDefault="00AC749E" w:rsidP="00AC749E">
            <w:pPr>
              <w:jc w:val="center"/>
            </w:pPr>
            <w:r w:rsidRPr="00D3484D">
              <w:t>CO</w:t>
            </w:r>
            <w:r w:rsidR="004049C3" w:rsidRPr="00D3484D">
              <w:t>4</w:t>
            </w:r>
          </w:p>
        </w:tc>
        <w:tc>
          <w:tcPr>
            <w:tcW w:w="243" w:type="pct"/>
            <w:vAlign w:val="bottom"/>
          </w:tcPr>
          <w:p w14:paraId="69CB503C" w14:textId="596B758F" w:rsidR="00AC749E" w:rsidRPr="00D3484D" w:rsidRDefault="00AC749E" w:rsidP="00AC749E">
            <w:pPr>
              <w:jc w:val="center"/>
            </w:pPr>
            <w:r w:rsidRPr="00D3484D">
              <w:t>R</w:t>
            </w:r>
          </w:p>
        </w:tc>
        <w:tc>
          <w:tcPr>
            <w:tcW w:w="241" w:type="pct"/>
            <w:vAlign w:val="bottom"/>
          </w:tcPr>
          <w:p w14:paraId="37D1FB91" w14:textId="77777777" w:rsidR="00AC749E" w:rsidRPr="00D3484D" w:rsidRDefault="00AC749E" w:rsidP="00AC749E">
            <w:pPr>
              <w:jc w:val="center"/>
            </w:pPr>
            <w:r w:rsidRPr="00D3484D">
              <w:t>1</w:t>
            </w:r>
          </w:p>
        </w:tc>
      </w:tr>
      <w:tr w:rsidR="00AC749E" w:rsidRPr="00D3484D" w14:paraId="1F6D2853" w14:textId="77777777" w:rsidTr="00AC749E">
        <w:trPr>
          <w:trHeight w:val="283"/>
        </w:trPr>
        <w:tc>
          <w:tcPr>
            <w:tcW w:w="257" w:type="pct"/>
            <w:vAlign w:val="bottom"/>
          </w:tcPr>
          <w:p w14:paraId="386DC9C5" w14:textId="77777777" w:rsidR="00AC749E" w:rsidRPr="00D3484D" w:rsidRDefault="00AC749E" w:rsidP="00AC749E">
            <w:pPr>
              <w:jc w:val="center"/>
            </w:pPr>
            <w:bookmarkStart w:id="4" w:name="_Hlk99465299"/>
            <w:bookmarkEnd w:id="3"/>
            <w:r w:rsidRPr="00D3484D">
              <w:t>4.</w:t>
            </w:r>
          </w:p>
        </w:tc>
        <w:tc>
          <w:tcPr>
            <w:tcW w:w="3957" w:type="pct"/>
            <w:gridSpan w:val="2"/>
            <w:vAlign w:val="bottom"/>
          </w:tcPr>
          <w:p w14:paraId="66E26FB8" w14:textId="0F003A29" w:rsidR="00AC749E" w:rsidRPr="00D3484D" w:rsidRDefault="003C018C" w:rsidP="00AC749E">
            <w:r w:rsidRPr="00D3484D">
              <w:t>Differentiate</w:t>
            </w:r>
            <w:r w:rsidR="00AC749E" w:rsidRPr="00D3484D">
              <w:t xml:space="preserve"> between “purified” and “mineral” water.</w:t>
            </w:r>
          </w:p>
        </w:tc>
        <w:tc>
          <w:tcPr>
            <w:tcW w:w="301" w:type="pct"/>
            <w:vAlign w:val="bottom"/>
          </w:tcPr>
          <w:p w14:paraId="17E4C7ED" w14:textId="0C83C132" w:rsidR="00AC749E" w:rsidRPr="00D3484D" w:rsidRDefault="00AC749E" w:rsidP="00AC749E">
            <w:pPr>
              <w:jc w:val="center"/>
            </w:pPr>
            <w:r w:rsidRPr="00D3484D">
              <w:t>CO</w:t>
            </w:r>
            <w:r w:rsidR="004049C3" w:rsidRPr="00D3484D">
              <w:t>3</w:t>
            </w:r>
          </w:p>
        </w:tc>
        <w:tc>
          <w:tcPr>
            <w:tcW w:w="243" w:type="pct"/>
            <w:vAlign w:val="bottom"/>
          </w:tcPr>
          <w:p w14:paraId="3ED6A005" w14:textId="7967C385" w:rsidR="00AC749E" w:rsidRPr="00D3484D" w:rsidRDefault="003C018C" w:rsidP="00AC749E">
            <w:pPr>
              <w:jc w:val="center"/>
            </w:pPr>
            <w:r w:rsidRPr="00D3484D">
              <w:t>An</w:t>
            </w:r>
          </w:p>
        </w:tc>
        <w:tc>
          <w:tcPr>
            <w:tcW w:w="241" w:type="pct"/>
            <w:vAlign w:val="bottom"/>
          </w:tcPr>
          <w:p w14:paraId="4AC5C040" w14:textId="77777777" w:rsidR="00AC749E" w:rsidRPr="00D3484D" w:rsidRDefault="00AC749E" w:rsidP="00AC749E">
            <w:pPr>
              <w:jc w:val="center"/>
            </w:pPr>
            <w:r w:rsidRPr="00D3484D">
              <w:t>1</w:t>
            </w:r>
          </w:p>
        </w:tc>
      </w:tr>
      <w:tr w:rsidR="00AC749E" w:rsidRPr="00D3484D" w14:paraId="09D6B16C" w14:textId="77777777" w:rsidTr="00AC749E">
        <w:trPr>
          <w:trHeight w:val="283"/>
        </w:trPr>
        <w:tc>
          <w:tcPr>
            <w:tcW w:w="257" w:type="pct"/>
            <w:vAlign w:val="bottom"/>
          </w:tcPr>
          <w:p w14:paraId="39B0C029" w14:textId="77777777" w:rsidR="00AC749E" w:rsidRPr="00D3484D" w:rsidRDefault="00AC749E" w:rsidP="00AC749E">
            <w:pPr>
              <w:jc w:val="center"/>
            </w:pPr>
            <w:bookmarkStart w:id="5" w:name="_Hlk99668168"/>
            <w:bookmarkEnd w:id="4"/>
            <w:r w:rsidRPr="00D3484D">
              <w:t>5.</w:t>
            </w:r>
          </w:p>
        </w:tc>
        <w:tc>
          <w:tcPr>
            <w:tcW w:w="3957" w:type="pct"/>
            <w:gridSpan w:val="2"/>
            <w:vAlign w:val="bottom"/>
          </w:tcPr>
          <w:p w14:paraId="4CC8ADB9" w14:textId="11EC4F50" w:rsidR="00AC749E" w:rsidRPr="00D3484D" w:rsidRDefault="003C018C" w:rsidP="00AC749E">
            <w:pPr>
              <w:pStyle w:val="Default"/>
            </w:pPr>
            <w:r w:rsidRPr="00D3484D">
              <w:rPr>
                <w:noProof/>
                <w:lang w:eastAsia="zh-TW"/>
              </w:rPr>
              <w:t>Explain</w:t>
            </w:r>
            <w:r w:rsidR="00AC749E" w:rsidRPr="00D3484D">
              <w:rPr>
                <w:noProof/>
                <w:lang w:eastAsia="zh-TW"/>
              </w:rPr>
              <w:t xml:space="preserve"> Defects Per Million Opportunities (DPMO)</w:t>
            </w:r>
            <w:r w:rsidRPr="00D3484D">
              <w:rPr>
                <w:noProof/>
                <w:lang w:eastAsia="zh-TW"/>
              </w:rPr>
              <w:t xml:space="preserve"> </w:t>
            </w:r>
            <w:r w:rsidR="00AC749E" w:rsidRPr="00D3484D">
              <w:rPr>
                <w:noProof/>
                <w:lang w:eastAsia="zh-TW"/>
              </w:rPr>
              <w:t>with an example.</w:t>
            </w:r>
          </w:p>
        </w:tc>
        <w:tc>
          <w:tcPr>
            <w:tcW w:w="301" w:type="pct"/>
            <w:vAlign w:val="bottom"/>
          </w:tcPr>
          <w:p w14:paraId="49BD8153" w14:textId="657A15E0" w:rsidR="00AC749E" w:rsidRPr="00D3484D" w:rsidRDefault="00AC749E" w:rsidP="00AC749E">
            <w:pPr>
              <w:jc w:val="center"/>
            </w:pPr>
            <w:r w:rsidRPr="00D3484D">
              <w:t>CO</w:t>
            </w:r>
            <w:r w:rsidR="004049C3" w:rsidRPr="00D3484D">
              <w:t>4</w:t>
            </w:r>
          </w:p>
        </w:tc>
        <w:tc>
          <w:tcPr>
            <w:tcW w:w="243" w:type="pct"/>
            <w:vAlign w:val="bottom"/>
          </w:tcPr>
          <w:p w14:paraId="0617354E" w14:textId="16D459C8" w:rsidR="00AC749E" w:rsidRPr="00D3484D" w:rsidRDefault="003C018C" w:rsidP="00AC749E">
            <w:pPr>
              <w:jc w:val="center"/>
            </w:pPr>
            <w:r w:rsidRPr="00D3484D">
              <w:t>A</w:t>
            </w:r>
          </w:p>
        </w:tc>
        <w:tc>
          <w:tcPr>
            <w:tcW w:w="241" w:type="pct"/>
            <w:vAlign w:val="bottom"/>
          </w:tcPr>
          <w:p w14:paraId="4364B73F" w14:textId="77777777" w:rsidR="00AC749E" w:rsidRPr="00D3484D" w:rsidRDefault="00AC749E" w:rsidP="00AC749E">
            <w:pPr>
              <w:jc w:val="center"/>
            </w:pPr>
            <w:r w:rsidRPr="00D3484D">
              <w:t>1</w:t>
            </w:r>
          </w:p>
        </w:tc>
      </w:tr>
      <w:tr w:rsidR="00AC749E" w:rsidRPr="00D3484D" w14:paraId="491E0D8D" w14:textId="77777777" w:rsidTr="00AC749E">
        <w:trPr>
          <w:trHeight w:val="283"/>
        </w:trPr>
        <w:tc>
          <w:tcPr>
            <w:tcW w:w="257" w:type="pct"/>
            <w:vAlign w:val="bottom"/>
          </w:tcPr>
          <w:p w14:paraId="0C61454B" w14:textId="77777777" w:rsidR="00AC749E" w:rsidRPr="00D3484D" w:rsidRDefault="00AC749E" w:rsidP="00AC749E">
            <w:pPr>
              <w:jc w:val="center"/>
            </w:pPr>
            <w:bookmarkStart w:id="6" w:name="_Hlk99483774"/>
            <w:bookmarkEnd w:id="5"/>
            <w:r w:rsidRPr="00D3484D">
              <w:t>6.</w:t>
            </w:r>
          </w:p>
        </w:tc>
        <w:tc>
          <w:tcPr>
            <w:tcW w:w="3957" w:type="pct"/>
            <w:gridSpan w:val="2"/>
            <w:vAlign w:val="bottom"/>
          </w:tcPr>
          <w:p w14:paraId="0AAC058C" w14:textId="224D67E5" w:rsidR="00AC749E" w:rsidRPr="00D3484D" w:rsidRDefault="00194D38" w:rsidP="00AC749E">
            <w:r w:rsidRPr="00D3484D">
              <w:t>List ANY TWO principles of HACCP</w:t>
            </w:r>
            <w:r w:rsidR="00D3484D">
              <w:t>.</w:t>
            </w:r>
          </w:p>
        </w:tc>
        <w:tc>
          <w:tcPr>
            <w:tcW w:w="301" w:type="pct"/>
            <w:vAlign w:val="bottom"/>
          </w:tcPr>
          <w:p w14:paraId="045D814A" w14:textId="14EE16DC" w:rsidR="00AC749E" w:rsidRPr="00D3484D" w:rsidRDefault="00AC749E" w:rsidP="00AC749E">
            <w:pPr>
              <w:jc w:val="center"/>
            </w:pPr>
            <w:r w:rsidRPr="00D3484D">
              <w:t>CO</w:t>
            </w:r>
            <w:r w:rsidR="004049C3" w:rsidRPr="00D3484D">
              <w:t>6</w:t>
            </w:r>
          </w:p>
        </w:tc>
        <w:tc>
          <w:tcPr>
            <w:tcW w:w="243" w:type="pct"/>
            <w:vAlign w:val="bottom"/>
          </w:tcPr>
          <w:p w14:paraId="1235948E" w14:textId="121E8AEC" w:rsidR="00AC749E" w:rsidRPr="00D3484D" w:rsidRDefault="00AC749E" w:rsidP="00AC749E">
            <w:pPr>
              <w:jc w:val="center"/>
            </w:pPr>
            <w:r w:rsidRPr="00D3484D">
              <w:t>R</w:t>
            </w:r>
          </w:p>
        </w:tc>
        <w:tc>
          <w:tcPr>
            <w:tcW w:w="241" w:type="pct"/>
            <w:vAlign w:val="bottom"/>
          </w:tcPr>
          <w:p w14:paraId="2C90C68E" w14:textId="77777777" w:rsidR="00AC749E" w:rsidRPr="00D3484D" w:rsidRDefault="00AC749E" w:rsidP="00AC749E">
            <w:pPr>
              <w:jc w:val="center"/>
            </w:pPr>
            <w:r w:rsidRPr="00D3484D">
              <w:t>1</w:t>
            </w:r>
          </w:p>
        </w:tc>
      </w:tr>
      <w:bookmarkEnd w:id="6"/>
      <w:tr w:rsidR="00AC749E" w:rsidRPr="00D3484D" w14:paraId="16E55608" w14:textId="77777777" w:rsidTr="00AC749E">
        <w:trPr>
          <w:trHeight w:val="283"/>
        </w:trPr>
        <w:tc>
          <w:tcPr>
            <w:tcW w:w="257" w:type="pct"/>
            <w:vAlign w:val="bottom"/>
          </w:tcPr>
          <w:p w14:paraId="20FABD81" w14:textId="77777777" w:rsidR="00AC749E" w:rsidRPr="00D3484D" w:rsidRDefault="00AC749E" w:rsidP="00AC749E">
            <w:pPr>
              <w:jc w:val="center"/>
            </w:pPr>
            <w:r w:rsidRPr="00D3484D">
              <w:t>7.</w:t>
            </w:r>
          </w:p>
        </w:tc>
        <w:tc>
          <w:tcPr>
            <w:tcW w:w="3957" w:type="pct"/>
            <w:gridSpan w:val="2"/>
            <w:vAlign w:val="bottom"/>
          </w:tcPr>
          <w:p w14:paraId="4E44CB30" w14:textId="6939206E" w:rsidR="00AC749E" w:rsidRPr="00D3484D" w:rsidRDefault="003C018C" w:rsidP="00AC749E">
            <w:pPr>
              <w:pStyle w:val="ListParagraph"/>
              <w:ind w:left="0"/>
              <w:rPr>
                <w:noProof/>
                <w:lang w:eastAsia="zh-TW"/>
              </w:rPr>
            </w:pPr>
            <w:r w:rsidRPr="00D3484D">
              <w:t>Describe</w:t>
            </w:r>
            <w:r w:rsidR="00AC749E" w:rsidRPr="00D3484D">
              <w:t xml:space="preserve"> the aims of LACOTS.</w:t>
            </w:r>
          </w:p>
        </w:tc>
        <w:tc>
          <w:tcPr>
            <w:tcW w:w="301" w:type="pct"/>
            <w:vAlign w:val="bottom"/>
          </w:tcPr>
          <w:p w14:paraId="4033DBA9" w14:textId="35975130" w:rsidR="00AC749E" w:rsidRPr="00D3484D" w:rsidRDefault="00AC749E" w:rsidP="00AC749E">
            <w:pPr>
              <w:jc w:val="center"/>
            </w:pPr>
            <w:r w:rsidRPr="00D3484D">
              <w:t>CO</w:t>
            </w:r>
            <w:r w:rsidR="004049C3" w:rsidRPr="00D3484D">
              <w:t>3</w:t>
            </w:r>
          </w:p>
        </w:tc>
        <w:tc>
          <w:tcPr>
            <w:tcW w:w="243" w:type="pct"/>
            <w:vAlign w:val="bottom"/>
          </w:tcPr>
          <w:p w14:paraId="207EB977" w14:textId="5D4F6D7D" w:rsidR="00AC749E" w:rsidRPr="00D3484D" w:rsidRDefault="00AC749E" w:rsidP="00AC749E">
            <w:pPr>
              <w:jc w:val="center"/>
            </w:pPr>
            <w:r w:rsidRPr="00D3484D">
              <w:t>U</w:t>
            </w:r>
          </w:p>
        </w:tc>
        <w:tc>
          <w:tcPr>
            <w:tcW w:w="241" w:type="pct"/>
            <w:vAlign w:val="bottom"/>
          </w:tcPr>
          <w:p w14:paraId="389DC041" w14:textId="77777777" w:rsidR="00AC749E" w:rsidRPr="00D3484D" w:rsidRDefault="00AC749E" w:rsidP="00AC749E">
            <w:pPr>
              <w:jc w:val="center"/>
            </w:pPr>
            <w:r w:rsidRPr="00D3484D">
              <w:t>1</w:t>
            </w:r>
          </w:p>
        </w:tc>
      </w:tr>
      <w:tr w:rsidR="00AC749E" w:rsidRPr="00D3484D" w14:paraId="70DF99EF" w14:textId="77777777" w:rsidTr="00AC749E">
        <w:trPr>
          <w:trHeight w:val="283"/>
        </w:trPr>
        <w:tc>
          <w:tcPr>
            <w:tcW w:w="257" w:type="pct"/>
            <w:vAlign w:val="bottom"/>
          </w:tcPr>
          <w:p w14:paraId="77223144" w14:textId="77777777" w:rsidR="00AC749E" w:rsidRPr="00D3484D" w:rsidRDefault="00AC749E" w:rsidP="00AC749E">
            <w:pPr>
              <w:jc w:val="center"/>
            </w:pPr>
            <w:bookmarkStart w:id="7" w:name="_Hlk99669612"/>
            <w:r w:rsidRPr="00D3484D">
              <w:t>8.</w:t>
            </w:r>
          </w:p>
        </w:tc>
        <w:tc>
          <w:tcPr>
            <w:tcW w:w="3957" w:type="pct"/>
            <w:gridSpan w:val="2"/>
            <w:vAlign w:val="bottom"/>
          </w:tcPr>
          <w:p w14:paraId="75C8FF07" w14:textId="0E9780C1" w:rsidR="00AC749E" w:rsidRPr="00D3484D" w:rsidRDefault="00AC749E" w:rsidP="00AC749E">
            <w:pPr>
              <w:rPr>
                <w:b/>
                <w:bCs/>
              </w:rPr>
            </w:pPr>
            <w:r w:rsidRPr="00D3484D">
              <w:rPr>
                <w:noProof/>
                <w:lang w:eastAsia="zh-TW"/>
              </w:rPr>
              <w:t>Generalize the functions of IPCC in protection of plants</w:t>
            </w:r>
            <w:r w:rsidR="00D3484D">
              <w:rPr>
                <w:noProof/>
                <w:lang w:eastAsia="zh-TW"/>
              </w:rPr>
              <w:t>.</w:t>
            </w:r>
          </w:p>
        </w:tc>
        <w:tc>
          <w:tcPr>
            <w:tcW w:w="301" w:type="pct"/>
            <w:vAlign w:val="bottom"/>
          </w:tcPr>
          <w:p w14:paraId="3AEC9D2A" w14:textId="2A315748" w:rsidR="00AC749E" w:rsidRPr="00D3484D" w:rsidRDefault="00AC749E" w:rsidP="00AC749E">
            <w:pPr>
              <w:jc w:val="center"/>
            </w:pPr>
            <w:r w:rsidRPr="00D3484D">
              <w:t>CO</w:t>
            </w:r>
            <w:r w:rsidR="00DD26C0" w:rsidRPr="00D3484D">
              <w:t>1</w:t>
            </w:r>
          </w:p>
        </w:tc>
        <w:tc>
          <w:tcPr>
            <w:tcW w:w="243" w:type="pct"/>
            <w:vAlign w:val="bottom"/>
          </w:tcPr>
          <w:p w14:paraId="22562435" w14:textId="7E4C98B4" w:rsidR="00AC749E" w:rsidRPr="00D3484D" w:rsidRDefault="003C018C" w:rsidP="00AC749E">
            <w:pPr>
              <w:jc w:val="center"/>
            </w:pPr>
            <w:r w:rsidRPr="00D3484D">
              <w:t>E</w:t>
            </w:r>
          </w:p>
        </w:tc>
        <w:tc>
          <w:tcPr>
            <w:tcW w:w="241" w:type="pct"/>
            <w:vAlign w:val="bottom"/>
          </w:tcPr>
          <w:p w14:paraId="5DB7D7D3" w14:textId="77777777" w:rsidR="00AC749E" w:rsidRPr="00D3484D" w:rsidRDefault="00AC749E" w:rsidP="00AC749E">
            <w:pPr>
              <w:jc w:val="center"/>
            </w:pPr>
            <w:r w:rsidRPr="00D3484D">
              <w:t>1</w:t>
            </w:r>
          </w:p>
        </w:tc>
      </w:tr>
      <w:bookmarkEnd w:id="7"/>
      <w:tr w:rsidR="00AC749E" w:rsidRPr="00D3484D" w14:paraId="3AED5CD6" w14:textId="77777777" w:rsidTr="00AC749E">
        <w:trPr>
          <w:trHeight w:val="283"/>
        </w:trPr>
        <w:tc>
          <w:tcPr>
            <w:tcW w:w="257" w:type="pct"/>
            <w:vAlign w:val="bottom"/>
          </w:tcPr>
          <w:p w14:paraId="4D214F53" w14:textId="77777777" w:rsidR="00AC749E" w:rsidRPr="00D3484D" w:rsidRDefault="00AC749E" w:rsidP="00AC749E">
            <w:pPr>
              <w:jc w:val="center"/>
            </w:pPr>
            <w:r w:rsidRPr="00D3484D">
              <w:t>9.</w:t>
            </w:r>
          </w:p>
        </w:tc>
        <w:tc>
          <w:tcPr>
            <w:tcW w:w="3957" w:type="pct"/>
            <w:gridSpan w:val="2"/>
            <w:vAlign w:val="bottom"/>
          </w:tcPr>
          <w:p w14:paraId="11ECF367" w14:textId="7CB8B743" w:rsidR="00AC749E" w:rsidRPr="00D3484D" w:rsidRDefault="00AC749E" w:rsidP="00AC749E">
            <w:pPr>
              <w:pStyle w:val="ListParagraph"/>
              <w:ind w:left="0"/>
              <w:rPr>
                <w:noProof/>
                <w:lang w:eastAsia="zh-TW"/>
              </w:rPr>
            </w:pPr>
            <w:r w:rsidRPr="00D3484D">
              <w:t>Define “Absolute advantage” in relation to trade.</w:t>
            </w:r>
          </w:p>
        </w:tc>
        <w:tc>
          <w:tcPr>
            <w:tcW w:w="301" w:type="pct"/>
            <w:vAlign w:val="bottom"/>
          </w:tcPr>
          <w:p w14:paraId="4A427E80" w14:textId="295C1923" w:rsidR="00AC749E" w:rsidRPr="00D3484D" w:rsidRDefault="00AC749E" w:rsidP="00AC749E">
            <w:pPr>
              <w:jc w:val="center"/>
            </w:pPr>
            <w:r w:rsidRPr="00D3484D">
              <w:t>CO</w:t>
            </w:r>
            <w:r w:rsidR="004049C3" w:rsidRPr="00D3484D">
              <w:t>3</w:t>
            </w:r>
          </w:p>
        </w:tc>
        <w:tc>
          <w:tcPr>
            <w:tcW w:w="243" w:type="pct"/>
            <w:vAlign w:val="bottom"/>
          </w:tcPr>
          <w:p w14:paraId="73FBC44C" w14:textId="06845FC3" w:rsidR="00AC749E" w:rsidRPr="00D3484D" w:rsidRDefault="003C018C" w:rsidP="00AC749E">
            <w:pPr>
              <w:jc w:val="center"/>
            </w:pPr>
            <w:r w:rsidRPr="00D3484D">
              <w:t>R</w:t>
            </w:r>
          </w:p>
        </w:tc>
        <w:tc>
          <w:tcPr>
            <w:tcW w:w="241" w:type="pct"/>
            <w:vAlign w:val="bottom"/>
          </w:tcPr>
          <w:p w14:paraId="1CA6829C" w14:textId="77777777" w:rsidR="00AC749E" w:rsidRPr="00D3484D" w:rsidRDefault="00AC749E" w:rsidP="00AC749E">
            <w:pPr>
              <w:jc w:val="center"/>
            </w:pPr>
            <w:r w:rsidRPr="00D3484D">
              <w:t>1</w:t>
            </w:r>
          </w:p>
        </w:tc>
      </w:tr>
      <w:tr w:rsidR="00AC749E" w:rsidRPr="00D3484D" w14:paraId="5A1FA83B" w14:textId="77777777" w:rsidTr="00AC749E">
        <w:trPr>
          <w:trHeight w:val="283"/>
        </w:trPr>
        <w:tc>
          <w:tcPr>
            <w:tcW w:w="257" w:type="pct"/>
            <w:vAlign w:val="bottom"/>
          </w:tcPr>
          <w:p w14:paraId="3F0F4021" w14:textId="77777777" w:rsidR="00AC749E" w:rsidRPr="00D3484D" w:rsidRDefault="00AC749E" w:rsidP="00AC749E">
            <w:pPr>
              <w:jc w:val="center"/>
            </w:pPr>
            <w:bookmarkStart w:id="8" w:name="_Hlk99669807"/>
            <w:r w:rsidRPr="00D3484D">
              <w:t>10.</w:t>
            </w:r>
          </w:p>
        </w:tc>
        <w:tc>
          <w:tcPr>
            <w:tcW w:w="3957" w:type="pct"/>
            <w:gridSpan w:val="2"/>
            <w:vAlign w:val="bottom"/>
          </w:tcPr>
          <w:p w14:paraId="471C0948" w14:textId="6C48702B" w:rsidR="00AC749E" w:rsidRPr="00D3484D" w:rsidRDefault="00D3484D" w:rsidP="00AC749E">
            <w:r>
              <w:t>List any</w:t>
            </w:r>
            <w:r w:rsidR="00194D38" w:rsidRPr="00D3484D">
              <w:t xml:space="preserve"> TWO dimensions of quality.</w:t>
            </w:r>
          </w:p>
        </w:tc>
        <w:tc>
          <w:tcPr>
            <w:tcW w:w="301" w:type="pct"/>
            <w:vAlign w:val="bottom"/>
          </w:tcPr>
          <w:p w14:paraId="199CDA16" w14:textId="4D3D15A7" w:rsidR="00AC749E" w:rsidRPr="00D3484D" w:rsidRDefault="00AC749E" w:rsidP="00AC749E">
            <w:pPr>
              <w:jc w:val="center"/>
            </w:pPr>
            <w:r w:rsidRPr="00D3484D">
              <w:t>CO</w:t>
            </w:r>
            <w:r w:rsidR="004049C3" w:rsidRPr="00D3484D">
              <w:t>3</w:t>
            </w:r>
          </w:p>
        </w:tc>
        <w:tc>
          <w:tcPr>
            <w:tcW w:w="243" w:type="pct"/>
            <w:vAlign w:val="bottom"/>
          </w:tcPr>
          <w:p w14:paraId="31674A0C" w14:textId="6B816731" w:rsidR="00AC749E" w:rsidRPr="00D3484D" w:rsidRDefault="003C018C" w:rsidP="00AC749E">
            <w:pPr>
              <w:jc w:val="center"/>
            </w:pPr>
            <w:r w:rsidRPr="00D3484D">
              <w:t>R</w:t>
            </w:r>
          </w:p>
        </w:tc>
        <w:tc>
          <w:tcPr>
            <w:tcW w:w="241" w:type="pct"/>
            <w:vAlign w:val="bottom"/>
          </w:tcPr>
          <w:p w14:paraId="62906FD8" w14:textId="77777777" w:rsidR="00AC749E" w:rsidRPr="00D3484D" w:rsidRDefault="00AC749E" w:rsidP="00AC749E">
            <w:pPr>
              <w:jc w:val="center"/>
            </w:pPr>
            <w:r w:rsidRPr="00D3484D">
              <w:t>1</w:t>
            </w:r>
          </w:p>
        </w:tc>
      </w:tr>
      <w:bookmarkEnd w:id="8"/>
      <w:tr w:rsidR="00AC749E" w:rsidRPr="00D3484D" w14:paraId="5D068FA0" w14:textId="77777777" w:rsidTr="0037089B">
        <w:trPr>
          <w:trHeight w:val="552"/>
        </w:trPr>
        <w:tc>
          <w:tcPr>
            <w:tcW w:w="5000" w:type="pct"/>
            <w:gridSpan w:val="6"/>
            <w:vAlign w:val="center"/>
          </w:tcPr>
          <w:p w14:paraId="3CCE9A69" w14:textId="716542ED" w:rsidR="00AC749E" w:rsidRPr="00D3484D" w:rsidRDefault="00AC749E" w:rsidP="00AC749E">
            <w:pPr>
              <w:jc w:val="center"/>
              <w:rPr>
                <w:b/>
                <w:u w:val="single"/>
              </w:rPr>
            </w:pPr>
            <w:r w:rsidRPr="00D3484D">
              <w:rPr>
                <w:b/>
                <w:u w:val="single"/>
              </w:rPr>
              <w:t>PART – B (6 X 3 = 18 MARKS)</w:t>
            </w:r>
          </w:p>
        </w:tc>
      </w:tr>
      <w:tr w:rsidR="00AC749E" w:rsidRPr="00D3484D" w14:paraId="10267F8F" w14:textId="77777777" w:rsidTr="00CA57FB">
        <w:trPr>
          <w:trHeight w:val="283"/>
        </w:trPr>
        <w:tc>
          <w:tcPr>
            <w:tcW w:w="257" w:type="pct"/>
          </w:tcPr>
          <w:p w14:paraId="5FC0D307" w14:textId="77777777" w:rsidR="00AC749E" w:rsidRPr="00D3484D" w:rsidRDefault="00AC749E" w:rsidP="00D3484D">
            <w:pPr>
              <w:pStyle w:val="NoSpacing"/>
              <w:jc w:val="center"/>
            </w:pPr>
            <w:bookmarkStart w:id="9" w:name="_Hlk99670704"/>
            <w:r w:rsidRPr="00D3484D">
              <w:t>11.</w:t>
            </w:r>
          </w:p>
        </w:tc>
        <w:tc>
          <w:tcPr>
            <w:tcW w:w="3957" w:type="pct"/>
            <w:gridSpan w:val="2"/>
            <w:vAlign w:val="bottom"/>
          </w:tcPr>
          <w:p w14:paraId="036C8E96" w14:textId="18FC26BB" w:rsidR="00AC749E" w:rsidRPr="00D3484D" w:rsidRDefault="00AC749E" w:rsidP="00D3484D">
            <w:pPr>
              <w:pStyle w:val="NoSpacing"/>
              <w:jc w:val="both"/>
            </w:pPr>
            <w:r w:rsidRPr="00D3484D">
              <w:t>Define Viscosity, Fracturability and Gumminess in relation to Texture Profile Analysis.</w:t>
            </w:r>
          </w:p>
        </w:tc>
        <w:tc>
          <w:tcPr>
            <w:tcW w:w="301" w:type="pct"/>
          </w:tcPr>
          <w:p w14:paraId="76A6B834" w14:textId="5AD0C038" w:rsidR="00AC749E" w:rsidRPr="00D3484D" w:rsidRDefault="00AC749E" w:rsidP="00CA57FB">
            <w:pPr>
              <w:pStyle w:val="NoSpacing"/>
              <w:jc w:val="center"/>
            </w:pPr>
            <w:r w:rsidRPr="00D3484D">
              <w:t>CO</w:t>
            </w:r>
            <w:r w:rsidR="004049C3" w:rsidRPr="00D3484D">
              <w:t>5</w:t>
            </w:r>
          </w:p>
        </w:tc>
        <w:tc>
          <w:tcPr>
            <w:tcW w:w="243" w:type="pct"/>
          </w:tcPr>
          <w:p w14:paraId="74F58711" w14:textId="4627CAFB" w:rsidR="00AC749E" w:rsidRPr="00D3484D" w:rsidRDefault="003F5122" w:rsidP="00CA57FB">
            <w:pPr>
              <w:pStyle w:val="NoSpacing"/>
              <w:jc w:val="center"/>
            </w:pPr>
            <w:r w:rsidRPr="00D3484D">
              <w:t>R</w:t>
            </w:r>
          </w:p>
        </w:tc>
        <w:tc>
          <w:tcPr>
            <w:tcW w:w="241" w:type="pct"/>
          </w:tcPr>
          <w:p w14:paraId="0A4B91D6" w14:textId="77777777" w:rsidR="00AC749E" w:rsidRPr="00D3484D" w:rsidRDefault="00AC749E" w:rsidP="00CA57FB">
            <w:pPr>
              <w:pStyle w:val="NoSpacing"/>
              <w:jc w:val="center"/>
            </w:pPr>
            <w:r w:rsidRPr="00D3484D">
              <w:t>3</w:t>
            </w:r>
          </w:p>
        </w:tc>
      </w:tr>
      <w:tr w:rsidR="00AC749E" w:rsidRPr="00D3484D" w14:paraId="07E74B36" w14:textId="77777777" w:rsidTr="00CA57FB">
        <w:trPr>
          <w:trHeight w:val="283"/>
        </w:trPr>
        <w:tc>
          <w:tcPr>
            <w:tcW w:w="257" w:type="pct"/>
          </w:tcPr>
          <w:p w14:paraId="2FF848FF" w14:textId="77777777" w:rsidR="00AC749E" w:rsidRPr="00D3484D" w:rsidRDefault="00AC749E" w:rsidP="00D3484D">
            <w:pPr>
              <w:pStyle w:val="NoSpacing"/>
              <w:jc w:val="center"/>
            </w:pPr>
            <w:bookmarkStart w:id="10" w:name="_Hlk99671481"/>
            <w:bookmarkEnd w:id="9"/>
            <w:r w:rsidRPr="00D3484D">
              <w:t>12.</w:t>
            </w:r>
          </w:p>
        </w:tc>
        <w:tc>
          <w:tcPr>
            <w:tcW w:w="3957" w:type="pct"/>
            <w:gridSpan w:val="2"/>
            <w:vAlign w:val="bottom"/>
          </w:tcPr>
          <w:p w14:paraId="63153361" w14:textId="3E2CF560" w:rsidR="00AC749E" w:rsidRPr="00D3484D" w:rsidRDefault="003F5122" w:rsidP="00D3484D">
            <w:pPr>
              <w:pStyle w:val="NoSpacing"/>
              <w:jc w:val="both"/>
            </w:pPr>
            <w:r w:rsidRPr="00D3484D">
              <w:t>Examine</w:t>
            </w:r>
            <w:r w:rsidR="00AC749E" w:rsidRPr="00D3484D">
              <w:t xml:space="preserve"> the transparency obligations (along with the respective timelines) by which provisional measures of TBT become permanent standards.</w:t>
            </w:r>
          </w:p>
        </w:tc>
        <w:tc>
          <w:tcPr>
            <w:tcW w:w="301" w:type="pct"/>
          </w:tcPr>
          <w:p w14:paraId="3F60FAC9" w14:textId="3B747B83" w:rsidR="00AC749E" w:rsidRPr="00D3484D" w:rsidRDefault="00AC749E" w:rsidP="00CA57FB">
            <w:pPr>
              <w:pStyle w:val="NoSpacing"/>
              <w:jc w:val="center"/>
            </w:pPr>
            <w:r w:rsidRPr="00D3484D">
              <w:t>CO</w:t>
            </w:r>
            <w:r w:rsidR="004049C3" w:rsidRPr="00D3484D">
              <w:t>3</w:t>
            </w:r>
          </w:p>
        </w:tc>
        <w:tc>
          <w:tcPr>
            <w:tcW w:w="243" w:type="pct"/>
          </w:tcPr>
          <w:p w14:paraId="0681D61A" w14:textId="4C506515" w:rsidR="00AC749E" w:rsidRPr="00D3484D" w:rsidRDefault="003F5122" w:rsidP="00CA57FB">
            <w:pPr>
              <w:pStyle w:val="NoSpacing"/>
              <w:jc w:val="center"/>
            </w:pPr>
            <w:r w:rsidRPr="00D3484D">
              <w:t>A</w:t>
            </w:r>
          </w:p>
        </w:tc>
        <w:tc>
          <w:tcPr>
            <w:tcW w:w="241" w:type="pct"/>
          </w:tcPr>
          <w:p w14:paraId="3DFF5832" w14:textId="77777777" w:rsidR="00AC749E" w:rsidRPr="00D3484D" w:rsidRDefault="00AC749E" w:rsidP="00CA57FB">
            <w:pPr>
              <w:pStyle w:val="NoSpacing"/>
              <w:jc w:val="center"/>
            </w:pPr>
            <w:r w:rsidRPr="00D3484D">
              <w:t>3</w:t>
            </w:r>
          </w:p>
        </w:tc>
      </w:tr>
      <w:bookmarkEnd w:id="10"/>
      <w:tr w:rsidR="00AC749E" w:rsidRPr="00D3484D" w14:paraId="79BF9E74" w14:textId="77777777" w:rsidTr="00CA57FB">
        <w:trPr>
          <w:trHeight w:val="283"/>
        </w:trPr>
        <w:tc>
          <w:tcPr>
            <w:tcW w:w="257" w:type="pct"/>
          </w:tcPr>
          <w:p w14:paraId="4F3D1050" w14:textId="77777777" w:rsidR="00AC749E" w:rsidRPr="00D3484D" w:rsidRDefault="00AC749E" w:rsidP="00D3484D">
            <w:pPr>
              <w:pStyle w:val="NoSpacing"/>
              <w:jc w:val="center"/>
            </w:pPr>
            <w:r w:rsidRPr="00D3484D">
              <w:t>13.</w:t>
            </w:r>
          </w:p>
        </w:tc>
        <w:tc>
          <w:tcPr>
            <w:tcW w:w="3957" w:type="pct"/>
            <w:gridSpan w:val="2"/>
          </w:tcPr>
          <w:p w14:paraId="74A7A1A7" w14:textId="63F49DF3" w:rsidR="00AC749E" w:rsidRPr="00D3484D" w:rsidRDefault="003F5122" w:rsidP="00D3484D">
            <w:pPr>
              <w:pStyle w:val="NoSpacing"/>
              <w:jc w:val="both"/>
            </w:pPr>
            <w:r w:rsidRPr="00D3484D">
              <w:t>Write</w:t>
            </w:r>
            <w:r w:rsidR="00AC749E" w:rsidRPr="00D3484D">
              <w:t xml:space="preserve"> the responsibilities of food business operators.</w:t>
            </w:r>
          </w:p>
        </w:tc>
        <w:tc>
          <w:tcPr>
            <w:tcW w:w="301" w:type="pct"/>
          </w:tcPr>
          <w:p w14:paraId="5DF186A4" w14:textId="52EE42FE" w:rsidR="00AC749E" w:rsidRPr="00D3484D" w:rsidRDefault="00AC749E" w:rsidP="00CA57FB">
            <w:pPr>
              <w:pStyle w:val="NoSpacing"/>
              <w:jc w:val="center"/>
            </w:pPr>
            <w:r w:rsidRPr="00D3484D">
              <w:t>CO</w:t>
            </w:r>
            <w:r w:rsidR="004049C3" w:rsidRPr="00D3484D">
              <w:t>5</w:t>
            </w:r>
          </w:p>
        </w:tc>
        <w:tc>
          <w:tcPr>
            <w:tcW w:w="243" w:type="pct"/>
          </w:tcPr>
          <w:p w14:paraId="15C72EE7" w14:textId="3A5C6CA9" w:rsidR="00AC749E" w:rsidRPr="00D3484D" w:rsidRDefault="003F5122" w:rsidP="00CA57FB">
            <w:pPr>
              <w:pStyle w:val="NoSpacing"/>
              <w:jc w:val="center"/>
            </w:pPr>
            <w:r w:rsidRPr="00D3484D">
              <w:t>A</w:t>
            </w:r>
          </w:p>
        </w:tc>
        <w:tc>
          <w:tcPr>
            <w:tcW w:w="241" w:type="pct"/>
          </w:tcPr>
          <w:p w14:paraId="155F07EC" w14:textId="77777777" w:rsidR="00AC749E" w:rsidRPr="00D3484D" w:rsidRDefault="00AC749E" w:rsidP="00CA57FB">
            <w:pPr>
              <w:pStyle w:val="NoSpacing"/>
              <w:jc w:val="center"/>
            </w:pPr>
            <w:r w:rsidRPr="00D3484D">
              <w:t>3</w:t>
            </w:r>
          </w:p>
        </w:tc>
      </w:tr>
      <w:tr w:rsidR="00AC749E" w:rsidRPr="00D3484D" w14:paraId="5AF1AE27" w14:textId="77777777" w:rsidTr="00CA57FB">
        <w:trPr>
          <w:trHeight w:val="283"/>
        </w:trPr>
        <w:tc>
          <w:tcPr>
            <w:tcW w:w="257" w:type="pct"/>
          </w:tcPr>
          <w:p w14:paraId="472ED169" w14:textId="77777777" w:rsidR="00AC749E" w:rsidRPr="00D3484D" w:rsidRDefault="00AC749E" w:rsidP="00D3484D">
            <w:pPr>
              <w:pStyle w:val="NoSpacing"/>
              <w:jc w:val="center"/>
            </w:pPr>
            <w:r w:rsidRPr="00D3484D">
              <w:t>14.</w:t>
            </w:r>
          </w:p>
        </w:tc>
        <w:tc>
          <w:tcPr>
            <w:tcW w:w="3957" w:type="pct"/>
            <w:gridSpan w:val="2"/>
            <w:vAlign w:val="bottom"/>
          </w:tcPr>
          <w:p w14:paraId="6A2479FD" w14:textId="46016964" w:rsidR="00AC749E" w:rsidRPr="00D3484D" w:rsidRDefault="003F5122" w:rsidP="00D3484D">
            <w:pPr>
              <w:pStyle w:val="NoSpacing"/>
              <w:jc w:val="both"/>
            </w:pPr>
            <w:r w:rsidRPr="00D3484D">
              <w:t>List</w:t>
            </w:r>
            <w:r w:rsidR="00194D38" w:rsidRPr="00D3484D">
              <w:t xml:space="preserve"> the benefits of Six Sigma.</w:t>
            </w:r>
          </w:p>
        </w:tc>
        <w:tc>
          <w:tcPr>
            <w:tcW w:w="301" w:type="pct"/>
          </w:tcPr>
          <w:p w14:paraId="1468DEBE" w14:textId="156B109E" w:rsidR="00AC749E" w:rsidRPr="00D3484D" w:rsidRDefault="00AC749E" w:rsidP="00CA57FB">
            <w:pPr>
              <w:pStyle w:val="NoSpacing"/>
              <w:jc w:val="center"/>
            </w:pPr>
            <w:r w:rsidRPr="00D3484D">
              <w:t>CO</w:t>
            </w:r>
            <w:r w:rsidR="004049C3" w:rsidRPr="00D3484D">
              <w:t>5</w:t>
            </w:r>
          </w:p>
        </w:tc>
        <w:tc>
          <w:tcPr>
            <w:tcW w:w="243" w:type="pct"/>
          </w:tcPr>
          <w:p w14:paraId="1635CDDB" w14:textId="6D16237E" w:rsidR="00AC749E" w:rsidRPr="00D3484D" w:rsidRDefault="003F5122" w:rsidP="00CA57FB">
            <w:pPr>
              <w:pStyle w:val="NoSpacing"/>
              <w:jc w:val="center"/>
            </w:pPr>
            <w:r w:rsidRPr="00D3484D">
              <w:t>R</w:t>
            </w:r>
          </w:p>
        </w:tc>
        <w:tc>
          <w:tcPr>
            <w:tcW w:w="241" w:type="pct"/>
          </w:tcPr>
          <w:p w14:paraId="29271231" w14:textId="77777777" w:rsidR="00AC749E" w:rsidRPr="00D3484D" w:rsidRDefault="00AC749E" w:rsidP="00CA57FB">
            <w:pPr>
              <w:pStyle w:val="NoSpacing"/>
              <w:jc w:val="center"/>
            </w:pPr>
            <w:r w:rsidRPr="00D3484D">
              <w:t>3</w:t>
            </w:r>
          </w:p>
        </w:tc>
      </w:tr>
      <w:tr w:rsidR="00AC749E" w:rsidRPr="00D3484D" w14:paraId="17835F55" w14:textId="77777777" w:rsidTr="00CA57FB">
        <w:trPr>
          <w:trHeight w:val="283"/>
        </w:trPr>
        <w:tc>
          <w:tcPr>
            <w:tcW w:w="257" w:type="pct"/>
          </w:tcPr>
          <w:p w14:paraId="04B2EB88" w14:textId="77777777" w:rsidR="00AC749E" w:rsidRPr="00D3484D" w:rsidRDefault="00AC749E" w:rsidP="00D3484D">
            <w:pPr>
              <w:pStyle w:val="NoSpacing"/>
              <w:jc w:val="center"/>
            </w:pPr>
            <w:bookmarkStart w:id="11" w:name="_Hlk99673769"/>
            <w:r w:rsidRPr="00D3484D">
              <w:t>15.</w:t>
            </w:r>
          </w:p>
        </w:tc>
        <w:tc>
          <w:tcPr>
            <w:tcW w:w="3957" w:type="pct"/>
            <w:gridSpan w:val="2"/>
            <w:vAlign w:val="bottom"/>
          </w:tcPr>
          <w:p w14:paraId="5F028052" w14:textId="2876625F" w:rsidR="00AC749E" w:rsidRPr="00D3484D" w:rsidRDefault="00AC749E" w:rsidP="00D3484D">
            <w:pPr>
              <w:pStyle w:val="NoSpacing"/>
              <w:jc w:val="both"/>
            </w:pPr>
            <w:r w:rsidRPr="00D3484D">
              <w:t>Compare the CCPs of HACCP and ISO 22000 for plant on refrigerated chicken salad.</w:t>
            </w:r>
          </w:p>
        </w:tc>
        <w:tc>
          <w:tcPr>
            <w:tcW w:w="301" w:type="pct"/>
          </w:tcPr>
          <w:p w14:paraId="7E01A14D" w14:textId="0CEFAF05" w:rsidR="00AC749E" w:rsidRPr="00D3484D" w:rsidRDefault="00AC749E" w:rsidP="00CA57FB">
            <w:pPr>
              <w:pStyle w:val="NoSpacing"/>
              <w:jc w:val="center"/>
            </w:pPr>
            <w:r w:rsidRPr="00D3484D">
              <w:t>CO</w:t>
            </w:r>
            <w:r w:rsidR="004049C3" w:rsidRPr="00D3484D">
              <w:t>6</w:t>
            </w:r>
          </w:p>
        </w:tc>
        <w:tc>
          <w:tcPr>
            <w:tcW w:w="243" w:type="pct"/>
          </w:tcPr>
          <w:p w14:paraId="1F960D2C" w14:textId="1CF3C5BB" w:rsidR="00AC749E" w:rsidRPr="00D3484D" w:rsidRDefault="003F5122" w:rsidP="00CA57FB">
            <w:pPr>
              <w:pStyle w:val="NoSpacing"/>
              <w:jc w:val="center"/>
            </w:pPr>
            <w:r w:rsidRPr="00D3484D">
              <w:t>U</w:t>
            </w:r>
          </w:p>
        </w:tc>
        <w:tc>
          <w:tcPr>
            <w:tcW w:w="241" w:type="pct"/>
          </w:tcPr>
          <w:p w14:paraId="5A8410BF" w14:textId="77777777" w:rsidR="00AC749E" w:rsidRPr="00D3484D" w:rsidRDefault="00AC749E" w:rsidP="00CA57FB">
            <w:pPr>
              <w:pStyle w:val="NoSpacing"/>
              <w:jc w:val="center"/>
            </w:pPr>
            <w:r w:rsidRPr="00D3484D">
              <w:t>3</w:t>
            </w:r>
          </w:p>
        </w:tc>
      </w:tr>
      <w:tr w:rsidR="00AC749E" w:rsidRPr="00D3484D" w14:paraId="3B2FBC8D" w14:textId="77777777" w:rsidTr="00CA57FB">
        <w:trPr>
          <w:trHeight w:val="283"/>
        </w:trPr>
        <w:tc>
          <w:tcPr>
            <w:tcW w:w="257" w:type="pct"/>
          </w:tcPr>
          <w:p w14:paraId="25ED0198" w14:textId="77777777" w:rsidR="00AC749E" w:rsidRPr="00D3484D" w:rsidRDefault="00AC749E" w:rsidP="00D3484D">
            <w:pPr>
              <w:pStyle w:val="NoSpacing"/>
              <w:jc w:val="center"/>
            </w:pPr>
            <w:bookmarkStart w:id="12" w:name="_Hlk99674343"/>
            <w:bookmarkEnd w:id="11"/>
            <w:r w:rsidRPr="00D3484D">
              <w:t>16.</w:t>
            </w:r>
          </w:p>
        </w:tc>
        <w:tc>
          <w:tcPr>
            <w:tcW w:w="3957" w:type="pct"/>
            <w:gridSpan w:val="2"/>
            <w:vAlign w:val="bottom"/>
          </w:tcPr>
          <w:p w14:paraId="1062E329" w14:textId="47DE225E" w:rsidR="00AC749E" w:rsidRPr="00D3484D" w:rsidRDefault="003F5122" w:rsidP="00D3484D">
            <w:pPr>
              <w:pStyle w:val="NoSpacing"/>
              <w:jc w:val="both"/>
            </w:pPr>
            <w:r w:rsidRPr="00D3484D">
              <w:t xml:space="preserve">Write </w:t>
            </w:r>
            <w:r w:rsidR="00AC749E" w:rsidRPr="00D3484D">
              <w:t>the core functions of National Codex Committee.</w:t>
            </w:r>
          </w:p>
        </w:tc>
        <w:tc>
          <w:tcPr>
            <w:tcW w:w="301" w:type="pct"/>
          </w:tcPr>
          <w:p w14:paraId="3CB1658D" w14:textId="476942EF" w:rsidR="00AC749E" w:rsidRPr="00D3484D" w:rsidRDefault="00AC749E" w:rsidP="00CA57FB">
            <w:pPr>
              <w:pStyle w:val="NoSpacing"/>
              <w:jc w:val="center"/>
            </w:pPr>
            <w:r w:rsidRPr="00D3484D">
              <w:t>CO</w:t>
            </w:r>
            <w:r w:rsidR="004049C3" w:rsidRPr="00D3484D">
              <w:t>5</w:t>
            </w:r>
          </w:p>
        </w:tc>
        <w:tc>
          <w:tcPr>
            <w:tcW w:w="243" w:type="pct"/>
          </w:tcPr>
          <w:p w14:paraId="7C919AE6" w14:textId="406244C7" w:rsidR="00AC749E" w:rsidRPr="00D3484D" w:rsidRDefault="003F5122" w:rsidP="00CA57FB">
            <w:pPr>
              <w:pStyle w:val="NoSpacing"/>
              <w:jc w:val="center"/>
            </w:pPr>
            <w:r w:rsidRPr="00D3484D">
              <w:t>A</w:t>
            </w:r>
          </w:p>
        </w:tc>
        <w:tc>
          <w:tcPr>
            <w:tcW w:w="241" w:type="pct"/>
          </w:tcPr>
          <w:p w14:paraId="78F07119" w14:textId="77777777" w:rsidR="00AC749E" w:rsidRPr="00D3484D" w:rsidRDefault="00AC749E" w:rsidP="00CA57FB">
            <w:pPr>
              <w:pStyle w:val="NoSpacing"/>
              <w:jc w:val="center"/>
            </w:pPr>
            <w:r w:rsidRPr="00D3484D">
              <w:t>3</w:t>
            </w:r>
          </w:p>
        </w:tc>
      </w:tr>
      <w:bookmarkEnd w:id="12"/>
      <w:tr w:rsidR="00AC749E" w:rsidRPr="00D3484D" w14:paraId="48008579" w14:textId="77777777" w:rsidTr="0037089B">
        <w:trPr>
          <w:trHeight w:val="552"/>
        </w:trPr>
        <w:tc>
          <w:tcPr>
            <w:tcW w:w="5000" w:type="pct"/>
            <w:gridSpan w:val="6"/>
          </w:tcPr>
          <w:p w14:paraId="5B8CE056" w14:textId="77777777" w:rsidR="00AC749E" w:rsidRPr="00D3484D" w:rsidRDefault="00AC749E" w:rsidP="00AC749E">
            <w:pPr>
              <w:jc w:val="center"/>
              <w:rPr>
                <w:b/>
                <w:u w:val="single"/>
              </w:rPr>
            </w:pPr>
            <w:r w:rsidRPr="00D3484D">
              <w:rPr>
                <w:b/>
                <w:u w:val="single"/>
              </w:rPr>
              <w:t>PART – C (6 X 12 = 72 MARKS)</w:t>
            </w:r>
          </w:p>
          <w:p w14:paraId="46871A16" w14:textId="4CBA6044" w:rsidR="00AC749E" w:rsidRPr="00D3484D" w:rsidRDefault="00AC749E" w:rsidP="00AC749E">
            <w:pPr>
              <w:jc w:val="center"/>
              <w:rPr>
                <w:b/>
              </w:rPr>
            </w:pPr>
            <w:r w:rsidRPr="00D3484D">
              <w:rPr>
                <w:b/>
              </w:rPr>
              <w:t>(Answer any five Questions from Q. No. 17 to 23, Q. No. 24 is Compulsory)</w:t>
            </w:r>
          </w:p>
        </w:tc>
      </w:tr>
      <w:tr w:rsidR="00AC749E" w:rsidRPr="00D3484D" w14:paraId="2256DEB8" w14:textId="77777777" w:rsidTr="00AC749E">
        <w:trPr>
          <w:trHeight w:val="283"/>
        </w:trPr>
        <w:tc>
          <w:tcPr>
            <w:tcW w:w="257" w:type="pct"/>
            <w:vAlign w:val="bottom"/>
          </w:tcPr>
          <w:p w14:paraId="570D57BC" w14:textId="77777777" w:rsidR="00AC749E" w:rsidRPr="00D3484D" w:rsidRDefault="00AC749E" w:rsidP="00AC749E">
            <w:pPr>
              <w:jc w:val="center"/>
            </w:pPr>
            <w:r w:rsidRPr="00D3484D">
              <w:t>17.</w:t>
            </w:r>
          </w:p>
        </w:tc>
        <w:tc>
          <w:tcPr>
            <w:tcW w:w="182" w:type="pct"/>
            <w:vAlign w:val="bottom"/>
          </w:tcPr>
          <w:p w14:paraId="35EBACE7" w14:textId="77777777" w:rsidR="00AC749E" w:rsidRPr="00D3484D" w:rsidRDefault="00AC749E" w:rsidP="00AC749E">
            <w:pPr>
              <w:jc w:val="center"/>
            </w:pPr>
            <w:r w:rsidRPr="00D3484D">
              <w:t>a.</w:t>
            </w:r>
          </w:p>
        </w:tc>
        <w:tc>
          <w:tcPr>
            <w:tcW w:w="3776" w:type="pct"/>
            <w:vAlign w:val="bottom"/>
          </w:tcPr>
          <w:p w14:paraId="2D54D916" w14:textId="4D32AAE8" w:rsidR="00AC749E" w:rsidRPr="00D3484D" w:rsidRDefault="00AC749E" w:rsidP="00AC749E">
            <w:r w:rsidRPr="00D3484D">
              <w:t>Disintegrate the members and composition of Food Authority</w:t>
            </w:r>
            <w:r w:rsidR="00D3484D">
              <w:t>.</w:t>
            </w:r>
          </w:p>
        </w:tc>
        <w:tc>
          <w:tcPr>
            <w:tcW w:w="301" w:type="pct"/>
            <w:vAlign w:val="bottom"/>
          </w:tcPr>
          <w:p w14:paraId="2B18D931" w14:textId="2C3993E1" w:rsidR="00AC749E" w:rsidRPr="00D3484D" w:rsidRDefault="00AC749E" w:rsidP="00AC749E">
            <w:pPr>
              <w:jc w:val="center"/>
            </w:pPr>
            <w:r w:rsidRPr="00D3484D">
              <w:t>CO</w:t>
            </w:r>
            <w:r w:rsidR="004049C3" w:rsidRPr="00D3484D">
              <w:t>5</w:t>
            </w:r>
          </w:p>
        </w:tc>
        <w:tc>
          <w:tcPr>
            <w:tcW w:w="243" w:type="pct"/>
            <w:vAlign w:val="bottom"/>
          </w:tcPr>
          <w:p w14:paraId="7350E91E" w14:textId="23D7B123" w:rsidR="00AC749E" w:rsidRPr="00D3484D" w:rsidRDefault="003F5122" w:rsidP="00AC749E">
            <w:pPr>
              <w:jc w:val="center"/>
            </w:pPr>
            <w:r w:rsidRPr="00D3484D">
              <w:t>An</w:t>
            </w:r>
          </w:p>
        </w:tc>
        <w:tc>
          <w:tcPr>
            <w:tcW w:w="241" w:type="pct"/>
            <w:vAlign w:val="bottom"/>
          </w:tcPr>
          <w:p w14:paraId="020C0635" w14:textId="3B767B3E" w:rsidR="00AC749E" w:rsidRPr="00D3484D" w:rsidRDefault="00194D38" w:rsidP="00AC749E">
            <w:pPr>
              <w:jc w:val="center"/>
            </w:pPr>
            <w:r w:rsidRPr="00D3484D">
              <w:t>6</w:t>
            </w:r>
          </w:p>
        </w:tc>
      </w:tr>
      <w:tr w:rsidR="00AC749E" w:rsidRPr="00D3484D" w14:paraId="203A3DC7" w14:textId="77777777" w:rsidTr="00AC749E">
        <w:trPr>
          <w:trHeight w:val="283"/>
        </w:trPr>
        <w:tc>
          <w:tcPr>
            <w:tcW w:w="257" w:type="pct"/>
            <w:vAlign w:val="bottom"/>
          </w:tcPr>
          <w:p w14:paraId="1EF0F1BB" w14:textId="77777777" w:rsidR="00AC749E" w:rsidRPr="00D3484D" w:rsidRDefault="00AC749E" w:rsidP="00AC749E">
            <w:pPr>
              <w:jc w:val="center"/>
            </w:pPr>
          </w:p>
        </w:tc>
        <w:tc>
          <w:tcPr>
            <w:tcW w:w="182" w:type="pct"/>
            <w:vAlign w:val="bottom"/>
          </w:tcPr>
          <w:p w14:paraId="1C764956" w14:textId="06B6944D" w:rsidR="00AC749E" w:rsidRPr="00D3484D" w:rsidRDefault="00AC749E" w:rsidP="00AC749E">
            <w:pPr>
              <w:jc w:val="center"/>
            </w:pPr>
            <w:r w:rsidRPr="00D3484D">
              <w:t>b.</w:t>
            </w:r>
          </w:p>
        </w:tc>
        <w:tc>
          <w:tcPr>
            <w:tcW w:w="3776" w:type="pct"/>
            <w:vAlign w:val="bottom"/>
          </w:tcPr>
          <w:p w14:paraId="00E816C7" w14:textId="2800B82D" w:rsidR="00AC749E" w:rsidRPr="00D3484D" w:rsidRDefault="00AC749E" w:rsidP="00AC749E">
            <w:pPr>
              <w:rPr>
                <w:bCs/>
              </w:rPr>
            </w:pPr>
            <w:r w:rsidRPr="00D3484D">
              <w:t>Enumerate the functions of Chief Executive Officer.</w:t>
            </w:r>
          </w:p>
        </w:tc>
        <w:tc>
          <w:tcPr>
            <w:tcW w:w="301" w:type="pct"/>
            <w:vAlign w:val="bottom"/>
          </w:tcPr>
          <w:p w14:paraId="62BE7C0D" w14:textId="37EAFC66" w:rsidR="00AC749E" w:rsidRPr="00D3484D" w:rsidRDefault="003C018C" w:rsidP="00AC749E">
            <w:pPr>
              <w:jc w:val="center"/>
            </w:pPr>
            <w:r w:rsidRPr="00D3484D">
              <w:t>CO</w:t>
            </w:r>
            <w:r w:rsidR="004049C3" w:rsidRPr="00D3484D">
              <w:t>5</w:t>
            </w:r>
          </w:p>
        </w:tc>
        <w:tc>
          <w:tcPr>
            <w:tcW w:w="243" w:type="pct"/>
            <w:vAlign w:val="bottom"/>
          </w:tcPr>
          <w:p w14:paraId="40A9DB8F" w14:textId="24B36196" w:rsidR="00AC749E" w:rsidRPr="00D3484D" w:rsidRDefault="003F5122" w:rsidP="00AC749E">
            <w:pPr>
              <w:jc w:val="center"/>
            </w:pPr>
            <w:r w:rsidRPr="00D3484D">
              <w:t>R</w:t>
            </w:r>
          </w:p>
        </w:tc>
        <w:tc>
          <w:tcPr>
            <w:tcW w:w="241" w:type="pct"/>
            <w:vAlign w:val="bottom"/>
          </w:tcPr>
          <w:p w14:paraId="4F58E446" w14:textId="427BDFD0" w:rsidR="00AC749E" w:rsidRPr="00D3484D" w:rsidRDefault="00194D38" w:rsidP="00AC749E">
            <w:pPr>
              <w:jc w:val="center"/>
            </w:pPr>
            <w:r w:rsidRPr="00D3484D">
              <w:t>6</w:t>
            </w:r>
          </w:p>
        </w:tc>
      </w:tr>
      <w:tr w:rsidR="00AC749E" w:rsidRPr="00D3484D" w14:paraId="512EF345" w14:textId="77777777" w:rsidTr="00AC749E">
        <w:trPr>
          <w:trHeight w:val="283"/>
        </w:trPr>
        <w:tc>
          <w:tcPr>
            <w:tcW w:w="257" w:type="pct"/>
            <w:vAlign w:val="bottom"/>
          </w:tcPr>
          <w:p w14:paraId="1FD4473F" w14:textId="77777777" w:rsidR="00AC749E" w:rsidRPr="00D3484D" w:rsidRDefault="00AC749E" w:rsidP="00AC749E">
            <w:pPr>
              <w:jc w:val="center"/>
            </w:pPr>
          </w:p>
        </w:tc>
        <w:tc>
          <w:tcPr>
            <w:tcW w:w="182" w:type="pct"/>
            <w:vAlign w:val="bottom"/>
          </w:tcPr>
          <w:p w14:paraId="2DBE0C10" w14:textId="77777777" w:rsidR="00AC749E" w:rsidRPr="00D3484D" w:rsidRDefault="00AC749E" w:rsidP="00AC749E">
            <w:pPr>
              <w:jc w:val="center"/>
            </w:pPr>
          </w:p>
        </w:tc>
        <w:tc>
          <w:tcPr>
            <w:tcW w:w="3776" w:type="pct"/>
            <w:vAlign w:val="bottom"/>
          </w:tcPr>
          <w:p w14:paraId="6EE182EC" w14:textId="77777777" w:rsidR="00AC749E" w:rsidRPr="00D3484D" w:rsidRDefault="00AC749E" w:rsidP="00AC749E"/>
        </w:tc>
        <w:tc>
          <w:tcPr>
            <w:tcW w:w="301" w:type="pct"/>
            <w:vAlign w:val="bottom"/>
          </w:tcPr>
          <w:p w14:paraId="5C689204" w14:textId="77777777" w:rsidR="00AC749E" w:rsidRPr="00D3484D" w:rsidRDefault="00AC749E" w:rsidP="00AC749E">
            <w:pPr>
              <w:jc w:val="center"/>
            </w:pPr>
          </w:p>
        </w:tc>
        <w:tc>
          <w:tcPr>
            <w:tcW w:w="243" w:type="pct"/>
            <w:vAlign w:val="bottom"/>
          </w:tcPr>
          <w:p w14:paraId="32B68E14" w14:textId="77777777" w:rsidR="00AC749E" w:rsidRPr="00D3484D" w:rsidRDefault="00AC749E" w:rsidP="00AC749E">
            <w:pPr>
              <w:jc w:val="center"/>
            </w:pPr>
          </w:p>
        </w:tc>
        <w:tc>
          <w:tcPr>
            <w:tcW w:w="241" w:type="pct"/>
            <w:vAlign w:val="bottom"/>
          </w:tcPr>
          <w:p w14:paraId="20755AF4" w14:textId="77777777" w:rsidR="00AC749E" w:rsidRPr="00D3484D" w:rsidRDefault="00AC749E" w:rsidP="00AC749E">
            <w:pPr>
              <w:jc w:val="center"/>
            </w:pPr>
          </w:p>
        </w:tc>
      </w:tr>
      <w:tr w:rsidR="00AC749E" w:rsidRPr="00D3484D" w14:paraId="6E1A4865" w14:textId="77777777" w:rsidTr="00AC749E">
        <w:trPr>
          <w:trHeight w:val="283"/>
        </w:trPr>
        <w:tc>
          <w:tcPr>
            <w:tcW w:w="257" w:type="pct"/>
            <w:vAlign w:val="bottom"/>
          </w:tcPr>
          <w:p w14:paraId="4146CCE3" w14:textId="4E034B0A" w:rsidR="00AC749E" w:rsidRPr="00D3484D" w:rsidRDefault="00AC749E" w:rsidP="00AC749E">
            <w:pPr>
              <w:jc w:val="center"/>
            </w:pPr>
            <w:bookmarkStart w:id="13" w:name="_Hlk99577974"/>
            <w:r w:rsidRPr="00D3484D">
              <w:t>18.</w:t>
            </w:r>
          </w:p>
        </w:tc>
        <w:tc>
          <w:tcPr>
            <w:tcW w:w="182" w:type="pct"/>
            <w:vAlign w:val="bottom"/>
          </w:tcPr>
          <w:p w14:paraId="542EFAC1" w14:textId="74E78D8D" w:rsidR="00AC749E" w:rsidRPr="00D3484D" w:rsidRDefault="00AC749E" w:rsidP="00AC749E">
            <w:pPr>
              <w:jc w:val="center"/>
            </w:pPr>
          </w:p>
        </w:tc>
        <w:tc>
          <w:tcPr>
            <w:tcW w:w="3776" w:type="pct"/>
            <w:vAlign w:val="bottom"/>
          </w:tcPr>
          <w:p w14:paraId="2956933C" w14:textId="2BD363F1" w:rsidR="00AC749E" w:rsidRPr="00D3484D" w:rsidRDefault="00AC749E" w:rsidP="00AC749E">
            <w:r w:rsidRPr="00D3484D">
              <w:t>Describe the types of sensory tests</w:t>
            </w:r>
            <w:r w:rsidR="00D3484D">
              <w:t>.</w:t>
            </w:r>
          </w:p>
        </w:tc>
        <w:tc>
          <w:tcPr>
            <w:tcW w:w="301" w:type="pct"/>
            <w:vAlign w:val="bottom"/>
          </w:tcPr>
          <w:p w14:paraId="795B2575" w14:textId="7A27B0D4" w:rsidR="00AC749E" w:rsidRPr="00D3484D" w:rsidRDefault="00AC749E" w:rsidP="00AC749E">
            <w:pPr>
              <w:jc w:val="center"/>
            </w:pPr>
            <w:r w:rsidRPr="00D3484D">
              <w:t>CO</w:t>
            </w:r>
            <w:r w:rsidR="004049C3" w:rsidRPr="00D3484D">
              <w:t>3</w:t>
            </w:r>
          </w:p>
        </w:tc>
        <w:tc>
          <w:tcPr>
            <w:tcW w:w="243" w:type="pct"/>
            <w:vAlign w:val="bottom"/>
          </w:tcPr>
          <w:p w14:paraId="38B8F057" w14:textId="10B3711E" w:rsidR="00AC749E" w:rsidRPr="00D3484D" w:rsidRDefault="003F5122" w:rsidP="00AC749E">
            <w:pPr>
              <w:jc w:val="center"/>
            </w:pPr>
            <w:r w:rsidRPr="00D3484D">
              <w:t>U</w:t>
            </w:r>
          </w:p>
        </w:tc>
        <w:tc>
          <w:tcPr>
            <w:tcW w:w="241" w:type="pct"/>
            <w:vAlign w:val="bottom"/>
          </w:tcPr>
          <w:p w14:paraId="29E916BE" w14:textId="20D2FE0D" w:rsidR="00AC749E" w:rsidRPr="00D3484D" w:rsidRDefault="00AC749E" w:rsidP="00AC749E">
            <w:pPr>
              <w:jc w:val="center"/>
            </w:pPr>
            <w:r w:rsidRPr="00D3484D">
              <w:t>12</w:t>
            </w:r>
          </w:p>
        </w:tc>
      </w:tr>
      <w:bookmarkEnd w:id="13"/>
      <w:tr w:rsidR="00AC749E" w:rsidRPr="00D3484D" w14:paraId="53789028" w14:textId="77777777" w:rsidTr="00AC749E">
        <w:trPr>
          <w:trHeight w:val="283"/>
        </w:trPr>
        <w:tc>
          <w:tcPr>
            <w:tcW w:w="257" w:type="pct"/>
            <w:vAlign w:val="bottom"/>
          </w:tcPr>
          <w:p w14:paraId="2878F29F" w14:textId="77777777" w:rsidR="00AC749E" w:rsidRPr="00D3484D" w:rsidRDefault="00AC749E" w:rsidP="00AC749E">
            <w:pPr>
              <w:jc w:val="center"/>
            </w:pPr>
          </w:p>
        </w:tc>
        <w:tc>
          <w:tcPr>
            <w:tcW w:w="182" w:type="pct"/>
            <w:vAlign w:val="bottom"/>
          </w:tcPr>
          <w:p w14:paraId="43008192" w14:textId="77777777" w:rsidR="00AC749E" w:rsidRPr="00D3484D" w:rsidRDefault="00AC749E" w:rsidP="00AC749E">
            <w:pPr>
              <w:jc w:val="center"/>
            </w:pPr>
          </w:p>
        </w:tc>
        <w:tc>
          <w:tcPr>
            <w:tcW w:w="3776" w:type="pct"/>
            <w:vAlign w:val="bottom"/>
          </w:tcPr>
          <w:p w14:paraId="0577A6A5" w14:textId="77777777" w:rsidR="00AC749E" w:rsidRPr="00D3484D" w:rsidRDefault="00AC749E" w:rsidP="00AC749E"/>
        </w:tc>
        <w:tc>
          <w:tcPr>
            <w:tcW w:w="301" w:type="pct"/>
            <w:vAlign w:val="bottom"/>
          </w:tcPr>
          <w:p w14:paraId="5A40AAEF" w14:textId="77777777" w:rsidR="00AC749E" w:rsidRPr="00D3484D" w:rsidRDefault="00AC749E" w:rsidP="00AC749E">
            <w:pPr>
              <w:jc w:val="center"/>
            </w:pPr>
          </w:p>
        </w:tc>
        <w:tc>
          <w:tcPr>
            <w:tcW w:w="243" w:type="pct"/>
            <w:vAlign w:val="bottom"/>
          </w:tcPr>
          <w:p w14:paraId="7DEA65FE" w14:textId="77777777" w:rsidR="00AC749E" w:rsidRPr="00D3484D" w:rsidRDefault="00AC749E" w:rsidP="00AC749E">
            <w:pPr>
              <w:jc w:val="center"/>
            </w:pPr>
          </w:p>
        </w:tc>
        <w:tc>
          <w:tcPr>
            <w:tcW w:w="241" w:type="pct"/>
            <w:vAlign w:val="bottom"/>
          </w:tcPr>
          <w:p w14:paraId="2457B2F1" w14:textId="77777777" w:rsidR="00AC749E" w:rsidRPr="00D3484D" w:rsidRDefault="00AC749E" w:rsidP="00AC749E">
            <w:pPr>
              <w:jc w:val="center"/>
            </w:pPr>
          </w:p>
        </w:tc>
      </w:tr>
      <w:tr w:rsidR="00AC749E" w:rsidRPr="00D3484D" w14:paraId="4671FA48" w14:textId="77777777" w:rsidTr="00AC749E">
        <w:trPr>
          <w:trHeight w:val="283"/>
        </w:trPr>
        <w:tc>
          <w:tcPr>
            <w:tcW w:w="257" w:type="pct"/>
            <w:vAlign w:val="bottom"/>
          </w:tcPr>
          <w:p w14:paraId="7D23B55A" w14:textId="0F57901B" w:rsidR="00AC749E" w:rsidRPr="00D3484D" w:rsidRDefault="00AC749E" w:rsidP="00AC749E">
            <w:pPr>
              <w:jc w:val="center"/>
            </w:pPr>
            <w:r w:rsidRPr="00D3484D">
              <w:t>19.</w:t>
            </w:r>
          </w:p>
        </w:tc>
        <w:tc>
          <w:tcPr>
            <w:tcW w:w="182" w:type="pct"/>
            <w:vAlign w:val="bottom"/>
          </w:tcPr>
          <w:p w14:paraId="5DF12731" w14:textId="77777777" w:rsidR="00AC749E" w:rsidRPr="00D3484D" w:rsidRDefault="00AC749E" w:rsidP="00AC749E">
            <w:pPr>
              <w:jc w:val="center"/>
            </w:pPr>
            <w:r w:rsidRPr="00D3484D">
              <w:t>a.</w:t>
            </w:r>
          </w:p>
        </w:tc>
        <w:tc>
          <w:tcPr>
            <w:tcW w:w="3776" w:type="pct"/>
            <w:vAlign w:val="bottom"/>
          </w:tcPr>
          <w:p w14:paraId="0779796B" w14:textId="4323204C" w:rsidR="00AC749E" w:rsidRPr="00D3484D" w:rsidRDefault="00AC749E" w:rsidP="00AC749E">
            <w:r w:rsidRPr="00D3484D">
              <w:t>Enumerate the principles at the core of WTO TBT Agreement.</w:t>
            </w:r>
          </w:p>
        </w:tc>
        <w:tc>
          <w:tcPr>
            <w:tcW w:w="301" w:type="pct"/>
            <w:vAlign w:val="bottom"/>
          </w:tcPr>
          <w:p w14:paraId="5A339F96" w14:textId="5FB7B358" w:rsidR="00AC749E" w:rsidRPr="00D3484D" w:rsidRDefault="00AC749E" w:rsidP="00AC749E">
            <w:pPr>
              <w:jc w:val="center"/>
            </w:pPr>
            <w:r w:rsidRPr="00D3484D">
              <w:t>CO</w:t>
            </w:r>
            <w:r w:rsidR="004049C3" w:rsidRPr="00D3484D">
              <w:t>5</w:t>
            </w:r>
          </w:p>
        </w:tc>
        <w:tc>
          <w:tcPr>
            <w:tcW w:w="243" w:type="pct"/>
            <w:vAlign w:val="bottom"/>
          </w:tcPr>
          <w:p w14:paraId="097E33A8" w14:textId="4F073329" w:rsidR="00AC749E" w:rsidRPr="00D3484D" w:rsidRDefault="003F5122" w:rsidP="00AC749E">
            <w:pPr>
              <w:jc w:val="center"/>
            </w:pPr>
            <w:r w:rsidRPr="00D3484D">
              <w:t>R</w:t>
            </w:r>
          </w:p>
        </w:tc>
        <w:tc>
          <w:tcPr>
            <w:tcW w:w="241" w:type="pct"/>
            <w:vAlign w:val="bottom"/>
          </w:tcPr>
          <w:p w14:paraId="499078AA" w14:textId="5962E86F" w:rsidR="00AC749E" w:rsidRPr="00D3484D" w:rsidRDefault="00194D38" w:rsidP="00AC749E">
            <w:pPr>
              <w:jc w:val="center"/>
            </w:pPr>
            <w:r w:rsidRPr="00D3484D">
              <w:t>6</w:t>
            </w:r>
          </w:p>
        </w:tc>
      </w:tr>
      <w:tr w:rsidR="00AC749E" w:rsidRPr="00D3484D" w14:paraId="0E7D1CE3" w14:textId="77777777" w:rsidTr="00AC749E">
        <w:trPr>
          <w:trHeight w:val="283"/>
        </w:trPr>
        <w:tc>
          <w:tcPr>
            <w:tcW w:w="257" w:type="pct"/>
            <w:vAlign w:val="bottom"/>
          </w:tcPr>
          <w:p w14:paraId="1D9B84E9" w14:textId="77777777" w:rsidR="00AC749E" w:rsidRPr="00D3484D" w:rsidRDefault="00AC749E" w:rsidP="00AC749E">
            <w:pPr>
              <w:jc w:val="center"/>
            </w:pPr>
          </w:p>
        </w:tc>
        <w:tc>
          <w:tcPr>
            <w:tcW w:w="182" w:type="pct"/>
            <w:vAlign w:val="bottom"/>
          </w:tcPr>
          <w:p w14:paraId="72468F92" w14:textId="77777777" w:rsidR="00AC749E" w:rsidRPr="00D3484D" w:rsidRDefault="00AC749E" w:rsidP="00AC749E">
            <w:pPr>
              <w:jc w:val="center"/>
            </w:pPr>
            <w:r w:rsidRPr="00D3484D">
              <w:t>b.</w:t>
            </w:r>
          </w:p>
        </w:tc>
        <w:tc>
          <w:tcPr>
            <w:tcW w:w="3776" w:type="pct"/>
            <w:vAlign w:val="bottom"/>
          </w:tcPr>
          <w:p w14:paraId="17FEC555" w14:textId="19C11512" w:rsidR="00AC749E" w:rsidRPr="00D3484D" w:rsidRDefault="00AC749E" w:rsidP="00D3484D">
            <w:pPr>
              <w:jc w:val="both"/>
              <w:rPr>
                <w:bCs/>
              </w:rPr>
            </w:pPr>
            <w:r w:rsidRPr="00D3484D">
              <w:t>Settling disputes is the responsibility of the Dispute Settlement Body (the General Council in another guise), which consists of all WTO members. Enumerate the steps in settling a dispute.</w:t>
            </w:r>
          </w:p>
        </w:tc>
        <w:tc>
          <w:tcPr>
            <w:tcW w:w="301" w:type="pct"/>
            <w:vAlign w:val="bottom"/>
          </w:tcPr>
          <w:p w14:paraId="33BF8722" w14:textId="25681A40" w:rsidR="00AC749E" w:rsidRPr="00D3484D" w:rsidRDefault="003C018C" w:rsidP="00AC749E">
            <w:pPr>
              <w:jc w:val="center"/>
            </w:pPr>
            <w:r w:rsidRPr="00D3484D">
              <w:t>CO</w:t>
            </w:r>
            <w:r w:rsidR="004049C3" w:rsidRPr="00D3484D">
              <w:t>5</w:t>
            </w:r>
          </w:p>
          <w:p w14:paraId="23E519EF" w14:textId="13754939" w:rsidR="003F5122" w:rsidRPr="00D3484D" w:rsidRDefault="003F5122" w:rsidP="00AC749E">
            <w:pPr>
              <w:jc w:val="center"/>
            </w:pPr>
          </w:p>
        </w:tc>
        <w:tc>
          <w:tcPr>
            <w:tcW w:w="243" w:type="pct"/>
            <w:vAlign w:val="bottom"/>
          </w:tcPr>
          <w:p w14:paraId="2D5D676D" w14:textId="77777777" w:rsidR="00AC749E" w:rsidRPr="00D3484D" w:rsidRDefault="003F5122" w:rsidP="00AC749E">
            <w:pPr>
              <w:jc w:val="center"/>
            </w:pPr>
            <w:r w:rsidRPr="00D3484D">
              <w:t>R</w:t>
            </w:r>
          </w:p>
          <w:p w14:paraId="2720A750" w14:textId="62428CA0" w:rsidR="003F5122" w:rsidRPr="00D3484D" w:rsidRDefault="003F5122" w:rsidP="00AC749E">
            <w:pPr>
              <w:jc w:val="center"/>
            </w:pPr>
          </w:p>
        </w:tc>
        <w:tc>
          <w:tcPr>
            <w:tcW w:w="241" w:type="pct"/>
            <w:vAlign w:val="bottom"/>
          </w:tcPr>
          <w:p w14:paraId="571EC5AF" w14:textId="77777777" w:rsidR="00AC749E" w:rsidRPr="00D3484D" w:rsidRDefault="00194D38" w:rsidP="00AC749E">
            <w:pPr>
              <w:jc w:val="center"/>
            </w:pPr>
            <w:r w:rsidRPr="00D3484D">
              <w:t>6</w:t>
            </w:r>
          </w:p>
          <w:p w14:paraId="2ABF7876" w14:textId="1781072B" w:rsidR="003F5122" w:rsidRPr="00D3484D" w:rsidRDefault="003F5122" w:rsidP="00AC749E">
            <w:pPr>
              <w:jc w:val="center"/>
            </w:pPr>
          </w:p>
        </w:tc>
      </w:tr>
      <w:tr w:rsidR="00AC749E" w:rsidRPr="00D3484D" w14:paraId="5099288F" w14:textId="77777777" w:rsidTr="00AC749E">
        <w:trPr>
          <w:trHeight w:val="283"/>
        </w:trPr>
        <w:tc>
          <w:tcPr>
            <w:tcW w:w="257" w:type="pct"/>
            <w:vAlign w:val="bottom"/>
          </w:tcPr>
          <w:p w14:paraId="5A1B1CBD" w14:textId="77777777" w:rsidR="00AC749E" w:rsidRPr="00D3484D" w:rsidRDefault="00AC749E" w:rsidP="00AC749E">
            <w:pPr>
              <w:jc w:val="center"/>
            </w:pPr>
          </w:p>
        </w:tc>
        <w:tc>
          <w:tcPr>
            <w:tcW w:w="182" w:type="pct"/>
            <w:vAlign w:val="bottom"/>
          </w:tcPr>
          <w:p w14:paraId="5D2A6E14" w14:textId="77777777" w:rsidR="00AC749E" w:rsidRPr="00D3484D" w:rsidRDefault="00AC749E" w:rsidP="00AC749E">
            <w:pPr>
              <w:jc w:val="center"/>
            </w:pPr>
          </w:p>
        </w:tc>
        <w:tc>
          <w:tcPr>
            <w:tcW w:w="3776" w:type="pct"/>
            <w:vAlign w:val="bottom"/>
          </w:tcPr>
          <w:p w14:paraId="3FCDD2ED" w14:textId="77777777" w:rsidR="00AC749E" w:rsidRPr="00D3484D" w:rsidRDefault="00AC749E" w:rsidP="00AC749E"/>
        </w:tc>
        <w:tc>
          <w:tcPr>
            <w:tcW w:w="301" w:type="pct"/>
            <w:vAlign w:val="bottom"/>
          </w:tcPr>
          <w:p w14:paraId="5621A9E2" w14:textId="77777777" w:rsidR="00AC749E" w:rsidRPr="00D3484D" w:rsidRDefault="00AC749E" w:rsidP="00AC749E">
            <w:pPr>
              <w:jc w:val="center"/>
            </w:pPr>
          </w:p>
        </w:tc>
        <w:tc>
          <w:tcPr>
            <w:tcW w:w="243" w:type="pct"/>
            <w:vAlign w:val="bottom"/>
          </w:tcPr>
          <w:p w14:paraId="647F307F" w14:textId="77777777" w:rsidR="00AC749E" w:rsidRPr="00D3484D" w:rsidRDefault="00AC749E" w:rsidP="00AC749E">
            <w:pPr>
              <w:jc w:val="center"/>
            </w:pPr>
          </w:p>
        </w:tc>
        <w:tc>
          <w:tcPr>
            <w:tcW w:w="241" w:type="pct"/>
            <w:vAlign w:val="bottom"/>
          </w:tcPr>
          <w:p w14:paraId="7E745977" w14:textId="77777777" w:rsidR="00AC749E" w:rsidRPr="00D3484D" w:rsidRDefault="00AC749E" w:rsidP="00AC749E">
            <w:pPr>
              <w:jc w:val="center"/>
            </w:pPr>
          </w:p>
        </w:tc>
      </w:tr>
      <w:tr w:rsidR="00AC749E" w:rsidRPr="00D3484D" w14:paraId="3C2D1023" w14:textId="77777777" w:rsidTr="00CA57FB">
        <w:trPr>
          <w:trHeight w:val="283"/>
        </w:trPr>
        <w:tc>
          <w:tcPr>
            <w:tcW w:w="257" w:type="pct"/>
          </w:tcPr>
          <w:p w14:paraId="1E8CCC75" w14:textId="227FA6F2" w:rsidR="00AC749E" w:rsidRPr="00D3484D" w:rsidRDefault="00AC749E" w:rsidP="00D3484D">
            <w:pPr>
              <w:jc w:val="center"/>
            </w:pPr>
            <w:r w:rsidRPr="00D3484D">
              <w:t>20.</w:t>
            </w:r>
          </w:p>
        </w:tc>
        <w:tc>
          <w:tcPr>
            <w:tcW w:w="182" w:type="pct"/>
          </w:tcPr>
          <w:p w14:paraId="1A8C68FE" w14:textId="0A52364C" w:rsidR="00AC749E" w:rsidRPr="00D3484D" w:rsidRDefault="00AC749E" w:rsidP="00D3484D">
            <w:pPr>
              <w:jc w:val="center"/>
            </w:pPr>
            <w:r w:rsidRPr="00D3484D">
              <w:t>a.</w:t>
            </w:r>
          </w:p>
        </w:tc>
        <w:tc>
          <w:tcPr>
            <w:tcW w:w="3776" w:type="pct"/>
            <w:vAlign w:val="bottom"/>
          </w:tcPr>
          <w:p w14:paraId="17A48C80" w14:textId="2111D87D" w:rsidR="00AC749E" w:rsidRPr="00D3484D" w:rsidRDefault="003F5122" w:rsidP="00D3484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Theme="minorHAnsi"/>
                <w:color w:val="000000"/>
              </w:rPr>
            </w:pPr>
            <w:r w:rsidRPr="00D3484D">
              <w:rPr>
                <w:rFonts w:eastAsiaTheme="minorHAnsi"/>
                <w:color w:val="000000"/>
              </w:rPr>
              <w:t>Explain the</w:t>
            </w:r>
            <w:r w:rsidR="00AC749E" w:rsidRPr="00D3484D">
              <w:rPr>
                <w:rFonts w:eastAsiaTheme="minorHAnsi"/>
                <w:color w:val="000000"/>
              </w:rPr>
              <w:t xml:space="preserve"> Sanitary &amp; Phytosanitary Agreements and Technical Barriers to Trade Agreements under WTO.</w:t>
            </w:r>
          </w:p>
        </w:tc>
        <w:tc>
          <w:tcPr>
            <w:tcW w:w="301" w:type="pct"/>
          </w:tcPr>
          <w:p w14:paraId="1EAED522" w14:textId="25C3D694" w:rsidR="00AC749E" w:rsidRPr="00D3484D" w:rsidRDefault="00AC749E" w:rsidP="00CA57FB">
            <w:pPr>
              <w:jc w:val="center"/>
            </w:pPr>
            <w:r w:rsidRPr="00D3484D">
              <w:t>CO</w:t>
            </w:r>
            <w:r w:rsidR="004049C3" w:rsidRPr="00D3484D">
              <w:t>5</w:t>
            </w:r>
          </w:p>
        </w:tc>
        <w:tc>
          <w:tcPr>
            <w:tcW w:w="243" w:type="pct"/>
          </w:tcPr>
          <w:p w14:paraId="34332988" w14:textId="709E2820" w:rsidR="00AC749E" w:rsidRPr="00D3484D" w:rsidRDefault="003F5122" w:rsidP="00CA57FB">
            <w:pPr>
              <w:jc w:val="center"/>
            </w:pPr>
            <w:r w:rsidRPr="00D3484D">
              <w:t>An</w:t>
            </w:r>
          </w:p>
        </w:tc>
        <w:tc>
          <w:tcPr>
            <w:tcW w:w="241" w:type="pct"/>
          </w:tcPr>
          <w:p w14:paraId="29CD1861" w14:textId="61BC7FD5" w:rsidR="00AC749E" w:rsidRPr="00D3484D" w:rsidRDefault="00194D38" w:rsidP="00CA57FB">
            <w:pPr>
              <w:jc w:val="center"/>
            </w:pPr>
            <w:r w:rsidRPr="00D3484D">
              <w:t>6</w:t>
            </w:r>
          </w:p>
        </w:tc>
      </w:tr>
      <w:tr w:rsidR="00AC749E" w:rsidRPr="00D3484D" w14:paraId="240DF347" w14:textId="77777777" w:rsidTr="00AC749E">
        <w:trPr>
          <w:trHeight w:val="283"/>
        </w:trPr>
        <w:tc>
          <w:tcPr>
            <w:tcW w:w="257" w:type="pct"/>
            <w:vAlign w:val="bottom"/>
          </w:tcPr>
          <w:p w14:paraId="27D0F2D2" w14:textId="77777777" w:rsidR="00AC749E" w:rsidRPr="00D3484D" w:rsidRDefault="00AC749E" w:rsidP="00AC749E">
            <w:pPr>
              <w:jc w:val="center"/>
            </w:pPr>
          </w:p>
        </w:tc>
        <w:tc>
          <w:tcPr>
            <w:tcW w:w="182" w:type="pct"/>
            <w:vAlign w:val="bottom"/>
          </w:tcPr>
          <w:p w14:paraId="16002F8B" w14:textId="4D94C389" w:rsidR="00AC749E" w:rsidRPr="00D3484D" w:rsidRDefault="00AC749E" w:rsidP="00AC749E">
            <w:pPr>
              <w:jc w:val="center"/>
            </w:pPr>
            <w:r w:rsidRPr="00D3484D">
              <w:t>b.</w:t>
            </w:r>
          </w:p>
        </w:tc>
        <w:tc>
          <w:tcPr>
            <w:tcW w:w="3776" w:type="pct"/>
            <w:vAlign w:val="bottom"/>
          </w:tcPr>
          <w:p w14:paraId="202CA564" w14:textId="1C0BBEEC" w:rsidR="00AC749E" w:rsidRPr="00D3484D" w:rsidRDefault="003F5122" w:rsidP="00AC749E">
            <w:pPr>
              <w:rPr>
                <w:bCs/>
              </w:rPr>
            </w:pPr>
            <w:r w:rsidRPr="00D3484D">
              <w:rPr>
                <w:rFonts w:eastAsiaTheme="minorHAnsi"/>
                <w:color w:val="000000"/>
              </w:rPr>
              <w:t>Write</w:t>
            </w:r>
            <w:r w:rsidR="00AC749E" w:rsidRPr="00D3484D">
              <w:rPr>
                <w:rFonts w:eastAsiaTheme="minorHAnsi"/>
                <w:color w:val="000000"/>
              </w:rPr>
              <w:t xml:space="preserve"> the functions of WTO.</w:t>
            </w:r>
          </w:p>
        </w:tc>
        <w:tc>
          <w:tcPr>
            <w:tcW w:w="301" w:type="pct"/>
            <w:vAlign w:val="bottom"/>
          </w:tcPr>
          <w:p w14:paraId="6BD1A226" w14:textId="650BB09F" w:rsidR="00AC749E" w:rsidRPr="00D3484D" w:rsidRDefault="003C018C" w:rsidP="00AC749E">
            <w:pPr>
              <w:jc w:val="center"/>
            </w:pPr>
            <w:r w:rsidRPr="00D3484D">
              <w:t>CO</w:t>
            </w:r>
            <w:r w:rsidR="004049C3" w:rsidRPr="00D3484D">
              <w:t>5</w:t>
            </w:r>
          </w:p>
        </w:tc>
        <w:tc>
          <w:tcPr>
            <w:tcW w:w="243" w:type="pct"/>
            <w:vAlign w:val="bottom"/>
          </w:tcPr>
          <w:p w14:paraId="64468E2E" w14:textId="09A81DA8" w:rsidR="00AC749E" w:rsidRPr="00D3484D" w:rsidRDefault="003F5122" w:rsidP="00AC749E">
            <w:pPr>
              <w:jc w:val="center"/>
            </w:pPr>
            <w:r w:rsidRPr="00D3484D">
              <w:t>A</w:t>
            </w:r>
          </w:p>
        </w:tc>
        <w:tc>
          <w:tcPr>
            <w:tcW w:w="241" w:type="pct"/>
            <w:vAlign w:val="bottom"/>
          </w:tcPr>
          <w:p w14:paraId="01C956A7" w14:textId="1CFD02C2" w:rsidR="00AC749E" w:rsidRPr="00D3484D" w:rsidRDefault="00194D38" w:rsidP="00AC749E">
            <w:pPr>
              <w:jc w:val="center"/>
            </w:pPr>
            <w:r w:rsidRPr="00D3484D">
              <w:t>6</w:t>
            </w:r>
          </w:p>
        </w:tc>
      </w:tr>
      <w:tr w:rsidR="00AC749E" w:rsidRPr="00D3484D" w14:paraId="66B373BA" w14:textId="77777777" w:rsidTr="00AC749E">
        <w:trPr>
          <w:trHeight w:val="283"/>
        </w:trPr>
        <w:tc>
          <w:tcPr>
            <w:tcW w:w="257" w:type="pct"/>
            <w:vAlign w:val="bottom"/>
          </w:tcPr>
          <w:p w14:paraId="5ABA86E4" w14:textId="77777777" w:rsidR="00AC749E" w:rsidRPr="00D3484D" w:rsidRDefault="00AC749E" w:rsidP="00AC749E">
            <w:pPr>
              <w:jc w:val="center"/>
            </w:pPr>
          </w:p>
        </w:tc>
        <w:tc>
          <w:tcPr>
            <w:tcW w:w="182" w:type="pct"/>
            <w:vAlign w:val="bottom"/>
          </w:tcPr>
          <w:p w14:paraId="40D5C4E0" w14:textId="77777777" w:rsidR="00AC749E" w:rsidRPr="00D3484D" w:rsidRDefault="00AC749E" w:rsidP="00AC749E">
            <w:pPr>
              <w:jc w:val="center"/>
            </w:pPr>
          </w:p>
        </w:tc>
        <w:tc>
          <w:tcPr>
            <w:tcW w:w="3776" w:type="pct"/>
            <w:vAlign w:val="bottom"/>
          </w:tcPr>
          <w:p w14:paraId="63EE9C5D" w14:textId="77777777" w:rsidR="00AC749E" w:rsidRPr="00D3484D" w:rsidRDefault="00AC749E" w:rsidP="00AC749E"/>
        </w:tc>
        <w:tc>
          <w:tcPr>
            <w:tcW w:w="301" w:type="pct"/>
            <w:vAlign w:val="bottom"/>
          </w:tcPr>
          <w:p w14:paraId="53F19791" w14:textId="77777777" w:rsidR="00AC749E" w:rsidRPr="00D3484D" w:rsidRDefault="00AC749E" w:rsidP="00AC749E">
            <w:pPr>
              <w:jc w:val="center"/>
            </w:pPr>
          </w:p>
        </w:tc>
        <w:tc>
          <w:tcPr>
            <w:tcW w:w="243" w:type="pct"/>
            <w:vAlign w:val="bottom"/>
          </w:tcPr>
          <w:p w14:paraId="76507236" w14:textId="77777777" w:rsidR="00AC749E" w:rsidRPr="00D3484D" w:rsidRDefault="00AC749E" w:rsidP="00AC749E">
            <w:pPr>
              <w:jc w:val="center"/>
            </w:pPr>
          </w:p>
        </w:tc>
        <w:tc>
          <w:tcPr>
            <w:tcW w:w="241" w:type="pct"/>
            <w:vAlign w:val="bottom"/>
          </w:tcPr>
          <w:p w14:paraId="073A67F9" w14:textId="77777777" w:rsidR="00AC749E" w:rsidRPr="00D3484D" w:rsidRDefault="00AC749E" w:rsidP="00AC749E">
            <w:pPr>
              <w:jc w:val="center"/>
            </w:pPr>
          </w:p>
        </w:tc>
      </w:tr>
      <w:tr w:rsidR="00AC749E" w:rsidRPr="00D3484D" w14:paraId="5261B641" w14:textId="77777777" w:rsidTr="00D3484D">
        <w:trPr>
          <w:trHeight w:val="283"/>
        </w:trPr>
        <w:tc>
          <w:tcPr>
            <w:tcW w:w="257" w:type="pct"/>
          </w:tcPr>
          <w:p w14:paraId="0E5C2242" w14:textId="04ADC6DA" w:rsidR="00AC749E" w:rsidRPr="00D3484D" w:rsidRDefault="00AC749E" w:rsidP="00D3484D">
            <w:pPr>
              <w:jc w:val="center"/>
            </w:pPr>
            <w:r w:rsidRPr="00D3484D">
              <w:t>21.</w:t>
            </w:r>
          </w:p>
        </w:tc>
        <w:tc>
          <w:tcPr>
            <w:tcW w:w="182" w:type="pct"/>
          </w:tcPr>
          <w:p w14:paraId="7F9AEB3B" w14:textId="0FE62AD8" w:rsidR="00AC749E" w:rsidRPr="00D3484D" w:rsidRDefault="00AC749E" w:rsidP="00D3484D">
            <w:pPr>
              <w:jc w:val="center"/>
            </w:pPr>
            <w:r w:rsidRPr="00D3484D">
              <w:t>a.</w:t>
            </w:r>
          </w:p>
        </w:tc>
        <w:tc>
          <w:tcPr>
            <w:tcW w:w="3776" w:type="pct"/>
            <w:vAlign w:val="bottom"/>
          </w:tcPr>
          <w:p w14:paraId="753F2B8B" w14:textId="6A2F4B4B" w:rsidR="00AC749E" w:rsidRPr="00D3484D" w:rsidRDefault="00AC749E" w:rsidP="00AC749E">
            <w:r w:rsidRPr="00D3484D">
              <w:t>There is anxiety about the risks of transferring toxins from one life form to another, of creating new toxins or of transferring allergenic compounds from one species to another, which could result in unexpected allergic reactions. In this regard list the developed principles and guidelines the Codex that has been developed to conduct food safety assessments of genetically modified foods.</w:t>
            </w:r>
          </w:p>
        </w:tc>
        <w:tc>
          <w:tcPr>
            <w:tcW w:w="301" w:type="pct"/>
            <w:vAlign w:val="bottom"/>
          </w:tcPr>
          <w:p w14:paraId="254D0B55" w14:textId="2D69FACD" w:rsidR="00AC749E" w:rsidRPr="00D3484D" w:rsidRDefault="00AC749E" w:rsidP="00AC749E">
            <w:pPr>
              <w:jc w:val="center"/>
            </w:pPr>
            <w:r w:rsidRPr="00D3484D">
              <w:t>CO</w:t>
            </w:r>
            <w:r w:rsidR="004049C3" w:rsidRPr="00D3484D">
              <w:t>5</w:t>
            </w:r>
          </w:p>
          <w:p w14:paraId="1DFB9509" w14:textId="77777777" w:rsidR="003F5122" w:rsidRPr="00D3484D" w:rsidRDefault="003F5122" w:rsidP="00AC749E">
            <w:pPr>
              <w:jc w:val="center"/>
            </w:pPr>
          </w:p>
          <w:p w14:paraId="1376701B" w14:textId="6C76A534" w:rsidR="003F5122" w:rsidRPr="00D3484D" w:rsidRDefault="003F5122" w:rsidP="00AC749E">
            <w:pPr>
              <w:jc w:val="center"/>
            </w:pPr>
          </w:p>
        </w:tc>
        <w:tc>
          <w:tcPr>
            <w:tcW w:w="243" w:type="pct"/>
            <w:vAlign w:val="bottom"/>
          </w:tcPr>
          <w:p w14:paraId="1DBCD118" w14:textId="77777777" w:rsidR="00AC749E" w:rsidRPr="00D3484D" w:rsidRDefault="003F5122" w:rsidP="00AC749E">
            <w:pPr>
              <w:jc w:val="center"/>
            </w:pPr>
            <w:r w:rsidRPr="00D3484D">
              <w:t>R</w:t>
            </w:r>
          </w:p>
          <w:p w14:paraId="0E1393F4" w14:textId="77777777" w:rsidR="003F5122" w:rsidRPr="00D3484D" w:rsidRDefault="003F5122" w:rsidP="00AC749E">
            <w:pPr>
              <w:jc w:val="center"/>
            </w:pPr>
          </w:p>
          <w:p w14:paraId="41B771FB" w14:textId="1186792C" w:rsidR="003F5122" w:rsidRPr="00D3484D" w:rsidRDefault="003F5122" w:rsidP="00AC749E">
            <w:pPr>
              <w:jc w:val="center"/>
            </w:pPr>
          </w:p>
        </w:tc>
        <w:tc>
          <w:tcPr>
            <w:tcW w:w="241" w:type="pct"/>
            <w:vAlign w:val="bottom"/>
          </w:tcPr>
          <w:p w14:paraId="7C27D638" w14:textId="77777777" w:rsidR="00AC749E" w:rsidRPr="00D3484D" w:rsidRDefault="00194D38" w:rsidP="00AC749E">
            <w:pPr>
              <w:jc w:val="center"/>
            </w:pPr>
            <w:r w:rsidRPr="00D3484D">
              <w:t>6</w:t>
            </w:r>
          </w:p>
          <w:p w14:paraId="2CA26B01" w14:textId="77777777" w:rsidR="003F5122" w:rsidRPr="00D3484D" w:rsidRDefault="003F5122" w:rsidP="00AC749E">
            <w:pPr>
              <w:jc w:val="center"/>
            </w:pPr>
          </w:p>
          <w:p w14:paraId="359C9089" w14:textId="26EB25B3" w:rsidR="003F5122" w:rsidRPr="00D3484D" w:rsidRDefault="003F5122" w:rsidP="00AC749E">
            <w:pPr>
              <w:jc w:val="center"/>
            </w:pPr>
          </w:p>
        </w:tc>
      </w:tr>
      <w:tr w:rsidR="00AC749E" w:rsidRPr="00D3484D" w14:paraId="398EC470" w14:textId="77777777" w:rsidTr="00AC749E">
        <w:trPr>
          <w:trHeight w:val="283"/>
        </w:trPr>
        <w:tc>
          <w:tcPr>
            <w:tcW w:w="257" w:type="pct"/>
            <w:vAlign w:val="bottom"/>
          </w:tcPr>
          <w:p w14:paraId="0999B754" w14:textId="77777777" w:rsidR="00AC749E" w:rsidRPr="00D3484D" w:rsidRDefault="00AC749E" w:rsidP="00AC749E">
            <w:pPr>
              <w:jc w:val="center"/>
            </w:pPr>
          </w:p>
        </w:tc>
        <w:tc>
          <w:tcPr>
            <w:tcW w:w="182" w:type="pct"/>
            <w:vAlign w:val="bottom"/>
          </w:tcPr>
          <w:p w14:paraId="691AD194" w14:textId="44C85A28" w:rsidR="00AC749E" w:rsidRPr="00D3484D" w:rsidRDefault="00AC749E" w:rsidP="00AC749E">
            <w:pPr>
              <w:jc w:val="center"/>
            </w:pPr>
            <w:r w:rsidRPr="00D3484D">
              <w:t>b.</w:t>
            </w:r>
          </w:p>
        </w:tc>
        <w:tc>
          <w:tcPr>
            <w:tcW w:w="3776" w:type="pct"/>
            <w:vAlign w:val="bottom"/>
          </w:tcPr>
          <w:p w14:paraId="44E70038" w14:textId="7E04BDA4" w:rsidR="00AC749E" w:rsidRPr="00D3484D" w:rsidRDefault="00AC749E" w:rsidP="00AC749E">
            <w:pPr>
              <w:rPr>
                <w:bCs/>
              </w:rPr>
            </w:pPr>
            <w:r w:rsidRPr="00D3484D">
              <w:rPr>
                <w:bCs/>
              </w:rPr>
              <w:t>Discuss the EU rules on nutritional labe</w:t>
            </w:r>
            <w:r w:rsidR="004049C3" w:rsidRPr="00D3484D">
              <w:rPr>
                <w:bCs/>
              </w:rPr>
              <w:t>l</w:t>
            </w:r>
            <w:r w:rsidRPr="00D3484D">
              <w:rPr>
                <w:bCs/>
              </w:rPr>
              <w:t>ing.</w:t>
            </w:r>
          </w:p>
        </w:tc>
        <w:tc>
          <w:tcPr>
            <w:tcW w:w="301" w:type="pct"/>
            <w:vAlign w:val="bottom"/>
          </w:tcPr>
          <w:p w14:paraId="6D003BEF" w14:textId="1DCBE1C3" w:rsidR="00AC749E" w:rsidRPr="00D3484D" w:rsidRDefault="003C018C" w:rsidP="00AC749E">
            <w:pPr>
              <w:jc w:val="center"/>
            </w:pPr>
            <w:r w:rsidRPr="00D3484D">
              <w:t>CO</w:t>
            </w:r>
            <w:r w:rsidR="004049C3" w:rsidRPr="00D3484D">
              <w:t>2</w:t>
            </w:r>
          </w:p>
        </w:tc>
        <w:tc>
          <w:tcPr>
            <w:tcW w:w="243" w:type="pct"/>
            <w:vAlign w:val="bottom"/>
          </w:tcPr>
          <w:p w14:paraId="3D0826A0" w14:textId="57914F76" w:rsidR="00AC749E" w:rsidRPr="00D3484D" w:rsidRDefault="003F5122" w:rsidP="00AC749E">
            <w:pPr>
              <w:jc w:val="center"/>
            </w:pPr>
            <w:r w:rsidRPr="00D3484D">
              <w:t>U</w:t>
            </w:r>
          </w:p>
        </w:tc>
        <w:tc>
          <w:tcPr>
            <w:tcW w:w="241" w:type="pct"/>
            <w:vAlign w:val="bottom"/>
          </w:tcPr>
          <w:p w14:paraId="7CBEAA0E" w14:textId="26120957" w:rsidR="00AC749E" w:rsidRPr="00D3484D" w:rsidRDefault="00194D38" w:rsidP="00AC749E">
            <w:pPr>
              <w:jc w:val="center"/>
            </w:pPr>
            <w:r w:rsidRPr="00D3484D">
              <w:t>6</w:t>
            </w:r>
          </w:p>
        </w:tc>
      </w:tr>
      <w:tr w:rsidR="00AC749E" w:rsidRPr="00D3484D" w14:paraId="601FBF58" w14:textId="77777777" w:rsidTr="00AC749E">
        <w:trPr>
          <w:trHeight w:val="283"/>
        </w:trPr>
        <w:tc>
          <w:tcPr>
            <w:tcW w:w="257" w:type="pct"/>
            <w:vAlign w:val="bottom"/>
          </w:tcPr>
          <w:p w14:paraId="1695ACFC" w14:textId="77777777" w:rsidR="00AC749E" w:rsidRPr="00D3484D" w:rsidRDefault="00AC749E" w:rsidP="00AC749E">
            <w:pPr>
              <w:jc w:val="center"/>
            </w:pPr>
          </w:p>
        </w:tc>
        <w:tc>
          <w:tcPr>
            <w:tcW w:w="182" w:type="pct"/>
            <w:vAlign w:val="bottom"/>
          </w:tcPr>
          <w:p w14:paraId="0719F400" w14:textId="77777777" w:rsidR="00AC749E" w:rsidRPr="00D3484D" w:rsidRDefault="00AC749E" w:rsidP="00AC749E">
            <w:pPr>
              <w:jc w:val="center"/>
            </w:pPr>
          </w:p>
        </w:tc>
        <w:tc>
          <w:tcPr>
            <w:tcW w:w="3776" w:type="pct"/>
            <w:vAlign w:val="bottom"/>
          </w:tcPr>
          <w:p w14:paraId="09B25D2D" w14:textId="77777777" w:rsidR="00AC749E" w:rsidRPr="00D3484D" w:rsidRDefault="00AC749E" w:rsidP="00AC749E"/>
        </w:tc>
        <w:tc>
          <w:tcPr>
            <w:tcW w:w="301" w:type="pct"/>
            <w:vAlign w:val="bottom"/>
          </w:tcPr>
          <w:p w14:paraId="1AAD2B2A" w14:textId="77777777" w:rsidR="00AC749E" w:rsidRPr="00D3484D" w:rsidRDefault="00AC749E" w:rsidP="00AC749E">
            <w:pPr>
              <w:jc w:val="center"/>
            </w:pPr>
          </w:p>
        </w:tc>
        <w:tc>
          <w:tcPr>
            <w:tcW w:w="243" w:type="pct"/>
            <w:vAlign w:val="bottom"/>
          </w:tcPr>
          <w:p w14:paraId="005DBD5C" w14:textId="77777777" w:rsidR="00AC749E" w:rsidRPr="00D3484D" w:rsidRDefault="00AC749E" w:rsidP="00AC749E">
            <w:pPr>
              <w:jc w:val="center"/>
            </w:pPr>
          </w:p>
        </w:tc>
        <w:tc>
          <w:tcPr>
            <w:tcW w:w="241" w:type="pct"/>
            <w:vAlign w:val="bottom"/>
          </w:tcPr>
          <w:p w14:paraId="27361065" w14:textId="77777777" w:rsidR="00AC749E" w:rsidRPr="00D3484D" w:rsidRDefault="00AC749E" w:rsidP="00AC749E">
            <w:pPr>
              <w:jc w:val="center"/>
            </w:pPr>
          </w:p>
        </w:tc>
      </w:tr>
      <w:tr w:rsidR="00AC749E" w:rsidRPr="00D3484D" w14:paraId="3C4C4A18" w14:textId="77777777" w:rsidTr="003F15D5">
        <w:trPr>
          <w:trHeight w:val="283"/>
        </w:trPr>
        <w:tc>
          <w:tcPr>
            <w:tcW w:w="257" w:type="pct"/>
          </w:tcPr>
          <w:p w14:paraId="430E2E60" w14:textId="7F2A9BF9" w:rsidR="00AC749E" w:rsidRPr="00D3484D" w:rsidRDefault="00AC749E" w:rsidP="00D3484D">
            <w:pPr>
              <w:jc w:val="center"/>
            </w:pPr>
            <w:r w:rsidRPr="00D3484D">
              <w:t>22.</w:t>
            </w:r>
          </w:p>
        </w:tc>
        <w:tc>
          <w:tcPr>
            <w:tcW w:w="182" w:type="pct"/>
          </w:tcPr>
          <w:p w14:paraId="1215FF9B" w14:textId="77777777" w:rsidR="00AC749E" w:rsidRPr="00D3484D" w:rsidRDefault="00AC749E" w:rsidP="00D3484D">
            <w:pPr>
              <w:jc w:val="center"/>
            </w:pPr>
            <w:r w:rsidRPr="00D3484D">
              <w:t>a.</w:t>
            </w:r>
          </w:p>
        </w:tc>
        <w:tc>
          <w:tcPr>
            <w:tcW w:w="3776" w:type="pct"/>
            <w:vAlign w:val="bottom"/>
          </w:tcPr>
          <w:p w14:paraId="35EFFEBE" w14:textId="77777777" w:rsidR="00AC749E" w:rsidRPr="00D3484D" w:rsidRDefault="00AC749E" w:rsidP="00AC749E">
            <w:r w:rsidRPr="00D3484D">
              <w:rPr>
                <w:noProof/>
              </w:rPr>
              <w:drawing>
                <wp:inline distT="0" distB="0" distL="0" distR="0" wp14:anchorId="362C88AE" wp14:editId="3C9540AC">
                  <wp:extent cx="4552371" cy="540067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570659" cy="5422371"/>
                          </a:xfrm>
                          <a:prstGeom prst="rect">
                            <a:avLst/>
                          </a:prstGeom>
                          <a:noFill/>
                          <a:ln>
                            <a:noFill/>
                          </a:ln>
                        </pic:spPr>
                      </pic:pic>
                    </a:graphicData>
                  </a:graphic>
                </wp:inline>
              </w:drawing>
            </w:r>
          </w:p>
          <w:p w14:paraId="43417E94" w14:textId="77777777" w:rsidR="00AC749E" w:rsidRPr="00D3484D" w:rsidRDefault="00AC749E" w:rsidP="00AC749E"/>
          <w:p w14:paraId="70FB91E8" w14:textId="6658B2C8" w:rsidR="00AC749E" w:rsidRPr="00D3484D" w:rsidRDefault="00AC749E" w:rsidP="00CA57FB">
            <w:pPr>
              <w:jc w:val="both"/>
            </w:pPr>
            <w:r w:rsidRPr="00D3484D">
              <w:t>Identify the CPs and CCPs in the above HACCP program applied in the production of yogurt.</w:t>
            </w:r>
          </w:p>
        </w:tc>
        <w:tc>
          <w:tcPr>
            <w:tcW w:w="301" w:type="pct"/>
          </w:tcPr>
          <w:p w14:paraId="79DE9DA2" w14:textId="621A1606" w:rsidR="00AC749E" w:rsidRPr="00D3484D" w:rsidRDefault="00AC749E" w:rsidP="003F15D5">
            <w:pPr>
              <w:jc w:val="center"/>
            </w:pPr>
            <w:r w:rsidRPr="00D3484D">
              <w:t>CO</w:t>
            </w:r>
            <w:r w:rsidR="004049C3" w:rsidRPr="00D3484D">
              <w:t>6</w:t>
            </w:r>
          </w:p>
          <w:p w14:paraId="2D5FF4A0" w14:textId="77777777" w:rsidR="003F5122" w:rsidRPr="00D3484D" w:rsidRDefault="003F5122" w:rsidP="003F15D5">
            <w:pPr>
              <w:jc w:val="center"/>
            </w:pPr>
          </w:p>
          <w:p w14:paraId="72760F5D" w14:textId="77777777" w:rsidR="003F5122" w:rsidRPr="00D3484D" w:rsidRDefault="003F5122" w:rsidP="003F15D5">
            <w:pPr>
              <w:jc w:val="center"/>
            </w:pPr>
          </w:p>
          <w:p w14:paraId="2CF80D1F" w14:textId="77777777" w:rsidR="003F5122" w:rsidRPr="00D3484D" w:rsidRDefault="003F5122" w:rsidP="003F15D5">
            <w:pPr>
              <w:jc w:val="center"/>
            </w:pPr>
          </w:p>
          <w:p w14:paraId="2D16E9D1" w14:textId="77777777" w:rsidR="003F5122" w:rsidRPr="00D3484D" w:rsidRDefault="003F5122" w:rsidP="003F15D5">
            <w:pPr>
              <w:jc w:val="center"/>
            </w:pPr>
          </w:p>
          <w:p w14:paraId="2E357C6C" w14:textId="77777777" w:rsidR="003F5122" w:rsidRPr="00D3484D" w:rsidRDefault="003F5122" w:rsidP="003F15D5">
            <w:pPr>
              <w:jc w:val="center"/>
            </w:pPr>
          </w:p>
          <w:p w14:paraId="0BBBB43E" w14:textId="77777777" w:rsidR="003F5122" w:rsidRPr="00D3484D" w:rsidRDefault="003F5122" w:rsidP="003F15D5">
            <w:pPr>
              <w:jc w:val="center"/>
            </w:pPr>
          </w:p>
          <w:p w14:paraId="4D137F63" w14:textId="77777777" w:rsidR="003F5122" w:rsidRPr="00D3484D" w:rsidRDefault="003F5122" w:rsidP="003F15D5">
            <w:pPr>
              <w:jc w:val="center"/>
            </w:pPr>
          </w:p>
          <w:p w14:paraId="3906E8DD" w14:textId="77777777" w:rsidR="003F5122" w:rsidRPr="00D3484D" w:rsidRDefault="003F5122" w:rsidP="003F15D5">
            <w:pPr>
              <w:jc w:val="center"/>
            </w:pPr>
          </w:p>
          <w:p w14:paraId="44C790C1" w14:textId="77777777" w:rsidR="003F5122" w:rsidRPr="00D3484D" w:rsidRDefault="003F5122" w:rsidP="003F15D5">
            <w:pPr>
              <w:jc w:val="center"/>
            </w:pPr>
          </w:p>
          <w:p w14:paraId="71ECAB33" w14:textId="77777777" w:rsidR="003F5122" w:rsidRPr="00D3484D" w:rsidRDefault="003F5122" w:rsidP="003F15D5">
            <w:pPr>
              <w:jc w:val="center"/>
            </w:pPr>
          </w:p>
          <w:p w14:paraId="416E2CFF" w14:textId="77777777" w:rsidR="003F5122" w:rsidRPr="00D3484D" w:rsidRDefault="003F5122" w:rsidP="003F15D5">
            <w:pPr>
              <w:jc w:val="center"/>
            </w:pPr>
          </w:p>
          <w:p w14:paraId="1C5E869B" w14:textId="77777777" w:rsidR="003F5122" w:rsidRPr="00D3484D" w:rsidRDefault="003F5122" w:rsidP="003F15D5">
            <w:pPr>
              <w:jc w:val="center"/>
            </w:pPr>
          </w:p>
          <w:p w14:paraId="56B9121C" w14:textId="77777777" w:rsidR="003F5122" w:rsidRPr="00D3484D" w:rsidRDefault="003F5122" w:rsidP="003F15D5">
            <w:pPr>
              <w:jc w:val="center"/>
            </w:pPr>
          </w:p>
          <w:p w14:paraId="23B613B0" w14:textId="77777777" w:rsidR="003F5122" w:rsidRPr="00D3484D" w:rsidRDefault="003F5122" w:rsidP="003F15D5">
            <w:pPr>
              <w:jc w:val="center"/>
            </w:pPr>
          </w:p>
          <w:p w14:paraId="6D358B77" w14:textId="77777777" w:rsidR="003F5122" w:rsidRPr="00D3484D" w:rsidRDefault="003F5122" w:rsidP="003F15D5">
            <w:pPr>
              <w:jc w:val="center"/>
            </w:pPr>
          </w:p>
          <w:p w14:paraId="001A2BCE" w14:textId="77777777" w:rsidR="003F5122" w:rsidRPr="00D3484D" w:rsidRDefault="003F5122" w:rsidP="003F15D5">
            <w:pPr>
              <w:jc w:val="center"/>
            </w:pPr>
          </w:p>
          <w:p w14:paraId="7E195EBF" w14:textId="24C6382B" w:rsidR="003F5122" w:rsidRPr="00D3484D" w:rsidRDefault="003F5122" w:rsidP="003F15D5">
            <w:pPr>
              <w:jc w:val="center"/>
            </w:pPr>
          </w:p>
        </w:tc>
        <w:tc>
          <w:tcPr>
            <w:tcW w:w="243" w:type="pct"/>
          </w:tcPr>
          <w:p w14:paraId="0861C14E" w14:textId="77777777" w:rsidR="00AC749E" w:rsidRPr="00D3484D" w:rsidRDefault="003F5122" w:rsidP="003F15D5">
            <w:pPr>
              <w:jc w:val="center"/>
            </w:pPr>
            <w:r w:rsidRPr="00D3484D">
              <w:t>R</w:t>
            </w:r>
          </w:p>
          <w:p w14:paraId="50340607" w14:textId="77777777" w:rsidR="003F5122" w:rsidRPr="00D3484D" w:rsidRDefault="003F5122" w:rsidP="003F15D5">
            <w:pPr>
              <w:jc w:val="center"/>
            </w:pPr>
          </w:p>
          <w:p w14:paraId="5C41F1E0" w14:textId="77777777" w:rsidR="003F5122" w:rsidRPr="00D3484D" w:rsidRDefault="003F5122" w:rsidP="003F15D5">
            <w:pPr>
              <w:jc w:val="center"/>
            </w:pPr>
          </w:p>
          <w:p w14:paraId="4BCF2FEE" w14:textId="77777777" w:rsidR="003F5122" w:rsidRPr="00D3484D" w:rsidRDefault="003F5122" w:rsidP="003F15D5">
            <w:pPr>
              <w:jc w:val="center"/>
            </w:pPr>
          </w:p>
          <w:p w14:paraId="3AE5FFB3" w14:textId="77777777" w:rsidR="003F5122" w:rsidRPr="00D3484D" w:rsidRDefault="003F5122" w:rsidP="003F15D5">
            <w:pPr>
              <w:jc w:val="center"/>
            </w:pPr>
          </w:p>
          <w:p w14:paraId="262369EA" w14:textId="77777777" w:rsidR="003F5122" w:rsidRPr="00D3484D" w:rsidRDefault="003F5122" w:rsidP="003F15D5">
            <w:pPr>
              <w:jc w:val="center"/>
            </w:pPr>
          </w:p>
          <w:p w14:paraId="003A47D8" w14:textId="77777777" w:rsidR="003F5122" w:rsidRPr="00D3484D" w:rsidRDefault="003F5122" w:rsidP="003F15D5">
            <w:pPr>
              <w:jc w:val="center"/>
            </w:pPr>
          </w:p>
          <w:p w14:paraId="56EA111B" w14:textId="77777777" w:rsidR="003F5122" w:rsidRPr="00D3484D" w:rsidRDefault="003F5122" w:rsidP="003F15D5">
            <w:pPr>
              <w:jc w:val="center"/>
            </w:pPr>
          </w:p>
          <w:p w14:paraId="2F10EB2A" w14:textId="77777777" w:rsidR="003F5122" w:rsidRPr="00D3484D" w:rsidRDefault="003F5122" w:rsidP="003F15D5">
            <w:pPr>
              <w:jc w:val="center"/>
            </w:pPr>
          </w:p>
          <w:p w14:paraId="0F6D0335" w14:textId="77777777" w:rsidR="003F5122" w:rsidRPr="00D3484D" w:rsidRDefault="003F5122" w:rsidP="003F15D5">
            <w:pPr>
              <w:jc w:val="center"/>
            </w:pPr>
          </w:p>
          <w:p w14:paraId="55141A85" w14:textId="77777777" w:rsidR="003F5122" w:rsidRPr="00D3484D" w:rsidRDefault="003F5122" w:rsidP="003F15D5">
            <w:pPr>
              <w:jc w:val="center"/>
            </w:pPr>
          </w:p>
          <w:p w14:paraId="60B3BF06" w14:textId="77777777" w:rsidR="003F5122" w:rsidRPr="00D3484D" w:rsidRDefault="003F5122" w:rsidP="003F15D5">
            <w:pPr>
              <w:jc w:val="center"/>
            </w:pPr>
          </w:p>
          <w:p w14:paraId="201CD589" w14:textId="77777777" w:rsidR="003F5122" w:rsidRPr="00D3484D" w:rsidRDefault="003F5122" w:rsidP="003F15D5">
            <w:pPr>
              <w:jc w:val="center"/>
            </w:pPr>
          </w:p>
          <w:p w14:paraId="53A04296" w14:textId="77777777" w:rsidR="003F5122" w:rsidRPr="00D3484D" w:rsidRDefault="003F5122" w:rsidP="003F15D5">
            <w:pPr>
              <w:jc w:val="center"/>
            </w:pPr>
          </w:p>
          <w:p w14:paraId="6FA105C5" w14:textId="77777777" w:rsidR="003F5122" w:rsidRPr="00D3484D" w:rsidRDefault="003F5122" w:rsidP="003F15D5">
            <w:pPr>
              <w:jc w:val="center"/>
            </w:pPr>
          </w:p>
          <w:p w14:paraId="0725BB99" w14:textId="77777777" w:rsidR="003F5122" w:rsidRPr="00D3484D" w:rsidRDefault="003F5122" w:rsidP="003F15D5">
            <w:pPr>
              <w:jc w:val="center"/>
            </w:pPr>
          </w:p>
          <w:p w14:paraId="3D648352" w14:textId="77777777" w:rsidR="003F5122" w:rsidRPr="00D3484D" w:rsidRDefault="003F5122" w:rsidP="003F15D5">
            <w:pPr>
              <w:jc w:val="center"/>
            </w:pPr>
          </w:p>
          <w:p w14:paraId="2E54D420" w14:textId="070F36A3" w:rsidR="003F5122" w:rsidRPr="00D3484D" w:rsidRDefault="003F5122" w:rsidP="003F15D5">
            <w:pPr>
              <w:jc w:val="center"/>
            </w:pPr>
          </w:p>
        </w:tc>
        <w:tc>
          <w:tcPr>
            <w:tcW w:w="241" w:type="pct"/>
          </w:tcPr>
          <w:p w14:paraId="53097072" w14:textId="77777777" w:rsidR="00AC749E" w:rsidRPr="00D3484D" w:rsidRDefault="00194D38" w:rsidP="003F15D5">
            <w:pPr>
              <w:jc w:val="center"/>
            </w:pPr>
            <w:r w:rsidRPr="00D3484D">
              <w:t>6</w:t>
            </w:r>
          </w:p>
          <w:p w14:paraId="21A5E57C" w14:textId="77777777" w:rsidR="003F5122" w:rsidRPr="00D3484D" w:rsidRDefault="003F5122" w:rsidP="003F15D5">
            <w:pPr>
              <w:jc w:val="center"/>
            </w:pPr>
          </w:p>
          <w:p w14:paraId="5C8823F1" w14:textId="77777777" w:rsidR="003F5122" w:rsidRPr="00D3484D" w:rsidRDefault="003F5122" w:rsidP="003F15D5">
            <w:pPr>
              <w:jc w:val="center"/>
            </w:pPr>
          </w:p>
          <w:p w14:paraId="096EDFCB" w14:textId="77777777" w:rsidR="003F5122" w:rsidRPr="00D3484D" w:rsidRDefault="003F5122" w:rsidP="003F15D5">
            <w:pPr>
              <w:jc w:val="center"/>
            </w:pPr>
          </w:p>
          <w:p w14:paraId="03857C55" w14:textId="77777777" w:rsidR="003F5122" w:rsidRPr="00D3484D" w:rsidRDefault="003F5122" w:rsidP="003F15D5">
            <w:pPr>
              <w:jc w:val="center"/>
            </w:pPr>
          </w:p>
          <w:p w14:paraId="0DEB0564" w14:textId="77777777" w:rsidR="003F5122" w:rsidRPr="00D3484D" w:rsidRDefault="003F5122" w:rsidP="003F15D5">
            <w:pPr>
              <w:jc w:val="center"/>
            </w:pPr>
          </w:p>
          <w:p w14:paraId="3A977A14" w14:textId="77777777" w:rsidR="003F5122" w:rsidRPr="00D3484D" w:rsidRDefault="003F5122" w:rsidP="003F15D5">
            <w:pPr>
              <w:jc w:val="center"/>
            </w:pPr>
          </w:p>
          <w:p w14:paraId="25AD809F" w14:textId="77777777" w:rsidR="003F5122" w:rsidRPr="00D3484D" w:rsidRDefault="003F5122" w:rsidP="003F15D5">
            <w:pPr>
              <w:jc w:val="center"/>
            </w:pPr>
          </w:p>
          <w:p w14:paraId="129124A4" w14:textId="77777777" w:rsidR="003F5122" w:rsidRPr="00D3484D" w:rsidRDefault="003F5122" w:rsidP="003F15D5">
            <w:pPr>
              <w:jc w:val="center"/>
            </w:pPr>
          </w:p>
          <w:p w14:paraId="1AF453FF" w14:textId="77777777" w:rsidR="003F5122" w:rsidRPr="00D3484D" w:rsidRDefault="003F5122" w:rsidP="003F15D5">
            <w:pPr>
              <w:jc w:val="center"/>
            </w:pPr>
          </w:p>
          <w:p w14:paraId="06FA6E16" w14:textId="77777777" w:rsidR="003F5122" w:rsidRPr="00D3484D" w:rsidRDefault="003F5122" w:rsidP="003F15D5">
            <w:pPr>
              <w:jc w:val="center"/>
            </w:pPr>
          </w:p>
          <w:p w14:paraId="3EA1D9A6" w14:textId="77777777" w:rsidR="003F5122" w:rsidRPr="00D3484D" w:rsidRDefault="003F5122" w:rsidP="003F15D5">
            <w:pPr>
              <w:jc w:val="center"/>
            </w:pPr>
          </w:p>
          <w:p w14:paraId="1F75351A" w14:textId="77777777" w:rsidR="003F5122" w:rsidRPr="00D3484D" w:rsidRDefault="003F5122" w:rsidP="003F15D5">
            <w:pPr>
              <w:jc w:val="center"/>
            </w:pPr>
          </w:p>
          <w:p w14:paraId="31055555" w14:textId="77777777" w:rsidR="003F5122" w:rsidRPr="00D3484D" w:rsidRDefault="003F5122" w:rsidP="003F15D5">
            <w:pPr>
              <w:jc w:val="center"/>
            </w:pPr>
          </w:p>
          <w:p w14:paraId="1701E705" w14:textId="77777777" w:rsidR="003F5122" w:rsidRPr="00D3484D" w:rsidRDefault="003F5122" w:rsidP="003F15D5">
            <w:pPr>
              <w:jc w:val="center"/>
            </w:pPr>
          </w:p>
          <w:p w14:paraId="4058266F" w14:textId="77777777" w:rsidR="003F5122" w:rsidRPr="00D3484D" w:rsidRDefault="003F5122" w:rsidP="003F15D5">
            <w:pPr>
              <w:jc w:val="center"/>
            </w:pPr>
          </w:p>
          <w:p w14:paraId="4835C1C6" w14:textId="77777777" w:rsidR="003F5122" w:rsidRPr="00D3484D" w:rsidRDefault="003F5122" w:rsidP="003F15D5">
            <w:pPr>
              <w:jc w:val="center"/>
            </w:pPr>
          </w:p>
          <w:p w14:paraId="075AAA84" w14:textId="49391363" w:rsidR="003F5122" w:rsidRPr="00D3484D" w:rsidRDefault="003F5122" w:rsidP="003F15D5">
            <w:pPr>
              <w:jc w:val="center"/>
            </w:pPr>
          </w:p>
        </w:tc>
      </w:tr>
      <w:tr w:rsidR="00AC749E" w:rsidRPr="00D3484D" w14:paraId="357F516F" w14:textId="77777777" w:rsidTr="00AC749E">
        <w:trPr>
          <w:trHeight w:val="283"/>
        </w:trPr>
        <w:tc>
          <w:tcPr>
            <w:tcW w:w="257" w:type="pct"/>
            <w:vAlign w:val="bottom"/>
          </w:tcPr>
          <w:p w14:paraId="55C340C7" w14:textId="77777777" w:rsidR="00AC749E" w:rsidRPr="00D3484D" w:rsidRDefault="00AC749E" w:rsidP="00AC749E">
            <w:pPr>
              <w:jc w:val="center"/>
            </w:pPr>
          </w:p>
        </w:tc>
        <w:tc>
          <w:tcPr>
            <w:tcW w:w="182" w:type="pct"/>
            <w:vAlign w:val="bottom"/>
          </w:tcPr>
          <w:p w14:paraId="3E98E5C3" w14:textId="77777777" w:rsidR="00AC749E" w:rsidRPr="00D3484D" w:rsidRDefault="00AC749E" w:rsidP="00AC749E">
            <w:pPr>
              <w:jc w:val="center"/>
            </w:pPr>
            <w:r w:rsidRPr="00D3484D">
              <w:t>b.</w:t>
            </w:r>
          </w:p>
        </w:tc>
        <w:tc>
          <w:tcPr>
            <w:tcW w:w="3776" w:type="pct"/>
            <w:vAlign w:val="bottom"/>
          </w:tcPr>
          <w:p w14:paraId="0AB35105" w14:textId="5295B156" w:rsidR="00AC749E" w:rsidRPr="00D3484D" w:rsidRDefault="003F5122" w:rsidP="00AC749E">
            <w:pPr>
              <w:rPr>
                <w:bCs/>
              </w:rPr>
            </w:pPr>
            <w:r w:rsidRPr="00D3484D">
              <w:t>Describe</w:t>
            </w:r>
            <w:r w:rsidR="00AC749E" w:rsidRPr="00D3484D">
              <w:t xml:space="preserve"> the biological hazards in food.</w:t>
            </w:r>
          </w:p>
        </w:tc>
        <w:tc>
          <w:tcPr>
            <w:tcW w:w="301" w:type="pct"/>
            <w:vAlign w:val="bottom"/>
          </w:tcPr>
          <w:p w14:paraId="1C37E4DE" w14:textId="17A61A4E" w:rsidR="00AC749E" w:rsidRPr="00D3484D" w:rsidRDefault="003C018C" w:rsidP="00AC749E">
            <w:pPr>
              <w:jc w:val="center"/>
            </w:pPr>
            <w:r w:rsidRPr="00D3484D">
              <w:t>CO</w:t>
            </w:r>
            <w:r w:rsidR="004049C3" w:rsidRPr="00D3484D">
              <w:t>4</w:t>
            </w:r>
          </w:p>
        </w:tc>
        <w:tc>
          <w:tcPr>
            <w:tcW w:w="243" w:type="pct"/>
            <w:vAlign w:val="bottom"/>
          </w:tcPr>
          <w:p w14:paraId="2753C708" w14:textId="339AAC0A" w:rsidR="00AC749E" w:rsidRPr="00D3484D" w:rsidRDefault="003F5122" w:rsidP="00AC749E">
            <w:pPr>
              <w:jc w:val="center"/>
            </w:pPr>
            <w:r w:rsidRPr="00D3484D">
              <w:t>U</w:t>
            </w:r>
          </w:p>
        </w:tc>
        <w:tc>
          <w:tcPr>
            <w:tcW w:w="241" w:type="pct"/>
            <w:vAlign w:val="bottom"/>
          </w:tcPr>
          <w:p w14:paraId="54074217" w14:textId="2DA98DF7" w:rsidR="00AC749E" w:rsidRPr="00D3484D" w:rsidRDefault="00194D38" w:rsidP="00AC749E">
            <w:pPr>
              <w:jc w:val="center"/>
            </w:pPr>
            <w:r w:rsidRPr="00D3484D">
              <w:t>6</w:t>
            </w:r>
          </w:p>
        </w:tc>
      </w:tr>
      <w:tr w:rsidR="00AC749E" w:rsidRPr="00D3484D" w14:paraId="6B7740B1" w14:textId="77777777" w:rsidTr="00AC749E">
        <w:trPr>
          <w:trHeight w:val="283"/>
        </w:trPr>
        <w:tc>
          <w:tcPr>
            <w:tcW w:w="257" w:type="pct"/>
            <w:vAlign w:val="bottom"/>
          </w:tcPr>
          <w:p w14:paraId="3BB991CB" w14:textId="77777777" w:rsidR="00AC749E" w:rsidRPr="00D3484D" w:rsidRDefault="00AC749E" w:rsidP="00AC749E">
            <w:pPr>
              <w:jc w:val="center"/>
            </w:pPr>
          </w:p>
        </w:tc>
        <w:tc>
          <w:tcPr>
            <w:tcW w:w="182" w:type="pct"/>
            <w:vAlign w:val="bottom"/>
          </w:tcPr>
          <w:p w14:paraId="591AEAB7" w14:textId="77777777" w:rsidR="00AC749E" w:rsidRPr="00D3484D" w:rsidRDefault="00AC749E" w:rsidP="00AC749E">
            <w:pPr>
              <w:jc w:val="center"/>
            </w:pPr>
          </w:p>
        </w:tc>
        <w:tc>
          <w:tcPr>
            <w:tcW w:w="3776" w:type="pct"/>
            <w:vAlign w:val="bottom"/>
          </w:tcPr>
          <w:p w14:paraId="78AB63BD" w14:textId="77777777" w:rsidR="00AC749E" w:rsidRPr="00D3484D" w:rsidRDefault="00AC749E" w:rsidP="00AC749E"/>
        </w:tc>
        <w:tc>
          <w:tcPr>
            <w:tcW w:w="301" w:type="pct"/>
            <w:vAlign w:val="bottom"/>
          </w:tcPr>
          <w:p w14:paraId="621E5420" w14:textId="77777777" w:rsidR="00AC749E" w:rsidRPr="00D3484D" w:rsidRDefault="00AC749E" w:rsidP="00AC749E">
            <w:pPr>
              <w:jc w:val="center"/>
            </w:pPr>
          </w:p>
        </w:tc>
        <w:tc>
          <w:tcPr>
            <w:tcW w:w="243" w:type="pct"/>
            <w:vAlign w:val="bottom"/>
          </w:tcPr>
          <w:p w14:paraId="408E433D" w14:textId="77777777" w:rsidR="00AC749E" w:rsidRPr="00D3484D" w:rsidRDefault="00AC749E" w:rsidP="00AC749E">
            <w:pPr>
              <w:jc w:val="center"/>
            </w:pPr>
          </w:p>
        </w:tc>
        <w:tc>
          <w:tcPr>
            <w:tcW w:w="241" w:type="pct"/>
            <w:vAlign w:val="bottom"/>
          </w:tcPr>
          <w:p w14:paraId="2CB65F6A" w14:textId="77777777" w:rsidR="00AC749E" w:rsidRPr="00D3484D" w:rsidRDefault="00AC749E" w:rsidP="00AC749E">
            <w:pPr>
              <w:jc w:val="center"/>
            </w:pPr>
          </w:p>
        </w:tc>
      </w:tr>
      <w:tr w:rsidR="00AC749E" w:rsidRPr="00D3484D" w14:paraId="2DEEAB86" w14:textId="77777777" w:rsidTr="00AC749E">
        <w:trPr>
          <w:trHeight w:val="283"/>
        </w:trPr>
        <w:tc>
          <w:tcPr>
            <w:tcW w:w="257" w:type="pct"/>
            <w:vAlign w:val="bottom"/>
          </w:tcPr>
          <w:p w14:paraId="20AE9ACB" w14:textId="76E24E35" w:rsidR="00AC749E" w:rsidRPr="00D3484D" w:rsidRDefault="00AC749E" w:rsidP="00AC749E">
            <w:pPr>
              <w:jc w:val="center"/>
            </w:pPr>
            <w:r w:rsidRPr="00D3484D">
              <w:t>23.</w:t>
            </w:r>
          </w:p>
        </w:tc>
        <w:tc>
          <w:tcPr>
            <w:tcW w:w="182" w:type="pct"/>
            <w:vAlign w:val="bottom"/>
          </w:tcPr>
          <w:p w14:paraId="6575109F" w14:textId="722E5D92" w:rsidR="00AC749E" w:rsidRPr="00D3484D" w:rsidRDefault="00AC749E" w:rsidP="00AC749E">
            <w:pPr>
              <w:jc w:val="center"/>
            </w:pPr>
          </w:p>
        </w:tc>
        <w:tc>
          <w:tcPr>
            <w:tcW w:w="3776" w:type="pct"/>
            <w:vAlign w:val="bottom"/>
          </w:tcPr>
          <w:p w14:paraId="570B8A6A" w14:textId="1A4CEDEE" w:rsidR="00AC749E" w:rsidRPr="00D3484D" w:rsidRDefault="003F5122" w:rsidP="00AC749E">
            <w:r w:rsidRPr="00D3484D">
              <w:t>Explain</w:t>
            </w:r>
            <w:r w:rsidR="00194D38" w:rsidRPr="00D3484D">
              <w:t xml:space="preserve"> the various steps in the implementation of Six Sigma</w:t>
            </w:r>
          </w:p>
        </w:tc>
        <w:tc>
          <w:tcPr>
            <w:tcW w:w="301" w:type="pct"/>
            <w:vAlign w:val="bottom"/>
          </w:tcPr>
          <w:p w14:paraId="70C9D880" w14:textId="5A4BEA57" w:rsidR="00AC749E" w:rsidRPr="00D3484D" w:rsidRDefault="00AC749E" w:rsidP="00AC749E">
            <w:pPr>
              <w:jc w:val="center"/>
            </w:pPr>
            <w:r w:rsidRPr="00D3484D">
              <w:t>CO</w:t>
            </w:r>
            <w:r w:rsidR="004049C3" w:rsidRPr="00D3484D">
              <w:t>5</w:t>
            </w:r>
          </w:p>
        </w:tc>
        <w:tc>
          <w:tcPr>
            <w:tcW w:w="243" w:type="pct"/>
            <w:vAlign w:val="bottom"/>
          </w:tcPr>
          <w:p w14:paraId="0A839818" w14:textId="4FC6BE18" w:rsidR="00AC749E" w:rsidRPr="00D3484D" w:rsidRDefault="003F5122" w:rsidP="00AC749E">
            <w:pPr>
              <w:jc w:val="center"/>
            </w:pPr>
            <w:r w:rsidRPr="00D3484D">
              <w:t>A</w:t>
            </w:r>
          </w:p>
        </w:tc>
        <w:tc>
          <w:tcPr>
            <w:tcW w:w="241" w:type="pct"/>
            <w:vAlign w:val="bottom"/>
          </w:tcPr>
          <w:p w14:paraId="756E9247" w14:textId="77777777" w:rsidR="00AC749E" w:rsidRPr="00D3484D" w:rsidRDefault="00AC749E" w:rsidP="00AC749E">
            <w:pPr>
              <w:jc w:val="center"/>
            </w:pPr>
            <w:r w:rsidRPr="00D3484D">
              <w:t>12</w:t>
            </w:r>
          </w:p>
        </w:tc>
      </w:tr>
      <w:tr w:rsidR="00AC749E" w:rsidRPr="00D3484D" w14:paraId="6FB2AA9C" w14:textId="77777777" w:rsidTr="008E4728">
        <w:trPr>
          <w:trHeight w:val="550"/>
        </w:trPr>
        <w:tc>
          <w:tcPr>
            <w:tcW w:w="5000" w:type="pct"/>
            <w:gridSpan w:val="6"/>
            <w:vAlign w:val="center"/>
          </w:tcPr>
          <w:p w14:paraId="256A079C" w14:textId="785C5906" w:rsidR="00AC749E" w:rsidRPr="00D3484D" w:rsidRDefault="00AC749E" w:rsidP="00AC749E">
            <w:pPr>
              <w:jc w:val="center"/>
              <w:rPr>
                <w:b/>
                <w:bCs/>
              </w:rPr>
            </w:pPr>
            <w:r w:rsidRPr="00D3484D">
              <w:rPr>
                <w:b/>
                <w:bCs/>
              </w:rPr>
              <w:t>COMPULSORY QUESTION</w:t>
            </w:r>
          </w:p>
        </w:tc>
      </w:tr>
      <w:tr w:rsidR="00AC749E" w:rsidRPr="00D3484D" w14:paraId="466AC3CB" w14:textId="77777777" w:rsidTr="00AC749E">
        <w:trPr>
          <w:trHeight w:val="283"/>
        </w:trPr>
        <w:tc>
          <w:tcPr>
            <w:tcW w:w="257" w:type="pct"/>
            <w:vAlign w:val="bottom"/>
          </w:tcPr>
          <w:p w14:paraId="62DF498D" w14:textId="2599EE53" w:rsidR="00AC749E" w:rsidRPr="00D3484D" w:rsidRDefault="00AC749E" w:rsidP="00AC749E">
            <w:pPr>
              <w:jc w:val="center"/>
            </w:pPr>
            <w:r w:rsidRPr="00D3484D">
              <w:t>24.</w:t>
            </w:r>
          </w:p>
        </w:tc>
        <w:tc>
          <w:tcPr>
            <w:tcW w:w="182" w:type="pct"/>
            <w:vAlign w:val="bottom"/>
          </w:tcPr>
          <w:p w14:paraId="2B15A1A2" w14:textId="77777777" w:rsidR="00AC749E" w:rsidRPr="00D3484D" w:rsidRDefault="00AC749E" w:rsidP="00AC749E">
            <w:pPr>
              <w:jc w:val="center"/>
            </w:pPr>
            <w:r w:rsidRPr="00D3484D">
              <w:t>a.</w:t>
            </w:r>
          </w:p>
        </w:tc>
        <w:tc>
          <w:tcPr>
            <w:tcW w:w="3776" w:type="pct"/>
            <w:vAlign w:val="bottom"/>
          </w:tcPr>
          <w:p w14:paraId="77E67D8B" w14:textId="7AFB41B3" w:rsidR="00AC749E" w:rsidRPr="00D3484D" w:rsidRDefault="00B11831" w:rsidP="00AC749E">
            <w:r w:rsidRPr="00D3484D">
              <w:rPr>
                <w:rFonts w:eastAsiaTheme="minorHAnsi"/>
                <w:color w:val="000000"/>
              </w:rPr>
              <w:t>Summarize</w:t>
            </w:r>
            <w:r w:rsidR="00AC749E" w:rsidRPr="00D3484D">
              <w:rPr>
                <w:rFonts w:eastAsiaTheme="minorHAnsi"/>
                <w:color w:val="000000"/>
              </w:rPr>
              <w:t xml:space="preserve"> the FDA regulation for packaged drinking water.</w:t>
            </w:r>
          </w:p>
        </w:tc>
        <w:tc>
          <w:tcPr>
            <w:tcW w:w="301" w:type="pct"/>
            <w:vAlign w:val="bottom"/>
          </w:tcPr>
          <w:p w14:paraId="606B3874" w14:textId="668BFB07" w:rsidR="00AC749E" w:rsidRPr="00D3484D" w:rsidRDefault="00AC749E" w:rsidP="00AC749E">
            <w:pPr>
              <w:jc w:val="center"/>
            </w:pPr>
            <w:r w:rsidRPr="00D3484D">
              <w:t>CO6</w:t>
            </w:r>
          </w:p>
        </w:tc>
        <w:tc>
          <w:tcPr>
            <w:tcW w:w="243" w:type="pct"/>
            <w:vAlign w:val="bottom"/>
          </w:tcPr>
          <w:p w14:paraId="0C6196D5" w14:textId="16777CFB" w:rsidR="00AC749E" w:rsidRPr="00D3484D" w:rsidRDefault="003F5122" w:rsidP="00AC749E">
            <w:pPr>
              <w:jc w:val="center"/>
            </w:pPr>
            <w:r w:rsidRPr="00D3484D">
              <w:t>E</w:t>
            </w:r>
          </w:p>
        </w:tc>
        <w:tc>
          <w:tcPr>
            <w:tcW w:w="241" w:type="pct"/>
            <w:vAlign w:val="bottom"/>
          </w:tcPr>
          <w:p w14:paraId="16E410F2" w14:textId="73BB23DF" w:rsidR="00AC749E" w:rsidRPr="00D3484D" w:rsidRDefault="00194D38" w:rsidP="00AC749E">
            <w:pPr>
              <w:jc w:val="center"/>
            </w:pPr>
            <w:r w:rsidRPr="00D3484D">
              <w:t>6</w:t>
            </w:r>
          </w:p>
        </w:tc>
      </w:tr>
      <w:tr w:rsidR="00AC749E" w:rsidRPr="00D3484D" w14:paraId="3749F84D" w14:textId="77777777" w:rsidTr="00AC749E">
        <w:trPr>
          <w:trHeight w:val="283"/>
        </w:trPr>
        <w:tc>
          <w:tcPr>
            <w:tcW w:w="257" w:type="pct"/>
            <w:vAlign w:val="bottom"/>
          </w:tcPr>
          <w:p w14:paraId="08E61F36" w14:textId="77777777" w:rsidR="00AC749E" w:rsidRPr="00D3484D" w:rsidRDefault="00AC749E" w:rsidP="00AC749E">
            <w:pPr>
              <w:jc w:val="center"/>
            </w:pPr>
          </w:p>
        </w:tc>
        <w:tc>
          <w:tcPr>
            <w:tcW w:w="182" w:type="pct"/>
            <w:vAlign w:val="bottom"/>
          </w:tcPr>
          <w:p w14:paraId="7F4813A2" w14:textId="77777777" w:rsidR="00AC749E" w:rsidRPr="00D3484D" w:rsidRDefault="00AC749E" w:rsidP="00AC749E">
            <w:pPr>
              <w:jc w:val="center"/>
            </w:pPr>
            <w:r w:rsidRPr="00D3484D">
              <w:t>b.</w:t>
            </w:r>
          </w:p>
        </w:tc>
        <w:tc>
          <w:tcPr>
            <w:tcW w:w="3776" w:type="pct"/>
            <w:vAlign w:val="bottom"/>
          </w:tcPr>
          <w:p w14:paraId="0B2636D3" w14:textId="0B69169D" w:rsidR="00AC749E" w:rsidRPr="00D3484D" w:rsidRDefault="00194D38" w:rsidP="00AC749E">
            <w:pPr>
              <w:rPr>
                <w:bCs/>
              </w:rPr>
            </w:pPr>
            <w:r w:rsidRPr="00D3484D">
              <w:rPr>
                <w:bCs/>
              </w:rPr>
              <w:t>Describe the various types of drinking water.</w:t>
            </w:r>
          </w:p>
        </w:tc>
        <w:tc>
          <w:tcPr>
            <w:tcW w:w="301" w:type="pct"/>
            <w:vAlign w:val="bottom"/>
          </w:tcPr>
          <w:p w14:paraId="5411F1A0" w14:textId="6D030648" w:rsidR="00AC749E" w:rsidRPr="00D3484D" w:rsidRDefault="003C018C" w:rsidP="00AC749E">
            <w:pPr>
              <w:jc w:val="center"/>
            </w:pPr>
            <w:r w:rsidRPr="00D3484D">
              <w:t>CO6</w:t>
            </w:r>
          </w:p>
        </w:tc>
        <w:tc>
          <w:tcPr>
            <w:tcW w:w="243" w:type="pct"/>
            <w:vAlign w:val="bottom"/>
          </w:tcPr>
          <w:p w14:paraId="4F6F7113" w14:textId="01026FFF" w:rsidR="00AC749E" w:rsidRPr="00D3484D" w:rsidRDefault="003F5122" w:rsidP="00AC749E">
            <w:pPr>
              <w:jc w:val="center"/>
            </w:pPr>
            <w:r w:rsidRPr="00D3484D">
              <w:t>U</w:t>
            </w:r>
          </w:p>
        </w:tc>
        <w:tc>
          <w:tcPr>
            <w:tcW w:w="241" w:type="pct"/>
            <w:vAlign w:val="bottom"/>
          </w:tcPr>
          <w:p w14:paraId="0151B99A" w14:textId="6D5C0E95" w:rsidR="00AC749E" w:rsidRPr="00D3484D" w:rsidRDefault="00194D38" w:rsidP="00AC749E">
            <w:pPr>
              <w:jc w:val="center"/>
            </w:pPr>
            <w:r w:rsidRPr="00D3484D">
              <w:t>6</w:t>
            </w:r>
          </w:p>
        </w:tc>
      </w:tr>
    </w:tbl>
    <w:p w14:paraId="6BC04D23" w14:textId="00ACEDD8" w:rsidR="00544C89" w:rsidRPr="006A58ED" w:rsidRDefault="00544C89" w:rsidP="002E336A"/>
    <w:p w14:paraId="3E4516BE" w14:textId="725BF38F" w:rsidR="00135D51" w:rsidRPr="006A58ED" w:rsidRDefault="00135D51" w:rsidP="002E336A">
      <w:r w:rsidRPr="006A58ED">
        <w:rPr>
          <w:b/>
          <w:bCs/>
        </w:rPr>
        <w:t>CO</w:t>
      </w:r>
      <w:r w:rsidRPr="006A58ED">
        <w:t xml:space="preserve"> – COURSE OUTCOME</w:t>
      </w:r>
      <w:r w:rsidRPr="006A58ED">
        <w:tab/>
      </w:r>
      <w:r w:rsidR="00956D79" w:rsidRPr="006A58ED">
        <w:t xml:space="preserve">       </w:t>
      </w:r>
      <w:r w:rsidRPr="006A58ED">
        <w:rPr>
          <w:b/>
          <w:bCs/>
        </w:rPr>
        <w:t>BL</w:t>
      </w:r>
      <w:r w:rsidRPr="006A58ED">
        <w:t xml:space="preserve"> – BLOOM’</w:t>
      </w:r>
      <w:r w:rsidR="00956D79" w:rsidRPr="006A58ED">
        <w:t>S</w:t>
      </w:r>
      <w:r w:rsidRPr="006A58ED">
        <w:t xml:space="preserve"> LEVEL</w:t>
      </w:r>
      <w:r w:rsidR="00D21B4B" w:rsidRPr="006A58ED">
        <w:t xml:space="preserve">      </w:t>
      </w:r>
      <w:r w:rsidR="003E4C9E" w:rsidRPr="006A58ED">
        <w:t xml:space="preserve"> </w:t>
      </w:r>
      <w:r w:rsidR="00D21B4B" w:rsidRPr="006A58ED">
        <w:rPr>
          <w:b/>
          <w:bCs/>
        </w:rPr>
        <w:t>M</w:t>
      </w:r>
      <w:r w:rsidR="00D21B4B" w:rsidRPr="006A58ED">
        <w:t xml:space="preserve"> – MARKS ALLOTTED</w:t>
      </w:r>
    </w:p>
    <w:p w14:paraId="14416EFA" w14:textId="77777777" w:rsidR="002F1D01" w:rsidRPr="006A58ED" w:rsidRDefault="002F1D01" w:rsidP="002E336A"/>
    <w:tbl>
      <w:tblPr>
        <w:tblStyle w:val="TableGrid"/>
        <w:tblW w:w="10490" w:type="dxa"/>
        <w:tblInd w:w="-714" w:type="dxa"/>
        <w:tblLook w:val="04A0" w:firstRow="1" w:lastRow="0" w:firstColumn="1" w:lastColumn="0" w:noHBand="0" w:noVBand="1"/>
      </w:tblPr>
      <w:tblGrid>
        <w:gridCol w:w="696"/>
        <w:gridCol w:w="9794"/>
      </w:tblGrid>
      <w:tr w:rsidR="00544C89" w:rsidRPr="006A58ED" w14:paraId="09143A7F" w14:textId="77777777" w:rsidTr="005C5F4B">
        <w:trPr>
          <w:trHeight w:val="283"/>
        </w:trPr>
        <w:tc>
          <w:tcPr>
            <w:tcW w:w="670" w:type="dxa"/>
          </w:tcPr>
          <w:p w14:paraId="1FEAF1AD" w14:textId="77777777" w:rsidR="00544C89" w:rsidRPr="006A58ED" w:rsidRDefault="00544C89" w:rsidP="00AD39D3"/>
        </w:tc>
        <w:tc>
          <w:tcPr>
            <w:tcW w:w="9820" w:type="dxa"/>
          </w:tcPr>
          <w:p w14:paraId="1346400F" w14:textId="77777777" w:rsidR="00544C89" w:rsidRPr="006A58ED" w:rsidRDefault="00544C89" w:rsidP="00AD39D3">
            <w:pPr>
              <w:jc w:val="center"/>
              <w:rPr>
                <w:b/>
              </w:rPr>
            </w:pPr>
            <w:r w:rsidRPr="006A58ED">
              <w:rPr>
                <w:b/>
              </w:rPr>
              <w:t>COURSE OUTCOMES</w:t>
            </w:r>
          </w:p>
        </w:tc>
      </w:tr>
      <w:tr w:rsidR="00544C89" w:rsidRPr="006A58ED" w14:paraId="2DCE06B6" w14:textId="77777777" w:rsidTr="005C5F4B">
        <w:trPr>
          <w:trHeight w:val="283"/>
        </w:trPr>
        <w:tc>
          <w:tcPr>
            <w:tcW w:w="670" w:type="dxa"/>
          </w:tcPr>
          <w:p w14:paraId="6814D2B5" w14:textId="77777777" w:rsidR="00544C89" w:rsidRPr="006A58ED" w:rsidRDefault="00544C89" w:rsidP="00AD39D3">
            <w:pPr>
              <w:rPr>
                <w:b/>
                <w:bCs/>
              </w:rPr>
            </w:pPr>
            <w:r w:rsidRPr="006A58ED">
              <w:rPr>
                <w:b/>
                <w:bCs/>
              </w:rPr>
              <w:t>CO1</w:t>
            </w:r>
          </w:p>
        </w:tc>
        <w:tc>
          <w:tcPr>
            <w:tcW w:w="9820" w:type="dxa"/>
            <w:vAlign w:val="center"/>
          </w:tcPr>
          <w:p w14:paraId="01E448EB" w14:textId="791B09D9" w:rsidR="00544C89" w:rsidRPr="006A58ED" w:rsidRDefault="00B11831" w:rsidP="00AD39D3">
            <w:r w:rsidRPr="006A58ED">
              <w:rPr>
                <w:rFonts w:eastAsiaTheme="minorHAnsi"/>
                <w:color w:val="000000"/>
              </w:rPr>
              <w:t>Understand the regulations followed in various food industries.</w:t>
            </w:r>
          </w:p>
        </w:tc>
      </w:tr>
      <w:tr w:rsidR="00544C89" w:rsidRPr="006A58ED" w14:paraId="5BEFD949" w14:textId="77777777" w:rsidTr="005C5F4B">
        <w:trPr>
          <w:trHeight w:val="283"/>
        </w:trPr>
        <w:tc>
          <w:tcPr>
            <w:tcW w:w="670" w:type="dxa"/>
          </w:tcPr>
          <w:p w14:paraId="53E43575" w14:textId="77777777" w:rsidR="00544C89" w:rsidRPr="006A58ED" w:rsidRDefault="00544C89" w:rsidP="00AD39D3">
            <w:pPr>
              <w:rPr>
                <w:b/>
                <w:bCs/>
              </w:rPr>
            </w:pPr>
            <w:r w:rsidRPr="006A58ED">
              <w:rPr>
                <w:b/>
                <w:bCs/>
              </w:rPr>
              <w:t>CO2</w:t>
            </w:r>
          </w:p>
        </w:tc>
        <w:tc>
          <w:tcPr>
            <w:tcW w:w="9820" w:type="dxa"/>
            <w:vAlign w:val="center"/>
          </w:tcPr>
          <w:p w14:paraId="74E3A2F7" w14:textId="3345C2AC" w:rsidR="00544C89" w:rsidRPr="006A58ED" w:rsidRDefault="00B11831" w:rsidP="00AD39D3">
            <w:r w:rsidRPr="006A58ED">
              <w:rPr>
                <w:rFonts w:eastAsiaTheme="minorHAnsi"/>
                <w:color w:val="000000"/>
              </w:rPr>
              <w:t>Define the food labeling patterns.</w:t>
            </w:r>
          </w:p>
        </w:tc>
      </w:tr>
      <w:tr w:rsidR="00544C89" w:rsidRPr="006A58ED" w14:paraId="49074696" w14:textId="77777777" w:rsidTr="005C5F4B">
        <w:trPr>
          <w:trHeight w:val="283"/>
        </w:trPr>
        <w:tc>
          <w:tcPr>
            <w:tcW w:w="670" w:type="dxa"/>
          </w:tcPr>
          <w:p w14:paraId="1B6FB397" w14:textId="77777777" w:rsidR="00544C89" w:rsidRPr="006A58ED" w:rsidRDefault="00544C89" w:rsidP="00AD39D3">
            <w:pPr>
              <w:rPr>
                <w:b/>
                <w:bCs/>
              </w:rPr>
            </w:pPr>
            <w:r w:rsidRPr="006A58ED">
              <w:rPr>
                <w:b/>
                <w:bCs/>
              </w:rPr>
              <w:t>CO3</w:t>
            </w:r>
          </w:p>
        </w:tc>
        <w:tc>
          <w:tcPr>
            <w:tcW w:w="9820" w:type="dxa"/>
            <w:vAlign w:val="center"/>
          </w:tcPr>
          <w:p w14:paraId="27497B2D" w14:textId="04701572" w:rsidR="00544C89" w:rsidRPr="006A58ED" w:rsidRDefault="00B11831" w:rsidP="00AD39D3">
            <w:r w:rsidRPr="006A58ED">
              <w:rPr>
                <w:rFonts w:eastAsiaTheme="minorHAnsi"/>
                <w:color w:val="000000"/>
              </w:rPr>
              <w:t>Apply the knowledge in food industries.</w:t>
            </w:r>
          </w:p>
        </w:tc>
      </w:tr>
      <w:tr w:rsidR="00544C89" w:rsidRPr="006A58ED" w14:paraId="451C9DEA" w14:textId="77777777" w:rsidTr="005C5F4B">
        <w:trPr>
          <w:trHeight w:val="283"/>
        </w:trPr>
        <w:tc>
          <w:tcPr>
            <w:tcW w:w="670" w:type="dxa"/>
          </w:tcPr>
          <w:p w14:paraId="372BCF25" w14:textId="77777777" w:rsidR="00544C89" w:rsidRPr="006A58ED" w:rsidRDefault="00544C89" w:rsidP="00AD39D3">
            <w:pPr>
              <w:rPr>
                <w:b/>
                <w:bCs/>
              </w:rPr>
            </w:pPr>
            <w:r w:rsidRPr="006A58ED">
              <w:rPr>
                <w:b/>
                <w:bCs/>
              </w:rPr>
              <w:t>CO4</w:t>
            </w:r>
          </w:p>
        </w:tc>
        <w:tc>
          <w:tcPr>
            <w:tcW w:w="9820" w:type="dxa"/>
            <w:vAlign w:val="center"/>
          </w:tcPr>
          <w:p w14:paraId="26B69270" w14:textId="1ABFB85F" w:rsidR="00544C89" w:rsidRPr="006A58ED" w:rsidRDefault="00B11831" w:rsidP="00AD39D3">
            <w:r w:rsidRPr="006A58ED">
              <w:rPr>
                <w:rFonts w:eastAsiaTheme="minorHAnsi"/>
                <w:color w:val="000000"/>
              </w:rPr>
              <w:t>Analyze the safety operations involved in food systems.</w:t>
            </w:r>
          </w:p>
        </w:tc>
      </w:tr>
      <w:tr w:rsidR="00544C89" w:rsidRPr="006A58ED" w14:paraId="1AA9FADA" w14:textId="77777777" w:rsidTr="005C5F4B">
        <w:trPr>
          <w:trHeight w:val="283"/>
        </w:trPr>
        <w:tc>
          <w:tcPr>
            <w:tcW w:w="670" w:type="dxa"/>
          </w:tcPr>
          <w:p w14:paraId="75E301EE" w14:textId="77777777" w:rsidR="00544C89" w:rsidRPr="006A58ED" w:rsidRDefault="00544C89" w:rsidP="00AD39D3">
            <w:pPr>
              <w:rPr>
                <w:b/>
                <w:bCs/>
              </w:rPr>
            </w:pPr>
            <w:r w:rsidRPr="006A58ED">
              <w:rPr>
                <w:b/>
                <w:bCs/>
              </w:rPr>
              <w:t>CO5</w:t>
            </w:r>
          </w:p>
        </w:tc>
        <w:tc>
          <w:tcPr>
            <w:tcW w:w="9820" w:type="dxa"/>
            <w:vAlign w:val="center"/>
          </w:tcPr>
          <w:p w14:paraId="20CE0531" w14:textId="1AD39492" w:rsidR="00544C89" w:rsidRPr="006A58ED" w:rsidRDefault="00B11831" w:rsidP="00AD39D3">
            <w:r w:rsidRPr="006A58ED">
              <w:rPr>
                <w:rFonts w:eastAsiaTheme="minorHAnsi"/>
                <w:color w:val="000000"/>
              </w:rPr>
              <w:t>Evaluate the steps involved in the process operations in food industries.</w:t>
            </w:r>
          </w:p>
        </w:tc>
      </w:tr>
      <w:tr w:rsidR="00544C89" w:rsidRPr="006A58ED" w14:paraId="33BAD3B7" w14:textId="77777777" w:rsidTr="005C5F4B">
        <w:trPr>
          <w:trHeight w:val="283"/>
        </w:trPr>
        <w:tc>
          <w:tcPr>
            <w:tcW w:w="670" w:type="dxa"/>
          </w:tcPr>
          <w:p w14:paraId="06092CB4" w14:textId="77777777" w:rsidR="00544C89" w:rsidRPr="006A58ED" w:rsidRDefault="00544C89" w:rsidP="00AD39D3">
            <w:pPr>
              <w:rPr>
                <w:b/>
                <w:bCs/>
              </w:rPr>
            </w:pPr>
            <w:r w:rsidRPr="006A58ED">
              <w:rPr>
                <w:b/>
                <w:bCs/>
              </w:rPr>
              <w:t>CO6</w:t>
            </w:r>
          </w:p>
        </w:tc>
        <w:tc>
          <w:tcPr>
            <w:tcW w:w="9820" w:type="dxa"/>
            <w:vAlign w:val="bottom"/>
          </w:tcPr>
          <w:p w14:paraId="2904AF03" w14:textId="11ECCF5C" w:rsidR="00544C89" w:rsidRPr="006A58ED" w:rsidRDefault="00B11831" w:rsidP="00AD39D3">
            <w:r w:rsidRPr="006A58ED">
              <w:rPr>
                <w:rFonts w:eastAsiaTheme="minorHAnsi"/>
                <w:color w:val="000000"/>
              </w:rPr>
              <w:t>Prepare HACCP standards for food industries.</w:t>
            </w:r>
          </w:p>
        </w:tc>
      </w:tr>
    </w:tbl>
    <w:p w14:paraId="2158F437" w14:textId="1590D8D9" w:rsidR="00544C89" w:rsidRPr="006A58ED"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6A58ED" w14:paraId="64C08976" w14:textId="77777777" w:rsidTr="00E56E00">
        <w:trPr>
          <w:jc w:val="center"/>
        </w:trPr>
        <w:tc>
          <w:tcPr>
            <w:tcW w:w="6385" w:type="dxa"/>
            <w:gridSpan w:val="8"/>
          </w:tcPr>
          <w:p w14:paraId="7461BDF0" w14:textId="3804C9F1" w:rsidR="0051318C" w:rsidRPr="006A58ED" w:rsidRDefault="0051318C" w:rsidP="00D54806">
            <w:pPr>
              <w:jc w:val="center"/>
              <w:rPr>
                <w:b/>
              </w:rPr>
            </w:pPr>
            <w:r w:rsidRPr="006A58ED">
              <w:rPr>
                <w:b/>
              </w:rPr>
              <w:t xml:space="preserve">Assessment Pattern as per Bloom’s </w:t>
            </w:r>
            <w:r w:rsidR="00E56E00" w:rsidRPr="006A58ED">
              <w:rPr>
                <w:b/>
              </w:rPr>
              <w:t>Level</w:t>
            </w:r>
          </w:p>
        </w:tc>
      </w:tr>
      <w:tr w:rsidR="0051318C" w:rsidRPr="006A58ED" w14:paraId="25032EA0" w14:textId="77777777" w:rsidTr="00E56E00">
        <w:trPr>
          <w:jc w:val="center"/>
        </w:trPr>
        <w:tc>
          <w:tcPr>
            <w:tcW w:w="1140" w:type="dxa"/>
          </w:tcPr>
          <w:p w14:paraId="496655A6" w14:textId="36E913A5" w:rsidR="0051318C" w:rsidRPr="006A58ED" w:rsidRDefault="0051318C" w:rsidP="00D54806">
            <w:pPr>
              <w:jc w:val="center"/>
              <w:rPr>
                <w:b/>
                <w:bCs/>
              </w:rPr>
            </w:pPr>
            <w:r w:rsidRPr="006A58ED">
              <w:rPr>
                <w:b/>
                <w:bCs/>
              </w:rPr>
              <w:t xml:space="preserve">CO / </w:t>
            </w:r>
            <w:r w:rsidR="00E56E00" w:rsidRPr="006A58ED">
              <w:rPr>
                <w:b/>
                <w:bCs/>
              </w:rPr>
              <w:t>BL</w:t>
            </w:r>
          </w:p>
        </w:tc>
        <w:tc>
          <w:tcPr>
            <w:tcW w:w="709" w:type="dxa"/>
          </w:tcPr>
          <w:p w14:paraId="75F09CB7" w14:textId="77777777" w:rsidR="0051318C" w:rsidRPr="006A58ED" w:rsidRDefault="0051318C" w:rsidP="00D54806">
            <w:pPr>
              <w:jc w:val="center"/>
              <w:rPr>
                <w:b/>
              </w:rPr>
            </w:pPr>
            <w:r w:rsidRPr="006A58ED">
              <w:rPr>
                <w:b/>
              </w:rPr>
              <w:t>R</w:t>
            </w:r>
          </w:p>
        </w:tc>
        <w:tc>
          <w:tcPr>
            <w:tcW w:w="708" w:type="dxa"/>
          </w:tcPr>
          <w:p w14:paraId="2AB90966" w14:textId="77777777" w:rsidR="0051318C" w:rsidRPr="006A58ED" w:rsidRDefault="0051318C" w:rsidP="00D54806">
            <w:pPr>
              <w:jc w:val="center"/>
              <w:rPr>
                <w:b/>
              </w:rPr>
            </w:pPr>
            <w:r w:rsidRPr="006A58ED">
              <w:rPr>
                <w:b/>
              </w:rPr>
              <w:t>U</w:t>
            </w:r>
          </w:p>
        </w:tc>
        <w:tc>
          <w:tcPr>
            <w:tcW w:w="709" w:type="dxa"/>
          </w:tcPr>
          <w:p w14:paraId="17AA5DB5" w14:textId="77777777" w:rsidR="0051318C" w:rsidRPr="006A58ED" w:rsidRDefault="0051318C" w:rsidP="00D54806">
            <w:pPr>
              <w:jc w:val="center"/>
              <w:rPr>
                <w:b/>
              </w:rPr>
            </w:pPr>
            <w:r w:rsidRPr="006A58ED">
              <w:rPr>
                <w:b/>
              </w:rPr>
              <w:t>A</w:t>
            </w:r>
          </w:p>
        </w:tc>
        <w:tc>
          <w:tcPr>
            <w:tcW w:w="709" w:type="dxa"/>
          </w:tcPr>
          <w:p w14:paraId="7DD99F73" w14:textId="77777777" w:rsidR="0051318C" w:rsidRPr="006A58ED" w:rsidRDefault="0051318C" w:rsidP="00D54806">
            <w:pPr>
              <w:jc w:val="center"/>
              <w:rPr>
                <w:b/>
              </w:rPr>
            </w:pPr>
            <w:r w:rsidRPr="006A58ED">
              <w:rPr>
                <w:b/>
              </w:rPr>
              <w:t>An</w:t>
            </w:r>
          </w:p>
        </w:tc>
        <w:tc>
          <w:tcPr>
            <w:tcW w:w="709" w:type="dxa"/>
          </w:tcPr>
          <w:p w14:paraId="20C6EF8C" w14:textId="77777777" w:rsidR="0051318C" w:rsidRPr="006A58ED" w:rsidRDefault="0051318C" w:rsidP="00D54806">
            <w:pPr>
              <w:jc w:val="center"/>
              <w:rPr>
                <w:b/>
              </w:rPr>
            </w:pPr>
            <w:r w:rsidRPr="006A58ED">
              <w:rPr>
                <w:b/>
              </w:rPr>
              <w:t>E</w:t>
            </w:r>
          </w:p>
        </w:tc>
        <w:tc>
          <w:tcPr>
            <w:tcW w:w="708" w:type="dxa"/>
          </w:tcPr>
          <w:p w14:paraId="0AE08F93" w14:textId="77777777" w:rsidR="0051318C" w:rsidRPr="006A58ED" w:rsidRDefault="0051318C" w:rsidP="00D54806">
            <w:pPr>
              <w:jc w:val="center"/>
              <w:rPr>
                <w:b/>
              </w:rPr>
            </w:pPr>
            <w:r w:rsidRPr="006A58ED">
              <w:rPr>
                <w:b/>
              </w:rPr>
              <w:t>C</w:t>
            </w:r>
          </w:p>
        </w:tc>
        <w:tc>
          <w:tcPr>
            <w:tcW w:w="993" w:type="dxa"/>
          </w:tcPr>
          <w:p w14:paraId="63F0B957" w14:textId="77777777" w:rsidR="0051318C" w:rsidRPr="006A58ED" w:rsidRDefault="0051318C" w:rsidP="00D54806">
            <w:pPr>
              <w:jc w:val="center"/>
              <w:rPr>
                <w:b/>
              </w:rPr>
            </w:pPr>
            <w:r w:rsidRPr="006A58ED">
              <w:rPr>
                <w:b/>
              </w:rPr>
              <w:t>Total</w:t>
            </w:r>
          </w:p>
        </w:tc>
      </w:tr>
      <w:tr w:rsidR="0051318C" w:rsidRPr="006A58ED" w14:paraId="51AF6110" w14:textId="77777777" w:rsidTr="00E56E00">
        <w:trPr>
          <w:jc w:val="center"/>
        </w:trPr>
        <w:tc>
          <w:tcPr>
            <w:tcW w:w="1140" w:type="dxa"/>
          </w:tcPr>
          <w:p w14:paraId="062078CF" w14:textId="77777777" w:rsidR="0051318C" w:rsidRPr="006A58ED" w:rsidRDefault="0051318C" w:rsidP="00D54806">
            <w:pPr>
              <w:jc w:val="center"/>
              <w:rPr>
                <w:b/>
                <w:bCs/>
              </w:rPr>
            </w:pPr>
            <w:r w:rsidRPr="006A58ED">
              <w:rPr>
                <w:b/>
                <w:bCs/>
              </w:rPr>
              <w:t>CO1</w:t>
            </w:r>
          </w:p>
        </w:tc>
        <w:tc>
          <w:tcPr>
            <w:tcW w:w="709" w:type="dxa"/>
          </w:tcPr>
          <w:p w14:paraId="26C75805" w14:textId="485064CB" w:rsidR="0051318C" w:rsidRPr="006A58ED" w:rsidRDefault="0051318C" w:rsidP="00D54806">
            <w:pPr>
              <w:jc w:val="center"/>
            </w:pPr>
          </w:p>
        </w:tc>
        <w:tc>
          <w:tcPr>
            <w:tcW w:w="708" w:type="dxa"/>
          </w:tcPr>
          <w:p w14:paraId="488881D8" w14:textId="77777777" w:rsidR="0051318C" w:rsidRPr="006A58ED" w:rsidRDefault="0051318C" w:rsidP="00D54806">
            <w:pPr>
              <w:jc w:val="center"/>
            </w:pPr>
          </w:p>
        </w:tc>
        <w:tc>
          <w:tcPr>
            <w:tcW w:w="709" w:type="dxa"/>
          </w:tcPr>
          <w:p w14:paraId="37EA26FE" w14:textId="77777777" w:rsidR="0051318C" w:rsidRPr="006A58ED" w:rsidRDefault="0051318C" w:rsidP="00D54806">
            <w:pPr>
              <w:jc w:val="center"/>
            </w:pPr>
          </w:p>
        </w:tc>
        <w:tc>
          <w:tcPr>
            <w:tcW w:w="709" w:type="dxa"/>
          </w:tcPr>
          <w:p w14:paraId="2CE6AADA" w14:textId="77777777" w:rsidR="0051318C" w:rsidRPr="006A58ED" w:rsidRDefault="0051318C" w:rsidP="00D54806">
            <w:pPr>
              <w:jc w:val="center"/>
            </w:pPr>
          </w:p>
        </w:tc>
        <w:tc>
          <w:tcPr>
            <w:tcW w:w="709" w:type="dxa"/>
          </w:tcPr>
          <w:p w14:paraId="28353919" w14:textId="5254E303" w:rsidR="0051318C" w:rsidRPr="006A58ED" w:rsidRDefault="00427DFC" w:rsidP="00D54806">
            <w:pPr>
              <w:jc w:val="center"/>
            </w:pPr>
            <w:r w:rsidRPr="006A58ED">
              <w:t>1</w:t>
            </w:r>
          </w:p>
        </w:tc>
        <w:tc>
          <w:tcPr>
            <w:tcW w:w="708" w:type="dxa"/>
          </w:tcPr>
          <w:p w14:paraId="1CDC4E00" w14:textId="77777777" w:rsidR="0051318C" w:rsidRPr="006A58ED" w:rsidRDefault="0051318C" w:rsidP="00D54806">
            <w:pPr>
              <w:jc w:val="center"/>
            </w:pPr>
          </w:p>
        </w:tc>
        <w:tc>
          <w:tcPr>
            <w:tcW w:w="993" w:type="dxa"/>
          </w:tcPr>
          <w:p w14:paraId="4AA90847" w14:textId="1D95CC8C" w:rsidR="0051318C" w:rsidRPr="006A58ED" w:rsidRDefault="00427DFC" w:rsidP="00D54806">
            <w:pPr>
              <w:jc w:val="center"/>
            </w:pPr>
            <w:r w:rsidRPr="006A58ED">
              <w:t>1</w:t>
            </w:r>
          </w:p>
        </w:tc>
      </w:tr>
      <w:tr w:rsidR="0051318C" w:rsidRPr="006A58ED" w14:paraId="53316BC7" w14:textId="77777777" w:rsidTr="00E56E00">
        <w:trPr>
          <w:jc w:val="center"/>
        </w:trPr>
        <w:tc>
          <w:tcPr>
            <w:tcW w:w="1140" w:type="dxa"/>
          </w:tcPr>
          <w:p w14:paraId="502B7169" w14:textId="77777777" w:rsidR="0051318C" w:rsidRPr="006A58ED" w:rsidRDefault="0051318C" w:rsidP="00D54806">
            <w:pPr>
              <w:jc w:val="center"/>
              <w:rPr>
                <w:b/>
                <w:bCs/>
              </w:rPr>
            </w:pPr>
            <w:r w:rsidRPr="006A58ED">
              <w:rPr>
                <w:b/>
                <w:bCs/>
              </w:rPr>
              <w:t>CO2</w:t>
            </w:r>
          </w:p>
        </w:tc>
        <w:tc>
          <w:tcPr>
            <w:tcW w:w="709" w:type="dxa"/>
          </w:tcPr>
          <w:p w14:paraId="2DAAB7BD" w14:textId="77777777" w:rsidR="0051318C" w:rsidRPr="006A58ED" w:rsidRDefault="0051318C" w:rsidP="00D54806">
            <w:pPr>
              <w:jc w:val="center"/>
            </w:pPr>
          </w:p>
        </w:tc>
        <w:tc>
          <w:tcPr>
            <w:tcW w:w="708" w:type="dxa"/>
          </w:tcPr>
          <w:p w14:paraId="0957AB66" w14:textId="7FE5A157" w:rsidR="0051318C" w:rsidRPr="006A58ED" w:rsidRDefault="004049C3" w:rsidP="00D54806">
            <w:pPr>
              <w:jc w:val="center"/>
            </w:pPr>
            <w:r w:rsidRPr="006A58ED">
              <w:t>6</w:t>
            </w:r>
          </w:p>
        </w:tc>
        <w:tc>
          <w:tcPr>
            <w:tcW w:w="709" w:type="dxa"/>
          </w:tcPr>
          <w:p w14:paraId="03572473" w14:textId="77777777" w:rsidR="0051318C" w:rsidRPr="006A58ED" w:rsidRDefault="0051318C" w:rsidP="00D54806">
            <w:pPr>
              <w:jc w:val="center"/>
            </w:pPr>
          </w:p>
        </w:tc>
        <w:tc>
          <w:tcPr>
            <w:tcW w:w="709" w:type="dxa"/>
          </w:tcPr>
          <w:p w14:paraId="411E12B0" w14:textId="77777777" w:rsidR="0051318C" w:rsidRPr="006A58ED" w:rsidRDefault="0051318C" w:rsidP="00D54806">
            <w:pPr>
              <w:jc w:val="center"/>
            </w:pPr>
          </w:p>
        </w:tc>
        <w:tc>
          <w:tcPr>
            <w:tcW w:w="709" w:type="dxa"/>
          </w:tcPr>
          <w:p w14:paraId="39BFCBA5" w14:textId="77777777" w:rsidR="0051318C" w:rsidRPr="006A58ED" w:rsidRDefault="0051318C" w:rsidP="00D54806">
            <w:pPr>
              <w:jc w:val="center"/>
            </w:pPr>
          </w:p>
        </w:tc>
        <w:tc>
          <w:tcPr>
            <w:tcW w:w="708" w:type="dxa"/>
          </w:tcPr>
          <w:p w14:paraId="0DF44D64" w14:textId="77777777" w:rsidR="0051318C" w:rsidRPr="006A58ED" w:rsidRDefault="0051318C" w:rsidP="00D54806">
            <w:pPr>
              <w:jc w:val="center"/>
            </w:pPr>
          </w:p>
        </w:tc>
        <w:tc>
          <w:tcPr>
            <w:tcW w:w="993" w:type="dxa"/>
          </w:tcPr>
          <w:p w14:paraId="70499DA3" w14:textId="0BC4241E" w:rsidR="0051318C" w:rsidRPr="006A58ED" w:rsidRDefault="00DD26C0" w:rsidP="00D54806">
            <w:pPr>
              <w:jc w:val="center"/>
            </w:pPr>
            <w:r w:rsidRPr="006A58ED">
              <w:t>6</w:t>
            </w:r>
          </w:p>
        </w:tc>
      </w:tr>
      <w:tr w:rsidR="0051318C" w:rsidRPr="006A58ED" w14:paraId="62456C1E" w14:textId="77777777" w:rsidTr="00E56E00">
        <w:trPr>
          <w:jc w:val="center"/>
        </w:trPr>
        <w:tc>
          <w:tcPr>
            <w:tcW w:w="1140" w:type="dxa"/>
          </w:tcPr>
          <w:p w14:paraId="2A008AFC" w14:textId="77777777" w:rsidR="0051318C" w:rsidRPr="006A58ED" w:rsidRDefault="0051318C" w:rsidP="00D54806">
            <w:pPr>
              <w:jc w:val="center"/>
              <w:rPr>
                <w:b/>
                <w:bCs/>
              </w:rPr>
            </w:pPr>
            <w:r w:rsidRPr="006A58ED">
              <w:rPr>
                <w:b/>
                <w:bCs/>
              </w:rPr>
              <w:t>CO3</w:t>
            </w:r>
          </w:p>
        </w:tc>
        <w:tc>
          <w:tcPr>
            <w:tcW w:w="709" w:type="dxa"/>
          </w:tcPr>
          <w:p w14:paraId="71E0A948" w14:textId="0F265A44" w:rsidR="0051318C" w:rsidRPr="006A58ED" w:rsidRDefault="004049C3" w:rsidP="00D54806">
            <w:pPr>
              <w:jc w:val="center"/>
            </w:pPr>
            <w:r w:rsidRPr="006A58ED">
              <w:t>2</w:t>
            </w:r>
          </w:p>
        </w:tc>
        <w:tc>
          <w:tcPr>
            <w:tcW w:w="708" w:type="dxa"/>
          </w:tcPr>
          <w:p w14:paraId="52CB10C9" w14:textId="348EAB97" w:rsidR="0051318C" w:rsidRPr="006A58ED" w:rsidRDefault="004049C3" w:rsidP="00D54806">
            <w:pPr>
              <w:jc w:val="center"/>
            </w:pPr>
            <w:r w:rsidRPr="006A58ED">
              <w:t>13</w:t>
            </w:r>
          </w:p>
        </w:tc>
        <w:tc>
          <w:tcPr>
            <w:tcW w:w="709" w:type="dxa"/>
          </w:tcPr>
          <w:p w14:paraId="534FE2EF" w14:textId="63C91D3D" w:rsidR="0051318C" w:rsidRPr="006A58ED" w:rsidRDefault="004049C3" w:rsidP="00D54806">
            <w:pPr>
              <w:jc w:val="center"/>
            </w:pPr>
            <w:r w:rsidRPr="006A58ED">
              <w:t>3</w:t>
            </w:r>
          </w:p>
        </w:tc>
        <w:tc>
          <w:tcPr>
            <w:tcW w:w="709" w:type="dxa"/>
          </w:tcPr>
          <w:p w14:paraId="3AC1C497" w14:textId="603C5B61" w:rsidR="0051318C" w:rsidRPr="006A58ED" w:rsidRDefault="00DD26C0" w:rsidP="00D54806">
            <w:pPr>
              <w:jc w:val="center"/>
            </w:pPr>
            <w:r w:rsidRPr="006A58ED">
              <w:t>1</w:t>
            </w:r>
          </w:p>
        </w:tc>
        <w:tc>
          <w:tcPr>
            <w:tcW w:w="709" w:type="dxa"/>
          </w:tcPr>
          <w:p w14:paraId="369F9F8F" w14:textId="77777777" w:rsidR="0051318C" w:rsidRPr="006A58ED" w:rsidRDefault="0051318C" w:rsidP="00D54806">
            <w:pPr>
              <w:jc w:val="center"/>
            </w:pPr>
          </w:p>
        </w:tc>
        <w:tc>
          <w:tcPr>
            <w:tcW w:w="708" w:type="dxa"/>
          </w:tcPr>
          <w:p w14:paraId="24B90E76" w14:textId="77777777" w:rsidR="0051318C" w:rsidRPr="006A58ED" w:rsidRDefault="0051318C" w:rsidP="00D54806">
            <w:pPr>
              <w:jc w:val="center"/>
            </w:pPr>
          </w:p>
        </w:tc>
        <w:tc>
          <w:tcPr>
            <w:tcW w:w="993" w:type="dxa"/>
          </w:tcPr>
          <w:p w14:paraId="6A6C92B7" w14:textId="63AE55D1" w:rsidR="0051318C" w:rsidRPr="006A58ED" w:rsidRDefault="00DD26C0" w:rsidP="00D54806">
            <w:pPr>
              <w:jc w:val="center"/>
            </w:pPr>
            <w:r w:rsidRPr="006A58ED">
              <w:t>19</w:t>
            </w:r>
          </w:p>
        </w:tc>
      </w:tr>
      <w:tr w:rsidR="0051318C" w:rsidRPr="006A58ED" w14:paraId="2F18D760" w14:textId="77777777" w:rsidTr="00E56E00">
        <w:trPr>
          <w:jc w:val="center"/>
        </w:trPr>
        <w:tc>
          <w:tcPr>
            <w:tcW w:w="1140" w:type="dxa"/>
          </w:tcPr>
          <w:p w14:paraId="1C519B7C" w14:textId="77777777" w:rsidR="0051318C" w:rsidRPr="006A58ED" w:rsidRDefault="0051318C" w:rsidP="00D54806">
            <w:pPr>
              <w:jc w:val="center"/>
              <w:rPr>
                <w:b/>
                <w:bCs/>
              </w:rPr>
            </w:pPr>
            <w:r w:rsidRPr="006A58ED">
              <w:rPr>
                <w:b/>
                <w:bCs/>
              </w:rPr>
              <w:t>CO4</w:t>
            </w:r>
          </w:p>
        </w:tc>
        <w:tc>
          <w:tcPr>
            <w:tcW w:w="709" w:type="dxa"/>
          </w:tcPr>
          <w:p w14:paraId="01C69CB2" w14:textId="5330B897" w:rsidR="0051318C" w:rsidRPr="006A58ED" w:rsidRDefault="004049C3" w:rsidP="00D54806">
            <w:pPr>
              <w:jc w:val="center"/>
            </w:pPr>
            <w:r w:rsidRPr="006A58ED">
              <w:t>1</w:t>
            </w:r>
          </w:p>
        </w:tc>
        <w:tc>
          <w:tcPr>
            <w:tcW w:w="708" w:type="dxa"/>
          </w:tcPr>
          <w:p w14:paraId="3B76186E" w14:textId="60598D8E" w:rsidR="0051318C" w:rsidRPr="006A58ED" w:rsidRDefault="004049C3" w:rsidP="00D54806">
            <w:pPr>
              <w:jc w:val="center"/>
            </w:pPr>
            <w:r w:rsidRPr="006A58ED">
              <w:t>7</w:t>
            </w:r>
          </w:p>
        </w:tc>
        <w:tc>
          <w:tcPr>
            <w:tcW w:w="709" w:type="dxa"/>
          </w:tcPr>
          <w:p w14:paraId="3C93FD8B" w14:textId="276B8B3B" w:rsidR="0051318C" w:rsidRPr="006A58ED" w:rsidRDefault="004049C3" w:rsidP="00D54806">
            <w:pPr>
              <w:jc w:val="center"/>
            </w:pPr>
            <w:r w:rsidRPr="006A58ED">
              <w:t>1</w:t>
            </w:r>
          </w:p>
        </w:tc>
        <w:tc>
          <w:tcPr>
            <w:tcW w:w="709" w:type="dxa"/>
          </w:tcPr>
          <w:p w14:paraId="14729637" w14:textId="77777777" w:rsidR="0051318C" w:rsidRPr="006A58ED" w:rsidRDefault="0051318C" w:rsidP="00D54806">
            <w:pPr>
              <w:jc w:val="center"/>
            </w:pPr>
          </w:p>
        </w:tc>
        <w:tc>
          <w:tcPr>
            <w:tcW w:w="709" w:type="dxa"/>
          </w:tcPr>
          <w:p w14:paraId="0AF971DC" w14:textId="77777777" w:rsidR="0051318C" w:rsidRPr="006A58ED" w:rsidRDefault="0051318C" w:rsidP="00D54806">
            <w:pPr>
              <w:jc w:val="center"/>
            </w:pPr>
          </w:p>
        </w:tc>
        <w:tc>
          <w:tcPr>
            <w:tcW w:w="708" w:type="dxa"/>
          </w:tcPr>
          <w:p w14:paraId="1E91A90A" w14:textId="77777777" w:rsidR="0051318C" w:rsidRPr="006A58ED" w:rsidRDefault="0051318C" w:rsidP="00D54806">
            <w:pPr>
              <w:jc w:val="center"/>
            </w:pPr>
          </w:p>
        </w:tc>
        <w:tc>
          <w:tcPr>
            <w:tcW w:w="993" w:type="dxa"/>
          </w:tcPr>
          <w:p w14:paraId="550EAD3D" w14:textId="321F0C9E" w:rsidR="0051318C" w:rsidRPr="006A58ED" w:rsidRDefault="00DD26C0" w:rsidP="00D54806">
            <w:pPr>
              <w:jc w:val="center"/>
            </w:pPr>
            <w:r w:rsidRPr="006A58ED">
              <w:t>9</w:t>
            </w:r>
          </w:p>
        </w:tc>
      </w:tr>
      <w:tr w:rsidR="0051318C" w:rsidRPr="006A58ED" w14:paraId="1D324E0E" w14:textId="77777777" w:rsidTr="00E56E00">
        <w:trPr>
          <w:jc w:val="center"/>
        </w:trPr>
        <w:tc>
          <w:tcPr>
            <w:tcW w:w="1140" w:type="dxa"/>
          </w:tcPr>
          <w:p w14:paraId="670B4C06" w14:textId="77777777" w:rsidR="0051318C" w:rsidRPr="006A58ED" w:rsidRDefault="0051318C" w:rsidP="00D54806">
            <w:pPr>
              <w:jc w:val="center"/>
              <w:rPr>
                <w:b/>
                <w:bCs/>
              </w:rPr>
            </w:pPr>
            <w:r w:rsidRPr="006A58ED">
              <w:rPr>
                <w:b/>
                <w:bCs/>
              </w:rPr>
              <w:t>CO5</w:t>
            </w:r>
          </w:p>
        </w:tc>
        <w:tc>
          <w:tcPr>
            <w:tcW w:w="709" w:type="dxa"/>
          </w:tcPr>
          <w:p w14:paraId="37706D54" w14:textId="10C791CA" w:rsidR="0051318C" w:rsidRPr="006A58ED" w:rsidRDefault="004049C3" w:rsidP="00D54806">
            <w:pPr>
              <w:jc w:val="center"/>
            </w:pPr>
            <w:r w:rsidRPr="006A58ED">
              <w:t>31</w:t>
            </w:r>
          </w:p>
        </w:tc>
        <w:tc>
          <w:tcPr>
            <w:tcW w:w="708" w:type="dxa"/>
          </w:tcPr>
          <w:p w14:paraId="6F1EFF9D" w14:textId="77777777" w:rsidR="0051318C" w:rsidRPr="006A58ED" w:rsidRDefault="0051318C" w:rsidP="00D54806">
            <w:pPr>
              <w:jc w:val="center"/>
            </w:pPr>
          </w:p>
        </w:tc>
        <w:tc>
          <w:tcPr>
            <w:tcW w:w="709" w:type="dxa"/>
          </w:tcPr>
          <w:p w14:paraId="13410A8C" w14:textId="7C675E56" w:rsidR="0051318C" w:rsidRPr="006A58ED" w:rsidRDefault="006C3623" w:rsidP="00D54806">
            <w:pPr>
              <w:jc w:val="center"/>
            </w:pPr>
            <w:r w:rsidRPr="006A58ED">
              <w:t>24</w:t>
            </w:r>
          </w:p>
        </w:tc>
        <w:tc>
          <w:tcPr>
            <w:tcW w:w="709" w:type="dxa"/>
          </w:tcPr>
          <w:p w14:paraId="413E4E89" w14:textId="0C57CC20" w:rsidR="0051318C" w:rsidRPr="006A58ED" w:rsidRDefault="00DD26C0" w:rsidP="00D54806">
            <w:pPr>
              <w:jc w:val="center"/>
            </w:pPr>
            <w:r w:rsidRPr="006A58ED">
              <w:t>12</w:t>
            </w:r>
          </w:p>
        </w:tc>
        <w:tc>
          <w:tcPr>
            <w:tcW w:w="709" w:type="dxa"/>
          </w:tcPr>
          <w:p w14:paraId="0E57C805" w14:textId="7DC46768" w:rsidR="0051318C" w:rsidRPr="006A58ED" w:rsidRDefault="0051318C" w:rsidP="00D54806">
            <w:pPr>
              <w:jc w:val="center"/>
            </w:pPr>
          </w:p>
        </w:tc>
        <w:tc>
          <w:tcPr>
            <w:tcW w:w="708" w:type="dxa"/>
          </w:tcPr>
          <w:p w14:paraId="58A13105" w14:textId="77777777" w:rsidR="0051318C" w:rsidRPr="006A58ED" w:rsidRDefault="0051318C" w:rsidP="00D54806">
            <w:pPr>
              <w:jc w:val="center"/>
            </w:pPr>
          </w:p>
        </w:tc>
        <w:tc>
          <w:tcPr>
            <w:tcW w:w="993" w:type="dxa"/>
          </w:tcPr>
          <w:p w14:paraId="3AE2786A" w14:textId="23D9AE88" w:rsidR="0051318C" w:rsidRPr="006A58ED" w:rsidRDefault="006C3623" w:rsidP="00D54806">
            <w:pPr>
              <w:jc w:val="center"/>
            </w:pPr>
            <w:r w:rsidRPr="006A58ED">
              <w:t>67</w:t>
            </w:r>
          </w:p>
        </w:tc>
      </w:tr>
      <w:tr w:rsidR="0051318C" w:rsidRPr="006A58ED" w14:paraId="413A4433" w14:textId="77777777" w:rsidTr="00E56E00">
        <w:trPr>
          <w:jc w:val="center"/>
        </w:trPr>
        <w:tc>
          <w:tcPr>
            <w:tcW w:w="1140" w:type="dxa"/>
          </w:tcPr>
          <w:p w14:paraId="2DE936DE" w14:textId="77777777" w:rsidR="0051318C" w:rsidRPr="006A58ED" w:rsidRDefault="0051318C" w:rsidP="00D54806">
            <w:pPr>
              <w:jc w:val="center"/>
              <w:rPr>
                <w:b/>
                <w:bCs/>
              </w:rPr>
            </w:pPr>
            <w:r w:rsidRPr="006A58ED">
              <w:rPr>
                <w:b/>
                <w:bCs/>
              </w:rPr>
              <w:t>CO6</w:t>
            </w:r>
          </w:p>
        </w:tc>
        <w:tc>
          <w:tcPr>
            <w:tcW w:w="709" w:type="dxa"/>
          </w:tcPr>
          <w:p w14:paraId="66EABCEF" w14:textId="198CEA2F" w:rsidR="0051318C" w:rsidRPr="006A58ED" w:rsidRDefault="004049C3" w:rsidP="00D54806">
            <w:pPr>
              <w:jc w:val="center"/>
            </w:pPr>
            <w:r w:rsidRPr="006A58ED">
              <w:t>7</w:t>
            </w:r>
          </w:p>
        </w:tc>
        <w:tc>
          <w:tcPr>
            <w:tcW w:w="708" w:type="dxa"/>
          </w:tcPr>
          <w:p w14:paraId="565F184E" w14:textId="3732089A" w:rsidR="0051318C" w:rsidRPr="006A58ED" w:rsidRDefault="00DD26C0" w:rsidP="00D54806">
            <w:pPr>
              <w:jc w:val="center"/>
            </w:pPr>
            <w:r w:rsidRPr="006A58ED">
              <w:t>9</w:t>
            </w:r>
          </w:p>
        </w:tc>
        <w:tc>
          <w:tcPr>
            <w:tcW w:w="709" w:type="dxa"/>
          </w:tcPr>
          <w:p w14:paraId="19344F5D" w14:textId="77777777" w:rsidR="0051318C" w:rsidRPr="006A58ED" w:rsidRDefault="0051318C" w:rsidP="00D54806">
            <w:pPr>
              <w:jc w:val="center"/>
            </w:pPr>
          </w:p>
        </w:tc>
        <w:tc>
          <w:tcPr>
            <w:tcW w:w="709" w:type="dxa"/>
          </w:tcPr>
          <w:p w14:paraId="06D57343" w14:textId="77777777" w:rsidR="0051318C" w:rsidRPr="006A58ED" w:rsidRDefault="0051318C" w:rsidP="00D54806">
            <w:pPr>
              <w:jc w:val="center"/>
            </w:pPr>
          </w:p>
        </w:tc>
        <w:tc>
          <w:tcPr>
            <w:tcW w:w="709" w:type="dxa"/>
          </w:tcPr>
          <w:p w14:paraId="45B387F6" w14:textId="1F3E9F00" w:rsidR="0051318C" w:rsidRPr="006A58ED" w:rsidRDefault="00DD26C0" w:rsidP="00D54806">
            <w:pPr>
              <w:jc w:val="center"/>
            </w:pPr>
            <w:r w:rsidRPr="006A58ED">
              <w:t>6</w:t>
            </w:r>
          </w:p>
        </w:tc>
        <w:tc>
          <w:tcPr>
            <w:tcW w:w="708" w:type="dxa"/>
          </w:tcPr>
          <w:p w14:paraId="1373D22B" w14:textId="77777777" w:rsidR="0051318C" w:rsidRPr="006A58ED" w:rsidRDefault="0051318C" w:rsidP="00D54806">
            <w:pPr>
              <w:jc w:val="center"/>
            </w:pPr>
          </w:p>
        </w:tc>
        <w:tc>
          <w:tcPr>
            <w:tcW w:w="993" w:type="dxa"/>
          </w:tcPr>
          <w:p w14:paraId="5D528161" w14:textId="5711C7D8" w:rsidR="0051318C" w:rsidRPr="006A58ED" w:rsidRDefault="00DD26C0" w:rsidP="00D54806">
            <w:pPr>
              <w:jc w:val="center"/>
            </w:pPr>
            <w:r w:rsidRPr="006A58ED">
              <w:t>22</w:t>
            </w:r>
          </w:p>
        </w:tc>
      </w:tr>
      <w:tr w:rsidR="0051318C" w:rsidRPr="006A58ED" w14:paraId="14415725" w14:textId="77777777" w:rsidTr="00E56E00">
        <w:trPr>
          <w:jc w:val="center"/>
        </w:trPr>
        <w:tc>
          <w:tcPr>
            <w:tcW w:w="5392" w:type="dxa"/>
            <w:gridSpan w:val="7"/>
          </w:tcPr>
          <w:p w14:paraId="735729D2" w14:textId="77777777" w:rsidR="0051318C" w:rsidRPr="006A58ED" w:rsidRDefault="0051318C" w:rsidP="00D54806"/>
        </w:tc>
        <w:tc>
          <w:tcPr>
            <w:tcW w:w="993" w:type="dxa"/>
          </w:tcPr>
          <w:p w14:paraId="71EC6090" w14:textId="4B89B4F7" w:rsidR="0051318C" w:rsidRPr="006A58ED" w:rsidRDefault="0051318C" w:rsidP="00D54806">
            <w:pPr>
              <w:jc w:val="center"/>
              <w:rPr>
                <w:b/>
              </w:rPr>
            </w:pPr>
            <w:r w:rsidRPr="006A58ED">
              <w:rPr>
                <w:b/>
              </w:rPr>
              <w:t>124</w:t>
            </w:r>
          </w:p>
        </w:tc>
      </w:tr>
    </w:tbl>
    <w:p w14:paraId="78D22559" w14:textId="7A153E66" w:rsidR="0051318C" w:rsidRPr="006A58ED" w:rsidRDefault="0051318C" w:rsidP="0051318C">
      <w:pPr>
        <w:tabs>
          <w:tab w:val="left" w:pos="7110"/>
        </w:tabs>
      </w:pPr>
      <w:r w:rsidRPr="006A58ED">
        <w:tab/>
      </w:r>
    </w:p>
    <w:p w14:paraId="2B6FA8FB" w14:textId="7BF6AA63" w:rsidR="00C82BCE" w:rsidRDefault="00C82BCE">
      <w:pPr>
        <w:spacing w:after="200" w:line="276" w:lineRule="auto"/>
      </w:pPr>
      <w:r>
        <w:br w:type="page"/>
      </w:r>
    </w:p>
    <w:p w14:paraId="4AC3C356" w14:textId="77777777" w:rsidR="00C82BCE" w:rsidRDefault="00C82BCE" w:rsidP="00AA5712">
      <w:pPr>
        <w:jc w:val="center"/>
        <w:rPr>
          <w:rFonts w:ascii="Arial" w:hAnsi="Arial" w:cs="Arial"/>
          <w:bCs/>
          <w:noProof/>
        </w:rPr>
      </w:pPr>
      <w:r>
        <w:rPr>
          <w:rFonts w:ascii="Arial" w:hAnsi="Arial" w:cs="Arial"/>
          <w:noProof/>
        </w:rPr>
        <w:lastRenderedPageBreak/>
        <w:drawing>
          <wp:inline distT="0" distB="0" distL="0" distR="0" wp14:anchorId="524D60F2" wp14:editId="7D8D0EE9">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298FA9" w14:textId="77777777" w:rsidR="00C82BCE" w:rsidRDefault="00C82BCE" w:rsidP="00AA5712">
      <w:pPr>
        <w:jc w:val="center"/>
        <w:rPr>
          <w:b/>
          <w:bCs/>
        </w:rPr>
      </w:pPr>
    </w:p>
    <w:p w14:paraId="7C7922ED" w14:textId="77777777" w:rsidR="00C82BCE" w:rsidRDefault="00C82BCE" w:rsidP="00AA5712">
      <w:pPr>
        <w:jc w:val="center"/>
        <w:rPr>
          <w:b/>
          <w:bCs/>
        </w:rPr>
      </w:pPr>
      <w:r>
        <w:rPr>
          <w:b/>
          <w:bCs/>
        </w:rPr>
        <w:t>END SEMESTER EXAMINATION – NOV / DEC 2024</w:t>
      </w:r>
    </w:p>
    <w:p w14:paraId="4E3DEAD0" w14:textId="77777777" w:rsidR="00C82BCE" w:rsidRPr="000747DB" w:rsidRDefault="00C82BCE" w:rsidP="0045172E">
      <w:pPr>
        <w:jc w:val="center"/>
        <w:rPr>
          <w:b/>
        </w:rPr>
      </w:pPr>
    </w:p>
    <w:tbl>
      <w:tblPr>
        <w:tblW w:w="10456" w:type="dxa"/>
        <w:tblInd w:w="-7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6520"/>
        <w:gridCol w:w="1550"/>
        <w:gridCol w:w="718"/>
      </w:tblGrid>
      <w:tr w:rsidR="00C82BCE" w:rsidRPr="000020F3" w14:paraId="2930A268" w14:textId="77777777" w:rsidTr="00C82BCE">
        <w:trPr>
          <w:trHeight w:val="397"/>
        </w:trPr>
        <w:tc>
          <w:tcPr>
            <w:tcW w:w="1668" w:type="dxa"/>
            <w:vAlign w:val="center"/>
          </w:tcPr>
          <w:p w14:paraId="38660C33" w14:textId="77777777" w:rsidR="00C82BCE" w:rsidRPr="000020F3" w:rsidRDefault="00C82BCE" w:rsidP="006A22CE">
            <w:pPr>
              <w:pStyle w:val="Title"/>
              <w:ind w:right="-160"/>
              <w:jc w:val="left"/>
              <w:rPr>
                <w:b/>
                <w:szCs w:val="22"/>
              </w:rPr>
            </w:pPr>
            <w:r w:rsidRPr="000020F3">
              <w:rPr>
                <w:b/>
                <w:sz w:val="22"/>
                <w:szCs w:val="22"/>
              </w:rPr>
              <w:t xml:space="preserve">Course Code </w:t>
            </w:r>
          </w:p>
        </w:tc>
        <w:tc>
          <w:tcPr>
            <w:tcW w:w="6520" w:type="dxa"/>
            <w:vAlign w:val="center"/>
          </w:tcPr>
          <w:p w14:paraId="3DEEC3D0" w14:textId="77777777" w:rsidR="00C82BCE" w:rsidRPr="000020F3" w:rsidRDefault="00C82BCE" w:rsidP="006A22CE">
            <w:pPr>
              <w:pStyle w:val="Title"/>
              <w:jc w:val="left"/>
              <w:rPr>
                <w:b/>
                <w:szCs w:val="22"/>
              </w:rPr>
            </w:pPr>
            <w:r w:rsidRPr="000020F3">
              <w:rPr>
                <w:b/>
                <w:sz w:val="22"/>
                <w:szCs w:val="22"/>
              </w:rPr>
              <w:t>18FP2018</w:t>
            </w:r>
          </w:p>
        </w:tc>
        <w:tc>
          <w:tcPr>
            <w:tcW w:w="1550" w:type="dxa"/>
            <w:vAlign w:val="center"/>
          </w:tcPr>
          <w:p w14:paraId="0BDAE0C0" w14:textId="77777777" w:rsidR="00C82BCE" w:rsidRPr="000020F3" w:rsidRDefault="00C82BCE" w:rsidP="006A22CE">
            <w:pPr>
              <w:pStyle w:val="Title"/>
              <w:jc w:val="left"/>
              <w:rPr>
                <w:b/>
                <w:bCs/>
                <w:szCs w:val="22"/>
              </w:rPr>
            </w:pPr>
            <w:r w:rsidRPr="000020F3">
              <w:rPr>
                <w:b/>
                <w:bCs/>
                <w:sz w:val="22"/>
                <w:szCs w:val="22"/>
              </w:rPr>
              <w:t xml:space="preserve">Duration      </w:t>
            </w:r>
          </w:p>
        </w:tc>
        <w:tc>
          <w:tcPr>
            <w:tcW w:w="718" w:type="dxa"/>
            <w:vAlign w:val="center"/>
          </w:tcPr>
          <w:p w14:paraId="66ECE596" w14:textId="77777777" w:rsidR="00C82BCE" w:rsidRPr="000020F3" w:rsidRDefault="00C82BCE" w:rsidP="006A22CE">
            <w:pPr>
              <w:pStyle w:val="Title"/>
              <w:jc w:val="left"/>
              <w:rPr>
                <w:b/>
                <w:szCs w:val="22"/>
              </w:rPr>
            </w:pPr>
            <w:r w:rsidRPr="000020F3">
              <w:rPr>
                <w:b/>
                <w:sz w:val="22"/>
                <w:szCs w:val="22"/>
              </w:rPr>
              <w:t>3hrs</w:t>
            </w:r>
          </w:p>
        </w:tc>
      </w:tr>
      <w:tr w:rsidR="00C82BCE" w:rsidRPr="000020F3" w14:paraId="10F53879" w14:textId="77777777" w:rsidTr="00C82BCE">
        <w:trPr>
          <w:trHeight w:val="397"/>
        </w:trPr>
        <w:tc>
          <w:tcPr>
            <w:tcW w:w="1668" w:type="dxa"/>
            <w:vAlign w:val="center"/>
          </w:tcPr>
          <w:p w14:paraId="49D32D5F" w14:textId="77777777" w:rsidR="00C82BCE" w:rsidRPr="000020F3" w:rsidRDefault="00C82BCE" w:rsidP="006A22CE">
            <w:pPr>
              <w:pStyle w:val="Title"/>
              <w:ind w:right="-301"/>
              <w:jc w:val="left"/>
              <w:rPr>
                <w:b/>
                <w:szCs w:val="22"/>
              </w:rPr>
            </w:pPr>
            <w:r w:rsidRPr="000020F3">
              <w:rPr>
                <w:b/>
                <w:sz w:val="22"/>
                <w:szCs w:val="22"/>
              </w:rPr>
              <w:t>Course Title</w:t>
            </w:r>
          </w:p>
        </w:tc>
        <w:tc>
          <w:tcPr>
            <w:tcW w:w="6520" w:type="dxa"/>
            <w:vAlign w:val="center"/>
          </w:tcPr>
          <w:p w14:paraId="45807B30" w14:textId="77777777" w:rsidR="00C82BCE" w:rsidRPr="000020F3" w:rsidRDefault="00C82BCE" w:rsidP="006A22CE">
            <w:pPr>
              <w:pStyle w:val="Title"/>
              <w:jc w:val="left"/>
              <w:rPr>
                <w:b/>
                <w:szCs w:val="22"/>
              </w:rPr>
            </w:pPr>
            <w:r w:rsidRPr="000020F3">
              <w:rPr>
                <w:b/>
                <w:sz w:val="22"/>
                <w:szCs w:val="22"/>
              </w:rPr>
              <w:t>MECHANICAL SYSTEMS FOR FOOD PROCESSING</w:t>
            </w:r>
          </w:p>
        </w:tc>
        <w:tc>
          <w:tcPr>
            <w:tcW w:w="1550" w:type="dxa"/>
            <w:vAlign w:val="center"/>
          </w:tcPr>
          <w:p w14:paraId="6D02CCEE" w14:textId="77777777" w:rsidR="00C82BCE" w:rsidRPr="000020F3" w:rsidRDefault="00C82BCE" w:rsidP="006A22CE">
            <w:pPr>
              <w:pStyle w:val="Title"/>
              <w:jc w:val="left"/>
              <w:rPr>
                <w:b/>
                <w:bCs/>
                <w:szCs w:val="22"/>
              </w:rPr>
            </w:pPr>
            <w:r w:rsidRPr="000020F3">
              <w:rPr>
                <w:b/>
                <w:bCs/>
                <w:sz w:val="22"/>
                <w:szCs w:val="22"/>
              </w:rPr>
              <w:t xml:space="preserve">Max. Marks </w:t>
            </w:r>
          </w:p>
        </w:tc>
        <w:tc>
          <w:tcPr>
            <w:tcW w:w="718" w:type="dxa"/>
            <w:vAlign w:val="center"/>
          </w:tcPr>
          <w:p w14:paraId="1F7CC744" w14:textId="77777777" w:rsidR="00C82BCE" w:rsidRPr="000020F3" w:rsidRDefault="00C82BCE" w:rsidP="006A22CE">
            <w:pPr>
              <w:pStyle w:val="Title"/>
              <w:jc w:val="left"/>
              <w:rPr>
                <w:b/>
                <w:szCs w:val="22"/>
              </w:rPr>
            </w:pPr>
            <w:r w:rsidRPr="000020F3">
              <w:rPr>
                <w:b/>
                <w:sz w:val="22"/>
                <w:szCs w:val="22"/>
              </w:rPr>
              <w:t>100</w:t>
            </w:r>
          </w:p>
        </w:tc>
      </w:tr>
    </w:tbl>
    <w:p w14:paraId="2A843959" w14:textId="77777777" w:rsidR="00C82BCE" w:rsidRPr="000747DB"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709"/>
        <w:gridCol w:w="426"/>
        <w:gridCol w:w="7654"/>
        <w:gridCol w:w="1135"/>
        <w:gridCol w:w="566"/>
      </w:tblGrid>
      <w:tr w:rsidR="00C82BCE" w:rsidRPr="000747DB" w14:paraId="530D16E4" w14:textId="77777777" w:rsidTr="00C82BCE">
        <w:tc>
          <w:tcPr>
            <w:tcW w:w="338" w:type="pct"/>
            <w:vAlign w:val="center"/>
          </w:tcPr>
          <w:p w14:paraId="2D98D86F" w14:textId="77777777" w:rsidR="00C82BCE" w:rsidRPr="000747DB" w:rsidRDefault="00C82BCE" w:rsidP="005133D7">
            <w:pPr>
              <w:jc w:val="center"/>
              <w:rPr>
                <w:b/>
              </w:rPr>
            </w:pPr>
            <w:r w:rsidRPr="000747DB">
              <w:rPr>
                <w:b/>
              </w:rPr>
              <w:t>Q. No.</w:t>
            </w:r>
          </w:p>
        </w:tc>
        <w:tc>
          <w:tcPr>
            <w:tcW w:w="3851" w:type="pct"/>
            <w:gridSpan w:val="2"/>
            <w:vAlign w:val="center"/>
          </w:tcPr>
          <w:p w14:paraId="5BB3F0A4" w14:textId="77777777" w:rsidR="00C82BCE" w:rsidRPr="000747DB" w:rsidRDefault="00C82BCE" w:rsidP="005133D7">
            <w:pPr>
              <w:jc w:val="center"/>
              <w:rPr>
                <w:b/>
              </w:rPr>
            </w:pPr>
            <w:r w:rsidRPr="000747DB">
              <w:rPr>
                <w:b/>
              </w:rPr>
              <w:t>Questions</w:t>
            </w:r>
          </w:p>
        </w:tc>
        <w:tc>
          <w:tcPr>
            <w:tcW w:w="541" w:type="pct"/>
            <w:vAlign w:val="center"/>
          </w:tcPr>
          <w:p w14:paraId="2123A703" w14:textId="77777777" w:rsidR="00C82BCE" w:rsidRPr="000747DB" w:rsidRDefault="00C82BCE" w:rsidP="00D01982">
            <w:pPr>
              <w:jc w:val="center"/>
              <w:rPr>
                <w:b/>
              </w:rPr>
            </w:pPr>
            <w:r w:rsidRPr="000747DB">
              <w:rPr>
                <w:b/>
              </w:rPr>
              <w:t>CO/BL</w:t>
            </w:r>
          </w:p>
        </w:tc>
        <w:tc>
          <w:tcPr>
            <w:tcW w:w="270" w:type="pct"/>
            <w:vAlign w:val="center"/>
          </w:tcPr>
          <w:p w14:paraId="6FCAD2FD" w14:textId="77777777" w:rsidR="00C82BCE" w:rsidRPr="000747DB" w:rsidRDefault="00C82BCE" w:rsidP="007777CE">
            <w:pPr>
              <w:jc w:val="center"/>
              <w:rPr>
                <w:b/>
              </w:rPr>
            </w:pPr>
            <w:r w:rsidRPr="000747DB">
              <w:rPr>
                <w:b/>
              </w:rPr>
              <w:t>M</w:t>
            </w:r>
          </w:p>
        </w:tc>
      </w:tr>
      <w:tr w:rsidR="00C82BCE" w:rsidRPr="000747DB" w14:paraId="3E0C6F28" w14:textId="77777777" w:rsidTr="00C82BCE">
        <w:trPr>
          <w:trHeight w:val="397"/>
        </w:trPr>
        <w:tc>
          <w:tcPr>
            <w:tcW w:w="5000" w:type="pct"/>
            <w:gridSpan w:val="5"/>
            <w:vAlign w:val="center"/>
          </w:tcPr>
          <w:p w14:paraId="383400B8" w14:textId="77777777" w:rsidR="00C82BCE" w:rsidRPr="000747DB" w:rsidRDefault="00C82BCE" w:rsidP="006A22CE">
            <w:pPr>
              <w:jc w:val="center"/>
              <w:rPr>
                <w:b/>
                <w:u w:val="single"/>
              </w:rPr>
            </w:pPr>
            <w:r w:rsidRPr="000747DB">
              <w:rPr>
                <w:b/>
                <w:u w:val="single"/>
              </w:rPr>
              <w:t>PART – A (10 X 1 = 10 MARKS)</w:t>
            </w:r>
          </w:p>
        </w:tc>
      </w:tr>
      <w:tr w:rsidR="00C82BCE" w:rsidRPr="000747DB" w14:paraId="6E5D6AA7" w14:textId="77777777" w:rsidTr="00C82BCE">
        <w:tc>
          <w:tcPr>
            <w:tcW w:w="338" w:type="pct"/>
          </w:tcPr>
          <w:p w14:paraId="7E1122FA" w14:textId="77777777" w:rsidR="00C82BCE" w:rsidRPr="000747DB" w:rsidRDefault="00C82BCE" w:rsidP="00972E31">
            <w:pPr>
              <w:jc w:val="center"/>
            </w:pPr>
            <w:r w:rsidRPr="000747DB">
              <w:t>1.</w:t>
            </w:r>
          </w:p>
        </w:tc>
        <w:tc>
          <w:tcPr>
            <w:tcW w:w="3851" w:type="pct"/>
            <w:gridSpan w:val="2"/>
          </w:tcPr>
          <w:p w14:paraId="7277BBAA" w14:textId="77777777" w:rsidR="00C82BCE" w:rsidRPr="000747DB" w:rsidRDefault="00C82BCE" w:rsidP="00D01982">
            <w:pPr>
              <w:spacing w:line="276" w:lineRule="auto"/>
              <w:jc w:val="both"/>
            </w:pPr>
            <w:r w:rsidRPr="000747DB">
              <w:t>Give an example for radial flow type pumps.</w:t>
            </w:r>
          </w:p>
        </w:tc>
        <w:tc>
          <w:tcPr>
            <w:tcW w:w="541" w:type="pct"/>
          </w:tcPr>
          <w:p w14:paraId="766769DB" w14:textId="77777777" w:rsidR="00C82BCE" w:rsidRPr="000747DB" w:rsidRDefault="00C82BCE" w:rsidP="00D01982">
            <w:pPr>
              <w:spacing w:line="276" w:lineRule="auto"/>
              <w:jc w:val="center"/>
            </w:pPr>
            <w:r w:rsidRPr="000747DB">
              <w:t>CO1/ R</w:t>
            </w:r>
          </w:p>
        </w:tc>
        <w:tc>
          <w:tcPr>
            <w:tcW w:w="270" w:type="pct"/>
          </w:tcPr>
          <w:p w14:paraId="7854F58F" w14:textId="77777777" w:rsidR="00C82BCE" w:rsidRPr="000747DB" w:rsidRDefault="00C82BCE" w:rsidP="00D01982">
            <w:pPr>
              <w:spacing w:line="276" w:lineRule="auto"/>
              <w:jc w:val="center"/>
            </w:pPr>
            <w:r w:rsidRPr="000747DB">
              <w:t>1</w:t>
            </w:r>
          </w:p>
        </w:tc>
      </w:tr>
      <w:tr w:rsidR="00C82BCE" w:rsidRPr="000747DB" w14:paraId="2CF3F94C" w14:textId="77777777" w:rsidTr="00C82BCE">
        <w:tc>
          <w:tcPr>
            <w:tcW w:w="338" w:type="pct"/>
          </w:tcPr>
          <w:p w14:paraId="10D184AD" w14:textId="77777777" w:rsidR="00C82BCE" w:rsidRPr="000747DB" w:rsidRDefault="00C82BCE" w:rsidP="00972E31">
            <w:pPr>
              <w:jc w:val="center"/>
            </w:pPr>
            <w:r w:rsidRPr="000747DB">
              <w:t>2.</w:t>
            </w:r>
          </w:p>
        </w:tc>
        <w:tc>
          <w:tcPr>
            <w:tcW w:w="3851" w:type="pct"/>
            <w:gridSpan w:val="2"/>
          </w:tcPr>
          <w:p w14:paraId="50DBAC00" w14:textId="77777777" w:rsidR="00C82BCE" w:rsidRPr="000747DB" w:rsidRDefault="00C82BCE" w:rsidP="00D01982">
            <w:pPr>
              <w:spacing w:line="276" w:lineRule="auto"/>
              <w:jc w:val="both"/>
            </w:pPr>
            <w:r w:rsidRPr="000747DB">
              <w:t xml:space="preserve">List the types of reciprocating pumps based on the number of cylinders. </w:t>
            </w:r>
          </w:p>
        </w:tc>
        <w:tc>
          <w:tcPr>
            <w:tcW w:w="541" w:type="pct"/>
          </w:tcPr>
          <w:p w14:paraId="16625CF6" w14:textId="77777777" w:rsidR="00C82BCE" w:rsidRPr="000747DB" w:rsidRDefault="00C82BCE" w:rsidP="00D01982">
            <w:pPr>
              <w:spacing w:line="276" w:lineRule="auto"/>
              <w:jc w:val="center"/>
            </w:pPr>
            <w:r w:rsidRPr="000747DB">
              <w:t>CO1/ An</w:t>
            </w:r>
          </w:p>
        </w:tc>
        <w:tc>
          <w:tcPr>
            <w:tcW w:w="270" w:type="pct"/>
          </w:tcPr>
          <w:p w14:paraId="5694FE7E" w14:textId="77777777" w:rsidR="00C82BCE" w:rsidRPr="000747DB" w:rsidRDefault="00C82BCE" w:rsidP="00D01982">
            <w:pPr>
              <w:spacing w:line="276" w:lineRule="auto"/>
              <w:jc w:val="center"/>
            </w:pPr>
            <w:r w:rsidRPr="000747DB">
              <w:t>1</w:t>
            </w:r>
          </w:p>
        </w:tc>
      </w:tr>
      <w:tr w:rsidR="00C82BCE" w:rsidRPr="000747DB" w14:paraId="3DCFBCBD" w14:textId="77777777" w:rsidTr="00C82BCE">
        <w:tc>
          <w:tcPr>
            <w:tcW w:w="338" w:type="pct"/>
          </w:tcPr>
          <w:p w14:paraId="26AFA410" w14:textId="77777777" w:rsidR="00C82BCE" w:rsidRPr="000747DB" w:rsidRDefault="00C82BCE" w:rsidP="00B57D8D">
            <w:pPr>
              <w:jc w:val="center"/>
            </w:pPr>
            <w:r w:rsidRPr="000747DB">
              <w:t>3.</w:t>
            </w:r>
          </w:p>
        </w:tc>
        <w:tc>
          <w:tcPr>
            <w:tcW w:w="3851" w:type="pct"/>
            <w:gridSpan w:val="2"/>
          </w:tcPr>
          <w:p w14:paraId="3B35D048" w14:textId="77777777" w:rsidR="00C82BCE" w:rsidRPr="000747DB" w:rsidRDefault="00C82BCE" w:rsidP="00D01982">
            <w:pPr>
              <w:spacing w:line="276" w:lineRule="auto"/>
              <w:jc w:val="both"/>
            </w:pPr>
            <w:r w:rsidRPr="000747DB">
              <w:t>Define shaft.</w:t>
            </w:r>
          </w:p>
        </w:tc>
        <w:tc>
          <w:tcPr>
            <w:tcW w:w="541" w:type="pct"/>
          </w:tcPr>
          <w:p w14:paraId="1A842529" w14:textId="77777777" w:rsidR="00C82BCE" w:rsidRPr="000747DB" w:rsidRDefault="00C82BCE" w:rsidP="00D01982">
            <w:pPr>
              <w:spacing w:line="276" w:lineRule="auto"/>
              <w:jc w:val="center"/>
            </w:pPr>
            <w:r w:rsidRPr="000747DB">
              <w:t>CO2 / R</w:t>
            </w:r>
          </w:p>
        </w:tc>
        <w:tc>
          <w:tcPr>
            <w:tcW w:w="270" w:type="pct"/>
          </w:tcPr>
          <w:p w14:paraId="5A9268EA" w14:textId="77777777" w:rsidR="00C82BCE" w:rsidRPr="000747DB" w:rsidRDefault="00C82BCE" w:rsidP="00D01982">
            <w:pPr>
              <w:spacing w:line="276" w:lineRule="auto"/>
              <w:jc w:val="center"/>
            </w:pPr>
            <w:r w:rsidRPr="000747DB">
              <w:t>1</w:t>
            </w:r>
          </w:p>
        </w:tc>
      </w:tr>
      <w:tr w:rsidR="00C82BCE" w:rsidRPr="000747DB" w14:paraId="1B34638D" w14:textId="77777777" w:rsidTr="00C82BCE">
        <w:tc>
          <w:tcPr>
            <w:tcW w:w="338" w:type="pct"/>
          </w:tcPr>
          <w:p w14:paraId="65886F6E" w14:textId="77777777" w:rsidR="00C82BCE" w:rsidRPr="000747DB" w:rsidRDefault="00C82BCE" w:rsidP="00B57D8D">
            <w:pPr>
              <w:jc w:val="center"/>
            </w:pPr>
            <w:r w:rsidRPr="000747DB">
              <w:t>4.</w:t>
            </w:r>
          </w:p>
        </w:tc>
        <w:tc>
          <w:tcPr>
            <w:tcW w:w="3851" w:type="pct"/>
            <w:gridSpan w:val="2"/>
          </w:tcPr>
          <w:p w14:paraId="3E27C7D2" w14:textId="77777777" w:rsidR="00C82BCE" w:rsidRPr="000747DB" w:rsidRDefault="00C82BCE" w:rsidP="00D01982">
            <w:pPr>
              <w:spacing w:line="276" w:lineRule="auto"/>
              <w:jc w:val="both"/>
            </w:pPr>
            <w:r w:rsidRPr="000747DB">
              <w:t>Identify the belting materials used for making belt drives.</w:t>
            </w:r>
          </w:p>
        </w:tc>
        <w:tc>
          <w:tcPr>
            <w:tcW w:w="541" w:type="pct"/>
          </w:tcPr>
          <w:p w14:paraId="17299C9B" w14:textId="77777777" w:rsidR="00C82BCE" w:rsidRPr="000747DB" w:rsidRDefault="00C82BCE" w:rsidP="00D01982">
            <w:pPr>
              <w:spacing w:line="276" w:lineRule="auto"/>
              <w:jc w:val="center"/>
            </w:pPr>
            <w:r w:rsidRPr="000747DB">
              <w:t>CO2 /A</w:t>
            </w:r>
          </w:p>
        </w:tc>
        <w:tc>
          <w:tcPr>
            <w:tcW w:w="270" w:type="pct"/>
          </w:tcPr>
          <w:p w14:paraId="3269AD91" w14:textId="77777777" w:rsidR="00C82BCE" w:rsidRPr="000747DB" w:rsidRDefault="00C82BCE" w:rsidP="00D01982">
            <w:pPr>
              <w:spacing w:line="276" w:lineRule="auto"/>
              <w:jc w:val="center"/>
            </w:pPr>
            <w:r w:rsidRPr="000747DB">
              <w:t>1</w:t>
            </w:r>
          </w:p>
        </w:tc>
      </w:tr>
      <w:tr w:rsidR="00C82BCE" w:rsidRPr="000747DB" w14:paraId="63E985A6" w14:textId="77777777" w:rsidTr="00C82BCE">
        <w:tc>
          <w:tcPr>
            <w:tcW w:w="338" w:type="pct"/>
          </w:tcPr>
          <w:p w14:paraId="43DBE3D3" w14:textId="77777777" w:rsidR="00C82BCE" w:rsidRPr="000747DB" w:rsidRDefault="00C82BCE" w:rsidP="00B57D8D">
            <w:pPr>
              <w:jc w:val="center"/>
            </w:pPr>
            <w:r w:rsidRPr="000747DB">
              <w:t>5.</w:t>
            </w:r>
          </w:p>
        </w:tc>
        <w:tc>
          <w:tcPr>
            <w:tcW w:w="3851" w:type="pct"/>
            <w:gridSpan w:val="2"/>
          </w:tcPr>
          <w:p w14:paraId="65BFFA0E" w14:textId="77777777" w:rsidR="00C82BCE" w:rsidRPr="000747DB" w:rsidRDefault="00C82BCE" w:rsidP="00D01982">
            <w:pPr>
              <w:spacing w:line="276" w:lineRule="auto"/>
              <w:jc w:val="both"/>
            </w:pPr>
            <w:r w:rsidRPr="000747DB">
              <w:t>Name few boiler mountings.</w:t>
            </w:r>
          </w:p>
        </w:tc>
        <w:tc>
          <w:tcPr>
            <w:tcW w:w="541" w:type="pct"/>
          </w:tcPr>
          <w:p w14:paraId="10E8D437" w14:textId="77777777" w:rsidR="00C82BCE" w:rsidRPr="000747DB" w:rsidRDefault="00C82BCE" w:rsidP="00D01982">
            <w:pPr>
              <w:spacing w:line="276" w:lineRule="auto"/>
              <w:jc w:val="center"/>
            </w:pPr>
            <w:r w:rsidRPr="000747DB">
              <w:t>CO1/ R</w:t>
            </w:r>
          </w:p>
        </w:tc>
        <w:tc>
          <w:tcPr>
            <w:tcW w:w="270" w:type="pct"/>
          </w:tcPr>
          <w:p w14:paraId="4F21EF63" w14:textId="77777777" w:rsidR="00C82BCE" w:rsidRPr="000747DB" w:rsidRDefault="00C82BCE" w:rsidP="00D01982">
            <w:pPr>
              <w:spacing w:line="276" w:lineRule="auto"/>
              <w:jc w:val="center"/>
            </w:pPr>
            <w:r w:rsidRPr="000747DB">
              <w:t>1</w:t>
            </w:r>
          </w:p>
        </w:tc>
      </w:tr>
      <w:tr w:rsidR="00C82BCE" w:rsidRPr="000747DB" w14:paraId="4DCB4429" w14:textId="77777777" w:rsidTr="00C82BCE">
        <w:tc>
          <w:tcPr>
            <w:tcW w:w="338" w:type="pct"/>
          </w:tcPr>
          <w:p w14:paraId="10B92599" w14:textId="77777777" w:rsidR="00C82BCE" w:rsidRPr="000747DB" w:rsidRDefault="00C82BCE" w:rsidP="00B57D8D">
            <w:pPr>
              <w:jc w:val="center"/>
            </w:pPr>
            <w:r w:rsidRPr="000747DB">
              <w:t>6.</w:t>
            </w:r>
          </w:p>
        </w:tc>
        <w:tc>
          <w:tcPr>
            <w:tcW w:w="3851" w:type="pct"/>
            <w:gridSpan w:val="2"/>
          </w:tcPr>
          <w:p w14:paraId="29E40E76" w14:textId="77777777" w:rsidR="00C82BCE" w:rsidRPr="000747DB" w:rsidRDefault="00C82BCE" w:rsidP="00D01982">
            <w:pPr>
              <w:spacing w:line="276" w:lineRule="auto"/>
              <w:jc w:val="both"/>
            </w:pPr>
            <w:r w:rsidRPr="000747DB">
              <w:t>Recommend the formula for finding boiler efficiency.</w:t>
            </w:r>
          </w:p>
        </w:tc>
        <w:tc>
          <w:tcPr>
            <w:tcW w:w="541" w:type="pct"/>
          </w:tcPr>
          <w:p w14:paraId="2D0BA155" w14:textId="77777777" w:rsidR="00C82BCE" w:rsidRPr="000747DB" w:rsidRDefault="00C82BCE" w:rsidP="00D01982">
            <w:pPr>
              <w:spacing w:line="276" w:lineRule="auto"/>
              <w:jc w:val="center"/>
            </w:pPr>
            <w:r w:rsidRPr="000747DB">
              <w:t>CO3/ E</w:t>
            </w:r>
          </w:p>
        </w:tc>
        <w:tc>
          <w:tcPr>
            <w:tcW w:w="270" w:type="pct"/>
          </w:tcPr>
          <w:p w14:paraId="3238F2E7" w14:textId="77777777" w:rsidR="00C82BCE" w:rsidRPr="000747DB" w:rsidRDefault="00C82BCE" w:rsidP="00D01982">
            <w:pPr>
              <w:spacing w:line="276" w:lineRule="auto"/>
              <w:jc w:val="center"/>
            </w:pPr>
            <w:r w:rsidRPr="000747DB">
              <w:t>1</w:t>
            </w:r>
          </w:p>
        </w:tc>
      </w:tr>
      <w:tr w:rsidR="00C82BCE" w:rsidRPr="000747DB" w14:paraId="3C82B190" w14:textId="77777777" w:rsidTr="00C82BCE">
        <w:tc>
          <w:tcPr>
            <w:tcW w:w="338" w:type="pct"/>
          </w:tcPr>
          <w:p w14:paraId="0A02B43C" w14:textId="77777777" w:rsidR="00C82BCE" w:rsidRPr="000747DB" w:rsidRDefault="00C82BCE" w:rsidP="00B57D8D">
            <w:pPr>
              <w:jc w:val="center"/>
            </w:pPr>
            <w:r w:rsidRPr="000747DB">
              <w:t>7.</w:t>
            </w:r>
          </w:p>
        </w:tc>
        <w:tc>
          <w:tcPr>
            <w:tcW w:w="3851" w:type="pct"/>
            <w:gridSpan w:val="2"/>
          </w:tcPr>
          <w:p w14:paraId="24C92562" w14:textId="77777777" w:rsidR="00C82BCE" w:rsidRPr="000747DB" w:rsidRDefault="00C82BCE" w:rsidP="00D01982">
            <w:pPr>
              <w:spacing w:line="276" w:lineRule="auto"/>
              <w:jc w:val="both"/>
            </w:pPr>
            <w:r w:rsidRPr="000747DB">
              <w:t>Propose an equation for determining C.O.P of a refrigeration system.</w:t>
            </w:r>
          </w:p>
        </w:tc>
        <w:tc>
          <w:tcPr>
            <w:tcW w:w="541" w:type="pct"/>
          </w:tcPr>
          <w:p w14:paraId="53ABF44C" w14:textId="77777777" w:rsidR="00C82BCE" w:rsidRPr="000747DB" w:rsidRDefault="00C82BCE" w:rsidP="00D01982">
            <w:pPr>
              <w:spacing w:line="276" w:lineRule="auto"/>
              <w:jc w:val="center"/>
            </w:pPr>
            <w:r w:rsidRPr="000747DB">
              <w:t>CO4 / C</w:t>
            </w:r>
          </w:p>
        </w:tc>
        <w:tc>
          <w:tcPr>
            <w:tcW w:w="270" w:type="pct"/>
          </w:tcPr>
          <w:p w14:paraId="06C7DD55" w14:textId="77777777" w:rsidR="00C82BCE" w:rsidRPr="000747DB" w:rsidRDefault="00C82BCE" w:rsidP="00D01982">
            <w:pPr>
              <w:spacing w:line="276" w:lineRule="auto"/>
              <w:jc w:val="center"/>
            </w:pPr>
            <w:r w:rsidRPr="000747DB">
              <w:t>1</w:t>
            </w:r>
          </w:p>
        </w:tc>
      </w:tr>
      <w:tr w:rsidR="00C82BCE" w:rsidRPr="000747DB" w14:paraId="7E159DDE" w14:textId="77777777" w:rsidTr="00C82BCE">
        <w:tc>
          <w:tcPr>
            <w:tcW w:w="338" w:type="pct"/>
          </w:tcPr>
          <w:p w14:paraId="7CE2B72D" w14:textId="77777777" w:rsidR="00C82BCE" w:rsidRPr="000747DB" w:rsidRDefault="00C82BCE" w:rsidP="00B57D8D">
            <w:pPr>
              <w:jc w:val="center"/>
            </w:pPr>
            <w:r w:rsidRPr="000747DB">
              <w:t>8.</w:t>
            </w:r>
          </w:p>
        </w:tc>
        <w:tc>
          <w:tcPr>
            <w:tcW w:w="3851" w:type="pct"/>
            <w:gridSpan w:val="2"/>
          </w:tcPr>
          <w:p w14:paraId="209A3FB2" w14:textId="77777777" w:rsidR="00C82BCE" w:rsidRPr="000747DB" w:rsidRDefault="00C82BCE" w:rsidP="00D01982">
            <w:pPr>
              <w:spacing w:line="276" w:lineRule="auto"/>
              <w:jc w:val="both"/>
            </w:pPr>
            <w:r w:rsidRPr="000747DB">
              <w:t>Recall the commonly used refrigerants.</w:t>
            </w:r>
          </w:p>
        </w:tc>
        <w:tc>
          <w:tcPr>
            <w:tcW w:w="541" w:type="pct"/>
          </w:tcPr>
          <w:p w14:paraId="588A5D5D" w14:textId="77777777" w:rsidR="00C82BCE" w:rsidRPr="000747DB" w:rsidRDefault="00C82BCE" w:rsidP="00D01982">
            <w:pPr>
              <w:spacing w:line="276" w:lineRule="auto"/>
              <w:jc w:val="center"/>
            </w:pPr>
            <w:r w:rsidRPr="000747DB">
              <w:t>CO4 / R</w:t>
            </w:r>
          </w:p>
        </w:tc>
        <w:tc>
          <w:tcPr>
            <w:tcW w:w="270" w:type="pct"/>
          </w:tcPr>
          <w:p w14:paraId="4F2CA07C" w14:textId="77777777" w:rsidR="00C82BCE" w:rsidRPr="000747DB" w:rsidRDefault="00C82BCE" w:rsidP="00D01982">
            <w:pPr>
              <w:spacing w:line="276" w:lineRule="auto"/>
              <w:jc w:val="center"/>
            </w:pPr>
            <w:r w:rsidRPr="000747DB">
              <w:t>1</w:t>
            </w:r>
          </w:p>
        </w:tc>
      </w:tr>
      <w:tr w:rsidR="00C82BCE" w:rsidRPr="000747DB" w14:paraId="440C9698" w14:textId="77777777" w:rsidTr="00C82BCE">
        <w:tc>
          <w:tcPr>
            <w:tcW w:w="338" w:type="pct"/>
          </w:tcPr>
          <w:p w14:paraId="1E565246" w14:textId="77777777" w:rsidR="00C82BCE" w:rsidRPr="000747DB" w:rsidRDefault="00C82BCE" w:rsidP="00B57D8D">
            <w:pPr>
              <w:jc w:val="center"/>
            </w:pPr>
            <w:r w:rsidRPr="000747DB">
              <w:t>9.</w:t>
            </w:r>
          </w:p>
        </w:tc>
        <w:tc>
          <w:tcPr>
            <w:tcW w:w="3851" w:type="pct"/>
            <w:gridSpan w:val="2"/>
          </w:tcPr>
          <w:p w14:paraId="709F0E62" w14:textId="77777777" w:rsidR="00C82BCE" w:rsidRPr="000747DB" w:rsidRDefault="00C82BCE" w:rsidP="00D01982">
            <w:pPr>
              <w:spacing w:line="276" w:lineRule="auto"/>
              <w:jc w:val="both"/>
            </w:pPr>
            <w:r w:rsidRPr="000747DB">
              <w:t>Predict the role if tripper in a belt conveyor.</w:t>
            </w:r>
          </w:p>
        </w:tc>
        <w:tc>
          <w:tcPr>
            <w:tcW w:w="541" w:type="pct"/>
          </w:tcPr>
          <w:p w14:paraId="20F7C655" w14:textId="77777777" w:rsidR="00C82BCE" w:rsidRPr="000747DB" w:rsidRDefault="00C82BCE" w:rsidP="00D01982">
            <w:pPr>
              <w:spacing w:line="276" w:lineRule="auto"/>
              <w:jc w:val="center"/>
            </w:pPr>
            <w:r w:rsidRPr="000747DB">
              <w:t>CO6 / E</w:t>
            </w:r>
          </w:p>
        </w:tc>
        <w:tc>
          <w:tcPr>
            <w:tcW w:w="270" w:type="pct"/>
          </w:tcPr>
          <w:p w14:paraId="5C8060C0" w14:textId="77777777" w:rsidR="00C82BCE" w:rsidRPr="000747DB" w:rsidRDefault="00C82BCE" w:rsidP="00D01982">
            <w:pPr>
              <w:spacing w:line="276" w:lineRule="auto"/>
              <w:jc w:val="center"/>
            </w:pPr>
            <w:r w:rsidRPr="000747DB">
              <w:t>1</w:t>
            </w:r>
          </w:p>
        </w:tc>
      </w:tr>
      <w:tr w:rsidR="00C82BCE" w:rsidRPr="000747DB" w14:paraId="6CE53413" w14:textId="77777777" w:rsidTr="00C82BCE">
        <w:tc>
          <w:tcPr>
            <w:tcW w:w="338" w:type="pct"/>
          </w:tcPr>
          <w:p w14:paraId="31FA0DD3" w14:textId="77777777" w:rsidR="00C82BCE" w:rsidRPr="000747DB" w:rsidRDefault="00C82BCE" w:rsidP="00B57D8D">
            <w:pPr>
              <w:jc w:val="center"/>
            </w:pPr>
            <w:r w:rsidRPr="000747DB">
              <w:t>10.</w:t>
            </w:r>
          </w:p>
        </w:tc>
        <w:tc>
          <w:tcPr>
            <w:tcW w:w="3851" w:type="pct"/>
            <w:gridSpan w:val="2"/>
          </w:tcPr>
          <w:p w14:paraId="60F131DD" w14:textId="77777777" w:rsidR="00C82BCE" w:rsidRPr="000747DB" w:rsidRDefault="00C82BCE" w:rsidP="00D01982">
            <w:pPr>
              <w:spacing w:line="276" w:lineRule="auto"/>
              <w:jc w:val="both"/>
            </w:pPr>
            <w:r w:rsidRPr="000747DB">
              <w:t>List the advantages of pneumatic conveying system.</w:t>
            </w:r>
          </w:p>
        </w:tc>
        <w:tc>
          <w:tcPr>
            <w:tcW w:w="541" w:type="pct"/>
          </w:tcPr>
          <w:p w14:paraId="2012DFCD" w14:textId="1A90470F" w:rsidR="00C82BCE" w:rsidRPr="000747DB" w:rsidRDefault="00C82BCE" w:rsidP="00D01982">
            <w:pPr>
              <w:spacing w:line="276" w:lineRule="auto"/>
              <w:jc w:val="center"/>
            </w:pPr>
            <w:r w:rsidRPr="000747DB">
              <w:t>CO6/ An</w:t>
            </w:r>
          </w:p>
        </w:tc>
        <w:tc>
          <w:tcPr>
            <w:tcW w:w="270" w:type="pct"/>
          </w:tcPr>
          <w:p w14:paraId="0F208043" w14:textId="77777777" w:rsidR="00C82BCE" w:rsidRPr="000747DB" w:rsidRDefault="00C82BCE" w:rsidP="00D01982">
            <w:pPr>
              <w:spacing w:line="276" w:lineRule="auto"/>
              <w:jc w:val="center"/>
            </w:pPr>
            <w:r w:rsidRPr="000747DB">
              <w:t>1</w:t>
            </w:r>
          </w:p>
        </w:tc>
      </w:tr>
      <w:tr w:rsidR="00C82BCE" w:rsidRPr="000747DB" w14:paraId="48A29D2F" w14:textId="77777777" w:rsidTr="00C82BCE">
        <w:trPr>
          <w:trHeight w:val="397"/>
        </w:trPr>
        <w:tc>
          <w:tcPr>
            <w:tcW w:w="5000" w:type="pct"/>
            <w:gridSpan w:val="5"/>
            <w:vAlign w:val="center"/>
          </w:tcPr>
          <w:p w14:paraId="300B9D69" w14:textId="77777777" w:rsidR="00C82BCE" w:rsidRPr="000747DB" w:rsidRDefault="00C82BCE" w:rsidP="006A22CE">
            <w:pPr>
              <w:jc w:val="center"/>
              <w:rPr>
                <w:b/>
                <w:u w:val="single"/>
              </w:rPr>
            </w:pPr>
            <w:r w:rsidRPr="000747DB">
              <w:rPr>
                <w:b/>
                <w:u w:val="single"/>
              </w:rPr>
              <w:t>PART – B (6 X 3 = 18 MARKS)</w:t>
            </w:r>
          </w:p>
        </w:tc>
      </w:tr>
      <w:tr w:rsidR="00C82BCE" w:rsidRPr="000747DB" w14:paraId="4A5BEE8C" w14:textId="77777777" w:rsidTr="00C82BCE">
        <w:tc>
          <w:tcPr>
            <w:tcW w:w="338" w:type="pct"/>
          </w:tcPr>
          <w:p w14:paraId="2174FE53" w14:textId="77777777" w:rsidR="00C82BCE" w:rsidRPr="000747DB" w:rsidRDefault="00C82BCE" w:rsidP="006A22CE">
            <w:pPr>
              <w:jc w:val="center"/>
            </w:pPr>
            <w:r w:rsidRPr="000747DB">
              <w:t>11.</w:t>
            </w:r>
          </w:p>
        </w:tc>
        <w:tc>
          <w:tcPr>
            <w:tcW w:w="3851" w:type="pct"/>
            <w:gridSpan w:val="2"/>
          </w:tcPr>
          <w:p w14:paraId="204D7F5C" w14:textId="77777777" w:rsidR="00C82BCE" w:rsidRPr="000747DB" w:rsidRDefault="00C82BCE" w:rsidP="00D01982">
            <w:pPr>
              <w:spacing w:line="276" w:lineRule="auto"/>
              <w:jc w:val="both"/>
            </w:pPr>
            <w:r w:rsidRPr="000747DB">
              <w:t>Examine the principle of vane pumps.</w:t>
            </w:r>
          </w:p>
        </w:tc>
        <w:tc>
          <w:tcPr>
            <w:tcW w:w="541" w:type="pct"/>
          </w:tcPr>
          <w:p w14:paraId="581BB1A8" w14:textId="77777777" w:rsidR="00C82BCE" w:rsidRPr="000747DB" w:rsidRDefault="00C82BCE" w:rsidP="00D01982">
            <w:pPr>
              <w:spacing w:line="276" w:lineRule="auto"/>
              <w:jc w:val="center"/>
            </w:pPr>
            <w:r w:rsidRPr="000747DB">
              <w:t>CO1 /An</w:t>
            </w:r>
          </w:p>
        </w:tc>
        <w:tc>
          <w:tcPr>
            <w:tcW w:w="270" w:type="pct"/>
          </w:tcPr>
          <w:p w14:paraId="397B4D94" w14:textId="77777777" w:rsidR="00C82BCE" w:rsidRPr="000747DB" w:rsidRDefault="00C82BCE" w:rsidP="00D01982">
            <w:pPr>
              <w:spacing w:line="276" w:lineRule="auto"/>
              <w:jc w:val="center"/>
            </w:pPr>
            <w:r w:rsidRPr="000747DB">
              <w:t>3</w:t>
            </w:r>
          </w:p>
        </w:tc>
      </w:tr>
      <w:tr w:rsidR="00C82BCE" w:rsidRPr="000747DB" w14:paraId="610F5C0C" w14:textId="77777777" w:rsidTr="00C82BCE">
        <w:tc>
          <w:tcPr>
            <w:tcW w:w="338" w:type="pct"/>
          </w:tcPr>
          <w:p w14:paraId="43DB4B26" w14:textId="77777777" w:rsidR="00C82BCE" w:rsidRPr="000747DB" w:rsidRDefault="00C82BCE" w:rsidP="006A22CE">
            <w:pPr>
              <w:jc w:val="center"/>
            </w:pPr>
            <w:r w:rsidRPr="000747DB">
              <w:t>12.</w:t>
            </w:r>
          </w:p>
        </w:tc>
        <w:tc>
          <w:tcPr>
            <w:tcW w:w="3851" w:type="pct"/>
            <w:gridSpan w:val="2"/>
          </w:tcPr>
          <w:p w14:paraId="4EDEC5EC" w14:textId="77777777" w:rsidR="00C82BCE" w:rsidRPr="000747DB" w:rsidRDefault="00C82BCE" w:rsidP="00D01982">
            <w:pPr>
              <w:spacing w:line="276" w:lineRule="auto"/>
              <w:jc w:val="both"/>
            </w:pPr>
            <w:r w:rsidRPr="000747DB">
              <w:t>Build an equation for finding power transmitted by the belt drives.</w:t>
            </w:r>
          </w:p>
        </w:tc>
        <w:tc>
          <w:tcPr>
            <w:tcW w:w="541" w:type="pct"/>
          </w:tcPr>
          <w:p w14:paraId="535BD5C3" w14:textId="77777777" w:rsidR="00C82BCE" w:rsidRPr="000747DB" w:rsidRDefault="00C82BCE" w:rsidP="00D01982">
            <w:pPr>
              <w:spacing w:line="276" w:lineRule="auto"/>
              <w:jc w:val="center"/>
            </w:pPr>
            <w:r w:rsidRPr="000747DB">
              <w:t>CO2 / C</w:t>
            </w:r>
          </w:p>
        </w:tc>
        <w:tc>
          <w:tcPr>
            <w:tcW w:w="270" w:type="pct"/>
          </w:tcPr>
          <w:p w14:paraId="05246A51" w14:textId="77777777" w:rsidR="00C82BCE" w:rsidRPr="000747DB" w:rsidRDefault="00C82BCE" w:rsidP="00D01982">
            <w:pPr>
              <w:spacing w:line="276" w:lineRule="auto"/>
              <w:jc w:val="center"/>
            </w:pPr>
            <w:r w:rsidRPr="000747DB">
              <w:t>3</w:t>
            </w:r>
          </w:p>
        </w:tc>
      </w:tr>
      <w:tr w:rsidR="00C82BCE" w:rsidRPr="000747DB" w14:paraId="72A3E0EE" w14:textId="77777777" w:rsidTr="00C82BCE">
        <w:tc>
          <w:tcPr>
            <w:tcW w:w="338" w:type="pct"/>
          </w:tcPr>
          <w:p w14:paraId="254B2229" w14:textId="77777777" w:rsidR="00C82BCE" w:rsidRPr="000747DB" w:rsidRDefault="00C82BCE" w:rsidP="006A22CE">
            <w:pPr>
              <w:jc w:val="center"/>
            </w:pPr>
            <w:r w:rsidRPr="000747DB">
              <w:t>13.</w:t>
            </w:r>
          </w:p>
        </w:tc>
        <w:tc>
          <w:tcPr>
            <w:tcW w:w="3851" w:type="pct"/>
            <w:gridSpan w:val="2"/>
          </w:tcPr>
          <w:p w14:paraId="4E6A44A7" w14:textId="77777777" w:rsidR="00C82BCE" w:rsidRPr="000747DB" w:rsidRDefault="00C82BCE" w:rsidP="00D01982">
            <w:pPr>
              <w:spacing w:line="276" w:lineRule="auto"/>
              <w:jc w:val="both"/>
            </w:pPr>
            <w:r w:rsidRPr="000747DB">
              <w:t>Discuss in short about locomotive boilers.</w:t>
            </w:r>
          </w:p>
        </w:tc>
        <w:tc>
          <w:tcPr>
            <w:tcW w:w="541" w:type="pct"/>
          </w:tcPr>
          <w:p w14:paraId="5DD898A0" w14:textId="77777777" w:rsidR="00C82BCE" w:rsidRPr="000747DB" w:rsidRDefault="00C82BCE" w:rsidP="00D01982">
            <w:pPr>
              <w:spacing w:line="276" w:lineRule="auto"/>
              <w:jc w:val="center"/>
            </w:pPr>
            <w:r w:rsidRPr="000747DB">
              <w:t>CO3 / C</w:t>
            </w:r>
          </w:p>
        </w:tc>
        <w:tc>
          <w:tcPr>
            <w:tcW w:w="270" w:type="pct"/>
          </w:tcPr>
          <w:p w14:paraId="596429C9" w14:textId="77777777" w:rsidR="00C82BCE" w:rsidRPr="000747DB" w:rsidRDefault="00C82BCE" w:rsidP="00D01982">
            <w:pPr>
              <w:spacing w:line="276" w:lineRule="auto"/>
              <w:jc w:val="center"/>
            </w:pPr>
            <w:r w:rsidRPr="000747DB">
              <w:t>3</w:t>
            </w:r>
          </w:p>
        </w:tc>
      </w:tr>
      <w:tr w:rsidR="00C82BCE" w:rsidRPr="000747DB" w14:paraId="1932F10C" w14:textId="77777777" w:rsidTr="00C82BCE">
        <w:tc>
          <w:tcPr>
            <w:tcW w:w="338" w:type="pct"/>
          </w:tcPr>
          <w:p w14:paraId="13F8ED4B" w14:textId="77777777" w:rsidR="00C82BCE" w:rsidRPr="000747DB" w:rsidRDefault="00C82BCE" w:rsidP="006A22CE">
            <w:pPr>
              <w:jc w:val="center"/>
            </w:pPr>
            <w:r w:rsidRPr="000747DB">
              <w:t>14.</w:t>
            </w:r>
          </w:p>
        </w:tc>
        <w:tc>
          <w:tcPr>
            <w:tcW w:w="3851" w:type="pct"/>
            <w:gridSpan w:val="2"/>
          </w:tcPr>
          <w:p w14:paraId="4FB42033" w14:textId="77777777" w:rsidR="00C82BCE" w:rsidRPr="000747DB" w:rsidRDefault="00C82BCE" w:rsidP="00D01982">
            <w:pPr>
              <w:spacing w:line="276" w:lineRule="auto"/>
              <w:jc w:val="both"/>
            </w:pPr>
            <w:r w:rsidRPr="000747DB">
              <w:t>Examine the role of Vacuum coolers.</w:t>
            </w:r>
          </w:p>
        </w:tc>
        <w:tc>
          <w:tcPr>
            <w:tcW w:w="541" w:type="pct"/>
          </w:tcPr>
          <w:p w14:paraId="4C442915" w14:textId="77777777" w:rsidR="00C82BCE" w:rsidRPr="000747DB" w:rsidRDefault="00C82BCE" w:rsidP="00D01982">
            <w:pPr>
              <w:spacing w:line="276" w:lineRule="auto"/>
              <w:jc w:val="center"/>
            </w:pPr>
            <w:r w:rsidRPr="000747DB">
              <w:t>CO5 / A</w:t>
            </w:r>
          </w:p>
        </w:tc>
        <w:tc>
          <w:tcPr>
            <w:tcW w:w="270" w:type="pct"/>
          </w:tcPr>
          <w:p w14:paraId="6DE8DB53" w14:textId="77777777" w:rsidR="00C82BCE" w:rsidRPr="000747DB" w:rsidRDefault="00C82BCE" w:rsidP="00D01982">
            <w:pPr>
              <w:spacing w:line="276" w:lineRule="auto"/>
              <w:jc w:val="center"/>
            </w:pPr>
            <w:r w:rsidRPr="000747DB">
              <w:t>3</w:t>
            </w:r>
          </w:p>
        </w:tc>
      </w:tr>
      <w:tr w:rsidR="00C82BCE" w:rsidRPr="000747DB" w14:paraId="4BA7451F" w14:textId="77777777" w:rsidTr="00C82BCE">
        <w:tc>
          <w:tcPr>
            <w:tcW w:w="338" w:type="pct"/>
          </w:tcPr>
          <w:p w14:paraId="5256106E" w14:textId="77777777" w:rsidR="00C82BCE" w:rsidRPr="000747DB" w:rsidRDefault="00C82BCE" w:rsidP="006A22CE">
            <w:pPr>
              <w:jc w:val="center"/>
            </w:pPr>
            <w:r w:rsidRPr="000747DB">
              <w:t>15.</w:t>
            </w:r>
          </w:p>
        </w:tc>
        <w:tc>
          <w:tcPr>
            <w:tcW w:w="3851" w:type="pct"/>
            <w:gridSpan w:val="2"/>
          </w:tcPr>
          <w:p w14:paraId="4AC13935" w14:textId="77777777" w:rsidR="00C82BCE" w:rsidRPr="000747DB" w:rsidRDefault="00C82BCE" w:rsidP="00D01982">
            <w:pPr>
              <w:spacing w:line="276" w:lineRule="auto"/>
              <w:jc w:val="both"/>
            </w:pPr>
            <w:r w:rsidRPr="000747DB">
              <w:t>Prioritize the role of various types of idlers.</w:t>
            </w:r>
          </w:p>
        </w:tc>
        <w:tc>
          <w:tcPr>
            <w:tcW w:w="541" w:type="pct"/>
          </w:tcPr>
          <w:p w14:paraId="71BC79A5" w14:textId="77777777" w:rsidR="00C82BCE" w:rsidRPr="000747DB" w:rsidRDefault="00C82BCE" w:rsidP="00D01982">
            <w:pPr>
              <w:spacing w:line="276" w:lineRule="auto"/>
              <w:jc w:val="center"/>
            </w:pPr>
            <w:r w:rsidRPr="000747DB">
              <w:t>CO6 / E</w:t>
            </w:r>
          </w:p>
        </w:tc>
        <w:tc>
          <w:tcPr>
            <w:tcW w:w="270" w:type="pct"/>
          </w:tcPr>
          <w:p w14:paraId="6693B583" w14:textId="77777777" w:rsidR="00C82BCE" w:rsidRPr="000747DB" w:rsidRDefault="00C82BCE" w:rsidP="00D01982">
            <w:pPr>
              <w:spacing w:line="276" w:lineRule="auto"/>
              <w:jc w:val="center"/>
            </w:pPr>
            <w:r w:rsidRPr="000747DB">
              <w:t>3</w:t>
            </w:r>
          </w:p>
        </w:tc>
      </w:tr>
      <w:tr w:rsidR="00C82BCE" w:rsidRPr="000747DB" w14:paraId="74F069E0" w14:textId="77777777" w:rsidTr="00C82BCE">
        <w:tc>
          <w:tcPr>
            <w:tcW w:w="338" w:type="pct"/>
          </w:tcPr>
          <w:p w14:paraId="6B138AA1" w14:textId="77777777" w:rsidR="00C82BCE" w:rsidRPr="000747DB" w:rsidRDefault="00C82BCE" w:rsidP="006A22CE">
            <w:pPr>
              <w:jc w:val="center"/>
            </w:pPr>
            <w:r w:rsidRPr="000747DB">
              <w:t>16.</w:t>
            </w:r>
          </w:p>
        </w:tc>
        <w:tc>
          <w:tcPr>
            <w:tcW w:w="3851" w:type="pct"/>
            <w:gridSpan w:val="2"/>
          </w:tcPr>
          <w:p w14:paraId="67BA308E" w14:textId="77777777" w:rsidR="00C82BCE" w:rsidRPr="000747DB" w:rsidRDefault="00C82BCE" w:rsidP="00D01982">
            <w:pPr>
              <w:spacing w:line="276" w:lineRule="auto"/>
              <w:jc w:val="both"/>
            </w:pPr>
            <w:r w:rsidRPr="000747DB">
              <w:t>Interpret the role of Flight, screw and pneumatic elevators.</w:t>
            </w:r>
          </w:p>
        </w:tc>
        <w:tc>
          <w:tcPr>
            <w:tcW w:w="541" w:type="pct"/>
          </w:tcPr>
          <w:p w14:paraId="6CE5B158" w14:textId="77777777" w:rsidR="00C82BCE" w:rsidRPr="000747DB" w:rsidRDefault="00C82BCE" w:rsidP="00D01982">
            <w:pPr>
              <w:spacing w:line="276" w:lineRule="auto"/>
              <w:jc w:val="center"/>
            </w:pPr>
            <w:r w:rsidRPr="000747DB">
              <w:t>CO6 / U</w:t>
            </w:r>
          </w:p>
        </w:tc>
        <w:tc>
          <w:tcPr>
            <w:tcW w:w="270" w:type="pct"/>
          </w:tcPr>
          <w:p w14:paraId="42D15D2D" w14:textId="77777777" w:rsidR="00C82BCE" w:rsidRPr="000747DB" w:rsidRDefault="00C82BCE" w:rsidP="00D01982">
            <w:pPr>
              <w:spacing w:line="276" w:lineRule="auto"/>
              <w:jc w:val="center"/>
            </w:pPr>
            <w:r w:rsidRPr="000747DB">
              <w:t>3</w:t>
            </w:r>
          </w:p>
        </w:tc>
      </w:tr>
      <w:tr w:rsidR="00C82BCE" w:rsidRPr="000747DB" w14:paraId="43F6B8CD" w14:textId="77777777" w:rsidTr="00C82BCE">
        <w:trPr>
          <w:trHeight w:val="232"/>
        </w:trPr>
        <w:tc>
          <w:tcPr>
            <w:tcW w:w="5000" w:type="pct"/>
            <w:gridSpan w:val="5"/>
          </w:tcPr>
          <w:p w14:paraId="461AB11C" w14:textId="77777777" w:rsidR="00C82BCE" w:rsidRPr="000747DB" w:rsidRDefault="00C82BCE" w:rsidP="00972E31">
            <w:pPr>
              <w:jc w:val="center"/>
              <w:rPr>
                <w:b/>
                <w:u w:val="single"/>
              </w:rPr>
            </w:pPr>
            <w:r w:rsidRPr="000747DB">
              <w:rPr>
                <w:b/>
                <w:u w:val="single"/>
              </w:rPr>
              <w:t>PART – C (6 X 12 = 72 MARKS)</w:t>
            </w:r>
          </w:p>
          <w:p w14:paraId="09094708" w14:textId="77777777" w:rsidR="00C82BCE" w:rsidRPr="000747DB" w:rsidRDefault="00C82BCE" w:rsidP="00D01982">
            <w:pPr>
              <w:jc w:val="center"/>
              <w:rPr>
                <w:b/>
              </w:rPr>
            </w:pPr>
            <w:r w:rsidRPr="000747DB">
              <w:rPr>
                <w:b/>
              </w:rPr>
              <w:t>(Answer any five Questions from Q.no 17 to 23. Q.No 24 is  Compulsory)</w:t>
            </w:r>
          </w:p>
        </w:tc>
      </w:tr>
      <w:tr w:rsidR="00C82BCE" w:rsidRPr="000747DB" w14:paraId="180009ED" w14:textId="77777777" w:rsidTr="00C82BCE">
        <w:trPr>
          <w:trHeight w:val="232"/>
        </w:trPr>
        <w:tc>
          <w:tcPr>
            <w:tcW w:w="338" w:type="pct"/>
          </w:tcPr>
          <w:p w14:paraId="6B1C6178" w14:textId="77777777" w:rsidR="00C82BCE" w:rsidRPr="000747DB" w:rsidRDefault="00C82BCE" w:rsidP="00B57D8D">
            <w:pPr>
              <w:jc w:val="center"/>
            </w:pPr>
            <w:r w:rsidRPr="000747DB">
              <w:t>17.</w:t>
            </w:r>
          </w:p>
        </w:tc>
        <w:tc>
          <w:tcPr>
            <w:tcW w:w="203" w:type="pct"/>
          </w:tcPr>
          <w:p w14:paraId="3AD41FFF" w14:textId="77777777" w:rsidR="00C82BCE" w:rsidRPr="000747DB" w:rsidRDefault="00C82BCE" w:rsidP="00B57D8D">
            <w:pPr>
              <w:jc w:val="center"/>
            </w:pPr>
          </w:p>
        </w:tc>
        <w:tc>
          <w:tcPr>
            <w:tcW w:w="3648" w:type="pct"/>
          </w:tcPr>
          <w:p w14:paraId="76DC4696" w14:textId="77777777" w:rsidR="00C82BCE" w:rsidRPr="000747DB" w:rsidRDefault="00C82BCE" w:rsidP="005A69E0">
            <w:pPr>
              <w:jc w:val="both"/>
            </w:pPr>
            <w:r w:rsidRPr="000747DB">
              <w:t>Explain the construction and working of centrifugal pump with a neat sketch.</w:t>
            </w:r>
          </w:p>
        </w:tc>
        <w:tc>
          <w:tcPr>
            <w:tcW w:w="541" w:type="pct"/>
          </w:tcPr>
          <w:p w14:paraId="7B8CD73C" w14:textId="77777777" w:rsidR="00C82BCE" w:rsidRPr="000747DB" w:rsidRDefault="00C82BCE" w:rsidP="00881EA3">
            <w:pPr>
              <w:jc w:val="center"/>
            </w:pPr>
            <w:r w:rsidRPr="000747DB">
              <w:t>CO1 / U</w:t>
            </w:r>
          </w:p>
        </w:tc>
        <w:tc>
          <w:tcPr>
            <w:tcW w:w="270" w:type="pct"/>
          </w:tcPr>
          <w:p w14:paraId="652A049E" w14:textId="77777777" w:rsidR="00C82BCE" w:rsidRPr="000747DB" w:rsidRDefault="00C82BCE" w:rsidP="00B57D8D">
            <w:pPr>
              <w:jc w:val="center"/>
            </w:pPr>
            <w:r w:rsidRPr="000747DB">
              <w:t>12</w:t>
            </w:r>
          </w:p>
        </w:tc>
      </w:tr>
      <w:tr w:rsidR="00C82BCE" w:rsidRPr="000747DB" w14:paraId="5E883F7A" w14:textId="77777777" w:rsidTr="00C82BCE">
        <w:trPr>
          <w:trHeight w:val="232"/>
        </w:trPr>
        <w:tc>
          <w:tcPr>
            <w:tcW w:w="338" w:type="pct"/>
          </w:tcPr>
          <w:p w14:paraId="54898B7C" w14:textId="77777777" w:rsidR="00C82BCE" w:rsidRPr="000747DB" w:rsidRDefault="00C82BCE" w:rsidP="00972E31">
            <w:pPr>
              <w:jc w:val="center"/>
            </w:pPr>
          </w:p>
        </w:tc>
        <w:tc>
          <w:tcPr>
            <w:tcW w:w="203" w:type="pct"/>
          </w:tcPr>
          <w:p w14:paraId="3BB8EB57" w14:textId="77777777" w:rsidR="00C82BCE" w:rsidRPr="000747DB" w:rsidRDefault="00C82BCE" w:rsidP="00972E31">
            <w:pPr>
              <w:jc w:val="center"/>
            </w:pPr>
          </w:p>
        </w:tc>
        <w:tc>
          <w:tcPr>
            <w:tcW w:w="3648" w:type="pct"/>
          </w:tcPr>
          <w:p w14:paraId="40293389" w14:textId="77777777" w:rsidR="00C82BCE" w:rsidRPr="000747DB" w:rsidRDefault="00C82BCE" w:rsidP="005A69E0">
            <w:pPr>
              <w:jc w:val="both"/>
            </w:pPr>
          </w:p>
        </w:tc>
        <w:tc>
          <w:tcPr>
            <w:tcW w:w="541" w:type="pct"/>
          </w:tcPr>
          <w:p w14:paraId="07AADAD3" w14:textId="77777777" w:rsidR="00C82BCE" w:rsidRPr="000747DB" w:rsidRDefault="00C82BCE" w:rsidP="00881EA3">
            <w:pPr>
              <w:jc w:val="center"/>
            </w:pPr>
          </w:p>
        </w:tc>
        <w:tc>
          <w:tcPr>
            <w:tcW w:w="270" w:type="pct"/>
          </w:tcPr>
          <w:p w14:paraId="40999224" w14:textId="77777777" w:rsidR="00C82BCE" w:rsidRPr="000747DB" w:rsidRDefault="00C82BCE" w:rsidP="00972E31">
            <w:pPr>
              <w:jc w:val="center"/>
            </w:pPr>
          </w:p>
        </w:tc>
      </w:tr>
      <w:tr w:rsidR="00C82BCE" w:rsidRPr="000747DB" w14:paraId="344183BC" w14:textId="77777777" w:rsidTr="00C82BCE">
        <w:trPr>
          <w:trHeight w:val="232"/>
        </w:trPr>
        <w:tc>
          <w:tcPr>
            <w:tcW w:w="338" w:type="pct"/>
            <w:vMerge w:val="restart"/>
          </w:tcPr>
          <w:p w14:paraId="2BF80157" w14:textId="77777777" w:rsidR="00C82BCE" w:rsidRPr="000747DB" w:rsidRDefault="00C82BCE" w:rsidP="00B57D8D">
            <w:pPr>
              <w:jc w:val="center"/>
            </w:pPr>
            <w:r w:rsidRPr="000747DB">
              <w:t>18.</w:t>
            </w:r>
          </w:p>
        </w:tc>
        <w:tc>
          <w:tcPr>
            <w:tcW w:w="203" w:type="pct"/>
          </w:tcPr>
          <w:p w14:paraId="64582E29" w14:textId="77777777" w:rsidR="00C82BCE" w:rsidRPr="000747DB" w:rsidRDefault="00C82BCE" w:rsidP="00B57D8D">
            <w:pPr>
              <w:jc w:val="center"/>
            </w:pPr>
            <w:r w:rsidRPr="000747DB">
              <w:t>a.</w:t>
            </w:r>
          </w:p>
        </w:tc>
        <w:tc>
          <w:tcPr>
            <w:tcW w:w="3648" w:type="pct"/>
          </w:tcPr>
          <w:p w14:paraId="25EFC6A5" w14:textId="77777777" w:rsidR="00C82BCE" w:rsidRPr="000747DB" w:rsidRDefault="00C82BCE" w:rsidP="005A69E0">
            <w:pPr>
              <w:jc w:val="both"/>
            </w:pPr>
            <w:r w:rsidRPr="000747DB">
              <w:t>Interpret the design of shafts, subjected to twisting moment.</w:t>
            </w:r>
          </w:p>
        </w:tc>
        <w:tc>
          <w:tcPr>
            <w:tcW w:w="541" w:type="pct"/>
          </w:tcPr>
          <w:p w14:paraId="7AA4630E" w14:textId="77777777" w:rsidR="00C82BCE" w:rsidRPr="000747DB" w:rsidRDefault="00C82BCE" w:rsidP="00881EA3">
            <w:pPr>
              <w:jc w:val="center"/>
            </w:pPr>
            <w:r w:rsidRPr="000747DB">
              <w:t>CO2/ An</w:t>
            </w:r>
          </w:p>
        </w:tc>
        <w:tc>
          <w:tcPr>
            <w:tcW w:w="270" w:type="pct"/>
          </w:tcPr>
          <w:p w14:paraId="0F791C5B" w14:textId="77777777" w:rsidR="00C82BCE" w:rsidRPr="000747DB" w:rsidRDefault="00C82BCE" w:rsidP="00B57D8D">
            <w:pPr>
              <w:jc w:val="center"/>
            </w:pPr>
            <w:r w:rsidRPr="000747DB">
              <w:t>7</w:t>
            </w:r>
          </w:p>
        </w:tc>
      </w:tr>
      <w:tr w:rsidR="00C82BCE" w:rsidRPr="000747DB" w14:paraId="2EC11A3F" w14:textId="77777777" w:rsidTr="00C82BCE">
        <w:trPr>
          <w:trHeight w:val="232"/>
        </w:trPr>
        <w:tc>
          <w:tcPr>
            <w:tcW w:w="338" w:type="pct"/>
            <w:vMerge/>
          </w:tcPr>
          <w:p w14:paraId="5067915F" w14:textId="77777777" w:rsidR="00C82BCE" w:rsidRPr="000747DB" w:rsidRDefault="00C82BCE" w:rsidP="00B57D8D">
            <w:pPr>
              <w:jc w:val="center"/>
            </w:pPr>
          </w:p>
        </w:tc>
        <w:tc>
          <w:tcPr>
            <w:tcW w:w="203" w:type="pct"/>
          </w:tcPr>
          <w:p w14:paraId="3040CDB1" w14:textId="77777777" w:rsidR="00C82BCE" w:rsidRPr="000747DB" w:rsidRDefault="00C82BCE" w:rsidP="00B57D8D">
            <w:pPr>
              <w:jc w:val="center"/>
            </w:pPr>
            <w:r w:rsidRPr="000747DB">
              <w:t>b.</w:t>
            </w:r>
          </w:p>
        </w:tc>
        <w:tc>
          <w:tcPr>
            <w:tcW w:w="3648" w:type="pct"/>
          </w:tcPr>
          <w:p w14:paraId="411FD385" w14:textId="77777777" w:rsidR="00C82BCE" w:rsidRPr="000747DB" w:rsidRDefault="00C82BCE" w:rsidP="005A69E0">
            <w:pPr>
              <w:jc w:val="both"/>
            </w:pPr>
            <w:r w:rsidRPr="000747DB">
              <w:t>Categorize the various types of couplings and explain any three of them.</w:t>
            </w:r>
          </w:p>
        </w:tc>
        <w:tc>
          <w:tcPr>
            <w:tcW w:w="541" w:type="pct"/>
          </w:tcPr>
          <w:p w14:paraId="7D027572" w14:textId="77777777" w:rsidR="00C82BCE" w:rsidRPr="000747DB" w:rsidRDefault="00C82BCE" w:rsidP="00881EA3">
            <w:pPr>
              <w:jc w:val="center"/>
            </w:pPr>
            <w:r w:rsidRPr="000747DB">
              <w:t>CO2 /An</w:t>
            </w:r>
          </w:p>
        </w:tc>
        <w:tc>
          <w:tcPr>
            <w:tcW w:w="270" w:type="pct"/>
          </w:tcPr>
          <w:p w14:paraId="62609857" w14:textId="77777777" w:rsidR="00C82BCE" w:rsidRPr="000747DB" w:rsidRDefault="00C82BCE" w:rsidP="00B57D8D">
            <w:pPr>
              <w:jc w:val="center"/>
            </w:pPr>
            <w:r w:rsidRPr="000747DB">
              <w:t>5</w:t>
            </w:r>
          </w:p>
        </w:tc>
      </w:tr>
      <w:tr w:rsidR="00C82BCE" w:rsidRPr="000747DB" w14:paraId="0BE9540F" w14:textId="77777777" w:rsidTr="00C82BCE">
        <w:trPr>
          <w:trHeight w:val="232"/>
        </w:trPr>
        <w:tc>
          <w:tcPr>
            <w:tcW w:w="338" w:type="pct"/>
          </w:tcPr>
          <w:p w14:paraId="4118B828" w14:textId="77777777" w:rsidR="00C82BCE" w:rsidRPr="000747DB" w:rsidRDefault="00C82BCE" w:rsidP="00972E31">
            <w:pPr>
              <w:jc w:val="center"/>
            </w:pPr>
          </w:p>
        </w:tc>
        <w:tc>
          <w:tcPr>
            <w:tcW w:w="203" w:type="pct"/>
          </w:tcPr>
          <w:p w14:paraId="6C5DA521" w14:textId="77777777" w:rsidR="00C82BCE" w:rsidRPr="000747DB" w:rsidRDefault="00C82BCE" w:rsidP="00972E31">
            <w:pPr>
              <w:jc w:val="center"/>
            </w:pPr>
          </w:p>
        </w:tc>
        <w:tc>
          <w:tcPr>
            <w:tcW w:w="3648" w:type="pct"/>
          </w:tcPr>
          <w:p w14:paraId="5F94D195" w14:textId="77777777" w:rsidR="00C82BCE" w:rsidRPr="000747DB" w:rsidRDefault="00C82BCE" w:rsidP="005A69E0">
            <w:pPr>
              <w:jc w:val="both"/>
            </w:pPr>
          </w:p>
        </w:tc>
        <w:tc>
          <w:tcPr>
            <w:tcW w:w="541" w:type="pct"/>
          </w:tcPr>
          <w:p w14:paraId="6B391EDD" w14:textId="77777777" w:rsidR="00C82BCE" w:rsidRPr="000747DB" w:rsidRDefault="00C82BCE" w:rsidP="00881EA3">
            <w:pPr>
              <w:jc w:val="center"/>
            </w:pPr>
          </w:p>
        </w:tc>
        <w:tc>
          <w:tcPr>
            <w:tcW w:w="270" w:type="pct"/>
          </w:tcPr>
          <w:p w14:paraId="0961E70B" w14:textId="77777777" w:rsidR="00C82BCE" w:rsidRPr="000747DB" w:rsidRDefault="00C82BCE" w:rsidP="00972E31">
            <w:pPr>
              <w:jc w:val="center"/>
            </w:pPr>
          </w:p>
        </w:tc>
      </w:tr>
      <w:tr w:rsidR="00C82BCE" w:rsidRPr="000747DB" w14:paraId="5CF62830" w14:textId="77777777" w:rsidTr="00C82BCE">
        <w:trPr>
          <w:trHeight w:val="232"/>
        </w:trPr>
        <w:tc>
          <w:tcPr>
            <w:tcW w:w="338" w:type="pct"/>
          </w:tcPr>
          <w:p w14:paraId="114A8CBB" w14:textId="77777777" w:rsidR="00C82BCE" w:rsidRPr="000747DB" w:rsidRDefault="00C82BCE" w:rsidP="00B57D8D">
            <w:pPr>
              <w:jc w:val="center"/>
            </w:pPr>
            <w:r w:rsidRPr="000747DB">
              <w:t>19.</w:t>
            </w:r>
          </w:p>
        </w:tc>
        <w:tc>
          <w:tcPr>
            <w:tcW w:w="203" w:type="pct"/>
          </w:tcPr>
          <w:p w14:paraId="7405AE22" w14:textId="77777777" w:rsidR="00C82BCE" w:rsidRPr="000747DB" w:rsidRDefault="00C82BCE" w:rsidP="00B57D8D">
            <w:pPr>
              <w:jc w:val="center"/>
            </w:pPr>
          </w:p>
        </w:tc>
        <w:tc>
          <w:tcPr>
            <w:tcW w:w="3648" w:type="pct"/>
          </w:tcPr>
          <w:p w14:paraId="18F64424" w14:textId="77777777" w:rsidR="00C82BCE" w:rsidRPr="000747DB" w:rsidRDefault="00C82BCE" w:rsidP="005A69E0">
            <w:pPr>
              <w:jc w:val="both"/>
            </w:pPr>
            <w:r w:rsidRPr="000747DB">
              <w:t>Elaborate the construction and working of water tube boiler with the diagram.</w:t>
            </w:r>
          </w:p>
        </w:tc>
        <w:tc>
          <w:tcPr>
            <w:tcW w:w="541" w:type="pct"/>
          </w:tcPr>
          <w:p w14:paraId="3AA0E13C" w14:textId="77777777" w:rsidR="00C82BCE" w:rsidRPr="000747DB" w:rsidRDefault="00C82BCE" w:rsidP="00881EA3">
            <w:pPr>
              <w:jc w:val="center"/>
            </w:pPr>
            <w:r w:rsidRPr="000747DB">
              <w:t>CO3/ C</w:t>
            </w:r>
          </w:p>
        </w:tc>
        <w:tc>
          <w:tcPr>
            <w:tcW w:w="270" w:type="pct"/>
          </w:tcPr>
          <w:p w14:paraId="48ED9190" w14:textId="77777777" w:rsidR="00C82BCE" w:rsidRPr="000747DB" w:rsidRDefault="00C82BCE" w:rsidP="00B57D8D">
            <w:pPr>
              <w:jc w:val="center"/>
            </w:pPr>
            <w:r w:rsidRPr="000747DB">
              <w:t>12</w:t>
            </w:r>
          </w:p>
        </w:tc>
      </w:tr>
      <w:tr w:rsidR="00C82BCE" w:rsidRPr="000747DB" w14:paraId="69D5CDB5" w14:textId="77777777" w:rsidTr="00C82BCE">
        <w:trPr>
          <w:trHeight w:val="232"/>
        </w:trPr>
        <w:tc>
          <w:tcPr>
            <w:tcW w:w="338" w:type="pct"/>
          </w:tcPr>
          <w:p w14:paraId="6A70A256" w14:textId="77777777" w:rsidR="00C82BCE" w:rsidRPr="000747DB" w:rsidRDefault="00C82BCE" w:rsidP="00972E31">
            <w:pPr>
              <w:jc w:val="center"/>
            </w:pPr>
          </w:p>
        </w:tc>
        <w:tc>
          <w:tcPr>
            <w:tcW w:w="203" w:type="pct"/>
          </w:tcPr>
          <w:p w14:paraId="7E10A278" w14:textId="77777777" w:rsidR="00C82BCE" w:rsidRPr="000747DB" w:rsidRDefault="00C82BCE" w:rsidP="00972E31">
            <w:pPr>
              <w:jc w:val="center"/>
            </w:pPr>
          </w:p>
        </w:tc>
        <w:tc>
          <w:tcPr>
            <w:tcW w:w="3648" w:type="pct"/>
          </w:tcPr>
          <w:p w14:paraId="5F35BEA4" w14:textId="77777777" w:rsidR="00C82BCE" w:rsidRPr="000747DB" w:rsidRDefault="00C82BCE" w:rsidP="005A69E0">
            <w:pPr>
              <w:jc w:val="both"/>
            </w:pPr>
          </w:p>
        </w:tc>
        <w:tc>
          <w:tcPr>
            <w:tcW w:w="541" w:type="pct"/>
          </w:tcPr>
          <w:p w14:paraId="2BDF8CE5" w14:textId="77777777" w:rsidR="00C82BCE" w:rsidRPr="000747DB" w:rsidRDefault="00C82BCE" w:rsidP="00881EA3">
            <w:pPr>
              <w:jc w:val="center"/>
            </w:pPr>
          </w:p>
        </w:tc>
        <w:tc>
          <w:tcPr>
            <w:tcW w:w="270" w:type="pct"/>
          </w:tcPr>
          <w:p w14:paraId="3A2CF593" w14:textId="77777777" w:rsidR="00C82BCE" w:rsidRPr="000747DB" w:rsidRDefault="00C82BCE" w:rsidP="00972E31">
            <w:pPr>
              <w:jc w:val="center"/>
            </w:pPr>
          </w:p>
        </w:tc>
      </w:tr>
      <w:tr w:rsidR="00C82BCE" w:rsidRPr="000747DB" w14:paraId="7F88D5FA" w14:textId="77777777" w:rsidTr="00C82BCE">
        <w:trPr>
          <w:trHeight w:val="232"/>
        </w:trPr>
        <w:tc>
          <w:tcPr>
            <w:tcW w:w="338" w:type="pct"/>
            <w:vMerge w:val="restart"/>
          </w:tcPr>
          <w:p w14:paraId="4A4199A1" w14:textId="77777777" w:rsidR="00C82BCE" w:rsidRPr="000747DB" w:rsidRDefault="00C82BCE" w:rsidP="00B57D8D">
            <w:pPr>
              <w:jc w:val="center"/>
            </w:pPr>
            <w:r w:rsidRPr="000747DB">
              <w:t>20.</w:t>
            </w:r>
          </w:p>
        </w:tc>
        <w:tc>
          <w:tcPr>
            <w:tcW w:w="203" w:type="pct"/>
          </w:tcPr>
          <w:p w14:paraId="51AF9F83" w14:textId="77777777" w:rsidR="00C82BCE" w:rsidRPr="000747DB" w:rsidRDefault="00C82BCE" w:rsidP="00B57D8D">
            <w:pPr>
              <w:jc w:val="center"/>
            </w:pPr>
            <w:r w:rsidRPr="000747DB">
              <w:t>a.</w:t>
            </w:r>
          </w:p>
        </w:tc>
        <w:tc>
          <w:tcPr>
            <w:tcW w:w="3648" w:type="pct"/>
          </w:tcPr>
          <w:p w14:paraId="59873F40" w14:textId="77777777" w:rsidR="00C82BCE" w:rsidRPr="000747DB" w:rsidRDefault="00C82BCE" w:rsidP="005A69E0">
            <w:pPr>
              <w:jc w:val="both"/>
            </w:pPr>
            <w:r w:rsidRPr="000747DB">
              <w:t>Appraise the working principle of a Vapor Absorption Refrigeration system.</w:t>
            </w:r>
          </w:p>
        </w:tc>
        <w:tc>
          <w:tcPr>
            <w:tcW w:w="541" w:type="pct"/>
          </w:tcPr>
          <w:p w14:paraId="34927236" w14:textId="77777777" w:rsidR="00C82BCE" w:rsidRPr="000747DB" w:rsidRDefault="00C82BCE" w:rsidP="00881EA3">
            <w:pPr>
              <w:jc w:val="center"/>
            </w:pPr>
            <w:r w:rsidRPr="000747DB">
              <w:t>CO4 / E</w:t>
            </w:r>
          </w:p>
        </w:tc>
        <w:tc>
          <w:tcPr>
            <w:tcW w:w="270" w:type="pct"/>
          </w:tcPr>
          <w:p w14:paraId="71345409" w14:textId="77777777" w:rsidR="00C82BCE" w:rsidRPr="000747DB" w:rsidRDefault="00C82BCE" w:rsidP="00B57D8D">
            <w:pPr>
              <w:jc w:val="center"/>
            </w:pPr>
            <w:r w:rsidRPr="000747DB">
              <w:t>8</w:t>
            </w:r>
          </w:p>
        </w:tc>
      </w:tr>
      <w:tr w:rsidR="00C82BCE" w:rsidRPr="000747DB" w14:paraId="0AEC03E5" w14:textId="77777777" w:rsidTr="00C82BCE">
        <w:trPr>
          <w:trHeight w:val="232"/>
        </w:trPr>
        <w:tc>
          <w:tcPr>
            <w:tcW w:w="338" w:type="pct"/>
            <w:vMerge/>
          </w:tcPr>
          <w:p w14:paraId="3F85C9A3" w14:textId="77777777" w:rsidR="00C82BCE" w:rsidRPr="000747DB" w:rsidRDefault="00C82BCE" w:rsidP="00B57D8D">
            <w:pPr>
              <w:jc w:val="center"/>
            </w:pPr>
          </w:p>
        </w:tc>
        <w:tc>
          <w:tcPr>
            <w:tcW w:w="203" w:type="pct"/>
          </w:tcPr>
          <w:p w14:paraId="0A9548C3" w14:textId="77777777" w:rsidR="00C82BCE" w:rsidRPr="000747DB" w:rsidRDefault="00C82BCE" w:rsidP="00B57D8D">
            <w:pPr>
              <w:jc w:val="center"/>
            </w:pPr>
            <w:r w:rsidRPr="000747DB">
              <w:t>b.</w:t>
            </w:r>
          </w:p>
        </w:tc>
        <w:tc>
          <w:tcPr>
            <w:tcW w:w="3648" w:type="pct"/>
          </w:tcPr>
          <w:p w14:paraId="1C150C73" w14:textId="77777777" w:rsidR="00C82BCE" w:rsidRPr="000747DB" w:rsidRDefault="00C82BCE" w:rsidP="005A69E0">
            <w:pPr>
              <w:jc w:val="both"/>
            </w:pPr>
            <w:r w:rsidRPr="000747DB">
              <w:t>Demonstrate the principle of cryogenic freezer.</w:t>
            </w:r>
          </w:p>
        </w:tc>
        <w:tc>
          <w:tcPr>
            <w:tcW w:w="541" w:type="pct"/>
          </w:tcPr>
          <w:p w14:paraId="6E8B66AD" w14:textId="77777777" w:rsidR="00C82BCE" w:rsidRPr="000747DB" w:rsidRDefault="00C82BCE" w:rsidP="00881EA3">
            <w:pPr>
              <w:jc w:val="center"/>
            </w:pPr>
            <w:r w:rsidRPr="000747DB">
              <w:t>CO5 / U</w:t>
            </w:r>
          </w:p>
        </w:tc>
        <w:tc>
          <w:tcPr>
            <w:tcW w:w="270" w:type="pct"/>
          </w:tcPr>
          <w:p w14:paraId="74EEDEF3" w14:textId="77777777" w:rsidR="00C82BCE" w:rsidRPr="000747DB" w:rsidRDefault="00C82BCE" w:rsidP="00B57D8D">
            <w:pPr>
              <w:jc w:val="center"/>
            </w:pPr>
            <w:r w:rsidRPr="000747DB">
              <w:t>4</w:t>
            </w:r>
          </w:p>
        </w:tc>
      </w:tr>
      <w:tr w:rsidR="00C82BCE" w:rsidRPr="000747DB" w14:paraId="20F3BD38" w14:textId="77777777" w:rsidTr="00C82BCE">
        <w:trPr>
          <w:trHeight w:val="232"/>
        </w:trPr>
        <w:tc>
          <w:tcPr>
            <w:tcW w:w="338" w:type="pct"/>
          </w:tcPr>
          <w:p w14:paraId="1B5E2629" w14:textId="77777777" w:rsidR="00C82BCE" w:rsidRPr="000747DB" w:rsidRDefault="00C82BCE" w:rsidP="00972E31">
            <w:pPr>
              <w:jc w:val="center"/>
            </w:pPr>
          </w:p>
        </w:tc>
        <w:tc>
          <w:tcPr>
            <w:tcW w:w="203" w:type="pct"/>
          </w:tcPr>
          <w:p w14:paraId="05EAAEB1" w14:textId="77777777" w:rsidR="00C82BCE" w:rsidRPr="000747DB" w:rsidRDefault="00C82BCE" w:rsidP="00972E31">
            <w:pPr>
              <w:jc w:val="center"/>
            </w:pPr>
          </w:p>
        </w:tc>
        <w:tc>
          <w:tcPr>
            <w:tcW w:w="3648" w:type="pct"/>
          </w:tcPr>
          <w:p w14:paraId="173C6DD5" w14:textId="77777777" w:rsidR="00C82BCE" w:rsidRPr="000747DB" w:rsidRDefault="00C82BCE" w:rsidP="005A69E0">
            <w:pPr>
              <w:jc w:val="both"/>
            </w:pPr>
          </w:p>
        </w:tc>
        <w:tc>
          <w:tcPr>
            <w:tcW w:w="541" w:type="pct"/>
          </w:tcPr>
          <w:p w14:paraId="044E3A55" w14:textId="77777777" w:rsidR="00C82BCE" w:rsidRPr="000747DB" w:rsidRDefault="00C82BCE" w:rsidP="00881EA3">
            <w:pPr>
              <w:jc w:val="center"/>
            </w:pPr>
          </w:p>
        </w:tc>
        <w:tc>
          <w:tcPr>
            <w:tcW w:w="270" w:type="pct"/>
          </w:tcPr>
          <w:p w14:paraId="482079F6" w14:textId="77777777" w:rsidR="00C82BCE" w:rsidRPr="000747DB" w:rsidRDefault="00C82BCE" w:rsidP="00972E31">
            <w:pPr>
              <w:jc w:val="center"/>
            </w:pPr>
          </w:p>
        </w:tc>
      </w:tr>
      <w:tr w:rsidR="00C82BCE" w:rsidRPr="000747DB" w14:paraId="36794C7C" w14:textId="77777777" w:rsidTr="00C82BCE">
        <w:trPr>
          <w:trHeight w:val="232"/>
        </w:trPr>
        <w:tc>
          <w:tcPr>
            <w:tcW w:w="338" w:type="pct"/>
            <w:vMerge w:val="restart"/>
          </w:tcPr>
          <w:p w14:paraId="41AEC192" w14:textId="77777777" w:rsidR="00C82BCE" w:rsidRPr="000747DB" w:rsidRDefault="00C82BCE" w:rsidP="00A44709">
            <w:pPr>
              <w:jc w:val="center"/>
            </w:pPr>
            <w:r w:rsidRPr="000747DB">
              <w:t>21.</w:t>
            </w:r>
          </w:p>
        </w:tc>
        <w:tc>
          <w:tcPr>
            <w:tcW w:w="203" w:type="pct"/>
          </w:tcPr>
          <w:p w14:paraId="6844C8AA" w14:textId="77777777" w:rsidR="00C82BCE" w:rsidRPr="000747DB" w:rsidRDefault="00C82BCE" w:rsidP="00A44709">
            <w:pPr>
              <w:jc w:val="center"/>
            </w:pPr>
            <w:r w:rsidRPr="000747DB">
              <w:t>a.</w:t>
            </w:r>
          </w:p>
        </w:tc>
        <w:tc>
          <w:tcPr>
            <w:tcW w:w="3648" w:type="pct"/>
          </w:tcPr>
          <w:p w14:paraId="31D31EAA" w14:textId="77777777" w:rsidR="00C82BCE" w:rsidRPr="000747DB" w:rsidRDefault="00C82BCE" w:rsidP="005A69E0">
            <w:pPr>
              <w:jc w:val="both"/>
            </w:pPr>
            <w:r w:rsidRPr="000747DB">
              <w:t>Interpret the working of a screw conveyor.</w:t>
            </w:r>
          </w:p>
        </w:tc>
        <w:tc>
          <w:tcPr>
            <w:tcW w:w="541" w:type="pct"/>
          </w:tcPr>
          <w:p w14:paraId="0B4C31BC" w14:textId="77777777" w:rsidR="00C82BCE" w:rsidRPr="000747DB" w:rsidRDefault="00C82BCE" w:rsidP="00881EA3">
            <w:pPr>
              <w:jc w:val="center"/>
            </w:pPr>
            <w:r w:rsidRPr="000747DB">
              <w:t>CO6 / E</w:t>
            </w:r>
          </w:p>
        </w:tc>
        <w:tc>
          <w:tcPr>
            <w:tcW w:w="270" w:type="pct"/>
          </w:tcPr>
          <w:p w14:paraId="051CA1D6" w14:textId="77777777" w:rsidR="00C82BCE" w:rsidRPr="000747DB" w:rsidRDefault="00C82BCE" w:rsidP="00A44709">
            <w:pPr>
              <w:jc w:val="center"/>
            </w:pPr>
            <w:r w:rsidRPr="000747DB">
              <w:t>7</w:t>
            </w:r>
          </w:p>
        </w:tc>
      </w:tr>
      <w:tr w:rsidR="00C82BCE" w:rsidRPr="000747DB" w14:paraId="68AAD4DF" w14:textId="77777777" w:rsidTr="00C82BCE">
        <w:trPr>
          <w:trHeight w:val="232"/>
        </w:trPr>
        <w:tc>
          <w:tcPr>
            <w:tcW w:w="338" w:type="pct"/>
            <w:vMerge/>
          </w:tcPr>
          <w:p w14:paraId="6677FE4C" w14:textId="77777777" w:rsidR="00C82BCE" w:rsidRPr="000747DB" w:rsidRDefault="00C82BCE" w:rsidP="00A44709">
            <w:pPr>
              <w:jc w:val="center"/>
            </w:pPr>
          </w:p>
        </w:tc>
        <w:tc>
          <w:tcPr>
            <w:tcW w:w="203" w:type="pct"/>
          </w:tcPr>
          <w:p w14:paraId="24638DDE" w14:textId="77777777" w:rsidR="00C82BCE" w:rsidRPr="000747DB" w:rsidRDefault="00C82BCE" w:rsidP="00A44709">
            <w:pPr>
              <w:jc w:val="center"/>
            </w:pPr>
            <w:r w:rsidRPr="000747DB">
              <w:t>b.</w:t>
            </w:r>
          </w:p>
        </w:tc>
        <w:tc>
          <w:tcPr>
            <w:tcW w:w="3648" w:type="pct"/>
          </w:tcPr>
          <w:p w14:paraId="1A46327A" w14:textId="77777777" w:rsidR="00C82BCE" w:rsidRPr="000747DB" w:rsidRDefault="00C82BCE" w:rsidP="005A69E0">
            <w:pPr>
              <w:jc w:val="both"/>
            </w:pPr>
            <w:r w:rsidRPr="000747DB">
              <w:t>Examine the significance of various pulleys used in a belt conveyor.</w:t>
            </w:r>
          </w:p>
        </w:tc>
        <w:tc>
          <w:tcPr>
            <w:tcW w:w="541" w:type="pct"/>
          </w:tcPr>
          <w:p w14:paraId="120B27F9" w14:textId="77777777" w:rsidR="00C82BCE" w:rsidRPr="000747DB" w:rsidRDefault="00C82BCE" w:rsidP="00881EA3">
            <w:pPr>
              <w:jc w:val="center"/>
            </w:pPr>
            <w:r w:rsidRPr="000747DB">
              <w:t>CO6 / E</w:t>
            </w:r>
          </w:p>
        </w:tc>
        <w:tc>
          <w:tcPr>
            <w:tcW w:w="270" w:type="pct"/>
          </w:tcPr>
          <w:p w14:paraId="51093108" w14:textId="77777777" w:rsidR="00C82BCE" w:rsidRPr="000747DB" w:rsidRDefault="00C82BCE" w:rsidP="00A44709">
            <w:pPr>
              <w:jc w:val="center"/>
            </w:pPr>
            <w:r w:rsidRPr="000747DB">
              <w:t>5</w:t>
            </w:r>
          </w:p>
        </w:tc>
      </w:tr>
      <w:tr w:rsidR="00C82BCE" w:rsidRPr="000747DB" w14:paraId="49697199" w14:textId="77777777" w:rsidTr="00C82BCE">
        <w:trPr>
          <w:trHeight w:val="232"/>
        </w:trPr>
        <w:tc>
          <w:tcPr>
            <w:tcW w:w="338" w:type="pct"/>
          </w:tcPr>
          <w:p w14:paraId="7CB56E76" w14:textId="77777777" w:rsidR="00C82BCE" w:rsidRPr="000747DB" w:rsidRDefault="00C82BCE" w:rsidP="00A44709">
            <w:pPr>
              <w:jc w:val="center"/>
            </w:pPr>
          </w:p>
        </w:tc>
        <w:tc>
          <w:tcPr>
            <w:tcW w:w="203" w:type="pct"/>
          </w:tcPr>
          <w:p w14:paraId="575BA3F2" w14:textId="77777777" w:rsidR="00C82BCE" w:rsidRPr="000747DB" w:rsidRDefault="00C82BCE" w:rsidP="00A44709">
            <w:pPr>
              <w:jc w:val="center"/>
            </w:pPr>
          </w:p>
        </w:tc>
        <w:tc>
          <w:tcPr>
            <w:tcW w:w="3648" w:type="pct"/>
          </w:tcPr>
          <w:p w14:paraId="71AD5726" w14:textId="77777777" w:rsidR="00C82BCE" w:rsidRPr="000747DB" w:rsidRDefault="00C82BCE" w:rsidP="005A69E0">
            <w:pPr>
              <w:jc w:val="both"/>
            </w:pPr>
          </w:p>
        </w:tc>
        <w:tc>
          <w:tcPr>
            <w:tcW w:w="541" w:type="pct"/>
          </w:tcPr>
          <w:p w14:paraId="21F53DA6" w14:textId="77777777" w:rsidR="00C82BCE" w:rsidRPr="000747DB" w:rsidRDefault="00C82BCE" w:rsidP="00881EA3">
            <w:pPr>
              <w:jc w:val="center"/>
            </w:pPr>
          </w:p>
        </w:tc>
        <w:tc>
          <w:tcPr>
            <w:tcW w:w="270" w:type="pct"/>
          </w:tcPr>
          <w:p w14:paraId="584AD20F" w14:textId="77777777" w:rsidR="00C82BCE" w:rsidRPr="000747DB" w:rsidRDefault="00C82BCE" w:rsidP="00A44709">
            <w:pPr>
              <w:jc w:val="center"/>
            </w:pPr>
          </w:p>
        </w:tc>
      </w:tr>
      <w:tr w:rsidR="00C82BCE" w:rsidRPr="000747DB" w14:paraId="59B737F9" w14:textId="77777777" w:rsidTr="00C82BCE">
        <w:trPr>
          <w:trHeight w:val="234"/>
        </w:trPr>
        <w:tc>
          <w:tcPr>
            <w:tcW w:w="338" w:type="pct"/>
            <w:vMerge w:val="restart"/>
          </w:tcPr>
          <w:p w14:paraId="6D37E6DA" w14:textId="77777777" w:rsidR="00C82BCE" w:rsidRPr="000747DB" w:rsidRDefault="00C82BCE" w:rsidP="00A44709">
            <w:pPr>
              <w:jc w:val="center"/>
            </w:pPr>
            <w:r w:rsidRPr="000747DB">
              <w:t>22.</w:t>
            </w:r>
          </w:p>
        </w:tc>
        <w:tc>
          <w:tcPr>
            <w:tcW w:w="203" w:type="pct"/>
          </w:tcPr>
          <w:p w14:paraId="14A02518" w14:textId="77777777" w:rsidR="00C82BCE" w:rsidRPr="000747DB" w:rsidRDefault="00C82BCE" w:rsidP="00A44709">
            <w:pPr>
              <w:jc w:val="center"/>
            </w:pPr>
            <w:r w:rsidRPr="000747DB">
              <w:t>a.</w:t>
            </w:r>
          </w:p>
        </w:tc>
        <w:tc>
          <w:tcPr>
            <w:tcW w:w="3648" w:type="pct"/>
          </w:tcPr>
          <w:p w14:paraId="5EBBD2C6" w14:textId="77777777" w:rsidR="00C82BCE" w:rsidRPr="000747DB" w:rsidRDefault="00C82BCE" w:rsidP="005A69E0">
            <w:pPr>
              <w:jc w:val="both"/>
            </w:pPr>
            <w:r w:rsidRPr="000747DB">
              <w:t>Demonstrate the working of different types of piston pumps.</w:t>
            </w:r>
          </w:p>
        </w:tc>
        <w:tc>
          <w:tcPr>
            <w:tcW w:w="541" w:type="pct"/>
          </w:tcPr>
          <w:p w14:paraId="6691D397" w14:textId="77777777" w:rsidR="00C82BCE" w:rsidRPr="000747DB" w:rsidRDefault="00C82BCE" w:rsidP="00881EA3">
            <w:pPr>
              <w:jc w:val="center"/>
            </w:pPr>
            <w:r w:rsidRPr="000747DB">
              <w:t>CO1/ U</w:t>
            </w:r>
          </w:p>
        </w:tc>
        <w:tc>
          <w:tcPr>
            <w:tcW w:w="270" w:type="pct"/>
          </w:tcPr>
          <w:p w14:paraId="036F23A6" w14:textId="77777777" w:rsidR="00C82BCE" w:rsidRPr="000747DB" w:rsidRDefault="00C82BCE" w:rsidP="00A44709">
            <w:pPr>
              <w:jc w:val="center"/>
            </w:pPr>
            <w:r w:rsidRPr="000747DB">
              <w:t>7</w:t>
            </w:r>
          </w:p>
        </w:tc>
      </w:tr>
      <w:tr w:rsidR="00C82BCE" w:rsidRPr="000747DB" w14:paraId="680B6F02" w14:textId="77777777" w:rsidTr="00C82BCE">
        <w:trPr>
          <w:trHeight w:val="232"/>
        </w:trPr>
        <w:tc>
          <w:tcPr>
            <w:tcW w:w="338" w:type="pct"/>
            <w:vMerge/>
          </w:tcPr>
          <w:p w14:paraId="64EB2CC9" w14:textId="77777777" w:rsidR="00C82BCE" w:rsidRPr="000747DB" w:rsidRDefault="00C82BCE" w:rsidP="00A44709">
            <w:pPr>
              <w:jc w:val="center"/>
            </w:pPr>
          </w:p>
        </w:tc>
        <w:tc>
          <w:tcPr>
            <w:tcW w:w="203" w:type="pct"/>
          </w:tcPr>
          <w:p w14:paraId="2D22195A" w14:textId="77777777" w:rsidR="00C82BCE" w:rsidRPr="000747DB" w:rsidRDefault="00C82BCE" w:rsidP="00A44709">
            <w:pPr>
              <w:jc w:val="center"/>
            </w:pPr>
            <w:r w:rsidRPr="000747DB">
              <w:t>b.</w:t>
            </w:r>
          </w:p>
        </w:tc>
        <w:tc>
          <w:tcPr>
            <w:tcW w:w="3648" w:type="pct"/>
          </w:tcPr>
          <w:p w14:paraId="10334E9E" w14:textId="77777777" w:rsidR="00C82BCE" w:rsidRPr="000747DB" w:rsidRDefault="00C82BCE" w:rsidP="005A69E0">
            <w:pPr>
              <w:jc w:val="both"/>
            </w:pPr>
            <w:r>
              <w:t xml:space="preserve">List </w:t>
            </w:r>
            <w:r w:rsidRPr="000747DB">
              <w:t>the advantages, disadvantages, and applications of peristaltic pump</w:t>
            </w:r>
            <w:r>
              <w:t>.</w:t>
            </w:r>
          </w:p>
        </w:tc>
        <w:tc>
          <w:tcPr>
            <w:tcW w:w="541" w:type="pct"/>
          </w:tcPr>
          <w:p w14:paraId="1B5BAA5D" w14:textId="77777777" w:rsidR="00C82BCE" w:rsidRPr="000747DB" w:rsidRDefault="00C82BCE" w:rsidP="00881EA3">
            <w:pPr>
              <w:jc w:val="center"/>
            </w:pPr>
            <w:r w:rsidRPr="000747DB">
              <w:t>CO1/ R</w:t>
            </w:r>
          </w:p>
        </w:tc>
        <w:tc>
          <w:tcPr>
            <w:tcW w:w="270" w:type="pct"/>
          </w:tcPr>
          <w:p w14:paraId="26A376A5" w14:textId="77777777" w:rsidR="00C82BCE" w:rsidRPr="000747DB" w:rsidRDefault="00C82BCE" w:rsidP="00A44709">
            <w:pPr>
              <w:jc w:val="center"/>
            </w:pPr>
            <w:r w:rsidRPr="000747DB">
              <w:t>5</w:t>
            </w:r>
          </w:p>
        </w:tc>
      </w:tr>
      <w:tr w:rsidR="00C82BCE" w:rsidRPr="000747DB" w14:paraId="54519ECD" w14:textId="77777777" w:rsidTr="00C82BCE">
        <w:trPr>
          <w:trHeight w:val="232"/>
        </w:trPr>
        <w:tc>
          <w:tcPr>
            <w:tcW w:w="338" w:type="pct"/>
          </w:tcPr>
          <w:p w14:paraId="19AE7C1E" w14:textId="77777777" w:rsidR="00C82BCE" w:rsidRPr="000747DB" w:rsidRDefault="00C82BCE" w:rsidP="00A44709">
            <w:pPr>
              <w:jc w:val="center"/>
            </w:pPr>
          </w:p>
        </w:tc>
        <w:tc>
          <w:tcPr>
            <w:tcW w:w="203" w:type="pct"/>
          </w:tcPr>
          <w:p w14:paraId="55DC3CF3" w14:textId="77777777" w:rsidR="00C82BCE" w:rsidRPr="000747DB" w:rsidRDefault="00C82BCE" w:rsidP="00A44709">
            <w:pPr>
              <w:jc w:val="center"/>
            </w:pPr>
          </w:p>
        </w:tc>
        <w:tc>
          <w:tcPr>
            <w:tcW w:w="3648" w:type="pct"/>
          </w:tcPr>
          <w:p w14:paraId="7D1B1D00" w14:textId="77777777" w:rsidR="00C82BCE" w:rsidRPr="000747DB" w:rsidRDefault="00C82BCE" w:rsidP="005A69E0">
            <w:pPr>
              <w:jc w:val="both"/>
            </w:pPr>
          </w:p>
        </w:tc>
        <w:tc>
          <w:tcPr>
            <w:tcW w:w="541" w:type="pct"/>
          </w:tcPr>
          <w:p w14:paraId="14348A54" w14:textId="77777777" w:rsidR="00C82BCE" w:rsidRPr="000747DB" w:rsidRDefault="00C82BCE" w:rsidP="00881EA3">
            <w:pPr>
              <w:jc w:val="center"/>
            </w:pPr>
          </w:p>
        </w:tc>
        <w:tc>
          <w:tcPr>
            <w:tcW w:w="270" w:type="pct"/>
          </w:tcPr>
          <w:p w14:paraId="3EAB7FC6" w14:textId="77777777" w:rsidR="00C82BCE" w:rsidRPr="000747DB" w:rsidRDefault="00C82BCE" w:rsidP="00A44709">
            <w:pPr>
              <w:jc w:val="center"/>
            </w:pPr>
          </w:p>
        </w:tc>
      </w:tr>
      <w:tr w:rsidR="00C82BCE" w:rsidRPr="000747DB" w14:paraId="797DBEF0" w14:textId="77777777" w:rsidTr="00C82BCE">
        <w:trPr>
          <w:trHeight w:val="226"/>
        </w:trPr>
        <w:tc>
          <w:tcPr>
            <w:tcW w:w="338" w:type="pct"/>
            <w:vMerge w:val="restart"/>
          </w:tcPr>
          <w:p w14:paraId="5A461070" w14:textId="77777777" w:rsidR="00C82BCE" w:rsidRPr="000747DB" w:rsidRDefault="00C82BCE" w:rsidP="00A44709">
            <w:pPr>
              <w:jc w:val="center"/>
            </w:pPr>
            <w:r w:rsidRPr="000747DB">
              <w:t>23.</w:t>
            </w:r>
          </w:p>
        </w:tc>
        <w:tc>
          <w:tcPr>
            <w:tcW w:w="203" w:type="pct"/>
          </w:tcPr>
          <w:p w14:paraId="4CF17D17" w14:textId="77777777" w:rsidR="00C82BCE" w:rsidRPr="000747DB" w:rsidRDefault="00C82BCE" w:rsidP="00A44709">
            <w:pPr>
              <w:jc w:val="center"/>
            </w:pPr>
            <w:r w:rsidRPr="000747DB">
              <w:t>a.</w:t>
            </w:r>
          </w:p>
        </w:tc>
        <w:tc>
          <w:tcPr>
            <w:tcW w:w="3648" w:type="pct"/>
          </w:tcPr>
          <w:p w14:paraId="6758C47A" w14:textId="77777777" w:rsidR="00C82BCE" w:rsidRPr="000747DB" w:rsidRDefault="00C82BCE" w:rsidP="005A69E0">
            <w:pPr>
              <w:jc w:val="both"/>
            </w:pPr>
            <w:r w:rsidRPr="000747DB">
              <w:t>Outline the classification of gear drives.</w:t>
            </w:r>
          </w:p>
        </w:tc>
        <w:tc>
          <w:tcPr>
            <w:tcW w:w="541" w:type="pct"/>
          </w:tcPr>
          <w:p w14:paraId="53767674" w14:textId="77777777" w:rsidR="00C82BCE" w:rsidRPr="000747DB" w:rsidRDefault="00C82BCE" w:rsidP="00881EA3">
            <w:pPr>
              <w:jc w:val="center"/>
            </w:pPr>
            <w:r w:rsidRPr="000747DB">
              <w:t>CO2/ U</w:t>
            </w:r>
          </w:p>
        </w:tc>
        <w:tc>
          <w:tcPr>
            <w:tcW w:w="270" w:type="pct"/>
          </w:tcPr>
          <w:p w14:paraId="02AB1CD5" w14:textId="77777777" w:rsidR="00C82BCE" w:rsidRPr="000747DB" w:rsidRDefault="00C82BCE" w:rsidP="00A44709">
            <w:pPr>
              <w:jc w:val="center"/>
            </w:pPr>
            <w:r w:rsidRPr="000747DB">
              <w:t>8</w:t>
            </w:r>
          </w:p>
        </w:tc>
      </w:tr>
      <w:tr w:rsidR="00C82BCE" w:rsidRPr="000747DB" w14:paraId="26B3B55B" w14:textId="77777777" w:rsidTr="00C82BCE">
        <w:trPr>
          <w:trHeight w:val="232"/>
        </w:trPr>
        <w:tc>
          <w:tcPr>
            <w:tcW w:w="338" w:type="pct"/>
            <w:vMerge/>
          </w:tcPr>
          <w:p w14:paraId="6812F9CB" w14:textId="77777777" w:rsidR="00C82BCE" w:rsidRPr="000747DB" w:rsidRDefault="00C82BCE" w:rsidP="00A44709">
            <w:pPr>
              <w:jc w:val="center"/>
            </w:pPr>
          </w:p>
        </w:tc>
        <w:tc>
          <w:tcPr>
            <w:tcW w:w="203" w:type="pct"/>
          </w:tcPr>
          <w:p w14:paraId="3B05D436" w14:textId="77777777" w:rsidR="00C82BCE" w:rsidRPr="000747DB" w:rsidRDefault="00C82BCE" w:rsidP="00A44709">
            <w:pPr>
              <w:jc w:val="center"/>
            </w:pPr>
            <w:r w:rsidRPr="000747DB">
              <w:t>b.</w:t>
            </w:r>
          </w:p>
        </w:tc>
        <w:tc>
          <w:tcPr>
            <w:tcW w:w="3648" w:type="pct"/>
          </w:tcPr>
          <w:p w14:paraId="69AAF1EF" w14:textId="77777777" w:rsidR="00C82BCE" w:rsidRPr="000747DB" w:rsidRDefault="00C82BCE" w:rsidP="005A69E0">
            <w:pPr>
              <w:jc w:val="both"/>
            </w:pPr>
            <w:r w:rsidRPr="000747DB">
              <w:t>Make up the schematic diagram for a Vapor compression system.</w:t>
            </w:r>
          </w:p>
        </w:tc>
        <w:tc>
          <w:tcPr>
            <w:tcW w:w="541" w:type="pct"/>
          </w:tcPr>
          <w:p w14:paraId="5E104141" w14:textId="77777777" w:rsidR="00C82BCE" w:rsidRPr="000747DB" w:rsidRDefault="00C82BCE" w:rsidP="00881EA3">
            <w:pPr>
              <w:jc w:val="center"/>
            </w:pPr>
            <w:r w:rsidRPr="000747DB">
              <w:t>CO4 / E</w:t>
            </w:r>
          </w:p>
        </w:tc>
        <w:tc>
          <w:tcPr>
            <w:tcW w:w="270" w:type="pct"/>
          </w:tcPr>
          <w:p w14:paraId="30A435E1" w14:textId="77777777" w:rsidR="00C82BCE" w:rsidRPr="000747DB" w:rsidRDefault="00C82BCE" w:rsidP="00A44709">
            <w:pPr>
              <w:jc w:val="center"/>
            </w:pPr>
            <w:r w:rsidRPr="000747DB">
              <w:t>4</w:t>
            </w:r>
          </w:p>
        </w:tc>
      </w:tr>
      <w:tr w:rsidR="00C82BCE" w:rsidRPr="000747DB" w14:paraId="7CA2D5B7" w14:textId="77777777" w:rsidTr="00C82BCE">
        <w:trPr>
          <w:trHeight w:val="397"/>
        </w:trPr>
        <w:tc>
          <w:tcPr>
            <w:tcW w:w="5000" w:type="pct"/>
            <w:gridSpan w:val="5"/>
            <w:vAlign w:val="center"/>
          </w:tcPr>
          <w:p w14:paraId="57413BE0" w14:textId="77777777" w:rsidR="00C82BCE" w:rsidRPr="000747DB" w:rsidRDefault="00C82BCE" w:rsidP="006A22CE">
            <w:pPr>
              <w:jc w:val="center"/>
              <w:rPr>
                <w:b/>
              </w:rPr>
            </w:pPr>
            <w:r w:rsidRPr="000747DB">
              <w:rPr>
                <w:b/>
              </w:rPr>
              <w:t>COMPULSORY QUESTION</w:t>
            </w:r>
          </w:p>
        </w:tc>
      </w:tr>
      <w:tr w:rsidR="00C82BCE" w:rsidRPr="000747DB" w14:paraId="6C8B80DE" w14:textId="77777777" w:rsidTr="00C82BCE">
        <w:trPr>
          <w:trHeight w:val="323"/>
        </w:trPr>
        <w:tc>
          <w:tcPr>
            <w:tcW w:w="338" w:type="pct"/>
          </w:tcPr>
          <w:p w14:paraId="0DEDC96A" w14:textId="77777777" w:rsidR="00C82BCE" w:rsidRPr="000747DB" w:rsidRDefault="00C82BCE" w:rsidP="00A44709">
            <w:pPr>
              <w:jc w:val="center"/>
            </w:pPr>
            <w:r w:rsidRPr="000747DB">
              <w:t>24.</w:t>
            </w:r>
          </w:p>
        </w:tc>
        <w:tc>
          <w:tcPr>
            <w:tcW w:w="203" w:type="pct"/>
          </w:tcPr>
          <w:p w14:paraId="7654ABC4" w14:textId="77777777" w:rsidR="00C82BCE" w:rsidRPr="000747DB" w:rsidRDefault="00C82BCE" w:rsidP="00A44709">
            <w:pPr>
              <w:jc w:val="center"/>
            </w:pPr>
          </w:p>
        </w:tc>
        <w:tc>
          <w:tcPr>
            <w:tcW w:w="3648" w:type="pct"/>
          </w:tcPr>
          <w:p w14:paraId="294E6A40" w14:textId="77777777" w:rsidR="00C82BCE" w:rsidRPr="000747DB" w:rsidRDefault="00C82BCE" w:rsidP="00D01982">
            <w:pPr>
              <w:jc w:val="both"/>
            </w:pPr>
            <w:r w:rsidRPr="000747DB">
              <w:t>Discuss the design considerations of bucket elevator.</w:t>
            </w:r>
          </w:p>
        </w:tc>
        <w:tc>
          <w:tcPr>
            <w:tcW w:w="541" w:type="pct"/>
          </w:tcPr>
          <w:p w14:paraId="404EF064" w14:textId="77777777" w:rsidR="00C82BCE" w:rsidRPr="000747DB" w:rsidRDefault="00C82BCE" w:rsidP="00881EA3">
            <w:pPr>
              <w:jc w:val="center"/>
            </w:pPr>
            <w:r w:rsidRPr="000747DB">
              <w:t>CO6 / C</w:t>
            </w:r>
          </w:p>
        </w:tc>
        <w:tc>
          <w:tcPr>
            <w:tcW w:w="270" w:type="pct"/>
          </w:tcPr>
          <w:p w14:paraId="2F690FAF" w14:textId="77777777" w:rsidR="00C82BCE" w:rsidRPr="000747DB" w:rsidRDefault="00C82BCE" w:rsidP="00A44709">
            <w:pPr>
              <w:jc w:val="center"/>
            </w:pPr>
            <w:r w:rsidRPr="000747DB">
              <w:t>12</w:t>
            </w:r>
          </w:p>
        </w:tc>
      </w:tr>
    </w:tbl>
    <w:p w14:paraId="3EDBABC0" w14:textId="77777777" w:rsidR="00C82BCE" w:rsidRDefault="00C82BCE" w:rsidP="006A22CE">
      <w:pPr>
        <w:jc w:val="center"/>
        <w:rPr>
          <w:b/>
          <w:bCs/>
        </w:rPr>
      </w:pPr>
    </w:p>
    <w:p w14:paraId="0C58BC32" w14:textId="77777777" w:rsidR="00C82BCE" w:rsidRPr="005B4C0A" w:rsidRDefault="00C82BCE" w:rsidP="006A22CE">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3387CAA" w14:textId="77777777" w:rsidR="00C82BCE" w:rsidRPr="000747DB" w:rsidRDefault="00C82BCE" w:rsidP="0035035F">
      <w:pPr>
        <w:rPr>
          <w:b/>
        </w:rPr>
      </w:pPr>
    </w:p>
    <w:tbl>
      <w:tblPr>
        <w:tblStyle w:val="TableGrid"/>
        <w:tblW w:w="0" w:type="auto"/>
        <w:tblLook w:val="04A0" w:firstRow="1" w:lastRow="0" w:firstColumn="1" w:lastColumn="0" w:noHBand="0" w:noVBand="1"/>
      </w:tblPr>
      <w:tblGrid>
        <w:gridCol w:w="674"/>
        <w:gridCol w:w="8343"/>
      </w:tblGrid>
      <w:tr w:rsidR="00C82BCE" w:rsidRPr="000747DB" w14:paraId="5BBBBD2A" w14:textId="77777777" w:rsidTr="00A44709">
        <w:tc>
          <w:tcPr>
            <w:tcW w:w="675" w:type="dxa"/>
          </w:tcPr>
          <w:p w14:paraId="69136FEE" w14:textId="77777777" w:rsidR="00C82BCE" w:rsidRPr="000747DB" w:rsidRDefault="00C82BCE" w:rsidP="00A44709"/>
        </w:tc>
        <w:tc>
          <w:tcPr>
            <w:tcW w:w="10008" w:type="dxa"/>
          </w:tcPr>
          <w:p w14:paraId="29B9E610" w14:textId="77777777" w:rsidR="00C82BCE" w:rsidRPr="000747DB" w:rsidRDefault="00C82BCE" w:rsidP="00A44709">
            <w:pPr>
              <w:jc w:val="center"/>
              <w:rPr>
                <w:b/>
              </w:rPr>
            </w:pPr>
            <w:r w:rsidRPr="000747DB">
              <w:rPr>
                <w:b/>
              </w:rPr>
              <w:t>COURSE OUTCOMES</w:t>
            </w:r>
          </w:p>
        </w:tc>
      </w:tr>
      <w:tr w:rsidR="00C82BCE" w:rsidRPr="000747DB" w14:paraId="5892CB41" w14:textId="77777777" w:rsidTr="00A44709">
        <w:tc>
          <w:tcPr>
            <w:tcW w:w="675" w:type="dxa"/>
          </w:tcPr>
          <w:p w14:paraId="4C54EDCB" w14:textId="77777777" w:rsidR="00C82BCE" w:rsidRPr="000747DB" w:rsidRDefault="00C82BCE" w:rsidP="00A44709">
            <w:r w:rsidRPr="000747DB">
              <w:t>CO1</w:t>
            </w:r>
          </w:p>
        </w:tc>
        <w:tc>
          <w:tcPr>
            <w:tcW w:w="10008" w:type="dxa"/>
          </w:tcPr>
          <w:p w14:paraId="7133500C" w14:textId="77777777" w:rsidR="00C82BCE" w:rsidRPr="000747DB" w:rsidRDefault="00C82BCE" w:rsidP="005A69E0">
            <w:pPr>
              <w:jc w:val="both"/>
            </w:pPr>
            <w:r w:rsidRPr="000747DB">
              <w:rPr>
                <w:spacing w:val="-1"/>
              </w:rPr>
              <w:t>Understand</w:t>
            </w:r>
            <w:r w:rsidRPr="000747DB">
              <w:rPr>
                <w:spacing w:val="16"/>
              </w:rPr>
              <w:t xml:space="preserve"> </w:t>
            </w:r>
            <w:r w:rsidRPr="000747DB">
              <w:t>the</w:t>
            </w:r>
            <w:r w:rsidRPr="000747DB">
              <w:rPr>
                <w:spacing w:val="14"/>
              </w:rPr>
              <w:t xml:space="preserve"> </w:t>
            </w:r>
            <w:r w:rsidRPr="000747DB">
              <w:rPr>
                <w:spacing w:val="-1"/>
              </w:rPr>
              <w:t>working</w:t>
            </w:r>
            <w:r w:rsidRPr="000747DB">
              <w:rPr>
                <w:spacing w:val="17"/>
              </w:rPr>
              <w:t xml:space="preserve"> </w:t>
            </w:r>
            <w:r w:rsidRPr="000747DB">
              <w:t>principle</w:t>
            </w:r>
            <w:r w:rsidRPr="000747DB">
              <w:rPr>
                <w:spacing w:val="14"/>
              </w:rPr>
              <w:t xml:space="preserve"> </w:t>
            </w:r>
            <w:r w:rsidRPr="000747DB">
              <w:t>of</w:t>
            </w:r>
            <w:r w:rsidRPr="000747DB">
              <w:rPr>
                <w:spacing w:val="14"/>
              </w:rPr>
              <w:t xml:space="preserve"> </w:t>
            </w:r>
            <w:r w:rsidRPr="000747DB">
              <w:rPr>
                <w:spacing w:val="-1"/>
              </w:rPr>
              <w:t>pumps</w:t>
            </w:r>
            <w:r w:rsidRPr="000747DB">
              <w:rPr>
                <w:spacing w:val="15"/>
              </w:rPr>
              <w:t xml:space="preserve"> </w:t>
            </w:r>
            <w:r w:rsidRPr="000747DB">
              <w:t>and</w:t>
            </w:r>
            <w:r w:rsidRPr="000747DB">
              <w:rPr>
                <w:spacing w:val="15"/>
              </w:rPr>
              <w:t xml:space="preserve"> </w:t>
            </w:r>
            <w:r w:rsidRPr="000747DB">
              <w:rPr>
                <w:spacing w:val="-1"/>
              </w:rPr>
              <w:t>their</w:t>
            </w:r>
            <w:r w:rsidRPr="000747DB">
              <w:rPr>
                <w:spacing w:val="16"/>
              </w:rPr>
              <w:t xml:space="preserve"> </w:t>
            </w:r>
            <w:r w:rsidRPr="000747DB">
              <w:rPr>
                <w:spacing w:val="-1"/>
              </w:rPr>
              <w:t>applications.</w:t>
            </w:r>
          </w:p>
        </w:tc>
      </w:tr>
      <w:tr w:rsidR="00C82BCE" w:rsidRPr="000747DB" w14:paraId="5E2FAB92" w14:textId="77777777" w:rsidTr="00A44709">
        <w:tc>
          <w:tcPr>
            <w:tcW w:w="675" w:type="dxa"/>
          </w:tcPr>
          <w:p w14:paraId="128C4FDD" w14:textId="77777777" w:rsidR="00C82BCE" w:rsidRPr="000747DB" w:rsidRDefault="00C82BCE" w:rsidP="00A44709">
            <w:r w:rsidRPr="000747DB">
              <w:t>CO2</w:t>
            </w:r>
          </w:p>
        </w:tc>
        <w:tc>
          <w:tcPr>
            <w:tcW w:w="10008" w:type="dxa"/>
          </w:tcPr>
          <w:p w14:paraId="2BE07D32" w14:textId="77777777" w:rsidR="00C82BCE" w:rsidRPr="000747DB" w:rsidRDefault="00C82BCE" w:rsidP="005A69E0">
            <w:pPr>
              <w:jc w:val="both"/>
            </w:pPr>
            <w:r w:rsidRPr="000747DB">
              <w:rPr>
                <w:spacing w:val="-1"/>
              </w:rPr>
              <w:t>Know</w:t>
            </w:r>
            <w:r w:rsidRPr="000747DB">
              <w:rPr>
                <w:spacing w:val="17"/>
              </w:rPr>
              <w:t xml:space="preserve"> </w:t>
            </w:r>
            <w:r w:rsidRPr="000747DB">
              <w:rPr>
                <w:spacing w:val="-1"/>
              </w:rPr>
              <w:t>about</w:t>
            </w:r>
            <w:r w:rsidRPr="000747DB">
              <w:rPr>
                <w:spacing w:val="15"/>
              </w:rPr>
              <w:t xml:space="preserve"> </w:t>
            </w:r>
            <w:r w:rsidRPr="000747DB">
              <w:t>the</w:t>
            </w:r>
            <w:r w:rsidRPr="000747DB">
              <w:rPr>
                <w:spacing w:val="12"/>
              </w:rPr>
              <w:t xml:space="preserve"> </w:t>
            </w:r>
            <w:r w:rsidRPr="000747DB">
              <w:rPr>
                <w:spacing w:val="-1"/>
              </w:rPr>
              <w:t>various</w:t>
            </w:r>
            <w:r w:rsidRPr="000747DB">
              <w:rPr>
                <w:spacing w:val="16"/>
              </w:rPr>
              <w:t xml:space="preserve"> </w:t>
            </w:r>
            <w:r w:rsidRPr="000747DB">
              <w:rPr>
                <w:spacing w:val="-1"/>
              </w:rPr>
              <w:t>power</w:t>
            </w:r>
            <w:r w:rsidRPr="000747DB">
              <w:rPr>
                <w:spacing w:val="15"/>
              </w:rPr>
              <w:t xml:space="preserve"> </w:t>
            </w:r>
            <w:r w:rsidRPr="000747DB">
              <w:rPr>
                <w:spacing w:val="-1"/>
              </w:rPr>
              <w:t>transmission</w:t>
            </w:r>
            <w:r w:rsidRPr="000747DB">
              <w:rPr>
                <w:spacing w:val="15"/>
              </w:rPr>
              <w:t xml:space="preserve"> </w:t>
            </w:r>
            <w:r w:rsidRPr="000747DB">
              <w:rPr>
                <w:spacing w:val="-1"/>
              </w:rPr>
              <w:t>elements</w:t>
            </w:r>
            <w:r w:rsidRPr="000747DB">
              <w:rPr>
                <w:spacing w:val="16"/>
              </w:rPr>
              <w:t xml:space="preserve"> and their design.</w:t>
            </w:r>
          </w:p>
        </w:tc>
      </w:tr>
      <w:tr w:rsidR="00C82BCE" w:rsidRPr="000747DB" w14:paraId="6C762EA0" w14:textId="77777777" w:rsidTr="00A44709">
        <w:tc>
          <w:tcPr>
            <w:tcW w:w="675" w:type="dxa"/>
          </w:tcPr>
          <w:p w14:paraId="65D5FA05" w14:textId="77777777" w:rsidR="00C82BCE" w:rsidRPr="000747DB" w:rsidRDefault="00C82BCE" w:rsidP="00A44709">
            <w:r w:rsidRPr="000747DB">
              <w:t>CO3</w:t>
            </w:r>
          </w:p>
        </w:tc>
        <w:tc>
          <w:tcPr>
            <w:tcW w:w="10008" w:type="dxa"/>
          </w:tcPr>
          <w:p w14:paraId="5CE586EE" w14:textId="77777777" w:rsidR="00C82BCE" w:rsidRPr="000747DB" w:rsidRDefault="00C82BCE" w:rsidP="005A69E0">
            <w:pPr>
              <w:jc w:val="both"/>
            </w:pPr>
            <w:r w:rsidRPr="000747DB">
              <w:rPr>
                <w:spacing w:val="-1"/>
              </w:rPr>
              <w:t>Gain knowledge on working</w:t>
            </w:r>
            <w:r w:rsidRPr="000747DB">
              <w:rPr>
                <w:spacing w:val="14"/>
              </w:rPr>
              <w:t xml:space="preserve"> </w:t>
            </w:r>
            <w:r w:rsidRPr="000747DB">
              <w:rPr>
                <w:spacing w:val="-1"/>
              </w:rPr>
              <w:t>principle</w:t>
            </w:r>
            <w:r w:rsidRPr="000747DB">
              <w:rPr>
                <w:spacing w:val="15"/>
              </w:rPr>
              <w:t xml:space="preserve"> </w:t>
            </w:r>
            <w:r w:rsidRPr="000747DB">
              <w:rPr>
                <w:spacing w:val="-1"/>
              </w:rPr>
              <w:t>of</w:t>
            </w:r>
            <w:r w:rsidRPr="000747DB">
              <w:rPr>
                <w:spacing w:val="14"/>
              </w:rPr>
              <w:t xml:space="preserve"> </w:t>
            </w:r>
            <w:r w:rsidRPr="000747DB">
              <w:rPr>
                <w:spacing w:val="-1"/>
              </w:rPr>
              <w:t>boilers</w:t>
            </w:r>
            <w:r w:rsidRPr="000747DB">
              <w:rPr>
                <w:spacing w:val="52"/>
                <w:w w:val="102"/>
              </w:rPr>
              <w:t xml:space="preserve"> </w:t>
            </w:r>
            <w:r w:rsidRPr="000747DB">
              <w:rPr>
                <w:spacing w:val="-1"/>
              </w:rPr>
              <w:t>and</w:t>
            </w:r>
            <w:r w:rsidRPr="000747DB">
              <w:rPr>
                <w:spacing w:val="21"/>
              </w:rPr>
              <w:t xml:space="preserve"> measurement of performance.</w:t>
            </w:r>
          </w:p>
        </w:tc>
      </w:tr>
      <w:tr w:rsidR="00C82BCE" w:rsidRPr="000747DB" w14:paraId="3BA6E50A" w14:textId="77777777" w:rsidTr="00A44709">
        <w:tc>
          <w:tcPr>
            <w:tcW w:w="675" w:type="dxa"/>
          </w:tcPr>
          <w:p w14:paraId="0CE7ABFC" w14:textId="77777777" w:rsidR="00C82BCE" w:rsidRPr="000747DB" w:rsidRDefault="00C82BCE" w:rsidP="00A44709">
            <w:r w:rsidRPr="000747DB">
              <w:t>CO4</w:t>
            </w:r>
          </w:p>
        </w:tc>
        <w:tc>
          <w:tcPr>
            <w:tcW w:w="10008" w:type="dxa"/>
          </w:tcPr>
          <w:p w14:paraId="2EBD9FC4" w14:textId="77777777" w:rsidR="00C82BCE" w:rsidRPr="000747DB" w:rsidRDefault="00C82BCE" w:rsidP="005A69E0">
            <w:pPr>
              <w:jc w:val="both"/>
            </w:pPr>
            <w:r w:rsidRPr="000747DB">
              <w:rPr>
                <w:spacing w:val="-1"/>
              </w:rPr>
              <w:t>Study the working</w:t>
            </w:r>
            <w:r w:rsidRPr="000747DB">
              <w:rPr>
                <w:spacing w:val="14"/>
              </w:rPr>
              <w:t xml:space="preserve"> </w:t>
            </w:r>
            <w:r w:rsidRPr="000747DB">
              <w:rPr>
                <w:spacing w:val="-1"/>
              </w:rPr>
              <w:t>principle</w:t>
            </w:r>
            <w:r w:rsidRPr="000747DB">
              <w:rPr>
                <w:spacing w:val="15"/>
              </w:rPr>
              <w:t xml:space="preserve"> and applications </w:t>
            </w:r>
            <w:r w:rsidRPr="000747DB">
              <w:rPr>
                <w:spacing w:val="-1"/>
              </w:rPr>
              <w:t>of</w:t>
            </w:r>
            <w:r w:rsidRPr="000747DB">
              <w:rPr>
                <w:spacing w:val="14"/>
              </w:rPr>
              <w:t xml:space="preserve"> </w:t>
            </w:r>
            <w:r w:rsidRPr="000747DB">
              <w:rPr>
                <w:spacing w:val="-1"/>
              </w:rPr>
              <w:t>various mechanical refrigeration systems</w:t>
            </w:r>
            <w:r w:rsidRPr="000747DB">
              <w:rPr>
                <w:spacing w:val="21"/>
              </w:rPr>
              <w:t>.</w:t>
            </w:r>
          </w:p>
        </w:tc>
      </w:tr>
      <w:tr w:rsidR="00C82BCE" w:rsidRPr="000747DB" w14:paraId="41E59191" w14:textId="77777777" w:rsidTr="00A44709">
        <w:tc>
          <w:tcPr>
            <w:tcW w:w="675" w:type="dxa"/>
          </w:tcPr>
          <w:p w14:paraId="0CAD8B60" w14:textId="77777777" w:rsidR="00C82BCE" w:rsidRPr="000747DB" w:rsidRDefault="00C82BCE" w:rsidP="00A44709">
            <w:r w:rsidRPr="000747DB">
              <w:t>CO5</w:t>
            </w:r>
          </w:p>
        </w:tc>
        <w:tc>
          <w:tcPr>
            <w:tcW w:w="10008" w:type="dxa"/>
          </w:tcPr>
          <w:p w14:paraId="78C89413" w14:textId="77777777" w:rsidR="00C82BCE" w:rsidRPr="000747DB" w:rsidRDefault="00C82BCE" w:rsidP="005A69E0">
            <w:pPr>
              <w:jc w:val="both"/>
            </w:pPr>
            <w:r w:rsidRPr="000747DB">
              <w:rPr>
                <w:spacing w:val="-1"/>
              </w:rPr>
              <w:t>Learn about the principles and applications of different food chillers and freezers.</w:t>
            </w:r>
          </w:p>
        </w:tc>
      </w:tr>
      <w:tr w:rsidR="00C82BCE" w:rsidRPr="000747DB" w14:paraId="36058FCB" w14:textId="77777777" w:rsidTr="00A44709">
        <w:tc>
          <w:tcPr>
            <w:tcW w:w="675" w:type="dxa"/>
          </w:tcPr>
          <w:p w14:paraId="1F0E3A79" w14:textId="77777777" w:rsidR="00C82BCE" w:rsidRPr="000747DB" w:rsidRDefault="00C82BCE" w:rsidP="00A44709">
            <w:r w:rsidRPr="000747DB">
              <w:t>CO6</w:t>
            </w:r>
          </w:p>
        </w:tc>
        <w:tc>
          <w:tcPr>
            <w:tcW w:w="10008" w:type="dxa"/>
          </w:tcPr>
          <w:p w14:paraId="7FE602C7" w14:textId="77777777" w:rsidR="00C82BCE" w:rsidRPr="000747DB" w:rsidRDefault="00C82BCE" w:rsidP="005A69E0">
            <w:pPr>
              <w:jc w:val="both"/>
            </w:pPr>
            <w:r w:rsidRPr="000747DB">
              <w:rPr>
                <w:spacing w:val="-1"/>
              </w:rPr>
              <w:t>Appraise the construction</w:t>
            </w:r>
            <w:r w:rsidRPr="000747DB">
              <w:t xml:space="preserve"> </w:t>
            </w:r>
            <w:r w:rsidRPr="000747DB">
              <w:rPr>
                <w:spacing w:val="-1"/>
              </w:rPr>
              <w:t>and</w:t>
            </w:r>
            <w:r w:rsidRPr="000747DB">
              <w:t xml:space="preserve"> </w:t>
            </w:r>
            <w:r w:rsidRPr="000747DB">
              <w:rPr>
                <w:spacing w:val="-1"/>
              </w:rPr>
              <w:t>working</w:t>
            </w:r>
            <w:r w:rsidRPr="000747DB">
              <w:t xml:space="preserve"> principle</w:t>
            </w:r>
            <w:r w:rsidRPr="000747DB">
              <w:rPr>
                <w:spacing w:val="14"/>
              </w:rPr>
              <w:t xml:space="preserve"> </w:t>
            </w:r>
            <w:r w:rsidRPr="000747DB">
              <w:t>of</w:t>
            </w:r>
            <w:r w:rsidRPr="000747DB">
              <w:rPr>
                <w:spacing w:val="13"/>
              </w:rPr>
              <w:t xml:space="preserve"> </w:t>
            </w:r>
            <w:r w:rsidRPr="000747DB">
              <w:t>various</w:t>
            </w:r>
            <w:r w:rsidRPr="000747DB">
              <w:rPr>
                <w:spacing w:val="15"/>
              </w:rPr>
              <w:t xml:space="preserve"> </w:t>
            </w:r>
            <w:r w:rsidRPr="000747DB">
              <w:rPr>
                <w:spacing w:val="-1"/>
              </w:rPr>
              <w:t>material</w:t>
            </w:r>
            <w:r w:rsidRPr="000747DB">
              <w:t xml:space="preserve"> </w:t>
            </w:r>
            <w:r w:rsidRPr="000747DB">
              <w:rPr>
                <w:spacing w:val="13"/>
              </w:rPr>
              <w:t>h</w:t>
            </w:r>
            <w:r w:rsidRPr="000747DB">
              <w:t>andling</w:t>
            </w:r>
            <w:r w:rsidRPr="000747DB">
              <w:rPr>
                <w:spacing w:val="25"/>
                <w:w w:val="102"/>
              </w:rPr>
              <w:t xml:space="preserve"> </w:t>
            </w:r>
            <w:r w:rsidRPr="000747DB">
              <w:rPr>
                <w:spacing w:val="-1"/>
              </w:rPr>
              <w:t>systems.</w:t>
            </w:r>
          </w:p>
        </w:tc>
      </w:tr>
    </w:tbl>
    <w:p w14:paraId="0E6A3032" w14:textId="77777777" w:rsidR="00C82BCE" w:rsidRPr="000747DB" w:rsidRDefault="00C82BCE" w:rsidP="0035035F"/>
    <w:tbl>
      <w:tblPr>
        <w:tblStyle w:val="TableGrid"/>
        <w:tblW w:w="0" w:type="auto"/>
        <w:tblLook w:val="04A0" w:firstRow="1" w:lastRow="0" w:firstColumn="1" w:lastColumn="0" w:noHBand="0" w:noVBand="1"/>
      </w:tblPr>
      <w:tblGrid>
        <w:gridCol w:w="771"/>
        <w:gridCol w:w="1354"/>
        <w:gridCol w:w="1478"/>
        <w:gridCol w:w="1050"/>
        <w:gridCol w:w="1244"/>
        <w:gridCol w:w="1167"/>
        <w:gridCol w:w="1052"/>
        <w:gridCol w:w="901"/>
      </w:tblGrid>
      <w:tr w:rsidR="00C82BCE" w:rsidRPr="000747DB" w14:paraId="7A1D64E4" w14:textId="77777777" w:rsidTr="008E04AC">
        <w:tc>
          <w:tcPr>
            <w:tcW w:w="10399" w:type="dxa"/>
            <w:gridSpan w:val="8"/>
          </w:tcPr>
          <w:p w14:paraId="1AC7B2A7" w14:textId="77777777" w:rsidR="00C82BCE" w:rsidRPr="000747DB" w:rsidRDefault="00C82BCE" w:rsidP="00A44709">
            <w:pPr>
              <w:jc w:val="center"/>
              <w:rPr>
                <w:b/>
              </w:rPr>
            </w:pPr>
            <w:r w:rsidRPr="000747DB">
              <w:rPr>
                <w:b/>
              </w:rPr>
              <w:t>Assessment Pattern as per Bloom’s Taxonomy</w:t>
            </w:r>
          </w:p>
        </w:tc>
      </w:tr>
      <w:tr w:rsidR="00C82BCE" w:rsidRPr="000747DB" w14:paraId="4EDB2F7F" w14:textId="77777777" w:rsidTr="00AA5712">
        <w:tc>
          <w:tcPr>
            <w:tcW w:w="926" w:type="dxa"/>
          </w:tcPr>
          <w:p w14:paraId="54B46FD2" w14:textId="77777777" w:rsidR="00C82BCE" w:rsidRPr="000747DB" w:rsidRDefault="00C82BCE" w:rsidP="00A44709">
            <w:r>
              <w:t>CO / BL</w:t>
            </w:r>
          </w:p>
        </w:tc>
        <w:tc>
          <w:tcPr>
            <w:tcW w:w="1361" w:type="dxa"/>
          </w:tcPr>
          <w:p w14:paraId="2932A1D5" w14:textId="77777777" w:rsidR="00C82BCE" w:rsidRPr="000747DB" w:rsidRDefault="00C82BCE" w:rsidP="00A44709">
            <w:pPr>
              <w:jc w:val="center"/>
              <w:rPr>
                <w:b/>
              </w:rPr>
            </w:pPr>
            <w:r w:rsidRPr="000747DB">
              <w:rPr>
                <w:b/>
              </w:rPr>
              <w:t>Remember</w:t>
            </w:r>
          </w:p>
        </w:tc>
        <w:tc>
          <w:tcPr>
            <w:tcW w:w="1554" w:type="dxa"/>
          </w:tcPr>
          <w:p w14:paraId="16773A5A" w14:textId="77777777" w:rsidR="00C82BCE" w:rsidRPr="000747DB" w:rsidRDefault="00C82BCE" w:rsidP="00A44709">
            <w:pPr>
              <w:jc w:val="center"/>
              <w:rPr>
                <w:b/>
              </w:rPr>
            </w:pPr>
            <w:r w:rsidRPr="000747DB">
              <w:rPr>
                <w:b/>
              </w:rPr>
              <w:t>Understand</w:t>
            </w:r>
          </w:p>
        </w:tc>
        <w:tc>
          <w:tcPr>
            <w:tcW w:w="1373" w:type="dxa"/>
          </w:tcPr>
          <w:p w14:paraId="77065D97" w14:textId="77777777" w:rsidR="00C82BCE" w:rsidRPr="000747DB" w:rsidRDefault="00C82BCE" w:rsidP="00A44709">
            <w:pPr>
              <w:jc w:val="center"/>
              <w:rPr>
                <w:b/>
              </w:rPr>
            </w:pPr>
            <w:r w:rsidRPr="000747DB">
              <w:rPr>
                <w:b/>
              </w:rPr>
              <w:t>Apply</w:t>
            </w:r>
          </w:p>
        </w:tc>
        <w:tc>
          <w:tcPr>
            <w:tcW w:w="1557" w:type="dxa"/>
          </w:tcPr>
          <w:p w14:paraId="4A417453" w14:textId="77777777" w:rsidR="00C82BCE" w:rsidRPr="000747DB" w:rsidRDefault="00C82BCE" w:rsidP="00A44709">
            <w:pPr>
              <w:jc w:val="center"/>
              <w:rPr>
                <w:b/>
              </w:rPr>
            </w:pPr>
            <w:r w:rsidRPr="000747DB">
              <w:rPr>
                <w:b/>
              </w:rPr>
              <w:t>Analyze</w:t>
            </w:r>
          </w:p>
        </w:tc>
        <w:tc>
          <w:tcPr>
            <w:tcW w:w="1236" w:type="dxa"/>
          </w:tcPr>
          <w:p w14:paraId="4C186167" w14:textId="77777777" w:rsidR="00C82BCE" w:rsidRPr="000747DB" w:rsidRDefault="00C82BCE" w:rsidP="00A44709">
            <w:pPr>
              <w:jc w:val="center"/>
              <w:rPr>
                <w:b/>
              </w:rPr>
            </w:pPr>
            <w:r w:rsidRPr="000747DB">
              <w:rPr>
                <w:b/>
              </w:rPr>
              <w:t>Evaluate</w:t>
            </w:r>
          </w:p>
        </w:tc>
        <w:tc>
          <w:tcPr>
            <w:tcW w:w="1275" w:type="dxa"/>
          </w:tcPr>
          <w:p w14:paraId="5E5D90AC" w14:textId="77777777" w:rsidR="00C82BCE" w:rsidRPr="000747DB" w:rsidRDefault="00C82BCE" w:rsidP="00A44709">
            <w:pPr>
              <w:jc w:val="center"/>
              <w:rPr>
                <w:b/>
              </w:rPr>
            </w:pPr>
            <w:r w:rsidRPr="000747DB">
              <w:rPr>
                <w:b/>
              </w:rPr>
              <w:t>Create</w:t>
            </w:r>
          </w:p>
        </w:tc>
        <w:tc>
          <w:tcPr>
            <w:tcW w:w="1117" w:type="dxa"/>
          </w:tcPr>
          <w:p w14:paraId="4683F1AC" w14:textId="77777777" w:rsidR="00C82BCE" w:rsidRPr="000747DB" w:rsidRDefault="00C82BCE" w:rsidP="00A44709">
            <w:pPr>
              <w:jc w:val="center"/>
              <w:rPr>
                <w:b/>
              </w:rPr>
            </w:pPr>
            <w:r w:rsidRPr="000747DB">
              <w:rPr>
                <w:b/>
              </w:rPr>
              <w:t>Total</w:t>
            </w:r>
          </w:p>
        </w:tc>
      </w:tr>
      <w:tr w:rsidR="00C82BCE" w:rsidRPr="000747DB" w14:paraId="162A2AF9" w14:textId="77777777" w:rsidTr="00AA5712">
        <w:tc>
          <w:tcPr>
            <w:tcW w:w="926" w:type="dxa"/>
          </w:tcPr>
          <w:p w14:paraId="49B9F713" w14:textId="77777777" w:rsidR="00C82BCE" w:rsidRPr="000747DB" w:rsidRDefault="00C82BCE" w:rsidP="00A44709">
            <w:r w:rsidRPr="000747DB">
              <w:t>CO1</w:t>
            </w:r>
          </w:p>
        </w:tc>
        <w:tc>
          <w:tcPr>
            <w:tcW w:w="1361" w:type="dxa"/>
          </w:tcPr>
          <w:p w14:paraId="7E4868DE" w14:textId="77777777" w:rsidR="00C82BCE" w:rsidRPr="000747DB" w:rsidRDefault="00C82BCE" w:rsidP="00A44709">
            <w:pPr>
              <w:jc w:val="center"/>
            </w:pPr>
            <w:r w:rsidRPr="000747DB">
              <w:t>7</w:t>
            </w:r>
          </w:p>
        </w:tc>
        <w:tc>
          <w:tcPr>
            <w:tcW w:w="1554" w:type="dxa"/>
          </w:tcPr>
          <w:p w14:paraId="3AEC0C1A" w14:textId="77777777" w:rsidR="00C82BCE" w:rsidRPr="000747DB" w:rsidRDefault="00C82BCE" w:rsidP="00A44709">
            <w:pPr>
              <w:jc w:val="center"/>
            </w:pPr>
            <w:r w:rsidRPr="000747DB">
              <w:t>19</w:t>
            </w:r>
          </w:p>
        </w:tc>
        <w:tc>
          <w:tcPr>
            <w:tcW w:w="1373" w:type="dxa"/>
          </w:tcPr>
          <w:p w14:paraId="0C991A3D" w14:textId="77777777" w:rsidR="00C82BCE" w:rsidRPr="000747DB" w:rsidRDefault="00C82BCE" w:rsidP="00A44709">
            <w:pPr>
              <w:jc w:val="center"/>
            </w:pPr>
          </w:p>
        </w:tc>
        <w:tc>
          <w:tcPr>
            <w:tcW w:w="1557" w:type="dxa"/>
          </w:tcPr>
          <w:p w14:paraId="68905300" w14:textId="77777777" w:rsidR="00C82BCE" w:rsidRPr="000747DB" w:rsidRDefault="00C82BCE" w:rsidP="00A44709">
            <w:pPr>
              <w:jc w:val="center"/>
            </w:pPr>
            <w:r w:rsidRPr="000747DB">
              <w:t>4</w:t>
            </w:r>
          </w:p>
        </w:tc>
        <w:tc>
          <w:tcPr>
            <w:tcW w:w="1236" w:type="dxa"/>
          </w:tcPr>
          <w:p w14:paraId="03CD13BA" w14:textId="77777777" w:rsidR="00C82BCE" w:rsidRPr="000747DB" w:rsidRDefault="00C82BCE" w:rsidP="00A44709">
            <w:pPr>
              <w:jc w:val="center"/>
            </w:pPr>
          </w:p>
        </w:tc>
        <w:tc>
          <w:tcPr>
            <w:tcW w:w="1275" w:type="dxa"/>
          </w:tcPr>
          <w:p w14:paraId="6D7A692F" w14:textId="77777777" w:rsidR="00C82BCE" w:rsidRPr="000747DB" w:rsidRDefault="00C82BCE" w:rsidP="00A44709">
            <w:pPr>
              <w:jc w:val="center"/>
            </w:pPr>
          </w:p>
        </w:tc>
        <w:tc>
          <w:tcPr>
            <w:tcW w:w="1117" w:type="dxa"/>
          </w:tcPr>
          <w:p w14:paraId="0C222D22" w14:textId="77777777" w:rsidR="00C82BCE" w:rsidRPr="000747DB" w:rsidRDefault="00C82BCE" w:rsidP="00A44709">
            <w:pPr>
              <w:jc w:val="center"/>
            </w:pPr>
            <w:r w:rsidRPr="000747DB">
              <w:t>30</w:t>
            </w:r>
          </w:p>
        </w:tc>
      </w:tr>
      <w:tr w:rsidR="00C82BCE" w:rsidRPr="000747DB" w14:paraId="6B13AF2C" w14:textId="77777777" w:rsidTr="00AA5712">
        <w:tc>
          <w:tcPr>
            <w:tcW w:w="926" w:type="dxa"/>
          </w:tcPr>
          <w:p w14:paraId="6ABF6015" w14:textId="77777777" w:rsidR="00C82BCE" w:rsidRPr="000747DB" w:rsidRDefault="00C82BCE" w:rsidP="00A44709">
            <w:r w:rsidRPr="000747DB">
              <w:t>CO2</w:t>
            </w:r>
          </w:p>
        </w:tc>
        <w:tc>
          <w:tcPr>
            <w:tcW w:w="1361" w:type="dxa"/>
          </w:tcPr>
          <w:p w14:paraId="4AD5E65C" w14:textId="77777777" w:rsidR="00C82BCE" w:rsidRPr="000747DB" w:rsidRDefault="00C82BCE" w:rsidP="00A44709">
            <w:pPr>
              <w:jc w:val="center"/>
            </w:pPr>
            <w:r w:rsidRPr="000747DB">
              <w:t>1</w:t>
            </w:r>
          </w:p>
        </w:tc>
        <w:tc>
          <w:tcPr>
            <w:tcW w:w="1554" w:type="dxa"/>
          </w:tcPr>
          <w:p w14:paraId="0AF3445F" w14:textId="77777777" w:rsidR="00C82BCE" w:rsidRPr="000747DB" w:rsidRDefault="00C82BCE" w:rsidP="00A44709">
            <w:pPr>
              <w:jc w:val="center"/>
            </w:pPr>
            <w:r w:rsidRPr="000747DB">
              <w:t>8</w:t>
            </w:r>
          </w:p>
        </w:tc>
        <w:tc>
          <w:tcPr>
            <w:tcW w:w="1373" w:type="dxa"/>
          </w:tcPr>
          <w:p w14:paraId="3192A809" w14:textId="77777777" w:rsidR="00C82BCE" w:rsidRPr="000747DB" w:rsidRDefault="00C82BCE" w:rsidP="00A44709">
            <w:pPr>
              <w:jc w:val="center"/>
            </w:pPr>
            <w:r w:rsidRPr="000747DB">
              <w:t>1</w:t>
            </w:r>
          </w:p>
        </w:tc>
        <w:tc>
          <w:tcPr>
            <w:tcW w:w="1557" w:type="dxa"/>
          </w:tcPr>
          <w:p w14:paraId="62452B99" w14:textId="77777777" w:rsidR="00C82BCE" w:rsidRPr="000747DB" w:rsidRDefault="00C82BCE" w:rsidP="00A44709">
            <w:pPr>
              <w:jc w:val="center"/>
            </w:pPr>
            <w:r w:rsidRPr="000747DB">
              <w:t>12</w:t>
            </w:r>
          </w:p>
        </w:tc>
        <w:tc>
          <w:tcPr>
            <w:tcW w:w="1236" w:type="dxa"/>
          </w:tcPr>
          <w:p w14:paraId="12A66D9E" w14:textId="77777777" w:rsidR="00C82BCE" w:rsidRPr="000747DB" w:rsidRDefault="00C82BCE" w:rsidP="00A44709">
            <w:pPr>
              <w:jc w:val="center"/>
            </w:pPr>
          </w:p>
        </w:tc>
        <w:tc>
          <w:tcPr>
            <w:tcW w:w="1275" w:type="dxa"/>
          </w:tcPr>
          <w:p w14:paraId="15C8027E" w14:textId="77777777" w:rsidR="00C82BCE" w:rsidRPr="000747DB" w:rsidRDefault="00C82BCE" w:rsidP="00A44709">
            <w:pPr>
              <w:jc w:val="center"/>
            </w:pPr>
            <w:r w:rsidRPr="000747DB">
              <w:t>3</w:t>
            </w:r>
          </w:p>
        </w:tc>
        <w:tc>
          <w:tcPr>
            <w:tcW w:w="1117" w:type="dxa"/>
          </w:tcPr>
          <w:p w14:paraId="3514692D" w14:textId="77777777" w:rsidR="00C82BCE" w:rsidRPr="000747DB" w:rsidRDefault="00C82BCE" w:rsidP="00A44709">
            <w:pPr>
              <w:jc w:val="center"/>
            </w:pPr>
            <w:r w:rsidRPr="000747DB">
              <w:t>25</w:t>
            </w:r>
          </w:p>
        </w:tc>
      </w:tr>
      <w:tr w:rsidR="00C82BCE" w:rsidRPr="000747DB" w14:paraId="78BC4570" w14:textId="77777777" w:rsidTr="00AA5712">
        <w:tc>
          <w:tcPr>
            <w:tcW w:w="926" w:type="dxa"/>
          </w:tcPr>
          <w:p w14:paraId="6D34244A" w14:textId="77777777" w:rsidR="00C82BCE" w:rsidRPr="000747DB" w:rsidRDefault="00C82BCE" w:rsidP="00A44709">
            <w:r w:rsidRPr="000747DB">
              <w:t>CO3</w:t>
            </w:r>
          </w:p>
        </w:tc>
        <w:tc>
          <w:tcPr>
            <w:tcW w:w="1361" w:type="dxa"/>
          </w:tcPr>
          <w:p w14:paraId="04612E16" w14:textId="77777777" w:rsidR="00C82BCE" w:rsidRPr="000747DB" w:rsidRDefault="00C82BCE" w:rsidP="00A44709">
            <w:pPr>
              <w:jc w:val="center"/>
            </w:pPr>
          </w:p>
        </w:tc>
        <w:tc>
          <w:tcPr>
            <w:tcW w:w="1554" w:type="dxa"/>
          </w:tcPr>
          <w:p w14:paraId="1F31B791" w14:textId="77777777" w:rsidR="00C82BCE" w:rsidRPr="000747DB" w:rsidRDefault="00C82BCE" w:rsidP="00A44709">
            <w:pPr>
              <w:jc w:val="center"/>
            </w:pPr>
          </w:p>
        </w:tc>
        <w:tc>
          <w:tcPr>
            <w:tcW w:w="1373" w:type="dxa"/>
          </w:tcPr>
          <w:p w14:paraId="515C0AA5" w14:textId="77777777" w:rsidR="00C82BCE" w:rsidRPr="000747DB" w:rsidRDefault="00C82BCE" w:rsidP="00A44709">
            <w:pPr>
              <w:jc w:val="center"/>
            </w:pPr>
          </w:p>
        </w:tc>
        <w:tc>
          <w:tcPr>
            <w:tcW w:w="1557" w:type="dxa"/>
          </w:tcPr>
          <w:p w14:paraId="53113508" w14:textId="77777777" w:rsidR="00C82BCE" w:rsidRPr="000747DB" w:rsidRDefault="00C82BCE" w:rsidP="00A44709">
            <w:pPr>
              <w:jc w:val="center"/>
            </w:pPr>
          </w:p>
        </w:tc>
        <w:tc>
          <w:tcPr>
            <w:tcW w:w="1236" w:type="dxa"/>
          </w:tcPr>
          <w:p w14:paraId="562C4C9F" w14:textId="77777777" w:rsidR="00C82BCE" w:rsidRPr="000747DB" w:rsidRDefault="00C82BCE" w:rsidP="00A44709">
            <w:pPr>
              <w:jc w:val="center"/>
            </w:pPr>
            <w:r w:rsidRPr="000747DB">
              <w:t>1</w:t>
            </w:r>
          </w:p>
        </w:tc>
        <w:tc>
          <w:tcPr>
            <w:tcW w:w="1275" w:type="dxa"/>
          </w:tcPr>
          <w:p w14:paraId="7C844BFF" w14:textId="77777777" w:rsidR="00C82BCE" w:rsidRPr="000747DB" w:rsidRDefault="00C82BCE" w:rsidP="00A44709">
            <w:pPr>
              <w:jc w:val="center"/>
            </w:pPr>
            <w:r w:rsidRPr="000747DB">
              <w:t>15</w:t>
            </w:r>
          </w:p>
        </w:tc>
        <w:tc>
          <w:tcPr>
            <w:tcW w:w="1117" w:type="dxa"/>
          </w:tcPr>
          <w:p w14:paraId="7A64667A" w14:textId="77777777" w:rsidR="00C82BCE" w:rsidRPr="000747DB" w:rsidRDefault="00C82BCE" w:rsidP="00A44709">
            <w:pPr>
              <w:jc w:val="center"/>
            </w:pPr>
            <w:r w:rsidRPr="000747DB">
              <w:t>16</w:t>
            </w:r>
          </w:p>
        </w:tc>
      </w:tr>
      <w:tr w:rsidR="00C82BCE" w:rsidRPr="000747DB" w14:paraId="620171F3" w14:textId="77777777" w:rsidTr="00AA5712">
        <w:tc>
          <w:tcPr>
            <w:tcW w:w="926" w:type="dxa"/>
          </w:tcPr>
          <w:p w14:paraId="69C0C1E9" w14:textId="77777777" w:rsidR="00C82BCE" w:rsidRPr="000747DB" w:rsidRDefault="00C82BCE" w:rsidP="00A44709">
            <w:r w:rsidRPr="000747DB">
              <w:t>CO4</w:t>
            </w:r>
          </w:p>
        </w:tc>
        <w:tc>
          <w:tcPr>
            <w:tcW w:w="1361" w:type="dxa"/>
          </w:tcPr>
          <w:p w14:paraId="22DBFAF6" w14:textId="77777777" w:rsidR="00C82BCE" w:rsidRPr="000747DB" w:rsidRDefault="00C82BCE" w:rsidP="00A44709">
            <w:pPr>
              <w:jc w:val="center"/>
            </w:pPr>
            <w:r w:rsidRPr="000747DB">
              <w:t>1</w:t>
            </w:r>
          </w:p>
        </w:tc>
        <w:tc>
          <w:tcPr>
            <w:tcW w:w="1554" w:type="dxa"/>
          </w:tcPr>
          <w:p w14:paraId="6C3777BF" w14:textId="77777777" w:rsidR="00C82BCE" w:rsidRPr="000747DB" w:rsidRDefault="00C82BCE" w:rsidP="00A44709">
            <w:pPr>
              <w:jc w:val="center"/>
            </w:pPr>
          </w:p>
        </w:tc>
        <w:tc>
          <w:tcPr>
            <w:tcW w:w="1373" w:type="dxa"/>
          </w:tcPr>
          <w:p w14:paraId="26F9C60F" w14:textId="77777777" w:rsidR="00C82BCE" w:rsidRPr="000747DB" w:rsidRDefault="00C82BCE" w:rsidP="00A44709">
            <w:pPr>
              <w:jc w:val="center"/>
            </w:pPr>
          </w:p>
        </w:tc>
        <w:tc>
          <w:tcPr>
            <w:tcW w:w="1557" w:type="dxa"/>
          </w:tcPr>
          <w:p w14:paraId="57300809" w14:textId="77777777" w:rsidR="00C82BCE" w:rsidRPr="000747DB" w:rsidRDefault="00C82BCE" w:rsidP="00A44709">
            <w:pPr>
              <w:jc w:val="center"/>
            </w:pPr>
          </w:p>
        </w:tc>
        <w:tc>
          <w:tcPr>
            <w:tcW w:w="1236" w:type="dxa"/>
          </w:tcPr>
          <w:p w14:paraId="68B13242" w14:textId="77777777" w:rsidR="00C82BCE" w:rsidRPr="000747DB" w:rsidRDefault="00C82BCE" w:rsidP="00A44709">
            <w:pPr>
              <w:jc w:val="center"/>
            </w:pPr>
            <w:r w:rsidRPr="000747DB">
              <w:t>12</w:t>
            </w:r>
          </w:p>
        </w:tc>
        <w:tc>
          <w:tcPr>
            <w:tcW w:w="1275" w:type="dxa"/>
          </w:tcPr>
          <w:p w14:paraId="70E20AE1" w14:textId="77777777" w:rsidR="00C82BCE" w:rsidRPr="000747DB" w:rsidRDefault="00C82BCE" w:rsidP="00A44709">
            <w:pPr>
              <w:jc w:val="center"/>
            </w:pPr>
            <w:r w:rsidRPr="000747DB">
              <w:t>1</w:t>
            </w:r>
          </w:p>
        </w:tc>
        <w:tc>
          <w:tcPr>
            <w:tcW w:w="1117" w:type="dxa"/>
          </w:tcPr>
          <w:p w14:paraId="2AC85213" w14:textId="77777777" w:rsidR="00C82BCE" w:rsidRPr="000747DB" w:rsidRDefault="00C82BCE" w:rsidP="00A44709">
            <w:pPr>
              <w:jc w:val="center"/>
            </w:pPr>
            <w:r w:rsidRPr="000747DB">
              <w:t>14</w:t>
            </w:r>
          </w:p>
        </w:tc>
      </w:tr>
      <w:tr w:rsidR="00C82BCE" w:rsidRPr="000747DB" w14:paraId="4F947CDF" w14:textId="77777777" w:rsidTr="00AA5712">
        <w:tc>
          <w:tcPr>
            <w:tcW w:w="926" w:type="dxa"/>
          </w:tcPr>
          <w:p w14:paraId="6C7D6951" w14:textId="77777777" w:rsidR="00C82BCE" w:rsidRPr="000747DB" w:rsidRDefault="00C82BCE" w:rsidP="00A44709">
            <w:r w:rsidRPr="000747DB">
              <w:t>CO5</w:t>
            </w:r>
          </w:p>
        </w:tc>
        <w:tc>
          <w:tcPr>
            <w:tcW w:w="1361" w:type="dxa"/>
          </w:tcPr>
          <w:p w14:paraId="223E33CD" w14:textId="77777777" w:rsidR="00C82BCE" w:rsidRPr="000747DB" w:rsidRDefault="00C82BCE" w:rsidP="00A44709">
            <w:pPr>
              <w:jc w:val="center"/>
            </w:pPr>
          </w:p>
        </w:tc>
        <w:tc>
          <w:tcPr>
            <w:tcW w:w="1554" w:type="dxa"/>
          </w:tcPr>
          <w:p w14:paraId="4755FE30" w14:textId="77777777" w:rsidR="00C82BCE" w:rsidRPr="000747DB" w:rsidRDefault="00C82BCE" w:rsidP="00A44709">
            <w:pPr>
              <w:jc w:val="center"/>
            </w:pPr>
            <w:r w:rsidRPr="000747DB">
              <w:t>4</w:t>
            </w:r>
          </w:p>
        </w:tc>
        <w:tc>
          <w:tcPr>
            <w:tcW w:w="1373" w:type="dxa"/>
          </w:tcPr>
          <w:p w14:paraId="4905528D" w14:textId="77777777" w:rsidR="00C82BCE" w:rsidRPr="000747DB" w:rsidRDefault="00C82BCE" w:rsidP="00A44709">
            <w:pPr>
              <w:jc w:val="center"/>
            </w:pPr>
            <w:r w:rsidRPr="000747DB">
              <w:t>3</w:t>
            </w:r>
          </w:p>
        </w:tc>
        <w:tc>
          <w:tcPr>
            <w:tcW w:w="1557" w:type="dxa"/>
          </w:tcPr>
          <w:p w14:paraId="6C3CC044" w14:textId="77777777" w:rsidR="00C82BCE" w:rsidRPr="000747DB" w:rsidRDefault="00C82BCE" w:rsidP="00A44709">
            <w:pPr>
              <w:jc w:val="center"/>
            </w:pPr>
          </w:p>
        </w:tc>
        <w:tc>
          <w:tcPr>
            <w:tcW w:w="1236" w:type="dxa"/>
          </w:tcPr>
          <w:p w14:paraId="71A8D0C2" w14:textId="77777777" w:rsidR="00C82BCE" w:rsidRPr="000747DB" w:rsidRDefault="00C82BCE" w:rsidP="00A44709">
            <w:pPr>
              <w:jc w:val="center"/>
            </w:pPr>
          </w:p>
        </w:tc>
        <w:tc>
          <w:tcPr>
            <w:tcW w:w="1275" w:type="dxa"/>
          </w:tcPr>
          <w:p w14:paraId="745D9D95" w14:textId="77777777" w:rsidR="00C82BCE" w:rsidRPr="000747DB" w:rsidRDefault="00C82BCE" w:rsidP="00A44709">
            <w:pPr>
              <w:jc w:val="center"/>
            </w:pPr>
          </w:p>
        </w:tc>
        <w:tc>
          <w:tcPr>
            <w:tcW w:w="1117" w:type="dxa"/>
          </w:tcPr>
          <w:p w14:paraId="467347C0" w14:textId="77777777" w:rsidR="00C82BCE" w:rsidRPr="000747DB" w:rsidRDefault="00C82BCE" w:rsidP="00A44709">
            <w:pPr>
              <w:jc w:val="center"/>
            </w:pPr>
            <w:r w:rsidRPr="000747DB">
              <w:t>7</w:t>
            </w:r>
          </w:p>
        </w:tc>
      </w:tr>
      <w:tr w:rsidR="00C82BCE" w:rsidRPr="000747DB" w14:paraId="7B1BEC67" w14:textId="77777777" w:rsidTr="00AA5712">
        <w:tc>
          <w:tcPr>
            <w:tcW w:w="926" w:type="dxa"/>
          </w:tcPr>
          <w:p w14:paraId="0E8754FA" w14:textId="77777777" w:rsidR="00C82BCE" w:rsidRPr="000747DB" w:rsidRDefault="00C82BCE" w:rsidP="00A44709">
            <w:r w:rsidRPr="000747DB">
              <w:t>CO6</w:t>
            </w:r>
          </w:p>
        </w:tc>
        <w:tc>
          <w:tcPr>
            <w:tcW w:w="1361" w:type="dxa"/>
          </w:tcPr>
          <w:p w14:paraId="78D3A5C0" w14:textId="77777777" w:rsidR="00C82BCE" w:rsidRPr="000747DB" w:rsidRDefault="00C82BCE" w:rsidP="00A44709">
            <w:pPr>
              <w:jc w:val="center"/>
            </w:pPr>
          </w:p>
        </w:tc>
        <w:tc>
          <w:tcPr>
            <w:tcW w:w="1554" w:type="dxa"/>
          </w:tcPr>
          <w:p w14:paraId="6A8ABA06" w14:textId="77777777" w:rsidR="00C82BCE" w:rsidRPr="000747DB" w:rsidRDefault="00C82BCE" w:rsidP="00A44709">
            <w:pPr>
              <w:jc w:val="center"/>
            </w:pPr>
            <w:r w:rsidRPr="000747DB">
              <w:t>3</w:t>
            </w:r>
          </w:p>
        </w:tc>
        <w:tc>
          <w:tcPr>
            <w:tcW w:w="1373" w:type="dxa"/>
          </w:tcPr>
          <w:p w14:paraId="670F5B02" w14:textId="77777777" w:rsidR="00C82BCE" w:rsidRPr="000747DB" w:rsidRDefault="00C82BCE" w:rsidP="00A44709">
            <w:pPr>
              <w:jc w:val="center"/>
            </w:pPr>
          </w:p>
        </w:tc>
        <w:tc>
          <w:tcPr>
            <w:tcW w:w="1557" w:type="dxa"/>
          </w:tcPr>
          <w:p w14:paraId="53234BF8" w14:textId="77777777" w:rsidR="00C82BCE" w:rsidRPr="000747DB" w:rsidRDefault="00C82BCE" w:rsidP="00A44709">
            <w:pPr>
              <w:jc w:val="center"/>
            </w:pPr>
            <w:r w:rsidRPr="000747DB">
              <w:t>1</w:t>
            </w:r>
          </w:p>
        </w:tc>
        <w:tc>
          <w:tcPr>
            <w:tcW w:w="1236" w:type="dxa"/>
          </w:tcPr>
          <w:p w14:paraId="0C2646AF" w14:textId="77777777" w:rsidR="00C82BCE" w:rsidRPr="000747DB" w:rsidRDefault="00C82BCE" w:rsidP="00A44709">
            <w:pPr>
              <w:jc w:val="center"/>
            </w:pPr>
            <w:r w:rsidRPr="000747DB">
              <w:t>16</w:t>
            </w:r>
          </w:p>
        </w:tc>
        <w:tc>
          <w:tcPr>
            <w:tcW w:w="1275" w:type="dxa"/>
          </w:tcPr>
          <w:p w14:paraId="33725608" w14:textId="77777777" w:rsidR="00C82BCE" w:rsidRPr="000747DB" w:rsidRDefault="00C82BCE" w:rsidP="00A44709">
            <w:pPr>
              <w:jc w:val="center"/>
            </w:pPr>
            <w:r w:rsidRPr="000747DB">
              <w:t>12</w:t>
            </w:r>
          </w:p>
        </w:tc>
        <w:tc>
          <w:tcPr>
            <w:tcW w:w="1117" w:type="dxa"/>
          </w:tcPr>
          <w:p w14:paraId="445B3C0F" w14:textId="77777777" w:rsidR="00C82BCE" w:rsidRPr="000747DB" w:rsidRDefault="00C82BCE" w:rsidP="00A44709">
            <w:pPr>
              <w:jc w:val="center"/>
            </w:pPr>
            <w:r w:rsidRPr="000747DB">
              <w:t>32</w:t>
            </w:r>
          </w:p>
        </w:tc>
      </w:tr>
      <w:tr w:rsidR="00C82BCE" w:rsidRPr="000747DB" w14:paraId="3E90D841" w14:textId="77777777" w:rsidTr="00AA5712">
        <w:tc>
          <w:tcPr>
            <w:tcW w:w="926" w:type="dxa"/>
          </w:tcPr>
          <w:p w14:paraId="79492D44" w14:textId="77777777" w:rsidR="00C82BCE" w:rsidRPr="000747DB" w:rsidRDefault="00C82BCE" w:rsidP="00A44709"/>
        </w:tc>
        <w:tc>
          <w:tcPr>
            <w:tcW w:w="1361" w:type="dxa"/>
          </w:tcPr>
          <w:p w14:paraId="075A81AB" w14:textId="77777777" w:rsidR="00C82BCE" w:rsidRPr="000747DB" w:rsidRDefault="00C82BCE" w:rsidP="00A44709">
            <w:pPr>
              <w:jc w:val="center"/>
            </w:pPr>
            <w:r w:rsidRPr="000747DB">
              <w:t>9</w:t>
            </w:r>
          </w:p>
        </w:tc>
        <w:tc>
          <w:tcPr>
            <w:tcW w:w="1554" w:type="dxa"/>
          </w:tcPr>
          <w:p w14:paraId="362D2941" w14:textId="77777777" w:rsidR="00C82BCE" w:rsidRPr="000747DB" w:rsidRDefault="00C82BCE" w:rsidP="00A44709">
            <w:pPr>
              <w:jc w:val="center"/>
            </w:pPr>
            <w:r w:rsidRPr="000747DB">
              <w:t>34</w:t>
            </w:r>
          </w:p>
        </w:tc>
        <w:tc>
          <w:tcPr>
            <w:tcW w:w="1373" w:type="dxa"/>
          </w:tcPr>
          <w:p w14:paraId="7D947BED" w14:textId="77777777" w:rsidR="00C82BCE" w:rsidRPr="000747DB" w:rsidRDefault="00C82BCE" w:rsidP="00A44709">
            <w:pPr>
              <w:jc w:val="center"/>
            </w:pPr>
            <w:r w:rsidRPr="000747DB">
              <w:t>4</w:t>
            </w:r>
          </w:p>
        </w:tc>
        <w:tc>
          <w:tcPr>
            <w:tcW w:w="1557" w:type="dxa"/>
          </w:tcPr>
          <w:p w14:paraId="446320B8" w14:textId="77777777" w:rsidR="00C82BCE" w:rsidRPr="000747DB" w:rsidRDefault="00C82BCE" w:rsidP="00A44709">
            <w:pPr>
              <w:jc w:val="center"/>
            </w:pPr>
            <w:r w:rsidRPr="000747DB">
              <w:t>17</w:t>
            </w:r>
          </w:p>
        </w:tc>
        <w:tc>
          <w:tcPr>
            <w:tcW w:w="1236" w:type="dxa"/>
          </w:tcPr>
          <w:p w14:paraId="29EB02CB" w14:textId="77777777" w:rsidR="00C82BCE" w:rsidRPr="000747DB" w:rsidRDefault="00C82BCE" w:rsidP="00A44709">
            <w:pPr>
              <w:jc w:val="center"/>
            </w:pPr>
            <w:r w:rsidRPr="000747DB">
              <w:t>29</w:t>
            </w:r>
          </w:p>
        </w:tc>
        <w:tc>
          <w:tcPr>
            <w:tcW w:w="1275" w:type="dxa"/>
          </w:tcPr>
          <w:p w14:paraId="37D6F851" w14:textId="77777777" w:rsidR="00C82BCE" w:rsidRPr="000747DB" w:rsidRDefault="00C82BCE" w:rsidP="00A44709">
            <w:pPr>
              <w:jc w:val="center"/>
            </w:pPr>
            <w:r w:rsidRPr="000747DB">
              <w:t>31</w:t>
            </w:r>
          </w:p>
        </w:tc>
        <w:tc>
          <w:tcPr>
            <w:tcW w:w="1117" w:type="dxa"/>
          </w:tcPr>
          <w:p w14:paraId="4D011BB5" w14:textId="77777777" w:rsidR="00C82BCE" w:rsidRPr="000747DB" w:rsidRDefault="00C82BCE" w:rsidP="00A44709">
            <w:pPr>
              <w:jc w:val="center"/>
              <w:rPr>
                <w:b/>
              </w:rPr>
            </w:pPr>
            <w:r w:rsidRPr="000747DB">
              <w:rPr>
                <w:b/>
              </w:rPr>
              <w:t>124</w:t>
            </w:r>
          </w:p>
        </w:tc>
      </w:tr>
    </w:tbl>
    <w:p w14:paraId="55C505DC" w14:textId="77777777" w:rsidR="00C82BCE" w:rsidRPr="000747DB" w:rsidRDefault="00C82BCE" w:rsidP="0035035F"/>
    <w:p w14:paraId="027EB75F" w14:textId="77777777" w:rsidR="00C82BCE" w:rsidRPr="000747DB" w:rsidRDefault="00C82BCE" w:rsidP="002E336A"/>
    <w:p w14:paraId="2C265147" w14:textId="77777777" w:rsidR="00C82BCE" w:rsidRDefault="00C82BCE">
      <w:pPr>
        <w:spacing w:after="200" w:line="276" w:lineRule="auto"/>
        <w:rPr>
          <w:rFonts w:ascii="Arial" w:hAnsi="Arial" w:cs="Arial"/>
          <w:bCs/>
          <w:noProof/>
        </w:rPr>
      </w:pPr>
      <w:r>
        <w:rPr>
          <w:rFonts w:ascii="Arial" w:hAnsi="Arial" w:cs="Arial"/>
          <w:bCs/>
          <w:noProof/>
        </w:rPr>
        <w:br w:type="page"/>
      </w:r>
    </w:p>
    <w:p w14:paraId="7FB8724B" w14:textId="2E206743"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54421A56" wp14:editId="06F9293E">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05B6BB" w14:textId="77777777" w:rsidR="00C82BCE" w:rsidRDefault="00C82BCE" w:rsidP="001720CE">
      <w:pPr>
        <w:jc w:val="center"/>
        <w:rPr>
          <w:b/>
          <w:bCs/>
        </w:rPr>
      </w:pPr>
    </w:p>
    <w:p w14:paraId="10401E25" w14:textId="77777777" w:rsidR="00C82BCE" w:rsidRDefault="00C82BCE" w:rsidP="001720CE">
      <w:pPr>
        <w:jc w:val="center"/>
        <w:rPr>
          <w:b/>
          <w:bCs/>
        </w:rPr>
      </w:pPr>
      <w:r>
        <w:rPr>
          <w:b/>
          <w:bCs/>
        </w:rPr>
        <w:t>END SEMESTER EXAMINATION – NOV / DEC 2024</w:t>
      </w:r>
    </w:p>
    <w:p w14:paraId="06D12EBD"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A124B6" w14:paraId="1325F376" w14:textId="77777777" w:rsidTr="0037089B">
        <w:trPr>
          <w:trHeight w:val="397"/>
          <w:jc w:val="center"/>
        </w:trPr>
        <w:tc>
          <w:tcPr>
            <w:tcW w:w="1555" w:type="dxa"/>
            <w:vAlign w:val="center"/>
          </w:tcPr>
          <w:p w14:paraId="21FAAC1A" w14:textId="77777777" w:rsidR="00C82BCE" w:rsidRPr="00A124B6" w:rsidRDefault="00C82BCE" w:rsidP="007E575B">
            <w:pPr>
              <w:pStyle w:val="Title"/>
              <w:jc w:val="left"/>
              <w:rPr>
                <w:b/>
                <w:sz w:val="22"/>
                <w:szCs w:val="22"/>
              </w:rPr>
            </w:pPr>
            <w:r w:rsidRPr="00A124B6">
              <w:rPr>
                <w:b/>
                <w:sz w:val="22"/>
                <w:szCs w:val="22"/>
              </w:rPr>
              <w:t xml:space="preserve">Course Code      </w:t>
            </w:r>
          </w:p>
        </w:tc>
        <w:tc>
          <w:tcPr>
            <w:tcW w:w="6662" w:type="dxa"/>
            <w:vAlign w:val="center"/>
          </w:tcPr>
          <w:p w14:paraId="28A93810" w14:textId="77777777" w:rsidR="00C82BCE" w:rsidRPr="00A124B6" w:rsidRDefault="00C82BCE" w:rsidP="007E575B">
            <w:pPr>
              <w:pStyle w:val="Title"/>
              <w:jc w:val="left"/>
              <w:rPr>
                <w:b/>
                <w:sz w:val="22"/>
                <w:szCs w:val="22"/>
              </w:rPr>
            </w:pPr>
            <w:r w:rsidRPr="00A124B6">
              <w:rPr>
                <w:b/>
                <w:sz w:val="22"/>
                <w:szCs w:val="22"/>
              </w:rPr>
              <w:t>18FP2019</w:t>
            </w:r>
          </w:p>
        </w:tc>
        <w:tc>
          <w:tcPr>
            <w:tcW w:w="1417" w:type="dxa"/>
            <w:vAlign w:val="center"/>
          </w:tcPr>
          <w:p w14:paraId="7ED896C0" w14:textId="77777777" w:rsidR="00C82BCE" w:rsidRPr="00A124B6" w:rsidRDefault="00C82BCE" w:rsidP="007E575B">
            <w:pPr>
              <w:pStyle w:val="Title"/>
              <w:ind w:left="-468" w:firstLine="468"/>
              <w:jc w:val="left"/>
              <w:rPr>
                <w:sz w:val="22"/>
                <w:szCs w:val="22"/>
              </w:rPr>
            </w:pPr>
            <w:r w:rsidRPr="00A124B6">
              <w:rPr>
                <w:b/>
                <w:bCs/>
                <w:sz w:val="22"/>
                <w:szCs w:val="22"/>
              </w:rPr>
              <w:t xml:space="preserve">Duration       </w:t>
            </w:r>
          </w:p>
        </w:tc>
        <w:tc>
          <w:tcPr>
            <w:tcW w:w="851" w:type="dxa"/>
            <w:vAlign w:val="center"/>
          </w:tcPr>
          <w:p w14:paraId="561C34E4" w14:textId="77777777" w:rsidR="00C82BCE" w:rsidRPr="00A124B6" w:rsidRDefault="00C82BCE" w:rsidP="007E575B">
            <w:pPr>
              <w:pStyle w:val="Title"/>
              <w:jc w:val="left"/>
              <w:rPr>
                <w:b/>
                <w:sz w:val="22"/>
                <w:szCs w:val="22"/>
              </w:rPr>
            </w:pPr>
            <w:r w:rsidRPr="00A124B6">
              <w:rPr>
                <w:b/>
                <w:sz w:val="22"/>
                <w:szCs w:val="22"/>
              </w:rPr>
              <w:t>3hrs</w:t>
            </w:r>
          </w:p>
        </w:tc>
      </w:tr>
      <w:tr w:rsidR="00C82BCE" w:rsidRPr="00A124B6" w14:paraId="371191EB" w14:textId="77777777" w:rsidTr="0037089B">
        <w:trPr>
          <w:trHeight w:val="397"/>
          <w:jc w:val="center"/>
        </w:trPr>
        <w:tc>
          <w:tcPr>
            <w:tcW w:w="1555" w:type="dxa"/>
            <w:vAlign w:val="center"/>
          </w:tcPr>
          <w:p w14:paraId="31F9A72C" w14:textId="77777777" w:rsidR="00C82BCE" w:rsidRPr="00A124B6" w:rsidRDefault="00C82BCE" w:rsidP="007E575B">
            <w:pPr>
              <w:pStyle w:val="Title"/>
              <w:ind w:right="-160"/>
              <w:jc w:val="left"/>
              <w:rPr>
                <w:b/>
                <w:sz w:val="22"/>
                <w:szCs w:val="22"/>
              </w:rPr>
            </w:pPr>
            <w:r w:rsidRPr="00A124B6">
              <w:rPr>
                <w:b/>
                <w:sz w:val="22"/>
                <w:szCs w:val="22"/>
              </w:rPr>
              <w:t xml:space="preserve">Course Title      </w:t>
            </w:r>
          </w:p>
        </w:tc>
        <w:tc>
          <w:tcPr>
            <w:tcW w:w="6662" w:type="dxa"/>
            <w:vAlign w:val="center"/>
          </w:tcPr>
          <w:p w14:paraId="518F0A64" w14:textId="77777777" w:rsidR="00C82BCE" w:rsidRPr="00A124B6" w:rsidRDefault="00C82BCE" w:rsidP="007E575B">
            <w:pPr>
              <w:pStyle w:val="Title"/>
              <w:jc w:val="left"/>
              <w:rPr>
                <w:b/>
                <w:sz w:val="22"/>
                <w:szCs w:val="22"/>
              </w:rPr>
            </w:pPr>
            <w:r w:rsidRPr="00A124B6">
              <w:rPr>
                <w:b/>
                <w:sz w:val="22"/>
                <w:szCs w:val="22"/>
              </w:rPr>
              <w:t>CEREALS AND PULSES PROCESSING TECHNOLOGY</w:t>
            </w:r>
          </w:p>
        </w:tc>
        <w:tc>
          <w:tcPr>
            <w:tcW w:w="1417" w:type="dxa"/>
            <w:vAlign w:val="center"/>
          </w:tcPr>
          <w:p w14:paraId="778E7C23" w14:textId="77777777" w:rsidR="00C82BCE" w:rsidRPr="00A124B6" w:rsidRDefault="00C82BCE" w:rsidP="007E575B">
            <w:pPr>
              <w:pStyle w:val="Title"/>
              <w:jc w:val="left"/>
              <w:rPr>
                <w:b/>
                <w:bCs/>
                <w:sz w:val="22"/>
                <w:szCs w:val="22"/>
              </w:rPr>
            </w:pPr>
            <w:r w:rsidRPr="00A124B6">
              <w:rPr>
                <w:b/>
                <w:bCs/>
                <w:sz w:val="22"/>
                <w:szCs w:val="22"/>
              </w:rPr>
              <w:t xml:space="preserve">Max. Marks </w:t>
            </w:r>
          </w:p>
        </w:tc>
        <w:tc>
          <w:tcPr>
            <w:tcW w:w="851" w:type="dxa"/>
            <w:vAlign w:val="center"/>
          </w:tcPr>
          <w:p w14:paraId="303D3471" w14:textId="77777777" w:rsidR="00C82BCE" w:rsidRPr="00A124B6" w:rsidRDefault="00C82BCE" w:rsidP="007E575B">
            <w:pPr>
              <w:pStyle w:val="Title"/>
              <w:jc w:val="left"/>
              <w:rPr>
                <w:b/>
                <w:sz w:val="22"/>
                <w:szCs w:val="22"/>
              </w:rPr>
            </w:pPr>
            <w:r w:rsidRPr="00A124B6">
              <w:rPr>
                <w:b/>
                <w:sz w:val="22"/>
                <w:szCs w:val="22"/>
              </w:rPr>
              <w:t>100</w:t>
            </w:r>
          </w:p>
        </w:tc>
      </w:tr>
    </w:tbl>
    <w:p w14:paraId="3817A70F"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C82BCE" w:rsidRPr="009C4175" w14:paraId="3AB28BDE" w14:textId="77777777" w:rsidTr="00D31BCC">
        <w:trPr>
          <w:trHeight w:val="552"/>
        </w:trPr>
        <w:tc>
          <w:tcPr>
            <w:tcW w:w="265" w:type="pct"/>
          </w:tcPr>
          <w:p w14:paraId="7E70B73F" w14:textId="77777777" w:rsidR="00C82BCE" w:rsidRPr="009C4175" w:rsidRDefault="00C82BCE" w:rsidP="00517D3B">
            <w:pPr>
              <w:jc w:val="center"/>
              <w:rPr>
                <w:b/>
              </w:rPr>
            </w:pPr>
            <w:r w:rsidRPr="009C4175">
              <w:rPr>
                <w:b/>
              </w:rPr>
              <w:t>Q. No.</w:t>
            </w:r>
          </w:p>
        </w:tc>
        <w:tc>
          <w:tcPr>
            <w:tcW w:w="3942" w:type="pct"/>
            <w:gridSpan w:val="2"/>
            <w:vAlign w:val="center"/>
          </w:tcPr>
          <w:p w14:paraId="4532F30F" w14:textId="77777777" w:rsidR="00C82BCE" w:rsidRPr="009C4175" w:rsidRDefault="00C82BCE" w:rsidP="00D31BCC">
            <w:pPr>
              <w:jc w:val="center"/>
              <w:rPr>
                <w:b/>
              </w:rPr>
            </w:pPr>
            <w:r w:rsidRPr="009C4175">
              <w:rPr>
                <w:b/>
              </w:rPr>
              <w:t>Questions</w:t>
            </w:r>
          </w:p>
        </w:tc>
        <w:tc>
          <w:tcPr>
            <w:tcW w:w="312" w:type="pct"/>
            <w:vAlign w:val="center"/>
          </w:tcPr>
          <w:p w14:paraId="4EA35400" w14:textId="77777777" w:rsidR="00C82BCE" w:rsidRPr="009C4175" w:rsidRDefault="00C82BCE" w:rsidP="00D31BCC">
            <w:pPr>
              <w:jc w:val="center"/>
              <w:rPr>
                <w:b/>
              </w:rPr>
            </w:pPr>
            <w:r w:rsidRPr="009C4175">
              <w:rPr>
                <w:b/>
              </w:rPr>
              <w:t>CO</w:t>
            </w:r>
          </w:p>
        </w:tc>
        <w:tc>
          <w:tcPr>
            <w:tcW w:w="250" w:type="pct"/>
            <w:vAlign w:val="center"/>
          </w:tcPr>
          <w:p w14:paraId="6ADA5DC3" w14:textId="77777777" w:rsidR="00C82BCE" w:rsidRPr="009C4175" w:rsidRDefault="00C82BCE" w:rsidP="00D31BCC">
            <w:pPr>
              <w:jc w:val="center"/>
              <w:rPr>
                <w:b/>
              </w:rPr>
            </w:pPr>
            <w:r w:rsidRPr="009C4175">
              <w:rPr>
                <w:b/>
              </w:rPr>
              <w:t>BL</w:t>
            </w:r>
          </w:p>
        </w:tc>
        <w:tc>
          <w:tcPr>
            <w:tcW w:w="231" w:type="pct"/>
            <w:vAlign w:val="center"/>
          </w:tcPr>
          <w:p w14:paraId="564BF2E8" w14:textId="77777777" w:rsidR="00C82BCE" w:rsidRPr="009C4175" w:rsidRDefault="00C82BCE" w:rsidP="00D31BCC">
            <w:pPr>
              <w:jc w:val="center"/>
              <w:rPr>
                <w:b/>
              </w:rPr>
            </w:pPr>
            <w:r w:rsidRPr="009C4175">
              <w:rPr>
                <w:b/>
              </w:rPr>
              <w:t>M</w:t>
            </w:r>
          </w:p>
        </w:tc>
      </w:tr>
      <w:tr w:rsidR="00C82BCE" w:rsidRPr="009C4175" w14:paraId="6E61FEBF" w14:textId="77777777" w:rsidTr="005B032F">
        <w:trPr>
          <w:trHeight w:val="47"/>
        </w:trPr>
        <w:tc>
          <w:tcPr>
            <w:tcW w:w="5000" w:type="pct"/>
            <w:gridSpan w:val="6"/>
          </w:tcPr>
          <w:p w14:paraId="6EAC9877" w14:textId="77777777" w:rsidR="00C82BCE" w:rsidRPr="009C4175" w:rsidRDefault="00C82BCE" w:rsidP="00517D3B">
            <w:pPr>
              <w:jc w:val="center"/>
              <w:rPr>
                <w:b/>
              </w:rPr>
            </w:pPr>
            <w:r w:rsidRPr="009C4175">
              <w:rPr>
                <w:b/>
              </w:rPr>
              <w:t>PART – A (10 X 1 = 10 MARKS)</w:t>
            </w:r>
          </w:p>
        </w:tc>
      </w:tr>
      <w:tr w:rsidR="00C82BCE" w:rsidRPr="009C4175" w14:paraId="201F8417" w14:textId="77777777" w:rsidTr="00C46911">
        <w:trPr>
          <w:trHeight w:val="283"/>
        </w:trPr>
        <w:tc>
          <w:tcPr>
            <w:tcW w:w="265" w:type="pct"/>
          </w:tcPr>
          <w:p w14:paraId="4076C66B" w14:textId="77777777" w:rsidR="00C82BCE" w:rsidRPr="009C4175" w:rsidRDefault="00C82BCE" w:rsidP="00517D3B">
            <w:pPr>
              <w:jc w:val="center"/>
            </w:pPr>
            <w:r w:rsidRPr="009C4175">
              <w:t>1.</w:t>
            </w:r>
          </w:p>
        </w:tc>
        <w:tc>
          <w:tcPr>
            <w:tcW w:w="3942" w:type="pct"/>
            <w:gridSpan w:val="2"/>
          </w:tcPr>
          <w:p w14:paraId="27A6D967" w14:textId="77777777" w:rsidR="00C82BCE" w:rsidRPr="009C4175" w:rsidRDefault="00C82BCE" w:rsidP="009F068B">
            <w:pPr>
              <w:autoSpaceDE w:val="0"/>
              <w:autoSpaceDN w:val="0"/>
              <w:adjustRightInd w:val="0"/>
            </w:pPr>
            <w:r>
              <w:t>State the objective of parboiling.</w:t>
            </w:r>
          </w:p>
        </w:tc>
        <w:tc>
          <w:tcPr>
            <w:tcW w:w="312" w:type="pct"/>
          </w:tcPr>
          <w:p w14:paraId="46EF18CA" w14:textId="77777777" w:rsidR="00C82BCE" w:rsidRPr="009C4175" w:rsidRDefault="00C82BCE" w:rsidP="00517D3B">
            <w:pPr>
              <w:jc w:val="center"/>
            </w:pPr>
            <w:r w:rsidRPr="009C4175">
              <w:t>CO</w:t>
            </w:r>
            <w:r>
              <w:t>2</w:t>
            </w:r>
          </w:p>
        </w:tc>
        <w:tc>
          <w:tcPr>
            <w:tcW w:w="250" w:type="pct"/>
          </w:tcPr>
          <w:p w14:paraId="5D96C516" w14:textId="77777777" w:rsidR="00C82BCE" w:rsidRPr="009C4175" w:rsidRDefault="00C82BCE" w:rsidP="00517D3B">
            <w:pPr>
              <w:jc w:val="center"/>
            </w:pPr>
            <w:r w:rsidRPr="009C4175">
              <w:t>U</w:t>
            </w:r>
          </w:p>
        </w:tc>
        <w:tc>
          <w:tcPr>
            <w:tcW w:w="231" w:type="pct"/>
          </w:tcPr>
          <w:p w14:paraId="7C13D6AC" w14:textId="77777777" w:rsidR="00C82BCE" w:rsidRPr="009C4175" w:rsidRDefault="00C82BCE" w:rsidP="00517D3B">
            <w:pPr>
              <w:jc w:val="center"/>
            </w:pPr>
            <w:r w:rsidRPr="009C4175">
              <w:t>1</w:t>
            </w:r>
          </w:p>
        </w:tc>
      </w:tr>
      <w:tr w:rsidR="00C82BCE" w:rsidRPr="009C4175" w14:paraId="107EDF83" w14:textId="77777777" w:rsidTr="00C46911">
        <w:trPr>
          <w:trHeight w:val="283"/>
        </w:trPr>
        <w:tc>
          <w:tcPr>
            <w:tcW w:w="265" w:type="pct"/>
          </w:tcPr>
          <w:p w14:paraId="741B26B7" w14:textId="77777777" w:rsidR="00C82BCE" w:rsidRPr="009C4175" w:rsidRDefault="00C82BCE" w:rsidP="00517D3B">
            <w:pPr>
              <w:jc w:val="center"/>
            </w:pPr>
            <w:r w:rsidRPr="009C4175">
              <w:t>2.</w:t>
            </w:r>
          </w:p>
        </w:tc>
        <w:tc>
          <w:tcPr>
            <w:tcW w:w="3942" w:type="pct"/>
            <w:gridSpan w:val="2"/>
          </w:tcPr>
          <w:p w14:paraId="50A93BCE" w14:textId="77777777" w:rsidR="00C82BCE" w:rsidRPr="009C4175" w:rsidRDefault="00C82BCE" w:rsidP="008F17F9">
            <w:r>
              <w:rPr>
                <w:color w:val="000000" w:themeColor="text1"/>
              </w:rPr>
              <w:t>List any two</w:t>
            </w:r>
            <w:r w:rsidRPr="00205163">
              <w:rPr>
                <w:color w:val="000000" w:themeColor="text1"/>
              </w:rPr>
              <w:t xml:space="preserve"> disadvantages of parboiling.</w:t>
            </w:r>
          </w:p>
        </w:tc>
        <w:tc>
          <w:tcPr>
            <w:tcW w:w="312" w:type="pct"/>
          </w:tcPr>
          <w:p w14:paraId="07683B76" w14:textId="77777777" w:rsidR="00C82BCE" w:rsidRPr="009C4175" w:rsidRDefault="00C82BCE" w:rsidP="00517D3B">
            <w:pPr>
              <w:jc w:val="center"/>
            </w:pPr>
            <w:r w:rsidRPr="009C4175">
              <w:t>CO</w:t>
            </w:r>
            <w:r>
              <w:t>2</w:t>
            </w:r>
          </w:p>
        </w:tc>
        <w:tc>
          <w:tcPr>
            <w:tcW w:w="250" w:type="pct"/>
          </w:tcPr>
          <w:p w14:paraId="44BDC761" w14:textId="77777777" w:rsidR="00C82BCE" w:rsidRPr="009C4175" w:rsidRDefault="00C82BCE" w:rsidP="00517D3B">
            <w:pPr>
              <w:jc w:val="center"/>
            </w:pPr>
            <w:r w:rsidRPr="009C4175">
              <w:t>R</w:t>
            </w:r>
          </w:p>
        </w:tc>
        <w:tc>
          <w:tcPr>
            <w:tcW w:w="231" w:type="pct"/>
          </w:tcPr>
          <w:p w14:paraId="3F969FD7" w14:textId="77777777" w:rsidR="00C82BCE" w:rsidRPr="009C4175" w:rsidRDefault="00C82BCE" w:rsidP="00517D3B">
            <w:pPr>
              <w:jc w:val="center"/>
            </w:pPr>
            <w:r w:rsidRPr="009C4175">
              <w:t>1</w:t>
            </w:r>
          </w:p>
        </w:tc>
      </w:tr>
      <w:tr w:rsidR="00C82BCE" w:rsidRPr="009C4175" w14:paraId="2000A9CE" w14:textId="77777777" w:rsidTr="00C46911">
        <w:trPr>
          <w:trHeight w:val="283"/>
        </w:trPr>
        <w:tc>
          <w:tcPr>
            <w:tcW w:w="265" w:type="pct"/>
          </w:tcPr>
          <w:p w14:paraId="6E516759" w14:textId="77777777" w:rsidR="00C82BCE" w:rsidRPr="009C4175" w:rsidRDefault="00C82BCE" w:rsidP="00517D3B">
            <w:pPr>
              <w:jc w:val="center"/>
            </w:pPr>
            <w:r w:rsidRPr="009C4175">
              <w:t>3.</w:t>
            </w:r>
          </w:p>
        </w:tc>
        <w:tc>
          <w:tcPr>
            <w:tcW w:w="3942" w:type="pct"/>
            <w:gridSpan w:val="2"/>
          </w:tcPr>
          <w:p w14:paraId="43F6BB77" w14:textId="77777777" w:rsidR="00C82BCE" w:rsidRPr="009C4175" w:rsidRDefault="00C82BCE" w:rsidP="007C3A3A">
            <w:r>
              <w:t>State</w:t>
            </w:r>
            <w:r w:rsidRPr="007C3A3A">
              <w:t xml:space="preserve"> why Engl</w:t>
            </w:r>
            <w:r>
              <w:t>eberg huller is banned in India.</w:t>
            </w:r>
          </w:p>
        </w:tc>
        <w:tc>
          <w:tcPr>
            <w:tcW w:w="312" w:type="pct"/>
          </w:tcPr>
          <w:p w14:paraId="6B82A110" w14:textId="77777777" w:rsidR="00C82BCE" w:rsidRPr="009C4175" w:rsidRDefault="00C82BCE" w:rsidP="00517D3B">
            <w:pPr>
              <w:jc w:val="center"/>
            </w:pPr>
            <w:r w:rsidRPr="009C4175">
              <w:t>CO2</w:t>
            </w:r>
          </w:p>
        </w:tc>
        <w:tc>
          <w:tcPr>
            <w:tcW w:w="250" w:type="pct"/>
          </w:tcPr>
          <w:p w14:paraId="0D69E50B" w14:textId="77777777" w:rsidR="00C82BCE" w:rsidRPr="009C4175" w:rsidRDefault="00C82BCE" w:rsidP="00517D3B">
            <w:pPr>
              <w:jc w:val="center"/>
            </w:pPr>
            <w:r w:rsidRPr="009C4175">
              <w:t>R</w:t>
            </w:r>
          </w:p>
        </w:tc>
        <w:tc>
          <w:tcPr>
            <w:tcW w:w="231" w:type="pct"/>
          </w:tcPr>
          <w:p w14:paraId="32847EC9" w14:textId="77777777" w:rsidR="00C82BCE" w:rsidRPr="009C4175" w:rsidRDefault="00C82BCE" w:rsidP="00517D3B">
            <w:pPr>
              <w:jc w:val="center"/>
            </w:pPr>
            <w:r w:rsidRPr="009C4175">
              <w:t>1</w:t>
            </w:r>
          </w:p>
        </w:tc>
      </w:tr>
      <w:tr w:rsidR="00C82BCE" w:rsidRPr="009C4175" w14:paraId="457D8054" w14:textId="77777777" w:rsidTr="00C46911">
        <w:trPr>
          <w:trHeight w:val="283"/>
        </w:trPr>
        <w:tc>
          <w:tcPr>
            <w:tcW w:w="265" w:type="pct"/>
          </w:tcPr>
          <w:p w14:paraId="547F13EF" w14:textId="77777777" w:rsidR="00C82BCE" w:rsidRPr="009C4175" w:rsidRDefault="00C82BCE" w:rsidP="00517D3B">
            <w:pPr>
              <w:jc w:val="center"/>
            </w:pPr>
            <w:r w:rsidRPr="009C4175">
              <w:t>4.</w:t>
            </w:r>
          </w:p>
        </w:tc>
        <w:tc>
          <w:tcPr>
            <w:tcW w:w="3942" w:type="pct"/>
            <w:gridSpan w:val="2"/>
          </w:tcPr>
          <w:p w14:paraId="2A2C9855" w14:textId="77777777" w:rsidR="00C82BCE" w:rsidRPr="009C4175" w:rsidRDefault="00C82BCE" w:rsidP="007C3A3A">
            <w:r>
              <w:t>Write the composition of wheat grain.</w:t>
            </w:r>
          </w:p>
        </w:tc>
        <w:tc>
          <w:tcPr>
            <w:tcW w:w="312" w:type="pct"/>
          </w:tcPr>
          <w:p w14:paraId="0BDCCCEC" w14:textId="77777777" w:rsidR="00C82BCE" w:rsidRPr="009C4175" w:rsidRDefault="00C82BCE" w:rsidP="00517D3B">
            <w:pPr>
              <w:jc w:val="center"/>
            </w:pPr>
            <w:r>
              <w:t>CO1</w:t>
            </w:r>
          </w:p>
        </w:tc>
        <w:tc>
          <w:tcPr>
            <w:tcW w:w="250" w:type="pct"/>
          </w:tcPr>
          <w:p w14:paraId="30AE3D9F" w14:textId="77777777" w:rsidR="00C82BCE" w:rsidRPr="009C4175" w:rsidRDefault="00C82BCE" w:rsidP="00517D3B">
            <w:pPr>
              <w:jc w:val="center"/>
            </w:pPr>
            <w:r w:rsidRPr="009C4175">
              <w:t>R</w:t>
            </w:r>
          </w:p>
        </w:tc>
        <w:tc>
          <w:tcPr>
            <w:tcW w:w="231" w:type="pct"/>
          </w:tcPr>
          <w:p w14:paraId="277EC5F8" w14:textId="77777777" w:rsidR="00C82BCE" w:rsidRPr="009C4175" w:rsidRDefault="00C82BCE" w:rsidP="00517D3B">
            <w:pPr>
              <w:jc w:val="center"/>
            </w:pPr>
            <w:r w:rsidRPr="009C4175">
              <w:t>1</w:t>
            </w:r>
          </w:p>
        </w:tc>
      </w:tr>
      <w:tr w:rsidR="00C82BCE" w:rsidRPr="009C4175" w14:paraId="0FD86369" w14:textId="77777777" w:rsidTr="00C46911">
        <w:trPr>
          <w:trHeight w:val="283"/>
        </w:trPr>
        <w:tc>
          <w:tcPr>
            <w:tcW w:w="265" w:type="pct"/>
          </w:tcPr>
          <w:p w14:paraId="7AB0EA0F" w14:textId="77777777" w:rsidR="00C82BCE" w:rsidRPr="009C4175" w:rsidRDefault="00C82BCE" w:rsidP="00517D3B">
            <w:pPr>
              <w:jc w:val="center"/>
            </w:pPr>
            <w:r w:rsidRPr="009C4175">
              <w:t>5.</w:t>
            </w:r>
          </w:p>
        </w:tc>
        <w:tc>
          <w:tcPr>
            <w:tcW w:w="3942" w:type="pct"/>
            <w:gridSpan w:val="2"/>
          </w:tcPr>
          <w:p w14:paraId="70102F97" w14:textId="77777777" w:rsidR="00C82BCE" w:rsidRPr="009C4175" w:rsidRDefault="00C82BCE" w:rsidP="007C3A3A">
            <w:pPr>
              <w:pStyle w:val="Default"/>
            </w:pPr>
            <w:r>
              <w:rPr>
                <w:rStyle w:val="TitleChar"/>
                <w:rFonts w:eastAsiaTheme="minorHAnsi"/>
              </w:rPr>
              <w:t>Define Farina.</w:t>
            </w:r>
          </w:p>
        </w:tc>
        <w:tc>
          <w:tcPr>
            <w:tcW w:w="312" w:type="pct"/>
          </w:tcPr>
          <w:p w14:paraId="37FEB4A8" w14:textId="77777777" w:rsidR="00C82BCE" w:rsidRPr="009C4175" w:rsidRDefault="00C82BCE" w:rsidP="00517D3B">
            <w:pPr>
              <w:jc w:val="center"/>
            </w:pPr>
            <w:r w:rsidRPr="009C4175">
              <w:t>CO</w:t>
            </w:r>
            <w:r>
              <w:t>3</w:t>
            </w:r>
          </w:p>
        </w:tc>
        <w:tc>
          <w:tcPr>
            <w:tcW w:w="250" w:type="pct"/>
          </w:tcPr>
          <w:p w14:paraId="41657429" w14:textId="77777777" w:rsidR="00C82BCE" w:rsidRPr="009C4175" w:rsidRDefault="00C82BCE" w:rsidP="00517D3B">
            <w:pPr>
              <w:jc w:val="center"/>
            </w:pPr>
            <w:r w:rsidRPr="009C4175">
              <w:t>U</w:t>
            </w:r>
          </w:p>
        </w:tc>
        <w:tc>
          <w:tcPr>
            <w:tcW w:w="231" w:type="pct"/>
          </w:tcPr>
          <w:p w14:paraId="6C262EA5" w14:textId="77777777" w:rsidR="00C82BCE" w:rsidRPr="009C4175" w:rsidRDefault="00C82BCE" w:rsidP="00517D3B">
            <w:pPr>
              <w:jc w:val="center"/>
            </w:pPr>
            <w:r w:rsidRPr="009C4175">
              <w:t>1</w:t>
            </w:r>
          </w:p>
        </w:tc>
      </w:tr>
      <w:tr w:rsidR="00C82BCE" w:rsidRPr="009C4175" w14:paraId="5EEBB482" w14:textId="77777777" w:rsidTr="00C46911">
        <w:trPr>
          <w:trHeight w:val="283"/>
        </w:trPr>
        <w:tc>
          <w:tcPr>
            <w:tcW w:w="265" w:type="pct"/>
          </w:tcPr>
          <w:p w14:paraId="7B6A632C" w14:textId="77777777" w:rsidR="00C82BCE" w:rsidRPr="009C4175" w:rsidRDefault="00C82BCE" w:rsidP="00517D3B">
            <w:pPr>
              <w:jc w:val="center"/>
            </w:pPr>
            <w:r w:rsidRPr="009C4175">
              <w:t>6.</w:t>
            </w:r>
          </w:p>
        </w:tc>
        <w:tc>
          <w:tcPr>
            <w:tcW w:w="3942" w:type="pct"/>
            <w:gridSpan w:val="2"/>
          </w:tcPr>
          <w:p w14:paraId="3B6B7962" w14:textId="77777777" w:rsidR="00C82BCE" w:rsidRPr="009C4175" w:rsidRDefault="00C82BCE" w:rsidP="00BF642F">
            <w:r>
              <w:rPr>
                <w:color w:val="000000" w:themeColor="text1"/>
              </w:rPr>
              <w:t>Identify the ingredients of self-rising flour.</w:t>
            </w:r>
          </w:p>
        </w:tc>
        <w:tc>
          <w:tcPr>
            <w:tcW w:w="312" w:type="pct"/>
          </w:tcPr>
          <w:p w14:paraId="251C7BBF" w14:textId="77777777" w:rsidR="00C82BCE" w:rsidRPr="009C4175" w:rsidRDefault="00C82BCE" w:rsidP="00517D3B">
            <w:pPr>
              <w:jc w:val="center"/>
            </w:pPr>
            <w:r w:rsidRPr="009C4175">
              <w:t>CO</w:t>
            </w:r>
            <w:r>
              <w:t>3</w:t>
            </w:r>
          </w:p>
        </w:tc>
        <w:tc>
          <w:tcPr>
            <w:tcW w:w="250" w:type="pct"/>
          </w:tcPr>
          <w:p w14:paraId="50C40B61" w14:textId="77777777" w:rsidR="00C82BCE" w:rsidRPr="009C4175" w:rsidRDefault="00C82BCE" w:rsidP="00517D3B">
            <w:pPr>
              <w:jc w:val="center"/>
            </w:pPr>
            <w:r w:rsidRPr="009C4175">
              <w:t>R</w:t>
            </w:r>
          </w:p>
        </w:tc>
        <w:tc>
          <w:tcPr>
            <w:tcW w:w="231" w:type="pct"/>
          </w:tcPr>
          <w:p w14:paraId="0BF55C89" w14:textId="77777777" w:rsidR="00C82BCE" w:rsidRPr="009C4175" w:rsidRDefault="00C82BCE" w:rsidP="00517D3B">
            <w:pPr>
              <w:jc w:val="center"/>
            </w:pPr>
            <w:r w:rsidRPr="009C4175">
              <w:t>1</w:t>
            </w:r>
          </w:p>
        </w:tc>
      </w:tr>
      <w:tr w:rsidR="00C82BCE" w:rsidRPr="009C4175" w14:paraId="19CD68D0" w14:textId="77777777" w:rsidTr="00C46911">
        <w:trPr>
          <w:trHeight w:val="283"/>
        </w:trPr>
        <w:tc>
          <w:tcPr>
            <w:tcW w:w="265" w:type="pct"/>
          </w:tcPr>
          <w:p w14:paraId="1378B6AC" w14:textId="77777777" w:rsidR="00C82BCE" w:rsidRPr="009C4175" w:rsidRDefault="00C82BCE" w:rsidP="00517D3B">
            <w:pPr>
              <w:jc w:val="center"/>
            </w:pPr>
            <w:r w:rsidRPr="009C4175">
              <w:t>7.</w:t>
            </w:r>
          </w:p>
        </w:tc>
        <w:tc>
          <w:tcPr>
            <w:tcW w:w="3942" w:type="pct"/>
            <w:gridSpan w:val="2"/>
          </w:tcPr>
          <w:p w14:paraId="190496FD" w14:textId="77777777" w:rsidR="00C82BCE" w:rsidRPr="009C4175" w:rsidRDefault="00C82BCE" w:rsidP="00BF642F">
            <w:pPr>
              <w:pStyle w:val="ListParagraph"/>
              <w:ind w:left="0"/>
              <w:rPr>
                <w:noProof/>
                <w:lang w:eastAsia="zh-TW"/>
              </w:rPr>
            </w:pPr>
            <w:r>
              <w:rPr>
                <w:color w:val="000000" w:themeColor="text1"/>
              </w:rPr>
              <w:t>Mention the composition of hominy feed.</w:t>
            </w:r>
          </w:p>
        </w:tc>
        <w:tc>
          <w:tcPr>
            <w:tcW w:w="312" w:type="pct"/>
          </w:tcPr>
          <w:p w14:paraId="60212BB8" w14:textId="77777777" w:rsidR="00C82BCE" w:rsidRPr="009C4175" w:rsidRDefault="00C82BCE" w:rsidP="00517D3B">
            <w:pPr>
              <w:jc w:val="center"/>
            </w:pPr>
            <w:r w:rsidRPr="009C4175">
              <w:t>CO</w:t>
            </w:r>
            <w:r>
              <w:t>4</w:t>
            </w:r>
          </w:p>
        </w:tc>
        <w:tc>
          <w:tcPr>
            <w:tcW w:w="250" w:type="pct"/>
          </w:tcPr>
          <w:p w14:paraId="73971A71" w14:textId="77777777" w:rsidR="00C82BCE" w:rsidRPr="009C4175" w:rsidRDefault="00C82BCE" w:rsidP="00517D3B">
            <w:pPr>
              <w:jc w:val="center"/>
            </w:pPr>
            <w:r w:rsidRPr="009C4175">
              <w:t>U</w:t>
            </w:r>
          </w:p>
        </w:tc>
        <w:tc>
          <w:tcPr>
            <w:tcW w:w="231" w:type="pct"/>
          </w:tcPr>
          <w:p w14:paraId="06DE50C6" w14:textId="77777777" w:rsidR="00C82BCE" w:rsidRPr="009C4175" w:rsidRDefault="00C82BCE" w:rsidP="00517D3B">
            <w:pPr>
              <w:jc w:val="center"/>
            </w:pPr>
            <w:r w:rsidRPr="009C4175">
              <w:t>1</w:t>
            </w:r>
          </w:p>
        </w:tc>
      </w:tr>
      <w:tr w:rsidR="00C82BCE" w:rsidRPr="009C4175" w14:paraId="140C2476" w14:textId="77777777" w:rsidTr="00C46911">
        <w:trPr>
          <w:trHeight w:val="283"/>
        </w:trPr>
        <w:tc>
          <w:tcPr>
            <w:tcW w:w="265" w:type="pct"/>
          </w:tcPr>
          <w:p w14:paraId="783AC5D5" w14:textId="77777777" w:rsidR="00C82BCE" w:rsidRPr="009C4175" w:rsidRDefault="00C82BCE" w:rsidP="00517D3B">
            <w:pPr>
              <w:jc w:val="center"/>
            </w:pPr>
            <w:r w:rsidRPr="009C4175">
              <w:t>8.</w:t>
            </w:r>
          </w:p>
        </w:tc>
        <w:tc>
          <w:tcPr>
            <w:tcW w:w="3942" w:type="pct"/>
            <w:gridSpan w:val="2"/>
          </w:tcPr>
          <w:p w14:paraId="01C46728" w14:textId="77777777" w:rsidR="00C82BCE" w:rsidRPr="008F17F9" w:rsidRDefault="00C82BCE" w:rsidP="00BF642F">
            <w:pPr>
              <w:rPr>
                <w:bCs/>
              </w:rPr>
            </w:pPr>
            <w:r w:rsidRPr="008F17F9">
              <w:rPr>
                <w:bCs/>
              </w:rPr>
              <w:t>Indicate the products of corn dry milling.</w:t>
            </w:r>
          </w:p>
        </w:tc>
        <w:tc>
          <w:tcPr>
            <w:tcW w:w="312" w:type="pct"/>
          </w:tcPr>
          <w:p w14:paraId="66B616DC" w14:textId="77777777" w:rsidR="00C82BCE" w:rsidRPr="009C4175" w:rsidRDefault="00C82BCE" w:rsidP="00517D3B">
            <w:pPr>
              <w:jc w:val="center"/>
            </w:pPr>
            <w:r w:rsidRPr="009C4175">
              <w:t>CO</w:t>
            </w:r>
            <w:r>
              <w:t>4</w:t>
            </w:r>
          </w:p>
        </w:tc>
        <w:tc>
          <w:tcPr>
            <w:tcW w:w="250" w:type="pct"/>
          </w:tcPr>
          <w:p w14:paraId="7297F201" w14:textId="77777777" w:rsidR="00C82BCE" w:rsidRPr="009C4175" w:rsidRDefault="00C82BCE" w:rsidP="00517D3B">
            <w:pPr>
              <w:jc w:val="center"/>
            </w:pPr>
            <w:r w:rsidRPr="009C4175">
              <w:t>R</w:t>
            </w:r>
          </w:p>
        </w:tc>
        <w:tc>
          <w:tcPr>
            <w:tcW w:w="231" w:type="pct"/>
          </w:tcPr>
          <w:p w14:paraId="4A2BF96A" w14:textId="77777777" w:rsidR="00C82BCE" w:rsidRPr="009C4175" w:rsidRDefault="00C82BCE" w:rsidP="00517D3B">
            <w:pPr>
              <w:jc w:val="center"/>
            </w:pPr>
            <w:r w:rsidRPr="009C4175">
              <w:t>1</w:t>
            </w:r>
          </w:p>
        </w:tc>
      </w:tr>
      <w:tr w:rsidR="00C82BCE" w:rsidRPr="009C4175" w14:paraId="66680F5E" w14:textId="77777777" w:rsidTr="00C46911">
        <w:trPr>
          <w:trHeight w:val="283"/>
        </w:trPr>
        <w:tc>
          <w:tcPr>
            <w:tcW w:w="265" w:type="pct"/>
          </w:tcPr>
          <w:p w14:paraId="30DF8B40" w14:textId="77777777" w:rsidR="00C82BCE" w:rsidRPr="009C4175" w:rsidRDefault="00C82BCE" w:rsidP="00517D3B">
            <w:pPr>
              <w:jc w:val="center"/>
            </w:pPr>
            <w:r w:rsidRPr="009C4175">
              <w:t>9.</w:t>
            </w:r>
          </w:p>
        </w:tc>
        <w:tc>
          <w:tcPr>
            <w:tcW w:w="3942" w:type="pct"/>
            <w:gridSpan w:val="2"/>
          </w:tcPr>
          <w:p w14:paraId="0AEDDB90" w14:textId="77777777" w:rsidR="00C82BCE" w:rsidRPr="009C4175" w:rsidRDefault="00C82BCE" w:rsidP="00BF642F">
            <w:pPr>
              <w:pStyle w:val="ListParagraph"/>
              <w:ind w:left="0"/>
              <w:rPr>
                <w:noProof/>
                <w:lang w:eastAsia="zh-TW"/>
              </w:rPr>
            </w:pPr>
            <w:r>
              <w:rPr>
                <w:noProof/>
                <w:lang w:eastAsia="zh-TW"/>
              </w:rPr>
              <w:t>Name any two pulse milling machineries.</w:t>
            </w:r>
          </w:p>
        </w:tc>
        <w:tc>
          <w:tcPr>
            <w:tcW w:w="312" w:type="pct"/>
          </w:tcPr>
          <w:p w14:paraId="620CD776" w14:textId="77777777" w:rsidR="00C82BCE" w:rsidRPr="009C4175" w:rsidRDefault="00C82BCE" w:rsidP="00517D3B">
            <w:pPr>
              <w:jc w:val="center"/>
            </w:pPr>
            <w:r w:rsidRPr="009C4175">
              <w:t>CO</w:t>
            </w:r>
            <w:r>
              <w:t>5</w:t>
            </w:r>
          </w:p>
        </w:tc>
        <w:tc>
          <w:tcPr>
            <w:tcW w:w="250" w:type="pct"/>
          </w:tcPr>
          <w:p w14:paraId="21B2B3E5" w14:textId="77777777" w:rsidR="00C82BCE" w:rsidRPr="009C4175" w:rsidRDefault="00C82BCE" w:rsidP="00517D3B">
            <w:pPr>
              <w:jc w:val="center"/>
            </w:pPr>
            <w:r w:rsidRPr="009C4175">
              <w:t>U</w:t>
            </w:r>
          </w:p>
        </w:tc>
        <w:tc>
          <w:tcPr>
            <w:tcW w:w="231" w:type="pct"/>
          </w:tcPr>
          <w:p w14:paraId="5FAC0C7D" w14:textId="77777777" w:rsidR="00C82BCE" w:rsidRPr="009C4175" w:rsidRDefault="00C82BCE" w:rsidP="00517D3B">
            <w:pPr>
              <w:jc w:val="center"/>
            </w:pPr>
            <w:r w:rsidRPr="009C4175">
              <w:t>1</w:t>
            </w:r>
          </w:p>
        </w:tc>
      </w:tr>
      <w:tr w:rsidR="00C82BCE" w:rsidRPr="009C4175" w14:paraId="3CD35596" w14:textId="77777777" w:rsidTr="00C46911">
        <w:trPr>
          <w:trHeight w:val="283"/>
        </w:trPr>
        <w:tc>
          <w:tcPr>
            <w:tcW w:w="265" w:type="pct"/>
          </w:tcPr>
          <w:p w14:paraId="412281EF" w14:textId="77777777" w:rsidR="00C82BCE" w:rsidRPr="009C4175" w:rsidRDefault="00C82BCE" w:rsidP="00517D3B">
            <w:pPr>
              <w:jc w:val="center"/>
            </w:pPr>
            <w:r w:rsidRPr="009C4175">
              <w:t>10.</w:t>
            </w:r>
          </w:p>
        </w:tc>
        <w:tc>
          <w:tcPr>
            <w:tcW w:w="3942" w:type="pct"/>
            <w:gridSpan w:val="2"/>
          </w:tcPr>
          <w:p w14:paraId="63DF802B" w14:textId="77777777" w:rsidR="00C82BCE" w:rsidRPr="009C4175" w:rsidRDefault="00C82BCE" w:rsidP="00BF642F">
            <w:r>
              <w:t>Differentiate between wet and dry milled pulses.</w:t>
            </w:r>
          </w:p>
        </w:tc>
        <w:tc>
          <w:tcPr>
            <w:tcW w:w="312" w:type="pct"/>
          </w:tcPr>
          <w:p w14:paraId="1044E35E" w14:textId="77777777" w:rsidR="00C82BCE" w:rsidRPr="009C4175" w:rsidRDefault="00C82BCE" w:rsidP="00517D3B">
            <w:pPr>
              <w:jc w:val="center"/>
            </w:pPr>
            <w:r w:rsidRPr="009C4175">
              <w:t>CO</w:t>
            </w:r>
            <w:r>
              <w:t>5</w:t>
            </w:r>
          </w:p>
        </w:tc>
        <w:tc>
          <w:tcPr>
            <w:tcW w:w="250" w:type="pct"/>
          </w:tcPr>
          <w:p w14:paraId="3DD33649" w14:textId="77777777" w:rsidR="00C82BCE" w:rsidRPr="009C4175" w:rsidRDefault="00C82BCE" w:rsidP="00517D3B">
            <w:pPr>
              <w:jc w:val="center"/>
            </w:pPr>
            <w:r w:rsidRPr="009C4175">
              <w:t>U</w:t>
            </w:r>
          </w:p>
        </w:tc>
        <w:tc>
          <w:tcPr>
            <w:tcW w:w="231" w:type="pct"/>
          </w:tcPr>
          <w:p w14:paraId="6AD65DA4" w14:textId="77777777" w:rsidR="00C82BCE" w:rsidRPr="009C4175" w:rsidRDefault="00C82BCE" w:rsidP="00517D3B">
            <w:pPr>
              <w:jc w:val="center"/>
            </w:pPr>
            <w:r w:rsidRPr="009C4175">
              <w:t>1</w:t>
            </w:r>
          </w:p>
        </w:tc>
      </w:tr>
      <w:tr w:rsidR="00C82BCE" w:rsidRPr="009C4175" w14:paraId="6A1B3845" w14:textId="77777777" w:rsidTr="005B032F">
        <w:trPr>
          <w:trHeight w:val="198"/>
        </w:trPr>
        <w:tc>
          <w:tcPr>
            <w:tcW w:w="5000" w:type="pct"/>
            <w:gridSpan w:val="6"/>
          </w:tcPr>
          <w:p w14:paraId="128742D2" w14:textId="77777777" w:rsidR="00C82BCE" w:rsidRPr="009C4175" w:rsidRDefault="00C82BCE" w:rsidP="00517D3B">
            <w:pPr>
              <w:jc w:val="center"/>
              <w:rPr>
                <w:b/>
              </w:rPr>
            </w:pPr>
            <w:r w:rsidRPr="009C4175">
              <w:rPr>
                <w:b/>
              </w:rPr>
              <w:t>PART – B (6 X 3 = 18 MARKS)</w:t>
            </w:r>
          </w:p>
        </w:tc>
      </w:tr>
      <w:tr w:rsidR="00C82BCE" w:rsidRPr="009C4175" w14:paraId="27025E8A" w14:textId="77777777" w:rsidTr="00C46911">
        <w:trPr>
          <w:trHeight w:val="283"/>
        </w:trPr>
        <w:tc>
          <w:tcPr>
            <w:tcW w:w="265" w:type="pct"/>
          </w:tcPr>
          <w:p w14:paraId="314AA1EF" w14:textId="77777777" w:rsidR="00C82BCE" w:rsidRPr="009C4175" w:rsidRDefault="00C82BCE" w:rsidP="00517D3B">
            <w:pPr>
              <w:pStyle w:val="NoSpacing"/>
              <w:jc w:val="center"/>
            </w:pPr>
            <w:r w:rsidRPr="009C4175">
              <w:t>11.</w:t>
            </w:r>
          </w:p>
        </w:tc>
        <w:tc>
          <w:tcPr>
            <w:tcW w:w="3942" w:type="pct"/>
            <w:gridSpan w:val="2"/>
          </w:tcPr>
          <w:p w14:paraId="173312C3" w14:textId="77777777" w:rsidR="00C82BCE" w:rsidRPr="009C4175" w:rsidRDefault="00C82BCE" w:rsidP="00BF642F">
            <w:pPr>
              <w:pStyle w:val="NoSpacing"/>
            </w:pPr>
            <w:r w:rsidRPr="008B549F">
              <w:rPr>
                <w:color w:val="000000" w:themeColor="text1"/>
              </w:rPr>
              <w:t>Explain the principle of cleaning.</w:t>
            </w:r>
          </w:p>
        </w:tc>
        <w:tc>
          <w:tcPr>
            <w:tcW w:w="312" w:type="pct"/>
          </w:tcPr>
          <w:p w14:paraId="1D637A84" w14:textId="77777777" w:rsidR="00C82BCE" w:rsidRPr="009C4175" w:rsidRDefault="00C82BCE" w:rsidP="00517D3B">
            <w:pPr>
              <w:pStyle w:val="NoSpacing"/>
              <w:jc w:val="center"/>
            </w:pPr>
            <w:r w:rsidRPr="009C4175">
              <w:t>CO</w:t>
            </w:r>
            <w:r>
              <w:t>2</w:t>
            </w:r>
          </w:p>
        </w:tc>
        <w:tc>
          <w:tcPr>
            <w:tcW w:w="250" w:type="pct"/>
          </w:tcPr>
          <w:p w14:paraId="0C5FCBDC" w14:textId="77777777" w:rsidR="00C82BCE" w:rsidRPr="009C4175" w:rsidRDefault="00C82BCE" w:rsidP="00517D3B">
            <w:pPr>
              <w:pStyle w:val="NoSpacing"/>
              <w:jc w:val="center"/>
            </w:pPr>
            <w:r w:rsidRPr="009C4175">
              <w:t>An</w:t>
            </w:r>
          </w:p>
        </w:tc>
        <w:tc>
          <w:tcPr>
            <w:tcW w:w="231" w:type="pct"/>
          </w:tcPr>
          <w:p w14:paraId="521C6959" w14:textId="77777777" w:rsidR="00C82BCE" w:rsidRPr="009C4175" w:rsidRDefault="00C82BCE" w:rsidP="00517D3B">
            <w:pPr>
              <w:pStyle w:val="NoSpacing"/>
              <w:jc w:val="center"/>
            </w:pPr>
            <w:r w:rsidRPr="009C4175">
              <w:t>3</w:t>
            </w:r>
          </w:p>
        </w:tc>
      </w:tr>
      <w:tr w:rsidR="00C82BCE" w:rsidRPr="009C4175" w14:paraId="378556BE" w14:textId="77777777" w:rsidTr="00C46911">
        <w:trPr>
          <w:trHeight w:val="283"/>
        </w:trPr>
        <w:tc>
          <w:tcPr>
            <w:tcW w:w="265" w:type="pct"/>
          </w:tcPr>
          <w:p w14:paraId="20F19A7E" w14:textId="77777777" w:rsidR="00C82BCE" w:rsidRPr="009C4175" w:rsidRDefault="00C82BCE" w:rsidP="000762AB">
            <w:pPr>
              <w:pStyle w:val="NoSpacing"/>
              <w:jc w:val="center"/>
            </w:pPr>
            <w:r w:rsidRPr="009C4175">
              <w:t>12.</w:t>
            </w:r>
          </w:p>
        </w:tc>
        <w:tc>
          <w:tcPr>
            <w:tcW w:w="3942" w:type="pct"/>
            <w:gridSpan w:val="2"/>
          </w:tcPr>
          <w:p w14:paraId="6FC09CC0" w14:textId="77777777" w:rsidR="00C82BCE" w:rsidRPr="009C4175" w:rsidRDefault="00C82BCE" w:rsidP="000762AB">
            <w:pPr>
              <w:pStyle w:val="NoSpacing"/>
            </w:pPr>
            <w:r>
              <w:t>Describe the working of reel grader.</w:t>
            </w:r>
          </w:p>
        </w:tc>
        <w:tc>
          <w:tcPr>
            <w:tcW w:w="312" w:type="pct"/>
          </w:tcPr>
          <w:p w14:paraId="4B4A6ECE" w14:textId="77777777" w:rsidR="00C82BCE" w:rsidRPr="009C4175" w:rsidRDefault="00C82BCE" w:rsidP="000762AB">
            <w:pPr>
              <w:pStyle w:val="NoSpacing"/>
              <w:jc w:val="center"/>
            </w:pPr>
            <w:r w:rsidRPr="009C4175">
              <w:t>CO</w:t>
            </w:r>
            <w:r>
              <w:t>2</w:t>
            </w:r>
          </w:p>
        </w:tc>
        <w:tc>
          <w:tcPr>
            <w:tcW w:w="250" w:type="pct"/>
          </w:tcPr>
          <w:p w14:paraId="0189B4D3" w14:textId="77777777" w:rsidR="00C82BCE" w:rsidRPr="009C4175" w:rsidRDefault="00C82BCE" w:rsidP="000762AB">
            <w:pPr>
              <w:pStyle w:val="NoSpacing"/>
              <w:jc w:val="center"/>
            </w:pPr>
            <w:r w:rsidRPr="009C4175">
              <w:t>U</w:t>
            </w:r>
          </w:p>
        </w:tc>
        <w:tc>
          <w:tcPr>
            <w:tcW w:w="231" w:type="pct"/>
          </w:tcPr>
          <w:p w14:paraId="1AEAA9EB" w14:textId="77777777" w:rsidR="00C82BCE" w:rsidRPr="009C4175" w:rsidRDefault="00C82BCE" w:rsidP="000762AB">
            <w:pPr>
              <w:pStyle w:val="NoSpacing"/>
              <w:jc w:val="center"/>
            </w:pPr>
            <w:r w:rsidRPr="009C4175">
              <w:t>3</w:t>
            </w:r>
          </w:p>
        </w:tc>
      </w:tr>
      <w:tr w:rsidR="00C82BCE" w:rsidRPr="009C4175" w14:paraId="71EAE519" w14:textId="77777777" w:rsidTr="00C46911">
        <w:trPr>
          <w:trHeight w:val="283"/>
        </w:trPr>
        <w:tc>
          <w:tcPr>
            <w:tcW w:w="265" w:type="pct"/>
          </w:tcPr>
          <w:p w14:paraId="115D891C" w14:textId="77777777" w:rsidR="00C82BCE" w:rsidRPr="009C4175" w:rsidRDefault="00C82BCE" w:rsidP="000762AB">
            <w:pPr>
              <w:pStyle w:val="NoSpacing"/>
              <w:jc w:val="center"/>
            </w:pPr>
            <w:r w:rsidRPr="009C4175">
              <w:t>13.</w:t>
            </w:r>
          </w:p>
        </w:tc>
        <w:tc>
          <w:tcPr>
            <w:tcW w:w="3942" w:type="pct"/>
            <w:gridSpan w:val="2"/>
          </w:tcPr>
          <w:p w14:paraId="4C61BD4E" w14:textId="77777777" w:rsidR="00C82BCE" w:rsidRPr="009C4175" w:rsidRDefault="00C82BCE" w:rsidP="000762AB">
            <w:pPr>
              <w:pStyle w:val="NoSpacing"/>
            </w:pPr>
            <w:r>
              <w:t>Write the role of scratch system in wheat milling.</w:t>
            </w:r>
          </w:p>
        </w:tc>
        <w:tc>
          <w:tcPr>
            <w:tcW w:w="312" w:type="pct"/>
          </w:tcPr>
          <w:p w14:paraId="5CA833C6" w14:textId="77777777" w:rsidR="00C82BCE" w:rsidRPr="009C4175" w:rsidRDefault="00C82BCE" w:rsidP="000762AB">
            <w:pPr>
              <w:pStyle w:val="NoSpacing"/>
              <w:jc w:val="center"/>
            </w:pPr>
            <w:r w:rsidRPr="009C4175">
              <w:t>CO</w:t>
            </w:r>
            <w:r>
              <w:t>4</w:t>
            </w:r>
          </w:p>
        </w:tc>
        <w:tc>
          <w:tcPr>
            <w:tcW w:w="250" w:type="pct"/>
          </w:tcPr>
          <w:p w14:paraId="3BD715FC" w14:textId="77777777" w:rsidR="00C82BCE" w:rsidRPr="009C4175" w:rsidRDefault="00C82BCE" w:rsidP="000762AB">
            <w:pPr>
              <w:pStyle w:val="NoSpacing"/>
              <w:jc w:val="center"/>
            </w:pPr>
            <w:r w:rsidRPr="009C4175">
              <w:t>A</w:t>
            </w:r>
          </w:p>
        </w:tc>
        <w:tc>
          <w:tcPr>
            <w:tcW w:w="231" w:type="pct"/>
          </w:tcPr>
          <w:p w14:paraId="45734355" w14:textId="77777777" w:rsidR="00C82BCE" w:rsidRPr="009C4175" w:rsidRDefault="00C82BCE" w:rsidP="000762AB">
            <w:pPr>
              <w:pStyle w:val="NoSpacing"/>
              <w:jc w:val="center"/>
            </w:pPr>
            <w:r w:rsidRPr="009C4175">
              <w:t>3</w:t>
            </w:r>
          </w:p>
        </w:tc>
      </w:tr>
      <w:tr w:rsidR="00C82BCE" w:rsidRPr="009C4175" w14:paraId="09D044D3" w14:textId="77777777" w:rsidTr="00C46911">
        <w:trPr>
          <w:trHeight w:val="283"/>
        </w:trPr>
        <w:tc>
          <w:tcPr>
            <w:tcW w:w="265" w:type="pct"/>
          </w:tcPr>
          <w:p w14:paraId="5B63EC63" w14:textId="77777777" w:rsidR="00C82BCE" w:rsidRPr="009C4175" w:rsidRDefault="00C82BCE" w:rsidP="000762AB">
            <w:pPr>
              <w:pStyle w:val="NoSpacing"/>
              <w:jc w:val="center"/>
            </w:pPr>
            <w:r w:rsidRPr="009C4175">
              <w:t>14.</w:t>
            </w:r>
          </w:p>
        </w:tc>
        <w:tc>
          <w:tcPr>
            <w:tcW w:w="3942" w:type="pct"/>
            <w:gridSpan w:val="2"/>
          </w:tcPr>
          <w:p w14:paraId="237078FE" w14:textId="77777777" w:rsidR="00C82BCE" w:rsidRPr="009C4175" w:rsidRDefault="00C82BCE" w:rsidP="000762AB">
            <w:pPr>
              <w:pStyle w:val="NoSpacing"/>
            </w:pPr>
            <w:r w:rsidRPr="008B549F">
              <w:rPr>
                <w:color w:val="000000" w:themeColor="text1"/>
              </w:rPr>
              <w:t>Tabulate the food/feed, industrial uses of products of wet milled corn.</w:t>
            </w:r>
          </w:p>
        </w:tc>
        <w:tc>
          <w:tcPr>
            <w:tcW w:w="312" w:type="pct"/>
          </w:tcPr>
          <w:p w14:paraId="2CDE78BF" w14:textId="77777777" w:rsidR="00C82BCE" w:rsidRPr="009C4175" w:rsidRDefault="00C82BCE" w:rsidP="000762AB">
            <w:pPr>
              <w:pStyle w:val="NoSpacing"/>
              <w:jc w:val="center"/>
            </w:pPr>
            <w:r w:rsidRPr="009C4175">
              <w:t>CO</w:t>
            </w:r>
            <w:r>
              <w:t>3</w:t>
            </w:r>
          </w:p>
        </w:tc>
        <w:tc>
          <w:tcPr>
            <w:tcW w:w="250" w:type="pct"/>
          </w:tcPr>
          <w:p w14:paraId="6DCB145F" w14:textId="77777777" w:rsidR="00C82BCE" w:rsidRPr="009C4175" w:rsidRDefault="00C82BCE" w:rsidP="000762AB">
            <w:pPr>
              <w:pStyle w:val="NoSpacing"/>
              <w:jc w:val="center"/>
            </w:pPr>
            <w:r w:rsidRPr="009C4175">
              <w:t>U</w:t>
            </w:r>
          </w:p>
        </w:tc>
        <w:tc>
          <w:tcPr>
            <w:tcW w:w="231" w:type="pct"/>
          </w:tcPr>
          <w:p w14:paraId="22D96A50" w14:textId="77777777" w:rsidR="00C82BCE" w:rsidRPr="009C4175" w:rsidRDefault="00C82BCE" w:rsidP="000762AB">
            <w:pPr>
              <w:pStyle w:val="NoSpacing"/>
              <w:jc w:val="center"/>
            </w:pPr>
            <w:r w:rsidRPr="009C4175">
              <w:t>3</w:t>
            </w:r>
          </w:p>
        </w:tc>
      </w:tr>
      <w:tr w:rsidR="00C82BCE" w:rsidRPr="009C4175" w14:paraId="53B41D48" w14:textId="77777777" w:rsidTr="00C46911">
        <w:trPr>
          <w:trHeight w:val="283"/>
        </w:trPr>
        <w:tc>
          <w:tcPr>
            <w:tcW w:w="265" w:type="pct"/>
          </w:tcPr>
          <w:p w14:paraId="15ED0A41" w14:textId="77777777" w:rsidR="00C82BCE" w:rsidRPr="009C4175" w:rsidRDefault="00C82BCE" w:rsidP="000762AB">
            <w:pPr>
              <w:pStyle w:val="NoSpacing"/>
              <w:jc w:val="center"/>
            </w:pPr>
            <w:r w:rsidRPr="009C4175">
              <w:t>15.</w:t>
            </w:r>
          </w:p>
        </w:tc>
        <w:tc>
          <w:tcPr>
            <w:tcW w:w="3942" w:type="pct"/>
            <w:gridSpan w:val="2"/>
          </w:tcPr>
          <w:p w14:paraId="41AF0A8C" w14:textId="77777777" w:rsidR="00C82BCE" w:rsidRPr="009C4175" w:rsidRDefault="00C82BCE" w:rsidP="000762AB">
            <w:pPr>
              <w:pStyle w:val="NoSpacing"/>
              <w:jc w:val="both"/>
            </w:pPr>
            <w:r w:rsidRPr="008B549F">
              <w:rPr>
                <w:color w:val="000000" w:themeColor="text1"/>
              </w:rPr>
              <w:t xml:space="preserve">Compare </w:t>
            </w:r>
            <w:r>
              <w:rPr>
                <w:color w:val="000000" w:themeColor="text1"/>
              </w:rPr>
              <w:t xml:space="preserve">the different </w:t>
            </w:r>
            <w:r w:rsidRPr="008B549F">
              <w:rPr>
                <w:color w:val="000000" w:themeColor="text1"/>
              </w:rPr>
              <w:t>methods of corn oil extraction.</w:t>
            </w:r>
          </w:p>
        </w:tc>
        <w:tc>
          <w:tcPr>
            <w:tcW w:w="312" w:type="pct"/>
          </w:tcPr>
          <w:p w14:paraId="733479C5" w14:textId="77777777" w:rsidR="00C82BCE" w:rsidRPr="009C4175" w:rsidRDefault="00C82BCE" w:rsidP="000762AB">
            <w:pPr>
              <w:pStyle w:val="NoSpacing"/>
              <w:jc w:val="center"/>
            </w:pPr>
            <w:r w:rsidRPr="009C4175">
              <w:t>CO</w:t>
            </w:r>
            <w:r>
              <w:t>6</w:t>
            </w:r>
          </w:p>
        </w:tc>
        <w:tc>
          <w:tcPr>
            <w:tcW w:w="250" w:type="pct"/>
          </w:tcPr>
          <w:p w14:paraId="3F305D66" w14:textId="77777777" w:rsidR="00C82BCE" w:rsidRPr="009C4175" w:rsidRDefault="00C82BCE" w:rsidP="000762AB">
            <w:pPr>
              <w:pStyle w:val="NoSpacing"/>
              <w:jc w:val="center"/>
            </w:pPr>
            <w:r w:rsidRPr="009C4175">
              <w:t>An</w:t>
            </w:r>
          </w:p>
        </w:tc>
        <w:tc>
          <w:tcPr>
            <w:tcW w:w="231" w:type="pct"/>
          </w:tcPr>
          <w:p w14:paraId="3D7BDC02" w14:textId="77777777" w:rsidR="00C82BCE" w:rsidRPr="009C4175" w:rsidRDefault="00C82BCE" w:rsidP="000762AB">
            <w:pPr>
              <w:pStyle w:val="NoSpacing"/>
              <w:jc w:val="center"/>
            </w:pPr>
            <w:r w:rsidRPr="009C4175">
              <w:t>3</w:t>
            </w:r>
          </w:p>
        </w:tc>
      </w:tr>
      <w:tr w:rsidR="00C82BCE" w:rsidRPr="009C4175" w14:paraId="196AFE7F" w14:textId="77777777" w:rsidTr="00C46911">
        <w:trPr>
          <w:trHeight w:val="283"/>
        </w:trPr>
        <w:tc>
          <w:tcPr>
            <w:tcW w:w="265" w:type="pct"/>
          </w:tcPr>
          <w:p w14:paraId="3FD423DB" w14:textId="77777777" w:rsidR="00C82BCE" w:rsidRPr="009C4175" w:rsidRDefault="00C82BCE" w:rsidP="000762AB">
            <w:pPr>
              <w:pStyle w:val="NoSpacing"/>
              <w:jc w:val="center"/>
            </w:pPr>
            <w:r w:rsidRPr="009C4175">
              <w:t>16.</w:t>
            </w:r>
          </w:p>
        </w:tc>
        <w:tc>
          <w:tcPr>
            <w:tcW w:w="3942" w:type="pct"/>
            <w:gridSpan w:val="2"/>
          </w:tcPr>
          <w:p w14:paraId="48705416" w14:textId="77777777" w:rsidR="00C82BCE" w:rsidRPr="009C4175" w:rsidRDefault="00C82BCE" w:rsidP="000762AB">
            <w:pPr>
              <w:pStyle w:val="NoSpacing"/>
            </w:pPr>
            <w:r>
              <w:rPr>
                <w:color w:val="000000" w:themeColor="text1"/>
              </w:rPr>
              <w:t xml:space="preserve">Express the steps involved in </w:t>
            </w:r>
            <w:r w:rsidRPr="008B549F">
              <w:rPr>
                <w:color w:val="000000" w:themeColor="text1"/>
              </w:rPr>
              <w:t>C</w:t>
            </w:r>
            <w:r>
              <w:rPr>
                <w:color w:val="000000" w:themeColor="text1"/>
              </w:rPr>
              <w:t>FTRI</w:t>
            </w:r>
            <w:r w:rsidRPr="008B549F">
              <w:rPr>
                <w:color w:val="000000" w:themeColor="text1"/>
              </w:rPr>
              <w:t xml:space="preserve"> method of pulse milling</w:t>
            </w:r>
            <w:r>
              <w:rPr>
                <w:color w:val="000000" w:themeColor="text1"/>
              </w:rPr>
              <w:t xml:space="preserve"> using flow chart.</w:t>
            </w:r>
          </w:p>
        </w:tc>
        <w:tc>
          <w:tcPr>
            <w:tcW w:w="312" w:type="pct"/>
          </w:tcPr>
          <w:p w14:paraId="1856AD6E" w14:textId="77777777" w:rsidR="00C82BCE" w:rsidRPr="009C4175" w:rsidRDefault="00C82BCE" w:rsidP="000762AB">
            <w:pPr>
              <w:pStyle w:val="NoSpacing"/>
              <w:jc w:val="center"/>
            </w:pPr>
            <w:r w:rsidRPr="009C4175">
              <w:t>CO</w:t>
            </w:r>
            <w:r>
              <w:t>5</w:t>
            </w:r>
          </w:p>
        </w:tc>
        <w:tc>
          <w:tcPr>
            <w:tcW w:w="250" w:type="pct"/>
          </w:tcPr>
          <w:p w14:paraId="50481BD8" w14:textId="77777777" w:rsidR="00C82BCE" w:rsidRPr="009C4175" w:rsidRDefault="00C82BCE" w:rsidP="000762AB">
            <w:pPr>
              <w:pStyle w:val="NoSpacing"/>
              <w:jc w:val="center"/>
            </w:pPr>
            <w:r w:rsidRPr="009C4175">
              <w:t>U</w:t>
            </w:r>
          </w:p>
        </w:tc>
        <w:tc>
          <w:tcPr>
            <w:tcW w:w="231" w:type="pct"/>
          </w:tcPr>
          <w:p w14:paraId="796100DC" w14:textId="77777777" w:rsidR="00C82BCE" w:rsidRPr="009C4175" w:rsidRDefault="00C82BCE" w:rsidP="000762AB">
            <w:pPr>
              <w:pStyle w:val="NoSpacing"/>
              <w:jc w:val="center"/>
            </w:pPr>
            <w:r w:rsidRPr="009C4175">
              <w:t>3</w:t>
            </w:r>
          </w:p>
        </w:tc>
      </w:tr>
      <w:tr w:rsidR="00C82BCE" w:rsidRPr="009C4175" w14:paraId="01D3B577" w14:textId="77777777" w:rsidTr="00517D3B">
        <w:trPr>
          <w:trHeight w:val="552"/>
        </w:trPr>
        <w:tc>
          <w:tcPr>
            <w:tcW w:w="5000" w:type="pct"/>
            <w:gridSpan w:val="6"/>
          </w:tcPr>
          <w:p w14:paraId="38B20A4E" w14:textId="77777777" w:rsidR="00C82BCE" w:rsidRPr="009C4175" w:rsidRDefault="00C82BCE" w:rsidP="000762AB">
            <w:pPr>
              <w:jc w:val="center"/>
              <w:rPr>
                <w:b/>
              </w:rPr>
            </w:pPr>
            <w:r w:rsidRPr="009C4175">
              <w:rPr>
                <w:b/>
              </w:rPr>
              <w:t>PART – C (6 X 12 = 72 MARKS)</w:t>
            </w:r>
          </w:p>
          <w:p w14:paraId="214226B5" w14:textId="77777777" w:rsidR="00C82BCE" w:rsidRPr="009C4175" w:rsidRDefault="00C82BCE" w:rsidP="000762AB">
            <w:pPr>
              <w:jc w:val="center"/>
              <w:rPr>
                <w:b/>
              </w:rPr>
            </w:pPr>
            <w:r w:rsidRPr="009C4175">
              <w:rPr>
                <w:b/>
              </w:rPr>
              <w:t>(Answer any five Questions from Q. No. 17 to 23, Q. No. 24 is Compulsory)</w:t>
            </w:r>
          </w:p>
        </w:tc>
      </w:tr>
      <w:tr w:rsidR="00C82BCE" w:rsidRPr="009C4175" w14:paraId="7CF843C3" w14:textId="77777777" w:rsidTr="00C46911">
        <w:trPr>
          <w:trHeight w:val="283"/>
        </w:trPr>
        <w:tc>
          <w:tcPr>
            <w:tcW w:w="265" w:type="pct"/>
          </w:tcPr>
          <w:p w14:paraId="31E54330" w14:textId="77777777" w:rsidR="00C82BCE" w:rsidRPr="009C4175" w:rsidRDefault="00C82BCE" w:rsidP="000762AB">
            <w:pPr>
              <w:jc w:val="center"/>
            </w:pPr>
            <w:r w:rsidRPr="009C4175">
              <w:t>17.</w:t>
            </w:r>
          </w:p>
        </w:tc>
        <w:tc>
          <w:tcPr>
            <w:tcW w:w="184" w:type="pct"/>
          </w:tcPr>
          <w:p w14:paraId="434F61AE" w14:textId="77777777" w:rsidR="00C82BCE" w:rsidRPr="009C4175" w:rsidRDefault="00C82BCE" w:rsidP="000762AB">
            <w:pPr>
              <w:jc w:val="center"/>
            </w:pPr>
            <w:r w:rsidRPr="009C4175">
              <w:t>a.</w:t>
            </w:r>
          </w:p>
        </w:tc>
        <w:tc>
          <w:tcPr>
            <w:tcW w:w="3758" w:type="pct"/>
          </w:tcPr>
          <w:p w14:paraId="57632780" w14:textId="77777777" w:rsidR="00C82BCE" w:rsidRPr="009C4175" w:rsidRDefault="00C82BCE" w:rsidP="000762AB">
            <w:r w:rsidRPr="008B549F">
              <w:rPr>
                <w:color w:val="000000" w:themeColor="text1"/>
              </w:rPr>
              <w:t>De</w:t>
            </w:r>
            <w:r>
              <w:rPr>
                <w:color w:val="000000" w:themeColor="text1"/>
              </w:rPr>
              <w:t>scribe</w:t>
            </w:r>
            <w:r w:rsidRPr="008B549F">
              <w:rPr>
                <w:color w:val="000000" w:themeColor="text1"/>
              </w:rPr>
              <w:t xml:space="preserve"> the construction and working of LSU dryer with a neat sketch.</w:t>
            </w:r>
          </w:p>
        </w:tc>
        <w:tc>
          <w:tcPr>
            <w:tcW w:w="312" w:type="pct"/>
          </w:tcPr>
          <w:p w14:paraId="11EF4ACB" w14:textId="77777777" w:rsidR="00C82BCE" w:rsidRPr="009C4175" w:rsidRDefault="00C82BCE" w:rsidP="000762AB">
            <w:pPr>
              <w:jc w:val="center"/>
            </w:pPr>
            <w:r>
              <w:t>CO2</w:t>
            </w:r>
          </w:p>
        </w:tc>
        <w:tc>
          <w:tcPr>
            <w:tcW w:w="250" w:type="pct"/>
          </w:tcPr>
          <w:p w14:paraId="241519CD" w14:textId="77777777" w:rsidR="00C82BCE" w:rsidRPr="009C4175" w:rsidRDefault="00C82BCE" w:rsidP="000762AB">
            <w:pPr>
              <w:jc w:val="center"/>
            </w:pPr>
            <w:r>
              <w:t>R</w:t>
            </w:r>
          </w:p>
        </w:tc>
        <w:tc>
          <w:tcPr>
            <w:tcW w:w="231" w:type="pct"/>
          </w:tcPr>
          <w:p w14:paraId="588B8EF5" w14:textId="77777777" w:rsidR="00C82BCE" w:rsidRPr="009C4175" w:rsidRDefault="00C82BCE" w:rsidP="000762AB">
            <w:pPr>
              <w:jc w:val="center"/>
            </w:pPr>
            <w:r>
              <w:t>7</w:t>
            </w:r>
          </w:p>
        </w:tc>
      </w:tr>
      <w:tr w:rsidR="00C82BCE" w:rsidRPr="009C4175" w14:paraId="5FEAC171" w14:textId="77777777" w:rsidTr="00C46911">
        <w:trPr>
          <w:trHeight w:val="283"/>
        </w:trPr>
        <w:tc>
          <w:tcPr>
            <w:tcW w:w="265" w:type="pct"/>
          </w:tcPr>
          <w:p w14:paraId="5B4C8C38" w14:textId="77777777" w:rsidR="00C82BCE" w:rsidRPr="009C4175" w:rsidRDefault="00C82BCE" w:rsidP="000762AB">
            <w:pPr>
              <w:jc w:val="center"/>
            </w:pPr>
          </w:p>
        </w:tc>
        <w:tc>
          <w:tcPr>
            <w:tcW w:w="184" w:type="pct"/>
          </w:tcPr>
          <w:p w14:paraId="22AC2E44" w14:textId="77777777" w:rsidR="00C82BCE" w:rsidRPr="009C4175" w:rsidRDefault="00C82BCE" w:rsidP="000762AB">
            <w:pPr>
              <w:jc w:val="center"/>
            </w:pPr>
            <w:r w:rsidRPr="009C4175">
              <w:t>b.</w:t>
            </w:r>
          </w:p>
        </w:tc>
        <w:tc>
          <w:tcPr>
            <w:tcW w:w="3758" w:type="pct"/>
          </w:tcPr>
          <w:p w14:paraId="4277AC16" w14:textId="77777777" w:rsidR="00C82BCE" w:rsidRPr="009C4175" w:rsidRDefault="00C82BCE" w:rsidP="000762AB">
            <w:pPr>
              <w:rPr>
                <w:bCs/>
              </w:rPr>
            </w:pPr>
            <w:r w:rsidRPr="008B549F">
              <w:rPr>
                <w:color w:val="000000" w:themeColor="text1"/>
              </w:rPr>
              <w:t>Explain the manufacturing process of puffed rice.</w:t>
            </w:r>
          </w:p>
        </w:tc>
        <w:tc>
          <w:tcPr>
            <w:tcW w:w="312" w:type="pct"/>
          </w:tcPr>
          <w:p w14:paraId="0411A97A" w14:textId="77777777" w:rsidR="00C82BCE" w:rsidRPr="009C4175" w:rsidRDefault="00C82BCE" w:rsidP="000762AB">
            <w:pPr>
              <w:jc w:val="center"/>
            </w:pPr>
            <w:r>
              <w:t>CO3</w:t>
            </w:r>
          </w:p>
        </w:tc>
        <w:tc>
          <w:tcPr>
            <w:tcW w:w="250" w:type="pct"/>
          </w:tcPr>
          <w:p w14:paraId="349F6CDC" w14:textId="77777777" w:rsidR="00C82BCE" w:rsidRPr="009C4175" w:rsidRDefault="00C82BCE" w:rsidP="000762AB">
            <w:pPr>
              <w:jc w:val="center"/>
            </w:pPr>
            <w:r>
              <w:t>A</w:t>
            </w:r>
          </w:p>
        </w:tc>
        <w:tc>
          <w:tcPr>
            <w:tcW w:w="231" w:type="pct"/>
          </w:tcPr>
          <w:p w14:paraId="63200EF5" w14:textId="77777777" w:rsidR="00C82BCE" w:rsidRPr="009C4175" w:rsidRDefault="00C82BCE" w:rsidP="000762AB">
            <w:pPr>
              <w:jc w:val="center"/>
            </w:pPr>
            <w:r>
              <w:t>5</w:t>
            </w:r>
          </w:p>
        </w:tc>
      </w:tr>
      <w:tr w:rsidR="00C82BCE" w:rsidRPr="009C4175" w14:paraId="247E9A1A" w14:textId="77777777" w:rsidTr="00C46911">
        <w:trPr>
          <w:trHeight w:val="283"/>
        </w:trPr>
        <w:tc>
          <w:tcPr>
            <w:tcW w:w="265" w:type="pct"/>
          </w:tcPr>
          <w:p w14:paraId="4C0BF03B" w14:textId="77777777" w:rsidR="00C82BCE" w:rsidRPr="009C4175" w:rsidRDefault="00C82BCE" w:rsidP="000762AB">
            <w:pPr>
              <w:jc w:val="center"/>
            </w:pPr>
          </w:p>
        </w:tc>
        <w:tc>
          <w:tcPr>
            <w:tcW w:w="184" w:type="pct"/>
          </w:tcPr>
          <w:p w14:paraId="010BDBA8" w14:textId="77777777" w:rsidR="00C82BCE" w:rsidRPr="009C4175" w:rsidRDefault="00C82BCE" w:rsidP="000762AB">
            <w:pPr>
              <w:jc w:val="center"/>
            </w:pPr>
          </w:p>
        </w:tc>
        <w:tc>
          <w:tcPr>
            <w:tcW w:w="3758" w:type="pct"/>
          </w:tcPr>
          <w:p w14:paraId="3EF675CD" w14:textId="77777777" w:rsidR="00C82BCE" w:rsidRPr="009C4175" w:rsidRDefault="00C82BCE" w:rsidP="000762AB">
            <w:pPr>
              <w:jc w:val="center"/>
            </w:pPr>
          </w:p>
        </w:tc>
        <w:tc>
          <w:tcPr>
            <w:tcW w:w="312" w:type="pct"/>
          </w:tcPr>
          <w:p w14:paraId="1012150A" w14:textId="77777777" w:rsidR="00C82BCE" w:rsidRPr="009C4175" w:rsidRDefault="00C82BCE" w:rsidP="000762AB">
            <w:pPr>
              <w:jc w:val="center"/>
            </w:pPr>
          </w:p>
        </w:tc>
        <w:tc>
          <w:tcPr>
            <w:tcW w:w="250" w:type="pct"/>
          </w:tcPr>
          <w:p w14:paraId="20BDDE3A" w14:textId="77777777" w:rsidR="00C82BCE" w:rsidRPr="009C4175" w:rsidRDefault="00C82BCE" w:rsidP="000762AB">
            <w:pPr>
              <w:jc w:val="center"/>
            </w:pPr>
          </w:p>
        </w:tc>
        <w:tc>
          <w:tcPr>
            <w:tcW w:w="231" w:type="pct"/>
          </w:tcPr>
          <w:p w14:paraId="2F031663" w14:textId="77777777" w:rsidR="00C82BCE" w:rsidRPr="009C4175" w:rsidRDefault="00C82BCE" w:rsidP="000762AB">
            <w:pPr>
              <w:jc w:val="center"/>
            </w:pPr>
          </w:p>
        </w:tc>
      </w:tr>
      <w:tr w:rsidR="00C82BCE" w:rsidRPr="009C4175" w14:paraId="3B28AABB" w14:textId="77777777" w:rsidTr="00C46911">
        <w:trPr>
          <w:trHeight w:val="283"/>
        </w:trPr>
        <w:tc>
          <w:tcPr>
            <w:tcW w:w="265" w:type="pct"/>
          </w:tcPr>
          <w:p w14:paraId="27EA8B86" w14:textId="77777777" w:rsidR="00C82BCE" w:rsidRPr="009C4175" w:rsidRDefault="00C82BCE" w:rsidP="000762AB">
            <w:pPr>
              <w:jc w:val="center"/>
            </w:pPr>
            <w:r w:rsidRPr="009C4175">
              <w:t>18.</w:t>
            </w:r>
          </w:p>
        </w:tc>
        <w:tc>
          <w:tcPr>
            <w:tcW w:w="184" w:type="pct"/>
          </w:tcPr>
          <w:p w14:paraId="6BF7505F" w14:textId="77777777" w:rsidR="00C82BCE" w:rsidRPr="009C4175" w:rsidRDefault="00C82BCE" w:rsidP="000762AB">
            <w:pPr>
              <w:jc w:val="center"/>
            </w:pPr>
            <w:r w:rsidRPr="009C4175">
              <w:t>a.</w:t>
            </w:r>
          </w:p>
        </w:tc>
        <w:tc>
          <w:tcPr>
            <w:tcW w:w="3758" w:type="pct"/>
          </w:tcPr>
          <w:p w14:paraId="09D32B4D" w14:textId="77777777" w:rsidR="00C82BCE" w:rsidRPr="009C4175" w:rsidRDefault="00C82BCE" w:rsidP="000762AB">
            <w:r>
              <w:rPr>
                <w:color w:val="000000" w:themeColor="text1"/>
              </w:rPr>
              <w:t xml:space="preserve">Illustrate the </w:t>
            </w:r>
            <w:r w:rsidRPr="00205163">
              <w:rPr>
                <w:color w:val="000000" w:themeColor="text1"/>
              </w:rPr>
              <w:t xml:space="preserve">working </w:t>
            </w:r>
            <w:r>
              <w:rPr>
                <w:color w:val="000000" w:themeColor="text1"/>
              </w:rPr>
              <w:t xml:space="preserve">principle of </w:t>
            </w:r>
            <w:r w:rsidRPr="00205163">
              <w:rPr>
                <w:color w:val="000000" w:themeColor="text1"/>
              </w:rPr>
              <w:t>vertical whitening cone</w:t>
            </w:r>
            <w:r>
              <w:rPr>
                <w:color w:val="000000" w:themeColor="text1"/>
              </w:rPr>
              <w:t>.</w:t>
            </w:r>
          </w:p>
        </w:tc>
        <w:tc>
          <w:tcPr>
            <w:tcW w:w="312" w:type="pct"/>
          </w:tcPr>
          <w:p w14:paraId="0530D3E9" w14:textId="77777777" w:rsidR="00C82BCE" w:rsidRPr="009C4175" w:rsidRDefault="00C82BCE" w:rsidP="000762AB">
            <w:pPr>
              <w:jc w:val="center"/>
            </w:pPr>
            <w:r w:rsidRPr="009C4175">
              <w:t>CO2</w:t>
            </w:r>
          </w:p>
        </w:tc>
        <w:tc>
          <w:tcPr>
            <w:tcW w:w="250" w:type="pct"/>
          </w:tcPr>
          <w:p w14:paraId="3D3E4831" w14:textId="77777777" w:rsidR="00C82BCE" w:rsidRPr="009C4175" w:rsidRDefault="00C82BCE" w:rsidP="000762AB">
            <w:pPr>
              <w:jc w:val="center"/>
            </w:pPr>
            <w:r>
              <w:t>U</w:t>
            </w:r>
          </w:p>
        </w:tc>
        <w:tc>
          <w:tcPr>
            <w:tcW w:w="231" w:type="pct"/>
          </w:tcPr>
          <w:p w14:paraId="196462A2" w14:textId="77777777" w:rsidR="00C82BCE" w:rsidRPr="009C4175" w:rsidRDefault="00C82BCE" w:rsidP="000762AB">
            <w:pPr>
              <w:jc w:val="center"/>
            </w:pPr>
            <w:r>
              <w:t>8</w:t>
            </w:r>
          </w:p>
        </w:tc>
      </w:tr>
      <w:tr w:rsidR="00C82BCE" w:rsidRPr="009C4175" w14:paraId="03593C4F" w14:textId="77777777" w:rsidTr="00C46911">
        <w:trPr>
          <w:trHeight w:val="283"/>
        </w:trPr>
        <w:tc>
          <w:tcPr>
            <w:tcW w:w="265" w:type="pct"/>
          </w:tcPr>
          <w:p w14:paraId="222AA585" w14:textId="77777777" w:rsidR="00C82BCE" w:rsidRPr="009C4175" w:rsidRDefault="00C82BCE" w:rsidP="000762AB">
            <w:pPr>
              <w:jc w:val="center"/>
            </w:pPr>
          </w:p>
        </w:tc>
        <w:tc>
          <w:tcPr>
            <w:tcW w:w="184" w:type="pct"/>
          </w:tcPr>
          <w:p w14:paraId="591CB422" w14:textId="77777777" w:rsidR="00C82BCE" w:rsidRPr="009C4175" w:rsidRDefault="00C82BCE" w:rsidP="000762AB">
            <w:pPr>
              <w:jc w:val="center"/>
            </w:pPr>
            <w:r w:rsidRPr="009C4175">
              <w:t>b.</w:t>
            </w:r>
          </w:p>
        </w:tc>
        <w:tc>
          <w:tcPr>
            <w:tcW w:w="3758" w:type="pct"/>
          </w:tcPr>
          <w:p w14:paraId="3D376DDE" w14:textId="77777777" w:rsidR="00C82BCE" w:rsidRPr="009C4175" w:rsidRDefault="00C82BCE" w:rsidP="000762AB">
            <w:r>
              <w:rPr>
                <w:color w:val="000000" w:themeColor="text1"/>
              </w:rPr>
              <w:t xml:space="preserve">Write short notes on </w:t>
            </w:r>
            <w:r w:rsidRPr="00205163">
              <w:rPr>
                <w:color w:val="000000" w:themeColor="text1"/>
              </w:rPr>
              <w:t>glazing</w:t>
            </w:r>
            <w:r>
              <w:rPr>
                <w:color w:val="000000" w:themeColor="text1"/>
              </w:rPr>
              <w:t xml:space="preserve"> of rice.</w:t>
            </w:r>
          </w:p>
        </w:tc>
        <w:tc>
          <w:tcPr>
            <w:tcW w:w="312" w:type="pct"/>
          </w:tcPr>
          <w:p w14:paraId="127EBE9C" w14:textId="77777777" w:rsidR="00C82BCE" w:rsidRPr="009C4175" w:rsidRDefault="00C82BCE" w:rsidP="000762AB">
            <w:pPr>
              <w:jc w:val="center"/>
            </w:pPr>
            <w:r>
              <w:t>CO3</w:t>
            </w:r>
          </w:p>
        </w:tc>
        <w:tc>
          <w:tcPr>
            <w:tcW w:w="250" w:type="pct"/>
          </w:tcPr>
          <w:p w14:paraId="23631BCC" w14:textId="77777777" w:rsidR="00C82BCE" w:rsidRPr="009C4175" w:rsidRDefault="00C82BCE" w:rsidP="000762AB">
            <w:pPr>
              <w:jc w:val="center"/>
            </w:pPr>
            <w:r>
              <w:t>A</w:t>
            </w:r>
          </w:p>
        </w:tc>
        <w:tc>
          <w:tcPr>
            <w:tcW w:w="231" w:type="pct"/>
          </w:tcPr>
          <w:p w14:paraId="2C2E32A2" w14:textId="77777777" w:rsidR="00C82BCE" w:rsidRPr="009C4175" w:rsidRDefault="00C82BCE" w:rsidP="000762AB">
            <w:pPr>
              <w:jc w:val="center"/>
            </w:pPr>
            <w:r>
              <w:t>4</w:t>
            </w:r>
          </w:p>
        </w:tc>
      </w:tr>
      <w:tr w:rsidR="00C82BCE" w:rsidRPr="009C4175" w14:paraId="140E3BC4" w14:textId="77777777" w:rsidTr="00C46911">
        <w:trPr>
          <w:trHeight w:val="283"/>
        </w:trPr>
        <w:tc>
          <w:tcPr>
            <w:tcW w:w="265" w:type="pct"/>
          </w:tcPr>
          <w:p w14:paraId="116B52CE" w14:textId="77777777" w:rsidR="00C82BCE" w:rsidRPr="009C4175" w:rsidRDefault="00C82BCE" w:rsidP="000762AB">
            <w:pPr>
              <w:jc w:val="center"/>
            </w:pPr>
          </w:p>
        </w:tc>
        <w:tc>
          <w:tcPr>
            <w:tcW w:w="184" w:type="pct"/>
          </w:tcPr>
          <w:p w14:paraId="5D5473D6" w14:textId="77777777" w:rsidR="00C82BCE" w:rsidRPr="009C4175" w:rsidRDefault="00C82BCE" w:rsidP="000762AB">
            <w:pPr>
              <w:jc w:val="center"/>
            </w:pPr>
          </w:p>
        </w:tc>
        <w:tc>
          <w:tcPr>
            <w:tcW w:w="3758" w:type="pct"/>
          </w:tcPr>
          <w:p w14:paraId="0BECD221" w14:textId="77777777" w:rsidR="00C82BCE" w:rsidRPr="009C4175" w:rsidRDefault="00C82BCE" w:rsidP="000762AB">
            <w:pPr>
              <w:jc w:val="center"/>
            </w:pPr>
          </w:p>
        </w:tc>
        <w:tc>
          <w:tcPr>
            <w:tcW w:w="312" w:type="pct"/>
          </w:tcPr>
          <w:p w14:paraId="1745F95B" w14:textId="77777777" w:rsidR="00C82BCE" w:rsidRPr="009C4175" w:rsidRDefault="00C82BCE" w:rsidP="000762AB">
            <w:pPr>
              <w:jc w:val="center"/>
            </w:pPr>
          </w:p>
        </w:tc>
        <w:tc>
          <w:tcPr>
            <w:tcW w:w="250" w:type="pct"/>
          </w:tcPr>
          <w:p w14:paraId="727BE8D4" w14:textId="77777777" w:rsidR="00C82BCE" w:rsidRPr="009C4175" w:rsidRDefault="00C82BCE" w:rsidP="000762AB">
            <w:pPr>
              <w:jc w:val="center"/>
            </w:pPr>
          </w:p>
        </w:tc>
        <w:tc>
          <w:tcPr>
            <w:tcW w:w="231" w:type="pct"/>
          </w:tcPr>
          <w:p w14:paraId="16A005E1" w14:textId="77777777" w:rsidR="00C82BCE" w:rsidRPr="009C4175" w:rsidRDefault="00C82BCE" w:rsidP="000762AB">
            <w:pPr>
              <w:jc w:val="center"/>
            </w:pPr>
          </w:p>
        </w:tc>
      </w:tr>
      <w:tr w:rsidR="00C82BCE" w:rsidRPr="009C4175" w14:paraId="3EC65904" w14:textId="77777777" w:rsidTr="00C46911">
        <w:trPr>
          <w:trHeight w:val="283"/>
        </w:trPr>
        <w:tc>
          <w:tcPr>
            <w:tcW w:w="265" w:type="pct"/>
          </w:tcPr>
          <w:p w14:paraId="01179C6F" w14:textId="77777777" w:rsidR="00C82BCE" w:rsidRPr="009C4175" w:rsidRDefault="00C82BCE" w:rsidP="000762AB">
            <w:pPr>
              <w:jc w:val="center"/>
            </w:pPr>
            <w:r w:rsidRPr="009C4175">
              <w:t>19.</w:t>
            </w:r>
          </w:p>
        </w:tc>
        <w:tc>
          <w:tcPr>
            <w:tcW w:w="184" w:type="pct"/>
          </w:tcPr>
          <w:p w14:paraId="01D8F3B8" w14:textId="77777777" w:rsidR="00C82BCE" w:rsidRPr="009C4175" w:rsidRDefault="00C82BCE" w:rsidP="000762AB">
            <w:pPr>
              <w:jc w:val="center"/>
            </w:pPr>
          </w:p>
        </w:tc>
        <w:tc>
          <w:tcPr>
            <w:tcW w:w="3758" w:type="pct"/>
          </w:tcPr>
          <w:p w14:paraId="7B0A7F75" w14:textId="77777777" w:rsidR="00C82BCE" w:rsidRPr="009C4175" w:rsidRDefault="00C82BCE" w:rsidP="000762AB">
            <w:r>
              <w:t xml:space="preserve">Explain the </w:t>
            </w:r>
            <w:r w:rsidRPr="00BF642F">
              <w:t>different methods of bulgur production</w:t>
            </w:r>
            <w:r>
              <w:t xml:space="preserve"> with a flowchart.</w:t>
            </w:r>
          </w:p>
        </w:tc>
        <w:tc>
          <w:tcPr>
            <w:tcW w:w="312" w:type="pct"/>
          </w:tcPr>
          <w:p w14:paraId="5CC897E2" w14:textId="77777777" w:rsidR="00C82BCE" w:rsidRPr="009C4175" w:rsidRDefault="00C82BCE" w:rsidP="000762AB">
            <w:pPr>
              <w:jc w:val="center"/>
            </w:pPr>
            <w:r w:rsidRPr="009C4175">
              <w:t>CO</w:t>
            </w:r>
            <w:r>
              <w:t>4</w:t>
            </w:r>
          </w:p>
        </w:tc>
        <w:tc>
          <w:tcPr>
            <w:tcW w:w="250" w:type="pct"/>
          </w:tcPr>
          <w:p w14:paraId="1677ABAB" w14:textId="77777777" w:rsidR="00C82BCE" w:rsidRPr="009C4175" w:rsidRDefault="00C82BCE" w:rsidP="000762AB">
            <w:pPr>
              <w:jc w:val="center"/>
            </w:pPr>
            <w:r>
              <w:t>An</w:t>
            </w:r>
          </w:p>
        </w:tc>
        <w:tc>
          <w:tcPr>
            <w:tcW w:w="231" w:type="pct"/>
          </w:tcPr>
          <w:p w14:paraId="08018E8C" w14:textId="77777777" w:rsidR="00C82BCE" w:rsidRPr="009C4175" w:rsidRDefault="00C82BCE" w:rsidP="000762AB">
            <w:pPr>
              <w:jc w:val="center"/>
            </w:pPr>
            <w:r w:rsidRPr="009C4175">
              <w:t>12</w:t>
            </w:r>
          </w:p>
        </w:tc>
      </w:tr>
      <w:tr w:rsidR="00C82BCE" w:rsidRPr="009C4175" w14:paraId="0D30C151" w14:textId="77777777" w:rsidTr="00C46911">
        <w:trPr>
          <w:trHeight w:val="283"/>
        </w:trPr>
        <w:tc>
          <w:tcPr>
            <w:tcW w:w="265" w:type="pct"/>
          </w:tcPr>
          <w:p w14:paraId="5A51C538" w14:textId="77777777" w:rsidR="00C82BCE" w:rsidRPr="009C4175" w:rsidRDefault="00C82BCE" w:rsidP="000762AB">
            <w:pPr>
              <w:jc w:val="center"/>
            </w:pPr>
          </w:p>
        </w:tc>
        <w:tc>
          <w:tcPr>
            <w:tcW w:w="184" w:type="pct"/>
          </w:tcPr>
          <w:p w14:paraId="0E07DC39" w14:textId="77777777" w:rsidR="00C82BCE" w:rsidRPr="009C4175" w:rsidRDefault="00C82BCE" w:rsidP="000762AB">
            <w:pPr>
              <w:jc w:val="center"/>
            </w:pPr>
          </w:p>
        </w:tc>
        <w:tc>
          <w:tcPr>
            <w:tcW w:w="3758" w:type="pct"/>
          </w:tcPr>
          <w:p w14:paraId="5E98393E" w14:textId="77777777" w:rsidR="00C82BCE" w:rsidRPr="009C4175" w:rsidRDefault="00C82BCE" w:rsidP="000762AB">
            <w:pPr>
              <w:jc w:val="center"/>
            </w:pPr>
          </w:p>
        </w:tc>
        <w:tc>
          <w:tcPr>
            <w:tcW w:w="312" w:type="pct"/>
          </w:tcPr>
          <w:p w14:paraId="10D8E4C1" w14:textId="77777777" w:rsidR="00C82BCE" w:rsidRPr="009C4175" w:rsidRDefault="00C82BCE" w:rsidP="000762AB">
            <w:pPr>
              <w:jc w:val="center"/>
            </w:pPr>
          </w:p>
        </w:tc>
        <w:tc>
          <w:tcPr>
            <w:tcW w:w="250" w:type="pct"/>
          </w:tcPr>
          <w:p w14:paraId="6BCC82CC" w14:textId="77777777" w:rsidR="00C82BCE" w:rsidRPr="009C4175" w:rsidRDefault="00C82BCE" w:rsidP="000762AB">
            <w:pPr>
              <w:jc w:val="center"/>
            </w:pPr>
          </w:p>
        </w:tc>
        <w:tc>
          <w:tcPr>
            <w:tcW w:w="231" w:type="pct"/>
          </w:tcPr>
          <w:p w14:paraId="1FC2BF47" w14:textId="77777777" w:rsidR="00C82BCE" w:rsidRPr="009C4175" w:rsidRDefault="00C82BCE" w:rsidP="000762AB">
            <w:pPr>
              <w:jc w:val="center"/>
            </w:pPr>
          </w:p>
        </w:tc>
      </w:tr>
      <w:tr w:rsidR="00C82BCE" w:rsidRPr="009C4175" w14:paraId="3E44DF3E" w14:textId="77777777" w:rsidTr="00C46911">
        <w:trPr>
          <w:trHeight w:val="283"/>
        </w:trPr>
        <w:tc>
          <w:tcPr>
            <w:tcW w:w="265" w:type="pct"/>
          </w:tcPr>
          <w:p w14:paraId="2274EE95" w14:textId="77777777" w:rsidR="00C82BCE" w:rsidRPr="009C4175" w:rsidRDefault="00C82BCE" w:rsidP="000762AB">
            <w:pPr>
              <w:jc w:val="center"/>
            </w:pPr>
            <w:r w:rsidRPr="009C4175">
              <w:t>20.</w:t>
            </w:r>
          </w:p>
        </w:tc>
        <w:tc>
          <w:tcPr>
            <w:tcW w:w="184" w:type="pct"/>
          </w:tcPr>
          <w:p w14:paraId="7AF19FC5" w14:textId="77777777" w:rsidR="00C82BCE" w:rsidRPr="009C4175" w:rsidRDefault="00C82BCE" w:rsidP="000762AB">
            <w:pPr>
              <w:jc w:val="center"/>
            </w:pPr>
          </w:p>
        </w:tc>
        <w:tc>
          <w:tcPr>
            <w:tcW w:w="3758" w:type="pct"/>
          </w:tcPr>
          <w:p w14:paraId="228B3A03" w14:textId="77777777" w:rsidR="00C82BCE" w:rsidRPr="009C4175" w:rsidRDefault="00C82BCE" w:rsidP="000762AB">
            <w:r>
              <w:rPr>
                <w:color w:val="000000" w:themeColor="text1"/>
              </w:rPr>
              <w:t xml:space="preserve">Write a detailed note on </w:t>
            </w:r>
            <w:r w:rsidRPr="00205163">
              <w:rPr>
                <w:color w:val="000000" w:themeColor="text1"/>
              </w:rPr>
              <w:t>corn wet milling process</w:t>
            </w:r>
            <w:r>
              <w:rPr>
                <w:color w:val="000000" w:themeColor="text1"/>
              </w:rPr>
              <w:t xml:space="preserve">. </w:t>
            </w:r>
          </w:p>
        </w:tc>
        <w:tc>
          <w:tcPr>
            <w:tcW w:w="312" w:type="pct"/>
          </w:tcPr>
          <w:p w14:paraId="523D38DD" w14:textId="77777777" w:rsidR="00C82BCE" w:rsidRPr="009C4175" w:rsidRDefault="00C82BCE" w:rsidP="000762AB">
            <w:pPr>
              <w:jc w:val="center"/>
            </w:pPr>
            <w:r w:rsidRPr="009C4175">
              <w:t>CO</w:t>
            </w:r>
            <w:r>
              <w:t>6</w:t>
            </w:r>
          </w:p>
        </w:tc>
        <w:tc>
          <w:tcPr>
            <w:tcW w:w="250" w:type="pct"/>
          </w:tcPr>
          <w:p w14:paraId="11BB63D5" w14:textId="77777777" w:rsidR="00C82BCE" w:rsidRPr="009C4175" w:rsidRDefault="00C82BCE" w:rsidP="000762AB">
            <w:pPr>
              <w:jc w:val="center"/>
            </w:pPr>
            <w:r>
              <w:t>A</w:t>
            </w:r>
          </w:p>
        </w:tc>
        <w:tc>
          <w:tcPr>
            <w:tcW w:w="231" w:type="pct"/>
          </w:tcPr>
          <w:p w14:paraId="5CF1AB48" w14:textId="77777777" w:rsidR="00C82BCE" w:rsidRPr="009C4175" w:rsidRDefault="00C82BCE" w:rsidP="000762AB">
            <w:pPr>
              <w:jc w:val="center"/>
            </w:pPr>
            <w:r w:rsidRPr="009C4175">
              <w:t>12</w:t>
            </w:r>
          </w:p>
        </w:tc>
      </w:tr>
      <w:tr w:rsidR="00C82BCE" w:rsidRPr="009C4175" w14:paraId="1B983413" w14:textId="77777777" w:rsidTr="00C46911">
        <w:trPr>
          <w:trHeight w:val="283"/>
        </w:trPr>
        <w:tc>
          <w:tcPr>
            <w:tcW w:w="265" w:type="pct"/>
          </w:tcPr>
          <w:p w14:paraId="7335318D" w14:textId="77777777" w:rsidR="00C82BCE" w:rsidRPr="009C4175" w:rsidRDefault="00C82BCE" w:rsidP="000762AB">
            <w:pPr>
              <w:jc w:val="center"/>
            </w:pPr>
          </w:p>
        </w:tc>
        <w:tc>
          <w:tcPr>
            <w:tcW w:w="184" w:type="pct"/>
          </w:tcPr>
          <w:p w14:paraId="5ABADADE" w14:textId="77777777" w:rsidR="00C82BCE" w:rsidRPr="009C4175" w:rsidRDefault="00C82BCE" w:rsidP="000762AB">
            <w:pPr>
              <w:jc w:val="center"/>
            </w:pPr>
          </w:p>
        </w:tc>
        <w:tc>
          <w:tcPr>
            <w:tcW w:w="3758" w:type="pct"/>
          </w:tcPr>
          <w:p w14:paraId="4D6B5F2C" w14:textId="77777777" w:rsidR="00C82BCE" w:rsidRPr="009C4175" w:rsidRDefault="00C82BCE" w:rsidP="000762AB">
            <w:pPr>
              <w:jc w:val="center"/>
            </w:pPr>
          </w:p>
        </w:tc>
        <w:tc>
          <w:tcPr>
            <w:tcW w:w="312" w:type="pct"/>
          </w:tcPr>
          <w:p w14:paraId="2B2F03BC" w14:textId="77777777" w:rsidR="00C82BCE" w:rsidRPr="009C4175" w:rsidRDefault="00C82BCE" w:rsidP="000762AB">
            <w:pPr>
              <w:jc w:val="center"/>
            </w:pPr>
          </w:p>
        </w:tc>
        <w:tc>
          <w:tcPr>
            <w:tcW w:w="250" w:type="pct"/>
          </w:tcPr>
          <w:p w14:paraId="45AF1A97" w14:textId="77777777" w:rsidR="00C82BCE" w:rsidRPr="009C4175" w:rsidRDefault="00C82BCE" w:rsidP="000762AB">
            <w:pPr>
              <w:jc w:val="center"/>
            </w:pPr>
          </w:p>
        </w:tc>
        <w:tc>
          <w:tcPr>
            <w:tcW w:w="231" w:type="pct"/>
          </w:tcPr>
          <w:p w14:paraId="699BDDC8" w14:textId="77777777" w:rsidR="00C82BCE" w:rsidRPr="009C4175" w:rsidRDefault="00C82BCE" w:rsidP="000762AB">
            <w:pPr>
              <w:jc w:val="center"/>
            </w:pPr>
          </w:p>
        </w:tc>
      </w:tr>
      <w:tr w:rsidR="00C82BCE" w:rsidRPr="009C4175" w14:paraId="5081EE58" w14:textId="77777777" w:rsidTr="00C46911">
        <w:trPr>
          <w:trHeight w:val="283"/>
        </w:trPr>
        <w:tc>
          <w:tcPr>
            <w:tcW w:w="265" w:type="pct"/>
          </w:tcPr>
          <w:p w14:paraId="39127E64" w14:textId="77777777" w:rsidR="00C82BCE" w:rsidRPr="009C4175" w:rsidRDefault="00C82BCE" w:rsidP="000762AB">
            <w:pPr>
              <w:jc w:val="center"/>
            </w:pPr>
            <w:r w:rsidRPr="009C4175">
              <w:t>21.</w:t>
            </w:r>
          </w:p>
        </w:tc>
        <w:tc>
          <w:tcPr>
            <w:tcW w:w="184" w:type="pct"/>
          </w:tcPr>
          <w:p w14:paraId="158792BB" w14:textId="77777777" w:rsidR="00C82BCE" w:rsidRPr="009C4175" w:rsidRDefault="00C82BCE" w:rsidP="000762AB">
            <w:pPr>
              <w:jc w:val="center"/>
            </w:pPr>
          </w:p>
        </w:tc>
        <w:tc>
          <w:tcPr>
            <w:tcW w:w="3758" w:type="pct"/>
          </w:tcPr>
          <w:p w14:paraId="0D14BF97" w14:textId="77777777" w:rsidR="00C82BCE" w:rsidRPr="009C4175" w:rsidRDefault="00C82BCE" w:rsidP="000762AB">
            <w:r>
              <w:t>Elaborate the process of tortilla manufacturing processes.</w:t>
            </w:r>
          </w:p>
        </w:tc>
        <w:tc>
          <w:tcPr>
            <w:tcW w:w="312" w:type="pct"/>
          </w:tcPr>
          <w:p w14:paraId="7006CB69" w14:textId="77777777" w:rsidR="00C82BCE" w:rsidRPr="009C4175" w:rsidRDefault="00C82BCE" w:rsidP="000762AB">
            <w:pPr>
              <w:jc w:val="center"/>
            </w:pPr>
            <w:r w:rsidRPr="009C4175">
              <w:t>CO</w:t>
            </w:r>
            <w:r>
              <w:t>3</w:t>
            </w:r>
          </w:p>
        </w:tc>
        <w:tc>
          <w:tcPr>
            <w:tcW w:w="250" w:type="pct"/>
          </w:tcPr>
          <w:p w14:paraId="4FB666E4" w14:textId="77777777" w:rsidR="00C82BCE" w:rsidRPr="009C4175" w:rsidRDefault="00C82BCE" w:rsidP="000762AB">
            <w:pPr>
              <w:jc w:val="center"/>
            </w:pPr>
            <w:r>
              <w:t>A</w:t>
            </w:r>
          </w:p>
        </w:tc>
        <w:tc>
          <w:tcPr>
            <w:tcW w:w="231" w:type="pct"/>
          </w:tcPr>
          <w:p w14:paraId="23961A76" w14:textId="77777777" w:rsidR="00C82BCE" w:rsidRPr="009C4175" w:rsidRDefault="00C82BCE" w:rsidP="000762AB">
            <w:pPr>
              <w:jc w:val="center"/>
            </w:pPr>
            <w:r>
              <w:t>12</w:t>
            </w:r>
          </w:p>
        </w:tc>
      </w:tr>
      <w:tr w:rsidR="00C82BCE" w:rsidRPr="009C4175" w14:paraId="63E9F8B9" w14:textId="77777777" w:rsidTr="00C46911">
        <w:trPr>
          <w:trHeight w:val="283"/>
        </w:trPr>
        <w:tc>
          <w:tcPr>
            <w:tcW w:w="265" w:type="pct"/>
          </w:tcPr>
          <w:p w14:paraId="23A178C4" w14:textId="77777777" w:rsidR="00C82BCE" w:rsidRPr="009C4175" w:rsidRDefault="00C82BCE" w:rsidP="000762AB">
            <w:pPr>
              <w:jc w:val="center"/>
            </w:pPr>
          </w:p>
        </w:tc>
        <w:tc>
          <w:tcPr>
            <w:tcW w:w="184" w:type="pct"/>
          </w:tcPr>
          <w:p w14:paraId="04A2C608" w14:textId="77777777" w:rsidR="00C82BCE" w:rsidRPr="009C4175" w:rsidRDefault="00C82BCE" w:rsidP="000762AB">
            <w:pPr>
              <w:jc w:val="center"/>
            </w:pPr>
          </w:p>
        </w:tc>
        <w:tc>
          <w:tcPr>
            <w:tcW w:w="3758" w:type="pct"/>
          </w:tcPr>
          <w:p w14:paraId="7393D7AD" w14:textId="77777777" w:rsidR="00C82BCE" w:rsidRPr="009C4175" w:rsidRDefault="00C82BCE" w:rsidP="000762AB">
            <w:pPr>
              <w:jc w:val="center"/>
            </w:pPr>
          </w:p>
        </w:tc>
        <w:tc>
          <w:tcPr>
            <w:tcW w:w="312" w:type="pct"/>
          </w:tcPr>
          <w:p w14:paraId="09C5FF96" w14:textId="77777777" w:rsidR="00C82BCE" w:rsidRPr="009C4175" w:rsidRDefault="00C82BCE" w:rsidP="000762AB">
            <w:pPr>
              <w:jc w:val="center"/>
            </w:pPr>
          </w:p>
        </w:tc>
        <w:tc>
          <w:tcPr>
            <w:tcW w:w="250" w:type="pct"/>
          </w:tcPr>
          <w:p w14:paraId="0BEADB29" w14:textId="77777777" w:rsidR="00C82BCE" w:rsidRPr="009C4175" w:rsidRDefault="00C82BCE" w:rsidP="000762AB">
            <w:pPr>
              <w:jc w:val="center"/>
            </w:pPr>
          </w:p>
        </w:tc>
        <w:tc>
          <w:tcPr>
            <w:tcW w:w="231" w:type="pct"/>
          </w:tcPr>
          <w:p w14:paraId="4BE67A2D" w14:textId="77777777" w:rsidR="00C82BCE" w:rsidRPr="009C4175" w:rsidRDefault="00C82BCE" w:rsidP="000762AB">
            <w:pPr>
              <w:jc w:val="center"/>
            </w:pPr>
          </w:p>
        </w:tc>
      </w:tr>
      <w:tr w:rsidR="00C82BCE" w:rsidRPr="009C4175" w14:paraId="65463E6C" w14:textId="77777777" w:rsidTr="00C46911">
        <w:trPr>
          <w:trHeight w:val="283"/>
        </w:trPr>
        <w:tc>
          <w:tcPr>
            <w:tcW w:w="265" w:type="pct"/>
          </w:tcPr>
          <w:p w14:paraId="21F7AC06" w14:textId="77777777" w:rsidR="00C82BCE" w:rsidRPr="009C4175" w:rsidRDefault="00C82BCE" w:rsidP="000762AB">
            <w:pPr>
              <w:jc w:val="center"/>
            </w:pPr>
            <w:r w:rsidRPr="009C4175">
              <w:t>22.</w:t>
            </w:r>
          </w:p>
        </w:tc>
        <w:tc>
          <w:tcPr>
            <w:tcW w:w="184" w:type="pct"/>
          </w:tcPr>
          <w:p w14:paraId="358F1B5A" w14:textId="77777777" w:rsidR="00C82BCE" w:rsidRPr="009C4175" w:rsidRDefault="00C82BCE" w:rsidP="000762AB">
            <w:pPr>
              <w:jc w:val="center"/>
            </w:pPr>
            <w:r w:rsidRPr="009C4175">
              <w:t>a.</w:t>
            </w:r>
          </w:p>
        </w:tc>
        <w:tc>
          <w:tcPr>
            <w:tcW w:w="3758" w:type="pct"/>
          </w:tcPr>
          <w:p w14:paraId="4E1915E0" w14:textId="77777777" w:rsidR="00C82BCE" w:rsidRPr="009C4175" w:rsidRDefault="00C82BCE" w:rsidP="000762AB">
            <w:r>
              <w:rPr>
                <w:color w:val="000000" w:themeColor="text1"/>
              </w:rPr>
              <w:t>Analyze</w:t>
            </w:r>
            <w:r w:rsidRPr="00205163">
              <w:rPr>
                <w:color w:val="000000" w:themeColor="text1"/>
              </w:rPr>
              <w:t xml:space="preserve"> the changes taking place during parboiling</w:t>
            </w:r>
            <w:r>
              <w:rPr>
                <w:color w:val="000000" w:themeColor="text1"/>
              </w:rPr>
              <w:t>.</w:t>
            </w:r>
          </w:p>
        </w:tc>
        <w:tc>
          <w:tcPr>
            <w:tcW w:w="312" w:type="pct"/>
          </w:tcPr>
          <w:p w14:paraId="33690579" w14:textId="77777777" w:rsidR="00C82BCE" w:rsidRPr="009C4175" w:rsidRDefault="00C82BCE" w:rsidP="000762AB">
            <w:pPr>
              <w:jc w:val="center"/>
            </w:pPr>
            <w:r w:rsidRPr="009C4175">
              <w:t>CO</w:t>
            </w:r>
            <w:r>
              <w:t>3</w:t>
            </w:r>
          </w:p>
        </w:tc>
        <w:tc>
          <w:tcPr>
            <w:tcW w:w="250" w:type="pct"/>
          </w:tcPr>
          <w:p w14:paraId="5F03B74A" w14:textId="77777777" w:rsidR="00C82BCE" w:rsidRPr="009C4175" w:rsidRDefault="00C82BCE" w:rsidP="000762AB">
            <w:pPr>
              <w:jc w:val="center"/>
            </w:pPr>
            <w:r>
              <w:t>An</w:t>
            </w:r>
          </w:p>
        </w:tc>
        <w:tc>
          <w:tcPr>
            <w:tcW w:w="231" w:type="pct"/>
          </w:tcPr>
          <w:p w14:paraId="2C9B84E6" w14:textId="77777777" w:rsidR="00C82BCE" w:rsidRPr="009C4175" w:rsidRDefault="00C82BCE" w:rsidP="000762AB">
            <w:pPr>
              <w:jc w:val="center"/>
            </w:pPr>
            <w:r>
              <w:t>6</w:t>
            </w:r>
          </w:p>
        </w:tc>
      </w:tr>
      <w:tr w:rsidR="00C82BCE" w:rsidRPr="009C4175" w14:paraId="647F08F0" w14:textId="77777777" w:rsidTr="00C46911">
        <w:trPr>
          <w:trHeight w:val="283"/>
        </w:trPr>
        <w:tc>
          <w:tcPr>
            <w:tcW w:w="265" w:type="pct"/>
          </w:tcPr>
          <w:p w14:paraId="52D5B164" w14:textId="77777777" w:rsidR="00C82BCE" w:rsidRPr="009C4175" w:rsidRDefault="00C82BCE" w:rsidP="000762AB">
            <w:pPr>
              <w:jc w:val="center"/>
            </w:pPr>
          </w:p>
        </w:tc>
        <w:tc>
          <w:tcPr>
            <w:tcW w:w="184" w:type="pct"/>
          </w:tcPr>
          <w:p w14:paraId="6B032257" w14:textId="77777777" w:rsidR="00C82BCE" w:rsidRPr="009C4175" w:rsidRDefault="00C82BCE" w:rsidP="000762AB">
            <w:pPr>
              <w:jc w:val="center"/>
            </w:pPr>
            <w:r w:rsidRPr="009C4175">
              <w:t>b.</w:t>
            </w:r>
          </w:p>
        </w:tc>
        <w:tc>
          <w:tcPr>
            <w:tcW w:w="3758" w:type="pct"/>
          </w:tcPr>
          <w:p w14:paraId="72495BB6" w14:textId="77777777" w:rsidR="00C82BCE" w:rsidRPr="009C4175" w:rsidRDefault="00C82BCE" w:rsidP="000762AB">
            <w:pPr>
              <w:rPr>
                <w:bCs/>
              </w:rPr>
            </w:pPr>
            <w:r>
              <w:rPr>
                <w:bCs/>
              </w:rPr>
              <w:t>Describe the various components of wheat milling</w:t>
            </w:r>
          </w:p>
        </w:tc>
        <w:tc>
          <w:tcPr>
            <w:tcW w:w="312" w:type="pct"/>
          </w:tcPr>
          <w:p w14:paraId="03505BEB" w14:textId="77777777" w:rsidR="00C82BCE" w:rsidRPr="009C4175" w:rsidRDefault="00C82BCE" w:rsidP="000762AB">
            <w:pPr>
              <w:jc w:val="center"/>
            </w:pPr>
            <w:r>
              <w:t>CO4</w:t>
            </w:r>
          </w:p>
        </w:tc>
        <w:tc>
          <w:tcPr>
            <w:tcW w:w="250" w:type="pct"/>
          </w:tcPr>
          <w:p w14:paraId="3CE2F128" w14:textId="77777777" w:rsidR="00C82BCE" w:rsidRPr="009C4175" w:rsidRDefault="00C82BCE" w:rsidP="000762AB">
            <w:pPr>
              <w:jc w:val="center"/>
            </w:pPr>
            <w:r>
              <w:t>R</w:t>
            </w:r>
          </w:p>
        </w:tc>
        <w:tc>
          <w:tcPr>
            <w:tcW w:w="231" w:type="pct"/>
          </w:tcPr>
          <w:p w14:paraId="694A5A81" w14:textId="77777777" w:rsidR="00C82BCE" w:rsidRPr="009C4175" w:rsidRDefault="00C82BCE" w:rsidP="000762AB">
            <w:pPr>
              <w:jc w:val="center"/>
            </w:pPr>
            <w:r>
              <w:t>6</w:t>
            </w:r>
          </w:p>
        </w:tc>
      </w:tr>
      <w:tr w:rsidR="00C82BCE" w:rsidRPr="009C4175" w14:paraId="4B634645" w14:textId="77777777" w:rsidTr="00C46911">
        <w:trPr>
          <w:trHeight w:val="283"/>
        </w:trPr>
        <w:tc>
          <w:tcPr>
            <w:tcW w:w="265" w:type="pct"/>
          </w:tcPr>
          <w:p w14:paraId="7886C59D" w14:textId="77777777" w:rsidR="00C82BCE" w:rsidRPr="009C4175" w:rsidRDefault="00C82BCE" w:rsidP="000762AB">
            <w:pPr>
              <w:jc w:val="center"/>
            </w:pPr>
          </w:p>
        </w:tc>
        <w:tc>
          <w:tcPr>
            <w:tcW w:w="184" w:type="pct"/>
          </w:tcPr>
          <w:p w14:paraId="6557FD7C" w14:textId="77777777" w:rsidR="00C82BCE" w:rsidRPr="009C4175" w:rsidRDefault="00C82BCE" w:rsidP="000762AB">
            <w:pPr>
              <w:jc w:val="center"/>
            </w:pPr>
          </w:p>
        </w:tc>
        <w:tc>
          <w:tcPr>
            <w:tcW w:w="3758" w:type="pct"/>
          </w:tcPr>
          <w:p w14:paraId="7BA47C26" w14:textId="77777777" w:rsidR="00C82BCE" w:rsidRPr="009C4175" w:rsidRDefault="00C82BCE" w:rsidP="000762AB">
            <w:pPr>
              <w:jc w:val="center"/>
            </w:pPr>
          </w:p>
        </w:tc>
        <w:tc>
          <w:tcPr>
            <w:tcW w:w="312" w:type="pct"/>
          </w:tcPr>
          <w:p w14:paraId="703BB28A" w14:textId="77777777" w:rsidR="00C82BCE" w:rsidRPr="009C4175" w:rsidRDefault="00C82BCE" w:rsidP="000762AB">
            <w:pPr>
              <w:jc w:val="center"/>
            </w:pPr>
          </w:p>
        </w:tc>
        <w:tc>
          <w:tcPr>
            <w:tcW w:w="250" w:type="pct"/>
          </w:tcPr>
          <w:p w14:paraId="3D3D5856" w14:textId="77777777" w:rsidR="00C82BCE" w:rsidRPr="009C4175" w:rsidRDefault="00C82BCE" w:rsidP="000762AB">
            <w:pPr>
              <w:jc w:val="center"/>
            </w:pPr>
          </w:p>
        </w:tc>
        <w:tc>
          <w:tcPr>
            <w:tcW w:w="231" w:type="pct"/>
          </w:tcPr>
          <w:p w14:paraId="7572ACFC" w14:textId="77777777" w:rsidR="00C82BCE" w:rsidRPr="009C4175" w:rsidRDefault="00C82BCE" w:rsidP="000762AB">
            <w:pPr>
              <w:jc w:val="center"/>
            </w:pPr>
          </w:p>
        </w:tc>
      </w:tr>
      <w:tr w:rsidR="00C82BCE" w:rsidRPr="009C4175" w14:paraId="423DECC6" w14:textId="77777777" w:rsidTr="00C46911">
        <w:trPr>
          <w:trHeight w:val="283"/>
        </w:trPr>
        <w:tc>
          <w:tcPr>
            <w:tcW w:w="265" w:type="pct"/>
          </w:tcPr>
          <w:p w14:paraId="3A8B8F52" w14:textId="77777777" w:rsidR="00C82BCE" w:rsidRPr="009C4175" w:rsidRDefault="00C82BCE" w:rsidP="000762AB">
            <w:pPr>
              <w:jc w:val="center"/>
            </w:pPr>
            <w:r w:rsidRPr="009C4175">
              <w:t>23.</w:t>
            </w:r>
          </w:p>
        </w:tc>
        <w:tc>
          <w:tcPr>
            <w:tcW w:w="184" w:type="pct"/>
          </w:tcPr>
          <w:p w14:paraId="170616DB" w14:textId="77777777" w:rsidR="00C82BCE" w:rsidRPr="009C4175" w:rsidRDefault="00C82BCE" w:rsidP="000762AB">
            <w:pPr>
              <w:jc w:val="center"/>
            </w:pPr>
            <w:r w:rsidRPr="009C4175">
              <w:t>a.</w:t>
            </w:r>
          </w:p>
        </w:tc>
        <w:tc>
          <w:tcPr>
            <w:tcW w:w="3758" w:type="pct"/>
          </w:tcPr>
          <w:p w14:paraId="5FA78FC5" w14:textId="77777777" w:rsidR="00C82BCE" w:rsidRPr="009C4175" w:rsidRDefault="00C82BCE" w:rsidP="000762AB">
            <w:r>
              <w:t>Draw the flowchart for the manufacturing of pasta and noodles.</w:t>
            </w:r>
          </w:p>
        </w:tc>
        <w:tc>
          <w:tcPr>
            <w:tcW w:w="312" w:type="pct"/>
          </w:tcPr>
          <w:p w14:paraId="3A436BF5" w14:textId="77777777" w:rsidR="00C82BCE" w:rsidRPr="009C4175" w:rsidRDefault="00C82BCE" w:rsidP="000762AB">
            <w:pPr>
              <w:jc w:val="center"/>
            </w:pPr>
            <w:r w:rsidRPr="009C4175">
              <w:t>CO</w:t>
            </w:r>
            <w:r>
              <w:t>6</w:t>
            </w:r>
          </w:p>
        </w:tc>
        <w:tc>
          <w:tcPr>
            <w:tcW w:w="250" w:type="pct"/>
          </w:tcPr>
          <w:p w14:paraId="4791655A" w14:textId="77777777" w:rsidR="00C82BCE" w:rsidRPr="009C4175" w:rsidRDefault="00C82BCE" w:rsidP="000762AB">
            <w:pPr>
              <w:jc w:val="center"/>
            </w:pPr>
            <w:r>
              <w:t>A</w:t>
            </w:r>
          </w:p>
        </w:tc>
        <w:tc>
          <w:tcPr>
            <w:tcW w:w="231" w:type="pct"/>
          </w:tcPr>
          <w:p w14:paraId="2FEA153F" w14:textId="77777777" w:rsidR="00C82BCE" w:rsidRPr="009C4175" w:rsidRDefault="00C82BCE" w:rsidP="000762AB">
            <w:pPr>
              <w:jc w:val="center"/>
            </w:pPr>
            <w:r>
              <w:t>6</w:t>
            </w:r>
          </w:p>
        </w:tc>
      </w:tr>
      <w:tr w:rsidR="00C82BCE" w:rsidRPr="009C4175" w14:paraId="0987D5AA" w14:textId="77777777" w:rsidTr="00C46911">
        <w:trPr>
          <w:trHeight w:val="283"/>
        </w:trPr>
        <w:tc>
          <w:tcPr>
            <w:tcW w:w="265" w:type="pct"/>
          </w:tcPr>
          <w:p w14:paraId="5CB14E6E" w14:textId="77777777" w:rsidR="00C82BCE" w:rsidRPr="009C4175" w:rsidRDefault="00C82BCE" w:rsidP="000762AB">
            <w:pPr>
              <w:jc w:val="center"/>
            </w:pPr>
          </w:p>
        </w:tc>
        <w:tc>
          <w:tcPr>
            <w:tcW w:w="184" w:type="pct"/>
          </w:tcPr>
          <w:p w14:paraId="191ABE63" w14:textId="77777777" w:rsidR="00C82BCE" w:rsidRPr="009C4175" w:rsidRDefault="00C82BCE" w:rsidP="000762AB">
            <w:pPr>
              <w:jc w:val="center"/>
            </w:pPr>
            <w:r w:rsidRPr="009C4175">
              <w:t>b.</w:t>
            </w:r>
          </w:p>
        </w:tc>
        <w:tc>
          <w:tcPr>
            <w:tcW w:w="3758" w:type="pct"/>
          </w:tcPr>
          <w:p w14:paraId="32068913" w14:textId="77777777" w:rsidR="00C82BCE" w:rsidRDefault="00C82BCE" w:rsidP="000762AB">
            <w:pPr>
              <w:jc w:val="both"/>
              <w:rPr>
                <w:color w:val="000000" w:themeColor="text1"/>
              </w:rPr>
            </w:pPr>
            <w:r w:rsidRPr="00205163">
              <w:rPr>
                <w:color w:val="000000" w:themeColor="text1"/>
              </w:rPr>
              <w:t>In pigeon pea milling experiment with concentric cylinder abrasive mill the following observations were made</w:t>
            </w:r>
          </w:p>
          <w:p w14:paraId="3FC55EB7" w14:textId="77777777" w:rsidR="00C82BCE" w:rsidRPr="00205163" w:rsidRDefault="00C82BCE" w:rsidP="000762AB">
            <w:pPr>
              <w:jc w:val="both"/>
              <w:rPr>
                <w:color w:val="000000" w:themeColor="text1"/>
              </w:rPr>
            </w:pPr>
            <w:r w:rsidRPr="00205163">
              <w:rPr>
                <w:color w:val="000000" w:themeColor="text1"/>
              </w:rPr>
              <w:t>Amount of unhulled grain – 2.5%</w:t>
            </w:r>
          </w:p>
          <w:p w14:paraId="11CF70E5" w14:textId="77777777" w:rsidR="00C82BCE" w:rsidRPr="00205163" w:rsidRDefault="00C82BCE" w:rsidP="000762AB">
            <w:pPr>
              <w:jc w:val="both"/>
              <w:rPr>
                <w:color w:val="000000" w:themeColor="text1"/>
              </w:rPr>
            </w:pPr>
            <w:r w:rsidRPr="00205163">
              <w:rPr>
                <w:color w:val="000000" w:themeColor="text1"/>
              </w:rPr>
              <w:t>Recovery of whole split kernel after milling – 71.4%</w:t>
            </w:r>
          </w:p>
          <w:p w14:paraId="5E2AAF92" w14:textId="77777777" w:rsidR="00C82BCE" w:rsidRPr="00205163" w:rsidRDefault="00C82BCE" w:rsidP="000762AB">
            <w:pPr>
              <w:jc w:val="both"/>
              <w:rPr>
                <w:color w:val="000000" w:themeColor="text1"/>
              </w:rPr>
            </w:pPr>
            <w:r w:rsidRPr="00205163">
              <w:rPr>
                <w:color w:val="000000" w:themeColor="text1"/>
              </w:rPr>
              <w:t>Amount of crushed kernels – 3.6%</w:t>
            </w:r>
          </w:p>
          <w:p w14:paraId="269E5E97" w14:textId="77777777" w:rsidR="00C82BCE" w:rsidRPr="00205163" w:rsidRDefault="00C82BCE" w:rsidP="000762AB">
            <w:pPr>
              <w:jc w:val="both"/>
              <w:rPr>
                <w:color w:val="000000" w:themeColor="text1"/>
              </w:rPr>
            </w:pPr>
            <w:r w:rsidRPr="00205163">
              <w:rPr>
                <w:color w:val="000000" w:themeColor="text1"/>
              </w:rPr>
              <w:t>Amount of powder generated – 11%</w:t>
            </w:r>
          </w:p>
          <w:p w14:paraId="249F8593" w14:textId="77777777" w:rsidR="00C82BCE" w:rsidRPr="00205163" w:rsidRDefault="00C82BCE" w:rsidP="000762AB">
            <w:pPr>
              <w:jc w:val="both"/>
              <w:rPr>
                <w:color w:val="000000" w:themeColor="text1"/>
              </w:rPr>
            </w:pPr>
            <w:r w:rsidRPr="00205163">
              <w:rPr>
                <w:color w:val="000000" w:themeColor="text1"/>
              </w:rPr>
              <w:t>Amount of husk removed – 11.5%</w:t>
            </w:r>
          </w:p>
          <w:p w14:paraId="16D40D28" w14:textId="77777777" w:rsidR="00C82BCE" w:rsidRPr="009C4175" w:rsidRDefault="00C82BCE" w:rsidP="00292136">
            <w:pPr>
              <w:jc w:val="both"/>
              <w:rPr>
                <w:bCs/>
              </w:rPr>
            </w:pPr>
            <w:r w:rsidRPr="00205163">
              <w:rPr>
                <w:color w:val="000000" w:themeColor="text1"/>
              </w:rPr>
              <w:t>The cotyledon to grain ratio of the grain was 86.5. Calculate the milling efficiency of the system.</w:t>
            </w:r>
          </w:p>
        </w:tc>
        <w:tc>
          <w:tcPr>
            <w:tcW w:w="312" w:type="pct"/>
          </w:tcPr>
          <w:p w14:paraId="60096636" w14:textId="77777777" w:rsidR="00C82BCE" w:rsidRPr="009C4175" w:rsidRDefault="00C82BCE" w:rsidP="000762AB">
            <w:pPr>
              <w:jc w:val="center"/>
            </w:pPr>
            <w:r>
              <w:t>CO5</w:t>
            </w:r>
          </w:p>
        </w:tc>
        <w:tc>
          <w:tcPr>
            <w:tcW w:w="250" w:type="pct"/>
          </w:tcPr>
          <w:p w14:paraId="63A305AC" w14:textId="77777777" w:rsidR="00C82BCE" w:rsidRPr="009C4175" w:rsidRDefault="00C82BCE" w:rsidP="000762AB">
            <w:pPr>
              <w:jc w:val="center"/>
            </w:pPr>
            <w:r>
              <w:t>E</w:t>
            </w:r>
          </w:p>
        </w:tc>
        <w:tc>
          <w:tcPr>
            <w:tcW w:w="231" w:type="pct"/>
          </w:tcPr>
          <w:p w14:paraId="001D9272" w14:textId="77777777" w:rsidR="00C82BCE" w:rsidRPr="009C4175" w:rsidRDefault="00C82BCE" w:rsidP="000762AB">
            <w:pPr>
              <w:jc w:val="center"/>
            </w:pPr>
            <w:r>
              <w:t>6</w:t>
            </w:r>
          </w:p>
        </w:tc>
      </w:tr>
      <w:tr w:rsidR="00C82BCE" w:rsidRPr="009C4175" w14:paraId="5474D238" w14:textId="77777777" w:rsidTr="005B032F">
        <w:trPr>
          <w:trHeight w:val="47"/>
        </w:trPr>
        <w:tc>
          <w:tcPr>
            <w:tcW w:w="5000" w:type="pct"/>
            <w:gridSpan w:val="6"/>
          </w:tcPr>
          <w:p w14:paraId="3B1CA1B8" w14:textId="77777777" w:rsidR="00C82BCE" w:rsidRPr="009C4175" w:rsidRDefault="00C82BCE" w:rsidP="000762AB">
            <w:pPr>
              <w:jc w:val="center"/>
              <w:rPr>
                <w:b/>
                <w:bCs/>
              </w:rPr>
            </w:pPr>
            <w:r w:rsidRPr="009C4175">
              <w:rPr>
                <w:b/>
                <w:bCs/>
              </w:rPr>
              <w:t>COMPULSORY QUESTION</w:t>
            </w:r>
          </w:p>
        </w:tc>
      </w:tr>
      <w:tr w:rsidR="00C82BCE" w:rsidRPr="009C4175" w14:paraId="0C702F29" w14:textId="77777777" w:rsidTr="00C46911">
        <w:trPr>
          <w:trHeight w:val="283"/>
        </w:trPr>
        <w:tc>
          <w:tcPr>
            <w:tcW w:w="265" w:type="pct"/>
          </w:tcPr>
          <w:p w14:paraId="20B19CB7" w14:textId="77777777" w:rsidR="00C82BCE" w:rsidRPr="009C4175" w:rsidRDefault="00C82BCE" w:rsidP="000762AB">
            <w:pPr>
              <w:jc w:val="center"/>
            </w:pPr>
            <w:r w:rsidRPr="009C4175">
              <w:t>24.</w:t>
            </w:r>
          </w:p>
        </w:tc>
        <w:tc>
          <w:tcPr>
            <w:tcW w:w="184" w:type="pct"/>
          </w:tcPr>
          <w:p w14:paraId="58D5E14F" w14:textId="77777777" w:rsidR="00C82BCE" w:rsidRPr="009C4175" w:rsidRDefault="00C82BCE" w:rsidP="000762AB">
            <w:pPr>
              <w:jc w:val="center"/>
            </w:pPr>
            <w:r w:rsidRPr="009C4175">
              <w:t>a.</w:t>
            </w:r>
          </w:p>
        </w:tc>
        <w:tc>
          <w:tcPr>
            <w:tcW w:w="3758" w:type="pct"/>
          </w:tcPr>
          <w:p w14:paraId="203182D2" w14:textId="77777777" w:rsidR="00C82BCE" w:rsidRPr="009C4175" w:rsidRDefault="00C82BCE" w:rsidP="000762AB">
            <w:r>
              <w:rPr>
                <w:color w:val="000000" w:themeColor="text1"/>
              </w:rPr>
              <w:t>Describe</w:t>
            </w:r>
            <w:r w:rsidRPr="008B549F">
              <w:rPr>
                <w:color w:val="000000" w:themeColor="text1"/>
              </w:rPr>
              <w:t xml:space="preserve"> the </w:t>
            </w:r>
            <w:r>
              <w:rPr>
                <w:color w:val="000000" w:themeColor="text1"/>
              </w:rPr>
              <w:t xml:space="preserve">any two commercial methods of </w:t>
            </w:r>
            <w:r w:rsidRPr="008B549F">
              <w:rPr>
                <w:color w:val="000000" w:themeColor="text1"/>
              </w:rPr>
              <w:t>pulse milling</w:t>
            </w:r>
            <w:r>
              <w:rPr>
                <w:color w:val="000000" w:themeColor="text1"/>
              </w:rPr>
              <w:t xml:space="preserve"> m</w:t>
            </w:r>
            <w:r w:rsidRPr="008B549F">
              <w:rPr>
                <w:color w:val="000000" w:themeColor="text1"/>
              </w:rPr>
              <w:t>ethods.</w:t>
            </w:r>
          </w:p>
        </w:tc>
        <w:tc>
          <w:tcPr>
            <w:tcW w:w="312" w:type="pct"/>
          </w:tcPr>
          <w:p w14:paraId="26747414" w14:textId="77777777" w:rsidR="00C82BCE" w:rsidRPr="009C4175" w:rsidRDefault="00C82BCE" w:rsidP="000762AB">
            <w:pPr>
              <w:jc w:val="center"/>
            </w:pPr>
            <w:r w:rsidRPr="009C4175">
              <w:t>CO</w:t>
            </w:r>
            <w:r>
              <w:t>5</w:t>
            </w:r>
          </w:p>
        </w:tc>
        <w:tc>
          <w:tcPr>
            <w:tcW w:w="250" w:type="pct"/>
          </w:tcPr>
          <w:p w14:paraId="5C95E92C" w14:textId="77777777" w:rsidR="00C82BCE" w:rsidRPr="009C4175" w:rsidRDefault="00C82BCE" w:rsidP="000762AB">
            <w:pPr>
              <w:jc w:val="center"/>
            </w:pPr>
            <w:r>
              <w:t>U</w:t>
            </w:r>
          </w:p>
        </w:tc>
        <w:tc>
          <w:tcPr>
            <w:tcW w:w="231" w:type="pct"/>
          </w:tcPr>
          <w:p w14:paraId="7E1F28E1" w14:textId="77777777" w:rsidR="00C82BCE" w:rsidRPr="009C4175" w:rsidRDefault="00C82BCE" w:rsidP="000762AB">
            <w:pPr>
              <w:jc w:val="center"/>
            </w:pPr>
            <w:r>
              <w:t>6</w:t>
            </w:r>
          </w:p>
        </w:tc>
      </w:tr>
      <w:tr w:rsidR="00C82BCE" w:rsidRPr="009C4175" w14:paraId="61BE3C8E" w14:textId="77777777" w:rsidTr="00C46911">
        <w:trPr>
          <w:trHeight w:val="283"/>
        </w:trPr>
        <w:tc>
          <w:tcPr>
            <w:tcW w:w="265" w:type="pct"/>
          </w:tcPr>
          <w:p w14:paraId="46CDEF44" w14:textId="77777777" w:rsidR="00C82BCE" w:rsidRPr="009C4175" w:rsidRDefault="00C82BCE" w:rsidP="000762AB">
            <w:pPr>
              <w:jc w:val="center"/>
            </w:pPr>
          </w:p>
        </w:tc>
        <w:tc>
          <w:tcPr>
            <w:tcW w:w="184" w:type="pct"/>
          </w:tcPr>
          <w:p w14:paraId="6560E675" w14:textId="77777777" w:rsidR="00C82BCE" w:rsidRPr="009C4175" w:rsidRDefault="00C82BCE" w:rsidP="000762AB">
            <w:pPr>
              <w:jc w:val="center"/>
            </w:pPr>
            <w:r w:rsidRPr="009C4175">
              <w:t>b.</w:t>
            </w:r>
          </w:p>
        </w:tc>
        <w:tc>
          <w:tcPr>
            <w:tcW w:w="3758" w:type="pct"/>
          </w:tcPr>
          <w:p w14:paraId="5175FFC7" w14:textId="77777777" w:rsidR="00C82BCE" w:rsidRPr="009C4175" w:rsidRDefault="00C82BCE" w:rsidP="000762AB">
            <w:pPr>
              <w:rPr>
                <w:bCs/>
              </w:rPr>
            </w:pPr>
            <w:r>
              <w:rPr>
                <w:color w:val="000000" w:themeColor="text1"/>
              </w:rPr>
              <w:t>L</w:t>
            </w:r>
            <w:r w:rsidRPr="008B549F">
              <w:rPr>
                <w:color w:val="000000" w:themeColor="text1"/>
              </w:rPr>
              <w:t>ist the factors affecting pulse milling outturn.</w:t>
            </w:r>
          </w:p>
        </w:tc>
        <w:tc>
          <w:tcPr>
            <w:tcW w:w="312" w:type="pct"/>
          </w:tcPr>
          <w:p w14:paraId="36E25700" w14:textId="77777777" w:rsidR="00C82BCE" w:rsidRPr="009C4175" w:rsidRDefault="00C82BCE" w:rsidP="000762AB">
            <w:pPr>
              <w:jc w:val="center"/>
            </w:pPr>
            <w:r>
              <w:t>CO5</w:t>
            </w:r>
          </w:p>
        </w:tc>
        <w:tc>
          <w:tcPr>
            <w:tcW w:w="250" w:type="pct"/>
          </w:tcPr>
          <w:p w14:paraId="24306F72" w14:textId="77777777" w:rsidR="00C82BCE" w:rsidRPr="009C4175" w:rsidRDefault="00C82BCE" w:rsidP="000762AB">
            <w:pPr>
              <w:jc w:val="center"/>
            </w:pPr>
            <w:r>
              <w:t>R</w:t>
            </w:r>
          </w:p>
        </w:tc>
        <w:tc>
          <w:tcPr>
            <w:tcW w:w="231" w:type="pct"/>
          </w:tcPr>
          <w:p w14:paraId="71303716" w14:textId="77777777" w:rsidR="00C82BCE" w:rsidRPr="009C4175" w:rsidRDefault="00C82BCE" w:rsidP="000762AB">
            <w:pPr>
              <w:jc w:val="center"/>
            </w:pPr>
            <w:r>
              <w:t>6</w:t>
            </w:r>
          </w:p>
        </w:tc>
      </w:tr>
    </w:tbl>
    <w:p w14:paraId="5A25ED46" w14:textId="77777777" w:rsidR="00C82BCE" w:rsidRDefault="00C82BCE" w:rsidP="002E336A"/>
    <w:p w14:paraId="7C0C8086" w14:textId="77777777" w:rsidR="00C82BCE" w:rsidRDefault="00C82BCE" w:rsidP="00307E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6AB9CAE"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1764B2FF" w14:textId="77777777" w:rsidTr="00517D3B">
        <w:trPr>
          <w:trHeight w:val="283"/>
        </w:trPr>
        <w:tc>
          <w:tcPr>
            <w:tcW w:w="670" w:type="dxa"/>
          </w:tcPr>
          <w:p w14:paraId="00A66667" w14:textId="77777777" w:rsidR="00C82BCE" w:rsidRPr="0051318C" w:rsidRDefault="00C82BCE" w:rsidP="00517D3B">
            <w:pPr>
              <w:jc w:val="center"/>
              <w:rPr>
                <w:sz w:val="22"/>
                <w:szCs w:val="22"/>
              </w:rPr>
            </w:pPr>
          </w:p>
        </w:tc>
        <w:tc>
          <w:tcPr>
            <w:tcW w:w="9820" w:type="dxa"/>
          </w:tcPr>
          <w:p w14:paraId="0AB330D3" w14:textId="77777777" w:rsidR="00C82BCE" w:rsidRPr="0051318C" w:rsidRDefault="00C82BCE" w:rsidP="00517D3B">
            <w:pPr>
              <w:jc w:val="center"/>
              <w:rPr>
                <w:b/>
                <w:sz w:val="22"/>
                <w:szCs w:val="22"/>
              </w:rPr>
            </w:pPr>
            <w:r w:rsidRPr="0051318C">
              <w:rPr>
                <w:b/>
                <w:sz w:val="22"/>
                <w:szCs w:val="22"/>
              </w:rPr>
              <w:t>COURSE OUTCOMES</w:t>
            </w:r>
          </w:p>
        </w:tc>
      </w:tr>
      <w:tr w:rsidR="00C82BCE" w14:paraId="15030381" w14:textId="77777777" w:rsidTr="00517D3B">
        <w:trPr>
          <w:trHeight w:val="283"/>
        </w:trPr>
        <w:tc>
          <w:tcPr>
            <w:tcW w:w="670" w:type="dxa"/>
          </w:tcPr>
          <w:p w14:paraId="0D33A34A" w14:textId="77777777" w:rsidR="00C82BCE" w:rsidRPr="00302FF6" w:rsidRDefault="00C82BCE" w:rsidP="00517D3B">
            <w:pPr>
              <w:jc w:val="center"/>
              <w:rPr>
                <w:b/>
                <w:bCs/>
                <w:sz w:val="22"/>
                <w:szCs w:val="22"/>
              </w:rPr>
            </w:pPr>
            <w:r w:rsidRPr="00302FF6">
              <w:rPr>
                <w:b/>
                <w:bCs/>
                <w:sz w:val="22"/>
                <w:szCs w:val="22"/>
              </w:rPr>
              <w:t>CO1</w:t>
            </w:r>
          </w:p>
        </w:tc>
        <w:tc>
          <w:tcPr>
            <w:tcW w:w="9820" w:type="dxa"/>
          </w:tcPr>
          <w:p w14:paraId="110C0406" w14:textId="77777777" w:rsidR="00C82BCE" w:rsidRPr="0051318C" w:rsidRDefault="00C82BCE" w:rsidP="00C92E23">
            <w:pPr>
              <w:rPr>
                <w:sz w:val="22"/>
                <w:szCs w:val="22"/>
              </w:rPr>
            </w:pPr>
            <w:r w:rsidRPr="00FA3FDE">
              <w:rPr>
                <w:rFonts w:eastAsiaTheme="minorHAnsi"/>
              </w:rPr>
              <w:t>Gain knowledge about the basic composition and structural parts of food grains.</w:t>
            </w:r>
          </w:p>
        </w:tc>
      </w:tr>
      <w:tr w:rsidR="00C82BCE" w14:paraId="447B4C68" w14:textId="77777777" w:rsidTr="00517D3B">
        <w:trPr>
          <w:trHeight w:val="283"/>
        </w:trPr>
        <w:tc>
          <w:tcPr>
            <w:tcW w:w="670" w:type="dxa"/>
          </w:tcPr>
          <w:p w14:paraId="2FAA393A" w14:textId="77777777" w:rsidR="00C82BCE" w:rsidRPr="00302FF6" w:rsidRDefault="00C82BCE" w:rsidP="00517D3B">
            <w:pPr>
              <w:jc w:val="center"/>
              <w:rPr>
                <w:b/>
                <w:bCs/>
                <w:sz w:val="22"/>
                <w:szCs w:val="22"/>
              </w:rPr>
            </w:pPr>
            <w:r w:rsidRPr="00302FF6">
              <w:rPr>
                <w:b/>
                <w:bCs/>
                <w:sz w:val="22"/>
                <w:szCs w:val="22"/>
              </w:rPr>
              <w:t>CO2</w:t>
            </w:r>
          </w:p>
        </w:tc>
        <w:tc>
          <w:tcPr>
            <w:tcW w:w="9820" w:type="dxa"/>
          </w:tcPr>
          <w:p w14:paraId="30624199" w14:textId="77777777" w:rsidR="00C82BCE" w:rsidRPr="0051318C" w:rsidRDefault="00C82BCE" w:rsidP="00C92E23">
            <w:pPr>
              <w:rPr>
                <w:sz w:val="22"/>
                <w:szCs w:val="22"/>
              </w:rPr>
            </w:pPr>
            <w:r w:rsidRPr="00FA3FDE">
              <w:rPr>
                <w:rFonts w:eastAsiaTheme="minorHAnsi"/>
              </w:rPr>
              <w:t>Know about paddy processing and rice milling equipment which will help them for developing</w:t>
            </w:r>
            <w:r>
              <w:rPr>
                <w:rFonts w:eastAsiaTheme="minorHAnsi"/>
              </w:rPr>
              <w:t xml:space="preserve"> </w:t>
            </w:r>
            <w:r w:rsidRPr="00FA3FDE">
              <w:rPr>
                <w:rFonts w:eastAsiaTheme="minorHAnsi"/>
              </w:rPr>
              <w:t>entrepreneurial skills.</w:t>
            </w:r>
          </w:p>
        </w:tc>
      </w:tr>
      <w:tr w:rsidR="00C82BCE" w14:paraId="0702B8CB" w14:textId="77777777" w:rsidTr="00517D3B">
        <w:trPr>
          <w:trHeight w:val="283"/>
        </w:trPr>
        <w:tc>
          <w:tcPr>
            <w:tcW w:w="670" w:type="dxa"/>
          </w:tcPr>
          <w:p w14:paraId="492F0E5B" w14:textId="77777777" w:rsidR="00C82BCE" w:rsidRPr="00302FF6" w:rsidRDefault="00C82BCE" w:rsidP="00517D3B">
            <w:pPr>
              <w:jc w:val="center"/>
              <w:rPr>
                <w:b/>
                <w:bCs/>
                <w:sz w:val="22"/>
                <w:szCs w:val="22"/>
              </w:rPr>
            </w:pPr>
            <w:r w:rsidRPr="00302FF6">
              <w:rPr>
                <w:b/>
                <w:bCs/>
                <w:sz w:val="22"/>
                <w:szCs w:val="22"/>
              </w:rPr>
              <w:t>CO3</w:t>
            </w:r>
          </w:p>
        </w:tc>
        <w:tc>
          <w:tcPr>
            <w:tcW w:w="9820" w:type="dxa"/>
          </w:tcPr>
          <w:p w14:paraId="2D468FAD" w14:textId="77777777" w:rsidR="00C82BCE" w:rsidRPr="0051318C" w:rsidRDefault="00C82BCE" w:rsidP="00C92E23">
            <w:pPr>
              <w:rPr>
                <w:sz w:val="22"/>
                <w:szCs w:val="22"/>
              </w:rPr>
            </w:pPr>
            <w:r w:rsidRPr="00FA3FDE">
              <w:rPr>
                <w:rFonts w:eastAsiaTheme="minorHAnsi"/>
              </w:rPr>
              <w:t>Apply the knowledge to process food grains into value added products</w:t>
            </w:r>
          </w:p>
        </w:tc>
      </w:tr>
      <w:tr w:rsidR="00C82BCE" w14:paraId="3EC8999B" w14:textId="77777777" w:rsidTr="00517D3B">
        <w:trPr>
          <w:trHeight w:val="283"/>
        </w:trPr>
        <w:tc>
          <w:tcPr>
            <w:tcW w:w="670" w:type="dxa"/>
          </w:tcPr>
          <w:p w14:paraId="0E77E82A" w14:textId="77777777" w:rsidR="00C82BCE" w:rsidRPr="00302FF6" w:rsidRDefault="00C82BCE" w:rsidP="00517D3B">
            <w:pPr>
              <w:jc w:val="center"/>
              <w:rPr>
                <w:b/>
                <w:bCs/>
                <w:sz w:val="22"/>
                <w:szCs w:val="22"/>
              </w:rPr>
            </w:pPr>
            <w:r w:rsidRPr="00302FF6">
              <w:rPr>
                <w:b/>
                <w:bCs/>
                <w:sz w:val="22"/>
                <w:szCs w:val="22"/>
              </w:rPr>
              <w:t>CO4</w:t>
            </w:r>
          </w:p>
        </w:tc>
        <w:tc>
          <w:tcPr>
            <w:tcW w:w="9820" w:type="dxa"/>
          </w:tcPr>
          <w:p w14:paraId="29125160" w14:textId="77777777" w:rsidR="00C82BCE" w:rsidRPr="0051318C" w:rsidRDefault="00C82BCE" w:rsidP="00C92E23">
            <w:pPr>
              <w:rPr>
                <w:sz w:val="22"/>
                <w:szCs w:val="22"/>
              </w:rPr>
            </w:pPr>
            <w:r w:rsidRPr="00FA3FDE">
              <w:rPr>
                <w:rFonts w:eastAsiaTheme="minorHAnsi"/>
              </w:rPr>
              <w:t>Acquire the skills of processing wheat, maize and corn.</w:t>
            </w:r>
          </w:p>
        </w:tc>
      </w:tr>
      <w:tr w:rsidR="00C82BCE" w14:paraId="056D2895" w14:textId="77777777" w:rsidTr="00517D3B">
        <w:trPr>
          <w:trHeight w:val="283"/>
        </w:trPr>
        <w:tc>
          <w:tcPr>
            <w:tcW w:w="670" w:type="dxa"/>
          </w:tcPr>
          <w:p w14:paraId="30B99EF5" w14:textId="77777777" w:rsidR="00C82BCE" w:rsidRPr="00302FF6" w:rsidRDefault="00C82BCE" w:rsidP="00517D3B">
            <w:pPr>
              <w:jc w:val="center"/>
              <w:rPr>
                <w:b/>
                <w:bCs/>
                <w:sz w:val="22"/>
                <w:szCs w:val="22"/>
              </w:rPr>
            </w:pPr>
            <w:r w:rsidRPr="00302FF6">
              <w:rPr>
                <w:b/>
                <w:bCs/>
                <w:sz w:val="22"/>
                <w:szCs w:val="22"/>
              </w:rPr>
              <w:t>CO5</w:t>
            </w:r>
          </w:p>
        </w:tc>
        <w:tc>
          <w:tcPr>
            <w:tcW w:w="9820" w:type="dxa"/>
          </w:tcPr>
          <w:p w14:paraId="5C13FA10" w14:textId="77777777" w:rsidR="00C82BCE" w:rsidRPr="0051318C" w:rsidRDefault="00C82BCE" w:rsidP="00C92E23">
            <w:pPr>
              <w:rPr>
                <w:sz w:val="22"/>
                <w:szCs w:val="22"/>
              </w:rPr>
            </w:pPr>
            <w:r w:rsidRPr="00FA3FDE">
              <w:rPr>
                <w:rFonts w:eastAsiaTheme="minorHAnsi"/>
              </w:rPr>
              <w:t>Develop skills needed in the milling of pulses.</w:t>
            </w:r>
          </w:p>
        </w:tc>
      </w:tr>
      <w:tr w:rsidR="00C82BCE" w14:paraId="78F5E9E8" w14:textId="77777777" w:rsidTr="00517D3B">
        <w:trPr>
          <w:trHeight w:val="283"/>
        </w:trPr>
        <w:tc>
          <w:tcPr>
            <w:tcW w:w="670" w:type="dxa"/>
          </w:tcPr>
          <w:p w14:paraId="47BA9DC4" w14:textId="77777777" w:rsidR="00C82BCE" w:rsidRPr="00302FF6" w:rsidRDefault="00C82BCE" w:rsidP="00517D3B">
            <w:pPr>
              <w:jc w:val="center"/>
              <w:rPr>
                <w:b/>
                <w:bCs/>
                <w:sz w:val="22"/>
                <w:szCs w:val="22"/>
              </w:rPr>
            </w:pPr>
            <w:r w:rsidRPr="00302FF6">
              <w:rPr>
                <w:b/>
                <w:bCs/>
                <w:sz w:val="22"/>
                <w:szCs w:val="22"/>
              </w:rPr>
              <w:t>CO6</w:t>
            </w:r>
          </w:p>
        </w:tc>
        <w:tc>
          <w:tcPr>
            <w:tcW w:w="9820" w:type="dxa"/>
          </w:tcPr>
          <w:p w14:paraId="5D434689" w14:textId="77777777" w:rsidR="00C82BCE" w:rsidRPr="0051318C" w:rsidRDefault="00C82BCE" w:rsidP="00C92E23">
            <w:pPr>
              <w:rPr>
                <w:sz w:val="22"/>
                <w:szCs w:val="22"/>
              </w:rPr>
            </w:pPr>
            <w:r>
              <w:rPr>
                <w:rFonts w:eastAsiaTheme="minorHAnsi"/>
              </w:rPr>
              <w:t>Study the processing and milling of maize which will promote gainful employment.</w:t>
            </w:r>
          </w:p>
        </w:tc>
      </w:tr>
    </w:tbl>
    <w:p w14:paraId="0D1B57F4"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306500B1" w14:textId="77777777" w:rsidTr="00E56E00">
        <w:trPr>
          <w:jc w:val="center"/>
        </w:trPr>
        <w:tc>
          <w:tcPr>
            <w:tcW w:w="6385" w:type="dxa"/>
            <w:gridSpan w:val="8"/>
          </w:tcPr>
          <w:p w14:paraId="6D09EA0E"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3B920B0A" w14:textId="77777777" w:rsidTr="00E56E00">
        <w:trPr>
          <w:jc w:val="center"/>
        </w:trPr>
        <w:tc>
          <w:tcPr>
            <w:tcW w:w="1140" w:type="dxa"/>
          </w:tcPr>
          <w:p w14:paraId="2DD84577"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CEDC4CA" w14:textId="77777777" w:rsidR="00C82BCE" w:rsidRPr="0051318C" w:rsidRDefault="00C82BCE" w:rsidP="00D54806">
            <w:pPr>
              <w:jc w:val="center"/>
              <w:rPr>
                <w:b/>
                <w:sz w:val="22"/>
                <w:szCs w:val="22"/>
              </w:rPr>
            </w:pPr>
            <w:r w:rsidRPr="0051318C">
              <w:rPr>
                <w:b/>
                <w:sz w:val="22"/>
                <w:szCs w:val="22"/>
              </w:rPr>
              <w:t>R</w:t>
            </w:r>
          </w:p>
        </w:tc>
        <w:tc>
          <w:tcPr>
            <w:tcW w:w="708" w:type="dxa"/>
          </w:tcPr>
          <w:p w14:paraId="28A35C11" w14:textId="77777777" w:rsidR="00C82BCE" w:rsidRPr="0051318C" w:rsidRDefault="00C82BCE" w:rsidP="00D54806">
            <w:pPr>
              <w:jc w:val="center"/>
              <w:rPr>
                <w:b/>
                <w:sz w:val="22"/>
                <w:szCs w:val="22"/>
              </w:rPr>
            </w:pPr>
            <w:r w:rsidRPr="0051318C">
              <w:rPr>
                <w:b/>
                <w:sz w:val="22"/>
                <w:szCs w:val="22"/>
              </w:rPr>
              <w:t>U</w:t>
            </w:r>
          </w:p>
        </w:tc>
        <w:tc>
          <w:tcPr>
            <w:tcW w:w="709" w:type="dxa"/>
          </w:tcPr>
          <w:p w14:paraId="1E0FB41F" w14:textId="77777777" w:rsidR="00C82BCE" w:rsidRPr="0051318C" w:rsidRDefault="00C82BCE" w:rsidP="00D54806">
            <w:pPr>
              <w:jc w:val="center"/>
              <w:rPr>
                <w:b/>
                <w:sz w:val="22"/>
                <w:szCs w:val="22"/>
              </w:rPr>
            </w:pPr>
            <w:r w:rsidRPr="0051318C">
              <w:rPr>
                <w:b/>
                <w:sz w:val="22"/>
                <w:szCs w:val="22"/>
              </w:rPr>
              <w:t>A</w:t>
            </w:r>
          </w:p>
        </w:tc>
        <w:tc>
          <w:tcPr>
            <w:tcW w:w="709" w:type="dxa"/>
          </w:tcPr>
          <w:p w14:paraId="5B7DC8BA" w14:textId="77777777" w:rsidR="00C82BCE" w:rsidRPr="0051318C" w:rsidRDefault="00C82BCE" w:rsidP="00D54806">
            <w:pPr>
              <w:jc w:val="center"/>
              <w:rPr>
                <w:b/>
                <w:sz w:val="22"/>
                <w:szCs w:val="22"/>
              </w:rPr>
            </w:pPr>
            <w:r w:rsidRPr="0051318C">
              <w:rPr>
                <w:b/>
                <w:sz w:val="22"/>
                <w:szCs w:val="22"/>
              </w:rPr>
              <w:t>An</w:t>
            </w:r>
          </w:p>
        </w:tc>
        <w:tc>
          <w:tcPr>
            <w:tcW w:w="709" w:type="dxa"/>
          </w:tcPr>
          <w:p w14:paraId="038A5BA5" w14:textId="77777777" w:rsidR="00C82BCE" w:rsidRPr="0051318C" w:rsidRDefault="00C82BCE" w:rsidP="00D54806">
            <w:pPr>
              <w:jc w:val="center"/>
              <w:rPr>
                <w:b/>
                <w:sz w:val="22"/>
                <w:szCs w:val="22"/>
              </w:rPr>
            </w:pPr>
            <w:r w:rsidRPr="0051318C">
              <w:rPr>
                <w:b/>
                <w:sz w:val="22"/>
                <w:szCs w:val="22"/>
              </w:rPr>
              <w:t>E</w:t>
            </w:r>
          </w:p>
        </w:tc>
        <w:tc>
          <w:tcPr>
            <w:tcW w:w="708" w:type="dxa"/>
          </w:tcPr>
          <w:p w14:paraId="6DEA74C6" w14:textId="77777777" w:rsidR="00C82BCE" w:rsidRPr="0051318C" w:rsidRDefault="00C82BCE" w:rsidP="00D54806">
            <w:pPr>
              <w:jc w:val="center"/>
              <w:rPr>
                <w:b/>
                <w:sz w:val="22"/>
                <w:szCs w:val="22"/>
              </w:rPr>
            </w:pPr>
            <w:r w:rsidRPr="0051318C">
              <w:rPr>
                <w:b/>
                <w:sz w:val="22"/>
                <w:szCs w:val="22"/>
              </w:rPr>
              <w:t>C</w:t>
            </w:r>
          </w:p>
        </w:tc>
        <w:tc>
          <w:tcPr>
            <w:tcW w:w="993" w:type="dxa"/>
          </w:tcPr>
          <w:p w14:paraId="568EB3BC" w14:textId="77777777" w:rsidR="00C82BCE" w:rsidRPr="0051318C" w:rsidRDefault="00C82BCE" w:rsidP="00D54806">
            <w:pPr>
              <w:jc w:val="center"/>
              <w:rPr>
                <w:b/>
                <w:sz w:val="22"/>
                <w:szCs w:val="22"/>
              </w:rPr>
            </w:pPr>
            <w:r w:rsidRPr="0051318C">
              <w:rPr>
                <w:b/>
                <w:sz w:val="22"/>
                <w:szCs w:val="22"/>
              </w:rPr>
              <w:t>Total</w:t>
            </w:r>
          </w:p>
        </w:tc>
      </w:tr>
      <w:tr w:rsidR="00C82BCE" w:rsidRPr="0051318C" w14:paraId="4109C97B" w14:textId="77777777" w:rsidTr="00E56E00">
        <w:trPr>
          <w:jc w:val="center"/>
        </w:trPr>
        <w:tc>
          <w:tcPr>
            <w:tcW w:w="1140" w:type="dxa"/>
          </w:tcPr>
          <w:p w14:paraId="6CBE4D01"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5B9D1F6A" w14:textId="77777777" w:rsidR="00C82BCE" w:rsidRPr="0051318C" w:rsidRDefault="00C82BCE" w:rsidP="00D54806">
            <w:pPr>
              <w:jc w:val="center"/>
              <w:rPr>
                <w:sz w:val="22"/>
                <w:szCs w:val="22"/>
              </w:rPr>
            </w:pPr>
            <w:r>
              <w:rPr>
                <w:sz w:val="22"/>
                <w:szCs w:val="22"/>
              </w:rPr>
              <w:t>01</w:t>
            </w:r>
          </w:p>
        </w:tc>
        <w:tc>
          <w:tcPr>
            <w:tcW w:w="708" w:type="dxa"/>
          </w:tcPr>
          <w:p w14:paraId="35CB0FAF" w14:textId="77777777" w:rsidR="00C82BCE" w:rsidRPr="0051318C" w:rsidRDefault="00C82BCE" w:rsidP="00D54806">
            <w:pPr>
              <w:jc w:val="center"/>
              <w:rPr>
                <w:sz w:val="22"/>
                <w:szCs w:val="22"/>
              </w:rPr>
            </w:pPr>
            <w:r>
              <w:rPr>
                <w:sz w:val="22"/>
                <w:szCs w:val="22"/>
              </w:rPr>
              <w:t>-</w:t>
            </w:r>
          </w:p>
        </w:tc>
        <w:tc>
          <w:tcPr>
            <w:tcW w:w="709" w:type="dxa"/>
          </w:tcPr>
          <w:p w14:paraId="4A256ECF" w14:textId="77777777" w:rsidR="00C82BCE" w:rsidRPr="0051318C" w:rsidRDefault="00C82BCE" w:rsidP="00D54806">
            <w:pPr>
              <w:jc w:val="center"/>
              <w:rPr>
                <w:sz w:val="22"/>
                <w:szCs w:val="22"/>
              </w:rPr>
            </w:pPr>
            <w:r>
              <w:rPr>
                <w:sz w:val="22"/>
                <w:szCs w:val="22"/>
              </w:rPr>
              <w:t>-</w:t>
            </w:r>
          </w:p>
        </w:tc>
        <w:tc>
          <w:tcPr>
            <w:tcW w:w="709" w:type="dxa"/>
          </w:tcPr>
          <w:p w14:paraId="1918EAEC" w14:textId="77777777" w:rsidR="00C82BCE" w:rsidRPr="0051318C" w:rsidRDefault="00C82BCE" w:rsidP="00D54806">
            <w:pPr>
              <w:jc w:val="center"/>
              <w:rPr>
                <w:sz w:val="22"/>
                <w:szCs w:val="22"/>
              </w:rPr>
            </w:pPr>
            <w:r>
              <w:rPr>
                <w:sz w:val="22"/>
                <w:szCs w:val="22"/>
              </w:rPr>
              <w:t>-</w:t>
            </w:r>
          </w:p>
        </w:tc>
        <w:tc>
          <w:tcPr>
            <w:tcW w:w="709" w:type="dxa"/>
          </w:tcPr>
          <w:p w14:paraId="6BF90C8A" w14:textId="77777777" w:rsidR="00C82BCE" w:rsidRPr="0051318C" w:rsidRDefault="00C82BCE" w:rsidP="00D54806">
            <w:pPr>
              <w:jc w:val="center"/>
              <w:rPr>
                <w:sz w:val="22"/>
                <w:szCs w:val="22"/>
              </w:rPr>
            </w:pPr>
            <w:r>
              <w:rPr>
                <w:sz w:val="22"/>
                <w:szCs w:val="22"/>
              </w:rPr>
              <w:t>-</w:t>
            </w:r>
          </w:p>
        </w:tc>
        <w:tc>
          <w:tcPr>
            <w:tcW w:w="708" w:type="dxa"/>
          </w:tcPr>
          <w:p w14:paraId="4C62FBCC" w14:textId="77777777" w:rsidR="00C82BCE" w:rsidRPr="0051318C" w:rsidRDefault="00C82BCE" w:rsidP="00D54806">
            <w:pPr>
              <w:jc w:val="center"/>
              <w:rPr>
                <w:sz w:val="22"/>
                <w:szCs w:val="22"/>
              </w:rPr>
            </w:pPr>
            <w:r>
              <w:rPr>
                <w:sz w:val="22"/>
                <w:szCs w:val="22"/>
              </w:rPr>
              <w:t>-</w:t>
            </w:r>
          </w:p>
        </w:tc>
        <w:tc>
          <w:tcPr>
            <w:tcW w:w="993" w:type="dxa"/>
          </w:tcPr>
          <w:p w14:paraId="0C62B015" w14:textId="77777777" w:rsidR="00C82BCE" w:rsidRPr="0051318C" w:rsidRDefault="00C82BCE" w:rsidP="00D54806">
            <w:pPr>
              <w:jc w:val="center"/>
              <w:rPr>
                <w:sz w:val="22"/>
                <w:szCs w:val="22"/>
              </w:rPr>
            </w:pPr>
            <w:r>
              <w:rPr>
                <w:sz w:val="22"/>
                <w:szCs w:val="22"/>
              </w:rPr>
              <w:t>01</w:t>
            </w:r>
          </w:p>
        </w:tc>
      </w:tr>
      <w:tr w:rsidR="00C82BCE" w:rsidRPr="0051318C" w14:paraId="2C7289AC" w14:textId="77777777" w:rsidTr="00E56E00">
        <w:trPr>
          <w:jc w:val="center"/>
        </w:trPr>
        <w:tc>
          <w:tcPr>
            <w:tcW w:w="1140" w:type="dxa"/>
          </w:tcPr>
          <w:p w14:paraId="2F8341D6"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59817386" w14:textId="77777777" w:rsidR="00C82BCE" w:rsidRPr="0051318C" w:rsidRDefault="00C82BCE" w:rsidP="00D54806">
            <w:pPr>
              <w:jc w:val="center"/>
              <w:rPr>
                <w:sz w:val="22"/>
                <w:szCs w:val="22"/>
              </w:rPr>
            </w:pPr>
            <w:r>
              <w:rPr>
                <w:sz w:val="22"/>
                <w:szCs w:val="22"/>
              </w:rPr>
              <w:t>09</w:t>
            </w:r>
          </w:p>
        </w:tc>
        <w:tc>
          <w:tcPr>
            <w:tcW w:w="708" w:type="dxa"/>
          </w:tcPr>
          <w:p w14:paraId="5639D224" w14:textId="77777777" w:rsidR="00C82BCE" w:rsidRPr="0051318C" w:rsidRDefault="00C82BCE" w:rsidP="00D54806">
            <w:pPr>
              <w:jc w:val="center"/>
              <w:rPr>
                <w:sz w:val="22"/>
                <w:szCs w:val="22"/>
              </w:rPr>
            </w:pPr>
            <w:r>
              <w:rPr>
                <w:sz w:val="22"/>
                <w:szCs w:val="22"/>
              </w:rPr>
              <w:t>12</w:t>
            </w:r>
          </w:p>
        </w:tc>
        <w:tc>
          <w:tcPr>
            <w:tcW w:w="709" w:type="dxa"/>
          </w:tcPr>
          <w:p w14:paraId="033F8F97" w14:textId="77777777" w:rsidR="00C82BCE" w:rsidRPr="0051318C" w:rsidRDefault="00C82BCE" w:rsidP="00D54806">
            <w:pPr>
              <w:jc w:val="center"/>
              <w:rPr>
                <w:sz w:val="22"/>
                <w:szCs w:val="22"/>
              </w:rPr>
            </w:pPr>
            <w:r>
              <w:rPr>
                <w:sz w:val="22"/>
                <w:szCs w:val="22"/>
              </w:rPr>
              <w:t>-</w:t>
            </w:r>
          </w:p>
        </w:tc>
        <w:tc>
          <w:tcPr>
            <w:tcW w:w="709" w:type="dxa"/>
          </w:tcPr>
          <w:p w14:paraId="38744589" w14:textId="77777777" w:rsidR="00C82BCE" w:rsidRPr="0051318C" w:rsidRDefault="00C82BCE" w:rsidP="00D54806">
            <w:pPr>
              <w:jc w:val="center"/>
              <w:rPr>
                <w:sz w:val="22"/>
                <w:szCs w:val="22"/>
              </w:rPr>
            </w:pPr>
            <w:r>
              <w:rPr>
                <w:sz w:val="22"/>
                <w:szCs w:val="22"/>
              </w:rPr>
              <w:t>03</w:t>
            </w:r>
          </w:p>
        </w:tc>
        <w:tc>
          <w:tcPr>
            <w:tcW w:w="709" w:type="dxa"/>
          </w:tcPr>
          <w:p w14:paraId="5F9C5CA8" w14:textId="77777777" w:rsidR="00C82BCE" w:rsidRPr="0051318C" w:rsidRDefault="00C82BCE" w:rsidP="00D54806">
            <w:pPr>
              <w:jc w:val="center"/>
              <w:rPr>
                <w:sz w:val="22"/>
                <w:szCs w:val="22"/>
              </w:rPr>
            </w:pPr>
            <w:r>
              <w:rPr>
                <w:sz w:val="22"/>
                <w:szCs w:val="22"/>
              </w:rPr>
              <w:t>-</w:t>
            </w:r>
          </w:p>
        </w:tc>
        <w:tc>
          <w:tcPr>
            <w:tcW w:w="708" w:type="dxa"/>
          </w:tcPr>
          <w:p w14:paraId="0C9B793E" w14:textId="77777777" w:rsidR="00C82BCE" w:rsidRPr="0051318C" w:rsidRDefault="00C82BCE" w:rsidP="00D54806">
            <w:pPr>
              <w:jc w:val="center"/>
              <w:rPr>
                <w:sz w:val="22"/>
                <w:szCs w:val="22"/>
              </w:rPr>
            </w:pPr>
            <w:r>
              <w:rPr>
                <w:sz w:val="22"/>
                <w:szCs w:val="22"/>
              </w:rPr>
              <w:t>-</w:t>
            </w:r>
          </w:p>
        </w:tc>
        <w:tc>
          <w:tcPr>
            <w:tcW w:w="993" w:type="dxa"/>
          </w:tcPr>
          <w:p w14:paraId="4386FBB1" w14:textId="77777777" w:rsidR="00C82BCE" w:rsidRPr="0051318C" w:rsidRDefault="00C82BCE" w:rsidP="00D54806">
            <w:pPr>
              <w:jc w:val="center"/>
              <w:rPr>
                <w:sz w:val="22"/>
                <w:szCs w:val="22"/>
              </w:rPr>
            </w:pPr>
            <w:r>
              <w:rPr>
                <w:sz w:val="22"/>
                <w:szCs w:val="22"/>
              </w:rPr>
              <w:t>24</w:t>
            </w:r>
          </w:p>
        </w:tc>
      </w:tr>
      <w:tr w:rsidR="00C82BCE" w:rsidRPr="0051318C" w14:paraId="31BEB362" w14:textId="77777777" w:rsidTr="00E56E00">
        <w:trPr>
          <w:jc w:val="center"/>
        </w:trPr>
        <w:tc>
          <w:tcPr>
            <w:tcW w:w="1140" w:type="dxa"/>
          </w:tcPr>
          <w:p w14:paraId="41185331"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5D3C521F" w14:textId="77777777" w:rsidR="00C82BCE" w:rsidRPr="0051318C" w:rsidRDefault="00C82BCE" w:rsidP="00D54806">
            <w:pPr>
              <w:jc w:val="center"/>
              <w:rPr>
                <w:sz w:val="22"/>
                <w:szCs w:val="22"/>
              </w:rPr>
            </w:pPr>
            <w:r>
              <w:rPr>
                <w:sz w:val="22"/>
                <w:szCs w:val="22"/>
              </w:rPr>
              <w:t>01</w:t>
            </w:r>
          </w:p>
        </w:tc>
        <w:tc>
          <w:tcPr>
            <w:tcW w:w="708" w:type="dxa"/>
          </w:tcPr>
          <w:p w14:paraId="6E274880" w14:textId="77777777" w:rsidR="00C82BCE" w:rsidRPr="0051318C" w:rsidRDefault="00C82BCE" w:rsidP="00D54806">
            <w:pPr>
              <w:jc w:val="center"/>
              <w:rPr>
                <w:sz w:val="22"/>
                <w:szCs w:val="22"/>
              </w:rPr>
            </w:pPr>
            <w:r>
              <w:rPr>
                <w:sz w:val="22"/>
                <w:szCs w:val="22"/>
              </w:rPr>
              <w:t>04</w:t>
            </w:r>
          </w:p>
        </w:tc>
        <w:tc>
          <w:tcPr>
            <w:tcW w:w="709" w:type="dxa"/>
          </w:tcPr>
          <w:p w14:paraId="74153D26" w14:textId="77777777" w:rsidR="00C82BCE" w:rsidRPr="0051318C" w:rsidRDefault="00C82BCE" w:rsidP="00D54806">
            <w:pPr>
              <w:jc w:val="center"/>
              <w:rPr>
                <w:sz w:val="22"/>
                <w:szCs w:val="22"/>
              </w:rPr>
            </w:pPr>
            <w:r>
              <w:rPr>
                <w:sz w:val="22"/>
                <w:szCs w:val="22"/>
              </w:rPr>
              <w:t>21</w:t>
            </w:r>
          </w:p>
        </w:tc>
        <w:tc>
          <w:tcPr>
            <w:tcW w:w="709" w:type="dxa"/>
          </w:tcPr>
          <w:p w14:paraId="6DD7D54F" w14:textId="77777777" w:rsidR="00C82BCE" w:rsidRPr="0051318C" w:rsidRDefault="00C82BCE" w:rsidP="00D54806">
            <w:pPr>
              <w:jc w:val="center"/>
              <w:rPr>
                <w:sz w:val="22"/>
                <w:szCs w:val="22"/>
              </w:rPr>
            </w:pPr>
            <w:r>
              <w:rPr>
                <w:sz w:val="22"/>
                <w:szCs w:val="22"/>
              </w:rPr>
              <w:t>06</w:t>
            </w:r>
          </w:p>
        </w:tc>
        <w:tc>
          <w:tcPr>
            <w:tcW w:w="709" w:type="dxa"/>
          </w:tcPr>
          <w:p w14:paraId="0C1F374E" w14:textId="77777777" w:rsidR="00C82BCE" w:rsidRPr="0051318C" w:rsidRDefault="00C82BCE" w:rsidP="00D54806">
            <w:pPr>
              <w:jc w:val="center"/>
              <w:rPr>
                <w:sz w:val="22"/>
                <w:szCs w:val="22"/>
              </w:rPr>
            </w:pPr>
            <w:r>
              <w:rPr>
                <w:sz w:val="22"/>
                <w:szCs w:val="22"/>
              </w:rPr>
              <w:t>-</w:t>
            </w:r>
          </w:p>
        </w:tc>
        <w:tc>
          <w:tcPr>
            <w:tcW w:w="708" w:type="dxa"/>
          </w:tcPr>
          <w:p w14:paraId="24996BB4" w14:textId="77777777" w:rsidR="00C82BCE" w:rsidRPr="0051318C" w:rsidRDefault="00C82BCE" w:rsidP="00D54806">
            <w:pPr>
              <w:jc w:val="center"/>
              <w:rPr>
                <w:sz w:val="22"/>
                <w:szCs w:val="22"/>
              </w:rPr>
            </w:pPr>
            <w:r>
              <w:rPr>
                <w:sz w:val="22"/>
                <w:szCs w:val="22"/>
              </w:rPr>
              <w:t>-</w:t>
            </w:r>
          </w:p>
        </w:tc>
        <w:tc>
          <w:tcPr>
            <w:tcW w:w="993" w:type="dxa"/>
          </w:tcPr>
          <w:p w14:paraId="2CC58CFE" w14:textId="77777777" w:rsidR="00C82BCE" w:rsidRPr="0051318C" w:rsidRDefault="00C82BCE" w:rsidP="00D54806">
            <w:pPr>
              <w:jc w:val="center"/>
              <w:rPr>
                <w:sz w:val="22"/>
                <w:szCs w:val="22"/>
              </w:rPr>
            </w:pPr>
            <w:r>
              <w:rPr>
                <w:sz w:val="22"/>
                <w:szCs w:val="22"/>
              </w:rPr>
              <w:t>32</w:t>
            </w:r>
          </w:p>
        </w:tc>
      </w:tr>
      <w:tr w:rsidR="00C82BCE" w:rsidRPr="0051318C" w14:paraId="0ABA9D0C" w14:textId="77777777" w:rsidTr="00E56E00">
        <w:trPr>
          <w:jc w:val="center"/>
        </w:trPr>
        <w:tc>
          <w:tcPr>
            <w:tcW w:w="1140" w:type="dxa"/>
          </w:tcPr>
          <w:p w14:paraId="7BF47889"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6CC119FA" w14:textId="77777777" w:rsidR="00C82BCE" w:rsidRPr="0051318C" w:rsidRDefault="00C82BCE" w:rsidP="00D54806">
            <w:pPr>
              <w:jc w:val="center"/>
              <w:rPr>
                <w:sz w:val="22"/>
                <w:szCs w:val="22"/>
              </w:rPr>
            </w:pPr>
            <w:r>
              <w:rPr>
                <w:sz w:val="22"/>
                <w:szCs w:val="22"/>
              </w:rPr>
              <w:t>07</w:t>
            </w:r>
          </w:p>
        </w:tc>
        <w:tc>
          <w:tcPr>
            <w:tcW w:w="708" w:type="dxa"/>
          </w:tcPr>
          <w:p w14:paraId="470E6F8D" w14:textId="77777777" w:rsidR="00C82BCE" w:rsidRPr="0051318C" w:rsidRDefault="00C82BCE" w:rsidP="00D54806">
            <w:pPr>
              <w:jc w:val="center"/>
              <w:rPr>
                <w:sz w:val="22"/>
                <w:szCs w:val="22"/>
              </w:rPr>
            </w:pPr>
            <w:r>
              <w:rPr>
                <w:sz w:val="22"/>
                <w:szCs w:val="22"/>
              </w:rPr>
              <w:t>1</w:t>
            </w:r>
          </w:p>
        </w:tc>
        <w:tc>
          <w:tcPr>
            <w:tcW w:w="709" w:type="dxa"/>
          </w:tcPr>
          <w:p w14:paraId="0FDA4513" w14:textId="77777777" w:rsidR="00C82BCE" w:rsidRPr="0051318C" w:rsidRDefault="00C82BCE" w:rsidP="00D54806">
            <w:pPr>
              <w:jc w:val="center"/>
              <w:rPr>
                <w:sz w:val="22"/>
                <w:szCs w:val="22"/>
              </w:rPr>
            </w:pPr>
            <w:r>
              <w:rPr>
                <w:sz w:val="22"/>
                <w:szCs w:val="22"/>
              </w:rPr>
              <w:t>03</w:t>
            </w:r>
          </w:p>
        </w:tc>
        <w:tc>
          <w:tcPr>
            <w:tcW w:w="709" w:type="dxa"/>
          </w:tcPr>
          <w:p w14:paraId="43989D01" w14:textId="77777777" w:rsidR="00C82BCE" w:rsidRPr="0051318C" w:rsidRDefault="00C82BCE" w:rsidP="00D54806">
            <w:pPr>
              <w:jc w:val="center"/>
              <w:rPr>
                <w:sz w:val="22"/>
                <w:szCs w:val="22"/>
              </w:rPr>
            </w:pPr>
            <w:r>
              <w:rPr>
                <w:sz w:val="22"/>
                <w:szCs w:val="22"/>
              </w:rPr>
              <w:t>12</w:t>
            </w:r>
          </w:p>
        </w:tc>
        <w:tc>
          <w:tcPr>
            <w:tcW w:w="709" w:type="dxa"/>
          </w:tcPr>
          <w:p w14:paraId="50CC048E" w14:textId="77777777" w:rsidR="00C82BCE" w:rsidRPr="0051318C" w:rsidRDefault="00C82BCE" w:rsidP="00D54806">
            <w:pPr>
              <w:jc w:val="center"/>
              <w:rPr>
                <w:sz w:val="22"/>
                <w:szCs w:val="22"/>
              </w:rPr>
            </w:pPr>
            <w:r>
              <w:rPr>
                <w:sz w:val="22"/>
                <w:szCs w:val="22"/>
              </w:rPr>
              <w:t>-</w:t>
            </w:r>
          </w:p>
        </w:tc>
        <w:tc>
          <w:tcPr>
            <w:tcW w:w="708" w:type="dxa"/>
          </w:tcPr>
          <w:p w14:paraId="3DD7A995" w14:textId="77777777" w:rsidR="00C82BCE" w:rsidRPr="0051318C" w:rsidRDefault="00C82BCE" w:rsidP="00D54806">
            <w:pPr>
              <w:jc w:val="center"/>
              <w:rPr>
                <w:sz w:val="22"/>
                <w:szCs w:val="22"/>
              </w:rPr>
            </w:pPr>
            <w:r>
              <w:rPr>
                <w:sz w:val="22"/>
                <w:szCs w:val="22"/>
              </w:rPr>
              <w:t>-</w:t>
            </w:r>
          </w:p>
        </w:tc>
        <w:tc>
          <w:tcPr>
            <w:tcW w:w="993" w:type="dxa"/>
          </w:tcPr>
          <w:p w14:paraId="1591857C" w14:textId="77777777" w:rsidR="00C82BCE" w:rsidRPr="0051318C" w:rsidRDefault="00C82BCE" w:rsidP="00D54806">
            <w:pPr>
              <w:jc w:val="center"/>
              <w:rPr>
                <w:sz w:val="22"/>
                <w:szCs w:val="22"/>
              </w:rPr>
            </w:pPr>
            <w:r>
              <w:rPr>
                <w:sz w:val="22"/>
                <w:szCs w:val="22"/>
              </w:rPr>
              <w:t>25</w:t>
            </w:r>
          </w:p>
        </w:tc>
      </w:tr>
      <w:tr w:rsidR="00C82BCE" w:rsidRPr="0051318C" w14:paraId="15AC1240" w14:textId="77777777" w:rsidTr="00E56E00">
        <w:trPr>
          <w:jc w:val="center"/>
        </w:trPr>
        <w:tc>
          <w:tcPr>
            <w:tcW w:w="1140" w:type="dxa"/>
          </w:tcPr>
          <w:p w14:paraId="34279546"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6D9675F2" w14:textId="77777777" w:rsidR="00C82BCE" w:rsidRPr="0051318C" w:rsidRDefault="00C82BCE" w:rsidP="00D54806">
            <w:pPr>
              <w:jc w:val="center"/>
              <w:rPr>
                <w:sz w:val="22"/>
                <w:szCs w:val="22"/>
              </w:rPr>
            </w:pPr>
            <w:r>
              <w:rPr>
                <w:sz w:val="22"/>
                <w:szCs w:val="22"/>
              </w:rPr>
              <w:t>06</w:t>
            </w:r>
          </w:p>
        </w:tc>
        <w:tc>
          <w:tcPr>
            <w:tcW w:w="708" w:type="dxa"/>
          </w:tcPr>
          <w:p w14:paraId="4037A4BF" w14:textId="77777777" w:rsidR="00C82BCE" w:rsidRPr="0051318C" w:rsidRDefault="00C82BCE" w:rsidP="00D54806">
            <w:pPr>
              <w:jc w:val="center"/>
              <w:rPr>
                <w:sz w:val="22"/>
                <w:szCs w:val="22"/>
              </w:rPr>
            </w:pPr>
            <w:r>
              <w:rPr>
                <w:sz w:val="22"/>
                <w:szCs w:val="22"/>
              </w:rPr>
              <w:t>11</w:t>
            </w:r>
          </w:p>
        </w:tc>
        <w:tc>
          <w:tcPr>
            <w:tcW w:w="709" w:type="dxa"/>
          </w:tcPr>
          <w:p w14:paraId="31B81984" w14:textId="77777777" w:rsidR="00C82BCE" w:rsidRPr="0051318C" w:rsidRDefault="00C82BCE" w:rsidP="00D54806">
            <w:pPr>
              <w:jc w:val="center"/>
              <w:rPr>
                <w:sz w:val="22"/>
                <w:szCs w:val="22"/>
              </w:rPr>
            </w:pPr>
            <w:r>
              <w:rPr>
                <w:sz w:val="22"/>
                <w:szCs w:val="22"/>
              </w:rPr>
              <w:t>-</w:t>
            </w:r>
          </w:p>
        </w:tc>
        <w:tc>
          <w:tcPr>
            <w:tcW w:w="709" w:type="dxa"/>
          </w:tcPr>
          <w:p w14:paraId="7EB7A687" w14:textId="77777777" w:rsidR="00C82BCE" w:rsidRPr="0051318C" w:rsidRDefault="00C82BCE" w:rsidP="00D54806">
            <w:pPr>
              <w:jc w:val="center"/>
              <w:rPr>
                <w:sz w:val="22"/>
                <w:szCs w:val="22"/>
              </w:rPr>
            </w:pPr>
            <w:r>
              <w:rPr>
                <w:sz w:val="22"/>
                <w:szCs w:val="22"/>
              </w:rPr>
              <w:t>-</w:t>
            </w:r>
          </w:p>
        </w:tc>
        <w:tc>
          <w:tcPr>
            <w:tcW w:w="709" w:type="dxa"/>
          </w:tcPr>
          <w:p w14:paraId="667C977B" w14:textId="77777777" w:rsidR="00C82BCE" w:rsidRPr="0051318C" w:rsidRDefault="00C82BCE" w:rsidP="00D54806">
            <w:pPr>
              <w:jc w:val="center"/>
              <w:rPr>
                <w:sz w:val="22"/>
                <w:szCs w:val="22"/>
              </w:rPr>
            </w:pPr>
            <w:r>
              <w:rPr>
                <w:sz w:val="22"/>
                <w:szCs w:val="22"/>
              </w:rPr>
              <w:t>-</w:t>
            </w:r>
          </w:p>
        </w:tc>
        <w:tc>
          <w:tcPr>
            <w:tcW w:w="708" w:type="dxa"/>
          </w:tcPr>
          <w:p w14:paraId="54CC2F10" w14:textId="77777777" w:rsidR="00C82BCE" w:rsidRPr="0051318C" w:rsidRDefault="00C82BCE" w:rsidP="00D54806">
            <w:pPr>
              <w:jc w:val="center"/>
              <w:rPr>
                <w:sz w:val="22"/>
                <w:szCs w:val="22"/>
              </w:rPr>
            </w:pPr>
            <w:r>
              <w:rPr>
                <w:sz w:val="22"/>
                <w:szCs w:val="22"/>
              </w:rPr>
              <w:t>06</w:t>
            </w:r>
          </w:p>
        </w:tc>
        <w:tc>
          <w:tcPr>
            <w:tcW w:w="993" w:type="dxa"/>
          </w:tcPr>
          <w:p w14:paraId="38364970" w14:textId="77777777" w:rsidR="00C82BCE" w:rsidRPr="0051318C" w:rsidRDefault="00C82BCE" w:rsidP="00D54806">
            <w:pPr>
              <w:jc w:val="center"/>
              <w:rPr>
                <w:sz w:val="22"/>
                <w:szCs w:val="22"/>
              </w:rPr>
            </w:pPr>
            <w:r>
              <w:rPr>
                <w:sz w:val="22"/>
                <w:szCs w:val="22"/>
              </w:rPr>
              <w:t>21</w:t>
            </w:r>
          </w:p>
        </w:tc>
      </w:tr>
      <w:tr w:rsidR="00C82BCE" w:rsidRPr="0051318C" w14:paraId="541C99C4" w14:textId="77777777" w:rsidTr="00E56E00">
        <w:trPr>
          <w:jc w:val="center"/>
        </w:trPr>
        <w:tc>
          <w:tcPr>
            <w:tcW w:w="1140" w:type="dxa"/>
          </w:tcPr>
          <w:p w14:paraId="0544DC72"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3DC9C7EC" w14:textId="77777777" w:rsidR="00C82BCE" w:rsidRPr="0051318C" w:rsidRDefault="00C82BCE" w:rsidP="00D54806">
            <w:pPr>
              <w:jc w:val="center"/>
              <w:rPr>
                <w:sz w:val="22"/>
                <w:szCs w:val="22"/>
              </w:rPr>
            </w:pPr>
            <w:r>
              <w:rPr>
                <w:sz w:val="22"/>
                <w:szCs w:val="22"/>
              </w:rPr>
              <w:t>-</w:t>
            </w:r>
          </w:p>
        </w:tc>
        <w:tc>
          <w:tcPr>
            <w:tcW w:w="708" w:type="dxa"/>
          </w:tcPr>
          <w:p w14:paraId="01077FA8" w14:textId="77777777" w:rsidR="00C82BCE" w:rsidRPr="0051318C" w:rsidRDefault="00C82BCE" w:rsidP="00D54806">
            <w:pPr>
              <w:jc w:val="center"/>
              <w:rPr>
                <w:sz w:val="22"/>
                <w:szCs w:val="22"/>
              </w:rPr>
            </w:pPr>
            <w:r>
              <w:rPr>
                <w:sz w:val="22"/>
                <w:szCs w:val="22"/>
              </w:rPr>
              <w:t>-</w:t>
            </w:r>
          </w:p>
        </w:tc>
        <w:tc>
          <w:tcPr>
            <w:tcW w:w="709" w:type="dxa"/>
          </w:tcPr>
          <w:p w14:paraId="17B8F81F" w14:textId="77777777" w:rsidR="00C82BCE" w:rsidRPr="0051318C" w:rsidRDefault="00C82BCE" w:rsidP="00D54806">
            <w:pPr>
              <w:jc w:val="center"/>
              <w:rPr>
                <w:sz w:val="22"/>
                <w:szCs w:val="22"/>
              </w:rPr>
            </w:pPr>
            <w:r>
              <w:rPr>
                <w:sz w:val="22"/>
                <w:szCs w:val="22"/>
              </w:rPr>
              <w:t>18</w:t>
            </w:r>
          </w:p>
        </w:tc>
        <w:tc>
          <w:tcPr>
            <w:tcW w:w="709" w:type="dxa"/>
          </w:tcPr>
          <w:p w14:paraId="2E13778F" w14:textId="77777777" w:rsidR="00C82BCE" w:rsidRPr="0051318C" w:rsidRDefault="00C82BCE" w:rsidP="00D54806">
            <w:pPr>
              <w:jc w:val="center"/>
              <w:rPr>
                <w:sz w:val="22"/>
                <w:szCs w:val="22"/>
              </w:rPr>
            </w:pPr>
            <w:r>
              <w:rPr>
                <w:sz w:val="22"/>
                <w:szCs w:val="22"/>
              </w:rPr>
              <w:t>03</w:t>
            </w:r>
          </w:p>
        </w:tc>
        <w:tc>
          <w:tcPr>
            <w:tcW w:w="709" w:type="dxa"/>
          </w:tcPr>
          <w:p w14:paraId="3BDE7411" w14:textId="77777777" w:rsidR="00C82BCE" w:rsidRPr="0051318C" w:rsidRDefault="00C82BCE" w:rsidP="00D54806">
            <w:pPr>
              <w:jc w:val="center"/>
              <w:rPr>
                <w:sz w:val="22"/>
                <w:szCs w:val="22"/>
              </w:rPr>
            </w:pPr>
            <w:r>
              <w:rPr>
                <w:sz w:val="22"/>
                <w:szCs w:val="22"/>
              </w:rPr>
              <w:t>-</w:t>
            </w:r>
          </w:p>
        </w:tc>
        <w:tc>
          <w:tcPr>
            <w:tcW w:w="708" w:type="dxa"/>
          </w:tcPr>
          <w:p w14:paraId="60177A77" w14:textId="77777777" w:rsidR="00C82BCE" w:rsidRPr="0051318C" w:rsidRDefault="00C82BCE" w:rsidP="00D54806">
            <w:pPr>
              <w:jc w:val="center"/>
              <w:rPr>
                <w:sz w:val="22"/>
                <w:szCs w:val="22"/>
              </w:rPr>
            </w:pPr>
            <w:r>
              <w:rPr>
                <w:sz w:val="22"/>
                <w:szCs w:val="22"/>
              </w:rPr>
              <w:t>-</w:t>
            </w:r>
          </w:p>
        </w:tc>
        <w:tc>
          <w:tcPr>
            <w:tcW w:w="993" w:type="dxa"/>
          </w:tcPr>
          <w:p w14:paraId="7FC217EB" w14:textId="77777777" w:rsidR="00C82BCE" w:rsidRPr="0051318C" w:rsidRDefault="00C82BCE" w:rsidP="00D54806">
            <w:pPr>
              <w:jc w:val="center"/>
              <w:rPr>
                <w:sz w:val="22"/>
                <w:szCs w:val="22"/>
              </w:rPr>
            </w:pPr>
            <w:r>
              <w:rPr>
                <w:sz w:val="22"/>
                <w:szCs w:val="22"/>
              </w:rPr>
              <w:t>21</w:t>
            </w:r>
          </w:p>
        </w:tc>
      </w:tr>
      <w:tr w:rsidR="00C82BCE" w:rsidRPr="0051318C" w14:paraId="2B4C6DD4" w14:textId="77777777" w:rsidTr="00E56E00">
        <w:trPr>
          <w:jc w:val="center"/>
        </w:trPr>
        <w:tc>
          <w:tcPr>
            <w:tcW w:w="5392" w:type="dxa"/>
            <w:gridSpan w:val="7"/>
          </w:tcPr>
          <w:p w14:paraId="6843D6BB" w14:textId="77777777" w:rsidR="00C82BCE" w:rsidRPr="0051318C" w:rsidRDefault="00C82BCE" w:rsidP="00D54806">
            <w:pPr>
              <w:rPr>
                <w:sz w:val="22"/>
                <w:szCs w:val="22"/>
              </w:rPr>
            </w:pPr>
          </w:p>
        </w:tc>
        <w:tc>
          <w:tcPr>
            <w:tcW w:w="993" w:type="dxa"/>
          </w:tcPr>
          <w:p w14:paraId="0D91BEAB" w14:textId="77777777" w:rsidR="00C82BCE" w:rsidRPr="0051318C" w:rsidRDefault="00C82BCE" w:rsidP="00D54806">
            <w:pPr>
              <w:jc w:val="center"/>
              <w:rPr>
                <w:b/>
                <w:sz w:val="22"/>
                <w:szCs w:val="22"/>
              </w:rPr>
            </w:pPr>
            <w:r w:rsidRPr="0051318C">
              <w:rPr>
                <w:b/>
                <w:sz w:val="22"/>
                <w:szCs w:val="22"/>
              </w:rPr>
              <w:t>124</w:t>
            </w:r>
          </w:p>
        </w:tc>
      </w:tr>
    </w:tbl>
    <w:p w14:paraId="2E1E3156" w14:textId="77777777" w:rsidR="00C82BCE" w:rsidRDefault="00C82BCE" w:rsidP="0051318C">
      <w:pPr>
        <w:tabs>
          <w:tab w:val="left" w:pos="7110"/>
        </w:tabs>
      </w:pPr>
      <w:r>
        <w:tab/>
      </w:r>
    </w:p>
    <w:p w14:paraId="5757897B" w14:textId="77777777" w:rsidR="00C82BCE" w:rsidRDefault="00C82BCE" w:rsidP="002E336A"/>
    <w:p w14:paraId="516342EE" w14:textId="77777777" w:rsidR="00C82BCE" w:rsidRDefault="00C82BCE">
      <w:pPr>
        <w:spacing w:after="200" w:line="276" w:lineRule="auto"/>
        <w:rPr>
          <w:rFonts w:ascii="Arial" w:hAnsi="Arial" w:cs="Arial"/>
          <w:bCs/>
          <w:noProof/>
        </w:rPr>
      </w:pPr>
      <w:r>
        <w:rPr>
          <w:rFonts w:ascii="Arial" w:hAnsi="Arial" w:cs="Arial"/>
          <w:bCs/>
          <w:noProof/>
        </w:rPr>
        <w:br w:type="page"/>
      </w:r>
    </w:p>
    <w:p w14:paraId="0A580204" w14:textId="5508E5C3"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5BC4C40D" wp14:editId="26A21B3D">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5202BB" w14:textId="77777777" w:rsidR="00C82BCE" w:rsidRDefault="00C82BCE" w:rsidP="001720CE">
      <w:pPr>
        <w:jc w:val="center"/>
        <w:rPr>
          <w:b/>
          <w:bCs/>
        </w:rPr>
      </w:pPr>
    </w:p>
    <w:p w14:paraId="7E3FB15F" w14:textId="77777777" w:rsidR="00C82BCE" w:rsidRDefault="00C82BCE" w:rsidP="001720CE">
      <w:pPr>
        <w:jc w:val="center"/>
        <w:rPr>
          <w:b/>
          <w:bCs/>
        </w:rPr>
      </w:pPr>
      <w:r>
        <w:rPr>
          <w:b/>
          <w:bCs/>
        </w:rPr>
        <w:t>END SEMESTER EXAMINATION – NOV / DEC 2024</w:t>
      </w:r>
    </w:p>
    <w:p w14:paraId="6C848A03"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1E42AE" w14:paraId="661FCA5C" w14:textId="77777777" w:rsidTr="0037089B">
        <w:trPr>
          <w:trHeight w:val="397"/>
          <w:jc w:val="center"/>
        </w:trPr>
        <w:tc>
          <w:tcPr>
            <w:tcW w:w="1555" w:type="dxa"/>
            <w:vAlign w:val="center"/>
          </w:tcPr>
          <w:p w14:paraId="33AF82B6" w14:textId="77777777" w:rsidR="00C82BCE" w:rsidRPr="0037089B" w:rsidRDefault="00C82BCE" w:rsidP="007E575B">
            <w:pPr>
              <w:pStyle w:val="Title"/>
              <w:jc w:val="left"/>
              <w:rPr>
                <w:b/>
                <w:sz w:val="22"/>
                <w:szCs w:val="22"/>
              </w:rPr>
            </w:pPr>
            <w:r w:rsidRPr="0037089B">
              <w:rPr>
                <w:b/>
                <w:sz w:val="22"/>
                <w:szCs w:val="22"/>
              </w:rPr>
              <w:t xml:space="preserve">Course Code      </w:t>
            </w:r>
          </w:p>
        </w:tc>
        <w:tc>
          <w:tcPr>
            <w:tcW w:w="6662" w:type="dxa"/>
            <w:vAlign w:val="center"/>
          </w:tcPr>
          <w:p w14:paraId="6F365010" w14:textId="77777777" w:rsidR="00C82BCE" w:rsidRPr="0037089B" w:rsidRDefault="00C82BCE" w:rsidP="007E575B">
            <w:pPr>
              <w:pStyle w:val="Title"/>
              <w:jc w:val="left"/>
              <w:rPr>
                <w:b/>
                <w:sz w:val="22"/>
                <w:szCs w:val="22"/>
              </w:rPr>
            </w:pPr>
            <w:r>
              <w:rPr>
                <w:b/>
                <w:sz w:val="22"/>
                <w:szCs w:val="22"/>
              </w:rPr>
              <w:t>18FP2020</w:t>
            </w:r>
          </w:p>
        </w:tc>
        <w:tc>
          <w:tcPr>
            <w:tcW w:w="1417" w:type="dxa"/>
            <w:vAlign w:val="center"/>
          </w:tcPr>
          <w:p w14:paraId="11AA6EC0" w14:textId="77777777" w:rsidR="00C82BCE" w:rsidRPr="0037089B" w:rsidRDefault="00C82BC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26775D2" w14:textId="77777777" w:rsidR="00C82BCE" w:rsidRPr="0037089B" w:rsidRDefault="00C82BCE" w:rsidP="007E575B">
            <w:pPr>
              <w:pStyle w:val="Title"/>
              <w:jc w:val="left"/>
              <w:rPr>
                <w:b/>
                <w:sz w:val="22"/>
                <w:szCs w:val="22"/>
              </w:rPr>
            </w:pPr>
            <w:r w:rsidRPr="0037089B">
              <w:rPr>
                <w:b/>
                <w:sz w:val="22"/>
                <w:szCs w:val="22"/>
              </w:rPr>
              <w:t>3hrs</w:t>
            </w:r>
          </w:p>
        </w:tc>
      </w:tr>
      <w:tr w:rsidR="00C82BCE" w:rsidRPr="001E42AE" w14:paraId="12901281" w14:textId="77777777" w:rsidTr="0037089B">
        <w:trPr>
          <w:trHeight w:val="397"/>
          <w:jc w:val="center"/>
        </w:trPr>
        <w:tc>
          <w:tcPr>
            <w:tcW w:w="1555" w:type="dxa"/>
            <w:vAlign w:val="center"/>
          </w:tcPr>
          <w:p w14:paraId="6CA319CA" w14:textId="77777777" w:rsidR="00C82BCE" w:rsidRPr="0037089B" w:rsidRDefault="00C82BC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214994" w14:textId="77777777" w:rsidR="00C82BCE" w:rsidRPr="0037089B" w:rsidRDefault="00C82BCE" w:rsidP="001C1B7A">
            <w:pPr>
              <w:pStyle w:val="Title"/>
              <w:jc w:val="left"/>
              <w:rPr>
                <w:b/>
                <w:sz w:val="22"/>
                <w:szCs w:val="22"/>
              </w:rPr>
            </w:pPr>
            <w:r>
              <w:rPr>
                <w:b/>
                <w:sz w:val="22"/>
                <w:szCs w:val="22"/>
              </w:rPr>
              <w:t>BAKERY, BEVERAGES AND CONFECTIONERY TECHNOLOGY</w:t>
            </w:r>
          </w:p>
        </w:tc>
        <w:tc>
          <w:tcPr>
            <w:tcW w:w="1417" w:type="dxa"/>
            <w:vAlign w:val="center"/>
          </w:tcPr>
          <w:p w14:paraId="40107B85" w14:textId="77777777" w:rsidR="00C82BCE" w:rsidRPr="0037089B" w:rsidRDefault="00C82BCE" w:rsidP="007E575B">
            <w:pPr>
              <w:pStyle w:val="Title"/>
              <w:jc w:val="left"/>
              <w:rPr>
                <w:b/>
                <w:bCs/>
                <w:sz w:val="22"/>
                <w:szCs w:val="22"/>
              </w:rPr>
            </w:pPr>
            <w:r w:rsidRPr="0037089B">
              <w:rPr>
                <w:b/>
                <w:bCs/>
                <w:sz w:val="22"/>
                <w:szCs w:val="22"/>
              </w:rPr>
              <w:t xml:space="preserve">Max. Marks </w:t>
            </w:r>
          </w:p>
        </w:tc>
        <w:tc>
          <w:tcPr>
            <w:tcW w:w="851" w:type="dxa"/>
            <w:vAlign w:val="center"/>
          </w:tcPr>
          <w:p w14:paraId="535F8577" w14:textId="77777777" w:rsidR="00C82BCE" w:rsidRPr="0037089B" w:rsidRDefault="00C82BCE" w:rsidP="007E575B">
            <w:pPr>
              <w:pStyle w:val="Title"/>
              <w:jc w:val="left"/>
              <w:rPr>
                <w:b/>
                <w:sz w:val="22"/>
                <w:szCs w:val="22"/>
              </w:rPr>
            </w:pPr>
            <w:r w:rsidRPr="0037089B">
              <w:rPr>
                <w:b/>
                <w:sz w:val="22"/>
                <w:szCs w:val="22"/>
              </w:rPr>
              <w:t>100</w:t>
            </w:r>
          </w:p>
        </w:tc>
      </w:tr>
    </w:tbl>
    <w:p w14:paraId="3C22A466"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C82BCE" w:rsidRPr="009C4175" w14:paraId="5BD5E80A" w14:textId="77777777" w:rsidTr="00237B34">
        <w:trPr>
          <w:trHeight w:val="552"/>
        </w:trPr>
        <w:tc>
          <w:tcPr>
            <w:tcW w:w="272" w:type="pct"/>
            <w:vAlign w:val="center"/>
          </w:tcPr>
          <w:p w14:paraId="1809A61D" w14:textId="77777777" w:rsidR="00C82BCE" w:rsidRPr="009C4175" w:rsidRDefault="00C82BCE" w:rsidP="00F94208">
            <w:pPr>
              <w:jc w:val="center"/>
              <w:rPr>
                <w:b/>
              </w:rPr>
            </w:pPr>
            <w:r w:rsidRPr="009C4175">
              <w:rPr>
                <w:b/>
              </w:rPr>
              <w:t>Q. No.</w:t>
            </w:r>
          </w:p>
        </w:tc>
        <w:tc>
          <w:tcPr>
            <w:tcW w:w="3878" w:type="pct"/>
            <w:gridSpan w:val="2"/>
            <w:vAlign w:val="center"/>
          </w:tcPr>
          <w:p w14:paraId="45365DD5" w14:textId="77777777" w:rsidR="00C82BCE" w:rsidRPr="009C4175" w:rsidRDefault="00C82BCE" w:rsidP="00F94208">
            <w:pPr>
              <w:jc w:val="center"/>
              <w:rPr>
                <w:b/>
              </w:rPr>
            </w:pPr>
            <w:r w:rsidRPr="009C4175">
              <w:rPr>
                <w:b/>
              </w:rPr>
              <w:t>Questions</w:t>
            </w:r>
          </w:p>
        </w:tc>
        <w:tc>
          <w:tcPr>
            <w:tcW w:w="319" w:type="pct"/>
            <w:vAlign w:val="center"/>
          </w:tcPr>
          <w:p w14:paraId="51BA902A" w14:textId="77777777" w:rsidR="00C82BCE" w:rsidRPr="009C4175" w:rsidRDefault="00C82BCE" w:rsidP="00F94208">
            <w:pPr>
              <w:jc w:val="center"/>
              <w:rPr>
                <w:b/>
              </w:rPr>
            </w:pPr>
            <w:r w:rsidRPr="009C4175">
              <w:rPr>
                <w:b/>
              </w:rPr>
              <w:t>CO</w:t>
            </w:r>
          </w:p>
        </w:tc>
        <w:tc>
          <w:tcPr>
            <w:tcW w:w="256" w:type="pct"/>
            <w:vAlign w:val="center"/>
          </w:tcPr>
          <w:p w14:paraId="7D3988A6" w14:textId="77777777" w:rsidR="00C82BCE" w:rsidRPr="009C4175" w:rsidRDefault="00C82BCE" w:rsidP="00F94208">
            <w:pPr>
              <w:jc w:val="center"/>
              <w:rPr>
                <w:b/>
              </w:rPr>
            </w:pPr>
            <w:r w:rsidRPr="009C4175">
              <w:rPr>
                <w:b/>
              </w:rPr>
              <w:t>BL</w:t>
            </w:r>
          </w:p>
        </w:tc>
        <w:tc>
          <w:tcPr>
            <w:tcW w:w="275" w:type="pct"/>
            <w:vAlign w:val="center"/>
          </w:tcPr>
          <w:p w14:paraId="233C5000" w14:textId="77777777" w:rsidR="00C82BCE" w:rsidRPr="009C4175" w:rsidRDefault="00C82BCE" w:rsidP="00F94208">
            <w:pPr>
              <w:jc w:val="center"/>
              <w:rPr>
                <w:b/>
              </w:rPr>
            </w:pPr>
            <w:r w:rsidRPr="009C4175">
              <w:rPr>
                <w:b/>
              </w:rPr>
              <w:t>M</w:t>
            </w:r>
          </w:p>
        </w:tc>
      </w:tr>
      <w:tr w:rsidR="00C82BCE" w:rsidRPr="009C4175" w14:paraId="323BF44F" w14:textId="77777777" w:rsidTr="00F94208">
        <w:trPr>
          <w:trHeight w:val="550"/>
        </w:trPr>
        <w:tc>
          <w:tcPr>
            <w:tcW w:w="5000" w:type="pct"/>
            <w:gridSpan w:val="6"/>
            <w:vAlign w:val="center"/>
          </w:tcPr>
          <w:p w14:paraId="3833B1E2" w14:textId="77777777" w:rsidR="00C82BCE" w:rsidRPr="009C4175" w:rsidRDefault="00C82BCE" w:rsidP="00F94208">
            <w:pPr>
              <w:jc w:val="center"/>
              <w:rPr>
                <w:b/>
              </w:rPr>
            </w:pPr>
            <w:r w:rsidRPr="009C4175">
              <w:rPr>
                <w:b/>
              </w:rPr>
              <w:t>PART – A (10 X 1 = 10 MARKS)</w:t>
            </w:r>
          </w:p>
        </w:tc>
      </w:tr>
      <w:tr w:rsidR="00C82BCE" w:rsidRPr="009C4175" w14:paraId="38E9B17E" w14:textId="77777777" w:rsidTr="00237B34">
        <w:trPr>
          <w:trHeight w:val="283"/>
        </w:trPr>
        <w:tc>
          <w:tcPr>
            <w:tcW w:w="272" w:type="pct"/>
          </w:tcPr>
          <w:p w14:paraId="41183FEF" w14:textId="77777777" w:rsidR="00C82BCE" w:rsidRPr="009C4175" w:rsidRDefault="00C82BCE" w:rsidP="008E6C09">
            <w:pPr>
              <w:jc w:val="center"/>
            </w:pPr>
            <w:r w:rsidRPr="009C4175">
              <w:t>1.</w:t>
            </w:r>
          </w:p>
        </w:tc>
        <w:tc>
          <w:tcPr>
            <w:tcW w:w="3878" w:type="pct"/>
            <w:gridSpan w:val="2"/>
          </w:tcPr>
          <w:p w14:paraId="5A59875E" w14:textId="77777777" w:rsidR="00C82BCE" w:rsidRPr="009C4175" w:rsidRDefault="00C82BCE" w:rsidP="008E6C09">
            <w:pPr>
              <w:autoSpaceDE w:val="0"/>
              <w:autoSpaceDN w:val="0"/>
              <w:adjustRightInd w:val="0"/>
            </w:pPr>
            <w:r>
              <w:t>Recall and write the Hagberg Falling number desired for a good quality bread.</w:t>
            </w:r>
          </w:p>
        </w:tc>
        <w:tc>
          <w:tcPr>
            <w:tcW w:w="319" w:type="pct"/>
          </w:tcPr>
          <w:p w14:paraId="37AB0F4B" w14:textId="77777777" w:rsidR="00C82BCE" w:rsidRPr="009C4175" w:rsidRDefault="00C82BCE" w:rsidP="008E6C09">
            <w:pPr>
              <w:jc w:val="center"/>
            </w:pPr>
            <w:r>
              <w:t>CO2</w:t>
            </w:r>
          </w:p>
        </w:tc>
        <w:tc>
          <w:tcPr>
            <w:tcW w:w="256" w:type="pct"/>
            <w:vAlign w:val="center"/>
          </w:tcPr>
          <w:p w14:paraId="38768A89" w14:textId="77777777" w:rsidR="00C82BCE" w:rsidRPr="009C4175" w:rsidRDefault="00C82BCE" w:rsidP="008E6C09">
            <w:pPr>
              <w:jc w:val="center"/>
            </w:pPr>
            <w:r>
              <w:t>R</w:t>
            </w:r>
          </w:p>
        </w:tc>
        <w:tc>
          <w:tcPr>
            <w:tcW w:w="275" w:type="pct"/>
          </w:tcPr>
          <w:p w14:paraId="36AD7EE4" w14:textId="77777777" w:rsidR="00C82BCE" w:rsidRPr="009C4175" w:rsidRDefault="00C82BCE" w:rsidP="008E6C09">
            <w:pPr>
              <w:jc w:val="center"/>
            </w:pPr>
            <w:r w:rsidRPr="00BA50B9">
              <w:t>1</w:t>
            </w:r>
          </w:p>
        </w:tc>
      </w:tr>
      <w:tr w:rsidR="00C82BCE" w:rsidRPr="009C4175" w14:paraId="24804925" w14:textId="77777777" w:rsidTr="00237B34">
        <w:trPr>
          <w:trHeight w:val="283"/>
        </w:trPr>
        <w:tc>
          <w:tcPr>
            <w:tcW w:w="272" w:type="pct"/>
          </w:tcPr>
          <w:p w14:paraId="784AFF3E" w14:textId="77777777" w:rsidR="00C82BCE" w:rsidRPr="009C4175" w:rsidRDefault="00C82BCE" w:rsidP="008E6C09">
            <w:pPr>
              <w:jc w:val="center"/>
            </w:pPr>
            <w:r w:rsidRPr="009C4175">
              <w:t>2.</w:t>
            </w:r>
          </w:p>
        </w:tc>
        <w:tc>
          <w:tcPr>
            <w:tcW w:w="3878" w:type="pct"/>
            <w:gridSpan w:val="2"/>
          </w:tcPr>
          <w:p w14:paraId="702EF0DF" w14:textId="77777777" w:rsidR="00C82BCE" w:rsidRPr="009C4175" w:rsidRDefault="00C82BCE" w:rsidP="008E6C09">
            <w:r>
              <w:t>Name the oven employed for continuous production of baked products.</w:t>
            </w:r>
          </w:p>
        </w:tc>
        <w:tc>
          <w:tcPr>
            <w:tcW w:w="319" w:type="pct"/>
          </w:tcPr>
          <w:p w14:paraId="53DB84E2" w14:textId="77777777" w:rsidR="00C82BCE" w:rsidRPr="009C4175" w:rsidRDefault="00C82BCE" w:rsidP="008E6C09">
            <w:pPr>
              <w:jc w:val="center"/>
            </w:pPr>
            <w:r>
              <w:t>CO1</w:t>
            </w:r>
          </w:p>
        </w:tc>
        <w:tc>
          <w:tcPr>
            <w:tcW w:w="256" w:type="pct"/>
          </w:tcPr>
          <w:p w14:paraId="2785C545" w14:textId="77777777" w:rsidR="00C82BCE" w:rsidRPr="009C4175" w:rsidRDefault="00C82BCE" w:rsidP="008E6C09">
            <w:pPr>
              <w:jc w:val="center"/>
            </w:pPr>
            <w:r>
              <w:t>R</w:t>
            </w:r>
          </w:p>
        </w:tc>
        <w:tc>
          <w:tcPr>
            <w:tcW w:w="275" w:type="pct"/>
          </w:tcPr>
          <w:p w14:paraId="51EDA282" w14:textId="77777777" w:rsidR="00C82BCE" w:rsidRPr="009C4175" w:rsidRDefault="00C82BCE" w:rsidP="008E6C09">
            <w:pPr>
              <w:jc w:val="center"/>
            </w:pPr>
            <w:r w:rsidRPr="00BA50B9">
              <w:t>1</w:t>
            </w:r>
          </w:p>
        </w:tc>
      </w:tr>
      <w:tr w:rsidR="00C82BCE" w:rsidRPr="009C4175" w14:paraId="329FA6A8" w14:textId="77777777" w:rsidTr="00237B34">
        <w:trPr>
          <w:trHeight w:val="283"/>
        </w:trPr>
        <w:tc>
          <w:tcPr>
            <w:tcW w:w="272" w:type="pct"/>
          </w:tcPr>
          <w:p w14:paraId="6882C3D7" w14:textId="77777777" w:rsidR="00C82BCE" w:rsidRPr="009C4175" w:rsidRDefault="00C82BCE" w:rsidP="008E6C09">
            <w:pPr>
              <w:jc w:val="center"/>
            </w:pPr>
            <w:r w:rsidRPr="009C4175">
              <w:t>3.</w:t>
            </w:r>
          </w:p>
        </w:tc>
        <w:tc>
          <w:tcPr>
            <w:tcW w:w="3878" w:type="pct"/>
            <w:gridSpan w:val="2"/>
          </w:tcPr>
          <w:p w14:paraId="7BA0002B" w14:textId="77777777" w:rsidR="00C82BCE" w:rsidRPr="009C4175" w:rsidRDefault="00C82BCE" w:rsidP="008E6C09">
            <w:r>
              <w:t>Recall the composition of double acting baking powder.</w:t>
            </w:r>
          </w:p>
        </w:tc>
        <w:tc>
          <w:tcPr>
            <w:tcW w:w="319" w:type="pct"/>
          </w:tcPr>
          <w:p w14:paraId="4433757F" w14:textId="77777777" w:rsidR="00C82BCE" w:rsidRPr="009C4175" w:rsidRDefault="00C82BCE" w:rsidP="008E6C09">
            <w:pPr>
              <w:jc w:val="center"/>
            </w:pPr>
            <w:r w:rsidRPr="009F4EF2">
              <w:t>CO</w:t>
            </w:r>
            <w:r>
              <w:t>1</w:t>
            </w:r>
          </w:p>
        </w:tc>
        <w:tc>
          <w:tcPr>
            <w:tcW w:w="256" w:type="pct"/>
          </w:tcPr>
          <w:p w14:paraId="052F56FE" w14:textId="77777777" w:rsidR="00C82BCE" w:rsidRPr="009C4175" w:rsidRDefault="00C82BCE" w:rsidP="008E6C09">
            <w:pPr>
              <w:jc w:val="center"/>
            </w:pPr>
            <w:r>
              <w:t>U</w:t>
            </w:r>
          </w:p>
        </w:tc>
        <w:tc>
          <w:tcPr>
            <w:tcW w:w="275" w:type="pct"/>
          </w:tcPr>
          <w:p w14:paraId="0428F730" w14:textId="77777777" w:rsidR="00C82BCE" w:rsidRPr="009C4175" w:rsidRDefault="00C82BCE" w:rsidP="008E6C09">
            <w:pPr>
              <w:jc w:val="center"/>
            </w:pPr>
            <w:r w:rsidRPr="00BA50B9">
              <w:t>1</w:t>
            </w:r>
          </w:p>
        </w:tc>
      </w:tr>
      <w:tr w:rsidR="00C82BCE" w:rsidRPr="009C4175" w14:paraId="213833DF" w14:textId="77777777" w:rsidTr="00237B34">
        <w:trPr>
          <w:trHeight w:val="283"/>
        </w:trPr>
        <w:tc>
          <w:tcPr>
            <w:tcW w:w="272" w:type="pct"/>
          </w:tcPr>
          <w:p w14:paraId="31C95A0B" w14:textId="77777777" w:rsidR="00C82BCE" w:rsidRPr="009C4175" w:rsidRDefault="00C82BCE" w:rsidP="008E6C09">
            <w:pPr>
              <w:jc w:val="center"/>
            </w:pPr>
            <w:r w:rsidRPr="009C4175">
              <w:t>4.</w:t>
            </w:r>
          </w:p>
        </w:tc>
        <w:tc>
          <w:tcPr>
            <w:tcW w:w="3878" w:type="pct"/>
            <w:gridSpan w:val="2"/>
          </w:tcPr>
          <w:p w14:paraId="149017C3" w14:textId="77777777" w:rsidR="00C82BCE" w:rsidRPr="009C4175" w:rsidRDefault="00C82BCE" w:rsidP="008E6C09">
            <w:r>
              <w:t>Cite an example for a foam-style cake.</w:t>
            </w:r>
          </w:p>
        </w:tc>
        <w:tc>
          <w:tcPr>
            <w:tcW w:w="319" w:type="pct"/>
          </w:tcPr>
          <w:p w14:paraId="76EC5D6B" w14:textId="77777777" w:rsidR="00C82BCE" w:rsidRPr="009C4175" w:rsidRDefault="00C82BCE" w:rsidP="008E6C09">
            <w:pPr>
              <w:jc w:val="center"/>
            </w:pPr>
            <w:r w:rsidRPr="009F4EF2">
              <w:t>CO</w:t>
            </w:r>
            <w:r>
              <w:t>4</w:t>
            </w:r>
          </w:p>
        </w:tc>
        <w:tc>
          <w:tcPr>
            <w:tcW w:w="256" w:type="pct"/>
          </w:tcPr>
          <w:p w14:paraId="64C8B9F2" w14:textId="77777777" w:rsidR="00C82BCE" w:rsidRPr="009C4175" w:rsidRDefault="00C82BCE" w:rsidP="008E6C09">
            <w:pPr>
              <w:jc w:val="center"/>
            </w:pPr>
            <w:r>
              <w:t>R</w:t>
            </w:r>
          </w:p>
        </w:tc>
        <w:tc>
          <w:tcPr>
            <w:tcW w:w="275" w:type="pct"/>
          </w:tcPr>
          <w:p w14:paraId="03925E4C" w14:textId="77777777" w:rsidR="00C82BCE" w:rsidRPr="009C4175" w:rsidRDefault="00C82BCE" w:rsidP="008E6C09">
            <w:pPr>
              <w:jc w:val="center"/>
            </w:pPr>
            <w:r w:rsidRPr="00BA50B9">
              <w:t>1</w:t>
            </w:r>
          </w:p>
        </w:tc>
      </w:tr>
      <w:tr w:rsidR="00C82BCE" w:rsidRPr="009C4175" w14:paraId="2BAEF64A" w14:textId="77777777" w:rsidTr="00237B34">
        <w:trPr>
          <w:trHeight w:val="283"/>
        </w:trPr>
        <w:tc>
          <w:tcPr>
            <w:tcW w:w="272" w:type="pct"/>
          </w:tcPr>
          <w:p w14:paraId="042AB693" w14:textId="77777777" w:rsidR="00C82BCE" w:rsidRPr="009C4175" w:rsidRDefault="00C82BCE" w:rsidP="008E6C09">
            <w:pPr>
              <w:jc w:val="center"/>
            </w:pPr>
            <w:r w:rsidRPr="009C4175">
              <w:t>5.</w:t>
            </w:r>
          </w:p>
        </w:tc>
        <w:tc>
          <w:tcPr>
            <w:tcW w:w="3878" w:type="pct"/>
            <w:gridSpan w:val="2"/>
          </w:tcPr>
          <w:p w14:paraId="75AAE098" w14:textId="77777777" w:rsidR="00C82BCE" w:rsidRPr="009C4175" w:rsidRDefault="00C82BCE" w:rsidP="008E6C09">
            <w:pPr>
              <w:pStyle w:val="Default"/>
            </w:pPr>
            <w:r>
              <w:t xml:space="preserve">Expand – </w:t>
            </w:r>
            <w:r w:rsidRPr="002804D9">
              <w:rPr>
                <w:b/>
              </w:rPr>
              <w:t>TCH</w:t>
            </w:r>
            <w:r>
              <w:rPr>
                <w:b/>
              </w:rPr>
              <w:t>.</w:t>
            </w:r>
          </w:p>
        </w:tc>
        <w:tc>
          <w:tcPr>
            <w:tcW w:w="319" w:type="pct"/>
          </w:tcPr>
          <w:p w14:paraId="37771417" w14:textId="77777777" w:rsidR="00C82BCE" w:rsidRPr="009C4175" w:rsidRDefault="00C82BCE" w:rsidP="008E6C09">
            <w:pPr>
              <w:jc w:val="center"/>
            </w:pPr>
            <w:r w:rsidRPr="009F4EF2">
              <w:t>CO</w:t>
            </w:r>
            <w:r>
              <w:t>5</w:t>
            </w:r>
          </w:p>
        </w:tc>
        <w:tc>
          <w:tcPr>
            <w:tcW w:w="256" w:type="pct"/>
          </w:tcPr>
          <w:p w14:paraId="6E4A8D58" w14:textId="77777777" w:rsidR="00C82BCE" w:rsidRPr="009C4175" w:rsidRDefault="00C82BCE" w:rsidP="008E6C09">
            <w:pPr>
              <w:jc w:val="center"/>
            </w:pPr>
            <w:r>
              <w:t>R</w:t>
            </w:r>
          </w:p>
        </w:tc>
        <w:tc>
          <w:tcPr>
            <w:tcW w:w="275" w:type="pct"/>
          </w:tcPr>
          <w:p w14:paraId="3D1D64C0" w14:textId="77777777" w:rsidR="00C82BCE" w:rsidRPr="009C4175" w:rsidRDefault="00C82BCE" w:rsidP="008E6C09">
            <w:pPr>
              <w:jc w:val="center"/>
            </w:pPr>
            <w:r w:rsidRPr="00BA50B9">
              <w:t>1</w:t>
            </w:r>
          </w:p>
        </w:tc>
      </w:tr>
      <w:tr w:rsidR="00C82BCE" w:rsidRPr="009C4175" w14:paraId="37C441A6" w14:textId="77777777" w:rsidTr="00237B34">
        <w:trPr>
          <w:trHeight w:val="283"/>
        </w:trPr>
        <w:tc>
          <w:tcPr>
            <w:tcW w:w="272" w:type="pct"/>
          </w:tcPr>
          <w:p w14:paraId="722B34DE" w14:textId="77777777" w:rsidR="00C82BCE" w:rsidRPr="009C4175" w:rsidRDefault="00C82BCE" w:rsidP="008E6C09">
            <w:pPr>
              <w:jc w:val="center"/>
            </w:pPr>
            <w:r w:rsidRPr="009C4175">
              <w:t>6.</w:t>
            </w:r>
          </w:p>
        </w:tc>
        <w:tc>
          <w:tcPr>
            <w:tcW w:w="3878" w:type="pct"/>
            <w:gridSpan w:val="2"/>
          </w:tcPr>
          <w:p w14:paraId="7E982D7E" w14:textId="77777777" w:rsidR="00C82BCE" w:rsidRPr="009C4175" w:rsidRDefault="00C82BCE" w:rsidP="008E6C09">
            <w:r>
              <w:t xml:space="preserve">List the alternate name for </w:t>
            </w:r>
            <w:r w:rsidRPr="00FF27A1">
              <w:rPr>
                <w:b/>
                <w:i/>
              </w:rPr>
              <w:t>Barbados suga</w:t>
            </w:r>
            <w:r>
              <w:rPr>
                <w:b/>
                <w:i/>
              </w:rPr>
              <w:t>r.</w:t>
            </w:r>
          </w:p>
        </w:tc>
        <w:tc>
          <w:tcPr>
            <w:tcW w:w="319" w:type="pct"/>
          </w:tcPr>
          <w:p w14:paraId="2F163CED" w14:textId="77777777" w:rsidR="00C82BCE" w:rsidRPr="009C4175" w:rsidRDefault="00C82BCE" w:rsidP="008E6C09">
            <w:pPr>
              <w:jc w:val="center"/>
            </w:pPr>
            <w:r w:rsidRPr="009F4EF2">
              <w:t>CO</w:t>
            </w:r>
            <w:r>
              <w:t>4</w:t>
            </w:r>
          </w:p>
        </w:tc>
        <w:tc>
          <w:tcPr>
            <w:tcW w:w="256" w:type="pct"/>
          </w:tcPr>
          <w:p w14:paraId="032C1735" w14:textId="77777777" w:rsidR="00C82BCE" w:rsidRPr="009C4175" w:rsidRDefault="00C82BCE" w:rsidP="008E6C09">
            <w:pPr>
              <w:jc w:val="center"/>
            </w:pPr>
            <w:r>
              <w:t>R</w:t>
            </w:r>
          </w:p>
        </w:tc>
        <w:tc>
          <w:tcPr>
            <w:tcW w:w="275" w:type="pct"/>
          </w:tcPr>
          <w:p w14:paraId="4D830E31" w14:textId="77777777" w:rsidR="00C82BCE" w:rsidRPr="009C4175" w:rsidRDefault="00C82BCE" w:rsidP="008E6C09">
            <w:pPr>
              <w:jc w:val="center"/>
            </w:pPr>
            <w:r w:rsidRPr="00BA50B9">
              <w:t>1</w:t>
            </w:r>
          </w:p>
        </w:tc>
      </w:tr>
      <w:tr w:rsidR="00C82BCE" w:rsidRPr="009C4175" w14:paraId="5C8D772E" w14:textId="77777777" w:rsidTr="00237B34">
        <w:trPr>
          <w:trHeight w:val="283"/>
        </w:trPr>
        <w:tc>
          <w:tcPr>
            <w:tcW w:w="272" w:type="pct"/>
          </w:tcPr>
          <w:p w14:paraId="7F175198" w14:textId="77777777" w:rsidR="00C82BCE" w:rsidRPr="009C4175" w:rsidRDefault="00C82BCE" w:rsidP="008E6C09">
            <w:pPr>
              <w:jc w:val="center"/>
            </w:pPr>
            <w:r w:rsidRPr="009C4175">
              <w:t>7.</w:t>
            </w:r>
          </w:p>
        </w:tc>
        <w:tc>
          <w:tcPr>
            <w:tcW w:w="3878" w:type="pct"/>
            <w:gridSpan w:val="2"/>
          </w:tcPr>
          <w:p w14:paraId="3CA241AF" w14:textId="77777777" w:rsidR="00C82BCE" w:rsidRPr="009C4175" w:rsidRDefault="00C82BCE" w:rsidP="008E6C09">
            <w:pPr>
              <w:pStyle w:val="ListParagraph"/>
              <w:ind w:left="0"/>
              <w:rPr>
                <w:noProof/>
                <w:lang w:eastAsia="zh-TW"/>
              </w:rPr>
            </w:pPr>
            <w:r>
              <w:t xml:space="preserve">Recall the yeast used in manufacture of </w:t>
            </w:r>
            <w:r w:rsidRPr="00FF27A1">
              <w:rPr>
                <w:i/>
              </w:rPr>
              <w:t>Ale</w:t>
            </w:r>
            <w:r>
              <w:t xml:space="preserve"> beers.</w:t>
            </w:r>
          </w:p>
        </w:tc>
        <w:tc>
          <w:tcPr>
            <w:tcW w:w="319" w:type="pct"/>
          </w:tcPr>
          <w:p w14:paraId="37BEAE04" w14:textId="77777777" w:rsidR="00C82BCE" w:rsidRPr="009C4175" w:rsidRDefault="00C82BCE" w:rsidP="008E6C09">
            <w:pPr>
              <w:jc w:val="center"/>
            </w:pPr>
            <w:r w:rsidRPr="009F4EF2">
              <w:t>CO</w:t>
            </w:r>
            <w:r>
              <w:t>5</w:t>
            </w:r>
          </w:p>
        </w:tc>
        <w:tc>
          <w:tcPr>
            <w:tcW w:w="256" w:type="pct"/>
          </w:tcPr>
          <w:p w14:paraId="2926A852" w14:textId="77777777" w:rsidR="00C82BCE" w:rsidRPr="009C4175" w:rsidRDefault="00C82BCE" w:rsidP="008E6C09">
            <w:pPr>
              <w:jc w:val="center"/>
            </w:pPr>
            <w:r>
              <w:t>R</w:t>
            </w:r>
          </w:p>
        </w:tc>
        <w:tc>
          <w:tcPr>
            <w:tcW w:w="275" w:type="pct"/>
          </w:tcPr>
          <w:p w14:paraId="4B141599" w14:textId="77777777" w:rsidR="00C82BCE" w:rsidRPr="009C4175" w:rsidRDefault="00C82BCE" w:rsidP="008E6C09">
            <w:pPr>
              <w:jc w:val="center"/>
            </w:pPr>
            <w:r w:rsidRPr="00BA50B9">
              <w:t>1</w:t>
            </w:r>
          </w:p>
        </w:tc>
      </w:tr>
      <w:tr w:rsidR="00C82BCE" w:rsidRPr="009C4175" w14:paraId="218DD939" w14:textId="77777777" w:rsidTr="00237B34">
        <w:trPr>
          <w:trHeight w:val="283"/>
        </w:trPr>
        <w:tc>
          <w:tcPr>
            <w:tcW w:w="272" w:type="pct"/>
          </w:tcPr>
          <w:p w14:paraId="3A220F6E" w14:textId="77777777" w:rsidR="00C82BCE" w:rsidRPr="009C4175" w:rsidRDefault="00C82BCE" w:rsidP="008E6C09">
            <w:pPr>
              <w:jc w:val="center"/>
            </w:pPr>
            <w:r w:rsidRPr="009C4175">
              <w:t>8.</w:t>
            </w:r>
          </w:p>
        </w:tc>
        <w:tc>
          <w:tcPr>
            <w:tcW w:w="3878" w:type="pct"/>
            <w:gridSpan w:val="2"/>
          </w:tcPr>
          <w:p w14:paraId="47B6C222" w14:textId="77777777" w:rsidR="00C82BCE" w:rsidRPr="009C4175" w:rsidRDefault="00C82BCE" w:rsidP="008E6C09">
            <w:pPr>
              <w:rPr>
                <w:b/>
                <w:bCs/>
              </w:rPr>
            </w:pPr>
            <w:r>
              <w:t>Identify and write the acidulant used for A cola type of beverages.</w:t>
            </w:r>
          </w:p>
        </w:tc>
        <w:tc>
          <w:tcPr>
            <w:tcW w:w="319" w:type="pct"/>
          </w:tcPr>
          <w:p w14:paraId="49425DA7" w14:textId="77777777" w:rsidR="00C82BCE" w:rsidRPr="009C4175" w:rsidRDefault="00C82BCE" w:rsidP="008E6C09">
            <w:pPr>
              <w:jc w:val="center"/>
            </w:pPr>
            <w:r w:rsidRPr="009F4EF2">
              <w:t>CO</w:t>
            </w:r>
            <w:r>
              <w:t>3</w:t>
            </w:r>
          </w:p>
        </w:tc>
        <w:tc>
          <w:tcPr>
            <w:tcW w:w="256" w:type="pct"/>
          </w:tcPr>
          <w:p w14:paraId="120FBE91" w14:textId="77777777" w:rsidR="00C82BCE" w:rsidRPr="009C4175" w:rsidRDefault="00C82BCE" w:rsidP="008E6C09">
            <w:pPr>
              <w:jc w:val="center"/>
            </w:pPr>
            <w:r>
              <w:t>U</w:t>
            </w:r>
          </w:p>
        </w:tc>
        <w:tc>
          <w:tcPr>
            <w:tcW w:w="275" w:type="pct"/>
          </w:tcPr>
          <w:p w14:paraId="010E6D90" w14:textId="77777777" w:rsidR="00C82BCE" w:rsidRPr="009C4175" w:rsidRDefault="00C82BCE" w:rsidP="008E6C09">
            <w:pPr>
              <w:jc w:val="center"/>
            </w:pPr>
            <w:r w:rsidRPr="00BA50B9">
              <w:t>1</w:t>
            </w:r>
          </w:p>
        </w:tc>
      </w:tr>
      <w:tr w:rsidR="00C82BCE" w:rsidRPr="009C4175" w14:paraId="22DF476A" w14:textId="77777777" w:rsidTr="00237B34">
        <w:trPr>
          <w:trHeight w:val="283"/>
        </w:trPr>
        <w:tc>
          <w:tcPr>
            <w:tcW w:w="272" w:type="pct"/>
          </w:tcPr>
          <w:p w14:paraId="59D3241E" w14:textId="77777777" w:rsidR="00C82BCE" w:rsidRPr="009C4175" w:rsidRDefault="00C82BCE" w:rsidP="008E6C09">
            <w:pPr>
              <w:jc w:val="center"/>
            </w:pPr>
            <w:r w:rsidRPr="009C4175">
              <w:t>9.</w:t>
            </w:r>
          </w:p>
        </w:tc>
        <w:tc>
          <w:tcPr>
            <w:tcW w:w="3878" w:type="pct"/>
            <w:gridSpan w:val="2"/>
          </w:tcPr>
          <w:p w14:paraId="141D7206" w14:textId="77777777" w:rsidR="00C82BCE" w:rsidRPr="00B97B58" w:rsidRDefault="00C82BCE" w:rsidP="008E6C09">
            <w:pPr>
              <w:pStyle w:val="ListParagraph"/>
              <w:ind w:left="0"/>
              <w:rPr>
                <w:noProof/>
                <w:lang w:eastAsia="zh-TW"/>
              </w:rPr>
            </w:pPr>
            <w:r w:rsidRPr="00B97B58">
              <w:rPr>
                <w:noProof/>
                <w:lang w:eastAsia="zh-TW"/>
              </w:rPr>
              <w:t xml:space="preserve">Reproduce an example for non-congeneric distilled spirits. </w:t>
            </w:r>
          </w:p>
        </w:tc>
        <w:tc>
          <w:tcPr>
            <w:tcW w:w="319" w:type="pct"/>
          </w:tcPr>
          <w:p w14:paraId="48AC072D" w14:textId="77777777" w:rsidR="00C82BCE" w:rsidRPr="009C4175" w:rsidRDefault="00C82BCE" w:rsidP="008E6C09">
            <w:pPr>
              <w:jc w:val="center"/>
            </w:pPr>
            <w:r w:rsidRPr="009F4EF2">
              <w:t>CO</w:t>
            </w:r>
            <w:r>
              <w:t>4</w:t>
            </w:r>
          </w:p>
        </w:tc>
        <w:tc>
          <w:tcPr>
            <w:tcW w:w="256" w:type="pct"/>
          </w:tcPr>
          <w:p w14:paraId="0A9C2FA1" w14:textId="77777777" w:rsidR="00C82BCE" w:rsidRPr="009C4175" w:rsidRDefault="00C82BCE" w:rsidP="008E6C09">
            <w:pPr>
              <w:jc w:val="center"/>
            </w:pPr>
            <w:r>
              <w:t>R</w:t>
            </w:r>
          </w:p>
        </w:tc>
        <w:tc>
          <w:tcPr>
            <w:tcW w:w="275" w:type="pct"/>
          </w:tcPr>
          <w:p w14:paraId="24DBE4A5" w14:textId="77777777" w:rsidR="00C82BCE" w:rsidRPr="009C4175" w:rsidRDefault="00C82BCE" w:rsidP="008E6C09">
            <w:pPr>
              <w:jc w:val="center"/>
            </w:pPr>
            <w:r w:rsidRPr="00BA50B9">
              <w:t>1</w:t>
            </w:r>
          </w:p>
        </w:tc>
      </w:tr>
      <w:tr w:rsidR="00C82BCE" w:rsidRPr="009C4175" w14:paraId="2FDA680D" w14:textId="77777777" w:rsidTr="00237B34">
        <w:trPr>
          <w:trHeight w:val="283"/>
        </w:trPr>
        <w:tc>
          <w:tcPr>
            <w:tcW w:w="272" w:type="pct"/>
          </w:tcPr>
          <w:p w14:paraId="6AC36D32" w14:textId="77777777" w:rsidR="00C82BCE" w:rsidRPr="009C4175" w:rsidRDefault="00C82BCE" w:rsidP="008E6C09">
            <w:pPr>
              <w:jc w:val="center"/>
            </w:pPr>
            <w:r w:rsidRPr="009C4175">
              <w:t>10.</w:t>
            </w:r>
          </w:p>
        </w:tc>
        <w:tc>
          <w:tcPr>
            <w:tcW w:w="3878" w:type="pct"/>
            <w:gridSpan w:val="2"/>
          </w:tcPr>
          <w:p w14:paraId="66410023" w14:textId="77777777" w:rsidR="00C82BCE" w:rsidRPr="009C4175" w:rsidRDefault="00C82BCE" w:rsidP="008E6C09">
            <w:r>
              <w:t xml:space="preserve">Calculate the alcohol content of a 70 °Proof distilled spirit. </w:t>
            </w:r>
          </w:p>
        </w:tc>
        <w:tc>
          <w:tcPr>
            <w:tcW w:w="319" w:type="pct"/>
          </w:tcPr>
          <w:p w14:paraId="66AF2AE9" w14:textId="77777777" w:rsidR="00C82BCE" w:rsidRPr="009C4175" w:rsidRDefault="00C82BCE" w:rsidP="008E6C09">
            <w:pPr>
              <w:jc w:val="center"/>
            </w:pPr>
            <w:r w:rsidRPr="009F4EF2">
              <w:t>CO</w:t>
            </w:r>
            <w:r>
              <w:t>6</w:t>
            </w:r>
          </w:p>
        </w:tc>
        <w:tc>
          <w:tcPr>
            <w:tcW w:w="256" w:type="pct"/>
          </w:tcPr>
          <w:p w14:paraId="690E1192" w14:textId="77777777" w:rsidR="00C82BCE" w:rsidRPr="009C4175" w:rsidRDefault="00C82BCE" w:rsidP="008E6C09">
            <w:pPr>
              <w:jc w:val="center"/>
            </w:pPr>
            <w:r>
              <w:t>A</w:t>
            </w:r>
          </w:p>
        </w:tc>
        <w:tc>
          <w:tcPr>
            <w:tcW w:w="275" w:type="pct"/>
          </w:tcPr>
          <w:p w14:paraId="5BC50194" w14:textId="77777777" w:rsidR="00C82BCE" w:rsidRPr="009C4175" w:rsidRDefault="00C82BCE" w:rsidP="008E6C09">
            <w:pPr>
              <w:jc w:val="center"/>
            </w:pPr>
            <w:r w:rsidRPr="00BA50B9">
              <w:t>1</w:t>
            </w:r>
          </w:p>
        </w:tc>
      </w:tr>
      <w:tr w:rsidR="00C82BCE" w:rsidRPr="009C4175" w14:paraId="0BE0008C" w14:textId="77777777" w:rsidTr="00F94208">
        <w:trPr>
          <w:trHeight w:val="552"/>
        </w:trPr>
        <w:tc>
          <w:tcPr>
            <w:tcW w:w="5000" w:type="pct"/>
            <w:gridSpan w:val="6"/>
            <w:vAlign w:val="center"/>
          </w:tcPr>
          <w:p w14:paraId="68D69A07" w14:textId="77777777" w:rsidR="00C82BCE" w:rsidRPr="009C4175" w:rsidRDefault="00C82BCE" w:rsidP="008E6C09">
            <w:pPr>
              <w:jc w:val="center"/>
              <w:rPr>
                <w:b/>
              </w:rPr>
            </w:pPr>
            <w:r w:rsidRPr="009C4175">
              <w:rPr>
                <w:b/>
              </w:rPr>
              <w:t>PART – B (6 X 3 = 18 MARKS)</w:t>
            </w:r>
          </w:p>
        </w:tc>
      </w:tr>
      <w:tr w:rsidR="00C82BCE" w:rsidRPr="009C4175" w14:paraId="6ADB1C9A" w14:textId="77777777" w:rsidTr="00237B34">
        <w:trPr>
          <w:trHeight w:val="283"/>
        </w:trPr>
        <w:tc>
          <w:tcPr>
            <w:tcW w:w="272" w:type="pct"/>
          </w:tcPr>
          <w:p w14:paraId="2B81B3F5" w14:textId="77777777" w:rsidR="00C82BCE" w:rsidRPr="009C4175" w:rsidRDefault="00C82BCE" w:rsidP="004B391A">
            <w:pPr>
              <w:pStyle w:val="NoSpacing"/>
              <w:jc w:val="center"/>
            </w:pPr>
            <w:r w:rsidRPr="009C4175">
              <w:t>11.</w:t>
            </w:r>
          </w:p>
        </w:tc>
        <w:tc>
          <w:tcPr>
            <w:tcW w:w="3878" w:type="pct"/>
            <w:gridSpan w:val="2"/>
          </w:tcPr>
          <w:p w14:paraId="29E18137" w14:textId="77777777" w:rsidR="00C82BCE" w:rsidRPr="009C4175" w:rsidRDefault="00C82BCE" w:rsidP="004B391A">
            <w:pPr>
              <w:pStyle w:val="NoSpacing"/>
              <w:jc w:val="both"/>
            </w:pPr>
            <w:r>
              <w:t xml:space="preserve">Outline the principle of gluten estimation. </w:t>
            </w:r>
          </w:p>
        </w:tc>
        <w:tc>
          <w:tcPr>
            <w:tcW w:w="319" w:type="pct"/>
          </w:tcPr>
          <w:p w14:paraId="4B26F232" w14:textId="77777777" w:rsidR="00C82BCE" w:rsidRPr="009C4175" w:rsidRDefault="00C82BCE" w:rsidP="004B391A">
            <w:pPr>
              <w:pStyle w:val="NoSpacing"/>
              <w:jc w:val="center"/>
            </w:pPr>
            <w:r w:rsidRPr="000B4574">
              <w:t>CO</w:t>
            </w:r>
            <w:r>
              <w:t>1</w:t>
            </w:r>
          </w:p>
        </w:tc>
        <w:tc>
          <w:tcPr>
            <w:tcW w:w="256" w:type="pct"/>
          </w:tcPr>
          <w:p w14:paraId="3026527D" w14:textId="77777777" w:rsidR="00C82BCE" w:rsidRPr="009C4175" w:rsidRDefault="00C82BCE" w:rsidP="004B391A">
            <w:pPr>
              <w:pStyle w:val="NoSpacing"/>
              <w:jc w:val="center"/>
            </w:pPr>
            <w:r>
              <w:t>A</w:t>
            </w:r>
          </w:p>
        </w:tc>
        <w:tc>
          <w:tcPr>
            <w:tcW w:w="275" w:type="pct"/>
          </w:tcPr>
          <w:p w14:paraId="49375595" w14:textId="77777777" w:rsidR="00C82BCE" w:rsidRPr="009C4175" w:rsidRDefault="00C82BCE" w:rsidP="004B391A">
            <w:pPr>
              <w:pStyle w:val="NoSpacing"/>
              <w:jc w:val="center"/>
            </w:pPr>
            <w:r w:rsidRPr="00BA50B9">
              <w:t>3</w:t>
            </w:r>
          </w:p>
        </w:tc>
      </w:tr>
      <w:tr w:rsidR="00C82BCE" w:rsidRPr="009C4175" w14:paraId="0245EAC8" w14:textId="77777777" w:rsidTr="00237B34">
        <w:trPr>
          <w:trHeight w:val="283"/>
        </w:trPr>
        <w:tc>
          <w:tcPr>
            <w:tcW w:w="272" w:type="pct"/>
          </w:tcPr>
          <w:p w14:paraId="72E53A3A" w14:textId="77777777" w:rsidR="00C82BCE" w:rsidRPr="009C4175" w:rsidRDefault="00C82BCE" w:rsidP="004B391A">
            <w:pPr>
              <w:pStyle w:val="NoSpacing"/>
              <w:jc w:val="center"/>
            </w:pPr>
            <w:r w:rsidRPr="009C4175">
              <w:t>12.</w:t>
            </w:r>
          </w:p>
        </w:tc>
        <w:tc>
          <w:tcPr>
            <w:tcW w:w="3878" w:type="pct"/>
            <w:gridSpan w:val="2"/>
          </w:tcPr>
          <w:p w14:paraId="5EF7ADB1" w14:textId="77777777" w:rsidR="00C82BCE" w:rsidRPr="009C4175" w:rsidRDefault="00C82BCE" w:rsidP="002E70CA">
            <w:pPr>
              <w:pStyle w:val="NoSpacing"/>
              <w:jc w:val="both"/>
            </w:pPr>
            <w:r>
              <w:t xml:space="preserve">Give any 3 reasons for a sunken cake. </w:t>
            </w:r>
          </w:p>
        </w:tc>
        <w:tc>
          <w:tcPr>
            <w:tcW w:w="319" w:type="pct"/>
          </w:tcPr>
          <w:p w14:paraId="5ECF4B6C" w14:textId="77777777" w:rsidR="00C82BCE" w:rsidRPr="009C4175" w:rsidRDefault="00C82BCE" w:rsidP="004B391A">
            <w:pPr>
              <w:pStyle w:val="NoSpacing"/>
              <w:jc w:val="center"/>
            </w:pPr>
            <w:r w:rsidRPr="000B4574">
              <w:t>CO</w:t>
            </w:r>
            <w:r>
              <w:t>1</w:t>
            </w:r>
          </w:p>
        </w:tc>
        <w:tc>
          <w:tcPr>
            <w:tcW w:w="256" w:type="pct"/>
          </w:tcPr>
          <w:p w14:paraId="518D4C32" w14:textId="77777777" w:rsidR="00C82BCE" w:rsidRPr="009C4175" w:rsidRDefault="00C82BCE" w:rsidP="004B391A">
            <w:pPr>
              <w:pStyle w:val="NoSpacing"/>
              <w:jc w:val="center"/>
            </w:pPr>
            <w:r>
              <w:t>An</w:t>
            </w:r>
          </w:p>
        </w:tc>
        <w:tc>
          <w:tcPr>
            <w:tcW w:w="275" w:type="pct"/>
          </w:tcPr>
          <w:p w14:paraId="34B0EB76" w14:textId="77777777" w:rsidR="00C82BCE" w:rsidRPr="009C4175" w:rsidRDefault="00C82BCE" w:rsidP="004B391A">
            <w:pPr>
              <w:pStyle w:val="NoSpacing"/>
              <w:jc w:val="center"/>
            </w:pPr>
            <w:r w:rsidRPr="00BA50B9">
              <w:t>3</w:t>
            </w:r>
          </w:p>
        </w:tc>
      </w:tr>
      <w:tr w:rsidR="00C82BCE" w:rsidRPr="009C4175" w14:paraId="78CC8D72" w14:textId="77777777" w:rsidTr="00237B34">
        <w:trPr>
          <w:trHeight w:val="283"/>
        </w:trPr>
        <w:tc>
          <w:tcPr>
            <w:tcW w:w="272" w:type="pct"/>
          </w:tcPr>
          <w:p w14:paraId="4F4CB71F" w14:textId="77777777" w:rsidR="00C82BCE" w:rsidRPr="009C4175" w:rsidRDefault="00C82BCE" w:rsidP="004B391A">
            <w:pPr>
              <w:pStyle w:val="NoSpacing"/>
              <w:jc w:val="center"/>
            </w:pPr>
            <w:r w:rsidRPr="009C4175">
              <w:t>13.</w:t>
            </w:r>
          </w:p>
        </w:tc>
        <w:tc>
          <w:tcPr>
            <w:tcW w:w="3878" w:type="pct"/>
            <w:gridSpan w:val="2"/>
          </w:tcPr>
          <w:p w14:paraId="4D1A1082" w14:textId="77777777" w:rsidR="00C82BCE" w:rsidRPr="009C4175" w:rsidRDefault="00C82BCE" w:rsidP="002E70CA">
            <w:pPr>
              <w:pStyle w:val="NoSpacing"/>
              <w:jc w:val="both"/>
            </w:pPr>
            <w:r>
              <w:t xml:space="preserve">Describe the </w:t>
            </w:r>
            <w:r w:rsidRPr="00252D22">
              <w:rPr>
                <w:b/>
                <w:i/>
              </w:rPr>
              <w:t>Java ratio</w:t>
            </w:r>
            <w:r>
              <w:t xml:space="preserve"> method for cane evaluation. </w:t>
            </w:r>
          </w:p>
        </w:tc>
        <w:tc>
          <w:tcPr>
            <w:tcW w:w="319" w:type="pct"/>
          </w:tcPr>
          <w:p w14:paraId="7BF81973" w14:textId="77777777" w:rsidR="00C82BCE" w:rsidRPr="009C4175" w:rsidRDefault="00C82BCE" w:rsidP="004B391A">
            <w:pPr>
              <w:pStyle w:val="NoSpacing"/>
              <w:jc w:val="center"/>
            </w:pPr>
            <w:r w:rsidRPr="000B4574">
              <w:t>CO</w:t>
            </w:r>
            <w:r>
              <w:t>3</w:t>
            </w:r>
          </w:p>
        </w:tc>
        <w:tc>
          <w:tcPr>
            <w:tcW w:w="256" w:type="pct"/>
          </w:tcPr>
          <w:p w14:paraId="77F542E4" w14:textId="77777777" w:rsidR="00C82BCE" w:rsidRPr="009C4175" w:rsidRDefault="00C82BCE" w:rsidP="004B391A">
            <w:pPr>
              <w:pStyle w:val="NoSpacing"/>
              <w:jc w:val="center"/>
            </w:pPr>
            <w:r>
              <w:t>A</w:t>
            </w:r>
          </w:p>
        </w:tc>
        <w:tc>
          <w:tcPr>
            <w:tcW w:w="275" w:type="pct"/>
          </w:tcPr>
          <w:p w14:paraId="1714173F" w14:textId="77777777" w:rsidR="00C82BCE" w:rsidRPr="009C4175" w:rsidRDefault="00C82BCE" w:rsidP="004B391A">
            <w:pPr>
              <w:pStyle w:val="NoSpacing"/>
              <w:jc w:val="center"/>
            </w:pPr>
            <w:r w:rsidRPr="00BA50B9">
              <w:t>3</w:t>
            </w:r>
          </w:p>
        </w:tc>
      </w:tr>
      <w:tr w:rsidR="00C82BCE" w:rsidRPr="009C4175" w14:paraId="33A3A7E3" w14:textId="77777777" w:rsidTr="00237B34">
        <w:trPr>
          <w:trHeight w:val="283"/>
        </w:trPr>
        <w:tc>
          <w:tcPr>
            <w:tcW w:w="272" w:type="pct"/>
          </w:tcPr>
          <w:p w14:paraId="5A5B4C24" w14:textId="77777777" w:rsidR="00C82BCE" w:rsidRPr="009C4175" w:rsidRDefault="00C82BCE" w:rsidP="004B391A">
            <w:pPr>
              <w:pStyle w:val="NoSpacing"/>
              <w:jc w:val="center"/>
            </w:pPr>
            <w:r w:rsidRPr="009C4175">
              <w:t>14.</w:t>
            </w:r>
          </w:p>
        </w:tc>
        <w:tc>
          <w:tcPr>
            <w:tcW w:w="3878" w:type="pct"/>
            <w:gridSpan w:val="2"/>
          </w:tcPr>
          <w:p w14:paraId="7B84F97C" w14:textId="77777777" w:rsidR="00C82BCE" w:rsidRPr="009C4175" w:rsidRDefault="00C82BCE" w:rsidP="002E70CA">
            <w:pPr>
              <w:pStyle w:val="NoSpacing"/>
              <w:jc w:val="both"/>
            </w:pPr>
            <w:r>
              <w:t>Outline the process for manufacture of sherry wine.</w:t>
            </w:r>
          </w:p>
        </w:tc>
        <w:tc>
          <w:tcPr>
            <w:tcW w:w="319" w:type="pct"/>
          </w:tcPr>
          <w:p w14:paraId="37640647" w14:textId="77777777" w:rsidR="00C82BCE" w:rsidRPr="009C4175" w:rsidRDefault="00C82BCE" w:rsidP="004B391A">
            <w:pPr>
              <w:pStyle w:val="NoSpacing"/>
              <w:jc w:val="center"/>
            </w:pPr>
            <w:r w:rsidRPr="000B4574">
              <w:t>CO</w:t>
            </w:r>
            <w:r>
              <w:t>5</w:t>
            </w:r>
          </w:p>
        </w:tc>
        <w:tc>
          <w:tcPr>
            <w:tcW w:w="256" w:type="pct"/>
          </w:tcPr>
          <w:p w14:paraId="1351B1EE" w14:textId="77777777" w:rsidR="00C82BCE" w:rsidRPr="009C4175" w:rsidRDefault="00C82BCE" w:rsidP="004B391A">
            <w:pPr>
              <w:pStyle w:val="NoSpacing"/>
              <w:jc w:val="center"/>
            </w:pPr>
            <w:r>
              <w:t>A</w:t>
            </w:r>
          </w:p>
        </w:tc>
        <w:tc>
          <w:tcPr>
            <w:tcW w:w="275" w:type="pct"/>
          </w:tcPr>
          <w:p w14:paraId="4023ACA9" w14:textId="77777777" w:rsidR="00C82BCE" w:rsidRPr="009C4175" w:rsidRDefault="00C82BCE" w:rsidP="004B391A">
            <w:pPr>
              <w:pStyle w:val="NoSpacing"/>
              <w:jc w:val="center"/>
            </w:pPr>
            <w:r w:rsidRPr="00BA50B9">
              <w:t>3</w:t>
            </w:r>
          </w:p>
        </w:tc>
      </w:tr>
      <w:tr w:rsidR="00C82BCE" w:rsidRPr="009C4175" w14:paraId="4505CC53" w14:textId="77777777" w:rsidTr="00237B34">
        <w:trPr>
          <w:trHeight w:val="283"/>
        </w:trPr>
        <w:tc>
          <w:tcPr>
            <w:tcW w:w="272" w:type="pct"/>
          </w:tcPr>
          <w:p w14:paraId="286C76CC" w14:textId="77777777" w:rsidR="00C82BCE" w:rsidRPr="009C4175" w:rsidRDefault="00C82BCE" w:rsidP="004B391A">
            <w:pPr>
              <w:pStyle w:val="NoSpacing"/>
              <w:jc w:val="center"/>
            </w:pPr>
            <w:r w:rsidRPr="009C4175">
              <w:t>15.</w:t>
            </w:r>
          </w:p>
        </w:tc>
        <w:tc>
          <w:tcPr>
            <w:tcW w:w="3878" w:type="pct"/>
            <w:gridSpan w:val="2"/>
          </w:tcPr>
          <w:p w14:paraId="641646F3" w14:textId="77777777" w:rsidR="00C82BCE" w:rsidRPr="009C4175" w:rsidRDefault="00C82BCE" w:rsidP="002E70CA">
            <w:pPr>
              <w:pStyle w:val="NoSpacing"/>
              <w:jc w:val="both"/>
            </w:pPr>
            <w:r>
              <w:t xml:space="preserve">Enlist the reason for graining of candies. Suggest a suitable corrective measure. </w:t>
            </w:r>
          </w:p>
        </w:tc>
        <w:tc>
          <w:tcPr>
            <w:tcW w:w="319" w:type="pct"/>
          </w:tcPr>
          <w:p w14:paraId="45ACC61F" w14:textId="77777777" w:rsidR="00C82BCE" w:rsidRPr="009C4175" w:rsidRDefault="00C82BCE" w:rsidP="004B391A">
            <w:pPr>
              <w:pStyle w:val="NoSpacing"/>
              <w:jc w:val="center"/>
            </w:pPr>
            <w:r w:rsidRPr="000B4574">
              <w:t>CO</w:t>
            </w:r>
            <w:r>
              <w:t>3</w:t>
            </w:r>
          </w:p>
        </w:tc>
        <w:tc>
          <w:tcPr>
            <w:tcW w:w="256" w:type="pct"/>
          </w:tcPr>
          <w:p w14:paraId="1039780B" w14:textId="77777777" w:rsidR="00C82BCE" w:rsidRPr="009C4175" w:rsidRDefault="00C82BCE" w:rsidP="004B391A">
            <w:pPr>
              <w:pStyle w:val="NoSpacing"/>
              <w:jc w:val="center"/>
            </w:pPr>
            <w:r>
              <w:t>An</w:t>
            </w:r>
          </w:p>
        </w:tc>
        <w:tc>
          <w:tcPr>
            <w:tcW w:w="275" w:type="pct"/>
          </w:tcPr>
          <w:p w14:paraId="07BEFD3D" w14:textId="77777777" w:rsidR="00C82BCE" w:rsidRPr="009C4175" w:rsidRDefault="00C82BCE" w:rsidP="004B391A">
            <w:pPr>
              <w:pStyle w:val="NoSpacing"/>
              <w:jc w:val="center"/>
            </w:pPr>
            <w:r w:rsidRPr="00BA50B9">
              <w:t>3</w:t>
            </w:r>
          </w:p>
        </w:tc>
      </w:tr>
      <w:tr w:rsidR="00C82BCE" w:rsidRPr="009C4175" w14:paraId="0F3B6044" w14:textId="77777777" w:rsidTr="00237B34">
        <w:trPr>
          <w:trHeight w:val="283"/>
        </w:trPr>
        <w:tc>
          <w:tcPr>
            <w:tcW w:w="272" w:type="pct"/>
          </w:tcPr>
          <w:p w14:paraId="0A7C6AB7" w14:textId="77777777" w:rsidR="00C82BCE" w:rsidRPr="009C4175" w:rsidRDefault="00C82BCE" w:rsidP="004B391A">
            <w:pPr>
              <w:pStyle w:val="NoSpacing"/>
              <w:jc w:val="center"/>
            </w:pPr>
            <w:r w:rsidRPr="009C4175">
              <w:t>16.</w:t>
            </w:r>
          </w:p>
        </w:tc>
        <w:tc>
          <w:tcPr>
            <w:tcW w:w="3878" w:type="pct"/>
            <w:gridSpan w:val="2"/>
          </w:tcPr>
          <w:p w14:paraId="6216AACC" w14:textId="77777777" w:rsidR="00C82BCE" w:rsidRPr="009C4175" w:rsidRDefault="00C82BCE" w:rsidP="002E70CA">
            <w:pPr>
              <w:pStyle w:val="NoSpacing"/>
              <w:jc w:val="both"/>
            </w:pPr>
            <w:r>
              <w:t xml:space="preserve">Give an example each for a. acidulant b. non-calorific sweetener and c. emulsifier suitable for a grape-type carbonated beverage. </w:t>
            </w:r>
          </w:p>
        </w:tc>
        <w:tc>
          <w:tcPr>
            <w:tcW w:w="319" w:type="pct"/>
          </w:tcPr>
          <w:p w14:paraId="1AA3366B" w14:textId="77777777" w:rsidR="00C82BCE" w:rsidRPr="009C4175" w:rsidRDefault="00C82BCE" w:rsidP="004B391A">
            <w:pPr>
              <w:pStyle w:val="NoSpacing"/>
              <w:jc w:val="center"/>
            </w:pPr>
            <w:r w:rsidRPr="000B4574">
              <w:t>CO</w:t>
            </w:r>
            <w:r>
              <w:t>6</w:t>
            </w:r>
          </w:p>
        </w:tc>
        <w:tc>
          <w:tcPr>
            <w:tcW w:w="256" w:type="pct"/>
          </w:tcPr>
          <w:p w14:paraId="026B6657" w14:textId="77777777" w:rsidR="00C82BCE" w:rsidRPr="009C4175" w:rsidRDefault="00C82BCE" w:rsidP="004B391A">
            <w:pPr>
              <w:pStyle w:val="NoSpacing"/>
              <w:jc w:val="center"/>
            </w:pPr>
            <w:r>
              <w:t>An</w:t>
            </w:r>
          </w:p>
        </w:tc>
        <w:tc>
          <w:tcPr>
            <w:tcW w:w="275" w:type="pct"/>
          </w:tcPr>
          <w:p w14:paraId="6D41C54F" w14:textId="77777777" w:rsidR="00C82BCE" w:rsidRPr="009C4175" w:rsidRDefault="00C82BCE" w:rsidP="004B391A">
            <w:pPr>
              <w:pStyle w:val="NoSpacing"/>
              <w:jc w:val="center"/>
            </w:pPr>
            <w:r w:rsidRPr="00BA50B9">
              <w:t>3</w:t>
            </w:r>
          </w:p>
        </w:tc>
      </w:tr>
      <w:tr w:rsidR="00C82BCE" w:rsidRPr="009C4175" w14:paraId="70F0C303" w14:textId="77777777" w:rsidTr="00517D3B">
        <w:trPr>
          <w:trHeight w:val="552"/>
        </w:trPr>
        <w:tc>
          <w:tcPr>
            <w:tcW w:w="5000" w:type="pct"/>
            <w:gridSpan w:val="6"/>
          </w:tcPr>
          <w:p w14:paraId="73E8BEC8" w14:textId="77777777" w:rsidR="00C82BCE" w:rsidRPr="009C4175" w:rsidRDefault="00C82BCE" w:rsidP="004B391A">
            <w:pPr>
              <w:jc w:val="center"/>
              <w:rPr>
                <w:b/>
              </w:rPr>
            </w:pPr>
            <w:r w:rsidRPr="009C4175">
              <w:rPr>
                <w:b/>
              </w:rPr>
              <w:t>PART – C (6 X 12 = 72 MARKS)</w:t>
            </w:r>
          </w:p>
          <w:p w14:paraId="42EBF3B2" w14:textId="77777777" w:rsidR="00C82BCE" w:rsidRPr="009C4175" w:rsidRDefault="00C82BCE" w:rsidP="004B391A">
            <w:pPr>
              <w:jc w:val="center"/>
              <w:rPr>
                <w:b/>
              </w:rPr>
            </w:pPr>
            <w:r w:rsidRPr="009C4175">
              <w:rPr>
                <w:b/>
              </w:rPr>
              <w:t>(Answer any five Questions from Q. No. 17 to 23, Q. No. 24 is Compulsory)</w:t>
            </w:r>
          </w:p>
        </w:tc>
      </w:tr>
      <w:tr w:rsidR="00C82BCE" w:rsidRPr="009C4175" w14:paraId="5AD5CC91" w14:textId="77777777" w:rsidTr="00237B34">
        <w:trPr>
          <w:trHeight w:val="283"/>
        </w:trPr>
        <w:tc>
          <w:tcPr>
            <w:tcW w:w="272" w:type="pct"/>
          </w:tcPr>
          <w:p w14:paraId="5F7631A4" w14:textId="77777777" w:rsidR="00C82BCE" w:rsidRPr="009C4175" w:rsidRDefault="00C82BCE" w:rsidP="004B391A">
            <w:pPr>
              <w:jc w:val="center"/>
            </w:pPr>
            <w:r w:rsidRPr="009C4175">
              <w:t>17.</w:t>
            </w:r>
          </w:p>
        </w:tc>
        <w:tc>
          <w:tcPr>
            <w:tcW w:w="189" w:type="pct"/>
          </w:tcPr>
          <w:p w14:paraId="545B3B9D" w14:textId="77777777" w:rsidR="00C82BCE" w:rsidRPr="009C4175" w:rsidRDefault="00C82BCE" w:rsidP="004B391A">
            <w:pPr>
              <w:jc w:val="center"/>
            </w:pPr>
          </w:p>
        </w:tc>
        <w:tc>
          <w:tcPr>
            <w:tcW w:w="3690" w:type="pct"/>
          </w:tcPr>
          <w:p w14:paraId="4B0AEA79" w14:textId="77777777" w:rsidR="00C82BCE" w:rsidRPr="009C4175" w:rsidRDefault="00C82BCE" w:rsidP="004B391A">
            <w:r>
              <w:t xml:space="preserve">Illustrate the method for the manufacture of wheat grits from whole wheat. </w:t>
            </w:r>
          </w:p>
        </w:tc>
        <w:tc>
          <w:tcPr>
            <w:tcW w:w="319" w:type="pct"/>
          </w:tcPr>
          <w:p w14:paraId="7CD20822" w14:textId="77777777" w:rsidR="00C82BCE" w:rsidRPr="009C4175" w:rsidRDefault="00C82BCE" w:rsidP="004B391A">
            <w:pPr>
              <w:jc w:val="center"/>
            </w:pPr>
            <w:r w:rsidRPr="009C4175">
              <w:t>CO1</w:t>
            </w:r>
          </w:p>
        </w:tc>
        <w:tc>
          <w:tcPr>
            <w:tcW w:w="256" w:type="pct"/>
          </w:tcPr>
          <w:p w14:paraId="208EFAF0" w14:textId="77777777" w:rsidR="00C82BCE" w:rsidRPr="009C4175" w:rsidRDefault="00C82BCE" w:rsidP="004B391A">
            <w:pPr>
              <w:jc w:val="center"/>
            </w:pPr>
            <w:r>
              <w:t>A</w:t>
            </w:r>
          </w:p>
        </w:tc>
        <w:tc>
          <w:tcPr>
            <w:tcW w:w="275" w:type="pct"/>
          </w:tcPr>
          <w:p w14:paraId="283D82F6" w14:textId="77777777" w:rsidR="00C82BCE" w:rsidRPr="009C4175" w:rsidRDefault="00C82BCE" w:rsidP="004B391A">
            <w:pPr>
              <w:jc w:val="center"/>
            </w:pPr>
            <w:r w:rsidRPr="009C4175">
              <w:t>12</w:t>
            </w:r>
          </w:p>
        </w:tc>
      </w:tr>
      <w:tr w:rsidR="00C82BCE" w:rsidRPr="009C4175" w14:paraId="0CCD124E" w14:textId="77777777" w:rsidTr="00237B34">
        <w:trPr>
          <w:trHeight w:val="283"/>
        </w:trPr>
        <w:tc>
          <w:tcPr>
            <w:tcW w:w="272" w:type="pct"/>
          </w:tcPr>
          <w:p w14:paraId="5715AF2A" w14:textId="77777777" w:rsidR="00C82BCE" w:rsidRPr="009C4175" w:rsidRDefault="00C82BCE" w:rsidP="004B391A">
            <w:pPr>
              <w:jc w:val="center"/>
            </w:pPr>
          </w:p>
        </w:tc>
        <w:tc>
          <w:tcPr>
            <w:tcW w:w="189" w:type="pct"/>
          </w:tcPr>
          <w:p w14:paraId="75EDCBF3" w14:textId="77777777" w:rsidR="00C82BCE" w:rsidRPr="009C4175" w:rsidRDefault="00C82BCE" w:rsidP="004B391A">
            <w:pPr>
              <w:jc w:val="center"/>
            </w:pPr>
          </w:p>
        </w:tc>
        <w:tc>
          <w:tcPr>
            <w:tcW w:w="3690" w:type="pct"/>
          </w:tcPr>
          <w:p w14:paraId="3EB6267C" w14:textId="77777777" w:rsidR="00C82BCE" w:rsidRPr="009C4175" w:rsidRDefault="00C82BCE" w:rsidP="004B391A"/>
        </w:tc>
        <w:tc>
          <w:tcPr>
            <w:tcW w:w="319" w:type="pct"/>
          </w:tcPr>
          <w:p w14:paraId="6CEF2A9A" w14:textId="77777777" w:rsidR="00C82BCE" w:rsidRPr="009C4175" w:rsidRDefault="00C82BCE" w:rsidP="004B391A">
            <w:pPr>
              <w:jc w:val="center"/>
            </w:pPr>
          </w:p>
        </w:tc>
        <w:tc>
          <w:tcPr>
            <w:tcW w:w="256" w:type="pct"/>
          </w:tcPr>
          <w:p w14:paraId="2E4241B2" w14:textId="77777777" w:rsidR="00C82BCE" w:rsidRPr="009C4175" w:rsidRDefault="00C82BCE" w:rsidP="004B391A">
            <w:pPr>
              <w:jc w:val="center"/>
            </w:pPr>
          </w:p>
        </w:tc>
        <w:tc>
          <w:tcPr>
            <w:tcW w:w="275" w:type="pct"/>
          </w:tcPr>
          <w:p w14:paraId="3EDF04EF" w14:textId="77777777" w:rsidR="00C82BCE" w:rsidRPr="009C4175" w:rsidRDefault="00C82BCE" w:rsidP="004B391A">
            <w:pPr>
              <w:jc w:val="center"/>
            </w:pPr>
          </w:p>
        </w:tc>
      </w:tr>
      <w:tr w:rsidR="00C82BCE" w:rsidRPr="009C4175" w14:paraId="52B54D01" w14:textId="77777777" w:rsidTr="00237B34">
        <w:trPr>
          <w:trHeight w:val="283"/>
        </w:trPr>
        <w:tc>
          <w:tcPr>
            <w:tcW w:w="272" w:type="pct"/>
          </w:tcPr>
          <w:p w14:paraId="3243E6C5" w14:textId="77777777" w:rsidR="00C82BCE" w:rsidRPr="009C4175" w:rsidRDefault="00C82BCE" w:rsidP="004B391A">
            <w:pPr>
              <w:jc w:val="center"/>
            </w:pPr>
            <w:r w:rsidRPr="009C4175">
              <w:t>18.</w:t>
            </w:r>
          </w:p>
        </w:tc>
        <w:tc>
          <w:tcPr>
            <w:tcW w:w="189" w:type="pct"/>
          </w:tcPr>
          <w:p w14:paraId="71F8E263" w14:textId="77777777" w:rsidR="00C82BCE" w:rsidRPr="009C4175" w:rsidRDefault="00C82BCE" w:rsidP="004B391A">
            <w:pPr>
              <w:jc w:val="center"/>
            </w:pPr>
          </w:p>
        </w:tc>
        <w:tc>
          <w:tcPr>
            <w:tcW w:w="3690" w:type="pct"/>
          </w:tcPr>
          <w:p w14:paraId="7411F376" w14:textId="77777777" w:rsidR="00C82BCE" w:rsidRPr="009C4175" w:rsidRDefault="00C82BCE" w:rsidP="001C1B7A">
            <w:pPr>
              <w:jc w:val="both"/>
            </w:pPr>
            <w:r>
              <w:t xml:space="preserve">Outline the process for manufacture of multi-grain bread, highlighting and justifying your choice for a) Method of dough preparation. b) Flour improvers for a soft bread. </w:t>
            </w:r>
          </w:p>
        </w:tc>
        <w:tc>
          <w:tcPr>
            <w:tcW w:w="319" w:type="pct"/>
          </w:tcPr>
          <w:p w14:paraId="6FB5EDAD" w14:textId="77777777" w:rsidR="00C82BCE" w:rsidRPr="009C4175" w:rsidRDefault="00C82BCE" w:rsidP="004B391A">
            <w:pPr>
              <w:jc w:val="center"/>
            </w:pPr>
            <w:r w:rsidRPr="009C4175">
              <w:t>CO2</w:t>
            </w:r>
          </w:p>
        </w:tc>
        <w:tc>
          <w:tcPr>
            <w:tcW w:w="256" w:type="pct"/>
          </w:tcPr>
          <w:p w14:paraId="316BF0C6" w14:textId="77777777" w:rsidR="00C82BCE" w:rsidRPr="009C4175" w:rsidRDefault="00C82BCE" w:rsidP="004B391A">
            <w:pPr>
              <w:jc w:val="center"/>
            </w:pPr>
            <w:r>
              <w:t>C</w:t>
            </w:r>
          </w:p>
        </w:tc>
        <w:tc>
          <w:tcPr>
            <w:tcW w:w="275" w:type="pct"/>
          </w:tcPr>
          <w:p w14:paraId="15009733" w14:textId="77777777" w:rsidR="00C82BCE" w:rsidRPr="009C4175" w:rsidRDefault="00C82BCE" w:rsidP="004B391A">
            <w:pPr>
              <w:jc w:val="center"/>
            </w:pPr>
            <w:r>
              <w:t>2x</w:t>
            </w:r>
            <w:r w:rsidRPr="009C4175">
              <w:t>6</w:t>
            </w:r>
            <w:r>
              <w:t xml:space="preserve"> - 12</w:t>
            </w:r>
          </w:p>
        </w:tc>
      </w:tr>
      <w:tr w:rsidR="00C82BCE" w:rsidRPr="009C4175" w14:paraId="754A26CE" w14:textId="77777777" w:rsidTr="00237B34">
        <w:trPr>
          <w:trHeight w:val="283"/>
        </w:trPr>
        <w:tc>
          <w:tcPr>
            <w:tcW w:w="272" w:type="pct"/>
          </w:tcPr>
          <w:p w14:paraId="1057F22A" w14:textId="77777777" w:rsidR="00C82BCE" w:rsidRPr="009C4175" w:rsidRDefault="00C82BCE" w:rsidP="004B391A">
            <w:pPr>
              <w:jc w:val="center"/>
            </w:pPr>
          </w:p>
        </w:tc>
        <w:tc>
          <w:tcPr>
            <w:tcW w:w="189" w:type="pct"/>
          </w:tcPr>
          <w:p w14:paraId="18F1DDB9" w14:textId="77777777" w:rsidR="00C82BCE" w:rsidRPr="009C4175" w:rsidRDefault="00C82BCE" w:rsidP="004B391A">
            <w:pPr>
              <w:jc w:val="center"/>
            </w:pPr>
          </w:p>
        </w:tc>
        <w:tc>
          <w:tcPr>
            <w:tcW w:w="3690" w:type="pct"/>
          </w:tcPr>
          <w:p w14:paraId="11D3B8FC" w14:textId="77777777" w:rsidR="00C82BCE" w:rsidRPr="009C4175" w:rsidRDefault="00C82BCE" w:rsidP="004B391A"/>
        </w:tc>
        <w:tc>
          <w:tcPr>
            <w:tcW w:w="319" w:type="pct"/>
          </w:tcPr>
          <w:p w14:paraId="026C468F" w14:textId="77777777" w:rsidR="00C82BCE" w:rsidRPr="009C4175" w:rsidRDefault="00C82BCE" w:rsidP="004B391A">
            <w:pPr>
              <w:jc w:val="center"/>
            </w:pPr>
          </w:p>
        </w:tc>
        <w:tc>
          <w:tcPr>
            <w:tcW w:w="256" w:type="pct"/>
          </w:tcPr>
          <w:p w14:paraId="0EDB9978" w14:textId="77777777" w:rsidR="00C82BCE" w:rsidRPr="009C4175" w:rsidRDefault="00C82BCE" w:rsidP="004B391A">
            <w:pPr>
              <w:jc w:val="center"/>
            </w:pPr>
          </w:p>
        </w:tc>
        <w:tc>
          <w:tcPr>
            <w:tcW w:w="275" w:type="pct"/>
          </w:tcPr>
          <w:p w14:paraId="199B48F2" w14:textId="77777777" w:rsidR="00C82BCE" w:rsidRPr="009C4175" w:rsidRDefault="00C82BCE" w:rsidP="004B391A">
            <w:pPr>
              <w:jc w:val="center"/>
            </w:pPr>
          </w:p>
        </w:tc>
      </w:tr>
      <w:tr w:rsidR="00C82BCE" w:rsidRPr="009C4175" w14:paraId="5E2ABEE7" w14:textId="77777777" w:rsidTr="00237B34">
        <w:trPr>
          <w:trHeight w:val="283"/>
        </w:trPr>
        <w:tc>
          <w:tcPr>
            <w:tcW w:w="272" w:type="pct"/>
          </w:tcPr>
          <w:p w14:paraId="38BFA433" w14:textId="77777777" w:rsidR="00C82BCE" w:rsidRPr="009C4175" w:rsidRDefault="00C82BCE" w:rsidP="004B391A">
            <w:pPr>
              <w:jc w:val="center"/>
            </w:pPr>
            <w:r w:rsidRPr="009C4175">
              <w:t>19.</w:t>
            </w:r>
          </w:p>
        </w:tc>
        <w:tc>
          <w:tcPr>
            <w:tcW w:w="189" w:type="pct"/>
          </w:tcPr>
          <w:p w14:paraId="2B0AF9A4" w14:textId="77777777" w:rsidR="00C82BCE" w:rsidRPr="009C4175" w:rsidRDefault="00C82BCE" w:rsidP="004B391A">
            <w:pPr>
              <w:jc w:val="center"/>
            </w:pPr>
          </w:p>
        </w:tc>
        <w:tc>
          <w:tcPr>
            <w:tcW w:w="3690" w:type="pct"/>
          </w:tcPr>
          <w:p w14:paraId="5F17DC7F" w14:textId="77777777" w:rsidR="00C82BCE" w:rsidRPr="009C4175" w:rsidRDefault="00C82BCE" w:rsidP="004B391A">
            <w:r>
              <w:t xml:space="preserve">Construct the steps involved in the manufacture of centre-filled biscuits. </w:t>
            </w:r>
          </w:p>
        </w:tc>
        <w:tc>
          <w:tcPr>
            <w:tcW w:w="319" w:type="pct"/>
          </w:tcPr>
          <w:p w14:paraId="3172DEC3" w14:textId="77777777" w:rsidR="00C82BCE" w:rsidRPr="009C4175" w:rsidRDefault="00C82BCE" w:rsidP="004B391A">
            <w:pPr>
              <w:jc w:val="center"/>
            </w:pPr>
            <w:r w:rsidRPr="009C4175">
              <w:t>CO3</w:t>
            </w:r>
          </w:p>
        </w:tc>
        <w:tc>
          <w:tcPr>
            <w:tcW w:w="256" w:type="pct"/>
          </w:tcPr>
          <w:p w14:paraId="1ED8A487" w14:textId="77777777" w:rsidR="00C82BCE" w:rsidRPr="009C4175" w:rsidRDefault="00C82BCE" w:rsidP="004B391A">
            <w:pPr>
              <w:jc w:val="center"/>
            </w:pPr>
            <w:r>
              <w:t>U</w:t>
            </w:r>
          </w:p>
        </w:tc>
        <w:tc>
          <w:tcPr>
            <w:tcW w:w="275" w:type="pct"/>
          </w:tcPr>
          <w:p w14:paraId="782C7FAB" w14:textId="77777777" w:rsidR="00C82BCE" w:rsidRPr="009C4175" w:rsidRDefault="00C82BCE" w:rsidP="004B391A">
            <w:pPr>
              <w:jc w:val="center"/>
            </w:pPr>
            <w:r w:rsidRPr="009C4175">
              <w:t>12</w:t>
            </w:r>
          </w:p>
        </w:tc>
      </w:tr>
      <w:tr w:rsidR="00C82BCE" w:rsidRPr="009C4175" w14:paraId="6D9BF5C0" w14:textId="77777777" w:rsidTr="00237B34">
        <w:trPr>
          <w:trHeight w:val="283"/>
        </w:trPr>
        <w:tc>
          <w:tcPr>
            <w:tcW w:w="272" w:type="pct"/>
          </w:tcPr>
          <w:p w14:paraId="28EA8075" w14:textId="77777777" w:rsidR="00C82BCE" w:rsidRPr="009C4175" w:rsidRDefault="00C82BCE" w:rsidP="004B391A">
            <w:pPr>
              <w:jc w:val="center"/>
            </w:pPr>
          </w:p>
        </w:tc>
        <w:tc>
          <w:tcPr>
            <w:tcW w:w="189" w:type="pct"/>
          </w:tcPr>
          <w:p w14:paraId="474EC87E" w14:textId="77777777" w:rsidR="00C82BCE" w:rsidRPr="009C4175" w:rsidRDefault="00C82BCE" w:rsidP="004B391A">
            <w:pPr>
              <w:jc w:val="center"/>
            </w:pPr>
          </w:p>
        </w:tc>
        <w:tc>
          <w:tcPr>
            <w:tcW w:w="3690" w:type="pct"/>
          </w:tcPr>
          <w:p w14:paraId="346E6842" w14:textId="77777777" w:rsidR="00C82BCE" w:rsidRPr="009C4175" w:rsidRDefault="00C82BCE" w:rsidP="004B391A"/>
        </w:tc>
        <w:tc>
          <w:tcPr>
            <w:tcW w:w="319" w:type="pct"/>
          </w:tcPr>
          <w:p w14:paraId="0AA287B1" w14:textId="77777777" w:rsidR="00C82BCE" w:rsidRPr="009C4175" w:rsidRDefault="00C82BCE" w:rsidP="004B391A">
            <w:pPr>
              <w:jc w:val="center"/>
            </w:pPr>
          </w:p>
        </w:tc>
        <w:tc>
          <w:tcPr>
            <w:tcW w:w="256" w:type="pct"/>
          </w:tcPr>
          <w:p w14:paraId="183C515E" w14:textId="77777777" w:rsidR="00C82BCE" w:rsidRPr="009C4175" w:rsidRDefault="00C82BCE" w:rsidP="004B391A">
            <w:pPr>
              <w:jc w:val="center"/>
            </w:pPr>
          </w:p>
        </w:tc>
        <w:tc>
          <w:tcPr>
            <w:tcW w:w="275" w:type="pct"/>
          </w:tcPr>
          <w:p w14:paraId="5D0A423D" w14:textId="77777777" w:rsidR="00C82BCE" w:rsidRPr="009C4175" w:rsidRDefault="00C82BCE" w:rsidP="004B391A">
            <w:pPr>
              <w:jc w:val="center"/>
            </w:pPr>
          </w:p>
        </w:tc>
      </w:tr>
      <w:tr w:rsidR="00C82BCE" w:rsidRPr="009C4175" w14:paraId="2D6D41CA" w14:textId="77777777" w:rsidTr="00237B34">
        <w:trPr>
          <w:trHeight w:val="283"/>
        </w:trPr>
        <w:tc>
          <w:tcPr>
            <w:tcW w:w="272" w:type="pct"/>
          </w:tcPr>
          <w:p w14:paraId="132FAD8E" w14:textId="77777777" w:rsidR="00C82BCE" w:rsidRPr="009C4175" w:rsidRDefault="00C82BCE" w:rsidP="004B391A">
            <w:pPr>
              <w:jc w:val="center"/>
            </w:pPr>
            <w:r w:rsidRPr="009C4175">
              <w:t>20.</w:t>
            </w:r>
          </w:p>
        </w:tc>
        <w:tc>
          <w:tcPr>
            <w:tcW w:w="189" w:type="pct"/>
          </w:tcPr>
          <w:p w14:paraId="2721DC28" w14:textId="77777777" w:rsidR="00C82BCE" w:rsidRPr="009C4175" w:rsidRDefault="00C82BCE" w:rsidP="004B391A">
            <w:pPr>
              <w:jc w:val="center"/>
            </w:pPr>
          </w:p>
        </w:tc>
        <w:tc>
          <w:tcPr>
            <w:tcW w:w="3690" w:type="pct"/>
          </w:tcPr>
          <w:p w14:paraId="5907AD84" w14:textId="77777777" w:rsidR="00C82BCE" w:rsidRPr="009C4175" w:rsidRDefault="00C82BCE" w:rsidP="001C1B7A">
            <w:pPr>
              <w:jc w:val="both"/>
            </w:pPr>
            <w:r>
              <w:t xml:space="preserve">Discuss the method of defecation of cane juice, with specific reference to liming.  </w:t>
            </w:r>
          </w:p>
        </w:tc>
        <w:tc>
          <w:tcPr>
            <w:tcW w:w="319" w:type="pct"/>
          </w:tcPr>
          <w:p w14:paraId="169889A1" w14:textId="77777777" w:rsidR="00C82BCE" w:rsidRPr="009C4175" w:rsidRDefault="00C82BCE" w:rsidP="004B391A">
            <w:pPr>
              <w:jc w:val="center"/>
            </w:pPr>
            <w:r w:rsidRPr="009C4175">
              <w:t>CO4</w:t>
            </w:r>
          </w:p>
        </w:tc>
        <w:tc>
          <w:tcPr>
            <w:tcW w:w="256" w:type="pct"/>
          </w:tcPr>
          <w:p w14:paraId="74E4B5CF" w14:textId="77777777" w:rsidR="00C82BCE" w:rsidRPr="009C4175" w:rsidRDefault="00C82BCE" w:rsidP="004B391A">
            <w:pPr>
              <w:jc w:val="center"/>
            </w:pPr>
            <w:r>
              <w:t>U</w:t>
            </w:r>
          </w:p>
        </w:tc>
        <w:tc>
          <w:tcPr>
            <w:tcW w:w="275" w:type="pct"/>
          </w:tcPr>
          <w:p w14:paraId="051FBB9E" w14:textId="77777777" w:rsidR="00C82BCE" w:rsidRPr="009C4175" w:rsidRDefault="00C82BCE" w:rsidP="004B391A">
            <w:pPr>
              <w:jc w:val="center"/>
            </w:pPr>
            <w:r w:rsidRPr="009C4175">
              <w:t>12</w:t>
            </w:r>
          </w:p>
        </w:tc>
      </w:tr>
      <w:tr w:rsidR="00C82BCE" w:rsidRPr="009C4175" w14:paraId="000ADD3E" w14:textId="77777777" w:rsidTr="00237B34">
        <w:trPr>
          <w:trHeight w:val="283"/>
        </w:trPr>
        <w:tc>
          <w:tcPr>
            <w:tcW w:w="272" w:type="pct"/>
          </w:tcPr>
          <w:p w14:paraId="5381AE5C" w14:textId="77777777" w:rsidR="00C82BCE" w:rsidRPr="009C4175" w:rsidRDefault="00C82BCE" w:rsidP="004B391A">
            <w:pPr>
              <w:jc w:val="center"/>
            </w:pPr>
          </w:p>
        </w:tc>
        <w:tc>
          <w:tcPr>
            <w:tcW w:w="189" w:type="pct"/>
          </w:tcPr>
          <w:p w14:paraId="310AE04E" w14:textId="77777777" w:rsidR="00C82BCE" w:rsidRPr="009C4175" w:rsidRDefault="00C82BCE" w:rsidP="004B391A">
            <w:pPr>
              <w:jc w:val="center"/>
            </w:pPr>
          </w:p>
        </w:tc>
        <w:tc>
          <w:tcPr>
            <w:tcW w:w="3690" w:type="pct"/>
          </w:tcPr>
          <w:p w14:paraId="094BE4DC" w14:textId="77777777" w:rsidR="00C82BCE" w:rsidRPr="009C4175" w:rsidRDefault="00C82BCE" w:rsidP="004B391A"/>
        </w:tc>
        <w:tc>
          <w:tcPr>
            <w:tcW w:w="319" w:type="pct"/>
          </w:tcPr>
          <w:p w14:paraId="3F977B34" w14:textId="77777777" w:rsidR="00C82BCE" w:rsidRPr="009C4175" w:rsidRDefault="00C82BCE" w:rsidP="004B391A">
            <w:pPr>
              <w:jc w:val="center"/>
            </w:pPr>
          </w:p>
        </w:tc>
        <w:tc>
          <w:tcPr>
            <w:tcW w:w="256" w:type="pct"/>
          </w:tcPr>
          <w:p w14:paraId="315E44F8" w14:textId="77777777" w:rsidR="00C82BCE" w:rsidRPr="009C4175" w:rsidRDefault="00C82BCE" w:rsidP="004B391A">
            <w:pPr>
              <w:jc w:val="center"/>
            </w:pPr>
          </w:p>
        </w:tc>
        <w:tc>
          <w:tcPr>
            <w:tcW w:w="275" w:type="pct"/>
          </w:tcPr>
          <w:p w14:paraId="0888B816" w14:textId="77777777" w:rsidR="00C82BCE" w:rsidRPr="009C4175" w:rsidRDefault="00C82BCE" w:rsidP="004B391A">
            <w:pPr>
              <w:jc w:val="center"/>
            </w:pPr>
          </w:p>
        </w:tc>
      </w:tr>
      <w:tr w:rsidR="00C82BCE" w:rsidRPr="009C4175" w14:paraId="7164E26E" w14:textId="77777777" w:rsidTr="00237B34">
        <w:trPr>
          <w:trHeight w:val="283"/>
        </w:trPr>
        <w:tc>
          <w:tcPr>
            <w:tcW w:w="272" w:type="pct"/>
          </w:tcPr>
          <w:p w14:paraId="3BD63E4F" w14:textId="77777777" w:rsidR="00C82BCE" w:rsidRPr="009C4175" w:rsidRDefault="00C82BCE" w:rsidP="004B391A">
            <w:pPr>
              <w:jc w:val="center"/>
            </w:pPr>
            <w:r w:rsidRPr="009C4175">
              <w:t>21.</w:t>
            </w:r>
          </w:p>
        </w:tc>
        <w:tc>
          <w:tcPr>
            <w:tcW w:w="189" w:type="pct"/>
          </w:tcPr>
          <w:p w14:paraId="25212BAD" w14:textId="77777777" w:rsidR="00C82BCE" w:rsidRPr="009C4175" w:rsidRDefault="00C82BCE" w:rsidP="004B391A">
            <w:pPr>
              <w:jc w:val="center"/>
            </w:pPr>
          </w:p>
        </w:tc>
        <w:tc>
          <w:tcPr>
            <w:tcW w:w="3690" w:type="pct"/>
          </w:tcPr>
          <w:p w14:paraId="04955E33" w14:textId="77777777" w:rsidR="00C82BCE" w:rsidRPr="009C4175" w:rsidRDefault="00C82BCE" w:rsidP="004B391A">
            <w:r>
              <w:t xml:space="preserve">Devise appropriate technology for the manufacture of port wine from banana. </w:t>
            </w:r>
          </w:p>
        </w:tc>
        <w:tc>
          <w:tcPr>
            <w:tcW w:w="319" w:type="pct"/>
          </w:tcPr>
          <w:p w14:paraId="714B6F8A" w14:textId="77777777" w:rsidR="00C82BCE" w:rsidRPr="009C4175" w:rsidRDefault="00C82BCE" w:rsidP="004B391A">
            <w:pPr>
              <w:jc w:val="center"/>
            </w:pPr>
            <w:r w:rsidRPr="009C4175">
              <w:t>CO5</w:t>
            </w:r>
          </w:p>
        </w:tc>
        <w:tc>
          <w:tcPr>
            <w:tcW w:w="256" w:type="pct"/>
          </w:tcPr>
          <w:p w14:paraId="7602F6FE" w14:textId="77777777" w:rsidR="00C82BCE" w:rsidRPr="009C4175" w:rsidRDefault="00C82BCE" w:rsidP="004B391A">
            <w:pPr>
              <w:jc w:val="center"/>
            </w:pPr>
            <w:r>
              <w:t>An</w:t>
            </w:r>
          </w:p>
        </w:tc>
        <w:tc>
          <w:tcPr>
            <w:tcW w:w="275" w:type="pct"/>
          </w:tcPr>
          <w:p w14:paraId="6ACA63D5" w14:textId="77777777" w:rsidR="00C82BCE" w:rsidRPr="009C4175" w:rsidRDefault="00C82BCE" w:rsidP="004B391A">
            <w:pPr>
              <w:jc w:val="center"/>
            </w:pPr>
            <w:r w:rsidRPr="009C4175">
              <w:t>12</w:t>
            </w:r>
          </w:p>
        </w:tc>
      </w:tr>
      <w:tr w:rsidR="00C82BCE" w:rsidRPr="009C4175" w14:paraId="2170E024" w14:textId="77777777" w:rsidTr="00237B34">
        <w:trPr>
          <w:trHeight w:val="283"/>
        </w:trPr>
        <w:tc>
          <w:tcPr>
            <w:tcW w:w="272" w:type="pct"/>
          </w:tcPr>
          <w:p w14:paraId="464F8022" w14:textId="77777777" w:rsidR="00C82BCE" w:rsidRPr="009C4175" w:rsidRDefault="00C82BCE" w:rsidP="004B391A">
            <w:pPr>
              <w:jc w:val="center"/>
            </w:pPr>
          </w:p>
        </w:tc>
        <w:tc>
          <w:tcPr>
            <w:tcW w:w="189" w:type="pct"/>
          </w:tcPr>
          <w:p w14:paraId="72F38106" w14:textId="77777777" w:rsidR="00C82BCE" w:rsidRPr="009C4175" w:rsidRDefault="00C82BCE" w:rsidP="004B391A">
            <w:pPr>
              <w:jc w:val="center"/>
            </w:pPr>
          </w:p>
        </w:tc>
        <w:tc>
          <w:tcPr>
            <w:tcW w:w="3690" w:type="pct"/>
          </w:tcPr>
          <w:p w14:paraId="02A9B9DF" w14:textId="77777777" w:rsidR="00C82BCE" w:rsidRPr="009C4175" w:rsidRDefault="00C82BCE" w:rsidP="004B391A"/>
        </w:tc>
        <w:tc>
          <w:tcPr>
            <w:tcW w:w="319" w:type="pct"/>
          </w:tcPr>
          <w:p w14:paraId="444C48B3" w14:textId="77777777" w:rsidR="00C82BCE" w:rsidRPr="009C4175" w:rsidRDefault="00C82BCE" w:rsidP="004B391A">
            <w:pPr>
              <w:jc w:val="center"/>
            </w:pPr>
          </w:p>
        </w:tc>
        <w:tc>
          <w:tcPr>
            <w:tcW w:w="256" w:type="pct"/>
          </w:tcPr>
          <w:p w14:paraId="3D8DC6B5" w14:textId="77777777" w:rsidR="00C82BCE" w:rsidRPr="009C4175" w:rsidRDefault="00C82BCE" w:rsidP="004B391A">
            <w:pPr>
              <w:jc w:val="center"/>
            </w:pPr>
          </w:p>
        </w:tc>
        <w:tc>
          <w:tcPr>
            <w:tcW w:w="275" w:type="pct"/>
          </w:tcPr>
          <w:p w14:paraId="030CE9C5" w14:textId="77777777" w:rsidR="00C82BCE" w:rsidRPr="009C4175" w:rsidRDefault="00C82BCE" w:rsidP="004B391A">
            <w:pPr>
              <w:jc w:val="center"/>
            </w:pPr>
          </w:p>
        </w:tc>
      </w:tr>
      <w:tr w:rsidR="00C82BCE" w:rsidRPr="009C4175" w14:paraId="32151DAF" w14:textId="77777777" w:rsidTr="00237B34">
        <w:trPr>
          <w:trHeight w:val="283"/>
        </w:trPr>
        <w:tc>
          <w:tcPr>
            <w:tcW w:w="272" w:type="pct"/>
          </w:tcPr>
          <w:p w14:paraId="02539A0E" w14:textId="77777777" w:rsidR="00C82BCE" w:rsidRPr="009C4175" w:rsidRDefault="00C82BCE" w:rsidP="004B391A">
            <w:pPr>
              <w:jc w:val="center"/>
            </w:pPr>
            <w:r w:rsidRPr="009C4175">
              <w:lastRenderedPageBreak/>
              <w:t>22.</w:t>
            </w:r>
          </w:p>
        </w:tc>
        <w:tc>
          <w:tcPr>
            <w:tcW w:w="189" w:type="pct"/>
          </w:tcPr>
          <w:p w14:paraId="5C49AE73" w14:textId="77777777" w:rsidR="00C82BCE" w:rsidRPr="009C4175" w:rsidRDefault="00C82BCE" w:rsidP="004B391A">
            <w:pPr>
              <w:jc w:val="center"/>
            </w:pPr>
          </w:p>
        </w:tc>
        <w:tc>
          <w:tcPr>
            <w:tcW w:w="3690" w:type="pct"/>
          </w:tcPr>
          <w:p w14:paraId="11B667CB" w14:textId="77777777" w:rsidR="00C82BCE" w:rsidRPr="009C4175" w:rsidRDefault="00C82BCE" w:rsidP="001C1B7A">
            <w:pPr>
              <w:jc w:val="both"/>
            </w:pPr>
            <w:r>
              <w:t xml:space="preserve">Develop a suitable process for the manufacture of a “Zero-calorie” grape-type carbonated beverage highlighting and justifying the choice of a) alternate sweetener and the level of addition b) level of carbonation c) “thickener” for improving the mouth feel. </w:t>
            </w:r>
          </w:p>
        </w:tc>
        <w:tc>
          <w:tcPr>
            <w:tcW w:w="319" w:type="pct"/>
          </w:tcPr>
          <w:p w14:paraId="1DB8A473" w14:textId="77777777" w:rsidR="00C82BCE" w:rsidRPr="009C4175" w:rsidRDefault="00C82BCE" w:rsidP="004B391A">
            <w:pPr>
              <w:jc w:val="center"/>
            </w:pPr>
            <w:r w:rsidRPr="009C4175">
              <w:t>CO</w:t>
            </w:r>
            <w:r>
              <w:t>5</w:t>
            </w:r>
          </w:p>
        </w:tc>
        <w:tc>
          <w:tcPr>
            <w:tcW w:w="256" w:type="pct"/>
          </w:tcPr>
          <w:p w14:paraId="4F89911D" w14:textId="77777777" w:rsidR="00C82BCE" w:rsidRPr="009C4175" w:rsidRDefault="00C82BCE" w:rsidP="004B391A">
            <w:pPr>
              <w:jc w:val="center"/>
            </w:pPr>
            <w:r>
              <w:t>C</w:t>
            </w:r>
          </w:p>
        </w:tc>
        <w:tc>
          <w:tcPr>
            <w:tcW w:w="275" w:type="pct"/>
          </w:tcPr>
          <w:p w14:paraId="6B90EE5C" w14:textId="77777777" w:rsidR="00C82BCE" w:rsidRPr="009C4175" w:rsidRDefault="00C82BCE" w:rsidP="004B391A">
            <w:pPr>
              <w:jc w:val="center"/>
            </w:pPr>
            <w:r w:rsidRPr="009C4175">
              <w:t>12</w:t>
            </w:r>
          </w:p>
        </w:tc>
      </w:tr>
      <w:tr w:rsidR="00C82BCE" w:rsidRPr="009C4175" w14:paraId="24FEF66A" w14:textId="77777777" w:rsidTr="00237B34">
        <w:trPr>
          <w:trHeight w:val="283"/>
        </w:trPr>
        <w:tc>
          <w:tcPr>
            <w:tcW w:w="272" w:type="pct"/>
          </w:tcPr>
          <w:p w14:paraId="6F208987" w14:textId="77777777" w:rsidR="00C82BCE" w:rsidRPr="009C4175" w:rsidRDefault="00C82BCE" w:rsidP="004B391A">
            <w:pPr>
              <w:jc w:val="center"/>
            </w:pPr>
          </w:p>
        </w:tc>
        <w:tc>
          <w:tcPr>
            <w:tcW w:w="189" w:type="pct"/>
          </w:tcPr>
          <w:p w14:paraId="4E4900C5" w14:textId="77777777" w:rsidR="00C82BCE" w:rsidRPr="009C4175" w:rsidRDefault="00C82BCE" w:rsidP="004B391A">
            <w:pPr>
              <w:jc w:val="center"/>
            </w:pPr>
          </w:p>
        </w:tc>
        <w:tc>
          <w:tcPr>
            <w:tcW w:w="3690" w:type="pct"/>
          </w:tcPr>
          <w:p w14:paraId="61AF61CD" w14:textId="77777777" w:rsidR="00C82BCE" w:rsidRPr="009C4175" w:rsidRDefault="00C82BCE" w:rsidP="004B391A"/>
        </w:tc>
        <w:tc>
          <w:tcPr>
            <w:tcW w:w="319" w:type="pct"/>
          </w:tcPr>
          <w:p w14:paraId="2047E651" w14:textId="77777777" w:rsidR="00C82BCE" w:rsidRPr="009C4175" w:rsidRDefault="00C82BCE" w:rsidP="004B391A">
            <w:pPr>
              <w:jc w:val="center"/>
            </w:pPr>
          </w:p>
        </w:tc>
        <w:tc>
          <w:tcPr>
            <w:tcW w:w="256" w:type="pct"/>
          </w:tcPr>
          <w:p w14:paraId="015B7A09" w14:textId="77777777" w:rsidR="00C82BCE" w:rsidRPr="009C4175" w:rsidRDefault="00C82BCE" w:rsidP="004B391A">
            <w:pPr>
              <w:jc w:val="center"/>
            </w:pPr>
          </w:p>
        </w:tc>
        <w:tc>
          <w:tcPr>
            <w:tcW w:w="275" w:type="pct"/>
          </w:tcPr>
          <w:p w14:paraId="2D655F1F" w14:textId="77777777" w:rsidR="00C82BCE" w:rsidRPr="009C4175" w:rsidRDefault="00C82BCE" w:rsidP="004B391A">
            <w:pPr>
              <w:jc w:val="center"/>
            </w:pPr>
          </w:p>
        </w:tc>
      </w:tr>
      <w:tr w:rsidR="00C82BCE" w:rsidRPr="009C4175" w14:paraId="5E35A300" w14:textId="77777777" w:rsidTr="00237B34">
        <w:trPr>
          <w:trHeight w:val="283"/>
        </w:trPr>
        <w:tc>
          <w:tcPr>
            <w:tcW w:w="272" w:type="pct"/>
          </w:tcPr>
          <w:p w14:paraId="644010CB" w14:textId="77777777" w:rsidR="00C82BCE" w:rsidRPr="009C4175" w:rsidRDefault="00C82BCE" w:rsidP="004B391A">
            <w:pPr>
              <w:jc w:val="center"/>
            </w:pPr>
            <w:r w:rsidRPr="009C4175">
              <w:t>23.</w:t>
            </w:r>
          </w:p>
        </w:tc>
        <w:tc>
          <w:tcPr>
            <w:tcW w:w="189" w:type="pct"/>
          </w:tcPr>
          <w:p w14:paraId="08D11A7F" w14:textId="77777777" w:rsidR="00C82BCE" w:rsidRPr="009C4175" w:rsidRDefault="00C82BCE" w:rsidP="004B391A">
            <w:pPr>
              <w:jc w:val="center"/>
            </w:pPr>
          </w:p>
        </w:tc>
        <w:tc>
          <w:tcPr>
            <w:tcW w:w="3690" w:type="pct"/>
          </w:tcPr>
          <w:p w14:paraId="58F234BB" w14:textId="77777777" w:rsidR="00C82BCE" w:rsidRPr="009C4175" w:rsidRDefault="00C82BCE" w:rsidP="004B391A">
            <w:r>
              <w:t>Outline the methods used for production of hard boiled candies.</w:t>
            </w:r>
          </w:p>
        </w:tc>
        <w:tc>
          <w:tcPr>
            <w:tcW w:w="319" w:type="pct"/>
          </w:tcPr>
          <w:p w14:paraId="5EDDC56B" w14:textId="77777777" w:rsidR="00C82BCE" w:rsidRPr="009C4175" w:rsidRDefault="00C82BCE" w:rsidP="004B391A">
            <w:pPr>
              <w:jc w:val="center"/>
            </w:pPr>
            <w:r w:rsidRPr="009C4175">
              <w:t>CO</w:t>
            </w:r>
            <w:r>
              <w:t>4</w:t>
            </w:r>
          </w:p>
        </w:tc>
        <w:tc>
          <w:tcPr>
            <w:tcW w:w="256" w:type="pct"/>
          </w:tcPr>
          <w:p w14:paraId="7CEB91C1" w14:textId="77777777" w:rsidR="00C82BCE" w:rsidRPr="009C4175" w:rsidRDefault="00C82BCE" w:rsidP="004B391A">
            <w:pPr>
              <w:jc w:val="center"/>
            </w:pPr>
            <w:r>
              <w:t>U</w:t>
            </w:r>
          </w:p>
        </w:tc>
        <w:tc>
          <w:tcPr>
            <w:tcW w:w="275" w:type="pct"/>
          </w:tcPr>
          <w:p w14:paraId="74438AED" w14:textId="77777777" w:rsidR="00C82BCE" w:rsidRPr="009C4175" w:rsidRDefault="00C82BCE" w:rsidP="004B391A">
            <w:pPr>
              <w:jc w:val="center"/>
            </w:pPr>
            <w:r w:rsidRPr="009C4175">
              <w:t>12</w:t>
            </w:r>
          </w:p>
        </w:tc>
      </w:tr>
      <w:tr w:rsidR="00C82BCE" w:rsidRPr="009C4175" w14:paraId="0A16A504" w14:textId="77777777" w:rsidTr="00F94208">
        <w:trPr>
          <w:trHeight w:val="550"/>
        </w:trPr>
        <w:tc>
          <w:tcPr>
            <w:tcW w:w="5000" w:type="pct"/>
            <w:gridSpan w:val="6"/>
            <w:vAlign w:val="center"/>
          </w:tcPr>
          <w:p w14:paraId="4ABB2F69" w14:textId="77777777" w:rsidR="00C82BCE" w:rsidRPr="009C4175" w:rsidRDefault="00C82BCE" w:rsidP="004B391A">
            <w:pPr>
              <w:jc w:val="center"/>
              <w:rPr>
                <w:b/>
                <w:bCs/>
              </w:rPr>
            </w:pPr>
            <w:r w:rsidRPr="009C4175">
              <w:rPr>
                <w:b/>
                <w:bCs/>
              </w:rPr>
              <w:t>COMPULSORY QUESTION</w:t>
            </w:r>
          </w:p>
        </w:tc>
      </w:tr>
      <w:tr w:rsidR="00C82BCE" w:rsidRPr="009C4175" w14:paraId="7BB30126" w14:textId="77777777" w:rsidTr="00237B34">
        <w:trPr>
          <w:trHeight w:val="283"/>
        </w:trPr>
        <w:tc>
          <w:tcPr>
            <w:tcW w:w="272" w:type="pct"/>
          </w:tcPr>
          <w:p w14:paraId="21C54413" w14:textId="77777777" w:rsidR="00C82BCE" w:rsidRPr="009C4175" w:rsidRDefault="00C82BCE" w:rsidP="004B391A">
            <w:pPr>
              <w:jc w:val="center"/>
            </w:pPr>
            <w:r w:rsidRPr="009C4175">
              <w:t>24.</w:t>
            </w:r>
          </w:p>
        </w:tc>
        <w:tc>
          <w:tcPr>
            <w:tcW w:w="189" w:type="pct"/>
          </w:tcPr>
          <w:p w14:paraId="27D15A88" w14:textId="77777777" w:rsidR="00C82BCE" w:rsidRPr="009C4175" w:rsidRDefault="00C82BCE" w:rsidP="004B391A">
            <w:pPr>
              <w:jc w:val="center"/>
            </w:pPr>
          </w:p>
        </w:tc>
        <w:tc>
          <w:tcPr>
            <w:tcW w:w="3690" w:type="pct"/>
          </w:tcPr>
          <w:p w14:paraId="258ACDC7" w14:textId="77777777" w:rsidR="00C82BCE" w:rsidRPr="009C4175" w:rsidRDefault="00C82BCE" w:rsidP="004B391A">
            <w:r>
              <w:t>Illustrate in detail the method of manufacturing of dark chocolates.</w:t>
            </w:r>
          </w:p>
        </w:tc>
        <w:tc>
          <w:tcPr>
            <w:tcW w:w="319" w:type="pct"/>
          </w:tcPr>
          <w:p w14:paraId="590511E0" w14:textId="77777777" w:rsidR="00C82BCE" w:rsidRPr="009C4175" w:rsidRDefault="00C82BCE" w:rsidP="004B391A">
            <w:pPr>
              <w:jc w:val="center"/>
            </w:pPr>
            <w:r w:rsidRPr="009C4175">
              <w:t>CO6</w:t>
            </w:r>
          </w:p>
        </w:tc>
        <w:tc>
          <w:tcPr>
            <w:tcW w:w="256" w:type="pct"/>
          </w:tcPr>
          <w:p w14:paraId="328B9C43" w14:textId="77777777" w:rsidR="00C82BCE" w:rsidRPr="009C4175" w:rsidRDefault="00C82BCE" w:rsidP="004B391A">
            <w:pPr>
              <w:jc w:val="center"/>
            </w:pPr>
            <w:r>
              <w:t>A</w:t>
            </w:r>
          </w:p>
        </w:tc>
        <w:tc>
          <w:tcPr>
            <w:tcW w:w="275" w:type="pct"/>
          </w:tcPr>
          <w:p w14:paraId="30F680AC" w14:textId="77777777" w:rsidR="00C82BCE" w:rsidRPr="009C4175" w:rsidRDefault="00C82BCE" w:rsidP="004B391A">
            <w:pPr>
              <w:jc w:val="center"/>
            </w:pPr>
            <w:r w:rsidRPr="009C4175">
              <w:t>12</w:t>
            </w:r>
          </w:p>
        </w:tc>
      </w:tr>
    </w:tbl>
    <w:p w14:paraId="1D4017A0" w14:textId="77777777" w:rsidR="00C82BCE" w:rsidRDefault="00C82BCE" w:rsidP="002E336A"/>
    <w:p w14:paraId="3ED722AD"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E5A209C"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453D0ED6" w14:textId="77777777" w:rsidTr="00517D3B">
        <w:trPr>
          <w:trHeight w:val="283"/>
        </w:trPr>
        <w:tc>
          <w:tcPr>
            <w:tcW w:w="670" w:type="dxa"/>
          </w:tcPr>
          <w:p w14:paraId="42A1F1BD" w14:textId="77777777" w:rsidR="00C82BCE" w:rsidRPr="0051318C" w:rsidRDefault="00C82BCE" w:rsidP="00517D3B">
            <w:pPr>
              <w:jc w:val="center"/>
              <w:rPr>
                <w:sz w:val="22"/>
                <w:szCs w:val="22"/>
              </w:rPr>
            </w:pPr>
          </w:p>
        </w:tc>
        <w:tc>
          <w:tcPr>
            <w:tcW w:w="9820" w:type="dxa"/>
          </w:tcPr>
          <w:p w14:paraId="59C3BD2B" w14:textId="77777777" w:rsidR="00C82BCE" w:rsidRPr="0051318C" w:rsidRDefault="00C82BCE" w:rsidP="00517D3B">
            <w:pPr>
              <w:jc w:val="center"/>
              <w:rPr>
                <w:b/>
                <w:sz w:val="22"/>
                <w:szCs w:val="22"/>
              </w:rPr>
            </w:pPr>
            <w:r w:rsidRPr="0051318C">
              <w:rPr>
                <w:b/>
                <w:sz w:val="22"/>
                <w:szCs w:val="22"/>
              </w:rPr>
              <w:t>COURSE OUTCOMES</w:t>
            </w:r>
          </w:p>
        </w:tc>
      </w:tr>
      <w:tr w:rsidR="00C82BCE" w14:paraId="5D8A7947" w14:textId="77777777" w:rsidTr="00F94208">
        <w:trPr>
          <w:trHeight w:val="283"/>
        </w:trPr>
        <w:tc>
          <w:tcPr>
            <w:tcW w:w="670" w:type="dxa"/>
          </w:tcPr>
          <w:p w14:paraId="526EF704" w14:textId="77777777" w:rsidR="00C82BCE" w:rsidRPr="00302FF6" w:rsidRDefault="00C82BCE" w:rsidP="007A17E4">
            <w:pPr>
              <w:jc w:val="center"/>
              <w:rPr>
                <w:b/>
                <w:bCs/>
                <w:sz w:val="22"/>
                <w:szCs w:val="22"/>
              </w:rPr>
            </w:pPr>
            <w:r w:rsidRPr="00302FF6">
              <w:rPr>
                <w:b/>
                <w:bCs/>
                <w:sz w:val="22"/>
                <w:szCs w:val="22"/>
              </w:rPr>
              <w:t>CO1</w:t>
            </w:r>
          </w:p>
        </w:tc>
        <w:tc>
          <w:tcPr>
            <w:tcW w:w="9820" w:type="dxa"/>
          </w:tcPr>
          <w:p w14:paraId="0607350A" w14:textId="77777777" w:rsidR="00C82BCE" w:rsidRPr="0051318C" w:rsidRDefault="00C82BCE" w:rsidP="007A17E4">
            <w:pPr>
              <w:rPr>
                <w:sz w:val="22"/>
                <w:szCs w:val="22"/>
              </w:rPr>
            </w:pPr>
            <w:r>
              <w:t>To</w:t>
            </w:r>
            <w:r w:rsidRPr="00176854">
              <w:rPr>
                <w:spacing w:val="3"/>
              </w:rPr>
              <w:t xml:space="preserve"> </w:t>
            </w:r>
            <w:r>
              <w:t>gain</w:t>
            </w:r>
            <w:r w:rsidRPr="00176854">
              <w:rPr>
                <w:spacing w:val="3"/>
              </w:rPr>
              <w:t xml:space="preserve"> </w:t>
            </w:r>
            <w:r>
              <w:t>knowledge</w:t>
            </w:r>
            <w:r w:rsidRPr="00176854">
              <w:rPr>
                <w:spacing w:val="4"/>
              </w:rPr>
              <w:t xml:space="preserve"> </w:t>
            </w:r>
            <w:r>
              <w:t>on</w:t>
            </w:r>
            <w:r w:rsidRPr="00176854">
              <w:rPr>
                <w:spacing w:val="1"/>
              </w:rPr>
              <w:t xml:space="preserve"> </w:t>
            </w:r>
            <w:r>
              <w:t>the</w:t>
            </w:r>
            <w:r w:rsidRPr="00176854">
              <w:rPr>
                <w:spacing w:val="1"/>
              </w:rPr>
              <w:t xml:space="preserve"> </w:t>
            </w:r>
            <w:r>
              <w:t>ingredients1,</w:t>
            </w:r>
            <w:r w:rsidRPr="00176854">
              <w:rPr>
                <w:spacing w:val="1"/>
              </w:rPr>
              <w:t xml:space="preserve"> </w:t>
            </w:r>
            <w:r>
              <w:t>process</w:t>
            </w:r>
            <w:r w:rsidRPr="00176854">
              <w:rPr>
                <w:spacing w:val="2"/>
              </w:rPr>
              <w:t xml:space="preserve"> </w:t>
            </w:r>
            <w:r>
              <w:t>and</w:t>
            </w:r>
            <w:r w:rsidRPr="00176854">
              <w:rPr>
                <w:spacing w:val="2"/>
              </w:rPr>
              <w:t xml:space="preserve"> </w:t>
            </w:r>
            <w:r>
              <w:t>machinery</w:t>
            </w:r>
            <w:r w:rsidRPr="00176854">
              <w:rPr>
                <w:spacing w:val="1"/>
              </w:rPr>
              <w:t xml:space="preserve"> </w:t>
            </w:r>
            <w:r>
              <w:t>involved</w:t>
            </w:r>
            <w:r w:rsidRPr="00176854">
              <w:rPr>
                <w:spacing w:val="4"/>
              </w:rPr>
              <w:t xml:space="preserve"> </w:t>
            </w:r>
            <w:r>
              <w:t>in</w:t>
            </w:r>
            <w:r w:rsidRPr="00176854">
              <w:rPr>
                <w:spacing w:val="1"/>
              </w:rPr>
              <w:t xml:space="preserve"> bakery </w:t>
            </w:r>
            <w:r>
              <w:t>and</w:t>
            </w:r>
            <w:r w:rsidRPr="00176854">
              <w:rPr>
                <w:spacing w:val="4"/>
              </w:rPr>
              <w:t xml:space="preserve"> </w:t>
            </w:r>
            <w:r>
              <w:t>confectionery</w:t>
            </w:r>
            <w:r w:rsidRPr="00176854">
              <w:rPr>
                <w:spacing w:val="-52"/>
              </w:rPr>
              <w:t xml:space="preserve"> </w:t>
            </w:r>
            <w:r>
              <w:t>and</w:t>
            </w:r>
            <w:r w:rsidRPr="00176854">
              <w:rPr>
                <w:spacing w:val="-1"/>
              </w:rPr>
              <w:t xml:space="preserve"> </w:t>
            </w:r>
            <w:r>
              <w:t>beverage</w:t>
            </w:r>
            <w:r w:rsidRPr="00176854">
              <w:rPr>
                <w:spacing w:val="-2"/>
              </w:rPr>
              <w:t xml:space="preserve"> </w:t>
            </w:r>
            <w:r>
              <w:t>technology.</w:t>
            </w:r>
          </w:p>
        </w:tc>
      </w:tr>
      <w:tr w:rsidR="00C82BCE" w14:paraId="3B3CFE23" w14:textId="77777777" w:rsidTr="00F94208">
        <w:trPr>
          <w:trHeight w:val="283"/>
        </w:trPr>
        <w:tc>
          <w:tcPr>
            <w:tcW w:w="670" w:type="dxa"/>
          </w:tcPr>
          <w:p w14:paraId="245B7EEC" w14:textId="77777777" w:rsidR="00C82BCE" w:rsidRPr="00302FF6" w:rsidRDefault="00C82BCE" w:rsidP="007A17E4">
            <w:pPr>
              <w:jc w:val="center"/>
              <w:rPr>
                <w:b/>
                <w:bCs/>
                <w:sz w:val="22"/>
                <w:szCs w:val="22"/>
              </w:rPr>
            </w:pPr>
            <w:r w:rsidRPr="00302FF6">
              <w:rPr>
                <w:b/>
                <w:bCs/>
                <w:sz w:val="22"/>
                <w:szCs w:val="22"/>
              </w:rPr>
              <w:t>CO2</w:t>
            </w:r>
          </w:p>
        </w:tc>
        <w:tc>
          <w:tcPr>
            <w:tcW w:w="9820" w:type="dxa"/>
          </w:tcPr>
          <w:p w14:paraId="6520ED50" w14:textId="77777777" w:rsidR="00C82BCE" w:rsidRPr="0051318C" w:rsidRDefault="00C82BCE" w:rsidP="007A17E4">
            <w:pPr>
              <w:rPr>
                <w:sz w:val="22"/>
                <w:szCs w:val="22"/>
              </w:rPr>
            </w:pPr>
            <w:r>
              <w:t>To</w:t>
            </w:r>
            <w:r>
              <w:rPr>
                <w:spacing w:val="-1"/>
              </w:rPr>
              <w:t xml:space="preserve"> </w:t>
            </w:r>
            <w:r>
              <w:t>understand</w:t>
            </w:r>
            <w:r>
              <w:rPr>
                <w:spacing w:val="-3"/>
              </w:rPr>
              <w:t xml:space="preserve"> </w:t>
            </w:r>
            <w:r>
              <w:t>the</w:t>
            </w:r>
            <w:r>
              <w:rPr>
                <w:spacing w:val="-3"/>
              </w:rPr>
              <w:t xml:space="preserve"> </w:t>
            </w:r>
            <w:r>
              <w:t>importance and</w:t>
            </w:r>
            <w:r>
              <w:rPr>
                <w:spacing w:val="-3"/>
              </w:rPr>
              <w:t xml:space="preserve"> </w:t>
            </w:r>
            <w:r>
              <w:t>effect of</w:t>
            </w:r>
            <w:r>
              <w:rPr>
                <w:spacing w:val="-1"/>
              </w:rPr>
              <w:t xml:space="preserve"> </w:t>
            </w:r>
            <w:r>
              <w:t>quality</w:t>
            </w:r>
            <w:r>
              <w:rPr>
                <w:spacing w:val="-3"/>
              </w:rPr>
              <w:t xml:space="preserve"> </w:t>
            </w:r>
            <w:r>
              <w:t>of</w:t>
            </w:r>
            <w:r>
              <w:rPr>
                <w:spacing w:val="-1"/>
              </w:rPr>
              <w:t xml:space="preserve"> </w:t>
            </w:r>
            <w:r>
              <w:t>raw</w:t>
            </w:r>
            <w:r>
              <w:rPr>
                <w:spacing w:val="-1"/>
              </w:rPr>
              <w:t xml:space="preserve"> </w:t>
            </w:r>
            <w:r>
              <w:t>materials</w:t>
            </w:r>
            <w:r>
              <w:rPr>
                <w:spacing w:val="-1"/>
              </w:rPr>
              <w:t xml:space="preserve"> </w:t>
            </w:r>
            <w:r>
              <w:t>on the</w:t>
            </w:r>
            <w:r>
              <w:rPr>
                <w:spacing w:val="-1"/>
              </w:rPr>
              <w:t xml:space="preserve"> </w:t>
            </w:r>
            <w:r>
              <w:t>final products</w:t>
            </w:r>
          </w:p>
        </w:tc>
      </w:tr>
      <w:tr w:rsidR="00C82BCE" w14:paraId="1BD2E9A4" w14:textId="77777777" w:rsidTr="00F94208">
        <w:trPr>
          <w:trHeight w:val="283"/>
        </w:trPr>
        <w:tc>
          <w:tcPr>
            <w:tcW w:w="670" w:type="dxa"/>
          </w:tcPr>
          <w:p w14:paraId="2DEE6A05" w14:textId="77777777" w:rsidR="00C82BCE" w:rsidRPr="00302FF6" w:rsidRDefault="00C82BCE" w:rsidP="007A17E4">
            <w:pPr>
              <w:jc w:val="center"/>
              <w:rPr>
                <w:b/>
                <w:bCs/>
                <w:sz w:val="22"/>
                <w:szCs w:val="22"/>
              </w:rPr>
            </w:pPr>
            <w:r w:rsidRPr="00302FF6">
              <w:rPr>
                <w:b/>
                <w:bCs/>
                <w:sz w:val="22"/>
                <w:szCs w:val="22"/>
              </w:rPr>
              <w:t>CO3</w:t>
            </w:r>
          </w:p>
        </w:tc>
        <w:tc>
          <w:tcPr>
            <w:tcW w:w="9820" w:type="dxa"/>
          </w:tcPr>
          <w:p w14:paraId="2E660B79" w14:textId="77777777" w:rsidR="00C82BCE" w:rsidRPr="0051318C" w:rsidRDefault="00C82BCE" w:rsidP="007A17E4">
            <w:pPr>
              <w:rPr>
                <w:sz w:val="22"/>
                <w:szCs w:val="22"/>
              </w:rPr>
            </w:pPr>
            <w:r>
              <w:t>To</w:t>
            </w:r>
            <w:r w:rsidRPr="00176854">
              <w:rPr>
                <w:spacing w:val="-4"/>
              </w:rPr>
              <w:t xml:space="preserve"> </w:t>
            </w:r>
            <w:r>
              <w:t>apply</w:t>
            </w:r>
            <w:r w:rsidRPr="00176854">
              <w:rPr>
                <w:spacing w:val="-3"/>
              </w:rPr>
              <w:t xml:space="preserve"> </w:t>
            </w:r>
            <w:r>
              <w:t>the</w:t>
            </w:r>
            <w:r w:rsidRPr="00176854">
              <w:rPr>
                <w:spacing w:val="-1"/>
              </w:rPr>
              <w:t xml:space="preserve"> </w:t>
            </w:r>
            <w:r>
              <w:t>knowledge gained</w:t>
            </w:r>
            <w:r w:rsidRPr="00176854">
              <w:rPr>
                <w:spacing w:val="-1"/>
              </w:rPr>
              <w:t xml:space="preserve"> </w:t>
            </w:r>
            <w:r>
              <w:t>in</w:t>
            </w:r>
            <w:r w:rsidRPr="00176854">
              <w:rPr>
                <w:spacing w:val="-3"/>
              </w:rPr>
              <w:t xml:space="preserve"> </w:t>
            </w:r>
            <w:r>
              <w:t>formulating</w:t>
            </w:r>
            <w:r w:rsidRPr="00176854">
              <w:rPr>
                <w:spacing w:val="-4"/>
              </w:rPr>
              <w:t xml:space="preserve"> </w:t>
            </w:r>
            <w:r>
              <w:t>new types</w:t>
            </w:r>
            <w:r w:rsidRPr="00176854">
              <w:rPr>
                <w:spacing w:val="-1"/>
              </w:rPr>
              <w:t xml:space="preserve"> </w:t>
            </w:r>
            <w:r>
              <w:t>of</w:t>
            </w:r>
            <w:r w:rsidRPr="00176854">
              <w:rPr>
                <w:spacing w:val="-2"/>
              </w:rPr>
              <w:t xml:space="preserve"> </w:t>
            </w:r>
            <w:r>
              <w:t>products</w:t>
            </w:r>
          </w:p>
        </w:tc>
      </w:tr>
      <w:tr w:rsidR="00C82BCE" w14:paraId="081BC328" w14:textId="77777777" w:rsidTr="00F94208">
        <w:trPr>
          <w:trHeight w:val="283"/>
        </w:trPr>
        <w:tc>
          <w:tcPr>
            <w:tcW w:w="670" w:type="dxa"/>
          </w:tcPr>
          <w:p w14:paraId="0559F367" w14:textId="77777777" w:rsidR="00C82BCE" w:rsidRPr="00302FF6" w:rsidRDefault="00C82BCE" w:rsidP="007A17E4">
            <w:pPr>
              <w:jc w:val="center"/>
              <w:rPr>
                <w:b/>
                <w:bCs/>
                <w:sz w:val="22"/>
                <w:szCs w:val="22"/>
              </w:rPr>
            </w:pPr>
            <w:r w:rsidRPr="00302FF6">
              <w:rPr>
                <w:b/>
                <w:bCs/>
                <w:sz w:val="22"/>
                <w:szCs w:val="22"/>
              </w:rPr>
              <w:t>CO4</w:t>
            </w:r>
          </w:p>
        </w:tc>
        <w:tc>
          <w:tcPr>
            <w:tcW w:w="9820" w:type="dxa"/>
          </w:tcPr>
          <w:p w14:paraId="66DB5A15" w14:textId="77777777" w:rsidR="00C82BCE" w:rsidRPr="0051318C" w:rsidRDefault="00C82BCE" w:rsidP="007A17E4">
            <w:pPr>
              <w:rPr>
                <w:sz w:val="22"/>
                <w:szCs w:val="22"/>
              </w:rPr>
            </w:pPr>
            <w:r>
              <w:t>To</w:t>
            </w:r>
            <w:r w:rsidRPr="00176854">
              <w:rPr>
                <w:spacing w:val="-5"/>
              </w:rPr>
              <w:t xml:space="preserve"> </w:t>
            </w:r>
            <w:r>
              <w:t>critically</w:t>
            </w:r>
            <w:r w:rsidRPr="00176854">
              <w:rPr>
                <w:spacing w:val="-4"/>
              </w:rPr>
              <w:t xml:space="preserve"> </w:t>
            </w:r>
            <w:r>
              <w:t>analyze</w:t>
            </w:r>
            <w:r w:rsidRPr="00176854">
              <w:rPr>
                <w:spacing w:val="-1"/>
              </w:rPr>
              <w:t xml:space="preserve"> </w:t>
            </w:r>
            <w:r>
              <w:t>the</w:t>
            </w:r>
            <w:r w:rsidRPr="00176854">
              <w:rPr>
                <w:spacing w:val="-1"/>
              </w:rPr>
              <w:t xml:space="preserve"> </w:t>
            </w:r>
            <w:r>
              <w:t>process</w:t>
            </w:r>
            <w:r w:rsidRPr="00176854">
              <w:rPr>
                <w:spacing w:val="-3"/>
              </w:rPr>
              <w:t xml:space="preserve"> </w:t>
            </w:r>
            <w:r>
              <w:t>for</w:t>
            </w:r>
            <w:r w:rsidRPr="00176854">
              <w:rPr>
                <w:spacing w:val="-1"/>
              </w:rPr>
              <w:t xml:space="preserve"> </w:t>
            </w:r>
            <w:r>
              <w:t>maintaining</w:t>
            </w:r>
            <w:r w:rsidRPr="00176854">
              <w:rPr>
                <w:spacing w:val="-4"/>
              </w:rPr>
              <w:t xml:space="preserve"> </w:t>
            </w:r>
            <w:r>
              <w:t>and</w:t>
            </w:r>
            <w:r w:rsidRPr="00176854">
              <w:rPr>
                <w:spacing w:val="-2"/>
              </w:rPr>
              <w:t xml:space="preserve"> </w:t>
            </w:r>
            <w:r>
              <w:t>improving</w:t>
            </w:r>
            <w:r w:rsidRPr="00176854">
              <w:rPr>
                <w:spacing w:val="-4"/>
              </w:rPr>
              <w:t xml:space="preserve"> </w:t>
            </w:r>
            <w:r>
              <w:t>the</w:t>
            </w:r>
            <w:r w:rsidRPr="00176854">
              <w:rPr>
                <w:spacing w:val="-1"/>
              </w:rPr>
              <w:t xml:space="preserve"> </w:t>
            </w:r>
            <w:r>
              <w:t>quality</w:t>
            </w:r>
            <w:r w:rsidRPr="00176854">
              <w:rPr>
                <w:spacing w:val="-4"/>
              </w:rPr>
              <w:t xml:space="preserve"> </w:t>
            </w:r>
            <w:r>
              <w:t>of</w:t>
            </w:r>
            <w:r w:rsidRPr="00176854">
              <w:rPr>
                <w:spacing w:val="-1"/>
              </w:rPr>
              <w:t xml:space="preserve"> </w:t>
            </w:r>
            <w:r>
              <w:t>the</w:t>
            </w:r>
            <w:r w:rsidRPr="00176854">
              <w:rPr>
                <w:spacing w:val="-3"/>
              </w:rPr>
              <w:t xml:space="preserve"> </w:t>
            </w:r>
            <w:r>
              <w:t>final product</w:t>
            </w:r>
          </w:p>
        </w:tc>
      </w:tr>
      <w:tr w:rsidR="00C82BCE" w14:paraId="119F62CD" w14:textId="77777777" w:rsidTr="00F94208">
        <w:trPr>
          <w:trHeight w:val="283"/>
        </w:trPr>
        <w:tc>
          <w:tcPr>
            <w:tcW w:w="670" w:type="dxa"/>
          </w:tcPr>
          <w:p w14:paraId="2C1A7BBF" w14:textId="77777777" w:rsidR="00C82BCE" w:rsidRPr="00302FF6" w:rsidRDefault="00C82BCE" w:rsidP="007A17E4">
            <w:pPr>
              <w:jc w:val="center"/>
              <w:rPr>
                <w:b/>
                <w:bCs/>
                <w:sz w:val="22"/>
                <w:szCs w:val="22"/>
              </w:rPr>
            </w:pPr>
            <w:r w:rsidRPr="00302FF6">
              <w:rPr>
                <w:b/>
                <w:bCs/>
                <w:sz w:val="22"/>
                <w:szCs w:val="22"/>
              </w:rPr>
              <w:t>CO5</w:t>
            </w:r>
          </w:p>
        </w:tc>
        <w:tc>
          <w:tcPr>
            <w:tcW w:w="9820" w:type="dxa"/>
          </w:tcPr>
          <w:p w14:paraId="0F0A1A4B" w14:textId="77777777" w:rsidR="00C82BCE" w:rsidRPr="0051318C" w:rsidRDefault="00C82BCE" w:rsidP="007A17E4">
            <w:pPr>
              <w:rPr>
                <w:sz w:val="22"/>
                <w:szCs w:val="22"/>
              </w:rPr>
            </w:pPr>
            <w:r>
              <w:t>To</w:t>
            </w:r>
            <w:r w:rsidRPr="00176854">
              <w:rPr>
                <w:spacing w:val="15"/>
              </w:rPr>
              <w:t xml:space="preserve"> </w:t>
            </w:r>
            <w:r>
              <w:t>evaluate</w:t>
            </w:r>
            <w:r w:rsidRPr="00176854">
              <w:rPr>
                <w:spacing w:val="16"/>
              </w:rPr>
              <w:t xml:space="preserve"> </w:t>
            </w:r>
            <w:r>
              <w:t>the</w:t>
            </w:r>
            <w:r w:rsidRPr="00176854">
              <w:rPr>
                <w:spacing w:val="16"/>
              </w:rPr>
              <w:t xml:space="preserve"> </w:t>
            </w:r>
            <w:r>
              <w:t>steps</w:t>
            </w:r>
            <w:r w:rsidRPr="00176854">
              <w:rPr>
                <w:spacing w:val="17"/>
              </w:rPr>
              <w:t xml:space="preserve"> </w:t>
            </w:r>
            <w:r>
              <w:t>involved</w:t>
            </w:r>
            <w:r w:rsidRPr="00176854">
              <w:rPr>
                <w:spacing w:val="18"/>
              </w:rPr>
              <w:t xml:space="preserve"> </w:t>
            </w:r>
            <w:r>
              <w:t>in</w:t>
            </w:r>
            <w:r w:rsidRPr="00176854">
              <w:rPr>
                <w:spacing w:val="15"/>
              </w:rPr>
              <w:t xml:space="preserve"> </w:t>
            </w:r>
            <w:r>
              <w:t>the</w:t>
            </w:r>
            <w:r w:rsidRPr="00176854">
              <w:rPr>
                <w:spacing w:val="17"/>
              </w:rPr>
              <w:t xml:space="preserve"> </w:t>
            </w:r>
            <w:r>
              <w:t>process</w:t>
            </w:r>
            <w:r w:rsidRPr="00176854">
              <w:rPr>
                <w:spacing w:val="16"/>
              </w:rPr>
              <w:t xml:space="preserve"> </w:t>
            </w:r>
            <w:r>
              <w:t>and</w:t>
            </w:r>
            <w:r w:rsidRPr="00176854">
              <w:rPr>
                <w:spacing w:val="16"/>
              </w:rPr>
              <w:t xml:space="preserve"> </w:t>
            </w:r>
            <w:r>
              <w:t>improve</w:t>
            </w:r>
            <w:r w:rsidRPr="00176854">
              <w:rPr>
                <w:spacing w:val="19"/>
              </w:rPr>
              <w:t xml:space="preserve"> </w:t>
            </w:r>
            <w:r>
              <w:t>existing technologies</w:t>
            </w:r>
            <w:r w:rsidRPr="00176854">
              <w:rPr>
                <w:spacing w:val="16"/>
              </w:rPr>
              <w:t xml:space="preserve"> </w:t>
            </w:r>
            <w:r>
              <w:t>or</w:t>
            </w:r>
            <w:r w:rsidRPr="00176854">
              <w:rPr>
                <w:spacing w:val="19"/>
              </w:rPr>
              <w:t xml:space="preserve"> </w:t>
            </w:r>
            <w:r>
              <w:t>develop</w:t>
            </w:r>
            <w:r w:rsidRPr="00176854">
              <w:rPr>
                <w:spacing w:val="15"/>
              </w:rPr>
              <w:t xml:space="preserve"> </w:t>
            </w:r>
            <w:r>
              <w:t>newer</w:t>
            </w:r>
            <w:r w:rsidRPr="00176854">
              <w:rPr>
                <w:spacing w:val="-52"/>
              </w:rPr>
              <w:t xml:space="preserve"> </w:t>
            </w:r>
            <w:r>
              <w:t>technologies</w:t>
            </w:r>
          </w:p>
        </w:tc>
      </w:tr>
      <w:tr w:rsidR="00C82BCE" w14:paraId="4132016B" w14:textId="77777777" w:rsidTr="00F94208">
        <w:trPr>
          <w:trHeight w:val="283"/>
        </w:trPr>
        <w:tc>
          <w:tcPr>
            <w:tcW w:w="670" w:type="dxa"/>
          </w:tcPr>
          <w:p w14:paraId="2A9E04C0" w14:textId="77777777" w:rsidR="00C82BCE" w:rsidRPr="00302FF6" w:rsidRDefault="00C82BCE" w:rsidP="007A17E4">
            <w:pPr>
              <w:jc w:val="center"/>
              <w:rPr>
                <w:b/>
                <w:bCs/>
                <w:sz w:val="22"/>
                <w:szCs w:val="22"/>
              </w:rPr>
            </w:pPr>
            <w:r w:rsidRPr="00302FF6">
              <w:rPr>
                <w:b/>
                <w:bCs/>
                <w:sz w:val="22"/>
                <w:szCs w:val="22"/>
              </w:rPr>
              <w:t>CO6</w:t>
            </w:r>
          </w:p>
        </w:tc>
        <w:tc>
          <w:tcPr>
            <w:tcW w:w="9820" w:type="dxa"/>
          </w:tcPr>
          <w:p w14:paraId="0B290F06" w14:textId="77777777" w:rsidR="00C82BCE" w:rsidRPr="0051318C" w:rsidRDefault="00C82BCE" w:rsidP="007A17E4">
            <w:pPr>
              <w:rPr>
                <w:sz w:val="22"/>
                <w:szCs w:val="22"/>
              </w:rPr>
            </w:pPr>
            <w:r>
              <w:t>To</w:t>
            </w:r>
            <w:r>
              <w:rPr>
                <w:spacing w:val="43"/>
              </w:rPr>
              <w:t xml:space="preserve"> </w:t>
            </w:r>
            <w:r>
              <w:t>design</w:t>
            </w:r>
            <w:r>
              <w:rPr>
                <w:spacing w:val="43"/>
              </w:rPr>
              <w:t xml:space="preserve"> </w:t>
            </w:r>
            <w:r>
              <w:t>and</w:t>
            </w:r>
            <w:r>
              <w:rPr>
                <w:spacing w:val="41"/>
              </w:rPr>
              <w:t xml:space="preserve"> </w:t>
            </w:r>
            <w:r>
              <w:t>create</w:t>
            </w:r>
            <w:r>
              <w:rPr>
                <w:spacing w:val="44"/>
              </w:rPr>
              <w:t xml:space="preserve"> </w:t>
            </w:r>
            <w:r>
              <w:t>newer</w:t>
            </w:r>
            <w:r>
              <w:rPr>
                <w:spacing w:val="44"/>
              </w:rPr>
              <w:t xml:space="preserve"> </w:t>
            </w:r>
            <w:r>
              <w:t>process</w:t>
            </w:r>
            <w:r>
              <w:rPr>
                <w:spacing w:val="44"/>
              </w:rPr>
              <w:t xml:space="preserve"> </w:t>
            </w:r>
            <w:r>
              <w:t>and</w:t>
            </w:r>
            <w:r>
              <w:rPr>
                <w:spacing w:val="44"/>
              </w:rPr>
              <w:t xml:space="preserve"> </w:t>
            </w:r>
            <w:r>
              <w:t>products</w:t>
            </w:r>
            <w:r>
              <w:rPr>
                <w:spacing w:val="44"/>
              </w:rPr>
              <w:t xml:space="preserve"> </w:t>
            </w:r>
            <w:r>
              <w:t>that</w:t>
            </w:r>
            <w:r>
              <w:rPr>
                <w:spacing w:val="44"/>
              </w:rPr>
              <w:t xml:space="preserve"> </w:t>
            </w:r>
            <w:r>
              <w:t>are</w:t>
            </w:r>
            <w:r>
              <w:rPr>
                <w:spacing w:val="43"/>
              </w:rPr>
              <w:t xml:space="preserve"> </w:t>
            </w:r>
            <w:r>
              <w:t>better</w:t>
            </w:r>
            <w:r>
              <w:rPr>
                <w:spacing w:val="43"/>
              </w:rPr>
              <w:t xml:space="preserve"> </w:t>
            </w:r>
            <w:r>
              <w:t>economically,</w:t>
            </w:r>
            <w:r>
              <w:rPr>
                <w:spacing w:val="43"/>
              </w:rPr>
              <w:t xml:space="preserve"> </w:t>
            </w:r>
            <w:r>
              <w:t>nutritionally</w:t>
            </w:r>
            <w:r>
              <w:rPr>
                <w:spacing w:val="41"/>
              </w:rPr>
              <w:t xml:space="preserve"> </w:t>
            </w:r>
            <w:r>
              <w:t>or</w:t>
            </w:r>
            <w:r>
              <w:rPr>
                <w:spacing w:val="-52"/>
              </w:rPr>
              <w:t xml:space="preserve"> </w:t>
            </w:r>
            <w:r>
              <w:t>technologically</w:t>
            </w:r>
          </w:p>
        </w:tc>
      </w:tr>
    </w:tbl>
    <w:p w14:paraId="366D2E1A"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15CBBC78" w14:textId="77777777" w:rsidTr="00E56E00">
        <w:trPr>
          <w:jc w:val="center"/>
        </w:trPr>
        <w:tc>
          <w:tcPr>
            <w:tcW w:w="6385" w:type="dxa"/>
            <w:gridSpan w:val="8"/>
          </w:tcPr>
          <w:p w14:paraId="158E792F"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362BC519" w14:textId="77777777" w:rsidTr="00E56E00">
        <w:trPr>
          <w:jc w:val="center"/>
        </w:trPr>
        <w:tc>
          <w:tcPr>
            <w:tcW w:w="1140" w:type="dxa"/>
          </w:tcPr>
          <w:p w14:paraId="440A0A81"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041D892" w14:textId="77777777" w:rsidR="00C82BCE" w:rsidRPr="0051318C" w:rsidRDefault="00C82BCE" w:rsidP="00D54806">
            <w:pPr>
              <w:jc w:val="center"/>
              <w:rPr>
                <w:b/>
                <w:sz w:val="22"/>
                <w:szCs w:val="22"/>
              </w:rPr>
            </w:pPr>
            <w:r w:rsidRPr="0051318C">
              <w:rPr>
                <w:b/>
                <w:sz w:val="22"/>
                <w:szCs w:val="22"/>
              </w:rPr>
              <w:t>R</w:t>
            </w:r>
          </w:p>
        </w:tc>
        <w:tc>
          <w:tcPr>
            <w:tcW w:w="708" w:type="dxa"/>
          </w:tcPr>
          <w:p w14:paraId="091E2D7D" w14:textId="77777777" w:rsidR="00C82BCE" w:rsidRPr="0051318C" w:rsidRDefault="00C82BCE" w:rsidP="00D54806">
            <w:pPr>
              <w:jc w:val="center"/>
              <w:rPr>
                <w:b/>
                <w:sz w:val="22"/>
                <w:szCs w:val="22"/>
              </w:rPr>
            </w:pPr>
            <w:r w:rsidRPr="0051318C">
              <w:rPr>
                <w:b/>
                <w:sz w:val="22"/>
                <w:szCs w:val="22"/>
              </w:rPr>
              <w:t>U</w:t>
            </w:r>
          </w:p>
        </w:tc>
        <w:tc>
          <w:tcPr>
            <w:tcW w:w="709" w:type="dxa"/>
          </w:tcPr>
          <w:p w14:paraId="65C3BCB8" w14:textId="77777777" w:rsidR="00C82BCE" w:rsidRPr="0051318C" w:rsidRDefault="00C82BCE" w:rsidP="00D54806">
            <w:pPr>
              <w:jc w:val="center"/>
              <w:rPr>
                <w:b/>
                <w:sz w:val="22"/>
                <w:szCs w:val="22"/>
              </w:rPr>
            </w:pPr>
            <w:r w:rsidRPr="0051318C">
              <w:rPr>
                <w:b/>
                <w:sz w:val="22"/>
                <w:szCs w:val="22"/>
              </w:rPr>
              <w:t>A</w:t>
            </w:r>
          </w:p>
        </w:tc>
        <w:tc>
          <w:tcPr>
            <w:tcW w:w="709" w:type="dxa"/>
          </w:tcPr>
          <w:p w14:paraId="212BD469" w14:textId="77777777" w:rsidR="00C82BCE" w:rsidRPr="0051318C" w:rsidRDefault="00C82BCE" w:rsidP="00D54806">
            <w:pPr>
              <w:jc w:val="center"/>
              <w:rPr>
                <w:b/>
                <w:sz w:val="22"/>
                <w:szCs w:val="22"/>
              </w:rPr>
            </w:pPr>
            <w:r w:rsidRPr="0051318C">
              <w:rPr>
                <w:b/>
                <w:sz w:val="22"/>
                <w:szCs w:val="22"/>
              </w:rPr>
              <w:t>An</w:t>
            </w:r>
          </w:p>
        </w:tc>
        <w:tc>
          <w:tcPr>
            <w:tcW w:w="709" w:type="dxa"/>
          </w:tcPr>
          <w:p w14:paraId="29807366" w14:textId="77777777" w:rsidR="00C82BCE" w:rsidRPr="0051318C" w:rsidRDefault="00C82BCE" w:rsidP="00D54806">
            <w:pPr>
              <w:jc w:val="center"/>
              <w:rPr>
                <w:b/>
                <w:sz w:val="22"/>
                <w:szCs w:val="22"/>
              </w:rPr>
            </w:pPr>
            <w:r w:rsidRPr="0051318C">
              <w:rPr>
                <w:b/>
                <w:sz w:val="22"/>
                <w:szCs w:val="22"/>
              </w:rPr>
              <w:t>E</w:t>
            </w:r>
          </w:p>
        </w:tc>
        <w:tc>
          <w:tcPr>
            <w:tcW w:w="708" w:type="dxa"/>
          </w:tcPr>
          <w:p w14:paraId="3FD7CCD2" w14:textId="77777777" w:rsidR="00C82BCE" w:rsidRPr="0051318C" w:rsidRDefault="00C82BCE" w:rsidP="00D54806">
            <w:pPr>
              <w:jc w:val="center"/>
              <w:rPr>
                <w:b/>
                <w:sz w:val="22"/>
                <w:szCs w:val="22"/>
              </w:rPr>
            </w:pPr>
            <w:r w:rsidRPr="0051318C">
              <w:rPr>
                <w:b/>
                <w:sz w:val="22"/>
                <w:szCs w:val="22"/>
              </w:rPr>
              <w:t>C</w:t>
            </w:r>
          </w:p>
        </w:tc>
        <w:tc>
          <w:tcPr>
            <w:tcW w:w="993" w:type="dxa"/>
          </w:tcPr>
          <w:p w14:paraId="54D97A0A" w14:textId="77777777" w:rsidR="00C82BCE" w:rsidRPr="0051318C" w:rsidRDefault="00C82BCE" w:rsidP="00D54806">
            <w:pPr>
              <w:jc w:val="center"/>
              <w:rPr>
                <w:b/>
                <w:sz w:val="22"/>
                <w:szCs w:val="22"/>
              </w:rPr>
            </w:pPr>
            <w:r w:rsidRPr="0051318C">
              <w:rPr>
                <w:b/>
                <w:sz w:val="22"/>
                <w:szCs w:val="22"/>
              </w:rPr>
              <w:t>Total</w:t>
            </w:r>
          </w:p>
        </w:tc>
      </w:tr>
      <w:tr w:rsidR="00C82BCE" w:rsidRPr="0051318C" w14:paraId="6777E8B7" w14:textId="77777777" w:rsidTr="009B7699">
        <w:trPr>
          <w:jc w:val="center"/>
        </w:trPr>
        <w:tc>
          <w:tcPr>
            <w:tcW w:w="1140" w:type="dxa"/>
          </w:tcPr>
          <w:p w14:paraId="48352666"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3A0EFA7C" w14:textId="77777777" w:rsidR="00C82BCE" w:rsidRPr="0051318C" w:rsidRDefault="00C82BCE" w:rsidP="009B7699">
            <w:pPr>
              <w:jc w:val="center"/>
              <w:rPr>
                <w:sz w:val="22"/>
                <w:szCs w:val="22"/>
              </w:rPr>
            </w:pPr>
            <w:r>
              <w:rPr>
                <w:sz w:val="22"/>
                <w:szCs w:val="22"/>
              </w:rPr>
              <w:t>1</w:t>
            </w:r>
          </w:p>
        </w:tc>
        <w:tc>
          <w:tcPr>
            <w:tcW w:w="708" w:type="dxa"/>
          </w:tcPr>
          <w:p w14:paraId="6BAC424F" w14:textId="77777777" w:rsidR="00C82BCE" w:rsidRPr="0051318C" w:rsidRDefault="00C82BCE" w:rsidP="009B7699">
            <w:pPr>
              <w:jc w:val="center"/>
              <w:rPr>
                <w:sz w:val="22"/>
                <w:szCs w:val="22"/>
              </w:rPr>
            </w:pPr>
          </w:p>
        </w:tc>
        <w:tc>
          <w:tcPr>
            <w:tcW w:w="709" w:type="dxa"/>
          </w:tcPr>
          <w:p w14:paraId="4A78B3AE" w14:textId="77777777" w:rsidR="00C82BCE" w:rsidRPr="0051318C" w:rsidRDefault="00C82BCE" w:rsidP="009B7699">
            <w:pPr>
              <w:jc w:val="center"/>
              <w:rPr>
                <w:sz w:val="22"/>
                <w:szCs w:val="22"/>
              </w:rPr>
            </w:pPr>
            <w:r>
              <w:rPr>
                <w:sz w:val="22"/>
                <w:szCs w:val="22"/>
              </w:rPr>
              <w:t>15</w:t>
            </w:r>
          </w:p>
        </w:tc>
        <w:tc>
          <w:tcPr>
            <w:tcW w:w="709" w:type="dxa"/>
          </w:tcPr>
          <w:p w14:paraId="1391F21B" w14:textId="77777777" w:rsidR="00C82BCE" w:rsidRPr="0051318C" w:rsidRDefault="00C82BCE" w:rsidP="0080297A">
            <w:pPr>
              <w:rPr>
                <w:sz w:val="22"/>
                <w:szCs w:val="22"/>
              </w:rPr>
            </w:pPr>
            <w:r>
              <w:rPr>
                <w:sz w:val="22"/>
                <w:szCs w:val="22"/>
              </w:rPr>
              <w:t>3</w:t>
            </w:r>
          </w:p>
        </w:tc>
        <w:tc>
          <w:tcPr>
            <w:tcW w:w="709" w:type="dxa"/>
          </w:tcPr>
          <w:p w14:paraId="6101ABC1" w14:textId="77777777" w:rsidR="00C82BCE" w:rsidRPr="0051318C" w:rsidRDefault="00C82BCE" w:rsidP="009B7699">
            <w:pPr>
              <w:jc w:val="center"/>
              <w:rPr>
                <w:sz w:val="22"/>
                <w:szCs w:val="22"/>
              </w:rPr>
            </w:pPr>
          </w:p>
        </w:tc>
        <w:tc>
          <w:tcPr>
            <w:tcW w:w="708" w:type="dxa"/>
          </w:tcPr>
          <w:p w14:paraId="182702ED" w14:textId="77777777" w:rsidR="00C82BCE" w:rsidRPr="0051318C" w:rsidRDefault="00C82BCE" w:rsidP="009B7699">
            <w:pPr>
              <w:jc w:val="center"/>
              <w:rPr>
                <w:sz w:val="22"/>
                <w:szCs w:val="22"/>
              </w:rPr>
            </w:pPr>
          </w:p>
        </w:tc>
        <w:tc>
          <w:tcPr>
            <w:tcW w:w="993" w:type="dxa"/>
          </w:tcPr>
          <w:p w14:paraId="2BA80295" w14:textId="77777777" w:rsidR="00C82BCE" w:rsidRPr="0051318C" w:rsidRDefault="00C82BCE" w:rsidP="009B7699">
            <w:pPr>
              <w:jc w:val="center"/>
              <w:rPr>
                <w:sz w:val="22"/>
                <w:szCs w:val="22"/>
              </w:rPr>
            </w:pPr>
            <w:r>
              <w:rPr>
                <w:sz w:val="22"/>
                <w:szCs w:val="22"/>
              </w:rPr>
              <w:t>19</w:t>
            </w:r>
          </w:p>
        </w:tc>
      </w:tr>
      <w:tr w:rsidR="00C82BCE" w:rsidRPr="0051318C" w14:paraId="7DFA446A" w14:textId="77777777" w:rsidTr="009B7699">
        <w:trPr>
          <w:jc w:val="center"/>
        </w:trPr>
        <w:tc>
          <w:tcPr>
            <w:tcW w:w="1140" w:type="dxa"/>
          </w:tcPr>
          <w:p w14:paraId="7E27A578"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5203E980" w14:textId="77777777" w:rsidR="00C82BCE" w:rsidRPr="0051318C" w:rsidRDefault="00C82BCE" w:rsidP="009B7699">
            <w:pPr>
              <w:jc w:val="center"/>
              <w:rPr>
                <w:sz w:val="22"/>
                <w:szCs w:val="22"/>
              </w:rPr>
            </w:pPr>
            <w:r>
              <w:rPr>
                <w:sz w:val="22"/>
                <w:szCs w:val="22"/>
              </w:rPr>
              <w:t>1</w:t>
            </w:r>
          </w:p>
        </w:tc>
        <w:tc>
          <w:tcPr>
            <w:tcW w:w="708" w:type="dxa"/>
          </w:tcPr>
          <w:p w14:paraId="7B21A58B" w14:textId="77777777" w:rsidR="00C82BCE" w:rsidRPr="0051318C" w:rsidRDefault="00C82BCE" w:rsidP="009B7699">
            <w:pPr>
              <w:jc w:val="center"/>
              <w:rPr>
                <w:sz w:val="22"/>
                <w:szCs w:val="22"/>
              </w:rPr>
            </w:pPr>
            <w:r>
              <w:rPr>
                <w:sz w:val="22"/>
                <w:szCs w:val="22"/>
              </w:rPr>
              <w:t>1</w:t>
            </w:r>
          </w:p>
        </w:tc>
        <w:tc>
          <w:tcPr>
            <w:tcW w:w="709" w:type="dxa"/>
          </w:tcPr>
          <w:p w14:paraId="54D8C1BA" w14:textId="77777777" w:rsidR="00C82BCE" w:rsidRPr="0051318C" w:rsidRDefault="00C82BCE" w:rsidP="009B7699">
            <w:pPr>
              <w:jc w:val="center"/>
              <w:rPr>
                <w:sz w:val="22"/>
                <w:szCs w:val="22"/>
              </w:rPr>
            </w:pPr>
          </w:p>
        </w:tc>
        <w:tc>
          <w:tcPr>
            <w:tcW w:w="709" w:type="dxa"/>
          </w:tcPr>
          <w:p w14:paraId="1A8CDCB5" w14:textId="77777777" w:rsidR="00C82BCE" w:rsidRPr="0051318C" w:rsidRDefault="00C82BCE" w:rsidP="009B7699">
            <w:pPr>
              <w:jc w:val="center"/>
              <w:rPr>
                <w:sz w:val="22"/>
                <w:szCs w:val="22"/>
              </w:rPr>
            </w:pPr>
          </w:p>
        </w:tc>
        <w:tc>
          <w:tcPr>
            <w:tcW w:w="709" w:type="dxa"/>
          </w:tcPr>
          <w:p w14:paraId="28FBC0F4" w14:textId="77777777" w:rsidR="00C82BCE" w:rsidRPr="0051318C" w:rsidRDefault="00C82BCE" w:rsidP="009B7699">
            <w:pPr>
              <w:jc w:val="center"/>
              <w:rPr>
                <w:sz w:val="22"/>
                <w:szCs w:val="22"/>
              </w:rPr>
            </w:pPr>
          </w:p>
        </w:tc>
        <w:tc>
          <w:tcPr>
            <w:tcW w:w="708" w:type="dxa"/>
          </w:tcPr>
          <w:p w14:paraId="5D262921" w14:textId="77777777" w:rsidR="00C82BCE" w:rsidRPr="0051318C" w:rsidRDefault="00C82BCE" w:rsidP="009B7699">
            <w:pPr>
              <w:jc w:val="center"/>
              <w:rPr>
                <w:sz w:val="22"/>
                <w:szCs w:val="22"/>
              </w:rPr>
            </w:pPr>
            <w:r>
              <w:rPr>
                <w:sz w:val="22"/>
                <w:szCs w:val="22"/>
              </w:rPr>
              <w:t>12</w:t>
            </w:r>
          </w:p>
        </w:tc>
        <w:tc>
          <w:tcPr>
            <w:tcW w:w="993" w:type="dxa"/>
          </w:tcPr>
          <w:p w14:paraId="1C04C4B0" w14:textId="77777777" w:rsidR="00C82BCE" w:rsidRPr="0051318C" w:rsidRDefault="00C82BCE" w:rsidP="009B7699">
            <w:pPr>
              <w:jc w:val="center"/>
              <w:rPr>
                <w:sz w:val="22"/>
                <w:szCs w:val="22"/>
              </w:rPr>
            </w:pPr>
            <w:r>
              <w:rPr>
                <w:sz w:val="22"/>
                <w:szCs w:val="22"/>
              </w:rPr>
              <w:t>14</w:t>
            </w:r>
          </w:p>
        </w:tc>
      </w:tr>
      <w:tr w:rsidR="00C82BCE" w:rsidRPr="0051318C" w14:paraId="70D5F44D" w14:textId="77777777" w:rsidTr="009B7699">
        <w:trPr>
          <w:jc w:val="center"/>
        </w:trPr>
        <w:tc>
          <w:tcPr>
            <w:tcW w:w="1140" w:type="dxa"/>
          </w:tcPr>
          <w:p w14:paraId="051F845B"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252555A0" w14:textId="77777777" w:rsidR="00C82BCE" w:rsidRPr="0051318C" w:rsidRDefault="00C82BCE" w:rsidP="009B7699">
            <w:pPr>
              <w:jc w:val="center"/>
              <w:rPr>
                <w:sz w:val="22"/>
                <w:szCs w:val="22"/>
              </w:rPr>
            </w:pPr>
          </w:p>
        </w:tc>
        <w:tc>
          <w:tcPr>
            <w:tcW w:w="708" w:type="dxa"/>
          </w:tcPr>
          <w:p w14:paraId="2452A84E" w14:textId="77777777" w:rsidR="00C82BCE" w:rsidRPr="0051318C" w:rsidRDefault="00C82BCE" w:rsidP="009B7699">
            <w:pPr>
              <w:jc w:val="center"/>
              <w:rPr>
                <w:sz w:val="22"/>
                <w:szCs w:val="22"/>
              </w:rPr>
            </w:pPr>
            <w:r>
              <w:rPr>
                <w:sz w:val="22"/>
                <w:szCs w:val="22"/>
              </w:rPr>
              <w:t>13</w:t>
            </w:r>
          </w:p>
        </w:tc>
        <w:tc>
          <w:tcPr>
            <w:tcW w:w="709" w:type="dxa"/>
          </w:tcPr>
          <w:p w14:paraId="120F6F43" w14:textId="77777777" w:rsidR="00C82BCE" w:rsidRPr="0051318C" w:rsidRDefault="00C82BCE" w:rsidP="009B7699">
            <w:pPr>
              <w:jc w:val="center"/>
              <w:rPr>
                <w:sz w:val="22"/>
                <w:szCs w:val="22"/>
              </w:rPr>
            </w:pPr>
            <w:r>
              <w:rPr>
                <w:sz w:val="22"/>
                <w:szCs w:val="22"/>
              </w:rPr>
              <w:t>3</w:t>
            </w:r>
          </w:p>
        </w:tc>
        <w:tc>
          <w:tcPr>
            <w:tcW w:w="709" w:type="dxa"/>
          </w:tcPr>
          <w:p w14:paraId="752C1648" w14:textId="77777777" w:rsidR="00C82BCE" w:rsidRPr="0051318C" w:rsidRDefault="00C82BCE" w:rsidP="009B7699">
            <w:pPr>
              <w:jc w:val="center"/>
              <w:rPr>
                <w:sz w:val="22"/>
                <w:szCs w:val="22"/>
              </w:rPr>
            </w:pPr>
            <w:r>
              <w:rPr>
                <w:sz w:val="22"/>
                <w:szCs w:val="22"/>
              </w:rPr>
              <w:t>3</w:t>
            </w:r>
          </w:p>
        </w:tc>
        <w:tc>
          <w:tcPr>
            <w:tcW w:w="709" w:type="dxa"/>
          </w:tcPr>
          <w:p w14:paraId="375FCA28" w14:textId="77777777" w:rsidR="00C82BCE" w:rsidRPr="0051318C" w:rsidRDefault="00C82BCE" w:rsidP="009B7699">
            <w:pPr>
              <w:jc w:val="center"/>
              <w:rPr>
                <w:sz w:val="22"/>
                <w:szCs w:val="22"/>
              </w:rPr>
            </w:pPr>
          </w:p>
        </w:tc>
        <w:tc>
          <w:tcPr>
            <w:tcW w:w="708" w:type="dxa"/>
          </w:tcPr>
          <w:p w14:paraId="70DB4010" w14:textId="77777777" w:rsidR="00C82BCE" w:rsidRPr="0051318C" w:rsidRDefault="00C82BCE" w:rsidP="009B7699">
            <w:pPr>
              <w:jc w:val="center"/>
              <w:rPr>
                <w:sz w:val="22"/>
                <w:szCs w:val="22"/>
              </w:rPr>
            </w:pPr>
          </w:p>
        </w:tc>
        <w:tc>
          <w:tcPr>
            <w:tcW w:w="993" w:type="dxa"/>
          </w:tcPr>
          <w:p w14:paraId="2635965B" w14:textId="77777777" w:rsidR="00C82BCE" w:rsidRPr="0051318C" w:rsidRDefault="00C82BCE" w:rsidP="009B7699">
            <w:pPr>
              <w:jc w:val="center"/>
              <w:rPr>
                <w:sz w:val="22"/>
                <w:szCs w:val="22"/>
              </w:rPr>
            </w:pPr>
            <w:r>
              <w:rPr>
                <w:sz w:val="22"/>
                <w:szCs w:val="22"/>
              </w:rPr>
              <w:t>19</w:t>
            </w:r>
          </w:p>
        </w:tc>
      </w:tr>
      <w:tr w:rsidR="00C82BCE" w:rsidRPr="0051318C" w14:paraId="408B36BB" w14:textId="77777777" w:rsidTr="009B7699">
        <w:trPr>
          <w:jc w:val="center"/>
        </w:trPr>
        <w:tc>
          <w:tcPr>
            <w:tcW w:w="1140" w:type="dxa"/>
          </w:tcPr>
          <w:p w14:paraId="5B0A269B"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2F77F33C" w14:textId="77777777" w:rsidR="00C82BCE" w:rsidRPr="0051318C" w:rsidRDefault="00C82BCE" w:rsidP="009B7699">
            <w:pPr>
              <w:jc w:val="center"/>
              <w:rPr>
                <w:sz w:val="22"/>
                <w:szCs w:val="22"/>
              </w:rPr>
            </w:pPr>
            <w:r>
              <w:rPr>
                <w:sz w:val="22"/>
                <w:szCs w:val="22"/>
              </w:rPr>
              <w:t>3</w:t>
            </w:r>
          </w:p>
        </w:tc>
        <w:tc>
          <w:tcPr>
            <w:tcW w:w="708" w:type="dxa"/>
          </w:tcPr>
          <w:p w14:paraId="27BAFFFE" w14:textId="77777777" w:rsidR="00C82BCE" w:rsidRPr="0051318C" w:rsidRDefault="00C82BCE" w:rsidP="009B7699">
            <w:pPr>
              <w:jc w:val="center"/>
              <w:rPr>
                <w:sz w:val="22"/>
                <w:szCs w:val="22"/>
              </w:rPr>
            </w:pPr>
            <w:r>
              <w:rPr>
                <w:sz w:val="22"/>
                <w:szCs w:val="22"/>
              </w:rPr>
              <w:t>24</w:t>
            </w:r>
          </w:p>
        </w:tc>
        <w:tc>
          <w:tcPr>
            <w:tcW w:w="709" w:type="dxa"/>
          </w:tcPr>
          <w:p w14:paraId="4BFB79C8" w14:textId="77777777" w:rsidR="00C82BCE" w:rsidRPr="0051318C" w:rsidRDefault="00C82BCE" w:rsidP="009B7699">
            <w:pPr>
              <w:jc w:val="center"/>
              <w:rPr>
                <w:sz w:val="22"/>
                <w:szCs w:val="22"/>
              </w:rPr>
            </w:pPr>
          </w:p>
        </w:tc>
        <w:tc>
          <w:tcPr>
            <w:tcW w:w="709" w:type="dxa"/>
          </w:tcPr>
          <w:p w14:paraId="097BC494" w14:textId="77777777" w:rsidR="00C82BCE" w:rsidRPr="0051318C" w:rsidRDefault="00C82BCE" w:rsidP="009B7699">
            <w:pPr>
              <w:jc w:val="center"/>
              <w:rPr>
                <w:sz w:val="22"/>
                <w:szCs w:val="22"/>
              </w:rPr>
            </w:pPr>
          </w:p>
        </w:tc>
        <w:tc>
          <w:tcPr>
            <w:tcW w:w="709" w:type="dxa"/>
          </w:tcPr>
          <w:p w14:paraId="6C3109DA" w14:textId="77777777" w:rsidR="00C82BCE" w:rsidRPr="0051318C" w:rsidRDefault="00C82BCE" w:rsidP="009B7699">
            <w:pPr>
              <w:jc w:val="center"/>
              <w:rPr>
                <w:sz w:val="22"/>
                <w:szCs w:val="22"/>
              </w:rPr>
            </w:pPr>
          </w:p>
        </w:tc>
        <w:tc>
          <w:tcPr>
            <w:tcW w:w="708" w:type="dxa"/>
          </w:tcPr>
          <w:p w14:paraId="3053D0DB" w14:textId="77777777" w:rsidR="00C82BCE" w:rsidRPr="0051318C" w:rsidRDefault="00C82BCE" w:rsidP="009B7699">
            <w:pPr>
              <w:jc w:val="center"/>
              <w:rPr>
                <w:sz w:val="22"/>
                <w:szCs w:val="22"/>
              </w:rPr>
            </w:pPr>
          </w:p>
        </w:tc>
        <w:tc>
          <w:tcPr>
            <w:tcW w:w="993" w:type="dxa"/>
          </w:tcPr>
          <w:p w14:paraId="1A802153" w14:textId="77777777" w:rsidR="00C82BCE" w:rsidRPr="0051318C" w:rsidRDefault="00C82BCE" w:rsidP="009B7699">
            <w:pPr>
              <w:jc w:val="center"/>
              <w:rPr>
                <w:sz w:val="22"/>
                <w:szCs w:val="22"/>
              </w:rPr>
            </w:pPr>
            <w:r>
              <w:rPr>
                <w:sz w:val="22"/>
                <w:szCs w:val="22"/>
              </w:rPr>
              <w:t>27</w:t>
            </w:r>
          </w:p>
        </w:tc>
      </w:tr>
      <w:tr w:rsidR="00C82BCE" w:rsidRPr="0051318C" w14:paraId="5BACCBBD" w14:textId="77777777" w:rsidTr="009B7699">
        <w:trPr>
          <w:jc w:val="center"/>
        </w:trPr>
        <w:tc>
          <w:tcPr>
            <w:tcW w:w="1140" w:type="dxa"/>
          </w:tcPr>
          <w:p w14:paraId="37BF8C03"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4A6B0E08" w14:textId="77777777" w:rsidR="00C82BCE" w:rsidRPr="0051318C" w:rsidRDefault="00C82BCE" w:rsidP="009B7699">
            <w:pPr>
              <w:jc w:val="center"/>
              <w:rPr>
                <w:sz w:val="22"/>
                <w:szCs w:val="22"/>
              </w:rPr>
            </w:pPr>
            <w:r>
              <w:rPr>
                <w:sz w:val="22"/>
                <w:szCs w:val="22"/>
              </w:rPr>
              <w:t>1</w:t>
            </w:r>
          </w:p>
        </w:tc>
        <w:tc>
          <w:tcPr>
            <w:tcW w:w="708" w:type="dxa"/>
          </w:tcPr>
          <w:p w14:paraId="08061291" w14:textId="77777777" w:rsidR="00C82BCE" w:rsidRPr="0051318C" w:rsidRDefault="00C82BCE" w:rsidP="009B7699">
            <w:pPr>
              <w:jc w:val="center"/>
              <w:rPr>
                <w:sz w:val="22"/>
                <w:szCs w:val="22"/>
              </w:rPr>
            </w:pPr>
          </w:p>
        </w:tc>
        <w:tc>
          <w:tcPr>
            <w:tcW w:w="709" w:type="dxa"/>
          </w:tcPr>
          <w:p w14:paraId="6C02E6FE" w14:textId="77777777" w:rsidR="00C82BCE" w:rsidRPr="0051318C" w:rsidRDefault="00C82BCE" w:rsidP="009B7699">
            <w:pPr>
              <w:jc w:val="center"/>
              <w:rPr>
                <w:sz w:val="22"/>
                <w:szCs w:val="22"/>
              </w:rPr>
            </w:pPr>
            <w:r>
              <w:rPr>
                <w:sz w:val="22"/>
                <w:szCs w:val="22"/>
              </w:rPr>
              <w:t>4</w:t>
            </w:r>
          </w:p>
        </w:tc>
        <w:tc>
          <w:tcPr>
            <w:tcW w:w="709" w:type="dxa"/>
          </w:tcPr>
          <w:p w14:paraId="46647F75" w14:textId="77777777" w:rsidR="00C82BCE" w:rsidRPr="0051318C" w:rsidRDefault="00C82BCE" w:rsidP="009B7699">
            <w:pPr>
              <w:jc w:val="center"/>
              <w:rPr>
                <w:sz w:val="22"/>
                <w:szCs w:val="22"/>
              </w:rPr>
            </w:pPr>
            <w:r>
              <w:rPr>
                <w:sz w:val="22"/>
                <w:szCs w:val="22"/>
              </w:rPr>
              <w:t>12</w:t>
            </w:r>
          </w:p>
        </w:tc>
        <w:tc>
          <w:tcPr>
            <w:tcW w:w="709" w:type="dxa"/>
          </w:tcPr>
          <w:p w14:paraId="187A759C" w14:textId="77777777" w:rsidR="00C82BCE" w:rsidRPr="0051318C" w:rsidRDefault="00C82BCE" w:rsidP="009B7699">
            <w:pPr>
              <w:jc w:val="center"/>
              <w:rPr>
                <w:sz w:val="22"/>
                <w:szCs w:val="22"/>
              </w:rPr>
            </w:pPr>
          </w:p>
        </w:tc>
        <w:tc>
          <w:tcPr>
            <w:tcW w:w="708" w:type="dxa"/>
          </w:tcPr>
          <w:p w14:paraId="2CFEADCD" w14:textId="77777777" w:rsidR="00C82BCE" w:rsidRPr="0051318C" w:rsidRDefault="00C82BCE" w:rsidP="009B7699">
            <w:pPr>
              <w:jc w:val="center"/>
              <w:rPr>
                <w:sz w:val="22"/>
                <w:szCs w:val="22"/>
              </w:rPr>
            </w:pPr>
            <w:r>
              <w:rPr>
                <w:sz w:val="22"/>
                <w:szCs w:val="22"/>
              </w:rPr>
              <w:t>12</w:t>
            </w:r>
          </w:p>
        </w:tc>
        <w:tc>
          <w:tcPr>
            <w:tcW w:w="993" w:type="dxa"/>
          </w:tcPr>
          <w:p w14:paraId="415E59EE" w14:textId="77777777" w:rsidR="00C82BCE" w:rsidRPr="0051318C" w:rsidRDefault="00C82BCE" w:rsidP="009B7699">
            <w:pPr>
              <w:jc w:val="center"/>
              <w:rPr>
                <w:sz w:val="22"/>
                <w:szCs w:val="22"/>
              </w:rPr>
            </w:pPr>
            <w:r>
              <w:rPr>
                <w:sz w:val="22"/>
                <w:szCs w:val="22"/>
              </w:rPr>
              <w:t>29</w:t>
            </w:r>
          </w:p>
        </w:tc>
      </w:tr>
      <w:tr w:rsidR="00C82BCE" w:rsidRPr="0051318C" w14:paraId="2D31953A" w14:textId="77777777" w:rsidTr="009B7699">
        <w:trPr>
          <w:jc w:val="center"/>
        </w:trPr>
        <w:tc>
          <w:tcPr>
            <w:tcW w:w="1140" w:type="dxa"/>
          </w:tcPr>
          <w:p w14:paraId="0F10E80E"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16A32520" w14:textId="77777777" w:rsidR="00C82BCE" w:rsidRPr="0051318C" w:rsidRDefault="00C82BCE" w:rsidP="009B7699">
            <w:pPr>
              <w:jc w:val="center"/>
              <w:rPr>
                <w:sz w:val="22"/>
                <w:szCs w:val="22"/>
              </w:rPr>
            </w:pPr>
            <w:r>
              <w:rPr>
                <w:sz w:val="22"/>
                <w:szCs w:val="22"/>
              </w:rPr>
              <w:t>1</w:t>
            </w:r>
          </w:p>
        </w:tc>
        <w:tc>
          <w:tcPr>
            <w:tcW w:w="708" w:type="dxa"/>
          </w:tcPr>
          <w:p w14:paraId="0BD3ED68" w14:textId="77777777" w:rsidR="00C82BCE" w:rsidRPr="0051318C" w:rsidRDefault="00C82BCE" w:rsidP="009B7699">
            <w:pPr>
              <w:jc w:val="center"/>
              <w:rPr>
                <w:sz w:val="22"/>
                <w:szCs w:val="22"/>
              </w:rPr>
            </w:pPr>
          </w:p>
        </w:tc>
        <w:tc>
          <w:tcPr>
            <w:tcW w:w="709" w:type="dxa"/>
          </w:tcPr>
          <w:p w14:paraId="5C476BC5" w14:textId="77777777" w:rsidR="00C82BCE" w:rsidRPr="0051318C" w:rsidRDefault="00C82BCE" w:rsidP="009B7699">
            <w:pPr>
              <w:jc w:val="center"/>
              <w:rPr>
                <w:sz w:val="22"/>
                <w:szCs w:val="22"/>
              </w:rPr>
            </w:pPr>
            <w:r>
              <w:rPr>
                <w:sz w:val="22"/>
                <w:szCs w:val="22"/>
              </w:rPr>
              <w:t>12</w:t>
            </w:r>
          </w:p>
        </w:tc>
        <w:tc>
          <w:tcPr>
            <w:tcW w:w="709" w:type="dxa"/>
          </w:tcPr>
          <w:p w14:paraId="3AFE5F3A" w14:textId="77777777" w:rsidR="00C82BCE" w:rsidRPr="0051318C" w:rsidRDefault="00C82BCE" w:rsidP="009B7699">
            <w:pPr>
              <w:jc w:val="center"/>
              <w:rPr>
                <w:sz w:val="22"/>
                <w:szCs w:val="22"/>
              </w:rPr>
            </w:pPr>
            <w:r>
              <w:rPr>
                <w:sz w:val="22"/>
                <w:szCs w:val="22"/>
              </w:rPr>
              <w:t>3</w:t>
            </w:r>
          </w:p>
        </w:tc>
        <w:tc>
          <w:tcPr>
            <w:tcW w:w="709" w:type="dxa"/>
          </w:tcPr>
          <w:p w14:paraId="4B97F4CF" w14:textId="77777777" w:rsidR="00C82BCE" w:rsidRPr="0051318C" w:rsidRDefault="00C82BCE" w:rsidP="009B7699">
            <w:pPr>
              <w:jc w:val="center"/>
              <w:rPr>
                <w:sz w:val="22"/>
                <w:szCs w:val="22"/>
              </w:rPr>
            </w:pPr>
          </w:p>
        </w:tc>
        <w:tc>
          <w:tcPr>
            <w:tcW w:w="708" w:type="dxa"/>
          </w:tcPr>
          <w:p w14:paraId="1F9780A5" w14:textId="77777777" w:rsidR="00C82BCE" w:rsidRPr="0051318C" w:rsidRDefault="00C82BCE" w:rsidP="009B7699">
            <w:pPr>
              <w:jc w:val="center"/>
              <w:rPr>
                <w:sz w:val="22"/>
                <w:szCs w:val="22"/>
              </w:rPr>
            </w:pPr>
          </w:p>
        </w:tc>
        <w:tc>
          <w:tcPr>
            <w:tcW w:w="993" w:type="dxa"/>
          </w:tcPr>
          <w:p w14:paraId="122EEC72" w14:textId="77777777" w:rsidR="00C82BCE" w:rsidRPr="0051318C" w:rsidRDefault="00C82BCE" w:rsidP="009B7699">
            <w:pPr>
              <w:jc w:val="center"/>
              <w:rPr>
                <w:sz w:val="22"/>
                <w:szCs w:val="22"/>
              </w:rPr>
            </w:pPr>
            <w:r>
              <w:rPr>
                <w:sz w:val="22"/>
                <w:szCs w:val="22"/>
              </w:rPr>
              <w:t>16</w:t>
            </w:r>
          </w:p>
        </w:tc>
      </w:tr>
      <w:tr w:rsidR="00C82BCE" w:rsidRPr="0051318C" w14:paraId="6EDF4041" w14:textId="77777777" w:rsidTr="00E56E00">
        <w:trPr>
          <w:jc w:val="center"/>
        </w:trPr>
        <w:tc>
          <w:tcPr>
            <w:tcW w:w="5392" w:type="dxa"/>
            <w:gridSpan w:val="7"/>
          </w:tcPr>
          <w:p w14:paraId="6236944E" w14:textId="77777777" w:rsidR="00C82BCE" w:rsidRPr="0051318C" w:rsidRDefault="00C82BCE" w:rsidP="00D54806">
            <w:pPr>
              <w:rPr>
                <w:sz w:val="22"/>
                <w:szCs w:val="22"/>
              </w:rPr>
            </w:pPr>
          </w:p>
        </w:tc>
        <w:tc>
          <w:tcPr>
            <w:tcW w:w="993" w:type="dxa"/>
          </w:tcPr>
          <w:p w14:paraId="62E4640D" w14:textId="77777777" w:rsidR="00C82BCE" w:rsidRPr="0051318C" w:rsidRDefault="00C82BCE" w:rsidP="00D54806">
            <w:pPr>
              <w:jc w:val="center"/>
              <w:rPr>
                <w:b/>
                <w:sz w:val="22"/>
                <w:szCs w:val="22"/>
              </w:rPr>
            </w:pPr>
            <w:r w:rsidRPr="0051318C">
              <w:rPr>
                <w:b/>
                <w:sz w:val="22"/>
                <w:szCs w:val="22"/>
              </w:rPr>
              <w:t>124</w:t>
            </w:r>
          </w:p>
        </w:tc>
      </w:tr>
    </w:tbl>
    <w:p w14:paraId="05B0EF49" w14:textId="77777777" w:rsidR="00C82BCE" w:rsidRDefault="00C82BCE" w:rsidP="0051318C">
      <w:pPr>
        <w:tabs>
          <w:tab w:val="left" w:pos="7110"/>
        </w:tabs>
      </w:pPr>
      <w:r>
        <w:tab/>
      </w:r>
    </w:p>
    <w:p w14:paraId="6FD865C2" w14:textId="77777777" w:rsidR="00C82BCE" w:rsidRDefault="00C82BCE" w:rsidP="002E336A"/>
    <w:p w14:paraId="1BCE0396" w14:textId="77777777" w:rsidR="00C82BCE" w:rsidRDefault="00C82BCE">
      <w:pPr>
        <w:spacing w:after="200" w:line="276" w:lineRule="auto"/>
        <w:rPr>
          <w:rFonts w:ascii="Arial" w:hAnsi="Arial" w:cs="Arial"/>
          <w:bCs/>
          <w:noProof/>
        </w:rPr>
      </w:pPr>
      <w:r>
        <w:rPr>
          <w:rFonts w:ascii="Arial" w:hAnsi="Arial" w:cs="Arial"/>
          <w:bCs/>
          <w:noProof/>
        </w:rPr>
        <w:br w:type="page"/>
      </w:r>
    </w:p>
    <w:p w14:paraId="4580FF1E" w14:textId="680B7D2D"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02DF2571" wp14:editId="45AC22E3">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C80110" w14:textId="77777777" w:rsidR="00C82BCE" w:rsidRDefault="00C82BCE" w:rsidP="001720CE">
      <w:pPr>
        <w:jc w:val="center"/>
        <w:rPr>
          <w:b/>
          <w:bCs/>
        </w:rPr>
      </w:pPr>
    </w:p>
    <w:p w14:paraId="13DD6A27" w14:textId="77777777" w:rsidR="00C82BCE" w:rsidRDefault="00C82BCE" w:rsidP="001720CE">
      <w:pPr>
        <w:jc w:val="center"/>
        <w:rPr>
          <w:b/>
          <w:bCs/>
        </w:rPr>
      </w:pPr>
      <w:r>
        <w:rPr>
          <w:b/>
          <w:bCs/>
        </w:rPr>
        <w:t>END SEMESTER EXAMINATION – NOV / DEC 2024</w:t>
      </w:r>
    </w:p>
    <w:p w14:paraId="303E1B82"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1E42AE" w14:paraId="582E0AA5" w14:textId="77777777" w:rsidTr="0037089B">
        <w:trPr>
          <w:trHeight w:val="397"/>
          <w:jc w:val="center"/>
        </w:trPr>
        <w:tc>
          <w:tcPr>
            <w:tcW w:w="1555" w:type="dxa"/>
            <w:vAlign w:val="center"/>
          </w:tcPr>
          <w:p w14:paraId="59B21830" w14:textId="77777777" w:rsidR="00C82BCE" w:rsidRPr="0037089B" w:rsidRDefault="00C82BCE" w:rsidP="007E575B">
            <w:pPr>
              <w:pStyle w:val="Title"/>
              <w:jc w:val="left"/>
              <w:rPr>
                <w:b/>
                <w:szCs w:val="22"/>
              </w:rPr>
            </w:pPr>
            <w:r w:rsidRPr="0037089B">
              <w:rPr>
                <w:b/>
                <w:sz w:val="22"/>
                <w:szCs w:val="22"/>
              </w:rPr>
              <w:t xml:space="preserve">Course Code      </w:t>
            </w:r>
          </w:p>
        </w:tc>
        <w:tc>
          <w:tcPr>
            <w:tcW w:w="6662" w:type="dxa"/>
            <w:vAlign w:val="center"/>
          </w:tcPr>
          <w:p w14:paraId="2056D659" w14:textId="77777777" w:rsidR="00C82BCE" w:rsidRPr="0037089B" w:rsidRDefault="00C82BCE" w:rsidP="007E575B">
            <w:pPr>
              <w:pStyle w:val="Title"/>
              <w:jc w:val="left"/>
              <w:rPr>
                <w:b/>
                <w:szCs w:val="22"/>
              </w:rPr>
            </w:pPr>
            <w:r w:rsidRPr="003E6499">
              <w:rPr>
                <w:b/>
                <w:sz w:val="22"/>
                <w:szCs w:val="22"/>
              </w:rPr>
              <w:t>18FP2027</w:t>
            </w:r>
          </w:p>
        </w:tc>
        <w:tc>
          <w:tcPr>
            <w:tcW w:w="1417" w:type="dxa"/>
            <w:vAlign w:val="center"/>
          </w:tcPr>
          <w:p w14:paraId="3E69DB84" w14:textId="77777777" w:rsidR="00C82BCE" w:rsidRPr="0037089B" w:rsidRDefault="00C82BCE" w:rsidP="007E575B">
            <w:pPr>
              <w:pStyle w:val="Title"/>
              <w:ind w:left="-468" w:firstLine="468"/>
              <w:jc w:val="left"/>
              <w:rPr>
                <w:szCs w:val="22"/>
              </w:rPr>
            </w:pPr>
            <w:r w:rsidRPr="0037089B">
              <w:rPr>
                <w:b/>
                <w:bCs/>
                <w:sz w:val="22"/>
                <w:szCs w:val="22"/>
              </w:rPr>
              <w:t xml:space="preserve">Duration       </w:t>
            </w:r>
          </w:p>
        </w:tc>
        <w:tc>
          <w:tcPr>
            <w:tcW w:w="851" w:type="dxa"/>
            <w:vAlign w:val="center"/>
          </w:tcPr>
          <w:p w14:paraId="7E171FDB" w14:textId="77777777" w:rsidR="00C82BCE" w:rsidRPr="0037089B" w:rsidRDefault="00C82BCE" w:rsidP="007E575B">
            <w:pPr>
              <w:pStyle w:val="Title"/>
              <w:jc w:val="left"/>
              <w:rPr>
                <w:b/>
                <w:szCs w:val="22"/>
              </w:rPr>
            </w:pPr>
            <w:r w:rsidRPr="0037089B">
              <w:rPr>
                <w:b/>
                <w:sz w:val="22"/>
                <w:szCs w:val="22"/>
              </w:rPr>
              <w:t>3hrs</w:t>
            </w:r>
          </w:p>
        </w:tc>
      </w:tr>
      <w:tr w:rsidR="00C82BCE" w:rsidRPr="001E42AE" w14:paraId="256DECF2" w14:textId="77777777" w:rsidTr="0037089B">
        <w:trPr>
          <w:trHeight w:val="397"/>
          <w:jc w:val="center"/>
        </w:trPr>
        <w:tc>
          <w:tcPr>
            <w:tcW w:w="1555" w:type="dxa"/>
            <w:vAlign w:val="center"/>
          </w:tcPr>
          <w:p w14:paraId="795B3FF8" w14:textId="77777777" w:rsidR="00C82BCE" w:rsidRPr="0037089B" w:rsidRDefault="00C82BCE" w:rsidP="007E575B">
            <w:pPr>
              <w:pStyle w:val="Title"/>
              <w:ind w:right="-160"/>
              <w:jc w:val="left"/>
              <w:rPr>
                <w:b/>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3CB1F9BE" w14:textId="77777777" w:rsidR="00C82BCE" w:rsidRPr="0037089B" w:rsidRDefault="00C82BCE" w:rsidP="007E575B">
            <w:pPr>
              <w:pStyle w:val="Title"/>
              <w:jc w:val="left"/>
              <w:rPr>
                <w:b/>
                <w:szCs w:val="22"/>
              </w:rPr>
            </w:pPr>
            <w:r w:rsidRPr="003E6499">
              <w:rPr>
                <w:b/>
                <w:sz w:val="22"/>
                <w:szCs w:val="22"/>
              </w:rPr>
              <w:t>FOOD PROCESS EQUIPMENT DESIGN</w:t>
            </w:r>
          </w:p>
        </w:tc>
        <w:tc>
          <w:tcPr>
            <w:tcW w:w="1417" w:type="dxa"/>
            <w:vAlign w:val="center"/>
          </w:tcPr>
          <w:p w14:paraId="12C6B030" w14:textId="77777777" w:rsidR="00C82BCE" w:rsidRPr="0037089B" w:rsidRDefault="00C82BCE" w:rsidP="007E575B">
            <w:pPr>
              <w:pStyle w:val="Title"/>
              <w:jc w:val="left"/>
              <w:rPr>
                <w:b/>
                <w:bCs/>
                <w:szCs w:val="22"/>
              </w:rPr>
            </w:pPr>
            <w:r w:rsidRPr="0037089B">
              <w:rPr>
                <w:b/>
                <w:bCs/>
                <w:sz w:val="22"/>
                <w:szCs w:val="22"/>
              </w:rPr>
              <w:t xml:space="preserve">Max. Marks </w:t>
            </w:r>
          </w:p>
        </w:tc>
        <w:tc>
          <w:tcPr>
            <w:tcW w:w="851" w:type="dxa"/>
            <w:vAlign w:val="center"/>
          </w:tcPr>
          <w:p w14:paraId="6B61E3D2" w14:textId="77777777" w:rsidR="00C82BCE" w:rsidRPr="0037089B" w:rsidRDefault="00C82BCE" w:rsidP="007E575B">
            <w:pPr>
              <w:pStyle w:val="Title"/>
              <w:jc w:val="left"/>
              <w:rPr>
                <w:b/>
                <w:szCs w:val="22"/>
              </w:rPr>
            </w:pPr>
            <w:r w:rsidRPr="0037089B">
              <w:rPr>
                <w:b/>
                <w:sz w:val="22"/>
                <w:szCs w:val="22"/>
              </w:rPr>
              <w:t>100</w:t>
            </w:r>
          </w:p>
        </w:tc>
      </w:tr>
    </w:tbl>
    <w:p w14:paraId="0527CAEC"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82BCE" w:rsidRPr="0049523F" w14:paraId="48DC7D83" w14:textId="77777777" w:rsidTr="00C36E1F">
        <w:trPr>
          <w:trHeight w:val="552"/>
        </w:trPr>
        <w:tc>
          <w:tcPr>
            <w:tcW w:w="265" w:type="pct"/>
          </w:tcPr>
          <w:p w14:paraId="62A06C64" w14:textId="77777777" w:rsidR="00C82BCE" w:rsidRPr="0049523F" w:rsidRDefault="00C82BCE" w:rsidP="00517D3B">
            <w:pPr>
              <w:jc w:val="center"/>
              <w:rPr>
                <w:b/>
              </w:rPr>
            </w:pPr>
            <w:r w:rsidRPr="0049523F">
              <w:rPr>
                <w:b/>
              </w:rPr>
              <w:t>Q. No.</w:t>
            </w:r>
          </w:p>
        </w:tc>
        <w:tc>
          <w:tcPr>
            <w:tcW w:w="3958" w:type="pct"/>
            <w:gridSpan w:val="2"/>
            <w:vAlign w:val="center"/>
          </w:tcPr>
          <w:p w14:paraId="3F6B1C0F" w14:textId="77777777" w:rsidR="00C82BCE" w:rsidRPr="0049523F" w:rsidRDefault="00C82BCE" w:rsidP="0049523F">
            <w:pPr>
              <w:jc w:val="center"/>
              <w:rPr>
                <w:b/>
              </w:rPr>
            </w:pPr>
            <w:r w:rsidRPr="0049523F">
              <w:rPr>
                <w:b/>
              </w:rPr>
              <w:t>Questions</w:t>
            </w:r>
          </w:p>
        </w:tc>
        <w:tc>
          <w:tcPr>
            <w:tcW w:w="312" w:type="pct"/>
            <w:vAlign w:val="center"/>
          </w:tcPr>
          <w:p w14:paraId="0B203C3A" w14:textId="77777777" w:rsidR="00C82BCE" w:rsidRPr="0049523F" w:rsidRDefault="00C82BCE" w:rsidP="0049523F">
            <w:pPr>
              <w:jc w:val="center"/>
              <w:rPr>
                <w:b/>
              </w:rPr>
            </w:pPr>
            <w:r w:rsidRPr="0049523F">
              <w:rPr>
                <w:b/>
              </w:rPr>
              <w:t>CO</w:t>
            </w:r>
          </w:p>
        </w:tc>
        <w:tc>
          <w:tcPr>
            <w:tcW w:w="250" w:type="pct"/>
            <w:vAlign w:val="center"/>
          </w:tcPr>
          <w:p w14:paraId="6EB32933" w14:textId="77777777" w:rsidR="00C82BCE" w:rsidRPr="0049523F" w:rsidRDefault="00C82BCE" w:rsidP="0049523F">
            <w:pPr>
              <w:jc w:val="center"/>
              <w:rPr>
                <w:b/>
              </w:rPr>
            </w:pPr>
            <w:r w:rsidRPr="0049523F">
              <w:rPr>
                <w:b/>
              </w:rPr>
              <w:t>BL</w:t>
            </w:r>
          </w:p>
        </w:tc>
        <w:tc>
          <w:tcPr>
            <w:tcW w:w="216" w:type="pct"/>
            <w:vAlign w:val="center"/>
          </w:tcPr>
          <w:p w14:paraId="6A408934" w14:textId="77777777" w:rsidR="00C82BCE" w:rsidRPr="0049523F" w:rsidRDefault="00C82BCE" w:rsidP="0049523F">
            <w:pPr>
              <w:jc w:val="center"/>
              <w:rPr>
                <w:b/>
              </w:rPr>
            </w:pPr>
            <w:r w:rsidRPr="0049523F">
              <w:rPr>
                <w:b/>
              </w:rPr>
              <w:t>M</w:t>
            </w:r>
          </w:p>
        </w:tc>
      </w:tr>
      <w:tr w:rsidR="00C82BCE" w:rsidRPr="0049523F" w14:paraId="0714D2D6" w14:textId="77777777" w:rsidTr="0013351B">
        <w:trPr>
          <w:trHeight w:val="47"/>
        </w:trPr>
        <w:tc>
          <w:tcPr>
            <w:tcW w:w="5000" w:type="pct"/>
            <w:gridSpan w:val="6"/>
          </w:tcPr>
          <w:p w14:paraId="4DC7DA76" w14:textId="77777777" w:rsidR="00C82BCE" w:rsidRPr="0049523F" w:rsidRDefault="00C82BCE" w:rsidP="00517D3B">
            <w:pPr>
              <w:jc w:val="center"/>
              <w:rPr>
                <w:b/>
              </w:rPr>
            </w:pPr>
            <w:r w:rsidRPr="0049523F">
              <w:rPr>
                <w:b/>
              </w:rPr>
              <w:t>PART – A (10 X 1 = 10 MARKS)</w:t>
            </w:r>
          </w:p>
        </w:tc>
      </w:tr>
      <w:tr w:rsidR="00C82BCE" w:rsidRPr="0049523F" w14:paraId="40AF05A8" w14:textId="77777777" w:rsidTr="00C36E1F">
        <w:trPr>
          <w:trHeight w:val="283"/>
        </w:trPr>
        <w:tc>
          <w:tcPr>
            <w:tcW w:w="265" w:type="pct"/>
          </w:tcPr>
          <w:p w14:paraId="44E919C8" w14:textId="77777777" w:rsidR="00C82BCE" w:rsidRPr="0049523F" w:rsidRDefault="00C82BCE" w:rsidP="00517D3B">
            <w:pPr>
              <w:jc w:val="center"/>
            </w:pPr>
            <w:r w:rsidRPr="0049523F">
              <w:t>1.</w:t>
            </w:r>
          </w:p>
        </w:tc>
        <w:tc>
          <w:tcPr>
            <w:tcW w:w="3958" w:type="pct"/>
            <w:gridSpan w:val="2"/>
            <w:vAlign w:val="center"/>
          </w:tcPr>
          <w:p w14:paraId="3D8EF6C8" w14:textId="77777777" w:rsidR="00C82BCE" w:rsidRPr="0049523F" w:rsidRDefault="00C82BCE" w:rsidP="00970556">
            <w:pPr>
              <w:autoSpaceDE w:val="0"/>
              <w:autoSpaceDN w:val="0"/>
              <w:adjustRightInd w:val="0"/>
            </w:pPr>
            <w:r w:rsidRPr="0049523F">
              <w:t>Write the application of Cr in steel.</w:t>
            </w:r>
          </w:p>
        </w:tc>
        <w:tc>
          <w:tcPr>
            <w:tcW w:w="312" w:type="pct"/>
          </w:tcPr>
          <w:p w14:paraId="309E2A6D" w14:textId="77777777" w:rsidR="00C82BCE" w:rsidRPr="0049523F" w:rsidRDefault="00C82BCE" w:rsidP="0013351B">
            <w:pPr>
              <w:jc w:val="center"/>
            </w:pPr>
            <w:r w:rsidRPr="0049523F">
              <w:t>CO1</w:t>
            </w:r>
          </w:p>
        </w:tc>
        <w:tc>
          <w:tcPr>
            <w:tcW w:w="250" w:type="pct"/>
          </w:tcPr>
          <w:p w14:paraId="3ECE7449" w14:textId="77777777" w:rsidR="00C82BCE" w:rsidRPr="0049523F" w:rsidRDefault="00C82BCE" w:rsidP="0013351B">
            <w:pPr>
              <w:jc w:val="center"/>
            </w:pPr>
            <w:r w:rsidRPr="0049523F">
              <w:t>A</w:t>
            </w:r>
          </w:p>
        </w:tc>
        <w:tc>
          <w:tcPr>
            <w:tcW w:w="216" w:type="pct"/>
          </w:tcPr>
          <w:p w14:paraId="114FE273" w14:textId="77777777" w:rsidR="00C82BCE" w:rsidRPr="0049523F" w:rsidRDefault="00C82BCE" w:rsidP="0013351B">
            <w:pPr>
              <w:jc w:val="center"/>
            </w:pPr>
            <w:r w:rsidRPr="0049523F">
              <w:t>1</w:t>
            </w:r>
          </w:p>
        </w:tc>
      </w:tr>
      <w:tr w:rsidR="00C82BCE" w:rsidRPr="0049523F" w14:paraId="3B50B854" w14:textId="77777777" w:rsidTr="00C36E1F">
        <w:trPr>
          <w:trHeight w:val="283"/>
        </w:trPr>
        <w:tc>
          <w:tcPr>
            <w:tcW w:w="265" w:type="pct"/>
          </w:tcPr>
          <w:p w14:paraId="1578DA7F" w14:textId="77777777" w:rsidR="00C82BCE" w:rsidRPr="0049523F" w:rsidRDefault="00C82BCE" w:rsidP="00517D3B">
            <w:pPr>
              <w:jc w:val="center"/>
            </w:pPr>
            <w:r w:rsidRPr="0049523F">
              <w:t>2.</w:t>
            </w:r>
          </w:p>
        </w:tc>
        <w:tc>
          <w:tcPr>
            <w:tcW w:w="3958" w:type="pct"/>
            <w:gridSpan w:val="2"/>
            <w:vAlign w:val="center"/>
          </w:tcPr>
          <w:p w14:paraId="5862F328" w14:textId="77777777" w:rsidR="00C82BCE" w:rsidRPr="0049523F" w:rsidRDefault="00C82BCE" w:rsidP="00823C75">
            <w:r w:rsidRPr="0049523F">
              <w:t>Recall and write an equation for compressive stress.</w:t>
            </w:r>
          </w:p>
        </w:tc>
        <w:tc>
          <w:tcPr>
            <w:tcW w:w="312" w:type="pct"/>
          </w:tcPr>
          <w:p w14:paraId="67172823" w14:textId="77777777" w:rsidR="00C82BCE" w:rsidRPr="0049523F" w:rsidRDefault="00C82BCE" w:rsidP="0013351B">
            <w:pPr>
              <w:jc w:val="center"/>
            </w:pPr>
            <w:r w:rsidRPr="0049523F">
              <w:t>CO1</w:t>
            </w:r>
          </w:p>
        </w:tc>
        <w:tc>
          <w:tcPr>
            <w:tcW w:w="250" w:type="pct"/>
          </w:tcPr>
          <w:p w14:paraId="7E6BA20D" w14:textId="77777777" w:rsidR="00C82BCE" w:rsidRPr="0049523F" w:rsidRDefault="00C82BCE" w:rsidP="0013351B">
            <w:pPr>
              <w:jc w:val="center"/>
            </w:pPr>
            <w:r w:rsidRPr="0049523F">
              <w:t>R</w:t>
            </w:r>
          </w:p>
        </w:tc>
        <w:tc>
          <w:tcPr>
            <w:tcW w:w="216" w:type="pct"/>
          </w:tcPr>
          <w:p w14:paraId="0234B6AD" w14:textId="77777777" w:rsidR="00C82BCE" w:rsidRPr="0049523F" w:rsidRDefault="00C82BCE" w:rsidP="0013351B">
            <w:pPr>
              <w:jc w:val="center"/>
            </w:pPr>
            <w:r w:rsidRPr="0049523F">
              <w:t>1</w:t>
            </w:r>
          </w:p>
        </w:tc>
      </w:tr>
      <w:tr w:rsidR="00C82BCE" w:rsidRPr="0049523F" w14:paraId="12DE485B" w14:textId="77777777" w:rsidTr="00C36E1F">
        <w:trPr>
          <w:trHeight w:val="283"/>
        </w:trPr>
        <w:tc>
          <w:tcPr>
            <w:tcW w:w="265" w:type="pct"/>
          </w:tcPr>
          <w:p w14:paraId="22BC522D" w14:textId="77777777" w:rsidR="00C82BCE" w:rsidRPr="0049523F" w:rsidRDefault="00C82BCE" w:rsidP="00517D3B">
            <w:pPr>
              <w:jc w:val="center"/>
            </w:pPr>
            <w:r w:rsidRPr="0049523F">
              <w:t>3.</w:t>
            </w:r>
          </w:p>
        </w:tc>
        <w:tc>
          <w:tcPr>
            <w:tcW w:w="3958" w:type="pct"/>
            <w:gridSpan w:val="2"/>
            <w:vAlign w:val="center"/>
          </w:tcPr>
          <w:p w14:paraId="2DA942CB" w14:textId="77777777" w:rsidR="00C82BCE" w:rsidRPr="0049523F" w:rsidRDefault="00C82BCE" w:rsidP="00823C75">
            <w:pPr>
              <w:jc w:val="both"/>
            </w:pPr>
            <w:r w:rsidRPr="0049523F">
              <w:t>Name the support type for large horizontal pressure vessel.</w:t>
            </w:r>
          </w:p>
        </w:tc>
        <w:tc>
          <w:tcPr>
            <w:tcW w:w="312" w:type="pct"/>
          </w:tcPr>
          <w:p w14:paraId="5174334C" w14:textId="77777777" w:rsidR="00C82BCE" w:rsidRPr="0049523F" w:rsidRDefault="00C82BCE" w:rsidP="0013351B">
            <w:pPr>
              <w:jc w:val="center"/>
            </w:pPr>
            <w:r w:rsidRPr="0049523F">
              <w:t>CO2</w:t>
            </w:r>
          </w:p>
        </w:tc>
        <w:tc>
          <w:tcPr>
            <w:tcW w:w="250" w:type="pct"/>
          </w:tcPr>
          <w:p w14:paraId="71E0C45F" w14:textId="77777777" w:rsidR="00C82BCE" w:rsidRPr="0049523F" w:rsidRDefault="00C82BCE" w:rsidP="0013351B">
            <w:pPr>
              <w:jc w:val="center"/>
            </w:pPr>
            <w:r w:rsidRPr="0049523F">
              <w:t>R</w:t>
            </w:r>
          </w:p>
        </w:tc>
        <w:tc>
          <w:tcPr>
            <w:tcW w:w="216" w:type="pct"/>
          </w:tcPr>
          <w:p w14:paraId="56DA6194" w14:textId="77777777" w:rsidR="00C82BCE" w:rsidRPr="0049523F" w:rsidRDefault="00C82BCE" w:rsidP="0013351B">
            <w:pPr>
              <w:jc w:val="center"/>
            </w:pPr>
            <w:r w:rsidRPr="0049523F">
              <w:t>1</w:t>
            </w:r>
          </w:p>
        </w:tc>
      </w:tr>
      <w:tr w:rsidR="00C82BCE" w:rsidRPr="0049523F" w14:paraId="3F6CED33" w14:textId="77777777" w:rsidTr="00C36E1F">
        <w:trPr>
          <w:trHeight w:val="283"/>
        </w:trPr>
        <w:tc>
          <w:tcPr>
            <w:tcW w:w="265" w:type="pct"/>
          </w:tcPr>
          <w:p w14:paraId="748A7983" w14:textId="77777777" w:rsidR="00C82BCE" w:rsidRPr="0049523F" w:rsidRDefault="00C82BCE" w:rsidP="00517D3B">
            <w:pPr>
              <w:jc w:val="center"/>
            </w:pPr>
            <w:r w:rsidRPr="0049523F">
              <w:t>4.</w:t>
            </w:r>
          </w:p>
        </w:tc>
        <w:tc>
          <w:tcPr>
            <w:tcW w:w="3958" w:type="pct"/>
            <w:gridSpan w:val="2"/>
            <w:vAlign w:val="center"/>
          </w:tcPr>
          <w:p w14:paraId="7F64881A" w14:textId="77777777" w:rsidR="00C82BCE" w:rsidRPr="0049523F" w:rsidRDefault="00C82BCE" w:rsidP="00970556">
            <w:pPr>
              <w:jc w:val="both"/>
            </w:pPr>
            <w:r w:rsidRPr="0049523F">
              <w:t>Write the application of conical head in pressure vessel.</w:t>
            </w:r>
          </w:p>
        </w:tc>
        <w:tc>
          <w:tcPr>
            <w:tcW w:w="312" w:type="pct"/>
          </w:tcPr>
          <w:p w14:paraId="4EC654D7" w14:textId="77777777" w:rsidR="00C82BCE" w:rsidRPr="0049523F" w:rsidRDefault="00C82BCE" w:rsidP="0013351B">
            <w:pPr>
              <w:jc w:val="center"/>
            </w:pPr>
            <w:r w:rsidRPr="0049523F">
              <w:t>CO2</w:t>
            </w:r>
          </w:p>
        </w:tc>
        <w:tc>
          <w:tcPr>
            <w:tcW w:w="250" w:type="pct"/>
          </w:tcPr>
          <w:p w14:paraId="29B19EA3" w14:textId="77777777" w:rsidR="00C82BCE" w:rsidRPr="0049523F" w:rsidRDefault="00C82BCE" w:rsidP="0013351B">
            <w:pPr>
              <w:jc w:val="center"/>
            </w:pPr>
            <w:r w:rsidRPr="0049523F">
              <w:t>A</w:t>
            </w:r>
          </w:p>
        </w:tc>
        <w:tc>
          <w:tcPr>
            <w:tcW w:w="216" w:type="pct"/>
          </w:tcPr>
          <w:p w14:paraId="1E1FA796" w14:textId="77777777" w:rsidR="00C82BCE" w:rsidRPr="0049523F" w:rsidRDefault="00C82BCE" w:rsidP="0013351B">
            <w:pPr>
              <w:jc w:val="center"/>
            </w:pPr>
            <w:r w:rsidRPr="0049523F">
              <w:t>1</w:t>
            </w:r>
          </w:p>
        </w:tc>
      </w:tr>
      <w:tr w:rsidR="00C82BCE" w:rsidRPr="0049523F" w14:paraId="7678622A" w14:textId="77777777" w:rsidTr="00C36E1F">
        <w:trPr>
          <w:trHeight w:val="283"/>
        </w:trPr>
        <w:tc>
          <w:tcPr>
            <w:tcW w:w="265" w:type="pct"/>
          </w:tcPr>
          <w:p w14:paraId="50D490D9" w14:textId="77777777" w:rsidR="00C82BCE" w:rsidRPr="0049523F" w:rsidRDefault="00C82BCE" w:rsidP="00517D3B">
            <w:pPr>
              <w:jc w:val="center"/>
            </w:pPr>
            <w:r w:rsidRPr="0049523F">
              <w:t>5.</w:t>
            </w:r>
          </w:p>
        </w:tc>
        <w:tc>
          <w:tcPr>
            <w:tcW w:w="3958" w:type="pct"/>
            <w:gridSpan w:val="2"/>
            <w:vAlign w:val="center"/>
          </w:tcPr>
          <w:p w14:paraId="05C5AE13" w14:textId="77777777" w:rsidR="00C82BCE" w:rsidRPr="0049523F" w:rsidRDefault="00C82BCE" w:rsidP="00823C75">
            <w:pPr>
              <w:jc w:val="both"/>
              <w:rPr>
                <w:lang w:val="en-GB"/>
              </w:rPr>
            </w:pPr>
            <w:r w:rsidRPr="0049523F">
              <w:rPr>
                <w:lang w:val="en-GB"/>
              </w:rPr>
              <w:t xml:space="preserve">The rated capacity of reaction vessels normally varies between 100 litres to as large as 1500 litres, with the shell diameter varying between 50 cm and 250 cm. Suggest the types of heads used for such vessels. </w:t>
            </w:r>
          </w:p>
        </w:tc>
        <w:tc>
          <w:tcPr>
            <w:tcW w:w="312" w:type="pct"/>
          </w:tcPr>
          <w:p w14:paraId="0BB3CF32" w14:textId="77777777" w:rsidR="00C82BCE" w:rsidRPr="0049523F" w:rsidRDefault="00C82BCE" w:rsidP="0013351B">
            <w:pPr>
              <w:jc w:val="center"/>
            </w:pPr>
            <w:r w:rsidRPr="0049523F">
              <w:t>CO3</w:t>
            </w:r>
          </w:p>
        </w:tc>
        <w:tc>
          <w:tcPr>
            <w:tcW w:w="250" w:type="pct"/>
          </w:tcPr>
          <w:p w14:paraId="0C205ECD" w14:textId="77777777" w:rsidR="00C82BCE" w:rsidRPr="0049523F" w:rsidRDefault="00C82BCE" w:rsidP="0013351B">
            <w:pPr>
              <w:jc w:val="center"/>
            </w:pPr>
            <w:r w:rsidRPr="0049523F">
              <w:t>An</w:t>
            </w:r>
          </w:p>
        </w:tc>
        <w:tc>
          <w:tcPr>
            <w:tcW w:w="216" w:type="pct"/>
          </w:tcPr>
          <w:p w14:paraId="50E18356" w14:textId="77777777" w:rsidR="00C82BCE" w:rsidRPr="0049523F" w:rsidRDefault="00C82BCE" w:rsidP="0013351B">
            <w:pPr>
              <w:jc w:val="center"/>
            </w:pPr>
            <w:r w:rsidRPr="0049523F">
              <w:t>1</w:t>
            </w:r>
          </w:p>
        </w:tc>
      </w:tr>
      <w:tr w:rsidR="00C82BCE" w:rsidRPr="0049523F" w14:paraId="5D4C1A13" w14:textId="77777777" w:rsidTr="00C36E1F">
        <w:trPr>
          <w:trHeight w:val="283"/>
        </w:trPr>
        <w:tc>
          <w:tcPr>
            <w:tcW w:w="265" w:type="pct"/>
          </w:tcPr>
          <w:p w14:paraId="035AE2FE" w14:textId="77777777" w:rsidR="00C82BCE" w:rsidRPr="0049523F" w:rsidRDefault="00C82BCE" w:rsidP="00517D3B">
            <w:pPr>
              <w:jc w:val="center"/>
            </w:pPr>
            <w:r w:rsidRPr="0049523F">
              <w:t>6.</w:t>
            </w:r>
          </w:p>
        </w:tc>
        <w:tc>
          <w:tcPr>
            <w:tcW w:w="3958" w:type="pct"/>
            <w:gridSpan w:val="2"/>
            <w:vAlign w:val="center"/>
          </w:tcPr>
          <w:p w14:paraId="50C2D5F5" w14:textId="77777777" w:rsidR="00C82BCE" w:rsidRPr="0049523F" w:rsidRDefault="00C82BCE" w:rsidP="00970556">
            <w:pPr>
              <w:jc w:val="both"/>
              <w:rPr>
                <w:lang w:val="en-GB"/>
              </w:rPr>
            </w:pPr>
            <w:r w:rsidRPr="0049523F">
              <w:rPr>
                <w:lang w:val="en-GB"/>
              </w:rPr>
              <w:t>Write the condition for consider</w:t>
            </w:r>
            <w:r>
              <w:rPr>
                <w:lang w:val="en-GB"/>
              </w:rPr>
              <w:t>ing</w:t>
            </w:r>
            <w:r w:rsidRPr="0049523F">
              <w:rPr>
                <w:lang w:val="en-GB"/>
              </w:rPr>
              <w:t xml:space="preserve"> vessel as reaction kettle.</w:t>
            </w:r>
          </w:p>
        </w:tc>
        <w:tc>
          <w:tcPr>
            <w:tcW w:w="312" w:type="pct"/>
          </w:tcPr>
          <w:p w14:paraId="5D96EDDF" w14:textId="77777777" w:rsidR="00C82BCE" w:rsidRPr="0049523F" w:rsidRDefault="00C82BCE" w:rsidP="0013351B">
            <w:pPr>
              <w:jc w:val="center"/>
            </w:pPr>
            <w:r w:rsidRPr="0049523F">
              <w:t>CO3</w:t>
            </w:r>
          </w:p>
        </w:tc>
        <w:tc>
          <w:tcPr>
            <w:tcW w:w="250" w:type="pct"/>
          </w:tcPr>
          <w:p w14:paraId="02306400" w14:textId="77777777" w:rsidR="00C82BCE" w:rsidRPr="0049523F" w:rsidRDefault="00C82BCE" w:rsidP="0013351B">
            <w:pPr>
              <w:jc w:val="center"/>
            </w:pPr>
            <w:r w:rsidRPr="0049523F">
              <w:t>U</w:t>
            </w:r>
          </w:p>
        </w:tc>
        <w:tc>
          <w:tcPr>
            <w:tcW w:w="216" w:type="pct"/>
          </w:tcPr>
          <w:p w14:paraId="1578FB44" w14:textId="77777777" w:rsidR="00C82BCE" w:rsidRPr="0049523F" w:rsidRDefault="00C82BCE" w:rsidP="0013351B">
            <w:pPr>
              <w:jc w:val="center"/>
            </w:pPr>
            <w:r w:rsidRPr="0049523F">
              <w:t>1</w:t>
            </w:r>
          </w:p>
        </w:tc>
      </w:tr>
      <w:tr w:rsidR="00C82BCE" w:rsidRPr="0049523F" w14:paraId="44D951F7" w14:textId="77777777" w:rsidTr="00C36E1F">
        <w:trPr>
          <w:trHeight w:val="283"/>
        </w:trPr>
        <w:tc>
          <w:tcPr>
            <w:tcW w:w="265" w:type="pct"/>
          </w:tcPr>
          <w:p w14:paraId="4B91287D" w14:textId="77777777" w:rsidR="00C82BCE" w:rsidRPr="0049523F" w:rsidRDefault="00C82BCE" w:rsidP="00517D3B">
            <w:pPr>
              <w:jc w:val="center"/>
            </w:pPr>
            <w:r w:rsidRPr="0049523F">
              <w:t>7.</w:t>
            </w:r>
          </w:p>
        </w:tc>
        <w:tc>
          <w:tcPr>
            <w:tcW w:w="3958" w:type="pct"/>
            <w:gridSpan w:val="2"/>
            <w:vAlign w:val="center"/>
          </w:tcPr>
          <w:p w14:paraId="1ACB183B" w14:textId="77777777" w:rsidR="00C82BCE" w:rsidRPr="0049523F" w:rsidRDefault="00C82BCE" w:rsidP="00823C75">
            <w:pPr>
              <w:jc w:val="both"/>
            </w:pPr>
            <w:r w:rsidRPr="0049523F">
              <w:t>List the parameters consider</w:t>
            </w:r>
            <w:r>
              <w:t>ed</w:t>
            </w:r>
            <w:r w:rsidRPr="0049523F">
              <w:t xml:space="preserve"> for classification of heat exchanger.</w:t>
            </w:r>
          </w:p>
        </w:tc>
        <w:tc>
          <w:tcPr>
            <w:tcW w:w="312" w:type="pct"/>
          </w:tcPr>
          <w:p w14:paraId="7C6D5A95" w14:textId="77777777" w:rsidR="00C82BCE" w:rsidRPr="0049523F" w:rsidRDefault="00C82BCE" w:rsidP="0013351B">
            <w:pPr>
              <w:jc w:val="center"/>
            </w:pPr>
            <w:r w:rsidRPr="0049523F">
              <w:t>CO4</w:t>
            </w:r>
          </w:p>
        </w:tc>
        <w:tc>
          <w:tcPr>
            <w:tcW w:w="250" w:type="pct"/>
          </w:tcPr>
          <w:p w14:paraId="0A390D74" w14:textId="77777777" w:rsidR="00C82BCE" w:rsidRPr="0049523F" w:rsidRDefault="00C82BCE" w:rsidP="0013351B">
            <w:pPr>
              <w:jc w:val="center"/>
            </w:pPr>
            <w:r w:rsidRPr="0049523F">
              <w:t>U</w:t>
            </w:r>
          </w:p>
        </w:tc>
        <w:tc>
          <w:tcPr>
            <w:tcW w:w="216" w:type="pct"/>
          </w:tcPr>
          <w:p w14:paraId="49C5D06A" w14:textId="77777777" w:rsidR="00C82BCE" w:rsidRPr="0049523F" w:rsidRDefault="00C82BCE" w:rsidP="0013351B">
            <w:pPr>
              <w:jc w:val="center"/>
            </w:pPr>
            <w:r w:rsidRPr="0049523F">
              <w:t>1</w:t>
            </w:r>
          </w:p>
        </w:tc>
      </w:tr>
      <w:tr w:rsidR="00C82BCE" w:rsidRPr="0049523F" w14:paraId="18652F87" w14:textId="77777777" w:rsidTr="00C36E1F">
        <w:trPr>
          <w:trHeight w:val="283"/>
        </w:trPr>
        <w:tc>
          <w:tcPr>
            <w:tcW w:w="265" w:type="pct"/>
          </w:tcPr>
          <w:p w14:paraId="602A5A4E" w14:textId="77777777" w:rsidR="00C82BCE" w:rsidRPr="0049523F" w:rsidRDefault="00C82BCE" w:rsidP="00517D3B">
            <w:pPr>
              <w:jc w:val="center"/>
            </w:pPr>
            <w:r w:rsidRPr="0049523F">
              <w:t>8.</w:t>
            </w:r>
          </w:p>
        </w:tc>
        <w:tc>
          <w:tcPr>
            <w:tcW w:w="3958" w:type="pct"/>
            <w:gridSpan w:val="2"/>
            <w:vAlign w:val="center"/>
          </w:tcPr>
          <w:p w14:paraId="53D7398D" w14:textId="77777777" w:rsidR="00C82BCE" w:rsidRPr="0049523F" w:rsidRDefault="00C82BCE" w:rsidP="00823C75">
            <w:pPr>
              <w:jc w:val="both"/>
            </w:pPr>
            <w:r w:rsidRPr="0049523F">
              <w:rPr>
                <w:lang w:val="en-GB"/>
              </w:rPr>
              <w:t>One fluid flow inside a pipe, while a second fluid flow either co-or-counter currently in the annulus between a large pipe and the outside of the inner pipe carrying the first fluid. This is example for ______ heat exchanger.</w:t>
            </w:r>
          </w:p>
        </w:tc>
        <w:tc>
          <w:tcPr>
            <w:tcW w:w="312" w:type="pct"/>
          </w:tcPr>
          <w:p w14:paraId="02C7C08D" w14:textId="77777777" w:rsidR="00C82BCE" w:rsidRPr="0049523F" w:rsidRDefault="00C82BCE" w:rsidP="0013351B">
            <w:pPr>
              <w:jc w:val="center"/>
            </w:pPr>
            <w:r w:rsidRPr="0049523F">
              <w:t>CO4</w:t>
            </w:r>
          </w:p>
        </w:tc>
        <w:tc>
          <w:tcPr>
            <w:tcW w:w="250" w:type="pct"/>
          </w:tcPr>
          <w:p w14:paraId="44328B08" w14:textId="77777777" w:rsidR="00C82BCE" w:rsidRPr="0049523F" w:rsidRDefault="00C82BCE" w:rsidP="0013351B">
            <w:pPr>
              <w:jc w:val="center"/>
            </w:pPr>
            <w:r w:rsidRPr="0049523F">
              <w:t>U</w:t>
            </w:r>
          </w:p>
        </w:tc>
        <w:tc>
          <w:tcPr>
            <w:tcW w:w="216" w:type="pct"/>
          </w:tcPr>
          <w:p w14:paraId="620C9962" w14:textId="77777777" w:rsidR="00C82BCE" w:rsidRPr="0049523F" w:rsidRDefault="00C82BCE" w:rsidP="0013351B">
            <w:pPr>
              <w:jc w:val="center"/>
            </w:pPr>
            <w:r w:rsidRPr="0049523F">
              <w:t>1</w:t>
            </w:r>
          </w:p>
        </w:tc>
      </w:tr>
      <w:tr w:rsidR="00C82BCE" w:rsidRPr="0049523F" w14:paraId="34EB44B3" w14:textId="77777777" w:rsidTr="00C36E1F">
        <w:trPr>
          <w:trHeight w:val="283"/>
        </w:trPr>
        <w:tc>
          <w:tcPr>
            <w:tcW w:w="265" w:type="pct"/>
          </w:tcPr>
          <w:p w14:paraId="7CDD093C" w14:textId="77777777" w:rsidR="00C82BCE" w:rsidRPr="0049523F" w:rsidRDefault="00C82BCE" w:rsidP="00517D3B">
            <w:pPr>
              <w:jc w:val="center"/>
            </w:pPr>
            <w:r w:rsidRPr="0049523F">
              <w:t>9.</w:t>
            </w:r>
          </w:p>
        </w:tc>
        <w:tc>
          <w:tcPr>
            <w:tcW w:w="3958" w:type="pct"/>
            <w:gridSpan w:val="2"/>
            <w:vAlign w:val="center"/>
          </w:tcPr>
          <w:p w14:paraId="46B82FAB" w14:textId="77777777" w:rsidR="00C82BCE" w:rsidRPr="0049523F" w:rsidRDefault="00C82BCE" w:rsidP="00823C75">
            <w:pPr>
              <w:pStyle w:val="ListParagraph"/>
              <w:ind w:left="0"/>
              <w:rPr>
                <w:noProof/>
                <w:lang w:eastAsia="zh-TW"/>
              </w:rPr>
            </w:pPr>
            <w:r w:rsidRPr="0049523F">
              <w:rPr>
                <w:noProof/>
                <w:lang w:eastAsia="zh-TW"/>
              </w:rPr>
              <w:t>Write the principle of evaporation.</w:t>
            </w:r>
          </w:p>
        </w:tc>
        <w:tc>
          <w:tcPr>
            <w:tcW w:w="312" w:type="pct"/>
          </w:tcPr>
          <w:p w14:paraId="23098A1D" w14:textId="77777777" w:rsidR="00C82BCE" w:rsidRPr="0049523F" w:rsidRDefault="00C82BCE" w:rsidP="0013351B">
            <w:pPr>
              <w:jc w:val="center"/>
            </w:pPr>
            <w:r w:rsidRPr="0049523F">
              <w:t>CO5</w:t>
            </w:r>
          </w:p>
        </w:tc>
        <w:tc>
          <w:tcPr>
            <w:tcW w:w="250" w:type="pct"/>
          </w:tcPr>
          <w:p w14:paraId="40044FF4" w14:textId="77777777" w:rsidR="00C82BCE" w:rsidRPr="0049523F" w:rsidRDefault="00C82BCE" w:rsidP="0013351B">
            <w:pPr>
              <w:jc w:val="center"/>
            </w:pPr>
            <w:r w:rsidRPr="0049523F">
              <w:t>U</w:t>
            </w:r>
          </w:p>
        </w:tc>
        <w:tc>
          <w:tcPr>
            <w:tcW w:w="216" w:type="pct"/>
          </w:tcPr>
          <w:p w14:paraId="007C202E" w14:textId="77777777" w:rsidR="00C82BCE" w:rsidRPr="0049523F" w:rsidRDefault="00C82BCE" w:rsidP="0013351B">
            <w:pPr>
              <w:jc w:val="center"/>
            </w:pPr>
            <w:r w:rsidRPr="0049523F">
              <w:t>1</w:t>
            </w:r>
          </w:p>
        </w:tc>
      </w:tr>
      <w:tr w:rsidR="00C82BCE" w:rsidRPr="0049523F" w14:paraId="67B6D9C4" w14:textId="77777777" w:rsidTr="00C36E1F">
        <w:trPr>
          <w:trHeight w:val="283"/>
        </w:trPr>
        <w:tc>
          <w:tcPr>
            <w:tcW w:w="265" w:type="pct"/>
          </w:tcPr>
          <w:p w14:paraId="40B76583" w14:textId="77777777" w:rsidR="00C82BCE" w:rsidRPr="0049523F" w:rsidRDefault="00C82BCE" w:rsidP="00517D3B">
            <w:pPr>
              <w:jc w:val="center"/>
            </w:pPr>
            <w:r w:rsidRPr="0049523F">
              <w:t>10.</w:t>
            </w:r>
          </w:p>
        </w:tc>
        <w:tc>
          <w:tcPr>
            <w:tcW w:w="3958" w:type="pct"/>
            <w:gridSpan w:val="2"/>
            <w:vAlign w:val="center"/>
          </w:tcPr>
          <w:p w14:paraId="56BE39CD" w14:textId="77777777" w:rsidR="00C82BCE" w:rsidRPr="0049523F" w:rsidRDefault="00C82BCE" w:rsidP="00823C75">
            <w:r w:rsidRPr="0049523F">
              <w:t>Suggest the turbine agitator for higher discharge velocity.</w:t>
            </w:r>
          </w:p>
        </w:tc>
        <w:tc>
          <w:tcPr>
            <w:tcW w:w="312" w:type="pct"/>
          </w:tcPr>
          <w:p w14:paraId="5ABC6282" w14:textId="77777777" w:rsidR="00C82BCE" w:rsidRPr="0049523F" w:rsidRDefault="00C82BCE" w:rsidP="0013351B">
            <w:pPr>
              <w:jc w:val="center"/>
            </w:pPr>
            <w:r w:rsidRPr="0049523F">
              <w:t>CO5</w:t>
            </w:r>
          </w:p>
        </w:tc>
        <w:tc>
          <w:tcPr>
            <w:tcW w:w="250" w:type="pct"/>
          </w:tcPr>
          <w:p w14:paraId="081C0ACB" w14:textId="77777777" w:rsidR="00C82BCE" w:rsidRPr="0049523F" w:rsidRDefault="00C82BCE" w:rsidP="0013351B">
            <w:pPr>
              <w:jc w:val="center"/>
            </w:pPr>
            <w:r w:rsidRPr="0049523F">
              <w:t>A</w:t>
            </w:r>
          </w:p>
        </w:tc>
        <w:tc>
          <w:tcPr>
            <w:tcW w:w="216" w:type="pct"/>
          </w:tcPr>
          <w:p w14:paraId="36D6C0FF" w14:textId="77777777" w:rsidR="00C82BCE" w:rsidRPr="0049523F" w:rsidRDefault="00C82BCE" w:rsidP="0013351B">
            <w:pPr>
              <w:jc w:val="center"/>
            </w:pPr>
            <w:r w:rsidRPr="0049523F">
              <w:t>1</w:t>
            </w:r>
          </w:p>
        </w:tc>
      </w:tr>
      <w:tr w:rsidR="00C82BCE" w:rsidRPr="0049523F" w14:paraId="1369991C" w14:textId="77777777" w:rsidTr="0013351B">
        <w:trPr>
          <w:trHeight w:val="110"/>
        </w:trPr>
        <w:tc>
          <w:tcPr>
            <w:tcW w:w="5000" w:type="pct"/>
            <w:gridSpan w:val="6"/>
          </w:tcPr>
          <w:p w14:paraId="6CCD19F4" w14:textId="77777777" w:rsidR="00C82BCE" w:rsidRPr="0049523F" w:rsidRDefault="00C82BCE" w:rsidP="0013351B">
            <w:pPr>
              <w:jc w:val="center"/>
              <w:rPr>
                <w:b/>
              </w:rPr>
            </w:pPr>
            <w:r w:rsidRPr="0049523F">
              <w:rPr>
                <w:b/>
              </w:rPr>
              <w:t>PART – B (6 X 3 = 18 MARKS)</w:t>
            </w:r>
          </w:p>
        </w:tc>
      </w:tr>
      <w:tr w:rsidR="00C82BCE" w:rsidRPr="0049523F" w14:paraId="3DBA6310" w14:textId="77777777" w:rsidTr="00C36E1F">
        <w:trPr>
          <w:trHeight w:val="283"/>
        </w:trPr>
        <w:tc>
          <w:tcPr>
            <w:tcW w:w="265" w:type="pct"/>
          </w:tcPr>
          <w:p w14:paraId="55237733" w14:textId="77777777" w:rsidR="00C82BCE" w:rsidRPr="0049523F" w:rsidRDefault="00C82BCE" w:rsidP="00517D3B">
            <w:pPr>
              <w:pStyle w:val="NoSpacing"/>
              <w:jc w:val="center"/>
            </w:pPr>
            <w:r w:rsidRPr="0049523F">
              <w:t>11.</w:t>
            </w:r>
          </w:p>
        </w:tc>
        <w:tc>
          <w:tcPr>
            <w:tcW w:w="3958" w:type="pct"/>
            <w:gridSpan w:val="2"/>
            <w:vAlign w:val="center"/>
          </w:tcPr>
          <w:p w14:paraId="4CA0C9ED" w14:textId="77777777" w:rsidR="00C82BCE" w:rsidRPr="0049523F" w:rsidRDefault="00C82BCE" w:rsidP="00823C75">
            <w:pPr>
              <w:spacing w:line="276" w:lineRule="auto"/>
            </w:pPr>
            <w:r w:rsidRPr="0049523F">
              <w:t>List the factors that enhance the corrosion of equipment.</w:t>
            </w:r>
          </w:p>
        </w:tc>
        <w:tc>
          <w:tcPr>
            <w:tcW w:w="312" w:type="pct"/>
          </w:tcPr>
          <w:p w14:paraId="4F6F603D" w14:textId="77777777" w:rsidR="00C82BCE" w:rsidRPr="0049523F" w:rsidRDefault="00C82BCE" w:rsidP="0013351B">
            <w:pPr>
              <w:jc w:val="center"/>
            </w:pPr>
            <w:r w:rsidRPr="0049523F">
              <w:t>CO1</w:t>
            </w:r>
          </w:p>
        </w:tc>
        <w:tc>
          <w:tcPr>
            <w:tcW w:w="250" w:type="pct"/>
          </w:tcPr>
          <w:p w14:paraId="7ECBE783" w14:textId="77777777" w:rsidR="00C82BCE" w:rsidRPr="0049523F" w:rsidRDefault="00C82BCE" w:rsidP="0013351B">
            <w:pPr>
              <w:jc w:val="center"/>
            </w:pPr>
            <w:r w:rsidRPr="0049523F">
              <w:t>An</w:t>
            </w:r>
          </w:p>
        </w:tc>
        <w:tc>
          <w:tcPr>
            <w:tcW w:w="216" w:type="pct"/>
          </w:tcPr>
          <w:p w14:paraId="6F7D873F" w14:textId="77777777" w:rsidR="00C82BCE" w:rsidRPr="0049523F" w:rsidRDefault="00C82BCE" w:rsidP="0013351B">
            <w:pPr>
              <w:jc w:val="center"/>
            </w:pPr>
            <w:r w:rsidRPr="0049523F">
              <w:t>3</w:t>
            </w:r>
          </w:p>
        </w:tc>
      </w:tr>
      <w:tr w:rsidR="00C82BCE" w:rsidRPr="0049523F" w14:paraId="372265CF" w14:textId="77777777" w:rsidTr="00C36E1F">
        <w:trPr>
          <w:trHeight w:val="283"/>
        </w:trPr>
        <w:tc>
          <w:tcPr>
            <w:tcW w:w="265" w:type="pct"/>
          </w:tcPr>
          <w:p w14:paraId="32773B4C" w14:textId="77777777" w:rsidR="00C82BCE" w:rsidRPr="0049523F" w:rsidRDefault="00C82BCE" w:rsidP="00517D3B">
            <w:pPr>
              <w:pStyle w:val="NoSpacing"/>
              <w:jc w:val="center"/>
            </w:pPr>
            <w:r w:rsidRPr="0049523F">
              <w:t>12.</w:t>
            </w:r>
          </w:p>
        </w:tc>
        <w:tc>
          <w:tcPr>
            <w:tcW w:w="3958" w:type="pct"/>
            <w:gridSpan w:val="2"/>
            <w:vAlign w:val="center"/>
          </w:tcPr>
          <w:p w14:paraId="232AAE53" w14:textId="77777777" w:rsidR="00C82BCE" w:rsidRPr="0049523F" w:rsidRDefault="00C82BCE" w:rsidP="00823C75">
            <w:pPr>
              <w:jc w:val="both"/>
            </w:pPr>
            <w:r w:rsidRPr="0049523F">
              <w:t>A thin cylinder is subjected to internal pressure of 10 MPa, internal cylinder diameter is 1000 mm. If allowable stress is 100 MPa than determine wall thickness.</w:t>
            </w:r>
          </w:p>
        </w:tc>
        <w:tc>
          <w:tcPr>
            <w:tcW w:w="312" w:type="pct"/>
          </w:tcPr>
          <w:p w14:paraId="376E6638" w14:textId="77777777" w:rsidR="00C82BCE" w:rsidRPr="0049523F" w:rsidRDefault="00C82BCE" w:rsidP="0013351B">
            <w:pPr>
              <w:jc w:val="center"/>
            </w:pPr>
            <w:r w:rsidRPr="0049523F">
              <w:t>CO2</w:t>
            </w:r>
          </w:p>
        </w:tc>
        <w:tc>
          <w:tcPr>
            <w:tcW w:w="250" w:type="pct"/>
          </w:tcPr>
          <w:p w14:paraId="21543170" w14:textId="77777777" w:rsidR="00C82BCE" w:rsidRPr="0049523F" w:rsidRDefault="00C82BCE" w:rsidP="0013351B">
            <w:pPr>
              <w:jc w:val="center"/>
            </w:pPr>
            <w:r w:rsidRPr="0049523F">
              <w:t>E</w:t>
            </w:r>
          </w:p>
        </w:tc>
        <w:tc>
          <w:tcPr>
            <w:tcW w:w="216" w:type="pct"/>
          </w:tcPr>
          <w:p w14:paraId="35F946EB" w14:textId="77777777" w:rsidR="00C82BCE" w:rsidRPr="0049523F" w:rsidRDefault="00C82BCE" w:rsidP="0013351B">
            <w:pPr>
              <w:jc w:val="center"/>
            </w:pPr>
            <w:r w:rsidRPr="0049523F">
              <w:t>3</w:t>
            </w:r>
          </w:p>
        </w:tc>
      </w:tr>
      <w:tr w:rsidR="00C82BCE" w:rsidRPr="0049523F" w14:paraId="3820E029" w14:textId="77777777" w:rsidTr="00C36E1F">
        <w:trPr>
          <w:trHeight w:val="283"/>
        </w:trPr>
        <w:tc>
          <w:tcPr>
            <w:tcW w:w="265" w:type="pct"/>
          </w:tcPr>
          <w:p w14:paraId="3DA89822" w14:textId="77777777" w:rsidR="00C82BCE" w:rsidRPr="0049523F" w:rsidRDefault="00C82BCE" w:rsidP="00517D3B">
            <w:pPr>
              <w:pStyle w:val="NoSpacing"/>
              <w:jc w:val="center"/>
            </w:pPr>
            <w:r w:rsidRPr="0049523F">
              <w:t>13.</w:t>
            </w:r>
          </w:p>
        </w:tc>
        <w:tc>
          <w:tcPr>
            <w:tcW w:w="3958" w:type="pct"/>
            <w:gridSpan w:val="2"/>
            <w:vAlign w:val="center"/>
          </w:tcPr>
          <w:p w14:paraId="07E11357" w14:textId="77777777" w:rsidR="00C82BCE" w:rsidRPr="0049523F" w:rsidRDefault="00C82BCE" w:rsidP="00823C75">
            <w:pPr>
              <w:spacing w:line="276" w:lineRule="auto"/>
            </w:pPr>
            <w:r w:rsidRPr="0049523F">
              <w:t>Explain types of joints used for design of storage vessels.</w:t>
            </w:r>
          </w:p>
        </w:tc>
        <w:tc>
          <w:tcPr>
            <w:tcW w:w="312" w:type="pct"/>
          </w:tcPr>
          <w:p w14:paraId="60AFB2EA" w14:textId="77777777" w:rsidR="00C82BCE" w:rsidRPr="0049523F" w:rsidRDefault="00C82BCE" w:rsidP="0013351B">
            <w:pPr>
              <w:jc w:val="center"/>
            </w:pPr>
            <w:r w:rsidRPr="0049523F">
              <w:t>CO3</w:t>
            </w:r>
          </w:p>
        </w:tc>
        <w:tc>
          <w:tcPr>
            <w:tcW w:w="250" w:type="pct"/>
          </w:tcPr>
          <w:p w14:paraId="4F6FB1B2" w14:textId="77777777" w:rsidR="00C82BCE" w:rsidRPr="0049523F" w:rsidRDefault="00C82BCE" w:rsidP="0013351B">
            <w:pPr>
              <w:jc w:val="center"/>
            </w:pPr>
            <w:r w:rsidRPr="0049523F">
              <w:t>An</w:t>
            </w:r>
          </w:p>
        </w:tc>
        <w:tc>
          <w:tcPr>
            <w:tcW w:w="216" w:type="pct"/>
          </w:tcPr>
          <w:p w14:paraId="0B00C8B8" w14:textId="77777777" w:rsidR="00C82BCE" w:rsidRPr="0049523F" w:rsidRDefault="00C82BCE" w:rsidP="0013351B">
            <w:pPr>
              <w:jc w:val="center"/>
            </w:pPr>
            <w:r w:rsidRPr="0049523F">
              <w:t>3</w:t>
            </w:r>
          </w:p>
        </w:tc>
      </w:tr>
      <w:tr w:rsidR="00C82BCE" w:rsidRPr="0049523F" w14:paraId="32FAD0E1" w14:textId="77777777" w:rsidTr="00C36E1F">
        <w:trPr>
          <w:trHeight w:val="283"/>
        </w:trPr>
        <w:tc>
          <w:tcPr>
            <w:tcW w:w="265" w:type="pct"/>
          </w:tcPr>
          <w:p w14:paraId="604449E7" w14:textId="77777777" w:rsidR="00C82BCE" w:rsidRPr="0049523F" w:rsidRDefault="00C82BCE" w:rsidP="00517D3B">
            <w:pPr>
              <w:pStyle w:val="NoSpacing"/>
              <w:jc w:val="center"/>
            </w:pPr>
            <w:r w:rsidRPr="0049523F">
              <w:t>14.</w:t>
            </w:r>
          </w:p>
        </w:tc>
        <w:tc>
          <w:tcPr>
            <w:tcW w:w="3958" w:type="pct"/>
            <w:gridSpan w:val="2"/>
            <w:vAlign w:val="center"/>
          </w:tcPr>
          <w:p w14:paraId="36D407EC" w14:textId="77777777" w:rsidR="00C82BCE" w:rsidRPr="0049523F" w:rsidRDefault="00C82BCE" w:rsidP="00823C75">
            <w:pPr>
              <w:spacing w:line="276" w:lineRule="auto"/>
            </w:pPr>
            <w:r w:rsidRPr="0049523F">
              <w:t>List the parameters which influence the rate of heat transfer in reaction vessel.</w:t>
            </w:r>
          </w:p>
        </w:tc>
        <w:tc>
          <w:tcPr>
            <w:tcW w:w="312" w:type="pct"/>
          </w:tcPr>
          <w:p w14:paraId="7F40BCE0" w14:textId="77777777" w:rsidR="00C82BCE" w:rsidRPr="0049523F" w:rsidRDefault="00C82BCE" w:rsidP="0013351B">
            <w:pPr>
              <w:jc w:val="center"/>
            </w:pPr>
            <w:r w:rsidRPr="0049523F">
              <w:t>CO4</w:t>
            </w:r>
          </w:p>
        </w:tc>
        <w:tc>
          <w:tcPr>
            <w:tcW w:w="250" w:type="pct"/>
          </w:tcPr>
          <w:p w14:paraId="719ADCE6" w14:textId="77777777" w:rsidR="00C82BCE" w:rsidRPr="0049523F" w:rsidRDefault="00C82BCE" w:rsidP="0013351B">
            <w:pPr>
              <w:jc w:val="center"/>
            </w:pPr>
            <w:r w:rsidRPr="0049523F">
              <w:t>U</w:t>
            </w:r>
          </w:p>
        </w:tc>
        <w:tc>
          <w:tcPr>
            <w:tcW w:w="216" w:type="pct"/>
          </w:tcPr>
          <w:p w14:paraId="5D1969C0" w14:textId="77777777" w:rsidR="00C82BCE" w:rsidRPr="0049523F" w:rsidRDefault="00C82BCE" w:rsidP="0013351B">
            <w:pPr>
              <w:jc w:val="center"/>
            </w:pPr>
            <w:r w:rsidRPr="0049523F">
              <w:t>3</w:t>
            </w:r>
          </w:p>
        </w:tc>
      </w:tr>
      <w:tr w:rsidR="00C82BCE" w:rsidRPr="0049523F" w14:paraId="35CBE432" w14:textId="77777777" w:rsidTr="00C36E1F">
        <w:trPr>
          <w:trHeight w:val="283"/>
        </w:trPr>
        <w:tc>
          <w:tcPr>
            <w:tcW w:w="265" w:type="pct"/>
          </w:tcPr>
          <w:p w14:paraId="5B2C1151" w14:textId="77777777" w:rsidR="00C82BCE" w:rsidRPr="0049523F" w:rsidRDefault="00C82BCE" w:rsidP="00517D3B">
            <w:pPr>
              <w:pStyle w:val="NoSpacing"/>
              <w:jc w:val="center"/>
            </w:pPr>
            <w:r w:rsidRPr="0049523F">
              <w:t>15.</w:t>
            </w:r>
          </w:p>
        </w:tc>
        <w:tc>
          <w:tcPr>
            <w:tcW w:w="3958" w:type="pct"/>
            <w:gridSpan w:val="2"/>
            <w:vAlign w:val="center"/>
          </w:tcPr>
          <w:p w14:paraId="44A13880" w14:textId="77777777" w:rsidR="00C82BCE" w:rsidRPr="0049523F" w:rsidRDefault="00C82BCE" w:rsidP="00823C75">
            <w:pPr>
              <w:spacing w:line="276" w:lineRule="auto"/>
            </w:pPr>
            <w:r w:rsidRPr="0049523F">
              <w:t>Explain working principle of fin type heat exchanger.</w:t>
            </w:r>
          </w:p>
        </w:tc>
        <w:tc>
          <w:tcPr>
            <w:tcW w:w="312" w:type="pct"/>
          </w:tcPr>
          <w:p w14:paraId="78016BCD" w14:textId="77777777" w:rsidR="00C82BCE" w:rsidRPr="0049523F" w:rsidRDefault="00C82BCE" w:rsidP="0013351B">
            <w:pPr>
              <w:jc w:val="center"/>
            </w:pPr>
            <w:r w:rsidRPr="0049523F">
              <w:t>CO5</w:t>
            </w:r>
          </w:p>
        </w:tc>
        <w:tc>
          <w:tcPr>
            <w:tcW w:w="250" w:type="pct"/>
          </w:tcPr>
          <w:p w14:paraId="6991877D" w14:textId="77777777" w:rsidR="00C82BCE" w:rsidRPr="0049523F" w:rsidRDefault="00C82BCE" w:rsidP="0013351B">
            <w:pPr>
              <w:jc w:val="center"/>
            </w:pPr>
            <w:r w:rsidRPr="0049523F">
              <w:t>An</w:t>
            </w:r>
          </w:p>
        </w:tc>
        <w:tc>
          <w:tcPr>
            <w:tcW w:w="216" w:type="pct"/>
          </w:tcPr>
          <w:p w14:paraId="0F07B588" w14:textId="77777777" w:rsidR="00C82BCE" w:rsidRPr="0049523F" w:rsidRDefault="00C82BCE" w:rsidP="0013351B">
            <w:pPr>
              <w:jc w:val="center"/>
            </w:pPr>
            <w:r w:rsidRPr="0049523F">
              <w:t>3</w:t>
            </w:r>
          </w:p>
        </w:tc>
      </w:tr>
      <w:tr w:rsidR="00C82BCE" w:rsidRPr="0049523F" w14:paraId="156DA890" w14:textId="77777777" w:rsidTr="00C36E1F">
        <w:trPr>
          <w:trHeight w:val="283"/>
        </w:trPr>
        <w:tc>
          <w:tcPr>
            <w:tcW w:w="265" w:type="pct"/>
          </w:tcPr>
          <w:p w14:paraId="69FE1812" w14:textId="77777777" w:rsidR="00C82BCE" w:rsidRPr="0049523F" w:rsidRDefault="00C82BCE" w:rsidP="00517D3B">
            <w:pPr>
              <w:pStyle w:val="NoSpacing"/>
              <w:jc w:val="center"/>
            </w:pPr>
            <w:r w:rsidRPr="0049523F">
              <w:t>16.</w:t>
            </w:r>
          </w:p>
        </w:tc>
        <w:tc>
          <w:tcPr>
            <w:tcW w:w="3958" w:type="pct"/>
            <w:gridSpan w:val="2"/>
            <w:vAlign w:val="center"/>
          </w:tcPr>
          <w:p w14:paraId="53EE566F" w14:textId="77777777" w:rsidR="00C82BCE" w:rsidRPr="0049523F" w:rsidRDefault="00C82BCE" w:rsidP="008567BE">
            <w:pPr>
              <w:spacing w:line="276" w:lineRule="auto"/>
            </w:pPr>
            <w:r w:rsidRPr="0049523F">
              <w:t>Briefly discuss the helical screw agitator with neat sketch.</w:t>
            </w:r>
          </w:p>
        </w:tc>
        <w:tc>
          <w:tcPr>
            <w:tcW w:w="312" w:type="pct"/>
          </w:tcPr>
          <w:p w14:paraId="7976CFBD" w14:textId="77777777" w:rsidR="00C82BCE" w:rsidRPr="0049523F" w:rsidRDefault="00C82BCE" w:rsidP="0013351B">
            <w:pPr>
              <w:jc w:val="center"/>
            </w:pPr>
            <w:r w:rsidRPr="0049523F">
              <w:t>CO6</w:t>
            </w:r>
          </w:p>
        </w:tc>
        <w:tc>
          <w:tcPr>
            <w:tcW w:w="250" w:type="pct"/>
          </w:tcPr>
          <w:p w14:paraId="5E0C89AF" w14:textId="77777777" w:rsidR="00C82BCE" w:rsidRPr="0049523F" w:rsidRDefault="00C82BCE" w:rsidP="0013351B">
            <w:pPr>
              <w:jc w:val="center"/>
            </w:pPr>
            <w:r w:rsidRPr="0049523F">
              <w:t>U</w:t>
            </w:r>
          </w:p>
        </w:tc>
        <w:tc>
          <w:tcPr>
            <w:tcW w:w="216" w:type="pct"/>
          </w:tcPr>
          <w:p w14:paraId="220ADA83" w14:textId="77777777" w:rsidR="00C82BCE" w:rsidRPr="0049523F" w:rsidRDefault="00C82BCE" w:rsidP="0013351B">
            <w:pPr>
              <w:jc w:val="center"/>
            </w:pPr>
            <w:r w:rsidRPr="0049523F">
              <w:t>3</w:t>
            </w:r>
          </w:p>
        </w:tc>
      </w:tr>
      <w:tr w:rsidR="00C82BCE" w:rsidRPr="0049523F" w14:paraId="34193192" w14:textId="77777777" w:rsidTr="0013351B">
        <w:trPr>
          <w:trHeight w:val="552"/>
        </w:trPr>
        <w:tc>
          <w:tcPr>
            <w:tcW w:w="5000" w:type="pct"/>
            <w:gridSpan w:val="6"/>
          </w:tcPr>
          <w:p w14:paraId="2AE84F0A" w14:textId="77777777" w:rsidR="00C82BCE" w:rsidRPr="0049523F" w:rsidRDefault="00C82BCE" w:rsidP="0013351B">
            <w:pPr>
              <w:jc w:val="center"/>
              <w:rPr>
                <w:b/>
              </w:rPr>
            </w:pPr>
            <w:r w:rsidRPr="0049523F">
              <w:rPr>
                <w:b/>
              </w:rPr>
              <w:t>PART – C (6 X 12 = 72 MARKS)</w:t>
            </w:r>
          </w:p>
          <w:p w14:paraId="2D2D0B59" w14:textId="77777777" w:rsidR="00C82BCE" w:rsidRPr="0049523F" w:rsidRDefault="00C82BCE" w:rsidP="0013351B">
            <w:pPr>
              <w:jc w:val="center"/>
              <w:rPr>
                <w:b/>
              </w:rPr>
            </w:pPr>
            <w:r w:rsidRPr="0049523F">
              <w:rPr>
                <w:b/>
              </w:rPr>
              <w:t>(Answer any five Questions from Q. No. 17 to 23, Q. No. 24 is Compulsory)</w:t>
            </w:r>
          </w:p>
        </w:tc>
      </w:tr>
      <w:tr w:rsidR="00C82BCE" w:rsidRPr="0049523F" w14:paraId="69853D8D" w14:textId="77777777" w:rsidTr="00C36E1F">
        <w:trPr>
          <w:trHeight w:val="283"/>
        </w:trPr>
        <w:tc>
          <w:tcPr>
            <w:tcW w:w="265" w:type="pct"/>
          </w:tcPr>
          <w:p w14:paraId="458F7885" w14:textId="77777777" w:rsidR="00C82BCE" w:rsidRPr="0049523F" w:rsidRDefault="00C82BCE" w:rsidP="00517D3B">
            <w:pPr>
              <w:jc w:val="center"/>
            </w:pPr>
            <w:r w:rsidRPr="0049523F">
              <w:t>17.</w:t>
            </w:r>
          </w:p>
        </w:tc>
        <w:tc>
          <w:tcPr>
            <w:tcW w:w="184" w:type="pct"/>
          </w:tcPr>
          <w:p w14:paraId="2C0F4EEC" w14:textId="77777777" w:rsidR="00C82BCE" w:rsidRPr="0049523F" w:rsidRDefault="00C82BCE" w:rsidP="00517D3B">
            <w:pPr>
              <w:jc w:val="center"/>
            </w:pPr>
            <w:r w:rsidRPr="0049523F">
              <w:t>a.</w:t>
            </w:r>
          </w:p>
        </w:tc>
        <w:tc>
          <w:tcPr>
            <w:tcW w:w="3774" w:type="pct"/>
            <w:vAlign w:val="center"/>
          </w:tcPr>
          <w:p w14:paraId="62538DF2" w14:textId="77777777" w:rsidR="00C82BCE" w:rsidRPr="0049523F" w:rsidRDefault="00C82BCE" w:rsidP="00823C75">
            <w:pPr>
              <w:jc w:val="both"/>
            </w:pPr>
            <w:r w:rsidRPr="0049523F">
              <w:t>Explain stress – strain curve for steel.</w:t>
            </w:r>
          </w:p>
        </w:tc>
        <w:tc>
          <w:tcPr>
            <w:tcW w:w="312" w:type="pct"/>
          </w:tcPr>
          <w:p w14:paraId="3A79716E" w14:textId="77777777" w:rsidR="00C82BCE" w:rsidRPr="0049523F" w:rsidRDefault="00C82BCE" w:rsidP="0013351B">
            <w:pPr>
              <w:jc w:val="center"/>
            </w:pPr>
            <w:r w:rsidRPr="0049523F">
              <w:t>CO1</w:t>
            </w:r>
          </w:p>
        </w:tc>
        <w:tc>
          <w:tcPr>
            <w:tcW w:w="250" w:type="pct"/>
          </w:tcPr>
          <w:p w14:paraId="60014DBE" w14:textId="77777777" w:rsidR="00C82BCE" w:rsidRPr="0049523F" w:rsidRDefault="00C82BCE" w:rsidP="0013351B">
            <w:pPr>
              <w:jc w:val="center"/>
            </w:pPr>
            <w:r w:rsidRPr="0049523F">
              <w:t>An</w:t>
            </w:r>
          </w:p>
        </w:tc>
        <w:tc>
          <w:tcPr>
            <w:tcW w:w="216" w:type="pct"/>
          </w:tcPr>
          <w:p w14:paraId="2D10687D" w14:textId="77777777" w:rsidR="00C82BCE" w:rsidRPr="0049523F" w:rsidRDefault="00C82BCE" w:rsidP="0013351B">
            <w:pPr>
              <w:jc w:val="center"/>
            </w:pPr>
            <w:r w:rsidRPr="0049523F">
              <w:t>4</w:t>
            </w:r>
          </w:p>
        </w:tc>
      </w:tr>
      <w:tr w:rsidR="00C82BCE" w:rsidRPr="0049523F" w14:paraId="02C0D956" w14:textId="77777777" w:rsidTr="00C36E1F">
        <w:trPr>
          <w:trHeight w:val="283"/>
        </w:trPr>
        <w:tc>
          <w:tcPr>
            <w:tcW w:w="265" w:type="pct"/>
          </w:tcPr>
          <w:p w14:paraId="379748A1" w14:textId="77777777" w:rsidR="00C82BCE" w:rsidRPr="0049523F" w:rsidRDefault="00C82BCE" w:rsidP="00517D3B">
            <w:pPr>
              <w:jc w:val="center"/>
            </w:pPr>
          </w:p>
        </w:tc>
        <w:tc>
          <w:tcPr>
            <w:tcW w:w="184" w:type="pct"/>
          </w:tcPr>
          <w:p w14:paraId="41CA0C60" w14:textId="77777777" w:rsidR="00C82BCE" w:rsidRPr="0049523F" w:rsidRDefault="00C82BCE" w:rsidP="00517D3B">
            <w:pPr>
              <w:jc w:val="center"/>
            </w:pPr>
            <w:r w:rsidRPr="0049523F">
              <w:t>b.</w:t>
            </w:r>
          </w:p>
        </w:tc>
        <w:tc>
          <w:tcPr>
            <w:tcW w:w="3774" w:type="pct"/>
            <w:vAlign w:val="center"/>
          </w:tcPr>
          <w:p w14:paraId="7F498814" w14:textId="77777777" w:rsidR="00C82BCE" w:rsidRPr="0049523F" w:rsidRDefault="00C82BCE" w:rsidP="00823C75">
            <w:pPr>
              <w:jc w:val="both"/>
            </w:pPr>
            <w:r w:rsidRPr="0049523F">
              <w:t>Analyze the stress developed in thick pressure vessel.</w:t>
            </w:r>
          </w:p>
        </w:tc>
        <w:tc>
          <w:tcPr>
            <w:tcW w:w="312" w:type="pct"/>
          </w:tcPr>
          <w:p w14:paraId="42F652DD" w14:textId="77777777" w:rsidR="00C82BCE" w:rsidRPr="0049523F" w:rsidRDefault="00C82BCE" w:rsidP="0013351B">
            <w:pPr>
              <w:jc w:val="center"/>
            </w:pPr>
            <w:r w:rsidRPr="0049523F">
              <w:t>CO1</w:t>
            </w:r>
          </w:p>
        </w:tc>
        <w:tc>
          <w:tcPr>
            <w:tcW w:w="250" w:type="pct"/>
          </w:tcPr>
          <w:p w14:paraId="7ED5BBD4" w14:textId="77777777" w:rsidR="00C82BCE" w:rsidRPr="0049523F" w:rsidRDefault="00C82BCE" w:rsidP="0013351B">
            <w:pPr>
              <w:jc w:val="center"/>
            </w:pPr>
            <w:r w:rsidRPr="0049523F">
              <w:t>An</w:t>
            </w:r>
          </w:p>
        </w:tc>
        <w:tc>
          <w:tcPr>
            <w:tcW w:w="216" w:type="pct"/>
          </w:tcPr>
          <w:p w14:paraId="6893A228" w14:textId="77777777" w:rsidR="00C82BCE" w:rsidRPr="0049523F" w:rsidRDefault="00C82BCE" w:rsidP="0013351B">
            <w:pPr>
              <w:jc w:val="center"/>
            </w:pPr>
            <w:r w:rsidRPr="0049523F">
              <w:t>8</w:t>
            </w:r>
          </w:p>
        </w:tc>
      </w:tr>
      <w:tr w:rsidR="00C82BCE" w:rsidRPr="0049523F" w14:paraId="5C03A67E" w14:textId="77777777" w:rsidTr="00C36E1F">
        <w:trPr>
          <w:trHeight w:val="283"/>
        </w:trPr>
        <w:tc>
          <w:tcPr>
            <w:tcW w:w="265" w:type="pct"/>
          </w:tcPr>
          <w:p w14:paraId="3B5E74EF" w14:textId="77777777" w:rsidR="00C82BCE" w:rsidRPr="0049523F" w:rsidRDefault="00C82BCE" w:rsidP="00517D3B">
            <w:pPr>
              <w:jc w:val="center"/>
            </w:pPr>
            <w:r w:rsidRPr="0049523F">
              <w:t>18.</w:t>
            </w:r>
          </w:p>
        </w:tc>
        <w:tc>
          <w:tcPr>
            <w:tcW w:w="184" w:type="pct"/>
          </w:tcPr>
          <w:p w14:paraId="31B8D39D" w14:textId="77777777" w:rsidR="00C82BCE" w:rsidRPr="0049523F" w:rsidRDefault="00C82BCE" w:rsidP="00517D3B">
            <w:pPr>
              <w:jc w:val="center"/>
            </w:pPr>
            <w:r w:rsidRPr="0049523F">
              <w:t>a.</w:t>
            </w:r>
          </w:p>
        </w:tc>
        <w:tc>
          <w:tcPr>
            <w:tcW w:w="3774" w:type="pct"/>
            <w:vAlign w:val="center"/>
          </w:tcPr>
          <w:p w14:paraId="1A9AEFE6" w14:textId="77777777" w:rsidR="00C82BCE" w:rsidRPr="0049523F" w:rsidRDefault="00C82BCE" w:rsidP="00A5417E">
            <w:pPr>
              <w:jc w:val="both"/>
            </w:pPr>
            <w:r w:rsidRPr="0049523F">
              <w:rPr>
                <w:lang w:val="en-IN"/>
              </w:rPr>
              <w:t>Write the classification of food processing equipment.</w:t>
            </w:r>
          </w:p>
        </w:tc>
        <w:tc>
          <w:tcPr>
            <w:tcW w:w="312" w:type="pct"/>
          </w:tcPr>
          <w:p w14:paraId="44F2176E" w14:textId="77777777" w:rsidR="00C82BCE" w:rsidRPr="0049523F" w:rsidRDefault="00C82BCE" w:rsidP="0013351B">
            <w:pPr>
              <w:jc w:val="center"/>
            </w:pPr>
            <w:r w:rsidRPr="0049523F">
              <w:t>CO2</w:t>
            </w:r>
          </w:p>
        </w:tc>
        <w:tc>
          <w:tcPr>
            <w:tcW w:w="250" w:type="pct"/>
          </w:tcPr>
          <w:p w14:paraId="1679BEBD" w14:textId="77777777" w:rsidR="00C82BCE" w:rsidRPr="0049523F" w:rsidRDefault="00C82BCE" w:rsidP="0013351B">
            <w:pPr>
              <w:jc w:val="center"/>
            </w:pPr>
            <w:r w:rsidRPr="0049523F">
              <w:t>R</w:t>
            </w:r>
          </w:p>
        </w:tc>
        <w:tc>
          <w:tcPr>
            <w:tcW w:w="216" w:type="pct"/>
          </w:tcPr>
          <w:p w14:paraId="57972217" w14:textId="77777777" w:rsidR="00C82BCE" w:rsidRPr="0049523F" w:rsidRDefault="00C82BCE" w:rsidP="0013351B">
            <w:pPr>
              <w:jc w:val="center"/>
            </w:pPr>
            <w:r w:rsidRPr="0049523F">
              <w:t>6</w:t>
            </w:r>
          </w:p>
        </w:tc>
      </w:tr>
      <w:tr w:rsidR="00C82BCE" w:rsidRPr="0049523F" w14:paraId="4DC4F133" w14:textId="77777777" w:rsidTr="00C36E1F">
        <w:trPr>
          <w:trHeight w:val="283"/>
        </w:trPr>
        <w:tc>
          <w:tcPr>
            <w:tcW w:w="265" w:type="pct"/>
          </w:tcPr>
          <w:p w14:paraId="13171D52" w14:textId="77777777" w:rsidR="00C82BCE" w:rsidRPr="0049523F" w:rsidRDefault="00C82BCE" w:rsidP="00517D3B">
            <w:pPr>
              <w:jc w:val="center"/>
            </w:pPr>
          </w:p>
        </w:tc>
        <w:tc>
          <w:tcPr>
            <w:tcW w:w="184" w:type="pct"/>
          </w:tcPr>
          <w:p w14:paraId="78CC9BB1" w14:textId="77777777" w:rsidR="00C82BCE" w:rsidRPr="0049523F" w:rsidRDefault="00C82BCE" w:rsidP="00517D3B">
            <w:pPr>
              <w:jc w:val="center"/>
            </w:pPr>
            <w:r w:rsidRPr="0049523F">
              <w:t>b.</w:t>
            </w:r>
          </w:p>
        </w:tc>
        <w:tc>
          <w:tcPr>
            <w:tcW w:w="3774" w:type="pct"/>
            <w:vAlign w:val="center"/>
          </w:tcPr>
          <w:p w14:paraId="5C7DCB63" w14:textId="77777777" w:rsidR="00C82BCE" w:rsidRPr="0049523F" w:rsidRDefault="00C82BCE" w:rsidP="00C36E1F">
            <w:pPr>
              <w:jc w:val="both"/>
            </w:pPr>
            <w:r>
              <w:t>Classify</w:t>
            </w:r>
            <w:r w:rsidRPr="0049523F">
              <w:t xml:space="preserve"> the types of corrosion.</w:t>
            </w:r>
          </w:p>
        </w:tc>
        <w:tc>
          <w:tcPr>
            <w:tcW w:w="312" w:type="pct"/>
          </w:tcPr>
          <w:p w14:paraId="60F078FE" w14:textId="77777777" w:rsidR="00C82BCE" w:rsidRPr="0049523F" w:rsidRDefault="00C82BCE" w:rsidP="0013351B">
            <w:pPr>
              <w:jc w:val="center"/>
            </w:pPr>
            <w:r w:rsidRPr="0049523F">
              <w:t>CO2</w:t>
            </w:r>
          </w:p>
        </w:tc>
        <w:tc>
          <w:tcPr>
            <w:tcW w:w="250" w:type="pct"/>
          </w:tcPr>
          <w:p w14:paraId="045E94EC" w14:textId="77777777" w:rsidR="00C82BCE" w:rsidRPr="0049523F" w:rsidRDefault="00C82BCE" w:rsidP="0013351B">
            <w:pPr>
              <w:jc w:val="center"/>
            </w:pPr>
            <w:r w:rsidRPr="0049523F">
              <w:t>U</w:t>
            </w:r>
          </w:p>
        </w:tc>
        <w:tc>
          <w:tcPr>
            <w:tcW w:w="216" w:type="pct"/>
          </w:tcPr>
          <w:p w14:paraId="3B83E3BF" w14:textId="77777777" w:rsidR="00C82BCE" w:rsidRPr="0049523F" w:rsidRDefault="00C82BCE" w:rsidP="0013351B">
            <w:pPr>
              <w:jc w:val="center"/>
            </w:pPr>
            <w:r w:rsidRPr="0049523F">
              <w:t>6</w:t>
            </w:r>
          </w:p>
        </w:tc>
      </w:tr>
      <w:tr w:rsidR="00C82BCE" w:rsidRPr="0049523F" w14:paraId="3805902A" w14:textId="77777777" w:rsidTr="00C36E1F">
        <w:trPr>
          <w:trHeight w:val="283"/>
        </w:trPr>
        <w:tc>
          <w:tcPr>
            <w:tcW w:w="265" w:type="pct"/>
          </w:tcPr>
          <w:p w14:paraId="17661110" w14:textId="77777777" w:rsidR="00C82BCE" w:rsidRPr="0049523F" w:rsidRDefault="00C82BCE" w:rsidP="00517D3B">
            <w:pPr>
              <w:jc w:val="center"/>
            </w:pPr>
            <w:r w:rsidRPr="0049523F">
              <w:t>19.</w:t>
            </w:r>
          </w:p>
        </w:tc>
        <w:tc>
          <w:tcPr>
            <w:tcW w:w="184" w:type="pct"/>
          </w:tcPr>
          <w:p w14:paraId="41A95CFE" w14:textId="77777777" w:rsidR="00C82BCE" w:rsidRPr="0049523F" w:rsidRDefault="00C82BCE" w:rsidP="00517D3B">
            <w:pPr>
              <w:jc w:val="center"/>
            </w:pPr>
            <w:r w:rsidRPr="0049523F">
              <w:t>a.</w:t>
            </w:r>
          </w:p>
        </w:tc>
        <w:tc>
          <w:tcPr>
            <w:tcW w:w="3774" w:type="pct"/>
            <w:vAlign w:val="center"/>
          </w:tcPr>
          <w:p w14:paraId="19614F5F" w14:textId="77777777" w:rsidR="00C82BCE" w:rsidRPr="0049523F" w:rsidRDefault="00C82BCE" w:rsidP="00823C75">
            <w:pPr>
              <w:jc w:val="both"/>
            </w:pPr>
            <w:r w:rsidRPr="0049523F">
              <w:t>Explain the bracket or lug type support.</w:t>
            </w:r>
          </w:p>
        </w:tc>
        <w:tc>
          <w:tcPr>
            <w:tcW w:w="312" w:type="pct"/>
          </w:tcPr>
          <w:p w14:paraId="452EB3D9" w14:textId="77777777" w:rsidR="00C82BCE" w:rsidRPr="0049523F" w:rsidRDefault="00C82BCE" w:rsidP="0013351B">
            <w:pPr>
              <w:jc w:val="center"/>
            </w:pPr>
            <w:r w:rsidRPr="0049523F">
              <w:t>CO3</w:t>
            </w:r>
          </w:p>
        </w:tc>
        <w:tc>
          <w:tcPr>
            <w:tcW w:w="250" w:type="pct"/>
          </w:tcPr>
          <w:p w14:paraId="2BB6587C" w14:textId="77777777" w:rsidR="00C82BCE" w:rsidRPr="0049523F" w:rsidRDefault="00C82BCE" w:rsidP="0013351B">
            <w:pPr>
              <w:jc w:val="center"/>
            </w:pPr>
            <w:r w:rsidRPr="0049523F">
              <w:t>U</w:t>
            </w:r>
          </w:p>
        </w:tc>
        <w:tc>
          <w:tcPr>
            <w:tcW w:w="216" w:type="pct"/>
          </w:tcPr>
          <w:p w14:paraId="0D6D5FEC" w14:textId="77777777" w:rsidR="00C82BCE" w:rsidRPr="0049523F" w:rsidRDefault="00C82BCE" w:rsidP="0013351B">
            <w:pPr>
              <w:jc w:val="center"/>
            </w:pPr>
            <w:r w:rsidRPr="0049523F">
              <w:t>3</w:t>
            </w:r>
          </w:p>
        </w:tc>
      </w:tr>
      <w:tr w:rsidR="00C82BCE" w:rsidRPr="0049523F" w14:paraId="16D385FE" w14:textId="77777777" w:rsidTr="00C36E1F">
        <w:trPr>
          <w:trHeight w:val="283"/>
        </w:trPr>
        <w:tc>
          <w:tcPr>
            <w:tcW w:w="265" w:type="pct"/>
          </w:tcPr>
          <w:p w14:paraId="48787446" w14:textId="77777777" w:rsidR="00C82BCE" w:rsidRPr="0049523F" w:rsidRDefault="00C82BCE" w:rsidP="00517D3B">
            <w:pPr>
              <w:jc w:val="center"/>
            </w:pPr>
          </w:p>
        </w:tc>
        <w:tc>
          <w:tcPr>
            <w:tcW w:w="184" w:type="pct"/>
          </w:tcPr>
          <w:p w14:paraId="5011732D" w14:textId="77777777" w:rsidR="00C82BCE" w:rsidRPr="0049523F" w:rsidRDefault="00C82BCE" w:rsidP="00517D3B">
            <w:pPr>
              <w:jc w:val="center"/>
            </w:pPr>
            <w:r w:rsidRPr="0049523F">
              <w:t>b.</w:t>
            </w:r>
          </w:p>
        </w:tc>
        <w:tc>
          <w:tcPr>
            <w:tcW w:w="3774" w:type="pct"/>
            <w:vAlign w:val="center"/>
          </w:tcPr>
          <w:p w14:paraId="487C65B5" w14:textId="77777777" w:rsidR="00C82BCE" w:rsidRPr="0049523F" w:rsidRDefault="00C82BCE" w:rsidP="00823C75">
            <w:pPr>
              <w:jc w:val="both"/>
            </w:pPr>
            <w:r w:rsidRPr="0049523F">
              <w:t>A thick cylinder has 200 mm inner diameter and 300 mm outer diameter. The internal pressure is 20MPa and external pressure is 5MPa. Find the longitudinal stress, maximum and minimum hoop stress. And also verify σc – σr = constant.</w:t>
            </w:r>
          </w:p>
        </w:tc>
        <w:tc>
          <w:tcPr>
            <w:tcW w:w="312" w:type="pct"/>
          </w:tcPr>
          <w:p w14:paraId="67569ADB" w14:textId="77777777" w:rsidR="00C82BCE" w:rsidRPr="0049523F" w:rsidRDefault="00C82BCE" w:rsidP="0013351B">
            <w:pPr>
              <w:jc w:val="center"/>
            </w:pPr>
            <w:r w:rsidRPr="0049523F">
              <w:t>CO3</w:t>
            </w:r>
          </w:p>
        </w:tc>
        <w:tc>
          <w:tcPr>
            <w:tcW w:w="250" w:type="pct"/>
          </w:tcPr>
          <w:p w14:paraId="007FB60E" w14:textId="77777777" w:rsidR="00C82BCE" w:rsidRPr="0049523F" w:rsidRDefault="00C82BCE" w:rsidP="0013351B">
            <w:pPr>
              <w:jc w:val="center"/>
            </w:pPr>
            <w:r w:rsidRPr="0049523F">
              <w:t>E</w:t>
            </w:r>
          </w:p>
        </w:tc>
        <w:tc>
          <w:tcPr>
            <w:tcW w:w="216" w:type="pct"/>
          </w:tcPr>
          <w:p w14:paraId="3E77D92E" w14:textId="77777777" w:rsidR="00C82BCE" w:rsidRPr="0049523F" w:rsidRDefault="00C82BCE" w:rsidP="0013351B">
            <w:pPr>
              <w:jc w:val="center"/>
            </w:pPr>
            <w:r w:rsidRPr="0049523F">
              <w:t>9</w:t>
            </w:r>
          </w:p>
        </w:tc>
      </w:tr>
      <w:tr w:rsidR="00C82BCE" w:rsidRPr="0049523F" w14:paraId="5CA55F85" w14:textId="77777777" w:rsidTr="00C36E1F">
        <w:trPr>
          <w:trHeight w:val="283"/>
        </w:trPr>
        <w:tc>
          <w:tcPr>
            <w:tcW w:w="265" w:type="pct"/>
          </w:tcPr>
          <w:p w14:paraId="4BC81CC4" w14:textId="77777777" w:rsidR="00C82BCE" w:rsidRPr="0049523F" w:rsidRDefault="00C82BCE" w:rsidP="00517D3B">
            <w:pPr>
              <w:jc w:val="center"/>
            </w:pPr>
            <w:r w:rsidRPr="0049523F">
              <w:t>20.</w:t>
            </w:r>
          </w:p>
        </w:tc>
        <w:tc>
          <w:tcPr>
            <w:tcW w:w="184" w:type="pct"/>
          </w:tcPr>
          <w:p w14:paraId="57046D95" w14:textId="77777777" w:rsidR="00C82BCE" w:rsidRPr="0049523F" w:rsidRDefault="00C82BCE" w:rsidP="00517D3B">
            <w:pPr>
              <w:jc w:val="center"/>
            </w:pPr>
            <w:r w:rsidRPr="0049523F">
              <w:t>a.</w:t>
            </w:r>
          </w:p>
        </w:tc>
        <w:tc>
          <w:tcPr>
            <w:tcW w:w="3774" w:type="pct"/>
            <w:vAlign w:val="center"/>
          </w:tcPr>
          <w:p w14:paraId="5FECD9EC" w14:textId="77777777" w:rsidR="00C82BCE" w:rsidRPr="0049523F" w:rsidRDefault="00C82BCE" w:rsidP="00823C75">
            <w:pPr>
              <w:jc w:val="both"/>
            </w:pPr>
            <w:r w:rsidRPr="0049523F">
              <w:t>Explain the design of rectangular tank without stiffeners and Top-edge stiffeners for storing liquids.</w:t>
            </w:r>
          </w:p>
        </w:tc>
        <w:tc>
          <w:tcPr>
            <w:tcW w:w="312" w:type="pct"/>
          </w:tcPr>
          <w:p w14:paraId="1C71290C" w14:textId="77777777" w:rsidR="00C82BCE" w:rsidRPr="0049523F" w:rsidRDefault="00C82BCE" w:rsidP="0013351B">
            <w:pPr>
              <w:jc w:val="center"/>
            </w:pPr>
            <w:r w:rsidRPr="0049523F">
              <w:t>CO4</w:t>
            </w:r>
          </w:p>
        </w:tc>
        <w:tc>
          <w:tcPr>
            <w:tcW w:w="250" w:type="pct"/>
          </w:tcPr>
          <w:p w14:paraId="3C4083EE" w14:textId="77777777" w:rsidR="00C82BCE" w:rsidRPr="0049523F" w:rsidRDefault="00C82BCE" w:rsidP="0013351B">
            <w:pPr>
              <w:jc w:val="center"/>
            </w:pPr>
            <w:r w:rsidRPr="0049523F">
              <w:t>An</w:t>
            </w:r>
          </w:p>
        </w:tc>
        <w:tc>
          <w:tcPr>
            <w:tcW w:w="216" w:type="pct"/>
          </w:tcPr>
          <w:p w14:paraId="121221BF" w14:textId="77777777" w:rsidR="00C82BCE" w:rsidRPr="0049523F" w:rsidRDefault="00C82BCE" w:rsidP="0013351B">
            <w:pPr>
              <w:jc w:val="center"/>
            </w:pPr>
            <w:r w:rsidRPr="0049523F">
              <w:t>6</w:t>
            </w:r>
          </w:p>
        </w:tc>
      </w:tr>
      <w:tr w:rsidR="00C82BCE" w:rsidRPr="0049523F" w14:paraId="12711A77" w14:textId="77777777" w:rsidTr="00C36E1F">
        <w:trPr>
          <w:trHeight w:val="283"/>
        </w:trPr>
        <w:tc>
          <w:tcPr>
            <w:tcW w:w="265" w:type="pct"/>
          </w:tcPr>
          <w:p w14:paraId="4F4E67ED" w14:textId="77777777" w:rsidR="00C82BCE" w:rsidRPr="0049523F" w:rsidRDefault="00C82BCE" w:rsidP="00517D3B">
            <w:pPr>
              <w:jc w:val="center"/>
            </w:pPr>
          </w:p>
        </w:tc>
        <w:tc>
          <w:tcPr>
            <w:tcW w:w="184" w:type="pct"/>
          </w:tcPr>
          <w:p w14:paraId="0DF5DD8C" w14:textId="77777777" w:rsidR="00C82BCE" w:rsidRPr="0049523F" w:rsidRDefault="00C82BCE" w:rsidP="00517D3B">
            <w:pPr>
              <w:jc w:val="center"/>
            </w:pPr>
            <w:r w:rsidRPr="0049523F">
              <w:t>b.</w:t>
            </w:r>
          </w:p>
        </w:tc>
        <w:tc>
          <w:tcPr>
            <w:tcW w:w="3774" w:type="pct"/>
            <w:vAlign w:val="center"/>
          </w:tcPr>
          <w:p w14:paraId="2C40ED4C" w14:textId="77777777" w:rsidR="00C82BCE" w:rsidRPr="0049523F" w:rsidRDefault="00C82BCE" w:rsidP="00823C75">
            <w:pPr>
              <w:jc w:val="both"/>
            </w:pPr>
            <w:r w:rsidRPr="0049523F">
              <w:t>Summarize the types of floating roofs for variable volume tank.</w:t>
            </w:r>
          </w:p>
        </w:tc>
        <w:tc>
          <w:tcPr>
            <w:tcW w:w="312" w:type="pct"/>
          </w:tcPr>
          <w:p w14:paraId="51DC413E" w14:textId="77777777" w:rsidR="00C82BCE" w:rsidRPr="0049523F" w:rsidRDefault="00C82BCE" w:rsidP="0013351B">
            <w:pPr>
              <w:jc w:val="center"/>
            </w:pPr>
            <w:r w:rsidRPr="0049523F">
              <w:t>CO4</w:t>
            </w:r>
          </w:p>
        </w:tc>
        <w:tc>
          <w:tcPr>
            <w:tcW w:w="250" w:type="pct"/>
          </w:tcPr>
          <w:p w14:paraId="09BFD00D" w14:textId="77777777" w:rsidR="00C82BCE" w:rsidRPr="0049523F" w:rsidRDefault="00C82BCE" w:rsidP="0013351B">
            <w:pPr>
              <w:jc w:val="center"/>
            </w:pPr>
            <w:r w:rsidRPr="0049523F">
              <w:t>U</w:t>
            </w:r>
          </w:p>
        </w:tc>
        <w:tc>
          <w:tcPr>
            <w:tcW w:w="216" w:type="pct"/>
          </w:tcPr>
          <w:p w14:paraId="1E9D451D" w14:textId="77777777" w:rsidR="00C82BCE" w:rsidRPr="0049523F" w:rsidRDefault="00C82BCE" w:rsidP="0013351B">
            <w:pPr>
              <w:jc w:val="center"/>
            </w:pPr>
            <w:r w:rsidRPr="0049523F">
              <w:t>6</w:t>
            </w:r>
          </w:p>
        </w:tc>
      </w:tr>
      <w:tr w:rsidR="00C82BCE" w:rsidRPr="0049523F" w14:paraId="49968444" w14:textId="77777777" w:rsidTr="00C36E1F">
        <w:trPr>
          <w:trHeight w:val="283"/>
        </w:trPr>
        <w:tc>
          <w:tcPr>
            <w:tcW w:w="265" w:type="pct"/>
          </w:tcPr>
          <w:p w14:paraId="18111229" w14:textId="77777777" w:rsidR="00C82BCE" w:rsidRPr="0049523F" w:rsidRDefault="00C82BCE" w:rsidP="00517D3B">
            <w:pPr>
              <w:jc w:val="center"/>
            </w:pPr>
            <w:r w:rsidRPr="0049523F">
              <w:lastRenderedPageBreak/>
              <w:t>21.</w:t>
            </w:r>
          </w:p>
        </w:tc>
        <w:tc>
          <w:tcPr>
            <w:tcW w:w="184" w:type="pct"/>
          </w:tcPr>
          <w:p w14:paraId="61F27AF2" w14:textId="77777777" w:rsidR="00C82BCE" w:rsidRPr="0049523F" w:rsidRDefault="00C82BCE" w:rsidP="00517D3B">
            <w:pPr>
              <w:jc w:val="center"/>
            </w:pPr>
          </w:p>
        </w:tc>
        <w:tc>
          <w:tcPr>
            <w:tcW w:w="3774" w:type="pct"/>
            <w:vAlign w:val="center"/>
          </w:tcPr>
          <w:p w14:paraId="2E637DC4" w14:textId="77777777" w:rsidR="00C82BCE" w:rsidRPr="0049523F" w:rsidRDefault="00C82BCE" w:rsidP="00C36E1F">
            <w:pPr>
              <w:jc w:val="both"/>
            </w:pPr>
            <w:r w:rsidRPr="0049523F">
              <w:t>Explain the design of tubes for shell and tube heat exchangers.</w:t>
            </w:r>
          </w:p>
        </w:tc>
        <w:tc>
          <w:tcPr>
            <w:tcW w:w="312" w:type="pct"/>
          </w:tcPr>
          <w:p w14:paraId="39DC989A" w14:textId="77777777" w:rsidR="00C82BCE" w:rsidRPr="0049523F" w:rsidRDefault="00C82BCE" w:rsidP="0013351B">
            <w:pPr>
              <w:jc w:val="center"/>
            </w:pPr>
            <w:r w:rsidRPr="0049523F">
              <w:t>CO5</w:t>
            </w:r>
          </w:p>
        </w:tc>
        <w:tc>
          <w:tcPr>
            <w:tcW w:w="250" w:type="pct"/>
          </w:tcPr>
          <w:p w14:paraId="5ED721F6" w14:textId="77777777" w:rsidR="00C82BCE" w:rsidRPr="0049523F" w:rsidRDefault="00C82BCE" w:rsidP="0013351B">
            <w:pPr>
              <w:jc w:val="center"/>
            </w:pPr>
            <w:r w:rsidRPr="0049523F">
              <w:t>C</w:t>
            </w:r>
          </w:p>
        </w:tc>
        <w:tc>
          <w:tcPr>
            <w:tcW w:w="216" w:type="pct"/>
          </w:tcPr>
          <w:p w14:paraId="7E3EC849" w14:textId="77777777" w:rsidR="00C82BCE" w:rsidRPr="0049523F" w:rsidRDefault="00C82BCE" w:rsidP="0013351B">
            <w:pPr>
              <w:jc w:val="center"/>
            </w:pPr>
            <w:r>
              <w:t>12</w:t>
            </w:r>
          </w:p>
        </w:tc>
      </w:tr>
      <w:tr w:rsidR="00C82BCE" w:rsidRPr="0049523F" w14:paraId="445DE3E2" w14:textId="77777777" w:rsidTr="00C36E1F">
        <w:trPr>
          <w:trHeight w:val="283"/>
        </w:trPr>
        <w:tc>
          <w:tcPr>
            <w:tcW w:w="265" w:type="pct"/>
          </w:tcPr>
          <w:p w14:paraId="2E5D0656" w14:textId="77777777" w:rsidR="00C82BCE" w:rsidRPr="0049523F" w:rsidRDefault="00C82BCE" w:rsidP="00517D3B">
            <w:pPr>
              <w:jc w:val="center"/>
            </w:pPr>
            <w:r w:rsidRPr="0049523F">
              <w:t>22.</w:t>
            </w:r>
          </w:p>
        </w:tc>
        <w:tc>
          <w:tcPr>
            <w:tcW w:w="184" w:type="pct"/>
          </w:tcPr>
          <w:p w14:paraId="41C8DEB8" w14:textId="77777777" w:rsidR="00C82BCE" w:rsidRPr="0049523F" w:rsidRDefault="00C82BCE" w:rsidP="00517D3B">
            <w:pPr>
              <w:jc w:val="center"/>
            </w:pPr>
            <w:r w:rsidRPr="0049523F">
              <w:t>a.</w:t>
            </w:r>
          </w:p>
        </w:tc>
        <w:tc>
          <w:tcPr>
            <w:tcW w:w="3774" w:type="pct"/>
            <w:vAlign w:val="center"/>
          </w:tcPr>
          <w:p w14:paraId="52150BA4" w14:textId="77777777" w:rsidR="00C82BCE" w:rsidRPr="0049523F" w:rsidRDefault="00C82BCE" w:rsidP="00E340F0">
            <w:pPr>
              <w:jc w:val="both"/>
            </w:pPr>
            <w:r w:rsidRPr="0049523F">
              <w:t>Write the classification of agitators and explain the paddle agitator with neat sketch.</w:t>
            </w:r>
          </w:p>
        </w:tc>
        <w:tc>
          <w:tcPr>
            <w:tcW w:w="312" w:type="pct"/>
          </w:tcPr>
          <w:p w14:paraId="0C6C6168" w14:textId="77777777" w:rsidR="00C82BCE" w:rsidRPr="0049523F" w:rsidRDefault="00C82BCE" w:rsidP="0013351B">
            <w:pPr>
              <w:jc w:val="center"/>
            </w:pPr>
            <w:r w:rsidRPr="0049523F">
              <w:t>CO6</w:t>
            </w:r>
          </w:p>
        </w:tc>
        <w:tc>
          <w:tcPr>
            <w:tcW w:w="250" w:type="pct"/>
          </w:tcPr>
          <w:p w14:paraId="34E1898E" w14:textId="77777777" w:rsidR="00C82BCE" w:rsidRPr="0049523F" w:rsidRDefault="00C82BCE" w:rsidP="0013351B">
            <w:pPr>
              <w:jc w:val="center"/>
            </w:pPr>
            <w:r w:rsidRPr="0049523F">
              <w:t>An</w:t>
            </w:r>
          </w:p>
        </w:tc>
        <w:tc>
          <w:tcPr>
            <w:tcW w:w="216" w:type="pct"/>
          </w:tcPr>
          <w:p w14:paraId="4B66DDF5" w14:textId="77777777" w:rsidR="00C82BCE" w:rsidRPr="0049523F" w:rsidRDefault="00C82BCE" w:rsidP="0013351B">
            <w:pPr>
              <w:jc w:val="center"/>
            </w:pPr>
            <w:r w:rsidRPr="0049523F">
              <w:t>8</w:t>
            </w:r>
          </w:p>
        </w:tc>
      </w:tr>
      <w:tr w:rsidR="00C82BCE" w:rsidRPr="0049523F" w14:paraId="3A1137D2" w14:textId="77777777" w:rsidTr="00C36E1F">
        <w:trPr>
          <w:trHeight w:val="283"/>
        </w:trPr>
        <w:tc>
          <w:tcPr>
            <w:tcW w:w="265" w:type="pct"/>
          </w:tcPr>
          <w:p w14:paraId="60FC33CF" w14:textId="77777777" w:rsidR="00C82BCE" w:rsidRPr="0049523F" w:rsidRDefault="00C82BCE" w:rsidP="00517D3B">
            <w:pPr>
              <w:jc w:val="center"/>
            </w:pPr>
          </w:p>
        </w:tc>
        <w:tc>
          <w:tcPr>
            <w:tcW w:w="184" w:type="pct"/>
          </w:tcPr>
          <w:p w14:paraId="465C7CD1" w14:textId="77777777" w:rsidR="00C82BCE" w:rsidRPr="0049523F" w:rsidRDefault="00C82BCE" w:rsidP="00517D3B">
            <w:pPr>
              <w:jc w:val="center"/>
            </w:pPr>
            <w:r w:rsidRPr="0049523F">
              <w:t>b.</w:t>
            </w:r>
          </w:p>
        </w:tc>
        <w:tc>
          <w:tcPr>
            <w:tcW w:w="3774" w:type="pct"/>
            <w:vAlign w:val="center"/>
          </w:tcPr>
          <w:p w14:paraId="652D37FD" w14:textId="77777777" w:rsidR="00C82BCE" w:rsidRPr="0049523F" w:rsidRDefault="00C82BCE" w:rsidP="00E340F0">
            <w:pPr>
              <w:jc w:val="both"/>
            </w:pPr>
            <w:r w:rsidRPr="0049523F">
              <w:t>Briefly explain the special type of heat exchangers.</w:t>
            </w:r>
          </w:p>
        </w:tc>
        <w:tc>
          <w:tcPr>
            <w:tcW w:w="312" w:type="pct"/>
          </w:tcPr>
          <w:p w14:paraId="12C9CB7D" w14:textId="77777777" w:rsidR="00C82BCE" w:rsidRPr="0049523F" w:rsidRDefault="00C82BCE" w:rsidP="0013351B">
            <w:pPr>
              <w:jc w:val="center"/>
            </w:pPr>
            <w:r w:rsidRPr="0049523F">
              <w:t>CO5</w:t>
            </w:r>
          </w:p>
        </w:tc>
        <w:tc>
          <w:tcPr>
            <w:tcW w:w="250" w:type="pct"/>
          </w:tcPr>
          <w:p w14:paraId="6290476F" w14:textId="77777777" w:rsidR="00C82BCE" w:rsidRPr="0049523F" w:rsidRDefault="00C82BCE" w:rsidP="0013351B">
            <w:pPr>
              <w:jc w:val="center"/>
            </w:pPr>
            <w:r w:rsidRPr="0049523F">
              <w:t>U</w:t>
            </w:r>
          </w:p>
        </w:tc>
        <w:tc>
          <w:tcPr>
            <w:tcW w:w="216" w:type="pct"/>
          </w:tcPr>
          <w:p w14:paraId="54116309" w14:textId="77777777" w:rsidR="00C82BCE" w:rsidRPr="0049523F" w:rsidRDefault="00C82BCE" w:rsidP="0013351B">
            <w:pPr>
              <w:jc w:val="center"/>
            </w:pPr>
            <w:r w:rsidRPr="0049523F">
              <w:t>4</w:t>
            </w:r>
          </w:p>
        </w:tc>
      </w:tr>
      <w:tr w:rsidR="00C82BCE" w:rsidRPr="0049523F" w14:paraId="1B8BE2A2" w14:textId="77777777" w:rsidTr="00C36E1F">
        <w:trPr>
          <w:trHeight w:val="283"/>
        </w:trPr>
        <w:tc>
          <w:tcPr>
            <w:tcW w:w="265" w:type="pct"/>
          </w:tcPr>
          <w:p w14:paraId="41974E2D" w14:textId="77777777" w:rsidR="00C82BCE" w:rsidRPr="0049523F" w:rsidRDefault="00C82BCE" w:rsidP="00517D3B">
            <w:pPr>
              <w:jc w:val="center"/>
            </w:pPr>
            <w:r w:rsidRPr="0049523F">
              <w:t>23.</w:t>
            </w:r>
          </w:p>
        </w:tc>
        <w:tc>
          <w:tcPr>
            <w:tcW w:w="184" w:type="pct"/>
          </w:tcPr>
          <w:p w14:paraId="649EFAD9" w14:textId="77777777" w:rsidR="00C82BCE" w:rsidRPr="0049523F" w:rsidRDefault="00C82BCE" w:rsidP="00517D3B">
            <w:pPr>
              <w:jc w:val="center"/>
            </w:pPr>
          </w:p>
        </w:tc>
        <w:tc>
          <w:tcPr>
            <w:tcW w:w="3774" w:type="pct"/>
            <w:vAlign w:val="center"/>
          </w:tcPr>
          <w:p w14:paraId="420A4341" w14:textId="77777777" w:rsidR="00C82BCE" w:rsidRPr="0049523F" w:rsidRDefault="00C82BCE" w:rsidP="00823C75">
            <w:pPr>
              <w:jc w:val="both"/>
            </w:pPr>
            <w:r w:rsidRPr="0049523F">
              <w:t>Write the applications of calendria type evaporator in food processing and also explain the working principle with neat sketch.</w:t>
            </w:r>
          </w:p>
        </w:tc>
        <w:tc>
          <w:tcPr>
            <w:tcW w:w="312" w:type="pct"/>
          </w:tcPr>
          <w:p w14:paraId="1EC2E816" w14:textId="77777777" w:rsidR="00C82BCE" w:rsidRPr="0049523F" w:rsidRDefault="00C82BCE" w:rsidP="0013351B">
            <w:pPr>
              <w:jc w:val="center"/>
            </w:pPr>
            <w:r w:rsidRPr="0049523F">
              <w:t>CO6</w:t>
            </w:r>
          </w:p>
        </w:tc>
        <w:tc>
          <w:tcPr>
            <w:tcW w:w="250" w:type="pct"/>
          </w:tcPr>
          <w:p w14:paraId="364E54CE" w14:textId="77777777" w:rsidR="00C82BCE" w:rsidRPr="0049523F" w:rsidRDefault="00C82BCE" w:rsidP="0013351B">
            <w:pPr>
              <w:jc w:val="center"/>
            </w:pPr>
            <w:r w:rsidRPr="0049523F">
              <w:t>A</w:t>
            </w:r>
          </w:p>
        </w:tc>
        <w:tc>
          <w:tcPr>
            <w:tcW w:w="216" w:type="pct"/>
          </w:tcPr>
          <w:p w14:paraId="7618413E" w14:textId="77777777" w:rsidR="00C82BCE" w:rsidRPr="0049523F" w:rsidRDefault="00C82BCE" w:rsidP="0013351B">
            <w:pPr>
              <w:jc w:val="center"/>
            </w:pPr>
            <w:r w:rsidRPr="0049523F">
              <w:t>12</w:t>
            </w:r>
          </w:p>
        </w:tc>
      </w:tr>
      <w:tr w:rsidR="00C82BCE" w:rsidRPr="0049523F" w14:paraId="7BD68F37" w14:textId="77777777" w:rsidTr="0013351B">
        <w:trPr>
          <w:trHeight w:val="89"/>
        </w:trPr>
        <w:tc>
          <w:tcPr>
            <w:tcW w:w="5000" w:type="pct"/>
            <w:gridSpan w:val="6"/>
          </w:tcPr>
          <w:p w14:paraId="6082251C" w14:textId="77777777" w:rsidR="00C82BCE" w:rsidRPr="0049523F" w:rsidRDefault="00C82BCE" w:rsidP="0013351B">
            <w:pPr>
              <w:jc w:val="center"/>
              <w:rPr>
                <w:b/>
                <w:bCs/>
              </w:rPr>
            </w:pPr>
            <w:r w:rsidRPr="0049523F">
              <w:rPr>
                <w:b/>
                <w:bCs/>
              </w:rPr>
              <w:t>COMPULSORY QUESTION</w:t>
            </w:r>
          </w:p>
        </w:tc>
      </w:tr>
      <w:tr w:rsidR="00C82BCE" w:rsidRPr="0049523F" w14:paraId="41D0EA85" w14:textId="77777777" w:rsidTr="00C36E1F">
        <w:trPr>
          <w:trHeight w:val="283"/>
        </w:trPr>
        <w:tc>
          <w:tcPr>
            <w:tcW w:w="265" w:type="pct"/>
          </w:tcPr>
          <w:p w14:paraId="71412E55" w14:textId="77777777" w:rsidR="00C82BCE" w:rsidRPr="0049523F" w:rsidRDefault="00C82BCE" w:rsidP="00517D3B">
            <w:pPr>
              <w:jc w:val="center"/>
            </w:pPr>
            <w:r w:rsidRPr="0049523F">
              <w:t>24.</w:t>
            </w:r>
          </w:p>
        </w:tc>
        <w:tc>
          <w:tcPr>
            <w:tcW w:w="184" w:type="pct"/>
          </w:tcPr>
          <w:p w14:paraId="6C9B6EBC" w14:textId="77777777" w:rsidR="00C82BCE" w:rsidRPr="0049523F" w:rsidRDefault="00C82BCE" w:rsidP="00517D3B">
            <w:pPr>
              <w:jc w:val="center"/>
            </w:pPr>
          </w:p>
        </w:tc>
        <w:tc>
          <w:tcPr>
            <w:tcW w:w="3774" w:type="pct"/>
            <w:vAlign w:val="center"/>
          </w:tcPr>
          <w:p w14:paraId="21F405E1" w14:textId="77777777" w:rsidR="00C82BCE" w:rsidRPr="0049523F" w:rsidRDefault="00C82BCE" w:rsidP="00C36E1F">
            <w:pPr>
              <w:jc w:val="both"/>
            </w:pPr>
            <w:r w:rsidRPr="0049523F">
              <w:t>Explain tray dryer with neat sketch.</w:t>
            </w:r>
          </w:p>
        </w:tc>
        <w:tc>
          <w:tcPr>
            <w:tcW w:w="312" w:type="pct"/>
          </w:tcPr>
          <w:p w14:paraId="29924BA7" w14:textId="77777777" w:rsidR="00C82BCE" w:rsidRPr="0049523F" w:rsidRDefault="00C82BCE" w:rsidP="0013351B">
            <w:pPr>
              <w:jc w:val="center"/>
            </w:pPr>
            <w:r w:rsidRPr="0049523F">
              <w:t>CO5</w:t>
            </w:r>
          </w:p>
        </w:tc>
        <w:tc>
          <w:tcPr>
            <w:tcW w:w="250" w:type="pct"/>
          </w:tcPr>
          <w:p w14:paraId="6C6D0102" w14:textId="77777777" w:rsidR="00C82BCE" w:rsidRPr="0049523F" w:rsidRDefault="00C82BCE" w:rsidP="0013351B">
            <w:pPr>
              <w:jc w:val="center"/>
            </w:pPr>
            <w:r w:rsidRPr="0049523F">
              <w:t>A</w:t>
            </w:r>
          </w:p>
        </w:tc>
        <w:tc>
          <w:tcPr>
            <w:tcW w:w="216" w:type="pct"/>
          </w:tcPr>
          <w:p w14:paraId="2CCCA489" w14:textId="77777777" w:rsidR="00C82BCE" w:rsidRPr="0049523F" w:rsidRDefault="00C82BCE" w:rsidP="0013351B">
            <w:pPr>
              <w:jc w:val="center"/>
            </w:pPr>
            <w:r w:rsidRPr="0049523F">
              <w:t>12</w:t>
            </w:r>
          </w:p>
        </w:tc>
      </w:tr>
      <w:tr w:rsidR="00C82BCE" w:rsidRPr="0049523F" w14:paraId="20CF7EA9" w14:textId="77777777" w:rsidTr="00C36E1F">
        <w:trPr>
          <w:trHeight w:val="283"/>
        </w:trPr>
        <w:tc>
          <w:tcPr>
            <w:tcW w:w="265" w:type="pct"/>
          </w:tcPr>
          <w:p w14:paraId="06C1C67D" w14:textId="77777777" w:rsidR="00C82BCE" w:rsidRPr="0049523F" w:rsidRDefault="00C82BCE" w:rsidP="00517D3B">
            <w:pPr>
              <w:jc w:val="center"/>
            </w:pPr>
          </w:p>
        </w:tc>
        <w:tc>
          <w:tcPr>
            <w:tcW w:w="184" w:type="pct"/>
          </w:tcPr>
          <w:p w14:paraId="52E8588A" w14:textId="77777777" w:rsidR="00C82BCE" w:rsidRPr="0049523F" w:rsidRDefault="00C82BCE" w:rsidP="00517D3B">
            <w:pPr>
              <w:jc w:val="center"/>
            </w:pPr>
          </w:p>
        </w:tc>
        <w:tc>
          <w:tcPr>
            <w:tcW w:w="3774" w:type="pct"/>
            <w:vAlign w:val="center"/>
          </w:tcPr>
          <w:p w14:paraId="369989A3" w14:textId="77777777" w:rsidR="00C82BCE" w:rsidRPr="0049523F" w:rsidRDefault="00C82BCE" w:rsidP="00823C75">
            <w:pPr>
              <w:jc w:val="both"/>
            </w:pPr>
          </w:p>
        </w:tc>
        <w:tc>
          <w:tcPr>
            <w:tcW w:w="312" w:type="pct"/>
          </w:tcPr>
          <w:p w14:paraId="3B421472" w14:textId="77777777" w:rsidR="00C82BCE" w:rsidRPr="0049523F" w:rsidRDefault="00C82BCE" w:rsidP="0013351B">
            <w:pPr>
              <w:jc w:val="center"/>
            </w:pPr>
          </w:p>
        </w:tc>
        <w:tc>
          <w:tcPr>
            <w:tcW w:w="250" w:type="pct"/>
          </w:tcPr>
          <w:p w14:paraId="71173845" w14:textId="77777777" w:rsidR="00C82BCE" w:rsidRPr="0049523F" w:rsidRDefault="00C82BCE" w:rsidP="0013351B">
            <w:pPr>
              <w:jc w:val="center"/>
            </w:pPr>
          </w:p>
        </w:tc>
        <w:tc>
          <w:tcPr>
            <w:tcW w:w="216" w:type="pct"/>
          </w:tcPr>
          <w:p w14:paraId="22D6AD9F" w14:textId="77777777" w:rsidR="00C82BCE" w:rsidRPr="0049523F" w:rsidRDefault="00C82BCE" w:rsidP="0013351B">
            <w:pPr>
              <w:jc w:val="center"/>
            </w:pPr>
          </w:p>
        </w:tc>
      </w:tr>
    </w:tbl>
    <w:p w14:paraId="533AE153" w14:textId="77777777" w:rsidR="00C82BCE" w:rsidRDefault="00C82BCE" w:rsidP="002E336A"/>
    <w:p w14:paraId="14E31561"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B7F71D" w14:textId="77777777" w:rsidR="00C82BCE" w:rsidRDefault="00C82BCE" w:rsidP="002E336A"/>
    <w:tbl>
      <w:tblPr>
        <w:tblStyle w:val="TableGrid"/>
        <w:tblW w:w="10490" w:type="dxa"/>
        <w:tblInd w:w="-714" w:type="dxa"/>
        <w:tblLook w:val="04A0" w:firstRow="1" w:lastRow="0" w:firstColumn="1" w:lastColumn="0" w:noHBand="0" w:noVBand="1"/>
      </w:tblPr>
      <w:tblGrid>
        <w:gridCol w:w="696"/>
        <w:gridCol w:w="9794"/>
      </w:tblGrid>
      <w:tr w:rsidR="00C82BCE" w14:paraId="2CDEBCEA" w14:textId="77777777" w:rsidTr="00517D3B">
        <w:trPr>
          <w:trHeight w:val="283"/>
        </w:trPr>
        <w:tc>
          <w:tcPr>
            <w:tcW w:w="670" w:type="dxa"/>
          </w:tcPr>
          <w:p w14:paraId="3A8FFB50" w14:textId="77777777" w:rsidR="00C82BCE" w:rsidRPr="0051318C" w:rsidRDefault="00C82BCE" w:rsidP="00517D3B">
            <w:pPr>
              <w:jc w:val="center"/>
            </w:pPr>
          </w:p>
        </w:tc>
        <w:tc>
          <w:tcPr>
            <w:tcW w:w="9820" w:type="dxa"/>
          </w:tcPr>
          <w:p w14:paraId="40A8F57E" w14:textId="77777777" w:rsidR="00C82BCE" w:rsidRPr="0051318C" w:rsidRDefault="00C82BCE" w:rsidP="00517D3B">
            <w:pPr>
              <w:jc w:val="center"/>
              <w:rPr>
                <w:b/>
              </w:rPr>
            </w:pPr>
            <w:r w:rsidRPr="0051318C">
              <w:rPr>
                <w:b/>
              </w:rPr>
              <w:t>COURSE OUTCOMES</w:t>
            </w:r>
          </w:p>
        </w:tc>
      </w:tr>
      <w:tr w:rsidR="00C82BCE" w14:paraId="1879D38E" w14:textId="77777777" w:rsidTr="00517D3B">
        <w:trPr>
          <w:trHeight w:val="283"/>
        </w:trPr>
        <w:tc>
          <w:tcPr>
            <w:tcW w:w="670" w:type="dxa"/>
          </w:tcPr>
          <w:p w14:paraId="78022430" w14:textId="77777777" w:rsidR="00C82BCE" w:rsidRPr="00302FF6" w:rsidRDefault="00C82BCE" w:rsidP="00517D3B">
            <w:pPr>
              <w:jc w:val="center"/>
              <w:rPr>
                <w:b/>
                <w:bCs/>
              </w:rPr>
            </w:pPr>
            <w:r w:rsidRPr="00302FF6">
              <w:rPr>
                <w:b/>
                <w:bCs/>
              </w:rPr>
              <w:t>CO1</w:t>
            </w:r>
          </w:p>
        </w:tc>
        <w:tc>
          <w:tcPr>
            <w:tcW w:w="9820" w:type="dxa"/>
          </w:tcPr>
          <w:p w14:paraId="053334B6" w14:textId="77777777" w:rsidR="00C82BCE" w:rsidRPr="00F56A29" w:rsidRDefault="00C82BCE" w:rsidP="00823C75">
            <w:pPr>
              <w:autoSpaceDE w:val="0"/>
              <w:autoSpaceDN w:val="0"/>
              <w:adjustRightInd w:val="0"/>
              <w:rPr>
                <w:color w:val="000000"/>
                <w:lang w:val="en-IN" w:eastAsia="ko-KR"/>
              </w:rPr>
            </w:pPr>
            <w:r w:rsidRPr="00F56A29">
              <w:rPr>
                <w:rFonts w:eastAsiaTheme="minorEastAsia"/>
                <w:color w:val="000000"/>
                <w:lang w:val="en-IN" w:eastAsia="ko-KR"/>
              </w:rPr>
              <w:t>Identify the factors that will affect the design of equipments</w:t>
            </w:r>
          </w:p>
        </w:tc>
      </w:tr>
      <w:tr w:rsidR="00C82BCE" w14:paraId="10035467" w14:textId="77777777" w:rsidTr="00517D3B">
        <w:trPr>
          <w:trHeight w:val="283"/>
        </w:trPr>
        <w:tc>
          <w:tcPr>
            <w:tcW w:w="670" w:type="dxa"/>
          </w:tcPr>
          <w:p w14:paraId="14B5B339" w14:textId="77777777" w:rsidR="00C82BCE" w:rsidRPr="00302FF6" w:rsidRDefault="00C82BCE" w:rsidP="00517D3B">
            <w:pPr>
              <w:jc w:val="center"/>
              <w:rPr>
                <w:b/>
                <w:bCs/>
              </w:rPr>
            </w:pPr>
            <w:r w:rsidRPr="00302FF6">
              <w:rPr>
                <w:b/>
                <w:bCs/>
              </w:rPr>
              <w:t>CO2</w:t>
            </w:r>
          </w:p>
        </w:tc>
        <w:tc>
          <w:tcPr>
            <w:tcW w:w="9820" w:type="dxa"/>
          </w:tcPr>
          <w:p w14:paraId="19A953DF" w14:textId="77777777" w:rsidR="00C82BCE" w:rsidRPr="00F56A29" w:rsidRDefault="00C82BCE" w:rsidP="00823C75">
            <w:pPr>
              <w:autoSpaceDE w:val="0"/>
              <w:autoSpaceDN w:val="0"/>
              <w:adjustRightInd w:val="0"/>
              <w:rPr>
                <w:color w:val="000000"/>
                <w:lang w:val="en-IN" w:eastAsia="ko-KR"/>
              </w:rPr>
            </w:pPr>
            <w:r w:rsidRPr="00F56A29">
              <w:rPr>
                <w:rFonts w:eastAsiaTheme="minorEastAsia"/>
                <w:color w:val="000000"/>
                <w:lang w:val="en-IN" w:eastAsia="ko-KR"/>
              </w:rPr>
              <w:t>Classify the variables based on various properties</w:t>
            </w:r>
          </w:p>
        </w:tc>
      </w:tr>
      <w:tr w:rsidR="00C82BCE" w14:paraId="66E09764" w14:textId="77777777" w:rsidTr="00517D3B">
        <w:trPr>
          <w:trHeight w:val="283"/>
        </w:trPr>
        <w:tc>
          <w:tcPr>
            <w:tcW w:w="670" w:type="dxa"/>
          </w:tcPr>
          <w:p w14:paraId="6AC9A458" w14:textId="77777777" w:rsidR="00C82BCE" w:rsidRPr="00302FF6" w:rsidRDefault="00C82BCE" w:rsidP="00517D3B">
            <w:pPr>
              <w:jc w:val="center"/>
              <w:rPr>
                <w:b/>
                <w:bCs/>
              </w:rPr>
            </w:pPr>
            <w:r w:rsidRPr="00302FF6">
              <w:rPr>
                <w:b/>
                <w:bCs/>
              </w:rPr>
              <w:t>CO3</w:t>
            </w:r>
          </w:p>
        </w:tc>
        <w:tc>
          <w:tcPr>
            <w:tcW w:w="9820" w:type="dxa"/>
          </w:tcPr>
          <w:p w14:paraId="54B2B542" w14:textId="77777777" w:rsidR="00C82BCE" w:rsidRPr="00F56A29" w:rsidRDefault="00C82BCE" w:rsidP="00823C75">
            <w:pPr>
              <w:autoSpaceDE w:val="0"/>
              <w:autoSpaceDN w:val="0"/>
              <w:adjustRightInd w:val="0"/>
              <w:rPr>
                <w:color w:val="000000"/>
                <w:lang w:val="en-IN" w:eastAsia="ko-KR"/>
              </w:rPr>
            </w:pPr>
            <w:r w:rsidRPr="00F56A29">
              <w:rPr>
                <w:rFonts w:eastAsiaTheme="minorEastAsia"/>
                <w:color w:val="000000"/>
                <w:lang w:val="en-IN" w:eastAsia="ko-KR"/>
              </w:rPr>
              <w:t>Interpret the relation between various process variables</w:t>
            </w:r>
          </w:p>
        </w:tc>
      </w:tr>
      <w:tr w:rsidR="00C82BCE" w14:paraId="47ACC030" w14:textId="77777777" w:rsidTr="00517D3B">
        <w:trPr>
          <w:trHeight w:val="283"/>
        </w:trPr>
        <w:tc>
          <w:tcPr>
            <w:tcW w:w="670" w:type="dxa"/>
          </w:tcPr>
          <w:p w14:paraId="511CBF2E" w14:textId="77777777" w:rsidR="00C82BCE" w:rsidRPr="00302FF6" w:rsidRDefault="00C82BCE" w:rsidP="00517D3B">
            <w:pPr>
              <w:jc w:val="center"/>
              <w:rPr>
                <w:b/>
                <w:bCs/>
              </w:rPr>
            </w:pPr>
            <w:r w:rsidRPr="00302FF6">
              <w:rPr>
                <w:b/>
                <w:bCs/>
              </w:rPr>
              <w:t>CO4</w:t>
            </w:r>
          </w:p>
        </w:tc>
        <w:tc>
          <w:tcPr>
            <w:tcW w:w="9820" w:type="dxa"/>
          </w:tcPr>
          <w:p w14:paraId="56DF181C" w14:textId="77777777" w:rsidR="00C82BCE" w:rsidRPr="00F56A29" w:rsidRDefault="00C82BCE" w:rsidP="00823C75">
            <w:pPr>
              <w:autoSpaceDE w:val="0"/>
              <w:autoSpaceDN w:val="0"/>
              <w:adjustRightInd w:val="0"/>
              <w:rPr>
                <w:color w:val="000000"/>
                <w:lang w:val="en-IN" w:eastAsia="ko-KR"/>
              </w:rPr>
            </w:pPr>
            <w:r w:rsidRPr="00F56A29">
              <w:rPr>
                <w:rFonts w:eastAsiaTheme="minorEastAsia"/>
                <w:color w:val="000000"/>
                <w:lang w:val="en-IN" w:eastAsia="ko-KR"/>
              </w:rPr>
              <w:t>Select the critical variables for the design of equipments</w:t>
            </w:r>
          </w:p>
        </w:tc>
      </w:tr>
      <w:tr w:rsidR="00C82BCE" w14:paraId="3FF46D51" w14:textId="77777777" w:rsidTr="00517D3B">
        <w:trPr>
          <w:trHeight w:val="283"/>
        </w:trPr>
        <w:tc>
          <w:tcPr>
            <w:tcW w:w="670" w:type="dxa"/>
          </w:tcPr>
          <w:p w14:paraId="4955DF5B" w14:textId="77777777" w:rsidR="00C82BCE" w:rsidRPr="00302FF6" w:rsidRDefault="00C82BCE" w:rsidP="00517D3B">
            <w:pPr>
              <w:jc w:val="center"/>
              <w:rPr>
                <w:b/>
                <w:bCs/>
              </w:rPr>
            </w:pPr>
            <w:r w:rsidRPr="00302FF6">
              <w:rPr>
                <w:b/>
                <w:bCs/>
              </w:rPr>
              <w:t>CO5</w:t>
            </w:r>
          </w:p>
        </w:tc>
        <w:tc>
          <w:tcPr>
            <w:tcW w:w="9820" w:type="dxa"/>
          </w:tcPr>
          <w:p w14:paraId="7E6691CD" w14:textId="77777777" w:rsidR="00C82BCE" w:rsidRPr="00F56A29" w:rsidRDefault="00C82BCE" w:rsidP="00823C75">
            <w:pPr>
              <w:autoSpaceDE w:val="0"/>
              <w:autoSpaceDN w:val="0"/>
              <w:adjustRightInd w:val="0"/>
              <w:rPr>
                <w:color w:val="000000"/>
                <w:lang w:val="en-IN" w:eastAsia="ko-KR"/>
              </w:rPr>
            </w:pPr>
            <w:r w:rsidRPr="00F56A29">
              <w:rPr>
                <w:rFonts w:eastAsiaTheme="minorEastAsia"/>
                <w:color w:val="000000"/>
                <w:lang w:val="en-IN" w:eastAsia="ko-KR"/>
              </w:rPr>
              <w:t>Develop a conceptual design model</w:t>
            </w:r>
          </w:p>
        </w:tc>
      </w:tr>
      <w:tr w:rsidR="00C82BCE" w14:paraId="2DA7BE8E" w14:textId="77777777" w:rsidTr="00AF6C5E">
        <w:trPr>
          <w:trHeight w:val="283"/>
        </w:trPr>
        <w:tc>
          <w:tcPr>
            <w:tcW w:w="670" w:type="dxa"/>
          </w:tcPr>
          <w:p w14:paraId="1F12A268" w14:textId="77777777" w:rsidR="00C82BCE" w:rsidRPr="00302FF6" w:rsidRDefault="00C82BCE" w:rsidP="00517D3B">
            <w:pPr>
              <w:jc w:val="center"/>
              <w:rPr>
                <w:b/>
                <w:bCs/>
              </w:rPr>
            </w:pPr>
            <w:r w:rsidRPr="00302FF6">
              <w:rPr>
                <w:b/>
                <w:bCs/>
              </w:rPr>
              <w:t>CO6</w:t>
            </w:r>
          </w:p>
        </w:tc>
        <w:tc>
          <w:tcPr>
            <w:tcW w:w="9820" w:type="dxa"/>
            <w:vAlign w:val="bottom"/>
          </w:tcPr>
          <w:p w14:paraId="28ED2B6D" w14:textId="77777777" w:rsidR="00C82BCE" w:rsidRPr="00F56A29" w:rsidRDefault="00C82BCE" w:rsidP="00823C75">
            <w:r w:rsidRPr="00F56A29">
              <w:t>Assess the validity of the conceptual model</w:t>
            </w:r>
          </w:p>
        </w:tc>
      </w:tr>
    </w:tbl>
    <w:p w14:paraId="17460BC7"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7ED958CC" w14:textId="77777777" w:rsidTr="00E56E00">
        <w:trPr>
          <w:jc w:val="center"/>
        </w:trPr>
        <w:tc>
          <w:tcPr>
            <w:tcW w:w="6385" w:type="dxa"/>
            <w:gridSpan w:val="8"/>
          </w:tcPr>
          <w:p w14:paraId="753EA1FD" w14:textId="77777777" w:rsidR="00C82BCE" w:rsidRPr="0051318C" w:rsidRDefault="00C82BCE" w:rsidP="00D54806">
            <w:pPr>
              <w:jc w:val="center"/>
              <w:rPr>
                <w:b/>
              </w:rPr>
            </w:pPr>
            <w:r w:rsidRPr="0051318C">
              <w:rPr>
                <w:b/>
              </w:rPr>
              <w:t xml:space="preserve">Assessment Pattern as per Bloom’s </w:t>
            </w:r>
            <w:r>
              <w:rPr>
                <w:b/>
              </w:rPr>
              <w:t>Level</w:t>
            </w:r>
          </w:p>
        </w:tc>
      </w:tr>
      <w:tr w:rsidR="00C82BCE" w:rsidRPr="0051318C" w14:paraId="71A4C41B" w14:textId="77777777" w:rsidTr="00E56E00">
        <w:trPr>
          <w:jc w:val="center"/>
        </w:trPr>
        <w:tc>
          <w:tcPr>
            <w:tcW w:w="1140" w:type="dxa"/>
          </w:tcPr>
          <w:p w14:paraId="73308DE8" w14:textId="77777777" w:rsidR="00C82BCE" w:rsidRPr="00302FF6" w:rsidRDefault="00C82BCE" w:rsidP="00D54806">
            <w:pPr>
              <w:jc w:val="center"/>
              <w:rPr>
                <w:b/>
                <w:bCs/>
              </w:rPr>
            </w:pPr>
            <w:r w:rsidRPr="00302FF6">
              <w:rPr>
                <w:b/>
                <w:bCs/>
              </w:rPr>
              <w:t xml:space="preserve">CO / </w:t>
            </w:r>
            <w:r>
              <w:rPr>
                <w:b/>
                <w:bCs/>
              </w:rPr>
              <w:t>BL</w:t>
            </w:r>
          </w:p>
        </w:tc>
        <w:tc>
          <w:tcPr>
            <w:tcW w:w="709" w:type="dxa"/>
          </w:tcPr>
          <w:p w14:paraId="28C0EA9A" w14:textId="77777777" w:rsidR="00C82BCE" w:rsidRPr="0051318C" w:rsidRDefault="00C82BCE" w:rsidP="00D54806">
            <w:pPr>
              <w:jc w:val="center"/>
              <w:rPr>
                <w:b/>
              </w:rPr>
            </w:pPr>
            <w:r w:rsidRPr="0051318C">
              <w:rPr>
                <w:b/>
              </w:rPr>
              <w:t>R</w:t>
            </w:r>
          </w:p>
        </w:tc>
        <w:tc>
          <w:tcPr>
            <w:tcW w:w="708" w:type="dxa"/>
          </w:tcPr>
          <w:p w14:paraId="0BF4F063" w14:textId="77777777" w:rsidR="00C82BCE" w:rsidRPr="0051318C" w:rsidRDefault="00C82BCE" w:rsidP="00D54806">
            <w:pPr>
              <w:jc w:val="center"/>
              <w:rPr>
                <w:b/>
              </w:rPr>
            </w:pPr>
            <w:r w:rsidRPr="0051318C">
              <w:rPr>
                <w:b/>
              </w:rPr>
              <w:t>U</w:t>
            </w:r>
          </w:p>
        </w:tc>
        <w:tc>
          <w:tcPr>
            <w:tcW w:w="709" w:type="dxa"/>
          </w:tcPr>
          <w:p w14:paraId="4EB6C2A8" w14:textId="77777777" w:rsidR="00C82BCE" w:rsidRPr="0051318C" w:rsidRDefault="00C82BCE" w:rsidP="00D54806">
            <w:pPr>
              <w:jc w:val="center"/>
              <w:rPr>
                <w:b/>
              </w:rPr>
            </w:pPr>
            <w:r w:rsidRPr="0051318C">
              <w:rPr>
                <w:b/>
              </w:rPr>
              <w:t>A</w:t>
            </w:r>
          </w:p>
        </w:tc>
        <w:tc>
          <w:tcPr>
            <w:tcW w:w="709" w:type="dxa"/>
          </w:tcPr>
          <w:p w14:paraId="545685D1" w14:textId="77777777" w:rsidR="00C82BCE" w:rsidRPr="0051318C" w:rsidRDefault="00C82BCE" w:rsidP="00D54806">
            <w:pPr>
              <w:jc w:val="center"/>
              <w:rPr>
                <w:b/>
              </w:rPr>
            </w:pPr>
            <w:r w:rsidRPr="0051318C">
              <w:rPr>
                <w:b/>
              </w:rPr>
              <w:t>An</w:t>
            </w:r>
          </w:p>
        </w:tc>
        <w:tc>
          <w:tcPr>
            <w:tcW w:w="709" w:type="dxa"/>
          </w:tcPr>
          <w:p w14:paraId="16587427" w14:textId="77777777" w:rsidR="00C82BCE" w:rsidRPr="0051318C" w:rsidRDefault="00C82BCE" w:rsidP="00D54806">
            <w:pPr>
              <w:jc w:val="center"/>
              <w:rPr>
                <w:b/>
              </w:rPr>
            </w:pPr>
            <w:r w:rsidRPr="0051318C">
              <w:rPr>
                <w:b/>
              </w:rPr>
              <w:t>E</w:t>
            </w:r>
          </w:p>
        </w:tc>
        <w:tc>
          <w:tcPr>
            <w:tcW w:w="708" w:type="dxa"/>
          </w:tcPr>
          <w:p w14:paraId="5A6CABBF" w14:textId="77777777" w:rsidR="00C82BCE" w:rsidRPr="0051318C" w:rsidRDefault="00C82BCE" w:rsidP="00D54806">
            <w:pPr>
              <w:jc w:val="center"/>
              <w:rPr>
                <w:b/>
              </w:rPr>
            </w:pPr>
            <w:r w:rsidRPr="0051318C">
              <w:rPr>
                <w:b/>
              </w:rPr>
              <w:t>C</w:t>
            </w:r>
          </w:p>
        </w:tc>
        <w:tc>
          <w:tcPr>
            <w:tcW w:w="993" w:type="dxa"/>
          </w:tcPr>
          <w:p w14:paraId="1605A557" w14:textId="77777777" w:rsidR="00C82BCE" w:rsidRPr="0051318C" w:rsidRDefault="00C82BCE" w:rsidP="00D54806">
            <w:pPr>
              <w:jc w:val="center"/>
              <w:rPr>
                <w:b/>
              </w:rPr>
            </w:pPr>
            <w:r w:rsidRPr="0051318C">
              <w:rPr>
                <w:b/>
              </w:rPr>
              <w:t>Total</w:t>
            </w:r>
          </w:p>
        </w:tc>
      </w:tr>
      <w:tr w:rsidR="00C82BCE" w:rsidRPr="0051318C" w14:paraId="5F987811" w14:textId="77777777" w:rsidTr="00E56E00">
        <w:trPr>
          <w:jc w:val="center"/>
        </w:trPr>
        <w:tc>
          <w:tcPr>
            <w:tcW w:w="1140" w:type="dxa"/>
          </w:tcPr>
          <w:p w14:paraId="59044747" w14:textId="77777777" w:rsidR="00C82BCE" w:rsidRPr="00302FF6" w:rsidRDefault="00C82BCE" w:rsidP="00D54806">
            <w:pPr>
              <w:jc w:val="center"/>
              <w:rPr>
                <w:b/>
                <w:bCs/>
              </w:rPr>
            </w:pPr>
            <w:r w:rsidRPr="00302FF6">
              <w:rPr>
                <w:b/>
                <w:bCs/>
              </w:rPr>
              <w:t>CO1</w:t>
            </w:r>
          </w:p>
        </w:tc>
        <w:tc>
          <w:tcPr>
            <w:tcW w:w="709" w:type="dxa"/>
          </w:tcPr>
          <w:p w14:paraId="142F5838" w14:textId="77777777" w:rsidR="00C82BCE" w:rsidRPr="00F56A29" w:rsidRDefault="00C82BCE" w:rsidP="00823C75">
            <w:pPr>
              <w:jc w:val="center"/>
            </w:pPr>
            <w:r>
              <w:t>1</w:t>
            </w:r>
          </w:p>
        </w:tc>
        <w:tc>
          <w:tcPr>
            <w:tcW w:w="708" w:type="dxa"/>
          </w:tcPr>
          <w:p w14:paraId="7758259F" w14:textId="77777777" w:rsidR="00C82BCE" w:rsidRPr="00F56A29" w:rsidRDefault="00C82BCE" w:rsidP="00823C75">
            <w:pPr>
              <w:jc w:val="center"/>
            </w:pPr>
            <w:r>
              <w:t>-</w:t>
            </w:r>
          </w:p>
        </w:tc>
        <w:tc>
          <w:tcPr>
            <w:tcW w:w="709" w:type="dxa"/>
          </w:tcPr>
          <w:p w14:paraId="0BA83755" w14:textId="77777777" w:rsidR="00C82BCE" w:rsidRPr="00F56A29" w:rsidRDefault="00C82BCE" w:rsidP="00823C75">
            <w:pPr>
              <w:jc w:val="center"/>
            </w:pPr>
            <w:r>
              <w:t>1</w:t>
            </w:r>
          </w:p>
        </w:tc>
        <w:tc>
          <w:tcPr>
            <w:tcW w:w="709" w:type="dxa"/>
          </w:tcPr>
          <w:p w14:paraId="4F5F6104" w14:textId="77777777" w:rsidR="00C82BCE" w:rsidRPr="00F56A29" w:rsidRDefault="00C82BCE" w:rsidP="00823C75">
            <w:pPr>
              <w:jc w:val="center"/>
            </w:pPr>
            <w:r>
              <w:t>15</w:t>
            </w:r>
          </w:p>
        </w:tc>
        <w:tc>
          <w:tcPr>
            <w:tcW w:w="709" w:type="dxa"/>
          </w:tcPr>
          <w:p w14:paraId="1919A595" w14:textId="77777777" w:rsidR="00C82BCE" w:rsidRPr="00F56A29" w:rsidRDefault="00C82BCE" w:rsidP="00823C75">
            <w:pPr>
              <w:jc w:val="center"/>
            </w:pPr>
            <w:r>
              <w:t>-</w:t>
            </w:r>
          </w:p>
        </w:tc>
        <w:tc>
          <w:tcPr>
            <w:tcW w:w="708" w:type="dxa"/>
          </w:tcPr>
          <w:p w14:paraId="07F1F16A" w14:textId="77777777" w:rsidR="00C82BCE" w:rsidRPr="00F56A29" w:rsidRDefault="00C82BCE" w:rsidP="00823C75">
            <w:pPr>
              <w:jc w:val="center"/>
            </w:pPr>
            <w:r>
              <w:t>-</w:t>
            </w:r>
          </w:p>
        </w:tc>
        <w:tc>
          <w:tcPr>
            <w:tcW w:w="993" w:type="dxa"/>
          </w:tcPr>
          <w:p w14:paraId="67C73065" w14:textId="77777777" w:rsidR="00C82BCE" w:rsidRPr="00F56A29" w:rsidRDefault="00C82BCE" w:rsidP="00823C75">
            <w:pPr>
              <w:jc w:val="center"/>
            </w:pPr>
            <w:r>
              <w:t>17</w:t>
            </w:r>
          </w:p>
        </w:tc>
      </w:tr>
      <w:tr w:rsidR="00C82BCE" w:rsidRPr="0051318C" w14:paraId="4121D49A" w14:textId="77777777" w:rsidTr="00E56E00">
        <w:trPr>
          <w:jc w:val="center"/>
        </w:trPr>
        <w:tc>
          <w:tcPr>
            <w:tcW w:w="1140" w:type="dxa"/>
          </w:tcPr>
          <w:p w14:paraId="77431B29" w14:textId="77777777" w:rsidR="00C82BCE" w:rsidRPr="00302FF6" w:rsidRDefault="00C82BCE" w:rsidP="00D54806">
            <w:pPr>
              <w:jc w:val="center"/>
              <w:rPr>
                <w:b/>
                <w:bCs/>
              </w:rPr>
            </w:pPr>
            <w:r w:rsidRPr="00302FF6">
              <w:rPr>
                <w:b/>
                <w:bCs/>
              </w:rPr>
              <w:t>CO2</w:t>
            </w:r>
          </w:p>
        </w:tc>
        <w:tc>
          <w:tcPr>
            <w:tcW w:w="709" w:type="dxa"/>
          </w:tcPr>
          <w:p w14:paraId="6475DED1" w14:textId="77777777" w:rsidR="00C82BCE" w:rsidRPr="00F56A29" w:rsidRDefault="00C82BCE" w:rsidP="00823C75">
            <w:pPr>
              <w:jc w:val="center"/>
            </w:pPr>
            <w:r>
              <w:t>7</w:t>
            </w:r>
          </w:p>
        </w:tc>
        <w:tc>
          <w:tcPr>
            <w:tcW w:w="708" w:type="dxa"/>
          </w:tcPr>
          <w:p w14:paraId="18F1D98F" w14:textId="77777777" w:rsidR="00C82BCE" w:rsidRPr="00F56A29" w:rsidRDefault="00C82BCE" w:rsidP="00823C75">
            <w:pPr>
              <w:jc w:val="center"/>
            </w:pPr>
            <w:r>
              <w:t>6</w:t>
            </w:r>
          </w:p>
        </w:tc>
        <w:tc>
          <w:tcPr>
            <w:tcW w:w="709" w:type="dxa"/>
          </w:tcPr>
          <w:p w14:paraId="1134106E" w14:textId="77777777" w:rsidR="00C82BCE" w:rsidRPr="00F56A29" w:rsidRDefault="00C82BCE" w:rsidP="00823C75">
            <w:pPr>
              <w:jc w:val="center"/>
            </w:pPr>
            <w:r>
              <w:t>1</w:t>
            </w:r>
          </w:p>
        </w:tc>
        <w:tc>
          <w:tcPr>
            <w:tcW w:w="709" w:type="dxa"/>
          </w:tcPr>
          <w:p w14:paraId="1566F865" w14:textId="77777777" w:rsidR="00C82BCE" w:rsidRPr="00F56A29" w:rsidRDefault="00C82BCE" w:rsidP="00823C75">
            <w:pPr>
              <w:jc w:val="center"/>
            </w:pPr>
            <w:r>
              <w:t>-</w:t>
            </w:r>
          </w:p>
        </w:tc>
        <w:tc>
          <w:tcPr>
            <w:tcW w:w="709" w:type="dxa"/>
          </w:tcPr>
          <w:p w14:paraId="2A540985" w14:textId="77777777" w:rsidR="00C82BCE" w:rsidRPr="00F56A29" w:rsidRDefault="00C82BCE" w:rsidP="00823C75">
            <w:pPr>
              <w:jc w:val="center"/>
            </w:pPr>
            <w:r>
              <w:t>3</w:t>
            </w:r>
          </w:p>
        </w:tc>
        <w:tc>
          <w:tcPr>
            <w:tcW w:w="708" w:type="dxa"/>
          </w:tcPr>
          <w:p w14:paraId="74FDEA16" w14:textId="77777777" w:rsidR="00C82BCE" w:rsidRPr="00F56A29" w:rsidRDefault="00C82BCE" w:rsidP="00823C75">
            <w:pPr>
              <w:jc w:val="center"/>
            </w:pPr>
            <w:r>
              <w:t>-</w:t>
            </w:r>
          </w:p>
        </w:tc>
        <w:tc>
          <w:tcPr>
            <w:tcW w:w="993" w:type="dxa"/>
          </w:tcPr>
          <w:p w14:paraId="4C0A45BA" w14:textId="77777777" w:rsidR="00C82BCE" w:rsidRPr="00F56A29" w:rsidRDefault="00C82BCE" w:rsidP="00823C75">
            <w:pPr>
              <w:jc w:val="center"/>
            </w:pPr>
            <w:r>
              <w:t>17</w:t>
            </w:r>
          </w:p>
        </w:tc>
      </w:tr>
      <w:tr w:rsidR="00C82BCE" w:rsidRPr="0051318C" w14:paraId="6F5850D9" w14:textId="77777777" w:rsidTr="00E56E00">
        <w:trPr>
          <w:jc w:val="center"/>
        </w:trPr>
        <w:tc>
          <w:tcPr>
            <w:tcW w:w="1140" w:type="dxa"/>
          </w:tcPr>
          <w:p w14:paraId="49E5DE3A" w14:textId="77777777" w:rsidR="00C82BCE" w:rsidRPr="00302FF6" w:rsidRDefault="00C82BCE" w:rsidP="00D54806">
            <w:pPr>
              <w:jc w:val="center"/>
              <w:rPr>
                <w:b/>
                <w:bCs/>
              </w:rPr>
            </w:pPr>
            <w:r w:rsidRPr="00302FF6">
              <w:rPr>
                <w:b/>
                <w:bCs/>
              </w:rPr>
              <w:t>CO3</w:t>
            </w:r>
          </w:p>
        </w:tc>
        <w:tc>
          <w:tcPr>
            <w:tcW w:w="709" w:type="dxa"/>
          </w:tcPr>
          <w:p w14:paraId="128B3F73" w14:textId="77777777" w:rsidR="00C82BCE" w:rsidRPr="00F56A29" w:rsidRDefault="00C82BCE" w:rsidP="00823C75">
            <w:pPr>
              <w:jc w:val="center"/>
            </w:pPr>
            <w:r>
              <w:t>-</w:t>
            </w:r>
          </w:p>
        </w:tc>
        <w:tc>
          <w:tcPr>
            <w:tcW w:w="708" w:type="dxa"/>
          </w:tcPr>
          <w:p w14:paraId="030DD33B" w14:textId="77777777" w:rsidR="00C82BCE" w:rsidRPr="00F56A29" w:rsidRDefault="00C82BCE" w:rsidP="00823C75">
            <w:pPr>
              <w:jc w:val="center"/>
            </w:pPr>
            <w:r>
              <w:t>4</w:t>
            </w:r>
          </w:p>
        </w:tc>
        <w:tc>
          <w:tcPr>
            <w:tcW w:w="709" w:type="dxa"/>
          </w:tcPr>
          <w:p w14:paraId="446D379B" w14:textId="77777777" w:rsidR="00C82BCE" w:rsidRPr="00F56A29" w:rsidRDefault="00C82BCE" w:rsidP="00823C75">
            <w:pPr>
              <w:jc w:val="center"/>
            </w:pPr>
            <w:r>
              <w:t>-</w:t>
            </w:r>
          </w:p>
        </w:tc>
        <w:tc>
          <w:tcPr>
            <w:tcW w:w="709" w:type="dxa"/>
          </w:tcPr>
          <w:p w14:paraId="2CFAFF7E" w14:textId="77777777" w:rsidR="00C82BCE" w:rsidRPr="00F56A29" w:rsidRDefault="00C82BCE" w:rsidP="00823C75">
            <w:pPr>
              <w:jc w:val="center"/>
            </w:pPr>
            <w:r>
              <w:t>4</w:t>
            </w:r>
          </w:p>
        </w:tc>
        <w:tc>
          <w:tcPr>
            <w:tcW w:w="709" w:type="dxa"/>
          </w:tcPr>
          <w:p w14:paraId="34284882" w14:textId="77777777" w:rsidR="00C82BCE" w:rsidRPr="00F56A29" w:rsidRDefault="00C82BCE" w:rsidP="00823C75">
            <w:pPr>
              <w:jc w:val="center"/>
            </w:pPr>
            <w:r>
              <w:t>9</w:t>
            </w:r>
          </w:p>
        </w:tc>
        <w:tc>
          <w:tcPr>
            <w:tcW w:w="708" w:type="dxa"/>
          </w:tcPr>
          <w:p w14:paraId="087284DD" w14:textId="77777777" w:rsidR="00C82BCE" w:rsidRPr="00F56A29" w:rsidRDefault="00C82BCE" w:rsidP="00823C75">
            <w:pPr>
              <w:jc w:val="center"/>
            </w:pPr>
            <w:r>
              <w:t>-</w:t>
            </w:r>
          </w:p>
        </w:tc>
        <w:tc>
          <w:tcPr>
            <w:tcW w:w="993" w:type="dxa"/>
          </w:tcPr>
          <w:p w14:paraId="2C5FB966" w14:textId="77777777" w:rsidR="00C82BCE" w:rsidRPr="00F56A29" w:rsidRDefault="00C82BCE" w:rsidP="00823C75">
            <w:pPr>
              <w:jc w:val="center"/>
            </w:pPr>
            <w:r>
              <w:t>17</w:t>
            </w:r>
          </w:p>
        </w:tc>
      </w:tr>
      <w:tr w:rsidR="00C82BCE" w:rsidRPr="0051318C" w14:paraId="0BF3FA2D" w14:textId="77777777" w:rsidTr="00E56E00">
        <w:trPr>
          <w:jc w:val="center"/>
        </w:trPr>
        <w:tc>
          <w:tcPr>
            <w:tcW w:w="1140" w:type="dxa"/>
          </w:tcPr>
          <w:p w14:paraId="2A228A06" w14:textId="77777777" w:rsidR="00C82BCE" w:rsidRPr="00302FF6" w:rsidRDefault="00C82BCE" w:rsidP="00D54806">
            <w:pPr>
              <w:jc w:val="center"/>
              <w:rPr>
                <w:b/>
                <w:bCs/>
              </w:rPr>
            </w:pPr>
            <w:r w:rsidRPr="00302FF6">
              <w:rPr>
                <w:b/>
                <w:bCs/>
              </w:rPr>
              <w:t>CO4</w:t>
            </w:r>
          </w:p>
        </w:tc>
        <w:tc>
          <w:tcPr>
            <w:tcW w:w="709" w:type="dxa"/>
          </w:tcPr>
          <w:p w14:paraId="0A15BEF5" w14:textId="77777777" w:rsidR="00C82BCE" w:rsidRPr="00F56A29" w:rsidRDefault="00C82BCE" w:rsidP="00823C75">
            <w:pPr>
              <w:jc w:val="center"/>
            </w:pPr>
            <w:r>
              <w:t>-</w:t>
            </w:r>
          </w:p>
        </w:tc>
        <w:tc>
          <w:tcPr>
            <w:tcW w:w="708" w:type="dxa"/>
          </w:tcPr>
          <w:p w14:paraId="7F4B6802" w14:textId="77777777" w:rsidR="00C82BCE" w:rsidRPr="00F56A29" w:rsidRDefault="00C82BCE" w:rsidP="00823C75">
            <w:pPr>
              <w:jc w:val="center"/>
            </w:pPr>
            <w:r>
              <w:t>11</w:t>
            </w:r>
          </w:p>
        </w:tc>
        <w:tc>
          <w:tcPr>
            <w:tcW w:w="709" w:type="dxa"/>
          </w:tcPr>
          <w:p w14:paraId="0AE21EF9" w14:textId="77777777" w:rsidR="00C82BCE" w:rsidRPr="00F56A29" w:rsidRDefault="00C82BCE" w:rsidP="00823C75">
            <w:pPr>
              <w:jc w:val="center"/>
            </w:pPr>
            <w:r>
              <w:t>-</w:t>
            </w:r>
          </w:p>
        </w:tc>
        <w:tc>
          <w:tcPr>
            <w:tcW w:w="709" w:type="dxa"/>
          </w:tcPr>
          <w:p w14:paraId="1FCAEEE1" w14:textId="77777777" w:rsidR="00C82BCE" w:rsidRPr="00F56A29" w:rsidRDefault="00C82BCE" w:rsidP="00823C75">
            <w:pPr>
              <w:jc w:val="center"/>
            </w:pPr>
            <w:r>
              <w:t>6</w:t>
            </w:r>
          </w:p>
        </w:tc>
        <w:tc>
          <w:tcPr>
            <w:tcW w:w="709" w:type="dxa"/>
          </w:tcPr>
          <w:p w14:paraId="473AFEF6" w14:textId="77777777" w:rsidR="00C82BCE" w:rsidRPr="00F56A29" w:rsidRDefault="00C82BCE" w:rsidP="00823C75">
            <w:pPr>
              <w:jc w:val="center"/>
            </w:pPr>
            <w:r>
              <w:t>-</w:t>
            </w:r>
          </w:p>
        </w:tc>
        <w:tc>
          <w:tcPr>
            <w:tcW w:w="708" w:type="dxa"/>
          </w:tcPr>
          <w:p w14:paraId="3D53F94F" w14:textId="77777777" w:rsidR="00C82BCE" w:rsidRPr="00F56A29" w:rsidRDefault="00C82BCE" w:rsidP="00823C75">
            <w:pPr>
              <w:jc w:val="center"/>
            </w:pPr>
            <w:r>
              <w:t>-</w:t>
            </w:r>
          </w:p>
        </w:tc>
        <w:tc>
          <w:tcPr>
            <w:tcW w:w="993" w:type="dxa"/>
          </w:tcPr>
          <w:p w14:paraId="599032A6" w14:textId="77777777" w:rsidR="00C82BCE" w:rsidRPr="00F56A29" w:rsidRDefault="00C82BCE" w:rsidP="00823C75">
            <w:pPr>
              <w:jc w:val="center"/>
            </w:pPr>
            <w:r>
              <w:t>17</w:t>
            </w:r>
          </w:p>
        </w:tc>
      </w:tr>
      <w:tr w:rsidR="00C82BCE" w:rsidRPr="0051318C" w14:paraId="286E8684" w14:textId="77777777" w:rsidTr="00E56E00">
        <w:trPr>
          <w:jc w:val="center"/>
        </w:trPr>
        <w:tc>
          <w:tcPr>
            <w:tcW w:w="1140" w:type="dxa"/>
          </w:tcPr>
          <w:p w14:paraId="29D14B18" w14:textId="77777777" w:rsidR="00C82BCE" w:rsidRPr="00302FF6" w:rsidRDefault="00C82BCE" w:rsidP="00D54806">
            <w:pPr>
              <w:jc w:val="center"/>
              <w:rPr>
                <w:b/>
                <w:bCs/>
              </w:rPr>
            </w:pPr>
            <w:r w:rsidRPr="00302FF6">
              <w:rPr>
                <w:b/>
                <w:bCs/>
              </w:rPr>
              <w:t>CO5</w:t>
            </w:r>
          </w:p>
        </w:tc>
        <w:tc>
          <w:tcPr>
            <w:tcW w:w="709" w:type="dxa"/>
          </w:tcPr>
          <w:p w14:paraId="5D3A9AC7" w14:textId="77777777" w:rsidR="00C82BCE" w:rsidRPr="00F56A29" w:rsidRDefault="00C82BCE" w:rsidP="00823C75">
            <w:pPr>
              <w:jc w:val="center"/>
            </w:pPr>
            <w:r>
              <w:t>-</w:t>
            </w:r>
          </w:p>
        </w:tc>
        <w:tc>
          <w:tcPr>
            <w:tcW w:w="708" w:type="dxa"/>
          </w:tcPr>
          <w:p w14:paraId="2C50B3F0" w14:textId="77777777" w:rsidR="00C82BCE" w:rsidRPr="00F56A29" w:rsidRDefault="00C82BCE" w:rsidP="00823C75">
            <w:pPr>
              <w:jc w:val="center"/>
            </w:pPr>
            <w:r>
              <w:t>11</w:t>
            </w:r>
          </w:p>
        </w:tc>
        <w:tc>
          <w:tcPr>
            <w:tcW w:w="709" w:type="dxa"/>
          </w:tcPr>
          <w:p w14:paraId="2F13CA64" w14:textId="77777777" w:rsidR="00C82BCE" w:rsidRPr="00F56A29" w:rsidRDefault="00C82BCE" w:rsidP="00823C75">
            <w:pPr>
              <w:jc w:val="center"/>
            </w:pPr>
            <w:r>
              <w:t>13</w:t>
            </w:r>
          </w:p>
        </w:tc>
        <w:tc>
          <w:tcPr>
            <w:tcW w:w="709" w:type="dxa"/>
          </w:tcPr>
          <w:p w14:paraId="25482DC1" w14:textId="77777777" w:rsidR="00C82BCE" w:rsidRPr="00F56A29" w:rsidRDefault="00C82BCE" w:rsidP="00823C75">
            <w:pPr>
              <w:jc w:val="center"/>
            </w:pPr>
            <w:r>
              <w:t>3</w:t>
            </w:r>
          </w:p>
        </w:tc>
        <w:tc>
          <w:tcPr>
            <w:tcW w:w="709" w:type="dxa"/>
          </w:tcPr>
          <w:p w14:paraId="5D100D45" w14:textId="77777777" w:rsidR="00C82BCE" w:rsidRPr="00F56A29" w:rsidRDefault="00C82BCE" w:rsidP="00823C75">
            <w:pPr>
              <w:jc w:val="center"/>
            </w:pPr>
            <w:r>
              <w:t>-</w:t>
            </w:r>
          </w:p>
        </w:tc>
        <w:tc>
          <w:tcPr>
            <w:tcW w:w="708" w:type="dxa"/>
          </w:tcPr>
          <w:p w14:paraId="4BD9E6D5" w14:textId="77777777" w:rsidR="00C82BCE" w:rsidRPr="00F56A29" w:rsidRDefault="00C82BCE" w:rsidP="00823C75">
            <w:pPr>
              <w:jc w:val="center"/>
            </w:pPr>
            <w:r>
              <w:t>6</w:t>
            </w:r>
          </w:p>
        </w:tc>
        <w:tc>
          <w:tcPr>
            <w:tcW w:w="993" w:type="dxa"/>
          </w:tcPr>
          <w:p w14:paraId="01796042" w14:textId="77777777" w:rsidR="00C82BCE" w:rsidRPr="00F56A29" w:rsidRDefault="00C82BCE" w:rsidP="00823C75">
            <w:pPr>
              <w:jc w:val="center"/>
            </w:pPr>
            <w:r>
              <w:t>33</w:t>
            </w:r>
          </w:p>
        </w:tc>
      </w:tr>
      <w:tr w:rsidR="00C82BCE" w:rsidRPr="0051318C" w14:paraId="0013BF34" w14:textId="77777777" w:rsidTr="00E56E00">
        <w:trPr>
          <w:jc w:val="center"/>
        </w:trPr>
        <w:tc>
          <w:tcPr>
            <w:tcW w:w="1140" w:type="dxa"/>
          </w:tcPr>
          <w:p w14:paraId="332B34D2" w14:textId="77777777" w:rsidR="00C82BCE" w:rsidRPr="00302FF6" w:rsidRDefault="00C82BCE" w:rsidP="00D54806">
            <w:pPr>
              <w:jc w:val="center"/>
              <w:rPr>
                <w:b/>
                <w:bCs/>
              </w:rPr>
            </w:pPr>
            <w:r w:rsidRPr="00302FF6">
              <w:rPr>
                <w:b/>
                <w:bCs/>
              </w:rPr>
              <w:t>CO6</w:t>
            </w:r>
          </w:p>
        </w:tc>
        <w:tc>
          <w:tcPr>
            <w:tcW w:w="709" w:type="dxa"/>
          </w:tcPr>
          <w:p w14:paraId="1B962A7B" w14:textId="77777777" w:rsidR="00C82BCE" w:rsidRPr="00F56A29" w:rsidRDefault="00C82BCE" w:rsidP="00823C75">
            <w:pPr>
              <w:jc w:val="center"/>
            </w:pPr>
            <w:r>
              <w:t>-</w:t>
            </w:r>
          </w:p>
        </w:tc>
        <w:tc>
          <w:tcPr>
            <w:tcW w:w="708" w:type="dxa"/>
          </w:tcPr>
          <w:p w14:paraId="6AE865C5" w14:textId="77777777" w:rsidR="00C82BCE" w:rsidRPr="00F56A29" w:rsidRDefault="00C82BCE" w:rsidP="00823C75">
            <w:pPr>
              <w:jc w:val="center"/>
            </w:pPr>
            <w:r>
              <w:t>3</w:t>
            </w:r>
          </w:p>
        </w:tc>
        <w:tc>
          <w:tcPr>
            <w:tcW w:w="709" w:type="dxa"/>
          </w:tcPr>
          <w:p w14:paraId="709517C9" w14:textId="77777777" w:rsidR="00C82BCE" w:rsidRPr="00F56A29" w:rsidRDefault="00C82BCE" w:rsidP="00823C75">
            <w:pPr>
              <w:jc w:val="center"/>
            </w:pPr>
            <w:r>
              <w:t>12</w:t>
            </w:r>
          </w:p>
        </w:tc>
        <w:tc>
          <w:tcPr>
            <w:tcW w:w="709" w:type="dxa"/>
          </w:tcPr>
          <w:p w14:paraId="22BE5AC1" w14:textId="77777777" w:rsidR="00C82BCE" w:rsidRPr="00F56A29" w:rsidRDefault="00C82BCE" w:rsidP="00823C75">
            <w:pPr>
              <w:jc w:val="center"/>
            </w:pPr>
            <w:r>
              <w:t>8</w:t>
            </w:r>
          </w:p>
        </w:tc>
        <w:tc>
          <w:tcPr>
            <w:tcW w:w="709" w:type="dxa"/>
          </w:tcPr>
          <w:p w14:paraId="7BAC64C4" w14:textId="77777777" w:rsidR="00C82BCE" w:rsidRPr="00F56A29" w:rsidRDefault="00C82BCE" w:rsidP="00823C75">
            <w:pPr>
              <w:jc w:val="center"/>
            </w:pPr>
            <w:r>
              <w:t>-</w:t>
            </w:r>
          </w:p>
        </w:tc>
        <w:tc>
          <w:tcPr>
            <w:tcW w:w="708" w:type="dxa"/>
          </w:tcPr>
          <w:p w14:paraId="1FA2BE6C" w14:textId="77777777" w:rsidR="00C82BCE" w:rsidRPr="00F56A29" w:rsidRDefault="00C82BCE" w:rsidP="00823C75">
            <w:pPr>
              <w:jc w:val="center"/>
            </w:pPr>
            <w:r>
              <w:t>-</w:t>
            </w:r>
          </w:p>
        </w:tc>
        <w:tc>
          <w:tcPr>
            <w:tcW w:w="993" w:type="dxa"/>
          </w:tcPr>
          <w:p w14:paraId="416FFB98" w14:textId="77777777" w:rsidR="00C82BCE" w:rsidRPr="00F56A29" w:rsidRDefault="00C82BCE" w:rsidP="00823C75">
            <w:pPr>
              <w:jc w:val="center"/>
            </w:pPr>
            <w:r>
              <w:t>23</w:t>
            </w:r>
          </w:p>
        </w:tc>
      </w:tr>
      <w:tr w:rsidR="00C82BCE" w:rsidRPr="0051318C" w14:paraId="1B6693EE" w14:textId="77777777" w:rsidTr="00E56E00">
        <w:trPr>
          <w:jc w:val="center"/>
        </w:trPr>
        <w:tc>
          <w:tcPr>
            <w:tcW w:w="5392" w:type="dxa"/>
            <w:gridSpan w:val="7"/>
          </w:tcPr>
          <w:p w14:paraId="109ADE39" w14:textId="77777777" w:rsidR="00C82BCE" w:rsidRPr="0051318C" w:rsidRDefault="00C82BCE" w:rsidP="00D54806"/>
        </w:tc>
        <w:tc>
          <w:tcPr>
            <w:tcW w:w="993" w:type="dxa"/>
          </w:tcPr>
          <w:p w14:paraId="204BEA41" w14:textId="77777777" w:rsidR="00C82BCE" w:rsidRPr="0051318C" w:rsidRDefault="00C82BCE" w:rsidP="00D54806">
            <w:pPr>
              <w:jc w:val="center"/>
              <w:rPr>
                <w:b/>
              </w:rPr>
            </w:pPr>
            <w:r w:rsidRPr="0051318C">
              <w:rPr>
                <w:b/>
              </w:rPr>
              <w:t>124</w:t>
            </w:r>
          </w:p>
        </w:tc>
      </w:tr>
    </w:tbl>
    <w:p w14:paraId="4945CA55" w14:textId="77777777" w:rsidR="00C82BCE" w:rsidRDefault="00C82BCE" w:rsidP="0051318C">
      <w:pPr>
        <w:tabs>
          <w:tab w:val="left" w:pos="7110"/>
        </w:tabs>
      </w:pPr>
      <w:r>
        <w:tab/>
      </w:r>
    </w:p>
    <w:p w14:paraId="156FF38D" w14:textId="77777777" w:rsidR="00C82BCE" w:rsidRDefault="00C82BCE" w:rsidP="002E336A"/>
    <w:p w14:paraId="5D112810" w14:textId="77777777" w:rsidR="00C82BCE" w:rsidRDefault="00C82BCE">
      <w:pPr>
        <w:spacing w:after="200" w:line="276" w:lineRule="auto"/>
        <w:rPr>
          <w:rFonts w:ascii="Arial" w:hAnsi="Arial" w:cs="Arial"/>
          <w:bCs/>
          <w:noProof/>
        </w:rPr>
      </w:pPr>
      <w:r>
        <w:rPr>
          <w:rFonts w:ascii="Arial" w:hAnsi="Arial" w:cs="Arial"/>
          <w:bCs/>
          <w:noProof/>
        </w:rPr>
        <w:br w:type="page"/>
      </w:r>
    </w:p>
    <w:p w14:paraId="7A36D5ED" w14:textId="496C5BF8"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34A40AB3" wp14:editId="143B5517">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B9D485" w14:textId="77777777" w:rsidR="00C82BCE" w:rsidRDefault="00C82BCE" w:rsidP="001720CE">
      <w:pPr>
        <w:jc w:val="center"/>
        <w:rPr>
          <w:b/>
          <w:bCs/>
        </w:rPr>
      </w:pPr>
    </w:p>
    <w:p w14:paraId="081AA9B1" w14:textId="77777777" w:rsidR="00C82BCE" w:rsidRDefault="00C82BCE" w:rsidP="001720CE">
      <w:pPr>
        <w:jc w:val="center"/>
        <w:rPr>
          <w:b/>
          <w:bCs/>
        </w:rPr>
      </w:pPr>
      <w:r>
        <w:rPr>
          <w:b/>
          <w:bCs/>
        </w:rPr>
        <w:t>END SEMESTER EXAMINATION – NOV / DEC 2024</w:t>
      </w:r>
    </w:p>
    <w:p w14:paraId="01ECA7B2"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5937D9" w14:paraId="30879794" w14:textId="77777777" w:rsidTr="0037089B">
        <w:trPr>
          <w:trHeight w:val="397"/>
          <w:jc w:val="center"/>
        </w:trPr>
        <w:tc>
          <w:tcPr>
            <w:tcW w:w="1555" w:type="dxa"/>
            <w:vAlign w:val="center"/>
          </w:tcPr>
          <w:p w14:paraId="6EEA1A93" w14:textId="77777777" w:rsidR="00C82BCE" w:rsidRPr="005937D9" w:rsidRDefault="00C82BCE" w:rsidP="00CC3EDC">
            <w:pPr>
              <w:pStyle w:val="Title"/>
              <w:jc w:val="left"/>
              <w:rPr>
                <w:b/>
                <w:sz w:val="22"/>
                <w:szCs w:val="22"/>
              </w:rPr>
            </w:pPr>
            <w:r w:rsidRPr="005937D9">
              <w:rPr>
                <w:b/>
                <w:sz w:val="22"/>
                <w:szCs w:val="22"/>
              </w:rPr>
              <w:t xml:space="preserve">Course Code      </w:t>
            </w:r>
          </w:p>
        </w:tc>
        <w:tc>
          <w:tcPr>
            <w:tcW w:w="6662" w:type="dxa"/>
            <w:vAlign w:val="center"/>
          </w:tcPr>
          <w:p w14:paraId="260A5B1D" w14:textId="77777777" w:rsidR="00C82BCE" w:rsidRPr="005937D9" w:rsidRDefault="00C82BCE" w:rsidP="00CC3EDC">
            <w:pPr>
              <w:pStyle w:val="Title"/>
              <w:jc w:val="left"/>
              <w:rPr>
                <w:b/>
                <w:sz w:val="22"/>
                <w:szCs w:val="22"/>
              </w:rPr>
            </w:pPr>
            <w:r w:rsidRPr="005937D9">
              <w:rPr>
                <w:b/>
                <w:sz w:val="22"/>
                <w:szCs w:val="22"/>
              </w:rPr>
              <w:t>18FP2030</w:t>
            </w:r>
          </w:p>
        </w:tc>
        <w:tc>
          <w:tcPr>
            <w:tcW w:w="1417" w:type="dxa"/>
            <w:vAlign w:val="center"/>
          </w:tcPr>
          <w:p w14:paraId="76562CB1" w14:textId="77777777" w:rsidR="00C82BCE" w:rsidRPr="005937D9" w:rsidRDefault="00C82BCE" w:rsidP="00CC3EDC">
            <w:pPr>
              <w:pStyle w:val="Title"/>
              <w:ind w:left="-468" w:firstLine="468"/>
              <w:jc w:val="left"/>
              <w:rPr>
                <w:sz w:val="22"/>
                <w:szCs w:val="22"/>
              </w:rPr>
            </w:pPr>
            <w:r w:rsidRPr="005937D9">
              <w:rPr>
                <w:b/>
                <w:bCs/>
                <w:sz w:val="22"/>
                <w:szCs w:val="22"/>
              </w:rPr>
              <w:t xml:space="preserve">Duration       </w:t>
            </w:r>
          </w:p>
        </w:tc>
        <w:tc>
          <w:tcPr>
            <w:tcW w:w="851" w:type="dxa"/>
            <w:vAlign w:val="center"/>
          </w:tcPr>
          <w:p w14:paraId="62FD753D" w14:textId="77777777" w:rsidR="00C82BCE" w:rsidRPr="005937D9" w:rsidRDefault="00C82BCE" w:rsidP="00CC3EDC">
            <w:pPr>
              <w:pStyle w:val="Title"/>
              <w:jc w:val="left"/>
              <w:rPr>
                <w:b/>
                <w:sz w:val="22"/>
                <w:szCs w:val="22"/>
              </w:rPr>
            </w:pPr>
            <w:r w:rsidRPr="005937D9">
              <w:rPr>
                <w:b/>
                <w:sz w:val="22"/>
                <w:szCs w:val="22"/>
              </w:rPr>
              <w:t>3hrs</w:t>
            </w:r>
          </w:p>
        </w:tc>
      </w:tr>
      <w:tr w:rsidR="00C82BCE" w:rsidRPr="005937D9" w14:paraId="61164151" w14:textId="77777777" w:rsidTr="0037089B">
        <w:trPr>
          <w:trHeight w:val="397"/>
          <w:jc w:val="center"/>
        </w:trPr>
        <w:tc>
          <w:tcPr>
            <w:tcW w:w="1555" w:type="dxa"/>
            <w:vAlign w:val="center"/>
          </w:tcPr>
          <w:p w14:paraId="5CCECA40" w14:textId="77777777" w:rsidR="00C82BCE" w:rsidRPr="005937D9" w:rsidRDefault="00C82BCE" w:rsidP="00CC3EDC">
            <w:pPr>
              <w:pStyle w:val="Title"/>
              <w:ind w:right="-160"/>
              <w:jc w:val="left"/>
              <w:rPr>
                <w:b/>
                <w:sz w:val="22"/>
                <w:szCs w:val="22"/>
              </w:rPr>
            </w:pPr>
            <w:r w:rsidRPr="005937D9">
              <w:rPr>
                <w:b/>
                <w:sz w:val="22"/>
                <w:szCs w:val="22"/>
              </w:rPr>
              <w:t xml:space="preserve">Course Title      </w:t>
            </w:r>
          </w:p>
        </w:tc>
        <w:tc>
          <w:tcPr>
            <w:tcW w:w="6662" w:type="dxa"/>
            <w:vAlign w:val="center"/>
          </w:tcPr>
          <w:p w14:paraId="0431F004" w14:textId="77777777" w:rsidR="00C82BCE" w:rsidRPr="005937D9" w:rsidRDefault="00C82BCE" w:rsidP="00CC3EDC">
            <w:pPr>
              <w:pStyle w:val="Title"/>
              <w:jc w:val="left"/>
              <w:rPr>
                <w:b/>
                <w:sz w:val="22"/>
                <w:szCs w:val="22"/>
              </w:rPr>
            </w:pPr>
            <w:r w:rsidRPr="005937D9">
              <w:rPr>
                <w:b/>
                <w:sz w:val="22"/>
                <w:szCs w:val="22"/>
              </w:rPr>
              <w:t>FOOD ADDITIVES</w:t>
            </w:r>
          </w:p>
        </w:tc>
        <w:tc>
          <w:tcPr>
            <w:tcW w:w="1417" w:type="dxa"/>
            <w:vAlign w:val="center"/>
          </w:tcPr>
          <w:p w14:paraId="0AD1791C" w14:textId="77777777" w:rsidR="00C82BCE" w:rsidRPr="005937D9" w:rsidRDefault="00C82BCE" w:rsidP="00CC3EDC">
            <w:pPr>
              <w:pStyle w:val="Title"/>
              <w:jc w:val="left"/>
              <w:rPr>
                <w:b/>
                <w:bCs/>
                <w:sz w:val="22"/>
                <w:szCs w:val="22"/>
              </w:rPr>
            </w:pPr>
            <w:r w:rsidRPr="005937D9">
              <w:rPr>
                <w:b/>
                <w:bCs/>
                <w:sz w:val="22"/>
                <w:szCs w:val="22"/>
              </w:rPr>
              <w:t xml:space="preserve">Max. Marks </w:t>
            </w:r>
          </w:p>
        </w:tc>
        <w:tc>
          <w:tcPr>
            <w:tcW w:w="851" w:type="dxa"/>
            <w:vAlign w:val="center"/>
          </w:tcPr>
          <w:p w14:paraId="211FEEBB" w14:textId="77777777" w:rsidR="00C82BCE" w:rsidRPr="005937D9" w:rsidRDefault="00C82BCE" w:rsidP="00CC3EDC">
            <w:pPr>
              <w:pStyle w:val="Title"/>
              <w:jc w:val="left"/>
              <w:rPr>
                <w:b/>
                <w:sz w:val="22"/>
                <w:szCs w:val="22"/>
              </w:rPr>
            </w:pPr>
            <w:r w:rsidRPr="005937D9">
              <w:rPr>
                <w:b/>
                <w:sz w:val="22"/>
                <w:szCs w:val="22"/>
              </w:rPr>
              <w:t>100</w:t>
            </w:r>
          </w:p>
        </w:tc>
      </w:tr>
    </w:tbl>
    <w:p w14:paraId="2DD4A1E9"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C82BCE" w:rsidRPr="009C4175" w14:paraId="4288C883" w14:textId="77777777" w:rsidTr="00C91CFE">
        <w:trPr>
          <w:trHeight w:val="552"/>
        </w:trPr>
        <w:tc>
          <w:tcPr>
            <w:tcW w:w="272" w:type="pct"/>
          </w:tcPr>
          <w:p w14:paraId="5154272F" w14:textId="77777777" w:rsidR="00C82BCE" w:rsidRPr="009C4175" w:rsidRDefault="00C82BCE" w:rsidP="00517D3B">
            <w:pPr>
              <w:jc w:val="center"/>
              <w:rPr>
                <w:b/>
              </w:rPr>
            </w:pPr>
            <w:r w:rsidRPr="009C4175">
              <w:rPr>
                <w:b/>
              </w:rPr>
              <w:t>Q. No.</w:t>
            </w:r>
          </w:p>
        </w:tc>
        <w:tc>
          <w:tcPr>
            <w:tcW w:w="3929" w:type="pct"/>
            <w:gridSpan w:val="2"/>
            <w:vAlign w:val="center"/>
          </w:tcPr>
          <w:p w14:paraId="2470111D" w14:textId="77777777" w:rsidR="00C82BCE" w:rsidRPr="009C4175" w:rsidRDefault="00C82BCE" w:rsidP="00C91CFE">
            <w:pPr>
              <w:jc w:val="center"/>
              <w:rPr>
                <w:b/>
              </w:rPr>
            </w:pPr>
            <w:r w:rsidRPr="009C4175">
              <w:rPr>
                <w:b/>
              </w:rPr>
              <w:t>Questions</w:t>
            </w:r>
          </w:p>
        </w:tc>
        <w:tc>
          <w:tcPr>
            <w:tcW w:w="319" w:type="pct"/>
            <w:vAlign w:val="center"/>
          </w:tcPr>
          <w:p w14:paraId="7A4D539B" w14:textId="77777777" w:rsidR="00C82BCE" w:rsidRPr="009C4175" w:rsidRDefault="00C82BCE" w:rsidP="00C91CFE">
            <w:pPr>
              <w:jc w:val="center"/>
              <w:rPr>
                <w:b/>
              </w:rPr>
            </w:pPr>
            <w:r w:rsidRPr="009C4175">
              <w:rPr>
                <w:b/>
              </w:rPr>
              <w:t>CO</w:t>
            </w:r>
          </w:p>
        </w:tc>
        <w:tc>
          <w:tcPr>
            <w:tcW w:w="256" w:type="pct"/>
            <w:vAlign w:val="center"/>
          </w:tcPr>
          <w:p w14:paraId="038D6BDB" w14:textId="77777777" w:rsidR="00C82BCE" w:rsidRPr="009C4175" w:rsidRDefault="00C82BCE" w:rsidP="00C91CFE">
            <w:pPr>
              <w:jc w:val="center"/>
              <w:rPr>
                <w:b/>
              </w:rPr>
            </w:pPr>
            <w:r w:rsidRPr="009C4175">
              <w:rPr>
                <w:b/>
              </w:rPr>
              <w:t>BL</w:t>
            </w:r>
          </w:p>
        </w:tc>
        <w:tc>
          <w:tcPr>
            <w:tcW w:w="224" w:type="pct"/>
            <w:vAlign w:val="center"/>
          </w:tcPr>
          <w:p w14:paraId="636F5E7D" w14:textId="77777777" w:rsidR="00C82BCE" w:rsidRPr="009C4175" w:rsidRDefault="00C82BCE" w:rsidP="00C91CFE">
            <w:pPr>
              <w:jc w:val="center"/>
              <w:rPr>
                <w:b/>
              </w:rPr>
            </w:pPr>
            <w:r w:rsidRPr="009C4175">
              <w:rPr>
                <w:b/>
              </w:rPr>
              <w:t>M</w:t>
            </w:r>
          </w:p>
        </w:tc>
      </w:tr>
      <w:tr w:rsidR="00C82BCE" w:rsidRPr="009C4175" w14:paraId="38DD08C6" w14:textId="77777777" w:rsidTr="008A2F96">
        <w:trPr>
          <w:trHeight w:val="47"/>
        </w:trPr>
        <w:tc>
          <w:tcPr>
            <w:tcW w:w="5000" w:type="pct"/>
            <w:gridSpan w:val="6"/>
          </w:tcPr>
          <w:p w14:paraId="14812109" w14:textId="77777777" w:rsidR="00C82BCE" w:rsidRPr="009C4175" w:rsidRDefault="00C82BCE" w:rsidP="00517D3B">
            <w:pPr>
              <w:jc w:val="center"/>
              <w:rPr>
                <w:b/>
              </w:rPr>
            </w:pPr>
            <w:r w:rsidRPr="009C4175">
              <w:rPr>
                <w:b/>
              </w:rPr>
              <w:t>PART – A (10 X 1 = 10 MARKS)</w:t>
            </w:r>
          </w:p>
        </w:tc>
      </w:tr>
      <w:tr w:rsidR="00C82BCE" w:rsidRPr="009C4175" w14:paraId="558729A1" w14:textId="77777777" w:rsidTr="007437D8">
        <w:trPr>
          <w:trHeight w:val="283"/>
        </w:trPr>
        <w:tc>
          <w:tcPr>
            <w:tcW w:w="272" w:type="pct"/>
          </w:tcPr>
          <w:p w14:paraId="12A657BE" w14:textId="77777777" w:rsidR="00C82BCE" w:rsidRPr="009C4175" w:rsidRDefault="00C82BCE" w:rsidP="00517D3B">
            <w:pPr>
              <w:jc w:val="center"/>
            </w:pPr>
            <w:bookmarkStart w:id="14" w:name="_Hlk178596809"/>
            <w:r w:rsidRPr="009C4175">
              <w:t>1.</w:t>
            </w:r>
          </w:p>
        </w:tc>
        <w:tc>
          <w:tcPr>
            <w:tcW w:w="3929" w:type="pct"/>
            <w:gridSpan w:val="2"/>
          </w:tcPr>
          <w:p w14:paraId="1280D643" w14:textId="77777777" w:rsidR="00C82BCE" w:rsidRPr="009C4175" w:rsidRDefault="00C82BCE" w:rsidP="00CC3EDC">
            <w:pPr>
              <w:autoSpaceDE w:val="0"/>
              <w:autoSpaceDN w:val="0"/>
              <w:adjustRightInd w:val="0"/>
              <w:jc w:val="both"/>
            </w:pPr>
            <w:r>
              <w:t>Define GRAS.</w:t>
            </w:r>
          </w:p>
        </w:tc>
        <w:tc>
          <w:tcPr>
            <w:tcW w:w="319" w:type="pct"/>
          </w:tcPr>
          <w:p w14:paraId="73A891B1" w14:textId="77777777" w:rsidR="00C82BCE" w:rsidRPr="009C4175" w:rsidRDefault="00C82BCE" w:rsidP="00517D3B">
            <w:pPr>
              <w:jc w:val="center"/>
            </w:pPr>
            <w:r w:rsidRPr="009C4175">
              <w:t>CO1</w:t>
            </w:r>
          </w:p>
        </w:tc>
        <w:tc>
          <w:tcPr>
            <w:tcW w:w="256" w:type="pct"/>
          </w:tcPr>
          <w:p w14:paraId="24EA2CD6" w14:textId="77777777" w:rsidR="00C82BCE" w:rsidRPr="009C4175" w:rsidRDefault="00C82BCE" w:rsidP="00517D3B">
            <w:pPr>
              <w:jc w:val="center"/>
            </w:pPr>
            <w:r w:rsidRPr="009C4175">
              <w:t>U</w:t>
            </w:r>
          </w:p>
        </w:tc>
        <w:tc>
          <w:tcPr>
            <w:tcW w:w="224" w:type="pct"/>
          </w:tcPr>
          <w:p w14:paraId="46C6D932" w14:textId="77777777" w:rsidR="00C82BCE" w:rsidRPr="009C4175" w:rsidRDefault="00C82BCE" w:rsidP="00517D3B">
            <w:pPr>
              <w:jc w:val="center"/>
            </w:pPr>
            <w:r w:rsidRPr="009C4175">
              <w:t>1</w:t>
            </w:r>
          </w:p>
        </w:tc>
      </w:tr>
      <w:tr w:rsidR="00C82BCE" w:rsidRPr="009C4175" w14:paraId="53BCE048" w14:textId="77777777" w:rsidTr="007437D8">
        <w:trPr>
          <w:trHeight w:val="283"/>
        </w:trPr>
        <w:tc>
          <w:tcPr>
            <w:tcW w:w="272" w:type="pct"/>
          </w:tcPr>
          <w:p w14:paraId="3D54F6DB" w14:textId="77777777" w:rsidR="00C82BCE" w:rsidRPr="009C4175" w:rsidRDefault="00C82BCE" w:rsidP="00517D3B">
            <w:pPr>
              <w:jc w:val="center"/>
            </w:pPr>
            <w:r w:rsidRPr="009C4175">
              <w:t>2.</w:t>
            </w:r>
          </w:p>
        </w:tc>
        <w:tc>
          <w:tcPr>
            <w:tcW w:w="3929" w:type="pct"/>
            <w:gridSpan w:val="2"/>
          </w:tcPr>
          <w:p w14:paraId="7F8F0293" w14:textId="77777777" w:rsidR="00C82BCE" w:rsidRPr="009C4175" w:rsidRDefault="00C82BCE" w:rsidP="00CC3EDC">
            <w:pPr>
              <w:jc w:val="both"/>
            </w:pPr>
            <w:r>
              <w:t>Expand ADI.</w:t>
            </w:r>
          </w:p>
        </w:tc>
        <w:tc>
          <w:tcPr>
            <w:tcW w:w="319" w:type="pct"/>
          </w:tcPr>
          <w:p w14:paraId="2C62CB7F" w14:textId="77777777" w:rsidR="00C82BCE" w:rsidRPr="009C4175" w:rsidRDefault="00C82BCE" w:rsidP="00517D3B">
            <w:pPr>
              <w:jc w:val="center"/>
            </w:pPr>
            <w:r w:rsidRPr="009C4175">
              <w:t>CO1</w:t>
            </w:r>
          </w:p>
        </w:tc>
        <w:tc>
          <w:tcPr>
            <w:tcW w:w="256" w:type="pct"/>
          </w:tcPr>
          <w:p w14:paraId="652597FB" w14:textId="77777777" w:rsidR="00C82BCE" w:rsidRPr="009C4175" w:rsidRDefault="00C82BCE" w:rsidP="00517D3B">
            <w:pPr>
              <w:jc w:val="center"/>
            </w:pPr>
            <w:r w:rsidRPr="009C4175">
              <w:t>R</w:t>
            </w:r>
          </w:p>
        </w:tc>
        <w:tc>
          <w:tcPr>
            <w:tcW w:w="224" w:type="pct"/>
          </w:tcPr>
          <w:p w14:paraId="6E447802" w14:textId="77777777" w:rsidR="00C82BCE" w:rsidRPr="009C4175" w:rsidRDefault="00C82BCE" w:rsidP="00517D3B">
            <w:pPr>
              <w:jc w:val="center"/>
            </w:pPr>
            <w:r w:rsidRPr="009C4175">
              <w:t>1</w:t>
            </w:r>
          </w:p>
        </w:tc>
      </w:tr>
      <w:tr w:rsidR="00C82BCE" w:rsidRPr="009C4175" w14:paraId="644C7CD1" w14:textId="77777777" w:rsidTr="007437D8">
        <w:trPr>
          <w:trHeight w:val="283"/>
        </w:trPr>
        <w:tc>
          <w:tcPr>
            <w:tcW w:w="272" w:type="pct"/>
          </w:tcPr>
          <w:p w14:paraId="0FF5183B" w14:textId="77777777" w:rsidR="00C82BCE" w:rsidRPr="009C4175" w:rsidRDefault="00C82BCE" w:rsidP="00517D3B">
            <w:pPr>
              <w:jc w:val="center"/>
            </w:pPr>
            <w:r w:rsidRPr="009C4175">
              <w:t>3.</w:t>
            </w:r>
          </w:p>
        </w:tc>
        <w:tc>
          <w:tcPr>
            <w:tcW w:w="3929" w:type="pct"/>
            <w:gridSpan w:val="2"/>
          </w:tcPr>
          <w:p w14:paraId="48AF3C64" w14:textId="77777777" w:rsidR="00C82BCE" w:rsidRPr="009C4175" w:rsidRDefault="00C82BCE" w:rsidP="00CC3EDC">
            <w:pPr>
              <w:jc w:val="both"/>
            </w:pPr>
            <w:r>
              <w:t>Write the function of antioxidants.</w:t>
            </w:r>
          </w:p>
        </w:tc>
        <w:tc>
          <w:tcPr>
            <w:tcW w:w="319" w:type="pct"/>
          </w:tcPr>
          <w:p w14:paraId="05ACA192" w14:textId="77777777" w:rsidR="00C82BCE" w:rsidRPr="009C4175" w:rsidRDefault="00C82BCE" w:rsidP="00517D3B">
            <w:pPr>
              <w:jc w:val="center"/>
            </w:pPr>
            <w:r w:rsidRPr="009C4175">
              <w:t>CO2</w:t>
            </w:r>
          </w:p>
        </w:tc>
        <w:tc>
          <w:tcPr>
            <w:tcW w:w="256" w:type="pct"/>
          </w:tcPr>
          <w:p w14:paraId="4ABF1E54" w14:textId="77777777" w:rsidR="00C82BCE" w:rsidRPr="009C4175" w:rsidRDefault="00C82BCE" w:rsidP="00517D3B">
            <w:pPr>
              <w:jc w:val="center"/>
            </w:pPr>
            <w:r>
              <w:t>U</w:t>
            </w:r>
          </w:p>
        </w:tc>
        <w:tc>
          <w:tcPr>
            <w:tcW w:w="224" w:type="pct"/>
          </w:tcPr>
          <w:p w14:paraId="20FB5083" w14:textId="77777777" w:rsidR="00C82BCE" w:rsidRPr="009C4175" w:rsidRDefault="00C82BCE" w:rsidP="00517D3B">
            <w:pPr>
              <w:jc w:val="center"/>
            </w:pPr>
            <w:r w:rsidRPr="009C4175">
              <w:t>1</w:t>
            </w:r>
          </w:p>
        </w:tc>
      </w:tr>
      <w:tr w:rsidR="00C82BCE" w:rsidRPr="009C4175" w14:paraId="7FEDA7DD" w14:textId="77777777" w:rsidTr="007437D8">
        <w:trPr>
          <w:trHeight w:val="283"/>
        </w:trPr>
        <w:tc>
          <w:tcPr>
            <w:tcW w:w="272" w:type="pct"/>
          </w:tcPr>
          <w:p w14:paraId="655D45D9" w14:textId="77777777" w:rsidR="00C82BCE" w:rsidRPr="009C4175" w:rsidRDefault="00C82BCE" w:rsidP="00517D3B">
            <w:pPr>
              <w:jc w:val="center"/>
            </w:pPr>
            <w:r w:rsidRPr="009C4175">
              <w:t>4.</w:t>
            </w:r>
          </w:p>
        </w:tc>
        <w:tc>
          <w:tcPr>
            <w:tcW w:w="3929" w:type="pct"/>
            <w:gridSpan w:val="2"/>
          </w:tcPr>
          <w:p w14:paraId="464D9390" w14:textId="77777777" w:rsidR="00C82BCE" w:rsidRPr="009C4175" w:rsidRDefault="00C82BCE" w:rsidP="00CC3EDC">
            <w:pPr>
              <w:jc w:val="both"/>
            </w:pPr>
            <w:r>
              <w:t>Define antimicrobial preservatives.</w:t>
            </w:r>
          </w:p>
        </w:tc>
        <w:tc>
          <w:tcPr>
            <w:tcW w:w="319" w:type="pct"/>
          </w:tcPr>
          <w:p w14:paraId="2922CD36" w14:textId="77777777" w:rsidR="00C82BCE" w:rsidRPr="009C4175" w:rsidRDefault="00C82BCE" w:rsidP="00517D3B">
            <w:pPr>
              <w:jc w:val="center"/>
            </w:pPr>
            <w:r w:rsidRPr="009C4175">
              <w:t>CO2</w:t>
            </w:r>
          </w:p>
        </w:tc>
        <w:tc>
          <w:tcPr>
            <w:tcW w:w="256" w:type="pct"/>
          </w:tcPr>
          <w:p w14:paraId="3727588D" w14:textId="77777777" w:rsidR="00C82BCE" w:rsidRPr="009C4175" w:rsidRDefault="00C82BCE" w:rsidP="00517D3B">
            <w:pPr>
              <w:jc w:val="center"/>
            </w:pPr>
            <w:r w:rsidRPr="009C4175">
              <w:t>R</w:t>
            </w:r>
          </w:p>
        </w:tc>
        <w:tc>
          <w:tcPr>
            <w:tcW w:w="224" w:type="pct"/>
          </w:tcPr>
          <w:p w14:paraId="7B7CDB15" w14:textId="77777777" w:rsidR="00C82BCE" w:rsidRPr="009C4175" w:rsidRDefault="00C82BCE" w:rsidP="00517D3B">
            <w:pPr>
              <w:jc w:val="center"/>
            </w:pPr>
            <w:r w:rsidRPr="009C4175">
              <w:t>1</w:t>
            </w:r>
          </w:p>
        </w:tc>
      </w:tr>
      <w:tr w:rsidR="00C82BCE" w:rsidRPr="009C4175" w14:paraId="66074381" w14:textId="77777777" w:rsidTr="007437D8">
        <w:trPr>
          <w:trHeight w:val="283"/>
        </w:trPr>
        <w:tc>
          <w:tcPr>
            <w:tcW w:w="272" w:type="pct"/>
          </w:tcPr>
          <w:p w14:paraId="5B4DD793" w14:textId="77777777" w:rsidR="00C82BCE" w:rsidRPr="009C4175" w:rsidRDefault="00C82BCE" w:rsidP="00517D3B">
            <w:pPr>
              <w:jc w:val="center"/>
            </w:pPr>
            <w:r w:rsidRPr="009C4175">
              <w:t>5.</w:t>
            </w:r>
          </w:p>
        </w:tc>
        <w:tc>
          <w:tcPr>
            <w:tcW w:w="3929" w:type="pct"/>
            <w:gridSpan w:val="2"/>
          </w:tcPr>
          <w:p w14:paraId="5453F9D8" w14:textId="77777777" w:rsidR="00C82BCE" w:rsidRPr="009C4175" w:rsidRDefault="00C82BCE" w:rsidP="00CC3EDC">
            <w:pPr>
              <w:pStyle w:val="Default"/>
              <w:jc w:val="both"/>
            </w:pPr>
            <w:r>
              <w:t>State the role of humectants.</w:t>
            </w:r>
          </w:p>
        </w:tc>
        <w:tc>
          <w:tcPr>
            <w:tcW w:w="319" w:type="pct"/>
          </w:tcPr>
          <w:p w14:paraId="34A4AC56" w14:textId="77777777" w:rsidR="00C82BCE" w:rsidRPr="009C4175" w:rsidRDefault="00C82BCE" w:rsidP="00517D3B">
            <w:pPr>
              <w:jc w:val="center"/>
            </w:pPr>
            <w:r w:rsidRPr="009C4175">
              <w:t>CO3</w:t>
            </w:r>
          </w:p>
        </w:tc>
        <w:tc>
          <w:tcPr>
            <w:tcW w:w="256" w:type="pct"/>
          </w:tcPr>
          <w:p w14:paraId="2C74230E" w14:textId="77777777" w:rsidR="00C82BCE" w:rsidRPr="009C4175" w:rsidRDefault="00C82BCE" w:rsidP="00517D3B">
            <w:pPr>
              <w:jc w:val="center"/>
            </w:pPr>
            <w:r w:rsidRPr="009C4175">
              <w:t>U</w:t>
            </w:r>
          </w:p>
        </w:tc>
        <w:tc>
          <w:tcPr>
            <w:tcW w:w="224" w:type="pct"/>
          </w:tcPr>
          <w:p w14:paraId="7E719252" w14:textId="77777777" w:rsidR="00C82BCE" w:rsidRPr="009C4175" w:rsidRDefault="00C82BCE" w:rsidP="00517D3B">
            <w:pPr>
              <w:jc w:val="center"/>
            </w:pPr>
            <w:r w:rsidRPr="009C4175">
              <w:t>1</w:t>
            </w:r>
          </w:p>
        </w:tc>
      </w:tr>
      <w:tr w:rsidR="00C82BCE" w:rsidRPr="009C4175" w14:paraId="244FBD0E" w14:textId="77777777" w:rsidTr="007437D8">
        <w:trPr>
          <w:trHeight w:val="283"/>
        </w:trPr>
        <w:tc>
          <w:tcPr>
            <w:tcW w:w="272" w:type="pct"/>
          </w:tcPr>
          <w:p w14:paraId="3FB5A579" w14:textId="77777777" w:rsidR="00C82BCE" w:rsidRPr="009C4175" w:rsidRDefault="00C82BCE" w:rsidP="00517D3B">
            <w:pPr>
              <w:jc w:val="center"/>
            </w:pPr>
            <w:r w:rsidRPr="009C4175">
              <w:t>6.</w:t>
            </w:r>
          </w:p>
        </w:tc>
        <w:tc>
          <w:tcPr>
            <w:tcW w:w="3929" w:type="pct"/>
            <w:gridSpan w:val="2"/>
          </w:tcPr>
          <w:p w14:paraId="3699E53B" w14:textId="77777777" w:rsidR="00C82BCE" w:rsidRPr="009C4175" w:rsidRDefault="00C82BCE" w:rsidP="00CC3EDC">
            <w:pPr>
              <w:jc w:val="both"/>
            </w:pPr>
            <w:r>
              <w:t>Name one natural and one synthetic humectant.</w:t>
            </w:r>
          </w:p>
        </w:tc>
        <w:tc>
          <w:tcPr>
            <w:tcW w:w="319" w:type="pct"/>
          </w:tcPr>
          <w:p w14:paraId="48FBCCD8" w14:textId="77777777" w:rsidR="00C82BCE" w:rsidRPr="009C4175" w:rsidRDefault="00C82BCE" w:rsidP="00517D3B">
            <w:pPr>
              <w:jc w:val="center"/>
            </w:pPr>
            <w:r w:rsidRPr="009C4175">
              <w:t>CO3</w:t>
            </w:r>
          </w:p>
        </w:tc>
        <w:tc>
          <w:tcPr>
            <w:tcW w:w="256" w:type="pct"/>
          </w:tcPr>
          <w:p w14:paraId="7EEE4E16" w14:textId="77777777" w:rsidR="00C82BCE" w:rsidRPr="009C4175" w:rsidRDefault="00C82BCE" w:rsidP="00517D3B">
            <w:pPr>
              <w:jc w:val="center"/>
            </w:pPr>
            <w:r w:rsidRPr="009C4175">
              <w:t>R</w:t>
            </w:r>
          </w:p>
        </w:tc>
        <w:tc>
          <w:tcPr>
            <w:tcW w:w="224" w:type="pct"/>
          </w:tcPr>
          <w:p w14:paraId="1736971C" w14:textId="77777777" w:rsidR="00C82BCE" w:rsidRPr="009C4175" w:rsidRDefault="00C82BCE" w:rsidP="00517D3B">
            <w:pPr>
              <w:jc w:val="center"/>
            </w:pPr>
            <w:r w:rsidRPr="009C4175">
              <w:t>1</w:t>
            </w:r>
          </w:p>
        </w:tc>
      </w:tr>
      <w:tr w:rsidR="00C82BCE" w:rsidRPr="009C4175" w14:paraId="4E7DB10B" w14:textId="77777777" w:rsidTr="007437D8">
        <w:trPr>
          <w:trHeight w:val="283"/>
        </w:trPr>
        <w:tc>
          <w:tcPr>
            <w:tcW w:w="272" w:type="pct"/>
          </w:tcPr>
          <w:p w14:paraId="22147830" w14:textId="77777777" w:rsidR="00C82BCE" w:rsidRPr="009C4175" w:rsidRDefault="00C82BCE" w:rsidP="00517D3B">
            <w:pPr>
              <w:jc w:val="center"/>
            </w:pPr>
            <w:r w:rsidRPr="009C4175">
              <w:t>7.</w:t>
            </w:r>
          </w:p>
        </w:tc>
        <w:tc>
          <w:tcPr>
            <w:tcW w:w="3929" w:type="pct"/>
            <w:gridSpan w:val="2"/>
          </w:tcPr>
          <w:p w14:paraId="06538276" w14:textId="77777777" w:rsidR="00C82BCE" w:rsidRPr="009C4175" w:rsidRDefault="00C82BCE" w:rsidP="00CC3EDC">
            <w:pPr>
              <w:pStyle w:val="ListParagraph"/>
              <w:ind w:left="0"/>
              <w:jc w:val="both"/>
              <w:rPr>
                <w:noProof/>
                <w:lang w:eastAsia="zh-TW"/>
              </w:rPr>
            </w:pPr>
            <w:r>
              <w:rPr>
                <w:lang w:eastAsia="zh-TW"/>
              </w:rPr>
              <w:t xml:space="preserve">Give an example </w:t>
            </w:r>
            <w:r>
              <w:rPr>
                <w:lang w:val="en-IN" w:eastAsia="zh-TW"/>
              </w:rPr>
              <w:t>of a</w:t>
            </w:r>
            <w:r>
              <w:rPr>
                <w:lang w:eastAsia="zh-TW"/>
              </w:rPr>
              <w:t xml:space="preserve"> carotenoid pigment.</w:t>
            </w:r>
          </w:p>
        </w:tc>
        <w:tc>
          <w:tcPr>
            <w:tcW w:w="319" w:type="pct"/>
          </w:tcPr>
          <w:p w14:paraId="4CC0A51C" w14:textId="77777777" w:rsidR="00C82BCE" w:rsidRPr="009C4175" w:rsidRDefault="00C82BCE" w:rsidP="00517D3B">
            <w:pPr>
              <w:jc w:val="center"/>
            </w:pPr>
            <w:r w:rsidRPr="009C4175">
              <w:t>CO4</w:t>
            </w:r>
          </w:p>
        </w:tc>
        <w:tc>
          <w:tcPr>
            <w:tcW w:w="256" w:type="pct"/>
          </w:tcPr>
          <w:p w14:paraId="158AFE83" w14:textId="77777777" w:rsidR="00C82BCE" w:rsidRPr="009C4175" w:rsidRDefault="00C82BCE" w:rsidP="00517D3B">
            <w:pPr>
              <w:jc w:val="center"/>
            </w:pPr>
            <w:r w:rsidRPr="009C4175">
              <w:t>U</w:t>
            </w:r>
          </w:p>
        </w:tc>
        <w:tc>
          <w:tcPr>
            <w:tcW w:w="224" w:type="pct"/>
          </w:tcPr>
          <w:p w14:paraId="1052AB2E" w14:textId="77777777" w:rsidR="00C82BCE" w:rsidRPr="009C4175" w:rsidRDefault="00C82BCE" w:rsidP="00517D3B">
            <w:pPr>
              <w:jc w:val="center"/>
            </w:pPr>
            <w:r w:rsidRPr="009C4175">
              <w:t>1</w:t>
            </w:r>
          </w:p>
        </w:tc>
      </w:tr>
      <w:tr w:rsidR="00C82BCE" w:rsidRPr="009C4175" w14:paraId="7A3B5F44" w14:textId="77777777" w:rsidTr="007437D8">
        <w:trPr>
          <w:trHeight w:val="283"/>
        </w:trPr>
        <w:tc>
          <w:tcPr>
            <w:tcW w:w="272" w:type="pct"/>
          </w:tcPr>
          <w:p w14:paraId="46FDC8B7" w14:textId="77777777" w:rsidR="00C82BCE" w:rsidRPr="009C4175" w:rsidRDefault="00C82BCE" w:rsidP="00517D3B">
            <w:pPr>
              <w:jc w:val="center"/>
            </w:pPr>
            <w:r w:rsidRPr="009C4175">
              <w:t>8.</w:t>
            </w:r>
          </w:p>
        </w:tc>
        <w:tc>
          <w:tcPr>
            <w:tcW w:w="3929" w:type="pct"/>
            <w:gridSpan w:val="2"/>
          </w:tcPr>
          <w:p w14:paraId="1109E688" w14:textId="77777777" w:rsidR="00C82BCE" w:rsidRPr="009C4175" w:rsidRDefault="00C82BCE" w:rsidP="00CC3EDC">
            <w:pPr>
              <w:jc w:val="both"/>
              <w:rPr>
                <w:b/>
                <w:bCs/>
              </w:rPr>
            </w:pPr>
            <w:r>
              <w:t>Define</w:t>
            </w:r>
            <w:r w:rsidRPr="00CE6556">
              <w:t xml:space="preserve"> </w:t>
            </w:r>
            <w:r>
              <w:t>flavor</w:t>
            </w:r>
            <w:r w:rsidRPr="00CE6556">
              <w:t xml:space="preserve"> enhancers.</w:t>
            </w:r>
          </w:p>
        </w:tc>
        <w:tc>
          <w:tcPr>
            <w:tcW w:w="319" w:type="pct"/>
          </w:tcPr>
          <w:p w14:paraId="43DD9EE9" w14:textId="77777777" w:rsidR="00C82BCE" w:rsidRPr="009C4175" w:rsidRDefault="00C82BCE" w:rsidP="00517D3B">
            <w:pPr>
              <w:jc w:val="center"/>
            </w:pPr>
            <w:r w:rsidRPr="009C4175">
              <w:t>CO4</w:t>
            </w:r>
          </w:p>
        </w:tc>
        <w:tc>
          <w:tcPr>
            <w:tcW w:w="256" w:type="pct"/>
          </w:tcPr>
          <w:p w14:paraId="282630A1" w14:textId="77777777" w:rsidR="00C82BCE" w:rsidRPr="009C4175" w:rsidRDefault="00C82BCE" w:rsidP="00517D3B">
            <w:pPr>
              <w:jc w:val="center"/>
            </w:pPr>
            <w:r w:rsidRPr="009C4175">
              <w:t>R</w:t>
            </w:r>
          </w:p>
        </w:tc>
        <w:tc>
          <w:tcPr>
            <w:tcW w:w="224" w:type="pct"/>
          </w:tcPr>
          <w:p w14:paraId="5C245E1D" w14:textId="77777777" w:rsidR="00C82BCE" w:rsidRPr="009C4175" w:rsidRDefault="00C82BCE" w:rsidP="00517D3B">
            <w:pPr>
              <w:jc w:val="center"/>
            </w:pPr>
            <w:r w:rsidRPr="009C4175">
              <w:t>1</w:t>
            </w:r>
          </w:p>
        </w:tc>
      </w:tr>
      <w:tr w:rsidR="00C82BCE" w:rsidRPr="009C4175" w14:paraId="06036693" w14:textId="77777777" w:rsidTr="007437D8">
        <w:trPr>
          <w:trHeight w:val="283"/>
        </w:trPr>
        <w:tc>
          <w:tcPr>
            <w:tcW w:w="272" w:type="pct"/>
          </w:tcPr>
          <w:p w14:paraId="52C2A0A6" w14:textId="77777777" w:rsidR="00C82BCE" w:rsidRPr="009C4175" w:rsidRDefault="00C82BCE" w:rsidP="00517D3B">
            <w:pPr>
              <w:jc w:val="center"/>
            </w:pPr>
            <w:r w:rsidRPr="009C4175">
              <w:t>9.</w:t>
            </w:r>
          </w:p>
        </w:tc>
        <w:tc>
          <w:tcPr>
            <w:tcW w:w="3929" w:type="pct"/>
            <w:gridSpan w:val="2"/>
          </w:tcPr>
          <w:p w14:paraId="0F99DE58" w14:textId="77777777" w:rsidR="00C82BCE" w:rsidRPr="009C4175" w:rsidRDefault="00C82BCE" w:rsidP="00CC3EDC">
            <w:pPr>
              <w:pStyle w:val="ListParagraph"/>
              <w:ind w:left="0"/>
              <w:jc w:val="both"/>
              <w:rPr>
                <w:noProof/>
                <w:lang w:eastAsia="zh-TW"/>
              </w:rPr>
            </w:pPr>
            <w:r>
              <w:rPr>
                <w:lang w:val="en-IN"/>
              </w:rPr>
              <w:t xml:space="preserve">State </w:t>
            </w:r>
            <w:r>
              <w:t>the fat replacer when functional property is similar to cocoa butter.</w:t>
            </w:r>
          </w:p>
        </w:tc>
        <w:tc>
          <w:tcPr>
            <w:tcW w:w="319" w:type="pct"/>
          </w:tcPr>
          <w:p w14:paraId="1CF387E0" w14:textId="77777777" w:rsidR="00C82BCE" w:rsidRPr="009C4175" w:rsidRDefault="00C82BCE" w:rsidP="00517D3B">
            <w:pPr>
              <w:jc w:val="center"/>
            </w:pPr>
            <w:r w:rsidRPr="009C4175">
              <w:t>CO5</w:t>
            </w:r>
          </w:p>
        </w:tc>
        <w:tc>
          <w:tcPr>
            <w:tcW w:w="256" w:type="pct"/>
          </w:tcPr>
          <w:p w14:paraId="45B04ECD" w14:textId="77777777" w:rsidR="00C82BCE" w:rsidRPr="009C4175" w:rsidRDefault="00C82BCE" w:rsidP="00517D3B">
            <w:pPr>
              <w:jc w:val="center"/>
            </w:pPr>
            <w:r>
              <w:t>R</w:t>
            </w:r>
          </w:p>
        </w:tc>
        <w:tc>
          <w:tcPr>
            <w:tcW w:w="224" w:type="pct"/>
          </w:tcPr>
          <w:p w14:paraId="17CBF1AE" w14:textId="77777777" w:rsidR="00C82BCE" w:rsidRPr="009C4175" w:rsidRDefault="00C82BCE" w:rsidP="00517D3B">
            <w:pPr>
              <w:jc w:val="center"/>
            </w:pPr>
            <w:r w:rsidRPr="009C4175">
              <w:t>1</w:t>
            </w:r>
          </w:p>
        </w:tc>
      </w:tr>
      <w:tr w:rsidR="00C82BCE" w:rsidRPr="009C4175" w14:paraId="59025B5B" w14:textId="77777777" w:rsidTr="007437D8">
        <w:trPr>
          <w:trHeight w:val="283"/>
        </w:trPr>
        <w:tc>
          <w:tcPr>
            <w:tcW w:w="272" w:type="pct"/>
          </w:tcPr>
          <w:p w14:paraId="4B82B805" w14:textId="77777777" w:rsidR="00C82BCE" w:rsidRPr="009C4175" w:rsidRDefault="00C82BCE" w:rsidP="00517D3B">
            <w:pPr>
              <w:jc w:val="center"/>
            </w:pPr>
            <w:r w:rsidRPr="009C4175">
              <w:t>10.</w:t>
            </w:r>
          </w:p>
        </w:tc>
        <w:tc>
          <w:tcPr>
            <w:tcW w:w="3929" w:type="pct"/>
            <w:gridSpan w:val="2"/>
          </w:tcPr>
          <w:p w14:paraId="70DA6E81" w14:textId="77777777" w:rsidR="00C82BCE" w:rsidRPr="009C4175" w:rsidRDefault="00C82BCE" w:rsidP="00CC3EDC">
            <w:pPr>
              <w:jc w:val="both"/>
            </w:pPr>
            <w:r>
              <w:t>Give an example of chelating agent.</w:t>
            </w:r>
          </w:p>
        </w:tc>
        <w:tc>
          <w:tcPr>
            <w:tcW w:w="319" w:type="pct"/>
          </w:tcPr>
          <w:p w14:paraId="06CE5123" w14:textId="77777777" w:rsidR="00C82BCE" w:rsidRPr="009C4175" w:rsidRDefault="00C82BCE" w:rsidP="00517D3B">
            <w:pPr>
              <w:jc w:val="center"/>
            </w:pPr>
            <w:r w:rsidRPr="009C4175">
              <w:t>CO6</w:t>
            </w:r>
          </w:p>
        </w:tc>
        <w:tc>
          <w:tcPr>
            <w:tcW w:w="256" w:type="pct"/>
          </w:tcPr>
          <w:p w14:paraId="340B7260" w14:textId="77777777" w:rsidR="00C82BCE" w:rsidRPr="009C4175" w:rsidRDefault="00C82BCE" w:rsidP="00517D3B">
            <w:pPr>
              <w:jc w:val="center"/>
            </w:pPr>
            <w:r>
              <w:t>R</w:t>
            </w:r>
          </w:p>
        </w:tc>
        <w:tc>
          <w:tcPr>
            <w:tcW w:w="224" w:type="pct"/>
          </w:tcPr>
          <w:p w14:paraId="362F8B5E" w14:textId="77777777" w:rsidR="00C82BCE" w:rsidRPr="009C4175" w:rsidRDefault="00C82BCE" w:rsidP="00517D3B">
            <w:pPr>
              <w:jc w:val="center"/>
            </w:pPr>
            <w:r w:rsidRPr="009C4175">
              <w:t>1</w:t>
            </w:r>
          </w:p>
        </w:tc>
      </w:tr>
      <w:tr w:rsidR="00C82BCE" w:rsidRPr="009C4175" w14:paraId="68611B2A" w14:textId="77777777" w:rsidTr="008A2F96">
        <w:trPr>
          <w:trHeight w:val="52"/>
        </w:trPr>
        <w:tc>
          <w:tcPr>
            <w:tcW w:w="5000" w:type="pct"/>
            <w:gridSpan w:val="6"/>
          </w:tcPr>
          <w:p w14:paraId="4A779377" w14:textId="77777777" w:rsidR="00C82BCE" w:rsidRPr="009C4175" w:rsidRDefault="00C82BCE" w:rsidP="00517D3B">
            <w:pPr>
              <w:jc w:val="center"/>
              <w:rPr>
                <w:b/>
              </w:rPr>
            </w:pPr>
            <w:r w:rsidRPr="009C4175">
              <w:rPr>
                <w:b/>
              </w:rPr>
              <w:t>PART – B (6 X 3 = 18 MARKS)</w:t>
            </w:r>
          </w:p>
        </w:tc>
      </w:tr>
      <w:tr w:rsidR="00C82BCE" w:rsidRPr="009C4175" w14:paraId="43662AB6" w14:textId="77777777" w:rsidTr="007437D8">
        <w:trPr>
          <w:trHeight w:val="283"/>
        </w:trPr>
        <w:tc>
          <w:tcPr>
            <w:tcW w:w="272" w:type="pct"/>
          </w:tcPr>
          <w:p w14:paraId="705BF96A" w14:textId="77777777" w:rsidR="00C82BCE" w:rsidRPr="009C4175" w:rsidRDefault="00C82BCE" w:rsidP="00517D3B">
            <w:pPr>
              <w:pStyle w:val="NoSpacing"/>
              <w:jc w:val="center"/>
            </w:pPr>
            <w:r w:rsidRPr="009C4175">
              <w:t>11.</w:t>
            </w:r>
          </w:p>
        </w:tc>
        <w:tc>
          <w:tcPr>
            <w:tcW w:w="3929" w:type="pct"/>
            <w:gridSpan w:val="2"/>
          </w:tcPr>
          <w:p w14:paraId="137C4B93" w14:textId="77777777" w:rsidR="00C82BCE" w:rsidRPr="009C4175" w:rsidRDefault="00C82BCE" w:rsidP="007437D8">
            <w:pPr>
              <w:pStyle w:val="NoSpacing"/>
              <w:jc w:val="both"/>
            </w:pPr>
            <w:r>
              <w:t>Describe the main categories of food additives based on their functions.</w:t>
            </w:r>
          </w:p>
        </w:tc>
        <w:tc>
          <w:tcPr>
            <w:tcW w:w="319" w:type="pct"/>
          </w:tcPr>
          <w:p w14:paraId="226C07D1" w14:textId="77777777" w:rsidR="00C82BCE" w:rsidRPr="009C4175" w:rsidRDefault="00C82BCE" w:rsidP="00517D3B">
            <w:pPr>
              <w:pStyle w:val="NoSpacing"/>
              <w:jc w:val="center"/>
            </w:pPr>
            <w:r w:rsidRPr="009C4175">
              <w:t>CO1</w:t>
            </w:r>
          </w:p>
        </w:tc>
        <w:tc>
          <w:tcPr>
            <w:tcW w:w="256" w:type="pct"/>
          </w:tcPr>
          <w:p w14:paraId="2574A65C" w14:textId="77777777" w:rsidR="00C82BCE" w:rsidRPr="009C4175" w:rsidRDefault="00C82BCE" w:rsidP="00517D3B">
            <w:pPr>
              <w:pStyle w:val="NoSpacing"/>
              <w:jc w:val="center"/>
            </w:pPr>
            <w:r w:rsidRPr="009C4175">
              <w:t>An</w:t>
            </w:r>
          </w:p>
        </w:tc>
        <w:tc>
          <w:tcPr>
            <w:tcW w:w="224" w:type="pct"/>
          </w:tcPr>
          <w:p w14:paraId="071ECB33" w14:textId="77777777" w:rsidR="00C82BCE" w:rsidRPr="009C4175" w:rsidRDefault="00C82BCE" w:rsidP="00517D3B">
            <w:pPr>
              <w:pStyle w:val="NoSpacing"/>
              <w:jc w:val="center"/>
            </w:pPr>
            <w:r w:rsidRPr="009C4175">
              <w:t>3</w:t>
            </w:r>
          </w:p>
        </w:tc>
      </w:tr>
      <w:tr w:rsidR="00C82BCE" w:rsidRPr="009C4175" w14:paraId="65527FF7" w14:textId="77777777" w:rsidTr="007437D8">
        <w:trPr>
          <w:trHeight w:val="283"/>
        </w:trPr>
        <w:tc>
          <w:tcPr>
            <w:tcW w:w="272" w:type="pct"/>
          </w:tcPr>
          <w:p w14:paraId="41815106" w14:textId="77777777" w:rsidR="00C82BCE" w:rsidRPr="009C4175" w:rsidRDefault="00C82BCE" w:rsidP="00517D3B">
            <w:pPr>
              <w:pStyle w:val="NoSpacing"/>
              <w:jc w:val="center"/>
            </w:pPr>
            <w:r w:rsidRPr="009C4175">
              <w:t>12.</w:t>
            </w:r>
          </w:p>
        </w:tc>
        <w:tc>
          <w:tcPr>
            <w:tcW w:w="3929" w:type="pct"/>
            <w:gridSpan w:val="2"/>
          </w:tcPr>
          <w:p w14:paraId="190E22E8" w14:textId="77777777" w:rsidR="00C82BCE" w:rsidRPr="009C4175" w:rsidRDefault="00C82BCE" w:rsidP="007437D8">
            <w:pPr>
              <w:pStyle w:val="NoSpacing"/>
              <w:jc w:val="both"/>
            </w:pPr>
            <w:r>
              <w:t>Write any three factors affecting lipid oxidation.</w:t>
            </w:r>
          </w:p>
        </w:tc>
        <w:tc>
          <w:tcPr>
            <w:tcW w:w="319" w:type="pct"/>
          </w:tcPr>
          <w:p w14:paraId="4E5DDBF2" w14:textId="77777777" w:rsidR="00C82BCE" w:rsidRPr="009C4175" w:rsidRDefault="00C82BCE" w:rsidP="00517D3B">
            <w:pPr>
              <w:pStyle w:val="NoSpacing"/>
              <w:jc w:val="center"/>
            </w:pPr>
            <w:r w:rsidRPr="009C4175">
              <w:t>CO2</w:t>
            </w:r>
          </w:p>
        </w:tc>
        <w:tc>
          <w:tcPr>
            <w:tcW w:w="256" w:type="pct"/>
          </w:tcPr>
          <w:p w14:paraId="01CBBF90" w14:textId="77777777" w:rsidR="00C82BCE" w:rsidRPr="009C4175" w:rsidRDefault="00C82BCE" w:rsidP="00517D3B">
            <w:pPr>
              <w:pStyle w:val="NoSpacing"/>
              <w:jc w:val="center"/>
            </w:pPr>
            <w:r w:rsidRPr="009C4175">
              <w:t>U</w:t>
            </w:r>
          </w:p>
        </w:tc>
        <w:tc>
          <w:tcPr>
            <w:tcW w:w="224" w:type="pct"/>
          </w:tcPr>
          <w:p w14:paraId="0080B954" w14:textId="77777777" w:rsidR="00C82BCE" w:rsidRPr="009C4175" w:rsidRDefault="00C82BCE" w:rsidP="00517D3B">
            <w:pPr>
              <w:pStyle w:val="NoSpacing"/>
              <w:jc w:val="center"/>
            </w:pPr>
            <w:r w:rsidRPr="009C4175">
              <w:t>3</w:t>
            </w:r>
          </w:p>
        </w:tc>
      </w:tr>
      <w:tr w:rsidR="00C82BCE" w:rsidRPr="009C4175" w14:paraId="30D08951" w14:textId="77777777" w:rsidTr="007437D8">
        <w:trPr>
          <w:trHeight w:val="283"/>
        </w:trPr>
        <w:tc>
          <w:tcPr>
            <w:tcW w:w="272" w:type="pct"/>
          </w:tcPr>
          <w:p w14:paraId="29041D43" w14:textId="77777777" w:rsidR="00C82BCE" w:rsidRPr="009C4175" w:rsidRDefault="00C82BCE" w:rsidP="00517D3B">
            <w:pPr>
              <w:pStyle w:val="NoSpacing"/>
              <w:jc w:val="center"/>
            </w:pPr>
            <w:r w:rsidRPr="009C4175">
              <w:t>13.</w:t>
            </w:r>
          </w:p>
        </w:tc>
        <w:tc>
          <w:tcPr>
            <w:tcW w:w="3929" w:type="pct"/>
            <w:gridSpan w:val="2"/>
          </w:tcPr>
          <w:p w14:paraId="1DE367B6" w14:textId="77777777" w:rsidR="00C82BCE" w:rsidRPr="009C4175" w:rsidRDefault="00C82BCE" w:rsidP="007437D8">
            <w:pPr>
              <w:pStyle w:val="NoSpacing"/>
              <w:jc w:val="both"/>
            </w:pPr>
            <w:r>
              <w:t>Distinguish between dough conditioner and flour improvers.</w:t>
            </w:r>
          </w:p>
        </w:tc>
        <w:tc>
          <w:tcPr>
            <w:tcW w:w="319" w:type="pct"/>
          </w:tcPr>
          <w:p w14:paraId="380E78D3" w14:textId="77777777" w:rsidR="00C82BCE" w:rsidRPr="009C4175" w:rsidRDefault="00C82BCE" w:rsidP="00517D3B">
            <w:pPr>
              <w:pStyle w:val="NoSpacing"/>
              <w:jc w:val="center"/>
            </w:pPr>
            <w:r w:rsidRPr="009C4175">
              <w:t>CO3</w:t>
            </w:r>
          </w:p>
        </w:tc>
        <w:tc>
          <w:tcPr>
            <w:tcW w:w="256" w:type="pct"/>
          </w:tcPr>
          <w:p w14:paraId="1E3E09FA" w14:textId="77777777" w:rsidR="00C82BCE" w:rsidRPr="009C4175" w:rsidRDefault="00C82BCE" w:rsidP="00517D3B">
            <w:pPr>
              <w:pStyle w:val="NoSpacing"/>
              <w:jc w:val="center"/>
            </w:pPr>
            <w:r>
              <w:t>U</w:t>
            </w:r>
          </w:p>
        </w:tc>
        <w:tc>
          <w:tcPr>
            <w:tcW w:w="224" w:type="pct"/>
          </w:tcPr>
          <w:p w14:paraId="4D116EB2" w14:textId="77777777" w:rsidR="00C82BCE" w:rsidRPr="009C4175" w:rsidRDefault="00C82BCE" w:rsidP="00517D3B">
            <w:pPr>
              <w:pStyle w:val="NoSpacing"/>
              <w:jc w:val="center"/>
            </w:pPr>
            <w:r w:rsidRPr="009C4175">
              <w:t>3</w:t>
            </w:r>
          </w:p>
        </w:tc>
      </w:tr>
      <w:tr w:rsidR="00C82BCE" w:rsidRPr="009C4175" w14:paraId="07395B42" w14:textId="77777777" w:rsidTr="007437D8">
        <w:trPr>
          <w:trHeight w:val="283"/>
        </w:trPr>
        <w:tc>
          <w:tcPr>
            <w:tcW w:w="272" w:type="pct"/>
          </w:tcPr>
          <w:p w14:paraId="4B30BC6C" w14:textId="77777777" w:rsidR="00C82BCE" w:rsidRPr="009C4175" w:rsidRDefault="00C82BCE" w:rsidP="00517D3B">
            <w:pPr>
              <w:pStyle w:val="NoSpacing"/>
              <w:jc w:val="center"/>
            </w:pPr>
            <w:r w:rsidRPr="009C4175">
              <w:t>14.</w:t>
            </w:r>
          </w:p>
        </w:tc>
        <w:tc>
          <w:tcPr>
            <w:tcW w:w="3929" w:type="pct"/>
            <w:gridSpan w:val="2"/>
          </w:tcPr>
          <w:p w14:paraId="27B94677" w14:textId="77777777" w:rsidR="00C82BCE" w:rsidRPr="009C4175" w:rsidRDefault="00C82BCE" w:rsidP="007437D8">
            <w:pPr>
              <w:pStyle w:val="NoSpacing"/>
              <w:jc w:val="both"/>
            </w:pPr>
            <w:r>
              <w:t>Classify the colorants with suitable examples.</w:t>
            </w:r>
          </w:p>
        </w:tc>
        <w:tc>
          <w:tcPr>
            <w:tcW w:w="319" w:type="pct"/>
          </w:tcPr>
          <w:p w14:paraId="09D104CC" w14:textId="77777777" w:rsidR="00C82BCE" w:rsidRPr="009C4175" w:rsidRDefault="00C82BCE" w:rsidP="00517D3B">
            <w:pPr>
              <w:pStyle w:val="NoSpacing"/>
              <w:jc w:val="center"/>
            </w:pPr>
            <w:r w:rsidRPr="009C4175">
              <w:t>CO4</w:t>
            </w:r>
          </w:p>
        </w:tc>
        <w:tc>
          <w:tcPr>
            <w:tcW w:w="256" w:type="pct"/>
          </w:tcPr>
          <w:p w14:paraId="32B1B71D" w14:textId="77777777" w:rsidR="00C82BCE" w:rsidRPr="009C4175" w:rsidRDefault="00C82BCE" w:rsidP="00517D3B">
            <w:pPr>
              <w:pStyle w:val="NoSpacing"/>
              <w:jc w:val="center"/>
            </w:pPr>
            <w:r w:rsidRPr="009C4175">
              <w:t>U</w:t>
            </w:r>
          </w:p>
        </w:tc>
        <w:tc>
          <w:tcPr>
            <w:tcW w:w="224" w:type="pct"/>
          </w:tcPr>
          <w:p w14:paraId="66CAA56E" w14:textId="77777777" w:rsidR="00C82BCE" w:rsidRPr="009C4175" w:rsidRDefault="00C82BCE" w:rsidP="00517D3B">
            <w:pPr>
              <w:pStyle w:val="NoSpacing"/>
              <w:jc w:val="center"/>
            </w:pPr>
            <w:r w:rsidRPr="009C4175">
              <w:t>3</w:t>
            </w:r>
          </w:p>
        </w:tc>
      </w:tr>
      <w:tr w:rsidR="00C82BCE" w:rsidRPr="009C4175" w14:paraId="4F936C6E" w14:textId="77777777" w:rsidTr="007437D8">
        <w:trPr>
          <w:trHeight w:val="283"/>
        </w:trPr>
        <w:tc>
          <w:tcPr>
            <w:tcW w:w="272" w:type="pct"/>
          </w:tcPr>
          <w:p w14:paraId="3E6EB4D7" w14:textId="77777777" w:rsidR="00C82BCE" w:rsidRPr="009C4175" w:rsidRDefault="00C82BCE" w:rsidP="00517D3B">
            <w:pPr>
              <w:pStyle w:val="NoSpacing"/>
              <w:jc w:val="center"/>
            </w:pPr>
            <w:r w:rsidRPr="009C4175">
              <w:t>15.</w:t>
            </w:r>
          </w:p>
        </w:tc>
        <w:tc>
          <w:tcPr>
            <w:tcW w:w="3929" w:type="pct"/>
            <w:gridSpan w:val="2"/>
          </w:tcPr>
          <w:p w14:paraId="381C68FC" w14:textId="77777777" w:rsidR="00C82BCE" w:rsidRPr="009C4175" w:rsidRDefault="00C82BCE" w:rsidP="007437D8">
            <w:pPr>
              <w:pStyle w:val="NoSpacing"/>
              <w:jc w:val="both"/>
            </w:pPr>
            <w:r>
              <w:t>Differentiate between nutritive and non-nutritive sweeteners.</w:t>
            </w:r>
          </w:p>
        </w:tc>
        <w:tc>
          <w:tcPr>
            <w:tcW w:w="319" w:type="pct"/>
          </w:tcPr>
          <w:p w14:paraId="34F44CF6" w14:textId="77777777" w:rsidR="00C82BCE" w:rsidRPr="009C4175" w:rsidRDefault="00C82BCE" w:rsidP="00517D3B">
            <w:pPr>
              <w:pStyle w:val="NoSpacing"/>
              <w:jc w:val="center"/>
            </w:pPr>
            <w:r w:rsidRPr="009C4175">
              <w:t>CO5</w:t>
            </w:r>
          </w:p>
        </w:tc>
        <w:tc>
          <w:tcPr>
            <w:tcW w:w="256" w:type="pct"/>
          </w:tcPr>
          <w:p w14:paraId="1B3942CD" w14:textId="77777777" w:rsidR="00C82BCE" w:rsidRPr="009C4175" w:rsidRDefault="00C82BCE" w:rsidP="00517D3B">
            <w:pPr>
              <w:pStyle w:val="NoSpacing"/>
              <w:jc w:val="center"/>
            </w:pPr>
            <w:r>
              <w:t>U</w:t>
            </w:r>
          </w:p>
        </w:tc>
        <w:tc>
          <w:tcPr>
            <w:tcW w:w="224" w:type="pct"/>
          </w:tcPr>
          <w:p w14:paraId="7EC4663F" w14:textId="77777777" w:rsidR="00C82BCE" w:rsidRPr="009C4175" w:rsidRDefault="00C82BCE" w:rsidP="00517D3B">
            <w:pPr>
              <w:pStyle w:val="NoSpacing"/>
              <w:jc w:val="center"/>
            </w:pPr>
            <w:r w:rsidRPr="009C4175">
              <w:t>3</w:t>
            </w:r>
          </w:p>
        </w:tc>
      </w:tr>
      <w:tr w:rsidR="00C82BCE" w:rsidRPr="009C4175" w14:paraId="7D0DC0D7" w14:textId="77777777" w:rsidTr="007437D8">
        <w:trPr>
          <w:trHeight w:val="283"/>
        </w:trPr>
        <w:tc>
          <w:tcPr>
            <w:tcW w:w="272" w:type="pct"/>
          </w:tcPr>
          <w:p w14:paraId="65B3A761" w14:textId="77777777" w:rsidR="00C82BCE" w:rsidRPr="009C4175" w:rsidRDefault="00C82BCE" w:rsidP="00517D3B">
            <w:pPr>
              <w:pStyle w:val="NoSpacing"/>
              <w:jc w:val="center"/>
            </w:pPr>
            <w:r w:rsidRPr="009C4175">
              <w:t>16.</w:t>
            </w:r>
          </w:p>
        </w:tc>
        <w:tc>
          <w:tcPr>
            <w:tcW w:w="3929" w:type="pct"/>
            <w:gridSpan w:val="2"/>
          </w:tcPr>
          <w:p w14:paraId="382911E6" w14:textId="77777777" w:rsidR="00C82BCE" w:rsidRPr="009C4175" w:rsidRDefault="00C82BCE" w:rsidP="007437D8">
            <w:pPr>
              <w:pStyle w:val="NoSpacing"/>
              <w:jc w:val="both"/>
            </w:pPr>
            <w:r>
              <w:t xml:space="preserve">Express the role of </w:t>
            </w:r>
            <w:r w:rsidRPr="005A0795">
              <w:t>EDTA as a chelating agent in food preservation.</w:t>
            </w:r>
          </w:p>
        </w:tc>
        <w:tc>
          <w:tcPr>
            <w:tcW w:w="319" w:type="pct"/>
          </w:tcPr>
          <w:p w14:paraId="1AA08058" w14:textId="77777777" w:rsidR="00C82BCE" w:rsidRPr="009C4175" w:rsidRDefault="00C82BCE" w:rsidP="00517D3B">
            <w:pPr>
              <w:pStyle w:val="NoSpacing"/>
              <w:jc w:val="center"/>
            </w:pPr>
            <w:r w:rsidRPr="009C4175">
              <w:t>CO6</w:t>
            </w:r>
          </w:p>
        </w:tc>
        <w:tc>
          <w:tcPr>
            <w:tcW w:w="256" w:type="pct"/>
          </w:tcPr>
          <w:p w14:paraId="1A687701" w14:textId="77777777" w:rsidR="00C82BCE" w:rsidRPr="009C4175" w:rsidRDefault="00C82BCE" w:rsidP="00517D3B">
            <w:pPr>
              <w:pStyle w:val="NoSpacing"/>
              <w:jc w:val="center"/>
            </w:pPr>
            <w:r>
              <w:t>A</w:t>
            </w:r>
          </w:p>
        </w:tc>
        <w:tc>
          <w:tcPr>
            <w:tcW w:w="224" w:type="pct"/>
          </w:tcPr>
          <w:p w14:paraId="34AA1C55" w14:textId="77777777" w:rsidR="00C82BCE" w:rsidRPr="009C4175" w:rsidRDefault="00C82BCE" w:rsidP="00517D3B">
            <w:pPr>
              <w:pStyle w:val="NoSpacing"/>
              <w:jc w:val="center"/>
            </w:pPr>
            <w:r w:rsidRPr="009C4175">
              <w:t>3</w:t>
            </w:r>
          </w:p>
        </w:tc>
      </w:tr>
      <w:tr w:rsidR="00C82BCE" w:rsidRPr="009C4175" w14:paraId="52C8D3FF" w14:textId="77777777" w:rsidTr="00517D3B">
        <w:trPr>
          <w:trHeight w:val="552"/>
        </w:trPr>
        <w:tc>
          <w:tcPr>
            <w:tcW w:w="5000" w:type="pct"/>
            <w:gridSpan w:val="6"/>
          </w:tcPr>
          <w:p w14:paraId="13AC01C0" w14:textId="77777777" w:rsidR="00C82BCE" w:rsidRPr="009C4175" w:rsidRDefault="00C82BCE" w:rsidP="00517D3B">
            <w:pPr>
              <w:jc w:val="center"/>
              <w:rPr>
                <w:b/>
              </w:rPr>
            </w:pPr>
            <w:r w:rsidRPr="009C4175">
              <w:rPr>
                <w:b/>
              </w:rPr>
              <w:t>PART – C (6 X 12 = 72 MARKS)</w:t>
            </w:r>
          </w:p>
          <w:p w14:paraId="48CBF027" w14:textId="77777777" w:rsidR="00C82BCE" w:rsidRPr="009C4175" w:rsidRDefault="00C82BCE" w:rsidP="00517D3B">
            <w:pPr>
              <w:jc w:val="center"/>
              <w:rPr>
                <w:b/>
              </w:rPr>
            </w:pPr>
            <w:r w:rsidRPr="009C4175">
              <w:rPr>
                <w:b/>
              </w:rPr>
              <w:t>(Answer any five Questions from Q. No. 17 to 23, Q. No. 24 is Compulsory)</w:t>
            </w:r>
          </w:p>
        </w:tc>
      </w:tr>
      <w:tr w:rsidR="00C82BCE" w:rsidRPr="009C4175" w14:paraId="2DF7B3B0" w14:textId="77777777" w:rsidTr="008C24CD">
        <w:trPr>
          <w:trHeight w:val="283"/>
        </w:trPr>
        <w:tc>
          <w:tcPr>
            <w:tcW w:w="272" w:type="pct"/>
          </w:tcPr>
          <w:p w14:paraId="7D79B094" w14:textId="77777777" w:rsidR="00C82BCE" w:rsidRPr="009C4175" w:rsidRDefault="00C82BCE" w:rsidP="007437D8">
            <w:pPr>
              <w:jc w:val="center"/>
            </w:pPr>
            <w:r w:rsidRPr="009C4175">
              <w:t>17.</w:t>
            </w:r>
          </w:p>
        </w:tc>
        <w:tc>
          <w:tcPr>
            <w:tcW w:w="189" w:type="pct"/>
          </w:tcPr>
          <w:p w14:paraId="407820E4" w14:textId="77777777" w:rsidR="00C82BCE" w:rsidRPr="009C4175" w:rsidRDefault="00C82BCE" w:rsidP="007437D8">
            <w:pPr>
              <w:jc w:val="center"/>
            </w:pPr>
            <w:r w:rsidRPr="009C4175">
              <w:t>a.</w:t>
            </w:r>
          </w:p>
        </w:tc>
        <w:tc>
          <w:tcPr>
            <w:tcW w:w="3740" w:type="pct"/>
            <w:vAlign w:val="bottom"/>
          </w:tcPr>
          <w:p w14:paraId="5B929FDF" w14:textId="77777777" w:rsidR="00C82BCE" w:rsidRPr="009C4175" w:rsidRDefault="00C82BCE" w:rsidP="007437D8">
            <w:pPr>
              <w:jc w:val="both"/>
            </w:pPr>
            <w:r>
              <w:rPr>
                <w:lang w:val="en-IN"/>
              </w:rPr>
              <w:t>Describe the legal aspects of food additives.</w:t>
            </w:r>
          </w:p>
        </w:tc>
        <w:tc>
          <w:tcPr>
            <w:tcW w:w="319" w:type="pct"/>
          </w:tcPr>
          <w:p w14:paraId="230C0E12" w14:textId="77777777" w:rsidR="00C82BCE" w:rsidRPr="009C4175" w:rsidRDefault="00C82BCE" w:rsidP="007437D8">
            <w:pPr>
              <w:jc w:val="center"/>
            </w:pPr>
            <w:r w:rsidRPr="009C4175">
              <w:t>CO1</w:t>
            </w:r>
          </w:p>
        </w:tc>
        <w:tc>
          <w:tcPr>
            <w:tcW w:w="256" w:type="pct"/>
          </w:tcPr>
          <w:p w14:paraId="20849D23" w14:textId="77777777" w:rsidR="00C82BCE" w:rsidRPr="009C4175" w:rsidRDefault="00C82BCE" w:rsidP="007437D8">
            <w:pPr>
              <w:jc w:val="center"/>
            </w:pPr>
            <w:r>
              <w:t>U</w:t>
            </w:r>
          </w:p>
        </w:tc>
        <w:tc>
          <w:tcPr>
            <w:tcW w:w="224" w:type="pct"/>
          </w:tcPr>
          <w:p w14:paraId="1A8CFDF7" w14:textId="77777777" w:rsidR="00C82BCE" w:rsidRPr="009C4175" w:rsidRDefault="00C82BCE" w:rsidP="007437D8">
            <w:pPr>
              <w:jc w:val="center"/>
            </w:pPr>
            <w:r>
              <w:t>6</w:t>
            </w:r>
          </w:p>
        </w:tc>
      </w:tr>
      <w:tr w:rsidR="00C82BCE" w:rsidRPr="009C4175" w14:paraId="5D1C4CC2" w14:textId="77777777" w:rsidTr="007437D8">
        <w:trPr>
          <w:trHeight w:val="283"/>
        </w:trPr>
        <w:tc>
          <w:tcPr>
            <w:tcW w:w="272" w:type="pct"/>
          </w:tcPr>
          <w:p w14:paraId="12B5414E" w14:textId="77777777" w:rsidR="00C82BCE" w:rsidRPr="009C4175" w:rsidRDefault="00C82BCE" w:rsidP="007437D8">
            <w:pPr>
              <w:jc w:val="center"/>
            </w:pPr>
          </w:p>
        </w:tc>
        <w:tc>
          <w:tcPr>
            <w:tcW w:w="189" w:type="pct"/>
          </w:tcPr>
          <w:p w14:paraId="4E97030F" w14:textId="77777777" w:rsidR="00C82BCE" w:rsidRPr="009C4175" w:rsidRDefault="00C82BCE" w:rsidP="007437D8">
            <w:pPr>
              <w:jc w:val="center"/>
            </w:pPr>
            <w:r w:rsidRPr="009C4175">
              <w:t>b.</w:t>
            </w:r>
          </w:p>
        </w:tc>
        <w:tc>
          <w:tcPr>
            <w:tcW w:w="3740" w:type="pct"/>
          </w:tcPr>
          <w:p w14:paraId="125D395C" w14:textId="77777777" w:rsidR="00C82BCE" w:rsidRPr="009C4175" w:rsidRDefault="00C82BCE" w:rsidP="007437D8">
            <w:pPr>
              <w:jc w:val="both"/>
              <w:rPr>
                <w:bCs/>
              </w:rPr>
            </w:pPr>
            <w:r w:rsidRPr="005A0795">
              <w:rPr>
                <w:bCs/>
              </w:rPr>
              <w:t>Analyze the various categories of food additives and classify them based on their functional properties, providing an example for each category.</w:t>
            </w:r>
          </w:p>
        </w:tc>
        <w:tc>
          <w:tcPr>
            <w:tcW w:w="319" w:type="pct"/>
          </w:tcPr>
          <w:p w14:paraId="1D6E28E9" w14:textId="77777777" w:rsidR="00C82BCE" w:rsidRPr="009C4175" w:rsidRDefault="00C82BCE" w:rsidP="007437D8">
            <w:pPr>
              <w:jc w:val="center"/>
            </w:pPr>
            <w:r>
              <w:t>CO1</w:t>
            </w:r>
          </w:p>
        </w:tc>
        <w:tc>
          <w:tcPr>
            <w:tcW w:w="256" w:type="pct"/>
          </w:tcPr>
          <w:p w14:paraId="262425BF" w14:textId="77777777" w:rsidR="00C82BCE" w:rsidRPr="009C4175" w:rsidRDefault="00C82BCE" w:rsidP="007437D8">
            <w:pPr>
              <w:jc w:val="center"/>
            </w:pPr>
            <w:r>
              <w:t>A</w:t>
            </w:r>
          </w:p>
        </w:tc>
        <w:tc>
          <w:tcPr>
            <w:tcW w:w="224" w:type="pct"/>
          </w:tcPr>
          <w:p w14:paraId="53C8E594" w14:textId="77777777" w:rsidR="00C82BCE" w:rsidRPr="009C4175" w:rsidRDefault="00C82BCE" w:rsidP="007437D8">
            <w:pPr>
              <w:jc w:val="center"/>
            </w:pPr>
            <w:r>
              <w:t>6</w:t>
            </w:r>
          </w:p>
        </w:tc>
      </w:tr>
      <w:tr w:rsidR="00C82BCE" w:rsidRPr="009C4175" w14:paraId="32B15B70" w14:textId="77777777" w:rsidTr="007437D8">
        <w:trPr>
          <w:trHeight w:val="283"/>
        </w:trPr>
        <w:tc>
          <w:tcPr>
            <w:tcW w:w="272" w:type="pct"/>
          </w:tcPr>
          <w:p w14:paraId="21B9A132" w14:textId="77777777" w:rsidR="00C82BCE" w:rsidRPr="009C4175" w:rsidRDefault="00C82BCE" w:rsidP="007437D8">
            <w:pPr>
              <w:jc w:val="center"/>
            </w:pPr>
          </w:p>
        </w:tc>
        <w:tc>
          <w:tcPr>
            <w:tcW w:w="189" w:type="pct"/>
          </w:tcPr>
          <w:p w14:paraId="6969B229" w14:textId="77777777" w:rsidR="00C82BCE" w:rsidRPr="009C4175" w:rsidRDefault="00C82BCE" w:rsidP="007437D8">
            <w:pPr>
              <w:jc w:val="center"/>
            </w:pPr>
          </w:p>
        </w:tc>
        <w:tc>
          <w:tcPr>
            <w:tcW w:w="3740" w:type="pct"/>
          </w:tcPr>
          <w:p w14:paraId="16E4B52D" w14:textId="77777777" w:rsidR="00C82BCE" w:rsidRPr="009C4175" w:rsidRDefault="00C82BCE" w:rsidP="007437D8">
            <w:pPr>
              <w:jc w:val="both"/>
            </w:pPr>
          </w:p>
        </w:tc>
        <w:tc>
          <w:tcPr>
            <w:tcW w:w="319" w:type="pct"/>
          </w:tcPr>
          <w:p w14:paraId="5F073080" w14:textId="77777777" w:rsidR="00C82BCE" w:rsidRPr="009C4175" w:rsidRDefault="00C82BCE" w:rsidP="007437D8">
            <w:pPr>
              <w:jc w:val="center"/>
            </w:pPr>
          </w:p>
        </w:tc>
        <w:tc>
          <w:tcPr>
            <w:tcW w:w="256" w:type="pct"/>
          </w:tcPr>
          <w:p w14:paraId="31DC7E56" w14:textId="77777777" w:rsidR="00C82BCE" w:rsidRPr="009C4175" w:rsidRDefault="00C82BCE" w:rsidP="007437D8">
            <w:pPr>
              <w:jc w:val="center"/>
            </w:pPr>
          </w:p>
        </w:tc>
        <w:tc>
          <w:tcPr>
            <w:tcW w:w="224" w:type="pct"/>
          </w:tcPr>
          <w:p w14:paraId="72E768EE" w14:textId="77777777" w:rsidR="00C82BCE" w:rsidRPr="009C4175" w:rsidRDefault="00C82BCE" w:rsidP="007437D8">
            <w:pPr>
              <w:jc w:val="center"/>
            </w:pPr>
          </w:p>
        </w:tc>
      </w:tr>
      <w:tr w:rsidR="00C82BCE" w:rsidRPr="009C4175" w14:paraId="6D4C7549" w14:textId="77777777" w:rsidTr="007437D8">
        <w:trPr>
          <w:trHeight w:val="283"/>
        </w:trPr>
        <w:tc>
          <w:tcPr>
            <w:tcW w:w="272" w:type="pct"/>
          </w:tcPr>
          <w:p w14:paraId="590D9D98" w14:textId="77777777" w:rsidR="00C82BCE" w:rsidRPr="009C4175" w:rsidRDefault="00C82BCE" w:rsidP="007437D8">
            <w:pPr>
              <w:jc w:val="center"/>
            </w:pPr>
            <w:r w:rsidRPr="009C4175">
              <w:t>18.</w:t>
            </w:r>
          </w:p>
        </w:tc>
        <w:tc>
          <w:tcPr>
            <w:tcW w:w="189" w:type="pct"/>
          </w:tcPr>
          <w:p w14:paraId="7A63BC1D" w14:textId="77777777" w:rsidR="00C82BCE" w:rsidRPr="009C4175" w:rsidRDefault="00C82BCE" w:rsidP="007437D8">
            <w:pPr>
              <w:jc w:val="center"/>
            </w:pPr>
            <w:r w:rsidRPr="009C4175">
              <w:t>a.</w:t>
            </w:r>
          </w:p>
        </w:tc>
        <w:tc>
          <w:tcPr>
            <w:tcW w:w="3740" w:type="pct"/>
            <w:vAlign w:val="center"/>
          </w:tcPr>
          <w:p w14:paraId="5F3493F4" w14:textId="77777777" w:rsidR="00C82BCE" w:rsidRPr="001D3738" w:rsidRDefault="00C82BCE" w:rsidP="007437D8">
            <w:pPr>
              <w:jc w:val="both"/>
              <w:rPr>
                <w:lang w:val="en-IN"/>
              </w:rPr>
            </w:pPr>
            <w:r>
              <w:t>Il</w:t>
            </w:r>
            <w:r>
              <w:rPr>
                <w:lang w:val="en-IN"/>
              </w:rPr>
              <w:t>lustrate</w:t>
            </w:r>
            <w:r>
              <w:t xml:space="preserve"> the </w:t>
            </w:r>
            <w:r>
              <w:rPr>
                <w:lang w:val="en-IN"/>
              </w:rPr>
              <w:t>mechanism of action</w:t>
            </w:r>
            <w:r>
              <w:t xml:space="preserve"> of any four </w:t>
            </w:r>
            <w:r>
              <w:rPr>
                <w:lang w:val="en-IN"/>
              </w:rPr>
              <w:t>acidulates on foods.</w:t>
            </w:r>
          </w:p>
        </w:tc>
        <w:tc>
          <w:tcPr>
            <w:tcW w:w="319" w:type="pct"/>
          </w:tcPr>
          <w:p w14:paraId="7F1CD55F" w14:textId="77777777" w:rsidR="00C82BCE" w:rsidRPr="009C4175" w:rsidRDefault="00C82BCE" w:rsidP="007437D8">
            <w:pPr>
              <w:jc w:val="center"/>
            </w:pPr>
            <w:r w:rsidRPr="009C4175">
              <w:t>CO2</w:t>
            </w:r>
          </w:p>
        </w:tc>
        <w:tc>
          <w:tcPr>
            <w:tcW w:w="256" w:type="pct"/>
          </w:tcPr>
          <w:p w14:paraId="1032A6A2" w14:textId="77777777" w:rsidR="00C82BCE" w:rsidRPr="009C4175" w:rsidRDefault="00C82BCE" w:rsidP="007437D8">
            <w:pPr>
              <w:jc w:val="center"/>
            </w:pPr>
            <w:r>
              <w:t>U</w:t>
            </w:r>
          </w:p>
        </w:tc>
        <w:tc>
          <w:tcPr>
            <w:tcW w:w="224" w:type="pct"/>
          </w:tcPr>
          <w:p w14:paraId="022F57EB" w14:textId="77777777" w:rsidR="00C82BCE" w:rsidRPr="009C4175" w:rsidRDefault="00C82BCE" w:rsidP="007437D8">
            <w:pPr>
              <w:jc w:val="center"/>
            </w:pPr>
            <w:r w:rsidRPr="009C4175">
              <w:t>6</w:t>
            </w:r>
          </w:p>
        </w:tc>
      </w:tr>
      <w:tr w:rsidR="00C82BCE" w:rsidRPr="009C4175" w14:paraId="221F137B" w14:textId="77777777" w:rsidTr="007437D8">
        <w:trPr>
          <w:trHeight w:val="283"/>
        </w:trPr>
        <w:tc>
          <w:tcPr>
            <w:tcW w:w="272" w:type="pct"/>
          </w:tcPr>
          <w:p w14:paraId="293C6417" w14:textId="77777777" w:rsidR="00C82BCE" w:rsidRPr="009C4175" w:rsidRDefault="00C82BCE" w:rsidP="007437D8">
            <w:pPr>
              <w:jc w:val="center"/>
            </w:pPr>
          </w:p>
        </w:tc>
        <w:tc>
          <w:tcPr>
            <w:tcW w:w="189" w:type="pct"/>
          </w:tcPr>
          <w:p w14:paraId="0CD8866C" w14:textId="77777777" w:rsidR="00C82BCE" w:rsidRPr="009C4175" w:rsidRDefault="00C82BCE" w:rsidP="007437D8">
            <w:pPr>
              <w:jc w:val="center"/>
            </w:pPr>
            <w:r w:rsidRPr="009C4175">
              <w:t>b.</w:t>
            </w:r>
          </w:p>
        </w:tc>
        <w:tc>
          <w:tcPr>
            <w:tcW w:w="3740" w:type="pct"/>
          </w:tcPr>
          <w:p w14:paraId="69A99C52" w14:textId="77777777" w:rsidR="00C82BCE" w:rsidRPr="009C4175" w:rsidRDefault="00C82BCE" w:rsidP="007437D8">
            <w:pPr>
              <w:jc w:val="both"/>
            </w:pPr>
            <w:r>
              <w:rPr>
                <w:lang w:val="en-IN"/>
              </w:rPr>
              <w:t>Classify the preservatives in detail with examples.</w:t>
            </w:r>
          </w:p>
        </w:tc>
        <w:tc>
          <w:tcPr>
            <w:tcW w:w="319" w:type="pct"/>
          </w:tcPr>
          <w:p w14:paraId="2ADEF3BF" w14:textId="77777777" w:rsidR="00C82BCE" w:rsidRPr="009C4175" w:rsidRDefault="00C82BCE" w:rsidP="007437D8">
            <w:pPr>
              <w:jc w:val="center"/>
            </w:pPr>
            <w:r>
              <w:t>CO2</w:t>
            </w:r>
          </w:p>
        </w:tc>
        <w:tc>
          <w:tcPr>
            <w:tcW w:w="256" w:type="pct"/>
          </w:tcPr>
          <w:p w14:paraId="4639A6D3" w14:textId="77777777" w:rsidR="00C82BCE" w:rsidRPr="009C4175" w:rsidRDefault="00C82BCE" w:rsidP="007437D8">
            <w:pPr>
              <w:jc w:val="center"/>
            </w:pPr>
            <w:r>
              <w:t>U</w:t>
            </w:r>
          </w:p>
        </w:tc>
        <w:tc>
          <w:tcPr>
            <w:tcW w:w="224" w:type="pct"/>
          </w:tcPr>
          <w:p w14:paraId="2CC1CE96" w14:textId="77777777" w:rsidR="00C82BCE" w:rsidRPr="009C4175" w:rsidRDefault="00C82BCE" w:rsidP="007437D8">
            <w:pPr>
              <w:jc w:val="center"/>
            </w:pPr>
            <w:r w:rsidRPr="009C4175">
              <w:t>6</w:t>
            </w:r>
          </w:p>
        </w:tc>
      </w:tr>
      <w:tr w:rsidR="00C82BCE" w:rsidRPr="009C4175" w14:paraId="21AE2C1D" w14:textId="77777777" w:rsidTr="007437D8">
        <w:trPr>
          <w:trHeight w:val="283"/>
        </w:trPr>
        <w:tc>
          <w:tcPr>
            <w:tcW w:w="272" w:type="pct"/>
          </w:tcPr>
          <w:p w14:paraId="1D3B17FF" w14:textId="77777777" w:rsidR="00C82BCE" w:rsidRPr="009C4175" w:rsidRDefault="00C82BCE" w:rsidP="007437D8">
            <w:pPr>
              <w:jc w:val="center"/>
            </w:pPr>
          </w:p>
        </w:tc>
        <w:tc>
          <w:tcPr>
            <w:tcW w:w="189" w:type="pct"/>
          </w:tcPr>
          <w:p w14:paraId="7F1461F5" w14:textId="77777777" w:rsidR="00C82BCE" w:rsidRPr="009C4175" w:rsidRDefault="00C82BCE" w:rsidP="007437D8">
            <w:pPr>
              <w:jc w:val="center"/>
            </w:pPr>
          </w:p>
        </w:tc>
        <w:tc>
          <w:tcPr>
            <w:tcW w:w="3740" w:type="pct"/>
          </w:tcPr>
          <w:p w14:paraId="4BFEE96B" w14:textId="77777777" w:rsidR="00C82BCE" w:rsidRPr="009C4175" w:rsidRDefault="00C82BCE" w:rsidP="007437D8">
            <w:pPr>
              <w:jc w:val="both"/>
            </w:pPr>
          </w:p>
        </w:tc>
        <w:tc>
          <w:tcPr>
            <w:tcW w:w="319" w:type="pct"/>
          </w:tcPr>
          <w:p w14:paraId="0D4D79A1" w14:textId="77777777" w:rsidR="00C82BCE" w:rsidRPr="009C4175" w:rsidRDefault="00C82BCE" w:rsidP="007437D8">
            <w:pPr>
              <w:jc w:val="center"/>
            </w:pPr>
          </w:p>
        </w:tc>
        <w:tc>
          <w:tcPr>
            <w:tcW w:w="256" w:type="pct"/>
          </w:tcPr>
          <w:p w14:paraId="703FBB1A" w14:textId="77777777" w:rsidR="00C82BCE" w:rsidRPr="009C4175" w:rsidRDefault="00C82BCE" w:rsidP="007437D8">
            <w:pPr>
              <w:jc w:val="center"/>
            </w:pPr>
          </w:p>
        </w:tc>
        <w:tc>
          <w:tcPr>
            <w:tcW w:w="224" w:type="pct"/>
          </w:tcPr>
          <w:p w14:paraId="57F9B554" w14:textId="77777777" w:rsidR="00C82BCE" w:rsidRPr="009C4175" w:rsidRDefault="00C82BCE" w:rsidP="007437D8">
            <w:pPr>
              <w:jc w:val="center"/>
            </w:pPr>
          </w:p>
        </w:tc>
      </w:tr>
      <w:tr w:rsidR="00C82BCE" w:rsidRPr="009C4175" w14:paraId="18AC0642" w14:textId="77777777" w:rsidTr="007437D8">
        <w:trPr>
          <w:trHeight w:val="283"/>
        </w:trPr>
        <w:tc>
          <w:tcPr>
            <w:tcW w:w="272" w:type="pct"/>
          </w:tcPr>
          <w:p w14:paraId="31DF0AC9" w14:textId="77777777" w:rsidR="00C82BCE" w:rsidRPr="009C4175" w:rsidRDefault="00C82BCE" w:rsidP="007437D8">
            <w:pPr>
              <w:jc w:val="center"/>
            </w:pPr>
            <w:r w:rsidRPr="009C4175">
              <w:t>19.</w:t>
            </w:r>
          </w:p>
        </w:tc>
        <w:tc>
          <w:tcPr>
            <w:tcW w:w="189" w:type="pct"/>
          </w:tcPr>
          <w:p w14:paraId="54AD87FA" w14:textId="77777777" w:rsidR="00C82BCE" w:rsidRPr="009C4175" w:rsidRDefault="00C82BCE" w:rsidP="007437D8">
            <w:pPr>
              <w:jc w:val="center"/>
            </w:pPr>
          </w:p>
        </w:tc>
        <w:tc>
          <w:tcPr>
            <w:tcW w:w="3740" w:type="pct"/>
          </w:tcPr>
          <w:p w14:paraId="20465C30" w14:textId="77777777" w:rsidR="00C82BCE" w:rsidRPr="009C4175" w:rsidRDefault="00C82BCE" w:rsidP="007437D8">
            <w:pPr>
              <w:jc w:val="both"/>
            </w:pPr>
            <w:r>
              <w:t>Compare the roles of humectants and dough conditioners in baked products, highlighting their impact on final product quality.</w:t>
            </w:r>
          </w:p>
        </w:tc>
        <w:tc>
          <w:tcPr>
            <w:tcW w:w="319" w:type="pct"/>
          </w:tcPr>
          <w:p w14:paraId="464B5329" w14:textId="77777777" w:rsidR="00C82BCE" w:rsidRPr="009C4175" w:rsidRDefault="00C82BCE" w:rsidP="007437D8">
            <w:pPr>
              <w:jc w:val="center"/>
            </w:pPr>
            <w:r w:rsidRPr="009C4175">
              <w:t>CO3</w:t>
            </w:r>
          </w:p>
        </w:tc>
        <w:tc>
          <w:tcPr>
            <w:tcW w:w="256" w:type="pct"/>
          </w:tcPr>
          <w:p w14:paraId="52C22ECD" w14:textId="77777777" w:rsidR="00C82BCE" w:rsidRPr="009C4175" w:rsidRDefault="00C82BCE" w:rsidP="007437D8">
            <w:pPr>
              <w:jc w:val="center"/>
            </w:pPr>
            <w:r>
              <w:t>A</w:t>
            </w:r>
          </w:p>
        </w:tc>
        <w:tc>
          <w:tcPr>
            <w:tcW w:w="224" w:type="pct"/>
          </w:tcPr>
          <w:p w14:paraId="7E8A3F51" w14:textId="77777777" w:rsidR="00C82BCE" w:rsidRPr="009C4175" w:rsidRDefault="00C82BCE" w:rsidP="007437D8">
            <w:pPr>
              <w:jc w:val="center"/>
            </w:pPr>
            <w:r w:rsidRPr="009C4175">
              <w:t>12</w:t>
            </w:r>
          </w:p>
        </w:tc>
      </w:tr>
      <w:tr w:rsidR="00C82BCE" w:rsidRPr="009C4175" w14:paraId="0E73874F" w14:textId="77777777" w:rsidTr="007437D8">
        <w:trPr>
          <w:trHeight w:val="283"/>
        </w:trPr>
        <w:tc>
          <w:tcPr>
            <w:tcW w:w="272" w:type="pct"/>
          </w:tcPr>
          <w:p w14:paraId="1A78C0F6" w14:textId="77777777" w:rsidR="00C82BCE" w:rsidRPr="009C4175" w:rsidRDefault="00C82BCE" w:rsidP="007437D8">
            <w:pPr>
              <w:jc w:val="center"/>
            </w:pPr>
          </w:p>
        </w:tc>
        <w:tc>
          <w:tcPr>
            <w:tcW w:w="189" w:type="pct"/>
          </w:tcPr>
          <w:p w14:paraId="258F4C93" w14:textId="77777777" w:rsidR="00C82BCE" w:rsidRPr="009C4175" w:rsidRDefault="00C82BCE" w:rsidP="007437D8">
            <w:pPr>
              <w:jc w:val="center"/>
            </w:pPr>
          </w:p>
        </w:tc>
        <w:tc>
          <w:tcPr>
            <w:tcW w:w="3740" w:type="pct"/>
          </w:tcPr>
          <w:p w14:paraId="05796784" w14:textId="77777777" w:rsidR="00C82BCE" w:rsidRPr="009C4175" w:rsidRDefault="00C82BCE" w:rsidP="007437D8">
            <w:pPr>
              <w:jc w:val="both"/>
            </w:pPr>
          </w:p>
        </w:tc>
        <w:tc>
          <w:tcPr>
            <w:tcW w:w="319" w:type="pct"/>
          </w:tcPr>
          <w:p w14:paraId="1D84EAB4" w14:textId="77777777" w:rsidR="00C82BCE" w:rsidRPr="009C4175" w:rsidRDefault="00C82BCE" w:rsidP="007437D8">
            <w:pPr>
              <w:jc w:val="center"/>
            </w:pPr>
          </w:p>
        </w:tc>
        <w:tc>
          <w:tcPr>
            <w:tcW w:w="256" w:type="pct"/>
          </w:tcPr>
          <w:p w14:paraId="0F2CB444" w14:textId="77777777" w:rsidR="00C82BCE" w:rsidRPr="009C4175" w:rsidRDefault="00C82BCE" w:rsidP="007437D8">
            <w:pPr>
              <w:jc w:val="center"/>
            </w:pPr>
          </w:p>
        </w:tc>
        <w:tc>
          <w:tcPr>
            <w:tcW w:w="224" w:type="pct"/>
          </w:tcPr>
          <w:p w14:paraId="410C4302" w14:textId="77777777" w:rsidR="00C82BCE" w:rsidRPr="009C4175" w:rsidRDefault="00C82BCE" w:rsidP="007437D8">
            <w:pPr>
              <w:jc w:val="center"/>
            </w:pPr>
          </w:p>
        </w:tc>
      </w:tr>
      <w:tr w:rsidR="00C82BCE" w:rsidRPr="009C4175" w14:paraId="4887489B" w14:textId="77777777" w:rsidTr="007437D8">
        <w:trPr>
          <w:trHeight w:val="283"/>
        </w:trPr>
        <w:tc>
          <w:tcPr>
            <w:tcW w:w="272" w:type="pct"/>
          </w:tcPr>
          <w:p w14:paraId="011AA48A" w14:textId="77777777" w:rsidR="00C82BCE" w:rsidRPr="009C4175" w:rsidRDefault="00C82BCE" w:rsidP="007437D8">
            <w:pPr>
              <w:jc w:val="center"/>
            </w:pPr>
            <w:r w:rsidRPr="009C4175">
              <w:t>20.</w:t>
            </w:r>
          </w:p>
        </w:tc>
        <w:tc>
          <w:tcPr>
            <w:tcW w:w="189" w:type="pct"/>
          </w:tcPr>
          <w:p w14:paraId="7626F681" w14:textId="77777777" w:rsidR="00C82BCE" w:rsidRPr="009C4175" w:rsidRDefault="00C82BCE" w:rsidP="007437D8">
            <w:pPr>
              <w:jc w:val="center"/>
            </w:pPr>
            <w:r w:rsidRPr="009C4175">
              <w:t>a.</w:t>
            </w:r>
          </w:p>
        </w:tc>
        <w:tc>
          <w:tcPr>
            <w:tcW w:w="3740" w:type="pct"/>
          </w:tcPr>
          <w:p w14:paraId="4FCBB1CB" w14:textId="77777777" w:rsidR="00C82BCE" w:rsidRPr="009C4175" w:rsidRDefault="00C82BCE" w:rsidP="007437D8">
            <w:pPr>
              <w:jc w:val="both"/>
            </w:pPr>
            <w:r w:rsidRPr="001D3738">
              <w:t xml:space="preserve">Explain the potential health risks associated with synthetic food </w:t>
            </w:r>
            <w:r>
              <w:t>colorants, citing specific examples of colorants</w:t>
            </w:r>
            <w:r w:rsidRPr="001D3738">
              <w:t xml:space="preserve"> linked to adverse effects.</w:t>
            </w:r>
          </w:p>
        </w:tc>
        <w:tc>
          <w:tcPr>
            <w:tcW w:w="319" w:type="pct"/>
          </w:tcPr>
          <w:p w14:paraId="54709296" w14:textId="77777777" w:rsidR="00C82BCE" w:rsidRPr="009C4175" w:rsidRDefault="00C82BCE" w:rsidP="007437D8">
            <w:pPr>
              <w:jc w:val="center"/>
            </w:pPr>
            <w:r w:rsidRPr="009C4175">
              <w:t>CO4</w:t>
            </w:r>
          </w:p>
        </w:tc>
        <w:tc>
          <w:tcPr>
            <w:tcW w:w="256" w:type="pct"/>
          </w:tcPr>
          <w:p w14:paraId="7DB45629" w14:textId="77777777" w:rsidR="00C82BCE" w:rsidRPr="009C4175" w:rsidRDefault="00C82BCE" w:rsidP="007437D8">
            <w:pPr>
              <w:jc w:val="center"/>
            </w:pPr>
            <w:r>
              <w:t>U</w:t>
            </w:r>
          </w:p>
        </w:tc>
        <w:tc>
          <w:tcPr>
            <w:tcW w:w="224" w:type="pct"/>
          </w:tcPr>
          <w:p w14:paraId="0A5A62A7" w14:textId="77777777" w:rsidR="00C82BCE" w:rsidRPr="009C4175" w:rsidRDefault="00C82BCE" w:rsidP="007437D8">
            <w:pPr>
              <w:jc w:val="center"/>
            </w:pPr>
            <w:r>
              <w:t>6</w:t>
            </w:r>
          </w:p>
        </w:tc>
      </w:tr>
      <w:tr w:rsidR="00C82BCE" w:rsidRPr="009C4175" w14:paraId="6813795B" w14:textId="77777777" w:rsidTr="007437D8">
        <w:trPr>
          <w:trHeight w:val="283"/>
        </w:trPr>
        <w:tc>
          <w:tcPr>
            <w:tcW w:w="272" w:type="pct"/>
          </w:tcPr>
          <w:p w14:paraId="08F93508" w14:textId="77777777" w:rsidR="00C82BCE" w:rsidRPr="009C4175" w:rsidRDefault="00C82BCE" w:rsidP="007437D8">
            <w:pPr>
              <w:jc w:val="center"/>
            </w:pPr>
          </w:p>
        </w:tc>
        <w:tc>
          <w:tcPr>
            <w:tcW w:w="189" w:type="pct"/>
          </w:tcPr>
          <w:p w14:paraId="5B743BC3" w14:textId="77777777" w:rsidR="00C82BCE" w:rsidRPr="009C4175" w:rsidRDefault="00C82BCE" w:rsidP="007437D8">
            <w:pPr>
              <w:jc w:val="center"/>
            </w:pPr>
            <w:r w:rsidRPr="009C4175">
              <w:t>b.</w:t>
            </w:r>
          </w:p>
        </w:tc>
        <w:tc>
          <w:tcPr>
            <w:tcW w:w="3740" w:type="pct"/>
          </w:tcPr>
          <w:p w14:paraId="1525891A" w14:textId="77777777" w:rsidR="00C82BCE" w:rsidRPr="009C4175" w:rsidRDefault="00C82BCE" w:rsidP="007437D8">
            <w:pPr>
              <w:jc w:val="both"/>
              <w:rPr>
                <w:bCs/>
              </w:rPr>
            </w:pPr>
            <w:r>
              <w:t>Categorize flavourants based on</w:t>
            </w:r>
            <w:r>
              <w:rPr>
                <w:lang w:val="en-IN"/>
              </w:rPr>
              <w:t xml:space="preserve"> the</w:t>
            </w:r>
            <w:r>
              <w:t xml:space="preserve"> origin and nature of raw materials.</w:t>
            </w:r>
          </w:p>
        </w:tc>
        <w:tc>
          <w:tcPr>
            <w:tcW w:w="319" w:type="pct"/>
          </w:tcPr>
          <w:p w14:paraId="5C095514" w14:textId="77777777" w:rsidR="00C82BCE" w:rsidRPr="009C4175" w:rsidRDefault="00C82BCE" w:rsidP="007437D8">
            <w:pPr>
              <w:jc w:val="center"/>
            </w:pPr>
            <w:r>
              <w:t>CO4</w:t>
            </w:r>
          </w:p>
        </w:tc>
        <w:tc>
          <w:tcPr>
            <w:tcW w:w="256" w:type="pct"/>
          </w:tcPr>
          <w:p w14:paraId="6D11C7AA" w14:textId="77777777" w:rsidR="00C82BCE" w:rsidRPr="009C4175" w:rsidRDefault="00C82BCE" w:rsidP="007437D8">
            <w:pPr>
              <w:jc w:val="center"/>
            </w:pPr>
            <w:r>
              <w:t>An</w:t>
            </w:r>
          </w:p>
        </w:tc>
        <w:tc>
          <w:tcPr>
            <w:tcW w:w="224" w:type="pct"/>
          </w:tcPr>
          <w:p w14:paraId="5E25B812" w14:textId="77777777" w:rsidR="00C82BCE" w:rsidRPr="009C4175" w:rsidRDefault="00C82BCE" w:rsidP="007437D8">
            <w:pPr>
              <w:jc w:val="center"/>
            </w:pPr>
            <w:r>
              <w:t>6</w:t>
            </w:r>
          </w:p>
        </w:tc>
      </w:tr>
      <w:tr w:rsidR="00C82BCE" w:rsidRPr="009C4175" w14:paraId="322C3AA6" w14:textId="77777777" w:rsidTr="007437D8">
        <w:trPr>
          <w:trHeight w:val="283"/>
        </w:trPr>
        <w:tc>
          <w:tcPr>
            <w:tcW w:w="272" w:type="pct"/>
          </w:tcPr>
          <w:p w14:paraId="4E238AB3" w14:textId="77777777" w:rsidR="00C82BCE" w:rsidRPr="009C4175" w:rsidRDefault="00C82BCE" w:rsidP="007437D8">
            <w:pPr>
              <w:jc w:val="center"/>
            </w:pPr>
          </w:p>
        </w:tc>
        <w:tc>
          <w:tcPr>
            <w:tcW w:w="189" w:type="pct"/>
          </w:tcPr>
          <w:p w14:paraId="448CCB6B" w14:textId="77777777" w:rsidR="00C82BCE" w:rsidRPr="009C4175" w:rsidRDefault="00C82BCE" w:rsidP="007437D8">
            <w:pPr>
              <w:jc w:val="center"/>
            </w:pPr>
          </w:p>
        </w:tc>
        <w:tc>
          <w:tcPr>
            <w:tcW w:w="3740" w:type="pct"/>
          </w:tcPr>
          <w:p w14:paraId="6864B244" w14:textId="77777777" w:rsidR="00C82BCE" w:rsidRPr="009C4175" w:rsidRDefault="00C82BCE" w:rsidP="007437D8">
            <w:pPr>
              <w:jc w:val="both"/>
            </w:pPr>
          </w:p>
        </w:tc>
        <w:tc>
          <w:tcPr>
            <w:tcW w:w="319" w:type="pct"/>
          </w:tcPr>
          <w:p w14:paraId="7A17D834" w14:textId="77777777" w:rsidR="00C82BCE" w:rsidRPr="009C4175" w:rsidRDefault="00C82BCE" w:rsidP="007437D8">
            <w:pPr>
              <w:jc w:val="center"/>
            </w:pPr>
          </w:p>
        </w:tc>
        <w:tc>
          <w:tcPr>
            <w:tcW w:w="256" w:type="pct"/>
          </w:tcPr>
          <w:p w14:paraId="7FCE4C9B" w14:textId="77777777" w:rsidR="00C82BCE" w:rsidRPr="009C4175" w:rsidRDefault="00C82BCE" w:rsidP="007437D8">
            <w:pPr>
              <w:jc w:val="center"/>
            </w:pPr>
          </w:p>
        </w:tc>
        <w:tc>
          <w:tcPr>
            <w:tcW w:w="224" w:type="pct"/>
          </w:tcPr>
          <w:p w14:paraId="285DD11E" w14:textId="77777777" w:rsidR="00C82BCE" w:rsidRPr="009C4175" w:rsidRDefault="00C82BCE" w:rsidP="007437D8">
            <w:pPr>
              <w:jc w:val="center"/>
            </w:pPr>
          </w:p>
        </w:tc>
      </w:tr>
      <w:tr w:rsidR="00C82BCE" w:rsidRPr="009C4175" w14:paraId="5F87404A" w14:textId="77777777" w:rsidTr="007437D8">
        <w:trPr>
          <w:trHeight w:val="283"/>
        </w:trPr>
        <w:tc>
          <w:tcPr>
            <w:tcW w:w="272" w:type="pct"/>
          </w:tcPr>
          <w:p w14:paraId="65D2C878" w14:textId="77777777" w:rsidR="00C82BCE" w:rsidRPr="009C4175" w:rsidRDefault="00C82BCE" w:rsidP="007437D8">
            <w:pPr>
              <w:jc w:val="center"/>
            </w:pPr>
            <w:r w:rsidRPr="009C4175">
              <w:t>21.</w:t>
            </w:r>
          </w:p>
        </w:tc>
        <w:tc>
          <w:tcPr>
            <w:tcW w:w="189" w:type="pct"/>
          </w:tcPr>
          <w:p w14:paraId="62619F73" w14:textId="77777777" w:rsidR="00C82BCE" w:rsidRPr="009C4175" w:rsidRDefault="00C82BCE" w:rsidP="007437D8">
            <w:pPr>
              <w:jc w:val="center"/>
            </w:pPr>
            <w:r w:rsidRPr="009C4175">
              <w:t>a.</w:t>
            </w:r>
          </w:p>
        </w:tc>
        <w:tc>
          <w:tcPr>
            <w:tcW w:w="3740" w:type="pct"/>
          </w:tcPr>
          <w:p w14:paraId="562EE248" w14:textId="77777777" w:rsidR="00C82BCE" w:rsidRPr="009C4175" w:rsidRDefault="00C82BCE" w:rsidP="007437D8">
            <w:pPr>
              <w:jc w:val="both"/>
            </w:pPr>
            <w:r w:rsidRPr="0055387A">
              <w:rPr>
                <w:bCs/>
              </w:rPr>
              <w:t xml:space="preserve">Explain how high-intensity sweeteners differ from </w:t>
            </w:r>
            <w:r>
              <w:rPr>
                <w:bCs/>
              </w:rPr>
              <w:t>traditional</w:t>
            </w:r>
            <w:r w:rsidRPr="0055387A">
              <w:rPr>
                <w:bCs/>
              </w:rPr>
              <w:t xml:space="preserve"> sweeteners </w:t>
            </w:r>
            <w:r>
              <w:rPr>
                <w:bCs/>
              </w:rPr>
              <w:t>regarding</w:t>
            </w:r>
            <w:r w:rsidRPr="0055387A">
              <w:rPr>
                <w:bCs/>
              </w:rPr>
              <w:t xml:space="preserve"> sweetness potency and typical applications.</w:t>
            </w:r>
          </w:p>
        </w:tc>
        <w:tc>
          <w:tcPr>
            <w:tcW w:w="319" w:type="pct"/>
          </w:tcPr>
          <w:p w14:paraId="5FABC663" w14:textId="77777777" w:rsidR="00C82BCE" w:rsidRPr="009C4175" w:rsidRDefault="00C82BCE" w:rsidP="007437D8">
            <w:pPr>
              <w:jc w:val="center"/>
            </w:pPr>
            <w:r w:rsidRPr="009C4175">
              <w:t>CO5</w:t>
            </w:r>
          </w:p>
        </w:tc>
        <w:tc>
          <w:tcPr>
            <w:tcW w:w="256" w:type="pct"/>
          </w:tcPr>
          <w:p w14:paraId="5BE6A2D3" w14:textId="77777777" w:rsidR="00C82BCE" w:rsidRPr="009C4175" w:rsidRDefault="00C82BCE" w:rsidP="007437D8">
            <w:pPr>
              <w:jc w:val="center"/>
            </w:pPr>
            <w:r>
              <w:t>U</w:t>
            </w:r>
          </w:p>
        </w:tc>
        <w:tc>
          <w:tcPr>
            <w:tcW w:w="224" w:type="pct"/>
          </w:tcPr>
          <w:p w14:paraId="3A0150D8" w14:textId="77777777" w:rsidR="00C82BCE" w:rsidRPr="009C4175" w:rsidRDefault="00C82BCE" w:rsidP="007437D8">
            <w:pPr>
              <w:jc w:val="center"/>
            </w:pPr>
            <w:r>
              <w:t>6</w:t>
            </w:r>
          </w:p>
        </w:tc>
      </w:tr>
      <w:tr w:rsidR="00C82BCE" w:rsidRPr="009C4175" w14:paraId="5E4C361D" w14:textId="77777777" w:rsidTr="007437D8">
        <w:trPr>
          <w:trHeight w:val="283"/>
        </w:trPr>
        <w:tc>
          <w:tcPr>
            <w:tcW w:w="272" w:type="pct"/>
          </w:tcPr>
          <w:p w14:paraId="62BA3E35" w14:textId="77777777" w:rsidR="00C82BCE" w:rsidRPr="009C4175" w:rsidRDefault="00C82BCE" w:rsidP="007437D8">
            <w:pPr>
              <w:jc w:val="center"/>
            </w:pPr>
          </w:p>
        </w:tc>
        <w:tc>
          <w:tcPr>
            <w:tcW w:w="189" w:type="pct"/>
          </w:tcPr>
          <w:p w14:paraId="1DF1639A" w14:textId="77777777" w:rsidR="00C82BCE" w:rsidRPr="009C4175" w:rsidRDefault="00C82BCE" w:rsidP="007437D8">
            <w:pPr>
              <w:jc w:val="center"/>
            </w:pPr>
            <w:r w:rsidRPr="009C4175">
              <w:t>b.</w:t>
            </w:r>
          </w:p>
        </w:tc>
        <w:tc>
          <w:tcPr>
            <w:tcW w:w="3740" w:type="pct"/>
          </w:tcPr>
          <w:p w14:paraId="5086D772" w14:textId="77777777" w:rsidR="00C82BCE" w:rsidRPr="009C4175" w:rsidRDefault="00C82BCE" w:rsidP="007437D8">
            <w:pPr>
              <w:jc w:val="both"/>
              <w:rPr>
                <w:bCs/>
              </w:rPr>
            </w:pPr>
            <w:r w:rsidRPr="0055387A">
              <w:rPr>
                <w:bCs/>
              </w:rPr>
              <w:t>Describe the differences between protein-based and fat-based fat replacers, providing examples.</w:t>
            </w:r>
          </w:p>
        </w:tc>
        <w:tc>
          <w:tcPr>
            <w:tcW w:w="319" w:type="pct"/>
          </w:tcPr>
          <w:p w14:paraId="60041BB6" w14:textId="77777777" w:rsidR="00C82BCE" w:rsidRPr="009C4175" w:rsidRDefault="00C82BCE" w:rsidP="007437D8">
            <w:pPr>
              <w:jc w:val="center"/>
            </w:pPr>
            <w:r>
              <w:t>CO5</w:t>
            </w:r>
          </w:p>
        </w:tc>
        <w:tc>
          <w:tcPr>
            <w:tcW w:w="256" w:type="pct"/>
          </w:tcPr>
          <w:p w14:paraId="18A7F328" w14:textId="77777777" w:rsidR="00C82BCE" w:rsidRPr="009C4175" w:rsidRDefault="00C82BCE" w:rsidP="007437D8">
            <w:pPr>
              <w:jc w:val="center"/>
            </w:pPr>
            <w:r>
              <w:t>U</w:t>
            </w:r>
          </w:p>
        </w:tc>
        <w:tc>
          <w:tcPr>
            <w:tcW w:w="224" w:type="pct"/>
          </w:tcPr>
          <w:p w14:paraId="7E27F76E" w14:textId="77777777" w:rsidR="00C82BCE" w:rsidRPr="009C4175" w:rsidRDefault="00C82BCE" w:rsidP="007437D8">
            <w:pPr>
              <w:jc w:val="center"/>
            </w:pPr>
            <w:r>
              <w:t>6</w:t>
            </w:r>
          </w:p>
        </w:tc>
      </w:tr>
      <w:tr w:rsidR="00C82BCE" w:rsidRPr="009C4175" w14:paraId="4A6FF515" w14:textId="77777777" w:rsidTr="007437D8">
        <w:trPr>
          <w:trHeight w:val="283"/>
        </w:trPr>
        <w:tc>
          <w:tcPr>
            <w:tcW w:w="272" w:type="pct"/>
          </w:tcPr>
          <w:p w14:paraId="2CC4D9D1" w14:textId="77777777" w:rsidR="00C82BCE" w:rsidRPr="009C4175" w:rsidRDefault="00C82BCE" w:rsidP="007437D8">
            <w:pPr>
              <w:jc w:val="center"/>
            </w:pPr>
          </w:p>
        </w:tc>
        <w:tc>
          <w:tcPr>
            <w:tcW w:w="189" w:type="pct"/>
          </w:tcPr>
          <w:p w14:paraId="16E4F441" w14:textId="77777777" w:rsidR="00C82BCE" w:rsidRPr="009C4175" w:rsidRDefault="00C82BCE" w:rsidP="007437D8">
            <w:pPr>
              <w:jc w:val="center"/>
            </w:pPr>
          </w:p>
        </w:tc>
        <w:tc>
          <w:tcPr>
            <w:tcW w:w="3740" w:type="pct"/>
          </w:tcPr>
          <w:p w14:paraId="687B2678" w14:textId="77777777" w:rsidR="00C82BCE" w:rsidRPr="009C4175" w:rsidRDefault="00C82BCE" w:rsidP="007437D8">
            <w:pPr>
              <w:jc w:val="both"/>
            </w:pPr>
          </w:p>
        </w:tc>
        <w:tc>
          <w:tcPr>
            <w:tcW w:w="319" w:type="pct"/>
          </w:tcPr>
          <w:p w14:paraId="577FC706" w14:textId="77777777" w:rsidR="00C82BCE" w:rsidRPr="009C4175" w:rsidRDefault="00C82BCE" w:rsidP="007437D8">
            <w:pPr>
              <w:jc w:val="center"/>
            </w:pPr>
          </w:p>
        </w:tc>
        <w:tc>
          <w:tcPr>
            <w:tcW w:w="256" w:type="pct"/>
          </w:tcPr>
          <w:p w14:paraId="5C030D91" w14:textId="77777777" w:rsidR="00C82BCE" w:rsidRPr="009C4175" w:rsidRDefault="00C82BCE" w:rsidP="007437D8">
            <w:pPr>
              <w:jc w:val="center"/>
            </w:pPr>
          </w:p>
        </w:tc>
        <w:tc>
          <w:tcPr>
            <w:tcW w:w="224" w:type="pct"/>
          </w:tcPr>
          <w:p w14:paraId="7C2C4C16" w14:textId="77777777" w:rsidR="00C82BCE" w:rsidRPr="009C4175" w:rsidRDefault="00C82BCE" w:rsidP="007437D8">
            <w:pPr>
              <w:jc w:val="center"/>
            </w:pPr>
          </w:p>
        </w:tc>
      </w:tr>
      <w:tr w:rsidR="00C82BCE" w:rsidRPr="009C4175" w14:paraId="02629671" w14:textId="77777777" w:rsidTr="007437D8">
        <w:trPr>
          <w:trHeight w:val="283"/>
        </w:trPr>
        <w:tc>
          <w:tcPr>
            <w:tcW w:w="272" w:type="pct"/>
          </w:tcPr>
          <w:p w14:paraId="441A01AB" w14:textId="77777777" w:rsidR="00C82BCE" w:rsidRPr="009C4175" w:rsidRDefault="00C82BCE" w:rsidP="007437D8">
            <w:pPr>
              <w:jc w:val="center"/>
            </w:pPr>
            <w:r w:rsidRPr="009C4175">
              <w:t>22.</w:t>
            </w:r>
          </w:p>
        </w:tc>
        <w:tc>
          <w:tcPr>
            <w:tcW w:w="189" w:type="pct"/>
          </w:tcPr>
          <w:p w14:paraId="34BECB33" w14:textId="77777777" w:rsidR="00C82BCE" w:rsidRPr="009C4175" w:rsidRDefault="00C82BCE" w:rsidP="007437D8">
            <w:pPr>
              <w:jc w:val="center"/>
            </w:pPr>
          </w:p>
        </w:tc>
        <w:tc>
          <w:tcPr>
            <w:tcW w:w="3740" w:type="pct"/>
          </w:tcPr>
          <w:p w14:paraId="16862159" w14:textId="77777777" w:rsidR="00C82BCE" w:rsidRPr="009C4175" w:rsidRDefault="00C82BCE" w:rsidP="007437D8">
            <w:pPr>
              <w:jc w:val="both"/>
            </w:pPr>
            <w:r>
              <w:t>Explain</w:t>
            </w:r>
            <w:r w:rsidRPr="0055387A">
              <w:t xml:space="preserve"> the properties and applications of flour improvers used in bakery products.</w:t>
            </w:r>
          </w:p>
        </w:tc>
        <w:tc>
          <w:tcPr>
            <w:tcW w:w="319" w:type="pct"/>
          </w:tcPr>
          <w:p w14:paraId="32BA0130" w14:textId="77777777" w:rsidR="00C82BCE" w:rsidRPr="009C4175" w:rsidRDefault="00C82BCE" w:rsidP="007437D8">
            <w:pPr>
              <w:jc w:val="center"/>
            </w:pPr>
            <w:r w:rsidRPr="009C4175">
              <w:t>CO</w:t>
            </w:r>
            <w:r>
              <w:t>3</w:t>
            </w:r>
          </w:p>
        </w:tc>
        <w:tc>
          <w:tcPr>
            <w:tcW w:w="256" w:type="pct"/>
          </w:tcPr>
          <w:p w14:paraId="24CC6E93" w14:textId="77777777" w:rsidR="00C82BCE" w:rsidRPr="009C4175" w:rsidRDefault="00C82BCE" w:rsidP="007437D8">
            <w:pPr>
              <w:jc w:val="center"/>
            </w:pPr>
            <w:r>
              <w:t>U</w:t>
            </w:r>
          </w:p>
        </w:tc>
        <w:tc>
          <w:tcPr>
            <w:tcW w:w="224" w:type="pct"/>
          </w:tcPr>
          <w:p w14:paraId="51BAB29A" w14:textId="77777777" w:rsidR="00C82BCE" w:rsidRPr="009C4175" w:rsidRDefault="00C82BCE" w:rsidP="007437D8">
            <w:pPr>
              <w:jc w:val="center"/>
            </w:pPr>
            <w:r w:rsidRPr="009C4175">
              <w:t>12</w:t>
            </w:r>
          </w:p>
        </w:tc>
      </w:tr>
      <w:tr w:rsidR="00C82BCE" w:rsidRPr="009C4175" w14:paraId="3A28A56E" w14:textId="77777777" w:rsidTr="007437D8">
        <w:trPr>
          <w:trHeight w:val="283"/>
        </w:trPr>
        <w:tc>
          <w:tcPr>
            <w:tcW w:w="272" w:type="pct"/>
          </w:tcPr>
          <w:p w14:paraId="1B320E06" w14:textId="77777777" w:rsidR="00C82BCE" w:rsidRPr="009C4175" w:rsidRDefault="00C82BCE" w:rsidP="007437D8">
            <w:pPr>
              <w:jc w:val="center"/>
            </w:pPr>
          </w:p>
        </w:tc>
        <w:tc>
          <w:tcPr>
            <w:tcW w:w="189" w:type="pct"/>
          </w:tcPr>
          <w:p w14:paraId="6A50ACA9" w14:textId="77777777" w:rsidR="00C82BCE" w:rsidRPr="009C4175" w:rsidRDefault="00C82BCE" w:rsidP="007437D8">
            <w:pPr>
              <w:jc w:val="center"/>
            </w:pPr>
          </w:p>
        </w:tc>
        <w:tc>
          <w:tcPr>
            <w:tcW w:w="3740" w:type="pct"/>
          </w:tcPr>
          <w:p w14:paraId="33FCADE1" w14:textId="77777777" w:rsidR="00C82BCE" w:rsidRPr="009C4175" w:rsidRDefault="00C82BCE" w:rsidP="007437D8">
            <w:pPr>
              <w:jc w:val="both"/>
              <w:rPr>
                <w:bCs/>
              </w:rPr>
            </w:pPr>
          </w:p>
        </w:tc>
        <w:tc>
          <w:tcPr>
            <w:tcW w:w="319" w:type="pct"/>
          </w:tcPr>
          <w:p w14:paraId="7FA76C72" w14:textId="77777777" w:rsidR="00C82BCE" w:rsidRPr="009C4175" w:rsidRDefault="00C82BCE" w:rsidP="007437D8">
            <w:pPr>
              <w:jc w:val="center"/>
            </w:pPr>
          </w:p>
        </w:tc>
        <w:tc>
          <w:tcPr>
            <w:tcW w:w="256" w:type="pct"/>
          </w:tcPr>
          <w:p w14:paraId="54F85E34" w14:textId="77777777" w:rsidR="00C82BCE" w:rsidRPr="009C4175" w:rsidRDefault="00C82BCE" w:rsidP="007437D8">
            <w:pPr>
              <w:jc w:val="center"/>
            </w:pPr>
          </w:p>
        </w:tc>
        <w:tc>
          <w:tcPr>
            <w:tcW w:w="224" w:type="pct"/>
          </w:tcPr>
          <w:p w14:paraId="5742D66B" w14:textId="77777777" w:rsidR="00C82BCE" w:rsidRPr="009C4175" w:rsidRDefault="00C82BCE" w:rsidP="007437D8">
            <w:pPr>
              <w:jc w:val="center"/>
            </w:pPr>
          </w:p>
        </w:tc>
      </w:tr>
      <w:tr w:rsidR="00C82BCE" w:rsidRPr="009C4175" w14:paraId="22B9147E" w14:textId="77777777" w:rsidTr="007437D8">
        <w:trPr>
          <w:trHeight w:val="283"/>
        </w:trPr>
        <w:tc>
          <w:tcPr>
            <w:tcW w:w="272" w:type="pct"/>
          </w:tcPr>
          <w:p w14:paraId="445F4FA4" w14:textId="77777777" w:rsidR="00C82BCE" w:rsidRPr="009C4175" w:rsidRDefault="00C82BCE" w:rsidP="0055387A">
            <w:pPr>
              <w:jc w:val="center"/>
            </w:pPr>
            <w:r w:rsidRPr="009C4175">
              <w:t>23.</w:t>
            </w:r>
          </w:p>
        </w:tc>
        <w:tc>
          <w:tcPr>
            <w:tcW w:w="189" w:type="pct"/>
          </w:tcPr>
          <w:p w14:paraId="177F28E3" w14:textId="77777777" w:rsidR="00C82BCE" w:rsidRPr="009C4175" w:rsidRDefault="00C82BCE" w:rsidP="0055387A">
            <w:pPr>
              <w:jc w:val="center"/>
            </w:pPr>
          </w:p>
        </w:tc>
        <w:tc>
          <w:tcPr>
            <w:tcW w:w="3740" w:type="pct"/>
          </w:tcPr>
          <w:p w14:paraId="04504BEF" w14:textId="77777777" w:rsidR="00C82BCE" w:rsidRPr="009C4175" w:rsidRDefault="00C82BCE" w:rsidP="0055387A">
            <w:pPr>
              <w:jc w:val="both"/>
            </w:pPr>
            <w:r>
              <w:rPr>
                <w:bCs/>
              </w:rPr>
              <w:t xml:space="preserve">Express </w:t>
            </w:r>
            <w:r w:rsidRPr="00EC49F8">
              <w:rPr>
                <w:bCs/>
              </w:rPr>
              <w:t>the role of pigments in the food industry.</w:t>
            </w:r>
          </w:p>
        </w:tc>
        <w:tc>
          <w:tcPr>
            <w:tcW w:w="319" w:type="pct"/>
          </w:tcPr>
          <w:p w14:paraId="177DBD89" w14:textId="77777777" w:rsidR="00C82BCE" w:rsidRPr="009C4175" w:rsidRDefault="00C82BCE" w:rsidP="0055387A">
            <w:pPr>
              <w:jc w:val="center"/>
            </w:pPr>
            <w:r w:rsidRPr="009C4175">
              <w:t>CO</w:t>
            </w:r>
            <w:r>
              <w:t>4</w:t>
            </w:r>
          </w:p>
        </w:tc>
        <w:tc>
          <w:tcPr>
            <w:tcW w:w="256" w:type="pct"/>
          </w:tcPr>
          <w:p w14:paraId="4DDCDC9A" w14:textId="77777777" w:rsidR="00C82BCE" w:rsidRPr="009C4175" w:rsidRDefault="00C82BCE" w:rsidP="0055387A">
            <w:pPr>
              <w:jc w:val="center"/>
            </w:pPr>
            <w:r>
              <w:t>A</w:t>
            </w:r>
          </w:p>
        </w:tc>
        <w:tc>
          <w:tcPr>
            <w:tcW w:w="224" w:type="pct"/>
          </w:tcPr>
          <w:p w14:paraId="2D07E3C0" w14:textId="77777777" w:rsidR="00C82BCE" w:rsidRPr="009C4175" w:rsidRDefault="00C82BCE" w:rsidP="0055387A">
            <w:pPr>
              <w:jc w:val="center"/>
            </w:pPr>
            <w:r w:rsidRPr="009C4175">
              <w:t>12</w:t>
            </w:r>
          </w:p>
        </w:tc>
      </w:tr>
      <w:tr w:rsidR="00C82BCE" w:rsidRPr="009C4175" w14:paraId="042A00B6" w14:textId="77777777" w:rsidTr="007437D8">
        <w:trPr>
          <w:trHeight w:val="283"/>
        </w:trPr>
        <w:tc>
          <w:tcPr>
            <w:tcW w:w="272" w:type="pct"/>
          </w:tcPr>
          <w:p w14:paraId="3153F426" w14:textId="77777777" w:rsidR="00C82BCE" w:rsidRPr="009C4175" w:rsidRDefault="00C82BCE" w:rsidP="0055387A">
            <w:pPr>
              <w:jc w:val="center"/>
            </w:pPr>
          </w:p>
        </w:tc>
        <w:tc>
          <w:tcPr>
            <w:tcW w:w="189" w:type="pct"/>
          </w:tcPr>
          <w:p w14:paraId="7CCA2F7E" w14:textId="77777777" w:rsidR="00C82BCE" w:rsidRPr="009C4175" w:rsidRDefault="00C82BCE" w:rsidP="0055387A"/>
        </w:tc>
        <w:tc>
          <w:tcPr>
            <w:tcW w:w="3740" w:type="pct"/>
          </w:tcPr>
          <w:p w14:paraId="738CDEDE" w14:textId="77777777" w:rsidR="00C82BCE" w:rsidRPr="009C4175" w:rsidRDefault="00C82BCE" w:rsidP="0055387A">
            <w:pPr>
              <w:jc w:val="both"/>
              <w:rPr>
                <w:bCs/>
              </w:rPr>
            </w:pPr>
          </w:p>
        </w:tc>
        <w:tc>
          <w:tcPr>
            <w:tcW w:w="319" w:type="pct"/>
          </w:tcPr>
          <w:p w14:paraId="7E4EF2A4" w14:textId="77777777" w:rsidR="00C82BCE" w:rsidRPr="009C4175" w:rsidRDefault="00C82BCE" w:rsidP="0055387A">
            <w:pPr>
              <w:jc w:val="center"/>
            </w:pPr>
          </w:p>
        </w:tc>
        <w:tc>
          <w:tcPr>
            <w:tcW w:w="256" w:type="pct"/>
          </w:tcPr>
          <w:p w14:paraId="35BF717E" w14:textId="77777777" w:rsidR="00C82BCE" w:rsidRPr="009C4175" w:rsidRDefault="00C82BCE" w:rsidP="0055387A">
            <w:pPr>
              <w:jc w:val="center"/>
            </w:pPr>
          </w:p>
        </w:tc>
        <w:tc>
          <w:tcPr>
            <w:tcW w:w="224" w:type="pct"/>
          </w:tcPr>
          <w:p w14:paraId="0C71C89E" w14:textId="77777777" w:rsidR="00C82BCE" w:rsidRPr="009C4175" w:rsidRDefault="00C82BCE" w:rsidP="0055387A">
            <w:pPr>
              <w:jc w:val="center"/>
            </w:pPr>
          </w:p>
        </w:tc>
      </w:tr>
      <w:tr w:rsidR="00C82BCE" w:rsidRPr="009C4175" w14:paraId="2E87CEAB" w14:textId="77777777" w:rsidTr="008A2F96">
        <w:trPr>
          <w:trHeight w:val="47"/>
        </w:trPr>
        <w:tc>
          <w:tcPr>
            <w:tcW w:w="5000" w:type="pct"/>
            <w:gridSpan w:val="6"/>
          </w:tcPr>
          <w:p w14:paraId="5A69F924" w14:textId="77777777" w:rsidR="00C82BCE" w:rsidRPr="009C4175" w:rsidRDefault="00C82BCE" w:rsidP="0055387A">
            <w:pPr>
              <w:jc w:val="center"/>
              <w:rPr>
                <w:b/>
                <w:bCs/>
              </w:rPr>
            </w:pPr>
            <w:r w:rsidRPr="009C4175">
              <w:rPr>
                <w:b/>
                <w:bCs/>
              </w:rPr>
              <w:t>COMPULSORY QUESTION</w:t>
            </w:r>
          </w:p>
        </w:tc>
      </w:tr>
      <w:tr w:rsidR="00C82BCE" w:rsidRPr="009C4175" w14:paraId="50F67A1A" w14:textId="77777777" w:rsidTr="007437D8">
        <w:trPr>
          <w:trHeight w:val="283"/>
        </w:trPr>
        <w:tc>
          <w:tcPr>
            <w:tcW w:w="272" w:type="pct"/>
          </w:tcPr>
          <w:p w14:paraId="2B1041E0" w14:textId="77777777" w:rsidR="00C82BCE" w:rsidRPr="009C4175" w:rsidRDefault="00C82BCE" w:rsidP="0055387A">
            <w:pPr>
              <w:jc w:val="center"/>
            </w:pPr>
            <w:r w:rsidRPr="009C4175">
              <w:t>24.</w:t>
            </w:r>
          </w:p>
        </w:tc>
        <w:tc>
          <w:tcPr>
            <w:tcW w:w="189" w:type="pct"/>
          </w:tcPr>
          <w:p w14:paraId="29BBFA5B" w14:textId="77777777" w:rsidR="00C82BCE" w:rsidRPr="009C4175" w:rsidRDefault="00C82BCE" w:rsidP="0055387A">
            <w:pPr>
              <w:jc w:val="center"/>
            </w:pPr>
            <w:r w:rsidRPr="009C4175">
              <w:t>a.</w:t>
            </w:r>
          </w:p>
        </w:tc>
        <w:tc>
          <w:tcPr>
            <w:tcW w:w="3740" w:type="pct"/>
          </w:tcPr>
          <w:p w14:paraId="2B802F94" w14:textId="77777777" w:rsidR="00C82BCE" w:rsidRPr="009C4175" w:rsidRDefault="00C82BCE" w:rsidP="0055387A">
            <w:pPr>
              <w:jc w:val="both"/>
            </w:pPr>
            <w:r>
              <w:t>Explain</w:t>
            </w:r>
            <w:r w:rsidRPr="00BB343A">
              <w:t xml:space="preserve"> the importance of </w:t>
            </w:r>
            <w:r>
              <w:t>anti-browning agents</w:t>
            </w:r>
            <w:r w:rsidRPr="00BB343A">
              <w:t xml:space="preserve"> in fruit processing industries</w:t>
            </w:r>
            <w:r>
              <w:t xml:space="preserve"> </w:t>
            </w:r>
            <w:r w:rsidRPr="00BB343A">
              <w:t>with suitable examples.</w:t>
            </w:r>
          </w:p>
        </w:tc>
        <w:tc>
          <w:tcPr>
            <w:tcW w:w="319" w:type="pct"/>
          </w:tcPr>
          <w:p w14:paraId="6FAE1548" w14:textId="77777777" w:rsidR="00C82BCE" w:rsidRPr="009C4175" w:rsidRDefault="00C82BCE" w:rsidP="0055387A">
            <w:pPr>
              <w:jc w:val="center"/>
            </w:pPr>
            <w:r w:rsidRPr="009C4175">
              <w:t>CO6</w:t>
            </w:r>
          </w:p>
        </w:tc>
        <w:tc>
          <w:tcPr>
            <w:tcW w:w="256" w:type="pct"/>
          </w:tcPr>
          <w:p w14:paraId="0473672B" w14:textId="77777777" w:rsidR="00C82BCE" w:rsidRPr="009C4175" w:rsidRDefault="00C82BCE" w:rsidP="0055387A">
            <w:pPr>
              <w:jc w:val="center"/>
            </w:pPr>
            <w:r>
              <w:t>A</w:t>
            </w:r>
          </w:p>
        </w:tc>
        <w:tc>
          <w:tcPr>
            <w:tcW w:w="224" w:type="pct"/>
          </w:tcPr>
          <w:p w14:paraId="5A498169" w14:textId="77777777" w:rsidR="00C82BCE" w:rsidRPr="009C4175" w:rsidRDefault="00C82BCE" w:rsidP="0055387A">
            <w:pPr>
              <w:jc w:val="center"/>
            </w:pPr>
            <w:r>
              <w:t>6</w:t>
            </w:r>
          </w:p>
        </w:tc>
      </w:tr>
      <w:tr w:rsidR="00C82BCE" w:rsidRPr="009C4175" w14:paraId="43C0DBFA" w14:textId="77777777" w:rsidTr="007437D8">
        <w:trPr>
          <w:trHeight w:val="283"/>
        </w:trPr>
        <w:tc>
          <w:tcPr>
            <w:tcW w:w="272" w:type="pct"/>
          </w:tcPr>
          <w:p w14:paraId="1AB712EF" w14:textId="77777777" w:rsidR="00C82BCE" w:rsidRPr="009C4175" w:rsidRDefault="00C82BCE" w:rsidP="0055387A">
            <w:pPr>
              <w:jc w:val="center"/>
            </w:pPr>
          </w:p>
        </w:tc>
        <w:tc>
          <w:tcPr>
            <w:tcW w:w="189" w:type="pct"/>
          </w:tcPr>
          <w:p w14:paraId="7C5E2C58" w14:textId="77777777" w:rsidR="00C82BCE" w:rsidRPr="009C4175" w:rsidRDefault="00C82BCE" w:rsidP="0055387A">
            <w:pPr>
              <w:jc w:val="center"/>
            </w:pPr>
            <w:r w:rsidRPr="009C4175">
              <w:t>b.</w:t>
            </w:r>
          </w:p>
        </w:tc>
        <w:tc>
          <w:tcPr>
            <w:tcW w:w="3740" w:type="pct"/>
          </w:tcPr>
          <w:p w14:paraId="43D81DC9" w14:textId="77777777" w:rsidR="00C82BCE" w:rsidRPr="009C4175" w:rsidRDefault="00C82BCE" w:rsidP="0055387A">
            <w:pPr>
              <w:jc w:val="both"/>
              <w:rPr>
                <w:bCs/>
              </w:rPr>
            </w:pPr>
            <w:r>
              <w:rPr>
                <w:bCs/>
              </w:rPr>
              <w:t>Elaborate on the role of sequestrants in the food industry with examples.</w:t>
            </w:r>
          </w:p>
        </w:tc>
        <w:tc>
          <w:tcPr>
            <w:tcW w:w="319" w:type="pct"/>
          </w:tcPr>
          <w:p w14:paraId="54FB7E90" w14:textId="77777777" w:rsidR="00C82BCE" w:rsidRPr="009C4175" w:rsidRDefault="00C82BCE" w:rsidP="0055387A">
            <w:pPr>
              <w:jc w:val="center"/>
            </w:pPr>
            <w:r>
              <w:t>CO6</w:t>
            </w:r>
          </w:p>
        </w:tc>
        <w:tc>
          <w:tcPr>
            <w:tcW w:w="256" w:type="pct"/>
          </w:tcPr>
          <w:p w14:paraId="4F332C49" w14:textId="77777777" w:rsidR="00C82BCE" w:rsidRPr="009C4175" w:rsidRDefault="00C82BCE" w:rsidP="0055387A">
            <w:pPr>
              <w:jc w:val="center"/>
            </w:pPr>
            <w:r>
              <w:t>A</w:t>
            </w:r>
          </w:p>
        </w:tc>
        <w:tc>
          <w:tcPr>
            <w:tcW w:w="224" w:type="pct"/>
          </w:tcPr>
          <w:p w14:paraId="7936BB6A" w14:textId="77777777" w:rsidR="00C82BCE" w:rsidRPr="009C4175" w:rsidRDefault="00C82BCE" w:rsidP="0055387A">
            <w:pPr>
              <w:jc w:val="center"/>
            </w:pPr>
            <w:r>
              <w:t>6</w:t>
            </w:r>
          </w:p>
        </w:tc>
      </w:tr>
      <w:bookmarkEnd w:id="14"/>
    </w:tbl>
    <w:p w14:paraId="58C3D312" w14:textId="77777777" w:rsidR="00C82BCE" w:rsidRDefault="00C82BCE" w:rsidP="002E336A"/>
    <w:p w14:paraId="6B853DCA"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1A06FEE"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3BFD81F1" w14:textId="77777777" w:rsidTr="00517D3B">
        <w:trPr>
          <w:trHeight w:val="283"/>
        </w:trPr>
        <w:tc>
          <w:tcPr>
            <w:tcW w:w="670" w:type="dxa"/>
          </w:tcPr>
          <w:p w14:paraId="32F2FFEA" w14:textId="77777777" w:rsidR="00C82BCE" w:rsidRPr="0051318C" w:rsidRDefault="00C82BCE" w:rsidP="00517D3B">
            <w:pPr>
              <w:jc w:val="center"/>
              <w:rPr>
                <w:sz w:val="22"/>
                <w:szCs w:val="22"/>
              </w:rPr>
            </w:pPr>
          </w:p>
        </w:tc>
        <w:tc>
          <w:tcPr>
            <w:tcW w:w="9820" w:type="dxa"/>
          </w:tcPr>
          <w:p w14:paraId="2F5070A0" w14:textId="77777777" w:rsidR="00C82BCE" w:rsidRPr="0051318C" w:rsidRDefault="00C82BCE" w:rsidP="00517D3B">
            <w:pPr>
              <w:jc w:val="center"/>
              <w:rPr>
                <w:b/>
                <w:sz w:val="22"/>
                <w:szCs w:val="22"/>
              </w:rPr>
            </w:pPr>
            <w:r w:rsidRPr="0051318C">
              <w:rPr>
                <w:b/>
                <w:sz w:val="22"/>
                <w:szCs w:val="22"/>
              </w:rPr>
              <w:t>COURSE OUTCOMES</w:t>
            </w:r>
          </w:p>
        </w:tc>
      </w:tr>
      <w:tr w:rsidR="00C82BCE" w14:paraId="10C251F4" w14:textId="77777777" w:rsidTr="004E0603">
        <w:trPr>
          <w:trHeight w:val="283"/>
        </w:trPr>
        <w:tc>
          <w:tcPr>
            <w:tcW w:w="670" w:type="dxa"/>
          </w:tcPr>
          <w:p w14:paraId="076ECFE6" w14:textId="77777777" w:rsidR="00C82BCE" w:rsidRPr="00302FF6" w:rsidRDefault="00C82BCE" w:rsidP="00071AA1">
            <w:pPr>
              <w:jc w:val="center"/>
              <w:rPr>
                <w:b/>
                <w:bCs/>
                <w:sz w:val="22"/>
                <w:szCs w:val="22"/>
              </w:rPr>
            </w:pPr>
            <w:r w:rsidRPr="00302FF6">
              <w:rPr>
                <w:b/>
                <w:bCs/>
                <w:sz w:val="22"/>
                <w:szCs w:val="22"/>
              </w:rPr>
              <w:t>CO1</w:t>
            </w:r>
          </w:p>
        </w:tc>
        <w:tc>
          <w:tcPr>
            <w:tcW w:w="9820" w:type="dxa"/>
            <w:vAlign w:val="center"/>
          </w:tcPr>
          <w:p w14:paraId="412A59C3" w14:textId="77777777" w:rsidR="00C82BCE" w:rsidRPr="0051318C" w:rsidRDefault="00C82BCE" w:rsidP="00071AA1">
            <w:pPr>
              <w:jc w:val="both"/>
              <w:rPr>
                <w:sz w:val="22"/>
                <w:szCs w:val="22"/>
              </w:rPr>
            </w:pPr>
            <w:r>
              <w:t xml:space="preserve">Know about importance of additives in maintaining or improving food quality. </w:t>
            </w:r>
          </w:p>
        </w:tc>
      </w:tr>
      <w:tr w:rsidR="00C82BCE" w14:paraId="6AF05732" w14:textId="77777777" w:rsidTr="004E0603">
        <w:trPr>
          <w:trHeight w:val="283"/>
        </w:trPr>
        <w:tc>
          <w:tcPr>
            <w:tcW w:w="670" w:type="dxa"/>
          </w:tcPr>
          <w:p w14:paraId="09CEB564" w14:textId="77777777" w:rsidR="00C82BCE" w:rsidRPr="00302FF6" w:rsidRDefault="00C82BCE" w:rsidP="00071AA1">
            <w:pPr>
              <w:jc w:val="center"/>
              <w:rPr>
                <w:b/>
                <w:bCs/>
                <w:sz w:val="22"/>
                <w:szCs w:val="22"/>
              </w:rPr>
            </w:pPr>
            <w:r w:rsidRPr="00302FF6">
              <w:rPr>
                <w:b/>
                <w:bCs/>
                <w:sz w:val="22"/>
                <w:szCs w:val="22"/>
              </w:rPr>
              <w:t>CO2</w:t>
            </w:r>
          </w:p>
        </w:tc>
        <w:tc>
          <w:tcPr>
            <w:tcW w:w="9820" w:type="dxa"/>
            <w:vAlign w:val="center"/>
          </w:tcPr>
          <w:p w14:paraId="5A117633" w14:textId="77777777" w:rsidR="00C82BCE" w:rsidRPr="0051318C" w:rsidRDefault="00C82BCE" w:rsidP="00071AA1">
            <w:pPr>
              <w:jc w:val="both"/>
              <w:rPr>
                <w:sz w:val="22"/>
                <w:szCs w:val="22"/>
              </w:rPr>
            </w:pPr>
            <w:r>
              <w:t xml:space="preserve">Learn about the development of various instant premixes by addition of preservatives within the permissible limits. </w:t>
            </w:r>
          </w:p>
        </w:tc>
      </w:tr>
      <w:tr w:rsidR="00C82BCE" w14:paraId="5AF3BB51" w14:textId="77777777" w:rsidTr="004E0603">
        <w:trPr>
          <w:trHeight w:val="283"/>
        </w:trPr>
        <w:tc>
          <w:tcPr>
            <w:tcW w:w="670" w:type="dxa"/>
          </w:tcPr>
          <w:p w14:paraId="214DFCBF" w14:textId="77777777" w:rsidR="00C82BCE" w:rsidRPr="00302FF6" w:rsidRDefault="00C82BCE" w:rsidP="00071AA1">
            <w:pPr>
              <w:jc w:val="center"/>
              <w:rPr>
                <w:b/>
                <w:bCs/>
                <w:sz w:val="22"/>
                <w:szCs w:val="22"/>
              </w:rPr>
            </w:pPr>
            <w:r w:rsidRPr="00302FF6">
              <w:rPr>
                <w:b/>
                <w:bCs/>
                <w:sz w:val="22"/>
                <w:szCs w:val="22"/>
              </w:rPr>
              <w:t>CO3</w:t>
            </w:r>
          </w:p>
        </w:tc>
        <w:tc>
          <w:tcPr>
            <w:tcW w:w="9820" w:type="dxa"/>
            <w:vAlign w:val="center"/>
          </w:tcPr>
          <w:p w14:paraId="47E5EE4C" w14:textId="77777777" w:rsidR="00C82BCE" w:rsidRPr="0051318C" w:rsidRDefault="00C82BCE" w:rsidP="00071AA1">
            <w:pPr>
              <w:jc w:val="both"/>
              <w:rPr>
                <w:sz w:val="22"/>
                <w:szCs w:val="22"/>
              </w:rPr>
            </w:pPr>
            <w:r>
              <w:t>Understand the applications of food additives and how to study the toxicity of food additives.</w:t>
            </w:r>
          </w:p>
        </w:tc>
      </w:tr>
      <w:tr w:rsidR="00C82BCE" w14:paraId="27377A23" w14:textId="77777777" w:rsidTr="004E0603">
        <w:trPr>
          <w:trHeight w:val="283"/>
        </w:trPr>
        <w:tc>
          <w:tcPr>
            <w:tcW w:w="670" w:type="dxa"/>
          </w:tcPr>
          <w:p w14:paraId="5365E6DE" w14:textId="77777777" w:rsidR="00C82BCE" w:rsidRPr="00302FF6" w:rsidRDefault="00C82BCE" w:rsidP="00071AA1">
            <w:pPr>
              <w:jc w:val="center"/>
              <w:rPr>
                <w:b/>
                <w:bCs/>
                <w:sz w:val="22"/>
                <w:szCs w:val="22"/>
              </w:rPr>
            </w:pPr>
            <w:r w:rsidRPr="00302FF6">
              <w:rPr>
                <w:b/>
                <w:bCs/>
                <w:sz w:val="22"/>
                <w:szCs w:val="22"/>
              </w:rPr>
              <w:t>CO4</w:t>
            </w:r>
          </w:p>
        </w:tc>
        <w:tc>
          <w:tcPr>
            <w:tcW w:w="9820" w:type="dxa"/>
            <w:vAlign w:val="center"/>
          </w:tcPr>
          <w:p w14:paraId="0756C7B1" w14:textId="77777777" w:rsidR="00C82BCE" w:rsidRPr="0051318C" w:rsidRDefault="00C82BCE" w:rsidP="00071AA1">
            <w:pPr>
              <w:jc w:val="both"/>
              <w:rPr>
                <w:sz w:val="22"/>
                <w:szCs w:val="22"/>
              </w:rPr>
            </w:pPr>
            <w:r>
              <w:t xml:space="preserve">Study the importance of additives in maintaining or improving food quality. </w:t>
            </w:r>
          </w:p>
        </w:tc>
      </w:tr>
      <w:tr w:rsidR="00C82BCE" w14:paraId="69AECEB1" w14:textId="77777777" w:rsidTr="004E0603">
        <w:trPr>
          <w:trHeight w:val="283"/>
        </w:trPr>
        <w:tc>
          <w:tcPr>
            <w:tcW w:w="670" w:type="dxa"/>
          </w:tcPr>
          <w:p w14:paraId="16556A55" w14:textId="77777777" w:rsidR="00C82BCE" w:rsidRPr="00302FF6" w:rsidRDefault="00C82BCE" w:rsidP="00071AA1">
            <w:pPr>
              <w:jc w:val="center"/>
              <w:rPr>
                <w:b/>
                <w:bCs/>
                <w:sz w:val="22"/>
                <w:szCs w:val="22"/>
              </w:rPr>
            </w:pPr>
            <w:r w:rsidRPr="00302FF6">
              <w:rPr>
                <w:b/>
                <w:bCs/>
                <w:sz w:val="22"/>
                <w:szCs w:val="22"/>
              </w:rPr>
              <w:t>CO5</w:t>
            </w:r>
          </w:p>
        </w:tc>
        <w:tc>
          <w:tcPr>
            <w:tcW w:w="9820" w:type="dxa"/>
            <w:vAlign w:val="center"/>
          </w:tcPr>
          <w:p w14:paraId="65DCFBA5" w14:textId="77777777" w:rsidR="00C82BCE" w:rsidRPr="0051318C" w:rsidRDefault="00C82BCE" w:rsidP="00071AA1">
            <w:pPr>
              <w:jc w:val="both"/>
              <w:rPr>
                <w:sz w:val="22"/>
                <w:szCs w:val="22"/>
              </w:rPr>
            </w:pPr>
            <w:r>
              <w:t xml:space="preserve">Identify and design newer products, with better quality using additives which are economical and safe.   </w:t>
            </w:r>
          </w:p>
        </w:tc>
      </w:tr>
      <w:tr w:rsidR="00C82BCE" w14:paraId="660119BF" w14:textId="77777777" w:rsidTr="004E0603">
        <w:trPr>
          <w:trHeight w:val="283"/>
        </w:trPr>
        <w:tc>
          <w:tcPr>
            <w:tcW w:w="670" w:type="dxa"/>
          </w:tcPr>
          <w:p w14:paraId="723C4FC3" w14:textId="77777777" w:rsidR="00C82BCE" w:rsidRPr="00302FF6" w:rsidRDefault="00C82BCE" w:rsidP="00071AA1">
            <w:pPr>
              <w:jc w:val="center"/>
              <w:rPr>
                <w:b/>
                <w:bCs/>
                <w:sz w:val="22"/>
                <w:szCs w:val="22"/>
              </w:rPr>
            </w:pPr>
            <w:r w:rsidRPr="00302FF6">
              <w:rPr>
                <w:b/>
                <w:bCs/>
                <w:sz w:val="22"/>
                <w:szCs w:val="22"/>
              </w:rPr>
              <w:t>CO6</w:t>
            </w:r>
          </w:p>
        </w:tc>
        <w:tc>
          <w:tcPr>
            <w:tcW w:w="9820" w:type="dxa"/>
            <w:vAlign w:val="bottom"/>
          </w:tcPr>
          <w:p w14:paraId="0ECCE886" w14:textId="77777777" w:rsidR="00C82BCE" w:rsidRPr="0051318C" w:rsidRDefault="00C82BCE" w:rsidP="00071AA1">
            <w:pPr>
              <w:jc w:val="both"/>
              <w:rPr>
                <w:sz w:val="22"/>
                <w:szCs w:val="22"/>
              </w:rPr>
            </w:pPr>
            <w:r>
              <w:t>Describe the properties, levels of addition and toxicity data of various food additives.</w:t>
            </w:r>
          </w:p>
        </w:tc>
      </w:tr>
    </w:tbl>
    <w:p w14:paraId="53458FA6"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7FF1E655" w14:textId="77777777" w:rsidTr="00E56E00">
        <w:trPr>
          <w:jc w:val="center"/>
        </w:trPr>
        <w:tc>
          <w:tcPr>
            <w:tcW w:w="6385" w:type="dxa"/>
            <w:gridSpan w:val="8"/>
          </w:tcPr>
          <w:p w14:paraId="2EA4B649"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0769960C" w14:textId="77777777" w:rsidTr="00E56E00">
        <w:trPr>
          <w:jc w:val="center"/>
        </w:trPr>
        <w:tc>
          <w:tcPr>
            <w:tcW w:w="1140" w:type="dxa"/>
          </w:tcPr>
          <w:p w14:paraId="7E1E4695"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A86BE22" w14:textId="77777777" w:rsidR="00C82BCE" w:rsidRPr="0051318C" w:rsidRDefault="00C82BCE" w:rsidP="00D54806">
            <w:pPr>
              <w:jc w:val="center"/>
              <w:rPr>
                <w:b/>
                <w:sz w:val="22"/>
                <w:szCs w:val="22"/>
              </w:rPr>
            </w:pPr>
            <w:r w:rsidRPr="0051318C">
              <w:rPr>
                <w:b/>
                <w:sz w:val="22"/>
                <w:szCs w:val="22"/>
              </w:rPr>
              <w:t>R</w:t>
            </w:r>
          </w:p>
        </w:tc>
        <w:tc>
          <w:tcPr>
            <w:tcW w:w="708" w:type="dxa"/>
          </w:tcPr>
          <w:p w14:paraId="4E390FDE" w14:textId="77777777" w:rsidR="00C82BCE" w:rsidRPr="0051318C" w:rsidRDefault="00C82BCE" w:rsidP="00D54806">
            <w:pPr>
              <w:jc w:val="center"/>
              <w:rPr>
                <w:b/>
                <w:sz w:val="22"/>
                <w:szCs w:val="22"/>
              </w:rPr>
            </w:pPr>
            <w:r w:rsidRPr="0051318C">
              <w:rPr>
                <w:b/>
                <w:sz w:val="22"/>
                <w:szCs w:val="22"/>
              </w:rPr>
              <w:t>U</w:t>
            </w:r>
          </w:p>
        </w:tc>
        <w:tc>
          <w:tcPr>
            <w:tcW w:w="709" w:type="dxa"/>
          </w:tcPr>
          <w:p w14:paraId="7E22989A" w14:textId="77777777" w:rsidR="00C82BCE" w:rsidRPr="0051318C" w:rsidRDefault="00C82BCE" w:rsidP="00D54806">
            <w:pPr>
              <w:jc w:val="center"/>
              <w:rPr>
                <w:b/>
                <w:sz w:val="22"/>
                <w:szCs w:val="22"/>
              </w:rPr>
            </w:pPr>
            <w:r w:rsidRPr="0051318C">
              <w:rPr>
                <w:b/>
                <w:sz w:val="22"/>
                <w:szCs w:val="22"/>
              </w:rPr>
              <w:t>A</w:t>
            </w:r>
          </w:p>
        </w:tc>
        <w:tc>
          <w:tcPr>
            <w:tcW w:w="709" w:type="dxa"/>
          </w:tcPr>
          <w:p w14:paraId="10454DCD" w14:textId="77777777" w:rsidR="00C82BCE" w:rsidRPr="0051318C" w:rsidRDefault="00C82BCE" w:rsidP="00D54806">
            <w:pPr>
              <w:jc w:val="center"/>
              <w:rPr>
                <w:b/>
                <w:sz w:val="22"/>
                <w:szCs w:val="22"/>
              </w:rPr>
            </w:pPr>
            <w:r w:rsidRPr="0051318C">
              <w:rPr>
                <w:b/>
                <w:sz w:val="22"/>
                <w:szCs w:val="22"/>
              </w:rPr>
              <w:t>An</w:t>
            </w:r>
          </w:p>
        </w:tc>
        <w:tc>
          <w:tcPr>
            <w:tcW w:w="709" w:type="dxa"/>
          </w:tcPr>
          <w:p w14:paraId="4DC65CB5" w14:textId="77777777" w:rsidR="00C82BCE" w:rsidRPr="0051318C" w:rsidRDefault="00C82BCE" w:rsidP="00D54806">
            <w:pPr>
              <w:jc w:val="center"/>
              <w:rPr>
                <w:b/>
                <w:sz w:val="22"/>
                <w:szCs w:val="22"/>
              </w:rPr>
            </w:pPr>
            <w:r w:rsidRPr="0051318C">
              <w:rPr>
                <w:b/>
                <w:sz w:val="22"/>
                <w:szCs w:val="22"/>
              </w:rPr>
              <w:t>E</w:t>
            </w:r>
          </w:p>
        </w:tc>
        <w:tc>
          <w:tcPr>
            <w:tcW w:w="708" w:type="dxa"/>
          </w:tcPr>
          <w:p w14:paraId="4DDF5E2D" w14:textId="77777777" w:rsidR="00C82BCE" w:rsidRPr="0051318C" w:rsidRDefault="00C82BCE" w:rsidP="00D54806">
            <w:pPr>
              <w:jc w:val="center"/>
              <w:rPr>
                <w:b/>
                <w:sz w:val="22"/>
                <w:szCs w:val="22"/>
              </w:rPr>
            </w:pPr>
            <w:r w:rsidRPr="0051318C">
              <w:rPr>
                <w:b/>
                <w:sz w:val="22"/>
                <w:szCs w:val="22"/>
              </w:rPr>
              <w:t>C</w:t>
            </w:r>
          </w:p>
        </w:tc>
        <w:tc>
          <w:tcPr>
            <w:tcW w:w="993" w:type="dxa"/>
          </w:tcPr>
          <w:p w14:paraId="0D2CB6B3" w14:textId="77777777" w:rsidR="00C82BCE" w:rsidRPr="0051318C" w:rsidRDefault="00C82BCE" w:rsidP="00D54806">
            <w:pPr>
              <w:jc w:val="center"/>
              <w:rPr>
                <w:b/>
                <w:sz w:val="22"/>
                <w:szCs w:val="22"/>
              </w:rPr>
            </w:pPr>
            <w:r w:rsidRPr="0051318C">
              <w:rPr>
                <w:b/>
                <w:sz w:val="22"/>
                <w:szCs w:val="22"/>
              </w:rPr>
              <w:t>Total</w:t>
            </w:r>
          </w:p>
        </w:tc>
      </w:tr>
      <w:tr w:rsidR="00C82BCE" w:rsidRPr="0051318C" w14:paraId="28F617E9" w14:textId="77777777" w:rsidTr="00E56E00">
        <w:trPr>
          <w:jc w:val="center"/>
        </w:trPr>
        <w:tc>
          <w:tcPr>
            <w:tcW w:w="1140" w:type="dxa"/>
          </w:tcPr>
          <w:p w14:paraId="78ADF37E"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44631E43" w14:textId="77777777" w:rsidR="00C82BCE" w:rsidRPr="0051318C" w:rsidRDefault="00C82BCE" w:rsidP="00D54806">
            <w:pPr>
              <w:jc w:val="center"/>
              <w:rPr>
                <w:sz w:val="22"/>
                <w:szCs w:val="22"/>
              </w:rPr>
            </w:pPr>
            <w:r>
              <w:rPr>
                <w:sz w:val="22"/>
                <w:szCs w:val="22"/>
              </w:rPr>
              <w:t>1</w:t>
            </w:r>
          </w:p>
        </w:tc>
        <w:tc>
          <w:tcPr>
            <w:tcW w:w="708" w:type="dxa"/>
          </w:tcPr>
          <w:p w14:paraId="298CC2FD" w14:textId="77777777" w:rsidR="00C82BCE" w:rsidRPr="0051318C" w:rsidRDefault="00C82BCE" w:rsidP="00D54806">
            <w:pPr>
              <w:jc w:val="center"/>
              <w:rPr>
                <w:sz w:val="22"/>
                <w:szCs w:val="22"/>
              </w:rPr>
            </w:pPr>
            <w:r>
              <w:rPr>
                <w:sz w:val="22"/>
                <w:szCs w:val="22"/>
              </w:rPr>
              <w:t>7</w:t>
            </w:r>
          </w:p>
        </w:tc>
        <w:tc>
          <w:tcPr>
            <w:tcW w:w="709" w:type="dxa"/>
          </w:tcPr>
          <w:p w14:paraId="182124CD" w14:textId="77777777" w:rsidR="00C82BCE" w:rsidRPr="0051318C" w:rsidRDefault="00C82BCE" w:rsidP="00D54806">
            <w:pPr>
              <w:jc w:val="center"/>
              <w:rPr>
                <w:sz w:val="22"/>
                <w:szCs w:val="22"/>
              </w:rPr>
            </w:pPr>
            <w:r>
              <w:rPr>
                <w:sz w:val="22"/>
                <w:szCs w:val="22"/>
              </w:rPr>
              <w:t>6</w:t>
            </w:r>
          </w:p>
        </w:tc>
        <w:tc>
          <w:tcPr>
            <w:tcW w:w="709" w:type="dxa"/>
          </w:tcPr>
          <w:p w14:paraId="4A8D8B7D" w14:textId="77777777" w:rsidR="00C82BCE" w:rsidRPr="0051318C" w:rsidRDefault="00C82BCE" w:rsidP="00D54806">
            <w:pPr>
              <w:jc w:val="center"/>
              <w:rPr>
                <w:sz w:val="22"/>
                <w:szCs w:val="22"/>
              </w:rPr>
            </w:pPr>
            <w:r>
              <w:rPr>
                <w:sz w:val="22"/>
                <w:szCs w:val="22"/>
              </w:rPr>
              <w:t>3</w:t>
            </w:r>
          </w:p>
        </w:tc>
        <w:tc>
          <w:tcPr>
            <w:tcW w:w="709" w:type="dxa"/>
          </w:tcPr>
          <w:p w14:paraId="332D0B09" w14:textId="77777777" w:rsidR="00C82BCE" w:rsidRPr="0051318C" w:rsidRDefault="00C82BCE" w:rsidP="00D54806">
            <w:pPr>
              <w:jc w:val="center"/>
              <w:rPr>
                <w:sz w:val="22"/>
                <w:szCs w:val="22"/>
              </w:rPr>
            </w:pPr>
            <w:r>
              <w:rPr>
                <w:sz w:val="22"/>
                <w:szCs w:val="22"/>
              </w:rPr>
              <w:t>-</w:t>
            </w:r>
          </w:p>
        </w:tc>
        <w:tc>
          <w:tcPr>
            <w:tcW w:w="708" w:type="dxa"/>
          </w:tcPr>
          <w:p w14:paraId="620D1CD4" w14:textId="77777777" w:rsidR="00C82BCE" w:rsidRPr="0051318C" w:rsidRDefault="00C82BCE" w:rsidP="00D54806">
            <w:pPr>
              <w:jc w:val="center"/>
              <w:rPr>
                <w:sz w:val="22"/>
                <w:szCs w:val="22"/>
              </w:rPr>
            </w:pPr>
            <w:r>
              <w:rPr>
                <w:sz w:val="22"/>
                <w:szCs w:val="22"/>
              </w:rPr>
              <w:t>-</w:t>
            </w:r>
          </w:p>
        </w:tc>
        <w:tc>
          <w:tcPr>
            <w:tcW w:w="993" w:type="dxa"/>
          </w:tcPr>
          <w:p w14:paraId="2C17D293" w14:textId="77777777" w:rsidR="00C82BCE" w:rsidRPr="0051318C" w:rsidRDefault="00C82BCE" w:rsidP="00D54806">
            <w:pPr>
              <w:jc w:val="center"/>
              <w:rPr>
                <w:sz w:val="22"/>
                <w:szCs w:val="22"/>
              </w:rPr>
            </w:pPr>
            <w:r>
              <w:rPr>
                <w:sz w:val="22"/>
                <w:szCs w:val="22"/>
              </w:rPr>
              <w:t>17</w:t>
            </w:r>
          </w:p>
        </w:tc>
      </w:tr>
      <w:tr w:rsidR="00C82BCE" w:rsidRPr="0051318C" w14:paraId="4CA4464C" w14:textId="77777777" w:rsidTr="00E56E00">
        <w:trPr>
          <w:jc w:val="center"/>
        </w:trPr>
        <w:tc>
          <w:tcPr>
            <w:tcW w:w="1140" w:type="dxa"/>
          </w:tcPr>
          <w:p w14:paraId="04001C91"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13548EC4" w14:textId="77777777" w:rsidR="00C82BCE" w:rsidRPr="0051318C" w:rsidRDefault="00C82BCE" w:rsidP="00D54806">
            <w:pPr>
              <w:jc w:val="center"/>
              <w:rPr>
                <w:sz w:val="22"/>
                <w:szCs w:val="22"/>
              </w:rPr>
            </w:pPr>
            <w:r>
              <w:rPr>
                <w:sz w:val="22"/>
                <w:szCs w:val="22"/>
              </w:rPr>
              <w:t>1</w:t>
            </w:r>
          </w:p>
        </w:tc>
        <w:tc>
          <w:tcPr>
            <w:tcW w:w="708" w:type="dxa"/>
          </w:tcPr>
          <w:p w14:paraId="2DF5AF80" w14:textId="77777777" w:rsidR="00C82BCE" w:rsidRPr="0051318C" w:rsidRDefault="00C82BCE" w:rsidP="00D54806">
            <w:pPr>
              <w:jc w:val="center"/>
              <w:rPr>
                <w:sz w:val="22"/>
                <w:szCs w:val="22"/>
              </w:rPr>
            </w:pPr>
            <w:r>
              <w:rPr>
                <w:sz w:val="22"/>
                <w:szCs w:val="22"/>
              </w:rPr>
              <w:t>16</w:t>
            </w:r>
          </w:p>
        </w:tc>
        <w:tc>
          <w:tcPr>
            <w:tcW w:w="709" w:type="dxa"/>
          </w:tcPr>
          <w:p w14:paraId="455A811D" w14:textId="77777777" w:rsidR="00C82BCE" w:rsidRPr="0051318C" w:rsidRDefault="00C82BCE" w:rsidP="00D54806">
            <w:pPr>
              <w:jc w:val="center"/>
              <w:rPr>
                <w:sz w:val="22"/>
                <w:szCs w:val="22"/>
              </w:rPr>
            </w:pPr>
            <w:r>
              <w:rPr>
                <w:sz w:val="22"/>
                <w:szCs w:val="22"/>
              </w:rPr>
              <w:t>-</w:t>
            </w:r>
          </w:p>
        </w:tc>
        <w:tc>
          <w:tcPr>
            <w:tcW w:w="709" w:type="dxa"/>
          </w:tcPr>
          <w:p w14:paraId="3C18178B" w14:textId="77777777" w:rsidR="00C82BCE" w:rsidRPr="0051318C" w:rsidRDefault="00C82BCE" w:rsidP="00D54806">
            <w:pPr>
              <w:jc w:val="center"/>
              <w:rPr>
                <w:sz w:val="22"/>
                <w:szCs w:val="22"/>
              </w:rPr>
            </w:pPr>
            <w:r>
              <w:rPr>
                <w:sz w:val="22"/>
                <w:szCs w:val="22"/>
              </w:rPr>
              <w:t>-</w:t>
            </w:r>
          </w:p>
        </w:tc>
        <w:tc>
          <w:tcPr>
            <w:tcW w:w="709" w:type="dxa"/>
          </w:tcPr>
          <w:p w14:paraId="034BF974" w14:textId="77777777" w:rsidR="00C82BCE" w:rsidRPr="0051318C" w:rsidRDefault="00C82BCE" w:rsidP="00D54806">
            <w:pPr>
              <w:jc w:val="center"/>
              <w:rPr>
                <w:sz w:val="22"/>
                <w:szCs w:val="22"/>
              </w:rPr>
            </w:pPr>
            <w:r>
              <w:rPr>
                <w:sz w:val="22"/>
                <w:szCs w:val="22"/>
              </w:rPr>
              <w:t>-</w:t>
            </w:r>
          </w:p>
        </w:tc>
        <w:tc>
          <w:tcPr>
            <w:tcW w:w="708" w:type="dxa"/>
          </w:tcPr>
          <w:p w14:paraId="14AD9556" w14:textId="77777777" w:rsidR="00C82BCE" w:rsidRPr="0051318C" w:rsidRDefault="00C82BCE" w:rsidP="00D54806">
            <w:pPr>
              <w:jc w:val="center"/>
              <w:rPr>
                <w:sz w:val="22"/>
                <w:szCs w:val="22"/>
              </w:rPr>
            </w:pPr>
            <w:r>
              <w:rPr>
                <w:sz w:val="22"/>
                <w:szCs w:val="22"/>
              </w:rPr>
              <w:t>-</w:t>
            </w:r>
          </w:p>
        </w:tc>
        <w:tc>
          <w:tcPr>
            <w:tcW w:w="993" w:type="dxa"/>
          </w:tcPr>
          <w:p w14:paraId="6246AE94" w14:textId="77777777" w:rsidR="00C82BCE" w:rsidRPr="0051318C" w:rsidRDefault="00C82BCE" w:rsidP="00D54806">
            <w:pPr>
              <w:jc w:val="center"/>
              <w:rPr>
                <w:sz w:val="22"/>
                <w:szCs w:val="22"/>
              </w:rPr>
            </w:pPr>
            <w:r>
              <w:rPr>
                <w:sz w:val="22"/>
                <w:szCs w:val="22"/>
              </w:rPr>
              <w:t>17</w:t>
            </w:r>
          </w:p>
        </w:tc>
      </w:tr>
      <w:tr w:rsidR="00C82BCE" w:rsidRPr="0051318C" w14:paraId="29AC8266" w14:textId="77777777" w:rsidTr="00E56E00">
        <w:trPr>
          <w:jc w:val="center"/>
        </w:trPr>
        <w:tc>
          <w:tcPr>
            <w:tcW w:w="1140" w:type="dxa"/>
          </w:tcPr>
          <w:p w14:paraId="5529A5FA"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39D155E4" w14:textId="77777777" w:rsidR="00C82BCE" w:rsidRPr="0051318C" w:rsidRDefault="00C82BCE" w:rsidP="00D54806">
            <w:pPr>
              <w:jc w:val="center"/>
              <w:rPr>
                <w:sz w:val="22"/>
                <w:szCs w:val="22"/>
              </w:rPr>
            </w:pPr>
            <w:r>
              <w:rPr>
                <w:sz w:val="22"/>
                <w:szCs w:val="22"/>
              </w:rPr>
              <w:t>1</w:t>
            </w:r>
          </w:p>
        </w:tc>
        <w:tc>
          <w:tcPr>
            <w:tcW w:w="708" w:type="dxa"/>
          </w:tcPr>
          <w:p w14:paraId="2ED8DF26" w14:textId="77777777" w:rsidR="00C82BCE" w:rsidRPr="0051318C" w:rsidRDefault="00C82BCE" w:rsidP="00D54806">
            <w:pPr>
              <w:jc w:val="center"/>
              <w:rPr>
                <w:sz w:val="22"/>
                <w:szCs w:val="22"/>
              </w:rPr>
            </w:pPr>
            <w:r>
              <w:rPr>
                <w:sz w:val="22"/>
                <w:szCs w:val="22"/>
              </w:rPr>
              <w:t>16</w:t>
            </w:r>
          </w:p>
        </w:tc>
        <w:tc>
          <w:tcPr>
            <w:tcW w:w="709" w:type="dxa"/>
          </w:tcPr>
          <w:p w14:paraId="50F58E0B" w14:textId="77777777" w:rsidR="00C82BCE" w:rsidRPr="0051318C" w:rsidRDefault="00C82BCE" w:rsidP="00D54806">
            <w:pPr>
              <w:jc w:val="center"/>
              <w:rPr>
                <w:sz w:val="22"/>
                <w:szCs w:val="22"/>
              </w:rPr>
            </w:pPr>
            <w:r>
              <w:rPr>
                <w:sz w:val="22"/>
                <w:szCs w:val="22"/>
              </w:rPr>
              <w:t>12</w:t>
            </w:r>
          </w:p>
        </w:tc>
        <w:tc>
          <w:tcPr>
            <w:tcW w:w="709" w:type="dxa"/>
          </w:tcPr>
          <w:p w14:paraId="775722A5" w14:textId="77777777" w:rsidR="00C82BCE" w:rsidRPr="0051318C" w:rsidRDefault="00C82BCE" w:rsidP="00D54806">
            <w:pPr>
              <w:jc w:val="center"/>
              <w:rPr>
                <w:sz w:val="22"/>
                <w:szCs w:val="22"/>
              </w:rPr>
            </w:pPr>
            <w:r>
              <w:rPr>
                <w:sz w:val="22"/>
                <w:szCs w:val="22"/>
              </w:rPr>
              <w:t>-</w:t>
            </w:r>
          </w:p>
        </w:tc>
        <w:tc>
          <w:tcPr>
            <w:tcW w:w="709" w:type="dxa"/>
          </w:tcPr>
          <w:p w14:paraId="64D90E4C" w14:textId="77777777" w:rsidR="00C82BCE" w:rsidRPr="0051318C" w:rsidRDefault="00C82BCE" w:rsidP="00D54806">
            <w:pPr>
              <w:jc w:val="center"/>
              <w:rPr>
                <w:sz w:val="22"/>
                <w:szCs w:val="22"/>
              </w:rPr>
            </w:pPr>
            <w:r>
              <w:rPr>
                <w:sz w:val="22"/>
                <w:szCs w:val="22"/>
              </w:rPr>
              <w:t>-</w:t>
            </w:r>
          </w:p>
        </w:tc>
        <w:tc>
          <w:tcPr>
            <w:tcW w:w="708" w:type="dxa"/>
          </w:tcPr>
          <w:p w14:paraId="76066B46" w14:textId="77777777" w:rsidR="00C82BCE" w:rsidRPr="0051318C" w:rsidRDefault="00C82BCE" w:rsidP="00D54806">
            <w:pPr>
              <w:jc w:val="center"/>
              <w:rPr>
                <w:sz w:val="22"/>
                <w:szCs w:val="22"/>
              </w:rPr>
            </w:pPr>
            <w:r>
              <w:rPr>
                <w:sz w:val="22"/>
                <w:szCs w:val="22"/>
              </w:rPr>
              <w:t>-</w:t>
            </w:r>
          </w:p>
        </w:tc>
        <w:tc>
          <w:tcPr>
            <w:tcW w:w="993" w:type="dxa"/>
          </w:tcPr>
          <w:p w14:paraId="6F4E4B52" w14:textId="77777777" w:rsidR="00C82BCE" w:rsidRPr="0051318C" w:rsidRDefault="00C82BCE" w:rsidP="00D54806">
            <w:pPr>
              <w:jc w:val="center"/>
              <w:rPr>
                <w:sz w:val="22"/>
                <w:szCs w:val="22"/>
              </w:rPr>
            </w:pPr>
            <w:r>
              <w:rPr>
                <w:sz w:val="22"/>
                <w:szCs w:val="22"/>
              </w:rPr>
              <w:t>29</w:t>
            </w:r>
          </w:p>
        </w:tc>
      </w:tr>
      <w:tr w:rsidR="00C82BCE" w:rsidRPr="0051318C" w14:paraId="6CEF8487" w14:textId="77777777" w:rsidTr="00E56E00">
        <w:trPr>
          <w:jc w:val="center"/>
        </w:trPr>
        <w:tc>
          <w:tcPr>
            <w:tcW w:w="1140" w:type="dxa"/>
          </w:tcPr>
          <w:p w14:paraId="5A135566"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32C01BCC" w14:textId="77777777" w:rsidR="00C82BCE" w:rsidRPr="0051318C" w:rsidRDefault="00C82BCE" w:rsidP="00D54806">
            <w:pPr>
              <w:jc w:val="center"/>
              <w:rPr>
                <w:sz w:val="22"/>
                <w:szCs w:val="22"/>
              </w:rPr>
            </w:pPr>
            <w:r>
              <w:rPr>
                <w:sz w:val="22"/>
                <w:szCs w:val="22"/>
              </w:rPr>
              <w:t>1</w:t>
            </w:r>
          </w:p>
        </w:tc>
        <w:tc>
          <w:tcPr>
            <w:tcW w:w="708" w:type="dxa"/>
          </w:tcPr>
          <w:p w14:paraId="0EF7309D" w14:textId="77777777" w:rsidR="00C82BCE" w:rsidRPr="0051318C" w:rsidRDefault="00C82BCE" w:rsidP="00D54806">
            <w:pPr>
              <w:jc w:val="center"/>
              <w:rPr>
                <w:sz w:val="22"/>
                <w:szCs w:val="22"/>
              </w:rPr>
            </w:pPr>
            <w:r>
              <w:rPr>
                <w:sz w:val="22"/>
                <w:szCs w:val="22"/>
              </w:rPr>
              <w:t>10</w:t>
            </w:r>
          </w:p>
        </w:tc>
        <w:tc>
          <w:tcPr>
            <w:tcW w:w="709" w:type="dxa"/>
          </w:tcPr>
          <w:p w14:paraId="3C109FCC" w14:textId="77777777" w:rsidR="00C82BCE" w:rsidRPr="0051318C" w:rsidRDefault="00C82BCE" w:rsidP="00D54806">
            <w:pPr>
              <w:jc w:val="center"/>
              <w:rPr>
                <w:sz w:val="22"/>
                <w:szCs w:val="22"/>
              </w:rPr>
            </w:pPr>
            <w:r>
              <w:rPr>
                <w:sz w:val="22"/>
                <w:szCs w:val="22"/>
              </w:rPr>
              <w:t>12</w:t>
            </w:r>
          </w:p>
        </w:tc>
        <w:tc>
          <w:tcPr>
            <w:tcW w:w="709" w:type="dxa"/>
          </w:tcPr>
          <w:p w14:paraId="64CF27C1" w14:textId="77777777" w:rsidR="00C82BCE" w:rsidRPr="0051318C" w:rsidRDefault="00C82BCE" w:rsidP="00D54806">
            <w:pPr>
              <w:jc w:val="center"/>
              <w:rPr>
                <w:sz w:val="22"/>
                <w:szCs w:val="22"/>
              </w:rPr>
            </w:pPr>
            <w:r>
              <w:rPr>
                <w:sz w:val="22"/>
                <w:szCs w:val="22"/>
              </w:rPr>
              <w:t>6</w:t>
            </w:r>
          </w:p>
        </w:tc>
        <w:tc>
          <w:tcPr>
            <w:tcW w:w="709" w:type="dxa"/>
          </w:tcPr>
          <w:p w14:paraId="7A34FE5C" w14:textId="77777777" w:rsidR="00C82BCE" w:rsidRPr="0051318C" w:rsidRDefault="00C82BCE" w:rsidP="00D54806">
            <w:pPr>
              <w:jc w:val="center"/>
              <w:rPr>
                <w:sz w:val="22"/>
                <w:szCs w:val="22"/>
              </w:rPr>
            </w:pPr>
            <w:r>
              <w:rPr>
                <w:sz w:val="22"/>
                <w:szCs w:val="22"/>
              </w:rPr>
              <w:t>-</w:t>
            </w:r>
          </w:p>
        </w:tc>
        <w:tc>
          <w:tcPr>
            <w:tcW w:w="708" w:type="dxa"/>
          </w:tcPr>
          <w:p w14:paraId="5E0F1B29" w14:textId="77777777" w:rsidR="00C82BCE" w:rsidRPr="0051318C" w:rsidRDefault="00C82BCE" w:rsidP="00D54806">
            <w:pPr>
              <w:jc w:val="center"/>
              <w:rPr>
                <w:sz w:val="22"/>
                <w:szCs w:val="22"/>
              </w:rPr>
            </w:pPr>
            <w:r>
              <w:rPr>
                <w:sz w:val="22"/>
                <w:szCs w:val="22"/>
              </w:rPr>
              <w:t>-</w:t>
            </w:r>
          </w:p>
        </w:tc>
        <w:tc>
          <w:tcPr>
            <w:tcW w:w="993" w:type="dxa"/>
          </w:tcPr>
          <w:p w14:paraId="0491EAF6" w14:textId="77777777" w:rsidR="00C82BCE" w:rsidRPr="0051318C" w:rsidRDefault="00C82BCE" w:rsidP="00D54806">
            <w:pPr>
              <w:jc w:val="center"/>
              <w:rPr>
                <w:sz w:val="22"/>
                <w:szCs w:val="22"/>
              </w:rPr>
            </w:pPr>
            <w:r>
              <w:rPr>
                <w:sz w:val="22"/>
                <w:szCs w:val="22"/>
              </w:rPr>
              <w:t>29</w:t>
            </w:r>
          </w:p>
        </w:tc>
      </w:tr>
      <w:tr w:rsidR="00C82BCE" w:rsidRPr="0051318C" w14:paraId="31A36644" w14:textId="77777777" w:rsidTr="00E56E00">
        <w:trPr>
          <w:jc w:val="center"/>
        </w:trPr>
        <w:tc>
          <w:tcPr>
            <w:tcW w:w="1140" w:type="dxa"/>
          </w:tcPr>
          <w:p w14:paraId="3BBC32D8"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3DF74F6D" w14:textId="77777777" w:rsidR="00C82BCE" w:rsidRPr="0051318C" w:rsidRDefault="00C82BCE" w:rsidP="00D54806">
            <w:pPr>
              <w:jc w:val="center"/>
              <w:rPr>
                <w:sz w:val="22"/>
                <w:szCs w:val="22"/>
              </w:rPr>
            </w:pPr>
            <w:r>
              <w:rPr>
                <w:sz w:val="22"/>
                <w:szCs w:val="22"/>
              </w:rPr>
              <w:t>1</w:t>
            </w:r>
          </w:p>
        </w:tc>
        <w:tc>
          <w:tcPr>
            <w:tcW w:w="708" w:type="dxa"/>
          </w:tcPr>
          <w:p w14:paraId="53AEE2F6" w14:textId="77777777" w:rsidR="00C82BCE" w:rsidRPr="0051318C" w:rsidRDefault="00C82BCE" w:rsidP="00D54806">
            <w:pPr>
              <w:jc w:val="center"/>
              <w:rPr>
                <w:sz w:val="22"/>
                <w:szCs w:val="22"/>
              </w:rPr>
            </w:pPr>
            <w:r>
              <w:rPr>
                <w:sz w:val="22"/>
                <w:szCs w:val="22"/>
              </w:rPr>
              <w:t>15</w:t>
            </w:r>
          </w:p>
        </w:tc>
        <w:tc>
          <w:tcPr>
            <w:tcW w:w="709" w:type="dxa"/>
          </w:tcPr>
          <w:p w14:paraId="7745D373" w14:textId="77777777" w:rsidR="00C82BCE" w:rsidRPr="0051318C" w:rsidRDefault="00C82BCE" w:rsidP="00D54806">
            <w:pPr>
              <w:jc w:val="center"/>
              <w:rPr>
                <w:sz w:val="22"/>
                <w:szCs w:val="22"/>
              </w:rPr>
            </w:pPr>
            <w:r>
              <w:rPr>
                <w:sz w:val="22"/>
                <w:szCs w:val="22"/>
              </w:rPr>
              <w:t>-</w:t>
            </w:r>
          </w:p>
        </w:tc>
        <w:tc>
          <w:tcPr>
            <w:tcW w:w="709" w:type="dxa"/>
          </w:tcPr>
          <w:p w14:paraId="4CCDEC0C" w14:textId="77777777" w:rsidR="00C82BCE" w:rsidRPr="0051318C" w:rsidRDefault="00C82BCE" w:rsidP="00D54806">
            <w:pPr>
              <w:jc w:val="center"/>
              <w:rPr>
                <w:sz w:val="22"/>
                <w:szCs w:val="22"/>
              </w:rPr>
            </w:pPr>
            <w:r>
              <w:rPr>
                <w:sz w:val="22"/>
                <w:szCs w:val="22"/>
              </w:rPr>
              <w:t>-</w:t>
            </w:r>
          </w:p>
        </w:tc>
        <w:tc>
          <w:tcPr>
            <w:tcW w:w="709" w:type="dxa"/>
          </w:tcPr>
          <w:p w14:paraId="12E55936" w14:textId="77777777" w:rsidR="00C82BCE" w:rsidRPr="0051318C" w:rsidRDefault="00C82BCE" w:rsidP="00D54806">
            <w:pPr>
              <w:jc w:val="center"/>
              <w:rPr>
                <w:sz w:val="22"/>
                <w:szCs w:val="22"/>
              </w:rPr>
            </w:pPr>
            <w:r>
              <w:rPr>
                <w:sz w:val="22"/>
                <w:szCs w:val="22"/>
              </w:rPr>
              <w:t>-</w:t>
            </w:r>
          </w:p>
        </w:tc>
        <w:tc>
          <w:tcPr>
            <w:tcW w:w="708" w:type="dxa"/>
          </w:tcPr>
          <w:p w14:paraId="039C1FB9" w14:textId="77777777" w:rsidR="00C82BCE" w:rsidRPr="0051318C" w:rsidRDefault="00C82BCE" w:rsidP="00D54806">
            <w:pPr>
              <w:jc w:val="center"/>
              <w:rPr>
                <w:sz w:val="22"/>
                <w:szCs w:val="22"/>
              </w:rPr>
            </w:pPr>
            <w:r>
              <w:rPr>
                <w:sz w:val="22"/>
                <w:szCs w:val="22"/>
              </w:rPr>
              <w:t>-</w:t>
            </w:r>
          </w:p>
        </w:tc>
        <w:tc>
          <w:tcPr>
            <w:tcW w:w="993" w:type="dxa"/>
          </w:tcPr>
          <w:p w14:paraId="1779AB0A" w14:textId="77777777" w:rsidR="00C82BCE" w:rsidRPr="0051318C" w:rsidRDefault="00C82BCE" w:rsidP="00D54806">
            <w:pPr>
              <w:jc w:val="center"/>
              <w:rPr>
                <w:sz w:val="22"/>
                <w:szCs w:val="22"/>
              </w:rPr>
            </w:pPr>
            <w:r>
              <w:rPr>
                <w:sz w:val="22"/>
                <w:szCs w:val="22"/>
              </w:rPr>
              <w:t>16</w:t>
            </w:r>
          </w:p>
        </w:tc>
      </w:tr>
      <w:tr w:rsidR="00C82BCE" w:rsidRPr="0051318C" w14:paraId="69C7E83B" w14:textId="77777777" w:rsidTr="00E56E00">
        <w:trPr>
          <w:jc w:val="center"/>
        </w:trPr>
        <w:tc>
          <w:tcPr>
            <w:tcW w:w="1140" w:type="dxa"/>
          </w:tcPr>
          <w:p w14:paraId="64970B0E"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118FF573" w14:textId="77777777" w:rsidR="00C82BCE" w:rsidRPr="0051318C" w:rsidRDefault="00C82BCE" w:rsidP="00D54806">
            <w:pPr>
              <w:jc w:val="center"/>
              <w:rPr>
                <w:sz w:val="22"/>
                <w:szCs w:val="22"/>
              </w:rPr>
            </w:pPr>
            <w:r>
              <w:rPr>
                <w:sz w:val="22"/>
                <w:szCs w:val="22"/>
              </w:rPr>
              <w:t>1</w:t>
            </w:r>
          </w:p>
        </w:tc>
        <w:tc>
          <w:tcPr>
            <w:tcW w:w="708" w:type="dxa"/>
          </w:tcPr>
          <w:p w14:paraId="5AC7FCB1" w14:textId="77777777" w:rsidR="00C82BCE" w:rsidRPr="0051318C" w:rsidRDefault="00C82BCE" w:rsidP="00D54806">
            <w:pPr>
              <w:jc w:val="center"/>
              <w:rPr>
                <w:sz w:val="22"/>
                <w:szCs w:val="22"/>
              </w:rPr>
            </w:pPr>
            <w:r>
              <w:rPr>
                <w:sz w:val="22"/>
                <w:szCs w:val="22"/>
              </w:rPr>
              <w:t>-</w:t>
            </w:r>
          </w:p>
        </w:tc>
        <w:tc>
          <w:tcPr>
            <w:tcW w:w="709" w:type="dxa"/>
          </w:tcPr>
          <w:p w14:paraId="4535E9D1" w14:textId="77777777" w:rsidR="00C82BCE" w:rsidRPr="0051318C" w:rsidRDefault="00C82BCE" w:rsidP="00D54806">
            <w:pPr>
              <w:jc w:val="center"/>
              <w:rPr>
                <w:sz w:val="22"/>
                <w:szCs w:val="22"/>
              </w:rPr>
            </w:pPr>
            <w:r>
              <w:rPr>
                <w:sz w:val="22"/>
                <w:szCs w:val="22"/>
              </w:rPr>
              <w:t>15</w:t>
            </w:r>
          </w:p>
        </w:tc>
        <w:tc>
          <w:tcPr>
            <w:tcW w:w="709" w:type="dxa"/>
          </w:tcPr>
          <w:p w14:paraId="4057D6C2" w14:textId="77777777" w:rsidR="00C82BCE" w:rsidRPr="0051318C" w:rsidRDefault="00C82BCE" w:rsidP="00D54806">
            <w:pPr>
              <w:jc w:val="center"/>
              <w:rPr>
                <w:sz w:val="22"/>
                <w:szCs w:val="22"/>
              </w:rPr>
            </w:pPr>
            <w:r>
              <w:rPr>
                <w:sz w:val="22"/>
                <w:szCs w:val="22"/>
              </w:rPr>
              <w:t>-</w:t>
            </w:r>
          </w:p>
        </w:tc>
        <w:tc>
          <w:tcPr>
            <w:tcW w:w="709" w:type="dxa"/>
          </w:tcPr>
          <w:p w14:paraId="04D6B688" w14:textId="77777777" w:rsidR="00C82BCE" w:rsidRPr="0051318C" w:rsidRDefault="00C82BCE" w:rsidP="00D54806">
            <w:pPr>
              <w:jc w:val="center"/>
              <w:rPr>
                <w:sz w:val="22"/>
                <w:szCs w:val="22"/>
              </w:rPr>
            </w:pPr>
            <w:r>
              <w:rPr>
                <w:sz w:val="22"/>
                <w:szCs w:val="22"/>
              </w:rPr>
              <w:t>-</w:t>
            </w:r>
          </w:p>
        </w:tc>
        <w:tc>
          <w:tcPr>
            <w:tcW w:w="708" w:type="dxa"/>
          </w:tcPr>
          <w:p w14:paraId="3C254205" w14:textId="77777777" w:rsidR="00C82BCE" w:rsidRPr="0051318C" w:rsidRDefault="00C82BCE" w:rsidP="00D54806">
            <w:pPr>
              <w:jc w:val="center"/>
              <w:rPr>
                <w:sz w:val="22"/>
                <w:szCs w:val="22"/>
              </w:rPr>
            </w:pPr>
            <w:r>
              <w:rPr>
                <w:sz w:val="22"/>
                <w:szCs w:val="22"/>
              </w:rPr>
              <w:t>-</w:t>
            </w:r>
          </w:p>
        </w:tc>
        <w:tc>
          <w:tcPr>
            <w:tcW w:w="993" w:type="dxa"/>
          </w:tcPr>
          <w:p w14:paraId="7C627FA5" w14:textId="77777777" w:rsidR="00C82BCE" w:rsidRPr="0051318C" w:rsidRDefault="00C82BCE" w:rsidP="00D54806">
            <w:pPr>
              <w:jc w:val="center"/>
              <w:rPr>
                <w:sz w:val="22"/>
                <w:szCs w:val="22"/>
              </w:rPr>
            </w:pPr>
            <w:r>
              <w:rPr>
                <w:sz w:val="22"/>
                <w:szCs w:val="22"/>
              </w:rPr>
              <w:t>16</w:t>
            </w:r>
          </w:p>
        </w:tc>
      </w:tr>
      <w:tr w:rsidR="00C82BCE" w:rsidRPr="0051318C" w14:paraId="63BD3D39" w14:textId="77777777" w:rsidTr="00E56E00">
        <w:trPr>
          <w:jc w:val="center"/>
        </w:trPr>
        <w:tc>
          <w:tcPr>
            <w:tcW w:w="5392" w:type="dxa"/>
            <w:gridSpan w:val="7"/>
          </w:tcPr>
          <w:p w14:paraId="3525130D" w14:textId="77777777" w:rsidR="00C82BCE" w:rsidRPr="0051318C" w:rsidRDefault="00C82BCE" w:rsidP="00D54806">
            <w:pPr>
              <w:rPr>
                <w:sz w:val="22"/>
                <w:szCs w:val="22"/>
              </w:rPr>
            </w:pPr>
          </w:p>
        </w:tc>
        <w:tc>
          <w:tcPr>
            <w:tcW w:w="993" w:type="dxa"/>
          </w:tcPr>
          <w:p w14:paraId="6A58979C" w14:textId="77777777" w:rsidR="00C82BCE" w:rsidRPr="0051318C" w:rsidRDefault="00C82BCE" w:rsidP="00D54806">
            <w:pPr>
              <w:jc w:val="center"/>
              <w:rPr>
                <w:b/>
                <w:sz w:val="22"/>
                <w:szCs w:val="22"/>
              </w:rPr>
            </w:pPr>
            <w:r w:rsidRPr="0051318C">
              <w:rPr>
                <w:b/>
                <w:sz w:val="22"/>
                <w:szCs w:val="22"/>
              </w:rPr>
              <w:t>124</w:t>
            </w:r>
          </w:p>
        </w:tc>
      </w:tr>
    </w:tbl>
    <w:p w14:paraId="6DE28FB7" w14:textId="77777777" w:rsidR="00C82BCE" w:rsidRDefault="00C82BCE" w:rsidP="0051318C">
      <w:pPr>
        <w:tabs>
          <w:tab w:val="left" w:pos="7110"/>
        </w:tabs>
      </w:pPr>
      <w:r>
        <w:tab/>
      </w:r>
    </w:p>
    <w:p w14:paraId="27B061C8" w14:textId="77777777" w:rsidR="00C82BCE" w:rsidRDefault="00C82BCE" w:rsidP="002E336A"/>
    <w:p w14:paraId="481882B1" w14:textId="77777777" w:rsidR="00C82BCE" w:rsidRDefault="00C82BCE">
      <w:pPr>
        <w:spacing w:after="200" w:line="276" w:lineRule="auto"/>
        <w:rPr>
          <w:rFonts w:ascii="Arial" w:hAnsi="Arial" w:cs="Arial"/>
          <w:bCs/>
          <w:noProof/>
        </w:rPr>
      </w:pPr>
      <w:r>
        <w:rPr>
          <w:rFonts w:ascii="Arial" w:hAnsi="Arial" w:cs="Arial"/>
          <w:bCs/>
          <w:noProof/>
        </w:rPr>
        <w:br w:type="page"/>
      </w:r>
    </w:p>
    <w:p w14:paraId="21F9DA74" w14:textId="763AC806" w:rsidR="00C82BCE" w:rsidRDefault="00C82BCE" w:rsidP="00AF1798">
      <w:pPr>
        <w:jc w:val="center"/>
        <w:rPr>
          <w:rFonts w:ascii="Arial" w:hAnsi="Arial" w:cs="Arial"/>
          <w:bCs/>
          <w:noProof/>
        </w:rPr>
      </w:pPr>
      <w:r>
        <w:rPr>
          <w:rFonts w:ascii="Arial" w:hAnsi="Arial" w:cs="Arial"/>
          <w:noProof/>
        </w:rPr>
        <w:lastRenderedPageBreak/>
        <w:drawing>
          <wp:inline distT="0" distB="0" distL="0" distR="0" wp14:anchorId="1FF8BFA2" wp14:editId="24DC6C51">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93E5D33" w14:textId="77777777" w:rsidR="00C82BCE" w:rsidRDefault="00C82BCE" w:rsidP="00AF1798">
      <w:pPr>
        <w:jc w:val="center"/>
        <w:rPr>
          <w:b/>
          <w:bCs/>
        </w:rPr>
      </w:pPr>
    </w:p>
    <w:p w14:paraId="388A24D3" w14:textId="77777777" w:rsidR="00C82BCE" w:rsidRDefault="00C82BCE" w:rsidP="00AF1798">
      <w:pPr>
        <w:jc w:val="center"/>
        <w:rPr>
          <w:b/>
          <w:bCs/>
        </w:rPr>
      </w:pPr>
      <w:r>
        <w:rPr>
          <w:b/>
          <w:bCs/>
        </w:rPr>
        <w:t>END SEMESTER EXAMINATION – NOV / DEC 2024</w:t>
      </w:r>
    </w:p>
    <w:p w14:paraId="26B38E71"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1E42AE" w14:paraId="62C85938" w14:textId="77777777" w:rsidTr="0037089B">
        <w:trPr>
          <w:trHeight w:val="397"/>
          <w:jc w:val="center"/>
        </w:trPr>
        <w:tc>
          <w:tcPr>
            <w:tcW w:w="1555" w:type="dxa"/>
            <w:vAlign w:val="center"/>
          </w:tcPr>
          <w:p w14:paraId="516C4C15" w14:textId="77777777" w:rsidR="00C82BCE" w:rsidRPr="0037089B" w:rsidRDefault="00C82BCE" w:rsidP="007E575B">
            <w:pPr>
              <w:pStyle w:val="Title"/>
              <w:jc w:val="left"/>
              <w:rPr>
                <w:b/>
                <w:sz w:val="22"/>
                <w:szCs w:val="22"/>
              </w:rPr>
            </w:pPr>
            <w:r w:rsidRPr="0037089B">
              <w:rPr>
                <w:b/>
                <w:sz w:val="22"/>
                <w:szCs w:val="22"/>
              </w:rPr>
              <w:t xml:space="preserve">Course Code      </w:t>
            </w:r>
          </w:p>
        </w:tc>
        <w:tc>
          <w:tcPr>
            <w:tcW w:w="6662" w:type="dxa"/>
            <w:vAlign w:val="center"/>
          </w:tcPr>
          <w:p w14:paraId="42AFA2F6" w14:textId="77777777" w:rsidR="00C82BCE" w:rsidRPr="0037089B" w:rsidRDefault="00C82BCE" w:rsidP="007E575B">
            <w:pPr>
              <w:pStyle w:val="Title"/>
              <w:jc w:val="left"/>
              <w:rPr>
                <w:b/>
                <w:sz w:val="22"/>
                <w:szCs w:val="22"/>
              </w:rPr>
            </w:pPr>
            <w:r>
              <w:rPr>
                <w:b/>
                <w:sz w:val="22"/>
                <w:szCs w:val="22"/>
              </w:rPr>
              <w:t>18FP2031</w:t>
            </w:r>
          </w:p>
        </w:tc>
        <w:tc>
          <w:tcPr>
            <w:tcW w:w="1417" w:type="dxa"/>
            <w:vAlign w:val="center"/>
          </w:tcPr>
          <w:p w14:paraId="670B8F55" w14:textId="77777777" w:rsidR="00C82BCE" w:rsidRPr="0037089B" w:rsidRDefault="00C82BC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1869329" w14:textId="77777777" w:rsidR="00C82BCE" w:rsidRPr="0037089B" w:rsidRDefault="00C82BCE" w:rsidP="007E575B">
            <w:pPr>
              <w:pStyle w:val="Title"/>
              <w:jc w:val="left"/>
              <w:rPr>
                <w:b/>
                <w:sz w:val="22"/>
                <w:szCs w:val="22"/>
              </w:rPr>
            </w:pPr>
            <w:r w:rsidRPr="0037089B">
              <w:rPr>
                <w:b/>
                <w:sz w:val="22"/>
                <w:szCs w:val="22"/>
              </w:rPr>
              <w:t>3hrs</w:t>
            </w:r>
          </w:p>
        </w:tc>
      </w:tr>
      <w:tr w:rsidR="00C82BCE" w:rsidRPr="001E42AE" w14:paraId="22AD6E8C" w14:textId="77777777" w:rsidTr="0037089B">
        <w:trPr>
          <w:trHeight w:val="397"/>
          <w:jc w:val="center"/>
        </w:trPr>
        <w:tc>
          <w:tcPr>
            <w:tcW w:w="1555" w:type="dxa"/>
            <w:vAlign w:val="center"/>
          </w:tcPr>
          <w:p w14:paraId="3B13A491" w14:textId="77777777" w:rsidR="00C82BCE" w:rsidRPr="0037089B" w:rsidRDefault="00C82BCE" w:rsidP="007E575B">
            <w:pPr>
              <w:pStyle w:val="Title"/>
              <w:ind w:right="-160"/>
              <w:jc w:val="left"/>
              <w:rPr>
                <w:b/>
                <w:sz w:val="22"/>
                <w:szCs w:val="22"/>
              </w:rPr>
            </w:pPr>
            <w:r>
              <w:rPr>
                <w:b/>
                <w:sz w:val="22"/>
                <w:szCs w:val="22"/>
              </w:rPr>
              <w:t>Course Title</w:t>
            </w:r>
            <w:r w:rsidRPr="0037089B">
              <w:rPr>
                <w:b/>
                <w:sz w:val="22"/>
                <w:szCs w:val="22"/>
              </w:rPr>
              <w:t xml:space="preserve">     </w:t>
            </w:r>
          </w:p>
        </w:tc>
        <w:tc>
          <w:tcPr>
            <w:tcW w:w="6662" w:type="dxa"/>
            <w:vAlign w:val="center"/>
          </w:tcPr>
          <w:p w14:paraId="7B9D25BD" w14:textId="77777777" w:rsidR="00C82BCE" w:rsidRPr="0037089B" w:rsidRDefault="00C82BCE" w:rsidP="007E575B">
            <w:pPr>
              <w:pStyle w:val="Title"/>
              <w:jc w:val="left"/>
              <w:rPr>
                <w:b/>
                <w:sz w:val="22"/>
                <w:szCs w:val="22"/>
              </w:rPr>
            </w:pPr>
            <w:r>
              <w:rPr>
                <w:b/>
                <w:sz w:val="22"/>
                <w:szCs w:val="22"/>
              </w:rPr>
              <w:t>PLANTATION AND SPICES PRODUCT TECHNOLOGY</w:t>
            </w:r>
          </w:p>
        </w:tc>
        <w:tc>
          <w:tcPr>
            <w:tcW w:w="1417" w:type="dxa"/>
            <w:vAlign w:val="center"/>
          </w:tcPr>
          <w:p w14:paraId="56BDC669" w14:textId="77777777" w:rsidR="00C82BCE" w:rsidRPr="0037089B" w:rsidRDefault="00C82BCE" w:rsidP="007E575B">
            <w:pPr>
              <w:pStyle w:val="Title"/>
              <w:jc w:val="left"/>
              <w:rPr>
                <w:b/>
                <w:bCs/>
                <w:sz w:val="22"/>
                <w:szCs w:val="22"/>
              </w:rPr>
            </w:pPr>
            <w:r w:rsidRPr="0037089B">
              <w:rPr>
                <w:b/>
                <w:bCs/>
                <w:sz w:val="22"/>
                <w:szCs w:val="22"/>
              </w:rPr>
              <w:t xml:space="preserve">Max. Marks </w:t>
            </w:r>
          </w:p>
        </w:tc>
        <w:tc>
          <w:tcPr>
            <w:tcW w:w="851" w:type="dxa"/>
            <w:vAlign w:val="center"/>
          </w:tcPr>
          <w:p w14:paraId="497182A2" w14:textId="77777777" w:rsidR="00C82BCE" w:rsidRPr="0037089B" w:rsidRDefault="00C82BCE" w:rsidP="007E575B">
            <w:pPr>
              <w:pStyle w:val="Title"/>
              <w:jc w:val="left"/>
              <w:rPr>
                <w:b/>
                <w:sz w:val="22"/>
                <w:szCs w:val="22"/>
              </w:rPr>
            </w:pPr>
            <w:r w:rsidRPr="0037089B">
              <w:rPr>
                <w:b/>
                <w:sz w:val="22"/>
                <w:szCs w:val="22"/>
              </w:rPr>
              <w:t>100</w:t>
            </w:r>
          </w:p>
        </w:tc>
      </w:tr>
    </w:tbl>
    <w:p w14:paraId="7276C7B3"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82BCE" w:rsidRPr="001A02CC" w14:paraId="2320EC4A" w14:textId="77777777" w:rsidTr="00A72063">
        <w:trPr>
          <w:trHeight w:val="552"/>
        </w:trPr>
        <w:tc>
          <w:tcPr>
            <w:tcW w:w="257" w:type="pct"/>
            <w:vAlign w:val="center"/>
          </w:tcPr>
          <w:p w14:paraId="51D80BDF" w14:textId="77777777" w:rsidR="00C82BCE" w:rsidRPr="001A02CC" w:rsidRDefault="00C82BCE" w:rsidP="005133D7">
            <w:pPr>
              <w:jc w:val="center"/>
              <w:rPr>
                <w:b/>
              </w:rPr>
            </w:pPr>
            <w:r w:rsidRPr="001A02CC">
              <w:rPr>
                <w:b/>
              </w:rPr>
              <w:t>Q. No.</w:t>
            </w:r>
          </w:p>
        </w:tc>
        <w:tc>
          <w:tcPr>
            <w:tcW w:w="3985" w:type="pct"/>
            <w:gridSpan w:val="2"/>
            <w:vAlign w:val="center"/>
          </w:tcPr>
          <w:p w14:paraId="684C4EF0" w14:textId="77777777" w:rsidR="00C82BCE" w:rsidRPr="001A02CC" w:rsidRDefault="00C82BCE" w:rsidP="005133D7">
            <w:pPr>
              <w:jc w:val="center"/>
              <w:rPr>
                <w:b/>
              </w:rPr>
            </w:pPr>
            <w:r w:rsidRPr="001A02CC">
              <w:rPr>
                <w:b/>
              </w:rPr>
              <w:t>Questions</w:t>
            </w:r>
          </w:p>
        </w:tc>
        <w:tc>
          <w:tcPr>
            <w:tcW w:w="260" w:type="pct"/>
            <w:vAlign w:val="center"/>
          </w:tcPr>
          <w:p w14:paraId="527D40BA" w14:textId="77777777" w:rsidR="00C82BCE" w:rsidRPr="001A02CC" w:rsidRDefault="00C82BCE" w:rsidP="00405BDF">
            <w:pPr>
              <w:jc w:val="center"/>
              <w:rPr>
                <w:b/>
              </w:rPr>
            </w:pPr>
            <w:r w:rsidRPr="001A02CC">
              <w:rPr>
                <w:b/>
              </w:rPr>
              <w:t>CO</w:t>
            </w:r>
          </w:p>
        </w:tc>
        <w:tc>
          <w:tcPr>
            <w:tcW w:w="243" w:type="pct"/>
            <w:vAlign w:val="center"/>
          </w:tcPr>
          <w:p w14:paraId="2A28FCDC" w14:textId="77777777" w:rsidR="00C82BCE" w:rsidRPr="001A02CC" w:rsidRDefault="00C82BCE" w:rsidP="00375CD9">
            <w:pPr>
              <w:jc w:val="center"/>
              <w:rPr>
                <w:b/>
              </w:rPr>
            </w:pPr>
            <w:r w:rsidRPr="001A02CC">
              <w:rPr>
                <w:b/>
              </w:rPr>
              <w:t>BL</w:t>
            </w:r>
          </w:p>
        </w:tc>
        <w:tc>
          <w:tcPr>
            <w:tcW w:w="254" w:type="pct"/>
            <w:vAlign w:val="center"/>
          </w:tcPr>
          <w:p w14:paraId="01793CDF" w14:textId="77777777" w:rsidR="00C82BCE" w:rsidRPr="001A02CC" w:rsidRDefault="00C82BCE" w:rsidP="005133D7">
            <w:pPr>
              <w:jc w:val="center"/>
              <w:rPr>
                <w:b/>
              </w:rPr>
            </w:pPr>
            <w:r w:rsidRPr="001A02CC">
              <w:rPr>
                <w:b/>
              </w:rPr>
              <w:t>M</w:t>
            </w:r>
          </w:p>
        </w:tc>
      </w:tr>
      <w:tr w:rsidR="00C82BCE" w:rsidRPr="001A02CC" w14:paraId="72A7EAE5" w14:textId="77777777" w:rsidTr="008E4728">
        <w:trPr>
          <w:trHeight w:val="550"/>
        </w:trPr>
        <w:tc>
          <w:tcPr>
            <w:tcW w:w="5000" w:type="pct"/>
            <w:gridSpan w:val="6"/>
            <w:vAlign w:val="center"/>
          </w:tcPr>
          <w:p w14:paraId="41158BFB" w14:textId="77777777" w:rsidR="00C82BCE" w:rsidRPr="001A02CC" w:rsidRDefault="00C82BCE" w:rsidP="008C57B9">
            <w:pPr>
              <w:jc w:val="center"/>
              <w:rPr>
                <w:b/>
                <w:u w:val="single"/>
              </w:rPr>
            </w:pPr>
            <w:r w:rsidRPr="001A02CC">
              <w:rPr>
                <w:b/>
                <w:u w:val="single"/>
              </w:rPr>
              <w:t>PART – A (10 X 1 = 10 MARKS)</w:t>
            </w:r>
          </w:p>
        </w:tc>
      </w:tr>
      <w:tr w:rsidR="00C82BCE" w:rsidRPr="001A02CC" w14:paraId="2DE69959" w14:textId="77777777" w:rsidTr="00A72063">
        <w:trPr>
          <w:trHeight w:val="283"/>
        </w:trPr>
        <w:tc>
          <w:tcPr>
            <w:tcW w:w="257" w:type="pct"/>
            <w:vAlign w:val="bottom"/>
          </w:tcPr>
          <w:p w14:paraId="2EEB3918" w14:textId="77777777" w:rsidR="00C82BCE" w:rsidRPr="001A02CC" w:rsidRDefault="00C82BCE" w:rsidP="00D21B4B">
            <w:pPr>
              <w:jc w:val="center"/>
            </w:pPr>
            <w:r w:rsidRPr="001A02CC">
              <w:t>1.</w:t>
            </w:r>
          </w:p>
        </w:tc>
        <w:tc>
          <w:tcPr>
            <w:tcW w:w="3985" w:type="pct"/>
            <w:gridSpan w:val="2"/>
            <w:vAlign w:val="bottom"/>
          </w:tcPr>
          <w:p w14:paraId="10FA28C3" w14:textId="77777777" w:rsidR="00C82BCE" w:rsidRPr="001A02CC" w:rsidRDefault="00C82BCE" w:rsidP="00D21B4B">
            <w:pPr>
              <w:autoSpaceDE w:val="0"/>
              <w:autoSpaceDN w:val="0"/>
              <w:adjustRightInd w:val="0"/>
            </w:pPr>
            <w:r w:rsidRPr="001A02CC">
              <w:t>Name the commercially grown coffee species.</w:t>
            </w:r>
          </w:p>
        </w:tc>
        <w:tc>
          <w:tcPr>
            <w:tcW w:w="260" w:type="pct"/>
            <w:vAlign w:val="bottom"/>
          </w:tcPr>
          <w:p w14:paraId="67FA688D" w14:textId="77777777" w:rsidR="00C82BCE" w:rsidRPr="001A02CC" w:rsidRDefault="00C82BCE" w:rsidP="00D21B4B">
            <w:pPr>
              <w:jc w:val="center"/>
            </w:pPr>
            <w:r w:rsidRPr="001A02CC">
              <w:t>CO1</w:t>
            </w:r>
          </w:p>
        </w:tc>
        <w:tc>
          <w:tcPr>
            <w:tcW w:w="243" w:type="pct"/>
            <w:vAlign w:val="bottom"/>
          </w:tcPr>
          <w:p w14:paraId="0C89CD68" w14:textId="77777777" w:rsidR="00C82BCE" w:rsidRPr="001A02CC" w:rsidRDefault="00C82BCE" w:rsidP="00D21B4B">
            <w:pPr>
              <w:jc w:val="center"/>
            </w:pPr>
            <w:r w:rsidRPr="001A02CC">
              <w:t>R</w:t>
            </w:r>
          </w:p>
        </w:tc>
        <w:tc>
          <w:tcPr>
            <w:tcW w:w="254" w:type="pct"/>
            <w:vAlign w:val="bottom"/>
          </w:tcPr>
          <w:p w14:paraId="1D99BCA4" w14:textId="77777777" w:rsidR="00C82BCE" w:rsidRPr="001A02CC" w:rsidRDefault="00C82BCE" w:rsidP="00D21B4B">
            <w:pPr>
              <w:jc w:val="center"/>
            </w:pPr>
            <w:r w:rsidRPr="001A02CC">
              <w:t>1</w:t>
            </w:r>
          </w:p>
        </w:tc>
      </w:tr>
      <w:tr w:rsidR="00C82BCE" w:rsidRPr="001A02CC" w14:paraId="2E58CE06" w14:textId="77777777" w:rsidTr="00A72063">
        <w:trPr>
          <w:trHeight w:val="283"/>
        </w:trPr>
        <w:tc>
          <w:tcPr>
            <w:tcW w:w="257" w:type="pct"/>
            <w:vAlign w:val="bottom"/>
          </w:tcPr>
          <w:p w14:paraId="0295C6E6" w14:textId="77777777" w:rsidR="00C82BCE" w:rsidRPr="001A02CC" w:rsidRDefault="00C82BCE" w:rsidP="00D21B4B">
            <w:pPr>
              <w:jc w:val="center"/>
            </w:pPr>
            <w:r w:rsidRPr="001A02CC">
              <w:t>2.</w:t>
            </w:r>
          </w:p>
        </w:tc>
        <w:tc>
          <w:tcPr>
            <w:tcW w:w="3985" w:type="pct"/>
            <w:gridSpan w:val="2"/>
            <w:vAlign w:val="bottom"/>
          </w:tcPr>
          <w:p w14:paraId="46FC17AE" w14:textId="77777777" w:rsidR="00C82BCE" w:rsidRPr="001A02CC" w:rsidRDefault="00C82BCE" w:rsidP="00D21B4B">
            <w:r w:rsidRPr="001A02CC">
              <w:t>Define coffee hulling process.</w:t>
            </w:r>
          </w:p>
        </w:tc>
        <w:tc>
          <w:tcPr>
            <w:tcW w:w="260" w:type="pct"/>
            <w:vAlign w:val="bottom"/>
          </w:tcPr>
          <w:p w14:paraId="50255BE8" w14:textId="77777777" w:rsidR="00C82BCE" w:rsidRPr="001A02CC" w:rsidRDefault="00C82BCE" w:rsidP="00D21B4B">
            <w:pPr>
              <w:jc w:val="center"/>
            </w:pPr>
            <w:r w:rsidRPr="001A02CC">
              <w:t>CO1</w:t>
            </w:r>
          </w:p>
        </w:tc>
        <w:tc>
          <w:tcPr>
            <w:tcW w:w="243" w:type="pct"/>
            <w:vAlign w:val="bottom"/>
          </w:tcPr>
          <w:p w14:paraId="4443C120" w14:textId="77777777" w:rsidR="00C82BCE" w:rsidRPr="001A02CC" w:rsidRDefault="00C82BCE" w:rsidP="00D21B4B">
            <w:pPr>
              <w:jc w:val="center"/>
            </w:pPr>
            <w:r w:rsidRPr="001A02CC">
              <w:t>R</w:t>
            </w:r>
          </w:p>
        </w:tc>
        <w:tc>
          <w:tcPr>
            <w:tcW w:w="254" w:type="pct"/>
            <w:vAlign w:val="bottom"/>
          </w:tcPr>
          <w:p w14:paraId="7654CD67" w14:textId="77777777" w:rsidR="00C82BCE" w:rsidRPr="001A02CC" w:rsidRDefault="00C82BCE" w:rsidP="00D21B4B">
            <w:pPr>
              <w:jc w:val="center"/>
            </w:pPr>
            <w:r w:rsidRPr="001A02CC">
              <w:t>1</w:t>
            </w:r>
          </w:p>
        </w:tc>
      </w:tr>
      <w:tr w:rsidR="00C82BCE" w:rsidRPr="001A02CC" w14:paraId="505778F1" w14:textId="77777777" w:rsidTr="00A72063">
        <w:trPr>
          <w:trHeight w:val="283"/>
        </w:trPr>
        <w:tc>
          <w:tcPr>
            <w:tcW w:w="257" w:type="pct"/>
            <w:vAlign w:val="bottom"/>
          </w:tcPr>
          <w:p w14:paraId="1FE47B59" w14:textId="77777777" w:rsidR="00C82BCE" w:rsidRPr="001A02CC" w:rsidRDefault="00C82BCE" w:rsidP="00D21B4B">
            <w:pPr>
              <w:jc w:val="center"/>
            </w:pPr>
            <w:r w:rsidRPr="001A02CC">
              <w:t>3.</w:t>
            </w:r>
          </w:p>
        </w:tc>
        <w:tc>
          <w:tcPr>
            <w:tcW w:w="3985" w:type="pct"/>
            <w:gridSpan w:val="2"/>
            <w:vAlign w:val="bottom"/>
          </w:tcPr>
          <w:p w14:paraId="1B5CBD88" w14:textId="77777777" w:rsidR="00C82BCE" w:rsidRPr="001A02CC" w:rsidRDefault="00C82BCE" w:rsidP="00D21B4B">
            <w:r w:rsidRPr="001A02CC">
              <w:t>Mention the key indicator to stop the fermentation process in green brick tea.</w:t>
            </w:r>
          </w:p>
        </w:tc>
        <w:tc>
          <w:tcPr>
            <w:tcW w:w="260" w:type="pct"/>
            <w:vAlign w:val="bottom"/>
          </w:tcPr>
          <w:p w14:paraId="4FDFC6B9" w14:textId="77777777" w:rsidR="00C82BCE" w:rsidRPr="001A02CC" w:rsidRDefault="00C82BCE" w:rsidP="00D21B4B">
            <w:pPr>
              <w:jc w:val="center"/>
            </w:pPr>
            <w:r w:rsidRPr="001A02CC">
              <w:t>CO1</w:t>
            </w:r>
          </w:p>
        </w:tc>
        <w:tc>
          <w:tcPr>
            <w:tcW w:w="243" w:type="pct"/>
            <w:vAlign w:val="bottom"/>
          </w:tcPr>
          <w:p w14:paraId="56D78983" w14:textId="77777777" w:rsidR="00C82BCE" w:rsidRPr="001A02CC" w:rsidRDefault="00C82BCE" w:rsidP="00D21B4B">
            <w:pPr>
              <w:jc w:val="center"/>
            </w:pPr>
            <w:r w:rsidRPr="001A02CC">
              <w:t>R</w:t>
            </w:r>
          </w:p>
        </w:tc>
        <w:tc>
          <w:tcPr>
            <w:tcW w:w="254" w:type="pct"/>
            <w:vAlign w:val="bottom"/>
          </w:tcPr>
          <w:p w14:paraId="25C34C6B" w14:textId="77777777" w:rsidR="00C82BCE" w:rsidRPr="001A02CC" w:rsidRDefault="00C82BCE" w:rsidP="00D21B4B">
            <w:pPr>
              <w:jc w:val="center"/>
            </w:pPr>
            <w:r w:rsidRPr="001A02CC">
              <w:t>1</w:t>
            </w:r>
          </w:p>
        </w:tc>
      </w:tr>
      <w:tr w:rsidR="00C82BCE" w:rsidRPr="001A02CC" w14:paraId="60E8E604" w14:textId="77777777" w:rsidTr="00A72063">
        <w:trPr>
          <w:trHeight w:val="283"/>
        </w:trPr>
        <w:tc>
          <w:tcPr>
            <w:tcW w:w="257" w:type="pct"/>
            <w:vAlign w:val="bottom"/>
          </w:tcPr>
          <w:p w14:paraId="46C787BF" w14:textId="77777777" w:rsidR="00C82BCE" w:rsidRPr="001A02CC" w:rsidRDefault="00C82BCE" w:rsidP="00D21B4B">
            <w:pPr>
              <w:jc w:val="center"/>
            </w:pPr>
            <w:r w:rsidRPr="001A02CC">
              <w:t>4.</w:t>
            </w:r>
          </w:p>
        </w:tc>
        <w:tc>
          <w:tcPr>
            <w:tcW w:w="3985" w:type="pct"/>
            <w:gridSpan w:val="2"/>
            <w:vAlign w:val="bottom"/>
          </w:tcPr>
          <w:p w14:paraId="6FAF8E30" w14:textId="77777777" w:rsidR="00C82BCE" w:rsidRPr="001A02CC" w:rsidRDefault="00C82BCE" w:rsidP="001A02CC">
            <w:r w:rsidRPr="001A02CC">
              <w:rPr>
                <w:color w:val="000000"/>
              </w:rPr>
              <w:t>Give an example for fermented and non-fermented tea.</w:t>
            </w:r>
          </w:p>
        </w:tc>
        <w:tc>
          <w:tcPr>
            <w:tcW w:w="260" w:type="pct"/>
            <w:vAlign w:val="bottom"/>
          </w:tcPr>
          <w:p w14:paraId="3CEEC58B" w14:textId="77777777" w:rsidR="00C82BCE" w:rsidRPr="001A02CC" w:rsidRDefault="00C82BCE" w:rsidP="00D21B4B">
            <w:pPr>
              <w:jc w:val="center"/>
            </w:pPr>
            <w:r w:rsidRPr="001A02CC">
              <w:t>CO1</w:t>
            </w:r>
          </w:p>
        </w:tc>
        <w:tc>
          <w:tcPr>
            <w:tcW w:w="243" w:type="pct"/>
            <w:vAlign w:val="bottom"/>
          </w:tcPr>
          <w:p w14:paraId="2F1D33F3" w14:textId="77777777" w:rsidR="00C82BCE" w:rsidRPr="001A02CC" w:rsidRDefault="00C82BCE" w:rsidP="00D21B4B">
            <w:pPr>
              <w:jc w:val="center"/>
            </w:pPr>
            <w:r w:rsidRPr="001A02CC">
              <w:t>U</w:t>
            </w:r>
          </w:p>
        </w:tc>
        <w:tc>
          <w:tcPr>
            <w:tcW w:w="254" w:type="pct"/>
            <w:vAlign w:val="bottom"/>
          </w:tcPr>
          <w:p w14:paraId="0E5EAB93" w14:textId="77777777" w:rsidR="00C82BCE" w:rsidRPr="001A02CC" w:rsidRDefault="00C82BCE" w:rsidP="00D21B4B">
            <w:pPr>
              <w:jc w:val="center"/>
            </w:pPr>
            <w:r w:rsidRPr="001A02CC">
              <w:t>1</w:t>
            </w:r>
          </w:p>
        </w:tc>
      </w:tr>
      <w:tr w:rsidR="00C82BCE" w:rsidRPr="001A02CC" w14:paraId="349DB83E" w14:textId="77777777" w:rsidTr="00A72063">
        <w:trPr>
          <w:trHeight w:val="283"/>
        </w:trPr>
        <w:tc>
          <w:tcPr>
            <w:tcW w:w="257" w:type="pct"/>
            <w:vAlign w:val="bottom"/>
          </w:tcPr>
          <w:p w14:paraId="61CD0975" w14:textId="77777777" w:rsidR="00C82BCE" w:rsidRPr="001A02CC" w:rsidRDefault="00C82BCE" w:rsidP="00D21B4B">
            <w:pPr>
              <w:jc w:val="center"/>
            </w:pPr>
            <w:r w:rsidRPr="001A02CC">
              <w:t>5.</w:t>
            </w:r>
          </w:p>
        </w:tc>
        <w:tc>
          <w:tcPr>
            <w:tcW w:w="3985" w:type="pct"/>
            <w:gridSpan w:val="2"/>
            <w:vAlign w:val="bottom"/>
          </w:tcPr>
          <w:p w14:paraId="11F0BDD3" w14:textId="77777777" w:rsidR="00C82BCE" w:rsidRPr="001A02CC" w:rsidRDefault="00C82BCE" w:rsidP="00D21B4B">
            <w:pPr>
              <w:pStyle w:val="Default"/>
            </w:pPr>
            <w:r w:rsidRPr="001A02CC">
              <w:t>Mention the fat content in high fat cocoa cake.</w:t>
            </w:r>
          </w:p>
        </w:tc>
        <w:tc>
          <w:tcPr>
            <w:tcW w:w="260" w:type="pct"/>
            <w:vAlign w:val="bottom"/>
          </w:tcPr>
          <w:p w14:paraId="5BAF05D7" w14:textId="77777777" w:rsidR="00C82BCE" w:rsidRPr="001A02CC" w:rsidRDefault="00C82BCE" w:rsidP="00D21B4B">
            <w:pPr>
              <w:jc w:val="center"/>
            </w:pPr>
            <w:r w:rsidRPr="001A02CC">
              <w:t>CO2</w:t>
            </w:r>
          </w:p>
        </w:tc>
        <w:tc>
          <w:tcPr>
            <w:tcW w:w="243" w:type="pct"/>
            <w:vAlign w:val="bottom"/>
          </w:tcPr>
          <w:p w14:paraId="6480002A" w14:textId="77777777" w:rsidR="00C82BCE" w:rsidRPr="001A02CC" w:rsidRDefault="00C82BCE" w:rsidP="00D21B4B">
            <w:pPr>
              <w:jc w:val="center"/>
            </w:pPr>
            <w:r w:rsidRPr="001A02CC">
              <w:t>R</w:t>
            </w:r>
          </w:p>
        </w:tc>
        <w:tc>
          <w:tcPr>
            <w:tcW w:w="254" w:type="pct"/>
            <w:vAlign w:val="bottom"/>
          </w:tcPr>
          <w:p w14:paraId="1D933D27" w14:textId="77777777" w:rsidR="00C82BCE" w:rsidRPr="001A02CC" w:rsidRDefault="00C82BCE" w:rsidP="00D21B4B">
            <w:pPr>
              <w:jc w:val="center"/>
            </w:pPr>
            <w:r w:rsidRPr="001A02CC">
              <w:t>1</w:t>
            </w:r>
          </w:p>
        </w:tc>
      </w:tr>
      <w:tr w:rsidR="00C82BCE" w:rsidRPr="001A02CC" w14:paraId="5B9CC3C5" w14:textId="77777777" w:rsidTr="00A72063">
        <w:trPr>
          <w:trHeight w:val="283"/>
        </w:trPr>
        <w:tc>
          <w:tcPr>
            <w:tcW w:w="257" w:type="pct"/>
            <w:vAlign w:val="bottom"/>
          </w:tcPr>
          <w:p w14:paraId="21B1E968" w14:textId="77777777" w:rsidR="00C82BCE" w:rsidRPr="001A02CC" w:rsidRDefault="00C82BCE" w:rsidP="00D21B4B">
            <w:pPr>
              <w:jc w:val="center"/>
            </w:pPr>
            <w:r w:rsidRPr="001A02CC">
              <w:t>6.</w:t>
            </w:r>
          </w:p>
        </w:tc>
        <w:tc>
          <w:tcPr>
            <w:tcW w:w="3985" w:type="pct"/>
            <w:gridSpan w:val="2"/>
            <w:vAlign w:val="bottom"/>
          </w:tcPr>
          <w:p w14:paraId="41540E2D" w14:textId="77777777" w:rsidR="00C82BCE" w:rsidRPr="001A02CC" w:rsidRDefault="00C82BCE" w:rsidP="00D21B4B">
            <w:r w:rsidRPr="001A02CC">
              <w:rPr>
                <w:color w:val="000000"/>
              </w:rPr>
              <w:t>Define panning in chocolate making.</w:t>
            </w:r>
          </w:p>
        </w:tc>
        <w:tc>
          <w:tcPr>
            <w:tcW w:w="260" w:type="pct"/>
            <w:vAlign w:val="bottom"/>
          </w:tcPr>
          <w:p w14:paraId="50B0B48E" w14:textId="77777777" w:rsidR="00C82BCE" w:rsidRPr="001A02CC" w:rsidRDefault="00C82BCE" w:rsidP="00D21B4B">
            <w:pPr>
              <w:jc w:val="center"/>
            </w:pPr>
            <w:r w:rsidRPr="001A02CC">
              <w:t>CO2</w:t>
            </w:r>
          </w:p>
        </w:tc>
        <w:tc>
          <w:tcPr>
            <w:tcW w:w="243" w:type="pct"/>
            <w:vAlign w:val="bottom"/>
          </w:tcPr>
          <w:p w14:paraId="260B8E1E" w14:textId="77777777" w:rsidR="00C82BCE" w:rsidRPr="001A02CC" w:rsidRDefault="00C82BCE" w:rsidP="00D21B4B">
            <w:pPr>
              <w:jc w:val="center"/>
            </w:pPr>
            <w:r w:rsidRPr="001A02CC">
              <w:t>R</w:t>
            </w:r>
          </w:p>
        </w:tc>
        <w:tc>
          <w:tcPr>
            <w:tcW w:w="254" w:type="pct"/>
            <w:vAlign w:val="bottom"/>
          </w:tcPr>
          <w:p w14:paraId="2457E945" w14:textId="77777777" w:rsidR="00C82BCE" w:rsidRPr="001A02CC" w:rsidRDefault="00C82BCE" w:rsidP="00D21B4B">
            <w:pPr>
              <w:jc w:val="center"/>
            </w:pPr>
            <w:r w:rsidRPr="001A02CC">
              <w:t>1</w:t>
            </w:r>
          </w:p>
        </w:tc>
      </w:tr>
      <w:tr w:rsidR="00C82BCE" w:rsidRPr="001A02CC" w14:paraId="10679A4F" w14:textId="77777777" w:rsidTr="00A72063">
        <w:trPr>
          <w:trHeight w:val="283"/>
        </w:trPr>
        <w:tc>
          <w:tcPr>
            <w:tcW w:w="257" w:type="pct"/>
            <w:vAlign w:val="bottom"/>
          </w:tcPr>
          <w:p w14:paraId="280F5640" w14:textId="77777777" w:rsidR="00C82BCE" w:rsidRPr="001A02CC" w:rsidRDefault="00C82BCE" w:rsidP="00D21B4B">
            <w:pPr>
              <w:jc w:val="center"/>
            </w:pPr>
            <w:r w:rsidRPr="001A02CC">
              <w:t>7.</w:t>
            </w:r>
          </w:p>
        </w:tc>
        <w:tc>
          <w:tcPr>
            <w:tcW w:w="3985" w:type="pct"/>
            <w:gridSpan w:val="2"/>
            <w:vAlign w:val="bottom"/>
          </w:tcPr>
          <w:p w14:paraId="6F6CAE7D" w14:textId="77777777" w:rsidR="00C82BCE" w:rsidRPr="001A02CC" w:rsidRDefault="00C82BCE" w:rsidP="00D21B4B">
            <w:pPr>
              <w:pStyle w:val="ListParagraph"/>
              <w:ind w:left="0"/>
              <w:rPr>
                <w:noProof/>
                <w:lang w:eastAsia="zh-TW"/>
              </w:rPr>
            </w:pPr>
            <w:r w:rsidRPr="001A02CC">
              <w:rPr>
                <w:color w:val="000000"/>
              </w:rPr>
              <w:t>Name the food grade solvents used in solvent extraction process.</w:t>
            </w:r>
          </w:p>
        </w:tc>
        <w:tc>
          <w:tcPr>
            <w:tcW w:w="260" w:type="pct"/>
            <w:vAlign w:val="bottom"/>
          </w:tcPr>
          <w:p w14:paraId="376ED810" w14:textId="77777777" w:rsidR="00C82BCE" w:rsidRPr="001A02CC" w:rsidRDefault="00C82BCE" w:rsidP="00D21B4B">
            <w:pPr>
              <w:jc w:val="center"/>
            </w:pPr>
            <w:r w:rsidRPr="001A02CC">
              <w:t>CO5</w:t>
            </w:r>
          </w:p>
        </w:tc>
        <w:tc>
          <w:tcPr>
            <w:tcW w:w="243" w:type="pct"/>
            <w:vAlign w:val="bottom"/>
          </w:tcPr>
          <w:p w14:paraId="3263B1F5" w14:textId="77777777" w:rsidR="00C82BCE" w:rsidRPr="001A02CC" w:rsidRDefault="00C82BCE" w:rsidP="00D21B4B">
            <w:pPr>
              <w:jc w:val="center"/>
            </w:pPr>
            <w:r w:rsidRPr="001A02CC">
              <w:t>R</w:t>
            </w:r>
          </w:p>
        </w:tc>
        <w:tc>
          <w:tcPr>
            <w:tcW w:w="254" w:type="pct"/>
            <w:vAlign w:val="bottom"/>
          </w:tcPr>
          <w:p w14:paraId="35AEDD2B" w14:textId="77777777" w:rsidR="00C82BCE" w:rsidRPr="001A02CC" w:rsidRDefault="00C82BCE" w:rsidP="00D21B4B">
            <w:pPr>
              <w:jc w:val="center"/>
            </w:pPr>
            <w:r w:rsidRPr="001A02CC">
              <w:t>1</w:t>
            </w:r>
          </w:p>
        </w:tc>
      </w:tr>
      <w:tr w:rsidR="00C82BCE" w:rsidRPr="001A02CC" w14:paraId="1B8303C3" w14:textId="77777777" w:rsidTr="00A72063">
        <w:trPr>
          <w:trHeight w:val="283"/>
        </w:trPr>
        <w:tc>
          <w:tcPr>
            <w:tcW w:w="257" w:type="pct"/>
            <w:vAlign w:val="bottom"/>
          </w:tcPr>
          <w:p w14:paraId="71977A73" w14:textId="77777777" w:rsidR="00C82BCE" w:rsidRPr="001A02CC" w:rsidRDefault="00C82BCE" w:rsidP="00D21B4B">
            <w:pPr>
              <w:jc w:val="center"/>
            </w:pPr>
            <w:r w:rsidRPr="001A02CC">
              <w:t>8.</w:t>
            </w:r>
          </w:p>
        </w:tc>
        <w:tc>
          <w:tcPr>
            <w:tcW w:w="3985" w:type="pct"/>
            <w:gridSpan w:val="2"/>
            <w:vAlign w:val="bottom"/>
          </w:tcPr>
          <w:p w14:paraId="5B417EFE" w14:textId="77777777" w:rsidR="00C82BCE" w:rsidRPr="001A02CC" w:rsidRDefault="00C82BCE" w:rsidP="00D21B4B">
            <w:pPr>
              <w:rPr>
                <w:b/>
                <w:bCs/>
              </w:rPr>
            </w:pPr>
            <w:r w:rsidRPr="001A02CC">
              <w:rPr>
                <w:color w:val="000000"/>
              </w:rPr>
              <w:t>Define encapsulation.</w:t>
            </w:r>
          </w:p>
        </w:tc>
        <w:tc>
          <w:tcPr>
            <w:tcW w:w="260" w:type="pct"/>
            <w:vAlign w:val="bottom"/>
          </w:tcPr>
          <w:p w14:paraId="7AB1C1CB" w14:textId="77777777" w:rsidR="00C82BCE" w:rsidRPr="001A02CC" w:rsidRDefault="00C82BCE" w:rsidP="00D21B4B">
            <w:pPr>
              <w:jc w:val="center"/>
            </w:pPr>
            <w:r w:rsidRPr="001A02CC">
              <w:t>CO5</w:t>
            </w:r>
          </w:p>
        </w:tc>
        <w:tc>
          <w:tcPr>
            <w:tcW w:w="243" w:type="pct"/>
            <w:vAlign w:val="bottom"/>
          </w:tcPr>
          <w:p w14:paraId="10647BB0" w14:textId="77777777" w:rsidR="00C82BCE" w:rsidRPr="001A02CC" w:rsidRDefault="00C82BCE" w:rsidP="00D21B4B">
            <w:pPr>
              <w:jc w:val="center"/>
            </w:pPr>
            <w:r w:rsidRPr="001A02CC">
              <w:t>R</w:t>
            </w:r>
          </w:p>
        </w:tc>
        <w:tc>
          <w:tcPr>
            <w:tcW w:w="254" w:type="pct"/>
            <w:vAlign w:val="bottom"/>
          </w:tcPr>
          <w:p w14:paraId="79E9DAFD" w14:textId="77777777" w:rsidR="00C82BCE" w:rsidRPr="001A02CC" w:rsidRDefault="00C82BCE" w:rsidP="00D21B4B">
            <w:pPr>
              <w:jc w:val="center"/>
            </w:pPr>
            <w:r w:rsidRPr="001A02CC">
              <w:t>1</w:t>
            </w:r>
          </w:p>
        </w:tc>
      </w:tr>
      <w:tr w:rsidR="00C82BCE" w:rsidRPr="001A02CC" w14:paraId="68FE01B1" w14:textId="77777777" w:rsidTr="00A72063">
        <w:trPr>
          <w:trHeight w:val="283"/>
        </w:trPr>
        <w:tc>
          <w:tcPr>
            <w:tcW w:w="257" w:type="pct"/>
            <w:vAlign w:val="bottom"/>
          </w:tcPr>
          <w:p w14:paraId="0C342064" w14:textId="77777777" w:rsidR="00C82BCE" w:rsidRPr="001A02CC" w:rsidRDefault="00C82BCE" w:rsidP="00D21B4B">
            <w:pPr>
              <w:jc w:val="center"/>
            </w:pPr>
            <w:r w:rsidRPr="001A02CC">
              <w:t>9.</w:t>
            </w:r>
          </w:p>
        </w:tc>
        <w:tc>
          <w:tcPr>
            <w:tcW w:w="3985" w:type="pct"/>
            <w:gridSpan w:val="2"/>
            <w:vAlign w:val="bottom"/>
          </w:tcPr>
          <w:p w14:paraId="46CB59EB" w14:textId="77777777" w:rsidR="00C82BCE" w:rsidRPr="001A02CC" w:rsidRDefault="00C82BCE" w:rsidP="00D21B4B">
            <w:pPr>
              <w:pStyle w:val="ListParagraph"/>
              <w:ind w:left="0"/>
              <w:rPr>
                <w:noProof/>
                <w:lang w:eastAsia="zh-TW"/>
              </w:rPr>
            </w:pPr>
            <w:r w:rsidRPr="001A02CC">
              <w:rPr>
                <w:color w:val="000000"/>
                <w:shd w:val="clear" w:color="auto" w:fill="FFFFFF"/>
              </w:rPr>
              <w:t>Name the component responsible for yellow colour in turmeric.</w:t>
            </w:r>
          </w:p>
        </w:tc>
        <w:tc>
          <w:tcPr>
            <w:tcW w:w="260" w:type="pct"/>
            <w:vAlign w:val="bottom"/>
          </w:tcPr>
          <w:p w14:paraId="0245720E" w14:textId="77777777" w:rsidR="00C82BCE" w:rsidRPr="001A02CC" w:rsidRDefault="00C82BCE" w:rsidP="00D21B4B">
            <w:pPr>
              <w:jc w:val="center"/>
            </w:pPr>
            <w:r w:rsidRPr="001A02CC">
              <w:t>CO4</w:t>
            </w:r>
          </w:p>
        </w:tc>
        <w:tc>
          <w:tcPr>
            <w:tcW w:w="243" w:type="pct"/>
            <w:vAlign w:val="bottom"/>
          </w:tcPr>
          <w:p w14:paraId="3D3522DB" w14:textId="77777777" w:rsidR="00C82BCE" w:rsidRPr="001A02CC" w:rsidRDefault="00C82BCE" w:rsidP="00D21B4B">
            <w:pPr>
              <w:jc w:val="center"/>
            </w:pPr>
            <w:r w:rsidRPr="001A02CC">
              <w:t>R</w:t>
            </w:r>
          </w:p>
        </w:tc>
        <w:tc>
          <w:tcPr>
            <w:tcW w:w="254" w:type="pct"/>
            <w:vAlign w:val="bottom"/>
          </w:tcPr>
          <w:p w14:paraId="3A870600" w14:textId="77777777" w:rsidR="00C82BCE" w:rsidRPr="001A02CC" w:rsidRDefault="00C82BCE" w:rsidP="00D21B4B">
            <w:pPr>
              <w:jc w:val="center"/>
            </w:pPr>
            <w:r w:rsidRPr="001A02CC">
              <w:t>1</w:t>
            </w:r>
          </w:p>
        </w:tc>
      </w:tr>
      <w:tr w:rsidR="00C82BCE" w:rsidRPr="001A02CC" w14:paraId="505A3FDA" w14:textId="77777777" w:rsidTr="00A72063">
        <w:trPr>
          <w:trHeight w:val="283"/>
        </w:trPr>
        <w:tc>
          <w:tcPr>
            <w:tcW w:w="257" w:type="pct"/>
            <w:vAlign w:val="bottom"/>
          </w:tcPr>
          <w:p w14:paraId="7393DF61" w14:textId="77777777" w:rsidR="00C82BCE" w:rsidRPr="001A02CC" w:rsidRDefault="00C82BCE" w:rsidP="00D21B4B">
            <w:pPr>
              <w:jc w:val="center"/>
            </w:pPr>
            <w:r w:rsidRPr="001A02CC">
              <w:t>10.</w:t>
            </w:r>
          </w:p>
        </w:tc>
        <w:tc>
          <w:tcPr>
            <w:tcW w:w="3985" w:type="pct"/>
            <w:gridSpan w:val="2"/>
            <w:vAlign w:val="bottom"/>
          </w:tcPr>
          <w:p w14:paraId="0AED84A7" w14:textId="77777777" w:rsidR="00C82BCE" w:rsidRPr="001A02CC" w:rsidRDefault="00C82BCE" w:rsidP="00D21B4B">
            <w:r w:rsidRPr="001A02CC">
              <w:rPr>
                <w:color w:val="000000"/>
              </w:rPr>
              <w:t>Mention the method used to measure the pungency in chilli.</w:t>
            </w:r>
          </w:p>
        </w:tc>
        <w:tc>
          <w:tcPr>
            <w:tcW w:w="260" w:type="pct"/>
            <w:vAlign w:val="bottom"/>
          </w:tcPr>
          <w:p w14:paraId="5506AA3F" w14:textId="77777777" w:rsidR="00C82BCE" w:rsidRPr="001A02CC" w:rsidRDefault="00C82BCE" w:rsidP="00D21B4B">
            <w:pPr>
              <w:jc w:val="center"/>
            </w:pPr>
            <w:r w:rsidRPr="001A02CC">
              <w:t>CO4</w:t>
            </w:r>
          </w:p>
        </w:tc>
        <w:tc>
          <w:tcPr>
            <w:tcW w:w="243" w:type="pct"/>
            <w:vAlign w:val="bottom"/>
          </w:tcPr>
          <w:p w14:paraId="7BBE19D6" w14:textId="77777777" w:rsidR="00C82BCE" w:rsidRPr="001A02CC" w:rsidRDefault="00C82BCE" w:rsidP="00D21B4B">
            <w:pPr>
              <w:jc w:val="center"/>
            </w:pPr>
            <w:r w:rsidRPr="001A02CC">
              <w:t>R</w:t>
            </w:r>
          </w:p>
        </w:tc>
        <w:tc>
          <w:tcPr>
            <w:tcW w:w="254" w:type="pct"/>
            <w:vAlign w:val="bottom"/>
          </w:tcPr>
          <w:p w14:paraId="46F2169C" w14:textId="77777777" w:rsidR="00C82BCE" w:rsidRPr="001A02CC" w:rsidRDefault="00C82BCE" w:rsidP="00D21B4B">
            <w:pPr>
              <w:jc w:val="center"/>
            </w:pPr>
            <w:r w:rsidRPr="001A02CC">
              <w:t>1</w:t>
            </w:r>
          </w:p>
        </w:tc>
      </w:tr>
      <w:tr w:rsidR="00C82BCE" w:rsidRPr="001A02CC" w14:paraId="78152C03" w14:textId="77777777" w:rsidTr="0037089B">
        <w:trPr>
          <w:trHeight w:val="552"/>
        </w:trPr>
        <w:tc>
          <w:tcPr>
            <w:tcW w:w="5000" w:type="pct"/>
            <w:gridSpan w:val="6"/>
            <w:vAlign w:val="center"/>
          </w:tcPr>
          <w:p w14:paraId="31507E97" w14:textId="77777777" w:rsidR="00C82BCE" w:rsidRPr="001A02CC" w:rsidRDefault="00C82BCE" w:rsidP="008C57B9">
            <w:pPr>
              <w:jc w:val="center"/>
              <w:rPr>
                <w:b/>
                <w:u w:val="single"/>
              </w:rPr>
            </w:pPr>
            <w:r w:rsidRPr="001A02CC">
              <w:rPr>
                <w:b/>
                <w:u w:val="single"/>
              </w:rPr>
              <w:t>PART – B (6 X 3 = 18 MARKS)</w:t>
            </w:r>
          </w:p>
        </w:tc>
      </w:tr>
      <w:tr w:rsidR="00C82BCE" w:rsidRPr="001A02CC" w14:paraId="79D37DBC" w14:textId="77777777" w:rsidTr="00A72063">
        <w:trPr>
          <w:trHeight w:val="283"/>
        </w:trPr>
        <w:tc>
          <w:tcPr>
            <w:tcW w:w="257" w:type="pct"/>
            <w:vAlign w:val="bottom"/>
          </w:tcPr>
          <w:p w14:paraId="5F466207" w14:textId="77777777" w:rsidR="00C82BCE" w:rsidRPr="001A02CC" w:rsidRDefault="00C82BCE" w:rsidP="009D0856">
            <w:pPr>
              <w:pStyle w:val="NoSpacing"/>
            </w:pPr>
            <w:r w:rsidRPr="001A02CC">
              <w:t>11.</w:t>
            </w:r>
          </w:p>
        </w:tc>
        <w:tc>
          <w:tcPr>
            <w:tcW w:w="3985" w:type="pct"/>
            <w:gridSpan w:val="2"/>
            <w:vAlign w:val="bottom"/>
          </w:tcPr>
          <w:p w14:paraId="2A2B98F6" w14:textId="77777777" w:rsidR="00C82BCE" w:rsidRPr="001A02CC" w:rsidRDefault="00C82BCE" w:rsidP="009D0856">
            <w:pPr>
              <w:pStyle w:val="NoSpacing"/>
            </w:pPr>
            <w:r>
              <w:rPr>
                <w:color w:val="000000"/>
              </w:rPr>
              <w:t xml:space="preserve">Draw </w:t>
            </w:r>
            <w:r w:rsidRPr="001A02CC">
              <w:rPr>
                <w:color w:val="000000"/>
              </w:rPr>
              <w:t>the flow chart of wet and dry processing of coffee.</w:t>
            </w:r>
          </w:p>
        </w:tc>
        <w:tc>
          <w:tcPr>
            <w:tcW w:w="260" w:type="pct"/>
            <w:vAlign w:val="bottom"/>
          </w:tcPr>
          <w:p w14:paraId="6597D6DA" w14:textId="77777777" w:rsidR="00C82BCE" w:rsidRPr="001A02CC" w:rsidRDefault="00C82BCE" w:rsidP="009D0856">
            <w:pPr>
              <w:pStyle w:val="NoSpacing"/>
              <w:jc w:val="center"/>
            </w:pPr>
            <w:r w:rsidRPr="001A02CC">
              <w:t>CO1</w:t>
            </w:r>
          </w:p>
        </w:tc>
        <w:tc>
          <w:tcPr>
            <w:tcW w:w="243" w:type="pct"/>
            <w:vAlign w:val="bottom"/>
          </w:tcPr>
          <w:p w14:paraId="0D1A5FF6" w14:textId="77777777" w:rsidR="00C82BCE" w:rsidRPr="001A02CC" w:rsidRDefault="00C82BCE" w:rsidP="009D0856">
            <w:pPr>
              <w:pStyle w:val="NoSpacing"/>
              <w:jc w:val="center"/>
            </w:pPr>
            <w:r w:rsidRPr="001A02CC">
              <w:t>U</w:t>
            </w:r>
          </w:p>
        </w:tc>
        <w:tc>
          <w:tcPr>
            <w:tcW w:w="254" w:type="pct"/>
            <w:vAlign w:val="bottom"/>
          </w:tcPr>
          <w:p w14:paraId="47E01005" w14:textId="77777777" w:rsidR="00C82BCE" w:rsidRPr="001A02CC" w:rsidRDefault="00C82BCE" w:rsidP="009D0856">
            <w:pPr>
              <w:pStyle w:val="NoSpacing"/>
              <w:jc w:val="center"/>
            </w:pPr>
            <w:r w:rsidRPr="001A02CC">
              <w:t>3</w:t>
            </w:r>
          </w:p>
        </w:tc>
      </w:tr>
      <w:tr w:rsidR="00C82BCE" w:rsidRPr="001A02CC" w14:paraId="0293B1CA" w14:textId="77777777" w:rsidTr="00A72063">
        <w:trPr>
          <w:trHeight w:val="283"/>
        </w:trPr>
        <w:tc>
          <w:tcPr>
            <w:tcW w:w="257" w:type="pct"/>
            <w:vAlign w:val="bottom"/>
          </w:tcPr>
          <w:p w14:paraId="418B810B" w14:textId="77777777" w:rsidR="00C82BCE" w:rsidRPr="001A02CC" w:rsidRDefault="00C82BCE" w:rsidP="009D0856">
            <w:pPr>
              <w:pStyle w:val="NoSpacing"/>
            </w:pPr>
            <w:r w:rsidRPr="001A02CC">
              <w:t>12.</w:t>
            </w:r>
          </w:p>
        </w:tc>
        <w:tc>
          <w:tcPr>
            <w:tcW w:w="3985" w:type="pct"/>
            <w:gridSpan w:val="2"/>
            <w:vAlign w:val="bottom"/>
          </w:tcPr>
          <w:p w14:paraId="1FE264A1" w14:textId="77777777" w:rsidR="00C82BCE" w:rsidRPr="001A02CC" w:rsidRDefault="00C82BCE" w:rsidP="009D0856">
            <w:pPr>
              <w:pStyle w:val="NoSpacing"/>
            </w:pPr>
            <w:r w:rsidRPr="001A02CC">
              <w:rPr>
                <w:color w:val="000000"/>
              </w:rPr>
              <w:t>Enumerate the changes in tea leaves during withering process.</w:t>
            </w:r>
          </w:p>
        </w:tc>
        <w:tc>
          <w:tcPr>
            <w:tcW w:w="260" w:type="pct"/>
            <w:vAlign w:val="bottom"/>
          </w:tcPr>
          <w:p w14:paraId="4B3B41F7" w14:textId="77777777" w:rsidR="00C82BCE" w:rsidRPr="001A02CC" w:rsidRDefault="00C82BCE" w:rsidP="009D0856">
            <w:pPr>
              <w:pStyle w:val="NoSpacing"/>
              <w:jc w:val="center"/>
            </w:pPr>
            <w:r w:rsidRPr="001A02CC">
              <w:t>CO1</w:t>
            </w:r>
          </w:p>
        </w:tc>
        <w:tc>
          <w:tcPr>
            <w:tcW w:w="243" w:type="pct"/>
            <w:vAlign w:val="bottom"/>
          </w:tcPr>
          <w:p w14:paraId="3B5E7387" w14:textId="77777777" w:rsidR="00C82BCE" w:rsidRPr="001A02CC" w:rsidRDefault="00C82BCE" w:rsidP="009D0856">
            <w:pPr>
              <w:pStyle w:val="NoSpacing"/>
              <w:jc w:val="center"/>
            </w:pPr>
            <w:r w:rsidRPr="001A02CC">
              <w:t>R</w:t>
            </w:r>
          </w:p>
        </w:tc>
        <w:tc>
          <w:tcPr>
            <w:tcW w:w="254" w:type="pct"/>
            <w:vAlign w:val="bottom"/>
          </w:tcPr>
          <w:p w14:paraId="3182D0DE" w14:textId="77777777" w:rsidR="00C82BCE" w:rsidRPr="001A02CC" w:rsidRDefault="00C82BCE" w:rsidP="009D0856">
            <w:pPr>
              <w:pStyle w:val="NoSpacing"/>
              <w:jc w:val="center"/>
            </w:pPr>
            <w:r w:rsidRPr="001A02CC">
              <w:t>3</w:t>
            </w:r>
          </w:p>
        </w:tc>
      </w:tr>
      <w:tr w:rsidR="00C82BCE" w:rsidRPr="001A02CC" w14:paraId="37514CE4" w14:textId="77777777" w:rsidTr="00A72063">
        <w:trPr>
          <w:trHeight w:val="283"/>
        </w:trPr>
        <w:tc>
          <w:tcPr>
            <w:tcW w:w="257" w:type="pct"/>
            <w:vAlign w:val="bottom"/>
          </w:tcPr>
          <w:p w14:paraId="77183D63" w14:textId="77777777" w:rsidR="00C82BCE" w:rsidRPr="001A02CC" w:rsidRDefault="00C82BCE" w:rsidP="009D0856">
            <w:pPr>
              <w:pStyle w:val="NoSpacing"/>
            </w:pPr>
            <w:r w:rsidRPr="001A02CC">
              <w:t>13.</w:t>
            </w:r>
          </w:p>
        </w:tc>
        <w:tc>
          <w:tcPr>
            <w:tcW w:w="3985" w:type="pct"/>
            <w:gridSpan w:val="2"/>
            <w:vAlign w:val="bottom"/>
          </w:tcPr>
          <w:p w14:paraId="77F80935" w14:textId="77777777" w:rsidR="00C82BCE" w:rsidRPr="001A02CC" w:rsidRDefault="00C82BCE" w:rsidP="009D0856">
            <w:pPr>
              <w:pStyle w:val="NoSpacing"/>
            </w:pPr>
            <w:r w:rsidRPr="001A02CC">
              <w:rPr>
                <w:color w:val="000000"/>
              </w:rPr>
              <w:t>Illustrate the process flow chart for chocolate manufacturing.</w:t>
            </w:r>
          </w:p>
        </w:tc>
        <w:tc>
          <w:tcPr>
            <w:tcW w:w="260" w:type="pct"/>
            <w:vAlign w:val="bottom"/>
          </w:tcPr>
          <w:p w14:paraId="01862BF8" w14:textId="77777777" w:rsidR="00C82BCE" w:rsidRPr="001A02CC" w:rsidRDefault="00C82BCE" w:rsidP="009D0856">
            <w:pPr>
              <w:pStyle w:val="NoSpacing"/>
              <w:jc w:val="center"/>
            </w:pPr>
            <w:r w:rsidRPr="001A02CC">
              <w:t>CO4</w:t>
            </w:r>
          </w:p>
        </w:tc>
        <w:tc>
          <w:tcPr>
            <w:tcW w:w="243" w:type="pct"/>
            <w:vAlign w:val="bottom"/>
          </w:tcPr>
          <w:p w14:paraId="13518A5C" w14:textId="77777777" w:rsidR="00C82BCE" w:rsidRPr="001A02CC" w:rsidRDefault="00C82BCE" w:rsidP="009D0856">
            <w:pPr>
              <w:pStyle w:val="NoSpacing"/>
              <w:jc w:val="center"/>
            </w:pPr>
            <w:r w:rsidRPr="001A02CC">
              <w:t>U</w:t>
            </w:r>
          </w:p>
        </w:tc>
        <w:tc>
          <w:tcPr>
            <w:tcW w:w="254" w:type="pct"/>
            <w:vAlign w:val="bottom"/>
          </w:tcPr>
          <w:p w14:paraId="3A35A6EB" w14:textId="77777777" w:rsidR="00C82BCE" w:rsidRPr="001A02CC" w:rsidRDefault="00C82BCE" w:rsidP="009D0856">
            <w:pPr>
              <w:pStyle w:val="NoSpacing"/>
              <w:jc w:val="center"/>
            </w:pPr>
            <w:r w:rsidRPr="001A02CC">
              <w:t>3</w:t>
            </w:r>
          </w:p>
        </w:tc>
      </w:tr>
      <w:tr w:rsidR="00C82BCE" w:rsidRPr="001A02CC" w14:paraId="4610D035" w14:textId="77777777" w:rsidTr="00A72063">
        <w:trPr>
          <w:trHeight w:val="283"/>
        </w:trPr>
        <w:tc>
          <w:tcPr>
            <w:tcW w:w="257" w:type="pct"/>
            <w:vAlign w:val="bottom"/>
          </w:tcPr>
          <w:p w14:paraId="44FF9BF2" w14:textId="77777777" w:rsidR="00C82BCE" w:rsidRPr="001A02CC" w:rsidRDefault="00C82BCE" w:rsidP="009D0856">
            <w:pPr>
              <w:pStyle w:val="NoSpacing"/>
            </w:pPr>
            <w:r w:rsidRPr="001A02CC">
              <w:t>14.</w:t>
            </w:r>
          </w:p>
        </w:tc>
        <w:tc>
          <w:tcPr>
            <w:tcW w:w="3985" w:type="pct"/>
            <w:gridSpan w:val="2"/>
            <w:vAlign w:val="bottom"/>
          </w:tcPr>
          <w:p w14:paraId="1D0E79F1" w14:textId="77777777" w:rsidR="00C82BCE" w:rsidRPr="001A02CC" w:rsidRDefault="00C82BCE" w:rsidP="009D0856">
            <w:pPr>
              <w:pStyle w:val="NoSpacing"/>
            </w:pPr>
            <w:r w:rsidRPr="001A02CC">
              <w:rPr>
                <w:color w:val="000000"/>
              </w:rPr>
              <w:t>Write the cold press extraction process.</w:t>
            </w:r>
          </w:p>
        </w:tc>
        <w:tc>
          <w:tcPr>
            <w:tcW w:w="260" w:type="pct"/>
            <w:vAlign w:val="bottom"/>
          </w:tcPr>
          <w:p w14:paraId="4F68E306" w14:textId="77777777" w:rsidR="00C82BCE" w:rsidRPr="001A02CC" w:rsidRDefault="00C82BCE" w:rsidP="009D0856">
            <w:pPr>
              <w:pStyle w:val="NoSpacing"/>
              <w:jc w:val="center"/>
            </w:pPr>
            <w:r w:rsidRPr="001A02CC">
              <w:t>CO5</w:t>
            </w:r>
          </w:p>
        </w:tc>
        <w:tc>
          <w:tcPr>
            <w:tcW w:w="243" w:type="pct"/>
            <w:vAlign w:val="bottom"/>
          </w:tcPr>
          <w:p w14:paraId="05DA3A2B" w14:textId="77777777" w:rsidR="00C82BCE" w:rsidRPr="001A02CC" w:rsidRDefault="00C82BCE" w:rsidP="009D0856">
            <w:pPr>
              <w:pStyle w:val="NoSpacing"/>
              <w:jc w:val="center"/>
            </w:pPr>
            <w:r w:rsidRPr="001A02CC">
              <w:t>A</w:t>
            </w:r>
          </w:p>
        </w:tc>
        <w:tc>
          <w:tcPr>
            <w:tcW w:w="254" w:type="pct"/>
            <w:vAlign w:val="bottom"/>
          </w:tcPr>
          <w:p w14:paraId="1FF6470F" w14:textId="77777777" w:rsidR="00C82BCE" w:rsidRPr="001A02CC" w:rsidRDefault="00C82BCE" w:rsidP="009D0856">
            <w:pPr>
              <w:pStyle w:val="NoSpacing"/>
              <w:jc w:val="center"/>
            </w:pPr>
            <w:r w:rsidRPr="001A02CC">
              <w:t>3</w:t>
            </w:r>
          </w:p>
        </w:tc>
      </w:tr>
      <w:tr w:rsidR="00C82BCE" w:rsidRPr="001A02CC" w14:paraId="75AE4A13" w14:textId="77777777" w:rsidTr="00A72063">
        <w:trPr>
          <w:trHeight w:val="283"/>
        </w:trPr>
        <w:tc>
          <w:tcPr>
            <w:tcW w:w="257" w:type="pct"/>
            <w:vAlign w:val="bottom"/>
          </w:tcPr>
          <w:p w14:paraId="0E105F38" w14:textId="77777777" w:rsidR="00C82BCE" w:rsidRPr="001A02CC" w:rsidRDefault="00C82BCE" w:rsidP="009D0856">
            <w:pPr>
              <w:pStyle w:val="NoSpacing"/>
            </w:pPr>
            <w:r w:rsidRPr="001A02CC">
              <w:t>15.</w:t>
            </w:r>
          </w:p>
        </w:tc>
        <w:tc>
          <w:tcPr>
            <w:tcW w:w="3985" w:type="pct"/>
            <w:gridSpan w:val="2"/>
            <w:vAlign w:val="bottom"/>
          </w:tcPr>
          <w:p w14:paraId="25219248" w14:textId="77777777" w:rsidR="00C82BCE" w:rsidRPr="001A02CC" w:rsidRDefault="00C82BCE" w:rsidP="009D0856">
            <w:pPr>
              <w:pStyle w:val="NoSpacing"/>
            </w:pPr>
            <w:r w:rsidRPr="001A02CC">
              <w:rPr>
                <w:color w:val="000000"/>
              </w:rPr>
              <w:t>State the principle of supercritical fluid extraction.</w:t>
            </w:r>
          </w:p>
        </w:tc>
        <w:tc>
          <w:tcPr>
            <w:tcW w:w="260" w:type="pct"/>
            <w:vAlign w:val="bottom"/>
          </w:tcPr>
          <w:p w14:paraId="13F58AB5" w14:textId="77777777" w:rsidR="00C82BCE" w:rsidRPr="001A02CC" w:rsidRDefault="00C82BCE" w:rsidP="009D0856">
            <w:pPr>
              <w:pStyle w:val="NoSpacing"/>
              <w:jc w:val="center"/>
            </w:pPr>
            <w:r w:rsidRPr="001A02CC">
              <w:t>CO5</w:t>
            </w:r>
          </w:p>
        </w:tc>
        <w:tc>
          <w:tcPr>
            <w:tcW w:w="243" w:type="pct"/>
            <w:vAlign w:val="bottom"/>
          </w:tcPr>
          <w:p w14:paraId="4DD6FE38" w14:textId="77777777" w:rsidR="00C82BCE" w:rsidRPr="001A02CC" w:rsidRDefault="00C82BCE" w:rsidP="009D0856">
            <w:pPr>
              <w:pStyle w:val="NoSpacing"/>
              <w:jc w:val="center"/>
            </w:pPr>
            <w:r w:rsidRPr="001A02CC">
              <w:t>R</w:t>
            </w:r>
          </w:p>
        </w:tc>
        <w:tc>
          <w:tcPr>
            <w:tcW w:w="254" w:type="pct"/>
            <w:vAlign w:val="bottom"/>
          </w:tcPr>
          <w:p w14:paraId="4BE39A96" w14:textId="77777777" w:rsidR="00C82BCE" w:rsidRPr="001A02CC" w:rsidRDefault="00C82BCE" w:rsidP="009D0856">
            <w:pPr>
              <w:pStyle w:val="NoSpacing"/>
              <w:jc w:val="center"/>
            </w:pPr>
            <w:r w:rsidRPr="001A02CC">
              <w:t>3</w:t>
            </w:r>
          </w:p>
        </w:tc>
      </w:tr>
      <w:tr w:rsidR="00C82BCE" w:rsidRPr="001A02CC" w14:paraId="13337E46" w14:textId="77777777" w:rsidTr="00A72063">
        <w:trPr>
          <w:trHeight w:val="283"/>
        </w:trPr>
        <w:tc>
          <w:tcPr>
            <w:tcW w:w="257" w:type="pct"/>
            <w:vAlign w:val="bottom"/>
          </w:tcPr>
          <w:p w14:paraId="3A5CB616" w14:textId="77777777" w:rsidR="00C82BCE" w:rsidRPr="001A02CC" w:rsidRDefault="00C82BCE" w:rsidP="009D0856">
            <w:pPr>
              <w:pStyle w:val="NoSpacing"/>
            </w:pPr>
            <w:r w:rsidRPr="001A02CC">
              <w:t>16.</w:t>
            </w:r>
          </w:p>
        </w:tc>
        <w:tc>
          <w:tcPr>
            <w:tcW w:w="3985" w:type="pct"/>
            <w:gridSpan w:val="2"/>
            <w:vAlign w:val="bottom"/>
          </w:tcPr>
          <w:p w14:paraId="11C23526" w14:textId="77777777" w:rsidR="00C82BCE" w:rsidRPr="001A02CC" w:rsidRDefault="00C82BCE" w:rsidP="009D0856">
            <w:pPr>
              <w:pStyle w:val="NoSpacing"/>
            </w:pPr>
            <w:r w:rsidRPr="001A02CC">
              <w:rPr>
                <w:color w:val="000000"/>
              </w:rPr>
              <w:t>Summarize the garlic dehydration process.</w:t>
            </w:r>
          </w:p>
        </w:tc>
        <w:tc>
          <w:tcPr>
            <w:tcW w:w="260" w:type="pct"/>
            <w:vAlign w:val="bottom"/>
          </w:tcPr>
          <w:p w14:paraId="627DAD66" w14:textId="77777777" w:rsidR="00C82BCE" w:rsidRPr="001A02CC" w:rsidRDefault="00C82BCE" w:rsidP="009D0856">
            <w:pPr>
              <w:pStyle w:val="NoSpacing"/>
              <w:jc w:val="center"/>
            </w:pPr>
            <w:r w:rsidRPr="001A02CC">
              <w:t>CO3</w:t>
            </w:r>
          </w:p>
        </w:tc>
        <w:tc>
          <w:tcPr>
            <w:tcW w:w="243" w:type="pct"/>
            <w:vAlign w:val="bottom"/>
          </w:tcPr>
          <w:p w14:paraId="0A71FD8C" w14:textId="77777777" w:rsidR="00C82BCE" w:rsidRPr="001A02CC" w:rsidRDefault="00C82BCE" w:rsidP="009D0856">
            <w:pPr>
              <w:pStyle w:val="NoSpacing"/>
              <w:jc w:val="center"/>
            </w:pPr>
            <w:r w:rsidRPr="001A02CC">
              <w:t>U</w:t>
            </w:r>
          </w:p>
        </w:tc>
        <w:tc>
          <w:tcPr>
            <w:tcW w:w="254" w:type="pct"/>
            <w:vAlign w:val="bottom"/>
          </w:tcPr>
          <w:p w14:paraId="52188F04" w14:textId="77777777" w:rsidR="00C82BCE" w:rsidRPr="001A02CC" w:rsidRDefault="00C82BCE" w:rsidP="009D0856">
            <w:pPr>
              <w:pStyle w:val="NoSpacing"/>
              <w:jc w:val="center"/>
            </w:pPr>
            <w:r w:rsidRPr="001A02CC">
              <w:t>3</w:t>
            </w:r>
          </w:p>
        </w:tc>
      </w:tr>
      <w:tr w:rsidR="00C82BCE" w:rsidRPr="001A02CC" w14:paraId="514E13F3" w14:textId="77777777" w:rsidTr="0037089B">
        <w:trPr>
          <w:trHeight w:val="552"/>
        </w:trPr>
        <w:tc>
          <w:tcPr>
            <w:tcW w:w="5000" w:type="pct"/>
            <w:gridSpan w:val="6"/>
          </w:tcPr>
          <w:p w14:paraId="397FF389" w14:textId="77777777" w:rsidR="00C82BCE" w:rsidRPr="001A02CC" w:rsidRDefault="00C82BCE" w:rsidP="00375CD9">
            <w:pPr>
              <w:jc w:val="center"/>
              <w:rPr>
                <w:b/>
                <w:u w:val="single"/>
              </w:rPr>
            </w:pPr>
            <w:r w:rsidRPr="001A02CC">
              <w:rPr>
                <w:b/>
                <w:u w:val="single"/>
              </w:rPr>
              <w:t>PART – C (6 X 12 = 72 MARKS)</w:t>
            </w:r>
          </w:p>
          <w:p w14:paraId="7CAE99C5" w14:textId="77777777" w:rsidR="00C82BCE" w:rsidRPr="001A02CC" w:rsidRDefault="00C82BCE" w:rsidP="00375CD9">
            <w:pPr>
              <w:jc w:val="center"/>
              <w:rPr>
                <w:b/>
              </w:rPr>
            </w:pPr>
            <w:r w:rsidRPr="001A02CC">
              <w:rPr>
                <w:b/>
              </w:rPr>
              <w:t>(Answer any five Questions from Q. No. 17 to 23, Q. No. 24 is Compulsory)</w:t>
            </w:r>
          </w:p>
        </w:tc>
      </w:tr>
      <w:tr w:rsidR="00C82BCE" w:rsidRPr="001A02CC" w14:paraId="63D502D7" w14:textId="77777777" w:rsidTr="00A72063">
        <w:trPr>
          <w:trHeight w:val="283"/>
        </w:trPr>
        <w:tc>
          <w:tcPr>
            <w:tcW w:w="257" w:type="pct"/>
            <w:vAlign w:val="bottom"/>
          </w:tcPr>
          <w:p w14:paraId="3B603502" w14:textId="77777777" w:rsidR="00C82BCE" w:rsidRPr="001A02CC" w:rsidRDefault="00C82BCE" w:rsidP="009D0856">
            <w:pPr>
              <w:jc w:val="center"/>
            </w:pPr>
            <w:r w:rsidRPr="001A02CC">
              <w:t>17.</w:t>
            </w:r>
          </w:p>
        </w:tc>
        <w:tc>
          <w:tcPr>
            <w:tcW w:w="182" w:type="pct"/>
            <w:vAlign w:val="bottom"/>
          </w:tcPr>
          <w:p w14:paraId="74DE5E7F" w14:textId="77777777" w:rsidR="00C82BCE" w:rsidRPr="001A02CC" w:rsidRDefault="00C82BCE" w:rsidP="009D0856">
            <w:pPr>
              <w:jc w:val="center"/>
            </w:pPr>
          </w:p>
        </w:tc>
        <w:tc>
          <w:tcPr>
            <w:tcW w:w="3804" w:type="pct"/>
            <w:vAlign w:val="bottom"/>
          </w:tcPr>
          <w:p w14:paraId="11DC2700" w14:textId="77777777" w:rsidR="00C82BCE" w:rsidRPr="001A02CC" w:rsidRDefault="00C82BCE" w:rsidP="009D0856">
            <w:r w:rsidRPr="001A02CC">
              <w:rPr>
                <w:color w:val="000000"/>
              </w:rPr>
              <w:t>Describe the manufacturing process of instant tea with flow chart.</w:t>
            </w:r>
          </w:p>
        </w:tc>
        <w:tc>
          <w:tcPr>
            <w:tcW w:w="260" w:type="pct"/>
            <w:vAlign w:val="bottom"/>
          </w:tcPr>
          <w:p w14:paraId="45D0DE07" w14:textId="77777777" w:rsidR="00C82BCE" w:rsidRPr="001A02CC" w:rsidRDefault="00C82BCE" w:rsidP="009D0856">
            <w:pPr>
              <w:jc w:val="center"/>
            </w:pPr>
            <w:r w:rsidRPr="001A02CC">
              <w:t>CO1</w:t>
            </w:r>
          </w:p>
        </w:tc>
        <w:tc>
          <w:tcPr>
            <w:tcW w:w="243" w:type="pct"/>
            <w:vAlign w:val="bottom"/>
          </w:tcPr>
          <w:p w14:paraId="78E280C4" w14:textId="77777777" w:rsidR="00C82BCE" w:rsidRPr="001A02CC" w:rsidRDefault="00C82BCE" w:rsidP="009D0856">
            <w:pPr>
              <w:jc w:val="center"/>
            </w:pPr>
            <w:r w:rsidRPr="001A02CC">
              <w:t>U</w:t>
            </w:r>
          </w:p>
        </w:tc>
        <w:tc>
          <w:tcPr>
            <w:tcW w:w="254" w:type="pct"/>
            <w:vAlign w:val="bottom"/>
          </w:tcPr>
          <w:p w14:paraId="2472D152" w14:textId="77777777" w:rsidR="00C82BCE" w:rsidRPr="001A02CC" w:rsidRDefault="00C82BCE" w:rsidP="009D0856">
            <w:pPr>
              <w:jc w:val="center"/>
            </w:pPr>
            <w:r w:rsidRPr="001A02CC">
              <w:t>12</w:t>
            </w:r>
          </w:p>
        </w:tc>
      </w:tr>
      <w:tr w:rsidR="00C82BCE" w:rsidRPr="001A02CC" w14:paraId="7768C721" w14:textId="77777777" w:rsidTr="00A72063">
        <w:trPr>
          <w:trHeight w:val="283"/>
        </w:trPr>
        <w:tc>
          <w:tcPr>
            <w:tcW w:w="257" w:type="pct"/>
            <w:vAlign w:val="bottom"/>
          </w:tcPr>
          <w:p w14:paraId="7DDAD9F4" w14:textId="77777777" w:rsidR="00C82BCE" w:rsidRPr="001A02CC" w:rsidRDefault="00C82BCE" w:rsidP="009D0856">
            <w:pPr>
              <w:jc w:val="center"/>
            </w:pPr>
          </w:p>
        </w:tc>
        <w:tc>
          <w:tcPr>
            <w:tcW w:w="182" w:type="pct"/>
            <w:vAlign w:val="bottom"/>
          </w:tcPr>
          <w:p w14:paraId="4FE85C67" w14:textId="77777777" w:rsidR="00C82BCE" w:rsidRPr="001A02CC" w:rsidRDefault="00C82BCE" w:rsidP="009D0856">
            <w:pPr>
              <w:jc w:val="center"/>
            </w:pPr>
          </w:p>
        </w:tc>
        <w:tc>
          <w:tcPr>
            <w:tcW w:w="3804" w:type="pct"/>
            <w:vAlign w:val="bottom"/>
          </w:tcPr>
          <w:p w14:paraId="202DB183" w14:textId="77777777" w:rsidR="00C82BCE" w:rsidRPr="001A02CC" w:rsidRDefault="00C82BCE" w:rsidP="009D0856"/>
        </w:tc>
        <w:tc>
          <w:tcPr>
            <w:tcW w:w="260" w:type="pct"/>
            <w:vAlign w:val="bottom"/>
          </w:tcPr>
          <w:p w14:paraId="13FFBD1E" w14:textId="77777777" w:rsidR="00C82BCE" w:rsidRPr="001A02CC" w:rsidRDefault="00C82BCE" w:rsidP="009D0856">
            <w:pPr>
              <w:jc w:val="center"/>
            </w:pPr>
          </w:p>
        </w:tc>
        <w:tc>
          <w:tcPr>
            <w:tcW w:w="243" w:type="pct"/>
            <w:vAlign w:val="bottom"/>
          </w:tcPr>
          <w:p w14:paraId="5506E929" w14:textId="77777777" w:rsidR="00C82BCE" w:rsidRPr="001A02CC" w:rsidRDefault="00C82BCE" w:rsidP="009D0856">
            <w:pPr>
              <w:jc w:val="center"/>
            </w:pPr>
          </w:p>
        </w:tc>
        <w:tc>
          <w:tcPr>
            <w:tcW w:w="254" w:type="pct"/>
            <w:vAlign w:val="bottom"/>
          </w:tcPr>
          <w:p w14:paraId="052BABC1" w14:textId="77777777" w:rsidR="00C82BCE" w:rsidRPr="001A02CC" w:rsidRDefault="00C82BCE" w:rsidP="009D0856">
            <w:pPr>
              <w:jc w:val="center"/>
            </w:pPr>
          </w:p>
        </w:tc>
      </w:tr>
      <w:tr w:rsidR="00C82BCE" w:rsidRPr="001A02CC" w14:paraId="5FD36A1A" w14:textId="77777777" w:rsidTr="00A72063">
        <w:trPr>
          <w:trHeight w:val="283"/>
        </w:trPr>
        <w:tc>
          <w:tcPr>
            <w:tcW w:w="257" w:type="pct"/>
            <w:vAlign w:val="bottom"/>
          </w:tcPr>
          <w:p w14:paraId="09AC29CA" w14:textId="77777777" w:rsidR="00C82BCE" w:rsidRPr="001A02CC" w:rsidRDefault="00C82BCE" w:rsidP="009D0856">
            <w:pPr>
              <w:jc w:val="center"/>
            </w:pPr>
            <w:r w:rsidRPr="001A02CC">
              <w:t>18.</w:t>
            </w:r>
          </w:p>
        </w:tc>
        <w:tc>
          <w:tcPr>
            <w:tcW w:w="182" w:type="pct"/>
            <w:vAlign w:val="bottom"/>
          </w:tcPr>
          <w:p w14:paraId="2CCBD3F8" w14:textId="77777777" w:rsidR="00C82BCE" w:rsidRPr="001A02CC" w:rsidRDefault="00C82BCE" w:rsidP="009D0856">
            <w:pPr>
              <w:jc w:val="center"/>
            </w:pPr>
            <w:r w:rsidRPr="001A02CC">
              <w:t>a.</w:t>
            </w:r>
          </w:p>
        </w:tc>
        <w:tc>
          <w:tcPr>
            <w:tcW w:w="3804" w:type="pct"/>
            <w:vAlign w:val="bottom"/>
          </w:tcPr>
          <w:p w14:paraId="228FA3AB" w14:textId="77777777" w:rsidR="00C82BCE" w:rsidRPr="001A02CC" w:rsidRDefault="00C82BCE" w:rsidP="009D0856">
            <w:r w:rsidRPr="001A02CC">
              <w:rPr>
                <w:color w:val="000000"/>
              </w:rPr>
              <w:t>Describe the methods used for decaffeination of coffee.</w:t>
            </w:r>
          </w:p>
        </w:tc>
        <w:tc>
          <w:tcPr>
            <w:tcW w:w="260" w:type="pct"/>
            <w:vAlign w:val="bottom"/>
          </w:tcPr>
          <w:p w14:paraId="7B86910A" w14:textId="77777777" w:rsidR="00C82BCE" w:rsidRPr="001A02CC" w:rsidRDefault="00C82BCE" w:rsidP="009D0856">
            <w:pPr>
              <w:jc w:val="center"/>
            </w:pPr>
            <w:r w:rsidRPr="001A02CC">
              <w:t>CO1</w:t>
            </w:r>
          </w:p>
        </w:tc>
        <w:tc>
          <w:tcPr>
            <w:tcW w:w="243" w:type="pct"/>
            <w:vAlign w:val="bottom"/>
          </w:tcPr>
          <w:p w14:paraId="74771621" w14:textId="77777777" w:rsidR="00C82BCE" w:rsidRPr="001A02CC" w:rsidRDefault="00C82BCE" w:rsidP="009D0856">
            <w:pPr>
              <w:jc w:val="center"/>
            </w:pPr>
            <w:r w:rsidRPr="001A02CC">
              <w:t>U</w:t>
            </w:r>
          </w:p>
        </w:tc>
        <w:tc>
          <w:tcPr>
            <w:tcW w:w="254" w:type="pct"/>
            <w:vAlign w:val="bottom"/>
          </w:tcPr>
          <w:p w14:paraId="1798E69A" w14:textId="77777777" w:rsidR="00C82BCE" w:rsidRPr="001A02CC" w:rsidRDefault="00C82BCE" w:rsidP="009D0856">
            <w:pPr>
              <w:jc w:val="center"/>
            </w:pPr>
            <w:r w:rsidRPr="001A02CC">
              <w:t>6</w:t>
            </w:r>
          </w:p>
        </w:tc>
      </w:tr>
      <w:tr w:rsidR="00C82BCE" w:rsidRPr="001A02CC" w14:paraId="5C88F20A" w14:textId="77777777" w:rsidTr="00A72063">
        <w:trPr>
          <w:trHeight w:val="283"/>
        </w:trPr>
        <w:tc>
          <w:tcPr>
            <w:tcW w:w="257" w:type="pct"/>
            <w:vAlign w:val="bottom"/>
          </w:tcPr>
          <w:p w14:paraId="4C9A3E36" w14:textId="77777777" w:rsidR="00C82BCE" w:rsidRPr="001A02CC" w:rsidRDefault="00C82BCE" w:rsidP="009D0856">
            <w:pPr>
              <w:jc w:val="center"/>
            </w:pPr>
          </w:p>
        </w:tc>
        <w:tc>
          <w:tcPr>
            <w:tcW w:w="182" w:type="pct"/>
            <w:vAlign w:val="bottom"/>
          </w:tcPr>
          <w:p w14:paraId="5451847E" w14:textId="77777777" w:rsidR="00C82BCE" w:rsidRPr="001A02CC" w:rsidRDefault="00C82BCE" w:rsidP="009D0856">
            <w:pPr>
              <w:jc w:val="center"/>
            </w:pPr>
            <w:r w:rsidRPr="001A02CC">
              <w:t>b.</w:t>
            </w:r>
          </w:p>
        </w:tc>
        <w:tc>
          <w:tcPr>
            <w:tcW w:w="3804" w:type="pct"/>
            <w:vAlign w:val="bottom"/>
          </w:tcPr>
          <w:p w14:paraId="5654BEAC" w14:textId="77777777" w:rsidR="00C82BCE" w:rsidRPr="001A02CC" w:rsidRDefault="00C82BCE" w:rsidP="009D0856">
            <w:r w:rsidRPr="001A02CC">
              <w:rPr>
                <w:color w:val="000000"/>
              </w:rPr>
              <w:t>Analyze the physio-chemical changes in coffee during roasting process.</w:t>
            </w:r>
          </w:p>
        </w:tc>
        <w:tc>
          <w:tcPr>
            <w:tcW w:w="260" w:type="pct"/>
            <w:vAlign w:val="bottom"/>
          </w:tcPr>
          <w:p w14:paraId="0C23B1B7" w14:textId="77777777" w:rsidR="00C82BCE" w:rsidRPr="001A02CC" w:rsidRDefault="00C82BCE" w:rsidP="009D0856">
            <w:pPr>
              <w:jc w:val="center"/>
            </w:pPr>
            <w:r w:rsidRPr="001A02CC">
              <w:t>CO1</w:t>
            </w:r>
          </w:p>
        </w:tc>
        <w:tc>
          <w:tcPr>
            <w:tcW w:w="243" w:type="pct"/>
            <w:vAlign w:val="bottom"/>
          </w:tcPr>
          <w:p w14:paraId="50657C2A" w14:textId="77777777" w:rsidR="00C82BCE" w:rsidRPr="001A02CC" w:rsidRDefault="00C82BCE" w:rsidP="009D0856">
            <w:pPr>
              <w:jc w:val="center"/>
            </w:pPr>
            <w:r w:rsidRPr="001A02CC">
              <w:t>An</w:t>
            </w:r>
          </w:p>
        </w:tc>
        <w:tc>
          <w:tcPr>
            <w:tcW w:w="254" w:type="pct"/>
            <w:vAlign w:val="bottom"/>
          </w:tcPr>
          <w:p w14:paraId="60594A6C" w14:textId="77777777" w:rsidR="00C82BCE" w:rsidRPr="001A02CC" w:rsidRDefault="00C82BCE" w:rsidP="009D0856">
            <w:pPr>
              <w:jc w:val="center"/>
            </w:pPr>
            <w:r w:rsidRPr="001A02CC">
              <w:t>6</w:t>
            </w:r>
          </w:p>
        </w:tc>
      </w:tr>
      <w:tr w:rsidR="00C82BCE" w:rsidRPr="001A02CC" w14:paraId="0AE824F7" w14:textId="77777777" w:rsidTr="00A72063">
        <w:trPr>
          <w:trHeight w:val="283"/>
        </w:trPr>
        <w:tc>
          <w:tcPr>
            <w:tcW w:w="257" w:type="pct"/>
            <w:vAlign w:val="bottom"/>
          </w:tcPr>
          <w:p w14:paraId="0CBA5D8D" w14:textId="77777777" w:rsidR="00C82BCE" w:rsidRPr="001A02CC" w:rsidRDefault="00C82BCE" w:rsidP="009D0856">
            <w:pPr>
              <w:jc w:val="center"/>
            </w:pPr>
          </w:p>
        </w:tc>
        <w:tc>
          <w:tcPr>
            <w:tcW w:w="182" w:type="pct"/>
            <w:vAlign w:val="bottom"/>
          </w:tcPr>
          <w:p w14:paraId="64A39D9F" w14:textId="77777777" w:rsidR="00C82BCE" w:rsidRPr="001A02CC" w:rsidRDefault="00C82BCE" w:rsidP="009D0856">
            <w:pPr>
              <w:jc w:val="center"/>
            </w:pPr>
          </w:p>
        </w:tc>
        <w:tc>
          <w:tcPr>
            <w:tcW w:w="3804" w:type="pct"/>
            <w:vAlign w:val="bottom"/>
          </w:tcPr>
          <w:p w14:paraId="73E2CDD3" w14:textId="77777777" w:rsidR="00C82BCE" w:rsidRPr="001A02CC" w:rsidRDefault="00C82BCE" w:rsidP="009D0856"/>
        </w:tc>
        <w:tc>
          <w:tcPr>
            <w:tcW w:w="260" w:type="pct"/>
            <w:vAlign w:val="bottom"/>
          </w:tcPr>
          <w:p w14:paraId="5EFF1B86" w14:textId="77777777" w:rsidR="00C82BCE" w:rsidRPr="001A02CC" w:rsidRDefault="00C82BCE" w:rsidP="009D0856">
            <w:pPr>
              <w:jc w:val="center"/>
            </w:pPr>
          </w:p>
        </w:tc>
        <w:tc>
          <w:tcPr>
            <w:tcW w:w="243" w:type="pct"/>
            <w:vAlign w:val="bottom"/>
          </w:tcPr>
          <w:p w14:paraId="7BCFD7E4" w14:textId="77777777" w:rsidR="00C82BCE" w:rsidRPr="001A02CC" w:rsidRDefault="00C82BCE" w:rsidP="009D0856">
            <w:pPr>
              <w:jc w:val="center"/>
            </w:pPr>
          </w:p>
        </w:tc>
        <w:tc>
          <w:tcPr>
            <w:tcW w:w="254" w:type="pct"/>
            <w:vAlign w:val="bottom"/>
          </w:tcPr>
          <w:p w14:paraId="6F9A3B77" w14:textId="77777777" w:rsidR="00C82BCE" w:rsidRPr="001A02CC" w:rsidRDefault="00C82BCE" w:rsidP="009D0856">
            <w:pPr>
              <w:jc w:val="center"/>
            </w:pPr>
          </w:p>
        </w:tc>
      </w:tr>
      <w:tr w:rsidR="00C82BCE" w:rsidRPr="001A02CC" w14:paraId="3FF9181D" w14:textId="77777777" w:rsidTr="00A72063">
        <w:trPr>
          <w:trHeight w:val="283"/>
        </w:trPr>
        <w:tc>
          <w:tcPr>
            <w:tcW w:w="257" w:type="pct"/>
            <w:vAlign w:val="bottom"/>
          </w:tcPr>
          <w:p w14:paraId="06DEDE64" w14:textId="77777777" w:rsidR="00C82BCE" w:rsidRPr="001A02CC" w:rsidRDefault="00C82BCE" w:rsidP="009D0856">
            <w:pPr>
              <w:jc w:val="center"/>
            </w:pPr>
            <w:r w:rsidRPr="001A02CC">
              <w:t>19.</w:t>
            </w:r>
          </w:p>
        </w:tc>
        <w:tc>
          <w:tcPr>
            <w:tcW w:w="182" w:type="pct"/>
            <w:vAlign w:val="bottom"/>
          </w:tcPr>
          <w:p w14:paraId="2F0660D2" w14:textId="77777777" w:rsidR="00C82BCE" w:rsidRPr="001A02CC" w:rsidRDefault="00C82BCE" w:rsidP="009D0856">
            <w:pPr>
              <w:jc w:val="center"/>
            </w:pPr>
            <w:r w:rsidRPr="001A02CC">
              <w:t>a.</w:t>
            </w:r>
          </w:p>
        </w:tc>
        <w:tc>
          <w:tcPr>
            <w:tcW w:w="3804" w:type="pct"/>
            <w:vAlign w:val="bottom"/>
          </w:tcPr>
          <w:p w14:paraId="22BD1E80" w14:textId="77777777" w:rsidR="00C82BCE" w:rsidRPr="001A02CC" w:rsidRDefault="00C82BCE" w:rsidP="009D0856">
            <w:r w:rsidRPr="001A02CC">
              <w:rPr>
                <w:color w:val="000000"/>
              </w:rPr>
              <w:t>Elaborate the maceration process of essential oil extraction.</w:t>
            </w:r>
          </w:p>
        </w:tc>
        <w:tc>
          <w:tcPr>
            <w:tcW w:w="260" w:type="pct"/>
            <w:vAlign w:val="bottom"/>
          </w:tcPr>
          <w:p w14:paraId="4C47CF8B" w14:textId="77777777" w:rsidR="00C82BCE" w:rsidRPr="001A02CC" w:rsidRDefault="00C82BCE" w:rsidP="009D0856">
            <w:pPr>
              <w:jc w:val="center"/>
            </w:pPr>
            <w:r w:rsidRPr="001A02CC">
              <w:t>CO5</w:t>
            </w:r>
          </w:p>
        </w:tc>
        <w:tc>
          <w:tcPr>
            <w:tcW w:w="243" w:type="pct"/>
            <w:vAlign w:val="bottom"/>
          </w:tcPr>
          <w:p w14:paraId="79F1E66D" w14:textId="77777777" w:rsidR="00C82BCE" w:rsidRPr="001A02CC" w:rsidRDefault="00C82BCE" w:rsidP="009D0856">
            <w:pPr>
              <w:jc w:val="center"/>
            </w:pPr>
            <w:r w:rsidRPr="001A02CC">
              <w:t>A</w:t>
            </w:r>
          </w:p>
        </w:tc>
        <w:tc>
          <w:tcPr>
            <w:tcW w:w="254" w:type="pct"/>
            <w:vAlign w:val="bottom"/>
          </w:tcPr>
          <w:p w14:paraId="5021E91F" w14:textId="77777777" w:rsidR="00C82BCE" w:rsidRPr="001A02CC" w:rsidRDefault="00C82BCE" w:rsidP="009D0856">
            <w:pPr>
              <w:jc w:val="center"/>
            </w:pPr>
            <w:r w:rsidRPr="001A02CC">
              <w:t>6</w:t>
            </w:r>
          </w:p>
        </w:tc>
      </w:tr>
      <w:tr w:rsidR="00C82BCE" w:rsidRPr="001A02CC" w14:paraId="48BDD5A8" w14:textId="77777777" w:rsidTr="00A72063">
        <w:trPr>
          <w:trHeight w:val="283"/>
        </w:trPr>
        <w:tc>
          <w:tcPr>
            <w:tcW w:w="257" w:type="pct"/>
            <w:vAlign w:val="bottom"/>
          </w:tcPr>
          <w:p w14:paraId="521EDFCF" w14:textId="77777777" w:rsidR="00C82BCE" w:rsidRPr="001A02CC" w:rsidRDefault="00C82BCE" w:rsidP="009D0856">
            <w:pPr>
              <w:jc w:val="center"/>
            </w:pPr>
          </w:p>
        </w:tc>
        <w:tc>
          <w:tcPr>
            <w:tcW w:w="182" w:type="pct"/>
            <w:vAlign w:val="bottom"/>
          </w:tcPr>
          <w:p w14:paraId="057CE8C9" w14:textId="77777777" w:rsidR="00C82BCE" w:rsidRPr="001A02CC" w:rsidRDefault="00C82BCE" w:rsidP="009D0856">
            <w:pPr>
              <w:jc w:val="center"/>
            </w:pPr>
            <w:r w:rsidRPr="001A02CC">
              <w:t>b.</w:t>
            </w:r>
          </w:p>
        </w:tc>
        <w:tc>
          <w:tcPr>
            <w:tcW w:w="3804" w:type="pct"/>
            <w:vAlign w:val="bottom"/>
          </w:tcPr>
          <w:p w14:paraId="23FB1FAB" w14:textId="77777777" w:rsidR="00C82BCE" w:rsidRPr="001A02CC" w:rsidRDefault="00C82BCE" w:rsidP="009D0856">
            <w:pPr>
              <w:rPr>
                <w:bCs/>
              </w:rPr>
            </w:pPr>
            <w:r w:rsidRPr="001A02CC">
              <w:rPr>
                <w:color w:val="000000"/>
              </w:rPr>
              <w:t>Explain steam distillation process with a diagram.</w:t>
            </w:r>
          </w:p>
        </w:tc>
        <w:tc>
          <w:tcPr>
            <w:tcW w:w="260" w:type="pct"/>
            <w:vAlign w:val="bottom"/>
          </w:tcPr>
          <w:p w14:paraId="73FAA2E2" w14:textId="77777777" w:rsidR="00C82BCE" w:rsidRPr="001A02CC" w:rsidRDefault="00C82BCE" w:rsidP="009D0856">
            <w:pPr>
              <w:jc w:val="center"/>
            </w:pPr>
            <w:r w:rsidRPr="001A02CC">
              <w:t>CO5</w:t>
            </w:r>
          </w:p>
        </w:tc>
        <w:tc>
          <w:tcPr>
            <w:tcW w:w="243" w:type="pct"/>
            <w:vAlign w:val="bottom"/>
          </w:tcPr>
          <w:p w14:paraId="7147A80B" w14:textId="77777777" w:rsidR="00C82BCE" w:rsidRPr="001A02CC" w:rsidRDefault="00C82BCE" w:rsidP="009D0856">
            <w:pPr>
              <w:jc w:val="center"/>
            </w:pPr>
            <w:r w:rsidRPr="001A02CC">
              <w:t>A</w:t>
            </w:r>
          </w:p>
        </w:tc>
        <w:tc>
          <w:tcPr>
            <w:tcW w:w="254" w:type="pct"/>
            <w:vAlign w:val="bottom"/>
          </w:tcPr>
          <w:p w14:paraId="65069638" w14:textId="77777777" w:rsidR="00C82BCE" w:rsidRPr="001A02CC" w:rsidRDefault="00C82BCE" w:rsidP="009D0856">
            <w:pPr>
              <w:jc w:val="center"/>
            </w:pPr>
            <w:r w:rsidRPr="001A02CC">
              <w:t>6</w:t>
            </w:r>
          </w:p>
        </w:tc>
      </w:tr>
      <w:tr w:rsidR="00C82BCE" w:rsidRPr="001A02CC" w14:paraId="2DE4C81E" w14:textId="77777777" w:rsidTr="00A72063">
        <w:trPr>
          <w:trHeight w:val="283"/>
        </w:trPr>
        <w:tc>
          <w:tcPr>
            <w:tcW w:w="257" w:type="pct"/>
            <w:vAlign w:val="bottom"/>
          </w:tcPr>
          <w:p w14:paraId="35BA7CC7" w14:textId="77777777" w:rsidR="00C82BCE" w:rsidRPr="001A02CC" w:rsidRDefault="00C82BCE" w:rsidP="009D0856">
            <w:pPr>
              <w:jc w:val="center"/>
            </w:pPr>
          </w:p>
        </w:tc>
        <w:tc>
          <w:tcPr>
            <w:tcW w:w="182" w:type="pct"/>
            <w:vAlign w:val="bottom"/>
          </w:tcPr>
          <w:p w14:paraId="4E51A39A" w14:textId="77777777" w:rsidR="00C82BCE" w:rsidRPr="001A02CC" w:rsidRDefault="00C82BCE" w:rsidP="009D0856">
            <w:pPr>
              <w:jc w:val="center"/>
            </w:pPr>
          </w:p>
        </w:tc>
        <w:tc>
          <w:tcPr>
            <w:tcW w:w="3804" w:type="pct"/>
            <w:vAlign w:val="bottom"/>
          </w:tcPr>
          <w:p w14:paraId="2CFE2576" w14:textId="77777777" w:rsidR="00C82BCE" w:rsidRPr="001A02CC" w:rsidRDefault="00C82BCE" w:rsidP="009D0856"/>
        </w:tc>
        <w:tc>
          <w:tcPr>
            <w:tcW w:w="260" w:type="pct"/>
            <w:vAlign w:val="bottom"/>
          </w:tcPr>
          <w:p w14:paraId="2CEFE387" w14:textId="77777777" w:rsidR="00C82BCE" w:rsidRPr="001A02CC" w:rsidRDefault="00C82BCE" w:rsidP="009D0856">
            <w:pPr>
              <w:jc w:val="center"/>
            </w:pPr>
          </w:p>
        </w:tc>
        <w:tc>
          <w:tcPr>
            <w:tcW w:w="243" w:type="pct"/>
            <w:vAlign w:val="bottom"/>
          </w:tcPr>
          <w:p w14:paraId="09F88CB6" w14:textId="77777777" w:rsidR="00C82BCE" w:rsidRPr="001A02CC" w:rsidRDefault="00C82BCE" w:rsidP="009D0856">
            <w:pPr>
              <w:jc w:val="center"/>
            </w:pPr>
          </w:p>
        </w:tc>
        <w:tc>
          <w:tcPr>
            <w:tcW w:w="254" w:type="pct"/>
            <w:vAlign w:val="bottom"/>
          </w:tcPr>
          <w:p w14:paraId="1F3ACD5A" w14:textId="77777777" w:rsidR="00C82BCE" w:rsidRPr="001A02CC" w:rsidRDefault="00C82BCE" w:rsidP="009D0856">
            <w:pPr>
              <w:jc w:val="center"/>
            </w:pPr>
          </w:p>
        </w:tc>
      </w:tr>
      <w:tr w:rsidR="00C82BCE" w:rsidRPr="001A02CC" w14:paraId="68309B41" w14:textId="77777777" w:rsidTr="00A72063">
        <w:trPr>
          <w:trHeight w:val="283"/>
        </w:trPr>
        <w:tc>
          <w:tcPr>
            <w:tcW w:w="257" w:type="pct"/>
            <w:vAlign w:val="bottom"/>
          </w:tcPr>
          <w:p w14:paraId="3CDDF93F" w14:textId="77777777" w:rsidR="00C82BCE" w:rsidRPr="001A02CC" w:rsidRDefault="00C82BCE" w:rsidP="009D0856">
            <w:pPr>
              <w:jc w:val="center"/>
            </w:pPr>
            <w:r w:rsidRPr="001A02CC">
              <w:t>20.</w:t>
            </w:r>
          </w:p>
        </w:tc>
        <w:tc>
          <w:tcPr>
            <w:tcW w:w="182" w:type="pct"/>
            <w:vAlign w:val="bottom"/>
          </w:tcPr>
          <w:p w14:paraId="2AAFB144" w14:textId="77777777" w:rsidR="00C82BCE" w:rsidRPr="001A02CC" w:rsidRDefault="00C82BCE" w:rsidP="009D0856">
            <w:pPr>
              <w:jc w:val="center"/>
            </w:pPr>
            <w:r w:rsidRPr="001A02CC">
              <w:t>a.</w:t>
            </w:r>
          </w:p>
        </w:tc>
        <w:tc>
          <w:tcPr>
            <w:tcW w:w="3804" w:type="pct"/>
            <w:vAlign w:val="bottom"/>
          </w:tcPr>
          <w:p w14:paraId="31304D34" w14:textId="77777777" w:rsidR="00C82BCE" w:rsidRPr="001A02CC" w:rsidRDefault="00C82BCE" w:rsidP="009D0856">
            <w:r w:rsidRPr="001A02CC">
              <w:rPr>
                <w:color w:val="000000"/>
              </w:rPr>
              <w:t>Analyze the changes in cocoa beans during fermentation.</w:t>
            </w:r>
          </w:p>
        </w:tc>
        <w:tc>
          <w:tcPr>
            <w:tcW w:w="260" w:type="pct"/>
            <w:vAlign w:val="bottom"/>
          </w:tcPr>
          <w:p w14:paraId="250E9304" w14:textId="77777777" w:rsidR="00C82BCE" w:rsidRPr="001A02CC" w:rsidRDefault="00C82BCE" w:rsidP="009D0856">
            <w:pPr>
              <w:jc w:val="center"/>
            </w:pPr>
            <w:r w:rsidRPr="001A02CC">
              <w:t>CO3</w:t>
            </w:r>
          </w:p>
        </w:tc>
        <w:tc>
          <w:tcPr>
            <w:tcW w:w="243" w:type="pct"/>
            <w:vAlign w:val="bottom"/>
          </w:tcPr>
          <w:p w14:paraId="3B2AD31A" w14:textId="77777777" w:rsidR="00C82BCE" w:rsidRPr="001A02CC" w:rsidRDefault="00C82BCE" w:rsidP="009D0856">
            <w:pPr>
              <w:jc w:val="center"/>
            </w:pPr>
            <w:r w:rsidRPr="001A02CC">
              <w:t>An</w:t>
            </w:r>
          </w:p>
        </w:tc>
        <w:tc>
          <w:tcPr>
            <w:tcW w:w="254" w:type="pct"/>
            <w:vAlign w:val="bottom"/>
          </w:tcPr>
          <w:p w14:paraId="74F14D55" w14:textId="77777777" w:rsidR="00C82BCE" w:rsidRPr="001A02CC" w:rsidRDefault="00C82BCE" w:rsidP="009D0856">
            <w:pPr>
              <w:jc w:val="center"/>
            </w:pPr>
            <w:r w:rsidRPr="001A02CC">
              <w:t>6</w:t>
            </w:r>
          </w:p>
        </w:tc>
      </w:tr>
      <w:tr w:rsidR="00C82BCE" w:rsidRPr="001A02CC" w14:paraId="58C885D0" w14:textId="77777777" w:rsidTr="00A72063">
        <w:trPr>
          <w:trHeight w:val="283"/>
        </w:trPr>
        <w:tc>
          <w:tcPr>
            <w:tcW w:w="257" w:type="pct"/>
            <w:vAlign w:val="bottom"/>
          </w:tcPr>
          <w:p w14:paraId="2BC103AD" w14:textId="77777777" w:rsidR="00C82BCE" w:rsidRPr="001A02CC" w:rsidRDefault="00C82BCE" w:rsidP="009D0856">
            <w:pPr>
              <w:jc w:val="center"/>
            </w:pPr>
          </w:p>
        </w:tc>
        <w:tc>
          <w:tcPr>
            <w:tcW w:w="182" w:type="pct"/>
            <w:vAlign w:val="bottom"/>
          </w:tcPr>
          <w:p w14:paraId="26B6CF61" w14:textId="77777777" w:rsidR="00C82BCE" w:rsidRPr="001A02CC" w:rsidRDefault="00C82BCE" w:rsidP="009D0856">
            <w:pPr>
              <w:jc w:val="center"/>
            </w:pPr>
            <w:r w:rsidRPr="001A02CC">
              <w:t>b.</w:t>
            </w:r>
          </w:p>
        </w:tc>
        <w:tc>
          <w:tcPr>
            <w:tcW w:w="3804" w:type="pct"/>
            <w:vAlign w:val="bottom"/>
          </w:tcPr>
          <w:p w14:paraId="4E3E734F" w14:textId="77777777" w:rsidR="00C82BCE" w:rsidRPr="001A02CC" w:rsidRDefault="00C82BCE" w:rsidP="009D0856">
            <w:pPr>
              <w:rPr>
                <w:bCs/>
              </w:rPr>
            </w:pPr>
            <w:r w:rsidRPr="001A02CC">
              <w:rPr>
                <w:color w:val="000000"/>
              </w:rPr>
              <w:t>Explain the mixing and refining step in chocolate manufacturing.</w:t>
            </w:r>
          </w:p>
        </w:tc>
        <w:tc>
          <w:tcPr>
            <w:tcW w:w="260" w:type="pct"/>
            <w:vAlign w:val="bottom"/>
          </w:tcPr>
          <w:p w14:paraId="4CDA8AF2" w14:textId="77777777" w:rsidR="00C82BCE" w:rsidRPr="001A02CC" w:rsidRDefault="00C82BCE" w:rsidP="009D0856">
            <w:pPr>
              <w:jc w:val="center"/>
            </w:pPr>
            <w:r w:rsidRPr="001A02CC">
              <w:t>CO3</w:t>
            </w:r>
          </w:p>
        </w:tc>
        <w:tc>
          <w:tcPr>
            <w:tcW w:w="243" w:type="pct"/>
            <w:vAlign w:val="bottom"/>
          </w:tcPr>
          <w:p w14:paraId="7711394E" w14:textId="77777777" w:rsidR="00C82BCE" w:rsidRPr="001A02CC" w:rsidRDefault="00C82BCE" w:rsidP="009D0856">
            <w:pPr>
              <w:jc w:val="center"/>
            </w:pPr>
            <w:r w:rsidRPr="001A02CC">
              <w:t>U</w:t>
            </w:r>
          </w:p>
        </w:tc>
        <w:tc>
          <w:tcPr>
            <w:tcW w:w="254" w:type="pct"/>
            <w:vAlign w:val="bottom"/>
          </w:tcPr>
          <w:p w14:paraId="6AD06BE8" w14:textId="77777777" w:rsidR="00C82BCE" w:rsidRPr="001A02CC" w:rsidRDefault="00C82BCE" w:rsidP="009D0856">
            <w:pPr>
              <w:jc w:val="center"/>
            </w:pPr>
            <w:r w:rsidRPr="001A02CC">
              <w:t>6</w:t>
            </w:r>
          </w:p>
        </w:tc>
      </w:tr>
      <w:tr w:rsidR="00C82BCE" w:rsidRPr="001A02CC" w14:paraId="08FA6D64" w14:textId="77777777" w:rsidTr="00A72063">
        <w:trPr>
          <w:trHeight w:val="283"/>
        </w:trPr>
        <w:tc>
          <w:tcPr>
            <w:tcW w:w="257" w:type="pct"/>
            <w:vAlign w:val="bottom"/>
          </w:tcPr>
          <w:p w14:paraId="1FC25102" w14:textId="77777777" w:rsidR="00C82BCE" w:rsidRPr="001A02CC" w:rsidRDefault="00C82BCE" w:rsidP="009D0856">
            <w:pPr>
              <w:jc w:val="center"/>
            </w:pPr>
          </w:p>
        </w:tc>
        <w:tc>
          <w:tcPr>
            <w:tcW w:w="182" w:type="pct"/>
            <w:vAlign w:val="bottom"/>
          </w:tcPr>
          <w:p w14:paraId="7CAA8866" w14:textId="77777777" w:rsidR="00C82BCE" w:rsidRPr="001A02CC" w:rsidRDefault="00C82BCE" w:rsidP="009D0856">
            <w:pPr>
              <w:jc w:val="center"/>
            </w:pPr>
          </w:p>
        </w:tc>
        <w:tc>
          <w:tcPr>
            <w:tcW w:w="3804" w:type="pct"/>
            <w:vAlign w:val="bottom"/>
          </w:tcPr>
          <w:p w14:paraId="353FA69E" w14:textId="77777777" w:rsidR="00C82BCE" w:rsidRPr="001A02CC" w:rsidRDefault="00C82BCE" w:rsidP="009D0856"/>
        </w:tc>
        <w:tc>
          <w:tcPr>
            <w:tcW w:w="260" w:type="pct"/>
            <w:vAlign w:val="bottom"/>
          </w:tcPr>
          <w:p w14:paraId="65E7D516" w14:textId="77777777" w:rsidR="00C82BCE" w:rsidRPr="001A02CC" w:rsidRDefault="00C82BCE" w:rsidP="009D0856">
            <w:pPr>
              <w:jc w:val="center"/>
            </w:pPr>
          </w:p>
        </w:tc>
        <w:tc>
          <w:tcPr>
            <w:tcW w:w="243" w:type="pct"/>
            <w:vAlign w:val="bottom"/>
          </w:tcPr>
          <w:p w14:paraId="09E69718" w14:textId="77777777" w:rsidR="00C82BCE" w:rsidRPr="001A02CC" w:rsidRDefault="00C82BCE" w:rsidP="009D0856">
            <w:pPr>
              <w:jc w:val="center"/>
            </w:pPr>
          </w:p>
        </w:tc>
        <w:tc>
          <w:tcPr>
            <w:tcW w:w="254" w:type="pct"/>
            <w:vAlign w:val="bottom"/>
          </w:tcPr>
          <w:p w14:paraId="6E3F2EFC" w14:textId="77777777" w:rsidR="00C82BCE" w:rsidRPr="001A02CC" w:rsidRDefault="00C82BCE" w:rsidP="009D0856">
            <w:pPr>
              <w:jc w:val="center"/>
            </w:pPr>
          </w:p>
        </w:tc>
      </w:tr>
      <w:tr w:rsidR="00C82BCE" w:rsidRPr="001A02CC" w14:paraId="171D7628" w14:textId="77777777" w:rsidTr="00A72063">
        <w:trPr>
          <w:trHeight w:val="283"/>
        </w:trPr>
        <w:tc>
          <w:tcPr>
            <w:tcW w:w="257" w:type="pct"/>
            <w:vAlign w:val="bottom"/>
          </w:tcPr>
          <w:p w14:paraId="0A4341EA" w14:textId="77777777" w:rsidR="00C82BCE" w:rsidRPr="001A02CC" w:rsidRDefault="00C82BCE" w:rsidP="009D0856">
            <w:pPr>
              <w:jc w:val="center"/>
            </w:pPr>
            <w:r w:rsidRPr="001A02CC">
              <w:t>21.</w:t>
            </w:r>
          </w:p>
        </w:tc>
        <w:tc>
          <w:tcPr>
            <w:tcW w:w="182" w:type="pct"/>
            <w:vAlign w:val="bottom"/>
          </w:tcPr>
          <w:p w14:paraId="51446468" w14:textId="77777777" w:rsidR="00C82BCE" w:rsidRPr="001A02CC" w:rsidRDefault="00C82BCE" w:rsidP="009D0856">
            <w:pPr>
              <w:jc w:val="center"/>
            </w:pPr>
          </w:p>
        </w:tc>
        <w:tc>
          <w:tcPr>
            <w:tcW w:w="3804" w:type="pct"/>
            <w:vAlign w:val="bottom"/>
          </w:tcPr>
          <w:p w14:paraId="47CCBEAD" w14:textId="77777777" w:rsidR="00C82BCE" w:rsidRPr="001A02CC" w:rsidRDefault="00C82BCE" w:rsidP="009D0856">
            <w:r w:rsidRPr="001A02CC">
              <w:rPr>
                <w:color w:val="000000"/>
              </w:rPr>
              <w:t>Explain the steps involved in production of cinnamon quills.</w:t>
            </w:r>
          </w:p>
        </w:tc>
        <w:tc>
          <w:tcPr>
            <w:tcW w:w="260" w:type="pct"/>
            <w:vAlign w:val="bottom"/>
          </w:tcPr>
          <w:p w14:paraId="14BBC4F9" w14:textId="77777777" w:rsidR="00C82BCE" w:rsidRPr="001A02CC" w:rsidRDefault="00C82BCE" w:rsidP="009D0856">
            <w:pPr>
              <w:jc w:val="center"/>
            </w:pPr>
            <w:r w:rsidRPr="001A02CC">
              <w:t>CO4</w:t>
            </w:r>
          </w:p>
        </w:tc>
        <w:tc>
          <w:tcPr>
            <w:tcW w:w="243" w:type="pct"/>
            <w:vAlign w:val="bottom"/>
          </w:tcPr>
          <w:p w14:paraId="02803AEF" w14:textId="77777777" w:rsidR="00C82BCE" w:rsidRPr="001A02CC" w:rsidRDefault="00C82BCE" w:rsidP="009D0856">
            <w:pPr>
              <w:jc w:val="center"/>
            </w:pPr>
            <w:r w:rsidRPr="001A02CC">
              <w:t>A</w:t>
            </w:r>
          </w:p>
        </w:tc>
        <w:tc>
          <w:tcPr>
            <w:tcW w:w="254" w:type="pct"/>
            <w:vAlign w:val="bottom"/>
          </w:tcPr>
          <w:p w14:paraId="0C619854" w14:textId="77777777" w:rsidR="00C82BCE" w:rsidRPr="001A02CC" w:rsidRDefault="00C82BCE" w:rsidP="009D0856">
            <w:pPr>
              <w:jc w:val="center"/>
            </w:pPr>
            <w:r w:rsidRPr="001A02CC">
              <w:t>12</w:t>
            </w:r>
          </w:p>
        </w:tc>
      </w:tr>
      <w:tr w:rsidR="00C82BCE" w:rsidRPr="001A02CC" w14:paraId="2AA98AD7" w14:textId="77777777" w:rsidTr="00A72063">
        <w:trPr>
          <w:trHeight w:val="283"/>
        </w:trPr>
        <w:tc>
          <w:tcPr>
            <w:tcW w:w="257" w:type="pct"/>
            <w:vAlign w:val="bottom"/>
          </w:tcPr>
          <w:p w14:paraId="604AAA5F" w14:textId="77777777" w:rsidR="00C82BCE" w:rsidRPr="001A02CC" w:rsidRDefault="00C82BCE" w:rsidP="009D0856">
            <w:pPr>
              <w:jc w:val="center"/>
            </w:pPr>
          </w:p>
        </w:tc>
        <w:tc>
          <w:tcPr>
            <w:tcW w:w="182" w:type="pct"/>
            <w:vAlign w:val="bottom"/>
          </w:tcPr>
          <w:p w14:paraId="2B76E4E7" w14:textId="77777777" w:rsidR="00C82BCE" w:rsidRPr="001A02CC" w:rsidRDefault="00C82BCE" w:rsidP="009D0856">
            <w:pPr>
              <w:jc w:val="center"/>
            </w:pPr>
          </w:p>
        </w:tc>
        <w:tc>
          <w:tcPr>
            <w:tcW w:w="3804" w:type="pct"/>
            <w:vAlign w:val="bottom"/>
          </w:tcPr>
          <w:p w14:paraId="0B3840BF" w14:textId="77777777" w:rsidR="00C82BCE" w:rsidRPr="001A02CC" w:rsidRDefault="00C82BCE" w:rsidP="009D0856"/>
        </w:tc>
        <w:tc>
          <w:tcPr>
            <w:tcW w:w="260" w:type="pct"/>
            <w:vAlign w:val="bottom"/>
          </w:tcPr>
          <w:p w14:paraId="0818962A" w14:textId="77777777" w:rsidR="00C82BCE" w:rsidRPr="001A02CC" w:rsidRDefault="00C82BCE" w:rsidP="009D0856">
            <w:pPr>
              <w:jc w:val="center"/>
            </w:pPr>
          </w:p>
        </w:tc>
        <w:tc>
          <w:tcPr>
            <w:tcW w:w="243" w:type="pct"/>
            <w:vAlign w:val="bottom"/>
          </w:tcPr>
          <w:p w14:paraId="32457445" w14:textId="77777777" w:rsidR="00C82BCE" w:rsidRPr="001A02CC" w:rsidRDefault="00C82BCE" w:rsidP="009D0856">
            <w:pPr>
              <w:jc w:val="center"/>
            </w:pPr>
          </w:p>
        </w:tc>
        <w:tc>
          <w:tcPr>
            <w:tcW w:w="254" w:type="pct"/>
            <w:vAlign w:val="bottom"/>
          </w:tcPr>
          <w:p w14:paraId="2D8A3896" w14:textId="77777777" w:rsidR="00C82BCE" w:rsidRPr="001A02CC" w:rsidRDefault="00C82BCE" w:rsidP="009D0856">
            <w:pPr>
              <w:jc w:val="center"/>
            </w:pPr>
          </w:p>
        </w:tc>
      </w:tr>
      <w:tr w:rsidR="00C82BCE" w:rsidRPr="001A02CC" w14:paraId="6D2A9AC0" w14:textId="77777777" w:rsidTr="00A72063">
        <w:trPr>
          <w:trHeight w:val="283"/>
        </w:trPr>
        <w:tc>
          <w:tcPr>
            <w:tcW w:w="257" w:type="pct"/>
            <w:vAlign w:val="bottom"/>
          </w:tcPr>
          <w:p w14:paraId="4540245C" w14:textId="77777777" w:rsidR="00C82BCE" w:rsidRPr="001A02CC" w:rsidRDefault="00C82BCE" w:rsidP="009D0856">
            <w:pPr>
              <w:jc w:val="center"/>
            </w:pPr>
            <w:r w:rsidRPr="001A02CC">
              <w:t>22.</w:t>
            </w:r>
          </w:p>
        </w:tc>
        <w:tc>
          <w:tcPr>
            <w:tcW w:w="182" w:type="pct"/>
            <w:vAlign w:val="bottom"/>
          </w:tcPr>
          <w:p w14:paraId="48BFB77C" w14:textId="77777777" w:rsidR="00C82BCE" w:rsidRPr="001A02CC" w:rsidRDefault="00C82BCE" w:rsidP="009D0856">
            <w:pPr>
              <w:jc w:val="center"/>
            </w:pPr>
            <w:r>
              <w:t>a.</w:t>
            </w:r>
          </w:p>
        </w:tc>
        <w:tc>
          <w:tcPr>
            <w:tcW w:w="3804" w:type="pct"/>
            <w:vAlign w:val="bottom"/>
          </w:tcPr>
          <w:p w14:paraId="7DEEF69F" w14:textId="77777777" w:rsidR="00C82BCE" w:rsidRPr="001A02CC" w:rsidRDefault="00C82BCE" w:rsidP="009D0856">
            <w:r w:rsidRPr="001A02CC">
              <w:rPr>
                <w:color w:val="000000"/>
              </w:rPr>
              <w:t>Explain the decaffeination methods of soluble tea.</w:t>
            </w:r>
          </w:p>
        </w:tc>
        <w:tc>
          <w:tcPr>
            <w:tcW w:w="260" w:type="pct"/>
            <w:vAlign w:val="bottom"/>
          </w:tcPr>
          <w:p w14:paraId="53782527" w14:textId="77777777" w:rsidR="00C82BCE" w:rsidRPr="001A02CC" w:rsidRDefault="00C82BCE" w:rsidP="009D0856">
            <w:pPr>
              <w:jc w:val="center"/>
            </w:pPr>
            <w:r w:rsidRPr="001A02CC">
              <w:t>CO1</w:t>
            </w:r>
          </w:p>
        </w:tc>
        <w:tc>
          <w:tcPr>
            <w:tcW w:w="243" w:type="pct"/>
            <w:vAlign w:val="bottom"/>
          </w:tcPr>
          <w:p w14:paraId="43361884" w14:textId="77777777" w:rsidR="00C82BCE" w:rsidRPr="001A02CC" w:rsidRDefault="00C82BCE" w:rsidP="009D0856">
            <w:pPr>
              <w:jc w:val="center"/>
            </w:pPr>
            <w:r w:rsidRPr="001A02CC">
              <w:t>U</w:t>
            </w:r>
          </w:p>
        </w:tc>
        <w:tc>
          <w:tcPr>
            <w:tcW w:w="254" w:type="pct"/>
            <w:vAlign w:val="bottom"/>
          </w:tcPr>
          <w:p w14:paraId="0D576782" w14:textId="77777777" w:rsidR="00C82BCE" w:rsidRPr="001A02CC" w:rsidRDefault="00C82BCE" w:rsidP="009D0856">
            <w:pPr>
              <w:jc w:val="center"/>
            </w:pPr>
            <w:r w:rsidRPr="001A02CC">
              <w:t>6</w:t>
            </w:r>
          </w:p>
        </w:tc>
      </w:tr>
      <w:tr w:rsidR="00C82BCE" w:rsidRPr="001A02CC" w14:paraId="3CB8CA18" w14:textId="77777777" w:rsidTr="00DA1022">
        <w:trPr>
          <w:trHeight w:val="283"/>
        </w:trPr>
        <w:tc>
          <w:tcPr>
            <w:tcW w:w="257" w:type="pct"/>
            <w:vAlign w:val="bottom"/>
          </w:tcPr>
          <w:p w14:paraId="167F9E41" w14:textId="77777777" w:rsidR="00C82BCE" w:rsidRPr="001A02CC" w:rsidRDefault="00C82BCE" w:rsidP="009D0856">
            <w:pPr>
              <w:jc w:val="center"/>
            </w:pPr>
          </w:p>
        </w:tc>
        <w:tc>
          <w:tcPr>
            <w:tcW w:w="182" w:type="pct"/>
            <w:vAlign w:val="bottom"/>
          </w:tcPr>
          <w:p w14:paraId="38E6E9AC" w14:textId="77777777" w:rsidR="00C82BCE" w:rsidRPr="001A02CC" w:rsidRDefault="00C82BCE" w:rsidP="009D0856">
            <w:pPr>
              <w:jc w:val="center"/>
            </w:pPr>
            <w:r w:rsidRPr="001A02CC">
              <w:t>b.</w:t>
            </w:r>
          </w:p>
        </w:tc>
        <w:tc>
          <w:tcPr>
            <w:tcW w:w="3804" w:type="pct"/>
            <w:vAlign w:val="bottom"/>
          </w:tcPr>
          <w:p w14:paraId="0D9F3EF5" w14:textId="77777777" w:rsidR="00C82BCE" w:rsidRPr="001A02CC" w:rsidRDefault="00C82BCE" w:rsidP="009D0856">
            <w:pPr>
              <w:rPr>
                <w:bCs/>
              </w:rPr>
            </w:pPr>
            <w:r w:rsidRPr="001A02CC">
              <w:rPr>
                <w:color w:val="000000"/>
              </w:rPr>
              <w:t>List the functional properties of clove.</w:t>
            </w:r>
          </w:p>
        </w:tc>
        <w:tc>
          <w:tcPr>
            <w:tcW w:w="260" w:type="pct"/>
            <w:vAlign w:val="bottom"/>
          </w:tcPr>
          <w:p w14:paraId="313EFDD1" w14:textId="77777777" w:rsidR="00C82BCE" w:rsidRPr="001A02CC" w:rsidRDefault="00C82BCE" w:rsidP="009D0856">
            <w:pPr>
              <w:jc w:val="center"/>
            </w:pPr>
            <w:r w:rsidRPr="001A02CC">
              <w:t>CO4</w:t>
            </w:r>
          </w:p>
        </w:tc>
        <w:tc>
          <w:tcPr>
            <w:tcW w:w="243" w:type="pct"/>
            <w:vAlign w:val="bottom"/>
          </w:tcPr>
          <w:p w14:paraId="589C1956" w14:textId="77777777" w:rsidR="00C82BCE" w:rsidRPr="001A02CC" w:rsidRDefault="00C82BCE" w:rsidP="009D0856">
            <w:pPr>
              <w:jc w:val="center"/>
            </w:pPr>
            <w:r w:rsidRPr="001A02CC">
              <w:t>R</w:t>
            </w:r>
          </w:p>
        </w:tc>
        <w:tc>
          <w:tcPr>
            <w:tcW w:w="254" w:type="pct"/>
          </w:tcPr>
          <w:p w14:paraId="7784CCFC" w14:textId="77777777" w:rsidR="00C82BCE" w:rsidRPr="001A02CC" w:rsidRDefault="00C82BCE" w:rsidP="00DA1022">
            <w:pPr>
              <w:jc w:val="center"/>
            </w:pPr>
            <w:r w:rsidRPr="001A02CC">
              <w:t>6</w:t>
            </w:r>
          </w:p>
        </w:tc>
      </w:tr>
      <w:tr w:rsidR="00C82BCE" w:rsidRPr="001A02CC" w14:paraId="3F108A0F" w14:textId="77777777" w:rsidTr="00DA1022">
        <w:trPr>
          <w:trHeight w:val="283"/>
        </w:trPr>
        <w:tc>
          <w:tcPr>
            <w:tcW w:w="257" w:type="pct"/>
            <w:vAlign w:val="bottom"/>
          </w:tcPr>
          <w:p w14:paraId="182DDFF3" w14:textId="77777777" w:rsidR="00C82BCE" w:rsidRPr="001A02CC" w:rsidRDefault="00C82BCE" w:rsidP="009D0856">
            <w:pPr>
              <w:jc w:val="center"/>
            </w:pPr>
          </w:p>
        </w:tc>
        <w:tc>
          <w:tcPr>
            <w:tcW w:w="182" w:type="pct"/>
            <w:vAlign w:val="bottom"/>
          </w:tcPr>
          <w:p w14:paraId="32F52FF7" w14:textId="77777777" w:rsidR="00C82BCE" w:rsidRPr="001A02CC" w:rsidRDefault="00C82BCE" w:rsidP="009D0856">
            <w:pPr>
              <w:jc w:val="center"/>
            </w:pPr>
          </w:p>
        </w:tc>
        <w:tc>
          <w:tcPr>
            <w:tcW w:w="3804" w:type="pct"/>
            <w:vAlign w:val="bottom"/>
          </w:tcPr>
          <w:p w14:paraId="033DE389" w14:textId="77777777" w:rsidR="00C82BCE" w:rsidRPr="001A02CC" w:rsidRDefault="00C82BCE" w:rsidP="009D0856"/>
        </w:tc>
        <w:tc>
          <w:tcPr>
            <w:tcW w:w="260" w:type="pct"/>
            <w:vAlign w:val="bottom"/>
          </w:tcPr>
          <w:p w14:paraId="784EB936" w14:textId="77777777" w:rsidR="00C82BCE" w:rsidRPr="001A02CC" w:rsidRDefault="00C82BCE" w:rsidP="009D0856">
            <w:pPr>
              <w:jc w:val="center"/>
            </w:pPr>
          </w:p>
        </w:tc>
        <w:tc>
          <w:tcPr>
            <w:tcW w:w="243" w:type="pct"/>
            <w:vAlign w:val="bottom"/>
          </w:tcPr>
          <w:p w14:paraId="7F244088" w14:textId="77777777" w:rsidR="00C82BCE" w:rsidRPr="001A02CC" w:rsidRDefault="00C82BCE" w:rsidP="009D0856">
            <w:pPr>
              <w:jc w:val="center"/>
            </w:pPr>
          </w:p>
        </w:tc>
        <w:tc>
          <w:tcPr>
            <w:tcW w:w="254" w:type="pct"/>
          </w:tcPr>
          <w:p w14:paraId="2CCC922D" w14:textId="77777777" w:rsidR="00C82BCE" w:rsidRPr="001A02CC" w:rsidRDefault="00C82BCE" w:rsidP="00DA1022">
            <w:pPr>
              <w:jc w:val="center"/>
            </w:pPr>
          </w:p>
        </w:tc>
      </w:tr>
      <w:tr w:rsidR="00C82BCE" w:rsidRPr="001A02CC" w14:paraId="0D43A17A" w14:textId="77777777" w:rsidTr="00DA1022">
        <w:trPr>
          <w:trHeight w:val="283"/>
        </w:trPr>
        <w:tc>
          <w:tcPr>
            <w:tcW w:w="257" w:type="pct"/>
            <w:vAlign w:val="bottom"/>
          </w:tcPr>
          <w:p w14:paraId="788D46C0" w14:textId="77777777" w:rsidR="00C82BCE" w:rsidRPr="001A02CC" w:rsidRDefault="00C82BCE" w:rsidP="009D0856">
            <w:pPr>
              <w:jc w:val="center"/>
            </w:pPr>
            <w:r w:rsidRPr="001A02CC">
              <w:t>23.</w:t>
            </w:r>
          </w:p>
        </w:tc>
        <w:tc>
          <w:tcPr>
            <w:tcW w:w="182" w:type="pct"/>
            <w:vAlign w:val="bottom"/>
          </w:tcPr>
          <w:p w14:paraId="5EE023C4" w14:textId="77777777" w:rsidR="00C82BCE" w:rsidRPr="001A02CC" w:rsidRDefault="00C82BCE" w:rsidP="009D0856">
            <w:pPr>
              <w:jc w:val="center"/>
            </w:pPr>
            <w:r w:rsidRPr="001A02CC">
              <w:t>a.</w:t>
            </w:r>
          </w:p>
        </w:tc>
        <w:tc>
          <w:tcPr>
            <w:tcW w:w="3804" w:type="pct"/>
            <w:vAlign w:val="bottom"/>
          </w:tcPr>
          <w:p w14:paraId="57C90552" w14:textId="77777777" w:rsidR="00C82BCE" w:rsidRPr="001A02CC" w:rsidRDefault="00C82BCE" w:rsidP="009D0856">
            <w:r w:rsidRPr="001A02CC">
              <w:rPr>
                <w:color w:val="000000"/>
              </w:rPr>
              <w:t>Explain in detail about post-harvest processing of turmeric.</w:t>
            </w:r>
          </w:p>
        </w:tc>
        <w:tc>
          <w:tcPr>
            <w:tcW w:w="260" w:type="pct"/>
            <w:vAlign w:val="bottom"/>
          </w:tcPr>
          <w:p w14:paraId="55DE02F0" w14:textId="77777777" w:rsidR="00C82BCE" w:rsidRPr="001A02CC" w:rsidRDefault="00C82BCE" w:rsidP="009D0856">
            <w:pPr>
              <w:jc w:val="center"/>
            </w:pPr>
            <w:r w:rsidRPr="001A02CC">
              <w:t>CO4</w:t>
            </w:r>
          </w:p>
        </w:tc>
        <w:tc>
          <w:tcPr>
            <w:tcW w:w="243" w:type="pct"/>
            <w:vAlign w:val="bottom"/>
          </w:tcPr>
          <w:p w14:paraId="41239D76" w14:textId="77777777" w:rsidR="00C82BCE" w:rsidRPr="001A02CC" w:rsidRDefault="00C82BCE" w:rsidP="009D0856">
            <w:pPr>
              <w:jc w:val="center"/>
            </w:pPr>
            <w:r w:rsidRPr="001A02CC">
              <w:t>A</w:t>
            </w:r>
          </w:p>
        </w:tc>
        <w:tc>
          <w:tcPr>
            <w:tcW w:w="254" w:type="pct"/>
          </w:tcPr>
          <w:p w14:paraId="0E5C7D67" w14:textId="77777777" w:rsidR="00C82BCE" w:rsidRPr="001A02CC" w:rsidRDefault="00C82BCE" w:rsidP="00DA1022">
            <w:pPr>
              <w:jc w:val="center"/>
            </w:pPr>
            <w:r w:rsidRPr="001A02CC">
              <w:t>6</w:t>
            </w:r>
          </w:p>
        </w:tc>
      </w:tr>
      <w:tr w:rsidR="00C82BCE" w:rsidRPr="001A02CC" w14:paraId="606C9348" w14:textId="77777777" w:rsidTr="00DA1022">
        <w:trPr>
          <w:trHeight w:val="283"/>
        </w:trPr>
        <w:tc>
          <w:tcPr>
            <w:tcW w:w="257" w:type="pct"/>
            <w:vAlign w:val="bottom"/>
          </w:tcPr>
          <w:p w14:paraId="76967C9D" w14:textId="77777777" w:rsidR="00C82BCE" w:rsidRPr="001A02CC" w:rsidRDefault="00C82BCE" w:rsidP="009D0856">
            <w:pPr>
              <w:jc w:val="center"/>
            </w:pPr>
          </w:p>
        </w:tc>
        <w:tc>
          <w:tcPr>
            <w:tcW w:w="182" w:type="pct"/>
          </w:tcPr>
          <w:p w14:paraId="06379531" w14:textId="77777777" w:rsidR="00C82BCE" w:rsidRPr="001A02CC" w:rsidRDefault="00C82BCE" w:rsidP="00DA1022">
            <w:pPr>
              <w:jc w:val="center"/>
            </w:pPr>
            <w:r w:rsidRPr="001A02CC">
              <w:t>b.</w:t>
            </w:r>
          </w:p>
        </w:tc>
        <w:tc>
          <w:tcPr>
            <w:tcW w:w="3804" w:type="pct"/>
            <w:vAlign w:val="bottom"/>
          </w:tcPr>
          <w:p w14:paraId="1D63198C" w14:textId="77777777" w:rsidR="00C82BCE" w:rsidRPr="001A02CC" w:rsidRDefault="00C82BCE" w:rsidP="00DA1022">
            <w:pPr>
              <w:jc w:val="both"/>
              <w:rPr>
                <w:bCs/>
              </w:rPr>
            </w:pPr>
            <w:r w:rsidRPr="001A02CC">
              <w:rPr>
                <w:color w:val="000000"/>
              </w:rPr>
              <w:t>Write in detail about production of black p</w:t>
            </w:r>
            <w:r>
              <w:rPr>
                <w:color w:val="000000"/>
              </w:rPr>
              <w:t>epper, white pepper and ground </w:t>
            </w:r>
            <w:r w:rsidRPr="001A02CC">
              <w:rPr>
                <w:color w:val="000000"/>
              </w:rPr>
              <w:t>pepper.</w:t>
            </w:r>
          </w:p>
        </w:tc>
        <w:tc>
          <w:tcPr>
            <w:tcW w:w="260" w:type="pct"/>
          </w:tcPr>
          <w:p w14:paraId="7DD7D1CB" w14:textId="77777777" w:rsidR="00C82BCE" w:rsidRPr="001A02CC" w:rsidRDefault="00C82BCE" w:rsidP="00DA1022">
            <w:pPr>
              <w:jc w:val="center"/>
            </w:pPr>
            <w:r w:rsidRPr="001A02CC">
              <w:t>CO4</w:t>
            </w:r>
          </w:p>
        </w:tc>
        <w:tc>
          <w:tcPr>
            <w:tcW w:w="243" w:type="pct"/>
          </w:tcPr>
          <w:p w14:paraId="5B9852F4" w14:textId="77777777" w:rsidR="00C82BCE" w:rsidRPr="001A02CC" w:rsidRDefault="00C82BCE" w:rsidP="00DA1022">
            <w:pPr>
              <w:jc w:val="center"/>
            </w:pPr>
            <w:r w:rsidRPr="001A02CC">
              <w:t>A</w:t>
            </w:r>
          </w:p>
        </w:tc>
        <w:tc>
          <w:tcPr>
            <w:tcW w:w="254" w:type="pct"/>
          </w:tcPr>
          <w:p w14:paraId="7DB33E5E" w14:textId="77777777" w:rsidR="00C82BCE" w:rsidRPr="001A02CC" w:rsidRDefault="00C82BCE" w:rsidP="00DA1022">
            <w:pPr>
              <w:jc w:val="center"/>
            </w:pPr>
            <w:r w:rsidRPr="001A02CC">
              <w:t>6</w:t>
            </w:r>
          </w:p>
        </w:tc>
      </w:tr>
      <w:tr w:rsidR="00C82BCE" w:rsidRPr="001A02CC" w14:paraId="046D7483" w14:textId="77777777" w:rsidTr="008E4728">
        <w:trPr>
          <w:trHeight w:val="550"/>
        </w:trPr>
        <w:tc>
          <w:tcPr>
            <w:tcW w:w="5000" w:type="pct"/>
            <w:gridSpan w:val="6"/>
            <w:vAlign w:val="center"/>
          </w:tcPr>
          <w:p w14:paraId="405B2A2A" w14:textId="77777777" w:rsidR="00C82BCE" w:rsidRPr="001A02CC" w:rsidRDefault="00C82BCE" w:rsidP="008E4728">
            <w:pPr>
              <w:jc w:val="center"/>
              <w:rPr>
                <w:b/>
                <w:bCs/>
              </w:rPr>
            </w:pPr>
            <w:r w:rsidRPr="001A02CC">
              <w:rPr>
                <w:b/>
                <w:bCs/>
              </w:rPr>
              <w:t>COMPULSORY QUESTION</w:t>
            </w:r>
          </w:p>
        </w:tc>
      </w:tr>
      <w:tr w:rsidR="00C82BCE" w:rsidRPr="001A02CC" w14:paraId="033042B2" w14:textId="77777777" w:rsidTr="00DA1022">
        <w:trPr>
          <w:trHeight w:val="283"/>
        </w:trPr>
        <w:tc>
          <w:tcPr>
            <w:tcW w:w="257" w:type="pct"/>
          </w:tcPr>
          <w:p w14:paraId="761B849A" w14:textId="77777777" w:rsidR="00C82BCE" w:rsidRPr="001A02CC" w:rsidRDefault="00C82BCE" w:rsidP="00DA1022">
            <w:pPr>
              <w:jc w:val="center"/>
            </w:pPr>
            <w:r w:rsidRPr="001A02CC">
              <w:t>24.</w:t>
            </w:r>
          </w:p>
        </w:tc>
        <w:tc>
          <w:tcPr>
            <w:tcW w:w="182" w:type="pct"/>
            <w:vAlign w:val="bottom"/>
          </w:tcPr>
          <w:p w14:paraId="18BAFEEF" w14:textId="77777777" w:rsidR="00C82BCE" w:rsidRPr="001A02CC" w:rsidRDefault="00C82BCE" w:rsidP="009D0856">
            <w:pPr>
              <w:jc w:val="center"/>
            </w:pPr>
          </w:p>
        </w:tc>
        <w:tc>
          <w:tcPr>
            <w:tcW w:w="3804" w:type="pct"/>
            <w:vAlign w:val="bottom"/>
          </w:tcPr>
          <w:p w14:paraId="58D2DB62" w14:textId="77777777" w:rsidR="00C82BCE" w:rsidRPr="001A02CC" w:rsidRDefault="00C82BCE" w:rsidP="009D0856">
            <w:r w:rsidRPr="001A02CC">
              <w:rPr>
                <w:color w:val="000000"/>
              </w:rPr>
              <w:t>Explain the manufacturing process of vanilla extract and list the factors influencing the quality of vanilla extract.</w:t>
            </w:r>
          </w:p>
        </w:tc>
        <w:tc>
          <w:tcPr>
            <w:tcW w:w="260" w:type="pct"/>
          </w:tcPr>
          <w:p w14:paraId="2C372029" w14:textId="77777777" w:rsidR="00C82BCE" w:rsidRPr="001A02CC" w:rsidRDefault="00C82BCE" w:rsidP="00DA1022">
            <w:pPr>
              <w:jc w:val="center"/>
            </w:pPr>
            <w:r w:rsidRPr="001A02CC">
              <w:t>CO2</w:t>
            </w:r>
          </w:p>
        </w:tc>
        <w:tc>
          <w:tcPr>
            <w:tcW w:w="243" w:type="pct"/>
          </w:tcPr>
          <w:p w14:paraId="59D98B67" w14:textId="77777777" w:rsidR="00C82BCE" w:rsidRPr="001A02CC" w:rsidRDefault="00C82BCE" w:rsidP="00DA1022">
            <w:pPr>
              <w:jc w:val="center"/>
            </w:pPr>
            <w:r w:rsidRPr="001A02CC">
              <w:t>A</w:t>
            </w:r>
          </w:p>
        </w:tc>
        <w:tc>
          <w:tcPr>
            <w:tcW w:w="254" w:type="pct"/>
          </w:tcPr>
          <w:p w14:paraId="09C5C557" w14:textId="77777777" w:rsidR="00C82BCE" w:rsidRPr="001A02CC" w:rsidRDefault="00C82BCE" w:rsidP="00DA1022">
            <w:pPr>
              <w:jc w:val="center"/>
            </w:pPr>
            <w:r w:rsidRPr="001A02CC">
              <w:t>12</w:t>
            </w:r>
          </w:p>
        </w:tc>
      </w:tr>
    </w:tbl>
    <w:p w14:paraId="6D7B60F5" w14:textId="77777777" w:rsidR="00C82BCE" w:rsidRDefault="00C82BCE" w:rsidP="002E336A"/>
    <w:p w14:paraId="31437CFC"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51EA232"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6816CF12" w14:textId="77777777" w:rsidTr="005C5F4B">
        <w:trPr>
          <w:trHeight w:val="283"/>
        </w:trPr>
        <w:tc>
          <w:tcPr>
            <w:tcW w:w="670" w:type="dxa"/>
          </w:tcPr>
          <w:p w14:paraId="0341190E" w14:textId="77777777" w:rsidR="00C82BCE" w:rsidRPr="0051318C" w:rsidRDefault="00C82BCE" w:rsidP="00AD39D3">
            <w:pPr>
              <w:rPr>
                <w:sz w:val="22"/>
                <w:szCs w:val="22"/>
              </w:rPr>
            </w:pPr>
          </w:p>
        </w:tc>
        <w:tc>
          <w:tcPr>
            <w:tcW w:w="9820" w:type="dxa"/>
          </w:tcPr>
          <w:p w14:paraId="736AED19" w14:textId="77777777" w:rsidR="00C82BCE" w:rsidRPr="0051318C" w:rsidRDefault="00C82BCE" w:rsidP="00AD39D3">
            <w:pPr>
              <w:jc w:val="center"/>
              <w:rPr>
                <w:b/>
                <w:sz w:val="22"/>
                <w:szCs w:val="22"/>
              </w:rPr>
            </w:pPr>
            <w:r w:rsidRPr="0051318C">
              <w:rPr>
                <w:b/>
                <w:sz w:val="22"/>
                <w:szCs w:val="22"/>
              </w:rPr>
              <w:t>COURSE OUTCOMES</w:t>
            </w:r>
          </w:p>
        </w:tc>
      </w:tr>
      <w:tr w:rsidR="00C82BCE" w14:paraId="7ED05A68" w14:textId="77777777" w:rsidTr="005C5F4B">
        <w:trPr>
          <w:trHeight w:val="283"/>
        </w:trPr>
        <w:tc>
          <w:tcPr>
            <w:tcW w:w="670" w:type="dxa"/>
          </w:tcPr>
          <w:p w14:paraId="4E12C12D" w14:textId="77777777" w:rsidR="00C82BCE" w:rsidRPr="00302FF6" w:rsidRDefault="00C82BCE" w:rsidP="00AD39D3">
            <w:pPr>
              <w:rPr>
                <w:b/>
                <w:bCs/>
                <w:sz w:val="22"/>
                <w:szCs w:val="22"/>
              </w:rPr>
            </w:pPr>
            <w:r w:rsidRPr="00302FF6">
              <w:rPr>
                <w:b/>
                <w:bCs/>
                <w:sz w:val="22"/>
                <w:szCs w:val="22"/>
              </w:rPr>
              <w:t>CO1</w:t>
            </w:r>
          </w:p>
        </w:tc>
        <w:tc>
          <w:tcPr>
            <w:tcW w:w="9820" w:type="dxa"/>
            <w:vAlign w:val="center"/>
          </w:tcPr>
          <w:p w14:paraId="4089BACE" w14:textId="77777777" w:rsidR="00C82BCE" w:rsidRPr="0051318C" w:rsidRDefault="00C82BCE" w:rsidP="00AD39D3">
            <w:pPr>
              <w:rPr>
                <w:sz w:val="22"/>
                <w:szCs w:val="22"/>
              </w:rPr>
            </w:pPr>
            <w:r>
              <w:t>Define the different unit operations and its equipments involved in coffee, tea and cocoa processing</w:t>
            </w:r>
          </w:p>
        </w:tc>
      </w:tr>
      <w:tr w:rsidR="00C82BCE" w14:paraId="67C6A38F" w14:textId="77777777" w:rsidTr="005C5F4B">
        <w:trPr>
          <w:trHeight w:val="283"/>
        </w:trPr>
        <w:tc>
          <w:tcPr>
            <w:tcW w:w="670" w:type="dxa"/>
          </w:tcPr>
          <w:p w14:paraId="1A29455D" w14:textId="77777777" w:rsidR="00C82BCE" w:rsidRPr="00302FF6" w:rsidRDefault="00C82BCE" w:rsidP="00AD39D3">
            <w:pPr>
              <w:rPr>
                <w:b/>
                <w:bCs/>
                <w:sz w:val="22"/>
                <w:szCs w:val="22"/>
              </w:rPr>
            </w:pPr>
            <w:r w:rsidRPr="00302FF6">
              <w:rPr>
                <w:b/>
                <w:bCs/>
                <w:sz w:val="22"/>
                <w:szCs w:val="22"/>
              </w:rPr>
              <w:t>CO2</w:t>
            </w:r>
          </w:p>
        </w:tc>
        <w:tc>
          <w:tcPr>
            <w:tcW w:w="9820" w:type="dxa"/>
            <w:vAlign w:val="center"/>
          </w:tcPr>
          <w:p w14:paraId="3C56C4BF" w14:textId="77777777" w:rsidR="00C82BCE" w:rsidRPr="0051318C" w:rsidRDefault="00C82BCE" w:rsidP="00AD39D3">
            <w:pPr>
              <w:rPr>
                <w:sz w:val="22"/>
                <w:szCs w:val="22"/>
              </w:rPr>
            </w:pPr>
            <w:r>
              <w:t>Gain knowledge in processing of plantation crops and spices and also its value added products.</w:t>
            </w:r>
          </w:p>
        </w:tc>
      </w:tr>
      <w:tr w:rsidR="00C82BCE" w14:paraId="69BD8393" w14:textId="77777777" w:rsidTr="005C5F4B">
        <w:trPr>
          <w:trHeight w:val="283"/>
        </w:trPr>
        <w:tc>
          <w:tcPr>
            <w:tcW w:w="670" w:type="dxa"/>
          </w:tcPr>
          <w:p w14:paraId="4A7D8C6D" w14:textId="77777777" w:rsidR="00C82BCE" w:rsidRPr="00302FF6" w:rsidRDefault="00C82BCE" w:rsidP="00AD39D3">
            <w:pPr>
              <w:rPr>
                <w:b/>
                <w:bCs/>
                <w:sz w:val="22"/>
                <w:szCs w:val="22"/>
              </w:rPr>
            </w:pPr>
            <w:r w:rsidRPr="00302FF6">
              <w:rPr>
                <w:b/>
                <w:bCs/>
                <w:sz w:val="22"/>
                <w:szCs w:val="22"/>
              </w:rPr>
              <w:t>CO3</w:t>
            </w:r>
          </w:p>
        </w:tc>
        <w:tc>
          <w:tcPr>
            <w:tcW w:w="9820" w:type="dxa"/>
            <w:vAlign w:val="center"/>
          </w:tcPr>
          <w:p w14:paraId="4D810584" w14:textId="77777777" w:rsidR="00C82BCE" w:rsidRPr="0051318C" w:rsidRDefault="00C82BCE" w:rsidP="00AD39D3">
            <w:pPr>
              <w:rPr>
                <w:sz w:val="22"/>
                <w:szCs w:val="22"/>
              </w:rPr>
            </w:pPr>
            <w:r>
              <w:t>Outline ways in which quality loss can be minimised during preparation and processing</w:t>
            </w:r>
          </w:p>
        </w:tc>
      </w:tr>
      <w:tr w:rsidR="00C82BCE" w14:paraId="6CA63EFB" w14:textId="77777777" w:rsidTr="005C5F4B">
        <w:trPr>
          <w:trHeight w:val="283"/>
        </w:trPr>
        <w:tc>
          <w:tcPr>
            <w:tcW w:w="670" w:type="dxa"/>
          </w:tcPr>
          <w:p w14:paraId="266D8A73" w14:textId="77777777" w:rsidR="00C82BCE" w:rsidRPr="00302FF6" w:rsidRDefault="00C82BCE" w:rsidP="00AD39D3">
            <w:pPr>
              <w:rPr>
                <w:b/>
                <w:bCs/>
                <w:sz w:val="22"/>
                <w:szCs w:val="22"/>
              </w:rPr>
            </w:pPr>
            <w:r w:rsidRPr="00302FF6">
              <w:rPr>
                <w:b/>
                <w:bCs/>
                <w:sz w:val="22"/>
                <w:szCs w:val="22"/>
              </w:rPr>
              <w:t>CO4</w:t>
            </w:r>
          </w:p>
        </w:tc>
        <w:tc>
          <w:tcPr>
            <w:tcW w:w="9820" w:type="dxa"/>
            <w:vAlign w:val="center"/>
          </w:tcPr>
          <w:p w14:paraId="536534C5" w14:textId="77777777" w:rsidR="00C82BCE" w:rsidRPr="0051318C" w:rsidRDefault="00C82BCE" w:rsidP="00AD39D3">
            <w:pPr>
              <w:rPr>
                <w:sz w:val="22"/>
                <w:szCs w:val="22"/>
              </w:rPr>
            </w:pPr>
            <w:r>
              <w:t>Develop value added products from plantation products and spices</w:t>
            </w:r>
          </w:p>
        </w:tc>
      </w:tr>
      <w:tr w:rsidR="00C82BCE" w14:paraId="063A308B" w14:textId="77777777" w:rsidTr="005C5F4B">
        <w:trPr>
          <w:trHeight w:val="283"/>
        </w:trPr>
        <w:tc>
          <w:tcPr>
            <w:tcW w:w="670" w:type="dxa"/>
          </w:tcPr>
          <w:p w14:paraId="40CB2615" w14:textId="77777777" w:rsidR="00C82BCE" w:rsidRPr="00302FF6" w:rsidRDefault="00C82BCE" w:rsidP="00AD39D3">
            <w:pPr>
              <w:rPr>
                <w:b/>
                <w:bCs/>
                <w:sz w:val="22"/>
                <w:szCs w:val="22"/>
              </w:rPr>
            </w:pPr>
            <w:r w:rsidRPr="00302FF6">
              <w:rPr>
                <w:b/>
                <w:bCs/>
                <w:sz w:val="22"/>
                <w:szCs w:val="22"/>
              </w:rPr>
              <w:t>CO5</w:t>
            </w:r>
          </w:p>
        </w:tc>
        <w:tc>
          <w:tcPr>
            <w:tcW w:w="9820" w:type="dxa"/>
            <w:vAlign w:val="center"/>
          </w:tcPr>
          <w:p w14:paraId="4C80DA0E" w14:textId="77777777" w:rsidR="00C82BCE" w:rsidRPr="0051318C" w:rsidRDefault="00C82BCE" w:rsidP="00AD39D3">
            <w:pPr>
              <w:rPr>
                <w:sz w:val="22"/>
                <w:szCs w:val="22"/>
              </w:rPr>
            </w:pPr>
            <w:r>
              <w:t>Demonstrate appropriate technique for the extraction of spice oil and oleoresin with quality standards</w:t>
            </w:r>
          </w:p>
        </w:tc>
      </w:tr>
      <w:tr w:rsidR="00C82BCE" w14:paraId="6CB4ABA8" w14:textId="77777777" w:rsidTr="005C5F4B">
        <w:trPr>
          <w:trHeight w:val="283"/>
        </w:trPr>
        <w:tc>
          <w:tcPr>
            <w:tcW w:w="670" w:type="dxa"/>
          </w:tcPr>
          <w:p w14:paraId="0164F5BA" w14:textId="77777777" w:rsidR="00C82BCE" w:rsidRPr="00302FF6" w:rsidRDefault="00C82BCE" w:rsidP="00AD39D3">
            <w:pPr>
              <w:rPr>
                <w:b/>
                <w:bCs/>
                <w:sz w:val="22"/>
                <w:szCs w:val="22"/>
              </w:rPr>
            </w:pPr>
            <w:r w:rsidRPr="00302FF6">
              <w:rPr>
                <w:b/>
                <w:bCs/>
                <w:sz w:val="22"/>
                <w:szCs w:val="22"/>
              </w:rPr>
              <w:t>CO6</w:t>
            </w:r>
          </w:p>
        </w:tc>
        <w:tc>
          <w:tcPr>
            <w:tcW w:w="9820" w:type="dxa"/>
            <w:vAlign w:val="bottom"/>
          </w:tcPr>
          <w:p w14:paraId="1933A103" w14:textId="77777777" w:rsidR="00C82BCE" w:rsidRPr="0051318C" w:rsidRDefault="00C82BCE" w:rsidP="00AD39D3">
            <w:pPr>
              <w:rPr>
                <w:sz w:val="22"/>
                <w:szCs w:val="22"/>
              </w:rPr>
            </w:pPr>
            <w:r>
              <w:t>Acquire a confident to get placement in any kind of cereals and spices industry with minimum post harvest losses and maximum benefit to the industry</w:t>
            </w:r>
          </w:p>
        </w:tc>
      </w:tr>
    </w:tbl>
    <w:p w14:paraId="6A2A40E1"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356C797C" w14:textId="77777777" w:rsidTr="00E56E00">
        <w:trPr>
          <w:jc w:val="center"/>
        </w:trPr>
        <w:tc>
          <w:tcPr>
            <w:tcW w:w="6385" w:type="dxa"/>
            <w:gridSpan w:val="8"/>
          </w:tcPr>
          <w:p w14:paraId="7207EF19"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6DB5D362" w14:textId="77777777" w:rsidTr="00E56E00">
        <w:trPr>
          <w:jc w:val="center"/>
        </w:trPr>
        <w:tc>
          <w:tcPr>
            <w:tcW w:w="1140" w:type="dxa"/>
          </w:tcPr>
          <w:p w14:paraId="1D7D5700"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C7F6361" w14:textId="77777777" w:rsidR="00C82BCE" w:rsidRPr="0051318C" w:rsidRDefault="00C82BCE" w:rsidP="00D54806">
            <w:pPr>
              <w:jc w:val="center"/>
              <w:rPr>
                <w:b/>
                <w:sz w:val="22"/>
                <w:szCs w:val="22"/>
              </w:rPr>
            </w:pPr>
            <w:r w:rsidRPr="0051318C">
              <w:rPr>
                <w:b/>
                <w:sz w:val="22"/>
                <w:szCs w:val="22"/>
              </w:rPr>
              <w:t>R</w:t>
            </w:r>
          </w:p>
        </w:tc>
        <w:tc>
          <w:tcPr>
            <w:tcW w:w="708" w:type="dxa"/>
          </w:tcPr>
          <w:p w14:paraId="6E146BE8" w14:textId="77777777" w:rsidR="00C82BCE" w:rsidRPr="0051318C" w:rsidRDefault="00C82BCE" w:rsidP="00D54806">
            <w:pPr>
              <w:jc w:val="center"/>
              <w:rPr>
                <w:b/>
                <w:sz w:val="22"/>
                <w:szCs w:val="22"/>
              </w:rPr>
            </w:pPr>
            <w:r w:rsidRPr="0051318C">
              <w:rPr>
                <w:b/>
                <w:sz w:val="22"/>
                <w:szCs w:val="22"/>
              </w:rPr>
              <w:t>U</w:t>
            </w:r>
          </w:p>
        </w:tc>
        <w:tc>
          <w:tcPr>
            <w:tcW w:w="709" w:type="dxa"/>
          </w:tcPr>
          <w:p w14:paraId="207CA43C" w14:textId="77777777" w:rsidR="00C82BCE" w:rsidRPr="0051318C" w:rsidRDefault="00C82BCE" w:rsidP="00D54806">
            <w:pPr>
              <w:jc w:val="center"/>
              <w:rPr>
                <w:b/>
                <w:sz w:val="22"/>
                <w:szCs w:val="22"/>
              </w:rPr>
            </w:pPr>
            <w:r w:rsidRPr="0051318C">
              <w:rPr>
                <w:b/>
                <w:sz w:val="22"/>
                <w:szCs w:val="22"/>
              </w:rPr>
              <w:t>A</w:t>
            </w:r>
          </w:p>
        </w:tc>
        <w:tc>
          <w:tcPr>
            <w:tcW w:w="709" w:type="dxa"/>
          </w:tcPr>
          <w:p w14:paraId="68B55C80" w14:textId="77777777" w:rsidR="00C82BCE" w:rsidRPr="0051318C" w:rsidRDefault="00C82BCE" w:rsidP="00D54806">
            <w:pPr>
              <w:jc w:val="center"/>
              <w:rPr>
                <w:b/>
                <w:sz w:val="22"/>
                <w:szCs w:val="22"/>
              </w:rPr>
            </w:pPr>
            <w:r w:rsidRPr="0051318C">
              <w:rPr>
                <w:b/>
                <w:sz w:val="22"/>
                <w:szCs w:val="22"/>
              </w:rPr>
              <w:t>An</w:t>
            </w:r>
          </w:p>
        </w:tc>
        <w:tc>
          <w:tcPr>
            <w:tcW w:w="709" w:type="dxa"/>
          </w:tcPr>
          <w:p w14:paraId="10AA7804" w14:textId="77777777" w:rsidR="00C82BCE" w:rsidRPr="0051318C" w:rsidRDefault="00C82BCE" w:rsidP="00D54806">
            <w:pPr>
              <w:jc w:val="center"/>
              <w:rPr>
                <w:b/>
                <w:sz w:val="22"/>
                <w:szCs w:val="22"/>
              </w:rPr>
            </w:pPr>
            <w:r w:rsidRPr="0051318C">
              <w:rPr>
                <w:b/>
                <w:sz w:val="22"/>
                <w:szCs w:val="22"/>
              </w:rPr>
              <w:t>E</w:t>
            </w:r>
          </w:p>
        </w:tc>
        <w:tc>
          <w:tcPr>
            <w:tcW w:w="708" w:type="dxa"/>
          </w:tcPr>
          <w:p w14:paraId="76CAD8F0" w14:textId="77777777" w:rsidR="00C82BCE" w:rsidRPr="0051318C" w:rsidRDefault="00C82BCE" w:rsidP="00D54806">
            <w:pPr>
              <w:jc w:val="center"/>
              <w:rPr>
                <w:b/>
                <w:sz w:val="22"/>
                <w:szCs w:val="22"/>
              </w:rPr>
            </w:pPr>
            <w:r w:rsidRPr="0051318C">
              <w:rPr>
                <w:b/>
                <w:sz w:val="22"/>
                <w:szCs w:val="22"/>
              </w:rPr>
              <w:t>C</w:t>
            </w:r>
          </w:p>
        </w:tc>
        <w:tc>
          <w:tcPr>
            <w:tcW w:w="993" w:type="dxa"/>
          </w:tcPr>
          <w:p w14:paraId="5EF164D3" w14:textId="77777777" w:rsidR="00C82BCE" w:rsidRPr="0051318C" w:rsidRDefault="00C82BCE" w:rsidP="00D54806">
            <w:pPr>
              <w:jc w:val="center"/>
              <w:rPr>
                <w:b/>
                <w:sz w:val="22"/>
                <w:szCs w:val="22"/>
              </w:rPr>
            </w:pPr>
            <w:r w:rsidRPr="0051318C">
              <w:rPr>
                <w:b/>
                <w:sz w:val="22"/>
                <w:szCs w:val="22"/>
              </w:rPr>
              <w:t>Total</w:t>
            </w:r>
          </w:p>
        </w:tc>
      </w:tr>
      <w:tr w:rsidR="00C82BCE" w:rsidRPr="0051318C" w14:paraId="5B699416" w14:textId="77777777" w:rsidTr="00E56E00">
        <w:trPr>
          <w:jc w:val="center"/>
        </w:trPr>
        <w:tc>
          <w:tcPr>
            <w:tcW w:w="1140" w:type="dxa"/>
          </w:tcPr>
          <w:p w14:paraId="737B438B"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5ADB2FE5" w14:textId="77777777" w:rsidR="00C82BCE" w:rsidRPr="0051318C" w:rsidRDefault="00C82BCE" w:rsidP="00D54806">
            <w:pPr>
              <w:jc w:val="center"/>
              <w:rPr>
                <w:sz w:val="22"/>
                <w:szCs w:val="22"/>
              </w:rPr>
            </w:pPr>
            <w:r>
              <w:rPr>
                <w:sz w:val="22"/>
                <w:szCs w:val="22"/>
              </w:rPr>
              <w:t>6</w:t>
            </w:r>
          </w:p>
        </w:tc>
        <w:tc>
          <w:tcPr>
            <w:tcW w:w="708" w:type="dxa"/>
          </w:tcPr>
          <w:p w14:paraId="25C93C89" w14:textId="77777777" w:rsidR="00C82BCE" w:rsidRPr="0051318C" w:rsidRDefault="00C82BCE" w:rsidP="00D54806">
            <w:pPr>
              <w:jc w:val="center"/>
              <w:rPr>
                <w:sz w:val="22"/>
                <w:szCs w:val="22"/>
              </w:rPr>
            </w:pPr>
            <w:r>
              <w:rPr>
                <w:sz w:val="22"/>
                <w:szCs w:val="22"/>
              </w:rPr>
              <w:t>28</w:t>
            </w:r>
          </w:p>
        </w:tc>
        <w:tc>
          <w:tcPr>
            <w:tcW w:w="709" w:type="dxa"/>
          </w:tcPr>
          <w:p w14:paraId="34240D2A" w14:textId="77777777" w:rsidR="00C82BCE" w:rsidRPr="0051318C" w:rsidRDefault="00C82BCE" w:rsidP="00D54806">
            <w:pPr>
              <w:jc w:val="center"/>
              <w:rPr>
                <w:sz w:val="22"/>
                <w:szCs w:val="22"/>
              </w:rPr>
            </w:pPr>
            <w:r>
              <w:rPr>
                <w:sz w:val="22"/>
                <w:szCs w:val="22"/>
              </w:rPr>
              <w:t>-</w:t>
            </w:r>
          </w:p>
        </w:tc>
        <w:tc>
          <w:tcPr>
            <w:tcW w:w="709" w:type="dxa"/>
          </w:tcPr>
          <w:p w14:paraId="6619E357" w14:textId="77777777" w:rsidR="00C82BCE" w:rsidRPr="0051318C" w:rsidRDefault="00C82BCE" w:rsidP="00D54806">
            <w:pPr>
              <w:jc w:val="center"/>
              <w:rPr>
                <w:sz w:val="22"/>
                <w:szCs w:val="22"/>
              </w:rPr>
            </w:pPr>
            <w:r>
              <w:rPr>
                <w:sz w:val="22"/>
                <w:szCs w:val="22"/>
              </w:rPr>
              <w:t>6</w:t>
            </w:r>
          </w:p>
        </w:tc>
        <w:tc>
          <w:tcPr>
            <w:tcW w:w="709" w:type="dxa"/>
          </w:tcPr>
          <w:p w14:paraId="0A336DB4" w14:textId="77777777" w:rsidR="00C82BCE" w:rsidRPr="0051318C" w:rsidRDefault="00C82BCE" w:rsidP="00D54806">
            <w:pPr>
              <w:jc w:val="center"/>
              <w:rPr>
                <w:sz w:val="22"/>
                <w:szCs w:val="22"/>
              </w:rPr>
            </w:pPr>
            <w:r>
              <w:rPr>
                <w:sz w:val="22"/>
                <w:szCs w:val="22"/>
              </w:rPr>
              <w:t>-</w:t>
            </w:r>
          </w:p>
        </w:tc>
        <w:tc>
          <w:tcPr>
            <w:tcW w:w="708" w:type="dxa"/>
          </w:tcPr>
          <w:p w14:paraId="720457D9" w14:textId="77777777" w:rsidR="00C82BCE" w:rsidRPr="0051318C" w:rsidRDefault="00C82BCE" w:rsidP="00D54806">
            <w:pPr>
              <w:jc w:val="center"/>
              <w:rPr>
                <w:sz w:val="22"/>
                <w:szCs w:val="22"/>
              </w:rPr>
            </w:pPr>
            <w:r>
              <w:rPr>
                <w:sz w:val="22"/>
                <w:szCs w:val="22"/>
              </w:rPr>
              <w:t>-</w:t>
            </w:r>
          </w:p>
        </w:tc>
        <w:tc>
          <w:tcPr>
            <w:tcW w:w="993" w:type="dxa"/>
          </w:tcPr>
          <w:p w14:paraId="2BAB0849" w14:textId="77777777" w:rsidR="00C82BCE" w:rsidRPr="0051318C" w:rsidRDefault="00C82BCE" w:rsidP="00D54806">
            <w:pPr>
              <w:jc w:val="center"/>
              <w:rPr>
                <w:sz w:val="22"/>
                <w:szCs w:val="22"/>
              </w:rPr>
            </w:pPr>
            <w:r>
              <w:rPr>
                <w:sz w:val="22"/>
                <w:szCs w:val="22"/>
              </w:rPr>
              <w:t>40</w:t>
            </w:r>
          </w:p>
        </w:tc>
      </w:tr>
      <w:tr w:rsidR="00C82BCE" w:rsidRPr="0051318C" w14:paraId="2A315EAB" w14:textId="77777777" w:rsidTr="00E56E00">
        <w:trPr>
          <w:jc w:val="center"/>
        </w:trPr>
        <w:tc>
          <w:tcPr>
            <w:tcW w:w="1140" w:type="dxa"/>
          </w:tcPr>
          <w:p w14:paraId="7C62F957"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7C046747" w14:textId="77777777" w:rsidR="00C82BCE" w:rsidRPr="0051318C" w:rsidRDefault="00C82BCE" w:rsidP="00D54806">
            <w:pPr>
              <w:jc w:val="center"/>
              <w:rPr>
                <w:sz w:val="22"/>
                <w:szCs w:val="22"/>
              </w:rPr>
            </w:pPr>
            <w:r>
              <w:rPr>
                <w:sz w:val="22"/>
                <w:szCs w:val="22"/>
              </w:rPr>
              <w:t>2</w:t>
            </w:r>
          </w:p>
        </w:tc>
        <w:tc>
          <w:tcPr>
            <w:tcW w:w="708" w:type="dxa"/>
          </w:tcPr>
          <w:p w14:paraId="4FFB058E" w14:textId="77777777" w:rsidR="00C82BCE" w:rsidRPr="0051318C" w:rsidRDefault="00C82BCE" w:rsidP="00D54806">
            <w:pPr>
              <w:jc w:val="center"/>
              <w:rPr>
                <w:sz w:val="22"/>
                <w:szCs w:val="22"/>
              </w:rPr>
            </w:pPr>
            <w:r>
              <w:rPr>
                <w:sz w:val="22"/>
                <w:szCs w:val="22"/>
              </w:rPr>
              <w:t>-</w:t>
            </w:r>
          </w:p>
        </w:tc>
        <w:tc>
          <w:tcPr>
            <w:tcW w:w="709" w:type="dxa"/>
          </w:tcPr>
          <w:p w14:paraId="6C10EEAD" w14:textId="77777777" w:rsidR="00C82BCE" w:rsidRPr="0051318C" w:rsidRDefault="00C82BCE" w:rsidP="00D54806">
            <w:pPr>
              <w:jc w:val="center"/>
              <w:rPr>
                <w:sz w:val="22"/>
                <w:szCs w:val="22"/>
              </w:rPr>
            </w:pPr>
            <w:r>
              <w:rPr>
                <w:sz w:val="22"/>
                <w:szCs w:val="22"/>
              </w:rPr>
              <w:t>12</w:t>
            </w:r>
          </w:p>
        </w:tc>
        <w:tc>
          <w:tcPr>
            <w:tcW w:w="709" w:type="dxa"/>
          </w:tcPr>
          <w:p w14:paraId="60A157BC" w14:textId="77777777" w:rsidR="00C82BCE" w:rsidRPr="0051318C" w:rsidRDefault="00C82BCE" w:rsidP="00D54806">
            <w:pPr>
              <w:jc w:val="center"/>
              <w:rPr>
                <w:sz w:val="22"/>
                <w:szCs w:val="22"/>
              </w:rPr>
            </w:pPr>
            <w:r>
              <w:rPr>
                <w:sz w:val="22"/>
                <w:szCs w:val="22"/>
              </w:rPr>
              <w:t>-</w:t>
            </w:r>
          </w:p>
        </w:tc>
        <w:tc>
          <w:tcPr>
            <w:tcW w:w="709" w:type="dxa"/>
          </w:tcPr>
          <w:p w14:paraId="28AFAEED" w14:textId="77777777" w:rsidR="00C82BCE" w:rsidRPr="0051318C" w:rsidRDefault="00C82BCE" w:rsidP="00D54806">
            <w:pPr>
              <w:jc w:val="center"/>
              <w:rPr>
                <w:sz w:val="22"/>
                <w:szCs w:val="22"/>
              </w:rPr>
            </w:pPr>
            <w:r>
              <w:rPr>
                <w:sz w:val="22"/>
                <w:szCs w:val="22"/>
              </w:rPr>
              <w:t>-</w:t>
            </w:r>
          </w:p>
        </w:tc>
        <w:tc>
          <w:tcPr>
            <w:tcW w:w="708" w:type="dxa"/>
          </w:tcPr>
          <w:p w14:paraId="76D67596" w14:textId="77777777" w:rsidR="00C82BCE" w:rsidRPr="0051318C" w:rsidRDefault="00C82BCE" w:rsidP="00D54806">
            <w:pPr>
              <w:jc w:val="center"/>
              <w:rPr>
                <w:sz w:val="22"/>
                <w:szCs w:val="22"/>
              </w:rPr>
            </w:pPr>
            <w:r>
              <w:rPr>
                <w:sz w:val="22"/>
                <w:szCs w:val="22"/>
              </w:rPr>
              <w:t>-</w:t>
            </w:r>
          </w:p>
        </w:tc>
        <w:tc>
          <w:tcPr>
            <w:tcW w:w="993" w:type="dxa"/>
          </w:tcPr>
          <w:p w14:paraId="1C6A043D" w14:textId="77777777" w:rsidR="00C82BCE" w:rsidRPr="0051318C" w:rsidRDefault="00C82BCE" w:rsidP="00D54806">
            <w:pPr>
              <w:jc w:val="center"/>
              <w:rPr>
                <w:sz w:val="22"/>
                <w:szCs w:val="22"/>
              </w:rPr>
            </w:pPr>
            <w:r>
              <w:rPr>
                <w:sz w:val="22"/>
                <w:szCs w:val="22"/>
              </w:rPr>
              <w:t>14</w:t>
            </w:r>
          </w:p>
        </w:tc>
      </w:tr>
      <w:tr w:rsidR="00C82BCE" w:rsidRPr="0051318C" w14:paraId="6D0FC363" w14:textId="77777777" w:rsidTr="00E56E00">
        <w:trPr>
          <w:jc w:val="center"/>
        </w:trPr>
        <w:tc>
          <w:tcPr>
            <w:tcW w:w="1140" w:type="dxa"/>
          </w:tcPr>
          <w:p w14:paraId="43099D0A"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62DA5715" w14:textId="77777777" w:rsidR="00C82BCE" w:rsidRPr="0051318C" w:rsidRDefault="00C82BCE" w:rsidP="00D54806">
            <w:pPr>
              <w:jc w:val="center"/>
              <w:rPr>
                <w:sz w:val="22"/>
                <w:szCs w:val="22"/>
              </w:rPr>
            </w:pPr>
            <w:r>
              <w:rPr>
                <w:sz w:val="22"/>
                <w:szCs w:val="22"/>
              </w:rPr>
              <w:t>-</w:t>
            </w:r>
          </w:p>
        </w:tc>
        <w:tc>
          <w:tcPr>
            <w:tcW w:w="708" w:type="dxa"/>
          </w:tcPr>
          <w:p w14:paraId="6D4BA149" w14:textId="77777777" w:rsidR="00C82BCE" w:rsidRPr="0051318C" w:rsidRDefault="00C82BCE" w:rsidP="00D54806">
            <w:pPr>
              <w:jc w:val="center"/>
              <w:rPr>
                <w:sz w:val="22"/>
                <w:szCs w:val="22"/>
              </w:rPr>
            </w:pPr>
            <w:r>
              <w:rPr>
                <w:sz w:val="22"/>
                <w:szCs w:val="22"/>
              </w:rPr>
              <w:t>9</w:t>
            </w:r>
          </w:p>
        </w:tc>
        <w:tc>
          <w:tcPr>
            <w:tcW w:w="709" w:type="dxa"/>
          </w:tcPr>
          <w:p w14:paraId="09775380" w14:textId="77777777" w:rsidR="00C82BCE" w:rsidRPr="0051318C" w:rsidRDefault="00C82BCE" w:rsidP="00D54806">
            <w:pPr>
              <w:jc w:val="center"/>
              <w:rPr>
                <w:sz w:val="22"/>
                <w:szCs w:val="22"/>
              </w:rPr>
            </w:pPr>
            <w:r>
              <w:rPr>
                <w:sz w:val="22"/>
                <w:szCs w:val="22"/>
              </w:rPr>
              <w:t>-</w:t>
            </w:r>
          </w:p>
        </w:tc>
        <w:tc>
          <w:tcPr>
            <w:tcW w:w="709" w:type="dxa"/>
          </w:tcPr>
          <w:p w14:paraId="41CB1138" w14:textId="77777777" w:rsidR="00C82BCE" w:rsidRPr="0051318C" w:rsidRDefault="00C82BCE" w:rsidP="00D54806">
            <w:pPr>
              <w:jc w:val="center"/>
              <w:rPr>
                <w:sz w:val="22"/>
                <w:szCs w:val="22"/>
              </w:rPr>
            </w:pPr>
            <w:r>
              <w:rPr>
                <w:sz w:val="22"/>
                <w:szCs w:val="22"/>
              </w:rPr>
              <w:t>6</w:t>
            </w:r>
          </w:p>
        </w:tc>
        <w:tc>
          <w:tcPr>
            <w:tcW w:w="709" w:type="dxa"/>
          </w:tcPr>
          <w:p w14:paraId="26606245" w14:textId="77777777" w:rsidR="00C82BCE" w:rsidRPr="0051318C" w:rsidRDefault="00C82BCE" w:rsidP="00D54806">
            <w:pPr>
              <w:jc w:val="center"/>
              <w:rPr>
                <w:sz w:val="22"/>
                <w:szCs w:val="22"/>
              </w:rPr>
            </w:pPr>
            <w:r>
              <w:rPr>
                <w:sz w:val="22"/>
                <w:szCs w:val="22"/>
              </w:rPr>
              <w:t>-</w:t>
            </w:r>
          </w:p>
        </w:tc>
        <w:tc>
          <w:tcPr>
            <w:tcW w:w="708" w:type="dxa"/>
          </w:tcPr>
          <w:p w14:paraId="5AA6AB22" w14:textId="77777777" w:rsidR="00C82BCE" w:rsidRPr="0051318C" w:rsidRDefault="00C82BCE" w:rsidP="00D54806">
            <w:pPr>
              <w:jc w:val="center"/>
              <w:rPr>
                <w:sz w:val="22"/>
                <w:szCs w:val="22"/>
              </w:rPr>
            </w:pPr>
            <w:r>
              <w:rPr>
                <w:sz w:val="22"/>
                <w:szCs w:val="22"/>
              </w:rPr>
              <w:t>-</w:t>
            </w:r>
          </w:p>
        </w:tc>
        <w:tc>
          <w:tcPr>
            <w:tcW w:w="993" w:type="dxa"/>
          </w:tcPr>
          <w:p w14:paraId="47002ECA" w14:textId="77777777" w:rsidR="00C82BCE" w:rsidRPr="0051318C" w:rsidRDefault="00C82BCE" w:rsidP="00D54806">
            <w:pPr>
              <w:jc w:val="center"/>
              <w:rPr>
                <w:sz w:val="22"/>
                <w:szCs w:val="22"/>
              </w:rPr>
            </w:pPr>
            <w:r>
              <w:rPr>
                <w:sz w:val="22"/>
                <w:szCs w:val="22"/>
              </w:rPr>
              <w:t>15</w:t>
            </w:r>
          </w:p>
        </w:tc>
      </w:tr>
      <w:tr w:rsidR="00C82BCE" w:rsidRPr="0051318C" w14:paraId="4453F01A" w14:textId="77777777" w:rsidTr="00E56E00">
        <w:trPr>
          <w:jc w:val="center"/>
        </w:trPr>
        <w:tc>
          <w:tcPr>
            <w:tcW w:w="1140" w:type="dxa"/>
          </w:tcPr>
          <w:p w14:paraId="10C79C29"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54BE99A6" w14:textId="77777777" w:rsidR="00C82BCE" w:rsidRPr="0051318C" w:rsidRDefault="00C82BCE" w:rsidP="00D54806">
            <w:pPr>
              <w:jc w:val="center"/>
              <w:rPr>
                <w:sz w:val="22"/>
                <w:szCs w:val="22"/>
              </w:rPr>
            </w:pPr>
            <w:r>
              <w:rPr>
                <w:sz w:val="22"/>
                <w:szCs w:val="22"/>
              </w:rPr>
              <w:t>8</w:t>
            </w:r>
          </w:p>
        </w:tc>
        <w:tc>
          <w:tcPr>
            <w:tcW w:w="708" w:type="dxa"/>
          </w:tcPr>
          <w:p w14:paraId="2F195D75" w14:textId="77777777" w:rsidR="00C82BCE" w:rsidRPr="0051318C" w:rsidRDefault="00C82BCE" w:rsidP="00D54806">
            <w:pPr>
              <w:jc w:val="center"/>
              <w:rPr>
                <w:sz w:val="22"/>
                <w:szCs w:val="22"/>
              </w:rPr>
            </w:pPr>
            <w:r>
              <w:rPr>
                <w:sz w:val="22"/>
                <w:szCs w:val="22"/>
              </w:rPr>
              <w:t>3</w:t>
            </w:r>
          </w:p>
        </w:tc>
        <w:tc>
          <w:tcPr>
            <w:tcW w:w="709" w:type="dxa"/>
          </w:tcPr>
          <w:p w14:paraId="7B231769" w14:textId="77777777" w:rsidR="00C82BCE" w:rsidRPr="0051318C" w:rsidRDefault="00C82BCE" w:rsidP="00D54806">
            <w:pPr>
              <w:jc w:val="center"/>
              <w:rPr>
                <w:sz w:val="22"/>
                <w:szCs w:val="22"/>
              </w:rPr>
            </w:pPr>
            <w:r>
              <w:rPr>
                <w:sz w:val="22"/>
                <w:szCs w:val="22"/>
              </w:rPr>
              <w:t>24</w:t>
            </w:r>
          </w:p>
        </w:tc>
        <w:tc>
          <w:tcPr>
            <w:tcW w:w="709" w:type="dxa"/>
          </w:tcPr>
          <w:p w14:paraId="0C46030B" w14:textId="77777777" w:rsidR="00C82BCE" w:rsidRPr="0051318C" w:rsidRDefault="00C82BCE" w:rsidP="00D54806">
            <w:pPr>
              <w:jc w:val="center"/>
              <w:rPr>
                <w:sz w:val="22"/>
                <w:szCs w:val="22"/>
              </w:rPr>
            </w:pPr>
            <w:r>
              <w:rPr>
                <w:sz w:val="22"/>
                <w:szCs w:val="22"/>
              </w:rPr>
              <w:t>-</w:t>
            </w:r>
          </w:p>
        </w:tc>
        <w:tc>
          <w:tcPr>
            <w:tcW w:w="709" w:type="dxa"/>
          </w:tcPr>
          <w:p w14:paraId="74EF860C" w14:textId="77777777" w:rsidR="00C82BCE" w:rsidRPr="0051318C" w:rsidRDefault="00C82BCE" w:rsidP="00D54806">
            <w:pPr>
              <w:jc w:val="center"/>
              <w:rPr>
                <w:sz w:val="22"/>
                <w:szCs w:val="22"/>
              </w:rPr>
            </w:pPr>
            <w:r>
              <w:rPr>
                <w:sz w:val="22"/>
                <w:szCs w:val="22"/>
              </w:rPr>
              <w:t>-</w:t>
            </w:r>
          </w:p>
        </w:tc>
        <w:tc>
          <w:tcPr>
            <w:tcW w:w="708" w:type="dxa"/>
          </w:tcPr>
          <w:p w14:paraId="23F67E63" w14:textId="77777777" w:rsidR="00C82BCE" w:rsidRPr="0051318C" w:rsidRDefault="00C82BCE" w:rsidP="00D54806">
            <w:pPr>
              <w:jc w:val="center"/>
              <w:rPr>
                <w:sz w:val="22"/>
                <w:szCs w:val="22"/>
              </w:rPr>
            </w:pPr>
            <w:r>
              <w:rPr>
                <w:sz w:val="22"/>
                <w:szCs w:val="22"/>
              </w:rPr>
              <w:t>-</w:t>
            </w:r>
          </w:p>
        </w:tc>
        <w:tc>
          <w:tcPr>
            <w:tcW w:w="993" w:type="dxa"/>
          </w:tcPr>
          <w:p w14:paraId="425B518A" w14:textId="77777777" w:rsidR="00C82BCE" w:rsidRPr="0051318C" w:rsidRDefault="00C82BCE" w:rsidP="00D54806">
            <w:pPr>
              <w:jc w:val="center"/>
              <w:rPr>
                <w:sz w:val="22"/>
                <w:szCs w:val="22"/>
              </w:rPr>
            </w:pPr>
            <w:r>
              <w:rPr>
                <w:sz w:val="22"/>
                <w:szCs w:val="22"/>
              </w:rPr>
              <w:t>35</w:t>
            </w:r>
          </w:p>
        </w:tc>
      </w:tr>
      <w:tr w:rsidR="00C82BCE" w:rsidRPr="0051318C" w14:paraId="70B91BFD" w14:textId="77777777" w:rsidTr="00E56E00">
        <w:trPr>
          <w:jc w:val="center"/>
        </w:trPr>
        <w:tc>
          <w:tcPr>
            <w:tcW w:w="1140" w:type="dxa"/>
          </w:tcPr>
          <w:p w14:paraId="632EEE89"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1A81D67D" w14:textId="77777777" w:rsidR="00C82BCE" w:rsidRPr="0051318C" w:rsidRDefault="00C82BCE" w:rsidP="00D54806">
            <w:pPr>
              <w:jc w:val="center"/>
              <w:rPr>
                <w:sz w:val="22"/>
                <w:szCs w:val="22"/>
              </w:rPr>
            </w:pPr>
            <w:r>
              <w:rPr>
                <w:sz w:val="22"/>
                <w:szCs w:val="22"/>
              </w:rPr>
              <w:t>5</w:t>
            </w:r>
          </w:p>
        </w:tc>
        <w:tc>
          <w:tcPr>
            <w:tcW w:w="708" w:type="dxa"/>
          </w:tcPr>
          <w:p w14:paraId="020E2F4A" w14:textId="77777777" w:rsidR="00C82BCE" w:rsidRPr="0051318C" w:rsidRDefault="00C82BCE" w:rsidP="00D54806">
            <w:pPr>
              <w:jc w:val="center"/>
              <w:rPr>
                <w:sz w:val="22"/>
                <w:szCs w:val="22"/>
              </w:rPr>
            </w:pPr>
            <w:r>
              <w:rPr>
                <w:sz w:val="22"/>
                <w:szCs w:val="22"/>
              </w:rPr>
              <w:t>-</w:t>
            </w:r>
          </w:p>
        </w:tc>
        <w:tc>
          <w:tcPr>
            <w:tcW w:w="709" w:type="dxa"/>
          </w:tcPr>
          <w:p w14:paraId="7538CDFF" w14:textId="77777777" w:rsidR="00C82BCE" w:rsidRPr="0051318C" w:rsidRDefault="00C82BCE" w:rsidP="00D54806">
            <w:pPr>
              <w:jc w:val="center"/>
              <w:rPr>
                <w:sz w:val="22"/>
                <w:szCs w:val="22"/>
              </w:rPr>
            </w:pPr>
            <w:r>
              <w:rPr>
                <w:sz w:val="22"/>
                <w:szCs w:val="22"/>
              </w:rPr>
              <w:t>15</w:t>
            </w:r>
          </w:p>
        </w:tc>
        <w:tc>
          <w:tcPr>
            <w:tcW w:w="709" w:type="dxa"/>
          </w:tcPr>
          <w:p w14:paraId="1F439E9C" w14:textId="77777777" w:rsidR="00C82BCE" w:rsidRPr="0051318C" w:rsidRDefault="00C82BCE" w:rsidP="00D54806">
            <w:pPr>
              <w:jc w:val="center"/>
              <w:rPr>
                <w:sz w:val="22"/>
                <w:szCs w:val="22"/>
              </w:rPr>
            </w:pPr>
            <w:r>
              <w:rPr>
                <w:sz w:val="22"/>
                <w:szCs w:val="22"/>
              </w:rPr>
              <w:t>-</w:t>
            </w:r>
          </w:p>
        </w:tc>
        <w:tc>
          <w:tcPr>
            <w:tcW w:w="709" w:type="dxa"/>
          </w:tcPr>
          <w:p w14:paraId="00289188" w14:textId="77777777" w:rsidR="00C82BCE" w:rsidRPr="0051318C" w:rsidRDefault="00C82BCE" w:rsidP="00D54806">
            <w:pPr>
              <w:jc w:val="center"/>
              <w:rPr>
                <w:sz w:val="22"/>
                <w:szCs w:val="22"/>
              </w:rPr>
            </w:pPr>
            <w:r>
              <w:rPr>
                <w:sz w:val="22"/>
                <w:szCs w:val="22"/>
              </w:rPr>
              <w:t>-</w:t>
            </w:r>
          </w:p>
        </w:tc>
        <w:tc>
          <w:tcPr>
            <w:tcW w:w="708" w:type="dxa"/>
          </w:tcPr>
          <w:p w14:paraId="2F63AD21" w14:textId="77777777" w:rsidR="00C82BCE" w:rsidRPr="0051318C" w:rsidRDefault="00C82BCE" w:rsidP="00D54806">
            <w:pPr>
              <w:jc w:val="center"/>
              <w:rPr>
                <w:sz w:val="22"/>
                <w:szCs w:val="22"/>
              </w:rPr>
            </w:pPr>
            <w:r>
              <w:rPr>
                <w:sz w:val="22"/>
                <w:szCs w:val="22"/>
              </w:rPr>
              <w:t>-</w:t>
            </w:r>
          </w:p>
        </w:tc>
        <w:tc>
          <w:tcPr>
            <w:tcW w:w="993" w:type="dxa"/>
          </w:tcPr>
          <w:p w14:paraId="1DF5909A" w14:textId="77777777" w:rsidR="00C82BCE" w:rsidRPr="0051318C" w:rsidRDefault="00C82BCE" w:rsidP="00D54806">
            <w:pPr>
              <w:jc w:val="center"/>
              <w:rPr>
                <w:sz w:val="22"/>
                <w:szCs w:val="22"/>
              </w:rPr>
            </w:pPr>
            <w:r>
              <w:rPr>
                <w:sz w:val="22"/>
                <w:szCs w:val="22"/>
              </w:rPr>
              <w:t>20</w:t>
            </w:r>
          </w:p>
        </w:tc>
      </w:tr>
      <w:tr w:rsidR="00C82BCE" w:rsidRPr="0051318C" w14:paraId="137A4A56" w14:textId="77777777" w:rsidTr="00E56E00">
        <w:trPr>
          <w:jc w:val="center"/>
        </w:trPr>
        <w:tc>
          <w:tcPr>
            <w:tcW w:w="1140" w:type="dxa"/>
          </w:tcPr>
          <w:p w14:paraId="0873B405"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59CDE813" w14:textId="77777777" w:rsidR="00C82BCE" w:rsidRPr="0051318C" w:rsidRDefault="00C82BCE" w:rsidP="00D54806">
            <w:pPr>
              <w:jc w:val="center"/>
              <w:rPr>
                <w:sz w:val="22"/>
                <w:szCs w:val="22"/>
              </w:rPr>
            </w:pPr>
            <w:r>
              <w:rPr>
                <w:sz w:val="22"/>
                <w:szCs w:val="22"/>
              </w:rPr>
              <w:t>-</w:t>
            </w:r>
          </w:p>
        </w:tc>
        <w:tc>
          <w:tcPr>
            <w:tcW w:w="708" w:type="dxa"/>
          </w:tcPr>
          <w:p w14:paraId="4B4D0CF3" w14:textId="77777777" w:rsidR="00C82BCE" w:rsidRPr="0051318C" w:rsidRDefault="00C82BCE" w:rsidP="00D54806">
            <w:pPr>
              <w:jc w:val="center"/>
              <w:rPr>
                <w:sz w:val="22"/>
                <w:szCs w:val="22"/>
              </w:rPr>
            </w:pPr>
            <w:r>
              <w:rPr>
                <w:sz w:val="22"/>
                <w:szCs w:val="22"/>
              </w:rPr>
              <w:t>-</w:t>
            </w:r>
          </w:p>
        </w:tc>
        <w:tc>
          <w:tcPr>
            <w:tcW w:w="709" w:type="dxa"/>
          </w:tcPr>
          <w:p w14:paraId="65F69D44" w14:textId="77777777" w:rsidR="00C82BCE" w:rsidRPr="0051318C" w:rsidRDefault="00C82BCE" w:rsidP="00D54806">
            <w:pPr>
              <w:jc w:val="center"/>
              <w:rPr>
                <w:sz w:val="22"/>
                <w:szCs w:val="22"/>
              </w:rPr>
            </w:pPr>
            <w:r>
              <w:rPr>
                <w:sz w:val="22"/>
                <w:szCs w:val="22"/>
              </w:rPr>
              <w:t>-</w:t>
            </w:r>
          </w:p>
        </w:tc>
        <w:tc>
          <w:tcPr>
            <w:tcW w:w="709" w:type="dxa"/>
          </w:tcPr>
          <w:p w14:paraId="40FC357C" w14:textId="77777777" w:rsidR="00C82BCE" w:rsidRPr="0051318C" w:rsidRDefault="00C82BCE" w:rsidP="00D54806">
            <w:pPr>
              <w:jc w:val="center"/>
              <w:rPr>
                <w:sz w:val="22"/>
                <w:szCs w:val="22"/>
              </w:rPr>
            </w:pPr>
            <w:r>
              <w:rPr>
                <w:sz w:val="22"/>
                <w:szCs w:val="22"/>
              </w:rPr>
              <w:t>-</w:t>
            </w:r>
          </w:p>
        </w:tc>
        <w:tc>
          <w:tcPr>
            <w:tcW w:w="709" w:type="dxa"/>
          </w:tcPr>
          <w:p w14:paraId="269CB296" w14:textId="77777777" w:rsidR="00C82BCE" w:rsidRPr="0051318C" w:rsidRDefault="00C82BCE" w:rsidP="00D54806">
            <w:pPr>
              <w:jc w:val="center"/>
              <w:rPr>
                <w:sz w:val="22"/>
                <w:szCs w:val="22"/>
              </w:rPr>
            </w:pPr>
            <w:r>
              <w:rPr>
                <w:sz w:val="22"/>
                <w:szCs w:val="22"/>
              </w:rPr>
              <w:t>-</w:t>
            </w:r>
          </w:p>
        </w:tc>
        <w:tc>
          <w:tcPr>
            <w:tcW w:w="708" w:type="dxa"/>
          </w:tcPr>
          <w:p w14:paraId="647BE47B" w14:textId="77777777" w:rsidR="00C82BCE" w:rsidRPr="0051318C" w:rsidRDefault="00C82BCE" w:rsidP="00D54806">
            <w:pPr>
              <w:jc w:val="center"/>
              <w:rPr>
                <w:sz w:val="22"/>
                <w:szCs w:val="22"/>
              </w:rPr>
            </w:pPr>
            <w:r>
              <w:rPr>
                <w:sz w:val="22"/>
                <w:szCs w:val="22"/>
              </w:rPr>
              <w:t>-</w:t>
            </w:r>
          </w:p>
        </w:tc>
        <w:tc>
          <w:tcPr>
            <w:tcW w:w="993" w:type="dxa"/>
          </w:tcPr>
          <w:p w14:paraId="7FF9212A" w14:textId="77777777" w:rsidR="00C82BCE" w:rsidRPr="0051318C" w:rsidRDefault="00C82BCE" w:rsidP="00D54806">
            <w:pPr>
              <w:jc w:val="center"/>
              <w:rPr>
                <w:sz w:val="22"/>
                <w:szCs w:val="22"/>
              </w:rPr>
            </w:pPr>
            <w:r>
              <w:rPr>
                <w:sz w:val="22"/>
                <w:szCs w:val="22"/>
              </w:rPr>
              <w:t>-</w:t>
            </w:r>
          </w:p>
        </w:tc>
      </w:tr>
      <w:tr w:rsidR="00C82BCE" w:rsidRPr="0051318C" w14:paraId="53E2AAF9" w14:textId="77777777" w:rsidTr="00E56E00">
        <w:trPr>
          <w:jc w:val="center"/>
        </w:trPr>
        <w:tc>
          <w:tcPr>
            <w:tcW w:w="5392" w:type="dxa"/>
            <w:gridSpan w:val="7"/>
          </w:tcPr>
          <w:p w14:paraId="5582854E" w14:textId="77777777" w:rsidR="00C82BCE" w:rsidRPr="0051318C" w:rsidRDefault="00C82BCE" w:rsidP="00D54806">
            <w:pPr>
              <w:rPr>
                <w:sz w:val="22"/>
                <w:szCs w:val="22"/>
              </w:rPr>
            </w:pPr>
          </w:p>
        </w:tc>
        <w:tc>
          <w:tcPr>
            <w:tcW w:w="993" w:type="dxa"/>
          </w:tcPr>
          <w:p w14:paraId="0B40E6CB" w14:textId="77777777" w:rsidR="00C82BCE" w:rsidRPr="0051318C" w:rsidRDefault="00C82BCE" w:rsidP="00D54806">
            <w:pPr>
              <w:jc w:val="center"/>
              <w:rPr>
                <w:b/>
                <w:sz w:val="22"/>
                <w:szCs w:val="22"/>
              </w:rPr>
            </w:pPr>
            <w:r w:rsidRPr="0051318C">
              <w:rPr>
                <w:b/>
                <w:sz w:val="22"/>
                <w:szCs w:val="22"/>
              </w:rPr>
              <w:t>124</w:t>
            </w:r>
          </w:p>
        </w:tc>
      </w:tr>
    </w:tbl>
    <w:p w14:paraId="39C5F942" w14:textId="77777777" w:rsidR="00C82BCE" w:rsidRDefault="00C82BCE" w:rsidP="0051318C">
      <w:pPr>
        <w:tabs>
          <w:tab w:val="left" w:pos="7110"/>
        </w:tabs>
      </w:pPr>
      <w:r>
        <w:tab/>
      </w:r>
    </w:p>
    <w:p w14:paraId="7AF83AE8" w14:textId="77777777" w:rsidR="00C82BCE" w:rsidRDefault="00C82BCE" w:rsidP="002E336A"/>
    <w:p w14:paraId="04730AC0" w14:textId="77777777" w:rsidR="00C82BCE" w:rsidRDefault="00C82BCE">
      <w:pPr>
        <w:spacing w:after="200" w:line="276" w:lineRule="auto"/>
        <w:rPr>
          <w:rFonts w:ascii="Arial" w:hAnsi="Arial" w:cs="Arial"/>
          <w:bCs/>
          <w:noProof/>
        </w:rPr>
      </w:pPr>
      <w:r>
        <w:rPr>
          <w:rFonts w:ascii="Arial" w:hAnsi="Arial" w:cs="Arial"/>
          <w:bCs/>
          <w:noProof/>
        </w:rPr>
        <w:br w:type="page"/>
      </w:r>
    </w:p>
    <w:p w14:paraId="38FC5110" w14:textId="6F5AAB85" w:rsidR="00C82BCE" w:rsidRDefault="00C82BCE" w:rsidP="00845876">
      <w:pPr>
        <w:jc w:val="center"/>
        <w:rPr>
          <w:rFonts w:ascii="Arial" w:hAnsi="Arial" w:cs="Arial"/>
          <w:bCs/>
          <w:noProof/>
        </w:rPr>
      </w:pPr>
      <w:r>
        <w:rPr>
          <w:rFonts w:ascii="Arial" w:hAnsi="Arial" w:cs="Arial"/>
          <w:noProof/>
        </w:rPr>
        <w:lastRenderedPageBreak/>
        <w:drawing>
          <wp:inline distT="0" distB="0" distL="0" distR="0" wp14:anchorId="7A8241BB" wp14:editId="722091F9">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BEAB14" w14:textId="77777777" w:rsidR="00C82BCE" w:rsidRDefault="00C82BCE" w:rsidP="00845876">
      <w:pPr>
        <w:jc w:val="center"/>
        <w:rPr>
          <w:b/>
          <w:bCs/>
        </w:rPr>
      </w:pPr>
    </w:p>
    <w:p w14:paraId="27B5F70F" w14:textId="77777777" w:rsidR="00C82BCE" w:rsidRDefault="00C82BCE" w:rsidP="00845876">
      <w:pPr>
        <w:jc w:val="center"/>
        <w:rPr>
          <w:b/>
          <w:bCs/>
        </w:rPr>
      </w:pPr>
      <w:r>
        <w:rPr>
          <w:b/>
          <w:bCs/>
        </w:rPr>
        <w:t>END SEMESTER EXAMINATION – NOV / DEC 2024</w:t>
      </w:r>
    </w:p>
    <w:p w14:paraId="0AD3B74B" w14:textId="77777777" w:rsidR="00C82BCE" w:rsidRPr="0055614C"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6028CE" w14:paraId="719F84A6" w14:textId="77777777" w:rsidTr="0037089B">
        <w:trPr>
          <w:trHeight w:val="397"/>
          <w:jc w:val="center"/>
        </w:trPr>
        <w:tc>
          <w:tcPr>
            <w:tcW w:w="1555" w:type="dxa"/>
            <w:vAlign w:val="center"/>
          </w:tcPr>
          <w:p w14:paraId="772B7E9A" w14:textId="77777777" w:rsidR="00C82BCE" w:rsidRPr="006028CE" w:rsidRDefault="00C82BCE" w:rsidP="007E575B">
            <w:pPr>
              <w:pStyle w:val="Title"/>
              <w:jc w:val="left"/>
              <w:rPr>
                <w:b/>
                <w:szCs w:val="22"/>
              </w:rPr>
            </w:pPr>
            <w:r w:rsidRPr="006028CE">
              <w:rPr>
                <w:b/>
                <w:sz w:val="22"/>
                <w:szCs w:val="22"/>
              </w:rPr>
              <w:t xml:space="preserve">Course Code      </w:t>
            </w:r>
          </w:p>
        </w:tc>
        <w:tc>
          <w:tcPr>
            <w:tcW w:w="6662" w:type="dxa"/>
            <w:vAlign w:val="center"/>
          </w:tcPr>
          <w:p w14:paraId="5AA4C94A" w14:textId="77777777" w:rsidR="00C82BCE" w:rsidRPr="006028CE" w:rsidRDefault="00C82BCE" w:rsidP="007E575B">
            <w:pPr>
              <w:pStyle w:val="Title"/>
              <w:jc w:val="left"/>
              <w:rPr>
                <w:b/>
                <w:szCs w:val="22"/>
              </w:rPr>
            </w:pPr>
            <w:r w:rsidRPr="006028CE">
              <w:rPr>
                <w:b/>
                <w:sz w:val="22"/>
                <w:szCs w:val="22"/>
              </w:rPr>
              <w:t>18FP2033</w:t>
            </w:r>
          </w:p>
        </w:tc>
        <w:tc>
          <w:tcPr>
            <w:tcW w:w="1417" w:type="dxa"/>
            <w:vAlign w:val="center"/>
          </w:tcPr>
          <w:p w14:paraId="7ECAF2B9" w14:textId="77777777" w:rsidR="00C82BCE" w:rsidRPr="006028CE" w:rsidRDefault="00C82BCE" w:rsidP="007E575B">
            <w:pPr>
              <w:pStyle w:val="Title"/>
              <w:ind w:left="-468" w:firstLine="468"/>
              <w:jc w:val="left"/>
              <w:rPr>
                <w:szCs w:val="22"/>
              </w:rPr>
            </w:pPr>
            <w:r w:rsidRPr="006028CE">
              <w:rPr>
                <w:b/>
                <w:bCs/>
                <w:sz w:val="22"/>
                <w:szCs w:val="22"/>
              </w:rPr>
              <w:t xml:space="preserve">Duration       </w:t>
            </w:r>
          </w:p>
        </w:tc>
        <w:tc>
          <w:tcPr>
            <w:tcW w:w="851" w:type="dxa"/>
            <w:vAlign w:val="center"/>
          </w:tcPr>
          <w:p w14:paraId="4ACE910D" w14:textId="77777777" w:rsidR="00C82BCE" w:rsidRPr="006028CE" w:rsidRDefault="00C82BCE" w:rsidP="007E575B">
            <w:pPr>
              <w:pStyle w:val="Title"/>
              <w:jc w:val="left"/>
              <w:rPr>
                <w:b/>
                <w:szCs w:val="22"/>
              </w:rPr>
            </w:pPr>
            <w:r w:rsidRPr="006028CE">
              <w:rPr>
                <w:b/>
                <w:sz w:val="22"/>
                <w:szCs w:val="22"/>
              </w:rPr>
              <w:t>3hrs</w:t>
            </w:r>
          </w:p>
        </w:tc>
      </w:tr>
      <w:tr w:rsidR="00C82BCE" w:rsidRPr="006028CE" w14:paraId="3CDC8DF4" w14:textId="77777777" w:rsidTr="0037089B">
        <w:trPr>
          <w:trHeight w:val="397"/>
          <w:jc w:val="center"/>
        </w:trPr>
        <w:tc>
          <w:tcPr>
            <w:tcW w:w="1555" w:type="dxa"/>
            <w:vAlign w:val="center"/>
          </w:tcPr>
          <w:p w14:paraId="0FB0C7D9" w14:textId="77777777" w:rsidR="00C82BCE" w:rsidRPr="006028CE" w:rsidRDefault="00C82BCE" w:rsidP="007E575B">
            <w:pPr>
              <w:pStyle w:val="Title"/>
              <w:ind w:right="-160"/>
              <w:jc w:val="left"/>
              <w:rPr>
                <w:b/>
                <w:szCs w:val="22"/>
              </w:rPr>
            </w:pPr>
            <w:r w:rsidRPr="006028CE">
              <w:rPr>
                <w:b/>
                <w:sz w:val="22"/>
                <w:szCs w:val="22"/>
              </w:rPr>
              <w:t xml:space="preserve">Course </w:t>
            </w:r>
            <w:r>
              <w:rPr>
                <w:b/>
                <w:sz w:val="22"/>
                <w:szCs w:val="22"/>
              </w:rPr>
              <w:t>Title</w:t>
            </w:r>
            <w:r w:rsidRPr="006028CE">
              <w:rPr>
                <w:b/>
                <w:sz w:val="22"/>
                <w:szCs w:val="22"/>
              </w:rPr>
              <w:t xml:space="preserve">     </w:t>
            </w:r>
          </w:p>
        </w:tc>
        <w:tc>
          <w:tcPr>
            <w:tcW w:w="6662" w:type="dxa"/>
            <w:vAlign w:val="center"/>
          </w:tcPr>
          <w:p w14:paraId="0BEF86E8" w14:textId="77777777" w:rsidR="00C82BCE" w:rsidRPr="006028CE" w:rsidRDefault="00C82BCE" w:rsidP="006028CE">
            <w:pPr>
              <w:pStyle w:val="Title"/>
              <w:jc w:val="left"/>
              <w:rPr>
                <w:b/>
                <w:szCs w:val="22"/>
              </w:rPr>
            </w:pPr>
            <w:r w:rsidRPr="006028CE">
              <w:rPr>
                <w:b/>
                <w:sz w:val="22"/>
                <w:szCs w:val="22"/>
              </w:rPr>
              <w:t xml:space="preserve">TECHNOLOGY OF MEAT, POULTRY AND FISH </w:t>
            </w:r>
          </w:p>
        </w:tc>
        <w:tc>
          <w:tcPr>
            <w:tcW w:w="1417" w:type="dxa"/>
            <w:vAlign w:val="center"/>
          </w:tcPr>
          <w:p w14:paraId="7F173929" w14:textId="77777777" w:rsidR="00C82BCE" w:rsidRPr="006028CE" w:rsidRDefault="00C82BCE" w:rsidP="007E575B">
            <w:pPr>
              <w:pStyle w:val="Title"/>
              <w:jc w:val="left"/>
              <w:rPr>
                <w:b/>
                <w:bCs/>
                <w:szCs w:val="22"/>
              </w:rPr>
            </w:pPr>
            <w:r w:rsidRPr="006028CE">
              <w:rPr>
                <w:b/>
                <w:bCs/>
                <w:sz w:val="22"/>
                <w:szCs w:val="22"/>
              </w:rPr>
              <w:t xml:space="preserve">Max. Marks </w:t>
            </w:r>
          </w:p>
        </w:tc>
        <w:tc>
          <w:tcPr>
            <w:tcW w:w="851" w:type="dxa"/>
            <w:vAlign w:val="center"/>
          </w:tcPr>
          <w:p w14:paraId="38F8D3A7" w14:textId="77777777" w:rsidR="00C82BCE" w:rsidRPr="006028CE" w:rsidRDefault="00C82BCE" w:rsidP="007E575B">
            <w:pPr>
              <w:pStyle w:val="Title"/>
              <w:jc w:val="left"/>
              <w:rPr>
                <w:b/>
                <w:szCs w:val="22"/>
              </w:rPr>
            </w:pPr>
            <w:r w:rsidRPr="006028CE">
              <w:rPr>
                <w:b/>
                <w:sz w:val="22"/>
                <w:szCs w:val="22"/>
              </w:rPr>
              <w:t>100</w:t>
            </w:r>
          </w:p>
        </w:tc>
      </w:tr>
    </w:tbl>
    <w:p w14:paraId="743E8CC6" w14:textId="77777777" w:rsidR="00C82BCE" w:rsidRPr="0055614C"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82BCE" w:rsidRPr="00C447A1" w14:paraId="36BD57D4" w14:textId="77777777" w:rsidTr="006028CE">
        <w:trPr>
          <w:trHeight w:val="552"/>
        </w:trPr>
        <w:tc>
          <w:tcPr>
            <w:tcW w:w="265" w:type="pct"/>
            <w:vAlign w:val="center"/>
          </w:tcPr>
          <w:p w14:paraId="1EAB7E8B" w14:textId="77777777" w:rsidR="00C82BCE" w:rsidRPr="00C447A1" w:rsidRDefault="00C82BCE" w:rsidP="005133D7">
            <w:pPr>
              <w:jc w:val="center"/>
              <w:rPr>
                <w:b/>
              </w:rPr>
            </w:pPr>
            <w:r w:rsidRPr="00C447A1">
              <w:rPr>
                <w:b/>
              </w:rPr>
              <w:t>Q. No.</w:t>
            </w:r>
          </w:p>
        </w:tc>
        <w:tc>
          <w:tcPr>
            <w:tcW w:w="3954" w:type="pct"/>
            <w:gridSpan w:val="2"/>
            <w:vAlign w:val="center"/>
          </w:tcPr>
          <w:p w14:paraId="342262A7" w14:textId="77777777" w:rsidR="00C82BCE" w:rsidRPr="00C447A1" w:rsidRDefault="00C82BCE" w:rsidP="005133D7">
            <w:pPr>
              <w:jc w:val="center"/>
              <w:rPr>
                <w:b/>
              </w:rPr>
            </w:pPr>
            <w:r w:rsidRPr="00C447A1">
              <w:rPr>
                <w:b/>
              </w:rPr>
              <w:t>Questions</w:t>
            </w:r>
          </w:p>
        </w:tc>
        <w:tc>
          <w:tcPr>
            <w:tcW w:w="312" w:type="pct"/>
            <w:vAlign w:val="center"/>
          </w:tcPr>
          <w:p w14:paraId="262F7770" w14:textId="77777777" w:rsidR="00C82BCE" w:rsidRPr="00C447A1" w:rsidRDefault="00C82BCE" w:rsidP="00405BDF">
            <w:pPr>
              <w:jc w:val="center"/>
              <w:rPr>
                <w:b/>
              </w:rPr>
            </w:pPr>
            <w:r w:rsidRPr="00C447A1">
              <w:rPr>
                <w:b/>
              </w:rPr>
              <w:t>CO</w:t>
            </w:r>
          </w:p>
        </w:tc>
        <w:tc>
          <w:tcPr>
            <w:tcW w:w="250" w:type="pct"/>
            <w:vAlign w:val="center"/>
          </w:tcPr>
          <w:p w14:paraId="0605C434" w14:textId="77777777" w:rsidR="00C82BCE" w:rsidRPr="00C447A1" w:rsidRDefault="00C82BCE" w:rsidP="00375CD9">
            <w:pPr>
              <w:jc w:val="center"/>
              <w:rPr>
                <w:b/>
              </w:rPr>
            </w:pPr>
            <w:r w:rsidRPr="00C447A1">
              <w:rPr>
                <w:b/>
              </w:rPr>
              <w:t>BL</w:t>
            </w:r>
          </w:p>
        </w:tc>
        <w:tc>
          <w:tcPr>
            <w:tcW w:w="219" w:type="pct"/>
            <w:vAlign w:val="center"/>
          </w:tcPr>
          <w:p w14:paraId="2644C16E" w14:textId="77777777" w:rsidR="00C82BCE" w:rsidRPr="00C447A1" w:rsidRDefault="00C82BCE" w:rsidP="005133D7">
            <w:pPr>
              <w:jc w:val="center"/>
              <w:rPr>
                <w:b/>
              </w:rPr>
            </w:pPr>
            <w:r w:rsidRPr="00C447A1">
              <w:rPr>
                <w:b/>
              </w:rPr>
              <w:t>M</w:t>
            </w:r>
          </w:p>
        </w:tc>
      </w:tr>
      <w:tr w:rsidR="00C82BCE" w:rsidRPr="00C447A1" w14:paraId="43432031" w14:textId="77777777" w:rsidTr="00CB6DDA">
        <w:trPr>
          <w:trHeight w:val="550"/>
        </w:trPr>
        <w:tc>
          <w:tcPr>
            <w:tcW w:w="5000" w:type="pct"/>
            <w:gridSpan w:val="6"/>
            <w:vAlign w:val="center"/>
          </w:tcPr>
          <w:p w14:paraId="18DF22B4" w14:textId="77777777" w:rsidR="00C82BCE" w:rsidRPr="00C447A1" w:rsidRDefault="00C82BCE" w:rsidP="008C57B9">
            <w:pPr>
              <w:jc w:val="center"/>
              <w:rPr>
                <w:b/>
                <w:u w:val="single"/>
              </w:rPr>
            </w:pPr>
            <w:r w:rsidRPr="00C447A1">
              <w:rPr>
                <w:b/>
                <w:u w:val="single"/>
              </w:rPr>
              <w:t>PART – A (10 X 1 = 10 MARKS)</w:t>
            </w:r>
          </w:p>
        </w:tc>
      </w:tr>
      <w:tr w:rsidR="00C82BCE" w:rsidRPr="00C447A1" w14:paraId="4CEB9627" w14:textId="77777777" w:rsidTr="006028CE">
        <w:trPr>
          <w:trHeight w:val="283"/>
        </w:trPr>
        <w:tc>
          <w:tcPr>
            <w:tcW w:w="265" w:type="pct"/>
            <w:vAlign w:val="bottom"/>
          </w:tcPr>
          <w:p w14:paraId="0136D89D" w14:textId="77777777" w:rsidR="00C82BCE" w:rsidRPr="00C447A1" w:rsidRDefault="00C82BCE" w:rsidP="00D21B4B">
            <w:pPr>
              <w:jc w:val="center"/>
            </w:pPr>
            <w:r w:rsidRPr="00C447A1">
              <w:t>1.</w:t>
            </w:r>
          </w:p>
        </w:tc>
        <w:tc>
          <w:tcPr>
            <w:tcW w:w="3954" w:type="pct"/>
            <w:gridSpan w:val="2"/>
            <w:vAlign w:val="bottom"/>
          </w:tcPr>
          <w:p w14:paraId="3020A639" w14:textId="77777777" w:rsidR="00C82BCE" w:rsidRPr="00C447A1" w:rsidRDefault="00C82BCE" w:rsidP="00D21B4B">
            <w:pPr>
              <w:autoSpaceDE w:val="0"/>
              <w:autoSpaceDN w:val="0"/>
              <w:adjustRightInd w:val="0"/>
            </w:pPr>
            <w:r w:rsidRPr="00C447A1">
              <w:t>Indicate the myoglobin content for calf.</w:t>
            </w:r>
          </w:p>
        </w:tc>
        <w:tc>
          <w:tcPr>
            <w:tcW w:w="312" w:type="pct"/>
            <w:vAlign w:val="bottom"/>
          </w:tcPr>
          <w:p w14:paraId="6F95B278" w14:textId="77777777" w:rsidR="00C82BCE" w:rsidRPr="00C447A1" w:rsidRDefault="00C82BCE" w:rsidP="00D21B4B">
            <w:pPr>
              <w:jc w:val="center"/>
            </w:pPr>
            <w:r w:rsidRPr="00C447A1">
              <w:t>CO1</w:t>
            </w:r>
          </w:p>
        </w:tc>
        <w:tc>
          <w:tcPr>
            <w:tcW w:w="250" w:type="pct"/>
            <w:vAlign w:val="bottom"/>
          </w:tcPr>
          <w:p w14:paraId="5CECA229" w14:textId="77777777" w:rsidR="00C82BCE" w:rsidRPr="00C447A1" w:rsidRDefault="00C82BCE" w:rsidP="00D21B4B">
            <w:pPr>
              <w:jc w:val="center"/>
            </w:pPr>
            <w:r w:rsidRPr="00C447A1">
              <w:t>U</w:t>
            </w:r>
          </w:p>
        </w:tc>
        <w:tc>
          <w:tcPr>
            <w:tcW w:w="219" w:type="pct"/>
            <w:vAlign w:val="bottom"/>
          </w:tcPr>
          <w:p w14:paraId="7D15EB2A" w14:textId="77777777" w:rsidR="00C82BCE" w:rsidRPr="00C447A1" w:rsidRDefault="00C82BCE" w:rsidP="00D21B4B">
            <w:pPr>
              <w:jc w:val="center"/>
            </w:pPr>
            <w:r w:rsidRPr="00C447A1">
              <w:t>1</w:t>
            </w:r>
          </w:p>
        </w:tc>
      </w:tr>
      <w:tr w:rsidR="00C82BCE" w:rsidRPr="00C447A1" w14:paraId="63F66DAC" w14:textId="77777777" w:rsidTr="006028CE">
        <w:trPr>
          <w:trHeight w:val="283"/>
        </w:trPr>
        <w:tc>
          <w:tcPr>
            <w:tcW w:w="265" w:type="pct"/>
            <w:vAlign w:val="bottom"/>
          </w:tcPr>
          <w:p w14:paraId="04EC4597" w14:textId="77777777" w:rsidR="00C82BCE" w:rsidRPr="00C447A1" w:rsidRDefault="00C82BCE" w:rsidP="00D21B4B">
            <w:pPr>
              <w:jc w:val="center"/>
            </w:pPr>
            <w:r w:rsidRPr="00C447A1">
              <w:t>2.</w:t>
            </w:r>
          </w:p>
        </w:tc>
        <w:tc>
          <w:tcPr>
            <w:tcW w:w="3954" w:type="pct"/>
            <w:gridSpan w:val="2"/>
            <w:vAlign w:val="bottom"/>
          </w:tcPr>
          <w:p w14:paraId="77366926" w14:textId="77777777" w:rsidR="00C82BCE" w:rsidRPr="00C447A1" w:rsidRDefault="00C82BCE" w:rsidP="00D21B4B">
            <w:r w:rsidRPr="00C447A1">
              <w:t>Point out the fungus causing green spot in meat.</w:t>
            </w:r>
          </w:p>
        </w:tc>
        <w:tc>
          <w:tcPr>
            <w:tcW w:w="312" w:type="pct"/>
            <w:vAlign w:val="bottom"/>
          </w:tcPr>
          <w:p w14:paraId="7D6CD8F4" w14:textId="77777777" w:rsidR="00C82BCE" w:rsidRPr="00C447A1" w:rsidRDefault="00C82BCE" w:rsidP="00D21B4B">
            <w:pPr>
              <w:jc w:val="center"/>
            </w:pPr>
            <w:r w:rsidRPr="00C447A1">
              <w:t>CO1</w:t>
            </w:r>
          </w:p>
        </w:tc>
        <w:tc>
          <w:tcPr>
            <w:tcW w:w="250" w:type="pct"/>
            <w:vAlign w:val="bottom"/>
          </w:tcPr>
          <w:p w14:paraId="53CBF61C" w14:textId="77777777" w:rsidR="00C82BCE" w:rsidRPr="00C447A1" w:rsidRDefault="00C82BCE" w:rsidP="00D21B4B">
            <w:pPr>
              <w:jc w:val="center"/>
            </w:pPr>
            <w:r w:rsidRPr="00C447A1">
              <w:t>R</w:t>
            </w:r>
          </w:p>
        </w:tc>
        <w:tc>
          <w:tcPr>
            <w:tcW w:w="219" w:type="pct"/>
            <w:vAlign w:val="bottom"/>
          </w:tcPr>
          <w:p w14:paraId="52AD788C" w14:textId="77777777" w:rsidR="00C82BCE" w:rsidRPr="00C447A1" w:rsidRDefault="00C82BCE" w:rsidP="00D21B4B">
            <w:pPr>
              <w:jc w:val="center"/>
            </w:pPr>
            <w:r w:rsidRPr="00C447A1">
              <w:t>1</w:t>
            </w:r>
          </w:p>
        </w:tc>
      </w:tr>
      <w:tr w:rsidR="00C82BCE" w:rsidRPr="00C447A1" w14:paraId="7923C1F9" w14:textId="77777777" w:rsidTr="006028CE">
        <w:trPr>
          <w:trHeight w:val="283"/>
        </w:trPr>
        <w:tc>
          <w:tcPr>
            <w:tcW w:w="265" w:type="pct"/>
            <w:vAlign w:val="bottom"/>
          </w:tcPr>
          <w:p w14:paraId="7FDA3F04" w14:textId="77777777" w:rsidR="00C82BCE" w:rsidRPr="00C447A1" w:rsidRDefault="00C82BCE" w:rsidP="00D21B4B">
            <w:pPr>
              <w:jc w:val="center"/>
            </w:pPr>
            <w:r w:rsidRPr="00C447A1">
              <w:t>3.</w:t>
            </w:r>
          </w:p>
        </w:tc>
        <w:tc>
          <w:tcPr>
            <w:tcW w:w="3954" w:type="pct"/>
            <w:gridSpan w:val="2"/>
            <w:vAlign w:val="bottom"/>
          </w:tcPr>
          <w:p w14:paraId="72B06CFE" w14:textId="77777777" w:rsidR="00C82BCE" w:rsidRPr="00C447A1" w:rsidRDefault="00C82BCE" w:rsidP="00D21B4B">
            <w:r w:rsidRPr="00C447A1">
              <w:t>Recall and write the gestation period for pigs.</w:t>
            </w:r>
          </w:p>
        </w:tc>
        <w:tc>
          <w:tcPr>
            <w:tcW w:w="312" w:type="pct"/>
            <w:vAlign w:val="bottom"/>
          </w:tcPr>
          <w:p w14:paraId="755245E1" w14:textId="77777777" w:rsidR="00C82BCE" w:rsidRPr="00C447A1" w:rsidRDefault="00C82BCE" w:rsidP="00D21B4B">
            <w:pPr>
              <w:jc w:val="center"/>
            </w:pPr>
            <w:r w:rsidRPr="00C447A1">
              <w:t>CO2</w:t>
            </w:r>
          </w:p>
        </w:tc>
        <w:tc>
          <w:tcPr>
            <w:tcW w:w="250" w:type="pct"/>
            <w:vAlign w:val="bottom"/>
          </w:tcPr>
          <w:p w14:paraId="704FC172" w14:textId="77777777" w:rsidR="00C82BCE" w:rsidRPr="00C447A1" w:rsidRDefault="00C82BCE" w:rsidP="00D21B4B">
            <w:pPr>
              <w:jc w:val="center"/>
            </w:pPr>
            <w:r w:rsidRPr="00C447A1">
              <w:t>R</w:t>
            </w:r>
          </w:p>
        </w:tc>
        <w:tc>
          <w:tcPr>
            <w:tcW w:w="219" w:type="pct"/>
            <w:vAlign w:val="bottom"/>
          </w:tcPr>
          <w:p w14:paraId="3EBD243B" w14:textId="77777777" w:rsidR="00C82BCE" w:rsidRPr="00C447A1" w:rsidRDefault="00C82BCE" w:rsidP="00D21B4B">
            <w:pPr>
              <w:jc w:val="center"/>
            </w:pPr>
            <w:r w:rsidRPr="00C447A1">
              <w:t>1</w:t>
            </w:r>
          </w:p>
        </w:tc>
      </w:tr>
      <w:tr w:rsidR="00C82BCE" w:rsidRPr="00C447A1" w14:paraId="2D3E6E10" w14:textId="77777777" w:rsidTr="006028CE">
        <w:trPr>
          <w:trHeight w:val="283"/>
        </w:trPr>
        <w:tc>
          <w:tcPr>
            <w:tcW w:w="265" w:type="pct"/>
            <w:vAlign w:val="bottom"/>
          </w:tcPr>
          <w:p w14:paraId="6BD565CA" w14:textId="77777777" w:rsidR="00C82BCE" w:rsidRPr="00C447A1" w:rsidRDefault="00C82BCE" w:rsidP="00D21B4B">
            <w:pPr>
              <w:jc w:val="center"/>
            </w:pPr>
            <w:r w:rsidRPr="00C447A1">
              <w:t>4.</w:t>
            </w:r>
          </w:p>
        </w:tc>
        <w:tc>
          <w:tcPr>
            <w:tcW w:w="3954" w:type="pct"/>
            <w:gridSpan w:val="2"/>
            <w:vAlign w:val="bottom"/>
          </w:tcPr>
          <w:p w14:paraId="74AEEBCB" w14:textId="77777777" w:rsidR="00C82BCE" w:rsidRPr="00C447A1" w:rsidRDefault="00C82BCE" w:rsidP="00D21B4B">
            <w:r w:rsidRPr="00C447A1">
              <w:t>Define the term stunning.</w:t>
            </w:r>
          </w:p>
        </w:tc>
        <w:tc>
          <w:tcPr>
            <w:tcW w:w="312" w:type="pct"/>
            <w:vAlign w:val="bottom"/>
          </w:tcPr>
          <w:p w14:paraId="7598BCDC" w14:textId="77777777" w:rsidR="00C82BCE" w:rsidRPr="00C447A1" w:rsidRDefault="00C82BCE" w:rsidP="00D21B4B">
            <w:pPr>
              <w:jc w:val="center"/>
            </w:pPr>
            <w:r w:rsidRPr="00C447A1">
              <w:t>CO2</w:t>
            </w:r>
          </w:p>
        </w:tc>
        <w:tc>
          <w:tcPr>
            <w:tcW w:w="250" w:type="pct"/>
            <w:vAlign w:val="bottom"/>
          </w:tcPr>
          <w:p w14:paraId="7F923655" w14:textId="77777777" w:rsidR="00C82BCE" w:rsidRPr="00C447A1" w:rsidRDefault="00C82BCE" w:rsidP="00D21B4B">
            <w:pPr>
              <w:jc w:val="center"/>
            </w:pPr>
            <w:r w:rsidRPr="00C447A1">
              <w:t>R</w:t>
            </w:r>
          </w:p>
        </w:tc>
        <w:tc>
          <w:tcPr>
            <w:tcW w:w="219" w:type="pct"/>
            <w:vAlign w:val="bottom"/>
          </w:tcPr>
          <w:p w14:paraId="273B692B" w14:textId="77777777" w:rsidR="00C82BCE" w:rsidRPr="00C447A1" w:rsidRDefault="00C82BCE" w:rsidP="00D21B4B">
            <w:pPr>
              <w:jc w:val="center"/>
            </w:pPr>
            <w:r w:rsidRPr="00C447A1">
              <w:t>1</w:t>
            </w:r>
          </w:p>
        </w:tc>
      </w:tr>
      <w:tr w:rsidR="00C82BCE" w:rsidRPr="00C447A1" w14:paraId="6501DED3" w14:textId="77777777" w:rsidTr="006028CE">
        <w:trPr>
          <w:trHeight w:val="283"/>
        </w:trPr>
        <w:tc>
          <w:tcPr>
            <w:tcW w:w="265" w:type="pct"/>
            <w:vAlign w:val="bottom"/>
          </w:tcPr>
          <w:p w14:paraId="4F1134AD" w14:textId="77777777" w:rsidR="00C82BCE" w:rsidRPr="00C447A1" w:rsidRDefault="00C82BCE" w:rsidP="00D21B4B">
            <w:pPr>
              <w:jc w:val="center"/>
            </w:pPr>
            <w:r w:rsidRPr="00C447A1">
              <w:t>5.</w:t>
            </w:r>
          </w:p>
        </w:tc>
        <w:tc>
          <w:tcPr>
            <w:tcW w:w="3954" w:type="pct"/>
            <w:gridSpan w:val="2"/>
            <w:vAlign w:val="bottom"/>
          </w:tcPr>
          <w:p w14:paraId="621EBB05" w14:textId="77777777" w:rsidR="00C82BCE" w:rsidRPr="00C447A1" w:rsidRDefault="00C82BCE" w:rsidP="00D21B4B">
            <w:pPr>
              <w:pStyle w:val="Default"/>
            </w:pPr>
            <w:r w:rsidRPr="00C447A1">
              <w:t>Indicate the permitted level of nitrate in meat products.</w:t>
            </w:r>
          </w:p>
        </w:tc>
        <w:tc>
          <w:tcPr>
            <w:tcW w:w="312" w:type="pct"/>
            <w:vAlign w:val="bottom"/>
          </w:tcPr>
          <w:p w14:paraId="4FF9976A" w14:textId="77777777" w:rsidR="00C82BCE" w:rsidRPr="00C447A1" w:rsidRDefault="00C82BCE" w:rsidP="00D21B4B">
            <w:pPr>
              <w:jc w:val="center"/>
            </w:pPr>
            <w:r w:rsidRPr="00C447A1">
              <w:t>CO3</w:t>
            </w:r>
          </w:p>
        </w:tc>
        <w:tc>
          <w:tcPr>
            <w:tcW w:w="250" w:type="pct"/>
            <w:vAlign w:val="bottom"/>
          </w:tcPr>
          <w:p w14:paraId="3532AD3A" w14:textId="77777777" w:rsidR="00C82BCE" w:rsidRPr="00C447A1" w:rsidRDefault="00C82BCE" w:rsidP="00D21B4B">
            <w:pPr>
              <w:jc w:val="center"/>
            </w:pPr>
            <w:r w:rsidRPr="00C447A1">
              <w:t>U</w:t>
            </w:r>
          </w:p>
        </w:tc>
        <w:tc>
          <w:tcPr>
            <w:tcW w:w="219" w:type="pct"/>
            <w:vAlign w:val="bottom"/>
          </w:tcPr>
          <w:p w14:paraId="742C5D3D" w14:textId="77777777" w:rsidR="00C82BCE" w:rsidRPr="00C447A1" w:rsidRDefault="00C82BCE" w:rsidP="00D21B4B">
            <w:pPr>
              <w:jc w:val="center"/>
            </w:pPr>
            <w:r w:rsidRPr="00C447A1">
              <w:t>1</w:t>
            </w:r>
          </w:p>
        </w:tc>
      </w:tr>
      <w:tr w:rsidR="00C82BCE" w:rsidRPr="00C447A1" w14:paraId="09DC6B59" w14:textId="77777777" w:rsidTr="006028CE">
        <w:trPr>
          <w:trHeight w:val="283"/>
        </w:trPr>
        <w:tc>
          <w:tcPr>
            <w:tcW w:w="265" w:type="pct"/>
            <w:vAlign w:val="bottom"/>
          </w:tcPr>
          <w:p w14:paraId="13CE33A0" w14:textId="77777777" w:rsidR="00C82BCE" w:rsidRPr="00C447A1" w:rsidRDefault="00C82BCE" w:rsidP="00D21B4B">
            <w:pPr>
              <w:jc w:val="center"/>
            </w:pPr>
            <w:r w:rsidRPr="00C447A1">
              <w:t>6.</w:t>
            </w:r>
          </w:p>
        </w:tc>
        <w:tc>
          <w:tcPr>
            <w:tcW w:w="3954" w:type="pct"/>
            <w:gridSpan w:val="2"/>
            <w:vAlign w:val="bottom"/>
          </w:tcPr>
          <w:p w14:paraId="689F34F9" w14:textId="77777777" w:rsidR="00C82BCE" w:rsidRPr="00C447A1" w:rsidRDefault="00C82BCE" w:rsidP="00D21B4B">
            <w:r w:rsidRPr="00C447A1">
              <w:t>Name a machine used for seaming of cans during meat canning operation.</w:t>
            </w:r>
          </w:p>
        </w:tc>
        <w:tc>
          <w:tcPr>
            <w:tcW w:w="312" w:type="pct"/>
            <w:vAlign w:val="bottom"/>
          </w:tcPr>
          <w:p w14:paraId="3EC028F9" w14:textId="77777777" w:rsidR="00C82BCE" w:rsidRPr="00C447A1" w:rsidRDefault="00C82BCE" w:rsidP="00D21B4B">
            <w:pPr>
              <w:jc w:val="center"/>
            </w:pPr>
            <w:r w:rsidRPr="00C447A1">
              <w:t>CO3</w:t>
            </w:r>
          </w:p>
        </w:tc>
        <w:tc>
          <w:tcPr>
            <w:tcW w:w="250" w:type="pct"/>
            <w:vAlign w:val="bottom"/>
          </w:tcPr>
          <w:p w14:paraId="6CF09D3D" w14:textId="77777777" w:rsidR="00C82BCE" w:rsidRPr="00C447A1" w:rsidRDefault="00C82BCE" w:rsidP="00D21B4B">
            <w:pPr>
              <w:jc w:val="center"/>
            </w:pPr>
            <w:r w:rsidRPr="00C447A1">
              <w:t>R</w:t>
            </w:r>
          </w:p>
        </w:tc>
        <w:tc>
          <w:tcPr>
            <w:tcW w:w="219" w:type="pct"/>
            <w:vAlign w:val="bottom"/>
          </w:tcPr>
          <w:p w14:paraId="65CD239F" w14:textId="77777777" w:rsidR="00C82BCE" w:rsidRPr="00C447A1" w:rsidRDefault="00C82BCE" w:rsidP="00D21B4B">
            <w:pPr>
              <w:jc w:val="center"/>
            </w:pPr>
            <w:r w:rsidRPr="00C447A1">
              <w:t>1</w:t>
            </w:r>
          </w:p>
        </w:tc>
      </w:tr>
      <w:tr w:rsidR="00C82BCE" w:rsidRPr="00C447A1" w14:paraId="7563A043" w14:textId="77777777" w:rsidTr="006028CE">
        <w:trPr>
          <w:trHeight w:val="283"/>
        </w:trPr>
        <w:tc>
          <w:tcPr>
            <w:tcW w:w="265" w:type="pct"/>
            <w:vAlign w:val="bottom"/>
          </w:tcPr>
          <w:p w14:paraId="680EEDFA" w14:textId="77777777" w:rsidR="00C82BCE" w:rsidRPr="00C447A1" w:rsidRDefault="00C82BCE" w:rsidP="00D21B4B">
            <w:pPr>
              <w:jc w:val="center"/>
            </w:pPr>
            <w:r w:rsidRPr="00C447A1">
              <w:t>7.</w:t>
            </w:r>
          </w:p>
        </w:tc>
        <w:tc>
          <w:tcPr>
            <w:tcW w:w="3954" w:type="pct"/>
            <w:gridSpan w:val="2"/>
            <w:vAlign w:val="bottom"/>
          </w:tcPr>
          <w:p w14:paraId="1FCC75F3" w14:textId="77777777" w:rsidR="00C82BCE" w:rsidRPr="00C447A1" w:rsidRDefault="00C82BCE" w:rsidP="00D21B4B">
            <w:pPr>
              <w:pStyle w:val="ListParagraph"/>
              <w:ind w:left="0"/>
              <w:rPr>
                <w:noProof/>
                <w:lang w:eastAsia="zh-TW"/>
              </w:rPr>
            </w:pPr>
            <w:r w:rsidRPr="00C447A1">
              <w:rPr>
                <w:noProof/>
                <w:lang w:eastAsia="zh-TW"/>
              </w:rPr>
              <w:t>Write the percentage of yolk present in egg.</w:t>
            </w:r>
          </w:p>
        </w:tc>
        <w:tc>
          <w:tcPr>
            <w:tcW w:w="312" w:type="pct"/>
            <w:vAlign w:val="bottom"/>
          </w:tcPr>
          <w:p w14:paraId="01D5B4DC" w14:textId="77777777" w:rsidR="00C82BCE" w:rsidRPr="00C447A1" w:rsidRDefault="00C82BCE" w:rsidP="00D21B4B">
            <w:pPr>
              <w:jc w:val="center"/>
            </w:pPr>
            <w:r w:rsidRPr="00C447A1">
              <w:t>CO4</w:t>
            </w:r>
          </w:p>
        </w:tc>
        <w:tc>
          <w:tcPr>
            <w:tcW w:w="250" w:type="pct"/>
            <w:vAlign w:val="bottom"/>
          </w:tcPr>
          <w:p w14:paraId="7E881DA1" w14:textId="77777777" w:rsidR="00C82BCE" w:rsidRPr="00C447A1" w:rsidRDefault="00C82BCE" w:rsidP="00D21B4B">
            <w:pPr>
              <w:jc w:val="center"/>
            </w:pPr>
            <w:r w:rsidRPr="00C447A1">
              <w:t>U</w:t>
            </w:r>
          </w:p>
        </w:tc>
        <w:tc>
          <w:tcPr>
            <w:tcW w:w="219" w:type="pct"/>
            <w:vAlign w:val="bottom"/>
          </w:tcPr>
          <w:p w14:paraId="46E5B528" w14:textId="77777777" w:rsidR="00C82BCE" w:rsidRPr="00C447A1" w:rsidRDefault="00C82BCE" w:rsidP="00D21B4B">
            <w:pPr>
              <w:jc w:val="center"/>
            </w:pPr>
            <w:r w:rsidRPr="00C447A1">
              <w:t>1</w:t>
            </w:r>
          </w:p>
        </w:tc>
      </w:tr>
      <w:tr w:rsidR="00C82BCE" w:rsidRPr="00C447A1" w14:paraId="16CBA320" w14:textId="77777777" w:rsidTr="006028CE">
        <w:trPr>
          <w:trHeight w:val="283"/>
        </w:trPr>
        <w:tc>
          <w:tcPr>
            <w:tcW w:w="265" w:type="pct"/>
            <w:vAlign w:val="bottom"/>
          </w:tcPr>
          <w:p w14:paraId="0A08174A" w14:textId="77777777" w:rsidR="00C82BCE" w:rsidRPr="00C447A1" w:rsidRDefault="00C82BCE" w:rsidP="00D21B4B">
            <w:pPr>
              <w:jc w:val="center"/>
            </w:pPr>
            <w:r w:rsidRPr="00C447A1">
              <w:t>8.</w:t>
            </w:r>
          </w:p>
        </w:tc>
        <w:tc>
          <w:tcPr>
            <w:tcW w:w="3954" w:type="pct"/>
            <w:gridSpan w:val="2"/>
            <w:vAlign w:val="bottom"/>
          </w:tcPr>
          <w:p w14:paraId="7372298D" w14:textId="77777777" w:rsidR="00C82BCE" w:rsidRPr="00C447A1" w:rsidRDefault="00C82BCE" w:rsidP="006028CE">
            <w:pPr>
              <w:rPr>
                <w:bCs/>
              </w:rPr>
            </w:pPr>
            <w:r w:rsidRPr="00C447A1">
              <w:rPr>
                <w:bCs/>
              </w:rPr>
              <w:t>Point the protein of egg that binds with the biotin and makes the vitamin unavailable.</w:t>
            </w:r>
          </w:p>
        </w:tc>
        <w:tc>
          <w:tcPr>
            <w:tcW w:w="312" w:type="pct"/>
            <w:vAlign w:val="bottom"/>
          </w:tcPr>
          <w:p w14:paraId="7DB104D9" w14:textId="77777777" w:rsidR="00C82BCE" w:rsidRPr="00C447A1" w:rsidRDefault="00C82BCE" w:rsidP="00D21B4B">
            <w:pPr>
              <w:jc w:val="center"/>
            </w:pPr>
            <w:r w:rsidRPr="00C447A1">
              <w:t>CO4</w:t>
            </w:r>
          </w:p>
        </w:tc>
        <w:tc>
          <w:tcPr>
            <w:tcW w:w="250" w:type="pct"/>
            <w:vAlign w:val="bottom"/>
          </w:tcPr>
          <w:p w14:paraId="0B13F824" w14:textId="77777777" w:rsidR="00C82BCE" w:rsidRPr="00C447A1" w:rsidRDefault="00C82BCE" w:rsidP="00D21B4B">
            <w:pPr>
              <w:jc w:val="center"/>
            </w:pPr>
            <w:r w:rsidRPr="00C447A1">
              <w:t>R</w:t>
            </w:r>
          </w:p>
        </w:tc>
        <w:tc>
          <w:tcPr>
            <w:tcW w:w="219" w:type="pct"/>
            <w:vAlign w:val="bottom"/>
          </w:tcPr>
          <w:p w14:paraId="18232192" w14:textId="77777777" w:rsidR="00C82BCE" w:rsidRPr="00C447A1" w:rsidRDefault="00C82BCE" w:rsidP="00D21B4B">
            <w:pPr>
              <w:jc w:val="center"/>
            </w:pPr>
            <w:r w:rsidRPr="00C447A1">
              <w:t>1</w:t>
            </w:r>
          </w:p>
        </w:tc>
      </w:tr>
      <w:tr w:rsidR="00C82BCE" w:rsidRPr="00C447A1" w14:paraId="1195A22E" w14:textId="77777777" w:rsidTr="006028CE">
        <w:trPr>
          <w:trHeight w:val="283"/>
        </w:trPr>
        <w:tc>
          <w:tcPr>
            <w:tcW w:w="265" w:type="pct"/>
            <w:vAlign w:val="bottom"/>
          </w:tcPr>
          <w:p w14:paraId="1D3DC83C" w14:textId="77777777" w:rsidR="00C82BCE" w:rsidRPr="00C447A1" w:rsidRDefault="00C82BCE" w:rsidP="00D21B4B">
            <w:pPr>
              <w:jc w:val="center"/>
            </w:pPr>
            <w:r w:rsidRPr="00C447A1">
              <w:t>9.</w:t>
            </w:r>
          </w:p>
        </w:tc>
        <w:tc>
          <w:tcPr>
            <w:tcW w:w="3954" w:type="pct"/>
            <w:gridSpan w:val="2"/>
            <w:vAlign w:val="bottom"/>
          </w:tcPr>
          <w:p w14:paraId="663775D1" w14:textId="77777777" w:rsidR="00C82BCE" w:rsidRPr="00C447A1" w:rsidRDefault="00C82BCE" w:rsidP="00D21B4B">
            <w:pPr>
              <w:pStyle w:val="ListParagraph"/>
              <w:ind w:left="0"/>
              <w:rPr>
                <w:noProof/>
                <w:lang w:eastAsia="zh-TW"/>
              </w:rPr>
            </w:pPr>
            <w:r w:rsidRPr="00C447A1">
              <w:rPr>
                <w:noProof/>
                <w:lang w:eastAsia="zh-TW"/>
              </w:rPr>
              <w:t>Define the term finfish.</w:t>
            </w:r>
          </w:p>
        </w:tc>
        <w:tc>
          <w:tcPr>
            <w:tcW w:w="312" w:type="pct"/>
            <w:vAlign w:val="bottom"/>
          </w:tcPr>
          <w:p w14:paraId="78AFD2D3" w14:textId="77777777" w:rsidR="00C82BCE" w:rsidRPr="00C447A1" w:rsidRDefault="00C82BCE" w:rsidP="00D21B4B">
            <w:pPr>
              <w:jc w:val="center"/>
            </w:pPr>
            <w:r w:rsidRPr="00C447A1">
              <w:t>CO5</w:t>
            </w:r>
          </w:p>
        </w:tc>
        <w:tc>
          <w:tcPr>
            <w:tcW w:w="250" w:type="pct"/>
            <w:vAlign w:val="bottom"/>
          </w:tcPr>
          <w:p w14:paraId="0C37EB2E" w14:textId="77777777" w:rsidR="00C82BCE" w:rsidRPr="00C447A1" w:rsidRDefault="00C82BCE" w:rsidP="00D21B4B">
            <w:pPr>
              <w:jc w:val="center"/>
            </w:pPr>
            <w:r w:rsidRPr="00C447A1">
              <w:t>U</w:t>
            </w:r>
          </w:p>
        </w:tc>
        <w:tc>
          <w:tcPr>
            <w:tcW w:w="219" w:type="pct"/>
            <w:vAlign w:val="bottom"/>
          </w:tcPr>
          <w:p w14:paraId="5846075F" w14:textId="77777777" w:rsidR="00C82BCE" w:rsidRPr="00C447A1" w:rsidRDefault="00C82BCE" w:rsidP="00D21B4B">
            <w:pPr>
              <w:jc w:val="center"/>
            </w:pPr>
            <w:r w:rsidRPr="00C447A1">
              <w:t>1</w:t>
            </w:r>
          </w:p>
        </w:tc>
      </w:tr>
      <w:tr w:rsidR="00C82BCE" w:rsidRPr="00C447A1" w14:paraId="3A78757F" w14:textId="77777777" w:rsidTr="006028CE">
        <w:trPr>
          <w:trHeight w:val="283"/>
        </w:trPr>
        <w:tc>
          <w:tcPr>
            <w:tcW w:w="265" w:type="pct"/>
            <w:vAlign w:val="bottom"/>
          </w:tcPr>
          <w:p w14:paraId="347B69F2" w14:textId="77777777" w:rsidR="00C82BCE" w:rsidRPr="00C447A1" w:rsidRDefault="00C82BCE" w:rsidP="00D21B4B">
            <w:pPr>
              <w:jc w:val="center"/>
            </w:pPr>
            <w:r w:rsidRPr="00C447A1">
              <w:t>10.</w:t>
            </w:r>
          </w:p>
        </w:tc>
        <w:tc>
          <w:tcPr>
            <w:tcW w:w="3954" w:type="pct"/>
            <w:gridSpan w:val="2"/>
            <w:vAlign w:val="bottom"/>
          </w:tcPr>
          <w:p w14:paraId="7D9C3B55" w14:textId="77777777" w:rsidR="00C82BCE" w:rsidRPr="00C447A1" w:rsidRDefault="00C82BCE" w:rsidP="00D21B4B">
            <w:r w:rsidRPr="00C447A1">
              <w:t>Indicate the freezer used for small shrimps.</w:t>
            </w:r>
          </w:p>
        </w:tc>
        <w:tc>
          <w:tcPr>
            <w:tcW w:w="312" w:type="pct"/>
            <w:vAlign w:val="bottom"/>
          </w:tcPr>
          <w:p w14:paraId="6D9D2496" w14:textId="77777777" w:rsidR="00C82BCE" w:rsidRPr="00C447A1" w:rsidRDefault="00C82BCE" w:rsidP="00D21B4B">
            <w:pPr>
              <w:jc w:val="center"/>
            </w:pPr>
            <w:r w:rsidRPr="00C447A1">
              <w:t>CO6</w:t>
            </w:r>
          </w:p>
        </w:tc>
        <w:tc>
          <w:tcPr>
            <w:tcW w:w="250" w:type="pct"/>
            <w:vAlign w:val="bottom"/>
          </w:tcPr>
          <w:p w14:paraId="4091804F" w14:textId="77777777" w:rsidR="00C82BCE" w:rsidRPr="00C447A1" w:rsidRDefault="00C82BCE" w:rsidP="00D21B4B">
            <w:pPr>
              <w:jc w:val="center"/>
            </w:pPr>
            <w:r w:rsidRPr="00C447A1">
              <w:t>U</w:t>
            </w:r>
          </w:p>
        </w:tc>
        <w:tc>
          <w:tcPr>
            <w:tcW w:w="219" w:type="pct"/>
            <w:vAlign w:val="bottom"/>
          </w:tcPr>
          <w:p w14:paraId="28F42D3E" w14:textId="77777777" w:rsidR="00C82BCE" w:rsidRPr="00C447A1" w:rsidRDefault="00C82BCE" w:rsidP="00D21B4B">
            <w:pPr>
              <w:jc w:val="center"/>
            </w:pPr>
            <w:r w:rsidRPr="00C447A1">
              <w:t>1</w:t>
            </w:r>
          </w:p>
        </w:tc>
      </w:tr>
      <w:tr w:rsidR="00C82BCE" w:rsidRPr="00C447A1" w14:paraId="517E355F" w14:textId="77777777" w:rsidTr="00CB6DDA">
        <w:trPr>
          <w:trHeight w:val="552"/>
        </w:trPr>
        <w:tc>
          <w:tcPr>
            <w:tcW w:w="5000" w:type="pct"/>
            <w:gridSpan w:val="6"/>
            <w:vAlign w:val="center"/>
          </w:tcPr>
          <w:p w14:paraId="3A405809" w14:textId="77777777" w:rsidR="00C82BCE" w:rsidRPr="00C447A1" w:rsidRDefault="00C82BCE" w:rsidP="008C57B9">
            <w:pPr>
              <w:jc w:val="center"/>
              <w:rPr>
                <w:b/>
                <w:u w:val="single"/>
              </w:rPr>
            </w:pPr>
            <w:r w:rsidRPr="00C447A1">
              <w:rPr>
                <w:b/>
                <w:u w:val="single"/>
              </w:rPr>
              <w:t>PART – B (6 X 3 = 18 MARKS)</w:t>
            </w:r>
          </w:p>
        </w:tc>
      </w:tr>
      <w:tr w:rsidR="00C82BCE" w:rsidRPr="00C447A1" w14:paraId="3E6B738C" w14:textId="77777777" w:rsidTr="006028CE">
        <w:trPr>
          <w:trHeight w:val="283"/>
        </w:trPr>
        <w:tc>
          <w:tcPr>
            <w:tcW w:w="265" w:type="pct"/>
            <w:vAlign w:val="bottom"/>
          </w:tcPr>
          <w:p w14:paraId="71D27120" w14:textId="77777777" w:rsidR="00C82BCE" w:rsidRPr="00C447A1" w:rsidRDefault="00C82BCE" w:rsidP="009D0856">
            <w:pPr>
              <w:pStyle w:val="NoSpacing"/>
            </w:pPr>
            <w:r w:rsidRPr="00C447A1">
              <w:t>11.</w:t>
            </w:r>
          </w:p>
        </w:tc>
        <w:tc>
          <w:tcPr>
            <w:tcW w:w="3954" w:type="pct"/>
            <w:gridSpan w:val="2"/>
            <w:vAlign w:val="bottom"/>
          </w:tcPr>
          <w:p w14:paraId="314ABCE1" w14:textId="77777777" w:rsidR="00C82BCE" w:rsidRPr="00C447A1" w:rsidRDefault="00C82BCE" w:rsidP="009D0856">
            <w:pPr>
              <w:pStyle w:val="NoSpacing"/>
            </w:pPr>
            <w:r w:rsidRPr="00C447A1">
              <w:t>Classify proteins present in meat.</w:t>
            </w:r>
          </w:p>
        </w:tc>
        <w:tc>
          <w:tcPr>
            <w:tcW w:w="312" w:type="pct"/>
            <w:vAlign w:val="bottom"/>
          </w:tcPr>
          <w:p w14:paraId="1B3CDF14" w14:textId="77777777" w:rsidR="00C82BCE" w:rsidRPr="00C447A1" w:rsidRDefault="00C82BCE" w:rsidP="009D0856">
            <w:pPr>
              <w:pStyle w:val="NoSpacing"/>
              <w:jc w:val="center"/>
            </w:pPr>
            <w:r w:rsidRPr="00C447A1">
              <w:t>CO1</w:t>
            </w:r>
          </w:p>
        </w:tc>
        <w:tc>
          <w:tcPr>
            <w:tcW w:w="250" w:type="pct"/>
            <w:vAlign w:val="bottom"/>
          </w:tcPr>
          <w:p w14:paraId="0946C5DB" w14:textId="77777777" w:rsidR="00C82BCE" w:rsidRPr="00C447A1" w:rsidRDefault="00C82BCE" w:rsidP="009D0856">
            <w:pPr>
              <w:pStyle w:val="NoSpacing"/>
              <w:jc w:val="center"/>
            </w:pPr>
            <w:r w:rsidRPr="00C447A1">
              <w:t>U</w:t>
            </w:r>
          </w:p>
        </w:tc>
        <w:tc>
          <w:tcPr>
            <w:tcW w:w="219" w:type="pct"/>
            <w:vAlign w:val="bottom"/>
          </w:tcPr>
          <w:p w14:paraId="7B210FE3" w14:textId="77777777" w:rsidR="00C82BCE" w:rsidRPr="00C447A1" w:rsidRDefault="00C82BCE" w:rsidP="009D0856">
            <w:pPr>
              <w:pStyle w:val="NoSpacing"/>
              <w:jc w:val="center"/>
            </w:pPr>
            <w:r w:rsidRPr="00C447A1">
              <w:t>3</w:t>
            </w:r>
          </w:p>
        </w:tc>
      </w:tr>
      <w:tr w:rsidR="00C82BCE" w:rsidRPr="00C447A1" w14:paraId="13EE5F74" w14:textId="77777777" w:rsidTr="006028CE">
        <w:trPr>
          <w:trHeight w:val="283"/>
        </w:trPr>
        <w:tc>
          <w:tcPr>
            <w:tcW w:w="265" w:type="pct"/>
            <w:vAlign w:val="bottom"/>
          </w:tcPr>
          <w:p w14:paraId="3B3C93E8" w14:textId="77777777" w:rsidR="00C82BCE" w:rsidRPr="00C447A1" w:rsidRDefault="00C82BCE" w:rsidP="009D0856">
            <w:pPr>
              <w:pStyle w:val="NoSpacing"/>
            </w:pPr>
            <w:r w:rsidRPr="00C447A1">
              <w:t>12.</w:t>
            </w:r>
          </w:p>
        </w:tc>
        <w:tc>
          <w:tcPr>
            <w:tcW w:w="3954" w:type="pct"/>
            <w:gridSpan w:val="2"/>
            <w:vAlign w:val="bottom"/>
          </w:tcPr>
          <w:p w14:paraId="1E030127" w14:textId="77777777" w:rsidR="00C82BCE" w:rsidRPr="00C447A1" w:rsidRDefault="00C82BCE" w:rsidP="009D0856">
            <w:pPr>
              <w:pStyle w:val="NoSpacing"/>
            </w:pPr>
            <w:r w:rsidRPr="00C447A1">
              <w:t>Write measurement techniques for checking quality of meat.</w:t>
            </w:r>
          </w:p>
        </w:tc>
        <w:tc>
          <w:tcPr>
            <w:tcW w:w="312" w:type="pct"/>
            <w:vAlign w:val="bottom"/>
          </w:tcPr>
          <w:p w14:paraId="744FEEC9" w14:textId="77777777" w:rsidR="00C82BCE" w:rsidRPr="00C447A1" w:rsidRDefault="00C82BCE" w:rsidP="009D0856">
            <w:pPr>
              <w:pStyle w:val="NoSpacing"/>
              <w:jc w:val="center"/>
            </w:pPr>
            <w:r w:rsidRPr="00C447A1">
              <w:t>CO2</w:t>
            </w:r>
          </w:p>
        </w:tc>
        <w:tc>
          <w:tcPr>
            <w:tcW w:w="250" w:type="pct"/>
            <w:vAlign w:val="bottom"/>
          </w:tcPr>
          <w:p w14:paraId="39888902" w14:textId="77777777" w:rsidR="00C82BCE" w:rsidRPr="00C447A1" w:rsidRDefault="00C82BCE" w:rsidP="009D0856">
            <w:pPr>
              <w:pStyle w:val="NoSpacing"/>
              <w:jc w:val="center"/>
            </w:pPr>
            <w:r w:rsidRPr="00C447A1">
              <w:t>U</w:t>
            </w:r>
          </w:p>
        </w:tc>
        <w:tc>
          <w:tcPr>
            <w:tcW w:w="219" w:type="pct"/>
            <w:vAlign w:val="bottom"/>
          </w:tcPr>
          <w:p w14:paraId="45FCF275" w14:textId="77777777" w:rsidR="00C82BCE" w:rsidRPr="00C447A1" w:rsidRDefault="00C82BCE" w:rsidP="009D0856">
            <w:pPr>
              <w:pStyle w:val="NoSpacing"/>
              <w:jc w:val="center"/>
            </w:pPr>
            <w:r w:rsidRPr="00C447A1">
              <w:t>3</w:t>
            </w:r>
          </w:p>
        </w:tc>
      </w:tr>
      <w:tr w:rsidR="00C82BCE" w:rsidRPr="00C447A1" w14:paraId="0DC9CE1F" w14:textId="77777777" w:rsidTr="006028CE">
        <w:trPr>
          <w:trHeight w:val="283"/>
        </w:trPr>
        <w:tc>
          <w:tcPr>
            <w:tcW w:w="265" w:type="pct"/>
            <w:vAlign w:val="bottom"/>
          </w:tcPr>
          <w:p w14:paraId="3AD09CAA" w14:textId="77777777" w:rsidR="00C82BCE" w:rsidRPr="00C447A1" w:rsidRDefault="00C82BCE" w:rsidP="009D0856">
            <w:pPr>
              <w:pStyle w:val="NoSpacing"/>
            </w:pPr>
            <w:r w:rsidRPr="00C447A1">
              <w:t>13.</w:t>
            </w:r>
          </w:p>
        </w:tc>
        <w:tc>
          <w:tcPr>
            <w:tcW w:w="3954" w:type="pct"/>
            <w:gridSpan w:val="2"/>
            <w:vAlign w:val="bottom"/>
          </w:tcPr>
          <w:p w14:paraId="7016F016" w14:textId="77777777" w:rsidR="00C82BCE" w:rsidRPr="00C447A1" w:rsidRDefault="00C82BCE" w:rsidP="009D0856">
            <w:pPr>
              <w:pStyle w:val="NoSpacing"/>
            </w:pPr>
            <w:r>
              <w:t>L</w:t>
            </w:r>
            <w:r w:rsidRPr="00C447A1">
              <w:t xml:space="preserve">ist the criteria for selection of stunning methods. </w:t>
            </w:r>
          </w:p>
        </w:tc>
        <w:tc>
          <w:tcPr>
            <w:tcW w:w="312" w:type="pct"/>
            <w:vAlign w:val="bottom"/>
          </w:tcPr>
          <w:p w14:paraId="3B055D06" w14:textId="77777777" w:rsidR="00C82BCE" w:rsidRPr="00C447A1" w:rsidRDefault="00C82BCE" w:rsidP="009D0856">
            <w:pPr>
              <w:pStyle w:val="NoSpacing"/>
              <w:jc w:val="center"/>
            </w:pPr>
            <w:r w:rsidRPr="00C447A1">
              <w:t>CO3</w:t>
            </w:r>
          </w:p>
        </w:tc>
        <w:tc>
          <w:tcPr>
            <w:tcW w:w="250" w:type="pct"/>
            <w:vAlign w:val="bottom"/>
          </w:tcPr>
          <w:p w14:paraId="57CE91B6" w14:textId="77777777" w:rsidR="00C82BCE" w:rsidRPr="00C447A1" w:rsidRDefault="00C82BCE" w:rsidP="009D0856">
            <w:pPr>
              <w:pStyle w:val="NoSpacing"/>
              <w:jc w:val="center"/>
            </w:pPr>
            <w:r w:rsidRPr="00C447A1">
              <w:t>R</w:t>
            </w:r>
          </w:p>
        </w:tc>
        <w:tc>
          <w:tcPr>
            <w:tcW w:w="219" w:type="pct"/>
            <w:vAlign w:val="bottom"/>
          </w:tcPr>
          <w:p w14:paraId="2AB8C77D" w14:textId="77777777" w:rsidR="00C82BCE" w:rsidRPr="00C447A1" w:rsidRDefault="00C82BCE" w:rsidP="009D0856">
            <w:pPr>
              <w:pStyle w:val="NoSpacing"/>
              <w:jc w:val="center"/>
            </w:pPr>
            <w:r w:rsidRPr="00C447A1">
              <w:t>3</w:t>
            </w:r>
          </w:p>
        </w:tc>
      </w:tr>
      <w:tr w:rsidR="00C82BCE" w:rsidRPr="00C447A1" w14:paraId="3260491E" w14:textId="77777777" w:rsidTr="006028CE">
        <w:trPr>
          <w:trHeight w:val="283"/>
        </w:trPr>
        <w:tc>
          <w:tcPr>
            <w:tcW w:w="265" w:type="pct"/>
            <w:vAlign w:val="bottom"/>
          </w:tcPr>
          <w:p w14:paraId="11F52839" w14:textId="77777777" w:rsidR="00C82BCE" w:rsidRPr="00C447A1" w:rsidRDefault="00C82BCE" w:rsidP="009D0856">
            <w:pPr>
              <w:pStyle w:val="NoSpacing"/>
            </w:pPr>
            <w:r w:rsidRPr="00C447A1">
              <w:t>14.</w:t>
            </w:r>
          </w:p>
        </w:tc>
        <w:tc>
          <w:tcPr>
            <w:tcW w:w="3954" w:type="pct"/>
            <w:gridSpan w:val="2"/>
            <w:vAlign w:val="bottom"/>
          </w:tcPr>
          <w:p w14:paraId="0514C596" w14:textId="77777777" w:rsidR="00C82BCE" w:rsidRPr="00C447A1" w:rsidRDefault="00C82BCE" w:rsidP="009D0856">
            <w:pPr>
              <w:pStyle w:val="NoSpacing"/>
            </w:pPr>
            <w:r w:rsidRPr="00C447A1">
              <w:t>Comment on preservative action of sodium chloride.</w:t>
            </w:r>
          </w:p>
        </w:tc>
        <w:tc>
          <w:tcPr>
            <w:tcW w:w="312" w:type="pct"/>
            <w:vAlign w:val="bottom"/>
          </w:tcPr>
          <w:p w14:paraId="08ECCBC9" w14:textId="77777777" w:rsidR="00C82BCE" w:rsidRPr="00C447A1" w:rsidRDefault="00C82BCE" w:rsidP="009D0856">
            <w:pPr>
              <w:pStyle w:val="NoSpacing"/>
              <w:jc w:val="center"/>
            </w:pPr>
            <w:r w:rsidRPr="00C447A1">
              <w:t>CO4</w:t>
            </w:r>
          </w:p>
        </w:tc>
        <w:tc>
          <w:tcPr>
            <w:tcW w:w="250" w:type="pct"/>
            <w:vAlign w:val="bottom"/>
          </w:tcPr>
          <w:p w14:paraId="7F528BA6" w14:textId="77777777" w:rsidR="00C82BCE" w:rsidRPr="00C447A1" w:rsidRDefault="00C82BCE" w:rsidP="009D0856">
            <w:pPr>
              <w:pStyle w:val="NoSpacing"/>
              <w:jc w:val="center"/>
            </w:pPr>
            <w:r w:rsidRPr="00C447A1">
              <w:t>U</w:t>
            </w:r>
          </w:p>
        </w:tc>
        <w:tc>
          <w:tcPr>
            <w:tcW w:w="219" w:type="pct"/>
            <w:vAlign w:val="bottom"/>
          </w:tcPr>
          <w:p w14:paraId="1CC450E6" w14:textId="77777777" w:rsidR="00C82BCE" w:rsidRPr="00C447A1" w:rsidRDefault="00C82BCE" w:rsidP="009D0856">
            <w:pPr>
              <w:pStyle w:val="NoSpacing"/>
              <w:jc w:val="center"/>
            </w:pPr>
            <w:r w:rsidRPr="00C447A1">
              <w:t>3</w:t>
            </w:r>
          </w:p>
        </w:tc>
      </w:tr>
      <w:tr w:rsidR="00C82BCE" w:rsidRPr="00C447A1" w14:paraId="35974903" w14:textId="77777777" w:rsidTr="006028CE">
        <w:trPr>
          <w:trHeight w:val="283"/>
        </w:trPr>
        <w:tc>
          <w:tcPr>
            <w:tcW w:w="265" w:type="pct"/>
            <w:vAlign w:val="bottom"/>
          </w:tcPr>
          <w:p w14:paraId="32E1DB44" w14:textId="77777777" w:rsidR="00C82BCE" w:rsidRPr="00C447A1" w:rsidRDefault="00C82BCE" w:rsidP="009D0856">
            <w:pPr>
              <w:pStyle w:val="NoSpacing"/>
            </w:pPr>
            <w:r w:rsidRPr="00C447A1">
              <w:t>15.</w:t>
            </w:r>
          </w:p>
        </w:tc>
        <w:tc>
          <w:tcPr>
            <w:tcW w:w="3954" w:type="pct"/>
            <w:gridSpan w:val="2"/>
            <w:vAlign w:val="bottom"/>
          </w:tcPr>
          <w:p w14:paraId="1DA5919A" w14:textId="77777777" w:rsidR="00C82BCE" w:rsidRPr="00C447A1" w:rsidRDefault="00C82BCE" w:rsidP="009D0856">
            <w:pPr>
              <w:pStyle w:val="NoSpacing"/>
            </w:pPr>
            <w:r w:rsidRPr="00C447A1">
              <w:t>Recall the different chilling methods of fish.</w:t>
            </w:r>
          </w:p>
        </w:tc>
        <w:tc>
          <w:tcPr>
            <w:tcW w:w="312" w:type="pct"/>
            <w:vAlign w:val="bottom"/>
          </w:tcPr>
          <w:p w14:paraId="73CF88E0" w14:textId="77777777" w:rsidR="00C82BCE" w:rsidRPr="00C447A1" w:rsidRDefault="00C82BCE" w:rsidP="009D0856">
            <w:pPr>
              <w:pStyle w:val="NoSpacing"/>
              <w:jc w:val="center"/>
            </w:pPr>
            <w:r w:rsidRPr="00C447A1">
              <w:t>CO5</w:t>
            </w:r>
          </w:p>
        </w:tc>
        <w:tc>
          <w:tcPr>
            <w:tcW w:w="250" w:type="pct"/>
            <w:vAlign w:val="bottom"/>
          </w:tcPr>
          <w:p w14:paraId="7BC2E199" w14:textId="77777777" w:rsidR="00C82BCE" w:rsidRPr="00C447A1" w:rsidRDefault="00C82BCE" w:rsidP="009D0856">
            <w:pPr>
              <w:pStyle w:val="NoSpacing"/>
              <w:jc w:val="center"/>
            </w:pPr>
            <w:r w:rsidRPr="00C447A1">
              <w:t>U</w:t>
            </w:r>
          </w:p>
        </w:tc>
        <w:tc>
          <w:tcPr>
            <w:tcW w:w="219" w:type="pct"/>
            <w:vAlign w:val="bottom"/>
          </w:tcPr>
          <w:p w14:paraId="7E559DE5" w14:textId="77777777" w:rsidR="00C82BCE" w:rsidRPr="00C447A1" w:rsidRDefault="00C82BCE" w:rsidP="009D0856">
            <w:pPr>
              <w:pStyle w:val="NoSpacing"/>
              <w:jc w:val="center"/>
            </w:pPr>
            <w:r w:rsidRPr="00C447A1">
              <w:t>3</w:t>
            </w:r>
          </w:p>
        </w:tc>
      </w:tr>
      <w:tr w:rsidR="00C82BCE" w:rsidRPr="00C447A1" w14:paraId="111E0B2F" w14:textId="77777777" w:rsidTr="006028CE">
        <w:trPr>
          <w:trHeight w:val="283"/>
        </w:trPr>
        <w:tc>
          <w:tcPr>
            <w:tcW w:w="265" w:type="pct"/>
            <w:vAlign w:val="bottom"/>
          </w:tcPr>
          <w:p w14:paraId="07D8C472" w14:textId="77777777" w:rsidR="00C82BCE" w:rsidRPr="00C447A1" w:rsidRDefault="00C82BCE" w:rsidP="009D0856">
            <w:pPr>
              <w:pStyle w:val="NoSpacing"/>
            </w:pPr>
            <w:r w:rsidRPr="00C447A1">
              <w:t>16.</w:t>
            </w:r>
          </w:p>
        </w:tc>
        <w:tc>
          <w:tcPr>
            <w:tcW w:w="3954" w:type="pct"/>
            <w:gridSpan w:val="2"/>
            <w:vAlign w:val="bottom"/>
          </w:tcPr>
          <w:p w14:paraId="21F5006A" w14:textId="77777777" w:rsidR="00C82BCE" w:rsidRPr="00C447A1" w:rsidRDefault="00C82BCE" w:rsidP="009D0856">
            <w:pPr>
              <w:pStyle w:val="NoSpacing"/>
            </w:pPr>
            <w:r w:rsidRPr="00C447A1">
              <w:t>Point out the objectives of ante-mortem inspection.</w:t>
            </w:r>
          </w:p>
        </w:tc>
        <w:tc>
          <w:tcPr>
            <w:tcW w:w="312" w:type="pct"/>
            <w:vAlign w:val="bottom"/>
          </w:tcPr>
          <w:p w14:paraId="4F1DA26C" w14:textId="77777777" w:rsidR="00C82BCE" w:rsidRPr="00C447A1" w:rsidRDefault="00C82BCE" w:rsidP="009D0856">
            <w:pPr>
              <w:pStyle w:val="NoSpacing"/>
              <w:jc w:val="center"/>
            </w:pPr>
            <w:r w:rsidRPr="00C447A1">
              <w:t>CO6</w:t>
            </w:r>
          </w:p>
        </w:tc>
        <w:tc>
          <w:tcPr>
            <w:tcW w:w="250" w:type="pct"/>
            <w:vAlign w:val="bottom"/>
          </w:tcPr>
          <w:p w14:paraId="3EECE0C0" w14:textId="77777777" w:rsidR="00C82BCE" w:rsidRPr="00C447A1" w:rsidRDefault="00C82BCE" w:rsidP="009D0856">
            <w:pPr>
              <w:pStyle w:val="NoSpacing"/>
              <w:jc w:val="center"/>
            </w:pPr>
            <w:r w:rsidRPr="00C447A1">
              <w:t>U</w:t>
            </w:r>
          </w:p>
        </w:tc>
        <w:tc>
          <w:tcPr>
            <w:tcW w:w="219" w:type="pct"/>
            <w:vAlign w:val="bottom"/>
          </w:tcPr>
          <w:p w14:paraId="20770596" w14:textId="77777777" w:rsidR="00C82BCE" w:rsidRPr="00C447A1" w:rsidRDefault="00C82BCE" w:rsidP="009D0856">
            <w:pPr>
              <w:pStyle w:val="NoSpacing"/>
              <w:jc w:val="center"/>
            </w:pPr>
            <w:r w:rsidRPr="00C447A1">
              <w:t>3</w:t>
            </w:r>
          </w:p>
        </w:tc>
      </w:tr>
      <w:tr w:rsidR="00C82BCE" w:rsidRPr="00C447A1" w14:paraId="7AF4077E" w14:textId="77777777" w:rsidTr="00CB6DDA">
        <w:trPr>
          <w:trHeight w:val="552"/>
        </w:trPr>
        <w:tc>
          <w:tcPr>
            <w:tcW w:w="5000" w:type="pct"/>
            <w:gridSpan w:val="6"/>
          </w:tcPr>
          <w:p w14:paraId="489FCCAF" w14:textId="77777777" w:rsidR="00C82BCE" w:rsidRPr="00C447A1" w:rsidRDefault="00C82BCE" w:rsidP="00375CD9">
            <w:pPr>
              <w:jc w:val="center"/>
              <w:rPr>
                <w:b/>
                <w:u w:val="single"/>
              </w:rPr>
            </w:pPr>
            <w:r w:rsidRPr="00C447A1">
              <w:rPr>
                <w:b/>
                <w:u w:val="single"/>
              </w:rPr>
              <w:t>PART – C (6 X 12 = 72 MARKS)</w:t>
            </w:r>
          </w:p>
          <w:p w14:paraId="357C41C6" w14:textId="77777777" w:rsidR="00C82BCE" w:rsidRPr="00C447A1" w:rsidRDefault="00C82BCE" w:rsidP="00375CD9">
            <w:pPr>
              <w:jc w:val="center"/>
              <w:rPr>
                <w:b/>
              </w:rPr>
            </w:pPr>
            <w:r w:rsidRPr="00C447A1">
              <w:rPr>
                <w:b/>
              </w:rPr>
              <w:t>(Answer any five Questions from Q.No. 17 to 23, Q.No. 24 is Compulsory)</w:t>
            </w:r>
          </w:p>
        </w:tc>
      </w:tr>
      <w:tr w:rsidR="00C82BCE" w:rsidRPr="00C447A1" w14:paraId="25504434" w14:textId="77777777" w:rsidTr="00B04D3F">
        <w:trPr>
          <w:trHeight w:val="283"/>
        </w:trPr>
        <w:tc>
          <w:tcPr>
            <w:tcW w:w="265" w:type="pct"/>
            <w:vAlign w:val="bottom"/>
          </w:tcPr>
          <w:p w14:paraId="7ED0604F" w14:textId="77777777" w:rsidR="00C82BCE" w:rsidRPr="00C447A1" w:rsidRDefault="00C82BCE" w:rsidP="009D0856">
            <w:pPr>
              <w:jc w:val="center"/>
            </w:pPr>
            <w:r w:rsidRPr="00C447A1">
              <w:t>17.</w:t>
            </w:r>
          </w:p>
        </w:tc>
        <w:tc>
          <w:tcPr>
            <w:tcW w:w="3954" w:type="pct"/>
            <w:gridSpan w:val="2"/>
            <w:vAlign w:val="bottom"/>
          </w:tcPr>
          <w:p w14:paraId="1B0BBA80" w14:textId="77777777" w:rsidR="00C82BCE" w:rsidRPr="00C447A1" w:rsidRDefault="00C82BCE" w:rsidP="006028CE">
            <w:r w:rsidRPr="00C447A1">
              <w:t>Describe the muscle composition and its modifiers.</w:t>
            </w:r>
          </w:p>
        </w:tc>
        <w:tc>
          <w:tcPr>
            <w:tcW w:w="312" w:type="pct"/>
            <w:vAlign w:val="bottom"/>
          </w:tcPr>
          <w:p w14:paraId="2BFE8775" w14:textId="77777777" w:rsidR="00C82BCE" w:rsidRPr="00C447A1" w:rsidRDefault="00C82BCE" w:rsidP="009D0856">
            <w:pPr>
              <w:jc w:val="center"/>
            </w:pPr>
            <w:r w:rsidRPr="00C447A1">
              <w:t>CO1</w:t>
            </w:r>
          </w:p>
        </w:tc>
        <w:tc>
          <w:tcPr>
            <w:tcW w:w="250" w:type="pct"/>
            <w:vAlign w:val="bottom"/>
          </w:tcPr>
          <w:p w14:paraId="5E9F6DDE" w14:textId="77777777" w:rsidR="00C82BCE" w:rsidRPr="00C447A1" w:rsidRDefault="00C82BCE" w:rsidP="009D0856">
            <w:pPr>
              <w:jc w:val="center"/>
            </w:pPr>
            <w:r w:rsidRPr="00C447A1">
              <w:t>R</w:t>
            </w:r>
          </w:p>
        </w:tc>
        <w:tc>
          <w:tcPr>
            <w:tcW w:w="219" w:type="pct"/>
            <w:vAlign w:val="bottom"/>
          </w:tcPr>
          <w:p w14:paraId="2546B9BD" w14:textId="77777777" w:rsidR="00C82BCE" w:rsidRPr="00C447A1" w:rsidRDefault="00C82BCE" w:rsidP="009D0856">
            <w:pPr>
              <w:jc w:val="center"/>
            </w:pPr>
            <w:r w:rsidRPr="00C447A1">
              <w:t>12</w:t>
            </w:r>
          </w:p>
        </w:tc>
      </w:tr>
      <w:tr w:rsidR="00C82BCE" w:rsidRPr="00C447A1" w14:paraId="4AB3115A" w14:textId="77777777" w:rsidTr="00B04D3F">
        <w:trPr>
          <w:trHeight w:val="283"/>
        </w:trPr>
        <w:tc>
          <w:tcPr>
            <w:tcW w:w="265" w:type="pct"/>
            <w:vAlign w:val="bottom"/>
          </w:tcPr>
          <w:p w14:paraId="13554FBE" w14:textId="77777777" w:rsidR="00C82BCE" w:rsidRPr="00C447A1" w:rsidRDefault="00C82BCE" w:rsidP="009D0856">
            <w:pPr>
              <w:jc w:val="center"/>
            </w:pPr>
          </w:p>
        </w:tc>
        <w:tc>
          <w:tcPr>
            <w:tcW w:w="3954" w:type="pct"/>
            <w:gridSpan w:val="2"/>
            <w:vAlign w:val="bottom"/>
          </w:tcPr>
          <w:p w14:paraId="4AE0DF20" w14:textId="77777777" w:rsidR="00C82BCE" w:rsidRPr="00C447A1" w:rsidRDefault="00C82BCE" w:rsidP="009D0856">
            <w:pPr>
              <w:rPr>
                <w:bCs/>
              </w:rPr>
            </w:pPr>
          </w:p>
        </w:tc>
        <w:tc>
          <w:tcPr>
            <w:tcW w:w="312" w:type="pct"/>
            <w:vAlign w:val="bottom"/>
          </w:tcPr>
          <w:p w14:paraId="2FDCA3D2" w14:textId="77777777" w:rsidR="00C82BCE" w:rsidRPr="00C447A1" w:rsidRDefault="00C82BCE" w:rsidP="009D0856">
            <w:pPr>
              <w:jc w:val="center"/>
            </w:pPr>
          </w:p>
        </w:tc>
        <w:tc>
          <w:tcPr>
            <w:tcW w:w="250" w:type="pct"/>
            <w:vAlign w:val="bottom"/>
          </w:tcPr>
          <w:p w14:paraId="3E8576EC" w14:textId="77777777" w:rsidR="00C82BCE" w:rsidRPr="00C447A1" w:rsidRDefault="00C82BCE" w:rsidP="009D0856">
            <w:pPr>
              <w:jc w:val="center"/>
            </w:pPr>
          </w:p>
        </w:tc>
        <w:tc>
          <w:tcPr>
            <w:tcW w:w="219" w:type="pct"/>
            <w:vAlign w:val="bottom"/>
          </w:tcPr>
          <w:p w14:paraId="21300817" w14:textId="77777777" w:rsidR="00C82BCE" w:rsidRPr="00C447A1" w:rsidRDefault="00C82BCE" w:rsidP="009D0856">
            <w:pPr>
              <w:jc w:val="center"/>
            </w:pPr>
          </w:p>
        </w:tc>
      </w:tr>
      <w:tr w:rsidR="00C82BCE" w:rsidRPr="00C447A1" w14:paraId="7704B961" w14:textId="77777777" w:rsidTr="00B04D3F">
        <w:trPr>
          <w:trHeight w:val="283"/>
        </w:trPr>
        <w:tc>
          <w:tcPr>
            <w:tcW w:w="265" w:type="pct"/>
            <w:vAlign w:val="bottom"/>
          </w:tcPr>
          <w:p w14:paraId="52AD8FF9" w14:textId="77777777" w:rsidR="00C82BCE" w:rsidRPr="00C447A1" w:rsidRDefault="00C82BCE" w:rsidP="009D0856">
            <w:pPr>
              <w:jc w:val="center"/>
            </w:pPr>
            <w:r w:rsidRPr="00C447A1">
              <w:t>18.</w:t>
            </w:r>
          </w:p>
        </w:tc>
        <w:tc>
          <w:tcPr>
            <w:tcW w:w="3954" w:type="pct"/>
            <w:gridSpan w:val="2"/>
            <w:vAlign w:val="bottom"/>
          </w:tcPr>
          <w:p w14:paraId="67791AF9" w14:textId="77777777" w:rsidR="00C82BCE" w:rsidRPr="00C447A1" w:rsidRDefault="00C82BCE" w:rsidP="00AA69E0">
            <w:pPr>
              <w:rPr>
                <w:bCs/>
              </w:rPr>
            </w:pPr>
            <w:r w:rsidRPr="00C447A1">
              <w:rPr>
                <w:bCs/>
              </w:rPr>
              <w:t>Explain the post mortem muscle chemistry of meat.</w:t>
            </w:r>
          </w:p>
        </w:tc>
        <w:tc>
          <w:tcPr>
            <w:tcW w:w="312" w:type="pct"/>
            <w:vAlign w:val="bottom"/>
          </w:tcPr>
          <w:p w14:paraId="2C0CA24B" w14:textId="77777777" w:rsidR="00C82BCE" w:rsidRPr="00C447A1" w:rsidRDefault="00C82BCE" w:rsidP="009D0856">
            <w:pPr>
              <w:jc w:val="center"/>
            </w:pPr>
            <w:r w:rsidRPr="00C447A1">
              <w:t>CO2</w:t>
            </w:r>
          </w:p>
        </w:tc>
        <w:tc>
          <w:tcPr>
            <w:tcW w:w="250" w:type="pct"/>
            <w:vAlign w:val="bottom"/>
          </w:tcPr>
          <w:p w14:paraId="7BBAD6EF" w14:textId="77777777" w:rsidR="00C82BCE" w:rsidRPr="00C447A1" w:rsidRDefault="00C82BCE" w:rsidP="009D0856">
            <w:pPr>
              <w:jc w:val="center"/>
            </w:pPr>
            <w:r w:rsidRPr="00C447A1">
              <w:t>U</w:t>
            </w:r>
          </w:p>
        </w:tc>
        <w:tc>
          <w:tcPr>
            <w:tcW w:w="219" w:type="pct"/>
            <w:vAlign w:val="bottom"/>
          </w:tcPr>
          <w:p w14:paraId="49D477CC" w14:textId="77777777" w:rsidR="00C82BCE" w:rsidRPr="00C447A1" w:rsidRDefault="00C82BCE" w:rsidP="009D0856">
            <w:pPr>
              <w:jc w:val="center"/>
            </w:pPr>
            <w:r w:rsidRPr="00C447A1">
              <w:t>12</w:t>
            </w:r>
          </w:p>
        </w:tc>
      </w:tr>
      <w:tr w:rsidR="00C82BCE" w:rsidRPr="00C447A1" w14:paraId="15AC1FA1" w14:textId="77777777" w:rsidTr="00B04D3F">
        <w:trPr>
          <w:trHeight w:val="283"/>
        </w:trPr>
        <w:tc>
          <w:tcPr>
            <w:tcW w:w="265" w:type="pct"/>
            <w:vAlign w:val="bottom"/>
          </w:tcPr>
          <w:p w14:paraId="0B48AA23" w14:textId="77777777" w:rsidR="00C82BCE" w:rsidRPr="00C447A1" w:rsidRDefault="00C82BCE" w:rsidP="009D0856">
            <w:pPr>
              <w:jc w:val="center"/>
            </w:pPr>
          </w:p>
        </w:tc>
        <w:tc>
          <w:tcPr>
            <w:tcW w:w="3954" w:type="pct"/>
            <w:gridSpan w:val="2"/>
            <w:vAlign w:val="bottom"/>
          </w:tcPr>
          <w:p w14:paraId="7DB3C9C4" w14:textId="77777777" w:rsidR="00C82BCE" w:rsidRPr="00C447A1" w:rsidRDefault="00C82BCE" w:rsidP="009D0856"/>
        </w:tc>
        <w:tc>
          <w:tcPr>
            <w:tcW w:w="312" w:type="pct"/>
            <w:vAlign w:val="bottom"/>
          </w:tcPr>
          <w:p w14:paraId="75506839" w14:textId="77777777" w:rsidR="00C82BCE" w:rsidRPr="00C447A1" w:rsidRDefault="00C82BCE" w:rsidP="009D0856">
            <w:pPr>
              <w:jc w:val="center"/>
            </w:pPr>
          </w:p>
        </w:tc>
        <w:tc>
          <w:tcPr>
            <w:tcW w:w="250" w:type="pct"/>
            <w:vAlign w:val="bottom"/>
          </w:tcPr>
          <w:p w14:paraId="28BB5502" w14:textId="77777777" w:rsidR="00C82BCE" w:rsidRPr="00C447A1" w:rsidRDefault="00C82BCE" w:rsidP="009D0856">
            <w:pPr>
              <w:jc w:val="center"/>
            </w:pPr>
          </w:p>
        </w:tc>
        <w:tc>
          <w:tcPr>
            <w:tcW w:w="219" w:type="pct"/>
            <w:vAlign w:val="bottom"/>
          </w:tcPr>
          <w:p w14:paraId="35B902C5" w14:textId="77777777" w:rsidR="00C82BCE" w:rsidRPr="00C447A1" w:rsidRDefault="00C82BCE" w:rsidP="009D0856">
            <w:pPr>
              <w:jc w:val="center"/>
            </w:pPr>
          </w:p>
        </w:tc>
      </w:tr>
      <w:tr w:rsidR="00C82BCE" w:rsidRPr="00C447A1" w14:paraId="6EFA6B8D" w14:textId="77777777" w:rsidTr="006028CE">
        <w:trPr>
          <w:trHeight w:val="283"/>
        </w:trPr>
        <w:tc>
          <w:tcPr>
            <w:tcW w:w="265" w:type="pct"/>
            <w:vAlign w:val="bottom"/>
          </w:tcPr>
          <w:p w14:paraId="074611B9" w14:textId="77777777" w:rsidR="00C82BCE" w:rsidRPr="00C447A1" w:rsidRDefault="00C82BCE" w:rsidP="009D0856">
            <w:pPr>
              <w:jc w:val="center"/>
            </w:pPr>
            <w:r w:rsidRPr="00C447A1">
              <w:t>19.</w:t>
            </w:r>
          </w:p>
        </w:tc>
        <w:tc>
          <w:tcPr>
            <w:tcW w:w="184" w:type="pct"/>
            <w:vAlign w:val="bottom"/>
          </w:tcPr>
          <w:p w14:paraId="26229C75" w14:textId="77777777" w:rsidR="00C82BCE" w:rsidRPr="00C447A1" w:rsidRDefault="00C82BCE" w:rsidP="009D0856">
            <w:pPr>
              <w:jc w:val="center"/>
            </w:pPr>
            <w:r w:rsidRPr="00C447A1">
              <w:t>a.</w:t>
            </w:r>
          </w:p>
        </w:tc>
        <w:tc>
          <w:tcPr>
            <w:tcW w:w="3770" w:type="pct"/>
            <w:vAlign w:val="bottom"/>
          </w:tcPr>
          <w:p w14:paraId="18D8FB77" w14:textId="77777777" w:rsidR="00C82BCE" w:rsidRPr="00C447A1" w:rsidRDefault="00C82BCE" w:rsidP="009D0856">
            <w:r w:rsidRPr="00C447A1">
              <w:t>Highlight the operational factors affecting meat quality.</w:t>
            </w:r>
          </w:p>
        </w:tc>
        <w:tc>
          <w:tcPr>
            <w:tcW w:w="312" w:type="pct"/>
            <w:vAlign w:val="bottom"/>
          </w:tcPr>
          <w:p w14:paraId="5733B83B" w14:textId="77777777" w:rsidR="00C82BCE" w:rsidRPr="00C447A1" w:rsidRDefault="00C82BCE" w:rsidP="009D0856">
            <w:pPr>
              <w:jc w:val="center"/>
            </w:pPr>
            <w:r w:rsidRPr="00C447A1">
              <w:t>CO3</w:t>
            </w:r>
          </w:p>
        </w:tc>
        <w:tc>
          <w:tcPr>
            <w:tcW w:w="250" w:type="pct"/>
            <w:vAlign w:val="bottom"/>
          </w:tcPr>
          <w:p w14:paraId="762F8B84" w14:textId="77777777" w:rsidR="00C82BCE" w:rsidRPr="00C447A1" w:rsidRDefault="00C82BCE" w:rsidP="009D0856">
            <w:pPr>
              <w:jc w:val="center"/>
            </w:pPr>
            <w:r w:rsidRPr="00C447A1">
              <w:t>R</w:t>
            </w:r>
          </w:p>
        </w:tc>
        <w:tc>
          <w:tcPr>
            <w:tcW w:w="219" w:type="pct"/>
            <w:vAlign w:val="bottom"/>
          </w:tcPr>
          <w:p w14:paraId="19085039" w14:textId="77777777" w:rsidR="00C82BCE" w:rsidRPr="00C447A1" w:rsidRDefault="00C82BCE" w:rsidP="009D0856">
            <w:pPr>
              <w:jc w:val="center"/>
            </w:pPr>
            <w:r w:rsidRPr="00C447A1">
              <w:t>6</w:t>
            </w:r>
          </w:p>
        </w:tc>
      </w:tr>
      <w:tr w:rsidR="00C82BCE" w:rsidRPr="00C447A1" w14:paraId="51E667EE" w14:textId="77777777" w:rsidTr="006028CE">
        <w:trPr>
          <w:trHeight w:val="283"/>
        </w:trPr>
        <w:tc>
          <w:tcPr>
            <w:tcW w:w="265" w:type="pct"/>
            <w:vAlign w:val="bottom"/>
          </w:tcPr>
          <w:p w14:paraId="17FD000E" w14:textId="77777777" w:rsidR="00C82BCE" w:rsidRPr="00C447A1" w:rsidRDefault="00C82BCE" w:rsidP="009D0856">
            <w:pPr>
              <w:jc w:val="center"/>
            </w:pPr>
          </w:p>
        </w:tc>
        <w:tc>
          <w:tcPr>
            <w:tcW w:w="184" w:type="pct"/>
            <w:vAlign w:val="bottom"/>
          </w:tcPr>
          <w:p w14:paraId="5FF7C810" w14:textId="77777777" w:rsidR="00C82BCE" w:rsidRPr="00C447A1" w:rsidRDefault="00C82BCE" w:rsidP="009D0856">
            <w:pPr>
              <w:jc w:val="center"/>
            </w:pPr>
            <w:r w:rsidRPr="00C447A1">
              <w:t>b.</w:t>
            </w:r>
          </w:p>
        </w:tc>
        <w:tc>
          <w:tcPr>
            <w:tcW w:w="3770" w:type="pct"/>
            <w:vAlign w:val="bottom"/>
          </w:tcPr>
          <w:p w14:paraId="3FC309BF" w14:textId="77777777" w:rsidR="00C82BCE" w:rsidRPr="00C447A1" w:rsidRDefault="00C82BCE" w:rsidP="009D0856">
            <w:pPr>
              <w:rPr>
                <w:bCs/>
              </w:rPr>
            </w:pPr>
            <w:r w:rsidRPr="00C447A1">
              <w:rPr>
                <w:bCs/>
              </w:rPr>
              <w:t>Describe modern abattoirs along with some features.</w:t>
            </w:r>
          </w:p>
        </w:tc>
        <w:tc>
          <w:tcPr>
            <w:tcW w:w="312" w:type="pct"/>
            <w:vAlign w:val="bottom"/>
          </w:tcPr>
          <w:p w14:paraId="3859A87F" w14:textId="77777777" w:rsidR="00C82BCE" w:rsidRPr="00C447A1" w:rsidRDefault="00C82BCE" w:rsidP="009D0856">
            <w:pPr>
              <w:jc w:val="center"/>
            </w:pPr>
            <w:r w:rsidRPr="00C447A1">
              <w:t>CO3</w:t>
            </w:r>
          </w:p>
        </w:tc>
        <w:tc>
          <w:tcPr>
            <w:tcW w:w="250" w:type="pct"/>
            <w:vAlign w:val="bottom"/>
          </w:tcPr>
          <w:p w14:paraId="62A1EE3F" w14:textId="77777777" w:rsidR="00C82BCE" w:rsidRPr="00C447A1" w:rsidRDefault="00C82BCE" w:rsidP="009D0856">
            <w:pPr>
              <w:jc w:val="center"/>
            </w:pPr>
            <w:r w:rsidRPr="00C447A1">
              <w:t>U</w:t>
            </w:r>
          </w:p>
        </w:tc>
        <w:tc>
          <w:tcPr>
            <w:tcW w:w="219" w:type="pct"/>
            <w:vAlign w:val="bottom"/>
          </w:tcPr>
          <w:p w14:paraId="793DC61E" w14:textId="77777777" w:rsidR="00C82BCE" w:rsidRPr="00C447A1" w:rsidRDefault="00C82BCE" w:rsidP="009D0856">
            <w:pPr>
              <w:jc w:val="center"/>
            </w:pPr>
            <w:r w:rsidRPr="00C447A1">
              <w:t>6</w:t>
            </w:r>
          </w:p>
        </w:tc>
      </w:tr>
      <w:tr w:rsidR="00C82BCE" w:rsidRPr="00C447A1" w14:paraId="22BE5B5C" w14:textId="77777777" w:rsidTr="006028CE">
        <w:trPr>
          <w:trHeight w:val="283"/>
        </w:trPr>
        <w:tc>
          <w:tcPr>
            <w:tcW w:w="265" w:type="pct"/>
            <w:vAlign w:val="bottom"/>
          </w:tcPr>
          <w:p w14:paraId="0F2DF932" w14:textId="77777777" w:rsidR="00C82BCE" w:rsidRPr="00C447A1" w:rsidRDefault="00C82BCE" w:rsidP="009D0856">
            <w:pPr>
              <w:jc w:val="center"/>
            </w:pPr>
          </w:p>
        </w:tc>
        <w:tc>
          <w:tcPr>
            <w:tcW w:w="184" w:type="pct"/>
            <w:vAlign w:val="bottom"/>
          </w:tcPr>
          <w:p w14:paraId="71BD9D92" w14:textId="77777777" w:rsidR="00C82BCE" w:rsidRPr="00C447A1" w:rsidRDefault="00C82BCE" w:rsidP="009D0856">
            <w:pPr>
              <w:jc w:val="center"/>
            </w:pPr>
          </w:p>
        </w:tc>
        <w:tc>
          <w:tcPr>
            <w:tcW w:w="3770" w:type="pct"/>
            <w:vAlign w:val="bottom"/>
          </w:tcPr>
          <w:p w14:paraId="1252E2E7" w14:textId="77777777" w:rsidR="00C82BCE" w:rsidRPr="00C447A1" w:rsidRDefault="00C82BCE" w:rsidP="009D0856"/>
        </w:tc>
        <w:tc>
          <w:tcPr>
            <w:tcW w:w="312" w:type="pct"/>
            <w:vAlign w:val="bottom"/>
          </w:tcPr>
          <w:p w14:paraId="10D76AF3" w14:textId="77777777" w:rsidR="00C82BCE" w:rsidRPr="00C447A1" w:rsidRDefault="00C82BCE" w:rsidP="009D0856">
            <w:pPr>
              <w:jc w:val="center"/>
            </w:pPr>
          </w:p>
        </w:tc>
        <w:tc>
          <w:tcPr>
            <w:tcW w:w="250" w:type="pct"/>
            <w:vAlign w:val="bottom"/>
          </w:tcPr>
          <w:p w14:paraId="332E9424" w14:textId="77777777" w:rsidR="00C82BCE" w:rsidRPr="00C447A1" w:rsidRDefault="00C82BCE" w:rsidP="009D0856">
            <w:pPr>
              <w:jc w:val="center"/>
            </w:pPr>
          </w:p>
        </w:tc>
        <w:tc>
          <w:tcPr>
            <w:tcW w:w="219" w:type="pct"/>
            <w:vAlign w:val="bottom"/>
          </w:tcPr>
          <w:p w14:paraId="1CF5F4D5" w14:textId="77777777" w:rsidR="00C82BCE" w:rsidRPr="00C447A1" w:rsidRDefault="00C82BCE" w:rsidP="009D0856">
            <w:pPr>
              <w:jc w:val="center"/>
            </w:pPr>
          </w:p>
        </w:tc>
      </w:tr>
      <w:tr w:rsidR="00C82BCE" w:rsidRPr="00C447A1" w14:paraId="4BB3203A" w14:textId="77777777" w:rsidTr="006028CE">
        <w:trPr>
          <w:trHeight w:val="283"/>
        </w:trPr>
        <w:tc>
          <w:tcPr>
            <w:tcW w:w="265" w:type="pct"/>
            <w:vAlign w:val="bottom"/>
          </w:tcPr>
          <w:p w14:paraId="7BC392F0" w14:textId="77777777" w:rsidR="00C82BCE" w:rsidRPr="00C447A1" w:rsidRDefault="00C82BCE" w:rsidP="009D0856">
            <w:pPr>
              <w:jc w:val="center"/>
            </w:pPr>
            <w:r w:rsidRPr="00C447A1">
              <w:t>20.</w:t>
            </w:r>
          </w:p>
        </w:tc>
        <w:tc>
          <w:tcPr>
            <w:tcW w:w="184" w:type="pct"/>
            <w:vAlign w:val="bottom"/>
          </w:tcPr>
          <w:p w14:paraId="18E8FC13" w14:textId="77777777" w:rsidR="00C82BCE" w:rsidRPr="00C447A1" w:rsidRDefault="00C82BCE" w:rsidP="009D0856">
            <w:pPr>
              <w:jc w:val="center"/>
            </w:pPr>
            <w:r w:rsidRPr="00C447A1">
              <w:t>a.</w:t>
            </w:r>
          </w:p>
        </w:tc>
        <w:tc>
          <w:tcPr>
            <w:tcW w:w="3770" w:type="pct"/>
            <w:vAlign w:val="bottom"/>
          </w:tcPr>
          <w:p w14:paraId="3D1B142F" w14:textId="77777777" w:rsidR="00C82BCE" w:rsidRPr="00C447A1" w:rsidRDefault="00C82BCE" w:rsidP="009D0856">
            <w:r w:rsidRPr="00C447A1">
              <w:t>Evaluate the process of poultry meat processing, considering the sequential steps involved.</w:t>
            </w:r>
          </w:p>
        </w:tc>
        <w:tc>
          <w:tcPr>
            <w:tcW w:w="312" w:type="pct"/>
            <w:vAlign w:val="bottom"/>
          </w:tcPr>
          <w:p w14:paraId="52E21A27" w14:textId="77777777" w:rsidR="00C82BCE" w:rsidRPr="00C447A1" w:rsidRDefault="00C82BCE" w:rsidP="009D0856">
            <w:pPr>
              <w:jc w:val="center"/>
            </w:pPr>
            <w:r w:rsidRPr="00C447A1">
              <w:t>CO4</w:t>
            </w:r>
          </w:p>
        </w:tc>
        <w:tc>
          <w:tcPr>
            <w:tcW w:w="250" w:type="pct"/>
            <w:vAlign w:val="bottom"/>
          </w:tcPr>
          <w:p w14:paraId="47122428" w14:textId="77777777" w:rsidR="00C82BCE" w:rsidRPr="00C447A1" w:rsidRDefault="00C82BCE" w:rsidP="009D0856">
            <w:pPr>
              <w:jc w:val="center"/>
            </w:pPr>
            <w:r w:rsidRPr="00C447A1">
              <w:t>E</w:t>
            </w:r>
          </w:p>
        </w:tc>
        <w:tc>
          <w:tcPr>
            <w:tcW w:w="219" w:type="pct"/>
            <w:vAlign w:val="bottom"/>
          </w:tcPr>
          <w:p w14:paraId="1E01F224" w14:textId="77777777" w:rsidR="00C82BCE" w:rsidRPr="00C447A1" w:rsidRDefault="00C82BCE" w:rsidP="009D0856">
            <w:pPr>
              <w:jc w:val="center"/>
            </w:pPr>
            <w:r w:rsidRPr="00C447A1">
              <w:t>6</w:t>
            </w:r>
          </w:p>
        </w:tc>
      </w:tr>
      <w:tr w:rsidR="00C82BCE" w:rsidRPr="00C447A1" w14:paraId="6EA8B29A" w14:textId="77777777" w:rsidTr="006028CE">
        <w:trPr>
          <w:trHeight w:val="283"/>
        </w:trPr>
        <w:tc>
          <w:tcPr>
            <w:tcW w:w="265" w:type="pct"/>
            <w:vAlign w:val="bottom"/>
          </w:tcPr>
          <w:p w14:paraId="31E8200C" w14:textId="77777777" w:rsidR="00C82BCE" w:rsidRPr="00C447A1" w:rsidRDefault="00C82BCE" w:rsidP="009D0856">
            <w:pPr>
              <w:jc w:val="center"/>
            </w:pPr>
          </w:p>
        </w:tc>
        <w:tc>
          <w:tcPr>
            <w:tcW w:w="184" w:type="pct"/>
            <w:vAlign w:val="bottom"/>
          </w:tcPr>
          <w:p w14:paraId="31223112" w14:textId="77777777" w:rsidR="00C82BCE" w:rsidRPr="00C447A1" w:rsidRDefault="00C82BCE" w:rsidP="009D0856">
            <w:pPr>
              <w:jc w:val="center"/>
            </w:pPr>
            <w:r w:rsidRPr="00C447A1">
              <w:t>b.</w:t>
            </w:r>
          </w:p>
        </w:tc>
        <w:tc>
          <w:tcPr>
            <w:tcW w:w="3770" w:type="pct"/>
            <w:vAlign w:val="bottom"/>
          </w:tcPr>
          <w:p w14:paraId="07C148AC" w14:textId="77777777" w:rsidR="00C82BCE" w:rsidRPr="00C447A1" w:rsidRDefault="00C82BCE" w:rsidP="009D0856">
            <w:pPr>
              <w:rPr>
                <w:bCs/>
              </w:rPr>
            </w:pPr>
            <w:r w:rsidRPr="00C447A1">
              <w:rPr>
                <w:bCs/>
              </w:rPr>
              <w:t>Examine the packaging methods used for poultry products.</w:t>
            </w:r>
          </w:p>
        </w:tc>
        <w:tc>
          <w:tcPr>
            <w:tcW w:w="312" w:type="pct"/>
            <w:vAlign w:val="bottom"/>
          </w:tcPr>
          <w:p w14:paraId="1D0DACC1" w14:textId="77777777" w:rsidR="00C82BCE" w:rsidRPr="00C447A1" w:rsidRDefault="00C82BCE" w:rsidP="009D0856">
            <w:pPr>
              <w:jc w:val="center"/>
            </w:pPr>
            <w:r w:rsidRPr="00C447A1">
              <w:t>CO4</w:t>
            </w:r>
          </w:p>
        </w:tc>
        <w:tc>
          <w:tcPr>
            <w:tcW w:w="250" w:type="pct"/>
            <w:vAlign w:val="bottom"/>
          </w:tcPr>
          <w:p w14:paraId="30A9196B" w14:textId="77777777" w:rsidR="00C82BCE" w:rsidRPr="00C447A1" w:rsidRDefault="00C82BCE" w:rsidP="009D0856">
            <w:pPr>
              <w:jc w:val="center"/>
            </w:pPr>
            <w:r w:rsidRPr="00C447A1">
              <w:t>R</w:t>
            </w:r>
          </w:p>
        </w:tc>
        <w:tc>
          <w:tcPr>
            <w:tcW w:w="219" w:type="pct"/>
            <w:vAlign w:val="bottom"/>
          </w:tcPr>
          <w:p w14:paraId="6240E547" w14:textId="77777777" w:rsidR="00C82BCE" w:rsidRPr="00C447A1" w:rsidRDefault="00C82BCE" w:rsidP="009D0856">
            <w:pPr>
              <w:jc w:val="center"/>
            </w:pPr>
            <w:r w:rsidRPr="00C447A1">
              <w:t>6</w:t>
            </w:r>
          </w:p>
        </w:tc>
      </w:tr>
      <w:tr w:rsidR="00C82BCE" w:rsidRPr="00C447A1" w14:paraId="7F98D849" w14:textId="77777777" w:rsidTr="006028CE">
        <w:trPr>
          <w:trHeight w:val="283"/>
        </w:trPr>
        <w:tc>
          <w:tcPr>
            <w:tcW w:w="265" w:type="pct"/>
            <w:vAlign w:val="bottom"/>
          </w:tcPr>
          <w:p w14:paraId="58D8A7AB" w14:textId="77777777" w:rsidR="00C82BCE" w:rsidRPr="00C447A1" w:rsidRDefault="00C82BCE" w:rsidP="009D0856">
            <w:pPr>
              <w:jc w:val="center"/>
            </w:pPr>
          </w:p>
        </w:tc>
        <w:tc>
          <w:tcPr>
            <w:tcW w:w="184" w:type="pct"/>
            <w:vAlign w:val="bottom"/>
          </w:tcPr>
          <w:p w14:paraId="0AA5305A" w14:textId="77777777" w:rsidR="00C82BCE" w:rsidRPr="00C447A1" w:rsidRDefault="00C82BCE" w:rsidP="009D0856">
            <w:pPr>
              <w:jc w:val="center"/>
            </w:pPr>
          </w:p>
        </w:tc>
        <w:tc>
          <w:tcPr>
            <w:tcW w:w="3770" w:type="pct"/>
            <w:vAlign w:val="bottom"/>
          </w:tcPr>
          <w:p w14:paraId="7E3CAF61" w14:textId="77777777" w:rsidR="00C82BCE" w:rsidRPr="00C447A1" w:rsidRDefault="00C82BCE" w:rsidP="009D0856"/>
        </w:tc>
        <w:tc>
          <w:tcPr>
            <w:tcW w:w="312" w:type="pct"/>
            <w:vAlign w:val="bottom"/>
          </w:tcPr>
          <w:p w14:paraId="79210F66" w14:textId="77777777" w:rsidR="00C82BCE" w:rsidRPr="00C447A1" w:rsidRDefault="00C82BCE" w:rsidP="009D0856">
            <w:pPr>
              <w:jc w:val="center"/>
            </w:pPr>
          </w:p>
        </w:tc>
        <w:tc>
          <w:tcPr>
            <w:tcW w:w="250" w:type="pct"/>
            <w:vAlign w:val="bottom"/>
          </w:tcPr>
          <w:p w14:paraId="0458C34E" w14:textId="77777777" w:rsidR="00C82BCE" w:rsidRPr="00C447A1" w:rsidRDefault="00C82BCE" w:rsidP="009D0856">
            <w:pPr>
              <w:jc w:val="center"/>
            </w:pPr>
          </w:p>
        </w:tc>
        <w:tc>
          <w:tcPr>
            <w:tcW w:w="219" w:type="pct"/>
            <w:vAlign w:val="bottom"/>
          </w:tcPr>
          <w:p w14:paraId="5C493591" w14:textId="77777777" w:rsidR="00C82BCE" w:rsidRPr="00C447A1" w:rsidRDefault="00C82BCE" w:rsidP="009D0856">
            <w:pPr>
              <w:jc w:val="center"/>
            </w:pPr>
          </w:p>
        </w:tc>
      </w:tr>
      <w:tr w:rsidR="00C82BCE" w:rsidRPr="00C447A1" w14:paraId="0307BBF0" w14:textId="77777777" w:rsidTr="006028CE">
        <w:trPr>
          <w:trHeight w:val="283"/>
        </w:trPr>
        <w:tc>
          <w:tcPr>
            <w:tcW w:w="265" w:type="pct"/>
            <w:vAlign w:val="bottom"/>
          </w:tcPr>
          <w:p w14:paraId="25AE55D8" w14:textId="77777777" w:rsidR="00C82BCE" w:rsidRPr="00C447A1" w:rsidRDefault="00C82BCE" w:rsidP="009D0856">
            <w:pPr>
              <w:jc w:val="center"/>
            </w:pPr>
            <w:r w:rsidRPr="00C447A1">
              <w:t>21.</w:t>
            </w:r>
          </w:p>
        </w:tc>
        <w:tc>
          <w:tcPr>
            <w:tcW w:w="184" w:type="pct"/>
            <w:vAlign w:val="bottom"/>
          </w:tcPr>
          <w:p w14:paraId="2C1FF38C" w14:textId="77777777" w:rsidR="00C82BCE" w:rsidRPr="00C447A1" w:rsidRDefault="00C82BCE" w:rsidP="009D0856">
            <w:pPr>
              <w:jc w:val="center"/>
            </w:pPr>
            <w:r w:rsidRPr="00C447A1">
              <w:t>a.</w:t>
            </w:r>
          </w:p>
        </w:tc>
        <w:tc>
          <w:tcPr>
            <w:tcW w:w="3770" w:type="pct"/>
            <w:vAlign w:val="bottom"/>
          </w:tcPr>
          <w:p w14:paraId="60CEFE8D" w14:textId="77777777" w:rsidR="00C82BCE" w:rsidRPr="00C447A1" w:rsidRDefault="00C82BCE" w:rsidP="009D0856">
            <w:r w:rsidRPr="00C447A1">
              <w:t xml:space="preserve">Draw and explain the Structure and composition of egg </w:t>
            </w:r>
          </w:p>
        </w:tc>
        <w:tc>
          <w:tcPr>
            <w:tcW w:w="312" w:type="pct"/>
            <w:vAlign w:val="bottom"/>
          </w:tcPr>
          <w:p w14:paraId="00084603" w14:textId="77777777" w:rsidR="00C82BCE" w:rsidRPr="00C447A1" w:rsidRDefault="00C82BCE" w:rsidP="009D0856">
            <w:pPr>
              <w:jc w:val="center"/>
            </w:pPr>
            <w:r w:rsidRPr="00C447A1">
              <w:t>CO5</w:t>
            </w:r>
          </w:p>
        </w:tc>
        <w:tc>
          <w:tcPr>
            <w:tcW w:w="250" w:type="pct"/>
            <w:vAlign w:val="bottom"/>
          </w:tcPr>
          <w:p w14:paraId="58728BF3" w14:textId="77777777" w:rsidR="00C82BCE" w:rsidRPr="00C447A1" w:rsidRDefault="00C82BCE" w:rsidP="009D0856">
            <w:pPr>
              <w:jc w:val="center"/>
            </w:pPr>
            <w:r w:rsidRPr="00C447A1">
              <w:t>C</w:t>
            </w:r>
          </w:p>
        </w:tc>
        <w:tc>
          <w:tcPr>
            <w:tcW w:w="219" w:type="pct"/>
            <w:vAlign w:val="bottom"/>
          </w:tcPr>
          <w:p w14:paraId="3D6FBF39" w14:textId="77777777" w:rsidR="00C82BCE" w:rsidRPr="00C447A1" w:rsidRDefault="00C82BCE" w:rsidP="009D0856">
            <w:pPr>
              <w:jc w:val="center"/>
            </w:pPr>
            <w:r w:rsidRPr="00C447A1">
              <w:t>6</w:t>
            </w:r>
          </w:p>
        </w:tc>
      </w:tr>
      <w:tr w:rsidR="00C82BCE" w:rsidRPr="00C447A1" w14:paraId="35FECB64" w14:textId="77777777" w:rsidTr="006028CE">
        <w:trPr>
          <w:trHeight w:val="226"/>
        </w:trPr>
        <w:tc>
          <w:tcPr>
            <w:tcW w:w="265" w:type="pct"/>
            <w:vAlign w:val="bottom"/>
          </w:tcPr>
          <w:p w14:paraId="5AC18B93" w14:textId="77777777" w:rsidR="00C82BCE" w:rsidRPr="00C447A1" w:rsidRDefault="00C82BCE" w:rsidP="009D0856">
            <w:pPr>
              <w:jc w:val="center"/>
            </w:pPr>
          </w:p>
        </w:tc>
        <w:tc>
          <w:tcPr>
            <w:tcW w:w="184" w:type="pct"/>
            <w:vAlign w:val="bottom"/>
          </w:tcPr>
          <w:p w14:paraId="4E1478BF" w14:textId="77777777" w:rsidR="00C82BCE" w:rsidRPr="00C447A1" w:rsidRDefault="00C82BCE" w:rsidP="009D0856">
            <w:pPr>
              <w:jc w:val="center"/>
            </w:pPr>
            <w:r w:rsidRPr="00C447A1">
              <w:t>b.</w:t>
            </w:r>
          </w:p>
        </w:tc>
        <w:tc>
          <w:tcPr>
            <w:tcW w:w="3770" w:type="pct"/>
            <w:vAlign w:val="bottom"/>
          </w:tcPr>
          <w:p w14:paraId="026908EA" w14:textId="77777777" w:rsidR="00C82BCE" w:rsidRPr="00C447A1" w:rsidRDefault="00C82BCE" w:rsidP="009D0856">
            <w:pPr>
              <w:rPr>
                <w:bCs/>
              </w:rPr>
            </w:pPr>
            <w:r w:rsidRPr="00C447A1">
              <w:rPr>
                <w:bCs/>
              </w:rPr>
              <w:t>Analyze the microbiological aspects of poultry products.</w:t>
            </w:r>
          </w:p>
        </w:tc>
        <w:tc>
          <w:tcPr>
            <w:tcW w:w="312" w:type="pct"/>
            <w:vAlign w:val="bottom"/>
          </w:tcPr>
          <w:p w14:paraId="12879E1A" w14:textId="77777777" w:rsidR="00C82BCE" w:rsidRPr="00C447A1" w:rsidRDefault="00C82BCE" w:rsidP="009D0856">
            <w:pPr>
              <w:jc w:val="center"/>
            </w:pPr>
            <w:r w:rsidRPr="00C447A1">
              <w:t>CO5</w:t>
            </w:r>
          </w:p>
        </w:tc>
        <w:tc>
          <w:tcPr>
            <w:tcW w:w="250" w:type="pct"/>
            <w:vAlign w:val="bottom"/>
          </w:tcPr>
          <w:p w14:paraId="77C8FB8C" w14:textId="77777777" w:rsidR="00C82BCE" w:rsidRPr="00C447A1" w:rsidRDefault="00C82BCE" w:rsidP="009D0856">
            <w:pPr>
              <w:jc w:val="center"/>
            </w:pPr>
            <w:r w:rsidRPr="00C447A1">
              <w:t>An</w:t>
            </w:r>
          </w:p>
        </w:tc>
        <w:tc>
          <w:tcPr>
            <w:tcW w:w="219" w:type="pct"/>
            <w:vAlign w:val="bottom"/>
          </w:tcPr>
          <w:p w14:paraId="7467323A" w14:textId="77777777" w:rsidR="00C82BCE" w:rsidRPr="00C447A1" w:rsidRDefault="00C82BCE" w:rsidP="009D0856">
            <w:pPr>
              <w:jc w:val="center"/>
            </w:pPr>
            <w:r w:rsidRPr="00C447A1">
              <w:t>6</w:t>
            </w:r>
          </w:p>
        </w:tc>
      </w:tr>
      <w:tr w:rsidR="00C82BCE" w:rsidRPr="00C447A1" w14:paraId="189C509B" w14:textId="77777777" w:rsidTr="006028CE">
        <w:trPr>
          <w:trHeight w:val="283"/>
        </w:trPr>
        <w:tc>
          <w:tcPr>
            <w:tcW w:w="265" w:type="pct"/>
            <w:vAlign w:val="bottom"/>
          </w:tcPr>
          <w:p w14:paraId="0ACD7999" w14:textId="77777777" w:rsidR="00C82BCE" w:rsidRPr="00C447A1" w:rsidRDefault="00C82BCE" w:rsidP="009D0856">
            <w:pPr>
              <w:jc w:val="center"/>
            </w:pPr>
          </w:p>
        </w:tc>
        <w:tc>
          <w:tcPr>
            <w:tcW w:w="184" w:type="pct"/>
            <w:vAlign w:val="bottom"/>
          </w:tcPr>
          <w:p w14:paraId="07BE93E3" w14:textId="77777777" w:rsidR="00C82BCE" w:rsidRPr="00C447A1" w:rsidRDefault="00C82BCE" w:rsidP="009D0856">
            <w:pPr>
              <w:jc w:val="center"/>
            </w:pPr>
          </w:p>
        </w:tc>
        <w:tc>
          <w:tcPr>
            <w:tcW w:w="3770" w:type="pct"/>
            <w:vAlign w:val="bottom"/>
          </w:tcPr>
          <w:p w14:paraId="353C32DF" w14:textId="77777777" w:rsidR="00C82BCE" w:rsidRPr="00C447A1" w:rsidRDefault="00C82BCE" w:rsidP="009D0856"/>
        </w:tc>
        <w:tc>
          <w:tcPr>
            <w:tcW w:w="312" w:type="pct"/>
            <w:vAlign w:val="bottom"/>
          </w:tcPr>
          <w:p w14:paraId="617872D2" w14:textId="77777777" w:rsidR="00C82BCE" w:rsidRPr="00C447A1" w:rsidRDefault="00C82BCE" w:rsidP="009D0856">
            <w:pPr>
              <w:jc w:val="center"/>
            </w:pPr>
          </w:p>
        </w:tc>
        <w:tc>
          <w:tcPr>
            <w:tcW w:w="250" w:type="pct"/>
            <w:vAlign w:val="bottom"/>
          </w:tcPr>
          <w:p w14:paraId="64D9CC03" w14:textId="77777777" w:rsidR="00C82BCE" w:rsidRPr="00C447A1" w:rsidRDefault="00C82BCE" w:rsidP="009D0856">
            <w:pPr>
              <w:jc w:val="center"/>
            </w:pPr>
          </w:p>
        </w:tc>
        <w:tc>
          <w:tcPr>
            <w:tcW w:w="219" w:type="pct"/>
            <w:vAlign w:val="bottom"/>
          </w:tcPr>
          <w:p w14:paraId="1274743F" w14:textId="77777777" w:rsidR="00C82BCE" w:rsidRPr="00C447A1" w:rsidRDefault="00C82BCE" w:rsidP="009D0856">
            <w:pPr>
              <w:jc w:val="center"/>
            </w:pPr>
          </w:p>
        </w:tc>
      </w:tr>
      <w:tr w:rsidR="00C82BCE" w:rsidRPr="00C447A1" w14:paraId="251D3A52" w14:textId="77777777" w:rsidTr="00B04D3F">
        <w:trPr>
          <w:trHeight w:val="283"/>
        </w:trPr>
        <w:tc>
          <w:tcPr>
            <w:tcW w:w="265" w:type="pct"/>
          </w:tcPr>
          <w:p w14:paraId="3FCD1B3B" w14:textId="77777777" w:rsidR="00C82BCE" w:rsidRPr="00C447A1" w:rsidRDefault="00C82BCE" w:rsidP="006028CE">
            <w:pPr>
              <w:jc w:val="center"/>
            </w:pPr>
            <w:r w:rsidRPr="00C447A1">
              <w:lastRenderedPageBreak/>
              <w:t>22.</w:t>
            </w:r>
          </w:p>
        </w:tc>
        <w:tc>
          <w:tcPr>
            <w:tcW w:w="3954" w:type="pct"/>
            <w:gridSpan w:val="2"/>
          </w:tcPr>
          <w:p w14:paraId="3A9A86DE" w14:textId="77777777" w:rsidR="00C82BCE" w:rsidRPr="00C447A1" w:rsidRDefault="00C82BCE" w:rsidP="00C447A1">
            <w:pPr>
              <w:jc w:val="both"/>
            </w:pPr>
            <w:r w:rsidRPr="00C447A1">
              <w:t>Assess the antemortem handling and inspection practices in animal agriculture, considering their impact on animal welfare.</w:t>
            </w:r>
          </w:p>
        </w:tc>
        <w:tc>
          <w:tcPr>
            <w:tcW w:w="312" w:type="pct"/>
          </w:tcPr>
          <w:p w14:paraId="5534C3B8" w14:textId="77777777" w:rsidR="00C82BCE" w:rsidRPr="00C447A1" w:rsidRDefault="00C82BCE" w:rsidP="006028CE">
            <w:pPr>
              <w:jc w:val="center"/>
            </w:pPr>
            <w:r w:rsidRPr="00C447A1">
              <w:t>CO4</w:t>
            </w:r>
          </w:p>
        </w:tc>
        <w:tc>
          <w:tcPr>
            <w:tcW w:w="250" w:type="pct"/>
          </w:tcPr>
          <w:p w14:paraId="64455836" w14:textId="77777777" w:rsidR="00C82BCE" w:rsidRPr="00C447A1" w:rsidRDefault="00C82BCE" w:rsidP="006028CE">
            <w:pPr>
              <w:jc w:val="center"/>
            </w:pPr>
            <w:r w:rsidRPr="00C447A1">
              <w:t>E</w:t>
            </w:r>
          </w:p>
        </w:tc>
        <w:tc>
          <w:tcPr>
            <w:tcW w:w="219" w:type="pct"/>
          </w:tcPr>
          <w:p w14:paraId="5355FECF" w14:textId="77777777" w:rsidR="00C82BCE" w:rsidRPr="00C447A1" w:rsidRDefault="00C82BCE" w:rsidP="006028CE">
            <w:pPr>
              <w:jc w:val="center"/>
            </w:pPr>
            <w:r w:rsidRPr="00C447A1">
              <w:t>12</w:t>
            </w:r>
          </w:p>
        </w:tc>
      </w:tr>
      <w:tr w:rsidR="00C82BCE" w:rsidRPr="00C447A1" w14:paraId="3E47424B" w14:textId="77777777" w:rsidTr="00B04D3F">
        <w:trPr>
          <w:trHeight w:val="283"/>
        </w:trPr>
        <w:tc>
          <w:tcPr>
            <w:tcW w:w="265" w:type="pct"/>
          </w:tcPr>
          <w:p w14:paraId="6D531D93" w14:textId="77777777" w:rsidR="00C82BCE" w:rsidRPr="00C447A1" w:rsidRDefault="00C82BCE" w:rsidP="006028CE">
            <w:pPr>
              <w:jc w:val="center"/>
            </w:pPr>
          </w:p>
        </w:tc>
        <w:tc>
          <w:tcPr>
            <w:tcW w:w="3954" w:type="pct"/>
            <w:gridSpan w:val="2"/>
          </w:tcPr>
          <w:p w14:paraId="28A27CAD" w14:textId="77777777" w:rsidR="00C82BCE" w:rsidRPr="00C447A1" w:rsidRDefault="00C82BCE" w:rsidP="009D0856"/>
        </w:tc>
        <w:tc>
          <w:tcPr>
            <w:tcW w:w="312" w:type="pct"/>
          </w:tcPr>
          <w:p w14:paraId="7C95BE74" w14:textId="77777777" w:rsidR="00C82BCE" w:rsidRPr="00C447A1" w:rsidRDefault="00C82BCE" w:rsidP="006028CE">
            <w:pPr>
              <w:jc w:val="center"/>
            </w:pPr>
          </w:p>
        </w:tc>
        <w:tc>
          <w:tcPr>
            <w:tcW w:w="250" w:type="pct"/>
          </w:tcPr>
          <w:p w14:paraId="17B85E88" w14:textId="77777777" w:rsidR="00C82BCE" w:rsidRPr="00C447A1" w:rsidRDefault="00C82BCE" w:rsidP="006028CE">
            <w:pPr>
              <w:jc w:val="center"/>
            </w:pPr>
          </w:p>
        </w:tc>
        <w:tc>
          <w:tcPr>
            <w:tcW w:w="219" w:type="pct"/>
          </w:tcPr>
          <w:p w14:paraId="170F3A96" w14:textId="77777777" w:rsidR="00C82BCE" w:rsidRPr="00C447A1" w:rsidRDefault="00C82BCE" w:rsidP="006028CE">
            <w:pPr>
              <w:jc w:val="center"/>
            </w:pPr>
          </w:p>
        </w:tc>
      </w:tr>
      <w:tr w:rsidR="00C82BCE" w:rsidRPr="00C447A1" w14:paraId="6822CBFE" w14:textId="77777777" w:rsidTr="00B04D3F">
        <w:trPr>
          <w:trHeight w:val="283"/>
        </w:trPr>
        <w:tc>
          <w:tcPr>
            <w:tcW w:w="265" w:type="pct"/>
          </w:tcPr>
          <w:p w14:paraId="4EC6FAC2" w14:textId="77777777" w:rsidR="00C82BCE" w:rsidRPr="00C447A1" w:rsidRDefault="00C82BCE" w:rsidP="006028CE">
            <w:pPr>
              <w:jc w:val="center"/>
            </w:pPr>
            <w:r w:rsidRPr="00C447A1">
              <w:t>23.</w:t>
            </w:r>
          </w:p>
        </w:tc>
        <w:tc>
          <w:tcPr>
            <w:tcW w:w="3954" w:type="pct"/>
            <w:gridSpan w:val="2"/>
          </w:tcPr>
          <w:p w14:paraId="428EB134" w14:textId="77777777" w:rsidR="00C82BCE" w:rsidRPr="00C447A1" w:rsidRDefault="00C82BCE" w:rsidP="009D0856">
            <w:r w:rsidRPr="00C447A1">
              <w:t>Compare and contrast the composition of meat sourced from various origins.</w:t>
            </w:r>
          </w:p>
        </w:tc>
        <w:tc>
          <w:tcPr>
            <w:tcW w:w="312" w:type="pct"/>
          </w:tcPr>
          <w:p w14:paraId="7730F1BA" w14:textId="77777777" w:rsidR="00C82BCE" w:rsidRPr="00C447A1" w:rsidRDefault="00C82BCE" w:rsidP="006028CE">
            <w:pPr>
              <w:jc w:val="center"/>
            </w:pPr>
            <w:r w:rsidRPr="00C447A1">
              <w:t>CO3</w:t>
            </w:r>
          </w:p>
        </w:tc>
        <w:tc>
          <w:tcPr>
            <w:tcW w:w="250" w:type="pct"/>
          </w:tcPr>
          <w:p w14:paraId="2BB6649B" w14:textId="77777777" w:rsidR="00C82BCE" w:rsidRPr="00C447A1" w:rsidRDefault="00C82BCE" w:rsidP="006028CE">
            <w:pPr>
              <w:jc w:val="center"/>
            </w:pPr>
            <w:r w:rsidRPr="00C447A1">
              <w:t>U</w:t>
            </w:r>
          </w:p>
        </w:tc>
        <w:tc>
          <w:tcPr>
            <w:tcW w:w="219" w:type="pct"/>
          </w:tcPr>
          <w:p w14:paraId="0F3E67DA" w14:textId="77777777" w:rsidR="00C82BCE" w:rsidRPr="00C447A1" w:rsidRDefault="00C82BCE" w:rsidP="006028CE">
            <w:pPr>
              <w:jc w:val="center"/>
            </w:pPr>
            <w:r w:rsidRPr="00C447A1">
              <w:t>12</w:t>
            </w:r>
          </w:p>
        </w:tc>
      </w:tr>
      <w:tr w:rsidR="00C82BCE" w:rsidRPr="00C447A1" w14:paraId="75E3B387" w14:textId="77777777" w:rsidTr="00B04D3F">
        <w:trPr>
          <w:trHeight w:val="550"/>
        </w:trPr>
        <w:tc>
          <w:tcPr>
            <w:tcW w:w="5000" w:type="pct"/>
            <w:gridSpan w:val="6"/>
            <w:tcBorders>
              <w:top w:val="nil"/>
            </w:tcBorders>
            <w:vAlign w:val="center"/>
          </w:tcPr>
          <w:p w14:paraId="19F8B926" w14:textId="77777777" w:rsidR="00C82BCE" w:rsidRPr="00C447A1" w:rsidRDefault="00C82BCE" w:rsidP="008E4728">
            <w:pPr>
              <w:jc w:val="center"/>
              <w:rPr>
                <w:b/>
                <w:bCs/>
              </w:rPr>
            </w:pPr>
            <w:r w:rsidRPr="00C447A1">
              <w:rPr>
                <w:b/>
                <w:bCs/>
              </w:rPr>
              <w:t>COMPULSORY QUESTION</w:t>
            </w:r>
          </w:p>
        </w:tc>
      </w:tr>
      <w:tr w:rsidR="00C82BCE" w:rsidRPr="00C447A1" w14:paraId="30C164B3" w14:textId="77777777" w:rsidTr="00B04D3F">
        <w:trPr>
          <w:trHeight w:val="283"/>
        </w:trPr>
        <w:tc>
          <w:tcPr>
            <w:tcW w:w="265" w:type="pct"/>
            <w:vAlign w:val="bottom"/>
          </w:tcPr>
          <w:p w14:paraId="3B6B423F" w14:textId="77777777" w:rsidR="00C82BCE" w:rsidRPr="00C447A1" w:rsidRDefault="00C82BCE" w:rsidP="009D0856">
            <w:pPr>
              <w:jc w:val="center"/>
            </w:pPr>
            <w:r w:rsidRPr="00C447A1">
              <w:t>24.</w:t>
            </w:r>
          </w:p>
        </w:tc>
        <w:tc>
          <w:tcPr>
            <w:tcW w:w="3954" w:type="pct"/>
            <w:gridSpan w:val="2"/>
            <w:vAlign w:val="bottom"/>
          </w:tcPr>
          <w:p w14:paraId="1CD93CA3" w14:textId="77777777" w:rsidR="00C82BCE" w:rsidRPr="00C447A1" w:rsidRDefault="00C82BCE" w:rsidP="009D0856">
            <w:r w:rsidRPr="00C447A1">
              <w:t>Examine the factors contributing to the spoilage of fish.</w:t>
            </w:r>
          </w:p>
        </w:tc>
        <w:tc>
          <w:tcPr>
            <w:tcW w:w="312" w:type="pct"/>
            <w:vAlign w:val="bottom"/>
          </w:tcPr>
          <w:p w14:paraId="54F7F335" w14:textId="77777777" w:rsidR="00C82BCE" w:rsidRPr="00C447A1" w:rsidRDefault="00C82BCE" w:rsidP="009D0856">
            <w:pPr>
              <w:jc w:val="center"/>
            </w:pPr>
            <w:r w:rsidRPr="00C447A1">
              <w:t>CO6</w:t>
            </w:r>
          </w:p>
        </w:tc>
        <w:tc>
          <w:tcPr>
            <w:tcW w:w="250" w:type="pct"/>
            <w:vAlign w:val="bottom"/>
          </w:tcPr>
          <w:p w14:paraId="473A28B9" w14:textId="77777777" w:rsidR="00C82BCE" w:rsidRPr="00C447A1" w:rsidRDefault="00C82BCE" w:rsidP="009D0856">
            <w:pPr>
              <w:jc w:val="center"/>
            </w:pPr>
            <w:r w:rsidRPr="00C447A1">
              <w:t>R</w:t>
            </w:r>
          </w:p>
        </w:tc>
        <w:tc>
          <w:tcPr>
            <w:tcW w:w="219" w:type="pct"/>
            <w:vAlign w:val="bottom"/>
          </w:tcPr>
          <w:p w14:paraId="1D390D56" w14:textId="77777777" w:rsidR="00C82BCE" w:rsidRPr="00C447A1" w:rsidRDefault="00C82BCE" w:rsidP="009D0856">
            <w:pPr>
              <w:jc w:val="center"/>
            </w:pPr>
            <w:r w:rsidRPr="00C447A1">
              <w:t>12</w:t>
            </w:r>
          </w:p>
        </w:tc>
      </w:tr>
    </w:tbl>
    <w:p w14:paraId="0640F34F" w14:textId="77777777" w:rsidR="00C82BCE" w:rsidRPr="0055614C" w:rsidRDefault="00C82BCE" w:rsidP="002E336A"/>
    <w:p w14:paraId="04C2CDBB" w14:textId="77777777" w:rsidR="00C82BCE" w:rsidRPr="0055614C" w:rsidRDefault="00C82BCE" w:rsidP="002E336A">
      <w:r w:rsidRPr="0055614C">
        <w:rPr>
          <w:b/>
          <w:bCs/>
        </w:rPr>
        <w:t>CO</w:t>
      </w:r>
      <w:r w:rsidRPr="0055614C">
        <w:t xml:space="preserve"> – COURSE OUTCOME</w:t>
      </w:r>
      <w:r w:rsidRPr="0055614C">
        <w:tab/>
      </w:r>
      <w:r w:rsidRPr="0055614C">
        <w:rPr>
          <w:b/>
          <w:bCs/>
        </w:rPr>
        <w:t>BL</w:t>
      </w:r>
      <w:r w:rsidRPr="0055614C">
        <w:t xml:space="preserve"> – BLOOM’S LEVEL</w:t>
      </w:r>
      <w:r w:rsidRPr="0055614C">
        <w:rPr>
          <w:b/>
          <w:bCs/>
        </w:rPr>
        <w:t>M</w:t>
      </w:r>
      <w:r w:rsidRPr="0055614C">
        <w:t xml:space="preserve"> – MARKS ALLOTTED</w:t>
      </w:r>
    </w:p>
    <w:p w14:paraId="405B42F8" w14:textId="77777777" w:rsidR="00C82BCE" w:rsidRPr="0055614C" w:rsidRDefault="00C82BCE" w:rsidP="002E336A"/>
    <w:tbl>
      <w:tblPr>
        <w:tblStyle w:val="TableGrid"/>
        <w:tblW w:w="10490" w:type="dxa"/>
        <w:tblInd w:w="-714" w:type="dxa"/>
        <w:tblLook w:val="04A0" w:firstRow="1" w:lastRow="0" w:firstColumn="1" w:lastColumn="0" w:noHBand="0" w:noVBand="1"/>
      </w:tblPr>
      <w:tblGrid>
        <w:gridCol w:w="696"/>
        <w:gridCol w:w="9794"/>
      </w:tblGrid>
      <w:tr w:rsidR="00C82BCE" w:rsidRPr="0055614C" w14:paraId="28C37C77" w14:textId="77777777" w:rsidTr="005C5F4B">
        <w:trPr>
          <w:trHeight w:val="283"/>
        </w:trPr>
        <w:tc>
          <w:tcPr>
            <w:tcW w:w="670" w:type="dxa"/>
          </w:tcPr>
          <w:p w14:paraId="0824FB3D" w14:textId="77777777" w:rsidR="00C82BCE" w:rsidRPr="0055614C" w:rsidRDefault="00C82BCE" w:rsidP="00AD39D3"/>
        </w:tc>
        <w:tc>
          <w:tcPr>
            <w:tcW w:w="9820" w:type="dxa"/>
          </w:tcPr>
          <w:p w14:paraId="0DC71028" w14:textId="77777777" w:rsidR="00C82BCE" w:rsidRPr="0055614C" w:rsidRDefault="00C82BCE" w:rsidP="00AD39D3">
            <w:pPr>
              <w:jc w:val="center"/>
              <w:rPr>
                <w:b/>
              </w:rPr>
            </w:pPr>
            <w:r w:rsidRPr="0055614C">
              <w:rPr>
                <w:b/>
              </w:rPr>
              <w:t>COURSE OUTCOMES</w:t>
            </w:r>
          </w:p>
        </w:tc>
      </w:tr>
      <w:tr w:rsidR="00C82BCE" w:rsidRPr="0055614C" w14:paraId="2B2726B6" w14:textId="77777777" w:rsidTr="005C5F4B">
        <w:trPr>
          <w:trHeight w:val="283"/>
        </w:trPr>
        <w:tc>
          <w:tcPr>
            <w:tcW w:w="670" w:type="dxa"/>
          </w:tcPr>
          <w:p w14:paraId="6E8AA1F7" w14:textId="77777777" w:rsidR="00C82BCE" w:rsidRPr="0055614C" w:rsidRDefault="00C82BCE" w:rsidP="00AD39D3">
            <w:pPr>
              <w:rPr>
                <w:b/>
                <w:bCs/>
              </w:rPr>
            </w:pPr>
            <w:r w:rsidRPr="0055614C">
              <w:rPr>
                <w:b/>
                <w:bCs/>
              </w:rPr>
              <w:t>CO1</w:t>
            </w:r>
          </w:p>
        </w:tc>
        <w:tc>
          <w:tcPr>
            <w:tcW w:w="9820" w:type="dxa"/>
            <w:vAlign w:val="center"/>
          </w:tcPr>
          <w:p w14:paraId="57747E89" w14:textId="77777777" w:rsidR="00C82BCE" w:rsidRPr="0055614C" w:rsidRDefault="00C82BCE" w:rsidP="00CB6DDA">
            <w:pPr>
              <w:pStyle w:val="Default"/>
            </w:pPr>
            <w:r w:rsidRPr="0055614C">
              <w:t xml:space="preserve">Enumerate the composition and role of microorganisms in meat </w:t>
            </w:r>
          </w:p>
        </w:tc>
      </w:tr>
      <w:tr w:rsidR="00C82BCE" w:rsidRPr="0055614C" w14:paraId="12E31F38" w14:textId="77777777" w:rsidTr="005C5F4B">
        <w:trPr>
          <w:trHeight w:val="283"/>
        </w:trPr>
        <w:tc>
          <w:tcPr>
            <w:tcW w:w="670" w:type="dxa"/>
          </w:tcPr>
          <w:p w14:paraId="1804DEE6" w14:textId="77777777" w:rsidR="00C82BCE" w:rsidRPr="0055614C" w:rsidRDefault="00C82BCE" w:rsidP="00AD39D3">
            <w:pPr>
              <w:rPr>
                <w:b/>
                <w:bCs/>
              </w:rPr>
            </w:pPr>
            <w:r w:rsidRPr="0055614C">
              <w:rPr>
                <w:b/>
                <w:bCs/>
              </w:rPr>
              <w:t>CO2</w:t>
            </w:r>
          </w:p>
        </w:tc>
        <w:tc>
          <w:tcPr>
            <w:tcW w:w="9820" w:type="dxa"/>
            <w:vAlign w:val="center"/>
          </w:tcPr>
          <w:p w14:paraId="0DE7DBAC" w14:textId="77777777" w:rsidR="00C82BCE" w:rsidRPr="0055614C" w:rsidRDefault="00C82BCE" w:rsidP="00CB6DDA">
            <w:pPr>
              <w:pStyle w:val="Default"/>
            </w:pPr>
            <w:r w:rsidRPr="0055614C">
              <w:t xml:space="preserve">Understand the slaughtering, carcass processing methods and equipments used for processing meat. </w:t>
            </w:r>
          </w:p>
        </w:tc>
      </w:tr>
      <w:tr w:rsidR="00C82BCE" w:rsidRPr="0055614C" w14:paraId="51E7A4A0" w14:textId="77777777" w:rsidTr="005C5F4B">
        <w:trPr>
          <w:trHeight w:val="283"/>
        </w:trPr>
        <w:tc>
          <w:tcPr>
            <w:tcW w:w="670" w:type="dxa"/>
          </w:tcPr>
          <w:p w14:paraId="2E3150A1" w14:textId="77777777" w:rsidR="00C82BCE" w:rsidRPr="0055614C" w:rsidRDefault="00C82BCE" w:rsidP="00AD39D3">
            <w:pPr>
              <w:rPr>
                <w:b/>
                <w:bCs/>
              </w:rPr>
            </w:pPr>
            <w:r w:rsidRPr="0055614C">
              <w:rPr>
                <w:b/>
                <w:bCs/>
              </w:rPr>
              <w:t>CO3</w:t>
            </w:r>
          </w:p>
        </w:tc>
        <w:tc>
          <w:tcPr>
            <w:tcW w:w="9820" w:type="dxa"/>
            <w:vAlign w:val="center"/>
          </w:tcPr>
          <w:p w14:paraId="34EF0D8D" w14:textId="77777777" w:rsidR="00C82BCE" w:rsidRPr="0055614C" w:rsidRDefault="00C82BCE" w:rsidP="00CB6DDA">
            <w:pPr>
              <w:pStyle w:val="Default"/>
            </w:pPr>
            <w:r w:rsidRPr="0055614C">
              <w:t xml:space="preserve">Apply the technological ideas in preparation of various types of meat products and design of equipments used for processing meat </w:t>
            </w:r>
          </w:p>
        </w:tc>
      </w:tr>
      <w:tr w:rsidR="00C82BCE" w:rsidRPr="0055614C" w14:paraId="7627B624" w14:textId="77777777" w:rsidTr="005C5F4B">
        <w:trPr>
          <w:trHeight w:val="283"/>
        </w:trPr>
        <w:tc>
          <w:tcPr>
            <w:tcW w:w="670" w:type="dxa"/>
          </w:tcPr>
          <w:p w14:paraId="3EA37620" w14:textId="77777777" w:rsidR="00C82BCE" w:rsidRPr="0055614C" w:rsidRDefault="00C82BCE" w:rsidP="00AD39D3">
            <w:pPr>
              <w:rPr>
                <w:b/>
                <w:bCs/>
              </w:rPr>
            </w:pPr>
            <w:r w:rsidRPr="0055614C">
              <w:rPr>
                <w:b/>
                <w:bCs/>
              </w:rPr>
              <w:t>CO4</w:t>
            </w:r>
          </w:p>
        </w:tc>
        <w:tc>
          <w:tcPr>
            <w:tcW w:w="9820" w:type="dxa"/>
            <w:vAlign w:val="center"/>
          </w:tcPr>
          <w:p w14:paraId="1FF787F6" w14:textId="77777777" w:rsidR="00C82BCE" w:rsidRPr="0055614C" w:rsidRDefault="00C82BCE" w:rsidP="00CB6DDA">
            <w:pPr>
              <w:pStyle w:val="Default"/>
            </w:pPr>
            <w:r w:rsidRPr="0055614C">
              <w:t xml:space="preserve">Understand the HACCP and GMP of meat processing </w:t>
            </w:r>
          </w:p>
        </w:tc>
      </w:tr>
      <w:tr w:rsidR="00C82BCE" w:rsidRPr="0055614C" w14:paraId="2F60DDF0" w14:textId="77777777" w:rsidTr="005C5F4B">
        <w:trPr>
          <w:trHeight w:val="283"/>
        </w:trPr>
        <w:tc>
          <w:tcPr>
            <w:tcW w:w="670" w:type="dxa"/>
          </w:tcPr>
          <w:p w14:paraId="6C8371BF" w14:textId="77777777" w:rsidR="00C82BCE" w:rsidRPr="0055614C" w:rsidRDefault="00C82BCE" w:rsidP="00AD39D3">
            <w:pPr>
              <w:rPr>
                <w:b/>
                <w:bCs/>
              </w:rPr>
            </w:pPr>
            <w:r w:rsidRPr="0055614C">
              <w:rPr>
                <w:b/>
                <w:bCs/>
              </w:rPr>
              <w:t>CO5</w:t>
            </w:r>
          </w:p>
        </w:tc>
        <w:tc>
          <w:tcPr>
            <w:tcW w:w="9820" w:type="dxa"/>
            <w:vAlign w:val="center"/>
          </w:tcPr>
          <w:p w14:paraId="09AF912B" w14:textId="77777777" w:rsidR="00C82BCE" w:rsidRPr="0055614C" w:rsidRDefault="00C82BCE" w:rsidP="00CB6DDA">
            <w:pPr>
              <w:pStyle w:val="Default"/>
            </w:pPr>
            <w:r w:rsidRPr="0055614C">
              <w:t xml:space="preserve">Evaluate the processing of poultry meat, meat products and egg products </w:t>
            </w:r>
          </w:p>
        </w:tc>
      </w:tr>
      <w:tr w:rsidR="00C82BCE" w:rsidRPr="0055614C" w14:paraId="46E95E20" w14:textId="77777777" w:rsidTr="005C5F4B">
        <w:trPr>
          <w:trHeight w:val="283"/>
        </w:trPr>
        <w:tc>
          <w:tcPr>
            <w:tcW w:w="670" w:type="dxa"/>
          </w:tcPr>
          <w:p w14:paraId="322F0652" w14:textId="77777777" w:rsidR="00C82BCE" w:rsidRPr="0055614C" w:rsidRDefault="00C82BCE" w:rsidP="00AD39D3">
            <w:pPr>
              <w:rPr>
                <w:b/>
                <w:bCs/>
              </w:rPr>
            </w:pPr>
            <w:r w:rsidRPr="0055614C">
              <w:rPr>
                <w:b/>
                <w:bCs/>
              </w:rPr>
              <w:t>CO6</w:t>
            </w:r>
          </w:p>
        </w:tc>
        <w:tc>
          <w:tcPr>
            <w:tcW w:w="9820" w:type="dxa"/>
            <w:vAlign w:val="bottom"/>
          </w:tcPr>
          <w:p w14:paraId="5112523A" w14:textId="77777777" w:rsidR="00C82BCE" w:rsidRPr="0055614C" w:rsidRDefault="00C82BCE" w:rsidP="00CB6DDA">
            <w:pPr>
              <w:pStyle w:val="Default"/>
            </w:pPr>
            <w:r w:rsidRPr="0055614C">
              <w:t xml:space="preserve">Predict the role of microorganisms in spoilage, biochemistry, preservation and fishery products </w:t>
            </w:r>
          </w:p>
        </w:tc>
      </w:tr>
    </w:tbl>
    <w:p w14:paraId="01CCD06A" w14:textId="77777777" w:rsidR="00C82BCE" w:rsidRPr="0055614C"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5614C" w14:paraId="00C77519" w14:textId="77777777" w:rsidTr="00E56E00">
        <w:trPr>
          <w:jc w:val="center"/>
        </w:trPr>
        <w:tc>
          <w:tcPr>
            <w:tcW w:w="6385" w:type="dxa"/>
            <w:gridSpan w:val="8"/>
          </w:tcPr>
          <w:p w14:paraId="29641D5E" w14:textId="77777777" w:rsidR="00C82BCE" w:rsidRPr="0055614C" w:rsidRDefault="00C82BCE" w:rsidP="00D54806">
            <w:pPr>
              <w:jc w:val="center"/>
              <w:rPr>
                <w:b/>
              </w:rPr>
            </w:pPr>
            <w:r w:rsidRPr="0055614C">
              <w:rPr>
                <w:b/>
              </w:rPr>
              <w:t>Assessment Pattern as per Bloom’s Level</w:t>
            </w:r>
          </w:p>
        </w:tc>
      </w:tr>
      <w:tr w:rsidR="00C82BCE" w:rsidRPr="0055614C" w14:paraId="4183936A" w14:textId="77777777" w:rsidTr="00E56E00">
        <w:trPr>
          <w:jc w:val="center"/>
        </w:trPr>
        <w:tc>
          <w:tcPr>
            <w:tcW w:w="1140" w:type="dxa"/>
          </w:tcPr>
          <w:p w14:paraId="7EE3F14E" w14:textId="77777777" w:rsidR="00C82BCE" w:rsidRPr="0055614C" w:rsidRDefault="00C82BCE" w:rsidP="00D54806">
            <w:pPr>
              <w:jc w:val="center"/>
              <w:rPr>
                <w:b/>
                <w:bCs/>
              </w:rPr>
            </w:pPr>
            <w:r w:rsidRPr="0055614C">
              <w:rPr>
                <w:b/>
                <w:bCs/>
              </w:rPr>
              <w:t>CO / BL</w:t>
            </w:r>
          </w:p>
        </w:tc>
        <w:tc>
          <w:tcPr>
            <w:tcW w:w="709" w:type="dxa"/>
          </w:tcPr>
          <w:p w14:paraId="09AD4A81" w14:textId="77777777" w:rsidR="00C82BCE" w:rsidRPr="0055614C" w:rsidRDefault="00C82BCE" w:rsidP="00D54806">
            <w:pPr>
              <w:jc w:val="center"/>
              <w:rPr>
                <w:b/>
              </w:rPr>
            </w:pPr>
            <w:r w:rsidRPr="0055614C">
              <w:rPr>
                <w:b/>
              </w:rPr>
              <w:t>R</w:t>
            </w:r>
          </w:p>
        </w:tc>
        <w:tc>
          <w:tcPr>
            <w:tcW w:w="708" w:type="dxa"/>
          </w:tcPr>
          <w:p w14:paraId="580FFDF8" w14:textId="77777777" w:rsidR="00C82BCE" w:rsidRPr="0055614C" w:rsidRDefault="00C82BCE" w:rsidP="00D54806">
            <w:pPr>
              <w:jc w:val="center"/>
              <w:rPr>
                <w:b/>
              </w:rPr>
            </w:pPr>
            <w:r w:rsidRPr="0055614C">
              <w:rPr>
                <w:b/>
              </w:rPr>
              <w:t>U</w:t>
            </w:r>
          </w:p>
        </w:tc>
        <w:tc>
          <w:tcPr>
            <w:tcW w:w="709" w:type="dxa"/>
          </w:tcPr>
          <w:p w14:paraId="788EFB64" w14:textId="77777777" w:rsidR="00C82BCE" w:rsidRPr="0055614C" w:rsidRDefault="00C82BCE" w:rsidP="00D54806">
            <w:pPr>
              <w:jc w:val="center"/>
              <w:rPr>
                <w:b/>
              </w:rPr>
            </w:pPr>
            <w:r w:rsidRPr="0055614C">
              <w:rPr>
                <w:b/>
              </w:rPr>
              <w:t>A</w:t>
            </w:r>
          </w:p>
        </w:tc>
        <w:tc>
          <w:tcPr>
            <w:tcW w:w="709" w:type="dxa"/>
          </w:tcPr>
          <w:p w14:paraId="204F258A" w14:textId="77777777" w:rsidR="00C82BCE" w:rsidRPr="0055614C" w:rsidRDefault="00C82BCE" w:rsidP="00D54806">
            <w:pPr>
              <w:jc w:val="center"/>
              <w:rPr>
                <w:b/>
              </w:rPr>
            </w:pPr>
            <w:r w:rsidRPr="0055614C">
              <w:rPr>
                <w:b/>
              </w:rPr>
              <w:t>An</w:t>
            </w:r>
          </w:p>
        </w:tc>
        <w:tc>
          <w:tcPr>
            <w:tcW w:w="709" w:type="dxa"/>
          </w:tcPr>
          <w:p w14:paraId="175FDC80" w14:textId="77777777" w:rsidR="00C82BCE" w:rsidRPr="0055614C" w:rsidRDefault="00C82BCE" w:rsidP="00D54806">
            <w:pPr>
              <w:jc w:val="center"/>
              <w:rPr>
                <w:b/>
              </w:rPr>
            </w:pPr>
            <w:r w:rsidRPr="0055614C">
              <w:rPr>
                <w:b/>
              </w:rPr>
              <w:t>E</w:t>
            </w:r>
          </w:p>
        </w:tc>
        <w:tc>
          <w:tcPr>
            <w:tcW w:w="708" w:type="dxa"/>
          </w:tcPr>
          <w:p w14:paraId="539AEB46" w14:textId="77777777" w:rsidR="00C82BCE" w:rsidRPr="0055614C" w:rsidRDefault="00C82BCE" w:rsidP="00D54806">
            <w:pPr>
              <w:jc w:val="center"/>
              <w:rPr>
                <w:b/>
              </w:rPr>
            </w:pPr>
            <w:r w:rsidRPr="0055614C">
              <w:rPr>
                <w:b/>
              </w:rPr>
              <w:t>C</w:t>
            </w:r>
          </w:p>
        </w:tc>
        <w:tc>
          <w:tcPr>
            <w:tcW w:w="993" w:type="dxa"/>
          </w:tcPr>
          <w:p w14:paraId="7940AEEC" w14:textId="77777777" w:rsidR="00C82BCE" w:rsidRPr="0055614C" w:rsidRDefault="00C82BCE" w:rsidP="00D54806">
            <w:pPr>
              <w:jc w:val="center"/>
              <w:rPr>
                <w:b/>
              </w:rPr>
            </w:pPr>
            <w:r w:rsidRPr="0055614C">
              <w:rPr>
                <w:b/>
              </w:rPr>
              <w:t>Total</w:t>
            </w:r>
          </w:p>
        </w:tc>
      </w:tr>
      <w:tr w:rsidR="00C82BCE" w:rsidRPr="0055614C" w14:paraId="46AD2BC6" w14:textId="77777777" w:rsidTr="00E56E00">
        <w:trPr>
          <w:jc w:val="center"/>
        </w:trPr>
        <w:tc>
          <w:tcPr>
            <w:tcW w:w="1140" w:type="dxa"/>
          </w:tcPr>
          <w:p w14:paraId="6FBB10C3" w14:textId="77777777" w:rsidR="00C82BCE" w:rsidRPr="0055614C" w:rsidRDefault="00C82BCE" w:rsidP="00D54806">
            <w:pPr>
              <w:jc w:val="center"/>
              <w:rPr>
                <w:b/>
                <w:bCs/>
              </w:rPr>
            </w:pPr>
            <w:r w:rsidRPr="0055614C">
              <w:rPr>
                <w:b/>
                <w:bCs/>
              </w:rPr>
              <w:t>CO1</w:t>
            </w:r>
          </w:p>
        </w:tc>
        <w:tc>
          <w:tcPr>
            <w:tcW w:w="709" w:type="dxa"/>
          </w:tcPr>
          <w:p w14:paraId="767EFF13" w14:textId="77777777" w:rsidR="00C82BCE" w:rsidRPr="0055614C" w:rsidRDefault="00C82BCE" w:rsidP="00D54806">
            <w:pPr>
              <w:jc w:val="center"/>
            </w:pPr>
            <w:r w:rsidRPr="0055614C">
              <w:t>13</w:t>
            </w:r>
          </w:p>
        </w:tc>
        <w:tc>
          <w:tcPr>
            <w:tcW w:w="708" w:type="dxa"/>
          </w:tcPr>
          <w:p w14:paraId="010C6E06" w14:textId="77777777" w:rsidR="00C82BCE" w:rsidRPr="0055614C" w:rsidRDefault="00C82BCE" w:rsidP="00D54806">
            <w:pPr>
              <w:jc w:val="center"/>
            </w:pPr>
            <w:r w:rsidRPr="0055614C">
              <w:t>4</w:t>
            </w:r>
          </w:p>
        </w:tc>
        <w:tc>
          <w:tcPr>
            <w:tcW w:w="709" w:type="dxa"/>
          </w:tcPr>
          <w:p w14:paraId="54E581DE" w14:textId="77777777" w:rsidR="00C82BCE" w:rsidRPr="0055614C" w:rsidRDefault="00C82BCE" w:rsidP="00D54806">
            <w:pPr>
              <w:jc w:val="center"/>
            </w:pPr>
            <w:r w:rsidRPr="0055614C">
              <w:t>--</w:t>
            </w:r>
          </w:p>
        </w:tc>
        <w:tc>
          <w:tcPr>
            <w:tcW w:w="709" w:type="dxa"/>
          </w:tcPr>
          <w:p w14:paraId="03B40981" w14:textId="77777777" w:rsidR="00C82BCE" w:rsidRPr="0055614C" w:rsidRDefault="00C82BCE" w:rsidP="00D54806">
            <w:pPr>
              <w:jc w:val="center"/>
            </w:pPr>
            <w:r w:rsidRPr="0055614C">
              <w:t>--</w:t>
            </w:r>
          </w:p>
        </w:tc>
        <w:tc>
          <w:tcPr>
            <w:tcW w:w="709" w:type="dxa"/>
          </w:tcPr>
          <w:p w14:paraId="2CDD4F5D" w14:textId="77777777" w:rsidR="00C82BCE" w:rsidRPr="0055614C" w:rsidRDefault="00C82BCE" w:rsidP="00D54806">
            <w:pPr>
              <w:jc w:val="center"/>
            </w:pPr>
            <w:r w:rsidRPr="0055614C">
              <w:t>--</w:t>
            </w:r>
          </w:p>
        </w:tc>
        <w:tc>
          <w:tcPr>
            <w:tcW w:w="708" w:type="dxa"/>
          </w:tcPr>
          <w:p w14:paraId="413A70C9" w14:textId="77777777" w:rsidR="00C82BCE" w:rsidRPr="0055614C" w:rsidRDefault="00C82BCE" w:rsidP="00D54806">
            <w:pPr>
              <w:jc w:val="center"/>
            </w:pPr>
            <w:r w:rsidRPr="0055614C">
              <w:t>--</w:t>
            </w:r>
          </w:p>
        </w:tc>
        <w:tc>
          <w:tcPr>
            <w:tcW w:w="993" w:type="dxa"/>
          </w:tcPr>
          <w:p w14:paraId="7A05AC3A" w14:textId="77777777" w:rsidR="00C82BCE" w:rsidRPr="0055614C" w:rsidRDefault="00C82BCE" w:rsidP="00D54806">
            <w:pPr>
              <w:jc w:val="center"/>
            </w:pPr>
            <w:r w:rsidRPr="0055614C">
              <w:t>17</w:t>
            </w:r>
          </w:p>
        </w:tc>
      </w:tr>
      <w:tr w:rsidR="00C82BCE" w:rsidRPr="0055614C" w14:paraId="416B6C74" w14:textId="77777777" w:rsidTr="00E56E00">
        <w:trPr>
          <w:jc w:val="center"/>
        </w:trPr>
        <w:tc>
          <w:tcPr>
            <w:tcW w:w="1140" w:type="dxa"/>
          </w:tcPr>
          <w:p w14:paraId="7C752AC2" w14:textId="77777777" w:rsidR="00C82BCE" w:rsidRPr="0055614C" w:rsidRDefault="00C82BCE" w:rsidP="00D54806">
            <w:pPr>
              <w:jc w:val="center"/>
              <w:rPr>
                <w:b/>
                <w:bCs/>
              </w:rPr>
            </w:pPr>
            <w:r w:rsidRPr="0055614C">
              <w:rPr>
                <w:b/>
                <w:bCs/>
              </w:rPr>
              <w:t>CO2</w:t>
            </w:r>
          </w:p>
        </w:tc>
        <w:tc>
          <w:tcPr>
            <w:tcW w:w="709" w:type="dxa"/>
          </w:tcPr>
          <w:p w14:paraId="35F660E5" w14:textId="77777777" w:rsidR="00C82BCE" w:rsidRPr="0055614C" w:rsidRDefault="00C82BCE" w:rsidP="00D54806">
            <w:pPr>
              <w:jc w:val="center"/>
            </w:pPr>
            <w:r w:rsidRPr="0055614C">
              <w:t>2</w:t>
            </w:r>
          </w:p>
        </w:tc>
        <w:tc>
          <w:tcPr>
            <w:tcW w:w="708" w:type="dxa"/>
          </w:tcPr>
          <w:p w14:paraId="47EFF3F4" w14:textId="77777777" w:rsidR="00C82BCE" w:rsidRPr="0055614C" w:rsidRDefault="00C82BCE" w:rsidP="00D54806">
            <w:pPr>
              <w:jc w:val="center"/>
            </w:pPr>
            <w:r w:rsidRPr="0055614C">
              <w:t>15</w:t>
            </w:r>
          </w:p>
        </w:tc>
        <w:tc>
          <w:tcPr>
            <w:tcW w:w="709" w:type="dxa"/>
          </w:tcPr>
          <w:p w14:paraId="5B6EAB69" w14:textId="77777777" w:rsidR="00C82BCE" w:rsidRPr="0055614C" w:rsidRDefault="00C82BCE" w:rsidP="00D54806">
            <w:pPr>
              <w:jc w:val="center"/>
            </w:pPr>
            <w:r w:rsidRPr="0055614C">
              <w:t>--</w:t>
            </w:r>
          </w:p>
        </w:tc>
        <w:tc>
          <w:tcPr>
            <w:tcW w:w="709" w:type="dxa"/>
          </w:tcPr>
          <w:p w14:paraId="3FB2B7D5" w14:textId="77777777" w:rsidR="00C82BCE" w:rsidRPr="0055614C" w:rsidRDefault="00C82BCE" w:rsidP="00D54806">
            <w:pPr>
              <w:jc w:val="center"/>
            </w:pPr>
            <w:r w:rsidRPr="0055614C">
              <w:t>--</w:t>
            </w:r>
          </w:p>
        </w:tc>
        <w:tc>
          <w:tcPr>
            <w:tcW w:w="709" w:type="dxa"/>
          </w:tcPr>
          <w:p w14:paraId="4643344E" w14:textId="77777777" w:rsidR="00C82BCE" w:rsidRPr="0055614C" w:rsidRDefault="00C82BCE" w:rsidP="00D54806">
            <w:pPr>
              <w:jc w:val="center"/>
            </w:pPr>
            <w:r w:rsidRPr="0055614C">
              <w:t>--</w:t>
            </w:r>
          </w:p>
        </w:tc>
        <w:tc>
          <w:tcPr>
            <w:tcW w:w="708" w:type="dxa"/>
          </w:tcPr>
          <w:p w14:paraId="1B3A6A95" w14:textId="77777777" w:rsidR="00C82BCE" w:rsidRPr="0055614C" w:rsidRDefault="00C82BCE" w:rsidP="00D54806">
            <w:pPr>
              <w:jc w:val="center"/>
            </w:pPr>
            <w:r w:rsidRPr="0055614C">
              <w:t>--</w:t>
            </w:r>
          </w:p>
        </w:tc>
        <w:tc>
          <w:tcPr>
            <w:tcW w:w="993" w:type="dxa"/>
          </w:tcPr>
          <w:p w14:paraId="2B178C3B" w14:textId="77777777" w:rsidR="00C82BCE" w:rsidRPr="0055614C" w:rsidRDefault="00C82BCE" w:rsidP="00D54806">
            <w:pPr>
              <w:jc w:val="center"/>
            </w:pPr>
            <w:r w:rsidRPr="0055614C">
              <w:t>17</w:t>
            </w:r>
          </w:p>
        </w:tc>
      </w:tr>
      <w:tr w:rsidR="00C82BCE" w:rsidRPr="0055614C" w14:paraId="3DF607A0" w14:textId="77777777" w:rsidTr="00E56E00">
        <w:trPr>
          <w:jc w:val="center"/>
        </w:trPr>
        <w:tc>
          <w:tcPr>
            <w:tcW w:w="1140" w:type="dxa"/>
          </w:tcPr>
          <w:p w14:paraId="512C80BF" w14:textId="77777777" w:rsidR="00C82BCE" w:rsidRPr="0055614C" w:rsidRDefault="00C82BCE" w:rsidP="00D54806">
            <w:pPr>
              <w:jc w:val="center"/>
              <w:rPr>
                <w:b/>
                <w:bCs/>
              </w:rPr>
            </w:pPr>
            <w:r w:rsidRPr="0055614C">
              <w:rPr>
                <w:b/>
                <w:bCs/>
              </w:rPr>
              <w:t>CO3</w:t>
            </w:r>
          </w:p>
        </w:tc>
        <w:tc>
          <w:tcPr>
            <w:tcW w:w="709" w:type="dxa"/>
          </w:tcPr>
          <w:p w14:paraId="3353FABA" w14:textId="77777777" w:rsidR="00C82BCE" w:rsidRPr="0055614C" w:rsidRDefault="00C82BCE" w:rsidP="00D54806">
            <w:pPr>
              <w:jc w:val="center"/>
            </w:pPr>
            <w:r w:rsidRPr="0055614C">
              <w:t>10</w:t>
            </w:r>
          </w:p>
        </w:tc>
        <w:tc>
          <w:tcPr>
            <w:tcW w:w="708" w:type="dxa"/>
          </w:tcPr>
          <w:p w14:paraId="37C67528" w14:textId="77777777" w:rsidR="00C82BCE" w:rsidRPr="0055614C" w:rsidRDefault="00C82BCE" w:rsidP="00D54806">
            <w:pPr>
              <w:jc w:val="center"/>
            </w:pPr>
            <w:r w:rsidRPr="0055614C">
              <w:t>19</w:t>
            </w:r>
          </w:p>
        </w:tc>
        <w:tc>
          <w:tcPr>
            <w:tcW w:w="709" w:type="dxa"/>
          </w:tcPr>
          <w:p w14:paraId="5389533A" w14:textId="77777777" w:rsidR="00C82BCE" w:rsidRPr="0055614C" w:rsidRDefault="00C82BCE" w:rsidP="00D54806">
            <w:pPr>
              <w:jc w:val="center"/>
            </w:pPr>
            <w:r w:rsidRPr="0055614C">
              <w:t>--</w:t>
            </w:r>
          </w:p>
        </w:tc>
        <w:tc>
          <w:tcPr>
            <w:tcW w:w="709" w:type="dxa"/>
          </w:tcPr>
          <w:p w14:paraId="564AADCA" w14:textId="77777777" w:rsidR="00C82BCE" w:rsidRPr="0055614C" w:rsidRDefault="00C82BCE" w:rsidP="00D54806">
            <w:pPr>
              <w:jc w:val="center"/>
            </w:pPr>
            <w:r w:rsidRPr="0055614C">
              <w:t>--</w:t>
            </w:r>
          </w:p>
        </w:tc>
        <w:tc>
          <w:tcPr>
            <w:tcW w:w="709" w:type="dxa"/>
          </w:tcPr>
          <w:p w14:paraId="09F9F06F" w14:textId="77777777" w:rsidR="00C82BCE" w:rsidRPr="0055614C" w:rsidRDefault="00C82BCE" w:rsidP="00D54806">
            <w:pPr>
              <w:jc w:val="center"/>
            </w:pPr>
            <w:r w:rsidRPr="0055614C">
              <w:t>--</w:t>
            </w:r>
          </w:p>
        </w:tc>
        <w:tc>
          <w:tcPr>
            <w:tcW w:w="708" w:type="dxa"/>
          </w:tcPr>
          <w:p w14:paraId="548981D4" w14:textId="77777777" w:rsidR="00C82BCE" w:rsidRPr="0055614C" w:rsidRDefault="00C82BCE" w:rsidP="00D54806">
            <w:pPr>
              <w:jc w:val="center"/>
            </w:pPr>
            <w:r w:rsidRPr="0055614C">
              <w:t>--</w:t>
            </w:r>
          </w:p>
        </w:tc>
        <w:tc>
          <w:tcPr>
            <w:tcW w:w="993" w:type="dxa"/>
          </w:tcPr>
          <w:p w14:paraId="3A468200" w14:textId="77777777" w:rsidR="00C82BCE" w:rsidRPr="0055614C" w:rsidRDefault="00C82BCE" w:rsidP="00D54806">
            <w:pPr>
              <w:jc w:val="center"/>
            </w:pPr>
            <w:r w:rsidRPr="0055614C">
              <w:t>29</w:t>
            </w:r>
          </w:p>
        </w:tc>
      </w:tr>
      <w:tr w:rsidR="00C82BCE" w:rsidRPr="0055614C" w14:paraId="0744281D" w14:textId="77777777" w:rsidTr="00E56E00">
        <w:trPr>
          <w:jc w:val="center"/>
        </w:trPr>
        <w:tc>
          <w:tcPr>
            <w:tcW w:w="1140" w:type="dxa"/>
          </w:tcPr>
          <w:p w14:paraId="228F65DC" w14:textId="77777777" w:rsidR="00C82BCE" w:rsidRPr="0055614C" w:rsidRDefault="00C82BCE" w:rsidP="00D54806">
            <w:pPr>
              <w:jc w:val="center"/>
              <w:rPr>
                <w:b/>
                <w:bCs/>
              </w:rPr>
            </w:pPr>
            <w:r w:rsidRPr="0055614C">
              <w:rPr>
                <w:b/>
                <w:bCs/>
              </w:rPr>
              <w:t>CO4</w:t>
            </w:r>
          </w:p>
        </w:tc>
        <w:tc>
          <w:tcPr>
            <w:tcW w:w="709" w:type="dxa"/>
          </w:tcPr>
          <w:p w14:paraId="72436F80" w14:textId="77777777" w:rsidR="00C82BCE" w:rsidRPr="0055614C" w:rsidRDefault="00C82BCE" w:rsidP="00D54806">
            <w:pPr>
              <w:jc w:val="center"/>
            </w:pPr>
            <w:r w:rsidRPr="0055614C">
              <w:t>07</w:t>
            </w:r>
          </w:p>
        </w:tc>
        <w:tc>
          <w:tcPr>
            <w:tcW w:w="708" w:type="dxa"/>
          </w:tcPr>
          <w:p w14:paraId="201985C0" w14:textId="77777777" w:rsidR="00C82BCE" w:rsidRPr="0055614C" w:rsidRDefault="00C82BCE" w:rsidP="00D54806">
            <w:pPr>
              <w:jc w:val="center"/>
            </w:pPr>
            <w:r w:rsidRPr="0055614C">
              <w:t>4</w:t>
            </w:r>
          </w:p>
        </w:tc>
        <w:tc>
          <w:tcPr>
            <w:tcW w:w="709" w:type="dxa"/>
          </w:tcPr>
          <w:p w14:paraId="0E2CE128" w14:textId="77777777" w:rsidR="00C82BCE" w:rsidRPr="0055614C" w:rsidRDefault="00C82BCE" w:rsidP="00D54806">
            <w:pPr>
              <w:jc w:val="center"/>
            </w:pPr>
            <w:r w:rsidRPr="0055614C">
              <w:t>--</w:t>
            </w:r>
          </w:p>
        </w:tc>
        <w:tc>
          <w:tcPr>
            <w:tcW w:w="709" w:type="dxa"/>
          </w:tcPr>
          <w:p w14:paraId="6AC67D2B" w14:textId="77777777" w:rsidR="00C82BCE" w:rsidRPr="0055614C" w:rsidRDefault="00C82BCE" w:rsidP="00D54806">
            <w:pPr>
              <w:jc w:val="center"/>
            </w:pPr>
            <w:r w:rsidRPr="0055614C">
              <w:t>--</w:t>
            </w:r>
          </w:p>
        </w:tc>
        <w:tc>
          <w:tcPr>
            <w:tcW w:w="709" w:type="dxa"/>
          </w:tcPr>
          <w:p w14:paraId="5BBCB8F4" w14:textId="77777777" w:rsidR="00C82BCE" w:rsidRPr="0055614C" w:rsidRDefault="00C82BCE" w:rsidP="00D54806">
            <w:pPr>
              <w:jc w:val="center"/>
            </w:pPr>
            <w:r w:rsidRPr="0055614C">
              <w:t>18</w:t>
            </w:r>
          </w:p>
        </w:tc>
        <w:tc>
          <w:tcPr>
            <w:tcW w:w="708" w:type="dxa"/>
          </w:tcPr>
          <w:p w14:paraId="72105CDA" w14:textId="77777777" w:rsidR="00C82BCE" w:rsidRPr="0055614C" w:rsidRDefault="00C82BCE" w:rsidP="00D54806">
            <w:pPr>
              <w:jc w:val="center"/>
            </w:pPr>
            <w:r w:rsidRPr="0055614C">
              <w:t>--</w:t>
            </w:r>
          </w:p>
        </w:tc>
        <w:tc>
          <w:tcPr>
            <w:tcW w:w="993" w:type="dxa"/>
          </w:tcPr>
          <w:p w14:paraId="78C70CD4" w14:textId="77777777" w:rsidR="00C82BCE" w:rsidRPr="0055614C" w:rsidRDefault="00C82BCE" w:rsidP="00D54806">
            <w:pPr>
              <w:jc w:val="center"/>
            </w:pPr>
            <w:r w:rsidRPr="0055614C">
              <w:t>29</w:t>
            </w:r>
          </w:p>
        </w:tc>
      </w:tr>
      <w:tr w:rsidR="00C82BCE" w:rsidRPr="0055614C" w14:paraId="556B0256" w14:textId="77777777" w:rsidTr="00E56E00">
        <w:trPr>
          <w:jc w:val="center"/>
        </w:trPr>
        <w:tc>
          <w:tcPr>
            <w:tcW w:w="1140" w:type="dxa"/>
          </w:tcPr>
          <w:p w14:paraId="5CC3A731" w14:textId="77777777" w:rsidR="00C82BCE" w:rsidRPr="0055614C" w:rsidRDefault="00C82BCE" w:rsidP="00D54806">
            <w:pPr>
              <w:jc w:val="center"/>
              <w:rPr>
                <w:b/>
                <w:bCs/>
              </w:rPr>
            </w:pPr>
            <w:r w:rsidRPr="0055614C">
              <w:rPr>
                <w:b/>
                <w:bCs/>
              </w:rPr>
              <w:t>CO5</w:t>
            </w:r>
          </w:p>
        </w:tc>
        <w:tc>
          <w:tcPr>
            <w:tcW w:w="709" w:type="dxa"/>
          </w:tcPr>
          <w:p w14:paraId="58F1E7A7" w14:textId="77777777" w:rsidR="00C82BCE" w:rsidRPr="0055614C" w:rsidRDefault="00C82BCE" w:rsidP="00D54806">
            <w:pPr>
              <w:jc w:val="center"/>
            </w:pPr>
            <w:r w:rsidRPr="0055614C">
              <w:t>--</w:t>
            </w:r>
          </w:p>
        </w:tc>
        <w:tc>
          <w:tcPr>
            <w:tcW w:w="708" w:type="dxa"/>
          </w:tcPr>
          <w:p w14:paraId="5350DE3D" w14:textId="77777777" w:rsidR="00C82BCE" w:rsidRPr="0055614C" w:rsidRDefault="00C82BCE" w:rsidP="00D54806">
            <w:pPr>
              <w:jc w:val="center"/>
            </w:pPr>
            <w:r w:rsidRPr="0055614C">
              <w:t>4</w:t>
            </w:r>
          </w:p>
        </w:tc>
        <w:tc>
          <w:tcPr>
            <w:tcW w:w="709" w:type="dxa"/>
          </w:tcPr>
          <w:p w14:paraId="606AAB91" w14:textId="77777777" w:rsidR="00C82BCE" w:rsidRPr="0055614C" w:rsidRDefault="00C82BCE" w:rsidP="00D54806">
            <w:pPr>
              <w:jc w:val="center"/>
            </w:pPr>
            <w:r w:rsidRPr="0055614C">
              <w:t>--</w:t>
            </w:r>
          </w:p>
        </w:tc>
        <w:tc>
          <w:tcPr>
            <w:tcW w:w="709" w:type="dxa"/>
          </w:tcPr>
          <w:p w14:paraId="7744B89B" w14:textId="77777777" w:rsidR="00C82BCE" w:rsidRPr="0055614C" w:rsidRDefault="00C82BCE" w:rsidP="00D54806">
            <w:pPr>
              <w:jc w:val="center"/>
            </w:pPr>
            <w:r w:rsidRPr="0055614C">
              <w:t>6</w:t>
            </w:r>
          </w:p>
        </w:tc>
        <w:tc>
          <w:tcPr>
            <w:tcW w:w="709" w:type="dxa"/>
          </w:tcPr>
          <w:p w14:paraId="226B17D5" w14:textId="77777777" w:rsidR="00C82BCE" w:rsidRPr="0055614C" w:rsidRDefault="00C82BCE" w:rsidP="00D54806">
            <w:pPr>
              <w:jc w:val="center"/>
            </w:pPr>
            <w:r w:rsidRPr="0055614C">
              <w:t>--</w:t>
            </w:r>
          </w:p>
        </w:tc>
        <w:tc>
          <w:tcPr>
            <w:tcW w:w="708" w:type="dxa"/>
          </w:tcPr>
          <w:p w14:paraId="017E143C" w14:textId="77777777" w:rsidR="00C82BCE" w:rsidRPr="0055614C" w:rsidRDefault="00C82BCE" w:rsidP="00D54806">
            <w:pPr>
              <w:jc w:val="center"/>
            </w:pPr>
            <w:r w:rsidRPr="0055614C">
              <w:t>6</w:t>
            </w:r>
          </w:p>
        </w:tc>
        <w:tc>
          <w:tcPr>
            <w:tcW w:w="993" w:type="dxa"/>
          </w:tcPr>
          <w:p w14:paraId="5CDAEAB5" w14:textId="77777777" w:rsidR="00C82BCE" w:rsidRPr="0055614C" w:rsidRDefault="00C82BCE" w:rsidP="00D54806">
            <w:pPr>
              <w:jc w:val="center"/>
            </w:pPr>
            <w:r w:rsidRPr="0055614C">
              <w:t>16</w:t>
            </w:r>
          </w:p>
        </w:tc>
      </w:tr>
      <w:tr w:rsidR="00C82BCE" w:rsidRPr="0055614C" w14:paraId="6D10A7E6" w14:textId="77777777" w:rsidTr="00E56E00">
        <w:trPr>
          <w:jc w:val="center"/>
        </w:trPr>
        <w:tc>
          <w:tcPr>
            <w:tcW w:w="1140" w:type="dxa"/>
          </w:tcPr>
          <w:p w14:paraId="054587B8" w14:textId="77777777" w:rsidR="00C82BCE" w:rsidRPr="0055614C" w:rsidRDefault="00C82BCE" w:rsidP="00D54806">
            <w:pPr>
              <w:jc w:val="center"/>
              <w:rPr>
                <w:b/>
                <w:bCs/>
              </w:rPr>
            </w:pPr>
            <w:r w:rsidRPr="0055614C">
              <w:rPr>
                <w:b/>
                <w:bCs/>
              </w:rPr>
              <w:t>CO6</w:t>
            </w:r>
          </w:p>
        </w:tc>
        <w:tc>
          <w:tcPr>
            <w:tcW w:w="709" w:type="dxa"/>
          </w:tcPr>
          <w:p w14:paraId="57745597" w14:textId="77777777" w:rsidR="00C82BCE" w:rsidRPr="0055614C" w:rsidRDefault="00C82BCE" w:rsidP="00D54806">
            <w:pPr>
              <w:jc w:val="center"/>
            </w:pPr>
            <w:r w:rsidRPr="0055614C">
              <w:t>12</w:t>
            </w:r>
          </w:p>
        </w:tc>
        <w:tc>
          <w:tcPr>
            <w:tcW w:w="708" w:type="dxa"/>
          </w:tcPr>
          <w:p w14:paraId="25046117" w14:textId="77777777" w:rsidR="00C82BCE" w:rsidRPr="0055614C" w:rsidRDefault="00C82BCE" w:rsidP="00D54806">
            <w:pPr>
              <w:jc w:val="center"/>
            </w:pPr>
            <w:r w:rsidRPr="0055614C">
              <w:t>4</w:t>
            </w:r>
          </w:p>
        </w:tc>
        <w:tc>
          <w:tcPr>
            <w:tcW w:w="709" w:type="dxa"/>
          </w:tcPr>
          <w:p w14:paraId="340D8407" w14:textId="77777777" w:rsidR="00C82BCE" w:rsidRPr="0055614C" w:rsidRDefault="00C82BCE" w:rsidP="00D54806">
            <w:pPr>
              <w:jc w:val="center"/>
            </w:pPr>
            <w:r w:rsidRPr="0055614C">
              <w:t>--</w:t>
            </w:r>
          </w:p>
        </w:tc>
        <w:tc>
          <w:tcPr>
            <w:tcW w:w="709" w:type="dxa"/>
          </w:tcPr>
          <w:p w14:paraId="058EBDC3" w14:textId="77777777" w:rsidR="00C82BCE" w:rsidRPr="0055614C" w:rsidRDefault="00C82BCE" w:rsidP="00D54806">
            <w:pPr>
              <w:jc w:val="center"/>
            </w:pPr>
            <w:r w:rsidRPr="0055614C">
              <w:t>--</w:t>
            </w:r>
          </w:p>
        </w:tc>
        <w:tc>
          <w:tcPr>
            <w:tcW w:w="709" w:type="dxa"/>
          </w:tcPr>
          <w:p w14:paraId="5012A4AD" w14:textId="77777777" w:rsidR="00C82BCE" w:rsidRPr="0055614C" w:rsidRDefault="00C82BCE" w:rsidP="00D54806">
            <w:pPr>
              <w:jc w:val="center"/>
            </w:pPr>
            <w:r w:rsidRPr="0055614C">
              <w:t>--</w:t>
            </w:r>
          </w:p>
        </w:tc>
        <w:tc>
          <w:tcPr>
            <w:tcW w:w="708" w:type="dxa"/>
          </w:tcPr>
          <w:p w14:paraId="76445B95" w14:textId="77777777" w:rsidR="00C82BCE" w:rsidRPr="0055614C" w:rsidRDefault="00C82BCE" w:rsidP="00D54806">
            <w:pPr>
              <w:jc w:val="center"/>
            </w:pPr>
            <w:r w:rsidRPr="0055614C">
              <w:t>--</w:t>
            </w:r>
          </w:p>
        </w:tc>
        <w:tc>
          <w:tcPr>
            <w:tcW w:w="993" w:type="dxa"/>
          </w:tcPr>
          <w:p w14:paraId="377A620F" w14:textId="77777777" w:rsidR="00C82BCE" w:rsidRPr="0055614C" w:rsidRDefault="00C82BCE" w:rsidP="00D54806">
            <w:pPr>
              <w:jc w:val="center"/>
            </w:pPr>
            <w:r w:rsidRPr="0055614C">
              <w:t>16</w:t>
            </w:r>
          </w:p>
        </w:tc>
      </w:tr>
      <w:tr w:rsidR="00C82BCE" w:rsidRPr="0055614C" w14:paraId="4C46ACF7" w14:textId="77777777" w:rsidTr="00E56E00">
        <w:trPr>
          <w:jc w:val="center"/>
        </w:trPr>
        <w:tc>
          <w:tcPr>
            <w:tcW w:w="5392" w:type="dxa"/>
            <w:gridSpan w:val="7"/>
          </w:tcPr>
          <w:p w14:paraId="33060337" w14:textId="77777777" w:rsidR="00C82BCE" w:rsidRPr="0055614C" w:rsidRDefault="00C82BCE" w:rsidP="00D54806"/>
        </w:tc>
        <w:tc>
          <w:tcPr>
            <w:tcW w:w="993" w:type="dxa"/>
          </w:tcPr>
          <w:p w14:paraId="08B614C0" w14:textId="77777777" w:rsidR="00C82BCE" w:rsidRPr="0055614C" w:rsidRDefault="00C82BCE" w:rsidP="00D54806">
            <w:pPr>
              <w:jc w:val="center"/>
              <w:rPr>
                <w:b/>
              </w:rPr>
            </w:pPr>
            <w:r w:rsidRPr="0055614C">
              <w:rPr>
                <w:b/>
              </w:rPr>
              <w:t>124</w:t>
            </w:r>
          </w:p>
        </w:tc>
      </w:tr>
    </w:tbl>
    <w:p w14:paraId="4E6667CE" w14:textId="77777777" w:rsidR="00C82BCE" w:rsidRPr="0055614C" w:rsidRDefault="00C82BCE" w:rsidP="0051318C">
      <w:pPr>
        <w:tabs>
          <w:tab w:val="left" w:pos="7110"/>
        </w:tabs>
      </w:pPr>
      <w:r w:rsidRPr="0055614C">
        <w:tab/>
      </w:r>
    </w:p>
    <w:p w14:paraId="49A92F24" w14:textId="77777777" w:rsidR="00C82BCE" w:rsidRPr="0055614C" w:rsidRDefault="00C82BCE" w:rsidP="002E336A"/>
    <w:p w14:paraId="0438CD17" w14:textId="77777777" w:rsidR="00C82BCE" w:rsidRDefault="00C82BCE">
      <w:pPr>
        <w:spacing w:after="200" w:line="276" w:lineRule="auto"/>
        <w:rPr>
          <w:rFonts w:ascii="Arial" w:hAnsi="Arial" w:cs="Arial"/>
          <w:bCs/>
          <w:noProof/>
        </w:rPr>
      </w:pPr>
      <w:r>
        <w:rPr>
          <w:rFonts w:ascii="Arial" w:hAnsi="Arial" w:cs="Arial"/>
          <w:bCs/>
          <w:noProof/>
        </w:rPr>
        <w:br w:type="page"/>
      </w:r>
    </w:p>
    <w:p w14:paraId="4B28773A" w14:textId="4C701DEC"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5D3123C5" wp14:editId="41361EF3">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72BCEA" w14:textId="77777777" w:rsidR="00C82BCE" w:rsidRDefault="00C82BCE" w:rsidP="001720CE">
      <w:pPr>
        <w:jc w:val="center"/>
        <w:rPr>
          <w:b/>
          <w:bCs/>
        </w:rPr>
      </w:pPr>
    </w:p>
    <w:p w14:paraId="4EC65CD6" w14:textId="77777777" w:rsidR="00C82BCE" w:rsidRDefault="00C82BCE" w:rsidP="001720CE">
      <w:pPr>
        <w:jc w:val="center"/>
        <w:rPr>
          <w:b/>
          <w:bCs/>
        </w:rPr>
      </w:pPr>
      <w:r>
        <w:rPr>
          <w:b/>
          <w:bCs/>
        </w:rPr>
        <w:t>END SEMESTER EXAMINATION – NOV / DEC 2024</w:t>
      </w:r>
    </w:p>
    <w:p w14:paraId="2AE452F0"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C82BCE" w:rsidRPr="001E42AE" w14:paraId="169441D3" w14:textId="77777777" w:rsidTr="00EC0D09">
        <w:trPr>
          <w:trHeight w:val="397"/>
          <w:jc w:val="center"/>
        </w:trPr>
        <w:tc>
          <w:tcPr>
            <w:tcW w:w="1555" w:type="dxa"/>
            <w:vAlign w:val="center"/>
          </w:tcPr>
          <w:p w14:paraId="144E88D2" w14:textId="77777777" w:rsidR="00C82BCE" w:rsidRPr="0037089B" w:rsidRDefault="00C82BCE" w:rsidP="007E575B">
            <w:pPr>
              <w:pStyle w:val="Title"/>
              <w:jc w:val="left"/>
              <w:rPr>
                <w:b/>
                <w:sz w:val="22"/>
                <w:szCs w:val="22"/>
              </w:rPr>
            </w:pPr>
            <w:r w:rsidRPr="0037089B">
              <w:rPr>
                <w:b/>
                <w:sz w:val="22"/>
                <w:szCs w:val="22"/>
              </w:rPr>
              <w:t xml:space="preserve">Course Code      </w:t>
            </w:r>
          </w:p>
        </w:tc>
        <w:tc>
          <w:tcPr>
            <w:tcW w:w="6662" w:type="dxa"/>
            <w:vAlign w:val="center"/>
          </w:tcPr>
          <w:p w14:paraId="23E3ACA5" w14:textId="77777777" w:rsidR="00C82BCE" w:rsidRPr="0037089B" w:rsidRDefault="00C82BCE" w:rsidP="007E575B">
            <w:pPr>
              <w:pStyle w:val="Title"/>
              <w:jc w:val="left"/>
              <w:rPr>
                <w:b/>
                <w:sz w:val="22"/>
                <w:szCs w:val="22"/>
              </w:rPr>
            </w:pPr>
            <w:r>
              <w:rPr>
                <w:b/>
                <w:sz w:val="22"/>
                <w:szCs w:val="22"/>
              </w:rPr>
              <w:t>18FP2037</w:t>
            </w:r>
          </w:p>
        </w:tc>
        <w:tc>
          <w:tcPr>
            <w:tcW w:w="1559" w:type="dxa"/>
            <w:vAlign w:val="center"/>
          </w:tcPr>
          <w:p w14:paraId="7062ECF0" w14:textId="77777777" w:rsidR="00C82BCE" w:rsidRPr="0037089B" w:rsidRDefault="00C82BCE"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1E289978" w14:textId="77777777" w:rsidR="00C82BCE" w:rsidRPr="0037089B" w:rsidRDefault="00C82BCE" w:rsidP="007E575B">
            <w:pPr>
              <w:pStyle w:val="Title"/>
              <w:jc w:val="left"/>
              <w:rPr>
                <w:b/>
                <w:sz w:val="22"/>
                <w:szCs w:val="22"/>
              </w:rPr>
            </w:pPr>
            <w:r w:rsidRPr="0037089B">
              <w:rPr>
                <w:b/>
                <w:sz w:val="22"/>
                <w:szCs w:val="22"/>
              </w:rPr>
              <w:t>3hrs</w:t>
            </w:r>
          </w:p>
        </w:tc>
      </w:tr>
      <w:tr w:rsidR="00C82BCE" w:rsidRPr="001E42AE" w14:paraId="00DC5A7B" w14:textId="77777777" w:rsidTr="00EC0D09">
        <w:trPr>
          <w:trHeight w:val="397"/>
          <w:jc w:val="center"/>
        </w:trPr>
        <w:tc>
          <w:tcPr>
            <w:tcW w:w="1555" w:type="dxa"/>
            <w:vAlign w:val="center"/>
          </w:tcPr>
          <w:p w14:paraId="50ADFC17" w14:textId="77777777" w:rsidR="00C82BCE" w:rsidRPr="0037089B" w:rsidRDefault="00C82BCE"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3DACE04A" w14:textId="77777777" w:rsidR="00C82BCE" w:rsidRPr="0037089B" w:rsidRDefault="00C82BCE" w:rsidP="007E575B">
            <w:pPr>
              <w:pStyle w:val="Title"/>
              <w:jc w:val="left"/>
              <w:rPr>
                <w:b/>
                <w:sz w:val="22"/>
                <w:szCs w:val="22"/>
              </w:rPr>
            </w:pPr>
            <w:r w:rsidRPr="00886D8C">
              <w:rPr>
                <w:b/>
                <w:sz w:val="22"/>
                <w:szCs w:val="22"/>
              </w:rPr>
              <w:t>PROCESS ECONOMICS AND PLANT LAYOUT DESIGN</w:t>
            </w:r>
          </w:p>
        </w:tc>
        <w:tc>
          <w:tcPr>
            <w:tcW w:w="1559" w:type="dxa"/>
            <w:vAlign w:val="center"/>
          </w:tcPr>
          <w:p w14:paraId="2C2539DF" w14:textId="77777777" w:rsidR="00C82BCE" w:rsidRPr="0037089B" w:rsidRDefault="00C82BCE" w:rsidP="007E575B">
            <w:pPr>
              <w:pStyle w:val="Title"/>
              <w:jc w:val="left"/>
              <w:rPr>
                <w:b/>
                <w:bCs/>
                <w:sz w:val="22"/>
                <w:szCs w:val="22"/>
              </w:rPr>
            </w:pPr>
            <w:r w:rsidRPr="0037089B">
              <w:rPr>
                <w:b/>
                <w:bCs/>
                <w:sz w:val="22"/>
                <w:szCs w:val="22"/>
              </w:rPr>
              <w:t xml:space="preserve">Max. Marks </w:t>
            </w:r>
          </w:p>
        </w:tc>
        <w:tc>
          <w:tcPr>
            <w:tcW w:w="709" w:type="dxa"/>
            <w:vAlign w:val="center"/>
          </w:tcPr>
          <w:p w14:paraId="2B29E253" w14:textId="77777777" w:rsidR="00C82BCE" w:rsidRPr="0037089B" w:rsidRDefault="00C82BCE" w:rsidP="007E575B">
            <w:pPr>
              <w:pStyle w:val="Title"/>
              <w:jc w:val="left"/>
              <w:rPr>
                <w:b/>
                <w:sz w:val="22"/>
                <w:szCs w:val="22"/>
              </w:rPr>
            </w:pPr>
            <w:r w:rsidRPr="0037089B">
              <w:rPr>
                <w:b/>
                <w:sz w:val="22"/>
                <w:szCs w:val="22"/>
              </w:rPr>
              <w:t>100</w:t>
            </w:r>
          </w:p>
        </w:tc>
      </w:tr>
    </w:tbl>
    <w:p w14:paraId="2087C95F"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C82BCE" w:rsidRPr="009C4175" w14:paraId="2166E835" w14:textId="77777777" w:rsidTr="00EC0D09">
        <w:trPr>
          <w:trHeight w:val="552"/>
        </w:trPr>
        <w:tc>
          <w:tcPr>
            <w:tcW w:w="272" w:type="pct"/>
          </w:tcPr>
          <w:p w14:paraId="14450D32" w14:textId="77777777" w:rsidR="00C82BCE" w:rsidRPr="009C4175" w:rsidRDefault="00C82BCE" w:rsidP="00517D3B">
            <w:pPr>
              <w:jc w:val="center"/>
              <w:rPr>
                <w:b/>
              </w:rPr>
            </w:pPr>
            <w:r w:rsidRPr="009C4175">
              <w:rPr>
                <w:b/>
              </w:rPr>
              <w:t>Q. No.</w:t>
            </w:r>
          </w:p>
        </w:tc>
        <w:tc>
          <w:tcPr>
            <w:tcW w:w="3878" w:type="pct"/>
            <w:gridSpan w:val="2"/>
            <w:vAlign w:val="center"/>
          </w:tcPr>
          <w:p w14:paraId="3817E150" w14:textId="77777777" w:rsidR="00C82BCE" w:rsidRPr="009C4175" w:rsidRDefault="00C82BCE" w:rsidP="00EC0D09">
            <w:pPr>
              <w:jc w:val="center"/>
              <w:rPr>
                <w:b/>
              </w:rPr>
            </w:pPr>
            <w:r w:rsidRPr="009C4175">
              <w:rPr>
                <w:b/>
              </w:rPr>
              <w:t>Questions</w:t>
            </w:r>
          </w:p>
        </w:tc>
        <w:tc>
          <w:tcPr>
            <w:tcW w:w="319" w:type="pct"/>
            <w:vAlign w:val="center"/>
          </w:tcPr>
          <w:p w14:paraId="072B875B" w14:textId="77777777" w:rsidR="00C82BCE" w:rsidRPr="009C4175" w:rsidRDefault="00C82BCE" w:rsidP="00EC0D09">
            <w:pPr>
              <w:jc w:val="center"/>
              <w:rPr>
                <w:b/>
              </w:rPr>
            </w:pPr>
            <w:r w:rsidRPr="009C4175">
              <w:rPr>
                <w:b/>
              </w:rPr>
              <w:t>CO</w:t>
            </w:r>
          </w:p>
        </w:tc>
        <w:tc>
          <w:tcPr>
            <w:tcW w:w="256" w:type="pct"/>
            <w:vAlign w:val="center"/>
          </w:tcPr>
          <w:p w14:paraId="2BF45C37" w14:textId="77777777" w:rsidR="00C82BCE" w:rsidRPr="009C4175" w:rsidRDefault="00C82BCE" w:rsidP="00EC0D09">
            <w:pPr>
              <w:jc w:val="center"/>
              <w:rPr>
                <w:b/>
              </w:rPr>
            </w:pPr>
            <w:r w:rsidRPr="009C4175">
              <w:rPr>
                <w:b/>
              </w:rPr>
              <w:t>BL</w:t>
            </w:r>
          </w:p>
        </w:tc>
        <w:tc>
          <w:tcPr>
            <w:tcW w:w="275" w:type="pct"/>
            <w:vAlign w:val="center"/>
          </w:tcPr>
          <w:p w14:paraId="58827F9F" w14:textId="77777777" w:rsidR="00C82BCE" w:rsidRPr="009C4175" w:rsidRDefault="00C82BCE" w:rsidP="00EC0D09">
            <w:pPr>
              <w:jc w:val="center"/>
              <w:rPr>
                <w:b/>
              </w:rPr>
            </w:pPr>
            <w:r w:rsidRPr="009C4175">
              <w:rPr>
                <w:b/>
              </w:rPr>
              <w:t>M</w:t>
            </w:r>
          </w:p>
        </w:tc>
      </w:tr>
      <w:tr w:rsidR="00C82BCE" w:rsidRPr="009C4175" w14:paraId="4D1A5359" w14:textId="77777777" w:rsidTr="00517D3B">
        <w:trPr>
          <w:trHeight w:val="550"/>
        </w:trPr>
        <w:tc>
          <w:tcPr>
            <w:tcW w:w="5000" w:type="pct"/>
            <w:gridSpan w:val="6"/>
          </w:tcPr>
          <w:p w14:paraId="03E6ECE2" w14:textId="77777777" w:rsidR="00C82BCE" w:rsidRPr="009C4175" w:rsidRDefault="00C82BCE" w:rsidP="00517D3B">
            <w:pPr>
              <w:jc w:val="center"/>
              <w:rPr>
                <w:b/>
              </w:rPr>
            </w:pPr>
            <w:r w:rsidRPr="009C4175">
              <w:rPr>
                <w:b/>
              </w:rPr>
              <w:t>PART – A (10 X 1 = 10 MARKS)</w:t>
            </w:r>
          </w:p>
        </w:tc>
      </w:tr>
      <w:tr w:rsidR="00C82BCE" w:rsidRPr="009C4175" w14:paraId="558EA798" w14:textId="77777777" w:rsidTr="00BD6D72">
        <w:trPr>
          <w:trHeight w:val="283"/>
        </w:trPr>
        <w:tc>
          <w:tcPr>
            <w:tcW w:w="272" w:type="pct"/>
          </w:tcPr>
          <w:p w14:paraId="05FC4E7C" w14:textId="77777777" w:rsidR="00C82BCE" w:rsidRPr="009C4175" w:rsidRDefault="00C82BCE" w:rsidP="00517D3B">
            <w:pPr>
              <w:jc w:val="center"/>
            </w:pPr>
            <w:r w:rsidRPr="009C4175">
              <w:t>1.</w:t>
            </w:r>
          </w:p>
        </w:tc>
        <w:tc>
          <w:tcPr>
            <w:tcW w:w="3878" w:type="pct"/>
            <w:gridSpan w:val="2"/>
          </w:tcPr>
          <w:p w14:paraId="3B5B93A9" w14:textId="77777777" w:rsidR="00C82BCE" w:rsidRPr="009C4175" w:rsidRDefault="00C82BCE" w:rsidP="00886D8C">
            <w:pPr>
              <w:autoSpaceDE w:val="0"/>
              <w:autoSpaceDN w:val="0"/>
              <w:adjustRightInd w:val="0"/>
              <w:jc w:val="both"/>
            </w:pPr>
            <w:r w:rsidRPr="001F3253">
              <w:t>Define the purpose of a feasibility study.</w:t>
            </w:r>
          </w:p>
        </w:tc>
        <w:tc>
          <w:tcPr>
            <w:tcW w:w="319" w:type="pct"/>
          </w:tcPr>
          <w:p w14:paraId="433C7F1B" w14:textId="77777777" w:rsidR="00C82BCE" w:rsidRPr="009C4175" w:rsidRDefault="00C82BCE" w:rsidP="00517D3B">
            <w:pPr>
              <w:jc w:val="center"/>
            </w:pPr>
            <w:r w:rsidRPr="009C4175">
              <w:t>CO1</w:t>
            </w:r>
          </w:p>
        </w:tc>
        <w:tc>
          <w:tcPr>
            <w:tcW w:w="256" w:type="pct"/>
          </w:tcPr>
          <w:p w14:paraId="02E4F7F1" w14:textId="77777777" w:rsidR="00C82BCE" w:rsidRPr="009C4175" w:rsidRDefault="00C82BCE" w:rsidP="00517D3B">
            <w:pPr>
              <w:jc w:val="center"/>
            </w:pPr>
            <w:r>
              <w:t>R</w:t>
            </w:r>
          </w:p>
        </w:tc>
        <w:tc>
          <w:tcPr>
            <w:tcW w:w="275" w:type="pct"/>
          </w:tcPr>
          <w:p w14:paraId="250896D1" w14:textId="77777777" w:rsidR="00C82BCE" w:rsidRPr="009C4175" w:rsidRDefault="00C82BCE" w:rsidP="00517D3B">
            <w:pPr>
              <w:jc w:val="center"/>
            </w:pPr>
            <w:r w:rsidRPr="009C4175">
              <w:t>1</w:t>
            </w:r>
          </w:p>
        </w:tc>
      </w:tr>
      <w:tr w:rsidR="00C82BCE" w:rsidRPr="009C4175" w14:paraId="34D0340E" w14:textId="77777777" w:rsidTr="00BD6D72">
        <w:trPr>
          <w:trHeight w:val="283"/>
        </w:trPr>
        <w:tc>
          <w:tcPr>
            <w:tcW w:w="272" w:type="pct"/>
          </w:tcPr>
          <w:p w14:paraId="5CC050A1" w14:textId="77777777" w:rsidR="00C82BCE" w:rsidRPr="009C4175" w:rsidRDefault="00C82BCE" w:rsidP="00517D3B">
            <w:pPr>
              <w:jc w:val="center"/>
            </w:pPr>
            <w:r w:rsidRPr="009C4175">
              <w:t>2.</w:t>
            </w:r>
          </w:p>
        </w:tc>
        <w:tc>
          <w:tcPr>
            <w:tcW w:w="3878" w:type="pct"/>
            <w:gridSpan w:val="2"/>
          </w:tcPr>
          <w:p w14:paraId="58E2053B" w14:textId="77777777" w:rsidR="00C82BCE" w:rsidRPr="009C4175" w:rsidRDefault="00C82BCE" w:rsidP="00886D8C">
            <w:pPr>
              <w:jc w:val="both"/>
            </w:pPr>
            <w:r w:rsidRPr="006844A3">
              <w:t>Define under-capitalization and its implications for a business.</w:t>
            </w:r>
          </w:p>
        </w:tc>
        <w:tc>
          <w:tcPr>
            <w:tcW w:w="319" w:type="pct"/>
          </w:tcPr>
          <w:p w14:paraId="71EF92FB" w14:textId="77777777" w:rsidR="00C82BCE" w:rsidRPr="009C4175" w:rsidRDefault="00C82BCE" w:rsidP="00517D3B">
            <w:pPr>
              <w:jc w:val="center"/>
            </w:pPr>
            <w:r w:rsidRPr="009C4175">
              <w:t>CO1</w:t>
            </w:r>
          </w:p>
        </w:tc>
        <w:tc>
          <w:tcPr>
            <w:tcW w:w="256" w:type="pct"/>
          </w:tcPr>
          <w:p w14:paraId="0EE68C44" w14:textId="77777777" w:rsidR="00C82BCE" w:rsidRPr="009C4175" w:rsidRDefault="00C82BCE" w:rsidP="00517D3B">
            <w:pPr>
              <w:jc w:val="center"/>
            </w:pPr>
            <w:r w:rsidRPr="009C4175">
              <w:t>R</w:t>
            </w:r>
          </w:p>
        </w:tc>
        <w:tc>
          <w:tcPr>
            <w:tcW w:w="275" w:type="pct"/>
          </w:tcPr>
          <w:p w14:paraId="3D9FC187" w14:textId="77777777" w:rsidR="00C82BCE" w:rsidRPr="009C4175" w:rsidRDefault="00C82BCE" w:rsidP="00517D3B">
            <w:pPr>
              <w:jc w:val="center"/>
            </w:pPr>
            <w:r w:rsidRPr="009C4175">
              <w:t>1</w:t>
            </w:r>
          </w:p>
        </w:tc>
      </w:tr>
      <w:tr w:rsidR="00C82BCE" w:rsidRPr="009C4175" w14:paraId="70734BCB" w14:textId="77777777" w:rsidTr="00BD6D72">
        <w:trPr>
          <w:trHeight w:val="283"/>
        </w:trPr>
        <w:tc>
          <w:tcPr>
            <w:tcW w:w="272" w:type="pct"/>
          </w:tcPr>
          <w:p w14:paraId="3269D906" w14:textId="77777777" w:rsidR="00C82BCE" w:rsidRPr="009C4175" w:rsidRDefault="00C82BCE" w:rsidP="00517D3B">
            <w:pPr>
              <w:jc w:val="center"/>
            </w:pPr>
            <w:r w:rsidRPr="009C4175">
              <w:t>3.</w:t>
            </w:r>
          </w:p>
        </w:tc>
        <w:tc>
          <w:tcPr>
            <w:tcW w:w="3878" w:type="pct"/>
            <w:gridSpan w:val="2"/>
          </w:tcPr>
          <w:p w14:paraId="21B79027" w14:textId="77777777" w:rsidR="00C82BCE" w:rsidRPr="009C4175" w:rsidRDefault="00C82BCE" w:rsidP="00886D8C">
            <w:pPr>
              <w:jc w:val="both"/>
            </w:pPr>
            <w:r w:rsidRPr="002757F2">
              <w:rPr>
                <w:lang w:val="en-IN"/>
              </w:rPr>
              <w:t>In a line diagram, what is the symbol used for representing a</w:t>
            </w:r>
            <w:r>
              <w:rPr>
                <w:lang w:val="en-IN"/>
              </w:rPr>
              <w:t xml:space="preserve"> </w:t>
            </w:r>
            <w:r w:rsidRPr="002757F2">
              <w:rPr>
                <w:lang w:val="en-IN"/>
              </w:rPr>
              <w:t>centrifugal pump?</w:t>
            </w:r>
          </w:p>
        </w:tc>
        <w:tc>
          <w:tcPr>
            <w:tcW w:w="319" w:type="pct"/>
          </w:tcPr>
          <w:p w14:paraId="1A21DAE6" w14:textId="77777777" w:rsidR="00C82BCE" w:rsidRPr="009C4175" w:rsidRDefault="00C82BCE" w:rsidP="00517D3B">
            <w:pPr>
              <w:jc w:val="center"/>
            </w:pPr>
            <w:r w:rsidRPr="009C4175">
              <w:t>CO2</w:t>
            </w:r>
          </w:p>
        </w:tc>
        <w:tc>
          <w:tcPr>
            <w:tcW w:w="256" w:type="pct"/>
          </w:tcPr>
          <w:p w14:paraId="1FD75BE9" w14:textId="77777777" w:rsidR="00C82BCE" w:rsidRPr="009C4175" w:rsidRDefault="00C82BCE" w:rsidP="00517D3B">
            <w:pPr>
              <w:jc w:val="center"/>
            </w:pPr>
            <w:r>
              <w:t>U</w:t>
            </w:r>
          </w:p>
        </w:tc>
        <w:tc>
          <w:tcPr>
            <w:tcW w:w="275" w:type="pct"/>
          </w:tcPr>
          <w:p w14:paraId="23EDAF85" w14:textId="77777777" w:rsidR="00C82BCE" w:rsidRPr="009C4175" w:rsidRDefault="00C82BCE" w:rsidP="00517D3B">
            <w:pPr>
              <w:jc w:val="center"/>
            </w:pPr>
            <w:r w:rsidRPr="009C4175">
              <w:t>1</w:t>
            </w:r>
          </w:p>
        </w:tc>
      </w:tr>
      <w:tr w:rsidR="00C82BCE" w:rsidRPr="009C4175" w14:paraId="13F266DC" w14:textId="77777777" w:rsidTr="00BD6D72">
        <w:trPr>
          <w:trHeight w:val="283"/>
        </w:trPr>
        <w:tc>
          <w:tcPr>
            <w:tcW w:w="272" w:type="pct"/>
          </w:tcPr>
          <w:p w14:paraId="122F99B8" w14:textId="77777777" w:rsidR="00C82BCE" w:rsidRPr="009C4175" w:rsidRDefault="00C82BCE" w:rsidP="00517D3B">
            <w:pPr>
              <w:jc w:val="center"/>
            </w:pPr>
            <w:r w:rsidRPr="009C4175">
              <w:t>4.</w:t>
            </w:r>
          </w:p>
        </w:tc>
        <w:tc>
          <w:tcPr>
            <w:tcW w:w="3878" w:type="pct"/>
            <w:gridSpan w:val="2"/>
          </w:tcPr>
          <w:p w14:paraId="4728DBC5" w14:textId="77777777" w:rsidR="00C82BCE" w:rsidRPr="009C4175" w:rsidRDefault="00C82BCE" w:rsidP="00886D8C">
            <w:pPr>
              <w:jc w:val="both"/>
            </w:pPr>
            <w:r>
              <w:t>List the types of plant layout.</w:t>
            </w:r>
          </w:p>
        </w:tc>
        <w:tc>
          <w:tcPr>
            <w:tcW w:w="319" w:type="pct"/>
          </w:tcPr>
          <w:p w14:paraId="0583E9B0" w14:textId="77777777" w:rsidR="00C82BCE" w:rsidRPr="009C4175" w:rsidRDefault="00C82BCE" w:rsidP="00517D3B">
            <w:pPr>
              <w:jc w:val="center"/>
            </w:pPr>
            <w:r w:rsidRPr="009C4175">
              <w:t>CO2</w:t>
            </w:r>
          </w:p>
        </w:tc>
        <w:tc>
          <w:tcPr>
            <w:tcW w:w="256" w:type="pct"/>
          </w:tcPr>
          <w:p w14:paraId="30A8C59A" w14:textId="77777777" w:rsidR="00C82BCE" w:rsidRPr="009C4175" w:rsidRDefault="00C82BCE" w:rsidP="00517D3B">
            <w:pPr>
              <w:jc w:val="center"/>
            </w:pPr>
            <w:r w:rsidRPr="009C4175">
              <w:t>R</w:t>
            </w:r>
          </w:p>
        </w:tc>
        <w:tc>
          <w:tcPr>
            <w:tcW w:w="275" w:type="pct"/>
          </w:tcPr>
          <w:p w14:paraId="55B1756B" w14:textId="77777777" w:rsidR="00C82BCE" w:rsidRPr="009C4175" w:rsidRDefault="00C82BCE" w:rsidP="00517D3B">
            <w:pPr>
              <w:jc w:val="center"/>
            </w:pPr>
            <w:r w:rsidRPr="009C4175">
              <w:t>1</w:t>
            </w:r>
          </w:p>
        </w:tc>
      </w:tr>
      <w:tr w:rsidR="00C82BCE" w:rsidRPr="009C4175" w14:paraId="7304FF49" w14:textId="77777777" w:rsidTr="00BD6D72">
        <w:trPr>
          <w:trHeight w:val="283"/>
        </w:trPr>
        <w:tc>
          <w:tcPr>
            <w:tcW w:w="272" w:type="pct"/>
          </w:tcPr>
          <w:p w14:paraId="5560C95B" w14:textId="77777777" w:rsidR="00C82BCE" w:rsidRPr="009C4175" w:rsidRDefault="00C82BCE" w:rsidP="00517D3B">
            <w:pPr>
              <w:jc w:val="center"/>
            </w:pPr>
            <w:r w:rsidRPr="009C4175">
              <w:t>5.</w:t>
            </w:r>
          </w:p>
        </w:tc>
        <w:tc>
          <w:tcPr>
            <w:tcW w:w="3878" w:type="pct"/>
            <w:gridSpan w:val="2"/>
          </w:tcPr>
          <w:p w14:paraId="7D19942D" w14:textId="77777777" w:rsidR="00C82BCE" w:rsidRPr="009C4175" w:rsidRDefault="00C82BCE" w:rsidP="00886D8C">
            <w:pPr>
              <w:pStyle w:val="Default"/>
              <w:jc w:val="both"/>
            </w:pPr>
            <w:r w:rsidRPr="00886D8C">
              <w:t>18:8 steel</w:t>
            </w:r>
            <w:r>
              <w:t xml:space="preserve"> refers to______</w:t>
            </w:r>
          </w:p>
        </w:tc>
        <w:tc>
          <w:tcPr>
            <w:tcW w:w="319" w:type="pct"/>
          </w:tcPr>
          <w:p w14:paraId="595686AB" w14:textId="77777777" w:rsidR="00C82BCE" w:rsidRPr="009C4175" w:rsidRDefault="00C82BCE" w:rsidP="00517D3B">
            <w:pPr>
              <w:jc w:val="center"/>
            </w:pPr>
            <w:r w:rsidRPr="009C4175">
              <w:t>CO3</w:t>
            </w:r>
          </w:p>
        </w:tc>
        <w:tc>
          <w:tcPr>
            <w:tcW w:w="256" w:type="pct"/>
          </w:tcPr>
          <w:p w14:paraId="677945EE" w14:textId="77777777" w:rsidR="00C82BCE" w:rsidRPr="009C4175" w:rsidRDefault="00C82BCE" w:rsidP="00517D3B">
            <w:pPr>
              <w:jc w:val="center"/>
            </w:pPr>
            <w:r w:rsidRPr="009C4175">
              <w:t>U</w:t>
            </w:r>
          </w:p>
        </w:tc>
        <w:tc>
          <w:tcPr>
            <w:tcW w:w="275" w:type="pct"/>
          </w:tcPr>
          <w:p w14:paraId="327CA64F" w14:textId="77777777" w:rsidR="00C82BCE" w:rsidRPr="009C4175" w:rsidRDefault="00C82BCE" w:rsidP="00517D3B">
            <w:pPr>
              <w:jc w:val="center"/>
            </w:pPr>
            <w:r w:rsidRPr="009C4175">
              <w:t>1</w:t>
            </w:r>
          </w:p>
        </w:tc>
      </w:tr>
      <w:tr w:rsidR="00C82BCE" w:rsidRPr="009C4175" w14:paraId="7AA18543" w14:textId="77777777" w:rsidTr="00BD6D72">
        <w:trPr>
          <w:trHeight w:val="283"/>
        </w:trPr>
        <w:tc>
          <w:tcPr>
            <w:tcW w:w="272" w:type="pct"/>
          </w:tcPr>
          <w:p w14:paraId="21C28483" w14:textId="77777777" w:rsidR="00C82BCE" w:rsidRPr="009C4175" w:rsidRDefault="00C82BCE" w:rsidP="00517D3B">
            <w:pPr>
              <w:jc w:val="center"/>
            </w:pPr>
            <w:r w:rsidRPr="009C4175">
              <w:t>6.</w:t>
            </w:r>
          </w:p>
        </w:tc>
        <w:tc>
          <w:tcPr>
            <w:tcW w:w="3878" w:type="pct"/>
            <w:gridSpan w:val="2"/>
          </w:tcPr>
          <w:p w14:paraId="3E626C22" w14:textId="77777777" w:rsidR="00C82BCE" w:rsidRPr="009C4175" w:rsidRDefault="00C82BCE" w:rsidP="00886D8C">
            <w:pPr>
              <w:jc w:val="both"/>
            </w:pPr>
            <w:r w:rsidRPr="00E32EE6">
              <w:t>Expand OSHA.</w:t>
            </w:r>
          </w:p>
        </w:tc>
        <w:tc>
          <w:tcPr>
            <w:tcW w:w="319" w:type="pct"/>
          </w:tcPr>
          <w:p w14:paraId="60DB2652" w14:textId="77777777" w:rsidR="00C82BCE" w:rsidRPr="009C4175" w:rsidRDefault="00C82BCE" w:rsidP="00517D3B">
            <w:pPr>
              <w:jc w:val="center"/>
            </w:pPr>
            <w:r w:rsidRPr="009C4175">
              <w:t>CO3</w:t>
            </w:r>
          </w:p>
        </w:tc>
        <w:tc>
          <w:tcPr>
            <w:tcW w:w="256" w:type="pct"/>
          </w:tcPr>
          <w:p w14:paraId="525A0D0D" w14:textId="77777777" w:rsidR="00C82BCE" w:rsidRPr="009C4175" w:rsidRDefault="00C82BCE" w:rsidP="00517D3B">
            <w:pPr>
              <w:jc w:val="center"/>
            </w:pPr>
            <w:r w:rsidRPr="009C4175">
              <w:t>R</w:t>
            </w:r>
          </w:p>
        </w:tc>
        <w:tc>
          <w:tcPr>
            <w:tcW w:w="275" w:type="pct"/>
          </w:tcPr>
          <w:p w14:paraId="63B38FD3" w14:textId="77777777" w:rsidR="00C82BCE" w:rsidRPr="009C4175" w:rsidRDefault="00C82BCE" w:rsidP="00517D3B">
            <w:pPr>
              <w:jc w:val="center"/>
            </w:pPr>
            <w:r w:rsidRPr="009C4175">
              <w:t>1</w:t>
            </w:r>
          </w:p>
        </w:tc>
      </w:tr>
      <w:tr w:rsidR="00C82BCE" w:rsidRPr="009C4175" w14:paraId="7E86CB6B" w14:textId="77777777" w:rsidTr="00BD6D72">
        <w:trPr>
          <w:trHeight w:val="283"/>
        </w:trPr>
        <w:tc>
          <w:tcPr>
            <w:tcW w:w="272" w:type="pct"/>
          </w:tcPr>
          <w:p w14:paraId="218265F6" w14:textId="77777777" w:rsidR="00C82BCE" w:rsidRPr="009C4175" w:rsidRDefault="00C82BCE" w:rsidP="00DD7FC1">
            <w:pPr>
              <w:jc w:val="center"/>
            </w:pPr>
            <w:r w:rsidRPr="009C4175">
              <w:t>7.</w:t>
            </w:r>
          </w:p>
        </w:tc>
        <w:tc>
          <w:tcPr>
            <w:tcW w:w="3878" w:type="pct"/>
            <w:gridSpan w:val="2"/>
          </w:tcPr>
          <w:p w14:paraId="228E4358" w14:textId="77777777" w:rsidR="00C82BCE" w:rsidRPr="009C4175" w:rsidRDefault="00C82BCE" w:rsidP="00DD7FC1">
            <w:pPr>
              <w:pStyle w:val="ListParagraph"/>
              <w:ind w:left="0"/>
              <w:jc w:val="both"/>
              <w:rPr>
                <w:noProof/>
                <w:lang w:eastAsia="zh-TW"/>
              </w:rPr>
            </w:pPr>
            <w:r>
              <w:rPr>
                <w:bCs/>
              </w:rPr>
              <w:t>Capital cost is the sum of.</w:t>
            </w:r>
          </w:p>
        </w:tc>
        <w:tc>
          <w:tcPr>
            <w:tcW w:w="319" w:type="pct"/>
          </w:tcPr>
          <w:p w14:paraId="46BA4A8E" w14:textId="77777777" w:rsidR="00C82BCE" w:rsidRPr="009C4175" w:rsidRDefault="00C82BCE" w:rsidP="00DD7FC1">
            <w:pPr>
              <w:jc w:val="center"/>
            </w:pPr>
            <w:r w:rsidRPr="009C4175">
              <w:t>CO4</w:t>
            </w:r>
          </w:p>
        </w:tc>
        <w:tc>
          <w:tcPr>
            <w:tcW w:w="256" w:type="pct"/>
          </w:tcPr>
          <w:p w14:paraId="73CAFD47" w14:textId="77777777" w:rsidR="00C82BCE" w:rsidRPr="009C4175" w:rsidRDefault="00C82BCE" w:rsidP="00DD7FC1">
            <w:pPr>
              <w:jc w:val="center"/>
            </w:pPr>
            <w:r w:rsidRPr="009C4175">
              <w:t>U</w:t>
            </w:r>
          </w:p>
        </w:tc>
        <w:tc>
          <w:tcPr>
            <w:tcW w:w="275" w:type="pct"/>
          </w:tcPr>
          <w:p w14:paraId="4D6388E0" w14:textId="77777777" w:rsidR="00C82BCE" w:rsidRPr="009C4175" w:rsidRDefault="00C82BCE" w:rsidP="00DD7FC1">
            <w:pPr>
              <w:jc w:val="center"/>
            </w:pPr>
            <w:r w:rsidRPr="009C4175">
              <w:t>1</w:t>
            </w:r>
          </w:p>
        </w:tc>
      </w:tr>
      <w:tr w:rsidR="00C82BCE" w:rsidRPr="009C4175" w14:paraId="2F03D72A" w14:textId="77777777" w:rsidTr="00BD6D72">
        <w:trPr>
          <w:trHeight w:val="283"/>
        </w:trPr>
        <w:tc>
          <w:tcPr>
            <w:tcW w:w="272" w:type="pct"/>
          </w:tcPr>
          <w:p w14:paraId="1436C41B" w14:textId="77777777" w:rsidR="00C82BCE" w:rsidRPr="009C4175" w:rsidRDefault="00C82BCE" w:rsidP="00DD7FC1">
            <w:pPr>
              <w:jc w:val="center"/>
            </w:pPr>
            <w:r w:rsidRPr="009C4175">
              <w:t>8.</w:t>
            </w:r>
          </w:p>
        </w:tc>
        <w:tc>
          <w:tcPr>
            <w:tcW w:w="3878" w:type="pct"/>
            <w:gridSpan w:val="2"/>
          </w:tcPr>
          <w:p w14:paraId="140DF995" w14:textId="77777777" w:rsidR="00C82BCE" w:rsidRPr="009C4175" w:rsidRDefault="00C82BCE" w:rsidP="00DD7FC1">
            <w:pPr>
              <w:jc w:val="both"/>
              <w:rPr>
                <w:b/>
                <w:bCs/>
              </w:rPr>
            </w:pPr>
            <w:r w:rsidRPr="001F3253">
              <w:rPr>
                <w:noProof/>
                <w:lang w:eastAsia="zh-TW"/>
              </w:rPr>
              <w:t>State the contribution of maintenance cost towards fixed capital investment</w:t>
            </w:r>
            <w:r>
              <w:rPr>
                <w:noProof/>
                <w:lang w:eastAsia="zh-TW"/>
              </w:rPr>
              <w:t>.</w:t>
            </w:r>
          </w:p>
        </w:tc>
        <w:tc>
          <w:tcPr>
            <w:tcW w:w="319" w:type="pct"/>
          </w:tcPr>
          <w:p w14:paraId="772C7E53" w14:textId="77777777" w:rsidR="00C82BCE" w:rsidRPr="009C4175" w:rsidRDefault="00C82BCE" w:rsidP="00DD7FC1">
            <w:pPr>
              <w:jc w:val="center"/>
            </w:pPr>
            <w:r w:rsidRPr="009C4175">
              <w:t>CO4</w:t>
            </w:r>
          </w:p>
        </w:tc>
        <w:tc>
          <w:tcPr>
            <w:tcW w:w="256" w:type="pct"/>
          </w:tcPr>
          <w:p w14:paraId="00F73503" w14:textId="77777777" w:rsidR="00C82BCE" w:rsidRPr="009C4175" w:rsidRDefault="00C82BCE" w:rsidP="00DD7FC1">
            <w:pPr>
              <w:jc w:val="center"/>
            </w:pPr>
            <w:r w:rsidRPr="009C4175">
              <w:t>R</w:t>
            </w:r>
          </w:p>
        </w:tc>
        <w:tc>
          <w:tcPr>
            <w:tcW w:w="275" w:type="pct"/>
          </w:tcPr>
          <w:p w14:paraId="26B95523" w14:textId="77777777" w:rsidR="00C82BCE" w:rsidRPr="009C4175" w:rsidRDefault="00C82BCE" w:rsidP="00DD7FC1">
            <w:pPr>
              <w:jc w:val="center"/>
            </w:pPr>
            <w:r w:rsidRPr="009C4175">
              <w:t>1</w:t>
            </w:r>
          </w:p>
        </w:tc>
      </w:tr>
      <w:tr w:rsidR="00C82BCE" w:rsidRPr="009C4175" w14:paraId="22C30A0A" w14:textId="77777777" w:rsidTr="00BD6D72">
        <w:trPr>
          <w:trHeight w:val="283"/>
        </w:trPr>
        <w:tc>
          <w:tcPr>
            <w:tcW w:w="272" w:type="pct"/>
          </w:tcPr>
          <w:p w14:paraId="4162351F" w14:textId="77777777" w:rsidR="00C82BCE" w:rsidRPr="009C4175" w:rsidRDefault="00C82BCE" w:rsidP="00DD7FC1">
            <w:pPr>
              <w:jc w:val="center"/>
            </w:pPr>
            <w:r w:rsidRPr="009C4175">
              <w:t>9.</w:t>
            </w:r>
          </w:p>
        </w:tc>
        <w:tc>
          <w:tcPr>
            <w:tcW w:w="3878" w:type="pct"/>
            <w:gridSpan w:val="2"/>
          </w:tcPr>
          <w:p w14:paraId="6F9CB3B3" w14:textId="77777777" w:rsidR="00C82BCE" w:rsidRPr="009C4175" w:rsidRDefault="00C82BCE" w:rsidP="00DD7FC1">
            <w:pPr>
              <w:pStyle w:val="ListParagraph"/>
              <w:ind w:left="0"/>
              <w:jc w:val="both"/>
              <w:rPr>
                <w:noProof/>
                <w:lang w:eastAsia="zh-TW"/>
              </w:rPr>
            </w:pPr>
            <w:r>
              <w:rPr>
                <w:noProof/>
                <w:lang w:eastAsia="zh-TW"/>
              </w:rPr>
              <w:t>Define break even point.</w:t>
            </w:r>
          </w:p>
        </w:tc>
        <w:tc>
          <w:tcPr>
            <w:tcW w:w="319" w:type="pct"/>
          </w:tcPr>
          <w:p w14:paraId="69A6BC7B" w14:textId="77777777" w:rsidR="00C82BCE" w:rsidRPr="009C4175" w:rsidRDefault="00C82BCE" w:rsidP="00DD7FC1">
            <w:pPr>
              <w:jc w:val="center"/>
            </w:pPr>
            <w:r w:rsidRPr="009C4175">
              <w:t>CO5</w:t>
            </w:r>
          </w:p>
        </w:tc>
        <w:tc>
          <w:tcPr>
            <w:tcW w:w="256" w:type="pct"/>
          </w:tcPr>
          <w:p w14:paraId="3C99AE99" w14:textId="77777777" w:rsidR="00C82BCE" w:rsidRPr="009C4175" w:rsidRDefault="00C82BCE" w:rsidP="00DD7FC1">
            <w:pPr>
              <w:jc w:val="center"/>
            </w:pPr>
            <w:r>
              <w:t>R</w:t>
            </w:r>
          </w:p>
        </w:tc>
        <w:tc>
          <w:tcPr>
            <w:tcW w:w="275" w:type="pct"/>
          </w:tcPr>
          <w:p w14:paraId="6ECBFD58" w14:textId="77777777" w:rsidR="00C82BCE" w:rsidRPr="009C4175" w:rsidRDefault="00C82BCE" w:rsidP="00DD7FC1">
            <w:pPr>
              <w:jc w:val="center"/>
            </w:pPr>
            <w:r w:rsidRPr="009C4175">
              <w:t>1</w:t>
            </w:r>
          </w:p>
        </w:tc>
      </w:tr>
      <w:tr w:rsidR="00C82BCE" w:rsidRPr="009C4175" w14:paraId="6336E13F" w14:textId="77777777" w:rsidTr="00BD6D72">
        <w:trPr>
          <w:trHeight w:val="283"/>
        </w:trPr>
        <w:tc>
          <w:tcPr>
            <w:tcW w:w="272" w:type="pct"/>
          </w:tcPr>
          <w:p w14:paraId="2F64D8DB" w14:textId="77777777" w:rsidR="00C82BCE" w:rsidRPr="009C4175" w:rsidRDefault="00C82BCE" w:rsidP="00DD7FC1">
            <w:pPr>
              <w:jc w:val="center"/>
            </w:pPr>
            <w:r w:rsidRPr="009C4175">
              <w:t>10.</w:t>
            </w:r>
          </w:p>
        </w:tc>
        <w:tc>
          <w:tcPr>
            <w:tcW w:w="3878" w:type="pct"/>
            <w:gridSpan w:val="2"/>
          </w:tcPr>
          <w:p w14:paraId="4AE01E61" w14:textId="77777777" w:rsidR="00C82BCE" w:rsidRPr="009C4175" w:rsidRDefault="00C82BCE" w:rsidP="00DD7FC1">
            <w:pPr>
              <w:jc w:val="both"/>
            </w:pPr>
            <w:r w:rsidRPr="00886D8C">
              <w:t>Explain the term - “salvage value”</w:t>
            </w:r>
          </w:p>
        </w:tc>
        <w:tc>
          <w:tcPr>
            <w:tcW w:w="319" w:type="pct"/>
          </w:tcPr>
          <w:p w14:paraId="12FA3A65" w14:textId="77777777" w:rsidR="00C82BCE" w:rsidRPr="009C4175" w:rsidRDefault="00C82BCE" w:rsidP="00DD7FC1">
            <w:pPr>
              <w:jc w:val="center"/>
            </w:pPr>
            <w:r w:rsidRPr="009C4175">
              <w:t>CO6</w:t>
            </w:r>
          </w:p>
        </w:tc>
        <w:tc>
          <w:tcPr>
            <w:tcW w:w="256" w:type="pct"/>
          </w:tcPr>
          <w:p w14:paraId="249EEF4A" w14:textId="77777777" w:rsidR="00C82BCE" w:rsidRPr="009C4175" w:rsidRDefault="00C82BCE" w:rsidP="00DD7FC1">
            <w:pPr>
              <w:jc w:val="center"/>
            </w:pPr>
            <w:r w:rsidRPr="009C4175">
              <w:t>U</w:t>
            </w:r>
          </w:p>
        </w:tc>
        <w:tc>
          <w:tcPr>
            <w:tcW w:w="275" w:type="pct"/>
          </w:tcPr>
          <w:p w14:paraId="004E9F03" w14:textId="77777777" w:rsidR="00C82BCE" w:rsidRPr="009C4175" w:rsidRDefault="00C82BCE" w:rsidP="00DD7FC1">
            <w:pPr>
              <w:jc w:val="center"/>
            </w:pPr>
            <w:r w:rsidRPr="009C4175">
              <w:t>1</w:t>
            </w:r>
          </w:p>
        </w:tc>
      </w:tr>
      <w:tr w:rsidR="00C82BCE" w:rsidRPr="009C4175" w14:paraId="0E09213F" w14:textId="77777777" w:rsidTr="00517D3B">
        <w:trPr>
          <w:trHeight w:val="552"/>
        </w:trPr>
        <w:tc>
          <w:tcPr>
            <w:tcW w:w="5000" w:type="pct"/>
            <w:gridSpan w:val="6"/>
          </w:tcPr>
          <w:p w14:paraId="4B6C1FB4" w14:textId="77777777" w:rsidR="00C82BCE" w:rsidRPr="009C4175" w:rsidRDefault="00C82BCE" w:rsidP="00DD7FC1">
            <w:pPr>
              <w:jc w:val="center"/>
              <w:rPr>
                <w:b/>
              </w:rPr>
            </w:pPr>
            <w:r w:rsidRPr="009C4175">
              <w:rPr>
                <w:b/>
              </w:rPr>
              <w:t>PART – B (6 X 3 = 18 MARKS)</w:t>
            </w:r>
          </w:p>
        </w:tc>
      </w:tr>
      <w:tr w:rsidR="00C82BCE" w:rsidRPr="009C4175" w14:paraId="2A577ACA" w14:textId="77777777" w:rsidTr="00BD6D72">
        <w:trPr>
          <w:trHeight w:val="283"/>
        </w:trPr>
        <w:tc>
          <w:tcPr>
            <w:tcW w:w="272" w:type="pct"/>
          </w:tcPr>
          <w:p w14:paraId="0F4D3419" w14:textId="77777777" w:rsidR="00C82BCE" w:rsidRPr="009C4175" w:rsidRDefault="00C82BCE" w:rsidP="00DD7FC1">
            <w:pPr>
              <w:pStyle w:val="NoSpacing"/>
              <w:jc w:val="center"/>
            </w:pPr>
            <w:r w:rsidRPr="009C4175">
              <w:t>11.</w:t>
            </w:r>
          </w:p>
        </w:tc>
        <w:tc>
          <w:tcPr>
            <w:tcW w:w="3878" w:type="pct"/>
            <w:gridSpan w:val="2"/>
          </w:tcPr>
          <w:p w14:paraId="1FD45E21" w14:textId="77777777" w:rsidR="00C82BCE" w:rsidRPr="009C4175" w:rsidRDefault="00C82BCE" w:rsidP="00DD7FC1">
            <w:pPr>
              <w:pStyle w:val="NoSpacing"/>
              <w:jc w:val="both"/>
            </w:pPr>
            <w:r w:rsidRPr="00FC73C0">
              <w:t>Describe the purpose of Process Flow Diagrams (PFD)</w:t>
            </w:r>
            <w:r>
              <w:t>.</w:t>
            </w:r>
          </w:p>
        </w:tc>
        <w:tc>
          <w:tcPr>
            <w:tcW w:w="319" w:type="pct"/>
          </w:tcPr>
          <w:p w14:paraId="312BD08F" w14:textId="77777777" w:rsidR="00C82BCE" w:rsidRPr="009C4175" w:rsidRDefault="00C82BCE" w:rsidP="00DD7FC1">
            <w:pPr>
              <w:pStyle w:val="NoSpacing"/>
              <w:jc w:val="center"/>
            </w:pPr>
            <w:r w:rsidRPr="009C4175">
              <w:t>CO1</w:t>
            </w:r>
          </w:p>
        </w:tc>
        <w:tc>
          <w:tcPr>
            <w:tcW w:w="256" w:type="pct"/>
          </w:tcPr>
          <w:p w14:paraId="78ECDD1B" w14:textId="77777777" w:rsidR="00C82BCE" w:rsidRPr="009C4175" w:rsidRDefault="00C82BCE" w:rsidP="00DD7FC1">
            <w:pPr>
              <w:pStyle w:val="NoSpacing"/>
              <w:jc w:val="center"/>
            </w:pPr>
            <w:r>
              <w:t>U</w:t>
            </w:r>
          </w:p>
        </w:tc>
        <w:tc>
          <w:tcPr>
            <w:tcW w:w="275" w:type="pct"/>
          </w:tcPr>
          <w:p w14:paraId="31EB48E0" w14:textId="77777777" w:rsidR="00C82BCE" w:rsidRPr="009C4175" w:rsidRDefault="00C82BCE" w:rsidP="00DD7FC1">
            <w:pPr>
              <w:pStyle w:val="NoSpacing"/>
              <w:jc w:val="center"/>
            </w:pPr>
            <w:r w:rsidRPr="009C4175">
              <w:t>3</w:t>
            </w:r>
          </w:p>
        </w:tc>
      </w:tr>
      <w:tr w:rsidR="00C82BCE" w:rsidRPr="009C4175" w14:paraId="0C6FB678" w14:textId="77777777" w:rsidTr="00BD6D72">
        <w:trPr>
          <w:trHeight w:val="283"/>
        </w:trPr>
        <w:tc>
          <w:tcPr>
            <w:tcW w:w="272" w:type="pct"/>
          </w:tcPr>
          <w:p w14:paraId="790E60CF" w14:textId="77777777" w:rsidR="00C82BCE" w:rsidRPr="009C4175" w:rsidRDefault="00C82BCE" w:rsidP="00DD7FC1">
            <w:pPr>
              <w:pStyle w:val="NoSpacing"/>
              <w:jc w:val="center"/>
            </w:pPr>
            <w:r w:rsidRPr="009C4175">
              <w:t>12.</w:t>
            </w:r>
          </w:p>
        </w:tc>
        <w:tc>
          <w:tcPr>
            <w:tcW w:w="3878" w:type="pct"/>
            <w:gridSpan w:val="2"/>
          </w:tcPr>
          <w:p w14:paraId="37A4E5B4" w14:textId="77777777" w:rsidR="00C82BCE" w:rsidRPr="009C4175" w:rsidRDefault="00C82BCE" w:rsidP="00DD7FC1">
            <w:pPr>
              <w:pStyle w:val="NoSpacing"/>
              <w:jc w:val="both"/>
            </w:pPr>
            <w:r w:rsidRPr="005C377D">
              <w:t xml:space="preserve">Mr. Y wants to set up a </w:t>
            </w:r>
            <w:r>
              <w:t>paddy</w:t>
            </w:r>
            <w:r w:rsidRPr="005C377D">
              <w:t xml:space="preserve"> milling unit. Can you suggest a suitable choice of place based on your understanding?</w:t>
            </w:r>
          </w:p>
        </w:tc>
        <w:tc>
          <w:tcPr>
            <w:tcW w:w="319" w:type="pct"/>
          </w:tcPr>
          <w:p w14:paraId="4C0CF1A6" w14:textId="77777777" w:rsidR="00C82BCE" w:rsidRPr="009C4175" w:rsidRDefault="00C82BCE" w:rsidP="00DD7FC1">
            <w:pPr>
              <w:pStyle w:val="NoSpacing"/>
              <w:jc w:val="center"/>
            </w:pPr>
            <w:r w:rsidRPr="009C4175">
              <w:t>CO2</w:t>
            </w:r>
          </w:p>
        </w:tc>
        <w:tc>
          <w:tcPr>
            <w:tcW w:w="256" w:type="pct"/>
          </w:tcPr>
          <w:p w14:paraId="279F3D2E" w14:textId="77777777" w:rsidR="00C82BCE" w:rsidRPr="009C4175" w:rsidRDefault="00C82BCE" w:rsidP="00DD7FC1">
            <w:pPr>
              <w:pStyle w:val="NoSpacing"/>
              <w:jc w:val="center"/>
            </w:pPr>
            <w:r w:rsidRPr="009C4175">
              <w:t>U</w:t>
            </w:r>
          </w:p>
        </w:tc>
        <w:tc>
          <w:tcPr>
            <w:tcW w:w="275" w:type="pct"/>
          </w:tcPr>
          <w:p w14:paraId="22FAD951" w14:textId="77777777" w:rsidR="00C82BCE" w:rsidRPr="009C4175" w:rsidRDefault="00C82BCE" w:rsidP="00DD7FC1">
            <w:pPr>
              <w:pStyle w:val="NoSpacing"/>
              <w:jc w:val="center"/>
            </w:pPr>
            <w:r w:rsidRPr="009C4175">
              <w:t>3</w:t>
            </w:r>
          </w:p>
        </w:tc>
      </w:tr>
      <w:tr w:rsidR="00C82BCE" w:rsidRPr="009C4175" w14:paraId="4BD757A8" w14:textId="77777777" w:rsidTr="00BD6D72">
        <w:trPr>
          <w:trHeight w:val="283"/>
        </w:trPr>
        <w:tc>
          <w:tcPr>
            <w:tcW w:w="272" w:type="pct"/>
          </w:tcPr>
          <w:p w14:paraId="34B7DC5B" w14:textId="77777777" w:rsidR="00C82BCE" w:rsidRPr="009C4175" w:rsidRDefault="00C82BCE" w:rsidP="00DD7FC1">
            <w:pPr>
              <w:pStyle w:val="NoSpacing"/>
              <w:jc w:val="center"/>
            </w:pPr>
            <w:r w:rsidRPr="009C4175">
              <w:t>13.</w:t>
            </w:r>
          </w:p>
        </w:tc>
        <w:tc>
          <w:tcPr>
            <w:tcW w:w="3878" w:type="pct"/>
            <w:gridSpan w:val="2"/>
          </w:tcPr>
          <w:p w14:paraId="0C8D62D5" w14:textId="77777777" w:rsidR="00C82BCE" w:rsidRPr="009C4175" w:rsidRDefault="00C82BCE" w:rsidP="00DD7FC1">
            <w:pPr>
              <w:pStyle w:val="NoSpacing"/>
              <w:jc w:val="both"/>
            </w:pPr>
            <w:r w:rsidRPr="00681CDF">
              <w:t>Enlist the CCPs for a bakery unit.</w:t>
            </w:r>
          </w:p>
        </w:tc>
        <w:tc>
          <w:tcPr>
            <w:tcW w:w="319" w:type="pct"/>
          </w:tcPr>
          <w:p w14:paraId="27153BB4" w14:textId="77777777" w:rsidR="00C82BCE" w:rsidRPr="009C4175" w:rsidRDefault="00C82BCE" w:rsidP="00DD7FC1">
            <w:pPr>
              <w:pStyle w:val="NoSpacing"/>
              <w:jc w:val="center"/>
            </w:pPr>
            <w:r w:rsidRPr="009C4175">
              <w:t>CO3</w:t>
            </w:r>
          </w:p>
        </w:tc>
        <w:tc>
          <w:tcPr>
            <w:tcW w:w="256" w:type="pct"/>
          </w:tcPr>
          <w:p w14:paraId="74A03650" w14:textId="77777777" w:rsidR="00C82BCE" w:rsidRPr="009C4175" w:rsidRDefault="00C82BCE" w:rsidP="00DD7FC1">
            <w:pPr>
              <w:pStyle w:val="NoSpacing"/>
              <w:jc w:val="center"/>
            </w:pPr>
            <w:r>
              <w:t>R</w:t>
            </w:r>
          </w:p>
        </w:tc>
        <w:tc>
          <w:tcPr>
            <w:tcW w:w="275" w:type="pct"/>
          </w:tcPr>
          <w:p w14:paraId="415097AB" w14:textId="77777777" w:rsidR="00C82BCE" w:rsidRPr="009C4175" w:rsidRDefault="00C82BCE" w:rsidP="00DD7FC1">
            <w:pPr>
              <w:pStyle w:val="NoSpacing"/>
              <w:jc w:val="center"/>
            </w:pPr>
            <w:r w:rsidRPr="009C4175">
              <w:t>3</w:t>
            </w:r>
          </w:p>
        </w:tc>
      </w:tr>
      <w:tr w:rsidR="00C82BCE" w:rsidRPr="009C4175" w14:paraId="039B39D5" w14:textId="77777777" w:rsidTr="00BD6D72">
        <w:trPr>
          <w:trHeight w:val="283"/>
        </w:trPr>
        <w:tc>
          <w:tcPr>
            <w:tcW w:w="272" w:type="pct"/>
          </w:tcPr>
          <w:p w14:paraId="1F4AAE63" w14:textId="77777777" w:rsidR="00C82BCE" w:rsidRPr="009C4175" w:rsidRDefault="00C82BCE" w:rsidP="00DD7FC1">
            <w:pPr>
              <w:pStyle w:val="NoSpacing"/>
              <w:jc w:val="center"/>
            </w:pPr>
            <w:r w:rsidRPr="009C4175">
              <w:t>14.</w:t>
            </w:r>
          </w:p>
        </w:tc>
        <w:tc>
          <w:tcPr>
            <w:tcW w:w="3878" w:type="pct"/>
            <w:gridSpan w:val="2"/>
          </w:tcPr>
          <w:p w14:paraId="0F10C417" w14:textId="77777777" w:rsidR="00C82BCE" w:rsidRPr="009C4175" w:rsidRDefault="00C82BCE" w:rsidP="00DD7FC1">
            <w:pPr>
              <w:pStyle w:val="NoSpacing"/>
              <w:jc w:val="both"/>
            </w:pPr>
            <w:r w:rsidRPr="000C12DA">
              <w:t>Mr. X wants to set up a dairy plant unit. He wants to buy an evaporator of 1000kg/h capacity. He observed that Mr. Y has an evaporator of 5</w:t>
            </w:r>
            <w:r>
              <w:t>0</w:t>
            </w:r>
            <w:r w:rsidRPr="000C12DA">
              <w:t>0 kg/h capacity that costs Rs. 5 Lakhs (bought in 201</w:t>
            </w:r>
            <w:r>
              <w:t>8</w:t>
            </w:r>
            <w:r w:rsidRPr="000C12DA">
              <w:t>). What will the projected cost of the evaporator that Mr. X wants to buy? Given – CEPCI index for 202</w:t>
            </w:r>
            <w:r>
              <w:t>4</w:t>
            </w:r>
            <w:r w:rsidRPr="000C12DA">
              <w:t xml:space="preserve"> and 201</w:t>
            </w:r>
            <w:r>
              <w:t>8</w:t>
            </w:r>
            <w:r w:rsidRPr="000C12DA">
              <w:t xml:space="preserve"> are 8</w:t>
            </w:r>
            <w:r>
              <w:t>5</w:t>
            </w:r>
            <w:r w:rsidRPr="000C12DA">
              <w:t xml:space="preserve">6 and </w:t>
            </w:r>
            <w:r>
              <w:t>6</w:t>
            </w:r>
            <w:r w:rsidRPr="000C12DA">
              <w:t>50.8 respectively.</w:t>
            </w:r>
          </w:p>
        </w:tc>
        <w:tc>
          <w:tcPr>
            <w:tcW w:w="319" w:type="pct"/>
          </w:tcPr>
          <w:p w14:paraId="113F5BB5" w14:textId="77777777" w:rsidR="00C82BCE" w:rsidRPr="009C4175" w:rsidRDefault="00C82BCE" w:rsidP="00DD7FC1">
            <w:pPr>
              <w:pStyle w:val="NoSpacing"/>
              <w:jc w:val="center"/>
            </w:pPr>
            <w:r w:rsidRPr="009C4175">
              <w:t>CO4</w:t>
            </w:r>
          </w:p>
        </w:tc>
        <w:tc>
          <w:tcPr>
            <w:tcW w:w="256" w:type="pct"/>
          </w:tcPr>
          <w:p w14:paraId="46ADEED1" w14:textId="77777777" w:rsidR="00C82BCE" w:rsidRPr="009C4175" w:rsidRDefault="00C82BCE" w:rsidP="00DD7FC1">
            <w:pPr>
              <w:pStyle w:val="NoSpacing"/>
              <w:jc w:val="center"/>
            </w:pPr>
            <w:r>
              <w:t>An</w:t>
            </w:r>
          </w:p>
        </w:tc>
        <w:tc>
          <w:tcPr>
            <w:tcW w:w="275" w:type="pct"/>
          </w:tcPr>
          <w:p w14:paraId="19AFAD62" w14:textId="77777777" w:rsidR="00C82BCE" w:rsidRPr="009C4175" w:rsidRDefault="00C82BCE" w:rsidP="00DD7FC1">
            <w:pPr>
              <w:pStyle w:val="NoSpacing"/>
              <w:jc w:val="center"/>
            </w:pPr>
            <w:r w:rsidRPr="009C4175">
              <w:t>3</w:t>
            </w:r>
          </w:p>
        </w:tc>
      </w:tr>
      <w:tr w:rsidR="00C82BCE" w:rsidRPr="009C4175" w14:paraId="640DF1C4" w14:textId="77777777" w:rsidTr="00BD6D72">
        <w:trPr>
          <w:trHeight w:val="283"/>
        </w:trPr>
        <w:tc>
          <w:tcPr>
            <w:tcW w:w="272" w:type="pct"/>
          </w:tcPr>
          <w:p w14:paraId="750660D0" w14:textId="77777777" w:rsidR="00C82BCE" w:rsidRPr="009C4175" w:rsidRDefault="00C82BCE" w:rsidP="00DD7FC1">
            <w:pPr>
              <w:pStyle w:val="NoSpacing"/>
              <w:jc w:val="center"/>
            </w:pPr>
            <w:r w:rsidRPr="009C4175">
              <w:t>15.</w:t>
            </w:r>
          </w:p>
        </w:tc>
        <w:tc>
          <w:tcPr>
            <w:tcW w:w="3878" w:type="pct"/>
            <w:gridSpan w:val="2"/>
          </w:tcPr>
          <w:p w14:paraId="10BD13DC" w14:textId="77777777" w:rsidR="00C82BCE" w:rsidRPr="009C4175" w:rsidRDefault="00C82BCE" w:rsidP="00DD7FC1">
            <w:pPr>
              <w:pStyle w:val="NoSpacing"/>
              <w:jc w:val="both"/>
            </w:pPr>
            <w:r>
              <w:t>E</w:t>
            </w:r>
            <w:r w:rsidRPr="00DD7FC1">
              <w:t>xplain t</w:t>
            </w:r>
            <w:r>
              <w:t>he Guthrie’s module cost method.</w:t>
            </w:r>
          </w:p>
        </w:tc>
        <w:tc>
          <w:tcPr>
            <w:tcW w:w="319" w:type="pct"/>
          </w:tcPr>
          <w:p w14:paraId="40AFA1FC" w14:textId="77777777" w:rsidR="00C82BCE" w:rsidRPr="009C4175" w:rsidRDefault="00C82BCE" w:rsidP="00DD7FC1">
            <w:pPr>
              <w:pStyle w:val="NoSpacing"/>
              <w:jc w:val="center"/>
            </w:pPr>
            <w:r w:rsidRPr="009C4175">
              <w:t>CO5</w:t>
            </w:r>
          </w:p>
        </w:tc>
        <w:tc>
          <w:tcPr>
            <w:tcW w:w="256" w:type="pct"/>
          </w:tcPr>
          <w:p w14:paraId="2CE609D4" w14:textId="77777777" w:rsidR="00C82BCE" w:rsidRPr="009C4175" w:rsidRDefault="00C82BCE" w:rsidP="00DD7FC1">
            <w:pPr>
              <w:pStyle w:val="NoSpacing"/>
              <w:jc w:val="center"/>
            </w:pPr>
            <w:r w:rsidRPr="009C4175">
              <w:t>A</w:t>
            </w:r>
          </w:p>
        </w:tc>
        <w:tc>
          <w:tcPr>
            <w:tcW w:w="275" w:type="pct"/>
          </w:tcPr>
          <w:p w14:paraId="1013D639" w14:textId="77777777" w:rsidR="00C82BCE" w:rsidRPr="009C4175" w:rsidRDefault="00C82BCE" w:rsidP="00DD7FC1">
            <w:pPr>
              <w:pStyle w:val="NoSpacing"/>
              <w:jc w:val="center"/>
            </w:pPr>
            <w:r w:rsidRPr="009C4175">
              <w:t>3</w:t>
            </w:r>
          </w:p>
        </w:tc>
      </w:tr>
      <w:tr w:rsidR="00C82BCE" w:rsidRPr="009C4175" w14:paraId="723D835D" w14:textId="77777777" w:rsidTr="00BD6D72">
        <w:trPr>
          <w:trHeight w:val="283"/>
        </w:trPr>
        <w:tc>
          <w:tcPr>
            <w:tcW w:w="272" w:type="pct"/>
          </w:tcPr>
          <w:p w14:paraId="0600DABA" w14:textId="77777777" w:rsidR="00C82BCE" w:rsidRPr="009C4175" w:rsidRDefault="00C82BCE" w:rsidP="00DD7FC1">
            <w:pPr>
              <w:pStyle w:val="NoSpacing"/>
              <w:jc w:val="center"/>
            </w:pPr>
            <w:r w:rsidRPr="009C4175">
              <w:t>16.</w:t>
            </w:r>
          </w:p>
        </w:tc>
        <w:tc>
          <w:tcPr>
            <w:tcW w:w="3878" w:type="pct"/>
            <w:gridSpan w:val="2"/>
          </w:tcPr>
          <w:p w14:paraId="69D3C1F9" w14:textId="77777777" w:rsidR="00C82BCE" w:rsidRPr="009C4175" w:rsidRDefault="00C82BCE" w:rsidP="00DD7FC1">
            <w:pPr>
              <w:pStyle w:val="NoSpacing"/>
              <w:jc w:val="both"/>
            </w:pPr>
            <w:r w:rsidRPr="000C12DA">
              <w:t xml:space="preserve">Mr. Fruitwala, a financial analyst, observed that the venture of XX has yielded </w:t>
            </w:r>
            <w:r>
              <w:t>55</w:t>
            </w:r>
            <w:r w:rsidRPr="000C12DA">
              <w:t xml:space="preserve"> crores of total returns in </w:t>
            </w:r>
            <w:r>
              <w:t>7</w:t>
            </w:r>
            <w:r w:rsidRPr="000C12DA">
              <w:t xml:space="preserve"> years. His initial investment was </w:t>
            </w:r>
            <w:r>
              <w:t>3</w:t>
            </w:r>
            <w:r w:rsidRPr="000C12DA">
              <w:t>.5 crore. Can you calculate the Rate of retu</w:t>
            </w:r>
            <w:r>
              <w:t>rn on investment of his venture?</w:t>
            </w:r>
          </w:p>
        </w:tc>
        <w:tc>
          <w:tcPr>
            <w:tcW w:w="319" w:type="pct"/>
          </w:tcPr>
          <w:p w14:paraId="7BC55455" w14:textId="77777777" w:rsidR="00C82BCE" w:rsidRPr="009C4175" w:rsidRDefault="00C82BCE" w:rsidP="00DD7FC1">
            <w:pPr>
              <w:pStyle w:val="NoSpacing"/>
              <w:jc w:val="center"/>
            </w:pPr>
            <w:r w:rsidRPr="009C4175">
              <w:t>CO6</w:t>
            </w:r>
          </w:p>
        </w:tc>
        <w:tc>
          <w:tcPr>
            <w:tcW w:w="256" w:type="pct"/>
          </w:tcPr>
          <w:p w14:paraId="5C4129C7" w14:textId="77777777" w:rsidR="00C82BCE" w:rsidRPr="009C4175" w:rsidRDefault="00C82BCE" w:rsidP="00DD7FC1">
            <w:pPr>
              <w:pStyle w:val="NoSpacing"/>
              <w:jc w:val="center"/>
            </w:pPr>
            <w:r>
              <w:t>An</w:t>
            </w:r>
          </w:p>
        </w:tc>
        <w:tc>
          <w:tcPr>
            <w:tcW w:w="275" w:type="pct"/>
          </w:tcPr>
          <w:p w14:paraId="4AEC9C85" w14:textId="77777777" w:rsidR="00C82BCE" w:rsidRPr="009C4175" w:rsidRDefault="00C82BCE" w:rsidP="00DD7FC1">
            <w:pPr>
              <w:pStyle w:val="NoSpacing"/>
              <w:jc w:val="center"/>
            </w:pPr>
            <w:r w:rsidRPr="009C4175">
              <w:t>3</w:t>
            </w:r>
          </w:p>
        </w:tc>
      </w:tr>
      <w:tr w:rsidR="00C82BCE" w:rsidRPr="009C4175" w14:paraId="4E9E396A" w14:textId="77777777" w:rsidTr="00517D3B">
        <w:trPr>
          <w:trHeight w:val="552"/>
        </w:trPr>
        <w:tc>
          <w:tcPr>
            <w:tcW w:w="5000" w:type="pct"/>
            <w:gridSpan w:val="6"/>
          </w:tcPr>
          <w:p w14:paraId="3CE579F3" w14:textId="77777777" w:rsidR="00C82BCE" w:rsidRPr="009C4175" w:rsidRDefault="00C82BCE" w:rsidP="00DD7FC1">
            <w:pPr>
              <w:jc w:val="center"/>
              <w:rPr>
                <w:b/>
              </w:rPr>
            </w:pPr>
            <w:r w:rsidRPr="009C4175">
              <w:rPr>
                <w:b/>
              </w:rPr>
              <w:t>PART – C (6 X 12 = 72 MARKS)</w:t>
            </w:r>
          </w:p>
          <w:p w14:paraId="4A844029" w14:textId="77777777" w:rsidR="00C82BCE" w:rsidRPr="009C4175" w:rsidRDefault="00C82BCE" w:rsidP="00DD7FC1">
            <w:pPr>
              <w:jc w:val="center"/>
              <w:rPr>
                <w:b/>
              </w:rPr>
            </w:pPr>
            <w:r w:rsidRPr="009C4175">
              <w:rPr>
                <w:b/>
              </w:rPr>
              <w:t>(Answer any five Questions from Q. No. 17 to 23, Q. No. 24 is Compulsory)</w:t>
            </w:r>
          </w:p>
        </w:tc>
      </w:tr>
      <w:tr w:rsidR="00C82BCE" w:rsidRPr="009C4175" w14:paraId="4AF14128" w14:textId="77777777" w:rsidTr="00BD6D72">
        <w:trPr>
          <w:trHeight w:val="283"/>
        </w:trPr>
        <w:tc>
          <w:tcPr>
            <w:tcW w:w="272" w:type="pct"/>
          </w:tcPr>
          <w:p w14:paraId="270D6D27" w14:textId="77777777" w:rsidR="00C82BCE" w:rsidRPr="009C4175" w:rsidRDefault="00C82BCE" w:rsidP="00DD7FC1">
            <w:pPr>
              <w:jc w:val="center"/>
            </w:pPr>
            <w:r w:rsidRPr="009C4175">
              <w:t>17.</w:t>
            </w:r>
          </w:p>
        </w:tc>
        <w:tc>
          <w:tcPr>
            <w:tcW w:w="189" w:type="pct"/>
          </w:tcPr>
          <w:p w14:paraId="49213C3F" w14:textId="77777777" w:rsidR="00C82BCE" w:rsidRPr="009C4175" w:rsidRDefault="00C82BCE" w:rsidP="00DD7FC1">
            <w:pPr>
              <w:jc w:val="center"/>
            </w:pPr>
            <w:r w:rsidRPr="009C4175">
              <w:t>a.</w:t>
            </w:r>
          </w:p>
        </w:tc>
        <w:tc>
          <w:tcPr>
            <w:tcW w:w="3690" w:type="pct"/>
          </w:tcPr>
          <w:p w14:paraId="1B1116E1" w14:textId="77777777" w:rsidR="00C82BCE" w:rsidRPr="009C4175" w:rsidRDefault="00C82BCE" w:rsidP="00DD7FC1">
            <w:pPr>
              <w:jc w:val="both"/>
            </w:pPr>
            <w:r w:rsidRPr="00FC73C0">
              <w:rPr>
                <w:color w:val="000000"/>
              </w:rPr>
              <w:t xml:space="preserve">Mr.A wants to set up an industry manufacturing </w:t>
            </w:r>
            <w:r>
              <w:rPr>
                <w:color w:val="000000"/>
              </w:rPr>
              <w:t xml:space="preserve">120 </w:t>
            </w:r>
            <w:r w:rsidRPr="00FC73C0">
              <w:rPr>
                <w:color w:val="000000"/>
              </w:rPr>
              <w:t xml:space="preserve">kg/h of </w:t>
            </w:r>
            <w:r>
              <w:rPr>
                <w:color w:val="000000"/>
              </w:rPr>
              <w:t>tomato ketchup</w:t>
            </w:r>
            <w:r w:rsidRPr="00FC73C0">
              <w:rPr>
                <w:color w:val="000000"/>
              </w:rPr>
              <w:t>. He needs the process and the amount of raw materials required for the same. Can you help him?</w:t>
            </w:r>
          </w:p>
        </w:tc>
        <w:tc>
          <w:tcPr>
            <w:tcW w:w="319" w:type="pct"/>
          </w:tcPr>
          <w:p w14:paraId="79A76EFB" w14:textId="77777777" w:rsidR="00C82BCE" w:rsidRPr="009C4175" w:rsidRDefault="00C82BCE" w:rsidP="00DD7FC1">
            <w:pPr>
              <w:jc w:val="center"/>
            </w:pPr>
            <w:r>
              <w:t>CO1</w:t>
            </w:r>
          </w:p>
        </w:tc>
        <w:tc>
          <w:tcPr>
            <w:tcW w:w="256" w:type="pct"/>
          </w:tcPr>
          <w:p w14:paraId="27598AB2" w14:textId="77777777" w:rsidR="00C82BCE" w:rsidRPr="009C4175" w:rsidRDefault="00C82BCE" w:rsidP="00DD7FC1">
            <w:pPr>
              <w:jc w:val="center"/>
            </w:pPr>
            <w:r>
              <w:t>An</w:t>
            </w:r>
          </w:p>
        </w:tc>
        <w:tc>
          <w:tcPr>
            <w:tcW w:w="275" w:type="pct"/>
          </w:tcPr>
          <w:p w14:paraId="312A9DB7" w14:textId="77777777" w:rsidR="00C82BCE" w:rsidRPr="009C4175" w:rsidRDefault="00C82BCE" w:rsidP="00DD7FC1">
            <w:pPr>
              <w:jc w:val="center"/>
            </w:pPr>
            <w:r>
              <w:t>8</w:t>
            </w:r>
          </w:p>
        </w:tc>
      </w:tr>
      <w:tr w:rsidR="00C82BCE" w:rsidRPr="009C4175" w14:paraId="57A352AA" w14:textId="77777777" w:rsidTr="00BD6D72">
        <w:trPr>
          <w:trHeight w:val="283"/>
        </w:trPr>
        <w:tc>
          <w:tcPr>
            <w:tcW w:w="272" w:type="pct"/>
          </w:tcPr>
          <w:p w14:paraId="245D86E8" w14:textId="77777777" w:rsidR="00C82BCE" w:rsidRPr="009C4175" w:rsidRDefault="00C82BCE" w:rsidP="00DD7FC1">
            <w:pPr>
              <w:jc w:val="center"/>
            </w:pPr>
          </w:p>
        </w:tc>
        <w:tc>
          <w:tcPr>
            <w:tcW w:w="189" w:type="pct"/>
          </w:tcPr>
          <w:p w14:paraId="330D30EC" w14:textId="77777777" w:rsidR="00C82BCE" w:rsidRPr="009C4175" w:rsidRDefault="00C82BCE" w:rsidP="00DD7FC1">
            <w:pPr>
              <w:jc w:val="center"/>
            </w:pPr>
            <w:r w:rsidRPr="009C4175">
              <w:t>b.</w:t>
            </w:r>
          </w:p>
        </w:tc>
        <w:tc>
          <w:tcPr>
            <w:tcW w:w="3690" w:type="pct"/>
          </w:tcPr>
          <w:p w14:paraId="1C1AA1E2" w14:textId="77777777" w:rsidR="00C82BCE" w:rsidRPr="009C4175" w:rsidRDefault="00C82BCE" w:rsidP="00DD7FC1">
            <w:pPr>
              <w:jc w:val="both"/>
              <w:rPr>
                <w:bCs/>
              </w:rPr>
            </w:pPr>
            <w:r w:rsidRPr="002757F2">
              <w:rPr>
                <w:color w:val="000000"/>
              </w:rPr>
              <w:t>E</w:t>
            </w:r>
            <w:r>
              <w:rPr>
                <w:color w:val="000000"/>
              </w:rPr>
              <w:t>xplain</w:t>
            </w:r>
            <w:r w:rsidRPr="002757F2">
              <w:rPr>
                <w:color w:val="000000"/>
              </w:rPr>
              <w:t xml:space="preserve"> the importance of material and energy balances in the food industry.</w:t>
            </w:r>
          </w:p>
        </w:tc>
        <w:tc>
          <w:tcPr>
            <w:tcW w:w="319" w:type="pct"/>
          </w:tcPr>
          <w:p w14:paraId="44C10DE7" w14:textId="77777777" w:rsidR="00C82BCE" w:rsidRPr="009C4175" w:rsidRDefault="00C82BCE" w:rsidP="00DD7FC1">
            <w:pPr>
              <w:jc w:val="center"/>
            </w:pPr>
            <w:r w:rsidRPr="009C4175">
              <w:t>CO1</w:t>
            </w:r>
          </w:p>
        </w:tc>
        <w:tc>
          <w:tcPr>
            <w:tcW w:w="256" w:type="pct"/>
          </w:tcPr>
          <w:p w14:paraId="3D3F369A" w14:textId="77777777" w:rsidR="00C82BCE" w:rsidRPr="009C4175" w:rsidRDefault="00C82BCE" w:rsidP="00DD7FC1">
            <w:pPr>
              <w:jc w:val="center"/>
            </w:pPr>
            <w:r>
              <w:t>U</w:t>
            </w:r>
          </w:p>
        </w:tc>
        <w:tc>
          <w:tcPr>
            <w:tcW w:w="275" w:type="pct"/>
          </w:tcPr>
          <w:p w14:paraId="3D1E8A10" w14:textId="77777777" w:rsidR="00C82BCE" w:rsidRPr="009C4175" w:rsidRDefault="00C82BCE" w:rsidP="00DD7FC1">
            <w:pPr>
              <w:jc w:val="center"/>
            </w:pPr>
            <w:r>
              <w:t>4</w:t>
            </w:r>
          </w:p>
        </w:tc>
      </w:tr>
      <w:tr w:rsidR="00C82BCE" w:rsidRPr="009C4175" w14:paraId="5203EA3F" w14:textId="77777777" w:rsidTr="00BD6D72">
        <w:trPr>
          <w:trHeight w:val="283"/>
        </w:trPr>
        <w:tc>
          <w:tcPr>
            <w:tcW w:w="272" w:type="pct"/>
          </w:tcPr>
          <w:p w14:paraId="2FA72F35" w14:textId="77777777" w:rsidR="00C82BCE" w:rsidRPr="009C4175" w:rsidRDefault="00C82BCE" w:rsidP="00DD7FC1">
            <w:pPr>
              <w:jc w:val="center"/>
            </w:pPr>
          </w:p>
        </w:tc>
        <w:tc>
          <w:tcPr>
            <w:tcW w:w="189" w:type="pct"/>
          </w:tcPr>
          <w:p w14:paraId="3BCAC9DD" w14:textId="77777777" w:rsidR="00C82BCE" w:rsidRPr="009C4175" w:rsidRDefault="00C82BCE" w:rsidP="00DD7FC1">
            <w:pPr>
              <w:jc w:val="center"/>
            </w:pPr>
          </w:p>
        </w:tc>
        <w:tc>
          <w:tcPr>
            <w:tcW w:w="3690" w:type="pct"/>
          </w:tcPr>
          <w:p w14:paraId="6DAEF34E" w14:textId="77777777" w:rsidR="00C82BCE" w:rsidRPr="009C4175" w:rsidRDefault="00C82BCE" w:rsidP="00DD7FC1">
            <w:pPr>
              <w:jc w:val="both"/>
            </w:pPr>
          </w:p>
        </w:tc>
        <w:tc>
          <w:tcPr>
            <w:tcW w:w="319" w:type="pct"/>
          </w:tcPr>
          <w:p w14:paraId="6BB8F73C" w14:textId="77777777" w:rsidR="00C82BCE" w:rsidRPr="009C4175" w:rsidRDefault="00C82BCE" w:rsidP="00DD7FC1">
            <w:pPr>
              <w:jc w:val="center"/>
            </w:pPr>
          </w:p>
        </w:tc>
        <w:tc>
          <w:tcPr>
            <w:tcW w:w="256" w:type="pct"/>
          </w:tcPr>
          <w:p w14:paraId="31F1BB66" w14:textId="77777777" w:rsidR="00C82BCE" w:rsidRPr="009C4175" w:rsidRDefault="00C82BCE" w:rsidP="00DD7FC1">
            <w:pPr>
              <w:jc w:val="center"/>
            </w:pPr>
          </w:p>
        </w:tc>
        <w:tc>
          <w:tcPr>
            <w:tcW w:w="275" w:type="pct"/>
          </w:tcPr>
          <w:p w14:paraId="21AF029C" w14:textId="77777777" w:rsidR="00C82BCE" w:rsidRPr="009C4175" w:rsidRDefault="00C82BCE" w:rsidP="00DD7FC1">
            <w:pPr>
              <w:jc w:val="center"/>
            </w:pPr>
          </w:p>
        </w:tc>
      </w:tr>
      <w:tr w:rsidR="00C82BCE" w:rsidRPr="009C4175" w14:paraId="3A60F278" w14:textId="77777777" w:rsidTr="00BD6D72">
        <w:trPr>
          <w:trHeight w:val="283"/>
        </w:trPr>
        <w:tc>
          <w:tcPr>
            <w:tcW w:w="272" w:type="pct"/>
          </w:tcPr>
          <w:p w14:paraId="7B3E48FA" w14:textId="77777777" w:rsidR="00C82BCE" w:rsidRPr="009C4175" w:rsidRDefault="00C82BCE" w:rsidP="00DD7FC1">
            <w:pPr>
              <w:jc w:val="center"/>
            </w:pPr>
            <w:r w:rsidRPr="009C4175">
              <w:t>18.</w:t>
            </w:r>
          </w:p>
        </w:tc>
        <w:tc>
          <w:tcPr>
            <w:tcW w:w="189" w:type="pct"/>
          </w:tcPr>
          <w:p w14:paraId="1F8293B6" w14:textId="77777777" w:rsidR="00C82BCE" w:rsidRPr="009C4175" w:rsidRDefault="00C82BCE" w:rsidP="00DD7FC1">
            <w:pPr>
              <w:jc w:val="center"/>
            </w:pPr>
            <w:r w:rsidRPr="009C4175">
              <w:t>a.</w:t>
            </w:r>
          </w:p>
        </w:tc>
        <w:tc>
          <w:tcPr>
            <w:tcW w:w="3690" w:type="pct"/>
          </w:tcPr>
          <w:p w14:paraId="6F696E61" w14:textId="77777777" w:rsidR="00C82BCE" w:rsidRPr="009C4175" w:rsidRDefault="00C82BCE" w:rsidP="00EC0D09">
            <w:pPr>
              <w:jc w:val="both"/>
            </w:pPr>
            <w:r w:rsidRPr="00BD6D72">
              <w:t xml:space="preserve">BB wants your input on the site selection for </w:t>
            </w:r>
            <w:r>
              <w:t>jackfruit</w:t>
            </w:r>
            <w:r w:rsidRPr="00BD6D72">
              <w:t xml:space="preserve"> processing industry. Can you advise him</w:t>
            </w:r>
            <w:r>
              <w:t>?</w:t>
            </w:r>
          </w:p>
        </w:tc>
        <w:tc>
          <w:tcPr>
            <w:tcW w:w="319" w:type="pct"/>
          </w:tcPr>
          <w:p w14:paraId="3ABC6118" w14:textId="77777777" w:rsidR="00C82BCE" w:rsidRPr="009C4175" w:rsidRDefault="00C82BCE" w:rsidP="00DD7FC1">
            <w:pPr>
              <w:jc w:val="center"/>
            </w:pPr>
            <w:r w:rsidRPr="009C4175">
              <w:t>CO2</w:t>
            </w:r>
          </w:p>
        </w:tc>
        <w:tc>
          <w:tcPr>
            <w:tcW w:w="256" w:type="pct"/>
          </w:tcPr>
          <w:p w14:paraId="67E5B83F" w14:textId="77777777" w:rsidR="00C82BCE" w:rsidRPr="009C4175" w:rsidRDefault="00C82BCE" w:rsidP="00DD7FC1">
            <w:pPr>
              <w:jc w:val="center"/>
            </w:pPr>
            <w:r>
              <w:t>U</w:t>
            </w:r>
          </w:p>
        </w:tc>
        <w:tc>
          <w:tcPr>
            <w:tcW w:w="275" w:type="pct"/>
          </w:tcPr>
          <w:p w14:paraId="72DA439E" w14:textId="77777777" w:rsidR="00C82BCE" w:rsidRPr="009C4175" w:rsidRDefault="00C82BCE" w:rsidP="00DD7FC1">
            <w:pPr>
              <w:jc w:val="center"/>
            </w:pPr>
            <w:r>
              <w:t>8</w:t>
            </w:r>
          </w:p>
        </w:tc>
      </w:tr>
      <w:tr w:rsidR="00C82BCE" w:rsidRPr="009C4175" w14:paraId="14E0AD15" w14:textId="77777777" w:rsidTr="00BD6D72">
        <w:trPr>
          <w:trHeight w:val="283"/>
        </w:trPr>
        <w:tc>
          <w:tcPr>
            <w:tcW w:w="272" w:type="pct"/>
          </w:tcPr>
          <w:p w14:paraId="3442B8FD" w14:textId="77777777" w:rsidR="00C82BCE" w:rsidRPr="009C4175" w:rsidRDefault="00C82BCE" w:rsidP="00DD7FC1">
            <w:pPr>
              <w:jc w:val="center"/>
            </w:pPr>
          </w:p>
        </w:tc>
        <w:tc>
          <w:tcPr>
            <w:tcW w:w="189" w:type="pct"/>
          </w:tcPr>
          <w:p w14:paraId="7EBFA21D" w14:textId="77777777" w:rsidR="00C82BCE" w:rsidRPr="009C4175" w:rsidRDefault="00C82BCE" w:rsidP="00DD7FC1">
            <w:pPr>
              <w:jc w:val="center"/>
            </w:pPr>
            <w:r w:rsidRPr="009C4175">
              <w:t>b.</w:t>
            </w:r>
          </w:p>
        </w:tc>
        <w:tc>
          <w:tcPr>
            <w:tcW w:w="3690" w:type="pct"/>
          </w:tcPr>
          <w:p w14:paraId="18BB3B6F" w14:textId="77777777" w:rsidR="00C82BCE" w:rsidRPr="009C4175" w:rsidRDefault="00C82BCE" w:rsidP="00DD7FC1">
            <w:pPr>
              <w:jc w:val="both"/>
            </w:pPr>
            <w:r w:rsidRPr="00E32EE6">
              <w:t>Differentiate between a product layout and a process layout.</w:t>
            </w:r>
          </w:p>
        </w:tc>
        <w:tc>
          <w:tcPr>
            <w:tcW w:w="319" w:type="pct"/>
          </w:tcPr>
          <w:p w14:paraId="61E3BF67" w14:textId="77777777" w:rsidR="00C82BCE" w:rsidRPr="009C4175" w:rsidRDefault="00C82BCE" w:rsidP="00DD7FC1">
            <w:pPr>
              <w:jc w:val="center"/>
            </w:pPr>
            <w:r>
              <w:t>CO2</w:t>
            </w:r>
          </w:p>
        </w:tc>
        <w:tc>
          <w:tcPr>
            <w:tcW w:w="256" w:type="pct"/>
          </w:tcPr>
          <w:p w14:paraId="7932C774" w14:textId="77777777" w:rsidR="00C82BCE" w:rsidRPr="009C4175" w:rsidRDefault="00C82BCE" w:rsidP="00DD7FC1">
            <w:pPr>
              <w:jc w:val="center"/>
            </w:pPr>
            <w:r>
              <w:t>U</w:t>
            </w:r>
          </w:p>
        </w:tc>
        <w:tc>
          <w:tcPr>
            <w:tcW w:w="275" w:type="pct"/>
          </w:tcPr>
          <w:p w14:paraId="2C1AA2B4" w14:textId="77777777" w:rsidR="00C82BCE" w:rsidRPr="009C4175" w:rsidRDefault="00C82BCE" w:rsidP="00DD7FC1">
            <w:pPr>
              <w:jc w:val="center"/>
            </w:pPr>
            <w:r>
              <w:t>4</w:t>
            </w:r>
          </w:p>
        </w:tc>
      </w:tr>
      <w:tr w:rsidR="00C82BCE" w:rsidRPr="009C4175" w14:paraId="60343E66" w14:textId="77777777" w:rsidTr="00BD6D72">
        <w:trPr>
          <w:trHeight w:val="283"/>
        </w:trPr>
        <w:tc>
          <w:tcPr>
            <w:tcW w:w="272" w:type="pct"/>
          </w:tcPr>
          <w:p w14:paraId="0A5CC25E" w14:textId="77777777" w:rsidR="00C82BCE" w:rsidRPr="009C4175" w:rsidRDefault="00C82BCE" w:rsidP="00DD7FC1">
            <w:pPr>
              <w:jc w:val="center"/>
            </w:pPr>
          </w:p>
        </w:tc>
        <w:tc>
          <w:tcPr>
            <w:tcW w:w="189" w:type="pct"/>
          </w:tcPr>
          <w:p w14:paraId="23994B6B" w14:textId="77777777" w:rsidR="00C82BCE" w:rsidRPr="009C4175" w:rsidRDefault="00C82BCE" w:rsidP="00DD7FC1">
            <w:pPr>
              <w:jc w:val="center"/>
            </w:pPr>
          </w:p>
        </w:tc>
        <w:tc>
          <w:tcPr>
            <w:tcW w:w="3690" w:type="pct"/>
          </w:tcPr>
          <w:p w14:paraId="4AEF1559" w14:textId="77777777" w:rsidR="00C82BCE" w:rsidRPr="009C4175" w:rsidRDefault="00C82BCE" w:rsidP="00DD7FC1">
            <w:pPr>
              <w:jc w:val="both"/>
            </w:pPr>
          </w:p>
        </w:tc>
        <w:tc>
          <w:tcPr>
            <w:tcW w:w="319" w:type="pct"/>
          </w:tcPr>
          <w:p w14:paraId="5112CA21" w14:textId="77777777" w:rsidR="00C82BCE" w:rsidRPr="009C4175" w:rsidRDefault="00C82BCE" w:rsidP="00DD7FC1">
            <w:pPr>
              <w:jc w:val="center"/>
            </w:pPr>
          </w:p>
        </w:tc>
        <w:tc>
          <w:tcPr>
            <w:tcW w:w="256" w:type="pct"/>
          </w:tcPr>
          <w:p w14:paraId="58E122D0" w14:textId="77777777" w:rsidR="00C82BCE" w:rsidRPr="009C4175" w:rsidRDefault="00C82BCE" w:rsidP="00DD7FC1">
            <w:pPr>
              <w:jc w:val="center"/>
            </w:pPr>
          </w:p>
        </w:tc>
        <w:tc>
          <w:tcPr>
            <w:tcW w:w="275" w:type="pct"/>
          </w:tcPr>
          <w:p w14:paraId="500162B3" w14:textId="77777777" w:rsidR="00C82BCE" w:rsidRPr="009C4175" w:rsidRDefault="00C82BCE" w:rsidP="00DD7FC1">
            <w:pPr>
              <w:jc w:val="center"/>
            </w:pPr>
          </w:p>
        </w:tc>
      </w:tr>
      <w:tr w:rsidR="00C82BCE" w:rsidRPr="009C4175" w14:paraId="2CBFE567" w14:textId="77777777" w:rsidTr="00BD6D72">
        <w:trPr>
          <w:trHeight w:val="283"/>
        </w:trPr>
        <w:tc>
          <w:tcPr>
            <w:tcW w:w="272" w:type="pct"/>
          </w:tcPr>
          <w:p w14:paraId="4F4AB2EF" w14:textId="77777777" w:rsidR="00C82BCE" w:rsidRPr="009C4175" w:rsidRDefault="00C82BCE" w:rsidP="00DD7FC1">
            <w:pPr>
              <w:jc w:val="center"/>
            </w:pPr>
            <w:r w:rsidRPr="009C4175">
              <w:t>19.</w:t>
            </w:r>
          </w:p>
        </w:tc>
        <w:tc>
          <w:tcPr>
            <w:tcW w:w="189" w:type="pct"/>
          </w:tcPr>
          <w:p w14:paraId="7FBF5988" w14:textId="77777777" w:rsidR="00C82BCE" w:rsidRPr="009C4175" w:rsidRDefault="00C82BCE" w:rsidP="00DD7FC1">
            <w:pPr>
              <w:jc w:val="center"/>
            </w:pPr>
            <w:r w:rsidRPr="009C4175">
              <w:t>a.</w:t>
            </w:r>
          </w:p>
        </w:tc>
        <w:tc>
          <w:tcPr>
            <w:tcW w:w="3690" w:type="pct"/>
          </w:tcPr>
          <w:p w14:paraId="6ADAA705" w14:textId="77777777" w:rsidR="00C82BCE" w:rsidRPr="009C4175" w:rsidRDefault="00C82BCE" w:rsidP="00DD7FC1">
            <w:pPr>
              <w:jc w:val="both"/>
            </w:pPr>
            <w:r>
              <w:t>L</w:t>
            </w:r>
            <w:r w:rsidRPr="00BD6D72">
              <w:t>ist the 10 principles of sanitary design</w:t>
            </w:r>
            <w:r>
              <w:t>.</w:t>
            </w:r>
          </w:p>
        </w:tc>
        <w:tc>
          <w:tcPr>
            <w:tcW w:w="319" w:type="pct"/>
          </w:tcPr>
          <w:p w14:paraId="61466B51" w14:textId="77777777" w:rsidR="00C82BCE" w:rsidRPr="009C4175" w:rsidRDefault="00C82BCE" w:rsidP="00DD7FC1">
            <w:pPr>
              <w:jc w:val="center"/>
            </w:pPr>
            <w:r w:rsidRPr="009C4175">
              <w:t>CO3</w:t>
            </w:r>
          </w:p>
        </w:tc>
        <w:tc>
          <w:tcPr>
            <w:tcW w:w="256" w:type="pct"/>
          </w:tcPr>
          <w:p w14:paraId="658FF00B" w14:textId="77777777" w:rsidR="00C82BCE" w:rsidRPr="009C4175" w:rsidRDefault="00C82BCE" w:rsidP="00DD7FC1">
            <w:pPr>
              <w:jc w:val="center"/>
            </w:pPr>
            <w:r>
              <w:t>U</w:t>
            </w:r>
          </w:p>
        </w:tc>
        <w:tc>
          <w:tcPr>
            <w:tcW w:w="275" w:type="pct"/>
          </w:tcPr>
          <w:p w14:paraId="5DF8CC3B" w14:textId="77777777" w:rsidR="00C82BCE" w:rsidRPr="009C4175" w:rsidRDefault="00C82BCE" w:rsidP="00DD7FC1">
            <w:pPr>
              <w:jc w:val="center"/>
            </w:pPr>
            <w:r>
              <w:t>6</w:t>
            </w:r>
          </w:p>
        </w:tc>
      </w:tr>
      <w:tr w:rsidR="00C82BCE" w:rsidRPr="009C4175" w14:paraId="78BC1F63" w14:textId="77777777" w:rsidTr="00BD6D72">
        <w:trPr>
          <w:trHeight w:val="283"/>
        </w:trPr>
        <w:tc>
          <w:tcPr>
            <w:tcW w:w="272" w:type="pct"/>
          </w:tcPr>
          <w:p w14:paraId="58D05E75" w14:textId="77777777" w:rsidR="00C82BCE" w:rsidRPr="009C4175" w:rsidRDefault="00C82BCE" w:rsidP="00DD7FC1">
            <w:pPr>
              <w:jc w:val="center"/>
            </w:pPr>
          </w:p>
        </w:tc>
        <w:tc>
          <w:tcPr>
            <w:tcW w:w="189" w:type="pct"/>
          </w:tcPr>
          <w:p w14:paraId="4CC497A1" w14:textId="77777777" w:rsidR="00C82BCE" w:rsidRPr="009C4175" w:rsidRDefault="00C82BCE" w:rsidP="00DD7FC1">
            <w:pPr>
              <w:jc w:val="center"/>
            </w:pPr>
            <w:r w:rsidRPr="009C4175">
              <w:t>b.</w:t>
            </w:r>
          </w:p>
        </w:tc>
        <w:tc>
          <w:tcPr>
            <w:tcW w:w="3690" w:type="pct"/>
          </w:tcPr>
          <w:p w14:paraId="2CF9CF42" w14:textId="77777777" w:rsidR="00C82BCE" w:rsidRPr="009C4175" w:rsidRDefault="00C82BCE" w:rsidP="00DD7FC1">
            <w:pPr>
              <w:jc w:val="both"/>
              <w:rPr>
                <w:bCs/>
              </w:rPr>
            </w:pPr>
            <w:r w:rsidRPr="00E32EE6">
              <w:rPr>
                <w:color w:val="000000"/>
              </w:rPr>
              <w:t>Give your suggestions on the material of construction of pipes for an orange juice concentrate unit based on the principles of sanitary design</w:t>
            </w:r>
          </w:p>
        </w:tc>
        <w:tc>
          <w:tcPr>
            <w:tcW w:w="319" w:type="pct"/>
          </w:tcPr>
          <w:p w14:paraId="0690F3AB" w14:textId="77777777" w:rsidR="00C82BCE" w:rsidRPr="009C4175" w:rsidRDefault="00C82BCE" w:rsidP="00DD7FC1">
            <w:pPr>
              <w:jc w:val="center"/>
            </w:pPr>
            <w:r>
              <w:t>CO3</w:t>
            </w:r>
          </w:p>
        </w:tc>
        <w:tc>
          <w:tcPr>
            <w:tcW w:w="256" w:type="pct"/>
          </w:tcPr>
          <w:p w14:paraId="01E08EB0" w14:textId="77777777" w:rsidR="00C82BCE" w:rsidRPr="009C4175" w:rsidRDefault="00C82BCE" w:rsidP="00DD7FC1">
            <w:pPr>
              <w:jc w:val="center"/>
            </w:pPr>
            <w:r>
              <w:t>U</w:t>
            </w:r>
          </w:p>
        </w:tc>
        <w:tc>
          <w:tcPr>
            <w:tcW w:w="275" w:type="pct"/>
          </w:tcPr>
          <w:p w14:paraId="1ECEA5D2" w14:textId="77777777" w:rsidR="00C82BCE" w:rsidRPr="009C4175" w:rsidRDefault="00C82BCE" w:rsidP="00DD7FC1">
            <w:pPr>
              <w:jc w:val="center"/>
            </w:pPr>
            <w:r>
              <w:t>6</w:t>
            </w:r>
          </w:p>
        </w:tc>
      </w:tr>
      <w:tr w:rsidR="00C82BCE" w:rsidRPr="009C4175" w14:paraId="71461948" w14:textId="77777777" w:rsidTr="00BD6D72">
        <w:trPr>
          <w:trHeight w:val="283"/>
        </w:trPr>
        <w:tc>
          <w:tcPr>
            <w:tcW w:w="272" w:type="pct"/>
          </w:tcPr>
          <w:p w14:paraId="640D0F5A" w14:textId="77777777" w:rsidR="00C82BCE" w:rsidRPr="009C4175" w:rsidRDefault="00C82BCE" w:rsidP="00DD7FC1">
            <w:pPr>
              <w:jc w:val="center"/>
            </w:pPr>
          </w:p>
        </w:tc>
        <w:tc>
          <w:tcPr>
            <w:tcW w:w="189" w:type="pct"/>
          </w:tcPr>
          <w:p w14:paraId="6412C93C" w14:textId="77777777" w:rsidR="00C82BCE" w:rsidRPr="009C4175" w:rsidRDefault="00C82BCE" w:rsidP="00DD7FC1">
            <w:pPr>
              <w:jc w:val="center"/>
            </w:pPr>
          </w:p>
        </w:tc>
        <w:tc>
          <w:tcPr>
            <w:tcW w:w="3690" w:type="pct"/>
          </w:tcPr>
          <w:p w14:paraId="3FBEDEF6" w14:textId="77777777" w:rsidR="00C82BCE" w:rsidRPr="009C4175" w:rsidRDefault="00C82BCE" w:rsidP="00DD7FC1">
            <w:pPr>
              <w:jc w:val="both"/>
            </w:pPr>
          </w:p>
        </w:tc>
        <w:tc>
          <w:tcPr>
            <w:tcW w:w="319" w:type="pct"/>
          </w:tcPr>
          <w:p w14:paraId="187C46E1" w14:textId="77777777" w:rsidR="00C82BCE" w:rsidRPr="009C4175" w:rsidRDefault="00C82BCE" w:rsidP="00DD7FC1">
            <w:pPr>
              <w:jc w:val="center"/>
            </w:pPr>
          </w:p>
        </w:tc>
        <w:tc>
          <w:tcPr>
            <w:tcW w:w="256" w:type="pct"/>
          </w:tcPr>
          <w:p w14:paraId="72B7F276" w14:textId="77777777" w:rsidR="00C82BCE" w:rsidRPr="009C4175" w:rsidRDefault="00C82BCE" w:rsidP="00DD7FC1">
            <w:pPr>
              <w:jc w:val="center"/>
            </w:pPr>
          </w:p>
        </w:tc>
        <w:tc>
          <w:tcPr>
            <w:tcW w:w="275" w:type="pct"/>
          </w:tcPr>
          <w:p w14:paraId="15DD9913" w14:textId="77777777" w:rsidR="00C82BCE" w:rsidRPr="009C4175" w:rsidRDefault="00C82BCE" w:rsidP="00DD7FC1">
            <w:pPr>
              <w:jc w:val="center"/>
            </w:pPr>
          </w:p>
        </w:tc>
      </w:tr>
      <w:tr w:rsidR="00C82BCE" w:rsidRPr="009C4175" w14:paraId="6A6537B1" w14:textId="77777777" w:rsidTr="00BD6D72">
        <w:trPr>
          <w:trHeight w:val="283"/>
        </w:trPr>
        <w:tc>
          <w:tcPr>
            <w:tcW w:w="272" w:type="pct"/>
          </w:tcPr>
          <w:p w14:paraId="2944E5E1" w14:textId="77777777" w:rsidR="00C82BCE" w:rsidRPr="009C4175" w:rsidRDefault="00C82BCE" w:rsidP="00DD7FC1">
            <w:pPr>
              <w:jc w:val="center"/>
            </w:pPr>
            <w:r w:rsidRPr="009C4175">
              <w:t>20.</w:t>
            </w:r>
          </w:p>
        </w:tc>
        <w:tc>
          <w:tcPr>
            <w:tcW w:w="189" w:type="pct"/>
          </w:tcPr>
          <w:p w14:paraId="5333B2FE" w14:textId="77777777" w:rsidR="00C82BCE" w:rsidRPr="009C4175" w:rsidRDefault="00C82BCE" w:rsidP="00DD7FC1">
            <w:pPr>
              <w:jc w:val="center"/>
            </w:pPr>
          </w:p>
        </w:tc>
        <w:tc>
          <w:tcPr>
            <w:tcW w:w="3690" w:type="pct"/>
          </w:tcPr>
          <w:p w14:paraId="01669457" w14:textId="77777777" w:rsidR="00C82BCE" w:rsidRPr="009C4175" w:rsidRDefault="00C82BCE" w:rsidP="00DD7FC1">
            <w:pPr>
              <w:jc w:val="both"/>
            </w:pPr>
            <w:r w:rsidRPr="00C90C82">
              <w:rPr>
                <w:i/>
              </w:rPr>
              <w:t>Iniya</w:t>
            </w:r>
            <w:r>
              <w:t xml:space="preserve"> sweets wants your suggestions on deciding the technical feasibility of starting a milk processing industry. Can you help them on this?</w:t>
            </w:r>
          </w:p>
        </w:tc>
        <w:tc>
          <w:tcPr>
            <w:tcW w:w="319" w:type="pct"/>
          </w:tcPr>
          <w:p w14:paraId="57558DD1" w14:textId="77777777" w:rsidR="00C82BCE" w:rsidRPr="009C4175" w:rsidRDefault="00C82BCE" w:rsidP="00DD7FC1">
            <w:pPr>
              <w:jc w:val="center"/>
            </w:pPr>
            <w:r w:rsidRPr="009C4175">
              <w:t>CO</w:t>
            </w:r>
            <w:r>
              <w:t>1</w:t>
            </w:r>
          </w:p>
        </w:tc>
        <w:tc>
          <w:tcPr>
            <w:tcW w:w="256" w:type="pct"/>
          </w:tcPr>
          <w:p w14:paraId="082E7E52" w14:textId="77777777" w:rsidR="00C82BCE" w:rsidRPr="009C4175" w:rsidRDefault="00C82BCE" w:rsidP="00DD7FC1">
            <w:pPr>
              <w:jc w:val="center"/>
            </w:pPr>
            <w:r>
              <w:t>A</w:t>
            </w:r>
          </w:p>
        </w:tc>
        <w:tc>
          <w:tcPr>
            <w:tcW w:w="275" w:type="pct"/>
          </w:tcPr>
          <w:p w14:paraId="7AB0C43C" w14:textId="77777777" w:rsidR="00C82BCE" w:rsidRPr="009C4175" w:rsidRDefault="00C82BCE" w:rsidP="00DD7FC1">
            <w:pPr>
              <w:jc w:val="center"/>
            </w:pPr>
            <w:r w:rsidRPr="009C4175">
              <w:t>12</w:t>
            </w:r>
          </w:p>
        </w:tc>
      </w:tr>
      <w:tr w:rsidR="00C82BCE" w:rsidRPr="009C4175" w14:paraId="126A3D97" w14:textId="77777777" w:rsidTr="00BD6D72">
        <w:trPr>
          <w:trHeight w:val="283"/>
        </w:trPr>
        <w:tc>
          <w:tcPr>
            <w:tcW w:w="272" w:type="pct"/>
          </w:tcPr>
          <w:p w14:paraId="481671EB" w14:textId="77777777" w:rsidR="00C82BCE" w:rsidRPr="009C4175" w:rsidRDefault="00C82BCE" w:rsidP="00DD7FC1">
            <w:pPr>
              <w:jc w:val="center"/>
            </w:pPr>
          </w:p>
        </w:tc>
        <w:tc>
          <w:tcPr>
            <w:tcW w:w="189" w:type="pct"/>
          </w:tcPr>
          <w:p w14:paraId="201D1E70" w14:textId="77777777" w:rsidR="00C82BCE" w:rsidRPr="009C4175" w:rsidRDefault="00C82BCE" w:rsidP="00DD7FC1">
            <w:pPr>
              <w:jc w:val="center"/>
            </w:pPr>
          </w:p>
        </w:tc>
        <w:tc>
          <w:tcPr>
            <w:tcW w:w="3690" w:type="pct"/>
          </w:tcPr>
          <w:p w14:paraId="18256EE7" w14:textId="77777777" w:rsidR="00C82BCE" w:rsidRPr="009C4175" w:rsidRDefault="00C82BCE" w:rsidP="00DD7FC1">
            <w:pPr>
              <w:jc w:val="both"/>
            </w:pPr>
          </w:p>
        </w:tc>
        <w:tc>
          <w:tcPr>
            <w:tcW w:w="319" w:type="pct"/>
          </w:tcPr>
          <w:p w14:paraId="6F1C60F1" w14:textId="77777777" w:rsidR="00C82BCE" w:rsidRPr="009C4175" w:rsidRDefault="00C82BCE" w:rsidP="00DD7FC1">
            <w:pPr>
              <w:jc w:val="center"/>
            </w:pPr>
          </w:p>
        </w:tc>
        <w:tc>
          <w:tcPr>
            <w:tcW w:w="256" w:type="pct"/>
          </w:tcPr>
          <w:p w14:paraId="2EBFF344" w14:textId="77777777" w:rsidR="00C82BCE" w:rsidRPr="009C4175" w:rsidRDefault="00C82BCE" w:rsidP="00DD7FC1">
            <w:pPr>
              <w:jc w:val="center"/>
            </w:pPr>
          </w:p>
        </w:tc>
        <w:tc>
          <w:tcPr>
            <w:tcW w:w="275" w:type="pct"/>
          </w:tcPr>
          <w:p w14:paraId="14E438F8" w14:textId="77777777" w:rsidR="00C82BCE" w:rsidRPr="009C4175" w:rsidRDefault="00C82BCE" w:rsidP="00DD7FC1">
            <w:pPr>
              <w:jc w:val="center"/>
            </w:pPr>
          </w:p>
        </w:tc>
      </w:tr>
      <w:tr w:rsidR="00C82BCE" w:rsidRPr="009C4175" w14:paraId="2DBBE728" w14:textId="77777777" w:rsidTr="00BD6D72">
        <w:trPr>
          <w:trHeight w:val="283"/>
        </w:trPr>
        <w:tc>
          <w:tcPr>
            <w:tcW w:w="272" w:type="pct"/>
          </w:tcPr>
          <w:p w14:paraId="10C985E0" w14:textId="77777777" w:rsidR="00C82BCE" w:rsidRPr="009C4175" w:rsidRDefault="00C82BCE" w:rsidP="00DD7FC1">
            <w:pPr>
              <w:jc w:val="center"/>
            </w:pPr>
            <w:r w:rsidRPr="009C4175">
              <w:t>21.</w:t>
            </w:r>
          </w:p>
        </w:tc>
        <w:tc>
          <w:tcPr>
            <w:tcW w:w="189" w:type="pct"/>
          </w:tcPr>
          <w:p w14:paraId="1E21A8CF" w14:textId="77777777" w:rsidR="00C82BCE" w:rsidRPr="009C4175" w:rsidRDefault="00C82BCE" w:rsidP="00DD7FC1">
            <w:pPr>
              <w:jc w:val="center"/>
            </w:pPr>
          </w:p>
        </w:tc>
        <w:tc>
          <w:tcPr>
            <w:tcW w:w="3690" w:type="pct"/>
          </w:tcPr>
          <w:p w14:paraId="0C55DD27" w14:textId="77777777" w:rsidR="00C82BCE" w:rsidRPr="009C4175" w:rsidRDefault="00C82BCE" w:rsidP="00DD7FC1">
            <w:pPr>
              <w:jc w:val="both"/>
            </w:pPr>
            <w:r w:rsidRPr="002543BB">
              <w:t xml:space="preserve">Mr.A wants to set up an industry manufacturing 100kg/h of </w:t>
            </w:r>
            <w:r>
              <w:t>mango concentrate</w:t>
            </w:r>
            <w:r w:rsidRPr="002543BB">
              <w:t>.  He has a plot measuring 1000 sq.m. Can you help him in designing the layout, based on your underst</w:t>
            </w:r>
            <w:r>
              <w:t>anding of Richard Muther’s SSPL?</w:t>
            </w:r>
          </w:p>
        </w:tc>
        <w:tc>
          <w:tcPr>
            <w:tcW w:w="319" w:type="pct"/>
          </w:tcPr>
          <w:p w14:paraId="5511CD60" w14:textId="77777777" w:rsidR="00C82BCE" w:rsidRPr="009C4175" w:rsidRDefault="00C82BCE" w:rsidP="00DD7FC1">
            <w:pPr>
              <w:jc w:val="center"/>
            </w:pPr>
            <w:r w:rsidRPr="009C4175">
              <w:t>CO</w:t>
            </w:r>
            <w:r>
              <w:t>4</w:t>
            </w:r>
          </w:p>
        </w:tc>
        <w:tc>
          <w:tcPr>
            <w:tcW w:w="256" w:type="pct"/>
          </w:tcPr>
          <w:p w14:paraId="2700BC29" w14:textId="77777777" w:rsidR="00C82BCE" w:rsidRPr="009C4175" w:rsidRDefault="00C82BCE" w:rsidP="00DD7FC1">
            <w:pPr>
              <w:jc w:val="center"/>
            </w:pPr>
            <w:r>
              <w:t>A</w:t>
            </w:r>
          </w:p>
        </w:tc>
        <w:tc>
          <w:tcPr>
            <w:tcW w:w="275" w:type="pct"/>
          </w:tcPr>
          <w:p w14:paraId="623F3407" w14:textId="77777777" w:rsidR="00C82BCE" w:rsidRPr="009C4175" w:rsidRDefault="00C82BCE" w:rsidP="00DD7FC1">
            <w:pPr>
              <w:jc w:val="center"/>
            </w:pPr>
            <w:r w:rsidRPr="009C4175">
              <w:t>12</w:t>
            </w:r>
          </w:p>
        </w:tc>
      </w:tr>
      <w:tr w:rsidR="00C82BCE" w:rsidRPr="009C4175" w14:paraId="084F67EC" w14:textId="77777777" w:rsidTr="00BD6D72">
        <w:trPr>
          <w:trHeight w:val="283"/>
        </w:trPr>
        <w:tc>
          <w:tcPr>
            <w:tcW w:w="272" w:type="pct"/>
          </w:tcPr>
          <w:p w14:paraId="1C9FB19D" w14:textId="77777777" w:rsidR="00C82BCE" w:rsidRPr="009C4175" w:rsidRDefault="00C82BCE" w:rsidP="00DD7FC1">
            <w:pPr>
              <w:jc w:val="center"/>
            </w:pPr>
          </w:p>
        </w:tc>
        <w:tc>
          <w:tcPr>
            <w:tcW w:w="189" w:type="pct"/>
          </w:tcPr>
          <w:p w14:paraId="356DA3D6" w14:textId="77777777" w:rsidR="00C82BCE" w:rsidRPr="009C4175" w:rsidRDefault="00C82BCE" w:rsidP="00DD7FC1">
            <w:pPr>
              <w:jc w:val="center"/>
            </w:pPr>
          </w:p>
        </w:tc>
        <w:tc>
          <w:tcPr>
            <w:tcW w:w="3690" w:type="pct"/>
          </w:tcPr>
          <w:p w14:paraId="4A330D60" w14:textId="77777777" w:rsidR="00C82BCE" w:rsidRPr="009C4175" w:rsidRDefault="00C82BCE" w:rsidP="00DD7FC1">
            <w:pPr>
              <w:jc w:val="both"/>
            </w:pPr>
          </w:p>
        </w:tc>
        <w:tc>
          <w:tcPr>
            <w:tcW w:w="319" w:type="pct"/>
          </w:tcPr>
          <w:p w14:paraId="23950467" w14:textId="77777777" w:rsidR="00C82BCE" w:rsidRPr="009C4175" w:rsidRDefault="00C82BCE" w:rsidP="00DD7FC1">
            <w:pPr>
              <w:jc w:val="center"/>
            </w:pPr>
          </w:p>
        </w:tc>
        <w:tc>
          <w:tcPr>
            <w:tcW w:w="256" w:type="pct"/>
          </w:tcPr>
          <w:p w14:paraId="26D6A5CE" w14:textId="77777777" w:rsidR="00C82BCE" w:rsidRPr="009C4175" w:rsidRDefault="00C82BCE" w:rsidP="00DD7FC1">
            <w:pPr>
              <w:jc w:val="center"/>
            </w:pPr>
          </w:p>
        </w:tc>
        <w:tc>
          <w:tcPr>
            <w:tcW w:w="275" w:type="pct"/>
          </w:tcPr>
          <w:p w14:paraId="13A3A721" w14:textId="77777777" w:rsidR="00C82BCE" w:rsidRPr="009C4175" w:rsidRDefault="00C82BCE" w:rsidP="00DD7FC1">
            <w:pPr>
              <w:jc w:val="center"/>
            </w:pPr>
          </w:p>
        </w:tc>
      </w:tr>
      <w:tr w:rsidR="00C82BCE" w:rsidRPr="009C4175" w14:paraId="12F0ED1A" w14:textId="77777777" w:rsidTr="00BD6D72">
        <w:trPr>
          <w:trHeight w:val="283"/>
        </w:trPr>
        <w:tc>
          <w:tcPr>
            <w:tcW w:w="272" w:type="pct"/>
          </w:tcPr>
          <w:p w14:paraId="69526E6C" w14:textId="77777777" w:rsidR="00C82BCE" w:rsidRPr="009C4175" w:rsidRDefault="00C82BCE" w:rsidP="00DD7FC1">
            <w:pPr>
              <w:jc w:val="center"/>
            </w:pPr>
            <w:r w:rsidRPr="009C4175">
              <w:t>22.</w:t>
            </w:r>
          </w:p>
        </w:tc>
        <w:tc>
          <w:tcPr>
            <w:tcW w:w="189" w:type="pct"/>
          </w:tcPr>
          <w:p w14:paraId="1A630D16" w14:textId="77777777" w:rsidR="00C82BCE" w:rsidRPr="009C4175" w:rsidRDefault="00C82BCE" w:rsidP="00DD7FC1">
            <w:pPr>
              <w:jc w:val="center"/>
            </w:pPr>
          </w:p>
        </w:tc>
        <w:tc>
          <w:tcPr>
            <w:tcW w:w="3690" w:type="pct"/>
          </w:tcPr>
          <w:p w14:paraId="64F9D563" w14:textId="77777777" w:rsidR="00C82BCE" w:rsidRPr="009C4175" w:rsidRDefault="00C82BCE" w:rsidP="00DD7FC1">
            <w:pPr>
              <w:jc w:val="both"/>
            </w:pPr>
            <w:r w:rsidRPr="00280576">
              <w:t xml:space="preserve">Mr. AA wants to set up an aseptic unit of 1000 kg/h capacity. His friend has a similar plant of </w:t>
            </w:r>
            <w:r>
              <w:t>40</w:t>
            </w:r>
            <w:r w:rsidRPr="00280576">
              <w:t>0</w:t>
            </w:r>
            <w:r>
              <w:t xml:space="preserve"> </w:t>
            </w:r>
            <w:r w:rsidRPr="00280576">
              <w:t>kg/h capacity set up in 201</w:t>
            </w:r>
            <w:r>
              <w:t>9</w:t>
            </w:r>
            <w:r w:rsidRPr="00280576">
              <w:t>. Determine the total investment cost. Given – cost of the aseptic filling system in 201</w:t>
            </w:r>
            <w:r>
              <w:t>9</w:t>
            </w:r>
            <w:r w:rsidRPr="00280576">
              <w:t xml:space="preserve"> of </w:t>
            </w:r>
            <w:r>
              <w:t>4</w:t>
            </w:r>
            <w:r w:rsidRPr="00280576">
              <w:t>00 kg / h capacity was 10 Lakhs. Cost of homogenizer of similar capacity – 8 lakhs. Given – CEPCI index for 202</w:t>
            </w:r>
            <w:r>
              <w:t>4</w:t>
            </w:r>
            <w:r w:rsidRPr="00280576">
              <w:t xml:space="preserve"> and 201</w:t>
            </w:r>
            <w:r>
              <w:t>9</w:t>
            </w:r>
            <w:r w:rsidRPr="00280576">
              <w:t xml:space="preserve"> are 7</w:t>
            </w:r>
            <w:r>
              <w:t>49</w:t>
            </w:r>
            <w:r w:rsidRPr="00280576">
              <w:t xml:space="preserve"> and </w:t>
            </w:r>
            <w:r>
              <w:t>6</w:t>
            </w:r>
            <w:r w:rsidRPr="00280576">
              <w:t>67.5 respectively</w:t>
            </w:r>
            <w:r>
              <w:t>.</w:t>
            </w:r>
          </w:p>
        </w:tc>
        <w:tc>
          <w:tcPr>
            <w:tcW w:w="319" w:type="pct"/>
          </w:tcPr>
          <w:p w14:paraId="5F7C3358" w14:textId="77777777" w:rsidR="00C82BCE" w:rsidRPr="009C4175" w:rsidRDefault="00C82BCE" w:rsidP="00DD7FC1">
            <w:pPr>
              <w:jc w:val="center"/>
            </w:pPr>
            <w:r w:rsidRPr="009C4175">
              <w:t>CO</w:t>
            </w:r>
            <w:r>
              <w:t>5</w:t>
            </w:r>
          </w:p>
        </w:tc>
        <w:tc>
          <w:tcPr>
            <w:tcW w:w="256" w:type="pct"/>
          </w:tcPr>
          <w:p w14:paraId="3ACAA4E4" w14:textId="77777777" w:rsidR="00C82BCE" w:rsidRPr="009C4175" w:rsidRDefault="00C82BCE" w:rsidP="00DD7FC1">
            <w:pPr>
              <w:jc w:val="center"/>
            </w:pPr>
            <w:r>
              <w:t>An</w:t>
            </w:r>
          </w:p>
        </w:tc>
        <w:tc>
          <w:tcPr>
            <w:tcW w:w="275" w:type="pct"/>
          </w:tcPr>
          <w:p w14:paraId="0B248437" w14:textId="77777777" w:rsidR="00C82BCE" w:rsidRPr="009C4175" w:rsidRDefault="00C82BCE" w:rsidP="00DD7FC1">
            <w:pPr>
              <w:jc w:val="center"/>
            </w:pPr>
            <w:r w:rsidRPr="009C4175">
              <w:t>12</w:t>
            </w:r>
          </w:p>
        </w:tc>
      </w:tr>
      <w:tr w:rsidR="00C82BCE" w:rsidRPr="009C4175" w14:paraId="24D9A191" w14:textId="77777777" w:rsidTr="00BD6D72">
        <w:trPr>
          <w:trHeight w:val="283"/>
        </w:trPr>
        <w:tc>
          <w:tcPr>
            <w:tcW w:w="272" w:type="pct"/>
          </w:tcPr>
          <w:p w14:paraId="3FC4BDFC" w14:textId="77777777" w:rsidR="00C82BCE" w:rsidRPr="009C4175" w:rsidRDefault="00C82BCE" w:rsidP="00DD7FC1">
            <w:pPr>
              <w:jc w:val="center"/>
            </w:pPr>
          </w:p>
        </w:tc>
        <w:tc>
          <w:tcPr>
            <w:tcW w:w="189" w:type="pct"/>
          </w:tcPr>
          <w:p w14:paraId="79B94795" w14:textId="77777777" w:rsidR="00C82BCE" w:rsidRPr="009C4175" w:rsidRDefault="00C82BCE" w:rsidP="00DD7FC1">
            <w:pPr>
              <w:jc w:val="center"/>
            </w:pPr>
          </w:p>
        </w:tc>
        <w:tc>
          <w:tcPr>
            <w:tcW w:w="3690" w:type="pct"/>
          </w:tcPr>
          <w:p w14:paraId="53FC1391" w14:textId="77777777" w:rsidR="00C82BCE" w:rsidRPr="009C4175" w:rsidRDefault="00C82BCE" w:rsidP="00DD7FC1">
            <w:pPr>
              <w:jc w:val="both"/>
            </w:pPr>
          </w:p>
        </w:tc>
        <w:tc>
          <w:tcPr>
            <w:tcW w:w="319" w:type="pct"/>
          </w:tcPr>
          <w:p w14:paraId="08878602" w14:textId="77777777" w:rsidR="00C82BCE" w:rsidRPr="009C4175" w:rsidRDefault="00C82BCE" w:rsidP="00DD7FC1">
            <w:pPr>
              <w:jc w:val="center"/>
            </w:pPr>
          </w:p>
        </w:tc>
        <w:tc>
          <w:tcPr>
            <w:tcW w:w="256" w:type="pct"/>
          </w:tcPr>
          <w:p w14:paraId="522CB685" w14:textId="77777777" w:rsidR="00C82BCE" w:rsidRPr="009C4175" w:rsidRDefault="00C82BCE" w:rsidP="00DD7FC1">
            <w:pPr>
              <w:jc w:val="center"/>
            </w:pPr>
          </w:p>
        </w:tc>
        <w:tc>
          <w:tcPr>
            <w:tcW w:w="275" w:type="pct"/>
          </w:tcPr>
          <w:p w14:paraId="1862E436" w14:textId="77777777" w:rsidR="00C82BCE" w:rsidRPr="009C4175" w:rsidRDefault="00C82BCE" w:rsidP="00DD7FC1">
            <w:pPr>
              <w:jc w:val="center"/>
            </w:pPr>
          </w:p>
        </w:tc>
      </w:tr>
      <w:tr w:rsidR="00C82BCE" w:rsidRPr="009C4175" w14:paraId="37C7CCE2" w14:textId="77777777" w:rsidTr="00BD6D72">
        <w:trPr>
          <w:trHeight w:val="283"/>
        </w:trPr>
        <w:tc>
          <w:tcPr>
            <w:tcW w:w="272" w:type="pct"/>
          </w:tcPr>
          <w:p w14:paraId="4C18091F" w14:textId="77777777" w:rsidR="00C82BCE" w:rsidRPr="009C4175" w:rsidRDefault="00C82BCE" w:rsidP="00DD7FC1">
            <w:pPr>
              <w:jc w:val="center"/>
            </w:pPr>
            <w:r w:rsidRPr="009C4175">
              <w:t>23.</w:t>
            </w:r>
          </w:p>
        </w:tc>
        <w:tc>
          <w:tcPr>
            <w:tcW w:w="189" w:type="pct"/>
          </w:tcPr>
          <w:p w14:paraId="5122D51C" w14:textId="77777777" w:rsidR="00C82BCE" w:rsidRPr="009C4175" w:rsidRDefault="00C82BCE" w:rsidP="00DD7FC1">
            <w:pPr>
              <w:jc w:val="center"/>
            </w:pPr>
          </w:p>
        </w:tc>
        <w:tc>
          <w:tcPr>
            <w:tcW w:w="3690" w:type="pct"/>
          </w:tcPr>
          <w:p w14:paraId="40566DC3" w14:textId="77777777" w:rsidR="00C82BCE" w:rsidRDefault="00C82BCE" w:rsidP="00BD6D72">
            <w:pPr>
              <w:jc w:val="both"/>
            </w:pPr>
            <w:r>
              <w:t>Mr. YY wants to know the contribution of the following in deciding the product cost. Can you help him?</w:t>
            </w:r>
          </w:p>
          <w:p w14:paraId="4EBD9C78" w14:textId="77777777" w:rsidR="00C82BCE" w:rsidRDefault="00C82BCE" w:rsidP="00C82BCE">
            <w:pPr>
              <w:pStyle w:val="ListParagraph"/>
              <w:numPr>
                <w:ilvl w:val="0"/>
                <w:numId w:val="7"/>
              </w:numPr>
              <w:jc w:val="both"/>
            </w:pPr>
            <w:r>
              <w:t>Labor cost</w:t>
            </w:r>
          </w:p>
          <w:p w14:paraId="5B287E22" w14:textId="77777777" w:rsidR="00C82BCE" w:rsidRDefault="00C82BCE" w:rsidP="00C82BCE">
            <w:pPr>
              <w:pStyle w:val="ListParagraph"/>
              <w:numPr>
                <w:ilvl w:val="0"/>
                <w:numId w:val="7"/>
              </w:numPr>
              <w:jc w:val="both"/>
            </w:pPr>
            <w:r>
              <w:t>Utilities cost</w:t>
            </w:r>
          </w:p>
          <w:p w14:paraId="3B7BD6B0" w14:textId="77777777" w:rsidR="00C82BCE" w:rsidRPr="009C4175" w:rsidRDefault="00C82BCE" w:rsidP="00C82BCE">
            <w:pPr>
              <w:pStyle w:val="ListParagraph"/>
              <w:numPr>
                <w:ilvl w:val="0"/>
                <w:numId w:val="7"/>
              </w:numPr>
              <w:jc w:val="both"/>
            </w:pPr>
            <w:r>
              <w:t>Plant maintenance and repair</w:t>
            </w:r>
          </w:p>
        </w:tc>
        <w:tc>
          <w:tcPr>
            <w:tcW w:w="319" w:type="pct"/>
          </w:tcPr>
          <w:p w14:paraId="18E7ECD7" w14:textId="77777777" w:rsidR="00C82BCE" w:rsidRPr="009C4175" w:rsidRDefault="00C82BCE" w:rsidP="00DD7FC1">
            <w:pPr>
              <w:jc w:val="center"/>
            </w:pPr>
            <w:r w:rsidRPr="009C4175">
              <w:t>CO</w:t>
            </w:r>
            <w:r>
              <w:t>5</w:t>
            </w:r>
          </w:p>
        </w:tc>
        <w:tc>
          <w:tcPr>
            <w:tcW w:w="256" w:type="pct"/>
          </w:tcPr>
          <w:p w14:paraId="1475B1D9" w14:textId="77777777" w:rsidR="00C82BCE" w:rsidRPr="009C4175" w:rsidRDefault="00C82BCE" w:rsidP="00DD7FC1">
            <w:pPr>
              <w:jc w:val="center"/>
            </w:pPr>
            <w:r>
              <w:t>A</w:t>
            </w:r>
          </w:p>
        </w:tc>
        <w:tc>
          <w:tcPr>
            <w:tcW w:w="275" w:type="pct"/>
          </w:tcPr>
          <w:p w14:paraId="02349F16" w14:textId="77777777" w:rsidR="00C82BCE" w:rsidRPr="009C4175" w:rsidRDefault="00C82BCE" w:rsidP="00DD7FC1">
            <w:pPr>
              <w:jc w:val="center"/>
            </w:pPr>
            <w:r>
              <w:t>3x4 = 12</w:t>
            </w:r>
          </w:p>
        </w:tc>
      </w:tr>
      <w:tr w:rsidR="00C82BCE" w:rsidRPr="009C4175" w14:paraId="6C026AE5" w14:textId="77777777" w:rsidTr="00EC0D09">
        <w:trPr>
          <w:trHeight w:val="397"/>
        </w:trPr>
        <w:tc>
          <w:tcPr>
            <w:tcW w:w="5000" w:type="pct"/>
            <w:gridSpan w:val="6"/>
            <w:vAlign w:val="center"/>
          </w:tcPr>
          <w:p w14:paraId="070BD54C" w14:textId="77777777" w:rsidR="00C82BCE" w:rsidRPr="009C4175" w:rsidRDefault="00C82BCE" w:rsidP="00EC0D09">
            <w:pPr>
              <w:jc w:val="center"/>
              <w:rPr>
                <w:b/>
                <w:bCs/>
              </w:rPr>
            </w:pPr>
            <w:r w:rsidRPr="009C4175">
              <w:rPr>
                <w:b/>
                <w:bCs/>
              </w:rPr>
              <w:t>COMPULSORY QUESTION</w:t>
            </w:r>
          </w:p>
        </w:tc>
      </w:tr>
      <w:tr w:rsidR="00C82BCE" w:rsidRPr="009C4175" w14:paraId="00387490" w14:textId="77777777" w:rsidTr="00BD6D72">
        <w:trPr>
          <w:trHeight w:val="283"/>
        </w:trPr>
        <w:tc>
          <w:tcPr>
            <w:tcW w:w="272" w:type="pct"/>
          </w:tcPr>
          <w:p w14:paraId="33CBCC6D" w14:textId="77777777" w:rsidR="00C82BCE" w:rsidRPr="009C4175" w:rsidRDefault="00C82BCE" w:rsidP="00DD7FC1">
            <w:pPr>
              <w:jc w:val="center"/>
            </w:pPr>
            <w:r w:rsidRPr="009C4175">
              <w:t>24.</w:t>
            </w:r>
          </w:p>
        </w:tc>
        <w:tc>
          <w:tcPr>
            <w:tcW w:w="189" w:type="pct"/>
          </w:tcPr>
          <w:p w14:paraId="2C6E478B" w14:textId="77777777" w:rsidR="00C82BCE" w:rsidRPr="009C4175" w:rsidRDefault="00C82BCE" w:rsidP="00DD7FC1">
            <w:pPr>
              <w:jc w:val="center"/>
            </w:pPr>
            <w:r w:rsidRPr="009C4175">
              <w:t>a.</w:t>
            </w:r>
          </w:p>
        </w:tc>
        <w:tc>
          <w:tcPr>
            <w:tcW w:w="3690" w:type="pct"/>
          </w:tcPr>
          <w:p w14:paraId="1DBB6016" w14:textId="77777777" w:rsidR="00C82BCE" w:rsidRPr="009C4175" w:rsidRDefault="00C82BCE" w:rsidP="00DD7FC1">
            <w:pPr>
              <w:jc w:val="both"/>
            </w:pPr>
            <w:r>
              <w:t>Mr. Rupaiyaa wants a clear picture on the cash flow diagram. Can you help him?</w:t>
            </w:r>
          </w:p>
        </w:tc>
        <w:tc>
          <w:tcPr>
            <w:tcW w:w="319" w:type="pct"/>
          </w:tcPr>
          <w:p w14:paraId="3861F57F" w14:textId="77777777" w:rsidR="00C82BCE" w:rsidRPr="009C4175" w:rsidRDefault="00C82BCE" w:rsidP="00DD7FC1">
            <w:pPr>
              <w:jc w:val="center"/>
            </w:pPr>
            <w:r w:rsidRPr="009C4175">
              <w:t>CO6</w:t>
            </w:r>
          </w:p>
        </w:tc>
        <w:tc>
          <w:tcPr>
            <w:tcW w:w="256" w:type="pct"/>
          </w:tcPr>
          <w:p w14:paraId="2113EA3F" w14:textId="77777777" w:rsidR="00C82BCE" w:rsidRPr="009C4175" w:rsidRDefault="00C82BCE" w:rsidP="00DD7FC1">
            <w:pPr>
              <w:jc w:val="center"/>
            </w:pPr>
            <w:r>
              <w:t>U</w:t>
            </w:r>
          </w:p>
        </w:tc>
        <w:tc>
          <w:tcPr>
            <w:tcW w:w="275" w:type="pct"/>
          </w:tcPr>
          <w:p w14:paraId="140E35F3" w14:textId="77777777" w:rsidR="00C82BCE" w:rsidRPr="009C4175" w:rsidRDefault="00C82BCE" w:rsidP="00DD7FC1">
            <w:pPr>
              <w:jc w:val="center"/>
            </w:pPr>
            <w:r>
              <w:t>4</w:t>
            </w:r>
          </w:p>
        </w:tc>
      </w:tr>
      <w:tr w:rsidR="00C82BCE" w:rsidRPr="009C4175" w14:paraId="23B01D9B" w14:textId="77777777" w:rsidTr="00BD6D72">
        <w:trPr>
          <w:trHeight w:val="283"/>
        </w:trPr>
        <w:tc>
          <w:tcPr>
            <w:tcW w:w="272" w:type="pct"/>
          </w:tcPr>
          <w:p w14:paraId="10DC5E28" w14:textId="77777777" w:rsidR="00C82BCE" w:rsidRPr="009C4175" w:rsidRDefault="00C82BCE" w:rsidP="00DD7FC1">
            <w:pPr>
              <w:jc w:val="center"/>
            </w:pPr>
          </w:p>
        </w:tc>
        <w:tc>
          <w:tcPr>
            <w:tcW w:w="189" w:type="pct"/>
          </w:tcPr>
          <w:p w14:paraId="7114CD97" w14:textId="77777777" w:rsidR="00C82BCE" w:rsidRPr="009C4175" w:rsidRDefault="00C82BCE" w:rsidP="00DD7FC1">
            <w:pPr>
              <w:jc w:val="center"/>
            </w:pPr>
            <w:r w:rsidRPr="009C4175">
              <w:t>b.</w:t>
            </w:r>
          </w:p>
        </w:tc>
        <w:tc>
          <w:tcPr>
            <w:tcW w:w="3690" w:type="pct"/>
          </w:tcPr>
          <w:p w14:paraId="462016BE" w14:textId="77777777" w:rsidR="00C82BCE" w:rsidRDefault="00C82BCE" w:rsidP="00BD6D72">
            <w:pPr>
              <w:jc w:val="both"/>
              <w:rPr>
                <w:bCs/>
              </w:rPr>
            </w:pPr>
            <w:r>
              <w:rPr>
                <w:bCs/>
              </w:rPr>
              <w:t xml:space="preserve">Based on the same – can you explain the following – </w:t>
            </w:r>
          </w:p>
          <w:p w14:paraId="581550DC" w14:textId="77777777" w:rsidR="00C82BCE" w:rsidRPr="00BD6D72" w:rsidRDefault="00C82BCE" w:rsidP="00C82BCE">
            <w:pPr>
              <w:pStyle w:val="ListParagraph"/>
              <w:numPr>
                <w:ilvl w:val="0"/>
                <w:numId w:val="8"/>
              </w:numPr>
              <w:jc w:val="both"/>
              <w:rPr>
                <w:bCs/>
              </w:rPr>
            </w:pPr>
            <w:r w:rsidRPr="00BD6D72">
              <w:rPr>
                <w:bCs/>
              </w:rPr>
              <w:t>Discounted cash flow</w:t>
            </w:r>
          </w:p>
          <w:p w14:paraId="44CBFFF5" w14:textId="77777777" w:rsidR="00C82BCE" w:rsidRPr="00BD6D72" w:rsidRDefault="00C82BCE" w:rsidP="00C82BCE">
            <w:pPr>
              <w:pStyle w:val="ListParagraph"/>
              <w:numPr>
                <w:ilvl w:val="0"/>
                <w:numId w:val="8"/>
              </w:numPr>
              <w:jc w:val="both"/>
              <w:rPr>
                <w:bCs/>
              </w:rPr>
            </w:pPr>
            <w:r w:rsidRPr="00BD6D72">
              <w:rPr>
                <w:bCs/>
              </w:rPr>
              <w:t>Methods of determining DCF</w:t>
            </w:r>
          </w:p>
        </w:tc>
        <w:tc>
          <w:tcPr>
            <w:tcW w:w="319" w:type="pct"/>
          </w:tcPr>
          <w:p w14:paraId="61273364" w14:textId="77777777" w:rsidR="00C82BCE" w:rsidRPr="009C4175" w:rsidRDefault="00C82BCE" w:rsidP="00DD7FC1">
            <w:pPr>
              <w:jc w:val="center"/>
            </w:pPr>
            <w:r>
              <w:t>CO6</w:t>
            </w:r>
          </w:p>
        </w:tc>
        <w:tc>
          <w:tcPr>
            <w:tcW w:w="256" w:type="pct"/>
          </w:tcPr>
          <w:p w14:paraId="37EB77EB" w14:textId="77777777" w:rsidR="00C82BCE" w:rsidRPr="009C4175" w:rsidRDefault="00C82BCE" w:rsidP="00DD7FC1">
            <w:pPr>
              <w:jc w:val="center"/>
            </w:pPr>
            <w:r>
              <w:t>U</w:t>
            </w:r>
          </w:p>
        </w:tc>
        <w:tc>
          <w:tcPr>
            <w:tcW w:w="275" w:type="pct"/>
          </w:tcPr>
          <w:p w14:paraId="5F643E1F" w14:textId="77777777" w:rsidR="00C82BCE" w:rsidRPr="009C4175" w:rsidRDefault="00C82BCE" w:rsidP="00DD7FC1">
            <w:pPr>
              <w:jc w:val="center"/>
            </w:pPr>
            <w:r>
              <w:t>8</w:t>
            </w:r>
          </w:p>
        </w:tc>
      </w:tr>
    </w:tbl>
    <w:p w14:paraId="366C7DD4" w14:textId="77777777" w:rsidR="00C82BCE" w:rsidRDefault="00C82BCE" w:rsidP="002E336A"/>
    <w:p w14:paraId="7B240288"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82176A"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3072842F" w14:textId="77777777" w:rsidTr="00517D3B">
        <w:trPr>
          <w:trHeight w:val="283"/>
        </w:trPr>
        <w:tc>
          <w:tcPr>
            <w:tcW w:w="670" w:type="dxa"/>
          </w:tcPr>
          <w:p w14:paraId="2CC908AA" w14:textId="77777777" w:rsidR="00C82BCE" w:rsidRPr="0051318C" w:rsidRDefault="00C82BCE" w:rsidP="00517D3B">
            <w:pPr>
              <w:jc w:val="center"/>
              <w:rPr>
                <w:sz w:val="22"/>
                <w:szCs w:val="22"/>
              </w:rPr>
            </w:pPr>
          </w:p>
        </w:tc>
        <w:tc>
          <w:tcPr>
            <w:tcW w:w="9820" w:type="dxa"/>
          </w:tcPr>
          <w:p w14:paraId="375E1C5A" w14:textId="77777777" w:rsidR="00C82BCE" w:rsidRPr="0051318C" w:rsidRDefault="00C82BCE" w:rsidP="00517D3B">
            <w:pPr>
              <w:jc w:val="center"/>
              <w:rPr>
                <w:b/>
                <w:sz w:val="22"/>
                <w:szCs w:val="22"/>
              </w:rPr>
            </w:pPr>
            <w:r w:rsidRPr="0051318C">
              <w:rPr>
                <w:b/>
                <w:sz w:val="22"/>
                <w:szCs w:val="22"/>
              </w:rPr>
              <w:t>COURSE OUTCOMES</w:t>
            </w:r>
          </w:p>
        </w:tc>
      </w:tr>
      <w:tr w:rsidR="00C82BCE" w14:paraId="09DEB4BE" w14:textId="77777777" w:rsidTr="00517D3B">
        <w:trPr>
          <w:trHeight w:val="283"/>
        </w:trPr>
        <w:tc>
          <w:tcPr>
            <w:tcW w:w="670" w:type="dxa"/>
          </w:tcPr>
          <w:p w14:paraId="3445D099" w14:textId="77777777" w:rsidR="00C82BCE" w:rsidRPr="00302FF6" w:rsidRDefault="00C82BCE" w:rsidP="00BD6D72">
            <w:pPr>
              <w:jc w:val="center"/>
              <w:rPr>
                <w:b/>
                <w:bCs/>
                <w:sz w:val="22"/>
                <w:szCs w:val="22"/>
              </w:rPr>
            </w:pPr>
            <w:r w:rsidRPr="00302FF6">
              <w:rPr>
                <w:b/>
                <w:bCs/>
                <w:sz w:val="22"/>
                <w:szCs w:val="22"/>
              </w:rPr>
              <w:t>CO1</w:t>
            </w:r>
          </w:p>
        </w:tc>
        <w:tc>
          <w:tcPr>
            <w:tcW w:w="9820" w:type="dxa"/>
          </w:tcPr>
          <w:p w14:paraId="75604908" w14:textId="77777777" w:rsidR="00C82BCE" w:rsidRPr="0051318C" w:rsidRDefault="00C82BCE" w:rsidP="00BD6D72">
            <w:pPr>
              <w:jc w:val="both"/>
              <w:rPr>
                <w:sz w:val="22"/>
                <w:szCs w:val="22"/>
              </w:rPr>
            </w:pPr>
            <w:r w:rsidRPr="00DC363D">
              <w:t>To gain knowledge on the various factors involved in setting up a Food Processing Industry.</w:t>
            </w:r>
          </w:p>
        </w:tc>
      </w:tr>
      <w:tr w:rsidR="00C82BCE" w14:paraId="5E936ECD" w14:textId="77777777" w:rsidTr="00517D3B">
        <w:trPr>
          <w:trHeight w:val="283"/>
        </w:trPr>
        <w:tc>
          <w:tcPr>
            <w:tcW w:w="670" w:type="dxa"/>
          </w:tcPr>
          <w:p w14:paraId="3FC881D0" w14:textId="77777777" w:rsidR="00C82BCE" w:rsidRPr="00302FF6" w:rsidRDefault="00C82BCE" w:rsidP="00BD6D72">
            <w:pPr>
              <w:jc w:val="center"/>
              <w:rPr>
                <w:b/>
                <w:bCs/>
                <w:sz w:val="22"/>
                <w:szCs w:val="22"/>
              </w:rPr>
            </w:pPr>
            <w:r w:rsidRPr="00302FF6">
              <w:rPr>
                <w:b/>
                <w:bCs/>
                <w:sz w:val="22"/>
                <w:szCs w:val="22"/>
              </w:rPr>
              <w:t>CO2</w:t>
            </w:r>
          </w:p>
        </w:tc>
        <w:tc>
          <w:tcPr>
            <w:tcW w:w="9820" w:type="dxa"/>
          </w:tcPr>
          <w:p w14:paraId="0A28E986" w14:textId="77777777" w:rsidR="00C82BCE" w:rsidRPr="0051318C" w:rsidRDefault="00C82BCE" w:rsidP="00BD6D72">
            <w:pPr>
              <w:jc w:val="both"/>
              <w:rPr>
                <w:sz w:val="22"/>
                <w:szCs w:val="22"/>
              </w:rPr>
            </w:pPr>
            <w:r w:rsidRPr="00DC363D">
              <w:t>To understand the process of food plant layout design.</w:t>
            </w:r>
          </w:p>
        </w:tc>
      </w:tr>
      <w:tr w:rsidR="00C82BCE" w14:paraId="7CDC81D7" w14:textId="77777777" w:rsidTr="00517D3B">
        <w:trPr>
          <w:trHeight w:val="283"/>
        </w:trPr>
        <w:tc>
          <w:tcPr>
            <w:tcW w:w="670" w:type="dxa"/>
          </w:tcPr>
          <w:p w14:paraId="590EA65B" w14:textId="77777777" w:rsidR="00C82BCE" w:rsidRPr="00302FF6" w:rsidRDefault="00C82BCE" w:rsidP="00BD6D72">
            <w:pPr>
              <w:jc w:val="center"/>
              <w:rPr>
                <w:b/>
                <w:bCs/>
                <w:sz w:val="22"/>
                <w:szCs w:val="22"/>
              </w:rPr>
            </w:pPr>
            <w:r w:rsidRPr="00302FF6">
              <w:rPr>
                <w:b/>
                <w:bCs/>
                <w:sz w:val="22"/>
                <w:szCs w:val="22"/>
              </w:rPr>
              <w:t>CO3</w:t>
            </w:r>
          </w:p>
        </w:tc>
        <w:tc>
          <w:tcPr>
            <w:tcW w:w="9820" w:type="dxa"/>
          </w:tcPr>
          <w:p w14:paraId="2210E2E0" w14:textId="77777777" w:rsidR="00C82BCE" w:rsidRPr="0051318C" w:rsidRDefault="00C82BCE" w:rsidP="00BD6D72">
            <w:pPr>
              <w:jc w:val="both"/>
              <w:rPr>
                <w:sz w:val="22"/>
                <w:szCs w:val="22"/>
              </w:rPr>
            </w:pPr>
            <w:r w:rsidRPr="00DC363D">
              <w:t>To apply their knowledge to design projects for setting up a Food Processing Industry.</w:t>
            </w:r>
          </w:p>
        </w:tc>
      </w:tr>
      <w:tr w:rsidR="00C82BCE" w14:paraId="5A7C946B" w14:textId="77777777" w:rsidTr="00517D3B">
        <w:trPr>
          <w:trHeight w:val="283"/>
        </w:trPr>
        <w:tc>
          <w:tcPr>
            <w:tcW w:w="670" w:type="dxa"/>
          </w:tcPr>
          <w:p w14:paraId="326E0679" w14:textId="77777777" w:rsidR="00C82BCE" w:rsidRPr="00302FF6" w:rsidRDefault="00C82BCE" w:rsidP="00BD6D72">
            <w:pPr>
              <w:jc w:val="center"/>
              <w:rPr>
                <w:b/>
                <w:bCs/>
                <w:sz w:val="22"/>
                <w:szCs w:val="22"/>
              </w:rPr>
            </w:pPr>
            <w:r w:rsidRPr="00302FF6">
              <w:rPr>
                <w:b/>
                <w:bCs/>
                <w:sz w:val="22"/>
                <w:szCs w:val="22"/>
              </w:rPr>
              <w:t>CO4</w:t>
            </w:r>
          </w:p>
        </w:tc>
        <w:tc>
          <w:tcPr>
            <w:tcW w:w="9820" w:type="dxa"/>
          </w:tcPr>
          <w:p w14:paraId="41FB230D" w14:textId="77777777" w:rsidR="00C82BCE" w:rsidRPr="0051318C" w:rsidRDefault="00C82BCE" w:rsidP="00BD6D72">
            <w:pPr>
              <w:jc w:val="both"/>
              <w:rPr>
                <w:sz w:val="22"/>
                <w:szCs w:val="22"/>
              </w:rPr>
            </w:pPr>
            <w:r w:rsidRPr="00DC363D">
              <w:t>To analyse the problems involved in deciding the level of manufacture of a food product</w:t>
            </w:r>
            <w:r>
              <w:t>.</w:t>
            </w:r>
          </w:p>
        </w:tc>
      </w:tr>
      <w:tr w:rsidR="00C82BCE" w14:paraId="7726CB2F" w14:textId="77777777" w:rsidTr="00517D3B">
        <w:trPr>
          <w:trHeight w:val="283"/>
        </w:trPr>
        <w:tc>
          <w:tcPr>
            <w:tcW w:w="670" w:type="dxa"/>
          </w:tcPr>
          <w:p w14:paraId="7856BFE2" w14:textId="77777777" w:rsidR="00C82BCE" w:rsidRPr="00302FF6" w:rsidRDefault="00C82BCE" w:rsidP="00BD6D72">
            <w:pPr>
              <w:jc w:val="center"/>
              <w:rPr>
                <w:b/>
                <w:bCs/>
                <w:sz w:val="22"/>
                <w:szCs w:val="22"/>
              </w:rPr>
            </w:pPr>
            <w:r w:rsidRPr="00302FF6">
              <w:rPr>
                <w:b/>
                <w:bCs/>
                <w:sz w:val="22"/>
                <w:szCs w:val="22"/>
              </w:rPr>
              <w:t>CO5</w:t>
            </w:r>
          </w:p>
        </w:tc>
        <w:tc>
          <w:tcPr>
            <w:tcW w:w="9820" w:type="dxa"/>
          </w:tcPr>
          <w:p w14:paraId="330C3A56" w14:textId="77777777" w:rsidR="00C82BCE" w:rsidRPr="0051318C" w:rsidRDefault="00C82BCE" w:rsidP="00BD6D72">
            <w:pPr>
              <w:jc w:val="both"/>
              <w:rPr>
                <w:sz w:val="22"/>
                <w:szCs w:val="22"/>
              </w:rPr>
            </w:pPr>
            <w:r w:rsidRPr="00DC363D">
              <w:t>To evaluate the options involved and decide on the right choice based on the economics of the</w:t>
            </w:r>
            <w:r>
              <w:t xml:space="preserve"> </w:t>
            </w:r>
            <w:r w:rsidRPr="00DC363D">
              <w:t>system</w:t>
            </w:r>
            <w:r>
              <w:t>.</w:t>
            </w:r>
          </w:p>
        </w:tc>
      </w:tr>
      <w:tr w:rsidR="00C82BCE" w14:paraId="7A8C2434" w14:textId="77777777" w:rsidTr="00517D3B">
        <w:trPr>
          <w:trHeight w:val="283"/>
        </w:trPr>
        <w:tc>
          <w:tcPr>
            <w:tcW w:w="670" w:type="dxa"/>
          </w:tcPr>
          <w:p w14:paraId="264DB107" w14:textId="77777777" w:rsidR="00C82BCE" w:rsidRPr="00302FF6" w:rsidRDefault="00C82BCE" w:rsidP="00BD6D72">
            <w:pPr>
              <w:jc w:val="center"/>
              <w:rPr>
                <w:b/>
                <w:bCs/>
                <w:sz w:val="22"/>
                <w:szCs w:val="22"/>
              </w:rPr>
            </w:pPr>
            <w:r w:rsidRPr="00302FF6">
              <w:rPr>
                <w:b/>
                <w:bCs/>
                <w:sz w:val="22"/>
                <w:szCs w:val="22"/>
              </w:rPr>
              <w:t>CO6</w:t>
            </w:r>
          </w:p>
        </w:tc>
        <w:tc>
          <w:tcPr>
            <w:tcW w:w="9820" w:type="dxa"/>
          </w:tcPr>
          <w:p w14:paraId="0D8D2333" w14:textId="77777777" w:rsidR="00C82BCE" w:rsidRPr="0051318C" w:rsidRDefault="00C82BCE" w:rsidP="00BD6D72">
            <w:pPr>
              <w:jc w:val="both"/>
              <w:rPr>
                <w:sz w:val="22"/>
                <w:szCs w:val="22"/>
              </w:rPr>
            </w:pPr>
            <w:r w:rsidRPr="0028337C">
              <w:t>To develop own industry or plan turn-key projects based on the request from customers</w:t>
            </w:r>
            <w:r>
              <w:t>.</w:t>
            </w:r>
          </w:p>
        </w:tc>
      </w:tr>
    </w:tbl>
    <w:p w14:paraId="6D55E66F"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35D4D7F3" w14:textId="77777777" w:rsidTr="00E56E00">
        <w:trPr>
          <w:jc w:val="center"/>
        </w:trPr>
        <w:tc>
          <w:tcPr>
            <w:tcW w:w="6385" w:type="dxa"/>
            <w:gridSpan w:val="8"/>
          </w:tcPr>
          <w:p w14:paraId="137620CB"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55122078" w14:textId="77777777" w:rsidTr="00E56E00">
        <w:trPr>
          <w:jc w:val="center"/>
        </w:trPr>
        <w:tc>
          <w:tcPr>
            <w:tcW w:w="1140" w:type="dxa"/>
          </w:tcPr>
          <w:p w14:paraId="416D54B4"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1A57458D" w14:textId="77777777" w:rsidR="00C82BCE" w:rsidRPr="0051318C" w:rsidRDefault="00C82BCE" w:rsidP="00D54806">
            <w:pPr>
              <w:jc w:val="center"/>
              <w:rPr>
                <w:b/>
                <w:sz w:val="22"/>
                <w:szCs w:val="22"/>
              </w:rPr>
            </w:pPr>
            <w:r w:rsidRPr="0051318C">
              <w:rPr>
                <w:b/>
                <w:sz w:val="22"/>
                <w:szCs w:val="22"/>
              </w:rPr>
              <w:t>R</w:t>
            </w:r>
          </w:p>
        </w:tc>
        <w:tc>
          <w:tcPr>
            <w:tcW w:w="708" w:type="dxa"/>
          </w:tcPr>
          <w:p w14:paraId="2113E2A1" w14:textId="77777777" w:rsidR="00C82BCE" w:rsidRPr="0051318C" w:rsidRDefault="00C82BCE" w:rsidP="00D54806">
            <w:pPr>
              <w:jc w:val="center"/>
              <w:rPr>
                <w:b/>
                <w:sz w:val="22"/>
                <w:szCs w:val="22"/>
              </w:rPr>
            </w:pPr>
            <w:r w:rsidRPr="0051318C">
              <w:rPr>
                <w:b/>
                <w:sz w:val="22"/>
                <w:szCs w:val="22"/>
              </w:rPr>
              <w:t>U</w:t>
            </w:r>
          </w:p>
        </w:tc>
        <w:tc>
          <w:tcPr>
            <w:tcW w:w="709" w:type="dxa"/>
          </w:tcPr>
          <w:p w14:paraId="12E9FB01" w14:textId="77777777" w:rsidR="00C82BCE" w:rsidRPr="0051318C" w:rsidRDefault="00C82BCE" w:rsidP="00D54806">
            <w:pPr>
              <w:jc w:val="center"/>
              <w:rPr>
                <w:b/>
                <w:sz w:val="22"/>
                <w:szCs w:val="22"/>
              </w:rPr>
            </w:pPr>
            <w:r w:rsidRPr="0051318C">
              <w:rPr>
                <w:b/>
                <w:sz w:val="22"/>
                <w:szCs w:val="22"/>
              </w:rPr>
              <w:t>A</w:t>
            </w:r>
          </w:p>
        </w:tc>
        <w:tc>
          <w:tcPr>
            <w:tcW w:w="709" w:type="dxa"/>
          </w:tcPr>
          <w:p w14:paraId="354F17E7" w14:textId="77777777" w:rsidR="00C82BCE" w:rsidRPr="0051318C" w:rsidRDefault="00C82BCE" w:rsidP="00D54806">
            <w:pPr>
              <w:jc w:val="center"/>
              <w:rPr>
                <w:b/>
                <w:sz w:val="22"/>
                <w:szCs w:val="22"/>
              </w:rPr>
            </w:pPr>
            <w:r w:rsidRPr="0051318C">
              <w:rPr>
                <w:b/>
                <w:sz w:val="22"/>
                <w:szCs w:val="22"/>
              </w:rPr>
              <w:t>An</w:t>
            </w:r>
          </w:p>
        </w:tc>
        <w:tc>
          <w:tcPr>
            <w:tcW w:w="709" w:type="dxa"/>
          </w:tcPr>
          <w:p w14:paraId="3654B7C9" w14:textId="77777777" w:rsidR="00C82BCE" w:rsidRPr="0051318C" w:rsidRDefault="00C82BCE" w:rsidP="00D54806">
            <w:pPr>
              <w:jc w:val="center"/>
              <w:rPr>
                <w:b/>
                <w:sz w:val="22"/>
                <w:szCs w:val="22"/>
              </w:rPr>
            </w:pPr>
            <w:r w:rsidRPr="0051318C">
              <w:rPr>
                <w:b/>
                <w:sz w:val="22"/>
                <w:szCs w:val="22"/>
              </w:rPr>
              <w:t>E</w:t>
            </w:r>
          </w:p>
        </w:tc>
        <w:tc>
          <w:tcPr>
            <w:tcW w:w="708" w:type="dxa"/>
          </w:tcPr>
          <w:p w14:paraId="6B1B5CB4" w14:textId="77777777" w:rsidR="00C82BCE" w:rsidRPr="0051318C" w:rsidRDefault="00C82BCE" w:rsidP="00D54806">
            <w:pPr>
              <w:jc w:val="center"/>
              <w:rPr>
                <w:b/>
                <w:sz w:val="22"/>
                <w:szCs w:val="22"/>
              </w:rPr>
            </w:pPr>
            <w:r w:rsidRPr="0051318C">
              <w:rPr>
                <w:b/>
                <w:sz w:val="22"/>
                <w:szCs w:val="22"/>
              </w:rPr>
              <w:t>C</w:t>
            </w:r>
          </w:p>
        </w:tc>
        <w:tc>
          <w:tcPr>
            <w:tcW w:w="993" w:type="dxa"/>
          </w:tcPr>
          <w:p w14:paraId="13C0588F" w14:textId="77777777" w:rsidR="00C82BCE" w:rsidRPr="0051318C" w:rsidRDefault="00C82BCE" w:rsidP="00D54806">
            <w:pPr>
              <w:jc w:val="center"/>
              <w:rPr>
                <w:b/>
                <w:sz w:val="22"/>
                <w:szCs w:val="22"/>
              </w:rPr>
            </w:pPr>
            <w:r w:rsidRPr="0051318C">
              <w:rPr>
                <w:b/>
                <w:sz w:val="22"/>
                <w:szCs w:val="22"/>
              </w:rPr>
              <w:t>Total</w:t>
            </w:r>
          </w:p>
        </w:tc>
      </w:tr>
      <w:tr w:rsidR="00C82BCE" w:rsidRPr="0051318C" w14:paraId="7E7AD558" w14:textId="77777777" w:rsidTr="00E56E00">
        <w:trPr>
          <w:jc w:val="center"/>
        </w:trPr>
        <w:tc>
          <w:tcPr>
            <w:tcW w:w="1140" w:type="dxa"/>
          </w:tcPr>
          <w:p w14:paraId="3374701D"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14FDDE2E" w14:textId="77777777" w:rsidR="00C82BCE" w:rsidRPr="0051318C" w:rsidRDefault="00C82BCE" w:rsidP="00D54806">
            <w:pPr>
              <w:jc w:val="center"/>
              <w:rPr>
                <w:sz w:val="22"/>
                <w:szCs w:val="22"/>
              </w:rPr>
            </w:pPr>
            <w:r>
              <w:rPr>
                <w:sz w:val="22"/>
                <w:szCs w:val="22"/>
              </w:rPr>
              <w:t>2</w:t>
            </w:r>
          </w:p>
        </w:tc>
        <w:tc>
          <w:tcPr>
            <w:tcW w:w="708" w:type="dxa"/>
          </w:tcPr>
          <w:p w14:paraId="6A4155C9" w14:textId="77777777" w:rsidR="00C82BCE" w:rsidRPr="0051318C" w:rsidRDefault="00C82BCE" w:rsidP="00D54806">
            <w:pPr>
              <w:jc w:val="center"/>
              <w:rPr>
                <w:sz w:val="22"/>
                <w:szCs w:val="22"/>
              </w:rPr>
            </w:pPr>
            <w:r>
              <w:rPr>
                <w:sz w:val="22"/>
                <w:szCs w:val="22"/>
              </w:rPr>
              <w:t>7</w:t>
            </w:r>
          </w:p>
        </w:tc>
        <w:tc>
          <w:tcPr>
            <w:tcW w:w="709" w:type="dxa"/>
          </w:tcPr>
          <w:p w14:paraId="6785005F" w14:textId="77777777" w:rsidR="00C82BCE" w:rsidRPr="0051318C" w:rsidRDefault="00C82BCE" w:rsidP="00D54806">
            <w:pPr>
              <w:jc w:val="center"/>
              <w:rPr>
                <w:sz w:val="22"/>
                <w:szCs w:val="22"/>
              </w:rPr>
            </w:pPr>
            <w:r>
              <w:rPr>
                <w:sz w:val="22"/>
                <w:szCs w:val="22"/>
              </w:rPr>
              <w:t>12</w:t>
            </w:r>
          </w:p>
        </w:tc>
        <w:tc>
          <w:tcPr>
            <w:tcW w:w="709" w:type="dxa"/>
          </w:tcPr>
          <w:p w14:paraId="746C1C1E" w14:textId="77777777" w:rsidR="00C82BCE" w:rsidRPr="0051318C" w:rsidRDefault="00C82BCE" w:rsidP="00D54806">
            <w:pPr>
              <w:jc w:val="center"/>
              <w:rPr>
                <w:sz w:val="22"/>
                <w:szCs w:val="22"/>
              </w:rPr>
            </w:pPr>
            <w:r>
              <w:rPr>
                <w:sz w:val="22"/>
                <w:szCs w:val="22"/>
              </w:rPr>
              <w:t>8</w:t>
            </w:r>
          </w:p>
        </w:tc>
        <w:tc>
          <w:tcPr>
            <w:tcW w:w="709" w:type="dxa"/>
          </w:tcPr>
          <w:p w14:paraId="727FA268" w14:textId="77777777" w:rsidR="00C82BCE" w:rsidRPr="0051318C" w:rsidRDefault="00C82BCE" w:rsidP="00D54806">
            <w:pPr>
              <w:jc w:val="center"/>
              <w:rPr>
                <w:sz w:val="22"/>
                <w:szCs w:val="22"/>
              </w:rPr>
            </w:pPr>
            <w:r>
              <w:rPr>
                <w:sz w:val="22"/>
                <w:szCs w:val="22"/>
              </w:rPr>
              <w:t>-</w:t>
            </w:r>
          </w:p>
        </w:tc>
        <w:tc>
          <w:tcPr>
            <w:tcW w:w="708" w:type="dxa"/>
          </w:tcPr>
          <w:p w14:paraId="25866532" w14:textId="77777777" w:rsidR="00C82BCE" w:rsidRPr="0051318C" w:rsidRDefault="00C82BCE" w:rsidP="00D54806">
            <w:pPr>
              <w:jc w:val="center"/>
              <w:rPr>
                <w:sz w:val="22"/>
                <w:szCs w:val="22"/>
              </w:rPr>
            </w:pPr>
            <w:r>
              <w:rPr>
                <w:sz w:val="22"/>
                <w:szCs w:val="22"/>
              </w:rPr>
              <w:t>-</w:t>
            </w:r>
          </w:p>
        </w:tc>
        <w:tc>
          <w:tcPr>
            <w:tcW w:w="993" w:type="dxa"/>
          </w:tcPr>
          <w:p w14:paraId="2FE4FAEB" w14:textId="77777777" w:rsidR="00C82BCE" w:rsidRPr="0051318C" w:rsidRDefault="00C82BCE" w:rsidP="00D54806">
            <w:pPr>
              <w:jc w:val="center"/>
              <w:rPr>
                <w:sz w:val="22"/>
                <w:szCs w:val="22"/>
              </w:rPr>
            </w:pPr>
            <w:r>
              <w:rPr>
                <w:sz w:val="22"/>
                <w:szCs w:val="22"/>
              </w:rPr>
              <w:t>29</w:t>
            </w:r>
          </w:p>
        </w:tc>
      </w:tr>
      <w:tr w:rsidR="00C82BCE" w:rsidRPr="0051318C" w14:paraId="7A123F16" w14:textId="77777777" w:rsidTr="00E56E00">
        <w:trPr>
          <w:jc w:val="center"/>
        </w:trPr>
        <w:tc>
          <w:tcPr>
            <w:tcW w:w="1140" w:type="dxa"/>
          </w:tcPr>
          <w:p w14:paraId="49579837"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40774A93" w14:textId="77777777" w:rsidR="00C82BCE" w:rsidRPr="0051318C" w:rsidRDefault="00C82BCE" w:rsidP="00D54806">
            <w:pPr>
              <w:jc w:val="center"/>
              <w:rPr>
                <w:sz w:val="22"/>
                <w:szCs w:val="22"/>
              </w:rPr>
            </w:pPr>
            <w:r>
              <w:rPr>
                <w:sz w:val="22"/>
                <w:szCs w:val="22"/>
              </w:rPr>
              <w:t>1</w:t>
            </w:r>
          </w:p>
        </w:tc>
        <w:tc>
          <w:tcPr>
            <w:tcW w:w="708" w:type="dxa"/>
          </w:tcPr>
          <w:p w14:paraId="3B74C604" w14:textId="77777777" w:rsidR="00C82BCE" w:rsidRPr="0051318C" w:rsidRDefault="00C82BCE" w:rsidP="00D54806">
            <w:pPr>
              <w:jc w:val="center"/>
              <w:rPr>
                <w:sz w:val="22"/>
                <w:szCs w:val="22"/>
              </w:rPr>
            </w:pPr>
            <w:r>
              <w:rPr>
                <w:sz w:val="22"/>
                <w:szCs w:val="22"/>
              </w:rPr>
              <w:t>16</w:t>
            </w:r>
          </w:p>
        </w:tc>
        <w:tc>
          <w:tcPr>
            <w:tcW w:w="709" w:type="dxa"/>
          </w:tcPr>
          <w:p w14:paraId="09DD4E6A" w14:textId="77777777" w:rsidR="00C82BCE" w:rsidRPr="0051318C" w:rsidRDefault="00C82BCE" w:rsidP="00D54806">
            <w:pPr>
              <w:jc w:val="center"/>
              <w:rPr>
                <w:sz w:val="22"/>
                <w:szCs w:val="22"/>
              </w:rPr>
            </w:pPr>
            <w:r>
              <w:rPr>
                <w:sz w:val="22"/>
                <w:szCs w:val="22"/>
              </w:rPr>
              <w:t>-</w:t>
            </w:r>
          </w:p>
        </w:tc>
        <w:tc>
          <w:tcPr>
            <w:tcW w:w="709" w:type="dxa"/>
          </w:tcPr>
          <w:p w14:paraId="0A15EC83" w14:textId="77777777" w:rsidR="00C82BCE" w:rsidRPr="0051318C" w:rsidRDefault="00C82BCE" w:rsidP="00D54806">
            <w:pPr>
              <w:jc w:val="center"/>
              <w:rPr>
                <w:sz w:val="22"/>
                <w:szCs w:val="22"/>
              </w:rPr>
            </w:pPr>
            <w:r>
              <w:rPr>
                <w:sz w:val="22"/>
                <w:szCs w:val="22"/>
              </w:rPr>
              <w:t>-</w:t>
            </w:r>
          </w:p>
        </w:tc>
        <w:tc>
          <w:tcPr>
            <w:tcW w:w="709" w:type="dxa"/>
          </w:tcPr>
          <w:p w14:paraId="061F1351" w14:textId="77777777" w:rsidR="00C82BCE" w:rsidRPr="0051318C" w:rsidRDefault="00C82BCE" w:rsidP="00D54806">
            <w:pPr>
              <w:jc w:val="center"/>
              <w:rPr>
                <w:sz w:val="22"/>
                <w:szCs w:val="22"/>
              </w:rPr>
            </w:pPr>
            <w:r>
              <w:rPr>
                <w:sz w:val="22"/>
                <w:szCs w:val="22"/>
              </w:rPr>
              <w:t>-</w:t>
            </w:r>
          </w:p>
        </w:tc>
        <w:tc>
          <w:tcPr>
            <w:tcW w:w="708" w:type="dxa"/>
          </w:tcPr>
          <w:p w14:paraId="7134C6F7" w14:textId="77777777" w:rsidR="00C82BCE" w:rsidRPr="0051318C" w:rsidRDefault="00C82BCE" w:rsidP="00D54806">
            <w:pPr>
              <w:jc w:val="center"/>
              <w:rPr>
                <w:sz w:val="22"/>
                <w:szCs w:val="22"/>
              </w:rPr>
            </w:pPr>
            <w:r>
              <w:rPr>
                <w:sz w:val="22"/>
                <w:szCs w:val="22"/>
              </w:rPr>
              <w:t>-</w:t>
            </w:r>
          </w:p>
        </w:tc>
        <w:tc>
          <w:tcPr>
            <w:tcW w:w="993" w:type="dxa"/>
          </w:tcPr>
          <w:p w14:paraId="10C1E8F2" w14:textId="77777777" w:rsidR="00C82BCE" w:rsidRPr="0051318C" w:rsidRDefault="00C82BCE" w:rsidP="00D54806">
            <w:pPr>
              <w:jc w:val="center"/>
              <w:rPr>
                <w:sz w:val="22"/>
                <w:szCs w:val="22"/>
              </w:rPr>
            </w:pPr>
            <w:r>
              <w:rPr>
                <w:sz w:val="22"/>
                <w:szCs w:val="22"/>
              </w:rPr>
              <w:t>17</w:t>
            </w:r>
          </w:p>
        </w:tc>
      </w:tr>
      <w:tr w:rsidR="00C82BCE" w:rsidRPr="0051318C" w14:paraId="2DA6D073" w14:textId="77777777" w:rsidTr="00E56E00">
        <w:trPr>
          <w:jc w:val="center"/>
        </w:trPr>
        <w:tc>
          <w:tcPr>
            <w:tcW w:w="1140" w:type="dxa"/>
          </w:tcPr>
          <w:p w14:paraId="290B3185"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2D777EFA" w14:textId="77777777" w:rsidR="00C82BCE" w:rsidRPr="0051318C" w:rsidRDefault="00C82BCE" w:rsidP="00D54806">
            <w:pPr>
              <w:jc w:val="center"/>
              <w:rPr>
                <w:sz w:val="22"/>
                <w:szCs w:val="22"/>
              </w:rPr>
            </w:pPr>
            <w:r>
              <w:rPr>
                <w:sz w:val="22"/>
                <w:szCs w:val="22"/>
              </w:rPr>
              <w:t>4</w:t>
            </w:r>
          </w:p>
        </w:tc>
        <w:tc>
          <w:tcPr>
            <w:tcW w:w="708" w:type="dxa"/>
          </w:tcPr>
          <w:p w14:paraId="5C4F177B" w14:textId="77777777" w:rsidR="00C82BCE" w:rsidRPr="0051318C" w:rsidRDefault="00C82BCE" w:rsidP="00D54806">
            <w:pPr>
              <w:jc w:val="center"/>
              <w:rPr>
                <w:sz w:val="22"/>
                <w:szCs w:val="22"/>
              </w:rPr>
            </w:pPr>
            <w:r>
              <w:rPr>
                <w:sz w:val="22"/>
                <w:szCs w:val="22"/>
              </w:rPr>
              <w:t>13</w:t>
            </w:r>
          </w:p>
        </w:tc>
        <w:tc>
          <w:tcPr>
            <w:tcW w:w="709" w:type="dxa"/>
          </w:tcPr>
          <w:p w14:paraId="6144C1A4" w14:textId="77777777" w:rsidR="00C82BCE" w:rsidRPr="0051318C" w:rsidRDefault="00C82BCE" w:rsidP="00D54806">
            <w:pPr>
              <w:jc w:val="center"/>
              <w:rPr>
                <w:sz w:val="22"/>
                <w:szCs w:val="22"/>
              </w:rPr>
            </w:pPr>
            <w:r>
              <w:rPr>
                <w:sz w:val="22"/>
                <w:szCs w:val="22"/>
              </w:rPr>
              <w:t>-</w:t>
            </w:r>
          </w:p>
        </w:tc>
        <w:tc>
          <w:tcPr>
            <w:tcW w:w="709" w:type="dxa"/>
          </w:tcPr>
          <w:p w14:paraId="25C5A95D" w14:textId="77777777" w:rsidR="00C82BCE" w:rsidRPr="0051318C" w:rsidRDefault="00C82BCE" w:rsidP="00D54806">
            <w:pPr>
              <w:jc w:val="center"/>
              <w:rPr>
                <w:sz w:val="22"/>
                <w:szCs w:val="22"/>
              </w:rPr>
            </w:pPr>
            <w:r>
              <w:rPr>
                <w:sz w:val="22"/>
                <w:szCs w:val="22"/>
              </w:rPr>
              <w:t>-</w:t>
            </w:r>
          </w:p>
        </w:tc>
        <w:tc>
          <w:tcPr>
            <w:tcW w:w="709" w:type="dxa"/>
          </w:tcPr>
          <w:p w14:paraId="2AFF2722" w14:textId="77777777" w:rsidR="00C82BCE" w:rsidRPr="0051318C" w:rsidRDefault="00C82BCE" w:rsidP="00D54806">
            <w:pPr>
              <w:jc w:val="center"/>
              <w:rPr>
                <w:sz w:val="22"/>
                <w:szCs w:val="22"/>
              </w:rPr>
            </w:pPr>
            <w:r>
              <w:rPr>
                <w:sz w:val="22"/>
                <w:szCs w:val="22"/>
              </w:rPr>
              <w:t>-</w:t>
            </w:r>
          </w:p>
        </w:tc>
        <w:tc>
          <w:tcPr>
            <w:tcW w:w="708" w:type="dxa"/>
          </w:tcPr>
          <w:p w14:paraId="198D0EBB" w14:textId="77777777" w:rsidR="00C82BCE" w:rsidRPr="0051318C" w:rsidRDefault="00C82BCE" w:rsidP="00D54806">
            <w:pPr>
              <w:jc w:val="center"/>
              <w:rPr>
                <w:sz w:val="22"/>
                <w:szCs w:val="22"/>
              </w:rPr>
            </w:pPr>
            <w:r>
              <w:rPr>
                <w:sz w:val="22"/>
                <w:szCs w:val="22"/>
              </w:rPr>
              <w:t>-</w:t>
            </w:r>
          </w:p>
        </w:tc>
        <w:tc>
          <w:tcPr>
            <w:tcW w:w="993" w:type="dxa"/>
          </w:tcPr>
          <w:p w14:paraId="537AEB6F" w14:textId="77777777" w:rsidR="00C82BCE" w:rsidRPr="0051318C" w:rsidRDefault="00C82BCE" w:rsidP="00D54806">
            <w:pPr>
              <w:jc w:val="center"/>
              <w:rPr>
                <w:sz w:val="22"/>
                <w:szCs w:val="22"/>
              </w:rPr>
            </w:pPr>
            <w:r>
              <w:rPr>
                <w:sz w:val="22"/>
                <w:szCs w:val="22"/>
              </w:rPr>
              <w:t>17</w:t>
            </w:r>
          </w:p>
        </w:tc>
      </w:tr>
      <w:tr w:rsidR="00C82BCE" w:rsidRPr="0051318C" w14:paraId="1D689083" w14:textId="77777777" w:rsidTr="00E56E00">
        <w:trPr>
          <w:jc w:val="center"/>
        </w:trPr>
        <w:tc>
          <w:tcPr>
            <w:tcW w:w="1140" w:type="dxa"/>
          </w:tcPr>
          <w:p w14:paraId="73979E6C"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1AA57C7D" w14:textId="77777777" w:rsidR="00C82BCE" w:rsidRPr="0051318C" w:rsidRDefault="00C82BCE" w:rsidP="00D54806">
            <w:pPr>
              <w:jc w:val="center"/>
              <w:rPr>
                <w:sz w:val="22"/>
                <w:szCs w:val="22"/>
              </w:rPr>
            </w:pPr>
            <w:r>
              <w:rPr>
                <w:sz w:val="22"/>
                <w:szCs w:val="22"/>
              </w:rPr>
              <w:t>1</w:t>
            </w:r>
          </w:p>
        </w:tc>
        <w:tc>
          <w:tcPr>
            <w:tcW w:w="708" w:type="dxa"/>
          </w:tcPr>
          <w:p w14:paraId="59A58693" w14:textId="77777777" w:rsidR="00C82BCE" w:rsidRPr="0051318C" w:rsidRDefault="00C82BCE" w:rsidP="00D54806">
            <w:pPr>
              <w:jc w:val="center"/>
              <w:rPr>
                <w:sz w:val="22"/>
                <w:szCs w:val="22"/>
              </w:rPr>
            </w:pPr>
            <w:r>
              <w:rPr>
                <w:sz w:val="22"/>
                <w:szCs w:val="22"/>
              </w:rPr>
              <w:t>1</w:t>
            </w:r>
          </w:p>
        </w:tc>
        <w:tc>
          <w:tcPr>
            <w:tcW w:w="709" w:type="dxa"/>
          </w:tcPr>
          <w:p w14:paraId="3E2893F6" w14:textId="77777777" w:rsidR="00C82BCE" w:rsidRPr="0051318C" w:rsidRDefault="00C82BCE" w:rsidP="00D54806">
            <w:pPr>
              <w:jc w:val="center"/>
              <w:rPr>
                <w:sz w:val="22"/>
                <w:szCs w:val="22"/>
              </w:rPr>
            </w:pPr>
            <w:r>
              <w:rPr>
                <w:sz w:val="22"/>
                <w:szCs w:val="22"/>
              </w:rPr>
              <w:t>12</w:t>
            </w:r>
          </w:p>
        </w:tc>
        <w:tc>
          <w:tcPr>
            <w:tcW w:w="709" w:type="dxa"/>
          </w:tcPr>
          <w:p w14:paraId="35C1270C" w14:textId="77777777" w:rsidR="00C82BCE" w:rsidRPr="0051318C" w:rsidRDefault="00C82BCE" w:rsidP="00D54806">
            <w:pPr>
              <w:jc w:val="center"/>
              <w:rPr>
                <w:sz w:val="22"/>
                <w:szCs w:val="22"/>
              </w:rPr>
            </w:pPr>
            <w:r>
              <w:rPr>
                <w:sz w:val="22"/>
                <w:szCs w:val="22"/>
              </w:rPr>
              <w:t>3</w:t>
            </w:r>
          </w:p>
        </w:tc>
        <w:tc>
          <w:tcPr>
            <w:tcW w:w="709" w:type="dxa"/>
          </w:tcPr>
          <w:p w14:paraId="4E03D9AA" w14:textId="77777777" w:rsidR="00C82BCE" w:rsidRPr="0051318C" w:rsidRDefault="00C82BCE" w:rsidP="00D54806">
            <w:pPr>
              <w:jc w:val="center"/>
              <w:rPr>
                <w:sz w:val="22"/>
                <w:szCs w:val="22"/>
              </w:rPr>
            </w:pPr>
            <w:r>
              <w:rPr>
                <w:sz w:val="22"/>
                <w:szCs w:val="22"/>
              </w:rPr>
              <w:t>-</w:t>
            </w:r>
          </w:p>
        </w:tc>
        <w:tc>
          <w:tcPr>
            <w:tcW w:w="708" w:type="dxa"/>
          </w:tcPr>
          <w:p w14:paraId="04C23497" w14:textId="77777777" w:rsidR="00C82BCE" w:rsidRPr="0051318C" w:rsidRDefault="00C82BCE" w:rsidP="00D54806">
            <w:pPr>
              <w:jc w:val="center"/>
              <w:rPr>
                <w:sz w:val="22"/>
                <w:szCs w:val="22"/>
              </w:rPr>
            </w:pPr>
            <w:r>
              <w:rPr>
                <w:sz w:val="22"/>
                <w:szCs w:val="22"/>
              </w:rPr>
              <w:t>-</w:t>
            </w:r>
          </w:p>
        </w:tc>
        <w:tc>
          <w:tcPr>
            <w:tcW w:w="993" w:type="dxa"/>
          </w:tcPr>
          <w:p w14:paraId="29683290" w14:textId="77777777" w:rsidR="00C82BCE" w:rsidRPr="0051318C" w:rsidRDefault="00C82BCE" w:rsidP="00D54806">
            <w:pPr>
              <w:jc w:val="center"/>
              <w:rPr>
                <w:sz w:val="22"/>
                <w:szCs w:val="22"/>
              </w:rPr>
            </w:pPr>
            <w:r>
              <w:rPr>
                <w:sz w:val="22"/>
                <w:szCs w:val="22"/>
              </w:rPr>
              <w:t>17</w:t>
            </w:r>
          </w:p>
        </w:tc>
      </w:tr>
      <w:tr w:rsidR="00C82BCE" w:rsidRPr="0051318C" w14:paraId="41ADD51D" w14:textId="77777777" w:rsidTr="00E56E00">
        <w:trPr>
          <w:jc w:val="center"/>
        </w:trPr>
        <w:tc>
          <w:tcPr>
            <w:tcW w:w="1140" w:type="dxa"/>
          </w:tcPr>
          <w:p w14:paraId="4F7CAF08"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7D539DA5" w14:textId="77777777" w:rsidR="00C82BCE" w:rsidRPr="0051318C" w:rsidRDefault="00C82BCE" w:rsidP="00D54806">
            <w:pPr>
              <w:jc w:val="center"/>
              <w:rPr>
                <w:sz w:val="22"/>
                <w:szCs w:val="22"/>
              </w:rPr>
            </w:pPr>
            <w:r>
              <w:rPr>
                <w:sz w:val="22"/>
                <w:szCs w:val="22"/>
              </w:rPr>
              <w:t>1</w:t>
            </w:r>
          </w:p>
        </w:tc>
        <w:tc>
          <w:tcPr>
            <w:tcW w:w="708" w:type="dxa"/>
          </w:tcPr>
          <w:p w14:paraId="0BD3B7AF" w14:textId="77777777" w:rsidR="00C82BCE" w:rsidRPr="0051318C" w:rsidRDefault="00C82BCE" w:rsidP="00D54806">
            <w:pPr>
              <w:jc w:val="center"/>
              <w:rPr>
                <w:sz w:val="22"/>
                <w:szCs w:val="22"/>
              </w:rPr>
            </w:pPr>
            <w:r>
              <w:rPr>
                <w:sz w:val="22"/>
                <w:szCs w:val="22"/>
              </w:rPr>
              <w:t>-</w:t>
            </w:r>
          </w:p>
        </w:tc>
        <w:tc>
          <w:tcPr>
            <w:tcW w:w="709" w:type="dxa"/>
          </w:tcPr>
          <w:p w14:paraId="543A680D" w14:textId="77777777" w:rsidR="00C82BCE" w:rsidRPr="0051318C" w:rsidRDefault="00C82BCE" w:rsidP="00D54806">
            <w:pPr>
              <w:jc w:val="center"/>
              <w:rPr>
                <w:sz w:val="22"/>
                <w:szCs w:val="22"/>
              </w:rPr>
            </w:pPr>
            <w:r>
              <w:rPr>
                <w:sz w:val="22"/>
                <w:szCs w:val="22"/>
              </w:rPr>
              <w:t>15</w:t>
            </w:r>
          </w:p>
        </w:tc>
        <w:tc>
          <w:tcPr>
            <w:tcW w:w="709" w:type="dxa"/>
          </w:tcPr>
          <w:p w14:paraId="5FB68C65" w14:textId="77777777" w:rsidR="00C82BCE" w:rsidRPr="0051318C" w:rsidRDefault="00C82BCE" w:rsidP="00D54806">
            <w:pPr>
              <w:jc w:val="center"/>
              <w:rPr>
                <w:sz w:val="22"/>
                <w:szCs w:val="22"/>
              </w:rPr>
            </w:pPr>
            <w:r>
              <w:rPr>
                <w:sz w:val="22"/>
                <w:szCs w:val="22"/>
              </w:rPr>
              <w:t>12</w:t>
            </w:r>
          </w:p>
        </w:tc>
        <w:tc>
          <w:tcPr>
            <w:tcW w:w="709" w:type="dxa"/>
          </w:tcPr>
          <w:p w14:paraId="7934D814" w14:textId="77777777" w:rsidR="00C82BCE" w:rsidRPr="0051318C" w:rsidRDefault="00C82BCE" w:rsidP="00D54806">
            <w:pPr>
              <w:jc w:val="center"/>
              <w:rPr>
                <w:sz w:val="22"/>
                <w:szCs w:val="22"/>
              </w:rPr>
            </w:pPr>
            <w:r>
              <w:rPr>
                <w:sz w:val="22"/>
                <w:szCs w:val="22"/>
              </w:rPr>
              <w:t>-</w:t>
            </w:r>
          </w:p>
        </w:tc>
        <w:tc>
          <w:tcPr>
            <w:tcW w:w="708" w:type="dxa"/>
          </w:tcPr>
          <w:p w14:paraId="7B526BDA" w14:textId="77777777" w:rsidR="00C82BCE" w:rsidRPr="0051318C" w:rsidRDefault="00C82BCE" w:rsidP="00D54806">
            <w:pPr>
              <w:jc w:val="center"/>
              <w:rPr>
                <w:sz w:val="22"/>
                <w:szCs w:val="22"/>
              </w:rPr>
            </w:pPr>
            <w:r>
              <w:rPr>
                <w:sz w:val="22"/>
                <w:szCs w:val="22"/>
              </w:rPr>
              <w:t>-</w:t>
            </w:r>
          </w:p>
        </w:tc>
        <w:tc>
          <w:tcPr>
            <w:tcW w:w="993" w:type="dxa"/>
          </w:tcPr>
          <w:p w14:paraId="24007C50" w14:textId="77777777" w:rsidR="00C82BCE" w:rsidRPr="0051318C" w:rsidRDefault="00C82BCE" w:rsidP="00D54806">
            <w:pPr>
              <w:jc w:val="center"/>
              <w:rPr>
                <w:sz w:val="22"/>
                <w:szCs w:val="22"/>
              </w:rPr>
            </w:pPr>
            <w:r>
              <w:rPr>
                <w:sz w:val="22"/>
                <w:szCs w:val="22"/>
              </w:rPr>
              <w:t>28</w:t>
            </w:r>
          </w:p>
        </w:tc>
      </w:tr>
      <w:tr w:rsidR="00C82BCE" w:rsidRPr="0051318C" w14:paraId="1B92275D" w14:textId="77777777" w:rsidTr="00E56E00">
        <w:trPr>
          <w:jc w:val="center"/>
        </w:trPr>
        <w:tc>
          <w:tcPr>
            <w:tcW w:w="1140" w:type="dxa"/>
          </w:tcPr>
          <w:p w14:paraId="44D5A163"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529D235D" w14:textId="77777777" w:rsidR="00C82BCE" w:rsidRPr="0051318C" w:rsidRDefault="00C82BCE" w:rsidP="00D54806">
            <w:pPr>
              <w:jc w:val="center"/>
              <w:rPr>
                <w:sz w:val="22"/>
                <w:szCs w:val="22"/>
              </w:rPr>
            </w:pPr>
            <w:r>
              <w:rPr>
                <w:sz w:val="22"/>
                <w:szCs w:val="22"/>
              </w:rPr>
              <w:t>-</w:t>
            </w:r>
          </w:p>
        </w:tc>
        <w:tc>
          <w:tcPr>
            <w:tcW w:w="708" w:type="dxa"/>
          </w:tcPr>
          <w:p w14:paraId="71627CCD" w14:textId="77777777" w:rsidR="00C82BCE" w:rsidRPr="0051318C" w:rsidRDefault="00C82BCE" w:rsidP="00D54806">
            <w:pPr>
              <w:jc w:val="center"/>
              <w:rPr>
                <w:sz w:val="22"/>
                <w:szCs w:val="22"/>
              </w:rPr>
            </w:pPr>
            <w:r>
              <w:rPr>
                <w:sz w:val="22"/>
                <w:szCs w:val="22"/>
              </w:rPr>
              <w:t>13</w:t>
            </w:r>
          </w:p>
        </w:tc>
        <w:tc>
          <w:tcPr>
            <w:tcW w:w="709" w:type="dxa"/>
          </w:tcPr>
          <w:p w14:paraId="6A5AB264" w14:textId="77777777" w:rsidR="00C82BCE" w:rsidRPr="0051318C" w:rsidRDefault="00C82BCE" w:rsidP="00D54806">
            <w:pPr>
              <w:jc w:val="center"/>
              <w:rPr>
                <w:sz w:val="22"/>
                <w:szCs w:val="22"/>
              </w:rPr>
            </w:pPr>
            <w:r>
              <w:rPr>
                <w:sz w:val="22"/>
                <w:szCs w:val="22"/>
              </w:rPr>
              <w:t>-</w:t>
            </w:r>
          </w:p>
        </w:tc>
        <w:tc>
          <w:tcPr>
            <w:tcW w:w="709" w:type="dxa"/>
          </w:tcPr>
          <w:p w14:paraId="347A9227" w14:textId="77777777" w:rsidR="00C82BCE" w:rsidRPr="0051318C" w:rsidRDefault="00C82BCE" w:rsidP="00D54806">
            <w:pPr>
              <w:jc w:val="center"/>
              <w:rPr>
                <w:sz w:val="22"/>
                <w:szCs w:val="22"/>
              </w:rPr>
            </w:pPr>
            <w:r>
              <w:rPr>
                <w:sz w:val="22"/>
                <w:szCs w:val="22"/>
              </w:rPr>
              <w:t>3</w:t>
            </w:r>
          </w:p>
        </w:tc>
        <w:tc>
          <w:tcPr>
            <w:tcW w:w="709" w:type="dxa"/>
          </w:tcPr>
          <w:p w14:paraId="5D45A441" w14:textId="77777777" w:rsidR="00C82BCE" w:rsidRPr="0051318C" w:rsidRDefault="00C82BCE" w:rsidP="00D54806">
            <w:pPr>
              <w:jc w:val="center"/>
              <w:rPr>
                <w:sz w:val="22"/>
                <w:szCs w:val="22"/>
              </w:rPr>
            </w:pPr>
            <w:r>
              <w:rPr>
                <w:sz w:val="22"/>
                <w:szCs w:val="22"/>
              </w:rPr>
              <w:t>-</w:t>
            </w:r>
          </w:p>
        </w:tc>
        <w:tc>
          <w:tcPr>
            <w:tcW w:w="708" w:type="dxa"/>
          </w:tcPr>
          <w:p w14:paraId="53BB3365" w14:textId="77777777" w:rsidR="00C82BCE" w:rsidRPr="0051318C" w:rsidRDefault="00C82BCE" w:rsidP="00D54806">
            <w:pPr>
              <w:jc w:val="center"/>
              <w:rPr>
                <w:sz w:val="22"/>
                <w:szCs w:val="22"/>
              </w:rPr>
            </w:pPr>
            <w:r>
              <w:rPr>
                <w:sz w:val="22"/>
                <w:szCs w:val="22"/>
              </w:rPr>
              <w:t>-</w:t>
            </w:r>
          </w:p>
        </w:tc>
        <w:tc>
          <w:tcPr>
            <w:tcW w:w="993" w:type="dxa"/>
          </w:tcPr>
          <w:p w14:paraId="4FAF851A" w14:textId="77777777" w:rsidR="00C82BCE" w:rsidRPr="0051318C" w:rsidRDefault="00C82BCE" w:rsidP="00D54806">
            <w:pPr>
              <w:jc w:val="center"/>
              <w:rPr>
                <w:sz w:val="22"/>
                <w:szCs w:val="22"/>
              </w:rPr>
            </w:pPr>
            <w:r>
              <w:rPr>
                <w:sz w:val="22"/>
                <w:szCs w:val="22"/>
              </w:rPr>
              <w:t>16</w:t>
            </w:r>
          </w:p>
        </w:tc>
      </w:tr>
      <w:tr w:rsidR="00C82BCE" w:rsidRPr="0051318C" w14:paraId="4CBC137A" w14:textId="77777777" w:rsidTr="00E56E00">
        <w:trPr>
          <w:jc w:val="center"/>
        </w:trPr>
        <w:tc>
          <w:tcPr>
            <w:tcW w:w="5392" w:type="dxa"/>
            <w:gridSpan w:val="7"/>
          </w:tcPr>
          <w:p w14:paraId="50FCEA5C" w14:textId="77777777" w:rsidR="00C82BCE" w:rsidRPr="0051318C" w:rsidRDefault="00C82BCE" w:rsidP="00D54806">
            <w:pPr>
              <w:rPr>
                <w:sz w:val="22"/>
                <w:szCs w:val="22"/>
              </w:rPr>
            </w:pPr>
          </w:p>
        </w:tc>
        <w:tc>
          <w:tcPr>
            <w:tcW w:w="993" w:type="dxa"/>
          </w:tcPr>
          <w:p w14:paraId="11B7A185" w14:textId="77777777" w:rsidR="00C82BCE" w:rsidRPr="0051318C" w:rsidRDefault="00C82BCE" w:rsidP="00D54806">
            <w:pPr>
              <w:jc w:val="center"/>
              <w:rPr>
                <w:b/>
                <w:sz w:val="22"/>
                <w:szCs w:val="22"/>
              </w:rPr>
            </w:pPr>
            <w:r w:rsidRPr="0051318C">
              <w:rPr>
                <w:b/>
                <w:sz w:val="22"/>
                <w:szCs w:val="22"/>
              </w:rPr>
              <w:t>124</w:t>
            </w:r>
          </w:p>
        </w:tc>
      </w:tr>
    </w:tbl>
    <w:p w14:paraId="664416F2" w14:textId="77777777" w:rsidR="00C82BCE" w:rsidRDefault="00C82BCE" w:rsidP="00C12A5A">
      <w:pPr>
        <w:tabs>
          <w:tab w:val="left" w:pos="7110"/>
        </w:tabs>
      </w:pPr>
      <w:r>
        <w:tab/>
      </w:r>
    </w:p>
    <w:p w14:paraId="17FBDF9C" w14:textId="77777777"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106FB137" wp14:editId="27EE328B">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BE22B0" w14:textId="77777777" w:rsidR="00C82BCE" w:rsidRDefault="00C82BCE" w:rsidP="001720CE">
      <w:pPr>
        <w:jc w:val="center"/>
        <w:rPr>
          <w:b/>
          <w:bCs/>
        </w:rPr>
      </w:pPr>
    </w:p>
    <w:p w14:paraId="7D458A8F" w14:textId="77777777" w:rsidR="00C82BCE" w:rsidRDefault="00C82BCE" w:rsidP="001720CE">
      <w:pPr>
        <w:jc w:val="center"/>
        <w:rPr>
          <w:b/>
          <w:bCs/>
        </w:rPr>
      </w:pPr>
      <w:r>
        <w:rPr>
          <w:b/>
          <w:bCs/>
        </w:rPr>
        <w:t>END SEMESTER EXAMINATION – NOV / DEC 2024</w:t>
      </w:r>
    </w:p>
    <w:p w14:paraId="6FE17ADF"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A27DAE" w14:paraId="3107FB41" w14:textId="77777777" w:rsidTr="0037089B">
        <w:trPr>
          <w:trHeight w:val="397"/>
          <w:jc w:val="center"/>
        </w:trPr>
        <w:tc>
          <w:tcPr>
            <w:tcW w:w="1555" w:type="dxa"/>
            <w:vAlign w:val="center"/>
          </w:tcPr>
          <w:p w14:paraId="38339EA5" w14:textId="77777777" w:rsidR="00C82BCE" w:rsidRPr="00A27DAE" w:rsidRDefault="00C82BCE" w:rsidP="007E575B">
            <w:pPr>
              <w:pStyle w:val="Title"/>
              <w:jc w:val="left"/>
              <w:rPr>
                <w:b/>
                <w:sz w:val="22"/>
                <w:szCs w:val="22"/>
              </w:rPr>
            </w:pPr>
            <w:r w:rsidRPr="00A27DAE">
              <w:rPr>
                <w:b/>
                <w:sz w:val="22"/>
                <w:szCs w:val="22"/>
              </w:rPr>
              <w:t xml:space="preserve">Course Code      </w:t>
            </w:r>
          </w:p>
        </w:tc>
        <w:tc>
          <w:tcPr>
            <w:tcW w:w="6662" w:type="dxa"/>
            <w:vAlign w:val="center"/>
          </w:tcPr>
          <w:p w14:paraId="2F59ED7E" w14:textId="77777777" w:rsidR="00C82BCE" w:rsidRPr="00A27DAE" w:rsidRDefault="00C82BCE" w:rsidP="007E575B">
            <w:pPr>
              <w:pStyle w:val="Title"/>
              <w:jc w:val="left"/>
              <w:rPr>
                <w:b/>
                <w:sz w:val="22"/>
                <w:szCs w:val="22"/>
              </w:rPr>
            </w:pPr>
            <w:r w:rsidRPr="00A27DAE">
              <w:rPr>
                <w:b/>
                <w:sz w:val="22"/>
                <w:szCs w:val="22"/>
              </w:rPr>
              <w:t>20FP2001</w:t>
            </w:r>
          </w:p>
        </w:tc>
        <w:tc>
          <w:tcPr>
            <w:tcW w:w="1417" w:type="dxa"/>
            <w:vAlign w:val="center"/>
          </w:tcPr>
          <w:p w14:paraId="27F8D48A" w14:textId="77777777" w:rsidR="00C82BCE" w:rsidRPr="00A27DAE" w:rsidRDefault="00C82BCE" w:rsidP="007E575B">
            <w:pPr>
              <w:pStyle w:val="Title"/>
              <w:ind w:left="-468" w:firstLine="468"/>
              <w:jc w:val="left"/>
              <w:rPr>
                <w:sz w:val="22"/>
                <w:szCs w:val="22"/>
              </w:rPr>
            </w:pPr>
            <w:r w:rsidRPr="00A27DAE">
              <w:rPr>
                <w:b/>
                <w:bCs/>
                <w:sz w:val="22"/>
                <w:szCs w:val="22"/>
              </w:rPr>
              <w:t xml:space="preserve">Duration       </w:t>
            </w:r>
          </w:p>
        </w:tc>
        <w:tc>
          <w:tcPr>
            <w:tcW w:w="851" w:type="dxa"/>
            <w:vAlign w:val="center"/>
          </w:tcPr>
          <w:p w14:paraId="0FFE7CD7" w14:textId="77777777" w:rsidR="00C82BCE" w:rsidRPr="00A27DAE" w:rsidRDefault="00C82BCE" w:rsidP="007E575B">
            <w:pPr>
              <w:pStyle w:val="Title"/>
              <w:jc w:val="left"/>
              <w:rPr>
                <w:b/>
                <w:sz w:val="22"/>
                <w:szCs w:val="22"/>
              </w:rPr>
            </w:pPr>
            <w:r w:rsidRPr="00A27DAE">
              <w:rPr>
                <w:b/>
                <w:sz w:val="22"/>
                <w:szCs w:val="22"/>
              </w:rPr>
              <w:t>3hrs</w:t>
            </w:r>
          </w:p>
        </w:tc>
      </w:tr>
      <w:tr w:rsidR="00C82BCE" w:rsidRPr="00A27DAE" w14:paraId="1369443C" w14:textId="77777777" w:rsidTr="0037089B">
        <w:trPr>
          <w:trHeight w:val="397"/>
          <w:jc w:val="center"/>
        </w:trPr>
        <w:tc>
          <w:tcPr>
            <w:tcW w:w="1555" w:type="dxa"/>
            <w:vAlign w:val="center"/>
          </w:tcPr>
          <w:p w14:paraId="1A3EBA77" w14:textId="77777777" w:rsidR="00C82BCE" w:rsidRPr="00A27DAE" w:rsidRDefault="00C82BCE" w:rsidP="007E575B">
            <w:pPr>
              <w:pStyle w:val="Title"/>
              <w:ind w:right="-160"/>
              <w:jc w:val="left"/>
              <w:rPr>
                <w:b/>
                <w:sz w:val="22"/>
                <w:szCs w:val="22"/>
              </w:rPr>
            </w:pPr>
            <w:r w:rsidRPr="00A27DAE">
              <w:rPr>
                <w:b/>
                <w:sz w:val="22"/>
                <w:szCs w:val="22"/>
              </w:rPr>
              <w:t xml:space="preserve">Course Title    </w:t>
            </w:r>
          </w:p>
        </w:tc>
        <w:tc>
          <w:tcPr>
            <w:tcW w:w="6662" w:type="dxa"/>
            <w:vAlign w:val="center"/>
          </w:tcPr>
          <w:p w14:paraId="73843680" w14:textId="77777777" w:rsidR="00C82BCE" w:rsidRPr="00A27DAE" w:rsidRDefault="00C82BCE" w:rsidP="007E575B">
            <w:pPr>
              <w:pStyle w:val="Title"/>
              <w:jc w:val="left"/>
              <w:rPr>
                <w:b/>
                <w:sz w:val="22"/>
                <w:szCs w:val="22"/>
              </w:rPr>
            </w:pPr>
            <w:r w:rsidRPr="00A27DAE">
              <w:rPr>
                <w:b/>
                <w:sz w:val="22"/>
                <w:szCs w:val="22"/>
              </w:rPr>
              <w:t>FOOD PROCESS CALCULATIONS</w:t>
            </w:r>
          </w:p>
        </w:tc>
        <w:tc>
          <w:tcPr>
            <w:tcW w:w="1417" w:type="dxa"/>
            <w:vAlign w:val="center"/>
          </w:tcPr>
          <w:p w14:paraId="322BD372" w14:textId="77777777" w:rsidR="00C82BCE" w:rsidRPr="00A27DAE" w:rsidRDefault="00C82BCE" w:rsidP="007E575B">
            <w:pPr>
              <w:pStyle w:val="Title"/>
              <w:jc w:val="left"/>
              <w:rPr>
                <w:b/>
                <w:bCs/>
                <w:sz w:val="22"/>
                <w:szCs w:val="22"/>
              </w:rPr>
            </w:pPr>
            <w:r w:rsidRPr="00A27DAE">
              <w:rPr>
                <w:b/>
                <w:bCs/>
                <w:sz w:val="22"/>
                <w:szCs w:val="22"/>
              </w:rPr>
              <w:t xml:space="preserve">Max. Marks </w:t>
            </w:r>
          </w:p>
        </w:tc>
        <w:tc>
          <w:tcPr>
            <w:tcW w:w="851" w:type="dxa"/>
            <w:vAlign w:val="center"/>
          </w:tcPr>
          <w:p w14:paraId="565B9B7F" w14:textId="77777777" w:rsidR="00C82BCE" w:rsidRPr="00A27DAE" w:rsidRDefault="00C82BCE" w:rsidP="007E575B">
            <w:pPr>
              <w:pStyle w:val="Title"/>
              <w:jc w:val="left"/>
              <w:rPr>
                <w:b/>
                <w:sz w:val="22"/>
                <w:szCs w:val="22"/>
              </w:rPr>
            </w:pPr>
            <w:r w:rsidRPr="00A27DAE">
              <w:rPr>
                <w:b/>
                <w:sz w:val="22"/>
                <w:szCs w:val="22"/>
              </w:rPr>
              <w:t>100</w:t>
            </w:r>
          </w:p>
        </w:tc>
      </w:tr>
    </w:tbl>
    <w:p w14:paraId="486B7741"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C82BCE" w:rsidRPr="00A27DAE" w14:paraId="496DD106" w14:textId="77777777" w:rsidTr="00500AB7">
        <w:trPr>
          <w:trHeight w:val="552"/>
        </w:trPr>
        <w:tc>
          <w:tcPr>
            <w:tcW w:w="272" w:type="pct"/>
          </w:tcPr>
          <w:p w14:paraId="5DCAE110" w14:textId="77777777" w:rsidR="00C82BCE" w:rsidRPr="00A27DAE" w:rsidRDefault="00C82BCE" w:rsidP="00517D3B">
            <w:pPr>
              <w:jc w:val="center"/>
              <w:rPr>
                <w:b/>
              </w:rPr>
            </w:pPr>
            <w:r w:rsidRPr="00A27DAE">
              <w:rPr>
                <w:b/>
              </w:rPr>
              <w:t>Q. No.</w:t>
            </w:r>
          </w:p>
        </w:tc>
        <w:tc>
          <w:tcPr>
            <w:tcW w:w="3936" w:type="pct"/>
            <w:gridSpan w:val="2"/>
            <w:vAlign w:val="center"/>
          </w:tcPr>
          <w:p w14:paraId="4B290498" w14:textId="77777777" w:rsidR="00C82BCE" w:rsidRPr="00A27DAE" w:rsidRDefault="00C82BCE" w:rsidP="00500AB7">
            <w:pPr>
              <w:jc w:val="center"/>
              <w:rPr>
                <w:b/>
              </w:rPr>
            </w:pPr>
            <w:r w:rsidRPr="00A27DAE">
              <w:rPr>
                <w:b/>
              </w:rPr>
              <w:t>Questions</w:t>
            </w:r>
          </w:p>
        </w:tc>
        <w:tc>
          <w:tcPr>
            <w:tcW w:w="319" w:type="pct"/>
            <w:vAlign w:val="center"/>
          </w:tcPr>
          <w:p w14:paraId="7FA216A1" w14:textId="77777777" w:rsidR="00C82BCE" w:rsidRPr="00A27DAE" w:rsidRDefault="00C82BCE" w:rsidP="00500AB7">
            <w:pPr>
              <w:jc w:val="center"/>
              <w:rPr>
                <w:b/>
              </w:rPr>
            </w:pPr>
            <w:r w:rsidRPr="00A27DAE">
              <w:rPr>
                <w:b/>
              </w:rPr>
              <w:t>CO</w:t>
            </w:r>
          </w:p>
        </w:tc>
        <w:tc>
          <w:tcPr>
            <w:tcW w:w="256" w:type="pct"/>
            <w:vAlign w:val="center"/>
          </w:tcPr>
          <w:p w14:paraId="084B0F69" w14:textId="77777777" w:rsidR="00C82BCE" w:rsidRPr="00A27DAE" w:rsidRDefault="00C82BCE" w:rsidP="00500AB7">
            <w:pPr>
              <w:jc w:val="center"/>
              <w:rPr>
                <w:b/>
              </w:rPr>
            </w:pPr>
            <w:r w:rsidRPr="00A27DAE">
              <w:rPr>
                <w:b/>
              </w:rPr>
              <w:t>BL</w:t>
            </w:r>
          </w:p>
        </w:tc>
        <w:tc>
          <w:tcPr>
            <w:tcW w:w="217" w:type="pct"/>
            <w:vAlign w:val="center"/>
          </w:tcPr>
          <w:p w14:paraId="429AD86E" w14:textId="77777777" w:rsidR="00C82BCE" w:rsidRPr="00A27DAE" w:rsidRDefault="00C82BCE" w:rsidP="00500AB7">
            <w:pPr>
              <w:jc w:val="center"/>
              <w:rPr>
                <w:b/>
              </w:rPr>
            </w:pPr>
            <w:r w:rsidRPr="00A27DAE">
              <w:rPr>
                <w:b/>
              </w:rPr>
              <w:t>M</w:t>
            </w:r>
          </w:p>
        </w:tc>
      </w:tr>
      <w:tr w:rsidR="00C82BCE" w:rsidRPr="00A27DAE" w14:paraId="20C24522" w14:textId="77777777" w:rsidTr="00500AB7">
        <w:trPr>
          <w:trHeight w:val="397"/>
        </w:trPr>
        <w:tc>
          <w:tcPr>
            <w:tcW w:w="5000" w:type="pct"/>
            <w:gridSpan w:val="6"/>
            <w:vAlign w:val="center"/>
          </w:tcPr>
          <w:p w14:paraId="14F89D96" w14:textId="77777777" w:rsidR="00C82BCE" w:rsidRPr="00A27DAE" w:rsidRDefault="00C82BCE" w:rsidP="00500AB7">
            <w:pPr>
              <w:jc w:val="center"/>
              <w:rPr>
                <w:b/>
              </w:rPr>
            </w:pPr>
            <w:r w:rsidRPr="00A27DAE">
              <w:rPr>
                <w:b/>
              </w:rPr>
              <w:t>PART – A (10 X 1 = 10 MARKS)</w:t>
            </w:r>
          </w:p>
        </w:tc>
      </w:tr>
      <w:tr w:rsidR="00C82BCE" w:rsidRPr="00A27DAE" w14:paraId="389DC3A9" w14:textId="77777777" w:rsidTr="00FB0B85">
        <w:trPr>
          <w:trHeight w:val="283"/>
        </w:trPr>
        <w:tc>
          <w:tcPr>
            <w:tcW w:w="272" w:type="pct"/>
          </w:tcPr>
          <w:p w14:paraId="57E2E152" w14:textId="77777777" w:rsidR="00C82BCE" w:rsidRPr="00A27DAE" w:rsidRDefault="00C82BCE" w:rsidP="00FB0B85">
            <w:pPr>
              <w:jc w:val="center"/>
            </w:pPr>
            <w:r w:rsidRPr="00A27DAE">
              <w:t>1.</w:t>
            </w:r>
          </w:p>
        </w:tc>
        <w:tc>
          <w:tcPr>
            <w:tcW w:w="3936" w:type="pct"/>
            <w:gridSpan w:val="2"/>
          </w:tcPr>
          <w:p w14:paraId="35EAFAEE" w14:textId="77777777" w:rsidR="00C82BCE" w:rsidRPr="00A27DAE" w:rsidRDefault="00C82BCE" w:rsidP="003B455E">
            <w:pPr>
              <w:autoSpaceDE w:val="0"/>
              <w:autoSpaceDN w:val="0"/>
              <w:adjustRightInd w:val="0"/>
              <w:jc w:val="both"/>
            </w:pPr>
            <w:r w:rsidRPr="00A27DAE">
              <w:t>Differentiate unit and dimension with an example.</w:t>
            </w:r>
          </w:p>
        </w:tc>
        <w:tc>
          <w:tcPr>
            <w:tcW w:w="319" w:type="pct"/>
          </w:tcPr>
          <w:p w14:paraId="12A944C5" w14:textId="77777777" w:rsidR="00C82BCE" w:rsidRPr="00A27DAE" w:rsidRDefault="00C82BCE" w:rsidP="00FB0B85">
            <w:pPr>
              <w:jc w:val="center"/>
            </w:pPr>
            <w:r w:rsidRPr="00A27DAE">
              <w:t>CO1</w:t>
            </w:r>
          </w:p>
        </w:tc>
        <w:tc>
          <w:tcPr>
            <w:tcW w:w="256" w:type="pct"/>
          </w:tcPr>
          <w:p w14:paraId="02BFF7E9" w14:textId="77777777" w:rsidR="00C82BCE" w:rsidRPr="00A27DAE" w:rsidRDefault="00C82BCE" w:rsidP="00FB0B85">
            <w:pPr>
              <w:jc w:val="center"/>
            </w:pPr>
            <w:r w:rsidRPr="00A27DAE">
              <w:t>U</w:t>
            </w:r>
          </w:p>
        </w:tc>
        <w:tc>
          <w:tcPr>
            <w:tcW w:w="217" w:type="pct"/>
          </w:tcPr>
          <w:p w14:paraId="19965DEB" w14:textId="77777777" w:rsidR="00C82BCE" w:rsidRPr="00A27DAE" w:rsidRDefault="00C82BCE" w:rsidP="00FB0B85">
            <w:pPr>
              <w:jc w:val="center"/>
            </w:pPr>
            <w:r w:rsidRPr="00A27DAE">
              <w:t>1</w:t>
            </w:r>
          </w:p>
        </w:tc>
      </w:tr>
      <w:tr w:rsidR="00C82BCE" w:rsidRPr="00A27DAE" w14:paraId="75D3854D" w14:textId="77777777" w:rsidTr="00FB0B85">
        <w:trPr>
          <w:trHeight w:val="283"/>
        </w:trPr>
        <w:tc>
          <w:tcPr>
            <w:tcW w:w="272" w:type="pct"/>
          </w:tcPr>
          <w:p w14:paraId="1767F939" w14:textId="77777777" w:rsidR="00C82BCE" w:rsidRPr="00A27DAE" w:rsidRDefault="00C82BCE" w:rsidP="00FB0B85">
            <w:pPr>
              <w:jc w:val="center"/>
            </w:pPr>
            <w:r w:rsidRPr="00A27DAE">
              <w:t>2.</w:t>
            </w:r>
          </w:p>
        </w:tc>
        <w:tc>
          <w:tcPr>
            <w:tcW w:w="3936" w:type="pct"/>
            <w:gridSpan w:val="2"/>
          </w:tcPr>
          <w:p w14:paraId="0AD0B67C" w14:textId="77777777" w:rsidR="00C82BCE" w:rsidRPr="00A27DAE" w:rsidRDefault="00C82BCE" w:rsidP="003B455E">
            <w:pPr>
              <w:jc w:val="both"/>
            </w:pPr>
            <w:r w:rsidRPr="00A27DAE">
              <w:t>Reproduce the dimension for Pressure.</w:t>
            </w:r>
          </w:p>
        </w:tc>
        <w:tc>
          <w:tcPr>
            <w:tcW w:w="319" w:type="pct"/>
          </w:tcPr>
          <w:p w14:paraId="03F55E0F" w14:textId="77777777" w:rsidR="00C82BCE" w:rsidRPr="00A27DAE" w:rsidRDefault="00C82BCE" w:rsidP="00FB0B85">
            <w:pPr>
              <w:jc w:val="center"/>
            </w:pPr>
            <w:r w:rsidRPr="00A27DAE">
              <w:t>CO1</w:t>
            </w:r>
          </w:p>
        </w:tc>
        <w:tc>
          <w:tcPr>
            <w:tcW w:w="256" w:type="pct"/>
          </w:tcPr>
          <w:p w14:paraId="772622F6" w14:textId="77777777" w:rsidR="00C82BCE" w:rsidRPr="00A27DAE" w:rsidRDefault="00C82BCE" w:rsidP="00FB0B85">
            <w:pPr>
              <w:jc w:val="center"/>
            </w:pPr>
            <w:r w:rsidRPr="00A27DAE">
              <w:t>R</w:t>
            </w:r>
          </w:p>
        </w:tc>
        <w:tc>
          <w:tcPr>
            <w:tcW w:w="217" w:type="pct"/>
          </w:tcPr>
          <w:p w14:paraId="0D183C71" w14:textId="77777777" w:rsidR="00C82BCE" w:rsidRPr="00A27DAE" w:rsidRDefault="00C82BCE" w:rsidP="00FB0B85">
            <w:pPr>
              <w:jc w:val="center"/>
            </w:pPr>
            <w:r w:rsidRPr="00A27DAE">
              <w:t>1</w:t>
            </w:r>
          </w:p>
        </w:tc>
      </w:tr>
      <w:tr w:rsidR="00C82BCE" w:rsidRPr="00A27DAE" w14:paraId="09DC34E8" w14:textId="77777777" w:rsidTr="00FB0B85">
        <w:trPr>
          <w:trHeight w:val="283"/>
        </w:trPr>
        <w:tc>
          <w:tcPr>
            <w:tcW w:w="272" w:type="pct"/>
          </w:tcPr>
          <w:p w14:paraId="4EADDB66" w14:textId="77777777" w:rsidR="00C82BCE" w:rsidRPr="00A27DAE" w:rsidRDefault="00C82BCE" w:rsidP="00FB0B85">
            <w:pPr>
              <w:jc w:val="center"/>
            </w:pPr>
            <w:r w:rsidRPr="00A27DAE">
              <w:t>3.</w:t>
            </w:r>
          </w:p>
        </w:tc>
        <w:tc>
          <w:tcPr>
            <w:tcW w:w="3936" w:type="pct"/>
            <w:gridSpan w:val="2"/>
          </w:tcPr>
          <w:p w14:paraId="7EC6BEC7" w14:textId="77777777" w:rsidR="00C82BCE" w:rsidRPr="00A27DAE" w:rsidRDefault="00C82BCE" w:rsidP="003B455E">
            <w:pPr>
              <w:jc w:val="both"/>
            </w:pPr>
            <w:r w:rsidRPr="00A27DAE">
              <w:t>Recall the term vapor pressure.</w:t>
            </w:r>
          </w:p>
        </w:tc>
        <w:tc>
          <w:tcPr>
            <w:tcW w:w="319" w:type="pct"/>
          </w:tcPr>
          <w:p w14:paraId="2991D99F" w14:textId="77777777" w:rsidR="00C82BCE" w:rsidRPr="00A27DAE" w:rsidRDefault="00C82BCE" w:rsidP="00FB0B85">
            <w:pPr>
              <w:jc w:val="center"/>
            </w:pPr>
            <w:r w:rsidRPr="00A27DAE">
              <w:t>CO2</w:t>
            </w:r>
          </w:p>
        </w:tc>
        <w:tc>
          <w:tcPr>
            <w:tcW w:w="256" w:type="pct"/>
          </w:tcPr>
          <w:p w14:paraId="5B567004" w14:textId="77777777" w:rsidR="00C82BCE" w:rsidRPr="00A27DAE" w:rsidRDefault="00C82BCE" w:rsidP="00FB0B85">
            <w:pPr>
              <w:jc w:val="center"/>
            </w:pPr>
            <w:r w:rsidRPr="00A27DAE">
              <w:t>R</w:t>
            </w:r>
          </w:p>
        </w:tc>
        <w:tc>
          <w:tcPr>
            <w:tcW w:w="217" w:type="pct"/>
          </w:tcPr>
          <w:p w14:paraId="1E143FB1" w14:textId="77777777" w:rsidR="00C82BCE" w:rsidRPr="00A27DAE" w:rsidRDefault="00C82BCE" w:rsidP="00FB0B85">
            <w:pPr>
              <w:jc w:val="center"/>
            </w:pPr>
            <w:r w:rsidRPr="00A27DAE">
              <w:t>1</w:t>
            </w:r>
          </w:p>
        </w:tc>
      </w:tr>
      <w:tr w:rsidR="00C82BCE" w:rsidRPr="00A27DAE" w14:paraId="5130396A" w14:textId="77777777" w:rsidTr="00FB0B85">
        <w:trPr>
          <w:trHeight w:val="283"/>
        </w:trPr>
        <w:tc>
          <w:tcPr>
            <w:tcW w:w="272" w:type="pct"/>
          </w:tcPr>
          <w:p w14:paraId="5FE66652" w14:textId="77777777" w:rsidR="00C82BCE" w:rsidRPr="00A27DAE" w:rsidRDefault="00C82BCE" w:rsidP="00FB0B85">
            <w:pPr>
              <w:jc w:val="center"/>
            </w:pPr>
            <w:r w:rsidRPr="00A27DAE">
              <w:t>4.</w:t>
            </w:r>
          </w:p>
        </w:tc>
        <w:tc>
          <w:tcPr>
            <w:tcW w:w="3936" w:type="pct"/>
            <w:gridSpan w:val="2"/>
          </w:tcPr>
          <w:p w14:paraId="24F040EA" w14:textId="77777777" w:rsidR="00C82BCE" w:rsidRPr="00A27DAE" w:rsidRDefault="00C82BCE" w:rsidP="003B455E">
            <w:pPr>
              <w:jc w:val="both"/>
            </w:pPr>
            <w:r w:rsidRPr="00A27DAE">
              <w:t>Assemble the ideal gas equation.</w:t>
            </w:r>
          </w:p>
        </w:tc>
        <w:tc>
          <w:tcPr>
            <w:tcW w:w="319" w:type="pct"/>
          </w:tcPr>
          <w:p w14:paraId="2FF724C7" w14:textId="77777777" w:rsidR="00C82BCE" w:rsidRPr="00A27DAE" w:rsidRDefault="00C82BCE" w:rsidP="00FB0B85">
            <w:pPr>
              <w:jc w:val="center"/>
            </w:pPr>
            <w:r w:rsidRPr="00A27DAE">
              <w:t>CO2</w:t>
            </w:r>
          </w:p>
        </w:tc>
        <w:tc>
          <w:tcPr>
            <w:tcW w:w="256" w:type="pct"/>
          </w:tcPr>
          <w:p w14:paraId="374AC2FB" w14:textId="77777777" w:rsidR="00C82BCE" w:rsidRPr="00A27DAE" w:rsidRDefault="00C82BCE" w:rsidP="00FB0B85">
            <w:pPr>
              <w:jc w:val="center"/>
            </w:pPr>
            <w:r w:rsidRPr="00A27DAE">
              <w:t>R</w:t>
            </w:r>
          </w:p>
        </w:tc>
        <w:tc>
          <w:tcPr>
            <w:tcW w:w="217" w:type="pct"/>
          </w:tcPr>
          <w:p w14:paraId="4A26E51C" w14:textId="77777777" w:rsidR="00C82BCE" w:rsidRPr="00A27DAE" w:rsidRDefault="00C82BCE" w:rsidP="00FB0B85">
            <w:pPr>
              <w:jc w:val="center"/>
            </w:pPr>
            <w:r w:rsidRPr="00A27DAE">
              <w:t>1</w:t>
            </w:r>
          </w:p>
        </w:tc>
      </w:tr>
      <w:tr w:rsidR="00C82BCE" w:rsidRPr="00A27DAE" w14:paraId="4DC94612" w14:textId="77777777" w:rsidTr="00FB0B85">
        <w:trPr>
          <w:trHeight w:val="283"/>
        </w:trPr>
        <w:tc>
          <w:tcPr>
            <w:tcW w:w="272" w:type="pct"/>
          </w:tcPr>
          <w:p w14:paraId="421773F8" w14:textId="77777777" w:rsidR="00C82BCE" w:rsidRPr="00A27DAE" w:rsidRDefault="00C82BCE" w:rsidP="00FB0B85">
            <w:pPr>
              <w:jc w:val="center"/>
            </w:pPr>
            <w:r w:rsidRPr="00A27DAE">
              <w:t>5.</w:t>
            </w:r>
          </w:p>
        </w:tc>
        <w:tc>
          <w:tcPr>
            <w:tcW w:w="3936" w:type="pct"/>
            <w:gridSpan w:val="2"/>
          </w:tcPr>
          <w:p w14:paraId="18C8D07B" w14:textId="77777777" w:rsidR="00C82BCE" w:rsidRPr="00A27DAE" w:rsidRDefault="00C82BCE" w:rsidP="003B455E">
            <w:pPr>
              <w:pStyle w:val="Default"/>
              <w:jc w:val="both"/>
            </w:pPr>
            <w:r w:rsidRPr="00A27DAE">
              <w:t>Quote an example for an unsteady state process.</w:t>
            </w:r>
          </w:p>
        </w:tc>
        <w:tc>
          <w:tcPr>
            <w:tcW w:w="319" w:type="pct"/>
          </w:tcPr>
          <w:p w14:paraId="6AF2BAEC" w14:textId="77777777" w:rsidR="00C82BCE" w:rsidRPr="00A27DAE" w:rsidRDefault="00C82BCE" w:rsidP="00FB0B85">
            <w:pPr>
              <w:jc w:val="center"/>
            </w:pPr>
            <w:r w:rsidRPr="00A27DAE">
              <w:t>CO3</w:t>
            </w:r>
          </w:p>
        </w:tc>
        <w:tc>
          <w:tcPr>
            <w:tcW w:w="256" w:type="pct"/>
          </w:tcPr>
          <w:p w14:paraId="7CF9F16F" w14:textId="77777777" w:rsidR="00C82BCE" w:rsidRPr="00A27DAE" w:rsidRDefault="00C82BCE" w:rsidP="00FB0B85">
            <w:pPr>
              <w:jc w:val="center"/>
            </w:pPr>
            <w:r w:rsidRPr="00A27DAE">
              <w:t>R</w:t>
            </w:r>
          </w:p>
        </w:tc>
        <w:tc>
          <w:tcPr>
            <w:tcW w:w="217" w:type="pct"/>
          </w:tcPr>
          <w:p w14:paraId="1BB0195A" w14:textId="77777777" w:rsidR="00C82BCE" w:rsidRPr="00A27DAE" w:rsidRDefault="00C82BCE" w:rsidP="00FB0B85">
            <w:pPr>
              <w:jc w:val="center"/>
            </w:pPr>
            <w:r w:rsidRPr="00A27DAE">
              <w:t>1</w:t>
            </w:r>
          </w:p>
        </w:tc>
      </w:tr>
      <w:tr w:rsidR="00C82BCE" w:rsidRPr="00A27DAE" w14:paraId="11838B66" w14:textId="77777777" w:rsidTr="00FB0B85">
        <w:trPr>
          <w:trHeight w:val="283"/>
        </w:trPr>
        <w:tc>
          <w:tcPr>
            <w:tcW w:w="272" w:type="pct"/>
          </w:tcPr>
          <w:p w14:paraId="3D91F91B" w14:textId="77777777" w:rsidR="00C82BCE" w:rsidRPr="00A27DAE" w:rsidRDefault="00C82BCE" w:rsidP="00FB0B85">
            <w:pPr>
              <w:jc w:val="center"/>
            </w:pPr>
            <w:r w:rsidRPr="00A27DAE">
              <w:t>6.</w:t>
            </w:r>
          </w:p>
        </w:tc>
        <w:tc>
          <w:tcPr>
            <w:tcW w:w="3936" w:type="pct"/>
            <w:gridSpan w:val="2"/>
          </w:tcPr>
          <w:p w14:paraId="240E4F1C" w14:textId="77777777" w:rsidR="00C82BCE" w:rsidRPr="00A27DAE" w:rsidRDefault="00C82BCE" w:rsidP="003B455E">
            <w:pPr>
              <w:jc w:val="both"/>
            </w:pPr>
            <w:r w:rsidRPr="00A27DAE">
              <w:t>Recognize the component used to relate the quantity of one process stream to another.</w:t>
            </w:r>
          </w:p>
        </w:tc>
        <w:tc>
          <w:tcPr>
            <w:tcW w:w="319" w:type="pct"/>
          </w:tcPr>
          <w:p w14:paraId="53FDB7E4" w14:textId="77777777" w:rsidR="00C82BCE" w:rsidRPr="00A27DAE" w:rsidRDefault="00C82BCE" w:rsidP="00FB0B85">
            <w:pPr>
              <w:jc w:val="center"/>
            </w:pPr>
            <w:r w:rsidRPr="00A27DAE">
              <w:t>CO3</w:t>
            </w:r>
          </w:p>
        </w:tc>
        <w:tc>
          <w:tcPr>
            <w:tcW w:w="256" w:type="pct"/>
          </w:tcPr>
          <w:p w14:paraId="4784940C" w14:textId="77777777" w:rsidR="00C82BCE" w:rsidRPr="00A27DAE" w:rsidRDefault="00C82BCE" w:rsidP="00FB0B85">
            <w:pPr>
              <w:jc w:val="center"/>
            </w:pPr>
            <w:r w:rsidRPr="00A27DAE">
              <w:t>R</w:t>
            </w:r>
          </w:p>
        </w:tc>
        <w:tc>
          <w:tcPr>
            <w:tcW w:w="217" w:type="pct"/>
          </w:tcPr>
          <w:p w14:paraId="4430719E" w14:textId="77777777" w:rsidR="00C82BCE" w:rsidRPr="00A27DAE" w:rsidRDefault="00C82BCE" w:rsidP="00FB0B85">
            <w:pPr>
              <w:jc w:val="center"/>
            </w:pPr>
            <w:r w:rsidRPr="00A27DAE">
              <w:t>1</w:t>
            </w:r>
          </w:p>
        </w:tc>
      </w:tr>
      <w:tr w:rsidR="00C82BCE" w:rsidRPr="00A27DAE" w14:paraId="31908FEC" w14:textId="77777777" w:rsidTr="00FB0B85">
        <w:trPr>
          <w:trHeight w:val="283"/>
        </w:trPr>
        <w:tc>
          <w:tcPr>
            <w:tcW w:w="272" w:type="pct"/>
          </w:tcPr>
          <w:p w14:paraId="7E878917" w14:textId="77777777" w:rsidR="00C82BCE" w:rsidRPr="00A27DAE" w:rsidRDefault="00C82BCE" w:rsidP="00FB0B85">
            <w:pPr>
              <w:jc w:val="center"/>
            </w:pPr>
            <w:r w:rsidRPr="00A27DAE">
              <w:t>7.</w:t>
            </w:r>
          </w:p>
        </w:tc>
        <w:tc>
          <w:tcPr>
            <w:tcW w:w="3936" w:type="pct"/>
            <w:gridSpan w:val="2"/>
          </w:tcPr>
          <w:p w14:paraId="30A32AAC" w14:textId="77777777" w:rsidR="00C82BCE" w:rsidRPr="00A27DAE" w:rsidRDefault="00C82BCE" w:rsidP="003B455E">
            <w:pPr>
              <w:pStyle w:val="ListParagraph"/>
              <w:ind w:left="0"/>
              <w:jc w:val="both"/>
              <w:rPr>
                <w:noProof/>
                <w:lang w:eastAsia="zh-TW"/>
              </w:rPr>
            </w:pPr>
            <w:r w:rsidRPr="00A27DAE">
              <w:t>Differentiate between sensible and latent heat.</w:t>
            </w:r>
          </w:p>
        </w:tc>
        <w:tc>
          <w:tcPr>
            <w:tcW w:w="319" w:type="pct"/>
          </w:tcPr>
          <w:p w14:paraId="7EA8D0F0" w14:textId="77777777" w:rsidR="00C82BCE" w:rsidRPr="00A27DAE" w:rsidRDefault="00C82BCE" w:rsidP="00FB0B85">
            <w:pPr>
              <w:jc w:val="center"/>
            </w:pPr>
            <w:r w:rsidRPr="00A27DAE">
              <w:t>CO4</w:t>
            </w:r>
          </w:p>
        </w:tc>
        <w:tc>
          <w:tcPr>
            <w:tcW w:w="256" w:type="pct"/>
          </w:tcPr>
          <w:p w14:paraId="2D6479D4" w14:textId="77777777" w:rsidR="00C82BCE" w:rsidRPr="00A27DAE" w:rsidRDefault="00C82BCE" w:rsidP="00FB0B85">
            <w:pPr>
              <w:jc w:val="center"/>
            </w:pPr>
            <w:r w:rsidRPr="00A27DAE">
              <w:t>U</w:t>
            </w:r>
          </w:p>
        </w:tc>
        <w:tc>
          <w:tcPr>
            <w:tcW w:w="217" w:type="pct"/>
          </w:tcPr>
          <w:p w14:paraId="02A29090" w14:textId="77777777" w:rsidR="00C82BCE" w:rsidRPr="00A27DAE" w:rsidRDefault="00C82BCE" w:rsidP="00FB0B85">
            <w:pPr>
              <w:jc w:val="center"/>
            </w:pPr>
            <w:r w:rsidRPr="00A27DAE">
              <w:t>1</w:t>
            </w:r>
          </w:p>
        </w:tc>
      </w:tr>
      <w:tr w:rsidR="00C82BCE" w:rsidRPr="00A27DAE" w14:paraId="26245052" w14:textId="77777777" w:rsidTr="00FB0B85">
        <w:trPr>
          <w:trHeight w:val="283"/>
        </w:trPr>
        <w:tc>
          <w:tcPr>
            <w:tcW w:w="272" w:type="pct"/>
          </w:tcPr>
          <w:p w14:paraId="11EE1FA4" w14:textId="77777777" w:rsidR="00C82BCE" w:rsidRPr="00A27DAE" w:rsidRDefault="00C82BCE" w:rsidP="00FB0B85">
            <w:pPr>
              <w:jc w:val="center"/>
            </w:pPr>
            <w:r w:rsidRPr="00A27DAE">
              <w:t>8.</w:t>
            </w:r>
          </w:p>
        </w:tc>
        <w:tc>
          <w:tcPr>
            <w:tcW w:w="3936" w:type="pct"/>
            <w:gridSpan w:val="2"/>
          </w:tcPr>
          <w:p w14:paraId="774084F5" w14:textId="77777777" w:rsidR="00C82BCE" w:rsidRPr="00A27DAE" w:rsidRDefault="00C82BCE" w:rsidP="003B455E">
            <w:pPr>
              <w:jc w:val="both"/>
              <w:rPr>
                <w:b/>
                <w:bCs/>
              </w:rPr>
            </w:pPr>
            <w:r w:rsidRPr="00A27DAE">
              <w:t>Define enthalpy and express in mathematical form.</w:t>
            </w:r>
          </w:p>
        </w:tc>
        <w:tc>
          <w:tcPr>
            <w:tcW w:w="319" w:type="pct"/>
          </w:tcPr>
          <w:p w14:paraId="0139958E" w14:textId="77777777" w:rsidR="00C82BCE" w:rsidRPr="00A27DAE" w:rsidRDefault="00C82BCE" w:rsidP="00FB0B85">
            <w:pPr>
              <w:jc w:val="center"/>
            </w:pPr>
            <w:r w:rsidRPr="00A27DAE">
              <w:t>CO4</w:t>
            </w:r>
          </w:p>
        </w:tc>
        <w:tc>
          <w:tcPr>
            <w:tcW w:w="256" w:type="pct"/>
          </w:tcPr>
          <w:p w14:paraId="192B2774" w14:textId="77777777" w:rsidR="00C82BCE" w:rsidRPr="00A27DAE" w:rsidRDefault="00C82BCE" w:rsidP="00FB0B85">
            <w:pPr>
              <w:jc w:val="center"/>
            </w:pPr>
            <w:r w:rsidRPr="00A27DAE">
              <w:t>R</w:t>
            </w:r>
          </w:p>
        </w:tc>
        <w:tc>
          <w:tcPr>
            <w:tcW w:w="217" w:type="pct"/>
          </w:tcPr>
          <w:p w14:paraId="27954FD4" w14:textId="77777777" w:rsidR="00C82BCE" w:rsidRPr="00A27DAE" w:rsidRDefault="00C82BCE" w:rsidP="00FB0B85">
            <w:pPr>
              <w:jc w:val="center"/>
            </w:pPr>
            <w:r w:rsidRPr="00A27DAE">
              <w:t>1</w:t>
            </w:r>
          </w:p>
        </w:tc>
      </w:tr>
      <w:tr w:rsidR="00C82BCE" w:rsidRPr="00A27DAE" w14:paraId="5924BB91" w14:textId="77777777" w:rsidTr="00FB0B85">
        <w:trPr>
          <w:trHeight w:val="283"/>
        </w:trPr>
        <w:tc>
          <w:tcPr>
            <w:tcW w:w="272" w:type="pct"/>
          </w:tcPr>
          <w:p w14:paraId="5A2A22E1" w14:textId="77777777" w:rsidR="00C82BCE" w:rsidRPr="00A27DAE" w:rsidRDefault="00C82BCE" w:rsidP="00FB0B85">
            <w:pPr>
              <w:jc w:val="center"/>
            </w:pPr>
            <w:r w:rsidRPr="00A27DAE">
              <w:t>9.</w:t>
            </w:r>
          </w:p>
        </w:tc>
        <w:tc>
          <w:tcPr>
            <w:tcW w:w="3936" w:type="pct"/>
            <w:gridSpan w:val="2"/>
          </w:tcPr>
          <w:p w14:paraId="1D890611" w14:textId="77777777" w:rsidR="00C82BCE" w:rsidRPr="00A27DAE" w:rsidRDefault="00C82BCE" w:rsidP="003B455E">
            <w:pPr>
              <w:pStyle w:val="ListParagraph"/>
              <w:ind w:left="0"/>
              <w:jc w:val="both"/>
              <w:rPr>
                <w:noProof/>
                <w:lang w:eastAsia="zh-TW"/>
              </w:rPr>
            </w:pPr>
            <w:r w:rsidRPr="00A27DAE">
              <w:t>State the concept of heat of combustion.</w:t>
            </w:r>
          </w:p>
        </w:tc>
        <w:tc>
          <w:tcPr>
            <w:tcW w:w="319" w:type="pct"/>
          </w:tcPr>
          <w:p w14:paraId="2CBA80C2" w14:textId="77777777" w:rsidR="00C82BCE" w:rsidRPr="00A27DAE" w:rsidRDefault="00C82BCE" w:rsidP="00FB0B85">
            <w:pPr>
              <w:jc w:val="center"/>
            </w:pPr>
            <w:r w:rsidRPr="00A27DAE">
              <w:t>CO5</w:t>
            </w:r>
          </w:p>
        </w:tc>
        <w:tc>
          <w:tcPr>
            <w:tcW w:w="256" w:type="pct"/>
          </w:tcPr>
          <w:p w14:paraId="09EA705E" w14:textId="77777777" w:rsidR="00C82BCE" w:rsidRPr="00A27DAE" w:rsidRDefault="00C82BCE" w:rsidP="00FB0B85">
            <w:pPr>
              <w:jc w:val="center"/>
            </w:pPr>
            <w:r w:rsidRPr="00A27DAE">
              <w:t>R</w:t>
            </w:r>
          </w:p>
        </w:tc>
        <w:tc>
          <w:tcPr>
            <w:tcW w:w="217" w:type="pct"/>
          </w:tcPr>
          <w:p w14:paraId="01E56A1E" w14:textId="77777777" w:rsidR="00C82BCE" w:rsidRPr="00A27DAE" w:rsidRDefault="00C82BCE" w:rsidP="00FB0B85">
            <w:pPr>
              <w:jc w:val="center"/>
            </w:pPr>
            <w:r w:rsidRPr="00A27DAE">
              <w:t>1</w:t>
            </w:r>
          </w:p>
        </w:tc>
      </w:tr>
      <w:tr w:rsidR="00C82BCE" w:rsidRPr="00A27DAE" w14:paraId="0380FABC" w14:textId="77777777" w:rsidTr="00FB0B85">
        <w:trPr>
          <w:trHeight w:val="283"/>
        </w:trPr>
        <w:tc>
          <w:tcPr>
            <w:tcW w:w="272" w:type="pct"/>
          </w:tcPr>
          <w:p w14:paraId="713C8C22" w14:textId="77777777" w:rsidR="00C82BCE" w:rsidRPr="00A27DAE" w:rsidRDefault="00C82BCE" w:rsidP="00FB0B85">
            <w:pPr>
              <w:jc w:val="center"/>
            </w:pPr>
            <w:r w:rsidRPr="00A27DAE">
              <w:t>10.</w:t>
            </w:r>
          </w:p>
        </w:tc>
        <w:tc>
          <w:tcPr>
            <w:tcW w:w="3936" w:type="pct"/>
            <w:gridSpan w:val="2"/>
          </w:tcPr>
          <w:p w14:paraId="3AD8D8C2" w14:textId="77777777" w:rsidR="00C82BCE" w:rsidRPr="00A27DAE" w:rsidRDefault="00C82BCE" w:rsidP="003B455E">
            <w:pPr>
              <w:jc w:val="both"/>
            </w:pPr>
            <w:r w:rsidRPr="00A27DAE">
              <w:t>Define Psychrometry.</w:t>
            </w:r>
          </w:p>
        </w:tc>
        <w:tc>
          <w:tcPr>
            <w:tcW w:w="319" w:type="pct"/>
          </w:tcPr>
          <w:p w14:paraId="2C004D3D" w14:textId="77777777" w:rsidR="00C82BCE" w:rsidRPr="00A27DAE" w:rsidRDefault="00C82BCE" w:rsidP="00FB0B85">
            <w:pPr>
              <w:jc w:val="center"/>
            </w:pPr>
            <w:r w:rsidRPr="00A27DAE">
              <w:t>CO6</w:t>
            </w:r>
          </w:p>
        </w:tc>
        <w:tc>
          <w:tcPr>
            <w:tcW w:w="256" w:type="pct"/>
          </w:tcPr>
          <w:p w14:paraId="229FF0EF" w14:textId="77777777" w:rsidR="00C82BCE" w:rsidRPr="00A27DAE" w:rsidRDefault="00C82BCE" w:rsidP="00FB0B85">
            <w:pPr>
              <w:jc w:val="center"/>
            </w:pPr>
            <w:r w:rsidRPr="00A27DAE">
              <w:t>R</w:t>
            </w:r>
          </w:p>
        </w:tc>
        <w:tc>
          <w:tcPr>
            <w:tcW w:w="217" w:type="pct"/>
          </w:tcPr>
          <w:p w14:paraId="6CEAB725" w14:textId="77777777" w:rsidR="00C82BCE" w:rsidRPr="00A27DAE" w:rsidRDefault="00C82BCE" w:rsidP="00FB0B85">
            <w:pPr>
              <w:jc w:val="center"/>
            </w:pPr>
            <w:r w:rsidRPr="00A27DAE">
              <w:t>1</w:t>
            </w:r>
          </w:p>
        </w:tc>
      </w:tr>
      <w:tr w:rsidR="00C82BCE" w:rsidRPr="00A27DAE" w14:paraId="0869D0D0" w14:textId="77777777" w:rsidTr="00500AB7">
        <w:trPr>
          <w:trHeight w:val="397"/>
        </w:trPr>
        <w:tc>
          <w:tcPr>
            <w:tcW w:w="5000" w:type="pct"/>
            <w:gridSpan w:val="6"/>
            <w:vAlign w:val="center"/>
          </w:tcPr>
          <w:p w14:paraId="061FAE2E" w14:textId="77777777" w:rsidR="00C82BCE" w:rsidRPr="00A27DAE" w:rsidRDefault="00C82BCE" w:rsidP="00500AB7">
            <w:pPr>
              <w:jc w:val="center"/>
              <w:rPr>
                <w:b/>
              </w:rPr>
            </w:pPr>
            <w:r w:rsidRPr="00A27DAE">
              <w:rPr>
                <w:b/>
              </w:rPr>
              <w:t>PART – B (6 X 3 = 18 MARKS)</w:t>
            </w:r>
          </w:p>
        </w:tc>
      </w:tr>
      <w:tr w:rsidR="00C82BCE" w:rsidRPr="00A27DAE" w14:paraId="28757057" w14:textId="77777777" w:rsidTr="009C0BFA">
        <w:trPr>
          <w:trHeight w:val="283"/>
        </w:trPr>
        <w:tc>
          <w:tcPr>
            <w:tcW w:w="272" w:type="pct"/>
          </w:tcPr>
          <w:p w14:paraId="5E7C7495" w14:textId="77777777" w:rsidR="00C82BCE" w:rsidRPr="00A27DAE" w:rsidRDefault="00C82BCE" w:rsidP="00D0165F">
            <w:pPr>
              <w:pStyle w:val="NoSpacing"/>
              <w:jc w:val="center"/>
            </w:pPr>
            <w:r w:rsidRPr="00A27DAE">
              <w:t>11.</w:t>
            </w:r>
          </w:p>
        </w:tc>
        <w:tc>
          <w:tcPr>
            <w:tcW w:w="3936" w:type="pct"/>
            <w:gridSpan w:val="2"/>
            <w:vAlign w:val="center"/>
          </w:tcPr>
          <w:p w14:paraId="67915ABC" w14:textId="77777777" w:rsidR="00C82BCE" w:rsidRPr="00A27DAE" w:rsidRDefault="00C82BCE" w:rsidP="00500611">
            <w:pPr>
              <w:pStyle w:val="NoSpacing"/>
              <w:jc w:val="both"/>
            </w:pPr>
            <w:r w:rsidRPr="00A27DAE">
              <w:t>The potential energy of a body at a height of 15 m is 2kJ. If the body is moving at a velocity of 50 m/s, what is its kinetic energy? (Take g as 9.8067 m/s</w:t>
            </w:r>
            <w:r w:rsidRPr="00A27DAE">
              <w:rPr>
                <w:vertAlign w:val="superscript"/>
              </w:rPr>
              <w:t>2</w:t>
            </w:r>
            <w:r w:rsidRPr="00A27DAE">
              <w:t>).</w:t>
            </w:r>
          </w:p>
        </w:tc>
        <w:tc>
          <w:tcPr>
            <w:tcW w:w="319" w:type="pct"/>
          </w:tcPr>
          <w:p w14:paraId="4E52B9A2" w14:textId="77777777" w:rsidR="00C82BCE" w:rsidRPr="00A27DAE" w:rsidRDefault="00C82BCE" w:rsidP="009C0BFA">
            <w:pPr>
              <w:pStyle w:val="NoSpacing"/>
              <w:jc w:val="center"/>
            </w:pPr>
            <w:r w:rsidRPr="00A27DAE">
              <w:t>CO1</w:t>
            </w:r>
          </w:p>
        </w:tc>
        <w:tc>
          <w:tcPr>
            <w:tcW w:w="256" w:type="pct"/>
          </w:tcPr>
          <w:p w14:paraId="56A865CD" w14:textId="77777777" w:rsidR="00C82BCE" w:rsidRPr="00A27DAE" w:rsidRDefault="00C82BCE" w:rsidP="009C0BFA">
            <w:pPr>
              <w:pStyle w:val="NoSpacing"/>
              <w:jc w:val="center"/>
            </w:pPr>
            <w:r w:rsidRPr="00A27DAE">
              <w:t>E</w:t>
            </w:r>
          </w:p>
        </w:tc>
        <w:tc>
          <w:tcPr>
            <w:tcW w:w="217" w:type="pct"/>
          </w:tcPr>
          <w:p w14:paraId="15563D2C" w14:textId="77777777" w:rsidR="00C82BCE" w:rsidRPr="00A27DAE" w:rsidRDefault="00C82BCE" w:rsidP="009C0BFA">
            <w:pPr>
              <w:pStyle w:val="NoSpacing"/>
              <w:jc w:val="center"/>
            </w:pPr>
            <w:r w:rsidRPr="00A27DAE">
              <w:t>3</w:t>
            </w:r>
          </w:p>
        </w:tc>
      </w:tr>
      <w:tr w:rsidR="00C82BCE" w:rsidRPr="00A27DAE" w14:paraId="25C3FF47" w14:textId="77777777" w:rsidTr="009C0BFA">
        <w:trPr>
          <w:trHeight w:val="283"/>
        </w:trPr>
        <w:tc>
          <w:tcPr>
            <w:tcW w:w="272" w:type="pct"/>
          </w:tcPr>
          <w:p w14:paraId="3C638BA7" w14:textId="77777777" w:rsidR="00C82BCE" w:rsidRPr="00A27DAE" w:rsidRDefault="00C82BCE" w:rsidP="00D0165F">
            <w:pPr>
              <w:pStyle w:val="NoSpacing"/>
              <w:jc w:val="center"/>
            </w:pPr>
            <w:r w:rsidRPr="00A27DAE">
              <w:t>12.</w:t>
            </w:r>
          </w:p>
        </w:tc>
        <w:tc>
          <w:tcPr>
            <w:tcW w:w="3936" w:type="pct"/>
            <w:gridSpan w:val="2"/>
            <w:vAlign w:val="center"/>
          </w:tcPr>
          <w:p w14:paraId="51F15B89" w14:textId="77777777" w:rsidR="00C82BCE" w:rsidRPr="00A27DAE" w:rsidRDefault="00C82BCE" w:rsidP="00500611">
            <w:pPr>
              <w:pStyle w:val="NoSpacing"/>
              <w:jc w:val="both"/>
            </w:pPr>
            <w:r w:rsidRPr="00A27DAE">
              <w:t>State Dalton’s and Amagat’s law and represent its equation.</w:t>
            </w:r>
          </w:p>
        </w:tc>
        <w:tc>
          <w:tcPr>
            <w:tcW w:w="319" w:type="pct"/>
          </w:tcPr>
          <w:p w14:paraId="335176C1" w14:textId="77777777" w:rsidR="00C82BCE" w:rsidRPr="00A27DAE" w:rsidRDefault="00C82BCE" w:rsidP="009C0BFA">
            <w:pPr>
              <w:pStyle w:val="NoSpacing"/>
              <w:jc w:val="center"/>
            </w:pPr>
            <w:r w:rsidRPr="00A27DAE">
              <w:t>CO2</w:t>
            </w:r>
          </w:p>
        </w:tc>
        <w:tc>
          <w:tcPr>
            <w:tcW w:w="256" w:type="pct"/>
          </w:tcPr>
          <w:p w14:paraId="574597BD" w14:textId="77777777" w:rsidR="00C82BCE" w:rsidRPr="00A27DAE" w:rsidRDefault="00C82BCE" w:rsidP="009C0BFA">
            <w:pPr>
              <w:pStyle w:val="NoSpacing"/>
              <w:jc w:val="center"/>
            </w:pPr>
            <w:r w:rsidRPr="00A27DAE">
              <w:t>U</w:t>
            </w:r>
          </w:p>
        </w:tc>
        <w:tc>
          <w:tcPr>
            <w:tcW w:w="217" w:type="pct"/>
          </w:tcPr>
          <w:p w14:paraId="23DB0E65" w14:textId="77777777" w:rsidR="00C82BCE" w:rsidRPr="00A27DAE" w:rsidRDefault="00C82BCE" w:rsidP="009C0BFA">
            <w:pPr>
              <w:pStyle w:val="NoSpacing"/>
              <w:jc w:val="center"/>
            </w:pPr>
            <w:r w:rsidRPr="00A27DAE">
              <w:t>3</w:t>
            </w:r>
          </w:p>
        </w:tc>
      </w:tr>
      <w:tr w:rsidR="00C82BCE" w:rsidRPr="00A27DAE" w14:paraId="1BDA6FD5" w14:textId="77777777" w:rsidTr="009C0BFA">
        <w:trPr>
          <w:trHeight w:val="283"/>
        </w:trPr>
        <w:tc>
          <w:tcPr>
            <w:tcW w:w="272" w:type="pct"/>
          </w:tcPr>
          <w:p w14:paraId="6B24FE50" w14:textId="77777777" w:rsidR="00C82BCE" w:rsidRPr="00A27DAE" w:rsidRDefault="00C82BCE" w:rsidP="00D0165F">
            <w:pPr>
              <w:pStyle w:val="NoSpacing"/>
              <w:jc w:val="center"/>
            </w:pPr>
            <w:r w:rsidRPr="00A27DAE">
              <w:t>13.</w:t>
            </w:r>
          </w:p>
        </w:tc>
        <w:tc>
          <w:tcPr>
            <w:tcW w:w="3936" w:type="pct"/>
            <w:gridSpan w:val="2"/>
            <w:vAlign w:val="center"/>
          </w:tcPr>
          <w:p w14:paraId="053D33C2" w14:textId="77777777" w:rsidR="00C82BCE" w:rsidRPr="00A27DAE" w:rsidRDefault="00C82BCE" w:rsidP="00500611">
            <w:pPr>
              <w:pStyle w:val="NoSpacing"/>
              <w:jc w:val="both"/>
            </w:pPr>
            <w:r w:rsidRPr="00A27DAE">
              <w:rPr>
                <w:bCs/>
                <w:lang w:val="en-IN"/>
              </w:rPr>
              <w:t>Construct a diagram and set up a total mass balance for a dehydrator. Air enters at the rate of A lb/min, and wet material enters at W lb/min. Dry material leaves the system at D lb/min.</w:t>
            </w:r>
          </w:p>
        </w:tc>
        <w:tc>
          <w:tcPr>
            <w:tcW w:w="319" w:type="pct"/>
          </w:tcPr>
          <w:p w14:paraId="17F75426" w14:textId="77777777" w:rsidR="00C82BCE" w:rsidRPr="00A27DAE" w:rsidRDefault="00C82BCE" w:rsidP="009C0BFA">
            <w:pPr>
              <w:pStyle w:val="NoSpacing"/>
              <w:jc w:val="center"/>
            </w:pPr>
            <w:r w:rsidRPr="00A27DAE">
              <w:t>CO3</w:t>
            </w:r>
          </w:p>
        </w:tc>
        <w:tc>
          <w:tcPr>
            <w:tcW w:w="256" w:type="pct"/>
          </w:tcPr>
          <w:p w14:paraId="0663F1E7" w14:textId="77777777" w:rsidR="00C82BCE" w:rsidRPr="00A27DAE" w:rsidRDefault="00C82BCE" w:rsidP="009C0BFA">
            <w:pPr>
              <w:pStyle w:val="NoSpacing"/>
              <w:jc w:val="center"/>
            </w:pPr>
            <w:r w:rsidRPr="00A27DAE">
              <w:t>An</w:t>
            </w:r>
          </w:p>
        </w:tc>
        <w:tc>
          <w:tcPr>
            <w:tcW w:w="217" w:type="pct"/>
          </w:tcPr>
          <w:p w14:paraId="4343D1F5" w14:textId="77777777" w:rsidR="00C82BCE" w:rsidRPr="00A27DAE" w:rsidRDefault="00C82BCE" w:rsidP="009C0BFA">
            <w:pPr>
              <w:pStyle w:val="NoSpacing"/>
              <w:jc w:val="center"/>
            </w:pPr>
            <w:r w:rsidRPr="00A27DAE">
              <w:t>3</w:t>
            </w:r>
          </w:p>
        </w:tc>
      </w:tr>
      <w:tr w:rsidR="00C82BCE" w:rsidRPr="00A27DAE" w14:paraId="03787576" w14:textId="77777777" w:rsidTr="009C0BFA">
        <w:trPr>
          <w:trHeight w:val="283"/>
        </w:trPr>
        <w:tc>
          <w:tcPr>
            <w:tcW w:w="272" w:type="pct"/>
          </w:tcPr>
          <w:p w14:paraId="26011154" w14:textId="77777777" w:rsidR="00C82BCE" w:rsidRPr="00A27DAE" w:rsidRDefault="00C82BCE" w:rsidP="00D0165F">
            <w:pPr>
              <w:pStyle w:val="NoSpacing"/>
              <w:jc w:val="center"/>
            </w:pPr>
            <w:r w:rsidRPr="00A27DAE">
              <w:t>14.</w:t>
            </w:r>
          </w:p>
        </w:tc>
        <w:tc>
          <w:tcPr>
            <w:tcW w:w="3936" w:type="pct"/>
            <w:gridSpan w:val="2"/>
            <w:vAlign w:val="center"/>
          </w:tcPr>
          <w:p w14:paraId="120279EB" w14:textId="77777777" w:rsidR="00C82BCE" w:rsidRPr="00A27DAE" w:rsidRDefault="00C82BCE" w:rsidP="00500611">
            <w:pPr>
              <w:pStyle w:val="NoSpacing"/>
              <w:jc w:val="both"/>
            </w:pPr>
            <w:r w:rsidRPr="00A27DAE">
              <w:rPr>
                <w:bCs/>
              </w:rPr>
              <w:t>Paraphrase</w:t>
            </w:r>
            <w:r>
              <w:rPr>
                <w:bCs/>
              </w:rPr>
              <w:t xml:space="preserve"> on standard heat of reaction and</w:t>
            </w:r>
            <w:r w:rsidRPr="00A27DAE">
              <w:rPr>
                <w:bCs/>
              </w:rPr>
              <w:t xml:space="preserve"> compile an equation for it.</w:t>
            </w:r>
          </w:p>
        </w:tc>
        <w:tc>
          <w:tcPr>
            <w:tcW w:w="319" w:type="pct"/>
          </w:tcPr>
          <w:p w14:paraId="040BDAE8" w14:textId="77777777" w:rsidR="00C82BCE" w:rsidRPr="00A27DAE" w:rsidRDefault="00C82BCE" w:rsidP="009C0BFA">
            <w:pPr>
              <w:pStyle w:val="NoSpacing"/>
              <w:jc w:val="center"/>
            </w:pPr>
            <w:r w:rsidRPr="00A27DAE">
              <w:t>CO4</w:t>
            </w:r>
          </w:p>
        </w:tc>
        <w:tc>
          <w:tcPr>
            <w:tcW w:w="256" w:type="pct"/>
          </w:tcPr>
          <w:p w14:paraId="55D9A20A" w14:textId="77777777" w:rsidR="00C82BCE" w:rsidRPr="00A27DAE" w:rsidRDefault="00C82BCE" w:rsidP="009C0BFA">
            <w:pPr>
              <w:pStyle w:val="NoSpacing"/>
              <w:jc w:val="center"/>
            </w:pPr>
            <w:r w:rsidRPr="00A27DAE">
              <w:t>U</w:t>
            </w:r>
          </w:p>
        </w:tc>
        <w:tc>
          <w:tcPr>
            <w:tcW w:w="217" w:type="pct"/>
          </w:tcPr>
          <w:p w14:paraId="192A3679" w14:textId="77777777" w:rsidR="00C82BCE" w:rsidRPr="00A27DAE" w:rsidRDefault="00C82BCE" w:rsidP="009C0BFA">
            <w:pPr>
              <w:pStyle w:val="NoSpacing"/>
              <w:jc w:val="center"/>
            </w:pPr>
            <w:r w:rsidRPr="00A27DAE">
              <w:t>3</w:t>
            </w:r>
          </w:p>
        </w:tc>
      </w:tr>
      <w:tr w:rsidR="00C82BCE" w:rsidRPr="00A27DAE" w14:paraId="483BC241" w14:textId="77777777" w:rsidTr="009C0BFA">
        <w:trPr>
          <w:trHeight w:val="283"/>
        </w:trPr>
        <w:tc>
          <w:tcPr>
            <w:tcW w:w="272" w:type="pct"/>
          </w:tcPr>
          <w:p w14:paraId="3F3ED781" w14:textId="77777777" w:rsidR="00C82BCE" w:rsidRPr="00A27DAE" w:rsidRDefault="00C82BCE" w:rsidP="00D0165F">
            <w:pPr>
              <w:pStyle w:val="NoSpacing"/>
              <w:jc w:val="center"/>
            </w:pPr>
            <w:r w:rsidRPr="00A27DAE">
              <w:t>15.</w:t>
            </w:r>
          </w:p>
        </w:tc>
        <w:tc>
          <w:tcPr>
            <w:tcW w:w="3936" w:type="pct"/>
            <w:gridSpan w:val="2"/>
            <w:vAlign w:val="center"/>
          </w:tcPr>
          <w:p w14:paraId="68DE4D12" w14:textId="77777777" w:rsidR="00C82BCE" w:rsidRPr="00A27DAE" w:rsidRDefault="00C82BCE" w:rsidP="00500611">
            <w:pPr>
              <w:pStyle w:val="NoSpacing"/>
              <w:jc w:val="both"/>
            </w:pPr>
            <w:r w:rsidRPr="00A27DAE">
              <w:rPr>
                <w:lang w:val="en-IN"/>
              </w:rPr>
              <w:t>Compare theoretical oxygen and excess oxygen.</w:t>
            </w:r>
          </w:p>
        </w:tc>
        <w:tc>
          <w:tcPr>
            <w:tcW w:w="319" w:type="pct"/>
          </w:tcPr>
          <w:p w14:paraId="333FAA3E" w14:textId="77777777" w:rsidR="00C82BCE" w:rsidRPr="00A27DAE" w:rsidRDefault="00C82BCE" w:rsidP="009C0BFA">
            <w:pPr>
              <w:pStyle w:val="NoSpacing"/>
              <w:jc w:val="center"/>
            </w:pPr>
            <w:r w:rsidRPr="00A27DAE">
              <w:t>CO5</w:t>
            </w:r>
          </w:p>
        </w:tc>
        <w:tc>
          <w:tcPr>
            <w:tcW w:w="256" w:type="pct"/>
          </w:tcPr>
          <w:p w14:paraId="2C72EC49" w14:textId="77777777" w:rsidR="00C82BCE" w:rsidRPr="00A27DAE" w:rsidRDefault="00C82BCE" w:rsidP="009C0BFA">
            <w:pPr>
              <w:pStyle w:val="NoSpacing"/>
              <w:jc w:val="center"/>
            </w:pPr>
            <w:r w:rsidRPr="00A27DAE">
              <w:t>An</w:t>
            </w:r>
          </w:p>
        </w:tc>
        <w:tc>
          <w:tcPr>
            <w:tcW w:w="217" w:type="pct"/>
          </w:tcPr>
          <w:p w14:paraId="4FDF653D" w14:textId="77777777" w:rsidR="00C82BCE" w:rsidRPr="00A27DAE" w:rsidRDefault="00C82BCE" w:rsidP="009C0BFA">
            <w:pPr>
              <w:pStyle w:val="NoSpacing"/>
              <w:jc w:val="center"/>
            </w:pPr>
            <w:r w:rsidRPr="00A27DAE">
              <w:t>3</w:t>
            </w:r>
          </w:p>
        </w:tc>
      </w:tr>
      <w:tr w:rsidR="00C82BCE" w:rsidRPr="00A27DAE" w14:paraId="32AC06F1" w14:textId="77777777" w:rsidTr="009C0BFA">
        <w:trPr>
          <w:trHeight w:val="283"/>
        </w:trPr>
        <w:tc>
          <w:tcPr>
            <w:tcW w:w="272" w:type="pct"/>
          </w:tcPr>
          <w:p w14:paraId="37982370" w14:textId="77777777" w:rsidR="00C82BCE" w:rsidRPr="00A27DAE" w:rsidRDefault="00C82BCE" w:rsidP="00D0165F">
            <w:pPr>
              <w:pStyle w:val="NoSpacing"/>
              <w:jc w:val="center"/>
            </w:pPr>
            <w:r w:rsidRPr="00A27DAE">
              <w:t>16.</w:t>
            </w:r>
          </w:p>
        </w:tc>
        <w:tc>
          <w:tcPr>
            <w:tcW w:w="3936" w:type="pct"/>
            <w:gridSpan w:val="2"/>
            <w:vAlign w:val="center"/>
          </w:tcPr>
          <w:p w14:paraId="629441C6" w14:textId="77777777" w:rsidR="00C82BCE" w:rsidRPr="00A27DAE" w:rsidRDefault="00C82BCE" w:rsidP="00500611">
            <w:pPr>
              <w:pStyle w:val="NoSpacing"/>
              <w:jc w:val="both"/>
            </w:pPr>
            <w:r w:rsidRPr="00A27DAE">
              <w:t>Differentiate wet bulb and dry bulb temperature.</w:t>
            </w:r>
          </w:p>
        </w:tc>
        <w:tc>
          <w:tcPr>
            <w:tcW w:w="319" w:type="pct"/>
          </w:tcPr>
          <w:p w14:paraId="6CAC2AB5" w14:textId="77777777" w:rsidR="00C82BCE" w:rsidRPr="00A27DAE" w:rsidRDefault="00C82BCE" w:rsidP="009C0BFA">
            <w:pPr>
              <w:pStyle w:val="NoSpacing"/>
              <w:jc w:val="center"/>
            </w:pPr>
            <w:r w:rsidRPr="00A27DAE">
              <w:t>CO6</w:t>
            </w:r>
          </w:p>
        </w:tc>
        <w:tc>
          <w:tcPr>
            <w:tcW w:w="256" w:type="pct"/>
          </w:tcPr>
          <w:p w14:paraId="23EF6388" w14:textId="77777777" w:rsidR="00C82BCE" w:rsidRPr="00A27DAE" w:rsidRDefault="00C82BCE" w:rsidP="009C0BFA">
            <w:pPr>
              <w:pStyle w:val="NoSpacing"/>
              <w:jc w:val="center"/>
            </w:pPr>
            <w:r w:rsidRPr="00A27DAE">
              <w:t>U</w:t>
            </w:r>
          </w:p>
        </w:tc>
        <w:tc>
          <w:tcPr>
            <w:tcW w:w="217" w:type="pct"/>
          </w:tcPr>
          <w:p w14:paraId="31CA22F6" w14:textId="77777777" w:rsidR="00C82BCE" w:rsidRPr="00A27DAE" w:rsidRDefault="00C82BCE" w:rsidP="009C0BFA">
            <w:pPr>
              <w:pStyle w:val="NoSpacing"/>
              <w:jc w:val="center"/>
            </w:pPr>
            <w:r w:rsidRPr="00A27DAE">
              <w:t>3</w:t>
            </w:r>
          </w:p>
        </w:tc>
      </w:tr>
      <w:tr w:rsidR="00C82BCE" w:rsidRPr="00A27DAE" w14:paraId="27D30DDC" w14:textId="77777777" w:rsidTr="009C0BFA">
        <w:trPr>
          <w:trHeight w:val="552"/>
        </w:trPr>
        <w:tc>
          <w:tcPr>
            <w:tcW w:w="5000" w:type="pct"/>
            <w:gridSpan w:val="6"/>
          </w:tcPr>
          <w:p w14:paraId="0C9321A6" w14:textId="77777777" w:rsidR="00C82BCE" w:rsidRPr="00A27DAE" w:rsidRDefault="00C82BCE" w:rsidP="009C0BFA">
            <w:pPr>
              <w:jc w:val="center"/>
              <w:rPr>
                <w:b/>
              </w:rPr>
            </w:pPr>
            <w:r w:rsidRPr="00A27DAE">
              <w:rPr>
                <w:b/>
              </w:rPr>
              <w:t>PART – C (6 X 12 = 72 MARKS)</w:t>
            </w:r>
          </w:p>
          <w:p w14:paraId="037E8578" w14:textId="77777777" w:rsidR="00C82BCE" w:rsidRPr="00A27DAE" w:rsidRDefault="00C82BCE" w:rsidP="009C0BFA">
            <w:pPr>
              <w:jc w:val="center"/>
              <w:rPr>
                <w:b/>
              </w:rPr>
            </w:pPr>
            <w:r w:rsidRPr="00A27DAE">
              <w:rPr>
                <w:b/>
              </w:rPr>
              <w:t>(Answer any five Questions from Q. No. 17 to 23, Q. No. 24 is Compulsory)</w:t>
            </w:r>
          </w:p>
        </w:tc>
      </w:tr>
      <w:tr w:rsidR="00C82BCE" w:rsidRPr="00A27DAE" w14:paraId="7401450A" w14:textId="77777777" w:rsidTr="009C0BFA">
        <w:trPr>
          <w:trHeight w:val="283"/>
        </w:trPr>
        <w:tc>
          <w:tcPr>
            <w:tcW w:w="272" w:type="pct"/>
          </w:tcPr>
          <w:p w14:paraId="66C76C6A" w14:textId="77777777" w:rsidR="00C82BCE" w:rsidRPr="00A27DAE" w:rsidRDefault="00C82BCE" w:rsidP="003B455E">
            <w:pPr>
              <w:jc w:val="center"/>
            </w:pPr>
            <w:r w:rsidRPr="00A27DAE">
              <w:t>17.</w:t>
            </w:r>
          </w:p>
        </w:tc>
        <w:tc>
          <w:tcPr>
            <w:tcW w:w="190" w:type="pct"/>
          </w:tcPr>
          <w:p w14:paraId="0B9700E4" w14:textId="77777777" w:rsidR="00C82BCE" w:rsidRPr="00A27DAE" w:rsidRDefault="00C82BCE" w:rsidP="003B455E">
            <w:pPr>
              <w:jc w:val="center"/>
            </w:pPr>
            <w:r w:rsidRPr="00A27DAE">
              <w:t>a.</w:t>
            </w:r>
          </w:p>
        </w:tc>
        <w:tc>
          <w:tcPr>
            <w:tcW w:w="3746" w:type="pct"/>
            <w:vAlign w:val="center"/>
          </w:tcPr>
          <w:p w14:paraId="3B09F143" w14:textId="77777777" w:rsidR="00C82BCE" w:rsidRPr="00A27DAE" w:rsidRDefault="00C82BCE" w:rsidP="003B455E">
            <w:pPr>
              <w:pStyle w:val="NoSpacing"/>
              <w:jc w:val="both"/>
            </w:pPr>
            <w:r w:rsidRPr="00A27DAE">
              <w:t>An aqueous solution of K</w:t>
            </w:r>
            <w:r w:rsidRPr="00A27DAE">
              <w:rPr>
                <w:vertAlign w:val="subscript"/>
              </w:rPr>
              <w:t>2</w:t>
            </w:r>
            <w:r w:rsidRPr="00A27DAE">
              <w:t>CO</w:t>
            </w:r>
            <w:r w:rsidRPr="00A27DAE">
              <w:rPr>
                <w:vertAlign w:val="subscript"/>
              </w:rPr>
              <w:t xml:space="preserve">3 </w:t>
            </w:r>
            <w:r w:rsidRPr="00A27DAE">
              <w:t>contains 50% salt and the specific gravity of the solution is 1.53. Determine the following:</w:t>
            </w:r>
          </w:p>
          <w:p w14:paraId="0779674B" w14:textId="77777777" w:rsidR="00C82BCE" w:rsidRPr="00A27DAE" w:rsidRDefault="00C82BCE" w:rsidP="003B455E">
            <w:pPr>
              <w:pStyle w:val="NoSpacing"/>
              <w:jc w:val="both"/>
            </w:pPr>
            <w:r w:rsidRPr="00A27DAE">
              <w:t>a) The mole percent of the salt in solution</w:t>
            </w:r>
          </w:p>
          <w:p w14:paraId="577C5474" w14:textId="77777777" w:rsidR="00C82BCE" w:rsidRPr="00A27DAE" w:rsidRDefault="00C82BCE" w:rsidP="003B455E">
            <w:pPr>
              <w:pStyle w:val="NoSpacing"/>
              <w:jc w:val="both"/>
            </w:pPr>
            <w:r w:rsidRPr="00A27DAE">
              <w:t>b) The volume percent of water assuming density of water is 1000 kg/m</w:t>
            </w:r>
            <w:r w:rsidRPr="00A27DAE">
              <w:rPr>
                <w:vertAlign w:val="superscript"/>
              </w:rPr>
              <w:t xml:space="preserve">3 </w:t>
            </w:r>
            <w:r w:rsidRPr="00A27DAE">
              <w:t>and there is no volume change on mixing.</w:t>
            </w:r>
          </w:p>
          <w:p w14:paraId="57C0C66C" w14:textId="77777777" w:rsidR="00C82BCE" w:rsidRPr="00A27DAE" w:rsidRDefault="00C82BCE" w:rsidP="003B455E">
            <w:pPr>
              <w:pStyle w:val="NoSpacing"/>
              <w:jc w:val="both"/>
            </w:pPr>
            <w:r w:rsidRPr="00A27DAE">
              <w:t>c) The molality of the solution</w:t>
            </w:r>
          </w:p>
          <w:p w14:paraId="198906BC" w14:textId="77777777" w:rsidR="00C82BCE" w:rsidRPr="00A27DAE" w:rsidRDefault="00C82BCE" w:rsidP="003B455E">
            <w:pPr>
              <w:pStyle w:val="NoSpacing"/>
              <w:jc w:val="both"/>
            </w:pPr>
            <w:r w:rsidRPr="00A27DAE">
              <w:t>d) The molarity of the solution</w:t>
            </w:r>
          </w:p>
          <w:p w14:paraId="38D42A8C" w14:textId="77777777" w:rsidR="00C82BCE" w:rsidRPr="00A27DAE" w:rsidRDefault="00C82BCE" w:rsidP="003B455E">
            <w:pPr>
              <w:jc w:val="both"/>
            </w:pPr>
            <w:r w:rsidRPr="00A27DAE">
              <w:t>e) The normality of the solution</w:t>
            </w:r>
          </w:p>
        </w:tc>
        <w:tc>
          <w:tcPr>
            <w:tcW w:w="319" w:type="pct"/>
          </w:tcPr>
          <w:p w14:paraId="3E7104F1" w14:textId="77777777" w:rsidR="00C82BCE" w:rsidRPr="00A27DAE" w:rsidRDefault="00C82BCE" w:rsidP="009C0BFA">
            <w:pPr>
              <w:jc w:val="center"/>
            </w:pPr>
            <w:r w:rsidRPr="00A27DAE">
              <w:t>CO1</w:t>
            </w:r>
          </w:p>
        </w:tc>
        <w:tc>
          <w:tcPr>
            <w:tcW w:w="256" w:type="pct"/>
          </w:tcPr>
          <w:p w14:paraId="10D7615A" w14:textId="77777777" w:rsidR="00C82BCE" w:rsidRPr="00A27DAE" w:rsidRDefault="00C82BCE" w:rsidP="009C0BFA">
            <w:pPr>
              <w:jc w:val="center"/>
            </w:pPr>
            <w:r w:rsidRPr="00A27DAE">
              <w:t>E</w:t>
            </w:r>
          </w:p>
        </w:tc>
        <w:tc>
          <w:tcPr>
            <w:tcW w:w="217" w:type="pct"/>
          </w:tcPr>
          <w:p w14:paraId="31BE7E55" w14:textId="77777777" w:rsidR="00C82BCE" w:rsidRPr="00A27DAE" w:rsidRDefault="00C82BCE" w:rsidP="009C0BFA">
            <w:pPr>
              <w:jc w:val="center"/>
            </w:pPr>
            <w:r w:rsidRPr="00A27DAE">
              <w:t>10</w:t>
            </w:r>
          </w:p>
        </w:tc>
      </w:tr>
      <w:tr w:rsidR="00C82BCE" w:rsidRPr="00A27DAE" w14:paraId="0DBD79FC" w14:textId="77777777" w:rsidTr="009C0BFA">
        <w:trPr>
          <w:trHeight w:val="283"/>
        </w:trPr>
        <w:tc>
          <w:tcPr>
            <w:tcW w:w="272" w:type="pct"/>
          </w:tcPr>
          <w:p w14:paraId="6FC27961" w14:textId="77777777" w:rsidR="00C82BCE" w:rsidRPr="00A27DAE" w:rsidRDefault="00C82BCE" w:rsidP="003B455E">
            <w:pPr>
              <w:jc w:val="center"/>
            </w:pPr>
          </w:p>
        </w:tc>
        <w:tc>
          <w:tcPr>
            <w:tcW w:w="190" w:type="pct"/>
          </w:tcPr>
          <w:p w14:paraId="12B77C0C" w14:textId="77777777" w:rsidR="00C82BCE" w:rsidRPr="00A27DAE" w:rsidRDefault="00C82BCE" w:rsidP="003B455E">
            <w:pPr>
              <w:jc w:val="center"/>
            </w:pPr>
            <w:r w:rsidRPr="00A27DAE">
              <w:t>b.</w:t>
            </w:r>
          </w:p>
        </w:tc>
        <w:tc>
          <w:tcPr>
            <w:tcW w:w="3746" w:type="pct"/>
            <w:vAlign w:val="center"/>
          </w:tcPr>
          <w:p w14:paraId="241E8AF0" w14:textId="77777777" w:rsidR="00C82BCE" w:rsidRPr="00A27DAE" w:rsidRDefault="00C82BCE" w:rsidP="003B455E">
            <w:pPr>
              <w:jc w:val="both"/>
              <w:rPr>
                <w:bCs/>
              </w:rPr>
            </w:pPr>
            <w:r w:rsidRPr="00A27DAE">
              <w:t>Define molar volume of gaseous substances.</w:t>
            </w:r>
          </w:p>
        </w:tc>
        <w:tc>
          <w:tcPr>
            <w:tcW w:w="319" w:type="pct"/>
          </w:tcPr>
          <w:p w14:paraId="42C4E3F7" w14:textId="77777777" w:rsidR="00C82BCE" w:rsidRPr="00A27DAE" w:rsidRDefault="00C82BCE" w:rsidP="009C0BFA">
            <w:pPr>
              <w:jc w:val="center"/>
            </w:pPr>
            <w:r w:rsidRPr="00A27DAE">
              <w:t>CO1</w:t>
            </w:r>
          </w:p>
        </w:tc>
        <w:tc>
          <w:tcPr>
            <w:tcW w:w="256" w:type="pct"/>
          </w:tcPr>
          <w:p w14:paraId="166A5F36" w14:textId="77777777" w:rsidR="00C82BCE" w:rsidRPr="00A27DAE" w:rsidRDefault="00C82BCE" w:rsidP="009C0BFA">
            <w:pPr>
              <w:jc w:val="center"/>
            </w:pPr>
            <w:r w:rsidRPr="00A27DAE">
              <w:t>U</w:t>
            </w:r>
          </w:p>
        </w:tc>
        <w:tc>
          <w:tcPr>
            <w:tcW w:w="217" w:type="pct"/>
          </w:tcPr>
          <w:p w14:paraId="09D3645A" w14:textId="77777777" w:rsidR="00C82BCE" w:rsidRPr="00A27DAE" w:rsidRDefault="00C82BCE" w:rsidP="009C0BFA">
            <w:pPr>
              <w:jc w:val="center"/>
            </w:pPr>
            <w:r w:rsidRPr="00A27DAE">
              <w:t>2</w:t>
            </w:r>
          </w:p>
        </w:tc>
      </w:tr>
      <w:tr w:rsidR="00C82BCE" w:rsidRPr="00A27DAE" w14:paraId="37F1BB79" w14:textId="77777777" w:rsidTr="009C0BFA">
        <w:trPr>
          <w:trHeight w:val="283"/>
        </w:trPr>
        <w:tc>
          <w:tcPr>
            <w:tcW w:w="272" w:type="pct"/>
          </w:tcPr>
          <w:p w14:paraId="38FD6F3F" w14:textId="77777777" w:rsidR="00C82BCE" w:rsidRPr="00A27DAE" w:rsidRDefault="00C82BCE" w:rsidP="00517D3B">
            <w:pPr>
              <w:jc w:val="center"/>
            </w:pPr>
          </w:p>
        </w:tc>
        <w:tc>
          <w:tcPr>
            <w:tcW w:w="190" w:type="pct"/>
          </w:tcPr>
          <w:p w14:paraId="6DA18E4A" w14:textId="77777777" w:rsidR="00C82BCE" w:rsidRPr="00A27DAE" w:rsidRDefault="00C82BCE" w:rsidP="00517D3B">
            <w:pPr>
              <w:jc w:val="center"/>
            </w:pPr>
          </w:p>
        </w:tc>
        <w:tc>
          <w:tcPr>
            <w:tcW w:w="3746" w:type="pct"/>
          </w:tcPr>
          <w:p w14:paraId="69DC94E2" w14:textId="77777777" w:rsidR="00C82BCE" w:rsidRPr="00A27DAE" w:rsidRDefault="00C82BCE" w:rsidP="00517D3B">
            <w:pPr>
              <w:jc w:val="center"/>
            </w:pPr>
          </w:p>
        </w:tc>
        <w:tc>
          <w:tcPr>
            <w:tcW w:w="319" w:type="pct"/>
          </w:tcPr>
          <w:p w14:paraId="4E488070" w14:textId="77777777" w:rsidR="00C82BCE" w:rsidRPr="00A27DAE" w:rsidRDefault="00C82BCE" w:rsidP="009C0BFA">
            <w:pPr>
              <w:jc w:val="center"/>
            </w:pPr>
          </w:p>
        </w:tc>
        <w:tc>
          <w:tcPr>
            <w:tcW w:w="256" w:type="pct"/>
          </w:tcPr>
          <w:p w14:paraId="4E741676" w14:textId="77777777" w:rsidR="00C82BCE" w:rsidRPr="00A27DAE" w:rsidRDefault="00C82BCE" w:rsidP="009C0BFA">
            <w:pPr>
              <w:jc w:val="center"/>
            </w:pPr>
          </w:p>
        </w:tc>
        <w:tc>
          <w:tcPr>
            <w:tcW w:w="217" w:type="pct"/>
          </w:tcPr>
          <w:p w14:paraId="568E9B89" w14:textId="77777777" w:rsidR="00C82BCE" w:rsidRPr="00A27DAE" w:rsidRDefault="00C82BCE" w:rsidP="009C0BFA">
            <w:pPr>
              <w:jc w:val="center"/>
            </w:pPr>
          </w:p>
        </w:tc>
      </w:tr>
      <w:tr w:rsidR="00C82BCE" w:rsidRPr="00A27DAE" w14:paraId="45B77A25" w14:textId="77777777" w:rsidTr="009C0BFA">
        <w:trPr>
          <w:trHeight w:val="283"/>
        </w:trPr>
        <w:tc>
          <w:tcPr>
            <w:tcW w:w="272" w:type="pct"/>
          </w:tcPr>
          <w:p w14:paraId="4FB1EF97" w14:textId="77777777" w:rsidR="00C82BCE" w:rsidRPr="00A27DAE" w:rsidRDefault="00C82BCE" w:rsidP="009F3B15">
            <w:pPr>
              <w:jc w:val="center"/>
            </w:pPr>
            <w:r w:rsidRPr="00A27DAE">
              <w:t>18.</w:t>
            </w:r>
          </w:p>
        </w:tc>
        <w:tc>
          <w:tcPr>
            <w:tcW w:w="190" w:type="pct"/>
          </w:tcPr>
          <w:p w14:paraId="78415D80" w14:textId="77777777" w:rsidR="00C82BCE" w:rsidRPr="00A27DAE" w:rsidRDefault="00C82BCE" w:rsidP="009F3B15">
            <w:pPr>
              <w:jc w:val="center"/>
            </w:pPr>
            <w:r w:rsidRPr="00A27DAE">
              <w:t>a.</w:t>
            </w:r>
          </w:p>
        </w:tc>
        <w:tc>
          <w:tcPr>
            <w:tcW w:w="3746" w:type="pct"/>
            <w:vAlign w:val="center"/>
          </w:tcPr>
          <w:p w14:paraId="7EACFC0B" w14:textId="77777777" w:rsidR="00C82BCE" w:rsidRPr="00A27DAE" w:rsidRDefault="00C82BCE" w:rsidP="009F3B15">
            <w:pPr>
              <w:jc w:val="both"/>
            </w:pPr>
            <w:r w:rsidRPr="00A27DAE">
              <w:t>Summarize t</w:t>
            </w:r>
            <w:r>
              <w:t>he kinetic theory of gases and i</w:t>
            </w:r>
            <w:r w:rsidRPr="00A27DAE">
              <w:t>llustrate the gas laws.</w:t>
            </w:r>
          </w:p>
        </w:tc>
        <w:tc>
          <w:tcPr>
            <w:tcW w:w="319" w:type="pct"/>
          </w:tcPr>
          <w:p w14:paraId="4D4E3EA3" w14:textId="77777777" w:rsidR="00C82BCE" w:rsidRPr="00A27DAE" w:rsidRDefault="00C82BCE" w:rsidP="009C0BFA">
            <w:pPr>
              <w:jc w:val="center"/>
            </w:pPr>
            <w:r w:rsidRPr="00A27DAE">
              <w:t>CO2</w:t>
            </w:r>
          </w:p>
        </w:tc>
        <w:tc>
          <w:tcPr>
            <w:tcW w:w="256" w:type="pct"/>
          </w:tcPr>
          <w:p w14:paraId="4DC5CACE" w14:textId="77777777" w:rsidR="00C82BCE" w:rsidRPr="00A27DAE" w:rsidRDefault="00C82BCE" w:rsidP="009C0BFA">
            <w:pPr>
              <w:jc w:val="center"/>
            </w:pPr>
            <w:r w:rsidRPr="00A27DAE">
              <w:t>U</w:t>
            </w:r>
          </w:p>
        </w:tc>
        <w:tc>
          <w:tcPr>
            <w:tcW w:w="217" w:type="pct"/>
          </w:tcPr>
          <w:p w14:paraId="380227A3" w14:textId="77777777" w:rsidR="00C82BCE" w:rsidRPr="00A27DAE" w:rsidRDefault="00C82BCE" w:rsidP="009C0BFA">
            <w:pPr>
              <w:jc w:val="center"/>
            </w:pPr>
            <w:r w:rsidRPr="00A27DAE">
              <w:t>10</w:t>
            </w:r>
          </w:p>
        </w:tc>
      </w:tr>
      <w:tr w:rsidR="00C82BCE" w:rsidRPr="00A27DAE" w14:paraId="1DCBCE40" w14:textId="77777777" w:rsidTr="009C0BFA">
        <w:trPr>
          <w:trHeight w:val="283"/>
        </w:trPr>
        <w:tc>
          <w:tcPr>
            <w:tcW w:w="272" w:type="pct"/>
          </w:tcPr>
          <w:p w14:paraId="2AD5C6CB" w14:textId="77777777" w:rsidR="00C82BCE" w:rsidRPr="00A27DAE" w:rsidRDefault="00C82BCE" w:rsidP="009F3B15">
            <w:pPr>
              <w:jc w:val="center"/>
            </w:pPr>
          </w:p>
        </w:tc>
        <w:tc>
          <w:tcPr>
            <w:tcW w:w="190" w:type="pct"/>
          </w:tcPr>
          <w:p w14:paraId="66381C0E" w14:textId="77777777" w:rsidR="00C82BCE" w:rsidRPr="00A27DAE" w:rsidRDefault="00C82BCE" w:rsidP="009F3B15">
            <w:pPr>
              <w:jc w:val="center"/>
            </w:pPr>
            <w:r w:rsidRPr="00A27DAE">
              <w:t>b.</w:t>
            </w:r>
          </w:p>
        </w:tc>
        <w:tc>
          <w:tcPr>
            <w:tcW w:w="3746" w:type="pct"/>
            <w:vAlign w:val="center"/>
          </w:tcPr>
          <w:p w14:paraId="11993BC7" w14:textId="77777777" w:rsidR="00C82BCE" w:rsidRPr="00A27DAE" w:rsidRDefault="00C82BCE" w:rsidP="009F3B15">
            <w:pPr>
              <w:jc w:val="both"/>
            </w:pPr>
            <w:r w:rsidRPr="00A27DAE">
              <w:t>A 150 L oxygen container contains gas at 300 K and 10 bar. What is the mass of oxygen in the cylinder?</w:t>
            </w:r>
          </w:p>
        </w:tc>
        <w:tc>
          <w:tcPr>
            <w:tcW w:w="319" w:type="pct"/>
          </w:tcPr>
          <w:p w14:paraId="3E96E9FB" w14:textId="77777777" w:rsidR="00C82BCE" w:rsidRPr="00A27DAE" w:rsidRDefault="00C82BCE" w:rsidP="009C0BFA">
            <w:pPr>
              <w:jc w:val="center"/>
            </w:pPr>
            <w:r w:rsidRPr="00A27DAE">
              <w:t>CO2</w:t>
            </w:r>
          </w:p>
        </w:tc>
        <w:tc>
          <w:tcPr>
            <w:tcW w:w="256" w:type="pct"/>
          </w:tcPr>
          <w:p w14:paraId="3E9B0DDD" w14:textId="77777777" w:rsidR="00C82BCE" w:rsidRPr="00A27DAE" w:rsidRDefault="00C82BCE" w:rsidP="009C0BFA">
            <w:pPr>
              <w:jc w:val="center"/>
            </w:pPr>
            <w:r w:rsidRPr="00A27DAE">
              <w:t>An</w:t>
            </w:r>
          </w:p>
        </w:tc>
        <w:tc>
          <w:tcPr>
            <w:tcW w:w="217" w:type="pct"/>
          </w:tcPr>
          <w:p w14:paraId="5D6F9C4B" w14:textId="77777777" w:rsidR="00C82BCE" w:rsidRPr="00A27DAE" w:rsidRDefault="00C82BCE" w:rsidP="009C0BFA">
            <w:pPr>
              <w:jc w:val="center"/>
            </w:pPr>
            <w:r w:rsidRPr="00A27DAE">
              <w:t>2</w:t>
            </w:r>
          </w:p>
        </w:tc>
      </w:tr>
      <w:tr w:rsidR="00C82BCE" w:rsidRPr="00A27DAE" w14:paraId="6DFA9DC0" w14:textId="77777777" w:rsidTr="009C0BFA">
        <w:trPr>
          <w:trHeight w:val="283"/>
        </w:trPr>
        <w:tc>
          <w:tcPr>
            <w:tcW w:w="272" w:type="pct"/>
          </w:tcPr>
          <w:p w14:paraId="2EB44165" w14:textId="77777777" w:rsidR="00C82BCE" w:rsidRPr="00A27DAE" w:rsidRDefault="00C82BCE" w:rsidP="00517D3B">
            <w:pPr>
              <w:jc w:val="center"/>
            </w:pPr>
          </w:p>
        </w:tc>
        <w:tc>
          <w:tcPr>
            <w:tcW w:w="190" w:type="pct"/>
          </w:tcPr>
          <w:p w14:paraId="543D98DB" w14:textId="77777777" w:rsidR="00C82BCE" w:rsidRPr="00A27DAE" w:rsidRDefault="00C82BCE" w:rsidP="00517D3B">
            <w:pPr>
              <w:jc w:val="center"/>
            </w:pPr>
          </w:p>
        </w:tc>
        <w:tc>
          <w:tcPr>
            <w:tcW w:w="3746" w:type="pct"/>
          </w:tcPr>
          <w:p w14:paraId="5A1DE93E" w14:textId="77777777" w:rsidR="00C82BCE" w:rsidRPr="00A27DAE" w:rsidRDefault="00C82BCE" w:rsidP="00517D3B">
            <w:pPr>
              <w:jc w:val="center"/>
            </w:pPr>
          </w:p>
        </w:tc>
        <w:tc>
          <w:tcPr>
            <w:tcW w:w="319" w:type="pct"/>
          </w:tcPr>
          <w:p w14:paraId="4889C7A4" w14:textId="77777777" w:rsidR="00C82BCE" w:rsidRPr="00A27DAE" w:rsidRDefault="00C82BCE" w:rsidP="009C0BFA">
            <w:pPr>
              <w:jc w:val="center"/>
            </w:pPr>
          </w:p>
        </w:tc>
        <w:tc>
          <w:tcPr>
            <w:tcW w:w="256" w:type="pct"/>
          </w:tcPr>
          <w:p w14:paraId="68BCA96E" w14:textId="77777777" w:rsidR="00C82BCE" w:rsidRPr="00A27DAE" w:rsidRDefault="00C82BCE" w:rsidP="009C0BFA">
            <w:pPr>
              <w:jc w:val="center"/>
            </w:pPr>
          </w:p>
        </w:tc>
        <w:tc>
          <w:tcPr>
            <w:tcW w:w="217" w:type="pct"/>
          </w:tcPr>
          <w:p w14:paraId="28BCCC69" w14:textId="77777777" w:rsidR="00C82BCE" w:rsidRPr="00A27DAE" w:rsidRDefault="00C82BCE" w:rsidP="009C0BFA">
            <w:pPr>
              <w:jc w:val="center"/>
            </w:pPr>
          </w:p>
        </w:tc>
      </w:tr>
      <w:tr w:rsidR="00C82BCE" w:rsidRPr="00A27DAE" w14:paraId="28373470" w14:textId="77777777" w:rsidTr="009C0BFA">
        <w:trPr>
          <w:trHeight w:val="283"/>
        </w:trPr>
        <w:tc>
          <w:tcPr>
            <w:tcW w:w="272" w:type="pct"/>
          </w:tcPr>
          <w:p w14:paraId="4282C523" w14:textId="77777777" w:rsidR="00C82BCE" w:rsidRPr="00A27DAE" w:rsidRDefault="00C82BCE" w:rsidP="00664885">
            <w:pPr>
              <w:jc w:val="center"/>
            </w:pPr>
            <w:r w:rsidRPr="00A27DAE">
              <w:t>19.</w:t>
            </w:r>
          </w:p>
        </w:tc>
        <w:tc>
          <w:tcPr>
            <w:tcW w:w="190" w:type="pct"/>
          </w:tcPr>
          <w:p w14:paraId="2DD1A941" w14:textId="77777777" w:rsidR="00C82BCE" w:rsidRPr="00A27DAE" w:rsidRDefault="00C82BCE" w:rsidP="00664885">
            <w:pPr>
              <w:jc w:val="center"/>
            </w:pPr>
            <w:r w:rsidRPr="00A27DAE">
              <w:t>a.</w:t>
            </w:r>
          </w:p>
        </w:tc>
        <w:tc>
          <w:tcPr>
            <w:tcW w:w="3746" w:type="pct"/>
            <w:vAlign w:val="center"/>
          </w:tcPr>
          <w:p w14:paraId="5F56FEC6" w14:textId="77777777" w:rsidR="00C82BCE" w:rsidRPr="00A27DAE" w:rsidRDefault="00C82BCE" w:rsidP="00500AB7">
            <w:pPr>
              <w:pStyle w:val="NoSpacing"/>
              <w:jc w:val="both"/>
              <w:rPr>
                <w:lang w:val="en-IN"/>
              </w:rPr>
            </w:pPr>
            <w:r w:rsidRPr="00A27DAE">
              <w:rPr>
                <w:lang w:val="en-IN"/>
              </w:rPr>
              <w:t>A drier is fed with wet solid to reduce the moisture content from 80% to 15%. The product leaving the drier is admitted to an oven which further brings down the moisture to 2%. If the drier can handle 1000 kg of wet solid per day, calculate</w:t>
            </w:r>
          </w:p>
          <w:p w14:paraId="2778DBCE" w14:textId="77777777" w:rsidR="00C82BCE" w:rsidRPr="00A27DAE" w:rsidRDefault="00C82BCE" w:rsidP="00664885">
            <w:pPr>
              <w:pStyle w:val="NoSpacing"/>
              <w:rPr>
                <w:lang w:val="en-IN"/>
              </w:rPr>
            </w:pPr>
            <w:r w:rsidRPr="00A27DAE">
              <w:rPr>
                <w:lang w:val="en-IN"/>
              </w:rPr>
              <w:t>a) The weight of products leaving the drier and the oven per day.</w:t>
            </w:r>
          </w:p>
          <w:p w14:paraId="62953A90" w14:textId="77777777" w:rsidR="00C82BCE" w:rsidRPr="00A27DAE" w:rsidRDefault="00C82BCE" w:rsidP="00664885">
            <w:pPr>
              <w:jc w:val="both"/>
            </w:pPr>
            <w:r w:rsidRPr="00A27DAE">
              <w:rPr>
                <w:lang w:val="en-IN"/>
              </w:rPr>
              <w:t>b) The percentage of the original water that is removed in the drier and the oven.</w:t>
            </w:r>
          </w:p>
        </w:tc>
        <w:tc>
          <w:tcPr>
            <w:tcW w:w="319" w:type="pct"/>
          </w:tcPr>
          <w:p w14:paraId="11F48028" w14:textId="77777777" w:rsidR="00C82BCE" w:rsidRPr="00A27DAE" w:rsidRDefault="00C82BCE" w:rsidP="009C0BFA">
            <w:pPr>
              <w:jc w:val="center"/>
            </w:pPr>
            <w:r w:rsidRPr="00A27DAE">
              <w:t>CO3</w:t>
            </w:r>
          </w:p>
        </w:tc>
        <w:tc>
          <w:tcPr>
            <w:tcW w:w="256" w:type="pct"/>
          </w:tcPr>
          <w:p w14:paraId="6BE529D6" w14:textId="77777777" w:rsidR="00C82BCE" w:rsidRPr="00A27DAE" w:rsidRDefault="00C82BCE" w:rsidP="009C0BFA">
            <w:pPr>
              <w:jc w:val="center"/>
            </w:pPr>
            <w:r w:rsidRPr="00A27DAE">
              <w:t>E</w:t>
            </w:r>
          </w:p>
        </w:tc>
        <w:tc>
          <w:tcPr>
            <w:tcW w:w="217" w:type="pct"/>
          </w:tcPr>
          <w:p w14:paraId="5182F67F" w14:textId="77777777" w:rsidR="00C82BCE" w:rsidRPr="00A27DAE" w:rsidRDefault="00C82BCE" w:rsidP="009C0BFA">
            <w:pPr>
              <w:jc w:val="center"/>
            </w:pPr>
            <w:r w:rsidRPr="00A27DAE">
              <w:t>6</w:t>
            </w:r>
          </w:p>
        </w:tc>
      </w:tr>
      <w:tr w:rsidR="00C82BCE" w:rsidRPr="00A27DAE" w14:paraId="19612D2A" w14:textId="77777777" w:rsidTr="009C0BFA">
        <w:trPr>
          <w:trHeight w:val="283"/>
        </w:trPr>
        <w:tc>
          <w:tcPr>
            <w:tcW w:w="272" w:type="pct"/>
          </w:tcPr>
          <w:p w14:paraId="68E37F68" w14:textId="77777777" w:rsidR="00C82BCE" w:rsidRPr="00A27DAE" w:rsidRDefault="00C82BCE" w:rsidP="00664885">
            <w:pPr>
              <w:jc w:val="center"/>
            </w:pPr>
          </w:p>
        </w:tc>
        <w:tc>
          <w:tcPr>
            <w:tcW w:w="190" w:type="pct"/>
          </w:tcPr>
          <w:p w14:paraId="7A9BA6FF" w14:textId="77777777" w:rsidR="00C82BCE" w:rsidRPr="00A27DAE" w:rsidRDefault="00C82BCE" w:rsidP="00664885">
            <w:pPr>
              <w:jc w:val="center"/>
            </w:pPr>
            <w:r w:rsidRPr="00A27DAE">
              <w:t>b.</w:t>
            </w:r>
          </w:p>
        </w:tc>
        <w:tc>
          <w:tcPr>
            <w:tcW w:w="3746" w:type="pct"/>
            <w:vAlign w:val="center"/>
          </w:tcPr>
          <w:p w14:paraId="40628C42" w14:textId="77777777" w:rsidR="00C82BCE" w:rsidRPr="00A27DAE" w:rsidRDefault="00C82BCE" w:rsidP="00664885">
            <w:pPr>
              <w:jc w:val="both"/>
              <w:rPr>
                <w:bCs/>
              </w:rPr>
            </w:pPr>
            <w:r w:rsidRPr="00A27DAE">
              <w:t>Construct the mass balance for a triple effect evaporator.</w:t>
            </w:r>
          </w:p>
        </w:tc>
        <w:tc>
          <w:tcPr>
            <w:tcW w:w="319" w:type="pct"/>
          </w:tcPr>
          <w:p w14:paraId="1FAB9120" w14:textId="77777777" w:rsidR="00C82BCE" w:rsidRPr="00A27DAE" w:rsidRDefault="00C82BCE" w:rsidP="009C0BFA">
            <w:pPr>
              <w:jc w:val="center"/>
            </w:pPr>
            <w:r w:rsidRPr="00A27DAE">
              <w:t>CO3</w:t>
            </w:r>
          </w:p>
        </w:tc>
        <w:tc>
          <w:tcPr>
            <w:tcW w:w="256" w:type="pct"/>
          </w:tcPr>
          <w:p w14:paraId="13EB479A" w14:textId="77777777" w:rsidR="00C82BCE" w:rsidRPr="00A27DAE" w:rsidRDefault="00C82BCE" w:rsidP="009C0BFA">
            <w:pPr>
              <w:jc w:val="center"/>
            </w:pPr>
            <w:r w:rsidRPr="00A27DAE">
              <w:t>A</w:t>
            </w:r>
          </w:p>
        </w:tc>
        <w:tc>
          <w:tcPr>
            <w:tcW w:w="217" w:type="pct"/>
          </w:tcPr>
          <w:p w14:paraId="4426A3A8" w14:textId="77777777" w:rsidR="00C82BCE" w:rsidRPr="00A27DAE" w:rsidRDefault="00C82BCE" w:rsidP="009C0BFA">
            <w:pPr>
              <w:jc w:val="center"/>
            </w:pPr>
            <w:r w:rsidRPr="00A27DAE">
              <w:t>6</w:t>
            </w:r>
          </w:p>
        </w:tc>
      </w:tr>
      <w:tr w:rsidR="00C82BCE" w:rsidRPr="00A27DAE" w14:paraId="734B6C47" w14:textId="77777777" w:rsidTr="009C0BFA">
        <w:trPr>
          <w:trHeight w:val="283"/>
        </w:trPr>
        <w:tc>
          <w:tcPr>
            <w:tcW w:w="272" w:type="pct"/>
          </w:tcPr>
          <w:p w14:paraId="400E6286" w14:textId="77777777" w:rsidR="00C82BCE" w:rsidRPr="00A27DAE" w:rsidRDefault="00C82BCE" w:rsidP="00517D3B">
            <w:pPr>
              <w:jc w:val="center"/>
            </w:pPr>
          </w:p>
        </w:tc>
        <w:tc>
          <w:tcPr>
            <w:tcW w:w="190" w:type="pct"/>
          </w:tcPr>
          <w:p w14:paraId="02E6865A" w14:textId="77777777" w:rsidR="00C82BCE" w:rsidRPr="00A27DAE" w:rsidRDefault="00C82BCE" w:rsidP="00517D3B">
            <w:pPr>
              <w:jc w:val="center"/>
            </w:pPr>
          </w:p>
        </w:tc>
        <w:tc>
          <w:tcPr>
            <w:tcW w:w="3746" w:type="pct"/>
          </w:tcPr>
          <w:p w14:paraId="60BCCBBD" w14:textId="77777777" w:rsidR="00C82BCE" w:rsidRPr="00A27DAE" w:rsidRDefault="00C82BCE" w:rsidP="00664885">
            <w:pPr>
              <w:jc w:val="both"/>
            </w:pPr>
          </w:p>
        </w:tc>
        <w:tc>
          <w:tcPr>
            <w:tcW w:w="319" w:type="pct"/>
          </w:tcPr>
          <w:p w14:paraId="45E0EF79" w14:textId="77777777" w:rsidR="00C82BCE" w:rsidRPr="00A27DAE" w:rsidRDefault="00C82BCE" w:rsidP="009C0BFA">
            <w:pPr>
              <w:jc w:val="center"/>
            </w:pPr>
          </w:p>
        </w:tc>
        <w:tc>
          <w:tcPr>
            <w:tcW w:w="256" w:type="pct"/>
          </w:tcPr>
          <w:p w14:paraId="614FCF52" w14:textId="77777777" w:rsidR="00C82BCE" w:rsidRPr="00A27DAE" w:rsidRDefault="00C82BCE" w:rsidP="009C0BFA">
            <w:pPr>
              <w:jc w:val="center"/>
            </w:pPr>
          </w:p>
        </w:tc>
        <w:tc>
          <w:tcPr>
            <w:tcW w:w="217" w:type="pct"/>
          </w:tcPr>
          <w:p w14:paraId="4DD158E0" w14:textId="77777777" w:rsidR="00C82BCE" w:rsidRPr="00A27DAE" w:rsidRDefault="00C82BCE" w:rsidP="009C0BFA">
            <w:pPr>
              <w:jc w:val="center"/>
            </w:pPr>
          </w:p>
        </w:tc>
      </w:tr>
      <w:tr w:rsidR="00C82BCE" w:rsidRPr="00A27DAE" w14:paraId="400C4885" w14:textId="77777777" w:rsidTr="009C0BFA">
        <w:trPr>
          <w:trHeight w:val="283"/>
        </w:trPr>
        <w:tc>
          <w:tcPr>
            <w:tcW w:w="272" w:type="pct"/>
          </w:tcPr>
          <w:p w14:paraId="2F85D701" w14:textId="77777777" w:rsidR="00C82BCE" w:rsidRPr="00A27DAE" w:rsidRDefault="00C82BCE" w:rsidP="00174E82">
            <w:pPr>
              <w:jc w:val="center"/>
            </w:pPr>
            <w:r w:rsidRPr="00A27DAE">
              <w:t>20.</w:t>
            </w:r>
          </w:p>
        </w:tc>
        <w:tc>
          <w:tcPr>
            <w:tcW w:w="190" w:type="pct"/>
          </w:tcPr>
          <w:p w14:paraId="3C961AE7" w14:textId="77777777" w:rsidR="00C82BCE" w:rsidRPr="00A27DAE" w:rsidRDefault="00C82BCE" w:rsidP="00174E82">
            <w:pPr>
              <w:jc w:val="center"/>
            </w:pPr>
            <w:r w:rsidRPr="00A27DAE">
              <w:t>a.</w:t>
            </w:r>
          </w:p>
        </w:tc>
        <w:tc>
          <w:tcPr>
            <w:tcW w:w="3746" w:type="pct"/>
            <w:vAlign w:val="center"/>
          </w:tcPr>
          <w:p w14:paraId="6592EC14" w14:textId="77777777" w:rsidR="00C82BCE" w:rsidRPr="00A27DAE" w:rsidRDefault="00C82BCE" w:rsidP="00174E82">
            <w:pPr>
              <w:jc w:val="both"/>
            </w:pPr>
            <w:r w:rsidRPr="00A27DAE">
              <w:t>Examine the Hess Law of Constant Heat Summation for a chemical reaction.</w:t>
            </w:r>
          </w:p>
        </w:tc>
        <w:tc>
          <w:tcPr>
            <w:tcW w:w="319" w:type="pct"/>
          </w:tcPr>
          <w:p w14:paraId="5077A523" w14:textId="77777777" w:rsidR="00C82BCE" w:rsidRPr="00A27DAE" w:rsidRDefault="00C82BCE" w:rsidP="009C0BFA">
            <w:pPr>
              <w:jc w:val="center"/>
            </w:pPr>
            <w:r w:rsidRPr="00A27DAE">
              <w:t>CO4</w:t>
            </w:r>
          </w:p>
        </w:tc>
        <w:tc>
          <w:tcPr>
            <w:tcW w:w="256" w:type="pct"/>
          </w:tcPr>
          <w:p w14:paraId="190722CF" w14:textId="77777777" w:rsidR="00C82BCE" w:rsidRPr="00A27DAE" w:rsidRDefault="00C82BCE" w:rsidP="009C0BFA">
            <w:pPr>
              <w:jc w:val="center"/>
            </w:pPr>
            <w:r w:rsidRPr="00A27DAE">
              <w:t>A</w:t>
            </w:r>
          </w:p>
        </w:tc>
        <w:tc>
          <w:tcPr>
            <w:tcW w:w="217" w:type="pct"/>
          </w:tcPr>
          <w:p w14:paraId="41CF12AD" w14:textId="77777777" w:rsidR="00C82BCE" w:rsidRPr="00A27DAE" w:rsidRDefault="00C82BCE" w:rsidP="009C0BFA">
            <w:pPr>
              <w:jc w:val="center"/>
            </w:pPr>
            <w:r w:rsidRPr="00A27DAE">
              <w:t>6</w:t>
            </w:r>
          </w:p>
        </w:tc>
      </w:tr>
      <w:tr w:rsidR="00C82BCE" w:rsidRPr="00A27DAE" w14:paraId="7A2F5B18" w14:textId="77777777" w:rsidTr="009C0BFA">
        <w:trPr>
          <w:trHeight w:val="283"/>
        </w:trPr>
        <w:tc>
          <w:tcPr>
            <w:tcW w:w="272" w:type="pct"/>
          </w:tcPr>
          <w:p w14:paraId="3246EFB5" w14:textId="77777777" w:rsidR="00C82BCE" w:rsidRPr="00A27DAE" w:rsidRDefault="00C82BCE" w:rsidP="00174E82">
            <w:pPr>
              <w:jc w:val="center"/>
            </w:pPr>
          </w:p>
        </w:tc>
        <w:tc>
          <w:tcPr>
            <w:tcW w:w="190" w:type="pct"/>
          </w:tcPr>
          <w:p w14:paraId="6666C0FA" w14:textId="77777777" w:rsidR="00C82BCE" w:rsidRPr="00A27DAE" w:rsidRDefault="00C82BCE" w:rsidP="00174E82">
            <w:pPr>
              <w:jc w:val="center"/>
            </w:pPr>
            <w:r w:rsidRPr="00A27DAE">
              <w:t>b.</w:t>
            </w:r>
          </w:p>
        </w:tc>
        <w:tc>
          <w:tcPr>
            <w:tcW w:w="3746" w:type="pct"/>
            <w:vAlign w:val="center"/>
          </w:tcPr>
          <w:p w14:paraId="0F0628F0" w14:textId="77777777" w:rsidR="00C82BCE" w:rsidRPr="00A27DAE" w:rsidRDefault="00C82BCE" w:rsidP="00174E82">
            <w:pPr>
              <w:jc w:val="both"/>
              <w:rPr>
                <w:bCs/>
              </w:rPr>
            </w:pPr>
            <w:r w:rsidRPr="00A27DAE">
              <w:t>Formulate the energy balance for an open and closed system.</w:t>
            </w:r>
          </w:p>
        </w:tc>
        <w:tc>
          <w:tcPr>
            <w:tcW w:w="319" w:type="pct"/>
          </w:tcPr>
          <w:p w14:paraId="7A5D4B29" w14:textId="77777777" w:rsidR="00C82BCE" w:rsidRPr="00A27DAE" w:rsidRDefault="00C82BCE" w:rsidP="009C0BFA">
            <w:pPr>
              <w:jc w:val="center"/>
            </w:pPr>
            <w:r w:rsidRPr="00A27DAE">
              <w:t>CO4</w:t>
            </w:r>
          </w:p>
        </w:tc>
        <w:tc>
          <w:tcPr>
            <w:tcW w:w="256" w:type="pct"/>
          </w:tcPr>
          <w:p w14:paraId="68196B23" w14:textId="77777777" w:rsidR="00C82BCE" w:rsidRPr="00A27DAE" w:rsidRDefault="00C82BCE" w:rsidP="009C0BFA">
            <w:pPr>
              <w:jc w:val="center"/>
            </w:pPr>
            <w:r w:rsidRPr="00A27DAE">
              <w:t>C</w:t>
            </w:r>
          </w:p>
        </w:tc>
        <w:tc>
          <w:tcPr>
            <w:tcW w:w="217" w:type="pct"/>
          </w:tcPr>
          <w:p w14:paraId="323018AC" w14:textId="77777777" w:rsidR="00C82BCE" w:rsidRPr="00A27DAE" w:rsidRDefault="00C82BCE" w:rsidP="009C0BFA">
            <w:pPr>
              <w:jc w:val="center"/>
            </w:pPr>
            <w:r w:rsidRPr="00A27DAE">
              <w:t>6</w:t>
            </w:r>
          </w:p>
        </w:tc>
      </w:tr>
      <w:tr w:rsidR="00C82BCE" w:rsidRPr="00A27DAE" w14:paraId="123E4A47" w14:textId="77777777" w:rsidTr="009C0BFA">
        <w:trPr>
          <w:trHeight w:val="47"/>
        </w:trPr>
        <w:tc>
          <w:tcPr>
            <w:tcW w:w="272" w:type="pct"/>
          </w:tcPr>
          <w:p w14:paraId="05C6950B" w14:textId="77777777" w:rsidR="00C82BCE" w:rsidRPr="00A27DAE" w:rsidRDefault="00C82BCE" w:rsidP="00517D3B">
            <w:pPr>
              <w:jc w:val="center"/>
            </w:pPr>
          </w:p>
        </w:tc>
        <w:tc>
          <w:tcPr>
            <w:tcW w:w="190" w:type="pct"/>
          </w:tcPr>
          <w:p w14:paraId="2E507B13" w14:textId="77777777" w:rsidR="00C82BCE" w:rsidRPr="00A27DAE" w:rsidRDefault="00C82BCE" w:rsidP="00517D3B">
            <w:pPr>
              <w:jc w:val="center"/>
            </w:pPr>
          </w:p>
        </w:tc>
        <w:tc>
          <w:tcPr>
            <w:tcW w:w="3746" w:type="pct"/>
          </w:tcPr>
          <w:p w14:paraId="608E4498" w14:textId="77777777" w:rsidR="00C82BCE" w:rsidRPr="00A27DAE" w:rsidRDefault="00C82BCE" w:rsidP="00664885">
            <w:pPr>
              <w:jc w:val="both"/>
            </w:pPr>
          </w:p>
        </w:tc>
        <w:tc>
          <w:tcPr>
            <w:tcW w:w="319" w:type="pct"/>
          </w:tcPr>
          <w:p w14:paraId="4CEA5A01" w14:textId="77777777" w:rsidR="00C82BCE" w:rsidRPr="00A27DAE" w:rsidRDefault="00C82BCE" w:rsidP="009C0BFA">
            <w:pPr>
              <w:jc w:val="center"/>
            </w:pPr>
          </w:p>
        </w:tc>
        <w:tc>
          <w:tcPr>
            <w:tcW w:w="256" w:type="pct"/>
          </w:tcPr>
          <w:p w14:paraId="558BA996" w14:textId="77777777" w:rsidR="00C82BCE" w:rsidRPr="00A27DAE" w:rsidRDefault="00C82BCE" w:rsidP="009C0BFA">
            <w:pPr>
              <w:jc w:val="center"/>
            </w:pPr>
          </w:p>
        </w:tc>
        <w:tc>
          <w:tcPr>
            <w:tcW w:w="217" w:type="pct"/>
          </w:tcPr>
          <w:p w14:paraId="69F5B56F" w14:textId="77777777" w:rsidR="00C82BCE" w:rsidRPr="00A27DAE" w:rsidRDefault="00C82BCE" w:rsidP="009C0BFA">
            <w:pPr>
              <w:jc w:val="center"/>
            </w:pPr>
          </w:p>
        </w:tc>
      </w:tr>
      <w:tr w:rsidR="00C82BCE" w:rsidRPr="00A27DAE" w14:paraId="1E35177D" w14:textId="77777777" w:rsidTr="009C0BFA">
        <w:trPr>
          <w:trHeight w:val="283"/>
        </w:trPr>
        <w:tc>
          <w:tcPr>
            <w:tcW w:w="272" w:type="pct"/>
          </w:tcPr>
          <w:p w14:paraId="7AB44F4B" w14:textId="77777777" w:rsidR="00C82BCE" w:rsidRPr="00A27DAE" w:rsidRDefault="00C82BCE" w:rsidP="00174E82">
            <w:pPr>
              <w:jc w:val="center"/>
            </w:pPr>
            <w:r w:rsidRPr="00A27DAE">
              <w:t>21.</w:t>
            </w:r>
          </w:p>
        </w:tc>
        <w:tc>
          <w:tcPr>
            <w:tcW w:w="190" w:type="pct"/>
          </w:tcPr>
          <w:p w14:paraId="7252F7B7" w14:textId="77777777" w:rsidR="00C82BCE" w:rsidRPr="00A27DAE" w:rsidRDefault="00C82BCE" w:rsidP="00174E82">
            <w:pPr>
              <w:jc w:val="center"/>
            </w:pPr>
            <w:r w:rsidRPr="00A27DAE">
              <w:t>a.</w:t>
            </w:r>
          </w:p>
        </w:tc>
        <w:tc>
          <w:tcPr>
            <w:tcW w:w="3746" w:type="pct"/>
            <w:vAlign w:val="center"/>
          </w:tcPr>
          <w:p w14:paraId="73F610E7" w14:textId="77777777" w:rsidR="00C82BCE" w:rsidRPr="00A27DAE" w:rsidRDefault="00C82BCE" w:rsidP="00174E82">
            <w:pPr>
              <w:jc w:val="both"/>
            </w:pPr>
            <w:r w:rsidRPr="00A27DAE">
              <w:rPr>
                <w:lang w:val="en-IN"/>
              </w:rPr>
              <w:t>Illustrate the Orsat apparatus for flue gas measurement.</w:t>
            </w:r>
          </w:p>
        </w:tc>
        <w:tc>
          <w:tcPr>
            <w:tcW w:w="319" w:type="pct"/>
          </w:tcPr>
          <w:p w14:paraId="41F35DA3" w14:textId="77777777" w:rsidR="00C82BCE" w:rsidRPr="00A27DAE" w:rsidRDefault="00C82BCE" w:rsidP="009C0BFA">
            <w:pPr>
              <w:jc w:val="center"/>
            </w:pPr>
            <w:r w:rsidRPr="00A27DAE">
              <w:t>CO5</w:t>
            </w:r>
          </w:p>
        </w:tc>
        <w:tc>
          <w:tcPr>
            <w:tcW w:w="256" w:type="pct"/>
          </w:tcPr>
          <w:p w14:paraId="305C0976" w14:textId="77777777" w:rsidR="00C82BCE" w:rsidRPr="00A27DAE" w:rsidRDefault="00C82BCE" w:rsidP="009C0BFA">
            <w:pPr>
              <w:jc w:val="center"/>
            </w:pPr>
            <w:r w:rsidRPr="00A27DAE">
              <w:t>A</w:t>
            </w:r>
          </w:p>
        </w:tc>
        <w:tc>
          <w:tcPr>
            <w:tcW w:w="217" w:type="pct"/>
          </w:tcPr>
          <w:p w14:paraId="55E3C623" w14:textId="77777777" w:rsidR="00C82BCE" w:rsidRPr="00A27DAE" w:rsidRDefault="00C82BCE" w:rsidP="009C0BFA">
            <w:pPr>
              <w:jc w:val="center"/>
            </w:pPr>
            <w:r w:rsidRPr="00A27DAE">
              <w:t>6</w:t>
            </w:r>
          </w:p>
        </w:tc>
      </w:tr>
      <w:tr w:rsidR="00C82BCE" w:rsidRPr="00A27DAE" w14:paraId="00C7090C" w14:textId="77777777" w:rsidTr="009C0BFA">
        <w:trPr>
          <w:trHeight w:val="283"/>
        </w:trPr>
        <w:tc>
          <w:tcPr>
            <w:tcW w:w="272" w:type="pct"/>
          </w:tcPr>
          <w:p w14:paraId="75D2EA07" w14:textId="77777777" w:rsidR="00C82BCE" w:rsidRPr="00A27DAE" w:rsidRDefault="00C82BCE" w:rsidP="00174E82">
            <w:pPr>
              <w:jc w:val="center"/>
            </w:pPr>
          </w:p>
        </w:tc>
        <w:tc>
          <w:tcPr>
            <w:tcW w:w="190" w:type="pct"/>
          </w:tcPr>
          <w:p w14:paraId="376903A8" w14:textId="77777777" w:rsidR="00C82BCE" w:rsidRPr="00A27DAE" w:rsidRDefault="00C82BCE" w:rsidP="00174E82">
            <w:pPr>
              <w:jc w:val="center"/>
            </w:pPr>
            <w:r w:rsidRPr="00A27DAE">
              <w:t>b.</w:t>
            </w:r>
          </w:p>
        </w:tc>
        <w:tc>
          <w:tcPr>
            <w:tcW w:w="3746" w:type="pct"/>
            <w:vAlign w:val="center"/>
          </w:tcPr>
          <w:p w14:paraId="52BE1A46" w14:textId="77777777" w:rsidR="00C82BCE" w:rsidRPr="00A27DAE" w:rsidRDefault="00C82BCE" w:rsidP="00174E82">
            <w:pPr>
              <w:jc w:val="both"/>
              <w:rPr>
                <w:bCs/>
              </w:rPr>
            </w:pPr>
            <w:r w:rsidRPr="00A27DAE">
              <w:t>Discuss the heat capacities of solids, liquids and gases.</w:t>
            </w:r>
          </w:p>
        </w:tc>
        <w:tc>
          <w:tcPr>
            <w:tcW w:w="319" w:type="pct"/>
          </w:tcPr>
          <w:p w14:paraId="6202CBE4" w14:textId="77777777" w:rsidR="00C82BCE" w:rsidRPr="00A27DAE" w:rsidRDefault="00C82BCE" w:rsidP="009C0BFA">
            <w:pPr>
              <w:jc w:val="center"/>
            </w:pPr>
            <w:r w:rsidRPr="00A27DAE">
              <w:t>CO5</w:t>
            </w:r>
          </w:p>
        </w:tc>
        <w:tc>
          <w:tcPr>
            <w:tcW w:w="256" w:type="pct"/>
          </w:tcPr>
          <w:p w14:paraId="2054C937" w14:textId="77777777" w:rsidR="00C82BCE" w:rsidRPr="00A27DAE" w:rsidRDefault="00C82BCE" w:rsidP="009C0BFA">
            <w:pPr>
              <w:jc w:val="center"/>
            </w:pPr>
            <w:r w:rsidRPr="00A27DAE">
              <w:t>U</w:t>
            </w:r>
          </w:p>
        </w:tc>
        <w:tc>
          <w:tcPr>
            <w:tcW w:w="217" w:type="pct"/>
          </w:tcPr>
          <w:p w14:paraId="6FB7FF38" w14:textId="77777777" w:rsidR="00C82BCE" w:rsidRPr="00A27DAE" w:rsidRDefault="00C82BCE" w:rsidP="009C0BFA">
            <w:pPr>
              <w:jc w:val="center"/>
            </w:pPr>
            <w:r w:rsidRPr="00A27DAE">
              <w:t>6</w:t>
            </w:r>
          </w:p>
        </w:tc>
      </w:tr>
      <w:tr w:rsidR="00C82BCE" w:rsidRPr="00A27DAE" w14:paraId="5CA7D155" w14:textId="77777777" w:rsidTr="009C0BFA">
        <w:trPr>
          <w:trHeight w:val="283"/>
        </w:trPr>
        <w:tc>
          <w:tcPr>
            <w:tcW w:w="272" w:type="pct"/>
          </w:tcPr>
          <w:p w14:paraId="6EB2D504" w14:textId="77777777" w:rsidR="00C82BCE" w:rsidRPr="00A27DAE" w:rsidRDefault="00C82BCE" w:rsidP="00517D3B">
            <w:pPr>
              <w:jc w:val="center"/>
            </w:pPr>
          </w:p>
        </w:tc>
        <w:tc>
          <w:tcPr>
            <w:tcW w:w="190" w:type="pct"/>
          </w:tcPr>
          <w:p w14:paraId="5DA2FB7B" w14:textId="77777777" w:rsidR="00C82BCE" w:rsidRPr="00A27DAE" w:rsidRDefault="00C82BCE" w:rsidP="00517D3B">
            <w:pPr>
              <w:jc w:val="center"/>
            </w:pPr>
          </w:p>
        </w:tc>
        <w:tc>
          <w:tcPr>
            <w:tcW w:w="3746" w:type="pct"/>
          </w:tcPr>
          <w:p w14:paraId="50967AD2" w14:textId="77777777" w:rsidR="00C82BCE" w:rsidRPr="00A27DAE" w:rsidRDefault="00C82BCE" w:rsidP="00664885">
            <w:pPr>
              <w:jc w:val="both"/>
            </w:pPr>
          </w:p>
        </w:tc>
        <w:tc>
          <w:tcPr>
            <w:tcW w:w="319" w:type="pct"/>
          </w:tcPr>
          <w:p w14:paraId="37F29BA9" w14:textId="77777777" w:rsidR="00C82BCE" w:rsidRPr="00A27DAE" w:rsidRDefault="00C82BCE" w:rsidP="009C0BFA">
            <w:pPr>
              <w:jc w:val="center"/>
            </w:pPr>
          </w:p>
        </w:tc>
        <w:tc>
          <w:tcPr>
            <w:tcW w:w="256" w:type="pct"/>
          </w:tcPr>
          <w:p w14:paraId="714A8645" w14:textId="77777777" w:rsidR="00C82BCE" w:rsidRPr="00A27DAE" w:rsidRDefault="00C82BCE" w:rsidP="009C0BFA">
            <w:pPr>
              <w:jc w:val="center"/>
            </w:pPr>
          </w:p>
        </w:tc>
        <w:tc>
          <w:tcPr>
            <w:tcW w:w="217" w:type="pct"/>
          </w:tcPr>
          <w:p w14:paraId="530E0A23" w14:textId="77777777" w:rsidR="00C82BCE" w:rsidRPr="00A27DAE" w:rsidRDefault="00C82BCE" w:rsidP="009C0BFA">
            <w:pPr>
              <w:jc w:val="center"/>
            </w:pPr>
          </w:p>
        </w:tc>
      </w:tr>
      <w:tr w:rsidR="00C82BCE" w:rsidRPr="00A27DAE" w14:paraId="5DE1A5AD" w14:textId="77777777" w:rsidTr="009C0BFA">
        <w:trPr>
          <w:trHeight w:val="283"/>
        </w:trPr>
        <w:tc>
          <w:tcPr>
            <w:tcW w:w="272" w:type="pct"/>
          </w:tcPr>
          <w:p w14:paraId="2D1683F2" w14:textId="77777777" w:rsidR="00C82BCE" w:rsidRPr="00A27DAE" w:rsidRDefault="00C82BCE" w:rsidP="00174E82">
            <w:pPr>
              <w:jc w:val="center"/>
            </w:pPr>
            <w:r w:rsidRPr="00A27DAE">
              <w:t>22.</w:t>
            </w:r>
          </w:p>
        </w:tc>
        <w:tc>
          <w:tcPr>
            <w:tcW w:w="190" w:type="pct"/>
          </w:tcPr>
          <w:p w14:paraId="53D09B20" w14:textId="77777777" w:rsidR="00C82BCE" w:rsidRPr="00A27DAE" w:rsidRDefault="00C82BCE" w:rsidP="00174E82">
            <w:pPr>
              <w:jc w:val="center"/>
            </w:pPr>
            <w:r w:rsidRPr="00A27DAE">
              <w:t>a.</w:t>
            </w:r>
          </w:p>
        </w:tc>
        <w:tc>
          <w:tcPr>
            <w:tcW w:w="3746" w:type="pct"/>
            <w:vAlign w:val="center"/>
          </w:tcPr>
          <w:p w14:paraId="04DC0E05" w14:textId="77777777" w:rsidR="00C82BCE" w:rsidRPr="00A27DAE" w:rsidRDefault="00C82BCE" w:rsidP="00174E82">
            <w:pPr>
              <w:jc w:val="both"/>
            </w:pPr>
            <w:r w:rsidRPr="00A27DAE">
              <w:t>The flow rate of water through a pipe is reported as 15 cubic feet per minute. Taking density of water as 1 g/cm</w:t>
            </w:r>
            <w:r w:rsidRPr="00A27DAE">
              <w:rPr>
                <w:vertAlign w:val="superscript"/>
              </w:rPr>
              <w:t>3</w:t>
            </w:r>
            <w:r>
              <w:t>, c</w:t>
            </w:r>
            <w:r w:rsidRPr="00A27DAE">
              <w:t>alculate the mass flow rate in kg/s.</w:t>
            </w:r>
          </w:p>
        </w:tc>
        <w:tc>
          <w:tcPr>
            <w:tcW w:w="319" w:type="pct"/>
          </w:tcPr>
          <w:p w14:paraId="09127ECE" w14:textId="77777777" w:rsidR="00C82BCE" w:rsidRPr="00A27DAE" w:rsidRDefault="00C82BCE" w:rsidP="009C0BFA">
            <w:pPr>
              <w:jc w:val="center"/>
            </w:pPr>
            <w:r w:rsidRPr="00A27DAE">
              <w:t>CO1</w:t>
            </w:r>
          </w:p>
        </w:tc>
        <w:tc>
          <w:tcPr>
            <w:tcW w:w="256" w:type="pct"/>
          </w:tcPr>
          <w:p w14:paraId="25976607" w14:textId="77777777" w:rsidR="00C82BCE" w:rsidRPr="00A27DAE" w:rsidRDefault="00C82BCE" w:rsidP="009C0BFA">
            <w:pPr>
              <w:jc w:val="center"/>
            </w:pPr>
            <w:r w:rsidRPr="00A27DAE">
              <w:t>E</w:t>
            </w:r>
          </w:p>
        </w:tc>
        <w:tc>
          <w:tcPr>
            <w:tcW w:w="217" w:type="pct"/>
          </w:tcPr>
          <w:p w14:paraId="3C31CF11" w14:textId="77777777" w:rsidR="00C82BCE" w:rsidRPr="00A27DAE" w:rsidRDefault="00C82BCE" w:rsidP="009C0BFA">
            <w:pPr>
              <w:jc w:val="center"/>
            </w:pPr>
            <w:r w:rsidRPr="00A27DAE">
              <w:t>6</w:t>
            </w:r>
          </w:p>
        </w:tc>
      </w:tr>
      <w:tr w:rsidR="00C82BCE" w:rsidRPr="00A27DAE" w14:paraId="5F05FE9C" w14:textId="77777777" w:rsidTr="009C0BFA">
        <w:trPr>
          <w:trHeight w:val="283"/>
        </w:trPr>
        <w:tc>
          <w:tcPr>
            <w:tcW w:w="272" w:type="pct"/>
          </w:tcPr>
          <w:p w14:paraId="349DCA45" w14:textId="77777777" w:rsidR="00C82BCE" w:rsidRPr="00A27DAE" w:rsidRDefault="00C82BCE" w:rsidP="00174E82">
            <w:pPr>
              <w:jc w:val="center"/>
            </w:pPr>
          </w:p>
        </w:tc>
        <w:tc>
          <w:tcPr>
            <w:tcW w:w="190" w:type="pct"/>
          </w:tcPr>
          <w:p w14:paraId="24658C8A" w14:textId="77777777" w:rsidR="00C82BCE" w:rsidRPr="00A27DAE" w:rsidRDefault="00C82BCE" w:rsidP="00174E82">
            <w:pPr>
              <w:jc w:val="center"/>
            </w:pPr>
            <w:r w:rsidRPr="00A27DAE">
              <w:t>b.</w:t>
            </w:r>
          </w:p>
        </w:tc>
        <w:tc>
          <w:tcPr>
            <w:tcW w:w="3746" w:type="pct"/>
            <w:vAlign w:val="center"/>
          </w:tcPr>
          <w:p w14:paraId="66CD4AF2" w14:textId="77777777" w:rsidR="00C82BCE" w:rsidRPr="00A27DAE" w:rsidRDefault="00C82BCE" w:rsidP="00174E82">
            <w:pPr>
              <w:jc w:val="both"/>
              <w:rPr>
                <w:bCs/>
              </w:rPr>
            </w:pPr>
            <w:r w:rsidRPr="00A27DAE">
              <w:rPr>
                <w:lang w:val="en-IN"/>
              </w:rPr>
              <w:t>A continuous distillation column is used to regenerate solvent for use in a solvent extraction unit. The column treats 200 kmol/h of a feed containing 10% (mol) ethyl alcohol and the rest water. The overhead product is 89% (mo) alcohol and the bottom product is 0.3% (mol) alcohol. The overhead is sent to the extraction unit and the bottom is washed. What is the daily requirement of make-up alcohol in the solvent extraction unit?</w:t>
            </w:r>
          </w:p>
        </w:tc>
        <w:tc>
          <w:tcPr>
            <w:tcW w:w="319" w:type="pct"/>
          </w:tcPr>
          <w:p w14:paraId="6CC10452" w14:textId="77777777" w:rsidR="00C82BCE" w:rsidRPr="00A27DAE" w:rsidRDefault="00C82BCE" w:rsidP="009C0BFA">
            <w:pPr>
              <w:jc w:val="center"/>
            </w:pPr>
            <w:r w:rsidRPr="00A27DAE">
              <w:t>CO3</w:t>
            </w:r>
          </w:p>
        </w:tc>
        <w:tc>
          <w:tcPr>
            <w:tcW w:w="256" w:type="pct"/>
          </w:tcPr>
          <w:p w14:paraId="43CFB8E5" w14:textId="77777777" w:rsidR="00C82BCE" w:rsidRPr="00A27DAE" w:rsidRDefault="00C82BCE" w:rsidP="009C0BFA">
            <w:pPr>
              <w:jc w:val="center"/>
            </w:pPr>
            <w:r w:rsidRPr="00A27DAE">
              <w:t>An</w:t>
            </w:r>
          </w:p>
        </w:tc>
        <w:tc>
          <w:tcPr>
            <w:tcW w:w="217" w:type="pct"/>
          </w:tcPr>
          <w:p w14:paraId="12F513D1" w14:textId="77777777" w:rsidR="00C82BCE" w:rsidRPr="00A27DAE" w:rsidRDefault="00C82BCE" w:rsidP="009C0BFA">
            <w:pPr>
              <w:jc w:val="center"/>
            </w:pPr>
            <w:r w:rsidRPr="00A27DAE">
              <w:t>6</w:t>
            </w:r>
          </w:p>
        </w:tc>
      </w:tr>
      <w:tr w:rsidR="00C82BCE" w:rsidRPr="00A27DAE" w14:paraId="6BC17F2B" w14:textId="77777777" w:rsidTr="009C0BFA">
        <w:trPr>
          <w:trHeight w:val="283"/>
        </w:trPr>
        <w:tc>
          <w:tcPr>
            <w:tcW w:w="272" w:type="pct"/>
          </w:tcPr>
          <w:p w14:paraId="04057DAB" w14:textId="77777777" w:rsidR="00C82BCE" w:rsidRPr="00A27DAE" w:rsidRDefault="00C82BCE" w:rsidP="00517D3B">
            <w:pPr>
              <w:jc w:val="center"/>
            </w:pPr>
          </w:p>
        </w:tc>
        <w:tc>
          <w:tcPr>
            <w:tcW w:w="190" w:type="pct"/>
          </w:tcPr>
          <w:p w14:paraId="61B2B82D" w14:textId="77777777" w:rsidR="00C82BCE" w:rsidRPr="00A27DAE" w:rsidRDefault="00C82BCE" w:rsidP="00517D3B">
            <w:pPr>
              <w:jc w:val="center"/>
            </w:pPr>
          </w:p>
        </w:tc>
        <w:tc>
          <w:tcPr>
            <w:tcW w:w="3746" w:type="pct"/>
          </w:tcPr>
          <w:p w14:paraId="205072E3" w14:textId="77777777" w:rsidR="00C82BCE" w:rsidRPr="00A27DAE" w:rsidRDefault="00C82BCE" w:rsidP="00664885">
            <w:pPr>
              <w:jc w:val="both"/>
            </w:pPr>
          </w:p>
        </w:tc>
        <w:tc>
          <w:tcPr>
            <w:tcW w:w="319" w:type="pct"/>
          </w:tcPr>
          <w:p w14:paraId="49542E74" w14:textId="77777777" w:rsidR="00C82BCE" w:rsidRPr="00A27DAE" w:rsidRDefault="00C82BCE" w:rsidP="009C0BFA">
            <w:pPr>
              <w:jc w:val="center"/>
            </w:pPr>
          </w:p>
        </w:tc>
        <w:tc>
          <w:tcPr>
            <w:tcW w:w="256" w:type="pct"/>
          </w:tcPr>
          <w:p w14:paraId="3D86F6A0" w14:textId="77777777" w:rsidR="00C82BCE" w:rsidRPr="00A27DAE" w:rsidRDefault="00C82BCE" w:rsidP="009C0BFA">
            <w:pPr>
              <w:jc w:val="center"/>
            </w:pPr>
          </w:p>
        </w:tc>
        <w:tc>
          <w:tcPr>
            <w:tcW w:w="217" w:type="pct"/>
          </w:tcPr>
          <w:p w14:paraId="7DB033D5" w14:textId="77777777" w:rsidR="00C82BCE" w:rsidRPr="00A27DAE" w:rsidRDefault="00C82BCE" w:rsidP="009C0BFA">
            <w:pPr>
              <w:jc w:val="center"/>
            </w:pPr>
          </w:p>
        </w:tc>
      </w:tr>
      <w:tr w:rsidR="00C82BCE" w:rsidRPr="00A27DAE" w14:paraId="170FE424" w14:textId="77777777" w:rsidTr="009C0BFA">
        <w:trPr>
          <w:trHeight w:val="283"/>
        </w:trPr>
        <w:tc>
          <w:tcPr>
            <w:tcW w:w="272" w:type="pct"/>
          </w:tcPr>
          <w:p w14:paraId="79387A25" w14:textId="77777777" w:rsidR="00C82BCE" w:rsidRPr="00A27DAE" w:rsidRDefault="00C82BCE" w:rsidP="00174E82">
            <w:pPr>
              <w:jc w:val="center"/>
            </w:pPr>
            <w:r w:rsidRPr="00A27DAE">
              <w:t>23.</w:t>
            </w:r>
          </w:p>
        </w:tc>
        <w:tc>
          <w:tcPr>
            <w:tcW w:w="190" w:type="pct"/>
          </w:tcPr>
          <w:p w14:paraId="06B2E271" w14:textId="77777777" w:rsidR="00C82BCE" w:rsidRPr="00A27DAE" w:rsidRDefault="00C82BCE" w:rsidP="00174E82">
            <w:pPr>
              <w:jc w:val="center"/>
            </w:pPr>
            <w:r w:rsidRPr="00A27DAE">
              <w:t>a.</w:t>
            </w:r>
          </w:p>
        </w:tc>
        <w:tc>
          <w:tcPr>
            <w:tcW w:w="3746" w:type="pct"/>
            <w:vAlign w:val="center"/>
          </w:tcPr>
          <w:p w14:paraId="17A5CC6A" w14:textId="77777777" w:rsidR="00C82BCE" w:rsidRPr="00A27DAE" w:rsidRDefault="00C82BCE" w:rsidP="00174E82">
            <w:pPr>
              <w:jc w:val="both"/>
            </w:pPr>
            <w:r w:rsidRPr="00A27DAE">
              <w:t>An evaporator has a rated evaporation capacity of 500 kg water/h. Calculate the rate of production of juice concentrate containing 45% total solids from raw juice containing 12 % solids.</w:t>
            </w:r>
          </w:p>
        </w:tc>
        <w:tc>
          <w:tcPr>
            <w:tcW w:w="319" w:type="pct"/>
          </w:tcPr>
          <w:p w14:paraId="4E9FBD4C" w14:textId="77777777" w:rsidR="00C82BCE" w:rsidRPr="00A27DAE" w:rsidRDefault="00C82BCE" w:rsidP="009C0BFA">
            <w:pPr>
              <w:jc w:val="center"/>
            </w:pPr>
            <w:r w:rsidRPr="00A27DAE">
              <w:t>CO3</w:t>
            </w:r>
          </w:p>
        </w:tc>
        <w:tc>
          <w:tcPr>
            <w:tcW w:w="256" w:type="pct"/>
          </w:tcPr>
          <w:p w14:paraId="612DEEB0" w14:textId="77777777" w:rsidR="00C82BCE" w:rsidRPr="00A27DAE" w:rsidRDefault="00C82BCE" w:rsidP="009C0BFA">
            <w:pPr>
              <w:jc w:val="center"/>
            </w:pPr>
            <w:r w:rsidRPr="00A27DAE">
              <w:t>E</w:t>
            </w:r>
          </w:p>
        </w:tc>
        <w:tc>
          <w:tcPr>
            <w:tcW w:w="217" w:type="pct"/>
          </w:tcPr>
          <w:p w14:paraId="3A2ACD39" w14:textId="77777777" w:rsidR="00C82BCE" w:rsidRPr="00A27DAE" w:rsidRDefault="00C82BCE" w:rsidP="009C0BFA">
            <w:pPr>
              <w:jc w:val="center"/>
            </w:pPr>
            <w:r w:rsidRPr="00A27DAE">
              <w:t>6</w:t>
            </w:r>
          </w:p>
        </w:tc>
      </w:tr>
      <w:tr w:rsidR="00C82BCE" w:rsidRPr="00A27DAE" w14:paraId="11456904" w14:textId="77777777" w:rsidTr="009C0BFA">
        <w:trPr>
          <w:trHeight w:val="283"/>
        </w:trPr>
        <w:tc>
          <w:tcPr>
            <w:tcW w:w="272" w:type="pct"/>
          </w:tcPr>
          <w:p w14:paraId="57B00A26" w14:textId="77777777" w:rsidR="00C82BCE" w:rsidRPr="00A27DAE" w:rsidRDefault="00C82BCE" w:rsidP="00174E82">
            <w:pPr>
              <w:jc w:val="center"/>
            </w:pPr>
          </w:p>
        </w:tc>
        <w:tc>
          <w:tcPr>
            <w:tcW w:w="190" w:type="pct"/>
          </w:tcPr>
          <w:p w14:paraId="1782422D" w14:textId="77777777" w:rsidR="00C82BCE" w:rsidRPr="00A27DAE" w:rsidRDefault="00C82BCE" w:rsidP="00174E82">
            <w:pPr>
              <w:jc w:val="center"/>
            </w:pPr>
            <w:r w:rsidRPr="00A27DAE">
              <w:t>b.</w:t>
            </w:r>
          </w:p>
        </w:tc>
        <w:tc>
          <w:tcPr>
            <w:tcW w:w="3746" w:type="pct"/>
            <w:vAlign w:val="center"/>
          </w:tcPr>
          <w:p w14:paraId="7B31812D" w14:textId="77777777" w:rsidR="00C82BCE" w:rsidRPr="00A27DAE" w:rsidRDefault="00C82BCE" w:rsidP="00174E82">
            <w:pPr>
              <w:jc w:val="both"/>
              <w:rPr>
                <w:bCs/>
              </w:rPr>
            </w:pPr>
            <w:r w:rsidRPr="00A27DAE">
              <w:t>Interpret the standard heat of reaction, combustion and formation with example.</w:t>
            </w:r>
          </w:p>
        </w:tc>
        <w:tc>
          <w:tcPr>
            <w:tcW w:w="319" w:type="pct"/>
          </w:tcPr>
          <w:p w14:paraId="35358A78" w14:textId="77777777" w:rsidR="00C82BCE" w:rsidRPr="00A27DAE" w:rsidRDefault="00C82BCE" w:rsidP="009C0BFA">
            <w:pPr>
              <w:jc w:val="center"/>
            </w:pPr>
            <w:r w:rsidRPr="00A27DAE">
              <w:t>CO4</w:t>
            </w:r>
          </w:p>
        </w:tc>
        <w:tc>
          <w:tcPr>
            <w:tcW w:w="256" w:type="pct"/>
          </w:tcPr>
          <w:p w14:paraId="620DDF74" w14:textId="77777777" w:rsidR="00C82BCE" w:rsidRPr="00A27DAE" w:rsidRDefault="00C82BCE" w:rsidP="009C0BFA">
            <w:pPr>
              <w:jc w:val="center"/>
            </w:pPr>
            <w:r w:rsidRPr="00A27DAE">
              <w:t>A</w:t>
            </w:r>
          </w:p>
        </w:tc>
        <w:tc>
          <w:tcPr>
            <w:tcW w:w="217" w:type="pct"/>
          </w:tcPr>
          <w:p w14:paraId="49425861" w14:textId="77777777" w:rsidR="00C82BCE" w:rsidRPr="00A27DAE" w:rsidRDefault="00C82BCE" w:rsidP="009C0BFA">
            <w:pPr>
              <w:jc w:val="center"/>
            </w:pPr>
            <w:r w:rsidRPr="00A27DAE">
              <w:t>6</w:t>
            </w:r>
          </w:p>
        </w:tc>
      </w:tr>
      <w:tr w:rsidR="00C82BCE" w:rsidRPr="00A27DAE" w14:paraId="109BC33E" w14:textId="77777777" w:rsidTr="00500AB7">
        <w:trPr>
          <w:trHeight w:val="397"/>
        </w:trPr>
        <w:tc>
          <w:tcPr>
            <w:tcW w:w="5000" w:type="pct"/>
            <w:gridSpan w:val="6"/>
            <w:vAlign w:val="center"/>
          </w:tcPr>
          <w:p w14:paraId="2EDA87E2" w14:textId="77777777" w:rsidR="00C82BCE" w:rsidRPr="00A27DAE" w:rsidRDefault="00C82BCE" w:rsidP="00500AB7">
            <w:pPr>
              <w:jc w:val="center"/>
              <w:rPr>
                <w:b/>
                <w:bCs/>
              </w:rPr>
            </w:pPr>
            <w:r w:rsidRPr="00A27DAE">
              <w:rPr>
                <w:b/>
                <w:bCs/>
              </w:rPr>
              <w:t>COMPULSORY QUESTION</w:t>
            </w:r>
          </w:p>
        </w:tc>
      </w:tr>
      <w:tr w:rsidR="00C82BCE" w:rsidRPr="00A27DAE" w14:paraId="059E3DF2" w14:textId="77777777" w:rsidTr="009C0BFA">
        <w:trPr>
          <w:trHeight w:val="283"/>
        </w:trPr>
        <w:tc>
          <w:tcPr>
            <w:tcW w:w="272" w:type="pct"/>
          </w:tcPr>
          <w:p w14:paraId="429DE8B5" w14:textId="77777777" w:rsidR="00C82BCE" w:rsidRPr="00A27DAE" w:rsidRDefault="00C82BCE" w:rsidP="00517D3B">
            <w:pPr>
              <w:jc w:val="center"/>
            </w:pPr>
            <w:r w:rsidRPr="00A27DAE">
              <w:t>24.</w:t>
            </w:r>
          </w:p>
        </w:tc>
        <w:tc>
          <w:tcPr>
            <w:tcW w:w="190" w:type="pct"/>
          </w:tcPr>
          <w:p w14:paraId="3EF530A9" w14:textId="77777777" w:rsidR="00C82BCE" w:rsidRPr="00A27DAE" w:rsidRDefault="00C82BCE" w:rsidP="00517D3B">
            <w:pPr>
              <w:jc w:val="center"/>
            </w:pPr>
          </w:p>
        </w:tc>
        <w:tc>
          <w:tcPr>
            <w:tcW w:w="3746" w:type="pct"/>
          </w:tcPr>
          <w:p w14:paraId="5F58931E" w14:textId="77777777" w:rsidR="00C82BCE" w:rsidRPr="00A27DAE" w:rsidRDefault="00C82BCE" w:rsidP="00174E82">
            <w:pPr>
              <w:jc w:val="both"/>
            </w:pPr>
            <w:r w:rsidRPr="00A27DAE">
              <w:t>Elaborate on the thermodynamic properties of moist air with a help of a psychrometric chart.</w:t>
            </w:r>
          </w:p>
        </w:tc>
        <w:tc>
          <w:tcPr>
            <w:tcW w:w="319" w:type="pct"/>
          </w:tcPr>
          <w:p w14:paraId="6410C9ED" w14:textId="77777777" w:rsidR="00C82BCE" w:rsidRPr="00A27DAE" w:rsidRDefault="00C82BCE" w:rsidP="009C0BFA">
            <w:pPr>
              <w:jc w:val="center"/>
            </w:pPr>
            <w:r w:rsidRPr="00A27DAE">
              <w:t>CO6</w:t>
            </w:r>
          </w:p>
        </w:tc>
        <w:tc>
          <w:tcPr>
            <w:tcW w:w="256" w:type="pct"/>
          </w:tcPr>
          <w:p w14:paraId="731F75BE" w14:textId="77777777" w:rsidR="00C82BCE" w:rsidRPr="00A27DAE" w:rsidRDefault="00C82BCE" w:rsidP="009C0BFA">
            <w:pPr>
              <w:jc w:val="center"/>
            </w:pPr>
            <w:r w:rsidRPr="00A27DAE">
              <w:t>An</w:t>
            </w:r>
          </w:p>
        </w:tc>
        <w:tc>
          <w:tcPr>
            <w:tcW w:w="217" w:type="pct"/>
          </w:tcPr>
          <w:p w14:paraId="18F4E267" w14:textId="77777777" w:rsidR="00C82BCE" w:rsidRPr="00A27DAE" w:rsidRDefault="00C82BCE" w:rsidP="009C0BFA">
            <w:pPr>
              <w:jc w:val="center"/>
            </w:pPr>
            <w:r w:rsidRPr="00A27DAE">
              <w:t>12</w:t>
            </w:r>
          </w:p>
        </w:tc>
      </w:tr>
    </w:tbl>
    <w:p w14:paraId="22BB2D0E" w14:textId="77777777" w:rsidR="00C82BCE" w:rsidRDefault="00C82BCE" w:rsidP="002E336A">
      <w:pPr>
        <w:rPr>
          <w:sz w:val="22"/>
          <w:szCs w:val="22"/>
        </w:rPr>
      </w:pPr>
      <w:r w:rsidRPr="003423ED">
        <w:rPr>
          <w:b/>
          <w:bCs/>
          <w:sz w:val="22"/>
          <w:szCs w:val="22"/>
        </w:rPr>
        <w:t>CO</w:t>
      </w:r>
      <w:r w:rsidRPr="003423ED">
        <w:rPr>
          <w:sz w:val="22"/>
          <w:szCs w:val="22"/>
        </w:rPr>
        <w:t xml:space="preserve"> – COURSE OUTCOME</w:t>
      </w:r>
      <w:r w:rsidRPr="003423ED">
        <w:rPr>
          <w:sz w:val="22"/>
          <w:szCs w:val="22"/>
        </w:rPr>
        <w:tab/>
        <w:t xml:space="preserve">       </w:t>
      </w:r>
      <w:r w:rsidRPr="003423ED">
        <w:rPr>
          <w:b/>
          <w:bCs/>
          <w:sz w:val="22"/>
          <w:szCs w:val="22"/>
        </w:rPr>
        <w:t>BL</w:t>
      </w:r>
      <w:r w:rsidRPr="003423ED">
        <w:rPr>
          <w:sz w:val="22"/>
          <w:szCs w:val="22"/>
        </w:rPr>
        <w:t xml:space="preserve"> – BLOOM’S LEVEL       </w:t>
      </w:r>
      <w:r w:rsidRPr="003423ED">
        <w:rPr>
          <w:b/>
          <w:bCs/>
          <w:sz w:val="22"/>
          <w:szCs w:val="22"/>
        </w:rPr>
        <w:t>M</w:t>
      </w:r>
      <w:r w:rsidRPr="003423ED">
        <w:rPr>
          <w:sz w:val="22"/>
          <w:szCs w:val="22"/>
        </w:rPr>
        <w:t xml:space="preserve"> – MARKS ALLOTTED</w:t>
      </w:r>
    </w:p>
    <w:p w14:paraId="01BC3826" w14:textId="77777777" w:rsidR="00C82BCE" w:rsidRPr="003423ED" w:rsidRDefault="00C82BCE"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C82BCE" w:rsidRPr="003423ED" w14:paraId="43D040B4" w14:textId="77777777" w:rsidTr="00517D3B">
        <w:trPr>
          <w:trHeight w:val="283"/>
        </w:trPr>
        <w:tc>
          <w:tcPr>
            <w:tcW w:w="670" w:type="dxa"/>
          </w:tcPr>
          <w:p w14:paraId="2CC2B6EA" w14:textId="77777777" w:rsidR="00C82BCE" w:rsidRPr="003423ED" w:rsidRDefault="00C82BCE" w:rsidP="00517D3B">
            <w:pPr>
              <w:jc w:val="center"/>
              <w:rPr>
                <w:sz w:val="22"/>
                <w:szCs w:val="22"/>
              </w:rPr>
            </w:pPr>
          </w:p>
        </w:tc>
        <w:tc>
          <w:tcPr>
            <w:tcW w:w="9820" w:type="dxa"/>
          </w:tcPr>
          <w:p w14:paraId="44EFEFD3" w14:textId="77777777" w:rsidR="00C82BCE" w:rsidRPr="003423ED" w:rsidRDefault="00C82BCE" w:rsidP="00517D3B">
            <w:pPr>
              <w:jc w:val="center"/>
              <w:rPr>
                <w:b/>
                <w:sz w:val="22"/>
                <w:szCs w:val="22"/>
              </w:rPr>
            </w:pPr>
            <w:r w:rsidRPr="003423ED">
              <w:rPr>
                <w:b/>
                <w:sz w:val="22"/>
                <w:szCs w:val="22"/>
              </w:rPr>
              <w:t>COURSE OUTCOMES</w:t>
            </w:r>
          </w:p>
        </w:tc>
      </w:tr>
      <w:tr w:rsidR="00C82BCE" w:rsidRPr="003423ED" w14:paraId="2A2607DD" w14:textId="77777777" w:rsidTr="00517D3B">
        <w:trPr>
          <w:trHeight w:val="283"/>
        </w:trPr>
        <w:tc>
          <w:tcPr>
            <w:tcW w:w="670" w:type="dxa"/>
          </w:tcPr>
          <w:p w14:paraId="274F0512" w14:textId="77777777" w:rsidR="00C82BCE" w:rsidRPr="003423ED" w:rsidRDefault="00C82BCE" w:rsidP="0006419D">
            <w:pPr>
              <w:jc w:val="center"/>
              <w:rPr>
                <w:b/>
                <w:bCs/>
                <w:sz w:val="22"/>
                <w:szCs w:val="22"/>
              </w:rPr>
            </w:pPr>
            <w:r w:rsidRPr="003423ED">
              <w:rPr>
                <w:b/>
                <w:bCs/>
                <w:sz w:val="22"/>
                <w:szCs w:val="22"/>
              </w:rPr>
              <w:t>CO1</w:t>
            </w:r>
          </w:p>
        </w:tc>
        <w:tc>
          <w:tcPr>
            <w:tcW w:w="9820" w:type="dxa"/>
          </w:tcPr>
          <w:p w14:paraId="1D82488D" w14:textId="77777777" w:rsidR="00C82BCE" w:rsidRPr="003423ED" w:rsidRDefault="00C82BCE" w:rsidP="0006419D">
            <w:pPr>
              <w:jc w:val="both"/>
              <w:rPr>
                <w:sz w:val="22"/>
                <w:szCs w:val="22"/>
              </w:rPr>
            </w:pPr>
            <w:r w:rsidRPr="003423ED">
              <w:rPr>
                <w:sz w:val="22"/>
                <w:szCs w:val="22"/>
              </w:rPr>
              <w:t>Identify the compositions of mixtures and solutions</w:t>
            </w:r>
          </w:p>
        </w:tc>
      </w:tr>
      <w:tr w:rsidR="00C82BCE" w:rsidRPr="003423ED" w14:paraId="6D4AB14E" w14:textId="77777777" w:rsidTr="00517D3B">
        <w:trPr>
          <w:trHeight w:val="283"/>
        </w:trPr>
        <w:tc>
          <w:tcPr>
            <w:tcW w:w="670" w:type="dxa"/>
          </w:tcPr>
          <w:p w14:paraId="10087D6F" w14:textId="77777777" w:rsidR="00C82BCE" w:rsidRPr="003423ED" w:rsidRDefault="00C82BCE" w:rsidP="0006419D">
            <w:pPr>
              <w:jc w:val="center"/>
              <w:rPr>
                <w:b/>
                <w:bCs/>
                <w:sz w:val="22"/>
                <w:szCs w:val="22"/>
              </w:rPr>
            </w:pPr>
            <w:r w:rsidRPr="003423ED">
              <w:rPr>
                <w:b/>
                <w:bCs/>
                <w:sz w:val="22"/>
                <w:szCs w:val="22"/>
              </w:rPr>
              <w:t>CO2</w:t>
            </w:r>
          </w:p>
        </w:tc>
        <w:tc>
          <w:tcPr>
            <w:tcW w:w="9820" w:type="dxa"/>
          </w:tcPr>
          <w:p w14:paraId="30C0BE20" w14:textId="77777777" w:rsidR="00C82BCE" w:rsidRPr="003423ED" w:rsidRDefault="00C82BCE" w:rsidP="0006419D">
            <w:pPr>
              <w:jc w:val="both"/>
              <w:rPr>
                <w:sz w:val="22"/>
                <w:szCs w:val="22"/>
              </w:rPr>
            </w:pPr>
            <w:r w:rsidRPr="003423ED">
              <w:rPr>
                <w:sz w:val="22"/>
                <w:szCs w:val="22"/>
              </w:rPr>
              <w:t>Compare the properties of ideal and real gases</w:t>
            </w:r>
          </w:p>
        </w:tc>
      </w:tr>
      <w:tr w:rsidR="00C82BCE" w:rsidRPr="003423ED" w14:paraId="36ECFCBE" w14:textId="77777777" w:rsidTr="00517D3B">
        <w:trPr>
          <w:trHeight w:val="283"/>
        </w:trPr>
        <w:tc>
          <w:tcPr>
            <w:tcW w:w="670" w:type="dxa"/>
          </w:tcPr>
          <w:p w14:paraId="6580FBD0" w14:textId="77777777" w:rsidR="00C82BCE" w:rsidRPr="003423ED" w:rsidRDefault="00C82BCE" w:rsidP="0006419D">
            <w:pPr>
              <w:jc w:val="center"/>
              <w:rPr>
                <w:b/>
                <w:bCs/>
                <w:sz w:val="22"/>
                <w:szCs w:val="22"/>
              </w:rPr>
            </w:pPr>
            <w:r w:rsidRPr="003423ED">
              <w:rPr>
                <w:b/>
                <w:bCs/>
                <w:sz w:val="22"/>
                <w:szCs w:val="22"/>
              </w:rPr>
              <w:t>CO3</w:t>
            </w:r>
          </w:p>
        </w:tc>
        <w:tc>
          <w:tcPr>
            <w:tcW w:w="9820" w:type="dxa"/>
          </w:tcPr>
          <w:p w14:paraId="20494BC8" w14:textId="77777777" w:rsidR="00C82BCE" w:rsidRPr="003423ED" w:rsidRDefault="00C82BCE" w:rsidP="0006419D">
            <w:pPr>
              <w:jc w:val="both"/>
              <w:rPr>
                <w:sz w:val="22"/>
                <w:szCs w:val="22"/>
              </w:rPr>
            </w:pPr>
            <w:r w:rsidRPr="003423ED">
              <w:rPr>
                <w:sz w:val="22"/>
                <w:szCs w:val="22"/>
              </w:rPr>
              <w:t>Calculate material balance for various unit operations</w:t>
            </w:r>
          </w:p>
        </w:tc>
      </w:tr>
      <w:tr w:rsidR="00C82BCE" w:rsidRPr="003423ED" w14:paraId="6C9402E9" w14:textId="77777777" w:rsidTr="00517D3B">
        <w:trPr>
          <w:trHeight w:val="283"/>
        </w:trPr>
        <w:tc>
          <w:tcPr>
            <w:tcW w:w="670" w:type="dxa"/>
          </w:tcPr>
          <w:p w14:paraId="3CA8CAA2" w14:textId="77777777" w:rsidR="00C82BCE" w:rsidRPr="003423ED" w:rsidRDefault="00C82BCE" w:rsidP="0006419D">
            <w:pPr>
              <w:jc w:val="center"/>
              <w:rPr>
                <w:b/>
                <w:bCs/>
                <w:sz w:val="22"/>
                <w:szCs w:val="22"/>
              </w:rPr>
            </w:pPr>
            <w:r w:rsidRPr="003423ED">
              <w:rPr>
                <w:b/>
                <w:bCs/>
                <w:sz w:val="22"/>
                <w:szCs w:val="22"/>
              </w:rPr>
              <w:t>CO4</w:t>
            </w:r>
          </w:p>
        </w:tc>
        <w:tc>
          <w:tcPr>
            <w:tcW w:w="9820" w:type="dxa"/>
          </w:tcPr>
          <w:p w14:paraId="327278E0" w14:textId="77777777" w:rsidR="00C82BCE" w:rsidRPr="003423ED" w:rsidRDefault="00C82BCE" w:rsidP="0006419D">
            <w:pPr>
              <w:jc w:val="both"/>
              <w:rPr>
                <w:sz w:val="22"/>
                <w:szCs w:val="22"/>
              </w:rPr>
            </w:pPr>
            <w:r w:rsidRPr="003423ED">
              <w:rPr>
                <w:sz w:val="22"/>
                <w:szCs w:val="22"/>
              </w:rPr>
              <w:t>Analyze energy balance for unit operations</w:t>
            </w:r>
          </w:p>
        </w:tc>
      </w:tr>
      <w:tr w:rsidR="00C82BCE" w:rsidRPr="003423ED" w14:paraId="44BDC29B" w14:textId="77777777" w:rsidTr="00517D3B">
        <w:trPr>
          <w:trHeight w:val="283"/>
        </w:trPr>
        <w:tc>
          <w:tcPr>
            <w:tcW w:w="670" w:type="dxa"/>
          </w:tcPr>
          <w:p w14:paraId="0540A72C" w14:textId="77777777" w:rsidR="00C82BCE" w:rsidRPr="003423ED" w:rsidRDefault="00C82BCE" w:rsidP="0006419D">
            <w:pPr>
              <w:jc w:val="center"/>
              <w:rPr>
                <w:b/>
                <w:bCs/>
                <w:sz w:val="22"/>
                <w:szCs w:val="22"/>
              </w:rPr>
            </w:pPr>
            <w:r w:rsidRPr="003423ED">
              <w:rPr>
                <w:b/>
                <w:bCs/>
                <w:sz w:val="22"/>
                <w:szCs w:val="22"/>
              </w:rPr>
              <w:t>CO5</w:t>
            </w:r>
          </w:p>
        </w:tc>
        <w:tc>
          <w:tcPr>
            <w:tcW w:w="9820" w:type="dxa"/>
          </w:tcPr>
          <w:p w14:paraId="1C5A06A6" w14:textId="77777777" w:rsidR="00C82BCE" w:rsidRPr="003423ED" w:rsidRDefault="00C82BCE" w:rsidP="0006419D">
            <w:pPr>
              <w:jc w:val="both"/>
              <w:rPr>
                <w:sz w:val="22"/>
                <w:szCs w:val="22"/>
              </w:rPr>
            </w:pPr>
            <w:r w:rsidRPr="003423ED">
              <w:rPr>
                <w:sz w:val="22"/>
                <w:szCs w:val="22"/>
              </w:rPr>
              <w:t>Estimate GHV, NHV and composition of fuels</w:t>
            </w:r>
          </w:p>
        </w:tc>
      </w:tr>
      <w:tr w:rsidR="00C82BCE" w:rsidRPr="003423ED" w14:paraId="2965B6BD" w14:textId="77777777" w:rsidTr="00517D3B">
        <w:trPr>
          <w:trHeight w:val="283"/>
        </w:trPr>
        <w:tc>
          <w:tcPr>
            <w:tcW w:w="670" w:type="dxa"/>
          </w:tcPr>
          <w:p w14:paraId="3EDF85E8" w14:textId="77777777" w:rsidR="00C82BCE" w:rsidRPr="003423ED" w:rsidRDefault="00C82BCE" w:rsidP="0006419D">
            <w:pPr>
              <w:jc w:val="center"/>
              <w:rPr>
                <w:b/>
                <w:bCs/>
                <w:sz w:val="22"/>
                <w:szCs w:val="22"/>
              </w:rPr>
            </w:pPr>
            <w:r w:rsidRPr="003423ED">
              <w:rPr>
                <w:b/>
                <w:bCs/>
                <w:sz w:val="22"/>
                <w:szCs w:val="22"/>
              </w:rPr>
              <w:t>CO6</w:t>
            </w:r>
          </w:p>
        </w:tc>
        <w:tc>
          <w:tcPr>
            <w:tcW w:w="9820" w:type="dxa"/>
          </w:tcPr>
          <w:p w14:paraId="2020E7B4" w14:textId="77777777" w:rsidR="00C82BCE" w:rsidRPr="003423ED" w:rsidRDefault="00C82BCE" w:rsidP="0006419D">
            <w:pPr>
              <w:jc w:val="both"/>
              <w:rPr>
                <w:sz w:val="22"/>
                <w:szCs w:val="22"/>
              </w:rPr>
            </w:pPr>
            <w:r w:rsidRPr="003423ED">
              <w:rPr>
                <w:sz w:val="22"/>
                <w:szCs w:val="22"/>
              </w:rPr>
              <w:t>Integrate the properties of air water system</w:t>
            </w:r>
          </w:p>
        </w:tc>
      </w:tr>
    </w:tbl>
    <w:p w14:paraId="3E203C0A" w14:textId="77777777" w:rsidR="00C82BCE" w:rsidRPr="003423ED" w:rsidRDefault="00C82BCE"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3423ED" w14:paraId="6699B679" w14:textId="77777777" w:rsidTr="00E56E00">
        <w:trPr>
          <w:jc w:val="center"/>
        </w:trPr>
        <w:tc>
          <w:tcPr>
            <w:tcW w:w="6385" w:type="dxa"/>
            <w:gridSpan w:val="8"/>
          </w:tcPr>
          <w:p w14:paraId="75AC1B21" w14:textId="77777777" w:rsidR="00C82BCE" w:rsidRPr="003423ED" w:rsidRDefault="00C82BCE" w:rsidP="00D54806">
            <w:pPr>
              <w:jc w:val="center"/>
              <w:rPr>
                <w:b/>
                <w:sz w:val="22"/>
                <w:szCs w:val="22"/>
              </w:rPr>
            </w:pPr>
            <w:r w:rsidRPr="003423ED">
              <w:rPr>
                <w:b/>
                <w:sz w:val="22"/>
                <w:szCs w:val="22"/>
              </w:rPr>
              <w:t>Assessment Pattern as per Bloom’s Level</w:t>
            </w:r>
          </w:p>
        </w:tc>
      </w:tr>
      <w:tr w:rsidR="00C82BCE" w:rsidRPr="003423ED" w14:paraId="24FA899F" w14:textId="77777777" w:rsidTr="00E56E00">
        <w:trPr>
          <w:jc w:val="center"/>
        </w:trPr>
        <w:tc>
          <w:tcPr>
            <w:tcW w:w="1140" w:type="dxa"/>
          </w:tcPr>
          <w:p w14:paraId="31FA38F8" w14:textId="77777777" w:rsidR="00C82BCE" w:rsidRPr="003423ED" w:rsidRDefault="00C82BCE" w:rsidP="00D54806">
            <w:pPr>
              <w:jc w:val="center"/>
              <w:rPr>
                <w:b/>
                <w:bCs/>
                <w:sz w:val="22"/>
                <w:szCs w:val="22"/>
              </w:rPr>
            </w:pPr>
            <w:r w:rsidRPr="003423ED">
              <w:rPr>
                <w:b/>
                <w:bCs/>
                <w:sz w:val="22"/>
                <w:szCs w:val="22"/>
              </w:rPr>
              <w:t>CO / BL</w:t>
            </w:r>
          </w:p>
        </w:tc>
        <w:tc>
          <w:tcPr>
            <w:tcW w:w="709" w:type="dxa"/>
          </w:tcPr>
          <w:p w14:paraId="676842FB" w14:textId="77777777" w:rsidR="00C82BCE" w:rsidRPr="003423ED" w:rsidRDefault="00C82BCE" w:rsidP="00D54806">
            <w:pPr>
              <w:jc w:val="center"/>
              <w:rPr>
                <w:b/>
                <w:sz w:val="22"/>
                <w:szCs w:val="22"/>
              </w:rPr>
            </w:pPr>
            <w:r w:rsidRPr="003423ED">
              <w:rPr>
                <w:b/>
                <w:sz w:val="22"/>
                <w:szCs w:val="22"/>
              </w:rPr>
              <w:t>R</w:t>
            </w:r>
          </w:p>
        </w:tc>
        <w:tc>
          <w:tcPr>
            <w:tcW w:w="708" w:type="dxa"/>
          </w:tcPr>
          <w:p w14:paraId="25DE7C90" w14:textId="77777777" w:rsidR="00C82BCE" w:rsidRPr="003423ED" w:rsidRDefault="00C82BCE" w:rsidP="00D54806">
            <w:pPr>
              <w:jc w:val="center"/>
              <w:rPr>
                <w:b/>
                <w:sz w:val="22"/>
                <w:szCs w:val="22"/>
              </w:rPr>
            </w:pPr>
            <w:r w:rsidRPr="003423ED">
              <w:rPr>
                <w:b/>
                <w:sz w:val="22"/>
                <w:szCs w:val="22"/>
              </w:rPr>
              <w:t>U</w:t>
            </w:r>
          </w:p>
        </w:tc>
        <w:tc>
          <w:tcPr>
            <w:tcW w:w="709" w:type="dxa"/>
          </w:tcPr>
          <w:p w14:paraId="635D70EF" w14:textId="77777777" w:rsidR="00C82BCE" w:rsidRPr="003423ED" w:rsidRDefault="00C82BCE" w:rsidP="00D54806">
            <w:pPr>
              <w:jc w:val="center"/>
              <w:rPr>
                <w:b/>
                <w:sz w:val="22"/>
                <w:szCs w:val="22"/>
              </w:rPr>
            </w:pPr>
            <w:r w:rsidRPr="003423ED">
              <w:rPr>
                <w:b/>
                <w:sz w:val="22"/>
                <w:szCs w:val="22"/>
              </w:rPr>
              <w:t>A</w:t>
            </w:r>
          </w:p>
        </w:tc>
        <w:tc>
          <w:tcPr>
            <w:tcW w:w="709" w:type="dxa"/>
          </w:tcPr>
          <w:p w14:paraId="12C26BC0" w14:textId="77777777" w:rsidR="00C82BCE" w:rsidRPr="003423ED" w:rsidRDefault="00C82BCE" w:rsidP="00D54806">
            <w:pPr>
              <w:jc w:val="center"/>
              <w:rPr>
                <w:b/>
                <w:sz w:val="22"/>
                <w:szCs w:val="22"/>
              </w:rPr>
            </w:pPr>
            <w:r w:rsidRPr="003423ED">
              <w:rPr>
                <w:b/>
                <w:sz w:val="22"/>
                <w:szCs w:val="22"/>
              </w:rPr>
              <w:t>An</w:t>
            </w:r>
          </w:p>
        </w:tc>
        <w:tc>
          <w:tcPr>
            <w:tcW w:w="709" w:type="dxa"/>
          </w:tcPr>
          <w:p w14:paraId="47AC5FF1" w14:textId="77777777" w:rsidR="00C82BCE" w:rsidRPr="003423ED" w:rsidRDefault="00C82BCE" w:rsidP="00D54806">
            <w:pPr>
              <w:jc w:val="center"/>
              <w:rPr>
                <w:b/>
                <w:sz w:val="22"/>
                <w:szCs w:val="22"/>
              </w:rPr>
            </w:pPr>
            <w:r w:rsidRPr="003423ED">
              <w:rPr>
                <w:b/>
                <w:sz w:val="22"/>
                <w:szCs w:val="22"/>
              </w:rPr>
              <w:t>E</w:t>
            </w:r>
          </w:p>
        </w:tc>
        <w:tc>
          <w:tcPr>
            <w:tcW w:w="708" w:type="dxa"/>
          </w:tcPr>
          <w:p w14:paraId="3AE98D6C" w14:textId="77777777" w:rsidR="00C82BCE" w:rsidRPr="003423ED" w:rsidRDefault="00C82BCE" w:rsidP="00D54806">
            <w:pPr>
              <w:jc w:val="center"/>
              <w:rPr>
                <w:b/>
                <w:sz w:val="22"/>
                <w:szCs w:val="22"/>
              </w:rPr>
            </w:pPr>
            <w:r w:rsidRPr="003423ED">
              <w:rPr>
                <w:b/>
                <w:sz w:val="22"/>
                <w:szCs w:val="22"/>
              </w:rPr>
              <w:t>C</w:t>
            </w:r>
          </w:p>
        </w:tc>
        <w:tc>
          <w:tcPr>
            <w:tcW w:w="993" w:type="dxa"/>
          </w:tcPr>
          <w:p w14:paraId="2CE33F27" w14:textId="77777777" w:rsidR="00C82BCE" w:rsidRPr="003423ED" w:rsidRDefault="00C82BCE" w:rsidP="00D54806">
            <w:pPr>
              <w:jc w:val="center"/>
              <w:rPr>
                <w:b/>
                <w:sz w:val="22"/>
                <w:szCs w:val="22"/>
              </w:rPr>
            </w:pPr>
            <w:r w:rsidRPr="003423ED">
              <w:rPr>
                <w:b/>
                <w:sz w:val="22"/>
                <w:szCs w:val="22"/>
              </w:rPr>
              <w:t>Total</w:t>
            </w:r>
          </w:p>
        </w:tc>
      </w:tr>
      <w:tr w:rsidR="00C82BCE" w:rsidRPr="003423ED" w14:paraId="434D4848" w14:textId="77777777" w:rsidTr="00E56E00">
        <w:trPr>
          <w:jc w:val="center"/>
        </w:trPr>
        <w:tc>
          <w:tcPr>
            <w:tcW w:w="1140" w:type="dxa"/>
          </w:tcPr>
          <w:p w14:paraId="3A7E530E" w14:textId="77777777" w:rsidR="00C82BCE" w:rsidRPr="003423ED" w:rsidRDefault="00C82BCE" w:rsidP="00B83C4E">
            <w:pPr>
              <w:jc w:val="center"/>
              <w:rPr>
                <w:b/>
                <w:bCs/>
                <w:sz w:val="22"/>
                <w:szCs w:val="22"/>
              </w:rPr>
            </w:pPr>
            <w:r w:rsidRPr="003423ED">
              <w:rPr>
                <w:b/>
                <w:bCs/>
                <w:sz w:val="22"/>
                <w:szCs w:val="22"/>
              </w:rPr>
              <w:t>CO1</w:t>
            </w:r>
          </w:p>
        </w:tc>
        <w:tc>
          <w:tcPr>
            <w:tcW w:w="709" w:type="dxa"/>
          </w:tcPr>
          <w:p w14:paraId="1B452611" w14:textId="77777777" w:rsidR="00C82BCE" w:rsidRPr="003423ED" w:rsidRDefault="00C82BCE" w:rsidP="00B83C4E">
            <w:pPr>
              <w:jc w:val="center"/>
              <w:rPr>
                <w:sz w:val="22"/>
                <w:szCs w:val="22"/>
              </w:rPr>
            </w:pPr>
            <w:r w:rsidRPr="003423ED">
              <w:rPr>
                <w:sz w:val="22"/>
                <w:szCs w:val="22"/>
              </w:rPr>
              <w:t>1</w:t>
            </w:r>
          </w:p>
        </w:tc>
        <w:tc>
          <w:tcPr>
            <w:tcW w:w="708" w:type="dxa"/>
          </w:tcPr>
          <w:p w14:paraId="46D215D2" w14:textId="77777777" w:rsidR="00C82BCE" w:rsidRPr="003423ED" w:rsidRDefault="00C82BCE" w:rsidP="00B83C4E">
            <w:pPr>
              <w:jc w:val="center"/>
              <w:rPr>
                <w:sz w:val="22"/>
                <w:szCs w:val="22"/>
              </w:rPr>
            </w:pPr>
            <w:r w:rsidRPr="003423ED">
              <w:rPr>
                <w:sz w:val="22"/>
                <w:szCs w:val="22"/>
              </w:rPr>
              <w:t>3</w:t>
            </w:r>
          </w:p>
        </w:tc>
        <w:tc>
          <w:tcPr>
            <w:tcW w:w="709" w:type="dxa"/>
          </w:tcPr>
          <w:p w14:paraId="049BE33F" w14:textId="77777777" w:rsidR="00C82BCE" w:rsidRPr="003423ED" w:rsidRDefault="00C82BCE" w:rsidP="00B83C4E">
            <w:pPr>
              <w:jc w:val="center"/>
              <w:rPr>
                <w:sz w:val="22"/>
                <w:szCs w:val="22"/>
              </w:rPr>
            </w:pPr>
            <w:r w:rsidRPr="003423ED">
              <w:rPr>
                <w:sz w:val="22"/>
                <w:szCs w:val="22"/>
              </w:rPr>
              <w:t>-</w:t>
            </w:r>
          </w:p>
        </w:tc>
        <w:tc>
          <w:tcPr>
            <w:tcW w:w="709" w:type="dxa"/>
          </w:tcPr>
          <w:p w14:paraId="6B69A613" w14:textId="77777777" w:rsidR="00C82BCE" w:rsidRPr="003423ED" w:rsidRDefault="00C82BCE" w:rsidP="00B83C4E">
            <w:pPr>
              <w:jc w:val="center"/>
              <w:rPr>
                <w:sz w:val="22"/>
                <w:szCs w:val="22"/>
              </w:rPr>
            </w:pPr>
            <w:r w:rsidRPr="003423ED">
              <w:rPr>
                <w:sz w:val="22"/>
                <w:szCs w:val="22"/>
              </w:rPr>
              <w:t>-</w:t>
            </w:r>
          </w:p>
        </w:tc>
        <w:tc>
          <w:tcPr>
            <w:tcW w:w="709" w:type="dxa"/>
          </w:tcPr>
          <w:p w14:paraId="4F151DF6" w14:textId="77777777" w:rsidR="00C82BCE" w:rsidRPr="003423ED" w:rsidRDefault="00C82BCE" w:rsidP="00B83C4E">
            <w:pPr>
              <w:jc w:val="center"/>
              <w:rPr>
                <w:sz w:val="22"/>
                <w:szCs w:val="22"/>
              </w:rPr>
            </w:pPr>
            <w:r w:rsidRPr="003423ED">
              <w:rPr>
                <w:sz w:val="22"/>
                <w:szCs w:val="22"/>
              </w:rPr>
              <w:t>19</w:t>
            </w:r>
          </w:p>
        </w:tc>
        <w:tc>
          <w:tcPr>
            <w:tcW w:w="708" w:type="dxa"/>
          </w:tcPr>
          <w:p w14:paraId="782B5854" w14:textId="77777777" w:rsidR="00C82BCE" w:rsidRPr="003423ED" w:rsidRDefault="00C82BCE" w:rsidP="00B83C4E">
            <w:pPr>
              <w:jc w:val="center"/>
              <w:rPr>
                <w:sz w:val="22"/>
                <w:szCs w:val="22"/>
              </w:rPr>
            </w:pPr>
            <w:r w:rsidRPr="003423ED">
              <w:rPr>
                <w:sz w:val="22"/>
                <w:szCs w:val="22"/>
              </w:rPr>
              <w:t>-</w:t>
            </w:r>
          </w:p>
        </w:tc>
        <w:tc>
          <w:tcPr>
            <w:tcW w:w="993" w:type="dxa"/>
          </w:tcPr>
          <w:p w14:paraId="31E89949" w14:textId="77777777" w:rsidR="00C82BCE" w:rsidRPr="003423ED" w:rsidRDefault="00C82BCE" w:rsidP="00B83C4E">
            <w:pPr>
              <w:jc w:val="center"/>
              <w:rPr>
                <w:sz w:val="22"/>
                <w:szCs w:val="22"/>
              </w:rPr>
            </w:pPr>
            <w:r w:rsidRPr="003423ED">
              <w:rPr>
                <w:sz w:val="22"/>
                <w:szCs w:val="22"/>
              </w:rPr>
              <w:t>23</w:t>
            </w:r>
          </w:p>
        </w:tc>
      </w:tr>
      <w:tr w:rsidR="00C82BCE" w:rsidRPr="003423ED" w14:paraId="779F2293" w14:textId="77777777" w:rsidTr="00E56E00">
        <w:trPr>
          <w:jc w:val="center"/>
        </w:trPr>
        <w:tc>
          <w:tcPr>
            <w:tcW w:w="1140" w:type="dxa"/>
          </w:tcPr>
          <w:p w14:paraId="06DAC5EE" w14:textId="77777777" w:rsidR="00C82BCE" w:rsidRPr="003423ED" w:rsidRDefault="00C82BCE" w:rsidP="00B83C4E">
            <w:pPr>
              <w:jc w:val="center"/>
              <w:rPr>
                <w:b/>
                <w:bCs/>
                <w:sz w:val="22"/>
                <w:szCs w:val="22"/>
              </w:rPr>
            </w:pPr>
            <w:r w:rsidRPr="003423ED">
              <w:rPr>
                <w:b/>
                <w:bCs/>
                <w:sz w:val="22"/>
                <w:szCs w:val="22"/>
              </w:rPr>
              <w:t>CO2</w:t>
            </w:r>
          </w:p>
        </w:tc>
        <w:tc>
          <w:tcPr>
            <w:tcW w:w="709" w:type="dxa"/>
          </w:tcPr>
          <w:p w14:paraId="11E7F1C9" w14:textId="77777777" w:rsidR="00C82BCE" w:rsidRPr="003423ED" w:rsidRDefault="00C82BCE" w:rsidP="00B83C4E">
            <w:pPr>
              <w:jc w:val="center"/>
              <w:rPr>
                <w:sz w:val="22"/>
                <w:szCs w:val="22"/>
              </w:rPr>
            </w:pPr>
            <w:r w:rsidRPr="003423ED">
              <w:rPr>
                <w:sz w:val="22"/>
                <w:szCs w:val="22"/>
              </w:rPr>
              <w:t>2</w:t>
            </w:r>
          </w:p>
        </w:tc>
        <w:tc>
          <w:tcPr>
            <w:tcW w:w="708" w:type="dxa"/>
          </w:tcPr>
          <w:p w14:paraId="0A3379F3" w14:textId="77777777" w:rsidR="00C82BCE" w:rsidRPr="003423ED" w:rsidRDefault="00C82BCE" w:rsidP="00B83C4E">
            <w:pPr>
              <w:jc w:val="center"/>
              <w:rPr>
                <w:sz w:val="22"/>
                <w:szCs w:val="22"/>
              </w:rPr>
            </w:pPr>
            <w:r w:rsidRPr="003423ED">
              <w:rPr>
                <w:sz w:val="22"/>
                <w:szCs w:val="22"/>
              </w:rPr>
              <w:t>13</w:t>
            </w:r>
          </w:p>
        </w:tc>
        <w:tc>
          <w:tcPr>
            <w:tcW w:w="709" w:type="dxa"/>
          </w:tcPr>
          <w:p w14:paraId="73DA0F27" w14:textId="77777777" w:rsidR="00C82BCE" w:rsidRPr="003423ED" w:rsidRDefault="00C82BCE" w:rsidP="00B83C4E">
            <w:pPr>
              <w:jc w:val="center"/>
              <w:rPr>
                <w:sz w:val="22"/>
                <w:szCs w:val="22"/>
              </w:rPr>
            </w:pPr>
            <w:r w:rsidRPr="003423ED">
              <w:rPr>
                <w:sz w:val="22"/>
                <w:szCs w:val="22"/>
              </w:rPr>
              <w:t>-</w:t>
            </w:r>
          </w:p>
        </w:tc>
        <w:tc>
          <w:tcPr>
            <w:tcW w:w="709" w:type="dxa"/>
          </w:tcPr>
          <w:p w14:paraId="0F844DFF" w14:textId="77777777" w:rsidR="00C82BCE" w:rsidRPr="003423ED" w:rsidRDefault="00C82BCE" w:rsidP="00B83C4E">
            <w:pPr>
              <w:jc w:val="center"/>
              <w:rPr>
                <w:sz w:val="22"/>
                <w:szCs w:val="22"/>
              </w:rPr>
            </w:pPr>
            <w:r w:rsidRPr="003423ED">
              <w:rPr>
                <w:sz w:val="22"/>
                <w:szCs w:val="22"/>
              </w:rPr>
              <w:t>2</w:t>
            </w:r>
          </w:p>
        </w:tc>
        <w:tc>
          <w:tcPr>
            <w:tcW w:w="709" w:type="dxa"/>
          </w:tcPr>
          <w:p w14:paraId="61B0E8CE" w14:textId="77777777" w:rsidR="00C82BCE" w:rsidRPr="003423ED" w:rsidRDefault="00C82BCE" w:rsidP="00B83C4E">
            <w:pPr>
              <w:jc w:val="center"/>
              <w:rPr>
                <w:sz w:val="22"/>
                <w:szCs w:val="22"/>
              </w:rPr>
            </w:pPr>
            <w:r w:rsidRPr="003423ED">
              <w:rPr>
                <w:sz w:val="22"/>
                <w:szCs w:val="22"/>
              </w:rPr>
              <w:t>-</w:t>
            </w:r>
          </w:p>
        </w:tc>
        <w:tc>
          <w:tcPr>
            <w:tcW w:w="708" w:type="dxa"/>
          </w:tcPr>
          <w:p w14:paraId="5AE01760" w14:textId="77777777" w:rsidR="00C82BCE" w:rsidRPr="003423ED" w:rsidRDefault="00C82BCE" w:rsidP="00B83C4E">
            <w:pPr>
              <w:jc w:val="center"/>
              <w:rPr>
                <w:sz w:val="22"/>
                <w:szCs w:val="22"/>
              </w:rPr>
            </w:pPr>
            <w:r w:rsidRPr="003423ED">
              <w:rPr>
                <w:sz w:val="22"/>
                <w:szCs w:val="22"/>
              </w:rPr>
              <w:t>-</w:t>
            </w:r>
          </w:p>
        </w:tc>
        <w:tc>
          <w:tcPr>
            <w:tcW w:w="993" w:type="dxa"/>
          </w:tcPr>
          <w:p w14:paraId="61EDB755" w14:textId="77777777" w:rsidR="00C82BCE" w:rsidRPr="003423ED" w:rsidRDefault="00C82BCE" w:rsidP="00B83C4E">
            <w:pPr>
              <w:jc w:val="center"/>
              <w:rPr>
                <w:sz w:val="22"/>
                <w:szCs w:val="22"/>
              </w:rPr>
            </w:pPr>
            <w:r w:rsidRPr="003423ED">
              <w:rPr>
                <w:sz w:val="22"/>
                <w:szCs w:val="22"/>
              </w:rPr>
              <w:t>17</w:t>
            </w:r>
          </w:p>
        </w:tc>
      </w:tr>
      <w:tr w:rsidR="00C82BCE" w:rsidRPr="003423ED" w14:paraId="6E422538" w14:textId="77777777" w:rsidTr="00E56E00">
        <w:trPr>
          <w:jc w:val="center"/>
        </w:trPr>
        <w:tc>
          <w:tcPr>
            <w:tcW w:w="1140" w:type="dxa"/>
          </w:tcPr>
          <w:p w14:paraId="2EFE546B" w14:textId="77777777" w:rsidR="00C82BCE" w:rsidRPr="003423ED" w:rsidRDefault="00C82BCE" w:rsidP="00B83C4E">
            <w:pPr>
              <w:jc w:val="center"/>
              <w:rPr>
                <w:b/>
                <w:bCs/>
                <w:sz w:val="22"/>
                <w:szCs w:val="22"/>
              </w:rPr>
            </w:pPr>
            <w:r w:rsidRPr="003423ED">
              <w:rPr>
                <w:b/>
                <w:bCs/>
                <w:sz w:val="22"/>
                <w:szCs w:val="22"/>
              </w:rPr>
              <w:t>CO3</w:t>
            </w:r>
          </w:p>
        </w:tc>
        <w:tc>
          <w:tcPr>
            <w:tcW w:w="709" w:type="dxa"/>
          </w:tcPr>
          <w:p w14:paraId="6DF95FD0" w14:textId="77777777" w:rsidR="00C82BCE" w:rsidRPr="003423ED" w:rsidRDefault="00C82BCE" w:rsidP="00B83C4E">
            <w:pPr>
              <w:jc w:val="center"/>
              <w:rPr>
                <w:sz w:val="22"/>
                <w:szCs w:val="22"/>
              </w:rPr>
            </w:pPr>
            <w:r w:rsidRPr="003423ED">
              <w:rPr>
                <w:sz w:val="22"/>
                <w:szCs w:val="22"/>
              </w:rPr>
              <w:t>2</w:t>
            </w:r>
          </w:p>
        </w:tc>
        <w:tc>
          <w:tcPr>
            <w:tcW w:w="708" w:type="dxa"/>
          </w:tcPr>
          <w:p w14:paraId="12DDB1B1" w14:textId="77777777" w:rsidR="00C82BCE" w:rsidRPr="003423ED" w:rsidRDefault="00C82BCE" w:rsidP="00B83C4E">
            <w:pPr>
              <w:jc w:val="center"/>
              <w:rPr>
                <w:sz w:val="22"/>
                <w:szCs w:val="22"/>
              </w:rPr>
            </w:pPr>
            <w:r w:rsidRPr="003423ED">
              <w:rPr>
                <w:sz w:val="22"/>
                <w:szCs w:val="22"/>
              </w:rPr>
              <w:t>-</w:t>
            </w:r>
          </w:p>
        </w:tc>
        <w:tc>
          <w:tcPr>
            <w:tcW w:w="709" w:type="dxa"/>
          </w:tcPr>
          <w:p w14:paraId="5DF681FB" w14:textId="77777777" w:rsidR="00C82BCE" w:rsidRPr="003423ED" w:rsidRDefault="00C82BCE" w:rsidP="00B83C4E">
            <w:pPr>
              <w:jc w:val="center"/>
              <w:rPr>
                <w:sz w:val="22"/>
                <w:szCs w:val="22"/>
              </w:rPr>
            </w:pPr>
            <w:r w:rsidRPr="003423ED">
              <w:rPr>
                <w:sz w:val="22"/>
                <w:szCs w:val="22"/>
              </w:rPr>
              <w:t>6</w:t>
            </w:r>
          </w:p>
        </w:tc>
        <w:tc>
          <w:tcPr>
            <w:tcW w:w="709" w:type="dxa"/>
          </w:tcPr>
          <w:p w14:paraId="54E55A3E" w14:textId="77777777" w:rsidR="00C82BCE" w:rsidRPr="003423ED" w:rsidRDefault="00C82BCE" w:rsidP="00B83C4E">
            <w:pPr>
              <w:jc w:val="center"/>
              <w:rPr>
                <w:sz w:val="22"/>
                <w:szCs w:val="22"/>
              </w:rPr>
            </w:pPr>
            <w:r w:rsidRPr="003423ED">
              <w:rPr>
                <w:sz w:val="22"/>
                <w:szCs w:val="22"/>
              </w:rPr>
              <w:t>9</w:t>
            </w:r>
          </w:p>
        </w:tc>
        <w:tc>
          <w:tcPr>
            <w:tcW w:w="709" w:type="dxa"/>
          </w:tcPr>
          <w:p w14:paraId="7DC3D11D" w14:textId="77777777" w:rsidR="00C82BCE" w:rsidRPr="003423ED" w:rsidRDefault="00C82BCE" w:rsidP="00B83C4E">
            <w:pPr>
              <w:jc w:val="center"/>
              <w:rPr>
                <w:sz w:val="22"/>
                <w:szCs w:val="22"/>
              </w:rPr>
            </w:pPr>
            <w:r w:rsidRPr="003423ED">
              <w:rPr>
                <w:sz w:val="22"/>
                <w:szCs w:val="22"/>
              </w:rPr>
              <w:t>12</w:t>
            </w:r>
          </w:p>
        </w:tc>
        <w:tc>
          <w:tcPr>
            <w:tcW w:w="708" w:type="dxa"/>
          </w:tcPr>
          <w:p w14:paraId="5C3A4882" w14:textId="77777777" w:rsidR="00C82BCE" w:rsidRPr="003423ED" w:rsidRDefault="00C82BCE" w:rsidP="00B83C4E">
            <w:pPr>
              <w:jc w:val="center"/>
              <w:rPr>
                <w:sz w:val="22"/>
                <w:szCs w:val="22"/>
              </w:rPr>
            </w:pPr>
            <w:r w:rsidRPr="003423ED">
              <w:rPr>
                <w:sz w:val="22"/>
                <w:szCs w:val="22"/>
              </w:rPr>
              <w:t>-</w:t>
            </w:r>
          </w:p>
        </w:tc>
        <w:tc>
          <w:tcPr>
            <w:tcW w:w="993" w:type="dxa"/>
          </w:tcPr>
          <w:p w14:paraId="42FC908C" w14:textId="77777777" w:rsidR="00C82BCE" w:rsidRPr="003423ED" w:rsidRDefault="00C82BCE" w:rsidP="00B83C4E">
            <w:pPr>
              <w:jc w:val="center"/>
              <w:rPr>
                <w:sz w:val="22"/>
                <w:szCs w:val="22"/>
              </w:rPr>
            </w:pPr>
            <w:r w:rsidRPr="003423ED">
              <w:rPr>
                <w:sz w:val="22"/>
                <w:szCs w:val="22"/>
              </w:rPr>
              <w:t>29</w:t>
            </w:r>
          </w:p>
        </w:tc>
      </w:tr>
      <w:tr w:rsidR="00C82BCE" w:rsidRPr="003423ED" w14:paraId="004C8C7D" w14:textId="77777777" w:rsidTr="00E56E00">
        <w:trPr>
          <w:jc w:val="center"/>
        </w:trPr>
        <w:tc>
          <w:tcPr>
            <w:tcW w:w="1140" w:type="dxa"/>
          </w:tcPr>
          <w:p w14:paraId="7A9AD7CA" w14:textId="77777777" w:rsidR="00C82BCE" w:rsidRPr="003423ED" w:rsidRDefault="00C82BCE" w:rsidP="00B83C4E">
            <w:pPr>
              <w:jc w:val="center"/>
              <w:rPr>
                <w:b/>
                <w:bCs/>
                <w:sz w:val="22"/>
                <w:szCs w:val="22"/>
              </w:rPr>
            </w:pPr>
            <w:r w:rsidRPr="003423ED">
              <w:rPr>
                <w:b/>
                <w:bCs/>
                <w:sz w:val="22"/>
                <w:szCs w:val="22"/>
              </w:rPr>
              <w:t>CO4</w:t>
            </w:r>
          </w:p>
        </w:tc>
        <w:tc>
          <w:tcPr>
            <w:tcW w:w="709" w:type="dxa"/>
          </w:tcPr>
          <w:p w14:paraId="215569BB" w14:textId="77777777" w:rsidR="00C82BCE" w:rsidRPr="003423ED" w:rsidRDefault="00C82BCE" w:rsidP="00B83C4E">
            <w:pPr>
              <w:jc w:val="center"/>
              <w:rPr>
                <w:sz w:val="22"/>
                <w:szCs w:val="22"/>
              </w:rPr>
            </w:pPr>
            <w:r w:rsidRPr="003423ED">
              <w:rPr>
                <w:sz w:val="22"/>
                <w:szCs w:val="22"/>
              </w:rPr>
              <w:t>1</w:t>
            </w:r>
          </w:p>
        </w:tc>
        <w:tc>
          <w:tcPr>
            <w:tcW w:w="708" w:type="dxa"/>
          </w:tcPr>
          <w:p w14:paraId="64C5DC76" w14:textId="77777777" w:rsidR="00C82BCE" w:rsidRPr="003423ED" w:rsidRDefault="00C82BCE" w:rsidP="00B83C4E">
            <w:pPr>
              <w:jc w:val="center"/>
              <w:rPr>
                <w:sz w:val="22"/>
                <w:szCs w:val="22"/>
              </w:rPr>
            </w:pPr>
            <w:r w:rsidRPr="003423ED">
              <w:rPr>
                <w:sz w:val="22"/>
                <w:szCs w:val="22"/>
              </w:rPr>
              <w:t>4</w:t>
            </w:r>
          </w:p>
        </w:tc>
        <w:tc>
          <w:tcPr>
            <w:tcW w:w="709" w:type="dxa"/>
          </w:tcPr>
          <w:p w14:paraId="15A7772F" w14:textId="77777777" w:rsidR="00C82BCE" w:rsidRPr="003423ED" w:rsidRDefault="00C82BCE" w:rsidP="00B83C4E">
            <w:pPr>
              <w:jc w:val="center"/>
              <w:rPr>
                <w:sz w:val="22"/>
                <w:szCs w:val="22"/>
              </w:rPr>
            </w:pPr>
            <w:r w:rsidRPr="003423ED">
              <w:rPr>
                <w:sz w:val="22"/>
                <w:szCs w:val="22"/>
              </w:rPr>
              <w:t>12</w:t>
            </w:r>
          </w:p>
        </w:tc>
        <w:tc>
          <w:tcPr>
            <w:tcW w:w="709" w:type="dxa"/>
          </w:tcPr>
          <w:p w14:paraId="5493F128" w14:textId="77777777" w:rsidR="00C82BCE" w:rsidRPr="003423ED" w:rsidRDefault="00C82BCE" w:rsidP="00B83C4E">
            <w:pPr>
              <w:jc w:val="center"/>
              <w:rPr>
                <w:sz w:val="22"/>
                <w:szCs w:val="22"/>
              </w:rPr>
            </w:pPr>
            <w:r w:rsidRPr="003423ED">
              <w:rPr>
                <w:sz w:val="22"/>
                <w:szCs w:val="22"/>
              </w:rPr>
              <w:t>-</w:t>
            </w:r>
          </w:p>
        </w:tc>
        <w:tc>
          <w:tcPr>
            <w:tcW w:w="709" w:type="dxa"/>
          </w:tcPr>
          <w:p w14:paraId="4A977661" w14:textId="77777777" w:rsidR="00C82BCE" w:rsidRPr="003423ED" w:rsidRDefault="00C82BCE" w:rsidP="00B83C4E">
            <w:pPr>
              <w:jc w:val="center"/>
              <w:rPr>
                <w:sz w:val="22"/>
                <w:szCs w:val="22"/>
              </w:rPr>
            </w:pPr>
            <w:r w:rsidRPr="003423ED">
              <w:rPr>
                <w:sz w:val="22"/>
                <w:szCs w:val="22"/>
              </w:rPr>
              <w:t>-</w:t>
            </w:r>
          </w:p>
        </w:tc>
        <w:tc>
          <w:tcPr>
            <w:tcW w:w="708" w:type="dxa"/>
          </w:tcPr>
          <w:p w14:paraId="2FA541D4" w14:textId="77777777" w:rsidR="00C82BCE" w:rsidRPr="003423ED" w:rsidRDefault="00C82BCE" w:rsidP="00B83C4E">
            <w:pPr>
              <w:jc w:val="center"/>
              <w:rPr>
                <w:sz w:val="22"/>
                <w:szCs w:val="22"/>
              </w:rPr>
            </w:pPr>
            <w:r w:rsidRPr="003423ED">
              <w:rPr>
                <w:sz w:val="22"/>
                <w:szCs w:val="22"/>
              </w:rPr>
              <w:t>6</w:t>
            </w:r>
          </w:p>
        </w:tc>
        <w:tc>
          <w:tcPr>
            <w:tcW w:w="993" w:type="dxa"/>
          </w:tcPr>
          <w:p w14:paraId="71DB2CA4" w14:textId="77777777" w:rsidR="00C82BCE" w:rsidRPr="003423ED" w:rsidRDefault="00C82BCE" w:rsidP="00B83C4E">
            <w:pPr>
              <w:jc w:val="center"/>
              <w:rPr>
                <w:sz w:val="22"/>
                <w:szCs w:val="22"/>
              </w:rPr>
            </w:pPr>
            <w:r w:rsidRPr="003423ED">
              <w:rPr>
                <w:sz w:val="22"/>
                <w:szCs w:val="22"/>
              </w:rPr>
              <w:t>23</w:t>
            </w:r>
          </w:p>
        </w:tc>
      </w:tr>
      <w:tr w:rsidR="00C82BCE" w:rsidRPr="003423ED" w14:paraId="45F1888E" w14:textId="77777777" w:rsidTr="00E56E00">
        <w:trPr>
          <w:jc w:val="center"/>
        </w:trPr>
        <w:tc>
          <w:tcPr>
            <w:tcW w:w="1140" w:type="dxa"/>
          </w:tcPr>
          <w:p w14:paraId="13B64319" w14:textId="77777777" w:rsidR="00C82BCE" w:rsidRPr="003423ED" w:rsidRDefault="00C82BCE" w:rsidP="00B83C4E">
            <w:pPr>
              <w:jc w:val="center"/>
              <w:rPr>
                <w:b/>
                <w:bCs/>
                <w:sz w:val="22"/>
                <w:szCs w:val="22"/>
              </w:rPr>
            </w:pPr>
            <w:r w:rsidRPr="003423ED">
              <w:rPr>
                <w:b/>
                <w:bCs/>
                <w:sz w:val="22"/>
                <w:szCs w:val="22"/>
              </w:rPr>
              <w:t>CO5</w:t>
            </w:r>
          </w:p>
        </w:tc>
        <w:tc>
          <w:tcPr>
            <w:tcW w:w="709" w:type="dxa"/>
          </w:tcPr>
          <w:p w14:paraId="5238C596" w14:textId="77777777" w:rsidR="00C82BCE" w:rsidRPr="003423ED" w:rsidRDefault="00C82BCE" w:rsidP="00B83C4E">
            <w:pPr>
              <w:jc w:val="center"/>
              <w:rPr>
                <w:sz w:val="22"/>
                <w:szCs w:val="22"/>
              </w:rPr>
            </w:pPr>
            <w:r w:rsidRPr="003423ED">
              <w:rPr>
                <w:sz w:val="22"/>
                <w:szCs w:val="22"/>
              </w:rPr>
              <w:t>1</w:t>
            </w:r>
          </w:p>
        </w:tc>
        <w:tc>
          <w:tcPr>
            <w:tcW w:w="708" w:type="dxa"/>
          </w:tcPr>
          <w:p w14:paraId="6700F9D7" w14:textId="77777777" w:rsidR="00C82BCE" w:rsidRPr="003423ED" w:rsidRDefault="00C82BCE" w:rsidP="00B83C4E">
            <w:pPr>
              <w:jc w:val="center"/>
              <w:rPr>
                <w:sz w:val="22"/>
                <w:szCs w:val="22"/>
              </w:rPr>
            </w:pPr>
            <w:r w:rsidRPr="003423ED">
              <w:rPr>
                <w:sz w:val="22"/>
                <w:szCs w:val="22"/>
              </w:rPr>
              <w:t>6</w:t>
            </w:r>
          </w:p>
        </w:tc>
        <w:tc>
          <w:tcPr>
            <w:tcW w:w="709" w:type="dxa"/>
          </w:tcPr>
          <w:p w14:paraId="2B7DA42B" w14:textId="77777777" w:rsidR="00C82BCE" w:rsidRPr="003423ED" w:rsidRDefault="00C82BCE" w:rsidP="00B83C4E">
            <w:pPr>
              <w:jc w:val="center"/>
              <w:rPr>
                <w:sz w:val="22"/>
                <w:szCs w:val="22"/>
              </w:rPr>
            </w:pPr>
            <w:r w:rsidRPr="003423ED">
              <w:rPr>
                <w:sz w:val="22"/>
                <w:szCs w:val="22"/>
              </w:rPr>
              <w:t>6</w:t>
            </w:r>
          </w:p>
        </w:tc>
        <w:tc>
          <w:tcPr>
            <w:tcW w:w="709" w:type="dxa"/>
          </w:tcPr>
          <w:p w14:paraId="0E0FD127" w14:textId="77777777" w:rsidR="00C82BCE" w:rsidRPr="003423ED" w:rsidRDefault="00C82BCE" w:rsidP="00B83C4E">
            <w:pPr>
              <w:jc w:val="center"/>
              <w:rPr>
                <w:sz w:val="22"/>
                <w:szCs w:val="22"/>
              </w:rPr>
            </w:pPr>
            <w:r w:rsidRPr="003423ED">
              <w:rPr>
                <w:sz w:val="22"/>
                <w:szCs w:val="22"/>
              </w:rPr>
              <w:t>3</w:t>
            </w:r>
          </w:p>
        </w:tc>
        <w:tc>
          <w:tcPr>
            <w:tcW w:w="709" w:type="dxa"/>
          </w:tcPr>
          <w:p w14:paraId="0FD77C3E" w14:textId="77777777" w:rsidR="00C82BCE" w:rsidRPr="003423ED" w:rsidRDefault="00C82BCE" w:rsidP="00B83C4E">
            <w:pPr>
              <w:jc w:val="center"/>
              <w:rPr>
                <w:sz w:val="22"/>
                <w:szCs w:val="22"/>
              </w:rPr>
            </w:pPr>
            <w:r w:rsidRPr="003423ED">
              <w:rPr>
                <w:sz w:val="22"/>
                <w:szCs w:val="22"/>
              </w:rPr>
              <w:t>-</w:t>
            </w:r>
          </w:p>
        </w:tc>
        <w:tc>
          <w:tcPr>
            <w:tcW w:w="708" w:type="dxa"/>
          </w:tcPr>
          <w:p w14:paraId="58C61D68" w14:textId="77777777" w:rsidR="00C82BCE" w:rsidRPr="003423ED" w:rsidRDefault="00C82BCE" w:rsidP="00B83C4E">
            <w:pPr>
              <w:jc w:val="center"/>
              <w:rPr>
                <w:sz w:val="22"/>
                <w:szCs w:val="22"/>
              </w:rPr>
            </w:pPr>
            <w:r w:rsidRPr="003423ED">
              <w:rPr>
                <w:sz w:val="22"/>
                <w:szCs w:val="22"/>
              </w:rPr>
              <w:t>-</w:t>
            </w:r>
          </w:p>
        </w:tc>
        <w:tc>
          <w:tcPr>
            <w:tcW w:w="993" w:type="dxa"/>
          </w:tcPr>
          <w:p w14:paraId="4362F22D" w14:textId="77777777" w:rsidR="00C82BCE" w:rsidRPr="003423ED" w:rsidRDefault="00C82BCE" w:rsidP="00B83C4E">
            <w:pPr>
              <w:jc w:val="center"/>
              <w:rPr>
                <w:sz w:val="22"/>
                <w:szCs w:val="22"/>
              </w:rPr>
            </w:pPr>
            <w:r w:rsidRPr="003423ED">
              <w:rPr>
                <w:sz w:val="22"/>
                <w:szCs w:val="22"/>
              </w:rPr>
              <w:t>16</w:t>
            </w:r>
          </w:p>
        </w:tc>
      </w:tr>
      <w:tr w:rsidR="00C82BCE" w:rsidRPr="003423ED" w14:paraId="11B45A78" w14:textId="77777777" w:rsidTr="00E56E00">
        <w:trPr>
          <w:jc w:val="center"/>
        </w:trPr>
        <w:tc>
          <w:tcPr>
            <w:tcW w:w="1140" w:type="dxa"/>
          </w:tcPr>
          <w:p w14:paraId="5E10921D" w14:textId="77777777" w:rsidR="00C82BCE" w:rsidRPr="003423ED" w:rsidRDefault="00C82BCE" w:rsidP="00B83C4E">
            <w:pPr>
              <w:jc w:val="center"/>
              <w:rPr>
                <w:b/>
                <w:bCs/>
                <w:sz w:val="22"/>
                <w:szCs w:val="22"/>
              </w:rPr>
            </w:pPr>
            <w:r w:rsidRPr="003423ED">
              <w:rPr>
                <w:b/>
                <w:bCs/>
                <w:sz w:val="22"/>
                <w:szCs w:val="22"/>
              </w:rPr>
              <w:t>CO6</w:t>
            </w:r>
          </w:p>
        </w:tc>
        <w:tc>
          <w:tcPr>
            <w:tcW w:w="709" w:type="dxa"/>
          </w:tcPr>
          <w:p w14:paraId="3CC25D45" w14:textId="77777777" w:rsidR="00C82BCE" w:rsidRPr="003423ED" w:rsidRDefault="00C82BCE" w:rsidP="00B83C4E">
            <w:pPr>
              <w:jc w:val="center"/>
              <w:rPr>
                <w:sz w:val="22"/>
                <w:szCs w:val="22"/>
              </w:rPr>
            </w:pPr>
            <w:r w:rsidRPr="003423ED">
              <w:rPr>
                <w:sz w:val="22"/>
                <w:szCs w:val="22"/>
              </w:rPr>
              <w:t>1</w:t>
            </w:r>
          </w:p>
        </w:tc>
        <w:tc>
          <w:tcPr>
            <w:tcW w:w="708" w:type="dxa"/>
          </w:tcPr>
          <w:p w14:paraId="0780E7C7" w14:textId="77777777" w:rsidR="00C82BCE" w:rsidRPr="003423ED" w:rsidRDefault="00C82BCE" w:rsidP="00B83C4E">
            <w:pPr>
              <w:jc w:val="center"/>
              <w:rPr>
                <w:sz w:val="22"/>
                <w:szCs w:val="22"/>
              </w:rPr>
            </w:pPr>
            <w:r w:rsidRPr="003423ED">
              <w:rPr>
                <w:sz w:val="22"/>
                <w:szCs w:val="22"/>
              </w:rPr>
              <w:t>3</w:t>
            </w:r>
          </w:p>
        </w:tc>
        <w:tc>
          <w:tcPr>
            <w:tcW w:w="709" w:type="dxa"/>
          </w:tcPr>
          <w:p w14:paraId="77486A3F" w14:textId="77777777" w:rsidR="00C82BCE" w:rsidRPr="003423ED" w:rsidRDefault="00C82BCE" w:rsidP="00B83C4E">
            <w:pPr>
              <w:jc w:val="center"/>
              <w:rPr>
                <w:sz w:val="22"/>
                <w:szCs w:val="22"/>
              </w:rPr>
            </w:pPr>
            <w:r w:rsidRPr="003423ED">
              <w:rPr>
                <w:sz w:val="22"/>
                <w:szCs w:val="22"/>
              </w:rPr>
              <w:t>-</w:t>
            </w:r>
          </w:p>
        </w:tc>
        <w:tc>
          <w:tcPr>
            <w:tcW w:w="709" w:type="dxa"/>
          </w:tcPr>
          <w:p w14:paraId="3020F27E" w14:textId="77777777" w:rsidR="00C82BCE" w:rsidRPr="003423ED" w:rsidRDefault="00C82BCE" w:rsidP="00B83C4E">
            <w:pPr>
              <w:jc w:val="center"/>
              <w:rPr>
                <w:sz w:val="22"/>
                <w:szCs w:val="22"/>
              </w:rPr>
            </w:pPr>
            <w:r w:rsidRPr="003423ED">
              <w:rPr>
                <w:sz w:val="22"/>
                <w:szCs w:val="22"/>
              </w:rPr>
              <w:t>12</w:t>
            </w:r>
          </w:p>
        </w:tc>
        <w:tc>
          <w:tcPr>
            <w:tcW w:w="709" w:type="dxa"/>
          </w:tcPr>
          <w:p w14:paraId="7B038C22" w14:textId="77777777" w:rsidR="00C82BCE" w:rsidRPr="003423ED" w:rsidRDefault="00C82BCE" w:rsidP="00B83C4E">
            <w:pPr>
              <w:jc w:val="center"/>
              <w:rPr>
                <w:sz w:val="22"/>
                <w:szCs w:val="22"/>
              </w:rPr>
            </w:pPr>
            <w:r w:rsidRPr="003423ED">
              <w:rPr>
                <w:sz w:val="22"/>
                <w:szCs w:val="22"/>
              </w:rPr>
              <w:t>-</w:t>
            </w:r>
          </w:p>
        </w:tc>
        <w:tc>
          <w:tcPr>
            <w:tcW w:w="708" w:type="dxa"/>
          </w:tcPr>
          <w:p w14:paraId="5223F5AD" w14:textId="77777777" w:rsidR="00C82BCE" w:rsidRPr="003423ED" w:rsidRDefault="00C82BCE" w:rsidP="00B83C4E">
            <w:pPr>
              <w:jc w:val="center"/>
              <w:rPr>
                <w:sz w:val="22"/>
                <w:szCs w:val="22"/>
              </w:rPr>
            </w:pPr>
            <w:r w:rsidRPr="003423ED">
              <w:rPr>
                <w:sz w:val="22"/>
                <w:szCs w:val="22"/>
              </w:rPr>
              <w:t>-</w:t>
            </w:r>
          </w:p>
        </w:tc>
        <w:tc>
          <w:tcPr>
            <w:tcW w:w="993" w:type="dxa"/>
          </w:tcPr>
          <w:p w14:paraId="4894DB78" w14:textId="77777777" w:rsidR="00C82BCE" w:rsidRPr="003423ED" w:rsidRDefault="00C82BCE" w:rsidP="00B83C4E">
            <w:pPr>
              <w:jc w:val="center"/>
              <w:rPr>
                <w:sz w:val="22"/>
                <w:szCs w:val="22"/>
              </w:rPr>
            </w:pPr>
            <w:r w:rsidRPr="003423ED">
              <w:rPr>
                <w:sz w:val="22"/>
                <w:szCs w:val="22"/>
              </w:rPr>
              <w:t>16</w:t>
            </w:r>
          </w:p>
        </w:tc>
      </w:tr>
      <w:tr w:rsidR="00C82BCE" w:rsidRPr="003423ED" w14:paraId="62013ECC" w14:textId="77777777" w:rsidTr="00E56E00">
        <w:trPr>
          <w:jc w:val="center"/>
        </w:trPr>
        <w:tc>
          <w:tcPr>
            <w:tcW w:w="5392" w:type="dxa"/>
            <w:gridSpan w:val="7"/>
          </w:tcPr>
          <w:p w14:paraId="4EFF7932" w14:textId="77777777" w:rsidR="00C82BCE" w:rsidRPr="003423ED" w:rsidRDefault="00C82BCE" w:rsidP="00D54806">
            <w:pPr>
              <w:rPr>
                <w:sz w:val="22"/>
                <w:szCs w:val="22"/>
              </w:rPr>
            </w:pPr>
          </w:p>
        </w:tc>
        <w:tc>
          <w:tcPr>
            <w:tcW w:w="993" w:type="dxa"/>
          </w:tcPr>
          <w:p w14:paraId="39D95792" w14:textId="77777777" w:rsidR="00C82BCE" w:rsidRPr="003423ED" w:rsidRDefault="00C82BCE" w:rsidP="00D54806">
            <w:pPr>
              <w:jc w:val="center"/>
              <w:rPr>
                <w:b/>
                <w:sz w:val="22"/>
                <w:szCs w:val="22"/>
              </w:rPr>
            </w:pPr>
            <w:r w:rsidRPr="003423ED">
              <w:rPr>
                <w:b/>
                <w:sz w:val="22"/>
                <w:szCs w:val="22"/>
              </w:rPr>
              <w:t>124</w:t>
            </w:r>
          </w:p>
        </w:tc>
      </w:tr>
    </w:tbl>
    <w:p w14:paraId="64D3123E" w14:textId="77777777" w:rsidR="00C82BCE" w:rsidRPr="003423ED" w:rsidRDefault="00C82BCE" w:rsidP="009C0BFA">
      <w:pPr>
        <w:tabs>
          <w:tab w:val="left" w:pos="7110"/>
        </w:tabs>
        <w:rPr>
          <w:sz w:val="22"/>
          <w:szCs w:val="22"/>
        </w:rPr>
      </w:pPr>
      <w:r w:rsidRPr="003423ED">
        <w:rPr>
          <w:sz w:val="22"/>
          <w:szCs w:val="22"/>
        </w:rPr>
        <w:lastRenderedPageBreak/>
        <w:tab/>
      </w:r>
    </w:p>
    <w:p w14:paraId="4345209E" w14:textId="77777777" w:rsidR="00C82BCE" w:rsidRDefault="00C82BCE" w:rsidP="001720CE">
      <w:pPr>
        <w:jc w:val="center"/>
        <w:rPr>
          <w:rFonts w:ascii="Arial" w:hAnsi="Arial" w:cs="Arial"/>
          <w:bCs/>
          <w:noProof/>
        </w:rPr>
      </w:pPr>
      <w:r>
        <w:rPr>
          <w:rFonts w:ascii="Arial" w:hAnsi="Arial" w:cs="Arial"/>
          <w:noProof/>
        </w:rPr>
        <w:drawing>
          <wp:inline distT="0" distB="0" distL="0" distR="0" wp14:anchorId="2F850D57" wp14:editId="1E5D7F3A">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011AA6" w14:textId="77777777" w:rsidR="00C82BCE" w:rsidRDefault="00C82BCE" w:rsidP="001720CE">
      <w:pPr>
        <w:jc w:val="center"/>
        <w:rPr>
          <w:b/>
          <w:bCs/>
        </w:rPr>
      </w:pPr>
    </w:p>
    <w:p w14:paraId="1B683690" w14:textId="77777777" w:rsidR="00C82BCE" w:rsidRDefault="00C82BCE" w:rsidP="001720CE">
      <w:pPr>
        <w:jc w:val="center"/>
        <w:rPr>
          <w:b/>
          <w:bCs/>
        </w:rPr>
      </w:pPr>
      <w:r>
        <w:rPr>
          <w:b/>
          <w:bCs/>
        </w:rPr>
        <w:t>END SEMESTER EXAMINATION – NOV / DEC 2024</w:t>
      </w:r>
    </w:p>
    <w:p w14:paraId="0801E724"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1E42AE" w14:paraId="3C5ABD54" w14:textId="77777777" w:rsidTr="0037089B">
        <w:trPr>
          <w:trHeight w:val="397"/>
          <w:jc w:val="center"/>
        </w:trPr>
        <w:tc>
          <w:tcPr>
            <w:tcW w:w="1555" w:type="dxa"/>
            <w:vAlign w:val="center"/>
          </w:tcPr>
          <w:p w14:paraId="4C0D05BA" w14:textId="77777777" w:rsidR="00C82BCE" w:rsidRPr="0037089B" w:rsidRDefault="00C82BCE" w:rsidP="007E575B">
            <w:pPr>
              <w:pStyle w:val="Title"/>
              <w:jc w:val="left"/>
              <w:rPr>
                <w:b/>
                <w:sz w:val="22"/>
                <w:szCs w:val="22"/>
              </w:rPr>
            </w:pPr>
            <w:r w:rsidRPr="0037089B">
              <w:rPr>
                <w:b/>
                <w:sz w:val="22"/>
                <w:szCs w:val="22"/>
              </w:rPr>
              <w:t xml:space="preserve">Course Code      </w:t>
            </w:r>
          </w:p>
        </w:tc>
        <w:tc>
          <w:tcPr>
            <w:tcW w:w="6662" w:type="dxa"/>
            <w:vAlign w:val="center"/>
          </w:tcPr>
          <w:p w14:paraId="2AA18C82" w14:textId="77777777" w:rsidR="00C82BCE" w:rsidRPr="0037089B" w:rsidRDefault="00C82BCE" w:rsidP="007E575B">
            <w:pPr>
              <w:pStyle w:val="Title"/>
              <w:jc w:val="left"/>
              <w:rPr>
                <w:b/>
                <w:sz w:val="22"/>
                <w:szCs w:val="22"/>
              </w:rPr>
            </w:pPr>
            <w:r>
              <w:rPr>
                <w:b/>
                <w:sz w:val="22"/>
                <w:szCs w:val="22"/>
              </w:rPr>
              <w:t>20FP2002</w:t>
            </w:r>
          </w:p>
        </w:tc>
        <w:tc>
          <w:tcPr>
            <w:tcW w:w="1417" w:type="dxa"/>
            <w:vAlign w:val="center"/>
          </w:tcPr>
          <w:p w14:paraId="12982C33" w14:textId="77777777" w:rsidR="00C82BCE" w:rsidRPr="0037089B" w:rsidRDefault="00C82BC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E45340" w14:textId="77777777" w:rsidR="00C82BCE" w:rsidRPr="0037089B" w:rsidRDefault="00C82BCE" w:rsidP="007E575B">
            <w:pPr>
              <w:pStyle w:val="Title"/>
              <w:jc w:val="left"/>
              <w:rPr>
                <w:b/>
                <w:sz w:val="22"/>
                <w:szCs w:val="22"/>
              </w:rPr>
            </w:pPr>
            <w:r w:rsidRPr="0037089B">
              <w:rPr>
                <w:b/>
                <w:sz w:val="22"/>
                <w:szCs w:val="22"/>
              </w:rPr>
              <w:t>3hrs</w:t>
            </w:r>
          </w:p>
        </w:tc>
      </w:tr>
      <w:tr w:rsidR="00C82BCE" w:rsidRPr="001E42AE" w14:paraId="0C3D71F9" w14:textId="77777777" w:rsidTr="0037089B">
        <w:trPr>
          <w:trHeight w:val="397"/>
          <w:jc w:val="center"/>
        </w:trPr>
        <w:tc>
          <w:tcPr>
            <w:tcW w:w="1555" w:type="dxa"/>
            <w:vAlign w:val="center"/>
          </w:tcPr>
          <w:p w14:paraId="001E1BC2" w14:textId="77777777" w:rsidR="00C82BCE" w:rsidRPr="0037089B" w:rsidRDefault="00C82BC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E1B8598" w14:textId="77777777" w:rsidR="00C82BCE" w:rsidRPr="0037089B" w:rsidRDefault="00C82BCE" w:rsidP="007E575B">
            <w:pPr>
              <w:pStyle w:val="Title"/>
              <w:jc w:val="left"/>
              <w:rPr>
                <w:b/>
                <w:sz w:val="22"/>
                <w:szCs w:val="22"/>
              </w:rPr>
            </w:pPr>
            <w:r>
              <w:rPr>
                <w:b/>
                <w:sz w:val="22"/>
                <w:szCs w:val="22"/>
              </w:rPr>
              <w:t>FOOD CHEMISTRY</w:t>
            </w:r>
          </w:p>
        </w:tc>
        <w:tc>
          <w:tcPr>
            <w:tcW w:w="1417" w:type="dxa"/>
            <w:vAlign w:val="center"/>
          </w:tcPr>
          <w:p w14:paraId="20E0E0D4" w14:textId="77777777" w:rsidR="00C82BCE" w:rsidRPr="0037089B" w:rsidRDefault="00C82BCE" w:rsidP="007E575B">
            <w:pPr>
              <w:pStyle w:val="Title"/>
              <w:jc w:val="left"/>
              <w:rPr>
                <w:b/>
                <w:bCs/>
                <w:sz w:val="22"/>
                <w:szCs w:val="22"/>
              </w:rPr>
            </w:pPr>
            <w:r w:rsidRPr="0037089B">
              <w:rPr>
                <w:b/>
                <w:bCs/>
                <w:sz w:val="22"/>
                <w:szCs w:val="22"/>
              </w:rPr>
              <w:t xml:space="preserve">Max. Marks </w:t>
            </w:r>
          </w:p>
        </w:tc>
        <w:tc>
          <w:tcPr>
            <w:tcW w:w="851" w:type="dxa"/>
            <w:vAlign w:val="center"/>
          </w:tcPr>
          <w:p w14:paraId="6E1DE740" w14:textId="77777777" w:rsidR="00C82BCE" w:rsidRPr="0037089B" w:rsidRDefault="00C82BCE" w:rsidP="007E575B">
            <w:pPr>
              <w:pStyle w:val="Title"/>
              <w:jc w:val="left"/>
              <w:rPr>
                <w:b/>
                <w:sz w:val="22"/>
                <w:szCs w:val="22"/>
              </w:rPr>
            </w:pPr>
            <w:r w:rsidRPr="0037089B">
              <w:rPr>
                <w:b/>
                <w:sz w:val="22"/>
                <w:szCs w:val="22"/>
              </w:rPr>
              <w:t>100</w:t>
            </w:r>
          </w:p>
        </w:tc>
      </w:tr>
    </w:tbl>
    <w:p w14:paraId="2C4A0A57"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605"/>
        <w:gridCol w:w="670"/>
        <w:gridCol w:w="537"/>
        <w:gridCol w:w="712"/>
      </w:tblGrid>
      <w:tr w:rsidR="00C82BCE" w:rsidRPr="009C4175" w14:paraId="1DD9D1FF" w14:textId="77777777" w:rsidTr="00F701C3">
        <w:trPr>
          <w:trHeight w:val="552"/>
        </w:trPr>
        <w:tc>
          <w:tcPr>
            <w:tcW w:w="272" w:type="pct"/>
            <w:vAlign w:val="center"/>
          </w:tcPr>
          <w:p w14:paraId="2F7B7DE1" w14:textId="77777777" w:rsidR="00C82BCE" w:rsidRPr="009C4175" w:rsidRDefault="00C82BCE" w:rsidP="00F94208">
            <w:pPr>
              <w:jc w:val="center"/>
              <w:rPr>
                <w:b/>
              </w:rPr>
            </w:pPr>
            <w:r w:rsidRPr="009C4175">
              <w:rPr>
                <w:b/>
              </w:rPr>
              <w:t>Q. No.</w:t>
            </w:r>
          </w:p>
        </w:tc>
        <w:tc>
          <w:tcPr>
            <w:tcW w:w="3814" w:type="pct"/>
            <w:gridSpan w:val="2"/>
            <w:vAlign w:val="center"/>
          </w:tcPr>
          <w:p w14:paraId="2F98E526" w14:textId="77777777" w:rsidR="00C82BCE" w:rsidRPr="009C4175" w:rsidRDefault="00C82BCE" w:rsidP="00F94208">
            <w:pPr>
              <w:jc w:val="center"/>
              <w:rPr>
                <w:b/>
              </w:rPr>
            </w:pPr>
            <w:r w:rsidRPr="009C4175">
              <w:rPr>
                <w:b/>
              </w:rPr>
              <w:t>Questions</w:t>
            </w:r>
          </w:p>
        </w:tc>
        <w:tc>
          <w:tcPr>
            <w:tcW w:w="319" w:type="pct"/>
            <w:vAlign w:val="center"/>
          </w:tcPr>
          <w:p w14:paraId="179BB66D" w14:textId="77777777" w:rsidR="00C82BCE" w:rsidRPr="009C4175" w:rsidRDefault="00C82BCE" w:rsidP="00F94208">
            <w:pPr>
              <w:jc w:val="center"/>
              <w:rPr>
                <w:b/>
              </w:rPr>
            </w:pPr>
            <w:r w:rsidRPr="009C4175">
              <w:rPr>
                <w:b/>
              </w:rPr>
              <w:t>CO</w:t>
            </w:r>
          </w:p>
        </w:tc>
        <w:tc>
          <w:tcPr>
            <w:tcW w:w="256" w:type="pct"/>
            <w:vAlign w:val="center"/>
          </w:tcPr>
          <w:p w14:paraId="4BB24259" w14:textId="77777777" w:rsidR="00C82BCE" w:rsidRPr="009C4175" w:rsidRDefault="00C82BCE" w:rsidP="00F94208">
            <w:pPr>
              <w:jc w:val="center"/>
              <w:rPr>
                <w:b/>
              </w:rPr>
            </w:pPr>
            <w:r w:rsidRPr="009C4175">
              <w:rPr>
                <w:b/>
              </w:rPr>
              <w:t>BL</w:t>
            </w:r>
          </w:p>
        </w:tc>
        <w:tc>
          <w:tcPr>
            <w:tcW w:w="339" w:type="pct"/>
            <w:vAlign w:val="center"/>
          </w:tcPr>
          <w:p w14:paraId="10A82681" w14:textId="77777777" w:rsidR="00C82BCE" w:rsidRPr="009C4175" w:rsidRDefault="00C82BCE" w:rsidP="00F94208">
            <w:pPr>
              <w:jc w:val="center"/>
              <w:rPr>
                <w:b/>
              </w:rPr>
            </w:pPr>
            <w:r w:rsidRPr="009C4175">
              <w:rPr>
                <w:b/>
              </w:rPr>
              <w:t>M</w:t>
            </w:r>
          </w:p>
        </w:tc>
      </w:tr>
      <w:tr w:rsidR="00C82BCE" w:rsidRPr="009C4175" w14:paraId="3B111486" w14:textId="77777777" w:rsidTr="00F94208">
        <w:trPr>
          <w:trHeight w:val="550"/>
        </w:trPr>
        <w:tc>
          <w:tcPr>
            <w:tcW w:w="5000" w:type="pct"/>
            <w:gridSpan w:val="6"/>
            <w:vAlign w:val="center"/>
          </w:tcPr>
          <w:p w14:paraId="4859E0C7" w14:textId="77777777" w:rsidR="00C82BCE" w:rsidRPr="009C4175" w:rsidRDefault="00C82BCE" w:rsidP="00F94208">
            <w:pPr>
              <w:jc w:val="center"/>
              <w:rPr>
                <w:b/>
              </w:rPr>
            </w:pPr>
            <w:r w:rsidRPr="009C4175">
              <w:rPr>
                <w:b/>
              </w:rPr>
              <w:t>PART – A (10 X 1 = 10 MARKS)</w:t>
            </w:r>
          </w:p>
        </w:tc>
      </w:tr>
      <w:tr w:rsidR="00C82BCE" w:rsidRPr="009C4175" w14:paraId="0916E8DE" w14:textId="77777777" w:rsidTr="00F701C3">
        <w:trPr>
          <w:trHeight w:val="283"/>
        </w:trPr>
        <w:tc>
          <w:tcPr>
            <w:tcW w:w="272" w:type="pct"/>
          </w:tcPr>
          <w:p w14:paraId="194D378B" w14:textId="77777777" w:rsidR="00C82BCE" w:rsidRPr="009C4175" w:rsidRDefault="00C82BCE" w:rsidP="00C41ACE">
            <w:pPr>
              <w:jc w:val="center"/>
            </w:pPr>
            <w:r w:rsidRPr="009C4175">
              <w:t>1.</w:t>
            </w:r>
          </w:p>
        </w:tc>
        <w:tc>
          <w:tcPr>
            <w:tcW w:w="3814" w:type="pct"/>
            <w:gridSpan w:val="2"/>
            <w:vAlign w:val="bottom"/>
          </w:tcPr>
          <w:p w14:paraId="42588153" w14:textId="77777777" w:rsidR="00C82BCE" w:rsidRPr="009C4175" w:rsidRDefault="00C82BCE" w:rsidP="00C41ACE">
            <w:pPr>
              <w:autoSpaceDE w:val="0"/>
              <w:autoSpaceDN w:val="0"/>
              <w:adjustRightInd w:val="0"/>
            </w:pPr>
            <w:r>
              <w:rPr>
                <w:bCs/>
              </w:rPr>
              <w:t>Write</w:t>
            </w:r>
            <w:r w:rsidRPr="000171DF">
              <w:rPr>
                <w:bCs/>
              </w:rPr>
              <w:t xml:space="preserve"> the </w:t>
            </w:r>
            <w:r>
              <w:rPr>
                <w:bCs/>
              </w:rPr>
              <w:t xml:space="preserve">bond </w:t>
            </w:r>
            <w:r w:rsidRPr="000171DF">
              <w:rPr>
                <w:bCs/>
              </w:rPr>
              <w:t xml:space="preserve">angle </w:t>
            </w:r>
            <w:r>
              <w:rPr>
                <w:bCs/>
              </w:rPr>
              <w:t>of methane</w:t>
            </w:r>
            <w:r w:rsidRPr="000171DF">
              <w:rPr>
                <w:bCs/>
              </w:rPr>
              <w:t>.</w:t>
            </w:r>
          </w:p>
        </w:tc>
        <w:tc>
          <w:tcPr>
            <w:tcW w:w="319" w:type="pct"/>
            <w:vAlign w:val="bottom"/>
          </w:tcPr>
          <w:p w14:paraId="58661EF9" w14:textId="77777777" w:rsidR="00C82BCE" w:rsidRPr="009C4175" w:rsidRDefault="00C82BCE" w:rsidP="00C41ACE">
            <w:pPr>
              <w:jc w:val="center"/>
            </w:pPr>
            <w:r w:rsidRPr="000171DF">
              <w:rPr>
                <w:bCs/>
              </w:rPr>
              <w:t>CO1</w:t>
            </w:r>
          </w:p>
        </w:tc>
        <w:tc>
          <w:tcPr>
            <w:tcW w:w="256" w:type="pct"/>
            <w:vAlign w:val="bottom"/>
          </w:tcPr>
          <w:p w14:paraId="60BF1DC8" w14:textId="77777777" w:rsidR="00C82BCE" w:rsidRPr="009C4175" w:rsidRDefault="00C82BCE" w:rsidP="00C41ACE">
            <w:pPr>
              <w:jc w:val="center"/>
            </w:pPr>
            <w:r w:rsidRPr="000171DF">
              <w:rPr>
                <w:bCs/>
              </w:rPr>
              <w:t>R</w:t>
            </w:r>
          </w:p>
        </w:tc>
        <w:tc>
          <w:tcPr>
            <w:tcW w:w="339" w:type="pct"/>
            <w:vAlign w:val="bottom"/>
          </w:tcPr>
          <w:p w14:paraId="1EE66E01" w14:textId="77777777" w:rsidR="00C82BCE" w:rsidRPr="009C4175" w:rsidRDefault="00C82BCE" w:rsidP="00C41ACE">
            <w:pPr>
              <w:jc w:val="center"/>
            </w:pPr>
            <w:r w:rsidRPr="000171DF">
              <w:rPr>
                <w:bCs/>
              </w:rPr>
              <w:t>1</w:t>
            </w:r>
          </w:p>
        </w:tc>
      </w:tr>
      <w:tr w:rsidR="00C82BCE" w:rsidRPr="009C4175" w14:paraId="583E8BC3" w14:textId="77777777" w:rsidTr="00F701C3">
        <w:trPr>
          <w:trHeight w:val="283"/>
        </w:trPr>
        <w:tc>
          <w:tcPr>
            <w:tcW w:w="272" w:type="pct"/>
          </w:tcPr>
          <w:p w14:paraId="4EF05195" w14:textId="77777777" w:rsidR="00C82BCE" w:rsidRPr="009C4175" w:rsidRDefault="00C82BCE" w:rsidP="00C41ACE">
            <w:pPr>
              <w:jc w:val="center"/>
            </w:pPr>
            <w:r w:rsidRPr="009C4175">
              <w:t>2.</w:t>
            </w:r>
          </w:p>
        </w:tc>
        <w:tc>
          <w:tcPr>
            <w:tcW w:w="3814" w:type="pct"/>
            <w:gridSpan w:val="2"/>
            <w:vAlign w:val="bottom"/>
          </w:tcPr>
          <w:p w14:paraId="74769F29" w14:textId="77777777" w:rsidR="00C82BCE" w:rsidRPr="009C4175" w:rsidRDefault="00C82BCE" w:rsidP="00C41ACE">
            <w:r>
              <w:rPr>
                <w:bCs/>
              </w:rPr>
              <w:t>Name</w:t>
            </w:r>
            <w:r w:rsidRPr="000171DF">
              <w:rPr>
                <w:bCs/>
              </w:rPr>
              <w:t xml:space="preserve"> an example for </w:t>
            </w:r>
            <w:r>
              <w:rPr>
                <w:bCs/>
              </w:rPr>
              <w:t>oil-in-water system</w:t>
            </w:r>
            <w:r w:rsidRPr="000171DF">
              <w:rPr>
                <w:bCs/>
              </w:rPr>
              <w:t>.</w:t>
            </w:r>
          </w:p>
        </w:tc>
        <w:tc>
          <w:tcPr>
            <w:tcW w:w="319" w:type="pct"/>
            <w:vAlign w:val="bottom"/>
          </w:tcPr>
          <w:p w14:paraId="05C4E687" w14:textId="77777777" w:rsidR="00C82BCE" w:rsidRPr="009C4175" w:rsidRDefault="00C82BCE" w:rsidP="00C41ACE">
            <w:pPr>
              <w:jc w:val="center"/>
            </w:pPr>
            <w:r w:rsidRPr="000171DF">
              <w:rPr>
                <w:bCs/>
              </w:rPr>
              <w:t>CO1</w:t>
            </w:r>
          </w:p>
        </w:tc>
        <w:tc>
          <w:tcPr>
            <w:tcW w:w="256" w:type="pct"/>
            <w:vAlign w:val="bottom"/>
          </w:tcPr>
          <w:p w14:paraId="6DCC7B9E" w14:textId="77777777" w:rsidR="00C82BCE" w:rsidRPr="009C4175" w:rsidRDefault="00C82BCE" w:rsidP="00C41ACE">
            <w:pPr>
              <w:jc w:val="center"/>
            </w:pPr>
            <w:r w:rsidRPr="000171DF">
              <w:rPr>
                <w:bCs/>
              </w:rPr>
              <w:t>R</w:t>
            </w:r>
          </w:p>
        </w:tc>
        <w:tc>
          <w:tcPr>
            <w:tcW w:w="339" w:type="pct"/>
            <w:vAlign w:val="bottom"/>
          </w:tcPr>
          <w:p w14:paraId="58AF4D8A" w14:textId="77777777" w:rsidR="00C82BCE" w:rsidRPr="009C4175" w:rsidRDefault="00C82BCE" w:rsidP="00C41ACE">
            <w:pPr>
              <w:jc w:val="center"/>
            </w:pPr>
            <w:r w:rsidRPr="000171DF">
              <w:rPr>
                <w:bCs/>
              </w:rPr>
              <w:t>1</w:t>
            </w:r>
          </w:p>
        </w:tc>
      </w:tr>
      <w:tr w:rsidR="00C82BCE" w:rsidRPr="009C4175" w14:paraId="3F0D5715" w14:textId="77777777" w:rsidTr="00F701C3">
        <w:trPr>
          <w:trHeight w:val="283"/>
        </w:trPr>
        <w:tc>
          <w:tcPr>
            <w:tcW w:w="272" w:type="pct"/>
          </w:tcPr>
          <w:p w14:paraId="72848F81" w14:textId="77777777" w:rsidR="00C82BCE" w:rsidRPr="009C4175" w:rsidRDefault="00C82BCE" w:rsidP="00C41ACE">
            <w:pPr>
              <w:jc w:val="center"/>
            </w:pPr>
            <w:r w:rsidRPr="009C4175">
              <w:t>3.</w:t>
            </w:r>
          </w:p>
        </w:tc>
        <w:tc>
          <w:tcPr>
            <w:tcW w:w="3814" w:type="pct"/>
            <w:gridSpan w:val="2"/>
            <w:vAlign w:val="bottom"/>
          </w:tcPr>
          <w:p w14:paraId="628235A2" w14:textId="77777777" w:rsidR="00C82BCE" w:rsidRPr="009C4175" w:rsidRDefault="00C82BCE" w:rsidP="00C41ACE">
            <w:r>
              <w:rPr>
                <w:bCs/>
              </w:rPr>
              <w:t>Identify and write</w:t>
            </w:r>
            <w:r w:rsidRPr="000171DF">
              <w:rPr>
                <w:bCs/>
              </w:rPr>
              <w:t xml:space="preserve"> the disaccharide present in </w:t>
            </w:r>
            <w:r>
              <w:rPr>
                <w:bCs/>
              </w:rPr>
              <w:t>milk.</w:t>
            </w:r>
          </w:p>
        </w:tc>
        <w:tc>
          <w:tcPr>
            <w:tcW w:w="319" w:type="pct"/>
            <w:vAlign w:val="bottom"/>
          </w:tcPr>
          <w:p w14:paraId="385065BD" w14:textId="77777777" w:rsidR="00C82BCE" w:rsidRPr="009C4175" w:rsidRDefault="00C82BCE" w:rsidP="00C41ACE">
            <w:pPr>
              <w:jc w:val="center"/>
            </w:pPr>
            <w:r w:rsidRPr="000171DF">
              <w:rPr>
                <w:bCs/>
              </w:rPr>
              <w:t>CO1</w:t>
            </w:r>
          </w:p>
        </w:tc>
        <w:tc>
          <w:tcPr>
            <w:tcW w:w="256" w:type="pct"/>
            <w:vAlign w:val="bottom"/>
          </w:tcPr>
          <w:p w14:paraId="7F5BCDFC" w14:textId="77777777" w:rsidR="00C82BCE" w:rsidRPr="009C4175" w:rsidRDefault="00C82BCE" w:rsidP="00C41ACE">
            <w:pPr>
              <w:jc w:val="center"/>
            </w:pPr>
            <w:r w:rsidRPr="000171DF">
              <w:rPr>
                <w:bCs/>
              </w:rPr>
              <w:t>U</w:t>
            </w:r>
          </w:p>
        </w:tc>
        <w:tc>
          <w:tcPr>
            <w:tcW w:w="339" w:type="pct"/>
            <w:vAlign w:val="bottom"/>
          </w:tcPr>
          <w:p w14:paraId="7FFA43F0" w14:textId="77777777" w:rsidR="00C82BCE" w:rsidRPr="009C4175" w:rsidRDefault="00C82BCE" w:rsidP="00C41ACE">
            <w:pPr>
              <w:jc w:val="center"/>
            </w:pPr>
            <w:r w:rsidRPr="000171DF">
              <w:rPr>
                <w:bCs/>
              </w:rPr>
              <w:t>1</w:t>
            </w:r>
          </w:p>
        </w:tc>
      </w:tr>
      <w:tr w:rsidR="00C82BCE" w:rsidRPr="009C4175" w14:paraId="222AE53E" w14:textId="77777777" w:rsidTr="00F701C3">
        <w:trPr>
          <w:trHeight w:val="283"/>
        </w:trPr>
        <w:tc>
          <w:tcPr>
            <w:tcW w:w="272" w:type="pct"/>
          </w:tcPr>
          <w:p w14:paraId="7DD29512" w14:textId="77777777" w:rsidR="00C82BCE" w:rsidRPr="009C4175" w:rsidRDefault="00C82BCE" w:rsidP="00C41ACE">
            <w:pPr>
              <w:jc w:val="center"/>
            </w:pPr>
            <w:r w:rsidRPr="009C4175">
              <w:t>4.</w:t>
            </w:r>
          </w:p>
        </w:tc>
        <w:tc>
          <w:tcPr>
            <w:tcW w:w="3814" w:type="pct"/>
            <w:gridSpan w:val="2"/>
            <w:vAlign w:val="bottom"/>
          </w:tcPr>
          <w:p w14:paraId="12ADC895" w14:textId="77777777" w:rsidR="00C82BCE" w:rsidRPr="009C4175" w:rsidRDefault="00C82BCE" w:rsidP="00C41ACE">
            <w:r>
              <w:rPr>
                <w:bCs/>
              </w:rPr>
              <w:t>Expand CGTase</w:t>
            </w:r>
            <w:r w:rsidRPr="000171DF">
              <w:rPr>
                <w:bCs/>
              </w:rPr>
              <w:t>.</w:t>
            </w:r>
          </w:p>
        </w:tc>
        <w:tc>
          <w:tcPr>
            <w:tcW w:w="319" w:type="pct"/>
            <w:vAlign w:val="bottom"/>
          </w:tcPr>
          <w:p w14:paraId="2FF4A51E" w14:textId="77777777" w:rsidR="00C82BCE" w:rsidRPr="009C4175" w:rsidRDefault="00C82BCE" w:rsidP="00C41ACE">
            <w:pPr>
              <w:jc w:val="center"/>
            </w:pPr>
            <w:r w:rsidRPr="000171DF">
              <w:rPr>
                <w:bCs/>
              </w:rPr>
              <w:t>CO1</w:t>
            </w:r>
          </w:p>
        </w:tc>
        <w:tc>
          <w:tcPr>
            <w:tcW w:w="256" w:type="pct"/>
            <w:vAlign w:val="bottom"/>
          </w:tcPr>
          <w:p w14:paraId="576F3116" w14:textId="77777777" w:rsidR="00C82BCE" w:rsidRPr="009C4175" w:rsidRDefault="00C82BCE" w:rsidP="00C41ACE">
            <w:pPr>
              <w:jc w:val="center"/>
            </w:pPr>
            <w:r w:rsidRPr="000171DF">
              <w:rPr>
                <w:bCs/>
              </w:rPr>
              <w:t>R</w:t>
            </w:r>
          </w:p>
        </w:tc>
        <w:tc>
          <w:tcPr>
            <w:tcW w:w="339" w:type="pct"/>
            <w:vAlign w:val="bottom"/>
          </w:tcPr>
          <w:p w14:paraId="5FBAF3E1" w14:textId="77777777" w:rsidR="00C82BCE" w:rsidRPr="009C4175" w:rsidRDefault="00C82BCE" w:rsidP="00C41ACE">
            <w:pPr>
              <w:jc w:val="center"/>
            </w:pPr>
            <w:r w:rsidRPr="000171DF">
              <w:rPr>
                <w:bCs/>
              </w:rPr>
              <w:t>1</w:t>
            </w:r>
          </w:p>
        </w:tc>
      </w:tr>
      <w:tr w:rsidR="00C82BCE" w:rsidRPr="009C4175" w14:paraId="079148CE" w14:textId="77777777" w:rsidTr="00F701C3">
        <w:trPr>
          <w:trHeight w:val="283"/>
        </w:trPr>
        <w:tc>
          <w:tcPr>
            <w:tcW w:w="272" w:type="pct"/>
          </w:tcPr>
          <w:p w14:paraId="62A94194" w14:textId="77777777" w:rsidR="00C82BCE" w:rsidRPr="009C4175" w:rsidRDefault="00C82BCE" w:rsidP="00C41ACE">
            <w:pPr>
              <w:jc w:val="center"/>
            </w:pPr>
            <w:r w:rsidRPr="009C4175">
              <w:t>5.</w:t>
            </w:r>
          </w:p>
        </w:tc>
        <w:tc>
          <w:tcPr>
            <w:tcW w:w="3814" w:type="pct"/>
            <w:gridSpan w:val="2"/>
            <w:vAlign w:val="bottom"/>
          </w:tcPr>
          <w:p w14:paraId="1245C49A" w14:textId="77777777" w:rsidR="00C82BCE" w:rsidRPr="009C4175" w:rsidRDefault="00C82BCE" w:rsidP="00C41ACE">
            <w:pPr>
              <w:pStyle w:val="Default"/>
            </w:pPr>
            <w:r>
              <w:rPr>
                <w:bCs/>
                <w:color w:val="auto"/>
              </w:rPr>
              <w:t xml:space="preserve">Label the </w:t>
            </w:r>
            <w:r w:rsidRPr="000171DF">
              <w:rPr>
                <w:bCs/>
                <w:color w:val="auto"/>
              </w:rPr>
              <w:t xml:space="preserve">fatty acid </w:t>
            </w:r>
            <w:r>
              <w:rPr>
                <w:bCs/>
                <w:color w:val="auto"/>
              </w:rPr>
              <w:t>groundnut oil</w:t>
            </w:r>
            <w:r w:rsidRPr="000171DF">
              <w:rPr>
                <w:bCs/>
                <w:color w:val="auto"/>
              </w:rPr>
              <w:t xml:space="preserve"> </w:t>
            </w:r>
            <w:r>
              <w:rPr>
                <w:bCs/>
                <w:color w:val="auto"/>
              </w:rPr>
              <w:t xml:space="preserve">is </w:t>
            </w:r>
            <w:r w:rsidRPr="000171DF">
              <w:rPr>
                <w:bCs/>
                <w:color w:val="auto"/>
              </w:rPr>
              <w:t>rich in</w:t>
            </w:r>
            <w:r>
              <w:rPr>
                <w:bCs/>
                <w:color w:val="auto"/>
              </w:rPr>
              <w:t>.</w:t>
            </w:r>
          </w:p>
        </w:tc>
        <w:tc>
          <w:tcPr>
            <w:tcW w:w="319" w:type="pct"/>
            <w:vAlign w:val="bottom"/>
          </w:tcPr>
          <w:p w14:paraId="199408C3" w14:textId="77777777" w:rsidR="00C82BCE" w:rsidRPr="009C4175" w:rsidRDefault="00C82BCE" w:rsidP="00C41ACE">
            <w:pPr>
              <w:jc w:val="center"/>
            </w:pPr>
            <w:r w:rsidRPr="000171DF">
              <w:rPr>
                <w:bCs/>
              </w:rPr>
              <w:t>CO1</w:t>
            </w:r>
          </w:p>
        </w:tc>
        <w:tc>
          <w:tcPr>
            <w:tcW w:w="256" w:type="pct"/>
            <w:vAlign w:val="bottom"/>
          </w:tcPr>
          <w:p w14:paraId="5F20D8E2" w14:textId="77777777" w:rsidR="00C82BCE" w:rsidRPr="009C4175" w:rsidRDefault="00C82BCE" w:rsidP="00C41ACE">
            <w:pPr>
              <w:jc w:val="center"/>
            </w:pPr>
            <w:r w:rsidRPr="000171DF">
              <w:rPr>
                <w:bCs/>
              </w:rPr>
              <w:t>R</w:t>
            </w:r>
          </w:p>
        </w:tc>
        <w:tc>
          <w:tcPr>
            <w:tcW w:w="339" w:type="pct"/>
            <w:vAlign w:val="bottom"/>
          </w:tcPr>
          <w:p w14:paraId="0A2D5136" w14:textId="77777777" w:rsidR="00C82BCE" w:rsidRPr="009C4175" w:rsidRDefault="00C82BCE" w:rsidP="00C41ACE">
            <w:pPr>
              <w:jc w:val="center"/>
            </w:pPr>
            <w:r w:rsidRPr="000171DF">
              <w:rPr>
                <w:bCs/>
              </w:rPr>
              <w:t>1</w:t>
            </w:r>
          </w:p>
        </w:tc>
      </w:tr>
      <w:tr w:rsidR="00C82BCE" w:rsidRPr="009C4175" w14:paraId="62206508" w14:textId="77777777" w:rsidTr="00F701C3">
        <w:trPr>
          <w:trHeight w:val="283"/>
        </w:trPr>
        <w:tc>
          <w:tcPr>
            <w:tcW w:w="272" w:type="pct"/>
          </w:tcPr>
          <w:p w14:paraId="6BA2C58C" w14:textId="77777777" w:rsidR="00C82BCE" w:rsidRPr="009C4175" w:rsidRDefault="00C82BCE" w:rsidP="00C41ACE">
            <w:pPr>
              <w:jc w:val="center"/>
            </w:pPr>
            <w:r w:rsidRPr="009C4175">
              <w:t>6.</w:t>
            </w:r>
          </w:p>
        </w:tc>
        <w:tc>
          <w:tcPr>
            <w:tcW w:w="3814" w:type="pct"/>
            <w:gridSpan w:val="2"/>
            <w:vAlign w:val="bottom"/>
          </w:tcPr>
          <w:p w14:paraId="5E818D55" w14:textId="77777777" w:rsidR="00C82BCE" w:rsidRPr="009C4175" w:rsidRDefault="00C82BCE" w:rsidP="00C41ACE">
            <w:r>
              <w:rPr>
                <w:bCs/>
              </w:rPr>
              <w:t xml:space="preserve">Give the alternate name for hydroxy fatty acids. </w:t>
            </w:r>
            <w:r w:rsidRPr="000171DF">
              <w:rPr>
                <w:bCs/>
              </w:rPr>
              <w:t xml:space="preserve"> </w:t>
            </w:r>
          </w:p>
        </w:tc>
        <w:tc>
          <w:tcPr>
            <w:tcW w:w="319" w:type="pct"/>
            <w:vAlign w:val="bottom"/>
          </w:tcPr>
          <w:p w14:paraId="2B17F14A" w14:textId="77777777" w:rsidR="00C82BCE" w:rsidRPr="009C4175" w:rsidRDefault="00C82BCE" w:rsidP="00C41ACE">
            <w:pPr>
              <w:jc w:val="center"/>
            </w:pPr>
            <w:r w:rsidRPr="000171DF">
              <w:rPr>
                <w:bCs/>
              </w:rPr>
              <w:t>CO1</w:t>
            </w:r>
          </w:p>
        </w:tc>
        <w:tc>
          <w:tcPr>
            <w:tcW w:w="256" w:type="pct"/>
            <w:vAlign w:val="bottom"/>
          </w:tcPr>
          <w:p w14:paraId="50905D94" w14:textId="77777777" w:rsidR="00C82BCE" w:rsidRPr="009C4175" w:rsidRDefault="00C82BCE" w:rsidP="00C41ACE">
            <w:pPr>
              <w:jc w:val="center"/>
            </w:pPr>
            <w:r w:rsidRPr="000171DF">
              <w:rPr>
                <w:bCs/>
              </w:rPr>
              <w:t>R</w:t>
            </w:r>
          </w:p>
        </w:tc>
        <w:tc>
          <w:tcPr>
            <w:tcW w:w="339" w:type="pct"/>
            <w:vAlign w:val="bottom"/>
          </w:tcPr>
          <w:p w14:paraId="4D62CB5C" w14:textId="77777777" w:rsidR="00C82BCE" w:rsidRPr="009C4175" w:rsidRDefault="00C82BCE" w:rsidP="00C41ACE">
            <w:pPr>
              <w:jc w:val="center"/>
            </w:pPr>
            <w:r w:rsidRPr="000171DF">
              <w:rPr>
                <w:bCs/>
              </w:rPr>
              <w:t>1</w:t>
            </w:r>
          </w:p>
        </w:tc>
      </w:tr>
      <w:tr w:rsidR="00C82BCE" w:rsidRPr="009C4175" w14:paraId="4BA1D694" w14:textId="77777777" w:rsidTr="00F701C3">
        <w:trPr>
          <w:trHeight w:val="283"/>
        </w:trPr>
        <w:tc>
          <w:tcPr>
            <w:tcW w:w="272" w:type="pct"/>
          </w:tcPr>
          <w:p w14:paraId="0FD0D13B" w14:textId="77777777" w:rsidR="00C82BCE" w:rsidRPr="009C4175" w:rsidRDefault="00C82BCE" w:rsidP="00C41ACE">
            <w:pPr>
              <w:jc w:val="center"/>
            </w:pPr>
            <w:r w:rsidRPr="009C4175">
              <w:t>7.</w:t>
            </w:r>
          </w:p>
        </w:tc>
        <w:tc>
          <w:tcPr>
            <w:tcW w:w="3814" w:type="pct"/>
            <w:gridSpan w:val="2"/>
            <w:vAlign w:val="bottom"/>
          </w:tcPr>
          <w:p w14:paraId="58F7786F" w14:textId="77777777" w:rsidR="00C82BCE" w:rsidRPr="009C4175" w:rsidRDefault="00C82BCE" w:rsidP="00C41ACE">
            <w:pPr>
              <w:pStyle w:val="ListParagraph"/>
              <w:ind w:left="0"/>
              <w:rPr>
                <w:noProof/>
                <w:lang w:eastAsia="zh-TW"/>
              </w:rPr>
            </w:pPr>
            <w:r>
              <w:rPr>
                <w:bCs/>
                <w:noProof/>
                <w:lang w:val="en-GB" w:eastAsia="zh-TW"/>
              </w:rPr>
              <w:t>Cite</w:t>
            </w:r>
            <w:r w:rsidRPr="000171DF">
              <w:rPr>
                <w:bCs/>
                <w:noProof/>
                <w:lang w:val="en-GB" w:eastAsia="zh-TW"/>
              </w:rPr>
              <w:t xml:space="preserve"> an example for an amino acid with a side chain -</w:t>
            </w:r>
            <w:r>
              <w:rPr>
                <w:bCs/>
                <w:noProof/>
                <w:lang w:val="en-GB" w:eastAsia="zh-TW"/>
              </w:rPr>
              <w:t>NH</w:t>
            </w:r>
            <w:r w:rsidRPr="00C41ACE">
              <w:rPr>
                <w:bCs/>
                <w:noProof/>
                <w:vertAlign w:val="subscript"/>
                <w:lang w:val="en-GB" w:eastAsia="zh-TW"/>
              </w:rPr>
              <w:t>2</w:t>
            </w:r>
            <w:r w:rsidRPr="000171DF">
              <w:rPr>
                <w:bCs/>
                <w:noProof/>
                <w:lang w:val="en-GB" w:eastAsia="zh-TW"/>
              </w:rPr>
              <w:t xml:space="preserve"> group.</w:t>
            </w:r>
          </w:p>
        </w:tc>
        <w:tc>
          <w:tcPr>
            <w:tcW w:w="319" w:type="pct"/>
            <w:vAlign w:val="bottom"/>
          </w:tcPr>
          <w:p w14:paraId="28D4166A" w14:textId="77777777" w:rsidR="00C82BCE" w:rsidRPr="009C4175" w:rsidRDefault="00C82BCE" w:rsidP="00C41ACE">
            <w:pPr>
              <w:jc w:val="center"/>
            </w:pPr>
            <w:r w:rsidRPr="000171DF">
              <w:rPr>
                <w:bCs/>
              </w:rPr>
              <w:t>CO1</w:t>
            </w:r>
          </w:p>
        </w:tc>
        <w:tc>
          <w:tcPr>
            <w:tcW w:w="256" w:type="pct"/>
            <w:vAlign w:val="bottom"/>
          </w:tcPr>
          <w:p w14:paraId="6B6C9D0C" w14:textId="77777777" w:rsidR="00C82BCE" w:rsidRPr="009C4175" w:rsidRDefault="00C82BCE" w:rsidP="00C41ACE">
            <w:pPr>
              <w:jc w:val="center"/>
            </w:pPr>
            <w:r w:rsidRPr="000171DF">
              <w:rPr>
                <w:bCs/>
              </w:rPr>
              <w:t>R</w:t>
            </w:r>
          </w:p>
        </w:tc>
        <w:tc>
          <w:tcPr>
            <w:tcW w:w="339" w:type="pct"/>
            <w:vAlign w:val="bottom"/>
          </w:tcPr>
          <w:p w14:paraId="40D1CC92" w14:textId="77777777" w:rsidR="00C82BCE" w:rsidRPr="009C4175" w:rsidRDefault="00C82BCE" w:rsidP="00C41ACE">
            <w:pPr>
              <w:jc w:val="center"/>
            </w:pPr>
            <w:r w:rsidRPr="000171DF">
              <w:rPr>
                <w:bCs/>
              </w:rPr>
              <w:t>1</w:t>
            </w:r>
          </w:p>
        </w:tc>
      </w:tr>
      <w:tr w:rsidR="00C82BCE" w:rsidRPr="009C4175" w14:paraId="0FC9D39B" w14:textId="77777777" w:rsidTr="00F701C3">
        <w:trPr>
          <w:trHeight w:val="283"/>
        </w:trPr>
        <w:tc>
          <w:tcPr>
            <w:tcW w:w="272" w:type="pct"/>
          </w:tcPr>
          <w:p w14:paraId="1AB1C7EE" w14:textId="77777777" w:rsidR="00C82BCE" w:rsidRPr="009C4175" w:rsidRDefault="00C82BCE" w:rsidP="00C41ACE">
            <w:pPr>
              <w:jc w:val="center"/>
            </w:pPr>
            <w:r w:rsidRPr="009C4175">
              <w:t>8.</w:t>
            </w:r>
          </w:p>
        </w:tc>
        <w:tc>
          <w:tcPr>
            <w:tcW w:w="3814" w:type="pct"/>
            <w:gridSpan w:val="2"/>
            <w:vAlign w:val="bottom"/>
          </w:tcPr>
          <w:p w14:paraId="314FB8F9" w14:textId="77777777" w:rsidR="00C82BCE" w:rsidRPr="009C4175" w:rsidRDefault="00C82BCE" w:rsidP="00C41ACE">
            <w:pPr>
              <w:rPr>
                <w:b/>
                <w:bCs/>
              </w:rPr>
            </w:pPr>
            <w:r>
              <w:rPr>
                <w:bCs/>
              </w:rPr>
              <w:t>State</w:t>
            </w:r>
            <w:r w:rsidRPr="000171DF">
              <w:rPr>
                <w:bCs/>
              </w:rPr>
              <w:t xml:space="preserve"> the function of </w:t>
            </w:r>
            <w:r>
              <w:rPr>
                <w:bCs/>
              </w:rPr>
              <w:t>pullulanase</w:t>
            </w:r>
          </w:p>
        </w:tc>
        <w:tc>
          <w:tcPr>
            <w:tcW w:w="319" w:type="pct"/>
            <w:vAlign w:val="bottom"/>
          </w:tcPr>
          <w:p w14:paraId="5A77F52F" w14:textId="77777777" w:rsidR="00C82BCE" w:rsidRPr="009C4175" w:rsidRDefault="00C82BCE" w:rsidP="00C41ACE">
            <w:pPr>
              <w:jc w:val="center"/>
            </w:pPr>
            <w:r w:rsidRPr="000171DF">
              <w:rPr>
                <w:bCs/>
              </w:rPr>
              <w:t>CO1</w:t>
            </w:r>
          </w:p>
        </w:tc>
        <w:tc>
          <w:tcPr>
            <w:tcW w:w="256" w:type="pct"/>
            <w:vAlign w:val="bottom"/>
          </w:tcPr>
          <w:p w14:paraId="4705E5EA" w14:textId="77777777" w:rsidR="00C82BCE" w:rsidRPr="009C4175" w:rsidRDefault="00C82BCE" w:rsidP="00C41ACE">
            <w:pPr>
              <w:jc w:val="center"/>
            </w:pPr>
            <w:r w:rsidRPr="000171DF">
              <w:rPr>
                <w:bCs/>
              </w:rPr>
              <w:t>R</w:t>
            </w:r>
          </w:p>
        </w:tc>
        <w:tc>
          <w:tcPr>
            <w:tcW w:w="339" w:type="pct"/>
            <w:vAlign w:val="bottom"/>
          </w:tcPr>
          <w:p w14:paraId="485213AE" w14:textId="77777777" w:rsidR="00C82BCE" w:rsidRPr="009C4175" w:rsidRDefault="00C82BCE" w:rsidP="00C41ACE">
            <w:pPr>
              <w:jc w:val="center"/>
            </w:pPr>
            <w:r w:rsidRPr="000171DF">
              <w:rPr>
                <w:bCs/>
              </w:rPr>
              <w:t>1</w:t>
            </w:r>
          </w:p>
        </w:tc>
      </w:tr>
      <w:tr w:rsidR="00C82BCE" w:rsidRPr="009C4175" w14:paraId="5717CC96" w14:textId="77777777" w:rsidTr="00F701C3">
        <w:trPr>
          <w:trHeight w:val="283"/>
        </w:trPr>
        <w:tc>
          <w:tcPr>
            <w:tcW w:w="272" w:type="pct"/>
          </w:tcPr>
          <w:p w14:paraId="4CC7892C" w14:textId="77777777" w:rsidR="00C82BCE" w:rsidRPr="009C4175" w:rsidRDefault="00C82BCE" w:rsidP="00C41ACE">
            <w:pPr>
              <w:jc w:val="center"/>
            </w:pPr>
            <w:r w:rsidRPr="009C4175">
              <w:t>9.</w:t>
            </w:r>
          </w:p>
        </w:tc>
        <w:tc>
          <w:tcPr>
            <w:tcW w:w="3814" w:type="pct"/>
            <w:gridSpan w:val="2"/>
            <w:vAlign w:val="bottom"/>
          </w:tcPr>
          <w:p w14:paraId="1DE628BD" w14:textId="77777777" w:rsidR="00C82BCE" w:rsidRPr="009C4175" w:rsidRDefault="00C82BCE" w:rsidP="00C41ACE">
            <w:pPr>
              <w:pStyle w:val="ListParagraph"/>
              <w:ind w:left="0"/>
              <w:rPr>
                <w:noProof/>
                <w:lang w:eastAsia="zh-TW"/>
              </w:rPr>
            </w:pPr>
            <w:r>
              <w:rPr>
                <w:bCs/>
                <w:noProof/>
                <w:lang w:eastAsia="zh-TW"/>
              </w:rPr>
              <w:t>Name the natural colorant present in tomato.</w:t>
            </w:r>
          </w:p>
        </w:tc>
        <w:tc>
          <w:tcPr>
            <w:tcW w:w="319" w:type="pct"/>
            <w:vAlign w:val="bottom"/>
          </w:tcPr>
          <w:p w14:paraId="21B5A6A4" w14:textId="77777777" w:rsidR="00C82BCE" w:rsidRPr="009C4175" w:rsidRDefault="00C82BCE" w:rsidP="00C41ACE">
            <w:pPr>
              <w:jc w:val="center"/>
            </w:pPr>
            <w:r w:rsidRPr="000171DF">
              <w:rPr>
                <w:bCs/>
              </w:rPr>
              <w:t>CO1</w:t>
            </w:r>
          </w:p>
        </w:tc>
        <w:tc>
          <w:tcPr>
            <w:tcW w:w="256" w:type="pct"/>
            <w:vAlign w:val="bottom"/>
          </w:tcPr>
          <w:p w14:paraId="50C69C19" w14:textId="77777777" w:rsidR="00C82BCE" w:rsidRPr="009C4175" w:rsidRDefault="00C82BCE" w:rsidP="00C41ACE">
            <w:pPr>
              <w:jc w:val="center"/>
            </w:pPr>
            <w:r w:rsidRPr="000171DF">
              <w:rPr>
                <w:bCs/>
              </w:rPr>
              <w:t>U</w:t>
            </w:r>
          </w:p>
        </w:tc>
        <w:tc>
          <w:tcPr>
            <w:tcW w:w="339" w:type="pct"/>
            <w:vAlign w:val="bottom"/>
          </w:tcPr>
          <w:p w14:paraId="6E5F3F99" w14:textId="77777777" w:rsidR="00C82BCE" w:rsidRPr="009C4175" w:rsidRDefault="00C82BCE" w:rsidP="00C41ACE">
            <w:pPr>
              <w:jc w:val="center"/>
            </w:pPr>
            <w:r w:rsidRPr="000171DF">
              <w:rPr>
                <w:bCs/>
              </w:rPr>
              <w:t>1</w:t>
            </w:r>
          </w:p>
        </w:tc>
      </w:tr>
      <w:tr w:rsidR="00C82BCE" w:rsidRPr="009C4175" w14:paraId="0712F623" w14:textId="77777777" w:rsidTr="00F701C3">
        <w:trPr>
          <w:trHeight w:val="283"/>
        </w:trPr>
        <w:tc>
          <w:tcPr>
            <w:tcW w:w="272" w:type="pct"/>
          </w:tcPr>
          <w:p w14:paraId="47108802" w14:textId="77777777" w:rsidR="00C82BCE" w:rsidRPr="009C4175" w:rsidRDefault="00C82BCE" w:rsidP="00C41ACE">
            <w:pPr>
              <w:jc w:val="center"/>
            </w:pPr>
            <w:r w:rsidRPr="009C4175">
              <w:t>10.</w:t>
            </w:r>
          </w:p>
        </w:tc>
        <w:tc>
          <w:tcPr>
            <w:tcW w:w="3814" w:type="pct"/>
            <w:gridSpan w:val="2"/>
            <w:vAlign w:val="bottom"/>
          </w:tcPr>
          <w:p w14:paraId="603E95AF" w14:textId="77777777" w:rsidR="00C82BCE" w:rsidRPr="009C4175" w:rsidRDefault="00C82BCE" w:rsidP="00C41ACE">
            <w:r>
              <w:rPr>
                <w:bCs/>
              </w:rPr>
              <w:t>Name the vitamin present richly in pumpkin.</w:t>
            </w:r>
          </w:p>
        </w:tc>
        <w:tc>
          <w:tcPr>
            <w:tcW w:w="319" w:type="pct"/>
            <w:vAlign w:val="bottom"/>
          </w:tcPr>
          <w:p w14:paraId="5C01360F" w14:textId="77777777" w:rsidR="00C82BCE" w:rsidRPr="009C4175" w:rsidRDefault="00C82BCE" w:rsidP="00C41ACE">
            <w:pPr>
              <w:jc w:val="center"/>
            </w:pPr>
            <w:r w:rsidRPr="000171DF">
              <w:rPr>
                <w:bCs/>
              </w:rPr>
              <w:t>CO1</w:t>
            </w:r>
          </w:p>
        </w:tc>
        <w:tc>
          <w:tcPr>
            <w:tcW w:w="256" w:type="pct"/>
            <w:vAlign w:val="bottom"/>
          </w:tcPr>
          <w:p w14:paraId="3583D556" w14:textId="77777777" w:rsidR="00C82BCE" w:rsidRPr="009C4175" w:rsidRDefault="00C82BCE" w:rsidP="00C41ACE">
            <w:pPr>
              <w:jc w:val="center"/>
            </w:pPr>
            <w:r w:rsidRPr="000171DF">
              <w:rPr>
                <w:bCs/>
              </w:rPr>
              <w:t>U</w:t>
            </w:r>
          </w:p>
        </w:tc>
        <w:tc>
          <w:tcPr>
            <w:tcW w:w="339" w:type="pct"/>
            <w:vAlign w:val="bottom"/>
          </w:tcPr>
          <w:p w14:paraId="1D9C0FB3" w14:textId="77777777" w:rsidR="00C82BCE" w:rsidRPr="009C4175" w:rsidRDefault="00C82BCE" w:rsidP="00C41ACE">
            <w:pPr>
              <w:jc w:val="center"/>
            </w:pPr>
            <w:r w:rsidRPr="000171DF">
              <w:rPr>
                <w:bCs/>
              </w:rPr>
              <w:t>1</w:t>
            </w:r>
          </w:p>
        </w:tc>
      </w:tr>
      <w:tr w:rsidR="00C82BCE" w:rsidRPr="009C4175" w14:paraId="2FCD1315" w14:textId="77777777" w:rsidTr="00F94208">
        <w:trPr>
          <w:trHeight w:val="552"/>
        </w:trPr>
        <w:tc>
          <w:tcPr>
            <w:tcW w:w="5000" w:type="pct"/>
            <w:gridSpan w:val="6"/>
            <w:vAlign w:val="center"/>
          </w:tcPr>
          <w:p w14:paraId="7D79415A" w14:textId="77777777" w:rsidR="00C82BCE" w:rsidRPr="009C4175" w:rsidRDefault="00C82BCE" w:rsidP="00C41ACE">
            <w:pPr>
              <w:jc w:val="center"/>
              <w:rPr>
                <w:b/>
              </w:rPr>
            </w:pPr>
            <w:r w:rsidRPr="009C4175">
              <w:rPr>
                <w:b/>
              </w:rPr>
              <w:t>PART – B (6 X 3 = 18 MARKS)</w:t>
            </w:r>
          </w:p>
        </w:tc>
      </w:tr>
      <w:tr w:rsidR="00C82BCE" w:rsidRPr="009C4175" w14:paraId="780321A6" w14:textId="77777777" w:rsidTr="00F701C3">
        <w:trPr>
          <w:trHeight w:val="283"/>
        </w:trPr>
        <w:tc>
          <w:tcPr>
            <w:tcW w:w="272" w:type="pct"/>
          </w:tcPr>
          <w:p w14:paraId="6961C9FE" w14:textId="77777777" w:rsidR="00C82BCE" w:rsidRPr="009C4175" w:rsidRDefault="00C82BCE" w:rsidP="000A4854">
            <w:pPr>
              <w:pStyle w:val="NoSpacing"/>
              <w:jc w:val="center"/>
            </w:pPr>
            <w:r w:rsidRPr="009C4175">
              <w:t>11.</w:t>
            </w:r>
          </w:p>
        </w:tc>
        <w:tc>
          <w:tcPr>
            <w:tcW w:w="3814" w:type="pct"/>
            <w:gridSpan w:val="2"/>
          </w:tcPr>
          <w:p w14:paraId="678F0C68" w14:textId="77777777" w:rsidR="00C82BCE" w:rsidRPr="009C4175" w:rsidRDefault="00C82BCE" w:rsidP="000A4854">
            <w:pPr>
              <w:pStyle w:val="NoSpacing"/>
              <w:jc w:val="both"/>
            </w:pPr>
            <w:r>
              <w:rPr>
                <w:bCs/>
              </w:rPr>
              <w:t>Outline the conditions under which alduronic acids are formed from aldoses.</w:t>
            </w:r>
          </w:p>
        </w:tc>
        <w:tc>
          <w:tcPr>
            <w:tcW w:w="319" w:type="pct"/>
          </w:tcPr>
          <w:p w14:paraId="75DBEAA3" w14:textId="77777777" w:rsidR="00C82BCE" w:rsidRPr="009C4175" w:rsidRDefault="00C82BCE" w:rsidP="000A4854">
            <w:pPr>
              <w:pStyle w:val="NoSpacing"/>
              <w:jc w:val="center"/>
            </w:pPr>
            <w:r w:rsidRPr="000171DF">
              <w:rPr>
                <w:bCs/>
              </w:rPr>
              <w:t>CO3</w:t>
            </w:r>
          </w:p>
        </w:tc>
        <w:tc>
          <w:tcPr>
            <w:tcW w:w="256" w:type="pct"/>
          </w:tcPr>
          <w:p w14:paraId="10C56EE5" w14:textId="77777777" w:rsidR="00C82BCE" w:rsidRPr="009C4175" w:rsidRDefault="00C82BCE" w:rsidP="000A4854">
            <w:pPr>
              <w:pStyle w:val="NoSpacing"/>
              <w:jc w:val="center"/>
            </w:pPr>
            <w:r w:rsidRPr="000171DF">
              <w:rPr>
                <w:bCs/>
              </w:rPr>
              <w:t>U</w:t>
            </w:r>
          </w:p>
        </w:tc>
        <w:tc>
          <w:tcPr>
            <w:tcW w:w="339" w:type="pct"/>
          </w:tcPr>
          <w:p w14:paraId="013C0E74" w14:textId="77777777" w:rsidR="00C82BCE" w:rsidRPr="009C4175" w:rsidRDefault="00C82BCE" w:rsidP="000A4854">
            <w:pPr>
              <w:pStyle w:val="NoSpacing"/>
              <w:jc w:val="center"/>
            </w:pPr>
            <w:r w:rsidRPr="000171DF">
              <w:rPr>
                <w:bCs/>
              </w:rPr>
              <w:t>3</w:t>
            </w:r>
          </w:p>
        </w:tc>
      </w:tr>
      <w:tr w:rsidR="00C82BCE" w:rsidRPr="009C4175" w14:paraId="1A433C54" w14:textId="77777777" w:rsidTr="00F701C3">
        <w:trPr>
          <w:trHeight w:val="283"/>
        </w:trPr>
        <w:tc>
          <w:tcPr>
            <w:tcW w:w="272" w:type="pct"/>
          </w:tcPr>
          <w:p w14:paraId="2B2ECF46" w14:textId="77777777" w:rsidR="00C82BCE" w:rsidRPr="009C4175" w:rsidRDefault="00C82BCE" w:rsidP="000A4854">
            <w:pPr>
              <w:pStyle w:val="NoSpacing"/>
              <w:jc w:val="center"/>
            </w:pPr>
            <w:r w:rsidRPr="009C4175">
              <w:t>12.</w:t>
            </w:r>
          </w:p>
        </w:tc>
        <w:tc>
          <w:tcPr>
            <w:tcW w:w="3814" w:type="pct"/>
            <w:gridSpan w:val="2"/>
          </w:tcPr>
          <w:p w14:paraId="3DD27A16" w14:textId="77777777" w:rsidR="00C82BCE" w:rsidRPr="009C4175" w:rsidRDefault="00C82BCE" w:rsidP="000A4854">
            <w:pPr>
              <w:pStyle w:val="NoSpacing"/>
              <w:jc w:val="both"/>
            </w:pPr>
            <w:r w:rsidRPr="000171DF">
              <w:rPr>
                <w:bCs/>
              </w:rPr>
              <w:t>Outline the principle of Willstatter’s method of reducing sugar estimation</w:t>
            </w:r>
            <w:r>
              <w:rPr>
                <w:bCs/>
              </w:rPr>
              <w:t>.</w:t>
            </w:r>
          </w:p>
        </w:tc>
        <w:tc>
          <w:tcPr>
            <w:tcW w:w="319" w:type="pct"/>
          </w:tcPr>
          <w:p w14:paraId="4EA266AC" w14:textId="77777777" w:rsidR="00C82BCE" w:rsidRPr="009C4175" w:rsidRDefault="00C82BCE" w:rsidP="000A4854">
            <w:pPr>
              <w:pStyle w:val="NoSpacing"/>
              <w:jc w:val="center"/>
            </w:pPr>
            <w:r w:rsidRPr="000171DF">
              <w:rPr>
                <w:bCs/>
              </w:rPr>
              <w:t>CO2</w:t>
            </w:r>
          </w:p>
        </w:tc>
        <w:tc>
          <w:tcPr>
            <w:tcW w:w="256" w:type="pct"/>
          </w:tcPr>
          <w:p w14:paraId="4749B5AB" w14:textId="77777777" w:rsidR="00C82BCE" w:rsidRPr="009C4175" w:rsidRDefault="00C82BCE" w:rsidP="000A4854">
            <w:pPr>
              <w:pStyle w:val="NoSpacing"/>
              <w:jc w:val="center"/>
            </w:pPr>
            <w:r w:rsidRPr="000171DF">
              <w:rPr>
                <w:bCs/>
              </w:rPr>
              <w:t>U</w:t>
            </w:r>
          </w:p>
        </w:tc>
        <w:tc>
          <w:tcPr>
            <w:tcW w:w="339" w:type="pct"/>
          </w:tcPr>
          <w:p w14:paraId="71CB2B26" w14:textId="77777777" w:rsidR="00C82BCE" w:rsidRPr="009C4175" w:rsidRDefault="00C82BCE" w:rsidP="000A4854">
            <w:pPr>
              <w:pStyle w:val="NoSpacing"/>
              <w:jc w:val="center"/>
            </w:pPr>
            <w:r w:rsidRPr="000171DF">
              <w:rPr>
                <w:bCs/>
              </w:rPr>
              <w:t>3</w:t>
            </w:r>
          </w:p>
        </w:tc>
      </w:tr>
      <w:tr w:rsidR="00C82BCE" w:rsidRPr="009C4175" w14:paraId="3248A9B8" w14:textId="77777777" w:rsidTr="00F701C3">
        <w:trPr>
          <w:trHeight w:val="283"/>
        </w:trPr>
        <w:tc>
          <w:tcPr>
            <w:tcW w:w="272" w:type="pct"/>
          </w:tcPr>
          <w:p w14:paraId="206E2F2B" w14:textId="77777777" w:rsidR="00C82BCE" w:rsidRPr="009C4175" w:rsidRDefault="00C82BCE" w:rsidP="000A4854">
            <w:pPr>
              <w:pStyle w:val="NoSpacing"/>
              <w:jc w:val="center"/>
            </w:pPr>
            <w:r w:rsidRPr="009C4175">
              <w:t>13.</w:t>
            </w:r>
          </w:p>
        </w:tc>
        <w:tc>
          <w:tcPr>
            <w:tcW w:w="3814" w:type="pct"/>
            <w:gridSpan w:val="2"/>
          </w:tcPr>
          <w:p w14:paraId="3E14577E" w14:textId="77777777" w:rsidR="00C82BCE" w:rsidRPr="009C4175" w:rsidRDefault="00C82BCE" w:rsidP="000A4854">
            <w:pPr>
              <w:pStyle w:val="NoSpacing"/>
              <w:jc w:val="both"/>
            </w:pPr>
            <w:r>
              <w:rPr>
                <w:bCs/>
              </w:rPr>
              <w:t xml:space="preserve">Enlist the significance of peroxide </w:t>
            </w:r>
            <w:r w:rsidRPr="000171DF">
              <w:rPr>
                <w:bCs/>
              </w:rPr>
              <w:t xml:space="preserve">value </w:t>
            </w:r>
            <w:r>
              <w:rPr>
                <w:bCs/>
              </w:rPr>
              <w:t xml:space="preserve">of oils. </w:t>
            </w:r>
          </w:p>
        </w:tc>
        <w:tc>
          <w:tcPr>
            <w:tcW w:w="319" w:type="pct"/>
          </w:tcPr>
          <w:p w14:paraId="2D6D5291" w14:textId="77777777" w:rsidR="00C82BCE" w:rsidRPr="009C4175" w:rsidRDefault="00C82BCE" w:rsidP="000A4854">
            <w:pPr>
              <w:pStyle w:val="NoSpacing"/>
              <w:jc w:val="center"/>
            </w:pPr>
            <w:r w:rsidRPr="000171DF">
              <w:rPr>
                <w:bCs/>
              </w:rPr>
              <w:t>CO2</w:t>
            </w:r>
          </w:p>
        </w:tc>
        <w:tc>
          <w:tcPr>
            <w:tcW w:w="256" w:type="pct"/>
          </w:tcPr>
          <w:p w14:paraId="56055DB1" w14:textId="77777777" w:rsidR="00C82BCE" w:rsidRPr="009C4175" w:rsidRDefault="00C82BCE" w:rsidP="000A4854">
            <w:pPr>
              <w:pStyle w:val="NoSpacing"/>
              <w:jc w:val="center"/>
            </w:pPr>
            <w:r w:rsidRPr="000171DF">
              <w:rPr>
                <w:bCs/>
              </w:rPr>
              <w:t>A</w:t>
            </w:r>
          </w:p>
        </w:tc>
        <w:tc>
          <w:tcPr>
            <w:tcW w:w="339" w:type="pct"/>
          </w:tcPr>
          <w:p w14:paraId="26E8210D" w14:textId="77777777" w:rsidR="00C82BCE" w:rsidRPr="009C4175" w:rsidRDefault="00C82BCE" w:rsidP="000A4854">
            <w:pPr>
              <w:pStyle w:val="NoSpacing"/>
              <w:jc w:val="center"/>
            </w:pPr>
            <w:r w:rsidRPr="000171DF">
              <w:rPr>
                <w:bCs/>
              </w:rPr>
              <w:t>3</w:t>
            </w:r>
          </w:p>
        </w:tc>
      </w:tr>
      <w:tr w:rsidR="00C82BCE" w:rsidRPr="009C4175" w14:paraId="5B10B5BD" w14:textId="77777777" w:rsidTr="00F701C3">
        <w:trPr>
          <w:trHeight w:val="283"/>
        </w:trPr>
        <w:tc>
          <w:tcPr>
            <w:tcW w:w="272" w:type="pct"/>
          </w:tcPr>
          <w:p w14:paraId="28A3C1F3" w14:textId="77777777" w:rsidR="00C82BCE" w:rsidRPr="009C4175" w:rsidRDefault="00C82BCE" w:rsidP="000A4854">
            <w:pPr>
              <w:pStyle w:val="NoSpacing"/>
              <w:jc w:val="center"/>
            </w:pPr>
            <w:r w:rsidRPr="009C4175">
              <w:t>14.</w:t>
            </w:r>
          </w:p>
        </w:tc>
        <w:tc>
          <w:tcPr>
            <w:tcW w:w="3814" w:type="pct"/>
            <w:gridSpan w:val="2"/>
          </w:tcPr>
          <w:p w14:paraId="2D545368" w14:textId="77777777" w:rsidR="00C82BCE" w:rsidRPr="009C4175" w:rsidRDefault="00C82BCE" w:rsidP="000A4854">
            <w:pPr>
              <w:pStyle w:val="NoSpacing"/>
              <w:jc w:val="both"/>
            </w:pPr>
            <w:r>
              <w:rPr>
                <w:bCs/>
              </w:rPr>
              <w:t xml:space="preserve">Summarize </w:t>
            </w:r>
            <w:r w:rsidRPr="000171DF">
              <w:rPr>
                <w:bCs/>
              </w:rPr>
              <w:t xml:space="preserve">on the </w:t>
            </w:r>
            <w:r>
              <w:rPr>
                <w:bCs/>
              </w:rPr>
              <w:t>structure of anti-parallel β-sheeted structure</w:t>
            </w:r>
            <w:r w:rsidRPr="000171DF">
              <w:rPr>
                <w:bCs/>
              </w:rPr>
              <w:t xml:space="preserve"> of proteins</w:t>
            </w:r>
            <w:r>
              <w:rPr>
                <w:bCs/>
              </w:rPr>
              <w:t>.</w:t>
            </w:r>
          </w:p>
        </w:tc>
        <w:tc>
          <w:tcPr>
            <w:tcW w:w="319" w:type="pct"/>
          </w:tcPr>
          <w:p w14:paraId="1710853D" w14:textId="77777777" w:rsidR="00C82BCE" w:rsidRPr="009C4175" w:rsidRDefault="00C82BCE" w:rsidP="000A4854">
            <w:pPr>
              <w:pStyle w:val="NoSpacing"/>
              <w:jc w:val="center"/>
            </w:pPr>
            <w:r w:rsidRPr="000171DF">
              <w:rPr>
                <w:bCs/>
              </w:rPr>
              <w:t>CO4</w:t>
            </w:r>
          </w:p>
        </w:tc>
        <w:tc>
          <w:tcPr>
            <w:tcW w:w="256" w:type="pct"/>
          </w:tcPr>
          <w:p w14:paraId="6FD4416F" w14:textId="77777777" w:rsidR="00C82BCE" w:rsidRPr="009C4175" w:rsidRDefault="00C82BCE" w:rsidP="000A4854">
            <w:pPr>
              <w:pStyle w:val="NoSpacing"/>
              <w:jc w:val="center"/>
            </w:pPr>
            <w:r w:rsidRPr="000171DF">
              <w:rPr>
                <w:bCs/>
              </w:rPr>
              <w:t>U</w:t>
            </w:r>
          </w:p>
        </w:tc>
        <w:tc>
          <w:tcPr>
            <w:tcW w:w="339" w:type="pct"/>
          </w:tcPr>
          <w:p w14:paraId="3CDF3C15" w14:textId="77777777" w:rsidR="00C82BCE" w:rsidRPr="009C4175" w:rsidRDefault="00C82BCE" w:rsidP="000A4854">
            <w:pPr>
              <w:pStyle w:val="NoSpacing"/>
              <w:jc w:val="center"/>
            </w:pPr>
            <w:r w:rsidRPr="000171DF">
              <w:rPr>
                <w:bCs/>
              </w:rPr>
              <w:t>3</w:t>
            </w:r>
          </w:p>
        </w:tc>
      </w:tr>
      <w:tr w:rsidR="00C82BCE" w:rsidRPr="009C4175" w14:paraId="7A2B8DF3" w14:textId="77777777" w:rsidTr="00F701C3">
        <w:trPr>
          <w:trHeight w:val="283"/>
        </w:trPr>
        <w:tc>
          <w:tcPr>
            <w:tcW w:w="272" w:type="pct"/>
          </w:tcPr>
          <w:p w14:paraId="2B18F1C6" w14:textId="77777777" w:rsidR="00C82BCE" w:rsidRPr="009C4175" w:rsidRDefault="00C82BCE" w:rsidP="000A4854">
            <w:pPr>
              <w:pStyle w:val="NoSpacing"/>
              <w:jc w:val="center"/>
            </w:pPr>
            <w:r w:rsidRPr="009C4175">
              <w:t>15.</w:t>
            </w:r>
          </w:p>
        </w:tc>
        <w:tc>
          <w:tcPr>
            <w:tcW w:w="3814" w:type="pct"/>
            <w:gridSpan w:val="2"/>
          </w:tcPr>
          <w:p w14:paraId="76FFF1CC" w14:textId="77777777" w:rsidR="00C82BCE" w:rsidRPr="009C4175" w:rsidRDefault="00C82BCE" w:rsidP="000A4854">
            <w:pPr>
              <w:pStyle w:val="NoSpacing"/>
              <w:jc w:val="both"/>
            </w:pPr>
            <w:r w:rsidRPr="000171DF">
              <w:rPr>
                <w:bCs/>
              </w:rPr>
              <w:t xml:space="preserve">Illustrate the enzymes used for the following – a. </w:t>
            </w:r>
            <w:r>
              <w:rPr>
                <w:bCs/>
              </w:rPr>
              <w:t>meat tenderisation</w:t>
            </w:r>
            <w:r w:rsidRPr="000171DF">
              <w:rPr>
                <w:bCs/>
              </w:rPr>
              <w:t xml:space="preserve"> </w:t>
            </w:r>
            <w:r>
              <w:rPr>
                <w:bCs/>
              </w:rPr>
              <w:t>b</w:t>
            </w:r>
            <w:r w:rsidRPr="000171DF">
              <w:rPr>
                <w:bCs/>
              </w:rPr>
              <w:t xml:space="preserve">. </w:t>
            </w:r>
            <w:r>
              <w:rPr>
                <w:bCs/>
              </w:rPr>
              <w:t xml:space="preserve">increased pulp yield of tomatoes. </w:t>
            </w:r>
          </w:p>
        </w:tc>
        <w:tc>
          <w:tcPr>
            <w:tcW w:w="319" w:type="pct"/>
          </w:tcPr>
          <w:p w14:paraId="53EC1A24" w14:textId="77777777" w:rsidR="00C82BCE" w:rsidRPr="009C4175" w:rsidRDefault="00C82BCE" w:rsidP="000A4854">
            <w:pPr>
              <w:pStyle w:val="NoSpacing"/>
              <w:jc w:val="center"/>
            </w:pPr>
            <w:r w:rsidRPr="000171DF">
              <w:rPr>
                <w:bCs/>
              </w:rPr>
              <w:t>CO5</w:t>
            </w:r>
          </w:p>
        </w:tc>
        <w:tc>
          <w:tcPr>
            <w:tcW w:w="256" w:type="pct"/>
          </w:tcPr>
          <w:p w14:paraId="23B3BACF" w14:textId="77777777" w:rsidR="00C82BCE" w:rsidRPr="009C4175" w:rsidRDefault="00C82BCE" w:rsidP="000A4854">
            <w:pPr>
              <w:pStyle w:val="NoSpacing"/>
              <w:jc w:val="center"/>
            </w:pPr>
            <w:r w:rsidRPr="000171DF">
              <w:rPr>
                <w:bCs/>
              </w:rPr>
              <w:t>An</w:t>
            </w:r>
          </w:p>
        </w:tc>
        <w:tc>
          <w:tcPr>
            <w:tcW w:w="339" w:type="pct"/>
          </w:tcPr>
          <w:p w14:paraId="411267F9" w14:textId="77777777" w:rsidR="00C82BCE" w:rsidRPr="009C4175" w:rsidRDefault="00C82BCE" w:rsidP="000A4854">
            <w:pPr>
              <w:pStyle w:val="NoSpacing"/>
              <w:jc w:val="center"/>
            </w:pPr>
            <w:r w:rsidRPr="000171DF">
              <w:rPr>
                <w:bCs/>
              </w:rPr>
              <w:t>3</w:t>
            </w:r>
          </w:p>
        </w:tc>
      </w:tr>
      <w:tr w:rsidR="00C82BCE" w:rsidRPr="009C4175" w14:paraId="09391DBD" w14:textId="77777777" w:rsidTr="00F701C3">
        <w:trPr>
          <w:trHeight w:val="283"/>
        </w:trPr>
        <w:tc>
          <w:tcPr>
            <w:tcW w:w="272" w:type="pct"/>
          </w:tcPr>
          <w:p w14:paraId="73F1A2F4" w14:textId="77777777" w:rsidR="00C82BCE" w:rsidRPr="009C4175" w:rsidRDefault="00C82BCE" w:rsidP="000A4854">
            <w:pPr>
              <w:pStyle w:val="NoSpacing"/>
              <w:jc w:val="center"/>
            </w:pPr>
            <w:r w:rsidRPr="009C4175">
              <w:t>16.</w:t>
            </w:r>
          </w:p>
        </w:tc>
        <w:tc>
          <w:tcPr>
            <w:tcW w:w="3814" w:type="pct"/>
            <w:gridSpan w:val="2"/>
          </w:tcPr>
          <w:p w14:paraId="18055843" w14:textId="77777777" w:rsidR="00C82BCE" w:rsidRPr="009C4175" w:rsidRDefault="00C82BCE" w:rsidP="000A4854">
            <w:pPr>
              <w:pStyle w:val="NoSpacing"/>
              <w:jc w:val="both"/>
            </w:pPr>
            <w:r>
              <w:rPr>
                <w:bCs/>
              </w:rPr>
              <w:t>Explain</w:t>
            </w:r>
            <w:r w:rsidRPr="000171DF">
              <w:rPr>
                <w:bCs/>
              </w:rPr>
              <w:t xml:space="preserve"> the oxidation reaction of Vitamin C</w:t>
            </w:r>
            <w:r>
              <w:rPr>
                <w:bCs/>
              </w:rPr>
              <w:t>.</w:t>
            </w:r>
          </w:p>
        </w:tc>
        <w:tc>
          <w:tcPr>
            <w:tcW w:w="319" w:type="pct"/>
          </w:tcPr>
          <w:p w14:paraId="2017D24A" w14:textId="77777777" w:rsidR="00C82BCE" w:rsidRPr="009C4175" w:rsidRDefault="00C82BCE" w:rsidP="000A4854">
            <w:pPr>
              <w:pStyle w:val="NoSpacing"/>
              <w:jc w:val="center"/>
            </w:pPr>
            <w:r w:rsidRPr="000171DF">
              <w:rPr>
                <w:bCs/>
              </w:rPr>
              <w:t>CO6</w:t>
            </w:r>
          </w:p>
        </w:tc>
        <w:tc>
          <w:tcPr>
            <w:tcW w:w="256" w:type="pct"/>
          </w:tcPr>
          <w:p w14:paraId="4CEB3374" w14:textId="77777777" w:rsidR="00C82BCE" w:rsidRPr="009C4175" w:rsidRDefault="00C82BCE" w:rsidP="000A4854">
            <w:pPr>
              <w:pStyle w:val="NoSpacing"/>
              <w:jc w:val="center"/>
            </w:pPr>
            <w:r w:rsidRPr="000171DF">
              <w:rPr>
                <w:bCs/>
              </w:rPr>
              <w:t>U</w:t>
            </w:r>
          </w:p>
        </w:tc>
        <w:tc>
          <w:tcPr>
            <w:tcW w:w="339" w:type="pct"/>
          </w:tcPr>
          <w:p w14:paraId="7621C96C" w14:textId="77777777" w:rsidR="00C82BCE" w:rsidRPr="009C4175" w:rsidRDefault="00C82BCE" w:rsidP="000A4854">
            <w:pPr>
              <w:pStyle w:val="NoSpacing"/>
              <w:jc w:val="center"/>
            </w:pPr>
            <w:r w:rsidRPr="000171DF">
              <w:rPr>
                <w:bCs/>
              </w:rPr>
              <w:t>3</w:t>
            </w:r>
          </w:p>
        </w:tc>
      </w:tr>
      <w:tr w:rsidR="00C82BCE" w:rsidRPr="009C4175" w14:paraId="463FD480" w14:textId="77777777" w:rsidTr="00517D3B">
        <w:trPr>
          <w:trHeight w:val="552"/>
        </w:trPr>
        <w:tc>
          <w:tcPr>
            <w:tcW w:w="5000" w:type="pct"/>
            <w:gridSpan w:val="6"/>
          </w:tcPr>
          <w:p w14:paraId="6F36858B" w14:textId="77777777" w:rsidR="00C82BCE" w:rsidRPr="009C4175" w:rsidRDefault="00C82BCE" w:rsidP="000A4854">
            <w:pPr>
              <w:jc w:val="center"/>
              <w:rPr>
                <w:b/>
              </w:rPr>
            </w:pPr>
            <w:r w:rsidRPr="009C4175">
              <w:rPr>
                <w:b/>
              </w:rPr>
              <w:t>PART – C (6 X 12 = 72 MARKS)</w:t>
            </w:r>
          </w:p>
          <w:p w14:paraId="19AE13F1" w14:textId="77777777" w:rsidR="00C82BCE" w:rsidRPr="009C4175" w:rsidRDefault="00C82BCE" w:rsidP="000A4854">
            <w:pPr>
              <w:jc w:val="center"/>
              <w:rPr>
                <w:b/>
              </w:rPr>
            </w:pPr>
            <w:r w:rsidRPr="009C4175">
              <w:rPr>
                <w:b/>
              </w:rPr>
              <w:t>(Answer any five Questions from Q. No. 17 to 23, Q. No. 24 is Compulsory)</w:t>
            </w:r>
          </w:p>
        </w:tc>
      </w:tr>
      <w:tr w:rsidR="00C82BCE" w:rsidRPr="009C4175" w14:paraId="54B91DC2" w14:textId="77777777" w:rsidTr="00F701C3">
        <w:trPr>
          <w:trHeight w:val="283"/>
        </w:trPr>
        <w:tc>
          <w:tcPr>
            <w:tcW w:w="272" w:type="pct"/>
          </w:tcPr>
          <w:p w14:paraId="19C80513" w14:textId="77777777" w:rsidR="00C82BCE" w:rsidRPr="009C4175" w:rsidRDefault="00C82BCE" w:rsidP="00270525">
            <w:pPr>
              <w:jc w:val="center"/>
            </w:pPr>
            <w:r w:rsidRPr="009C4175">
              <w:t>17.</w:t>
            </w:r>
          </w:p>
        </w:tc>
        <w:tc>
          <w:tcPr>
            <w:tcW w:w="189" w:type="pct"/>
          </w:tcPr>
          <w:p w14:paraId="297763D3" w14:textId="77777777" w:rsidR="00C82BCE" w:rsidRPr="009C4175" w:rsidRDefault="00C82BCE" w:rsidP="00270525">
            <w:pPr>
              <w:jc w:val="center"/>
            </w:pPr>
            <w:r w:rsidRPr="009C4175">
              <w:t>a.</w:t>
            </w:r>
          </w:p>
        </w:tc>
        <w:tc>
          <w:tcPr>
            <w:tcW w:w="3625" w:type="pct"/>
          </w:tcPr>
          <w:p w14:paraId="643D58C9" w14:textId="77777777" w:rsidR="00C82BCE" w:rsidRPr="009C4175" w:rsidRDefault="00C82BCE" w:rsidP="00270525">
            <w:r w:rsidRPr="00FF0350">
              <w:rPr>
                <w:color w:val="000000" w:themeColor="text1"/>
              </w:rPr>
              <w:t>Discuss briefly on the structure of water and ice</w:t>
            </w:r>
            <w:r>
              <w:rPr>
                <w:color w:val="000000" w:themeColor="text1"/>
              </w:rPr>
              <w:t>.</w:t>
            </w:r>
          </w:p>
        </w:tc>
        <w:tc>
          <w:tcPr>
            <w:tcW w:w="319" w:type="pct"/>
          </w:tcPr>
          <w:p w14:paraId="20840DA2" w14:textId="77777777" w:rsidR="00C82BCE" w:rsidRPr="009C4175" w:rsidRDefault="00C82BCE" w:rsidP="00270525">
            <w:pPr>
              <w:jc w:val="center"/>
            </w:pPr>
            <w:r w:rsidRPr="00FF0350">
              <w:rPr>
                <w:color w:val="000000" w:themeColor="text1"/>
              </w:rPr>
              <w:t>CO</w:t>
            </w:r>
            <w:r>
              <w:rPr>
                <w:color w:val="000000" w:themeColor="text1"/>
              </w:rPr>
              <w:t>1</w:t>
            </w:r>
          </w:p>
        </w:tc>
        <w:tc>
          <w:tcPr>
            <w:tcW w:w="256" w:type="pct"/>
          </w:tcPr>
          <w:p w14:paraId="050BC7F0" w14:textId="77777777" w:rsidR="00C82BCE" w:rsidRPr="009C4175" w:rsidRDefault="00C82BCE" w:rsidP="00270525">
            <w:pPr>
              <w:jc w:val="center"/>
            </w:pPr>
            <w:r w:rsidRPr="00FF0350">
              <w:rPr>
                <w:color w:val="000000" w:themeColor="text1"/>
              </w:rPr>
              <w:t>U</w:t>
            </w:r>
          </w:p>
        </w:tc>
        <w:tc>
          <w:tcPr>
            <w:tcW w:w="339" w:type="pct"/>
          </w:tcPr>
          <w:p w14:paraId="3001EBA0" w14:textId="77777777" w:rsidR="00C82BCE" w:rsidRPr="009C4175" w:rsidRDefault="00C82BCE" w:rsidP="00270525">
            <w:pPr>
              <w:jc w:val="center"/>
            </w:pPr>
            <w:r w:rsidRPr="00FF0350">
              <w:rPr>
                <w:color w:val="000000" w:themeColor="text1"/>
              </w:rPr>
              <w:t>6</w:t>
            </w:r>
          </w:p>
        </w:tc>
      </w:tr>
      <w:tr w:rsidR="00C82BCE" w:rsidRPr="009C4175" w14:paraId="040A4B4E" w14:textId="77777777" w:rsidTr="00F701C3">
        <w:trPr>
          <w:trHeight w:val="283"/>
        </w:trPr>
        <w:tc>
          <w:tcPr>
            <w:tcW w:w="272" w:type="pct"/>
          </w:tcPr>
          <w:p w14:paraId="5CB78400" w14:textId="77777777" w:rsidR="00C82BCE" w:rsidRPr="009C4175" w:rsidRDefault="00C82BCE" w:rsidP="00270525">
            <w:pPr>
              <w:jc w:val="center"/>
            </w:pPr>
          </w:p>
        </w:tc>
        <w:tc>
          <w:tcPr>
            <w:tcW w:w="189" w:type="pct"/>
          </w:tcPr>
          <w:p w14:paraId="074FDCC1" w14:textId="77777777" w:rsidR="00C82BCE" w:rsidRPr="009C4175" w:rsidRDefault="00C82BCE" w:rsidP="00270525">
            <w:pPr>
              <w:jc w:val="center"/>
            </w:pPr>
            <w:r w:rsidRPr="009C4175">
              <w:t>b.</w:t>
            </w:r>
          </w:p>
        </w:tc>
        <w:tc>
          <w:tcPr>
            <w:tcW w:w="3625" w:type="pct"/>
          </w:tcPr>
          <w:p w14:paraId="1DD4890B" w14:textId="77777777" w:rsidR="00C82BCE" w:rsidRPr="009C4175" w:rsidRDefault="00C82BCE" w:rsidP="00270525">
            <w:pPr>
              <w:rPr>
                <w:bCs/>
              </w:rPr>
            </w:pPr>
            <w:r w:rsidRPr="00FF0350">
              <w:rPr>
                <w:bCs/>
                <w:color w:val="000000" w:themeColor="text1"/>
              </w:rPr>
              <w:t>Relate the term -constitutional water to the observed changes in an isotherm</w:t>
            </w:r>
            <w:r>
              <w:rPr>
                <w:bCs/>
                <w:color w:val="000000" w:themeColor="text1"/>
              </w:rPr>
              <w:t>.</w:t>
            </w:r>
          </w:p>
        </w:tc>
        <w:tc>
          <w:tcPr>
            <w:tcW w:w="319" w:type="pct"/>
          </w:tcPr>
          <w:p w14:paraId="7D9A35EC" w14:textId="77777777" w:rsidR="00C82BCE" w:rsidRPr="009C4175" w:rsidRDefault="00C82BCE" w:rsidP="00270525">
            <w:pPr>
              <w:jc w:val="center"/>
            </w:pPr>
            <w:r w:rsidRPr="00FF0350">
              <w:rPr>
                <w:color w:val="000000" w:themeColor="text1"/>
              </w:rPr>
              <w:t>CO</w:t>
            </w:r>
            <w:r>
              <w:rPr>
                <w:color w:val="000000" w:themeColor="text1"/>
              </w:rPr>
              <w:t>1</w:t>
            </w:r>
          </w:p>
        </w:tc>
        <w:tc>
          <w:tcPr>
            <w:tcW w:w="256" w:type="pct"/>
          </w:tcPr>
          <w:p w14:paraId="20139127" w14:textId="77777777" w:rsidR="00C82BCE" w:rsidRPr="009C4175" w:rsidRDefault="00C82BCE" w:rsidP="00270525">
            <w:pPr>
              <w:jc w:val="center"/>
            </w:pPr>
            <w:r w:rsidRPr="00FF0350">
              <w:rPr>
                <w:color w:val="000000" w:themeColor="text1"/>
              </w:rPr>
              <w:t>A</w:t>
            </w:r>
          </w:p>
        </w:tc>
        <w:tc>
          <w:tcPr>
            <w:tcW w:w="339" w:type="pct"/>
          </w:tcPr>
          <w:p w14:paraId="29B446BB" w14:textId="77777777" w:rsidR="00C82BCE" w:rsidRPr="009C4175" w:rsidRDefault="00C82BCE" w:rsidP="00270525">
            <w:pPr>
              <w:jc w:val="center"/>
            </w:pPr>
            <w:r w:rsidRPr="00FF0350">
              <w:rPr>
                <w:color w:val="000000" w:themeColor="text1"/>
              </w:rPr>
              <w:t>6</w:t>
            </w:r>
          </w:p>
        </w:tc>
      </w:tr>
      <w:tr w:rsidR="00C82BCE" w:rsidRPr="009C4175" w14:paraId="2550321E" w14:textId="77777777" w:rsidTr="00F701C3">
        <w:trPr>
          <w:trHeight w:val="283"/>
        </w:trPr>
        <w:tc>
          <w:tcPr>
            <w:tcW w:w="272" w:type="pct"/>
          </w:tcPr>
          <w:p w14:paraId="19F79ADF" w14:textId="77777777" w:rsidR="00C82BCE" w:rsidRPr="009C4175" w:rsidRDefault="00C82BCE" w:rsidP="00270525">
            <w:pPr>
              <w:jc w:val="center"/>
            </w:pPr>
          </w:p>
        </w:tc>
        <w:tc>
          <w:tcPr>
            <w:tcW w:w="189" w:type="pct"/>
          </w:tcPr>
          <w:p w14:paraId="4AFD24F1" w14:textId="77777777" w:rsidR="00C82BCE" w:rsidRPr="009C4175" w:rsidRDefault="00C82BCE" w:rsidP="00270525">
            <w:pPr>
              <w:jc w:val="center"/>
            </w:pPr>
          </w:p>
        </w:tc>
        <w:tc>
          <w:tcPr>
            <w:tcW w:w="3625" w:type="pct"/>
          </w:tcPr>
          <w:p w14:paraId="6C7F19C6" w14:textId="77777777" w:rsidR="00C82BCE" w:rsidRPr="009C4175" w:rsidRDefault="00C82BCE" w:rsidP="00270525"/>
        </w:tc>
        <w:tc>
          <w:tcPr>
            <w:tcW w:w="319" w:type="pct"/>
          </w:tcPr>
          <w:p w14:paraId="630CB42B" w14:textId="77777777" w:rsidR="00C82BCE" w:rsidRPr="009C4175" w:rsidRDefault="00C82BCE" w:rsidP="00270525">
            <w:pPr>
              <w:jc w:val="center"/>
            </w:pPr>
          </w:p>
        </w:tc>
        <w:tc>
          <w:tcPr>
            <w:tcW w:w="256" w:type="pct"/>
          </w:tcPr>
          <w:p w14:paraId="7968BD8B" w14:textId="77777777" w:rsidR="00C82BCE" w:rsidRPr="009C4175" w:rsidRDefault="00C82BCE" w:rsidP="00270525">
            <w:pPr>
              <w:jc w:val="center"/>
            </w:pPr>
          </w:p>
        </w:tc>
        <w:tc>
          <w:tcPr>
            <w:tcW w:w="339" w:type="pct"/>
          </w:tcPr>
          <w:p w14:paraId="423C7B3A" w14:textId="77777777" w:rsidR="00C82BCE" w:rsidRPr="009C4175" w:rsidRDefault="00C82BCE" w:rsidP="00270525">
            <w:pPr>
              <w:jc w:val="center"/>
            </w:pPr>
          </w:p>
        </w:tc>
      </w:tr>
      <w:tr w:rsidR="00C82BCE" w:rsidRPr="009C4175" w14:paraId="72859497" w14:textId="77777777" w:rsidTr="00F701C3">
        <w:trPr>
          <w:trHeight w:val="283"/>
        </w:trPr>
        <w:tc>
          <w:tcPr>
            <w:tcW w:w="272" w:type="pct"/>
          </w:tcPr>
          <w:p w14:paraId="109F7EC5" w14:textId="77777777" w:rsidR="00C82BCE" w:rsidRPr="009C4175" w:rsidRDefault="00C82BCE" w:rsidP="00270525">
            <w:pPr>
              <w:jc w:val="center"/>
            </w:pPr>
            <w:r w:rsidRPr="009C4175">
              <w:t>18.</w:t>
            </w:r>
          </w:p>
        </w:tc>
        <w:tc>
          <w:tcPr>
            <w:tcW w:w="189" w:type="pct"/>
          </w:tcPr>
          <w:p w14:paraId="51CF052F" w14:textId="77777777" w:rsidR="00C82BCE" w:rsidRPr="009C4175" w:rsidRDefault="00C82BCE" w:rsidP="00270525">
            <w:pPr>
              <w:jc w:val="center"/>
            </w:pPr>
            <w:r w:rsidRPr="009C4175">
              <w:t>a.</w:t>
            </w:r>
          </w:p>
        </w:tc>
        <w:tc>
          <w:tcPr>
            <w:tcW w:w="3625" w:type="pct"/>
          </w:tcPr>
          <w:p w14:paraId="0E06D011" w14:textId="77777777" w:rsidR="00C82BCE" w:rsidRPr="009C4175" w:rsidRDefault="00C82BCE" w:rsidP="009E5776">
            <w:pPr>
              <w:jc w:val="both"/>
            </w:pPr>
            <w:r w:rsidRPr="00FF0350">
              <w:rPr>
                <w:color w:val="000000" w:themeColor="text1"/>
              </w:rPr>
              <w:t>Summarize the effects of a. electrostatic repulsion and b. steric hindrance towards stabilizing an emulsion</w:t>
            </w:r>
            <w:r>
              <w:rPr>
                <w:color w:val="000000" w:themeColor="text1"/>
              </w:rPr>
              <w:t>.</w:t>
            </w:r>
          </w:p>
        </w:tc>
        <w:tc>
          <w:tcPr>
            <w:tcW w:w="319" w:type="pct"/>
          </w:tcPr>
          <w:p w14:paraId="3668D68C" w14:textId="77777777" w:rsidR="00C82BCE" w:rsidRPr="009C4175" w:rsidRDefault="00C82BCE" w:rsidP="00270525">
            <w:pPr>
              <w:jc w:val="center"/>
            </w:pPr>
            <w:r w:rsidRPr="00FF0350">
              <w:rPr>
                <w:color w:val="000000" w:themeColor="text1"/>
              </w:rPr>
              <w:t>CO4</w:t>
            </w:r>
          </w:p>
        </w:tc>
        <w:tc>
          <w:tcPr>
            <w:tcW w:w="256" w:type="pct"/>
          </w:tcPr>
          <w:p w14:paraId="6EFB7F70" w14:textId="77777777" w:rsidR="00C82BCE" w:rsidRPr="009C4175" w:rsidRDefault="00C82BCE" w:rsidP="00270525">
            <w:pPr>
              <w:jc w:val="center"/>
            </w:pPr>
            <w:r w:rsidRPr="00FF0350">
              <w:rPr>
                <w:color w:val="000000" w:themeColor="text1"/>
              </w:rPr>
              <w:t>U</w:t>
            </w:r>
          </w:p>
        </w:tc>
        <w:tc>
          <w:tcPr>
            <w:tcW w:w="339" w:type="pct"/>
          </w:tcPr>
          <w:p w14:paraId="4154EFF0" w14:textId="77777777" w:rsidR="00C82BCE" w:rsidRPr="009C4175" w:rsidRDefault="00C82BCE" w:rsidP="00270525">
            <w:pPr>
              <w:jc w:val="center"/>
            </w:pPr>
            <w:r w:rsidRPr="00FF0350">
              <w:rPr>
                <w:color w:val="000000" w:themeColor="text1"/>
              </w:rPr>
              <w:t>6</w:t>
            </w:r>
          </w:p>
        </w:tc>
      </w:tr>
      <w:tr w:rsidR="00C82BCE" w:rsidRPr="009C4175" w14:paraId="3867A4D2" w14:textId="77777777" w:rsidTr="00F701C3">
        <w:trPr>
          <w:trHeight w:val="283"/>
        </w:trPr>
        <w:tc>
          <w:tcPr>
            <w:tcW w:w="272" w:type="pct"/>
          </w:tcPr>
          <w:p w14:paraId="09A24CDC" w14:textId="77777777" w:rsidR="00C82BCE" w:rsidRPr="009C4175" w:rsidRDefault="00C82BCE" w:rsidP="00270525">
            <w:pPr>
              <w:jc w:val="center"/>
            </w:pPr>
          </w:p>
        </w:tc>
        <w:tc>
          <w:tcPr>
            <w:tcW w:w="189" w:type="pct"/>
          </w:tcPr>
          <w:p w14:paraId="326B4BE5" w14:textId="77777777" w:rsidR="00C82BCE" w:rsidRPr="009C4175" w:rsidRDefault="00C82BCE" w:rsidP="00270525">
            <w:pPr>
              <w:jc w:val="center"/>
            </w:pPr>
            <w:r w:rsidRPr="009C4175">
              <w:t>b.</w:t>
            </w:r>
          </w:p>
        </w:tc>
        <w:tc>
          <w:tcPr>
            <w:tcW w:w="3625" w:type="pct"/>
          </w:tcPr>
          <w:p w14:paraId="594B5DF7" w14:textId="77777777" w:rsidR="00C82BCE" w:rsidRPr="009C4175" w:rsidRDefault="00C82BCE" w:rsidP="009E5776">
            <w:pPr>
              <w:jc w:val="both"/>
            </w:pPr>
            <w:r w:rsidRPr="00FF0350">
              <w:rPr>
                <w:color w:val="000000" w:themeColor="text1"/>
              </w:rPr>
              <w:t>Summarize the characteristic features of a. Ostwald ripening and b Creaming</w:t>
            </w:r>
            <w:r>
              <w:rPr>
                <w:color w:val="000000" w:themeColor="text1"/>
              </w:rPr>
              <w:t>.</w:t>
            </w:r>
          </w:p>
        </w:tc>
        <w:tc>
          <w:tcPr>
            <w:tcW w:w="319" w:type="pct"/>
          </w:tcPr>
          <w:p w14:paraId="3B60BB66" w14:textId="77777777" w:rsidR="00C82BCE" w:rsidRPr="009C4175" w:rsidRDefault="00C82BCE" w:rsidP="00270525">
            <w:pPr>
              <w:jc w:val="center"/>
            </w:pPr>
            <w:r w:rsidRPr="00FF0350">
              <w:rPr>
                <w:color w:val="000000" w:themeColor="text1"/>
              </w:rPr>
              <w:t>CO4</w:t>
            </w:r>
          </w:p>
        </w:tc>
        <w:tc>
          <w:tcPr>
            <w:tcW w:w="256" w:type="pct"/>
          </w:tcPr>
          <w:p w14:paraId="09021CC3" w14:textId="77777777" w:rsidR="00C82BCE" w:rsidRPr="009C4175" w:rsidRDefault="00C82BCE" w:rsidP="00270525">
            <w:pPr>
              <w:jc w:val="center"/>
            </w:pPr>
            <w:r w:rsidRPr="00FF0350">
              <w:rPr>
                <w:color w:val="000000" w:themeColor="text1"/>
              </w:rPr>
              <w:t>A</w:t>
            </w:r>
          </w:p>
        </w:tc>
        <w:tc>
          <w:tcPr>
            <w:tcW w:w="339" w:type="pct"/>
          </w:tcPr>
          <w:p w14:paraId="31161D1D" w14:textId="77777777" w:rsidR="00C82BCE" w:rsidRPr="009C4175" w:rsidRDefault="00C82BCE" w:rsidP="00270525">
            <w:pPr>
              <w:jc w:val="center"/>
            </w:pPr>
            <w:r w:rsidRPr="00FF0350">
              <w:rPr>
                <w:color w:val="000000" w:themeColor="text1"/>
              </w:rPr>
              <w:t>6</w:t>
            </w:r>
          </w:p>
        </w:tc>
      </w:tr>
      <w:tr w:rsidR="00C82BCE" w:rsidRPr="009C4175" w14:paraId="4BD6DA6D" w14:textId="77777777" w:rsidTr="00F701C3">
        <w:trPr>
          <w:trHeight w:val="283"/>
        </w:trPr>
        <w:tc>
          <w:tcPr>
            <w:tcW w:w="272" w:type="pct"/>
          </w:tcPr>
          <w:p w14:paraId="7B2AEA78" w14:textId="77777777" w:rsidR="00C82BCE" w:rsidRPr="009C4175" w:rsidRDefault="00C82BCE" w:rsidP="00270525">
            <w:pPr>
              <w:jc w:val="center"/>
            </w:pPr>
          </w:p>
        </w:tc>
        <w:tc>
          <w:tcPr>
            <w:tcW w:w="189" w:type="pct"/>
          </w:tcPr>
          <w:p w14:paraId="38720A29" w14:textId="77777777" w:rsidR="00C82BCE" w:rsidRPr="009C4175" w:rsidRDefault="00C82BCE" w:rsidP="00270525">
            <w:pPr>
              <w:jc w:val="center"/>
            </w:pPr>
          </w:p>
        </w:tc>
        <w:tc>
          <w:tcPr>
            <w:tcW w:w="3625" w:type="pct"/>
          </w:tcPr>
          <w:p w14:paraId="09FC9772" w14:textId="77777777" w:rsidR="00C82BCE" w:rsidRPr="009C4175" w:rsidRDefault="00C82BCE" w:rsidP="009E5776">
            <w:pPr>
              <w:jc w:val="both"/>
            </w:pPr>
          </w:p>
        </w:tc>
        <w:tc>
          <w:tcPr>
            <w:tcW w:w="319" w:type="pct"/>
          </w:tcPr>
          <w:p w14:paraId="3A4AAE01" w14:textId="77777777" w:rsidR="00C82BCE" w:rsidRPr="009C4175" w:rsidRDefault="00C82BCE" w:rsidP="00270525">
            <w:pPr>
              <w:jc w:val="center"/>
            </w:pPr>
          </w:p>
        </w:tc>
        <w:tc>
          <w:tcPr>
            <w:tcW w:w="256" w:type="pct"/>
          </w:tcPr>
          <w:p w14:paraId="5E02420A" w14:textId="77777777" w:rsidR="00C82BCE" w:rsidRPr="009C4175" w:rsidRDefault="00C82BCE" w:rsidP="00270525">
            <w:pPr>
              <w:jc w:val="center"/>
            </w:pPr>
          </w:p>
        </w:tc>
        <w:tc>
          <w:tcPr>
            <w:tcW w:w="339" w:type="pct"/>
          </w:tcPr>
          <w:p w14:paraId="17AC6622" w14:textId="77777777" w:rsidR="00C82BCE" w:rsidRPr="009C4175" w:rsidRDefault="00C82BCE" w:rsidP="00270525">
            <w:pPr>
              <w:jc w:val="center"/>
            </w:pPr>
          </w:p>
        </w:tc>
      </w:tr>
      <w:tr w:rsidR="00C82BCE" w:rsidRPr="009C4175" w14:paraId="1645DF2F" w14:textId="77777777" w:rsidTr="00F701C3">
        <w:trPr>
          <w:trHeight w:val="283"/>
        </w:trPr>
        <w:tc>
          <w:tcPr>
            <w:tcW w:w="272" w:type="pct"/>
          </w:tcPr>
          <w:p w14:paraId="0C866AA8" w14:textId="77777777" w:rsidR="00C82BCE" w:rsidRPr="009C4175" w:rsidRDefault="00C82BCE" w:rsidP="00270525">
            <w:pPr>
              <w:jc w:val="center"/>
            </w:pPr>
            <w:r w:rsidRPr="009C4175">
              <w:t>19.</w:t>
            </w:r>
          </w:p>
        </w:tc>
        <w:tc>
          <w:tcPr>
            <w:tcW w:w="189" w:type="pct"/>
          </w:tcPr>
          <w:p w14:paraId="1BB66774" w14:textId="77777777" w:rsidR="00C82BCE" w:rsidRPr="009C4175" w:rsidRDefault="00C82BCE" w:rsidP="00270525">
            <w:pPr>
              <w:jc w:val="center"/>
            </w:pPr>
            <w:r w:rsidRPr="009C4175">
              <w:t>a.</w:t>
            </w:r>
          </w:p>
        </w:tc>
        <w:tc>
          <w:tcPr>
            <w:tcW w:w="3625" w:type="pct"/>
          </w:tcPr>
          <w:p w14:paraId="3FAB9E5D" w14:textId="77777777" w:rsidR="00C82BCE" w:rsidRPr="009C4175" w:rsidRDefault="00C82BCE" w:rsidP="009E5776">
            <w:pPr>
              <w:jc w:val="both"/>
            </w:pPr>
            <w:r w:rsidRPr="00FF0350">
              <w:rPr>
                <w:color w:val="000000" w:themeColor="text1"/>
              </w:rPr>
              <w:t xml:space="preserve">Mr. XX analyses a </w:t>
            </w:r>
            <w:r>
              <w:rPr>
                <w:color w:val="000000" w:themeColor="text1"/>
              </w:rPr>
              <w:t>Jam</w:t>
            </w:r>
            <w:r w:rsidRPr="00FF0350">
              <w:rPr>
                <w:color w:val="000000" w:themeColor="text1"/>
              </w:rPr>
              <w:t xml:space="preserve"> sample and reports the following readings – Reading obtained for Reducing sugar – </w:t>
            </w:r>
            <w:r>
              <w:rPr>
                <w:color w:val="000000" w:themeColor="text1"/>
              </w:rPr>
              <w:t>20</w:t>
            </w:r>
            <w:r w:rsidRPr="00FF0350">
              <w:rPr>
                <w:color w:val="000000" w:themeColor="text1"/>
              </w:rPr>
              <w:t xml:space="preserve"> mL; Reading obtained for total sugars – </w:t>
            </w:r>
            <w:r>
              <w:rPr>
                <w:color w:val="000000" w:themeColor="text1"/>
              </w:rPr>
              <w:t>18</w:t>
            </w:r>
            <w:r w:rsidRPr="00FF0350">
              <w:rPr>
                <w:color w:val="000000" w:themeColor="text1"/>
              </w:rPr>
              <w:t xml:space="preserve"> mL; Reading obtained for standardization of Fehling’s solution – </w:t>
            </w:r>
            <w:r>
              <w:rPr>
                <w:color w:val="000000" w:themeColor="text1"/>
              </w:rPr>
              <w:t>18</w:t>
            </w:r>
            <w:r w:rsidRPr="00FF0350">
              <w:rPr>
                <w:color w:val="000000" w:themeColor="text1"/>
              </w:rPr>
              <w:t xml:space="preserve"> mL.  </w:t>
            </w:r>
            <w:r>
              <w:rPr>
                <w:color w:val="000000" w:themeColor="text1"/>
              </w:rPr>
              <w:t xml:space="preserve">Weight of the jam taken – 5 g. </w:t>
            </w:r>
            <w:r w:rsidRPr="00FF0350">
              <w:rPr>
                <w:color w:val="000000" w:themeColor="text1"/>
              </w:rPr>
              <w:t xml:space="preserve">Express the reducing sugar content, sucrose content and total sugar content of the jam sample and comment on the same. </w:t>
            </w:r>
          </w:p>
        </w:tc>
        <w:tc>
          <w:tcPr>
            <w:tcW w:w="319" w:type="pct"/>
          </w:tcPr>
          <w:p w14:paraId="35E72BBB" w14:textId="77777777" w:rsidR="00C82BCE" w:rsidRPr="009C4175" w:rsidRDefault="00C82BCE" w:rsidP="00270525">
            <w:pPr>
              <w:jc w:val="center"/>
            </w:pPr>
            <w:r w:rsidRPr="00FF0350">
              <w:rPr>
                <w:color w:val="000000" w:themeColor="text1"/>
              </w:rPr>
              <w:t>CO3</w:t>
            </w:r>
          </w:p>
        </w:tc>
        <w:tc>
          <w:tcPr>
            <w:tcW w:w="256" w:type="pct"/>
          </w:tcPr>
          <w:p w14:paraId="00856587" w14:textId="77777777" w:rsidR="00C82BCE" w:rsidRPr="009C4175" w:rsidRDefault="00C82BCE" w:rsidP="00270525">
            <w:pPr>
              <w:jc w:val="center"/>
            </w:pPr>
            <w:r w:rsidRPr="00FF0350">
              <w:rPr>
                <w:color w:val="000000" w:themeColor="text1"/>
              </w:rPr>
              <w:t>A</w:t>
            </w:r>
          </w:p>
        </w:tc>
        <w:tc>
          <w:tcPr>
            <w:tcW w:w="339" w:type="pct"/>
          </w:tcPr>
          <w:p w14:paraId="18948F30" w14:textId="77777777" w:rsidR="00C82BCE" w:rsidRPr="009C4175" w:rsidRDefault="00C82BCE" w:rsidP="00270525">
            <w:pPr>
              <w:jc w:val="center"/>
            </w:pPr>
            <w:r w:rsidRPr="00FF0350">
              <w:rPr>
                <w:color w:val="000000" w:themeColor="text1"/>
              </w:rPr>
              <w:t>12</w:t>
            </w:r>
          </w:p>
        </w:tc>
      </w:tr>
      <w:tr w:rsidR="00C82BCE" w:rsidRPr="009C4175" w14:paraId="29D3FEF4" w14:textId="77777777" w:rsidTr="00F701C3">
        <w:trPr>
          <w:trHeight w:val="283"/>
        </w:trPr>
        <w:tc>
          <w:tcPr>
            <w:tcW w:w="272" w:type="pct"/>
          </w:tcPr>
          <w:p w14:paraId="118FDCA4" w14:textId="77777777" w:rsidR="00C82BCE" w:rsidRPr="009C4175" w:rsidRDefault="00C82BCE" w:rsidP="00270525">
            <w:pPr>
              <w:jc w:val="center"/>
            </w:pPr>
          </w:p>
        </w:tc>
        <w:tc>
          <w:tcPr>
            <w:tcW w:w="189" w:type="pct"/>
          </w:tcPr>
          <w:p w14:paraId="57103124" w14:textId="77777777" w:rsidR="00C82BCE" w:rsidRPr="009C4175" w:rsidRDefault="00C82BCE" w:rsidP="00270525">
            <w:pPr>
              <w:jc w:val="center"/>
            </w:pPr>
          </w:p>
        </w:tc>
        <w:tc>
          <w:tcPr>
            <w:tcW w:w="3625" w:type="pct"/>
          </w:tcPr>
          <w:p w14:paraId="233A250F" w14:textId="77777777" w:rsidR="00C82BCE" w:rsidRPr="009C4175" w:rsidRDefault="00C82BCE" w:rsidP="00270525"/>
        </w:tc>
        <w:tc>
          <w:tcPr>
            <w:tcW w:w="319" w:type="pct"/>
          </w:tcPr>
          <w:p w14:paraId="08AC6CB2" w14:textId="77777777" w:rsidR="00C82BCE" w:rsidRPr="009C4175" w:rsidRDefault="00C82BCE" w:rsidP="00270525">
            <w:pPr>
              <w:jc w:val="center"/>
            </w:pPr>
          </w:p>
        </w:tc>
        <w:tc>
          <w:tcPr>
            <w:tcW w:w="256" w:type="pct"/>
          </w:tcPr>
          <w:p w14:paraId="59D29DA3" w14:textId="77777777" w:rsidR="00C82BCE" w:rsidRPr="009C4175" w:rsidRDefault="00C82BCE" w:rsidP="00270525">
            <w:pPr>
              <w:jc w:val="center"/>
            </w:pPr>
          </w:p>
        </w:tc>
        <w:tc>
          <w:tcPr>
            <w:tcW w:w="339" w:type="pct"/>
          </w:tcPr>
          <w:p w14:paraId="7FF66029" w14:textId="77777777" w:rsidR="00C82BCE" w:rsidRPr="009C4175" w:rsidRDefault="00C82BCE" w:rsidP="00270525">
            <w:pPr>
              <w:jc w:val="center"/>
            </w:pPr>
          </w:p>
        </w:tc>
      </w:tr>
      <w:tr w:rsidR="00C82BCE" w:rsidRPr="009C4175" w14:paraId="33798BDD" w14:textId="77777777" w:rsidTr="00F701C3">
        <w:trPr>
          <w:trHeight w:val="283"/>
        </w:trPr>
        <w:tc>
          <w:tcPr>
            <w:tcW w:w="272" w:type="pct"/>
          </w:tcPr>
          <w:p w14:paraId="44E8AC6F" w14:textId="77777777" w:rsidR="00C82BCE" w:rsidRPr="009C4175" w:rsidRDefault="00C82BCE" w:rsidP="00790CE7">
            <w:pPr>
              <w:jc w:val="center"/>
            </w:pPr>
            <w:r w:rsidRPr="009C4175">
              <w:lastRenderedPageBreak/>
              <w:t>20.</w:t>
            </w:r>
          </w:p>
        </w:tc>
        <w:tc>
          <w:tcPr>
            <w:tcW w:w="189" w:type="pct"/>
          </w:tcPr>
          <w:p w14:paraId="2D2BF757" w14:textId="77777777" w:rsidR="00C82BCE" w:rsidRPr="009C4175" w:rsidRDefault="00C82BCE" w:rsidP="00790CE7">
            <w:pPr>
              <w:jc w:val="center"/>
            </w:pPr>
            <w:r w:rsidRPr="009C4175">
              <w:t>a.</w:t>
            </w:r>
          </w:p>
        </w:tc>
        <w:tc>
          <w:tcPr>
            <w:tcW w:w="3625" w:type="pct"/>
          </w:tcPr>
          <w:p w14:paraId="0ABC965B" w14:textId="77777777" w:rsidR="00C82BCE" w:rsidRPr="009C4175" w:rsidRDefault="00C82BCE" w:rsidP="00790CE7">
            <w:r w:rsidRPr="00FF0350">
              <w:rPr>
                <w:color w:val="000000" w:themeColor="text1"/>
              </w:rPr>
              <w:t xml:space="preserve">Discuss in detail the method of manufacture of </w:t>
            </w:r>
            <w:r>
              <w:rPr>
                <w:color w:val="000000" w:themeColor="text1"/>
              </w:rPr>
              <w:t>HFCS</w:t>
            </w:r>
            <w:r w:rsidRPr="00FF0350">
              <w:rPr>
                <w:color w:val="000000" w:themeColor="text1"/>
              </w:rPr>
              <w:t>.</w:t>
            </w:r>
          </w:p>
        </w:tc>
        <w:tc>
          <w:tcPr>
            <w:tcW w:w="319" w:type="pct"/>
          </w:tcPr>
          <w:p w14:paraId="7FE0DB0D" w14:textId="77777777" w:rsidR="00C82BCE" w:rsidRPr="009C4175" w:rsidRDefault="00C82BCE" w:rsidP="00790CE7">
            <w:pPr>
              <w:jc w:val="center"/>
            </w:pPr>
            <w:r w:rsidRPr="00FF0350">
              <w:rPr>
                <w:color w:val="000000" w:themeColor="text1"/>
              </w:rPr>
              <w:t>CO2</w:t>
            </w:r>
          </w:p>
        </w:tc>
        <w:tc>
          <w:tcPr>
            <w:tcW w:w="256" w:type="pct"/>
          </w:tcPr>
          <w:p w14:paraId="70407230" w14:textId="77777777" w:rsidR="00C82BCE" w:rsidRPr="009C4175" w:rsidRDefault="00C82BCE" w:rsidP="00790CE7">
            <w:pPr>
              <w:jc w:val="center"/>
            </w:pPr>
            <w:r w:rsidRPr="00FF0350">
              <w:rPr>
                <w:color w:val="000000" w:themeColor="text1"/>
              </w:rPr>
              <w:t>U</w:t>
            </w:r>
          </w:p>
        </w:tc>
        <w:tc>
          <w:tcPr>
            <w:tcW w:w="339" w:type="pct"/>
          </w:tcPr>
          <w:p w14:paraId="73698E00" w14:textId="77777777" w:rsidR="00C82BCE" w:rsidRPr="009C4175" w:rsidRDefault="00C82BCE" w:rsidP="00790CE7">
            <w:pPr>
              <w:jc w:val="center"/>
            </w:pPr>
            <w:r w:rsidRPr="00FF0350">
              <w:rPr>
                <w:color w:val="000000" w:themeColor="text1"/>
              </w:rPr>
              <w:t>9</w:t>
            </w:r>
          </w:p>
        </w:tc>
      </w:tr>
      <w:tr w:rsidR="00C82BCE" w:rsidRPr="009C4175" w14:paraId="0AE51471" w14:textId="77777777" w:rsidTr="00F701C3">
        <w:trPr>
          <w:trHeight w:val="283"/>
        </w:trPr>
        <w:tc>
          <w:tcPr>
            <w:tcW w:w="272" w:type="pct"/>
          </w:tcPr>
          <w:p w14:paraId="58F76C7C" w14:textId="77777777" w:rsidR="00C82BCE" w:rsidRPr="009C4175" w:rsidRDefault="00C82BCE" w:rsidP="00790CE7">
            <w:pPr>
              <w:jc w:val="center"/>
            </w:pPr>
          </w:p>
        </w:tc>
        <w:tc>
          <w:tcPr>
            <w:tcW w:w="189" w:type="pct"/>
          </w:tcPr>
          <w:p w14:paraId="2709AAAA" w14:textId="77777777" w:rsidR="00C82BCE" w:rsidRPr="009C4175" w:rsidRDefault="00C82BCE" w:rsidP="00790CE7">
            <w:pPr>
              <w:jc w:val="center"/>
            </w:pPr>
            <w:r w:rsidRPr="009C4175">
              <w:t>b.</w:t>
            </w:r>
          </w:p>
        </w:tc>
        <w:tc>
          <w:tcPr>
            <w:tcW w:w="3625" w:type="pct"/>
          </w:tcPr>
          <w:p w14:paraId="38E4F887" w14:textId="77777777" w:rsidR="00C82BCE" w:rsidRPr="009C4175" w:rsidRDefault="00C82BCE" w:rsidP="00790CE7">
            <w:pPr>
              <w:rPr>
                <w:bCs/>
              </w:rPr>
            </w:pPr>
            <w:r>
              <w:rPr>
                <w:bCs/>
                <w:color w:val="000000" w:themeColor="text1"/>
              </w:rPr>
              <w:t>Summarize the changes that take place during bread baking.</w:t>
            </w:r>
          </w:p>
        </w:tc>
        <w:tc>
          <w:tcPr>
            <w:tcW w:w="319" w:type="pct"/>
          </w:tcPr>
          <w:p w14:paraId="431F126F" w14:textId="77777777" w:rsidR="00C82BCE" w:rsidRPr="009C4175" w:rsidRDefault="00C82BCE" w:rsidP="00790CE7">
            <w:pPr>
              <w:jc w:val="center"/>
            </w:pPr>
            <w:r w:rsidRPr="00FF0350">
              <w:rPr>
                <w:color w:val="000000" w:themeColor="text1"/>
              </w:rPr>
              <w:t>CO</w:t>
            </w:r>
            <w:r>
              <w:rPr>
                <w:color w:val="000000" w:themeColor="text1"/>
              </w:rPr>
              <w:t>2</w:t>
            </w:r>
          </w:p>
        </w:tc>
        <w:tc>
          <w:tcPr>
            <w:tcW w:w="256" w:type="pct"/>
          </w:tcPr>
          <w:p w14:paraId="1A12F96E" w14:textId="77777777" w:rsidR="00C82BCE" w:rsidRPr="009C4175" w:rsidRDefault="00C82BCE" w:rsidP="00790CE7">
            <w:pPr>
              <w:jc w:val="center"/>
            </w:pPr>
            <w:r w:rsidRPr="00FF0350">
              <w:rPr>
                <w:color w:val="000000" w:themeColor="text1"/>
              </w:rPr>
              <w:t>A</w:t>
            </w:r>
          </w:p>
        </w:tc>
        <w:tc>
          <w:tcPr>
            <w:tcW w:w="339" w:type="pct"/>
          </w:tcPr>
          <w:p w14:paraId="64F7A0EA" w14:textId="77777777" w:rsidR="00C82BCE" w:rsidRPr="009C4175" w:rsidRDefault="00C82BCE" w:rsidP="00790CE7">
            <w:pPr>
              <w:jc w:val="center"/>
            </w:pPr>
            <w:r w:rsidRPr="00FF0350">
              <w:rPr>
                <w:color w:val="000000" w:themeColor="text1"/>
              </w:rPr>
              <w:t>3</w:t>
            </w:r>
          </w:p>
        </w:tc>
      </w:tr>
      <w:tr w:rsidR="00C82BCE" w:rsidRPr="009C4175" w14:paraId="22697E5E" w14:textId="77777777" w:rsidTr="00F701C3">
        <w:trPr>
          <w:trHeight w:val="283"/>
        </w:trPr>
        <w:tc>
          <w:tcPr>
            <w:tcW w:w="272" w:type="pct"/>
          </w:tcPr>
          <w:p w14:paraId="114DE7F4" w14:textId="77777777" w:rsidR="00C82BCE" w:rsidRPr="009C4175" w:rsidRDefault="00C82BCE" w:rsidP="00790CE7">
            <w:pPr>
              <w:jc w:val="center"/>
            </w:pPr>
          </w:p>
        </w:tc>
        <w:tc>
          <w:tcPr>
            <w:tcW w:w="189" w:type="pct"/>
          </w:tcPr>
          <w:p w14:paraId="74C83841" w14:textId="77777777" w:rsidR="00C82BCE" w:rsidRPr="009C4175" w:rsidRDefault="00C82BCE" w:rsidP="00790CE7">
            <w:pPr>
              <w:jc w:val="center"/>
            </w:pPr>
          </w:p>
        </w:tc>
        <w:tc>
          <w:tcPr>
            <w:tcW w:w="3625" w:type="pct"/>
          </w:tcPr>
          <w:p w14:paraId="402313CB" w14:textId="77777777" w:rsidR="00C82BCE" w:rsidRPr="009C4175" w:rsidRDefault="00C82BCE" w:rsidP="00790CE7"/>
        </w:tc>
        <w:tc>
          <w:tcPr>
            <w:tcW w:w="319" w:type="pct"/>
          </w:tcPr>
          <w:p w14:paraId="1CBB2818" w14:textId="77777777" w:rsidR="00C82BCE" w:rsidRPr="009C4175" w:rsidRDefault="00C82BCE" w:rsidP="00790CE7">
            <w:pPr>
              <w:jc w:val="center"/>
            </w:pPr>
          </w:p>
        </w:tc>
        <w:tc>
          <w:tcPr>
            <w:tcW w:w="256" w:type="pct"/>
          </w:tcPr>
          <w:p w14:paraId="52FDCFEC" w14:textId="77777777" w:rsidR="00C82BCE" w:rsidRPr="009C4175" w:rsidRDefault="00C82BCE" w:rsidP="00790CE7">
            <w:pPr>
              <w:jc w:val="center"/>
            </w:pPr>
          </w:p>
        </w:tc>
        <w:tc>
          <w:tcPr>
            <w:tcW w:w="339" w:type="pct"/>
          </w:tcPr>
          <w:p w14:paraId="6E1E7B34" w14:textId="77777777" w:rsidR="00C82BCE" w:rsidRPr="009C4175" w:rsidRDefault="00C82BCE" w:rsidP="00790CE7">
            <w:pPr>
              <w:jc w:val="center"/>
            </w:pPr>
          </w:p>
        </w:tc>
      </w:tr>
      <w:tr w:rsidR="00C82BCE" w:rsidRPr="009C4175" w14:paraId="53C219FE" w14:textId="77777777" w:rsidTr="00F701C3">
        <w:trPr>
          <w:trHeight w:val="283"/>
        </w:trPr>
        <w:tc>
          <w:tcPr>
            <w:tcW w:w="272" w:type="pct"/>
          </w:tcPr>
          <w:p w14:paraId="44219505" w14:textId="77777777" w:rsidR="00C82BCE" w:rsidRPr="009C4175" w:rsidRDefault="00C82BCE" w:rsidP="00AD70D0">
            <w:pPr>
              <w:jc w:val="center"/>
            </w:pPr>
            <w:r w:rsidRPr="009C4175">
              <w:t>21.</w:t>
            </w:r>
          </w:p>
        </w:tc>
        <w:tc>
          <w:tcPr>
            <w:tcW w:w="189" w:type="pct"/>
          </w:tcPr>
          <w:p w14:paraId="575EB57C" w14:textId="77777777" w:rsidR="00C82BCE" w:rsidRPr="009C4175" w:rsidRDefault="00C82BCE" w:rsidP="00AD70D0">
            <w:pPr>
              <w:jc w:val="center"/>
            </w:pPr>
          </w:p>
        </w:tc>
        <w:tc>
          <w:tcPr>
            <w:tcW w:w="3625" w:type="pct"/>
          </w:tcPr>
          <w:p w14:paraId="676539A0" w14:textId="77777777" w:rsidR="00C82BCE" w:rsidRPr="009C4175" w:rsidRDefault="00C82BCE" w:rsidP="00AD70D0">
            <w:r>
              <w:t xml:space="preserve">Describe the phenomenon that happens and give reasons for – a. Curdling of milk on addition of lemon juice b. Softening of potato on boiling </w:t>
            </w:r>
          </w:p>
        </w:tc>
        <w:tc>
          <w:tcPr>
            <w:tcW w:w="319" w:type="pct"/>
          </w:tcPr>
          <w:p w14:paraId="31609853" w14:textId="77777777" w:rsidR="00C82BCE" w:rsidRPr="009C4175" w:rsidRDefault="00C82BCE" w:rsidP="00AD70D0">
            <w:pPr>
              <w:jc w:val="center"/>
            </w:pPr>
            <w:r w:rsidRPr="009C4175">
              <w:t>CO5</w:t>
            </w:r>
          </w:p>
        </w:tc>
        <w:tc>
          <w:tcPr>
            <w:tcW w:w="256" w:type="pct"/>
          </w:tcPr>
          <w:p w14:paraId="61C082E4" w14:textId="77777777" w:rsidR="00C82BCE" w:rsidRPr="009C4175" w:rsidRDefault="00C82BCE" w:rsidP="00AD70D0">
            <w:pPr>
              <w:jc w:val="center"/>
            </w:pPr>
            <w:r>
              <w:t>An</w:t>
            </w:r>
          </w:p>
        </w:tc>
        <w:tc>
          <w:tcPr>
            <w:tcW w:w="339" w:type="pct"/>
          </w:tcPr>
          <w:p w14:paraId="316A3D65" w14:textId="77777777" w:rsidR="00C82BCE" w:rsidRPr="009C4175" w:rsidRDefault="00C82BCE" w:rsidP="00AD70D0">
            <w:pPr>
              <w:jc w:val="center"/>
            </w:pPr>
            <w:r>
              <w:t xml:space="preserve">2x6 = </w:t>
            </w:r>
            <w:r w:rsidRPr="009C4175">
              <w:t>12</w:t>
            </w:r>
          </w:p>
        </w:tc>
      </w:tr>
      <w:tr w:rsidR="00C82BCE" w:rsidRPr="009C4175" w14:paraId="754A9D4B" w14:textId="77777777" w:rsidTr="00F701C3">
        <w:trPr>
          <w:trHeight w:val="283"/>
        </w:trPr>
        <w:tc>
          <w:tcPr>
            <w:tcW w:w="272" w:type="pct"/>
          </w:tcPr>
          <w:p w14:paraId="586BF7FE" w14:textId="77777777" w:rsidR="00C82BCE" w:rsidRPr="009C4175" w:rsidRDefault="00C82BCE" w:rsidP="00AD70D0">
            <w:pPr>
              <w:jc w:val="center"/>
            </w:pPr>
            <w:r w:rsidRPr="009C4175">
              <w:t>22.</w:t>
            </w:r>
          </w:p>
        </w:tc>
        <w:tc>
          <w:tcPr>
            <w:tcW w:w="189" w:type="pct"/>
          </w:tcPr>
          <w:p w14:paraId="4115B97E" w14:textId="77777777" w:rsidR="00C82BCE" w:rsidRPr="009C4175" w:rsidRDefault="00C82BCE" w:rsidP="00AD70D0">
            <w:pPr>
              <w:jc w:val="center"/>
            </w:pPr>
          </w:p>
        </w:tc>
        <w:tc>
          <w:tcPr>
            <w:tcW w:w="3625" w:type="pct"/>
          </w:tcPr>
          <w:p w14:paraId="7979F807" w14:textId="77777777" w:rsidR="00C82BCE" w:rsidRPr="009C4175" w:rsidRDefault="00C82BCE" w:rsidP="009E5776">
            <w:pPr>
              <w:jc w:val="both"/>
            </w:pPr>
            <w:r w:rsidRPr="00FF0350">
              <w:rPr>
                <w:bCs/>
                <w:color w:val="000000" w:themeColor="text1"/>
              </w:rPr>
              <w:t xml:space="preserve">YY performs the experiment for Iodine value determination and comes up with the following value – Blank value – </w:t>
            </w:r>
            <w:r>
              <w:rPr>
                <w:bCs/>
                <w:color w:val="000000" w:themeColor="text1"/>
              </w:rPr>
              <w:t>76</w:t>
            </w:r>
            <w:r w:rsidRPr="00FF0350">
              <w:rPr>
                <w:bCs/>
                <w:color w:val="000000" w:themeColor="text1"/>
              </w:rPr>
              <w:t xml:space="preserve"> ml, Value of the sample – </w:t>
            </w:r>
            <w:r>
              <w:rPr>
                <w:bCs/>
                <w:color w:val="000000" w:themeColor="text1"/>
              </w:rPr>
              <w:t>68</w:t>
            </w:r>
            <w:r w:rsidRPr="00FF0350">
              <w:rPr>
                <w:bCs/>
                <w:color w:val="000000" w:themeColor="text1"/>
              </w:rPr>
              <w:t xml:space="preserve"> mL. Weight of the sample taken – 1.2 g. If 0.098 N thiosulphate is used for the experiment, determine the Iodine value. Also briefly outline the procedure and make a suitable observation table. Comment on the nature of sample given.</w:t>
            </w:r>
          </w:p>
        </w:tc>
        <w:tc>
          <w:tcPr>
            <w:tcW w:w="319" w:type="pct"/>
          </w:tcPr>
          <w:p w14:paraId="572D1BE7" w14:textId="77777777" w:rsidR="00C82BCE" w:rsidRPr="009C4175" w:rsidRDefault="00C82BCE" w:rsidP="00AD70D0">
            <w:pPr>
              <w:jc w:val="center"/>
            </w:pPr>
            <w:r w:rsidRPr="00FF0350">
              <w:rPr>
                <w:color w:val="000000" w:themeColor="text1"/>
              </w:rPr>
              <w:t>CO2</w:t>
            </w:r>
          </w:p>
        </w:tc>
        <w:tc>
          <w:tcPr>
            <w:tcW w:w="256" w:type="pct"/>
          </w:tcPr>
          <w:p w14:paraId="78945464" w14:textId="77777777" w:rsidR="00C82BCE" w:rsidRPr="009C4175" w:rsidRDefault="00C82BCE" w:rsidP="00AD70D0">
            <w:pPr>
              <w:jc w:val="center"/>
            </w:pPr>
            <w:r w:rsidRPr="00FF0350">
              <w:rPr>
                <w:color w:val="000000" w:themeColor="text1"/>
              </w:rPr>
              <w:t>An</w:t>
            </w:r>
          </w:p>
        </w:tc>
        <w:tc>
          <w:tcPr>
            <w:tcW w:w="339" w:type="pct"/>
          </w:tcPr>
          <w:p w14:paraId="6D767A9C" w14:textId="77777777" w:rsidR="00C82BCE" w:rsidRPr="009C4175" w:rsidRDefault="00C82BCE" w:rsidP="00AD70D0">
            <w:pPr>
              <w:jc w:val="center"/>
            </w:pPr>
            <w:r>
              <w:rPr>
                <w:color w:val="000000" w:themeColor="text1"/>
              </w:rPr>
              <w:t>12</w:t>
            </w:r>
          </w:p>
        </w:tc>
      </w:tr>
      <w:tr w:rsidR="00C82BCE" w:rsidRPr="009C4175" w14:paraId="281C72FD" w14:textId="77777777" w:rsidTr="00F701C3">
        <w:trPr>
          <w:trHeight w:val="283"/>
        </w:trPr>
        <w:tc>
          <w:tcPr>
            <w:tcW w:w="272" w:type="pct"/>
          </w:tcPr>
          <w:p w14:paraId="4A81325E" w14:textId="77777777" w:rsidR="00C82BCE" w:rsidRPr="009C4175" w:rsidRDefault="00C82BCE" w:rsidP="00AD70D0">
            <w:pPr>
              <w:jc w:val="center"/>
            </w:pPr>
          </w:p>
        </w:tc>
        <w:tc>
          <w:tcPr>
            <w:tcW w:w="189" w:type="pct"/>
          </w:tcPr>
          <w:p w14:paraId="59761E2F" w14:textId="77777777" w:rsidR="00C82BCE" w:rsidRPr="009C4175" w:rsidRDefault="00C82BCE" w:rsidP="00AD70D0">
            <w:pPr>
              <w:jc w:val="center"/>
            </w:pPr>
          </w:p>
        </w:tc>
        <w:tc>
          <w:tcPr>
            <w:tcW w:w="3625" w:type="pct"/>
          </w:tcPr>
          <w:p w14:paraId="2370C958" w14:textId="77777777" w:rsidR="00C82BCE" w:rsidRPr="009C4175" w:rsidRDefault="00C82BCE" w:rsidP="00AD70D0"/>
        </w:tc>
        <w:tc>
          <w:tcPr>
            <w:tcW w:w="319" w:type="pct"/>
          </w:tcPr>
          <w:p w14:paraId="38E8E765" w14:textId="77777777" w:rsidR="00C82BCE" w:rsidRPr="009C4175" w:rsidRDefault="00C82BCE" w:rsidP="00AD70D0">
            <w:pPr>
              <w:jc w:val="center"/>
            </w:pPr>
          </w:p>
        </w:tc>
        <w:tc>
          <w:tcPr>
            <w:tcW w:w="256" w:type="pct"/>
          </w:tcPr>
          <w:p w14:paraId="5A01F0E5" w14:textId="77777777" w:rsidR="00C82BCE" w:rsidRPr="009C4175" w:rsidRDefault="00C82BCE" w:rsidP="00AD70D0">
            <w:pPr>
              <w:jc w:val="center"/>
            </w:pPr>
          </w:p>
        </w:tc>
        <w:tc>
          <w:tcPr>
            <w:tcW w:w="339" w:type="pct"/>
          </w:tcPr>
          <w:p w14:paraId="17836DEA" w14:textId="77777777" w:rsidR="00C82BCE" w:rsidRPr="009C4175" w:rsidRDefault="00C82BCE" w:rsidP="00AD70D0">
            <w:pPr>
              <w:jc w:val="center"/>
            </w:pPr>
          </w:p>
        </w:tc>
      </w:tr>
      <w:tr w:rsidR="00C82BCE" w:rsidRPr="009C4175" w14:paraId="575B06B4" w14:textId="77777777" w:rsidTr="00F701C3">
        <w:trPr>
          <w:trHeight w:val="283"/>
        </w:trPr>
        <w:tc>
          <w:tcPr>
            <w:tcW w:w="272" w:type="pct"/>
          </w:tcPr>
          <w:p w14:paraId="66742A9A" w14:textId="77777777" w:rsidR="00C82BCE" w:rsidRPr="009C4175" w:rsidRDefault="00C82BCE" w:rsidP="00264D0A">
            <w:pPr>
              <w:jc w:val="center"/>
            </w:pPr>
            <w:r w:rsidRPr="009C4175">
              <w:t>23.</w:t>
            </w:r>
          </w:p>
        </w:tc>
        <w:tc>
          <w:tcPr>
            <w:tcW w:w="189" w:type="pct"/>
          </w:tcPr>
          <w:p w14:paraId="119335DB" w14:textId="77777777" w:rsidR="00C82BCE" w:rsidRPr="009C4175" w:rsidRDefault="00C82BCE" w:rsidP="00264D0A">
            <w:pPr>
              <w:jc w:val="center"/>
            </w:pPr>
          </w:p>
        </w:tc>
        <w:tc>
          <w:tcPr>
            <w:tcW w:w="3625" w:type="pct"/>
            <w:vAlign w:val="bottom"/>
          </w:tcPr>
          <w:p w14:paraId="5785D937" w14:textId="77777777" w:rsidR="00C82BCE" w:rsidRPr="00FF0350" w:rsidRDefault="00C82BCE" w:rsidP="00264D0A">
            <w:pPr>
              <w:contextualSpacing/>
              <w:jc w:val="both"/>
              <w:rPr>
                <w:color w:val="000000" w:themeColor="text1"/>
              </w:rPr>
            </w:pPr>
            <w:r w:rsidRPr="00FF0350">
              <w:rPr>
                <w:color w:val="000000" w:themeColor="text1"/>
              </w:rPr>
              <w:t>Explain the reasons for the addition of –</w:t>
            </w:r>
          </w:p>
          <w:p w14:paraId="44EAF7D5" w14:textId="77777777" w:rsidR="00C82BCE" w:rsidRPr="00FF0350" w:rsidRDefault="00C82BCE" w:rsidP="00C82BCE">
            <w:pPr>
              <w:pStyle w:val="ListParagraph"/>
              <w:numPr>
                <w:ilvl w:val="0"/>
                <w:numId w:val="9"/>
              </w:numPr>
              <w:jc w:val="both"/>
              <w:rPr>
                <w:color w:val="000000" w:themeColor="text1"/>
              </w:rPr>
            </w:pPr>
            <w:r w:rsidRPr="00FF0350">
              <w:rPr>
                <w:color w:val="000000" w:themeColor="text1"/>
              </w:rPr>
              <w:t xml:space="preserve">Glucose isomerase to </w:t>
            </w:r>
            <w:r>
              <w:rPr>
                <w:color w:val="000000" w:themeColor="text1"/>
              </w:rPr>
              <w:t xml:space="preserve">glucose </w:t>
            </w:r>
            <w:r w:rsidRPr="00FF0350">
              <w:rPr>
                <w:color w:val="000000" w:themeColor="text1"/>
              </w:rPr>
              <w:t>syrup</w:t>
            </w:r>
          </w:p>
          <w:p w14:paraId="053292F4" w14:textId="77777777" w:rsidR="00C82BCE" w:rsidRPr="00264D0A" w:rsidRDefault="00C82BCE" w:rsidP="00C82BCE">
            <w:pPr>
              <w:pStyle w:val="ListParagraph"/>
              <w:numPr>
                <w:ilvl w:val="0"/>
                <w:numId w:val="9"/>
              </w:numPr>
              <w:jc w:val="both"/>
            </w:pPr>
            <w:r>
              <w:rPr>
                <w:color w:val="000000" w:themeColor="text1"/>
              </w:rPr>
              <w:t>Cellulases</w:t>
            </w:r>
            <w:r w:rsidRPr="00FF0350">
              <w:rPr>
                <w:color w:val="000000" w:themeColor="text1"/>
              </w:rPr>
              <w:t xml:space="preserve"> to </w:t>
            </w:r>
            <w:r>
              <w:rPr>
                <w:color w:val="000000" w:themeColor="text1"/>
              </w:rPr>
              <w:t>high fibre</w:t>
            </w:r>
            <w:r w:rsidRPr="00FF0350">
              <w:rPr>
                <w:color w:val="000000" w:themeColor="text1"/>
              </w:rPr>
              <w:t xml:space="preserve"> bread</w:t>
            </w:r>
          </w:p>
          <w:p w14:paraId="003C55B0" w14:textId="77777777" w:rsidR="00C82BCE" w:rsidRPr="009C4175" w:rsidRDefault="00C82BCE" w:rsidP="00C82BCE">
            <w:pPr>
              <w:pStyle w:val="ListParagraph"/>
              <w:numPr>
                <w:ilvl w:val="0"/>
                <w:numId w:val="9"/>
              </w:numPr>
              <w:jc w:val="both"/>
            </w:pPr>
            <w:r>
              <w:rPr>
                <w:color w:val="000000" w:themeColor="text1"/>
              </w:rPr>
              <w:t>Proteases</w:t>
            </w:r>
            <w:r w:rsidRPr="00FF0350">
              <w:rPr>
                <w:color w:val="000000" w:themeColor="text1"/>
              </w:rPr>
              <w:t xml:space="preserve"> to </w:t>
            </w:r>
            <w:r>
              <w:rPr>
                <w:color w:val="000000" w:themeColor="text1"/>
              </w:rPr>
              <w:t>beer</w:t>
            </w:r>
            <w:r w:rsidRPr="00FF0350">
              <w:rPr>
                <w:color w:val="000000" w:themeColor="text1"/>
              </w:rPr>
              <w:t>.</w:t>
            </w:r>
          </w:p>
        </w:tc>
        <w:tc>
          <w:tcPr>
            <w:tcW w:w="319" w:type="pct"/>
          </w:tcPr>
          <w:p w14:paraId="25AFF983" w14:textId="77777777" w:rsidR="00C82BCE" w:rsidRPr="009C4175" w:rsidRDefault="00C82BCE" w:rsidP="00264D0A">
            <w:pPr>
              <w:jc w:val="center"/>
            </w:pPr>
            <w:r w:rsidRPr="00FF0350">
              <w:rPr>
                <w:color w:val="000000" w:themeColor="text1"/>
              </w:rPr>
              <w:t>CO6</w:t>
            </w:r>
          </w:p>
        </w:tc>
        <w:tc>
          <w:tcPr>
            <w:tcW w:w="256" w:type="pct"/>
          </w:tcPr>
          <w:p w14:paraId="6B03CF62" w14:textId="77777777" w:rsidR="00C82BCE" w:rsidRPr="009C4175" w:rsidRDefault="00C82BCE" w:rsidP="00264D0A">
            <w:pPr>
              <w:jc w:val="center"/>
            </w:pPr>
            <w:r w:rsidRPr="00FF0350">
              <w:rPr>
                <w:color w:val="000000" w:themeColor="text1"/>
              </w:rPr>
              <w:t>A</w:t>
            </w:r>
          </w:p>
        </w:tc>
        <w:tc>
          <w:tcPr>
            <w:tcW w:w="339" w:type="pct"/>
          </w:tcPr>
          <w:p w14:paraId="0C37E50E" w14:textId="77777777" w:rsidR="00C82BCE" w:rsidRPr="009C4175" w:rsidRDefault="00C82BCE" w:rsidP="00264D0A">
            <w:pPr>
              <w:jc w:val="center"/>
            </w:pPr>
            <w:r>
              <w:rPr>
                <w:color w:val="000000" w:themeColor="text1"/>
              </w:rPr>
              <w:t>3x4</w:t>
            </w:r>
            <w:r w:rsidRPr="00FF0350">
              <w:rPr>
                <w:color w:val="000000" w:themeColor="text1"/>
              </w:rPr>
              <w:t>= 12</w:t>
            </w:r>
          </w:p>
        </w:tc>
      </w:tr>
      <w:tr w:rsidR="00C82BCE" w:rsidRPr="009C4175" w14:paraId="25776999" w14:textId="77777777" w:rsidTr="00F94208">
        <w:trPr>
          <w:trHeight w:val="550"/>
        </w:trPr>
        <w:tc>
          <w:tcPr>
            <w:tcW w:w="5000" w:type="pct"/>
            <w:gridSpan w:val="6"/>
            <w:vAlign w:val="center"/>
          </w:tcPr>
          <w:p w14:paraId="5A1CFF35" w14:textId="77777777" w:rsidR="00C82BCE" w:rsidRPr="009C4175" w:rsidRDefault="00C82BCE" w:rsidP="00264D0A">
            <w:pPr>
              <w:jc w:val="center"/>
              <w:rPr>
                <w:b/>
                <w:bCs/>
              </w:rPr>
            </w:pPr>
            <w:r w:rsidRPr="009C4175">
              <w:rPr>
                <w:b/>
                <w:bCs/>
              </w:rPr>
              <w:t>COMPULSORY QUESTION</w:t>
            </w:r>
          </w:p>
        </w:tc>
      </w:tr>
      <w:tr w:rsidR="00C82BCE" w:rsidRPr="009C4175" w14:paraId="39670B3C" w14:textId="77777777" w:rsidTr="00190FF5">
        <w:trPr>
          <w:trHeight w:val="283"/>
        </w:trPr>
        <w:tc>
          <w:tcPr>
            <w:tcW w:w="272" w:type="pct"/>
          </w:tcPr>
          <w:p w14:paraId="711AE826" w14:textId="77777777" w:rsidR="00C82BCE" w:rsidRPr="009C4175" w:rsidRDefault="00C82BCE" w:rsidP="00FF3C25">
            <w:pPr>
              <w:jc w:val="center"/>
            </w:pPr>
            <w:r w:rsidRPr="009C4175">
              <w:t>24.</w:t>
            </w:r>
          </w:p>
        </w:tc>
        <w:tc>
          <w:tcPr>
            <w:tcW w:w="189" w:type="pct"/>
          </w:tcPr>
          <w:p w14:paraId="3048E447" w14:textId="77777777" w:rsidR="00C82BCE" w:rsidRPr="009C4175" w:rsidRDefault="00C82BCE" w:rsidP="00FF3C25">
            <w:pPr>
              <w:jc w:val="center"/>
            </w:pPr>
          </w:p>
        </w:tc>
        <w:tc>
          <w:tcPr>
            <w:tcW w:w="3625" w:type="pct"/>
            <w:vAlign w:val="bottom"/>
          </w:tcPr>
          <w:p w14:paraId="776A55FA" w14:textId="77777777" w:rsidR="00C82BCE" w:rsidRPr="00FF0350" w:rsidRDefault="00C82BCE" w:rsidP="00FF3C25">
            <w:pPr>
              <w:contextualSpacing/>
              <w:jc w:val="both"/>
              <w:rPr>
                <w:color w:val="000000" w:themeColor="text1"/>
              </w:rPr>
            </w:pPr>
            <w:r w:rsidRPr="00FF0350">
              <w:rPr>
                <w:color w:val="000000" w:themeColor="text1"/>
              </w:rPr>
              <w:t>Give reasons for the following –</w:t>
            </w:r>
          </w:p>
          <w:p w14:paraId="45713E06" w14:textId="77777777" w:rsidR="00C82BCE" w:rsidRPr="00FF0350" w:rsidRDefault="00C82BCE" w:rsidP="00C82BCE">
            <w:pPr>
              <w:pStyle w:val="ListParagraph"/>
              <w:numPr>
                <w:ilvl w:val="0"/>
                <w:numId w:val="10"/>
              </w:numPr>
              <w:ind w:left="769" w:hanging="409"/>
              <w:jc w:val="both"/>
              <w:rPr>
                <w:color w:val="000000" w:themeColor="text1"/>
              </w:rPr>
            </w:pPr>
            <w:r w:rsidRPr="00FF0350">
              <w:rPr>
                <w:color w:val="000000" w:themeColor="text1"/>
              </w:rPr>
              <w:t xml:space="preserve">Anthocyanins </w:t>
            </w:r>
            <w:r>
              <w:rPr>
                <w:color w:val="000000" w:themeColor="text1"/>
              </w:rPr>
              <w:t>b</w:t>
            </w:r>
            <w:r w:rsidRPr="00FF0350">
              <w:rPr>
                <w:color w:val="000000" w:themeColor="text1"/>
              </w:rPr>
              <w:t>leach under acidic conditions.</w:t>
            </w:r>
          </w:p>
          <w:p w14:paraId="24653CBB" w14:textId="77777777" w:rsidR="00C82BCE" w:rsidRPr="00FF0350" w:rsidRDefault="00C82BCE" w:rsidP="00C82BCE">
            <w:pPr>
              <w:pStyle w:val="ListParagraph"/>
              <w:numPr>
                <w:ilvl w:val="0"/>
                <w:numId w:val="10"/>
              </w:numPr>
              <w:ind w:left="769" w:hanging="409"/>
              <w:jc w:val="both"/>
              <w:rPr>
                <w:color w:val="000000" w:themeColor="text1"/>
              </w:rPr>
            </w:pPr>
            <w:r w:rsidRPr="00FF0350">
              <w:rPr>
                <w:color w:val="000000" w:themeColor="text1"/>
              </w:rPr>
              <w:t>Loss of ascorbic acid when heated.</w:t>
            </w:r>
          </w:p>
          <w:p w14:paraId="5AD78F86" w14:textId="77777777" w:rsidR="00C82BCE" w:rsidRPr="00FF3C25" w:rsidRDefault="00C82BCE" w:rsidP="00C82BCE">
            <w:pPr>
              <w:pStyle w:val="ListParagraph"/>
              <w:numPr>
                <w:ilvl w:val="0"/>
                <w:numId w:val="10"/>
              </w:numPr>
              <w:ind w:left="769" w:hanging="409"/>
              <w:jc w:val="both"/>
              <w:rPr>
                <w:color w:val="000000" w:themeColor="text1"/>
              </w:rPr>
            </w:pPr>
            <w:r w:rsidRPr="00FF0350">
              <w:rPr>
                <w:color w:val="000000" w:themeColor="text1"/>
              </w:rPr>
              <w:t>Loss of Thiamine during washing of cut vegetables.</w:t>
            </w:r>
          </w:p>
        </w:tc>
        <w:tc>
          <w:tcPr>
            <w:tcW w:w="319" w:type="pct"/>
          </w:tcPr>
          <w:p w14:paraId="1AA9ED5C" w14:textId="77777777" w:rsidR="00C82BCE" w:rsidRPr="009C4175" w:rsidRDefault="00C82BCE" w:rsidP="00FF3C25">
            <w:pPr>
              <w:jc w:val="center"/>
            </w:pPr>
            <w:r w:rsidRPr="00FF0350">
              <w:rPr>
                <w:color w:val="000000" w:themeColor="text1"/>
              </w:rPr>
              <w:t>CO5</w:t>
            </w:r>
          </w:p>
        </w:tc>
        <w:tc>
          <w:tcPr>
            <w:tcW w:w="256" w:type="pct"/>
          </w:tcPr>
          <w:p w14:paraId="0403A88F" w14:textId="77777777" w:rsidR="00C82BCE" w:rsidRPr="009C4175" w:rsidRDefault="00C82BCE" w:rsidP="00FF3C25">
            <w:pPr>
              <w:jc w:val="center"/>
            </w:pPr>
            <w:r w:rsidRPr="00FF0350">
              <w:rPr>
                <w:color w:val="000000" w:themeColor="text1"/>
              </w:rPr>
              <w:t>An</w:t>
            </w:r>
          </w:p>
        </w:tc>
        <w:tc>
          <w:tcPr>
            <w:tcW w:w="339" w:type="pct"/>
          </w:tcPr>
          <w:p w14:paraId="1B662A07" w14:textId="77777777" w:rsidR="00C82BCE" w:rsidRPr="009C4175" w:rsidRDefault="00C82BCE" w:rsidP="00FF3C25">
            <w:pPr>
              <w:jc w:val="center"/>
            </w:pPr>
            <w:r>
              <w:rPr>
                <w:color w:val="000000" w:themeColor="text1"/>
              </w:rPr>
              <w:t>3x4</w:t>
            </w:r>
            <w:r w:rsidRPr="00FF0350">
              <w:rPr>
                <w:color w:val="000000" w:themeColor="text1"/>
              </w:rPr>
              <w:t>= 12</w:t>
            </w:r>
          </w:p>
        </w:tc>
      </w:tr>
    </w:tbl>
    <w:p w14:paraId="4126DB95" w14:textId="77777777" w:rsidR="00C82BCE" w:rsidRDefault="00C82BCE" w:rsidP="002E336A"/>
    <w:p w14:paraId="0AC2B45B"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8DB6A3"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24179DBC" w14:textId="77777777" w:rsidTr="00517D3B">
        <w:trPr>
          <w:trHeight w:val="283"/>
        </w:trPr>
        <w:tc>
          <w:tcPr>
            <w:tcW w:w="670" w:type="dxa"/>
          </w:tcPr>
          <w:p w14:paraId="59A4722A" w14:textId="77777777" w:rsidR="00C82BCE" w:rsidRPr="0051318C" w:rsidRDefault="00C82BCE" w:rsidP="00517D3B">
            <w:pPr>
              <w:jc w:val="center"/>
              <w:rPr>
                <w:sz w:val="22"/>
                <w:szCs w:val="22"/>
              </w:rPr>
            </w:pPr>
          </w:p>
        </w:tc>
        <w:tc>
          <w:tcPr>
            <w:tcW w:w="9820" w:type="dxa"/>
          </w:tcPr>
          <w:p w14:paraId="14BCA521" w14:textId="77777777" w:rsidR="00C82BCE" w:rsidRPr="0051318C" w:rsidRDefault="00C82BCE" w:rsidP="00517D3B">
            <w:pPr>
              <w:jc w:val="center"/>
              <w:rPr>
                <w:b/>
                <w:sz w:val="22"/>
                <w:szCs w:val="22"/>
              </w:rPr>
            </w:pPr>
            <w:r w:rsidRPr="0051318C">
              <w:rPr>
                <w:b/>
                <w:sz w:val="22"/>
                <w:szCs w:val="22"/>
              </w:rPr>
              <w:t>COURSE OUTCOMES</w:t>
            </w:r>
          </w:p>
        </w:tc>
      </w:tr>
      <w:tr w:rsidR="00C82BCE" w14:paraId="502F8798" w14:textId="77777777" w:rsidTr="00627EC8">
        <w:trPr>
          <w:trHeight w:val="283"/>
        </w:trPr>
        <w:tc>
          <w:tcPr>
            <w:tcW w:w="670" w:type="dxa"/>
          </w:tcPr>
          <w:p w14:paraId="390AF85C" w14:textId="77777777" w:rsidR="00C82BCE" w:rsidRPr="00302FF6" w:rsidRDefault="00C82BCE" w:rsidP="00F701C3">
            <w:pPr>
              <w:jc w:val="center"/>
              <w:rPr>
                <w:b/>
                <w:bCs/>
                <w:sz w:val="22"/>
                <w:szCs w:val="22"/>
              </w:rPr>
            </w:pPr>
            <w:r w:rsidRPr="00302FF6">
              <w:rPr>
                <w:b/>
                <w:bCs/>
                <w:sz w:val="22"/>
                <w:szCs w:val="22"/>
              </w:rPr>
              <w:t>CO1</w:t>
            </w:r>
          </w:p>
        </w:tc>
        <w:tc>
          <w:tcPr>
            <w:tcW w:w="9820" w:type="dxa"/>
            <w:vAlign w:val="center"/>
          </w:tcPr>
          <w:p w14:paraId="74E6AAB3" w14:textId="77777777" w:rsidR="00C82BCE" w:rsidRPr="0051318C" w:rsidRDefault="00C82BCE" w:rsidP="00F701C3">
            <w:pPr>
              <w:rPr>
                <w:sz w:val="22"/>
                <w:szCs w:val="22"/>
              </w:rPr>
            </w:pPr>
            <w:r>
              <w:t>Name and describe the general chemical structures of major components of foods (water, proteins, carbohydrates, and lipids) and selected minor components (vitamins and minerals).</w:t>
            </w:r>
          </w:p>
        </w:tc>
      </w:tr>
      <w:tr w:rsidR="00C82BCE" w14:paraId="6D57A2BD" w14:textId="77777777" w:rsidTr="00627EC8">
        <w:trPr>
          <w:trHeight w:val="283"/>
        </w:trPr>
        <w:tc>
          <w:tcPr>
            <w:tcW w:w="670" w:type="dxa"/>
          </w:tcPr>
          <w:p w14:paraId="4A71A1B8" w14:textId="77777777" w:rsidR="00C82BCE" w:rsidRPr="00302FF6" w:rsidRDefault="00C82BCE" w:rsidP="00F701C3">
            <w:pPr>
              <w:jc w:val="center"/>
              <w:rPr>
                <w:b/>
                <w:bCs/>
                <w:sz w:val="22"/>
                <w:szCs w:val="22"/>
              </w:rPr>
            </w:pPr>
            <w:r w:rsidRPr="00302FF6">
              <w:rPr>
                <w:b/>
                <w:bCs/>
                <w:sz w:val="22"/>
                <w:szCs w:val="22"/>
              </w:rPr>
              <w:t>CO2</w:t>
            </w:r>
          </w:p>
        </w:tc>
        <w:tc>
          <w:tcPr>
            <w:tcW w:w="9820" w:type="dxa"/>
            <w:vAlign w:val="center"/>
          </w:tcPr>
          <w:p w14:paraId="0455DEF9" w14:textId="77777777" w:rsidR="00C82BCE" w:rsidRPr="0051318C" w:rsidRDefault="00C82BCE" w:rsidP="00F701C3">
            <w:pPr>
              <w:rPr>
                <w:sz w:val="22"/>
                <w:szCs w:val="22"/>
              </w:rPr>
            </w:pPr>
            <w:r>
              <w:t>Understand, plan, perform and analyse a range of chemical investigations with emphasis on food analysis.</w:t>
            </w:r>
          </w:p>
        </w:tc>
      </w:tr>
      <w:tr w:rsidR="00C82BCE" w14:paraId="7D0AF18A" w14:textId="77777777" w:rsidTr="00627EC8">
        <w:trPr>
          <w:trHeight w:val="283"/>
        </w:trPr>
        <w:tc>
          <w:tcPr>
            <w:tcW w:w="670" w:type="dxa"/>
          </w:tcPr>
          <w:p w14:paraId="560B13E9" w14:textId="77777777" w:rsidR="00C82BCE" w:rsidRPr="00302FF6" w:rsidRDefault="00C82BCE" w:rsidP="00F701C3">
            <w:pPr>
              <w:jc w:val="center"/>
              <w:rPr>
                <w:b/>
                <w:bCs/>
                <w:sz w:val="22"/>
                <w:szCs w:val="22"/>
              </w:rPr>
            </w:pPr>
            <w:r w:rsidRPr="00302FF6">
              <w:rPr>
                <w:b/>
                <w:bCs/>
                <w:sz w:val="22"/>
                <w:szCs w:val="22"/>
              </w:rPr>
              <w:t>CO3</w:t>
            </w:r>
          </w:p>
        </w:tc>
        <w:tc>
          <w:tcPr>
            <w:tcW w:w="9820" w:type="dxa"/>
            <w:vAlign w:val="center"/>
          </w:tcPr>
          <w:p w14:paraId="0207B72D" w14:textId="77777777" w:rsidR="00C82BCE" w:rsidRPr="0051318C" w:rsidRDefault="00C82BCE" w:rsidP="00F701C3">
            <w:pPr>
              <w:rPr>
                <w:sz w:val="22"/>
                <w:szCs w:val="22"/>
              </w:rPr>
            </w:pPr>
            <w:r>
              <w:t>Relate the chemical composition of foods to their functional properties</w:t>
            </w:r>
          </w:p>
        </w:tc>
      </w:tr>
      <w:tr w:rsidR="00C82BCE" w14:paraId="398BE8CB" w14:textId="77777777" w:rsidTr="00627EC8">
        <w:trPr>
          <w:trHeight w:val="283"/>
        </w:trPr>
        <w:tc>
          <w:tcPr>
            <w:tcW w:w="670" w:type="dxa"/>
          </w:tcPr>
          <w:p w14:paraId="27E1442E" w14:textId="77777777" w:rsidR="00C82BCE" w:rsidRPr="00302FF6" w:rsidRDefault="00C82BCE" w:rsidP="00F701C3">
            <w:pPr>
              <w:jc w:val="center"/>
              <w:rPr>
                <w:b/>
                <w:bCs/>
                <w:sz w:val="22"/>
                <w:szCs w:val="22"/>
              </w:rPr>
            </w:pPr>
            <w:r w:rsidRPr="00302FF6">
              <w:rPr>
                <w:b/>
                <w:bCs/>
                <w:sz w:val="22"/>
                <w:szCs w:val="22"/>
              </w:rPr>
              <w:t>CO4</w:t>
            </w:r>
          </w:p>
        </w:tc>
        <w:tc>
          <w:tcPr>
            <w:tcW w:w="9820" w:type="dxa"/>
            <w:vAlign w:val="center"/>
          </w:tcPr>
          <w:p w14:paraId="08016BA9" w14:textId="77777777" w:rsidR="00C82BCE" w:rsidRPr="0051318C" w:rsidRDefault="00C82BCE" w:rsidP="00F701C3">
            <w:pPr>
              <w:rPr>
                <w:sz w:val="22"/>
                <w:szCs w:val="22"/>
              </w:rPr>
            </w:pPr>
            <w:r>
              <w:t>Examine a molecular rationalization for the observed physical properties and reactivity of major food components</w:t>
            </w:r>
          </w:p>
        </w:tc>
      </w:tr>
      <w:tr w:rsidR="00C82BCE" w14:paraId="2CEC28DD" w14:textId="77777777" w:rsidTr="00627EC8">
        <w:trPr>
          <w:trHeight w:val="283"/>
        </w:trPr>
        <w:tc>
          <w:tcPr>
            <w:tcW w:w="670" w:type="dxa"/>
          </w:tcPr>
          <w:p w14:paraId="476E88A4" w14:textId="77777777" w:rsidR="00C82BCE" w:rsidRPr="00302FF6" w:rsidRDefault="00C82BCE" w:rsidP="00F701C3">
            <w:pPr>
              <w:jc w:val="center"/>
              <w:rPr>
                <w:b/>
                <w:bCs/>
                <w:sz w:val="22"/>
                <w:szCs w:val="22"/>
              </w:rPr>
            </w:pPr>
            <w:r w:rsidRPr="00302FF6">
              <w:rPr>
                <w:b/>
                <w:bCs/>
                <w:sz w:val="22"/>
                <w:szCs w:val="22"/>
              </w:rPr>
              <w:t>CO5</w:t>
            </w:r>
          </w:p>
        </w:tc>
        <w:tc>
          <w:tcPr>
            <w:tcW w:w="9820" w:type="dxa"/>
            <w:vAlign w:val="center"/>
          </w:tcPr>
          <w:p w14:paraId="767CCDB2" w14:textId="77777777" w:rsidR="00C82BCE" w:rsidRPr="0051318C" w:rsidRDefault="00C82BCE" w:rsidP="00F701C3">
            <w:pPr>
              <w:rPr>
                <w:sz w:val="22"/>
                <w:szCs w:val="22"/>
              </w:rPr>
            </w:pPr>
            <w:r>
              <w:t>Predict how changes in overall composition are likely to change the reactivity of individual food components.</w:t>
            </w:r>
          </w:p>
        </w:tc>
      </w:tr>
      <w:tr w:rsidR="00C82BCE" w14:paraId="448C5B16" w14:textId="77777777" w:rsidTr="00627EC8">
        <w:trPr>
          <w:trHeight w:val="283"/>
        </w:trPr>
        <w:tc>
          <w:tcPr>
            <w:tcW w:w="670" w:type="dxa"/>
          </w:tcPr>
          <w:p w14:paraId="7AE88238" w14:textId="77777777" w:rsidR="00C82BCE" w:rsidRPr="00302FF6" w:rsidRDefault="00C82BCE" w:rsidP="00F701C3">
            <w:pPr>
              <w:jc w:val="center"/>
              <w:rPr>
                <w:b/>
                <w:bCs/>
                <w:sz w:val="22"/>
                <w:szCs w:val="22"/>
              </w:rPr>
            </w:pPr>
            <w:r w:rsidRPr="00302FF6">
              <w:rPr>
                <w:b/>
                <w:bCs/>
                <w:sz w:val="22"/>
                <w:szCs w:val="22"/>
              </w:rPr>
              <w:t>CO6</w:t>
            </w:r>
          </w:p>
        </w:tc>
        <w:tc>
          <w:tcPr>
            <w:tcW w:w="9820" w:type="dxa"/>
            <w:vAlign w:val="bottom"/>
          </w:tcPr>
          <w:p w14:paraId="44D899AD" w14:textId="77777777" w:rsidR="00C82BCE" w:rsidRPr="0051318C" w:rsidRDefault="00C82BCE" w:rsidP="00F701C3">
            <w:pPr>
              <w:rPr>
                <w:sz w:val="22"/>
                <w:szCs w:val="22"/>
              </w:rPr>
            </w:pPr>
            <w:r>
              <w:t>Evaluate and determine the approaches that may be used to control the reactivity of those food components that are likely to impact the overall quality of finished products.</w:t>
            </w:r>
          </w:p>
        </w:tc>
      </w:tr>
    </w:tbl>
    <w:p w14:paraId="578F41A5" w14:textId="77777777" w:rsidR="00C82BCE" w:rsidRDefault="00C82BCE" w:rsidP="00544C89"/>
    <w:tbl>
      <w:tblPr>
        <w:tblStyle w:val="TableGrid"/>
        <w:tblW w:w="6385" w:type="dxa"/>
        <w:jc w:val="center"/>
        <w:tblLook w:val="04A0" w:firstRow="1" w:lastRow="0" w:firstColumn="1" w:lastColumn="0" w:noHBand="0" w:noVBand="1"/>
      </w:tblPr>
      <w:tblGrid>
        <w:gridCol w:w="1073"/>
        <w:gridCol w:w="662"/>
        <w:gridCol w:w="672"/>
        <w:gridCol w:w="688"/>
        <w:gridCol w:w="1015"/>
        <w:gridCol w:w="660"/>
        <w:gridCol w:w="661"/>
        <w:gridCol w:w="954"/>
      </w:tblGrid>
      <w:tr w:rsidR="00C82BCE" w:rsidRPr="003D6770" w14:paraId="0C3A046B" w14:textId="77777777" w:rsidTr="00E56E00">
        <w:trPr>
          <w:jc w:val="center"/>
        </w:trPr>
        <w:tc>
          <w:tcPr>
            <w:tcW w:w="6385" w:type="dxa"/>
            <w:gridSpan w:val="8"/>
          </w:tcPr>
          <w:p w14:paraId="2DD62AF0" w14:textId="77777777" w:rsidR="00C82BCE" w:rsidRPr="003D6770" w:rsidRDefault="00C82BCE" w:rsidP="00D54806">
            <w:pPr>
              <w:jc w:val="center"/>
              <w:rPr>
                <w:b/>
                <w:color w:val="000000" w:themeColor="text1"/>
                <w:sz w:val="22"/>
                <w:szCs w:val="22"/>
              </w:rPr>
            </w:pPr>
            <w:r w:rsidRPr="003D6770">
              <w:rPr>
                <w:b/>
                <w:color w:val="000000" w:themeColor="text1"/>
                <w:sz w:val="22"/>
                <w:szCs w:val="22"/>
              </w:rPr>
              <w:t>Assessment Pattern as per Bloom’s Level</w:t>
            </w:r>
          </w:p>
        </w:tc>
      </w:tr>
      <w:tr w:rsidR="00C82BCE" w:rsidRPr="003D6770" w14:paraId="7A325697" w14:textId="77777777" w:rsidTr="00E56E00">
        <w:trPr>
          <w:jc w:val="center"/>
        </w:trPr>
        <w:tc>
          <w:tcPr>
            <w:tcW w:w="1140" w:type="dxa"/>
          </w:tcPr>
          <w:p w14:paraId="28C83E6F"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 / BL</w:t>
            </w:r>
          </w:p>
        </w:tc>
        <w:tc>
          <w:tcPr>
            <w:tcW w:w="709" w:type="dxa"/>
          </w:tcPr>
          <w:p w14:paraId="250FFFB1" w14:textId="77777777" w:rsidR="00C82BCE" w:rsidRPr="003D6770" w:rsidRDefault="00C82BCE" w:rsidP="00D54806">
            <w:pPr>
              <w:jc w:val="center"/>
              <w:rPr>
                <w:b/>
                <w:color w:val="000000" w:themeColor="text1"/>
                <w:sz w:val="22"/>
                <w:szCs w:val="22"/>
              </w:rPr>
            </w:pPr>
            <w:r w:rsidRPr="003D6770">
              <w:rPr>
                <w:b/>
                <w:color w:val="000000" w:themeColor="text1"/>
                <w:sz w:val="22"/>
                <w:szCs w:val="22"/>
              </w:rPr>
              <w:t>R</w:t>
            </w:r>
          </w:p>
        </w:tc>
        <w:tc>
          <w:tcPr>
            <w:tcW w:w="708" w:type="dxa"/>
          </w:tcPr>
          <w:p w14:paraId="71D0FB32" w14:textId="77777777" w:rsidR="00C82BCE" w:rsidRPr="003D6770" w:rsidRDefault="00C82BCE" w:rsidP="00D54806">
            <w:pPr>
              <w:jc w:val="center"/>
              <w:rPr>
                <w:b/>
                <w:color w:val="000000" w:themeColor="text1"/>
                <w:sz w:val="22"/>
                <w:szCs w:val="22"/>
              </w:rPr>
            </w:pPr>
            <w:r w:rsidRPr="003D6770">
              <w:rPr>
                <w:b/>
                <w:color w:val="000000" w:themeColor="text1"/>
                <w:sz w:val="22"/>
                <w:szCs w:val="22"/>
              </w:rPr>
              <w:t>U</w:t>
            </w:r>
          </w:p>
        </w:tc>
        <w:tc>
          <w:tcPr>
            <w:tcW w:w="709" w:type="dxa"/>
          </w:tcPr>
          <w:p w14:paraId="79419B75" w14:textId="77777777" w:rsidR="00C82BCE" w:rsidRPr="003D6770" w:rsidRDefault="00C82BCE" w:rsidP="00D54806">
            <w:pPr>
              <w:jc w:val="center"/>
              <w:rPr>
                <w:b/>
                <w:color w:val="000000" w:themeColor="text1"/>
                <w:sz w:val="22"/>
                <w:szCs w:val="22"/>
              </w:rPr>
            </w:pPr>
            <w:r w:rsidRPr="003D6770">
              <w:rPr>
                <w:b/>
                <w:color w:val="000000" w:themeColor="text1"/>
                <w:sz w:val="22"/>
                <w:szCs w:val="22"/>
              </w:rPr>
              <w:t>A</w:t>
            </w:r>
          </w:p>
        </w:tc>
        <w:tc>
          <w:tcPr>
            <w:tcW w:w="709" w:type="dxa"/>
          </w:tcPr>
          <w:p w14:paraId="64F5BFBA" w14:textId="77777777" w:rsidR="00C82BCE" w:rsidRPr="003D6770" w:rsidRDefault="00C82BCE" w:rsidP="00D54806">
            <w:pPr>
              <w:jc w:val="center"/>
              <w:rPr>
                <w:b/>
                <w:color w:val="000000" w:themeColor="text1"/>
                <w:sz w:val="22"/>
                <w:szCs w:val="22"/>
              </w:rPr>
            </w:pPr>
            <w:r w:rsidRPr="003D6770">
              <w:rPr>
                <w:b/>
                <w:color w:val="000000" w:themeColor="text1"/>
                <w:sz w:val="22"/>
                <w:szCs w:val="22"/>
              </w:rPr>
              <w:t>An</w:t>
            </w:r>
          </w:p>
        </w:tc>
        <w:tc>
          <w:tcPr>
            <w:tcW w:w="709" w:type="dxa"/>
          </w:tcPr>
          <w:p w14:paraId="42C935E3" w14:textId="77777777" w:rsidR="00C82BCE" w:rsidRPr="003D6770" w:rsidRDefault="00C82BCE" w:rsidP="00D54806">
            <w:pPr>
              <w:jc w:val="center"/>
              <w:rPr>
                <w:b/>
                <w:color w:val="000000" w:themeColor="text1"/>
                <w:sz w:val="22"/>
                <w:szCs w:val="22"/>
              </w:rPr>
            </w:pPr>
            <w:r w:rsidRPr="003D6770">
              <w:rPr>
                <w:b/>
                <w:color w:val="000000" w:themeColor="text1"/>
                <w:sz w:val="22"/>
                <w:szCs w:val="22"/>
              </w:rPr>
              <w:t>E</w:t>
            </w:r>
          </w:p>
        </w:tc>
        <w:tc>
          <w:tcPr>
            <w:tcW w:w="708" w:type="dxa"/>
          </w:tcPr>
          <w:p w14:paraId="3C250DD9" w14:textId="77777777" w:rsidR="00C82BCE" w:rsidRPr="003D6770" w:rsidRDefault="00C82BCE" w:rsidP="00D54806">
            <w:pPr>
              <w:jc w:val="center"/>
              <w:rPr>
                <w:b/>
                <w:color w:val="000000" w:themeColor="text1"/>
                <w:sz w:val="22"/>
                <w:szCs w:val="22"/>
              </w:rPr>
            </w:pPr>
            <w:r w:rsidRPr="003D6770">
              <w:rPr>
                <w:b/>
                <w:color w:val="000000" w:themeColor="text1"/>
                <w:sz w:val="22"/>
                <w:szCs w:val="22"/>
              </w:rPr>
              <w:t>C</w:t>
            </w:r>
          </w:p>
        </w:tc>
        <w:tc>
          <w:tcPr>
            <w:tcW w:w="993" w:type="dxa"/>
          </w:tcPr>
          <w:p w14:paraId="74910323" w14:textId="77777777" w:rsidR="00C82BCE" w:rsidRPr="003D6770" w:rsidRDefault="00C82BCE" w:rsidP="00D54806">
            <w:pPr>
              <w:jc w:val="center"/>
              <w:rPr>
                <w:b/>
                <w:color w:val="000000" w:themeColor="text1"/>
                <w:sz w:val="22"/>
                <w:szCs w:val="22"/>
              </w:rPr>
            </w:pPr>
            <w:r w:rsidRPr="003D6770">
              <w:rPr>
                <w:b/>
                <w:color w:val="000000" w:themeColor="text1"/>
                <w:sz w:val="22"/>
                <w:szCs w:val="22"/>
              </w:rPr>
              <w:t>Total</w:t>
            </w:r>
          </w:p>
        </w:tc>
      </w:tr>
      <w:tr w:rsidR="00C82BCE" w:rsidRPr="003D6770" w14:paraId="35E303BA" w14:textId="77777777" w:rsidTr="009B7699">
        <w:trPr>
          <w:jc w:val="center"/>
        </w:trPr>
        <w:tc>
          <w:tcPr>
            <w:tcW w:w="1140" w:type="dxa"/>
          </w:tcPr>
          <w:p w14:paraId="7830C8E0"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CO1</w:t>
            </w:r>
          </w:p>
        </w:tc>
        <w:tc>
          <w:tcPr>
            <w:tcW w:w="709" w:type="dxa"/>
          </w:tcPr>
          <w:p w14:paraId="02973A7B" w14:textId="77777777" w:rsidR="00C82BCE" w:rsidRPr="003D6770" w:rsidRDefault="00C82BCE" w:rsidP="009B7699">
            <w:pPr>
              <w:jc w:val="center"/>
              <w:rPr>
                <w:color w:val="000000" w:themeColor="text1"/>
                <w:sz w:val="22"/>
                <w:szCs w:val="22"/>
              </w:rPr>
            </w:pPr>
            <w:r w:rsidRPr="003D6770">
              <w:rPr>
                <w:color w:val="000000" w:themeColor="text1"/>
                <w:sz w:val="22"/>
                <w:szCs w:val="22"/>
              </w:rPr>
              <w:t>7</w:t>
            </w:r>
          </w:p>
        </w:tc>
        <w:tc>
          <w:tcPr>
            <w:tcW w:w="708" w:type="dxa"/>
          </w:tcPr>
          <w:p w14:paraId="7EAB32F5" w14:textId="77777777" w:rsidR="00C82BCE" w:rsidRPr="003D6770" w:rsidRDefault="00C82BCE" w:rsidP="009B7699">
            <w:pPr>
              <w:jc w:val="center"/>
              <w:rPr>
                <w:color w:val="000000" w:themeColor="text1"/>
                <w:sz w:val="22"/>
                <w:szCs w:val="22"/>
              </w:rPr>
            </w:pPr>
            <w:r w:rsidRPr="003D6770">
              <w:rPr>
                <w:color w:val="000000" w:themeColor="text1"/>
                <w:sz w:val="22"/>
                <w:szCs w:val="22"/>
              </w:rPr>
              <w:t>3 + 6</w:t>
            </w:r>
          </w:p>
        </w:tc>
        <w:tc>
          <w:tcPr>
            <w:tcW w:w="709" w:type="dxa"/>
          </w:tcPr>
          <w:p w14:paraId="08CEDCA4" w14:textId="77777777" w:rsidR="00C82BCE" w:rsidRPr="003D6770" w:rsidRDefault="00C82BCE" w:rsidP="009B7699">
            <w:pPr>
              <w:jc w:val="center"/>
              <w:rPr>
                <w:color w:val="000000" w:themeColor="text1"/>
                <w:sz w:val="22"/>
                <w:szCs w:val="22"/>
              </w:rPr>
            </w:pPr>
            <w:r w:rsidRPr="003D6770">
              <w:rPr>
                <w:color w:val="000000" w:themeColor="text1"/>
                <w:sz w:val="22"/>
                <w:szCs w:val="22"/>
              </w:rPr>
              <w:t>6</w:t>
            </w:r>
          </w:p>
        </w:tc>
        <w:tc>
          <w:tcPr>
            <w:tcW w:w="709" w:type="dxa"/>
          </w:tcPr>
          <w:p w14:paraId="02F33EE6" w14:textId="77777777" w:rsidR="00C82BCE" w:rsidRPr="003D6770" w:rsidRDefault="00C82BCE" w:rsidP="009B7699">
            <w:pPr>
              <w:jc w:val="center"/>
              <w:rPr>
                <w:color w:val="000000" w:themeColor="text1"/>
                <w:sz w:val="22"/>
                <w:szCs w:val="22"/>
              </w:rPr>
            </w:pPr>
          </w:p>
        </w:tc>
        <w:tc>
          <w:tcPr>
            <w:tcW w:w="709" w:type="dxa"/>
          </w:tcPr>
          <w:p w14:paraId="48C09D53" w14:textId="77777777" w:rsidR="00C82BCE" w:rsidRPr="003D6770" w:rsidRDefault="00C82BCE" w:rsidP="009B7699">
            <w:pPr>
              <w:jc w:val="center"/>
              <w:rPr>
                <w:color w:val="000000" w:themeColor="text1"/>
                <w:sz w:val="22"/>
                <w:szCs w:val="22"/>
              </w:rPr>
            </w:pPr>
          </w:p>
        </w:tc>
        <w:tc>
          <w:tcPr>
            <w:tcW w:w="708" w:type="dxa"/>
          </w:tcPr>
          <w:p w14:paraId="20605398" w14:textId="77777777" w:rsidR="00C82BCE" w:rsidRPr="003D6770" w:rsidRDefault="00C82BCE" w:rsidP="009B7699">
            <w:pPr>
              <w:jc w:val="center"/>
              <w:rPr>
                <w:color w:val="000000" w:themeColor="text1"/>
                <w:sz w:val="22"/>
                <w:szCs w:val="22"/>
              </w:rPr>
            </w:pPr>
          </w:p>
        </w:tc>
        <w:tc>
          <w:tcPr>
            <w:tcW w:w="993" w:type="dxa"/>
          </w:tcPr>
          <w:p w14:paraId="2A73C1EA" w14:textId="77777777" w:rsidR="00C82BCE" w:rsidRPr="003D6770" w:rsidRDefault="00C82BCE" w:rsidP="009B7699">
            <w:pPr>
              <w:jc w:val="center"/>
              <w:rPr>
                <w:color w:val="000000" w:themeColor="text1"/>
                <w:sz w:val="22"/>
                <w:szCs w:val="22"/>
              </w:rPr>
            </w:pPr>
            <w:r w:rsidRPr="003D6770">
              <w:rPr>
                <w:color w:val="000000" w:themeColor="text1"/>
                <w:sz w:val="22"/>
                <w:szCs w:val="22"/>
              </w:rPr>
              <w:t>22</w:t>
            </w:r>
          </w:p>
        </w:tc>
      </w:tr>
      <w:tr w:rsidR="00C82BCE" w:rsidRPr="003D6770" w14:paraId="207EF35C" w14:textId="77777777" w:rsidTr="009B7699">
        <w:trPr>
          <w:jc w:val="center"/>
        </w:trPr>
        <w:tc>
          <w:tcPr>
            <w:tcW w:w="1140" w:type="dxa"/>
          </w:tcPr>
          <w:p w14:paraId="6112C89D"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CO2</w:t>
            </w:r>
          </w:p>
        </w:tc>
        <w:tc>
          <w:tcPr>
            <w:tcW w:w="709" w:type="dxa"/>
          </w:tcPr>
          <w:p w14:paraId="28A72B45" w14:textId="77777777" w:rsidR="00C82BCE" w:rsidRPr="003D6770" w:rsidRDefault="00C82BCE" w:rsidP="009B7699">
            <w:pPr>
              <w:jc w:val="center"/>
              <w:rPr>
                <w:color w:val="000000" w:themeColor="text1"/>
                <w:sz w:val="22"/>
                <w:szCs w:val="22"/>
              </w:rPr>
            </w:pPr>
          </w:p>
        </w:tc>
        <w:tc>
          <w:tcPr>
            <w:tcW w:w="708" w:type="dxa"/>
          </w:tcPr>
          <w:p w14:paraId="3033AFB0" w14:textId="77777777" w:rsidR="00C82BCE" w:rsidRPr="003D6770" w:rsidRDefault="00C82BCE" w:rsidP="009B7699">
            <w:pPr>
              <w:jc w:val="center"/>
              <w:rPr>
                <w:color w:val="000000" w:themeColor="text1"/>
                <w:sz w:val="22"/>
                <w:szCs w:val="22"/>
              </w:rPr>
            </w:pPr>
            <w:r w:rsidRPr="003D6770">
              <w:rPr>
                <w:color w:val="000000" w:themeColor="text1"/>
                <w:sz w:val="22"/>
                <w:szCs w:val="22"/>
              </w:rPr>
              <w:t>3 +9</w:t>
            </w:r>
          </w:p>
        </w:tc>
        <w:tc>
          <w:tcPr>
            <w:tcW w:w="709" w:type="dxa"/>
          </w:tcPr>
          <w:p w14:paraId="49E7C090" w14:textId="77777777" w:rsidR="00C82BCE" w:rsidRPr="003D6770" w:rsidRDefault="00C82BCE" w:rsidP="009B7699">
            <w:pPr>
              <w:jc w:val="center"/>
              <w:rPr>
                <w:color w:val="000000" w:themeColor="text1"/>
                <w:sz w:val="22"/>
                <w:szCs w:val="22"/>
              </w:rPr>
            </w:pPr>
            <w:r w:rsidRPr="003D6770">
              <w:rPr>
                <w:color w:val="000000" w:themeColor="text1"/>
                <w:sz w:val="22"/>
                <w:szCs w:val="22"/>
              </w:rPr>
              <w:t>3+3</w:t>
            </w:r>
          </w:p>
        </w:tc>
        <w:tc>
          <w:tcPr>
            <w:tcW w:w="709" w:type="dxa"/>
          </w:tcPr>
          <w:p w14:paraId="5AD3350B" w14:textId="77777777" w:rsidR="00C82BCE" w:rsidRPr="003D6770" w:rsidRDefault="00C82BCE" w:rsidP="009B7699">
            <w:pPr>
              <w:jc w:val="center"/>
              <w:rPr>
                <w:color w:val="000000" w:themeColor="text1"/>
                <w:sz w:val="22"/>
                <w:szCs w:val="22"/>
              </w:rPr>
            </w:pPr>
            <w:r w:rsidRPr="003D6770">
              <w:rPr>
                <w:color w:val="000000" w:themeColor="text1"/>
                <w:sz w:val="22"/>
                <w:szCs w:val="22"/>
              </w:rPr>
              <w:t>12</w:t>
            </w:r>
          </w:p>
        </w:tc>
        <w:tc>
          <w:tcPr>
            <w:tcW w:w="709" w:type="dxa"/>
          </w:tcPr>
          <w:p w14:paraId="73A6D3F0" w14:textId="77777777" w:rsidR="00C82BCE" w:rsidRPr="003D6770" w:rsidRDefault="00C82BCE" w:rsidP="009B7699">
            <w:pPr>
              <w:jc w:val="center"/>
              <w:rPr>
                <w:color w:val="000000" w:themeColor="text1"/>
                <w:sz w:val="22"/>
                <w:szCs w:val="22"/>
              </w:rPr>
            </w:pPr>
          </w:p>
        </w:tc>
        <w:tc>
          <w:tcPr>
            <w:tcW w:w="708" w:type="dxa"/>
          </w:tcPr>
          <w:p w14:paraId="621DA26F" w14:textId="77777777" w:rsidR="00C82BCE" w:rsidRPr="003D6770" w:rsidRDefault="00C82BCE" w:rsidP="009B7699">
            <w:pPr>
              <w:jc w:val="center"/>
              <w:rPr>
                <w:color w:val="000000" w:themeColor="text1"/>
                <w:sz w:val="22"/>
                <w:szCs w:val="22"/>
              </w:rPr>
            </w:pPr>
          </w:p>
        </w:tc>
        <w:tc>
          <w:tcPr>
            <w:tcW w:w="993" w:type="dxa"/>
          </w:tcPr>
          <w:p w14:paraId="25ED6D18" w14:textId="77777777" w:rsidR="00C82BCE" w:rsidRPr="003D6770" w:rsidRDefault="00C82BCE" w:rsidP="009B7699">
            <w:pPr>
              <w:jc w:val="center"/>
              <w:rPr>
                <w:color w:val="000000" w:themeColor="text1"/>
                <w:sz w:val="22"/>
                <w:szCs w:val="22"/>
              </w:rPr>
            </w:pPr>
            <w:r w:rsidRPr="003D6770">
              <w:rPr>
                <w:color w:val="000000" w:themeColor="text1"/>
                <w:sz w:val="22"/>
                <w:szCs w:val="22"/>
              </w:rPr>
              <w:t>30</w:t>
            </w:r>
          </w:p>
        </w:tc>
      </w:tr>
      <w:tr w:rsidR="00C82BCE" w:rsidRPr="003D6770" w14:paraId="067C26DA" w14:textId="77777777" w:rsidTr="009B7699">
        <w:trPr>
          <w:jc w:val="center"/>
        </w:trPr>
        <w:tc>
          <w:tcPr>
            <w:tcW w:w="1140" w:type="dxa"/>
          </w:tcPr>
          <w:p w14:paraId="414AC865"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CO3</w:t>
            </w:r>
          </w:p>
        </w:tc>
        <w:tc>
          <w:tcPr>
            <w:tcW w:w="709" w:type="dxa"/>
          </w:tcPr>
          <w:p w14:paraId="6CF69877" w14:textId="77777777" w:rsidR="00C82BCE" w:rsidRPr="003D6770" w:rsidRDefault="00C82BCE" w:rsidP="009B7699">
            <w:pPr>
              <w:jc w:val="center"/>
              <w:rPr>
                <w:color w:val="000000" w:themeColor="text1"/>
                <w:sz w:val="22"/>
                <w:szCs w:val="22"/>
              </w:rPr>
            </w:pPr>
          </w:p>
        </w:tc>
        <w:tc>
          <w:tcPr>
            <w:tcW w:w="708" w:type="dxa"/>
          </w:tcPr>
          <w:p w14:paraId="4B43FBE6" w14:textId="77777777" w:rsidR="00C82BCE" w:rsidRPr="003D6770" w:rsidRDefault="00C82BCE" w:rsidP="009B7699">
            <w:pPr>
              <w:jc w:val="center"/>
              <w:rPr>
                <w:color w:val="000000" w:themeColor="text1"/>
                <w:sz w:val="22"/>
                <w:szCs w:val="22"/>
              </w:rPr>
            </w:pPr>
            <w:r w:rsidRPr="003D6770">
              <w:rPr>
                <w:color w:val="000000" w:themeColor="text1"/>
                <w:sz w:val="22"/>
                <w:szCs w:val="22"/>
              </w:rPr>
              <w:t>3</w:t>
            </w:r>
          </w:p>
        </w:tc>
        <w:tc>
          <w:tcPr>
            <w:tcW w:w="709" w:type="dxa"/>
          </w:tcPr>
          <w:p w14:paraId="0A238B56" w14:textId="77777777" w:rsidR="00C82BCE" w:rsidRPr="003D6770" w:rsidRDefault="00C82BCE" w:rsidP="009B7699">
            <w:pPr>
              <w:jc w:val="center"/>
              <w:rPr>
                <w:color w:val="000000" w:themeColor="text1"/>
                <w:sz w:val="22"/>
                <w:szCs w:val="22"/>
              </w:rPr>
            </w:pPr>
            <w:r w:rsidRPr="003D6770">
              <w:rPr>
                <w:color w:val="000000" w:themeColor="text1"/>
                <w:sz w:val="22"/>
                <w:szCs w:val="22"/>
              </w:rPr>
              <w:t>12</w:t>
            </w:r>
          </w:p>
        </w:tc>
        <w:tc>
          <w:tcPr>
            <w:tcW w:w="709" w:type="dxa"/>
          </w:tcPr>
          <w:p w14:paraId="10A5217C" w14:textId="77777777" w:rsidR="00C82BCE" w:rsidRPr="003D6770" w:rsidRDefault="00C82BCE" w:rsidP="009B7699">
            <w:pPr>
              <w:jc w:val="center"/>
              <w:rPr>
                <w:color w:val="000000" w:themeColor="text1"/>
                <w:sz w:val="22"/>
                <w:szCs w:val="22"/>
              </w:rPr>
            </w:pPr>
          </w:p>
        </w:tc>
        <w:tc>
          <w:tcPr>
            <w:tcW w:w="709" w:type="dxa"/>
          </w:tcPr>
          <w:p w14:paraId="2A025137" w14:textId="77777777" w:rsidR="00C82BCE" w:rsidRPr="003D6770" w:rsidRDefault="00C82BCE" w:rsidP="009B7699">
            <w:pPr>
              <w:jc w:val="center"/>
              <w:rPr>
                <w:color w:val="000000" w:themeColor="text1"/>
                <w:sz w:val="22"/>
                <w:szCs w:val="22"/>
              </w:rPr>
            </w:pPr>
          </w:p>
        </w:tc>
        <w:tc>
          <w:tcPr>
            <w:tcW w:w="708" w:type="dxa"/>
          </w:tcPr>
          <w:p w14:paraId="35F2632D" w14:textId="77777777" w:rsidR="00C82BCE" w:rsidRPr="003D6770" w:rsidRDefault="00C82BCE" w:rsidP="009B7699">
            <w:pPr>
              <w:jc w:val="center"/>
              <w:rPr>
                <w:color w:val="000000" w:themeColor="text1"/>
                <w:sz w:val="22"/>
                <w:szCs w:val="22"/>
              </w:rPr>
            </w:pPr>
          </w:p>
        </w:tc>
        <w:tc>
          <w:tcPr>
            <w:tcW w:w="993" w:type="dxa"/>
          </w:tcPr>
          <w:p w14:paraId="2ED39808" w14:textId="77777777" w:rsidR="00C82BCE" w:rsidRPr="003D6770" w:rsidRDefault="00C82BCE" w:rsidP="009B7699">
            <w:pPr>
              <w:jc w:val="center"/>
              <w:rPr>
                <w:color w:val="000000" w:themeColor="text1"/>
                <w:sz w:val="22"/>
                <w:szCs w:val="22"/>
              </w:rPr>
            </w:pPr>
            <w:r w:rsidRPr="003D6770">
              <w:rPr>
                <w:color w:val="000000" w:themeColor="text1"/>
                <w:sz w:val="22"/>
                <w:szCs w:val="22"/>
              </w:rPr>
              <w:t>15</w:t>
            </w:r>
          </w:p>
        </w:tc>
      </w:tr>
      <w:tr w:rsidR="00C82BCE" w:rsidRPr="003D6770" w14:paraId="4F3D64BF" w14:textId="77777777" w:rsidTr="009B7699">
        <w:trPr>
          <w:jc w:val="center"/>
        </w:trPr>
        <w:tc>
          <w:tcPr>
            <w:tcW w:w="1140" w:type="dxa"/>
          </w:tcPr>
          <w:p w14:paraId="63EB38A8"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CO4</w:t>
            </w:r>
          </w:p>
        </w:tc>
        <w:tc>
          <w:tcPr>
            <w:tcW w:w="709" w:type="dxa"/>
          </w:tcPr>
          <w:p w14:paraId="51E97F77" w14:textId="77777777" w:rsidR="00C82BCE" w:rsidRPr="003D6770" w:rsidRDefault="00C82BCE" w:rsidP="009B7699">
            <w:pPr>
              <w:jc w:val="center"/>
              <w:rPr>
                <w:color w:val="000000" w:themeColor="text1"/>
                <w:sz w:val="22"/>
                <w:szCs w:val="22"/>
              </w:rPr>
            </w:pPr>
          </w:p>
        </w:tc>
        <w:tc>
          <w:tcPr>
            <w:tcW w:w="708" w:type="dxa"/>
          </w:tcPr>
          <w:p w14:paraId="05CBCA6E" w14:textId="77777777" w:rsidR="00C82BCE" w:rsidRPr="003D6770" w:rsidRDefault="00C82BCE" w:rsidP="009B7699">
            <w:pPr>
              <w:jc w:val="center"/>
              <w:rPr>
                <w:color w:val="000000" w:themeColor="text1"/>
                <w:sz w:val="22"/>
                <w:szCs w:val="22"/>
              </w:rPr>
            </w:pPr>
            <w:r w:rsidRPr="003D6770">
              <w:rPr>
                <w:color w:val="000000" w:themeColor="text1"/>
                <w:sz w:val="22"/>
                <w:szCs w:val="22"/>
              </w:rPr>
              <w:t>3+ 6</w:t>
            </w:r>
          </w:p>
        </w:tc>
        <w:tc>
          <w:tcPr>
            <w:tcW w:w="709" w:type="dxa"/>
          </w:tcPr>
          <w:p w14:paraId="76219B66" w14:textId="77777777" w:rsidR="00C82BCE" w:rsidRPr="003D6770" w:rsidRDefault="00C82BCE" w:rsidP="009B7699">
            <w:pPr>
              <w:jc w:val="center"/>
              <w:rPr>
                <w:color w:val="000000" w:themeColor="text1"/>
                <w:sz w:val="22"/>
                <w:szCs w:val="22"/>
              </w:rPr>
            </w:pPr>
            <w:r w:rsidRPr="003D6770">
              <w:rPr>
                <w:color w:val="000000" w:themeColor="text1"/>
                <w:sz w:val="22"/>
                <w:szCs w:val="22"/>
              </w:rPr>
              <w:t>6</w:t>
            </w:r>
          </w:p>
        </w:tc>
        <w:tc>
          <w:tcPr>
            <w:tcW w:w="709" w:type="dxa"/>
          </w:tcPr>
          <w:p w14:paraId="0253962A" w14:textId="77777777" w:rsidR="00C82BCE" w:rsidRPr="003D6770" w:rsidRDefault="00C82BCE" w:rsidP="009B7699">
            <w:pPr>
              <w:jc w:val="center"/>
              <w:rPr>
                <w:color w:val="000000" w:themeColor="text1"/>
                <w:sz w:val="22"/>
                <w:szCs w:val="22"/>
              </w:rPr>
            </w:pPr>
          </w:p>
        </w:tc>
        <w:tc>
          <w:tcPr>
            <w:tcW w:w="709" w:type="dxa"/>
          </w:tcPr>
          <w:p w14:paraId="5BB47158" w14:textId="77777777" w:rsidR="00C82BCE" w:rsidRPr="003D6770" w:rsidRDefault="00C82BCE" w:rsidP="009B7699">
            <w:pPr>
              <w:jc w:val="center"/>
              <w:rPr>
                <w:color w:val="000000" w:themeColor="text1"/>
                <w:sz w:val="22"/>
                <w:szCs w:val="22"/>
              </w:rPr>
            </w:pPr>
          </w:p>
        </w:tc>
        <w:tc>
          <w:tcPr>
            <w:tcW w:w="708" w:type="dxa"/>
          </w:tcPr>
          <w:p w14:paraId="346D1DA1" w14:textId="77777777" w:rsidR="00C82BCE" w:rsidRPr="003D6770" w:rsidRDefault="00C82BCE" w:rsidP="009B7699">
            <w:pPr>
              <w:jc w:val="center"/>
              <w:rPr>
                <w:color w:val="000000" w:themeColor="text1"/>
                <w:sz w:val="22"/>
                <w:szCs w:val="22"/>
              </w:rPr>
            </w:pPr>
          </w:p>
        </w:tc>
        <w:tc>
          <w:tcPr>
            <w:tcW w:w="993" w:type="dxa"/>
          </w:tcPr>
          <w:p w14:paraId="5916801B" w14:textId="77777777" w:rsidR="00C82BCE" w:rsidRPr="003D6770" w:rsidRDefault="00C82BCE" w:rsidP="009B7699">
            <w:pPr>
              <w:jc w:val="center"/>
              <w:rPr>
                <w:color w:val="000000" w:themeColor="text1"/>
                <w:sz w:val="22"/>
                <w:szCs w:val="22"/>
              </w:rPr>
            </w:pPr>
            <w:r w:rsidRPr="003D6770">
              <w:rPr>
                <w:color w:val="000000" w:themeColor="text1"/>
                <w:sz w:val="22"/>
                <w:szCs w:val="22"/>
              </w:rPr>
              <w:t>15</w:t>
            </w:r>
          </w:p>
        </w:tc>
      </w:tr>
      <w:tr w:rsidR="00C82BCE" w:rsidRPr="003D6770" w14:paraId="7AE5EDB5" w14:textId="77777777" w:rsidTr="009B7699">
        <w:trPr>
          <w:jc w:val="center"/>
        </w:trPr>
        <w:tc>
          <w:tcPr>
            <w:tcW w:w="1140" w:type="dxa"/>
          </w:tcPr>
          <w:p w14:paraId="014EE488"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CO5</w:t>
            </w:r>
          </w:p>
        </w:tc>
        <w:tc>
          <w:tcPr>
            <w:tcW w:w="709" w:type="dxa"/>
          </w:tcPr>
          <w:p w14:paraId="4AA1F385" w14:textId="77777777" w:rsidR="00C82BCE" w:rsidRPr="003D6770" w:rsidRDefault="00C82BCE" w:rsidP="009B7699">
            <w:pPr>
              <w:jc w:val="center"/>
              <w:rPr>
                <w:color w:val="000000" w:themeColor="text1"/>
                <w:sz w:val="22"/>
                <w:szCs w:val="22"/>
              </w:rPr>
            </w:pPr>
          </w:p>
        </w:tc>
        <w:tc>
          <w:tcPr>
            <w:tcW w:w="708" w:type="dxa"/>
          </w:tcPr>
          <w:p w14:paraId="42082569" w14:textId="77777777" w:rsidR="00C82BCE" w:rsidRPr="003D6770" w:rsidRDefault="00C82BCE" w:rsidP="009B7699">
            <w:pPr>
              <w:jc w:val="center"/>
              <w:rPr>
                <w:color w:val="000000" w:themeColor="text1"/>
                <w:sz w:val="22"/>
                <w:szCs w:val="22"/>
              </w:rPr>
            </w:pPr>
          </w:p>
        </w:tc>
        <w:tc>
          <w:tcPr>
            <w:tcW w:w="709" w:type="dxa"/>
          </w:tcPr>
          <w:p w14:paraId="4D900842" w14:textId="77777777" w:rsidR="00C82BCE" w:rsidRPr="003D6770" w:rsidRDefault="00C82BCE" w:rsidP="009B7699">
            <w:pPr>
              <w:jc w:val="center"/>
              <w:rPr>
                <w:color w:val="000000" w:themeColor="text1"/>
                <w:sz w:val="22"/>
                <w:szCs w:val="22"/>
              </w:rPr>
            </w:pPr>
          </w:p>
        </w:tc>
        <w:tc>
          <w:tcPr>
            <w:tcW w:w="709" w:type="dxa"/>
          </w:tcPr>
          <w:p w14:paraId="2999A106" w14:textId="77777777" w:rsidR="00C82BCE" w:rsidRPr="003D6770" w:rsidRDefault="00C82BCE" w:rsidP="009B7699">
            <w:pPr>
              <w:jc w:val="center"/>
              <w:rPr>
                <w:color w:val="000000" w:themeColor="text1"/>
                <w:sz w:val="22"/>
                <w:szCs w:val="22"/>
              </w:rPr>
            </w:pPr>
            <w:r w:rsidRPr="003D6770">
              <w:rPr>
                <w:color w:val="000000" w:themeColor="text1"/>
                <w:sz w:val="22"/>
                <w:szCs w:val="22"/>
              </w:rPr>
              <w:t>3+12+12</w:t>
            </w:r>
          </w:p>
        </w:tc>
        <w:tc>
          <w:tcPr>
            <w:tcW w:w="709" w:type="dxa"/>
          </w:tcPr>
          <w:p w14:paraId="05C31CE1" w14:textId="77777777" w:rsidR="00C82BCE" w:rsidRPr="003D6770" w:rsidRDefault="00C82BCE" w:rsidP="009B7699">
            <w:pPr>
              <w:jc w:val="center"/>
              <w:rPr>
                <w:color w:val="000000" w:themeColor="text1"/>
                <w:sz w:val="22"/>
                <w:szCs w:val="22"/>
              </w:rPr>
            </w:pPr>
          </w:p>
        </w:tc>
        <w:tc>
          <w:tcPr>
            <w:tcW w:w="708" w:type="dxa"/>
          </w:tcPr>
          <w:p w14:paraId="293791F9" w14:textId="77777777" w:rsidR="00C82BCE" w:rsidRPr="003D6770" w:rsidRDefault="00C82BCE" w:rsidP="009B7699">
            <w:pPr>
              <w:jc w:val="center"/>
              <w:rPr>
                <w:color w:val="000000" w:themeColor="text1"/>
                <w:sz w:val="22"/>
                <w:szCs w:val="22"/>
              </w:rPr>
            </w:pPr>
          </w:p>
        </w:tc>
        <w:tc>
          <w:tcPr>
            <w:tcW w:w="993" w:type="dxa"/>
          </w:tcPr>
          <w:p w14:paraId="53E7B3B4" w14:textId="77777777" w:rsidR="00C82BCE" w:rsidRPr="003D6770" w:rsidRDefault="00C82BCE" w:rsidP="009B7699">
            <w:pPr>
              <w:jc w:val="center"/>
              <w:rPr>
                <w:color w:val="000000" w:themeColor="text1"/>
                <w:sz w:val="22"/>
                <w:szCs w:val="22"/>
              </w:rPr>
            </w:pPr>
            <w:r w:rsidRPr="003D6770">
              <w:rPr>
                <w:color w:val="000000" w:themeColor="text1"/>
                <w:sz w:val="22"/>
                <w:szCs w:val="22"/>
              </w:rPr>
              <w:t>27</w:t>
            </w:r>
          </w:p>
        </w:tc>
      </w:tr>
      <w:tr w:rsidR="00C82BCE" w:rsidRPr="003D6770" w14:paraId="72761727" w14:textId="77777777" w:rsidTr="009B7699">
        <w:trPr>
          <w:jc w:val="center"/>
        </w:trPr>
        <w:tc>
          <w:tcPr>
            <w:tcW w:w="1140" w:type="dxa"/>
          </w:tcPr>
          <w:p w14:paraId="61DD397B" w14:textId="77777777" w:rsidR="00C82BCE" w:rsidRPr="003D6770" w:rsidRDefault="00C82BCE" w:rsidP="00D54806">
            <w:pPr>
              <w:jc w:val="center"/>
              <w:rPr>
                <w:b/>
                <w:bCs/>
                <w:color w:val="000000" w:themeColor="text1"/>
                <w:sz w:val="22"/>
                <w:szCs w:val="22"/>
              </w:rPr>
            </w:pPr>
            <w:r w:rsidRPr="003D6770">
              <w:rPr>
                <w:b/>
                <w:bCs/>
                <w:color w:val="000000" w:themeColor="text1"/>
                <w:sz w:val="22"/>
                <w:szCs w:val="22"/>
              </w:rPr>
              <w:t>CO6</w:t>
            </w:r>
          </w:p>
        </w:tc>
        <w:tc>
          <w:tcPr>
            <w:tcW w:w="709" w:type="dxa"/>
          </w:tcPr>
          <w:p w14:paraId="7EF2FFEB" w14:textId="77777777" w:rsidR="00C82BCE" w:rsidRPr="003D6770" w:rsidRDefault="00C82BCE" w:rsidP="009B7699">
            <w:pPr>
              <w:jc w:val="center"/>
              <w:rPr>
                <w:color w:val="000000" w:themeColor="text1"/>
                <w:sz w:val="22"/>
                <w:szCs w:val="22"/>
              </w:rPr>
            </w:pPr>
          </w:p>
        </w:tc>
        <w:tc>
          <w:tcPr>
            <w:tcW w:w="708" w:type="dxa"/>
          </w:tcPr>
          <w:p w14:paraId="4B50CB36" w14:textId="77777777" w:rsidR="00C82BCE" w:rsidRPr="003D6770" w:rsidRDefault="00C82BCE" w:rsidP="009B7699">
            <w:pPr>
              <w:jc w:val="center"/>
              <w:rPr>
                <w:color w:val="000000" w:themeColor="text1"/>
                <w:sz w:val="22"/>
                <w:szCs w:val="22"/>
              </w:rPr>
            </w:pPr>
            <w:r w:rsidRPr="003D6770">
              <w:rPr>
                <w:color w:val="000000" w:themeColor="text1"/>
                <w:sz w:val="22"/>
                <w:szCs w:val="22"/>
              </w:rPr>
              <w:t>3</w:t>
            </w:r>
          </w:p>
        </w:tc>
        <w:tc>
          <w:tcPr>
            <w:tcW w:w="709" w:type="dxa"/>
          </w:tcPr>
          <w:p w14:paraId="7590C5BC" w14:textId="77777777" w:rsidR="00C82BCE" w:rsidRPr="003D6770" w:rsidRDefault="00C82BCE" w:rsidP="009B7699">
            <w:pPr>
              <w:jc w:val="center"/>
              <w:rPr>
                <w:color w:val="000000" w:themeColor="text1"/>
                <w:sz w:val="22"/>
                <w:szCs w:val="22"/>
              </w:rPr>
            </w:pPr>
            <w:r w:rsidRPr="003D6770">
              <w:rPr>
                <w:color w:val="000000" w:themeColor="text1"/>
                <w:sz w:val="22"/>
                <w:szCs w:val="22"/>
              </w:rPr>
              <w:t>12</w:t>
            </w:r>
          </w:p>
        </w:tc>
        <w:tc>
          <w:tcPr>
            <w:tcW w:w="709" w:type="dxa"/>
          </w:tcPr>
          <w:p w14:paraId="4DFEA572" w14:textId="77777777" w:rsidR="00C82BCE" w:rsidRPr="003D6770" w:rsidRDefault="00C82BCE" w:rsidP="009B7699">
            <w:pPr>
              <w:jc w:val="center"/>
              <w:rPr>
                <w:color w:val="000000" w:themeColor="text1"/>
                <w:sz w:val="22"/>
                <w:szCs w:val="22"/>
              </w:rPr>
            </w:pPr>
          </w:p>
        </w:tc>
        <w:tc>
          <w:tcPr>
            <w:tcW w:w="709" w:type="dxa"/>
          </w:tcPr>
          <w:p w14:paraId="3D1DF2D6" w14:textId="77777777" w:rsidR="00C82BCE" w:rsidRPr="003D6770" w:rsidRDefault="00C82BCE" w:rsidP="009B7699">
            <w:pPr>
              <w:jc w:val="center"/>
              <w:rPr>
                <w:color w:val="000000" w:themeColor="text1"/>
                <w:sz w:val="22"/>
                <w:szCs w:val="22"/>
              </w:rPr>
            </w:pPr>
          </w:p>
        </w:tc>
        <w:tc>
          <w:tcPr>
            <w:tcW w:w="708" w:type="dxa"/>
          </w:tcPr>
          <w:p w14:paraId="40F9CF36" w14:textId="77777777" w:rsidR="00C82BCE" w:rsidRPr="003D6770" w:rsidRDefault="00C82BCE" w:rsidP="009B7699">
            <w:pPr>
              <w:jc w:val="center"/>
              <w:rPr>
                <w:color w:val="000000" w:themeColor="text1"/>
                <w:sz w:val="22"/>
                <w:szCs w:val="22"/>
              </w:rPr>
            </w:pPr>
          </w:p>
        </w:tc>
        <w:tc>
          <w:tcPr>
            <w:tcW w:w="993" w:type="dxa"/>
          </w:tcPr>
          <w:p w14:paraId="4A8F31CB" w14:textId="77777777" w:rsidR="00C82BCE" w:rsidRPr="003D6770" w:rsidRDefault="00C82BCE" w:rsidP="009B7699">
            <w:pPr>
              <w:jc w:val="center"/>
              <w:rPr>
                <w:color w:val="000000" w:themeColor="text1"/>
                <w:sz w:val="22"/>
                <w:szCs w:val="22"/>
              </w:rPr>
            </w:pPr>
            <w:r w:rsidRPr="003D6770">
              <w:rPr>
                <w:color w:val="000000" w:themeColor="text1"/>
                <w:sz w:val="22"/>
                <w:szCs w:val="22"/>
              </w:rPr>
              <w:t>15</w:t>
            </w:r>
          </w:p>
        </w:tc>
      </w:tr>
      <w:tr w:rsidR="00C82BCE" w:rsidRPr="003D6770" w14:paraId="73D4C4C4" w14:textId="77777777" w:rsidTr="00E56E00">
        <w:trPr>
          <w:jc w:val="center"/>
        </w:trPr>
        <w:tc>
          <w:tcPr>
            <w:tcW w:w="5392" w:type="dxa"/>
            <w:gridSpan w:val="7"/>
          </w:tcPr>
          <w:p w14:paraId="37632E47" w14:textId="77777777" w:rsidR="00C82BCE" w:rsidRPr="003D6770" w:rsidRDefault="00C82BCE" w:rsidP="00D54806">
            <w:pPr>
              <w:rPr>
                <w:color w:val="000000" w:themeColor="text1"/>
                <w:sz w:val="22"/>
                <w:szCs w:val="22"/>
              </w:rPr>
            </w:pPr>
          </w:p>
        </w:tc>
        <w:tc>
          <w:tcPr>
            <w:tcW w:w="993" w:type="dxa"/>
          </w:tcPr>
          <w:p w14:paraId="72F31E0D" w14:textId="77777777" w:rsidR="00C82BCE" w:rsidRPr="003D6770" w:rsidRDefault="00C82BCE" w:rsidP="00D54806">
            <w:pPr>
              <w:jc w:val="center"/>
              <w:rPr>
                <w:b/>
                <w:color w:val="000000" w:themeColor="text1"/>
                <w:sz w:val="22"/>
                <w:szCs w:val="22"/>
              </w:rPr>
            </w:pPr>
            <w:r w:rsidRPr="003D6770">
              <w:rPr>
                <w:b/>
                <w:color w:val="000000" w:themeColor="text1"/>
                <w:sz w:val="22"/>
                <w:szCs w:val="22"/>
              </w:rPr>
              <w:t>124</w:t>
            </w:r>
          </w:p>
        </w:tc>
      </w:tr>
    </w:tbl>
    <w:p w14:paraId="448D90B5" w14:textId="77777777" w:rsidR="00C82BCE" w:rsidRDefault="00C82BCE" w:rsidP="0051318C">
      <w:pPr>
        <w:tabs>
          <w:tab w:val="left" w:pos="7110"/>
        </w:tabs>
      </w:pPr>
      <w:r>
        <w:tab/>
      </w:r>
    </w:p>
    <w:p w14:paraId="05F55330" w14:textId="77777777" w:rsidR="00C82BCE" w:rsidRDefault="00C82BCE" w:rsidP="002E336A"/>
    <w:p w14:paraId="04F7F0CF" w14:textId="77777777" w:rsidR="00C82BCE" w:rsidRDefault="00C82BCE" w:rsidP="002F2725">
      <w:pPr>
        <w:jc w:val="center"/>
        <w:rPr>
          <w:rFonts w:ascii="Arial" w:hAnsi="Arial" w:cs="Arial"/>
          <w:bCs/>
          <w:noProof/>
        </w:rPr>
      </w:pPr>
      <w:r>
        <w:rPr>
          <w:rFonts w:ascii="Arial" w:hAnsi="Arial" w:cs="Arial"/>
          <w:noProof/>
        </w:rPr>
        <w:lastRenderedPageBreak/>
        <w:drawing>
          <wp:inline distT="0" distB="0" distL="0" distR="0" wp14:anchorId="7F6E9745" wp14:editId="50AE3198">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DDD917" w14:textId="77777777" w:rsidR="00C82BCE" w:rsidRDefault="00C82BCE" w:rsidP="002F2725">
      <w:pPr>
        <w:jc w:val="center"/>
        <w:rPr>
          <w:b/>
          <w:bCs/>
        </w:rPr>
      </w:pPr>
    </w:p>
    <w:p w14:paraId="77DE216B" w14:textId="77777777" w:rsidR="00C82BCE" w:rsidRDefault="00C82BCE" w:rsidP="002F2725">
      <w:pPr>
        <w:jc w:val="center"/>
        <w:rPr>
          <w:b/>
          <w:bCs/>
        </w:rPr>
      </w:pPr>
      <w:r>
        <w:rPr>
          <w:b/>
          <w:bCs/>
        </w:rPr>
        <w:t>END SEMESTER EXAMINATION – NOV / DEC 2024</w:t>
      </w:r>
    </w:p>
    <w:p w14:paraId="1FB4EC73" w14:textId="77777777" w:rsidR="00C82BCE" w:rsidRDefault="00C82BCE" w:rsidP="002F2725"/>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82BCE" w:rsidRPr="00E01E3D" w14:paraId="6A58DDD4" w14:textId="77777777" w:rsidTr="00857B5A">
        <w:trPr>
          <w:trHeight w:val="397"/>
          <w:jc w:val="center"/>
        </w:trPr>
        <w:tc>
          <w:tcPr>
            <w:tcW w:w="1555" w:type="dxa"/>
            <w:vAlign w:val="center"/>
          </w:tcPr>
          <w:p w14:paraId="7ADFC4E0" w14:textId="77777777" w:rsidR="00C82BCE" w:rsidRPr="00E01E3D" w:rsidRDefault="00C82BCE" w:rsidP="00A81194">
            <w:pPr>
              <w:pStyle w:val="Title"/>
              <w:contextualSpacing/>
              <w:jc w:val="left"/>
              <w:rPr>
                <w:b/>
                <w:sz w:val="22"/>
                <w:szCs w:val="22"/>
              </w:rPr>
            </w:pPr>
            <w:r w:rsidRPr="00E01E3D">
              <w:rPr>
                <w:b/>
                <w:sz w:val="22"/>
                <w:szCs w:val="22"/>
              </w:rPr>
              <w:t xml:space="preserve">Course Code      </w:t>
            </w:r>
          </w:p>
        </w:tc>
        <w:tc>
          <w:tcPr>
            <w:tcW w:w="6520" w:type="dxa"/>
            <w:vAlign w:val="center"/>
          </w:tcPr>
          <w:p w14:paraId="7590C20D" w14:textId="77777777" w:rsidR="00C82BCE" w:rsidRPr="00E01E3D" w:rsidRDefault="00C82BCE" w:rsidP="00A81194">
            <w:pPr>
              <w:pStyle w:val="Title"/>
              <w:contextualSpacing/>
              <w:jc w:val="left"/>
              <w:rPr>
                <w:b/>
                <w:sz w:val="22"/>
                <w:szCs w:val="22"/>
              </w:rPr>
            </w:pPr>
            <w:r w:rsidRPr="00E01E3D">
              <w:rPr>
                <w:b/>
                <w:sz w:val="22"/>
                <w:szCs w:val="22"/>
              </w:rPr>
              <w:t>20FP2004</w:t>
            </w:r>
          </w:p>
        </w:tc>
        <w:tc>
          <w:tcPr>
            <w:tcW w:w="1559" w:type="dxa"/>
            <w:vAlign w:val="center"/>
          </w:tcPr>
          <w:p w14:paraId="4D717684" w14:textId="77777777" w:rsidR="00C82BCE" w:rsidRPr="00E01E3D" w:rsidRDefault="00C82BCE" w:rsidP="00A81194">
            <w:pPr>
              <w:pStyle w:val="Title"/>
              <w:ind w:left="-468" w:firstLine="468"/>
              <w:contextualSpacing/>
              <w:jc w:val="left"/>
              <w:rPr>
                <w:sz w:val="22"/>
                <w:szCs w:val="22"/>
              </w:rPr>
            </w:pPr>
            <w:r w:rsidRPr="00E01E3D">
              <w:rPr>
                <w:b/>
                <w:bCs/>
                <w:sz w:val="22"/>
                <w:szCs w:val="22"/>
              </w:rPr>
              <w:t xml:space="preserve">Duration       </w:t>
            </w:r>
          </w:p>
        </w:tc>
        <w:tc>
          <w:tcPr>
            <w:tcW w:w="851" w:type="dxa"/>
            <w:vAlign w:val="center"/>
          </w:tcPr>
          <w:p w14:paraId="14DC814B" w14:textId="77777777" w:rsidR="00C82BCE" w:rsidRPr="00E01E3D" w:rsidRDefault="00C82BCE" w:rsidP="00A81194">
            <w:pPr>
              <w:pStyle w:val="Title"/>
              <w:contextualSpacing/>
              <w:jc w:val="left"/>
              <w:rPr>
                <w:b/>
                <w:sz w:val="22"/>
                <w:szCs w:val="22"/>
              </w:rPr>
            </w:pPr>
            <w:r w:rsidRPr="00E01E3D">
              <w:rPr>
                <w:b/>
                <w:sz w:val="22"/>
                <w:szCs w:val="22"/>
              </w:rPr>
              <w:t>3hrs</w:t>
            </w:r>
          </w:p>
        </w:tc>
      </w:tr>
      <w:tr w:rsidR="00C82BCE" w:rsidRPr="00E01E3D" w14:paraId="23467629" w14:textId="77777777" w:rsidTr="00857B5A">
        <w:trPr>
          <w:trHeight w:val="397"/>
          <w:jc w:val="center"/>
        </w:trPr>
        <w:tc>
          <w:tcPr>
            <w:tcW w:w="1555" w:type="dxa"/>
            <w:vAlign w:val="center"/>
          </w:tcPr>
          <w:p w14:paraId="6E430812" w14:textId="77777777" w:rsidR="00C82BCE" w:rsidRPr="00E01E3D" w:rsidRDefault="00C82BCE" w:rsidP="00A81194">
            <w:pPr>
              <w:pStyle w:val="Title"/>
              <w:ind w:right="-160"/>
              <w:contextualSpacing/>
              <w:jc w:val="left"/>
              <w:rPr>
                <w:b/>
                <w:sz w:val="22"/>
                <w:szCs w:val="22"/>
              </w:rPr>
            </w:pPr>
            <w:r w:rsidRPr="00E01E3D">
              <w:rPr>
                <w:b/>
                <w:sz w:val="22"/>
                <w:szCs w:val="22"/>
              </w:rPr>
              <w:t xml:space="preserve">Course Title     </w:t>
            </w:r>
          </w:p>
        </w:tc>
        <w:tc>
          <w:tcPr>
            <w:tcW w:w="6520" w:type="dxa"/>
            <w:vAlign w:val="center"/>
          </w:tcPr>
          <w:p w14:paraId="1C99969F" w14:textId="77777777" w:rsidR="00C82BCE" w:rsidRPr="00E01E3D" w:rsidRDefault="00C82BCE" w:rsidP="00A81194">
            <w:pPr>
              <w:pStyle w:val="Title"/>
              <w:contextualSpacing/>
              <w:jc w:val="left"/>
              <w:rPr>
                <w:b/>
                <w:sz w:val="22"/>
                <w:szCs w:val="22"/>
              </w:rPr>
            </w:pPr>
            <w:r w:rsidRPr="00E01E3D">
              <w:rPr>
                <w:b/>
                <w:sz w:val="22"/>
                <w:szCs w:val="22"/>
              </w:rPr>
              <w:t>FLUID MECHANICS FOR FOOD PROCESSING</w:t>
            </w:r>
          </w:p>
        </w:tc>
        <w:tc>
          <w:tcPr>
            <w:tcW w:w="1559" w:type="dxa"/>
            <w:vAlign w:val="center"/>
          </w:tcPr>
          <w:p w14:paraId="4B3423CF" w14:textId="77777777" w:rsidR="00C82BCE" w:rsidRPr="00E01E3D" w:rsidRDefault="00C82BCE" w:rsidP="00A81194">
            <w:pPr>
              <w:pStyle w:val="Title"/>
              <w:contextualSpacing/>
              <w:jc w:val="left"/>
              <w:rPr>
                <w:b/>
                <w:bCs/>
                <w:sz w:val="22"/>
                <w:szCs w:val="22"/>
              </w:rPr>
            </w:pPr>
            <w:r w:rsidRPr="00E01E3D">
              <w:rPr>
                <w:b/>
                <w:bCs/>
                <w:sz w:val="22"/>
                <w:szCs w:val="22"/>
              </w:rPr>
              <w:t xml:space="preserve">Max. Marks </w:t>
            </w:r>
          </w:p>
        </w:tc>
        <w:tc>
          <w:tcPr>
            <w:tcW w:w="851" w:type="dxa"/>
            <w:vAlign w:val="center"/>
          </w:tcPr>
          <w:p w14:paraId="2A4E9212" w14:textId="77777777" w:rsidR="00C82BCE" w:rsidRPr="00E01E3D" w:rsidRDefault="00C82BCE" w:rsidP="00A81194">
            <w:pPr>
              <w:pStyle w:val="Title"/>
              <w:contextualSpacing/>
              <w:jc w:val="left"/>
              <w:rPr>
                <w:b/>
                <w:sz w:val="22"/>
                <w:szCs w:val="22"/>
              </w:rPr>
            </w:pPr>
            <w:r w:rsidRPr="00E01E3D">
              <w:rPr>
                <w:b/>
                <w:sz w:val="22"/>
                <w:szCs w:val="22"/>
              </w:rPr>
              <w:t>100</w:t>
            </w:r>
          </w:p>
        </w:tc>
      </w:tr>
    </w:tbl>
    <w:p w14:paraId="612FD085" w14:textId="77777777" w:rsidR="00C82BCE" w:rsidRPr="00FA796F" w:rsidRDefault="00C82BCE"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654"/>
        <w:gridCol w:w="707"/>
        <w:gridCol w:w="569"/>
        <w:gridCol w:w="426"/>
      </w:tblGrid>
      <w:tr w:rsidR="00C82BCE" w:rsidRPr="00E01E3D" w14:paraId="6ABEF9DC" w14:textId="77777777" w:rsidTr="00C82BCE">
        <w:trPr>
          <w:trHeight w:val="551"/>
        </w:trPr>
        <w:tc>
          <w:tcPr>
            <w:tcW w:w="338" w:type="pct"/>
            <w:vAlign w:val="center"/>
          </w:tcPr>
          <w:p w14:paraId="025F5F0E" w14:textId="77777777" w:rsidR="00C82BCE" w:rsidRPr="00E01E3D" w:rsidRDefault="00C82BCE" w:rsidP="00A81194">
            <w:pPr>
              <w:contextualSpacing/>
              <w:jc w:val="center"/>
              <w:rPr>
                <w:b/>
              </w:rPr>
            </w:pPr>
            <w:r w:rsidRPr="00E01E3D">
              <w:rPr>
                <w:b/>
              </w:rPr>
              <w:t>Q. No.</w:t>
            </w:r>
          </w:p>
        </w:tc>
        <w:tc>
          <w:tcPr>
            <w:tcW w:w="3851" w:type="pct"/>
            <w:gridSpan w:val="2"/>
            <w:vAlign w:val="center"/>
          </w:tcPr>
          <w:p w14:paraId="1FCE3C4F" w14:textId="77777777" w:rsidR="00C82BCE" w:rsidRPr="00E01E3D" w:rsidRDefault="00C82BCE" w:rsidP="00A81194">
            <w:pPr>
              <w:contextualSpacing/>
              <w:jc w:val="center"/>
              <w:rPr>
                <w:b/>
              </w:rPr>
            </w:pPr>
            <w:r w:rsidRPr="00E01E3D">
              <w:rPr>
                <w:b/>
              </w:rPr>
              <w:t>Questions</w:t>
            </w:r>
          </w:p>
        </w:tc>
        <w:tc>
          <w:tcPr>
            <w:tcW w:w="337" w:type="pct"/>
            <w:vAlign w:val="center"/>
          </w:tcPr>
          <w:p w14:paraId="45EC5A39" w14:textId="77777777" w:rsidR="00C82BCE" w:rsidRPr="00E01E3D" w:rsidRDefault="00C82BCE" w:rsidP="00A81194">
            <w:pPr>
              <w:contextualSpacing/>
              <w:jc w:val="center"/>
              <w:rPr>
                <w:b/>
              </w:rPr>
            </w:pPr>
            <w:r w:rsidRPr="00E01E3D">
              <w:rPr>
                <w:b/>
              </w:rPr>
              <w:t>CO</w:t>
            </w:r>
          </w:p>
        </w:tc>
        <w:tc>
          <w:tcPr>
            <w:tcW w:w="271" w:type="pct"/>
            <w:vAlign w:val="center"/>
          </w:tcPr>
          <w:p w14:paraId="174E1E0B" w14:textId="77777777" w:rsidR="00C82BCE" w:rsidRPr="00E01E3D" w:rsidRDefault="00C82BCE" w:rsidP="00A81194">
            <w:pPr>
              <w:contextualSpacing/>
              <w:jc w:val="center"/>
              <w:rPr>
                <w:b/>
              </w:rPr>
            </w:pPr>
            <w:r w:rsidRPr="00E01E3D">
              <w:rPr>
                <w:b/>
              </w:rPr>
              <w:t>BL</w:t>
            </w:r>
          </w:p>
        </w:tc>
        <w:tc>
          <w:tcPr>
            <w:tcW w:w="203" w:type="pct"/>
            <w:vAlign w:val="center"/>
          </w:tcPr>
          <w:p w14:paraId="2AE33D9A" w14:textId="77777777" w:rsidR="00C82BCE" w:rsidRPr="00E01E3D" w:rsidRDefault="00C82BCE" w:rsidP="00A81194">
            <w:pPr>
              <w:contextualSpacing/>
              <w:jc w:val="center"/>
              <w:rPr>
                <w:b/>
              </w:rPr>
            </w:pPr>
            <w:r w:rsidRPr="00E01E3D">
              <w:rPr>
                <w:b/>
              </w:rPr>
              <w:t>M</w:t>
            </w:r>
          </w:p>
        </w:tc>
      </w:tr>
      <w:tr w:rsidR="00C82BCE" w:rsidRPr="00E01E3D" w14:paraId="704FC741" w14:textId="77777777" w:rsidTr="00C82BCE">
        <w:trPr>
          <w:trHeight w:val="487"/>
        </w:trPr>
        <w:tc>
          <w:tcPr>
            <w:tcW w:w="5000" w:type="pct"/>
            <w:gridSpan w:val="6"/>
            <w:vAlign w:val="center"/>
          </w:tcPr>
          <w:p w14:paraId="3B84609D" w14:textId="77777777" w:rsidR="00C82BCE" w:rsidRPr="00E01E3D" w:rsidRDefault="00C82BCE" w:rsidP="00A81194">
            <w:pPr>
              <w:contextualSpacing/>
              <w:jc w:val="center"/>
              <w:rPr>
                <w:b/>
                <w:u w:val="single"/>
              </w:rPr>
            </w:pPr>
            <w:r w:rsidRPr="00E01E3D">
              <w:rPr>
                <w:b/>
                <w:u w:val="single"/>
              </w:rPr>
              <w:t>PART – A (10 X 1 = 10 MARKS)</w:t>
            </w:r>
          </w:p>
          <w:p w14:paraId="607B2BE5" w14:textId="77777777" w:rsidR="00C82BCE" w:rsidRPr="00E01E3D" w:rsidRDefault="00C82BCE" w:rsidP="00A81194">
            <w:pPr>
              <w:contextualSpacing/>
              <w:jc w:val="center"/>
              <w:rPr>
                <w:b/>
              </w:rPr>
            </w:pPr>
            <w:r w:rsidRPr="00E01E3D">
              <w:rPr>
                <w:b/>
              </w:rPr>
              <w:t>(Answer all the questions)</w:t>
            </w:r>
          </w:p>
        </w:tc>
      </w:tr>
      <w:tr w:rsidR="00C82BCE" w:rsidRPr="00E01E3D" w14:paraId="0A8D54AF" w14:textId="77777777" w:rsidTr="00C82BCE">
        <w:trPr>
          <w:trHeight w:val="396"/>
        </w:trPr>
        <w:tc>
          <w:tcPr>
            <w:tcW w:w="338" w:type="pct"/>
            <w:vAlign w:val="center"/>
          </w:tcPr>
          <w:p w14:paraId="3F9C0B5D" w14:textId="77777777" w:rsidR="00C82BCE" w:rsidRPr="00E01E3D" w:rsidRDefault="00C82BCE" w:rsidP="00A81194">
            <w:pPr>
              <w:contextualSpacing/>
              <w:jc w:val="center"/>
            </w:pPr>
            <w:r w:rsidRPr="00E01E3D">
              <w:t>1.</w:t>
            </w:r>
          </w:p>
        </w:tc>
        <w:tc>
          <w:tcPr>
            <w:tcW w:w="3851" w:type="pct"/>
            <w:gridSpan w:val="2"/>
            <w:vAlign w:val="center"/>
          </w:tcPr>
          <w:p w14:paraId="606CC746" w14:textId="77777777" w:rsidR="00C82BCE" w:rsidRPr="00E01E3D" w:rsidRDefault="00C82BCE" w:rsidP="00290A17">
            <w:pPr>
              <w:autoSpaceDE w:val="0"/>
              <w:autoSpaceDN w:val="0"/>
              <w:adjustRightInd w:val="0"/>
              <w:contextualSpacing/>
              <w:jc w:val="both"/>
            </w:pPr>
            <w:r w:rsidRPr="00E01E3D">
              <w:t>If the specific gravity of oil is 0.86, find the density of oil.</w:t>
            </w:r>
          </w:p>
        </w:tc>
        <w:tc>
          <w:tcPr>
            <w:tcW w:w="337" w:type="pct"/>
            <w:vAlign w:val="center"/>
          </w:tcPr>
          <w:p w14:paraId="4825B620" w14:textId="77777777" w:rsidR="00C82BCE" w:rsidRPr="00E01E3D" w:rsidRDefault="00C82BCE" w:rsidP="00A81194">
            <w:pPr>
              <w:contextualSpacing/>
              <w:jc w:val="center"/>
            </w:pPr>
            <w:r w:rsidRPr="00E01E3D">
              <w:t>CO1</w:t>
            </w:r>
          </w:p>
        </w:tc>
        <w:tc>
          <w:tcPr>
            <w:tcW w:w="271" w:type="pct"/>
          </w:tcPr>
          <w:p w14:paraId="69C8C077" w14:textId="77777777" w:rsidR="00C82BCE" w:rsidRPr="00E01E3D" w:rsidRDefault="00C82BCE" w:rsidP="004159FA">
            <w:pPr>
              <w:contextualSpacing/>
              <w:jc w:val="center"/>
            </w:pPr>
            <w:r w:rsidRPr="00E01E3D">
              <w:t>A</w:t>
            </w:r>
          </w:p>
        </w:tc>
        <w:tc>
          <w:tcPr>
            <w:tcW w:w="203" w:type="pct"/>
            <w:vAlign w:val="center"/>
          </w:tcPr>
          <w:p w14:paraId="558C8313" w14:textId="77777777" w:rsidR="00C82BCE" w:rsidRPr="00E01E3D" w:rsidRDefault="00C82BCE" w:rsidP="00A81194">
            <w:pPr>
              <w:contextualSpacing/>
              <w:jc w:val="center"/>
            </w:pPr>
            <w:r w:rsidRPr="00E01E3D">
              <w:t>1</w:t>
            </w:r>
          </w:p>
        </w:tc>
      </w:tr>
      <w:tr w:rsidR="00C82BCE" w:rsidRPr="00E01E3D" w14:paraId="6C67424B" w14:textId="77777777" w:rsidTr="00C82BCE">
        <w:trPr>
          <w:trHeight w:val="396"/>
        </w:trPr>
        <w:tc>
          <w:tcPr>
            <w:tcW w:w="338" w:type="pct"/>
            <w:vAlign w:val="center"/>
          </w:tcPr>
          <w:p w14:paraId="6AF67CD0" w14:textId="77777777" w:rsidR="00C82BCE" w:rsidRPr="00E01E3D" w:rsidRDefault="00C82BCE" w:rsidP="00A81194">
            <w:pPr>
              <w:contextualSpacing/>
              <w:jc w:val="center"/>
            </w:pPr>
            <w:r w:rsidRPr="00E01E3D">
              <w:t>2.</w:t>
            </w:r>
          </w:p>
        </w:tc>
        <w:tc>
          <w:tcPr>
            <w:tcW w:w="3851" w:type="pct"/>
            <w:gridSpan w:val="2"/>
            <w:vAlign w:val="center"/>
          </w:tcPr>
          <w:p w14:paraId="0D1F1D18" w14:textId="77777777" w:rsidR="00C82BCE" w:rsidRPr="00E01E3D" w:rsidRDefault="00C82BCE" w:rsidP="00290A17">
            <w:pPr>
              <w:contextualSpacing/>
              <w:jc w:val="both"/>
            </w:pPr>
            <w:r w:rsidRPr="00E01E3D">
              <w:t>Define surface tension.</w:t>
            </w:r>
          </w:p>
        </w:tc>
        <w:tc>
          <w:tcPr>
            <w:tcW w:w="337" w:type="pct"/>
            <w:vAlign w:val="center"/>
          </w:tcPr>
          <w:p w14:paraId="7DABD9FD" w14:textId="77777777" w:rsidR="00C82BCE" w:rsidRPr="00E01E3D" w:rsidRDefault="00C82BCE" w:rsidP="0094051D">
            <w:pPr>
              <w:contextualSpacing/>
              <w:jc w:val="center"/>
            </w:pPr>
            <w:r w:rsidRPr="00E01E3D">
              <w:t>CO1</w:t>
            </w:r>
          </w:p>
        </w:tc>
        <w:tc>
          <w:tcPr>
            <w:tcW w:w="271" w:type="pct"/>
          </w:tcPr>
          <w:p w14:paraId="44D6A88F" w14:textId="77777777" w:rsidR="00C82BCE" w:rsidRPr="00E01E3D" w:rsidRDefault="00C82BCE" w:rsidP="004159FA">
            <w:pPr>
              <w:contextualSpacing/>
              <w:jc w:val="center"/>
            </w:pPr>
            <w:r w:rsidRPr="00E01E3D">
              <w:t>R</w:t>
            </w:r>
          </w:p>
        </w:tc>
        <w:tc>
          <w:tcPr>
            <w:tcW w:w="203" w:type="pct"/>
            <w:vAlign w:val="center"/>
          </w:tcPr>
          <w:p w14:paraId="7A0D5448" w14:textId="77777777" w:rsidR="00C82BCE" w:rsidRPr="00E01E3D" w:rsidRDefault="00C82BCE" w:rsidP="00A81194">
            <w:pPr>
              <w:contextualSpacing/>
              <w:jc w:val="center"/>
            </w:pPr>
            <w:r w:rsidRPr="00E01E3D">
              <w:t>1</w:t>
            </w:r>
          </w:p>
        </w:tc>
      </w:tr>
      <w:tr w:rsidR="00C82BCE" w:rsidRPr="00E01E3D" w14:paraId="66C0F38B" w14:textId="77777777" w:rsidTr="00C82BCE">
        <w:trPr>
          <w:trHeight w:val="396"/>
        </w:trPr>
        <w:tc>
          <w:tcPr>
            <w:tcW w:w="338" w:type="pct"/>
            <w:vAlign w:val="center"/>
          </w:tcPr>
          <w:p w14:paraId="50672610" w14:textId="77777777" w:rsidR="00C82BCE" w:rsidRPr="00E01E3D" w:rsidRDefault="00C82BCE" w:rsidP="00A81194">
            <w:pPr>
              <w:contextualSpacing/>
              <w:jc w:val="center"/>
            </w:pPr>
            <w:r w:rsidRPr="00E01E3D">
              <w:t>3.</w:t>
            </w:r>
          </w:p>
        </w:tc>
        <w:tc>
          <w:tcPr>
            <w:tcW w:w="3851" w:type="pct"/>
            <w:gridSpan w:val="2"/>
            <w:vAlign w:val="center"/>
          </w:tcPr>
          <w:p w14:paraId="202C2688" w14:textId="77777777" w:rsidR="00C82BCE" w:rsidRPr="00E01E3D" w:rsidRDefault="00C82BCE" w:rsidP="00290A17">
            <w:pPr>
              <w:contextualSpacing/>
              <w:jc w:val="both"/>
            </w:pPr>
            <w:r w:rsidRPr="00E01E3D">
              <w:t>Express the formula for finding centre of pressure.</w:t>
            </w:r>
          </w:p>
        </w:tc>
        <w:tc>
          <w:tcPr>
            <w:tcW w:w="337" w:type="pct"/>
            <w:vAlign w:val="center"/>
          </w:tcPr>
          <w:p w14:paraId="58CEE667" w14:textId="77777777" w:rsidR="00C82BCE" w:rsidRPr="00E01E3D" w:rsidRDefault="00C82BCE" w:rsidP="0094051D">
            <w:pPr>
              <w:contextualSpacing/>
              <w:jc w:val="center"/>
            </w:pPr>
            <w:r w:rsidRPr="00E01E3D">
              <w:t>CO3</w:t>
            </w:r>
          </w:p>
        </w:tc>
        <w:tc>
          <w:tcPr>
            <w:tcW w:w="271" w:type="pct"/>
          </w:tcPr>
          <w:p w14:paraId="1469E3B3" w14:textId="77777777" w:rsidR="00C82BCE" w:rsidRPr="00E01E3D" w:rsidRDefault="00C82BCE" w:rsidP="004159FA">
            <w:pPr>
              <w:contextualSpacing/>
              <w:jc w:val="center"/>
            </w:pPr>
            <w:r w:rsidRPr="00E01E3D">
              <w:t>U</w:t>
            </w:r>
          </w:p>
        </w:tc>
        <w:tc>
          <w:tcPr>
            <w:tcW w:w="203" w:type="pct"/>
            <w:vAlign w:val="center"/>
          </w:tcPr>
          <w:p w14:paraId="3D50FB2E" w14:textId="77777777" w:rsidR="00C82BCE" w:rsidRPr="00E01E3D" w:rsidRDefault="00C82BCE" w:rsidP="00A81194">
            <w:pPr>
              <w:contextualSpacing/>
              <w:jc w:val="center"/>
            </w:pPr>
            <w:r w:rsidRPr="00E01E3D">
              <w:t>1</w:t>
            </w:r>
          </w:p>
        </w:tc>
      </w:tr>
      <w:tr w:rsidR="00C82BCE" w:rsidRPr="00E01E3D" w14:paraId="3269E2D6" w14:textId="77777777" w:rsidTr="00C82BCE">
        <w:trPr>
          <w:trHeight w:val="396"/>
        </w:trPr>
        <w:tc>
          <w:tcPr>
            <w:tcW w:w="338" w:type="pct"/>
            <w:vAlign w:val="center"/>
          </w:tcPr>
          <w:p w14:paraId="134C018D" w14:textId="77777777" w:rsidR="00C82BCE" w:rsidRPr="00E01E3D" w:rsidRDefault="00C82BCE" w:rsidP="00A81194">
            <w:pPr>
              <w:contextualSpacing/>
              <w:jc w:val="center"/>
            </w:pPr>
            <w:r w:rsidRPr="00E01E3D">
              <w:t>4.</w:t>
            </w:r>
          </w:p>
        </w:tc>
        <w:tc>
          <w:tcPr>
            <w:tcW w:w="3851" w:type="pct"/>
            <w:gridSpan w:val="2"/>
            <w:vAlign w:val="center"/>
          </w:tcPr>
          <w:p w14:paraId="65E440D5" w14:textId="77777777" w:rsidR="00C82BCE" w:rsidRPr="00E01E3D" w:rsidRDefault="00C82BCE" w:rsidP="00290A17">
            <w:pPr>
              <w:contextualSpacing/>
              <w:jc w:val="both"/>
            </w:pPr>
            <w:r w:rsidRPr="00E01E3D">
              <w:t>Write the continuity equation.</w:t>
            </w:r>
          </w:p>
        </w:tc>
        <w:tc>
          <w:tcPr>
            <w:tcW w:w="337" w:type="pct"/>
            <w:vAlign w:val="center"/>
          </w:tcPr>
          <w:p w14:paraId="00981794" w14:textId="77777777" w:rsidR="00C82BCE" w:rsidRPr="00E01E3D" w:rsidRDefault="00C82BCE" w:rsidP="0094051D">
            <w:pPr>
              <w:contextualSpacing/>
              <w:jc w:val="center"/>
            </w:pPr>
            <w:r w:rsidRPr="00E01E3D">
              <w:t>CO4</w:t>
            </w:r>
          </w:p>
        </w:tc>
        <w:tc>
          <w:tcPr>
            <w:tcW w:w="271" w:type="pct"/>
          </w:tcPr>
          <w:p w14:paraId="65CD4754" w14:textId="77777777" w:rsidR="00C82BCE" w:rsidRPr="00E01E3D" w:rsidRDefault="00C82BCE" w:rsidP="004159FA">
            <w:pPr>
              <w:contextualSpacing/>
              <w:jc w:val="center"/>
            </w:pPr>
            <w:r w:rsidRPr="00E01E3D">
              <w:t>A</w:t>
            </w:r>
          </w:p>
        </w:tc>
        <w:tc>
          <w:tcPr>
            <w:tcW w:w="203" w:type="pct"/>
            <w:vAlign w:val="center"/>
          </w:tcPr>
          <w:p w14:paraId="0F36550F" w14:textId="77777777" w:rsidR="00C82BCE" w:rsidRPr="00E01E3D" w:rsidRDefault="00C82BCE" w:rsidP="00A81194">
            <w:pPr>
              <w:contextualSpacing/>
              <w:jc w:val="center"/>
            </w:pPr>
            <w:r w:rsidRPr="00E01E3D">
              <w:t>1</w:t>
            </w:r>
          </w:p>
        </w:tc>
      </w:tr>
      <w:tr w:rsidR="00C82BCE" w:rsidRPr="00E01E3D" w14:paraId="379BA921" w14:textId="77777777" w:rsidTr="00C82BCE">
        <w:trPr>
          <w:trHeight w:val="396"/>
        </w:trPr>
        <w:tc>
          <w:tcPr>
            <w:tcW w:w="338" w:type="pct"/>
            <w:vAlign w:val="center"/>
          </w:tcPr>
          <w:p w14:paraId="23300309" w14:textId="77777777" w:rsidR="00C82BCE" w:rsidRPr="00E01E3D" w:rsidRDefault="00C82BCE" w:rsidP="00A81194">
            <w:pPr>
              <w:contextualSpacing/>
              <w:jc w:val="center"/>
            </w:pPr>
            <w:r w:rsidRPr="00E01E3D">
              <w:t>5.</w:t>
            </w:r>
          </w:p>
        </w:tc>
        <w:tc>
          <w:tcPr>
            <w:tcW w:w="3851" w:type="pct"/>
            <w:gridSpan w:val="2"/>
            <w:vAlign w:val="center"/>
          </w:tcPr>
          <w:p w14:paraId="03F13B34" w14:textId="77777777" w:rsidR="00C82BCE" w:rsidRPr="00E01E3D" w:rsidRDefault="00C82BCE" w:rsidP="00290A17">
            <w:pPr>
              <w:pStyle w:val="Default"/>
              <w:contextualSpacing/>
              <w:jc w:val="both"/>
            </w:pPr>
            <w:r w:rsidRPr="00E01E3D">
              <w:t>List the applications of Bernoulli’s equation.</w:t>
            </w:r>
          </w:p>
        </w:tc>
        <w:tc>
          <w:tcPr>
            <w:tcW w:w="337" w:type="pct"/>
            <w:vAlign w:val="center"/>
          </w:tcPr>
          <w:p w14:paraId="5878DF94" w14:textId="77777777" w:rsidR="00C82BCE" w:rsidRPr="00E01E3D" w:rsidRDefault="00C82BCE" w:rsidP="0094051D">
            <w:pPr>
              <w:contextualSpacing/>
              <w:jc w:val="center"/>
            </w:pPr>
            <w:r w:rsidRPr="00E01E3D">
              <w:t>CO4</w:t>
            </w:r>
          </w:p>
        </w:tc>
        <w:tc>
          <w:tcPr>
            <w:tcW w:w="271" w:type="pct"/>
          </w:tcPr>
          <w:p w14:paraId="3026189E" w14:textId="77777777" w:rsidR="00C82BCE" w:rsidRPr="00E01E3D" w:rsidRDefault="00C82BCE" w:rsidP="004159FA">
            <w:pPr>
              <w:contextualSpacing/>
              <w:jc w:val="center"/>
            </w:pPr>
            <w:r w:rsidRPr="00E01E3D">
              <w:t>An</w:t>
            </w:r>
          </w:p>
        </w:tc>
        <w:tc>
          <w:tcPr>
            <w:tcW w:w="203" w:type="pct"/>
            <w:vAlign w:val="center"/>
          </w:tcPr>
          <w:p w14:paraId="408B35CC" w14:textId="77777777" w:rsidR="00C82BCE" w:rsidRPr="00E01E3D" w:rsidRDefault="00C82BCE" w:rsidP="00A81194">
            <w:pPr>
              <w:contextualSpacing/>
              <w:jc w:val="center"/>
            </w:pPr>
            <w:r w:rsidRPr="00E01E3D">
              <w:t>1</w:t>
            </w:r>
          </w:p>
        </w:tc>
      </w:tr>
      <w:tr w:rsidR="00C82BCE" w:rsidRPr="00E01E3D" w14:paraId="0FA9141A" w14:textId="77777777" w:rsidTr="00C82BCE">
        <w:trPr>
          <w:trHeight w:val="396"/>
        </w:trPr>
        <w:tc>
          <w:tcPr>
            <w:tcW w:w="338" w:type="pct"/>
            <w:vAlign w:val="center"/>
          </w:tcPr>
          <w:p w14:paraId="69B41E8B" w14:textId="77777777" w:rsidR="00C82BCE" w:rsidRPr="00E01E3D" w:rsidRDefault="00C82BCE" w:rsidP="00A81194">
            <w:pPr>
              <w:contextualSpacing/>
              <w:jc w:val="center"/>
            </w:pPr>
            <w:r w:rsidRPr="00E01E3D">
              <w:t>6.</w:t>
            </w:r>
          </w:p>
        </w:tc>
        <w:tc>
          <w:tcPr>
            <w:tcW w:w="3851" w:type="pct"/>
            <w:gridSpan w:val="2"/>
            <w:vAlign w:val="center"/>
          </w:tcPr>
          <w:p w14:paraId="3E04A63E" w14:textId="77777777" w:rsidR="00C82BCE" w:rsidRPr="00E01E3D" w:rsidRDefault="00C82BCE" w:rsidP="00290A17">
            <w:pPr>
              <w:contextualSpacing/>
              <w:jc w:val="both"/>
            </w:pPr>
            <w:r w:rsidRPr="00E01E3D">
              <w:t>State the application of Pitot tube.</w:t>
            </w:r>
          </w:p>
        </w:tc>
        <w:tc>
          <w:tcPr>
            <w:tcW w:w="337" w:type="pct"/>
            <w:vAlign w:val="center"/>
          </w:tcPr>
          <w:p w14:paraId="536A7A01" w14:textId="77777777" w:rsidR="00C82BCE" w:rsidRPr="00E01E3D" w:rsidRDefault="00C82BCE" w:rsidP="0094051D">
            <w:pPr>
              <w:contextualSpacing/>
              <w:jc w:val="center"/>
            </w:pPr>
            <w:r w:rsidRPr="00E01E3D">
              <w:t>CO4</w:t>
            </w:r>
          </w:p>
        </w:tc>
        <w:tc>
          <w:tcPr>
            <w:tcW w:w="271" w:type="pct"/>
          </w:tcPr>
          <w:p w14:paraId="36D75E44" w14:textId="77777777" w:rsidR="00C82BCE" w:rsidRPr="00E01E3D" w:rsidRDefault="00C82BCE" w:rsidP="004159FA">
            <w:pPr>
              <w:contextualSpacing/>
              <w:jc w:val="center"/>
            </w:pPr>
            <w:r w:rsidRPr="00E01E3D">
              <w:t>R</w:t>
            </w:r>
          </w:p>
        </w:tc>
        <w:tc>
          <w:tcPr>
            <w:tcW w:w="203" w:type="pct"/>
            <w:vAlign w:val="center"/>
          </w:tcPr>
          <w:p w14:paraId="7F4831BD" w14:textId="77777777" w:rsidR="00C82BCE" w:rsidRPr="00E01E3D" w:rsidRDefault="00C82BCE" w:rsidP="00A81194">
            <w:pPr>
              <w:contextualSpacing/>
              <w:jc w:val="center"/>
            </w:pPr>
            <w:r w:rsidRPr="00E01E3D">
              <w:t>1</w:t>
            </w:r>
          </w:p>
        </w:tc>
      </w:tr>
      <w:tr w:rsidR="00C82BCE" w:rsidRPr="00E01E3D" w14:paraId="4A64CC48" w14:textId="77777777" w:rsidTr="00C82BCE">
        <w:trPr>
          <w:trHeight w:val="396"/>
        </w:trPr>
        <w:tc>
          <w:tcPr>
            <w:tcW w:w="338" w:type="pct"/>
            <w:vAlign w:val="center"/>
          </w:tcPr>
          <w:p w14:paraId="6474E769" w14:textId="77777777" w:rsidR="00C82BCE" w:rsidRPr="00E01E3D" w:rsidRDefault="00C82BCE" w:rsidP="00A81194">
            <w:pPr>
              <w:contextualSpacing/>
              <w:jc w:val="center"/>
            </w:pPr>
            <w:r w:rsidRPr="00E01E3D">
              <w:t>7.</w:t>
            </w:r>
          </w:p>
        </w:tc>
        <w:tc>
          <w:tcPr>
            <w:tcW w:w="3851" w:type="pct"/>
            <w:gridSpan w:val="2"/>
            <w:vAlign w:val="center"/>
          </w:tcPr>
          <w:p w14:paraId="73DE894C" w14:textId="77777777" w:rsidR="00C82BCE" w:rsidRPr="00E01E3D" w:rsidRDefault="00C82BCE" w:rsidP="00290A17">
            <w:pPr>
              <w:pStyle w:val="ListParagraph"/>
              <w:ind w:left="0"/>
              <w:jc w:val="both"/>
              <w:rPr>
                <w:noProof/>
                <w:lang w:eastAsia="zh-TW"/>
              </w:rPr>
            </w:pPr>
            <w:r w:rsidRPr="00E01E3D">
              <w:rPr>
                <w:noProof/>
                <w:lang w:eastAsia="zh-TW"/>
              </w:rPr>
              <w:t>Define turbulent flow.</w:t>
            </w:r>
          </w:p>
        </w:tc>
        <w:tc>
          <w:tcPr>
            <w:tcW w:w="337" w:type="pct"/>
            <w:vAlign w:val="center"/>
          </w:tcPr>
          <w:p w14:paraId="3B4626DD" w14:textId="77777777" w:rsidR="00C82BCE" w:rsidRPr="00E01E3D" w:rsidRDefault="00C82BCE" w:rsidP="0094051D">
            <w:pPr>
              <w:contextualSpacing/>
              <w:jc w:val="center"/>
            </w:pPr>
            <w:r w:rsidRPr="00E01E3D">
              <w:t>CO4</w:t>
            </w:r>
          </w:p>
        </w:tc>
        <w:tc>
          <w:tcPr>
            <w:tcW w:w="271" w:type="pct"/>
          </w:tcPr>
          <w:p w14:paraId="0D4DC8AD" w14:textId="77777777" w:rsidR="00C82BCE" w:rsidRPr="00E01E3D" w:rsidRDefault="00C82BCE" w:rsidP="004159FA">
            <w:pPr>
              <w:contextualSpacing/>
              <w:jc w:val="center"/>
            </w:pPr>
            <w:r w:rsidRPr="00E01E3D">
              <w:t>R</w:t>
            </w:r>
          </w:p>
        </w:tc>
        <w:tc>
          <w:tcPr>
            <w:tcW w:w="203" w:type="pct"/>
            <w:vAlign w:val="center"/>
          </w:tcPr>
          <w:p w14:paraId="7C1846E5" w14:textId="77777777" w:rsidR="00C82BCE" w:rsidRPr="00E01E3D" w:rsidRDefault="00C82BCE" w:rsidP="00A81194">
            <w:pPr>
              <w:contextualSpacing/>
              <w:jc w:val="center"/>
            </w:pPr>
            <w:r w:rsidRPr="00E01E3D">
              <w:t>1</w:t>
            </w:r>
          </w:p>
        </w:tc>
      </w:tr>
      <w:tr w:rsidR="00C82BCE" w:rsidRPr="00E01E3D" w14:paraId="1F42907A" w14:textId="77777777" w:rsidTr="00C82BCE">
        <w:trPr>
          <w:trHeight w:val="396"/>
        </w:trPr>
        <w:tc>
          <w:tcPr>
            <w:tcW w:w="338" w:type="pct"/>
            <w:vAlign w:val="center"/>
          </w:tcPr>
          <w:p w14:paraId="17FDC132" w14:textId="77777777" w:rsidR="00C82BCE" w:rsidRPr="00E01E3D" w:rsidRDefault="00C82BCE" w:rsidP="00A81194">
            <w:pPr>
              <w:contextualSpacing/>
              <w:jc w:val="center"/>
            </w:pPr>
            <w:r w:rsidRPr="00E01E3D">
              <w:t>8.</w:t>
            </w:r>
          </w:p>
        </w:tc>
        <w:tc>
          <w:tcPr>
            <w:tcW w:w="3851" w:type="pct"/>
            <w:gridSpan w:val="2"/>
            <w:vAlign w:val="center"/>
          </w:tcPr>
          <w:p w14:paraId="7CE9693C" w14:textId="77777777" w:rsidR="00C82BCE" w:rsidRPr="00E01E3D" w:rsidRDefault="00C82BCE" w:rsidP="00290A17">
            <w:pPr>
              <w:contextualSpacing/>
              <w:jc w:val="both"/>
            </w:pPr>
            <w:r w:rsidRPr="00E01E3D">
              <w:t>Write the formula for coefficient of friction for a turbulent flow through smooth pipes.</w:t>
            </w:r>
          </w:p>
        </w:tc>
        <w:tc>
          <w:tcPr>
            <w:tcW w:w="337" w:type="pct"/>
            <w:vAlign w:val="center"/>
          </w:tcPr>
          <w:p w14:paraId="21772D57" w14:textId="77777777" w:rsidR="00C82BCE" w:rsidRPr="00E01E3D" w:rsidRDefault="00C82BCE" w:rsidP="0094051D">
            <w:pPr>
              <w:contextualSpacing/>
              <w:jc w:val="center"/>
            </w:pPr>
            <w:r w:rsidRPr="00E01E3D">
              <w:t>CO4</w:t>
            </w:r>
          </w:p>
        </w:tc>
        <w:tc>
          <w:tcPr>
            <w:tcW w:w="271" w:type="pct"/>
          </w:tcPr>
          <w:p w14:paraId="741336E6" w14:textId="77777777" w:rsidR="00C82BCE" w:rsidRPr="00E01E3D" w:rsidRDefault="00C82BCE" w:rsidP="004159FA">
            <w:pPr>
              <w:contextualSpacing/>
              <w:jc w:val="center"/>
            </w:pPr>
            <w:r w:rsidRPr="00E01E3D">
              <w:t>C</w:t>
            </w:r>
          </w:p>
        </w:tc>
        <w:tc>
          <w:tcPr>
            <w:tcW w:w="203" w:type="pct"/>
            <w:vAlign w:val="center"/>
          </w:tcPr>
          <w:p w14:paraId="202DFCA9" w14:textId="77777777" w:rsidR="00C82BCE" w:rsidRPr="00E01E3D" w:rsidRDefault="00C82BCE" w:rsidP="00A81194">
            <w:pPr>
              <w:contextualSpacing/>
              <w:jc w:val="center"/>
            </w:pPr>
            <w:r w:rsidRPr="00E01E3D">
              <w:t>1</w:t>
            </w:r>
          </w:p>
        </w:tc>
      </w:tr>
      <w:tr w:rsidR="00C82BCE" w:rsidRPr="00E01E3D" w14:paraId="6FEB8B14" w14:textId="77777777" w:rsidTr="00C82BCE">
        <w:trPr>
          <w:trHeight w:val="396"/>
        </w:trPr>
        <w:tc>
          <w:tcPr>
            <w:tcW w:w="338" w:type="pct"/>
            <w:vAlign w:val="center"/>
          </w:tcPr>
          <w:p w14:paraId="57AD4AD2" w14:textId="77777777" w:rsidR="00C82BCE" w:rsidRPr="00E01E3D" w:rsidRDefault="00C82BCE" w:rsidP="00A81194">
            <w:pPr>
              <w:contextualSpacing/>
              <w:jc w:val="center"/>
            </w:pPr>
            <w:r w:rsidRPr="00E01E3D">
              <w:t>9.</w:t>
            </w:r>
          </w:p>
        </w:tc>
        <w:tc>
          <w:tcPr>
            <w:tcW w:w="3851" w:type="pct"/>
            <w:gridSpan w:val="2"/>
            <w:vAlign w:val="center"/>
          </w:tcPr>
          <w:p w14:paraId="2E1C4477" w14:textId="77777777" w:rsidR="00C82BCE" w:rsidRPr="00E01E3D" w:rsidRDefault="00C82BCE" w:rsidP="00290A17">
            <w:pPr>
              <w:pStyle w:val="ListParagraph"/>
              <w:ind w:left="0"/>
              <w:jc w:val="both"/>
              <w:rPr>
                <w:noProof/>
                <w:lang w:eastAsia="zh-TW"/>
              </w:rPr>
            </w:pPr>
            <w:r w:rsidRPr="00E01E3D">
              <w:rPr>
                <w:noProof/>
                <w:lang w:eastAsia="zh-TW"/>
              </w:rPr>
              <w:t>Name the successive approximation method used to solve pipe network problems.</w:t>
            </w:r>
          </w:p>
        </w:tc>
        <w:tc>
          <w:tcPr>
            <w:tcW w:w="337" w:type="pct"/>
            <w:vAlign w:val="center"/>
          </w:tcPr>
          <w:p w14:paraId="0D7B4B78" w14:textId="77777777" w:rsidR="00C82BCE" w:rsidRPr="00E01E3D" w:rsidRDefault="00C82BCE" w:rsidP="0094051D">
            <w:pPr>
              <w:contextualSpacing/>
              <w:jc w:val="center"/>
            </w:pPr>
            <w:r w:rsidRPr="00E01E3D">
              <w:t>CO5</w:t>
            </w:r>
          </w:p>
        </w:tc>
        <w:tc>
          <w:tcPr>
            <w:tcW w:w="271" w:type="pct"/>
          </w:tcPr>
          <w:p w14:paraId="4E0B03F3" w14:textId="77777777" w:rsidR="00C82BCE" w:rsidRPr="00E01E3D" w:rsidRDefault="00C82BCE" w:rsidP="004159FA">
            <w:pPr>
              <w:contextualSpacing/>
              <w:jc w:val="center"/>
            </w:pPr>
            <w:r w:rsidRPr="00E01E3D">
              <w:t>R</w:t>
            </w:r>
          </w:p>
        </w:tc>
        <w:tc>
          <w:tcPr>
            <w:tcW w:w="203" w:type="pct"/>
            <w:vAlign w:val="center"/>
          </w:tcPr>
          <w:p w14:paraId="17A35473" w14:textId="77777777" w:rsidR="00C82BCE" w:rsidRPr="00E01E3D" w:rsidRDefault="00C82BCE" w:rsidP="00A81194">
            <w:pPr>
              <w:contextualSpacing/>
              <w:jc w:val="center"/>
            </w:pPr>
            <w:r w:rsidRPr="00E01E3D">
              <w:t>1</w:t>
            </w:r>
          </w:p>
        </w:tc>
      </w:tr>
      <w:tr w:rsidR="00C82BCE" w:rsidRPr="00E01E3D" w14:paraId="7801CAB5" w14:textId="77777777" w:rsidTr="00C82BCE">
        <w:trPr>
          <w:trHeight w:val="396"/>
        </w:trPr>
        <w:tc>
          <w:tcPr>
            <w:tcW w:w="338" w:type="pct"/>
            <w:vAlign w:val="center"/>
          </w:tcPr>
          <w:p w14:paraId="3A436D29" w14:textId="77777777" w:rsidR="00C82BCE" w:rsidRPr="00E01E3D" w:rsidRDefault="00C82BCE" w:rsidP="00A81194">
            <w:pPr>
              <w:contextualSpacing/>
              <w:jc w:val="center"/>
            </w:pPr>
            <w:r w:rsidRPr="00E01E3D">
              <w:t>10.</w:t>
            </w:r>
          </w:p>
        </w:tc>
        <w:tc>
          <w:tcPr>
            <w:tcW w:w="3851" w:type="pct"/>
            <w:gridSpan w:val="2"/>
            <w:vAlign w:val="center"/>
          </w:tcPr>
          <w:p w14:paraId="47BF9124" w14:textId="77777777" w:rsidR="00C82BCE" w:rsidRPr="00E01E3D" w:rsidRDefault="00C82BCE" w:rsidP="00290A17">
            <w:pPr>
              <w:contextualSpacing/>
              <w:jc w:val="both"/>
            </w:pPr>
            <w:r w:rsidRPr="00E01E3D">
              <w:t>Define: Efficiency of power transmission through pipes.</w:t>
            </w:r>
          </w:p>
        </w:tc>
        <w:tc>
          <w:tcPr>
            <w:tcW w:w="337" w:type="pct"/>
            <w:vAlign w:val="center"/>
          </w:tcPr>
          <w:p w14:paraId="1B2FE45A" w14:textId="77777777" w:rsidR="00C82BCE" w:rsidRPr="00E01E3D" w:rsidRDefault="00C82BCE" w:rsidP="0094051D">
            <w:pPr>
              <w:contextualSpacing/>
              <w:jc w:val="center"/>
            </w:pPr>
            <w:r w:rsidRPr="00E01E3D">
              <w:t>CO5</w:t>
            </w:r>
          </w:p>
        </w:tc>
        <w:tc>
          <w:tcPr>
            <w:tcW w:w="271" w:type="pct"/>
          </w:tcPr>
          <w:p w14:paraId="1758151C" w14:textId="77777777" w:rsidR="00C82BCE" w:rsidRPr="00E01E3D" w:rsidRDefault="00C82BCE" w:rsidP="004159FA">
            <w:pPr>
              <w:contextualSpacing/>
              <w:jc w:val="center"/>
            </w:pPr>
            <w:r w:rsidRPr="00E01E3D">
              <w:t>R</w:t>
            </w:r>
          </w:p>
        </w:tc>
        <w:tc>
          <w:tcPr>
            <w:tcW w:w="203" w:type="pct"/>
            <w:vAlign w:val="center"/>
          </w:tcPr>
          <w:p w14:paraId="292E806E" w14:textId="77777777" w:rsidR="00C82BCE" w:rsidRPr="00E01E3D" w:rsidRDefault="00C82BCE" w:rsidP="00A81194">
            <w:pPr>
              <w:contextualSpacing/>
              <w:jc w:val="center"/>
            </w:pPr>
            <w:r w:rsidRPr="00E01E3D">
              <w:t>1</w:t>
            </w:r>
          </w:p>
        </w:tc>
      </w:tr>
      <w:tr w:rsidR="00C82BCE" w:rsidRPr="00E01E3D" w14:paraId="091CF26A" w14:textId="77777777" w:rsidTr="00C82BCE">
        <w:trPr>
          <w:trHeight w:val="551"/>
        </w:trPr>
        <w:tc>
          <w:tcPr>
            <w:tcW w:w="5000" w:type="pct"/>
            <w:gridSpan w:val="6"/>
            <w:vAlign w:val="center"/>
          </w:tcPr>
          <w:p w14:paraId="77CA7E48" w14:textId="77777777" w:rsidR="00C82BCE" w:rsidRPr="00E01E3D" w:rsidRDefault="00C82BCE" w:rsidP="00A81194">
            <w:pPr>
              <w:contextualSpacing/>
              <w:jc w:val="center"/>
              <w:rPr>
                <w:b/>
                <w:u w:val="single"/>
              </w:rPr>
            </w:pPr>
            <w:r w:rsidRPr="00E01E3D">
              <w:rPr>
                <w:b/>
                <w:u w:val="single"/>
              </w:rPr>
              <w:t>PART – B (6 X 3 = 18 MARKS)</w:t>
            </w:r>
          </w:p>
          <w:p w14:paraId="2E5B8C2A" w14:textId="77777777" w:rsidR="00C82BCE" w:rsidRPr="00E01E3D" w:rsidRDefault="00C82BCE" w:rsidP="00A81194">
            <w:pPr>
              <w:contextualSpacing/>
              <w:jc w:val="center"/>
              <w:rPr>
                <w:b/>
                <w:u w:val="single"/>
              </w:rPr>
            </w:pPr>
            <w:r w:rsidRPr="00E01E3D">
              <w:rPr>
                <w:b/>
              </w:rPr>
              <w:t>(Answer all the questions)</w:t>
            </w:r>
          </w:p>
        </w:tc>
      </w:tr>
      <w:tr w:rsidR="00C82BCE" w:rsidRPr="00E01E3D" w14:paraId="22279688" w14:textId="77777777" w:rsidTr="00C82BCE">
        <w:trPr>
          <w:trHeight w:val="436"/>
        </w:trPr>
        <w:tc>
          <w:tcPr>
            <w:tcW w:w="338" w:type="pct"/>
          </w:tcPr>
          <w:p w14:paraId="368C871A" w14:textId="77777777" w:rsidR="00C82BCE" w:rsidRPr="00E01E3D" w:rsidRDefault="00C82BCE" w:rsidP="004159FA">
            <w:pPr>
              <w:pStyle w:val="NoSpacing"/>
              <w:contextualSpacing/>
              <w:jc w:val="center"/>
            </w:pPr>
            <w:r w:rsidRPr="00E01E3D">
              <w:t>11.</w:t>
            </w:r>
          </w:p>
        </w:tc>
        <w:tc>
          <w:tcPr>
            <w:tcW w:w="3851" w:type="pct"/>
            <w:gridSpan w:val="2"/>
            <w:vAlign w:val="center"/>
          </w:tcPr>
          <w:p w14:paraId="4827CBEF" w14:textId="77777777" w:rsidR="00C82BCE" w:rsidRPr="00E01E3D" w:rsidRDefault="00C82BCE" w:rsidP="003121E9">
            <w:pPr>
              <w:pStyle w:val="NoSpacing"/>
              <w:spacing w:line="276" w:lineRule="auto"/>
              <w:contextualSpacing/>
              <w:jc w:val="both"/>
            </w:pPr>
            <w:r w:rsidRPr="00E01E3D">
              <w:t xml:space="preserve">Calculate the capillary rise in a glass tube of 2.5 mm diameter, when immersed vertically in a) water b) mercury. </w:t>
            </w:r>
          </w:p>
          <w:p w14:paraId="39C76159" w14:textId="77777777" w:rsidR="00C82BCE" w:rsidRPr="00E01E3D" w:rsidRDefault="00C82BCE" w:rsidP="003121E9">
            <w:pPr>
              <w:pStyle w:val="NoSpacing"/>
              <w:spacing w:line="276" w:lineRule="auto"/>
              <w:contextualSpacing/>
              <w:jc w:val="both"/>
            </w:pPr>
            <w:r w:rsidRPr="00E01E3D">
              <w:t>Take surface tension σ = 0.0725 N/m for water and σ = 0.52 N/M for mercury in contact with air. The specific gravity of mercury is given as 13.6 and angle of contact is 130º.</w:t>
            </w:r>
          </w:p>
        </w:tc>
        <w:tc>
          <w:tcPr>
            <w:tcW w:w="337" w:type="pct"/>
          </w:tcPr>
          <w:p w14:paraId="30EE5EC9" w14:textId="77777777" w:rsidR="00C82BCE" w:rsidRPr="00E01E3D" w:rsidRDefault="00C82BCE" w:rsidP="004159FA">
            <w:pPr>
              <w:pStyle w:val="NoSpacing"/>
              <w:contextualSpacing/>
              <w:jc w:val="center"/>
            </w:pPr>
            <w:r w:rsidRPr="00E01E3D">
              <w:t>CO1</w:t>
            </w:r>
          </w:p>
        </w:tc>
        <w:tc>
          <w:tcPr>
            <w:tcW w:w="271" w:type="pct"/>
          </w:tcPr>
          <w:p w14:paraId="43B71B7D" w14:textId="77777777" w:rsidR="00C82BCE" w:rsidRPr="00E01E3D" w:rsidRDefault="00C82BCE" w:rsidP="004159FA">
            <w:pPr>
              <w:pStyle w:val="NoSpacing"/>
              <w:contextualSpacing/>
              <w:jc w:val="center"/>
            </w:pPr>
            <w:r w:rsidRPr="00E01E3D">
              <w:t>An</w:t>
            </w:r>
          </w:p>
        </w:tc>
        <w:tc>
          <w:tcPr>
            <w:tcW w:w="203" w:type="pct"/>
          </w:tcPr>
          <w:p w14:paraId="62A65569" w14:textId="77777777" w:rsidR="00C82BCE" w:rsidRPr="00E01E3D" w:rsidRDefault="00C82BCE" w:rsidP="004159FA">
            <w:pPr>
              <w:pStyle w:val="NoSpacing"/>
              <w:contextualSpacing/>
              <w:jc w:val="center"/>
            </w:pPr>
            <w:r w:rsidRPr="00E01E3D">
              <w:t>3</w:t>
            </w:r>
          </w:p>
        </w:tc>
      </w:tr>
      <w:tr w:rsidR="00C82BCE" w:rsidRPr="00E01E3D" w14:paraId="1C6667E2" w14:textId="77777777" w:rsidTr="00C82BCE">
        <w:trPr>
          <w:trHeight w:val="436"/>
        </w:trPr>
        <w:tc>
          <w:tcPr>
            <w:tcW w:w="338" w:type="pct"/>
          </w:tcPr>
          <w:p w14:paraId="63C69CC5" w14:textId="77777777" w:rsidR="00C82BCE" w:rsidRPr="00E01E3D" w:rsidRDefault="00C82BCE" w:rsidP="004159FA">
            <w:pPr>
              <w:pStyle w:val="NoSpacing"/>
              <w:contextualSpacing/>
              <w:jc w:val="center"/>
            </w:pPr>
            <w:r w:rsidRPr="00E01E3D">
              <w:t>12.</w:t>
            </w:r>
          </w:p>
        </w:tc>
        <w:tc>
          <w:tcPr>
            <w:tcW w:w="3851" w:type="pct"/>
            <w:gridSpan w:val="2"/>
            <w:vAlign w:val="center"/>
          </w:tcPr>
          <w:p w14:paraId="557928B4" w14:textId="77777777" w:rsidR="00C82BCE" w:rsidRPr="00E01E3D" w:rsidRDefault="00C82BCE" w:rsidP="003121E9">
            <w:pPr>
              <w:pStyle w:val="NoSpacing"/>
              <w:spacing w:line="276" w:lineRule="auto"/>
              <w:contextualSpacing/>
              <w:jc w:val="both"/>
            </w:pPr>
            <w:r w:rsidRPr="00E01E3D">
              <w:rPr>
                <w:bCs/>
              </w:rPr>
              <w:t>The velocity potential function is given by ɸ = 6(x</w:t>
            </w:r>
            <w:r w:rsidRPr="00E01E3D">
              <w:rPr>
                <w:bCs/>
                <w:vertAlign w:val="superscript"/>
              </w:rPr>
              <w:t>2</w:t>
            </w:r>
            <w:r w:rsidRPr="00E01E3D">
              <w:rPr>
                <w:bCs/>
              </w:rPr>
              <w:t>-y</w:t>
            </w:r>
            <w:r w:rsidRPr="00E01E3D">
              <w:rPr>
                <w:bCs/>
                <w:vertAlign w:val="superscript"/>
              </w:rPr>
              <w:t>2</w:t>
            </w:r>
            <w:r w:rsidRPr="00E01E3D">
              <w:rPr>
                <w:bCs/>
              </w:rPr>
              <w:t>). Calculate the velocity at the points (3,4)</w:t>
            </w:r>
          </w:p>
        </w:tc>
        <w:tc>
          <w:tcPr>
            <w:tcW w:w="337" w:type="pct"/>
          </w:tcPr>
          <w:p w14:paraId="241B53E4" w14:textId="77777777" w:rsidR="00C82BCE" w:rsidRPr="00E01E3D" w:rsidRDefault="00C82BCE" w:rsidP="004159FA">
            <w:pPr>
              <w:pStyle w:val="NoSpacing"/>
              <w:contextualSpacing/>
              <w:jc w:val="center"/>
            </w:pPr>
            <w:r w:rsidRPr="00E01E3D">
              <w:t>CO3</w:t>
            </w:r>
          </w:p>
        </w:tc>
        <w:tc>
          <w:tcPr>
            <w:tcW w:w="271" w:type="pct"/>
          </w:tcPr>
          <w:p w14:paraId="476E04C7" w14:textId="77777777" w:rsidR="00C82BCE" w:rsidRPr="00E01E3D" w:rsidRDefault="00C82BCE" w:rsidP="004159FA">
            <w:pPr>
              <w:pStyle w:val="NoSpacing"/>
              <w:contextualSpacing/>
              <w:jc w:val="center"/>
            </w:pPr>
            <w:r w:rsidRPr="00E01E3D">
              <w:t>A</w:t>
            </w:r>
          </w:p>
        </w:tc>
        <w:tc>
          <w:tcPr>
            <w:tcW w:w="203" w:type="pct"/>
          </w:tcPr>
          <w:p w14:paraId="62BA33E9" w14:textId="77777777" w:rsidR="00C82BCE" w:rsidRPr="00E01E3D" w:rsidRDefault="00C82BCE" w:rsidP="004159FA">
            <w:pPr>
              <w:pStyle w:val="NoSpacing"/>
              <w:contextualSpacing/>
              <w:jc w:val="center"/>
            </w:pPr>
            <w:r w:rsidRPr="00E01E3D">
              <w:t>3</w:t>
            </w:r>
          </w:p>
        </w:tc>
      </w:tr>
      <w:tr w:rsidR="00C82BCE" w:rsidRPr="00E01E3D" w14:paraId="4E49A1E5" w14:textId="77777777" w:rsidTr="00C82BCE">
        <w:trPr>
          <w:trHeight w:val="436"/>
        </w:trPr>
        <w:tc>
          <w:tcPr>
            <w:tcW w:w="338" w:type="pct"/>
          </w:tcPr>
          <w:p w14:paraId="1FAC14B5" w14:textId="77777777" w:rsidR="00C82BCE" w:rsidRPr="00E01E3D" w:rsidRDefault="00C82BCE" w:rsidP="004159FA">
            <w:pPr>
              <w:pStyle w:val="NoSpacing"/>
              <w:contextualSpacing/>
              <w:jc w:val="center"/>
            </w:pPr>
            <w:r w:rsidRPr="00E01E3D">
              <w:t>13.</w:t>
            </w:r>
          </w:p>
        </w:tc>
        <w:tc>
          <w:tcPr>
            <w:tcW w:w="3851" w:type="pct"/>
            <w:gridSpan w:val="2"/>
            <w:vAlign w:val="center"/>
          </w:tcPr>
          <w:p w14:paraId="27A321CC" w14:textId="77777777" w:rsidR="00C82BCE" w:rsidRPr="00E01E3D" w:rsidRDefault="00C82BCE" w:rsidP="003121E9">
            <w:pPr>
              <w:pStyle w:val="NoSpacing"/>
              <w:spacing w:line="276" w:lineRule="auto"/>
              <w:contextualSpacing/>
              <w:jc w:val="both"/>
            </w:pPr>
            <w:r w:rsidRPr="00E01E3D">
              <w:rPr>
                <w:color w:val="000000"/>
              </w:rPr>
              <w:t>Water is flowing through a pipe of 5 cm diameter under a pressure of  29.43 N/cm</w:t>
            </w:r>
            <w:r w:rsidRPr="00E01E3D">
              <w:rPr>
                <w:color w:val="000000"/>
                <w:vertAlign w:val="superscript"/>
              </w:rPr>
              <w:t>2</w:t>
            </w:r>
            <w:r w:rsidRPr="00E01E3D">
              <w:rPr>
                <w:color w:val="000000"/>
              </w:rPr>
              <w:t xml:space="preserve"> and with a mean velocity of 2.0 m/s. Find the total head or total energy per unit weight of the water at a cross section which is 5m above the datum line.  </w:t>
            </w:r>
          </w:p>
        </w:tc>
        <w:tc>
          <w:tcPr>
            <w:tcW w:w="337" w:type="pct"/>
          </w:tcPr>
          <w:p w14:paraId="385451DF" w14:textId="77777777" w:rsidR="00C82BCE" w:rsidRPr="00E01E3D" w:rsidRDefault="00C82BCE" w:rsidP="004159FA">
            <w:pPr>
              <w:pStyle w:val="NoSpacing"/>
              <w:contextualSpacing/>
              <w:jc w:val="center"/>
            </w:pPr>
            <w:r w:rsidRPr="00E01E3D">
              <w:rPr>
                <w:color w:val="000000" w:themeColor="text1"/>
              </w:rPr>
              <w:t>CO4</w:t>
            </w:r>
          </w:p>
        </w:tc>
        <w:tc>
          <w:tcPr>
            <w:tcW w:w="271" w:type="pct"/>
          </w:tcPr>
          <w:p w14:paraId="15D5ABC9" w14:textId="77777777" w:rsidR="00C82BCE" w:rsidRPr="00E01E3D" w:rsidRDefault="00C82BCE" w:rsidP="004159FA">
            <w:pPr>
              <w:pStyle w:val="NoSpacing"/>
              <w:contextualSpacing/>
              <w:jc w:val="center"/>
            </w:pPr>
            <w:r w:rsidRPr="00E01E3D">
              <w:t>E</w:t>
            </w:r>
          </w:p>
        </w:tc>
        <w:tc>
          <w:tcPr>
            <w:tcW w:w="203" w:type="pct"/>
          </w:tcPr>
          <w:p w14:paraId="412BF458" w14:textId="77777777" w:rsidR="00C82BCE" w:rsidRPr="00E01E3D" w:rsidRDefault="00C82BCE" w:rsidP="004159FA">
            <w:pPr>
              <w:pStyle w:val="NoSpacing"/>
              <w:contextualSpacing/>
              <w:jc w:val="center"/>
            </w:pPr>
            <w:r w:rsidRPr="00E01E3D">
              <w:t>3</w:t>
            </w:r>
          </w:p>
        </w:tc>
      </w:tr>
      <w:tr w:rsidR="00C82BCE" w:rsidRPr="00E01E3D" w14:paraId="71C3E332" w14:textId="77777777" w:rsidTr="00C82BCE">
        <w:trPr>
          <w:trHeight w:val="436"/>
        </w:trPr>
        <w:tc>
          <w:tcPr>
            <w:tcW w:w="338" w:type="pct"/>
          </w:tcPr>
          <w:p w14:paraId="79D4A46E" w14:textId="77777777" w:rsidR="00C82BCE" w:rsidRPr="00E01E3D" w:rsidRDefault="00C82BCE" w:rsidP="004159FA">
            <w:pPr>
              <w:pStyle w:val="NoSpacing"/>
              <w:contextualSpacing/>
              <w:jc w:val="center"/>
            </w:pPr>
            <w:r w:rsidRPr="00E01E3D">
              <w:t>14.</w:t>
            </w:r>
          </w:p>
        </w:tc>
        <w:tc>
          <w:tcPr>
            <w:tcW w:w="3851" w:type="pct"/>
            <w:gridSpan w:val="2"/>
            <w:vAlign w:val="center"/>
          </w:tcPr>
          <w:p w14:paraId="6DB512C9" w14:textId="77777777" w:rsidR="00C82BCE" w:rsidRPr="00E01E3D" w:rsidRDefault="00C82BCE" w:rsidP="003121E9">
            <w:pPr>
              <w:pStyle w:val="NoSpacing"/>
              <w:spacing w:line="276" w:lineRule="auto"/>
              <w:contextualSpacing/>
              <w:jc w:val="both"/>
            </w:pPr>
            <w:r w:rsidRPr="00E01E3D">
              <w:t>A sphere of diameter 2 mm falls 150 mm in 20 seconds in a viscous liquid. The density of the sphere is 7500 kg/m</w:t>
            </w:r>
            <w:r w:rsidRPr="00E01E3D">
              <w:rPr>
                <w:vertAlign w:val="superscript"/>
              </w:rPr>
              <w:t>3</w:t>
            </w:r>
            <w:r w:rsidRPr="00E01E3D">
              <w:t xml:space="preserve"> and of liquid is 900 kg/m</w:t>
            </w:r>
            <w:r w:rsidRPr="00E01E3D">
              <w:rPr>
                <w:vertAlign w:val="superscript"/>
              </w:rPr>
              <w:t>3</w:t>
            </w:r>
            <w:r w:rsidRPr="00E01E3D">
              <w:t>. Find the coefficient of viscosity of the liquid.</w:t>
            </w:r>
          </w:p>
        </w:tc>
        <w:tc>
          <w:tcPr>
            <w:tcW w:w="337" w:type="pct"/>
          </w:tcPr>
          <w:p w14:paraId="569E888D" w14:textId="77777777" w:rsidR="00C82BCE" w:rsidRPr="00E01E3D" w:rsidRDefault="00C82BCE" w:rsidP="004159FA">
            <w:pPr>
              <w:pStyle w:val="NoSpacing"/>
              <w:contextualSpacing/>
              <w:jc w:val="center"/>
            </w:pPr>
            <w:r w:rsidRPr="00E01E3D">
              <w:t>CO4</w:t>
            </w:r>
          </w:p>
        </w:tc>
        <w:tc>
          <w:tcPr>
            <w:tcW w:w="271" w:type="pct"/>
          </w:tcPr>
          <w:p w14:paraId="1AE979D8" w14:textId="77777777" w:rsidR="00C82BCE" w:rsidRPr="00E01E3D" w:rsidRDefault="00C82BCE" w:rsidP="004159FA">
            <w:pPr>
              <w:pStyle w:val="NoSpacing"/>
              <w:contextualSpacing/>
              <w:jc w:val="center"/>
            </w:pPr>
            <w:r w:rsidRPr="00E01E3D">
              <w:t>U</w:t>
            </w:r>
          </w:p>
        </w:tc>
        <w:tc>
          <w:tcPr>
            <w:tcW w:w="203" w:type="pct"/>
          </w:tcPr>
          <w:p w14:paraId="09F4072C" w14:textId="77777777" w:rsidR="00C82BCE" w:rsidRPr="00E01E3D" w:rsidRDefault="00C82BCE" w:rsidP="004159FA">
            <w:pPr>
              <w:pStyle w:val="NoSpacing"/>
              <w:contextualSpacing/>
              <w:jc w:val="center"/>
            </w:pPr>
            <w:r w:rsidRPr="00E01E3D">
              <w:t>3</w:t>
            </w:r>
          </w:p>
        </w:tc>
      </w:tr>
      <w:tr w:rsidR="00C82BCE" w:rsidRPr="00E01E3D" w14:paraId="53B97076" w14:textId="77777777" w:rsidTr="00C82BCE">
        <w:trPr>
          <w:trHeight w:val="436"/>
        </w:trPr>
        <w:tc>
          <w:tcPr>
            <w:tcW w:w="338" w:type="pct"/>
          </w:tcPr>
          <w:p w14:paraId="02EFE88F" w14:textId="77777777" w:rsidR="00C82BCE" w:rsidRPr="00E01E3D" w:rsidRDefault="00C82BCE" w:rsidP="004159FA">
            <w:pPr>
              <w:pStyle w:val="NoSpacing"/>
              <w:contextualSpacing/>
              <w:jc w:val="center"/>
            </w:pPr>
            <w:r w:rsidRPr="00E01E3D">
              <w:t>15.</w:t>
            </w:r>
          </w:p>
        </w:tc>
        <w:tc>
          <w:tcPr>
            <w:tcW w:w="3851" w:type="pct"/>
            <w:gridSpan w:val="2"/>
            <w:vAlign w:val="center"/>
          </w:tcPr>
          <w:p w14:paraId="48B95EEF" w14:textId="77777777" w:rsidR="00C82BCE" w:rsidRPr="00E01E3D" w:rsidRDefault="00C82BCE" w:rsidP="003121E9">
            <w:pPr>
              <w:pStyle w:val="NoSpacing"/>
              <w:spacing w:line="276" w:lineRule="auto"/>
              <w:contextualSpacing/>
              <w:jc w:val="both"/>
            </w:pPr>
            <w:r w:rsidRPr="00E01E3D">
              <w:t>Explain the phenomenon of water hammer in pipes.</w:t>
            </w:r>
          </w:p>
        </w:tc>
        <w:tc>
          <w:tcPr>
            <w:tcW w:w="337" w:type="pct"/>
          </w:tcPr>
          <w:p w14:paraId="0A7BDE62" w14:textId="77777777" w:rsidR="00C82BCE" w:rsidRPr="00E01E3D" w:rsidRDefault="00C82BCE" w:rsidP="004159FA">
            <w:pPr>
              <w:pStyle w:val="NoSpacing"/>
              <w:contextualSpacing/>
              <w:jc w:val="center"/>
            </w:pPr>
            <w:r w:rsidRPr="00E01E3D">
              <w:t>CO4</w:t>
            </w:r>
          </w:p>
        </w:tc>
        <w:tc>
          <w:tcPr>
            <w:tcW w:w="271" w:type="pct"/>
          </w:tcPr>
          <w:p w14:paraId="4D0EFAC4" w14:textId="77777777" w:rsidR="00C82BCE" w:rsidRPr="00E01E3D" w:rsidRDefault="00C82BCE" w:rsidP="004159FA">
            <w:pPr>
              <w:pStyle w:val="NoSpacing"/>
              <w:contextualSpacing/>
              <w:jc w:val="center"/>
            </w:pPr>
            <w:r w:rsidRPr="00E01E3D">
              <w:t>An</w:t>
            </w:r>
          </w:p>
        </w:tc>
        <w:tc>
          <w:tcPr>
            <w:tcW w:w="203" w:type="pct"/>
          </w:tcPr>
          <w:p w14:paraId="52B70EA3" w14:textId="77777777" w:rsidR="00C82BCE" w:rsidRPr="00E01E3D" w:rsidRDefault="00C82BCE" w:rsidP="004159FA">
            <w:pPr>
              <w:pStyle w:val="NoSpacing"/>
              <w:contextualSpacing/>
              <w:jc w:val="center"/>
            </w:pPr>
            <w:r w:rsidRPr="00E01E3D">
              <w:t>3</w:t>
            </w:r>
          </w:p>
        </w:tc>
      </w:tr>
      <w:tr w:rsidR="00C82BCE" w:rsidRPr="00E01E3D" w14:paraId="7AD2A65B" w14:textId="77777777" w:rsidTr="00C82BCE">
        <w:trPr>
          <w:trHeight w:val="437"/>
        </w:trPr>
        <w:tc>
          <w:tcPr>
            <w:tcW w:w="338" w:type="pct"/>
          </w:tcPr>
          <w:p w14:paraId="0C1C3244" w14:textId="77777777" w:rsidR="00C82BCE" w:rsidRPr="00E01E3D" w:rsidRDefault="00C82BCE" w:rsidP="004159FA">
            <w:pPr>
              <w:pStyle w:val="NoSpacing"/>
              <w:contextualSpacing/>
              <w:jc w:val="center"/>
            </w:pPr>
            <w:r w:rsidRPr="00E01E3D">
              <w:t>16.</w:t>
            </w:r>
          </w:p>
        </w:tc>
        <w:tc>
          <w:tcPr>
            <w:tcW w:w="3851" w:type="pct"/>
            <w:gridSpan w:val="2"/>
            <w:vAlign w:val="center"/>
          </w:tcPr>
          <w:p w14:paraId="30C1148D" w14:textId="77777777" w:rsidR="00C82BCE" w:rsidRPr="00E01E3D" w:rsidRDefault="00C82BCE" w:rsidP="003121E9">
            <w:pPr>
              <w:pStyle w:val="NoSpacing"/>
              <w:spacing w:line="276" w:lineRule="auto"/>
              <w:contextualSpacing/>
              <w:jc w:val="both"/>
            </w:pPr>
            <w:r w:rsidRPr="00E01E3D">
              <w:t>Describe the experimental determination of coefficient of discharge through orifice.</w:t>
            </w:r>
          </w:p>
        </w:tc>
        <w:tc>
          <w:tcPr>
            <w:tcW w:w="337" w:type="pct"/>
          </w:tcPr>
          <w:p w14:paraId="7A3E2163" w14:textId="77777777" w:rsidR="00C82BCE" w:rsidRPr="00E01E3D" w:rsidRDefault="00C82BCE" w:rsidP="004159FA">
            <w:pPr>
              <w:pStyle w:val="NoSpacing"/>
              <w:contextualSpacing/>
              <w:jc w:val="center"/>
            </w:pPr>
            <w:r w:rsidRPr="00E01E3D">
              <w:t>CO5</w:t>
            </w:r>
          </w:p>
        </w:tc>
        <w:tc>
          <w:tcPr>
            <w:tcW w:w="271" w:type="pct"/>
          </w:tcPr>
          <w:p w14:paraId="3C93CDB3" w14:textId="77777777" w:rsidR="00C82BCE" w:rsidRPr="00E01E3D" w:rsidRDefault="00C82BCE" w:rsidP="004159FA">
            <w:pPr>
              <w:pStyle w:val="NoSpacing"/>
              <w:contextualSpacing/>
              <w:jc w:val="center"/>
            </w:pPr>
            <w:r w:rsidRPr="00E01E3D">
              <w:t>R</w:t>
            </w:r>
          </w:p>
        </w:tc>
        <w:tc>
          <w:tcPr>
            <w:tcW w:w="203" w:type="pct"/>
          </w:tcPr>
          <w:p w14:paraId="0D4713E3" w14:textId="77777777" w:rsidR="00C82BCE" w:rsidRPr="00E01E3D" w:rsidRDefault="00C82BCE" w:rsidP="004159FA">
            <w:pPr>
              <w:pStyle w:val="NoSpacing"/>
              <w:contextualSpacing/>
              <w:jc w:val="center"/>
            </w:pPr>
            <w:r w:rsidRPr="00E01E3D">
              <w:t>3</w:t>
            </w:r>
          </w:p>
        </w:tc>
      </w:tr>
      <w:tr w:rsidR="00C82BCE" w:rsidRPr="00E01E3D" w14:paraId="5B9F8253" w14:textId="77777777" w:rsidTr="00C82BCE">
        <w:trPr>
          <w:trHeight w:val="551"/>
        </w:trPr>
        <w:tc>
          <w:tcPr>
            <w:tcW w:w="5000" w:type="pct"/>
            <w:gridSpan w:val="6"/>
          </w:tcPr>
          <w:p w14:paraId="7E44E86A" w14:textId="77777777" w:rsidR="00C82BCE" w:rsidRPr="00E01E3D" w:rsidRDefault="00C82BCE" w:rsidP="0030679E">
            <w:pPr>
              <w:contextualSpacing/>
              <w:jc w:val="center"/>
              <w:rPr>
                <w:b/>
                <w:u w:val="single"/>
              </w:rPr>
            </w:pPr>
            <w:r w:rsidRPr="00E01E3D">
              <w:rPr>
                <w:b/>
                <w:u w:val="single"/>
              </w:rPr>
              <w:lastRenderedPageBreak/>
              <w:t>PART – C (6 X 12 = 72 MARKS)</w:t>
            </w:r>
          </w:p>
          <w:p w14:paraId="34953859" w14:textId="77777777" w:rsidR="00C82BCE" w:rsidRPr="00E01E3D" w:rsidRDefault="00C82BCE" w:rsidP="0030679E">
            <w:pPr>
              <w:contextualSpacing/>
              <w:jc w:val="center"/>
              <w:rPr>
                <w:b/>
              </w:rPr>
            </w:pPr>
            <w:r w:rsidRPr="00E01E3D">
              <w:rPr>
                <w:b/>
              </w:rPr>
              <w:t>(Answer any five Questions from Q.No. 17 to 23, Q.No. 24 is Compulsory)</w:t>
            </w:r>
          </w:p>
        </w:tc>
      </w:tr>
      <w:tr w:rsidR="00C82BCE" w:rsidRPr="00E01E3D" w14:paraId="5C453D04" w14:textId="77777777" w:rsidTr="00C82BCE">
        <w:trPr>
          <w:trHeight w:val="396"/>
        </w:trPr>
        <w:tc>
          <w:tcPr>
            <w:tcW w:w="338" w:type="pct"/>
          </w:tcPr>
          <w:p w14:paraId="11579BBF" w14:textId="77777777" w:rsidR="00C82BCE" w:rsidRPr="00E01E3D" w:rsidRDefault="00C82BCE" w:rsidP="002F2725">
            <w:pPr>
              <w:contextualSpacing/>
              <w:jc w:val="center"/>
            </w:pPr>
            <w:r w:rsidRPr="00E01E3D">
              <w:t>17.</w:t>
            </w:r>
          </w:p>
        </w:tc>
        <w:tc>
          <w:tcPr>
            <w:tcW w:w="203" w:type="pct"/>
          </w:tcPr>
          <w:p w14:paraId="68FEAFF2" w14:textId="77777777" w:rsidR="00C82BCE" w:rsidRPr="00E01E3D" w:rsidRDefault="00C82BCE" w:rsidP="002F2725">
            <w:pPr>
              <w:contextualSpacing/>
              <w:jc w:val="center"/>
            </w:pPr>
            <w:r w:rsidRPr="00E01E3D">
              <w:t>a.</w:t>
            </w:r>
          </w:p>
        </w:tc>
        <w:tc>
          <w:tcPr>
            <w:tcW w:w="3648" w:type="pct"/>
            <w:vAlign w:val="bottom"/>
          </w:tcPr>
          <w:p w14:paraId="0DB0D4A6" w14:textId="77777777" w:rsidR="00C82BCE" w:rsidRPr="00E01E3D" w:rsidRDefault="00C82BCE" w:rsidP="003121E9">
            <w:pPr>
              <w:spacing w:line="276" w:lineRule="auto"/>
              <w:contextualSpacing/>
              <w:jc w:val="both"/>
            </w:pPr>
            <w:r w:rsidRPr="00E01E3D">
              <w:t xml:space="preserve">Calculate the pressure due to a column of 0.3 of a) water b) an oil of specific gravity 0.8 and c) mercury of specific gravity 13.6. Take density of water </w:t>
            </w:r>
            <w:r w:rsidRPr="00E01E3D">
              <w:rPr>
                <w:lang w:val="en-IN"/>
              </w:rPr>
              <w:t>ρ = 1000 kg/m</w:t>
            </w:r>
            <w:r w:rsidRPr="00E01E3D">
              <w:rPr>
                <w:vertAlign w:val="superscript"/>
                <w:lang w:val="en-IN"/>
              </w:rPr>
              <w:t>3</w:t>
            </w:r>
            <w:r w:rsidRPr="00E01E3D">
              <w:rPr>
                <w:lang w:val="en-IN"/>
              </w:rPr>
              <w:t>.</w:t>
            </w:r>
          </w:p>
        </w:tc>
        <w:tc>
          <w:tcPr>
            <w:tcW w:w="337" w:type="pct"/>
          </w:tcPr>
          <w:p w14:paraId="53DA8FD6" w14:textId="77777777" w:rsidR="00C82BCE" w:rsidRPr="00E01E3D" w:rsidRDefault="00C82BCE" w:rsidP="002F2725">
            <w:pPr>
              <w:contextualSpacing/>
              <w:jc w:val="center"/>
            </w:pPr>
            <w:r w:rsidRPr="00E01E3D">
              <w:t>CO2</w:t>
            </w:r>
          </w:p>
        </w:tc>
        <w:tc>
          <w:tcPr>
            <w:tcW w:w="271" w:type="pct"/>
          </w:tcPr>
          <w:p w14:paraId="02CCF30A" w14:textId="77777777" w:rsidR="00C82BCE" w:rsidRPr="00E01E3D" w:rsidRDefault="00C82BCE" w:rsidP="002F2725">
            <w:pPr>
              <w:contextualSpacing/>
              <w:jc w:val="center"/>
            </w:pPr>
            <w:r w:rsidRPr="00E01E3D">
              <w:t>A</w:t>
            </w:r>
          </w:p>
        </w:tc>
        <w:tc>
          <w:tcPr>
            <w:tcW w:w="203" w:type="pct"/>
          </w:tcPr>
          <w:p w14:paraId="0B948880" w14:textId="77777777" w:rsidR="00C82BCE" w:rsidRPr="00E01E3D" w:rsidRDefault="00C82BCE" w:rsidP="002F2725">
            <w:pPr>
              <w:contextualSpacing/>
              <w:jc w:val="center"/>
            </w:pPr>
            <w:r w:rsidRPr="00E01E3D">
              <w:t>6</w:t>
            </w:r>
          </w:p>
        </w:tc>
      </w:tr>
      <w:tr w:rsidR="00C82BCE" w:rsidRPr="00E01E3D" w14:paraId="2ED73B95" w14:textId="77777777" w:rsidTr="00C82BCE">
        <w:trPr>
          <w:trHeight w:val="396"/>
        </w:trPr>
        <w:tc>
          <w:tcPr>
            <w:tcW w:w="338" w:type="pct"/>
          </w:tcPr>
          <w:p w14:paraId="67429ADB" w14:textId="77777777" w:rsidR="00C82BCE" w:rsidRPr="00E01E3D" w:rsidRDefault="00C82BCE" w:rsidP="002F2725">
            <w:pPr>
              <w:contextualSpacing/>
              <w:jc w:val="center"/>
            </w:pPr>
          </w:p>
        </w:tc>
        <w:tc>
          <w:tcPr>
            <w:tcW w:w="203" w:type="pct"/>
          </w:tcPr>
          <w:p w14:paraId="013BC15E" w14:textId="77777777" w:rsidR="00C82BCE" w:rsidRPr="00E01E3D" w:rsidRDefault="00C82BCE" w:rsidP="002F2725">
            <w:pPr>
              <w:contextualSpacing/>
              <w:jc w:val="center"/>
            </w:pPr>
            <w:r w:rsidRPr="00E01E3D">
              <w:t>b.</w:t>
            </w:r>
          </w:p>
        </w:tc>
        <w:tc>
          <w:tcPr>
            <w:tcW w:w="3648" w:type="pct"/>
            <w:vAlign w:val="bottom"/>
          </w:tcPr>
          <w:p w14:paraId="6C75E5A6" w14:textId="77777777" w:rsidR="00C82BCE" w:rsidRPr="00E01E3D" w:rsidRDefault="00C82BCE" w:rsidP="003121E9">
            <w:pPr>
              <w:spacing w:line="276" w:lineRule="auto"/>
              <w:contextualSpacing/>
              <w:jc w:val="both"/>
              <w:rPr>
                <w:bCs/>
              </w:rPr>
            </w:pPr>
            <w:r w:rsidRPr="00E01E3D">
              <w:t>Mention the significance of Rayleigh’s method and derive an expression for the drag force on smooth sphere of diameter D, moving with a uniform velocity V in a fluid of density ρ and dynamic     viscosity µ.</w:t>
            </w:r>
          </w:p>
        </w:tc>
        <w:tc>
          <w:tcPr>
            <w:tcW w:w="337" w:type="pct"/>
          </w:tcPr>
          <w:p w14:paraId="01F7FB7C" w14:textId="77777777" w:rsidR="00C82BCE" w:rsidRPr="00E01E3D" w:rsidRDefault="00C82BCE" w:rsidP="002F2725">
            <w:pPr>
              <w:contextualSpacing/>
              <w:jc w:val="center"/>
            </w:pPr>
            <w:r w:rsidRPr="00E01E3D">
              <w:t>CO6</w:t>
            </w:r>
          </w:p>
        </w:tc>
        <w:tc>
          <w:tcPr>
            <w:tcW w:w="271" w:type="pct"/>
          </w:tcPr>
          <w:p w14:paraId="21776B89" w14:textId="77777777" w:rsidR="00C82BCE" w:rsidRPr="00E01E3D" w:rsidRDefault="00C82BCE" w:rsidP="002F2725">
            <w:pPr>
              <w:contextualSpacing/>
              <w:jc w:val="center"/>
            </w:pPr>
            <w:r w:rsidRPr="00E01E3D">
              <w:t>C</w:t>
            </w:r>
          </w:p>
        </w:tc>
        <w:tc>
          <w:tcPr>
            <w:tcW w:w="203" w:type="pct"/>
          </w:tcPr>
          <w:p w14:paraId="7D65360B" w14:textId="77777777" w:rsidR="00C82BCE" w:rsidRPr="00E01E3D" w:rsidRDefault="00C82BCE" w:rsidP="002F2725">
            <w:pPr>
              <w:contextualSpacing/>
              <w:jc w:val="center"/>
            </w:pPr>
            <w:r w:rsidRPr="00E01E3D">
              <w:t>6</w:t>
            </w:r>
          </w:p>
        </w:tc>
      </w:tr>
      <w:tr w:rsidR="00C82BCE" w:rsidRPr="00E01E3D" w14:paraId="2C19D46F" w14:textId="77777777" w:rsidTr="00C82BCE">
        <w:trPr>
          <w:trHeight w:val="396"/>
        </w:trPr>
        <w:tc>
          <w:tcPr>
            <w:tcW w:w="338" w:type="pct"/>
          </w:tcPr>
          <w:p w14:paraId="12159913" w14:textId="77777777" w:rsidR="00C82BCE" w:rsidRPr="00E01E3D" w:rsidRDefault="00C82BCE" w:rsidP="002F2725">
            <w:pPr>
              <w:contextualSpacing/>
              <w:jc w:val="center"/>
            </w:pPr>
          </w:p>
        </w:tc>
        <w:tc>
          <w:tcPr>
            <w:tcW w:w="203" w:type="pct"/>
          </w:tcPr>
          <w:p w14:paraId="619E2E7D" w14:textId="77777777" w:rsidR="00C82BCE" w:rsidRPr="00E01E3D" w:rsidRDefault="00C82BCE" w:rsidP="002F2725">
            <w:pPr>
              <w:contextualSpacing/>
              <w:jc w:val="center"/>
            </w:pPr>
          </w:p>
        </w:tc>
        <w:tc>
          <w:tcPr>
            <w:tcW w:w="3648" w:type="pct"/>
            <w:vAlign w:val="bottom"/>
          </w:tcPr>
          <w:p w14:paraId="0C6A6148" w14:textId="77777777" w:rsidR="00C82BCE" w:rsidRPr="00E01E3D" w:rsidRDefault="00C82BCE" w:rsidP="0030679E">
            <w:pPr>
              <w:contextualSpacing/>
              <w:jc w:val="both"/>
            </w:pPr>
          </w:p>
        </w:tc>
        <w:tc>
          <w:tcPr>
            <w:tcW w:w="337" w:type="pct"/>
          </w:tcPr>
          <w:p w14:paraId="6822C1E6" w14:textId="77777777" w:rsidR="00C82BCE" w:rsidRPr="00E01E3D" w:rsidRDefault="00C82BCE" w:rsidP="002F2725">
            <w:pPr>
              <w:contextualSpacing/>
              <w:jc w:val="center"/>
            </w:pPr>
          </w:p>
        </w:tc>
        <w:tc>
          <w:tcPr>
            <w:tcW w:w="271" w:type="pct"/>
          </w:tcPr>
          <w:p w14:paraId="18757DFB" w14:textId="77777777" w:rsidR="00C82BCE" w:rsidRPr="00E01E3D" w:rsidRDefault="00C82BCE" w:rsidP="002F2725">
            <w:pPr>
              <w:contextualSpacing/>
              <w:jc w:val="center"/>
            </w:pPr>
          </w:p>
        </w:tc>
        <w:tc>
          <w:tcPr>
            <w:tcW w:w="203" w:type="pct"/>
          </w:tcPr>
          <w:p w14:paraId="6E6ECF76" w14:textId="77777777" w:rsidR="00C82BCE" w:rsidRPr="00E01E3D" w:rsidRDefault="00C82BCE" w:rsidP="002F2725">
            <w:pPr>
              <w:contextualSpacing/>
              <w:jc w:val="center"/>
            </w:pPr>
          </w:p>
        </w:tc>
      </w:tr>
      <w:tr w:rsidR="00C82BCE" w:rsidRPr="00E01E3D" w14:paraId="40576F77" w14:textId="77777777" w:rsidTr="00C82BCE">
        <w:trPr>
          <w:trHeight w:val="3622"/>
        </w:trPr>
        <w:tc>
          <w:tcPr>
            <w:tcW w:w="338" w:type="pct"/>
          </w:tcPr>
          <w:p w14:paraId="75F775D2" w14:textId="77777777" w:rsidR="00C82BCE" w:rsidRPr="00E01E3D" w:rsidRDefault="00C82BCE" w:rsidP="002F2725">
            <w:pPr>
              <w:contextualSpacing/>
              <w:jc w:val="center"/>
            </w:pPr>
            <w:r w:rsidRPr="00E01E3D">
              <w:t>18.</w:t>
            </w:r>
          </w:p>
        </w:tc>
        <w:tc>
          <w:tcPr>
            <w:tcW w:w="203" w:type="pct"/>
          </w:tcPr>
          <w:p w14:paraId="316FEEC7" w14:textId="77777777" w:rsidR="00C82BCE" w:rsidRPr="00E01E3D" w:rsidRDefault="00C82BCE" w:rsidP="002F2725">
            <w:pPr>
              <w:contextualSpacing/>
              <w:jc w:val="center"/>
            </w:pPr>
            <w:r w:rsidRPr="00E01E3D">
              <w:t>a.</w:t>
            </w:r>
          </w:p>
        </w:tc>
        <w:tc>
          <w:tcPr>
            <w:tcW w:w="3648" w:type="pct"/>
          </w:tcPr>
          <w:p w14:paraId="2E281AF1" w14:textId="77777777" w:rsidR="00C82BCE" w:rsidRPr="00E01E3D" w:rsidRDefault="00C82BCE" w:rsidP="00E57653">
            <w:pPr>
              <w:contextualSpacing/>
              <w:jc w:val="both"/>
            </w:pPr>
            <w:r w:rsidRPr="00E01E3D">
              <w:t>A rectangular plane surface is 2 m wide and 3 m deep. It lies in vertical plane in water. Determine the total pressure and position of center of pressure on the plane surface when its upper edge is horizontal and a). Coincides with water surface, b) 2.5 m below the free surface of water.</w:t>
            </w:r>
          </w:p>
          <w:p w14:paraId="539E5070" w14:textId="77777777" w:rsidR="00C82BCE" w:rsidRPr="00E01E3D" w:rsidRDefault="00C82BCE" w:rsidP="00E57653">
            <w:pPr>
              <w:contextualSpacing/>
              <w:jc w:val="center"/>
            </w:pPr>
            <w:r w:rsidRPr="00E01E3D">
              <w:rPr>
                <w:noProof/>
              </w:rPr>
              <w:drawing>
                <wp:inline distT="0" distB="0" distL="0" distR="0" wp14:anchorId="45B1740D" wp14:editId="43BDFCC6">
                  <wp:extent cx="1489075" cy="14287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lum bright="-40000" contrast="40000"/>
                            <a:extLst>
                              <a:ext uri="{28A0092B-C50C-407E-A947-70E740481C1C}">
                                <a14:useLocalDpi xmlns:a14="http://schemas.microsoft.com/office/drawing/2010/main" val="0"/>
                              </a:ext>
                            </a:extLst>
                          </a:blip>
                          <a:srcRect/>
                          <a:stretch>
                            <a:fillRect/>
                          </a:stretch>
                        </pic:blipFill>
                        <pic:spPr bwMode="auto">
                          <a:xfrm>
                            <a:off x="0" y="0"/>
                            <a:ext cx="1489075" cy="1428750"/>
                          </a:xfrm>
                          <a:prstGeom prst="rect">
                            <a:avLst/>
                          </a:prstGeom>
                          <a:noFill/>
                          <a:ln>
                            <a:noFill/>
                          </a:ln>
                        </pic:spPr>
                      </pic:pic>
                    </a:graphicData>
                  </a:graphic>
                </wp:inline>
              </w:drawing>
            </w:r>
          </w:p>
        </w:tc>
        <w:tc>
          <w:tcPr>
            <w:tcW w:w="337" w:type="pct"/>
          </w:tcPr>
          <w:p w14:paraId="7B80BE10" w14:textId="77777777" w:rsidR="00C82BCE" w:rsidRPr="00E01E3D" w:rsidRDefault="00C82BCE" w:rsidP="002F2725">
            <w:pPr>
              <w:contextualSpacing/>
              <w:jc w:val="center"/>
            </w:pPr>
            <w:r w:rsidRPr="00E01E3D">
              <w:t>CO3</w:t>
            </w:r>
          </w:p>
        </w:tc>
        <w:tc>
          <w:tcPr>
            <w:tcW w:w="271" w:type="pct"/>
          </w:tcPr>
          <w:p w14:paraId="150862CD" w14:textId="77777777" w:rsidR="00C82BCE" w:rsidRPr="00E01E3D" w:rsidRDefault="00C82BCE" w:rsidP="002F2725">
            <w:pPr>
              <w:contextualSpacing/>
              <w:jc w:val="center"/>
            </w:pPr>
            <w:r w:rsidRPr="00E01E3D">
              <w:t>A</w:t>
            </w:r>
          </w:p>
        </w:tc>
        <w:tc>
          <w:tcPr>
            <w:tcW w:w="203" w:type="pct"/>
          </w:tcPr>
          <w:p w14:paraId="7DC31707" w14:textId="77777777" w:rsidR="00C82BCE" w:rsidRPr="00E01E3D" w:rsidRDefault="00C82BCE" w:rsidP="002F2725">
            <w:pPr>
              <w:contextualSpacing/>
              <w:jc w:val="center"/>
            </w:pPr>
            <w:r w:rsidRPr="00E01E3D">
              <w:t>7</w:t>
            </w:r>
          </w:p>
        </w:tc>
      </w:tr>
      <w:tr w:rsidR="00C82BCE" w:rsidRPr="00E01E3D" w14:paraId="47596333" w14:textId="77777777" w:rsidTr="00C82BCE">
        <w:trPr>
          <w:trHeight w:val="396"/>
        </w:trPr>
        <w:tc>
          <w:tcPr>
            <w:tcW w:w="338" w:type="pct"/>
          </w:tcPr>
          <w:p w14:paraId="755BEEE3" w14:textId="77777777" w:rsidR="00C82BCE" w:rsidRPr="00E01E3D" w:rsidRDefault="00C82BCE" w:rsidP="002F2725">
            <w:pPr>
              <w:contextualSpacing/>
              <w:jc w:val="center"/>
            </w:pPr>
          </w:p>
        </w:tc>
        <w:tc>
          <w:tcPr>
            <w:tcW w:w="203" w:type="pct"/>
          </w:tcPr>
          <w:p w14:paraId="62E85F51" w14:textId="77777777" w:rsidR="00C82BCE" w:rsidRPr="00E01E3D" w:rsidRDefault="00C82BCE" w:rsidP="002F2725">
            <w:pPr>
              <w:contextualSpacing/>
              <w:jc w:val="center"/>
            </w:pPr>
            <w:r w:rsidRPr="00E01E3D">
              <w:t>b.</w:t>
            </w:r>
          </w:p>
        </w:tc>
        <w:tc>
          <w:tcPr>
            <w:tcW w:w="3648" w:type="pct"/>
            <w:vAlign w:val="bottom"/>
          </w:tcPr>
          <w:p w14:paraId="079D9327" w14:textId="77777777" w:rsidR="00C82BCE" w:rsidRPr="00E01E3D" w:rsidRDefault="00C82BCE" w:rsidP="00EE4C40">
            <w:pPr>
              <w:spacing w:line="276" w:lineRule="auto"/>
              <w:contextualSpacing/>
              <w:jc w:val="both"/>
            </w:pPr>
            <w:r w:rsidRPr="00E01E3D">
              <w:t>A stream function is given by Ψ = 5x – 6y. Calculate the velocity components and also magnitude and direction of the resultant velocity at any point.</w:t>
            </w:r>
          </w:p>
        </w:tc>
        <w:tc>
          <w:tcPr>
            <w:tcW w:w="337" w:type="pct"/>
          </w:tcPr>
          <w:p w14:paraId="4322E1C9" w14:textId="77777777" w:rsidR="00C82BCE" w:rsidRPr="00E01E3D" w:rsidRDefault="00C82BCE" w:rsidP="002F2725">
            <w:pPr>
              <w:contextualSpacing/>
              <w:jc w:val="center"/>
            </w:pPr>
            <w:r w:rsidRPr="00E01E3D">
              <w:t>CO3</w:t>
            </w:r>
          </w:p>
        </w:tc>
        <w:tc>
          <w:tcPr>
            <w:tcW w:w="271" w:type="pct"/>
          </w:tcPr>
          <w:p w14:paraId="2C3CB2B7" w14:textId="77777777" w:rsidR="00C82BCE" w:rsidRPr="00E01E3D" w:rsidRDefault="00C82BCE" w:rsidP="002F2725">
            <w:pPr>
              <w:contextualSpacing/>
              <w:jc w:val="center"/>
            </w:pPr>
            <w:r w:rsidRPr="00E01E3D">
              <w:t>E</w:t>
            </w:r>
          </w:p>
        </w:tc>
        <w:tc>
          <w:tcPr>
            <w:tcW w:w="203" w:type="pct"/>
          </w:tcPr>
          <w:p w14:paraId="2FA0D007" w14:textId="77777777" w:rsidR="00C82BCE" w:rsidRPr="00E01E3D" w:rsidRDefault="00C82BCE" w:rsidP="002F2725">
            <w:pPr>
              <w:contextualSpacing/>
              <w:jc w:val="center"/>
            </w:pPr>
            <w:r w:rsidRPr="00E01E3D">
              <w:t>5</w:t>
            </w:r>
          </w:p>
        </w:tc>
      </w:tr>
      <w:tr w:rsidR="00C82BCE" w:rsidRPr="00E01E3D" w14:paraId="116B7EE5" w14:textId="77777777" w:rsidTr="00C82BCE">
        <w:trPr>
          <w:trHeight w:val="396"/>
        </w:trPr>
        <w:tc>
          <w:tcPr>
            <w:tcW w:w="338" w:type="pct"/>
          </w:tcPr>
          <w:p w14:paraId="4B3F8061" w14:textId="77777777" w:rsidR="00C82BCE" w:rsidRPr="00E01E3D" w:rsidRDefault="00C82BCE" w:rsidP="002F2725">
            <w:pPr>
              <w:contextualSpacing/>
              <w:jc w:val="center"/>
            </w:pPr>
          </w:p>
        </w:tc>
        <w:tc>
          <w:tcPr>
            <w:tcW w:w="203" w:type="pct"/>
          </w:tcPr>
          <w:p w14:paraId="5E2CF5CF" w14:textId="77777777" w:rsidR="00C82BCE" w:rsidRPr="00E01E3D" w:rsidRDefault="00C82BCE" w:rsidP="002F2725">
            <w:pPr>
              <w:contextualSpacing/>
              <w:jc w:val="center"/>
            </w:pPr>
          </w:p>
        </w:tc>
        <w:tc>
          <w:tcPr>
            <w:tcW w:w="3648" w:type="pct"/>
            <w:vAlign w:val="bottom"/>
          </w:tcPr>
          <w:p w14:paraId="7DDEE79A" w14:textId="77777777" w:rsidR="00C82BCE" w:rsidRPr="00E01E3D" w:rsidRDefault="00C82BCE" w:rsidP="00EE4C40">
            <w:pPr>
              <w:spacing w:line="276" w:lineRule="auto"/>
              <w:contextualSpacing/>
              <w:jc w:val="both"/>
            </w:pPr>
          </w:p>
        </w:tc>
        <w:tc>
          <w:tcPr>
            <w:tcW w:w="337" w:type="pct"/>
          </w:tcPr>
          <w:p w14:paraId="6B68043E" w14:textId="77777777" w:rsidR="00C82BCE" w:rsidRPr="00E01E3D" w:rsidRDefault="00C82BCE" w:rsidP="002F2725">
            <w:pPr>
              <w:contextualSpacing/>
              <w:jc w:val="center"/>
            </w:pPr>
          </w:p>
        </w:tc>
        <w:tc>
          <w:tcPr>
            <w:tcW w:w="271" w:type="pct"/>
          </w:tcPr>
          <w:p w14:paraId="10779DC3" w14:textId="77777777" w:rsidR="00C82BCE" w:rsidRPr="00E01E3D" w:rsidRDefault="00C82BCE" w:rsidP="002F2725">
            <w:pPr>
              <w:contextualSpacing/>
              <w:jc w:val="center"/>
            </w:pPr>
          </w:p>
        </w:tc>
        <w:tc>
          <w:tcPr>
            <w:tcW w:w="203" w:type="pct"/>
          </w:tcPr>
          <w:p w14:paraId="57EBF038" w14:textId="77777777" w:rsidR="00C82BCE" w:rsidRPr="00E01E3D" w:rsidRDefault="00C82BCE" w:rsidP="002F2725">
            <w:pPr>
              <w:contextualSpacing/>
              <w:jc w:val="center"/>
            </w:pPr>
          </w:p>
        </w:tc>
      </w:tr>
      <w:tr w:rsidR="00C82BCE" w:rsidRPr="00E01E3D" w14:paraId="1C9FC071" w14:textId="77777777" w:rsidTr="00C82BCE">
        <w:trPr>
          <w:trHeight w:val="396"/>
        </w:trPr>
        <w:tc>
          <w:tcPr>
            <w:tcW w:w="338" w:type="pct"/>
          </w:tcPr>
          <w:p w14:paraId="63EFD5E8" w14:textId="77777777" w:rsidR="00C82BCE" w:rsidRPr="00E01E3D" w:rsidRDefault="00C82BCE" w:rsidP="002F2725">
            <w:pPr>
              <w:contextualSpacing/>
              <w:jc w:val="center"/>
            </w:pPr>
            <w:r w:rsidRPr="00E01E3D">
              <w:t>19.</w:t>
            </w:r>
          </w:p>
        </w:tc>
        <w:tc>
          <w:tcPr>
            <w:tcW w:w="203" w:type="pct"/>
          </w:tcPr>
          <w:p w14:paraId="02EE0066" w14:textId="77777777" w:rsidR="00C82BCE" w:rsidRPr="00E01E3D" w:rsidRDefault="00C82BCE" w:rsidP="002F2725">
            <w:pPr>
              <w:contextualSpacing/>
              <w:jc w:val="center"/>
            </w:pPr>
            <w:r w:rsidRPr="00E01E3D">
              <w:t>a.</w:t>
            </w:r>
          </w:p>
        </w:tc>
        <w:tc>
          <w:tcPr>
            <w:tcW w:w="3648" w:type="pct"/>
            <w:vAlign w:val="center"/>
          </w:tcPr>
          <w:p w14:paraId="7F91F7BB" w14:textId="77777777" w:rsidR="00C82BCE" w:rsidRPr="00E01E3D" w:rsidRDefault="00C82BCE" w:rsidP="00EE4C40">
            <w:pPr>
              <w:spacing w:line="276" w:lineRule="auto"/>
              <w:contextualSpacing/>
              <w:jc w:val="both"/>
            </w:pPr>
            <w:r w:rsidRPr="00E01E3D">
              <w:t xml:space="preserve">Derive Euler’s equation of motion and deduce Bernoulli’s equation from Euler’s equation. </w:t>
            </w:r>
          </w:p>
        </w:tc>
        <w:tc>
          <w:tcPr>
            <w:tcW w:w="337" w:type="pct"/>
          </w:tcPr>
          <w:p w14:paraId="1DD9C75C" w14:textId="77777777" w:rsidR="00C82BCE" w:rsidRPr="00E01E3D" w:rsidRDefault="00C82BCE" w:rsidP="002F2725">
            <w:pPr>
              <w:contextualSpacing/>
              <w:jc w:val="center"/>
            </w:pPr>
            <w:r w:rsidRPr="00E01E3D">
              <w:t>CO4</w:t>
            </w:r>
          </w:p>
        </w:tc>
        <w:tc>
          <w:tcPr>
            <w:tcW w:w="271" w:type="pct"/>
          </w:tcPr>
          <w:p w14:paraId="46C1D9BB" w14:textId="77777777" w:rsidR="00C82BCE" w:rsidRPr="00E01E3D" w:rsidRDefault="00C82BCE" w:rsidP="002F2725">
            <w:pPr>
              <w:contextualSpacing/>
              <w:jc w:val="center"/>
            </w:pPr>
            <w:r w:rsidRPr="00E01E3D">
              <w:t>C</w:t>
            </w:r>
          </w:p>
        </w:tc>
        <w:tc>
          <w:tcPr>
            <w:tcW w:w="203" w:type="pct"/>
          </w:tcPr>
          <w:p w14:paraId="15CAB573" w14:textId="77777777" w:rsidR="00C82BCE" w:rsidRPr="00E01E3D" w:rsidRDefault="00C82BCE" w:rsidP="002F2725">
            <w:pPr>
              <w:contextualSpacing/>
              <w:jc w:val="center"/>
            </w:pPr>
            <w:r w:rsidRPr="00E01E3D">
              <w:t>7</w:t>
            </w:r>
          </w:p>
        </w:tc>
      </w:tr>
      <w:tr w:rsidR="00C82BCE" w:rsidRPr="00E01E3D" w14:paraId="59279921" w14:textId="77777777" w:rsidTr="00C82BCE">
        <w:trPr>
          <w:trHeight w:val="396"/>
        </w:trPr>
        <w:tc>
          <w:tcPr>
            <w:tcW w:w="338" w:type="pct"/>
          </w:tcPr>
          <w:p w14:paraId="37A6635A" w14:textId="77777777" w:rsidR="00C82BCE" w:rsidRPr="00E01E3D" w:rsidRDefault="00C82BCE" w:rsidP="002F2725">
            <w:pPr>
              <w:contextualSpacing/>
              <w:jc w:val="center"/>
            </w:pPr>
          </w:p>
        </w:tc>
        <w:tc>
          <w:tcPr>
            <w:tcW w:w="203" w:type="pct"/>
          </w:tcPr>
          <w:p w14:paraId="053E454C" w14:textId="77777777" w:rsidR="00C82BCE" w:rsidRPr="00E01E3D" w:rsidRDefault="00C82BCE" w:rsidP="002F2725">
            <w:pPr>
              <w:contextualSpacing/>
              <w:jc w:val="center"/>
            </w:pPr>
            <w:r w:rsidRPr="00E01E3D">
              <w:t>b.</w:t>
            </w:r>
          </w:p>
        </w:tc>
        <w:tc>
          <w:tcPr>
            <w:tcW w:w="3648" w:type="pct"/>
            <w:vAlign w:val="center"/>
          </w:tcPr>
          <w:p w14:paraId="40F520AB" w14:textId="77777777" w:rsidR="00C82BCE" w:rsidRPr="00E01E3D" w:rsidRDefault="00C82BCE" w:rsidP="00EE4C40">
            <w:pPr>
              <w:spacing w:line="276" w:lineRule="auto"/>
              <w:contextualSpacing/>
              <w:jc w:val="both"/>
              <w:rPr>
                <w:bCs/>
              </w:rPr>
            </w:pPr>
            <w:r w:rsidRPr="00E01E3D">
              <w:t>An orifice meter with orifice diameter 15 cm is inserted in a pipe of   30 cm diameter. The pressure difference measured by a mercury oil differential manometer on the two sides of the orifice meter gives a reading of 50 cm of mercury. Find the rate of flow of oil of sp.gr.0.9 when the coefficient of discharge of the orifice meter is 0.64.</w:t>
            </w:r>
          </w:p>
        </w:tc>
        <w:tc>
          <w:tcPr>
            <w:tcW w:w="337" w:type="pct"/>
          </w:tcPr>
          <w:p w14:paraId="16F31278" w14:textId="77777777" w:rsidR="00C82BCE" w:rsidRPr="00E01E3D" w:rsidRDefault="00C82BCE" w:rsidP="002F2725">
            <w:pPr>
              <w:contextualSpacing/>
              <w:jc w:val="center"/>
            </w:pPr>
            <w:r w:rsidRPr="00E01E3D">
              <w:t>CO4</w:t>
            </w:r>
          </w:p>
        </w:tc>
        <w:tc>
          <w:tcPr>
            <w:tcW w:w="271" w:type="pct"/>
          </w:tcPr>
          <w:p w14:paraId="061850FA" w14:textId="77777777" w:rsidR="00C82BCE" w:rsidRPr="00E01E3D" w:rsidRDefault="00C82BCE" w:rsidP="002F2725">
            <w:pPr>
              <w:contextualSpacing/>
              <w:jc w:val="center"/>
            </w:pPr>
            <w:r w:rsidRPr="00E01E3D">
              <w:t>E</w:t>
            </w:r>
          </w:p>
        </w:tc>
        <w:tc>
          <w:tcPr>
            <w:tcW w:w="203" w:type="pct"/>
          </w:tcPr>
          <w:p w14:paraId="6DE72FF4" w14:textId="77777777" w:rsidR="00C82BCE" w:rsidRPr="00E01E3D" w:rsidRDefault="00C82BCE" w:rsidP="002F2725">
            <w:pPr>
              <w:contextualSpacing/>
              <w:jc w:val="center"/>
            </w:pPr>
            <w:r w:rsidRPr="00E01E3D">
              <w:t>5</w:t>
            </w:r>
          </w:p>
        </w:tc>
      </w:tr>
      <w:tr w:rsidR="00C82BCE" w:rsidRPr="00E01E3D" w14:paraId="7F4AFE52" w14:textId="77777777" w:rsidTr="00C82BCE">
        <w:trPr>
          <w:trHeight w:val="396"/>
        </w:trPr>
        <w:tc>
          <w:tcPr>
            <w:tcW w:w="338" w:type="pct"/>
          </w:tcPr>
          <w:p w14:paraId="5F2A59A2" w14:textId="77777777" w:rsidR="00C82BCE" w:rsidRPr="00E01E3D" w:rsidRDefault="00C82BCE" w:rsidP="002F2725">
            <w:pPr>
              <w:contextualSpacing/>
              <w:jc w:val="center"/>
            </w:pPr>
          </w:p>
        </w:tc>
        <w:tc>
          <w:tcPr>
            <w:tcW w:w="203" w:type="pct"/>
          </w:tcPr>
          <w:p w14:paraId="76BD831A" w14:textId="77777777" w:rsidR="00C82BCE" w:rsidRPr="00E01E3D" w:rsidRDefault="00C82BCE" w:rsidP="002F2725">
            <w:pPr>
              <w:contextualSpacing/>
              <w:jc w:val="center"/>
            </w:pPr>
          </w:p>
        </w:tc>
        <w:tc>
          <w:tcPr>
            <w:tcW w:w="3648" w:type="pct"/>
            <w:vAlign w:val="bottom"/>
          </w:tcPr>
          <w:p w14:paraId="5F5B61D2" w14:textId="77777777" w:rsidR="00C82BCE" w:rsidRPr="00E01E3D" w:rsidRDefault="00C82BCE" w:rsidP="0030679E">
            <w:pPr>
              <w:contextualSpacing/>
              <w:jc w:val="both"/>
            </w:pPr>
          </w:p>
        </w:tc>
        <w:tc>
          <w:tcPr>
            <w:tcW w:w="337" w:type="pct"/>
          </w:tcPr>
          <w:p w14:paraId="4FC4AC59" w14:textId="77777777" w:rsidR="00C82BCE" w:rsidRPr="00E01E3D" w:rsidRDefault="00C82BCE" w:rsidP="002F2725">
            <w:pPr>
              <w:contextualSpacing/>
              <w:jc w:val="center"/>
            </w:pPr>
          </w:p>
        </w:tc>
        <w:tc>
          <w:tcPr>
            <w:tcW w:w="271" w:type="pct"/>
          </w:tcPr>
          <w:p w14:paraId="4714C439" w14:textId="77777777" w:rsidR="00C82BCE" w:rsidRPr="00E01E3D" w:rsidRDefault="00C82BCE" w:rsidP="002F2725">
            <w:pPr>
              <w:contextualSpacing/>
              <w:jc w:val="center"/>
            </w:pPr>
          </w:p>
        </w:tc>
        <w:tc>
          <w:tcPr>
            <w:tcW w:w="203" w:type="pct"/>
          </w:tcPr>
          <w:p w14:paraId="02B89C26" w14:textId="77777777" w:rsidR="00C82BCE" w:rsidRPr="00E01E3D" w:rsidRDefault="00C82BCE" w:rsidP="002F2725">
            <w:pPr>
              <w:contextualSpacing/>
              <w:jc w:val="center"/>
            </w:pPr>
          </w:p>
        </w:tc>
      </w:tr>
      <w:tr w:rsidR="00C82BCE" w:rsidRPr="00E01E3D" w14:paraId="4C35DE49" w14:textId="77777777" w:rsidTr="00C82BCE">
        <w:trPr>
          <w:trHeight w:val="396"/>
        </w:trPr>
        <w:tc>
          <w:tcPr>
            <w:tcW w:w="338" w:type="pct"/>
          </w:tcPr>
          <w:p w14:paraId="7B0B898C" w14:textId="77777777" w:rsidR="00C82BCE" w:rsidRPr="00E01E3D" w:rsidRDefault="00C82BCE" w:rsidP="002F2725">
            <w:pPr>
              <w:contextualSpacing/>
              <w:jc w:val="center"/>
            </w:pPr>
            <w:r w:rsidRPr="00E01E3D">
              <w:t>20.</w:t>
            </w:r>
          </w:p>
        </w:tc>
        <w:tc>
          <w:tcPr>
            <w:tcW w:w="203" w:type="pct"/>
          </w:tcPr>
          <w:p w14:paraId="04A8B713" w14:textId="77777777" w:rsidR="00C82BCE" w:rsidRPr="00E01E3D" w:rsidRDefault="00C82BCE" w:rsidP="002F2725">
            <w:pPr>
              <w:contextualSpacing/>
              <w:jc w:val="center"/>
            </w:pPr>
            <w:r w:rsidRPr="00E01E3D">
              <w:t>a.</w:t>
            </w:r>
          </w:p>
        </w:tc>
        <w:tc>
          <w:tcPr>
            <w:tcW w:w="3648" w:type="pct"/>
            <w:vAlign w:val="center"/>
          </w:tcPr>
          <w:p w14:paraId="57840714" w14:textId="77777777" w:rsidR="00C82BCE" w:rsidRPr="00E01E3D" w:rsidRDefault="00C82BCE" w:rsidP="00EE4C40">
            <w:pPr>
              <w:contextualSpacing/>
              <w:jc w:val="both"/>
            </w:pPr>
            <w:r w:rsidRPr="00E01E3D">
              <w:t>Explain any two methods of determination of viscosity of a liquid.</w:t>
            </w:r>
          </w:p>
        </w:tc>
        <w:tc>
          <w:tcPr>
            <w:tcW w:w="337" w:type="pct"/>
          </w:tcPr>
          <w:p w14:paraId="7F10666D" w14:textId="77777777" w:rsidR="00C82BCE" w:rsidRPr="00E01E3D" w:rsidRDefault="00C82BCE" w:rsidP="002F2725">
            <w:pPr>
              <w:contextualSpacing/>
              <w:jc w:val="center"/>
            </w:pPr>
            <w:r w:rsidRPr="00E01E3D">
              <w:t>CO1</w:t>
            </w:r>
          </w:p>
        </w:tc>
        <w:tc>
          <w:tcPr>
            <w:tcW w:w="271" w:type="pct"/>
          </w:tcPr>
          <w:p w14:paraId="33364D79" w14:textId="77777777" w:rsidR="00C82BCE" w:rsidRPr="00E01E3D" w:rsidRDefault="00C82BCE" w:rsidP="002F2725">
            <w:pPr>
              <w:contextualSpacing/>
              <w:jc w:val="center"/>
            </w:pPr>
            <w:r w:rsidRPr="00E01E3D">
              <w:t>U</w:t>
            </w:r>
          </w:p>
        </w:tc>
        <w:tc>
          <w:tcPr>
            <w:tcW w:w="203" w:type="pct"/>
          </w:tcPr>
          <w:p w14:paraId="4546E7C2" w14:textId="77777777" w:rsidR="00C82BCE" w:rsidRPr="00E01E3D" w:rsidRDefault="00C82BCE" w:rsidP="002F2725">
            <w:pPr>
              <w:contextualSpacing/>
              <w:jc w:val="center"/>
            </w:pPr>
            <w:r w:rsidRPr="00E01E3D">
              <w:t>7</w:t>
            </w:r>
          </w:p>
        </w:tc>
      </w:tr>
      <w:tr w:rsidR="00C82BCE" w:rsidRPr="00E01E3D" w14:paraId="1DFEA7E7" w14:textId="77777777" w:rsidTr="00C82BCE">
        <w:trPr>
          <w:trHeight w:val="396"/>
        </w:trPr>
        <w:tc>
          <w:tcPr>
            <w:tcW w:w="338" w:type="pct"/>
          </w:tcPr>
          <w:p w14:paraId="499D6412" w14:textId="77777777" w:rsidR="00C82BCE" w:rsidRPr="00E01E3D" w:rsidRDefault="00C82BCE" w:rsidP="002F2725">
            <w:pPr>
              <w:contextualSpacing/>
              <w:jc w:val="center"/>
            </w:pPr>
          </w:p>
        </w:tc>
        <w:tc>
          <w:tcPr>
            <w:tcW w:w="203" w:type="pct"/>
          </w:tcPr>
          <w:p w14:paraId="3614E04E" w14:textId="77777777" w:rsidR="00C82BCE" w:rsidRPr="00E01E3D" w:rsidRDefault="00C82BCE" w:rsidP="002F2725">
            <w:pPr>
              <w:contextualSpacing/>
              <w:jc w:val="center"/>
            </w:pPr>
            <w:r w:rsidRPr="00E01E3D">
              <w:t>b.</w:t>
            </w:r>
          </w:p>
        </w:tc>
        <w:tc>
          <w:tcPr>
            <w:tcW w:w="3648" w:type="pct"/>
            <w:vAlign w:val="center"/>
          </w:tcPr>
          <w:p w14:paraId="59EDDB0A" w14:textId="77777777" w:rsidR="00C82BCE" w:rsidRPr="00E01E3D" w:rsidRDefault="00C82BCE" w:rsidP="00EE4C40">
            <w:pPr>
              <w:contextualSpacing/>
              <w:jc w:val="both"/>
              <w:rPr>
                <w:bCs/>
              </w:rPr>
            </w:pPr>
            <w:r w:rsidRPr="00E01E3D">
              <w:rPr>
                <w:bCs/>
              </w:rPr>
              <w:t xml:space="preserve">Describe the Reynold’s experiment to identify the type of fluid flow. </w:t>
            </w:r>
          </w:p>
        </w:tc>
        <w:tc>
          <w:tcPr>
            <w:tcW w:w="337" w:type="pct"/>
          </w:tcPr>
          <w:p w14:paraId="14F8EC25" w14:textId="77777777" w:rsidR="00C82BCE" w:rsidRPr="00E01E3D" w:rsidRDefault="00C82BCE" w:rsidP="002F2725">
            <w:pPr>
              <w:contextualSpacing/>
              <w:jc w:val="center"/>
            </w:pPr>
            <w:r w:rsidRPr="00E01E3D">
              <w:t>CO4</w:t>
            </w:r>
          </w:p>
        </w:tc>
        <w:tc>
          <w:tcPr>
            <w:tcW w:w="271" w:type="pct"/>
          </w:tcPr>
          <w:p w14:paraId="2C88154B" w14:textId="77777777" w:rsidR="00C82BCE" w:rsidRPr="00E01E3D" w:rsidRDefault="00C82BCE" w:rsidP="002F2725">
            <w:pPr>
              <w:contextualSpacing/>
              <w:jc w:val="center"/>
            </w:pPr>
            <w:r w:rsidRPr="00E01E3D">
              <w:t>R</w:t>
            </w:r>
          </w:p>
        </w:tc>
        <w:tc>
          <w:tcPr>
            <w:tcW w:w="203" w:type="pct"/>
          </w:tcPr>
          <w:p w14:paraId="7BA5AD84" w14:textId="77777777" w:rsidR="00C82BCE" w:rsidRPr="00E01E3D" w:rsidRDefault="00C82BCE" w:rsidP="002F2725">
            <w:pPr>
              <w:contextualSpacing/>
              <w:jc w:val="center"/>
            </w:pPr>
            <w:r w:rsidRPr="00E01E3D">
              <w:t>5</w:t>
            </w:r>
          </w:p>
        </w:tc>
      </w:tr>
      <w:tr w:rsidR="00C82BCE" w:rsidRPr="00E01E3D" w14:paraId="3E2648EC" w14:textId="77777777" w:rsidTr="00C82BCE">
        <w:trPr>
          <w:trHeight w:val="396"/>
        </w:trPr>
        <w:tc>
          <w:tcPr>
            <w:tcW w:w="338" w:type="pct"/>
          </w:tcPr>
          <w:p w14:paraId="4D7C01A3" w14:textId="77777777" w:rsidR="00C82BCE" w:rsidRPr="00E01E3D" w:rsidRDefault="00C82BCE" w:rsidP="002F2725">
            <w:pPr>
              <w:contextualSpacing/>
              <w:jc w:val="center"/>
            </w:pPr>
          </w:p>
        </w:tc>
        <w:tc>
          <w:tcPr>
            <w:tcW w:w="203" w:type="pct"/>
          </w:tcPr>
          <w:p w14:paraId="2957B750" w14:textId="77777777" w:rsidR="00C82BCE" w:rsidRPr="00E01E3D" w:rsidRDefault="00C82BCE" w:rsidP="002F2725">
            <w:pPr>
              <w:contextualSpacing/>
              <w:jc w:val="center"/>
            </w:pPr>
          </w:p>
        </w:tc>
        <w:tc>
          <w:tcPr>
            <w:tcW w:w="3648" w:type="pct"/>
            <w:vAlign w:val="bottom"/>
          </w:tcPr>
          <w:p w14:paraId="25203D86" w14:textId="77777777" w:rsidR="00C82BCE" w:rsidRPr="00E01E3D" w:rsidRDefault="00C82BCE" w:rsidP="0030679E">
            <w:pPr>
              <w:contextualSpacing/>
              <w:jc w:val="both"/>
            </w:pPr>
          </w:p>
        </w:tc>
        <w:tc>
          <w:tcPr>
            <w:tcW w:w="337" w:type="pct"/>
          </w:tcPr>
          <w:p w14:paraId="60E4FFC4" w14:textId="77777777" w:rsidR="00C82BCE" w:rsidRPr="00E01E3D" w:rsidRDefault="00C82BCE" w:rsidP="002F2725">
            <w:pPr>
              <w:contextualSpacing/>
              <w:jc w:val="center"/>
            </w:pPr>
          </w:p>
        </w:tc>
        <w:tc>
          <w:tcPr>
            <w:tcW w:w="271" w:type="pct"/>
          </w:tcPr>
          <w:p w14:paraId="4C34E3FC" w14:textId="77777777" w:rsidR="00C82BCE" w:rsidRPr="00E01E3D" w:rsidRDefault="00C82BCE" w:rsidP="002F2725">
            <w:pPr>
              <w:contextualSpacing/>
              <w:jc w:val="center"/>
            </w:pPr>
          </w:p>
        </w:tc>
        <w:tc>
          <w:tcPr>
            <w:tcW w:w="203" w:type="pct"/>
          </w:tcPr>
          <w:p w14:paraId="241B15F6" w14:textId="77777777" w:rsidR="00C82BCE" w:rsidRPr="00E01E3D" w:rsidRDefault="00C82BCE" w:rsidP="002F2725">
            <w:pPr>
              <w:contextualSpacing/>
              <w:jc w:val="center"/>
            </w:pPr>
          </w:p>
        </w:tc>
      </w:tr>
      <w:tr w:rsidR="00C82BCE" w:rsidRPr="00E01E3D" w14:paraId="0F4FF872" w14:textId="77777777" w:rsidTr="00C82BCE">
        <w:trPr>
          <w:trHeight w:val="396"/>
        </w:trPr>
        <w:tc>
          <w:tcPr>
            <w:tcW w:w="338" w:type="pct"/>
          </w:tcPr>
          <w:p w14:paraId="5DC8554F" w14:textId="77777777" w:rsidR="00C82BCE" w:rsidRPr="00E01E3D" w:rsidRDefault="00C82BCE" w:rsidP="002F2725">
            <w:pPr>
              <w:contextualSpacing/>
              <w:jc w:val="center"/>
            </w:pPr>
            <w:r w:rsidRPr="00E01E3D">
              <w:t>21.</w:t>
            </w:r>
          </w:p>
        </w:tc>
        <w:tc>
          <w:tcPr>
            <w:tcW w:w="203" w:type="pct"/>
          </w:tcPr>
          <w:p w14:paraId="697D8DCA" w14:textId="77777777" w:rsidR="00C82BCE" w:rsidRPr="00E01E3D" w:rsidRDefault="00C82BCE" w:rsidP="002F2725">
            <w:pPr>
              <w:contextualSpacing/>
              <w:jc w:val="center"/>
            </w:pPr>
            <w:r w:rsidRPr="00E01E3D">
              <w:t>a.</w:t>
            </w:r>
          </w:p>
        </w:tc>
        <w:tc>
          <w:tcPr>
            <w:tcW w:w="3648" w:type="pct"/>
            <w:vAlign w:val="center"/>
          </w:tcPr>
          <w:p w14:paraId="10B57346" w14:textId="77777777" w:rsidR="00C82BCE" w:rsidRPr="00E01E3D" w:rsidRDefault="00C82BCE" w:rsidP="00EE4C40">
            <w:pPr>
              <w:spacing w:line="276" w:lineRule="auto"/>
              <w:contextualSpacing/>
              <w:jc w:val="both"/>
            </w:pPr>
            <w:r w:rsidRPr="00E01E3D">
              <w:t>A horizontal pipe of diameter 500 mm is suddenly contracted to a diameter of 250 mm. The pressure intensities in the large and smaller pipe are given as 13.734 N/cm</w:t>
            </w:r>
            <w:r w:rsidRPr="00E01E3D">
              <w:rPr>
                <w:vertAlign w:val="superscript"/>
              </w:rPr>
              <w:t xml:space="preserve">2 </w:t>
            </w:r>
            <w:r w:rsidRPr="00E01E3D">
              <w:t>and 11.772 N/cm</w:t>
            </w:r>
            <w:r w:rsidRPr="00E01E3D">
              <w:rPr>
                <w:vertAlign w:val="superscript"/>
              </w:rPr>
              <w:t xml:space="preserve">2 </w:t>
            </w:r>
            <w:r w:rsidRPr="00E01E3D">
              <w:t>respectively. Find the loss of head due to contraction if C</w:t>
            </w:r>
            <w:r w:rsidRPr="00E01E3D">
              <w:rPr>
                <w:vertAlign w:val="subscript"/>
              </w:rPr>
              <w:t>c</w:t>
            </w:r>
            <w:r w:rsidRPr="00E01E3D">
              <w:t xml:space="preserve"> = 0.62. Also determine the rate of flow of water.</w:t>
            </w:r>
          </w:p>
        </w:tc>
        <w:tc>
          <w:tcPr>
            <w:tcW w:w="337" w:type="pct"/>
          </w:tcPr>
          <w:p w14:paraId="1C1405B2" w14:textId="77777777" w:rsidR="00C82BCE" w:rsidRPr="00E01E3D" w:rsidRDefault="00C82BCE" w:rsidP="002F2725">
            <w:pPr>
              <w:contextualSpacing/>
              <w:jc w:val="center"/>
            </w:pPr>
            <w:r w:rsidRPr="00E01E3D">
              <w:t>CO5</w:t>
            </w:r>
          </w:p>
        </w:tc>
        <w:tc>
          <w:tcPr>
            <w:tcW w:w="271" w:type="pct"/>
          </w:tcPr>
          <w:p w14:paraId="472B3928" w14:textId="77777777" w:rsidR="00C82BCE" w:rsidRPr="00E01E3D" w:rsidRDefault="00C82BCE" w:rsidP="002F2725">
            <w:pPr>
              <w:contextualSpacing/>
              <w:jc w:val="center"/>
            </w:pPr>
            <w:r w:rsidRPr="00E01E3D">
              <w:t>A</w:t>
            </w:r>
          </w:p>
        </w:tc>
        <w:tc>
          <w:tcPr>
            <w:tcW w:w="203" w:type="pct"/>
          </w:tcPr>
          <w:p w14:paraId="603C95E9" w14:textId="77777777" w:rsidR="00C82BCE" w:rsidRPr="00E01E3D" w:rsidRDefault="00C82BCE" w:rsidP="002F2725">
            <w:pPr>
              <w:contextualSpacing/>
              <w:jc w:val="center"/>
            </w:pPr>
            <w:r w:rsidRPr="00E01E3D">
              <w:t>8</w:t>
            </w:r>
          </w:p>
        </w:tc>
      </w:tr>
      <w:tr w:rsidR="00C82BCE" w:rsidRPr="00E01E3D" w14:paraId="0F197A54" w14:textId="77777777" w:rsidTr="00C82BCE">
        <w:trPr>
          <w:trHeight w:val="396"/>
        </w:trPr>
        <w:tc>
          <w:tcPr>
            <w:tcW w:w="338" w:type="pct"/>
          </w:tcPr>
          <w:p w14:paraId="09FAD701" w14:textId="77777777" w:rsidR="00C82BCE" w:rsidRPr="00E01E3D" w:rsidRDefault="00C82BCE" w:rsidP="002F2725">
            <w:pPr>
              <w:contextualSpacing/>
              <w:jc w:val="center"/>
            </w:pPr>
          </w:p>
        </w:tc>
        <w:tc>
          <w:tcPr>
            <w:tcW w:w="203" w:type="pct"/>
          </w:tcPr>
          <w:p w14:paraId="7716ED91" w14:textId="77777777" w:rsidR="00C82BCE" w:rsidRPr="00E01E3D" w:rsidRDefault="00C82BCE" w:rsidP="002F2725">
            <w:pPr>
              <w:contextualSpacing/>
              <w:jc w:val="center"/>
            </w:pPr>
            <w:r w:rsidRPr="00E01E3D">
              <w:t>b.</w:t>
            </w:r>
          </w:p>
        </w:tc>
        <w:tc>
          <w:tcPr>
            <w:tcW w:w="3648" w:type="pct"/>
            <w:vAlign w:val="center"/>
          </w:tcPr>
          <w:p w14:paraId="45A4DA52" w14:textId="77777777" w:rsidR="00C82BCE" w:rsidRPr="00E01E3D" w:rsidRDefault="00C82BCE" w:rsidP="00EE4C40">
            <w:pPr>
              <w:spacing w:line="276" w:lineRule="auto"/>
              <w:contextualSpacing/>
              <w:jc w:val="both"/>
              <w:rPr>
                <w:bCs/>
              </w:rPr>
            </w:pPr>
            <w:r w:rsidRPr="00E01E3D">
              <w:rPr>
                <w:bCs/>
              </w:rPr>
              <w:t>Develop an equation for finding flow through parallel pipes.</w:t>
            </w:r>
          </w:p>
        </w:tc>
        <w:tc>
          <w:tcPr>
            <w:tcW w:w="337" w:type="pct"/>
          </w:tcPr>
          <w:p w14:paraId="6058655D" w14:textId="77777777" w:rsidR="00C82BCE" w:rsidRPr="00E01E3D" w:rsidRDefault="00C82BCE" w:rsidP="002F2725">
            <w:pPr>
              <w:contextualSpacing/>
              <w:jc w:val="center"/>
            </w:pPr>
            <w:r w:rsidRPr="00E01E3D">
              <w:t>CO4</w:t>
            </w:r>
          </w:p>
        </w:tc>
        <w:tc>
          <w:tcPr>
            <w:tcW w:w="271" w:type="pct"/>
          </w:tcPr>
          <w:p w14:paraId="3A357801" w14:textId="77777777" w:rsidR="00C82BCE" w:rsidRPr="00E01E3D" w:rsidRDefault="00C82BCE" w:rsidP="002F2725">
            <w:pPr>
              <w:contextualSpacing/>
              <w:jc w:val="center"/>
            </w:pPr>
            <w:r w:rsidRPr="00E01E3D">
              <w:t>C</w:t>
            </w:r>
          </w:p>
        </w:tc>
        <w:tc>
          <w:tcPr>
            <w:tcW w:w="203" w:type="pct"/>
          </w:tcPr>
          <w:p w14:paraId="30498253" w14:textId="77777777" w:rsidR="00C82BCE" w:rsidRPr="00E01E3D" w:rsidRDefault="00C82BCE" w:rsidP="002F2725">
            <w:pPr>
              <w:contextualSpacing/>
              <w:jc w:val="center"/>
            </w:pPr>
            <w:r w:rsidRPr="00E01E3D">
              <w:t>4</w:t>
            </w:r>
          </w:p>
        </w:tc>
      </w:tr>
      <w:tr w:rsidR="00C82BCE" w:rsidRPr="00E01E3D" w14:paraId="50DD4029" w14:textId="77777777" w:rsidTr="00C82BCE">
        <w:trPr>
          <w:trHeight w:val="396"/>
        </w:trPr>
        <w:tc>
          <w:tcPr>
            <w:tcW w:w="338" w:type="pct"/>
          </w:tcPr>
          <w:p w14:paraId="5F76A9A0" w14:textId="77777777" w:rsidR="00C82BCE" w:rsidRPr="00E01E3D" w:rsidRDefault="00C82BCE" w:rsidP="002F2725">
            <w:pPr>
              <w:contextualSpacing/>
              <w:jc w:val="center"/>
            </w:pPr>
          </w:p>
        </w:tc>
        <w:tc>
          <w:tcPr>
            <w:tcW w:w="203" w:type="pct"/>
          </w:tcPr>
          <w:p w14:paraId="66565968" w14:textId="77777777" w:rsidR="00C82BCE" w:rsidRPr="00E01E3D" w:rsidRDefault="00C82BCE" w:rsidP="002F2725">
            <w:pPr>
              <w:contextualSpacing/>
              <w:jc w:val="center"/>
            </w:pPr>
          </w:p>
        </w:tc>
        <w:tc>
          <w:tcPr>
            <w:tcW w:w="3648" w:type="pct"/>
            <w:vAlign w:val="bottom"/>
          </w:tcPr>
          <w:p w14:paraId="19B0D568" w14:textId="77777777" w:rsidR="00C82BCE" w:rsidRPr="00E01E3D" w:rsidRDefault="00C82BCE" w:rsidP="0030679E">
            <w:pPr>
              <w:contextualSpacing/>
              <w:jc w:val="both"/>
            </w:pPr>
          </w:p>
        </w:tc>
        <w:tc>
          <w:tcPr>
            <w:tcW w:w="337" w:type="pct"/>
          </w:tcPr>
          <w:p w14:paraId="2FF7BC77" w14:textId="77777777" w:rsidR="00C82BCE" w:rsidRPr="00E01E3D" w:rsidRDefault="00C82BCE" w:rsidP="002F2725">
            <w:pPr>
              <w:contextualSpacing/>
              <w:jc w:val="center"/>
            </w:pPr>
          </w:p>
        </w:tc>
        <w:tc>
          <w:tcPr>
            <w:tcW w:w="271" w:type="pct"/>
          </w:tcPr>
          <w:p w14:paraId="4E05F839" w14:textId="77777777" w:rsidR="00C82BCE" w:rsidRPr="00E01E3D" w:rsidRDefault="00C82BCE" w:rsidP="002F2725">
            <w:pPr>
              <w:contextualSpacing/>
              <w:jc w:val="center"/>
            </w:pPr>
          </w:p>
        </w:tc>
        <w:tc>
          <w:tcPr>
            <w:tcW w:w="203" w:type="pct"/>
          </w:tcPr>
          <w:p w14:paraId="56107820" w14:textId="77777777" w:rsidR="00C82BCE" w:rsidRPr="00E01E3D" w:rsidRDefault="00C82BCE" w:rsidP="002F2725">
            <w:pPr>
              <w:contextualSpacing/>
              <w:jc w:val="center"/>
            </w:pPr>
          </w:p>
        </w:tc>
      </w:tr>
      <w:tr w:rsidR="00C82BCE" w:rsidRPr="00E01E3D" w14:paraId="0908AC4B" w14:textId="77777777" w:rsidTr="00C82BCE">
        <w:trPr>
          <w:trHeight w:val="396"/>
        </w:trPr>
        <w:tc>
          <w:tcPr>
            <w:tcW w:w="338" w:type="pct"/>
          </w:tcPr>
          <w:p w14:paraId="52F34B3F" w14:textId="77777777" w:rsidR="00C82BCE" w:rsidRPr="00E01E3D" w:rsidRDefault="00C82BCE" w:rsidP="002F2725">
            <w:pPr>
              <w:contextualSpacing/>
              <w:jc w:val="center"/>
            </w:pPr>
            <w:r w:rsidRPr="00E01E3D">
              <w:t>22.</w:t>
            </w:r>
          </w:p>
        </w:tc>
        <w:tc>
          <w:tcPr>
            <w:tcW w:w="203" w:type="pct"/>
          </w:tcPr>
          <w:p w14:paraId="5A9A8E5F" w14:textId="77777777" w:rsidR="00C82BCE" w:rsidRPr="00E01E3D" w:rsidRDefault="00C82BCE" w:rsidP="002F2725">
            <w:pPr>
              <w:contextualSpacing/>
              <w:jc w:val="center"/>
            </w:pPr>
            <w:r w:rsidRPr="00E01E3D">
              <w:t>a.</w:t>
            </w:r>
          </w:p>
        </w:tc>
        <w:tc>
          <w:tcPr>
            <w:tcW w:w="3648" w:type="pct"/>
            <w:vAlign w:val="bottom"/>
          </w:tcPr>
          <w:p w14:paraId="7654AE39" w14:textId="77777777" w:rsidR="00C82BCE" w:rsidRPr="00E01E3D" w:rsidRDefault="00C82BCE" w:rsidP="00EE4C40">
            <w:pPr>
              <w:spacing w:line="276" w:lineRule="auto"/>
              <w:contextualSpacing/>
              <w:jc w:val="both"/>
            </w:pPr>
            <w:r w:rsidRPr="00E01E3D">
              <w:rPr>
                <w:color w:val="000000"/>
              </w:rPr>
              <w:t xml:space="preserve">The difference in water surface levels in two tanks, which are connected by three pipes in series of lengths 300 m, 170 m and 210 m and of diameters 300 mm, 200 mm and 400 mm, respectively is 12 m. Estimate the rate of flow of </w:t>
            </w:r>
            <w:r w:rsidRPr="00E01E3D">
              <w:rPr>
                <w:color w:val="000000"/>
              </w:rPr>
              <w:lastRenderedPageBreak/>
              <w:t>water if coefficients of friction are 0.005, 0.0052 and 0.0048 respectively. Neglect the minor losses.</w:t>
            </w:r>
          </w:p>
        </w:tc>
        <w:tc>
          <w:tcPr>
            <w:tcW w:w="337" w:type="pct"/>
          </w:tcPr>
          <w:p w14:paraId="29ACA723" w14:textId="77777777" w:rsidR="00C82BCE" w:rsidRPr="00E01E3D" w:rsidRDefault="00C82BCE" w:rsidP="002F2725">
            <w:pPr>
              <w:contextualSpacing/>
              <w:jc w:val="center"/>
            </w:pPr>
            <w:r w:rsidRPr="00E01E3D">
              <w:lastRenderedPageBreak/>
              <w:t>CO4</w:t>
            </w:r>
          </w:p>
        </w:tc>
        <w:tc>
          <w:tcPr>
            <w:tcW w:w="271" w:type="pct"/>
          </w:tcPr>
          <w:p w14:paraId="5F94A8E1" w14:textId="77777777" w:rsidR="00C82BCE" w:rsidRPr="00E01E3D" w:rsidRDefault="00C82BCE" w:rsidP="002F2725">
            <w:pPr>
              <w:contextualSpacing/>
              <w:jc w:val="center"/>
            </w:pPr>
            <w:r w:rsidRPr="00E01E3D">
              <w:t>E</w:t>
            </w:r>
          </w:p>
        </w:tc>
        <w:tc>
          <w:tcPr>
            <w:tcW w:w="203" w:type="pct"/>
          </w:tcPr>
          <w:p w14:paraId="651F9E4C" w14:textId="77777777" w:rsidR="00C82BCE" w:rsidRPr="00E01E3D" w:rsidRDefault="00C82BCE" w:rsidP="002F2725">
            <w:pPr>
              <w:contextualSpacing/>
              <w:jc w:val="center"/>
            </w:pPr>
            <w:r w:rsidRPr="00E01E3D">
              <w:t>6</w:t>
            </w:r>
          </w:p>
        </w:tc>
      </w:tr>
      <w:tr w:rsidR="00C82BCE" w:rsidRPr="00E01E3D" w14:paraId="7FCFC7C3" w14:textId="77777777" w:rsidTr="00C82BCE">
        <w:trPr>
          <w:trHeight w:val="396"/>
        </w:trPr>
        <w:tc>
          <w:tcPr>
            <w:tcW w:w="338" w:type="pct"/>
          </w:tcPr>
          <w:p w14:paraId="2CC67531" w14:textId="77777777" w:rsidR="00C82BCE" w:rsidRPr="00E01E3D" w:rsidRDefault="00C82BCE" w:rsidP="002F2725">
            <w:pPr>
              <w:contextualSpacing/>
              <w:jc w:val="center"/>
            </w:pPr>
          </w:p>
        </w:tc>
        <w:tc>
          <w:tcPr>
            <w:tcW w:w="203" w:type="pct"/>
          </w:tcPr>
          <w:p w14:paraId="548A9844" w14:textId="77777777" w:rsidR="00C82BCE" w:rsidRPr="00E01E3D" w:rsidRDefault="00C82BCE" w:rsidP="002F2725">
            <w:pPr>
              <w:contextualSpacing/>
              <w:jc w:val="center"/>
            </w:pPr>
            <w:r w:rsidRPr="00E01E3D">
              <w:t>b.</w:t>
            </w:r>
          </w:p>
        </w:tc>
        <w:tc>
          <w:tcPr>
            <w:tcW w:w="3648" w:type="pct"/>
            <w:vAlign w:val="bottom"/>
          </w:tcPr>
          <w:p w14:paraId="64003CC5" w14:textId="77777777" w:rsidR="00C82BCE" w:rsidRPr="00E01E3D" w:rsidRDefault="00C82BCE" w:rsidP="00EE4C40">
            <w:pPr>
              <w:spacing w:line="276" w:lineRule="auto"/>
              <w:contextualSpacing/>
              <w:jc w:val="both"/>
              <w:rPr>
                <w:bCs/>
              </w:rPr>
            </w:pPr>
            <w:r w:rsidRPr="00E01E3D">
              <w:rPr>
                <w:bCs/>
              </w:rPr>
              <w:t>Find the head lost due to friction in a pipe of diameter 300mm and length 50m, through which water is flowing at a velocity of 3 m/s using i) Darcy’s formula ii) Chezy’s formula for which C=60. Take kinematic viscosity (v) for water = 0.01 stoke.</w:t>
            </w:r>
          </w:p>
        </w:tc>
        <w:tc>
          <w:tcPr>
            <w:tcW w:w="337" w:type="pct"/>
          </w:tcPr>
          <w:p w14:paraId="78284A1F" w14:textId="77777777" w:rsidR="00C82BCE" w:rsidRPr="00E01E3D" w:rsidRDefault="00C82BCE" w:rsidP="002F2725">
            <w:pPr>
              <w:contextualSpacing/>
              <w:jc w:val="center"/>
            </w:pPr>
            <w:r w:rsidRPr="00E01E3D">
              <w:t>CO4</w:t>
            </w:r>
          </w:p>
        </w:tc>
        <w:tc>
          <w:tcPr>
            <w:tcW w:w="271" w:type="pct"/>
          </w:tcPr>
          <w:p w14:paraId="3CB0916E" w14:textId="77777777" w:rsidR="00C82BCE" w:rsidRPr="00E01E3D" w:rsidRDefault="00C82BCE" w:rsidP="002F2725">
            <w:pPr>
              <w:contextualSpacing/>
              <w:jc w:val="center"/>
            </w:pPr>
            <w:r w:rsidRPr="00E01E3D">
              <w:t>U</w:t>
            </w:r>
          </w:p>
        </w:tc>
        <w:tc>
          <w:tcPr>
            <w:tcW w:w="203" w:type="pct"/>
          </w:tcPr>
          <w:p w14:paraId="5CC800B3" w14:textId="77777777" w:rsidR="00C82BCE" w:rsidRPr="00E01E3D" w:rsidRDefault="00C82BCE" w:rsidP="002F2725">
            <w:pPr>
              <w:contextualSpacing/>
              <w:jc w:val="center"/>
            </w:pPr>
            <w:r w:rsidRPr="00E01E3D">
              <w:t>6</w:t>
            </w:r>
          </w:p>
        </w:tc>
      </w:tr>
      <w:tr w:rsidR="00C82BCE" w:rsidRPr="00E01E3D" w14:paraId="74B39FEA" w14:textId="77777777" w:rsidTr="00C82BCE">
        <w:trPr>
          <w:trHeight w:val="396"/>
        </w:trPr>
        <w:tc>
          <w:tcPr>
            <w:tcW w:w="338" w:type="pct"/>
          </w:tcPr>
          <w:p w14:paraId="612F83E4" w14:textId="77777777" w:rsidR="00C82BCE" w:rsidRPr="00E01E3D" w:rsidRDefault="00C82BCE" w:rsidP="002F2725">
            <w:pPr>
              <w:contextualSpacing/>
              <w:jc w:val="center"/>
            </w:pPr>
          </w:p>
        </w:tc>
        <w:tc>
          <w:tcPr>
            <w:tcW w:w="203" w:type="pct"/>
          </w:tcPr>
          <w:p w14:paraId="76E3AC00" w14:textId="77777777" w:rsidR="00C82BCE" w:rsidRPr="00E01E3D" w:rsidRDefault="00C82BCE" w:rsidP="002F2725">
            <w:pPr>
              <w:contextualSpacing/>
              <w:jc w:val="center"/>
            </w:pPr>
          </w:p>
        </w:tc>
        <w:tc>
          <w:tcPr>
            <w:tcW w:w="3648" w:type="pct"/>
            <w:vAlign w:val="bottom"/>
          </w:tcPr>
          <w:p w14:paraId="174A649A" w14:textId="77777777" w:rsidR="00C82BCE" w:rsidRPr="00E01E3D" w:rsidRDefault="00C82BCE" w:rsidP="0030679E">
            <w:pPr>
              <w:contextualSpacing/>
              <w:jc w:val="both"/>
            </w:pPr>
          </w:p>
        </w:tc>
        <w:tc>
          <w:tcPr>
            <w:tcW w:w="337" w:type="pct"/>
          </w:tcPr>
          <w:p w14:paraId="1C02314D" w14:textId="77777777" w:rsidR="00C82BCE" w:rsidRPr="00E01E3D" w:rsidRDefault="00C82BCE" w:rsidP="002F2725">
            <w:pPr>
              <w:contextualSpacing/>
              <w:jc w:val="center"/>
            </w:pPr>
          </w:p>
        </w:tc>
        <w:tc>
          <w:tcPr>
            <w:tcW w:w="271" w:type="pct"/>
          </w:tcPr>
          <w:p w14:paraId="1B2A2A25" w14:textId="77777777" w:rsidR="00C82BCE" w:rsidRPr="00E01E3D" w:rsidRDefault="00C82BCE" w:rsidP="002F2725">
            <w:pPr>
              <w:contextualSpacing/>
              <w:jc w:val="center"/>
            </w:pPr>
          </w:p>
        </w:tc>
        <w:tc>
          <w:tcPr>
            <w:tcW w:w="203" w:type="pct"/>
          </w:tcPr>
          <w:p w14:paraId="3B9F98BF" w14:textId="77777777" w:rsidR="00C82BCE" w:rsidRPr="00E01E3D" w:rsidRDefault="00C82BCE" w:rsidP="002F2725">
            <w:pPr>
              <w:contextualSpacing/>
              <w:jc w:val="center"/>
            </w:pPr>
          </w:p>
        </w:tc>
      </w:tr>
      <w:tr w:rsidR="00C82BCE" w:rsidRPr="00E01E3D" w14:paraId="20433D7F" w14:textId="77777777" w:rsidTr="00C82BCE">
        <w:trPr>
          <w:trHeight w:val="2590"/>
        </w:trPr>
        <w:tc>
          <w:tcPr>
            <w:tcW w:w="338" w:type="pct"/>
          </w:tcPr>
          <w:p w14:paraId="2A0ACD9E" w14:textId="77777777" w:rsidR="00C82BCE" w:rsidRPr="00E01E3D" w:rsidRDefault="00C82BCE" w:rsidP="002F2725">
            <w:pPr>
              <w:contextualSpacing/>
              <w:jc w:val="center"/>
            </w:pPr>
            <w:r w:rsidRPr="00E01E3D">
              <w:t>23.</w:t>
            </w:r>
          </w:p>
        </w:tc>
        <w:tc>
          <w:tcPr>
            <w:tcW w:w="203" w:type="pct"/>
          </w:tcPr>
          <w:p w14:paraId="7B7EF8BE" w14:textId="77777777" w:rsidR="00C82BCE" w:rsidRPr="00E01E3D" w:rsidRDefault="00C82BCE" w:rsidP="002F2725">
            <w:pPr>
              <w:contextualSpacing/>
              <w:jc w:val="center"/>
            </w:pPr>
            <w:r w:rsidRPr="00E01E3D">
              <w:t>a.</w:t>
            </w:r>
          </w:p>
        </w:tc>
        <w:tc>
          <w:tcPr>
            <w:tcW w:w="3648" w:type="pct"/>
            <w:vAlign w:val="bottom"/>
          </w:tcPr>
          <w:p w14:paraId="511982C4" w14:textId="77777777" w:rsidR="00C82BCE" w:rsidRPr="00E01E3D" w:rsidRDefault="00C82BCE" w:rsidP="00E57653">
            <w:pPr>
              <w:jc w:val="center"/>
            </w:pPr>
            <w:r w:rsidRPr="00E01E3D">
              <w:rPr>
                <w:noProof/>
              </w:rPr>
              <w:drawing>
                <wp:inline distT="0" distB="0" distL="0" distR="0" wp14:anchorId="6A9720E7" wp14:editId="42D62A1D">
                  <wp:extent cx="1604010" cy="1628018"/>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613665" cy="1637817"/>
                          </a:xfrm>
                          <a:prstGeom prst="rect">
                            <a:avLst/>
                          </a:prstGeom>
                          <a:noFill/>
                          <a:ln w="9525">
                            <a:noFill/>
                            <a:miter lim="800000"/>
                            <a:headEnd/>
                            <a:tailEnd/>
                          </a:ln>
                        </pic:spPr>
                      </pic:pic>
                    </a:graphicData>
                  </a:graphic>
                </wp:inline>
              </w:drawing>
            </w:r>
          </w:p>
          <w:p w14:paraId="5ABA68DA" w14:textId="77777777" w:rsidR="00C82BCE" w:rsidRPr="00E01E3D" w:rsidRDefault="00C82BCE" w:rsidP="004159FA">
            <w:pPr>
              <w:jc w:val="both"/>
            </w:pPr>
            <w:r w:rsidRPr="00E01E3D">
              <w:rPr>
                <w:lang w:val="en-IN"/>
              </w:rPr>
              <w:t xml:space="preserve">A </w:t>
            </w:r>
            <w:r w:rsidRPr="00E01E3D">
              <w:t>differential manometer is connected at the two points A and B as shown in the figure. At B air pressure is 9.81 N/cm</w:t>
            </w:r>
            <w:r w:rsidRPr="00E01E3D">
              <w:rPr>
                <w:vertAlign w:val="superscript"/>
              </w:rPr>
              <w:t>2</w:t>
            </w:r>
            <w:r w:rsidRPr="00E01E3D">
              <w:t xml:space="preserve"> (abs), find the absolute pressure at A. </w:t>
            </w:r>
          </w:p>
        </w:tc>
        <w:tc>
          <w:tcPr>
            <w:tcW w:w="337" w:type="pct"/>
          </w:tcPr>
          <w:p w14:paraId="3C555042" w14:textId="77777777" w:rsidR="00C82BCE" w:rsidRPr="00E01E3D" w:rsidRDefault="00C82BCE" w:rsidP="002F2725">
            <w:pPr>
              <w:contextualSpacing/>
              <w:jc w:val="center"/>
            </w:pPr>
            <w:r w:rsidRPr="00E01E3D">
              <w:t>CO2</w:t>
            </w:r>
          </w:p>
        </w:tc>
        <w:tc>
          <w:tcPr>
            <w:tcW w:w="271" w:type="pct"/>
          </w:tcPr>
          <w:p w14:paraId="2FF4BE62" w14:textId="77777777" w:rsidR="00C82BCE" w:rsidRPr="00E01E3D" w:rsidRDefault="00C82BCE" w:rsidP="002F2725">
            <w:pPr>
              <w:contextualSpacing/>
              <w:jc w:val="center"/>
            </w:pPr>
            <w:r w:rsidRPr="00E01E3D">
              <w:t>A</w:t>
            </w:r>
          </w:p>
        </w:tc>
        <w:tc>
          <w:tcPr>
            <w:tcW w:w="203" w:type="pct"/>
          </w:tcPr>
          <w:p w14:paraId="5B38773D" w14:textId="77777777" w:rsidR="00C82BCE" w:rsidRPr="00E01E3D" w:rsidRDefault="00C82BCE" w:rsidP="002F2725">
            <w:pPr>
              <w:contextualSpacing/>
              <w:jc w:val="center"/>
            </w:pPr>
            <w:r w:rsidRPr="00E01E3D">
              <w:t>6</w:t>
            </w:r>
          </w:p>
        </w:tc>
      </w:tr>
      <w:tr w:rsidR="00C82BCE" w:rsidRPr="00E01E3D" w14:paraId="55B761CB" w14:textId="77777777" w:rsidTr="00C82BCE">
        <w:trPr>
          <w:trHeight w:val="396"/>
        </w:trPr>
        <w:tc>
          <w:tcPr>
            <w:tcW w:w="338" w:type="pct"/>
          </w:tcPr>
          <w:p w14:paraId="4E9AFEE9" w14:textId="77777777" w:rsidR="00C82BCE" w:rsidRPr="00E01E3D" w:rsidRDefault="00C82BCE" w:rsidP="002F2725">
            <w:pPr>
              <w:contextualSpacing/>
              <w:jc w:val="center"/>
            </w:pPr>
          </w:p>
        </w:tc>
        <w:tc>
          <w:tcPr>
            <w:tcW w:w="203" w:type="pct"/>
          </w:tcPr>
          <w:p w14:paraId="2B321F51" w14:textId="77777777" w:rsidR="00C82BCE" w:rsidRPr="00E01E3D" w:rsidRDefault="00C82BCE" w:rsidP="002F2725">
            <w:pPr>
              <w:contextualSpacing/>
              <w:jc w:val="center"/>
            </w:pPr>
            <w:r w:rsidRPr="00E01E3D">
              <w:t>b.</w:t>
            </w:r>
          </w:p>
        </w:tc>
        <w:tc>
          <w:tcPr>
            <w:tcW w:w="3648" w:type="pct"/>
            <w:vAlign w:val="bottom"/>
          </w:tcPr>
          <w:p w14:paraId="3CE824C4" w14:textId="77777777" w:rsidR="00C82BCE" w:rsidRPr="00E01E3D" w:rsidRDefault="00C82BCE" w:rsidP="00EE4C40">
            <w:pPr>
              <w:spacing w:line="276" w:lineRule="auto"/>
              <w:contextualSpacing/>
              <w:jc w:val="both"/>
              <w:rPr>
                <w:bCs/>
              </w:rPr>
            </w:pPr>
            <w:r w:rsidRPr="00E01E3D">
              <w:rPr>
                <w:bCs/>
              </w:rPr>
              <w:t>A pipe through which water is flowing, is having diameters, 20 cm and 10 cm at the cross sections 1 and 2 respectively. The velocity of water at section 1 is given 4.0 m/s. Find the velocity head at section 1 and 2 and also rate of discharge.</w:t>
            </w:r>
          </w:p>
        </w:tc>
        <w:tc>
          <w:tcPr>
            <w:tcW w:w="337" w:type="pct"/>
          </w:tcPr>
          <w:p w14:paraId="30D751D7" w14:textId="77777777" w:rsidR="00C82BCE" w:rsidRPr="00E01E3D" w:rsidRDefault="00C82BCE" w:rsidP="002F2725">
            <w:pPr>
              <w:contextualSpacing/>
              <w:jc w:val="center"/>
            </w:pPr>
            <w:r w:rsidRPr="00E01E3D">
              <w:t>CO4</w:t>
            </w:r>
          </w:p>
        </w:tc>
        <w:tc>
          <w:tcPr>
            <w:tcW w:w="271" w:type="pct"/>
          </w:tcPr>
          <w:p w14:paraId="4F6B6864" w14:textId="77777777" w:rsidR="00C82BCE" w:rsidRPr="00E01E3D" w:rsidRDefault="00C82BCE" w:rsidP="002F2725">
            <w:pPr>
              <w:contextualSpacing/>
              <w:jc w:val="center"/>
            </w:pPr>
            <w:r w:rsidRPr="00E01E3D">
              <w:t>An</w:t>
            </w:r>
          </w:p>
        </w:tc>
        <w:tc>
          <w:tcPr>
            <w:tcW w:w="203" w:type="pct"/>
          </w:tcPr>
          <w:p w14:paraId="6690A283" w14:textId="77777777" w:rsidR="00C82BCE" w:rsidRPr="00E01E3D" w:rsidRDefault="00C82BCE" w:rsidP="002F2725">
            <w:pPr>
              <w:contextualSpacing/>
              <w:jc w:val="center"/>
            </w:pPr>
            <w:r w:rsidRPr="00E01E3D">
              <w:t>6</w:t>
            </w:r>
          </w:p>
        </w:tc>
      </w:tr>
      <w:tr w:rsidR="00C82BCE" w:rsidRPr="00E01E3D" w14:paraId="734D1633" w14:textId="77777777" w:rsidTr="00C82BCE">
        <w:trPr>
          <w:trHeight w:val="397"/>
        </w:trPr>
        <w:tc>
          <w:tcPr>
            <w:tcW w:w="5000" w:type="pct"/>
            <w:gridSpan w:val="6"/>
            <w:vAlign w:val="center"/>
          </w:tcPr>
          <w:p w14:paraId="772F794A" w14:textId="77777777" w:rsidR="00C82BCE" w:rsidRPr="00E01E3D" w:rsidRDefault="00C82BCE" w:rsidP="004159FA">
            <w:pPr>
              <w:contextualSpacing/>
              <w:jc w:val="center"/>
              <w:rPr>
                <w:b/>
                <w:bCs/>
              </w:rPr>
            </w:pPr>
            <w:r w:rsidRPr="00E01E3D">
              <w:rPr>
                <w:b/>
                <w:bCs/>
              </w:rPr>
              <w:t>COMPULSORY QUESTION</w:t>
            </w:r>
          </w:p>
        </w:tc>
      </w:tr>
      <w:tr w:rsidR="00C82BCE" w:rsidRPr="00E01E3D" w14:paraId="03EF79E1" w14:textId="77777777" w:rsidTr="00C82BCE">
        <w:trPr>
          <w:trHeight w:val="396"/>
        </w:trPr>
        <w:tc>
          <w:tcPr>
            <w:tcW w:w="338" w:type="pct"/>
          </w:tcPr>
          <w:p w14:paraId="6F59885A" w14:textId="77777777" w:rsidR="00C82BCE" w:rsidRPr="00E01E3D" w:rsidRDefault="00C82BCE" w:rsidP="002F2725">
            <w:pPr>
              <w:contextualSpacing/>
              <w:jc w:val="center"/>
            </w:pPr>
            <w:r w:rsidRPr="00E01E3D">
              <w:t>24.</w:t>
            </w:r>
          </w:p>
        </w:tc>
        <w:tc>
          <w:tcPr>
            <w:tcW w:w="203" w:type="pct"/>
          </w:tcPr>
          <w:p w14:paraId="58D0DF34" w14:textId="77777777" w:rsidR="00C82BCE" w:rsidRPr="00E01E3D" w:rsidRDefault="00C82BCE" w:rsidP="002F2725">
            <w:pPr>
              <w:contextualSpacing/>
              <w:jc w:val="center"/>
            </w:pPr>
            <w:r w:rsidRPr="00E01E3D">
              <w:t>a.</w:t>
            </w:r>
          </w:p>
        </w:tc>
        <w:tc>
          <w:tcPr>
            <w:tcW w:w="3648" w:type="pct"/>
          </w:tcPr>
          <w:p w14:paraId="600FA721" w14:textId="77777777" w:rsidR="00C82BCE" w:rsidRDefault="00C82BCE" w:rsidP="002F5B3A">
            <w:pPr>
              <w:spacing w:line="276" w:lineRule="auto"/>
              <w:contextualSpacing/>
              <w:jc w:val="both"/>
            </w:pPr>
            <w:r w:rsidRPr="00E01E3D">
              <w:t xml:space="preserve">Define the following hydraulic coefficients i. Coefficient of velocity and </w:t>
            </w:r>
          </w:p>
          <w:p w14:paraId="538B83A4" w14:textId="77777777" w:rsidR="00C82BCE" w:rsidRPr="00E01E3D" w:rsidRDefault="00C82BCE" w:rsidP="002F5B3A">
            <w:pPr>
              <w:spacing w:line="276" w:lineRule="auto"/>
              <w:contextualSpacing/>
              <w:jc w:val="both"/>
            </w:pPr>
            <w:r w:rsidRPr="00E01E3D">
              <w:t>ii. Coefficient of contraction.</w:t>
            </w:r>
          </w:p>
        </w:tc>
        <w:tc>
          <w:tcPr>
            <w:tcW w:w="337" w:type="pct"/>
          </w:tcPr>
          <w:p w14:paraId="2A45FE93" w14:textId="77777777" w:rsidR="00C82BCE" w:rsidRPr="00E01E3D" w:rsidRDefault="00C82BCE" w:rsidP="002F2725">
            <w:pPr>
              <w:contextualSpacing/>
              <w:jc w:val="center"/>
            </w:pPr>
            <w:r w:rsidRPr="00E01E3D">
              <w:t>CO5</w:t>
            </w:r>
          </w:p>
        </w:tc>
        <w:tc>
          <w:tcPr>
            <w:tcW w:w="271" w:type="pct"/>
          </w:tcPr>
          <w:p w14:paraId="5A4418A1" w14:textId="77777777" w:rsidR="00C82BCE" w:rsidRPr="00E01E3D" w:rsidRDefault="00C82BCE" w:rsidP="002F2725">
            <w:pPr>
              <w:contextualSpacing/>
              <w:jc w:val="center"/>
            </w:pPr>
            <w:r w:rsidRPr="00E01E3D">
              <w:t>R</w:t>
            </w:r>
          </w:p>
        </w:tc>
        <w:tc>
          <w:tcPr>
            <w:tcW w:w="203" w:type="pct"/>
          </w:tcPr>
          <w:p w14:paraId="0171C06B" w14:textId="77777777" w:rsidR="00C82BCE" w:rsidRPr="00E01E3D" w:rsidRDefault="00C82BCE" w:rsidP="002F2725">
            <w:pPr>
              <w:contextualSpacing/>
              <w:jc w:val="center"/>
            </w:pPr>
            <w:r w:rsidRPr="00E01E3D">
              <w:t>4</w:t>
            </w:r>
          </w:p>
        </w:tc>
      </w:tr>
      <w:tr w:rsidR="00C82BCE" w:rsidRPr="00E01E3D" w14:paraId="3538CF02" w14:textId="77777777" w:rsidTr="00C82BCE">
        <w:trPr>
          <w:trHeight w:val="396"/>
        </w:trPr>
        <w:tc>
          <w:tcPr>
            <w:tcW w:w="338" w:type="pct"/>
          </w:tcPr>
          <w:p w14:paraId="15235847" w14:textId="77777777" w:rsidR="00C82BCE" w:rsidRPr="00E01E3D" w:rsidRDefault="00C82BCE" w:rsidP="002F2725">
            <w:pPr>
              <w:contextualSpacing/>
              <w:jc w:val="center"/>
            </w:pPr>
          </w:p>
        </w:tc>
        <w:tc>
          <w:tcPr>
            <w:tcW w:w="203" w:type="pct"/>
          </w:tcPr>
          <w:p w14:paraId="07FE48DD" w14:textId="77777777" w:rsidR="00C82BCE" w:rsidRPr="00E01E3D" w:rsidRDefault="00C82BCE" w:rsidP="002F2725">
            <w:pPr>
              <w:contextualSpacing/>
              <w:jc w:val="center"/>
            </w:pPr>
            <w:r w:rsidRPr="00E01E3D">
              <w:t>b.</w:t>
            </w:r>
          </w:p>
        </w:tc>
        <w:tc>
          <w:tcPr>
            <w:tcW w:w="3648" w:type="pct"/>
          </w:tcPr>
          <w:p w14:paraId="413DE8CF" w14:textId="77777777" w:rsidR="00C82BCE" w:rsidRPr="00E01E3D" w:rsidRDefault="00C82BCE" w:rsidP="002F5B3A">
            <w:pPr>
              <w:spacing w:line="276" w:lineRule="auto"/>
              <w:contextualSpacing/>
              <w:jc w:val="both"/>
            </w:pPr>
            <w:r w:rsidRPr="00E01E3D">
              <w:t>The head of water over an orifice of diameter 40 mm is 10 m. Find the actual discharge and actual velocity of the jet at vena – contracta. Take C</w:t>
            </w:r>
            <w:r w:rsidRPr="00E01E3D">
              <w:rPr>
                <w:vertAlign w:val="subscript"/>
              </w:rPr>
              <w:t>d</w:t>
            </w:r>
            <w:r w:rsidRPr="00E01E3D">
              <w:t xml:space="preserve"> = 0.6 and C</w:t>
            </w:r>
            <w:r w:rsidRPr="00E01E3D">
              <w:rPr>
                <w:vertAlign w:val="subscript"/>
              </w:rPr>
              <w:t xml:space="preserve">v </w:t>
            </w:r>
            <w:r w:rsidRPr="00E01E3D">
              <w:t>= 0.98.</w:t>
            </w:r>
          </w:p>
        </w:tc>
        <w:tc>
          <w:tcPr>
            <w:tcW w:w="337" w:type="pct"/>
          </w:tcPr>
          <w:p w14:paraId="7F1924C5" w14:textId="77777777" w:rsidR="00C82BCE" w:rsidRPr="00E01E3D" w:rsidRDefault="00C82BCE" w:rsidP="002F2725">
            <w:pPr>
              <w:contextualSpacing/>
              <w:jc w:val="center"/>
            </w:pPr>
            <w:r w:rsidRPr="00E01E3D">
              <w:t>CO5</w:t>
            </w:r>
          </w:p>
        </w:tc>
        <w:tc>
          <w:tcPr>
            <w:tcW w:w="271" w:type="pct"/>
          </w:tcPr>
          <w:p w14:paraId="02A4883D" w14:textId="77777777" w:rsidR="00C82BCE" w:rsidRPr="00E01E3D" w:rsidRDefault="00C82BCE" w:rsidP="002F2725">
            <w:pPr>
              <w:contextualSpacing/>
              <w:jc w:val="center"/>
            </w:pPr>
            <w:r w:rsidRPr="00E01E3D">
              <w:t>A</w:t>
            </w:r>
          </w:p>
        </w:tc>
        <w:tc>
          <w:tcPr>
            <w:tcW w:w="203" w:type="pct"/>
          </w:tcPr>
          <w:p w14:paraId="7D0B4A92" w14:textId="77777777" w:rsidR="00C82BCE" w:rsidRPr="00E01E3D" w:rsidRDefault="00C82BCE" w:rsidP="002F2725">
            <w:pPr>
              <w:contextualSpacing/>
              <w:jc w:val="center"/>
            </w:pPr>
            <w:r w:rsidRPr="00E01E3D">
              <w:t>4</w:t>
            </w:r>
          </w:p>
        </w:tc>
      </w:tr>
      <w:tr w:rsidR="00C82BCE" w:rsidRPr="00E01E3D" w14:paraId="666C8FFD" w14:textId="77777777" w:rsidTr="00C82BCE">
        <w:trPr>
          <w:trHeight w:val="396"/>
        </w:trPr>
        <w:tc>
          <w:tcPr>
            <w:tcW w:w="338" w:type="pct"/>
          </w:tcPr>
          <w:p w14:paraId="5F6A55F8" w14:textId="77777777" w:rsidR="00C82BCE" w:rsidRPr="00E01E3D" w:rsidRDefault="00C82BCE" w:rsidP="002F2725">
            <w:pPr>
              <w:contextualSpacing/>
              <w:jc w:val="center"/>
            </w:pPr>
          </w:p>
        </w:tc>
        <w:tc>
          <w:tcPr>
            <w:tcW w:w="203" w:type="pct"/>
          </w:tcPr>
          <w:p w14:paraId="0D70E78F" w14:textId="77777777" w:rsidR="00C82BCE" w:rsidRPr="00E01E3D" w:rsidRDefault="00C82BCE" w:rsidP="002F2725">
            <w:pPr>
              <w:contextualSpacing/>
              <w:jc w:val="center"/>
            </w:pPr>
            <w:r>
              <w:t>c</w:t>
            </w:r>
            <w:r w:rsidRPr="00E01E3D">
              <w:t>.</w:t>
            </w:r>
          </w:p>
        </w:tc>
        <w:tc>
          <w:tcPr>
            <w:tcW w:w="3648" w:type="pct"/>
          </w:tcPr>
          <w:p w14:paraId="3F7011F8" w14:textId="77777777" w:rsidR="00C82BCE" w:rsidRPr="00E01E3D" w:rsidRDefault="00C82BCE" w:rsidP="002F5B3A">
            <w:pPr>
              <w:spacing w:line="276" w:lineRule="auto"/>
              <w:contextualSpacing/>
              <w:jc w:val="both"/>
              <w:rPr>
                <w:bCs/>
              </w:rPr>
            </w:pPr>
            <w:r w:rsidRPr="00E01E3D">
              <w:rPr>
                <w:bCs/>
              </w:rPr>
              <w:t>A rectangular orifice of 2 m width and 1.2 m deep is fitted in one side of a large tank. The water level on one side of the orifice is 3 m above the top edge of the orifice, while on the other side of the orifice, the water level is 0.5 m below its top edge. Calculate the discharge through the orifice if C</w:t>
            </w:r>
            <w:r w:rsidRPr="00E01E3D">
              <w:rPr>
                <w:bCs/>
                <w:vertAlign w:val="subscript"/>
              </w:rPr>
              <w:t>d</w:t>
            </w:r>
            <w:r w:rsidRPr="00E01E3D">
              <w:rPr>
                <w:bCs/>
              </w:rPr>
              <w:t xml:space="preserve"> = 0.64. </w:t>
            </w:r>
          </w:p>
        </w:tc>
        <w:tc>
          <w:tcPr>
            <w:tcW w:w="337" w:type="pct"/>
          </w:tcPr>
          <w:p w14:paraId="496E39B3" w14:textId="77777777" w:rsidR="00C82BCE" w:rsidRPr="00E01E3D" w:rsidRDefault="00C82BCE" w:rsidP="002F2725">
            <w:pPr>
              <w:contextualSpacing/>
              <w:jc w:val="center"/>
            </w:pPr>
            <w:r w:rsidRPr="00E01E3D">
              <w:t>CO5</w:t>
            </w:r>
          </w:p>
        </w:tc>
        <w:tc>
          <w:tcPr>
            <w:tcW w:w="271" w:type="pct"/>
          </w:tcPr>
          <w:p w14:paraId="24A8635E" w14:textId="77777777" w:rsidR="00C82BCE" w:rsidRPr="00E01E3D" w:rsidRDefault="00C82BCE" w:rsidP="002F2725">
            <w:pPr>
              <w:contextualSpacing/>
              <w:jc w:val="center"/>
            </w:pPr>
            <w:r w:rsidRPr="00E01E3D">
              <w:t>E</w:t>
            </w:r>
          </w:p>
        </w:tc>
        <w:tc>
          <w:tcPr>
            <w:tcW w:w="203" w:type="pct"/>
          </w:tcPr>
          <w:p w14:paraId="6AF8D0BB" w14:textId="77777777" w:rsidR="00C82BCE" w:rsidRPr="00E01E3D" w:rsidRDefault="00C82BCE" w:rsidP="002F2725">
            <w:pPr>
              <w:contextualSpacing/>
              <w:jc w:val="center"/>
            </w:pPr>
            <w:r w:rsidRPr="00E01E3D">
              <w:t>4</w:t>
            </w:r>
          </w:p>
        </w:tc>
      </w:tr>
    </w:tbl>
    <w:p w14:paraId="6DDCD910" w14:textId="77777777" w:rsidR="00C82BCE" w:rsidRDefault="00C82BCE" w:rsidP="004159FA">
      <w:pPr>
        <w:jc w:val="center"/>
        <w:rPr>
          <w:b/>
          <w:bCs/>
        </w:rPr>
      </w:pPr>
    </w:p>
    <w:p w14:paraId="4C803A31" w14:textId="77777777" w:rsidR="00C82BCE" w:rsidRPr="005B4C0A" w:rsidRDefault="00C82BCE" w:rsidP="004159FA">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E453B8C" w14:textId="77777777" w:rsidR="00C82BCE" w:rsidRDefault="00C82BCE" w:rsidP="00A81194">
      <w:pPr>
        <w:contextualSpacing/>
      </w:pPr>
    </w:p>
    <w:tbl>
      <w:tblPr>
        <w:tblStyle w:val="TableGrid"/>
        <w:tblW w:w="10483" w:type="dxa"/>
        <w:tblInd w:w="-729" w:type="dxa"/>
        <w:tblLook w:val="04A0" w:firstRow="1" w:lastRow="0" w:firstColumn="1" w:lastColumn="0" w:noHBand="0" w:noVBand="1"/>
      </w:tblPr>
      <w:tblGrid>
        <w:gridCol w:w="862"/>
        <w:gridCol w:w="9621"/>
      </w:tblGrid>
      <w:tr w:rsidR="00C82BCE" w:rsidRPr="00FA796F" w14:paraId="265F97B9" w14:textId="77777777" w:rsidTr="00C82BCE">
        <w:trPr>
          <w:trHeight w:val="280"/>
        </w:trPr>
        <w:tc>
          <w:tcPr>
            <w:tcW w:w="862" w:type="dxa"/>
          </w:tcPr>
          <w:p w14:paraId="710A4A37" w14:textId="77777777" w:rsidR="00C82BCE" w:rsidRPr="00FA796F" w:rsidRDefault="00C82BCE" w:rsidP="00A81194">
            <w:pPr>
              <w:contextualSpacing/>
            </w:pPr>
          </w:p>
        </w:tc>
        <w:tc>
          <w:tcPr>
            <w:tcW w:w="9621" w:type="dxa"/>
          </w:tcPr>
          <w:p w14:paraId="32CE1099" w14:textId="77777777" w:rsidR="00C82BCE" w:rsidRPr="00FA796F" w:rsidRDefault="00C82BCE" w:rsidP="00A81194">
            <w:pPr>
              <w:contextualSpacing/>
              <w:jc w:val="center"/>
              <w:rPr>
                <w:b/>
              </w:rPr>
            </w:pPr>
            <w:r w:rsidRPr="00FA796F">
              <w:rPr>
                <w:b/>
              </w:rPr>
              <w:t>COURSE OUTCOMES</w:t>
            </w:r>
          </w:p>
        </w:tc>
      </w:tr>
      <w:tr w:rsidR="00C82BCE" w:rsidRPr="00FA796F" w14:paraId="2F8CD186" w14:textId="77777777" w:rsidTr="00C82BCE">
        <w:trPr>
          <w:trHeight w:val="280"/>
        </w:trPr>
        <w:tc>
          <w:tcPr>
            <w:tcW w:w="862" w:type="dxa"/>
          </w:tcPr>
          <w:p w14:paraId="3C4C5B64" w14:textId="77777777" w:rsidR="00C82BCE" w:rsidRPr="00F44DED" w:rsidRDefault="00C82BCE" w:rsidP="00F96605">
            <w:pPr>
              <w:contextualSpacing/>
              <w:rPr>
                <w:bCs/>
              </w:rPr>
            </w:pPr>
            <w:r w:rsidRPr="00F44DED">
              <w:rPr>
                <w:bCs/>
              </w:rPr>
              <w:t>CO1</w:t>
            </w:r>
          </w:p>
        </w:tc>
        <w:tc>
          <w:tcPr>
            <w:tcW w:w="9621" w:type="dxa"/>
          </w:tcPr>
          <w:p w14:paraId="585AD43B" w14:textId="77777777" w:rsidR="00C82BCE" w:rsidRPr="002F5B3A" w:rsidRDefault="00C82BCE" w:rsidP="00F96605">
            <w:pPr>
              <w:contextualSpacing/>
              <w:jc w:val="both"/>
            </w:pPr>
            <w:r w:rsidRPr="002F5B3A">
              <w:t>Recognize the various properties of fluids.</w:t>
            </w:r>
          </w:p>
        </w:tc>
      </w:tr>
      <w:tr w:rsidR="00C82BCE" w:rsidRPr="00FA796F" w14:paraId="3D9F9269" w14:textId="77777777" w:rsidTr="00C82BCE">
        <w:trPr>
          <w:trHeight w:val="280"/>
        </w:trPr>
        <w:tc>
          <w:tcPr>
            <w:tcW w:w="862" w:type="dxa"/>
          </w:tcPr>
          <w:p w14:paraId="484EBF58" w14:textId="77777777" w:rsidR="00C82BCE" w:rsidRPr="00F44DED" w:rsidRDefault="00C82BCE" w:rsidP="00F96605">
            <w:pPr>
              <w:contextualSpacing/>
              <w:rPr>
                <w:bCs/>
              </w:rPr>
            </w:pPr>
            <w:r w:rsidRPr="00F44DED">
              <w:rPr>
                <w:bCs/>
              </w:rPr>
              <w:t>CO2</w:t>
            </w:r>
          </w:p>
        </w:tc>
        <w:tc>
          <w:tcPr>
            <w:tcW w:w="9621" w:type="dxa"/>
          </w:tcPr>
          <w:p w14:paraId="100F7F9E" w14:textId="77777777" w:rsidR="00C82BCE" w:rsidRPr="002F5B3A" w:rsidRDefault="00C82BCE" w:rsidP="00F96605">
            <w:pPr>
              <w:contextualSpacing/>
              <w:jc w:val="both"/>
            </w:pPr>
            <w:r w:rsidRPr="002F5B3A">
              <w:t>Identify the various methods of pressure measurement.</w:t>
            </w:r>
          </w:p>
        </w:tc>
      </w:tr>
      <w:tr w:rsidR="00C82BCE" w:rsidRPr="00FA796F" w14:paraId="5AC6964F" w14:textId="77777777" w:rsidTr="00C82BCE">
        <w:trPr>
          <w:trHeight w:val="280"/>
        </w:trPr>
        <w:tc>
          <w:tcPr>
            <w:tcW w:w="862" w:type="dxa"/>
          </w:tcPr>
          <w:p w14:paraId="2DC0A0F6" w14:textId="77777777" w:rsidR="00C82BCE" w:rsidRPr="00F44DED" w:rsidRDefault="00C82BCE" w:rsidP="00F96605">
            <w:pPr>
              <w:contextualSpacing/>
              <w:rPr>
                <w:bCs/>
              </w:rPr>
            </w:pPr>
            <w:r w:rsidRPr="00F44DED">
              <w:rPr>
                <w:bCs/>
              </w:rPr>
              <w:t>CO3</w:t>
            </w:r>
          </w:p>
        </w:tc>
        <w:tc>
          <w:tcPr>
            <w:tcW w:w="9621" w:type="dxa"/>
          </w:tcPr>
          <w:p w14:paraId="51EBB689" w14:textId="77777777" w:rsidR="00C82BCE" w:rsidRPr="002F5B3A" w:rsidRDefault="00C82BCE" w:rsidP="00F96605">
            <w:pPr>
              <w:contextualSpacing/>
              <w:jc w:val="both"/>
            </w:pPr>
            <w:r w:rsidRPr="002F5B3A">
              <w:t>Calculate the forces acting on bodies submerged in different positions in liquids.</w:t>
            </w:r>
          </w:p>
        </w:tc>
      </w:tr>
      <w:tr w:rsidR="00C82BCE" w:rsidRPr="00FA796F" w14:paraId="14A68717" w14:textId="77777777" w:rsidTr="00C82BCE">
        <w:trPr>
          <w:trHeight w:val="280"/>
        </w:trPr>
        <w:tc>
          <w:tcPr>
            <w:tcW w:w="862" w:type="dxa"/>
          </w:tcPr>
          <w:p w14:paraId="0F814E29" w14:textId="77777777" w:rsidR="00C82BCE" w:rsidRPr="00F44DED" w:rsidRDefault="00C82BCE" w:rsidP="00F96605">
            <w:pPr>
              <w:contextualSpacing/>
              <w:rPr>
                <w:bCs/>
              </w:rPr>
            </w:pPr>
            <w:r w:rsidRPr="00F44DED">
              <w:rPr>
                <w:bCs/>
              </w:rPr>
              <w:t>CO4</w:t>
            </w:r>
          </w:p>
        </w:tc>
        <w:tc>
          <w:tcPr>
            <w:tcW w:w="9621" w:type="dxa"/>
          </w:tcPr>
          <w:p w14:paraId="6EA03F3A" w14:textId="77777777" w:rsidR="00C82BCE" w:rsidRPr="002F5B3A" w:rsidRDefault="00C82BCE" w:rsidP="00F96605">
            <w:pPr>
              <w:contextualSpacing/>
              <w:jc w:val="both"/>
            </w:pPr>
            <w:r w:rsidRPr="002F5B3A">
              <w:t>Point out the type of flow of fluid and quantify the fluid flow through pipes.</w:t>
            </w:r>
          </w:p>
        </w:tc>
      </w:tr>
      <w:tr w:rsidR="00C82BCE" w:rsidRPr="00FA796F" w14:paraId="08C6172D" w14:textId="77777777" w:rsidTr="00C82BCE">
        <w:trPr>
          <w:trHeight w:val="280"/>
        </w:trPr>
        <w:tc>
          <w:tcPr>
            <w:tcW w:w="862" w:type="dxa"/>
          </w:tcPr>
          <w:p w14:paraId="539929F0" w14:textId="77777777" w:rsidR="00C82BCE" w:rsidRPr="00F44DED" w:rsidRDefault="00C82BCE" w:rsidP="00F96605">
            <w:pPr>
              <w:contextualSpacing/>
              <w:rPr>
                <w:bCs/>
              </w:rPr>
            </w:pPr>
            <w:r w:rsidRPr="00F44DED">
              <w:rPr>
                <w:bCs/>
              </w:rPr>
              <w:t>CO5</w:t>
            </w:r>
          </w:p>
        </w:tc>
        <w:tc>
          <w:tcPr>
            <w:tcW w:w="9621" w:type="dxa"/>
          </w:tcPr>
          <w:p w14:paraId="35EAB8F3" w14:textId="77777777" w:rsidR="00C82BCE" w:rsidRPr="002F5B3A" w:rsidRDefault="00C82BCE" w:rsidP="00F96605">
            <w:pPr>
              <w:contextualSpacing/>
              <w:jc w:val="both"/>
            </w:pPr>
            <w:r w:rsidRPr="002F5B3A">
              <w:t>Measure the quantity of fluid flow.</w:t>
            </w:r>
          </w:p>
        </w:tc>
      </w:tr>
      <w:tr w:rsidR="00C82BCE" w:rsidRPr="00FA796F" w14:paraId="03108ACF" w14:textId="77777777" w:rsidTr="00C82BCE">
        <w:trPr>
          <w:trHeight w:val="280"/>
        </w:trPr>
        <w:tc>
          <w:tcPr>
            <w:tcW w:w="862" w:type="dxa"/>
          </w:tcPr>
          <w:p w14:paraId="3273C51B" w14:textId="77777777" w:rsidR="00C82BCE" w:rsidRPr="00F44DED" w:rsidRDefault="00C82BCE" w:rsidP="00F96605">
            <w:pPr>
              <w:contextualSpacing/>
              <w:rPr>
                <w:bCs/>
              </w:rPr>
            </w:pPr>
            <w:r w:rsidRPr="00F44DED">
              <w:rPr>
                <w:bCs/>
              </w:rPr>
              <w:t>CO6</w:t>
            </w:r>
          </w:p>
        </w:tc>
        <w:tc>
          <w:tcPr>
            <w:tcW w:w="9621" w:type="dxa"/>
          </w:tcPr>
          <w:p w14:paraId="1E5D79A6" w14:textId="77777777" w:rsidR="00C82BCE" w:rsidRPr="002F5B3A" w:rsidRDefault="00C82BCE" w:rsidP="00F96605">
            <w:pPr>
              <w:contextualSpacing/>
              <w:jc w:val="both"/>
            </w:pPr>
            <w:r w:rsidRPr="002F5B3A">
              <w:t>Create solutions for problems in dimensional analysis.</w:t>
            </w:r>
          </w:p>
        </w:tc>
      </w:tr>
    </w:tbl>
    <w:p w14:paraId="2CA9CED6" w14:textId="77777777" w:rsidR="00C82BCE" w:rsidRPr="00FA796F" w:rsidRDefault="00C82BC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82BCE" w:rsidRPr="00FA796F" w14:paraId="4640B3FC" w14:textId="77777777" w:rsidTr="00A81194">
        <w:trPr>
          <w:jc w:val="center"/>
        </w:trPr>
        <w:tc>
          <w:tcPr>
            <w:tcW w:w="10348" w:type="dxa"/>
            <w:gridSpan w:val="8"/>
          </w:tcPr>
          <w:p w14:paraId="0970C4F5" w14:textId="77777777" w:rsidR="00C82BCE" w:rsidRPr="00FA796F" w:rsidRDefault="00C82BCE" w:rsidP="00A81194">
            <w:pPr>
              <w:contextualSpacing/>
              <w:jc w:val="center"/>
              <w:rPr>
                <w:b/>
              </w:rPr>
            </w:pPr>
            <w:r w:rsidRPr="00FA796F">
              <w:rPr>
                <w:b/>
              </w:rPr>
              <w:t>Assessment Pattern as per Bloom’s Taxonomy</w:t>
            </w:r>
          </w:p>
        </w:tc>
      </w:tr>
      <w:tr w:rsidR="00C82BCE" w:rsidRPr="00FA796F" w14:paraId="58FD4861" w14:textId="77777777" w:rsidTr="00A81194">
        <w:trPr>
          <w:jc w:val="center"/>
        </w:trPr>
        <w:tc>
          <w:tcPr>
            <w:tcW w:w="1560" w:type="dxa"/>
          </w:tcPr>
          <w:p w14:paraId="3B45A13D" w14:textId="77777777" w:rsidR="00C82BCE" w:rsidRPr="00FA796F" w:rsidRDefault="00C82BCE" w:rsidP="00A81194">
            <w:pPr>
              <w:contextualSpacing/>
              <w:jc w:val="center"/>
              <w:rPr>
                <w:b/>
                <w:bCs/>
              </w:rPr>
            </w:pPr>
            <w:r>
              <w:rPr>
                <w:b/>
                <w:bCs/>
              </w:rPr>
              <w:t>CO / BL</w:t>
            </w:r>
          </w:p>
        </w:tc>
        <w:tc>
          <w:tcPr>
            <w:tcW w:w="1417" w:type="dxa"/>
          </w:tcPr>
          <w:p w14:paraId="79478111" w14:textId="77777777" w:rsidR="00C82BCE" w:rsidRPr="00FA796F" w:rsidRDefault="00C82BCE" w:rsidP="00A81194">
            <w:pPr>
              <w:contextualSpacing/>
              <w:jc w:val="center"/>
              <w:rPr>
                <w:b/>
              </w:rPr>
            </w:pPr>
            <w:r w:rsidRPr="00FA796F">
              <w:rPr>
                <w:b/>
              </w:rPr>
              <w:t>R</w:t>
            </w:r>
          </w:p>
        </w:tc>
        <w:tc>
          <w:tcPr>
            <w:tcW w:w="1276" w:type="dxa"/>
          </w:tcPr>
          <w:p w14:paraId="472F5632" w14:textId="77777777" w:rsidR="00C82BCE" w:rsidRPr="00FA796F" w:rsidRDefault="00C82BCE" w:rsidP="00A81194">
            <w:pPr>
              <w:contextualSpacing/>
              <w:jc w:val="center"/>
              <w:rPr>
                <w:b/>
              </w:rPr>
            </w:pPr>
            <w:r w:rsidRPr="00FA796F">
              <w:rPr>
                <w:b/>
              </w:rPr>
              <w:t>U</w:t>
            </w:r>
          </w:p>
        </w:tc>
        <w:tc>
          <w:tcPr>
            <w:tcW w:w="1134" w:type="dxa"/>
          </w:tcPr>
          <w:p w14:paraId="7E0AA117" w14:textId="77777777" w:rsidR="00C82BCE" w:rsidRPr="00FA796F" w:rsidRDefault="00C82BCE" w:rsidP="00A81194">
            <w:pPr>
              <w:contextualSpacing/>
              <w:jc w:val="center"/>
              <w:rPr>
                <w:b/>
              </w:rPr>
            </w:pPr>
            <w:r w:rsidRPr="00FA796F">
              <w:rPr>
                <w:b/>
              </w:rPr>
              <w:t>A</w:t>
            </w:r>
          </w:p>
        </w:tc>
        <w:tc>
          <w:tcPr>
            <w:tcW w:w="1418" w:type="dxa"/>
          </w:tcPr>
          <w:p w14:paraId="78D2E2E4" w14:textId="77777777" w:rsidR="00C82BCE" w:rsidRPr="00FA796F" w:rsidRDefault="00C82BCE" w:rsidP="00A81194">
            <w:pPr>
              <w:contextualSpacing/>
              <w:jc w:val="center"/>
              <w:rPr>
                <w:b/>
              </w:rPr>
            </w:pPr>
            <w:r w:rsidRPr="00FA796F">
              <w:rPr>
                <w:b/>
              </w:rPr>
              <w:t>An</w:t>
            </w:r>
          </w:p>
        </w:tc>
        <w:tc>
          <w:tcPr>
            <w:tcW w:w="708" w:type="dxa"/>
          </w:tcPr>
          <w:p w14:paraId="4D5748A0" w14:textId="77777777" w:rsidR="00C82BCE" w:rsidRPr="00FA796F" w:rsidRDefault="00C82BCE" w:rsidP="00A81194">
            <w:pPr>
              <w:contextualSpacing/>
              <w:jc w:val="center"/>
              <w:rPr>
                <w:b/>
              </w:rPr>
            </w:pPr>
            <w:r w:rsidRPr="00FA796F">
              <w:rPr>
                <w:b/>
              </w:rPr>
              <w:t>E</w:t>
            </w:r>
          </w:p>
        </w:tc>
        <w:tc>
          <w:tcPr>
            <w:tcW w:w="1134" w:type="dxa"/>
          </w:tcPr>
          <w:p w14:paraId="288A0F72" w14:textId="77777777" w:rsidR="00C82BCE" w:rsidRPr="00FA796F" w:rsidRDefault="00C82BCE" w:rsidP="00A81194">
            <w:pPr>
              <w:contextualSpacing/>
              <w:jc w:val="center"/>
              <w:rPr>
                <w:b/>
              </w:rPr>
            </w:pPr>
            <w:r w:rsidRPr="00FA796F">
              <w:rPr>
                <w:b/>
              </w:rPr>
              <w:t>C</w:t>
            </w:r>
          </w:p>
        </w:tc>
        <w:tc>
          <w:tcPr>
            <w:tcW w:w="1701" w:type="dxa"/>
          </w:tcPr>
          <w:p w14:paraId="537F62C7" w14:textId="77777777" w:rsidR="00C82BCE" w:rsidRPr="00FA796F" w:rsidRDefault="00C82BCE" w:rsidP="00A81194">
            <w:pPr>
              <w:contextualSpacing/>
              <w:jc w:val="center"/>
              <w:rPr>
                <w:b/>
              </w:rPr>
            </w:pPr>
            <w:r w:rsidRPr="00FA796F">
              <w:rPr>
                <w:b/>
              </w:rPr>
              <w:t>Total</w:t>
            </w:r>
          </w:p>
        </w:tc>
      </w:tr>
      <w:tr w:rsidR="00C82BCE" w:rsidRPr="00FA796F" w14:paraId="6625B98A" w14:textId="77777777" w:rsidTr="00A81194">
        <w:trPr>
          <w:jc w:val="center"/>
        </w:trPr>
        <w:tc>
          <w:tcPr>
            <w:tcW w:w="1560" w:type="dxa"/>
          </w:tcPr>
          <w:p w14:paraId="07CE9426" w14:textId="77777777" w:rsidR="00C82BCE" w:rsidRPr="00F44DED" w:rsidRDefault="00C82BCE" w:rsidP="00A81194">
            <w:pPr>
              <w:contextualSpacing/>
              <w:jc w:val="center"/>
              <w:rPr>
                <w:bCs/>
              </w:rPr>
            </w:pPr>
            <w:r w:rsidRPr="00F44DED">
              <w:rPr>
                <w:bCs/>
              </w:rPr>
              <w:t>CO1</w:t>
            </w:r>
          </w:p>
        </w:tc>
        <w:tc>
          <w:tcPr>
            <w:tcW w:w="1417" w:type="dxa"/>
          </w:tcPr>
          <w:p w14:paraId="1B16204B" w14:textId="77777777" w:rsidR="00C82BCE" w:rsidRPr="00FA796F" w:rsidRDefault="00C82BCE" w:rsidP="00A81194">
            <w:pPr>
              <w:contextualSpacing/>
              <w:jc w:val="center"/>
            </w:pPr>
            <w:r>
              <w:t>1</w:t>
            </w:r>
          </w:p>
        </w:tc>
        <w:tc>
          <w:tcPr>
            <w:tcW w:w="1276" w:type="dxa"/>
          </w:tcPr>
          <w:p w14:paraId="3AE19059" w14:textId="77777777" w:rsidR="00C82BCE" w:rsidRPr="00FA796F" w:rsidRDefault="00C82BCE" w:rsidP="00A81194">
            <w:pPr>
              <w:contextualSpacing/>
              <w:jc w:val="center"/>
            </w:pPr>
            <w:r>
              <w:t>7</w:t>
            </w:r>
          </w:p>
        </w:tc>
        <w:tc>
          <w:tcPr>
            <w:tcW w:w="1134" w:type="dxa"/>
          </w:tcPr>
          <w:p w14:paraId="7A6B7B86" w14:textId="77777777" w:rsidR="00C82BCE" w:rsidRPr="00FA796F" w:rsidRDefault="00C82BCE" w:rsidP="00A81194">
            <w:pPr>
              <w:contextualSpacing/>
              <w:jc w:val="center"/>
            </w:pPr>
            <w:r>
              <w:t>1</w:t>
            </w:r>
          </w:p>
        </w:tc>
        <w:tc>
          <w:tcPr>
            <w:tcW w:w="1418" w:type="dxa"/>
          </w:tcPr>
          <w:p w14:paraId="086EB1AE" w14:textId="77777777" w:rsidR="00C82BCE" w:rsidRPr="00FA796F" w:rsidRDefault="00C82BCE" w:rsidP="00A81194">
            <w:pPr>
              <w:contextualSpacing/>
              <w:jc w:val="center"/>
            </w:pPr>
            <w:r>
              <w:t>3</w:t>
            </w:r>
          </w:p>
        </w:tc>
        <w:tc>
          <w:tcPr>
            <w:tcW w:w="708" w:type="dxa"/>
          </w:tcPr>
          <w:p w14:paraId="19A30634" w14:textId="77777777" w:rsidR="00C82BCE" w:rsidRPr="00FA796F" w:rsidRDefault="00C82BCE" w:rsidP="00A81194">
            <w:pPr>
              <w:contextualSpacing/>
              <w:jc w:val="center"/>
            </w:pPr>
            <w:r>
              <w:t>-</w:t>
            </w:r>
          </w:p>
        </w:tc>
        <w:tc>
          <w:tcPr>
            <w:tcW w:w="1134" w:type="dxa"/>
          </w:tcPr>
          <w:p w14:paraId="1E31AFE4" w14:textId="77777777" w:rsidR="00C82BCE" w:rsidRPr="00FA796F" w:rsidRDefault="00C82BCE" w:rsidP="00A81194">
            <w:pPr>
              <w:contextualSpacing/>
              <w:jc w:val="center"/>
            </w:pPr>
            <w:r>
              <w:t>-</w:t>
            </w:r>
          </w:p>
        </w:tc>
        <w:tc>
          <w:tcPr>
            <w:tcW w:w="1701" w:type="dxa"/>
          </w:tcPr>
          <w:p w14:paraId="73357DBD" w14:textId="77777777" w:rsidR="00C82BCE" w:rsidRPr="00FA796F" w:rsidRDefault="00C82BCE" w:rsidP="00A81194">
            <w:pPr>
              <w:contextualSpacing/>
              <w:jc w:val="center"/>
            </w:pPr>
            <w:r>
              <w:t>12</w:t>
            </w:r>
          </w:p>
        </w:tc>
      </w:tr>
      <w:tr w:rsidR="00C82BCE" w:rsidRPr="00FA796F" w14:paraId="4BB784D9" w14:textId="77777777" w:rsidTr="00A81194">
        <w:trPr>
          <w:jc w:val="center"/>
        </w:trPr>
        <w:tc>
          <w:tcPr>
            <w:tcW w:w="1560" w:type="dxa"/>
          </w:tcPr>
          <w:p w14:paraId="504BC2F7" w14:textId="77777777" w:rsidR="00C82BCE" w:rsidRPr="00F44DED" w:rsidRDefault="00C82BCE" w:rsidP="00A81194">
            <w:pPr>
              <w:contextualSpacing/>
              <w:jc w:val="center"/>
              <w:rPr>
                <w:bCs/>
              </w:rPr>
            </w:pPr>
            <w:r w:rsidRPr="00F44DED">
              <w:rPr>
                <w:bCs/>
              </w:rPr>
              <w:lastRenderedPageBreak/>
              <w:t>CO2</w:t>
            </w:r>
          </w:p>
        </w:tc>
        <w:tc>
          <w:tcPr>
            <w:tcW w:w="1417" w:type="dxa"/>
          </w:tcPr>
          <w:p w14:paraId="058363C9" w14:textId="77777777" w:rsidR="00C82BCE" w:rsidRPr="00FA796F" w:rsidRDefault="00C82BCE" w:rsidP="00A81194">
            <w:pPr>
              <w:contextualSpacing/>
              <w:jc w:val="center"/>
            </w:pPr>
            <w:r>
              <w:t>-</w:t>
            </w:r>
          </w:p>
        </w:tc>
        <w:tc>
          <w:tcPr>
            <w:tcW w:w="1276" w:type="dxa"/>
          </w:tcPr>
          <w:p w14:paraId="1C97D8A2" w14:textId="77777777" w:rsidR="00C82BCE" w:rsidRPr="00FA796F" w:rsidRDefault="00C82BCE" w:rsidP="00A81194">
            <w:pPr>
              <w:contextualSpacing/>
              <w:jc w:val="center"/>
            </w:pPr>
            <w:r>
              <w:t>-</w:t>
            </w:r>
          </w:p>
        </w:tc>
        <w:tc>
          <w:tcPr>
            <w:tcW w:w="1134" w:type="dxa"/>
          </w:tcPr>
          <w:p w14:paraId="085E84B0" w14:textId="77777777" w:rsidR="00C82BCE" w:rsidRPr="00FA796F" w:rsidRDefault="00C82BCE" w:rsidP="00A81194">
            <w:pPr>
              <w:contextualSpacing/>
              <w:jc w:val="center"/>
            </w:pPr>
            <w:r>
              <w:t>12</w:t>
            </w:r>
          </w:p>
        </w:tc>
        <w:tc>
          <w:tcPr>
            <w:tcW w:w="1418" w:type="dxa"/>
          </w:tcPr>
          <w:p w14:paraId="2D151281" w14:textId="77777777" w:rsidR="00C82BCE" w:rsidRPr="00FA796F" w:rsidRDefault="00C82BCE" w:rsidP="00A81194">
            <w:pPr>
              <w:contextualSpacing/>
              <w:jc w:val="center"/>
            </w:pPr>
            <w:r>
              <w:t>-</w:t>
            </w:r>
          </w:p>
        </w:tc>
        <w:tc>
          <w:tcPr>
            <w:tcW w:w="708" w:type="dxa"/>
          </w:tcPr>
          <w:p w14:paraId="1C73AC0B" w14:textId="77777777" w:rsidR="00C82BCE" w:rsidRPr="00FA796F" w:rsidRDefault="00C82BCE" w:rsidP="00A81194">
            <w:pPr>
              <w:contextualSpacing/>
              <w:jc w:val="center"/>
            </w:pPr>
            <w:r>
              <w:t>-</w:t>
            </w:r>
          </w:p>
        </w:tc>
        <w:tc>
          <w:tcPr>
            <w:tcW w:w="1134" w:type="dxa"/>
          </w:tcPr>
          <w:p w14:paraId="1C9BD8EC" w14:textId="77777777" w:rsidR="00C82BCE" w:rsidRPr="00FA796F" w:rsidRDefault="00C82BCE" w:rsidP="00A81194">
            <w:pPr>
              <w:contextualSpacing/>
              <w:jc w:val="center"/>
            </w:pPr>
            <w:r>
              <w:t>-</w:t>
            </w:r>
          </w:p>
        </w:tc>
        <w:tc>
          <w:tcPr>
            <w:tcW w:w="1701" w:type="dxa"/>
          </w:tcPr>
          <w:p w14:paraId="21DD8EAF" w14:textId="77777777" w:rsidR="00C82BCE" w:rsidRPr="00FA796F" w:rsidRDefault="00C82BCE" w:rsidP="00A81194">
            <w:pPr>
              <w:contextualSpacing/>
              <w:jc w:val="center"/>
            </w:pPr>
            <w:r>
              <w:t>12</w:t>
            </w:r>
          </w:p>
        </w:tc>
      </w:tr>
      <w:tr w:rsidR="00C82BCE" w:rsidRPr="00FA796F" w14:paraId="4973356F" w14:textId="77777777" w:rsidTr="00A81194">
        <w:trPr>
          <w:jc w:val="center"/>
        </w:trPr>
        <w:tc>
          <w:tcPr>
            <w:tcW w:w="1560" w:type="dxa"/>
          </w:tcPr>
          <w:p w14:paraId="5A70584A" w14:textId="77777777" w:rsidR="00C82BCE" w:rsidRPr="00F44DED" w:rsidRDefault="00C82BCE" w:rsidP="00A81194">
            <w:pPr>
              <w:contextualSpacing/>
              <w:jc w:val="center"/>
              <w:rPr>
                <w:bCs/>
              </w:rPr>
            </w:pPr>
            <w:r w:rsidRPr="00F44DED">
              <w:rPr>
                <w:bCs/>
              </w:rPr>
              <w:t>CO3</w:t>
            </w:r>
          </w:p>
        </w:tc>
        <w:tc>
          <w:tcPr>
            <w:tcW w:w="1417" w:type="dxa"/>
          </w:tcPr>
          <w:p w14:paraId="22F7F875" w14:textId="77777777" w:rsidR="00C82BCE" w:rsidRPr="00FA796F" w:rsidRDefault="00C82BCE" w:rsidP="00A81194">
            <w:pPr>
              <w:contextualSpacing/>
              <w:jc w:val="center"/>
            </w:pPr>
            <w:r>
              <w:t>-</w:t>
            </w:r>
          </w:p>
        </w:tc>
        <w:tc>
          <w:tcPr>
            <w:tcW w:w="1276" w:type="dxa"/>
          </w:tcPr>
          <w:p w14:paraId="1E0377B9" w14:textId="77777777" w:rsidR="00C82BCE" w:rsidRPr="00FA796F" w:rsidRDefault="00C82BCE" w:rsidP="00A81194">
            <w:pPr>
              <w:contextualSpacing/>
              <w:jc w:val="center"/>
            </w:pPr>
            <w:r>
              <w:t>1</w:t>
            </w:r>
          </w:p>
        </w:tc>
        <w:tc>
          <w:tcPr>
            <w:tcW w:w="1134" w:type="dxa"/>
          </w:tcPr>
          <w:p w14:paraId="0614B82C" w14:textId="77777777" w:rsidR="00C82BCE" w:rsidRPr="00FA796F" w:rsidRDefault="00C82BCE" w:rsidP="00A81194">
            <w:pPr>
              <w:contextualSpacing/>
              <w:jc w:val="center"/>
            </w:pPr>
            <w:r>
              <w:t>10</w:t>
            </w:r>
          </w:p>
        </w:tc>
        <w:tc>
          <w:tcPr>
            <w:tcW w:w="1418" w:type="dxa"/>
          </w:tcPr>
          <w:p w14:paraId="63EA19CB" w14:textId="77777777" w:rsidR="00C82BCE" w:rsidRPr="00FA796F" w:rsidRDefault="00C82BCE" w:rsidP="00A81194">
            <w:pPr>
              <w:contextualSpacing/>
              <w:jc w:val="center"/>
            </w:pPr>
            <w:r>
              <w:t>-</w:t>
            </w:r>
          </w:p>
        </w:tc>
        <w:tc>
          <w:tcPr>
            <w:tcW w:w="708" w:type="dxa"/>
          </w:tcPr>
          <w:p w14:paraId="26EC6839" w14:textId="77777777" w:rsidR="00C82BCE" w:rsidRPr="00FA796F" w:rsidRDefault="00C82BCE" w:rsidP="00A81194">
            <w:pPr>
              <w:contextualSpacing/>
              <w:jc w:val="center"/>
            </w:pPr>
            <w:r>
              <w:t>5</w:t>
            </w:r>
          </w:p>
        </w:tc>
        <w:tc>
          <w:tcPr>
            <w:tcW w:w="1134" w:type="dxa"/>
          </w:tcPr>
          <w:p w14:paraId="566726A0" w14:textId="77777777" w:rsidR="00C82BCE" w:rsidRPr="00FA796F" w:rsidRDefault="00C82BCE" w:rsidP="00A81194">
            <w:pPr>
              <w:contextualSpacing/>
              <w:jc w:val="center"/>
            </w:pPr>
            <w:r>
              <w:t>-</w:t>
            </w:r>
          </w:p>
        </w:tc>
        <w:tc>
          <w:tcPr>
            <w:tcW w:w="1701" w:type="dxa"/>
          </w:tcPr>
          <w:p w14:paraId="4E41B2BF" w14:textId="77777777" w:rsidR="00C82BCE" w:rsidRPr="00FA796F" w:rsidRDefault="00C82BCE" w:rsidP="00A81194">
            <w:pPr>
              <w:contextualSpacing/>
              <w:jc w:val="center"/>
            </w:pPr>
            <w:r>
              <w:t>16</w:t>
            </w:r>
          </w:p>
        </w:tc>
      </w:tr>
      <w:tr w:rsidR="00C82BCE" w:rsidRPr="00FA796F" w14:paraId="4AE20F85" w14:textId="77777777" w:rsidTr="00A81194">
        <w:trPr>
          <w:jc w:val="center"/>
        </w:trPr>
        <w:tc>
          <w:tcPr>
            <w:tcW w:w="1560" w:type="dxa"/>
          </w:tcPr>
          <w:p w14:paraId="63D5BA50" w14:textId="77777777" w:rsidR="00C82BCE" w:rsidRPr="00F44DED" w:rsidRDefault="00C82BCE" w:rsidP="00A81194">
            <w:pPr>
              <w:contextualSpacing/>
              <w:jc w:val="center"/>
              <w:rPr>
                <w:bCs/>
              </w:rPr>
            </w:pPr>
            <w:r w:rsidRPr="00F44DED">
              <w:rPr>
                <w:bCs/>
              </w:rPr>
              <w:t>CO4</w:t>
            </w:r>
          </w:p>
        </w:tc>
        <w:tc>
          <w:tcPr>
            <w:tcW w:w="1417" w:type="dxa"/>
          </w:tcPr>
          <w:p w14:paraId="19598AD9" w14:textId="77777777" w:rsidR="00C82BCE" w:rsidRPr="00FA796F" w:rsidRDefault="00C82BCE" w:rsidP="00A81194">
            <w:pPr>
              <w:contextualSpacing/>
              <w:jc w:val="center"/>
            </w:pPr>
            <w:r>
              <w:t>7</w:t>
            </w:r>
          </w:p>
        </w:tc>
        <w:tc>
          <w:tcPr>
            <w:tcW w:w="1276" w:type="dxa"/>
          </w:tcPr>
          <w:p w14:paraId="1B305D02" w14:textId="77777777" w:rsidR="00C82BCE" w:rsidRPr="00FA796F" w:rsidRDefault="00C82BCE" w:rsidP="00A81194">
            <w:pPr>
              <w:contextualSpacing/>
              <w:jc w:val="center"/>
            </w:pPr>
            <w:r>
              <w:t>9</w:t>
            </w:r>
          </w:p>
        </w:tc>
        <w:tc>
          <w:tcPr>
            <w:tcW w:w="1134" w:type="dxa"/>
          </w:tcPr>
          <w:p w14:paraId="296CD5B8" w14:textId="77777777" w:rsidR="00C82BCE" w:rsidRPr="00FA796F" w:rsidRDefault="00C82BCE" w:rsidP="00A81194">
            <w:pPr>
              <w:contextualSpacing/>
              <w:jc w:val="center"/>
            </w:pPr>
            <w:r>
              <w:t>1</w:t>
            </w:r>
          </w:p>
        </w:tc>
        <w:tc>
          <w:tcPr>
            <w:tcW w:w="1418" w:type="dxa"/>
          </w:tcPr>
          <w:p w14:paraId="4F4FABF7" w14:textId="77777777" w:rsidR="00C82BCE" w:rsidRPr="00FA796F" w:rsidRDefault="00C82BCE" w:rsidP="00A81194">
            <w:pPr>
              <w:contextualSpacing/>
              <w:jc w:val="center"/>
            </w:pPr>
            <w:r>
              <w:t>10</w:t>
            </w:r>
          </w:p>
        </w:tc>
        <w:tc>
          <w:tcPr>
            <w:tcW w:w="708" w:type="dxa"/>
          </w:tcPr>
          <w:p w14:paraId="3E84FE71" w14:textId="77777777" w:rsidR="00C82BCE" w:rsidRPr="00FA796F" w:rsidRDefault="00C82BCE" w:rsidP="00A81194">
            <w:pPr>
              <w:contextualSpacing/>
              <w:jc w:val="center"/>
            </w:pPr>
            <w:r>
              <w:t>14</w:t>
            </w:r>
          </w:p>
        </w:tc>
        <w:tc>
          <w:tcPr>
            <w:tcW w:w="1134" w:type="dxa"/>
          </w:tcPr>
          <w:p w14:paraId="0F221B7B" w14:textId="77777777" w:rsidR="00C82BCE" w:rsidRPr="00FA796F" w:rsidRDefault="00C82BCE" w:rsidP="00A81194">
            <w:pPr>
              <w:contextualSpacing/>
              <w:jc w:val="center"/>
            </w:pPr>
            <w:r>
              <w:t>12</w:t>
            </w:r>
          </w:p>
        </w:tc>
        <w:tc>
          <w:tcPr>
            <w:tcW w:w="1701" w:type="dxa"/>
          </w:tcPr>
          <w:p w14:paraId="2A84FCC6" w14:textId="77777777" w:rsidR="00C82BCE" w:rsidRPr="00FA796F" w:rsidRDefault="00C82BCE" w:rsidP="00A81194">
            <w:pPr>
              <w:contextualSpacing/>
              <w:jc w:val="center"/>
            </w:pPr>
            <w:r>
              <w:t>53</w:t>
            </w:r>
          </w:p>
        </w:tc>
      </w:tr>
      <w:tr w:rsidR="00C82BCE" w:rsidRPr="00FA796F" w14:paraId="3988C359" w14:textId="77777777" w:rsidTr="00A81194">
        <w:trPr>
          <w:jc w:val="center"/>
        </w:trPr>
        <w:tc>
          <w:tcPr>
            <w:tcW w:w="1560" w:type="dxa"/>
          </w:tcPr>
          <w:p w14:paraId="5D7A481E" w14:textId="77777777" w:rsidR="00C82BCE" w:rsidRPr="00F44DED" w:rsidRDefault="00C82BCE" w:rsidP="00A81194">
            <w:pPr>
              <w:contextualSpacing/>
              <w:jc w:val="center"/>
              <w:rPr>
                <w:bCs/>
              </w:rPr>
            </w:pPr>
            <w:r w:rsidRPr="00F44DED">
              <w:rPr>
                <w:bCs/>
              </w:rPr>
              <w:t>CO5</w:t>
            </w:r>
          </w:p>
        </w:tc>
        <w:tc>
          <w:tcPr>
            <w:tcW w:w="1417" w:type="dxa"/>
          </w:tcPr>
          <w:p w14:paraId="372D88D5" w14:textId="77777777" w:rsidR="00C82BCE" w:rsidRPr="00FA796F" w:rsidRDefault="00C82BCE" w:rsidP="00A81194">
            <w:pPr>
              <w:contextualSpacing/>
              <w:jc w:val="center"/>
            </w:pPr>
            <w:r>
              <w:t>8</w:t>
            </w:r>
          </w:p>
        </w:tc>
        <w:tc>
          <w:tcPr>
            <w:tcW w:w="1276" w:type="dxa"/>
          </w:tcPr>
          <w:p w14:paraId="68E7165D" w14:textId="77777777" w:rsidR="00C82BCE" w:rsidRPr="00FA796F" w:rsidRDefault="00C82BCE" w:rsidP="00A81194">
            <w:pPr>
              <w:contextualSpacing/>
              <w:jc w:val="center"/>
            </w:pPr>
            <w:r>
              <w:t>-</w:t>
            </w:r>
          </w:p>
        </w:tc>
        <w:tc>
          <w:tcPr>
            <w:tcW w:w="1134" w:type="dxa"/>
          </w:tcPr>
          <w:p w14:paraId="0451D677" w14:textId="77777777" w:rsidR="00C82BCE" w:rsidRPr="00FA796F" w:rsidRDefault="00C82BCE" w:rsidP="00A81194">
            <w:pPr>
              <w:contextualSpacing/>
              <w:jc w:val="center"/>
            </w:pPr>
            <w:r>
              <w:t>12</w:t>
            </w:r>
          </w:p>
        </w:tc>
        <w:tc>
          <w:tcPr>
            <w:tcW w:w="1418" w:type="dxa"/>
          </w:tcPr>
          <w:p w14:paraId="529D3D31" w14:textId="77777777" w:rsidR="00C82BCE" w:rsidRPr="00FA796F" w:rsidRDefault="00C82BCE" w:rsidP="00A81194">
            <w:pPr>
              <w:contextualSpacing/>
              <w:jc w:val="center"/>
            </w:pPr>
            <w:r>
              <w:t>-</w:t>
            </w:r>
          </w:p>
        </w:tc>
        <w:tc>
          <w:tcPr>
            <w:tcW w:w="708" w:type="dxa"/>
          </w:tcPr>
          <w:p w14:paraId="75414FD9" w14:textId="77777777" w:rsidR="00C82BCE" w:rsidRPr="00FA796F" w:rsidRDefault="00C82BCE" w:rsidP="00A81194">
            <w:pPr>
              <w:contextualSpacing/>
              <w:jc w:val="center"/>
            </w:pPr>
            <w:r>
              <w:t>4</w:t>
            </w:r>
          </w:p>
        </w:tc>
        <w:tc>
          <w:tcPr>
            <w:tcW w:w="1134" w:type="dxa"/>
          </w:tcPr>
          <w:p w14:paraId="65A129DF" w14:textId="77777777" w:rsidR="00C82BCE" w:rsidRPr="00FA796F" w:rsidRDefault="00C82BCE" w:rsidP="00A81194">
            <w:pPr>
              <w:contextualSpacing/>
              <w:jc w:val="center"/>
            </w:pPr>
            <w:r>
              <w:t>-</w:t>
            </w:r>
          </w:p>
        </w:tc>
        <w:tc>
          <w:tcPr>
            <w:tcW w:w="1701" w:type="dxa"/>
          </w:tcPr>
          <w:p w14:paraId="72D03B88" w14:textId="77777777" w:rsidR="00C82BCE" w:rsidRPr="00FA796F" w:rsidRDefault="00C82BCE" w:rsidP="00A81194">
            <w:pPr>
              <w:contextualSpacing/>
              <w:jc w:val="center"/>
            </w:pPr>
            <w:r>
              <w:t>24</w:t>
            </w:r>
          </w:p>
        </w:tc>
      </w:tr>
      <w:tr w:rsidR="00C82BCE" w:rsidRPr="00FA796F" w14:paraId="45EAE918" w14:textId="77777777" w:rsidTr="00A81194">
        <w:trPr>
          <w:jc w:val="center"/>
        </w:trPr>
        <w:tc>
          <w:tcPr>
            <w:tcW w:w="1560" w:type="dxa"/>
          </w:tcPr>
          <w:p w14:paraId="4EBAF962" w14:textId="77777777" w:rsidR="00C82BCE" w:rsidRPr="00F44DED" w:rsidRDefault="00C82BCE" w:rsidP="00A81194">
            <w:pPr>
              <w:contextualSpacing/>
              <w:jc w:val="center"/>
              <w:rPr>
                <w:bCs/>
              </w:rPr>
            </w:pPr>
            <w:r w:rsidRPr="00F44DED">
              <w:rPr>
                <w:bCs/>
              </w:rPr>
              <w:t>CO6</w:t>
            </w:r>
          </w:p>
        </w:tc>
        <w:tc>
          <w:tcPr>
            <w:tcW w:w="1417" w:type="dxa"/>
          </w:tcPr>
          <w:p w14:paraId="75FE0C73" w14:textId="77777777" w:rsidR="00C82BCE" w:rsidRPr="00FA796F" w:rsidRDefault="00C82BCE" w:rsidP="00A81194">
            <w:pPr>
              <w:contextualSpacing/>
              <w:jc w:val="center"/>
            </w:pPr>
            <w:r>
              <w:t>1</w:t>
            </w:r>
          </w:p>
        </w:tc>
        <w:tc>
          <w:tcPr>
            <w:tcW w:w="1276" w:type="dxa"/>
          </w:tcPr>
          <w:p w14:paraId="2E308E8A" w14:textId="77777777" w:rsidR="00C82BCE" w:rsidRPr="00FA796F" w:rsidRDefault="00C82BCE" w:rsidP="00A81194">
            <w:pPr>
              <w:contextualSpacing/>
              <w:jc w:val="center"/>
            </w:pPr>
            <w:r>
              <w:t>-</w:t>
            </w:r>
          </w:p>
        </w:tc>
        <w:tc>
          <w:tcPr>
            <w:tcW w:w="1134" w:type="dxa"/>
          </w:tcPr>
          <w:p w14:paraId="17D91A3A" w14:textId="77777777" w:rsidR="00C82BCE" w:rsidRPr="00FA796F" w:rsidRDefault="00C82BCE" w:rsidP="00A81194">
            <w:pPr>
              <w:contextualSpacing/>
              <w:jc w:val="center"/>
            </w:pPr>
            <w:r>
              <w:t>-</w:t>
            </w:r>
          </w:p>
        </w:tc>
        <w:tc>
          <w:tcPr>
            <w:tcW w:w="1418" w:type="dxa"/>
          </w:tcPr>
          <w:p w14:paraId="7ECFF197" w14:textId="77777777" w:rsidR="00C82BCE" w:rsidRPr="00FA796F" w:rsidRDefault="00C82BCE" w:rsidP="00A81194">
            <w:pPr>
              <w:contextualSpacing/>
              <w:jc w:val="center"/>
            </w:pPr>
            <w:r>
              <w:t>-</w:t>
            </w:r>
          </w:p>
        </w:tc>
        <w:tc>
          <w:tcPr>
            <w:tcW w:w="708" w:type="dxa"/>
          </w:tcPr>
          <w:p w14:paraId="0A743BD9" w14:textId="77777777" w:rsidR="00C82BCE" w:rsidRPr="00FA796F" w:rsidRDefault="00C82BCE" w:rsidP="00A81194">
            <w:pPr>
              <w:contextualSpacing/>
              <w:jc w:val="center"/>
            </w:pPr>
            <w:r>
              <w:t>-</w:t>
            </w:r>
          </w:p>
        </w:tc>
        <w:tc>
          <w:tcPr>
            <w:tcW w:w="1134" w:type="dxa"/>
          </w:tcPr>
          <w:p w14:paraId="2828AF67" w14:textId="77777777" w:rsidR="00C82BCE" w:rsidRPr="00FA796F" w:rsidRDefault="00C82BCE" w:rsidP="00A81194">
            <w:pPr>
              <w:contextualSpacing/>
              <w:jc w:val="center"/>
            </w:pPr>
            <w:r>
              <w:t>6</w:t>
            </w:r>
          </w:p>
        </w:tc>
        <w:tc>
          <w:tcPr>
            <w:tcW w:w="1701" w:type="dxa"/>
          </w:tcPr>
          <w:p w14:paraId="3BDDC568" w14:textId="77777777" w:rsidR="00C82BCE" w:rsidRPr="00FA796F" w:rsidRDefault="00C82BCE" w:rsidP="00A81194">
            <w:pPr>
              <w:contextualSpacing/>
              <w:jc w:val="center"/>
            </w:pPr>
            <w:r>
              <w:t>7</w:t>
            </w:r>
          </w:p>
        </w:tc>
      </w:tr>
      <w:tr w:rsidR="00C82BCE" w:rsidRPr="00FA796F" w14:paraId="37B3170A" w14:textId="77777777" w:rsidTr="00A81194">
        <w:trPr>
          <w:jc w:val="center"/>
        </w:trPr>
        <w:tc>
          <w:tcPr>
            <w:tcW w:w="8647" w:type="dxa"/>
            <w:gridSpan w:val="7"/>
          </w:tcPr>
          <w:p w14:paraId="5FFD0E0A" w14:textId="77777777" w:rsidR="00C82BCE" w:rsidRPr="00FA796F" w:rsidRDefault="00C82BCE" w:rsidP="00A81194">
            <w:pPr>
              <w:contextualSpacing/>
            </w:pPr>
          </w:p>
        </w:tc>
        <w:tc>
          <w:tcPr>
            <w:tcW w:w="1701" w:type="dxa"/>
          </w:tcPr>
          <w:p w14:paraId="0A108B0D" w14:textId="77777777" w:rsidR="00C82BCE" w:rsidRPr="00FA796F" w:rsidRDefault="00C82BCE" w:rsidP="00A81194">
            <w:pPr>
              <w:contextualSpacing/>
              <w:jc w:val="center"/>
              <w:rPr>
                <w:b/>
              </w:rPr>
            </w:pPr>
            <w:r w:rsidRPr="00FA796F">
              <w:rPr>
                <w:b/>
              </w:rPr>
              <w:t>124</w:t>
            </w:r>
          </w:p>
        </w:tc>
      </w:tr>
    </w:tbl>
    <w:p w14:paraId="6C879FA4" w14:textId="77777777" w:rsidR="00C82BCE" w:rsidRPr="00FA796F" w:rsidRDefault="00C82BCE" w:rsidP="00A81194">
      <w:pPr>
        <w:tabs>
          <w:tab w:val="left" w:pos="7110"/>
        </w:tabs>
        <w:contextualSpacing/>
      </w:pPr>
      <w:r w:rsidRPr="00FA796F">
        <w:tab/>
      </w:r>
    </w:p>
    <w:p w14:paraId="2A043B95" w14:textId="77777777" w:rsidR="00C82BCE" w:rsidRPr="00FA796F" w:rsidRDefault="00C82BCE" w:rsidP="00A81194">
      <w:pPr>
        <w:contextualSpacing/>
      </w:pPr>
    </w:p>
    <w:p w14:paraId="015EC029" w14:textId="77777777" w:rsidR="00C82BCE" w:rsidRDefault="00C82BCE">
      <w:pPr>
        <w:spacing w:after="200" w:line="276" w:lineRule="auto"/>
        <w:rPr>
          <w:rFonts w:ascii="Arial" w:eastAsia="Arial" w:hAnsi="Arial" w:cs="Arial"/>
        </w:rPr>
      </w:pPr>
      <w:r>
        <w:rPr>
          <w:rFonts w:ascii="Arial" w:eastAsia="Arial" w:hAnsi="Arial" w:cs="Arial"/>
        </w:rPr>
        <w:br w:type="page"/>
      </w:r>
    </w:p>
    <w:p w14:paraId="28BF538E" w14:textId="5E8076E9" w:rsidR="00C82BCE" w:rsidRDefault="00C82BCE">
      <w:pPr>
        <w:jc w:val="center"/>
        <w:rPr>
          <w:rFonts w:ascii="Arial" w:eastAsia="Arial" w:hAnsi="Arial" w:cs="Arial"/>
        </w:rPr>
      </w:pPr>
      <w:r>
        <w:rPr>
          <w:rFonts w:ascii="Arial" w:eastAsia="Arial" w:hAnsi="Arial" w:cs="Arial"/>
          <w:noProof/>
        </w:rPr>
        <w:lastRenderedPageBreak/>
        <w:drawing>
          <wp:inline distT="0" distB="0" distL="0" distR="0" wp14:anchorId="05F18827" wp14:editId="1E00F525">
            <wp:extent cx="5734050" cy="838200"/>
            <wp:effectExtent l="0" t="0" r="0" b="0"/>
            <wp:docPr id="16"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3"/>
                    <a:srcRect/>
                    <a:stretch>
                      <a:fillRect/>
                    </a:stretch>
                  </pic:blipFill>
                  <pic:spPr>
                    <a:xfrm>
                      <a:off x="0" y="0"/>
                      <a:ext cx="5734050" cy="838200"/>
                    </a:xfrm>
                    <a:prstGeom prst="rect">
                      <a:avLst/>
                    </a:prstGeom>
                    <a:ln/>
                  </pic:spPr>
                </pic:pic>
              </a:graphicData>
            </a:graphic>
          </wp:inline>
        </w:drawing>
      </w:r>
    </w:p>
    <w:p w14:paraId="4EF549EC" w14:textId="77777777" w:rsidR="00C82BCE" w:rsidRDefault="00C82BCE">
      <w:pPr>
        <w:jc w:val="center"/>
        <w:rPr>
          <w:b/>
        </w:rPr>
      </w:pPr>
    </w:p>
    <w:p w14:paraId="3321CCAF" w14:textId="77777777" w:rsidR="00C82BCE" w:rsidRDefault="00C82BCE">
      <w:pPr>
        <w:jc w:val="center"/>
        <w:rPr>
          <w:b/>
        </w:rPr>
      </w:pPr>
      <w:r>
        <w:rPr>
          <w:b/>
        </w:rPr>
        <w:t>END SEMESTER EXAMINATION – NOV / DEC 2024</w:t>
      </w:r>
    </w:p>
    <w:p w14:paraId="32B62945" w14:textId="77777777" w:rsidR="00C82BCE" w:rsidRDefault="00C82BCE">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82BCE" w14:paraId="0E2243D0" w14:textId="77777777">
        <w:trPr>
          <w:trHeight w:val="397"/>
          <w:jc w:val="center"/>
        </w:trPr>
        <w:tc>
          <w:tcPr>
            <w:tcW w:w="1555" w:type="dxa"/>
            <w:vAlign w:val="center"/>
          </w:tcPr>
          <w:p w14:paraId="115A11CA" w14:textId="77777777" w:rsidR="00C82BCE" w:rsidRDefault="00C82BCE">
            <w:pPr>
              <w:pStyle w:val="Title"/>
              <w:jc w:val="left"/>
              <w:rPr>
                <w:b/>
                <w:sz w:val="22"/>
                <w:szCs w:val="22"/>
              </w:rPr>
            </w:pPr>
            <w:bookmarkStart w:id="15" w:name="_gjdgxs" w:colFirst="0" w:colLast="0"/>
            <w:bookmarkEnd w:id="15"/>
            <w:r>
              <w:rPr>
                <w:b/>
                <w:sz w:val="22"/>
                <w:szCs w:val="22"/>
              </w:rPr>
              <w:t xml:space="preserve">Course Code      </w:t>
            </w:r>
          </w:p>
        </w:tc>
        <w:tc>
          <w:tcPr>
            <w:tcW w:w="6662" w:type="dxa"/>
            <w:vAlign w:val="center"/>
          </w:tcPr>
          <w:p w14:paraId="47691E11" w14:textId="77777777" w:rsidR="00C82BCE" w:rsidRDefault="00C82BCE">
            <w:pPr>
              <w:pStyle w:val="Title"/>
              <w:jc w:val="left"/>
              <w:rPr>
                <w:b/>
                <w:sz w:val="22"/>
                <w:szCs w:val="22"/>
              </w:rPr>
            </w:pPr>
            <w:r>
              <w:rPr>
                <w:b/>
                <w:sz w:val="22"/>
                <w:szCs w:val="22"/>
              </w:rPr>
              <w:t>20FP2006</w:t>
            </w:r>
          </w:p>
        </w:tc>
        <w:tc>
          <w:tcPr>
            <w:tcW w:w="1417" w:type="dxa"/>
            <w:vAlign w:val="center"/>
          </w:tcPr>
          <w:p w14:paraId="26B3480C" w14:textId="77777777" w:rsidR="00C82BCE" w:rsidRDefault="00C82BCE">
            <w:pPr>
              <w:pStyle w:val="Title"/>
              <w:ind w:left="-468" w:firstLine="468"/>
              <w:jc w:val="left"/>
              <w:rPr>
                <w:sz w:val="22"/>
                <w:szCs w:val="22"/>
              </w:rPr>
            </w:pPr>
            <w:r>
              <w:rPr>
                <w:b/>
                <w:sz w:val="22"/>
                <w:szCs w:val="22"/>
              </w:rPr>
              <w:t xml:space="preserve">Duration       </w:t>
            </w:r>
          </w:p>
        </w:tc>
        <w:tc>
          <w:tcPr>
            <w:tcW w:w="851" w:type="dxa"/>
            <w:vAlign w:val="center"/>
          </w:tcPr>
          <w:p w14:paraId="46DFADFB" w14:textId="77777777" w:rsidR="00C82BCE" w:rsidRDefault="00C82BCE">
            <w:pPr>
              <w:pStyle w:val="Title"/>
              <w:jc w:val="left"/>
              <w:rPr>
                <w:b/>
                <w:sz w:val="22"/>
                <w:szCs w:val="22"/>
              </w:rPr>
            </w:pPr>
            <w:r>
              <w:rPr>
                <w:b/>
                <w:sz w:val="22"/>
                <w:szCs w:val="22"/>
              </w:rPr>
              <w:t>3hrs</w:t>
            </w:r>
          </w:p>
        </w:tc>
      </w:tr>
      <w:tr w:rsidR="00C82BCE" w14:paraId="76DBD8CE" w14:textId="77777777">
        <w:trPr>
          <w:trHeight w:val="397"/>
          <w:jc w:val="center"/>
        </w:trPr>
        <w:tc>
          <w:tcPr>
            <w:tcW w:w="1555" w:type="dxa"/>
            <w:vAlign w:val="center"/>
          </w:tcPr>
          <w:p w14:paraId="53903CEE" w14:textId="77777777" w:rsidR="00C82BCE" w:rsidRDefault="00C82BCE">
            <w:pPr>
              <w:pStyle w:val="Title"/>
              <w:ind w:right="-160"/>
              <w:jc w:val="left"/>
              <w:rPr>
                <w:b/>
                <w:sz w:val="22"/>
                <w:szCs w:val="22"/>
              </w:rPr>
            </w:pPr>
            <w:r>
              <w:rPr>
                <w:b/>
                <w:sz w:val="22"/>
                <w:szCs w:val="22"/>
              </w:rPr>
              <w:t xml:space="preserve">Course Title     </w:t>
            </w:r>
          </w:p>
        </w:tc>
        <w:tc>
          <w:tcPr>
            <w:tcW w:w="6662" w:type="dxa"/>
            <w:vAlign w:val="center"/>
          </w:tcPr>
          <w:p w14:paraId="5F7E6368" w14:textId="77777777" w:rsidR="00C82BCE" w:rsidRDefault="00C82BCE" w:rsidP="000D0A32">
            <w:pPr>
              <w:pStyle w:val="Title"/>
              <w:jc w:val="left"/>
              <w:rPr>
                <w:b/>
                <w:sz w:val="22"/>
                <w:szCs w:val="22"/>
              </w:rPr>
            </w:pPr>
            <w:r>
              <w:rPr>
                <w:b/>
                <w:sz w:val="22"/>
                <w:szCs w:val="22"/>
              </w:rPr>
              <w:t>APPLIED FOOD MICROBIOLOGY</w:t>
            </w:r>
          </w:p>
        </w:tc>
        <w:tc>
          <w:tcPr>
            <w:tcW w:w="1417" w:type="dxa"/>
            <w:vAlign w:val="center"/>
          </w:tcPr>
          <w:p w14:paraId="0EB86AAB" w14:textId="77777777" w:rsidR="00C82BCE" w:rsidRDefault="00C82BCE">
            <w:pPr>
              <w:pStyle w:val="Title"/>
              <w:jc w:val="left"/>
              <w:rPr>
                <w:b/>
                <w:sz w:val="22"/>
                <w:szCs w:val="22"/>
              </w:rPr>
            </w:pPr>
            <w:r>
              <w:rPr>
                <w:b/>
                <w:sz w:val="22"/>
                <w:szCs w:val="22"/>
              </w:rPr>
              <w:t xml:space="preserve">Max. Marks </w:t>
            </w:r>
          </w:p>
        </w:tc>
        <w:tc>
          <w:tcPr>
            <w:tcW w:w="851" w:type="dxa"/>
            <w:vAlign w:val="center"/>
          </w:tcPr>
          <w:p w14:paraId="53E0EC73" w14:textId="77777777" w:rsidR="00C82BCE" w:rsidRDefault="00C82BCE">
            <w:pPr>
              <w:pStyle w:val="Title"/>
              <w:jc w:val="left"/>
              <w:rPr>
                <w:b/>
                <w:sz w:val="22"/>
                <w:szCs w:val="22"/>
              </w:rPr>
            </w:pPr>
            <w:r>
              <w:rPr>
                <w:b/>
                <w:sz w:val="22"/>
                <w:szCs w:val="22"/>
              </w:rPr>
              <w:t>100</w:t>
            </w:r>
          </w:p>
        </w:tc>
      </w:tr>
    </w:tbl>
    <w:p w14:paraId="6B195FA7" w14:textId="77777777" w:rsidR="00C82BCE" w:rsidRDefault="00C82BCE">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8"/>
        <w:gridCol w:w="7859"/>
        <w:gridCol w:w="670"/>
        <w:gridCol w:w="537"/>
        <w:gridCol w:w="456"/>
      </w:tblGrid>
      <w:tr w:rsidR="00C82BCE" w14:paraId="49F6572B" w14:textId="77777777" w:rsidTr="000D0A32">
        <w:trPr>
          <w:trHeight w:val="552"/>
        </w:trPr>
        <w:tc>
          <w:tcPr>
            <w:tcW w:w="570" w:type="dxa"/>
          </w:tcPr>
          <w:p w14:paraId="47777D95" w14:textId="77777777" w:rsidR="00C82BCE" w:rsidRDefault="00C82BCE">
            <w:pPr>
              <w:jc w:val="center"/>
              <w:rPr>
                <w:b/>
              </w:rPr>
            </w:pPr>
            <w:r>
              <w:rPr>
                <w:b/>
              </w:rPr>
              <w:t>Q. No.</w:t>
            </w:r>
          </w:p>
        </w:tc>
        <w:tc>
          <w:tcPr>
            <w:tcW w:w="8257" w:type="dxa"/>
            <w:gridSpan w:val="2"/>
            <w:vAlign w:val="center"/>
          </w:tcPr>
          <w:p w14:paraId="4E1996F8" w14:textId="77777777" w:rsidR="00C82BCE" w:rsidRDefault="00C82BCE" w:rsidP="000D0A32">
            <w:pPr>
              <w:jc w:val="center"/>
              <w:rPr>
                <w:b/>
              </w:rPr>
            </w:pPr>
            <w:r>
              <w:rPr>
                <w:b/>
              </w:rPr>
              <w:t>Questions</w:t>
            </w:r>
          </w:p>
        </w:tc>
        <w:tc>
          <w:tcPr>
            <w:tcW w:w="670" w:type="dxa"/>
            <w:vAlign w:val="center"/>
          </w:tcPr>
          <w:p w14:paraId="46C179C4" w14:textId="77777777" w:rsidR="00C82BCE" w:rsidRDefault="00C82BCE" w:rsidP="000D0A32">
            <w:pPr>
              <w:jc w:val="center"/>
              <w:rPr>
                <w:b/>
              </w:rPr>
            </w:pPr>
            <w:r>
              <w:rPr>
                <w:b/>
              </w:rPr>
              <w:t>CO</w:t>
            </w:r>
          </w:p>
        </w:tc>
        <w:tc>
          <w:tcPr>
            <w:tcW w:w="537" w:type="dxa"/>
            <w:vAlign w:val="center"/>
          </w:tcPr>
          <w:p w14:paraId="07692D99" w14:textId="77777777" w:rsidR="00C82BCE" w:rsidRDefault="00C82BCE" w:rsidP="000D0A32">
            <w:pPr>
              <w:jc w:val="center"/>
              <w:rPr>
                <w:b/>
              </w:rPr>
            </w:pPr>
            <w:r>
              <w:rPr>
                <w:b/>
              </w:rPr>
              <w:t>BL</w:t>
            </w:r>
          </w:p>
        </w:tc>
        <w:tc>
          <w:tcPr>
            <w:tcW w:w="456" w:type="dxa"/>
            <w:vAlign w:val="center"/>
          </w:tcPr>
          <w:p w14:paraId="6906EE71" w14:textId="77777777" w:rsidR="00C82BCE" w:rsidRDefault="00C82BCE" w:rsidP="000D0A32">
            <w:pPr>
              <w:jc w:val="center"/>
              <w:rPr>
                <w:b/>
              </w:rPr>
            </w:pPr>
            <w:r>
              <w:rPr>
                <w:b/>
              </w:rPr>
              <w:t>M</w:t>
            </w:r>
          </w:p>
        </w:tc>
      </w:tr>
      <w:tr w:rsidR="00C82BCE" w14:paraId="25D44677" w14:textId="77777777" w:rsidTr="000D0A32">
        <w:trPr>
          <w:trHeight w:val="550"/>
        </w:trPr>
        <w:tc>
          <w:tcPr>
            <w:tcW w:w="10490" w:type="dxa"/>
            <w:gridSpan w:val="6"/>
            <w:vAlign w:val="center"/>
          </w:tcPr>
          <w:p w14:paraId="0A7AD89A" w14:textId="77777777" w:rsidR="00C82BCE" w:rsidRDefault="00C82BCE" w:rsidP="000D0A32">
            <w:pPr>
              <w:jc w:val="center"/>
              <w:rPr>
                <w:b/>
              </w:rPr>
            </w:pPr>
            <w:r>
              <w:rPr>
                <w:b/>
              </w:rPr>
              <w:t>PART – A (10 X 1 = 10 MARKS)</w:t>
            </w:r>
          </w:p>
        </w:tc>
      </w:tr>
      <w:tr w:rsidR="00C82BCE" w14:paraId="05D26830" w14:textId="77777777">
        <w:trPr>
          <w:trHeight w:val="283"/>
        </w:trPr>
        <w:tc>
          <w:tcPr>
            <w:tcW w:w="570" w:type="dxa"/>
          </w:tcPr>
          <w:p w14:paraId="5BA017C0" w14:textId="77777777" w:rsidR="00C82BCE" w:rsidRDefault="00C82BCE">
            <w:pPr>
              <w:jc w:val="center"/>
            </w:pPr>
            <w:bookmarkStart w:id="16" w:name="_30j0zll" w:colFirst="0" w:colLast="0"/>
            <w:bookmarkEnd w:id="16"/>
            <w:r>
              <w:t>1.</w:t>
            </w:r>
          </w:p>
        </w:tc>
        <w:tc>
          <w:tcPr>
            <w:tcW w:w="8257" w:type="dxa"/>
            <w:gridSpan w:val="2"/>
          </w:tcPr>
          <w:p w14:paraId="27BBF665" w14:textId="77777777" w:rsidR="00C82BCE" w:rsidRDefault="00C82BCE">
            <w:pPr>
              <w:jc w:val="both"/>
            </w:pPr>
            <w:r>
              <w:t>Give an example of bread mold.</w:t>
            </w:r>
          </w:p>
        </w:tc>
        <w:tc>
          <w:tcPr>
            <w:tcW w:w="670" w:type="dxa"/>
          </w:tcPr>
          <w:p w14:paraId="70E84BC4" w14:textId="77777777" w:rsidR="00C82BCE" w:rsidRDefault="00C82BCE">
            <w:pPr>
              <w:jc w:val="center"/>
            </w:pPr>
            <w:r>
              <w:t>CO1</w:t>
            </w:r>
          </w:p>
        </w:tc>
        <w:tc>
          <w:tcPr>
            <w:tcW w:w="537" w:type="dxa"/>
          </w:tcPr>
          <w:p w14:paraId="1AAF9E8F" w14:textId="77777777" w:rsidR="00C82BCE" w:rsidRDefault="00C82BCE">
            <w:pPr>
              <w:jc w:val="center"/>
            </w:pPr>
            <w:r>
              <w:t>U</w:t>
            </w:r>
          </w:p>
        </w:tc>
        <w:tc>
          <w:tcPr>
            <w:tcW w:w="456" w:type="dxa"/>
          </w:tcPr>
          <w:p w14:paraId="5E628D45" w14:textId="77777777" w:rsidR="00C82BCE" w:rsidRDefault="00C82BCE">
            <w:pPr>
              <w:jc w:val="center"/>
            </w:pPr>
            <w:r>
              <w:t>1</w:t>
            </w:r>
          </w:p>
        </w:tc>
      </w:tr>
      <w:tr w:rsidR="00C82BCE" w14:paraId="10AF3CC2" w14:textId="77777777">
        <w:trPr>
          <w:trHeight w:val="283"/>
        </w:trPr>
        <w:tc>
          <w:tcPr>
            <w:tcW w:w="570" w:type="dxa"/>
          </w:tcPr>
          <w:p w14:paraId="73F39DED" w14:textId="77777777" w:rsidR="00C82BCE" w:rsidRDefault="00C82BCE">
            <w:pPr>
              <w:jc w:val="center"/>
            </w:pPr>
            <w:bookmarkStart w:id="17" w:name="_1fob9te" w:colFirst="0" w:colLast="0"/>
            <w:bookmarkEnd w:id="17"/>
            <w:r>
              <w:t>2.</w:t>
            </w:r>
          </w:p>
        </w:tc>
        <w:tc>
          <w:tcPr>
            <w:tcW w:w="8257" w:type="dxa"/>
            <w:gridSpan w:val="2"/>
          </w:tcPr>
          <w:p w14:paraId="63FE788B" w14:textId="77777777" w:rsidR="00C82BCE" w:rsidRDefault="00C82BCE">
            <w:pPr>
              <w:jc w:val="both"/>
            </w:pPr>
            <w:r>
              <w:t>Name the causative agent of noble rot disease found in grapes.</w:t>
            </w:r>
          </w:p>
        </w:tc>
        <w:tc>
          <w:tcPr>
            <w:tcW w:w="670" w:type="dxa"/>
          </w:tcPr>
          <w:p w14:paraId="3463589E" w14:textId="77777777" w:rsidR="00C82BCE" w:rsidRDefault="00C82BCE">
            <w:pPr>
              <w:jc w:val="center"/>
            </w:pPr>
            <w:r>
              <w:t>CO1</w:t>
            </w:r>
          </w:p>
        </w:tc>
        <w:tc>
          <w:tcPr>
            <w:tcW w:w="537" w:type="dxa"/>
          </w:tcPr>
          <w:p w14:paraId="624B835B" w14:textId="77777777" w:rsidR="00C82BCE" w:rsidRDefault="00C82BCE">
            <w:pPr>
              <w:jc w:val="center"/>
            </w:pPr>
            <w:r>
              <w:t>R</w:t>
            </w:r>
          </w:p>
        </w:tc>
        <w:tc>
          <w:tcPr>
            <w:tcW w:w="456" w:type="dxa"/>
          </w:tcPr>
          <w:p w14:paraId="05FB31B9" w14:textId="77777777" w:rsidR="00C82BCE" w:rsidRDefault="00C82BCE">
            <w:pPr>
              <w:jc w:val="center"/>
            </w:pPr>
            <w:r>
              <w:t>1</w:t>
            </w:r>
          </w:p>
        </w:tc>
      </w:tr>
      <w:tr w:rsidR="00C82BCE" w14:paraId="3C520A8F" w14:textId="77777777">
        <w:trPr>
          <w:trHeight w:val="283"/>
        </w:trPr>
        <w:tc>
          <w:tcPr>
            <w:tcW w:w="570" w:type="dxa"/>
          </w:tcPr>
          <w:p w14:paraId="2DBA9AF2" w14:textId="77777777" w:rsidR="00C82BCE" w:rsidRDefault="00C82BCE">
            <w:pPr>
              <w:jc w:val="center"/>
            </w:pPr>
            <w:bookmarkStart w:id="18" w:name="_3znysh7" w:colFirst="0" w:colLast="0"/>
            <w:bookmarkEnd w:id="18"/>
            <w:r>
              <w:t>3.</w:t>
            </w:r>
          </w:p>
        </w:tc>
        <w:tc>
          <w:tcPr>
            <w:tcW w:w="8257" w:type="dxa"/>
            <w:gridSpan w:val="2"/>
          </w:tcPr>
          <w:p w14:paraId="6AD6FFCB" w14:textId="77777777" w:rsidR="00C82BCE" w:rsidRDefault="00C82BCE">
            <w:pPr>
              <w:jc w:val="both"/>
            </w:pPr>
            <w:r>
              <w:t>Name an adjunct culture added to cheese production.</w:t>
            </w:r>
          </w:p>
        </w:tc>
        <w:tc>
          <w:tcPr>
            <w:tcW w:w="670" w:type="dxa"/>
          </w:tcPr>
          <w:p w14:paraId="551FEC55" w14:textId="77777777" w:rsidR="00C82BCE" w:rsidRDefault="00C82BCE">
            <w:pPr>
              <w:jc w:val="center"/>
            </w:pPr>
            <w:r>
              <w:t>CO2</w:t>
            </w:r>
          </w:p>
        </w:tc>
        <w:tc>
          <w:tcPr>
            <w:tcW w:w="537" w:type="dxa"/>
          </w:tcPr>
          <w:p w14:paraId="44BA4DC6" w14:textId="77777777" w:rsidR="00C82BCE" w:rsidRDefault="00C82BCE">
            <w:pPr>
              <w:jc w:val="center"/>
            </w:pPr>
            <w:r>
              <w:t>R</w:t>
            </w:r>
          </w:p>
        </w:tc>
        <w:tc>
          <w:tcPr>
            <w:tcW w:w="456" w:type="dxa"/>
          </w:tcPr>
          <w:p w14:paraId="3A46770D" w14:textId="77777777" w:rsidR="00C82BCE" w:rsidRDefault="00C82BCE">
            <w:pPr>
              <w:jc w:val="center"/>
            </w:pPr>
            <w:r>
              <w:t>1</w:t>
            </w:r>
          </w:p>
        </w:tc>
      </w:tr>
      <w:tr w:rsidR="00C82BCE" w14:paraId="1F08CB7D" w14:textId="77777777">
        <w:trPr>
          <w:trHeight w:val="283"/>
        </w:trPr>
        <w:tc>
          <w:tcPr>
            <w:tcW w:w="570" w:type="dxa"/>
          </w:tcPr>
          <w:p w14:paraId="326BEBD0" w14:textId="77777777" w:rsidR="00C82BCE" w:rsidRDefault="00C82BCE">
            <w:pPr>
              <w:jc w:val="center"/>
            </w:pPr>
            <w:bookmarkStart w:id="19" w:name="_2et92p0" w:colFirst="0" w:colLast="0"/>
            <w:bookmarkEnd w:id="19"/>
            <w:r>
              <w:t>4.</w:t>
            </w:r>
          </w:p>
        </w:tc>
        <w:tc>
          <w:tcPr>
            <w:tcW w:w="8257" w:type="dxa"/>
            <w:gridSpan w:val="2"/>
          </w:tcPr>
          <w:p w14:paraId="7142588F" w14:textId="77777777" w:rsidR="00C82BCE" w:rsidRDefault="00C82BCE">
            <w:pPr>
              <w:jc w:val="both"/>
            </w:pPr>
            <w:r>
              <w:t>Give an example of a prebiotic.</w:t>
            </w:r>
          </w:p>
        </w:tc>
        <w:tc>
          <w:tcPr>
            <w:tcW w:w="670" w:type="dxa"/>
          </w:tcPr>
          <w:p w14:paraId="194C6987" w14:textId="77777777" w:rsidR="00C82BCE" w:rsidRDefault="00C82BCE">
            <w:pPr>
              <w:jc w:val="center"/>
            </w:pPr>
            <w:r>
              <w:t>CO2</w:t>
            </w:r>
          </w:p>
        </w:tc>
        <w:tc>
          <w:tcPr>
            <w:tcW w:w="537" w:type="dxa"/>
          </w:tcPr>
          <w:p w14:paraId="23791206" w14:textId="77777777" w:rsidR="00C82BCE" w:rsidRDefault="00C82BCE">
            <w:pPr>
              <w:jc w:val="center"/>
            </w:pPr>
            <w:r>
              <w:t>U</w:t>
            </w:r>
          </w:p>
        </w:tc>
        <w:tc>
          <w:tcPr>
            <w:tcW w:w="456" w:type="dxa"/>
          </w:tcPr>
          <w:p w14:paraId="76B52992" w14:textId="77777777" w:rsidR="00C82BCE" w:rsidRDefault="00C82BCE">
            <w:pPr>
              <w:jc w:val="center"/>
            </w:pPr>
            <w:r>
              <w:t>1</w:t>
            </w:r>
          </w:p>
        </w:tc>
      </w:tr>
      <w:tr w:rsidR="00C82BCE" w14:paraId="1952DBC8" w14:textId="77777777">
        <w:trPr>
          <w:trHeight w:val="283"/>
        </w:trPr>
        <w:tc>
          <w:tcPr>
            <w:tcW w:w="570" w:type="dxa"/>
          </w:tcPr>
          <w:p w14:paraId="2F734138" w14:textId="77777777" w:rsidR="00C82BCE" w:rsidRDefault="00C82BCE">
            <w:pPr>
              <w:jc w:val="center"/>
            </w:pPr>
            <w:bookmarkStart w:id="20" w:name="_tyjcwt" w:colFirst="0" w:colLast="0"/>
            <w:bookmarkEnd w:id="20"/>
            <w:r>
              <w:t>5.</w:t>
            </w:r>
          </w:p>
        </w:tc>
        <w:tc>
          <w:tcPr>
            <w:tcW w:w="8257" w:type="dxa"/>
            <w:gridSpan w:val="2"/>
            <w:vAlign w:val="bottom"/>
          </w:tcPr>
          <w:p w14:paraId="7399CDC5" w14:textId="77777777" w:rsidR="00C82BCE" w:rsidRDefault="00C82BCE">
            <w:pPr>
              <w:pBdr>
                <w:top w:val="nil"/>
                <w:left w:val="nil"/>
                <w:bottom w:val="nil"/>
                <w:right w:val="nil"/>
                <w:between w:val="nil"/>
              </w:pBdr>
              <w:jc w:val="both"/>
              <w:rPr>
                <w:color w:val="000000"/>
              </w:rPr>
            </w:pPr>
            <w:r>
              <w:rPr>
                <w:color w:val="000000"/>
              </w:rPr>
              <w:t>Sate the sulphide stinker spoilage causing bacteria.</w:t>
            </w:r>
          </w:p>
        </w:tc>
        <w:tc>
          <w:tcPr>
            <w:tcW w:w="670" w:type="dxa"/>
          </w:tcPr>
          <w:p w14:paraId="6E77E2E5" w14:textId="77777777" w:rsidR="00C82BCE" w:rsidRDefault="00C82BCE">
            <w:pPr>
              <w:jc w:val="center"/>
            </w:pPr>
            <w:r>
              <w:t>CO3</w:t>
            </w:r>
          </w:p>
        </w:tc>
        <w:tc>
          <w:tcPr>
            <w:tcW w:w="537" w:type="dxa"/>
          </w:tcPr>
          <w:p w14:paraId="08484D6D" w14:textId="77777777" w:rsidR="00C82BCE" w:rsidRDefault="00C82BCE">
            <w:pPr>
              <w:jc w:val="center"/>
            </w:pPr>
            <w:r>
              <w:t>R</w:t>
            </w:r>
          </w:p>
        </w:tc>
        <w:tc>
          <w:tcPr>
            <w:tcW w:w="456" w:type="dxa"/>
          </w:tcPr>
          <w:p w14:paraId="58CF072B" w14:textId="77777777" w:rsidR="00C82BCE" w:rsidRDefault="00C82BCE">
            <w:pPr>
              <w:jc w:val="center"/>
            </w:pPr>
            <w:r>
              <w:t>1</w:t>
            </w:r>
          </w:p>
        </w:tc>
      </w:tr>
      <w:tr w:rsidR="00C82BCE" w14:paraId="093924BD" w14:textId="77777777">
        <w:trPr>
          <w:trHeight w:val="283"/>
        </w:trPr>
        <w:tc>
          <w:tcPr>
            <w:tcW w:w="570" w:type="dxa"/>
          </w:tcPr>
          <w:p w14:paraId="1AC6555C" w14:textId="77777777" w:rsidR="00C82BCE" w:rsidRDefault="00C82BCE">
            <w:pPr>
              <w:jc w:val="center"/>
            </w:pPr>
            <w:bookmarkStart w:id="21" w:name="_3dy6vkm" w:colFirst="0" w:colLast="0"/>
            <w:bookmarkEnd w:id="21"/>
            <w:r>
              <w:t>6.</w:t>
            </w:r>
          </w:p>
        </w:tc>
        <w:tc>
          <w:tcPr>
            <w:tcW w:w="8257" w:type="dxa"/>
            <w:gridSpan w:val="2"/>
            <w:vAlign w:val="bottom"/>
          </w:tcPr>
          <w:p w14:paraId="45C56BC2" w14:textId="77777777" w:rsidR="00C82BCE" w:rsidRDefault="00C82BCE">
            <w:pPr>
              <w:jc w:val="both"/>
            </w:pPr>
            <w:r>
              <w:t>Give an example of coliform.</w:t>
            </w:r>
          </w:p>
        </w:tc>
        <w:tc>
          <w:tcPr>
            <w:tcW w:w="670" w:type="dxa"/>
          </w:tcPr>
          <w:p w14:paraId="41C3DA4D" w14:textId="77777777" w:rsidR="00C82BCE" w:rsidRDefault="00C82BCE">
            <w:pPr>
              <w:jc w:val="center"/>
            </w:pPr>
            <w:r>
              <w:t>CO3</w:t>
            </w:r>
          </w:p>
        </w:tc>
        <w:tc>
          <w:tcPr>
            <w:tcW w:w="537" w:type="dxa"/>
          </w:tcPr>
          <w:p w14:paraId="119A9A3C" w14:textId="77777777" w:rsidR="00C82BCE" w:rsidRDefault="00C82BCE">
            <w:pPr>
              <w:jc w:val="center"/>
            </w:pPr>
            <w:r>
              <w:t>U</w:t>
            </w:r>
          </w:p>
        </w:tc>
        <w:tc>
          <w:tcPr>
            <w:tcW w:w="456" w:type="dxa"/>
          </w:tcPr>
          <w:p w14:paraId="731BB69A" w14:textId="77777777" w:rsidR="00C82BCE" w:rsidRDefault="00C82BCE">
            <w:pPr>
              <w:jc w:val="center"/>
            </w:pPr>
            <w:r>
              <w:t>1</w:t>
            </w:r>
          </w:p>
        </w:tc>
      </w:tr>
      <w:tr w:rsidR="00C82BCE" w14:paraId="57FC29B7" w14:textId="77777777">
        <w:trPr>
          <w:trHeight w:val="283"/>
        </w:trPr>
        <w:tc>
          <w:tcPr>
            <w:tcW w:w="570" w:type="dxa"/>
          </w:tcPr>
          <w:p w14:paraId="704324A0" w14:textId="77777777" w:rsidR="00C82BCE" w:rsidRDefault="00C82BCE">
            <w:pPr>
              <w:jc w:val="center"/>
            </w:pPr>
            <w:r>
              <w:t>7.</w:t>
            </w:r>
          </w:p>
        </w:tc>
        <w:tc>
          <w:tcPr>
            <w:tcW w:w="8257" w:type="dxa"/>
            <w:gridSpan w:val="2"/>
          </w:tcPr>
          <w:p w14:paraId="5AE0F048" w14:textId="77777777" w:rsidR="00C82BCE" w:rsidRDefault="00C82BCE">
            <w:pPr>
              <w:pBdr>
                <w:top w:val="nil"/>
                <w:left w:val="nil"/>
                <w:bottom w:val="nil"/>
                <w:right w:val="nil"/>
                <w:between w:val="nil"/>
              </w:pBdr>
              <w:jc w:val="both"/>
              <w:rPr>
                <w:color w:val="000000"/>
              </w:rPr>
            </w:pPr>
            <w:r>
              <w:rPr>
                <w:color w:val="000000"/>
              </w:rPr>
              <w:t xml:space="preserve">Name the toxin produced by </w:t>
            </w:r>
            <w:r>
              <w:rPr>
                <w:i/>
                <w:color w:val="000000"/>
              </w:rPr>
              <w:t>Bacillus cereus.</w:t>
            </w:r>
          </w:p>
        </w:tc>
        <w:tc>
          <w:tcPr>
            <w:tcW w:w="670" w:type="dxa"/>
          </w:tcPr>
          <w:p w14:paraId="026ED233" w14:textId="77777777" w:rsidR="00C82BCE" w:rsidRDefault="00C82BCE">
            <w:pPr>
              <w:jc w:val="center"/>
            </w:pPr>
            <w:r>
              <w:t>CO4</w:t>
            </w:r>
          </w:p>
        </w:tc>
        <w:tc>
          <w:tcPr>
            <w:tcW w:w="537" w:type="dxa"/>
          </w:tcPr>
          <w:p w14:paraId="7082B269" w14:textId="77777777" w:rsidR="00C82BCE" w:rsidRDefault="00C82BCE">
            <w:pPr>
              <w:jc w:val="center"/>
            </w:pPr>
            <w:r>
              <w:t>R</w:t>
            </w:r>
          </w:p>
        </w:tc>
        <w:tc>
          <w:tcPr>
            <w:tcW w:w="456" w:type="dxa"/>
          </w:tcPr>
          <w:p w14:paraId="610355B7" w14:textId="77777777" w:rsidR="00C82BCE" w:rsidRDefault="00C82BCE">
            <w:pPr>
              <w:jc w:val="center"/>
            </w:pPr>
            <w:r>
              <w:t>1</w:t>
            </w:r>
          </w:p>
        </w:tc>
      </w:tr>
      <w:tr w:rsidR="00C82BCE" w14:paraId="4EE3D466" w14:textId="77777777">
        <w:trPr>
          <w:trHeight w:val="283"/>
        </w:trPr>
        <w:tc>
          <w:tcPr>
            <w:tcW w:w="570" w:type="dxa"/>
          </w:tcPr>
          <w:p w14:paraId="7FD94252" w14:textId="77777777" w:rsidR="00C82BCE" w:rsidRDefault="00C82BCE">
            <w:pPr>
              <w:jc w:val="center"/>
            </w:pPr>
            <w:bookmarkStart w:id="22" w:name="_1t3h5sf" w:colFirst="0" w:colLast="0"/>
            <w:bookmarkEnd w:id="22"/>
            <w:r>
              <w:t>8.</w:t>
            </w:r>
          </w:p>
        </w:tc>
        <w:tc>
          <w:tcPr>
            <w:tcW w:w="8257" w:type="dxa"/>
            <w:gridSpan w:val="2"/>
          </w:tcPr>
          <w:p w14:paraId="4CD232C2" w14:textId="77777777" w:rsidR="00C82BCE" w:rsidRDefault="00C82BCE">
            <w:pPr>
              <w:jc w:val="both"/>
            </w:pPr>
            <w:r>
              <w:t>Name the causative agent that cause amoebiasis.</w:t>
            </w:r>
          </w:p>
        </w:tc>
        <w:tc>
          <w:tcPr>
            <w:tcW w:w="670" w:type="dxa"/>
          </w:tcPr>
          <w:p w14:paraId="36F216C4" w14:textId="77777777" w:rsidR="00C82BCE" w:rsidRDefault="00C82BCE">
            <w:pPr>
              <w:jc w:val="center"/>
            </w:pPr>
            <w:r>
              <w:t>CO4</w:t>
            </w:r>
          </w:p>
        </w:tc>
        <w:tc>
          <w:tcPr>
            <w:tcW w:w="537" w:type="dxa"/>
          </w:tcPr>
          <w:p w14:paraId="00603253" w14:textId="77777777" w:rsidR="00C82BCE" w:rsidRDefault="00C82BCE">
            <w:pPr>
              <w:jc w:val="center"/>
            </w:pPr>
            <w:r>
              <w:t>R</w:t>
            </w:r>
          </w:p>
        </w:tc>
        <w:tc>
          <w:tcPr>
            <w:tcW w:w="456" w:type="dxa"/>
          </w:tcPr>
          <w:p w14:paraId="05775AD2" w14:textId="77777777" w:rsidR="00C82BCE" w:rsidRDefault="00C82BCE">
            <w:pPr>
              <w:jc w:val="center"/>
            </w:pPr>
            <w:r>
              <w:t>1</w:t>
            </w:r>
          </w:p>
        </w:tc>
      </w:tr>
      <w:tr w:rsidR="00C82BCE" w14:paraId="50875093" w14:textId="77777777">
        <w:trPr>
          <w:trHeight w:val="283"/>
        </w:trPr>
        <w:tc>
          <w:tcPr>
            <w:tcW w:w="570" w:type="dxa"/>
          </w:tcPr>
          <w:p w14:paraId="1558386A" w14:textId="77777777" w:rsidR="00C82BCE" w:rsidRDefault="00C82BCE">
            <w:pPr>
              <w:jc w:val="center"/>
            </w:pPr>
            <w:r>
              <w:t>9.</w:t>
            </w:r>
          </w:p>
        </w:tc>
        <w:tc>
          <w:tcPr>
            <w:tcW w:w="8257" w:type="dxa"/>
            <w:gridSpan w:val="2"/>
            <w:vAlign w:val="bottom"/>
          </w:tcPr>
          <w:p w14:paraId="747908A8" w14:textId="77777777" w:rsidR="00C82BCE" w:rsidRDefault="00C82BCE">
            <w:pPr>
              <w:pBdr>
                <w:top w:val="nil"/>
                <w:left w:val="nil"/>
                <w:bottom w:val="nil"/>
                <w:right w:val="nil"/>
                <w:between w:val="nil"/>
              </w:pBdr>
              <w:jc w:val="both"/>
              <w:rPr>
                <w:color w:val="000000"/>
              </w:rPr>
            </w:pPr>
            <w:r>
              <w:rPr>
                <w:color w:val="000000"/>
              </w:rPr>
              <w:t>Identify the optimum pressure applied to inactivate the milk enzymes.</w:t>
            </w:r>
          </w:p>
        </w:tc>
        <w:tc>
          <w:tcPr>
            <w:tcW w:w="670" w:type="dxa"/>
          </w:tcPr>
          <w:p w14:paraId="624E002D" w14:textId="77777777" w:rsidR="00C82BCE" w:rsidRDefault="00C82BCE">
            <w:pPr>
              <w:jc w:val="center"/>
            </w:pPr>
            <w:r>
              <w:t>CO5</w:t>
            </w:r>
          </w:p>
        </w:tc>
        <w:tc>
          <w:tcPr>
            <w:tcW w:w="537" w:type="dxa"/>
          </w:tcPr>
          <w:p w14:paraId="6569B4F5" w14:textId="77777777" w:rsidR="00C82BCE" w:rsidRDefault="00C82BCE">
            <w:pPr>
              <w:jc w:val="center"/>
            </w:pPr>
            <w:r>
              <w:t>U</w:t>
            </w:r>
          </w:p>
        </w:tc>
        <w:tc>
          <w:tcPr>
            <w:tcW w:w="456" w:type="dxa"/>
          </w:tcPr>
          <w:p w14:paraId="23500973" w14:textId="77777777" w:rsidR="00C82BCE" w:rsidRDefault="00C82BCE">
            <w:pPr>
              <w:jc w:val="center"/>
            </w:pPr>
            <w:r>
              <w:t>1</w:t>
            </w:r>
          </w:p>
        </w:tc>
      </w:tr>
      <w:tr w:rsidR="00C82BCE" w14:paraId="03776713" w14:textId="77777777">
        <w:trPr>
          <w:trHeight w:val="283"/>
        </w:trPr>
        <w:tc>
          <w:tcPr>
            <w:tcW w:w="570" w:type="dxa"/>
          </w:tcPr>
          <w:p w14:paraId="722B0266" w14:textId="77777777" w:rsidR="00C82BCE" w:rsidRDefault="00C82BCE">
            <w:pPr>
              <w:jc w:val="center"/>
            </w:pPr>
            <w:bookmarkStart w:id="23" w:name="_4d34og8" w:colFirst="0" w:colLast="0"/>
            <w:bookmarkEnd w:id="23"/>
            <w:r>
              <w:t>10.</w:t>
            </w:r>
          </w:p>
        </w:tc>
        <w:tc>
          <w:tcPr>
            <w:tcW w:w="8257" w:type="dxa"/>
            <w:gridSpan w:val="2"/>
            <w:vAlign w:val="bottom"/>
          </w:tcPr>
          <w:p w14:paraId="7707EB94" w14:textId="77777777" w:rsidR="00C82BCE" w:rsidRDefault="00C82BCE">
            <w:pPr>
              <w:jc w:val="both"/>
            </w:pPr>
            <w:r>
              <w:t>Give an example of bacteriocin.</w:t>
            </w:r>
          </w:p>
        </w:tc>
        <w:tc>
          <w:tcPr>
            <w:tcW w:w="670" w:type="dxa"/>
          </w:tcPr>
          <w:p w14:paraId="05E57598" w14:textId="77777777" w:rsidR="00C82BCE" w:rsidRDefault="00C82BCE">
            <w:pPr>
              <w:jc w:val="center"/>
            </w:pPr>
            <w:r>
              <w:t>CO6</w:t>
            </w:r>
          </w:p>
        </w:tc>
        <w:tc>
          <w:tcPr>
            <w:tcW w:w="537" w:type="dxa"/>
          </w:tcPr>
          <w:p w14:paraId="4EDD0031" w14:textId="77777777" w:rsidR="00C82BCE" w:rsidRDefault="00C82BCE">
            <w:pPr>
              <w:jc w:val="center"/>
            </w:pPr>
            <w:r>
              <w:t>U</w:t>
            </w:r>
          </w:p>
        </w:tc>
        <w:tc>
          <w:tcPr>
            <w:tcW w:w="456" w:type="dxa"/>
          </w:tcPr>
          <w:p w14:paraId="0F5D2594" w14:textId="77777777" w:rsidR="00C82BCE" w:rsidRDefault="00C82BCE">
            <w:pPr>
              <w:jc w:val="center"/>
            </w:pPr>
            <w:r>
              <w:t>1</w:t>
            </w:r>
          </w:p>
        </w:tc>
      </w:tr>
      <w:tr w:rsidR="00C82BCE" w14:paraId="78F4E328" w14:textId="77777777" w:rsidTr="000D0A32">
        <w:trPr>
          <w:trHeight w:val="552"/>
        </w:trPr>
        <w:tc>
          <w:tcPr>
            <w:tcW w:w="10490" w:type="dxa"/>
            <w:gridSpan w:val="6"/>
            <w:vAlign w:val="center"/>
          </w:tcPr>
          <w:p w14:paraId="16BA023F" w14:textId="77777777" w:rsidR="00C82BCE" w:rsidRDefault="00C82BCE" w:rsidP="000D0A32">
            <w:pPr>
              <w:jc w:val="center"/>
              <w:rPr>
                <w:b/>
              </w:rPr>
            </w:pPr>
            <w:r>
              <w:rPr>
                <w:b/>
              </w:rPr>
              <w:t>PART – B (6 X 3 = 18 MARKS)</w:t>
            </w:r>
          </w:p>
        </w:tc>
      </w:tr>
      <w:tr w:rsidR="00C82BCE" w14:paraId="652DE7D2" w14:textId="77777777">
        <w:trPr>
          <w:trHeight w:val="283"/>
        </w:trPr>
        <w:tc>
          <w:tcPr>
            <w:tcW w:w="570" w:type="dxa"/>
          </w:tcPr>
          <w:p w14:paraId="65BB5F2E" w14:textId="77777777" w:rsidR="00C82BCE" w:rsidRDefault="00C82BCE">
            <w:pPr>
              <w:pBdr>
                <w:top w:val="nil"/>
                <w:left w:val="nil"/>
                <w:bottom w:val="nil"/>
                <w:right w:val="nil"/>
                <w:between w:val="nil"/>
              </w:pBdr>
              <w:jc w:val="center"/>
              <w:rPr>
                <w:color w:val="000000"/>
              </w:rPr>
            </w:pPr>
            <w:bookmarkStart w:id="24" w:name="_2s8eyo1" w:colFirst="0" w:colLast="0"/>
            <w:bookmarkEnd w:id="24"/>
            <w:r>
              <w:rPr>
                <w:color w:val="000000"/>
              </w:rPr>
              <w:t>11.</w:t>
            </w:r>
          </w:p>
        </w:tc>
        <w:tc>
          <w:tcPr>
            <w:tcW w:w="8257" w:type="dxa"/>
            <w:gridSpan w:val="2"/>
            <w:vAlign w:val="bottom"/>
          </w:tcPr>
          <w:p w14:paraId="603F460B" w14:textId="77777777" w:rsidR="00C82BCE" w:rsidRDefault="00C82BCE">
            <w:pPr>
              <w:pBdr>
                <w:top w:val="nil"/>
                <w:left w:val="nil"/>
                <w:bottom w:val="nil"/>
                <w:right w:val="nil"/>
                <w:between w:val="nil"/>
              </w:pBdr>
              <w:rPr>
                <w:color w:val="000000"/>
              </w:rPr>
            </w:pPr>
            <w:r>
              <w:rPr>
                <w:color w:val="000000"/>
              </w:rPr>
              <w:t>State the biogenesis theory.</w:t>
            </w:r>
          </w:p>
        </w:tc>
        <w:tc>
          <w:tcPr>
            <w:tcW w:w="670" w:type="dxa"/>
          </w:tcPr>
          <w:p w14:paraId="766F0822" w14:textId="77777777" w:rsidR="00C82BCE" w:rsidRDefault="00C82BCE">
            <w:pPr>
              <w:pBdr>
                <w:top w:val="nil"/>
                <w:left w:val="nil"/>
                <w:bottom w:val="nil"/>
                <w:right w:val="nil"/>
                <w:between w:val="nil"/>
              </w:pBdr>
              <w:jc w:val="center"/>
              <w:rPr>
                <w:color w:val="000000"/>
              </w:rPr>
            </w:pPr>
            <w:r>
              <w:rPr>
                <w:color w:val="000000"/>
              </w:rPr>
              <w:t>CO1</w:t>
            </w:r>
          </w:p>
        </w:tc>
        <w:tc>
          <w:tcPr>
            <w:tcW w:w="537" w:type="dxa"/>
          </w:tcPr>
          <w:p w14:paraId="1C97EF06" w14:textId="77777777" w:rsidR="00C82BCE" w:rsidRDefault="00C82BCE">
            <w:pPr>
              <w:pBdr>
                <w:top w:val="nil"/>
                <w:left w:val="nil"/>
                <w:bottom w:val="nil"/>
                <w:right w:val="nil"/>
                <w:between w:val="nil"/>
              </w:pBdr>
              <w:jc w:val="center"/>
              <w:rPr>
                <w:color w:val="000000"/>
              </w:rPr>
            </w:pPr>
            <w:r>
              <w:t>R</w:t>
            </w:r>
          </w:p>
        </w:tc>
        <w:tc>
          <w:tcPr>
            <w:tcW w:w="456" w:type="dxa"/>
          </w:tcPr>
          <w:p w14:paraId="0BB97799" w14:textId="77777777" w:rsidR="00C82BCE" w:rsidRDefault="00C82BCE">
            <w:pPr>
              <w:pBdr>
                <w:top w:val="nil"/>
                <w:left w:val="nil"/>
                <w:bottom w:val="nil"/>
                <w:right w:val="nil"/>
                <w:between w:val="nil"/>
              </w:pBdr>
              <w:jc w:val="center"/>
              <w:rPr>
                <w:color w:val="000000"/>
              </w:rPr>
            </w:pPr>
            <w:r>
              <w:rPr>
                <w:color w:val="000000"/>
              </w:rPr>
              <w:t>3</w:t>
            </w:r>
          </w:p>
        </w:tc>
      </w:tr>
      <w:tr w:rsidR="00C82BCE" w14:paraId="139E8DF7" w14:textId="77777777">
        <w:trPr>
          <w:trHeight w:val="283"/>
        </w:trPr>
        <w:tc>
          <w:tcPr>
            <w:tcW w:w="570" w:type="dxa"/>
          </w:tcPr>
          <w:p w14:paraId="2D2348D2" w14:textId="77777777" w:rsidR="00C82BCE" w:rsidRDefault="00C82BCE">
            <w:pPr>
              <w:pBdr>
                <w:top w:val="nil"/>
                <w:left w:val="nil"/>
                <w:bottom w:val="nil"/>
                <w:right w:val="nil"/>
                <w:between w:val="nil"/>
              </w:pBdr>
              <w:jc w:val="center"/>
              <w:rPr>
                <w:color w:val="000000"/>
              </w:rPr>
            </w:pPr>
            <w:bookmarkStart w:id="25" w:name="_17dp8vu" w:colFirst="0" w:colLast="0"/>
            <w:bookmarkEnd w:id="25"/>
            <w:r>
              <w:rPr>
                <w:color w:val="000000"/>
              </w:rPr>
              <w:t>12.</w:t>
            </w:r>
          </w:p>
        </w:tc>
        <w:tc>
          <w:tcPr>
            <w:tcW w:w="8257" w:type="dxa"/>
            <w:gridSpan w:val="2"/>
          </w:tcPr>
          <w:p w14:paraId="3DAD587C" w14:textId="77777777" w:rsidR="00C82BCE" w:rsidRDefault="00C82BCE">
            <w:pPr>
              <w:pBdr>
                <w:top w:val="nil"/>
                <w:left w:val="nil"/>
                <w:bottom w:val="nil"/>
                <w:right w:val="nil"/>
                <w:between w:val="nil"/>
              </w:pBdr>
              <w:rPr>
                <w:color w:val="000000"/>
              </w:rPr>
            </w:pPr>
            <w:r>
              <w:t>W</w:t>
            </w:r>
            <w:r>
              <w:rPr>
                <w:color w:val="000000"/>
              </w:rPr>
              <w:t>rite any three characteristics of starter culture.</w:t>
            </w:r>
          </w:p>
        </w:tc>
        <w:tc>
          <w:tcPr>
            <w:tcW w:w="670" w:type="dxa"/>
          </w:tcPr>
          <w:p w14:paraId="3E286FBA" w14:textId="77777777" w:rsidR="00C82BCE" w:rsidRDefault="00C82BCE">
            <w:pPr>
              <w:pBdr>
                <w:top w:val="nil"/>
                <w:left w:val="nil"/>
                <w:bottom w:val="nil"/>
                <w:right w:val="nil"/>
                <w:between w:val="nil"/>
              </w:pBdr>
              <w:jc w:val="center"/>
              <w:rPr>
                <w:color w:val="000000"/>
              </w:rPr>
            </w:pPr>
            <w:r>
              <w:rPr>
                <w:color w:val="000000"/>
              </w:rPr>
              <w:t>CO2</w:t>
            </w:r>
          </w:p>
        </w:tc>
        <w:tc>
          <w:tcPr>
            <w:tcW w:w="537" w:type="dxa"/>
          </w:tcPr>
          <w:p w14:paraId="305314E1" w14:textId="77777777" w:rsidR="00C82BCE" w:rsidRDefault="00C82BCE">
            <w:pPr>
              <w:pBdr>
                <w:top w:val="nil"/>
                <w:left w:val="nil"/>
                <w:bottom w:val="nil"/>
                <w:right w:val="nil"/>
                <w:between w:val="nil"/>
              </w:pBdr>
              <w:jc w:val="center"/>
              <w:rPr>
                <w:color w:val="000000"/>
              </w:rPr>
            </w:pPr>
            <w:r>
              <w:t>U</w:t>
            </w:r>
          </w:p>
        </w:tc>
        <w:tc>
          <w:tcPr>
            <w:tcW w:w="456" w:type="dxa"/>
          </w:tcPr>
          <w:p w14:paraId="7E54BB33" w14:textId="77777777" w:rsidR="00C82BCE" w:rsidRDefault="00C82BCE">
            <w:pPr>
              <w:pBdr>
                <w:top w:val="nil"/>
                <w:left w:val="nil"/>
                <w:bottom w:val="nil"/>
                <w:right w:val="nil"/>
                <w:between w:val="nil"/>
              </w:pBdr>
              <w:jc w:val="center"/>
              <w:rPr>
                <w:color w:val="000000"/>
              </w:rPr>
            </w:pPr>
            <w:r>
              <w:rPr>
                <w:color w:val="000000"/>
              </w:rPr>
              <w:t>3</w:t>
            </w:r>
          </w:p>
        </w:tc>
      </w:tr>
      <w:tr w:rsidR="00C82BCE" w14:paraId="3E0D2AE4" w14:textId="77777777">
        <w:trPr>
          <w:trHeight w:val="283"/>
        </w:trPr>
        <w:tc>
          <w:tcPr>
            <w:tcW w:w="570" w:type="dxa"/>
          </w:tcPr>
          <w:p w14:paraId="44B8E8B7" w14:textId="77777777" w:rsidR="00C82BCE" w:rsidRDefault="00C82BCE">
            <w:pPr>
              <w:pBdr>
                <w:top w:val="nil"/>
                <w:left w:val="nil"/>
                <w:bottom w:val="nil"/>
                <w:right w:val="nil"/>
                <w:between w:val="nil"/>
              </w:pBdr>
              <w:jc w:val="center"/>
              <w:rPr>
                <w:color w:val="000000"/>
              </w:rPr>
            </w:pPr>
            <w:r>
              <w:rPr>
                <w:color w:val="000000"/>
              </w:rPr>
              <w:t>13.</w:t>
            </w:r>
          </w:p>
        </w:tc>
        <w:tc>
          <w:tcPr>
            <w:tcW w:w="8257" w:type="dxa"/>
            <w:gridSpan w:val="2"/>
          </w:tcPr>
          <w:p w14:paraId="04C47FDD" w14:textId="77777777" w:rsidR="00C82BCE" w:rsidRDefault="00C82BCE">
            <w:pPr>
              <w:pBdr>
                <w:top w:val="nil"/>
                <w:left w:val="nil"/>
                <w:bottom w:val="nil"/>
                <w:right w:val="nil"/>
                <w:between w:val="nil"/>
              </w:pBdr>
              <w:rPr>
                <w:color w:val="000000"/>
              </w:rPr>
            </w:pPr>
            <w:r>
              <w:rPr>
                <w:color w:val="000000"/>
              </w:rPr>
              <w:t>Define water activity.</w:t>
            </w:r>
          </w:p>
        </w:tc>
        <w:tc>
          <w:tcPr>
            <w:tcW w:w="670" w:type="dxa"/>
          </w:tcPr>
          <w:p w14:paraId="0169EA6D" w14:textId="77777777" w:rsidR="00C82BCE" w:rsidRDefault="00C82BCE">
            <w:pPr>
              <w:pBdr>
                <w:top w:val="nil"/>
                <w:left w:val="nil"/>
                <w:bottom w:val="nil"/>
                <w:right w:val="nil"/>
                <w:between w:val="nil"/>
              </w:pBdr>
              <w:jc w:val="center"/>
              <w:rPr>
                <w:color w:val="000000"/>
              </w:rPr>
            </w:pPr>
            <w:r>
              <w:rPr>
                <w:color w:val="000000"/>
              </w:rPr>
              <w:t>CO3</w:t>
            </w:r>
          </w:p>
        </w:tc>
        <w:tc>
          <w:tcPr>
            <w:tcW w:w="537" w:type="dxa"/>
          </w:tcPr>
          <w:p w14:paraId="5753005C" w14:textId="77777777" w:rsidR="00C82BCE" w:rsidRDefault="00C82BCE">
            <w:pPr>
              <w:pBdr>
                <w:top w:val="nil"/>
                <w:left w:val="nil"/>
                <w:bottom w:val="nil"/>
                <w:right w:val="nil"/>
                <w:between w:val="nil"/>
              </w:pBdr>
              <w:jc w:val="center"/>
              <w:rPr>
                <w:color w:val="000000"/>
              </w:rPr>
            </w:pPr>
            <w:r>
              <w:t>R</w:t>
            </w:r>
          </w:p>
        </w:tc>
        <w:tc>
          <w:tcPr>
            <w:tcW w:w="456" w:type="dxa"/>
          </w:tcPr>
          <w:p w14:paraId="26419C12" w14:textId="77777777" w:rsidR="00C82BCE" w:rsidRDefault="00C82BCE">
            <w:pPr>
              <w:pBdr>
                <w:top w:val="nil"/>
                <w:left w:val="nil"/>
                <w:bottom w:val="nil"/>
                <w:right w:val="nil"/>
                <w:between w:val="nil"/>
              </w:pBdr>
              <w:jc w:val="center"/>
              <w:rPr>
                <w:color w:val="000000"/>
              </w:rPr>
            </w:pPr>
            <w:r>
              <w:rPr>
                <w:color w:val="000000"/>
              </w:rPr>
              <w:t>3</w:t>
            </w:r>
          </w:p>
        </w:tc>
      </w:tr>
      <w:tr w:rsidR="00C82BCE" w14:paraId="04BA3DEB" w14:textId="77777777">
        <w:trPr>
          <w:trHeight w:val="283"/>
        </w:trPr>
        <w:tc>
          <w:tcPr>
            <w:tcW w:w="570" w:type="dxa"/>
          </w:tcPr>
          <w:p w14:paraId="1A334A31" w14:textId="77777777" w:rsidR="00C82BCE" w:rsidRDefault="00C82BCE">
            <w:pPr>
              <w:pBdr>
                <w:top w:val="nil"/>
                <w:left w:val="nil"/>
                <w:bottom w:val="nil"/>
                <w:right w:val="nil"/>
                <w:between w:val="nil"/>
              </w:pBdr>
              <w:jc w:val="center"/>
              <w:rPr>
                <w:color w:val="000000"/>
              </w:rPr>
            </w:pPr>
            <w:r>
              <w:rPr>
                <w:color w:val="000000"/>
              </w:rPr>
              <w:t>14.</w:t>
            </w:r>
          </w:p>
        </w:tc>
        <w:tc>
          <w:tcPr>
            <w:tcW w:w="8257" w:type="dxa"/>
            <w:gridSpan w:val="2"/>
            <w:vAlign w:val="bottom"/>
          </w:tcPr>
          <w:p w14:paraId="3CB1F9B7" w14:textId="77777777" w:rsidR="00C82BCE" w:rsidRDefault="00C82BCE">
            <w:pPr>
              <w:pBdr>
                <w:top w:val="nil"/>
                <w:left w:val="nil"/>
                <w:bottom w:val="nil"/>
                <w:right w:val="nil"/>
                <w:between w:val="nil"/>
              </w:pBdr>
              <w:rPr>
                <w:color w:val="000000"/>
              </w:rPr>
            </w:pPr>
            <w:r>
              <w:rPr>
                <w:color w:val="000000"/>
              </w:rPr>
              <w:t>State the mechanism of action of botulinum toxin.</w:t>
            </w:r>
          </w:p>
        </w:tc>
        <w:tc>
          <w:tcPr>
            <w:tcW w:w="670" w:type="dxa"/>
          </w:tcPr>
          <w:p w14:paraId="12C5B900" w14:textId="77777777" w:rsidR="00C82BCE" w:rsidRDefault="00C82BCE">
            <w:pPr>
              <w:pBdr>
                <w:top w:val="nil"/>
                <w:left w:val="nil"/>
                <w:bottom w:val="nil"/>
                <w:right w:val="nil"/>
                <w:between w:val="nil"/>
              </w:pBdr>
              <w:jc w:val="center"/>
              <w:rPr>
                <w:color w:val="000000"/>
              </w:rPr>
            </w:pPr>
            <w:r>
              <w:rPr>
                <w:color w:val="000000"/>
              </w:rPr>
              <w:t>CO4</w:t>
            </w:r>
          </w:p>
        </w:tc>
        <w:tc>
          <w:tcPr>
            <w:tcW w:w="537" w:type="dxa"/>
          </w:tcPr>
          <w:p w14:paraId="4656EE78" w14:textId="77777777" w:rsidR="00C82BCE" w:rsidRDefault="00C82BCE">
            <w:pPr>
              <w:pBdr>
                <w:top w:val="nil"/>
                <w:left w:val="nil"/>
                <w:bottom w:val="nil"/>
                <w:right w:val="nil"/>
                <w:between w:val="nil"/>
              </w:pBdr>
              <w:jc w:val="center"/>
              <w:rPr>
                <w:color w:val="000000"/>
              </w:rPr>
            </w:pPr>
            <w:r>
              <w:t>R</w:t>
            </w:r>
          </w:p>
        </w:tc>
        <w:tc>
          <w:tcPr>
            <w:tcW w:w="456" w:type="dxa"/>
          </w:tcPr>
          <w:p w14:paraId="100757A6" w14:textId="77777777" w:rsidR="00C82BCE" w:rsidRDefault="00C82BCE">
            <w:pPr>
              <w:pBdr>
                <w:top w:val="nil"/>
                <w:left w:val="nil"/>
                <w:bottom w:val="nil"/>
                <w:right w:val="nil"/>
                <w:between w:val="nil"/>
              </w:pBdr>
              <w:jc w:val="center"/>
              <w:rPr>
                <w:color w:val="000000"/>
              </w:rPr>
            </w:pPr>
            <w:r>
              <w:rPr>
                <w:color w:val="000000"/>
              </w:rPr>
              <w:t>3</w:t>
            </w:r>
          </w:p>
        </w:tc>
      </w:tr>
      <w:tr w:rsidR="00C82BCE" w14:paraId="379DC8EC" w14:textId="77777777">
        <w:trPr>
          <w:trHeight w:val="283"/>
        </w:trPr>
        <w:tc>
          <w:tcPr>
            <w:tcW w:w="570" w:type="dxa"/>
          </w:tcPr>
          <w:p w14:paraId="77E62634" w14:textId="77777777" w:rsidR="00C82BCE" w:rsidRDefault="00C82BCE">
            <w:pPr>
              <w:pBdr>
                <w:top w:val="nil"/>
                <w:left w:val="nil"/>
                <w:bottom w:val="nil"/>
                <w:right w:val="nil"/>
                <w:between w:val="nil"/>
              </w:pBdr>
              <w:jc w:val="center"/>
              <w:rPr>
                <w:color w:val="000000"/>
              </w:rPr>
            </w:pPr>
            <w:bookmarkStart w:id="26" w:name="_3rdcrjn" w:colFirst="0" w:colLast="0"/>
            <w:bookmarkEnd w:id="26"/>
            <w:r>
              <w:rPr>
                <w:color w:val="000000"/>
              </w:rPr>
              <w:t>15.</w:t>
            </w:r>
          </w:p>
        </w:tc>
        <w:tc>
          <w:tcPr>
            <w:tcW w:w="8257" w:type="dxa"/>
            <w:gridSpan w:val="2"/>
            <w:vAlign w:val="bottom"/>
          </w:tcPr>
          <w:p w14:paraId="53547DD1" w14:textId="77777777" w:rsidR="00C82BCE" w:rsidRDefault="00C82BCE">
            <w:pPr>
              <w:pBdr>
                <w:top w:val="nil"/>
                <w:left w:val="nil"/>
                <w:bottom w:val="nil"/>
                <w:right w:val="nil"/>
                <w:between w:val="nil"/>
              </w:pBdr>
              <w:rPr>
                <w:color w:val="000000"/>
              </w:rPr>
            </w:pPr>
            <w:r>
              <w:rPr>
                <w:color w:val="000000"/>
              </w:rPr>
              <w:t>Define IQF with a diagrammatic representation.</w:t>
            </w:r>
          </w:p>
        </w:tc>
        <w:tc>
          <w:tcPr>
            <w:tcW w:w="670" w:type="dxa"/>
          </w:tcPr>
          <w:p w14:paraId="6B6BAE8A" w14:textId="77777777" w:rsidR="00C82BCE" w:rsidRDefault="00C82BCE">
            <w:pPr>
              <w:pBdr>
                <w:top w:val="nil"/>
                <w:left w:val="nil"/>
                <w:bottom w:val="nil"/>
                <w:right w:val="nil"/>
                <w:between w:val="nil"/>
              </w:pBdr>
              <w:jc w:val="center"/>
              <w:rPr>
                <w:color w:val="000000"/>
              </w:rPr>
            </w:pPr>
            <w:r>
              <w:rPr>
                <w:color w:val="000000"/>
              </w:rPr>
              <w:t>CO5</w:t>
            </w:r>
          </w:p>
        </w:tc>
        <w:tc>
          <w:tcPr>
            <w:tcW w:w="537" w:type="dxa"/>
          </w:tcPr>
          <w:p w14:paraId="1D13C864" w14:textId="77777777" w:rsidR="00C82BCE" w:rsidRDefault="00C82BCE">
            <w:pPr>
              <w:pBdr>
                <w:top w:val="nil"/>
                <w:left w:val="nil"/>
                <w:bottom w:val="nil"/>
                <w:right w:val="nil"/>
                <w:between w:val="nil"/>
              </w:pBdr>
              <w:jc w:val="center"/>
              <w:rPr>
                <w:color w:val="000000"/>
              </w:rPr>
            </w:pPr>
            <w:r>
              <w:t>R</w:t>
            </w:r>
          </w:p>
        </w:tc>
        <w:tc>
          <w:tcPr>
            <w:tcW w:w="456" w:type="dxa"/>
          </w:tcPr>
          <w:p w14:paraId="1AFB594E" w14:textId="77777777" w:rsidR="00C82BCE" w:rsidRDefault="00C82BCE">
            <w:pPr>
              <w:pBdr>
                <w:top w:val="nil"/>
                <w:left w:val="nil"/>
                <w:bottom w:val="nil"/>
                <w:right w:val="nil"/>
                <w:between w:val="nil"/>
              </w:pBdr>
              <w:jc w:val="center"/>
              <w:rPr>
                <w:color w:val="000000"/>
              </w:rPr>
            </w:pPr>
            <w:r>
              <w:rPr>
                <w:color w:val="000000"/>
              </w:rPr>
              <w:t>3</w:t>
            </w:r>
          </w:p>
        </w:tc>
      </w:tr>
      <w:tr w:rsidR="00C82BCE" w14:paraId="6655CDEF" w14:textId="77777777">
        <w:trPr>
          <w:trHeight w:val="283"/>
        </w:trPr>
        <w:tc>
          <w:tcPr>
            <w:tcW w:w="570" w:type="dxa"/>
          </w:tcPr>
          <w:p w14:paraId="3B31D96E" w14:textId="77777777" w:rsidR="00C82BCE" w:rsidRDefault="00C82BCE">
            <w:pPr>
              <w:pBdr>
                <w:top w:val="nil"/>
                <w:left w:val="nil"/>
                <w:bottom w:val="nil"/>
                <w:right w:val="nil"/>
                <w:between w:val="nil"/>
              </w:pBdr>
              <w:jc w:val="center"/>
              <w:rPr>
                <w:color w:val="000000"/>
              </w:rPr>
            </w:pPr>
            <w:bookmarkStart w:id="27" w:name="_26in1rg" w:colFirst="0" w:colLast="0"/>
            <w:bookmarkEnd w:id="27"/>
            <w:r>
              <w:rPr>
                <w:color w:val="000000"/>
              </w:rPr>
              <w:t>16.</w:t>
            </w:r>
          </w:p>
        </w:tc>
        <w:tc>
          <w:tcPr>
            <w:tcW w:w="8257" w:type="dxa"/>
            <w:gridSpan w:val="2"/>
            <w:vAlign w:val="bottom"/>
          </w:tcPr>
          <w:p w14:paraId="026F26AF" w14:textId="77777777" w:rsidR="00C82BCE" w:rsidRDefault="00C82BCE">
            <w:pPr>
              <w:pBdr>
                <w:top w:val="nil"/>
                <w:left w:val="nil"/>
                <w:bottom w:val="nil"/>
                <w:right w:val="nil"/>
                <w:between w:val="nil"/>
              </w:pBdr>
              <w:rPr>
                <w:color w:val="000000"/>
              </w:rPr>
            </w:pPr>
            <w:r>
              <w:t>State</w:t>
            </w:r>
            <w:r>
              <w:rPr>
                <w:color w:val="000000"/>
              </w:rPr>
              <w:t xml:space="preserve"> the principle of DNA fingerprinting.</w:t>
            </w:r>
          </w:p>
        </w:tc>
        <w:tc>
          <w:tcPr>
            <w:tcW w:w="670" w:type="dxa"/>
          </w:tcPr>
          <w:p w14:paraId="7D2BB341" w14:textId="77777777" w:rsidR="00C82BCE" w:rsidRDefault="00C82BCE">
            <w:pPr>
              <w:pBdr>
                <w:top w:val="nil"/>
                <w:left w:val="nil"/>
                <w:bottom w:val="nil"/>
                <w:right w:val="nil"/>
                <w:between w:val="nil"/>
              </w:pBdr>
              <w:jc w:val="center"/>
              <w:rPr>
                <w:color w:val="000000"/>
              </w:rPr>
            </w:pPr>
            <w:r>
              <w:rPr>
                <w:color w:val="000000"/>
              </w:rPr>
              <w:t>CO6</w:t>
            </w:r>
          </w:p>
        </w:tc>
        <w:tc>
          <w:tcPr>
            <w:tcW w:w="537" w:type="dxa"/>
          </w:tcPr>
          <w:p w14:paraId="1088C0DA" w14:textId="77777777" w:rsidR="00C82BCE" w:rsidRDefault="00C82BCE">
            <w:pPr>
              <w:pBdr>
                <w:top w:val="nil"/>
                <w:left w:val="nil"/>
                <w:bottom w:val="nil"/>
                <w:right w:val="nil"/>
                <w:between w:val="nil"/>
              </w:pBdr>
              <w:jc w:val="center"/>
              <w:rPr>
                <w:color w:val="000000"/>
              </w:rPr>
            </w:pPr>
            <w:r>
              <w:t>R</w:t>
            </w:r>
          </w:p>
        </w:tc>
        <w:tc>
          <w:tcPr>
            <w:tcW w:w="456" w:type="dxa"/>
          </w:tcPr>
          <w:p w14:paraId="695B1587" w14:textId="77777777" w:rsidR="00C82BCE" w:rsidRDefault="00C82BCE">
            <w:pPr>
              <w:pBdr>
                <w:top w:val="nil"/>
                <w:left w:val="nil"/>
                <w:bottom w:val="nil"/>
                <w:right w:val="nil"/>
                <w:between w:val="nil"/>
              </w:pBdr>
              <w:jc w:val="center"/>
              <w:rPr>
                <w:color w:val="000000"/>
              </w:rPr>
            </w:pPr>
            <w:r>
              <w:rPr>
                <w:color w:val="000000"/>
              </w:rPr>
              <w:t>3</w:t>
            </w:r>
          </w:p>
        </w:tc>
      </w:tr>
      <w:tr w:rsidR="00C82BCE" w14:paraId="6FE8EA1A" w14:textId="77777777">
        <w:trPr>
          <w:trHeight w:val="552"/>
        </w:trPr>
        <w:tc>
          <w:tcPr>
            <w:tcW w:w="10490" w:type="dxa"/>
            <w:gridSpan w:val="6"/>
          </w:tcPr>
          <w:p w14:paraId="04CA2744" w14:textId="77777777" w:rsidR="00C82BCE" w:rsidRDefault="00C82BCE">
            <w:pPr>
              <w:jc w:val="center"/>
              <w:rPr>
                <w:b/>
              </w:rPr>
            </w:pPr>
            <w:r>
              <w:rPr>
                <w:b/>
              </w:rPr>
              <w:t>PART – C (6 X 12 = 72 MARKS)</w:t>
            </w:r>
          </w:p>
          <w:p w14:paraId="5A50FC39" w14:textId="77777777" w:rsidR="00C82BCE" w:rsidRDefault="00C82BCE">
            <w:pPr>
              <w:jc w:val="center"/>
              <w:rPr>
                <w:b/>
              </w:rPr>
            </w:pPr>
            <w:r>
              <w:rPr>
                <w:b/>
              </w:rPr>
              <w:t>(Answer any five Questions from Q. No. 17 to 23, Q. No. 24 is Compulsory)</w:t>
            </w:r>
          </w:p>
        </w:tc>
      </w:tr>
      <w:tr w:rsidR="00C82BCE" w14:paraId="65030580" w14:textId="77777777">
        <w:trPr>
          <w:trHeight w:val="283"/>
        </w:trPr>
        <w:tc>
          <w:tcPr>
            <w:tcW w:w="570" w:type="dxa"/>
          </w:tcPr>
          <w:p w14:paraId="5569C7A7" w14:textId="77777777" w:rsidR="00C82BCE" w:rsidRDefault="00C82BCE">
            <w:pPr>
              <w:jc w:val="center"/>
            </w:pPr>
            <w:r>
              <w:t>17.</w:t>
            </w:r>
          </w:p>
        </w:tc>
        <w:tc>
          <w:tcPr>
            <w:tcW w:w="398" w:type="dxa"/>
          </w:tcPr>
          <w:p w14:paraId="561D3433" w14:textId="77777777" w:rsidR="00C82BCE" w:rsidRDefault="00C82BCE">
            <w:pPr>
              <w:jc w:val="center"/>
            </w:pPr>
          </w:p>
        </w:tc>
        <w:tc>
          <w:tcPr>
            <w:tcW w:w="7859" w:type="dxa"/>
            <w:vAlign w:val="bottom"/>
          </w:tcPr>
          <w:p w14:paraId="39685CE6" w14:textId="77777777" w:rsidR="00C82BCE" w:rsidRDefault="00C82BCE" w:rsidP="000D0A32">
            <w:pPr>
              <w:jc w:val="both"/>
            </w:pPr>
            <w:r>
              <w:t xml:space="preserve">Describe the characteristics and importance of molds and yeast used in food industries. </w:t>
            </w:r>
          </w:p>
        </w:tc>
        <w:tc>
          <w:tcPr>
            <w:tcW w:w="670" w:type="dxa"/>
          </w:tcPr>
          <w:p w14:paraId="73C0AB42" w14:textId="77777777" w:rsidR="00C82BCE" w:rsidRDefault="00C82BCE">
            <w:pPr>
              <w:jc w:val="center"/>
            </w:pPr>
            <w:r>
              <w:t>CO1</w:t>
            </w:r>
          </w:p>
        </w:tc>
        <w:tc>
          <w:tcPr>
            <w:tcW w:w="537" w:type="dxa"/>
          </w:tcPr>
          <w:p w14:paraId="4176FCA9" w14:textId="77777777" w:rsidR="00C82BCE" w:rsidRDefault="00C82BCE">
            <w:pPr>
              <w:jc w:val="center"/>
            </w:pPr>
            <w:r>
              <w:t>U</w:t>
            </w:r>
          </w:p>
        </w:tc>
        <w:tc>
          <w:tcPr>
            <w:tcW w:w="456" w:type="dxa"/>
          </w:tcPr>
          <w:p w14:paraId="0CC7B8A3" w14:textId="77777777" w:rsidR="00C82BCE" w:rsidRDefault="00C82BCE">
            <w:pPr>
              <w:jc w:val="center"/>
            </w:pPr>
            <w:r>
              <w:t>12</w:t>
            </w:r>
          </w:p>
        </w:tc>
      </w:tr>
      <w:tr w:rsidR="00C82BCE" w14:paraId="021FA2EF" w14:textId="77777777">
        <w:trPr>
          <w:trHeight w:val="283"/>
        </w:trPr>
        <w:tc>
          <w:tcPr>
            <w:tcW w:w="570" w:type="dxa"/>
          </w:tcPr>
          <w:p w14:paraId="3FF6F9DC" w14:textId="77777777" w:rsidR="00C82BCE" w:rsidRDefault="00C82BCE">
            <w:pPr>
              <w:jc w:val="center"/>
            </w:pPr>
          </w:p>
        </w:tc>
        <w:tc>
          <w:tcPr>
            <w:tcW w:w="398" w:type="dxa"/>
          </w:tcPr>
          <w:p w14:paraId="00DC3827" w14:textId="77777777" w:rsidR="00C82BCE" w:rsidRDefault="00C82BCE">
            <w:pPr>
              <w:jc w:val="center"/>
            </w:pPr>
          </w:p>
        </w:tc>
        <w:tc>
          <w:tcPr>
            <w:tcW w:w="7859" w:type="dxa"/>
          </w:tcPr>
          <w:p w14:paraId="1B62F1BC" w14:textId="77777777" w:rsidR="00C82BCE" w:rsidRDefault="00C82BCE"/>
        </w:tc>
        <w:tc>
          <w:tcPr>
            <w:tcW w:w="670" w:type="dxa"/>
          </w:tcPr>
          <w:p w14:paraId="3DE06A4D" w14:textId="77777777" w:rsidR="00C82BCE" w:rsidRDefault="00C82BCE">
            <w:pPr>
              <w:jc w:val="center"/>
            </w:pPr>
          </w:p>
        </w:tc>
        <w:tc>
          <w:tcPr>
            <w:tcW w:w="537" w:type="dxa"/>
          </w:tcPr>
          <w:p w14:paraId="655AE95E" w14:textId="77777777" w:rsidR="00C82BCE" w:rsidRDefault="00C82BCE">
            <w:pPr>
              <w:jc w:val="center"/>
            </w:pPr>
          </w:p>
        </w:tc>
        <w:tc>
          <w:tcPr>
            <w:tcW w:w="456" w:type="dxa"/>
          </w:tcPr>
          <w:p w14:paraId="6BB7B820" w14:textId="77777777" w:rsidR="00C82BCE" w:rsidRDefault="00C82BCE">
            <w:pPr>
              <w:jc w:val="center"/>
            </w:pPr>
          </w:p>
        </w:tc>
      </w:tr>
      <w:tr w:rsidR="00C82BCE" w14:paraId="1151F529" w14:textId="77777777">
        <w:trPr>
          <w:trHeight w:val="283"/>
        </w:trPr>
        <w:tc>
          <w:tcPr>
            <w:tcW w:w="570" w:type="dxa"/>
          </w:tcPr>
          <w:p w14:paraId="12BA4F51" w14:textId="77777777" w:rsidR="00C82BCE" w:rsidRDefault="00C82BCE">
            <w:pPr>
              <w:jc w:val="center"/>
            </w:pPr>
            <w:bookmarkStart w:id="28" w:name="_lnxbz9" w:colFirst="0" w:colLast="0"/>
            <w:bookmarkEnd w:id="28"/>
            <w:r>
              <w:t>18.</w:t>
            </w:r>
          </w:p>
        </w:tc>
        <w:tc>
          <w:tcPr>
            <w:tcW w:w="398" w:type="dxa"/>
          </w:tcPr>
          <w:p w14:paraId="10819B84" w14:textId="77777777" w:rsidR="00C82BCE" w:rsidRDefault="00C82BCE">
            <w:pPr>
              <w:jc w:val="center"/>
            </w:pPr>
          </w:p>
        </w:tc>
        <w:tc>
          <w:tcPr>
            <w:tcW w:w="7859" w:type="dxa"/>
          </w:tcPr>
          <w:p w14:paraId="5737CD33" w14:textId="77777777" w:rsidR="00C82BCE" w:rsidRDefault="00C82BCE">
            <w:r>
              <w:t>Define Lactic acid fermentation. Illustrate the process of sauerkraut production with a special mention of the spoilage.</w:t>
            </w:r>
          </w:p>
        </w:tc>
        <w:tc>
          <w:tcPr>
            <w:tcW w:w="670" w:type="dxa"/>
          </w:tcPr>
          <w:p w14:paraId="12C80ADA" w14:textId="77777777" w:rsidR="00C82BCE" w:rsidRDefault="00C82BCE">
            <w:pPr>
              <w:jc w:val="center"/>
            </w:pPr>
            <w:r>
              <w:t>CO2</w:t>
            </w:r>
          </w:p>
        </w:tc>
        <w:tc>
          <w:tcPr>
            <w:tcW w:w="537" w:type="dxa"/>
          </w:tcPr>
          <w:p w14:paraId="1F550133" w14:textId="77777777" w:rsidR="00C82BCE" w:rsidRDefault="00C82BCE">
            <w:pPr>
              <w:jc w:val="center"/>
            </w:pPr>
            <w:r>
              <w:t>R</w:t>
            </w:r>
          </w:p>
        </w:tc>
        <w:tc>
          <w:tcPr>
            <w:tcW w:w="456" w:type="dxa"/>
          </w:tcPr>
          <w:p w14:paraId="1B1BB741" w14:textId="77777777" w:rsidR="00C82BCE" w:rsidRDefault="00C82BCE">
            <w:pPr>
              <w:jc w:val="center"/>
            </w:pPr>
            <w:r>
              <w:t>12</w:t>
            </w:r>
          </w:p>
        </w:tc>
      </w:tr>
      <w:tr w:rsidR="00C82BCE" w14:paraId="426C5FFD" w14:textId="77777777">
        <w:trPr>
          <w:trHeight w:val="283"/>
        </w:trPr>
        <w:tc>
          <w:tcPr>
            <w:tcW w:w="570" w:type="dxa"/>
          </w:tcPr>
          <w:p w14:paraId="1036D062" w14:textId="77777777" w:rsidR="00C82BCE" w:rsidRDefault="00C82BCE">
            <w:pPr>
              <w:jc w:val="center"/>
            </w:pPr>
          </w:p>
        </w:tc>
        <w:tc>
          <w:tcPr>
            <w:tcW w:w="398" w:type="dxa"/>
          </w:tcPr>
          <w:p w14:paraId="21E4F2B4" w14:textId="77777777" w:rsidR="00C82BCE" w:rsidRDefault="00C82BCE">
            <w:pPr>
              <w:jc w:val="center"/>
            </w:pPr>
          </w:p>
        </w:tc>
        <w:tc>
          <w:tcPr>
            <w:tcW w:w="7859" w:type="dxa"/>
          </w:tcPr>
          <w:p w14:paraId="673FB895" w14:textId="77777777" w:rsidR="00C82BCE" w:rsidRDefault="00C82BCE"/>
        </w:tc>
        <w:tc>
          <w:tcPr>
            <w:tcW w:w="670" w:type="dxa"/>
          </w:tcPr>
          <w:p w14:paraId="12991A20" w14:textId="77777777" w:rsidR="00C82BCE" w:rsidRDefault="00C82BCE">
            <w:pPr>
              <w:jc w:val="center"/>
            </w:pPr>
          </w:p>
        </w:tc>
        <w:tc>
          <w:tcPr>
            <w:tcW w:w="537" w:type="dxa"/>
          </w:tcPr>
          <w:p w14:paraId="168C09FB" w14:textId="77777777" w:rsidR="00C82BCE" w:rsidRDefault="00C82BCE">
            <w:pPr>
              <w:jc w:val="center"/>
            </w:pPr>
          </w:p>
        </w:tc>
        <w:tc>
          <w:tcPr>
            <w:tcW w:w="456" w:type="dxa"/>
          </w:tcPr>
          <w:p w14:paraId="1567992F" w14:textId="77777777" w:rsidR="00C82BCE" w:rsidRDefault="00C82BCE">
            <w:pPr>
              <w:jc w:val="center"/>
            </w:pPr>
          </w:p>
        </w:tc>
      </w:tr>
      <w:tr w:rsidR="00C82BCE" w14:paraId="4245AC48" w14:textId="77777777">
        <w:trPr>
          <w:trHeight w:val="283"/>
        </w:trPr>
        <w:tc>
          <w:tcPr>
            <w:tcW w:w="570" w:type="dxa"/>
          </w:tcPr>
          <w:p w14:paraId="52AB446D" w14:textId="77777777" w:rsidR="00C82BCE" w:rsidRDefault="00C82BCE">
            <w:pPr>
              <w:jc w:val="center"/>
            </w:pPr>
            <w:r>
              <w:t>19.</w:t>
            </w:r>
          </w:p>
        </w:tc>
        <w:tc>
          <w:tcPr>
            <w:tcW w:w="398" w:type="dxa"/>
          </w:tcPr>
          <w:p w14:paraId="0F6CE96F" w14:textId="77777777" w:rsidR="00C82BCE" w:rsidRDefault="00C82BCE">
            <w:pPr>
              <w:jc w:val="center"/>
            </w:pPr>
          </w:p>
        </w:tc>
        <w:tc>
          <w:tcPr>
            <w:tcW w:w="7859" w:type="dxa"/>
          </w:tcPr>
          <w:p w14:paraId="60440703" w14:textId="77777777" w:rsidR="00C82BCE" w:rsidRDefault="00C82BCE">
            <w:pPr>
              <w:jc w:val="both"/>
            </w:pPr>
            <w:r>
              <w:t>State the role of microorganisms in the spoilage of fresh and processed foods.</w:t>
            </w:r>
          </w:p>
        </w:tc>
        <w:tc>
          <w:tcPr>
            <w:tcW w:w="670" w:type="dxa"/>
          </w:tcPr>
          <w:p w14:paraId="2CCDE711" w14:textId="77777777" w:rsidR="00C82BCE" w:rsidRDefault="00C82BCE">
            <w:pPr>
              <w:jc w:val="center"/>
            </w:pPr>
            <w:r>
              <w:t>CO3</w:t>
            </w:r>
          </w:p>
        </w:tc>
        <w:tc>
          <w:tcPr>
            <w:tcW w:w="537" w:type="dxa"/>
          </w:tcPr>
          <w:p w14:paraId="72263D02" w14:textId="77777777" w:rsidR="00C82BCE" w:rsidRDefault="00C82BCE">
            <w:pPr>
              <w:jc w:val="center"/>
            </w:pPr>
            <w:r>
              <w:t>R</w:t>
            </w:r>
          </w:p>
        </w:tc>
        <w:tc>
          <w:tcPr>
            <w:tcW w:w="456" w:type="dxa"/>
          </w:tcPr>
          <w:p w14:paraId="3FFF5AA8" w14:textId="77777777" w:rsidR="00C82BCE" w:rsidRDefault="00C82BCE">
            <w:pPr>
              <w:jc w:val="center"/>
            </w:pPr>
            <w:r>
              <w:t>12</w:t>
            </w:r>
          </w:p>
        </w:tc>
      </w:tr>
      <w:tr w:rsidR="00C82BCE" w14:paraId="31EBAD9E" w14:textId="77777777">
        <w:trPr>
          <w:trHeight w:val="283"/>
        </w:trPr>
        <w:tc>
          <w:tcPr>
            <w:tcW w:w="570" w:type="dxa"/>
          </w:tcPr>
          <w:p w14:paraId="05EF2A6A" w14:textId="77777777" w:rsidR="00C82BCE" w:rsidRDefault="00C82BCE">
            <w:pPr>
              <w:jc w:val="center"/>
            </w:pPr>
          </w:p>
        </w:tc>
        <w:tc>
          <w:tcPr>
            <w:tcW w:w="398" w:type="dxa"/>
          </w:tcPr>
          <w:p w14:paraId="433AD955" w14:textId="77777777" w:rsidR="00C82BCE" w:rsidRDefault="00C82BCE">
            <w:pPr>
              <w:jc w:val="center"/>
            </w:pPr>
          </w:p>
        </w:tc>
        <w:tc>
          <w:tcPr>
            <w:tcW w:w="7859" w:type="dxa"/>
          </w:tcPr>
          <w:p w14:paraId="43B06DE4" w14:textId="77777777" w:rsidR="00C82BCE" w:rsidRDefault="00C82BCE"/>
        </w:tc>
        <w:tc>
          <w:tcPr>
            <w:tcW w:w="670" w:type="dxa"/>
          </w:tcPr>
          <w:p w14:paraId="62749FC3" w14:textId="77777777" w:rsidR="00C82BCE" w:rsidRDefault="00C82BCE">
            <w:pPr>
              <w:jc w:val="center"/>
            </w:pPr>
          </w:p>
        </w:tc>
        <w:tc>
          <w:tcPr>
            <w:tcW w:w="537" w:type="dxa"/>
          </w:tcPr>
          <w:p w14:paraId="2F21F72C" w14:textId="77777777" w:rsidR="00C82BCE" w:rsidRDefault="00C82BCE">
            <w:pPr>
              <w:jc w:val="center"/>
            </w:pPr>
          </w:p>
        </w:tc>
        <w:tc>
          <w:tcPr>
            <w:tcW w:w="456" w:type="dxa"/>
          </w:tcPr>
          <w:p w14:paraId="45142C13" w14:textId="77777777" w:rsidR="00C82BCE" w:rsidRDefault="00C82BCE">
            <w:pPr>
              <w:jc w:val="center"/>
            </w:pPr>
          </w:p>
        </w:tc>
      </w:tr>
      <w:tr w:rsidR="00C82BCE" w14:paraId="1447034C" w14:textId="77777777">
        <w:trPr>
          <w:trHeight w:val="283"/>
        </w:trPr>
        <w:tc>
          <w:tcPr>
            <w:tcW w:w="570" w:type="dxa"/>
          </w:tcPr>
          <w:p w14:paraId="397062A3" w14:textId="77777777" w:rsidR="00C82BCE" w:rsidRDefault="00C82BCE">
            <w:pPr>
              <w:jc w:val="center"/>
            </w:pPr>
            <w:r>
              <w:t>20.</w:t>
            </w:r>
          </w:p>
        </w:tc>
        <w:tc>
          <w:tcPr>
            <w:tcW w:w="398" w:type="dxa"/>
          </w:tcPr>
          <w:p w14:paraId="2784D1B2" w14:textId="77777777" w:rsidR="00C82BCE" w:rsidRDefault="00C82BCE">
            <w:pPr>
              <w:jc w:val="center"/>
            </w:pPr>
          </w:p>
        </w:tc>
        <w:tc>
          <w:tcPr>
            <w:tcW w:w="7859" w:type="dxa"/>
          </w:tcPr>
          <w:p w14:paraId="2D6D6245" w14:textId="77777777" w:rsidR="00C82BCE" w:rsidRDefault="00C82BCE" w:rsidP="000D0A32">
            <w:pPr>
              <w:jc w:val="both"/>
            </w:pPr>
            <w:r>
              <w:t>Explain the source, mode of action, pathogenesis and control measures of Clostridium</w:t>
            </w:r>
            <w:r>
              <w:rPr>
                <w:i/>
              </w:rPr>
              <w:t xml:space="preserve"> botulinum.</w:t>
            </w:r>
          </w:p>
        </w:tc>
        <w:tc>
          <w:tcPr>
            <w:tcW w:w="670" w:type="dxa"/>
          </w:tcPr>
          <w:p w14:paraId="585FCB47" w14:textId="77777777" w:rsidR="00C82BCE" w:rsidRDefault="00C82BCE">
            <w:pPr>
              <w:jc w:val="center"/>
            </w:pPr>
            <w:r>
              <w:t>CO4</w:t>
            </w:r>
          </w:p>
        </w:tc>
        <w:tc>
          <w:tcPr>
            <w:tcW w:w="537" w:type="dxa"/>
          </w:tcPr>
          <w:p w14:paraId="6E06574E" w14:textId="77777777" w:rsidR="00C82BCE" w:rsidRDefault="00C82BCE">
            <w:pPr>
              <w:jc w:val="center"/>
            </w:pPr>
            <w:r>
              <w:t>U</w:t>
            </w:r>
          </w:p>
        </w:tc>
        <w:tc>
          <w:tcPr>
            <w:tcW w:w="456" w:type="dxa"/>
          </w:tcPr>
          <w:p w14:paraId="0450367D" w14:textId="77777777" w:rsidR="00C82BCE" w:rsidRDefault="00C82BCE">
            <w:pPr>
              <w:jc w:val="center"/>
            </w:pPr>
            <w:r>
              <w:t>12</w:t>
            </w:r>
          </w:p>
        </w:tc>
      </w:tr>
      <w:tr w:rsidR="00C82BCE" w14:paraId="3567D2DF" w14:textId="77777777">
        <w:trPr>
          <w:trHeight w:val="283"/>
        </w:trPr>
        <w:tc>
          <w:tcPr>
            <w:tcW w:w="570" w:type="dxa"/>
          </w:tcPr>
          <w:p w14:paraId="035642B2" w14:textId="77777777" w:rsidR="00C82BCE" w:rsidRDefault="00C82BCE">
            <w:pPr>
              <w:jc w:val="center"/>
            </w:pPr>
          </w:p>
        </w:tc>
        <w:tc>
          <w:tcPr>
            <w:tcW w:w="398" w:type="dxa"/>
          </w:tcPr>
          <w:p w14:paraId="1F49501A" w14:textId="77777777" w:rsidR="00C82BCE" w:rsidRDefault="00C82BCE">
            <w:pPr>
              <w:jc w:val="center"/>
            </w:pPr>
          </w:p>
        </w:tc>
        <w:tc>
          <w:tcPr>
            <w:tcW w:w="7859" w:type="dxa"/>
          </w:tcPr>
          <w:p w14:paraId="5A92BA14" w14:textId="77777777" w:rsidR="00C82BCE" w:rsidRDefault="00C82BCE">
            <w:pPr>
              <w:jc w:val="center"/>
            </w:pPr>
          </w:p>
        </w:tc>
        <w:tc>
          <w:tcPr>
            <w:tcW w:w="670" w:type="dxa"/>
          </w:tcPr>
          <w:p w14:paraId="49F979CA" w14:textId="77777777" w:rsidR="00C82BCE" w:rsidRDefault="00C82BCE">
            <w:pPr>
              <w:jc w:val="center"/>
            </w:pPr>
          </w:p>
        </w:tc>
        <w:tc>
          <w:tcPr>
            <w:tcW w:w="537" w:type="dxa"/>
          </w:tcPr>
          <w:p w14:paraId="02C22323" w14:textId="77777777" w:rsidR="00C82BCE" w:rsidRDefault="00C82BCE">
            <w:pPr>
              <w:jc w:val="center"/>
            </w:pPr>
          </w:p>
        </w:tc>
        <w:tc>
          <w:tcPr>
            <w:tcW w:w="456" w:type="dxa"/>
          </w:tcPr>
          <w:p w14:paraId="6CCAA6A4" w14:textId="77777777" w:rsidR="00C82BCE" w:rsidRDefault="00C82BCE">
            <w:pPr>
              <w:jc w:val="center"/>
            </w:pPr>
          </w:p>
        </w:tc>
      </w:tr>
      <w:tr w:rsidR="00C82BCE" w14:paraId="7F2BDD6C" w14:textId="77777777">
        <w:trPr>
          <w:trHeight w:val="283"/>
        </w:trPr>
        <w:tc>
          <w:tcPr>
            <w:tcW w:w="570" w:type="dxa"/>
          </w:tcPr>
          <w:p w14:paraId="6B119824" w14:textId="77777777" w:rsidR="00C82BCE" w:rsidRDefault="00C82BCE">
            <w:pPr>
              <w:jc w:val="center"/>
            </w:pPr>
            <w:r>
              <w:t>21.</w:t>
            </w:r>
          </w:p>
        </w:tc>
        <w:tc>
          <w:tcPr>
            <w:tcW w:w="398" w:type="dxa"/>
          </w:tcPr>
          <w:p w14:paraId="1D0682D5" w14:textId="77777777" w:rsidR="00C82BCE" w:rsidRDefault="00C82BCE">
            <w:pPr>
              <w:jc w:val="center"/>
            </w:pPr>
          </w:p>
        </w:tc>
        <w:tc>
          <w:tcPr>
            <w:tcW w:w="7859" w:type="dxa"/>
          </w:tcPr>
          <w:p w14:paraId="1DD5F2A2" w14:textId="77777777" w:rsidR="00C82BCE" w:rsidRDefault="00C82BCE">
            <w:r>
              <w:t>Sketch a neat flow diagram of the canning of fruits and mention the spoilage of canned foods</w:t>
            </w:r>
          </w:p>
        </w:tc>
        <w:tc>
          <w:tcPr>
            <w:tcW w:w="670" w:type="dxa"/>
          </w:tcPr>
          <w:p w14:paraId="33C9EEBE" w14:textId="77777777" w:rsidR="00C82BCE" w:rsidRDefault="00C82BCE">
            <w:pPr>
              <w:jc w:val="center"/>
            </w:pPr>
            <w:r>
              <w:t>CO5</w:t>
            </w:r>
          </w:p>
        </w:tc>
        <w:tc>
          <w:tcPr>
            <w:tcW w:w="537" w:type="dxa"/>
          </w:tcPr>
          <w:p w14:paraId="64D8CA36" w14:textId="77777777" w:rsidR="00C82BCE" w:rsidRDefault="00C82BCE">
            <w:pPr>
              <w:jc w:val="center"/>
            </w:pPr>
            <w:r>
              <w:t>A</w:t>
            </w:r>
          </w:p>
        </w:tc>
        <w:tc>
          <w:tcPr>
            <w:tcW w:w="456" w:type="dxa"/>
          </w:tcPr>
          <w:p w14:paraId="6BD255A0" w14:textId="77777777" w:rsidR="00C82BCE" w:rsidRDefault="00C82BCE">
            <w:pPr>
              <w:jc w:val="center"/>
            </w:pPr>
            <w:r>
              <w:t>12</w:t>
            </w:r>
          </w:p>
        </w:tc>
      </w:tr>
      <w:tr w:rsidR="00C82BCE" w14:paraId="686A0434" w14:textId="77777777">
        <w:trPr>
          <w:trHeight w:val="283"/>
        </w:trPr>
        <w:tc>
          <w:tcPr>
            <w:tcW w:w="570" w:type="dxa"/>
          </w:tcPr>
          <w:p w14:paraId="50DA73A4" w14:textId="77777777" w:rsidR="00C82BCE" w:rsidRDefault="00C82BCE">
            <w:pPr>
              <w:jc w:val="center"/>
            </w:pPr>
          </w:p>
        </w:tc>
        <w:tc>
          <w:tcPr>
            <w:tcW w:w="398" w:type="dxa"/>
          </w:tcPr>
          <w:p w14:paraId="67933AB6" w14:textId="77777777" w:rsidR="00C82BCE" w:rsidRDefault="00C82BCE">
            <w:pPr>
              <w:jc w:val="center"/>
            </w:pPr>
          </w:p>
        </w:tc>
        <w:tc>
          <w:tcPr>
            <w:tcW w:w="7859" w:type="dxa"/>
          </w:tcPr>
          <w:p w14:paraId="164033AF" w14:textId="77777777" w:rsidR="00C82BCE" w:rsidRDefault="00C82BCE"/>
        </w:tc>
        <w:tc>
          <w:tcPr>
            <w:tcW w:w="670" w:type="dxa"/>
          </w:tcPr>
          <w:p w14:paraId="380B72B4" w14:textId="77777777" w:rsidR="00C82BCE" w:rsidRDefault="00C82BCE">
            <w:pPr>
              <w:jc w:val="center"/>
            </w:pPr>
          </w:p>
        </w:tc>
        <w:tc>
          <w:tcPr>
            <w:tcW w:w="537" w:type="dxa"/>
          </w:tcPr>
          <w:p w14:paraId="2A3C2AB9" w14:textId="77777777" w:rsidR="00C82BCE" w:rsidRDefault="00C82BCE">
            <w:pPr>
              <w:jc w:val="center"/>
            </w:pPr>
          </w:p>
        </w:tc>
        <w:tc>
          <w:tcPr>
            <w:tcW w:w="456" w:type="dxa"/>
          </w:tcPr>
          <w:p w14:paraId="613FD20C" w14:textId="77777777" w:rsidR="00C82BCE" w:rsidRDefault="00C82BCE">
            <w:pPr>
              <w:jc w:val="center"/>
            </w:pPr>
          </w:p>
        </w:tc>
      </w:tr>
      <w:tr w:rsidR="00C82BCE" w14:paraId="0626CCD8" w14:textId="77777777">
        <w:trPr>
          <w:trHeight w:val="283"/>
        </w:trPr>
        <w:tc>
          <w:tcPr>
            <w:tcW w:w="570" w:type="dxa"/>
          </w:tcPr>
          <w:p w14:paraId="463023AB" w14:textId="77777777" w:rsidR="00C82BCE" w:rsidRDefault="00C82BCE">
            <w:pPr>
              <w:jc w:val="center"/>
            </w:pPr>
            <w:r>
              <w:lastRenderedPageBreak/>
              <w:t>22.</w:t>
            </w:r>
          </w:p>
        </w:tc>
        <w:tc>
          <w:tcPr>
            <w:tcW w:w="398" w:type="dxa"/>
          </w:tcPr>
          <w:p w14:paraId="3FD53CB9" w14:textId="77777777" w:rsidR="00C82BCE" w:rsidRDefault="00C82BCE">
            <w:pPr>
              <w:jc w:val="center"/>
            </w:pPr>
          </w:p>
        </w:tc>
        <w:tc>
          <w:tcPr>
            <w:tcW w:w="7859" w:type="dxa"/>
          </w:tcPr>
          <w:p w14:paraId="72876ABB" w14:textId="77777777" w:rsidR="00C82BCE" w:rsidRDefault="00C82BCE" w:rsidP="000D0A32">
            <w:pPr>
              <w:jc w:val="both"/>
            </w:pPr>
            <w:r>
              <w:t>Explain the requirements of wine fermentation with a special mention about the microbiology and spoilage effects.</w:t>
            </w:r>
          </w:p>
        </w:tc>
        <w:tc>
          <w:tcPr>
            <w:tcW w:w="670" w:type="dxa"/>
          </w:tcPr>
          <w:p w14:paraId="50168CDB" w14:textId="77777777" w:rsidR="00C82BCE" w:rsidRDefault="00C82BCE">
            <w:pPr>
              <w:jc w:val="center"/>
            </w:pPr>
            <w:r>
              <w:t>CO2</w:t>
            </w:r>
          </w:p>
        </w:tc>
        <w:tc>
          <w:tcPr>
            <w:tcW w:w="537" w:type="dxa"/>
          </w:tcPr>
          <w:p w14:paraId="0C269064" w14:textId="77777777" w:rsidR="00C82BCE" w:rsidRDefault="00C82BCE">
            <w:pPr>
              <w:jc w:val="center"/>
            </w:pPr>
            <w:r>
              <w:t>A</w:t>
            </w:r>
          </w:p>
        </w:tc>
        <w:tc>
          <w:tcPr>
            <w:tcW w:w="456" w:type="dxa"/>
          </w:tcPr>
          <w:p w14:paraId="3E7E1635" w14:textId="77777777" w:rsidR="00C82BCE" w:rsidRDefault="00C82BCE">
            <w:pPr>
              <w:jc w:val="center"/>
            </w:pPr>
            <w:r>
              <w:t>12</w:t>
            </w:r>
          </w:p>
        </w:tc>
      </w:tr>
      <w:tr w:rsidR="00C82BCE" w14:paraId="603CDA9A" w14:textId="77777777">
        <w:trPr>
          <w:trHeight w:val="283"/>
        </w:trPr>
        <w:tc>
          <w:tcPr>
            <w:tcW w:w="570" w:type="dxa"/>
          </w:tcPr>
          <w:p w14:paraId="198D28ED" w14:textId="77777777" w:rsidR="00C82BCE" w:rsidRDefault="00C82BCE">
            <w:pPr>
              <w:jc w:val="center"/>
            </w:pPr>
          </w:p>
        </w:tc>
        <w:tc>
          <w:tcPr>
            <w:tcW w:w="398" w:type="dxa"/>
          </w:tcPr>
          <w:p w14:paraId="5767D740" w14:textId="77777777" w:rsidR="00C82BCE" w:rsidRDefault="00C82BCE">
            <w:pPr>
              <w:jc w:val="center"/>
            </w:pPr>
          </w:p>
        </w:tc>
        <w:tc>
          <w:tcPr>
            <w:tcW w:w="7859" w:type="dxa"/>
          </w:tcPr>
          <w:p w14:paraId="45B99335" w14:textId="77777777" w:rsidR="00C82BCE" w:rsidRDefault="00C82BCE"/>
        </w:tc>
        <w:tc>
          <w:tcPr>
            <w:tcW w:w="670" w:type="dxa"/>
          </w:tcPr>
          <w:p w14:paraId="7B5133BD" w14:textId="77777777" w:rsidR="00C82BCE" w:rsidRDefault="00C82BCE">
            <w:pPr>
              <w:jc w:val="center"/>
            </w:pPr>
          </w:p>
        </w:tc>
        <w:tc>
          <w:tcPr>
            <w:tcW w:w="537" w:type="dxa"/>
          </w:tcPr>
          <w:p w14:paraId="753AD18B" w14:textId="77777777" w:rsidR="00C82BCE" w:rsidRDefault="00C82BCE">
            <w:pPr>
              <w:jc w:val="center"/>
            </w:pPr>
          </w:p>
        </w:tc>
        <w:tc>
          <w:tcPr>
            <w:tcW w:w="456" w:type="dxa"/>
          </w:tcPr>
          <w:p w14:paraId="6C85B34F" w14:textId="77777777" w:rsidR="00C82BCE" w:rsidRDefault="00C82BCE">
            <w:pPr>
              <w:jc w:val="center"/>
            </w:pPr>
          </w:p>
        </w:tc>
      </w:tr>
      <w:tr w:rsidR="00C82BCE" w14:paraId="11980219" w14:textId="77777777">
        <w:trPr>
          <w:trHeight w:val="283"/>
        </w:trPr>
        <w:tc>
          <w:tcPr>
            <w:tcW w:w="570" w:type="dxa"/>
          </w:tcPr>
          <w:p w14:paraId="199B3E5C" w14:textId="77777777" w:rsidR="00C82BCE" w:rsidRDefault="00C82BCE">
            <w:pPr>
              <w:jc w:val="center"/>
            </w:pPr>
            <w:r>
              <w:t>23.</w:t>
            </w:r>
          </w:p>
        </w:tc>
        <w:tc>
          <w:tcPr>
            <w:tcW w:w="398" w:type="dxa"/>
          </w:tcPr>
          <w:p w14:paraId="73B3FEEC" w14:textId="77777777" w:rsidR="00C82BCE" w:rsidRDefault="00C82BCE">
            <w:pPr>
              <w:jc w:val="center"/>
            </w:pPr>
          </w:p>
        </w:tc>
        <w:tc>
          <w:tcPr>
            <w:tcW w:w="7859" w:type="dxa"/>
            <w:vAlign w:val="bottom"/>
          </w:tcPr>
          <w:p w14:paraId="5B47AA14" w14:textId="77777777" w:rsidR="00C82BCE" w:rsidRDefault="00C82BCE">
            <w:pPr>
              <w:jc w:val="both"/>
            </w:pPr>
            <w:r>
              <w:t>Classify pasteurization. Give a detailed account on the processing of packaged and unpackaged foods.</w:t>
            </w:r>
          </w:p>
        </w:tc>
        <w:tc>
          <w:tcPr>
            <w:tcW w:w="670" w:type="dxa"/>
          </w:tcPr>
          <w:p w14:paraId="6754B554" w14:textId="77777777" w:rsidR="00C82BCE" w:rsidRDefault="00C82BCE">
            <w:pPr>
              <w:jc w:val="center"/>
            </w:pPr>
            <w:r>
              <w:t>CO5</w:t>
            </w:r>
          </w:p>
        </w:tc>
        <w:tc>
          <w:tcPr>
            <w:tcW w:w="537" w:type="dxa"/>
          </w:tcPr>
          <w:p w14:paraId="37BD3F38" w14:textId="77777777" w:rsidR="00C82BCE" w:rsidRDefault="00C82BCE">
            <w:pPr>
              <w:jc w:val="center"/>
            </w:pPr>
            <w:r>
              <w:t>An</w:t>
            </w:r>
          </w:p>
        </w:tc>
        <w:tc>
          <w:tcPr>
            <w:tcW w:w="456" w:type="dxa"/>
          </w:tcPr>
          <w:p w14:paraId="722F09CD" w14:textId="77777777" w:rsidR="00C82BCE" w:rsidRDefault="00C82BCE">
            <w:pPr>
              <w:jc w:val="center"/>
            </w:pPr>
            <w:r>
              <w:t>12</w:t>
            </w:r>
          </w:p>
        </w:tc>
      </w:tr>
      <w:tr w:rsidR="00C82BCE" w14:paraId="6BC699FE" w14:textId="77777777" w:rsidTr="000D0A32">
        <w:trPr>
          <w:trHeight w:val="550"/>
        </w:trPr>
        <w:tc>
          <w:tcPr>
            <w:tcW w:w="10490" w:type="dxa"/>
            <w:gridSpan w:val="6"/>
            <w:vAlign w:val="center"/>
          </w:tcPr>
          <w:p w14:paraId="0F95400B" w14:textId="77777777" w:rsidR="00C82BCE" w:rsidRDefault="00C82BCE" w:rsidP="000D0A32">
            <w:pPr>
              <w:jc w:val="center"/>
              <w:rPr>
                <w:b/>
              </w:rPr>
            </w:pPr>
            <w:r>
              <w:rPr>
                <w:b/>
              </w:rPr>
              <w:t>COMPULSORY QUESTION</w:t>
            </w:r>
          </w:p>
        </w:tc>
      </w:tr>
      <w:tr w:rsidR="00C82BCE" w14:paraId="6DEB18B3" w14:textId="77777777">
        <w:trPr>
          <w:trHeight w:val="283"/>
        </w:trPr>
        <w:tc>
          <w:tcPr>
            <w:tcW w:w="570" w:type="dxa"/>
          </w:tcPr>
          <w:p w14:paraId="3D0EA7B9" w14:textId="77777777" w:rsidR="00C82BCE" w:rsidRDefault="00C82BCE">
            <w:pPr>
              <w:jc w:val="center"/>
            </w:pPr>
            <w:r>
              <w:t>24.</w:t>
            </w:r>
          </w:p>
        </w:tc>
        <w:tc>
          <w:tcPr>
            <w:tcW w:w="398" w:type="dxa"/>
          </w:tcPr>
          <w:p w14:paraId="7645472F" w14:textId="77777777" w:rsidR="00C82BCE" w:rsidRDefault="00C82BCE">
            <w:pPr>
              <w:jc w:val="center"/>
            </w:pPr>
          </w:p>
        </w:tc>
        <w:tc>
          <w:tcPr>
            <w:tcW w:w="7859" w:type="dxa"/>
          </w:tcPr>
          <w:p w14:paraId="5AC8D441" w14:textId="77777777" w:rsidR="00C82BCE" w:rsidRDefault="00C82BCE" w:rsidP="000D0A32">
            <w:pPr>
              <w:jc w:val="both"/>
            </w:pPr>
            <w:r>
              <w:t>Define enzyme linked immunosorbent assay. Summarize the methods employed to identify the foodborne disease-causing pathogen.</w:t>
            </w:r>
          </w:p>
        </w:tc>
        <w:tc>
          <w:tcPr>
            <w:tcW w:w="670" w:type="dxa"/>
          </w:tcPr>
          <w:p w14:paraId="658396F4" w14:textId="77777777" w:rsidR="00C82BCE" w:rsidRDefault="00C82BCE">
            <w:pPr>
              <w:jc w:val="center"/>
            </w:pPr>
            <w:r>
              <w:t>CO6</w:t>
            </w:r>
          </w:p>
        </w:tc>
        <w:tc>
          <w:tcPr>
            <w:tcW w:w="537" w:type="dxa"/>
          </w:tcPr>
          <w:p w14:paraId="04430A93" w14:textId="77777777" w:rsidR="00C82BCE" w:rsidRDefault="00C82BCE">
            <w:pPr>
              <w:jc w:val="center"/>
            </w:pPr>
            <w:r>
              <w:t>U</w:t>
            </w:r>
          </w:p>
        </w:tc>
        <w:tc>
          <w:tcPr>
            <w:tcW w:w="456" w:type="dxa"/>
          </w:tcPr>
          <w:p w14:paraId="1AF96D84" w14:textId="77777777" w:rsidR="00C82BCE" w:rsidRDefault="00C82BCE">
            <w:pPr>
              <w:jc w:val="center"/>
            </w:pPr>
            <w:r>
              <w:t>12</w:t>
            </w:r>
          </w:p>
        </w:tc>
      </w:tr>
    </w:tbl>
    <w:p w14:paraId="6F1F6A42" w14:textId="77777777" w:rsidR="00C82BCE" w:rsidRDefault="00C82BCE"/>
    <w:p w14:paraId="233C6116" w14:textId="77777777" w:rsidR="00C82BCE" w:rsidRDefault="00C82BCE">
      <w:r>
        <w:rPr>
          <w:b/>
        </w:rPr>
        <w:t>CO</w:t>
      </w:r>
      <w:r>
        <w:t xml:space="preserve"> – COURSE OUTCOME</w:t>
      </w:r>
      <w:r>
        <w:tab/>
        <w:t xml:space="preserve">       </w:t>
      </w:r>
      <w:r>
        <w:rPr>
          <w:b/>
        </w:rPr>
        <w:t>BL</w:t>
      </w:r>
      <w:r>
        <w:t xml:space="preserve"> – BLOOM’S LEVEL       </w:t>
      </w:r>
      <w:r>
        <w:rPr>
          <w:b/>
        </w:rPr>
        <w:t>M</w:t>
      </w:r>
      <w:r>
        <w:t xml:space="preserve"> – MARKS ALLOTTED</w:t>
      </w:r>
    </w:p>
    <w:p w14:paraId="5E654D40" w14:textId="77777777" w:rsidR="00C82BCE" w:rsidRDefault="00C82BCE"/>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82BCE" w14:paraId="1F135771" w14:textId="77777777">
        <w:trPr>
          <w:trHeight w:val="283"/>
        </w:trPr>
        <w:tc>
          <w:tcPr>
            <w:tcW w:w="670" w:type="dxa"/>
          </w:tcPr>
          <w:p w14:paraId="6F517C4B" w14:textId="77777777" w:rsidR="00C82BCE" w:rsidRDefault="00C82BCE">
            <w:pPr>
              <w:jc w:val="center"/>
              <w:rPr>
                <w:sz w:val="22"/>
                <w:szCs w:val="22"/>
              </w:rPr>
            </w:pPr>
          </w:p>
        </w:tc>
        <w:tc>
          <w:tcPr>
            <w:tcW w:w="9820" w:type="dxa"/>
          </w:tcPr>
          <w:p w14:paraId="241A469A" w14:textId="77777777" w:rsidR="00C82BCE" w:rsidRDefault="00C82BCE">
            <w:pPr>
              <w:jc w:val="center"/>
              <w:rPr>
                <w:b/>
                <w:sz w:val="22"/>
                <w:szCs w:val="22"/>
              </w:rPr>
            </w:pPr>
            <w:r>
              <w:rPr>
                <w:b/>
                <w:sz w:val="22"/>
                <w:szCs w:val="22"/>
              </w:rPr>
              <w:t>COURSE OUTCOMES</w:t>
            </w:r>
          </w:p>
        </w:tc>
      </w:tr>
      <w:tr w:rsidR="00C82BCE" w14:paraId="64A3E2C3" w14:textId="77777777">
        <w:trPr>
          <w:trHeight w:val="283"/>
        </w:trPr>
        <w:tc>
          <w:tcPr>
            <w:tcW w:w="670" w:type="dxa"/>
          </w:tcPr>
          <w:p w14:paraId="440E4731" w14:textId="77777777" w:rsidR="00C82BCE" w:rsidRDefault="00C82BCE">
            <w:pPr>
              <w:rPr>
                <w:b/>
                <w:sz w:val="22"/>
                <w:szCs w:val="22"/>
              </w:rPr>
            </w:pPr>
            <w:r>
              <w:rPr>
                <w:b/>
                <w:sz w:val="22"/>
                <w:szCs w:val="22"/>
              </w:rPr>
              <w:t>CO1</w:t>
            </w:r>
          </w:p>
        </w:tc>
        <w:tc>
          <w:tcPr>
            <w:tcW w:w="9820" w:type="dxa"/>
          </w:tcPr>
          <w:p w14:paraId="72CE0507" w14:textId="77777777" w:rsidR="00C82BCE" w:rsidRDefault="00C82BCE">
            <w:pPr>
              <w:rPr>
                <w:sz w:val="22"/>
                <w:szCs w:val="22"/>
              </w:rPr>
            </w:pPr>
            <w:r>
              <w:t>Identify the characteristics, sources and significance of predominant food microorganisms.</w:t>
            </w:r>
          </w:p>
        </w:tc>
      </w:tr>
      <w:tr w:rsidR="00C82BCE" w14:paraId="449099D9" w14:textId="77777777">
        <w:trPr>
          <w:trHeight w:val="283"/>
        </w:trPr>
        <w:tc>
          <w:tcPr>
            <w:tcW w:w="670" w:type="dxa"/>
          </w:tcPr>
          <w:p w14:paraId="7E3F518A" w14:textId="77777777" w:rsidR="00C82BCE" w:rsidRDefault="00C82BCE">
            <w:pPr>
              <w:jc w:val="center"/>
              <w:rPr>
                <w:b/>
                <w:sz w:val="22"/>
                <w:szCs w:val="22"/>
              </w:rPr>
            </w:pPr>
            <w:r>
              <w:rPr>
                <w:b/>
                <w:sz w:val="22"/>
                <w:szCs w:val="22"/>
              </w:rPr>
              <w:t>CO2</w:t>
            </w:r>
          </w:p>
        </w:tc>
        <w:tc>
          <w:tcPr>
            <w:tcW w:w="9820" w:type="dxa"/>
          </w:tcPr>
          <w:p w14:paraId="5E282141" w14:textId="77777777" w:rsidR="00C82BCE" w:rsidRDefault="00C82BCE">
            <w:pPr>
              <w:rPr>
                <w:sz w:val="22"/>
                <w:szCs w:val="22"/>
              </w:rPr>
            </w:pPr>
            <w:r>
              <w:t>Understand food spoilage by microorganisms and the strategies implemented to prevent spoilage.</w:t>
            </w:r>
          </w:p>
        </w:tc>
      </w:tr>
      <w:tr w:rsidR="00C82BCE" w14:paraId="5A0D508A" w14:textId="77777777">
        <w:trPr>
          <w:trHeight w:val="283"/>
        </w:trPr>
        <w:tc>
          <w:tcPr>
            <w:tcW w:w="670" w:type="dxa"/>
          </w:tcPr>
          <w:p w14:paraId="7A6AEE7F" w14:textId="77777777" w:rsidR="00C82BCE" w:rsidRDefault="00C82BCE">
            <w:pPr>
              <w:jc w:val="center"/>
              <w:rPr>
                <w:b/>
                <w:sz w:val="22"/>
                <w:szCs w:val="22"/>
              </w:rPr>
            </w:pPr>
            <w:r>
              <w:rPr>
                <w:b/>
                <w:sz w:val="22"/>
                <w:szCs w:val="22"/>
              </w:rPr>
              <w:t>CO3</w:t>
            </w:r>
          </w:p>
        </w:tc>
        <w:tc>
          <w:tcPr>
            <w:tcW w:w="9820" w:type="dxa"/>
          </w:tcPr>
          <w:p w14:paraId="734C8814" w14:textId="77777777" w:rsidR="00C82BCE" w:rsidRDefault="00C82BCE">
            <w:pPr>
              <w:rPr>
                <w:sz w:val="22"/>
                <w:szCs w:val="22"/>
              </w:rPr>
            </w:pPr>
            <w:r>
              <w:t>Relate beneficial microorganisms to their role in the fermentation of foods.</w:t>
            </w:r>
          </w:p>
        </w:tc>
      </w:tr>
      <w:tr w:rsidR="00C82BCE" w14:paraId="763C8CC9" w14:textId="77777777">
        <w:trPr>
          <w:trHeight w:val="283"/>
        </w:trPr>
        <w:tc>
          <w:tcPr>
            <w:tcW w:w="670" w:type="dxa"/>
          </w:tcPr>
          <w:p w14:paraId="4BD79FEA" w14:textId="77777777" w:rsidR="00C82BCE" w:rsidRDefault="00C82BCE">
            <w:pPr>
              <w:jc w:val="center"/>
              <w:rPr>
                <w:b/>
                <w:sz w:val="22"/>
                <w:szCs w:val="22"/>
              </w:rPr>
            </w:pPr>
            <w:r>
              <w:rPr>
                <w:b/>
                <w:sz w:val="22"/>
                <w:szCs w:val="22"/>
              </w:rPr>
              <w:t>CO4</w:t>
            </w:r>
          </w:p>
        </w:tc>
        <w:tc>
          <w:tcPr>
            <w:tcW w:w="9820" w:type="dxa"/>
          </w:tcPr>
          <w:p w14:paraId="2A1EAF6C" w14:textId="77777777" w:rsidR="00C82BCE" w:rsidRDefault="00C82BCE">
            <w:pPr>
              <w:rPr>
                <w:sz w:val="22"/>
                <w:szCs w:val="22"/>
              </w:rPr>
            </w:pPr>
            <w:r>
              <w:t>Distinguish thermal and non-thermal modes of preservation of foods.</w:t>
            </w:r>
          </w:p>
        </w:tc>
      </w:tr>
      <w:tr w:rsidR="00C82BCE" w14:paraId="6629F659" w14:textId="77777777">
        <w:trPr>
          <w:trHeight w:val="283"/>
        </w:trPr>
        <w:tc>
          <w:tcPr>
            <w:tcW w:w="670" w:type="dxa"/>
          </w:tcPr>
          <w:p w14:paraId="0BF1F0F6" w14:textId="77777777" w:rsidR="00C82BCE" w:rsidRDefault="00C82BCE">
            <w:pPr>
              <w:jc w:val="center"/>
              <w:rPr>
                <w:b/>
                <w:sz w:val="22"/>
                <w:szCs w:val="22"/>
              </w:rPr>
            </w:pPr>
            <w:r>
              <w:rPr>
                <w:b/>
                <w:sz w:val="22"/>
                <w:szCs w:val="22"/>
              </w:rPr>
              <w:t>CO5</w:t>
            </w:r>
          </w:p>
        </w:tc>
        <w:tc>
          <w:tcPr>
            <w:tcW w:w="9820" w:type="dxa"/>
          </w:tcPr>
          <w:p w14:paraId="5BB5BD3F" w14:textId="77777777" w:rsidR="00C82BCE" w:rsidRDefault="00C82BCE">
            <w:pPr>
              <w:rPr>
                <w:sz w:val="22"/>
                <w:szCs w:val="22"/>
              </w:rPr>
            </w:pPr>
            <w:r>
              <w:t>Evaluate the food borne pathogens associated with intoxication and infections</w:t>
            </w:r>
          </w:p>
        </w:tc>
      </w:tr>
      <w:tr w:rsidR="00C82BCE" w14:paraId="29254555" w14:textId="77777777">
        <w:trPr>
          <w:trHeight w:val="283"/>
        </w:trPr>
        <w:tc>
          <w:tcPr>
            <w:tcW w:w="670" w:type="dxa"/>
          </w:tcPr>
          <w:p w14:paraId="72DC93B7" w14:textId="77777777" w:rsidR="00C82BCE" w:rsidRDefault="00C82BCE">
            <w:pPr>
              <w:jc w:val="center"/>
              <w:rPr>
                <w:b/>
                <w:sz w:val="22"/>
                <w:szCs w:val="22"/>
              </w:rPr>
            </w:pPr>
            <w:r>
              <w:rPr>
                <w:b/>
                <w:sz w:val="22"/>
                <w:szCs w:val="22"/>
              </w:rPr>
              <w:t>CO6</w:t>
            </w:r>
          </w:p>
        </w:tc>
        <w:tc>
          <w:tcPr>
            <w:tcW w:w="9820" w:type="dxa"/>
          </w:tcPr>
          <w:p w14:paraId="131BB617" w14:textId="77777777" w:rsidR="00C82BCE" w:rsidRDefault="00C82BCE">
            <w:pPr>
              <w:rPr>
                <w:sz w:val="22"/>
                <w:szCs w:val="22"/>
              </w:rPr>
            </w:pPr>
            <w:r>
              <w:t>Create food safety protocols.</w:t>
            </w:r>
          </w:p>
        </w:tc>
      </w:tr>
    </w:tbl>
    <w:p w14:paraId="15E19178" w14:textId="77777777" w:rsidR="00C82BCE" w:rsidRDefault="00C82BCE"/>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C82BCE" w14:paraId="676B3AD0" w14:textId="77777777">
        <w:trPr>
          <w:jc w:val="center"/>
        </w:trPr>
        <w:tc>
          <w:tcPr>
            <w:tcW w:w="6385" w:type="dxa"/>
            <w:gridSpan w:val="8"/>
          </w:tcPr>
          <w:p w14:paraId="099655EE" w14:textId="77777777" w:rsidR="00C82BCE" w:rsidRDefault="00C82BCE">
            <w:pPr>
              <w:jc w:val="center"/>
              <w:rPr>
                <w:b/>
                <w:sz w:val="22"/>
                <w:szCs w:val="22"/>
              </w:rPr>
            </w:pPr>
            <w:r>
              <w:rPr>
                <w:b/>
                <w:sz w:val="22"/>
                <w:szCs w:val="22"/>
              </w:rPr>
              <w:t>Assessment Pattern as per Bloom’s Level</w:t>
            </w:r>
          </w:p>
        </w:tc>
      </w:tr>
      <w:tr w:rsidR="00C82BCE" w14:paraId="7EF1A1B6" w14:textId="77777777">
        <w:trPr>
          <w:jc w:val="center"/>
        </w:trPr>
        <w:tc>
          <w:tcPr>
            <w:tcW w:w="1140" w:type="dxa"/>
          </w:tcPr>
          <w:p w14:paraId="17BC35FA" w14:textId="77777777" w:rsidR="00C82BCE" w:rsidRDefault="00C82BCE">
            <w:pPr>
              <w:jc w:val="center"/>
              <w:rPr>
                <w:b/>
                <w:sz w:val="22"/>
                <w:szCs w:val="22"/>
              </w:rPr>
            </w:pPr>
            <w:r>
              <w:rPr>
                <w:b/>
                <w:sz w:val="22"/>
                <w:szCs w:val="22"/>
              </w:rPr>
              <w:t>CO / BL</w:t>
            </w:r>
          </w:p>
        </w:tc>
        <w:tc>
          <w:tcPr>
            <w:tcW w:w="709" w:type="dxa"/>
          </w:tcPr>
          <w:p w14:paraId="2A6F6754" w14:textId="77777777" w:rsidR="00C82BCE" w:rsidRDefault="00C82BCE">
            <w:pPr>
              <w:jc w:val="center"/>
              <w:rPr>
                <w:b/>
                <w:sz w:val="22"/>
                <w:szCs w:val="22"/>
              </w:rPr>
            </w:pPr>
            <w:r>
              <w:rPr>
                <w:b/>
                <w:sz w:val="22"/>
                <w:szCs w:val="22"/>
              </w:rPr>
              <w:t>R</w:t>
            </w:r>
          </w:p>
        </w:tc>
        <w:tc>
          <w:tcPr>
            <w:tcW w:w="708" w:type="dxa"/>
          </w:tcPr>
          <w:p w14:paraId="0EDBBB24" w14:textId="77777777" w:rsidR="00C82BCE" w:rsidRDefault="00C82BCE">
            <w:pPr>
              <w:jc w:val="center"/>
              <w:rPr>
                <w:b/>
                <w:sz w:val="22"/>
                <w:szCs w:val="22"/>
              </w:rPr>
            </w:pPr>
            <w:r>
              <w:rPr>
                <w:b/>
                <w:sz w:val="22"/>
                <w:szCs w:val="22"/>
              </w:rPr>
              <w:t>U</w:t>
            </w:r>
          </w:p>
        </w:tc>
        <w:tc>
          <w:tcPr>
            <w:tcW w:w="709" w:type="dxa"/>
          </w:tcPr>
          <w:p w14:paraId="1EA6FB58" w14:textId="77777777" w:rsidR="00C82BCE" w:rsidRDefault="00C82BCE">
            <w:pPr>
              <w:jc w:val="center"/>
              <w:rPr>
                <w:b/>
                <w:sz w:val="22"/>
                <w:szCs w:val="22"/>
              </w:rPr>
            </w:pPr>
            <w:r>
              <w:rPr>
                <w:b/>
                <w:sz w:val="22"/>
                <w:szCs w:val="22"/>
              </w:rPr>
              <w:t>A</w:t>
            </w:r>
          </w:p>
        </w:tc>
        <w:tc>
          <w:tcPr>
            <w:tcW w:w="709" w:type="dxa"/>
          </w:tcPr>
          <w:p w14:paraId="07051957" w14:textId="77777777" w:rsidR="00C82BCE" w:rsidRDefault="00C82BCE">
            <w:pPr>
              <w:jc w:val="center"/>
              <w:rPr>
                <w:b/>
                <w:sz w:val="22"/>
                <w:szCs w:val="22"/>
              </w:rPr>
            </w:pPr>
            <w:r>
              <w:rPr>
                <w:b/>
                <w:sz w:val="22"/>
                <w:szCs w:val="22"/>
              </w:rPr>
              <w:t>An</w:t>
            </w:r>
          </w:p>
        </w:tc>
        <w:tc>
          <w:tcPr>
            <w:tcW w:w="709" w:type="dxa"/>
          </w:tcPr>
          <w:p w14:paraId="69A9E530" w14:textId="77777777" w:rsidR="00C82BCE" w:rsidRDefault="00C82BCE">
            <w:pPr>
              <w:jc w:val="center"/>
              <w:rPr>
                <w:b/>
                <w:sz w:val="22"/>
                <w:szCs w:val="22"/>
              </w:rPr>
            </w:pPr>
            <w:r>
              <w:rPr>
                <w:b/>
                <w:sz w:val="22"/>
                <w:szCs w:val="22"/>
              </w:rPr>
              <w:t>E</w:t>
            </w:r>
          </w:p>
        </w:tc>
        <w:tc>
          <w:tcPr>
            <w:tcW w:w="708" w:type="dxa"/>
          </w:tcPr>
          <w:p w14:paraId="35CA4053" w14:textId="77777777" w:rsidR="00C82BCE" w:rsidRDefault="00C82BCE">
            <w:pPr>
              <w:jc w:val="center"/>
              <w:rPr>
                <w:b/>
                <w:sz w:val="22"/>
                <w:szCs w:val="22"/>
              </w:rPr>
            </w:pPr>
            <w:r>
              <w:rPr>
                <w:b/>
                <w:sz w:val="22"/>
                <w:szCs w:val="22"/>
              </w:rPr>
              <w:t>C</w:t>
            </w:r>
          </w:p>
        </w:tc>
        <w:tc>
          <w:tcPr>
            <w:tcW w:w="993" w:type="dxa"/>
          </w:tcPr>
          <w:p w14:paraId="2B127A7C" w14:textId="77777777" w:rsidR="00C82BCE" w:rsidRDefault="00C82BCE">
            <w:pPr>
              <w:jc w:val="center"/>
              <w:rPr>
                <w:b/>
                <w:sz w:val="22"/>
                <w:szCs w:val="22"/>
              </w:rPr>
            </w:pPr>
            <w:r>
              <w:rPr>
                <w:b/>
                <w:sz w:val="22"/>
                <w:szCs w:val="22"/>
              </w:rPr>
              <w:t>Total</w:t>
            </w:r>
          </w:p>
        </w:tc>
      </w:tr>
      <w:tr w:rsidR="00C82BCE" w14:paraId="0E91872B" w14:textId="77777777">
        <w:trPr>
          <w:jc w:val="center"/>
        </w:trPr>
        <w:tc>
          <w:tcPr>
            <w:tcW w:w="1140" w:type="dxa"/>
          </w:tcPr>
          <w:p w14:paraId="16D5CBF0" w14:textId="77777777" w:rsidR="00C82BCE" w:rsidRDefault="00C82BCE">
            <w:pPr>
              <w:jc w:val="center"/>
              <w:rPr>
                <w:b/>
                <w:sz w:val="22"/>
                <w:szCs w:val="22"/>
              </w:rPr>
            </w:pPr>
            <w:r>
              <w:rPr>
                <w:b/>
                <w:sz w:val="22"/>
                <w:szCs w:val="22"/>
              </w:rPr>
              <w:t>CO1</w:t>
            </w:r>
          </w:p>
        </w:tc>
        <w:tc>
          <w:tcPr>
            <w:tcW w:w="709" w:type="dxa"/>
          </w:tcPr>
          <w:p w14:paraId="22FD83BE" w14:textId="77777777" w:rsidR="00C82BCE" w:rsidRDefault="00C82BCE">
            <w:pPr>
              <w:jc w:val="center"/>
              <w:rPr>
                <w:sz w:val="22"/>
                <w:szCs w:val="22"/>
              </w:rPr>
            </w:pPr>
            <w:r>
              <w:rPr>
                <w:sz w:val="22"/>
                <w:szCs w:val="22"/>
              </w:rPr>
              <w:t>4</w:t>
            </w:r>
          </w:p>
        </w:tc>
        <w:tc>
          <w:tcPr>
            <w:tcW w:w="708" w:type="dxa"/>
          </w:tcPr>
          <w:p w14:paraId="72B3C36C" w14:textId="77777777" w:rsidR="00C82BCE" w:rsidRDefault="00C82BCE">
            <w:pPr>
              <w:jc w:val="center"/>
              <w:rPr>
                <w:sz w:val="22"/>
                <w:szCs w:val="22"/>
              </w:rPr>
            </w:pPr>
            <w:r>
              <w:rPr>
                <w:sz w:val="22"/>
                <w:szCs w:val="22"/>
              </w:rPr>
              <w:t>13</w:t>
            </w:r>
          </w:p>
        </w:tc>
        <w:tc>
          <w:tcPr>
            <w:tcW w:w="709" w:type="dxa"/>
          </w:tcPr>
          <w:p w14:paraId="755CF74C" w14:textId="77777777" w:rsidR="00C82BCE" w:rsidRDefault="00C82BCE">
            <w:pPr>
              <w:jc w:val="center"/>
              <w:rPr>
                <w:sz w:val="22"/>
                <w:szCs w:val="22"/>
              </w:rPr>
            </w:pPr>
            <w:r>
              <w:rPr>
                <w:sz w:val="22"/>
                <w:szCs w:val="22"/>
              </w:rPr>
              <w:t>-</w:t>
            </w:r>
          </w:p>
        </w:tc>
        <w:tc>
          <w:tcPr>
            <w:tcW w:w="709" w:type="dxa"/>
          </w:tcPr>
          <w:p w14:paraId="0A882290" w14:textId="77777777" w:rsidR="00C82BCE" w:rsidRDefault="00C82BCE">
            <w:pPr>
              <w:jc w:val="center"/>
              <w:rPr>
                <w:sz w:val="22"/>
                <w:szCs w:val="22"/>
              </w:rPr>
            </w:pPr>
            <w:r>
              <w:rPr>
                <w:sz w:val="22"/>
                <w:szCs w:val="22"/>
              </w:rPr>
              <w:t>-</w:t>
            </w:r>
          </w:p>
        </w:tc>
        <w:tc>
          <w:tcPr>
            <w:tcW w:w="709" w:type="dxa"/>
          </w:tcPr>
          <w:p w14:paraId="23A29CD8" w14:textId="77777777" w:rsidR="00C82BCE" w:rsidRDefault="00C82BCE">
            <w:pPr>
              <w:jc w:val="center"/>
              <w:rPr>
                <w:sz w:val="22"/>
                <w:szCs w:val="22"/>
              </w:rPr>
            </w:pPr>
            <w:r>
              <w:rPr>
                <w:sz w:val="22"/>
                <w:szCs w:val="22"/>
              </w:rPr>
              <w:t>-</w:t>
            </w:r>
          </w:p>
        </w:tc>
        <w:tc>
          <w:tcPr>
            <w:tcW w:w="708" w:type="dxa"/>
          </w:tcPr>
          <w:p w14:paraId="3067DC97" w14:textId="77777777" w:rsidR="00C82BCE" w:rsidRDefault="00C82BCE">
            <w:pPr>
              <w:jc w:val="center"/>
              <w:rPr>
                <w:sz w:val="22"/>
                <w:szCs w:val="22"/>
              </w:rPr>
            </w:pPr>
            <w:r>
              <w:rPr>
                <w:sz w:val="22"/>
                <w:szCs w:val="22"/>
              </w:rPr>
              <w:t>-</w:t>
            </w:r>
          </w:p>
        </w:tc>
        <w:tc>
          <w:tcPr>
            <w:tcW w:w="993" w:type="dxa"/>
          </w:tcPr>
          <w:p w14:paraId="1B8669B2" w14:textId="77777777" w:rsidR="00C82BCE" w:rsidRDefault="00C82BCE">
            <w:pPr>
              <w:jc w:val="center"/>
              <w:rPr>
                <w:sz w:val="22"/>
                <w:szCs w:val="22"/>
              </w:rPr>
            </w:pPr>
            <w:r>
              <w:rPr>
                <w:sz w:val="22"/>
                <w:szCs w:val="22"/>
              </w:rPr>
              <w:t>17</w:t>
            </w:r>
          </w:p>
        </w:tc>
      </w:tr>
      <w:tr w:rsidR="00C82BCE" w14:paraId="11F44818" w14:textId="77777777">
        <w:trPr>
          <w:jc w:val="center"/>
        </w:trPr>
        <w:tc>
          <w:tcPr>
            <w:tcW w:w="1140" w:type="dxa"/>
          </w:tcPr>
          <w:p w14:paraId="7FFB2441" w14:textId="77777777" w:rsidR="00C82BCE" w:rsidRDefault="00C82BCE">
            <w:pPr>
              <w:jc w:val="center"/>
              <w:rPr>
                <w:b/>
                <w:sz w:val="22"/>
                <w:szCs w:val="22"/>
              </w:rPr>
            </w:pPr>
            <w:r>
              <w:rPr>
                <w:b/>
                <w:sz w:val="22"/>
                <w:szCs w:val="22"/>
              </w:rPr>
              <w:t>CO2</w:t>
            </w:r>
          </w:p>
        </w:tc>
        <w:tc>
          <w:tcPr>
            <w:tcW w:w="709" w:type="dxa"/>
          </w:tcPr>
          <w:p w14:paraId="60AAD530" w14:textId="77777777" w:rsidR="00C82BCE" w:rsidRDefault="00C82BCE">
            <w:pPr>
              <w:jc w:val="center"/>
              <w:rPr>
                <w:sz w:val="22"/>
                <w:szCs w:val="22"/>
              </w:rPr>
            </w:pPr>
            <w:r>
              <w:rPr>
                <w:sz w:val="22"/>
                <w:szCs w:val="22"/>
              </w:rPr>
              <w:t>13</w:t>
            </w:r>
          </w:p>
        </w:tc>
        <w:tc>
          <w:tcPr>
            <w:tcW w:w="708" w:type="dxa"/>
          </w:tcPr>
          <w:p w14:paraId="14C16AC8" w14:textId="77777777" w:rsidR="00C82BCE" w:rsidRDefault="00C82BCE">
            <w:pPr>
              <w:jc w:val="center"/>
              <w:rPr>
                <w:sz w:val="22"/>
                <w:szCs w:val="22"/>
              </w:rPr>
            </w:pPr>
            <w:r>
              <w:rPr>
                <w:sz w:val="22"/>
                <w:szCs w:val="22"/>
              </w:rPr>
              <w:t>4</w:t>
            </w:r>
          </w:p>
        </w:tc>
        <w:tc>
          <w:tcPr>
            <w:tcW w:w="709" w:type="dxa"/>
          </w:tcPr>
          <w:p w14:paraId="5B2A340D" w14:textId="77777777" w:rsidR="00C82BCE" w:rsidRDefault="00C82BCE">
            <w:pPr>
              <w:jc w:val="center"/>
              <w:rPr>
                <w:sz w:val="22"/>
                <w:szCs w:val="22"/>
              </w:rPr>
            </w:pPr>
            <w:r>
              <w:rPr>
                <w:sz w:val="22"/>
                <w:szCs w:val="22"/>
              </w:rPr>
              <w:t>12</w:t>
            </w:r>
          </w:p>
        </w:tc>
        <w:tc>
          <w:tcPr>
            <w:tcW w:w="709" w:type="dxa"/>
          </w:tcPr>
          <w:p w14:paraId="7D1BB5CE" w14:textId="77777777" w:rsidR="00C82BCE" w:rsidRDefault="00C82BCE">
            <w:pPr>
              <w:jc w:val="center"/>
              <w:rPr>
                <w:sz w:val="22"/>
                <w:szCs w:val="22"/>
              </w:rPr>
            </w:pPr>
            <w:r>
              <w:rPr>
                <w:sz w:val="22"/>
                <w:szCs w:val="22"/>
              </w:rPr>
              <w:t>-</w:t>
            </w:r>
          </w:p>
        </w:tc>
        <w:tc>
          <w:tcPr>
            <w:tcW w:w="709" w:type="dxa"/>
          </w:tcPr>
          <w:p w14:paraId="2B1A8CEF" w14:textId="77777777" w:rsidR="00C82BCE" w:rsidRDefault="00C82BCE">
            <w:pPr>
              <w:jc w:val="center"/>
              <w:rPr>
                <w:sz w:val="22"/>
                <w:szCs w:val="22"/>
              </w:rPr>
            </w:pPr>
            <w:r>
              <w:rPr>
                <w:sz w:val="22"/>
                <w:szCs w:val="22"/>
              </w:rPr>
              <w:t>-</w:t>
            </w:r>
          </w:p>
        </w:tc>
        <w:tc>
          <w:tcPr>
            <w:tcW w:w="708" w:type="dxa"/>
          </w:tcPr>
          <w:p w14:paraId="349D7249" w14:textId="77777777" w:rsidR="00C82BCE" w:rsidRDefault="00C82BCE">
            <w:pPr>
              <w:jc w:val="center"/>
              <w:rPr>
                <w:sz w:val="22"/>
                <w:szCs w:val="22"/>
              </w:rPr>
            </w:pPr>
            <w:r>
              <w:rPr>
                <w:sz w:val="22"/>
                <w:szCs w:val="22"/>
              </w:rPr>
              <w:t>-</w:t>
            </w:r>
          </w:p>
        </w:tc>
        <w:tc>
          <w:tcPr>
            <w:tcW w:w="993" w:type="dxa"/>
          </w:tcPr>
          <w:p w14:paraId="17361C9C" w14:textId="77777777" w:rsidR="00C82BCE" w:rsidRDefault="00C82BCE">
            <w:pPr>
              <w:jc w:val="center"/>
              <w:rPr>
                <w:sz w:val="22"/>
                <w:szCs w:val="22"/>
              </w:rPr>
            </w:pPr>
            <w:r>
              <w:rPr>
                <w:sz w:val="22"/>
                <w:szCs w:val="22"/>
              </w:rPr>
              <w:t>29</w:t>
            </w:r>
          </w:p>
        </w:tc>
      </w:tr>
      <w:tr w:rsidR="00C82BCE" w14:paraId="25A2A171" w14:textId="77777777">
        <w:trPr>
          <w:jc w:val="center"/>
        </w:trPr>
        <w:tc>
          <w:tcPr>
            <w:tcW w:w="1140" w:type="dxa"/>
          </w:tcPr>
          <w:p w14:paraId="637E75C4" w14:textId="77777777" w:rsidR="00C82BCE" w:rsidRDefault="00C82BCE">
            <w:pPr>
              <w:jc w:val="center"/>
              <w:rPr>
                <w:b/>
                <w:sz w:val="22"/>
                <w:szCs w:val="22"/>
              </w:rPr>
            </w:pPr>
            <w:r>
              <w:rPr>
                <w:b/>
                <w:sz w:val="22"/>
                <w:szCs w:val="22"/>
              </w:rPr>
              <w:t>CO3</w:t>
            </w:r>
          </w:p>
        </w:tc>
        <w:tc>
          <w:tcPr>
            <w:tcW w:w="709" w:type="dxa"/>
          </w:tcPr>
          <w:p w14:paraId="0578D120" w14:textId="77777777" w:rsidR="00C82BCE" w:rsidRDefault="00C82BCE">
            <w:pPr>
              <w:jc w:val="center"/>
              <w:rPr>
                <w:sz w:val="22"/>
                <w:szCs w:val="22"/>
              </w:rPr>
            </w:pPr>
            <w:r>
              <w:rPr>
                <w:sz w:val="22"/>
                <w:szCs w:val="22"/>
              </w:rPr>
              <w:t>16</w:t>
            </w:r>
          </w:p>
        </w:tc>
        <w:tc>
          <w:tcPr>
            <w:tcW w:w="708" w:type="dxa"/>
          </w:tcPr>
          <w:p w14:paraId="06FB61D7" w14:textId="77777777" w:rsidR="00C82BCE" w:rsidRDefault="00C82BCE">
            <w:pPr>
              <w:jc w:val="center"/>
              <w:rPr>
                <w:sz w:val="22"/>
                <w:szCs w:val="22"/>
              </w:rPr>
            </w:pPr>
            <w:r>
              <w:rPr>
                <w:sz w:val="22"/>
                <w:szCs w:val="22"/>
              </w:rPr>
              <w:t>1</w:t>
            </w:r>
          </w:p>
        </w:tc>
        <w:tc>
          <w:tcPr>
            <w:tcW w:w="709" w:type="dxa"/>
          </w:tcPr>
          <w:p w14:paraId="74E524D5" w14:textId="77777777" w:rsidR="00C82BCE" w:rsidRDefault="00C82BCE">
            <w:pPr>
              <w:jc w:val="center"/>
              <w:rPr>
                <w:sz w:val="22"/>
                <w:szCs w:val="22"/>
              </w:rPr>
            </w:pPr>
            <w:r>
              <w:rPr>
                <w:sz w:val="22"/>
                <w:szCs w:val="22"/>
              </w:rPr>
              <w:t>-</w:t>
            </w:r>
          </w:p>
        </w:tc>
        <w:tc>
          <w:tcPr>
            <w:tcW w:w="709" w:type="dxa"/>
          </w:tcPr>
          <w:p w14:paraId="15C2F445" w14:textId="77777777" w:rsidR="00C82BCE" w:rsidRDefault="00C82BCE">
            <w:pPr>
              <w:jc w:val="center"/>
              <w:rPr>
                <w:sz w:val="22"/>
                <w:szCs w:val="22"/>
              </w:rPr>
            </w:pPr>
            <w:r>
              <w:rPr>
                <w:sz w:val="22"/>
                <w:szCs w:val="22"/>
              </w:rPr>
              <w:t>-</w:t>
            </w:r>
          </w:p>
        </w:tc>
        <w:tc>
          <w:tcPr>
            <w:tcW w:w="709" w:type="dxa"/>
          </w:tcPr>
          <w:p w14:paraId="7321BC53" w14:textId="77777777" w:rsidR="00C82BCE" w:rsidRDefault="00C82BCE">
            <w:pPr>
              <w:jc w:val="center"/>
              <w:rPr>
                <w:sz w:val="22"/>
                <w:szCs w:val="22"/>
              </w:rPr>
            </w:pPr>
            <w:r>
              <w:rPr>
                <w:sz w:val="22"/>
                <w:szCs w:val="22"/>
              </w:rPr>
              <w:t>-</w:t>
            </w:r>
          </w:p>
        </w:tc>
        <w:tc>
          <w:tcPr>
            <w:tcW w:w="708" w:type="dxa"/>
          </w:tcPr>
          <w:p w14:paraId="7042C45F" w14:textId="77777777" w:rsidR="00C82BCE" w:rsidRDefault="00C82BCE">
            <w:pPr>
              <w:jc w:val="center"/>
              <w:rPr>
                <w:sz w:val="22"/>
                <w:szCs w:val="22"/>
              </w:rPr>
            </w:pPr>
            <w:r>
              <w:rPr>
                <w:sz w:val="22"/>
                <w:szCs w:val="22"/>
              </w:rPr>
              <w:t>-</w:t>
            </w:r>
          </w:p>
        </w:tc>
        <w:tc>
          <w:tcPr>
            <w:tcW w:w="993" w:type="dxa"/>
          </w:tcPr>
          <w:p w14:paraId="4C74530B" w14:textId="77777777" w:rsidR="00C82BCE" w:rsidRDefault="00C82BCE">
            <w:pPr>
              <w:jc w:val="center"/>
              <w:rPr>
                <w:sz w:val="22"/>
                <w:szCs w:val="22"/>
              </w:rPr>
            </w:pPr>
            <w:r>
              <w:rPr>
                <w:sz w:val="22"/>
                <w:szCs w:val="22"/>
              </w:rPr>
              <w:t>17</w:t>
            </w:r>
          </w:p>
        </w:tc>
      </w:tr>
      <w:tr w:rsidR="00C82BCE" w14:paraId="551AECE0" w14:textId="77777777">
        <w:trPr>
          <w:jc w:val="center"/>
        </w:trPr>
        <w:tc>
          <w:tcPr>
            <w:tcW w:w="1140" w:type="dxa"/>
          </w:tcPr>
          <w:p w14:paraId="6B183AB9" w14:textId="77777777" w:rsidR="00C82BCE" w:rsidRDefault="00C82BCE">
            <w:pPr>
              <w:jc w:val="center"/>
              <w:rPr>
                <w:b/>
                <w:sz w:val="22"/>
                <w:szCs w:val="22"/>
              </w:rPr>
            </w:pPr>
            <w:r>
              <w:rPr>
                <w:b/>
                <w:sz w:val="22"/>
                <w:szCs w:val="22"/>
              </w:rPr>
              <w:t>CO4</w:t>
            </w:r>
          </w:p>
        </w:tc>
        <w:tc>
          <w:tcPr>
            <w:tcW w:w="709" w:type="dxa"/>
          </w:tcPr>
          <w:p w14:paraId="1B91C0C6" w14:textId="77777777" w:rsidR="00C82BCE" w:rsidRDefault="00C82BCE">
            <w:pPr>
              <w:jc w:val="center"/>
              <w:rPr>
                <w:sz w:val="22"/>
                <w:szCs w:val="22"/>
              </w:rPr>
            </w:pPr>
            <w:r>
              <w:rPr>
                <w:sz w:val="22"/>
                <w:szCs w:val="22"/>
              </w:rPr>
              <w:t>5</w:t>
            </w:r>
          </w:p>
        </w:tc>
        <w:tc>
          <w:tcPr>
            <w:tcW w:w="708" w:type="dxa"/>
          </w:tcPr>
          <w:p w14:paraId="419D1F41" w14:textId="77777777" w:rsidR="00C82BCE" w:rsidRDefault="00C82BCE">
            <w:pPr>
              <w:jc w:val="center"/>
              <w:rPr>
                <w:sz w:val="22"/>
                <w:szCs w:val="22"/>
              </w:rPr>
            </w:pPr>
            <w:r>
              <w:rPr>
                <w:sz w:val="22"/>
                <w:szCs w:val="22"/>
              </w:rPr>
              <w:t>12</w:t>
            </w:r>
          </w:p>
        </w:tc>
        <w:tc>
          <w:tcPr>
            <w:tcW w:w="709" w:type="dxa"/>
          </w:tcPr>
          <w:p w14:paraId="43C4EAB6" w14:textId="77777777" w:rsidR="00C82BCE" w:rsidRDefault="00C82BCE">
            <w:pPr>
              <w:jc w:val="center"/>
              <w:rPr>
                <w:sz w:val="22"/>
                <w:szCs w:val="22"/>
              </w:rPr>
            </w:pPr>
            <w:r>
              <w:rPr>
                <w:sz w:val="22"/>
                <w:szCs w:val="22"/>
              </w:rPr>
              <w:t>-</w:t>
            </w:r>
          </w:p>
        </w:tc>
        <w:tc>
          <w:tcPr>
            <w:tcW w:w="709" w:type="dxa"/>
          </w:tcPr>
          <w:p w14:paraId="746D29BF" w14:textId="77777777" w:rsidR="00C82BCE" w:rsidRDefault="00C82BCE">
            <w:pPr>
              <w:jc w:val="center"/>
              <w:rPr>
                <w:sz w:val="22"/>
                <w:szCs w:val="22"/>
              </w:rPr>
            </w:pPr>
            <w:r>
              <w:rPr>
                <w:sz w:val="22"/>
                <w:szCs w:val="22"/>
              </w:rPr>
              <w:t>-</w:t>
            </w:r>
          </w:p>
        </w:tc>
        <w:tc>
          <w:tcPr>
            <w:tcW w:w="709" w:type="dxa"/>
          </w:tcPr>
          <w:p w14:paraId="1AE7783A" w14:textId="77777777" w:rsidR="00C82BCE" w:rsidRDefault="00C82BCE">
            <w:pPr>
              <w:jc w:val="center"/>
              <w:rPr>
                <w:sz w:val="22"/>
                <w:szCs w:val="22"/>
              </w:rPr>
            </w:pPr>
            <w:r>
              <w:rPr>
                <w:sz w:val="22"/>
                <w:szCs w:val="22"/>
              </w:rPr>
              <w:t>-</w:t>
            </w:r>
          </w:p>
        </w:tc>
        <w:tc>
          <w:tcPr>
            <w:tcW w:w="708" w:type="dxa"/>
          </w:tcPr>
          <w:p w14:paraId="3CFC1C04" w14:textId="77777777" w:rsidR="00C82BCE" w:rsidRDefault="00C82BCE">
            <w:pPr>
              <w:jc w:val="center"/>
              <w:rPr>
                <w:sz w:val="22"/>
                <w:szCs w:val="22"/>
              </w:rPr>
            </w:pPr>
            <w:r>
              <w:rPr>
                <w:sz w:val="22"/>
                <w:szCs w:val="22"/>
              </w:rPr>
              <w:t>-</w:t>
            </w:r>
          </w:p>
        </w:tc>
        <w:tc>
          <w:tcPr>
            <w:tcW w:w="993" w:type="dxa"/>
          </w:tcPr>
          <w:p w14:paraId="2ECBA237" w14:textId="77777777" w:rsidR="00C82BCE" w:rsidRDefault="00C82BCE">
            <w:pPr>
              <w:jc w:val="center"/>
              <w:rPr>
                <w:sz w:val="22"/>
                <w:szCs w:val="22"/>
              </w:rPr>
            </w:pPr>
            <w:r>
              <w:rPr>
                <w:sz w:val="22"/>
                <w:szCs w:val="22"/>
              </w:rPr>
              <w:t>17</w:t>
            </w:r>
          </w:p>
        </w:tc>
      </w:tr>
      <w:tr w:rsidR="00C82BCE" w14:paraId="6EFCCABA" w14:textId="77777777">
        <w:trPr>
          <w:jc w:val="center"/>
        </w:trPr>
        <w:tc>
          <w:tcPr>
            <w:tcW w:w="1140" w:type="dxa"/>
          </w:tcPr>
          <w:p w14:paraId="04FE1F80" w14:textId="77777777" w:rsidR="00C82BCE" w:rsidRDefault="00C82BCE">
            <w:pPr>
              <w:jc w:val="center"/>
              <w:rPr>
                <w:b/>
                <w:sz w:val="22"/>
                <w:szCs w:val="22"/>
              </w:rPr>
            </w:pPr>
            <w:r>
              <w:rPr>
                <w:b/>
                <w:sz w:val="22"/>
                <w:szCs w:val="22"/>
              </w:rPr>
              <w:t>CO5</w:t>
            </w:r>
          </w:p>
        </w:tc>
        <w:tc>
          <w:tcPr>
            <w:tcW w:w="709" w:type="dxa"/>
          </w:tcPr>
          <w:p w14:paraId="240B27FA" w14:textId="77777777" w:rsidR="00C82BCE" w:rsidRDefault="00C82BCE">
            <w:pPr>
              <w:jc w:val="center"/>
              <w:rPr>
                <w:sz w:val="22"/>
                <w:szCs w:val="22"/>
              </w:rPr>
            </w:pPr>
            <w:r>
              <w:rPr>
                <w:sz w:val="22"/>
                <w:szCs w:val="22"/>
              </w:rPr>
              <w:t>3</w:t>
            </w:r>
          </w:p>
        </w:tc>
        <w:tc>
          <w:tcPr>
            <w:tcW w:w="708" w:type="dxa"/>
          </w:tcPr>
          <w:p w14:paraId="5B095751" w14:textId="77777777" w:rsidR="00C82BCE" w:rsidRDefault="00C82BCE">
            <w:pPr>
              <w:jc w:val="center"/>
              <w:rPr>
                <w:sz w:val="22"/>
                <w:szCs w:val="22"/>
              </w:rPr>
            </w:pPr>
            <w:r>
              <w:rPr>
                <w:sz w:val="22"/>
                <w:szCs w:val="22"/>
              </w:rPr>
              <w:t>1</w:t>
            </w:r>
          </w:p>
        </w:tc>
        <w:tc>
          <w:tcPr>
            <w:tcW w:w="709" w:type="dxa"/>
          </w:tcPr>
          <w:p w14:paraId="1067B2CB" w14:textId="77777777" w:rsidR="00C82BCE" w:rsidRDefault="00C82BCE">
            <w:pPr>
              <w:jc w:val="center"/>
              <w:rPr>
                <w:sz w:val="22"/>
                <w:szCs w:val="22"/>
              </w:rPr>
            </w:pPr>
            <w:r>
              <w:rPr>
                <w:sz w:val="22"/>
                <w:szCs w:val="22"/>
              </w:rPr>
              <w:t>12</w:t>
            </w:r>
          </w:p>
        </w:tc>
        <w:tc>
          <w:tcPr>
            <w:tcW w:w="709" w:type="dxa"/>
          </w:tcPr>
          <w:p w14:paraId="7542CC97" w14:textId="77777777" w:rsidR="00C82BCE" w:rsidRDefault="00C82BCE">
            <w:pPr>
              <w:jc w:val="center"/>
              <w:rPr>
                <w:sz w:val="22"/>
                <w:szCs w:val="22"/>
              </w:rPr>
            </w:pPr>
            <w:r>
              <w:rPr>
                <w:sz w:val="22"/>
                <w:szCs w:val="22"/>
              </w:rPr>
              <w:t>12</w:t>
            </w:r>
          </w:p>
        </w:tc>
        <w:tc>
          <w:tcPr>
            <w:tcW w:w="709" w:type="dxa"/>
          </w:tcPr>
          <w:p w14:paraId="1EAFBB90" w14:textId="77777777" w:rsidR="00C82BCE" w:rsidRDefault="00C82BCE">
            <w:pPr>
              <w:jc w:val="center"/>
              <w:rPr>
                <w:sz w:val="22"/>
                <w:szCs w:val="22"/>
              </w:rPr>
            </w:pPr>
            <w:r>
              <w:rPr>
                <w:sz w:val="22"/>
                <w:szCs w:val="22"/>
              </w:rPr>
              <w:t>-</w:t>
            </w:r>
          </w:p>
        </w:tc>
        <w:tc>
          <w:tcPr>
            <w:tcW w:w="708" w:type="dxa"/>
          </w:tcPr>
          <w:p w14:paraId="56BB3CC8" w14:textId="77777777" w:rsidR="00C82BCE" w:rsidRDefault="00C82BCE">
            <w:pPr>
              <w:jc w:val="center"/>
              <w:rPr>
                <w:sz w:val="22"/>
                <w:szCs w:val="22"/>
              </w:rPr>
            </w:pPr>
            <w:r>
              <w:rPr>
                <w:sz w:val="22"/>
                <w:szCs w:val="22"/>
              </w:rPr>
              <w:t>-</w:t>
            </w:r>
          </w:p>
        </w:tc>
        <w:tc>
          <w:tcPr>
            <w:tcW w:w="993" w:type="dxa"/>
          </w:tcPr>
          <w:p w14:paraId="6817AAB5" w14:textId="77777777" w:rsidR="00C82BCE" w:rsidRDefault="00C82BCE">
            <w:pPr>
              <w:jc w:val="center"/>
              <w:rPr>
                <w:sz w:val="22"/>
                <w:szCs w:val="22"/>
              </w:rPr>
            </w:pPr>
            <w:r>
              <w:rPr>
                <w:sz w:val="22"/>
                <w:szCs w:val="22"/>
              </w:rPr>
              <w:t>28</w:t>
            </w:r>
          </w:p>
        </w:tc>
      </w:tr>
      <w:tr w:rsidR="00C82BCE" w14:paraId="41D68C5D" w14:textId="77777777">
        <w:trPr>
          <w:jc w:val="center"/>
        </w:trPr>
        <w:tc>
          <w:tcPr>
            <w:tcW w:w="1140" w:type="dxa"/>
          </w:tcPr>
          <w:p w14:paraId="72FA2DC4" w14:textId="77777777" w:rsidR="00C82BCE" w:rsidRDefault="00C82BCE">
            <w:pPr>
              <w:jc w:val="center"/>
              <w:rPr>
                <w:b/>
                <w:sz w:val="22"/>
                <w:szCs w:val="22"/>
              </w:rPr>
            </w:pPr>
            <w:r>
              <w:rPr>
                <w:b/>
                <w:sz w:val="22"/>
                <w:szCs w:val="22"/>
              </w:rPr>
              <w:t>CO6</w:t>
            </w:r>
          </w:p>
        </w:tc>
        <w:tc>
          <w:tcPr>
            <w:tcW w:w="709" w:type="dxa"/>
          </w:tcPr>
          <w:p w14:paraId="02BA9D23" w14:textId="77777777" w:rsidR="00C82BCE" w:rsidRDefault="00C82BCE">
            <w:pPr>
              <w:jc w:val="center"/>
              <w:rPr>
                <w:sz w:val="22"/>
                <w:szCs w:val="22"/>
              </w:rPr>
            </w:pPr>
            <w:r>
              <w:rPr>
                <w:sz w:val="22"/>
                <w:szCs w:val="22"/>
              </w:rPr>
              <w:t>3</w:t>
            </w:r>
          </w:p>
        </w:tc>
        <w:tc>
          <w:tcPr>
            <w:tcW w:w="708" w:type="dxa"/>
          </w:tcPr>
          <w:p w14:paraId="4C2AEE9A" w14:textId="77777777" w:rsidR="00C82BCE" w:rsidRDefault="00C82BCE">
            <w:pPr>
              <w:jc w:val="center"/>
              <w:rPr>
                <w:sz w:val="22"/>
                <w:szCs w:val="22"/>
              </w:rPr>
            </w:pPr>
            <w:r>
              <w:rPr>
                <w:sz w:val="22"/>
                <w:szCs w:val="22"/>
              </w:rPr>
              <w:t>13</w:t>
            </w:r>
          </w:p>
        </w:tc>
        <w:tc>
          <w:tcPr>
            <w:tcW w:w="709" w:type="dxa"/>
          </w:tcPr>
          <w:p w14:paraId="26106E34" w14:textId="77777777" w:rsidR="00C82BCE" w:rsidRDefault="00C82BCE">
            <w:pPr>
              <w:jc w:val="center"/>
              <w:rPr>
                <w:sz w:val="22"/>
                <w:szCs w:val="22"/>
              </w:rPr>
            </w:pPr>
            <w:r>
              <w:rPr>
                <w:sz w:val="22"/>
                <w:szCs w:val="22"/>
              </w:rPr>
              <w:t>-</w:t>
            </w:r>
          </w:p>
        </w:tc>
        <w:tc>
          <w:tcPr>
            <w:tcW w:w="709" w:type="dxa"/>
          </w:tcPr>
          <w:p w14:paraId="5F608CB7" w14:textId="77777777" w:rsidR="00C82BCE" w:rsidRDefault="00C82BCE">
            <w:pPr>
              <w:jc w:val="center"/>
              <w:rPr>
                <w:sz w:val="22"/>
                <w:szCs w:val="22"/>
              </w:rPr>
            </w:pPr>
            <w:r>
              <w:rPr>
                <w:sz w:val="22"/>
                <w:szCs w:val="22"/>
              </w:rPr>
              <w:t>-</w:t>
            </w:r>
          </w:p>
        </w:tc>
        <w:tc>
          <w:tcPr>
            <w:tcW w:w="709" w:type="dxa"/>
          </w:tcPr>
          <w:p w14:paraId="160341CB" w14:textId="77777777" w:rsidR="00C82BCE" w:rsidRDefault="00C82BCE">
            <w:pPr>
              <w:jc w:val="center"/>
              <w:rPr>
                <w:sz w:val="22"/>
                <w:szCs w:val="22"/>
              </w:rPr>
            </w:pPr>
            <w:r>
              <w:rPr>
                <w:sz w:val="22"/>
                <w:szCs w:val="22"/>
              </w:rPr>
              <w:t>-</w:t>
            </w:r>
          </w:p>
        </w:tc>
        <w:tc>
          <w:tcPr>
            <w:tcW w:w="708" w:type="dxa"/>
          </w:tcPr>
          <w:p w14:paraId="15FFBF26" w14:textId="77777777" w:rsidR="00C82BCE" w:rsidRDefault="00C82BCE">
            <w:pPr>
              <w:jc w:val="center"/>
              <w:rPr>
                <w:sz w:val="22"/>
                <w:szCs w:val="22"/>
              </w:rPr>
            </w:pPr>
            <w:r>
              <w:rPr>
                <w:sz w:val="22"/>
                <w:szCs w:val="22"/>
              </w:rPr>
              <w:t>-</w:t>
            </w:r>
          </w:p>
        </w:tc>
        <w:tc>
          <w:tcPr>
            <w:tcW w:w="993" w:type="dxa"/>
          </w:tcPr>
          <w:p w14:paraId="0F54C357" w14:textId="77777777" w:rsidR="00C82BCE" w:rsidRDefault="00C82BCE">
            <w:pPr>
              <w:jc w:val="center"/>
              <w:rPr>
                <w:sz w:val="22"/>
                <w:szCs w:val="22"/>
              </w:rPr>
            </w:pPr>
            <w:r>
              <w:rPr>
                <w:sz w:val="22"/>
                <w:szCs w:val="22"/>
              </w:rPr>
              <w:t>16</w:t>
            </w:r>
          </w:p>
        </w:tc>
      </w:tr>
      <w:tr w:rsidR="00C82BCE" w14:paraId="78A9431F" w14:textId="77777777">
        <w:trPr>
          <w:jc w:val="center"/>
        </w:trPr>
        <w:tc>
          <w:tcPr>
            <w:tcW w:w="5392" w:type="dxa"/>
            <w:gridSpan w:val="7"/>
          </w:tcPr>
          <w:p w14:paraId="5ED3A89F" w14:textId="77777777" w:rsidR="00C82BCE" w:rsidRDefault="00C82BCE">
            <w:pPr>
              <w:rPr>
                <w:sz w:val="22"/>
                <w:szCs w:val="22"/>
              </w:rPr>
            </w:pPr>
          </w:p>
        </w:tc>
        <w:tc>
          <w:tcPr>
            <w:tcW w:w="993" w:type="dxa"/>
          </w:tcPr>
          <w:p w14:paraId="78F8B79F" w14:textId="77777777" w:rsidR="00C82BCE" w:rsidRDefault="00C82BCE">
            <w:pPr>
              <w:jc w:val="center"/>
              <w:rPr>
                <w:b/>
                <w:sz w:val="22"/>
                <w:szCs w:val="22"/>
              </w:rPr>
            </w:pPr>
            <w:r>
              <w:rPr>
                <w:b/>
                <w:sz w:val="22"/>
                <w:szCs w:val="22"/>
              </w:rPr>
              <w:t>124</w:t>
            </w:r>
          </w:p>
        </w:tc>
      </w:tr>
    </w:tbl>
    <w:p w14:paraId="1080FFEA" w14:textId="77777777" w:rsidR="00C82BCE" w:rsidRDefault="00C82BCE">
      <w:pPr>
        <w:tabs>
          <w:tab w:val="left" w:pos="7110"/>
        </w:tabs>
      </w:pPr>
      <w:r>
        <w:tab/>
      </w:r>
    </w:p>
    <w:p w14:paraId="3FE66D07" w14:textId="77777777" w:rsidR="00C82BCE" w:rsidRDefault="00C82BCE"/>
    <w:p w14:paraId="028778F1" w14:textId="77777777" w:rsidR="00C82BCE" w:rsidRDefault="00C82BCE">
      <w:pPr>
        <w:spacing w:after="200" w:line="276" w:lineRule="auto"/>
        <w:rPr>
          <w:rFonts w:ascii="Arial" w:hAnsi="Arial" w:cs="Arial"/>
          <w:bCs/>
          <w:noProof/>
        </w:rPr>
      </w:pPr>
      <w:r>
        <w:rPr>
          <w:rFonts w:ascii="Arial" w:hAnsi="Arial" w:cs="Arial"/>
          <w:bCs/>
          <w:noProof/>
        </w:rPr>
        <w:br w:type="page"/>
      </w:r>
    </w:p>
    <w:p w14:paraId="7CBB7B53" w14:textId="2AFE8D82" w:rsidR="00C82BCE" w:rsidRDefault="00C82BCE" w:rsidP="00744FF5">
      <w:pPr>
        <w:jc w:val="center"/>
        <w:rPr>
          <w:rFonts w:ascii="Arial" w:hAnsi="Arial" w:cs="Arial"/>
          <w:bCs/>
          <w:noProof/>
        </w:rPr>
      </w:pPr>
      <w:r>
        <w:rPr>
          <w:rFonts w:ascii="Arial" w:hAnsi="Arial" w:cs="Arial"/>
          <w:noProof/>
        </w:rPr>
        <w:lastRenderedPageBreak/>
        <w:drawing>
          <wp:inline distT="0" distB="0" distL="0" distR="0" wp14:anchorId="4F1FDB4B" wp14:editId="142CA20B">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770EB9" w14:textId="77777777" w:rsidR="00C82BCE" w:rsidRDefault="00C82BCE" w:rsidP="00744FF5">
      <w:pPr>
        <w:jc w:val="center"/>
        <w:rPr>
          <w:b/>
          <w:bCs/>
        </w:rPr>
      </w:pPr>
    </w:p>
    <w:p w14:paraId="557C9484" w14:textId="77777777" w:rsidR="00C82BCE" w:rsidRDefault="00C82BCE" w:rsidP="00744FF5">
      <w:pPr>
        <w:jc w:val="center"/>
        <w:rPr>
          <w:b/>
          <w:bCs/>
        </w:rPr>
      </w:pPr>
      <w:r>
        <w:rPr>
          <w:b/>
          <w:bCs/>
        </w:rPr>
        <w:t>END SEMESTER EXAMINATION – NOV / DEC 2024</w:t>
      </w:r>
    </w:p>
    <w:p w14:paraId="275A6678"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C82BCE" w:rsidRPr="00CE5040" w14:paraId="755FA018" w14:textId="77777777" w:rsidTr="00AF166B">
        <w:trPr>
          <w:trHeight w:val="397"/>
          <w:jc w:val="center"/>
        </w:trPr>
        <w:tc>
          <w:tcPr>
            <w:tcW w:w="1555" w:type="dxa"/>
            <w:vAlign w:val="center"/>
          </w:tcPr>
          <w:p w14:paraId="5219CD41" w14:textId="77777777" w:rsidR="00C82BCE" w:rsidRPr="00CE5040" w:rsidRDefault="00C82BCE" w:rsidP="007E575B">
            <w:pPr>
              <w:pStyle w:val="Title"/>
              <w:jc w:val="left"/>
              <w:rPr>
                <w:b/>
                <w:sz w:val="22"/>
                <w:szCs w:val="22"/>
              </w:rPr>
            </w:pPr>
            <w:r w:rsidRPr="00CE5040">
              <w:rPr>
                <w:b/>
                <w:sz w:val="22"/>
                <w:szCs w:val="22"/>
              </w:rPr>
              <w:t xml:space="preserve">Course Code      </w:t>
            </w:r>
          </w:p>
        </w:tc>
        <w:tc>
          <w:tcPr>
            <w:tcW w:w="6662" w:type="dxa"/>
            <w:vAlign w:val="center"/>
          </w:tcPr>
          <w:p w14:paraId="42E41147" w14:textId="77777777" w:rsidR="00C82BCE" w:rsidRPr="00CE5040" w:rsidRDefault="00C82BCE" w:rsidP="007E575B">
            <w:pPr>
              <w:pStyle w:val="Title"/>
              <w:jc w:val="left"/>
              <w:rPr>
                <w:b/>
                <w:sz w:val="22"/>
                <w:szCs w:val="22"/>
              </w:rPr>
            </w:pPr>
            <w:r w:rsidRPr="00CE5040">
              <w:rPr>
                <w:b/>
                <w:bCs/>
                <w:sz w:val="22"/>
                <w:szCs w:val="22"/>
              </w:rPr>
              <w:t>20FP2008</w:t>
            </w:r>
          </w:p>
        </w:tc>
        <w:tc>
          <w:tcPr>
            <w:tcW w:w="1559" w:type="dxa"/>
            <w:vAlign w:val="center"/>
          </w:tcPr>
          <w:p w14:paraId="4277A264" w14:textId="77777777" w:rsidR="00C82BCE" w:rsidRPr="00CE5040" w:rsidRDefault="00C82BCE" w:rsidP="007E575B">
            <w:pPr>
              <w:pStyle w:val="Title"/>
              <w:ind w:left="-468" w:firstLine="468"/>
              <w:jc w:val="left"/>
              <w:rPr>
                <w:sz w:val="22"/>
                <w:szCs w:val="22"/>
              </w:rPr>
            </w:pPr>
            <w:r w:rsidRPr="00CE5040">
              <w:rPr>
                <w:b/>
                <w:bCs/>
                <w:sz w:val="22"/>
                <w:szCs w:val="22"/>
              </w:rPr>
              <w:t xml:space="preserve">Duration       </w:t>
            </w:r>
          </w:p>
        </w:tc>
        <w:tc>
          <w:tcPr>
            <w:tcW w:w="709" w:type="dxa"/>
            <w:vAlign w:val="center"/>
          </w:tcPr>
          <w:p w14:paraId="029DA8C1" w14:textId="77777777" w:rsidR="00C82BCE" w:rsidRPr="00CE5040" w:rsidRDefault="00C82BCE" w:rsidP="007E575B">
            <w:pPr>
              <w:pStyle w:val="Title"/>
              <w:jc w:val="left"/>
              <w:rPr>
                <w:b/>
                <w:sz w:val="22"/>
                <w:szCs w:val="22"/>
              </w:rPr>
            </w:pPr>
            <w:r w:rsidRPr="00CE5040">
              <w:rPr>
                <w:b/>
                <w:sz w:val="22"/>
                <w:szCs w:val="22"/>
              </w:rPr>
              <w:t>3hrs</w:t>
            </w:r>
          </w:p>
        </w:tc>
      </w:tr>
      <w:tr w:rsidR="00C82BCE" w:rsidRPr="00CE5040" w14:paraId="23C3C580" w14:textId="77777777" w:rsidTr="00AF166B">
        <w:trPr>
          <w:trHeight w:val="397"/>
          <w:jc w:val="center"/>
        </w:trPr>
        <w:tc>
          <w:tcPr>
            <w:tcW w:w="1555" w:type="dxa"/>
            <w:vAlign w:val="center"/>
          </w:tcPr>
          <w:p w14:paraId="708DAA76" w14:textId="77777777" w:rsidR="00C82BCE" w:rsidRPr="00CE5040" w:rsidRDefault="00C82BCE" w:rsidP="007E575B">
            <w:pPr>
              <w:pStyle w:val="Title"/>
              <w:ind w:right="-160"/>
              <w:jc w:val="left"/>
              <w:rPr>
                <w:b/>
                <w:sz w:val="22"/>
                <w:szCs w:val="22"/>
              </w:rPr>
            </w:pPr>
            <w:r w:rsidRPr="00CE5040">
              <w:rPr>
                <w:b/>
                <w:sz w:val="22"/>
                <w:szCs w:val="22"/>
              </w:rPr>
              <w:t xml:space="preserve">Course Title    </w:t>
            </w:r>
          </w:p>
        </w:tc>
        <w:tc>
          <w:tcPr>
            <w:tcW w:w="6662" w:type="dxa"/>
            <w:vAlign w:val="center"/>
          </w:tcPr>
          <w:p w14:paraId="05D15773" w14:textId="77777777" w:rsidR="00C82BCE" w:rsidRPr="00CE5040" w:rsidRDefault="00C82BCE" w:rsidP="007E575B">
            <w:pPr>
              <w:pStyle w:val="Title"/>
              <w:jc w:val="left"/>
              <w:rPr>
                <w:b/>
                <w:sz w:val="22"/>
                <w:szCs w:val="22"/>
              </w:rPr>
            </w:pPr>
            <w:r w:rsidRPr="00CE5040">
              <w:rPr>
                <w:b/>
                <w:bCs/>
                <w:sz w:val="22"/>
                <w:szCs w:val="22"/>
              </w:rPr>
              <w:t>METABOLISM AND NUTRITION</w:t>
            </w:r>
          </w:p>
        </w:tc>
        <w:tc>
          <w:tcPr>
            <w:tcW w:w="1559" w:type="dxa"/>
            <w:vAlign w:val="center"/>
          </w:tcPr>
          <w:p w14:paraId="4B147D84" w14:textId="77777777" w:rsidR="00C82BCE" w:rsidRPr="00CE5040" w:rsidRDefault="00C82BCE" w:rsidP="007E575B">
            <w:pPr>
              <w:pStyle w:val="Title"/>
              <w:jc w:val="left"/>
              <w:rPr>
                <w:b/>
                <w:bCs/>
                <w:sz w:val="22"/>
                <w:szCs w:val="22"/>
              </w:rPr>
            </w:pPr>
            <w:r w:rsidRPr="00CE5040">
              <w:rPr>
                <w:b/>
                <w:bCs/>
                <w:sz w:val="22"/>
                <w:szCs w:val="22"/>
              </w:rPr>
              <w:t xml:space="preserve">Max. Marks </w:t>
            </w:r>
          </w:p>
        </w:tc>
        <w:tc>
          <w:tcPr>
            <w:tcW w:w="709" w:type="dxa"/>
            <w:vAlign w:val="center"/>
          </w:tcPr>
          <w:p w14:paraId="6C200745" w14:textId="77777777" w:rsidR="00C82BCE" w:rsidRPr="00CE5040" w:rsidRDefault="00C82BCE" w:rsidP="007E575B">
            <w:pPr>
              <w:pStyle w:val="Title"/>
              <w:jc w:val="left"/>
              <w:rPr>
                <w:b/>
                <w:sz w:val="22"/>
                <w:szCs w:val="22"/>
              </w:rPr>
            </w:pPr>
            <w:r w:rsidRPr="00CE5040">
              <w:rPr>
                <w:b/>
                <w:sz w:val="22"/>
                <w:szCs w:val="22"/>
              </w:rPr>
              <w:t>100</w:t>
            </w:r>
          </w:p>
        </w:tc>
      </w:tr>
    </w:tbl>
    <w:p w14:paraId="287C747A"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7898"/>
        <w:gridCol w:w="670"/>
        <w:gridCol w:w="510"/>
        <w:gridCol w:w="491"/>
      </w:tblGrid>
      <w:tr w:rsidR="00C82BCE" w:rsidRPr="00BA50B9" w14:paraId="4EE665C0" w14:textId="77777777" w:rsidTr="00567255">
        <w:trPr>
          <w:trHeight w:val="552"/>
        </w:trPr>
        <w:tc>
          <w:tcPr>
            <w:tcW w:w="257" w:type="pct"/>
            <w:vAlign w:val="center"/>
          </w:tcPr>
          <w:p w14:paraId="498D2FE8" w14:textId="77777777" w:rsidR="00C82BCE" w:rsidRPr="006272BC" w:rsidRDefault="00C82BCE" w:rsidP="005133D7">
            <w:pPr>
              <w:jc w:val="center"/>
              <w:rPr>
                <w:b/>
                <w:sz w:val="22"/>
                <w:szCs w:val="22"/>
              </w:rPr>
            </w:pPr>
            <w:r w:rsidRPr="006272BC">
              <w:rPr>
                <w:b/>
                <w:sz w:val="22"/>
                <w:szCs w:val="22"/>
              </w:rPr>
              <w:t>Q. No.</w:t>
            </w:r>
          </w:p>
        </w:tc>
        <w:tc>
          <w:tcPr>
            <w:tcW w:w="3946" w:type="pct"/>
            <w:gridSpan w:val="2"/>
            <w:vAlign w:val="center"/>
          </w:tcPr>
          <w:p w14:paraId="4873AAFA" w14:textId="77777777" w:rsidR="00C82BCE" w:rsidRPr="006272BC" w:rsidRDefault="00C82BCE" w:rsidP="005133D7">
            <w:pPr>
              <w:jc w:val="center"/>
              <w:rPr>
                <w:b/>
                <w:sz w:val="22"/>
                <w:szCs w:val="22"/>
              </w:rPr>
            </w:pPr>
            <w:r w:rsidRPr="006272BC">
              <w:rPr>
                <w:b/>
                <w:sz w:val="22"/>
                <w:szCs w:val="22"/>
              </w:rPr>
              <w:t>Questions</w:t>
            </w:r>
          </w:p>
        </w:tc>
        <w:tc>
          <w:tcPr>
            <w:tcW w:w="319" w:type="pct"/>
            <w:vAlign w:val="center"/>
          </w:tcPr>
          <w:p w14:paraId="18730E8B" w14:textId="77777777" w:rsidR="00C82BCE" w:rsidRPr="006272BC" w:rsidRDefault="00C82BCE" w:rsidP="00405BDF">
            <w:pPr>
              <w:jc w:val="center"/>
              <w:rPr>
                <w:b/>
                <w:sz w:val="22"/>
                <w:szCs w:val="22"/>
              </w:rPr>
            </w:pPr>
            <w:r>
              <w:rPr>
                <w:b/>
                <w:sz w:val="22"/>
                <w:szCs w:val="22"/>
              </w:rPr>
              <w:t>CO</w:t>
            </w:r>
          </w:p>
        </w:tc>
        <w:tc>
          <w:tcPr>
            <w:tcW w:w="243" w:type="pct"/>
            <w:vAlign w:val="center"/>
          </w:tcPr>
          <w:p w14:paraId="1101962F" w14:textId="77777777" w:rsidR="00C82BCE" w:rsidRPr="006272BC" w:rsidRDefault="00C82BCE" w:rsidP="00375CD9">
            <w:pPr>
              <w:jc w:val="center"/>
              <w:rPr>
                <w:b/>
                <w:sz w:val="22"/>
                <w:szCs w:val="22"/>
              </w:rPr>
            </w:pPr>
            <w:r>
              <w:rPr>
                <w:b/>
                <w:sz w:val="22"/>
                <w:szCs w:val="22"/>
              </w:rPr>
              <w:t>BL</w:t>
            </w:r>
          </w:p>
        </w:tc>
        <w:tc>
          <w:tcPr>
            <w:tcW w:w="234" w:type="pct"/>
            <w:vAlign w:val="center"/>
          </w:tcPr>
          <w:p w14:paraId="04EB3895" w14:textId="77777777" w:rsidR="00C82BCE" w:rsidRPr="006272BC" w:rsidRDefault="00C82BCE" w:rsidP="005133D7">
            <w:pPr>
              <w:jc w:val="center"/>
              <w:rPr>
                <w:b/>
                <w:sz w:val="22"/>
                <w:szCs w:val="22"/>
              </w:rPr>
            </w:pPr>
            <w:r w:rsidRPr="006272BC">
              <w:rPr>
                <w:b/>
                <w:sz w:val="22"/>
                <w:szCs w:val="22"/>
              </w:rPr>
              <w:t>M</w:t>
            </w:r>
          </w:p>
        </w:tc>
      </w:tr>
      <w:tr w:rsidR="00C82BCE" w:rsidRPr="00BA50B9" w14:paraId="0B7DF79C" w14:textId="77777777" w:rsidTr="008E4728">
        <w:trPr>
          <w:trHeight w:val="550"/>
        </w:trPr>
        <w:tc>
          <w:tcPr>
            <w:tcW w:w="5000" w:type="pct"/>
            <w:gridSpan w:val="6"/>
            <w:vAlign w:val="center"/>
          </w:tcPr>
          <w:p w14:paraId="77DA445F" w14:textId="77777777" w:rsidR="00C82BCE" w:rsidRPr="0037089B" w:rsidRDefault="00C82BCE" w:rsidP="008C57B9">
            <w:pPr>
              <w:jc w:val="center"/>
              <w:rPr>
                <w:b/>
                <w:sz w:val="22"/>
                <w:szCs w:val="22"/>
                <w:u w:val="single"/>
              </w:rPr>
            </w:pPr>
            <w:r w:rsidRPr="0037089B">
              <w:rPr>
                <w:b/>
                <w:sz w:val="22"/>
                <w:szCs w:val="22"/>
                <w:u w:val="single"/>
              </w:rPr>
              <w:t>PART – A (10 X 1 = 10 MARKS)</w:t>
            </w:r>
          </w:p>
        </w:tc>
      </w:tr>
      <w:tr w:rsidR="00C82BCE" w:rsidRPr="00BA50B9" w14:paraId="0C3B2BA4" w14:textId="77777777" w:rsidTr="00AF166B">
        <w:trPr>
          <w:trHeight w:val="397"/>
        </w:trPr>
        <w:tc>
          <w:tcPr>
            <w:tcW w:w="257" w:type="pct"/>
            <w:vAlign w:val="center"/>
          </w:tcPr>
          <w:p w14:paraId="7A90E253" w14:textId="77777777" w:rsidR="00C82BCE" w:rsidRPr="00E56E00" w:rsidRDefault="00C82BCE" w:rsidP="00AF166B">
            <w:pPr>
              <w:jc w:val="center"/>
              <w:rPr>
                <w:sz w:val="22"/>
                <w:szCs w:val="22"/>
              </w:rPr>
            </w:pPr>
            <w:r w:rsidRPr="00E56E00">
              <w:rPr>
                <w:sz w:val="22"/>
                <w:szCs w:val="22"/>
              </w:rPr>
              <w:t>1.</w:t>
            </w:r>
          </w:p>
        </w:tc>
        <w:tc>
          <w:tcPr>
            <w:tcW w:w="3946" w:type="pct"/>
            <w:gridSpan w:val="2"/>
            <w:vAlign w:val="center"/>
          </w:tcPr>
          <w:p w14:paraId="2347955F" w14:textId="77777777" w:rsidR="00C82BCE" w:rsidRPr="009F497C" w:rsidRDefault="00C82BCE" w:rsidP="00AF166B">
            <w:pPr>
              <w:autoSpaceDE w:val="0"/>
              <w:autoSpaceDN w:val="0"/>
              <w:adjustRightInd w:val="0"/>
              <w:rPr>
                <w:sz w:val="22"/>
                <w:szCs w:val="22"/>
              </w:rPr>
            </w:pPr>
            <w:r>
              <w:t>Name the</w:t>
            </w:r>
            <w:r w:rsidRPr="009F497C">
              <w:t xml:space="preserve"> hormone </w:t>
            </w:r>
            <w:r>
              <w:t xml:space="preserve">that </w:t>
            </w:r>
            <w:r w:rsidRPr="009F497C">
              <w:t>stimulates gluconeogenesis</w:t>
            </w:r>
            <w:r>
              <w:t>.</w:t>
            </w:r>
          </w:p>
        </w:tc>
        <w:tc>
          <w:tcPr>
            <w:tcW w:w="319" w:type="pct"/>
            <w:vAlign w:val="center"/>
          </w:tcPr>
          <w:p w14:paraId="0C3A23DF" w14:textId="77777777" w:rsidR="00C82BCE" w:rsidRPr="00E56E00" w:rsidRDefault="00C82BCE" w:rsidP="00AF166B">
            <w:pPr>
              <w:jc w:val="center"/>
              <w:rPr>
                <w:sz w:val="22"/>
                <w:szCs w:val="22"/>
              </w:rPr>
            </w:pPr>
            <w:r>
              <w:rPr>
                <w:sz w:val="22"/>
                <w:szCs w:val="22"/>
              </w:rPr>
              <w:t>CO1</w:t>
            </w:r>
          </w:p>
        </w:tc>
        <w:tc>
          <w:tcPr>
            <w:tcW w:w="243" w:type="pct"/>
            <w:vAlign w:val="center"/>
          </w:tcPr>
          <w:p w14:paraId="2D7EEAFE" w14:textId="77777777" w:rsidR="00C82BCE" w:rsidRPr="00E56E00" w:rsidRDefault="00C82BCE" w:rsidP="00AF166B">
            <w:pPr>
              <w:jc w:val="center"/>
              <w:rPr>
                <w:sz w:val="22"/>
                <w:szCs w:val="22"/>
              </w:rPr>
            </w:pPr>
            <w:r>
              <w:rPr>
                <w:sz w:val="22"/>
                <w:szCs w:val="22"/>
              </w:rPr>
              <w:t>R</w:t>
            </w:r>
          </w:p>
        </w:tc>
        <w:tc>
          <w:tcPr>
            <w:tcW w:w="234" w:type="pct"/>
            <w:vAlign w:val="center"/>
          </w:tcPr>
          <w:p w14:paraId="7909E8F6" w14:textId="77777777" w:rsidR="00C82BCE" w:rsidRPr="00E56E00" w:rsidRDefault="00C82BCE" w:rsidP="00AF166B">
            <w:pPr>
              <w:jc w:val="center"/>
              <w:rPr>
                <w:sz w:val="22"/>
                <w:szCs w:val="22"/>
              </w:rPr>
            </w:pPr>
            <w:r w:rsidRPr="00E56E00">
              <w:rPr>
                <w:sz w:val="22"/>
                <w:szCs w:val="22"/>
              </w:rPr>
              <w:t>1</w:t>
            </w:r>
          </w:p>
        </w:tc>
      </w:tr>
      <w:tr w:rsidR="00C82BCE" w:rsidRPr="00BA50B9" w14:paraId="3A8B2004" w14:textId="77777777" w:rsidTr="00AF166B">
        <w:trPr>
          <w:trHeight w:val="397"/>
        </w:trPr>
        <w:tc>
          <w:tcPr>
            <w:tcW w:w="257" w:type="pct"/>
            <w:vAlign w:val="center"/>
          </w:tcPr>
          <w:p w14:paraId="5505F93C" w14:textId="77777777" w:rsidR="00C82BCE" w:rsidRPr="00E56E00" w:rsidRDefault="00C82BCE" w:rsidP="00AF166B">
            <w:pPr>
              <w:jc w:val="center"/>
              <w:rPr>
                <w:sz w:val="22"/>
                <w:szCs w:val="22"/>
              </w:rPr>
            </w:pPr>
            <w:r w:rsidRPr="00E56E00">
              <w:rPr>
                <w:sz w:val="22"/>
                <w:szCs w:val="22"/>
              </w:rPr>
              <w:t>2.</w:t>
            </w:r>
          </w:p>
        </w:tc>
        <w:tc>
          <w:tcPr>
            <w:tcW w:w="3946" w:type="pct"/>
            <w:gridSpan w:val="2"/>
            <w:vAlign w:val="center"/>
          </w:tcPr>
          <w:p w14:paraId="613757A6" w14:textId="77777777" w:rsidR="00C82BCE" w:rsidRPr="00E56E00" w:rsidRDefault="00C82BCE" w:rsidP="00AF166B">
            <w:pPr>
              <w:rPr>
                <w:sz w:val="22"/>
                <w:szCs w:val="22"/>
              </w:rPr>
            </w:pPr>
            <w:r>
              <w:t>State the enzyme name in</w:t>
            </w:r>
            <w:r w:rsidRPr="00446D15">
              <w:t xml:space="preserve"> </w:t>
            </w:r>
            <w:r>
              <w:t>la</w:t>
            </w:r>
            <w:r w:rsidRPr="00DE38BC">
              <w:t>st step of the EMP pathway</w:t>
            </w:r>
            <w:r>
              <w:t>.</w:t>
            </w:r>
          </w:p>
        </w:tc>
        <w:tc>
          <w:tcPr>
            <w:tcW w:w="319" w:type="pct"/>
            <w:vAlign w:val="center"/>
          </w:tcPr>
          <w:p w14:paraId="232A67E1" w14:textId="77777777" w:rsidR="00C82BCE" w:rsidRPr="00E56E00" w:rsidRDefault="00C82BCE" w:rsidP="00AF166B">
            <w:pPr>
              <w:jc w:val="center"/>
              <w:rPr>
                <w:sz w:val="22"/>
                <w:szCs w:val="22"/>
              </w:rPr>
            </w:pPr>
            <w:r>
              <w:rPr>
                <w:sz w:val="22"/>
                <w:szCs w:val="22"/>
              </w:rPr>
              <w:t>CO1</w:t>
            </w:r>
          </w:p>
        </w:tc>
        <w:tc>
          <w:tcPr>
            <w:tcW w:w="243" w:type="pct"/>
            <w:vAlign w:val="center"/>
          </w:tcPr>
          <w:p w14:paraId="2CDFDDC9" w14:textId="77777777" w:rsidR="00C82BCE" w:rsidRPr="00E56E00" w:rsidRDefault="00C82BCE" w:rsidP="00AF166B">
            <w:pPr>
              <w:jc w:val="center"/>
              <w:rPr>
                <w:sz w:val="22"/>
                <w:szCs w:val="22"/>
              </w:rPr>
            </w:pPr>
            <w:r>
              <w:rPr>
                <w:sz w:val="22"/>
                <w:szCs w:val="22"/>
              </w:rPr>
              <w:t>R</w:t>
            </w:r>
          </w:p>
        </w:tc>
        <w:tc>
          <w:tcPr>
            <w:tcW w:w="234" w:type="pct"/>
            <w:vAlign w:val="center"/>
          </w:tcPr>
          <w:p w14:paraId="234C2098" w14:textId="77777777" w:rsidR="00C82BCE" w:rsidRPr="00E56E00" w:rsidRDefault="00C82BCE" w:rsidP="00AF166B">
            <w:pPr>
              <w:jc w:val="center"/>
              <w:rPr>
                <w:sz w:val="22"/>
                <w:szCs w:val="22"/>
              </w:rPr>
            </w:pPr>
            <w:r w:rsidRPr="00E56E00">
              <w:rPr>
                <w:sz w:val="22"/>
                <w:szCs w:val="22"/>
              </w:rPr>
              <w:t>1</w:t>
            </w:r>
          </w:p>
        </w:tc>
      </w:tr>
      <w:tr w:rsidR="00C82BCE" w:rsidRPr="00BA50B9" w14:paraId="309AF87D" w14:textId="77777777" w:rsidTr="00AF166B">
        <w:trPr>
          <w:trHeight w:val="397"/>
        </w:trPr>
        <w:tc>
          <w:tcPr>
            <w:tcW w:w="257" w:type="pct"/>
            <w:vAlign w:val="center"/>
          </w:tcPr>
          <w:p w14:paraId="06580728" w14:textId="77777777" w:rsidR="00C82BCE" w:rsidRPr="00E56E00" w:rsidRDefault="00C82BCE" w:rsidP="00AF166B">
            <w:pPr>
              <w:jc w:val="center"/>
              <w:rPr>
                <w:sz w:val="22"/>
                <w:szCs w:val="22"/>
              </w:rPr>
            </w:pPr>
            <w:r w:rsidRPr="00E56E00">
              <w:rPr>
                <w:sz w:val="22"/>
                <w:szCs w:val="22"/>
              </w:rPr>
              <w:t>3.</w:t>
            </w:r>
          </w:p>
        </w:tc>
        <w:tc>
          <w:tcPr>
            <w:tcW w:w="3946" w:type="pct"/>
            <w:gridSpan w:val="2"/>
            <w:vAlign w:val="center"/>
          </w:tcPr>
          <w:p w14:paraId="7A174ADE" w14:textId="77777777" w:rsidR="00C82BCE" w:rsidRPr="00E56E00" w:rsidRDefault="00C82BCE" w:rsidP="00AF166B">
            <w:pPr>
              <w:rPr>
                <w:sz w:val="22"/>
                <w:szCs w:val="22"/>
              </w:rPr>
            </w:pPr>
            <w:r>
              <w:t>Define metabolism.</w:t>
            </w:r>
          </w:p>
        </w:tc>
        <w:tc>
          <w:tcPr>
            <w:tcW w:w="319" w:type="pct"/>
            <w:vAlign w:val="center"/>
          </w:tcPr>
          <w:p w14:paraId="6AA00F79" w14:textId="77777777" w:rsidR="00C82BCE" w:rsidRPr="00E56E00" w:rsidRDefault="00C82BCE" w:rsidP="00AF166B">
            <w:pPr>
              <w:jc w:val="center"/>
              <w:rPr>
                <w:sz w:val="22"/>
                <w:szCs w:val="22"/>
              </w:rPr>
            </w:pPr>
            <w:r>
              <w:rPr>
                <w:sz w:val="22"/>
                <w:szCs w:val="22"/>
              </w:rPr>
              <w:t>CO1</w:t>
            </w:r>
          </w:p>
        </w:tc>
        <w:tc>
          <w:tcPr>
            <w:tcW w:w="243" w:type="pct"/>
            <w:vAlign w:val="center"/>
          </w:tcPr>
          <w:p w14:paraId="197E734B" w14:textId="77777777" w:rsidR="00C82BCE" w:rsidRPr="00E56E00" w:rsidRDefault="00C82BCE" w:rsidP="00AF166B">
            <w:pPr>
              <w:jc w:val="center"/>
              <w:rPr>
                <w:sz w:val="22"/>
                <w:szCs w:val="22"/>
              </w:rPr>
            </w:pPr>
            <w:r>
              <w:rPr>
                <w:sz w:val="22"/>
                <w:szCs w:val="22"/>
              </w:rPr>
              <w:t>R</w:t>
            </w:r>
          </w:p>
        </w:tc>
        <w:tc>
          <w:tcPr>
            <w:tcW w:w="234" w:type="pct"/>
            <w:vAlign w:val="center"/>
          </w:tcPr>
          <w:p w14:paraId="2319D206" w14:textId="77777777" w:rsidR="00C82BCE" w:rsidRPr="00E56E00" w:rsidRDefault="00C82BCE" w:rsidP="00AF166B">
            <w:pPr>
              <w:jc w:val="center"/>
              <w:rPr>
                <w:sz w:val="22"/>
                <w:szCs w:val="22"/>
              </w:rPr>
            </w:pPr>
            <w:r w:rsidRPr="00E56E00">
              <w:rPr>
                <w:sz w:val="22"/>
                <w:szCs w:val="22"/>
              </w:rPr>
              <w:t>1</w:t>
            </w:r>
          </w:p>
        </w:tc>
      </w:tr>
      <w:tr w:rsidR="00C82BCE" w:rsidRPr="00BA50B9" w14:paraId="12BC6E98" w14:textId="77777777" w:rsidTr="00AF166B">
        <w:trPr>
          <w:trHeight w:val="397"/>
        </w:trPr>
        <w:tc>
          <w:tcPr>
            <w:tcW w:w="257" w:type="pct"/>
            <w:vAlign w:val="center"/>
          </w:tcPr>
          <w:p w14:paraId="443B91C0" w14:textId="77777777" w:rsidR="00C82BCE" w:rsidRPr="00E56E00" w:rsidRDefault="00C82BCE" w:rsidP="00AF166B">
            <w:pPr>
              <w:jc w:val="center"/>
              <w:rPr>
                <w:sz w:val="22"/>
                <w:szCs w:val="22"/>
              </w:rPr>
            </w:pPr>
            <w:r w:rsidRPr="00E56E00">
              <w:rPr>
                <w:sz w:val="22"/>
                <w:szCs w:val="22"/>
              </w:rPr>
              <w:t>4.</w:t>
            </w:r>
          </w:p>
        </w:tc>
        <w:tc>
          <w:tcPr>
            <w:tcW w:w="3946" w:type="pct"/>
            <w:gridSpan w:val="2"/>
            <w:vAlign w:val="center"/>
          </w:tcPr>
          <w:p w14:paraId="3C535163" w14:textId="77777777" w:rsidR="00C82BCE" w:rsidRPr="00E56E00" w:rsidRDefault="00C82BCE" w:rsidP="00AF166B">
            <w:pPr>
              <w:rPr>
                <w:sz w:val="22"/>
                <w:szCs w:val="22"/>
              </w:rPr>
            </w:pPr>
            <w:r>
              <w:t>Define glycogenesis.</w:t>
            </w:r>
          </w:p>
        </w:tc>
        <w:tc>
          <w:tcPr>
            <w:tcW w:w="319" w:type="pct"/>
            <w:vAlign w:val="center"/>
          </w:tcPr>
          <w:p w14:paraId="63660640" w14:textId="77777777" w:rsidR="00C82BCE" w:rsidRPr="00E56E00" w:rsidRDefault="00C82BCE" w:rsidP="00AF166B">
            <w:pPr>
              <w:jc w:val="center"/>
              <w:rPr>
                <w:sz w:val="22"/>
                <w:szCs w:val="22"/>
              </w:rPr>
            </w:pPr>
            <w:r>
              <w:rPr>
                <w:sz w:val="22"/>
                <w:szCs w:val="22"/>
              </w:rPr>
              <w:t>CO2</w:t>
            </w:r>
          </w:p>
        </w:tc>
        <w:tc>
          <w:tcPr>
            <w:tcW w:w="243" w:type="pct"/>
            <w:vAlign w:val="center"/>
          </w:tcPr>
          <w:p w14:paraId="5C0AA36F" w14:textId="77777777" w:rsidR="00C82BCE" w:rsidRPr="00E56E00" w:rsidRDefault="00C82BCE" w:rsidP="00AF166B">
            <w:pPr>
              <w:jc w:val="center"/>
              <w:rPr>
                <w:sz w:val="22"/>
                <w:szCs w:val="22"/>
              </w:rPr>
            </w:pPr>
            <w:r>
              <w:rPr>
                <w:sz w:val="22"/>
                <w:szCs w:val="22"/>
              </w:rPr>
              <w:t>R</w:t>
            </w:r>
          </w:p>
        </w:tc>
        <w:tc>
          <w:tcPr>
            <w:tcW w:w="234" w:type="pct"/>
            <w:vAlign w:val="center"/>
          </w:tcPr>
          <w:p w14:paraId="1F2CBF87" w14:textId="77777777" w:rsidR="00C82BCE" w:rsidRPr="00E56E00" w:rsidRDefault="00C82BCE" w:rsidP="00AF166B">
            <w:pPr>
              <w:jc w:val="center"/>
              <w:rPr>
                <w:sz w:val="22"/>
                <w:szCs w:val="22"/>
              </w:rPr>
            </w:pPr>
            <w:r w:rsidRPr="00E56E00">
              <w:rPr>
                <w:sz w:val="22"/>
                <w:szCs w:val="22"/>
              </w:rPr>
              <w:t>1</w:t>
            </w:r>
          </w:p>
        </w:tc>
      </w:tr>
      <w:tr w:rsidR="00C82BCE" w:rsidRPr="00BA50B9" w14:paraId="63FF4A29" w14:textId="77777777" w:rsidTr="00AF166B">
        <w:trPr>
          <w:trHeight w:val="397"/>
        </w:trPr>
        <w:tc>
          <w:tcPr>
            <w:tcW w:w="257" w:type="pct"/>
            <w:vAlign w:val="center"/>
          </w:tcPr>
          <w:p w14:paraId="61EB7ACF" w14:textId="77777777" w:rsidR="00C82BCE" w:rsidRPr="00E56E00" w:rsidRDefault="00C82BCE" w:rsidP="00AF166B">
            <w:pPr>
              <w:jc w:val="center"/>
              <w:rPr>
                <w:sz w:val="22"/>
                <w:szCs w:val="22"/>
              </w:rPr>
            </w:pPr>
            <w:r w:rsidRPr="00E56E00">
              <w:rPr>
                <w:sz w:val="22"/>
                <w:szCs w:val="22"/>
              </w:rPr>
              <w:t>5.</w:t>
            </w:r>
          </w:p>
        </w:tc>
        <w:tc>
          <w:tcPr>
            <w:tcW w:w="3946" w:type="pct"/>
            <w:gridSpan w:val="2"/>
            <w:vAlign w:val="center"/>
          </w:tcPr>
          <w:p w14:paraId="21D33CE1" w14:textId="77777777" w:rsidR="00C82BCE" w:rsidRPr="00E56E00" w:rsidRDefault="00C82BCE" w:rsidP="00AF166B">
            <w:pPr>
              <w:pStyle w:val="Default"/>
              <w:rPr>
                <w:sz w:val="22"/>
                <w:szCs w:val="22"/>
              </w:rPr>
            </w:pPr>
            <w:r>
              <w:t>Define fatty acid.</w:t>
            </w:r>
          </w:p>
        </w:tc>
        <w:tc>
          <w:tcPr>
            <w:tcW w:w="319" w:type="pct"/>
            <w:vAlign w:val="center"/>
          </w:tcPr>
          <w:p w14:paraId="3FD349DF" w14:textId="77777777" w:rsidR="00C82BCE" w:rsidRPr="00E56E00" w:rsidRDefault="00C82BCE" w:rsidP="00AF166B">
            <w:pPr>
              <w:jc w:val="center"/>
              <w:rPr>
                <w:sz w:val="22"/>
                <w:szCs w:val="22"/>
              </w:rPr>
            </w:pPr>
            <w:r>
              <w:rPr>
                <w:sz w:val="22"/>
                <w:szCs w:val="22"/>
              </w:rPr>
              <w:t>CO4</w:t>
            </w:r>
          </w:p>
        </w:tc>
        <w:tc>
          <w:tcPr>
            <w:tcW w:w="243" w:type="pct"/>
            <w:vAlign w:val="center"/>
          </w:tcPr>
          <w:p w14:paraId="27C5CA74" w14:textId="77777777" w:rsidR="00C82BCE" w:rsidRPr="00E56E00" w:rsidRDefault="00C82BCE" w:rsidP="00AF166B">
            <w:pPr>
              <w:jc w:val="center"/>
              <w:rPr>
                <w:sz w:val="22"/>
                <w:szCs w:val="22"/>
              </w:rPr>
            </w:pPr>
            <w:r>
              <w:rPr>
                <w:sz w:val="22"/>
                <w:szCs w:val="22"/>
              </w:rPr>
              <w:t>R</w:t>
            </w:r>
          </w:p>
        </w:tc>
        <w:tc>
          <w:tcPr>
            <w:tcW w:w="234" w:type="pct"/>
            <w:vAlign w:val="center"/>
          </w:tcPr>
          <w:p w14:paraId="69F480D5" w14:textId="77777777" w:rsidR="00C82BCE" w:rsidRPr="00E56E00" w:rsidRDefault="00C82BCE" w:rsidP="00AF166B">
            <w:pPr>
              <w:jc w:val="center"/>
              <w:rPr>
                <w:sz w:val="22"/>
                <w:szCs w:val="22"/>
              </w:rPr>
            </w:pPr>
            <w:r w:rsidRPr="00E56E00">
              <w:rPr>
                <w:sz w:val="22"/>
                <w:szCs w:val="22"/>
              </w:rPr>
              <w:t>1</w:t>
            </w:r>
          </w:p>
        </w:tc>
      </w:tr>
      <w:tr w:rsidR="00C82BCE" w:rsidRPr="00BA50B9" w14:paraId="05FCA8B2" w14:textId="77777777" w:rsidTr="00AF166B">
        <w:trPr>
          <w:trHeight w:val="397"/>
        </w:trPr>
        <w:tc>
          <w:tcPr>
            <w:tcW w:w="257" w:type="pct"/>
            <w:vAlign w:val="center"/>
          </w:tcPr>
          <w:p w14:paraId="53CCFE7B" w14:textId="77777777" w:rsidR="00C82BCE" w:rsidRPr="00E56E00" w:rsidRDefault="00C82BCE" w:rsidP="00AF166B">
            <w:pPr>
              <w:jc w:val="center"/>
              <w:rPr>
                <w:sz w:val="22"/>
                <w:szCs w:val="22"/>
              </w:rPr>
            </w:pPr>
            <w:r w:rsidRPr="00E56E00">
              <w:rPr>
                <w:sz w:val="22"/>
                <w:szCs w:val="22"/>
              </w:rPr>
              <w:t>6.</w:t>
            </w:r>
          </w:p>
        </w:tc>
        <w:tc>
          <w:tcPr>
            <w:tcW w:w="3946" w:type="pct"/>
            <w:gridSpan w:val="2"/>
            <w:vAlign w:val="center"/>
          </w:tcPr>
          <w:p w14:paraId="7A4B8AA0" w14:textId="77777777" w:rsidR="00C82BCE" w:rsidRPr="00E56E00" w:rsidRDefault="00C82BCE" w:rsidP="00AF166B">
            <w:pPr>
              <w:rPr>
                <w:sz w:val="22"/>
                <w:szCs w:val="22"/>
              </w:rPr>
            </w:pPr>
            <w:r>
              <w:t>Describe low density lipoprotein.</w:t>
            </w:r>
          </w:p>
        </w:tc>
        <w:tc>
          <w:tcPr>
            <w:tcW w:w="319" w:type="pct"/>
            <w:vAlign w:val="center"/>
          </w:tcPr>
          <w:p w14:paraId="3F120314" w14:textId="77777777" w:rsidR="00C82BCE" w:rsidRPr="00E56E00" w:rsidRDefault="00C82BCE" w:rsidP="00AF166B">
            <w:pPr>
              <w:jc w:val="center"/>
              <w:rPr>
                <w:sz w:val="22"/>
                <w:szCs w:val="22"/>
              </w:rPr>
            </w:pPr>
            <w:r>
              <w:rPr>
                <w:sz w:val="22"/>
                <w:szCs w:val="22"/>
              </w:rPr>
              <w:t>CO2</w:t>
            </w:r>
          </w:p>
        </w:tc>
        <w:tc>
          <w:tcPr>
            <w:tcW w:w="243" w:type="pct"/>
            <w:vAlign w:val="center"/>
          </w:tcPr>
          <w:p w14:paraId="310CDFEC" w14:textId="77777777" w:rsidR="00C82BCE" w:rsidRPr="00E56E00" w:rsidRDefault="00C82BCE" w:rsidP="00AF166B">
            <w:pPr>
              <w:jc w:val="center"/>
              <w:rPr>
                <w:sz w:val="22"/>
                <w:szCs w:val="22"/>
              </w:rPr>
            </w:pPr>
            <w:r>
              <w:rPr>
                <w:sz w:val="22"/>
                <w:szCs w:val="22"/>
              </w:rPr>
              <w:t>U</w:t>
            </w:r>
          </w:p>
        </w:tc>
        <w:tc>
          <w:tcPr>
            <w:tcW w:w="234" w:type="pct"/>
            <w:vAlign w:val="center"/>
          </w:tcPr>
          <w:p w14:paraId="55F7296A" w14:textId="77777777" w:rsidR="00C82BCE" w:rsidRPr="00E56E00" w:rsidRDefault="00C82BCE" w:rsidP="00AF166B">
            <w:pPr>
              <w:jc w:val="center"/>
              <w:rPr>
                <w:sz w:val="22"/>
                <w:szCs w:val="22"/>
              </w:rPr>
            </w:pPr>
            <w:r w:rsidRPr="00E56E00">
              <w:rPr>
                <w:sz w:val="22"/>
                <w:szCs w:val="22"/>
              </w:rPr>
              <w:t>1</w:t>
            </w:r>
          </w:p>
        </w:tc>
      </w:tr>
      <w:tr w:rsidR="00C82BCE" w:rsidRPr="00BA50B9" w14:paraId="61C5A912" w14:textId="77777777" w:rsidTr="00AF166B">
        <w:trPr>
          <w:trHeight w:val="397"/>
        </w:trPr>
        <w:tc>
          <w:tcPr>
            <w:tcW w:w="257" w:type="pct"/>
            <w:vAlign w:val="center"/>
          </w:tcPr>
          <w:p w14:paraId="48E05854" w14:textId="77777777" w:rsidR="00C82BCE" w:rsidRPr="00E56E00" w:rsidRDefault="00C82BCE" w:rsidP="00AF166B">
            <w:pPr>
              <w:jc w:val="center"/>
              <w:rPr>
                <w:sz w:val="22"/>
                <w:szCs w:val="22"/>
              </w:rPr>
            </w:pPr>
            <w:r w:rsidRPr="00E56E00">
              <w:rPr>
                <w:sz w:val="22"/>
                <w:szCs w:val="22"/>
              </w:rPr>
              <w:t>7.</w:t>
            </w:r>
          </w:p>
        </w:tc>
        <w:tc>
          <w:tcPr>
            <w:tcW w:w="3946" w:type="pct"/>
            <w:gridSpan w:val="2"/>
            <w:vAlign w:val="center"/>
          </w:tcPr>
          <w:p w14:paraId="61A97A09" w14:textId="77777777" w:rsidR="00C82BCE" w:rsidRPr="00E56E00" w:rsidRDefault="00C82BCE" w:rsidP="00AF166B">
            <w:pPr>
              <w:spacing w:line="259" w:lineRule="auto"/>
              <w:rPr>
                <w:noProof/>
                <w:sz w:val="22"/>
                <w:szCs w:val="22"/>
                <w:lang w:eastAsia="zh-TW"/>
              </w:rPr>
            </w:pPr>
            <w:r>
              <w:t>List</w:t>
            </w:r>
            <w:r w:rsidRPr="00EC02C3">
              <w:t xml:space="preserve"> </w:t>
            </w:r>
            <w:r>
              <w:t>the</w:t>
            </w:r>
            <w:r w:rsidRPr="00EC02C3">
              <w:t xml:space="preserve"> example</w:t>
            </w:r>
            <w:r>
              <w:t>s</w:t>
            </w:r>
            <w:r w:rsidRPr="00EC02C3">
              <w:t xml:space="preserve"> of an aromatic amino acid.</w:t>
            </w:r>
          </w:p>
        </w:tc>
        <w:tc>
          <w:tcPr>
            <w:tcW w:w="319" w:type="pct"/>
            <w:vAlign w:val="center"/>
          </w:tcPr>
          <w:p w14:paraId="3DBB9E36" w14:textId="77777777" w:rsidR="00C82BCE" w:rsidRPr="00E56E00" w:rsidRDefault="00C82BCE" w:rsidP="00AF166B">
            <w:pPr>
              <w:jc w:val="center"/>
              <w:rPr>
                <w:sz w:val="22"/>
                <w:szCs w:val="22"/>
              </w:rPr>
            </w:pPr>
            <w:r>
              <w:rPr>
                <w:sz w:val="22"/>
                <w:szCs w:val="22"/>
              </w:rPr>
              <w:t>CO2</w:t>
            </w:r>
          </w:p>
        </w:tc>
        <w:tc>
          <w:tcPr>
            <w:tcW w:w="243" w:type="pct"/>
            <w:vAlign w:val="center"/>
          </w:tcPr>
          <w:p w14:paraId="61B14985" w14:textId="77777777" w:rsidR="00C82BCE" w:rsidRPr="00E56E00" w:rsidRDefault="00C82BCE" w:rsidP="00AF166B">
            <w:pPr>
              <w:jc w:val="center"/>
              <w:rPr>
                <w:sz w:val="22"/>
                <w:szCs w:val="22"/>
              </w:rPr>
            </w:pPr>
            <w:r>
              <w:rPr>
                <w:sz w:val="22"/>
                <w:szCs w:val="22"/>
              </w:rPr>
              <w:t>R</w:t>
            </w:r>
          </w:p>
        </w:tc>
        <w:tc>
          <w:tcPr>
            <w:tcW w:w="234" w:type="pct"/>
            <w:vAlign w:val="center"/>
          </w:tcPr>
          <w:p w14:paraId="695E4D3A" w14:textId="77777777" w:rsidR="00C82BCE" w:rsidRPr="00E56E00" w:rsidRDefault="00C82BCE" w:rsidP="00AF166B">
            <w:pPr>
              <w:jc w:val="center"/>
              <w:rPr>
                <w:sz w:val="22"/>
                <w:szCs w:val="22"/>
              </w:rPr>
            </w:pPr>
            <w:r w:rsidRPr="00E56E00">
              <w:rPr>
                <w:sz w:val="22"/>
                <w:szCs w:val="22"/>
              </w:rPr>
              <w:t>1</w:t>
            </w:r>
          </w:p>
        </w:tc>
      </w:tr>
      <w:tr w:rsidR="00C82BCE" w:rsidRPr="00BA50B9" w14:paraId="62D7D6D0" w14:textId="77777777" w:rsidTr="00AF166B">
        <w:trPr>
          <w:trHeight w:val="340"/>
        </w:trPr>
        <w:tc>
          <w:tcPr>
            <w:tcW w:w="257" w:type="pct"/>
            <w:vAlign w:val="center"/>
          </w:tcPr>
          <w:p w14:paraId="76F4132B" w14:textId="77777777" w:rsidR="00C82BCE" w:rsidRPr="00E56E00" w:rsidRDefault="00C82BCE" w:rsidP="00AF166B">
            <w:pPr>
              <w:jc w:val="center"/>
              <w:rPr>
                <w:sz w:val="22"/>
                <w:szCs w:val="22"/>
              </w:rPr>
            </w:pPr>
            <w:r w:rsidRPr="00E56E00">
              <w:rPr>
                <w:sz w:val="22"/>
                <w:szCs w:val="22"/>
              </w:rPr>
              <w:t>8.</w:t>
            </w:r>
          </w:p>
        </w:tc>
        <w:tc>
          <w:tcPr>
            <w:tcW w:w="3946" w:type="pct"/>
            <w:gridSpan w:val="2"/>
            <w:vAlign w:val="center"/>
          </w:tcPr>
          <w:p w14:paraId="0C904D96" w14:textId="77777777" w:rsidR="00C82BCE" w:rsidRPr="00E56E00" w:rsidRDefault="00C82BCE" w:rsidP="00AF166B">
            <w:pPr>
              <w:spacing w:line="259" w:lineRule="auto"/>
              <w:rPr>
                <w:b/>
                <w:bCs/>
                <w:sz w:val="22"/>
                <w:szCs w:val="22"/>
              </w:rPr>
            </w:pPr>
            <w:r>
              <w:t>Outline about gout.</w:t>
            </w:r>
          </w:p>
        </w:tc>
        <w:tc>
          <w:tcPr>
            <w:tcW w:w="319" w:type="pct"/>
            <w:vAlign w:val="center"/>
          </w:tcPr>
          <w:p w14:paraId="16FD3BCD" w14:textId="77777777" w:rsidR="00C82BCE" w:rsidRPr="00E56E00" w:rsidRDefault="00C82BCE" w:rsidP="00AF166B">
            <w:pPr>
              <w:jc w:val="center"/>
              <w:rPr>
                <w:sz w:val="22"/>
                <w:szCs w:val="22"/>
              </w:rPr>
            </w:pPr>
            <w:r>
              <w:rPr>
                <w:sz w:val="22"/>
                <w:szCs w:val="22"/>
              </w:rPr>
              <w:t>CO5</w:t>
            </w:r>
          </w:p>
        </w:tc>
        <w:tc>
          <w:tcPr>
            <w:tcW w:w="243" w:type="pct"/>
            <w:vAlign w:val="center"/>
          </w:tcPr>
          <w:p w14:paraId="0BEBE5D1" w14:textId="77777777" w:rsidR="00C82BCE" w:rsidRPr="00E56E00" w:rsidRDefault="00C82BCE" w:rsidP="00AF166B">
            <w:pPr>
              <w:jc w:val="center"/>
              <w:rPr>
                <w:sz w:val="22"/>
                <w:szCs w:val="22"/>
              </w:rPr>
            </w:pPr>
            <w:r>
              <w:rPr>
                <w:sz w:val="22"/>
                <w:szCs w:val="22"/>
              </w:rPr>
              <w:t>R</w:t>
            </w:r>
          </w:p>
        </w:tc>
        <w:tc>
          <w:tcPr>
            <w:tcW w:w="234" w:type="pct"/>
            <w:vAlign w:val="center"/>
          </w:tcPr>
          <w:p w14:paraId="73DC3B32" w14:textId="77777777" w:rsidR="00C82BCE" w:rsidRPr="00E56E00" w:rsidRDefault="00C82BCE" w:rsidP="00AF166B">
            <w:pPr>
              <w:jc w:val="center"/>
              <w:rPr>
                <w:sz w:val="22"/>
                <w:szCs w:val="22"/>
              </w:rPr>
            </w:pPr>
            <w:r w:rsidRPr="00E56E00">
              <w:rPr>
                <w:sz w:val="22"/>
                <w:szCs w:val="22"/>
              </w:rPr>
              <w:t>1</w:t>
            </w:r>
          </w:p>
        </w:tc>
      </w:tr>
      <w:tr w:rsidR="00C82BCE" w:rsidRPr="00BA50B9" w14:paraId="57022DBF" w14:textId="77777777" w:rsidTr="00AF166B">
        <w:trPr>
          <w:trHeight w:val="397"/>
        </w:trPr>
        <w:tc>
          <w:tcPr>
            <w:tcW w:w="257" w:type="pct"/>
            <w:vAlign w:val="center"/>
          </w:tcPr>
          <w:p w14:paraId="0D58C7E7" w14:textId="77777777" w:rsidR="00C82BCE" w:rsidRPr="00E56E00" w:rsidRDefault="00C82BCE" w:rsidP="00AF166B">
            <w:pPr>
              <w:jc w:val="center"/>
              <w:rPr>
                <w:sz w:val="22"/>
                <w:szCs w:val="22"/>
              </w:rPr>
            </w:pPr>
            <w:r w:rsidRPr="00E56E00">
              <w:rPr>
                <w:sz w:val="22"/>
                <w:szCs w:val="22"/>
              </w:rPr>
              <w:t>9.</w:t>
            </w:r>
          </w:p>
        </w:tc>
        <w:tc>
          <w:tcPr>
            <w:tcW w:w="3946" w:type="pct"/>
            <w:gridSpan w:val="2"/>
            <w:vAlign w:val="center"/>
          </w:tcPr>
          <w:p w14:paraId="21F99055" w14:textId="77777777" w:rsidR="00C82BCE" w:rsidRPr="00E56E00" w:rsidRDefault="00C82BCE" w:rsidP="00AF166B">
            <w:pPr>
              <w:pStyle w:val="ListParagraph"/>
              <w:ind w:left="0"/>
              <w:rPr>
                <w:noProof/>
                <w:sz w:val="22"/>
                <w:szCs w:val="22"/>
                <w:lang w:eastAsia="zh-TW"/>
              </w:rPr>
            </w:pPr>
            <w:r>
              <w:t>Summarize the source and the major toxicity symptoms of p</w:t>
            </w:r>
            <w:r w:rsidRPr="00233F1A">
              <w:rPr>
                <w:rFonts w:cstheme="minorHAnsi"/>
              </w:rPr>
              <w:t>rotease inhibitors</w:t>
            </w:r>
            <w:r>
              <w:rPr>
                <w:rFonts w:cstheme="minorHAnsi"/>
              </w:rPr>
              <w:t>.</w:t>
            </w:r>
          </w:p>
        </w:tc>
        <w:tc>
          <w:tcPr>
            <w:tcW w:w="319" w:type="pct"/>
            <w:vAlign w:val="center"/>
          </w:tcPr>
          <w:p w14:paraId="7E22D52E" w14:textId="77777777" w:rsidR="00C82BCE" w:rsidRPr="00E56E00" w:rsidRDefault="00C82BCE" w:rsidP="00AF166B">
            <w:pPr>
              <w:jc w:val="center"/>
              <w:rPr>
                <w:sz w:val="22"/>
                <w:szCs w:val="22"/>
              </w:rPr>
            </w:pPr>
            <w:r>
              <w:rPr>
                <w:sz w:val="22"/>
                <w:szCs w:val="22"/>
              </w:rPr>
              <w:t>CO4</w:t>
            </w:r>
          </w:p>
        </w:tc>
        <w:tc>
          <w:tcPr>
            <w:tcW w:w="243" w:type="pct"/>
            <w:vAlign w:val="center"/>
          </w:tcPr>
          <w:p w14:paraId="195950C8" w14:textId="77777777" w:rsidR="00C82BCE" w:rsidRPr="00E56E00" w:rsidRDefault="00C82BCE" w:rsidP="00AF166B">
            <w:pPr>
              <w:jc w:val="center"/>
              <w:rPr>
                <w:sz w:val="22"/>
                <w:szCs w:val="22"/>
              </w:rPr>
            </w:pPr>
            <w:r>
              <w:rPr>
                <w:sz w:val="22"/>
                <w:szCs w:val="22"/>
              </w:rPr>
              <w:t>U</w:t>
            </w:r>
          </w:p>
        </w:tc>
        <w:tc>
          <w:tcPr>
            <w:tcW w:w="234" w:type="pct"/>
            <w:vAlign w:val="center"/>
          </w:tcPr>
          <w:p w14:paraId="127CC0EE" w14:textId="77777777" w:rsidR="00C82BCE" w:rsidRPr="00E56E00" w:rsidRDefault="00C82BCE" w:rsidP="00AF166B">
            <w:pPr>
              <w:jc w:val="center"/>
              <w:rPr>
                <w:sz w:val="22"/>
                <w:szCs w:val="22"/>
              </w:rPr>
            </w:pPr>
            <w:r w:rsidRPr="00E56E00">
              <w:rPr>
                <w:sz w:val="22"/>
                <w:szCs w:val="22"/>
              </w:rPr>
              <w:t>1</w:t>
            </w:r>
          </w:p>
        </w:tc>
      </w:tr>
      <w:tr w:rsidR="00C82BCE" w:rsidRPr="00BA50B9" w14:paraId="23255547" w14:textId="77777777" w:rsidTr="00AF166B">
        <w:trPr>
          <w:trHeight w:val="397"/>
        </w:trPr>
        <w:tc>
          <w:tcPr>
            <w:tcW w:w="257" w:type="pct"/>
            <w:vAlign w:val="center"/>
          </w:tcPr>
          <w:p w14:paraId="09A1D693" w14:textId="77777777" w:rsidR="00C82BCE" w:rsidRPr="00E56E00" w:rsidRDefault="00C82BCE" w:rsidP="00AF166B">
            <w:pPr>
              <w:jc w:val="center"/>
              <w:rPr>
                <w:sz w:val="22"/>
                <w:szCs w:val="22"/>
              </w:rPr>
            </w:pPr>
            <w:r w:rsidRPr="00E56E00">
              <w:rPr>
                <w:sz w:val="22"/>
                <w:szCs w:val="22"/>
              </w:rPr>
              <w:t>10.</w:t>
            </w:r>
          </w:p>
        </w:tc>
        <w:tc>
          <w:tcPr>
            <w:tcW w:w="3946" w:type="pct"/>
            <w:gridSpan w:val="2"/>
            <w:vAlign w:val="center"/>
          </w:tcPr>
          <w:p w14:paraId="20B1853E" w14:textId="77777777" w:rsidR="00C82BCE" w:rsidRPr="00E56E00" w:rsidRDefault="00C82BCE" w:rsidP="00AF166B">
            <w:pPr>
              <w:rPr>
                <w:sz w:val="22"/>
                <w:szCs w:val="22"/>
              </w:rPr>
            </w:pPr>
            <w:r w:rsidRPr="00AE287E">
              <w:t>Define geriatric nutrition.</w:t>
            </w:r>
          </w:p>
        </w:tc>
        <w:tc>
          <w:tcPr>
            <w:tcW w:w="319" w:type="pct"/>
            <w:vAlign w:val="center"/>
          </w:tcPr>
          <w:p w14:paraId="55516C12" w14:textId="77777777" w:rsidR="00C82BCE" w:rsidRPr="00E56E00" w:rsidRDefault="00C82BCE" w:rsidP="00AF166B">
            <w:pPr>
              <w:jc w:val="center"/>
              <w:rPr>
                <w:sz w:val="22"/>
                <w:szCs w:val="22"/>
              </w:rPr>
            </w:pPr>
            <w:r>
              <w:rPr>
                <w:sz w:val="22"/>
                <w:szCs w:val="22"/>
              </w:rPr>
              <w:t>CO6</w:t>
            </w:r>
          </w:p>
        </w:tc>
        <w:tc>
          <w:tcPr>
            <w:tcW w:w="243" w:type="pct"/>
            <w:vAlign w:val="center"/>
          </w:tcPr>
          <w:p w14:paraId="2FABD27F" w14:textId="77777777" w:rsidR="00C82BCE" w:rsidRPr="00E56E00" w:rsidRDefault="00C82BCE" w:rsidP="00AF166B">
            <w:pPr>
              <w:jc w:val="center"/>
              <w:rPr>
                <w:sz w:val="22"/>
                <w:szCs w:val="22"/>
              </w:rPr>
            </w:pPr>
            <w:r>
              <w:rPr>
                <w:sz w:val="22"/>
                <w:szCs w:val="22"/>
              </w:rPr>
              <w:t>R</w:t>
            </w:r>
          </w:p>
        </w:tc>
        <w:tc>
          <w:tcPr>
            <w:tcW w:w="234" w:type="pct"/>
            <w:vAlign w:val="center"/>
          </w:tcPr>
          <w:p w14:paraId="6DB71173" w14:textId="77777777" w:rsidR="00C82BCE" w:rsidRPr="00E56E00" w:rsidRDefault="00C82BCE" w:rsidP="00AF166B">
            <w:pPr>
              <w:jc w:val="center"/>
              <w:rPr>
                <w:sz w:val="22"/>
                <w:szCs w:val="22"/>
              </w:rPr>
            </w:pPr>
            <w:r w:rsidRPr="00E56E00">
              <w:rPr>
                <w:sz w:val="22"/>
                <w:szCs w:val="22"/>
              </w:rPr>
              <w:t>1</w:t>
            </w:r>
          </w:p>
        </w:tc>
      </w:tr>
      <w:tr w:rsidR="00C82BCE" w:rsidRPr="00BA50B9" w14:paraId="7CA37FB3" w14:textId="77777777" w:rsidTr="0037089B">
        <w:trPr>
          <w:trHeight w:val="552"/>
        </w:trPr>
        <w:tc>
          <w:tcPr>
            <w:tcW w:w="5000" w:type="pct"/>
            <w:gridSpan w:val="6"/>
            <w:vAlign w:val="center"/>
          </w:tcPr>
          <w:p w14:paraId="6A4538DE" w14:textId="77777777" w:rsidR="00C82BCE" w:rsidRPr="009D0856" w:rsidRDefault="00C82BCE" w:rsidP="007E6FDA">
            <w:pPr>
              <w:jc w:val="center"/>
              <w:rPr>
                <w:b/>
                <w:sz w:val="22"/>
                <w:szCs w:val="22"/>
                <w:u w:val="single"/>
              </w:rPr>
            </w:pPr>
            <w:r w:rsidRPr="009D0856">
              <w:rPr>
                <w:b/>
                <w:sz w:val="22"/>
                <w:szCs w:val="22"/>
                <w:u w:val="single"/>
              </w:rPr>
              <w:t>PART – B (6 X 3 = 18 MARKS)</w:t>
            </w:r>
          </w:p>
        </w:tc>
      </w:tr>
      <w:tr w:rsidR="00C82BCE" w:rsidRPr="00BA50B9" w14:paraId="7C9954D1" w14:textId="77777777" w:rsidTr="00AF166B">
        <w:trPr>
          <w:trHeight w:val="340"/>
        </w:trPr>
        <w:tc>
          <w:tcPr>
            <w:tcW w:w="257" w:type="pct"/>
            <w:vAlign w:val="center"/>
          </w:tcPr>
          <w:p w14:paraId="2766FB2D" w14:textId="77777777" w:rsidR="00C82BCE" w:rsidRPr="00E56E00" w:rsidRDefault="00C82BCE" w:rsidP="00AF166B">
            <w:pPr>
              <w:pStyle w:val="NoSpacing"/>
              <w:jc w:val="center"/>
              <w:rPr>
                <w:sz w:val="22"/>
                <w:szCs w:val="22"/>
              </w:rPr>
            </w:pPr>
            <w:r w:rsidRPr="00E56E00">
              <w:rPr>
                <w:sz w:val="22"/>
                <w:szCs w:val="22"/>
              </w:rPr>
              <w:t>11.</w:t>
            </w:r>
          </w:p>
        </w:tc>
        <w:tc>
          <w:tcPr>
            <w:tcW w:w="3946" w:type="pct"/>
            <w:gridSpan w:val="2"/>
            <w:vAlign w:val="center"/>
          </w:tcPr>
          <w:p w14:paraId="34BEBEA5" w14:textId="77777777" w:rsidR="00C82BCE" w:rsidRPr="00E56E00" w:rsidRDefault="00C82BCE" w:rsidP="00AF166B">
            <w:pPr>
              <w:pStyle w:val="NoSpacing"/>
              <w:rPr>
                <w:sz w:val="22"/>
                <w:szCs w:val="22"/>
              </w:rPr>
            </w:pPr>
            <w:r w:rsidRPr="00AF461C">
              <w:t xml:space="preserve">Analyze any </w:t>
            </w:r>
            <w:r>
              <w:t>5</w:t>
            </w:r>
            <w:r w:rsidRPr="00AF461C">
              <w:t xml:space="preserve"> glycogen storage diseases and their defective enzymes.</w:t>
            </w:r>
          </w:p>
        </w:tc>
        <w:tc>
          <w:tcPr>
            <w:tcW w:w="319" w:type="pct"/>
            <w:vAlign w:val="bottom"/>
          </w:tcPr>
          <w:p w14:paraId="14A49CDB" w14:textId="77777777" w:rsidR="00C82BCE" w:rsidRPr="00E56E00" w:rsidRDefault="00C82BCE" w:rsidP="002323CF">
            <w:pPr>
              <w:pStyle w:val="NoSpacing"/>
              <w:jc w:val="center"/>
              <w:rPr>
                <w:sz w:val="22"/>
                <w:szCs w:val="22"/>
              </w:rPr>
            </w:pPr>
            <w:r>
              <w:rPr>
                <w:sz w:val="22"/>
                <w:szCs w:val="22"/>
              </w:rPr>
              <w:t>CO2</w:t>
            </w:r>
          </w:p>
        </w:tc>
        <w:tc>
          <w:tcPr>
            <w:tcW w:w="243" w:type="pct"/>
            <w:vAlign w:val="bottom"/>
          </w:tcPr>
          <w:p w14:paraId="0A223A08" w14:textId="77777777" w:rsidR="00C82BCE" w:rsidRPr="00E56E00" w:rsidRDefault="00C82BCE" w:rsidP="002323CF">
            <w:pPr>
              <w:pStyle w:val="NoSpacing"/>
              <w:jc w:val="center"/>
              <w:rPr>
                <w:sz w:val="22"/>
                <w:szCs w:val="22"/>
              </w:rPr>
            </w:pPr>
            <w:r>
              <w:rPr>
                <w:sz w:val="22"/>
                <w:szCs w:val="22"/>
              </w:rPr>
              <w:t>U</w:t>
            </w:r>
          </w:p>
        </w:tc>
        <w:tc>
          <w:tcPr>
            <w:tcW w:w="234" w:type="pct"/>
            <w:vAlign w:val="bottom"/>
          </w:tcPr>
          <w:p w14:paraId="5E18E86C"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3597EAD3" w14:textId="77777777" w:rsidTr="00AF166B">
        <w:trPr>
          <w:trHeight w:val="340"/>
        </w:trPr>
        <w:tc>
          <w:tcPr>
            <w:tcW w:w="257" w:type="pct"/>
            <w:vAlign w:val="center"/>
          </w:tcPr>
          <w:p w14:paraId="2157D11C" w14:textId="77777777" w:rsidR="00C82BCE" w:rsidRPr="00E56E00" w:rsidRDefault="00C82BCE" w:rsidP="00AF166B">
            <w:pPr>
              <w:pStyle w:val="NoSpacing"/>
              <w:jc w:val="center"/>
              <w:rPr>
                <w:sz w:val="22"/>
                <w:szCs w:val="22"/>
              </w:rPr>
            </w:pPr>
            <w:r w:rsidRPr="00E56E00">
              <w:rPr>
                <w:sz w:val="22"/>
                <w:szCs w:val="22"/>
              </w:rPr>
              <w:t>12.</w:t>
            </w:r>
          </w:p>
        </w:tc>
        <w:tc>
          <w:tcPr>
            <w:tcW w:w="3946" w:type="pct"/>
            <w:gridSpan w:val="2"/>
            <w:vAlign w:val="center"/>
          </w:tcPr>
          <w:p w14:paraId="40FDEA53" w14:textId="77777777" w:rsidR="00C82BCE" w:rsidRPr="00E56E00" w:rsidRDefault="00C82BCE" w:rsidP="00AF166B">
            <w:pPr>
              <w:pStyle w:val="NoSpacing"/>
              <w:rPr>
                <w:sz w:val="22"/>
                <w:szCs w:val="22"/>
              </w:rPr>
            </w:pPr>
            <w:r>
              <w:t>Discuss about the n</w:t>
            </w:r>
            <w:r w:rsidRPr="00AF461C">
              <w:t>utritional classification of amino acids.</w:t>
            </w:r>
          </w:p>
        </w:tc>
        <w:tc>
          <w:tcPr>
            <w:tcW w:w="319" w:type="pct"/>
            <w:vAlign w:val="bottom"/>
          </w:tcPr>
          <w:p w14:paraId="6813531C" w14:textId="77777777" w:rsidR="00C82BCE" w:rsidRPr="00E56E00" w:rsidRDefault="00C82BCE" w:rsidP="002323CF">
            <w:pPr>
              <w:pStyle w:val="NoSpacing"/>
              <w:jc w:val="center"/>
              <w:rPr>
                <w:sz w:val="22"/>
                <w:szCs w:val="22"/>
              </w:rPr>
            </w:pPr>
            <w:r>
              <w:rPr>
                <w:sz w:val="22"/>
                <w:szCs w:val="22"/>
              </w:rPr>
              <w:t>CO2</w:t>
            </w:r>
          </w:p>
        </w:tc>
        <w:tc>
          <w:tcPr>
            <w:tcW w:w="243" w:type="pct"/>
            <w:vAlign w:val="bottom"/>
          </w:tcPr>
          <w:p w14:paraId="486834A9" w14:textId="77777777" w:rsidR="00C82BCE" w:rsidRPr="00E56E00" w:rsidRDefault="00C82BCE" w:rsidP="002323CF">
            <w:pPr>
              <w:pStyle w:val="NoSpacing"/>
              <w:jc w:val="center"/>
              <w:rPr>
                <w:sz w:val="22"/>
                <w:szCs w:val="22"/>
              </w:rPr>
            </w:pPr>
            <w:r>
              <w:rPr>
                <w:sz w:val="22"/>
                <w:szCs w:val="22"/>
              </w:rPr>
              <w:t>U</w:t>
            </w:r>
          </w:p>
        </w:tc>
        <w:tc>
          <w:tcPr>
            <w:tcW w:w="234" w:type="pct"/>
            <w:vAlign w:val="bottom"/>
          </w:tcPr>
          <w:p w14:paraId="60B908EA"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13A420DE" w14:textId="77777777" w:rsidTr="00AF166B">
        <w:trPr>
          <w:trHeight w:val="340"/>
        </w:trPr>
        <w:tc>
          <w:tcPr>
            <w:tcW w:w="257" w:type="pct"/>
            <w:vAlign w:val="center"/>
          </w:tcPr>
          <w:p w14:paraId="2018771F" w14:textId="77777777" w:rsidR="00C82BCE" w:rsidRPr="00E56E00" w:rsidRDefault="00C82BCE" w:rsidP="00AF166B">
            <w:pPr>
              <w:pStyle w:val="NoSpacing"/>
              <w:jc w:val="center"/>
              <w:rPr>
                <w:sz w:val="22"/>
                <w:szCs w:val="22"/>
              </w:rPr>
            </w:pPr>
            <w:r w:rsidRPr="00E56E00">
              <w:rPr>
                <w:sz w:val="22"/>
                <w:szCs w:val="22"/>
              </w:rPr>
              <w:t>13.</w:t>
            </w:r>
          </w:p>
        </w:tc>
        <w:tc>
          <w:tcPr>
            <w:tcW w:w="3946" w:type="pct"/>
            <w:gridSpan w:val="2"/>
            <w:vAlign w:val="center"/>
          </w:tcPr>
          <w:p w14:paraId="659EAB43" w14:textId="77777777" w:rsidR="00C82BCE" w:rsidRPr="00E56E00" w:rsidRDefault="00C82BCE" w:rsidP="00AF166B">
            <w:pPr>
              <w:pStyle w:val="NoSpacing"/>
              <w:rPr>
                <w:sz w:val="22"/>
                <w:szCs w:val="22"/>
              </w:rPr>
            </w:pPr>
            <w:r w:rsidRPr="00AF461C">
              <w:t>Summarize the function of DNA and RNA</w:t>
            </w:r>
            <w:r>
              <w:t>.</w:t>
            </w:r>
          </w:p>
        </w:tc>
        <w:tc>
          <w:tcPr>
            <w:tcW w:w="319" w:type="pct"/>
            <w:vAlign w:val="bottom"/>
          </w:tcPr>
          <w:p w14:paraId="131D22BA" w14:textId="77777777" w:rsidR="00C82BCE" w:rsidRPr="00E56E00" w:rsidRDefault="00C82BCE" w:rsidP="002323CF">
            <w:pPr>
              <w:pStyle w:val="NoSpacing"/>
              <w:jc w:val="center"/>
              <w:rPr>
                <w:sz w:val="22"/>
                <w:szCs w:val="22"/>
              </w:rPr>
            </w:pPr>
            <w:r>
              <w:rPr>
                <w:sz w:val="22"/>
                <w:szCs w:val="22"/>
              </w:rPr>
              <w:t>CO5</w:t>
            </w:r>
          </w:p>
        </w:tc>
        <w:tc>
          <w:tcPr>
            <w:tcW w:w="243" w:type="pct"/>
            <w:vAlign w:val="bottom"/>
          </w:tcPr>
          <w:p w14:paraId="5FC9F6EF" w14:textId="77777777" w:rsidR="00C82BCE" w:rsidRPr="00E56E00" w:rsidRDefault="00C82BCE" w:rsidP="002323CF">
            <w:pPr>
              <w:pStyle w:val="NoSpacing"/>
              <w:jc w:val="center"/>
              <w:rPr>
                <w:sz w:val="22"/>
                <w:szCs w:val="22"/>
              </w:rPr>
            </w:pPr>
            <w:r>
              <w:rPr>
                <w:sz w:val="22"/>
                <w:szCs w:val="22"/>
              </w:rPr>
              <w:t>R</w:t>
            </w:r>
          </w:p>
        </w:tc>
        <w:tc>
          <w:tcPr>
            <w:tcW w:w="234" w:type="pct"/>
            <w:vAlign w:val="bottom"/>
          </w:tcPr>
          <w:p w14:paraId="621325F5"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791D7648" w14:textId="77777777" w:rsidTr="00AF166B">
        <w:trPr>
          <w:trHeight w:val="340"/>
        </w:trPr>
        <w:tc>
          <w:tcPr>
            <w:tcW w:w="257" w:type="pct"/>
            <w:vAlign w:val="center"/>
          </w:tcPr>
          <w:p w14:paraId="1A8D979A" w14:textId="77777777" w:rsidR="00C82BCE" w:rsidRPr="00E56E00" w:rsidRDefault="00C82BCE" w:rsidP="00AF166B">
            <w:pPr>
              <w:pStyle w:val="NoSpacing"/>
              <w:jc w:val="center"/>
              <w:rPr>
                <w:sz w:val="22"/>
                <w:szCs w:val="22"/>
              </w:rPr>
            </w:pPr>
            <w:r w:rsidRPr="00E56E00">
              <w:rPr>
                <w:sz w:val="22"/>
                <w:szCs w:val="22"/>
              </w:rPr>
              <w:t>14.</w:t>
            </w:r>
          </w:p>
        </w:tc>
        <w:tc>
          <w:tcPr>
            <w:tcW w:w="3946" w:type="pct"/>
            <w:gridSpan w:val="2"/>
            <w:vAlign w:val="center"/>
          </w:tcPr>
          <w:p w14:paraId="44FDB634" w14:textId="77777777" w:rsidR="00C82BCE" w:rsidRPr="00E56E00" w:rsidRDefault="00C82BCE" w:rsidP="00AF166B">
            <w:pPr>
              <w:pStyle w:val="NoSpacing"/>
              <w:rPr>
                <w:sz w:val="22"/>
                <w:szCs w:val="22"/>
              </w:rPr>
            </w:pPr>
            <w:r w:rsidRPr="00AF461C">
              <w:t>Name any 2 aliphatic, basic and aromatic amino acids.</w:t>
            </w:r>
          </w:p>
        </w:tc>
        <w:tc>
          <w:tcPr>
            <w:tcW w:w="319" w:type="pct"/>
            <w:vAlign w:val="bottom"/>
          </w:tcPr>
          <w:p w14:paraId="5443B8C3" w14:textId="77777777" w:rsidR="00C82BCE" w:rsidRPr="00E56E00" w:rsidRDefault="00C82BCE" w:rsidP="002323CF">
            <w:pPr>
              <w:pStyle w:val="NoSpacing"/>
              <w:jc w:val="center"/>
              <w:rPr>
                <w:sz w:val="22"/>
                <w:szCs w:val="22"/>
              </w:rPr>
            </w:pPr>
            <w:r>
              <w:rPr>
                <w:sz w:val="22"/>
                <w:szCs w:val="22"/>
              </w:rPr>
              <w:t>CO3</w:t>
            </w:r>
          </w:p>
        </w:tc>
        <w:tc>
          <w:tcPr>
            <w:tcW w:w="243" w:type="pct"/>
            <w:vAlign w:val="bottom"/>
          </w:tcPr>
          <w:p w14:paraId="451402CE" w14:textId="77777777" w:rsidR="00C82BCE" w:rsidRPr="00E56E00" w:rsidRDefault="00C82BCE" w:rsidP="002323CF">
            <w:pPr>
              <w:pStyle w:val="NoSpacing"/>
              <w:jc w:val="center"/>
              <w:rPr>
                <w:sz w:val="22"/>
                <w:szCs w:val="22"/>
              </w:rPr>
            </w:pPr>
            <w:r>
              <w:rPr>
                <w:sz w:val="22"/>
                <w:szCs w:val="22"/>
              </w:rPr>
              <w:t>R</w:t>
            </w:r>
          </w:p>
        </w:tc>
        <w:tc>
          <w:tcPr>
            <w:tcW w:w="234" w:type="pct"/>
            <w:vAlign w:val="bottom"/>
          </w:tcPr>
          <w:p w14:paraId="2BBC7D3E"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0B7935B3" w14:textId="77777777" w:rsidTr="00AF166B">
        <w:trPr>
          <w:trHeight w:val="340"/>
        </w:trPr>
        <w:tc>
          <w:tcPr>
            <w:tcW w:w="257" w:type="pct"/>
            <w:vAlign w:val="center"/>
          </w:tcPr>
          <w:p w14:paraId="7A4FA249" w14:textId="77777777" w:rsidR="00C82BCE" w:rsidRPr="00E56E00" w:rsidRDefault="00C82BCE" w:rsidP="00AF166B">
            <w:pPr>
              <w:pStyle w:val="NoSpacing"/>
              <w:jc w:val="center"/>
              <w:rPr>
                <w:sz w:val="22"/>
                <w:szCs w:val="22"/>
              </w:rPr>
            </w:pPr>
            <w:r w:rsidRPr="00E56E00">
              <w:rPr>
                <w:sz w:val="22"/>
                <w:szCs w:val="22"/>
              </w:rPr>
              <w:t>15.</w:t>
            </w:r>
          </w:p>
        </w:tc>
        <w:tc>
          <w:tcPr>
            <w:tcW w:w="3946" w:type="pct"/>
            <w:gridSpan w:val="2"/>
            <w:vAlign w:val="center"/>
          </w:tcPr>
          <w:p w14:paraId="5C11CDB8" w14:textId="77777777" w:rsidR="00C82BCE" w:rsidRPr="00E56E00" w:rsidRDefault="00C82BCE" w:rsidP="00AF166B">
            <w:pPr>
              <w:pStyle w:val="NoSpacing"/>
              <w:rPr>
                <w:sz w:val="22"/>
                <w:szCs w:val="22"/>
              </w:rPr>
            </w:pPr>
            <w:r>
              <w:t xml:space="preserve">Summarize about </w:t>
            </w:r>
            <w:r w:rsidRPr="002F5050">
              <w:t>enzyme inhibitors, phytoalexins, phytates.</w:t>
            </w:r>
          </w:p>
        </w:tc>
        <w:tc>
          <w:tcPr>
            <w:tcW w:w="319" w:type="pct"/>
            <w:vAlign w:val="bottom"/>
          </w:tcPr>
          <w:p w14:paraId="320DE7C8" w14:textId="77777777" w:rsidR="00C82BCE" w:rsidRPr="00E56E00" w:rsidRDefault="00C82BCE" w:rsidP="002323CF">
            <w:pPr>
              <w:pStyle w:val="NoSpacing"/>
              <w:jc w:val="center"/>
              <w:rPr>
                <w:sz w:val="22"/>
                <w:szCs w:val="22"/>
              </w:rPr>
            </w:pPr>
            <w:r>
              <w:rPr>
                <w:sz w:val="22"/>
                <w:szCs w:val="22"/>
              </w:rPr>
              <w:t>CO5</w:t>
            </w:r>
          </w:p>
        </w:tc>
        <w:tc>
          <w:tcPr>
            <w:tcW w:w="243" w:type="pct"/>
            <w:vAlign w:val="bottom"/>
          </w:tcPr>
          <w:p w14:paraId="5A81B8A0" w14:textId="77777777" w:rsidR="00C82BCE" w:rsidRPr="00E56E00" w:rsidRDefault="00C82BCE" w:rsidP="002323CF">
            <w:pPr>
              <w:pStyle w:val="NoSpacing"/>
              <w:jc w:val="center"/>
              <w:rPr>
                <w:sz w:val="22"/>
                <w:szCs w:val="22"/>
              </w:rPr>
            </w:pPr>
            <w:r>
              <w:rPr>
                <w:sz w:val="22"/>
                <w:szCs w:val="22"/>
              </w:rPr>
              <w:t>U</w:t>
            </w:r>
          </w:p>
        </w:tc>
        <w:tc>
          <w:tcPr>
            <w:tcW w:w="234" w:type="pct"/>
            <w:vAlign w:val="bottom"/>
          </w:tcPr>
          <w:p w14:paraId="3D94AB37"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6416C06F" w14:textId="77777777" w:rsidTr="00AF166B">
        <w:trPr>
          <w:trHeight w:val="340"/>
        </w:trPr>
        <w:tc>
          <w:tcPr>
            <w:tcW w:w="257" w:type="pct"/>
            <w:vAlign w:val="center"/>
          </w:tcPr>
          <w:p w14:paraId="440DC9E7" w14:textId="77777777" w:rsidR="00C82BCE" w:rsidRPr="00E56E00" w:rsidRDefault="00C82BCE" w:rsidP="00AF166B">
            <w:pPr>
              <w:pStyle w:val="NoSpacing"/>
              <w:jc w:val="center"/>
              <w:rPr>
                <w:sz w:val="22"/>
                <w:szCs w:val="22"/>
              </w:rPr>
            </w:pPr>
            <w:r w:rsidRPr="00E56E00">
              <w:rPr>
                <w:sz w:val="22"/>
                <w:szCs w:val="22"/>
              </w:rPr>
              <w:t>16.</w:t>
            </w:r>
          </w:p>
        </w:tc>
        <w:tc>
          <w:tcPr>
            <w:tcW w:w="3946" w:type="pct"/>
            <w:gridSpan w:val="2"/>
            <w:vAlign w:val="center"/>
          </w:tcPr>
          <w:p w14:paraId="60076D65" w14:textId="77777777" w:rsidR="00C82BCE" w:rsidRPr="00E56E00" w:rsidRDefault="00C82BCE" w:rsidP="00AF166B">
            <w:pPr>
              <w:pStyle w:val="NoSpacing"/>
              <w:rPr>
                <w:sz w:val="22"/>
                <w:szCs w:val="22"/>
              </w:rPr>
            </w:pPr>
            <w:r>
              <w:t>Write about m</w:t>
            </w:r>
            <w:r w:rsidRPr="00BC462D">
              <w:t>acronutrients requirement</w:t>
            </w:r>
            <w:r w:rsidRPr="00971A7C">
              <w:rPr>
                <w:b/>
              </w:rPr>
              <w:t xml:space="preserve"> </w:t>
            </w:r>
            <w:r>
              <w:t>in</w:t>
            </w:r>
            <w:r w:rsidRPr="00BC462D">
              <w:t xml:space="preserve"> </w:t>
            </w:r>
            <w:r>
              <w:t>high altitude?</w:t>
            </w:r>
          </w:p>
        </w:tc>
        <w:tc>
          <w:tcPr>
            <w:tcW w:w="319" w:type="pct"/>
            <w:vAlign w:val="bottom"/>
          </w:tcPr>
          <w:p w14:paraId="17FCAAAA" w14:textId="77777777" w:rsidR="00C82BCE" w:rsidRPr="00E56E00" w:rsidRDefault="00C82BCE" w:rsidP="002323CF">
            <w:pPr>
              <w:pStyle w:val="NoSpacing"/>
              <w:jc w:val="center"/>
              <w:rPr>
                <w:sz w:val="22"/>
                <w:szCs w:val="22"/>
              </w:rPr>
            </w:pPr>
            <w:r>
              <w:rPr>
                <w:sz w:val="22"/>
                <w:szCs w:val="22"/>
              </w:rPr>
              <w:t>CO6</w:t>
            </w:r>
          </w:p>
        </w:tc>
        <w:tc>
          <w:tcPr>
            <w:tcW w:w="243" w:type="pct"/>
            <w:vAlign w:val="bottom"/>
          </w:tcPr>
          <w:p w14:paraId="532BEF9B" w14:textId="77777777" w:rsidR="00C82BCE" w:rsidRPr="00E56E00" w:rsidRDefault="00C82BCE" w:rsidP="002323CF">
            <w:pPr>
              <w:pStyle w:val="NoSpacing"/>
              <w:jc w:val="center"/>
              <w:rPr>
                <w:sz w:val="22"/>
                <w:szCs w:val="22"/>
              </w:rPr>
            </w:pPr>
            <w:r>
              <w:rPr>
                <w:sz w:val="22"/>
                <w:szCs w:val="22"/>
              </w:rPr>
              <w:t>U</w:t>
            </w:r>
          </w:p>
        </w:tc>
        <w:tc>
          <w:tcPr>
            <w:tcW w:w="234" w:type="pct"/>
            <w:vAlign w:val="bottom"/>
          </w:tcPr>
          <w:p w14:paraId="579401D2" w14:textId="77777777" w:rsidR="00C82BCE" w:rsidRPr="00E56E00" w:rsidRDefault="00C82BCE" w:rsidP="002323CF">
            <w:pPr>
              <w:pStyle w:val="NoSpacing"/>
              <w:jc w:val="center"/>
              <w:rPr>
                <w:sz w:val="22"/>
                <w:szCs w:val="22"/>
              </w:rPr>
            </w:pPr>
            <w:r w:rsidRPr="00E56E00">
              <w:rPr>
                <w:sz w:val="22"/>
                <w:szCs w:val="22"/>
              </w:rPr>
              <w:t>3</w:t>
            </w:r>
          </w:p>
        </w:tc>
      </w:tr>
      <w:tr w:rsidR="00C82BCE" w:rsidRPr="00BA50B9" w14:paraId="617FCE15" w14:textId="77777777" w:rsidTr="0037089B">
        <w:trPr>
          <w:trHeight w:val="552"/>
        </w:trPr>
        <w:tc>
          <w:tcPr>
            <w:tcW w:w="5000" w:type="pct"/>
            <w:gridSpan w:val="6"/>
          </w:tcPr>
          <w:p w14:paraId="57E158C9" w14:textId="77777777" w:rsidR="00C82BCE" w:rsidRPr="009D0856" w:rsidRDefault="00C82BCE" w:rsidP="002323CF">
            <w:pPr>
              <w:jc w:val="center"/>
              <w:rPr>
                <w:b/>
                <w:sz w:val="22"/>
                <w:szCs w:val="22"/>
                <w:u w:val="single"/>
              </w:rPr>
            </w:pPr>
            <w:r w:rsidRPr="009D0856">
              <w:rPr>
                <w:b/>
                <w:sz w:val="22"/>
                <w:szCs w:val="22"/>
                <w:u w:val="single"/>
              </w:rPr>
              <w:t>PART – C (6 X 12 = 72 MARKS)</w:t>
            </w:r>
          </w:p>
          <w:p w14:paraId="7B17F786" w14:textId="77777777" w:rsidR="00C82BCE" w:rsidRPr="00BA50B9" w:rsidRDefault="00C82BCE" w:rsidP="002323CF">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C82BCE" w:rsidRPr="00BA50B9" w14:paraId="6FBD81E2" w14:textId="77777777" w:rsidTr="001046E9">
        <w:trPr>
          <w:trHeight w:val="283"/>
        </w:trPr>
        <w:tc>
          <w:tcPr>
            <w:tcW w:w="257" w:type="pct"/>
          </w:tcPr>
          <w:p w14:paraId="7F11E5F3" w14:textId="77777777" w:rsidR="00C82BCE" w:rsidRPr="00E56E00" w:rsidRDefault="00C82BCE" w:rsidP="001046E9">
            <w:pPr>
              <w:jc w:val="center"/>
              <w:rPr>
                <w:sz w:val="22"/>
                <w:szCs w:val="22"/>
              </w:rPr>
            </w:pPr>
            <w:r w:rsidRPr="00E56E00">
              <w:rPr>
                <w:sz w:val="22"/>
                <w:szCs w:val="22"/>
              </w:rPr>
              <w:t>17.</w:t>
            </w:r>
          </w:p>
        </w:tc>
        <w:tc>
          <w:tcPr>
            <w:tcW w:w="182" w:type="pct"/>
          </w:tcPr>
          <w:p w14:paraId="6CAF91D0" w14:textId="77777777" w:rsidR="00C82BCE" w:rsidRPr="00E56E00" w:rsidRDefault="00C82BCE" w:rsidP="001046E9">
            <w:pPr>
              <w:jc w:val="center"/>
              <w:rPr>
                <w:sz w:val="22"/>
                <w:szCs w:val="22"/>
              </w:rPr>
            </w:pPr>
          </w:p>
        </w:tc>
        <w:tc>
          <w:tcPr>
            <w:tcW w:w="3765" w:type="pct"/>
          </w:tcPr>
          <w:p w14:paraId="2679C031" w14:textId="77777777" w:rsidR="00C82BCE" w:rsidRPr="00E56E00" w:rsidRDefault="00C82BCE" w:rsidP="00567255">
            <w:pPr>
              <w:jc w:val="both"/>
              <w:rPr>
                <w:sz w:val="22"/>
                <w:szCs w:val="22"/>
              </w:rPr>
            </w:pPr>
            <w:r>
              <w:t>Discuss about</w:t>
            </w:r>
            <w:r w:rsidRPr="005D0D1B">
              <w:t xml:space="preserve"> the Tricarboxylic Acid (TCA) cycle and its role in the </w:t>
            </w:r>
            <w:r>
              <w:t>carbohydrate metabolism</w:t>
            </w:r>
            <w:r w:rsidRPr="005D0D1B">
              <w:t>. How does it link to both anabolic and catabolic pathways in metabolism</w:t>
            </w:r>
            <w:r>
              <w:t>?</w:t>
            </w:r>
          </w:p>
        </w:tc>
        <w:tc>
          <w:tcPr>
            <w:tcW w:w="319" w:type="pct"/>
          </w:tcPr>
          <w:p w14:paraId="27CED35F" w14:textId="77777777" w:rsidR="00C82BCE" w:rsidRPr="00E56E00" w:rsidRDefault="00C82BCE" w:rsidP="001046E9">
            <w:pPr>
              <w:jc w:val="center"/>
              <w:rPr>
                <w:sz w:val="22"/>
                <w:szCs w:val="22"/>
              </w:rPr>
            </w:pPr>
            <w:r>
              <w:t>CO1</w:t>
            </w:r>
          </w:p>
        </w:tc>
        <w:tc>
          <w:tcPr>
            <w:tcW w:w="243" w:type="pct"/>
          </w:tcPr>
          <w:p w14:paraId="448FA67F" w14:textId="77777777" w:rsidR="00C82BCE" w:rsidRPr="00E56E00" w:rsidRDefault="00C82BCE" w:rsidP="001046E9">
            <w:pPr>
              <w:jc w:val="center"/>
              <w:rPr>
                <w:sz w:val="22"/>
                <w:szCs w:val="22"/>
              </w:rPr>
            </w:pPr>
            <w:r>
              <w:rPr>
                <w:sz w:val="22"/>
                <w:szCs w:val="22"/>
              </w:rPr>
              <w:t>U</w:t>
            </w:r>
          </w:p>
        </w:tc>
        <w:tc>
          <w:tcPr>
            <w:tcW w:w="234" w:type="pct"/>
          </w:tcPr>
          <w:p w14:paraId="55F33ECF" w14:textId="77777777" w:rsidR="00C82BCE" w:rsidRPr="00E56E00" w:rsidRDefault="00C82BCE" w:rsidP="001046E9">
            <w:pPr>
              <w:jc w:val="center"/>
              <w:rPr>
                <w:sz w:val="22"/>
                <w:szCs w:val="22"/>
              </w:rPr>
            </w:pPr>
            <w:r w:rsidRPr="00AF461C">
              <w:t>1</w:t>
            </w:r>
            <w:r>
              <w:t>2</w:t>
            </w:r>
          </w:p>
        </w:tc>
      </w:tr>
      <w:tr w:rsidR="00C82BCE" w:rsidRPr="00BA50B9" w14:paraId="40A0DF88" w14:textId="77777777" w:rsidTr="001046E9">
        <w:trPr>
          <w:trHeight w:val="283"/>
        </w:trPr>
        <w:tc>
          <w:tcPr>
            <w:tcW w:w="257" w:type="pct"/>
          </w:tcPr>
          <w:p w14:paraId="542CB083" w14:textId="77777777" w:rsidR="00C82BCE" w:rsidRPr="00E56E00" w:rsidRDefault="00C82BCE" w:rsidP="001046E9">
            <w:pPr>
              <w:jc w:val="center"/>
              <w:rPr>
                <w:sz w:val="22"/>
                <w:szCs w:val="22"/>
              </w:rPr>
            </w:pPr>
          </w:p>
        </w:tc>
        <w:tc>
          <w:tcPr>
            <w:tcW w:w="182" w:type="pct"/>
          </w:tcPr>
          <w:p w14:paraId="517C83B4" w14:textId="77777777" w:rsidR="00C82BCE" w:rsidRPr="00E56E00" w:rsidRDefault="00C82BCE" w:rsidP="001046E9">
            <w:pPr>
              <w:jc w:val="center"/>
              <w:rPr>
                <w:sz w:val="22"/>
                <w:szCs w:val="22"/>
              </w:rPr>
            </w:pPr>
          </w:p>
        </w:tc>
        <w:tc>
          <w:tcPr>
            <w:tcW w:w="3765" w:type="pct"/>
            <w:vAlign w:val="bottom"/>
          </w:tcPr>
          <w:p w14:paraId="30D582BC" w14:textId="77777777" w:rsidR="00C82BCE" w:rsidRPr="00E56E00" w:rsidRDefault="00C82BCE" w:rsidP="00567255">
            <w:pPr>
              <w:rPr>
                <w:sz w:val="22"/>
                <w:szCs w:val="22"/>
              </w:rPr>
            </w:pPr>
          </w:p>
        </w:tc>
        <w:tc>
          <w:tcPr>
            <w:tcW w:w="319" w:type="pct"/>
          </w:tcPr>
          <w:p w14:paraId="0A0520D2" w14:textId="77777777" w:rsidR="00C82BCE" w:rsidRPr="00E56E00" w:rsidRDefault="00C82BCE" w:rsidP="001046E9">
            <w:pPr>
              <w:jc w:val="center"/>
              <w:rPr>
                <w:sz w:val="22"/>
                <w:szCs w:val="22"/>
              </w:rPr>
            </w:pPr>
          </w:p>
        </w:tc>
        <w:tc>
          <w:tcPr>
            <w:tcW w:w="243" w:type="pct"/>
          </w:tcPr>
          <w:p w14:paraId="01C8C673" w14:textId="77777777" w:rsidR="00C82BCE" w:rsidRPr="00E56E00" w:rsidRDefault="00C82BCE" w:rsidP="001046E9">
            <w:pPr>
              <w:jc w:val="center"/>
              <w:rPr>
                <w:sz w:val="22"/>
                <w:szCs w:val="22"/>
              </w:rPr>
            </w:pPr>
          </w:p>
        </w:tc>
        <w:tc>
          <w:tcPr>
            <w:tcW w:w="234" w:type="pct"/>
          </w:tcPr>
          <w:p w14:paraId="0E71D90F" w14:textId="77777777" w:rsidR="00C82BCE" w:rsidRPr="00E56E00" w:rsidRDefault="00C82BCE" w:rsidP="001046E9">
            <w:pPr>
              <w:jc w:val="center"/>
              <w:rPr>
                <w:sz w:val="22"/>
                <w:szCs w:val="22"/>
              </w:rPr>
            </w:pPr>
          </w:p>
        </w:tc>
      </w:tr>
      <w:tr w:rsidR="00C82BCE" w:rsidRPr="00BA50B9" w14:paraId="2D1FC46A" w14:textId="77777777" w:rsidTr="001046E9">
        <w:trPr>
          <w:trHeight w:val="283"/>
        </w:trPr>
        <w:tc>
          <w:tcPr>
            <w:tcW w:w="257" w:type="pct"/>
          </w:tcPr>
          <w:p w14:paraId="76AC2F08" w14:textId="77777777" w:rsidR="00C82BCE" w:rsidRPr="00E56E00" w:rsidRDefault="00C82BCE" w:rsidP="001046E9">
            <w:pPr>
              <w:jc w:val="center"/>
              <w:rPr>
                <w:sz w:val="22"/>
                <w:szCs w:val="22"/>
              </w:rPr>
            </w:pPr>
            <w:r w:rsidRPr="00E56E00">
              <w:rPr>
                <w:sz w:val="22"/>
                <w:szCs w:val="22"/>
              </w:rPr>
              <w:t>18.</w:t>
            </w:r>
          </w:p>
        </w:tc>
        <w:tc>
          <w:tcPr>
            <w:tcW w:w="182" w:type="pct"/>
          </w:tcPr>
          <w:p w14:paraId="469542D0" w14:textId="77777777" w:rsidR="00C82BCE" w:rsidRPr="00E56E00" w:rsidRDefault="00C82BCE" w:rsidP="001046E9">
            <w:pPr>
              <w:jc w:val="center"/>
              <w:rPr>
                <w:sz w:val="22"/>
                <w:szCs w:val="22"/>
              </w:rPr>
            </w:pPr>
            <w:r w:rsidRPr="00E56E00">
              <w:rPr>
                <w:sz w:val="22"/>
                <w:szCs w:val="22"/>
              </w:rPr>
              <w:t>a.</w:t>
            </w:r>
          </w:p>
        </w:tc>
        <w:tc>
          <w:tcPr>
            <w:tcW w:w="3765" w:type="pct"/>
          </w:tcPr>
          <w:p w14:paraId="6730F79B" w14:textId="77777777" w:rsidR="00C82BCE" w:rsidRPr="00E56E00" w:rsidRDefault="00C82BCE" w:rsidP="00567255">
            <w:pPr>
              <w:jc w:val="both"/>
              <w:rPr>
                <w:sz w:val="22"/>
                <w:szCs w:val="22"/>
              </w:rPr>
            </w:pPr>
            <w:r w:rsidRPr="00E14C02">
              <w:t>Explain the biosynthesis of fatty acids, including the key enzymes and substrates involved in the process.</w:t>
            </w:r>
          </w:p>
        </w:tc>
        <w:tc>
          <w:tcPr>
            <w:tcW w:w="319" w:type="pct"/>
          </w:tcPr>
          <w:p w14:paraId="5C97F18A" w14:textId="77777777" w:rsidR="00C82BCE" w:rsidRPr="00E56E00" w:rsidRDefault="00C82BCE" w:rsidP="001046E9">
            <w:pPr>
              <w:jc w:val="center"/>
              <w:rPr>
                <w:sz w:val="22"/>
                <w:szCs w:val="22"/>
              </w:rPr>
            </w:pPr>
            <w:r>
              <w:t>CO4</w:t>
            </w:r>
          </w:p>
        </w:tc>
        <w:tc>
          <w:tcPr>
            <w:tcW w:w="243" w:type="pct"/>
          </w:tcPr>
          <w:p w14:paraId="4C1A1B1E" w14:textId="77777777" w:rsidR="00C82BCE" w:rsidRPr="00E56E00" w:rsidRDefault="00C82BCE" w:rsidP="001046E9">
            <w:pPr>
              <w:jc w:val="center"/>
              <w:rPr>
                <w:sz w:val="22"/>
                <w:szCs w:val="22"/>
              </w:rPr>
            </w:pPr>
            <w:r>
              <w:rPr>
                <w:sz w:val="22"/>
                <w:szCs w:val="22"/>
              </w:rPr>
              <w:t>R</w:t>
            </w:r>
          </w:p>
        </w:tc>
        <w:tc>
          <w:tcPr>
            <w:tcW w:w="234" w:type="pct"/>
          </w:tcPr>
          <w:p w14:paraId="208F1B87" w14:textId="77777777" w:rsidR="00C82BCE" w:rsidRPr="00E56E00" w:rsidRDefault="00C82BCE" w:rsidP="001046E9">
            <w:pPr>
              <w:jc w:val="center"/>
              <w:rPr>
                <w:sz w:val="22"/>
                <w:szCs w:val="22"/>
              </w:rPr>
            </w:pPr>
            <w:r>
              <w:t>6</w:t>
            </w:r>
          </w:p>
        </w:tc>
      </w:tr>
      <w:tr w:rsidR="00C82BCE" w:rsidRPr="00BA50B9" w14:paraId="6228E93D" w14:textId="77777777" w:rsidTr="001046E9">
        <w:trPr>
          <w:trHeight w:val="283"/>
        </w:trPr>
        <w:tc>
          <w:tcPr>
            <w:tcW w:w="257" w:type="pct"/>
          </w:tcPr>
          <w:p w14:paraId="36BEDD17" w14:textId="77777777" w:rsidR="00C82BCE" w:rsidRPr="00E56E00" w:rsidRDefault="00C82BCE" w:rsidP="001046E9">
            <w:pPr>
              <w:jc w:val="center"/>
              <w:rPr>
                <w:sz w:val="22"/>
                <w:szCs w:val="22"/>
              </w:rPr>
            </w:pPr>
          </w:p>
        </w:tc>
        <w:tc>
          <w:tcPr>
            <w:tcW w:w="182" w:type="pct"/>
          </w:tcPr>
          <w:p w14:paraId="5334993D" w14:textId="77777777" w:rsidR="00C82BCE" w:rsidRPr="00E56E00" w:rsidRDefault="00C82BCE" w:rsidP="001046E9">
            <w:pPr>
              <w:jc w:val="center"/>
              <w:rPr>
                <w:sz w:val="22"/>
                <w:szCs w:val="22"/>
              </w:rPr>
            </w:pPr>
            <w:r w:rsidRPr="00E56E00">
              <w:rPr>
                <w:sz w:val="22"/>
                <w:szCs w:val="22"/>
              </w:rPr>
              <w:t>b.</w:t>
            </w:r>
          </w:p>
        </w:tc>
        <w:tc>
          <w:tcPr>
            <w:tcW w:w="3765" w:type="pct"/>
          </w:tcPr>
          <w:p w14:paraId="23E7A9DB" w14:textId="77777777" w:rsidR="00C82BCE" w:rsidRPr="00E56E00" w:rsidRDefault="00C82BCE" w:rsidP="00567255">
            <w:pPr>
              <w:rPr>
                <w:sz w:val="22"/>
                <w:szCs w:val="22"/>
              </w:rPr>
            </w:pPr>
            <w:r w:rsidRPr="00AF461C">
              <w:t>Write in detail about urea cycle</w:t>
            </w:r>
            <w:r>
              <w:t>.</w:t>
            </w:r>
          </w:p>
        </w:tc>
        <w:tc>
          <w:tcPr>
            <w:tcW w:w="319" w:type="pct"/>
          </w:tcPr>
          <w:p w14:paraId="096BF13B" w14:textId="77777777" w:rsidR="00C82BCE" w:rsidRPr="00E56E00" w:rsidRDefault="00C82BCE" w:rsidP="001046E9">
            <w:pPr>
              <w:jc w:val="center"/>
              <w:rPr>
                <w:sz w:val="22"/>
                <w:szCs w:val="22"/>
              </w:rPr>
            </w:pPr>
            <w:r>
              <w:rPr>
                <w:sz w:val="22"/>
                <w:szCs w:val="22"/>
              </w:rPr>
              <w:t>CO4</w:t>
            </w:r>
          </w:p>
        </w:tc>
        <w:tc>
          <w:tcPr>
            <w:tcW w:w="243" w:type="pct"/>
          </w:tcPr>
          <w:p w14:paraId="0D122088" w14:textId="77777777" w:rsidR="00C82BCE" w:rsidRPr="00E56E00" w:rsidRDefault="00C82BCE" w:rsidP="001046E9">
            <w:pPr>
              <w:jc w:val="center"/>
              <w:rPr>
                <w:sz w:val="22"/>
                <w:szCs w:val="22"/>
              </w:rPr>
            </w:pPr>
            <w:r>
              <w:rPr>
                <w:sz w:val="22"/>
                <w:szCs w:val="22"/>
              </w:rPr>
              <w:t>U</w:t>
            </w:r>
          </w:p>
        </w:tc>
        <w:tc>
          <w:tcPr>
            <w:tcW w:w="234" w:type="pct"/>
          </w:tcPr>
          <w:p w14:paraId="0B76A873" w14:textId="77777777" w:rsidR="00C82BCE" w:rsidRPr="00E56E00" w:rsidRDefault="00C82BCE" w:rsidP="001046E9">
            <w:pPr>
              <w:jc w:val="center"/>
              <w:rPr>
                <w:sz w:val="22"/>
                <w:szCs w:val="22"/>
              </w:rPr>
            </w:pPr>
            <w:r>
              <w:t>6</w:t>
            </w:r>
          </w:p>
        </w:tc>
      </w:tr>
      <w:tr w:rsidR="00C82BCE" w:rsidRPr="00BA50B9" w14:paraId="40A63445" w14:textId="77777777" w:rsidTr="001046E9">
        <w:trPr>
          <w:trHeight w:val="283"/>
        </w:trPr>
        <w:tc>
          <w:tcPr>
            <w:tcW w:w="257" w:type="pct"/>
          </w:tcPr>
          <w:p w14:paraId="5688C278" w14:textId="77777777" w:rsidR="00C82BCE" w:rsidRPr="00E56E00" w:rsidRDefault="00C82BCE" w:rsidP="001046E9">
            <w:pPr>
              <w:jc w:val="center"/>
              <w:rPr>
                <w:sz w:val="22"/>
                <w:szCs w:val="22"/>
              </w:rPr>
            </w:pPr>
          </w:p>
        </w:tc>
        <w:tc>
          <w:tcPr>
            <w:tcW w:w="182" w:type="pct"/>
          </w:tcPr>
          <w:p w14:paraId="5799525B" w14:textId="77777777" w:rsidR="00C82BCE" w:rsidRPr="00E56E00" w:rsidRDefault="00C82BCE" w:rsidP="001046E9">
            <w:pPr>
              <w:jc w:val="center"/>
              <w:rPr>
                <w:sz w:val="22"/>
                <w:szCs w:val="22"/>
              </w:rPr>
            </w:pPr>
          </w:p>
        </w:tc>
        <w:tc>
          <w:tcPr>
            <w:tcW w:w="3765" w:type="pct"/>
            <w:vAlign w:val="bottom"/>
          </w:tcPr>
          <w:p w14:paraId="2FF941F4" w14:textId="77777777" w:rsidR="00C82BCE" w:rsidRPr="00E56E00" w:rsidRDefault="00C82BCE" w:rsidP="00567255">
            <w:pPr>
              <w:rPr>
                <w:sz w:val="22"/>
                <w:szCs w:val="22"/>
              </w:rPr>
            </w:pPr>
          </w:p>
        </w:tc>
        <w:tc>
          <w:tcPr>
            <w:tcW w:w="319" w:type="pct"/>
          </w:tcPr>
          <w:p w14:paraId="0863FFC4" w14:textId="77777777" w:rsidR="00C82BCE" w:rsidRPr="00E56E00" w:rsidRDefault="00C82BCE" w:rsidP="001046E9">
            <w:pPr>
              <w:jc w:val="center"/>
              <w:rPr>
                <w:sz w:val="22"/>
                <w:szCs w:val="22"/>
              </w:rPr>
            </w:pPr>
          </w:p>
        </w:tc>
        <w:tc>
          <w:tcPr>
            <w:tcW w:w="243" w:type="pct"/>
          </w:tcPr>
          <w:p w14:paraId="7F57B8AC" w14:textId="77777777" w:rsidR="00C82BCE" w:rsidRPr="00E56E00" w:rsidRDefault="00C82BCE" w:rsidP="001046E9">
            <w:pPr>
              <w:jc w:val="center"/>
              <w:rPr>
                <w:sz w:val="22"/>
                <w:szCs w:val="22"/>
              </w:rPr>
            </w:pPr>
          </w:p>
        </w:tc>
        <w:tc>
          <w:tcPr>
            <w:tcW w:w="234" w:type="pct"/>
          </w:tcPr>
          <w:p w14:paraId="6354A0B5" w14:textId="77777777" w:rsidR="00C82BCE" w:rsidRPr="00E56E00" w:rsidRDefault="00C82BCE" w:rsidP="001046E9">
            <w:pPr>
              <w:jc w:val="center"/>
              <w:rPr>
                <w:sz w:val="22"/>
                <w:szCs w:val="22"/>
              </w:rPr>
            </w:pPr>
          </w:p>
        </w:tc>
      </w:tr>
      <w:tr w:rsidR="00C82BCE" w:rsidRPr="00BA50B9" w14:paraId="6F42A77F" w14:textId="77777777" w:rsidTr="001046E9">
        <w:trPr>
          <w:trHeight w:val="283"/>
        </w:trPr>
        <w:tc>
          <w:tcPr>
            <w:tcW w:w="257" w:type="pct"/>
          </w:tcPr>
          <w:p w14:paraId="432FFFDA" w14:textId="77777777" w:rsidR="00C82BCE" w:rsidRPr="00E56E00" w:rsidRDefault="00C82BCE" w:rsidP="001046E9">
            <w:pPr>
              <w:jc w:val="center"/>
              <w:rPr>
                <w:sz w:val="22"/>
                <w:szCs w:val="22"/>
              </w:rPr>
            </w:pPr>
            <w:r w:rsidRPr="00E56E00">
              <w:rPr>
                <w:sz w:val="22"/>
                <w:szCs w:val="22"/>
              </w:rPr>
              <w:t>19.</w:t>
            </w:r>
          </w:p>
        </w:tc>
        <w:tc>
          <w:tcPr>
            <w:tcW w:w="182" w:type="pct"/>
          </w:tcPr>
          <w:p w14:paraId="23771E4C" w14:textId="77777777" w:rsidR="00C82BCE" w:rsidRPr="00E56E00" w:rsidRDefault="00C82BCE" w:rsidP="001046E9">
            <w:pPr>
              <w:jc w:val="center"/>
              <w:rPr>
                <w:sz w:val="22"/>
                <w:szCs w:val="22"/>
              </w:rPr>
            </w:pPr>
          </w:p>
        </w:tc>
        <w:tc>
          <w:tcPr>
            <w:tcW w:w="3765" w:type="pct"/>
            <w:vAlign w:val="bottom"/>
          </w:tcPr>
          <w:p w14:paraId="2BD203C1" w14:textId="77777777" w:rsidR="00C82BCE" w:rsidRPr="00E56E00" w:rsidRDefault="00C82BCE" w:rsidP="00567255">
            <w:pPr>
              <w:jc w:val="both"/>
              <w:rPr>
                <w:sz w:val="22"/>
                <w:szCs w:val="22"/>
              </w:rPr>
            </w:pPr>
            <w:r w:rsidRPr="004A0A9A">
              <w:t>Explore the processes of digestion, assimilation, and transportation of nutrients in the human body.</w:t>
            </w:r>
          </w:p>
        </w:tc>
        <w:tc>
          <w:tcPr>
            <w:tcW w:w="319" w:type="pct"/>
          </w:tcPr>
          <w:p w14:paraId="32E6DB28" w14:textId="77777777" w:rsidR="00C82BCE" w:rsidRPr="00E56E00" w:rsidRDefault="00C82BCE" w:rsidP="001046E9">
            <w:pPr>
              <w:jc w:val="center"/>
              <w:rPr>
                <w:sz w:val="22"/>
                <w:szCs w:val="22"/>
              </w:rPr>
            </w:pPr>
            <w:r>
              <w:rPr>
                <w:sz w:val="22"/>
                <w:szCs w:val="22"/>
              </w:rPr>
              <w:t>CO3</w:t>
            </w:r>
          </w:p>
        </w:tc>
        <w:tc>
          <w:tcPr>
            <w:tcW w:w="243" w:type="pct"/>
          </w:tcPr>
          <w:p w14:paraId="5D72516A" w14:textId="77777777" w:rsidR="00C82BCE" w:rsidRPr="00E56E00" w:rsidRDefault="00C82BCE" w:rsidP="001046E9">
            <w:pPr>
              <w:jc w:val="center"/>
              <w:rPr>
                <w:sz w:val="22"/>
                <w:szCs w:val="22"/>
              </w:rPr>
            </w:pPr>
            <w:r>
              <w:rPr>
                <w:sz w:val="22"/>
                <w:szCs w:val="22"/>
              </w:rPr>
              <w:t>U</w:t>
            </w:r>
          </w:p>
        </w:tc>
        <w:tc>
          <w:tcPr>
            <w:tcW w:w="234" w:type="pct"/>
          </w:tcPr>
          <w:p w14:paraId="05AA3F14" w14:textId="77777777" w:rsidR="00C82BCE" w:rsidRPr="00E56E00" w:rsidRDefault="00C82BCE" w:rsidP="001046E9">
            <w:pPr>
              <w:jc w:val="center"/>
              <w:rPr>
                <w:sz w:val="22"/>
                <w:szCs w:val="22"/>
              </w:rPr>
            </w:pPr>
            <w:r w:rsidRPr="00E56E00">
              <w:rPr>
                <w:sz w:val="22"/>
                <w:szCs w:val="22"/>
              </w:rPr>
              <w:t>12</w:t>
            </w:r>
          </w:p>
        </w:tc>
      </w:tr>
      <w:tr w:rsidR="00C82BCE" w:rsidRPr="00BA50B9" w14:paraId="2026490C" w14:textId="77777777" w:rsidTr="001046E9">
        <w:trPr>
          <w:trHeight w:val="283"/>
        </w:trPr>
        <w:tc>
          <w:tcPr>
            <w:tcW w:w="257" w:type="pct"/>
          </w:tcPr>
          <w:p w14:paraId="6B20AD0B" w14:textId="77777777" w:rsidR="00C82BCE" w:rsidRPr="00E56E00" w:rsidRDefault="00C82BCE" w:rsidP="001046E9">
            <w:pPr>
              <w:jc w:val="center"/>
              <w:rPr>
                <w:sz w:val="22"/>
                <w:szCs w:val="22"/>
              </w:rPr>
            </w:pPr>
          </w:p>
        </w:tc>
        <w:tc>
          <w:tcPr>
            <w:tcW w:w="182" w:type="pct"/>
          </w:tcPr>
          <w:p w14:paraId="5F9B6D37" w14:textId="77777777" w:rsidR="00C82BCE" w:rsidRPr="00E56E00" w:rsidRDefault="00C82BCE" w:rsidP="001046E9">
            <w:pPr>
              <w:jc w:val="center"/>
              <w:rPr>
                <w:sz w:val="22"/>
                <w:szCs w:val="22"/>
              </w:rPr>
            </w:pPr>
          </w:p>
        </w:tc>
        <w:tc>
          <w:tcPr>
            <w:tcW w:w="3765" w:type="pct"/>
            <w:vAlign w:val="bottom"/>
          </w:tcPr>
          <w:p w14:paraId="68B9B84F" w14:textId="77777777" w:rsidR="00C82BCE" w:rsidRPr="00E56E00" w:rsidRDefault="00C82BCE" w:rsidP="00567255">
            <w:pPr>
              <w:rPr>
                <w:sz w:val="22"/>
                <w:szCs w:val="22"/>
              </w:rPr>
            </w:pPr>
          </w:p>
        </w:tc>
        <w:tc>
          <w:tcPr>
            <w:tcW w:w="319" w:type="pct"/>
          </w:tcPr>
          <w:p w14:paraId="37E0AD07" w14:textId="77777777" w:rsidR="00C82BCE" w:rsidRPr="00E56E00" w:rsidRDefault="00C82BCE" w:rsidP="001046E9">
            <w:pPr>
              <w:jc w:val="center"/>
              <w:rPr>
                <w:sz w:val="22"/>
                <w:szCs w:val="22"/>
              </w:rPr>
            </w:pPr>
          </w:p>
        </w:tc>
        <w:tc>
          <w:tcPr>
            <w:tcW w:w="243" w:type="pct"/>
          </w:tcPr>
          <w:p w14:paraId="415AC8D3" w14:textId="77777777" w:rsidR="00C82BCE" w:rsidRPr="00E56E00" w:rsidRDefault="00C82BCE" w:rsidP="001046E9">
            <w:pPr>
              <w:jc w:val="center"/>
              <w:rPr>
                <w:sz w:val="22"/>
                <w:szCs w:val="22"/>
              </w:rPr>
            </w:pPr>
          </w:p>
        </w:tc>
        <w:tc>
          <w:tcPr>
            <w:tcW w:w="234" w:type="pct"/>
          </w:tcPr>
          <w:p w14:paraId="52D713FA" w14:textId="77777777" w:rsidR="00C82BCE" w:rsidRPr="00E56E00" w:rsidRDefault="00C82BCE" w:rsidP="001046E9">
            <w:pPr>
              <w:jc w:val="center"/>
              <w:rPr>
                <w:sz w:val="22"/>
                <w:szCs w:val="22"/>
              </w:rPr>
            </w:pPr>
          </w:p>
        </w:tc>
      </w:tr>
      <w:tr w:rsidR="00C82BCE" w:rsidRPr="00BA50B9" w14:paraId="3A9572F3" w14:textId="77777777" w:rsidTr="001046E9">
        <w:trPr>
          <w:trHeight w:val="283"/>
        </w:trPr>
        <w:tc>
          <w:tcPr>
            <w:tcW w:w="257" w:type="pct"/>
          </w:tcPr>
          <w:p w14:paraId="77CD020F" w14:textId="77777777" w:rsidR="00C82BCE" w:rsidRPr="00E56E00" w:rsidRDefault="00C82BCE" w:rsidP="001046E9">
            <w:pPr>
              <w:jc w:val="center"/>
              <w:rPr>
                <w:sz w:val="22"/>
                <w:szCs w:val="22"/>
              </w:rPr>
            </w:pPr>
            <w:r w:rsidRPr="00E56E00">
              <w:rPr>
                <w:sz w:val="22"/>
                <w:szCs w:val="22"/>
              </w:rPr>
              <w:t>20.</w:t>
            </w:r>
          </w:p>
        </w:tc>
        <w:tc>
          <w:tcPr>
            <w:tcW w:w="182" w:type="pct"/>
          </w:tcPr>
          <w:p w14:paraId="0ED4FC34" w14:textId="77777777" w:rsidR="00C82BCE" w:rsidRPr="00E56E00" w:rsidRDefault="00C82BCE" w:rsidP="001046E9">
            <w:pPr>
              <w:jc w:val="center"/>
              <w:rPr>
                <w:sz w:val="22"/>
                <w:szCs w:val="22"/>
              </w:rPr>
            </w:pPr>
            <w:r w:rsidRPr="00E56E00">
              <w:rPr>
                <w:sz w:val="22"/>
                <w:szCs w:val="22"/>
              </w:rPr>
              <w:t>a.</w:t>
            </w:r>
          </w:p>
        </w:tc>
        <w:tc>
          <w:tcPr>
            <w:tcW w:w="3765" w:type="pct"/>
            <w:vAlign w:val="bottom"/>
          </w:tcPr>
          <w:p w14:paraId="1BDC0905" w14:textId="77777777" w:rsidR="00C82BCE" w:rsidRPr="00E56E00" w:rsidRDefault="00C82BCE" w:rsidP="00567255">
            <w:pPr>
              <w:jc w:val="both"/>
              <w:rPr>
                <w:sz w:val="22"/>
                <w:szCs w:val="22"/>
              </w:rPr>
            </w:pPr>
            <w:r w:rsidRPr="007950A0">
              <w:t xml:space="preserve">Analyze the genetic factors that can lead to inborn errors </w:t>
            </w:r>
            <w:r>
              <w:t>in</w:t>
            </w:r>
            <w:r w:rsidRPr="007950A0">
              <w:t xml:space="preserve"> </w:t>
            </w:r>
            <w:r>
              <w:t xml:space="preserve">protein </w:t>
            </w:r>
            <w:r w:rsidRPr="007950A0">
              <w:t>metabolism, and discuss how early diagnosis and dietary interventions can improve the quality of life for affected individuals.</w:t>
            </w:r>
          </w:p>
        </w:tc>
        <w:tc>
          <w:tcPr>
            <w:tcW w:w="319" w:type="pct"/>
          </w:tcPr>
          <w:p w14:paraId="6352CC25" w14:textId="77777777" w:rsidR="00C82BCE" w:rsidRPr="00E56E00" w:rsidRDefault="00C82BCE" w:rsidP="001046E9">
            <w:pPr>
              <w:jc w:val="center"/>
              <w:rPr>
                <w:sz w:val="22"/>
                <w:szCs w:val="22"/>
              </w:rPr>
            </w:pPr>
            <w:r>
              <w:rPr>
                <w:sz w:val="22"/>
                <w:szCs w:val="22"/>
              </w:rPr>
              <w:t>CO4</w:t>
            </w:r>
          </w:p>
        </w:tc>
        <w:tc>
          <w:tcPr>
            <w:tcW w:w="243" w:type="pct"/>
          </w:tcPr>
          <w:p w14:paraId="7A6EA4A5" w14:textId="77777777" w:rsidR="00C82BCE" w:rsidRPr="00E56E00" w:rsidRDefault="00C82BCE" w:rsidP="001046E9">
            <w:pPr>
              <w:jc w:val="center"/>
              <w:rPr>
                <w:sz w:val="22"/>
                <w:szCs w:val="22"/>
              </w:rPr>
            </w:pPr>
            <w:r>
              <w:rPr>
                <w:sz w:val="22"/>
                <w:szCs w:val="22"/>
              </w:rPr>
              <w:t>An</w:t>
            </w:r>
          </w:p>
        </w:tc>
        <w:tc>
          <w:tcPr>
            <w:tcW w:w="234" w:type="pct"/>
          </w:tcPr>
          <w:p w14:paraId="01AF3BCA" w14:textId="77777777" w:rsidR="00C82BCE" w:rsidRPr="00E56E00" w:rsidRDefault="00C82BCE" w:rsidP="001046E9">
            <w:pPr>
              <w:jc w:val="center"/>
              <w:rPr>
                <w:sz w:val="22"/>
                <w:szCs w:val="22"/>
              </w:rPr>
            </w:pPr>
            <w:r>
              <w:rPr>
                <w:sz w:val="22"/>
                <w:szCs w:val="22"/>
              </w:rPr>
              <w:t>6</w:t>
            </w:r>
          </w:p>
        </w:tc>
      </w:tr>
      <w:tr w:rsidR="00C82BCE" w14:paraId="24F0CB5A" w14:textId="77777777" w:rsidTr="001046E9">
        <w:trPr>
          <w:trHeight w:val="283"/>
        </w:trPr>
        <w:tc>
          <w:tcPr>
            <w:tcW w:w="257" w:type="pct"/>
          </w:tcPr>
          <w:p w14:paraId="1267A175" w14:textId="77777777" w:rsidR="00C82BCE" w:rsidRPr="00E56E00" w:rsidRDefault="00C82BCE" w:rsidP="001046E9">
            <w:pPr>
              <w:jc w:val="center"/>
              <w:rPr>
                <w:sz w:val="22"/>
                <w:szCs w:val="22"/>
              </w:rPr>
            </w:pPr>
          </w:p>
        </w:tc>
        <w:tc>
          <w:tcPr>
            <w:tcW w:w="182" w:type="pct"/>
          </w:tcPr>
          <w:p w14:paraId="2CA9D36E" w14:textId="77777777" w:rsidR="00C82BCE" w:rsidRPr="00E56E00" w:rsidRDefault="00C82BCE" w:rsidP="001046E9">
            <w:pPr>
              <w:jc w:val="center"/>
              <w:rPr>
                <w:sz w:val="22"/>
                <w:szCs w:val="22"/>
              </w:rPr>
            </w:pPr>
            <w:r w:rsidRPr="00E56E00">
              <w:rPr>
                <w:sz w:val="22"/>
                <w:szCs w:val="22"/>
              </w:rPr>
              <w:t>b.</w:t>
            </w:r>
          </w:p>
        </w:tc>
        <w:tc>
          <w:tcPr>
            <w:tcW w:w="3765" w:type="pct"/>
            <w:vAlign w:val="bottom"/>
          </w:tcPr>
          <w:p w14:paraId="0A20F935" w14:textId="77777777" w:rsidR="00C82BCE" w:rsidRPr="00E56E00" w:rsidRDefault="00C82BCE" w:rsidP="00567255">
            <w:pPr>
              <w:jc w:val="both"/>
              <w:rPr>
                <w:bCs/>
                <w:sz w:val="22"/>
                <w:szCs w:val="22"/>
              </w:rPr>
            </w:pPr>
            <w:r>
              <w:t>Explain h</w:t>
            </w:r>
            <w:r w:rsidRPr="007950A0">
              <w:t>ow liver disorders influence an individual's dietary requirements and nutritional management</w:t>
            </w:r>
            <w:r>
              <w:t>.</w:t>
            </w:r>
            <w:r w:rsidRPr="007950A0">
              <w:t xml:space="preserve"> Provide specific examples </w:t>
            </w:r>
            <w:r>
              <w:t xml:space="preserve">for hepatitis and liver cirrhosis </w:t>
            </w:r>
            <w:r w:rsidRPr="007950A0">
              <w:t xml:space="preserve">and </w:t>
            </w:r>
            <w:r>
              <w:t xml:space="preserve">dietary </w:t>
            </w:r>
            <w:r w:rsidRPr="007950A0">
              <w:t>recommendations.</w:t>
            </w:r>
          </w:p>
        </w:tc>
        <w:tc>
          <w:tcPr>
            <w:tcW w:w="319" w:type="pct"/>
          </w:tcPr>
          <w:p w14:paraId="2E051C5B" w14:textId="77777777" w:rsidR="00C82BCE" w:rsidRPr="00E56E00" w:rsidRDefault="00C82BCE" w:rsidP="001046E9">
            <w:pPr>
              <w:jc w:val="center"/>
              <w:rPr>
                <w:sz w:val="22"/>
                <w:szCs w:val="22"/>
              </w:rPr>
            </w:pPr>
            <w:r>
              <w:rPr>
                <w:sz w:val="22"/>
                <w:szCs w:val="22"/>
              </w:rPr>
              <w:t>CO4</w:t>
            </w:r>
          </w:p>
        </w:tc>
        <w:tc>
          <w:tcPr>
            <w:tcW w:w="243" w:type="pct"/>
          </w:tcPr>
          <w:p w14:paraId="151D8815" w14:textId="77777777" w:rsidR="00C82BCE" w:rsidRPr="00E56E00" w:rsidRDefault="00C82BCE" w:rsidP="001046E9">
            <w:pPr>
              <w:jc w:val="center"/>
              <w:rPr>
                <w:sz w:val="22"/>
                <w:szCs w:val="22"/>
              </w:rPr>
            </w:pPr>
            <w:r>
              <w:rPr>
                <w:sz w:val="22"/>
                <w:szCs w:val="22"/>
              </w:rPr>
              <w:t>U</w:t>
            </w:r>
          </w:p>
        </w:tc>
        <w:tc>
          <w:tcPr>
            <w:tcW w:w="234" w:type="pct"/>
          </w:tcPr>
          <w:p w14:paraId="28FA49DF" w14:textId="77777777" w:rsidR="00C82BCE" w:rsidRPr="00E56E00" w:rsidRDefault="00C82BCE" w:rsidP="001046E9">
            <w:pPr>
              <w:jc w:val="center"/>
              <w:rPr>
                <w:sz w:val="22"/>
                <w:szCs w:val="22"/>
              </w:rPr>
            </w:pPr>
            <w:r>
              <w:rPr>
                <w:sz w:val="22"/>
                <w:szCs w:val="22"/>
              </w:rPr>
              <w:t>6</w:t>
            </w:r>
          </w:p>
        </w:tc>
      </w:tr>
      <w:tr w:rsidR="00C82BCE" w:rsidRPr="00BA50B9" w14:paraId="643484C0" w14:textId="77777777" w:rsidTr="001046E9">
        <w:trPr>
          <w:trHeight w:val="283"/>
        </w:trPr>
        <w:tc>
          <w:tcPr>
            <w:tcW w:w="257" w:type="pct"/>
          </w:tcPr>
          <w:p w14:paraId="44B5FF48" w14:textId="77777777" w:rsidR="00C82BCE" w:rsidRPr="00E56E00" w:rsidRDefault="00C82BCE" w:rsidP="001046E9">
            <w:pPr>
              <w:jc w:val="center"/>
              <w:rPr>
                <w:sz w:val="22"/>
                <w:szCs w:val="22"/>
              </w:rPr>
            </w:pPr>
          </w:p>
        </w:tc>
        <w:tc>
          <w:tcPr>
            <w:tcW w:w="182" w:type="pct"/>
          </w:tcPr>
          <w:p w14:paraId="150F40DB" w14:textId="77777777" w:rsidR="00C82BCE" w:rsidRPr="00E56E00" w:rsidRDefault="00C82BCE" w:rsidP="001046E9">
            <w:pPr>
              <w:jc w:val="center"/>
              <w:rPr>
                <w:sz w:val="22"/>
                <w:szCs w:val="22"/>
              </w:rPr>
            </w:pPr>
          </w:p>
        </w:tc>
        <w:tc>
          <w:tcPr>
            <w:tcW w:w="3765" w:type="pct"/>
            <w:vAlign w:val="bottom"/>
          </w:tcPr>
          <w:p w14:paraId="0537C0EB" w14:textId="77777777" w:rsidR="00C82BCE" w:rsidRPr="00E56E00" w:rsidRDefault="00C82BCE" w:rsidP="00567255">
            <w:pPr>
              <w:rPr>
                <w:sz w:val="22"/>
                <w:szCs w:val="22"/>
              </w:rPr>
            </w:pPr>
          </w:p>
        </w:tc>
        <w:tc>
          <w:tcPr>
            <w:tcW w:w="319" w:type="pct"/>
          </w:tcPr>
          <w:p w14:paraId="46F0A30E" w14:textId="77777777" w:rsidR="00C82BCE" w:rsidRPr="00E56E00" w:rsidRDefault="00C82BCE" w:rsidP="001046E9">
            <w:pPr>
              <w:jc w:val="center"/>
              <w:rPr>
                <w:sz w:val="22"/>
                <w:szCs w:val="22"/>
              </w:rPr>
            </w:pPr>
          </w:p>
        </w:tc>
        <w:tc>
          <w:tcPr>
            <w:tcW w:w="243" w:type="pct"/>
          </w:tcPr>
          <w:p w14:paraId="18AC25F5" w14:textId="77777777" w:rsidR="00C82BCE" w:rsidRPr="00E56E00" w:rsidRDefault="00C82BCE" w:rsidP="001046E9">
            <w:pPr>
              <w:jc w:val="center"/>
              <w:rPr>
                <w:sz w:val="22"/>
                <w:szCs w:val="22"/>
              </w:rPr>
            </w:pPr>
          </w:p>
        </w:tc>
        <w:tc>
          <w:tcPr>
            <w:tcW w:w="234" w:type="pct"/>
          </w:tcPr>
          <w:p w14:paraId="1F38E1A0" w14:textId="77777777" w:rsidR="00C82BCE" w:rsidRPr="00E56E00" w:rsidRDefault="00C82BCE" w:rsidP="001046E9">
            <w:pPr>
              <w:jc w:val="center"/>
              <w:rPr>
                <w:sz w:val="22"/>
                <w:szCs w:val="22"/>
              </w:rPr>
            </w:pPr>
          </w:p>
        </w:tc>
      </w:tr>
      <w:tr w:rsidR="00C82BCE" w:rsidRPr="00BA50B9" w14:paraId="0A813035" w14:textId="77777777" w:rsidTr="001046E9">
        <w:trPr>
          <w:trHeight w:val="283"/>
        </w:trPr>
        <w:tc>
          <w:tcPr>
            <w:tcW w:w="257" w:type="pct"/>
          </w:tcPr>
          <w:p w14:paraId="4DD59A7B" w14:textId="77777777" w:rsidR="00C82BCE" w:rsidRPr="00E56E00" w:rsidRDefault="00C82BCE" w:rsidP="001046E9">
            <w:pPr>
              <w:jc w:val="center"/>
              <w:rPr>
                <w:sz w:val="22"/>
                <w:szCs w:val="22"/>
              </w:rPr>
            </w:pPr>
            <w:r w:rsidRPr="00E56E00">
              <w:rPr>
                <w:sz w:val="22"/>
                <w:szCs w:val="22"/>
              </w:rPr>
              <w:t>21.</w:t>
            </w:r>
          </w:p>
        </w:tc>
        <w:tc>
          <w:tcPr>
            <w:tcW w:w="182" w:type="pct"/>
          </w:tcPr>
          <w:p w14:paraId="16944DA2" w14:textId="77777777" w:rsidR="00C82BCE" w:rsidRPr="00E56E00" w:rsidRDefault="00C82BCE" w:rsidP="001046E9">
            <w:pPr>
              <w:jc w:val="center"/>
              <w:rPr>
                <w:sz w:val="22"/>
                <w:szCs w:val="22"/>
              </w:rPr>
            </w:pPr>
            <w:r w:rsidRPr="00E56E00">
              <w:rPr>
                <w:sz w:val="22"/>
                <w:szCs w:val="22"/>
              </w:rPr>
              <w:t>a.</w:t>
            </w:r>
          </w:p>
        </w:tc>
        <w:tc>
          <w:tcPr>
            <w:tcW w:w="3765" w:type="pct"/>
            <w:vAlign w:val="bottom"/>
          </w:tcPr>
          <w:p w14:paraId="5272F75F" w14:textId="77777777" w:rsidR="00C82BCE" w:rsidRPr="00E56E00" w:rsidRDefault="00C82BCE" w:rsidP="00567255">
            <w:pPr>
              <w:jc w:val="both"/>
              <w:rPr>
                <w:sz w:val="22"/>
                <w:szCs w:val="22"/>
              </w:rPr>
            </w:pPr>
            <w:r>
              <w:t>Describe</w:t>
            </w:r>
            <w:r w:rsidRPr="004A0A9A">
              <w:t xml:space="preserve"> the concepts of Protein Efficiency Ratio (PER) and Net Protein Utilization (NPU) and their importance in assessing protein quality in foods.</w:t>
            </w:r>
          </w:p>
        </w:tc>
        <w:tc>
          <w:tcPr>
            <w:tcW w:w="319" w:type="pct"/>
          </w:tcPr>
          <w:p w14:paraId="1F88E835" w14:textId="77777777" w:rsidR="00C82BCE" w:rsidRPr="00E56E00" w:rsidRDefault="00C82BCE" w:rsidP="001046E9">
            <w:pPr>
              <w:jc w:val="center"/>
              <w:rPr>
                <w:sz w:val="22"/>
                <w:szCs w:val="22"/>
              </w:rPr>
            </w:pPr>
            <w:r>
              <w:rPr>
                <w:sz w:val="22"/>
                <w:szCs w:val="22"/>
              </w:rPr>
              <w:t>CO3</w:t>
            </w:r>
          </w:p>
        </w:tc>
        <w:tc>
          <w:tcPr>
            <w:tcW w:w="243" w:type="pct"/>
          </w:tcPr>
          <w:p w14:paraId="6240F3EC" w14:textId="77777777" w:rsidR="00C82BCE" w:rsidRPr="00E56E00" w:rsidRDefault="00C82BCE" w:rsidP="00AF166B">
            <w:pPr>
              <w:jc w:val="center"/>
              <w:rPr>
                <w:sz w:val="22"/>
                <w:szCs w:val="22"/>
              </w:rPr>
            </w:pPr>
            <w:r>
              <w:rPr>
                <w:sz w:val="22"/>
                <w:szCs w:val="22"/>
              </w:rPr>
              <w:t>A</w:t>
            </w:r>
          </w:p>
        </w:tc>
        <w:tc>
          <w:tcPr>
            <w:tcW w:w="234" w:type="pct"/>
          </w:tcPr>
          <w:p w14:paraId="70DA8730" w14:textId="77777777" w:rsidR="00C82BCE" w:rsidRPr="00E56E00" w:rsidRDefault="00C82BCE" w:rsidP="001046E9">
            <w:pPr>
              <w:jc w:val="center"/>
              <w:rPr>
                <w:sz w:val="22"/>
                <w:szCs w:val="22"/>
              </w:rPr>
            </w:pPr>
            <w:r>
              <w:rPr>
                <w:sz w:val="22"/>
                <w:szCs w:val="22"/>
              </w:rPr>
              <w:t>6</w:t>
            </w:r>
          </w:p>
        </w:tc>
      </w:tr>
      <w:tr w:rsidR="00C82BCE" w14:paraId="6EBE1C05" w14:textId="77777777" w:rsidTr="001046E9">
        <w:trPr>
          <w:trHeight w:val="283"/>
        </w:trPr>
        <w:tc>
          <w:tcPr>
            <w:tcW w:w="257" w:type="pct"/>
          </w:tcPr>
          <w:p w14:paraId="192306CC" w14:textId="77777777" w:rsidR="00C82BCE" w:rsidRPr="00E56E00" w:rsidRDefault="00C82BCE" w:rsidP="001046E9">
            <w:pPr>
              <w:jc w:val="center"/>
              <w:rPr>
                <w:sz w:val="22"/>
                <w:szCs w:val="22"/>
              </w:rPr>
            </w:pPr>
          </w:p>
        </w:tc>
        <w:tc>
          <w:tcPr>
            <w:tcW w:w="182" w:type="pct"/>
          </w:tcPr>
          <w:p w14:paraId="6FC873A8" w14:textId="77777777" w:rsidR="00C82BCE" w:rsidRPr="00E56E00" w:rsidRDefault="00C82BCE" w:rsidP="001046E9">
            <w:pPr>
              <w:jc w:val="center"/>
              <w:rPr>
                <w:sz w:val="22"/>
                <w:szCs w:val="22"/>
              </w:rPr>
            </w:pPr>
            <w:r w:rsidRPr="00E56E00">
              <w:rPr>
                <w:sz w:val="22"/>
                <w:szCs w:val="22"/>
              </w:rPr>
              <w:t>b.</w:t>
            </w:r>
          </w:p>
        </w:tc>
        <w:tc>
          <w:tcPr>
            <w:tcW w:w="3765" w:type="pct"/>
            <w:vAlign w:val="bottom"/>
          </w:tcPr>
          <w:p w14:paraId="7809F308" w14:textId="77777777" w:rsidR="00C82BCE" w:rsidRPr="00E56E00" w:rsidRDefault="00C82BCE" w:rsidP="00567255">
            <w:pPr>
              <w:jc w:val="both"/>
              <w:rPr>
                <w:bCs/>
                <w:sz w:val="22"/>
                <w:szCs w:val="22"/>
              </w:rPr>
            </w:pPr>
            <w:r>
              <w:t xml:space="preserve">Distinguish about the </w:t>
            </w:r>
            <w:r w:rsidRPr="004A0A9A">
              <w:t>recommended dietary intake (RDI) and acceptable dietary intake (ADI), and how are they determined for different nutrients?</w:t>
            </w:r>
          </w:p>
        </w:tc>
        <w:tc>
          <w:tcPr>
            <w:tcW w:w="319" w:type="pct"/>
          </w:tcPr>
          <w:p w14:paraId="30BD759D" w14:textId="77777777" w:rsidR="00C82BCE" w:rsidRPr="00E56E00" w:rsidRDefault="00C82BCE" w:rsidP="001046E9">
            <w:pPr>
              <w:jc w:val="center"/>
              <w:rPr>
                <w:sz w:val="22"/>
                <w:szCs w:val="22"/>
              </w:rPr>
            </w:pPr>
            <w:r>
              <w:rPr>
                <w:sz w:val="22"/>
                <w:szCs w:val="22"/>
              </w:rPr>
              <w:t>CO5</w:t>
            </w:r>
          </w:p>
        </w:tc>
        <w:tc>
          <w:tcPr>
            <w:tcW w:w="243" w:type="pct"/>
          </w:tcPr>
          <w:p w14:paraId="6F55DDAD" w14:textId="77777777" w:rsidR="00C82BCE" w:rsidRPr="00E56E00" w:rsidRDefault="00C82BCE" w:rsidP="001046E9">
            <w:pPr>
              <w:jc w:val="center"/>
              <w:rPr>
                <w:sz w:val="22"/>
                <w:szCs w:val="22"/>
              </w:rPr>
            </w:pPr>
            <w:r>
              <w:rPr>
                <w:sz w:val="22"/>
                <w:szCs w:val="22"/>
              </w:rPr>
              <w:t>R</w:t>
            </w:r>
          </w:p>
        </w:tc>
        <w:tc>
          <w:tcPr>
            <w:tcW w:w="234" w:type="pct"/>
          </w:tcPr>
          <w:p w14:paraId="4C26274A" w14:textId="77777777" w:rsidR="00C82BCE" w:rsidRPr="00E56E00" w:rsidRDefault="00C82BCE" w:rsidP="001046E9">
            <w:pPr>
              <w:jc w:val="center"/>
              <w:rPr>
                <w:sz w:val="22"/>
                <w:szCs w:val="22"/>
              </w:rPr>
            </w:pPr>
            <w:r>
              <w:rPr>
                <w:sz w:val="22"/>
                <w:szCs w:val="22"/>
              </w:rPr>
              <w:t>6</w:t>
            </w:r>
          </w:p>
        </w:tc>
      </w:tr>
      <w:tr w:rsidR="00C82BCE" w:rsidRPr="00BA50B9" w14:paraId="54A1C429" w14:textId="77777777" w:rsidTr="001046E9">
        <w:trPr>
          <w:trHeight w:val="283"/>
        </w:trPr>
        <w:tc>
          <w:tcPr>
            <w:tcW w:w="257" w:type="pct"/>
          </w:tcPr>
          <w:p w14:paraId="0E45D95D" w14:textId="77777777" w:rsidR="00C82BCE" w:rsidRPr="00E56E00" w:rsidRDefault="00C82BCE" w:rsidP="001046E9">
            <w:pPr>
              <w:jc w:val="center"/>
              <w:rPr>
                <w:sz w:val="22"/>
                <w:szCs w:val="22"/>
              </w:rPr>
            </w:pPr>
          </w:p>
        </w:tc>
        <w:tc>
          <w:tcPr>
            <w:tcW w:w="182" w:type="pct"/>
          </w:tcPr>
          <w:p w14:paraId="28B08DD8" w14:textId="77777777" w:rsidR="00C82BCE" w:rsidRPr="00E56E00" w:rsidRDefault="00C82BCE" w:rsidP="001046E9">
            <w:pPr>
              <w:jc w:val="center"/>
              <w:rPr>
                <w:sz w:val="22"/>
                <w:szCs w:val="22"/>
              </w:rPr>
            </w:pPr>
          </w:p>
        </w:tc>
        <w:tc>
          <w:tcPr>
            <w:tcW w:w="3765" w:type="pct"/>
            <w:vAlign w:val="bottom"/>
          </w:tcPr>
          <w:p w14:paraId="183E4EC5" w14:textId="77777777" w:rsidR="00C82BCE" w:rsidRPr="00E56E00" w:rsidRDefault="00C82BCE" w:rsidP="00567255">
            <w:pPr>
              <w:jc w:val="both"/>
              <w:rPr>
                <w:sz w:val="22"/>
                <w:szCs w:val="22"/>
              </w:rPr>
            </w:pPr>
          </w:p>
        </w:tc>
        <w:tc>
          <w:tcPr>
            <w:tcW w:w="319" w:type="pct"/>
          </w:tcPr>
          <w:p w14:paraId="296090FE" w14:textId="77777777" w:rsidR="00C82BCE" w:rsidRPr="00E56E00" w:rsidRDefault="00C82BCE" w:rsidP="001046E9">
            <w:pPr>
              <w:jc w:val="center"/>
              <w:rPr>
                <w:sz w:val="22"/>
                <w:szCs w:val="22"/>
              </w:rPr>
            </w:pPr>
          </w:p>
        </w:tc>
        <w:tc>
          <w:tcPr>
            <w:tcW w:w="243" w:type="pct"/>
          </w:tcPr>
          <w:p w14:paraId="78A7274D" w14:textId="77777777" w:rsidR="00C82BCE" w:rsidRPr="00E56E00" w:rsidRDefault="00C82BCE" w:rsidP="001046E9">
            <w:pPr>
              <w:jc w:val="center"/>
              <w:rPr>
                <w:sz w:val="22"/>
                <w:szCs w:val="22"/>
              </w:rPr>
            </w:pPr>
          </w:p>
        </w:tc>
        <w:tc>
          <w:tcPr>
            <w:tcW w:w="234" w:type="pct"/>
          </w:tcPr>
          <w:p w14:paraId="3F9BBCAB" w14:textId="77777777" w:rsidR="00C82BCE" w:rsidRPr="00E56E00" w:rsidRDefault="00C82BCE" w:rsidP="001046E9">
            <w:pPr>
              <w:jc w:val="center"/>
              <w:rPr>
                <w:sz w:val="22"/>
                <w:szCs w:val="22"/>
              </w:rPr>
            </w:pPr>
          </w:p>
        </w:tc>
      </w:tr>
      <w:tr w:rsidR="00C82BCE" w:rsidRPr="00BA50B9" w14:paraId="0ED9DE2D" w14:textId="77777777" w:rsidTr="001046E9">
        <w:trPr>
          <w:trHeight w:val="283"/>
        </w:trPr>
        <w:tc>
          <w:tcPr>
            <w:tcW w:w="257" w:type="pct"/>
          </w:tcPr>
          <w:p w14:paraId="5CEF4324" w14:textId="77777777" w:rsidR="00C82BCE" w:rsidRPr="00E56E00" w:rsidRDefault="00C82BCE" w:rsidP="001046E9">
            <w:pPr>
              <w:jc w:val="center"/>
              <w:rPr>
                <w:sz w:val="22"/>
                <w:szCs w:val="22"/>
              </w:rPr>
            </w:pPr>
            <w:r w:rsidRPr="00E56E00">
              <w:rPr>
                <w:sz w:val="22"/>
                <w:szCs w:val="22"/>
              </w:rPr>
              <w:t>22.</w:t>
            </w:r>
          </w:p>
        </w:tc>
        <w:tc>
          <w:tcPr>
            <w:tcW w:w="182" w:type="pct"/>
          </w:tcPr>
          <w:p w14:paraId="61EFABA5" w14:textId="77777777" w:rsidR="00C82BCE" w:rsidRPr="00E56E00" w:rsidRDefault="00C82BCE" w:rsidP="001046E9">
            <w:pPr>
              <w:jc w:val="center"/>
              <w:rPr>
                <w:sz w:val="22"/>
                <w:szCs w:val="22"/>
              </w:rPr>
            </w:pPr>
            <w:r w:rsidRPr="00E56E00">
              <w:rPr>
                <w:sz w:val="22"/>
                <w:szCs w:val="22"/>
              </w:rPr>
              <w:t>a.</w:t>
            </w:r>
          </w:p>
        </w:tc>
        <w:tc>
          <w:tcPr>
            <w:tcW w:w="3765" w:type="pct"/>
            <w:vAlign w:val="bottom"/>
          </w:tcPr>
          <w:p w14:paraId="4298C48A" w14:textId="77777777" w:rsidR="00C82BCE" w:rsidRPr="00E56E00" w:rsidRDefault="00C82BCE" w:rsidP="00567255">
            <w:pPr>
              <w:jc w:val="both"/>
              <w:rPr>
                <w:sz w:val="22"/>
                <w:szCs w:val="22"/>
              </w:rPr>
            </w:pPr>
            <w:r>
              <w:t xml:space="preserve">State </w:t>
            </w:r>
            <w:r w:rsidRPr="007950A0">
              <w:t>the presence of phytates in food and their impact on mineral absorption in the body. How can this be managed for optimal nutrition?</w:t>
            </w:r>
          </w:p>
        </w:tc>
        <w:tc>
          <w:tcPr>
            <w:tcW w:w="319" w:type="pct"/>
          </w:tcPr>
          <w:p w14:paraId="79B8B5AD" w14:textId="77777777" w:rsidR="00C82BCE" w:rsidRPr="00E56E00" w:rsidRDefault="00C82BCE" w:rsidP="001046E9">
            <w:pPr>
              <w:jc w:val="center"/>
              <w:rPr>
                <w:sz w:val="22"/>
                <w:szCs w:val="22"/>
              </w:rPr>
            </w:pPr>
            <w:r>
              <w:rPr>
                <w:sz w:val="22"/>
                <w:szCs w:val="22"/>
              </w:rPr>
              <w:t>CO6</w:t>
            </w:r>
          </w:p>
        </w:tc>
        <w:tc>
          <w:tcPr>
            <w:tcW w:w="243" w:type="pct"/>
          </w:tcPr>
          <w:p w14:paraId="3E1E9BFE" w14:textId="77777777" w:rsidR="00C82BCE" w:rsidRPr="00E56E00" w:rsidRDefault="00C82BCE" w:rsidP="001046E9">
            <w:pPr>
              <w:jc w:val="center"/>
              <w:rPr>
                <w:sz w:val="22"/>
                <w:szCs w:val="22"/>
              </w:rPr>
            </w:pPr>
            <w:r>
              <w:rPr>
                <w:sz w:val="22"/>
                <w:szCs w:val="22"/>
              </w:rPr>
              <w:t>U</w:t>
            </w:r>
          </w:p>
        </w:tc>
        <w:tc>
          <w:tcPr>
            <w:tcW w:w="234" w:type="pct"/>
          </w:tcPr>
          <w:p w14:paraId="375339B6" w14:textId="77777777" w:rsidR="00C82BCE" w:rsidRPr="00E56E00" w:rsidRDefault="00C82BCE" w:rsidP="001046E9">
            <w:pPr>
              <w:jc w:val="center"/>
              <w:rPr>
                <w:sz w:val="22"/>
                <w:szCs w:val="22"/>
              </w:rPr>
            </w:pPr>
            <w:r>
              <w:rPr>
                <w:sz w:val="22"/>
                <w:szCs w:val="22"/>
              </w:rPr>
              <w:t>6</w:t>
            </w:r>
          </w:p>
        </w:tc>
      </w:tr>
      <w:tr w:rsidR="00C82BCE" w14:paraId="15DAA640" w14:textId="77777777" w:rsidTr="001046E9">
        <w:trPr>
          <w:trHeight w:val="283"/>
        </w:trPr>
        <w:tc>
          <w:tcPr>
            <w:tcW w:w="257" w:type="pct"/>
          </w:tcPr>
          <w:p w14:paraId="572D1CC4" w14:textId="77777777" w:rsidR="00C82BCE" w:rsidRPr="00E56E00" w:rsidRDefault="00C82BCE" w:rsidP="001046E9">
            <w:pPr>
              <w:jc w:val="center"/>
              <w:rPr>
                <w:sz w:val="22"/>
                <w:szCs w:val="22"/>
              </w:rPr>
            </w:pPr>
          </w:p>
        </w:tc>
        <w:tc>
          <w:tcPr>
            <w:tcW w:w="182" w:type="pct"/>
          </w:tcPr>
          <w:p w14:paraId="78B582C9" w14:textId="77777777" w:rsidR="00C82BCE" w:rsidRPr="00E56E00" w:rsidRDefault="00C82BCE" w:rsidP="001046E9">
            <w:pPr>
              <w:jc w:val="center"/>
              <w:rPr>
                <w:sz w:val="22"/>
                <w:szCs w:val="22"/>
              </w:rPr>
            </w:pPr>
            <w:r w:rsidRPr="00E56E00">
              <w:rPr>
                <w:sz w:val="22"/>
                <w:szCs w:val="22"/>
              </w:rPr>
              <w:t>b.</w:t>
            </w:r>
          </w:p>
        </w:tc>
        <w:tc>
          <w:tcPr>
            <w:tcW w:w="3765" w:type="pct"/>
            <w:vAlign w:val="bottom"/>
          </w:tcPr>
          <w:p w14:paraId="66675553" w14:textId="77777777" w:rsidR="00C82BCE" w:rsidRPr="00E56E00" w:rsidRDefault="00C82BCE" w:rsidP="00567255">
            <w:pPr>
              <w:jc w:val="both"/>
              <w:rPr>
                <w:bCs/>
                <w:sz w:val="22"/>
                <w:szCs w:val="22"/>
              </w:rPr>
            </w:pPr>
            <w:r w:rsidRPr="007950A0">
              <w:t>Expl</w:t>
            </w:r>
            <w:r>
              <w:t>ain</w:t>
            </w:r>
            <w:r w:rsidRPr="007950A0">
              <w:t xml:space="preserve"> the concept of micronutrient defects and their link to osteoporosis. What are the key micronutrients involved, and how can osteoporosis be prevented or managed through nutrition?</w:t>
            </w:r>
          </w:p>
        </w:tc>
        <w:tc>
          <w:tcPr>
            <w:tcW w:w="319" w:type="pct"/>
          </w:tcPr>
          <w:p w14:paraId="2541382E" w14:textId="77777777" w:rsidR="00C82BCE" w:rsidRPr="00E56E00" w:rsidRDefault="00C82BCE" w:rsidP="001046E9">
            <w:pPr>
              <w:jc w:val="center"/>
              <w:rPr>
                <w:sz w:val="22"/>
                <w:szCs w:val="22"/>
              </w:rPr>
            </w:pPr>
            <w:r>
              <w:rPr>
                <w:sz w:val="22"/>
                <w:szCs w:val="22"/>
              </w:rPr>
              <w:t>CO6</w:t>
            </w:r>
          </w:p>
        </w:tc>
        <w:tc>
          <w:tcPr>
            <w:tcW w:w="243" w:type="pct"/>
          </w:tcPr>
          <w:p w14:paraId="52150D2F" w14:textId="77777777" w:rsidR="00C82BCE" w:rsidRPr="00E56E00" w:rsidRDefault="00C82BCE" w:rsidP="001046E9">
            <w:pPr>
              <w:jc w:val="center"/>
              <w:rPr>
                <w:sz w:val="22"/>
                <w:szCs w:val="22"/>
              </w:rPr>
            </w:pPr>
            <w:r>
              <w:rPr>
                <w:sz w:val="22"/>
                <w:szCs w:val="22"/>
              </w:rPr>
              <w:t>R</w:t>
            </w:r>
          </w:p>
        </w:tc>
        <w:tc>
          <w:tcPr>
            <w:tcW w:w="234" w:type="pct"/>
          </w:tcPr>
          <w:p w14:paraId="0CA7A110" w14:textId="77777777" w:rsidR="00C82BCE" w:rsidRPr="00E56E00" w:rsidRDefault="00C82BCE" w:rsidP="001046E9">
            <w:pPr>
              <w:jc w:val="center"/>
              <w:rPr>
                <w:sz w:val="22"/>
                <w:szCs w:val="22"/>
              </w:rPr>
            </w:pPr>
            <w:r>
              <w:rPr>
                <w:sz w:val="22"/>
                <w:szCs w:val="22"/>
              </w:rPr>
              <w:t>6</w:t>
            </w:r>
          </w:p>
        </w:tc>
      </w:tr>
      <w:tr w:rsidR="00C82BCE" w:rsidRPr="00BA50B9" w14:paraId="05865F08" w14:textId="77777777" w:rsidTr="00875F34">
        <w:trPr>
          <w:trHeight w:val="436"/>
        </w:trPr>
        <w:tc>
          <w:tcPr>
            <w:tcW w:w="257" w:type="pct"/>
          </w:tcPr>
          <w:p w14:paraId="0028AB03" w14:textId="77777777" w:rsidR="00C82BCE" w:rsidRPr="00E56E00" w:rsidRDefault="00C82BCE" w:rsidP="001046E9">
            <w:pPr>
              <w:jc w:val="center"/>
              <w:rPr>
                <w:sz w:val="22"/>
                <w:szCs w:val="22"/>
              </w:rPr>
            </w:pPr>
          </w:p>
        </w:tc>
        <w:tc>
          <w:tcPr>
            <w:tcW w:w="182" w:type="pct"/>
          </w:tcPr>
          <w:p w14:paraId="333549B0" w14:textId="77777777" w:rsidR="00C82BCE" w:rsidRPr="00E56E00" w:rsidRDefault="00C82BCE" w:rsidP="001046E9">
            <w:pPr>
              <w:jc w:val="center"/>
              <w:rPr>
                <w:sz w:val="22"/>
                <w:szCs w:val="22"/>
              </w:rPr>
            </w:pPr>
          </w:p>
        </w:tc>
        <w:tc>
          <w:tcPr>
            <w:tcW w:w="3765" w:type="pct"/>
            <w:vAlign w:val="bottom"/>
          </w:tcPr>
          <w:p w14:paraId="1E58B63D" w14:textId="77777777" w:rsidR="00C82BCE" w:rsidRPr="00E56E00" w:rsidRDefault="00C82BCE" w:rsidP="00567255">
            <w:pPr>
              <w:rPr>
                <w:sz w:val="22"/>
                <w:szCs w:val="22"/>
              </w:rPr>
            </w:pPr>
          </w:p>
        </w:tc>
        <w:tc>
          <w:tcPr>
            <w:tcW w:w="319" w:type="pct"/>
          </w:tcPr>
          <w:p w14:paraId="4C540718" w14:textId="77777777" w:rsidR="00C82BCE" w:rsidRPr="00E56E00" w:rsidRDefault="00C82BCE" w:rsidP="001046E9">
            <w:pPr>
              <w:jc w:val="center"/>
              <w:rPr>
                <w:sz w:val="22"/>
                <w:szCs w:val="22"/>
              </w:rPr>
            </w:pPr>
          </w:p>
        </w:tc>
        <w:tc>
          <w:tcPr>
            <w:tcW w:w="243" w:type="pct"/>
          </w:tcPr>
          <w:p w14:paraId="4EA101C1" w14:textId="77777777" w:rsidR="00C82BCE" w:rsidRPr="00E56E00" w:rsidRDefault="00C82BCE" w:rsidP="001046E9">
            <w:pPr>
              <w:jc w:val="center"/>
              <w:rPr>
                <w:sz w:val="22"/>
                <w:szCs w:val="22"/>
              </w:rPr>
            </w:pPr>
          </w:p>
        </w:tc>
        <w:tc>
          <w:tcPr>
            <w:tcW w:w="234" w:type="pct"/>
          </w:tcPr>
          <w:p w14:paraId="11CD2162" w14:textId="77777777" w:rsidR="00C82BCE" w:rsidRPr="00E56E00" w:rsidRDefault="00C82BCE" w:rsidP="001046E9">
            <w:pPr>
              <w:jc w:val="center"/>
              <w:rPr>
                <w:sz w:val="22"/>
                <w:szCs w:val="22"/>
              </w:rPr>
            </w:pPr>
          </w:p>
        </w:tc>
      </w:tr>
      <w:tr w:rsidR="00C82BCE" w:rsidRPr="00BA50B9" w14:paraId="6F596687" w14:textId="77777777" w:rsidTr="001046E9">
        <w:trPr>
          <w:trHeight w:val="283"/>
        </w:trPr>
        <w:tc>
          <w:tcPr>
            <w:tcW w:w="257" w:type="pct"/>
          </w:tcPr>
          <w:p w14:paraId="0EF872C0" w14:textId="77777777" w:rsidR="00C82BCE" w:rsidRPr="00E56E00" w:rsidRDefault="00C82BCE" w:rsidP="001046E9">
            <w:pPr>
              <w:jc w:val="center"/>
              <w:rPr>
                <w:sz w:val="22"/>
                <w:szCs w:val="22"/>
              </w:rPr>
            </w:pPr>
            <w:r w:rsidRPr="00E56E00">
              <w:rPr>
                <w:sz w:val="22"/>
                <w:szCs w:val="22"/>
              </w:rPr>
              <w:t>23.</w:t>
            </w:r>
          </w:p>
        </w:tc>
        <w:tc>
          <w:tcPr>
            <w:tcW w:w="182" w:type="pct"/>
          </w:tcPr>
          <w:p w14:paraId="6C56F61B" w14:textId="77777777" w:rsidR="00C82BCE" w:rsidRPr="00E56E00" w:rsidRDefault="00C82BCE" w:rsidP="001046E9">
            <w:pPr>
              <w:jc w:val="center"/>
              <w:rPr>
                <w:sz w:val="22"/>
                <w:szCs w:val="22"/>
              </w:rPr>
            </w:pPr>
            <w:r w:rsidRPr="00E56E00">
              <w:rPr>
                <w:sz w:val="22"/>
                <w:szCs w:val="22"/>
              </w:rPr>
              <w:t>a.</w:t>
            </w:r>
          </w:p>
        </w:tc>
        <w:tc>
          <w:tcPr>
            <w:tcW w:w="3765" w:type="pct"/>
            <w:vAlign w:val="bottom"/>
          </w:tcPr>
          <w:p w14:paraId="5F2C5927" w14:textId="77777777" w:rsidR="00C82BCE" w:rsidRPr="00E56E00" w:rsidRDefault="00C82BCE" w:rsidP="00567255">
            <w:pPr>
              <w:jc w:val="both"/>
              <w:rPr>
                <w:sz w:val="22"/>
                <w:szCs w:val="22"/>
              </w:rPr>
            </w:pPr>
            <w:r>
              <w:t xml:space="preserve">Describe </w:t>
            </w:r>
            <w:r w:rsidRPr="00B97956">
              <w:t>the metabolic pathways for the biosynthesis and degradation of aliphatic amino acid</w:t>
            </w:r>
            <w:r>
              <w:t xml:space="preserve"> glycine</w:t>
            </w:r>
            <w:r w:rsidRPr="00B97956">
              <w:t>, providing specific examples.</w:t>
            </w:r>
          </w:p>
        </w:tc>
        <w:tc>
          <w:tcPr>
            <w:tcW w:w="319" w:type="pct"/>
          </w:tcPr>
          <w:p w14:paraId="43650403" w14:textId="77777777" w:rsidR="00C82BCE" w:rsidRPr="00E56E00" w:rsidRDefault="00C82BCE" w:rsidP="001046E9">
            <w:pPr>
              <w:jc w:val="center"/>
              <w:rPr>
                <w:sz w:val="22"/>
                <w:szCs w:val="22"/>
              </w:rPr>
            </w:pPr>
            <w:r>
              <w:rPr>
                <w:sz w:val="22"/>
                <w:szCs w:val="22"/>
              </w:rPr>
              <w:t>CO2</w:t>
            </w:r>
          </w:p>
        </w:tc>
        <w:tc>
          <w:tcPr>
            <w:tcW w:w="243" w:type="pct"/>
          </w:tcPr>
          <w:p w14:paraId="1557AE93" w14:textId="77777777" w:rsidR="00C82BCE" w:rsidRPr="00E56E00" w:rsidRDefault="00C82BCE" w:rsidP="001046E9">
            <w:pPr>
              <w:jc w:val="center"/>
              <w:rPr>
                <w:sz w:val="22"/>
                <w:szCs w:val="22"/>
              </w:rPr>
            </w:pPr>
            <w:r>
              <w:rPr>
                <w:sz w:val="22"/>
                <w:szCs w:val="22"/>
              </w:rPr>
              <w:t>U</w:t>
            </w:r>
          </w:p>
        </w:tc>
        <w:tc>
          <w:tcPr>
            <w:tcW w:w="234" w:type="pct"/>
          </w:tcPr>
          <w:p w14:paraId="5FD0FBD1" w14:textId="77777777" w:rsidR="00C82BCE" w:rsidRPr="00E56E00" w:rsidRDefault="00C82BCE" w:rsidP="001046E9">
            <w:pPr>
              <w:jc w:val="center"/>
              <w:rPr>
                <w:sz w:val="22"/>
                <w:szCs w:val="22"/>
              </w:rPr>
            </w:pPr>
            <w:r>
              <w:rPr>
                <w:sz w:val="22"/>
                <w:szCs w:val="22"/>
              </w:rPr>
              <w:t>6</w:t>
            </w:r>
          </w:p>
        </w:tc>
      </w:tr>
      <w:tr w:rsidR="00C82BCE" w14:paraId="264A6B65" w14:textId="77777777" w:rsidTr="001046E9">
        <w:trPr>
          <w:trHeight w:val="283"/>
        </w:trPr>
        <w:tc>
          <w:tcPr>
            <w:tcW w:w="257" w:type="pct"/>
          </w:tcPr>
          <w:p w14:paraId="53BF2E92" w14:textId="77777777" w:rsidR="00C82BCE" w:rsidRPr="00E56E00" w:rsidRDefault="00C82BCE" w:rsidP="001046E9">
            <w:pPr>
              <w:jc w:val="center"/>
              <w:rPr>
                <w:sz w:val="22"/>
                <w:szCs w:val="22"/>
              </w:rPr>
            </w:pPr>
          </w:p>
        </w:tc>
        <w:tc>
          <w:tcPr>
            <w:tcW w:w="182" w:type="pct"/>
          </w:tcPr>
          <w:p w14:paraId="686A75AC" w14:textId="77777777" w:rsidR="00C82BCE" w:rsidRPr="00E56E00" w:rsidRDefault="00C82BCE" w:rsidP="001046E9">
            <w:pPr>
              <w:jc w:val="center"/>
              <w:rPr>
                <w:sz w:val="22"/>
                <w:szCs w:val="22"/>
              </w:rPr>
            </w:pPr>
            <w:r w:rsidRPr="00E56E00">
              <w:rPr>
                <w:sz w:val="22"/>
                <w:szCs w:val="22"/>
              </w:rPr>
              <w:t>b.</w:t>
            </w:r>
          </w:p>
        </w:tc>
        <w:tc>
          <w:tcPr>
            <w:tcW w:w="3765" w:type="pct"/>
            <w:vAlign w:val="bottom"/>
          </w:tcPr>
          <w:p w14:paraId="57313122" w14:textId="77777777" w:rsidR="00C82BCE" w:rsidRPr="00E56E00" w:rsidRDefault="00C82BCE" w:rsidP="00567255">
            <w:pPr>
              <w:jc w:val="both"/>
              <w:rPr>
                <w:bCs/>
                <w:sz w:val="22"/>
                <w:szCs w:val="22"/>
              </w:rPr>
            </w:pPr>
            <w:r>
              <w:t>Write in detail about</w:t>
            </w:r>
            <w:r w:rsidRPr="00E14C02">
              <w:t xml:space="preserve"> the biochemistry of cholesterol biosynthesis. How is cholesterol synthesized, and why is it essential for the human body?</w:t>
            </w:r>
          </w:p>
        </w:tc>
        <w:tc>
          <w:tcPr>
            <w:tcW w:w="319" w:type="pct"/>
          </w:tcPr>
          <w:p w14:paraId="1536C38A" w14:textId="77777777" w:rsidR="00C82BCE" w:rsidRPr="00E56E00" w:rsidRDefault="00C82BCE" w:rsidP="001046E9">
            <w:pPr>
              <w:jc w:val="center"/>
              <w:rPr>
                <w:sz w:val="22"/>
                <w:szCs w:val="22"/>
              </w:rPr>
            </w:pPr>
            <w:r>
              <w:rPr>
                <w:sz w:val="22"/>
                <w:szCs w:val="22"/>
              </w:rPr>
              <w:t>CO2</w:t>
            </w:r>
          </w:p>
        </w:tc>
        <w:tc>
          <w:tcPr>
            <w:tcW w:w="243" w:type="pct"/>
          </w:tcPr>
          <w:p w14:paraId="70F844F8" w14:textId="77777777" w:rsidR="00C82BCE" w:rsidRPr="00E56E00" w:rsidRDefault="00C82BCE" w:rsidP="001046E9">
            <w:pPr>
              <w:jc w:val="center"/>
              <w:rPr>
                <w:sz w:val="22"/>
                <w:szCs w:val="22"/>
              </w:rPr>
            </w:pPr>
            <w:r>
              <w:rPr>
                <w:sz w:val="22"/>
                <w:szCs w:val="22"/>
              </w:rPr>
              <w:t>U</w:t>
            </w:r>
          </w:p>
        </w:tc>
        <w:tc>
          <w:tcPr>
            <w:tcW w:w="234" w:type="pct"/>
          </w:tcPr>
          <w:p w14:paraId="7F7AD500" w14:textId="77777777" w:rsidR="00C82BCE" w:rsidRPr="00E56E00" w:rsidRDefault="00C82BCE" w:rsidP="001046E9">
            <w:pPr>
              <w:jc w:val="center"/>
              <w:rPr>
                <w:sz w:val="22"/>
                <w:szCs w:val="22"/>
              </w:rPr>
            </w:pPr>
            <w:r>
              <w:rPr>
                <w:sz w:val="22"/>
                <w:szCs w:val="22"/>
              </w:rPr>
              <w:t>6</w:t>
            </w:r>
          </w:p>
        </w:tc>
      </w:tr>
      <w:tr w:rsidR="00C82BCE" w:rsidRPr="00BA50B9" w14:paraId="6F3563B3" w14:textId="77777777" w:rsidTr="00AF166B">
        <w:trPr>
          <w:trHeight w:val="397"/>
        </w:trPr>
        <w:tc>
          <w:tcPr>
            <w:tcW w:w="5000" w:type="pct"/>
            <w:gridSpan w:val="6"/>
            <w:vAlign w:val="center"/>
          </w:tcPr>
          <w:p w14:paraId="1006C80D" w14:textId="77777777" w:rsidR="00C82BCE" w:rsidRPr="00E56E00" w:rsidRDefault="00C82BCE" w:rsidP="00AF166B">
            <w:pPr>
              <w:jc w:val="center"/>
              <w:rPr>
                <w:b/>
                <w:bCs/>
                <w:sz w:val="22"/>
                <w:szCs w:val="22"/>
              </w:rPr>
            </w:pPr>
            <w:r w:rsidRPr="00E56E00">
              <w:rPr>
                <w:b/>
                <w:bCs/>
                <w:sz w:val="22"/>
                <w:szCs w:val="22"/>
              </w:rPr>
              <w:t>COMPULSORY QUESTION</w:t>
            </w:r>
          </w:p>
        </w:tc>
      </w:tr>
      <w:tr w:rsidR="00C82BCE" w:rsidRPr="00BA50B9" w14:paraId="29D79C00" w14:textId="77777777" w:rsidTr="001046E9">
        <w:trPr>
          <w:trHeight w:val="283"/>
        </w:trPr>
        <w:tc>
          <w:tcPr>
            <w:tcW w:w="257" w:type="pct"/>
          </w:tcPr>
          <w:p w14:paraId="6E3EC715" w14:textId="77777777" w:rsidR="00C82BCE" w:rsidRPr="00E56E00" w:rsidRDefault="00C82BCE" w:rsidP="001046E9">
            <w:pPr>
              <w:jc w:val="center"/>
              <w:rPr>
                <w:sz w:val="22"/>
                <w:szCs w:val="22"/>
              </w:rPr>
            </w:pPr>
            <w:r w:rsidRPr="00E56E00">
              <w:rPr>
                <w:sz w:val="22"/>
                <w:szCs w:val="22"/>
              </w:rPr>
              <w:t>24.</w:t>
            </w:r>
          </w:p>
        </w:tc>
        <w:tc>
          <w:tcPr>
            <w:tcW w:w="182" w:type="pct"/>
          </w:tcPr>
          <w:p w14:paraId="7968509C" w14:textId="77777777" w:rsidR="00C82BCE" w:rsidRPr="00E56E00" w:rsidRDefault="00C82BCE" w:rsidP="001046E9">
            <w:pPr>
              <w:jc w:val="center"/>
              <w:rPr>
                <w:sz w:val="22"/>
                <w:szCs w:val="22"/>
              </w:rPr>
            </w:pPr>
            <w:r w:rsidRPr="00E56E00">
              <w:rPr>
                <w:sz w:val="22"/>
                <w:szCs w:val="22"/>
              </w:rPr>
              <w:t>a.</w:t>
            </w:r>
          </w:p>
        </w:tc>
        <w:tc>
          <w:tcPr>
            <w:tcW w:w="3765" w:type="pct"/>
            <w:vAlign w:val="bottom"/>
          </w:tcPr>
          <w:p w14:paraId="31E964BD" w14:textId="77777777" w:rsidR="00C82BCE" w:rsidRPr="00E56E00" w:rsidRDefault="00C82BCE" w:rsidP="00567255">
            <w:pPr>
              <w:jc w:val="both"/>
              <w:rPr>
                <w:sz w:val="22"/>
                <w:szCs w:val="22"/>
              </w:rPr>
            </w:pPr>
            <w:r w:rsidRPr="00DE579E">
              <w:t>Describe the challenges and innovations in creating space foods, including dehydrated and irradiated options for astronauts.</w:t>
            </w:r>
          </w:p>
        </w:tc>
        <w:tc>
          <w:tcPr>
            <w:tcW w:w="319" w:type="pct"/>
          </w:tcPr>
          <w:p w14:paraId="61CA6812" w14:textId="77777777" w:rsidR="00C82BCE" w:rsidRPr="00E56E00" w:rsidRDefault="00C82BCE" w:rsidP="001046E9">
            <w:pPr>
              <w:jc w:val="center"/>
              <w:rPr>
                <w:sz w:val="22"/>
                <w:szCs w:val="22"/>
              </w:rPr>
            </w:pPr>
            <w:r>
              <w:rPr>
                <w:sz w:val="22"/>
                <w:szCs w:val="22"/>
              </w:rPr>
              <w:t>CO5</w:t>
            </w:r>
          </w:p>
        </w:tc>
        <w:tc>
          <w:tcPr>
            <w:tcW w:w="243" w:type="pct"/>
          </w:tcPr>
          <w:p w14:paraId="2D076A55" w14:textId="77777777" w:rsidR="00C82BCE" w:rsidRPr="00E56E00" w:rsidRDefault="00C82BCE" w:rsidP="001046E9">
            <w:pPr>
              <w:jc w:val="center"/>
              <w:rPr>
                <w:sz w:val="22"/>
                <w:szCs w:val="22"/>
              </w:rPr>
            </w:pPr>
            <w:r>
              <w:rPr>
                <w:sz w:val="22"/>
                <w:szCs w:val="22"/>
              </w:rPr>
              <w:t>U</w:t>
            </w:r>
          </w:p>
        </w:tc>
        <w:tc>
          <w:tcPr>
            <w:tcW w:w="234" w:type="pct"/>
          </w:tcPr>
          <w:p w14:paraId="10871905" w14:textId="77777777" w:rsidR="00C82BCE" w:rsidRPr="00E56E00" w:rsidRDefault="00C82BCE" w:rsidP="001046E9">
            <w:pPr>
              <w:jc w:val="center"/>
              <w:rPr>
                <w:sz w:val="22"/>
                <w:szCs w:val="22"/>
              </w:rPr>
            </w:pPr>
            <w:r>
              <w:rPr>
                <w:sz w:val="22"/>
                <w:szCs w:val="22"/>
              </w:rPr>
              <w:t>6</w:t>
            </w:r>
          </w:p>
        </w:tc>
      </w:tr>
      <w:tr w:rsidR="00C82BCE" w14:paraId="11482756" w14:textId="77777777" w:rsidTr="001046E9">
        <w:trPr>
          <w:trHeight w:val="283"/>
        </w:trPr>
        <w:tc>
          <w:tcPr>
            <w:tcW w:w="257" w:type="pct"/>
          </w:tcPr>
          <w:p w14:paraId="4F8874E8" w14:textId="77777777" w:rsidR="00C82BCE" w:rsidRPr="00E56E00" w:rsidRDefault="00C82BCE" w:rsidP="001046E9">
            <w:pPr>
              <w:jc w:val="center"/>
              <w:rPr>
                <w:sz w:val="22"/>
                <w:szCs w:val="22"/>
              </w:rPr>
            </w:pPr>
          </w:p>
        </w:tc>
        <w:tc>
          <w:tcPr>
            <w:tcW w:w="182" w:type="pct"/>
          </w:tcPr>
          <w:p w14:paraId="40F9B801" w14:textId="77777777" w:rsidR="00C82BCE" w:rsidRPr="00E56E00" w:rsidRDefault="00C82BCE" w:rsidP="001046E9">
            <w:pPr>
              <w:jc w:val="center"/>
              <w:rPr>
                <w:sz w:val="22"/>
                <w:szCs w:val="22"/>
              </w:rPr>
            </w:pPr>
            <w:r w:rsidRPr="00E56E00">
              <w:rPr>
                <w:sz w:val="22"/>
                <w:szCs w:val="22"/>
              </w:rPr>
              <w:t>b.</w:t>
            </w:r>
          </w:p>
        </w:tc>
        <w:tc>
          <w:tcPr>
            <w:tcW w:w="3765" w:type="pct"/>
            <w:vAlign w:val="bottom"/>
          </w:tcPr>
          <w:p w14:paraId="4714E264" w14:textId="77777777" w:rsidR="00C82BCE" w:rsidRPr="00E56E00" w:rsidRDefault="00C82BCE" w:rsidP="00567255">
            <w:pPr>
              <w:jc w:val="both"/>
              <w:rPr>
                <w:bCs/>
                <w:sz w:val="22"/>
                <w:szCs w:val="22"/>
              </w:rPr>
            </w:pPr>
            <w:r w:rsidRPr="00DE579E">
              <w:t>Analyze the use of nutrition in the treatment and prevention of age-related disorders such as hypertension</w:t>
            </w:r>
            <w:r>
              <w:t>.</w:t>
            </w:r>
          </w:p>
        </w:tc>
        <w:tc>
          <w:tcPr>
            <w:tcW w:w="319" w:type="pct"/>
          </w:tcPr>
          <w:p w14:paraId="073E02FA" w14:textId="77777777" w:rsidR="00C82BCE" w:rsidRPr="00E56E00" w:rsidRDefault="00C82BCE" w:rsidP="001046E9">
            <w:pPr>
              <w:jc w:val="center"/>
              <w:rPr>
                <w:sz w:val="22"/>
                <w:szCs w:val="22"/>
              </w:rPr>
            </w:pPr>
            <w:r>
              <w:rPr>
                <w:sz w:val="22"/>
                <w:szCs w:val="22"/>
              </w:rPr>
              <w:t>CO6</w:t>
            </w:r>
          </w:p>
        </w:tc>
        <w:tc>
          <w:tcPr>
            <w:tcW w:w="243" w:type="pct"/>
          </w:tcPr>
          <w:p w14:paraId="7104F2D4" w14:textId="77777777" w:rsidR="00C82BCE" w:rsidRPr="00E56E00" w:rsidRDefault="00C82BCE" w:rsidP="001046E9">
            <w:pPr>
              <w:jc w:val="center"/>
              <w:rPr>
                <w:sz w:val="22"/>
                <w:szCs w:val="22"/>
              </w:rPr>
            </w:pPr>
            <w:r>
              <w:rPr>
                <w:sz w:val="22"/>
                <w:szCs w:val="22"/>
              </w:rPr>
              <w:t>An</w:t>
            </w:r>
          </w:p>
        </w:tc>
        <w:tc>
          <w:tcPr>
            <w:tcW w:w="234" w:type="pct"/>
          </w:tcPr>
          <w:p w14:paraId="65E4B031" w14:textId="77777777" w:rsidR="00C82BCE" w:rsidRPr="00E56E00" w:rsidRDefault="00C82BCE" w:rsidP="001046E9">
            <w:pPr>
              <w:jc w:val="center"/>
              <w:rPr>
                <w:sz w:val="22"/>
                <w:szCs w:val="22"/>
              </w:rPr>
            </w:pPr>
            <w:r>
              <w:rPr>
                <w:sz w:val="22"/>
                <w:szCs w:val="22"/>
              </w:rPr>
              <w:t>6</w:t>
            </w:r>
          </w:p>
        </w:tc>
      </w:tr>
    </w:tbl>
    <w:p w14:paraId="1819D86D" w14:textId="77777777" w:rsidR="00C82BCE" w:rsidRDefault="00C82BC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907A55" w14:textId="77777777" w:rsidR="00C82BCE"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14:paraId="55AB66CC" w14:textId="77777777" w:rsidTr="005C5F4B">
        <w:trPr>
          <w:trHeight w:val="283"/>
        </w:trPr>
        <w:tc>
          <w:tcPr>
            <w:tcW w:w="670" w:type="dxa"/>
          </w:tcPr>
          <w:p w14:paraId="6BB1D336" w14:textId="77777777" w:rsidR="00C82BCE" w:rsidRPr="0051318C" w:rsidRDefault="00C82BCE" w:rsidP="00AD39D3">
            <w:pPr>
              <w:rPr>
                <w:sz w:val="22"/>
                <w:szCs w:val="22"/>
              </w:rPr>
            </w:pPr>
          </w:p>
        </w:tc>
        <w:tc>
          <w:tcPr>
            <w:tcW w:w="9820" w:type="dxa"/>
          </w:tcPr>
          <w:p w14:paraId="2000B1A2" w14:textId="77777777" w:rsidR="00C82BCE" w:rsidRPr="0051318C" w:rsidRDefault="00C82BCE" w:rsidP="00AD39D3">
            <w:pPr>
              <w:jc w:val="center"/>
              <w:rPr>
                <w:b/>
                <w:sz w:val="22"/>
                <w:szCs w:val="22"/>
              </w:rPr>
            </w:pPr>
            <w:r w:rsidRPr="0051318C">
              <w:rPr>
                <w:b/>
                <w:sz w:val="22"/>
                <w:szCs w:val="22"/>
              </w:rPr>
              <w:t>COURSE OUTCOMES</w:t>
            </w:r>
          </w:p>
        </w:tc>
      </w:tr>
      <w:tr w:rsidR="00C82BCE" w14:paraId="75AED566" w14:textId="77777777" w:rsidTr="005C5F4B">
        <w:trPr>
          <w:trHeight w:val="283"/>
        </w:trPr>
        <w:tc>
          <w:tcPr>
            <w:tcW w:w="670" w:type="dxa"/>
          </w:tcPr>
          <w:p w14:paraId="2B937CDF" w14:textId="77777777" w:rsidR="00C82BCE" w:rsidRPr="00302FF6" w:rsidRDefault="00C82BCE" w:rsidP="00342D80">
            <w:pPr>
              <w:rPr>
                <w:b/>
                <w:bCs/>
                <w:sz w:val="22"/>
                <w:szCs w:val="22"/>
              </w:rPr>
            </w:pPr>
            <w:r w:rsidRPr="00302FF6">
              <w:rPr>
                <w:b/>
                <w:bCs/>
                <w:sz w:val="22"/>
                <w:szCs w:val="22"/>
              </w:rPr>
              <w:t>CO1</w:t>
            </w:r>
          </w:p>
        </w:tc>
        <w:tc>
          <w:tcPr>
            <w:tcW w:w="9820" w:type="dxa"/>
            <w:vAlign w:val="center"/>
          </w:tcPr>
          <w:p w14:paraId="542A4BE8" w14:textId="77777777" w:rsidR="00C82BCE" w:rsidRPr="0051318C" w:rsidRDefault="00C82BCE" w:rsidP="00342D80">
            <w:pPr>
              <w:rPr>
                <w:sz w:val="22"/>
                <w:szCs w:val="22"/>
              </w:rPr>
            </w:pPr>
            <w:r w:rsidRPr="002F5050">
              <w:t>Identify the structure of ATP and the major class of macromolecules to which ATP belongs.</w:t>
            </w:r>
          </w:p>
        </w:tc>
      </w:tr>
      <w:tr w:rsidR="00C82BCE" w14:paraId="20336032" w14:textId="77777777" w:rsidTr="005C5F4B">
        <w:trPr>
          <w:trHeight w:val="283"/>
        </w:trPr>
        <w:tc>
          <w:tcPr>
            <w:tcW w:w="670" w:type="dxa"/>
          </w:tcPr>
          <w:p w14:paraId="4F3DAD41" w14:textId="77777777" w:rsidR="00C82BCE" w:rsidRPr="00302FF6" w:rsidRDefault="00C82BCE" w:rsidP="00342D80">
            <w:pPr>
              <w:rPr>
                <w:b/>
                <w:bCs/>
                <w:sz w:val="22"/>
                <w:szCs w:val="22"/>
              </w:rPr>
            </w:pPr>
            <w:r w:rsidRPr="00302FF6">
              <w:rPr>
                <w:b/>
                <w:bCs/>
                <w:sz w:val="22"/>
                <w:szCs w:val="22"/>
              </w:rPr>
              <w:t>CO2</w:t>
            </w:r>
          </w:p>
        </w:tc>
        <w:tc>
          <w:tcPr>
            <w:tcW w:w="9820" w:type="dxa"/>
            <w:vAlign w:val="center"/>
          </w:tcPr>
          <w:p w14:paraId="0C2C728E" w14:textId="77777777" w:rsidR="00C82BCE" w:rsidRPr="0051318C" w:rsidRDefault="00C82BCE" w:rsidP="00342D80">
            <w:pPr>
              <w:rPr>
                <w:sz w:val="22"/>
                <w:szCs w:val="22"/>
              </w:rPr>
            </w:pPr>
            <w:r w:rsidRPr="002F5050">
              <w:t>Describe the biochemistry process, basic concept of human nutrition and the relationship of the consumption of foods to nutritional status and health</w:t>
            </w:r>
          </w:p>
        </w:tc>
      </w:tr>
      <w:tr w:rsidR="00C82BCE" w14:paraId="53F257BB" w14:textId="77777777" w:rsidTr="005C5F4B">
        <w:trPr>
          <w:trHeight w:val="283"/>
        </w:trPr>
        <w:tc>
          <w:tcPr>
            <w:tcW w:w="670" w:type="dxa"/>
          </w:tcPr>
          <w:p w14:paraId="6DFE10E3" w14:textId="77777777" w:rsidR="00C82BCE" w:rsidRPr="00302FF6" w:rsidRDefault="00C82BCE" w:rsidP="00342D80">
            <w:pPr>
              <w:rPr>
                <w:b/>
                <w:bCs/>
                <w:sz w:val="22"/>
                <w:szCs w:val="22"/>
              </w:rPr>
            </w:pPr>
            <w:r w:rsidRPr="00302FF6">
              <w:rPr>
                <w:b/>
                <w:bCs/>
                <w:sz w:val="22"/>
                <w:szCs w:val="22"/>
              </w:rPr>
              <w:t>CO3</w:t>
            </w:r>
          </w:p>
        </w:tc>
        <w:tc>
          <w:tcPr>
            <w:tcW w:w="9820" w:type="dxa"/>
            <w:vAlign w:val="center"/>
          </w:tcPr>
          <w:p w14:paraId="46DAD38B" w14:textId="77777777" w:rsidR="00C82BCE" w:rsidRPr="0051318C" w:rsidRDefault="00C82BCE" w:rsidP="00342D80">
            <w:pPr>
              <w:rPr>
                <w:sz w:val="22"/>
                <w:szCs w:val="22"/>
              </w:rPr>
            </w:pPr>
            <w:r w:rsidRPr="002F5050">
              <w:t>Apply their knowledge in food biochemistry and nutrition in designing new range of products with improved nutritional characteristics (Nutraceuticals and functional foods).</w:t>
            </w:r>
          </w:p>
        </w:tc>
      </w:tr>
      <w:tr w:rsidR="00C82BCE" w14:paraId="14001CC5" w14:textId="77777777" w:rsidTr="005C5F4B">
        <w:trPr>
          <w:trHeight w:val="283"/>
        </w:trPr>
        <w:tc>
          <w:tcPr>
            <w:tcW w:w="670" w:type="dxa"/>
          </w:tcPr>
          <w:p w14:paraId="131C91C7" w14:textId="77777777" w:rsidR="00C82BCE" w:rsidRPr="00302FF6" w:rsidRDefault="00C82BCE" w:rsidP="00342D80">
            <w:pPr>
              <w:rPr>
                <w:b/>
                <w:bCs/>
                <w:sz w:val="22"/>
                <w:szCs w:val="22"/>
              </w:rPr>
            </w:pPr>
            <w:r w:rsidRPr="00302FF6">
              <w:rPr>
                <w:b/>
                <w:bCs/>
                <w:sz w:val="22"/>
                <w:szCs w:val="22"/>
              </w:rPr>
              <w:t>CO4</w:t>
            </w:r>
          </w:p>
        </w:tc>
        <w:tc>
          <w:tcPr>
            <w:tcW w:w="9820" w:type="dxa"/>
            <w:vAlign w:val="center"/>
          </w:tcPr>
          <w:p w14:paraId="4A1147E6" w14:textId="77777777" w:rsidR="00C82BCE" w:rsidRPr="0051318C" w:rsidRDefault="00C82BCE" w:rsidP="00342D80">
            <w:pPr>
              <w:rPr>
                <w:sz w:val="22"/>
                <w:szCs w:val="22"/>
              </w:rPr>
            </w:pPr>
            <w:r w:rsidRPr="002F5050">
              <w:t>Analyze the stages in catabolism of food molecules and describe what occurs during each stage.</w:t>
            </w:r>
          </w:p>
        </w:tc>
      </w:tr>
      <w:tr w:rsidR="00C82BCE" w14:paraId="04194297" w14:textId="77777777" w:rsidTr="005C5F4B">
        <w:trPr>
          <w:trHeight w:val="283"/>
        </w:trPr>
        <w:tc>
          <w:tcPr>
            <w:tcW w:w="670" w:type="dxa"/>
          </w:tcPr>
          <w:p w14:paraId="635C7FB7" w14:textId="77777777" w:rsidR="00C82BCE" w:rsidRPr="00302FF6" w:rsidRDefault="00C82BCE" w:rsidP="00342D80">
            <w:pPr>
              <w:rPr>
                <w:b/>
                <w:bCs/>
                <w:sz w:val="22"/>
                <w:szCs w:val="22"/>
              </w:rPr>
            </w:pPr>
            <w:r w:rsidRPr="00302FF6">
              <w:rPr>
                <w:b/>
                <w:bCs/>
                <w:sz w:val="22"/>
                <w:szCs w:val="22"/>
              </w:rPr>
              <w:t>CO5</w:t>
            </w:r>
          </w:p>
        </w:tc>
        <w:tc>
          <w:tcPr>
            <w:tcW w:w="9820" w:type="dxa"/>
            <w:vAlign w:val="center"/>
          </w:tcPr>
          <w:p w14:paraId="6E9C7AA0" w14:textId="77777777" w:rsidR="00C82BCE" w:rsidRPr="0051318C" w:rsidRDefault="00C82BCE" w:rsidP="00342D80">
            <w:pPr>
              <w:rPr>
                <w:sz w:val="22"/>
                <w:szCs w:val="22"/>
              </w:rPr>
            </w:pPr>
            <w:r w:rsidRPr="002F5050">
              <w:t>Evaluate the biological functions of foods for health in addition to nutritional values</w:t>
            </w:r>
          </w:p>
        </w:tc>
      </w:tr>
      <w:tr w:rsidR="00C82BCE" w14:paraId="490F08C6" w14:textId="77777777" w:rsidTr="005C5F4B">
        <w:trPr>
          <w:trHeight w:val="283"/>
        </w:trPr>
        <w:tc>
          <w:tcPr>
            <w:tcW w:w="670" w:type="dxa"/>
          </w:tcPr>
          <w:p w14:paraId="581C5513" w14:textId="77777777" w:rsidR="00C82BCE" w:rsidRPr="00302FF6" w:rsidRDefault="00C82BCE" w:rsidP="00342D80">
            <w:pPr>
              <w:rPr>
                <w:b/>
                <w:bCs/>
                <w:sz w:val="22"/>
                <w:szCs w:val="22"/>
              </w:rPr>
            </w:pPr>
            <w:r w:rsidRPr="00302FF6">
              <w:rPr>
                <w:b/>
                <w:bCs/>
                <w:sz w:val="22"/>
                <w:szCs w:val="22"/>
              </w:rPr>
              <w:t>CO6</w:t>
            </w:r>
          </w:p>
        </w:tc>
        <w:tc>
          <w:tcPr>
            <w:tcW w:w="9820" w:type="dxa"/>
            <w:vAlign w:val="bottom"/>
          </w:tcPr>
          <w:p w14:paraId="51F898E9" w14:textId="77777777" w:rsidR="00C82BCE" w:rsidRPr="0051318C" w:rsidRDefault="00C82BCE" w:rsidP="00342D80">
            <w:pPr>
              <w:rPr>
                <w:sz w:val="22"/>
                <w:szCs w:val="22"/>
              </w:rPr>
            </w:pPr>
            <w:r w:rsidRPr="002F5050">
              <w:t>Formulate specialized nutrition for pediatric, geriatric and sport’s needs.</w:t>
            </w:r>
          </w:p>
        </w:tc>
      </w:tr>
    </w:tbl>
    <w:p w14:paraId="60D05D82" w14:textId="77777777" w:rsidR="00C82BCE"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51318C" w14:paraId="7FD06B46" w14:textId="77777777" w:rsidTr="00E56E00">
        <w:trPr>
          <w:jc w:val="center"/>
        </w:trPr>
        <w:tc>
          <w:tcPr>
            <w:tcW w:w="6385" w:type="dxa"/>
            <w:gridSpan w:val="8"/>
          </w:tcPr>
          <w:p w14:paraId="34A02C4E" w14:textId="77777777" w:rsidR="00C82BCE" w:rsidRPr="0051318C" w:rsidRDefault="00C82BCE" w:rsidP="00D54806">
            <w:pPr>
              <w:jc w:val="center"/>
              <w:rPr>
                <w:b/>
                <w:sz w:val="22"/>
                <w:szCs w:val="22"/>
              </w:rPr>
            </w:pPr>
            <w:r w:rsidRPr="0051318C">
              <w:rPr>
                <w:b/>
                <w:sz w:val="22"/>
                <w:szCs w:val="22"/>
              </w:rPr>
              <w:t xml:space="preserve">Assessment Pattern as per Bloom’s </w:t>
            </w:r>
            <w:r>
              <w:rPr>
                <w:b/>
                <w:sz w:val="22"/>
                <w:szCs w:val="22"/>
              </w:rPr>
              <w:t>Level</w:t>
            </w:r>
          </w:p>
        </w:tc>
      </w:tr>
      <w:tr w:rsidR="00C82BCE" w:rsidRPr="0051318C" w14:paraId="169881F7" w14:textId="77777777" w:rsidTr="00E56E00">
        <w:trPr>
          <w:jc w:val="center"/>
        </w:trPr>
        <w:tc>
          <w:tcPr>
            <w:tcW w:w="1140" w:type="dxa"/>
          </w:tcPr>
          <w:p w14:paraId="79B04C72" w14:textId="77777777" w:rsidR="00C82BCE" w:rsidRPr="00302FF6" w:rsidRDefault="00C82BCE"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7B71A088" w14:textId="77777777" w:rsidR="00C82BCE" w:rsidRPr="0051318C" w:rsidRDefault="00C82BCE" w:rsidP="00D54806">
            <w:pPr>
              <w:jc w:val="center"/>
              <w:rPr>
                <w:b/>
                <w:sz w:val="22"/>
                <w:szCs w:val="22"/>
              </w:rPr>
            </w:pPr>
            <w:r w:rsidRPr="0051318C">
              <w:rPr>
                <w:b/>
                <w:sz w:val="22"/>
                <w:szCs w:val="22"/>
              </w:rPr>
              <w:t>R</w:t>
            </w:r>
          </w:p>
        </w:tc>
        <w:tc>
          <w:tcPr>
            <w:tcW w:w="708" w:type="dxa"/>
          </w:tcPr>
          <w:p w14:paraId="512869A1" w14:textId="77777777" w:rsidR="00C82BCE" w:rsidRPr="0051318C" w:rsidRDefault="00C82BCE" w:rsidP="00D54806">
            <w:pPr>
              <w:jc w:val="center"/>
              <w:rPr>
                <w:b/>
                <w:sz w:val="22"/>
                <w:szCs w:val="22"/>
              </w:rPr>
            </w:pPr>
            <w:r w:rsidRPr="0051318C">
              <w:rPr>
                <w:b/>
                <w:sz w:val="22"/>
                <w:szCs w:val="22"/>
              </w:rPr>
              <w:t>U</w:t>
            </w:r>
          </w:p>
        </w:tc>
        <w:tc>
          <w:tcPr>
            <w:tcW w:w="709" w:type="dxa"/>
          </w:tcPr>
          <w:p w14:paraId="166938CE" w14:textId="77777777" w:rsidR="00C82BCE" w:rsidRPr="0051318C" w:rsidRDefault="00C82BCE" w:rsidP="00D54806">
            <w:pPr>
              <w:jc w:val="center"/>
              <w:rPr>
                <w:b/>
                <w:sz w:val="22"/>
                <w:szCs w:val="22"/>
              </w:rPr>
            </w:pPr>
            <w:r w:rsidRPr="0051318C">
              <w:rPr>
                <w:b/>
                <w:sz w:val="22"/>
                <w:szCs w:val="22"/>
              </w:rPr>
              <w:t>A</w:t>
            </w:r>
          </w:p>
        </w:tc>
        <w:tc>
          <w:tcPr>
            <w:tcW w:w="709" w:type="dxa"/>
          </w:tcPr>
          <w:p w14:paraId="5DB4FF37" w14:textId="77777777" w:rsidR="00C82BCE" w:rsidRPr="0051318C" w:rsidRDefault="00C82BCE" w:rsidP="00D54806">
            <w:pPr>
              <w:jc w:val="center"/>
              <w:rPr>
                <w:b/>
                <w:sz w:val="22"/>
                <w:szCs w:val="22"/>
              </w:rPr>
            </w:pPr>
            <w:r w:rsidRPr="0051318C">
              <w:rPr>
                <w:b/>
                <w:sz w:val="22"/>
                <w:szCs w:val="22"/>
              </w:rPr>
              <w:t>An</w:t>
            </w:r>
          </w:p>
        </w:tc>
        <w:tc>
          <w:tcPr>
            <w:tcW w:w="709" w:type="dxa"/>
          </w:tcPr>
          <w:p w14:paraId="03AFCCA8" w14:textId="77777777" w:rsidR="00C82BCE" w:rsidRPr="0051318C" w:rsidRDefault="00C82BCE" w:rsidP="00D54806">
            <w:pPr>
              <w:jc w:val="center"/>
              <w:rPr>
                <w:b/>
                <w:sz w:val="22"/>
                <w:szCs w:val="22"/>
              </w:rPr>
            </w:pPr>
            <w:r w:rsidRPr="0051318C">
              <w:rPr>
                <w:b/>
                <w:sz w:val="22"/>
                <w:szCs w:val="22"/>
              </w:rPr>
              <w:t>E</w:t>
            </w:r>
          </w:p>
        </w:tc>
        <w:tc>
          <w:tcPr>
            <w:tcW w:w="708" w:type="dxa"/>
          </w:tcPr>
          <w:p w14:paraId="0A4AFD2F" w14:textId="77777777" w:rsidR="00C82BCE" w:rsidRPr="0051318C" w:rsidRDefault="00C82BCE" w:rsidP="00D54806">
            <w:pPr>
              <w:jc w:val="center"/>
              <w:rPr>
                <w:b/>
                <w:sz w:val="22"/>
                <w:szCs w:val="22"/>
              </w:rPr>
            </w:pPr>
            <w:r w:rsidRPr="0051318C">
              <w:rPr>
                <w:b/>
                <w:sz w:val="22"/>
                <w:szCs w:val="22"/>
              </w:rPr>
              <w:t>C</w:t>
            </w:r>
          </w:p>
        </w:tc>
        <w:tc>
          <w:tcPr>
            <w:tcW w:w="993" w:type="dxa"/>
          </w:tcPr>
          <w:p w14:paraId="79DFB7BB" w14:textId="77777777" w:rsidR="00C82BCE" w:rsidRPr="0051318C" w:rsidRDefault="00C82BCE" w:rsidP="00D54806">
            <w:pPr>
              <w:jc w:val="center"/>
              <w:rPr>
                <w:b/>
                <w:sz w:val="22"/>
                <w:szCs w:val="22"/>
              </w:rPr>
            </w:pPr>
            <w:r w:rsidRPr="0051318C">
              <w:rPr>
                <w:b/>
                <w:sz w:val="22"/>
                <w:szCs w:val="22"/>
              </w:rPr>
              <w:t>Total</w:t>
            </w:r>
          </w:p>
        </w:tc>
      </w:tr>
      <w:tr w:rsidR="00C82BCE" w:rsidRPr="0051318C" w14:paraId="43E7459C" w14:textId="77777777" w:rsidTr="00E56E00">
        <w:trPr>
          <w:jc w:val="center"/>
        </w:trPr>
        <w:tc>
          <w:tcPr>
            <w:tcW w:w="1140" w:type="dxa"/>
          </w:tcPr>
          <w:p w14:paraId="73BE8C1C" w14:textId="77777777" w:rsidR="00C82BCE" w:rsidRPr="00302FF6" w:rsidRDefault="00C82BCE" w:rsidP="00D54806">
            <w:pPr>
              <w:jc w:val="center"/>
              <w:rPr>
                <w:b/>
                <w:bCs/>
                <w:sz w:val="22"/>
                <w:szCs w:val="22"/>
              </w:rPr>
            </w:pPr>
            <w:r w:rsidRPr="00302FF6">
              <w:rPr>
                <w:b/>
                <w:bCs/>
                <w:sz w:val="22"/>
                <w:szCs w:val="22"/>
              </w:rPr>
              <w:t>CO1</w:t>
            </w:r>
          </w:p>
        </w:tc>
        <w:tc>
          <w:tcPr>
            <w:tcW w:w="709" w:type="dxa"/>
          </w:tcPr>
          <w:p w14:paraId="701214E4" w14:textId="77777777" w:rsidR="00C82BCE" w:rsidRPr="0051318C" w:rsidRDefault="00C82BCE" w:rsidP="00D54806">
            <w:pPr>
              <w:jc w:val="center"/>
              <w:rPr>
                <w:sz w:val="22"/>
                <w:szCs w:val="22"/>
              </w:rPr>
            </w:pPr>
            <w:r>
              <w:rPr>
                <w:sz w:val="22"/>
                <w:szCs w:val="22"/>
              </w:rPr>
              <w:t>3</w:t>
            </w:r>
          </w:p>
        </w:tc>
        <w:tc>
          <w:tcPr>
            <w:tcW w:w="708" w:type="dxa"/>
          </w:tcPr>
          <w:p w14:paraId="00B85F73" w14:textId="77777777" w:rsidR="00C82BCE" w:rsidRPr="0051318C" w:rsidRDefault="00C82BCE" w:rsidP="00D54806">
            <w:pPr>
              <w:jc w:val="center"/>
              <w:rPr>
                <w:sz w:val="22"/>
                <w:szCs w:val="22"/>
              </w:rPr>
            </w:pPr>
            <w:r>
              <w:rPr>
                <w:sz w:val="22"/>
                <w:szCs w:val="22"/>
              </w:rPr>
              <w:t>12</w:t>
            </w:r>
          </w:p>
        </w:tc>
        <w:tc>
          <w:tcPr>
            <w:tcW w:w="709" w:type="dxa"/>
          </w:tcPr>
          <w:p w14:paraId="3C32728E" w14:textId="77777777" w:rsidR="00C82BCE" w:rsidRPr="0051318C" w:rsidRDefault="00C82BCE" w:rsidP="00D54806">
            <w:pPr>
              <w:jc w:val="center"/>
              <w:rPr>
                <w:sz w:val="22"/>
                <w:szCs w:val="22"/>
              </w:rPr>
            </w:pPr>
            <w:r>
              <w:rPr>
                <w:sz w:val="22"/>
                <w:szCs w:val="22"/>
              </w:rPr>
              <w:t>-</w:t>
            </w:r>
          </w:p>
        </w:tc>
        <w:tc>
          <w:tcPr>
            <w:tcW w:w="709" w:type="dxa"/>
          </w:tcPr>
          <w:p w14:paraId="766178C4" w14:textId="77777777" w:rsidR="00C82BCE" w:rsidRPr="0051318C" w:rsidRDefault="00C82BCE" w:rsidP="00D54806">
            <w:pPr>
              <w:jc w:val="center"/>
              <w:rPr>
                <w:sz w:val="22"/>
                <w:szCs w:val="22"/>
              </w:rPr>
            </w:pPr>
            <w:r>
              <w:rPr>
                <w:sz w:val="22"/>
                <w:szCs w:val="22"/>
              </w:rPr>
              <w:t>-</w:t>
            </w:r>
          </w:p>
        </w:tc>
        <w:tc>
          <w:tcPr>
            <w:tcW w:w="709" w:type="dxa"/>
          </w:tcPr>
          <w:p w14:paraId="1462F1F0" w14:textId="77777777" w:rsidR="00C82BCE" w:rsidRPr="0051318C" w:rsidRDefault="00C82BCE" w:rsidP="00D54806">
            <w:pPr>
              <w:jc w:val="center"/>
              <w:rPr>
                <w:sz w:val="22"/>
                <w:szCs w:val="22"/>
              </w:rPr>
            </w:pPr>
            <w:r>
              <w:rPr>
                <w:sz w:val="22"/>
                <w:szCs w:val="22"/>
              </w:rPr>
              <w:t>-</w:t>
            </w:r>
          </w:p>
        </w:tc>
        <w:tc>
          <w:tcPr>
            <w:tcW w:w="708" w:type="dxa"/>
          </w:tcPr>
          <w:p w14:paraId="32E84C0B" w14:textId="77777777" w:rsidR="00C82BCE" w:rsidRPr="0051318C" w:rsidRDefault="00C82BCE" w:rsidP="00D54806">
            <w:pPr>
              <w:jc w:val="center"/>
              <w:rPr>
                <w:sz w:val="22"/>
                <w:szCs w:val="22"/>
              </w:rPr>
            </w:pPr>
            <w:r>
              <w:rPr>
                <w:sz w:val="22"/>
                <w:szCs w:val="22"/>
              </w:rPr>
              <w:t>-</w:t>
            </w:r>
          </w:p>
        </w:tc>
        <w:tc>
          <w:tcPr>
            <w:tcW w:w="993" w:type="dxa"/>
          </w:tcPr>
          <w:p w14:paraId="14BA2342" w14:textId="77777777" w:rsidR="00C82BCE" w:rsidRPr="0051318C" w:rsidRDefault="00C82BCE" w:rsidP="00D54806">
            <w:pPr>
              <w:jc w:val="center"/>
              <w:rPr>
                <w:sz w:val="22"/>
                <w:szCs w:val="22"/>
              </w:rPr>
            </w:pPr>
            <w:r>
              <w:rPr>
                <w:sz w:val="22"/>
                <w:szCs w:val="22"/>
              </w:rPr>
              <w:t>15</w:t>
            </w:r>
          </w:p>
        </w:tc>
      </w:tr>
      <w:tr w:rsidR="00C82BCE" w:rsidRPr="0051318C" w14:paraId="2783D4AF" w14:textId="77777777" w:rsidTr="00E56E00">
        <w:trPr>
          <w:jc w:val="center"/>
        </w:trPr>
        <w:tc>
          <w:tcPr>
            <w:tcW w:w="1140" w:type="dxa"/>
          </w:tcPr>
          <w:p w14:paraId="1A665913" w14:textId="77777777" w:rsidR="00C82BCE" w:rsidRPr="00302FF6" w:rsidRDefault="00C82BCE" w:rsidP="00D54806">
            <w:pPr>
              <w:jc w:val="center"/>
              <w:rPr>
                <w:b/>
                <w:bCs/>
                <w:sz w:val="22"/>
                <w:szCs w:val="22"/>
              </w:rPr>
            </w:pPr>
            <w:r w:rsidRPr="00302FF6">
              <w:rPr>
                <w:b/>
                <w:bCs/>
                <w:sz w:val="22"/>
                <w:szCs w:val="22"/>
              </w:rPr>
              <w:t>CO2</w:t>
            </w:r>
          </w:p>
        </w:tc>
        <w:tc>
          <w:tcPr>
            <w:tcW w:w="709" w:type="dxa"/>
          </w:tcPr>
          <w:p w14:paraId="6373FADA" w14:textId="77777777" w:rsidR="00C82BCE" w:rsidRPr="0051318C" w:rsidRDefault="00C82BCE" w:rsidP="00D54806">
            <w:pPr>
              <w:jc w:val="center"/>
              <w:rPr>
                <w:sz w:val="22"/>
                <w:szCs w:val="22"/>
              </w:rPr>
            </w:pPr>
            <w:r>
              <w:rPr>
                <w:sz w:val="22"/>
                <w:szCs w:val="22"/>
              </w:rPr>
              <w:t>2</w:t>
            </w:r>
          </w:p>
        </w:tc>
        <w:tc>
          <w:tcPr>
            <w:tcW w:w="708" w:type="dxa"/>
          </w:tcPr>
          <w:p w14:paraId="736B6BF0" w14:textId="77777777" w:rsidR="00C82BCE" w:rsidRPr="0051318C" w:rsidRDefault="00C82BCE" w:rsidP="00D54806">
            <w:pPr>
              <w:jc w:val="center"/>
              <w:rPr>
                <w:sz w:val="22"/>
                <w:szCs w:val="22"/>
              </w:rPr>
            </w:pPr>
            <w:r>
              <w:rPr>
                <w:sz w:val="22"/>
                <w:szCs w:val="22"/>
              </w:rPr>
              <w:t>19</w:t>
            </w:r>
          </w:p>
        </w:tc>
        <w:tc>
          <w:tcPr>
            <w:tcW w:w="709" w:type="dxa"/>
          </w:tcPr>
          <w:p w14:paraId="7B18C1DB" w14:textId="77777777" w:rsidR="00C82BCE" w:rsidRPr="0051318C" w:rsidRDefault="00C82BCE" w:rsidP="00D54806">
            <w:pPr>
              <w:jc w:val="center"/>
              <w:rPr>
                <w:sz w:val="22"/>
                <w:szCs w:val="22"/>
              </w:rPr>
            </w:pPr>
            <w:r>
              <w:rPr>
                <w:sz w:val="22"/>
                <w:szCs w:val="22"/>
              </w:rPr>
              <w:t>-</w:t>
            </w:r>
          </w:p>
        </w:tc>
        <w:tc>
          <w:tcPr>
            <w:tcW w:w="709" w:type="dxa"/>
          </w:tcPr>
          <w:p w14:paraId="7FD1EF82" w14:textId="77777777" w:rsidR="00C82BCE" w:rsidRPr="0051318C" w:rsidRDefault="00C82BCE" w:rsidP="00D54806">
            <w:pPr>
              <w:jc w:val="center"/>
              <w:rPr>
                <w:sz w:val="22"/>
                <w:szCs w:val="22"/>
              </w:rPr>
            </w:pPr>
            <w:r>
              <w:rPr>
                <w:sz w:val="22"/>
                <w:szCs w:val="22"/>
              </w:rPr>
              <w:t>-</w:t>
            </w:r>
          </w:p>
        </w:tc>
        <w:tc>
          <w:tcPr>
            <w:tcW w:w="709" w:type="dxa"/>
          </w:tcPr>
          <w:p w14:paraId="33DE3F4B" w14:textId="77777777" w:rsidR="00C82BCE" w:rsidRPr="0051318C" w:rsidRDefault="00C82BCE" w:rsidP="00D54806">
            <w:pPr>
              <w:jc w:val="center"/>
              <w:rPr>
                <w:sz w:val="22"/>
                <w:szCs w:val="22"/>
              </w:rPr>
            </w:pPr>
            <w:r>
              <w:rPr>
                <w:sz w:val="22"/>
                <w:szCs w:val="22"/>
              </w:rPr>
              <w:t>-</w:t>
            </w:r>
          </w:p>
        </w:tc>
        <w:tc>
          <w:tcPr>
            <w:tcW w:w="708" w:type="dxa"/>
          </w:tcPr>
          <w:p w14:paraId="702EFDD4" w14:textId="77777777" w:rsidR="00C82BCE" w:rsidRPr="0051318C" w:rsidRDefault="00C82BCE" w:rsidP="00D54806">
            <w:pPr>
              <w:jc w:val="center"/>
              <w:rPr>
                <w:sz w:val="22"/>
                <w:szCs w:val="22"/>
              </w:rPr>
            </w:pPr>
            <w:r>
              <w:rPr>
                <w:sz w:val="22"/>
                <w:szCs w:val="22"/>
              </w:rPr>
              <w:t>-</w:t>
            </w:r>
          </w:p>
        </w:tc>
        <w:tc>
          <w:tcPr>
            <w:tcW w:w="993" w:type="dxa"/>
          </w:tcPr>
          <w:p w14:paraId="55CCA932" w14:textId="77777777" w:rsidR="00C82BCE" w:rsidRPr="0051318C" w:rsidRDefault="00C82BCE" w:rsidP="00D54806">
            <w:pPr>
              <w:jc w:val="center"/>
              <w:rPr>
                <w:sz w:val="22"/>
                <w:szCs w:val="22"/>
              </w:rPr>
            </w:pPr>
            <w:r>
              <w:rPr>
                <w:sz w:val="22"/>
                <w:szCs w:val="22"/>
              </w:rPr>
              <w:t>21</w:t>
            </w:r>
          </w:p>
        </w:tc>
      </w:tr>
      <w:tr w:rsidR="00C82BCE" w:rsidRPr="0051318C" w14:paraId="146953B6" w14:textId="77777777" w:rsidTr="00E56E00">
        <w:trPr>
          <w:jc w:val="center"/>
        </w:trPr>
        <w:tc>
          <w:tcPr>
            <w:tcW w:w="1140" w:type="dxa"/>
          </w:tcPr>
          <w:p w14:paraId="0782F82C" w14:textId="77777777" w:rsidR="00C82BCE" w:rsidRPr="00302FF6" w:rsidRDefault="00C82BCE" w:rsidP="00D54806">
            <w:pPr>
              <w:jc w:val="center"/>
              <w:rPr>
                <w:b/>
                <w:bCs/>
                <w:sz w:val="22"/>
                <w:szCs w:val="22"/>
              </w:rPr>
            </w:pPr>
            <w:r w:rsidRPr="00302FF6">
              <w:rPr>
                <w:b/>
                <w:bCs/>
                <w:sz w:val="22"/>
                <w:szCs w:val="22"/>
              </w:rPr>
              <w:t>CO3</w:t>
            </w:r>
          </w:p>
        </w:tc>
        <w:tc>
          <w:tcPr>
            <w:tcW w:w="709" w:type="dxa"/>
          </w:tcPr>
          <w:p w14:paraId="4677651C" w14:textId="77777777" w:rsidR="00C82BCE" w:rsidRPr="0051318C" w:rsidRDefault="00C82BCE" w:rsidP="00D54806">
            <w:pPr>
              <w:jc w:val="center"/>
              <w:rPr>
                <w:sz w:val="22"/>
                <w:szCs w:val="22"/>
              </w:rPr>
            </w:pPr>
            <w:r>
              <w:rPr>
                <w:sz w:val="22"/>
                <w:szCs w:val="22"/>
              </w:rPr>
              <w:t>4</w:t>
            </w:r>
          </w:p>
        </w:tc>
        <w:tc>
          <w:tcPr>
            <w:tcW w:w="708" w:type="dxa"/>
          </w:tcPr>
          <w:p w14:paraId="6D6EB4B1" w14:textId="77777777" w:rsidR="00C82BCE" w:rsidRPr="0051318C" w:rsidRDefault="00C82BCE" w:rsidP="00D54806">
            <w:pPr>
              <w:jc w:val="center"/>
              <w:rPr>
                <w:sz w:val="22"/>
                <w:szCs w:val="22"/>
              </w:rPr>
            </w:pPr>
            <w:r>
              <w:rPr>
                <w:sz w:val="22"/>
                <w:szCs w:val="22"/>
              </w:rPr>
              <w:t>12</w:t>
            </w:r>
          </w:p>
        </w:tc>
        <w:tc>
          <w:tcPr>
            <w:tcW w:w="709" w:type="dxa"/>
          </w:tcPr>
          <w:p w14:paraId="4B16DC1E" w14:textId="77777777" w:rsidR="00C82BCE" w:rsidRPr="0051318C" w:rsidRDefault="00C82BCE" w:rsidP="00D54806">
            <w:pPr>
              <w:jc w:val="center"/>
              <w:rPr>
                <w:sz w:val="22"/>
                <w:szCs w:val="22"/>
              </w:rPr>
            </w:pPr>
            <w:r>
              <w:rPr>
                <w:sz w:val="22"/>
                <w:szCs w:val="22"/>
              </w:rPr>
              <w:t>6</w:t>
            </w:r>
          </w:p>
        </w:tc>
        <w:tc>
          <w:tcPr>
            <w:tcW w:w="709" w:type="dxa"/>
          </w:tcPr>
          <w:p w14:paraId="47074171" w14:textId="77777777" w:rsidR="00C82BCE" w:rsidRPr="0051318C" w:rsidRDefault="00C82BCE" w:rsidP="00D54806">
            <w:pPr>
              <w:jc w:val="center"/>
              <w:rPr>
                <w:sz w:val="22"/>
                <w:szCs w:val="22"/>
              </w:rPr>
            </w:pPr>
            <w:r>
              <w:rPr>
                <w:sz w:val="22"/>
                <w:szCs w:val="22"/>
              </w:rPr>
              <w:t>-</w:t>
            </w:r>
          </w:p>
        </w:tc>
        <w:tc>
          <w:tcPr>
            <w:tcW w:w="709" w:type="dxa"/>
          </w:tcPr>
          <w:p w14:paraId="7C665E05" w14:textId="77777777" w:rsidR="00C82BCE" w:rsidRPr="0051318C" w:rsidRDefault="00C82BCE" w:rsidP="00D54806">
            <w:pPr>
              <w:jc w:val="center"/>
              <w:rPr>
                <w:sz w:val="22"/>
                <w:szCs w:val="22"/>
              </w:rPr>
            </w:pPr>
            <w:r>
              <w:rPr>
                <w:sz w:val="22"/>
                <w:szCs w:val="22"/>
              </w:rPr>
              <w:t>-</w:t>
            </w:r>
          </w:p>
        </w:tc>
        <w:tc>
          <w:tcPr>
            <w:tcW w:w="708" w:type="dxa"/>
          </w:tcPr>
          <w:p w14:paraId="7E31DB13" w14:textId="77777777" w:rsidR="00C82BCE" w:rsidRPr="0051318C" w:rsidRDefault="00C82BCE" w:rsidP="00D54806">
            <w:pPr>
              <w:jc w:val="center"/>
              <w:rPr>
                <w:sz w:val="22"/>
                <w:szCs w:val="22"/>
              </w:rPr>
            </w:pPr>
            <w:r>
              <w:rPr>
                <w:sz w:val="22"/>
                <w:szCs w:val="22"/>
              </w:rPr>
              <w:t>-</w:t>
            </w:r>
          </w:p>
        </w:tc>
        <w:tc>
          <w:tcPr>
            <w:tcW w:w="993" w:type="dxa"/>
          </w:tcPr>
          <w:p w14:paraId="59AE7272" w14:textId="77777777" w:rsidR="00C82BCE" w:rsidRPr="0051318C" w:rsidRDefault="00C82BCE" w:rsidP="00D54806">
            <w:pPr>
              <w:jc w:val="center"/>
              <w:rPr>
                <w:sz w:val="22"/>
                <w:szCs w:val="22"/>
              </w:rPr>
            </w:pPr>
            <w:r>
              <w:rPr>
                <w:sz w:val="22"/>
                <w:szCs w:val="22"/>
              </w:rPr>
              <w:t>22</w:t>
            </w:r>
          </w:p>
        </w:tc>
      </w:tr>
      <w:tr w:rsidR="00C82BCE" w:rsidRPr="0051318C" w14:paraId="148F663D" w14:textId="77777777" w:rsidTr="00E56E00">
        <w:trPr>
          <w:jc w:val="center"/>
        </w:trPr>
        <w:tc>
          <w:tcPr>
            <w:tcW w:w="1140" w:type="dxa"/>
          </w:tcPr>
          <w:p w14:paraId="27BD2DDB" w14:textId="77777777" w:rsidR="00C82BCE" w:rsidRPr="00302FF6" w:rsidRDefault="00C82BCE" w:rsidP="00D54806">
            <w:pPr>
              <w:jc w:val="center"/>
              <w:rPr>
                <w:b/>
                <w:bCs/>
                <w:sz w:val="22"/>
                <w:szCs w:val="22"/>
              </w:rPr>
            </w:pPr>
            <w:r w:rsidRPr="00302FF6">
              <w:rPr>
                <w:b/>
                <w:bCs/>
                <w:sz w:val="22"/>
                <w:szCs w:val="22"/>
              </w:rPr>
              <w:t>CO4</w:t>
            </w:r>
          </w:p>
        </w:tc>
        <w:tc>
          <w:tcPr>
            <w:tcW w:w="709" w:type="dxa"/>
          </w:tcPr>
          <w:p w14:paraId="1F950201" w14:textId="77777777" w:rsidR="00C82BCE" w:rsidRPr="0051318C" w:rsidRDefault="00C82BCE" w:rsidP="00D54806">
            <w:pPr>
              <w:jc w:val="center"/>
              <w:rPr>
                <w:sz w:val="22"/>
                <w:szCs w:val="22"/>
              </w:rPr>
            </w:pPr>
            <w:r>
              <w:rPr>
                <w:sz w:val="22"/>
                <w:szCs w:val="22"/>
              </w:rPr>
              <w:t>6</w:t>
            </w:r>
          </w:p>
        </w:tc>
        <w:tc>
          <w:tcPr>
            <w:tcW w:w="708" w:type="dxa"/>
          </w:tcPr>
          <w:p w14:paraId="327A92DE" w14:textId="77777777" w:rsidR="00C82BCE" w:rsidRPr="0051318C" w:rsidRDefault="00C82BCE" w:rsidP="00D54806">
            <w:pPr>
              <w:jc w:val="center"/>
              <w:rPr>
                <w:sz w:val="22"/>
                <w:szCs w:val="22"/>
              </w:rPr>
            </w:pPr>
            <w:r>
              <w:rPr>
                <w:sz w:val="22"/>
                <w:szCs w:val="22"/>
              </w:rPr>
              <w:t>13</w:t>
            </w:r>
          </w:p>
        </w:tc>
        <w:tc>
          <w:tcPr>
            <w:tcW w:w="709" w:type="dxa"/>
          </w:tcPr>
          <w:p w14:paraId="23611276" w14:textId="77777777" w:rsidR="00C82BCE" w:rsidRPr="0051318C" w:rsidRDefault="00C82BCE" w:rsidP="00D54806">
            <w:pPr>
              <w:jc w:val="center"/>
              <w:rPr>
                <w:sz w:val="22"/>
                <w:szCs w:val="22"/>
              </w:rPr>
            </w:pPr>
            <w:r>
              <w:rPr>
                <w:sz w:val="22"/>
                <w:szCs w:val="22"/>
              </w:rPr>
              <w:t>-</w:t>
            </w:r>
          </w:p>
        </w:tc>
        <w:tc>
          <w:tcPr>
            <w:tcW w:w="709" w:type="dxa"/>
          </w:tcPr>
          <w:p w14:paraId="5E0DFB1A" w14:textId="77777777" w:rsidR="00C82BCE" w:rsidRPr="0051318C" w:rsidRDefault="00C82BCE" w:rsidP="00D54806">
            <w:pPr>
              <w:jc w:val="center"/>
              <w:rPr>
                <w:sz w:val="22"/>
                <w:szCs w:val="22"/>
              </w:rPr>
            </w:pPr>
            <w:r>
              <w:rPr>
                <w:sz w:val="22"/>
                <w:szCs w:val="22"/>
              </w:rPr>
              <w:t>6</w:t>
            </w:r>
          </w:p>
        </w:tc>
        <w:tc>
          <w:tcPr>
            <w:tcW w:w="709" w:type="dxa"/>
          </w:tcPr>
          <w:p w14:paraId="5967042A" w14:textId="77777777" w:rsidR="00C82BCE" w:rsidRPr="0051318C" w:rsidRDefault="00C82BCE" w:rsidP="00D54806">
            <w:pPr>
              <w:jc w:val="center"/>
              <w:rPr>
                <w:sz w:val="22"/>
                <w:szCs w:val="22"/>
              </w:rPr>
            </w:pPr>
            <w:r>
              <w:rPr>
                <w:sz w:val="22"/>
                <w:szCs w:val="22"/>
              </w:rPr>
              <w:t>-</w:t>
            </w:r>
          </w:p>
        </w:tc>
        <w:tc>
          <w:tcPr>
            <w:tcW w:w="708" w:type="dxa"/>
          </w:tcPr>
          <w:p w14:paraId="6017926D" w14:textId="77777777" w:rsidR="00C82BCE" w:rsidRPr="0051318C" w:rsidRDefault="00C82BCE" w:rsidP="00D54806">
            <w:pPr>
              <w:jc w:val="center"/>
              <w:rPr>
                <w:sz w:val="22"/>
                <w:szCs w:val="22"/>
              </w:rPr>
            </w:pPr>
            <w:r>
              <w:rPr>
                <w:sz w:val="22"/>
                <w:szCs w:val="22"/>
              </w:rPr>
              <w:t>-</w:t>
            </w:r>
          </w:p>
        </w:tc>
        <w:tc>
          <w:tcPr>
            <w:tcW w:w="993" w:type="dxa"/>
          </w:tcPr>
          <w:p w14:paraId="03595145" w14:textId="77777777" w:rsidR="00C82BCE" w:rsidRPr="0051318C" w:rsidRDefault="00C82BCE" w:rsidP="00D54806">
            <w:pPr>
              <w:jc w:val="center"/>
              <w:rPr>
                <w:sz w:val="22"/>
                <w:szCs w:val="22"/>
              </w:rPr>
            </w:pPr>
            <w:r>
              <w:rPr>
                <w:sz w:val="22"/>
                <w:szCs w:val="22"/>
              </w:rPr>
              <w:t>25</w:t>
            </w:r>
          </w:p>
        </w:tc>
      </w:tr>
      <w:tr w:rsidR="00C82BCE" w:rsidRPr="0051318C" w14:paraId="26968D83" w14:textId="77777777" w:rsidTr="00E56E00">
        <w:trPr>
          <w:jc w:val="center"/>
        </w:trPr>
        <w:tc>
          <w:tcPr>
            <w:tcW w:w="1140" w:type="dxa"/>
          </w:tcPr>
          <w:p w14:paraId="5C51DF0A" w14:textId="77777777" w:rsidR="00C82BCE" w:rsidRPr="00302FF6" w:rsidRDefault="00C82BCE" w:rsidP="00D54806">
            <w:pPr>
              <w:jc w:val="center"/>
              <w:rPr>
                <w:b/>
                <w:bCs/>
                <w:sz w:val="22"/>
                <w:szCs w:val="22"/>
              </w:rPr>
            </w:pPr>
            <w:r w:rsidRPr="00302FF6">
              <w:rPr>
                <w:b/>
                <w:bCs/>
                <w:sz w:val="22"/>
                <w:szCs w:val="22"/>
              </w:rPr>
              <w:t>CO5</w:t>
            </w:r>
          </w:p>
        </w:tc>
        <w:tc>
          <w:tcPr>
            <w:tcW w:w="709" w:type="dxa"/>
          </w:tcPr>
          <w:p w14:paraId="4BE67B44" w14:textId="77777777" w:rsidR="00C82BCE" w:rsidRPr="0051318C" w:rsidRDefault="00C82BCE" w:rsidP="00D54806">
            <w:pPr>
              <w:jc w:val="center"/>
              <w:rPr>
                <w:sz w:val="22"/>
                <w:szCs w:val="22"/>
              </w:rPr>
            </w:pPr>
            <w:r>
              <w:rPr>
                <w:sz w:val="22"/>
                <w:szCs w:val="22"/>
              </w:rPr>
              <w:t>10</w:t>
            </w:r>
          </w:p>
        </w:tc>
        <w:tc>
          <w:tcPr>
            <w:tcW w:w="708" w:type="dxa"/>
          </w:tcPr>
          <w:p w14:paraId="6413CA79" w14:textId="77777777" w:rsidR="00C82BCE" w:rsidRPr="0051318C" w:rsidRDefault="00C82BCE" w:rsidP="00D54806">
            <w:pPr>
              <w:jc w:val="center"/>
              <w:rPr>
                <w:sz w:val="22"/>
                <w:szCs w:val="22"/>
              </w:rPr>
            </w:pPr>
            <w:r>
              <w:rPr>
                <w:sz w:val="22"/>
                <w:szCs w:val="22"/>
              </w:rPr>
              <w:t>9</w:t>
            </w:r>
          </w:p>
        </w:tc>
        <w:tc>
          <w:tcPr>
            <w:tcW w:w="709" w:type="dxa"/>
          </w:tcPr>
          <w:p w14:paraId="664B7DF0" w14:textId="77777777" w:rsidR="00C82BCE" w:rsidRPr="0051318C" w:rsidRDefault="00C82BCE" w:rsidP="00D54806">
            <w:pPr>
              <w:jc w:val="center"/>
              <w:rPr>
                <w:sz w:val="22"/>
                <w:szCs w:val="22"/>
              </w:rPr>
            </w:pPr>
            <w:r>
              <w:rPr>
                <w:sz w:val="22"/>
                <w:szCs w:val="22"/>
              </w:rPr>
              <w:t>-</w:t>
            </w:r>
          </w:p>
        </w:tc>
        <w:tc>
          <w:tcPr>
            <w:tcW w:w="709" w:type="dxa"/>
          </w:tcPr>
          <w:p w14:paraId="792B554C" w14:textId="77777777" w:rsidR="00C82BCE" w:rsidRPr="0051318C" w:rsidRDefault="00C82BCE" w:rsidP="00D54806">
            <w:pPr>
              <w:jc w:val="center"/>
              <w:rPr>
                <w:sz w:val="22"/>
                <w:szCs w:val="22"/>
              </w:rPr>
            </w:pPr>
            <w:r>
              <w:rPr>
                <w:sz w:val="22"/>
                <w:szCs w:val="22"/>
              </w:rPr>
              <w:t>-</w:t>
            </w:r>
          </w:p>
        </w:tc>
        <w:tc>
          <w:tcPr>
            <w:tcW w:w="709" w:type="dxa"/>
          </w:tcPr>
          <w:p w14:paraId="0E744125" w14:textId="77777777" w:rsidR="00C82BCE" w:rsidRPr="0051318C" w:rsidRDefault="00C82BCE" w:rsidP="00D54806">
            <w:pPr>
              <w:jc w:val="center"/>
              <w:rPr>
                <w:sz w:val="22"/>
                <w:szCs w:val="22"/>
              </w:rPr>
            </w:pPr>
            <w:r>
              <w:rPr>
                <w:sz w:val="22"/>
                <w:szCs w:val="22"/>
              </w:rPr>
              <w:t>-</w:t>
            </w:r>
          </w:p>
        </w:tc>
        <w:tc>
          <w:tcPr>
            <w:tcW w:w="708" w:type="dxa"/>
          </w:tcPr>
          <w:p w14:paraId="1CF3D7B9" w14:textId="77777777" w:rsidR="00C82BCE" w:rsidRPr="0051318C" w:rsidRDefault="00C82BCE" w:rsidP="00D54806">
            <w:pPr>
              <w:jc w:val="center"/>
              <w:rPr>
                <w:sz w:val="22"/>
                <w:szCs w:val="22"/>
              </w:rPr>
            </w:pPr>
            <w:r>
              <w:rPr>
                <w:sz w:val="22"/>
                <w:szCs w:val="22"/>
              </w:rPr>
              <w:t>-</w:t>
            </w:r>
          </w:p>
        </w:tc>
        <w:tc>
          <w:tcPr>
            <w:tcW w:w="993" w:type="dxa"/>
          </w:tcPr>
          <w:p w14:paraId="51A79F49" w14:textId="77777777" w:rsidR="00C82BCE" w:rsidRPr="0051318C" w:rsidRDefault="00C82BCE" w:rsidP="00D54806">
            <w:pPr>
              <w:jc w:val="center"/>
              <w:rPr>
                <w:sz w:val="22"/>
                <w:szCs w:val="22"/>
              </w:rPr>
            </w:pPr>
            <w:r>
              <w:rPr>
                <w:sz w:val="22"/>
                <w:szCs w:val="22"/>
              </w:rPr>
              <w:t>19</w:t>
            </w:r>
          </w:p>
        </w:tc>
      </w:tr>
      <w:tr w:rsidR="00C82BCE" w:rsidRPr="0051318C" w14:paraId="40533393" w14:textId="77777777" w:rsidTr="00E56E00">
        <w:trPr>
          <w:jc w:val="center"/>
        </w:trPr>
        <w:tc>
          <w:tcPr>
            <w:tcW w:w="1140" w:type="dxa"/>
          </w:tcPr>
          <w:p w14:paraId="78BF93D5" w14:textId="77777777" w:rsidR="00C82BCE" w:rsidRPr="00302FF6" w:rsidRDefault="00C82BCE" w:rsidP="00D54806">
            <w:pPr>
              <w:jc w:val="center"/>
              <w:rPr>
                <w:b/>
                <w:bCs/>
                <w:sz w:val="22"/>
                <w:szCs w:val="22"/>
              </w:rPr>
            </w:pPr>
            <w:r w:rsidRPr="00302FF6">
              <w:rPr>
                <w:b/>
                <w:bCs/>
                <w:sz w:val="22"/>
                <w:szCs w:val="22"/>
              </w:rPr>
              <w:t>CO6</w:t>
            </w:r>
          </w:p>
        </w:tc>
        <w:tc>
          <w:tcPr>
            <w:tcW w:w="709" w:type="dxa"/>
          </w:tcPr>
          <w:p w14:paraId="689749E3" w14:textId="77777777" w:rsidR="00C82BCE" w:rsidRPr="0051318C" w:rsidRDefault="00C82BCE" w:rsidP="00D54806">
            <w:pPr>
              <w:jc w:val="center"/>
              <w:rPr>
                <w:sz w:val="22"/>
                <w:szCs w:val="22"/>
              </w:rPr>
            </w:pPr>
            <w:r>
              <w:rPr>
                <w:sz w:val="22"/>
                <w:szCs w:val="22"/>
              </w:rPr>
              <w:t>7</w:t>
            </w:r>
          </w:p>
        </w:tc>
        <w:tc>
          <w:tcPr>
            <w:tcW w:w="708" w:type="dxa"/>
          </w:tcPr>
          <w:p w14:paraId="0EFA7EE1" w14:textId="77777777" w:rsidR="00C82BCE" w:rsidRPr="0051318C" w:rsidRDefault="00C82BCE" w:rsidP="00D54806">
            <w:pPr>
              <w:jc w:val="center"/>
              <w:rPr>
                <w:sz w:val="22"/>
                <w:szCs w:val="22"/>
              </w:rPr>
            </w:pPr>
            <w:r>
              <w:rPr>
                <w:sz w:val="22"/>
                <w:szCs w:val="22"/>
              </w:rPr>
              <w:t>9</w:t>
            </w:r>
          </w:p>
        </w:tc>
        <w:tc>
          <w:tcPr>
            <w:tcW w:w="709" w:type="dxa"/>
          </w:tcPr>
          <w:p w14:paraId="3AE2496B" w14:textId="77777777" w:rsidR="00C82BCE" w:rsidRPr="0051318C" w:rsidRDefault="00C82BCE" w:rsidP="00D54806">
            <w:pPr>
              <w:jc w:val="center"/>
              <w:rPr>
                <w:sz w:val="22"/>
                <w:szCs w:val="22"/>
              </w:rPr>
            </w:pPr>
            <w:r>
              <w:rPr>
                <w:sz w:val="22"/>
                <w:szCs w:val="22"/>
              </w:rPr>
              <w:t>-</w:t>
            </w:r>
          </w:p>
        </w:tc>
        <w:tc>
          <w:tcPr>
            <w:tcW w:w="709" w:type="dxa"/>
          </w:tcPr>
          <w:p w14:paraId="162752E2" w14:textId="77777777" w:rsidR="00C82BCE" w:rsidRPr="0051318C" w:rsidRDefault="00C82BCE" w:rsidP="00D54806">
            <w:pPr>
              <w:jc w:val="center"/>
              <w:rPr>
                <w:sz w:val="22"/>
                <w:szCs w:val="22"/>
              </w:rPr>
            </w:pPr>
            <w:r>
              <w:rPr>
                <w:sz w:val="22"/>
                <w:szCs w:val="22"/>
              </w:rPr>
              <w:t>6</w:t>
            </w:r>
          </w:p>
        </w:tc>
        <w:tc>
          <w:tcPr>
            <w:tcW w:w="709" w:type="dxa"/>
          </w:tcPr>
          <w:p w14:paraId="7DA366BD" w14:textId="77777777" w:rsidR="00C82BCE" w:rsidRPr="0051318C" w:rsidRDefault="00C82BCE" w:rsidP="00D54806">
            <w:pPr>
              <w:jc w:val="center"/>
              <w:rPr>
                <w:sz w:val="22"/>
                <w:szCs w:val="22"/>
              </w:rPr>
            </w:pPr>
            <w:r>
              <w:rPr>
                <w:sz w:val="22"/>
                <w:szCs w:val="22"/>
              </w:rPr>
              <w:t>-</w:t>
            </w:r>
          </w:p>
        </w:tc>
        <w:tc>
          <w:tcPr>
            <w:tcW w:w="708" w:type="dxa"/>
          </w:tcPr>
          <w:p w14:paraId="00A95B2C" w14:textId="77777777" w:rsidR="00C82BCE" w:rsidRPr="0051318C" w:rsidRDefault="00C82BCE" w:rsidP="00D54806">
            <w:pPr>
              <w:jc w:val="center"/>
              <w:rPr>
                <w:sz w:val="22"/>
                <w:szCs w:val="22"/>
              </w:rPr>
            </w:pPr>
            <w:r>
              <w:rPr>
                <w:sz w:val="22"/>
                <w:szCs w:val="22"/>
              </w:rPr>
              <w:t>-</w:t>
            </w:r>
          </w:p>
        </w:tc>
        <w:tc>
          <w:tcPr>
            <w:tcW w:w="993" w:type="dxa"/>
          </w:tcPr>
          <w:p w14:paraId="7C1B59DB" w14:textId="77777777" w:rsidR="00C82BCE" w:rsidRPr="0051318C" w:rsidRDefault="00C82BCE" w:rsidP="00D54806">
            <w:pPr>
              <w:jc w:val="center"/>
              <w:rPr>
                <w:sz w:val="22"/>
                <w:szCs w:val="22"/>
              </w:rPr>
            </w:pPr>
            <w:r>
              <w:rPr>
                <w:sz w:val="22"/>
                <w:szCs w:val="22"/>
              </w:rPr>
              <w:t>22</w:t>
            </w:r>
          </w:p>
        </w:tc>
      </w:tr>
      <w:tr w:rsidR="00C82BCE" w:rsidRPr="0051318C" w14:paraId="2F239B3F" w14:textId="77777777" w:rsidTr="00E56E00">
        <w:trPr>
          <w:jc w:val="center"/>
        </w:trPr>
        <w:tc>
          <w:tcPr>
            <w:tcW w:w="5392" w:type="dxa"/>
            <w:gridSpan w:val="7"/>
          </w:tcPr>
          <w:p w14:paraId="52EE6DEF" w14:textId="77777777" w:rsidR="00C82BCE" w:rsidRPr="0051318C" w:rsidRDefault="00C82BCE" w:rsidP="00D54806">
            <w:pPr>
              <w:rPr>
                <w:sz w:val="22"/>
                <w:szCs w:val="22"/>
              </w:rPr>
            </w:pPr>
          </w:p>
        </w:tc>
        <w:tc>
          <w:tcPr>
            <w:tcW w:w="993" w:type="dxa"/>
          </w:tcPr>
          <w:p w14:paraId="1FFC5A5E" w14:textId="77777777" w:rsidR="00C82BCE" w:rsidRPr="0051318C" w:rsidRDefault="00C82BCE" w:rsidP="00D54806">
            <w:pPr>
              <w:jc w:val="center"/>
              <w:rPr>
                <w:b/>
                <w:sz w:val="22"/>
                <w:szCs w:val="22"/>
              </w:rPr>
            </w:pPr>
            <w:r w:rsidRPr="0051318C">
              <w:rPr>
                <w:b/>
                <w:sz w:val="22"/>
                <w:szCs w:val="22"/>
              </w:rPr>
              <w:t>124</w:t>
            </w:r>
          </w:p>
        </w:tc>
      </w:tr>
    </w:tbl>
    <w:p w14:paraId="0407843A" w14:textId="77777777" w:rsidR="00C82BCE" w:rsidRDefault="00C82BCE" w:rsidP="0051318C">
      <w:pPr>
        <w:tabs>
          <w:tab w:val="left" w:pos="7110"/>
        </w:tabs>
      </w:pPr>
      <w:r>
        <w:tab/>
      </w:r>
    </w:p>
    <w:p w14:paraId="2F684B5C" w14:textId="77777777" w:rsidR="00C82BCE" w:rsidRDefault="00C82BCE" w:rsidP="002E336A"/>
    <w:p w14:paraId="080BC26E" w14:textId="77777777" w:rsidR="00C82BCE" w:rsidRDefault="00C82BCE">
      <w:pPr>
        <w:jc w:val="center"/>
        <w:rPr>
          <w:rFonts w:ascii="Arial" w:hAnsi="Arial" w:cs="Arial"/>
          <w:lang w:val="en-IN" w:eastAsia="en-IN"/>
        </w:rPr>
      </w:pPr>
    </w:p>
    <w:p w14:paraId="462E980E" w14:textId="77777777" w:rsidR="00C82BCE" w:rsidRDefault="00C82BCE" w:rsidP="0003259C">
      <w:pPr>
        <w:jc w:val="center"/>
        <w:rPr>
          <w:rFonts w:ascii="Arial" w:eastAsia="Arial" w:hAnsi="Arial" w:cs="Arial"/>
        </w:rPr>
      </w:pPr>
      <w:r w:rsidRPr="0003259C">
        <w:rPr>
          <w:rFonts w:ascii="Arial" w:eastAsia="Arial" w:hAnsi="Arial" w:cs="Arial"/>
          <w:noProof/>
        </w:rPr>
        <w:drawing>
          <wp:inline distT="0" distB="0" distL="0" distR="0" wp14:anchorId="49D840E7" wp14:editId="083EC566">
            <wp:extent cx="5734050" cy="838200"/>
            <wp:effectExtent l="0" t="0" r="0" b="0"/>
            <wp:docPr id="18" name="image1.png"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8C1D5E" w14:textId="77777777" w:rsidR="00C82BCE" w:rsidRDefault="00C82BCE" w:rsidP="0003259C">
      <w:pPr>
        <w:jc w:val="center"/>
        <w:rPr>
          <w:b/>
        </w:rPr>
      </w:pPr>
    </w:p>
    <w:p w14:paraId="0E4F4F2E" w14:textId="77777777" w:rsidR="00C82BCE" w:rsidRDefault="00C82BCE" w:rsidP="0003259C">
      <w:pPr>
        <w:jc w:val="center"/>
        <w:rPr>
          <w:b/>
        </w:rPr>
      </w:pPr>
      <w:r>
        <w:rPr>
          <w:b/>
        </w:rPr>
        <w:t>END SEMESTER EXAMINATION – NOV / DEC 2024</w:t>
      </w:r>
    </w:p>
    <w:p w14:paraId="139D5BC0" w14:textId="77777777" w:rsidR="00C82BCE" w:rsidRDefault="00C82BCE">
      <w:pPr>
        <w:contextualSpacing/>
        <w:jc w:val="center"/>
        <w:rPr>
          <w:b/>
        </w:rPr>
      </w:pP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2"/>
        <w:gridCol w:w="5710"/>
        <w:gridCol w:w="1253"/>
        <w:gridCol w:w="730"/>
      </w:tblGrid>
      <w:tr w:rsidR="00C82BCE" w:rsidRPr="003778FD" w14:paraId="541992C4" w14:textId="77777777" w:rsidTr="001901D8">
        <w:trPr>
          <w:trHeight w:val="397"/>
          <w:jc w:val="center"/>
        </w:trPr>
        <w:tc>
          <w:tcPr>
            <w:tcW w:w="733" w:type="pct"/>
            <w:vAlign w:val="center"/>
          </w:tcPr>
          <w:p w14:paraId="16D58588" w14:textId="77777777" w:rsidR="00C82BCE" w:rsidRPr="003778FD" w:rsidRDefault="00C82BCE" w:rsidP="0003259C">
            <w:pPr>
              <w:pStyle w:val="Title"/>
              <w:contextualSpacing/>
              <w:jc w:val="left"/>
              <w:rPr>
                <w:b/>
                <w:sz w:val="22"/>
                <w:szCs w:val="22"/>
              </w:rPr>
            </w:pPr>
            <w:r w:rsidRPr="003778FD">
              <w:rPr>
                <w:b/>
                <w:sz w:val="22"/>
                <w:szCs w:val="22"/>
              </w:rPr>
              <w:t>Course Code</w:t>
            </w:r>
          </w:p>
        </w:tc>
        <w:tc>
          <w:tcPr>
            <w:tcW w:w="3167" w:type="pct"/>
            <w:vAlign w:val="center"/>
          </w:tcPr>
          <w:p w14:paraId="18706F67" w14:textId="77777777" w:rsidR="00C82BCE" w:rsidRPr="003778FD" w:rsidRDefault="00C82BCE">
            <w:pPr>
              <w:pStyle w:val="Title"/>
              <w:contextualSpacing/>
              <w:jc w:val="left"/>
              <w:rPr>
                <w:b/>
                <w:sz w:val="22"/>
                <w:szCs w:val="22"/>
              </w:rPr>
            </w:pPr>
            <w:r w:rsidRPr="003778FD">
              <w:rPr>
                <w:b/>
                <w:sz w:val="22"/>
                <w:szCs w:val="22"/>
              </w:rPr>
              <w:t>20FP2010</w:t>
            </w:r>
          </w:p>
        </w:tc>
        <w:tc>
          <w:tcPr>
            <w:tcW w:w="695" w:type="pct"/>
            <w:vAlign w:val="center"/>
          </w:tcPr>
          <w:p w14:paraId="2C6E705A" w14:textId="77777777" w:rsidR="00C82BCE" w:rsidRPr="003778FD" w:rsidRDefault="00C82BCE" w:rsidP="0003259C">
            <w:pPr>
              <w:pStyle w:val="Title"/>
              <w:ind w:left="-468" w:firstLine="468"/>
              <w:contextualSpacing/>
              <w:jc w:val="left"/>
              <w:rPr>
                <w:sz w:val="22"/>
                <w:szCs w:val="22"/>
              </w:rPr>
            </w:pPr>
            <w:r w:rsidRPr="003778FD">
              <w:rPr>
                <w:b/>
                <w:bCs/>
                <w:sz w:val="22"/>
                <w:szCs w:val="22"/>
              </w:rPr>
              <w:t>Duration</w:t>
            </w:r>
          </w:p>
        </w:tc>
        <w:tc>
          <w:tcPr>
            <w:tcW w:w="405" w:type="pct"/>
            <w:vAlign w:val="center"/>
          </w:tcPr>
          <w:p w14:paraId="23D8ED6F" w14:textId="77777777" w:rsidR="00C82BCE" w:rsidRPr="003778FD" w:rsidRDefault="00C82BCE">
            <w:pPr>
              <w:pStyle w:val="Title"/>
              <w:contextualSpacing/>
              <w:rPr>
                <w:b/>
                <w:sz w:val="22"/>
                <w:szCs w:val="22"/>
              </w:rPr>
            </w:pPr>
            <w:r w:rsidRPr="003778FD">
              <w:rPr>
                <w:b/>
                <w:sz w:val="22"/>
                <w:szCs w:val="22"/>
              </w:rPr>
              <w:t>3hrs</w:t>
            </w:r>
          </w:p>
        </w:tc>
      </w:tr>
      <w:tr w:rsidR="00C82BCE" w:rsidRPr="003778FD" w14:paraId="709FF1C5" w14:textId="77777777" w:rsidTr="001901D8">
        <w:trPr>
          <w:trHeight w:val="397"/>
          <w:jc w:val="center"/>
        </w:trPr>
        <w:tc>
          <w:tcPr>
            <w:tcW w:w="733" w:type="pct"/>
            <w:vAlign w:val="center"/>
          </w:tcPr>
          <w:p w14:paraId="74204211" w14:textId="77777777" w:rsidR="00C82BCE" w:rsidRPr="003778FD" w:rsidRDefault="00C82BCE" w:rsidP="0003259C">
            <w:pPr>
              <w:pStyle w:val="Title"/>
              <w:ind w:right="-160"/>
              <w:contextualSpacing/>
              <w:jc w:val="left"/>
              <w:rPr>
                <w:b/>
                <w:sz w:val="22"/>
                <w:szCs w:val="22"/>
              </w:rPr>
            </w:pPr>
            <w:r w:rsidRPr="003778FD">
              <w:rPr>
                <w:b/>
                <w:sz w:val="22"/>
                <w:szCs w:val="22"/>
              </w:rPr>
              <w:t>Course Title</w:t>
            </w:r>
          </w:p>
        </w:tc>
        <w:tc>
          <w:tcPr>
            <w:tcW w:w="3167" w:type="pct"/>
            <w:vAlign w:val="center"/>
          </w:tcPr>
          <w:p w14:paraId="1493705A" w14:textId="77777777" w:rsidR="00C82BCE" w:rsidRPr="003778FD" w:rsidRDefault="00C82BCE">
            <w:pPr>
              <w:pStyle w:val="Title"/>
              <w:contextualSpacing/>
              <w:jc w:val="left"/>
              <w:rPr>
                <w:b/>
                <w:sz w:val="22"/>
                <w:szCs w:val="22"/>
              </w:rPr>
            </w:pPr>
            <w:r w:rsidRPr="003778FD">
              <w:rPr>
                <w:b/>
                <w:sz w:val="22"/>
                <w:szCs w:val="22"/>
              </w:rPr>
              <w:t>PROCESS ENGINEERING THERMODYNAMICS</w:t>
            </w:r>
          </w:p>
        </w:tc>
        <w:tc>
          <w:tcPr>
            <w:tcW w:w="695" w:type="pct"/>
            <w:vAlign w:val="center"/>
          </w:tcPr>
          <w:p w14:paraId="7749EF01" w14:textId="77777777" w:rsidR="00C82BCE" w:rsidRPr="003778FD" w:rsidRDefault="00C82BCE" w:rsidP="0003259C">
            <w:pPr>
              <w:pStyle w:val="Title"/>
              <w:contextualSpacing/>
              <w:jc w:val="left"/>
              <w:rPr>
                <w:b/>
                <w:bCs/>
                <w:sz w:val="22"/>
                <w:szCs w:val="22"/>
              </w:rPr>
            </w:pPr>
            <w:r w:rsidRPr="003778FD">
              <w:rPr>
                <w:b/>
                <w:bCs/>
                <w:sz w:val="22"/>
                <w:szCs w:val="22"/>
              </w:rPr>
              <w:t>Max. Marks</w:t>
            </w:r>
          </w:p>
        </w:tc>
        <w:tc>
          <w:tcPr>
            <w:tcW w:w="405" w:type="pct"/>
            <w:vAlign w:val="center"/>
          </w:tcPr>
          <w:p w14:paraId="6A62F00C" w14:textId="77777777" w:rsidR="00C82BCE" w:rsidRPr="003778FD" w:rsidRDefault="00C82BCE">
            <w:pPr>
              <w:pStyle w:val="Title"/>
              <w:contextualSpacing/>
              <w:rPr>
                <w:b/>
                <w:sz w:val="22"/>
                <w:szCs w:val="22"/>
              </w:rPr>
            </w:pPr>
            <w:r w:rsidRPr="003778FD">
              <w:rPr>
                <w:b/>
                <w:sz w:val="22"/>
                <w:szCs w:val="22"/>
              </w:rPr>
              <w:t>100</w:t>
            </w:r>
          </w:p>
        </w:tc>
      </w:tr>
    </w:tbl>
    <w:p w14:paraId="430B049B" w14:textId="77777777" w:rsidR="00C82BCE" w:rsidRDefault="00C82BCE">
      <w:pPr>
        <w:ind w:left="720"/>
        <w:contextualSpacing/>
        <w:rPr>
          <w:highlight w:val="yellow"/>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07"/>
        <w:gridCol w:w="6411"/>
        <w:gridCol w:w="670"/>
        <w:gridCol w:w="599"/>
        <w:gridCol w:w="456"/>
      </w:tblGrid>
      <w:tr w:rsidR="00C82BCE" w:rsidRPr="00817747" w14:paraId="25FB961B" w14:textId="77777777" w:rsidTr="001901D8">
        <w:trPr>
          <w:trHeight w:val="551"/>
        </w:trPr>
        <w:tc>
          <w:tcPr>
            <w:tcW w:w="280" w:type="pct"/>
            <w:shd w:val="clear" w:color="auto" w:fill="auto"/>
            <w:vAlign w:val="center"/>
          </w:tcPr>
          <w:p w14:paraId="18BC99D5" w14:textId="77777777" w:rsidR="00C82BCE" w:rsidRPr="00817747" w:rsidRDefault="00C82BCE" w:rsidP="00817747">
            <w:pPr>
              <w:contextualSpacing/>
              <w:jc w:val="center"/>
              <w:rPr>
                <w:b/>
              </w:rPr>
            </w:pPr>
            <w:r w:rsidRPr="00817747">
              <w:rPr>
                <w:b/>
              </w:rPr>
              <w:t>Q. No.</w:t>
            </w:r>
          </w:p>
        </w:tc>
        <w:tc>
          <w:tcPr>
            <w:tcW w:w="3760" w:type="pct"/>
            <w:gridSpan w:val="2"/>
            <w:shd w:val="clear" w:color="auto" w:fill="auto"/>
            <w:vAlign w:val="center"/>
          </w:tcPr>
          <w:p w14:paraId="16664CF5" w14:textId="77777777" w:rsidR="00C82BCE" w:rsidRPr="00817747" w:rsidRDefault="00C82BCE" w:rsidP="00817747">
            <w:pPr>
              <w:contextualSpacing/>
              <w:jc w:val="center"/>
              <w:rPr>
                <w:b/>
              </w:rPr>
            </w:pPr>
            <w:r w:rsidRPr="00817747">
              <w:rPr>
                <w:b/>
              </w:rPr>
              <w:t>Questions</w:t>
            </w:r>
          </w:p>
        </w:tc>
        <w:tc>
          <w:tcPr>
            <w:tcW w:w="349" w:type="pct"/>
            <w:shd w:val="clear" w:color="auto" w:fill="auto"/>
            <w:vAlign w:val="center"/>
          </w:tcPr>
          <w:p w14:paraId="6DA31EE7" w14:textId="77777777" w:rsidR="00C82BCE" w:rsidRPr="00817747" w:rsidRDefault="00C82BCE" w:rsidP="00817747">
            <w:pPr>
              <w:contextualSpacing/>
              <w:jc w:val="center"/>
              <w:rPr>
                <w:b/>
              </w:rPr>
            </w:pPr>
            <w:r w:rsidRPr="00817747">
              <w:rPr>
                <w:b/>
              </w:rPr>
              <w:t>CO</w:t>
            </w:r>
          </w:p>
        </w:tc>
        <w:tc>
          <w:tcPr>
            <w:tcW w:w="348" w:type="pct"/>
            <w:shd w:val="clear" w:color="auto" w:fill="auto"/>
            <w:vAlign w:val="center"/>
          </w:tcPr>
          <w:p w14:paraId="25E58432" w14:textId="77777777" w:rsidR="00C82BCE" w:rsidRPr="00817747" w:rsidRDefault="00C82BCE" w:rsidP="00817747">
            <w:pPr>
              <w:contextualSpacing/>
              <w:jc w:val="center"/>
              <w:rPr>
                <w:b/>
              </w:rPr>
            </w:pPr>
            <w:r w:rsidRPr="00817747">
              <w:rPr>
                <w:b/>
              </w:rPr>
              <w:t>BL</w:t>
            </w:r>
          </w:p>
        </w:tc>
        <w:tc>
          <w:tcPr>
            <w:tcW w:w="263" w:type="pct"/>
            <w:shd w:val="clear" w:color="auto" w:fill="auto"/>
            <w:vAlign w:val="center"/>
          </w:tcPr>
          <w:p w14:paraId="710D4ACD" w14:textId="77777777" w:rsidR="00C82BCE" w:rsidRPr="00817747" w:rsidRDefault="00C82BCE" w:rsidP="003778FD">
            <w:pPr>
              <w:contextualSpacing/>
              <w:jc w:val="center"/>
              <w:rPr>
                <w:b/>
              </w:rPr>
            </w:pPr>
            <w:r w:rsidRPr="00817747">
              <w:rPr>
                <w:b/>
              </w:rPr>
              <w:t>M</w:t>
            </w:r>
          </w:p>
        </w:tc>
      </w:tr>
      <w:tr w:rsidR="00C82BCE" w:rsidRPr="00817747" w14:paraId="50E32064" w14:textId="77777777" w:rsidTr="00817747">
        <w:trPr>
          <w:trHeight w:val="487"/>
        </w:trPr>
        <w:tc>
          <w:tcPr>
            <w:tcW w:w="5000" w:type="pct"/>
            <w:gridSpan w:val="6"/>
            <w:shd w:val="clear" w:color="auto" w:fill="auto"/>
            <w:vAlign w:val="center"/>
          </w:tcPr>
          <w:p w14:paraId="3FBA588F" w14:textId="77777777" w:rsidR="00C82BCE" w:rsidRPr="00817747" w:rsidRDefault="00C82BCE" w:rsidP="00817747">
            <w:pPr>
              <w:contextualSpacing/>
              <w:jc w:val="center"/>
              <w:rPr>
                <w:b/>
                <w:u w:val="single"/>
              </w:rPr>
            </w:pPr>
            <w:r w:rsidRPr="00817747">
              <w:rPr>
                <w:b/>
                <w:u w:val="single"/>
              </w:rPr>
              <w:t>PART – A (10 X 1 = 10 MARKS)</w:t>
            </w:r>
          </w:p>
          <w:p w14:paraId="6AE43C1D" w14:textId="77777777" w:rsidR="00C82BCE" w:rsidRPr="00817747" w:rsidRDefault="00C82BCE" w:rsidP="00817747">
            <w:pPr>
              <w:contextualSpacing/>
              <w:jc w:val="center"/>
              <w:rPr>
                <w:b/>
              </w:rPr>
            </w:pPr>
            <w:r w:rsidRPr="00817747">
              <w:rPr>
                <w:b/>
              </w:rPr>
              <w:t>(Answer all the questions)</w:t>
            </w:r>
          </w:p>
        </w:tc>
      </w:tr>
      <w:tr w:rsidR="00C82BCE" w14:paraId="37BEE8A7" w14:textId="77777777" w:rsidTr="001901D8">
        <w:trPr>
          <w:trHeight w:val="396"/>
        </w:trPr>
        <w:tc>
          <w:tcPr>
            <w:tcW w:w="280" w:type="pct"/>
            <w:shd w:val="clear" w:color="auto" w:fill="auto"/>
            <w:vAlign w:val="center"/>
          </w:tcPr>
          <w:p w14:paraId="345E7FE9" w14:textId="77777777" w:rsidR="00C82BCE" w:rsidRDefault="00C82BCE" w:rsidP="00817747">
            <w:pPr>
              <w:contextualSpacing/>
              <w:jc w:val="center"/>
            </w:pPr>
            <w:r>
              <w:t>1.</w:t>
            </w:r>
          </w:p>
        </w:tc>
        <w:tc>
          <w:tcPr>
            <w:tcW w:w="3760" w:type="pct"/>
            <w:gridSpan w:val="2"/>
            <w:shd w:val="clear" w:color="auto" w:fill="auto"/>
            <w:vAlign w:val="center"/>
          </w:tcPr>
          <w:p w14:paraId="285DD07B" w14:textId="77777777" w:rsidR="00C82BCE" w:rsidRDefault="00C82BCE" w:rsidP="00817747">
            <w:pPr>
              <w:autoSpaceDE w:val="0"/>
              <w:autoSpaceDN w:val="0"/>
              <w:adjustRightInd w:val="0"/>
              <w:contextualSpacing/>
              <w:jc w:val="both"/>
            </w:pPr>
            <w:r>
              <w:t>State the conditions for a closed system.</w:t>
            </w:r>
          </w:p>
        </w:tc>
        <w:tc>
          <w:tcPr>
            <w:tcW w:w="349" w:type="pct"/>
            <w:shd w:val="clear" w:color="auto" w:fill="auto"/>
            <w:vAlign w:val="center"/>
          </w:tcPr>
          <w:p w14:paraId="3213D96C" w14:textId="77777777" w:rsidR="00C82BCE" w:rsidRDefault="00C82BCE" w:rsidP="00817747">
            <w:pPr>
              <w:contextualSpacing/>
              <w:jc w:val="center"/>
            </w:pPr>
            <w:r>
              <w:t>CO1</w:t>
            </w:r>
          </w:p>
        </w:tc>
        <w:tc>
          <w:tcPr>
            <w:tcW w:w="348" w:type="pct"/>
            <w:shd w:val="clear" w:color="auto" w:fill="auto"/>
            <w:vAlign w:val="center"/>
          </w:tcPr>
          <w:p w14:paraId="3E88DCCD" w14:textId="77777777" w:rsidR="00C82BCE" w:rsidRDefault="00C82BCE" w:rsidP="00817747">
            <w:pPr>
              <w:contextualSpacing/>
              <w:jc w:val="center"/>
            </w:pPr>
            <w:r>
              <w:t>A</w:t>
            </w:r>
          </w:p>
        </w:tc>
        <w:tc>
          <w:tcPr>
            <w:tcW w:w="263" w:type="pct"/>
            <w:shd w:val="clear" w:color="auto" w:fill="auto"/>
            <w:vAlign w:val="center"/>
          </w:tcPr>
          <w:p w14:paraId="238B72C6" w14:textId="77777777" w:rsidR="00C82BCE" w:rsidRDefault="00C82BCE" w:rsidP="00817747">
            <w:pPr>
              <w:contextualSpacing/>
              <w:jc w:val="center"/>
            </w:pPr>
            <w:r>
              <w:t>1</w:t>
            </w:r>
          </w:p>
        </w:tc>
      </w:tr>
      <w:tr w:rsidR="00C82BCE" w14:paraId="20EE33D0" w14:textId="77777777" w:rsidTr="001901D8">
        <w:trPr>
          <w:trHeight w:val="396"/>
        </w:trPr>
        <w:tc>
          <w:tcPr>
            <w:tcW w:w="280" w:type="pct"/>
            <w:shd w:val="clear" w:color="auto" w:fill="auto"/>
            <w:vAlign w:val="center"/>
          </w:tcPr>
          <w:p w14:paraId="31F01686" w14:textId="77777777" w:rsidR="00C82BCE" w:rsidRDefault="00C82BCE" w:rsidP="00817747">
            <w:pPr>
              <w:contextualSpacing/>
              <w:jc w:val="center"/>
            </w:pPr>
            <w:r>
              <w:t>2.</w:t>
            </w:r>
          </w:p>
        </w:tc>
        <w:tc>
          <w:tcPr>
            <w:tcW w:w="3760" w:type="pct"/>
            <w:gridSpan w:val="2"/>
            <w:shd w:val="clear" w:color="auto" w:fill="auto"/>
            <w:vAlign w:val="center"/>
          </w:tcPr>
          <w:p w14:paraId="629CF3EF" w14:textId="77777777" w:rsidR="00C82BCE" w:rsidRDefault="00C82BCE">
            <w:pPr>
              <w:contextualSpacing/>
            </w:pPr>
            <w:r>
              <w:t>Give one example for diathermic wall.</w:t>
            </w:r>
          </w:p>
        </w:tc>
        <w:tc>
          <w:tcPr>
            <w:tcW w:w="349" w:type="pct"/>
            <w:shd w:val="clear" w:color="auto" w:fill="auto"/>
            <w:vAlign w:val="center"/>
          </w:tcPr>
          <w:p w14:paraId="3A470F30" w14:textId="77777777" w:rsidR="00C82BCE" w:rsidRDefault="00C82BCE" w:rsidP="00817747">
            <w:pPr>
              <w:contextualSpacing/>
              <w:jc w:val="center"/>
            </w:pPr>
            <w:r>
              <w:t>CO1</w:t>
            </w:r>
          </w:p>
        </w:tc>
        <w:tc>
          <w:tcPr>
            <w:tcW w:w="348" w:type="pct"/>
            <w:shd w:val="clear" w:color="auto" w:fill="auto"/>
            <w:vAlign w:val="center"/>
          </w:tcPr>
          <w:p w14:paraId="531E6579" w14:textId="77777777" w:rsidR="00C82BCE" w:rsidRDefault="00C82BCE" w:rsidP="00817747">
            <w:pPr>
              <w:contextualSpacing/>
              <w:jc w:val="center"/>
            </w:pPr>
            <w:r>
              <w:t>U</w:t>
            </w:r>
          </w:p>
        </w:tc>
        <w:tc>
          <w:tcPr>
            <w:tcW w:w="263" w:type="pct"/>
            <w:shd w:val="clear" w:color="auto" w:fill="auto"/>
            <w:vAlign w:val="center"/>
          </w:tcPr>
          <w:p w14:paraId="5027C645" w14:textId="77777777" w:rsidR="00C82BCE" w:rsidRDefault="00C82BCE" w:rsidP="00817747">
            <w:pPr>
              <w:contextualSpacing/>
              <w:jc w:val="center"/>
            </w:pPr>
            <w:r>
              <w:t>1</w:t>
            </w:r>
          </w:p>
        </w:tc>
      </w:tr>
      <w:tr w:rsidR="00C82BCE" w14:paraId="6E5BB7BC" w14:textId="77777777" w:rsidTr="001901D8">
        <w:trPr>
          <w:trHeight w:val="396"/>
        </w:trPr>
        <w:tc>
          <w:tcPr>
            <w:tcW w:w="280" w:type="pct"/>
            <w:shd w:val="clear" w:color="auto" w:fill="auto"/>
            <w:vAlign w:val="center"/>
          </w:tcPr>
          <w:p w14:paraId="6D4677DE" w14:textId="77777777" w:rsidR="00C82BCE" w:rsidRDefault="00C82BCE" w:rsidP="00817747">
            <w:pPr>
              <w:contextualSpacing/>
              <w:jc w:val="center"/>
            </w:pPr>
            <w:r>
              <w:t>3.</w:t>
            </w:r>
          </w:p>
        </w:tc>
        <w:tc>
          <w:tcPr>
            <w:tcW w:w="3760" w:type="pct"/>
            <w:gridSpan w:val="2"/>
            <w:shd w:val="clear" w:color="auto" w:fill="auto"/>
            <w:vAlign w:val="center"/>
          </w:tcPr>
          <w:p w14:paraId="43718086" w14:textId="77777777" w:rsidR="00C82BCE" w:rsidRDefault="00C82BCE">
            <w:pPr>
              <w:contextualSpacing/>
            </w:pPr>
            <w:r>
              <w:t>Illustrate the function of a compressor.</w:t>
            </w:r>
          </w:p>
        </w:tc>
        <w:tc>
          <w:tcPr>
            <w:tcW w:w="349" w:type="pct"/>
            <w:shd w:val="clear" w:color="auto" w:fill="auto"/>
            <w:vAlign w:val="center"/>
          </w:tcPr>
          <w:p w14:paraId="745C7EB3" w14:textId="77777777" w:rsidR="00C82BCE" w:rsidRDefault="00C82BCE" w:rsidP="00817747">
            <w:pPr>
              <w:contextualSpacing/>
              <w:jc w:val="center"/>
            </w:pPr>
            <w:r>
              <w:t>CO2</w:t>
            </w:r>
          </w:p>
        </w:tc>
        <w:tc>
          <w:tcPr>
            <w:tcW w:w="348" w:type="pct"/>
            <w:shd w:val="clear" w:color="auto" w:fill="auto"/>
            <w:vAlign w:val="center"/>
          </w:tcPr>
          <w:p w14:paraId="1B759A0E" w14:textId="77777777" w:rsidR="00C82BCE" w:rsidRDefault="00C82BCE" w:rsidP="00817747">
            <w:pPr>
              <w:contextualSpacing/>
              <w:jc w:val="center"/>
            </w:pPr>
            <w:r>
              <w:t>A</w:t>
            </w:r>
          </w:p>
        </w:tc>
        <w:tc>
          <w:tcPr>
            <w:tcW w:w="263" w:type="pct"/>
            <w:shd w:val="clear" w:color="auto" w:fill="auto"/>
            <w:vAlign w:val="center"/>
          </w:tcPr>
          <w:p w14:paraId="09A3DCD6" w14:textId="77777777" w:rsidR="00C82BCE" w:rsidRDefault="00C82BCE" w:rsidP="00817747">
            <w:pPr>
              <w:contextualSpacing/>
              <w:jc w:val="center"/>
            </w:pPr>
            <w:r>
              <w:t>1</w:t>
            </w:r>
          </w:p>
        </w:tc>
      </w:tr>
      <w:tr w:rsidR="00C82BCE" w14:paraId="7F8DDB63" w14:textId="77777777" w:rsidTr="001901D8">
        <w:trPr>
          <w:trHeight w:val="396"/>
        </w:trPr>
        <w:tc>
          <w:tcPr>
            <w:tcW w:w="280" w:type="pct"/>
            <w:shd w:val="clear" w:color="auto" w:fill="auto"/>
            <w:vAlign w:val="center"/>
          </w:tcPr>
          <w:p w14:paraId="4FA497C3" w14:textId="77777777" w:rsidR="00C82BCE" w:rsidRDefault="00C82BCE" w:rsidP="00817747">
            <w:pPr>
              <w:contextualSpacing/>
              <w:jc w:val="center"/>
            </w:pPr>
            <w:r>
              <w:t>4.</w:t>
            </w:r>
          </w:p>
        </w:tc>
        <w:tc>
          <w:tcPr>
            <w:tcW w:w="3760" w:type="pct"/>
            <w:gridSpan w:val="2"/>
            <w:shd w:val="clear" w:color="auto" w:fill="auto"/>
            <w:vAlign w:val="center"/>
          </w:tcPr>
          <w:p w14:paraId="785F0667" w14:textId="77777777" w:rsidR="00C82BCE" w:rsidRDefault="00C82BCE">
            <w:pPr>
              <w:contextualSpacing/>
            </w:pPr>
            <w:r>
              <w:t>Define COP for a refrigerator.</w:t>
            </w:r>
          </w:p>
        </w:tc>
        <w:tc>
          <w:tcPr>
            <w:tcW w:w="349" w:type="pct"/>
            <w:shd w:val="clear" w:color="auto" w:fill="auto"/>
            <w:vAlign w:val="center"/>
          </w:tcPr>
          <w:p w14:paraId="70859334" w14:textId="77777777" w:rsidR="00C82BCE" w:rsidRDefault="00C82BCE" w:rsidP="00817747">
            <w:pPr>
              <w:contextualSpacing/>
              <w:jc w:val="center"/>
            </w:pPr>
            <w:r>
              <w:t>CO2</w:t>
            </w:r>
          </w:p>
        </w:tc>
        <w:tc>
          <w:tcPr>
            <w:tcW w:w="348" w:type="pct"/>
            <w:shd w:val="clear" w:color="auto" w:fill="auto"/>
            <w:vAlign w:val="center"/>
          </w:tcPr>
          <w:p w14:paraId="4F6D2069" w14:textId="77777777" w:rsidR="00C82BCE" w:rsidRDefault="00C82BCE" w:rsidP="00817747">
            <w:pPr>
              <w:contextualSpacing/>
              <w:jc w:val="center"/>
            </w:pPr>
            <w:r>
              <w:t>R</w:t>
            </w:r>
          </w:p>
        </w:tc>
        <w:tc>
          <w:tcPr>
            <w:tcW w:w="263" w:type="pct"/>
            <w:shd w:val="clear" w:color="auto" w:fill="auto"/>
            <w:vAlign w:val="center"/>
          </w:tcPr>
          <w:p w14:paraId="288132FD" w14:textId="77777777" w:rsidR="00C82BCE" w:rsidRDefault="00C82BCE" w:rsidP="00817747">
            <w:pPr>
              <w:contextualSpacing/>
              <w:jc w:val="center"/>
            </w:pPr>
            <w:r>
              <w:t>1</w:t>
            </w:r>
          </w:p>
        </w:tc>
      </w:tr>
      <w:tr w:rsidR="00C82BCE" w14:paraId="672FB385" w14:textId="77777777" w:rsidTr="001901D8">
        <w:trPr>
          <w:trHeight w:val="396"/>
        </w:trPr>
        <w:tc>
          <w:tcPr>
            <w:tcW w:w="280" w:type="pct"/>
            <w:shd w:val="clear" w:color="auto" w:fill="auto"/>
            <w:vAlign w:val="center"/>
          </w:tcPr>
          <w:p w14:paraId="0026701C" w14:textId="77777777" w:rsidR="00C82BCE" w:rsidRDefault="00C82BCE" w:rsidP="00817747">
            <w:pPr>
              <w:contextualSpacing/>
              <w:jc w:val="center"/>
            </w:pPr>
            <w:r>
              <w:t>5.</w:t>
            </w:r>
          </w:p>
        </w:tc>
        <w:tc>
          <w:tcPr>
            <w:tcW w:w="3760" w:type="pct"/>
            <w:gridSpan w:val="2"/>
            <w:shd w:val="clear" w:color="auto" w:fill="auto"/>
            <w:vAlign w:val="center"/>
          </w:tcPr>
          <w:p w14:paraId="5DA7A17C" w14:textId="77777777" w:rsidR="00C82BCE" w:rsidRPr="00817747" w:rsidRDefault="00C82BCE">
            <w:pPr>
              <w:pStyle w:val="Default"/>
              <w:contextualSpacing/>
              <w:rPr>
                <w:lang w:val="en-US"/>
              </w:rPr>
            </w:pPr>
            <w:r>
              <w:t>State the quality of steam</w:t>
            </w:r>
            <w:r w:rsidRPr="00817747">
              <w:rPr>
                <w:lang w:val="en-US"/>
              </w:rPr>
              <w:t>.</w:t>
            </w:r>
          </w:p>
        </w:tc>
        <w:tc>
          <w:tcPr>
            <w:tcW w:w="349" w:type="pct"/>
            <w:shd w:val="clear" w:color="auto" w:fill="auto"/>
            <w:vAlign w:val="center"/>
          </w:tcPr>
          <w:p w14:paraId="02EAFE8C" w14:textId="77777777" w:rsidR="00C82BCE" w:rsidRDefault="00C82BCE" w:rsidP="00817747">
            <w:pPr>
              <w:contextualSpacing/>
              <w:jc w:val="center"/>
            </w:pPr>
            <w:r>
              <w:t>CO3</w:t>
            </w:r>
          </w:p>
        </w:tc>
        <w:tc>
          <w:tcPr>
            <w:tcW w:w="348" w:type="pct"/>
            <w:shd w:val="clear" w:color="auto" w:fill="auto"/>
            <w:vAlign w:val="center"/>
          </w:tcPr>
          <w:p w14:paraId="0C340353" w14:textId="77777777" w:rsidR="00C82BCE" w:rsidRDefault="00C82BCE" w:rsidP="00817747">
            <w:pPr>
              <w:contextualSpacing/>
              <w:jc w:val="center"/>
            </w:pPr>
            <w:r>
              <w:t>R</w:t>
            </w:r>
          </w:p>
        </w:tc>
        <w:tc>
          <w:tcPr>
            <w:tcW w:w="263" w:type="pct"/>
            <w:shd w:val="clear" w:color="auto" w:fill="auto"/>
            <w:vAlign w:val="center"/>
          </w:tcPr>
          <w:p w14:paraId="42703F0D" w14:textId="77777777" w:rsidR="00C82BCE" w:rsidRDefault="00C82BCE" w:rsidP="00817747">
            <w:pPr>
              <w:contextualSpacing/>
              <w:jc w:val="center"/>
            </w:pPr>
            <w:r>
              <w:t>1</w:t>
            </w:r>
          </w:p>
        </w:tc>
      </w:tr>
      <w:tr w:rsidR="00C82BCE" w14:paraId="24B30463" w14:textId="77777777" w:rsidTr="001901D8">
        <w:trPr>
          <w:trHeight w:val="396"/>
        </w:trPr>
        <w:tc>
          <w:tcPr>
            <w:tcW w:w="280" w:type="pct"/>
            <w:shd w:val="clear" w:color="auto" w:fill="auto"/>
            <w:vAlign w:val="center"/>
          </w:tcPr>
          <w:p w14:paraId="2C06F61F" w14:textId="77777777" w:rsidR="00C82BCE" w:rsidRDefault="00C82BCE" w:rsidP="00817747">
            <w:pPr>
              <w:contextualSpacing/>
              <w:jc w:val="center"/>
            </w:pPr>
            <w:r>
              <w:t>6.</w:t>
            </w:r>
          </w:p>
        </w:tc>
        <w:tc>
          <w:tcPr>
            <w:tcW w:w="3760" w:type="pct"/>
            <w:gridSpan w:val="2"/>
            <w:shd w:val="clear" w:color="auto" w:fill="auto"/>
            <w:vAlign w:val="center"/>
          </w:tcPr>
          <w:p w14:paraId="221CBFF5" w14:textId="77777777" w:rsidR="00C82BCE" w:rsidRDefault="00C82BCE">
            <w:pPr>
              <w:contextualSpacing/>
            </w:pPr>
            <w:r>
              <w:t>Describe triple point in phase diagram.</w:t>
            </w:r>
          </w:p>
        </w:tc>
        <w:tc>
          <w:tcPr>
            <w:tcW w:w="349" w:type="pct"/>
            <w:shd w:val="clear" w:color="auto" w:fill="auto"/>
            <w:vAlign w:val="center"/>
          </w:tcPr>
          <w:p w14:paraId="43FCD26D" w14:textId="77777777" w:rsidR="00C82BCE" w:rsidRDefault="00C82BCE" w:rsidP="00817747">
            <w:pPr>
              <w:contextualSpacing/>
              <w:jc w:val="center"/>
            </w:pPr>
            <w:r>
              <w:t>CO3</w:t>
            </w:r>
          </w:p>
        </w:tc>
        <w:tc>
          <w:tcPr>
            <w:tcW w:w="348" w:type="pct"/>
            <w:shd w:val="clear" w:color="auto" w:fill="auto"/>
            <w:vAlign w:val="center"/>
          </w:tcPr>
          <w:p w14:paraId="552170D2" w14:textId="77777777" w:rsidR="00C82BCE" w:rsidRDefault="00C82BCE" w:rsidP="00817747">
            <w:pPr>
              <w:contextualSpacing/>
              <w:jc w:val="center"/>
            </w:pPr>
            <w:r>
              <w:t>R</w:t>
            </w:r>
          </w:p>
        </w:tc>
        <w:tc>
          <w:tcPr>
            <w:tcW w:w="263" w:type="pct"/>
            <w:shd w:val="clear" w:color="auto" w:fill="auto"/>
            <w:vAlign w:val="center"/>
          </w:tcPr>
          <w:p w14:paraId="7EF1FE3A" w14:textId="77777777" w:rsidR="00C82BCE" w:rsidRDefault="00C82BCE" w:rsidP="00817747">
            <w:pPr>
              <w:contextualSpacing/>
              <w:jc w:val="center"/>
            </w:pPr>
            <w:r>
              <w:t>1</w:t>
            </w:r>
          </w:p>
        </w:tc>
      </w:tr>
      <w:tr w:rsidR="00C82BCE" w14:paraId="4E387A24" w14:textId="77777777" w:rsidTr="001901D8">
        <w:trPr>
          <w:trHeight w:val="396"/>
        </w:trPr>
        <w:tc>
          <w:tcPr>
            <w:tcW w:w="280" w:type="pct"/>
            <w:shd w:val="clear" w:color="auto" w:fill="auto"/>
            <w:vAlign w:val="center"/>
          </w:tcPr>
          <w:p w14:paraId="02BC13A0" w14:textId="77777777" w:rsidR="00C82BCE" w:rsidRDefault="00C82BCE" w:rsidP="00817747">
            <w:pPr>
              <w:contextualSpacing/>
              <w:jc w:val="center"/>
            </w:pPr>
            <w:r>
              <w:t>7.</w:t>
            </w:r>
          </w:p>
        </w:tc>
        <w:tc>
          <w:tcPr>
            <w:tcW w:w="3760" w:type="pct"/>
            <w:gridSpan w:val="2"/>
            <w:shd w:val="clear" w:color="auto" w:fill="auto"/>
            <w:vAlign w:val="center"/>
          </w:tcPr>
          <w:p w14:paraId="04498372" w14:textId="77777777" w:rsidR="00C82BCE" w:rsidRDefault="00C82BCE" w:rsidP="00817747">
            <w:pPr>
              <w:pStyle w:val="ListParagraph"/>
              <w:ind w:left="0"/>
              <w:rPr>
                <w:lang w:eastAsia="zh-TW"/>
              </w:rPr>
            </w:pPr>
            <w:r>
              <w:rPr>
                <w:lang w:eastAsia="zh-TW"/>
              </w:rPr>
              <w:t>Define chemical potential.</w:t>
            </w:r>
          </w:p>
        </w:tc>
        <w:tc>
          <w:tcPr>
            <w:tcW w:w="349" w:type="pct"/>
            <w:shd w:val="clear" w:color="auto" w:fill="auto"/>
            <w:vAlign w:val="center"/>
          </w:tcPr>
          <w:p w14:paraId="1344673D" w14:textId="77777777" w:rsidR="00C82BCE" w:rsidRDefault="00C82BCE" w:rsidP="00817747">
            <w:pPr>
              <w:contextualSpacing/>
              <w:jc w:val="center"/>
            </w:pPr>
            <w:r>
              <w:t>CO4</w:t>
            </w:r>
          </w:p>
        </w:tc>
        <w:tc>
          <w:tcPr>
            <w:tcW w:w="348" w:type="pct"/>
            <w:shd w:val="clear" w:color="auto" w:fill="auto"/>
            <w:vAlign w:val="center"/>
          </w:tcPr>
          <w:p w14:paraId="423949D2" w14:textId="77777777" w:rsidR="00C82BCE" w:rsidRDefault="00C82BCE" w:rsidP="00817747">
            <w:pPr>
              <w:contextualSpacing/>
              <w:jc w:val="center"/>
            </w:pPr>
            <w:r>
              <w:t>R</w:t>
            </w:r>
          </w:p>
        </w:tc>
        <w:tc>
          <w:tcPr>
            <w:tcW w:w="263" w:type="pct"/>
            <w:shd w:val="clear" w:color="auto" w:fill="auto"/>
            <w:vAlign w:val="center"/>
          </w:tcPr>
          <w:p w14:paraId="2AD1D080" w14:textId="77777777" w:rsidR="00C82BCE" w:rsidRDefault="00C82BCE" w:rsidP="00817747">
            <w:pPr>
              <w:contextualSpacing/>
              <w:jc w:val="center"/>
            </w:pPr>
            <w:r>
              <w:t>1</w:t>
            </w:r>
          </w:p>
        </w:tc>
      </w:tr>
      <w:tr w:rsidR="00C82BCE" w14:paraId="02A91A80" w14:textId="77777777" w:rsidTr="001901D8">
        <w:trPr>
          <w:trHeight w:val="396"/>
        </w:trPr>
        <w:tc>
          <w:tcPr>
            <w:tcW w:w="280" w:type="pct"/>
            <w:shd w:val="clear" w:color="auto" w:fill="auto"/>
            <w:vAlign w:val="center"/>
          </w:tcPr>
          <w:p w14:paraId="67B2A765" w14:textId="77777777" w:rsidR="00C82BCE" w:rsidRDefault="00C82BCE" w:rsidP="00817747">
            <w:pPr>
              <w:contextualSpacing/>
              <w:jc w:val="center"/>
            </w:pPr>
            <w:r>
              <w:t>8.</w:t>
            </w:r>
          </w:p>
        </w:tc>
        <w:tc>
          <w:tcPr>
            <w:tcW w:w="3760" w:type="pct"/>
            <w:gridSpan w:val="2"/>
            <w:shd w:val="clear" w:color="auto" w:fill="auto"/>
            <w:vAlign w:val="center"/>
          </w:tcPr>
          <w:p w14:paraId="4BCCB23F" w14:textId="77777777" w:rsidR="00C82BCE" w:rsidRPr="00817747" w:rsidRDefault="00C82BCE">
            <w:pPr>
              <w:contextualSpacing/>
              <w:rPr>
                <w:bCs/>
              </w:rPr>
            </w:pPr>
            <w:r w:rsidRPr="00817747">
              <w:rPr>
                <w:bCs/>
              </w:rPr>
              <w:t>Indicate the driving force involved in phase equilibria.</w:t>
            </w:r>
          </w:p>
        </w:tc>
        <w:tc>
          <w:tcPr>
            <w:tcW w:w="349" w:type="pct"/>
            <w:shd w:val="clear" w:color="auto" w:fill="auto"/>
            <w:vAlign w:val="center"/>
          </w:tcPr>
          <w:p w14:paraId="06DEEB97" w14:textId="77777777" w:rsidR="00C82BCE" w:rsidRDefault="00C82BCE" w:rsidP="00817747">
            <w:pPr>
              <w:contextualSpacing/>
              <w:jc w:val="center"/>
            </w:pPr>
            <w:r>
              <w:t>CO4</w:t>
            </w:r>
          </w:p>
        </w:tc>
        <w:tc>
          <w:tcPr>
            <w:tcW w:w="348" w:type="pct"/>
            <w:shd w:val="clear" w:color="auto" w:fill="auto"/>
            <w:vAlign w:val="center"/>
          </w:tcPr>
          <w:p w14:paraId="3100A505" w14:textId="77777777" w:rsidR="00C82BCE" w:rsidRDefault="00C82BCE" w:rsidP="00817747">
            <w:pPr>
              <w:contextualSpacing/>
              <w:jc w:val="center"/>
            </w:pPr>
            <w:r>
              <w:t>U</w:t>
            </w:r>
          </w:p>
        </w:tc>
        <w:tc>
          <w:tcPr>
            <w:tcW w:w="263" w:type="pct"/>
            <w:shd w:val="clear" w:color="auto" w:fill="auto"/>
            <w:vAlign w:val="center"/>
          </w:tcPr>
          <w:p w14:paraId="00C78E42" w14:textId="77777777" w:rsidR="00C82BCE" w:rsidRDefault="00C82BCE" w:rsidP="00817747">
            <w:pPr>
              <w:contextualSpacing/>
              <w:jc w:val="center"/>
            </w:pPr>
            <w:r>
              <w:t>1</w:t>
            </w:r>
          </w:p>
        </w:tc>
      </w:tr>
      <w:tr w:rsidR="00C82BCE" w14:paraId="51F5C663" w14:textId="77777777" w:rsidTr="001901D8">
        <w:trPr>
          <w:trHeight w:val="396"/>
        </w:trPr>
        <w:tc>
          <w:tcPr>
            <w:tcW w:w="280" w:type="pct"/>
            <w:shd w:val="clear" w:color="auto" w:fill="auto"/>
            <w:vAlign w:val="center"/>
          </w:tcPr>
          <w:p w14:paraId="2C6A4D89" w14:textId="77777777" w:rsidR="00C82BCE" w:rsidRDefault="00C82BCE" w:rsidP="00817747">
            <w:pPr>
              <w:contextualSpacing/>
              <w:jc w:val="center"/>
            </w:pPr>
            <w:r>
              <w:t>9.</w:t>
            </w:r>
          </w:p>
        </w:tc>
        <w:tc>
          <w:tcPr>
            <w:tcW w:w="3760" w:type="pct"/>
            <w:gridSpan w:val="2"/>
            <w:shd w:val="clear" w:color="auto" w:fill="auto"/>
            <w:vAlign w:val="center"/>
          </w:tcPr>
          <w:p w14:paraId="052D461E" w14:textId="77777777" w:rsidR="00C82BCE" w:rsidRDefault="00C82BCE" w:rsidP="00817747">
            <w:pPr>
              <w:pStyle w:val="ListParagraph"/>
              <w:ind w:left="0"/>
              <w:jc w:val="both"/>
              <w:rPr>
                <w:lang w:eastAsia="zh-TW"/>
              </w:rPr>
            </w:pPr>
            <w:r>
              <w:rPr>
                <w:lang w:eastAsia="zh-TW"/>
              </w:rPr>
              <w:t>State the composition of air in volume percentage.</w:t>
            </w:r>
          </w:p>
        </w:tc>
        <w:tc>
          <w:tcPr>
            <w:tcW w:w="349" w:type="pct"/>
            <w:shd w:val="clear" w:color="auto" w:fill="auto"/>
            <w:vAlign w:val="center"/>
          </w:tcPr>
          <w:p w14:paraId="34E7A0B6" w14:textId="77777777" w:rsidR="00C82BCE" w:rsidRDefault="00C82BCE" w:rsidP="00817747">
            <w:pPr>
              <w:contextualSpacing/>
              <w:jc w:val="center"/>
            </w:pPr>
            <w:r>
              <w:t>CO6</w:t>
            </w:r>
          </w:p>
        </w:tc>
        <w:tc>
          <w:tcPr>
            <w:tcW w:w="348" w:type="pct"/>
            <w:shd w:val="clear" w:color="auto" w:fill="auto"/>
            <w:vAlign w:val="center"/>
          </w:tcPr>
          <w:p w14:paraId="350D43F7" w14:textId="77777777" w:rsidR="00C82BCE" w:rsidRDefault="00C82BCE" w:rsidP="00817747">
            <w:pPr>
              <w:contextualSpacing/>
              <w:jc w:val="center"/>
            </w:pPr>
            <w:r>
              <w:t>A</w:t>
            </w:r>
          </w:p>
        </w:tc>
        <w:tc>
          <w:tcPr>
            <w:tcW w:w="263" w:type="pct"/>
            <w:shd w:val="clear" w:color="auto" w:fill="auto"/>
            <w:vAlign w:val="center"/>
          </w:tcPr>
          <w:p w14:paraId="58F534C1" w14:textId="77777777" w:rsidR="00C82BCE" w:rsidRDefault="00C82BCE" w:rsidP="00817747">
            <w:pPr>
              <w:contextualSpacing/>
              <w:jc w:val="center"/>
            </w:pPr>
            <w:r>
              <w:t>1</w:t>
            </w:r>
          </w:p>
        </w:tc>
      </w:tr>
      <w:tr w:rsidR="00C82BCE" w14:paraId="1C20DD25" w14:textId="77777777" w:rsidTr="001901D8">
        <w:trPr>
          <w:trHeight w:val="396"/>
        </w:trPr>
        <w:tc>
          <w:tcPr>
            <w:tcW w:w="280" w:type="pct"/>
            <w:shd w:val="clear" w:color="auto" w:fill="auto"/>
            <w:vAlign w:val="center"/>
          </w:tcPr>
          <w:p w14:paraId="5CC8A645" w14:textId="77777777" w:rsidR="00C82BCE" w:rsidRDefault="00C82BCE" w:rsidP="00817747">
            <w:pPr>
              <w:contextualSpacing/>
              <w:jc w:val="center"/>
            </w:pPr>
            <w:r>
              <w:t>10.</w:t>
            </w:r>
          </w:p>
        </w:tc>
        <w:tc>
          <w:tcPr>
            <w:tcW w:w="3760" w:type="pct"/>
            <w:gridSpan w:val="2"/>
            <w:shd w:val="clear" w:color="auto" w:fill="auto"/>
            <w:vAlign w:val="center"/>
          </w:tcPr>
          <w:p w14:paraId="189F8AE6" w14:textId="77777777" w:rsidR="00C82BCE" w:rsidRDefault="00C82BCE">
            <w:pPr>
              <w:contextualSpacing/>
            </w:pPr>
            <w:r>
              <w:t>Interpret specific humidity.</w:t>
            </w:r>
          </w:p>
        </w:tc>
        <w:tc>
          <w:tcPr>
            <w:tcW w:w="349" w:type="pct"/>
            <w:shd w:val="clear" w:color="auto" w:fill="auto"/>
            <w:vAlign w:val="center"/>
          </w:tcPr>
          <w:p w14:paraId="3BA04743" w14:textId="77777777" w:rsidR="00C82BCE" w:rsidRDefault="00C82BCE" w:rsidP="00817747">
            <w:pPr>
              <w:contextualSpacing/>
              <w:jc w:val="center"/>
            </w:pPr>
            <w:r>
              <w:t>CO6</w:t>
            </w:r>
          </w:p>
        </w:tc>
        <w:tc>
          <w:tcPr>
            <w:tcW w:w="348" w:type="pct"/>
            <w:shd w:val="clear" w:color="auto" w:fill="auto"/>
            <w:vAlign w:val="center"/>
          </w:tcPr>
          <w:p w14:paraId="0EDAA78A" w14:textId="77777777" w:rsidR="00C82BCE" w:rsidRDefault="00C82BCE" w:rsidP="00817747">
            <w:pPr>
              <w:contextualSpacing/>
              <w:jc w:val="center"/>
            </w:pPr>
            <w:r>
              <w:t>U</w:t>
            </w:r>
          </w:p>
        </w:tc>
        <w:tc>
          <w:tcPr>
            <w:tcW w:w="263" w:type="pct"/>
            <w:shd w:val="clear" w:color="auto" w:fill="auto"/>
            <w:vAlign w:val="center"/>
          </w:tcPr>
          <w:p w14:paraId="755A1692" w14:textId="77777777" w:rsidR="00C82BCE" w:rsidRDefault="00C82BCE" w:rsidP="00817747">
            <w:pPr>
              <w:contextualSpacing/>
              <w:jc w:val="center"/>
            </w:pPr>
            <w:r>
              <w:t>1</w:t>
            </w:r>
          </w:p>
        </w:tc>
      </w:tr>
      <w:tr w:rsidR="00C82BCE" w:rsidRPr="00817747" w14:paraId="0B41AC07" w14:textId="77777777" w:rsidTr="00817747">
        <w:trPr>
          <w:trHeight w:val="551"/>
        </w:trPr>
        <w:tc>
          <w:tcPr>
            <w:tcW w:w="5000" w:type="pct"/>
            <w:gridSpan w:val="6"/>
            <w:shd w:val="clear" w:color="auto" w:fill="auto"/>
            <w:vAlign w:val="center"/>
          </w:tcPr>
          <w:p w14:paraId="33D0A2E4" w14:textId="77777777" w:rsidR="00C82BCE" w:rsidRPr="00817747" w:rsidRDefault="00C82BCE" w:rsidP="00817747">
            <w:pPr>
              <w:contextualSpacing/>
              <w:jc w:val="center"/>
              <w:rPr>
                <w:b/>
                <w:u w:val="single"/>
              </w:rPr>
            </w:pPr>
            <w:r w:rsidRPr="00817747">
              <w:rPr>
                <w:b/>
                <w:u w:val="single"/>
              </w:rPr>
              <w:t>PART – B (6 X 3 = 18 MARKS)</w:t>
            </w:r>
          </w:p>
          <w:p w14:paraId="6605E57C" w14:textId="77777777" w:rsidR="00C82BCE" w:rsidRPr="00817747" w:rsidRDefault="00C82BCE" w:rsidP="00817747">
            <w:pPr>
              <w:contextualSpacing/>
              <w:jc w:val="center"/>
              <w:rPr>
                <w:b/>
                <w:u w:val="single"/>
              </w:rPr>
            </w:pPr>
            <w:r w:rsidRPr="00817747">
              <w:rPr>
                <w:b/>
              </w:rPr>
              <w:t>(Answer all the questions)</w:t>
            </w:r>
          </w:p>
        </w:tc>
      </w:tr>
      <w:tr w:rsidR="00C82BCE" w14:paraId="7280FEA3" w14:textId="77777777" w:rsidTr="001901D8">
        <w:trPr>
          <w:trHeight w:val="436"/>
        </w:trPr>
        <w:tc>
          <w:tcPr>
            <w:tcW w:w="280" w:type="pct"/>
            <w:shd w:val="clear" w:color="auto" w:fill="auto"/>
            <w:vAlign w:val="center"/>
          </w:tcPr>
          <w:p w14:paraId="7171442F" w14:textId="77777777" w:rsidR="00C82BCE" w:rsidRDefault="00C82BCE" w:rsidP="00817747">
            <w:pPr>
              <w:pStyle w:val="NoSpacing"/>
              <w:contextualSpacing/>
              <w:jc w:val="center"/>
            </w:pPr>
            <w:r>
              <w:t>11.</w:t>
            </w:r>
          </w:p>
        </w:tc>
        <w:tc>
          <w:tcPr>
            <w:tcW w:w="3760" w:type="pct"/>
            <w:gridSpan w:val="2"/>
            <w:shd w:val="clear" w:color="auto" w:fill="auto"/>
            <w:vAlign w:val="center"/>
          </w:tcPr>
          <w:p w14:paraId="2151AF65" w14:textId="77777777" w:rsidR="00C82BCE" w:rsidRDefault="00C82BCE" w:rsidP="001901D8">
            <w:pPr>
              <w:pStyle w:val="NoSpacing"/>
              <w:contextualSpacing/>
            </w:pPr>
            <w:r>
              <w:t>Explain the significance of Joule Thompson coefficient.</w:t>
            </w:r>
          </w:p>
        </w:tc>
        <w:tc>
          <w:tcPr>
            <w:tcW w:w="349" w:type="pct"/>
            <w:shd w:val="clear" w:color="auto" w:fill="auto"/>
            <w:vAlign w:val="center"/>
          </w:tcPr>
          <w:p w14:paraId="55C273F5" w14:textId="77777777" w:rsidR="00C82BCE" w:rsidRDefault="00C82BCE" w:rsidP="00817747">
            <w:pPr>
              <w:pStyle w:val="NoSpacing"/>
              <w:contextualSpacing/>
              <w:jc w:val="center"/>
            </w:pPr>
            <w:r>
              <w:t>CO1</w:t>
            </w:r>
          </w:p>
        </w:tc>
        <w:tc>
          <w:tcPr>
            <w:tcW w:w="348" w:type="pct"/>
            <w:shd w:val="clear" w:color="auto" w:fill="auto"/>
            <w:vAlign w:val="center"/>
          </w:tcPr>
          <w:p w14:paraId="1FE755AC" w14:textId="77777777" w:rsidR="00C82BCE" w:rsidRDefault="00C82BCE" w:rsidP="00817747">
            <w:pPr>
              <w:pStyle w:val="NoSpacing"/>
              <w:contextualSpacing/>
              <w:jc w:val="center"/>
            </w:pPr>
            <w:r>
              <w:t>An</w:t>
            </w:r>
          </w:p>
        </w:tc>
        <w:tc>
          <w:tcPr>
            <w:tcW w:w="263" w:type="pct"/>
            <w:shd w:val="clear" w:color="auto" w:fill="auto"/>
            <w:vAlign w:val="center"/>
          </w:tcPr>
          <w:p w14:paraId="08CE6EE5" w14:textId="77777777" w:rsidR="00C82BCE" w:rsidRDefault="00C82BCE" w:rsidP="00817747">
            <w:pPr>
              <w:pStyle w:val="NoSpacing"/>
              <w:contextualSpacing/>
              <w:jc w:val="center"/>
            </w:pPr>
            <w:r>
              <w:t>3</w:t>
            </w:r>
          </w:p>
        </w:tc>
      </w:tr>
      <w:tr w:rsidR="00C82BCE" w14:paraId="26DA1281" w14:textId="77777777" w:rsidTr="001901D8">
        <w:trPr>
          <w:trHeight w:val="436"/>
        </w:trPr>
        <w:tc>
          <w:tcPr>
            <w:tcW w:w="280" w:type="pct"/>
            <w:shd w:val="clear" w:color="auto" w:fill="auto"/>
            <w:vAlign w:val="center"/>
          </w:tcPr>
          <w:p w14:paraId="59B59CF0" w14:textId="77777777" w:rsidR="00C82BCE" w:rsidRDefault="00C82BCE" w:rsidP="00817747">
            <w:pPr>
              <w:pStyle w:val="NoSpacing"/>
              <w:contextualSpacing/>
              <w:jc w:val="center"/>
            </w:pPr>
            <w:r>
              <w:t>12.</w:t>
            </w:r>
          </w:p>
        </w:tc>
        <w:tc>
          <w:tcPr>
            <w:tcW w:w="3760" w:type="pct"/>
            <w:gridSpan w:val="2"/>
            <w:shd w:val="clear" w:color="auto" w:fill="auto"/>
            <w:vAlign w:val="center"/>
          </w:tcPr>
          <w:p w14:paraId="2752886B" w14:textId="77777777" w:rsidR="00C82BCE" w:rsidRDefault="00C82BCE" w:rsidP="001901D8">
            <w:pPr>
              <w:pStyle w:val="NoSpacing"/>
              <w:contextualSpacing/>
            </w:pPr>
            <w:r>
              <w:t>State any three assumptions made in deriving Steady State Energy Equation</w:t>
            </w:r>
          </w:p>
        </w:tc>
        <w:tc>
          <w:tcPr>
            <w:tcW w:w="349" w:type="pct"/>
            <w:shd w:val="clear" w:color="auto" w:fill="auto"/>
            <w:vAlign w:val="center"/>
          </w:tcPr>
          <w:p w14:paraId="2448338F" w14:textId="77777777" w:rsidR="00C82BCE" w:rsidRDefault="00C82BCE" w:rsidP="00817747">
            <w:pPr>
              <w:pStyle w:val="NoSpacing"/>
              <w:contextualSpacing/>
              <w:jc w:val="center"/>
            </w:pPr>
            <w:r>
              <w:t>CO2</w:t>
            </w:r>
          </w:p>
        </w:tc>
        <w:tc>
          <w:tcPr>
            <w:tcW w:w="348" w:type="pct"/>
            <w:shd w:val="clear" w:color="auto" w:fill="auto"/>
            <w:vAlign w:val="center"/>
          </w:tcPr>
          <w:p w14:paraId="00EEC1C1" w14:textId="77777777" w:rsidR="00C82BCE" w:rsidRDefault="00C82BCE" w:rsidP="00817747">
            <w:pPr>
              <w:pStyle w:val="NoSpacing"/>
              <w:contextualSpacing/>
              <w:jc w:val="center"/>
            </w:pPr>
            <w:r>
              <w:t>A</w:t>
            </w:r>
          </w:p>
        </w:tc>
        <w:tc>
          <w:tcPr>
            <w:tcW w:w="263" w:type="pct"/>
            <w:shd w:val="clear" w:color="auto" w:fill="auto"/>
            <w:vAlign w:val="center"/>
          </w:tcPr>
          <w:p w14:paraId="628BC38E" w14:textId="77777777" w:rsidR="00C82BCE" w:rsidRDefault="00C82BCE" w:rsidP="00817747">
            <w:pPr>
              <w:pStyle w:val="NoSpacing"/>
              <w:contextualSpacing/>
              <w:jc w:val="center"/>
            </w:pPr>
            <w:r>
              <w:t>3</w:t>
            </w:r>
          </w:p>
        </w:tc>
      </w:tr>
      <w:tr w:rsidR="00C82BCE" w14:paraId="12E90D55" w14:textId="77777777" w:rsidTr="001901D8">
        <w:trPr>
          <w:trHeight w:val="436"/>
        </w:trPr>
        <w:tc>
          <w:tcPr>
            <w:tcW w:w="280" w:type="pct"/>
            <w:shd w:val="clear" w:color="auto" w:fill="auto"/>
            <w:vAlign w:val="center"/>
          </w:tcPr>
          <w:p w14:paraId="17049DBB" w14:textId="77777777" w:rsidR="00C82BCE" w:rsidRDefault="00C82BCE" w:rsidP="00817747">
            <w:pPr>
              <w:pStyle w:val="NoSpacing"/>
              <w:contextualSpacing/>
              <w:jc w:val="center"/>
            </w:pPr>
            <w:r>
              <w:t>13.</w:t>
            </w:r>
          </w:p>
        </w:tc>
        <w:tc>
          <w:tcPr>
            <w:tcW w:w="3760" w:type="pct"/>
            <w:gridSpan w:val="2"/>
            <w:shd w:val="clear" w:color="auto" w:fill="auto"/>
            <w:vAlign w:val="center"/>
          </w:tcPr>
          <w:p w14:paraId="2723D19F" w14:textId="77777777" w:rsidR="00C82BCE" w:rsidRDefault="00C82BCE" w:rsidP="001901D8">
            <w:pPr>
              <w:pStyle w:val="NoSpacing"/>
              <w:contextualSpacing/>
            </w:pPr>
            <w:r>
              <w:t>Define Gibbs free energy.</w:t>
            </w:r>
          </w:p>
        </w:tc>
        <w:tc>
          <w:tcPr>
            <w:tcW w:w="349" w:type="pct"/>
            <w:shd w:val="clear" w:color="auto" w:fill="auto"/>
            <w:vAlign w:val="center"/>
          </w:tcPr>
          <w:p w14:paraId="242D8D91" w14:textId="77777777" w:rsidR="00C82BCE" w:rsidRDefault="00C82BCE" w:rsidP="00817747">
            <w:pPr>
              <w:pStyle w:val="NoSpacing"/>
              <w:contextualSpacing/>
              <w:jc w:val="center"/>
            </w:pPr>
            <w:r>
              <w:t>CO3</w:t>
            </w:r>
          </w:p>
        </w:tc>
        <w:tc>
          <w:tcPr>
            <w:tcW w:w="348" w:type="pct"/>
            <w:shd w:val="clear" w:color="auto" w:fill="auto"/>
            <w:vAlign w:val="center"/>
          </w:tcPr>
          <w:p w14:paraId="029CAE20" w14:textId="77777777" w:rsidR="00C82BCE" w:rsidRDefault="00C82BCE" w:rsidP="00817747">
            <w:pPr>
              <w:pStyle w:val="NoSpacing"/>
              <w:contextualSpacing/>
              <w:jc w:val="center"/>
            </w:pPr>
            <w:r>
              <w:t>U</w:t>
            </w:r>
          </w:p>
        </w:tc>
        <w:tc>
          <w:tcPr>
            <w:tcW w:w="263" w:type="pct"/>
            <w:shd w:val="clear" w:color="auto" w:fill="auto"/>
            <w:vAlign w:val="center"/>
          </w:tcPr>
          <w:p w14:paraId="4FD0A8D0" w14:textId="77777777" w:rsidR="00C82BCE" w:rsidRDefault="00C82BCE" w:rsidP="00817747">
            <w:pPr>
              <w:pStyle w:val="NoSpacing"/>
              <w:contextualSpacing/>
              <w:jc w:val="center"/>
            </w:pPr>
            <w:r>
              <w:t>3</w:t>
            </w:r>
          </w:p>
        </w:tc>
      </w:tr>
      <w:tr w:rsidR="00C82BCE" w14:paraId="4189836D" w14:textId="77777777" w:rsidTr="001901D8">
        <w:trPr>
          <w:trHeight w:val="436"/>
        </w:trPr>
        <w:tc>
          <w:tcPr>
            <w:tcW w:w="280" w:type="pct"/>
            <w:shd w:val="clear" w:color="auto" w:fill="auto"/>
            <w:vAlign w:val="center"/>
          </w:tcPr>
          <w:p w14:paraId="11B1313A" w14:textId="77777777" w:rsidR="00C82BCE" w:rsidRDefault="00C82BCE" w:rsidP="00817747">
            <w:pPr>
              <w:pStyle w:val="NoSpacing"/>
              <w:contextualSpacing/>
              <w:jc w:val="center"/>
            </w:pPr>
            <w:r>
              <w:t>14.</w:t>
            </w:r>
          </w:p>
        </w:tc>
        <w:tc>
          <w:tcPr>
            <w:tcW w:w="3760" w:type="pct"/>
            <w:gridSpan w:val="2"/>
            <w:shd w:val="clear" w:color="auto" w:fill="auto"/>
            <w:vAlign w:val="center"/>
          </w:tcPr>
          <w:p w14:paraId="55BA2C26" w14:textId="77777777" w:rsidR="00C82BCE" w:rsidRDefault="00C82BCE" w:rsidP="001901D8">
            <w:pPr>
              <w:pStyle w:val="NoSpacing"/>
              <w:contextualSpacing/>
            </w:pPr>
            <w:r>
              <w:t>Define the dryness fraction of steam</w:t>
            </w:r>
          </w:p>
        </w:tc>
        <w:tc>
          <w:tcPr>
            <w:tcW w:w="349" w:type="pct"/>
            <w:shd w:val="clear" w:color="auto" w:fill="auto"/>
            <w:vAlign w:val="center"/>
          </w:tcPr>
          <w:p w14:paraId="623CA2D7" w14:textId="77777777" w:rsidR="00C82BCE" w:rsidRDefault="00C82BCE" w:rsidP="00817747">
            <w:pPr>
              <w:pStyle w:val="NoSpacing"/>
              <w:contextualSpacing/>
              <w:jc w:val="center"/>
            </w:pPr>
            <w:r>
              <w:t>CO4</w:t>
            </w:r>
          </w:p>
        </w:tc>
        <w:tc>
          <w:tcPr>
            <w:tcW w:w="348" w:type="pct"/>
            <w:shd w:val="clear" w:color="auto" w:fill="auto"/>
            <w:vAlign w:val="center"/>
          </w:tcPr>
          <w:p w14:paraId="4B4007AB" w14:textId="77777777" w:rsidR="00C82BCE" w:rsidRDefault="00C82BCE" w:rsidP="00817747">
            <w:pPr>
              <w:pStyle w:val="NoSpacing"/>
              <w:contextualSpacing/>
              <w:jc w:val="center"/>
            </w:pPr>
            <w:r>
              <w:t>U</w:t>
            </w:r>
          </w:p>
        </w:tc>
        <w:tc>
          <w:tcPr>
            <w:tcW w:w="263" w:type="pct"/>
            <w:shd w:val="clear" w:color="auto" w:fill="auto"/>
            <w:vAlign w:val="center"/>
          </w:tcPr>
          <w:p w14:paraId="727304BC" w14:textId="77777777" w:rsidR="00C82BCE" w:rsidRDefault="00C82BCE" w:rsidP="00817747">
            <w:pPr>
              <w:pStyle w:val="NoSpacing"/>
              <w:contextualSpacing/>
              <w:jc w:val="center"/>
            </w:pPr>
            <w:r>
              <w:t>3</w:t>
            </w:r>
          </w:p>
        </w:tc>
      </w:tr>
      <w:tr w:rsidR="00C82BCE" w14:paraId="07913406" w14:textId="77777777" w:rsidTr="001901D8">
        <w:trPr>
          <w:trHeight w:val="436"/>
        </w:trPr>
        <w:tc>
          <w:tcPr>
            <w:tcW w:w="280" w:type="pct"/>
            <w:shd w:val="clear" w:color="auto" w:fill="auto"/>
            <w:vAlign w:val="center"/>
          </w:tcPr>
          <w:p w14:paraId="5383D26D" w14:textId="77777777" w:rsidR="00C82BCE" w:rsidRDefault="00C82BCE" w:rsidP="00817747">
            <w:pPr>
              <w:pStyle w:val="NoSpacing"/>
              <w:contextualSpacing/>
              <w:jc w:val="center"/>
            </w:pPr>
            <w:r>
              <w:t>15.</w:t>
            </w:r>
          </w:p>
        </w:tc>
        <w:tc>
          <w:tcPr>
            <w:tcW w:w="3760" w:type="pct"/>
            <w:gridSpan w:val="2"/>
            <w:shd w:val="clear" w:color="auto" w:fill="auto"/>
            <w:vAlign w:val="center"/>
          </w:tcPr>
          <w:p w14:paraId="032C73AC" w14:textId="77777777" w:rsidR="00C82BCE" w:rsidRDefault="00C82BCE" w:rsidP="001901D8">
            <w:pPr>
              <w:pStyle w:val="NoSpacing"/>
              <w:contextualSpacing/>
            </w:pPr>
            <w:r>
              <w:t>One kg of steam contains 1/3 liquid and 2/3 vapor by volume. The temperature of the steam is 150°C. Find the quality, specific enthalpy of mixture.</w:t>
            </w:r>
          </w:p>
        </w:tc>
        <w:tc>
          <w:tcPr>
            <w:tcW w:w="349" w:type="pct"/>
            <w:shd w:val="clear" w:color="auto" w:fill="auto"/>
            <w:vAlign w:val="center"/>
          </w:tcPr>
          <w:p w14:paraId="5B5E3951" w14:textId="77777777" w:rsidR="00C82BCE" w:rsidRDefault="00C82BCE" w:rsidP="00817747">
            <w:pPr>
              <w:pStyle w:val="NoSpacing"/>
              <w:contextualSpacing/>
              <w:jc w:val="center"/>
            </w:pPr>
            <w:r>
              <w:t>CO5</w:t>
            </w:r>
          </w:p>
        </w:tc>
        <w:tc>
          <w:tcPr>
            <w:tcW w:w="348" w:type="pct"/>
            <w:shd w:val="clear" w:color="auto" w:fill="auto"/>
            <w:vAlign w:val="center"/>
          </w:tcPr>
          <w:p w14:paraId="48C9BC3B" w14:textId="77777777" w:rsidR="00C82BCE" w:rsidRDefault="00C82BCE" w:rsidP="00817747">
            <w:pPr>
              <w:pStyle w:val="NoSpacing"/>
              <w:contextualSpacing/>
              <w:jc w:val="center"/>
            </w:pPr>
            <w:r>
              <w:t>A</w:t>
            </w:r>
          </w:p>
        </w:tc>
        <w:tc>
          <w:tcPr>
            <w:tcW w:w="263" w:type="pct"/>
            <w:shd w:val="clear" w:color="auto" w:fill="auto"/>
            <w:vAlign w:val="center"/>
          </w:tcPr>
          <w:p w14:paraId="7E47122D" w14:textId="77777777" w:rsidR="00C82BCE" w:rsidRDefault="00C82BCE" w:rsidP="00817747">
            <w:pPr>
              <w:pStyle w:val="NoSpacing"/>
              <w:contextualSpacing/>
              <w:jc w:val="center"/>
            </w:pPr>
            <w:r>
              <w:t>3</w:t>
            </w:r>
          </w:p>
        </w:tc>
      </w:tr>
      <w:tr w:rsidR="00C82BCE" w14:paraId="0D67469B" w14:textId="77777777" w:rsidTr="001901D8">
        <w:trPr>
          <w:trHeight w:val="437"/>
        </w:trPr>
        <w:tc>
          <w:tcPr>
            <w:tcW w:w="280" w:type="pct"/>
            <w:shd w:val="clear" w:color="auto" w:fill="auto"/>
            <w:vAlign w:val="center"/>
          </w:tcPr>
          <w:p w14:paraId="68857E67" w14:textId="77777777" w:rsidR="00C82BCE" w:rsidRDefault="00C82BCE" w:rsidP="00817747">
            <w:pPr>
              <w:pStyle w:val="NoSpacing"/>
              <w:contextualSpacing/>
              <w:jc w:val="center"/>
            </w:pPr>
            <w:r>
              <w:t>16.</w:t>
            </w:r>
          </w:p>
        </w:tc>
        <w:tc>
          <w:tcPr>
            <w:tcW w:w="3760" w:type="pct"/>
            <w:gridSpan w:val="2"/>
            <w:shd w:val="clear" w:color="auto" w:fill="auto"/>
            <w:vAlign w:val="center"/>
          </w:tcPr>
          <w:p w14:paraId="644F2668" w14:textId="77777777" w:rsidR="00C82BCE" w:rsidRDefault="00C82BCE" w:rsidP="001901D8">
            <w:pPr>
              <w:pStyle w:val="NoSpacing"/>
              <w:contextualSpacing/>
            </w:pPr>
            <w:r>
              <w:t>Differentiate dew point and bubble point temperature.</w:t>
            </w:r>
          </w:p>
        </w:tc>
        <w:tc>
          <w:tcPr>
            <w:tcW w:w="349" w:type="pct"/>
            <w:shd w:val="clear" w:color="auto" w:fill="auto"/>
            <w:vAlign w:val="center"/>
          </w:tcPr>
          <w:p w14:paraId="4B8160B0" w14:textId="77777777" w:rsidR="00C82BCE" w:rsidRDefault="00C82BCE" w:rsidP="00817747">
            <w:pPr>
              <w:pStyle w:val="NoSpacing"/>
              <w:contextualSpacing/>
              <w:jc w:val="center"/>
            </w:pPr>
            <w:r>
              <w:t>CO6</w:t>
            </w:r>
          </w:p>
        </w:tc>
        <w:tc>
          <w:tcPr>
            <w:tcW w:w="348" w:type="pct"/>
            <w:shd w:val="clear" w:color="auto" w:fill="auto"/>
            <w:vAlign w:val="center"/>
          </w:tcPr>
          <w:p w14:paraId="3D6711E9" w14:textId="77777777" w:rsidR="00C82BCE" w:rsidRDefault="00C82BCE" w:rsidP="00817747">
            <w:pPr>
              <w:pStyle w:val="NoSpacing"/>
              <w:contextualSpacing/>
              <w:jc w:val="center"/>
            </w:pPr>
            <w:r>
              <w:t>A</w:t>
            </w:r>
          </w:p>
        </w:tc>
        <w:tc>
          <w:tcPr>
            <w:tcW w:w="263" w:type="pct"/>
            <w:shd w:val="clear" w:color="auto" w:fill="auto"/>
            <w:vAlign w:val="center"/>
          </w:tcPr>
          <w:p w14:paraId="3626E68C" w14:textId="77777777" w:rsidR="00C82BCE" w:rsidRDefault="00C82BCE" w:rsidP="00817747">
            <w:pPr>
              <w:pStyle w:val="NoSpacing"/>
              <w:contextualSpacing/>
              <w:jc w:val="center"/>
            </w:pPr>
            <w:r>
              <w:t>3</w:t>
            </w:r>
          </w:p>
        </w:tc>
      </w:tr>
      <w:tr w:rsidR="00C82BCE" w:rsidRPr="00817747" w14:paraId="470D850F" w14:textId="77777777" w:rsidTr="00817747">
        <w:trPr>
          <w:trHeight w:val="551"/>
        </w:trPr>
        <w:tc>
          <w:tcPr>
            <w:tcW w:w="5000" w:type="pct"/>
            <w:gridSpan w:val="6"/>
            <w:shd w:val="clear" w:color="auto" w:fill="auto"/>
          </w:tcPr>
          <w:p w14:paraId="4E0C4F32" w14:textId="77777777" w:rsidR="00C82BCE" w:rsidRPr="00817747" w:rsidRDefault="00C82BCE" w:rsidP="00817747">
            <w:pPr>
              <w:contextualSpacing/>
              <w:jc w:val="center"/>
              <w:rPr>
                <w:b/>
                <w:u w:val="single"/>
              </w:rPr>
            </w:pPr>
            <w:r w:rsidRPr="00817747">
              <w:rPr>
                <w:b/>
                <w:u w:val="single"/>
              </w:rPr>
              <w:t>PART – C (6 X 12 = 72 MARKS)</w:t>
            </w:r>
          </w:p>
          <w:p w14:paraId="4947156B" w14:textId="77777777" w:rsidR="00C82BCE" w:rsidRPr="00817747" w:rsidRDefault="00C82BCE" w:rsidP="00817747">
            <w:pPr>
              <w:contextualSpacing/>
              <w:jc w:val="center"/>
              <w:rPr>
                <w:b/>
              </w:rPr>
            </w:pPr>
            <w:r w:rsidRPr="00817747">
              <w:rPr>
                <w:b/>
              </w:rPr>
              <w:t>(Answer any five Questions from Q. No. 17 to 23, Q. No. 24 is Compulsory)</w:t>
            </w:r>
          </w:p>
        </w:tc>
      </w:tr>
      <w:tr w:rsidR="00C82BCE" w14:paraId="286F0531" w14:textId="77777777" w:rsidTr="001901D8">
        <w:trPr>
          <w:trHeight w:val="396"/>
        </w:trPr>
        <w:tc>
          <w:tcPr>
            <w:tcW w:w="280" w:type="pct"/>
            <w:shd w:val="clear" w:color="auto" w:fill="auto"/>
          </w:tcPr>
          <w:p w14:paraId="6CB66C75" w14:textId="77777777" w:rsidR="00C82BCE" w:rsidRDefault="00C82BCE" w:rsidP="00EF1891">
            <w:pPr>
              <w:contextualSpacing/>
              <w:jc w:val="center"/>
            </w:pPr>
            <w:r>
              <w:t>17.</w:t>
            </w:r>
          </w:p>
        </w:tc>
        <w:tc>
          <w:tcPr>
            <w:tcW w:w="187" w:type="pct"/>
            <w:shd w:val="clear" w:color="auto" w:fill="auto"/>
          </w:tcPr>
          <w:p w14:paraId="2D6BC6CE" w14:textId="77777777" w:rsidR="00C82BCE" w:rsidRDefault="00C82BCE" w:rsidP="00EF1891">
            <w:pPr>
              <w:contextualSpacing/>
              <w:jc w:val="center"/>
            </w:pPr>
          </w:p>
        </w:tc>
        <w:tc>
          <w:tcPr>
            <w:tcW w:w="3573" w:type="pct"/>
            <w:shd w:val="clear" w:color="auto" w:fill="auto"/>
            <w:vAlign w:val="bottom"/>
          </w:tcPr>
          <w:p w14:paraId="1AB6A1E2" w14:textId="77777777" w:rsidR="00C82BCE" w:rsidRDefault="00C82BCE" w:rsidP="00817747">
            <w:pPr>
              <w:contextualSpacing/>
              <w:jc w:val="both"/>
            </w:pPr>
            <w:r>
              <w:t>A certain gas of volume 0.4 m</w:t>
            </w:r>
            <w:r w:rsidRPr="00817747">
              <w:rPr>
                <w:vertAlign w:val="superscript"/>
              </w:rPr>
              <w:t>3</w:t>
            </w:r>
            <w:r>
              <w:t xml:space="preserve">, pressure of 4.5 bar and temperature of 130°C is heated in a cylinder to 9 bar when the volume remains constant. Calculate i. Temperature at the end of </w:t>
            </w:r>
            <w:r>
              <w:lastRenderedPageBreak/>
              <w:t>the process ii. The heat transfer iii. Change in internal energy iv. Work done by the gas v. change in enthalpy and vi. Mass of the gas. Assume C</w:t>
            </w:r>
            <w:r w:rsidRPr="00817747">
              <w:rPr>
                <w:vertAlign w:val="subscript"/>
              </w:rPr>
              <w:t>p</w:t>
            </w:r>
            <w:r>
              <w:t xml:space="preserve"> = 1.005kJ/kg K and C</w:t>
            </w:r>
            <w:r w:rsidRPr="00817747">
              <w:rPr>
                <w:vertAlign w:val="subscript"/>
              </w:rPr>
              <w:t>v</w:t>
            </w:r>
            <w:r>
              <w:t xml:space="preserve"> = 0.71 kJ/kg K.</w:t>
            </w:r>
          </w:p>
        </w:tc>
        <w:tc>
          <w:tcPr>
            <w:tcW w:w="349" w:type="pct"/>
            <w:shd w:val="clear" w:color="auto" w:fill="auto"/>
          </w:tcPr>
          <w:p w14:paraId="6B6D14CB" w14:textId="77777777" w:rsidR="00C82BCE" w:rsidRDefault="00C82BCE" w:rsidP="00EF1891">
            <w:pPr>
              <w:contextualSpacing/>
              <w:jc w:val="center"/>
            </w:pPr>
            <w:r>
              <w:lastRenderedPageBreak/>
              <w:t>CO1</w:t>
            </w:r>
          </w:p>
        </w:tc>
        <w:tc>
          <w:tcPr>
            <w:tcW w:w="348" w:type="pct"/>
            <w:shd w:val="clear" w:color="auto" w:fill="auto"/>
          </w:tcPr>
          <w:p w14:paraId="52C3AAB4" w14:textId="77777777" w:rsidR="00C82BCE" w:rsidRDefault="00C82BCE" w:rsidP="00EF1891">
            <w:pPr>
              <w:contextualSpacing/>
              <w:jc w:val="center"/>
            </w:pPr>
            <w:r>
              <w:t>An</w:t>
            </w:r>
          </w:p>
        </w:tc>
        <w:tc>
          <w:tcPr>
            <w:tcW w:w="263" w:type="pct"/>
            <w:shd w:val="clear" w:color="auto" w:fill="auto"/>
          </w:tcPr>
          <w:p w14:paraId="37789814" w14:textId="77777777" w:rsidR="00C82BCE" w:rsidRDefault="00C82BCE" w:rsidP="00EF1891">
            <w:pPr>
              <w:contextualSpacing/>
              <w:jc w:val="center"/>
            </w:pPr>
            <w:r>
              <w:t>12</w:t>
            </w:r>
          </w:p>
        </w:tc>
      </w:tr>
      <w:tr w:rsidR="00C82BCE" w14:paraId="61132575" w14:textId="77777777" w:rsidTr="00EF1891">
        <w:trPr>
          <w:trHeight w:val="235"/>
        </w:trPr>
        <w:tc>
          <w:tcPr>
            <w:tcW w:w="5000" w:type="pct"/>
            <w:gridSpan w:val="6"/>
            <w:shd w:val="clear" w:color="auto" w:fill="auto"/>
          </w:tcPr>
          <w:p w14:paraId="4626FF0B" w14:textId="77777777" w:rsidR="00C82BCE" w:rsidRDefault="00C82BCE" w:rsidP="00EF1891">
            <w:pPr>
              <w:contextualSpacing/>
              <w:jc w:val="center"/>
            </w:pPr>
          </w:p>
        </w:tc>
      </w:tr>
      <w:tr w:rsidR="00C82BCE" w14:paraId="2FB30779" w14:textId="77777777" w:rsidTr="001901D8">
        <w:trPr>
          <w:trHeight w:val="396"/>
        </w:trPr>
        <w:tc>
          <w:tcPr>
            <w:tcW w:w="280" w:type="pct"/>
            <w:shd w:val="clear" w:color="auto" w:fill="auto"/>
          </w:tcPr>
          <w:p w14:paraId="3690D8E3" w14:textId="77777777" w:rsidR="00C82BCE" w:rsidRDefault="00C82BCE" w:rsidP="00EF1891">
            <w:pPr>
              <w:contextualSpacing/>
              <w:jc w:val="center"/>
            </w:pPr>
            <w:r>
              <w:t>18.</w:t>
            </w:r>
          </w:p>
        </w:tc>
        <w:tc>
          <w:tcPr>
            <w:tcW w:w="187" w:type="pct"/>
            <w:shd w:val="clear" w:color="auto" w:fill="auto"/>
          </w:tcPr>
          <w:p w14:paraId="6DDD5F11" w14:textId="77777777" w:rsidR="00C82BCE" w:rsidRDefault="00C82BCE" w:rsidP="00EF1891">
            <w:pPr>
              <w:contextualSpacing/>
              <w:jc w:val="center"/>
            </w:pPr>
          </w:p>
        </w:tc>
        <w:tc>
          <w:tcPr>
            <w:tcW w:w="3573" w:type="pct"/>
            <w:shd w:val="clear" w:color="auto" w:fill="auto"/>
            <w:vAlign w:val="center"/>
          </w:tcPr>
          <w:p w14:paraId="609510E0" w14:textId="77777777" w:rsidR="00C82BCE" w:rsidRDefault="00C82BCE" w:rsidP="00817747">
            <w:pPr>
              <w:contextualSpacing/>
              <w:jc w:val="both"/>
            </w:pPr>
            <w:r>
              <w:t>Explain Joule Thompson porous plug experiment with a neat sketch.</w:t>
            </w:r>
          </w:p>
        </w:tc>
        <w:tc>
          <w:tcPr>
            <w:tcW w:w="349" w:type="pct"/>
            <w:shd w:val="clear" w:color="auto" w:fill="auto"/>
          </w:tcPr>
          <w:p w14:paraId="51B54B66" w14:textId="77777777" w:rsidR="00C82BCE" w:rsidRDefault="00C82BCE" w:rsidP="00EF1891">
            <w:pPr>
              <w:contextualSpacing/>
              <w:jc w:val="center"/>
            </w:pPr>
            <w:r>
              <w:t>CO1</w:t>
            </w:r>
          </w:p>
        </w:tc>
        <w:tc>
          <w:tcPr>
            <w:tcW w:w="348" w:type="pct"/>
            <w:shd w:val="clear" w:color="auto" w:fill="auto"/>
          </w:tcPr>
          <w:p w14:paraId="331A62B8" w14:textId="77777777" w:rsidR="00C82BCE" w:rsidRDefault="00C82BCE" w:rsidP="00EF1891">
            <w:pPr>
              <w:contextualSpacing/>
              <w:jc w:val="center"/>
            </w:pPr>
            <w:r>
              <w:t>A</w:t>
            </w:r>
          </w:p>
        </w:tc>
        <w:tc>
          <w:tcPr>
            <w:tcW w:w="263" w:type="pct"/>
            <w:shd w:val="clear" w:color="auto" w:fill="auto"/>
          </w:tcPr>
          <w:p w14:paraId="1649FE72" w14:textId="77777777" w:rsidR="00C82BCE" w:rsidRDefault="00C82BCE" w:rsidP="00EF1891">
            <w:pPr>
              <w:contextualSpacing/>
              <w:jc w:val="center"/>
            </w:pPr>
            <w:r>
              <w:t>12</w:t>
            </w:r>
          </w:p>
        </w:tc>
      </w:tr>
      <w:tr w:rsidR="00C82BCE" w14:paraId="664A9EB6" w14:textId="77777777" w:rsidTr="00EF1891">
        <w:trPr>
          <w:trHeight w:val="226"/>
        </w:trPr>
        <w:tc>
          <w:tcPr>
            <w:tcW w:w="5000" w:type="pct"/>
            <w:gridSpan w:val="6"/>
            <w:shd w:val="clear" w:color="auto" w:fill="auto"/>
          </w:tcPr>
          <w:p w14:paraId="02327F4F" w14:textId="77777777" w:rsidR="00C82BCE" w:rsidRDefault="00C82BCE" w:rsidP="00EF1891">
            <w:pPr>
              <w:contextualSpacing/>
              <w:jc w:val="center"/>
            </w:pPr>
          </w:p>
        </w:tc>
      </w:tr>
      <w:tr w:rsidR="00C82BCE" w14:paraId="50D22337" w14:textId="77777777" w:rsidTr="001901D8">
        <w:trPr>
          <w:trHeight w:val="396"/>
        </w:trPr>
        <w:tc>
          <w:tcPr>
            <w:tcW w:w="280" w:type="pct"/>
            <w:shd w:val="clear" w:color="auto" w:fill="auto"/>
          </w:tcPr>
          <w:p w14:paraId="57B7A1FB" w14:textId="77777777" w:rsidR="00C82BCE" w:rsidRDefault="00C82BCE" w:rsidP="00EF1891">
            <w:pPr>
              <w:contextualSpacing/>
              <w:jc w:val="center"/>
            </w:pPr>
            <w:r>
              <w:t>19.</w:t>
            </w:r>
          </w:p>
        </w:tc>
        <w:tc>
          <w:tcPr>
            <w:tcW w:w="187" w:type="pct"/>
            <w:shd w:val="clear" w:color="auto" w:fill="auto"/>
          </w:tcPr>
          <w:p w14:paraId="3ACE0050" w14:textId="77777777" w:rsidR="00C82BCE" w:rsidRDefault="00C82BCE" w:rsidP="00EF1891">
            <w:pPr>
              <w:contextualSpacing/>
              <w:jc w:val="center"/>
            </w:pPr>
          </w:p>
        </w:tc>
        <w:tc>
          <w:tcPr>
            <w:tcW w:w="3573" w:type="pct"/>
            <w:shd w:val="clear" w:color="auto" w:fill="auto"/>
            <w:vAlign w:val="bottom"/>
          </w:tcPr>
          <w:p w14:paraId="0BEEC6A5" w14:textId="77777777" w:rsidR="00C82BCE" w:rsidRDefault="00C82BCE" w:rsidP="00817747">
            <w:pPr>
              <w:contextualSpacing/>
              <w:jc w:val="both"/>
            </w:pPr>
            <w:r>
              <w:t>50 kg/min of air enters the control volume in a steady flow system at 2 bar and 100°C and at an elevation of 100m above the datum. The same mass leaves the control volume at 150m elevation with the pressure of 10 bar and temperature of 300°C. The entrance velocity is 2400 m/min and the exit velocity is 1200 m/min. During the process, 50000 kJ/hr. of heat is transferred to the control volume and the rise in enthalpy is 8kJ/kg. Calculate the power developed.</w:t>
            </w:r>
          </w:p>
        </w:tc>
        <w:tc>
          <w:tcPr>
            <w:tcW w:w="349" w:type="pct"/>
            <w:shd w:val="clear" w:color="auto" w:fill="auto"/>
          </w:tcPr>
          <w:p w14:paraId="624769A7" w14:textId="77777777" w:rsidR="00C82BCE" w:rsidRDefault="00C82BCE" w:rsidP="00EF1891">
            <w:pPr>
              <w:contextualSpacing/>
              <w:jc w:val="center"/>
            </w:pPr>
            <w:r>
              <w:t>CO2</w:t>
            </w:r>
          </w:p>
        </w:tc>
        <w:tc>
          <w:tcPr>
            <w:tcW w:w="348" w:type="pct"/>
            <w:shd w:val="clear" w:color="auto" w:fill="auto"/>
          </w:tcPr>
          <w:p w14:paraId="68AD10F8" w14:textId="77777777" w:rsidR="00C82BCE" w:rsidRDefault="00C82BCE" w:rsidP="00EF1891">
            <w:pPr>
              <w:contextualSpacing/>
              <w:jc w:val="center"/>
            </w:pPr>
            <w:r>
              <w:t>E</w:t>
            </w:r>
          </w:p>
        </w:tc>
        <w:tc>
          <w:tcPr>
            <w:tcW w:w="263" w:type="pct"/>
            <w:shd w:val="clear" w:color="auto" w:fill="auto"/>
          </w:tcPr>
          <w:p w14:paraId="5270EA1C" w14:textId="77777777" w:rsidR="00C82BCE" w:rsidRDefault="00C82BCE" w:rsidP="00EF1891">
            <w:pPr>
              <w:contextualSpacing/>
              <w:jc w:val="center"/>
            </w:pPr>
            <w:r>
              <w:t>12</w:t>
            </w:r>
          </w:p>
        </w:tc>
      </w:tr>
      <w:tr w:rsidR="00C82BCE" w14:paraId="4A2DD349" w14:textId="77777777" w:rsidTr="00EF1891">
        <w:trPr>
          <w:trHeight w:val="235"/>
        </w:trPr>
        <w:tc>
          <w:tcPr>
            <w:tcW w:w="5000" w:type="pct"/>
            <w:gridSpan w:val="6"/>
            <w:shd w:val="clear" w:color="auto" w:fill="auto"/>
          </w:tcPr>
          <w:p w14:paraId="289DD62A" w14:textId="77777777" w:rsidR="00C82BCE" w:rsidRDefault="00C82BCE" w:rsidP="00EF1891">
            <w:pPr>
              <w:contextualSpacing/>
              <w:jc w:val="center"/>
            </w:pPr>
          </w:p>
        </w:tc>
      </w:tr>
      <w:tr w:rsidR="00C82BCE" w14:paraId="4BA94EE2" w14:textId="77777777" w:rsidTr="001901D8">
        <w:trPr>
          <w:trHeight w:val="396"/>
        </w:trPr>
        <w:tc>
          <w:tcPr>
            <w:tcW w:w="280" w:type="pct"/>
            <w:shd w:val="clear" w:color="auto" w:fill="auto"/>
          </w:tcPr>
          <w:p w14:paraId="5B0F830A" w14:textId="77777777" w:rsidR="00C82BCE" w:rsidRDefault="00C82BCE" w:rsidP="00EF1891">
            <w:pPr>
              <w:contextualSpacing/>
              <w:jc w:val="center"/>
            </w:pPr>
            <w:r>
              <w:t>20.</w:t>
            </w:r>
          </w:p>
        </w:tc>
        <w:tc>
          <w:tcPr>
            <w:tcW w:w="187" w:type="pct"/>
            <w:shd w:val="clear" w:color="auto" w:fill="auto"/>
          </w:tcPr>
          <w:p w14:paraId="7D230992" w14:textId="77777777" w:rsidR="00C82BCE" w:rsidRDefault="00C82BCE" w:rsidP="00EF1891">
            <w:pPr>
              <w:contextualSpacing/>
              <w:jc w:val="center"/>
            </w:pPr>
          </w:p>
        </w:tc>
        <w:tc>
          <w:tcPr>
            <w:tcW w:w="3573" w:type="pct"/>
            <w:shd w:val="clear" w:color="auto" w:fill="auto"/>
            <w:vAlign w:val="bottom"/>
          </w:tcPr>
          <w:p w14:paraId="4433184E" w14:textId="77777777" w:rsidR="00C82BCE" w:rsidRDefault="00C82BCE" w:rsidP="00817747">
            <w:pPr>
              <w:contextualSpacing/>
              <w:jc w:val="both"/>
            </w:pPr>
            <w:r>
              <w:t xml:space="preserve">Derive steady state energy equation and obtain the relation for enthalpy change for boilers. </w:t>
            </w:r>
          </w:p>
        </w:tc>
        <w:tc>
          <w:tcPr>
            <w:tcW w:w="349" w:type="pct"/>
            <w:shd w:val="clear" w:color="auto" w:fill="auto"/>
          </w:tcPr>
          <w:p w14:paraId="77384252" w14:textId="77777777" w:rsidR="00C82BCE" w:rsidRDefault="00C82BCE" w:rsidP="00EF1891">
            <w:pPr>
              <w:contextualSpacing/>
              <w:jc w:val="center"/>
            </w:pPr>
            <w:r>
              <w:t>CO2</w:t>
            </w:r>
          </w:p>
        </w:tc>
        <w:tc>
          <w:tcPr>
            <w:tcW w:w="348" w:type="pct"/>
            <w:shd w:val="clear" w:color="auto" w:fill="auto"/>
          </w:tcPr>
          <w:p w14:paraId="445549C3" w14:textId="77777777" w:rsidR="00C82BCE" w:rsidRDefault="00C82BCE" w:rsidP="00EF1891">
            <w:pPr>
              <w:contextualSpacing/>
              <w:jc w:val="center"/>
            </w:pPr>
            <w:r>
              <w:t>A</w:t>
            </w:r>
          </w:p>
        </w:tc>
        <w:tc>
          <w:tcPr>
            <w:tcW w:w="263" w:type="pct"/>
            <w:shd w:val="clear" w:color="auto" w:fill="auto"/>
          </w:tcPr>
          <w:p w14:paraId="16FB8EFD" w14:textId="77777777" w:rsidR="00C82BCE" w:rsidRDefault="00C82BCE" w:rsidP="00EF1891">
            <w:pPr>
              <w:contextualSpacing/>
              <w:jc w:val="center"/>
            </w:pPr>
            <w:r>
              <w:t>12</w:t>
            </w:r>
          </w:p>
        </w:tc>
      </w:tr>
      <w:tr w:rsidR="00C82BCE" w14:paraId="056CCA7B" w14:textId="77777777" w:rsidTr="00EF1891">
        <w:trPr>
          <w:trHeight w:val="181"/>
        </w:trPr>
        <w:tc>
          <w:tcPr>
            <w:tcW w:w="5000" w:type="pct"/>
            <w:gridSpan w:val="6"/>
            <w:shd w:val="clear" w:color="auto" w:fill="auto"/>
          </w:tcPr>
          <w:p w14:paraId="39441F2D" w14:textId="77777777" w:rsidR="00C82BCE" w:rsidRDefault="00C82BCE" w:rsidP="00EF1891">
            <w:pPr>
              <w:contextualSpacing/>
              <w:jc w:val="center"/>
            </w:pPr>
          </w:p>
        </w:tc>
      </w:tr>
      <w:tr w:rsidR="00C82BCE" w14:paraId="48DA56A4" w14:textId="77777777" w:rsidTr="001901D8">
        <w:trPr>
          <w:trHeight w:val="396"/>
        </w:trPr>
        <w:tc>
          <w:tcPr>
            <w:tcW w:w="280" w:type="pct"/>
            <w:shd w:val="clear" w:color="auto" w:fill="auto"/>
          </w:tcPr>
          <w:p w14:paraId="39A08EF3" w14:textId="77777777" w:rsidR="00C82BCE" w:rsidRDefault="00C82BCE" w:rsidP="00EF1891">
            <w:pPr>
              <w:contextualSpacing/>
              <w:jc w:val="center"/>
            </w:pPr>
            <w:r>
              <w:t>21.</w:t>
            </w:r>
          </w:p>
        </w:tc>
        <w:tc>
          <w:tcPr>
            <w:tcW w:w="187" w:type="pct"/>
            <w:shd w:val="clear" w:color="auto" w:fill="auto"/>
          </w:tcPr>
          <w:p w14:paraId="5F98D7F1" w14:textId="77777777" w:rsidR="00C82BCE" w:rsidRDefault="00C82BCE" w:rsidP="00EF1891">
            <w:pPr>
              <w:contextualSpacing/>
              <w:jc w:val="center"/>
            </w:pPr>
          </w:p>
        </w:tc>
        <w:tc>
          <w:tcPr>
            <w:tcW w:w="3573" w:type="pct"/>
            <w:shd w:val="clear" w:color="auto" w:fill="auto"/>
            <w:vAlign w:val="center"/>
          </w:tcPr>
          <w:p w14:paraId="05A12653" w14:textId="77777777" w:rsidR="00C82BCE" w:rsidRDefault="00C82BCE" w:rsidP="00817747">
            <w:pPr>
              <w:contextualSpacing/>
              <w:jc w:val="both"/>
            </w:pPr>
            <w:r>
              <w:t>Compare and contrast ideal gas real gas equations.</w:t>
            </w:r>
          </w:p>
        </w:tc>
        <w:tc>
          <w:tcPr>
            <w:tcW w:w="349" w:type="pct"/>
            <w:shd w:val="clear" w:color="auto" w:fill="auto"/>
          </w:tcPr>
          <w:p w14:paraId="1247F59A" w14:textId="77777777" w:rsidR="00C82BCE" w:rsidRDefault="00C82BCE" w:rsidP="00EF1891">
            <w:pPr>
              <w:contextualSpacing/>
              <w:jc w:val="center"/>
            </w:pPr>
            <w:r>
              <w:t>CO3</w:t>
            </w:r>
          </w:p>
        </w:tc>
        <w:tc>
          <w:tcPr>
            <w:tcW w:w="348" w:type="pct"/>
            <w:shd w:val="clear" w:color="auto" w:fill="auto"/>
          </w:tcPr>
          <w:p w14:paraId="6DA5D84E" w14:textId="77777777" w:rsidR="00C82BCE" w:rsidRDefault="00C82BCE" w:rsidP="00EF1891">
            <w:pPr>
              <w:contextualSpacing/>
              <w:jc w:val="center"/>
            </w:pPr>
            <w:r>
              <w:t>E</w:t>
            </w:r>
          </w:p>
        </w:tc>
        <w:tc>
          <w:tcPr>
            <w:tcW w:w="263" w:type="pct"/>
            <w:shd w:val="clear" w:color="auto" w:fill="auto"/>
          </w:tcPr>
          <w:p w14:paraId="0E680D7E" w14:textId="77777777" w:rsidR="00C82BCE" w:rsidRDefault="00C82BCE" w:rsidP="00EF1891">
            <w:pPr>
              <w:contextualSpacing/>
              <w:jc w:val="center"/>
            </w:pPr>
            <w:r>
              <w:t>12</w:t>
            </w:r>
          </w:p>
        </w:tc>
      </w:tr>
      <w:tr w:rsidR="00C82BCE" w14:paraId="158F90E2" w14:textId="77777777" w:rsidTr="00EF1891">
        <w:trPr>
          <w:trHeight w:val="163"/>
        </w:trPr>
        <w:tc>
          <w:tcPr>
            <w:tcW w:w="5000" w:type="pct"/>
            <w:gridSpan w:val="6"/>
            <w:shd w:val="clear" w:color="auto" w:fill="auto"/>
          </w:tcPr>
          <w:p w14:paraId="7B3AB06F" w14:textId="77777777" w:rsidR="00C82BCE" w:rsidRDefault="00C82BCE" w:rsidP="00EF1891">
            <w:pPr>
              <w:contextualSpacing/>
              <w:jc w:val="center"/>
            </w:pPr>
          </w:p>
        </w:tc>
      </w:tr>
      <w:tr w:rsidR="00C82BCE" w14:paraId="572ABF53" w14:textId="77777777" w:rsidTr="001901D8">
        <w:trPr>
          <w:trHeight w:val="396"/>
        </w:trPr>
        <w:tc>
          <w:tcPr>
            <w:tcW w:w="280" w:type="pct"/>
            <w:shd w:val="clear" w:color="auto" w:fill="auto"/>
          </w:tcPr>
          <w:p w14:paraId="3FB5D9A3" w14:textId="77777777" w:rsidR="00C82BCE" w:rsidRDefault="00C82BCE" w:rsidP="00EF1891">
            <w:pPr>
              <w:contextualSpacing/>
              <w:jc w:val="center"/>
            </w:pPr>
            <w:r>
              <w:t>22.</w:t>
            </w:r>
          </w:p>
        </w:tc>
        <w:tc>
          <w:tcPr>
            <w:tcW w:w="187" w:type="pct"/>
            <w:shd w:val="clear" w:color="auto" w:fill="auto"/>
          </w:tcPr>
          <w:p w14:paraId="3E6B0A25" w14:textId="77777777" w:rsidR="00C82BCE" w:rsidRDefault="00C82BCE" w:rsidP="00EF1891">
            <w:pPr>
              <w:contextualSpacing/>
              <w:jc w:val="center"/>
            </w:pPr>
          </w:p>
        </w:tc>
        <w:tc>
          <w:tcPr>
            <w:tcW w:w="3573" w:type="pct"/>
            <w:shd w:val="clear" w:color="auto" w:fill="auto"/>
            <w:vAlign w:val="bottom"/>
          </w:tcPr>
          <w:p w14:paraId="2B7115AB" w14:textId="77777777" w:rsidR="00C82BCE" w:rsidRDefault="00C82BCE" w:rsidP="00817747">
            <w:pPr>
              <w:contextualSpacing/>
              <w:jc w:val="both"/>
            </w:pPr>
            <w:r>
              <w:t>Develop Gibbs Duhem equation from the concept of partial molar properties.</w:t>
            </w:r>
          </w:p>
        </w:tc>
        <w:tc>
          <w:tcPr>
            <w:tcW w:w="349" w:type="pct"/>
            <w:shd w:val="clear" w:color="auto" w:fill="auto"/>
          </w:tcPr>
          <w:p w14:paraId="2C590E00" w14:textId="77777777" w:rsidR="00C82BCE" w:rsidRDefault="00C82BCE" w:rsidP="00EF1891">
            <w:pPr>
              <w:contextualSpacing/>
              <w:jc w:val="center"/>
            </w:pPr>
            <w:r>
              <w:t>CO4</w:t>
            </w:r>
          </w:p>
        </w:tc>
        <w:tc>
          <w:tcPr>
            <w:tcW w:w="348" w:type="pct"/>
            <w:shd w:val="clear" w:color="auto" w:fill="auto"/>
          </w:tcPr>
          <w:p w14:paraId="6F7AD769" w14:textId="77777777" w:rsidR="00C82BCE" w:rsidRDefault="00C82BCE" w:rsidP="00EF1891">
            <w:pPr>
              <w:contextualSpacing/>
              <w:jc w:val="center"/>
            </w:pPr>
            <w:r>
              <w:t>A</w:t>
            </w:r>
          </w:p>
        </w:tc>
        <w:tc>
          <w:tcPr>
            <w:tcW w:w="263" w:type="pct"/>
            <w:shd w:val="clear" w:color="auto" w:fill="auto"/>
          </w:tcPr>
          <w:p w14:paraId="56A6C6F0" w14:textId="77777777" w:rsidR="00C82BCE" w:rsidRDefault="00C82BCE" w:rsidP="00EF1891">
            <w:pPr>
              <w:contextualSpacing/>
              <w:jc w:val="center"/>
            </w:pPr>
            <w:r>
              <w:t>12</w:t>
            </w:r>
          </w:p>
        </w:tc>
      </w:tr>
      <w:tr w:rsidR="00C82BCE" w14:paraId="37BF5BEF" w14:textId="77777777" w:rsidTr="00EF1891">
        <w:trPr>
          <w:trHeight w:val="325"/>
        </w:trPr>
        <w:tc>
          <w:tcPr>
            <w:tcW w:w="5000" w:type="pct"/>
            <w:gridSpan w:val="6"/>
            <w:shd w:val="clear" w:color="auto" w:fill="auto"/>
          </w:tcPr>
          <w:p w14:paraId="1DFAC0B3" w14:textId="77777777" w:rsidR="00C82BCE" w:rsidRDefault="00C82BCE" w:rsidP="00EF1891">
            <w:pPr>
              <w:contextualSpacing/>
              <w:jc w:val="center"/>
            </w:pPr>
          </w:p>
        </w:tc>
      </w:tr>
      <w:tr w:rsidR="00C82BCE" w14:paraId="3865F4FF" w14:textId="77777777" w:rsidTr="001901D8">
        <w:trPr>
          <w:trHeight w:val="396"/>
        </w:trPr>
        <w:tc>
          <w:tcPr>
            <w:tcW w:w="280" w:type="pct"/>
            <w:shd w:val="clear" w:color="auto" w:fill="auto"/>
          </w:tcPr>
          <w:p w14:paraId="4336AF8C" w14:textId="77777777" w:rsidR="00C82BCE" w:rsidRDefault="00C82BCE" w:rsidP="00EF1891">
            <w:pPr>
              <w:contextualSpacing/>
              <w:jc w:val="center"/>
            </w:pPr>
            <w:r>
              <w:t>23.</w:t>
            </w:r>
          </w:p>
        </w:tc>
        <w:tc>
          <w:tcPr>
            <w:tcW w:w="187" w:type="pct"/>
            <w:shd w:val="clear" w:color="auto" w:fill="auto"/>
          </w:tcPr>
          <w:p w14:paraId="23F971E4" w14:textId="77777777" w:rsidR="00C82BCE" w:rsidRDefault="00C82BCE" w:rsidP="00EF1891">
            <w:pPr>
              <w:contextualSpacing/>
              <w:jc w:val="center"/>
            </w:pPr>
          </w:p>
        </w:tc>
        <w:tc>
          <w:tcPr>
            <w:tcW w:w="3573" w:type="pct"/>
            <w:shd w:val="clear" w:color="auto" w:fill="auto"/>
            <w:vAlign w:val="center"/>
          </w:tcPr>
          <w:p w14:paraId="3392FE1D" w14:textId="77777777" w:rsidR="00C82BCE" w:rsidRDefault="00C82BCE" w:rsidP="00817747">
            <w:pPr>
              <w:contextualSpacing/>
              <w:jc w:val="both"/>
            </w:pPr>
            <w:r>
              <w:t>Explain the construction and operation of Lancashire boiler with neat sketch.</w:t>
            </w:r>
          </w:p>
        </w:tc>
        <w:tc>
          <w:tcPr>
            <w:tcW w:w="349" w:type="pct"/>
            <w:shd w:val="clear" w:color="auto" w:fill="auto"/>
          </w:tcPr>
          <w:p w14:paraId="292B608C" w14:textId="77777777" w:rsidR="00C82BCE" w:rsidRDefault="00C82BCE" w:rsidP="00EF1891">
            <w:pPr>
              <w:contextualSpacing/>
              <w:jc w:val="center"/>
            </w:pPr>
            <w:r>
              <w:t>CO5</w:t>
            </w:r>
          </w:p>
        </w:tc>
        <w:tc>
          <w:tcPr>
            <w:tcW w:w="348" w:type="pct"/>
            <w:shd w:val="clear" w:color="auto" w:fill="auto"/>
          </w:tcPr>
          <w:p w14:paraId="0023B5AD" w14:textId="77777777" w:rsidR="00C82BCE" w:rsidRDefault="00C82BCE" w:rsidP="00EF1891">
            <w:pPr>
              <w:contextualSpacing/>
              <w:jc w:val="center"/>
            </w:pPr>
            <w:r>
              <w:t>U</w:t>
            </w:r>
          </w:p>
        </w:tc>
        <w:tc>
          <w:tcPr>
            <w:tcW w:w="263" w:type="pct"/>
            <w:shd w:val="clear" w:color="auto" w:fill="auto"/>
          </w:tcPr>
          <w:p w14:paraId="74FD6704" w14:textId="77777777" w:rsidR="00C82BCE" w:rsidRDefault="00C82BCE" w:rsidP="00EF1891">
            <w:pPr>
              <w:contextualSpacing/>
              <w:jc w:val="center"/>
            </w:pPr>
            <w:r>
              <w:t>12</w:t>
            </w:r>
          </w:p>
        </w:tc>
      </w:tr>
      <w:tr w:rsidR="00C82BCE" w:rsidRPr="00817747" w14:paraId="2B61B0CD" w14:textId="77777777" w:rsidTr="00EF1891">
        <w:trPr>
          <w:trHeight w:val="300"/>
        </w:trPr>
        <w:tc>
          <w:tcPr>
            <w:tcW w:w="5000" w:type="pct"/>
            <w:gridSpan w:val="6"/>
            <w:shd w:val="clear" w:color="auto" w:fill="auto"/>
          </w:tcPr>
          <w:p w14:paraId="3A74BC1E" w14:textId="77777777" w:rsidR="00C82BCE" w:rsidRPr="00817747" w:rsidRDefault="00C82BCE" w:rsidP="00EF1891">
            <w:pPr>
              <w:contextualSpacing/>
              <w:jc w:val="center"/>
              <w:rPr>
                <w:b/>
                <w:bCs/>
              </w:rPr>
            </w:pPr>
            <w:r w:rsidRPr="00817747">
              <w:rPr>
                <w:b/>
                <w:bCs/>
              </w:rPr>
              <w:t>COMPULSORY QUESTION</w:t>
            </w:r>
          </w:p>
        </w:tc>
      </w:tr>
      <w:tr w:rsidR="00C82BCE" w14:paraId="667114BB" w14:textId="77777777" w:rsidTr="001901D8">
        <w:trPr>
          <w:trHeight w:val="396"/>
        </w:trPr>
        <w:tc>
          <w:tcPr>
            <w:tcW w:w="280" w:type="pct"/>
            <w:shd w:val="clear" w:color="auto" w:fill="auto"/>
          </w:tcPr>
          <w:p w14:paraId="5DC88382" w14:textId="77777777" w:rsidR="00C82BCE" w:rsidRDefault="00C82BCE" w:rsidP="00EF1891">
            <w:pPr>
              <w:contextualSpacing/>
              <w:jc w:val="center"/>
            </w:pPr>
            <w:r>
              <w:t>24.</w:t>
            </w:r>
          </w:p>
        </w:tc>
        <w:tc>
          <w:tcPr>
            <w:tcW w:w="187" w:type="pct"/>
            <w:shd w:val="clear" w:color="auto" w:fill="auto"/>
          </w:tcPr>
          <w:p w14:paraId="706A06AA" w14:textId="77777777" w:rsidR="00C82BCE" w:rsidRDefault="00C82BCE" w:rsidP="00EF1891">
            <w:pPr>
              <w:contextualSpacing/>
              <w:jc w:val="center"/>
            </w:pPr>
          </w:p>
        </w:tc>
        <w:tc>
          <w:tcPr>
            <w:tcW w:w="3573" w:type="pct"/>
            <w:shd w:val="clear" w:color="auto" w:fill="auto"/>
            <w:vAlign w:val="center"/>
          </w:tcPr>
          <w:p w14:paraId="2E8E8BF0" w14:textId="77777777" w:rsidR="00C82BCE" w:rsidRDefault="00C82BCE" w:rsidP="00817747">
            <w:pPr>
              <w:contextualSpacing/>
              <w:jc w:val="both"/>
            </w:pPr>
            <w:r>
              <w:t>Indicate the significance of various lines involved in the psychrometric chart with neat sketch.</w:t>
            </w:r>
          </w:p>
        </w:tc>
        <w:tc>
          <w:tcPr>
            <w:tcW w:w="349" w:type="pct"/>
            <w:shd w:val="clear" w:color="auto" w:fill="auto"/>
          </w:tcPr>
          <w:p w14:paraId="2D9B4A7C" w14:textId="77777777" w:rsidR="00C82BCE" w:rsidRDefault="00C82BCE" w:rsidP="00EF1891">
            <w:pPr>
              <w:contextualSpacing/>
              <w:jc w:val="center"/>
            </w:pPr>
            <w:r>
              <w:t>CO6</w:t>
            </w:r>
          </w:p>
        </w:tc>
        <w:tc>
          <w:tcPr>
            <w:tcW w:w="348" w:type="pct"/>
            <w:shd w:val="clear" w:color="auto" w:fill="auto"/>
          </w:tcPr>
          <w:p w14:paraId="398537C9" w14:textId="77777777" w:rsidR="00C82BCE" w:rsidRDefault="00C82BCE" w:rsidP="00EF1891">
            <w:pPr>
              <w:contextualSpacing/>
              <w:jc w:val="center"/>
            </w:pPr>
            <w:r>
              <w:t>U</w:t>
            </w:r>
          </w:p>
        </w:tc>
        <w:tc>
          <w:tcPr>
            <w:tcW w:w="263" w:type="pct"/>
            <w:shd w:val="clear" w:color="auto" w:fill="auto"/>
          </w:tcPr>
          <w:p w14:paraId="46B9F176" w14:textId="77777777" w:rsidR="00C82BCE" w:rsidRDefault="00C82BCE" w:rsidP="00EF1891">
            <w:pPr>
              <w:contextualSpacing/>
              <w:jc w:val="center"/>
            </w:pPr>
            <w:r>
              <w:t>12</w:t>
            </w:r>
          </w:p>
        </w:tc>
      </w:tr>
    </w:tbl>
    <w:p w14:paraId="1B35341C" w14:textId="77777777" w:rsidR="00C82BCE" w:rsidRDefault="00C82BCE">
      <w:pPr>
        <w:contextualSpacing/>
      </w:pPr>
    </w:p>
    <w:p w14:paraId="631CD868" w14:textId="77777777" w:rsidR="00C82BCE" w:rsidRDefault="00C82BCE" w:rsidP="001901D8">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4A6FD7F" w14:textId="77777777" w:rsidR="00C82BCE" w:rsidRDefault="00C82BCE">
      <w:pPr>
        <w:contextualSpacing/>
      </w:pPr>
    </w:p>
    <w:tbl>
      <w:tblPr>
        <w:tblW w:w="4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2"/>
        <w:gridCol w:w="7341"/>
      </w:tblGrid>
      <w:tr w:rsidR="00C82BCE" w:rsidRPr="00817747" w14:paraId="517C74FD" w14:textId="77777777" w:rsidTr="002E1E07">
        <w:trPr>
          <w:trHeight w:val="280"/>
          <w:jc w:val="center"/>
        </w:trPr>
        <w:tc>
          <w:tcPr>
            <w:tcW w:w="459" w:type="pct"/>
            <w:shd w:val="clear" w:color="auto" w:fill="auto"/>
          </w:tcPr>
          <w:p w14:paraId="7557EAAB" w14:textId="77777777" w:rsidR="00C82BCE" w:rsidRDefault="00C82BCE">
            <w:pPr>
              <w:contextualSpacing/>
            </w:pPr>
          </w:p>
        </w:tc>
        <w:tc>
          <w:tcPr>
            <w:tcW w:w="4541" w:type="pct"/>
            <w:shd w:val="clear" w:color="auto" w:fill="auto"/>
          </w:tcPr>
          <w:p w14:paraId="48D293C9" w14:textId="77777777" w:rsidR="00C82BCE" w:rsidRPr="00817747" w:rsidRDefault="00C82BCE" w:rsidP="00817747">
            <w:pPr>
              <w:contextualSpacing/>
              <w:jc w:val="center"/>
              <w:rPr>
                <w:b/>
              </w:rPr>
            </w:pPr>
            <w:r w:rsidRPr="00817747">
              <w:rPr>
                <w:b/>
              </w:rPr>
              <w:t>COURSE OUTCOMES</w:t>
            </w:r>
          </w:p>
        </w:tc>
      </w:tr>
      <w:tr w:rsidR="00C82BCE" w14:paraId="0CE35415" w14:textId="77777777" w:rsidTr="002E1E07">
        <w:trPr>
          <w:trHeight w:val="280"/>
          <w:jc w:val="center"/>
        </w:trPr>
        <w:tc>
          <w:tcPr>
            <w:tcW w:w="459" w:type="pct"/>
            <w:shd w:val="clear" w:color="auto" w:fill="auto"/>
          </w:tcPr>
          <w:p w14:paraId="2EA0E820" w14:textId="77777777" w:rsidR="00C82BCE" w:rsidRPr="00817747" w:rsidRDefault="00C82BCE">
            <w:pPr>
              <w:contextualSpacing/>
              <w:rPr>
                <w:bCs/>
              </w:rPr>
            </w:pPr>
            <w:r w:rsidRPr="00817747">
              <w:rPr>
                <w:bCs/>
              </w:rPr>
              <w:t>CO1</w:t>
            </w:r>
          </w:p>
        </w:tc>
        <w:tc>
          <w:tcPr>
            <w:tcW w:w="4541" w:type="pct"/>
            <w:shd w:val="clear" w:color="auto" w:fill="auto"/>
          </w:tcPr>
          <w:p w14:paraId="6DF5E1C6" w14:textId="77777777" w:rsidR="00C82BCE" w:rsidRDefault="00C82BCE" w:rsidP="00817747">
            <w:pPr>
              <w:contextualSpacing/>
              <w:jc w:val="both"/>
            </w:pPr>
            <w:r>
              <w:t>Examine thermodynamic quantities for various systems.</w:t>
            </w:r>
          </w:p>
        </w:tc>
      </w:tr>
      <w:tr w:rsidR="00C82BCE" w14:paraId="3D8FA412" w14:textId="77777777" w:rsidTr="002E1E07">
        <w:trPr>
          <w:trHeight w:val="280"/>
          <w:jc w:val="center"/>
        </w:trPr>
        <w:tc>
          <w:tcPr>
            <w:tcW w:w="459" w:type="pct"/>
            <w:shd w:val="clear" w:color="auto" w:fill="auto"/>
          </w:tcPr>
          <w:p w14:paraId="081D5384" w14:textId="77777777" w:rsidR="00C82BCE" w:rsidRPr="00817747" w:rsidRDefault="00C82BCE">
            <w:pPr>
              <w:contextualSpacing/>
              <w:rPr>
                <w:bCs/>
              </w:rPr>
            </w:pPr>
            <w:r w:rsidRPr="00817747">
              <w:rPr>
                <w:bCs/>
              </w:rPr>
              <w:t>CO2</w:t>
            </w:r>
          </w:p>
        </w:tc>
        <w:tc>
          <w:tcPr>
            <w:tcW w:w="4541" w:type="pct"/>
            <w:shd w:val="clear" w:color="auto" w:fill="auto"/>
          </w:tcPr>
          <w:p w14:paraId="6819B708" w14:textId="77777777" w:rsidR="00C82BCE" w:rsidRDefault="00C82BCE" w:rsidP="00817747">
            <w:pPr>
              <w:contextualSpacing/>
              <w:jc w:val="both"/>
            </w:pPr>
            <w:r>
              <w:t>Explain various laws of thermodynamics related to food processing</w:t>
            </w:r>
          </w:p>
        </w:tc>
      </w:tr>
      <w:tr w:rsidR="00C82BCE" w14:paraId="612386FA" w14:textId="77777777" w:rsidTr="002E1E07">
        <w:trPr>
          <w:trHeight w:val="280"/>
          <w:jc w:val="center"/>
        </w:trPr>
        <w:tc>
          <w:tcPr>
            <w:tcW w:w="459" w:type="pct"/>
            <w:shd w:val="clear" w:color="auto" w:fill="auto"/>
          </w:tcPr>
          <w:p w14:paraId="4A960B2C" w14:textId="77777777" w:rsidR="00C82BCE" w:rsidRPr="00817747" w:rsidRDefault="00C82BCE">
            <w:pPr>
              <w:contextualSpacing/>
              <w:rPr>
                <w:bCs/>
              </w:rPr>
            </w:pPr>
            <w:r w:rsidRPr="00817747">
              <w:rPr>
                <w:bCs/>
              </w:rPr>
              <w:t>CO3</w:t>
            </w:r>
          </w:p>
        </w:tc>
        <w:tc>
          <w:tcPr>
            <w:tcW w:w="4541" w:type="pct"/>
            <w:shd w:val="clear" w:color="auto" w:fill="auto"/>
          </w:tcPr>
          <w:p w14:paraId="79377F82" w14:textId="77777777" w:rsidR="00C82BCE" w:rsidRDefault="00C82BCE" w:rsidP="00817747">
            <w:pPr>
              <w:contextualSpacing/>
              <w:jc w:val="both"/>
            </w:pPr>
            <w:r>
              <w:t>Calculate the properties of pure fluids</w:t>
            </w:r>
          </w:p>
        </w:tc>
      </w:tr>
      <w:tr w:rsidR="00C82BCE" w14:paraId="208E0811" w14:textId="77777777" w:rsidTr="002E1E07">
        <w:trPr>
          <w:trHeight w:val="280"/>
          <w:jc w:val="center"/>
        </w:trPr>
        <w:tc>
          <w:tcPr>
            <w:tcW w:w="459" w:type="pct"/>
            <w:shd w:val="clear" w:color="auto" w:fill="auto"/>
          </w:tcPr>
          <w:p w14:paraId="2AFDFC43" w14:textId="77777777" w:rsidR="00C82BCE" w:rsidRPr="00817747" w:rsidRDefault="00C82BCE">
            <w:pPr>
              <w:contextualSpacing/>
              <w:rPr>
                <w:bCs/>
              </w:rPr>
            </w:pPr>
            <w:r w:rsidRPr="00817747">
              <w:rPr>
                <w:bCs/>
              </w:rPr>
              <w:t>CO4</w:t>
            </w:r>
          </w:p>
        </w:tc>
        <w:tc>
          <w:tcPr>
            <w:tcW w:w="4541" w:type="pct"/>
            <w:shd w:val="clear" w:color="auto" w:fill="auto"/>
          </w:tcPr>
          <w:p w14:paraId="6CC36F34" w14:textId="77777777" w:rsidR="00C82BCE" w:rsidRDefault="00C82BCE" w:rsidP="00817747">
            <w:pPr>
              <w:contextualSpacing/>
              <w:jc w:val="both"/>
            </w:pPr>
            <w:r>
              <w:t>Differentiate the properties of a component in a mixture</w:t>
            </w:r>
          </w:p>
        </w:tc>
      </w:tr>
      <w:tr w:rsidR="00C82BCE" w14:paraId="12E0E059" w14:textId="77777777" w:rsidTr="002E1E07">
        <w:trPr>
          <w:trHeight w:val="280"/>
          <w:jc w:val="center"/>
        </w:trPr>
        <w:tc>
          <w:tcPr>
            <w:tcW w:w="459" w:type="pct"/>
            <w:shd w:val="clear" w:color="auto" w:fill="auto"/>
          </w:tcPr>
          <w:p w14:paraId="03D8367E" w14:textId="77777777" w:rsidR="00C82BCE" w:rsidRPr="00817747" w:rsidRDefault="00C82BCE">
            <w:pPr>
              <w:contextualSpacing/>
              <w:rPr>
                <w:bCs/>
              </w:rPr>
            </w:pPr>
            <w:r w:rsidRPr="00817747">
              <w:rPr>
                <w:bCs/>
              </w:rPr>
              <w:t>CO5</w:t>
            </w:r>
          </w:p>
        </w:tc>
        <w:tc>
          <w:tcPr>
            <w:tcW w:w="4541" w:type="pct"/>
            <w:shd w:val="clear" w:color="auto" w:fill="auto"/>
          </w:tcPr>
          <w:p w14:paraId="18AF29BC" w14:textId="77777777" w:rsidR="00C82BCE" w:rsidRDefault="00C82BCE" w:rsidP="00817747">
            <w:pPr>
              <w:contextualSpacing/>
              <w:jc w:val="both"/>
            </w:pPr>
            <w:r>
              <w:t>Choose the properties of steam generated for food application</w:t>
            </w:r>
          </w:p>
        </w:tc>
      </w:tr>
      <w:tr w:rsidR="00C82BCE" w14:paraId="03310E17" w14:textId="77777777" w:rsidTr="002E1E07">
        <w:trPr>
          <w:trHeight w:val="280"/>
          <w:jc w:val="center"/>
        </w:trPr>
        <w:tc>
          <w:tcPr>
            <w:tcW w:w="459" w:type="pct"/>
            <w:shd w:val="clear" w:color="auto" w:fill="auto"/>
          </w:tcPr>
          <w:p w14:paraId="580B8202" w14:textId="77777777" w:rsidR="00C82BCE" w:rsidRPr="00817747" w:rsidRDefault="00C82BCE">
            <w:pPr>
              <w:contextualSpacing/>
              <w:rPr>
                <w:bCs/>
              </w:rPr>
            </w:pPr>
            <w:r w:rsidRPr="00817747">
              <w:rPr>
                <w:bCs/>
              </w:rPr>
              <w:t>CO6</w:t>
            </w:r>
          </w:p>
        </w:tc>
        <w:tc>
          <w:tcPr>
            <w:tcW w:w="4541" w:type="pct"/>
            <w:shd w:val="clear" w:color="auto" w:fill="auto"/>
          </w:tcPr>
          <w:p w14:paraId="4C877219" w14:textId="77777777" w:rsidR="00C82BCE" w:rsidRDefault="00C82BCE" w:rsidP="00817747">
            <w:pPr>
              <w:contextualSpacing/>
              <w:jc w:val="both"/>
            </w:pPr>
            <w:r>
              <w:t>Integrate the properties of air and water vapor system for food processing</w:t>
            </w:r>
          </w:p>
        </w:tc>
      </w:tr>
    </w:tbl>
    <w:p w14:paraId="0BF63624" w14:textId="77777777" w:rsidR="00C82BCE" w:rsidRDefault="00C82BCE">
      <w:pPr>
        <w:contextualSpacing/>
      </w:pPr>
    </w:p>
    <w:tbl>
      <w:tblPr>
        <w:tblW w:w="45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4"/>
        <w:gridCol w:w="1234"/>
        <w:gridCol w:w="1110"/>
        <w:gridCol w:w="988"/>
        <w:gridCol w:w="1234"/>
        <w:gridCol w:w="615"/>
        <w:gridCol w:w="994"/>
        <w:gridCol w:w="941"/>
      </w:tblGrid>
      <w:tr w:rsidR="00C82BCE" w:rsidRPr="00817747" w14:paraId="14596F6B" w14:textId="77777777" w:rsidTr="002E1E07">
        <w:trPr>
          <w:jc w:val="center"/>
        </w:trPr>
        <w:tc>
          <w:tcPr>
            <w:tcW w:w="5000" w:type="pct"/>
            <w:gridSpan w:val="8"/>
            <w:shd w:val="clear" w:color="auto" w:fill="auto"/>
          </w:tcPr>
          <w:p w14:paraId="7F87B5E1" w14:textId="77777777" w:rsidR="00C82BCE" w:rsidRPr="00817747" w:rsidRDefault="00C82BCE" w:rsidP="00817747">
            <w:pPr>
              <w:contextualSpacing/>
              <w:jc w:val="center"/>
              <w:rPr>
                <w:b/>
              </w:rPr>
            </w:pPr>
            <w:r w:rsidRPr="00817747">
              <w:rPr>
                <w:b/>
              </w:rPr>
              <w:t>Assessment Pattern as per Bloom’s Taxonomy</w:t>
            </w:r>
          </w:p>
        </w:tc>
      </w:tr>
      <w:tr w:rsidR="00C82BCE" w:rsidRPr="00817747" w14:paraId="56CC65B5" w14:textId="77777777" w:rsidTr="002E1E07">
        <w:trPr>
          <w:jc w:val="center"/>
        </w:trPr>
        <w:tc>
          <w:tcPr>
            <w:tcW w:w="635" w:type="pct"/>
            <w:shd w:val="clear" w:color="auto" w:fill="auto"/>
          </w:tcPr>
          <w:p w14:paraId="46141BC9" w14:textId="77777777" w:rsidR="00C82BCE" w:rsidRPr="00817747" w:rsidRDefault="00C82BCE" w:rsidP="00817747">
            <w:pPr>
              <w:contextualSpacing/>
              <w:jc w:val="center"/>
              <w:rPr>
                <w:b/>
                <w:bCs/>
              </w:rPr>
            </w:pPr>
            <w:r w:rsidRPr="00817747">
              <w:rPr>
                <w:b/>
                <w:bCs/>
              </w:rPr>
              <w:t>CO / BL</w:t>
            </w:r>
          </w:p>
        </w:tc>
        <w:tc>
          <w:tcPr>
            <w:tcW w:w="757" w:type="pct"/>
            <w:shd w:val="clear" w:color="auto" w:fill="auto"/>
          </w:tcPr>
          <w:p w14:paraId="0C7AC58A" w14:textId="77777777" w:rsidR="00C82BCE" w:rsidRPr="00817747" w:rsidRDefault="00C82BCE" w:rsidP="00817747">
            <w:pPr>
              <w:contextualSpacing/>
              <w:jc w:val="center"/>
              <w:rPr>
                <w:b/>
              </w:rPr>
            </w:pPr>
            <w:r w:rsidRPr="00817747">
              <w:rPr>
                <w:b/>
              </w:rPr>
              <w:t>R</w:t>
            </w:r>
          </w:p>
        </w:tc>
        <w:tc>
          <w:tcPr>
            <w:tcW w:w="681" w:type="pct"/>
            <w:shd w:val="clear" w:color="auto" w:fill="auto"/>
          </w:tcPr>
          <w:p w14:paraId="5CF8F89A" w14:textId="77777777" w:rsidR="00C82BCE" w:rsidRPr="00817747" w:rsidRDefault="00C82BCE" w:rsidP="00817747">
            <w:pPr>
              <w:contextualSpacing/>
              <w:jc w:val="center"/>
              <w:rPr>
                <w:b/>
              </w:rPr>
            </w:pPr>
            <w:r w:rsidRPr="00817747">
              <w:rPr>
                <w:b/>
              </w:rPr>
              <w:t>U</w:t>
            </w:r>
          </w:p>
        </w:tc>
        <w:tc>
          <w:tcPr>
            <w:tcW w:w="606" w:type="pct"/>
            <w:shd w:val="clear" w:color="auto" w:fill="auto"/>
          </w:tcPr>
          <w:p w14:paraId="566611FF" w14:textId="77777777" w:rsidR="00C82BCE" w:rsidRPr="00817747" w:rsidRDefault="00C82BCE" w:rsidP="00817747">
            <w:pPr>
              <w:contextualSpacing/>
              <w:jc w:val="center"/>
              <w:rPr>
                <w:b/>
              </w:rPr>
            </w:pPr>
            <w:r w:rsidRPr="00817747">
              <w:rPr>
                <w:b/>
              </w:rPr>
              <w:t>A</w:t>
            </w:r>
          </w:p>
        </w:tc>
        <w:tc>
          <w:tcPr>
            <w:tcW w:w="757" w:type="pct"/>
            <w:shd w:val="clear" w:color="auto" w:fill="auto"/>
          </w:tcPr>
          <w:p w14:paraId="24CD4C9D" w14:textId="77777777" w:rsidR="00C82BCE" w:rsidRPr="00817747" w:rsidRDefault="00C82BCE" w:rsidP="00817747">
            <w:pPr>
              <w:contextualSpacing/>
              <w:jc w:val="center"/>
              <w:rPr>
                <w:b/>
              </w:rPr>
            </w:pPr>
            <w:r w:rsidRPr="00817747">
              <w:rPr>
                <w:b/>
              </w:rPr>
              <w:t>An</w:t>
            </w:r>
          </w:p>
        </w:tc>
        <w:tc>
          <w:tcPr>
            <w:tcW w:w="377" w:type="pct"/>
            <w:shd w:val="clear" w:color="auto" w:fill="auto"/>
          </w:tcPr>
          <w:p w14:paraId="7300E8DE" w14:textId="77777777" w:rsidR="00C82BCE" w:rsidRPr="00817747" w:rsidRDefault="00C82BCE" w:rsidP="00817747">
            <w:pPr>
              <w:contextualSpacing/>
              <w:jc w:val="center"/>
              <w:rPr>
                <w:b/>
              </w:rPr>
            </w:pPr>
            <w:r w:rsidRPr="00817747">
              <w:rPr>
                <w:b/>
              </w:rPr>
              <w:t>E</w:t>
            </w:r>
          </w:p>
        </w:tc>
        <w:tc>
          <w:tcPr>
            <w:tcW w:w="610" w:type="pct"/>
            <w:shd w:val="clear" w:color="auto" w:fill="auto"/>
          </w:tcPr>
          <w:p w14:paraId="04F27195" w14:textId="77777777" w:rsidR="00C82BCE" w:rsidRPr="00817747" w:rsidRDefault="00C82BCE" w:rsidP="00817747">
            <w:pPr>
              <w:contextualSpacing/>
              <w:jc w:val="center"/>
              <w:rPr>
                <w:b/>
              </w:rPr>
            </w:pPr>
            <w:r w:rsidRPr="00817747">
              <w:rPr>
                <w:b/>
              </w:rPr>
              <w:t>C</w:t>
            </w:r>
          </w:p>
        </w:tc>
        <w:tc>
          <w:tcPr>
            <w:tcW w:w="578" w:type="pct"/>
            <w:shd w:val="clear" w:color="auto" w:fill="auto"/>
          </w:tcPr>
          <w:p w14:paraId="63FC0804" w14:textId="77777777" w:rsidR="00C82BCE" w:rsidRPr="00817747" w:rsidRDefault="00C82BCE" w:rsidP="00817747">
            <w:pPr>
              <w:contextualSpacing/>
              <w:jc w:val="center"/>
              <w:rPr>
                <w:b/>
              </w:rPr>
            </w:pPr>
            <w:r w:rsidRPr="00817747">
              <w:rPr>
                <w:b/>
              </w:rPr>
              <w:t>Total</w:t>
            </w:r>
          </w:p>
        </w:tc>
      </w:tr>
      <w:tr w:rsidR="00C82BCE" w14:paraId="75EC7687" w14:textId="77777777" w:rsidTr="002E1E07">
        <w:trPr>
          <w:jc w:val="center"/>
        </w:trPr>
        <w:tc>
          <w:tcPr>
            <w:tcW w:w="635" w:type="pct"/>
            <w:shd w:val="clear" w:color="auto" w:fill="auto"/>
          </w:tcPr>
          <w:p w14:paraId="7A66ABF0" w14:textId="77777777" w:rsidR="00C82BCE" w:rsidRPr="00817747" w:rsidRDefault="00C82BCE" w:rsidP="00817747">
            <w:pPr>
              <w:contextualSpacing/>
              <w:jc w:val="center"/>
              <w:rPr>
                <w:bCs/>
              </w:rPr>
            </w:pPr>
            <w:r w:rsidRPr="00817747">
              <w:rPr>
                <w:bCs/>
              </w:rPr>
              <w:t>CO1</w:t>
            </w:r>
          </w:p>
        </w:tc>
        <w:tc>
          <w:tcPr>
            <w:tcW w:w="757" w:type="pct"/>
            <w:shd w:val="clear" w:color="auto" w:fill="auto"/>
          </w:tcPr>
          <w:p w14:paraId="4FDF1890" w14:textId="77777777" w:rsidR="00C82BCE" w:rsidRDefault="00C82BCE" w:rsidP="00817747">
            <w:pPr>
              <w:contextualSpacing/>
              <w:jc w:val="center"/>
            </w:pPr>
            <w:r>
              <w:t>--</w:t>
            </w:r>
          </w:p>
        </w:tc>
        <w:tc>
          <w:tcPr>
            <w:tcW w:w="681" w:type="pct"/>
            <w:shd w:val="clear" w:color="auto" w:fill="auto"/>
          </w:tcPr>
          <w:p w14:paraId="3CBE2840" w14:textId="77777777" w:rsidR="00C82BCE" w:rsidRDefault="00C82BCE" w:rsidP="00817747">
            <w:pPr>
              <w:contextualSpacing/>
              <w:jc w:val="center"/>
            </w:pPr>
            <w:r>
              <w:t>1</w:t>
            </w:r>
          </w:p>
        </w:tc>
        <w:tc>
          <w:tcPr>
            <w:tcW w:w="606" w:type="pct"/>
            <w:shd w:val="clear" w:color="auto" w:fill="auto"/>
          </w:tcPr>
          <w:p w14:paraId="661AF437" w14:textId="77777777" w:rsidR="00C82BCE" w:rsidRDefault="00C82BCE" w:rsidP="00817747">
            <w:pPr>
              <w:contextualSpacing/>
              <w:jc w:val="center"/>
            </w:pPr>
            <w:r>
              <w:t>13</w:t>
            </w:r>
          </w:p>
        </w:tc>
        <w:tc>
          <w:tcPr>
            <w:tcW w:w="757" w:type="pct"/>
            <w:shd w:val="clear" w:color="auto" w:fill="auto"/>
          </w:tcPr>
          <w:p w14:paraId="3317E16F" w14:textId="77777777" w:rsidR="00C82BCE" w:rsidRDefault="00C82BCE" w:rsidP="00817747">
            <w:pPr>
              <w:contextualSpacing/>
              <w:jc w:val="center"/>
            </w:pPr>
            <w:r>
              <w:t>15</w:t>
            </w:r>
          </w:p>
        </w:tc>
        <w:tc>
          <w:tcPr>
            <w:tcW w:w="377" w:type="pct"/>
            <w:shd w:val="clear" w:color="auto" w:fill="auto"/>
          </w:tcPr>
          <w:p w14:paraId="3630380A" w14:textId="77777777" w:rsidR="00C82BCE" w:rsidRDefault="00C82BCE" w:rsidP="00817747">
            <w:pPr>
              <w:contextualSpacing/>
              <w:jc w:val="center"/>
            </w:pPr>
            <w:r>
              <w:t>---</w:t>
            </w:r>
          </w:p>
        </w:tc>
        <w:tc>
          <w:tcPr>
            <w:tcW w:w="610" w:type="pct"/>
            <w:shd w:val="clear" w:color="auto" w:fill="auto"/>
          </w:tcPr>
          <w:p w14:paraId="72E2B3DE" w14:textId="77777777" w:rsidR="00C82BCE" w:rsidRDefault="00C82BCE" w:rsidP="00817747">
            <w:pPr>
              <w:contextualSpacing/>
              <w:jc w:val="center"/>
            </w:pPr>
            <w:r>
              <w:t>---</w:t>
            </w:r>
          </w:p>
        </w:tc>
        <w:tc>
          <w:tcPr>
            <w:tcW w:w="578" w:type="pct"/>
            <w:shd w:val="clear" w:color="auto" w:fill="auto"/>
          </w:tcPr>
          <w:p w14:paraId="7E1B3C7D" w14:textId="77777777" w:rsidR="00C82BCE" w:rsidRDefault="00C82BCE" w:rsidP="00817747">
            <w:pPr>
              <w:contextualSpacing/>
              <w:jc w:val="center"/>
            </w:pPr>
            <w:r>
              <w:t>29</w:t>
            </w:r>
          </w:p>
        </w:tc>
      </w:tr>
      <w:tr w:rsidR="00C82BCE" w14:paraId="254B3AAA" w14:textId="77777777" w:rsidTr="002E1E07">
        <w:trPr>
          <w:jc w:val="center"/>
        </w:trPr>
        <w:tc>
          <w:tcPr>
            <w:tcW w:w="635" w:type="pct"/>
            <w:shd w:val="clear" w:color="auto" w:fill="auto"/>
          </w:tcPr>
          <w:p w14:paraId="0B8C0146" w14:textId="77777777" w:rsidR="00C82BCE" w:rsidRPr="00817747" w:rsidRDefault="00C82BCE" w:rsidP="00817747">
            <w:pPr>
              <w:contextualSpacing/>
              <w:jc w:val="center"/>
              <w:rPr>
                <w:bCs/>
              </w:rPr>
            </w:pPr>
            <w:r w:rsidRPr="00817747">
              <w:rPr>
                <w:bCs/>
              </w:rPr>
              <w:t>CO2</w:t>
            </w:r>
          </w:p>
        </w:tc>
        <w:tc>
          <w:tcPr>
            <w:tcW w:w="757" w:type="pct"/>
            <w:shd w:val="clear" w:color="auto" w:fill="auto"/>
          </w:tcPr>
          <w:p w14:paraId="15198105" w14:textId="77777777" w:rsidR="00C82BCE" w:rsidRDefault="00C82BCE" w:rsidP="00817747">
            <w:pPr>
              <w:contextualSpacing/>
              <w:jc w:val="center"/>
            </w:pPr>
            <w:r>
              <w:t>1</w:t>
            </w:r>
          </w:p>
        </w:tc>
        <w:tc>
          <w:tcPr>
            <w:tcW w:w="681" w:type="pct"/>
            <w:shd w:val="clear" w:color="auto" w:fill="auto"/>
          </w:tcPr>
          <w:p w14:paraId="0E776533" w14:textId="77777777" w:rsidR="00C82BCE" w:rsidRDefault="00C82BCE" w:rsidP="00817747">
            <w:pPr>
              <w:contextualSpacing/>
              <w:jc w:val="center"/>
            </w:pPr>
            <w:r>
              <w:t>--</w:t>
            </w:r>
          </w:p>
        </w:tc>
        <w:tc>
          <w:tcPr>
            <w:tcW w:w="606" w:type="pct"/>
            <w:shd w:val="clear" w:color="auto" w:fill="auto"/>
          </w:tcPr>
          <w:p w14:paraId="15721AD7" w14:textId="77777777" w:rsidR="00C82BCE" w:rsidRDefault="00C82BCE" w:rsidP="00817747">
            <w:pPr>
              <w:contextualSpacing/>
              <w:jc w:val="center"/>
            </w:pPr>
            <w:r>
              <w:t>16</w:t>
            </w:r>
          </w:p>
        </w:tc>
        <w:tc>
          <w:tcPr>
            <w:tcW w:w="757" w:type="pct"/>
            <w:shd w:val="clear" w:color="auto" w:fill="auto"/>
          </w:tcPr>
          <w:p w14:paraId="557C5E41" w14:textId="77777777" w:rsidR="00C82BCE" w:rsidRDefault="00C82BCE" w:rsidP="00817747">
            <w:pPr>
              <w:contextualSpacing/>
              <w:jc w:val="center"/>
            </w:pPr>
            <w:r>
              <w:t>--</w:t>
            </w:r>
          </w:p>
        </w:tc>
        <w:tc>
          <w:tcPr>
            <w:tcW w:w="377" w:type="pct"/>
            <w:shd w:val="clear" w:color="auto" w:fill="auto"/>
          </w:tcPr>
          <w:p w14:paraId="1F38CDA4" w14:textId="77777777" w:rsidR="00C82BCE" w:rsidRDefault="00C82BCE" w:rsidP="00817747">
            <w:pPr>
              <w:contextualSpacing/>
              <w:jc w:val="center"/>
            </w:pPr>
            <w:r>
              <w:t>12</w:t>
            </w:r>
          </w:p>
        </w:tc>
        <w:tc>
          <w:tcPr>
            <w:tcW w:w="610" w:type="pct"/>
            <w:shd w:val="clear" w:color="auto" w:fill="auto"/>
          </w:tcPr>
          <w:p w14:paraId="6135C0E0" w14:textId="77777777" w:rsidR="00C82BCE" w:rsidRDefault="00C82BCE" w:rsidP="00817747">
            <w:pPr>
              <w:contextualSpacing/>
              <w:jc w:val="center"/>
            </w:pPr>
            <w:r>
              <w:t>---</w:t>
            </w:r>
          </w:p>
        </w:tc>
        <w:tc>
          <w:tcPr>
            <w:tcW w:w="578" w:type="pct"/>
            <w:shd w:val="clear" w:color="auto" w:fill="auto"/>
          </w:tcPr>
          <w:p w14:paraId="66354955" w14:textId="77777777" w:rsidR="00C82BCE" w:rsidRDefault="00C82BCE" w:rsidP="00817747">
            <w:pPr>
              <w:contextualSpacing/>
              <w:jc w:val="center"/>
            </w:pPr>
            <w:r>
              <w:t>29</w:t>
            </w:r>
          </w:p>
        </w:tc>
      </w:tr>
      <w:tr w:rsidR="00C82BCE" w14:paraId="48C3DDBD" w14:textId="77777777" w:rsidTr="002E1E07">
        <w:trPr>
          <w:jc w:val="center"/>
        </w:trPr>
        <w:tc>
          <w:tcPr>
            <w:tcW w:w="635" w:type="pct"/>
            <w:shd w:val="clear" w:color="auto" w:fill="auto"/>
          </w:tcPr>
          <w:p w14:paraId="52165E1A" w14:textId="77777777" w:rsidR="00C82BCE" w:rsidRPr="00817747" w:rsidRDefault="00C82BCE" w:rsidP="00817747">
            <w:pPr>
              <w:contextualSpacing/>
              <w:jc w:val="center"/>
              <w:rPr>
                <w:bCs/>
              </w:rPr>
            </w:pPr>
            <w:r w:rsidRPr="00817747">
              <w:rPr>
                <w:bCs/>
              </w:rPr>
              <w:t>CO3</w:t>
            </w:r>
          </w:p>
        </w:tc>
        <w:tc>
          <w:tcPr>
            <w:tcW w:w="757" w:type="pct"/>
            <w:shd w:val="clear" w:color="auto" w:fill="auto"/>
          </w:tcPr>
          <w:p w14:paraId="3F24FD30" w14:textId="77777777" w:rsidR="00C82BCE" w:rsidRDefault="00C82BCE" w:rsidP="00817747">
            <w:pPr>
              <w:contextualSpacing/>
              <w:jc w:val="center"/>
            </w:pPr>
            <w:r>
              <w:t>2</w:t>
            </w:r>
          </w:p>
        </w:tc>
        <w:tc>
          <w:tcPr>
            <w:tcW w:w="681" w:type="pct"/>
            <w:shd w:val="clear" w:color="auto" w:fill="auto"/>
          </w:tcPr>
          <w:p w14:paraId="0911E9F1" w14:textId="77777777" w:rsidR="00C82BCE" w:rsidRDefault="00C82BCE" w:rsidP="00817747">
            <w:pPr>
              <w:contextualSpacing/>
              <w:jc w:val="center"/>
            </w:pPr>
            <w:r>
              <w:t>3</w:t>
            </w:r>
          </w:p>
        </w:tc>
        <w:tc>
          <w:tcPr>
            <w:tcW w:w="606" w:type="pct"/>
            <w:shd w:val="clear" w:color="auto" w:fill="auto"/>
          </w:tcPr>
          <w:p w14:paraId="0F486B51" w14:textId="77777777" w:rsidR="00C82BCE" w:rsidRDefault="00C82BCE" w:rsidP="00817747">
            <w:pPr>
              <w:contextualSpacing/>
              <w:jc w:val="center"/>
            </w:pPr>
            <w:r>
              <w:t>--</w:t>
            </w:r>
          </w:p>
        </w:tc>
        <w:tc>
          <w:tcPr>
            <w:tcW w:w="757" w:type="pct"/>
            <w:shd w:val="clear" w:color="auto" w:fill="auto"/>
          </w:tcPr>
          <w:p w14:paraId="6849AEB5" w14:textId="77777777" w:rsidR="00C82BCE" w:rsidRDefault="00C82BCE" w:rsidP="00817747">
            <w:pPr>
              <w:contextualSpacing/>
              <w:jc w:val="center"/>
            </w:pPr>
            <w:r>
              <w:t>---</w:t>
            </w:r>
          </w:p>
        </w:tc>
        <w:tc>
          <w:tcPr>
            <w:tcW w:w="377" w:type="pct"/>
            <w:shd w:val="clear" w:color="auto" w:fill="auto"/>
          </w:tcPr>
          <w:p w14:paraId="6DC03D01" w14:textId="77777777" w:rsidR="00C82BCE" w:rsidRDefault="00C82BCE" w:rsidP="00817747">
            <w:pPr>
              <w:contextualSpacing/>
              <w:jc w:val="center"/>
            </w:pPr>
            <w:r>
              <w:t>12</w:t>
            </w:r>
          </w:p>
        </w:tc>
        <w:tc>
          <w:tcPr>
            <w:tcW w:w="610" w:type="pct"/>
            <w:shd w:val="clear" w:color="auto" w:fill="auto"/>
          </w:tcPr>
          <w:p w14:paraId="02F134BF" w14:textId="77777777" w:rsidR="00C82BCE" w:rsidRDefault="00C82BCE" w:rsidP="00817747">
            <w:pPr>
              <w:contextualSpacing/>
              <w:jc w:val="center"/>
            </w:pPr>
            <w:r>
              <w:t>---</w:t>
            </w:r>
          </w:p>
        </w:tc>
        <w:tc>
          <w:tcPr>
            <w:tcW w:w="578" w:type="pct"/>
            <w:shd w:val="clear" w:color="auto" w:fill="auto"/>
          </w:tcPr>
          <w:p w14:paraId="7A812DB8" w14:textId="77777777" w:rsidR="00C82BCE" w:rsidRDefault="00C82BCE" w:rsidP="00817747">
            <w:pPr>
              <w:contextualSpacing/>
              <w:jc w:val="center"/>
            </w:pPr>
            <w:r>
              <w:t>17</w:t>
            </w:r>
          </w:p>
        </w:tc>
      </w:tr>
      <w:tr w:rsidR="00C82BCE" w14:paraId="723D8155" w14:textId="77777777" w:rsidTr="002E1E07">
        <w:trPr>
          <w:jc w:val="center"/>
        </w:trPr>
        <w:tc>
          <w:tcPr>
            <w:tcW w:w="635" w:type="pct"/>
            <w:shd w:val="clear" w:color="auto" w:fill="auto"/>
          </w:tcPr>
          <w:p w14:paraId="1D1E69D0" w14:textId="77777777" w:rsidR="00C82BCE" w:rsidRPr="00817747" w:rsidRDefault="00C82BCE" w:rsidP="00817747">
            <w:pPr>
              <w:contextualSpacing/>
              <w:jc w:val="center"/>
              <w:rPr>
                <w:bCs/>
              </w:rPr>
            </w:pPr>
            <w:r w:rsidRPr="00817747">
              <w:rPr>
                <w:bCs/>
              </w:rPr>
              <w:t>CO4</w:t>
            </w:r>
          </w:p>
        </w:tc>
        <w:tc>
          <w:tcPr>
            <w:tcW w:w="757" w:type="pct"/>
            <w:shd w:val="clear" w:color="auto" w:fill="auto"/>
          </w:tcPr>
          <w:p w14:paraId="32CE1559" w14:textId="77777777" w:rsidR="00C82BCE" w:rsidRDefault="00C82BCE" w:rsidP="00817747">
            <w:pPr>
              <w:contextualSpacing/>
              <w:jc w:val="center"/>
            </w:pPr>
            <w:r>
              <w:t>1</w:t>
            </w:r>
          </w:p>
        </w:tc>
        <w:tc>
          <w:tcPr>
            <w:tcW w:w="681" w:type="pct"/>
            <w:shd w:val="clear" w:color="auto" w:fill="auto"/>
          </w:tcPr>
          <w:p w14:paraId="2715C76F" w14:textId="77777777" w:rsidR="00C82BCE" w:rsidRDefault="00C82BCE" w:rsidP="00817747">
            <w:pPr>
              <w:contextualSpacing/>
              <w:jc w:val="center"/>
            </w:pPr>
            <w:r>
              <w:t>4</w:t>
            </w:r>
          </w:p>
        </w:tc>
        <w:tc>
          <w:tcPr>
            <w:tcW w:w="606" w:type="pct"/>
            <w:shd w:val="clear" w:color="auto" w:fill="auto"/>
          </w:tcPr>
          <w:p w14:paraId="0990A779" w14:textId="77777777" w:rsidR="00C82BCE" w:rsidRDefault="00C82BCE" w:rsidP="00817747">
            <w:pPr>
              <w:contextualSpacing/>
              <w:jc w:val="center"/>
            </w:pPr>
            <w:r>
              <w:t>12</w:t>
            </w:r>
          </w:p>
        </w:tc>
        <w:tc>
          <w:tcPr>
            <w:tcW w:w="757" w:type="pct"/>
            <w:shd w:val="clear" w:color="auto" w:fill="auto"/>
          </w:tcPr>
          <w:p w14:paraId="0D757EA3" w14:textId="77777777" w:rsidR="00C82BCE" w:rsidRDefault="00C82BCE" w:rsidP="00817747">
            <w:pPr>
              <w:contextualSpacing/>
              <w:jc w:val="center"/>
            </w:pPr>
            <w:r>
              <w:t>---</w:t>
            </w:r>
          </w:p>
        </w:tc>
        <w:tc>
          <w:tcPr>
            <w:tcW w:w="377" w:type="pct"/>
            <w:shd w:val="clear" w:color="auto" w:fill="auto"/>
          </w:tcPr>
          <w:p w14:paraId="6F87F719" w14:textId="77777777" w:rsidR="00C82BCE" w:rsidRDefault="00C82BCE" w:rsidP="00817747">
            <w:pPr>
              <w:contextualSpacing/>
              <w:jc w:val="center"/>
            </w:pPr>
            <w:r>
              <w:t>---</w:t>
            </w:r>
          </w:p>
        </w:tc>
        <w:tc>
          <w:tcPr>
            <w:tcW w:w="610" w:type="pct"/>
            <w:shd w:val="clear" w:color="auto" w:fill="auto"/>
          </w:tcPr>
          <w:p w14:paraId="4E1F69A6" w14:textId="77777777" w:rsidR="00C82BCE" w:rsidRDefault="00C82BCE" w:rsidP="00817747">
            <w:pPr>
              <w:contextualSpacing/>
              <w:jc w:val="center"/>
            </w:pPr>
            <w:r>
              <w:t>---</w:t>
            </w:r>
          </w:p>
        </w:tc>
        <w:tc>
          <w:tcPr>
            <w:tcW w:w="578" w:type="pct"/>
            <w:shd w:val="clear" w:color="auto" w:fill="auto"/>
          </w:tcPr>
          <w:p w14:paraId="2624F0FB" w14:textId="77777777" w:rsidR="00C82BCE" w:rsidRDefault="00C82BCE" w:rsidP="00817747">
            <w:pPr>
              <w:contextualSpacing/>
              <w:jc w:val="center"/>
            </w:pPr>
            <w:r>
              <w:t>17</w:t>
            </w:r>
          </w:p>
        </w:tc>
      </w:tr>
      <w:tr w:rsidR="00C82BCE" w14:paraId="2F575C66" w14:textId="77777777" w:rsidTr="002E1E07">
        <w:trPr>
          <w:jc w:val="center"/>
        </w:trPr>
        <w:tc>
          <w:tcPr>
            <w:tcW w:w="635" w:type="pct"/>
            <w:shd w:val="clear" w:color="auto" w:fill="auto"/>
          </w:tcPr>
          <w:p w14:paraId="3C9783E7" w14:textId="77777777" w:rsidR="00C82BCE" w:rsidRPr="00817747" w:rsidRDefault="00C82BCE" w:rsidP="00817747">
            <w:pPr>
              <w:contextualSpacing/>
              <w:jc w:val="center"/>
              <w:rPr>
                <w:bCs/>
              </w:rPr>
            </w:pPr>
            <w:r w:rsidRPr="00817747">
              <w:rPr>
                <w:bCs/>
              </w:rPr>
              <w:t>CO5</w:t>
            </w:r>
          </w:p>
        </w:tc>
        <w:tc>
          <w:tcPr>
            <w:tcW w:w="757" w:type="pct"/>
            <w:shd w:val="clear" w:color="auto" w:fill="auto"/>
          </w:tcPr>
          <w:p w14:paraId="1BAC0FA9" w14:textId="77777777" w:rsidR="00C82BCE" w:rsidRDefault="00C82BCE" w:rsidP="00817747">
            <w:pPr>
              <w:contextualSpacing/>
              <w:jc w:val="center"/>
            </w:pPr>
            <w:r>
              <w:t>---</w:t>
            </w:r>
          </w:p>
        </w:tc>
        <w:tc>
          <w:tcPr>
            <w:tcW w:w="681" w:type="pct"/>
            <w:shd w:val="clear" w:color="auto" w:fill="auto"/>
          </w:tcPr>
          <w:p w14:paraId="32E17899" w14:textId="77777777" w:rsidR="00C82BCE" w:rsidRDefault="00C82BCE" w:rsidP="00817747">
            <w:pPr>
              <w:contextualSpacing/>
              <w:jc w:val="center"/>
            </w:pPr>
            <w:r>
              <w:t>12</w:t>
            </w:r>
          </w:p>
        </w:tc>
        <w:tc>
          <w:tcPr>
            <w:tcW w:w="606" w:type="pct"/>
            <w:shd w:val="clear" w:color="auto" w:fill="auto"/>
          </w:tcPr>
          <w:p w14:paraId="0EDC53E3" w14:textId="77777777" w:rsidR="00C82BCE" w:rsidRDefault="00C82BCE" w:rsidP="00817747">
            <w:pPr>
              <w:contextualSpacing/>
              <w:jc w:val="center"/>
            </w:pPr>
            <w:r>
              <w:t>3</w:t>
            </w:r>
          </w:p>
        </w:tc>
        <w:tc>
          <w:tcPr>
            <w:tcW w:w="757" w:type="pct"/>
            <w:shd w:val="clear" w:color="auto" w:fill="auto"/>
          </w:tcPr>
          <w:p w14:paraId="358AD7D3" w14:textId="77777777" w:rsidR="00C82BCE" w:rsidRDefault="00C82BCE" w:rsidP="00817747">
            <w:pPr>
              <w:contextualSpacing/>
              <w:jc w:val="center"/>
            </w:pPr>
            <w:r>
              <w:t>---</w:t>
            </w:r>
          </w:p>
        </w:tc>
        <w:tc>
          <w:tcPr>
            <w:tcW w:w="377" w:type="pct"/>
            <w:shd w:val="clear" w:color="auto" w:fill="auto"/>
          </w:tcPr>
          <w:p w14:paraId="2A868183" w14:textId="77777777" w:rsidR="00C82BCE" w:rsidRDefault="00C82BCE" w:rsidP="00817747">
            <w:pPr>
              <w:contextualSpacing/>
              <w:jc w:val="center"/>
            </w:pPr>
            <w:r>
              <w:t>---</w:t>
            </w:r>
          </w:p>
        </w:tc>
        <w:tc>
          <w:tcPr>
            <w:tcW w:w="610" w:type="pct"/>
            <w:shd w:val="clear" w:color="auto" w:fill="auto"/>
          </w:tcPr>
          <w:p w14:paraId="0523397D" w14:textId="77777777" w:rsidR="00C82BCE" w:rsidRDefault="00C82BCE" w:rsidP="00817747">
            <w:pPr>
              <w:contextualSpacing/>
              <w:jc w:val="center"/>
            </w:pPr>
            <w:r>
              <w:t>---</w:t>
            </w:r>
          </w:p>
        </w:tc>
        <w:tc>
          <w:tcPr>
            <w:tcW w:w="578" w:type="pct"/>
            <w:shd w:val="clear" w:color="auto" w:fill="auto"/>
          </w:tcPr>
          <w:p w14:paraId="33611B0C" w14:textId="77777777" w:rsidR="00C82BCE" w:rsidRDefault="00C82BCE" w:rsidP="00817747">
            <w:pPr>
              <w:contextualSpacing/>
              <w:jc w:val="center"/>
            </w:pPr>
            <w:r>
              <w:t>15</w:t>
            </w:r>
          </w:p>
        </w:tc>
      </w:tr>
      <w:tr w:rsidR="00C82BCE" w14:paraId="5D55222A" w14:textId="77777777" w:rsidTr="002E1E07">
        <w:trPr>
          <w:jc w:val="center"/>
        </w:trPr>
        <w:tc>
          <w:tcPr>
            <w:tcW w:w="635" w:type="pct"/>
            <w:shd w:val="clear" w:color="auto" w:fill="auto"/>
          </w:tcPr>
          <w:p w14:paraId="45808202" w14:textId="77777777" w:rsidR="00C82BCE" w:rsidRPr="00817747" w:rsidRDefault="00C82BCE" w:rsidP="00817747">
            <w:pPr>
              <w:contextualSpacing/>
              <w:jc w:val="center"/>
              <w:rPr>
                <w:bCs/>
              </w:rPr>
            </w:pPr>
            <w:r w:rsidRPr="00817747">
              <w:rPr>
                <w:bCs/>
              </w:rPr>
              <w:t>CO6</w:t>
            </w:r>
          </w:p>
        </w:tc>
        <w:tc>
          <w:tcPr>
            <w:tcW w:w="757" w:type="pct"/>
            <w:shd w:val="clear" w:color="auto" w:fill="auto"/>
          </w:tcPr>
          <w:p w14:paraId="6E084F1B" w14:textId="77777777" w:rsidR="00C82BCE" w:rsidRDefault="00C82BCE" w:rsidP="00817747">
            <w:pPr>
              <w:contextualSpacing/>
              <w:jc w:val="center"/>
            </w:pPr>
            <w:r>
              <w:t>---</w:t>
            </w:r>
          </w:p>
        </w:tc>
        <w:tc>
          <w:tcPr>
            <w:tcW w:w="681" w:type="pct"/>
            <w:shd w:val="clear" w:color="auto" w:fill="auto"/>
          </w:tcPr>
          <w:p w14:paraId="4FCFAA7B" w14:textId="77777777" w:rsidR="00C82BCE" w:rsidRDefault="00C82BCE" w:rsidP="00817747">
            <w:pPr>
              <w:contextualSpacing/>
              <w:jc w:val="center"/>
            </w:pPr>
            <w:r>
              <w:t>13</w:t>
            </w:r>
          </w:p>
        </w:tc>
        <w:tc>
          <w:tcPr>
            <w:tcW w:w="606" w:type="pct"/>
            <w:shd w:val="clear" w:color="auto" w:fill="auto"/>
          </w:tcPr>
          <w:p w14:paraId="6CCC0B45" w14:textId="77777777" w:rsidR="00C82BCE" w:rsidRDefault="00C82BCE" w:rsidP="00817747">
            <w:pPr>
              <w:contextualSpacing/>
              <w:jc w:val="center"/>
            </w:pPr>
            <w:r>
              <w:t>4</w:t>
            </w:r>
          </w:p>
        </w:tc>
        <w:tc>
          <w:tcPr>
            <w:tcW w:w="757" w:type="pct"/>
            <w:shd w:val="clear" w:color="auto" w:fill="auto"/>
          </w:tcPr>
          <w:p w14:paraId="6AD9470E" w14:textId="77777777" w:rsidR="00C82BCE" w:rsidRDefault="00C82BCE" w:rsidP="00817747">
            <w:pPr>
              <w:contextualSpacing/>
              <w:jc w:val="center"/>
            </w:pPr>
            <w:r>
              <w:t>---</w:t>
            </w:r>
          </w:p>
        </w:tc>
        <w:tc>
          <w:tcPr>
            <w:tcW w:w="377" w:type="pct"/>
            <w:shd w:val="clear" w:color="auto" w:fill="auto"/>
          </w:tcPr>
          <w:p w14:paraId="2C87E0FE" w14:textId="77777777" w:rsidR="00C82BCE" w:rsidRDefault="00C82BCE" w:rsidP="00817747">
            <w:pPr>
              <w:contextualSpacing/>
              <w:jc w:val="center"/>
            </w:pPr>
            <w:r>
              <w:t>---</w:t>
            </w:r>
          </w:p>
        </w:tc>
        <w:tc>
          <w:tcPr>
            <w:tcW w:w="610" w:type="pct"/>
            <w:shd w:val="clear" w:color="auto" w:fill="auto"/>
          </w:tcPr>
          <w:p w14:paraId="73CF4251" w14:textId="77777777" w:rsidR="00C82BCE" w:rsidRDefault="00C82BCE" w:rsidP="00817747">
            <w:pPr>
              <w:contextualSpacing/>
              <w:jc w:val="center"/>
            </w:pPr>
            <w:r>
              <w:t>---</w:t>
            </w:r>
          </w:p>
        </w:tc>
        <w:tc>
          <w:tcPr>
            <w:tcW w:w="578" w:type="pct"/>
            <w:shd w:val="clear" w:color="auto" w:fill="auto"/>
          </w:tcPr>
          <w:p w14:paraId="713019A7" w14:textId="77777777" w:rsidR="00C82BCE" w:rsidRDefault="00C82BCE" w:rsidP="00817747">
            <w:pPr>
              <w:contextualSpacing/>
              <w:jc w:val="center"/>
            </w:pPr>
            <w:r>
              <w:t>17</w:t>
            </w:r>
          </w:p>
        </w:tc>
      </w:tr>
      <w:tr w:rsidR="00C82BCE" w:rsidRPr="00817747" w14:paraId="16BAB9E2" w14:textId="77777777" w:rsidTr="002E1E07">
        <w:trPr>
          <w:jc w:val="center"/>
        </w:trPr>
        <w:tc>
          <w:tcPr>
            <w:tcW w:w="4422" w:type="pct"/>
            <w:gridSpan w:val="7"/>
            <w:shd w:val="clear" w:color="auto" w:fill="auto"/>
          </w:tcPr>
          <w:p w14:paraId="260C80E6" w14:textId="77777777" w:rsidR="00C82BCE" w:rsidRDefault="00C82BCE">
            <w:pPr>
              <w:contextualSpacing/>
            </w:pPr>
          </w:p>
        </w:tc>
        <w:tc>
          <w:tcPr>
            <w:tcW w:w="578" w:type="pct"/>
            <w:shd w:val="clear" w:color="auto" w:fill="auto"/>
          </w:tcPr>
          <w:p w14:paraId="48B9B0A6" w14:textId="77777777" w:rsidR="00C82BCE" w:rsidRPr="00817747" w:rsidRDefault="00C82BCE" w:rsidP="00817747">
            <w:pPr>
              <w:contextualSpacing/>
              <w:jc w:val="center"/>
              <w:rPr>
                <w:b/>
              </w:rPr>
            </w:pPr>
            <w:r w:rsidRPr="00817747">
              <w:rPr>
                <w:b/>
              </w:rPr>
              <w:t>124</w:t>
            </w:r>
          </w:p>
        </w:tc>
      </w:tr>
    </w:tbl>
    <w:p w14:paraId="1479C3F5" w14:textId="77777777" w:rsidR="00C82BCE" w:rsidRDefault="00C82BCE">
      <w:pPr>
        <w:tabs>
          <w:tab w:val="left" w:pos="7110"/>
        </w:tabs>
        <w:contextualSpacing/>
      </w:pPr>
      <w:r>
        <w:lastRenderedPageBreak/>
        <w:tab/>
      </w:r>
    </w:p>
    <w:p w14:paraId="1E5F51F7" w14:textId="77777777" w:rsidR="00C82BCE" w:rsidRDefault="00C82BCE">
      <w:pPr>
        <w:contextualSpacing/>
      </w:pPr>
    </w:p>
    <w:p w14:paraId="148E38C8" w14:textId="77777777" w:rsidR="00C82BCE" w:rsidRPr="006B3057" w:rsidRDefault="00C82BCE" w:rsidP="00405BDF">
      <w:r w:rsidRPr="006B3057">
        <w:rPr>
          <w:noProof/>
        </w:rPr>
        <w:drawing>
          <wp:inline distT="0" distB="0" distL="0" distR="0" wp14:anchorId="27717893" wp14:editId="472B6B4E">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F250808" w14:textId="77777777" w:rsidR="00C82BCE" w:rsidRPr="006B3057" w:rsidRDefault="00C82BCE" w:rsidP="00405BDF"/>
    <w:p w14:paraId="3AB1D74D" w14:textId="77777777" w:rsidR="00C82BCE" w:rsidRPr="006B3057" w:rsidRDefault="00C82BCE" w:rsidP="00D21B4B">
      <w:pPr>
        <w:jc w:val="center"/>
        <w:rPr>
          <w:b/>
          <w:bCs/>
        </w:rPr>
      </w:pPr>
      <w:r w:rsidRPr="006B3057">
        <w:rPr>
          <w:b/>
          <w:bCs/>
        </w:rPr>
        <w:t xml:space="preserve">END SEMESTER EXAMINATION – </w:t>
      </w:r>
      <w:r>
        <w:rPr>
          <w:b/>
          <w:bCs/>
        </w:rPr>
        <w:t>NOV</w:t>
      </w:r>
      <w:r w:rsidRPr="006B3057">
        <w:rPr>
          <w:b/>
          <w:bCs/>
        </w:rPr>
        <w:t xml:space="preserve"> / </w:t>
      </w:r>
      <w:r>
        <w:rPr>
          <w:b/>
          <w:bCs/>
        </w:rPr>
        <w:t>DEC</w:t>
      </w:r>
      <w:r w:rsidRPr="006B3057">
        <w:rPr>
          <w:b/>
          <w:bCs/>
        </w:rPr>
        <w:t xml:space="preserve"> 2024</w:t>
      </w:r>
    </w:p>
    <w:p w14:paraId="539D67E2" w14:textId="77777777" w:rsidR="00C82BCE" w:rsidRPr="006B3057"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6B3057" w14:paraId="666F2232" w14:textId="77777777" w:rsidTr="0037089B">
        <w:trPr>
          <w:trHeight w:val="397"/>
          <w:jc w:val="center"/>
        </w:trPr>
        <w:tc>
          <w:tcPr>
            <w:tcW w:w="1555" w:type="dxa"/>
            <w:vAlign w:val="center"/>
          </w:tcPr>
          <w:p w14:paraId="58A72ACF" w14:textId="77777777" w:rsidR="00C82BCE" w:rsidRPr="006B3057" w:rsidRDefault="00C82BCE" w:rsidP="007E575B">
            <w:pPr>
              <w:pStyle w:val="Title"/>
              <w:jc w:val="left"/>
              <w:rPr>
                <w:b/>
                <w:sz w:val="22"/>
                <w:szCs w:val="22"/>
              </w:rPr>
            </w:pPr>
            <w:r w:rsidRPr="006B3057">
              <w:rPr>
                <w:b/>
                <w:sz w:val="22"/>
                <w:szCs w:val="22"/>
              </w:rPr>
              <w:t xml:space="preserve">Course Code      </w:t>
            </w:r>
          </w:p>
        </w:tc>
        <w:tc>
          <w:tcPr>
            <w:tcW w:w="6662" w:type="dxa"/>
            <w:vAlign w:val="center"/>
          </w:tcPr>
          <w:p w14:paraId="20221BA5" w14:textId="77777777" w:rsidR="00C82BCE" w:rsidRPr="006B3057" w:rsidRDefault="00C82BCE" w:rsidP="007E575B">
            <w:pPr>
              <w:pStyle w:val="Title"/>
              <w:jc w:val="left"/>
              <w:rPr>
                <w:b/>
                <w:sz w:val="22"/>
                <w:szCs w:val="22"/>
              </w:rPr>
            </w:pPr>
            <w:r w:rsidRPr="006B3057">
              <w:rPr>
                <w:b/>
                <w:sz w:val="22"/>
                <w:szCs w:val="22"/>
              </w:rPr>
              <w:t>20FP2011</w:t>
            </w:r>
          </w:p>
        </w:tc>
        <w:tc>
          <w:tcPr>
            <w:tcW w:w="1417" w:type="dxa"/>
            <w:vAlign w:val="center"/>
          </w:tcPr>
          <w:p w14:paraId="578B579D" w14:textId="77777777" w:rsidR="00C82BCE" w:rsidRPr="006B3057" w:rsidRDefault="00C82BCE" w:rsidP="007E575B">
            <w:pPr>
              <w:pStyle w:val="Title"/>
              <w:ind w:left="-468" w:firstLine="468"/>
              <w:jc w:val="left"/>
              <w:rPr>
                <w:sz w:val="22"/>
                <w:szCs w:val="22"/>
              </w:rPr>
            </w:pPr>
            <w:r w:rsidRPr="006B3057">
              <w:rPr>
                <w:b/>
                <w:bCs/>
                <w:sz w:val="22"/>
                <w:szCs w:val="22"/>
              </w:rPr>
              <w:t xml:space="preserve">Duration       </w:t>
            </w:r>
          </w:p>
        </w:tc>
        <w:tc>
          <w:tcPr>
            <w:tcW w:w="851" w:type="dxa"/>
            <w:vAlign w:val="center"/>
          </w:tcPr>
          <w:p w14:paraId="17AD179A" w14:textId="77777777" w:rsidR="00C82BCE" w:rsidRPr="006B3057" w:rsidRDefault="00C82BCE" w:rsidP="007E575B">
            <w:pPr>
              <w:pStyle w:val="Title"/>
              <w:jc w:val="left"/>
              <w:rPr>
                <w:b/>
                <w:sz w:val="22"/>
                <w:szCs w:val="22"/>
              </w:rPr>
            </w:pPr>
            <w:r w:rsidRPr="006B3057">
              <w:rPr>
                <w:b/>
                <w:sz w:val="22"/>
                <w:szCs w:val="22"/>
              </w:rPr>
              <w:t>3hrs</w:t>
            </w:r>
          </w:p>
        </w:tc>
      </w:tr>
      <w:tr w:rsidR="00C82BCE" w:rsidRPr="006B3057" w14:paraId="47BB5A45" w14:textId="77777777" w:rsidTr="0037089B">
        <w:trPr>
          <w:trHeight w:val="397"/>
          <w:jc w:val="center"/>
        </w:trPr>
        <w:tc>
          <w:tcPr>
            <w:tcW w:w="1555" w:type="dxa"/>
            <w:vAlign w:val="center"/>
          </w:tcPr>
          <w:p w14:paraId="507FBB4B" w14:textId="77777777" w:rsidR="00C82BCE" w:rsidRPr="006B3057" w:rsidRDefault="00C82BCE" w:rsidP="007E575B">
            <w:pPr>
              <w:pStyle w:val="Title"/>
              <w:ind w:right="-160"/>
              <w:jc w:val="left"/>
              <w:rPr>
                <w:b/>
                <w:sz w:val="22"/>
                <w:szCs w:val="22"/>
              </w:rPr>
            </w:pPr>
            <w:r>
              <w:rPr>
                <w:b/>
                <w:sz w:val="22"/>
                <w:szCs w:val="22"/>
              </w:rPr>
              <w:t>Course Title</w:t>
            </w:r>
            <w:r w:rsidRPr="006B3057">
              <w:rPr>
                <w:b/>
                <w:sz w:val="22"/>
                <w:szCs w:val="22"/>
              </w:rPr>
              <w:t xml:space="preserve">     </w:t>
            </w:r>
          </w:p>
        </w:tc>
        <w:tc>
          <w:tcPr>
            <w:tcW w:w="6662" w:type="dxa"/>
            <w:vAlign w:val="center"/>
          </w:tcPr>
          <w:p w14:paraId="4F411200" w14:textId="77777777" w:rsidR="00C82BCE" w:rsidRPr="006B3057" w:rsidRDefault="00C82BCE" w:rsidP="007E575B">
            <w:pPr>
              <w:pStyle w:val="Title"/>
              <w:jc w:val="left"/>
              <w:rPr>
                <w:b/>
                <w:sz w:val="22"/>
                <w:szCs w:val="22"/>
              </w:rPr>
            </w:pPr>
            <w:r w:rsidRPr="006B3057">
              <w:rPr>
                <w:b/>
                <w:sz w:val="22"/>
                <w:szCs w:val="22"/>
              </w:rPr>
              <w:t>DAIRY PROCESS ENGINEERING</w:t>
            </w:r>
          </w:p>
        </w:tc>
        <w:tc>
          <w:tcPr>
            <w:tcW w:w="1417" w:type="dxa"/>
            <w:vAlign w:val="center"/>
          </w:tcPr>
          <w:p w14:paraId="0E5C571B" w14:textId="77777777" w:rsidR="00C82BCE" w:rsidRPr="006B3057" w:rsidRDefault="00C82BCE" w:rsidP="007E575B">
            <w:pPr>
              <w:pStyle w:val="Title"/>
              <w:jc w:val="left"/>
              <w:rPr>
                <w:b/>
                <w:bCs/>
                <w:sz w:val="22"/>
                <w:szCs w:val="22"/>
              </w:rPr>
            </w:pPr>
            <w:r w:rsidRPr="006B3057">
              <w:rPr>
                <w:b/>
                <w:bCs/>
                <w:sz w:val="22"/>
                <w:szCs w:val="22"/>
              </w:rPr>
              <w:t xml:space="preserve">Max. Marks </w:t>
            </w:r>
          </w:p>
        </w:tc>
        <w:tc>
          <w:tcPr>
            <w:tcW w:w="851" w:type="dxa"/>
            <w:vAlign w:val="center"/>
          </w:tcPr>
          <w:p w14:paraId="078656C4" w14:textId="77777777" w:rsidR="00C82BCE" w:rsidRPr="006B3057" w:rsidRDefault="00C82BCE" w:rsidP="007E575B">
            <w:pPr>
              <w:pStyle w:val="Title"/>
              <w:jc w:val="left"/>
              <w:rPr>
                <w:b/>
                <w:sz w:val="22"/>
                <w:szCs w:val="22"/>
              </w:rPr>
            </w:pPr>
            <w:r w:rsidRPr="006B3057">
              <w:rPr>
                <w:b/>
                <w:sz w:val="22"/>
                <w:szCs w:val="22"/>
              </w:rPr>
              <w:t>100</w:t>
            </w:r>
          </w:p>
        </w:tc>
      </w:tr>
    </w:tbl>
    <w:p w14:paraId="7982E453" w14:textId="77777777" w:rsidR="00C82BCE" w:rsidRPr="006B3057"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82BCE" w:rsidRPr="00BD7900" w14:paraId="4DAACB5B" w14:textId="77777777" w:rsidTr="00347593">
        <w:trPr>
          <w:trHeight w:val="552"/>
        </w:trPr>
        <w:tc>
          <w:tcPr>
            <w:tcW w:w="257" w:type="pct"/>
            <w:vAlign w:val="center"/>
          </w:tcPr>
          <w:p w14:paraId="2D7E4D7F" w14:textId="77777777" w:rsidR="00C82BCE" w:rsidRPr="00BD7900" w:rsidRDefault="00C82BCE" w:rsidP="005133D7">
            <w:pPr>
              <w:jc w:val="center"/>
              <w:rPr>
                <w:b/>
              </w:rPr>
            </w:pPr>
            <w:r w:rsidRPr="00BD7900">
              <w:rPr>
                <w:b/>
              </w:rPr>
              <w:t>Q. No.</w:t>
            </w:r>
          </w:p>
        </w:tc>
        <w:tc>
          <w:tcPr>
            <w:tcW w:w="3957" w:type="pct"/>
            <w:gridSpan w:val="2"/>
            <w:vAlign w:val="center"/>
          </w:tcPr>
          <w:p w14:paraId="616FD907" w14:textId="77777777" w:rsidR="00C82BCE" w:rsidRPr="00BD7900" w:rsidRDefault="00C82BCE" w:rsidP="005133D7">
            <w:pPr>
              <w:jc w:val="center"/>
              <w:rPr>
                <w:b/>
              </w:rPr>
            </w:pPr>
            <w:r w:rsidRPr="00BD7900">
              <w:rPr>
                <w:b/>
              </w:rPr>
              <w:t>Questions</w:t>
            </w:r>
          </w:p>
        </w:tc>
        <w:tc>
          <w:tcPr>
            <w:tcW w:w="301" w:type="pct"/>
            <w:vAlign w:val="center"/>
          </w:tcPr>
          <w:p w14:paraId="1AE5BDDB" w14:textId="77777777" w:rsidR="00C82BCE" w:rsidRPr="00BD7900" w:rsidRDefault="00C82BCE" w:rsidP="00405BDF">
            <w:pPr>
              <w:jc w:val="center"/>
              <w:rPr>
                <w:b/>
              </w:rPr>
            </w:pPr>
            <w:r w:rsidRPr="00BD7900">
              <w:rPr>
                <w:b/>
              </w:rPr>
              <w:t>CO</w:t>
            </w:r>
          </w:p>
        </w:tc>
        <w:tc>
          <w:tcPr>
            <w:tcW w:w="243" w:type="pct"/>
            <w:vAlign w:val="center"/>
          </w:tcPr>
          <w:p w14:paraId="7AB14C01" w14:textId="77777777" w:rsidR="00C82BCE" w:rsidRPr="00BD7900" w:rsidRDefault="00C82BCE" w:rsidP="00375CD9">
            <w:pPr>
              <w:jc w:val="center"/>
              <w:rPr>
                <w:b/>
              </w:rPr>
            </w:pPr>
            <w:r w:rsidRPr="00BD7900">
              <w:rPr>
                <w:b/>
              </w:rPr>
              <w:t>BL</w:t>
            </w:r>
          </w:p>
        </w:tc>
        <w:tc>
          <w:tcPr>
            <w:tcW w:w="241" w:type="pct"/>
            <w:vAlign w:val="center"/>
          </w:tcPr>
          <w:p w14:paraId="7EBDAD35" w14:textId="77777777" w:rsidR="00C82BCE" w:rsidRPr="00BD7900" w:rsidRDefault="00C82BCE" w:rsidP="005133D7">
            <w:pPr>
              <w:jc w:val="center"/>
              <w:rPr>
                <w:b/>
              </w:rPr>
            </w:pPr>
            <w:r w:rsidRPr="00BD7900">
              <w:rPr>
                <w:b/>
              </w:rPr>
              <w:t>M</w:t>
            </w:r>
          </w:p>
        </w:tc>
      </w:tr>
      <w:tr w:rsidR="00C82BCE" w:rsidRPr="00BD7900" w14:paraId="6A00BA4B" w14:textId="77777777" w:rsidTr="008E4728">
        <w:trPr>
          <w:trHeight w:val="550"/>
        </w:trPr>
        <w:tc>
          <w:tcPr>
            <w:tcW w:w="5000" w:type="pct"/>
            <w:gridSpan w:val="6"/>
            <w:vAlign w:val="center"/>
          </w:tcPr>
          <w:p w14:paraId="2C483AB3" w14:textId="77777777" w:rsidR="00C82BCE" w:rsidRPr="00BD7900" w:rsidRDefault="00C82BCE" w:rsidP="008C57B9">
            <w:pPr>
              <w:jc w:val="center"/>
              <w:rPr>
                <w:b/>
                <w:u w:val="single"/>
              </w:rPr>
            </w:pPr>
            <w:r w:rsidRPr="00BD7900">
              <w:rPr>
                <w:b/>
                <w:u w:val="single"/>
              </w:rPr>
              <w:t>PART – A (10 X 1 = 10 MARKS)</w:t>
            </w:r>
          </w:p>
        </w:tc>
      </w:tr>
      <w:tr w:rsidR="00C82BCE" w:rsidRPr="00BD7900" w14:paraId="5E640251" w14:textId="77777777" w:rsidTr="00347593">
        <w:trPr>
          <w:trHeight w:val="283"/>
        </w:trPr>
        <w:tc>
          <w:tcPr>
            <w:tcW w:w="257" w:type="pct"/>
            <w:vAlign w:val="bottom"/>
          </w:tcPr>
          <w:p w14:paraId="38F7C436" w14:textId="77777777" w:rsidR="00C82BCE" w:rsidRPr="00BD7900" w:rsidRDefault="00C82BCE" w:rsidP="00D21B4B">
            <w:pPr>
              <w:jc w:val="center"/>
            </w:pPr>
            <w:r w:rsidRPr="00BD7900">
              <w:t>1.</w:t>
            </w:r>
          </w:p>
        </w:tc>
        <w:tc>
          <w:tcPr>
            <w:tcW w:w="3957" w:type="pct"/>
            <w:gridSpan w:val="2"/>
            <w:vAlign w:val="bottom"/>
          </w:tcPr>
          <w:p w14:paraId="142F13DA" w14:textId="77777777" w:rsidR="00C82BCE" w:rsidRPr="00BD7900" w:rsidRDefault="00C82BCE" w:rsidP="00D21B4B">
            <w:pPr>
              <w:autoSpaceDE w:val="0"/>
              <w:autoSpaceDN w:val="0"/>
              <w:adjustRightInd w:val="0"/>
            </w:pPr>
            <w:r w:rsidRPr="00BD7900">
              <w:t xml:space="preserve">Define vacreation. </w:t>
            </w:r>
          </w:p>
        </w:tc>
        <w:tc>
          <w:tcPr>
            <w:tcW w:w="301" w:type="pct"/>
            <w:vAlign w:val="bottom"/>
          </w:tcPr>
          <w:p w14:paraId="6D194991" w14:textId="77777777" w:rsidR="00C82BCE" w:rsidRPr="00BD7900" w:rsidRDefault="00C82BCE" w:rsidP="00D21B4B">
            <w:pPr>
              <w:jc w:val="center"/>
            </w:pPr>
            <w:r w:rsidRPr="00BD7900">
              <w:t>CO2</w:t>
            </w:r>
          </w:p>
        </w:tc>
        <w:tc>
          <w:tcPr>
            <w:tcW w:w="243" w:type="pct"/>
            <w:vAlign w:val="bottom"/>
          </w:tcPr>
          <w:p w14:paraId="7E28226E" w14:textId="77777777" w:rsidR="00C82BCE" w:rsidRPr="00BD7900" w:rsidRDefault="00C82BCE" w:rsidP="00D21B4B">
            <w:pPr>
              <w:jc w:val="center"/>
            </w:pPr>
            <w:r w:rsidRPr="00BD7900">
              <w:t>U</w:t>
            </w:r>
          </w:p>
        </w:tc>
        <w:tc>
          <w:tcPr>
            <w:tcW w:w="241" w:type="pct"/>
            <w:vAlign w:val="bottom"/>
          </w:tcPr>
          <w:p w14:paraId="64BDBF62" w14:textId="77777777" w:rsidR="00C82BCE" w:rsidRPr="00BD7900" w:rsidRDefault="00C82BCE" w:rsidP="00D21B4B">
            <w:pPr>
              <w:jc w:val="center"/>
            </w:pPr>
            <w:r w:rsidRPr="00BD7900">
              <w:t>1</w:t>
            </w:r>
          </w:p>
        </w:tc>
      </w:tr>
      <w:tr w:rsidR="00C82BCE" w:rsidRPr="00BD7900" w14:paraId="5A111C62" w14:textId="77777777" w:rsidTr="00347593">
        <w:trPr>
          <w:trHeight w:val="283"/>
        </w:trPr>
        <w:tc>
          <w:tcPr>
            <w:tcW w:w="257" w:type="pct"/>
            <w:vAlign w:val="bottom"/>
          </w:tcPr>
          <w:p w14:paraId="3DB9D6F6" w14:textId="77777777" w:rsidR="00C82BCE" w:rsidRPr="00BD7900" w:rsidRDefault="00C82BCE" w:rsidP="00347593">
            <w:pPr>
              <w:jc w:val="center"/>
            </w:pPr>
            <w:r w:rsidRPr="00BD7900">
              <w:t>2.</w:t>
            </w:r>
          </w:p>
        </w:tc>
        <w:tc>
          <w:tcPr>
            <w:tcW w:w="3957" w:type="pct"/>
            <w:gridSpan w:val="2"/>
            <w:vAlign w:val="bottom"/>
          </w:tcPr>
          <w:p w14:paraId="1D7866AC" w14:textId="77777777" w:rsidR="00C82BCE" w:rsidRPr="00BD7900" w:rsidRDefault="00C82BCE" w:rsidP="00347593">
            <w:r w:rsidRPr="00BD7900">
              <w:rPr>
                <w:noProof/>
                <w:lang w:eastAsia="zh-TW"/>
              </w:rPr>
              <w:t>State the form in which fat is present in milk.</w:t>
            </w:r>
          </w:p>
        </w:tc>
        <w:tc>
          <w:tcPr>
            <w:tcW w:w="301" w:type="pct"/>
            <w:vAlign w:val="bottom"/>
          </w:tcPr>
          <w:p w14:paraId="2F079D04" w14:textId="77777777" w:rsidR="00C82BCE" w:rsidRPr="00BD7900" w:rsidRDefault="00C82BCE" w:rsidP="00347593">
            <w:pPr>
              <w:jc w:val="center"/>
            </w:pPr>
            <w:r w:rsidRPr="00BD7900">
              <w:t>CO1</w:t>
            </w:r>
          </w:p>
        </w:tc>
        <w:tc>
          <w:tcPr>
            <w:tcW w:w="243" w:type="pct"/>
            <w:vAlign w:val="bottom"/>
          </w:tcPr>
          <w:p w14:paraId="521F75B3" w14:textId="77777777" w:rsidR="00C82BCE" w:rsidRPr="00BD7900" w:rsidRDefault="00C82BCE" w:rsidP="00347593">
            <w:pPr>
              <w:jc w:val="center"/>
            </w:pPr>
            <w:r w:rsidRPr="00BD7900">
              <w:t>R</w:t>
            </w:r>
          </w:p>
        </w:tc>
        <w:tc>
          <w:tcPr>
            <w:tcW w:w="241" w:type="pct"/>
            <w:vAlign w:val="bottom"/>
          </w:tcPr>
          <w:p w14:paraId="1BF3264D" w14:textId="77777777" w:rsidR="00C82BCE" w:rsidRPr="00BD7900" w:rsidRDefault="00C82BCE" w:rsidP="00347593">
            <w:pPr>
              <w:jc w:val="center"/>
            </w:pPr>
            <w:r w:rsidRPr="00BD7900">
              <w:t>1</w:t>
            </w:r>
          </w:p>
        </w:tc>
      </w:tr>
      <w:tr w:rsidR="00C82BCE" w:rsidRPr="00BD7900" w14:paraId="0FDB3963" w14:textId="77777777" w:rsidTr="00347593">
        <w:trPr>
          <w:trHeight w:val="283"/>
        </w:trPr>
        <w:tc>
          <w:tcPr>
            <w:tcW w:w="257" w:type="pct"/>
            <w:vAlign w:val="bottom"/>
          </w:tcPr>
          <w:p w14:paraId="5D7AAF38" w14:textId="77777777" w:rsidR="00C82BCE" w:rsidRPr="00BD7900" w:rsidRDefault="00C82BCE" w:rsidP="00940797">
            <w:pPr>
              <w:jc w:val="center"/>
            </w:pPr>
            <w:r w:rsidRPr="00BD7900">
              <w:t>3.</w:t>
            </w:r>
          </w:p>
        </w:tc>
        <w:tc>
          <w:tcPr>
            <w:tcW w:w="3957" w:type="pct"/>
            <w:gridSpan w:val="2"/>
            <w:vAlign w:val="bottom"/>
          </w:tcPr>
          <w:p w14:paraId="46A0EC75" w14:textId="77777777" w:rsidR="00C82BCE" w:rsidRPr="00BD7900" w:rsidRDefault="00C82BCE" w:rsidP="00940797">
            <w:r w:rsidRPr="00BD7900">
              <w:t>Define homogenization.</w:t>
            </w:r>
          </w:p>
        </w:tc>
        <w:tc>
          <w:tcPr>
            <w:tcW w:w="301" w:type="pct"/>
            <w:vAlign w:val="bottom"/>
          </w:tcPr>
          <w:p w14:paraId="269C1AAC" w14:textId="77777777" w:rsidR="00C82BCE" w:rsidRPr="00BD7900" w:rsidRDefault="00C82BCE" w:rsidP="00940797">
            <w:pPr>
              <w:jc w:val="center"/>
            </w:pPr>
            <w:r w:rsidRPr="00BD7900">
              <w:t>CO2</w:t>
            </w:r>
          </w:p>
        </w:tc>
        <w:tc>
          <w:tcPr>
            <w:tcW w:w="243" w:type="pct"/>
            <w:vAlign w:val="bottom"/>
          </w:tcPr>
          <w:p w14:paraId="4DB80DFA" w14:textId="77777777" w:rsidR="00C82BCE" w:rsidRPr="00BD7900" w:rsidRDefault="00C82BCE" w:rsidP="00940797">
            <w:pPr>
              <w:jc w:val="center"/>
            </w:pPr>
            <w:r w:rsidRPr="00BD7900">
              <w:t>U</w:t>
            </w:r>
          </w:p>
        </w:tc>
        <w:tc>
          <w:tcPr>
            <w:tcW w:w="241" w:type="pct"/>
            <w:vAlign w:val="bottom"/>
          </w:tcPr>
          <w:p w14:paraId="28FD1354" w14:textId="77777777" w:rsidR="00C82BCE" w:rsidRPr="00BD7900" w:rsidRDefault="00C82BCE" w:rsidP="00940797">
            <w:pPr>
              <w:jc w:val="center"/>
            </w:pPr>
            <w:r w:rsidRPr="00BD7900">
              <w:t>1</w:t>
            </w:r>
          </w:p>
        </w:tc>
      </w:tr>
      <w:tr w:rsidR="00C82BCE" w:rsidRPr="00BD7900" w14:paraId="0513425A" w14:textId="77777777" w:rsidTr="00347593">
        <w:trPr>
          <w:trHeight w:val="283"/>
        </w:trPr>
        <w:tc>
          <w:tcPr>
            <w:tcW w:w="257" w:type="pct"/>
            <w:vAlign w:val="bottom"/>
          </w:tcPr>
          <w:p w14:paraId="68354375" w14:textId="77777777" w:rsidR="00C82BCE" w:rsidRPr="00BD7900" w:rsidRDefault="00C82BCE" w:rsidP="00940797">
            <w:pPr>
              <w:jc w:val="center"/>
            </w:pPr>
            <w:r w:rsidRPr="00BD7900">
              <w:t>4.</w:t>
            </w:r>
          </w:p>
        </w:tc>
        <w:tc>
          <w:tcPr>
            <w:tcW w:w="3957" w:type="pct"/>
            <w:gridSpan w:val="2"/>
            <w:vAlign w:val="bottom"/>
          </w:tcPr>
          <w:p w14:paraId="5E69DE0E" w14:textId="77777777" w:rsidR="00C82BCE" w:rsidRPr="00BD7900" w:rsidRDefault="00C82BCE" w:rsidP="00940797">
            <w:r w:rsidRPr="00BD7900">
              <w:t>Mention the temperature at which the milk leaves the udder.</w:t>
            </w:r>
          </w:p>
        </w:tc>
        <w:tc>
          <w:tcPr>
            <w:tcW w:w="301" w:type="pct"/>
            <w:vAlign w:val="bottom"/>
          </w:tcPr>
          <w:p w14:paraId="1E78B746" w14:textId="77777777" w:rsidR="00C82BCE" w:rsidRPr="00BD7900" w:rsidRDefault="00C82BCE" w:rsidP="00940797">
            <w:pPr>
              <w:jc w:val="center"/>
            </w:pPr>
            <w:r w:rsidRPr="00BD7900">
              <w:t>CO1</w:t>
            </w:r>
          </w:p>
        </w:tc>
        <w:tc>
          <w:tcPr>
            <w:tcW w:w="243" w:type="pct"/>
            <w:vAlign w:val="bottom"/>
          </w:tcPr>
          <w:p w14:paraId="181BB965" w14:textId="77777777" w:rsidR="00C82BCE" w:rsidRPr="00BD7900" w:rsidRDefault="00C82BCE" w:rsidP="00940797">
            <w:pPr>
              <w:jc w:val="center"/>
            </w:pPr>
            <w:r w:rsidRPr="00BD7900">
              <w:t>R</w:t>
            </w:r>
          </w:p>
        </w:tc>
        <w:tc>
          <w:tcPr>
            <w:tcW w:w="241" w:type="pct"/>
            <w:vAlign w:val="bottom"/>
          </w:tcPr>
          <w:p w14:paraId="7AA41DAC" w14:textId="77777777" w:rsidR="00C82BCE" w:rsidRPr="00BD7900" w:rsidRDefault="00C82BCE" w:rsidP="00940797">
            <w:pPr>
              <w:jc w:val="center"/>
            </w:pPr>
            <w:r w:rsidRPr="00BD7900">
              <w:t>1</w:t>
            </w:r>
          </w:p>
        </w:tc>
      </w:tr>
      <w:tr w:rsidR="00C82BCE" w:rsidRPr="00BD7900" w14:paraId="35DD77D9" w14:textId="77777777" w:rsidTr="00347593">
        <w:trPr>
          <w:trHeight w:val="283"/>
        </w:trPr>
        <w:tc>
          <w:tcPr>
            <w:tcW w:w="257" w:type="pct"/>
            <w:vAlign w:val="bottom"/>
          </w:tcPr>
          <w:p w14:paraId="4EE53BB4" w14:textId="77777777" w:rsidR="00C82BCE" w:rsidRPr="00BD7900" w:rsidRDefault="00C82BCE" w:rsidP="00940797">
            <w:pPr>
              <w:jc w:val="center"/>
            </w:pPr>
            <w:r w:rsidRPr="00BD7900">
              <w:t>5.</w:t>
            </w:r>
          </w:p>
        </w:tc>
        <w:tc>
          <w:tcPr>
            <w:tcW w:w="3957" w:type="pct"/>
            <w:gridSpan w:val="2"/>
            <w:vAlign w:val="bottom"/>
          </w:tcPr>
          <w:p w14:paraId="4B304D65" w14:textId="77777777" w:rsidR="00C82BCE" w:rsidRPr="00BD7900" w:rsidRDefault="00C82BCE" w:rsidP="00940797">
            <w:pPr>
              <w:pStyle w:val="Default"/>
              <w:rPr>
                <w:color w:val="auto"/>
              </w:rPr>
            </w:pPr>
            <w:r w:rsidRPr="00BD7900">
              <w:rPr>
                <w:color w:val="auto"/>
              </w:rPr>
              <w:t>Define ice cream.</w:t>
            </w:r>
          </w:p>
        </w:tc>
        <w:tc>
          <w:tcPr>
            <w:tcW w:w="301" w:type="pct"/>
            <w:vAlign w:val="bottom"/>
          </w:tcPr>
          <w:p w14:paraId="1715EFD7" w14:textId="77777777" w:rsidR="00C82BCE" w:rsidRPr="00BD7900" w:rsidRDefault="00C82BCE" w:rsidP="00940797">
            <w:pPr>
              <w:jc w:val="center"/>
            </w:pPr>
            <w:r w:rsidRPr="00BD7900">
              <w:t>CO3</w:t>
            </w:r>
          </w:p>
        </w:tc>
        <w:tc>
          <w:tcPr>
            <w:tcW w:w="243" w:type="pct"/>
            <w:vAlign w:val="bottom"/>
          </w:tcPr>
          <w:p w14:paraId="3F9EBDE8" w14:textId="77777777" w:rsidR="00C82BCE" w:rsidRPr="00BD7900" w:rsidRDefault="00C82BCE" w:rsidP="00940797">
            <w:pPr>
              <w:jc w:val="center"/>
            </w:pPr>
            <w:r w:rsidRPr="00BD7900">
              <w:t>U</w:t>
            </w:r>
          </w:p>
        </w:tc>
        <w:tc>
          <w:tcPr>
            <w:tcW w:w="241" w:type="pct"/>
            <w:vAlign w:val="bottom"/>
          </w:tcPr>
          <w:p w14:paraId="47E84CF7" w14:textId="77777777" w:rsidR="00C82BCE" w:rsidRPr="00BD7900" w:rsidRDefault="00C82BCE" w:rsidP="00940797">
            <w:pPr>
              <w:jc w:val="center"/>
            </w:pPr>
            <w:r w:rsidRPr="00BD7900">
              <w:t>1</w:t>
            </w:r>
          </w:p>
        </w:tc>
      </w:tr>
      <w:tr w:rsidR="00C82BCE" w:rsidRPr="00BD7900" w14:paraId="533743F3" w14:textId="77777777" w:rsidTr="00347593">
        <w:trPr>
          <w:trHeight w:val="283"/>
        </w:trPr>
        <w:tc>
          <w:tcPr>
            <w:tcW w:w="257" w:type="pct"/>
            <w:vAlign w:val="bottom"/>
          </w:tcPr>
          <w:p w14:paraId="0C4B8AB0" w14:textId="77777777" w:rsidR="00C82BCE" w:rsidRPr="00BD7900" w:rsidRDefault="00C82BCE" w:rsidP="00940797">
            <w:pPr>
              <w:jc w:val="center"/>
            </w:pPr>
            <w:r w:rsidRPr="00BD7900">
              <w:t>6.</w:t>
            </w:r>
          </w:p>
        </w:tc>
        <w:tc>
          <w:tcPr>
            <w:tcW w:w="3957" w:type="pct"/>
            <w:gridSpan w:val="2"/>
            <w:vAlign w:val="bottom"/>
          </w:tcPr>
          <w:p w14:paraId="49144705" w14:textId="77777777" w:rsidR="00C82BCE" w:rsidRPr="00BD7900" w:rsidRDefault="00C82BCE" w:rsidP="00940797">
            <w:r w:rsidRPr="00BD7900">
              <w:t>State the minimum fat percentage of butter as per FSSAI.</w:t>
            </w:r>
          </w:p>
        </w:tc>
        <w:tc>
          <w:tcPr>
            <w:tcW w:w="301" w:type="pct"/>
            <w:vAlign w:val="bottom"/>
          </w:tcPr>
          <w:p w14:paraId="29F576CA" w14:textId="77777777" w:rsidR="00C82BCE" w:rsidRPr="00BD7900" w:rsidRDefault="00C82BCE" w:rsidP="00940797">
            <w:pPr>
              <w:jc w:val="center"/>
            </w:pPr>
            <w:r w:rsidRPr="00BD7900">
              <w:t>CO3</w:t>
            </w:r>
          </w:p>
        </w:tc>
        <w:tc>
          <w:tcPr>
            <w:tcW w:w="243" w:type="pct"/>
            <w:vAlign w:val="bottom"/>
          </w:tcPr>
          <w:p w14:paraId="48DAF368" w14:textId="77777777" w:rsidR="00C82BCE" w:rsidRPr="00BD7900" w:rsidRDefault="00C82BCE" w:rsidP="00940797">
            <w:pPr>
              <w:jc w:val="center"/>
            </w:pPr>
            <w:r w:rsidRPr="00BD7900">
              <w:t>R</w:t>
            </w:r>
          </w:p>
        </w:tc>
        <w:tc>
          <w:tcPr>
            <w:tcW w:w="241" w:type="pct"/>
            <w:vAlign w:val="bottom"/>
          </w:tcPr>
          <w:p w14:paraId="12B8B653" w14:textId="77777777" w:rsidR="00C82BCE" w:rsidRPr="00BD7900" w:rsidRDefault="00C82BCE" w:rsidP="00940797">
            <w:pPr>
              <w:jc w:val="center"/>
            </w:pPr>
            <w:r w:rsidRPr="00BD7900">
              <w:t>1</w:t>
            </w:r>
          </w:p>
        </w:tc>
      </w:tr>
      <w:tr w:rsidR="00C82BCE" w:rsidRPr="00BD7900" w14:paraId="6BF9EFA5" w14:textId="77777777" w:rsidTr="00347593">
        <w:trPr>
          <w:trHeight w:val="283"/>
        </w:trPr>
        <w:tc>
          <w:tcPr>
            <w:tcW w:w="257" w:type="pct"/>
            <w:vAlign w:val="bottom"/>
          </w:tcPr>
          <w:p w14:paraId="0A36AB28" w14:textId="77777777" w:rsidR="00C82BCE" w:rsidRPr="00BD7900" w:rsidRDefault="00C82BCE" w:rsidP="00940797">
            <w:pPr>
              <w:jc w:val="center"/>
            </w:pPr>
            <w:r w:rsidRPr="00BD7900">
              <w:t>7.</w:t>
            </w:r>
          </w:p>
        </w:tc>
        <w:tc>
          <w:tcPr>
            <w:tcW w:w="3957" w:type="pct"/>
            <w:gridSpan w:val="2"/>
            <w:vAlign w:val="bottom"/>
          </w:tcPr>
          <w:p w14:paraId="6E50C3E4" w14:textId="77777777" w:rsidR="00C82BCE" w:rsidRPr="00BD7900" w:rsidRDefault="00C82BCE" w:rsidP="00940797">
            <w:pPr>
              <w:pStyle w:val="ListParagraph"/>
              <w:ind w:left="0"/>
              <w:rPr>
                <w:noProof/>
                <w:lang w:eastAsia="zh-TW"/>
              </w:rPr>
            </w:pPr>
            <w:r w:rsidRPr="00BD7900">
              <w:rPr>
                <w:noProof/>
                <w:lang w:eastAsia="zh-TW"/>
              </w:rPr>
              <w:t>Define instantization.</w:t>
            </w:r>
          </w:p>
        </w:tc>
        <w:tc>
          <w:tcPr>
            <w:tcW w:w="301" w:type="pct"/>
            <w:vAlign w:val="bottom"/>
          </w:tcPr>
          <w:p w14:paraId="2B780208" w14:textId="77777777" w:rsidR="00C82BCE" w:rsidRPr="00BD7900" w:rsidRDefault="00C82BCE" w:rsidP="00940797">
            <w:pPr>
              <w:jc w:val="center"/>
            </w:pPr>
            <w:r w:rsidRPr="00BD7900">
              <w:t>CO3</w:t>
            </w:r>
          </w:p>
        </w:tc>
        <w:tc>
          <w:tcPr>
            <w:tcW w:w="243" w:type="pct"/>
            <w:vAlign w:val="bottom"/>
          </w:tcPr>
          <w:p w14:paraId="35F2BEA7" w14:textId="77777777" w:rsidR="00C82BCE" w:rsidRPr="00BD7900" w:rsidRDefault="00C82BCE" w:rsidP="00940797">
            <w:pPr>
              <w:jc w:val="center"/>
            </w:pPr>
            <w:r w:rsidRPr="00BD7900">
              <w:t>U</w:t>
            </w:r>
          </w:p>
        </w:tc>
        <w:tc>
          <w:tcPr>
            <w:tcW w:w="241" w:type="pct"/>
            <w:vAlign w:val="bottom"/>
          </w:tcPr>
          <w:p w14:paraId="3C88ED07" w14:textId="77777777" w:rsidR="00C82BCE" w:rsidRPr="00BD7900" w:rsidRDefault="00C82BCE" w:rsidP="00940797">
            <w:pPr>
              <w:jc w:val="center"/>
            </w:pPr>
            <w:r w:rsidRPr="00BD7900">
              <w:t>1</w:t>
            </w:r>
          </w:p>
        </w:tc>
      </w:tr>
      <w:tr w:rsidR="00C82BCE" w:rsidRPr="00BD7900" w14:paraId="28ED4896" w14:textId="77777777" w:rsidTr="00347593">
        <w:trPr>
          <w:trHeight w:val="283"/>
        </w:trPr>
        <w:tc>
          <w:tcPr>
            <w:tcW w:w="257" w:type="pct"/>
            <w:vAlign w:val="bottom"/>
          </w:tcPr>
          <w:p w14:paraId="6E6B7F6E" w14:textId="77777777" w:rsidR="00C82BCE" w:rsidRPr="00BD7900" w:rsidRDefault="00C82BCE" w:rsidP="00940797">
            <w:pPr>
              <w:jc w:val="center"/>
            </w:pPr>
            <w:r w:rsidRPr="00BD7900">
              <w:t>8.</w:t>
            </w:r>
          </w:p>
        </w:tc>
        <w:tc>
          <w:tcPr>
            <w:tcW w:w="3957" w:type="pct"/>
            <w:gridSpan w:val="2"/>
            <w:vAlign w:val="bottom"/>
          </w:tcPr>
          <w:p w14:paraId="2D048DC8" w14:textId="77777777" w:rsidR="00C82BCE" w:rsidRPr="00BD7900" w:rsidRDefault="00C82BCE" w:rsidP="00940797">
            <w:r w:rsidRPr="00BD7900">
              <w:t>Mention the fat percentage of whipping cream.</w:t>
            </w:r>
          </w:p>
        </w:tc>
        <w:tc>
          <w:tcPr>
            <w:tcW w:w="301" w:type="pct"/>
            <w:vAlign w:val="bottom"/>
          </w:tcPr>
          <w:p w14:paraId="22BFFE03" w14:textId="77777777" w:rsidR="00C82BCE" w:rsidRPr="00BD7900" w:rsidRDefault="00C82BCE" w:rsidP="00940797">
            <w:pPr>
              <w:jc w:val="center"/>
            </w:pPr>
            <w:r w:rsidRPr="00BD7900">
              <w:t>CO3</w:t>
            </w:r>
          </w:p>
        </w:tc>
        <w:tc>
          <w:tcPr>
            <w:tcW w:w="243" w:type="pct"/>
            <w:vAlign w:val="bottom"/>
          </w:tcPr>
          <w:p w14:paraId="3A807016" w14:textId="77777777" w:rsidR="00C82BCE" w:rsidRPr="00BD7900" w:rsidRDefault="00C82BCE" w:rsidP="00940797">
            <w:pPr>
              <w:jc w:val="center"/>
            </w:pPr>
            <w:r w:rsidRPr="00BD7900">
              <w:t>R</w:t>
            </w:r>
          </w:p>
        </w:tc>
        <w:tc>
          <w:tcPr>
            <w:tcW w:w="241" w:type="pct"/>
            <w:vAlign w:val="bottom"/>
          </w:tcPr>
          <w:p w14:paraId="6C58E244" w14:textId="77777777" w:rsidR="00C82BCE" w:rsidRPr="00BD7900" w:rsidRDefault="00C82BCE" w:rsidP="00940797">
            <w:pPr>
              <w:jc w:val="center"/>
            </w:pPr>
            <w:r w:rsidRPr="00BD7900">
              <w:t>1</w:t>
            </w:r>
          </w:p>
        </w:tc>
      </w:tr>
      <w:tr w:rsidR="00C82BCE" w:rsidRPr="00BD7900" w14:paraId="5AE0941D" w14:textId="77777777" w:rsidTr="00347593">
        <w:trPr>
          <w:trHeight w:val="283"/>
        </w:trPr>
        <w:tc>
          <w:tcPr>
            <w:tcW w:w="257" w:type="pct"/>
            <w:vAlign w:val="bottom"/>
          </w:tcPr>
          <w:p w14:paraId="32065BF7" w14:textId="77777777" w:rsidR="00C82BCE" w:rsidRPr="00BD7900" w:rsidRDefault="00C82BCE" w:rsidP="00940797">
            <w:pPr>
              <w:jc w:val="center"/>
            </w:pPr>
            <w:r w:rsidRPr="00BD7900">
              <w:t>9.</w:t>
            </w:r>
          </w:p>
        </w:tc>
        <w:tc>
          <w:tcPr>
            <w:tcW w:w="3957" w:type="pct"/>
            <w:gridSpan w:val="2"/>
            <w:vAlign w:val="bottom"/>
          </w:tcPr>
          <w:p w14:paraId="3902D26C" w14:textId="77777777" w:rsidR="00C82BCE" w:rsidRPr="00BD7900" w:rsidRDefault="00C82BCE" w:rsidP="00940797">
            <w:pPr>
              <w:pStyle w:val="ListParagraph"/>
              <w:ind w:left="0"/>
              <w:rPr>
                <w:noProof/>
                <w:lang w:eastAsia="zh-TW"/>
              </w:rPr>
            </w:pPr>
            <w:r w:rsidRPr="00BD7900">
              <w:rPr>
                <w:noProof/>
                <w:lang w:eastAsia="zh-TW"/>
              </w:rPr>
              <w:t>Name a soft cheese.</w:t>
            </w:r>
          </w:p>
        </w:tc>
        <w:tc>
          <w:tcPr>
            <w:tcW w:w="301" w:type="pct"/>
            <w:vAlign w:val="bottom"/>
          </w:tcPr>
          <w:p w14:paraId="3C4F3BD9" w14:textId="77777777" w:rsidR="00C82BCE" w:rsidRPr="00BD7900" w:rsidRDefault="00C82BCE" w:rsidP="00940797">
            <w:pPr>
              <w:jc w:val="center"/>
            </w:pPr>
            <w:r w:rsidRPr="00BD7900">
              <w:t>CO3</w:t>
            </w:r>
          </w:p>
        </w:tc>
        <w:tc>
          <w:tcPr>
            <w:tcW w:w="243" w:type="pct"/>
            <w:vAlign w:val="bottom"/>
          </w:tcPr>
          <w:p w14:paraId="46B7B9AA" w14:textId="77777777" w:rsidR="00C82BCE" w:rsidRPr="00BD7900" w:rsidRDefault="00C82BCE" w:rsidP="00940797">
            <w:pPr>
              <w:jc w:val="center"/>
            </w:pPr>
            <w:r w:rsidRPr="00BD7900">
              <w:t>R</w:t>
            </w:r>
          </w:p>
        </w:tc>
        <w:tc>
          <w:tcPr>
            <w:tcW w:w="241" w:type="pct"/>
            <w:vAlign w:val="bottom"/>
          </w:tcPr>
          <w:p w14:paraId="115A93B0" w14:textId="77777777" w:rsidR="00C82BCE" w:rsidRPr="00BD7900" w:rsidRDefault="00C82BCE" w:rsidP="00940797">
            <w:pPr>
              <w:jc w:val="center"/>
            </w:pPr>
            <w:r w:rsidRPr="00BD7900">
              <w:t>1</w:t>
            </w:r>
          </w:p>
        </w:tc>
      </w:tr>
      <w:tr w:rsidR="00C82BCE" w:rsidRPr="00BD7900" w14:paraId="691491A6" w14:textId="77777777" w:rsidTr="00347593">
        <w:trPr>
          <w:trHeight w:val="283"/>
        </w:trPr>
        <w:tc>
          <w:tcPr>
            <w:tcW w:w="257" w:type="pct"/>
            <w:vAlign w:val="bottom"/>
          </w:tcPr>
          <w:p w14:paraId="749EF9D1" w14:textId="77777777" w:rsidR="00C82BCE" w:rsidRPr="00BD7900" w:rsidRDefault="00C82BCE" w:rsidP="00940797">
            <w:pPr>
              <w:jc w:val="center"/>
            </w:pPr>
            <w:r w:rsidRPr="00BD7900">
              <w:t>10.</w:t>
            </w:r>
          </w:p>
        </w:tc>
        <w:tc>
          <w:tcPr>
            <w:tcW w:w="3957" w:type="pct"/>
            <w:gridSpan w:val="2"/>
            <w:vAlign w:val="bottom"/>
          </w:tcPr>
          <w:p w14:paraId="11E2CC9A" w14:textId="77777777" w:rsidR="00C82BCE" w:rsidRPr="00BD7900" w:rsidRDefault="00C82BCE" w:rsidP="00940797">
            <w:r w:rsidRPr="00BD7900">
              <w:t>Define z value.</w:t>
            </w:r>
          </w:p>
        </w:tc>
        <w:tc>
          <w:tcPr>
            <w:tcW w:w="301" w:type="pct"/>
            <w:vAlign w:val="bottom"/>
          </w:tcPr>
          <w:p w14:paraId="44CFE538" w14:textId="77777777" w:rsidR="00C82BCE" w:rsidRPr="00BD7900" w:rsidRDefault="00C82BCE" w:rsidP="00940797">
            <w:pPr>
              <w:jc w:val="center"/>
            </w:pPr>
            <w:r w:rsidRPr="00BD7900">
              <w:t>CO2</w:t>
            </w:r>
          </w:p>
        </w:tc>
        <w:tc>
          <w:tcPr>
            <w:tcW w:w="243" w:type="pct"/>
            <w:vAlign w:val="bottom"/>
          </w:tcPr>
          <w:p w14:paraId="769974CD" w14:textId="77777777" w:rsidR="00C82BCE" w:rsidRPr="00BD7900" w:rsidRDefault="00C82BCE" w:rsidP="00940797">
            <w:pPr>
              <w:jc w:val="center"/>
            </w:pPr>
            <w:r w:rsidRPr="00BD7900">
              <w:t>U</w:t>
            </w:r>
          </w:p>
        </w:tc>
        <w:tc>
          <w:tcPr>
            <w:tcW w:w="241" w:type="pct"/>
            <w:vAlign w:val="bottom"/>
          </w:tcPr>
          <w:p w14:paraId="7822C60B" w14:textId="77777777" w:rsidR="00C82BCE" w:rsidRPr="00BD7900" w:rsidRDefault="00C82BCE" w:rsidP="00940797">
            <w:pPr>
              <w:jc w:val="center"/>
            </w:pPr>
            <w:r w:rsidRPr="00BD7900">
              <w:t>1</w:t>
            </w:r>
          </w:p>
        </w:tc>
      </w:tr>
      <w:tr w:rsidR="00C82BCE" w:rsidRPr="00BD7900" w14:paraId="741C5F81" w14:textId="77777777" w:rsidTr="0037089B">
        <w:trPr>
          <w:trHeight w:val="552"/>
        </w:trPr>
        <w:tc>
          <w:tcPr>
            <w:tcW w:w="5000" w:type="pct"/>
            <w:gridSpan w:val="6"/>
            <w:vAlign w:val="center"/>
          </w:tcPr>
          <w:p w14:paraId="55247EAC" w14:textId="77777777" w:rsidR="00C82BCE" w:rsidRPr="00BD7900" w:rsidRDefault="00C82BCE" w:rsidP="00940797">
            <w:pPr>
              <w:jc w:val="center"/>
              <w:rPr>
                <w:b/>
                <w:u w:val="single"/>
              </w:rPr>
            </w:pPr>
            <w:r w:rsidRPr="00BD7900">
              <w:rPr>
                <w:b/>
                <w:u w:val="single"/>
              </w:rPr>
              <w:t>PART – B (6 X 3 = 18 MARKS)</w:t>
            </w:r>
          </w:p>
        </w:tc>
      </w:tr>
      <w:tr w:rsidR="00C82BCE" w:rsidRPr="00BD7900" w14:paraId="2C684FDE" w14:textId="77777777" w:rsidTr="00347593">
        <w:trPr>
          <w:trHeight w:val="283"/>
        </w:trPr>
        <w:tc>
          <w:tcPr>
            <w:tcW w:w="257" w:type="pct"/>
            <w:vAlign w:val="bottom"/>
          </w:tcPr>
          <w:p w14:paraId="7F88BB97" w14:textId="77777777" w:rsidR="00C82BCE" w:rsidRPr="00BD7900" w:rsidRDefault="00C82BCE" w:rsidP="00940797">
            <w:pPr>
              <w:pStyle w:val="NoSpacing"/>
            </w:pPr>
            <w:r w:rsidRPr="00BD7900">
              <w:t>11.</w:t>
            </w:r>
          </w:p>
        </w:tc>
        <w:tc>
          <w:tcPr>
            <w:tcW w:w="3957" w:type="pct"/>
            <w:gridSpan w:val="2"/>
            <w:vAlign w:val="bottom"/>
          </w:tcPr>
          <w:p w14:paraId="3B918711" w14:textId="77777777" w:rsidR="00C82BCE" w:rsidRPr="00BD7900" w:rsidRDefault="00C82BCE" w:rsidP="00940797">
            <w:pPr>
              <w:pStyle w:val="NoSpacing"/>
            </w:pPr>
            <w:r w:rsidRPr="00BD7900">
              <w:t>Explain about the different constituents of milk.</w:t>
            </w:r>
          </w:p>
        </w:tc>
        <w:tc>
          <w:tcPr>
            <w:tcW w:w="301" w:type="pct"/>
            <w:vAlign w:val="bottom"/>
          </w:tcPr>
          <w:p w14:paraId="58F770B7" w14:textId="77777777" w:rsidR="00C82BCE" w:rsidRPr="00BD7900" w:rsidRDefault="00C82BCE" w:rsidP="00940797">
            <w:pPr>
              <w:pStyle w:val="NoSpacing"/>
              <w:jc w:val="center"/>
            </w:pPr>
            <w:r w:rsidRPr="00BD7900">
              <w:t>CO1</w:t>
            </w:r>
          </w:p>
        </w:tc>
        <w:tc>
          <w:tcPr>
            <w:tcW w:w="243" w:type="pct"/>
            <w:vAlign w:val="bottom"/>
          </w:tcPr>
          <w:p w14:paraId="27ABF8A5" w14:textId="77777777" w:rsidR="00C82BCE" w:rsidRPr="00BD7900" w:rsidRDefault="00C82BCE" w:rsidP="00940797">
            <w:pPr>
              <w:pStyle w:val="NoSpacing"/>
              <w:jc w:val="center"/>
            </w:pPr>
            <w:r w:rsidRPr="00BD7900">
              <w:t>U</w:t>
            </w:r>
          </w:p>
        </w:tc>
        <w:tc>
          <w:tcPr>
            <w:tcW w:w="241" w:type="pct"/>
            <w:vAlign w:val="bottom"/>
          </w:tcPr>
          <w:p w14:paraId="0B6E9575" w14:textId="77777777" w:rsidR="00C82BCE" w:rsidRPr="00BD7900" w:rsidRDefault="00C82BCE" w:rsidP="00940797">
            <w:pPr>
              <w:pStyle w:val="NoSpacing"/>
              <w:jc w:val="center"/>
            </w:pPr>
            <w:r w:rsidRPr="00BD7900">
              <w:t>3</w:t>
            </w:r>
          </w:p>
        </w:tc>
      </w:tr>
      <w:tr w:rsidR="00C82BCE" w:rsidRPr="00BD7900" w14:paraId="7CC7B1CD" w14:textId="77777777" w:rsidTr="00347593">
        <w:trPr>
          <w:trHeight w:val="283"/>
        </w:trPr>
        <w:tc>
          <w:tcPr>
            <w:tcW w:w="257" w:type="pct"/>
            <w:vAlign w:val="bottom"/>
          </w:tcPr>
          <w:p w14:paraId="38CCD17D" w14:textId="77777777" w:rsidR="00C82BCE" w:rsidRPr="00BD7900" w:rsidRDefault="00C82BCE" w:rsidP="00940797">
            <w:pPr>
              <w:pStyle w:val="NoSpacing"/>
            </w:pPr>
            <w:r w:rsidRPr="00BD7900">
              <w:t>12.</w:t>
            </w:r>
          </w:p>
        </w:tc>
        <w:tc>
          <w:tcPr>
            <w:tcW w:w="3957" w:type="pct"/>
            <w:gridSpan w:val="2"/>
            <w:vAlign w:val="bottom"/>
          </w:tcPr>
          <w:p w14:paraId="248D7A16" w14:textId="77777777" w:rsidR="00C82BCE" w:rsidRPr="00BD7900" w:rsidRDefault="00C82BCE" w:rsidP="00940797">
            <w:pPr>
              <w:pStyle w:val="NoSpacing"/>
            </w:pPr>
            <w:r w:rsidRPr="00BD7900">
              <w:t>Elucidate the methods of UHT processing.</w:t>
            </w:r>
          </w:p>
        </w:tc>
        <w:tc>
          <w:tcPr>
            <w:tcW w:w="301" w:type="pct"/>
            <w:vAlign w:val="bottom"/>
          </w:tcPr>
          <w:p w14:paraId="62915104" w14:textId="77777777" w:rsidR="00C82BCE" w:rsidRPr="00BD7900" w:rsidRDefault="00C82BCE" w:rsidP="00940797">
            <w:pPr>
              <w:pStyle w:val="NoSpacing"/>
              <w:jc w:val="center"/>
            </w:pPr>
            <w:r w:rsidRPr="00BD7900">
              <w:t>CO2</w:t>
            </w:r>
          </w:p>
        </w:tc>
        <w:tc>
          <w:tcPr>
            <w:tcW w:w="243" w:type="pct"/>
            <w:vAlign w:val="bottom"/>
          </w:tcPr>
          <w:p w14:paraId="7BDDFB0A" w14:textId="77777777" w:rsidR="00C82BCE" w:rsidRPr="00BD7900" w:rsidRDefault="00C82BCE" w:rsidP="00940797">
            <w:pPr>
              <w:pStyle w:val="NoSpacing"/>
              <w:jc w:val="center"/>
            </w:pPr>
            <w:r w:rsidRPr="00BD7900">
              <w:t>A</w:t>
            </w:r>
          </w:p>
        </w:tc>
        <w:tc>
          <w:tcPr>
            <w:tcW w:w="241" w:type="pct"/>
            <w:vAlign w:val="bottom"/>
          </w:tcPr>
          <w:p w14:paraId="0DF4A0C1" w14:textId="77777777" w:rsidR="00C82BCE" w:rsidRPr="00BD7900" w:rsidRDefault="00C82BCE" w:rsidP="00940797">
            <w:pPr>
              <w:pStyle w:val="NoSpacing"/>
              <w:jc w:val="center"/>
            </w:pPr>
            <w:r w:rsidRPr="00BD7900">
              <w:t>3</w:t>
            </w:r>
          </w:p>
        </w:tc>
      </w:tr>
      <w:tr w:rsidR="00C82BCE" w:rsidRPr="00BD7900" w14:paraId="1ACCE02F" w14:textId="77777777" w:rsidTr="00347593">
        <w:trPr>
          <w:trHeight w:val="283"/>
        </w:trPr>
        <w:tc>
          <w:tcPr>
            <w:tcW w:w="257" w:type="pct"/>
            <w:vAlign w:val="bottom"/>
          </w:tcPr>
          <w:p w14:paraId="13FCED54" w14:textId="77777777" w:rsidR="00C82BCE" w:rsidRPr="00BD7900" w:rsidRDefault="00C82BCE" w:rsidP="00940797">
            <w:pPr>
              <w:pStyle w:val="NoSpacing"/>
            </w:pPr>
            <w:r w:rsidRPr="00BD7900">
              <w:t>13.</w:t>
            </w:r>
          </w:p>
        </w:tc>
        <w:tc>
          <w:tcPr>
            <w:tcW w:w="3957" w:type="pct"/>
            <w:gridSpan w:val="2"/>
            <w:vAlign w:val="bottom"/>
          </w:tcPr>
          <w:p w14:paraId="692959B3" w14:textId="77777777" w:rsidR="00C82BCE" w:rsidRPr="00BD7900" w:rsidRDefault="00C82BCE" w:rsidP="00940797">
            <w:pPr>
              <w:pStyle w:val="NoSpacing"/>
            </w:pPr>
            <w:r w:rsidRPr="00BD7900">
              <w:t>Classify the cream based on its fat percentage.</w:t>
            </w:r>
          </w:p>
        </w:tc>
        <w:tc>
          <w:tcPr>
            <w:tcW w:w="301" w:type="pct"/>
            <w:vAlign w:val="bottom"/>
          </w:tcPr>
          <w:p w14:paraId="72630BFB" w14:textId="77777777" w:rsidR="00C82BCE" w:rsidRPr="00BD7900" w:rsidRDefault="00C82BCE" w:rsidP="00940797">
            <w:pPr>
              <w:pStyle w:val="NoSpacing"/>
              <w:jc w:val="center"/>
            </w:pPr>
            <w:r w:rsidRPr="00BD7900">
              <w:t>CO3</w:t>
            </w:r>
          </w:p>
        </w:tc>
        <w:tc>
          <w:tcPr>
            <w:tcW w:w="243" w:type="pct"/>
            <w:vAlign w:val="bottom"/>
          </w:tcPr>
          <w:p w14:paraId="5CCF81DC" w14:textId="77777777" w:rsidR="00C82BCE" w:rsidRPr="00BD7900" w:rsidRDefault="00C82BCE" w:rsidP="00940797">
            <w:pPr>
              <w:pStyle w:val="NoSpacing"/>
              <w:jc w:val="center"/>
            </w:pPr>
            <w:r w:rsidRPr="00BD7900">
              <w:t>U</w:t>
            </w:r>
          </w:p>
        </w:tc>
        <w:tc>
          <w:tcPr>
            <w:tcW w:w="241" w:type="pct"/>
            <w:vAlign w:val="bottom"/>
          </w:tcPr>
          <w:p w14:paraId="1FB5C17F" w14:textId="77777777" w:rsidR="00C82BCE" w:rsidRPr="00BD7900" w:rsidRDefault="00C82BCE" w:rsidP="00940797">
            <w:pPr>
              <w:pStyle w:val="NoSpacing"/>
              <w:jc w:val="center"/>
            </w:pPr>
            <w:r w:rsidRPr="00BD7900">
              <w:t>3</w:t>
            </w:r>
          </w:p>
        </w:tc>
      </w:tr>
      <w:tr w:rsidR="00C82BCE" w:rsidRPr="00BD7900" w14:paraId="6E948F2D" w14:textId="77777777" w:rsidTr="00347593">
        <w:trPr>
          <w:trHeight w:val="283"/>
        </w:trPr>
        <w:tc>
          <w:tcPr>
            <w:tcW w:w="257" w:type="pct"/>
            <w:vAlign w:val="bottom"/>
          </w:tcPr>
          <w:p w14:paraId="40C123A5" w14:textId="77777777" w:rsidR="00C82BCE" w:rsidRPr="00BD7900" w:rsidRDefault="00C82BCE" w:rsidP="00940797">
            <w:pPr>
              <w:pStyle w:val="NoSpacing"/>
            </w:pPr>
            <w:r w:rsidRPr="00BD7900">
              <w:t>14.</w:t>
            </w:r>
          </w:p>
        </w:tc>
        <w:tc>
          <w:tcPr>
            <w:tcW w:w="3957" w:type="pct"/>
            <w:gridSpan w:val="2"/>
            <w:vAlign w:val="bottom"/>
          </w:tcPr>
          <w:p w14:paraId="4C81501A" w14:textId="77777777" w:rsidR="00C82BCE" w:rsidRPr="00BD7900" w:rsidRDefault="00C82BCE" w:rsidP="00940797">
            <w:pPr>
              <w:pStyle w:val="NoSpacing"/>
            </w:pPr>
            <w:r w:rsidRPr="00BD7900">
              <w:t>Differentiate between the process of clarification and bactofugation.</w:t>
            </w:r>
          </w:p>
        </w:tc>
        <w:tc>
          <w:tcPr>
            <w:tcW w:w="301" w:type="pct"/>
            <w:vAlign w:val="bottom"/>
          </w:tcPr>
          <w:p w14:paraId="17EAC326" w14:textId="77777777" w:rsidR="00C82BCE" w:rsidRPr="00BD7900" w:rsidRDefault="00C82BCE" w:rsidP="00940797">
            <w:pPr>
              <w:pStyle w:val="NoSpacing"/>
              <w:jc w:val="center"/>
            </w:pPr>
            <w:r w:rsidRPr="00BD7900">
              <w:t>CO5</w:t>
            </w:r>
          </w:p>
        </w:tc>
        <w:tc>
          <w:tcPr>
            <w:tcW w:w="243" w:type="pct"/>
            <w:vAlign w:val="bottom"/>
          </w:tcPr>
          <w:p w14:paraId="244D4A25" w14:textId="77777777" w:rsidR="00C82BCE" w:rsidRPr="00BD7900" w:rsidRDefault="00C82BCE" w:rsidP="00940797">
            <w:pPr>
              <w:pStyle w:val="NoSpacing"/>
              <w:jc w:val="center"/>
            </w:pPr>
            <w:r w:rsidRPr="00BD7900">
              <w:t>U</w:t>
            </w:r>
          </w:p>
        </w:tc>
        <w:tc>
          <w:tcPr>
            <w:tcW w:w="241" w:type="pct"/>
            <w:vAlign w:val="bottom"/>
          </w:tcPr>
          <w:p w14:paraId="44222FE7" w14:textId="77777777" w:rsidR="00C82BCE" w:rsidRPr="00BD7900" w:rsidRDefault="00C82BCE" w:rsidP="00940797">
            <w:pPr>
              <w:pStyle w:val="NoSpacing"/>
              <w:jc w:val="center"/>
            </w:pPr>
            <w:r w:rsidRPr="00BD7900">
              <w:t>3</w:t>
            </w:r>
          </w:p>
        </w:tc>
      </w:tr>
      <w:tr w:rsidR="00C82BCE" w:rsidRPr="00BD7900" w14:paraId="3C4555AC" w14:textId="77777777" w:rsidTr="00347593">
        <w:trPr>
          <w:trHeight w:val="283"/>
        </w:trPr>
        <w:tc>
          <w:tcPr>
            <w:tcW w:w="257" w:type="pct"/>
            <w:vAlign w:val="bottom"/>
          </w:tcPr>
          <w:p w14:paraId="54459E84" w14:textId="77777777" w:rsidR="00C82BCE" w:rsidRPr="00BD7900" w:rsidRDefault="00C82BCE" w:rsidP="00940797">
            <w:pPr>
              <w:pStyle w:val="NoSpacing"/>
            </w:pPr>
            <w:r w:rsidRPr="00BD7900">
              <w:t>15.</w:t>
            </w:r>
          </w:p>
        </w:tc>
        <w:tc>
          <w:tcPr>
            <w:tcW w:w="3957" w:type="pct"/>
            <w:gridSpan w:val="2"/>
            <w:vAlign w:val="bottom"/>
          </w:tcPr>
          <w:p w14:paraId="0DDF20D2" w14:textId="77777777" w:rsidR="00C82BCE" w:rsidRPr="00BD7900" w:rsidRDefault="00C82BCE" w:rsidP="00940797">
            <w:pPr>
              <w:pStyle w:val="NoSpacing"/>
            </w:pPr>
            <w:r w:rsidRPr="00BD7900">
              <w:t>Appraise the neutralization of cream.</w:t>
            </w:r>
          </w:p>
        </w:tc>
        <w:tc>
          <w:tcPr>
            <w:tcW w:w="301" w:type="pct"/>
            <w:vAlign w:val="bottom"/>
          </w:tcPr>
          <w:p w14:paraId="43FADD39" w14:textId="77777777" w:rsidR="00C82BCE" w:rsidRPr="00BD7900" w:rsidRDefault="00C82BCE" w:rsidP="00940797">
            <w:pPr>
              <w:pStyle w:val="NoSpacing"/>
              <w:jc w:val="center"/>
            </w:pPr>
            <w:r w:rsidRPr="00BD7900">
              <w:t>CO3</w:t>
            </w:r>
          </w:p>
        </w:tc>
        <w:tc>
          <w:tcPr>
            <w:tcW w:w="243" w:type="pct"/>
            <w:vAlign w:val="bottom"/>
          </w:tcPr>
          <w:p w14:paraId="0A05B1BF" w14:textId="77777777" w:rsidR="00C82BCE" w:rsidRPr="00BD7900" w:rsidRDefault="00C82BCE" w:rsidP="00940797">
            <w:pPr>
              <w:pStyle w:val="NoSpacing"/>
              <w:jc w:val="center"/>
            </w:pPr>
            <w:r w:rsidRPr="00BD7900">
              <w:t>U</w:t>
            </w:r>
          </w:p>
        </w:tc>
        <w:tc>
          <w:tcPr>
            <w:tcW w:w="241" w:type="pct"/>
            <w:vAlign w:val="bottom"/>
          </w:tcPr>
          <w:p w14:paraId="17809E4B" w14:textId="77777777" w:rsidR="00C82BCE" w:rsidRPr="00BD7900" w:rsidRDefault="00C82BCE" w:rsidP="00940797">
            <w:pPr>
              <w:pStyle w:val="NoSpacing"/>
              <w:jc w:val="center"/>
            </w:pPr>
            <w:r w:rsidRPr="00BD7900">
              <w:t>3</w:t>
            </w:r>
          </w:p>
        </w:tc>
      </w:tr>
      <w:tr w:rsidR="00C82BCE" w:rsidRPr="00BD7900" w14:paraId="24094E27" w14:textId="77777777" w:rsidTr="00347593">
        <w:trPr>
          <w:trHeight w:val="283"/>
        </w:trPr>
        <w:tc>
          <w:tcPr>
            <w:tcW w:w="257" w:type="pct"/>
            <w:vAlign w:val="bottom"/>
          </w:tcPr>
          <w:p w14:paraId="4AF48AB0" w14:textId="77777777" w:rsidR="00C82BCE" w:rsidRPr="00BD7900" w:rsidRDefault="00C82BCE" w:rsidP="00940797">
            <w:pPr>
              <w:pStyle w:val="NoSpacing"/>
            </w:pPr>
            <w:r w:rsidRPr="00BD7900">
              <w:t>16.</w:t>
            </w:r>
          </w:p>
        </w:tc>
        <w:tc>
          <w:tcPr>
            <w:tcW w:w="3957" w:type="pct"/>
            <w:gridSpan w:val="2"/>
            <w:vAlign w:val="bottom"/>
          </w:tcPr>
          <w:p w14:paraId="22796EA9" w14:textId="77777777" w:rsidR="00C82BCE" w:rsidRPr="00BD7900" w:rsidRDefault="00C82BCE" w:rsidP="00940797">
            <w:pPr>
              <w:pStyle w:val="NoSpacing"/>
            </w:pPr>
            <w:r w:rsidRPr="00BD7900">
              <w:t>Elucidate the different types of homogenizers.</w:t>
            </w:r>
          </w:p>
        </w:tc>
        <w:tc>
          <w:tcPr>
            <w:tcW w:w="301" w:type="pct"/>
            <w:vAlign w:val="bottom"/>
          </w:tcPr>
          <w:p w14:paraId="27971260" w14:textId="77777777" w:rsidR="00C82BCE" w:rsidRPr="00BD7900" w:rsidRDefault="00C82BCE" w:rsidP="00940797">
            <w:pPr>
              <w:pStyle w:val="NoSpacing"/>
              <w:jc w:val="center"/>
            </w:pPr>
            <w:r w:rsidRPr="00BD7900">
              <w:t>CO6</w:t>
            </w:r>
          </w:p>
        </w:tc>
        <w:tc>
          <w:tcPr>
            <w:tcW w:w="243" w:type="pct"/>
            <w:vAlign w:val="bottom"/>
          </w:tcPr>
          <w:p w14:paraId="69A8C391" w14:textId="77777777" w:rsidR="00C82BCE" w:rsidRPr="00BD7900" w:rsidRDefault="00C82BCE" w:rsidP="00940797">
            <w:pPr>
              <w:pStyle w:val="NoSpacing"/>
              <w:jc w:val="center"/>
            </w:pPr>
            <w:r w:rsidRPr="00BD7900">
              <w:t>A</w:t>
            </w:r>
          </w:p>
        </w:tc>
        <w:tc>
          <w:tcPr>
            <w:tcW w:w="241" w:type="pct"/>
            <w:vAlign w:val="bottom"/>
          </w:tcPr>
          <w:p w14:paraId="0A637196" w14:textId="77777777" w:rsidR="00C82BCE" w:rsidRPr="00BD7900" w:rsidRDefault="00C82BCE" w:rsidP="00940797">
            <w:pPr>
              <w:pStyle w:val="NoSpacing"/>
              <w:jc w:val="center"/>
            </w:pPr>
            <w:r w:rsidRPr="00BD7900">
              <w:t>3</w:t>
            </w:r>
          </w:p>
        </w:tc>
      </w:tr>
      <w:tr w:rsidR="00C82BCE" w:rsidRPr="00BD7900" w14:paraId="4725565A" w14:textId="77777777" w:rsidTr="0037089B">
        <w:trPr>
          <w:trHeight w:val="552"/>
        </w:trPr>
        <w:tc>
          <w:tcPr>
            <w:tcW w:w="5000" w:type="pct"/>
            <w:gridSpan w:val="6"/>
          </w:tcPr>
          <w:p w14:paraId="1407ECA9" w14:textId="77777777" w:rsidR="00C82BCE" w:rsidRPr="00BD7900" w:rsidRDefault="00C82BCE" w:rsidP="00940797">
            <w:pPr>
              <w:jc w:val="center"/>
              <w:rPr>
                <w:b/>
                <w:u w:val="single"/>
              </w:rPr>
            </w:pPr>
            <w:r w:rsidRPr="00BD7900">
              <w:rPr>
                <w:b/>
                <w:u w:val="single"/>
              </w:rPr>
              <w:t>PART – C (6 X 12 = 72 MARKS)</w:t>
            </w:r>
          </w:p>
          <w:p w14:paraId="0F0ED59B" w14:textId="77777777" w:rsidR="00C82BCE" w:rsidRPr="00BD7900" w:rsidRDefault="00C82BCE" w:rsidP="00940797">
            <w:pPr>
              <w:jc w:val="center"/>
              <w:rPr>
                <w:b/>
              </w:rPr>
            </w:pPr>
            <w:r w:rsidRPr="00BD7900">
              <w:rPr>
                <w:b/>
              </w:rPr>
              <w:t>(Answer any five Questions from Q. No. 17 to 23, Q. No. 24 is Compulsory)</w:t>
            </w:r>
          </w:p>
        </w:tc>
      </w:tr>
      <w:tr w:rsidR="00C82BCE" w:rsidRPr="00BD7900" w14:paraId="7692A2CF" w14:textId="77777777" w:rsidTr="00347593">
        <w:trPr>
          <w:trHeight w:val="283"/>
        </w:trPr>
        <w:tc>
          <w:tcPr>
            <w:tcW w:w="257" w:type="pct"/>
            <w:vAlign w:val="bottom"/>
          </w:tcPr>
          <w:p w14:paraId="7E6E99A0" w14:textId="77777777" w:rsidR="00C82BCE" w:rsidRPr="00BD7900" w:rsidRDefault="00C82BCE" w:rsidP="00940797">
            <w:pPr>
              <w:jc w:val="center"/>
            </w:pPr>
            <w:r w:rsidRPr="00BD7900">
              <w:t>17.</w:t>
            </w:r>
          </w:p>
        </w:tc>
        <w:tc>
          <w:tcPr>
            <w:tcW w:w="182" w:type="pct"/>
            <w:vAlign w:val="bottom"/>
          </w:tcPr>
          <w:p w14:paraId="740894A5" w14:textId="77777777" w:rsidR="00C82BCE" w:rsidRPr="00BD7900" w:rsidRDefault="00C82BCE" w:rsidP="00940797">
            <w:pPr>
              <w:jc w:val="center"/>
            </w:pPr>
            <w:r w:rsidRPr="00BD7900">
              <w:t>a.</w:t>
            </w:r>
          </w:p>
        </w:tc>
        <w:tc>
          <w:tcPr>
            <w:tcW w:w="3776" w:type="pct"/>
            <w:vAlign w:val="bottom"/>
          </w:tcPr>
          <w:p w14:paraId="083B7229" w14:textId="77777777" w:rsidR="00C82BCE" w:rsidRPr="00BD7900" w:rsidRDefault="00C82BCE" w:rsidP="004B137D">
            <w:pPr>
              <w:jc w:val="both"/>
            </w:pPr>
            <w:r w:rsidRPr="00BD7900">
              <w:t>Illustrate and explain the process of milk reception.</w:t>
            </w:r>
          </w:p>
        </w:tc>
        <w:tc>
          <w:tcPr>
            <w:tcW w:w="301" w:type="pct"/>
            <w:vAlign w:val="bottom"/>
          </w:tcPr>
          <w:p w14:paraId="6B9737E1" w14:textId="77777777" w:rsidR="00C82BCE" w:rsidRPr="00BD7900" w:rsidRDefault="00C82BCE" w:rsidP="00940797">
            <w:pPr>
              <w:jc w:val="center"/>
            </w:pPr>
            <w:r w:rsidRPr="00BD7900">
              <w:t>CO2</w:t>
            </w:r>
          </w:p>
        </w:tc>
        <w:tc>
          <w:tcPr>
            <w:tcW w:w="243" w:type="pct"/>
            <w:vAlign w:val="bottom"/>
          </w:tcPr>
          <w:p w14:paraId="23479A4B" w14:textId="77777777" w:rsidR="00C82BCE" w:rsidRPr="00BD7900" w:rsidRDefault="00C82BCE" w:rsidP="00940797">
            <w:pPr>
              <w:jc w:val="center"/>
            </w:pPr>
            <w:r w:rsidRPr="00BD7900">
              <w:t>A</w:t>
            </w:r>
          </w:p>
        </w:tc>
        <w:tc>
          <w:tcPr>
            <w:tcW w:w="241" w:type="pct"/>
            <w:vAlign w:val="bottom"/>
          </w:tcPr>
          <w:p w14:paraId="0CF6E3ED" w14:textId="77777777" w:rsidR="00C82BCE" w:rsidRPr="00BD7900" w:rsidRDefault="00C82BCE" w:rsidP="00940797">
            <w:pPr>
              <w:jc w:val="center"/>
            </w:pPr>
            <w:r w:rsidRPr="00BD7900">
              <w:t>6</w:t>
            </w:r>
          </w:p>
        </w:tc>
      </w:tr>
      <w:tr w:rsidR="00C82BCE" w:rsidRPr="00BD7900" w14:paraId="747B25EC" w14:textId="77777777" w:rsidTr="00347593">
        <w:trPr>
          <w:trHeight w:val="283"/>
        </w:trPr>
        <w:tc>
          <w:tcPr>
            <w:tcW w:w="257" w:type="pct"/>
            <w:vAlign w:val="bottom"/>
          </w:tcPr>
          <w:p w14:paraId="727CC360" w14:textId="77777777" w:rsidR="00C82BCE" w:rsidRPr="00BD7900" w:rsidRDefault="00C82BCE" w:rsidP="00940797">
            <w:pPr>
              <w:jc w:val="center"/>
            </w:pPr>
          </w:p>
        </w:tc>
        <w:tc>
          <w:tcPr>
            <w:tcW w:w="182" w:type="pct"/>
            <w:vAlign w:val="bottom"/>
          </w:tcPr>
          <w:p w14:paraId="37603489" w14:textId="77777777" w:rsidR="00C82BCE" w:rsidRPr="00BD7900" w:rsidRDefault="00C82BCE" w:rsidP="00940797">
            <w:pPr>
              <w:jc w:val="center"/>
            </w:pPr>
            <w:r w:rsidRPr="00BD7900">
              <w:t>b.</w:t>
            </w:r>
          </w:p>
        </w:tc>
        <w:tc>
          <w:tcPr>
            <w:tcW w:w="3776" w:type="pct"/>
            <w:vAlign w:val="bottom"/>
          </w:tcPr>
          <w:p w14:paraId="00CC2C96" w14:textId="77777777" w:rsidR="00C82BCE" w:rsidRPr="00BD7900" w:rsidRDefault="00C82BCE" w:rsidP="004B137D">
            <w:pPr>
              <w:jc w:val="both"/>
              <w:rPr>
                <w:bCs/>
              </w:rPr>
            </w:pPr>
            <w:r w:rsidRPr="00BD7900">
              <w:rPr>
                <w:bCs/>
              </w:rPr>
              <w:t>Explain the microfiltration process.</w:t>
            </w:r>
          </w:p>
        </w:tc>
        <w:tc>
          <w:tcPr>
            <w:tcW w:w="301" w:type="pct"/>
            <w:vAlign w:val="bottom"/>
          </w:tcPr>
          <w:p w14:paraId="33D72E8A" w14:textId="77777777" w:rsidR="00C82BCE" w:rsidRPr="00BD7900" w:rsidRDefault="00C82BCE" w:rsidP="00940797">
            <w:pPr>
              <w:jc w:val="center"/>
            </w:pPr>
            <w:r w:rsidRPr="00BD7900">
              <w:t>CO6</w:t>
            </w:r>
          </w:p>
        </w:tc>
        <w:tc>
          <w:tcPr>
            <w:tcW w:w="243" w:type="pct"/>
            <w:vAlign w:val="bottom"/>
          </w:tcPr>
          <w:p w14:paraId="612138E0" w14:textId="77777777" w:rsidR="00C82BCE" w:rsidRPr="00BD7900" w:rsidRDefault="00C82BCE" w:rsidP="00940797">
            <w:pPr>
              <w:jc w:val="center"/>
            </w:pPr>
            <w:r w:rsidRPr="00BD7900">
              <w:t>U</w:t>
            </w:r>
          </w:p>
        </w:tc>
        <w:tc>
          <w:tcPr>
            <w:tcW w:w="241" w:type="pct"/>
            <w:vAlign w:val="bottom"/>
          </w:tcPr>
          <w:p w14:paraId="528FDF6C" w14:textId="77777777" w:rsidR="00C82BCE" w:rsidRPr="00BD7900" w:rsidRDefault="00C82BCE" w:rsidP="00940797">
            <w:pPr>
              <w:jc w:val="center"/>
            </w:pPr>
            <w:r w:rsidRPr="00BD7900">
              <w:t>6</w:t>
            </w:r>
          </w:p>
        </w:tc>
      </w:tr>
      <w:tr w:rsidR="00C82BCE" w:rsidRPr="00BD7900" w14:paraId="65C85557" w14:textId="77777777" w:rsidTr="00347593">
        <w:trPr>
          <w:trHeight w:val="283"/>
        </w:trPr>
        <w:tc>
          <w:tcPr>
            <w:tcW w:w="257" w:type="pct"/>
            <w:vAlign w:val="bottom"/>
          </w:tcPr>
          <w:p w14:paraId="336AB9F5" w14:textId="77777777" w:rsidR="00C82BCE" w:rsidRPr="00BD7900" w:rsidRDefault="00C82BCE" w:rsidP="00940797">
            <w:pPr>
              <w:jc w:val="center"/>
            </w:pPr>
          </w:p>
        </w:tc>
        <w:tc>
          <w:tcPr>
            <w:tcW w:w="182" w:type="pct"/>
            <w:vAlign w:val="bottom"/>
          </w:tcPr>
          <w:p w14:paraId="206CC326" w14:textId="77777777" w:rsidR="00C82BCE" w:rsidRPr="00BD7900" w:rsidRDefault="00C82BCE" w:rsidP="00940797">
            <w:pPr>
              <w:jc w:val="center"/>
            </w:pPr>
          </w:p>
        </w:tc>
        <w:tc>
          <w:tcPr>
            <w:tcW w:w="3776" w:type="pct"/>
            <w:vAlign w:val="bottom"/>
          </w:tcPr>
          <w:p w14:paraId="078745CD" w14:textId="77777777" w:rsidR="00C82BCE" w:rsidRPr="00BD7900" w:rsidRDefault="00C82BCE" w:rsidP="004B137D">
            <w:pPr>
              <w:jc w:val="both"/>
            </w:pPr>
          </w:p>
        </w:tc>
        <w:tc>
          <w:tcPr>
            <w:tcW w:w="301" w:type="pct"/>
            <w:vAlign w:val="bottom"/>
          </w:tcPr>
          <w:p w14:paraId="6B8D7767" w14:textId="77777777" w:rsidR="00C82BCE" w:rsidRPr="00BD7900" w:rsidRDefault="00C82BCE" w:rsidP="00940797">
            <w:pPr>
              <w:jc w:val="center"/>
            </w:pPr>
          </w:p>
        </w:tc>
        <w:tc>
          <w:tcPr>
            <w:tcW w:w="243" w:type="pct"/>
            <w:vAlign w:val="bottom"/>
          </w:tcPr>
          <w:p w14:paraId="2D2A9185" w14:textId="77777777" w:rsidR="00C82BCE" w:rsidRPr="00BD7900" w:rsidRDefault="00C82BCE" w:rsidP="00940797">
            <w:pPr>
              <w:jc w:val="center"/>
            </w:pPr>
          </w:p>
        </w:tc>
        <w:tc>
          <w:tcPr>
            <w:tcW w:w="241" w:type="pct"/>
            <w:vAlign w:val="bottom"/>
          </w:tcPr>
          <w:p w14:paraId="551D72C2" w14:textId="77777777" w:rsidR="00C82BCE" w:rsidRPr="00BD7900" w:rsidRDefault="00C82BCE" w:rsidP="00940797">
            <w:pPr>
              <w:jc w:val="center"/>
            </w:pPr>
          </w:p>
        </w:tc>
      </w:tr>
      <w:tr w:rsidR="00C82BCE" w:rsidRPr="00BD7900" w14:paraId="57B6790D" w14:textId="77777777" w:rsidTr="00347593">
        <w:trPr>
          <w:trHeight w:val="283"/>
        </w:trPr>
        <w:tc>
          <w:tcPr>
            <w:tcW w:w="257" w:type="pct"/>
            <w:vAlign w:val="bottom"/>
          </w:tcPr>
          <w:p w14:paraId="517ED4C7" w14:textId="77777777" w:rsidR="00C82BCE" w:rsidRPr="00BD7900" w:rsidRDefault="00C82BCE" w:rsidP="00940797">
            <w:pPr>
              <w:jc w:val="center"/>
            </w:pPr>
            <w:r w:rsidRPr="00BD7900">
              <w:t>18.</w:t>
            </w:r>
          </w:p>
        </w:tc>
        <w:tc>
          <w:tcPr>
            <w:tcW w:w="182" w:type="pct"/>
            <w:vAlign w:val="bottom"/>
          </w:tcPr>
          <w:p w14:paraId="09B5BEE6" w14:textId="77777777" w:rsidR="00C82BCE" w:rsidRPr="00BD7900" w:rsidRDefault="00C82BCE" w:rsidP="00940797">
            <w:pPr>
              <w:jc w:val="center"/>
            </w:pPr>
            <w:r w:rsidRPr="00BD7900">
              <w:t>a.</w:t>
            </w:r>
          </w:p>
        </w:tc>
        <w:tc>
          <w:tcPr>
            <w:tcW w:w="3776" w:type="pct"/>
            <w:vAlign w:val="bottom"/>
          </w:tcPr>
          <w:p w14:paraId="1C69208C" w14:textId="77777777" w:rsidR="00C82BCE" w:rsidRPr="00BD7900" w:rsidRDefault="00C82BCE" w:rsidP="004B137D">
            <w:pPr>
              <w:jc w:val="both"/>
            </w:pPr>
            <w:r w:rsidRPr="00BD7900">
              <w:rPr>
                <w:bCs/>
              </w:rPr>
              <w:t>Explain the different types of milk silos.</w:t>
            </w:r>
          </w:p>
        </w:tc>
        <w:tc>
          <w:tcPr>
            <w:tcW w:w="301" w:type="pct"/>
            <w:vAlign w:val="bottom"/>
          </w:tcPr>
          <w:p w14:paraId="08126E09" w14:textId="77777777" w:rsidR="00C82BCE" w:rsidRPr="00BD7900" w:rsidRDefault="00C82BCE" w:rsidP="00940797">
            <w:pPr>
              <w:jc w:val="center"/>
            </w:pPr>
            <w:r w:rsidRPr="00BD7900">
              <w:t>CO2</w:t>
            </w:r>
          </w:p>
        </w:tc>
        <w:tc>
          <w:tcPr>
            <w:tcW w:w="243" w:type="pct"/>
            <w:vAlign w:val="bottom"/>
          </w:tcPr>
          <w:p w14:paraId="4613F436" w14:textId="77777777" w:rsidR="00C82BCE" w:rsidRPr="00BD7900" w:rsidRDefault="00C82BCE" w:rsidP="00940797">
            <w:pPr>
              <w:jc w:val="center"/>
            </w:pPr>
            <w:r w:rsidRPr="00BD7900">
              <w:t>An</w:t>
            </w:r>
          </w:p>
        </w:tc>
        <w:tc>
          <w:tcPr>
            <w:tcW w:w="241" w:type="pct"/>
            <w:vAlign w:val="bottom"/>
          </w:tcPr>
          <w:p w14:paraId="068C8427" w14:textId="77777777" w:rsidR="00C82BCE" w:rsidRPr="00BD7900" w:rsidRDefault="00C82BCE" w:rsidP="00940797">
            <w:pPr>
              <w:jc w:val="center"/>
            </w:pPr>
            <w:r w:rsidRPr="00BD7900">
              <w:t>4</w:t>
            </w:r>
          </w:p>
        </w:tc>
      </w:tr>
      <w:tr w:rsidR="00C82BCE" w:rsidRPr="00BD7900" w14:paraId="3DAF8999" w14:textId="77777777" w:rsidTr="00347593">
        <w:trPr>
          <w:trHeight w:val="283"/>
        </w:trPr>
        <w:tc>
          <w:tcPr>
            <w:tcW w:w="257" w:type="pct"/>
            <w:vAlign w:val="bottom"/>
          </w:tcPr>
          <w:p w14:paraId="0E4EB9FF" w14:textId="77777777" w:rsidR="00C82BCE" w:rsidRPr="00BD7900" w:rsidRDefault="00C82BCE" w:rsidP="00940797">
            <w:pPr>
              <w:jc w:val="center"/>
            </w:pPr>
          </w:p>
        </w:tc>
        <w:tc>
          <w:tcPr>
            <w:tcW w:w="182" w:type="pct"/>
            <w:vAlign w:val="bottom"/>
          </w:tcPr>
          <w:p w14:paraId="7D42300B" w14:textId="77777777" w:rsidR="00C82BCE" w:rsidRPr="00BD7900" w:rsidRDefault="00C82BCE" w:rsidP="00940797">
            <w:pPr>
              <w:jc w:val="center"/>
            </w:pPr>
            <w:r w:rsidRPr="00BD7900">
              <w:t>b.</w:t>
            </w:r>
          </w:p>
        </w:tc>
        <w:tc>
          <w:tcPr>
            <w:tcW w:w="3776" w:type="pct"/>
            <w:vAlign w:val="bottom"/>
          </w:tcPr>
          <w:p w14:paraId="6F3A0FFA" w14:textId="77777777" w:rsidR="00C82BCE" w:rsidRPr="00BD7900" w:rsidRDefault="00C82BCE" w:rsidP="004B137D">
            <w:pPr>
              <w:jc w:val="both"/>
            </w:pPr>
            <w:r w:rsidRPr="00BD7900">
              <w:t>Write down the working principle of the drum drier with a neat sketch.</w:t>
            </w:r>
          </w:p>
        </w:tc>
        <w:tc>
          <w:tcPr>
            <w:tcW w:w="301" w:type="pct"/>
            <w:vAlign w:val="bottom"/>
          </w:tcPr>
          <w:p w14:paraId="2183DEEF" w14:textId="77777777" w:rsidR="00C82BCE" w:rsidRPr="00BD7900" w:rsidRDefault="00C82BCE" w:rsidP="00940797">
            <w:pPr>
              <w:jc w:val="center"/>
            </w:pPr>
            <w:r w:rsidRPr="00BD7900">
              <w:t>CO5</w:t>
            </w:r>
          </w:p>
        </w:tc>
        <w:tc>
          <w:tcPr>
            <w:tcW w:w="243" w:type="pct"/>
            <w:vAlign w:val="bottom"/>
          </w:tcPr>
          <w:p w14:paraId="5B0C4D11" w14:textId="77777777" w:rsidR="00C82BCE" w:rsidRPr="00BD7900" w:rsidRDefault="00C82BCE" w:rsidP="00940797">
            <w:pPr>
              <w:jc w:val="center"/>
            </w:pPr>
            <w:r w:rsidRPr="00BD7900">
              <w:t>An</w:t>
            </w:r>
          </w:p>
        </w:tc>
        <w:tc>
          <w:tcPr>
            <w:tcW w:w="241" w:type="pct"/>
            <w:vAlign w:val="bottom"/>
          </w:tcPr>
          <w:p w14:paraId="01F561A4" w14:textId="77777777" w:rsidR="00C82BCE" w:rsidRPr="00BD7900" w:rsidRDefault="00C82BCE" w:rsidP="00940797">
            <w:pPr>
              <w:jc w:val="center"/>
            </w:pPr>
            <w:r w:rsidRPr="00BD7900">
              <w:t>8</w:t>
            </w:r>
          </w:p>
        </w:tc>
      </w:tr>
      <w:tr w:rsidR="00C82BCE" w:rsidRPr="00BD7900" w14:paraId="5D408D24" w14:textId="77777777" w:rsidTr="00347593">
        <w:trPr>
          <w:trHeight w:val="283"/>
        </w:trPr>
        <w:tc>
          <w:tcPr>
            <w:tcW w:w="257" w:type="pct"/>
            <w:vAlign w:val="bottom"/>
          </w:tcPr>
          <w:p w14:paraId="123E9531" w14:textId="77777777" w:rsidR="00C82BCE" w:rsidRPr="00BD7900" w:rsidRDefault="00C82BCE" w:rsidP="00940797">
            <w:pPr>
              <w:jc w:val="center"/>
            </w:pPr>
          </w:p>
        </w:tc>
        <w:tc>
          <w:tcPr>
            <w:tcW w:w="182" w:type="pct"/>
            <w:vAlign w:val="bottom"/>
          </w:tcPr>
          <w:p w14:paraId="05EE44C8" w14:textId="77777777" w:rsidR="00C82BCE" w:rsidRPr="00BD7900" w:rsidRDefault="00C82BCE" w:rsidP="00940797">
            <w:pPr>
              <w:jc w:val="center"/>
            </w:pPr>
          </w:p>
        </w:tc>
        <w:tc>
          <w:tcPr>
            <w:tcW w:w="3776" w:type="pct"/>
            <w:vAlign w:val="bottom"/>
          </w:tcPr>
          <w:p w14:paraId="20D1672D" w14:textId="77777777" w:rsidR="00C82BCE" w:rsidRPr="00BD7900" w:rsidRDefault="00C82BCE" w:rsidP="004B137D">
            <w:pPr>
              <w:jc w:val="both"/>
            </w:pPr>
          </w:p>
        </w:tc>
        <w:tc>
          <w:tcPr>
            <w:tcW w:w="301" w:type="pct"/>
            <w:vAlign w:val="bottom"/>
          </w:tcPr>
          <w:p w14:paraId="1C6FFDDF" w14:textId="77777777" w:rsidR="00C82BCE" w:rsidRPr="00BD7900" w:rsidRDefault="00C82BCE" w:rsidP="00940797">
            <w:pPr>
              <w:jc w:val="center"/>
            </w:pPr>
          </w:p>
        </w:tc>
        <w:tc>
          <w:tcPr>
            <w:tcW w:w="243" w:type="pct"/>
            <w:vAlign w:val="bottom"/>
          </w:tcPr>
          <w:p w14:paraId="0F6B034B" w14:textId="77777777" w:rsidR="00C82BCE" w:rsidRPr="00BD7900" w:rsidRDefault="00C82BCE" w:rsidP="00940797">
            <w:pPr>
              <w:jc w:val="center"/>
            </w:pPr>
          </w:p>
        </w:tc>
        <w:tc>
          <w:tcPr>
            <w:tcW w:w="241" w:type="pct"/>
            <w:vAlign w:val="bottom"/>
          </w:tcPr>
          <w:p w14:paraId="176A1F54" w14:textId="77777777" w:rsidR="00C82BCE" w:rsidRPr="00BD7900" w:rsidRDefault="00C82BCE" w:rsidP="00940797">
            <w:pPr>
              <w:jc w:val="center"/>
            </w:pPr>
          </w:p>
        </w:tc>
      </w:tr>
      <w:tr w:rsidR="00C82BCE" w:rsidRPr="00BD7900" w14:paraId="2EDD7A2A" w14:textId="77777777" w:rsidTr="00347593">
        <w:trPr>
          <w:trHeight w:val="283"/>
        </w:trPr>
        <w:tc>
          <w:tcPr>
            <w:tcW w:w="257" w:type="pct"/>
            <w:vAlign w:val="bottom"/>
          </w:tcPr>
          <w:p w14:paraId="10737DB1" w14:textId="77777777" w:rsidR="00C82BCE" w:rsidRPr="00BD7900" w:rsidRDefault="00C82BCE" w:rsidP="00940797">
            <w:pPr>
              <w:jc w:val="center"/>
            </w:pPr>
            <w:r w:rsidRPr="00BD7900">
              <w:t>19.</w:t>
            </w:r>
          </w:p>
        </w:tc>
        <w:tc>
          <w:tcPr>
            <w:tcW w:w="182" w:type="pct"/>
            <w:vAlign w:val="bottom"/>
          </w:tcPr>
          <w:p w14:paraId="39A99A16" w14:textId="77777777" w:rsidR="00C82BCE" w:rsidRPr="00BD7900" w:rsidRDefault="00C82BCE" w:rsidP="00940797">
            <w:pPr>
              <w:jc w:val="center"/>
            </w:pPr>
            <w:r w:rsidRPr="00BD7900">
              <w:t>a.</w:t>
            </w:r>
          </w:p>
        </w:tc>
        <w:tc>
          <w:tcPr>
            <w:tcW w:w="3776" w:type="pct"/>
            <w:vAlign w:val="bottom"/>
          </w:tcPr>
          <w:p w14:paraId="3A890CF8" w14:textId="77777777" w:rsidR="00C82BCE" w:rsidRPr="00BD7900" w:rsidRDefault="00C82BCE" w:rsidP="004B137D">
            <w:pPr>
              <w:jc w:val="both"/>
            </w:pPr>
            <w:r w:rsidRPr="00BD7900">
              <w:t>Describe the process of CIP.</w:t>
            </w:r>
          </w:p>
        </w:tc>
        <w:tc>
          <w:tcPr>
            <w:tcW w:w="301" w:type="pct"/>
            <w:vAlign w:val="bottom"/>
          </w:tcPr>
          <w:p w14:paraId="36C34ACE" w14:textId="77777777" w:rsidR="00C82BCE" w:rsidRPr="00BD7900" w:rsidRDefault="00C82BCE" w:rsidP="00940797">
            <w:pPr>
              <w:jc w:val="center"/>
            </w:pPr>
            <w:r w:rsidRPr="00BD7900">
              <w:t>CO2</w:t>
            </w:r>
          </w:p>
        </w:tc>
        <w:tc>
          <w:tcPr>
            <w:tcW w:w="243" w:type="pct"/>
            <w:vAlign w:val="bottom"/>
          </w:tcPr>
          <w:p w14:paraId="7D1989F6" w14:textId="77777777" w:rsidR="00C82BCE" w:rsidRPr="00BD7900" w:rsidRDefault="00C82BCE" w:rsidP="00940797">
            <w:pPr>
              <w:jc w:val="center"/>
            </w:pPr>
            <w:r w:rsidRPr="00BD7900">
              <w:t>U</w:t>
            </w:r>
          </w:p>
        </w:tc>
        <w:tc>
          <w:tcPr>
            <w:tcW w:w="241" w:type="pct"/>
            <w:vAlign w:val="bottom"/>
          </w:tcPr>
          <w:p w14:paraId="57CEAD5C" w14:textId="77777777" w:rsidR="00C82BCE" w:rsidRPr="00BD7900" w:rsidRDefault="00C82BCE" w:rsidP="00940797">
            <w:pPr>
              <w:jc w:val="center"/>
            </w:pPr>
            <w:r w:rsidRPr="00BD7900">
              <w:t>6</w:t>
            </w:r>
          </w:p>
        </w:tc>
      </w:tr>
      <w:tr w:rsidR="00C82BCE" w:rsidRPr="00BD7900" w14:paraId="11E8D82B" w14:textId="77777777" w:rsidTr="00347593">
        <w:trPr>
          <w:trHeight w:val="283"/>
        </w:trPr>
        <w:tc>
          <w:tcPr>
            <w:tcW w:w="257" w:type="pct"/>
            <w:vAlign w:val="bottom"/>
          </w:tcPr>
          <w:p w14:paraId="01A46BA3" w14:textId="77777777" w:rsidR="00C82BCE" w:rsidRPr="00BD7900" w:rsidRDefault="00C82BCE" w:rsidP="00940797">
            <w:pPr>
              <w:jc w:val="center"/>
            </w:pPr>
          </w:p>
        </w:tc>
        <w:tc>
          <w:tcPr>
            <w:tcW w:w="182" w:type="pct"/>
            <w:vAlign w:val="bottom"/>
          </w:tcPr>
          <w:p w14:paraId="1BC1FF8B" w14:textId="77777777" w:rsidR="00C82BCE" w:rsidRPr="00BD7900" w:rsidRDefault="00C82BCE" w:rsidP="00940797">
            <w:pPr>
              <w:jc w:val="center"/>
            </w:pPr>
            <w:r w:rsidRPr="00BD7900">
              <w:t>b.</w:t>
            </w:r>
          </w:p>
        </w:tc>
        <w:tc>
          <w:tcPr>
            <w:tcW w:w="3776" w:type="pct"/>
            <w:vAlign w:val="bottom"/>
          </w:tcPr>
          <w:p w14:paraId="7C753B3B" w14:textId="77777777" w:rsidR="00C82BCE" w:rsidRPr="00BD7900" w:rsidRDefault="00C82BCE" w:rsidP="004B137D">
            <w:pPr>
              <w:jc w:val="both"/>
              <w:rPr>
                <w:bCs/>
              </w:rPr>
            </w:pPr>
            <w:r w:rsidRPr="00BD7900">
              <w:rPr>
                <w:bCs/>
              </w:rPr>
              <w:t>Compare the physiochemical properties of drum-dried and spray-dried milks.</w:t>
            </w:r>
          </w:p>
        </w:tc>
        <w:tc>
          <w:tcPr>
            <w:tcW w:w="301" w:type="pct"/>
            <w:vAlign w:val="bottom"/>
          </w:tcPr>
          <w:p w14:paraId="386E3391" w14:textId="77777777" w:rsidR="00C82BCE" w:rsidRPr="00BD7900" w:rsidRDefault="00C82BCE" w:rsidP="00940797">
            <w:pPr>
              <w:jc w:val="center"/>
            </w:pPr>
            <w:r w:rsidRPr="00BD7900">
              <w:t>CO5</w:t>
            </w:r>
          </w:p>
        </w:tc>
        <w:tc>
          <w:tcPr>
            <w:tcW w:w="243" w:type="pct"/>
            <w:vAlign w:val="bottom"/>
          </w:tcPr>
          <w:p w14:paraId="76BD1DE9" w14:textId="77777777" w:rsidR="00C82BCE" w:rsidRPr="00BD7900" w:rsidRDefault="00C82BCE" w:rsidP="00940797">
            <w:pPr>
              <w:jc w:val="center"/>
            </w:pPr>
            <w:r w:rsidRPr="00BD7900">
              <w:t>E</w:t>
            </w:r>
          </w:p>
        </w:tc>
        <w:tc>
          <w:tcPr>
            <w:tcW w:w="241" w:type="pct"/>
            <w:vAlign w:val="bottom"/>
          </w:tcPr>
          <w:p w14:paraId="5031647C" w14:textId="77777777" w:rsidR="00C82BCE" w:rsidRPr="00BD7900" w:rsidRDefault="00C82BCE" w:rsidP="00940797">
            <w:pPr>
              <w:jc w:val="center"/>
            </w:pPr>
            <w:r w:rsidRPr="00BD7900">
              <w:t>6</w:t>
            </w:r>
          </w:p>
        </w:tc>
      </w:tr>
      <w:tr w:rsidR="00C82BCE" w:rsidRPr="00BD7900" w14:paraId="26567715" w14:textId="77777777" w:rsidTr="00347593">
        <w:trPr>
          <w:trHeight w:val="283"/>
        </w:trPr>
        <w:tc>
          <w:tcPr>
            <w:tcW w:w="257" w:type="pct"/>
            <w:vAlign w:val="bottom"/>
          </w:tcPr>
          <w:p w14:paraId="2CB9AB69" w14:textId="77777777" w:rsidR="00C82BCE" w:rsidRPr="00BD7900" w:rsidRDefault="00C82BCE" w:rsidP="00940797">
            <w:pPr>
              <w:jc w:val="center"/>
            </w:pPr>
          </w:p>
        </w:tc>
        <w:tc>
          <w:tcPr>
            <w:tcW w:w="182" w:type="pct"/>
            <w:vAlign w:val="bottom"/>
          </w:tcPr>
          <w:p w14:paraId="69F1A10D" w14:textId="77777777" w:rsidR="00C82BCE" w:rsidRPr="00BD7900" w:rsidRDefault="00C82BCE" w:rsidP="00940797">
            <w:pPr>
              <w:jc w:val="center"/>
            </w:pPr>
          </w:p>
        </w:tc>
        <w:tc>
          <w:tcPr>
            <w:tcW w:w="3776" w:type="pct"/>
            <w:vAlign w:val="bottom"/>
          </w:tcPr>
          <w:p w14:paraId="75BC5B9E" w14:textId="77777777" w:rsidR="00C82BCE" w:rsidRPr="00BD7900" w:rsidRDefault="00C82BCE" w:rsidP="004B137D">
            <w:pPr>
              <w:jc w:val="both"/>
            </w:pPr>
          </w:p>
        </w:tc>
        <w:tc>
          <w:tcPr>
            <w:tcW w:w="301" w:type="pct"/>
            <w:vAlign w:val="bottom"/>
          </w:tcPr>
          <w:p w14:paraId="5613ABD1" w14:textId="77777777" w:rsidR="00C82BCE" w:rsidRPr="00BD7900" w:rsidRDefault="00C82BCE" w:rsidP="00940797">
            <w:pPr>
              <w:jc w:val="center"/>
            </w:pPr>
          </w:p>
        </w:tc>
        <w:tc>
          <w:tcPr>
            <w:tcW w:w="243" w:type="pct"/>
            <w:vAlign w:val="bottom"/>
          </w:tcPr>
          <w:p w14:paraId="4BB34EA9" w14:textId="77777777" w:rsidR="00C82BCE" w:rsidRPr="00BD7900" w:rsidRDefault="00C82BCE" w:rsidP="00940797">
            <w:pPr>
              <w:jc w:val="center"/>
            </w:pPr>
          </w:p>
        </w:tc>
        <w:tc>
          <w:tcPr>
            <w:tcW w:w="241" w:type="pct"/>
            <w:vAlign w:val="bottom"/>
          </w:tcPr>
          <w:p w14:paraId="38DD8C27" w14:textId="77777777" w:rsidR="00C82BCE" w:rsidRPr="00BD7900" w:rsidRDefault="00C82BCE" w:rsidP="00940797">
            <w:pPr>
              <w:jc w:val="center"/>
            </w:pPr>
          </w:p>
        </w:tc>
      </w:tr>
      <w:tr w:rsidR="00C82BCE" w:rsidRPr="00BD7900" w14:paraId="4F1FBF1A" w14:textId="77777777" w:rsidTr="00347593">
        <w:trPr>
          <w:trHeight w:val="283"/>
        </w:trPr>
        <w:tc>
          <w:tcPr>
            <w:tcW w:w="257" w:type="pct"/>
            <w:vAlign w:val="bottom"/>
          </w:tcPr>
          <w:p w14:paraId="5E231BF8" w14:textId="77777777" w:rsidR="00C82BCE" w:rsidRPr="00BD7900" w:rsidRDefault="00C82BCE" w:rsidP="00940797">
            <w:pPr>
              <w:jc w:val="center"/>
            </w:pPr>
            <w:r w:rsidRPr="00BD7900">
              <w:t>20.</w:t>
            </w:r>
          </w:p>
        </w:tc>
        <w:tc>
          <w:tcPr>
            <w:tcW w:w="182" w:type="pct"/>
            <w:vAlign w:val="bottom"/>
          </w:tcPr>
          <w:p w14:paraId="03F4F3E8" w14:textId="77777777" w:rsidR="00C82BCE" w:rsidRPr="00BD7900" w:rsidRDefault="00C82BCE" w:rsidP="00940797">
            <w:pPr>
              <w:jc w:val="center"/>
            </w:pPr>
            <w:r w:rsidRPr="00BD7900">
              <w:t>a.</w:t>
            </w:r>
          </w:p>
        </w:tc>
        <w:tc>
          <w:tcPr>
            <w:tcW w:w="3776" w:type="pct"/>
            <w:vAlign w:val="bottom"/>
          </w:tcPr>
          <w:p w14:paraId="673DB397" w14:textId="77777777" w:rsidR="00C82BCE" w:rsidRPr="00BD7900" w:rsidRDefault="00C82BCE" w:rsidP="004B137D">
            <w:pPr>
              <w:jc w:val="both"/>
            </w:pPr>
            <w:r w:rsidRPr="00BD7900">
              <w:t>Explain the theories of homogenization.</w:t>
            </w:r>
          </w:p>
        </w:tc>
        <w:tc>
          <w:tcPr>
            <w:tcW w:w="301" w:type="pct"/>
            <w:vAlign w:val="bottom"/>
          </w:tcPr>
          <w:p w14:paraId="451F9D6B" w14:textId="77777777" w:rsidR="00C82BCE" w:rsidRPr="00BD7900" w:rsidRDefault="00C82BCE" w:rsidP="00940797">
            <w:pPr>
              <w:jc w:val="center"/>
            </w:pPr>
            <w:r w:rsidRPr="00BD7900">
              <w:t>CO2</w:t>
            </w:r>
          </w:p>
        </w:tc>
        <w:tc>
          <w:tcPr>
            <w:tcW w:w="243" w:type="pct"/>
            <w:vAlign w:val="bottom"/>
          </w:tcPr>
          <w:p w14:paraId="68E6EB7C" w14:textId="77777777" w:rsidR="00C82BCE" w:rsidRPr="00BD7900" w:rsidRDefault="00C82BCE" w:rsidP="00940797">
            <w:pPr>
              <w:jc w:val="center"/>
            </w:pPr>
            <w:r w:rsidRPr="00BD7900">
              <w:t>U</w:t>
            </w:r>
          </w:p>
        </w:tc>
        <w:tc>
          <w:tcPr>
            <w:tcW w:w="241" w:type="pct"/>
            <w:vAlign w:val="bottom"/>
          </w:tcPr>
          <w:p w14:paraId="7DE4D72C" w14:textId="77777777" w:rsidR="00C82BCE" w:rsidRPr="00BD7900" w:rsidRDefault="00C82BCE" w:rsidP="00940797">
            <w:pPr>
              <w:jc w:val="center"/>
            </w:pPr>
            <w:r w:rsidRPr="00BD7900">
              <w:t>6</w:t>
            </w:r>
          </w:p>
        </w:tc>
      </w:tr>
      <w:tr w:rsidR="00C82BCE" w:rsidRPr="00BD7900" w14:paraId="6E4E5184" w14:textId="77777777" w:rsidTr="00347593">
        <w:trPr>
          <w:trHeight w:val="283"/>
        </w:trPr>
        <w:tc>
          <w:tcPr>
            <w:tcW w:w="257" w:type="pct"/>
            <w:vAlign w:val="bottom"/>
          </w:tcPr>
          <w:p w14:paraId="0FF315B3" w14:textId="77777777" w:rsidR="00C82BCE" w:rsidRPr="00BD7900" w:rsidRDefault="00C82BCE" w:rsidP="00940797">
            <w:pPr>
              <w:jc w:val="center"/>
            </w:pPr>
          </w:p>
        </w:tc>
        <w:tc>
          <w:tcPr>
            <w:tcW w:w="182" w:type="pct"/>
            <w:vAlign w:val="bottom"/>
          </w:tcPr>
          <w:p w14:paraId="7B9431EA" w14:textId="77777777" w:rsidR="00C82BCE" w:rsidRPr="00BD7900" w:rsidRDefault="00C82BCE" w:rsidP="00940797">
            <w:pPr>
              <w:jc w:val="center"/>
            </w:pPr>
            <w:r w:rsidRPr="00BD7900">
              <w:t>b.</w:t>
            </w:r>
          </w:p>
        </w:tc>
        <w:tc>
          <w:tcPr>
            <w:tcW w:w="3776" w:type="pct"/>
            <w:vAlign w:val="bottom"/>
          </w:tcPr>
          <w:p w14:paraId="7F4BDF8E" w14:textId="77777777" w:rsidR="00C82BCE" w:rsidRPr="00BD7900" w:rsidRDefault="00C82BCE" w:rsidP="004B137D">
            <w:pPr>
              <w:jc w:val="both"/>
              <w:rPr>
                <w:bCs/>
              </w:rPr>
            </w:pPr>
            <w:r w:rsidRPr="00BD7900">
              <w:t>Describe the different methods of continuous butter manufacturing.</w:t>
            </w:r>
          </w:p>
        </w:tc>
        <w:tc>
          <w:tcPr>
            <w:tcW w:w="301" w:type="pct"/>
            <w:vAlign w:val="bottom"/>
          </w:tcPr>
          <w:p w14:paraId="1CCC4D0A" w14:textId="77777777" w:rsidR="00C82BCE" w:rsidRPr="00BD7900" w:rsidRDefault="00C82BCE" w:rsidP="00940797">
            <w:pPr>
              <w:jc w:val="center"/>
            </w:pPr>
            <w:r w:rsidRPr="00BD7900">
              <w:t>CO3</w:t>
            </w:r>
          </w:p>
        </w:tc>
        <w:tc>
          <w:tcPr>
            <w:tcW w:w="243" w:type="pct"/>
            <w:vAlign w:val="bottom"/>
          </w:tcPr>
          <w:p w14:paraId="64B4353F" w14:textId="77777777" w:rsidR="00C82BCE" w:rsidRPr="00BD7900" w:rsidRDefault="00C82BCE" w:rsidP="00940797">
            <w:pPr>
              <w:jc w:val="center"/>
            </w:pPr>
            <w:r w:rsidRPr="00BD7900">
              <w:t>U</w:t>
            </w:r>
          </w:p>
        </w:tc>
        <w:tc>
          <w:tcPr>
            <w:tcW w:w="241" w:type="pct"/>
            <w:vAlign w:val="bottom"/>
          </w:tcPr>
          <w:p w14:paraId="706BB010" w14:textId="77777777" w:rsidR="00C82BCE" w:rsidRPr="00BD7900" w:rsidRDefault="00C82BCE" w:rsidP="00940797">
            <w:pPr>
              <w:jc w:val="center"/>
            </w:pPr>
            <w:r w:rsidRPr="00BD7900">
              <w:t>6</w:t>
            </w:r>
          </w:p>
        </w:tc>
      </w:tr>
      <w:tr w:rsidR="00C82BCE" w:rsidRPr="00BD7900" w14:paraId="52FD5D4C" w14:textId="77777777" w:rsidTr="00347593">
        <w:trPr>
          <w:trHeight w:val="283"/>
        </w:trPr>
        <w:tc>
          <w:tcPr>
            <w:tcW w:w="257" w:type="pct"/>
            <w:vAlign w:val="bottom"/>
          </w:tcPr>
          <w:p w14:paraId="4D9A30F5" w14:textId="77777777" w:rsidR="00C82BCE" w:rsidRPr="00BD7900" w:rsidRDefault="00C82BCE" w:rsidP="00940797">
            <w:pPr>
              <w:jc w:val="center"/>
            </w:pPr>
          </w:p>
        </w:tc>
        <w:tc>
          <w:tcPr>
            <w:tcW w:w="182" w:type="pct"/>
            <w:vAlign w:val="bottom"/>
          </w:tcPr>
          <w:p w14:paraId="2F551886" w14:textId="77777777" w:rsidR="00C82BCE" w:rsidRPr="00BD7900" w:rsidRDefault="00C82BCE" w:rsidP="00940797">
            <w:pPr>
              <w:jc w:val="center"/>
            </w:pPr>
          </w:p>
        </w:tc>
        <w:tc>
          <w:tcPr>
            <w:tcW w:w="3776" w:type="pct"/>
            <w:vAlign w:val="bottom"/>
          </w:tcPr>
          <w:p w14:paraId="6E9A8745" w14:textId="77777777" w:rsidR="00C82BCE" w:rsidRPr="00BD7900" w:rsidRDefault="00C82BCE" w:rsidP="004B137D">
            <w:pPr>
              <w:jc w:val="both"/>
            </w:pPr>
          </w:p>
        </w:tc>
        <w:tc>
          <w:tcPr>
            <w:tcW w:w="301" w:type="pct"/>
            <w:vAlign w:val="bottom"/>
          </w:tcPr>
          <w:p w14:paraId="394463EB" w14:textId="77777777" w:rsidR="00C82BCE" w:rsidRPr="00BD7900" w:rsidRDefault="00C82BCE" w:rsidP="00940797">
            <w:pPr>
              <w:jc w:val="center"/>
            </w:pPr>
          </w:p>
        </w:tc>
        <w:tc>
          <w:tcPr>
            <w:tcW w:w="243" w:type="pct"/>
            <w:vAlign w:val="bottom"/>
          </w:tcPr>
          <w:p w14:paraId="0FB9FFF9" w14:textId="77777777" w:rsidR="00C82BCE" w:rsidRPr="00BD7900" w:rsidRDefault="00C82BCE" w:rsidP="00940797">
            <w:pPr>
              <w:jc w:val="center"/>
            </w:pPr>
          </w:p>
        </w:tc>
        <w:tc>
          <w:tcPr>
            <w:tcW w:w="241" w:type="pct"/>
            <w:vAlign w:val="bottom"/>
          </w:tcPr>
          <w:p w14:paraId="6D9D9F83" w14:textId="77777777" w:rsidR="00C82BCE" w:rsidRPr="00BD7900" w:rsidRDefault="00C82BCE" w:rsidP="00940797">
            <w:pPr>
              <w:jc w:val="center"/>
            </w:pPr>
          </w:p>
        </w:tc>
      </w:tr>
      <w:tr w:rsidR="00C82BCE" w:rsidRPr="00BD7900" w14:paraId="6C494AE6" w14:textId="77777777" w:rsidTr="00347593">
        <w:trPr>
          <w:trHeight w:val="283"/>
        </w:trPr>
        <w:tc>
          <w:tcPr>
            <w:tcW w:w="257" w:type="pct"/>
            <w:vAlign w:val="bottom"/>
          </w:tcPr>
          <w:p w14:paraId="5CF11E6D" w14:textId="77777777" w:rsidR="00C82BCE" w:rsidRPr="00BD7900" w:rsidRDefault="00C82BCE" w:rsidP="00940797">
            <w:pPr>
              <w:jc w:val="center"/>
            </w:pPr>
            <w:r w:rsidRPr="00BD7900">
              <w:lastRenderedPageBreak/>
              <w:t>21.</w:t>
            </w:r>
          </w:p>
        </w:tc>
        <w:tc>
          <w:tcPr>
            <w:tcW w:w="182" w:type="pct"/>
            <w:vAlign w:val="bottom"/>
          </w:tcPr>
          <w:p w14:paraId="29291211" w14:textId="77777777" w:rsidR="00C82BCE" w:rsidRPr="00BD7900" w:rsidRDefault="00C82BCE" w:rsidP="00940797">
            <w:pPr>
              <w:jc w:val="center"/>
            </w:pPr>
            <w:r w:rsidRPr="00BD7900">
              <w:t>a.</w:t>
            </w:r>
          </w:p>
        </w:tc>
        <w:tc>
          <w:tcPr>
            <w:tcW w:w="3776" w:type="pct"/>
            <w:vAlign w:val="bottom"/>
          </w:tcPr>
          <w:p w14:paraId="27A6E12E" w14:textId="77777777" w:rsidR="00C82BCE" w:rsidRPr="00BD7900" w:rsidRDefault="00C82BCE" w:rsidP="004B137D">
            <w:pPr>
              <w:jc w:val="both"/>
            </w:pPr>
            <w:r w:rsidRPr="00BD7900">
              <w:t>Classify the different types of ice cream.</w:t>
            </w:r>
          </w:p>
        </w:tc>
        <w:tc>
          <w:tcPr>
            <w:tcW w:w="301" w:type="pct"/>
            <w:vAlign w:val="bottom"/>
          </w:tcPr>
          <w:p w14:paraId="481974BB" w14:textId="77777777" w:rsidR="00C82BCE" w:rsidRPr="00BD7900" w:rsidRDefault="00C82BCE" w:rsidP="00940797">
            <w:pPr>
              <w:jc w:val="center"/>
            </w:pPr>
            <w:r w:rsidRPr="00BD7900">
              <w:t>CO3</w:t>
            </w:r>
          </w:p>
        </w:tc>
        <w:tc>
          <w:tcPr>
            <w:tcW w:w="243" w:type="pct"/>
            <w:vAlign w:val="bottom"/>
          </w:tcPr>
          <w:p w14:paraId="13A00DAB" w14:textId="77777777" w:rsidR="00C82BCE" w:rsidRPr="00BD7900" w:rsidRDefault="00C82BCE" w:rsidP="00940797">
            <w:pPr>
              <w:jc w:val="center"/>
            </w:pPr>
            <w:r w:rsidRPr="00BD7900">
              <w:t>U</w:t>
            </w:r>
          </w:p>
        </w:tc>
        <w:tc>
          <w:tcPr>
            <w:tcW w:w="241" w:type="pct"/>
            <w:vAlign w:val="bottom"/>
          </w:tcPr>
          <w:p w14:paraId="7E390387" w14:textId="77777777" w:rsidR="00C82BCE" w:rsidRPr="00BD7900" w:rsidRDefault="00C82BCE" w:rsidP="00940797">
            <w:pPr>
              <w:jc w:val="center"/>
            </w:pPr>
            <w:r w:rsidRPr="00BD7900">
              <w:t>4</w:t>
            </w:r>
          </w:p>
        </w:tc>
      </w:tr>
      <w:tr w:rsidR="00C82BCE" w:rsidRPr="00BD7900" w14:paraId="1A502E2C" w14:textId="77777777" w:rsidTr="00347593">
        <w:trPr>
          <w:trHeight w:val="283"/>
        </w:trPr>
        <w:tc>
          <w:tcPr>
            <w:tcW w:w="257" w:type="pct"/>
            <w:vAlign w:val="bottom"/>
          </w:tcPr>
          <w:p w14:paraId="52CB594E" w14:textId="77777777" w:rsidR="00C82BCE" w:rsidRPr="00BD7900" w:rsidRDefault="00C82BCE" w:rsidP="00940797">
            <w:pPr>
              <w:jc w:val="center"/>
            </w:pPr>
          </w:p>
        </w:tc>
        <w:tc>
          <w:tcPr>
            <w:tcW w:w="182" w:type="pct"/>
            <w:vAlign w:val="bottom"/>
          </w:tcPr>
          <w:p w14:paraId="5E2DF9FF" w14:textId="77777777" w:rsidR="00C82BCE" w:rsidRPr="00BD7900" w:rsidRDefault="00C82BCE" w:rsidP="00940797">
            <w:pPr>
              <w:jc w:val="center"/>
            </w:pPr>
            <w:r w:rsidRPr="00BD7900">
              <w:t>b.</w:t>
            </w:r>
          </w:p>
        </w:tc>
        <w:tc>
          <w:tcPr>
            <w:tcW w:w="3776" w:type="pct"/>
            <w:vAlign w:val="bottom"/>
          </w:tcPr>
          <w:p w14:paraId="24DCA4B9" w14:textId="77777777" w:rsidR="00C82BCE" w:rsidRPr="00BD7900" w:rsidRDefault="00C82BCE" w:rsidP="004B137D">
            <w:pPr>
              <w:jc w:val="both"/>
              <w:rPr>
                <w:bCs/>
              </w:rPr>
            </w:pPr>
            <w:r w:rsidRPr="00BD7900">
              <w:rPr>
                <w:bCs/>
              </w:rPr>
              <w:t>Draw the process flow chart for the preparation of cheddar cheese.</w:t>
            </w:r>
          </w:p>
        </w:tc>
        <w:tc>
          <w:tcPr>
            <w:tcW w:w="301" w:type="pct"/>
            <w:vAlign w:val="bottom"/>
          </w:tcPr>
          <w:p w14:paraId="3FA81510" w14:textId="77777777" w:rsidR="00C82BCE" w:rsidRPr="00BD7900" w:rsidRDefault="00C82BCE" w:rsidP="00940797">
            <w:pPr>
              <w:jc w:val="center"/>
            </w:pPr>
            <w:r w:rsidRPr="00BD7900">
              <w:t>CO3</w:t>
            </w:r>
          </w:p>
        </w:tc>
        <w:tc>
          <w:tcPr>
            <w:tcW w:w="243" w:type="pct"/>
            <w:vAlign w:val="bottom"/>
          </w:tcPr>
          <w:p w14:paraId="2E3CE812" w14:textId="77777777" w:rsidR="00C82BCE" w:rsidRPr="00BD7900" w:rsidRDefault="00C82BCE" w:rsidP="00940797">
            <w:pPr>
              <w:jc w:val="center"/>
            </w:pPr>
            <w:r w:rsidRPr="00BD7900">
              <w:t>A</w:t>
            </w:r>
          </w:p>
        </w:tc>
        <w:tc>
          <w:tcPr>
            <w:tcW w:w="241" w:type="pct"/>
            <w:vAlign w:val="bottom"/>
          </w:tcPr>
          <w:p w14:paraId="719FCB89" w14:textId="77777777" w:rsidR="00C82BCE" w:rsidRPr="00BD7900" w:rsidRDefault="00C82BCE" w:rsidP="00940797">
            <w:pPr>
              <w:jc w:val="center"/>
            </w:pPr>
            <w:r w:rsidRPr="00BD7900">
              <w:t>8</w:t>
            </w:r>
          </w:p>
        </w:tc>
      </w:tr>
      <w:tr w:rsidR="00C82BCE" w:rsidRPr="00BD7900" w14:paraId="0A3AFB62" w14:textId="77777777" w:rsidTr="00347593">
        <w:trPr>
          <w:trHeight w:val="283"/>
        </w:trPr>
        <w:tc>
          <w:tcPr>
            <w:tcW w:w="257" w:type="pct"/>
            <w:vAlign w:val="bottom"/>
          </w:tcPr>
          <w:p w14:paraId="11081AF0" w14:textId="77777777" w:rsidR="00C82BCE" w:rsidRPr="00BD7900" w:rsidRDefault="00C82BCE" w:rsidP="00940797">
            <w:pPr>
              <w:jc w:val="center"/>
            </w:pPr>
          </w:p>
        </w:tc>
        <w:tc>
          <w:tcPr>
            <w:tcW w:w="182" w:type="pct"/>
            <w:vAlign w:val="bottom"/>
          </w:tcPr>
          <w:p w14:paraId="7EFE3191" w14:textId="77777777" w:rsidR="00C82BCE" w:rsidRPr="00BD7900" w:rsidRDefault="00C82BCE" w:rsidP="00940797">
            <w:pPr>
              <w:jc w:val="center"/>
            </w:pPr>
          </w:p>
        </w:tc>
        <w:tc>
          <w:tcPr>
            <w:tcW w:w="3776" w:type="pct"/>
            <w:vAlign w:val="bottom"/>
          </w:tcPr>
          <w:p w14:paraId="78C07358" w14:textId="77777777" w:rsidR="00C82BCE" w:rsidRPr="00BD7900" w:rsidRDefault="00C82BCE" w:rsidP="004B137D">
            <w:pPr>
              <w:jc w:val="both"/>
            </w:pPr>
          </w:p>
        </w:tc>
        <w:tc>
          <w:tcPr>
            <w:tcW w:w="301" w:type="pct"/>
            <w:vAlign w:val="bottom"/>
          </w:tcPr>
          <w:p w14:paraId="0A15F7ED" w14:textId="77777777" w:rsidR="00C82BCE" w:rsidRPr="00BD7900" w:rsidRDefault="00C82BCE" w:rsidP="00940797">
            <w:pPr>
              <w:jc w:val="center"/>
            </w:pPr>
          </w:p>
        </w:tc>
        <w:tc>
          <w:tcPr>
            <w:tcW w:w="243" w:type="pct"/>
            <w:vAlign w:val="bottom"/>
          </w:tcPr>
          <w:p w14:paraId="07D4E371" w14:textId="77777777" w:rsidR="00C82BCE" w:rsidRPr="00BD7900" w:rsidRDefault="00C82BCE" w:rsidP="00940797">
            <w:pPr>
              <w:jc w:val="center"/>
            </w:pPr>
          </w:p>
        </w:tc>
        <w:tc>
          <w:tcPr>
            <w:tcW w:w="241" w:type="pct"/>
            <w:vAlign w:val="bottom"/>
          </w:tcPr>
          <w:p w14:paraId="0D261D34" w14:textId="77777777" w:rsidR="00C82BCE" w:rsidRPr="00BD7900" w:rsidRDefault="00C82BCE" w:rsidP="00940797">
            <w:pPr>
              <w:jc w:val="center"/>
            </w:pPr>
          </w:p>
        </w:tc>
      </w:tr>
      <w:tr w:rsidR="00C82BCE" w:rsidRPr="00BD7900" w14:paraId="3B41C1E3" w14:textId="77777777" w:rsidTr="00347593">
        <w:trPr>
          <w:trHeight w:val="283"/>
        </w:trPr>
        <w:tc>
          <w:tcPr>
            <w:tcW w:w="257" w:type="pct"/>
            <w:vAlign w:val="bottom"/>
          </w:tcPr>
          <w:p w14:paraId="13CA8784" w14:textId="77777777" w:rsidR="00C82BCE" w:rsidRPr="00BD7900" w:rsidRDefault="00C82BCE" w:rsidP="00940797">
            <w:pPr>
              <w:jc w:val="center"/>
            </w:pPr>
            <w:r w:rsidRPr="00BD7900">
              <w:t>22.</w:t>
            </w:r>
          </w:p>
        </w:tc>
        <w:tc>
          <w:tcPr>
            <w:tcW w:w="182" w:type="pct"/>
            <w:vAlign w:val="bottom"/>
          </w:tcPr>
          <w:p w14:paraId="5BBD8D2C" w14:textId="77777777" w:rsidR="00C82BCE" w:rsidRPr="00BD7900" w:rsidRDefault="00C82BCE" w:rsidP="00940797">
            <w:pPr>
              <w:jc w:val="center"/>
            </w:pPr>
            <w:r w:rsidRPr="00BD7900">
              <w:t>a.</w:t>
            </w:r>
          </w:p>
        </w:tc>
        <w:tc>
          <w:tcPr>
            <w:tcW w:w="3776" w:type="pct"/>
            <w:vAlign w:val="bottom"/>
          </w:tcPr>
          <w:p w14:paraId="11DDAFFF" w14:textId="77777777" w:rsidR="00C82BCE" w:rsidRPr="00BD7900" w:rsidRDefault="00C82BCE" w:rsidP="004B137D">
            <w:pPr>
              <w:jc w:val="both"/>
            </w:pPr>
            <w:r w:rsidRPr="00BD7900">
              <w:t>Compare different types of spray dryer systems based on the type of flow.</w:t>
            </w:r>
          </w:p>
        </w:tc>
        <w:tc>
          <w:tcPr>
            <w:tcW w:w="301" w:type="pct"/>
            <w:vAlign w:val="bottom"/>
          </w:tcPr>
          <w:p w14:paraId="00B58968" w14:textId="77777777" w:rsidR="00C82BCE" w:rsidRPr="00BD7900" w:rsidRDefault="00C82BCE" w:rsidP="00940797">
            <w:pPr>
              <w:jc w:val="center"/>
            </w:pPr>
            <w:r w:rsidRPr="00BD7900">
              <w:t>CO5</w:t>
            </w:r>
          </w:p>
        </w:tc>
        <w:tc>
          <w:tcPr>
            <w:tcW w:w="243" w:type="pct"/>
            <w:vAlign w:val="bottom"/>
          </w:tcPr>
          <w:p w14:paraId="4F64FDFF" w14:textId="77777777" w:rsidR="00C82BCE" w:rsidRPr="00BD7900" w:rsidRDefault="00C82BCE" w:rsidP="00940797">
            <w:pPr>
              <w:jc w:val="center"/>
            </w:pPr>
            <w:r w:rsidRPr="00BD7900">
              <w:t>E</w:t>
            </w:r>
          </w:p>
        </w:tc>
        <w:tc>
          <w:tcPr>
            <w:tcW w:w="241" w:type="pct"/>
            <w:vAlign w:val="bottom"/>
          </w:tcPr>
          <w:p w14:paraId="707107B6" w14:textId="77777777" w:rsidR="00C82BCE" w:rsidRPr="00BD7900" w:rsidRDefault="00C82BCE" w:rsidP="00940797">
            <w:pPr>
              <w:jc w:val="center"/>
            </w:pPr>
            <w:r w:rsidRPr="00BD7900">
              <w:t>6</w:t>
            </w:r>
          </w:p>
        </w:tc>
      </w:tr>
      <w:tr w:rsidR="00C82BCE" w:rsidRPr="00BD7900" w14:paraId="68B29167" w14:textId="77777777" w:rsidTr="00347593">
        <w:trPr>
          <w:trHeight w:val="283"/>
        </w:trPr>
        <w:tc>
          <w:tcPr>
            <w:tcW w:w="257" w:type="pct"/>
            <w:vAlign w:val="bottom"/>
          </w:tcPr>
          <w:p w14:paraId="64B7E32D" w14:textId="77777777" w:rsidR="00C82BCE" w:rsidRPr="00BD7900" w:rsidRDefault="00C82BCE" w:rsidP="00940797">
            <w:pPr>
              <w:jc w:val="center"/>
            </w:pPr>
          </w:p>
        </w:tc>
        <w:tc>
          <w:tcPr>
            <w:tcW w:w="182" w:type="pct"/>
            <w:vAlign w:val="bottom"/>
          </w:tcPr>
          <w:p w14:paraId="7D931AA6" w14:textId="77777777" w:rsidR="00C82BCE" w:rsidRPr="00BD7900" w:rsidRDefault="00C82BCE" w:rsidP="00940797">
            <w:pPr>
              <w:jc w:val="center"/>
            </w:pPr>
            <w:r w:rsidRPr="00BD7900">
              <w:t>b.</w:t>
            </w:r>
          </w:p>
        </w:tc>
        <w:tc>
          <w:tcPr>
            <w:tcW w:w="3776" w:type="pct"/>
            <w:vAlign w:val="bottom"/>
          </w:tcPr>
          <w:p w14:paraId="0F724253" w14:textId="77777777" w:rsidR="00C82BCE" w:rsidRPr="00BD7900" w:rsidRDefault="00C82BCE" w:rsidP="004B137D">
            <w:pPr>
              <w:jc w:val="both"/>
              <w:rPr>
                <w:bCs/>
              </w:rPr>
            </w:pPr>
            <w:r w:rsidRPr="00BD7900">
              <w:t>Explain the nanofiltration process.</w:t>
            </w:r>
          </w:p>
        </w:tc>
        <w:tc>
          <w:tcPr>
            <w:tcW w:w="301" w:type="pct"/>
            <w:vAlign w:val="bottom"/>
          </w:tcPr>
          <w:p w14:paraId="2D6732E9" w14:textId="77777777" w:rsidR="00C82BCE" w:rsidRPr="00BD7900" w:rsidRDefault="00C82BCE" w:rsidP="00940797">
            <w:pPr>
              <w:jc w:val="center"/>
            </w:pPr>
            <w:r w:rsidRPr="00BD7900">
              <w:t>CO6</w:t>
            </w:r>
          </w:p>
        </w:tc>
        <w:tc>
          <w:tcPr>
            <w:tcW w:w="243" w:type="pct"/>
            <w:vAlign w:val="bottom"/>
          </w:tcPr>
          <w:p w14:paraId="6B18D66E" w14:textId="77777777" w:rsidR="00C82BCE" w:rsidRPr="00BD7900" w:rsidRDefault="00C82BCE" w:rsidP="00940797">
            <w:pPr>
              <w:jc w:val="center"/>
            </w:pPr>
            <w:r w:rsidRPr="00BD7900">
              <w:t>U</w:t>
            </w:r>
          </w:p>
        </w:tc>
        <w:tc>
          <w:tcPr>
            <w:tcW w:w="241" w:type="pct"/>
            <w:vAlign w:val="bottom"/>
          </w:tcPr>
          <w:p w14:paraId="32E7263C" w14:textId="77777777" w:rsidR="00C82BCE" w:rsidRPr="00BD7900" w:rsidRDefault="00C82BCE" w:rsidP="00940797">
            <w:pPr>
              <w:jc w:val="center"/>
            </w:pPr>
            <w:r w:rsidRPr="00BD7900">
              <w:t>6</w:t>
            </w:r>
          </w:p>
        </w:tc>
      </w:tr>
      <w:tr w:rsidR="00C82BCE" w:rsidRPr="00BD7900" w14:paraId="53ACAF8A" w14:textId="77777777" w:rsidTr="00347593">
        <w:trPr>
          <w:trHeight w:val="283"/>
        </w:trPr>
        <w:tc>
          <w:tcPr>
            <w:tcW w:w="257" w:type="pct"/>
            <w:vAlign w:val="bottom"/>
          </w:tcPr>
          <w:p w14:paraId="258112CE" w14:textId="77777777" w:rsidR="00C82BCE" w:rsidRPr="00BD7900" w:rsidRDefault="00C82BCE" w:rsidP="00940797">
            <w:pPr>
              <w:jc w:val="center"/>
            </w:pPr>
          </w:p>
        </w:tc>
        <w:tc>
          <w:tcPr>
            <w:tcW w:w="182" w:type="pct"/>
            <w:vAlign w:val="bottom"/>
          </w:tcPr>
          <w:p w14:paraId="63BB4260" w14:textId="77777777" w:rsidR="00C82BCE" w:rsidRPr="00BD7900" w:rsidRDefault="00C82BCE" w:rsidP="00940797">
            <w:pPr>
              <w:jc w:val="center"/>
            </w:pPr>
          </w:p>
        </w:tc>
        <w:tc>
          <w:tcPr>
            <w:tcW w:w="3776" w:type="pct"/>
            <w:vAlign w:val="bottom"/>
          </w:tcPr>
          <w:p w14:paraId="21EE390A" w14:textId="77777777" w:rsidR="00C82BCE" w:rsidRPr="00BD7900" w:rsidRDefault="00C82BCE" w:rsidP="004B137D">
            <w:pPr>
              <w:jc w:val="both"/>
            </w:pPr>
          </w:p>
        </w:tc>
        <w:tc>
          <w:tcPr>
            <w:tcW w:w="301" w:type="pct"/>
            <w:vAlign w:val="bottom"/>
          </w:tcPr>
          <w:p w14:paraId="4B0EF825" w14:textId="77777777" w:rsidR="00C82BCE" w:rsidRPr="00BD7900" w:rsidRDefault="00C82BCE" w:rsidP="00940797">
            <w:pPr>
              <w:jc w:val="center"/>
            </w:pPr>
          </w:p>
        </w:tc>
        <w:tc>
          <w:tcPr>
            <w:tcW w:w="243" w:type="pct"/>
            <w:vAlign w:val="bottom"/>
          </w:tcPr>
          <w:p w14:paraId="1852702C" w14:textId="77777777" w:rsidR="00C82BCE" w:rsidRPr="00BD7900" w:rsidRDefault="00C82BCE" w:rsidP="00940797">
            <w:pPr>
              <w:jc w:val="center"/>
            </w:pPr>
          </w:p>
        </w:tc>
        <w:tc>
          <w:tcPr>
            <w:tcW w:w="241" w:type="pct"/>
            <w:vAlign w:val="bottom"/>
          </w:tcPr>
          <w:p w14:paraId="2DA5FB76" w14:textId="77777777" w:rsidR="00C82BCE" w:rsidRPr="00BD7900" w:rsidRDefault="00C82BCE" w:rsidP="00940797">
            <w:pPr>
              <w:jc w:val="center"/>
            </w:pPr>
          </w:p>
        </w:tc>
      </w:tr>
      <w:tr w:rsidR="00C82BCE" w:rsidRPr="00BD7900" w14:paraId="659F79A2" w14:textId="77777777" w:rsidTr="00BD7900">
        <w:trPr>
          <w:trHeight w:val="283"/>
        </w:trPr>
        <w:tc>
          <w:tcPr>
            <w:tcW w:w="257" w:type="pct"/>
          </w:tcPr>
          <w:p w14:paraId="22D71A86" w14:textId="77777777" w:rsidR="00C82BCE" w:rsidRPr="00BD7900" w:rsidRDefault="00C82BCE" w:rsidP="00BD7900">
            <w:pPr>
              <w:jc w:val="center"/>
            </w:pPr>
            <w:r w:rsidRPr="00BD7900">
              <w:t>23.</w:t>
            </w:r>
          </w:p>
        </w:tc>
        <w:tc>
          <w:tcPr>
            <w:tcW w:w="182" w:type="pct"/>
            <w:vAlign w:val="bottom"/>
          </w:tcPr>
          <w:p w14:paraId="312154E8" w14:textId="77777777" w:rsidR="00C82BCE" w:rsidRPr="00BD7900" w:rsidRDefault="00C82BCE" w:rsidP="00940797">
            <w:pPr>
              <w:jc w:val="center"/>
            </w:pPr>
          </w:p>
        </w:tc>
        <w:tc>
          <w:tcPr>
            <w:tcW w:w="3776" w:type="pct"/>
            <w:vAlign w:val="bottom"/>
          </w:tcPr>
          <w:p w14:paraId="66C31408" w14:textId="77777777" w:rsidR="00C82BCE" w:rsidRPr="00BD7900" w:rsidRDefault="00C82BCE" w:rsidP="004B137D">
            <w:pPr>
              <w:jc w:val="both"/>
            </w:pPr>
            <w:r w:rsidRPr="00BD7900">
              <w:rPr>
                <w:bCs/>
              </w:rPr>
              <w:t>Illustrate the process flow chart for manufacturing whole milk powder using the spray drying.</w:t>
            </w:r>
          </w:p>
        </w:tc>
        <w:tc>
          <w:tcPr>
            <w:tcW w:w="301" w:type="pct"/>
          </w:tcPr>
          <w:p w14:paraId="64E4693F" w14:textId="77777777" w:rsidR="00C82BCE" w:rsidRPr="00BD7900" w:rsidRDefault="00C82BCE" w:rsidP="00BD7900">
            <w:pPr>
              <w:jc w:val="center"/>
            </w:pPr>
            <w:r w:rsidRPr="00BD7900">
              <w:t>CO5</w:t>
            </w:r>
          </w:p>
        </w:tc>
        <w:tc>
          <w:tcPr>
            <w:tcW w:w="243" w:type="pct"/>
          </w:tcPr>
          <w:p w14:paraId="29A676C5" w14:textId="77777777" w:rsidR="00C82BCE" w:rsidRPr="00BD7900" w:rsidRDefault="00C82BCE" w:rsidP="00BD7900">
            <w:pPr>
              <w:jc w:val="center"/>
            </w:pPr>
            <w:r w:rsidRPr="00BD7900">
              <w:t>An</w:t>
            </w:r>
          </w:p>
        </w:tc>
        <w:tc>
          <w:tcPr>
            <w:tcW w:w="241" w:type="pct"/>
          </w:tcPr>
          <w:p w14:paraId="72273815" w14:textId="77777777" w:rsidR="00C82BCE" w:rsidRPr="00BD7900" w:rsidRDefault="00C82BCE" w:rsidP="00BD7900">
            <w:pPr>
              <w:jc w:val="center"/>
            </w:pPr>
            <w:r w:rsidRPr="00BD7900">
              <w:t>12</w:t>
            </w:r>
          </w:p>
        </w:tc>
      </w:tr>
      <w:tr w:rsidR="00C82BCE" w:rsidRPr="00BD7900" w14:paraId="4B7B501B" w14:textId="77777777" w:rsidTr="008E4728">
        <w:trPr>
          <w:trHeight w:val="550"/>
        </w:trPr>
        <w:tc>
          <w:tcPr>
            <w:tcW w:w="5000" w:type="pct"/>
            <w:gridSpan w:val="6"/>
            <w:vAlign w:val="center"/>
          </w:tcPr>
          <w:p w14:paraId="320A2D5E" w14:textId="77777777" w:rsidR="00C82BCE" w:rsidRPr="00BD7900" w:rsidRDefault="00C82BCE" w:rsidP="00940797">
            <w:pPr>
              <w:jc w:val="center"/>
              <w:rPr>
                <w:b/>
                <w:bCs/>
              </w:rPr>
            </w:pPr>
            <w:r w:rsidRPr="00BD7900">
              <w:rPr>
                <w:b/>
                <w:bCs/>
              </w:rPr>
              <w:t>COMPULSORY QUESTION</w:t>
            </w:r>
          </w:p>
        </w:tc>
      </w:tr>
      <w:tr w:rsidR="00C82BCE" w:rsidRPr="00BD7900" w14:paraId="7830B921" w14:textId="77777777" w:rsidTr="00BD7900">
        <w:trPr>
          <w:trHeight w:val="283"/>
        </w:trPr>
        <w:tc>
          <w:tcPr>
            <w:tcW w:w="257" w:type="pct"/>
          </w:tcPr>
          <w:p w14:paraId="54BCF74C" w14:textId="77777777" w:rsidR="00C82BCE" w:rsidRPr="00BD7900" w:rsidRDefault="00C82BCE" w:rsidP="00BD7900">
            <w:pPr>
              <w:jc w:val="center"/>
            </w:pPr>
            <w:r w:rsidRPr="00BD7900">
              <w:t>24.</w:t>
            </w:r>
          </w:p>
        </w:tc>
        <w:tc>
          <w:tcPr>
            <w:tcW w:w="182" w:type="pct"/>
          </w:tcPr>
          <w:p w14:paraId="7067F021" w14:textId="77777777" w:rsidR="00C82BCE" w:rsidRPr="00BD7900" w:rsidRDefault="00C82BCE" w:rsidP="00BD7900">
            <w:pPr>
              <w:jc w:val="center"/>
            </w:pPr>
            <w:r w:rsidRPr="00BD7900">
              <w:t>a.</w:t>
            </w:r>
          </w:p>
        </w:tc>
        <w:tc>
          <w:tcPr>
            <w:tcW w:w="3776" w:type="pct"/>
            <w:vAlign w:val="bottom"/>
          </w:tcPr>
          <w:p w14:paraId="5E7413CE" w14:textId="77777777" w:rsidR="00C82BCE" w:rsidRPr="00BD7900" w:rsidRDefault="00C82BCE" w:rsidP="004B137D">
            <w:pPr>
              <w:jc w:val="both"/>
            </w:pPr>
            <w:r w:rsidRPr="00BD7900">
              <w:t>Given 100 kg milk testing 7.5% fat, cream produced 14.1 kg testing 52.5% fat. Calculate the separation efficiency.</w:t>
            </w:r>
          </w:p>
        </w:tc>
        <w:tc>
          <w:tcPr>
            <w:tcW w:w="301" w:type="pct"/>
          </w:tcPr>
          <w:p w14:paraId="26289C61" w14:textId="77777777" w:rsidR="00C82BCE" w:rsidRPr="00BD7900" w:rsidRDefault="00C82BCE" w:rsidP="00BD7900">
            <w:pPr>
              <w:jc w:val="center"/>
            </w:pPr>
            <w:r w:rsidRPr="00BD7900">
              <w:t>CO4</w:t>
            </w:r>
          </w:p>
        </w:tc>
        <w:tc>
          <w:tcPr>
            <w:tcW w:w="243" w:type="pct"/>
          </w:tcPr>
          <w:p w14:paraId="7F040735" w14:textId="77777777" w:rsidR="00C82BCE" w:rsidRPr="00BD7900" w:rsidRDefault="00C82BCE" w:rsidP="00BD7900">
            <w:pPr>
              <w:jc w:val="center"/>
            </w:pPr>
            <w:r w:rsidRPr="00BD7900">
              <w:t>E</w:t>
            </w:r>
          </w:p>
        </w:tc>
        <w:tc>
          <w:tcPr>
            <w:tcW w:w="241" w:type="pct"/>
          </w:tcPr>
          <w:p w14:paraId="58957184" w14:textId="77777777" w:rsidR="00C82BCE" w:rsidRPr="00BD7900" w:rsidRDefault="00C82BCE" w:rsidP="00BD7900">
            <w:pPr>
              <w:jc w:val="center"/>
            </w:pPr>
            <w:r w:rsidRPr="00BD7900">
              <w:t>6</w:t>
            </w:r>
          </w:p>
        </w:tc>
      </w:tr>
      <w:tr w:rsidR="00C82BCE" w:rsidRPr="00BD7900" w14:paraId="140E8761" w14:textId="77777777" w:rsidTr="00BD7900">
        <w:trPr>
          <w:trHeight w:val="283"/>
        </w:trPr>
        <w:tc>
          <w:tcPr>
            <w:tcW w:w="257" w:type="pct"/>
          </w:tcPr>
          <w:p w14:paraId="003B2193" w14:textId="77777777" w:rsidR="00C82BCE" w:rsidRPr="00BD7900" w:rsidRDefault="00C82BCE" w:rsidP="00BD7900">
            <w:pPr>
              <w:jc w:val="center"/>
            </w:pPr>
          </w:p>
        </w:tc>
        <w:tc>
          <w:tcPr>
            <w:tcW w:w="182" w:type="pct"/>
          </w:tcPr>
          <w:p w14:paraId="7783BE2B" w14:textId="77777777" w:rsidR="00C82BCE" w:rsidRPr="00BD7900" w:rsidRDefault="00C82BCE" w:rsidP="00BD7900">
            <w:pPr>
              <w:jc w:val="center"/>
            </w:pPr>
            <w:r w:rsidRPr="00BD7900">
              <w:t>b.</w:t>
            </w:r>
          </w:p>
        </w:tc>
        <w:tc>
          <w:tcPr>
            <w:tcW w:w="3776" w:type="pct"/>
            <w:vAlign w:val="bottom"/>
          </w:tcPr>
          <w:p w14:paraId="1423798D" w14:textId="77777777" w:rsidR="00C82BCE" w:rsidRPr="00BD7900" w:rsidRDefault="00C82BCE" w:rsidP="004B137D">
            <w:pPr>
              <w:jc w:val="both"/>
              <w:rPr>
                <w:bCs/>
              </w:rPr>
            </w:pPr>
            <w:r w:rsidRPr="00BD7900">
              <w:rPr>
                <w:bCs/>
              </w:rPr>
              <w:t>Given the volume of ice cream 95 ml and volume of mix is 50 ml. Calculate the overrun in ice cream.</w:t>
            </w:r>
          </w:p>
        </w:tc>
        <w:tc>
          <w:tcPr>
            <w:tcW w:w="301" w:type="pct"/>
          </w:tcPr>
          <w:p w14:paraId="2FFAD6BD" w14:textId="77777777" w:rsidR="00C82BCE" w:rsidRPr="00BD7900" w:rsidRDefault="00C82BCE" w:rsidP="00BD7900">
            <w:pPr>
              <w:jc w:val="center"/>
            </w:pPr>
            <w:r w:rsidRPr="00BD7900">
              <w:t>CO4</w:t>
            </w:r>
          </w:p>
        </w:tc>
        <w:tc>
          <w:tcPr>
            <w:tcW w:w="243" w:type="pct"/>
          </w:tcPr>
          <w:p w14:paraId="450CD332" w14:textId="77777777" w:rsidR="00C82BCE" w:rsidRPr="00BD7900" w:rsidRDefault="00C82BCE" w:rsidP="00BD7900">
            <w:pPr>
              <w:jc w:val="center"/>
            </w:pPr>
            <w:r w:rsidRPr="00BD7900">
              <w:t>E</w:t>
            </w:r>
          </w:p>
        </w:tc>
        <w:tc>
          <w:tcPr>
            <w:tcW w:w="241" w:type="pct"/>
          </w:tcPr>
          <w:p w14:paraId="180F0A65" w14:textId="77777777" w:rsidR="00C82BCE" w:rsidRPr="00BD7900" w:rsidRDefault="00C82BCE" w:rsidP="00BD7900">
            <w:pPr>
              <w:jc w:val="center"/>
            </w:pPr>
            <w:r w:rsidRPr="00BD7900">
              <w:t>6</w:t>
            </w:r>
          </w:p>
        </w:tc>
      </w:tr>
    </w:tbl>
    <w:p w14:paraId="0C6C610B" w14:textId="77777777" w:rsidR="00C82BCE" w:rsidRPr="006B3057" w:rsidRDefault="00C82BCE" w:rsidP="002E336A"/>
    <w:p w14:paraId="34D39D71" w14:textId="77777777" w:rsidR="00C82BCE" w:rsidRPr="006B3057" w:rsidRDefault="00C82BCE" w:rsidP="002E336A">
      <w:r w:rsidRPr="006B3057">
        <w:rPr>
          <w:b/>
          <w:bCs/>
        </w:rPr>
        <w:t>CO</w:t>
      </w:r>
      <w:r w:rsidRPr="006B3057">
        <w:t xml:space="preserve"> – COURSE OUTCOME</w:t>
      </w:r>
      <w:r w:rsidRPr="006B3057">
        <w:tab/>
        <w:t xml:space="preserve">       </w:t>
      </w:r>
      <w:r w:rsidRPr="006B3057">
        <w:rPr>
          <w:b/>
          <w:bCs/>
        </w:rPr>
        <w:t>BL</w:t>
      </w:r>
      <w:r w:rsidRPr="006B3057">
        <w:t xml:space="preserve"> – BLOOM’S LEVEL       </w:t>
      </w:r>
      <w:r w:rsidRPr="006B3057">
        <w:rPr>
          <w:b/>
          <w:bCs/>
        </w:rPr>
        <w:t>M</w:t>
      </w:r>
      <w:r w:rsidRPr="006B3057">
        <w:t xml:space="preserve"> – MARKS ALLOTTED</w:t>
      </w:r>
    </w:p>
    <w:p w14:paraId="354BC59A" w14:textId="77777777" w:rsidR="00C82BCE" w:rsidRPr="006B3057" w:rsidRDefault="00C82BCE" w:rsidP="002E336A"/>
    <w:tbl>
      <w:tblPr>
        <w:tblStyle w:val="TableGrid"/>
        <w:tblW w:w="10490" w:type="dxa"/>
        <w:tblInd w:w="-714" w:type="dxa"/>
        <w:tblLook w:val="04A0" w:firstRow="1" w:lastRow="0" w:firstColumn="1" w:lastColumn="0" w:noHBand="0" w:noVBand="1"/>
      </w:tblPr>
      <w:tblGrid>
        <w:gridCol w:w="670"/>
        <w:gridCol w:w="9820"/>
      </w:tblGrid>
      <w:tr w:rsidR="00C82BCE" w:rsidRPr="006B3057" w14:paraId="2EAB13CD" w14:textId="77777777" w:rsidTr="005C5F4B">
        <w:trPr>
          <w:trHeight w:val="283"/>
        </w:trPr>
        <w:tc>
          <w:tcPr>
            <w:tcW w:w="670" w:type="dxa"/>
          </w:tcPr>
          <w:p w14:paraId="36E87EB6" w14:textId="77777777" w:rsidR="00C82BCE" w:rsidRPr="006B3057" w:rsidRDefault="00C82BCE" w:rsidP="00AD39D3">
            <w:pPr>
              <w:rPr>
                <w:sz w:val="22"/>
                <w:szCs w:val="22"/>
              </w:rPr>
            </w:pPr>
          </w:p>
        </w:tc>
        <w:tc>
          <w:tcPr>
            <w:tcW w:w="9820" w:type="dxa"/>
          </w:tcPr>
          <w:p w14:paraId="1051D6D3" w14:textId="77777777" w:rsidR="00C82BCE" w:rsidRPr="006B3057" w:rsidRDefault="00C82BCE" w:rsidP="00AD39D3">
            <w:pPr>
              <w:jc w:val="center"/>
              <w:rPr>
                <w:b/>
                <w:sz w:val="22"/>
                <w:szCs w:val="22"/>
              </w:rPr>
            </w:pPr>
            <w:r w:rsidRPr="006B3057">
              <w:rPr>
                <w:b/>
                <w:sz w:val="22"/>
                <w:szCs w:val="22"/>
              </w:rPr>
              <w:t>COURSE OUTCOMES</w:t>
            </w:r>
          </w:p>
        </w:tc>
      </w:tr>
      <w:tr w:rsidR="00C82BCE" w:rsidRPr="006B3057" w14:paraId="5CECAE54" w14:textId="77777777" w:rsidTr="005C5F4B">
        <w:trPr>
          <w:trHeight w:val="283"/>
        </w:trPr>
        <w:tc>
          <w:tcPr>
            <w:tcW w:w="670" w:type="dxa"/>
          </w:tcPr>
          <w:p w14:paraId="74236D52" w14:textId="77777777" w:rsidR="00C82BCE" w:rsidRPr="006B3057" w:rsidRDefault="00C82BCE" w:rsidP="00EC2078">
            <w:pPr>
              <w:rPr>
                <w:b/>
                <w:bCs/>
                <w:sz w:val="22"/>
                <w:szCs w:val="22"/>
              </w:rPr>
            </w:pPr>
            <w:r w:rsidRPr="006B3057">
              <w:rPr>
                <w:b/>
                <w:bCs/>
                <w:sz w:val="22"/>
                <w:szCs w:val="22"/>
              </w:rPr>
              <w:t>CO1</w:t>
            </w:r>
          </w:p>
        </w:tc>
        <w:tc>
          <w:tcPr>
            <w:tcW w:w="9820" w:type="dxa"/>
            <w:vAlign w:val="center"/>
          </w:tcPr>
          <w:p w14:paraId="0E25D86E" w14:textId="77777777" w:rsidR="00C82BCE" w:rsidRPr="006B3057" w:rsidRDefault="00C82BCE" w:rsidP="00EC2078">
            <w:pPr>
              <w:rPr>
                <w:sz w:val="22"/>
                <w:szCs w:val="22"/>
              </w:rPr>
            </w:pPr>
            <w:r w:rsidRPr="007103B1">
              <w:rPr>
                <w:sz w:val="22"/>
                <w:szCs w:val="22"/>
              </w:rPr>
              <w:t>Gain knowledge on the physio-chemical properties of milk and milk constituents.</w:t>
            </w:r>
          </w:p>
        </w:tc>
      </w:tr>
      <w:tr w:rsidR="00C82BCE" w:rsidRPr="006B3057" w14:paraId="7A58D384" w14:textId="77777777" w:rsidTr="005C5F4B">
        <w:trPr>
          <w:trHeight w:val="283"/>
        </w:trPr>
        <w:tc>
          <w:tcPr>
            <w:tcW w:w="670" w:type="dxa"/>
          </w:tcPr>
          <w:p w14:paraId="7EE8B975" w14:textId="77777777" w:rsidR="00C82BCE" w:rsidRPr="006B3057" w:rsidRDefault="00C82BCE" w:rsidP="00EC2078">
            <w:pPr>
              <w:rPr>
                <w:b/>
                <w:bCs/>
                <w:sz w:val="22"/>
                <w:szCs w:val="22"/>
              </w:rPr>
            </w:pPr>
            <w:r w:rsidRPr="006B3057">
              <w:rPr>
                <w:b/>
                <w:bCs/>
                <w:sz w:val="22"/>
                <w:szCs w:val="22"/>
              </w:rPr>
              <w:t>CO2</w:t>
            </w:r>
          </w:p>
        </w:tc>
        <w:tc>
          <w:tcPr>
            <w:tcW w:w="9820" w:type="dxa"/>
            <w:vAlign w:val="center"/>
          </w:tcPr>
          <w:p w14:paraId="411FC1C1" w14:textId="77777777" w:rsidR="00C82BCE" w:rsidRPr="006B3057" w:rsidRDefault="00C82BCE" w:rsidP="00EC2078">
            <w:pPr>
              <w:rPr>
                <w:sz w:val="22"/>
                <w:szCs w:val="22"/>
              </w:rPr>
            </w:pPr>
            <w:r w:rsidRPr="007103B1">
              <w:rPr>
                <w:sz w:val="22"/>
                <w:szCs w:val="22"/>
              </w:rPr>
              <w:t>Understand the various milk processing methods and technologies.</w:t>
            </w:r>
          </w:p>
        </w:tc>
      </w:tr>
      <w:tr w:rsidR="00C82BCE" w:rsidRPr="006B3057" w14:paraId="02EBC09A" w14:textId="77777777" w:rsidTr="005C5F4B">
        <w:trPr>
          <w:trHeight w:val="283"/>
        </w:trPr>
        <w:tc>
          <w:tcPr>
            <w:tcW w:w="670" w:type="dxa"/>
          </w:tcPr>
          <w:p w14:paraId="3CB756F4" w14:textId="77777777" w:rsidR="00C82BCE" w:rsidRPr="006B3057" w:rsidRDefault="00C82BCE" w:rsidP="00EC2078">
            <w:pPr>
              <w:rPr>
                <w:b/>
                <w:bCs/>
                <w:sz w:val="22"/>
                <w:szCs w:val="22"/>
              </w:rPr>
            </w:pPr>
            <w:r w:rsidRPr="006B3057">
              <w:rPr>
                <w:b/>
                <w:bCs/>
                <w:sz w:val="22"/>
                <w:szCs w:val="22"/>
              </w:rPr>
              <w:t>CO3</w:t>
            </w:r>
          </w:p>
        </w:tc>
        <w:tc>
          <w:tcPr>
            <w:tcW w:w="9820" w:type="dxa"/>
            <w:vAlign w:val="center"/>
          </w:tcPr>
          <w:p w14:paraId="608FACF9" w14:textId="77777777" w:rsidR="00C82BCE" w:rsidRPr="006B3057" w:rsidRDefault="00C82BCE" w:rsidP="00EC2078">
            <w:pPr>
              <w:rPr>
                <w:sz w:val="22"/>
                <w:szCs w:val="22"/>
              </w:rPr>
            </w:pPr>
            <w:r w:rsidRPr="007103B1">
              <w:rPr>
                <w:sz w:val="22"/>
                <w:szCs w:val="22"/>
              </w:rPr>
              <w:t>Apply the knowledge of engineering principles involved in different unit operations in the formulation and processing of milk and milk products.</w:t>
            </w:r>
          </w:p>
        </w:tc>
      </w:tr>
      <w:tr w:rsidR="00C82BCE" w:rsidRPr="006B3057" w14:paraId="24F8E943" w14:textId="77777777" w:rsidTr="005C5F4B">
        <w:trPr>
          <w:trHeight w:val="283"/>
        </w:trPr>
        <w:tc>
          <w:tcPr>
            <w:tcW w:w="670" w:type="dxa"/>
          </w:tcPr>
          <w:p w14:paraId="294875E4" w14:textId="77777777" w:rsidR="00C82BCE" w:rsidRPr="006B3057" w:rsidRDefault="00C82BCE" w:rsidP="00EC2078">
            <w:pPr>
              <w:rPr>
                <w:b/>
                <w:bCs/>
                <w:sz w:val="22"/>
                <w:szCs w:val="22"/>
              </w:rPr>
            </w:pPr>
            <w:r w:rsidRPr="006B3057">
              <w:rPr>
                <w:b/>
                <w:bCs/>
                <w:sz w:val="22"/>
                <w:szCs w:val="22"/>
              </w:rPr>
              <w:t>CO4</w:t>
            </w:r>
          </w:p>
        </w:tc>
        <w:tc>
          <w:tcPr>
            <w:tcW w:w="9820" w:type="dxa"/>
            <w:vAlign w:val="center"/>
          </w:tcPr>
          <w:p w14:paraId="5BDF6A2B" w14:textId="77777777" w:rsidR="00C82BCE" w:rsidRPr="006B3057" w:rsidRDefault="00C82BCE" w:rsidP="00EC2078">
            <w:pPr>
              <w:rPr>
                <w:sz w:val="22"/>
                <w:szCs w:val="22"/>
              </w:rPr>
            </w:pPr>
            <w:r w:rsidRPr="007103B1">
              <w:rPr>
                <w:sz w:val="22"/>
                <w:szCs w:val="22"/>
              </w:rPr>
              <w:t>Analyze the engineering and technological problems in dairy processing lines reaching substantiated solution or conclusion</w:t>
            </w:r>
            <w:r>
              <w:rPr>
                <w:sz w:val="22"/>
                <w:szCs w:val="22"/>
              </w:rPr>
              <w:t>.</w:t>
            </w:r>
          </w:p>
        </w:tc>
      </w:tr>
      <w:tr w:rsidR="00C82BCE" w:rsidRPr="006B3057" w14:paraId="1767AA22" w14:textId="77777777" w:rsidTr="005C5F4B">
        <w:trPr>
          <w:trHeight w:val="283"/>
        </w:trPr>
        <w:tc>
          <w:tcPr>
            <w:tcW w:w="670" w:type="dxa"/>
          </w:tcPr>
          <w:p w14:paraId="7C19698E" w14:textId="77777777" w:rsidR="00C82BCE" w:rsidRPr="006B3057" w:rsidRDefault="00C82BCE" w:rsidP="00EC2078">
            <w:pPr>
              <w:rPr>
                <w:b/>
                <w:bCs/>
                <w:sz w:val="22"/>
                <w:szCs w:val="22"/>
              </w:rPr>
            </w:pPr>
            <w:r w:rsidRPr="006B3057">
              <w:rPr>
                <w:b/>
                <w:bCs/>
                <w:sz w:val="22"/>
                <w:szCs w:val="22"/>
              </w:rPr>
              <w:t>CO5</w:t>
            </w:r>
          </w:p>
        </w:tc>
        <w:tc>
          <w:tcPr>
            <w:tcW w:w="9820" w:type="dxa"/>
            <w:vAlign w:val="center"/>
          </w:tcPr>
          <w:p w14:paraId="75F371F5" w14:textId="77777777" w:rsidR="00C82BCE" w:rsidRPr="006B3057" w:rsidRDefault="00C82BCE" w:rsidP="00EC2078">
            <w:pPr>
              <w:rPr>
                <w:sz w:val="22"/>
                <w:szCs w:val="22"/>
              </w:rPr>
            </w:pPr>
            <w:r w:rsidRPr="007103B1">
              <w:rPr>
                <w:sz w:val="22"/>
                <w:szCs w:val="22"/>
              </w:rPr>
              <w:t>Evaluate the working of dairy equipments used in the dairy plant.</w:t>
            </w:r>
          </w:p>
        </w:tc>
      </w:tr>
      <w:tr w:rsidR="00C82BCE" w:rsidRPr="006B3057" w14:paraId="02B5DC1E" w14:textId="77777777" w:rsidTr="005C5F4B">
        <w:trPr>
          <w:trHeight w:val="283"/>
        </w:trPr>
        <w:tc>
          <w:tcPr>
            <w:tcW w:w="670" w:type="dxa"/>
          </w:tcPr>
          <w:p w14:paraId="7EF6A401" w14:textId="77777777" w:rsidR="00C82BCE" w:rsidRPr="006B3057" w:rsidRDefault="00C82BCE" w:rsidP="00EC2078">
            <w:pPr>
              <w:rPr>
                <w:b/>
                <w:bCs/>
                <w:sz w:val="22"/>
                <w:szCs w:val="22"/>
              </w:rPr>
            </w:pPr>
            <w:r w:rsidRPr="006B3057">
              <w:rPr>
                <w:b/>
                <w:bCs/>
                <w:sz w:val="22"/>
                <w:szCs w:val="22"/>
              </w:rPr>
              <w:t>CO6</w:t>
            </w:r>
          </w:p>
        </w:tc>
        <w:tc>
          <w:tcPr>
            <w:tcW w:w="9820" w:type="dxa"/>
            <w:vAlign w:val="bottom"/>
          </w:tcPr>
          <w:p w14:paraId="56FEA968" w14:textId="77777777" w:rsidR="00C82BCE" w:rsidRPr="006B3057" w:rsidRDefault="00C82BCE" w:rsidP="00EC2078">
            <w:pPr>
              <w:rPr>
                <w:sz w:val="22"/>
                <w:szCs w:val="22"/>
              </w:rPr>
            </w:pPr>
            <w:r w:rsidRPr="007103B1">
              <w:rPr>
                <w:sz w:val="22"/>
                <w:szCs w:val="22"/>
              </w:rPr>
              <w:t>Design operations and equipments for dairy processing.</w:t>
            </w:r>
          </w:p>
        </w:tc>
      </w:tr>
    </w:tbl>
    <w:p w14:paraId="15CA1C81" w14:textId="77777777" w:rsidR="00C82BCE" w:rsidRPr="006B3057"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6B3057" w14:paraId="6EB305FC" w14:textId="77777777" w:rsidTr="00E56E00">
        <w:trPr>
          <w:jc w:val="center"/>
        </w:trPr>
        <w:tc>
          <w:tcPr>
            <w:tcW w:w="6385" w:type="dxa"/>
            <w:gridSpan w:val="8"/>
          </w:tcPr>
          <w:p w14:paraId="05B43DC9" w14:textId="77777777" w:rsidR="00C82BCE" w:rsidRPr="006B3057" w:rsidRDefault="00C82BCE" w:rsidP="00D54806">
            <w:pPr>
              <w:jc w:val="center"/>
              <w:rPr>
                <w:b/>
                <w:sz w:val="22"/>
                <w:szCs w:val="22"/>
              </w:rPr>
            </w:pPr>
            <w:r w:rsidRPr="006B3057">
              <w:rPr>
                <w:b/>
                <w:sz w:val="22"/>
                <w:szCs w:val="22"/>
              </w:rPr>
              <w:t>Assessment Pattern as per Bloom’s Level</w:t>
            </w:r>
          </w:p>
        </w:tc>
      </w:tr>
      <w:tr w:rsidR="00C82BCE" w:rsidRPr="006B3057" w14:paraId="67DEB617" w14:textId="77777777" w:rsidTr="00E56E00">
        <w:trPr>
          <w:jc w:val="center"/>
        </w:trPr>
        <w:tc>
          <w:tcPr>
            <w:tcW w:w="1140" w:type="dxa"/>
          </w:tcPr>
          <w:p w14:paraId="64F976B3" w14:textId="77777777" w:rsidR="00C82BCE" w:rsidRPr="006B3057" w:rsidRDefault="00C82BCE" w:rsidP="00D54806">
            <w:pPr>
              <w:jc w:val="center"/>
              <w:rPr>
                <w:b/>
                <w:bCs/>
                <w:sz w:val="22"/>
                <w:szCs w:val="22"/>
              </w:rPr>
            </w:pPr>
            <w:r w:rsidRPr="006B3057">
              <w:rPr>
                <w:b/>
                <w:bCs/>
                <w:sz w:val="22"/>
                <w:szCs w:val="22"/>
              </w:rPr>
              <w:t>CO / BL</w:t>
            </w:r>
          </w:p>
        </w:tc>
        <w:tc>
          <w:tcPr>
            <w:tcW w:w="709" w:type="dxa"/>
          </w:tcPr>
          <w:p w14:paraId="514BAF6E" w14:textId="77777777" w:rsidR="00C82BCE" w:rsidRPr="006B3057" w:rsidRDefault="00C82BCE" w:rsidP="00D54806">
            <w:pPr>
              <w:jc w:val="center"/>
              <w:rPr>
                <w:b/>
                <w:sz w:val="22"/>
                <w:szCs w:val="22"/>
              </w:rPr>
            </w:pPr>
            <w:r w:rsidRPr="006B3057">
              <w:rPr>
                <w:b/>
                <w:sz w:val="22"/>
                <w:szCs w:val="22"/>
              </w:rPr>
              <w:t>R</w:t>
            </w:r>
          </w:p>
        </w:tc>
        <w:tc>
          <w:tcPr>
            <w:tcW w:w="708" w:type="dxa"/>
          </w:tcPr>
          <w:p w14:paraId="5F95F935" w14:textId="77777777" w:rsidR="00C82BCE" w:rsidRPr="006B3057" w:rsidRDefault="00C82BCE" w:rsidP="00D54806">
            <w:pPr>
              <w:jc w:val="center"/>
              <w:rPr>
                <w:b/>
                <w:sz w:val="22"/>
                <w:szCs w:val="22"/>
              </w:rPr>
            </w:pPr>
            <w:r w:rsidRPr="006B3057">
              <w:rPr>
                <w:b/>
                <w:sz w:val="22"/>
                <w:szCs w:val="22"/>
              </w:rPr>
              <w:t>U</w:t>
            </w:r>
          </w:p>
        </w:tc>
        <w:tc>
          <w:tcPr>
            <w:tcW w:w="709" w:type="dxa"/>
          </w:tcPr>
          <w:p w14:paraId="178655D3" w14:textId="77777777" w:rsidR="00C82BCE" w:rsidRPr="006B3057" w:rsidRDefault="00C82BCE" w:rsidP="00D54806">
            <w:pPr>
              <w:jc w:val="center"/>
              <w:rPr>
                <w:b/>
                <w:sz w:val="22"/>
                <w:szCs w:val="22"/>
              </w:rPr>
            </w:pPr>
            <w:r w:rsidRPr="006B3057">
              <w:rPr>
                <w:b/>
                <w:sz w:val="22"/>
                <w:szCs w:val="22"/>
              </w:rPr>
              <w:t>A</w:t>
            </w:r>
          </w:p>
        </w:tc>
        <w:tc>
          <w:tcPr>
            <w:tcW w:w="709" w:type="dxa"/>
          </w:tcPr>
          <w:p w14:paraId="179744E4" w14:textId="77777777" w:rsidR="00C82BCE" w:rsidRPr="006B3057" w:rsidRDefault="00C82BCE" w:rsidP="00D54806">
            <w:pPr>
              <w:jc w:val="center"/>
              <w:rPr>
                <w:b/>
                <w:sz w:val="22"/>
                <w:szCs w:val="22"/>
              </w:rPr>
            </w:pPr>
            <w:r w:rsidRPr="006B3057">
              <w:rPr>
                <w:b/>
                <w:sz w:val="22"/>
                <w:szCs w:val="22"/>
              </w:rPr>
              <w:t>An</w:t>
            </w:r>
          </w:p>
        </w:tc>
        <w:tc>
          <w:tcPr>
            <w:tcW w:w="709" w:type="dxa"/>
          </w:tcPr>
          <w:p w14:paraId="213A8C03" w14:textId="77777777" w:rsidR="00C82BCE" w:rsidRPr="006B3057" w:rsidRDefault="00C82BCE" w:rsidP="00D54806">
            <w:pPr>
              <w:jc w:val="center"/>
              <w:rPr>
                <w:b/>
                <w:sz w:val="22"/>
                <w:szCs w:val="22"/>
              </w:rPr>
            </w:pPr>
            <w:r w:rsidRPr="006B3057">
              <w:rPr>
                <w:b/>
                <w:sz w:val="22"/>
                <w:szCs w:val="22"/>
              </w:rPr>
              <w:t>E</w:t>
            </w:r>
          </w:p>
        </w:tc>
        <w:tc>
          <w:tcPr>
            <w:tcW w:w="708" w:type="dxa"/>
          </w:tcPr>
          <w:p w14:paraId="5E1A16DF" w14:textId="77777777" w:rsidR="00C82BCE" w:rsidRPr="006B3057" w:rsidRDefault="00C82BCE" w:rsidP="00D54806">
            <w:pPr>
              <w:jc w:val="center"/>
              <w:rPr>
                <w:b/>
                <w:sz w:val="22"/>
                <w:szCs w:val="22"/>
              </w:rPr>
            </w:pPr>
            <w:r w:rsidRPr="006B3057">
              <w:rPr>
                <w:b/>
                <w:sz w:val="22"/>
                <w:szCs w:val="22"/>
              </w:rPr>
              <w:t>C</w:t>
            </w:r>
          </w:p>
        </w:tc>
        <w:tc>
          <w:tcPr>
            <w:tcW w:w="993" w:type="dxa"/>
          </w:tcPr>
          <w:p w14:paraId="29EC434D" w14:textId="77777777" w:rsidR="00C82BCE" w:rsidRPr="006B3057" w:rsidRDefault="00C82BCE" w:rsidP="00D54806">
            <w:pPr>
              <w:jc w:val="center"/>
              <w:rPr>
                <w:b/>
                <w:sz w:val="22"/>
                <w:szCs w:val="22"/>
              </w:rPr>
            </w:pPr>
            <w:r w:rsidRPr="006B3057">
              <w:rPr>
                <w:b/>
                <w:sz w:val="22"/>
                <w:szCs w:val="22"/>
              </w:rPr>
              <w:t>Total</w:t>
            </w:r>
          </w:p>
        </w:tc>
      </w:tr>
      <w:tr w:rsidR="00C82BCE" w:rsidRPr="006B3057" w14:paraId="44A3BA4A" w14:textId="77777777" w:rsidTr="00E56E00">
        <w:trPr>
          <w:jc w:val="center"/>
        </w:trPr>
        <w:tc>
          <w:tcPr>
            <w:tcW w:w="1140" w:type="dxa"/>
          </w:tcPr>
          <w:p w14:paraId="65FC7761" w14:textId="77777777" w:rsidR="00C82BCE" w:rsidRPr="006B3057" w:rsidRDefault="00C82BCE" w:rsidP="00FF2173">
            <w:pPr>
              <w:jc w:val="center"/>
              <w:rPr>
                <w:b/>
                <w:bCs/>
                <w:sz w:val="22"/>
                <w:szCs w:val="22"/>
              </w:rPr>
            </w:pPr>
            <w:r w:rsidRPr="006B3057">
              <w:rPr>
                <w:b/>
                <w:bCs/>
                <w:sz w:val="22"/>
                <w:szCs w:val="22"/>
              </w:rPr>
              <w:t>CO1</w:t>
            </w:r>
          </w:p>
        </w:tc>
        <w:tc>
          <w:tcPr>
            <w:tcW w:w="709" w:type="dxa"/>
          </w:tcPr>
          <w:p w14:paraId="217CBB14" w14:textId="77777777" w:rsidR="00C82BCE" w:rsidRPr="006B3057" w:rsidRDefault="00C82BCE" w:rsidP="00FF2173">
            <w:pPr>
              <w:jc w:val="center"/>
              <w:rPr>
                <w:sz w:val="22"/>
                <w:szCs w:val="22"/>
              </w:rPr>
            </w:pPr>
            <w:r w:rsidRPr="00E70452">
              <w:t>2</w:t>
            </w:r>
          </w:p>
        </w:tc>
        <w:tc>
          <w:tcPr>
            <w:tcW w:w="708" w:type="dxa"/>
          </w:tcPr>
          <w:p w14:paraId="4921A4E3" w14:textId="77777777" w:rsidR="00C82BCE" w:rsidRPr="006B3057" w:rsidRDefault="00C82BCE" w:rsidP="00FF2173">
            <w:pPr>
              <w:jc w:val="center"/>
              <w:rPr>
                <w:sz w:val="22"/>
                <w:szCs w:val="22"/>
              </w:rPr>
            </w:pPr>
            <w:r w:rsidRPr="00E70452">
              <w:t>3</w:t>
            </w:r>
          </w:p>
        </w:tc>
        <w:tc>
          <w:tcPr>
            <w:tcW w:w="709" w:type="dxa"/>
          </w:tcPr>
          <w:p w14:paraId="2ABF8244" w14:textId="77777777" w:rsidR="00C82BCE" w:rsidRPr="006B3057" w:rsidRDefault="00C82BCE" w:rsidP="00FF2173">
            <w:pPr>
              <w:jc w:val="center"/>
              <w:rPr>
                <w:sz w:val="22"/>
                <w:szCs w:val="22"/>
              </w:rPr>
            </w:pPr>
            <w:r>
              <w:rPr>
                <w:sz w:val="22"/>
                <w:szCs w:val="22"/>
              </w:rPr>
              <w:t>-</w:t>
            </w:r>
          </w:p>
        </w:tc>
        <w:tc>
          <w:tcPr>
            <w:tcW w:w="709" w:type="dxa"/>
          </w:tcPr>
          <w:p w14:paraId="0FF53077" w14:textId="77777777" w:rsidR="00C82BCE" w:rsidRPr="006B3057" w:rsidRDefault="00C82BCE" w:rsidP="00FF2173">
            <w:pPr>
              <w:jc w:val="center"/>
              <w:rPr>
                <w:sz w:val="22"/>
                <w:szCs w:val="22"/>
              </w:rPr>
            </w:pPr>
            <w:r>
              <w:rPr>
                <w:sz w:val="22"/>
                <w:szCs w:val="22"/>
              </w:rPr>
              <w:t>-</w:t>
            </w:r>
          </w:p>
        </w:tc>
        <w:tc>
          <w:tcPr>
            <w:tcW w:w="709" w:type="dxa"/>
          </w:tcPr>
          <w:p w14:paraId="4C50FCD4" w14:textId="77777777" w:rsidR="00C82BCE" w:rsidRPr="006B3057" w:rsidRDefault="00C82BCE" w:rsidP="00FF2173">
            <w:pPr>
              <w:jc w:val="center"/>
              <w:rPr>
                <w:sz w:val="22"/>
                <w:szCs w:val="22"/>
              </w:rPr>
            </w:pPr>
            <w:r w:rsidRPr="003600FB">
              <w:rPr>
                <w:sz w:val="22"/>
                <w:szCs w:val="22"/>
              </w:rPr>
              <w:t>-</w:t>
            </w:r>
          </w:p>
        </w:tc>
        <w:tc>
          <w:tcPr>
            <w:tcW w:w="708" w:type="dxa"/>
          </w:tcPr>
          <w:p w14:paraId="5A002250" w14:textId="77777777" w:rsidR="00C82BCE" w:rsidRPr="006B3057" w:rsidRDefault="00C82BCE" w:rsidP="00FF2173">
            <w:pPr>
              <w:jc w:val="center"/>
              <w:rPr>
                <w:sz w:val="22"/>
                <w:szCs w:val="22"/>
              </w:rPr>
            </w:pPr>
            <w:r w:rsidRPr="00CD22DC">
              <w:rPr>
                <w:sz w:val="22"/>
                <w:szCs w:val="22"/>
              </w:rPr>
              <w:t>-</w:t>
            </w:r>
          </w:p>
        </w:tc>
        <w:tc>
          <w:tcPr>
            <w:tcW w:w="993" w:type="dxa"/>
          </w:tcPr>
          <w:p w14:paraId="523133F9" w14:textId="77777777" w:rsidR="00C82BCE" w:rsidRPr="006B3057" w:rsidRDefault="00C82BCE" w:rsidP="00FF2173">
            <w:pPr>
              <w:jc w:val="center"/>
              <w:rPr>
                <w:sz w:val="22"/>
                <w:szCs w:val="22"/>
              </w:rPr>
            </w:pPr>
            <w:r w:rsidRPr="00E70452">
              <w:t>5</w:t>
            </w:r>
          </w:p>
        </w:tc>
      </w:tr>
      <w:tr w:rsidR="00C82BCE" w:rsidRPr="006B3057" w14:paraId="359CDFD6" w14:textId="77777777" w:rsidTr="00E56E00">
        <w:trPr>
          <w:jc w:val="center"/>
        </w:trPr>
        <w:tc>
          <w:tcPr>
            <w:tcW w:w="1140" w:type="dxa"/>
          </w:tcPr>
          <w:p w14:paraId="582E72C3" w14:textId="77777777" w:rsidR="00C82BCE" w:rsidRPr="006B3057" w:rsidRDefault="00C82BCE" w:rsidP="00FF2173">
            <w:pPr>
              <w:jc w:val="center"/>
              <w:rPr>
                <w:b/>
                <w:bCs/>
                <w:sz w:val="22"/>
                <w:szCs w:val="22"/>
              </w:rPr>
            </w:pPr>
            <w:r w:rsidRPr="006B3057">
              <w:rPr>
                <w:b/>
                <w:bCs/>
                <w:sz w:val="22"/>
                <w:szCs w:val="22"/>
              </w:rPr>
              <w:t>CO2</w:t>
            </w:r>
          </w:p>
        </w:tc>
        <w:tc>
          <w:tcPr>
            <w:tcW w:w="709" w:type="dxa"/>
          </w:tcPr>
          <w:p w14:paraId="08F5806E" w14:textId="77777777" w:rsidR="00C82BCE" w:rsidRPr="006B3057" w:rsidRDefault="00C82BCE" w:rsidP="00FF2173">
            <w:pPr>
              <w:jc w:val="center"/>
              <w:rPr>
                <w:sz w:val="22"/>
                <w:szCs w:val="22"/>
              </w:rPr>
            </w:pPr>
            <w:r>
              <w:rPr>
                <w:sz w:val="22"/>
                <w:szCs w:val="22"/>
              </w:rPr>
              <w:t>-</w:t>
            </w:r>
          </w:p>
        </w:tc>
        <w:tc>
          <w:tcPr>
            <w:tcW w:w="708" w:type="dxa"/>
          </w:tcPr>
          <w:p w14:paraId="4D4CAA6A" w14:textId="77777777" w:rsidR="00C82BCE" w:rsidRPr="006B3057" w:rsidRDefault="00C82BCE" w:rsidP="00FF2173">
            <w:pPr>
              <w:jc w:val="center"/>
              <w:rPr>
                <w:sz w:val="22"/>
                <w:szCs w:val="22"/>
              </w:rPr>
            </w:pPr>
            <w:r w:rsidRPr="00E70452">
              <w:t>15</w:t>
            </w:r>
          </w:p>
        </w:tc>
        <w:tc>
          <w:tcPr>
            <w:tcW w:w="709" w:type="dxa"/>
          </w:tcPr>
          <w:p w14:paraId="11329607" w14:textId="77777777" w:rsidR="00C82BCE" w:rsidRPr="006B3057" w:rsidRDefault="00C82BCE" w:rsidP="00FF2173">
            <w:pPr>
              <w:jc w:val="center"/>
              <w:rPr>
                <w:sz w:val="22"/>
                <w:szCs w:val="22"/>
              </w:rPr>
            </w:pPr>
            <w:r w:rsidRPr="00E70452">
              <w:t>9</w:t>
            </w:r>
          </w:p>
        </w:tc>
        <w:tc>
          <w:tcPr>
            <w:tcW w:w="709" w:type="dxa"/>
          </w:tcPr>
          <w:p w14:paraId="5CB24523" w14:textId="77777777" w:rsidR="00C82BCE" w:rsidRPr="006B3057" w:rsidRDefault="00C82BCE" w:rsidP="00FF2173">
            <w:pPr>
              <w:jc w:val="center"/>
              <w:rPr>
                <w:sz w:val="22"/>
                <w:szCs w:val="22"/>
              </w:rPr>
            </w:pPr>
            <w:r w:rsidRPr="00E70452">
              <w:t>4</w:t>
            </w:r>
          </w:p>
        </w:tc>
        <w:tc>
          <w:tcPr>
            <w:tcW w:w="709" w:type="dxa"/>
          </w:tcPr>
          <w:p w14:paraId="3E132B34" w14:textId="77777777" w:rsidR="00C82BCE" w:rsidRPr="006B3057" w:rsidRDefault="00C82BCE" w:rsidP="00FF2173">
            <w:pPr>
              <w:jc w:val="center"/>
              <w:rPr>
                <w:sz w:val="22"/>
                <w:szCs w:val="22"/>
              </w:rPr>
            </w:pPr>
            <w:r w:rsidRPr="003600FB">
              <w:rPr>
                <w:sz w:val="22"/>
                <w:szCs w:val="22"/>
              </w:rPr>
              <w:t>-</w:t>
            </w:r>
          </w:p>
        </w:tc>
        <w:tc>
          <w:tcPr>
            <w:tcW w:w="708" w:type="dxa"/>
          </w:tcPr>
          <w:p w14:paraId="006D3B6B" w14:textId="77777777" w:rsidR="00C82BCE" w:rsidRPr="006B3057" w:rsidRDefault="00C82BCE" w:rsidP="00FF2173">
            <w:pPr>
              <w:jc w:val="center"/>
              <w:rPr>
                <w:sz w:val="22"/>
                <w:szCs w:val="22"/>
              </w:rPr>
            </w:pPr>
            <w:r w:rsidRPr="00CD22DC">
              <w:rPr>
                <w:sz w:val="22"/>
                <w:szCs w:val="22"/>
              </w:rPr>
              <w:t>-</w:t>
            </w:r>
          </w:p>
        </w:tc>
        <w:tc>
          <w:tcPr>
            <w:tcW w:w="993" w:type="dxa"/>
          </w:tcPr>
          <w:p w14:paraId="798D1CF5" w14:textId="77777777" w:rsidR="00C82BCE" w:rsidRPr="006B3057" w:rsidRDefault="00C82BCE" w:rsidP="00FF2173">
            <w:pPr>
              <w:jc w:val="center"/>
              <w:rPr>
                <w:sz w:val="22"/>
                <w:szCs w:val="22"/>
              </w:rPr>
            </w:pPr>
            <w:r w:rsidRPr="00E70452">
              <w:t>28</w:t>
            </w:r>
          </w:p>
        </w:tc>
      </w:tr>
      <w:tr w:rsidR="00C82BCE" w:rsidRPr="006B3057" w14:paraId="23EE2ECE" w14:textId="77777777" w:rsidTr="00E56E00">
        <w:trPr>
          <w:jc w:val="center"/>
        </w:trPr>
        <w:tc>
          <w:tcPr>
            <w:tcW w:w="1140" w:type="dxa"/>
          </w:tcPr>
          <w:p w14:paraId="5E43EB48" w14:textId="77777777" w:rsidR="00C82BCE" w:rsidRPr="006B3057" w:rsidRDefault="00C82BCE" w:rsidP="00FF2173">
            <w:pPr>
              <w:jc w:val="center"/>
              <w:rPr>
                <w:b/>
                <w:bCs/>
                <w:sz w:val="22"/>
                <w:szCs w:val="22"/>
              </w:rPr>
            </w:pPr>
            <w:r w:rsidRPr="006B3057">
              <w:rPr>
                <w:b/>
                <w:bCs/>
                <w:sz w:val="22"/>
                <w:szCs w:val="22"/>
              </w:rPr>
              <w:t>CO3</w:t>
            </w:r>
          </w:p>
        </w:tc>
        <w:tc>
          <w:tcPr>
            <w:tcW w:w="709" w:type="dxa"/>
          </w:tcPr>
          <w:p w14:paraId="6EA6217D" w14:textId="77777777" w:rsidR="00C82BCE" w:rsidRPr="006B3057" w:rsidRDefault="00C82BCE" w:rsidP="00FF2173">
            <w:pPr>
              <w:jc w:val="center"/>
              <w:rPr>
                <w:sz w:val="22"/>
                <w:szCs w:val="22"/>
              </w:rPr>
            </w:pPr>
            <w:r w:rsidRPr="00E70452">
              <w:t>3</w:t>
            </w:r>
          </w:p>
        </w:tc>
        <w:tc>
          <w:tcPr>
            <w:tcW w:w="708" w:type="dxa"/>
          </w:tcPr>
          <w:p w14:paraId="765FADAC" w14:textId="77777777" w:rsidR="00C82BCE" w:rsidRPr="006B3057" w:rsidRDefault="00C82BCE" w:rsidP="00FF2173">
            <w:pPr>
              <w:jc w:val="center"/>
              <w:rPr>
                <w:sz w:val="22"/>
                <w:szCs w:val="22"/>
              </w:rPr>
            </w:pPr>
            <w:r w:rsidRPr="00E70452">
              <w:t>18</w:t>
            </w:r>
          </w:p>
        </w:tc>
        <w:tc>
          <w:tcPr>
            <w:tcW w:w="709" w:type="dxa"/>
          </w:tcPr>
          <w:p w14:paraId="4F9683AA" w14:textId="77777777" w:rsidR="00C82BCE" w:rsidRPr="006B3057" w:rsidRDefault="00C82BCE" w:rsidP="00FF2173">
            <w:pPr>
              <w:jc w:val="center"/>
              <w:rPr>
                <w:sz w:val="22"/>
                <w:szCs w:val="22"/>
              </w:rPr>
            </w:pPr>
            <w:r w:rsidRPr="00E70452">
              <w:t>8</w:t>
            </w:r>
          </w:p>
        </w:tc>
        <w:tc>
          <w:tcPr>
            <w:tcW w:w="709" w:type="dxa"/>
          </w:tcPr>
          <w:p w14:paraId="5C45E50D" w14:textId="77777777" w:rsidR="00C82BCE" w:rsidRPr="006B3057" w:rsidRDefault="00C82BCE" w:rsidP="00FF2173">
            <w:pPr>
              <w:jc w:val="center"/>
              <w:rPr>
                <w:sz w:val="22"/>
                <w:szCs w:val="22"/>
              </w:rPr>
            </w:pPr>
            <w:r w:rsidRPr="004820EB">
              <w:rPr>
                <w:sz w:val="22"/>
                <w:szCs w:val="22"/>
              </w:rPr>
              <w:t>-</w:t>
            </w:r>
          </w:p>
        </w:tc>
        <w:tc>
          <w:tcPr>
            <w:tcW w:w="709" w:type="dxa"/>
          </w:tcPr>
          <w:p w14:paraId="00710AD4" w14:textId="77777777" w:rsidR="00C82BCE" w:rsidRPr="006B3057" w:rsidRDefault="00C82BCE" w:rsidP="00FF2173">
            <w:pPr>
              <w:jc w:val="center"/>
              <w:rPr>
                <w:sz w:val="22"/>
                <w:szCs w:val="22"/>
              </w:rPr>
            </w:pPr>
            <w:r w:rsidRPr="003600FB">
              <w:rPr>
                <w:sz w:val="22"/>
                <w:szCs w:val="22"/>
              </w:rPr>
              <w:t>-</w:t>
            </w:r>
          </w:p>
        </w:tc>
        <w:tc>
          <w:tcPr>
            <w:tcW w:w="708" w:type="dxa"/>
          </w:tcPr>
          <w:p w14:paraId="0BB91819" w14:textId="77777777" w:rsidR="00C82BCE" w:rsidRPr="006B3057" w:rsidRDefault="00C82BCE" w:rsidP="00FF2173">
            <w:pPr>
              <w:jc w:val="center"/>
              <w:rPr>
                <w:sz w:val="22"/>
                <w:szCs w:val="22"/>
              </w:rPr>
            </w:pPr>
            <w:r w:rsidRPr="00CD22DC">
              <w:rPr>
                <w:sz w:val="22"/>
                <w:szCs w:val="22"/>
              </w:rPr>
              <w:t>-</w:t>
            </w:r>
          </w:p>
        </w:tc>
        <w:tc>
          <w:tcPr>
            <w:tcW w:w="993" w:type="dxa"/>
          </w:tcPr>
          <w:p w14:paraId="56DE2995" w14:textId="77777777" w:rsidR="00C82BCE" w:rsidRPr="006B3057" w:rsidRDefault="00C82BCE" w:rsidP="00FF2173">
            <w:pPr>
              <w:jc w:val="center"/>
              <w:rPr>
                <w:sz w:val="22"/>
                <w:szCs w:val="22"/>
              </w:rPr>
            </w:pPr>
            <w:r w:rsidRPr="00E70452">
              <w:t>29</w:t>
            </w:r>
          </w:p>
        </w:tc>
      </w:tr>
      <w:tr w:rsidR="00C82BCE" w:rsidRPr="006B3057" w14:paraId="2CEE8549" w14:textId="77777777" w:rsidTr="00E56E00">
        <w:trPr>
          <w:jc w:val="center"/>
        </w:trPr>
        <w:tc>
          <w:tcPr>
            <w:tcW w:w="1140" w:type="dxa"/>
          </w:tcPr>
          <w:p w14:paraId="038665C3" w14:textId="77777777" w:rsidR="00C82BCE" w:rsidRPr="006B3057" w:rsidRDefault="00C82BCE" w:rsidP="00FF2173">
            <w:pPr>
              <w:jc w:val="center"/>
              <w:rPr>
                <w:b/>
                <w:bCs/>
                <w:sz w:val="22"/>
                <w:szCs w:val="22"/>
              </w:rPr>
            </w:pPr>
            <w:r w:rsidRPr="006B3057">
              <w:rPr>
                <w:b/>
                <w:bCs/>
                <w:sz w:val="22"/>
                <w:szCs w:val="22"/>
              </w:rPr>
              <w:t>CO4</w:t>
            </w:r>
          </w:p>
        </w:tc>
        <w:tc>
          <w:tcPr>
            <w:tcW w:w="709" w:type="dxa"/>
          </w:tcPr>
          <w:p w14:paraId="55FAA3E9" w14:textId="77777777" w:rsidR="00C82BCE" w:rsidRPr="006B3057" w:rsidRDefault="00C82BCE" w:rsidP="00FF2173">
            <w:pPr>
              <w:jc w:val="center"/>
              <w:rPr>
                <w:sz w:val="22"/>
                <w:szCs w:val="22"/>
              </w:rPr>
            </w:pPr>
            <w:r>
              <w:rPr>
                <w:sz w:val="22"/>
                <w:szCs w:val="22"/>
              </w:rPr>
              <w:t>-</w:t>
            </w:r>
          </w:p>
        </w:tc>
        <w:tc>
          <w:tcPr>
            <w:tcW w:w="708" w:type="dxa"/>
          </w:tcPr>
          <w:p w14:paraId="0B6EF2B8" w14:textId="77777777" w:rsidR="00C82BCE" w:rsidRPr="006B3057" w:rsidRDefault="00C82BCE" w:rsidP="00FF2173">
            <w:pPr>
              <w:jc w:val="center"/>
              <w:rPr>
                <w:sz w:val="22"/>
                <w:szCs w:val="22"/>
              </w:rPr>
            </w:pPr>
            <w:r>
              <w:rPr>
                <w:sz w:val="22"/>
                <w:szCs w:val="22"/>
              </w:rPr>
              <w:t>-</w:t>
            </w:r>
          </w:p>
        </w:tc>
        <w:tc>
          <w:tcPr>
            <w:tcW w:w="709" w:type="dxa"/>
          </w:tcPr>
          <w:p w14:paraId="3A6244DA" w14:textId="77777777" w:rsidR="00C82BCE" w:rsidRPr="006B3057" w:rsidRDefault="00C82BCE" w:rsidP="00FF2173">
            <w:pPr>
              <w:jc w:val="center"/>
              <w:rPr>
                <w:sz w:val="22"/>
                <w:szCs w:val="22"/>
              </w:rPr>
            </w:pPr>
            <w:r>
              <w:rPr>
                <w:sz w:val="22"/>
                <w:szCs w:val="22"/>
              </w:rPr>
              <w:t>-</w:t>
            </w:r>
          </w:p>
        </w:tc>
        <w:tc>
          <w:tcPr>
            <w:tcW w:w="709" w:type="dxa"/>
          </w:tcPr>
          <w:p w14:paraId="66F82806" w14:textId="77777777" w:rsidR="00C82BCE" w:rsidRPr="006B3057" w:rsidRDefault="00C82BCE" w:rsidP="00FF2173">
            <w:pPr>
              <w:jc w:val="center"/>
              <w:rPr>
                <w:sz w:val="22"/>
                <w:szCs w:val="22"/>
              </w:rPr>
            </w:pPr>
            <w:r w:rsidRPr="004820EB">
              <w:rPr>
                <w:sz w:val="22"/>
                <w:szCs w:val="22"/>
              </w:rPr>
              <w:t>-</w:t>
            </w:r>
          </w:p>
        </w:tc>
        <w:tc>
          <w:tcPr>
            <w:tcW w:w="709" w:type="dxa"/>
          </w:tcPr>
          <w:p w14:paraId="59245D4C" w14:textId="77777777" w:rsidR="00C82BCE" w:rsidRPr="006B3057" w:rsidRDefault="00C82BCE" w:rsidP="00FF2173">
            <w:pPr>
              <w:jc w:val="center"/>
              <w:rPr>
                <w:sz w:val="22"/>
                <w:szCs w:val="22"/>
              </w:rPr>
            </w:pPr>
            <w:r w:rsidRPr="00E70452">
              <w:t>12</w:t>
            </w:r>
          </w:p>
        </w:tc>
        <w:tc>
          <w:tcPr>
            <w:tcW w:w="708" w:type="dxa"/>
          </w:tcPr>
          <w:p w14:paraId="631C14C2" w14:textId="77777777" w:rsidR="00C82BCE" w:rsidRPr="006B3057" w:rsidRDefault="00C82BCE" w:rsidP="00FF2173">
            <w:pPr>
              <w:jc w:val="center"/>
              <w:rPr>
                <w:sz w:val="22"/>
                <w:szCs w:val="22"/>
              </w:rPr>
            </w:pPr>
            <w:r w:rsidRPr="00CD22DC">
              <w:rPr>
                <w:sz w:val="22"/>
                <w:szCs w:val="22"/>
              </w:rPr>
              <w:t>-</w:t>
            </w:r>
          </w:p>
        </w:tc>
        <w:tc>
          <w:tcPr>
            <w:tcW w:w="993" w:type="dxa"/>
          </w:tcPr>
          <w:p w14:paraId="475542BF" w14:textId="77777777" w:rsidR="00C82BCE" w:rsidRPr="006B3057" w:rsidRDefault="00C82BCE" w:rsidP="00FF2173">
            <w:pPr>
              <w:jc w:val="center"/>
              <w:rPr>
                <w:sz w:val="22"/>
                <w:szCs w:val="22"/>
              </w:rPr>
            </w:pPr>
            <w:r w:rsidRPr="00E70452">
              <w:t>12</w:t>
            </w:r>
          </w:p>
        </w:tc>
      </w:tr>
      <w:tr w:rsidR="00C82BCE" w:rsidRPr="006B3057" w14:paraId="412CD6C6" w14:textId="77777777" w:rsidTr="00E56E00">
        <w:trPr>
          <w:jc w:val="center"/>
        </w:trPr>
        <w:tc>
          <w:tcPr>
            <w:tcW w:w="1140" w:type="dxa"/>
          </w:tcPr>
          <w:p w14:paraId="557C0A93" w14:textId="77777777" w:rsidR="00C82BCE" w:rsidRPr="006B3057" w:rsidRDefault="00C82BCE" w:rsidP="00FF2173">
            <w:pPr>
              <w:jc w:val="center"/>
              <w:rPr>
                <w:b/>
                <w:bCs/>
                <w:sz w:val="22"/>
                <w:szCs w:val="22"/>
              </w:rPr>
            </w:pPr>
            <w:r w:rsidRPr="006B3057">
              <w:rPr>
                <w:b/>
                <w:bCs/>
                <w:sz w:val="22"/>
                <w:szCs w:val="22"/>
              </w:rPr>
              <w:t>CO5</w:t>
            </w:r>
          </w:p>
        </w:tc>
        <w:tc>
          <w:tcPr>
            <w:tcW w:w="709" w:type="dxa"/>
          </w:tcPr>
          <w:p w14:paraId="12AE8711" w14:textId="77777777" w:rsidR="00C82BCE" w:rsidRPr="006B3057" w:rsidRDefault="00C82BCE" w:rsidP="00FF2173">
            <w:pPr>
              <w:jc w:val="center"/>
              <w:rPr>
                <w:sz w:val="22"/>
                <w:szCs w:val="22"/>
              </w:rPr>
            </w:pPr>
            <w:r>
              <w:rPr>
                <w:sz w:val="22"/>
                <w:szCs w:val="22"/>
              </w:rPr>
              <w:t>-</w:t>
            </w:r>
          </w:p>
        </w:tc>
        <w:tc>
          <w:tcPr>
            <w:tcW w:w="708" w:type="dxa"/>
          </w:tcPr>
          <w:p w14:paraId="4C804C99" w14:textId="77777777" w:rsidR="00C82BCE" w:rsidRPr="006B3057" w:rsidRDefault="00C82BCE" w:rsidP="00FF2173">
            <w:pPr>
              <w:jc w:val="center"/>
              <w:rPr>
                <w:sz w:val="22"/>
                <w:szCs w:val="22"/>
              </w:rPr>
            </w:pPr>
            <w:r w:rsidRPr="00E70452">
              <w:t>3</w:t>
            </w:r>
          </w:p>
        </w:tc>
        <w:tc>
          <w:tcPr>
            <w:tcW w:w="709" w:type="dxa"/>
          </w:tcPr>
          <w:p w14:paraId="710776FA" w14:textId="77777777" w:rsidR="00C82BCE" w:rsidRPr="006B3057" w:rsidRDefault="00C82BCE" w:rsidP="00FF2173">
            <w:pPr>
              <w:jc w:val="center"/>
              <w:rPr>
                <w:sz w:val="22"/>
                <w:szCs w:val="22"/>
              </w:rPr>
            </w:pPr>
            <w:r>
              <w:rPr>
                <w:sz w:val="22"/>
                <w:szCs w:val="22"/>
              </w:rPr>
              <w:t>-</w:t>
            </w:r>
          </w:p>
        </w:tc>
        <w:tc>
          <w:tcPr>
            <w:tcW w:w="709" w:type="dxa"/>
          </w:tcPr>
          <w:p w14:paraId="466C3627" w14:textId="77777777" w:rsidR="00C82BCE" w:rsidRPr="006B3057" w:rsidRDefault="00C82BCE" w:rsidP="00FF2173">
            <w:pPr>
              <w:jc w:val="center"/>
              <w:rPr>
                <w:sz w:val="22"/>
                <w:szCs w:val="22"/>
              </w:rPr>
            </w:pPr>
            <w:r w:rsidRPr="00E70452">
              <w:t>20</w:t>
            </w:r>
          </w:p>
        </w:tc>
        <w:tc>
          <w:tcPr>
            <w:tcW w:w="709" w:type="dxa"/>
          </w:tcPr>
          <w:p w14:paraId="40664E36" w14:textId="77777777" w:rsidR="00C82BCE" w:rsidRPr="006B3057" w:rsidRDefault="00C82BCE" w:rsidP="00FF2173">
            <w:pPr>
              <w:jc w:val="center"/>
              <w:rPr>
                <w:sz w:val="22"/>
                <w:szCs w:val="22"/>
              </w:rPr>
            </w:pPr>
            <w:r w:rsidRPr="00E70452">
              <w:t>12</w:t>
            </w:r>
          </w:p>
        </w:tc>
        <w:tc>
          <w:tcPr>
            <w:tcW w:w="708" w:type="dxa"/>
          </w:tcPr>
          <w:p w14:paraId="2FD33181" w14:textId="77777777" w:rsidR="00C82BCE" w:rsidRPr="006B3057" w:rsidRDefault="00C82BCE" w:rsidP="00FF2173">
            <w:pPr>
              <w:jc w:val="center"/>
              <w:rPr>
                <w:sz w:val="22"/>
                <w:szCs w:val="22"/>
              </w:rPr>
            </w:pPr>
            <w:r w:rsidRPr="00CD22DC">
              <w:rPr>
                <w:sz w:val="22"/>
                <w:szCs w:val="22"/>
              </w:rPr>
              <w:t>-</w:t>
            </w:r>
          </w:p>
        </w:tc>
        <w:tc>
          <w:tcPr>
            <w:tcW w:w="993" w:type="dxa"/>
          </w:tcPr>
          <w:p w14:paraId="541EEB11" w14:textId="77777777" w:rsidR="00C82BCE" w:rsidRPr="006B3057" w:rsidRDefault="00C82BCE" w:rsidP="00FF2173">
            <w:pPr>
              <w:jc w:val="center"/>
              <w:rPr>
                <w:sz w:val="22"/>
                <w:szCs w:val="22"/>
              </w:rPr>
            </w:pPr>
            <w:r w:rsidRPr="00E70452">
              <w:t>35</w:t>
            </w:r>
          </w:p>
        </w:tc>
      </w:tr>
      <w:tr w:rsidR="00C82BCE" w:rsidRPr="006B3057" w14:paraId="601304D0" w14:textId="77777777" w:rsidTr="00E56E00">
        <w:trPr>
          <w:jc w:val="center"/>
        </w:trPr>
        <w:tc>
          <w:tcPr>
            <w:tcW w:w="1140" w:type="dxa"/>
          </w:tcPr>
          <w:p w14:paraId="70383D79" w14:textId="77777777" w:rsidR="00C82BCE" w:rsidRPr="006B3057" w:rsidRDefault="00C82BCE" w:rsidP="00FF2173">
            <w:pPr>
              <w:jc w:val="center"/>
              <w:rPr>
                <w:b/>
                <w:bCs/>
                <w:sz w:val="22"/>
                <w:szCs w:val="22"/>
              </w:rPr>
            </w:pPr>
            <w:r w:rsidRPr="006B3057">
              <w:rPr>
                <w:b/>
                <w:bCs/>
                <w:sz w:val="22"/>
                <w:szCs w:val="22"/>
              </w:rPr>
              <w:t>CO6</w:t>
            </w:r>
          </w:p>
        </w:tc>
        <w:tc>
          <w:tcPr>
            <w:tcW w:w="709" w:type="dxa"/>
          </w:tcPr>
          <w:p w14:paraId="389B391A" w14:textId="77777777" w:rsidR="00C82BCE" w:rsidRPr="006B3057" w:rsidRDefault="00C82BCE" w:rsidP="00FF2173">
            <w:pPr>
              <w:jc w:val="center"/>
              <w:rPr>
                <w:sz w:val="22"/>
                <w:szCs w:val="22"/>
              </w:rPr>
            </w:pPr>
            <w:r>
              <w:rPr>
                <w:sz w:val="22"/>
                <w:szCs w:val="22"/>
              </w:rPr>
              <w:t>-</w:t>
            </w:r>
          </w:p>
        </w:tc>
        <w:tc>
          <w:tcPr>
            <w:tcW w:w="708" w:type="dxa"/>
          </w:tcPr>
          <w:p w14:paraId="35EA74E2" w14:textId="77777777" w:rsidR="00C82BCE" w:rsidRPr="006B3057" w:rsidRDefault="00C82BCE" w:rsidP="00FF2173">
            <w:pPr>
              <w:jc w:val="center"/>
              <w:rPr>
                <w:sz w:val="22"/>
                <w:szCs w:val="22"/>
              </w:rPr>
            </w:pPr>
            <w:r w:rsidRPr="00E70452">
              <w:t>12</w:t>
            </w:r>
          </w:p>
        </w:tc>
        <w:tc>
          <w:tcPr>
            <w:tcW w:w="709" w:type="dxa"/>
          </w:tcPr>
          <w:p w14:paraId="7E92E527" w14:textId="77777777" w:rsidR="00C82BCE" w:rsidRPr="006B3057" w:rsidRDefault="00C82BCE" w:rsidP="00FF2173">
            <w:pPr>
              <w:jc w:val="center"/>
              <w:rPr>
                <w:sz w:val="22"/>
                <w:szCs w:val="22"/>
              </w:rPr>
            </w:pPr>
            <w:r w:rsidRPr="00E70452">
              <w:t>3</w:t>
            </w:r>
          </w:p>
        </w:tc>
        <w:tc>
          <w:tcPr>
            <w:tcW w:w="709" w:type="dxa"/>
          </w:tcPr>
          <w:p w14:paraId="646E0E50" w14:textId="77777777" w:rsidR="00C82BCE" w:rsidRPr="006B3057" w:rsidRDefault="00C82BCE" w:rsidP="00FF2173">
            <w:pPr>
              <w:jc w:val="center"/>
              <w:rPr>
                <w:sz w:val="22"/>
                <w:szCs w:val="22"/>
              </w:rPr>
            </w:pPr>
            <w:r>
              <w:rPr>
                <w:sz w:val="22"/>
                <w:szCs w:val="22"/>
              </w:rPr>
              <w:t>-</w:t>
            </w:r>
          </w:p>
        </w:tc>
        <w:tc>
          <w:tcPr>
            <w:tcW w:w="709" w:type="dxa"/>
          </w:tcPr>
          <w:p w14:paraId="6D280AB8" w14:textId="77777777" w:rsidR="00C82BCE" w:rsidRPr="006B3057" w:rsidRDefault="00C82BCE" w:rsidP="00FF2173">
            <w:pPr>
              <w:jc w:val="center"/>
              <w:rPr>
                <w:sz w:val="22"/>
                <w:szCs w:val="22"/>
              </w:rPr>
            </w:pPr>
            <w:r>
              <w:rPr>
                <w:sz w:val="22"/>
                <w:szCs w:val="22"/>
              </w:rPr>
              <w:t>-</w:t>
            </w:r>
          </w:p>
        </w:tc>
        <w:tc>
          <w:tcPr>
            <w:tcW w:w="708" w:type="dxa"/>
          </w:tcPr>
          <w:p w14:paraId="3430381F" w14:textId="77777777" w:rsidR="00C82BCE" w:rsidRPr="006B3057" w:rsidRDefault="00C82BCE" w:rsidP="00FF2173">
            <w:pPr>
              <w:jc w:val="center"/>
              <w:rPr>
                <w:sz w:val="22"/>
                <w:szCs w:val="22"/>
              </w:rPr>
            </w:pPr>
            <w:r w:rsidRPr="00CD22DC">
              <w:rPr>
                <w:sz w:val="22"/>
                <w:szCs w:val="22"/>
              </w:rPr>
              <w:t>-</w:t>
            </w:r>
          </w:p>
        </w:tc>
        <w:tc>
          <w:tcPr>
            <w:tcW w:w="993" w:type="dxa"/>
          </w:tcPr>
          <w:p w14:paraId="38E5B9BB" w14:textId="77777777" w:rsidR="00C82BCE" w:rsidRPr="006B3057" w:rsidRDefault="00C82BCE" w:rsidP="00FF2173">
            <w:pPr>
              <w:jc w:val="center"/>
              <w:rPr>
                <w:sz w:val="22"/>
                <w:szCs w:val="22"/>
              </w:rPr>
            </w:pPr>
            <w:r w:rsidRPr="00E70452">
              <w:t>15</w:t>
            </w:r>
          </w:p>
        </w:tc>
      </w:tr>
      <w:tr w:rsidR="00C82BCE" w:rsidRPr="006B3057" w14:paraId="477A9847" w14:textId="77777777" w:rsidTr="00E56E00">
        <w:trPr>
          <w:jc w:val="center"/>
        </w:trPr>
        <w:tc>
          <w:tcPr>
            <w:tcW w:w="5392" w:type="dxa"/>
            <w:gridSpan w:val="7"/>
          </w:tcPr>
          <w:p w14:paraId="54AC7D26" w14:textId="77777777" w:rsidR="00C82BCE" w:rsidRPr="006B3057" w:rsidRDefault="00C82BCE" w:rsidP="00D54806">
            <w:pPr>
              <w:rPr>
                <w:sz w:val="22"/>
                <w:szCs w:val="22"/>
              </w:rPr>
            </w:pPr>
          </w:p>
        </w:tc>
        <w:tc>
          <w:tcPr>
            <w:tcW w:w="993" w:type="dxa"/>
          </w:tcPr>
          <w:p w14:paraId="7849EF9F" w14:textId="77777777" w:rsidR="00C82BCE" w:rsidRPr="006B3057" w:rsidRDefault="00C82BCE" w:rsidP="00D54806">
            <w:pPr>
              <w:jc w:val="center"/>
              <w:rPr>
                <w:b/>
                <w:sz w:val="22"/>
                <w:szCs w:val="22"/>
              </w:rPr>
            </w:pPr>
            <w:r w:rsidRPr="006B3057">
              <w:rPr>
                <w:b/>
                <w:sz w:val="22"/>
                <w:szCs w:val="22"/>
              </w:rPr>
              <w:t>124</w:t>
            </w:r>
          </w:p>
        </w:tc>
      </w:tr>
    </w:tbl>
    <w:p w14:paraId="4530BCD3" w14:textId="77777777" w:rsidR="00C82BCE" w:rsidRPr="006B3057" w:rsidRDefault="00C82BCE" w:rsidP="0051318C">
      <w:pPr>
        <w:tabs>
          <w:tab w:val="left" w:pos="7110"/>
        </w:tabs>
      </w:pPr>
      <w:r w:rsidRPr="006B3057">
        <w:tab/>
      </w:r>
    </w:p>
    <w:p w14:paraId="79C8CD1B" w14:textId="77777777" w:rsidR="00C82BCE" w:rsidRPr="006B3057" w:rsidRDefault="00C82BCE" w:rsidP="002E336A"/>
    <w:p w14:paraId="41FD3C35" w14:textId="77777777" w:rsidR="00C82BCE" w:rsidRDefault="00C82BCE">
      <w:pPr>
        <w:spacing w:after="200" w:line="276" w:lineRule="auto"/>
        <w:rPr>
          <w:rFonts w:ascii="Arial" w:hAnsi="Arial" w:cs="Arial"/>
          <w:bCs/>
          <w:noProof/>
        </w:rPr>
      </w:pPr>
      <w:r>
        <w:rPr>
          <w:rFonts w:ascii="Arial" w:hAnsi="Arial" w:cs="Arial"/>
          <w:bCs/>
          <w:noProof/>
        </w:rPr>
        <w:br w:type="page"/>
      </w:r>
    </w:p>
    <w:p w14:paraId="086FA073" w14:textId="223763D2" w:rsidR="00C82BCE" w:rsidRDefault="00C82BCE" w:rsidP="00F442B5">
      <w:pPr>
        <w:jc w:val="center"/>
        <w:rPr>
          <w:rFonts w:ascii="Arial" w:hAnsi="Arial" w:cs="Arial"/>
          <w:bCs/>
          <w:noProof/>
        </w:rPr>
      </w:pPr>
      <w:r>
        <w:rPr>
          <w:rFonts w:ascii="Arial" w:hAnsi="Arial" w:cs="Arial"/>
          <w:noProof/>
        </w:rPr>
        <w:lastRenderedPageBreak/>
        <w:drawing>
          <wp:inline distT="0" distB="0" distL="0" distR="0" wp14:anchorId="2A365707" wp14:editId="01B56A9C">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6B0F54" w14:textId="77777777" w:rsidR="00C82BCE" w:rsidRDefault="00C82BCE" w:rsidP="00F442B5">
      <w:pPr>
        <w:jc w:val="center"/>
        <w:rPr>
          <w:b/>
          <w:bCs/>
        </w:rPr>
      </w:pPr>
    </w:p>
    <w:p w14:paraId="4F37E228" w14:textId="77777777" w:rsidR="00C82BCE" w:rsidRDefault="00C82BCE" w:rsidP="00F442B5">
      <w:pPr>
        <w:jc w:val="center"/>
        <w:rPr>
          <w:b/>
          <w:bCs/>
        </w:rPr>
      </w:pPr>
      <w:r>
        <w:rPr>
          <w:b/>
          <w:bCs/>
        </w:rPr>
        <w:t>END SEMESTER EXAMINATION – NOV / DEC 2024</w:t>
      </w:r>
    </w:p>
    <w:p w14:paraId="2DEBEDCD" w14:textId="77777777" w:rsidR="00C82BCE" w:rsidRDefault="00C82BCE" w:rsidP="00F442B5"/>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82BCE" w:rsidRPr="00E5650D" w14:paraId="42000989" w14:textId="77777777" w:rsidTr="00F9302D">
        <w:trPr>
          <w:trHeight w:val="397"/>
          <w:jc w:val="center"/>
        </w:trPr>
        <w:tc>
          <w:tcPr>
            <w:tcW w:w="1555" w:type="dxa"/>
            <w:vAlign w:val="center"/>
          </w:tcPr>
          <w:p w14:paraId="4F0EA012" w14:textId="77777777" w:rsidR="00C82BCE" w:rsidRPr="00E5650D" w:rsidRDefault="00C82BCE" w:rsidP="007E575B">
            <w:pPr>
              <w:pStyle w:val="Title"/>
              <w:jc w:val="left"/>
              <w:rPr>
                <w:b/>
                <w:sz w:val="22"/>
                <w:szCs w:val="22"/>
              </w:rPr>
            </w:pPr>
            <w:r w:rsidRPr="00E5650D">
              <w:rPr>
                <w:b/>
                <w:sz w:val="22"/>
                <w:szCs w:val="22"/>
              </w:rPr>
              <w:t xml:space="preserve">Course Code      </w:t>
            </w:r>
          </w:p>
        </w:tc>
        <w:tc>
          <w:tcPr>
            <w:tcW w:w="6520" w:type="dxa"/>
            <w:vAlign w:val="center"/>
          </w:tcPr>
          <w:p w14:paraId="7F1FC121" w14:textId="77777777" w:rsidR="00C82BCE" w:rsidRPr="00E5650D" w:rsidRDefault="00C82BCE" w:rsidP="007E575B">
            <w:pPr>
              <w:pStyle w:val="Title"/>
              <w:jc w:val="left"/>
              <w:rPr>
                <w:b/>
                <w:sz w:val="22"/>
                <w:szCs w:val="22"/>
              </w:rPr>
            </w:pPr>
            <w:r w:rsidRPr="00E5650D">
              <w:rPr>
                <w:b/>
                <w:sz w:val="22"/>
                <w:szCs w:val="22"/>
              </w:rPr>
              <w:t>20FP2012</w:t>
            </w:r>
          </w:p>
        </w:tc>
        <w:tc>
          <w:tcPr>
            <w:tcW w:w="1559" w:type="dxa"/>
            <w:vAlign w:val="center"/>
          </w:tcPr>
          <w:p w14:paraId="00411317" w14:textId="77777777" w:rsidR="00C82BCE" w:rsidRPr="00E5650D" w:rsidRDefault="00C82BCE" w:rsidP="007E575B">
            <w:pPr>
              <w:pStyle w:val="Title"/>
              <w:ind w:left="-468" w:firstLine="468"/>
              <w:jc w:val="left"/>
              <w:rPr>
                <w:sz w:val="22"/>
                <w:szCs w:val="22"/>
              </w:rPr>
            </w:pPr>
            <w:r w:rsidRPr="00E5650D">
              <w:rPr>
                <w:b/>
                <w:bCs/>
                <w:sz w:val="22"/>
                <w:szCs w:val="22"/>
              </w:rPr>
              <w:t xml:space="preserve">Duration       </w:t>
            </w:r>
          </w:p>
        </w:tc>
        <w:tc>
          <w:tcPr>
            <w:tcW w:w="851" w:type="dxa"/>
            <w:vAlign w:val="center"/>
          </w:tcPr>
          <w:p w14:paraId="5B8615D2" w14:textId="77777777" w:rsidR="00C82BCE" w:rsidRPr="00E5650D" w:rsidRDefault="00C82BCE" w:rsidP="007E575B">
            <w:pPr>
              <w:pStyle w:val="Title"/>
              <w:jc w:val="left"/>
              <w:rPr>
                <w:b/>
                <w:sz w:val="22"/>
                <w:szCs w:val="22"/>
              </w:rPr>
            </w:pPr>
            <w:r w:rsidRPr="00E5650D">
              <w:rPr>
                <w:b/>
                <w:sz w:val="22"/>
                <w:szCs w:val="22"/>
              </w:rPr>
              <w:t>3hrs</w:t>
            </w:r>
          </w:p>
        </w:tc>
      </w:tr>
      <w:tr w:rsidR="00C82BCE" w:rsidRPr="00E5650D" w14:paraId="175ED24D" w14:textId="77777777" w:rsidTr="00F9302D">
        <w:trPr>
          <w:trHeight w:val="397"/>
          <w:jc w:val="center"/>
        </w:trPr>
        <w:tc>
          <w:tcPr>
            <w:tcW w:w="1555" w:type="dxa"/>
            <w:vAlign w:val="center"/>
          </w:tcPr>
          <w:p w14:paraId="167A9261" w14:textId="77777777" w:rsidR="00C82BCE" w:rsidRPr="00E5650D" w:rsidRDefault="00C82BCE" w:rsidP="007E575B">
            <w:pPr>
              <w:pStyle w:val="Title"/>
              <w:ind w:right="-160"/>
              <w:jc w:val="left"/>
              <w:rPr>
                <w:b/>
                <w:sz w:val="22"/>
                <w:szCs w:val="22"/>
              </w:rPr>
            </w:pPr>
            <w:r w:rsidRPr="00E5650D">
              <w:rPr>
                <w:b/>
                <w:sz w:val="22"/>
                <w:szCs w:val="22"/>
              </w:rPr>
              <w:t xml:space="preserve">Course Title     </w:t>
            </w:r>
          </w:p>
        </w:tc>
        <w:tc>
          <w:tcPr>
            <w:tcW w:w="6520" w:type="dxa"/>
            <w:vAlign w:val="center"/>
          </w:tcPr>
          <w:p w14:paraId="774E6342" w14:textId="77777777" w:rsidR="00C82BCE" w:rsidRPr="00E5650D" w:rsidRDefault="00C82BCE" w:rsidP="007E575B">
            <w:pPr>
              <w:pStyle w:val="Title"/>
              <w:jc w:val="left"/>
              <w:rPr>
                <w:b/>
                <w:sz w:val="22"/>
                <w:szCs w:val="22"/>
              </w:rPr>
            </w:pPr>
            <w:r w:rsidRPr="00E5650D">
              <w:rPr>
                <w:b/>
                <w:sz w:val="22"/>
                <w:szCs w:val="22"/>
              </w:rPr>
              <w:t>UNIT OPERATIONS IN FOOD PROCESSING - I</w:t>
            </w:r>
          </w:p>
        </w:tc>
        <w:tc>
          <w:tcPr>
            <w:tcW w:w="1559" w:type="dxa"/>
            <w:vAlign w:val="center"/>
          </w:tcPr>
          <w:p w14:paraId="1542DAE2" w14:textId="77777777" w:rsidR="00C82BCE" w:rsidRPr="00E5650D" w:rsidRDefault="00C82BCE" w:rsidP="007E575B">
            <w:pPr>
              <w:pStyle w:val="Title"/>
              <w:jc w:val="left"/>
              <w:rPr>
                <w:b/>
                <w:bCs/>
                <w:sz w:val="22"/>
                <w:szCs w:val="22"/>
              </w:rPr>
            </w:pPr>
            <w:r w:rsidRPr="00E5650D">
              <w:rPr>
                <w:b/>
                <w:bCs/>
                <w:sz w:val="22"/>
                <w:szCs w:val="22"/>
              </w:rPr>
              <w:t xml:space="preserve">Max. Marks </w:t>
            </w:r>
          </w:p>
        </w:tc>
        <w:tc>
          <w:tcPr>
            <w:tcW w:w="851" w:type="dxa"/>
            <w:vAlign w:val="center"/>
          </w:tcPr>
          <w:p w14:paraId="40D3C5FA" w14:textId="77777777" w:rsidR="00C82BCE" w:rsidRPr="00E5650D" w:rsidRDefault="00C82BCE" w:rsidP="007E575B">
            <w:pPr>
              <w:pStyle w:val="Title"/>
              <w:jc w:val="left"/>
              <w:rPr>
                <w:b/>
                <w:sz w:val="22"/>
                <w:szCs w:val="22"/>
              </w:rPr>
            </w:pPr>
            <w:r w:rsidRPr="00E5650D">
              <w:rPr>
                <w:b/>
                <w:sz w:val="22"/>
                <w:szCs w:val="22"/>
              </w:rPr>
              <w:t>100</w:t>
            </w:r>
          </w:p>
        </w:tc>
      </w:tr>
    </w:tbl>
    <w:p w14:paraId="2BB69C94" w14:textId="77777777" w:rsidR="00C82BCE"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941"/>
        <w:gridCol w:w="670"/>
        <w:gridCol w:w="537"/>
        <w:gridCol w:w="456"/>
      </w:tblGrid>
      <w:tr w:rsidR="00C82BCE" w:rsidRPr="00F9302D" w14:paraId="56513DFA" w14:textId="77777777" w:rsidTr="007A7408">
        <w:trPr>
          <w:trHeight w:val="552"/>
        </w:trPr>
        <w:tc>
          <w:tcPr>
            <w:tcW w:w="272" w:type="pct"/>
            <w:vAlign w:val="center"/>
          </w:tcPr>
          <w:p w14:paraId="17A1B3FB" w14:textId="77777777" w:rsidR="00C82BCE" w:rsidRPr="00F9302D" w:rsidRDefault="00C82BCE" w:rsidP="005133D7">
            <w:pPr>
              <w:jc w:val="center"/>
              <w:rPr>
                <w:b/>
              </w:rPr>
            </w:pPr>
            <w:r w:rsidRPr="00F9302D">
              <w:rPr>
                <w:b/>
              </w:rPr>
              <w:t>Q. No.</w:t>
            </w:r>
          </w:p>
        </w:tc>
        <w:tc>
          <w:tcPr>
            <w:tcW w:w="3936" w:type="pct"/>
            <w:gridSpan w:val="2"/>
            <w:vAlign w:val="center"/>
          </w:tcPr>
          <w:p w14:paraId="31827256" w14:textId="77777777" w:rsidR="00C82BCE" w:rsidRPr="00F9302D" w:rsidRDefault="00C82BCE" w:rsidP="005133D7">
            <w:pPr>
              <w:jc w:val="center"/>
              <w:rPr>
                <w:b/>
              </w:rPr>
            </w:pPr>
            <w:r w:rsidRPr="00F9302D">
              <w:rPr>
                <w:b/>
              </w:rPr>
              <w:t>Questions</w:t>
            </w:r>
          </w:p>
        </w:tc>
        <w:tc>
          <w:tcPr>
            <w:tcW w:w="319" w:type="pct"/>
            <w:vAlign w:val="center"/>
          </w:tcPr>
          <w:p w14:paraId="74691206" w14:textId="77777777" w:rsidR="00C82BCE" w:rsidRPr="00F9302D" w:rsidRDefault="00C82BCE" w:rsidP="00405BDF">
            <w:pPr>
              <w:jc w:val="center"/>
              <w:rPr>
                <w:b/>
              </w:rPr>
            </w:pPr>
            <w:r w:rsidRPr="00F9302D">
              <w:rPr>
                <w:b/>
              </w:rPr>
              <w:t>CO</w:t>
            </w:r>
          </w:p>
        </w:tc>
        <w:tc>
          <w:tcPr>
            <w:tcW w:w="256" w:type="pct"/>
            <w:vAlign w:val="center"/>
          </w:tcPr>
          <w:p w14:paraId="7DE566A3" w14:textId="77777777" w:rsidR="00C82BCE" w:rsidRPr="00F9302D" w:rsidRDefault="00C82BCE" w:rsidP="00375CD9">
            <w:pPr>
              <w:jc w:val="center"/>
              <w:rPr>
                <w:b/>
              </w:rPr>
            </w:pPr>
            <w:r w:rsidRPr="00F9302D">
              <w:rPr>
                <w:b/>
              </w:rPr>
              <w:t>BL</w:t>
            </w:r>
          </w:p>
        </w:tc>
        <w:tc>
          <w:tcPr>
            <w:tcW w:w="217" w:type="pct"/>
            <w:vAlign w:val="center"/>
          </w:tcPr>
          <w:p w14:paraId="649F8229" w14:textId="77777777" w:rsidR="00C82BCE" w:rsidRPr="00F9302D" w:rsidRDefault="00C82BCE" w:rsidP="005133D7">
            <w:pPr>
              <w:jc w:val="center"/>
              <w:rPr>
                <w:b/>
              </w:rPr>
            </w:pPr>
            <w:r w:rsidRPr="00F9302D">
              <w:rPr>
                <w:b/>
              </w:rPr>
              <w:t>M</w:t>
            </w:r>
          </w:p>
        </w:tc>
      </w:tr>
      <w:tr w:rsidR="00C82BCE" w:rsidRPr="00F9302D" w14:paraId="3A01D8D5" w14:textId="77777777" w:rsidTr="008E4728">
        <w:trPr>
          <w:trHeight w:val="550"/>
        </w:trPr>
        <w:tc>
          <w:tcPr>
            <w:tcW w:w="5000" w:type="pct"/>
            <w:gridSpan w:val="6"/>
            <w:vAlign w:val="center"/>
          </w:tcPr>
          <w:p w14:paraId="05C38CEB" w14:textId="77777777" w:rsidR="00C82BCE" w:rsidRPr="00F9302D" w:rsidRDefault="00C82BCE" w:rsidP="008C57B9">
            <w:pPr>
              <w:jc w:val="center"/>
              <w:rPr>
                <w:b/>
                <w:u w:val="single"/>
              </w:rPr>
            </w:pPr>
            <w:r w:rsidRPr="00F9302D">
              <w:rPr>
                <w:b/>
                <w:u w:val="single"/>
              </w:rPr>
              <w:t>PART – A (10 X 1 = 10 MARKS)</w:t>
            </w:r>
          </w:p>
        </w:tc>
      </w:tr>
      <w:tr w:rsidR="00C82BCE" w:rsidRPr="00F9302D" w14:paraId="690D38B5" w14:textId="77777777" w:rsidTr="007A7408">
        <w:trPr>
          <w:trHeight w:val="283"/>
        </w:trPr>
        <w:tc>
          <w:tcPr>
            <w:tcW w:w="272" w:type="pct"/>
            <w:vAlign w:val="bottom"/>
          </w:tcPr>
          <w:p w14:paraId="73E82576" w14:textId="77777777" w:rsidR="00C82BCE" w:rsidRPr="00F9302D" w:rsidRDefault="00C82BCE" w:rsidP="00601539">
            <w:pPr>
              <w:spacing w:line="276" w:lineRule="auto"/>
              <w:jc w:val="center"/>
            </w:pPr>
            <w:r w:rsidRPr="00F9302D">
              <w:t>1.</w:t>
            </w:r>
          </w:p>
        </w:tc>
        <w:tc>
          <w:tcPr>
            <w:tcW w:w="3936" w:type="pct"/>
            <w:gridSpan w:val="2"/>
            <w:vAlign w:val="bottom"/>
          </w:tcPr>
          <w:p w14:paraId="2BF22803" w14:textId="77777777" w:rsidR="00C82BCE" w:rsidRPr="00F9302D" w:rsidRDefault="00C82BCE" w:rsidP="00601539">
            <w:pPr>
              <w:autoSpaceDE w:val="0"/>
              <w:autoSpaceDN w:val="0"/>
              <w:adjustRightInd w:val="0"/>
              <w:spacing w:line="276" w:lineRule="auto"/>
              <w:jc w:val="both"/>
            </w:pPr>
            <w:r w:rsidRPr="00F9302D">
              <w:t xml:space="preserve">Write any one purpose of screen motion. </w:t>
            </w:r>
          </w:p>
        </w:tc>
        <w:tc>
          <w:tcPr>
            <w:tcW w:w="319" w:type="pct"/>
            <w:vAlign w:val="bottom"/>
          </w:tcPr>
          <w:p w14:paraId="03F5D695" w14:textId="77777777" w:rsidR="00C82BCE" w:rsidRPr="00F9302D" w:rsidRDefault="00C82BCE" w:rsidP="00601539">
            <w:pPr>
              <w:spacing w:line="276" w:lineRule="auto"/>
              <w:jc w:val="center"/>
            </w:pPr>
            <w:r w:rsidRPr="00F9302D">
              <w:t>CO</w:t>
            </w:r>
            <w:r>
              <w:t>2</w:t>
            </w:r>
          </w:p>
        </w:tc>
        <w:tc>
          <w:tcPr>
            <w:tcW w:w="256" w:type="pct"/>
            <w:vAlign w:val="bottom"/>
          </w:tcPr>
          <w:p w14:paraId="0935BD4B" w14:textId="77777777" w:rsidR="00C82BCE" w:rsidRPr="00F9302D" w:rsidRDefault="00C82BCE" w:rsidP="00601539">
            <w:pPr>
              <w:spacing w:line="276" w:lineRule="auto"/>
              <w:jc w:val="center"/>
            </w:pPr>
            <w:r>
              <w:t>A</w:t>
            </w:r>
          </w:p>
        </w:tc>
        <w:tc>
          <w:tcPr>
            <w:tcW w:w="217" w:type="pct"/>
            <w:vAlign w:val="bottom"/>
          </w:tcPr>
          <w:p w14:paraId="6DAB8B55" w14:textId="77777777" w:rsidR="00C82BCE" w:rsidRPr="00F9302D" w:rsidRDefault="00C82BCE" w:rsidP="00601539">
            <w:pPr>
              <w:spacing w:line="276" w:lineRule="auto"/>
              <w:jc w:val="center"/>
            </w:pPr>
            <w:r w:rsidRPr="00F9302D">
              <w:t>1</w:t>
            </w:r>
          </w:p>
        </w:tc>
      </w:tr>
      <w:tr w:rsidR="00C82BCE" w:rsidRPr="00F9302D" w14:paraId="7E451F0C" w14:textId="77777777" w:rsidTr="007A7408">
        <w:trPr>
          <w:trHeight w:val="283"/>
        </w:trPr>
        <w:tc>
          <w:tcPr>
            <w:tcW w:w="272" w:type="pct"/>
            <w:vAlign w:val="bottom"/>
          </w:tcPr>
          <w:p w14:paraId="3B456945" w14:textId="77777777" w:rsidR="00C82BCE" w:rsidRPr="00F9302D" w:rsidRDefault="00C82BCE" w:rsidP="00601539">
            <w:pPr>
              <w:spacing w:line="276" w:lineRule="auto"/>
              <w:jc w:val="center"/>
            </w:pPr>
            <w:r w:rsidRPr="00F9302D">
              <w:t>2.</w:t>
            </w:r>
          </w:p>
        </w:tc>
        <w:tc>
          <w:tcPr>
            <w:tcW w:w="3936" w:type="pct"/>
            <w:gridSpan w:val="2"/>
            <w:vAlign w:val="bottom"/>
          </w:tcPr>
          <w:p w14:paraId="70E45D05" w14:textId="77777777" w:rsidR="00C82BCE" w:rsidRPr="00F9302D" w:rsidRDefault="00C82BCE" w:rsidP="00601539">
            <w:pPr>
              <w:spacing w:line="276" w:lineRule="auto"/>
              <w:jc w:val="both"/>
            </w:pPr>
            <w:r w:rsidRPr="00F9302D">
              <w:t>Define scalping.</w:t>
            </w:r>
          </w:p>
        </w:tc>
        <w:tc>
          <w:tcPr>
            <w:tcW w:w="319" w:type="pct"/>
            <w:vAlign w:val="bottom"/>
          </w:tcPr>
          <w:p w14:paraId="03D18AAC" w14:textId="77777777" w:rsidR="00C82BCE" w:rsidRPr="00F9302D" w:rsidRDefault="00C82BCE" w:rsidP="00601539">
            <w:pPr>
              <w:spacing w:line="276" w:lineRule="auto"/>
              <w:jc w:val="center"/>
            </w:pPr>
            <w:r w:rsidRPr="00F9302D">
              <w:t>CO1</w:t>
            </w:r>
          </w:p>
        </w:tc>
        <w:tc>
          <w:tcPr>
            <w:tcW w:w="256" w:type="pct"/>
            <w:vAlign w:val="bottom"/>
          </w:tcPr>
          <w:p w14:paraId="18C193B9" w14:textId="77777777" w:rsidR="00C82BCE" w:rsidRPr="00F9302D" w:rsidRDefault="00C82BCE" w:rsidP="00601539">
            <w:pPr>
              <w:spacing w:line="276" w:lineRule="auto"/>
              <w:jc w:val="center"/>
            </w:pPr>
            <w:r>
              <w:t>R</w:t>
            </w:r>
          </w:p>
        </w:tc>
        <w:tc>
          <w:tcPr>
            <w:tcW w:w="217" w:type="pct"/>
            <w:vAlign w:val="bottom"/>
          </w:tcPr>
          <w:p w14:paraId="554CCC44" w14:textId="77777777" w:rsidR="00C82BCE" w:rsidRPr="00F9302D" w:rsidRDefault="00C82BCE" w:rsidP="00601539">
            <w:pPr>
              <w:spacing w:line="276" w:lineRule="auto"/>
              <w:jc w:val="center"/>
            </w:pPr>
            <w:r w:rsidRPr="00F9302D">
              <w:t>1</w:t>
            </w:r>
          </w:p>
        </w:tc>
      </w:tr>
      <w:tr w:rsidR="00C82BCE" w:rsidRPr="00F9302D" w14:paraId="4FCF2F0B" w14:textId="77777777" w:rsidTr="007A7408">
        <w:trPr>
          <w:trHeight w:val="283"/>
        </w:trPr>
        <w:tc>
          <w:tcPr>
            <w:tcW w:w="272" w:type="pct"/>
            <w:vAlign w:val="bottom"/>
          </w:tcPr>
          <w:p w14:paraId="3CC5011A" w14:textId="77777777" w:rsidR="00C82BCE" w:rsidRPr="00F9302D" w:rsidRDefault="00C82BCE" w:rsidP="00601539">
            <w:pPr>
              <w:spacing w:line="276" w:lineRule="auto"/>
              <w:jc w:val="center"/>
            </w:pPr>
            <w:r w:rsidRPr="00F9302D">
              <w:t>3.</w:t>
            </w:r>
          </w:p>
        </w:tc>
        <w:tc>
          <w:tcPr>
            <w:tcW w:w="3936" w:type="pct"/>
            <w:gridSpan w:val="2"/>
            <w:vAlign w:val="bottom"/>
          </w:tcPr>
          <w:p w14:paraId="6CC81217" w14:textId="77777777" w:rsidR="00C82BCE" w:rsidRPr="00F9302D" w:rsidRDefault="00C82BCE" w:rsidP="00601539">
            <w:pPr>
              <w:spacing w:line="276" w:lineRule="auto"/>
              <w:jc w:val="both"/>
            </w:pPr>
            <w:r>
              <w:t>List any two direct methods of moisture measurement.</w:t>
            </w:r>
          </w:p>
        </w:tc>
        <w:tc>
          <w:tcPr>
            <w:tcW w:w="319" w:type="pct"/>
            <w:vAlign w:val="bottom"/>
          </w:tcPr>
          <w:p w14:paraId="526AFFC7" w14:textId="77777777" w:rsidR="00C82BCE" w:rsidRPr="00F9302D" w:rsidRDefault="00C82BCE" w:rsidP="00601539">
            <w:pPr>
              <w:spacing w:line="276" w:lineRule="auto"/>
              <w:jc w:val="center"/>
            </w:pPr>
            <w:r w:rsidRPr="00F9302D">
              <w:t>CO</w:t>
            </w:r>
            <w:r>
              <w:t>3</w:t>
            </w:r>
          </w:p>
        </w:tc>
        <w:tc>
          <w:tcPr>
            <w:tcW w:w="256" w:type="pct"/>
            <w:vAlign w:val="bottom"/>
          </w:tcPr>
          <w:p w14:paraId="6DE36635" w14:textId="77777777" w:rsidR="00C82BCE" w:rsidRPr="00F9302D" w:rsidRDefault="00C82BCE" w:rsidP="00601539">
            <w:pPr>
              <w:spacing w:line="276" w:lineRule="auto"/>
              <w:jc w:val="center"/>
            </w:pPr>
            <w:r w:rsidRPr="00F9302D">
              <w:t>R</w:t>
            </w:r>
          </w:p>
        </w:tc>
        <w:tc>
          <w:tcPr>
            <w:tcW w:w="217" w:type="pct"/>
            <w:vAlign w:val="bottom"/>
          </w:tcPr>
          <w:p w14:paraId="47D4F531" w14:textId="77777777" w:rsidR="00C82BCE" w:rsidRPr="00F9302D" w:rsidRDefault="00C82BCE" w:rsidP="00601539">
            <w:pPr>
              <w:spacing w:line="276" w:lineRule="auto"/>
              <w:jc w:val="center"/>
            </w:pPr>
            <w:r w:rsidRPr="00F9302D">
              <w:t>1</w:t>
            </w:r>
          </w:p>
        </w:tc>
      </w:tr>
      <w:tr w:rsidR="00C82BCE" w:rsidRPr="00F9302D" w14:paraId="3B8432FF" w14:textId="77777777" w:rsidTr="007A7408">
        <w:trPr>
          <w:trHeight w:val="283"/>
        </w:trPr>
        <w:tc>
          <w:tcPr>
            <w:tcW w:w="272" w:type="pct"/>
            <w:vAlign w:val="bottom"/>
          </w:tcPr>
          <w:p w14:paraId="5A4C9575" w14:textId="77777777" w:rsidR="00C82BCE" w:rsidRPr="00F9302D" w:rsidRDefault="00C82BCE" w:rsidP="00601539">
            <w:pPr>
              <w:spacing w:line="276" w:lineRule="auto"/>
              <w:jc w:val="center"/>
            </w:pPr>
            <w:r w:rsidRPr="00F9302D">
              <w:t>4.</w:t>
            </w:r>
          </w:p>
        </w:tc>
        <w:tc>
          <w:tcPr>
            <w:tcW w:w="3936" w:type="pct"/>
            <w:gridSpan w:val="2"/>
            <w:vAlign w:val="bottom"/>
          </w:tcPr>
          <w:p w14:paraId="470E88E3" w14:textId="77777777" w:rsidR="00C82BCE" w:rsidRPr="00F9302D" w:rsidRDefault="00C82BCE" w:rsidP="00601539">
            <w:pPr>
              <w:spacing w:line="276" w:lineRule="auto"/>
              <w:jc w:val="both"/>
            </w:pPr>
            <w:r>
              <w:t>Express the relationship between wet and dry basis moisture content.</w:t>
            </w:r>
          </w:p>
        </w:tc>
        <w:tc>
          <w:tcPr>
            <w:tcW w:w="319" w:type="pct"/>
            <w:vAlign w:val="bottom"/>
          </w:tcPr>
          <w:p w14:paraId="13A64F13" w14:textId="77777777" w:rsidR="00C82BCE" w:rsidRPr="00F9302D" w:rsidRDefault="00C82BCE" w:rsidP="00601539">
            <w:pPr>
              <w:spacing w:line="276" w:lineRule="auto"/>
              <w:jc w:val="center"/>
            </w:pPr>
            <w:r w:rsidRPr="00F9302D">
              <w:t>CO</w:t>
            </w:r>
            <w:r>
              <w:t>3</w:t>
            </w:r>
          </w:p>
        </w:tc>
        <w:tc>
          <w:tcPr>
            <w:tcW w:w="256" w:type="pct"/>
            <w:vAlign w:val="bottom"/>
          </w:tcPr>
          <w:p w14:paraId="6E3440E0" w14:textId="77777777" w:rsidR="00C82BCE" w:rsidRPr="00F9302D" w:rsidRDefault="00C82BCE" w:rsidP="00601539">
            <w:pPr>
              <w:spacing w:line="276" w:lineRule="auto"/>
              <w:jc w:val="center"/>
            </w:pPr>
            <w:r>
              <w:t>U</w:t>
            </w:r>
          </w:p>
        </w:tc>
        <w:tc>
          <w:tcPr>
            <w:tcW w:w="217" w:type="pct"/>
            <w:vAlign w:val="bottom"/>
          </w:tcPr>
          <w:p w14:paraId="65A9BB52" w14:textId="77777777" w:rsidR="00C82BCE" w:rsidRPr="00F9302D" w:rsidRDefault="00C82BCE" w:rsidP="00601539">
            <w:pPr>
              <w:spacing w:line="276" w:lineRule="auto"/>
              <w:jc w:val="center"/>
            </w:pPr>
            <w:r w:rsidRPr="00F9302D">
              <w:t>1</w:t>
            </w:r>
          </w:p>
        </w:tc>
      </w:tr>
      <w:tr w:rsidR="00C82BCE" w:rsidRPr="00F9302D" w14:paraId="7784ECB1" w14:textId="77777777" w:rsidTr="007A7408">
        <w:trPr>
          <w:trHeight w:val="283"/>
        </w:trPr>
        <w:tc>
          <w:tcPr>
            <w:tcW w:w="272" w:type="pct"/>
            <w:vAlign w:val="bottom"/>
          </w:tcPr>
          <w:p w14:paraId="59A5444A" w14:textId="77777777" w:rsidR="00C82BCE" w:rsidRPr="00F9302D" w:rsidRDefault="00C82BCE" w:rsidP="00601539">
            <w:pPr>
              <w:spacing w:line="276" w:lineRule="auto"/>
              <w:jc w:val="center"/>
            </w:pPr>
            <w:r w:rsidRPr="00F9302D">
              <w:t>5.</w:t>
            </w:r>
          </w:p>
        </w:tc>
        <w:tc>
          <w:tcPr>
            <w:tcW w:w="3936" w:type="pct"/>
            <w:gridSpan w:val="2"/>
            <w:vAlign w:val="bottom"/>
          </w:tcPr>
          <w:p w14:paraId="3439BB0D" w14:textId="77777777" w:rsidR="00C82BCE" w:rsidRPr="00F9302D" w:rsidRDefault="00C82BCE" w:rsidP="00601539">
            <w:pPr>
              <w:pStyle w:val="Default"/>
              <w:spacing w:line="276" w:lineRule="auto"/>
              <w:jc w:val="both"/>
            </w:pPr>
            <w:r>
              <w:t>Recall and write the formula for finding crushing efficiency.</w:t>
            </w:r>
          </w:p>
        </w:tc>
        <w:tc>
          <w:tcPr>
            <w:tcW w:w="319" w:type="pct"/>
            <w:vAlign w:val="bottom"/>
          </w:tcPr>
          <w:p w14:paraId="25C9B857" w14:textId="77777777" w:rsidR="00C82BCE" w:rsidRPr="00F9302D" w:rsidRDefault="00C82BCE" w:rsidP="00601539">
            <w:pPr>
              <w:spacing w:line="276" w:lineRule="auto"/>
              <w:jc w:val="center"/>
            </w:pPr>
            <w:r w:rsidRPr="00F9302D">
              <w:t>CO</w:t>
            </w:r>
            <w:r>
              <w:t>4</w:t>
            </w:r>
          </w:p>
        </w:tc>
        <w:tc>
          <w:tcPr>
            <w:tcW w:w="256" w:type="pct"/>
            <w:vAlign w:val="bottom"/>
          </w:tcPr>
          <w:p w14:paraId="46B1BA8C" w14:textId="77777777" w:rsidR="00C82BCE" w:rsidRPr="00F9302D" w:rsidRDefault="00C82BCE" w:rsidP="00601539">
            <w:pPr>
              <w:spacing w:line="276" w:lineRule="auto"/>
              <w:jc w:val="center"/>
            </w:pPr>
            <w:r>
              <w:t>R</w:t>
            </w:r>
          </w:p>
        </w:tc>
        <w:tc>
          <w:tcPr>
            <w:tcW w:w="217" w:type="pct"/>
            <w:vAlign w:val="bottom"/>
          </w:tcPr>
          <w:p w14:paraId="2B4E57A4" w14:textId="77777777" w:rsidR="00C82BCE" w:rsidRPr="00F9302D" w:rsidRDefault="00C82BCE" w:rsidP="00601539">
            <w:pPr>
              <w:spacing w:line="276" w:lineRule="auto"/>
              <w:jc w:val="center"/>
            </w:pPr>
            <w:r w:rsidRPr="00F9302D">
              <w:t>1</w:t>
            </w:r>
          </w:p>
        </w:tc>
      </w:tr>
      <w:tr w:rsidR="00C82BCE" w:rsidRPr="00F9302D" w14:paraId="2E41118C" w14:textId="77777777" w:rsidTr="007A7408">
        <w:trPr>
          <w:trHeight w:val="283"/>
        </w:trPr>
        <w:tc>
          <w:tcPr>
            <w:tcW w:w="272" w:type="pct"/>
            <w:vAlign w:val="bottom"/>
          </w:tcPr>
          <w:p w14:paraId="41793265" w14:textId="77777777" w:rsidR="00C82BCE" w:rsidRPr="00F9302D" w:rsidRDefault="00C82BCE" w:rsidP="00601539">
            <w:pPr>
              <w:spacing w:line="276" w:lineRule="auto"/>
              <w:jc w:val="center"/>
            </w:pPr>
            <w:r w:rsidRPr="00F9302D">
              <w:t>6.</w:t>
            </w:r>
          </w:p>
        </w:tc>
        <w:tc>
          <w:tcPr>
            <w:tcW w:w="3936" w:type="pct"/>
            <w:gridSpan w:val="2"/>
            <w:vAlign w:val="bottom"/>
          </w:tcPr>
          <w:p w14:paraId="618F1C57" w14:textId="77777777" w:rsidR="00C82BCE" w:rsidRPr="00F9302D" w:rsidRDefault="00C82BCE" w:rsidP="00601539">
            <w:pPr>
              <w:spacing w:line="276" w:lineRule="auto"/>
              <w:jc w:val="both"/>
            </w:pPr>
            <w:r>
              <w:t>Write the principle of colloidal mill.</w:t>
            </w:r>
          </w:p>
        </w:tc>
        <w:tc>
          <w:tcPr>
            <w:tcW w:w="319" w:type="pct"/>
            <w:vAlign w:val="bottom"/>
          </w:tcPr>
          <w:p w14:paraId="4A3F12AB" w14:textId="77777777" w:rsidR="00C82BCE" w:rsidRPr="00F9302D" w:rsidRDefault="00C82BCE" w:rsidP="00601539">
            <w:pPr>
              <w:spacing w:line="276" w:lineRule="auto"/>
              <w:jc w:val="center"/>
            </w:pPr>
            <w:r w:rsidRPr="00F9302D">
              <w:t>CO</w:t>
            </w:r>
            <w:r>
              <w:t>4</w:t>
            </w:r>
          </w:p>
        </w:tc>
        <w:tc>
          <w:tcPr>
            <w:tcW w:w="256" w:type="pct"/>
            <w:vAlign w:val="bottom"/>
          </w:tcPr>
          <w:p w14:paraId="70BBF486" w14:textId="77777777" w:rsidR="00C82BCE" w:rsidRPr="00F9302D" w:rsidRDefault="00C82BCE" w:rsidP="00601539">
            <w:pPr>
              <w:spacing w:line="276" w:lineRule="auto"/>
              <w:jc w:val="center"/>
            </w:pPr>
            <w:r>
              <w:t>A</w:t>
            </w:r>
          </w:p>
        </w:tc>
        <w:tc>
          <w:tcPr>
            <w:tcW w:w="217" w:type="pct"/>
            <w:vAlign w:val="bottom"/>
          </w:tcPr>
          <w:p w14:paraId="75A0A0AD" w14:textId="77777777" w:rsidR="00C82BCE" w:rsidRPr="00F9302D" w:rsidRDefault="00C82BCE" w:rsidP="00601539">
            <w:pPr>
              <w:spacing w:line="276" w:lineRule="auto"/>
              <w:jc w:val="center"/>
            </w:pPr>
            <w:r w:rsidRPr="00F9302D">
              <w:t>1</w:t>
            </w:r>
          </w:p>
        </w:tc>
      </w:tr>
      <w:tr w:rsidR="00C82BCE" w:rsidRPr="00F9302D" w14:paraId="4FCC2AB1" w14:textId="77777777" w:rsidTr="007A7408">
        <w:trPr>
          <w:trHeight w:val="283"/>
        </w:trPr>
        <w:tc>
          <w:tcPr>
            <w:tcW w:w="272" w:type="pct"/>
            <w:vAlign w:val="bottom"/>
          </w:tcPr>
          <w:p w14:paraId="114AF5B7" w14:textId="77777777" w:rsidR="00C82BCE" w:rsidRPr="00F9302D" w:rsidRDefault="00C82BCE" w:rsidP="00601539">
            <w:pPr>
              <w:spacing w:line="276" w:lineRule="auto"/>
              <w:jc w:val="center"/>
            </w:pPr>
            <w:r w:rsidRPr="00F9302D">
              <w:t>7.</w:t>
            </w:r>
          </w:p>
        </w:tc>
        <w:tc>
          <w:tcPr>
            <w:tcW w:w="3936" w:type="pct"/>
            <w:gridSpan w:val="2"/>
            <w:vAlign w:val="bottom"/>
          </w:tcPr>
          <w:p w14:paraId="03C11665" w14:textId="77777777" w:rsidR="00C82BCE" w:rsidRPr="00F9302D" w:rsidRDefault="00C82BCE" w:rsidP="00601539">
            <w:pPr>
              <w:pStyle w:val="ListParagraph"/>
              <w:spacing w:line="276" w:lineRule="auto"/>
              <w:ind w:left="0"/>
              <w:jc w:val="both"/>
              <w:rPr>
                <w:noProof/>
                <w:lang w:eastAsia="zh-TW"/>
              </w:rPr>
            </w:pPr>
            <w:r>
              <w:rPr>
                <w:noProof/>
                <w:lang w:eastAsia="zh-TW"/>
              </w:rPr>
              <w:t>Mention any two applications of filtration in food processing.</w:t>
            </w:r>
          </w:p>
        </w:tc>
        <w:tc>
          <w:tcPr>
            <w:tcW w:w="319" w:type="pct"/>
            <w:vAlign w:val="bottom"/>
          </w:tcPr>
          <w:p w14:paraId="2184DAEA" w14:textId="77777777" w:rsidR="00C82BCE" w:rsidRPr="00F9302D" w:rsidRDefault="00C82BCE" w:rsidP="00601539">
            <w:pPr>
              <w:spacing w:line="276" w:lineRule="auto"/>
              <w:jc w:val="center"/>
            </w:pPr>
            <w:r w:rsidRPr="00F9302D">
              <w:t>CO</w:t>
            </w:r>
            <w:r>
              <w:t>2</w:t>
            </w:r>
          </w:p>
        </w:tc>
        <w:tc>
          <w:tcPr>
            <w:tcW w:w="256" w:type="pct"/>
            <w:vAlign w:val="bottom"/>
          </w:tcPr>
          <w:p w14:paraId="00CEFBA8" w14:textId="77777777" w:rsidR="00C82BCE" w:rsidRPr="00F9302D" w:rsidRDefault="00C82BCE" w:rsidP="00601539">
            <w:pPr>
              <w:spacing w:line="276" w:lineRule="auto"/>
              <w:jc w:val="center"/>
            </w:pPr>
            <w:r>
              <w:t>R</w:t>
            </w:r>
          </w:p>
        </w:tc>
        <w:tc>
          <w:tcPr>
            <w:tcW w:w="217" w:type="pct"/>
            <w:vAlign w:val="bottom"/>
          </w:tcPr>
          <w:p w14:paraId="1F991BCC" w14:textId="77777777" w:rsidR="00C82BCE" w:rsidRPr="00F9302D" w:rsidRDefault="00C82BCE" w:rsidP="00601539">
            <w:pPr>
              <w:spacing w:line="276" w:lineRule="auto"/>
              <w:jc w:val="center"/>
            </w:pPr>
            <w:r w:rsidRPr="00F9302D">
              <w:t>1</w:t>
            </w:r>
          </w:p>
        </w:tc>
      </w:tr>
      <w:tr w:rsidR="00C82BCE" w:rsidRPr="00F9302D" w14:paraId="42F3E248" w14:textId="77777777" w:rsidTr="007A7408">
        <w:trPr>
          <w:trHeight w:val="283"/>
        </w:trPr>
        <w:tc>
          <w:tcPr>
            <w:tcW w:w="272" w:type="pct"/>
            <w:vAlign w:val="bottom"/>
          </w:tcPr>
          <w:p w14:paraId="668E9583" w14:textId="77777777" w:rsidR="00C82BCE" w:rsidRPr="00F9302D" w:rsidRDefault="00C82BCE" w:rsidP="00601539">
            <w:pPr>
              <w:spacing w:line="276" w:lineRule="auto"/>
              <w:jc w:val="center"/>
            </w:pPr>
            <w:r w:rsidRPr="00F9302D">
              <w:t>8.</w:t>
            </w:r>
          </w:p>
        </w:tc>
        <w:tc>
          <w:tcPr>
            <w:tcW w:w="3936" w:type="pct"/>
            <w:gridSpan w:val="2"/>
            <w:vAlign w:val="bottom"/>
          </w:tcPr>
          <w:p w14:paraId="070AB695" w14:textId="77777777" w:rsidR="00C82BCE" w:rsidRPr="007A7408" w:rsidRDefault="00C82BCE" w:rsidP="00601539">
            <w:pPr>
              <w:spacing w:line="276" w:lineRule="auto"/>
              <w:jc w:val="both"/>
            </w:pPr>
            <w:r>
              <w:t>Differentiate centrifugation process from sedimentation process.</w:t>
            </w:r>
          </w:p>
        </w:tc>
        <w:tc>
          <w:tcPr>
            <w:tcW w:w="319" w:type="pct"/>
            <w:vAlign w:val="bottom"/>
          </w:tcPr>
          <w:p w14:paraId="410B2C80" w14:textId="77777777" w:rsidR="00C82BCE" w:rsidRPr="00F9302D" w:rsidRDefault="00C82BCE" w:rsidP="00601539">
            <w:pPr>
              <w:spacing w:line="276" w:lineRule="auto"/>
              <w:jc w:val="center"/>
            </w:pPr>
            <w:r w:rsidRPr="00F9302D">
              <w:t>CO</w:t>
            </w:r>
            <w:r>
              <w:t>1</w:t>
            </w:r>
          </w:p>
        </w:tc>
        <w:tc>
          <w:tcPr>
            <w:tcW w:w="256" w:type="pct"/>
            <w:vAlign w:val="bottom"/>
          </w:tcPr>
          <w:p w14:paraId="64B6F115" w14:textId="77777777" w:rsidR="00C82BCE" w:rsidRPr="00F9302D" w:rsidRDefault="00C82BCE" w:rsidP="00601539">
            <w:pPr>
              <w:spacing w:line="276" w:lineRule="auto"/>
              <w:jc w:val="center"/>
            </w:pPr>
            <w:r>
              <w:t>An</w:t>
            </w:r>
          </w:p>
        </w:tc>
        <w:tc>
          <w:tcPr>
            <w:tcW w:w="217" w:type="pct"/>
            <w:vAlign w:val="bottom"/>
          </w:tcPr>
          <w:p w14:paraId="594B9083" w14:textId="77777777" w:rsidR="00C82BCE" w:rsidRPr="00F9302D" w:rsidRDefault="00C82BCE" w:rsidP="00601539">
            <w:pPr>
              <w:spacing w:line="276" w:lineRule="auto"/>
              <w:jc w:val="center"/>
            </w:pPr>
            <w:r w:rsidRPr="00F9302D">
              <w:t>1</w:t>
            </w:r>
          </w:p>
        </w:tc>
      </w:tr>
      <w:tr w:rsidR="00C82BCE" w:rsidRPr="00F9302D" w14:paraId="46CA3519" w14:textId="77777777" w:rsidTr="007A7408">
        <w:trPr>
          <w:trHeight w:val="283"/>
        </w:trPr>
        <w:tc>
          <w:tcPr>
            <w:tcW w:w="272" w:type="pct"/>
            <w:vAlign w:val="bottom"/>
          </w:tcPr>
          <w:p w14:paraId="213CC531" w14:textId="77777777" w:rsidR="00C82BCE" w:rsidRPr="00F9302D" w:rsidRDefault="00C82BCE" w:rsidP="00601539">
            <w:pPr>
              <w:spacing w:line="276" w:lineRule="auto"/>
              <w:jc w:val="center"/>
            </w:pPr>
            <w:r w:rsidRPr="00F9302D">
              <w:t>9.</w:t>
            </w:r>
          </w:p>
        </w:tc>
        <w:tc>
          <w:tcPr>
            <w:tcW w:w="3936" w:type="pct"/>
            <w:gridSpan w:val="2"/>
            <w:vAlign w:val="bottom"/>
          </w:tcPr>
          <w:p w14:paraId="3365A4E5" w14:textId="77777777" w:rsidR="00C82BCE" w:rsidRPr="00F9302D" w:rsidRDefault="00C82BCE" w:rsidP="00601539">
            <w:pPr>
              <w:pStyle w:val="ListParagraph"/>
              <w:spacing w:line="276" w:lineRule="auto"/>
              <w:ind w:left="0"/>
              <w:jc w:val="both"/>
              <w:rPr>
                <w:noProof/>
                <w:lang w:eastAsia="zh-TW"/>
              </w:rPr>
            </w:pPr>
            <w:r>
              <w:rPr>
                <w:noProof/>
                <w:lang w:eastAsia="zh-TW"/>
              </w:rPr>
              <w:t>Define ‘g’ number.</w:t>
            </w:r>
          </w:p>
        </w:tc>
        <w:tc>
          <w:tcPr>
            <w:tcW w:w="319" w:type="pct"/>
            <w:vAlign w:val="bottom"/>
          </w:tcPr>
          <w:p w14:paraId="5D73B297" w14:textId="77777777" w:rsidR="00C82BCE" w:rsidRPr="00F9302D" w:rsidRDefault="00C82BCE" w:rsidP="00601539">
            <w:pPr>
              <w:spacing w:line="276" w:lineRule="auto"/>
              <w:jc w:val="center"/>
            </w:pPr>
            <w:r w:rsidRPr="00F9302D">
              <w:t>CO</w:t>
            </w:r>
            <w:r>
              <w:t>5</w:t>
            </w:r>
          </w:p>
        </w:tc>
        <w:tc>
          <w:tcPr>
            <w:tcW w:w="256" w:type="pct"/>
            <w:vAlign w:val="bottom"/>
          </w:tcPr>
          <w:p w14:paraId="3A973D0C" w14:textId="77777777" w:rsidR="00C82BCE" w:rsidRPr="00F9302D" w:rsidRDefault="00C82BCE" w:rsidP="00601539">
            <w:pPr>
              <w:spacing w:line="276" w:lineRule="auto"/>
              <w:jc w:val="center"/>
            </w:pPr>
            <w:r>
              <w:t>R</w:t>
            </w:r>
          </w:p>
        </w:tc>
        <w:tc>
          <w:tcPr>
            <w:tcW w:w="217" w:type="pct"/>
            <w:vAlign w:val="bottom"/>
          </w:tcPr>
          <w:p w14:paraId="570DC84E" w14:textId="77777777" w:rsidR="00C82BCE" w:rsidRPr="00F9302D" w:rsidRDefault="00C82BCE" w:rsidP="00601539">
            <w:pPr>
              <w:spacing w:line="276" w:lineRule="auto"/>
              <w:jc w:val="center"/>
            </w:pPr>
            <w:r w:rsidRPr="00F9302D">
              <w:t>1</w:t>
            </w:r>
          </w:p>
        </w:tc>
      </w:tr>
      <w:tr w:rsidR="00C82BCE" w:rsidRPr="00F9302D" w14:paraId="0BE0C4AB" w14:textId="77777777" w:rsidTr="007A7408">
        <w:trPr>
          <w:trHeight w:val="283"/>
        </w:trPr>
        <w:tc>
          <w:tcPr>
            <w:tcW w:w="272" w:type="pct"/>
            <w:vAlign w:val="bottom"/>
          </w:tcPr>
          <w:p w14:paraId="5663D4FA" w14:textId="77777777" w:rsidR="00C82BCE" w:rsidRPr="00F9302D" w:rsidRDefault="00C82BCE" w:rsidP="00601539">
            <w:pPr>
              <w:spacing w:line="276" w:lineRule="auto"/>
              <w:jc w:val="center"/>
            </w:pPr>
            <w:r w:rsidRPr="00F9302D">
              <w:t>10.</w:t>
            </w:r>
          </w:p>
        </w:tc>
        <w:tc>
          <w:tcPr>
            <w:tcW w:w="3936" w:type="pct"/>
            <w:gridSpan w:val="2"/>
            <w:vAlign w:val="bottom"/>
          </w:tcPr>
          <w:p w14:paraId="4EEE4CF1" w14:textId="77777777" w:rsidR="00C82BCE" w:rsidRPr="00F9302D" w:rsidRDefault="00C82BCE" w:rsidP="00601539">
            <w:pPr>
              <w:spacing w:line="276" w:lineRule="auto"/>
              <w:jc w:val="both"/>
            </w:pPr>
            <w:r>
              <w:t>State the purpose of agitation.</w:t>
            </w:r>
          </w:p>
        </w:tc>
        <w:tc>
          <w:tcPr>
            <w:tcW w:w="319" w:type="pct"/>
            <w:vAlign w:val="bottom"/>
          </w:tcPr>
          <w:p w14:paraId="270A9664" w14:textId="77777777" w:rsidR="00C82BCE" w:rsidRPr="00F9302D" w:rsidRDefault="00C82BCE" w:rsidP="00601539">
            <w:pPr>
              <w:spacing w:line="276" w:lineRule="auto"/>
              <w:jc w:val="center"/>
            </w:pPr>
            <w:r w:rsidRPr="00F9302D">
              <w:t>CO6</w:t>
            </w:r>
          </w:p>
        </w:tc>
        <w:tc>
          <w:tcPr>
            <w:tcW w:w="256" w:type="pct"/>
            <w:vAlign w:val="bottom"/>
          </w:tcPr>
          <w:p w14:paraId="5C382FD3" w14:textId="77777777" w:rsidR="00C82BCE" w:rsidRPr="00F9302D" w:rsidRDefault="00C82BCE" w:rsidP="00601539">
            <w:pPr>
              <w:spacing w:line="276" w:lineRule="auto"/>
              <w:jc w:val="center"/>
            </w:pPr>
            <w:r>
              <w:t>R</w:t>
            </w:r>
          </w:p>
        </w:tc>
        <w:tc>
          <w:tcPr>
            <w:tcW w:w="217" w:type="pct"/>
            <w:vAlign w:val="bottom"/>
          </w:tcPr>
          <w:p w14:paraId="728FA603" w14:textId="77777777" w:rsidR="00C82BCE" w:rsidRPr="00F9302D" w:rsidRDefault="00C82BCE" w:rsidP="00601539">
            <w:pPr>
              <w:spacing w:line="276" w:lineRule="auto"/>
              <w:jc w:val="center"/>
            </w:pPr>
            <w:r w:rsidRPr="00F9302D">
              <w:t>1</w:t>
            </w:r>
          </w:p>
        </w:tc>
      </w:tr>
      <w:tr w:rsidR="00C82BCE" w:rsidRPr="00F9302D" w14:paraId="28564CD8" w14:textId="77777777" w:rsidTr="0037089B">
        <w:trPr>
          <w:trHeight w:val="552"/>
        </w:trPr>
        <w:tc>
          <w:tcPr>
            <w:tcW w:w="5000" w:type="pct"/>
            <w:gridSpan w:val="6"/>
            <w:vAlign w:val="center"/>
          </w:tcPr>
          <w:p w14:paraId="48E58619" w14:textId="77777777" w:rsidR="00C82BCE" w:rsidRPr="00F9302D" w:rsidRDefault="00C82BCE" w:rsidP="007A7408">
            <w:pPr>
              <w:jc w:val="center"/>
              <w:rPr>
                <w:b/>
                <w:u w:val="single"/>
              </w:rPr>
            </w:pPr>
            <w:r w:rsidRPr="00F9302D">
              <w:rPr>
                <w:b/>
                <w:u w:val="single"/>
              </w:rPr>
              <w:t>PART – B (6 X 3 = 18 MARKS)</w:t>
            </w:r>
          </w:p>
        </w:tc>
      </w:tr>
      <w:tr w:rsidR="00C82BCE" w:rsidRPr="00F9302D" w14:paraId="19E3017F" w14:textId="77777777" w:rsidTr="00EA2B8C">
        <w:trPr>
          <w:trHeight w:val="283"/>
        </w:trPr>
        <w:tc>
          <w:tcPr>
            <w:tcW w:w="272" w:type="pct"/>
            <w:vAlign w:val="center"/>
          </w:tcPr>
          <w:p w14:paraId="11CEB331" w14:textId="77777777" w:rsidR="00C82BCE" w:rsidRPr="00F9302D" w:rsidRDefault="00C82BCE" w:rsidP="0007508D">
            <w:pPr>
              <w:pStyle w:val="NoSpacing"/>
              <w:spacing w:line="276" w:lineRule="auto"/>
            </w:pPr>
            <w:r w:rsidRPr="00F9302D">
              <w:t>11.</w:t>
            </w:r>
          </w:p>
        </w:tc>
        <w:tc>
          <w:tcPr>
            <w:tcW w:w="3936" w:type="pct"/>
            <w:gridSpan w:val="2"/>
            <w:vAlign w:val="bottom"/>
          </w:tcPr>
          <w:p w14:paraId="41BD2589" w14:textId="77777777" w:rsidR="00C82BCE" w:rsidRPr="00F9302D" w:rsidRDefault="00C82BCE" w:rsidP="00B960A5">
            <w:pPr>
              <w:pStyle w:val="NoSpacing"/>
              <w:spacing w:line="276" w:lineRule="auto"/>
              <w:jc w:val="both"/>
            </w:pPr>
            <w:r>
              <w:t>Sketch the types of fluid beds formed in a fluidization separation process.</w:t>
            </w:r>
          </w:p>
        </w:tc>
        <w:tc>
          <w:tcPr>
            <w:tcW w:w="319" w:type="pct"/>
            <w:vAlign w:val="center"/>
          </w:tcPr>
          <w:p w14:paraId="1055BE3B" w14:textId="77777777" w:rsidR="00C82BCE" w:rsidRPr="00F9302D" w:rsidRDefault="00C82BCE" w:rsidP="0007508D">
            <w:pPr>
              <w:pStyle w:val="NoSpacing"/>
              <w:spacing w:line="276" w:lineRule="auto"/>
            </w:pPr>
            <w:r w:rsidRPr="00F9302D">
              <w:t>CO1</w:t>
            </w:r>
          </w:p>
        </w:tc>
        <w:tc>
          <w:tcPr>
            <w:tcW w:w="256" w:type="pct"/>
            <w:vAlign w:val="center"/>
          </w:tcPr>
          <w:p w14:paraId="446F9F85" w14:textId="77777777" w:rsidR="00C82BCE" w:rsidRPr="00F9302D" w:rsidRDefault="00C82BCE" w:rsidP="0007508D">
            <w:pPr>
              <w:pStyle w:val="NoSpacing"/>
              <w:spacing w:line="276" w:lineRule="auto"/>
            </w:pPr>
            <w:r w:rsidRPr="00F9302D">
              <w:t>A</w:t>
            </w:r>
          </w:p>
        </w:tc>
        <w:tc>
          <w:tcPr>
            <w:tcW w:w="217" w:type="pct"/>
            <w:vAlign w:val="center"/>
          </w:tcPr>
          <w:p w14:paraId="0947931A" w14:textId="77777777" w:rsidR="00C82BCE" w:rsidRPr="00F9302D" w:rsidRDefault="00C82BCE" w:rsidP="0007508D">
            <w:pPr>
              <w:pStyle w:val="NoSpacing"/>
              <w:spacing w:line="276" w:lineRule="auto"/>
            </w:pPr>
            <w:r w:rsidRPr="00F9302D">
              <w:t>3</w:t>
            </w:r>
          </w:p>
        </w:tc>
      </w:tr>
      <w:tr w:rsidR="00C82BCE" w:rsidRPr="00F9302D" w14:paraId="413D8989" w14:textId="77777777" w:rsidTr="00EA2B8C">
        <w:trPr>
          <w:trHeight w:val="283"/>
        </w:trPr>
        <w:tc>
          <w:tcPr>
            <w:tcW w:w="272" w:type="pct"/>
            <w:vAlign w:val="center"/>
          </w:tcPr>
          <w:p w14:paraId="34BD2FB1" w14:textId="77777777" w:rsidR="00C82BCE" w:rsidRPr="00F9302D" w:rsidRDefault="00C82BCE" w:rsidP="0007508D">
            <w:pPr>
              <w:pStyle w:val="NoSpacing"/>
              <w:spacing w:line="276" w:lineRule="auto"/>
            </w:pPr>
            <w:r w:rsidRPr="00F9302D">
              <w:t>12.</w:t>
            </w:r>
          </w:p>
        </w:tc>
        <w:tc>
          <w:tcPr>
            <w:tcW w:w="3936" w:type="pct"/>
            <w:gridSpan w:val="2"/>
            <w:vAlign w:val="bottom"/>
          </w:tcPr>
          <w:p w14:paraId="58DB68E0" w14:textId="77777777" w:rsidR="00C82BCE" w:rsidRPr="00F9302D" w:rsidRDefault="00C82BCE" w:rsidP="00B960A5">
            <w:pPr>
              <w:pStyle w:val="NoSpacing"/>
              <w:spacing w:line="276" w:lineRule="auto"/>
              <w:jc w:val="both"/>
            </w:pPr>
            <w:r>
              <w:t xml:space="preserve">In a drying operation 500 kg of wheat grain at 22% moisture content (wb) is dried to 14% moisture content (wb) on wet basis for milling. Calculate the amount of moisture removed in drying. </w:t>
            </w:r>
          </w:p>
        </w:tc>
        <w:tc>
          <w:tcPr>
            <w:tcW w:w="319" w:type="pct"/>
            <w:vAlign w:val="center"/>
          </w:tcPr>
          <w:p w14:paraId="74532F77" w14:textId="77777777" w:rsidR="00C82BCE" w:rsidRPr="00F9302D" w:rsidRDefault="00C82BCE" w:rsidP="0007508D">
            <w:pPr>
              <w:pStyle w:val="NoSpacing"/>
              <w:spacing w:line="276" w:lineRule="auto"/>
            </w:pPr>
            <w:r w:rsidRPr="00F9302D">
              <w:t>CO</w:t>
            </w:r>
            <w:r>
              <w:t>3</w:t>
            </w:r>
          </w:p>
        </w:tc>
        <w:tc>
          <w:tcPr>
            <w:tcW w:w="256" w:type="pct"/>
            <w:vAlign w:val="center"/>
          </w:tcPr>
          <w:p w14:paraId="3650DD1F" w14:textId="77777777" w:rsidR="00C82BCE" w:rsidRPr="00F9302D" w:rsidRDefault="00C82BCE" w:rsidP="0007508D">
            <w:pPr>
              <w:pStyle w:val="NoSpacing"/>
              <w:spacing w:line="276" w:lineRule="auto"/>
            </w:pPr>
            <w:r>
              <w:t>An</w:t>
            </w:r>
          </w:p>
        </w:tc>
        <w:tc>
          <w:tcPr>
            <w:tcW w:w="217" w:type="pct"/>
            <w:vAlign w:val="center"/>
          </w:tcPr>
          <w:p w14:paraId="573FAF86" w14:textId="77777777" w:rsidR="00C82BCE" w:rsidRPr="00F9302D" w:rsidRDefault="00C82BCE" w:rsidP="0007508D">
            <w:pPr>
              <w:pStyle w:val="NoSpacing"/>
              <w:spacing w:line="276" w:lineRule="auto"/>
            </w:pPr>
            <w:r w:rsidRPr="00F9302D">
              <w:t>3</w:t>
            </w:r>
          </w:p>
        </w:tc>
      </w:tr>
      <w:tr w:rsidR="00C82BCE" w:rsidRPr="00F9302D" w14:paraId="3BD60EC3" w14:textId="77777777" w:rsidTr="00EA2B8C">
        <w:trPr>
          <w:trHeight w:val="283"/>
        </w:trPr>
        <w:tc>
          <w:tcPr>
            <w:tcW w:w="272" w:type="pct"/>
            <w:vAlign w:val="center"/>
          </w:tcPr>
          <w:p w14:paraId="70D22F26" w14:textId="77777777" w:rsidR="00C82BCE" w:rsidRPr="00F9302D" w:rsidRDefault="00C82BCE" w:rsidP="0007508D">
            <w:pPr>
              <w:pStyle w:val="NoSpacing"/>
              <w:spacing w:line="276" w:lineRule="auto"/>
            </w:pPr>
            <w:r w:rsidRPr="00F9302D">
              <w:t>13.</w:t>
            </w:r>
          </w:p>
        </w:tc>
        <w:tc>
          <w:tcPr>
            <w:tcW w:w="3936" w:type="pct"/>
            <w:gridSpan w:val="2"/>
            <w:vAlign w:val="bottom"/>
          </w:tcPr>
          <w:p w14:paraId="4A67B19A" w14:textId="77777777" w:rsidR="00C82BCE" w:rsidRPr="00F9302D" w:rsidRDefault="00C82BCE" w:rsidP="00B960A5">
            <w:pPr>
              <w:pStyle w:val="NoSpacing"/>
              <w:spacing w:line="276" w:lineRule="auto"/>
              <w:jc w:val="both"/>
            </w:pPr>
            <w:r>
              <w:t xml:space="preserve">List the different types of size reduction with examples. </w:t>
            </w:r>
          </w:p>
        </w:tc>
        <w:tc>
          <w:tcPr>
            <w:tcW w:w="319" w:type="pct"/>
            <w:vAlign w:val="center"/>
          </w:tcPr>
          <w:p w14:paraId="071530E6" w14:textId="77777777" w:rsidR="00C82BCE" w:rsidRPr="00F9302D" w:rsidRDefault="00C82BCE" w:rsidP="0007508D">
            <w:pPr>
              <w:pStyle w:val="NoSpacing"/>
              <w:spacing w:line="276" w:lineRule="auto"/>
            </w:pPr>
            <w:r w:rsidRPr="00F9302D">
              <w:t>CO</w:t>
            </w:r>
            <w:r>
              <w:t>2</w:t>
            </w:r>
          </w:p>
        </w:tc>
        <w:tc>
          <w:tcPr>
            <w:tcW w:w="256" w:type="pct"/>
            <w:vAlign w:val="center"/>
          </w:tcPr>
          <w:p w14:paraId="530193C3" w14:textId="77777777" w:rsidR="00C82BCE" w:rsidRPr="00F9302D" w:rsidRDefault="00C82BCE" w:rsidP="0007508D">
            <w:pPr>
              <w:pStyle w:val="NoSpacing"/>
              <w:spacing w:line="276" w:lineRule="auto"/>
            </w:pPr>
            <w:r>
              <w:t>R</w:t>
            </w:r>
          </w:p>
        </w:tc>
        <w:tc>
          <w:tcPr>
            <w:tcW w:w="217" w:type="pct"/>
            <w:vAlign w:val="center"/>
          </w:tcPr>
          <w:p w14:paraId="7E8E801F" w14:textId="77777777" w:rsidR="00C82BCE" w:rsidRPr="00F9302D" w:rsidRDefault="00C82BCE" w:rsidP="0007508D">
            <w:pPr>
              <w:pStyle w:val="NoSpacing"/>
              <w:spacing w:line="276" w:lineRule="auto"/>
            </w:pPr>
            <w:r w:rsidRPr="00F9302D">
              <w:t>3</w:t>
            </w:r>
          </w:p>
        </w:tc>
      </w:tr>
      <w:tr w:rsidR="00C82BCE" w:rsidRPr="00F9302D" w14:paraId="1F70F212" w14:textId="77777777" w:rsidTr="00EA2B8C">
        <w:trPr>
          <w:trHeight w:val="283"/>
        </w:trPr>
        <w:tc>
          <w:tcPr>
            <w:tcW w:w="272" w:type="pct"/>
            <w:vAlign w:val="center"/>
          </w:tcPr>
          <w:p w14:paraId="1E011F17" w14:textId="77777777" w:rsidR="00C82BCE" w:rsidRPr="00F9302D" w:rsidRDefault="00C82BCE" w:rsidP="0007508D">
            <w:pPr>
              <w:pStyle w:val="NoSpacing"/>
              <w:spacing w:line="276" w:lineRule="auto"/>
            </w:pPr>
            <w:r w:rsidRPr="00F9302D">
              <w:t>14.</w:t>
            </w:r>
          </w:p>
        </w:tc>
        <w:tc>
          <w:tcPr>
            <w:tcW w:w="3936" w:type="pct"/>
            <w:gridSpan w:val="2"/>
            <w:vAlign w:val="bottom"/>
          </w:tcPr>
          <w:p w14:paraId="2C127D70" w14:textId="77777777" w:rsidR="00C82BCE" w:rsidRPr="00F9302D" w:rsidRDefault="00C82BCE" w:rsidP="00B960A5">
            <w:pPr>
              <w:pStyle w:val="NoSpacing"/>
              <w:spacing w:line="276" w:lineRule="auto"/>
              <w:jc w:val="both"/>
            </w:pPr>
            <w:r>
              <w:t>An emulsion of oil in water has oil droplets in the form of spheres of average diameter of 10µ. The specific gravity of oil is 0.95. Find the raised velocity of oil droplets.</w:t>
            </w:r>
          </w:p>
        </w:tc>
        <w:tc>
          <w:tcPr>
            <w:tcW w:w="319" w:type="pct"/>
            <w:vAlign w:val="center"/>
          </w:tcPr>
          <w:p w14:paraId="5C63017C" w14:textId="77777777" w:rsidR="00C82BCE" w:rsidRPr="00F9302D" w:rsidRDefault="00C82BCE" w:rsidP="0007508D">
            <w:pPr>
              <w:pStyle w:val="NoSpacing"/>
              <w:spacing w:line="276" w:lineRule="auto"/>
            </w:pPr>
            <w:r w:rsidRPr="00F9302D">
              <w:t>CO4</w:t>
            </w:r>
          </w:p>
        </w:tc>
        <w:tc>
          <w:tcPr>
            <w:tcW w:w="256" w:type="pct"/>
            <w:vAlign w:val="center"/>
          </w:tcPr>
          <w:p w14:paraId="5D3CDD0B" w14:textId="77777777" w:rsidR="00C82BCE" w:rsidRPr="00F9302D" w:rsidRDefault="00C82BCE" w:rsidP="0007508D">
            <w:pPr>
              <w:pStyle w:val="NoSpacing"/>
              <w:spacing w:line="276" w:lineRule="auto"/>
            </w:pPr>
            <w:r>
              <w:t>E</w:t>
            </w:r>
          </w:p>
        </w:tc>
        <w:tc>
          <w:tcPr>
            <w:tcW w:w="217" w:type="pct"/>
            <w:vAlign w:val="center"/>
          </w:tcPr>
          <w:p w14:paraId="02F8D786" w14:textId="77777777" w:rsidR="00C82BCE" w:rsidRPr="00F9302D" w:rsidRDefault="00C82BCE" w:rsidP="0007508D">
            <w:pPr>
              <w:pStyle w:val="NoSpacing"/>
              <w:spacing w:line="276" w:lineRule="auto"/>
            </w:pPr>
            <w:r w:rsidRPr="00F9302D">
              <w:t>3</w:t>
            </w:r>
          </w:p>
        </w:tc>
      </w:tr>
      <w:tr w:rsidR="00C82BCE" w:rsidRPr="00F9302D" w14:paraId="7A355C2B" w14:textId="77777777" w:rsidTr="00EA2B8C">
        <w:trPr>
          <w:trHeight w:val="283"/>
        </w:trPr>
        <w:tc>
          <w:tcPr>
            <w:tcW w:w="272" w:type="pct"/>
            <w:vAlign w:val="center"/>
          </w:tcPr>
          <w:p w14:paraId="4B034D78" w14:textId="77777777" w:rsidR="00C82BCE" w:rsidRPr="00F9302D" w:rsidRDefault="00C82BCE" w:rsidP="0007508D">
            <w:pPr>
              <w:pStyle w:val="NoSpacing"/>
              <w:spacing w:line="276" w:lineRule="auto"/>
            </w:pPr>
            <w:r w:rsidRPr="00F9302D">
              <w:t>15.</w:t>
            </w:r>
          </w:p>
        </w:tc>
        <w:tc>
          <w:tcPr>
            <w:tcW w:w="3936" w:type="pct"/>
            <w:gridSpan w:val="2"/>
            <w:vAlign w:val="bottom"/>
          </w:tcPr>
          <w:p w14:paraId="58BFD686" w14:textId="77777777" w:rsidR="00C82BCE" w:rsidRPr="00F9302D" w:rsidRDefault="00C82BCE" w:rsidP="00B960A5">
            <w:pPr>
              <w:pStyle w:val="NoSpacing"/>
              <w:spacing w:line="276" w:lineRule="auto"/>
              <w:jc w:val="both"/>
            </w:pPr>
            <w:r>
              <w:t>A centrifuge is used for separation of a coagulated protein from a solution fed at the rate of 30 lpm. The solids have an average particle size of 100µ and their density is 1010 kg/m</w:t>
            </w:r>
            <w:r w:rsidRPr="00EA2B8C">
              <w:rPr>
                <w:vertAlign w:val="superscript"/>
              </w:rPr>
              <w:t>3</w:t>
            </w:r>
            <w:r>
              <w:t>, while the density of the mother liquor is 1000 kg/m</w:t>
            </w:r>
            <w:r w:rsidRPr="00EA2B8C">
              <w:rPr>
                <w:vertAlign w:val="superscript"/>
              </w:rPr>
              <w:t xml:space="preserve">3 </w:t>
            </w:r>
            <w:r>
              <w:t>and the viscosity is 1 x 10</w:t>
            </w:r>
            <w:r w:rsidRPr="00EA2B8C">
              <w:rPr>
                <w:vertAlign w:val="superscript"/>
              </w:rPr>
              <w:t>-3</w:t>
            </w:r>
            <w:r>
              <w:t xml:space="preserve"> pa.s. Find the Ʃ of the centrifuge.</w:t>
            </w:r>
          </w:p>
        </w:tc>
        <w:tc>
          <w:tcPr>
            <w:tcW w:w="319" w:type="pct"/>
            <w:vAlign w:val="center"/>
          </w:tcPr>
          <w:p w14:paraId="5295BC07" w14:textId="77777777" w:rsidR="00C82BCE" w:rsidRPr="00F9302D" w:rsidRDefault="00C82BCE" w:rsidP="0007508D">
            <w:pPr>
              <w:pStyle w:val="NoSpacing"/>
              <w:spacing w:line="276" w:lineRule="auto"/>
            </w:pPr>
            <w:r w:rsidRPr="00F9302D">
              <w:t>CO5</w:t>
            </w:r>
          </w:p>
        </w:tc>
        <w:tc>
          <w:tcPr>
            <w:tcW w:w="256" w:type="pct"/>
            <w:vAlign w:val="center"/>
          </w:tcPr>
          <w:p w14:paraId="555B4138" w14:textId="77777777" w:rsidR="00C82BCE" w:rsidRPr="00F9302D" w:rsidRDefault="00C82BCE" w:rsidP="0007508D">
            <w:pPr>
              <w:pStyle w:val="NoSpacing"/>
              <w:spacing w:line="276" w:lineRule="auto"/>
            </w:pPr>
            <w:r w:rsidRPr="00F9302D">
              <w:t>An</w:t>
            </w:r>
          </w:p>
        </w:tc>
        <w:tc>
          <w:tcPr>
            <w:tcW w:w="217" w:type="pct"/>
            <w:vAlign w:val="center"/>
          </w:tcPr>
          <w:p w14:paraId="28E1D1AB" w14:textId="77777777" w:rsidR="00C82BCE" w:rsidRPr="00F9302D" w:rsidRDefault="00C82BCE" w:rsidP="0007508D">
            <w:pPr>
              <w:pStyle w:val="NoSpacing"/>
              <w:spacing w:line="276" w:lineRule="auto"/>
            </w:pPr>
            <w:r w:rsidRPr="00F9302D">
              <w:t>3</w:t>
            </w:r>
          </w:p>
        </w:tc>
      </w:tr>
      <w:tr w:rsidR="00C82BCE" w:rsidRPr="00F9302D" w14:paraId="59679EC8" w14:textId="77777777" w:rsidTr="00EA2B8C">
        <w:trPr>
          <w:trHeight w:val="283"/>
        </w:trPr>
        <w:tc>
          <w:tcPr>
            <w:tcW w:w="272" w:type="pct"/>
            <w:vAlign w:val="center"/>
          </w:tcPr>
          <w:p w14:paraId="6C1DCFA9" w14:textId="77777777" w:rsidR="00C82BCE" w:rsidRPr="00F9302D" w:rsidRDefault="00C82BCE" w:rsidP="0007508D">
            <w:pPr>
              <w:pStyle w:val="NoSpacing"/>
              <w:spacing w:line="276" w:lineRule="auto"/>
            </w:pPr>
            <w:r w:rsidRPr="00F9302D">
              <w:t>16.</w:t>
            </w:r>
          </w:p>
        </w:tc>
        <w:tc>
          <w:tcPr>
            <w:tcW w:w="3936" w:type="pct"/>
            <w:gridSpan w:val="2"/>
            <w:vAlign w:val="bottom"/>
          </w:tcPr>
          <w:p w14:paraId="4EB471EB" w14:textId="77777777" w:rsidR="00C82BCE" w:rsidRPr="00F9302D" w:rsidRDefault="00C82BCE" w:rsidP="00B960A5">
            <w:pPr>
              <w:pStyle w:val="NoSpacing"/>
              <w:spacing w:line="276" w:lineRule="auto"/>
              <w:jc w:val="both"/>
            </w:pPr>
            <w:r>
              <w:t>Identify the factors affecting power requirement of a liquid mixing process.</w:t>
            </w:r>
          </w:p>
        </w:tc>
        <w:tc>
          <w:tcPr>
            <w:tcW w:w="319" w:type="pct"/>
            <w:vAlign w:val="center"/>
          </w:tcPr>
          <w:p w14:paraId="7B831105" w14:textId="77777777" w:rsidR="00C82BCE" w:rsidRPr="00F9302D" w:rsidRDefault="00C82BCE" w:rsidP="0007508D">
            <w:pPr>
              <w:pStyle w:val="NoSpacing"/>
              <w:spacing w:line="276" w:lineRule="auto"/>
            </w:pPr>
            <w:r w:rsidRPr="00F9302D">
              <w:t>CO6</w:t>
            </w:r>
          </w:p>
        </w:tc>
        <w:tc>
          <w:tcPr>
            <w:tcW w:w="256" w:type="pct"/>
            <w:vAlign w:val="center"/>
          </w:tcPr>
          <w:p w14:paraId="6E30E60C" w14:textId="77777777" w:rsidR="00C82BCE" w:rsidRPr="00F9302D" w:rsidRDefault="00C82BCE" w:rsidP="0007508D">
            <w:pPr>
              <w:pStyle w:val="NoSpacing"/>
              <w:spacing w:line="276" w:lineRule="auto"/>
            </w:pPr>
            <w:r w:rsidRPr="00F9302D">
              <w:t>U</w:t>
            </w:r>
          </w:p>
        </w:tc>
        <w:tc>
          <w:tcPr>
            <w:tcW w:w="217" w:type="pct"/>
            <w:vAlign w:val="center"/>
          </w:tcPr>
          <w:p w14:paraId="64F656AA" w14:textId="77777777" w:rsidR="00C82BCE" w:rsidRPr="00F9302D" w:rsidRDefault="00C82BCE" w:rsidP="0007508D">
            <w:pPr>
              <w:pStyle w:val="NoSpacing"/>
              <w:spacing w:line="276" w:lineRule="auto"/>
            </w:pPr>
            <w:r w:rsidRPr="00F9302D">
              <w:t>3</w:t>
            </w:r>
          </w:p>
        </w:tc>
      </w:tr>
      <w:tr w:rsidR="00C82BCE" w:rsidRPr="00F9302D" w14:paraId="7084BF59" w14:textId="77777777" w:rsidTr="0037089B">
        <w:trPr>
          <w:trHeight w:val="552"/>
        </w:trPr>
        <w:tc>
          <w:tcPr>
            <w:tcW w:w="5000" w:type="pct"/>
            <w:gridSpan w:val="6"/>
          </w:tcPr>
          <w:p w14:paraId="7743557D" w14:textId="77777777" w:rsidR="00C82BCE" w:rsidRPr="00F9302D" w:rsidRDefault="00C82BCE" w:rsidP="007A7408">
            <w:pPr>
              <w:jc w:val="center"/>
              <w:rPr>
                <w:b/>
                <w:u w:val="single"/>
              </w:rPr>
            </w:pPr>
            <w:r w:rsidRPr="00F9302D">
              <w:rPr>
                <w:b/>
                <w:u w:val="single"/>
              </w:rPr>
              <w:t>PART – C (6 X 12 = 72 MARKS)</w:t>
            </w:r>
          </w:p>
          <w:p w14:paraId="6D339FC2" w14:textId="77777777" w:rsidR="00C82BCE" w:rsidRPr="00F9302D" w:rsidRDefault="00C82BCE" w:rsidP="007A7408">
            <w:pPr>
              <w:jc w:val="center"/>
              <w:rPr>
                <w:b/>
              </w:rPr>
            </w:pPr>
            <w:r w:rsidRPr="00F9302D">
              <w:rPr>
                <w:b/>
              </w:rPr>
              <w:t>(Answer any five Questions from Q. No. 17 to 23, Q. No. 24 is Compulsory)</w:t>
            </w:r>
          </w:p>
        </w:tc>
      </w:tr>
      <w:tr w:rsidR="00C82BCE" w:rsidRPr="00F9302D" w14:paraId="2B021EA8" w14:textId="77777777" w:rsidTr="00434913">
        <w:trPr>
          <w:trHeight w:val="283"/>
        </w:trPr>
        <w:tc>
          <w:tcPr>
            <w:tcW w:w="272" w:type="pct"/>
          </w:tcPr>
          <w:p w14:paraId="2FADAC80" w14:textId="77777777" w:rsidR="00C82BCE" w:rsidRPr="00F9302D" w:rsidRDefault="00C82BCE" w:rsidP="00434913">
            <w:pPr>
              <w:jc w:val="center"/>
            </w:pPr>
            <w:r w:rsidRPr="00F9302D">
              <w:t>17.</w:t>
            </w:r>
          </w:p>
        </w:tc>
        <w:tc>
          <w:tcPr>
            <w:tcW w:w="189" w:type="pct"/>
          </w:tcPr>
          <w:p w14:paraId="34BF6505" w14:textId="77777777" w:rsidR="00C82BCE" w:rsidRPr="00F9302D" w:rsidRDefault="00C82BCE" w:rsidP="00434913">
            <w:pPr>
              <w:jc w:val="center"/>
            </w:pPr>
            <w:r w:rsidRPr="00F9302D">
              <w:t>a.</w:t>
            </w:r>
          </w:p>
        </w:tc>
        <w:tc>
          <w:tcPr>
            <w:tcW w:w="3747" w:type="pct"/>
            <w:vAlign w:val="bottom"/>
          </w:tcPr>
          <w:p w14:paraId="2D934556" w14:textId="77777777" w:rsidR="00C82BCE" w:rsidRPr="00EA2B8C" w:rsidRDefault="00C82BCE" w:rsidP="00601539">
            <w:pPr>
              <w:pStyle w:val="Default"/>
              <w:spacing w:line="276" w:lineRule="auto"/>
              <w:jc w:val="both"/>
            </w:pPr>
            <w:r>
              <w:t xml:space="preserve">Explain the construction and working of single and double drum rotary screen cleaner with a diagram. </w:t>
            </w:r>
          </w:p>
        </w:tc>
        <w:tc>
          <w:tcPr>
            <w:tcW w:w="319" w:type="pct"/>
          </w:tcPr>
          <w:p w14:paraId="05D7C9E4" w14:textId="77777777" w:rsidR="00C82BCE" w:rsidRPr="00F9302D" w:rsidRDefault="00C82BCE" w:rsidP="00434913">
            <w:pPr>
              <w:jc w:val="center"/>
            </w:pPr>
            <w:r w:rsidRPr="00F9302D">
              <w:t>CO1</w:t>
            </w:r>
          </w:p>
        </w:tc>
        <w:tc>
          <w:tcPr>
            <w:tcW w:w="256" w:type="pct"/>
          </w:tcPr>
          <w:p w14:paraId="4268D48B" w14:textId="77777777" w:rsidR="00C82BCE" w:rsidRPr="00F9302D" w:rsidRDefault="00C82BCE" w:rsidP="00434913">
            <w:pPr>
              <w:jc w:val="center"/>
            </w:pPr>
            <w:r>
              <w:t>U</w:t>
            </w:r>
          </w:p>
        </w:tc>
        <w:tc>
          <w:tcPr>
            <w:tcW w:w="217" w:type="pct"/>
          </w:tcPr>
          <w:p w14:paraId="4AAEB27C" w14:textId="77777777" w:rsidR="00C82BCE" w:rsidRPr="00F9302D" w:rsidRDefault="00C82BCE" w:rsidP="00434913">
            <w:pPr>
              <w:jc w:val="center"/>
            </w:pPr>
            <w:r>
              <w:t>8</w:t>
            </w:r>
          </w:p>
        </w:tc>
      </w:tr>
      <w:tr w:rsidR="00C82BCE" w:rsidRPr="00F9302D" w14:paraId="6701481B" w14:textId="77777777" w:rsidTr="00434913">
        <w:trPr>
          <w:trHeight w:val="283"/>
        </w:trPr>
        <w:tc>
          <w:tcPr>
            <w:tcW w:w="272" w:type="pct"/>
          </w:tcPr>
          <w:p w14:paraId="0B5EE42F" w14:textId="77777777" w:rsidR="00C82BCE" w:rsidRPr="00F9302D" w:rsidRDefault="00C82BCE" w:rsidP="00434913">
            <w:pPr>
              <w:jc w:val="center"/>
            </w:pPr>
          </w:p>
        </w:tc>
        <w:tc>
          <w:tcPr>
            <w:tcW w:w="189" w:type="pct"/>
          </w:tcPr>
          <w:p w14:paraId="526487AF" w14:textId="77777777" w:rsidR="00C82BCE" w:rsidRPr="00F9302D" w:rsidRDefault="00C82BCE" w:rsidP="00434913">
            <w:pPr>
              <w:jc w:val="center"/>
            </w:pPr>
            <w:r w:rsidRPr="00F9302D">
              <w:t>b.</w:t>
            </w:r>
          </w:p>
        </w:tc>
        <w:tc>
          <w:tcPr>
            <w:tcW w:w="3747" w:type="pct"/>
            <w:vAlign w:val="bottom"/>
          </w:tcPr>
          <w:p w14:paraId="75B62FA5" w14:textId="77777777" w:rsidR="00C82BCE" w:rsidRPr="00F9302D" w:rsidRDefault="00C82BCE" w:rsidP="00601539">
            <w:pPr>
              <w:spacing w:line="276" w:lineRule="auto"/>
              <w:jc w:val="both"/>
              <w:rPr>
                <w:bCs/>
              </w:rPr>
            </w:pPr>
            <w:r>
              <w:rPr>
                <w:bCs/>
              </w:rPr>
              <w:t>Air carrying particles of density 1200 kg/m</w:t>
            </w:r>
            <w:r w:rsidRPr="009A2294">
              <w:rPr>
                <w:bCs/>
                <w:vertAlign w:val="superscript"/>
              </w:rPr>
              <w:t>3</w:t>
            </w:r>
            <w:r>
              <w:rPr>
                <w:bCs/>
              </w:rPr>
              <w:t xml:space="preserve"> and an average diameter of 25 µ enters a cyclone of 600 mm diameter at linear velocity of 20 m/s. calculate the </w:t>
            </w:r>
            <w:r>
              <w:rPr>
                <w:bCs/>
              </w:rPr>
              <w:lastRenderedPageBreak/>
              <w:t>centrifugal force acting radially in the cyclone and the separation factor of the cyclone.</w:t>
            </w:r>
          </w:p>
        </w:tc>
        <w:tc>
          <w:tcPr>
            <w:tcW w:w="319" w:type="pct"/>
          </w:tcPr>
          <w:p w14:paraId="694EBC6F" w14:textId="77777777" w:rsidR="00C82BCE" w:rsidRPr="00F9302D" w:rsidRDefault="00C82BCE" w:rsidP="00434913">
            <w:pPr>
              <w:jc w:val="center"/>
            </w:pPr>
            <w:r>
              <w:lastRenderedPageBreak/>
              <w:t>CO1</w:t>
            </w:r>
          </w:p>
        </w:tc>
        <w:tc>
          <w:tcPr>
            <w:tcW w:w="256" w:type="pct"/>
          </w:tcPr>
          <w:p w14:paraId="0C9FD2F5" w14:textId="77777777" w:rsidR="00C82BCE" w:rsidRPr="00F9302D" w:rsidRDefault="00C82BCE" w:rsidP="00434913">
            <w:pPr>
              <w:jc w:val="center"/>
            </w:pPr>
            <w:r>
              <w:t>An</w:t>
            </w:r>
          </w:p>
        </w:tc>
        <w:tc>
          <w:tcPr>
            <w:tcW w:w="217" w:type="pct"/>
          </w:tcPr>
          <w:p w14:paraId="6A6CB24E" w14:textId="77777777" w:rsidR="00C82BCE" w:rsidRPr="00F9302D" w:rsidRDefault="00C82BCE" w:rsidP="00434913">
            <w:pPr>
              <w:jc w:val="center"/>
            </w:pPr>
            <w:r>
              <w:t>4</w:t>
            </w:r>
          </w:p>
        </w:tc>
      </w:tr>
      <w:tr w:rsidR="00C82BCE" w:rsidRPr="00F9302D" w14:paraId="7C8B65C9" w14:textId="77777777" w:rsidTr="00434913">
        <w:trPr>
          <w:trHeight w:val="283"/>
        </w:trPr>
        <w:tc>
          <w:tcPr>
            <w:tcW w:w="272" w:type="pct"/>
          </w:tcPr>
          <w:p w14:paraId="3738119F" w14:textId="77777777" w:rsidR="00C82BCE" w:rsidRPr="00F9302D" w:rsidRDefault="00C82BCE" w:rsidP="00434913">
            <w:pPr>
              <w:jc w:val="center"/>
            </w:pPr>
          </w:p>
        </w:tc>
        <w:tc>
          <w:tcPr>
            <w:tcW w:w="189" w:type="pct"/>
          </w:tcPr>
          <w:p w14:paraId="7D08C41E" w14:textId="77777777" w:rsidR="00C82BCE" w:rsidRPr="00F9302D" w:rsidRDefault="00C82BCE" w:rsidP="00434913">
            <w:pPr>
              <w:jc w:val="center"/>
            </w:pPr>
          </w:p>
        </w:tc>
        <w:tc>
          <w:tcPr>
            <w:tcW w:w="3747" w:type="pct"/>
            <w:vAlign w:val="bottom"/>
          </w:tcPr>
          <w:p w14:paraId="5458BE6A" w14:textId="77777777" w:rsidR="00C82BCE" w:rsidRPr="00F9302D" w:rsidRDefault="00C82BCE" w:rsidP="007A7408"/>
        </w:tc>
        <w:tc>
          <w:tcPr>
            <w:tcW w:w="319" w:type="pct"/>
          </w:tcPr>
          <w:p w14:paraId="6B8DCABD" w14:textId="77777777" w:rsidR="00C82BCE" w:rsidRPr="00F9302D" w:rsidRDefault="00C82BCE" w:rsidP="00434913">
            <w:pPr>
              <w:jc w:val="center"/>
            </w:pPr>
          </w:p>
        </w:tc>
        <w:tc>
          <w:tcPr>
            <w:tcW w:w="256" w:type="pct"/>
          </w:tcPr>
          <w:p w14:paraId="39A79385" w14:textId="77777777" w:rsidR="00C82BCE" w:rsidRPr="00F9302D" w:rsidRDefault="00C82BCE" w:rsidP="00434913">
            <w:pPr>
              <w:jc w:val="center"/>
            </w:pPr>
          </w:p>
        </w:tc>
        <w:tc>
          <w:tcPr>
            <w:tcW w:w="217" w:type="pct"/>
          </w:tcPr>
          <w:p w14:paraId="6CD32DA8" w14:textId="77777777" w:rsidR="00C82BCE" w:rsidRPr="00F9302D" w:rsidRDefault="00C82BCE" w:rsidP="00434913">
            <w:pPr>
              <w:jc w:val="center"/>
            </w:pPr>
          </w:p>
        </w:tc>
      </w:tr>
      <w:tr w:rsidR="00C82BCE" w:rsidRPr="00F9302D" w14:paraId="7DDBD2B3" w14:textId="77777777" w:rsidTr="00434913">
        <w:trPr>
          <w:trHeight w:val="283"/>
        </w:trPr>
        <w:tc>
          <w:tcPr>
            <w:tcW w:w="272" w:type="pct"/>
          </w:tcPr>
          <w:p w14:paraId="0ACCD59F" w14:textId="77777777" w:rsidR="00C82BCE" w:rsidRPr="00F9302D" w:rsidRDefault="00C82BCE" w:rsidP="00434913">
            <w:pPr>
              <w:jc w:val="center"/>
            </w:pPr>
            <w:r w:rsidRPr="00F9302D">
              <w:t>18.</w:t>
            </w:r>
          </w:p>
        </w:tc>
        <w:tc>
          <w:tcPr>
            <w:tcW w:w="189" w:type="pct"/>
          </w:tcPr>
          <w:p w14:paraId="6F2BE324" w14:textId="77777777" w:rsidR="00C82BCE" w:rsidRPr="00F9302D" w:rsidRDefault="00C82BCE" w:rsidP="00434913">
            <w:pPr>
              <w:jc w:val="center"/>
            </w:pPr>
            <w:r w:rsidRPr="00F9302D">
              <w:t>a.</w:t>
            </w:r>
          </w:p>
        </w:tc>
        <w:tc>
          <w:tcPr>
            <w:tcW w:w="3747" w:type="pct"/>
            <w:vAlign w:val="bottom"/>
          </w:tcPr>
          <w:p w14:paraId="01B5C6A1" w14:textId="77777777" w:rsidR="00C82BCE" w:rsidRDefault="00C82BCE" w:rsidP="00601539">
            <w:pPr>
              <w:spacing w:line="276" w:lineRule="auto"/>
              <w:jc w:val="both"/>
            </w:pPr>
            <w:r>
              <w:t>Determine the values of c and n from the Henderson’s equation for the following data obtained from thin layer paddy drying studies:</w:t>
            </w:r>
          </w:p>
          <w:p w14:paraId="3591CD5B" w14:textId="77777777" w:rsidR="00C82BCE" w:rsidRDefault="00C82BCE" w:rsidP="00601539">
            <w:pPr>
              <w:spacing w:line="276" w:lineRule="auto"/>
              <w:jc w:val="both"/>
            </w:pPr>
            <w:r>
              <w:t xml:space="preserve">RH = 30 %    t = 50°C    Me = 10.5 %     </w:t>
            </w:r>
          </w:p>
          <w:p w14:paraId="357FDEC0" w14:textId="77777777" w:rsidR="00C82BCE" w:rsidRPr="00F9302D" w:rsidRDefault="00C82BCE" w:rsidP="00601539">
            <w:pPr>
              <w:spacing w:line="276" w:lineRule="auto"/>
              <w:jc w:val="both"/>
            </w:pPr>
            <w:r>
              <w:t xml:space="preserve">RH = 55 %    t = 50°C    Me = 15.5 %  </w:t>
            </w:r>
          </w:p>
        </w:tc>
        <w:tc>
          <w:tcPr>
            <w:tcW w:w="319" w:type="pct"/>
          </w:tcPr>
          <w:p w14:paraId="05912932" w14:textId="77777777" w:rsidR="00C82BCE" w:rsidRPr="00F9302D" w:rsidRDefault="00C82BCE" w:rsidP="00434913">
            <w:pPr>
              <w:jc w:val="center"/>
            </w:pPr>
            <w:r w:rsidRPr="00F9302D">
              <w:t>CO</w:t>
            </w:r>
            <w:r>
              <w:t>3</w:t>
            </w:r>
          </w:p>
        </w:tc>
        <w:tc>
          <w:tcPr>
            <w:tcW w:w="256" w:type="pct"/>
          </w:tcPr>
          <w:p w14:paraId="2CE6148B" w14:textId="77777777" w:rsidR="00C82BCE" w:rsidRPr="00F9302D" w:rsidRDefault="00C82BCE" w:rsidP="00434913">
            <w:pPr>
              <w:jc w:val="center"/>
            </w:pPr>
            <w:r>
              <w:t>A</w:t>
            </w:r>
          </w:p>
        </w:tc>
        <w:tc>
          <w:tcPr>
            <w:tcW w:w="217" w:type="pct"/>
          </w:tcPr>
          <w:p w14:paraId="11AEE6E0" w14:textId="77777777" w:rsidR="00C82BCE" w:rsidRPr="00F9302D" w:rsidRDefault="00C82BCE" w:rsidP="00434913">
            <w:pPr>
              <w:jc w:val="center"/>
            </w:pPr>
            <w:r>
              <w:t>6</w:t>
            </w:r>
          </w:p>
        </w:tc>
      </w:tr>
      <w:tr w:rsidR="00C82BCE" w:rsidRPr="00F9302D" w14:paraId="4DFDB51C" w14:textId="77777777" w:rsidTr="00434913">
        <w:trPr>
          <w:trHeight w:val="283"/>
        </w:trPr>
        <w:tc>
          <w:tcPr>
            <w:tcW w:w="272" w:type="pct"/>
          </w:tcPr>
          <w:p w14:paraId="752F071F" w14:textId="77777777" w:rsidR="00C82BCE" w:rsidRPr="00F9302D" w:rsidRDefault="00C82BCE" w:rsidP="00434913">
            <w:pPr>
              <w:jc w:val="center"/>
            </w:pPr>
          </w:p>
        </w:tc>
        <w:tc>
          <w:tcPr>
            <w:tcW w:w="189" w:type="pct"/>
          </w:tcPr>
          <w:p w14:paraId="28313842" w14:textId="77777777" w:rsidR="00C82BCE" w:rsidRPr="00F9302D" w:rsidRDefault="00C82BCE" w:rsidP="00434913">
            <w:pPr>
              <w:jc w:val="center"/>
            </w:pPr>
            <w:r w:rsidRPr="00F9302D">
              <w:t>b.</w:t>
            </w:r>
          </w:p>
        </w:tc>
        <w:tc>
          <w:tcPr>
            <w:tcW w:w="3747" w:type="pct"/>
            <w:vAlign w:val="bottom"/>
          </w:tcPr>
          <w:p w14:paraId="03480988" w14:textId="77777777" w:rsidR="00C82BCE" w:rsidRPr="00F9302D" w:rsidRDefault="00C82BCE" w:rsidP="00601539">
            <w:pPr>
              <w:spacing w:line="276" w:lineRule="auto"/>
              <w:jc w:val="both"/>
            </w:pPr>
            <w:r>
              <w:t>Explain the construction and working of fluidized bed dryer with a neat sketch.</w:t>
            </w:r>
          </w:p>
        </w:tc>
        <w:tc>
          <w:tcPr>
            <w:tcW w:w="319" w:type="pct"/>
          </w:tcPr>
          <w:p w14:paraId="7DA259CE" w14:textId="77777777" w:rsidR="00C82BCE" w:rsidRPr="00F9302D" w:rsidRDefault="00C82BCE" w:rsidP="00434913">
            <w:pPr>
              <w:jc w:val="center"/>
            </w:pPr>
            <w:r>
              <w:t>CO3</w:t>
            </w:r>
          </w:p>
        </w:tc>
        <w:tc>
          <w:tcPr>
            <w:tcW w:w="256" w:type="pct"/>
          </w:tcPr>
          <w:p w14:paraId="585C24E7" w14:textId="77777777" w:rsidR="00C82BCE" w:rsidRPr="00F9302D" w:rsidRDefault="00C82BCE" w:rsidP="00434913">
            <w:pPr>
              <w:jc w:val="center"/>
            </w:pPr>
            <w:r>
              <w:t>U</w:t>
            </w:r>
          </w:p>
        </w:tc>
        <w:tc>
          <w:tcPr>
            <w:tcW w:w="217" w:type="pct"/>
          </w:tcPr>
          <w:p w14:paraId="6200A66E" w14:textId="77777777" w:rsidR="00C82BCE" w:rsidRPr="00F9302D" w:rsidRDefault="00C82BCE" w:rsidP="00434913">
            <w:pPr>
              <w:jc w:val="center"/>
            </w:pPr>
            <w:r>
              <w:t>6</w:t>
            </w:r>
          </w:p>
        </w:tc>
      </w:tr>
      <w:tr w:rsidR="00C82BCE" w:rsidRPr="00F9302D" w14:paraId="7BF2C954" w14:textId="77777777" w:rsidTr="00434913">
        <w:trPr>
          <w:trHeight w:val="283"/>
        </w:trPr>
        <w:tc>
          <w:tcPr>
            <w:tcW w:w="272" w:type="pct"/>
          </w:tcPr>
          <w:p w14:paraId="1919C346" w14:textId="77777777" w:rsidR="00C82BCE" w:rsidRPr="00F9302D" w:rsidRDefault="00C82BCE" w:rsidP="00434913">
            <w:pPr>
              <w:jc w:val="center"/>
            </w:pPr>
          </w:p>
        </w:tc>
        <w:tc>
          <w:tcPr>
            <w:tcW w:w="189" w:type="pct"/>
          </w:tcPr>
          <w:p w14:paraId="0C650E94" w14:textId="77777777" w:rsidR="00C82BCE" w:rsidRPr="00F9302D" w:rsidRDefault="00C82BCE" w:rsidP="00434913">
            <w:pPr>
              <w:jc w:val="center"/>
            </w:pPr>
          </w:p>
        </w:tc>
        <w:tc>
          <w:tcPr>
            <w:tcW w:w="3747" w:type="pct"/>
            <w:vAlign w:val="bottom"/>
          </w:tcPr>
          <w:p w14:paraId="1BECF572" w14:textId="77777777" w:rsidR="00C82BCE" w:rsidRPr="00F9302D" w:rsidRDefault="00C82BCE" w:rsidP="007A7408"/>
        </w:tc>
        <w:tc>
          <w:tcPr>
            <w:tcW w:w="319" w:type="pct"/>
          </w:tcPr>
          <w:p w14:paraId="6C90DA4C" w14:textId="77777777" w:rsidR="00C82BCE" w:rsidRPr="00F9302D" w:rsidRDefault="00C82BCE" w:rsidP="00434913">
            <w:pPr>
              <w:jc w:val="center"/>
            </w:pPr>
          </w:p>
        </w:tc>
        <w:tc>
          <w:tcPr>
            <w:tcW w:w="256" w:type="pct"/>
          </w:tcPr>
          <w:p w14:paraId="0C13852E" w14:textId="77777777" w:rsidR="00C82BCE" w:rsidRPr="00F9302D" w:rsidRDefault="00C82BCE" w:rsidP="00434913">
            <w:pPr>
              <w:jc w:val="center"/>
            </w:pPr>
          </w:p>
        </w:tc>
        <w:tc>
          <w:tcPr>
            <w:tcW w:w="217" w:type="pct"/>
          </w:tcPr>
          <w:p w14:paraId="63E8FB05" w14:textId="77777777" w:rsidR="00C82BCE" w:rsidRPr="00F9302D" w:rsidRDefault="00C82BCE" w:rsidP="00434913">
            <w:pPr>
              <w:jc w:val="center"/>
            </w:pPr>
          </w:p>
        </w:tc>
      </w:tr>
      <w:tr w:rsidR="00C82BCE" w:rsidRPr="00F9302D" w14:paraId="18B9D268" w14:textId="77777777" w:rsidTr="00434913">
        <w:trPr>
          <w:trHeight w:val="283"/>
        </w:trPr>
        <w:tc>
          <w:tcPr>
            <w:tcW w:w="272" w:type="pct"/>
          </w:tcPr>
          <w:p w14:paraId="2C22858A" w14:textId="77777777" w:rsidR="00C82BCE" w:rsidRPr="00F9302D" w:rsidRDefault="00C82BCE" w:rsidP="00434913">
            <w:pPr>
              <w:jc w:val="center"/>
            </w:pPr>
            <w:r w:rsidRPr="00F9302D">
              <w:t>19.</w:t>
            </w:r>
          </w:p>
        </w:tc>
        <w:tc>
          <w:tcPr>
            <w:tcW w:w="189" w:type="pct"/>
          </w:tcPr>
          <w:p w14:paraId="4369D9DF" w14:textId="77777777" w:rsidR="00C82BCE" w:rsidRPr="00F9302D" w:rsidRDefault="00C82BCE" w:rsidP="00434913">
            <w:pPr>
              <w:jc w:val="center"/>
            </w:pPr>
            <w:r w:rsidRPr="00F9302D">
              <w:t>a.</w:t>
            </w:r>
          </w:p>
        </w:tc>
        <w:tc>
          <w:tcPr>
            <w:tcW w:w="3747" w:type="pct"/>
            <w:vAlign w:val="bottom"/>
          </w:tcPr>
          <w:p w14:paraId="4ED81894" w14:textId="77777777" w:rsidR="00C82BCE" w:rsidRPr="00F9302D" w:rsidRDefault="00C82BCE" w:rsidP="00601539">
            <w:pPr>
              <w:spacing w:line="276" w:lineRule="auto"/>
              <w:jc w:val="both"/>
            </w:pPr>
            <w:r>
              <w:t>In a wheat milling experiment it was found that to grind 4.33mm sized grains to IS sieve 35 (0.351 mm opening), the power requirement was 8 KW. Calculate the power requirement for milling of wheat by the same mill to IS sieve 15 (0.157 mm opening) using (1) Rittinger’s law (2) Kick’s law and the feed rate of milling is 200 kg/hr.</w:t>
            </w:r>
          </w:p>
        </w:tc>
        <w:tc>
          <w:tcPr>
            <w:tcW w:w="319" w:type="pct"/>
          </w:tcPr>
          <w:p w14:paraId="5333B411" w14:textId="77777777" w:rsidR="00C82BCE" w:rsidRPr="00F9302D" w:rsidRDefault="00C82BCE" w:rsidP="00434913">
            <w:pPr>
              <w:jc w:val="center"/>
            </w:pPr>
            <w:r w:rsidRPr="00F9302D">
              <w:t>CO</w:t>
            </w:r>
            <w:r>
              <w:t>2</w:t>
            </w:r>
          </w:p>
        </w:tc>
        <w:tc>
          <w:tcPr>
            <w:tcW w:w="256" w:type="pct"/>
          </w:tcPr>
          <w:p w14:paraId="018FC2E7" w14:textId="77777777" w:rsidR="00C82BCE" w:rsidRPr="00F9302D" w:rsidRDefault="00C82BCE" w:rsidP="00434913">
            <w:pPr>
              <w:jc w:val="center"/>
            </w:pPr>
            <w:r>
              <w:t>E</w:t>
            </w:r>
          </w:p>
        </w:tc>
        <w:tc>
          <w:tcPr>
            <w:tcW w:w="217" w:type="pct"/>
          </w:tcPr>
          <w:p w14:paraId="0334B96A" w14:textId="77777777" w:rsidR="00C82BCE" w:rsidRPr="00F9302D" w:rsidRDefault="00C82BCE" w:rsidP="00434913">
            <w:pPr>
              <w:jc w:val="center"/>
            </w:pPr>
            <w:r>
              <w:t>7</w:t>
            </w:r>
          </w:p>
        </w:tc>
      </w:tr>
      <w:tr w:rsidR="00C82BCE" w:rsidRPr="00F9302D" w14:paraId="421D04E4" w14:textId="77777777" w:rsidTr="00434913">
        <w:trPr>
          <w:trHeight w:val="283"/>
        </w:trPr>
        <w:tc>
          <w:tcPr>
            <w:tcW w:w="272" w:type="pct"/>
          </w:tcPr>
          <w:p w14:paraId="2BC995EB" w14:textId="77777777" w:rsidR="00C82BCE" w:rsidRPr="00F9302D" w:rsidRDefault="00C82BCE" w:rsidP="00434913">
            <w:pPr>
              <w:jc w:val="center"/>
            </w:pPr>
          </w:p>
        </w:tc>
        <w:tc>
          <w:tcPr>
            <w:tcW w:w="189" w:type="pct"/>
          </w:tcPr>
          <w:p w14:paraId="6F89110D" w14:textId="77777777" w:rsidR="00C82BCE" w:rsidRPr="00F9302D" w:rsidRDefault="00C82BCE" w:rsidP="00434913">
            <w:pPr>
              <w:jc w:val="center"/>
            </w:pPr>
            <w:r w:rsidRPr="00F9302D">
              <w:t>b.</w:t>
            </w:r>
          </w:p>
        </w:tc>
        <w:tc>
          <w:tcPr>
            <w:tcW w:w="3747" w:type="pct"/>
            <w:vAlign w:val="bottom"/>
          </w:tcPr>
          <w:p w14:paraId="78601C83" w14:textId="77777777" w:rsidR="00C82BCE" w:rsidRPr="00F9302D" w:rsidRDefault="00C82BCE" w:rsidP="00601539">
            <w:pPr>
              <w:spacing w:line="276" w:lineRule="auto"/>
              <w:jc w:val="both"/>
              <w:rPr>
                <w:bCs/>
              </w:rPr>
            </w:pPr>
            <w:r>
              <w:rPr>
                <w:bCs/>
              </w:rPr>
              <w:t>Categorize the various applications of size reduction in food industries.</w:t>
            </w:r>
          </w:p>
        </w:tc>
        <w:tc>
          <w:tcPr>
            <w:tcW w:w="319" w:type="pct"/>
          </w:tcPr>
          <w:p w14:paraId="1A32CEB2" w14:textId="77777777" w:rsidR="00C82BCE" w:rsidRPr="00F9302D" w:rsidRDefault="00C82BCE" w:rsidP="00434913">
            <w:pPr>
              <w:jc w:val="center"/>
            </w:pPr>
            <w:r w:rsidRPr="00F9302D">
              <w:t>CO</w:t>
            </w:r>
            <w:r>
              <w:t>2</w:t>
            </w:r>
          </w:p>
        </w:tc>
        <w:tc>
          <w:tcPr>
            <w:tcW w:w="256" w:type="pct"/>
          </w:tcPr>
          <w:p w14:paraId="2A3034F1" w14:textId="77777777" w:rsidR="00C82BCE" w:rsidRPr="00F9302D" w:rsidRDefault="00C82BCE" w:rsidP="00434913">
            <w:pPr>
              <w:jc w:val="center"/>
            </w:pPr>
            <w:r>
              <w:t>An</w:t>
            </w:r>
          </w:p>
        </w:tc>
        <w:tc>
          <w:tcPr>
            <w:tcW w:w="217" w:type="pct"/>
          </w:tcPr>
          <w:p w14:paraId="166BD6D2" w14:textId="77777777" w:rsidR="00C82BCE" w:rsidRPr="00F9302D" w:rsidRDefault="00C82BCE" w:rsidP="00434913">
            <w:pPr>
              <w:jc w:val="center"/>
            </w:pPr>
            <w:r>
              <w:t>5</w:t>
            </w:r>
          </w:p>
        </w:tc>
      </w:tr>
      <w:tr w:rsidR="00C82BCE" w:rsidRPr="00F9302D" w14:paraId="233E3405" w14:textId="77777777" w:rsidTr="00434913">
        <w:trPr>
          <w:trHeight w:val="283"/>
        </w:trPr>
        <w:tc>
          <w:tcPr>
            <w:tcW w:w="272" w:type="pct"/>
          </w:tcPr>
          <w:p w14:paraId="6E51670E" w14:textId="77777777" w:rsidR="00C82BCE" w:rsidRPr="00F9302D" w:rsidRDefault="00C82BCE" w:rsidP="00434913">
            <w:pPr>
              <w:jc w:val="center"/>
            </w:pPr>
          </w:p>
        </w:tc>
        <w:tc>
          <w:tcPr>
            <w:tcW w:w="189" w:type="pct"/>
          </w:tcPr>
          <w:p w14:paraId="43EB882F" w14:textId="77777777" w:rsidR="00C82BCE" w:rsidRPr="00F9302D" w:rsidRDefault="00C82BCE" w:rsidP="00434913">
            <w:pPr>
              <w:jc w:val="center"/>
            </w:pPr>
          </w:p>
        </w:tc>
        <w:tc>
          <w:tcPr>
            <w:tcW w:w="3747" w:type="pct"/>
            <w:vAlign w:val="bottom"/>
          </w:tcPr>
          <w:p w14:paraId="3DD455E8" w14:textId="77777777" w:rsidR="00C82BCE" w:rsidRPr="00F9302D" w:rsidRDefault="00C82BCE" w:rsidP="007A7408"/>
        </w:tc>
        <w:tc>
          <w:tcPr>
            <w:tcW w:w="319" w:type="pct"/>
          </w:tcPr>
          <w:p w14:paraId="15F06F2A" w14:textId="77777777" w:rsidR="00C82BCE" w:rsidRPr="00F9302D" w:rsidRDefault="00C82BCE" w:rsidP="00434913">
            <w:pPr>
              <w:jc w:val="center"/>
            </w:pPr>
          </w:p>
        </w:tc>
        <w:tc>
          <w:tcPr>
            <w:tcW w:w="256" w:type="pct"/>
          </w:tcPr>
          <w:p w14:paraId="43E5557B" w14:textId="77777777" w:rsidR="00C82BCE" w:rsidRPr="00F9302D" w:rsidRDefault="00C82BCE" w:rsidP="00434913">
            <w:pPr>
              <w:jc w:val="center"/>
            </w:pPr>
          </w:p>
        </w:tc>
        <w:tc>
          <w:tcPr>
            <w:tcW w:w="217" w:type="pct"/>
          </w:tcPr>
          <w:p w14:paraId="500D2480" w14:textId="77777777" w:rsidR="00C82BCE" w:rsidRPr="00F9302D" w:rsidRDefault="00C82BCE" w:rsidP="00434913">
            <w:pPr>
              <w:jc w:val="center"/>
            </w:pPr>
          </w:p>
        </w:tc>
      </w:tr>
      <w:tr w:rsidR="00C82BCE" w:rsidRPr="00F9302D" w14:paraId="2AA68CFC" w14:textId="77777777" w:rsidTr="00434913">
        <w:trPr>
          <w:trHeight w:val="283"/>
        </w:trPr>
        <w:tc>
          <w:tcPr>
            <w:tcW w:w="272" w:type="pct"/>
          </w:tcPr>
          <w:p w14:paraId="245E5E6A" w14:textId="77777777" w:rsidR="00C82BCE" w:rsidRPr="00F9302D" w:rsidRDefault="00C82BCE" w:rsidP="00434913">
            <w:pPr>
              <w:jc w:val="center"/>
            </w:pPr>
            <w:r w:rsidRPr="00F9302D">
              <w:t>20.</w:t>
            </w:r>
          </w:p>
        </w:tc>
        <w:tc>
          <w:tcPr>
            <w:tcW w:w="189" w:type="pct"/>
          </w:tcPr>
          <w:p w14:paraId="5358BDA2" w14:textId="77777777" w:rsidR="00C82BCE" w:rsidRPr="00F9302D" w:rsidRDefault="00C82BCE" w:rsidP="00434913">
            <w:pPr>
              <w:jc w:val="center"/>
            </w:pPr>
            <w:r w:rsidRPr="00F9302D">
              <w:t>a.</w:t>
            </w:r>
          </w:p>
        </w:tc>
        <w:tc>
          <w:tcPr>
            <w:tcW w:w="3747" w:type="pct"/>
            <w:vAlign w:val="bottom"/>
          </w:tcPr>
          <w:p w14:paraId="0E6FC160" w14:textId="77777777" w:rsidR="00C82BCE" w:rsidRPr="00F9302D" w:rsidRDefault="00C82BCE" w:rsidP="00601539">
            <w:pPr>
              <w:spacing w:line="276" w:lineRule="auto"/>
              <w:jc w:val="both"/>
            </w:pPr>
            <w:r>
              <w:t>Derive an expression for finding terminal velocity of a settling particle in a sedimentation process.</w:t>
            </w:r>
          </w:p>
        </w:tc>
        <w:tc>
          <w:tcPr>
            <w:tcW w:w="319" w:type="pct"/>
          </w:tcPr>
          <w:p w14:paraId="705A4B53" w14:textId="77777777" w:rsidR="00C82BCE" w:rsidRPr="00F9302D" w:rsidRDefault="00C82BCE" w:rsidP="00434913">
            <w:pPr>
              <w:jc w:val="center"/>
            </w:pPr>
            <w:r w:rsidRPr="00F9302D">
              <w:t>CO4</w:t>
            </w:r>
          </w:p>
        </w:tc>
        <w:tc>
          <w:tcPr>
            <w:tcW w:w="256" w:type="pct"/>
          </w:tcPr>
          <w:p w14:paraId="5308ABFB" w14:textId="77777777" w:rsidR="00C82BCE" w:rsidRPr="00F9302D" w:rsidRDefault="00C82BCE" w:rsidP="00434913">
            <w:pPr>
              <w:jc w:val="center"/>
            </w:pPr>
            <w:r>
              <w:t>C</w:t>
            </w:r>
          </w:p>
        </w:tc>
        <w:tc>
          <w:tcPr>
            <w:tcW w:w="217" w:type="pct"/>
          </w:tcPr>
          <w:p w14:paraId="0EBAADB4" w14:textId="77777777" w:rsidR="00C82BCE" w:rsidRPr="00F9302D" w:rsidRDefault="00C82BCE" w:rsidP="00434913">
            <w:pPr>
              <w:jc w:val="center"/>
            </w:pPr>
            <w:r>
              <w:t>5</w:t>
            </w:r>
          </w:p>
        </w:tc>
      </w:tr>
      <w:tr w:rsidR="00C82BCE" w:rsidRPr="00F9302D" w14:paraId="14B9D651" w14:textId="77777777" w:rsidTr="00434913">
        <w:trPr>
          <w:trHeight w:val="283"/>
        </w:trPr>
        <w:tc>
          <w:tcPr>
            <w:tcW w:w="272" w:type="pct"/>
          </w:tcPr>
          <w:p w14:paraId="527B7B09" w14:textId="77777777" w:rsidR="00C82BCE" w:rsidRPr="00F9302D" w:rsidRDefault="00C82BCE" w:rsidP="00434913">
            <w:pPr>
              <w:jc w:val="center"/>
            </w:pPr>
          </w:p>
        </w:tc>
        <w:tc>
          <w:tcPr>
            <w:tcW w:w="189" w:type="pct"/>
          </w:tcPr>
          <w:p w14:paraId="662BD9CA" w14:textId="77777777" w:rsidR="00C82BCE" w:rsidRPr="00F9302D" w:rsidRDefault="00C82BCE" w:rsidP="00434913">
            <w:pPr>
              <w:jc w:val="center"/>
            </w:pPr>
            <w:r w:rsidRPr="00F9302D">
              <w:t>b.</w:t>
            </w:r>
          </w:p>
        </w:tc>
        <w:tc>
          <w:tcPr>
            <w:tcW w:w="3747" w:type="pct"/>
            <w:vAlign w:val="bottom"/>
          </w:tcPr>
          <w:p w14:paraId="3B4F0C33" w14:textId="77777777" w:rsidR="00C82BCE" w:rsidRPr="00F9302D" w:rsidRDefault="00C82BCE" w:rsidP="00601539">
            <w:pPr>
              <w:spacing w:line="276" w:lineRule="auto"/>
              <w:jc w:val="both"/>
              <w:rPr>
                <w:bCs/>
              </w:rPr>
            </w:pPr>
            <w:r>
              <w:rPr>
                <w:bCs/>
              </w:rPr>
              <w:t xml:space="preserve">Describe the working of rotary drum vacuum filter press with a diagram and mention its advantages. </w:t>
            </w:r>
          </w:p>
        </w:tc>
        <w:tc>
          <w:tcPr>
            <w:tcW w:w="319" w:type="pct"/>
          </w:tcPr>
          <w:p w14:paraId="6293D6FE" w14:textId="77777777" w:rsidR="00C82BCE" w:rsidRPr="00F9302D" w:rsidRDefault="00C82BCE" w:rsidP="00434913">
            <w:pPr>
              <w:jc w:val="center"/>
            </w:pPr>
            <w:r>
              <w:t>CO1</w:t>
            </w:r>
          </w:p>
        </w:tc>
        <w:tc>
          <w:tcPr>
            <w:tcW w:w="256" w:type="pct"/>
          </w:tcPr>
          <w:p w14:paraId="5CABBFA3" w14:textId="77777777" w:rsidR="00C82BCE" w:rsidRPr="00F9302D" w:rsidRDefault="00C82BCE" w:rsidP="00434913">
            <w:pPr>
              <w:jc w:val="center"/>
            </w:pPr>
            <w:r>
              <w:t>R</w:t>
            </w:r>
          </w:p>
        </w:tc>
        <w:tc>
          <w:tcPr>
            <w:tcW w:w="217" w:type="pct"/>
          </w:tcPr>
          <w:p w14:paraId="43E3C999" w14:textId="77777777" w:rsidR="00C82BCE" w:rsidRPr="00F9302D" w:rsidRDefault="00C82BCE" w:rsidP="00434913">
            <w:pPr>
              <w:jc w:val="center"/>
            </w:pPr>
            <w:r>
              <w:t>7</w:t>
            </w:r>
          </w:p>
        </w:tc>
      </w:tr>
      <w:tr w:rsidR="00C82BCE" w:rsidRPr="00F9302D" w14:paraId="1958701E" w14:textId="77777777" w:rsidTr="00434913">
        <w:trPr>
          <w:trHeight w:val="283"/>
        </w:trPr>
        <w:tc>
          <w:tcPr>
            <w:tcW w:w="272" w:type="pct"/>
          </w:tcPr>
          <w:p w14:paraId="385F8BD6" w14:textId="77777777" w:rsidR="00C82BCE" w:rsidRPr="00F9302D" w:rsidRDefault="00C82BCE" w:rsidP="00434913">
            <w:pPr>
              <w:jc w:val="center"/>
            </w:pPr>
          </w:p>
        </w:tc>
        <w:tc>
          <w:tcPr>
            <w:tcW w:w="189" w:type="pct"/>
          </w:tcPr>
          <w:p w14:paraId="4484633D" w14:textId="77777777" w:rsidR="00C82BCE" w:rsidRPr="00F9302D" w:rsidRDefault="00C82BCE" w:rsidP="00434913">
            <w:pPr>
              <w:jc w:val="center"/>
            </w:pPr>
          </w:p>
        </w:tc>
        <w:tc>
          <w:tcPr>
            <w:tcW w:w="3747" w:type="pct"/>
            <w:vAlign w:val="bottom"/>
          </w:tcPr>
          <w:p w14:paraId="25DFF47A" w14:textId="77777777" w:rsidR="00C82BCE" w:rsidRPr="00F9302D" w:rsidRDefault="00C82BCE" w:rsidP="007A7408"/>
        </w:tc>
        <w:tc>
          <w:tcPr>
            <w:tcW w:w="319" w:type="pct"/>
          </w:tcPr>
          <w:p w14:paraId="1BB2B394" w14:textId="77777777" w:rsidR="00C82BCE" w:rsidRPr="00F9302D" w:rsidRDefault="00C82BCE" w:rsidP="00434913">
            <w:pPr>
              <w:jc w:val="center"/>
            </w:pPr>
          </w:p>
        </w:tc>
        <w:tc>
          <w:tcPr>
            <w:tcW w:w="256" w:type="pct"/>
          </w:tcPr>
          <w:p w14:paraId="31A004A4" w14:textId="77777777" w:rsidR="00C82BCE" w:rsidRPr="00F9302D" w:rsidRDefault="00C82BCE" w:rsidP="00434913">
            <w:pPr>
              <w:jc w:val="center"/>
            </w:pPr>
          </w:p>
        </w:tc>
        <w:tc>
          <w:tcPr>
            <w:tcW w:w="217" w:type="pct"/>
          </w:tcPr>
          <w:p w14:paraId="62DED32E" w14:textId="77777777" w:rsidR="00C82BCE" w:rsidRPr="00F9302D" w:rsidRDefault="00C82BCE" w:rsidP="00434913">
            <w:pPr>
              <w:jc w:val="center"/>
            </w:pPr>
          </w:p>
        </w:tc>
      </w:tr>
      <w:tr w:rsidR="00C82BCE" w:rsidRPr="00F9302D" w14:paraId="75EAF1DD" w14:textId="77777777" w:rsidTr="00434913">
        <w:trPr>
          <w:trHeight w:val="283"/>
        </w:trPr>
        <w:tc>
          <w:tcPr>
            <w:tcW w:w="272" w:type="pct"/>
          </w:tcPr>
          <w:p w14:paraId="70D1F1A8" w14:textId="77777777" w:rsidR="00C82BCE" w:rsidRPr="00F9302D" w:rsidRDefault="00C82BCE" w:rsidP="00434913">
            <w:pPr>
              <w:jc w:val="center"/>
            </w:pPr>
            <w:r w:rsidRPr="00F9302D">
              <w:t>21.</w:t>
            </w:r>
          </w:p>
        </w:tc>
        <w:tc>
          <w:tcPr>
            <w:tcW w:w="189" w:type="pct"/>
          </w:tcPr>
          <w:p w14:paraId="4130B42A" w14:textId="77777777" w:rsidR="00C82BCE" w:rsidRPr="00F9302D" w:rsidRDefault="00C82BCE" w:rsidP="00434913">
            <w:pPr>
              <w:jc w:val="center"/>
            </w:pPr>
            <w:r w:rsidRPr="00F9302D">
              <w:t>a.</w:t>
            </w:r>
          </w:p>
        </w:tc>
        <w:tc>
          <w:tcPr>
            <w:tcW w:w="3747" w:type="pct"/>
            <w:vAlign w:val="bottom"/>
          </w:tcPr>
          <w:p w14:paraId="047C8C19" w14:textId="77777777" w:rsidR="00C82BCE" w:rsidRPr="00F9302D" w:rsidRDefault="00C82BCE" w:rsidP="00601539">
            <w:pPr>
              <w:spacing w:line="276" w:lineRule="auto"/>
              <w:jc w:val="both"/>
            </w:pPr>
            <w:r>
              <w:t>Analyze the suitability of tubular bowl and basket type centrifuges in terms of products and working.</w:t>
            </w:r>
          </w:p>
        </w:tc>
        <w:tc>
          <w:tcPr>
            <w:tcW w:w="319" w:type="pct"/>
          </w:tcPr>
          <w:p w14:paraId="39175095" w14:textId="77777777" w:rsidR="00C82BCE" w:rsidRPr="00F9302D" w:rsidRDefault="00C82BCE" w:rsidP="00434913">
            <w:pPr>
              <w:jc w:val="center"/>
            </w:pPr>
            <w:r w:rsidRPr="00F9302D">
              <w:t>CO</w:t>
            </w:r>
            <w:r>
              <w:t>4</w:t>
            </w:r>
          </w:p>
        </w:tc>
        <w:tc>
          <w:tcPr>
            <w:tcW w:w="256" w:type="pct"/>
          </w:tcPr>
          <w:p w14:paraId="4E7B3221" w14:textId="77777777" w:rsidR="00C82BCE" w:rsidRPr="00F9302D" w:rsidRDefault="00C82BCE" w:rsidP="00434913">
            <w:pPr>
              <w:jc w:val="center"/>
            </w:pPr>
            <w:r>
              <w:t>An</w:t>
            </w:r>
          </w:p>
        </w:tc>
        <w:tc>
          <w:tcPr>
            <w:tcW w:w="217" w:type="pct"/>
          </w:tcPr>
          <w:p w14:paraId="673EF932" w14:textId="77777777" w:rsidR="00C82BCE" w:rsidRPr="00F9302D" w:rsidRDefault="00C82BCE" w:rsidP="00434913">
            <w:pPr>
              <w:jc w:val="center"/>
            </w:pPr>
            <w:r>
              <w:t>7</w:t>
            </w:r>
          </w:p>
        </w:tc>
      </w:tr>
      <w:tr w:rsidR="00C82BCE" w:rsidRPr="00F9302D" w14:paraId="6629935B" w14:textId="77777777" w:rsidTr="00434913">
        <w:trPr>
          <w:trHeight w:val="283"/>
        </w:trPr>
        <w:tc>
          <w:tcPr>
            <w:tcW w:w="272" w:type="pct"/>
          </w:tcPr>
          <w:p w14:paraId="514DB168" w14:textId="77777777" w:rsidR="00C82BCE" w:rsidRPr="00F9302D" w:rsidRDefault="00C82BCE" w:rsidP="00434913">
            <w:pPr>
              <w:jc w:val="center"/>
            </w:pPr>
          </w:p>
        </w:tc>
        <w:tc>
          <w:tcPr>
            <w:tcW w:w="189" w:type="pct"/>
          </w:tcPr>
          <w:p w14:paraId="2C9BC204" w14:textId="77777777" w:rsidR="00C82BCE" w:rsidRPr="00F9302D" w:rsidRDefault="00C82BCE" w:rsidP="00434913">
            <w:pPr>
              <w:jc w:val="center"/>
            </w:pPr>
            <w:r w:rsidRPr="00F9302D">
              <w:t>b.</w:t>
            </w:r>
          </w:p>
        </w:tc>
        <w:tc>
          <w:tcPr>
            <w:tcW w:w="3747" w:type="pct"/>
            <w:vAlign w:val="bottom"/>
          </w:tcPr>
          <w:p w14:paraId="6E6EE81F" w14:textId="77777777" w:rsidR="00C82BCE" w:rsidRPr="00F9302D" w:rsidRDefault="00C82BCE" w:rsidP="00601539">
            <w:pPr>
              <w:spacing w:line="276" w:lineRule="auto"/>
              <w:jc w:val="both"/>
              <w:rPr>
                <w:bCs/>
              </w:rPr>
            </w:pPr>
            <w:r w:rsidRPr="009A2294">
              <w:rPr>
                <w:bCs/>
              </w:rPr>
              <w:t>A centrifuge is used for separation of an oil emulsion in water. The oil is dispersed in water in the form of fine globules of average diameter 50μ, and the oil has a density of 900 kg/m</w:t>
            </w:r>
            <w:r w:rsidRPr="009A2294">
              <w:rPr>
                <w:bCs/>
                <w:vertAlign w:val="superscript"/>
              </w:rPr>
              <w:t>3</w:t>
            </w:r>
            <w:r w:rsidRPr="009A2294">
              <w:rPr>
                <w:bCs/>
              </w:rPr>
              <w:t>. The centrifuge rotates at 2000 rpm. The effective radius at which the separation takes place is 40 mm. Calculate the velocity of oil globules in the water medium. Take viscosity of water as 1</w:t>
            </w:r>
            <w:r>
              <w:t>1 x 10</w:t>
            </w:r>
            <w:r w:rsidRPr="00EA2B8C">
              <w:rPr>
                <w:vertAlign w:val="superscript"/>
              </w:rPr>
              <w:t>-3</w:t>
            </w:r>
            <w:r>
              <w:t xml:space="preserve"> pa.s. If the flow rate of the feed is 100 lpm, find the Ʃ factor of the centrifuge. </w:t>
            </w:r>
          </w:p>
        </w:tc>
        <w:tc>
          <w:tcPr>
            <w:tcW w:w="319" w:type="pct"/>
          </w:tcPr>
          <w:p w14:paraId="2FCBD0D8" w14:textId="77777777" w:rsidR="00C82BCE" w:rsidRPr="00F9302D" w:rsidRDefault="00C82BCE" w:rsidP="00434913">
            <w:pPr>
              <w:jc w:val="center"/>
            </w:pPr>
            <w:r>
              <w:t>CO5</w:t>
            </w:r>
          </w:p>
        </w:tc>
        <w:tc>
          <w:tcPr>
            <w:tcW w:w="256" w:type="pct"/>
          </w:tcPr>
          <w:p w14:paraId="3917B161" w14:textId="77777777" w:rsidR="00C82BCE" w:rsidRPr="00F9302D" w:rsidRDefault="00C82BCE" w:rsidP="00434913">
            <w:pPr>
              <w:jc w:val="center"/>
            </w:pPr>
            <w:r>
              <w:t>E</w:t>
            </w:r>
          </w:p>
        </w:tc>
        <w:tc>
          <w:tcPr>
            <w:tcW w:w="217" w:type="pct"/>
          </w:tcPr>
          <w:p w14:paraId="5CFCB7F1" w14:textId="77777777" w:rsidR="00C82BCE" w:rsidRPr="00F9302D" w:rsidRDefault="00C82BCE" w:rsidP="00434913">
            <w:pPr>
              <w:jc w:val="center"/>
            </w:pPr>
            <w:r>
              <w:t>5</w:t>
            </w:r>
          </w:p>
        </w:tc>
      </w:tr>
      <w:tr w:rsidR="00C82BCE" w:rsidRPr="00F9302D" w14:paraId="3E9A6197" w14:textId="77777777" w:rsidTr="00434913">
        <w:trPr>
          <w:trHeight w:val="283"/>
        </w:trPr>
        <w:tc>
          <w:tcPr>
            <w:tcW w:w="272" w:type="pct"/>
          </w:tcPr>
          <w:p w14:paraId="6406FF18" w14:textId="77777777" w:rsidR="00C82BCE" w:rsidRPr="00F9302D" w:rsidRDefault="00C82BCE" w:rsidP="00434913">
            <w:pPr>
              <w:jc w:val="center"/>
            </w:pPr>
          </w:p>
        </w:tc>
        <w:tc>
          <w:tcPr>
            <w:tcW w:w="189" w:type="pct"/>
          </w:tcPr>
          <w:p w14:paraId="7B753147" w14:textId="77777777" w:rsidR="00C82BCE" w:rsidRPr="00F9302D" w:rsidRDefault="00C82BCE" w:rsidP="00434913">
            <w:pPr>
              <w:jc w:val="center"/>
            </w:pPr>
          </w:p>
        </w:tc>
        <w:tc>
          <w:tcPr>
            <w:tcW w:w="3747" w:type="pct"/>
            <w:vAlign w:val="bottom"/>
          </w:tcPr>
          <w:p w14:paraId="59F070C5" w14:textId="77777777" w:rsidR="00C82BCE" w:rsidRPr="00F9302D" w:rsidRDefault="00C82BCE" w:rsidP="007A7408"/>
        </w:tc>
        <w:tc>
          <w:tcPr>
            <w:tcW w:w="319" w:type="pct"/>
          </w:tcPr>
          <w:p w14:paraId="782318B2" w14:textId="77777777" w:rsidR="00C82BCE" w:rsidRPr="00F9302D" w:rsidRDefault="00C82BCE" w:rsidP="00434913">
            <w:pPr>
              <w:jc w:val="center"/>
            </w:pPr>
          </w:p>
        </w:tc>
        <w:tc>
          <w:tcPr>
            <w:tcW w:w="256" w:type="pct"/>
          </w:tcPr>
          <w:p w14:paraId="75774A6A" w14:textId="77777777" w:rsidR="00C82BCE" w:rsidRPr="00F9302D" w:rsidRDefault="00C82BCE" w:rsidP="00434913">
            <w:pPr>
              <w:jc w:val="center"/>
            </w:pPr>
          </w:p>
        </w:tc>
        <w:tc>
          <w:tcPr>
            <w:tcW w:w="217" w:type="pct"/>
          </w:tcPr>
          <w:p w14:paraId="7C6EB81E" w14:textId="77777777" w:rsidR="00C82BCE" w:rsidRPr="00F9302D" w:rsidRDefault="00C82BCE" w:rsidP="00434913">
            <w:pPr>
              <w:jc w:val="center"/>
            </w:pPr>
          </w:p>
        </w:tc>
      </w:tr>
      <w:tr w:rsidR="00C82BCE" w:rsidRPr="00F9302D" w14:paraId="5C21A9ED" w14:textId="77777777" w:rsidTr="00434913">
        <w:trPr>
          <w:trHeight w:val="283"/>
        </w:trPr>
        <w:tc>
          <w:tcPr>
            <w:tcW w:w="272" w:type="pct"/>
          </w:tcPr>
          <w:p w14:paraId="439EC016" w14:textId="77777777" w:rsidR="00C82BCE" w:rsidRPr="00F9302D" w:rsidRDefault="00C82BCE" w:rsidP="00434913">
            <w:pPr>
              <w:jc w:val="center"/>
            </w:pPr>
            <w:r w:rsidRPr="00F9302D">
              <w:t>22.</w:t>
            </w:r>
          </w:p>
        </w:tc>
        <w:tc>
          <w:tcPr>
            <w:tcW w:w="189" w:type="pct"/>
          </w:tcPr>
          <w:p w14:paraId="3C3BEADA" w14:textId="77777777" w:rsidR="00C82BCE" w:rsidRPr="00F9302D" w:rsidRDefault="00C82BCE" w:rsidP="00434913">
            <w:pPr>
              <w:jc w:val="center"/>
            </w:pPr>
            <w:r w:rsidRPr="00F9302D">
              <w:t>a.</w:t>
            </w:r>
          </w:p>
        </w:tc>
        <w:tc>
          <w:tcPr>
            <w:tcW w:w="3747" w:type="pct"/>
            <w:vAlign w:val="bottom"/>
          </w:tcPr>
          <w:p w14:paraId="61AD8562" w14:textId="77777777" w:rsidR="00C82BCE" w:rsidRPr="00F9302D" w:rsidRDefault="00C82BCE" w:rsidP="00601539">
            <w:pPr>
              <w:spacing w:line="360" w:lineRule="auto"/>
              <w:jc w:val="both"/>
            </w:pPr>
            <w:r>
              <w:t>Explain the construction and working of a cabinet tray dryer with a neat sketch.</w:t>
            </w:r>
          </w:p>
        </w:tc>
        <w:tc>
          <w:tcPr>
            <w:tcW w:w="319" w:type="pct"/>
          </w:tcPr>
          <w:p w14:paraId="58E2F8C9" w14:textId="77777777" w:rsidR="00C82BCE" w:rsidRPr="00F9302D" w:rsidRDefault="00C82BCE" w:rsidP="00434913">
            <w:pPr>
              <w:jc w:val="center"/>
            </w:pPr>
            <w:r w:rsidRPr="00F9302D">
              <w:t>CO</w:t>
            </w:r>
            <w:r>
              <w:t>3</w:t>
            </w:r>
          </w:p>
        </w:tc>
        <w:tc>
          <w:tcPr>
            <w:tcW w:w="256" w:type="pct"/>
          </w:tcPr>
          <w:p w14:paraId="166F1E59" w14:textId="77777777" w:rsidR="00C82BCE" w:rsidRPr="00F9302D" w:rsidRDefault="00C82BCE" w:rsidP="00434913">
            <w:pPr>
              <w:jc w:val="center"/>
            </w:pPr>
            <w:r>
              <w:t>U</w:t>
            </w:r>
          </w:p>
        </w:tc>
        <w:tc>
          <w:tcPr>
            <w:tcW w:w="217" w:type="pct"/>
          </w:tcPr>
          <w:p w14:paraId="3FEC0251" w14:textId="77777777" w:rsidR="00C82BCE" w:rsidRPr="00F9302D" w:rsidRDefault="00C82BCE" w:rsidP="00434913">
            <w:pPr>
              <w:jc w:val="center"/>
            </w:pPr>
            <w:r>
              <w:t>6</w:t>
            </w:r>
          </w:p>
        </w:tc>
      </w:tr>
      <w:tr w:rsidR="00C82BCE" w:rsidRPr="00F9302D" w14:paraId="1A3AFFF8" w14:textId="77777777" w:rsidTr="00434913">
        <w:trPr>
          <w:trHeight w:val="283"/>
        </w:trPr>
        <w:tc>
          <w:tcPr>
            <w:tcW w:w="272" w:type="pct"/>
          </w:tcPr>
          <w:p w14:paraId="1280D466" w14:textId="77777777" w:rsidR="00C82BCE" w:rsidRPr="00F9302D" w:rsidRDefault="00C82BCE" w:rsidP="00434913">
            <w:pPr>
              <w:jc w:val="center"/>
            </w:pPr>
          </w:p>
        </w:tc>
        <w:tc>
          <w:tcPr>
            <w:tcW w:w="189" w:type="pct"/>
          </w:tcPr>
          <w:p w14:paraId="736104B9" w14:textId="77777777" w:rsidR="00C82BCE" w:rsidRPr="00F9302D" w:rsidRDefault="00C82BCE" w:rsidP="00434913">
            <w:pPr>
              <w:jc w:val="center"/>
            </w:pPr>
            <w:r w:rsidRPr="00F9302D">
              <w:t>b.</w:t>
            </w:r>
          </w:p>
        </w:tc>
        <w:tc>
          <w:tcPr>
            <w:tcW w:w="3747" w:type="pct"/>
            <w:vAlign w:val="bottom"/>
          </w:tcPr>
          <w:p w14:paraId="6BFF2BD5" w14:textId="77777777" w:rsidR="00C82BCE" w:rsidRPr="00F9302D" w:rsidRDefault="00C82BCE" w:rsidP="00601539">
            <w:pPr>
              <w:spacing w:line="360" w:lineRule="auto"/>
              <w:jc w:val="both"/>
              <w:rPr>
                <w:bCs/>
              </w:rPr>
            </w:pPr>
            <w:r>
              <w:rPr>
                <w:bCs/>
              </w:rPr>
              <w:t xml:space="preserve">Derive an expression for finding constant rate filtration. </w:t>
            </w:r>
          </w:p>
        </w:tc>
        <w:tc>
          <w:tcPr>
            <w:tcW w:w="319" w:type="pct"/>
          </w:tcPr>
          <w:p w14:paraId="374189AF" w14:textId="77777777" w:rsidR="00C82BCE" w:rsidRPr="00F9302D" w:rsidRDefault="00C82BCE" w:rsidP="00434913">
            <w:pPr>
              <w:jc w:val="center"/>
            </w:pPr>
            <w:r>
              <w:t>CO1</w:t>
            </w:r>
          </w:p>
        </w:tc>
        <w:tc>
          <w:tcPr>
            <w:tcW w:w="256" w:type="pct"/>
          </w:tcPr>
          <w:p w14:paraId="684BC96D" w14:textId="77777777" w:rsidR="00C82BCE" w:rsidRPr="00F9302D" w:rsidRDefault="00C82BCE" w:rsidP="00434913">
            <w:pPr>
              <w:jc w:val="center"/>
            </w:pPr>
            <w:r>
              <w:t>C</w:t>
            </w:r>
          </w:p>
        </w:tc>
        <w:tc>
          <w:tcPr>
            <w:tcW w:w="217" w:type="pct"/>
          </w:tcPr>
          <w:p w14:paraId="3E7B460C" w14:textId="77777777" w:rsidR="00C82BCE" w:rsidRPr="00F9302D" w:rsidRDefault="00C82BCE" w:rsidP="00434913">
            <w:pPr>
              <w:jc w:val="center"/>
            </w:pPr>
            <w:r>
              <w:t>6</w:t>
            </w:r>
          </w:p>
        </w:tc>
      </w:tr>
      <w:tr w:rsidR="00C82BCE" w:rsidRPr="00F9302D" w14:paraId="55FC315A" w14:textId="77777777" w:rsidTr="00434913">
        <w:trPr>
          <w:trHeight w:val="283"/>
        </w:trPr>
        <w:tc>
          <w:tcPr>
            <w:tcW w:w="272" w:type="pct"/>
          </w:tcPr>
          <w:p w14:paraId="647A9D1E" w14:textId="77777777" w:rsidR="00C82BCE" w:rsidRPr="00F9302D" w:rsidRDefault="00C82BCE" w:rsidP="00434913">
            <w:pPr>
              <w:jc w:val="center"/>
            </w:pPr>
          </w:p>
        </w:tc>
        <w:tc>
          <w:tcPr>
            <w:tcW w:w="189" w:type="pct"/>
          </w:tcPr>
          <w:p w14:paraId="4EEA6170" w14:textId="77777777" w:rsidR="00C82BCE" w:rsidRPr="00F9302D" w:rsidRDefault="00C82BCE" w:rsidP="00434913">
            <w:pPr>
              <w:jc w:val="center"/>
            </w:pPr>
          </w:p>
        </w:tc>
        <w:tc>
          <w:tcPr>
            <w:tcW w:w="3747" w:type="pct"/>
            <w:vAlign w:val="bottom"/>
          </w:tcPr>
          <w:p w14:paraId="10A8E1DA" w14:textId="77777777" w:rsidR="00C82BCE" w:rsidRPr="00F9302D" w:rsidRDefault="00C82BCE" w:rsidP="007A7408"/>
        </w:tc>
        <w:tc>
          <w:tcPr>
            <w:tcW w:w="319" w:type="pct"/>
          </w:tcPr>
          <w:p w14:paraId="39ED2BB5" w14:textId="77777777" w:rsidR="00C82BCE" w:rsidRPr="00F9302D" w:rsidRDefault="00C82BCE" w:rsidP="00434913">
            <w:pPr>
              <w:jc w:val="center"/>
            </w:pPr>
          </w:p>
        </w:tc>
        <w:tc>
          <w:tcPr>
            <w:tcW w:w="256" w:type="pct"/>
          </w:tcPr>
          <w:p w14:paraId="5AB28B7B" w14:textId="77777777" w:rsidR="00C82BCE" w:rsidRPr="00F9302D" w:rsidRDefault="00C82BCE" w:rsidP="00434913">
            <w:pPr>
              <w:jc w:val="center"/>
            </w:pPr>
          </w:p>
        </w:tc>
        <w:tc>
          <w:tcPr>
            <w:tcW w:w="217" w:type="pct"/>
          </w:tcPr>
          <w:p w14:paraId="0E9DC787" w14:textId="77777777" w:rsidR="00C82BCE" w:rsidRPr="00F9302D" w:rsidRDefault="00C82BCE" w:rsidP="00434913">
            <w:pPr>
              <w:jc w:val="center"/>
            </w:pPr>
          </w:p>
        </w:tc>
      </w:tr>
      <w:tr w:rsidR="00C82BCE" w:rsidRPr="00F9302D" w14:paraId="2B76BA85" w14:textId="77777777" w:rsidTr="00434913">
        <w:trPr>
          <w:trHeight w:val="283"/>
        </w:trPr>
        <w:tc>
          <w:tcPr>
            <w:tcW w:w="272" w:type="pct"/>
          </w:tcPr>
          <w:p w14:paraId="46FE2316" w14:textId="77777777" w:rsidR="00C82BCE" w:rsidRPr="00F9302D" w:rsidRDefault="00C82BCE" w:rsidP="00434913">
            <w:pPr>
              <w:jc w:val="center"/>
            </w:pPr>
            <w:r w:rsidRPr="00F9302D">
              <w:t>23.</w:t>
            </w:r>
          </w:p>
        </w:tc>
        <w:tc>
          <w:tcPr>
            <w:tcW w:w="189" w:type="pct"/>
          </w:tcPr>
          <w:p w14:paraId="1E94D138" w14:textId="77777777" w:rsidR="00C82BCE" w:rsidRPr="00F9302D" w:rsidRDefault="00C82BCE" w:rsidP="00434913">
            <w:pPr>
              <w:jc w:val="center"/>
            </w:pPr>
            <w:r w:rsidRPr="00F9302D">
              <w:t>a.</w:t>
            </w:r>
          </w:p>
        </w:tc>
        <w:tc>
          <w:tcPr>
            <w:tcW w:w="3747" w:type="pct"/>
            <w:vAlign w:val="center"/>
          </w:tcPr>
          <w:p w14:paraId="4E2B1D19" w14:textId="77777777" w:rsidR="00C82BCE" w:rsidRPr="00B960A5" w:rsidRDefault="00C82BCE" w:rsidP="00212516">
            <w:pPr>
              <w:spacing w:line="276" w:lineRule="auto"/>
              <w:rPr>
                <w:color w:val="000000"/>
              </w:rPr>
            </w:pPr>
            <w:r w:rsidRPr="00B960A5">
              <w:rPr>
                <w:color w:val="000000"/>
              </w:rPr>
              <w:t xml:space="preserve">Pearl millet was milled in to powder and the values retained on each sieve are given below. Determine average particle size (Dp). </w:t>
            </w:r>
          </w:p>
          <w:tbl>
            <w:tblPr>
              <w:tblStyle w:val="TableGrid"/>
              <w:tblW w:w="7715" w:type="dxa"/>
              <w:tblLook w:val="04A0" w:firstRow="1" w:lastRow="0" w:firstColumn="1" w:lastColumn="0" w:noHBand="0" w:noVBand="1"/>
            </w:tblPr>
            <w:tblGrid>
              <w:gridCol w:w="2045"/>
              <w:gridCol w:w="709"/>
              <w:gridCol w:w="709"/>
              <w:gridCol w:w="708"/>
              <w:gridCol w:w="709"/>
              <w:gridCol w:w="709"/>
              <w:gridCol w:w="709"/>
              <w:gridCol w:w="708"/>
              <w:gridCol w:w="709"/>
            </w:tblGrid>
            <w:tr w:rsidR="00C82BCE" w:rsidRPr="00B960A5" w14:paraId="21EE9ADF" w14:textId="77777777" w:rsidTr="00601539">
              <w:tc>
                <w:tcPr>
                  <w:tcW w:w="2045" w:type="dxa"/>
                </w:tcPr>
                <w:p w14:paraId="6708140F" w14:textId="77777777" w:rsidR="00C82BCE" w:rsidRPr="00B960A5" w:rsidRDefault="00C82BCE" w:rsidP="00212516">
                  <w:pPr>
                    <w:spacing w:line="276" w:lineRule="auto"/>
                    <w:rPr>
                      <w:color w:val="000000"/>
                    </w:rPr>
                  </w:pPr>
                  <w:r w:rsidRPr="00B960A5">
                    <w:rPr>
                      <w:color w:val="000000"/>
                    </w:rPr>
                    <w:t>IS Sieve No.</w:t>
                  </w:r>
                </w:p>
              </w:tc>
              <w:tc>
                <w:tcPr>
                  <w:tcW w:w="709" w:type="dxa"/>
                </w:tcPr>
                <w:p w14:paraId="3BF66455" w14:textId="77777777" w:rsidR="00C82BCE" w:rsidRPr="00B960A5" w:rsidRDefault="00C82BCE" w:rsidP="00212516">
                  <w:pPr>
                    <w:spacing w:line="276" w:lineRule="auto"/>
                    <w:rPr>
                      <w:color w:val="000000"/>
                    </w:rPr>
                  </w:pPr>
                  <w:r w:rsidRPr="00B960A5">
                    <w:rPr>
                      <w:color w:val="000000"/>
                    </w:rPr>
                    <w:t>100</w:t>
                  </w:r>
                </w:p>
              </w:tc>
              <w:tc>
                <w:tcPr>
                  <w:tcW w:w="709" w:type="dxa"/>
                </w:tcPr>
                <w:p w14:paraId="7673E565" w14:textId="77777777" w:rsidR="00C82BCE" w:rsidRPr="00B960A5" w:rsidRDefault="00C82BCE" w:rsidP="00212516">
                  <w:pPr>
                    <w:spacing w:line="276" w:lineRule="auto"/>
                    <w:rPr>
                      <w:color w:val="000000"/>
                    </w:rPr>
                  </w:pPr>
                  <w:r w:rsidRPr="00B960A5">
                    <w:rPr>
                      <w:color w:val="000000"/>
                    </w:rPr>
                    <w:t>70</w:t>
                  </w:r>
                </w:p>
              </w:tc>
              <w:tc>
                <w:tcPr>
                  <w:tcW w:w="708" w:type="dxa"/>
                </w:tcPr>
                <w:p w14:paraId="57344FB2" w14:textId="77777777" w:rsidR="00C82BCE" w:rsidRPr="00B960A5" w:rsidRDefault="00C82BCE" w:rsidP="00212516">
                  <w:pPr>
                    <w:spacing w:line="276" w:lineRule="auto"/>
                    <w:rPr>
                      <w:color w:val="000000"/>
                    </w:rPr>
                  </w:pPr>
                  <w:r w:rsidRPr="00B960A5">
                    <w:rPr>
                      <w:color w:val="000000"/>
                    </w:rPr>
                    <w:t>50</w:t>
                  </w:r>
                </w:p>
              </w:tc>
              <w:tc>
                <w:tcPr>
                  <w:tcW w:w="709" w:type="dxa"/>
                </w:tcPr>
                <w:p w14:paraId="0CE2512F" w14:textId="77777777" w:rsidR="00C82BCE" w:rsidRPr="00B960A5" w:rsidRDefault="00C82BCE" w:rsidP="00212516">
                  <w:pPr>
                    <w:spacing w:line="276" w:lineRule="auto"/>
                    <w:rPr>
                      <w:color w:val="000000"/>
                    </w:rPr>
                  </w:pPr>
                  <w:r w:rsidRPr="00B960A5">
                    <w:rPr>
                      <w:color w:val="000000"/>
                    </w:rPr>
                    <w:t>40</w:t>
                  </w:r>
                </w:p>
              </w:tc>
              <w:tc>
                <w:tcPr>
                  <w:tcW w:w="709" w:type="dxa"/>
                </w:tcPr>
                <w:p w14:paraId="615132AB" w14:textId="77777777" w:rsidR="00C82BCE" w:rsidRPr="00B960A5" w:rsidRDefault="00C82BCE" w:rsidP="00212516">
                  <w:pPr>
                    <w:spacing w:line="276" w:lineRule="auto"/>
                    <w:rPr>
                      <w:color w:val="000000"/>
                    </w:rPr>
                  </w:pPr>
                  <w:r w:rsidRPr="00B960A5">
                    <w:rPr>
                      <w:color w:val="000000"/>
                    </w:rPr>
                    <w:t>30</w:t>
                  </w:r>
                </w:p>
              </w:tc>
              <w:tc>
                <w:tcPr>
                  <w:tcW w:w="709" w:type="dxa"/>
                </w:tcPr>
                <w:p w14:paraId="0311A59D" w14:textId="77777777" w:rsidR="00C82BCE" w:rsidRPr="00B960A5" w:rsidRDefault="00C82BCE" w:rsidP="00212516">
                  <w:pPr>
                    <w:spacing w:line="276" w:lineRule="auto"/>
                    <w:rPr>
                      <w:color w:val="000000"/>
                    </w:rPr>
                  </w:pPr>
                  <w:r w:rsidRPr="00B960A5">
                    <w:rPr>
                      <w:color w:val="000000"/>
                    </w:rPr>
                    <w:t>20</w:t>
                  </w:r>
                </w:p>
              </w:tc>
              <w:tc>
                <w:tcPr>
                  <w:tcW w:w="708" w:type="dxa"/>
                </w:tcPr>
                <w:p w14:paraId="570B2331" w14:textId="77777777" w:rsidR="00C82BCE" w:rsidRPr="00B960A5" w:rsidRDefault="00C82BCE" w:rsidP="00212516">
                  <w:pPr>
                    <w:spacing w:line="276" w:lineRule="auto"/>
                    <w:rPr>
                      <w:color w:val="000000"/>
                    </w:rPr>
                  </w:pPr>
                  <w:r w:rsidRPr="00B960A5">
                    <w:rPr>
                      <w:color w:val="000000"/>
                    </w:rPr>
                    <w:t>15</w:t>
                  </w:r>
                </w:p>
              </w:tc>
              <w:tc>
                <w:tcPr>
                  <w:tcW w:w="709" w:type="dxa"/>
                </w:tcPr>
                <w:p w14:paraId="6152009E" w14:textId="77777777" w:rsidR="00C82BCE" w:rsidRPr="00B960A5" w:rsidRDefault="00C82BCE" w:rsidP="00212516">
                  <w:pPr>
                    <w:spacing w:line="276" w:lineRule="auto"/>
                    <w:rPr>
                      <w:color w:val="000000"/>
                    </w:rPr>
                  </w:pPr>
                  <w:r w:rsidRPr="00B960A5">
                    <w:rPr>
                      <w:color w:val="000000"/>
                    </w:rPr>
                    <w:t>pan</w:t>
                  </w:r>
                </w:p>
              </w:tc>
            </w:tr>
            <w:tr w:rsidR="00C82BCE" w:rsidRPr="00B960A5" w14:paraId="3AEED169" w14:textId="77777777" w:rsidTr="00A914AE">
              <w:trPr>
                <w:trHeight w:val="315"/>
              </w:trPr>
              <w:tc>
                <w:tcPr>
                  <w:tcW w:w="2045" w:type="dxa"/>
                </w:tcPr>
                <w:p w14:paraId="59B81EF3" w14:textId="77777777" w:rsidR="00C82BCE" w:rsidRPr="00B960A5" w:rsidRDefault="00C82BCE" w:rsidP="00212516">
                  <w:pPr>
                    <w:spacing w:line="276" w:lineRule="auto"/>
                    <w:rPr>
                      <w:color w:val="000000"/>
                    </w:rPr>
                  </w:pPr>
                  <w:r w:rsidRPr="00B960A5">
                    <w:rPr>
                      <w:color w:val="000000"/>
                      <w:sz w:val="22"/>
                      <w:szCs w:val="22"/>
                    </w:rPr>
                    <w:t>Material retained</w:t>
                  </w:r>
                  <w:r>
                    <w:rPr>
                      <w:color w:val="000000"/>
                    </w:rPr>
                    <w:t>(</w:t>
                  </w:r>
                  <w:r w:rsidRPr="00B960A5">
                    <w:rPr>
                      <w:color w:val="000000"/>
                    </w:rPr>
                    <w:t>g</w:t>
                  </w:r>
                  <w:r>
                    <w:rPr>
                      <w:color w:val="000000"/>
                    </w:rPr>
                    <w:t>)</w:t>
                  </w:r>
                </w:p>
              </w:tc>
              <w:tc>
                <w:tcPr>
                  <w:tcW w:w="709" w:type="dxa"/>
                </w:tcPr>
                <w:p w14:paraId="07882420" w14:textId="77777777" w:rsidR="00C82BCE" w:rsidRPr="00B960A5" w:rsidRDefault="00C82BCE" w:rsidP="00212516">
                  <w:pPr>
                    <w:spacing w:line="276" w:lineRule="auto"/>
                    <w:rPr>
                      <w:color w:val="000000"/>
                    </w:rPr>
                  </w:pPr>
                  <w:r w:rsidRPr="00B960A5">
                    <w:rPr>
                      <w:color w:val="000000"/>
                    </w:rPr>
                    <w:t>0.0</w:t>
                  </w:r>
                </w:p>
              </w:tc>
              <w:tc>
                <w:tcPr>
                  <w:tcW w:w="709" w:type="dxa"/>
                </w:tcPr>
                <w:p w14:paraId="0CDE9CEB" w14:textId="77777777" w:rsidR="00C82BCE" w:rsidRPr="00B960A5" w:rsidRDefault="00C82BCE" w:rsidP="00212516">
                  <w:pPr>
                    <w:spacing w:line="276" w:lineRule="auto"/>
                    <w:rPr>
                      <w:color w:val="000000"/>
                    </w:rPr>
                  </w:pPr>
                  <w:r w:rsidRPr="00B960A5">
                    <w:rPr>
                      <w:color w:val="000000"/>
                    </w:rPr>
                    <w:t>1.4</w:t>
                  </w:r>
                </w:p>
              </w:tc>
              <w:tc>
                <w:tcPr>
                  <w:tcW w:w="708" w:type="dxa"/>
                </w:tcPr>
                <w:p w14:paraId="5336AD2D" w14:textId="77777777" w:rsidR="00C82BCE" w:rsidRPr="00B960A5" w:rsidRDefault="00C82BCE" w:rsidP="00212516">
                  <w:pPr>
                    <w:spacing w:line="276" w:lineRule="auto"/>
                    <w:rPr>
                      <w:color w:val="000000"/>
                    </w:rPr>
                  </w:pPr>
                  <w:r w:rsidRPr="00B960A5">
                    <w:rPr>
                      <w:color w:val="000000"/>
                    </w:rPr>
                    <w:t>16.7</w:t>
                  </w:r>
                </w:p>
              </w:tc>
              <w:tc>
                <w:tcPr>
                  <w:tcW w:w="709" w:type="dxa"/>
                </w:tcPr>
                <w:p w14:paraId="739E6DF6" w14:textId="77777777" w:rsidR="00C82BCE" w:rsidRPr="00B960A5" w:rsidRDefault="00C82BCE" w:rsidP="00212516">
                  <w:pPr>
                    <w:spacing w:line="276" w:lineRule="auto"/>
                    <w:rPr>
                      <w:color w:val="000000"/>
                    </w:rPr>
                  </w:pPr>
                  <w:r w:rsidRPr="00B960A5">
                    <w:rPr>
                      <w:color w:val="000000"/>
                    </w:rPr>
                    <w:t>36.7</w:t>
                  </w:r>
                </w:p>
              </w:tc>
              <w:tc>
                <w:tcPr>
                  <w:tcW w:w="709" w:type="dxa"/>
                </w:tcPr>
                <w:p w14:paraId="1FED75AC" w14:textId="77777777" w:rsidR="00C82BCE" w:rsidRPr="00B960A5" w:rsidRDefault="00C82BCE" w:rsidP="00212516">
                  <w:pPr>
                    <w:spacing w:line="276" w:lineRule="auto"/>
                    <w:rPr>
                      <w:color w:val="000000"/>
                    </w:rPr>
                  </w:pPr>
                  <w:r w:rsidRPr="00B960A5">
                    <w:rPr>
                      <w:color w:val="000000"/>
                    </w:rPr>
                    <w:t>82.2</w:t>
                  </w:r>
                </w:p>
              </w:tc>
              <w:tc>
                <w:tcPr>
                  <w:tcW w:w="709" w:type="dxa"/>
                </w:tcPr>
                <w:p w14:paraId="73C81256" w14:textId="77777777" w:rsidR="00C82BCE" w:rsidRPr="00B960A5" w:rsidRDefault="00C82BCE" w:rsidP="00212516">
                  <w:pPr>
                    <w:spacing w:line="276" w:lineRule="auto"/>
                    <w:rPr>
                      <w:color w:val="000000"/>
                    </w:rPr>
                  </w:pPr>
                  <w:r w:rsidRPr="00B960A5">
                    <w:rPr>
                      <w:color w:val="000000"/>
                    </w:rPr>
                    <w:t>96.0</w:t>
                  </w:r>
                </w:p>
              </w:tc>
              <w:tc>
                <w:tcPr>
                  <w:tcW w:w="708" w:type="dxa"/>
                </w:tcPr>
                <w:p w14:paraId="5D7458B0" w14:textId="77777777" w:rsidR="00C82BCE" w:rsidRPr="00B960A5" w:rsidRDefault="00C82BCE" w:rsidP="00212516">
                  <w:pPr>
                    <w:spacing w:line="276" w:lineRule="auto"/>
                    <w:rPr>
                      <w:color w:val="000000"/>
                    </w:rPr>
                  </w:pPr>
                  <w:r w:rsidRPr="00B960A5">
                    <w:rPr>
                      <w:color w:val="000000"/>
                    </w:rPr>
                    <w:t>8.0</w:t>
                  </w:r>
                </w:p>
              </w:tc>
              <w:tc>
                <w:tcPr>
                  <w:tcW w:w="709" w:type="dxa"/>
                </w:tcPr>
                <w:p w14:paraId="537B440F" w14:textId="77777777" w:rsidR="00C82BCE" w:rsidRPr="00B960A5" w:rsidRDefault="00C82BCE" w:rsidP="00212516">
                  <w:pPr>
                    <w:spacing w:line="276" w:lineRule="auto"/>
                    <w:rPr>
                      <w:color w:val="000000"/>
                    </w:rPr>
                  </w:pPr>
                  <w:r w:rsidRPr="00B960A5">
                    <w:rPr>
                      <w:color w:val="000000"/>
                    </w:rPr>
                    <w:t>8.7</w:t>
                  </w:r>
                </w:p>
              </w:tc>
            </w:tr>
          </w:tbl>
          <w:p w14:paraId="76E47A70" w14:textId="77777777" w:rsidR="00C82BCE" w:rsidRPr="00B960A5" w:rsidRDefault="00C82BCE" w:rsidP="00212516"/>
        </w:tc>
        <w:tc>
          <w:tcPr>
            <w:tcW w:w="319" w:type="pct"/>
          </w:tcPr>
          <w:p w14:paraId="363A1DF6" w14:textId="77777777" w:rsidR="00C82BCE" w:rsidRPr="00F9302D" w:rsidRDefault="00C82BCE" w:rsidP="00434913">
            <w:pPr>
              <w:jc w:val="center"/>
            </w:pPr>
            <w:r w:rsidRPr="00F9302D">
              <w:t>CO</w:t>
            </w:r>
            <w:r>
              <w:t>2</w:t>
            </w:r>
          </w:p>
        </w:tc>
        <w:tc>
          <w:tcPr>
            <w:tcW w:w="256" w:type="pct"/>
          </w:tcPr>
          <w:p w14:paraId="6E9C4932" w14:textId="77777777" w:rsidR="00C82BCE" w:rsidRPr="00F9302D" w:rsidRDefault="00C82BCE" w:rsidP="00434913">
            <w:pPr>
              <w:jc w:val="center"/>
            </w:pPr>
            <w:r>
              <w:t>A</w:t>
            </w:r>
          </w:p>
        </w:tc>
        <w:tc>
          <w:tcPr>
            <w:tcW w:w="217" w:type="pct"/>
          </w:tcPr>
          <w:p w14:paraId="7CB0F367" w14:textId="77777777" w:rsidR="00C82BCE" w:rsidRPr="00F9302D" w:rsidRDefault="00C82BCE" w:rsidP="00434913">
            <w:pPr>
              <w:jc w:val="center"/>
            </w:pPr>
            <w:r>
              <w:t>6</w:t>
            </w:r>
          </w:p>
        </w:tc>
      </w:tr>
      <w:tr w:rsidR="00C82BCE" w:rsidRPr="00F9302D" w14:paraId="5214811B" w14:textId="77777777" w:rsidTr="00434913">
        <w:trPr>
          <w:trHeight w:val="406"/>
        </w:trPr>
        <w:tc>
          <w:tcPr>
            <w:tcW w:w="272" w:type="pct"/>
          </w:tcPr>
          <w:p w14:paraId="04DE3CCA" w14:textId="77777777" w:rsidR="00C82BCE" w:rsidRPr="00F9302D" w:rsidRDefault="00C82BCE" w:rsidP="00434913">
            <w:pPr>
              <w:jc w:val="center"/>
            </w:pPr>
          </w:p>
        </w:tc>
        <w:tc>
          <w:tcPr>
            <w:tcW w:w="189" w:type="pct"/>
          </w:tcPr>
          <w:p w14:paraId="5CCEB4E6" w14:textId="77777777" w:rsidR="00C82BCE" w:rsidRPr="00F9302D" w:rsidRDefault="00C82BCE" w:rsidP="00434913">
            <w:pPr>
              <w:jc w:val="center"/>
            </w:pPr>
            <w:r w:rsidRPr="00F9302D">
              <w:t>b.</w:t>
            </w:r>
          </w:p>
        </w:tc>
        <w:tc>
          <w:tcPr>
            <w:tcW w:w="3747" w:type="pct"/>
            <w:vAlign w:val="center"/>
          </w:tcPr>
          <w:p w14:paraId="00FEB925" w14:textId="77777777" w:rsidR="00C82BCE" w:rsidRPr="00B960A5" w:rsidRDefault="00C82BCE" w:rsidP="00212516">
            <w:pPr>
              <w:rPr>
                <w:bCs/>
              </w:rPr>
            </w:pPr>
            <w:r w:rsidRPr="00B960A5">
              <w:rPr>
                <w:bCs/>
              </w:rPr>
              <w:t>Describe the working of attrition mill and hammer mill.</w:t>
            </w:r>
          </w:p>
          <w:p w14:paraId="47116EE6" w14:textId="77777777" w:rsidR="00C82BCE" w:rsidRPr="00B960A5" w:rsidRDefault="00C82BCE" w:rsidP="00212516">
            <w:pPr>
              <w:rPr>
                <w:bCs/>
              </w:rPr>
            </w:pPr>
          </w:p>
        </w:tc>
        <w:tc>
          <w:tcPr>
            <w:tcW w:w="319" w:type="pct"/>
          </w:tcPr>
          <w:p w14:paraId="02D838B7" w14:textId="77777777" w:rsidR="00C82BCE" w:rsidRPr="00F9302D" w:rsidRDefault="00C82BCE" w:rsidP="00434913">
            <w:pPr>
              <w:jc w:val="center"/>
            </w:pPr>
            <w:r>
              <w:t>CO2</w:t>
            </w:r>
          </w:p>
        </w:tc>
        <w:tc>
          <w:tcPr>
            <w:tcW w:w="256" w:type="pct"/>
          </w:tcPr>
          <w:p w14:paraId="3C04642D" w14:textId="77777777" w:rsidR="00C82BCE" w:rsidRPr="00F9302D" w:rsidRDefault="00C82BCE" w:rsidP="00434913">
            <w:pPr>
              <w:jc w:val="center"/>
            </w:pPr>
            <w:r>
              <w:t>R</w:t>
            </w:r>
          </w:p>
        </w:tc>
        <w:tc>
          <w:tcPr>
            <w:tcW w:w="217" w:type="pct"/>
          </w:tcPr>
          <w:p w14:paraId="0F83E5D3" w14:textId="77777777" w:rsidR="00C82BCE" w:rsidRPr="00F9302D" w:rsidRDefault="00C82BCE" w:rsidP="00434913">
            <w:pPr>
              <w:jc w:val="center"/>
            </w:pPr>
            <w:r>
              <w:t>6</w:t>
            </w:r>
          </w:p>
        </w:tc>
      </w:tr>
      <w:tr w:rsidR="00C82BCE" w:rsidRPr="00F9302D" w14:paraId="45F0B3BC" w14:textId="77777777" w:rsidTr="00434913">
        <w:trPr>
          <w:trHeight w:val="550"/>
        </w:trPr>
        <w:tc>
          <w:tcPr>
            <w:tcW w:w="5000" w:type="pct"/>
            <w:gridSpan w:val="6"/>
          </w:tcPr>
          <w:p w14:paraId="77A9BE26" w14:textId="77777777" w:rsidR="00C82BCE" w:rsidRPr="00F9302D" w:rsidRDefault="00C82BCE" w:rsidP="00434913">
            <w:pPr>
              <w:jc w:val="center"/>
              <w:rPr>
                <w:b/>
                <w:bCs/>
              </w:rPr>
            </w:pPr>
            <w:r w:rsidRPr="00F9302D">
              <w:rPr>
                <w:b/>
                <w:bCs/>
              </w:rPr>
              <w:t>COMPULSORY QUESTION</w:t>
            </w:r>
          </w:p>
        </w:tc>
      </w:tr>
      <w:tr w:rsidR="00C82BCE" w:rsidRPr="00F9302D" w14:paraId="524B8218" w14:textId="77777777" w:rsidTr="00434913">
        <w:trPr>
          <w:trHeight w:val="283"/>
        </w:trPr>
        <w:tc>
          <w:tcPr>
            <w:tcW w:w="272" w:type="pct"/>
          </w:tcPr>
          <w:p w14:paraId="3E2C1DEC" w14:textId="77777777" w:rsidR="00C82BCE" w:rsidRPr="00F9302D" w:rsidRDefault="00C82BCE" w:rsidP="00434913">
            <w:pPr>
              <w:jc w:val="center"/>
            </w:pPr>
            <w:r w:rsidRPr="00F9302D">
              <w:t>24.</w:t>
            </w:r>
          </w:p>
        </w:tc>
        <w:tc>
          <w:tcPr>
            <w:tcW w:w="189" w:type="pct"/>
          </w:tcPr>
          <w:p w14:paraId="3D84AC6B" w14:textId="77777777" w:rsidR="00C82BCE" w:rsidRPr="008924B7" w:rsidRDefault="00C82BCE" w:rsidP="00434913">
            <w:pPr>
              <w:jc w:val="center"/>
            </w:pPr>
          </w:p>
        </w:tc>
        <w:tc>
          <w:tcPr>
            <w:tcW w:w="3747" w:type="pct"/>
            <w:vAlign w:val="center"/>
          </w:tcPr>
          <w:p w14:paraId="25D75BDD" w14:textId="77777777" w:rsidR="00C82BCE" w:rsidRPr="008924B7" w:rsidRDefault="00C82BCE" w:rsidP="00A914AE">
            <w:pPr>
              <w:pStyle w:val="Default"/>
              <w:spacing w:line="276" w:lineRule="auto"/>
              <w:jc w:val="both"/>
            </w:pPr>
            <w:r w:rsidRPr="008924B7">
              <w:t>A fortified high protein dough is being made by adding 20% soya flour to the maida flour. The two dry flours are mixed in a ribbon mixer to make the dough. After certain time, say 10 minutes, 6 samples were collected and analysed for soya flour, the following are the fractional compositions</w:t>
            </w:r>
            <w:r>
              <w:t>:</w:t>
            </w:r>
            <w:r w:rsidRPr="008924B7">
              <w:t xml:space="preserve"> </w:t>
            </w:r>
          </w:p>
          <w:p w14:paraId="51EC02B4" w14:textId="77777777" w:rsidR="00C82BCE" w:rsidRPr="008924B7" w:rsidRDefault="00C82BCE" w:rsidP="00A914AE">
            <w:pPr>
              <w:pStyle w:val="Default"/>
              <w:spacing w:line="276" w:lineRule="auto"/>
              <w:jc w:val="both"/>
            </w:pPr>
            <w:r w:rsidRPr="008924B7">
              <w:lastRenderedPageBreak/>
              <w:t>0.2195, 0.22, 0.19, 0.185, 0.205, 0.191</w:t>
            </w:r>
          </w:p>
          <w:p w14:paraId="66308FED" w14:textId="77777777" w:rsidR="00C82BCE" w:rsidRPr="008924B7" w:rsidRDefault="00C82BCE" w:rsidP="00A914AE">
            <w:pPr>
              <w:spacing w:line="276" w:lineRule="auto"/>
              <w:jc w:val="both"/>
            </w:pPr>
            <w:r w:rsidRPr="008924B7">
              <w:t>Calculate mixing index and standard deviations. Find how much time it needs to be mixed for getting a variance of 1 x 10</w:t>
            </w:r>
            <w:r w:rsidRPr="008924B7">
              <w:rPr>
                <w:vertAlign w:val="superscript"/>
              </w:rPr>
              <w:t>-4</w:t>
            </w:r>
            <w:r w:rsidRPr="008924B7">
              <w:t>.</w:t>
            </w:r>
          </w:p>
        </w:tc>
        <w:tc>
          <w:tcPr>
            <w:tcW w:w="319" w:type="pct"/>
          </w:tcPr>
          <w:p w14:paraId="700E5D72" w14:textId="77777777" w:rsidR="00C82BCE" w:rsidRPr="008924B7" w:rsidRDefault="00C82BCE" w:rsidP="00434913">
            <w:pPr>
              <w:jc w:val="center"/>
            </w:pPr>
            <w:r w:rsidRPr="008924B7">
              <w:lastRenderedPageBreak/>
              <w:t>CO6</w:t>
            </w:r>
          </w:p>
        </w:tc>
        <w:tc>
          <w:tcPr>
            <w:tcW w:w="256" w:type="pct"/>
          </w:tcPr>
          <w:p w14:paraId="7223E342" w14:textId="77777777" w:rsidR="00C82BCE" w:rsidRPr="008924B7" w:rsidRDefault="00C82BCE" w:rsidP="00434913">
            <w:pPr>
              <w:jc w:val="center"/>
            </w:pPr>
            <w:r w:rsidRPr="008924B7">
              <w:t>A</w:t>
            </w:r>
          </w:p>
        </w:tc>
        <w:tc>
          <w:tcPr>
            <w:tcW w:w="217" w:type="pct"/>
          </w:tcPr>
          <w:p w14:paraId="65D25D20" w14:textId="77777777" w:rsidR="00C82BCE" w:rsidRPr="008924B7" w:rsidRDefault="00C82BCE" w:rsidP="00434913">
            <w:pPr>
              <w:jc w:val="center"/>
            </w:pPr>
            <w:r w:rsidRPr="008924B7">
              <w:t>12</w:t>
            </w:r>
          </w:p>
        </w:tc>
      </w:tr>
    </w:tbl>
    <w:p w14:paraId="35CABB05" w14:textId="77777777" w:rsidR="00C82BCE" w:rsidRPr="00F9302D" w:rsidRDefault="00C82BCE" w:rsidP="002E336A"/>
    <w:p w14:paraId="3D7582A9" w14:textId="77777777" w:rsidR="00C82BCE" w:rsidRPr="00F9302D" w:rsidRDefault="00C82BCE" w:rsidP="002E336A">
      <w:r w:rsidRPr="00F9302D">
        <w:rPr>
          <w:b/>
          <w:bCs/>
        </w:rPr>
        <w:t>CO</w:t>
      </w:r>
      <w:r w:rsidRPr="00F9302D">
        <w:t xml:space="preserve"> – COURSE OUTCOME</w:t>
      </w:r>
      <w:r w:rsidRPr="00F9302D">
        <w:tab/>
        <w:t xml:space="preserve">       </w:t>
      </w:r>
      <w:r w:rsidRPr="00F9302D">
        <w:rPr>
          <w:b/>
          <w:bCs/>
        </w:rPr>
        <w:t>BL</w:t>
      </w:r>
      <w:r w:rsidRPr="00F9302D">
        <w:t xml:space="preserve"> – BLOOM’S LEVEL       </w:t>
      </w:r>
      <w:r w:rsidRPr="00F9302D">
        <w:rPr>
          <w:b/>
          <w:bCs/>
        </w:rPr>
        <w:t>M</w:t>
      </w:r>
      <w:r w:rsidRPr="00F9302D">
        <w:t xml:space="preserve"> – MARKS ALLOTTED</w:t>
      </w:r>
    </w:p>
    <w:p w14:paraId="6022710C" w14:textId="77777777" w:rsidR="00C82BCE" w:rsidRPr="00F9302D" w:rsidRDefault="00C82BCE" w:rsidP="002E336A"/>
    <w:tbl>
      <w:tblPr>
        <w:tblStyle w:val="TableGrid"/>
        <w:tblW w:w="10490" w:type="dxa"/>
        <w:tblInd w:w="-714" w:type="dxa"/>
        <w:tblLook w:val="04A0" w:firstRow="1" w:lastRow="0" w:firstColumn="1" w:lastColumn="0" w:noHBand="0" w:noVBand="1"/>
      </w:tblPr>
      <w:tblGrid>
        <w:gridCol w:w="696"/>
        <w:gridCol w:w="9794"/>
      </w:tblGrid>
      <w:tr w:rsidR="00C82BCE" w:rsidRPr="00F9302D" w14:paraId="2E012A56" w14:textId="77777777" w:rsidTr="00F12D3C">
        <w:trPr>
          <w:trHeight w:val="283"/>
        </w:trPr>
        <w:tc>
          <w:tcPr>
            <w:tcW w:w="696" w:type="dxa"/>
          </w:tcPr>
          <w:p w14:paraId="2457C987" w14:textId="77777777" w:rsidR="00C82BCE" w:rsidRPr="00F9302D" w:rsidRDefault="00C82BCE" w:rsidP="00AD39D3"/>
        </w:tc>
        <w:tc>
          <w:tcPr>
            <w:tcW w:w="9794" w:type="dxa"/>
          </w:tcPr>
          <w:p w14:paraId="56DB16A9" w14:textId="77777777" w:rsidR="00C82BCE" w:rsidRPr="00F9302D" w:rsidRDefault="00C82BCE" w:rsidP="00AD39D3">
            <w:pPr>
              <w:jc w:val="center"/>
              <w:rPr>
                <w:b/>
              </w:rPr>
            </w:pPr>
            <w:r w:rsidRPr="00F9302D">
              <w:rPr>
                <w:b/>
              </w:rPr>
              <w:t>COURSE OUTCOMES</w:t>
            </w:r>
          </w:p>
        </w:tc>
      </w:tr>
      <w:tr w:rsidR="00C82BCE" w:rsidRPr="00F9302D" w14:paraId="70DA3169" w14:textId="77777777" w:rsidTr="00F12D3C">
        <w:trPr>
          <w:trHeight w:val="283"/>
        </w:trPr>
        <w:tc>
          <w:tcPr>
            <w:tcW w:w="696" w:type="dxa"/>
          </w:tcPr>
          <w:p w14:paraId="7DC1F004" w14:textId="77777777" w:rsidR="00C82BCE" w:rsidRPr="00212516" w:rsidRDefault="00C82BCE" w:rsidP="00F12D3C">
            <w:pPr>
              <w:rPr>
                <w:b/>
                <w:bCs/>
              </w:rPr>
            </w:pPr>
            <w:r w:rsidRPr="00212516">
              <w:t xml:space="preserve">CO1 </w:t>
            </w:r>
          </w:p>
        </w:tc>
        <w:tc>
          <w:tcPr>
            <w:tcW w:w="9794" w:type="dxa"/>
          </w:tcPr>
          <w:p w14:paraId="1421D44C" w14:textId="77777777" w:rsidR="00C82BCE" w:rsidRPr="00212516" w:rsidRDefault="00C82BCE" w:rsidP="00F12D3C">
            <w:r w:rsidRPr="00212516">
              <w:t xml:space="preserve">Recognize the applications of mechanical separation in food materials. </w:t>
            </w:r>
          </w:p>
        </w:tc>
      </w:tr>
      <w:tr w:rsidR="00C82BCE" w:rsidRPr="00F9302D" w14:paraId="21904F88" w14:textId="77777777" w:rsidTr="00F12D3C">
        <w:trPr>
          <w:trHeight w:val="283"/>
        </w:trPr>
        <w:tc>
          <w:tcPr>
            <w:tcW w:w="696" w:type="dxa"/>
          </w:tcPr>
          <w:p w14:paraId="7DA6861F" w14:textId="77777777" w:rsidR="00C82BCE" w:rsidRPr="00212516" w:rsidRDefault="00C82BCE" w:rsidP="00F12D3C">
            <w:pPr>
              <w:rPr>
                <w:b/>
                <w:bCs/>
              </w:rPr>
            </w:pPr>
            <w:r w:rsidRPr="00212516">
              <w:t xml:space="preserve">CO2 </w:t>
            </w:r>
          </w:p>
        </w:tc>
        <w:tc>
          <w:tcPr>
            <w:tcW w:w="9794" w:type="dxa"/>
          </w:tcPr>
          <w:p w14:paraId="78745290" w14:textId="77777777" w:rsidR="00C82BCE" w:rsidRPr="00212516" w:rsidRDefault="00C82BCE" w:rsidP="00F12D3C">
            <w:r w:rsidRPr="00212516">
              <w:t xml:space="preserve">Understand the various unit operations performed in food processing. </w:t>
            </w:r>
          </w:p>
        </w:tc>
      </w:tr>
      <w:tr w:rsidR="00C82BCE" w:rsidRPr="00F9302D" w14:paraId="3949F584" w14:textId="77777777" w:rsidTr="00F12D3C">
        <w:trPr>
          <w:trHeight w:val="283"/>
        </w:trPr>
        <w:tc>
          <w:tcPr>
            <w:tcW w:w="696" w:type="dxa"/>
          </w:tcPr>
          <w:p w14:paraId="3847D991" w14:textId="77777777" w:rsidR="00C82BCE" w:rsidRPr="00212516" w:rsidRDefault="00C82BCE" w:rsidP="00F12D3C">
            <w:pPr>
              <w:rPr>
                <w:b/>
                <w:bCs/>
              </w:rPr>
            </w:pPr>
            <w:r w:rsidRPr="00212516">
              <w:t xml:space="preserve">CO3 </w:t>
            </w:r>
          </w:p>
        </w:tc>
        <w:tc>
          <w:tcPr>
            <w:tcW w:w="9794" w:type="dxa"/>
          </w:tcPr>
          <w:p w14:paraId="37725C41" w14:textId="77777777" w:rsidR="00C82BCE" w:rsidRPr="00212516" w:rsidRDefault="00C82BCE" w:rsidP="00F12D3C">
            <w:r w:rsidRPr="00212516">
              <w:t xml:space="preserve">Analyze the principle and operation of different types of dryers and understanding the drying of principles. </w:t>
            </w:r>
          </w:p>
        </w:tc>
      </w:tr>
      <w:tr w:rsidR="00C82BCE" w:rsidRPr="00F9302D" w14:paraId="2A7BA727" w14:textId="77777777" w:rsidTr="00F12D3C">
        <w:trPr>
          <w:trHeight w:val="283"/>
        </w:trPr>
        <w:tc>
          <w:tcPr>
            <w:tcW w:w="696" w:type="dxa"/>
          </w:tcPr>
          <w:p w14:paraId="655CA2DD" w14:textId="77777777" w:rsidR="00C82BCE" w:rsidRPr="00212516" w:rsidRDefault="00C82BCE" w:rsidP="00F12D3C">
            <w:pPr>
              <w:rPr>
                <w:b/>
                <w:bCs/>
              </w:rPr>
            </w:pPr>
            <w:r w:rsidRPr="00212516">
              <w:t xml:space="preserve">CO4 </w:t>
            </w:r>
          </w:p>
        </w:tc>
        <w:tc>
          <w:tcPr>
            <w:tcW w:w="9794" w:type="dxa"/>
          </w:tcPr>
          <w:p w14:paraId="2DE0F74A" w14:textId="77777777" w:rsidR="00C82BCE" w:rsidRPr="00212516" w:rsidRDefault="00C82BCE" w:rsidP="00F12D3C">
            <w:r w:rsidRPr="00212516">
              <w:t xml:space="preserve">Apply knowledge of unit operations into choice of equipment’s for processing. </w:t>
            </w:r>
          </w:p>
        </w:tc>
      </w:tr>
      <w:tr w:rsidR="00C82BCE" w:rsidRPr="00F9302D" w14:paraId="350C01D8" w14:textId="77777777" w:rsidTr="00F12D3C">
        <w:trPr>
          <w:trHeight w:val="283"/>
        </w:trPr>
        <w:tc>
          <w:tcPr>
            <w:tcW w:w="696" w:type="dxa"/>
          </w:tcPr>
          <w:p w14:paraId="64C851C4" w14:textId="77777777" w:rsidR="00C82BCE" w:rsidRPr="00212516" w:rsidRDefault="00C82BCE" w:rsidP="00F12D3C">
            <w:pPr>
              <w:rPr>
                <w:b/>
                <w:bCs/>
              </w:rPr>
            </w:pPr>
            <w:r w:rsidRPr="00212516">
              <w:t xml:space="preserve">CO5 </w:t>
            </w:r>
          </w:p>
        </w:tc>
        <w:tc>
          <w:tcPr>
            <w:tcW w:w="9794" w:type="dxa"/>
          </w:tcPr>
          <w:p w14:paraId="73F5BACB" w14:textId="77777777" w:rsidR="00C82BCE" w:rsidRPr="00212516" w:rsidRDefault="00C82BCE" w:rsidP="00F12D3C">
            <w:r w:rsidRPr="00212516">
              <w:t xml:space="preserve">Evaluate the efficiency of equipment’s used in unit operations of foods. </w:t>
            </w:r>
          </w:p>
        </w:tc>
      </w:tr>
      <w:tr w:rsidR="00C82BCE" w:rsidRPr="00F9302D" w14:paraId="0ADEBDC9" w14:textId="77777777" w:rsidTr="00F12D3C">
        <w:trPr>
          <w:trHeight w:val="283"/>
        </w:trPr>
        <w:tc>
          <w:tcPr>
            <w:tcW w:w="696" w:type="dxa"/>
          </w:tcPr>
          <w:p w14:paraId="28AF9E4D" w14:textId="77777777" w:rsidR="00C82BCE" w:rsidRPr="00212516" w:rsidRDefault="00C82BCE" w:rsidP="00F12D3C">
            <w:pPr>
              <w:rPr>
                <w:b/>
                <w:bCs/>
              </w:rPr>
            </w:pPr>
            <w:r w:rsidRPr="00212516">
              <w:t xml:space="preserve">CO6 </w:t>
            </w:r>
          </w:p>
        </w:tc>
        <w:tc>
          <w:tcPr>
            <w:tcW w:w="9794" w:type="dxa"/>
          </w:tcPr>
          <w:p w14:paraId="7458B9D9" w14:textId="77777777" w:rsidR="00C82BCE" w:rsidRPr="00212516" w:rsidRDefault="00C82BCE" w:rsidP="00F12D3C">
            <w:r w:rsidRPr="00212516">
              <w:t xml:space="preserve">Design equipment’s for screening, grading, drying, size reduction, mechanical separation and mixing of foods. </w:t>
            </w:r>
          </w:p>
        </w:tc>
      </w:tr>
    </w:tbl>
    <w:p w14:paraId="1E23768D" w14:textId="77777777" w:rsidR="00C82BCE" w:rsidRPr="00F9302D"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F9302D" w14:paraId="6276F9CE" w14:textId="77777777" w:rsidTr="00E56E00">
        <w:trPr>
          <w:jc w:val="center"/>
        </w:trPr>
        <w:tc>
          <w:tcPr>
            <w:tcW w:w="6385" w:type="dxa"/>
            <w:gridSpan w:val="8"/>
          </w:tcPr>
          <w:p w14:paraId="5187D158" w14:textId="77777777" w:rsidR="00C82BCE" w:rsidRPr="00F9302D" w:rsidRDefault="00C82BCE" w:rsidP="00D54806">
            <w:pPr>
              <w:jc w:val="center"/>
              <w:rPr>
                <w:b/>
              </w:rPr>
            </w:pPr>
            <w:r w:rsidRPr="00F9302D">
              <w:rPr>
                <w:b/>
              </w:rPr>
              <w:t>Assessment Pattern as per Bloom’s Level</w:t>
            </w:r>
          </w:p>
        </w:tc>
      </w:tr>
      <w:tr w:rsidR="00C82BCE" w:rsidRPr="00F9302D" w14:paraId="4FAF2B36" w14:textId="77777777" w:rsidTr="00E56E00">
        <w:trPr>
          <w:jc w:val="center"/>
        </w:trPr>
        <w:tc>
          <w:tcPr>
            <w:tcW w:w="1140" w:type="dxa"/>
          </w:tcPr>
          <w:p w14:paraId="095A2FB4" w14:textId="77777777" w:rsidR="00C82BCE" w:rsidRPr="00F9302D" w:rsidRDefault="00C82BCE" w:rsidP="00D54806">
            <w:pPr>
              <w:jc w:val="center"/>
              <w:rPr>
                <w:b/>
                <w:bCs/>
              </w:rPr>
            </w:pPr>
            <w:r w:rsidRPr="00F9302D">
              <w:rPr>
                <w:b/>
                <w:bCs/>
              </w:rPr>
              <w:t>CO / BL</w:t>
            </w:r>
          </w:p>
        </w:tc>
        <w:tc>
          <w:tcPr>
            <w:tcW w:w="709" w:type="dxa"/>
          </w:tcPr>
          <w:p w14:paraId="63E4B407" w14:textId="77777777" w:rsidR="00C82BCE" w:rsidRPr="00F9302D" w:rsidRDefault="00C82BCE" w:rsidP="00D54806">
            <w:pPr>
              <w:jc w:val="center"/>
              <w:rPr>
                <w:b/>
              </w:rPr>
            </w:pPr>
            <w:r w:rsidRPr="00F9302D">
              <w:rPr>
                <w:b/>
              </w:rPr>
              <w:t>R</w:t>
            </w:r>
          </w:p>
        </w:tc>
        <w:tc>
          <w:tcPr>
            <w:tcW w:w="708" w:type="dxa"/>
          </w:tcPr>
          <w:p w14:paraId="57DB4DC1" w14:textId="77777777" w:rsidR="00C82BCE" w:rsidRPr="00F9302D" w:rsidRDefault="00C82BCE" w:rsidP="00D54806">
            <w:pPr>
              <w:jc w:val="center"/>
              <w:rPr>
                <w:b/>
              </w:rPr>
            </w:pPr>
            <w:r w:rsidRPr="00F9302D">
              <w:rPr>
                <w:b/>
              </w:rPr>
              <w:t>U</w:t>
            </w:r>
          </w:p>
        </w:tc>
        <w:tc>
          <w:tcPr>
            <w:tcW w:w="709" w:type="dxa"/>
          </w:tcPr>
          <w:p w14:paraId="1342BD75" w14:textId="77777777" w:rsidR="00C82BCE" w:rsidRPr="00F9302D" w:rsidRDefault="00C82BCE" w:rsidP="00D54806">
            <w:pPr>
              <w:jc w:val="center"/>
              <w:rPr>
                <w:b/>
              </w:rPr>
            </w:pPr>
            <w:r w:rsidRPr="00F9302D">
              <w:rPr>
                <w:b/>
              </w:rPr>
              <w:t>A</w:t>
            </w:r>
          </w:p>
        </w:tc>
        <w:tc>
          <w:tcPr>
            <w:tcW w:w="709" w:type="dxa"/>
          </w:tcPr>
          <w:p w14:paraId="026AEAE7" w14:textId="77777777" w:rsidR="00C82BCE" w:rsidRPr="00F9302D" w:rsidRDefault="00C82BCE" w:rsidP="00D54806">
            <w:pPr>
              <w:jc w:val="center"/>
              <w:rPr>
                <w:b/>
              </w:rPr>
            </w:pPr>
            <w:r w:rsidRPr="00F9302D">
              <w:rPr>
                <w:b/>
              </w:rPr>
              <w:t>An</w:t>
            </w:r>
          </w:p>
        </w:tc>
        <w:tc>
          <w:tcPr>
            <w:tcW w:w="709" w:type="dxa"/>
          </w:tcPr>
          <w:p w14:paraId="5AC258A3" w14:textId="77777777" w:rsidR="00C82BCE" w:rsidRPr="00F9302D" w:rsidRDefault="00C82BCE" w:rsidP="00D54806">
            <w:pPr>
              <w:jc w:val="center"/>
              <w:rPr>
                <w:b/>
              </w:rPr>
            </w:pPr>
            <w:r w:rsidRPr="00F9302D">
              <w:rPr>
                <w:b/>
              </w:rPr>
              <w:t>E</w:t>
            </w:r>
          </w:p>
        </w:tc>
        <w:tc>
          <w:tcPr>
            <w:tcW w:w="708" w:type="dxa"/>
          </w:tcPr>
          <w:p w14:paraId="6CCF524F" w14:textId="77777777" w:rsidR="00C82BCE" w:rsidRPr="00F9302D" w:rsidRDefault="00C82BCE" w:rsidP="00D54806">
            <w:pPr>
              <w:jc w:val="center"/>
              <w:rPr>
                <w:b/>
              </w:rPr>
            </w:pPr>
            <w:r w:rsidRPr="00F9302D">
              <w:rPr>
                <w:b/>
              </w:rPr>
              <w:t>C</w:t>
            </w:r>
          </w:p>
        </w:tc>
        <w:tc>
          <w:tcPr>
            <w:tcW w:w="993" w:type="dxa"/>
          </w:tcPr>
          <w:p w14:paraId="6895A386" w14:textId="77777777" w:rsidR="00C82BCE" w:rsidRPr="00F9302D" w:rsidRDefault="00C82BCE" w:rsidP="00D54806">
            <w:pPr>
              <w:jc w:val="center"/>
              <w:rPr>
                <w:b/>
              </w:rPr>
            </w:pPr>
            <w:r w:rsidRPr="00F9302D">
              <w:rPr>
                <w:b/>
              </w:rPr>
              <w:t>Total</w:t>
            </w:r>
          </w:p>
        </w:tc>
      </w:tr>
      <w:tr w:rsidR="00C82BCE" w:rsidRPr="00F9302D" w14:paraId="17A252C0" w14:textId="77777777" w:rsidTr="00E56E00">
        <w:trPr>
          <w:jc w:val="center"/>
        </w:trPr>
        <w:tc>
          <w:tcPr>
            <w:tcW w:w="1140" w:type="dxa"/>
          </w:tcPr>
          <w:p w14:paraId="0E19A72A" w14:textId="77777777" w:rsidR="00C82BCE" w:rsidRPr="00F9302D" w:rsidRDefault="00C82BCE" w:rsidP="00D54806">
            <w:pPr>
              <w:jc w:val="center"/>
              <w:rPr>
                <w:b/>
                <w:bCs/>
              </w:rPr>
            </w:pPr>
            <w:r w:rsidRPr="00F9302D">
              <w:rPr>
                <w:b/>
                <w:bCs/>
              </w:rPr>
              <w:t>CO1</w:t>
            </w:r>
          </w:p>
        </w:tc>
        <w:tc>
          <w:tcPr>
            <w:tcW w:w="709" w:type="dxa"/>
          </w:tcPr>
          <w:p w14:paraId="092EA2FE" w14:textId="77777777" w:rsidR="00C82BCE" w:rsidRPr="00F9302D" w:rsidRDefault="00C82BCE" w:rsidP="00D54806">
            <w:pPr>
              <w:jc w:val="center"/>
            </w:pPr>
            <w:r>
              <w:t>8</w:t>
            </w:r>
          </w:p>
        </w:tc>
        <w:tc>
          <w:tcPr>
            <w:tcW w:w="708" w:type="dxa"/>
          </w:tcPr>
          <w:p w14:paraId="5D2FAE9B" w14:textId="77777777" w:rsidR="00C82BCE" w:rsidRPr="00F9302D" w:rsidRDefault="00C82BCE" w:rsidP="00D54806">
            <w:pPr>
              <w:jc w:val="center"/>
            </w:pPr>
            <w:r>
              <w:t>8</w:t>
            </w:r>
          </w:p>
        </w:tc>
        <w:tc>
          <w:tcPr>
            <w:tcW w:w="709" w:type="dxa"/>
          </w:tcPr>
          <w:p w14:paraId="094A6354" w14:textId="77777777" w:rsidR="00C82BCE" w:rsidRPr="00F9302D" w:rsidRDefault="00C82BCE" w:rsidP="00D54806">
            <w:pPr>
              <w:jc w:val="center"/>
            </w:pPr>
            <w:r>
              <w:t>3</w:t>
            </w:r>
          </w:p>
        </w:tc>
        <w:tc>
          <w:tcPr>
            <w:tcW w:w="709" w:type="dxa"/>
          </w:tcPr>
          <w:p w14:paraId="05D13A07" w14:textId="77777777" w:rsidR="00C82BCE" w:rsidRPr="00F9302D" w:rsidRDefault="00C82BCE" w:rsidP="00D54806">
            <w:pPr>
              <w:jc w:val="center"/>
            </w:pPr>
            <w:r>
              <w:t>5</w:t>
            </w:r>
          </w:p>
        </w:tc>
        <w:tc>
          <w:tcPr>
            <w:tcW w:w="709" w:type="dxa"/>
          </w:tcPr>
          <w:p w14:paraId="46ABCDF9" w14:textId="77777777" w:rsidR="00C82BCE" w:rsidRPr="00F9302D" w:rsidRDefault="00C82BCE" w:rsidP="00D54806">
            <w:pPr>
              <w:jc w:val="center"/>
            </w:pPr>
            <w:r>
              <w:t>-</w:t>
            </w:r>
          </w:p>
        </w:tc>
        <w:tc>
          <w:tcPr>
            <w:tcW w:w="708" w:type="dxa"/>
          </w:tcPr>
          <w:p w14:paraId="4809A279" w14:textId="77777777" w:rsidR="00C82BCE" w:rsidRPr="00F9302D" w:rsidRDefault="00C82BCE" w:rsidP="00D54806">
            <w:pPr>
              <w:jc w:val="center"/>
            </w:pPr>
            <w:r>
              <w:t>6</w:t>
            </w:r>
          </w:p>
        </w:tc>
        <w:tc>
          <w:tcPr>
            <w:tcW w:w="993" w:type="dxa"/>
          </w:tcPr>
          <w:p w14:paraId="34AACDB4" w14:textId="77777777" w:rsidR="00C82BCE" w:rsidRPr="00F9302D" w:rsidRDefault="00C82BCE" w:rsidP="00D54806">
            <w:pPr>
              <w:jc w:val="center"/>
            </w:pPr>
            <w:r>
              <w:t>30</w:t>
            </w:r>
          </w:p>
        </w:tc>
      </w:tr>
      <w:tr w:rsidR="00C82BCE" w:rsidRPr="00F9302D" w14:paraId="5B1C12FE" w14:textId="77777777" w:rsidTr="00E56E00">
        <w:trPr>
          <w:jc w:val="center"/>
        </w:trPr>
        <w:tc>
          <w:tcPr>
            <w:tcW w:w="1140" w:type="dxa"/>
          </w:tcPr>
          <w:p w14:paraId="494D59DB" w14:textId="77777777" w:rsidR="00C82BCE" w:rsidRPr="00F9302D" w:rsidRDefault="00C82BCE" w:rsidP="00D54806">
            <w:pPr>
              <w:jc w:val="center"/>
              <w:rPr>
                <w:b/>
                <w:bCs/>
              </w:rPr>
            </w:pPr>
            <w:r w:rsidRPr="00F9302D">
              <w:rPr>
                <w:b/>
                <w:bCs/>
              </w:rPr>
              <w:t>CO2</w:t>
            </w:r>
          </w:p>
        </w:tc>
        <w:tc>
          <w:tcPr>
            <w:tcW w:w="709" w:type="dxa"/>
          </w:tcPr>
          <w:p w14:paraId="377CF2B0" w14:textId="77777777" w:rsidR="00C82BCE" w:rsidRPr="00F9302D" w:rsidRDefault="00C82BCE" w:rsidP="00D54806">
            <w:pPr>
              <w:jc w:val="center"/>
            </w:pPr>
            <w:r>
              <w:t>10</w:t>
            </w:r>
          </w:p>
        </w:tc>
        <w:tc>
          <w:tcPr>
            <w:tcW w:w="708" w:type="dxa"/>
          </w:tcPr>
          <w:p w14:paraId="4F771264" w14:textId="77777777" w:rsidR="00C82BCE" w:rsidRPr="00F9302D" w:rsidRDefault="00C82BCE" w:rsidP="00D54806">
            <w:pPr>
              <w:jc w:val="center"/>
            </w:pPr>
            <w:r>
              <w:t>-</w:t>
            </w:r>
          </w:p>
        </w:tc>
        <w:tc>
          <w:tcPr>
            <w:tcW w:w="709" w:type="dxa"/>
          </w:tcPr>
          <w:p w14:paraId="260978F8" w14:textId="77777777" w:rsidR="00C82BCE" w:rsidRPr="00F9302D" w:rsidRDefault="00C82BCE" w:rsidP="00D54806">
            <w:pPr>
              <w:jc w:val="center"/>
            </w:pPr>
            <w:r>
              <w:t>7</w:t>
            </w:r>
          </w:p>
        </w:tc>
        <w:tc>
          <w:tcPr>
            <w:tcW w:w="709" w:type="dxa"/>
          </w:tcPr>
          <w:p w14:paraId="5472987C" w14:textId="77777777" w:rsidR="00C82BCE" w:rsidRPr="00F9302D" w:rsidRDefault="00C82BCE" w:rsidP="00D54806">
            <w:pPr>
              <w:jc w:val="center"/>
            </w:pPr>
            <w:r>
              <w:t>5</w:t>
            </w:r>
          </w:p>
        </w:tc>
        <w:tc>
          <w:tcPr>
            <w:tcW w:w="709" w:type="dxa"/>
          </w:tcPr>
          <w:p w14:paraId="4B50B772" w14:textId="77777777" w:rsidR="00C82BCE" w:rsidRPr="00F9302D" w:rsidRDefault="00C82BCE" w:rsidP="00D54806">
            <w:pPr>
              <w:jc w:val="center"/>
            </w:pPr>
            <w:r>
              <w:t>7</w:t>
            </w:r>
          </w:p>
        </w:tc>
        <w:tc>
          <w:tcPr>
            <w:tcW w:w="708" w:type="dxa"/>
          </w:tcPr>
          <w:p w14:paraId="729A678E" w14:textId="77777777" w:rsidR="00C82BCE" w:rsidRPr="00F9302D" w:rsidRDefault="00C82BCE" w:rsidP="00D54806">
            <w:pPr>
              <w:jc w:val="center"/>
            </w:pPr>
            <w:r>
              <w:t>-</w:t>
            </w:r>
          </w:p>
        </w:tc>
        <w:tc>
          <w:tcPr>
            <w:tcW w:w="993" w:type="dxa"/>
          </w:tcPr>
          <w:p w14:paraId="288395F1" w14:textId="77777777" w:rsidR="00C82BCE" w:rsidRPr="00F9302D" w:rsidRDefault="00C82BCE" w:rsidP="00D54806">
            <w:pPr>
              <w:jc w:val="center"/>
            </w:pPr>
            <w:r>
              <w:t>29</w:t>
            </w:r>
          </w:p>
        </w:tc>
      </w:tr>
      <w:tr w:rsidR="00C82BCE" w:rsidRPr="00F9302D" w14:paraId="41F9C66D" w14:textId="77777777" w:rsidTr="00E56E00">
        <w:trPr>
          <w:jc w:val="center"/>
        </w:trPr>
        <w:tc>
          <w:tcPr>
            <w:tcW w:w="1140" w:type="dxa"/>
          </w:tcPr>
          <w:p w14:paraId="5F118F4F" w14:textId="77777777" w:rsidR="00C82BCE" w:rsidRPr="00F9302D" w:rsidRDefault="00C82BCE" w:rsidP="00D54806">
            <w:pPr>
              <w:jc w:val="center"/>
              <w:rPr>
                <w:b/>
                <w:bCs/>
              </w:rPr>
            </w:pPr>
            <w:r w:rsidRPr="00F9302D">
              <w:rPr>
                <w:b/>
                <w:bCs/>
              </w:rPr>
              <w:t>CO3</w:t>
            </w:r>
          </w:p>
        </w:tc>
        <w:tc>
          <w:tcPr>
            <w:tcW w:w="709" w:type="dxa"/>
          </w:tcPr>
          <w:p w14:paraId="3FB3BF43" w14:textId="77777777" w:rsidR="00C82BCE" w:rsidRPr="00F9302D" w:rsidRDefault="00C82BCE" w:rsidP="00D54806">
            <w:pPr>
              <w:jc w:val="center"/>
            </w:pPr>
            <w:r>
              <w:t>1</w:t>
            </w:r>
          </w:p>
        </w:tc>
        <w:tc>
          <w:tcPr>
            <w:tcW w:w="708" w:type="dxa"/>
          </w:tcPr>
          <w:p w14:paraId="6DBD46F4" w14:textId="77777777" w:rsidR="00C82BCE" w:rsidRPr="00F9302D" w:rsidRDefault="00C82BCE" w:rsidP="00D54806">
            <w:pPr>
              <w:jc w:val="center"/>
            </w:pPr>
            <w:r>
              <w:t>13</w:t>
            </w:r>
          </w:p>
        </w:tc>
        <w:tc>
          <w:tcPr>
            <w:tcW w:w="709" w:type="dxa"/>
          </w:tcPr>
          <w:p w14:paraId="1157E1C6" w14:textId="77777777" w:rsidR="00C82BCE" w:rsidRPr="00F9302D" w:rsidRDefault="00C82BCE" w:rsidP="00D54806">
            <w:pPr>
              <w:jc w:val="center"/>
            </w:pPr>
            <w:r>
              <w:t>6</w:t>
            </w:r>
          </w:p>
        </w:tc>
        <w:tc>
          <w:tcPr>
            <w:tcW w:w="709" w:type="dxa"/>
          </w:tcPr>
          <w:p w14:paraId="737D2864" w14:textId="77777777" w:rsidR="00C82BCE" w:rsidRPr="00F9302D" w:rsidRDefault="00C82BCE" w:rsidP="00D54806">
            <w:pPr>
              <w:jc w:val="center"/>
            </w:pPr>
            <w:r>
              <w:t>3</w:t>
            </w:r>
          </w:p>
        </w:tc>
        <w:tc>
          <w:tcPr>
            <w:tcW w:w="709" w:type="dxa"/>
          </w:tcPr>
          <w:p w14:paraId="23837EC3" w14:textId="77777777" w:rsidR="00C82BCE" w:rsidRPr="00F9302D" w:rsidRDefault="00C82BCE" w:rsidP="00D54806">
            <w:pPr>
              <w:jc w:val="center"/>
            </w:pPr>
            <w:r>
              <w:t>-</w:t>
            </w:r>
          </w:p>
        </w:tc>
        <w:tc>
          <w:tcPr>
            <w:tcW w:w="708" w:type="dxa"/>
          </w:tcPr>
          <w:p w14:paraId="06A2D131" w14:textId="77777777" w:rsidR="00C82BCE" w:rsidRPr="00F9302D" w:rsidRDefault="00C82BCE" w:rsidP="00D54806">
            <w:pPr>
              <w:jc w:val="center"/>
            </w:pPr>
            <w:r>
              <w:t>-</w:t>
            </w:r>
          </w:p>
        </w:tc>
        <w:tc>
          <w:tcPr>
            <w:tcW w:w="993" w:type="dxa"/>
          </w:tcPr>
          <w:p w14:paraId="2F3FE9D1" w14:textId="77777777" w:rsidR="00C82BCE" w:rsidRPr="00F9302D" w:rsidRDefault="00C82BCE" w:rsidP="00D54806">
            <w:pPr>
              <w:jc w:val="center"/>
            </w:pPr>
            <w:r>
              <w:t>23</w:t>
            </w:r>
          </w:p>
        </w:tc>
      </w:tr>
      <w:tr w:rsidR="00C82BCE" w:rsidRPr="00F9302D" w14:paraId="13FD6AC6" w14:textId="77777777" w:rsidTr="00E56E00">
        <w:trPr>
          <w:jc w:val="center"/>
        </w:trPr>
        <w:tc>
          <w:tcPr>
            <w:tcW w:w="1140" w:type="dxa"/>
          </w:tcPr>
          <w:p w14:paraId="263E12B9" w14:textId="77777777" w:rsidR="00C82BCE" w:rsidRPr="00F9302D" w:rsidRDefault="00C82BCE" w:rsidP="00D54806">
            <w:pPr>
              <w:jc w:val="center"/>
              <w:rPr>
                <w:b/>
                <w:bCs/>
              </w:rPr>
            </w:pPr>
            <w:r w:rsidRPr="00F9302D">
              <w:rPr>
                <w:b/>
                <w:bCs/>
              </w:rPr>
              <w:t>CO4</w:t>
            </w:r>
          </w:p>
        </w:tc>
        <w:tc>
          <w:tcPr>
            <w:tcW w:w="709" w:type="dxa"/>
          </w:tcPr>
          <w:p w14:paraId="366115DB" w14:textId="77777777" w:rsidR="00C82BCE" w:rsidRPr="00F9302D" w:rsidRDefault="00C82BCE" w:rsidP="00D54806">
            <w:pPr>
              <w:jc w:val="center"/>
            </w:pPr>
            <w:r>
              <w:t>1</w:t>
            </w:r>
          </w:p>
        </w:tc>
        <w:tc>
          <w:tcPr>
            <w:tcW w:w="708" w:type="dxa"/>
          </w:tcPr>
          <w:p w14:paraId="45903372" w14:textId="77777777" w:rsidR="00C82BCE" w:rsidRPr="00F9302D" w:rsidRDefault="00C82BCE" w:rsidP="00D54806">
            <w:pPr>
              <w:jc w:val="center"/>
            </w:pPr>
            <w:r>
              <w:t>-</w:t>
            </w:r>
          </w:p>
        </w:tc>
        <w:tc>
          <w:tcPr>
            <w:tcW w:w="709" w:type="dxa"/>
          </w:tcPr>
          <w:p w14:paraId="481281CB" w14:textId="77777777" w:rsidR="00C82BCE" w:rsidRPr="00F9302D" w:rsidRDefault="00C82BCE" w:rsidP="00D54806">
            <w:pPr>
              <w:jc w:val="center"/>
            </w:pPr>
            <w:r>
              <w:t>1</w:t>
            </w:r>
          </w:p>
        </w:tc>
        <w:tc>
          <w:tcPr>
            <w:tcW w:w="709" w:type="dxa"/>
          </w:tcPr>
          <w:p w14:paraId="090A195F" w14:textId="77777777" w:rsidR="00C82BCE" w:rsidRPr="00F9302D" w:rsidRDefault="00C82BCE" w:rsidP="00D54806">
            <w:pPr>
              <w:jc w:val="center"/>
            </w:pPr>
            <w:r>
              <w:t>7</w:t>
            </w:r>
          </w:p>
        </w:tc>
        <w:tc>
          <w:tcPr>
            <w:tcW w:w="709" w:type="dxa"/>
          </w:tcPr>
          <w:p w14:paraId="637C1612" w14:textId="77777777" w:rsidR="00C82BCE" w:rsidRPr="00F9302D" w:rsidRDefault="00C82BCE" w:rsidP="00D54806">
            <w:pPr>
              <w:jc w:val="center"/>
            </w:pPr>
            <w:r>
              <w:t>3</w:t>
            </w:r>
          </w:p>
        </w:tc>
        <w:tc>
          <w:tcPr>
            <w:tcW w:w="708" w:type="dxa"/>
          </w:tcPr>
          <w:p w14:paraId="2A679219" w14:textId="77777777" w:rsidR="00C82BCE" w:rsidRPr="00F9302D" w:rsidRDefault="00C82BCE" w:rsidP="00D54806">
            <w:pPr>
              <w:jc w:val="center"/>
            </w:pPr>
            <w:r>
              <w:t>5</w:t>
            </w:r>
          </w:p>
        </w:tc>
        <w:tc>
          <w:tcPr>
            <w:tcW w:w="993" w:type="dxa"/>
          </w:tcPr>
          <w:p w14:paraId="625C8F96" w14:textId="77777777" w:rsidR="00C82BCE" w:rsidRPr="00F9302D" w:rsidRDefault="00C82BCE" w:rsidP="00D54806">
            <w:pPr>
              <w:jc w:val="center"/>
            </w:pPr>
            <w:r>
              <w:t>17</w:t>
            </w:r>
          </w:p>
        </w:tc>
      </w:tr>
      <w:tr w:rsidR="00C82BCE" w:rsidRPr="00F9302D" w14:paraId="15139D19" w14:textId="77777777" w:rsidTr="00E56E00">
        <w:trPr>
          <w:jc w:val="center"/>
        </w:trPr>
        <w:tc>
          <w:tcPr>
            <w:tcW w:w="1140" w:type="dxa"/>
          </w:tcPr>
          <w:p w14:paraId="7BF5FC60" w14:textId="77777777" w:rsidR="00C82BCE" w:rsidRPr="00F9302D" w:rsidRDefault="00C82BCE" w:rsidP="00D54806">
            <w:pPr>
              <w:jc w:val="center"/>
              <w:rPr>
                <w:b/>
                <w:bCs/>
              </w:rPr>
            </w:pPr>
            <w:r w:rsidRPr="00F9302D">
              <w:rPr>
                <w:b/>
                <w:bCs/>
              </w:rPr>
              <w:t>CO5</w:t>
            </w:r>
          </w:p>
        </w:tc>
        <w:tc>
          <w:tcPr>
            <w:tcW w:w="709" w:type="dxa"/>
          </w:tcPr>
          <w:p w14:paraId="26DFF5E6" w14:textId="77777777" w:rsidR="00C82BCE" w:rsidRPr="00F9302D" w:rsidRDefault="00C82BCE" w:rsidP="00D54806">
            <w:pPr>
              <w:jc w:val="center"/>
            </w:pPr>
            <w:r>
              <w:t>1</w:t>
            </w:r>
          </w:p>
        </w:tc>
        <w:tc>
          <w:tcPr>
            <w:tcW w:w="708" w:type="dxa"/>
          </w:tcPr>
          <w:p w14:paraId="78E93851" w14:textId="77777777" w:rsidR="00C82BCE" w:rsidRPr="00F9302D" w:rsidRDefault="00C82BCE" w:rsidP="00D54806">
            <w:pPr>
              <w:jc w:val="center"/>
            </w:pPr>
            <w:r>
              <w:t>-</w:t>
            </w:r>
          </w:p>
        </w:tc>
        <w:tc>
          <w:tcPr>
            <w:tcW w:w="709" w:type="dxa"/>
          </w:tcPr>
          <w:p w14:paraId="26226B5F" w14:textId="77777777" w:rsidR="00C82BCE" w:rsidRPr="00F9302D" w:rsidRDefault="00C82BCE" w:rsidP="00D54806">
            <w:pPr>
              <w:jc w:val="center"/>
            </w:pPr>
            <w:r>
              <w:t>3</w:t>
            </w:r>
          </w:p>
        </w:tc>
        <w:tc>
          <w:tcPr>
            <w:tcW w:w="709" w:type="dxa"/>
          </w:tcPr>
          <w:p w14:paraId="117DDD60" w14:textId="77777777" w:rsidR="00C82BCE" w:rsidRPr="00F9302D" w:rsidRDefault="00C82BCE" w:rsidP="00D54806">
            <w:pPr>
              <w:jc w:val="center"/>
            </w:pPr>
            <w:r>
              <w:t>-</w:t>
            </w:r>
          </w:p>
        </w:tc>
        <w:tc>
          <w:tcPr>
            <w:tcW w:w="709" w:type="dxa"/>
          </w:tcPr>
          <w:p w14:paraId="24A278C1" w14:textId="77777777" w:rsidR="00C82BCE" w:rsidRPr="00F9302D" w:rsidRDefault="00C82BCE" w:rsidP="00D54806">
            <w:pPr>
              <w:jc w:val="center"/>
            </w:pPr>
            <w:r>
              <w:t>5</w:t>
            </w:r>
          </w:p>
        </w:tc>
        <w:tc>
          <w:tcPr>
            <w:tcW w:w="708" w:type="dxa"/>
          </w:tcPr>
          <w:p w14:paraId="07FF4588" w14:textId="77777777" w:rsidR="00C82BCE" w:rsidRPr="00F9302D" w:rsidRDefault="00C82BCE" w:rsidP="00D54806">
            <w:pPr>
              <w:jc w:val="center"/>
            </w:pPr>
            <w:r>
              <w:t>-</w:t>
            </w:r>
          </w:p>
        </w:tc>
        <w:tc>
          <w:tcPr>
            <w:tcW w:w="993" w:type="dxa"/>
          </w:tcPr>
          <w:p w14:paraId="671B1578" w14:textId="77777777" w:rsidR="00C82BCE" w:rsidRPr="00F9302D" w:rsidRDefault="00C82BCE" w:rsidP="00D54806">
            <w:pPr>
              <w:jc w:val="center"/>
            </w:pPr>
            <w:r>
              <w:t>9</w:t>
            </w:r>
          </w:p>
        </w:tc>
      </w:tr>
      <w:tr w:rsidR="00C82BCE" w:rsidRPr="00F9302D" w14:paraId="78EB5DC1" w14:textId="77777777" w:rsidTr="00E56E00">
        <w:trPr>
          <w:jc w:val="center"/>
        </w:trPr>
        <w:tc>
          <w:tcPr>
            <w:tcW w:w="1140" w:type="dxa"/>
          </w:tcPr>
          <w:p w14:paraId="2C7E8F44" w14:textId="77777777" w:rsidR="00C82BCE" w:rsidRPr="00F9302D" w:rsidRDefault="00C82BCE" w:rsidP="00D54806">
            <w:pPr>
              <w:jc w:val="center"/>
              <w:rPr>
                <w:b/>
                <w:bCs/>
              </w:rPr>
            </w:pPr>
            <w:r w:rsidRPr="00F9302D">
              <w:rPr>
                <w:b/>
                <w:bCs/>
              </w:rPr>
              <w:t>CO6</w:t>
            </w:r>
          </w:p>
        </w:tc>
        <w:tc>
          <w:tcPr>
            <w:tcW w:w="709" w:type="dxa"/>
          </w:tcPr>
          <w:p w14:paraId="0E4AEC9D" w14:textId="77777777" w:rsidR="00C82BCE" w:rsidRPr="00F9302D" w:rsidRDefault="00C82BCE" w:rsidP="00D54806">
            <w:pPr>
              <w:jc w:val="center"/>
            </w:pPr>
            <w:r>
              <w:t>1</w:t>
            </w:r>
          </w:p>
        </w:tc>
        <w:tc>
          <w:tcPr>
            <w:tcW w:w="708" w:type="dxa"/>
          </w:tcPr>
          <w:p w14:paraId="6B63EC65" w14:textId="77777777" w:rsidR="00C82BCE" w:rsidRPr="00F9302D" w:rsidRDefault="00C82BCE" w:rsidP="00D54806">
            <w:pPr>
              <w:jc w:val="center"/>
            </w:pPr>
            <w:r>
              <w:t>3</w:t>
            </w:r>
          </w:p>
        </w:tc>
        <w:tc>
          <w:tcPr>
            <w:tcW w:w="709" w:type="dxa"/>
          </w:tcPr>
          <w:p w14:paraId="7370C2B8" w14:textId="77777777" w:rsidR="00C82BCE" w:rsidRPr="00F9302D" w:rsidRDefault="00C82BCE" w:rsidP="00D54806">
            <w:pPr>
              <w:jc w:val="center"/>
            </w:pPr>
            <w:r>
              <w:t>12</w:t>
            </w:r>
          </w:p>
        </w:tc>
        <w:tc>
          <w:tcPr>
            <w:tcW w:w="709" w:type="dxa"/>
          </w:tcPr>
          <w:p w14:paraId="47EAF991" w14:textId="77777777" w:rsidR="00C82BCE" w:rsidRPr="00F9302D" w:rsidRDefault="00C82BCE" w:rsidP="00D54806">
            <w:pPr>
              <w:jc w:val="center"/>
            </w:pPr>
            <w:r>
              <w:t>-</w:t>
            </w:r>
          </w:p>
        </w:tc>
        <w:tc>
          <w:tcPr>
            <w:tcW w:w="709" w:type="dxa"/>
          </w:tcPr>
          <w:p w14:paraId="1C74F8BC" w14:textId="77777777" w:rsidR="00C82BCE" w:rsidRPr="00F9302D" w:rsidRDefault="00C82BCE" w:rsidP="00D54806">
            <w:pPr>
              <w:jc w:val="center"/>
            </w:pPr>
            <w:r>
              <w:t>-</w:t>
            </w:r>
          </w:p>
        </w:tc>
        <w:tc>
          <w:tcPr>
            <w:tcW w:w="708" w:type="dxa"/>
          </w:tcPr>
          <w:p w14:paraId="4E76FB98" w14:textId="77777777" w:rsidR="00C82BCE" w:rsidRPr="00F9302D" w:rsidRDefault="00C82BCE" w:rsidP="00D54806">
            <w:pPr>
              <w:jc w:val="center"/>
            </w:pPr>
            <w:r>
              <w:t>-</w:t>
            </w:r>
          </w:p>
        </w:tc>
        <w:tc>
          <w:tcPr>
            <w:tcW w:w="993" w:type="dxa"/>
          </w:tcPr>
          <w:p w14:paraId="459ED202" w14:textId="77777777" w:rsidR="00C82BCE" w:rsidRPr="00F9302D" w:rsidRDefault="00C82BCE" w:rsidP="00D54806">
            <w:pPr>
              <w:jc w:val="center"/>
            </w:pPr>
            <w:r>
              <w:t>16</w:t>
            </w:r>
          </w:p>
        </w:tc>
      </w:tr>
      <w:tr w:rsidR="00C82BCE" w:rsidRPr="00F9302D" w14:paraId="7A6AF37B" w14:textId="77777777" w:rsidTr="00E56E00">
        <w:trPr>
          <w:jc w:val="center"/>
        </w:trPr>
        <w:tc>
          <w:tcPr>
            <w:tcW w:w="5392" w:type="dxa"/>
            <w:gridSpan w:val="7"/>
          </w:tcPr>
          <w:p w14:paraId="7878BCCE" w14:textId="77777777" w:rsidR="00C82BCE" w:rsidRPr="00F9302D" w:rsidRDefault="00C82BCE" w:rsidP="00D54806"/>
        </w:tc>
        <w:tc>
          <w:tcPr>
            <w:tcW w:w="993" w:type="dxa"/>
          </w:tcPr>
          <w:p w14:paraId="4AF0293D" w14:textId="77777777" w:rsidR="00C82BCE" w:rsidRPr="00F9302D" w:rsidRDefault="00C82BCE" w:rsidP="00D54806">
            <w:pPr>
              <w:jc w:val="center"/>
              <w:rPr>
                <w:b/>
              </w:rPr>
            </w:pPr>
            <w:r w:rsidRPr="00F9302D">
              <w:rPr>
                <w:b/>
              </w:rPr>
              <w:t>124</w:t>
            </w:r>
          </w:p>
        </w:tc>
      </w:tr>
    </w:tbl>
    <w:p w14:paraId="740BAC38" w14:textId="77777777" w:rsidR="00C82BCE" w:rsidRPr="00F9302D" w:rsidRDefault="00C82BCE" w:rsidP="0051318C">
      <w:pPr>
        <w:tabs>
          <w:tab w:val="left" w:pos="7110"/>
        </w:tabs>
      </w:pPr>
      <w:r w:rsidRPr="00F9302D">
        <w:tab/>
      </w:r>
    </w:p>
    <w:p w14:paraId="7EDAC7F7" w14:textId="77777777" w:rsidR="00C82BCE" w:rsidRDefault="00C82BCE" w:rsidP="002E336A"/>
    <w:p w14:paraId="0E4F72FB" w14:textId="77777777" w:rsidR="00C82BCE" w:rsidRDefault="00C82BCE">
      <w:pPr>
        <w:spacing w:after="200" w:line="276" w:lineRule="auto"/>
        <w:rPr>
          <w:rFonts w:ascii="Arial" w:hAnsi="Arial" w:cs="Arial"/>
          <w:bCs/>
          <w:noProof/>
        </w:rPr>
      </w:pPr>
      <w:r>
        <w:rPr>
          <w:rFonts w:ascii="Arial" w:hAnsi="Arial" w:cs="Arial"/>
          <w:bCs/>
          <w:noProof/>
        </w:rPr>
        <w:br w:type="page"/>
      </w:r>
    </w:p>
    <w:p w14:paraId="3BB34C4B" w14:textId="2AFB85F9" w:rsidR="00C82BCE" w:rsidRPr="009E5D00" w:rsidRDefault="00C82BCE" w:rsidP="009E5D00">
      <w:pPr>
        <w:jc w:val="center"/>
        <w:rPr>
          <w:rFonts w:ascii="Arial" w:hAnsi="Arial" w:cs="Arial"/>
          <w:bCs/>
          <w:noProof/>
        </w:rPr>
      </w:pPr>
      <w:r w:rsidRPr="009E5D00">
        <w:rPr>
          <w:rFonts w:ascii="Arial" w:hAnsi="Arial" w:cs="Arial"/>
          <w:noProof/>
        </w:rPr>
        <w:lastRenderedPageBreak/>
        <w:drawing>
          <wp:inline distT="0" distB="0" distL="0" distR="0" wp14:anchorId="2827F42C" wp14:editId="1FCF063E">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82BBD9" w14:textId="77777777" w:rsidR="00C82BCE" w:rsidRPr="009E5D00" w:rsidRDefault="00C82BCE" w:rsidP="009E5D00">
      <w:pPr>
        <w:jc w:val="center"/>
        <w:rPr>
          <w:b/>
          <w:bCs/>
        </w:rPr>
      </w:pPr>
    </w:p>
    <w:p w14:paraId="7A6D7588" w14:textId="77777777" w:rsidR="00C82BCE" w:rsidRPr="009E5D00" w:rsidRDefault="00C82BCE" w:rsidP="009E5D00">
      <w:pPr>
        <w:jc w:val="center"/>
        <w:rPr>
          <w:b/>
          <w:bCs/>
        </w:rPr>
      </w:pPr>
      <w:r w:rsidRPr="009E5D00">
        <w:rPr>
          <w:b/>
          <w:bCs/>
        </w:rPr>
        <w:t>END SEMESTER EXAMINATION – NOV / DEC 2024</w:t>
      </w:r>
    </w:p>
    <w:p w14:paraId="5442CC5B" w14:textId="77777777" w:rsidR="00C82BCE" w:rsidRPr="009E5D00" w:rsidRDefault="00C82BCE" w:rsidP="009E5D00"/>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C82BCE" w:rsidRPr="002E50D3" w14:paraId="2E585EF4" w14:textId="77777777" w:rsidTr="002E50D3">
        <w:trPr>
          <w:trHeight w:val="397"/>
          <w:jc w:val="center"/>
        </w:trPr>
        <w:tc>
          <w:tcPr>
            <w:tcW w:w="1555" w:type="dxa"/>
            <w:vAlign w:val="center"/>
          </w:tcPr>
          <w:p w14:paraId="21A692E8" w14:textId="77777777" w:rsidR="00C82BCE" w:rsidRPr="002E50D3" w:rsidRDefault="00C82BCE" w:rsidP="007E575B">
            <w:pPr>
              <w:pStyle w:val="Title"/>
              <w:jc w:val="left"/>
              <w:rPr>
                <w:b/>
                <w:sz w:val="22"/>
                <w:szCs w:val="22"/>
              </w:rPr>
            </w:pPr>
            <w:r w:rsidRPr="002E50D3">
              <w:rPr>
                <w:b/>
                <w:sz w:val="22"/>
                <w:szCs w:val="22"/>
              </w:rPr>
              <w:t xml:space="preserve">Course Code      </w:t>
            </w:r>
          </w:p>
        </w:tc>
        <w:tc>
          <w:tcPr>
            <w:tcW w:w="6662" w:type="dxa"/>
            <w:vAlign w:val="center"/>
          </w:tcPr>
          <w:p w14:paraId="0E5E8B93" w14:textId="77777777" w:rsidR="00C82BCE" w:rsidRPr="002E50D3" w:rsidRDefault="00C82BCE" w:rsidP="007E575B">
            <w:pPr>
              <w:pStyle w:val="Title"/>
              <w:jc w:val="left"/>
              <w:rPr>
                <w:b/>
                <w:sz w:val="22"/>
                <w:szCs w:val="22"/>
              </w:rPr>
            </w:pPr>
            <w:r w:rsidRPr="002E50D3">
              <w:rPr>
                <w:b/>
                <w:color w:val="000000" w:themeColor="text1"/>
                <w:sz w:val="22"/>
                <w:szCs w:val="22"/>
              </w:rPr>
              <w:t>20FP2014</w:t>
            </w:r>
          </w:p>
        </w:tc>
        <w:tc>
          <w:tcPr>
            <w:tcW w:w="1559" w:type="dxa"/>
            <w:vAlign w:val="center"/>
          </w:tcPr>
          <w:p w14:paraId="5C1D5035" w14:textId="77777777" w:rsidR="00C82BCE" w:rsidRPr="002E50D3" w:rsidRDefault="00C82BCE" w:rsidP="007E575B">
            <w:pPr>
              <w:pStyle w:val="Title"/>
              <w:ind w:left="-468" w:firstLine="468"/>
              <w:jc w:val="left"/>
              <w:rPr>
                <w:sz w:val="22"/>
                <w:szCs w:val="22"/>
              </w:rPr>
            </w:pPr>
            <w:r w:rsidRPr="002E50D3">
              <w:rPr>
                <w:b/>
                <w:bCs/>
                <w:sz w:val="22"/>
                <w:szCs w:val="22"/>
              </w:rPr>
              <w:t xml:space="preserve">Duration       </w:t>
            </w:r>
          </w:p>
        </w:tc>
        <w:tc>
          <w:tcPr>
            <w:tcW w:w="709" w:type="dxa"/>
            <w:vAlign w:val="center"/>
          </w:tcPr>
          <w:p w14:paraId="6B9AD7DE" w14:textId="77777777" w:rsidR="00C82BCE" w:rsidRPr="002E50D3" w:rsidRDefault="00C82BCE" w:rsidP="007E575B">
            <w:pPr>
              <w:pStyle w:val="Title"/>
              <w:jc w:val="left"/>
              <w:rPr>
                <w:b/>
                <w:sz w:val="22"/>
                <w:szCs w:val="22"/>
              </w:rPr>
            </w:pPr>
            <w:r w:rsidRPr="002E50D3">
              <w:rPr>
                <w:b/>
                <w:sz w:val="22"/>
                <w:szCs w:val="22"/>
              </w:rPr>
              <w:t>3hrs</w:t>
            </w:r>
          </w:p>
        </w:tc>
      </w:tr>
      <w:tr w:rsidR="00C82BCE" w:rsidRPr="002E50D3" w14:paraId="4D927E51" w14:textId="77777777" w:rsidTr="002E50D3">
        <w:trPr>
          <w:trHeight w:val="397"/>
          <w:jc w:val="center"/>
        </w:trPr>
        <w:tc>
          <w:tcPr>
            <w:tcW w:w="1555" w:type="dxa"/>
            <w:vAlign w:val="center"/>
          </w:tcPr>
          <w:p w14:paraId="0F3F817F" w14:textId="77777777" w:rsidR="00C82BCE" w:rsidRPr="002E50D3" w:rsidRDefault="00C82BCE" w:rsidP="007E575B">
            <w:pPr>
              <w:pStyle w:val="Title"/>
              <w:ind w:right="-160"/>
              <w:jc w:val="left"/>
              <w:rPr>
                <w:b/>
                <w:sz w:val="22"/>
                <w:szCs w:val="22"/>
              </w:rPr>
            </w:pPr>
            <w:r w:rsidRPr="002E50D3">
              <w:rPr>
                <w:b/>
                <w:sz w:val="22"/>
                <w:szCs w:val="22"/>
              </w:rPr>
              <w:t xml:space="preserve">Course Title     </w:t>
            </w:r>
          </w:p>
        </w:tc>
        <w:tc>
          <w:tcPr>
            <w:tcW w:w="6662" w:type="dxa"/>
            <w:vAlign w:val="center"/>
          </w:tcPr>
          <w:p w14:paraId="1257AA39" w14:textId="77777777" w:rsidR="00C82BCE" w:rsidRPr="002E50D3" w:rsidRDefault="00C82BCE" w:rsidP="007E575B">
            <w:pPr>
              <w:pStyle w:val="Title"/>
              <w:jc w:val="left"/>
              <w:rPr>
                <w:b/>
                <w:sz w:val="22"/>
                <w:szCs w:val="22"/>
              </w:rPr>
            </w:pPr>
            <w:r w:rsidRPr="002E50D3">
              <w:rPr>
                <w:b/>
                <w:color w:val="000000" w:themeColor="text1"/>
                <w:sz w:val="22"/>
                <w:szCs w:val="22"/>
              </w:rPr>
              <w:t>FRUIT AND VEGETABLE PROCESSING TECHNOLOGY</w:t>
            </w:r>
          </w:p>
        </w:tc>
        <w:tc>
          <w:tcPr>
            <w:tcW w:w="1559" w:type="dxa"/>
            <w:vAlign w:val="center"/>
          </w:tcPr>
          <w:p w14:paraId="482A1251" w14:textId="77777777" w:rsidR="00C82BCE" w:rsidRPr="002E50D3" w:rsidRDefault="00C82BCE" w:rsidP="007E575B">
            <w:pPr>
              <w:pStyle w:val="Title"/>
              <w:jc w:val="left"/>
              <w:rPr>
                <w:b/>
                <w:bCs/>
                <w:sz w:val="22"/>
                <w:szCs w:val="22"/>
              </w:rPr>
            </w:pPr>
            <w:r w:rsidRPr="002E50D3">
              <w:rPr>
                <w:b/>
                <w:bCs/>
                <w:sz w:val="22"/>
                <w:szCs w:val="22"/>
              </w:rPr>
              <w:t xml:space="preserve">Max. Marks </w:t>
            </w:r>
          </w:p>
        </w:tc>
        <w:tc>
          <w:tcPr>
            <w:tcW w:w="709" w:type="dxa"/>
            <w:vAlign w:val="center"/>
          </w:tcPr>
          <w:p w14:paraId="110D7D74" w14:textId="77777777" w:rsidR="00C82BCE" w:rsidRPr="002E50D3" w:rsidRDefault="00C82BCE" w:rsidP="007E575B">
            <w:pPr>
              <w:pStyle w:val="Title"/>
              <w:jc w:val="left"/>
              <w:rPr>
                <w:b/>
                <w:sz w:val="22"/>
                <w:szCs w:val="22"/>
              </w:rPr>
            </w:pPr>
            <w:r w:rsidRPr="002E50D3">
              <w:rPr>
                <w:b/>
                <w:sz w:val="22"/>
                <w:szCs w:val="22"/>
              </w:rPr>
              <w:t>100</w:t>
            </w:r>
          </w:p>
        </w:tc>
      </w:tr>
    </w:tbl>
    <w:p w14:paraId="0804C597" w14:textId="77777777" w:rsidR="00C82BCE" w:rsidRPr="009E5D00" w:rsidRDefault="00C82BC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C82BCE" w:rsidRPr="009E5D00" w14:paraId="5CC89EAC" w14:textId="77777777" w:rsidTr="00D34CBF">
        <w:trPr>
          <w:trHeight w:val="552"/>
        </w:trPr>
        <w:tc>
          <w:tcPr>
            <w:tcW w:w="257" w:type="pct"/>
            <w:vAlign w:val="center"/>
          </w:tcPr>
          <w:p w14:paraId="3A1CF55E" w14:textId="77777777" w:rsidR="00C82BCE" w:rsidRPr="009E5D00" w:rsidRDefault="00C82BCE" w:rsidP="005133D7">
            <w:pPr>
              <w:jc w:val="center"/>
              <w:rPr>
                <w:b/>
              </w:rPr>
            </w:pPr>
            <w:r w:rsidRPr="009E5D00">
              <w:rPr>
                <w:b/>
              </w:rPr>
              <w:t>Q. No.</w:t>
            </w:r>
          </w:p>
        </w:tc>
        <w:tc>
          <w:tcPr>
            <w:tcW w:w="3957" w:type="pct"/>
            <w:gridSpan w:val="2"/>
            <w:vAlign w:val="center"/>
          </w:tcPr>
          <w:p w14:paraId="03FDE3E1" w14:textId="77777777" w:rsidR="00C82BCE" w:rsidRPr="009E5D00" w:rsidRDefault="00C82BCE" w:rsidP="005133D7">
            <w:pPr>
              <w:jc w:val="center"/>
              <w:rPr>
                <w:b/>
              </w:rPr>
            </w:pPr>
            <w:r w:rsidRPr="009E5D00">
              <w:rPr>
                <w:b/>
              </w:rPr>
              <w:t>Questions</w:t>
            </w:r>
          </w:p>
        </w:tc>
        <w:tc>
          <w:tcPr>
            <w:tcW w:w="301" w:type="pct"/>
            <w:vAlign w:val="center"/>
          </w:tcPr>
          <w:p w14:paraId="3E1BE237" w14:textId="77777777" w:rsidR="00C82BCE" w:rsidRPr="009E5D00" w:rsidRDefault="00C82BCE" w:rsidP="00405BDF">
            <w:pPr>
              <w:jc w:val="center"/>
              <w:rPr>
                <w:b/>
              </w:rPr>
            </w:pPr>
            <w:r w:rsidRPr="009E5D00">
              <w:rPr>
                <w:b/>
              </w:rPr>
              <w:t>CO</w:t>
            </w:r>
          </w:p>
        </w:tc>
        <w:tc>
          <w:tcPr>
            <w:tcW w:w="243" w:type="pct"/>
            <w:vAlign w:val="center"/>
          </w:tcPr>
          <w:p w14:paraId="4EC229A7" w14:textId="77777777" w:rsidR="00C82BCE" w:rsidRPr="009E5D00" w:rsidRDefault="00C82BCE" w:rsidP="00375CD9">
            <w:pPr>
              <w:jc w:val="center"/>
              <w:rPr>
                <w:b/>
              </w:rPr>
            </w:pPr>
            <w:r w:rsidRPr="009E5D00">
              <w:rPr>
                <w:b/>
              </w:rPr>
              <w:t>BL</w:t>
            </w:r>
          </w:p>
        </w:tc>
        <w:tc>
          <w:tcPr>
            <w:tcW w:w="241" w:type="pct"/>
            <w:vAlign w:val="center"/>
          </w:tcPr>
          <w:p w14:paraId="09C4C510" w14:textId="77777777" w:rsidR="00C82BCE" w:rsidRPr="009E5D00" w:rsidRDefault="00C82BCE" w:rsidP="005133D7">
            <w:pPr>
              <w:jc w:val="center"/>
              <w:rPr>
                <w:b/>
              </w:rPr>
            </w:pPr>
            <w:r w:rsidRPr="009E5D00">
              <w:rPr>
                <w:b/>
              </w:rPr>
              <w:t>M</w:t>
            </w:r>
          </w:p>
        </w:tc>
      </w:tr>
      <w:tr w:rsidR="00C82BCE" w:rsidRPr="009E5D00" w14:paraId="0FAEC5ED" w14:textId="77777777" w:rsidTr="008E4728">
        <w:trPr>
          <w:trHeight w:val="550"/>
        </w:trPr>
        <w:tc>
          <w:tcPr>
            <w:tcW w:w="5000" w:type="pct"/>
            <w:gridSpan w:val="6"/>
            <w:vAlign w:val="center"/>
          </w:tcPr>
          <w:p w14:paraId="177C1E9A" w14:textId="77777777" w:rsidR="00C82BCE" w:rsidRPr="009E5D00" w:rsidRDefault="00C82BCE" w:rsidP="008C57B9">
            <w:pPr>
              <w:jc w:val="center"/>
              <w:rPr>
                <w:b/>
                <w:u w:val="single"/>
              </w:rPr>
            </w:pPr>
            <w:r w:rsidRPr="009E5D00">
              <w:rPr>
                <w:b/>
                <w:u w:val="single"/>
              </w:rPr>
              <w:t>PART – A (10 X 1 = 10 MARKS)</w:t>
            </w:r>
          </w:p>
        </w:tc>
      </w:tr>
      <w:tr w:rsidR="00C82BCE" w:rsidRPr="009E5D00" w14:paraId="6FAD9430" w14:textId="77777777" w:rsidTr="00D34CBF">
        <w:trPr>
          <w:trHeight w:val="283"/>
        </w:trPr>
        <w:tc>
          <w:tcPr>
            <w:tcW w:w="257" w:type="pct"/>
            <w:vAlign w:val="bottom"/>
          </w:tcPr>
          <w:p w14:paraId="3EEBCF9E" w14:textId="77777777" w:rsidR="00C82BCE" w:rsidRPr="009E5D00" w:rsidRDefault="00C82BCE" w:rsidP="00D21B4B">
            <w:pPr>
              <w:jc w:val="center"/>
            </w:pPr>
            <w:r w:rsidRPr="009E5D00">
              <w:t>1.</w:t>
            </w:r>
          </w:p>
        </w:tc>
        <w:tc>
          <w:tcPr>
            <w:tcW w:w="3957" w:type="pct"/>
            <w:gridSpan w:val="2"/>
            <w:vAlign w:val="bottom"/>
          </w:tcPr>
          <w:p w14:paraId="7788B4EA" w14:textId="77777777" w:rsidR="00C82BCE" w:rsidRPr="009E5D00" w:rsidRDefault="00C82BCE" w:rsidP="00D21B4B">
            <w:pPr>
              <w:autoSpaceDE w:val="0"/>
              <w:autoSpaceDN w:val="0"/>
              <w:adjustRightInd w:val="0"/>
            </w:pPr>
            <w:r w:rsidRPr="009E5D00">
              <w:t>Give an example for earth vegetables.</w:t>
            </w:r>
          </w:p>
        </w:tc>
        <w:tc>
          <w:tcPr>
            <w:tcW w:w="301" w:type="pct"/>
            <w:vAlign w:val="bottom"/>
          </w:tcPr>
          <w:p w14:paraId="52917103" w14:textId="77777777" w:rsidR="00C82BCE" w:rsidRPr="009E5D00" w:rsidRDefault="00C82BCE" w:rsidP="00D21B4B">
            <w:pPr>
              <w:jc w:val="center"/>
            </w:pPr>
            <w:r w:rsidRPr="009E5D00">
              <w:t>CO1</w:t>
            </w:r>
          </w:p>
        </w:tc>
        <w:tc>
          <w:tcPr>
            <w:tcW w:w="243" w:type="pct"/>
            <w:vAlign w:val="bottom"/>
          </w:tcPr>
          <w:p w14:paraId="30A9719C" w14:textId="77777777" w:rsidR="00C82BCE" w:rsidRPr="009E5D00" w:rsidRDefault="00C82BCE" w:rsidP="00D21B4B">
            <w:pPr>
              <w:jc w:val="center"/>
            </w:pPr>
            <w:r w:rsidRPr="009E5D00">
              <w:t>U</w:t>
            </w:r>
          </w:p>
        </w:tc>
        <w:tc>
          <w:tcPr>
            <w:tcW w:w="241" w:type="pct"/>
            <w:vAlign w:val="bottom"/>
          </w:tcPr>
          <w:p w14:paraId="6F782843" w14:textId="77777777" w:rsidR="00C82BCE" w:rsidRPr="009E5D00" w:rsidRDefault="00C82BCE" w:rsidP="00D21B4B">
            <w:pPr>
              <w:jc w:val="center"/>
            </w:pPr>
            <w:r w:rsidRPr="009E5D00">
              <w:t>1</w:t>
            </w:r>
          </w:p>
        </w:tc>
      </w:tr>
      <w:tr w:rsidR="00C82BCE" w:rsidRPr="009E5D00" w14:paraId="672A35B2" w14:textId="77777777" w:rsidTr="00D34CBF">
        <w:trPr>
          <w:trHeight w:val="283"/>
        </w:trPr>
        <w:tc>
          <w:tcPr>
            <w:tcW w:w="257" w:type="pct"/>
            <w:vAlign w:val="bottom"/>
          </w:tcPr>
          <w:p w14:paraId="711AED65" w14:textId="77777777" w:rsidR="00C82BCE" w:rsidRPr="009E5D00" w:rsidRDefault="00C82BCE" w:rsidP="00D21B4B">
            <w:pPr>
              <w:jc w:val="center"/>
            </w:pPr>
            <w:r w:rsidRPr="009E5D00">
              <w:t>2.</w:t>
            </w:r>
          </w:p>
        </w:tc>
        <w:tc>
          <w:tcPr>
            <w:tcW w:w="3957" w:type="pct"/>
            <w:gridSpan w:val="2"/>
            <w:vAlign w:val="bottom"/>
          </w:tcPr>
          <w:p w14:paraId="3112348D" w14:textId="77777777" w:rsidR="00C82BCE" w:rsidRPr="009E5D00" w:rsidRDefault="00C82BCE" w:rsidP="00D21B4B">
            <w:r w:rsidRPr="009E5D00">
              <w:t>Define coring process.</w:t>
            </w:r>
          </w:p>
        </w:tc>
        <w:tc>
          <w:tcPr>
            <w:tcW w:w="301" w:type="pct"/>
            <w:vAlign w:val="bottom"/>
          </w:tcPr>
          <w:p w14:paraId="2276DE9D" w14:textId="77777777" w:rsidR="00C82BCE" w:rsidRPr="009E5D00" w:rsidRDefault="00C82BCE" w:rsidP="00D21B4B">
            <w:pPr>
              <w:jc w:val="center"/>
            </w:pPr>
            <w:r w:rsidRPr="009E5D00">
              <w:t>CO1</w:t>
            </w:r>
          </w:p>
        </w:tc>
        <w:tc>
          <w:tcPr>
            <w:tcW w:w="243" w:type="pct"/>
            <w:vAlign w:val="bottom"/>
          </w:tcPr>
          <w:p w14:paraId="4546FB43" w14:textId="77777777" w:rsidR="00C82BCE" w:rsidRPr="009E5D00" w:rsidRDefault="00C82BCE" w:rsidP="00D21B4B">
            <w:pPr>
              <w:jc w:val="center"/>
            </w:pPr>
            <w:r w:rsidRPr="009E5D00">
              <w:t>R</w:t>
            </w:r>
          </w:p>
        </w:tc>
        <w:tc>
          <w:tcPr>
            <w:tcW w:w="241" w:type="pct"/>
            <w:vAlign w:val="bottom"/>
          </w:tcPr>
          <w:p w14:paraId="4F220517" w14:textId="77777777" w:rsidR="00C82BCE" w:rsidRPr="009E5D00" w:rsidRDefault="00C82BCE" w:rsidP="00D21B4B">
            <w:pPr>
              <w:jc w:val="center"/>
            </w:pPr>
            <w:r w:rsidRPr="009E5D00">
              <w:t>1</w:t>
            </w:r>
          </w:p>
        </w:tc>
      </w:tr>
      <w:tr w:rsidR="00C82BCE" w:rsidRPr="009E5D00" w14:paraId="3123F4A3" w14:textId="77777777" w:rsidTr="00D34CBF">
        <w:trPr>
          <w:trHeight w:val="283"/>
        </w:trPr>
        <w:tc>
          <w:tcPr>
            <w:tcW w:w="257" w:type="pct"/>
            <w:vAlign w:val="bottom"/>
          </w:tcPr>
          <w:p w14:paraId="595ACE8C" w14:textId="77777777" w:rsidR="00C82BCE" w:rsidRPr="009E5D00" w:rsidRDefault="00C82BCE" w:rsidP="00D34CBF">
            <w:pPr>
              <w:jc w:val="center"/>
            </w:pPr>
            <w:r w:rsidRPr="009E5D00">
              <w:t>3.</w:t>
            </w:r>
          </w:p>
        </w:tc>
        <w:tc>
          <w:tcPr>
            <w:tcW w:w="3957" w:type="pct"/>
            <w:gridSpan w:val="2"/>
          </w:tcPr>
          <w:p w14:paraId="0BB2A562" w14:textId="77777777" w:rsidR="00C82BCE" w:rsidRPr="009E5D00" w:rsidRDefault="00C82BCE" w:rsidP="00D34CBF">
            <w:r w:rsidRPr="009E5D00">
              <w:t>Mention the percent of Sodium hypochlorite used as sanitizing agent.</w:t>
            </w:r>
          </w:p>
        </w:tc>
        <w:tc>
          <w:tcPr>
            <w:tcW w:w="301" w:type="pct"/>
            <w:vAlign w:val="bottom"/>
          </w:tcPr>
          <w:p w14:paraId="5F7F4FE1" w14:textId="77777777" w:rsidR="00C82BCE" w:rsidRPr="009E5D00" w:rsidRDefault="00C82BCE" w:rsidP="00D34CBF">
            <w:pPr>
              <w:jc w:val="center"/>
            </w:pPr>
            <w:r w:rsidRPr="009E5D00">
              <w:t>CO2</w:t>
            </w:r>
          </w:p>
        </w:tc>
        <w:tc>
          <w:tcPr>
            <w:tcW w:w="243" w:type="pct"/>
            <w:vAlign w:val="bottom"/>
          </w:tcPr>
          <w:p w14:paraId="32285C2E" w14:textId="77777777" w:rsidR="00C82BCE" w:rsidRPr="009E5D00" w:rsidRDefault="00C82BCE" w:rsidP="00D34CBF">
            <w:pPr>
              <w:jc w:val="center"/>
            </w:pPr>
            <w:r w:rsidRPr="009E5D00">
              <w:t>U</w:t>
            </w:r>
          </w:p>
        </w:tc>
        <w:tc>
          <w:tcPr>
            <w:tcW w:w="241" w:type="pct"/>
            <w:vAlign w:val="bottom"/>
          </w:tcPr>
          <w:p w14:paraId="51652AB3" w14:textId="77777777" w:rsidR="00C82BCE" w:rsidRPr="009E5D00" w:rsidRDefault="00C82BCE" w:rsidP="00D34CBF">
            <w:pPr>
              <w:jc w:val="center"/>
            </w:pPr>
            <w:r w:rsidRPr="009E5D00">
              <w:t>1</w:t>
            </w:r>
          </w:p>
        </w:tc>
      </w:tr>
      <w:tr w:rsidR="00C82BCE" w:rsidRPr="009E5D00" w14:paraId="30FD87D2" w14:textId="77777777" w:rsidTr="00D34CBF">
        <w:trPr>
          <w:trHeight w:val="283"/>
        </w:trPr>
        <w:tc>
          <w:tcPr>
            <w:tcW w:w="257" w:type="pct"/>
            <w:vAlign w:val="bottom"/>
          </w:tcPr>
          <w:p w14:paraId="4B6CE25D" w14:textId="77777777" w:rsidR="00C82BCE" w:rsidRPr="009E5D00" w:rsidRDefault="00C82BCE" w:rsidP="00D34CBF">
            <w:pPr>
              <w:jc w:val="center"/>
            </w:pPr>
            <w:r w:rsidRPr="009E5D00">
              <w:t>4.</w:t>
            </w:r>
          </w:p>
        </w:tc>
        <w:tc>
          <w:tcPr>
            <w:tcW w:w="3957" w:type="pct"/>
            <w:gridSpan w:val="2"/>
          </w:tcPr>
          <w:p w14:paraId="2B34D8C3" w14:textId="77777777" w:rsidR="00C82BCE" w:rsidRPr="009E5D00" w:rsidRDefault="00C82BCE" w:rsidP="00D34CBF">
            <w:r w:rsidRPr="009E5D00">
              <w:t>State the cause of lethal effect of ozone.</w:t>
            </w:r>
          </w:p>
        </w:tc>
        <w:tc>
          <w:tcPr>
            <w:tcW w:w="301" w:type="pct"/>
            <w:vAlign w:val="bottom"/>
          </w:tcPr>
          <w:p w14:paraId="256C758D" w14:textId="77777777" w:rsidR="00C82BCE" w:rsidRPr="009E5D00" w:rsidRDefault="00C82BCE" w:rsidP="00D34CBF">
            <w:pPr>
              <w:jc w:val="center"/>
            </w:pPr>
            <w:r w:rsidRPr="009E5D00">
              <w:t>CO2</w:t>
            </w:r>
          </w:p>
        </w:tc>
        <w:tc>
          <w:tcPr>
            <w:tcW w:w="243" w:type="pct"/>
            <w:vAlign w:val="bottom"/>
          </w:tcPr>
          <w:p w14:paraId="4CE66B5A" w14:textId="77777777" w:rsidR="00C82BCE" w:rsidRPr="009E5D00" w:rsidRDefault="00C82BCE" w:rsidP="00D34CBF">
            <w:pPr>
              <w:jc w:val="center"/>
            </w:pPr>
            <w:r w:rsidRPr="009E5D00">
              <w:t>R</w:t>
            </w:r>
          </w:p>
        </w:tc>
        <w:tc>
          <w:tcPr>
            <w:tcW w:w="241" w:type="pct"/>
            <w:vAlign w:val="bottom"/>
          </w:tcPr>
          <w:p w14:paraId="3EB14053" w14:textId="77777777" w:rsidR="00C82BCE" w:rsidRPr="009E5D00" w:rsidRDefault="00C82BCE" w:rsidP="00D34CBF">
            <w:pPr>
              <w:jc w:val="center"/>
            </w:pPr>
            <w:r w:rsidRPr="009E5D00">
              <w:t>1</w:t>
            </w:r>
          </w:p>
        </w:tc>
      </w:tr>
      <w:tr w:rsidR="00C82BCE" w:rsidRPr="009E5D00" w14:paraId="1C501DA6" w14:textId="77777777" w:rsidTr="00D34CBF">
        <w:trPr>
          <w:trHeight w:val="283"/>
        </w:trPr>
        <w:tc>
          <w:tcPr>
            <w:tcW w:w="257" w:type="pct"/>
            <w:vAlign w:val="bottom"/>
          </w:tcPr>
          <w:p w14:paraId="09504AB3" w14:textId="77777777" w:rsidR="00C82BCE" w:rsidRPr="009E5D00" w:rsidRDefault="00C82BCE" w:rsidP="00D34CBF">
            <w:pPr>
              <w:jc w:val="center"/>
            </w:pPr>
            <w:r w:rsidRPr="009E5D00">
              <w:t>5.</w:t>
            </w:r>
          </w:p>
        </w:tc>
        <w:tc>
          <w:tcPr>
            <w:tcW w:w="3957" w:type="pct"/>
            <w:gridSpan w:val="2"/>
          </w:tcPr>
          <w:p w14:paraId="684E6C79" w14:textId="77777777" w:rsidR="00C82BCE" w:rsidRPr="009E5D00" w:rsidRDefault="00C82BCE" w:rsidP="00D34CBF">
            <w:pPr>
              <w:pStyle w:val="Default"/>
            </w:pPr>
            <w:r w:rsidRPr="009E5D00">
              <w:t>Recall and write the scientist who invented canning process.</w:t>
            </w:r>
          </w:p>
        </w:tc>
        <w:tc>
          <w:tcPr>
            <w:tcW w:w="301" w:type="pct"/>
            <w:vAlign w:val="bottom"/>
          </w:tcPr>
          <w:p w14:paraId="23A447AF" w14:textId="77777777" w:rsidR="00C82BCE" w:rsidRPr="009E5D00" w:rsidRDefault="00C82BCE" w:rsidP="00D34CBF">
            <w:pPr>
              <w:jc w:val="center"/>
            </w:pPr>
            <w:r w:rsidRPr="009E5D00">
              <w:t>CO3</w:t>
            </w:r>
          </w:p>
        </w:tc>
        <w:tc>
          <w:tcPr>
            <w:tcW w:w="243" w:type="pct"/>
            <w:vAlign w:val="bottom"/>
          </w:tcPr>
          <w:p w14:paraId="705EC35D" w14:textId="77777777" w:rsidR="00C82BCE" w:rsidRPr="009E5D00" w:rsidRDefault="00C82BCE" w:rsidP="00D34CBF">
            <w:pPr>
              <w:jc w:val="center"/>
            </w:pPr>
            <w:r w:rsidRPr="009E5D00">
              <w:t>R</w:t>
            </w:r>
          </w:p>
        </w:tc>
        <w:tc>
          <w:tcPr>
            <w:tcW w:w="241" w:type="pct"/>
            <w:vAlign w:val="bottom"/>
          </w:tcPr>
          <w:p w14:paraId="7E79A8DD" w14:textId="77777777" w:rsidR="00C82BCE" w:rsidRPr="009E5D00" w:rsidRDefault="00C82BCE" w:rsidP="00D34CBF">
            <w:pPr>
              <w:jc w:val="center"/>
            </w:pPr>
            <w:r w:rsidRPr="009E5D00">
              <w:t>1</w:t>
            </w:r>
          </w:p>
        </w:tc>
      </w:tr>
      <w:tr w:rsidR="00C82BCE" w:rsidRPr="009E5D00" w14:paraId="36B8CAE0" w14:textId="77777777" w:rsidTr="00D34CBF">
        <w:trPr>
          <w:trHeight w:val="283"/>
        </w:trPr>
        <w:tc>
          <w:tcPr>
            <w:tcW w:w="257" w:type="pct"/>
            <w:vAlign w:val="bottom"/>
          </w:tcPr>
          <w:p w14:paraId="488E2A6B" w14:textId="77777777" w:rsidR="00C82BCE" w:rsidRPr="009E5D00" w:rsidRDefault="00C82BCE" w:rsidP="00D34CBF">
            <w:pPr>
              <w:jc w:val="center"/>
            </w:pPr>
            <w:r w:rsidRPr="009E5D00">
              <w:t>6.</w:t>
            </w:r>
          </w:p>
        </w:tc>
        <w:tc>
          <w:tcPr>
            <w:tcW w:w="3957" w:type="pct"/>
            <w:gridSpan w:val="2"/>
            <w:vAlign w:val="bottom"/>
          </w:tcPr>
          <w:p w14:paraId="10FE1ECB" w14:textId="77777777" w:rsidR="00C82BCE" w:rsidRPr="009E5D00" w:rsidRDefault="00C82BCE" w:rsidP="00D34CBF">
            <w:r w:rsidRPr="009E5D00">
              <w:t>Mention the TSS of fruit jelly.</w:t>
            </w:r>
          </w:p>
        </w:tc>
        <w:tc>
          <w:tcPr>
            <w:tcW w:w="301" w:type="pct"/>
            <w:vAlign w:val="bottom"/>
          </w:tcPr>
          <w:p w14:paraId="7FF01601" w14:textId="77777777" w:rsidR="00C82BCE" w:rsidRPr="009E5D00" w:rsidRDefault="00C82BCE" w:rsidP="00D34CBF">
            <w:pPr>
              <w:jc w:val="center"/>
            </w:pPr>
            <w:r w:rsidRPr="009E5D00">
              <w:t>CO4</w:t>
            </w:r>
          </w:p>
        </w:tc>
        <w:tc>
          <w:tcPr>
            <w:tcW w:w="243" w:type="pct"/>
            <w:vAlign w:val="bottom"/>
          </w:tcPr>
          <w:p w14:paraId="38891069" w14:textId="77777777" w:rsidR="00C82BCE" w:rsidRPr="009E5D00" w:rsidRDefault="00C82BCE" w:rsidP="00D34CBF">
            <w:pPr>
              <w:jc w:val="center"/>
            </w:pPr>
            <w:r w:rsidRPr="009E5D00">
              <w:t>U</w:t>
            </w:r>
          </w:p>
        </w:tc>
        <w:tc>
          <w:tcPr>
            <w:tcW w:w="241" w:type="pct"/>
            <w:vAlign w:val="bottom"/>
          </w:tcPr>
          <w:p w14:paraId="7D476348" w14:textId="77777777" w:rsidR="00C82BCE" w:rsidRPr="009E5D00" w:rsidRDefault="00C82BCE" w:rsidP="00D34CBF">
            <w:pPr>
              <w:jc w:val="center"/>
            </w:pPr>
            <w:r w:rsidRPr="009E5D00">
              <w:t>1</w:t>
            </w:r>
          </w:p>
        </w:tc>
      </w:tr>
      <w:tr w:rsidR="00C82BCE" w:rsidRPr="009E5D00" w14:paraId="7425CD7E" w14:textId="77777777" w:rsidTr="00D34CBF">
        <w:trPr>
          <w:trHeight w:val="283"/>
        </w:trPr>
        <w:tc>
          <w:tcPr>
            <w:tcW w:w="257" w:type="pct"/>
            <w:vAlign w:val="bottom"/>
          </w:tcPr>
          <w:p w14:paraId="6A4BC7D1" w14:textId="77777777" w:rsidR="00C82BCE" w:rsidRPr="009E5D00" w:rsidRDefault="00C82BCE" w:rsidP="00D34CBF">
            <w:pPr>
              <w:jc w:val="center"/>
            </w:pPr>
            <w:r w:rsidRPr="009E5D00">
              <w:t>7.</w:t>
            </w:r>
          </w:p>
        </w:tc>
        <w:tc>
          <w:tcPr>
            <w:tcW w:w="3957" w:type="pct"/>
            <w:gridSpan w:val="2"/>
            <w:vAlign w:val="bottom"/>
          </w:tcPr>
          <w:p w14:paraId="783D91F6" w14:textId="77777777" w:rsidR="00C82BCE" w:rsidRPr="009E5D00" w:rsidRDefault="00C82BCE" w:rsidP="00D34CBF">
            <w:pPr>
              <w:pStyle w:val="ListParagraph"/>
              <w:ind w:left="0"/>
              <w:rPr>
                <w:noProof/>
                <w:lang w:eastAsia="zh-TW"/>
              </w:rPr>
            </w:pPr>
            <w:r w:rsidRPr="009E5D00">
              <w:t>Recall and write the amount of carbon dioxide present in carbonated Beverages.</w:t>
            </w:r>
          </w:p>
        </w:tc>
        <w:tc>
          <w:tcPr>
            <w:tcW w:w="301" w:type="pct"/>
            <w:vAlign w:val="bottom"/>
          </w:tcPr>
          <w:p w14:paraId="6D157FED" w14:textId="77777777" w:rsidR="00C82BCE" w:rsidRPr="009E5D00" w:rsidRDefault="00C82BCE" w:rsidP="00D34CBF">
            <w:pPr>
              <w:jc w:val="center"/>
            </w:pPr>
            <w:r w:rsidRPr="009E5D00">
              <w:t>CO4</w:t>
            </w:r>
          </w:p>
        </w:tc>
        <w:tc>
          <w:tcPr>
            <w:tcW w:w="243" w:type="pct"/>
            <w:vAlign w:val="bottom"/>
          </w:tcPr>
          <w:p w14:paraId="6CD9A726" w14:textId="77777777" w:rsidR="00C82BCE" w:rsidRPr="009E5D00" w:rsidRDefault="00C82BCE" w:rsidP="00D34CBF">
            <w:pPr>
              <w:jc w:val="center"/>
            </w:pPr>
            <w:r w:rsidRPr="009E5D00">
              <w:t>R</w:t>
            </w:r>
          </w:p>
        </w:tc>
        <w:tc>
          <w:tcPr>
            <w:tcW w:w="241" w:type="pct"/>
            <w:vAlign w:val="bottom"/>
          </w:tcPr>
          <w:p w14:paraId="74EE46FA" w14:textId="77777777" w:rsidR="00C82BCE" w:rsidRPr="009E5D00" w:rsidRDefault="00C82BCE" w:rsidP="00D34CBF">
            <w:pPr>
              <w:jc w:val="center"/>
            </w:pPr>
            <w:r w:rsidRPr="009E5D00">
              <w:t>1</w:t>
            </w:r>
          </w:p>
        </w:tc>
      </w:tr>
      <w:tr w:rsidR="00C82BCE" w:rsidRPr="009E5D00" w14:paraId="694CAF9B" w14:textId="77777777" w:rsidTr="00D34CBF">
        <w:trPr>
          <w:trHeight w:val="283"/>
        </w:trPr>
        <w:tc>
          <w:tcPr>
            <w:tcW w:w="257" w:type="pct"/>
            <w:vAlign w:val="bottom"/>
          </w:tcPr>
          <w:p w14:paraId="69495188" w14:textId="77777777" w:rsidR="00C82BCE" w:rsidRPr="009E5D00" w:rsidRDefault="00C82BCE" w:rsidP="00D34CBF">
            <w:pPr>
              <w:jc w:val="center"/>
            </w:pPr>
            <w:r w:rsidRPr="009E5D00">
              <w:t>8.</w:t>
            </w:r>
          </w:p>
        </w:tc>
        <w:tc>
          <w:tcPr>
            <w:tcW w:w="3957" w:type="pct"/>
            <w:gridSpan w:val="2"/>
            <w:vAlign w:val="bottom"/>
          </w:tcPr>
          <w:p w14:paraId="3CC9CADD" w14:textId="77777777" w:rsidR="00C82BCE" w:rsidRPr="009E5D00" w:rsidRDefault="00C82BCE" w:rsidP="00D34CBF">
            <w:r w:rsidRPr="009E5D00">
              <w:t>Define the term homeostasis in hurdle technology.</w:t>
            </w:r>
          </w:p>
        </w:tc>
        <w:tc>
          <w:tcPr>
            <w:tcW w:w="301" w:type="pct"/>
            <w:vAlign w:val="bottom"/>
          </w:tcPr>
          <w:p w14:paraId="24784ED0" w14:textId="77777777" w:rsidR="00C82BCE" w:rsidRPr="009E5D00" w:rsidRDefault="00C82BCE" w:rsidP="00D34CBF">
            <w:pPr>
              <w:jc w:val="center"/>
            </w:pPr>
            <w:r w:rsidRPr="009E5D00">
              <w:t>CO5</w:t>
            </w:r>
          </w:p>
        </w:tc>
        <w:tc>
          <w:tcPr>
            <w:tcW w:w="243" w:type="pct"/>
            <w:vAlign w:val="bottom"/>
          </w:tcPr>
          <w:p w14:paraId="367442D3" w14:textId="77777777" w:rsidR="00C82BCE" w:rsidRPr="009E5D00" w:rsidRDefault="00C82BCE" w:rsidP="00D34CBF">
            <w:pPr>
              <w:jc w:val="center"/>
            </w:pPr>
            <w:r w:rsidRPr="009E5D00">
              <w:t>R</w:t>
            </w:r>
          </w:p>
        </w:tc>
        <w:tc>
          <w:tcPr>
            <w:tcW w:w="241" w:type="pct"/>
            <w:vAlign w:val="bottom"/>
          </w:tcPr>
          <w:p w14:paraId="25347A83" w14:textId="77777777" w:rsidR="00C82BCE" w:rsidRPr="009E5D00" w:rsidRDefault="00C82BCE" w:rsidP="00D34CBF">
            <w:pPr>
              <w:jc w:val="center"/>
            </w:pPr>
            <w:r w:rsidRPr="009E5D00">
              <w:t>1</w:t>
            </w:r>
          </w:p>
        </w:tc>
      </w:tr>
      <w:tr w:rsidR="00C82BCE" w:rsidRPr="009E5D00" w14:paraId="631FBA83" w14:textId="77777777" w:rsidTr="00D34CBF">
        <w:trPr>
          <w:trHeight w:val="283"/>
        </w:trPr>
        <w:tc>
          <w:tcPr>
            <w:tcW w:w="257" w:type="pct"/>
            <w:vAlign w:val="bottom"/>
          </w:tcPr>
          <w:p w14:paraId="3DF9BA1B" w14:textId="77777777" w:rsidR="00C82BCE" w:rsidRPr="009E5D00" w:rsidRDefault="00C82BCE" w:rsidP="00CB3327">
            <w:pPr>
              <w:jc w:val="center"/>
            </w:pPr>
            <w:r w:rsidRPr="009E5D00">
              <w:t>9.</w:t>
            </w:r>
          </w:p>
        </w:tc>
        <w:tc>
          <w:tcPr>
            <w:tcW w:w="3957" w:type="pct"/>
            <w:gridSpan w:val="2"/>
            <w:vAlign w:val="bottom"/>
          </w:tcPr>
          <w:p w14:paraId="30656DC2" w14:textId="77777777" w:rsidR="00C82BCE" w:rsidRPr="009E5D00" w:rsidRDefault="00C82BCE" w:rsidP="00CB3327">
            <w:pPr>
              <w:pStyle w:val="ListParagraph"/>
              <w:ind w:left="0"/>
              <w:rPr>
                <w:noProof/>
                <w:lang w:eastAsia="zh-TW"/>
              </w:rPr>
            </w:pPr>
            <w:r w:rsidRPr="009E5D00">
              <w:t>Mention the other name for Hurdle Technology.</w:t>
            </w:r>
          </w:p>
        </w:tc>
        <w:tc>
          <w:tcPr>
            <w:tcW w:w="301" w:type="pct"/>
            <w:vAlign w:val="bottom"/>
          </w:tcPr>
          <w:p w14:paraId="3E307E0C" w14:textId="77777777" w:rsidR="00C82BCE" w:rsidRPr="009E5D00" w:rsidRDefault="00C82BCE" w:rsidP="00CB3327">
            <w:pPr>
              <w:jc w:val="center"/>
            </w:pPr>
            <w:r w:rsidRPr="009E5D00">
              <w:t>CO5</w:t>
            </w:r>
          </w:p>
        </w:tc>
        <w:tc>
          <w:tcPr>
            <w:tcW w:w="243" w:type="pct"/>
            <w:vAlign w:val="bottom"/>
          </w:tcPr>
          <w:p w14:paraId="656072A4" w14:textId="77777777" w:rsidR="00C82BCE" w:rsidRPr="009E5D00" w:rsidRDefault="00C82BCE" w:rsidP="00CB3327">
            <w:pPr>
              <w:jc w:val="center"/>
            </w:pPr>
            <w:r w:rsidRPr="009E5D00">
              <w:t>U</w:t>
            </w:r>
          </w:p>
        </w:tc>
        <w:tc>
          <w:tcPr>
            <w:tcW w:w="241" w:type="pct"/>
            <w:vAlign w:val="bottom"/>
          </w:tcPr>
          <w:p w14:paraId="401AE714" w14:textId="77777777" w:rsidR="00C82BCE" w:rsidRPr="009E5D00" w:rsidRDefault="00C82BCE" w:rsidP="00CB3327">
            <w:pPr>
              <w:jc w:val="center"/>
            </w:pPr>
            <w:r w:rsidRPr="009E5D00">
              <w:t>1</w:t>
            </w:r>
          </w:p>
        </w:tc>
      </w:tr>
      <w:tr w:rsidR="00C82BCE" w:rsidRPr="009E5D00" w14:paraId="04EA0B1E" w14:textId="77777777" w:rsidTr="00D34CBF">
        <w:trPr>
          <w:trHeight w:val="283"/>
        </w:trPr>
        <w:tc>
          <w:tcPr>
            <w:tcW w:w="257" w:type="pct"/>
            <w:vAlign w:val="bottom"/>
          </w:tcPr>
          <w:p w14:paraId="53432209" w14:textId="77777777" w:rsidR="00C82BCE" w:rsidRPr="009E5D00" w:rsidRDefault="00C82BCE" w:rsidP="00CB3327">
            <w:pPr>
              <w:jc w:val="center"/>
            </w:pPr>
            <w:r w:rsidRPr="009E5D00">
              <w:t>10.</w:t>
            </w:r>
          </w:p>
        </w:tc>
        <w:tc>
          <w:tcPr>
            <w:tcW w:w="3957" w:type="pct"/>
            <w:gridSpan w:val="2"/>
            <w:vAlign w:val="bottom"/>
          </w:tcPr>
          <w:p w14:paraId="517D8311" w14:textId="77777777" w:rsidR="00C82BCE" w:rsidRPr="009E5D00" w:rsidRDefault="00C82BCE" w:rsidP="00CB3327">
            <w:r w:rsidRPr="009E5D00">
              <w:t>Name the common gases used in MAP.</w:t>
            </w:r>
          </w:p>
        </w:tc>
        <w:tc>
          <w:tcPr>
            <w:tcW w:w="301" w:type="pct"/>
            <w:vAlign w:val="bottom"/>
          </w:tcPr>
          <w:p w14:paraId="571A0E2C" w14:textId="77777777" w:rsidR="00C82BCE" w:rsidRPr="009E5D00" w:rsidRDefault="00C82BCE" w:rsidP="00CB3327">
            <w:pPr>
              <w:jc w:val="center"/>
            </w:pPr>
            <w:r w:rsidRPr="009E5D00">
              <w:t>CO6</w:t>
            </w:r>
          </w:p>
        </w:tc>
        <w:tc>
          <w:tcPr>
            <w:tcW w:w="243" w:type="pct"/>
            <w:vAlign w:val="bottom"/>
          </w:tcPr>
          <w:p w14:paraId="1D9E9683" w14:textId="77777777" w:rsidR="00C82BCE" w:rsidRPr="009E5D00" w:rsidRDefault="00C82BCE" w:rsidP="00CB3327">
            <w:pPr>
              <w:jc w:val="center"/>
            </w:pPr>
            <w:r w:rsidRPr="009E5D00">
              <w:t>R</w:t>
            </w:r>
          </w:p>
        </w:tc>
        <w:tc>
          <w:tcPr>
            <w:tcW w:w="241" w:type="pct"/>
            <w:vAlign w:val="bottom"/>
          </w:tcPr>
          <w:p w14:paraId="6800E1F9" w14:textId="77777777" w:rsidR="00C82BCE" w:rsidRPr="009E5D00" w:rsidRDefault="00C82BCE" w:rsidP="00CB3327">
            <w:pPr>
              <w:jc w:val="center"/>
            </w:pPr>
            <w:r w:rsidRPr="009E5D00">
              <w:t>1</w:t>
            </w:r>
          </w:p>
        </w:tc>
      </w:tr>
      <w:tr w:rsidR="00C82BCE" w:rsidRPr="009E5D00" w14:paraId="566BFB48" w14:textId="77777777" w:rsidTr="0037089B">
        <w:trPr>
          <w:trHeight w:val="552"/>
        </w:trPr>
        <w:tc>
          <w:tcPr>
            <w:tcW w:w="5000" w:type="pct"/>
            <w:gridSpan w:val="6"/>
            <w:vAlign w:val="center"/>
          </w:tcPr>
          <w:p w14:paraId="21B92277" w14:textId="77777777" w:rsidR="00C82BCE" w:rsidRPr="009E5D00" w:rsidRDefault="00C82BCE" w:rsidP="00CB3327">
            <w:pPr>
              <w:jc w:val="center"/>
              <w:rPr>
                <w:b/>
                <w:u w:val="single"/>
              </w:rPr>
            </w:pPr>
            <w:r w:rsidRPr="009E5D00">
              <w:rPr>
                <w:b/>
                <w:u w:val="single"/>
              </w:rPr>
              <w:t>PART – B (6 X 3 = 18 MARKS)</w:t>
            </w:r>
          </w:p>
        </w:tc>
      </w:tr>
      <w:tr w:rsidR="00C82BCE" w:rsidRPr="009E5D00" w14:paraId="7B2E6E94" w14:textId="77777777" w:rsidTr="00D34CBF">
        <w:trPr>
          <w:trHeight w:val="283"/>
        </w:trPr>
        <w:tc>
          <w:tcPr>
            <w:tcW w:w="257" w:type="pct"/>
            <w:vAlign w:val="bottom"/>
          </w:tcPr>
          <w:p w14:paraId="0793E103" w14:textId="77777777" w:rsidR="00C82BCE" w:rsidRPr="009E5D00" w:rsidRDefault="00C82BCE" w:rsidP="00CB3327">
            <w:pPr>
              <w:pStyle w:val="NoSpacing"/>
            </w:pPr>
            <w:r w:rsidRPr="009E5D00">
              <w:t>11.</w:t>
            </w:r>
          </w:p>
        </w:tc>
        <w:tc>
          <w:tcPr>
            <w:tcW w:w="3957" w:type="pct"/>
            <w:gridSpan w:val="2"/>
            <w:vAlign w:val="bottom"/>
          </w:tcPr>
          <w:p w14:paraId="4F2BDA20" w14:textId="77777777" w:rsidR="00C82BCE" w:rsidRPr="009E5D00" w:rsidRDefault="00C82BCE" w:rsidP="00CB3327">
            <w:pPr>
              <w:pStyle w:val="NoSpacing"/>
            </w:pPr>
            <w:r w:rsidRPr="009E5D00">
              <w:t>Differentiate between Climacteric and non-climacteric fruits.</w:t>
            </w:r>
          </w:p>
        </w:tc>
        <w:tc>
          <w:tcPr>
            <w:tcW w:w="301" w:type="pct"/>
            <w:vAlign w:val="bottom"/>
          </w:tcPr>
          <w:p w14:paraId="605BD3A4" w14:textId="77777777" w:rsidR="00C82BCE" w:rsidRPr="009E5D00" w:rsidRDefault="00C82BCE" w:rsidP="00CB3327">
            <w:pPr>
              <w:pStyle w:val="NoSpacing"/>
              <w:jc w:val="center"/>
            </w:pPr>
            <w:r w:rsidRPr="009E5D00">
              <w:t>CO1</w:t>
            </w:r>
          </w:p>
        </w:tc>
        <w:tc>
          <w:tcPr>
            <w:tcW w:w="243" w:type="pct"/>
            <w:vAlign w:val="bottom"/>
          </w:tcPr>
          <w:p w14:paraId="3DD32880" w14:textId="77777777" w:rsidR="00C82BCE" w:rsidRPr="009E5D00" w:rsidRDefault="00C82BCE" w:rsidP="00CB3327">
            <w:pPr>
              <w:pStyle w:val="NoSpacing"/>
              <w:jc w:val="center"/>
            </w:pPr>
            <w:r w:rsidRPr="009E5D00">
              <w:t>An</w:t>
            </w:r>
          </w:p>
        </w:tc>
        <w:tc>
          <w:tcPr>
            <w:tcW w:w="241" w:type="pct"/>
            <w:vAlign w:val="bottom"/>
          </w:tcPr>
          <w:p w14:paraId="68C57BE2" w14:textId="77777777" w:rsidR="00C82BCE" w:rsidRPr="009E5D00" w:rsidRDefault="00C82BCE" w:rsidP="00CB3327">
            <w:pPr>
              <w:pStyle w:val="NoSpacing"/>
              <w:jc w:val="center"/>
            </w:pPr>
            <w:r w:rsidRPr="009E5D00">
              <w:t>3</w:t>
            </w:r>
          </w:p>
        </w:tc>
      </w:tr>
      <w:tr w:rsidR="00C82BCE" w:rsidRPr="009E5D00" w14:paraId="787B557A" w14:textId="77777777" w:rsidTr="00D34CBF">
        <w:trPr>
          <w:trHeight w:val="283"/>
        </w:trPr>
        <w:tc>
          <w:tcPr>
            <w:tcW w:w="257" w:type="pct"/>
            <w:vAlign w:val="bottom"/>
          </w:tcPr>
          <w:p w14:paraId="3F553008" w14:textId="77777777" w:rsidR="00C82BCE" w:rsidRPr="009E5D00" w:rsidRDefault="00C82BCE" w:rsidP="00CB3327">
            <w:pPr>
              <w:pStyle w:val="NoSpacing"/>
            </w:pPr>
            <w:r w:rsidRPr="009E5D00">
              <w:t>12.</w:t>
            </w:r>
          </w:p>
        </w:tc>
        <w:tc>
          <w:tcPr>
            <w:tcW w:w="3957" w:type="pct"/>
            <w:gridSpan w:val="2"/>
            <w:vAlign w:val="bottom"/>
          </w:tcPr>
          <w:p w14:paraId="42207DF2" w14:textId="77777777" w:rsidR="00C82BCE" w:rsidRPr="009E5D00" w:rsidRDefault="00C82BCE" w:rsidP="00CB3327">
            <w:pPr>
              <w:pStyle w:val="NoSpacing"/>
            </w:pPr>
            <w:r w:rsidRPr="009E5D00">
              <w:t>Summarize the grading parameters commonly used by food industries.</w:t>
            </w:r>
          </w:p>
        </w:tc>
        <w:tc>
          <w:tcPr>
            <w:tcW w:w="301" w:type="pct"/>
            <w:vAlign w:val="bottom"/>
          </w:tcPr>
          <w:p w14:paraId="738C7AFD" w14:textId="77777777" w:rsidR="00C82BCE" w:rsidRPr="009E5D00" w:rsidRDefault="00C82BCE" w:rsidP="00CB3327">
            <w:pPr>
              <w:pStyle w:val="NoSpacing"/>
              <w:jc w:val="center"/>
            </w:pPr>
            <w:r w:rsidRPr="009E5D00">
              <w:t>CO2</w:t>
            </w:r>
          </w:p>
        </w:tc>
        <w:tc>
          <w:tcPr>
            <w:tcW w:w="243" w:type="pct"/>
            <w:vAlign w:val="bottom"/>
          </w:tcPr>
          <w:p w14:paraId="6F572016" w14:textId="77777777" w:rsidR="00C82BCE" w:rsidRPr="009E5D00" w:rsidRDefault="00C82BCE" w:rsidP="00CB3327">
            <w:pPr>
              <w:pStyle w:val="NoSpacing"/>
              <w:jc w:val="center"/>
            </w:pPr>
            <w:r w:rsidRPr="009E5D00">
              <w:t>U</w:t>
            </w:r>
          </w:p>
        </w:tc>
        <w:tc>
          <w:tcPr>
            <w:tcW w:w="241" w:type="pct"/>
            <w:vAlign w:val="bottom"/>
          </w:tcPr>
          <w:p w14:paraId="7C76E6A5" w14:textId="77777777" w:rsidR="00C82BCE" w:rsidRPr="009E5D00" w:rsidRDefault="00C82BCE" w:rsidP="00CB3327">
            <w:pPr>
              <w:pStyle w:val="NoSpacing"/>
              <w:jc w:val="center"/>
            </w:pPr>
            <w:r w:rsidRPr="009E5D00">
              <w:t>3</w:t>
            </w:r>
          </w:p>
        </w:tc>
      </w:tr>
      <w:tr w:rsidR="00C82BCE" w:rsidRPr="009E5D00" w14:paraId="752BB97F" w14:textId="77777777" w:rsidTr="00D34CBF">
        <w:trPr>
          <w:trHeight w:val="283"/>
        </w:trPr>
        <w:tc>
          <w:tcPr>
            <w:tcW w:w="257" w:type="pct"/>
            <w:vAlign w:val="bottom"/>
          </w:tcPr>
          <w:p w14:paraId="2E8B2E2B" w14:textId="77777777" w:rsidR="00C82BCE" w:rsidRPr="009E5D00" w:rsidRDefault="00C82BCE" w:rsidP="00CB3327">
            <w:pPr>
              <w:pStyle w:val="NoSpacing"/>
            </w:pPr>
            <w:r w:rsidRPr="009E5D00">
              <w:t>13.</w:t>
            </w:r>
          </w:p>
        </w:tc>
        <w:tc>
          <w:tcPr>
            <w:tcW w:w="3957" w:type="pct"/>
            <w:gridSpan w:val="2"/>
          </w:tcPr>
          <w:p w14:paraId="2C770369" w14:textId="77777777" w:rsidR="00C82BCE" w:rsidRPr="009E5D00" w:rsidRDefault="00C82BCE" w:rsidP="00CB3327">
            <w:pPr>
              <w:pStyle w:val="NoSpacing"/>
            </w:pPr>
            <w:r w:rsidRPr="009E5D00">
              <w:t>State the definition of Jam and jelly given by FSSAI.</w:t>
            </w:r>
          </w:p>
        </w:tc>
        <w:tc>
          <w:tcPr>
            <w:tcW w:w="301" w:type="pct"/>
            <w:vAlign w:val="bottom"/>
          </w:tcPr>
          <w:p w14:paraId="6CCA9A2D" w14:textId="77777777" w:rsidR="00C82BCE" w:rsidRPr="009E5D00" w:rsidRDefault="00C82BCE" w:rsidP="00CB3327">
            <w:pPr>
              <w:pStyle w:val="NoSpacing"/>
              <w:jc w:val="center"/>
            </w:pPr>
            <w:r w:rsidRPr="009E5D00">
              <w:t>CO3</w:t>
            </w:r>
          </w:p>
        </w:tc>
        <w:tc>
          <w:tcPr>
            <w:tcW w:w="243" w:type="pct"/>
            <w:vAlign w:val="bottom"/>
          </w:tcPr>
          <w:p w14:paraId="338991AE" w14:textId="77777777" w:rsidR="00C82BCE" w:rsidRPr="009E5D00" w:rsidRDefault="00C82BCE" w:rsidP="00CB3327">
            <w:pPr>
              <w:pStyle w:val="NoSpacing"/>
              <w:jc w:val="center"/>
            </w:pPr>
            <w:r w:rsidRPr="009E5D00">
              <w:t>R</w:t>
            </w:r>
          </w:p>
        </w:tc>
        <w:tc>
          <w:tcPr>
            <w:tcW w:w="241" w:type="pct"/>
            <w:vAlign w:val="bottom"/>
          </w:tcPr>
          <w:p w14:paraId="3FA69841" w14:textId="77777777" w:rsidR="00C82BCE" w:rsidRPr="009E5D00" w:rsidRDefault="00C82BCE" w:rsidP="00CB3327">
            <w:pPr>
              <w:pStyle w:val="NoSpacing"/>
              <w:jc w:val="center"/>
            </w:pPr>
            <w:r w:rsidRPr="009E5D00">
              <w:t>3</w:t>
            </w:r>
          </w:p>
        </w:tc>
      </w:tr>
      <w:tr w:rsidR="00C82BCE" w:rsidRPr="009E5D00" w14:paraId="183FB65D" w14:textId="77777777" w:rsidTr="00D34CBF">
        <w:trPr>
          <w:trHeight w:val="283"/>
        </w:trPr>
        <w:tc>
          <w:tcPr>
            <w:tcW w:w="257" w:type="pct"/>
            <w:vAlign w:val="bottom"/>
          </w:tcPr>
          <w:p w14:paraId="29782CB5" w14:textId="77777777" w:rsidR="00C82BCE" w:rsidRPr="009E5D00" w:rsidRDefault="00C82BCE" w:rsidP="00CB3327">
            <w:pPr>
              <w:pStyle w:val="NoSpacing"/>
            </w:pPr>
            <w:r w:rsidRPr="009E5D00">
              <w:t>14.</w:t>
            </w:r>
          </w:p>
        </w:tc>
        <w:tc>
          <w:tcPr>
            <w:tcW w:w="3957" w:type="pct"/>
            <w:gridSpan w:val="2"/>
          </w:tcPr>
          <w:p w14:paraId="0257E111" w14:textId="77777777" w:rsidR="00C82BCE" w:rsidRPr="009E5D00" w:rsidRDefault="00C82BCE" w:rsidP="00CB3327">
            <w:pPr>
              <w:pStyle w:val="NoSpacing"/>
            </w:pPr>
            <w:r w:rsidRPr="009E5D00">
              <w:t>Examine the statement - “Scum formation in pickles”.</w:t>
            </w:r>
          </w:p>
        </w:tc>
        <w:tc>
          <w:tcPr>
            <w:tcW w:w="301" w:type="pct"/>
            <w:vAlign w:val="bottom"/>
          </w:tcPr>
          <w:p w14:paraId="0061FD55" w14:textId="77777777" w:rsidR="00C82BCE" w:rsidRPr="009E5D00" w:rsidRDefault="00C82BCE" w:rsidP="00CB3327">
            <w:pPr>
              <w:pStyle w:val="NoSpacing"/>
              <w:jc w:val="center"/>
            </w:pPr>
            <w:r w:rsidRPr="009E5D00">
              <w:t>CO4</w:t>
            </w:r>
          </w:p>
        </w:tc>
        <w:tc>
          <w:tcPr>
            <w:tcW w:w="243" w:type="pct"/>
            <w:vAlign w:val="bottom"/>
          </w:tcPr>
          <w:p w14:paraId="4A40432E" w14:textId="77777777" w:rsidR="00C82BCE" w:rsidRPr="009E5D00" w:rsidRDefault="00C82BCE" w:rsidP="00CB3327">
            <w:pPr>
              <w:pStyle w:val="NoSpacing"/>
              <w:jc w:val="center"/>
            </w:pPr>
            <w:r w:rsidRPr="009E5D00">
              <w:t>A</w:t>
            </w:r>
          </w:p>
        </w:tc>
        <w:tc>
          <w:tcPr>
            <w:tcW w:w="241" w:type="pct"/>
            <w:vAlign w:val="bottom"/>
          </w:tcPr>
          <w:p w14:paraId="1E5E0703" w14:textId="77777777" w:rsidR="00C82BCE" w:rsidRPr="009E5D00" w:rsidRDefault="00C82BCE" w:rsidP="00CB3327">
            <w:pPr>
              <w:pStyle w:val="NoSpacing"/>
              <w:jc w:val="center"/>
            </w:pPr>
            <w:r w:rsidRPr="009E5D00">
              <w:t>3</w:t>
            </w:r>
          </w:p>
        </w:tc>
      </w:tr>
      <w:tr w:rsidR="00C82BCE" w:rsidRPr="009E5D00" w14:paraId="5BD6394A" w14:textId="77777777" w:rsidTr="00D34CBF">
        <w:trPr>
          <w:trHeight w:val="283"/>
        </w:trPr>
        <w:tc>
          <w:tcPr>
            <w:tcW w:w="257" w:type="pct"/>
            <w:vAlign w:val="bottom"/>
          </w:tcPr>
          <w:p w14:paraId="5F43D112" w14:textId="77777777" w:rsidR="00C82BCE" w:rsidRPr="009E5D00" w:rsidRDefault="00C82BCE" w:rsidP="00CB3327">
            <w:pPr>
              <w:pStyle w:val="NoSpacing"/>
            </w:pPr>
            <w:r w:rsidRPr="009E5D00">
              <w:t>15.</w:t>
            </w:r>
          </w:p>
        </w:tc>
        <w:tc>
          <w:tcPr>
            <w:tcW w:w="3957" w:type="pct"/>
            <w:gridSpan w:val="2"/>
          </w:tcPr>
          <w:p w14:paraId="47B87DB9" w14:textId="77777777" w:rsidR="00C82BCE" w:rsidRPr="009E5D00" w:rsidRDefault="00C82BCE" w:rsidP="00CB3327">
            <w:pPr>
              <w:pStyle w:val="NoSpacing"/>
            </w:pPr>
            <w:r w:rsidRPr="009E5D00">
              <w:t>Write short note on Multitarget preservation.</w:t>
            </w:r>
          </w:p>
        </w:tc>
        <w:tc>
          <w:tcPr>
            <w:tcW w:w="301" w:type="pct"/>
            <w:vAlign w:val="bottom"/>
          </w:tcPr>
          <w:p w14:paraId="0BBC086A" w14:textId="77777777" w:rsidR="00C82BCE" w:rsidRPr="009E5D00" w:rsidRDefault="00C82BCE" w:rsidP="00CB3327">
            <w:pPr>
              <w:pStyle w:val="NoSpacing"/>
              <w:jc w:val="center"/>
            </w:pPr>
            <w:r w:rsidRPr="009E5D00">
              <w:t>CO5</w:t>
            </w:r>
          </w:p>
        </w:tc>
        <w:tc>
          <w:tcPr>
            <w:tcW w:w="243" w:type="pct"/>
            <w:vAlign w:val="bottom"/>
          </w:tcPr>
          <w:p w14:paraId="479B74B1" w14:textId="77777777" w:rsidR="00C82BCE" w:rsidRPr="009E5D00" w:rsidRDefault="00C82BCE" w:rsidP="00CB3327">
            <w:pPr>
              <w:pStyle w:val="NoSpacing"/>
              <w:jc w:val="center"/>
            </w:pPr>
            <w:r w:rsidRPr="009E5D00">
              <w:t>A</w:t>
            </w:r>
          </w:p>
        </w:tc>
        <w:tc>
          <w:tcPr>
            <w:tcW w:w="241" w:type="pct"/>
            <w:vAlign w:val="bottom"/>
          </w:tcPr>
          <w:p w14:paraId="31D88E42" w14:textId="77777777" w:rsidR="00C82BCE" w:rsidRPr="009E5D00" w:rsidRDefault="00C82BCE" w:rsidP="00CB3327">
            <w:pPr>
              <w:pStyle w:val="NoSpacing"/>
              <w:jc w:val="center"/>
            </w:pPr>
            <w:r w:rsidRPr="009E5D00">
              <w:t>3</w:t>
            </w:r>
          </w:p>
        </w:tc>
      </w:tr>
      <w:tr w:rsidR="00C82BCE" w:rsidRPr="009E5D00" w14:paraId="2CBE50FB" w14:textId="77777777" w:rsidTr="00D34CBF">
        <w:trPr>
          <w:trHeight w:val="283"/>
        </w:trPr>
        <w:tc>
          <w:tcPr>
            <w:tcW w:w="257" w:type="pct"/>
            <w:vAlign w:val="bottom"/>
          </w:tcPr>
          <w:p w14:paraId="4460B861" w14:textId="77777777" w:rsidR="00C82BCE" w:rsidRPr="009E5D00" w:rsidRDefault="00C82BCE" w:rsidP="00CB3327">
            <w:pPr>
              <w:pStyle w:val="NoSpacing"/>
            </w:pPr>
            <w:r w:rsidRPr="009E5D00">
              <w:t>16.</w:t>
            </w:r>
          </w:p>
        </w:tc>
        <w:tc>
          <w:tcPr>
            <w:tcW w:w="3957" w:type="pct"/>
            <w:gridSpan w:val="2"/>
            <w:vAlign w:val="bottom"/>
          </w:tcPr>
          <w:p w14:paraId="4D8E3BAD" w14:textId="77777777" w:rsidR="00C82BCE" w:rsidRPr="009E5D00" w:rsidRDefault="00C82BCE" w:rsidP="00CB3327">
            <w:pPr>
              <w:pStyle w:val="NoSpacing"/>
            </w:pPr>
            <w:r w:rsidRPr="009E5D00">
              <w:t>List the seven principles of HACCP.</w:t>
            </w:r>
          </w:p>
        </w:tc>
        <w:tc>
          <w:tcPr>
            <w:tcW w:w="301" w:type="pct"/>
            <w:vAlign w:val="bottom"/>
          </w:tcPr>
          <w:p w14:paraId="64943EE7" w14:textId="77777777" w:rsidR="00C82BCE" w:rsidRPr="009E5D00" w:rsidRDefault="00C82BCE" w:rsidP="00CB3327">
            <w:pPr>
              <w:pStyle w:val="NoSpacing"/>
              <w:jc w:val="center"/>
            </w:pPr>
            <w:r w:rsidRPr="009E5D00">
              <w:t>CO6</w:t>
            </w:r>
          </w:p>
        </w:tc>
        <w:tc>
          <w:tcPr>
            <w:tcW w:w="243" w:type="pct"/>
            <w:vAlign w:val="bottom"/>
          </w:tcPr>
          <w:p w14:paraId="263E02B4" w14:textId="77777777" w:rsidR="00C82BCE" w:rsidRPr="009E5D00" w:rsidRDefault="00C82BCE" w:rsidP="00CB3327">
            <w:pPr>
              <w:pStyle w:val="NoSpacing"/>
              <w:jc w:val="center"/>
            </w:pPr>
            <w:r w:rsidRPr="009E5D00">
              <w:t>R</w:t>
            </w:r>
          </w:p>
        </w:tc>
        <w:tc>
          <w:tcPr>
            <w:tcW w:w="241" w:type="pct"/>
            <w:vAlign w:val="bottom"/>
          </w:tcPr>
          <w:p w14:paraId="33FA849D" w14:textId="77777777" w:rsidR="00C82BCE" w:rsidRPr="009E5D00" w:rsidRDefault="00C82BCE" w:rsidP="00CB3327">
            <w:pPr>
              <w:pStyle w:val="NoSpacing"/>
              <w:jc w:val="center"/>
            </w:pPr>
            <w:r w:rsidRPr="009E5D00">
              <w:t>3</w:t>
            </w:r>
          </w:p>
        </w:tc>
      </w:tr>
      <w:tr w:rsidR="00C82BCE" w:rsidRPr="009E5D00" w14:paraId="3153996F" w14:textId="77777777" w:rsidTr="0037089B">
        <w:trPr>
          <w:trHeight w:val="552"/>
        </w:trPr>
        <w:tc>
          <w:tcPr>
            <w:tcW w:w="5000" w:type="pct"/>
            <w:gridSpan w:val="6"/>
          </w:tcPr>
          <w:p w14:paraId="1C356DC6" w14:textId="77777777" w:rsidR="00C82BCE" w:rsidRPr="009E5D00" w:rsidRDefault="00C82BCE" w:rsidP="00CB3327">
            <w:pPr>
              <w:jc w:val="center"/>
              <w:rPr>
                <w:b/>
                <w:u w:val="single"/>
              </w:rPr>
            </w:pPr>
            <w:r w:rsidRPr="009E5D00">
              <w:rPr>
                <w:b/>
                <w:u w:val="single"/>
              </w:rPr>
              <w:t>PART – C (6 X 12 = 72 MARKS)</w:t>
            </w:r>
          </w:p>
          <w:p w14:paraId="48C10E6F" w14:textId="77777777" w:rsidR="00C82BCE" w:rsidRPr="009E5D00" w:rsidRDefault="00C82BCE" w:rsidP="00CB3327">
            <w:pPr>
              <w:jc w:val="center"/>
              <w:rPr>
                <w:b/>
              </w:rPr>
            </w:pPr>
            <w:r w:rsidRPr="009E5D00">
              <w:rPr>
                <w:b/>
              </w:rPr>
              <w:t>(Answer any five Questions from Q. No. 17 to 23, Q. No. 24 is Compulsory)</w:t>
            </w:r>
          </w:p>
        </w:tc>
      </w:tr>
      <w:tr w:rsidR="00C82BCE" w:rsidRPr="009E5D00" w14:paraId="0064A556" w14:textId="77777777" w:rsidTr="00D34CBF">
        <w:trPr>
          <w:trHeight w:val="283"/>
        </w:trPr>
        <w:tc>
          <w:tcPr>
            <w:tcW w:w="257" w:type="pct"/>
            <w:vAlign w:val="bottom"/>
          </w:tcPr>
          <w:p w14:paraId="6F31FA62" w14:textId="77777777" w:rsidR="00C82BCE" w:rsidRPr="009E5D00" w:rsidRDefault="00C82BCE" w:rsidP="00CB3327">
            <w:pPr>
              <w:jc w:val="center"/>
            </w:pPr>
            <w:r w:rsidRPr="009E5D00">
              <w:t>17.</w:t>
            </w:r>
          </w:p>
        </w:tc>
        <w:tc>
          <w:tcPr>
            <w:tcW w:w="182" w:type="pct"/>
            <w:vAlign w:val="bottom"/>
          </w:tcPr>
          <w:p w14:paraId="6B5F713E" w14:textId="77777777" w:rsidR="00C82BCE" w:rsidRPr="009E5D00" w:rsidRDefault="00C82BCE" w:rsidP="00CB3327">
            <w:pPr>
              <w:jc w:val="center"/>
            </w:pPr>
          </w:p>
        </w:tc>
        <w:tc>
          <w:tcPr>
            <w:tcW w:w="3776" w:type="pct"/>
            <w:vAlign w:val="bottom"/>
          </w:tcPr>
          <w:p w14:paraId="47884A3D" w14:textId="77777777" w:rsidR="00C82BCE" w:rsidRPr="009E5D00" w:rsidRDefault="00C82BCE" w:rsidP="00CB3327">
            <w:r w:rsidRPr="009E5D00">
              <w:t>Summarize the chemical composition of fruits and vegetables.</w:t>
            </w:r>
          </w:p>
        </w:tc>
        <w:tc>
          <w:tcPr>
            <w:tcW w:w="301" w:type="pct"/>
            <w:vAlign w:val="bottom"/>
          </w:tcPr>
          <w:p w14:paraId="5294E398" w14:textId="77777777" w:rsidR="00C82BCE" w:rsidRPr="009E5D00" w:rsidRDefault="00C82BCE" w:rsidP="00CB3327">
            <w:pPr>
              <w:jc w:val="center"/>
            </w:pPr>
            <w:r w:rsidRPr="009E5D00">
              <w:t>CO1</w:t>
            </w:r>
          </w:p>
        </w:tc>
        <w:tc>
          <w:tcPr>
            <w:tcW w:w="243" w:type="pct"/>
            <w:vAlign w:val="bottom"/>
          </w:tcPr>
          <w:p w14:paraId="34EC2B77" w14:textId="77777777" w:rsidR="00C82BCE" w:rsidRPr="009E5D00" w:rsidRDefault="00C82BCE" w:rsidP="00CB3327">
            <w:pPr>
              <w:jc w:val="center"/>
            </w:pPr>
            <w:r w:rsidRPr="009E5D00">
              <w:t>U</w:t>
            </w:r>
          </w:p>
        </w:tc>
        <w:tc>
          <w:tcPr>
            <w:tcW w:w="241" w:type="pct"/>
            <w:vAlign w:val="bottom"/>
          </w:tcPr>
          <w:p w14:paraId="634C47A0" w14:textId="77777777" w:rsidR="00C82BCE" w:rsidRPr="009E5D00" w:rsidRDefault="00C82BCE" w:rsidP="00CB3327">
            <w:pPr>
              <w:jc w:val="center"/>
            </w:pPr>
            <w:r w:rsidRPr="009E5D00">
              <w:t>12</w:t>
            </w:r>
          </w:p>
        </w:tc>
      </w:tr>
      <w:tr w:rsidR="00C82BCE" w:rsidRPr="009E5D00" w14:paraId="61E1B22E" w14:textId="77777777" w:rsidTr="00D34CBF">
        <w:trPr>
          <w:trHeight w:val="283"/>
        </w:trPr>
        <w:tc>
          <w:tcPr>
            <w:tcW w:w="257" w:type="pct"/>
            <w:vAlign w:val="bottom"/>
          </w:tcPr>
          <w:p w14:paraId="30279069" w14:textId="77777777" w:rsidR="00C82BCE" w:rsidRPr="009E5D00" w:rsidRDefault="00C82BCE" w:rsidP="00CB3327">
            <w:pPr>
              <w:jc w:val="center"/>
            </w:pPr>
          </w:p>
        </w:tc>
        <w:tc>
          <w:tcPr>
            <w:tcW w:w="182" w:type="pct"/>
            <w:vAlign w:val="bottom"/>
          </w:tcPr>
          <w:p w14:paraId="78DBE083" w14:textId="77777777" w:rsidR="00C82BCE" w:rsidRPr="009E5D00" w:rsidRDefault="00C82BCE" w:rsidP="00CB3327">
            <w:pPr>
              <w:jc w:val="center"/>
            </w:pPr>
          </w:p>
        </w:tc>
        <w:tc>
          <w:tcPr>
            <w:tcW w:w="3776" w:type="pct"/>
            <w:vAlign w:val="bottom"/>
          </w:tcPr>
          <w:p w14:paraId="2640FE0C" w14:textId="77777777" w:rsidR="00C82BCE" w:rsidRPr="009E5D00" w:rsidRDefault="00C82BCE" w:rsidP="00CB3327"/>
        </w:tc>
        <w:tc>
          <w:tcPr>
            <w:tcW w:w="301" w:type="pct"/>
            <w:vAlign w:val="bottom"/>
          </w:tcPr>
          <w:p w14:paraId="265EE0F6" w14:textId="77777777" w:rsidR="00C82BCE" w:rsidRPr="009E5D00" w:rsidRDefault="00C82BCE" w:rsidP="00CB3327">
            <w:pPr>
              <w:jc w:val="center"/>
            </w:pPr>
          </w:p>
        </w:tc>
        <w:tc>
          <w:tcPr>
            <w:tcW w:w="243" w:type="pct"/>
            <w:vAlign w:val="bottom"/>
          </w:tcPr>
          <w:p w14:paraId="20E9059A" w14:textId="77777777" w:rsidR="00C82BCE" w:rsidRPr="009E5D00" w:rsidRDefault="00C82BCE" w:rsidP="00CB3327">
            <w:pPr>
              <w:jc w:val="center"/>
            </w:pPr>
          </w:p>
        </w:tc>
        <w:tc>
          <w:tcPr>
            <w:tcW w:w="241" w:type="pct"/>
            <w:vAlign w:val="bottom"/>
          </w:tcPr>
          <w:p w14:paraId="26889C52" w14:textId="77777777" w:rsidR="00C82BCE" w:rsidRPr="009E5D00" w:rsidRDefault="00C82BCE" w:rsidP="00CB3327">
            <w:pPr>
              <w:jc w:val="center"/>
            </w:pPr>
          </w:p>
        </w:tc>
      </w:tr>
      <w:tr w:rsidR="00C82BCE" w:rsidRPr="009E5D00" w14:paraId="6EF86DD5" w14:textId="77777777" w:rsidTr="00D34CBF">
        <w:trPr>
          <w:trHeight w:val="283"/>
        </w:trPr>
        <w:tc>
          <w:tcPr>
            <w:tcW w:w="257" w:type="pct"/>
            <w:vAlign w:val="bottom"/>
          </w:tcPr>
          <w:p w14:paraId="2A7D77FD" w14:textId="77777777" w:rsidR="00C82BCE" w:rsidRPr="009E5D00" w:rsidRDefault="00C82BCE" w:rsidP="00CB3327">
            <w:pPr>
              <w:jc w:val="center"/>
            </w:pPr>
            <w:r w:rsidRPr="009E5D00">
              <w:t>18.</w:t>
            </w:r>
          </w:p>
        </w:tc>
        <w:tc>
          <w:tcPr>
            <w:tcW w:w="182" w:type="pct"/>
            <w:vAlign w:val="bottom"/>
          </w:tcPr>
          <w:p w14:paraId="2A70E041" w14:textId="77777777" w:rsidR="00C82BCE" w:rsidRPr="009E5D00" w:rsidRDefault="00C82BCE" w:rsidP="00CB3327">
            <w:pPr>
              <w:jc w:val="center"/>
            </w:pPr>
          </w:p>
        </w:tc>
        <w:tc>
          <w:tcPr>
            <w:tcW w:w="3776" w:type="pct"/>
            <w:vAlign w:val="bottom"/>
          </w:tcPr>
          <w:p w14:paraId="4757F20F" w14:textId="77777777" w:rsidR="00C82BCE" w:rsidRPr="009E5D00" w:rsidRDefault="00C82BCE" w:rsidP="00CB3327">
            <w:r w:rsidRPr="009E5D00">
              <w:t>Describe the different sorting methods used for fruits and vegetables.</w:t>
            </w:r>
          </w:p>
        </w:tc>
        <w:tc>
          <w:tcPr>
            <w:tcW w:w="301" w:type="pct"/>
            <w:vAlign w:val="bottom"/>
          </w:tcPr>
          <w:p w14:paraId="13EDF820" w14:textId="77777777" w:rsidR="00C82BCE" w:rsidRPr="009E5D00" w:rsidRDefault="00C82BCE" w:rsidP="00CB3327">
            <w:pPr>
              <w:jc w:val="center"/>
            </w:pPr>
            <w:r w:rsidRPr="009E5D00">
              <w:t>CO2</w:t>
            </w:r>
          </w:p>
        </w:tc>
        <w:tc>
          <w:tcPr>
            <w:tcW w:w="243" w:type="pct"/>
            <w:vAlign w:val="bottom"/>
          </w:tcPr>
          <w:p w14:paraId="2B54B2D3" w14:textId="77777777" w:rsidR="00C82BCE" w:rsidRPr="009E5D00" w:rsidRDefault="00C82BCE" w:rsidP="00CB3327">
            <w:pPr>
              <w:jc w:val="center"/>
            </w:pPr>
            <w:r w:rsidRPr="009E5D00">
              <w:t>R</w:t>
            </w:r>
          </w:p>
        </w:tc>
        <w:tc>
          <w:tcPr>
            <w:tcW w:w="241" w:type="pct"/>
            <w:vAlign w:val="bottom"/>
          </w:tcPr>
          <w:p w14:paraId="6B5D2244" w14:textId="77777777" w:rsidR="00C82BCE" w:rsidRPr="009E5D00" w:rsidRDefault="00C82BCE" w:rsidP="00CB3327">
            <w:pPr>
              <w:jc w:val="center"/>
            </w:pPr>
            <w:r w:rsidRPr="009E5D00">
              <w:t>12</w:t>
            </w:r>
          </w:p>
        </w:tc>
      </w:tr>
      <w:tr w:rsidR="00C82BCE" w:rsidRPr="009E5D00" w14:paraId="37C921A2" w14:textId="77777777" w:rsidTr="00D34CBF">
        <w:trPr>
          <w:trHeight w:val="283"/>
        </w:trPr>
        <w:tc>
          <w:tcPr>
            <w:tcW w:w="257" w:type="pct"/>
            <w:vAlign w:val="bottom"/>
          </w:tcPr>
          <w:p w14:paraId="4B9A6A35" w14:textId="77777777" w:rsidR="00C82BCE" w:rsidRPr="009E5D00" w:rsidRDefault="00C82BCE" w:rsidP="00CB3327">
            <w:pPr>
              <w:jc w:val="center"/>
            </w:pPr>
          </w:p>
        </w:tc>
        <w:tc>
          <w:tcPr>
            <w:tcW w:w="182" w:type="pct"/>
            <w:vAlign w:val="bottom"/>
          </w:tcPr>
          <w:p w14:paraId="7DE94765" w14:textId="77777777" w:rsidR="00C82BCE" w:rsidRPr="009E5D00" w:rsidRDefault="00C82BCE" w:rsidP="00CB3327">
            <w:pPr>
              <w:jc w:val="center"/>
            </w:pPr>
          </w:p>
        </w:tc>
        <w:tc>
          <w:tcPr>
            <w:tcW w:w="3776" w:type="pct"/>
            <w:vAlign w:val="bottom"/>
          </w:tcPr>
          <w:p w14:paraId="7964ED37" w14:textId="77777777" w:rsidR="00C82BCE" w:rsidRPr="009E5D00" w:rsidRDefault="00C82BCE" w:rsidP="00CB3327"/>
        </w:tc>
        <w:tc>
          <w:tcPr>
            <w:tcW w:w="301" w:type="pct"/>
            <w:vAlign w:val="bottom"/>
          </w:tcPr>
          <w:p w14:paraId="2FED5D2E" w14:textId="77777777" w:rsidR="00C82BCE" w:rsidRPr="009E5D00" w:rsidRDefault="00C82BCE" w:rsidP="00CB3327">
            <w:pPr>
              <w:jc w:val="center"/>
            </w:pPr>
          </w:p>
        </w:tc>
        <w:tc>
          <w:tcPr>
            <w:tcW w:w="243" w:type="pct"/>
            <w:vAlign w:val="bottom"/>
          </w:tcPr>
          <w:p w14:paraId="401C6D7A" w14:textId="77777777" w:rsidR="00C82BCE" w:rsidRPr="009E5D00" w:rsidRDefault="00C82BCE" w:rsidP="00CB3327">
            <w:pPr>
              <w:jc w:val="center"/>
            </w:pPr>
          </w:p>
        </w:tc>
        <w:tc>
          <w:tcPr>
            <w:tcW w:w="241" w:type="pct"/>
            <w:vAlign w:val="bottom"/>
          </w:tcPr>
          <w:p w14:paraId="1DA0AAE7" w14:textId="77777777" w:rsidR="00C82BCE" w:rsidRPr="009E5D00" w:rsidRDefault="00C82BCE" w:rsidP="00CB3327">
            <w:pPr>
              <w:jc w:val="center"/>
            </w:pPr>
          </w:p>
        </w:tc>
      </w:tr>
      <w:tr w:rsidR="00C82BCE" w:rsidRPr="009E5D00" w14:paraId="0F8D4715" w14:textId="77777777" w:rsidTr="00D34CBF">
        <w:trPr>
          <w:trHeight w:val="283"/>
        </w:trPr>
        <w:tc>
          <w:tcPr>
            <w:tcW w:w="257" w:type="pct"/>
            <w:vAlign w:val="bottom"/>
          </w:tcPr>
          <w:p w14:paraId="3A1C02CB" w14:textId="77777777" w:rsidR="00C82BCE" w:rsidRPr="009E5D00" w:rsidRDefault="00C82BCE" w:rsidP="00CB3327">
            <w:pPr>
              <w:jc w:val="center"/>
            </w:pPr>
            <w:r w:rsidRPr="009E5D00">
              <w:t>19.</w:t>
            </w:r>
          </w:p>
        </w:tc>
        <w:tc>
          <w:tcPr>
            <w:tcW w:w="182" w:type="pct"/>
            <w:vAlign w:val="bottom"/>
          </w:tcPr>
          <w:p w14:paraId="5FA3EF66" w14:textId="77777777" w:rsidR="00C82BCE" w:rsidRPr="009E5D00" w:rsidRDefault="00C82BCE" w:rsidP="00CB3327">
            <w:pPr>
              <w:jc w:val="center"/>
            </w:pPr>
          </w:p>
        </w:tc>
        <w:tc>
          <w:tcPr>
            <w:tcW w:w="3776" w:type="pct"/>
            <w:vAlign w:val="bottom"/>
          </w:tcPr>
          <w:p w14:paraId="2F240B1A" w14:textId="77777777" w:rsidR="00C82BCE" w:rsidRPr="009E5D00" w:rsidRDefault="00C82BCE" w:rsidP="00CB3327">
            <w:r w:rsidRPr="009E5D00">
              <w:t>Explain the different methods used for preservation of fruit juices.</w:t>
            </w:r>
          </w:p>
        </w:tc>
        <w:tc>
          <w:tcPr>
            <w:tcW w:w="301" w:type="pct"/>
            <w:vAlign w:val="bottom"/>
          </w:tcPr>
          <w:p w14:paraId="14CA9F44" w14:textId="77777777" w:rsidR="00C82BCE" w:rsidRPr="009E5D00" w:rsidRDefault="00C82BCE" w:rsidP="00CB3327">
            <w:pPr>
              <w:jc w:val="center"/>
            </w:pPr>
            <w:r w:rsidRPr="009E5D00">
              <w:t>CO4</w:t>
            </w:r>
          </w:p>
        </w:tc>
        <w:tc>
          <w:tcPr>
            <w:tcW w:w="243" w:type="pct"/>
            <w:vAlign w:val="bottom"/>
          </w:tcPr>
          <w:p w14:paraId="3C4CBDBC" w14:textId="77777777" w:rsidR="00C82BCE" w:rsidRPr="009E5D00" w:rsidRDefault="00C82BCE" w:rsidP="00CB3327">
            <w:pPr>
              <w:jc w:val="center"/>
            </w:pPr>
            <w:r w:rsidRPr="009E5D00">
              <w:t>U</w:t>
            </w:r>
          </w:p>
        </w:tc>
        <w:tc>
          <w:tcPr>
            <w:tcW w:w="241" w:type="pct"/>
            <w:vAlign w:val="bottom"/>
          </w:tcPr>
          <w:p w14:paraId="67179A74" w14:textId="77777777" w:rsidR="00C82BCE" w:rsidRPr="009E5D00" w:rsidRDefault="00C82BCE" w:rsidP="00CB3327">
            <w:pPr>
              <w:jc w:val="center"/>
            </w:pPr>
            <w:r w:rsidRPr="009E5D00">
              <w:t>12</w:t>
            </w:r>
          </w:p>
        </w:tc>
      </w:tr>
      <w:tr w:rsidR="00C82BCE" w:rsidRPr="009E5D00" w14:paraId="1BB8B13D" w14:textId="77777777" w:rsidTr="00D34CBF">
        <w:trPr>
          <w:trHeight w:val="283"/>
        </w:trPr>
        <w:tc>
          <w:tcPr>
            <w:tcW w:w="257" w:type="pct"/>
            <w:vAlign w:val="bottom"/>
          </w:tcPr>
          <w:p w14:paraId="39ECBC88" w14:textId="77777777" w:rsidR="00C82BCE" w:rsidRPr="009E5D00" w:rsidRDefault="00C82BCE" w:rsidP="00CB3327">
            <w:pPr>
              <w:jc w:val="center"/>
            </w:pPr>
          </w:p>
        </w:tc>
        <w:tc>
          <w:tcPr>
            <w:tcW w:w="182" w:type="pct"/>
            <w:vAlign w:val="bottom"/>
          </w:tcPr>
          <w:p w14:paraId="4A098752" w14:textId="77777777" w:rsidR="00C82BCE" w:rsidRPr="009E5D00" w:rsidRDefault="00C82BCE" w:rsidP="00CB3327">
            <w:pPr>
              <w:jc w:val="center"/>
            </w:pPr>
          </w:p>
        </w:tc>
        <w:tc>
          <w:tcPr>
            <w:tcW w:w="3776" w:type="pct"/>
            <w:vAlign w:val="bottom"/>
          </w:tcPr>
          <w:p w14:paraId="6A992D6D" w14:textId="77777777" w:rsidR="00C82BCE" w:rsidRPr="009E5D00" w:rsidRDefault="00C82BCE" w:rsidP="00CB3327"/>
        </w:tc>
        <w:tc>
          <w:tcPr>
            <w:tcW w:w="301" w:type="pct"/>
            <w:vAlign w:val="bottom"/>
          </w:tcPr>
          <w:p w14:paraId="1170AA3C" w14:textId="77777777" w:rsidR="00C82BCE" w:rsidRPr="009E5D00" w:rsidRDefault="00C82BCE" w:rsidP="00CB3327">
            <w:pPr>
              <w:jc w:val="center"/>
            </w:pPr>
          </w:p>
        </w:tc>
        <w:tc>
          <w:tcPr>
            <w:tcW w:w="243" w:type="pct"/>
            <w:vAlign w:val="bottom"/>
          </w:tcPr>
          <w:p w14:paraId="2A3F6809" w14:textId="77777777" w:rsidR="00C82BCE" w:rsidRPr="009E5D00" w:rsidRDefault="00C82BCE" w:rsidP="00CB3327">
            <w:pPr>
              <w:jc w:val="center"/>
            </w:pPr>
          </w:p>
        </w:tc>
        <w:tc>
          <w:tcPr>
            <w:tcW w:w="241" w:type="pct"/>
            <w:vAlign w:val="bottom"/>
          </w:tcPr>
          <w:p w14:paraId="5D86E980" w14:textId="77777777" w:rsidR="00C82BCE" w:rsidRPr="009E5D00" w:rsidRDefault="00C82BCE" w:rsidP="00CB3327">
            <w:pPr>
              <w:jc w:val="center"/>
            </w:pPr>
          </w:p>
        </w:tc>
      </w:tr>
      <w:tr w:rsidR="00C82BCE" w:rsidRPr="009E5D00" w14:paraId="77435E8A" w14:textId="77777777" w:rsidTr="00D34CBF">
        <w:trPr>
          <w:trHeight w:val="283"/>
        </w:trPr>
        <w:tc>
          <w:tcPr>
            <w:tcW w:w="257" w:type="pct"/>
            <w:vAlign w:val="bottom"/>
          </w:tcPr>
          <w:p w14:paraId="17742D8E" w14:textId="77777777" w:rsidR="00C82BCE" w:rsidRPr="009E5D00" w:rsidRDefault="00C82BCE" w:rsidP="00CB3327">
            <w:pPr>
              <w:jc w:val="center"/>
            </w:pPr>
            <w:r w:rsidRPr="009E5D00">
              <w:t>20.</w:t>
            </w:r>
          </w:p>
        </w:tc>
        <w:tc>
          <w:tcPr>
            <w:tcW w:w="182" w:type="pct"/>
            <w:vAlign w:val="bottom"/>
          </w:tcPr>
          <w:p w14:paraId="5F04637F" w14:textId="77777777" w:rsidR="00C82BCE" w:rsidRPr="009E5D00" w:rsidRDefault="00C82BCE" w:rsidP="00CB3327">
            <w:pPr>
              <w:jc w:val="center"/>
            </w:pPr>
            <w:r w:rsidRPr="009E5D00">
              <w:t>a.</w:t>
            </w:r>
          </w:p>
        </w:tc>
        <w:tc>
          <w:tcPr>
            <w:tcW w:w="3776" w:type="pct"/>
          </w:tcPr>
          <w:p w14:paraId="4669E0D8" w14:textId="77777777" w:rsidR="00C82BCE" w:rsidRPr="009E5D00" w:rsidRDefault="00C82BCE" w:rsidP="00CB3327">
            <w:r w:rsidRPr="009E5D00">
              <w:t>Illustrate the manufacturing process involved in making candied fruits.</w:t>
            </w:r>
          </w:p>
        </w:tc>
        <w:tc>
          <w:tcPr>
            <w:tcW w:w="301" w:type="pct"/>
            <w:vAlign w:val="bottom"/>
          </w:tcPr>
          <w:p w14:paraId="66E392E9" w14:textId="77777777" w:rsidR="00C82BCE" w:rsidRPr="009E5D00" w:rsidRDefault="00C82BCE" w:rsidP="00CB3327">
            <w:pPr>
              <w:jc w:val="center"/>
            </w:pPr>
            <w:r w:rsidRPr="009E5D00">
              <w:t>CO3</w:t>
            </w:r>
          </w:p>
        </w:tc>
        <w:tc>
          <w:tcPr>
            <w:tcW w:w="243" w:type="pct"/>
            <w:vAlign w:val="bottom"/>
          </w:tcPr>
          <w:p w14:paraId="4387E9AF" w14:textId="77777777" w:rsidR="00C82BCE" w:rsidRPr="009E5D00" w:rsidRDefault="00C82BCE" w:rsidP="00CB3327">
            <w:pPr>
              <w:jc w:val="center"/>
            </w:pPr>
            <w:r w:rsidRPr="009E5D00">
              <w:t>U</w:t>
            </w:r>
          </w:p>
        </w:tc>
        <w:tc>
          <w:tcPr>
            <w:tcW w:w="241" w:type="pct"/>
            <w:vAlign w:val="bottom"/>
          </w:tcPr>
          <w:p w14:paraId="501CADC6" w14:textId="77777777" w:rsidR="00C82BCE" w:rsidRPr="009E5D00" w:rsidRDefault="00C82BCE" w:rsidP="00CB3327">
            <w:pPr>
              <w:jc w:val="center"/>
            </w:pPr>
            <w:r w:rsidRPr="009E5D00">
              <w:t>6</w:t>
            </w:r>
          </w:p>
        </w:tc>
      </w:tr>
      <w:tr w:rsidR="00C82BCE" w:rsidRPr="009E5D00" w14:paraId="4D5A2246" w14:textId="77777777" w:rsidTr="00D34CBF">
        <w:trPr>
          <w:trHeight w:val="283"/>
        </w:trPr>
        <w:tc>
          <w:tcPr>
            <w:tcW w:w="257" w:type="pct"/>
            <w:vAlign w:val="bottom"/>
          </w:tcPr>
          <w:p w14:paraId="6E8EDDA0" w14:textId="77777777" w:rsidR="00C82BCE" w:rsidRPr="009E5D00" w:rsidRDefault="00C82BCE" w:rsidP="00CB3327">
            <w:pPr>
              <w:jc w:val="center"/>
            </w:pPr>
          </w:p>
        </w:tc>
        <w:tc>
          <w:tcPr>
            <w:tcW w:w="182" w:type="pct"/>
            <w:vAlign w:val="bottom"/>
          </w:tcPr>
          <w:p w14:paraId="79D928F3" w14:textId="77777777" w:rsidR="00C82BCE" w:rsidRPr="009E5D00" w:rsidRDefault="00C82BCE" w:rsidP="00CB3327">
            <w:pPr>
              <w:jc w:val="center"/>
            </w:pPr>
            <w:r w:rsidRPr="009E5D00">
              <w:t>b.</w:t>
            </w:r>
          </w:p>
        </w:tc>
        <w:tc>
          <w:tcPr>
            <w:tcW w:w="3776" w:type="pct"/>
          </w:tcPr>
          <w:p w14:paraId="1B04ECCA" w14:textId="77777777" w:rsidR="00C82BCE" w:rsidRPr="009E5D00" w:rsidRDefault="00C82BCE" w:rsidP="00CB3327">
            <w:pPr>
              <w:rPr>
                <w:bCs/>
              </w:rPr>
            </w:pPr>
            <w:r w:rsidRPr="009E5D00">
              <w:rPr>
                <w:bCs/>
              </w:rPr>
              <w:t>Appraise the problems in preparation of candied fruits and preserves.</w:t>
            </w:r>
          </w:p>
        </w:tc>
        <w:tc>
          <w:tcPr>
            <w:tcW w:w="301" w:type="pct"/>
            <w:vAlign w:val="bottom"/>
          </w:tcPr>
          <w:p w14:paraId="26FCB443" w14:textId="77777777" w:rsidR="00C82BCE" w:rsidRPr="009E5D00" w:rsidRDefault="00C82BCE" w:rsidP="00CB3327">
            <w:pPr>
              <w:jc w:val="center"/>
            </w:pPr>
            <w:r w:rsidRPr="009E5D00">
              <w:t>CO3</w:t>
            </w:r>
          </w:p>
        </w:tc>
        <w:tc>
          <w:tcPr>
            <w:tcW w:w="243" w:type="pct"/>
            <w:vAlign w:val="bottom"/>
          </w:tcPr>
          <w:p w14:paraId="479C2EA1" w14:textId="77777777" w:rsidR="00C82BCE" w:rsidRPr="009E5D00" w:rsidRDefault="00C82BCE" w:rsidP="00CB3327">
            <w:pPr>
              <w:jc w:val="center"/>
            </w:pPr>
            <w:r w:rsidRPr="009E5D00">
              <w:t>An</w:t>
            </w:r>
          </w:p>
        </w:tc>
        <w:tc>
          <w:tcPr>
            <w:tcW w:w="241" w:type="pct"/>
            <w:vAlign w:val="bottom"/>
          </w:tcPr>
          <w:p w14:paraId="4DB5AA7B" w14:textId="77777777" w:rsidR="00C82BCE" w:rsidRPr="009E5D00" w:rsidRDefault="00C82BCE" w:rsidP="00CB3327">
            <w:pPr>
              <w:jc w:val="center"/>
            </w:pPr>
            <w:r w:rsidRPr="009E5D00">
              <w:t>6</w:t>
            </w:r>
          </w:p>
        </w:tc>
      </w:tr>
      <w:tr w:rsidR="00C82BCE" w:rsidRPr="009E5D00" w14:paraId="26FB852C" w14:textId="77777777" w:rsidTr="00D34CBF">
        <w:trPr>
          <w:trHeight w:val="283"/>
        </w:trPr>
        <w:tc>
          <w:tcPr>
            <w:tcW w:w="257" w:type="pct"/>
            <w:vAlign w:val="bottom"/>
          </w:tcPr>
          <w:p w14:paraId="15E1BF5C" w14:textId="77777777" w:rsidR="00C82BCE" w:rsidRPr="009E5D00" w:rsidRDefault="00C82BCE" w:rsidP="00CB3327">
            <w:pPr>
              <w:jc w:val="center"/>
            </w:pPr>
          </w:p>
        </w:tc>
        <w:tc>
          <w:tcPr>
            <w:tcW w:w="182" w:type="pct"/>
            <w:vAlign w:val="bottom"/>
          </w:tcPr>
          <w:p w14:paraId="1076DD6E" w14:textId="77777777" w:rsidR="00C82BCE" w:rsidRPr="009E5D00" w:rsidRDefault="00C82BCE" w:rsidP="00CB3327">
            <w:pPr>
              <w:jc w:val="center"/>
            </w:pPr>
          </w:p>
        </w:tc>
        <w:tc>
          <w:tcPr>
            <w:tcW w:w="3776" w:type="pct"/>
            <w:vAlign w:val="bottom"/>
          </w:tcPr>
          <w:p w14:paraId="3B19707F" w14:textId="77777777" w:rsidR="00C82BCE" w:rsidRPr="009E5D00" w:rsidRDefault="00C82BCE" w:rsidP="00CB3327"/>
        </w:tc>
        <w:tc>
          <w:tcPr>
            <w:tcW w:w="301" w:type="pct"/>
            <w:vAlign w:val="bottom"/>
          </w:tcPr>
          <w:p w14:paraId="59FD8011" w14:textId="77777777" w:rsidR="00C82BCE" w:rsidRPr="009E5D00" w:rsidRDefault="00C82BCE" w:rsidP="00CB3327">
            <w:pPr>
              <w:jc w:val="center"/>
            </w:pPr>
          </w:p>
        </w:tc>
        <w:tc>
          <w:tcPr>
            <w:tcW w:w="243" w:type="pct"/>
            <w:vAlign w:val="bottom"/>
          </w:tcPr>
          <w:p w14:paraId="6D26F466" w14:textId="77777777" w:rsidR="00C82BCE" w:rsidRPr="009E5D00" w:rsidRDefault="00C82BCE" w:rsidP="00CB3327">
            <w:pPr>
              <w:jc w:val="center"/>
            </w:pPr>
          </w:p>
        </w:tc>
        <w:tc>
          <w:tcPr>
            <w:tcW w:w="241" w:type="pct"/>
            <w:vAlign w:val="bottom"/>
          </w:tcPr>
          <w:p w14:paraId="0A7AE04C" w14:textId="77777777" w:rsidR="00C82BCE" w:rsidRPr="009E5D00" w:rsidRDefault="00C82BCE" w:rsidP="00CB3327">
            <w:pPr>
              <w:jc w:val="center"/>
            </w:pPr>
          </w:p>
        </w:tc>
      </w:tr>
      <w:tr w:rsidR="00C82BCE" w:rsidRPr="009E5D00" w14:paraId="56D9797F" w14:textId="77777777" w:rsidTr="006B30C9">
        <w:trPr>
          <w:trHeight w:val="283"/>
        </w:trPr>
        <w:tc>
          <w:tcPr>
            <w:tcW w:w="257" w:type="pct"/>
            <w:vAlign w:val="bottom"/>
          </w:tcPr>
          <w:p w14:paraId="1A30C05A" w14:textId="77777777" w:rsidR="00C82BCE" w:rsidRPr="009E5D00" w:rsidRDefault="00C82BCE" w:rsidP="00CB3327">
            <w:pPr>
              <w:jc w:val="center"/>
            </w:pPr>
            <w:r w:rsidRPr="009E5D00">
              <w:t>21.</w:t>
            </w:r>
          </w:p>
        </w:tc>
        <w:tc>
          <w:tcPr>
            <w:tcW w:w="182" w:type="pct"/>
            <w:vAlign w:val="bottom"/>
          </w:tcPr>
          <w:p w14:paraId="5B500E97" w14:textId="77777777" w:rsidR="00C82BCE" w:rsidRPr="009E5D00" w:rsidRDefault="00C82BCE" w:rsidP="00CB3327">
            <w:pPr>
              <w:jc w:val="center"/>
            </w:pPr>
            <w:r w:rsidRPr="009E5D00">
              <w:t>a.</w:t>
            </w:r>
          </w:p>
        </w:tc>
        <w:tc>
          <w:tcPr>
            <w:tcW w:w="3776" w:type="pct"/>
          </w:tcPr>
          <w:p w14:paraId="294CA527" w14:textId="77777777" w:rsidR="00C82BCE" w:rsidRPr="009E5D00" w:rsidRDefault="00C82BCE" w:rsidP="00CB3327">
            <w:r w:rsidRPr="009E5D00">
              <w:t>Explain the mechanism of hurdle technology.</w:t>
            </w:r>
          </w:p>
        </w:tc>
        <w:tc>
          <w:tcPr>
            <w:tcW w:w="301" w:type="pct"/>
            <w:vAlign w:val="bottom"/>
          </w:tcPr>
          <w:p w14:paraId="7C688B07" w14:textId="77777777" w:rsidR="00C82BCE" w:rsidRPr="009E5D00" w:rsidRDefault="00C82BCE" w:rsidP="00CB3327">
            <w:pPr>
              <w:jc w:val="center"/>
            </w:pPr>
            <w:r w:rsidRPr="009E5D00">
              <w:t>CO5</w:t>
            </w:r>
          </w:p>
        </w:tc>
        <w:tc>
          <w:tcPr>
            <w:tcW w:w="243" w:type="pct"/>
            <w:vAlign w:val="bottom"/>
          </w:tcPr>
          <w:p w14:paraId="51AA7EC8" w14:textId="77777777" w:rsidR="00C82BCE" w:rsidRPr="009E5D00" w:rsidRDefault="00C82BCE" w:rsidP="00CB3327">
            <w:pPr>
              <w:jc w:val="center"/>
            </w:pPr>
            <w:r w:rsidRPr="009E5D00">
              <w:t>A</w:t>
            </w:r>
          </w:p>
        </w:tc>
        <w:tc>
          <w:tcPr>
            <w:tcW w:w="241" w:type="pct"/>
            <w:vAlign w:val="bottom"/>
          </w:tcPr>
          <w:p w14:paraId="14CEA696" w14:textId="77777777" w:rsidR="00C82BCE" w:rsidRPr="009E5D00" w:rsidRDefault="00C82BCE" w:rsidP="00CB3327">
            <w:pPr>
              <w:jc w:val="center"/>
            </w:pPr>
            <w:r w:rsidRPr="009E5D00">
              <w:t>8</w:t>
            </w:r>
          </w:p>
        </w:tc>
      </w:tr>
      <w:tr w:rsidR="00C82BCE" w:rsidRPr="009E5D00" w14:paraId="1E03964A" w14:textId="77777777" w:rsidTr="006B30C9">
        <w:trPr>
          <w:trHeight w:val="283"/>
        </w:trPr>
        <w:tc>
          <w:tcPr>
            <w:tcW w:w="257" w:type="pct"/>
            <w:vAlign w:val="bottom"/>
          </w:tcPr>
          <w:p w14:paraId="7016CF08" w14:textId="77777777" w:rsidR="00C82BCE" w:rsidRPr="009E5D00" w:rsidRDefault="00C82BCE" w:rsidP="00CB3327">
            <w:pPr>
              <w:jc w:val="center"/>
            </w:pPr>
          </w:p>
        </w:tc>
        <w:tc>
          <w:tcPr>
            <w:tcW w:w="182" w:type="pct"/>
            <w:vAlign w:val="bottom"/>
          </w:tcPr>
          <w:p w14:paraId="36115434" w14:textId="77777777" w:rsidR="00C82BCE" w:rsidRPr="009E5D00" w:rsidRDefault="00C82BCE" w:rsidP="00CB3327">
            <w:pPr>
              <w:jc w:val="center"/>
            </w:pPr>
            <w:r w:rsidRPr="009E5D00">
              <w:t>b.</w:t>
            </w:r>
          </w:p>
        </w:tc>
        <w:tc>
          <w:tcPr>
            <w:tcW w:w="3776" w:type="pct"/>
          </w:tcPr>
          <w:p w14:paraId="51D810C0" w14:textId="77777777" w:rsidR="00C82BCE" w:rsidRPr="009E5D00" w:rsidRDefault="00C82BCE" w:rsidP="00CB3327">
            <w:pPr>
              <w:rPr>
                <w:bCs/>
              </w:rPr>
            </w:pPr>
            <w:r w:rsidRPr="009E5D00">
              <w:t>Describe the principle of pulse electric field used for preservation of fruits and vegetables.</w:t>
            </w:r>
          </w:p>
        </w:tc>
        <w:tc>
          <w:tcPr>
            <w:tcW w:w="301" w:type="pct"/>
            <w:vAlign w:val="bottom"/>
          </w:tcPr>
          <w:p w14:paraId="690788FD" w14:textId="77777777" w:rsidR="00C82BCE" w:rsidRPr="009E5D00" w:rsidRDefault="00C82BCE" w:rsidP="00CB3327">
            <w:pPr>
              <w:jc w:val="center"/>
            </w:pPr>
            <w:r w:rsidRPr="009E5D00">
              <w:t>CO5</w:t>
            </w:r>
          </w:p>
        </w:tc>
        <w:tc>
          <w:tcPr>
            <w:tcW w:w="243" w:type="pct"/>
            <w:vAlign w:val="bottom"/>
          </w:tcPr>
          <w:p w14:paraId="611F39AF" w14:textId="77777777" w:rsidR="00C82BCE" w:rsidRPr="009E5D00" w:rsidRDefault="00C82BCE" w:rsidP="00CB3327">
            <w:pPr>
              <w:jc w:val="center"/>
            </w:pPr>
            <w:r w:rsidRPr="009E5D00">
              <w:t>R</w:t>
            </w:r>
          </w:p>
        </w:tc>
        <w:tc>
          <w:tcPr>
            <w:tcW w:w="241" w:type="pct"/>
            <w:vAlign w:val="bottom"/>
          </w:tcPr>
          <w:p w14:paraId="05F4DE5F" w14:textId="77777777" w:rsidR="00C82BCE" w:rsidRPr="009E5D00" w:rsidRDefault="00C82BCE" w:rsidP="00CB3327">
            <w:pPr>
              <w:jc w:val="center"/>
            </w:pPr>
            <w:r w:rsidRPr="009E5D00">
              <w:t>4</w:t>
            </w:r>
          </w:p>
        </w:tc>
      </w:tr>
      <w:tr w:rsidR="00C82BCE" w:rsidRPr="009E5D00" w14:paraId="1B4341DB" w14:textId="77777777" w:rsidTr="00D34CBF">
        <w:trPr>
          <w:trHeight w:val="283"/>
        </w:trPr>
        <w:tc>
          <w:tcPr>
            <w:tcW w:w="257" w:type="pct"/>
            <w:vAlign w:val="bottom"/>
          </w:tcPr>
          <w:p w14:paraId="0AA95C11" w14:textId="77777777" w:rsidR="00C82BCE" w:rsidRPr="009E5D00" w:rsidRDefault="00C82BCE" w:rsidP="00CB3327">
            <w:pPr>
              <w:jc w:val="center"/>
            </w:pPr>
          </w:p>
        </w:tc>
        <w:tc>
          <w:tcPr>
            <w:tcW w:w="182" w:type="pct"/>
            <w:vAlign w:val="bottom"/>
          </w:tcPr>
          <w:p w14:paraId="1E3DC115" w14:textId="77777777" w:rsidR="00C82BCE" w:rsidRPr="009E5D00" w:rsidRDefault="00C82BCE" w:rsidP="00CB3327">
            <w:pPr>
              <w:jc w:val="center"/>
            </w:pPr>
          </w:p>
        </w:tc>
        <w:tc>
          <w:tcPr>
            <w:tcW w:w="3776" w:type="pct"/>
            <w:vAlign w:val="bottom"/>
          </w:tcPr>
          <w:p w14:paraId="4225125A" w14:textId="77777777" w:rsidR="00C82BCE" w:rsidRPr="009E5D00" w:rsidRDefault="00C82BCE" w:rsidP="00CB3327"/>
        </w:tc>
        <w:tc>
          <w:tcPr>
            <w:tcW w:w="301" w:type="pct"/>
            <w:vAlign w:val="bottom"/>
          </w:tcPr>
          <w:p w14:paraId="233DEABA" w14:textId="77777777" w:rsidR="00C82BCE" w:rsidRPr="009E5D00" w:rsidRDefault="00C82BCE" w:rsidP="00CB3327">
            <w:pPr>
              <w:jc w:val="center"/>
            </w:pPr>
          </w:p>
        </w:tc>
        <w:tc>
          <w:tcPr>
            <w:tcW w:w="243" w:type="pct"/>
            <w:vAlign w:val="bottom"/>
          </w:tcPr>
          <w:p w14:paraId="1962A7DB" w14:textId="77777777" w:rsidR="00C82BCE" w:rsidRPr="009E5D00" w:rsidRDefault="00C82BCE" w:rsidP="00CB3327">
            <w:pPr>
              <w:jc w:val="center"/>
            </w:pPr>
          </w:p>
        </w:tc>
        <w:tc>
          <w:tcPr>
            <w:tcW w:w="241" w:type="pct"/>
            <w:vAlign w:val="bottom"/>
          </w:tcPr>
          <w:p w14:paraId="78CE3E91" w14:textId="77777777" w:rsidR="00C82BCE" w:rsidRPr="009E5D00" w:rsidRDefault="00C82BCE" w:rsidP="00CB3327">
            <w:pPr>
              <w:jc w:val="center"/>
            </w:pPr>
          </w:p>
        </w:tc>
      </w:tr>
      <w:tr w:rsidR="00C82BCE" w:rsidRPr="009E5D00" w14:paraId="2E0A4579" w14:textId="77777777" w:rsidTr="008B0ADA">
        <w:trPr>
          <w:trHeight w:val="283"/>
        </w:trPr>
        <w:tc>
          <w:tcPr>
            <w:tcW w:w="257" w:type="pct"/>
            <w:vAlign w:val="bottom"/>
          </w:tcPr>
          <w:p w14:paraId="7E4227BA" w14:textId="77777777" w:rsidR="00C82BCE" w:rsidRPr="009E5D00" w:rsidRDefault="00C82BCE" w:rsidP="00CB3327">
            <w:pPr>
              <w:jc w:val="center"/>
            </w:pPr>
            <w:r w:rsidRPr="009E5D00">
              <w:t>22.</w:t>
            </w:r>
          </w:p>
        </w:tc>
        <w:tc>
          <w:tcPr>
            <w:tcW w:w="182" w:type="pct"/>
            <w:vAlign w:val="bottom"/>
          </w:tcPr>
          <w:p w14:paraId="4AFAFB1D" w14:textId="77777777" w:rsidR="00C82BCE" w:rsidRPr="009E5D00" w:rsidRDefault="00C82BCE" w:rsidP="00CB3327">
            <w:pPr>
              <w:jc w:val="center"/>
            </w:pPr>
            <w:r w:rsidRPr="009E5D00">
              <w:t>a.</w:t>
            </w:r>
          </w:p>
        </w:tc>
        <w:tc>
          <w:tcPr>
            <w:tcW w:w="3776" w:type="pct"/>
          </w:tcPr>
          <w:p w14:paraId="19805AC8" w14:textId="77777777" w:rsidR="00C82BCE" w:rsidRPr="009E5D00" w:rsidRDefault="00C82BCE" w:rsidP="00CB3327">
            <w:r w:rsidRPr="009E5D00">
              <w:t>Write the advantages of aseptic processing.</w:t>
            </w:r>
          </w:p>
        </w:tc>
        <w:tc>
          <w:tcPr>
            <w:tcW w:w="301" w:type="pct"/>
            <w:vAlign w:val="bottom"/>
          </w:tcPr>
          <w:p w14:paraId="6C277CED" w14:textId="77777777" w:rsidR="00C82BCE" w:rsidRPr="009E5D00" w:rsidRDefault="00C82BCE" w:rsidP="00CB3327">
            <w:pPr>
              <w:jc w:val="center"/>
            </w:pPr>
            <w:r w:rsidRPr="009E5D00">
              <w:t>CO5</w:t>
            </w:r>
          </w:p>
        </w:tc>
        <w:tc>
          <w:tcPr>
            <w:tcW w:w="243" w:type="pct"/>
            <w:vAlign w:val="bottom"/>
          </w:tcPr>
          <w:p w14:paraId="41F07ADF" w14:textId="77777777" w:rsidR="00C82BCE" w:rsidRPr="009E5D00" w:rsidRDefault="00C82BCE" w:rsidP="00CB3327">
            <w:pPr>
              <w:jc w:val="center"/>
            </w:pPr>
            <w:r w:rsidRPr="009E5D00">
              <w:t>A</w:t>
            </w:r>
          </w:p>
        </w:tc>
        <w:tc>
          <w:tcPr>
            <w:tcW w:w="241" w:type="pct"/>
            <w:vAlign w:val="bottom"/>
          </w:tcPr>
          <w:p w14:paraId="41A690B5" w14:textId="77777777" w:rsidR="00C82BCE" w:rsidRPr="009E5D00" w:rsidRDefault="00C82BCE" w:rsidP="00CB3327">
            <w:pPr>
              <w:jc w:val="center"/>
            </w:pPr>
            <w:r w:rsidRPr="009E5D00">
              <w:t>6</w:t>
            </w:r>
          </w:p>
        </w:tc>
      </w:tr>
      <w:tr w:rsidR="00C82BCE" w:rsidRPr="009E5D00" w14:paraId="511FF81A" w14:textId="77777777" w:rsidTr="008B0ADA">
        <w:trPr>
          <w:trHeight w:val="283"/>
        </w:trPr>
        <w:tc>
          <w:tcPr>
            <w:tcW w:w="257" w:type="pct"/>
            <w:vAlign w:val="bottom"/>
          </w:tcPr>
          <w:p w14:paraId="5B180501" w14:textId="77777777" w:rsidR="00C82BCE" w:rsidRPr="009E5D00" w:rsidRDefault="00C82BCE" w:rsidP="00CB3327">
            <w:pPr>
              <w:jc w:val="center"/>
            </w:pPr>
          </w:p>
        </w:tc>
        <w:tc>
          <w:tcPr>
            <w:tcW w:w="182" w:type="pct"/>
            <w:vAlign w:val="bottom"/>
          </w:tcPr>
          <w:p w14:paraId="4384CD3B" w14:textId="77777777" w:rsidR="00C82BCE" w:rsidRPr="009E5D00" w:rsidRDefault="00C82BCE" w:rsidP="00CB3327">
            <w:pPr>
              <w:jc w:val="center"/>
            </w:pPr>
            <w:r w:rsidRPr="009E5D00">
              <w:t>b.</w:t>
            </w:r>
          </w:p>
        </w:tc>
        <w:tc>
          <w:tcPr>
            <w:tcW w:w="3776" w:type="pct"/>
          </w:tcPr>
          <w:p w14:paraId="58C2306A" w14:textId="77777777" w:rsidR="00C82BCE" w:rsidRPr="009E5D00" w:rsidRDefault="00C82BCE" w:rsidP="00CB3327">
            <w:pPr>
              <w:rPr>
                <w:bCs/>
              </w:rPr>
            </w:pPr>
            <w:r w:rsidRPr="009E5D00">
              <w:t>Explain the different layers in Tetra Pak.</w:t>
            </w:r>
          </w:p>
        </w:tc>
        <w:tc>
          <w:tcPr>
            <w:tcW w:w="301" w:type="pct"/>
            <w:vAlign w:val="bottom"/>
          </w:tcPr>
          <w:p w14:paraId="2CC84680" w14:textId="77777777" w:rsidR="00C82BCE" w:rsidRPr="009E5D00" w:rsidRDefault="00C82BCE" w:rsidP="00CB3327">
            <w:pPr>
              <w:jc w:val="center"/>
            </w:pPr>
            <w:r w:rsidRPr="009E5D00">
              <w:t>CO5</w:t>
            </w:r>
          </w:p>
        </w:tc>
        <w:tc>
          <w:tcPr>
            <w:tcW w:w="243" w:type="pct"/>
            <w:vAlign w:val="bottom"/>
          </w:tcPr>
          <w:p w14:paraId="1A4556DF" w14:textId="77777777" w:rsidR="00C82BCE" w:rsidRPr="009E5D00" w:rsidRDefault="00C82BCE" w:rsidP="00CB3327">
            <w:pPr>
              <w:jc w:val="center"/>
            </w:pPr>
            <w:r w:rsidRPr="009E5D00">
              <w:t>U</w:t>
            </w:r>
          </w:p>
        </w:tc>
        <w:tc>
          <w:tcPr>
            <w:tcW w:w="241" w:type="pct"/>
            <w:vAlign w:val="bottom"/>
          </w:tcPr>
          <w:p w14:paraId="71226F97" w14:textId="77777777" w:rsidR="00C82BCE" w:rsidRPr="009E5D00" w:rsidRDefault="00C82BCE" w:rsidP="00CB3327">
            <w:pPr>
              <w:jc w:val="center"/>
            </w:pPr>
            <w:r w:rsidRPr="009E5D00">
              <w:t>6</w:t>
            </w:r>
          </w:p>
        </w:tc>
      </w:tr>
      <w:tr w:rsidR="00C82BCE" w:rsidRPr="009E5D00" w14:paraId="1CC30DA4" w14:textId="77777777" w:rsidTr="00D34CBF">
        <w:trPr>
          <w:trHeight w:val="283"/>
        </w:trPr>
        <w:tc>
          <w:tcPr>
            <w:tcW w:w="257" w:type="pct"/>
            <w:vAlign w:val="bottom"/>
          </w:tcPr>
          <w:p w14:paraId="527DEE36" w14:textId="77777777" w:rsidR="00C82BCE" w:rsidRPr="009E5D00" w:rsidRDefault="00C82BCE" w:rsidP="00CB3327">
            <w:pPr>
              <w:jc w:val="center"/>
            </w:pPr>
          </w:p>
        </w:tc>
        <w:tc>
          <w:tcPr>
            <w:tcW w:w="182" w:type="pct"/>
            <w:vAlign w:val="bottom"/>
          </w:tcPr>
          <w:p w14:paraId="4428759E" w14:textId="77777777" w:rsidR="00C82BCE" w:rsidRPr="009E5D00" w:rsidRDefault="00C82BCE" w:rsidP="00CB3327">
            <w:pPr>
              <w:jc w:val="center"/>
            </w:pPr>
          </w:p>
        </w:tc>
        <w:tc>
          <w:tcPr>
            <w:tcW w:w="3776" w:type="pct"/>
            <w:vAlign w:val="bottom"/>
          </w:tcPr>
          <w:p w14:paraId="5F350CBB" w14:textId="77777777" w:rsidR="00C82BCE" w:rsidRPr="009E5D00" w:rsidRDefault="00C82BCE" w:rsidP="00CB3327"/>
        </w:tc>
        <w:tc>
          <w:tcPr>
            <w:tcW w:w="301" w:type="pct"/>
            <w:vAlign w:val="bottom"/>
          </w:tcPr>
          <w:p w14:paraId="11365613" w14:textId="77777777" w:rsidR="00C82BCE" w:rsidRPr="009E5D00" w:rsidRDefault="00C82BCE" w:rsidP="00CB3327">
            <w:pPr>
              <w:jc w:val="center"/>
            </w:pPr>
          </w:p>
        </w:tc>
        <w:tc>
          <w:tcPr>
            <w:tcW w:w="243" w:type="pct"/>
            <w:vAlign w:val="bottom"/>
          </w:tcPr>
          <w:p w14:paraId="6C90DF35" w14:textId="77777777" w:rsidR="00C82BCE" w:rsidRPr="009E5D00" w:rsidRDefault="00C82BCE" w:rsidP="00CB3327">
            <w:pPr>
              <w:jc w:val="center"/>
            </w:pPr>
          </w:p>
        </w:tc>
        <w:tc>
          <w:tcPr>
            <w:tcW w:w="241" w:type="pct"/>
            <w:vAlign w:val="bottom"/>
          </w:tcPr>
          <w:p w14:paraId="0CCFD8F6" w14:textId="77777777" w:rsidR="00C82BCE" w:rsidRPr="009E5D00" w:rsidRDefault="00C82BCE" w:rsidP="00CB3327">
            <w:pPr>
              <w:jc w:val="center"/>
            </w:pPr>
          </w:p>
        </w:tc>
      </w:tr>
      <w:tr w:rsidR="00C82BCE" w:rsidRPr="009E5D00" w14:paraId="258C42BF" w14:textId="77777777" w:rsidTr="002E50D3">
        <w:trPr>
          <w:trHeight w:val="283"/>
        </w:trPr>
        <w:tc>
          <w:tcPr>
            <w:tcW w:w="257" w:type="pct"/>
          </w:tcPr>
          <w:p w14:paraId="01EF0FDE" w14:textId="77777777" w:rsidR="00C82BCE" w:rsidRPr="009E5D00" w:rsidRDefault="00C82BCE" w:rsidP="002E50D3">
            <w:pPr>
              <w:jc w:val="center"/>
            </w:pPr>
            <w:r w:rsidRPr="009E5D00">
              <w:t>23.</w:t>
            </w:r>
          </w:p>
        </w:tc>
        <w:tc>
          <w:tcPr>
            <w:tcW w:w="182" w:type="pct"/>
          </w:tcPr>
          <w:p w14:paraId="4B406F78" w14:textId="77777777" w:rsidR="00C82BCE" w:rsidRPr="009E5D00" w:rsidRDefault="00C82BCE" w:rsidP="002E50D3">
            <w:pPr>
              <w:jc w:val="center"/>
            </w:pPr>
            <w:r w:rsidRPr="009E5D00">
              <w:t>a.</w:t>
            </w:r>
          </w:p>
        </w:tc>
        <w:tc>
          <w:tcPr>
            <w:tcW w:w="3776" w:type="pct"/>
          </w:tcPr>
          <w:p w14:paraId="020134CD" w14:textId="77777777" w:rsidR="00C82BCE" w:rsidRPr="009E5D00" w:rsidRDefault="00C82BCE" w:rsidP="002E50D3">
            <w:pPr>
              <w:jc w:val="both"/>
            </w:pPr>
            <w:r w:rsidRPr="009E5D00">
              <w:t>Explain the strategies adopted to prevent post-harvest losses in fruits and vegetables.</w:t>
            </w:r>
          </w:p>
        </w:tc>
        <w:tc>
          <w:tcPr>
            <w:tcW w:w="301" w:type="pct"/>
            <w:vAlign w:val="bottom"/>
          </w:tcPr>
          <w:p w14:paraId="03535DAA" w14:textId="77777777" w:rsidR="00C82BCE" w:rsidRPr="009E5D00" w:rsidRDefault="00C82BCE" w:rsidP="00CB3327">
            <w:pPr>
              <w:jc w:val="center"/>
            </w:pPr>
            <w:r w:rsidRPr="009E5D00">
              <w:t>CO1</w:t>
            </w:r>
          </w:p>
        </w:tc>
        <w:tc>
          <w:tcPr>
            <w:tcW w:w="243" w:type="pct"/>
            <w:vAlign w:val="bottom"/>
          </w:tcPr>
          <w:p w14:paraId="303CF749" w14:textId="77777777" w:rsidR="00C82BCE" w:rsidRPr="009E5D00" w:rsidRDefault="00C82BCE" w:rsidP="00CB3327">
            <w:pPr>
              <w:jc w:val="center"/>
            </w:pPr>
            <w:r w:rsidRPr="009E5D00">
              <w:t>A</w:t>
            </w:r>
          </w:p>
        </w:tc>
        <w:tc>
          <w:tcPr>
            <w:tcW w:w="241" w:type="pct"/>
            <w:vAlign w:val="bottom"/>
          </w:tcPr>
          <w:p w14:paraId="2DE782A8" w14:textId="77777777" w:rsidR="00C82BCE" w:rsidRPr="009E5D00" w:rsidRDefault="00C82BCE" w:rsidP="00CB3327">
            <w:pPr>
              <w:jc w:val="center"/>
            </w:pPr>
            <w:r w:rsidRPr="009E5D00">
              <w:t>8</w:t>
            </w:r>
          </w:p>
        </w:tc>
      </w:tr>
      <w:tr w:rsidR="00C82BCE" w:rsidRPr="009E5D00" w14:paraId="317E33C7" w14:textId="77777777" w:rsidTr="002E50D3">
        <w:trPr>
          <w:trHeight w:val="283"/>
        </w:trPr>
        <w:tc>
          <w:tcPr>
            <w:tcW w:w="257" w:type="pct"/>
          </w:tcPr>
          <w:p w14:paraId="10E95974" w14:textId="77777777" w:rsidR="00C82BCE" w:rsidRPr="009E5D00" w:rsidRDefault="00C82BCE" w:rsidP="002E50D3">
            <w:pPr>
              <w:jc w:val="center"/>
            </w:pPr>
          </w:p>
        </w:tc>
        <w:tc>
          <w:tcPr>
            <w:tcW w:w="182" w:type="pct"/>
          </w:tcPr>
          <w:p w14:paraId="6319763A" w14:textId="77777777" w:rsidR="00C82BCE" w:rsidRPr="009E5D00" w:rsidRDefault="00C82BCE" w:rsidP="002E50D3">
            <w:pPr>
              <w:jc w:val="center"/>
            </w:pPr>
            <w:r w:rsidRPr="009E5D00">
              <w:t>b.</w:t>
            </w:r>
          </w:p>
        </w:tc>
        <w:tc>
          <w:tcPr>
            <w:tcW w:w="3776" w:type="pct"/>
          </w:tcPr>
          <w:p w14:paraId="62D98D06" w14:textId="77777777" w:rsidR="00C82BCE" w:rsidRPr="009E5D00" w:rsidRDefault="00C82BCE" w:rsidP="00CB3327">
            <w:pPr>
              <w:rPr>
                <w:bCs/>
              </w:rPr>
            </w:pPr>
            <w:r w:rsidRPr="009E5D00">
              <w:t>Summarize the chilling injury symptoms in fruits.</w:t>
            </w:r>
          </w:p>
        </w:tc>
        <w:tc>
          <w:tcPr>
            <w:tcW w:w="301" w:type="pct"/>
            <w:vAlign w:val="bottom"/>
          </w:tcPr>
          <w:p w14:paraId="4F0405FB" w14:textId="77777777" w:rsidR="00C82BCE" w:rsidRPr="009E5D00" w:rsidRDefault="00C82BCE" w:rsidP="00CB3327">
            <w:pPr>
              <w:jc w:val="center"/>
            </w:pPr>
            <w:r w:rsidRPr="009E5D00">
              <w:t>CO1</w:t>
            </w:r>
          </w:p>
        </w:tc>
        <w:tc>
          <w:tcPr>
            <w:tcW w:w="243" w:type="pct"/>
            <w:vAlign w:val="bottom"/>
          </w:tcPr>
          <w:p w14:paraId="6866501D" w14:textId="77777777" w:rsidR="00C82BCE" w:rsidRPr="009E5D00" w:rsidRDefault="00C82BCE" w:rsidP="00CB3327">
            <w:pPr>
              <w:jc w:val="center"/>
            </w:pPr>
            <w:r w:rsidRPr="009E5D00">
              <w:t>U</w:t>
            </w:r>
          </w:p>
        </w:tc>
        <w:tc>
          <w:tcPr>
            <w:tcW w:w="241" w:type="pct"/>
            <w:vAlign w:val="bottom"/>
          </w:tcPr>
          <w:p w14:paraId="381C51E3" w14:textId="77777777" w:rsidR="00C82BCE" w:rsidRPr="009E5D00" w:rsidRDefault="00C82BCE" w:rsidP="00CB3327">
            <w:pPr>
              <w:jc w:val="center"/>
            </w:pPr>
            <w:r w:rsidRPr="009E5D00">
              <w:t>4</w:t>
            </w:r>
          </w:p>
        </w:tc>
      </w:tr>
      <w:tr w:rsidR="00C82BCE" w:rsidRPr="009E5D00" w14:paraId="626A6172" w14:textId="77777777" w:rsidTr="008E4728">
        <w:trPr>
          <w:trHeight w:val="550"/>
        </w:trPr>
        <w:tc>
          <w:tcPr>
            <w:tcW w:w="5000" w:type="pct"/>
            <w:gridSpan w:val="6"/>
            <w:vAlign w:val="center"/>
          </w:tcPr>
          <w:p w14:paraId="5195299E" w14:textId="77777777" w:rsidR="00C82BCE" w:rsidRPr="009E5D00" w:rsidRDefault="00C82BCE" w:rsidP="00CB3327">
            <w:pPr>
              <w:jc w:val="center"/>
              <w:rPr>
                <w:b/>
                <w:bCs/>
              </w:rPr>
            </w:pPr>
            <w:r w:rsidRPr="009E5D00">
              <w:rPr>
                <w:b/>
                <w:bCs/>
              </w:rPr>
              <w:t>COMPULSORY QUESTION</w:t>
            </w:r>
          </w:p>
        </w:tc>
      </w:tr>
      <w:tr w:rsidR="00C82BCE" w:rsidRPr="009E5D00" w14:paraId="6EC65C4C" w14:textId="77777777" w:rsidTr="007F233D">
        <w:trPr>
          <w:trHeight w:val="80"/>
        </w:trPr>
        <w:tc>
          <w:tcPr>
            <w:tcW w:w="257" w:type="pct"/>
            <w:vAlign w:val="bottom"/>
          </w:tcPr>
          <w:p w14:paraId="26294475" w14:textId="77777777" w:rsidR="00C82BCE" w:rsidRPr="009E5D00" w:rsidRDefault="00C82BCE" w:rsidP="00CB3327">
            <w:pPr>
              <w:jc w:val="center"/>
            </w:pPr>
            <w:r w:rsidRPr="009E5D00">
              <w:t>24.</w:t>
            </w:r>
          </w:p>
        </w:tc>
        <w:tc>
          <w:tcPr>
            <w:tcW w:w="182" w:type="pct"/>
            <w:vAlign w:val="bottom"/>
          </w:tcPr>
          <w:p w14:paraId="18340184" w14:textId="77777777" w:rsidR="00C82BCE" w:rsidRPr="009E5D00" w:rsidRDefault="00C82BCE" w:rsidP="00CB3327">
            <w:pPr>
              <w:jc w:val="center"/>
            </w:pPr>
          </w:p>
        </w:tc>
        <w:tc>
          <w:tcPr>
            <w:tcW w:w="3776" w:type="pct"/>
            <w:vAlign w:val="bottom"/>
          </w:tcPr>
          <w:p w14:paraId="1E2AE398" w14:textId="77777777" w:rsidR="00C82BCE" w:rsidRPr="009E5D00" w:rsidRDefault="00C82BCE" w:rsidP="00CB3327">
            <w:r w:rsidRPr="009E5D00">
              <w:t>Summarize the salient features of AGMARK and ISO22000.</w:t>
            </w:r>
          </w:p>
        </w:tc>
        <w:tc>
          <w:tcPr>
            <w:tcW w:w="301" w:type="pct"/>
            <w:vAlign w:val="bottom"/>
          </w:tcPr>
          <w:p w14:paraId="6E6A125C" w14:textId="77777777" w:rsidR="00C82BCE" w:rsidRPr="009E5D00" w:rsidRDefault="00C82BCE" w:rsidP="00CB3327">
            <w:pPr>
              <w:jc w:val="center"/>
            </w:pPr>
            <w:r w:rsidRPr="009E5D00">
              <w:t>CO6</w:t>
            </w:r>
          </w:p>
        </w:tc>
        <w:tc>
          <w:tcPr>
            <w:tcW w:w="243" w:type="pct"/>
            <w:vAlign w:val="bottom"/>
          </w:tcPr>
          <w:p w14:paraId="764F52F2" w14:textId="77777777" w:rsidR="00C82BCE" w:rsidRPr="009E5D00" w:rsidRDefault="00C82BCE" w:rsidP="00CB3327">
            <w:pPr>
              <w:jc w:val="center"/>
            </w:pPr>
            <w:r w:rsidRPr="009E5D00">
              <w:t>U</w:t>
            </w:r>
          </w:p>
        </w:tc>
        <w:tc>
          <w:tcPr>
            <w:tcW w:w="241" w:type="pct"/>
            <w:vAlign w:val="bottom"/>
          </w:tcPr>
          <w:p w14:paraId="5C2E141C" w14:textId="77777777" w:rsidR="00C82BCE" w:rsidRPr="009E5D00" w:rsidRDefault="00C82BCE" w:rsidP="00CB3327">
            <w:pPr>
              <w:jc w:val="center"/>
            </w:pPr>
            <w:r w:rsidRPr="009E5D00">
              <w:t>12</w:t>
            </w:r>
          </w:p>
        </w:tc>
      </w:tr>
    </w:tbl>
    <w:p w14:paraId="4ACFBF8D" w14:textId="77777777" w:rsidR="00C82BCE" w:rsidRPr="009E5D00" w:rsidRDefault="00C82BCE" w:rsidP="002E336A"/>
    <w:p w14:paraId="1EF46C73" w14:textId="77777777" w:rsidR="00C82BCE" w:rsidRPr="009E5D00" w:rsidRDefault="00C82BCE" w:rsidP="002E336A">
      <w:r w:rsidRPr="009E5D00">
        <w:rPr>
          <w:b/>
          <w:bCs/>
        </w:rPr>
        <w:t>CO</w:t>
      </w:r>
      <w:r w:rsidRPr="009E5D00">
        <w:t xml:space="preserve"> – COURSE OUTCOME</w:t>
      </w:r>
      <w:r w:rsidRPr="009E5D00">
        <w:tab/>
        <w:t xml:space="preserve">       </w:t>
      </w:r>
      <w:r w:rsidRPr="009E5D00">
        <w:rPr>
          <w:b/>
          <w:bCs/>
        </w:rPr>
        <w:t>BL</w:t>
      </w:r>
      <w:r w:rsidRPr="009E5D00">
        <w:t xml:space="preserve"> – BLOOM’S LEVEL       </w:t>
      </w:r>
      <w:r w:rsidRPr="009E5D00">
        <w:rPr>
          <w:b/>
          <w:bCs/>
        </w:rPr>
        <w:t>M</w:t>
      </w:r>
      <w:r w:rsidRPr="009E5D00">
        <w:t xml:space="preserve"> – MARKS ALLOTTED</w:t>
      </w:r>
    </w:p>
    <w:p w14:paraId="21F144A8" w14:textId="77777777" w:rsidR="00C82BCE" w:rsidRPr="009E5D00" w:rsidRDefault="00C82BCE" w:rsidP="002E336A"/>
    <w:tbl>
      <w:tblPr>
        <w:tblStyle w:val="TableGrid"/>
        <w:tblW w:w="10490" w:type="dxa"/>
        <w:tblInd w:w="-714" w:type="dxa"/>
        <w:tblLook w:val="04A0" w:firstRow="1" w:lastRow="0" w:firstColumn="1" w:lastColumn="0" w:noHBand="0" w:noVBand="1"/>
      </w:tblPr>
      <w:tblGrid>
        <w:gridCol w:w="696"/>
        <w:gridCol w:w="9794"/>
      </w:tblGrid>
      <w:tr w:rsidR="00C82BCE" w:rsidRPr="009E5D00" w14:paraId="7A4F109B" w14:textId="77777777" w:rsidTr="005C5F4B">
        <w:trPr>
          <w:trHeight w:val="283"/>
        </w:trPr>
        <w:tc>
          <w:tcPr>
            <w:tcW w:w="670" w:type="dxa"/>
          </w:tcPr>
          <w:p w14:paraId="3FE3A272" w14:textId="77777777" w:rsidR="00C82BCE" w:rsidRPr="009E5D00" w:rsidRDefault="00C82BCE" w:rsidP="00AD39D3"/>
        </w:tc>
        <w:tc>
          <w:tcPr>
            <w:tcW w:w="9820" w:type="dxa"/>
          </w:tcPr>
          <w:p w14:paraId="1ADBB8D9" w14:textId="77777777" w:rsidR="00C82BCE" w:rsidRPr="009E5D00" w:rsidRDefault="00C82BCE" w:rsidP="00AD39D3">
            <w:pPr>
              <w:jc w:val="center"/>
              <w:rPr>
                <w:b/>
              </w:rPr>
            </w:pPr>
            <w:r w:rsidRPr="009E5D00">
              <w:rPr>
                <w:b/>
              </w:rPr>
              <w:t>COURSE OUTCOMES</w:t>
            </w:r>
          </w:p>
        </w:tc>
      </w:tr>
      <w:tr w:rsidR="00C82BCE" w:rsidRPr="009E5D00" w14:paraId="30CA45B2" w14:textId="77777777" w:rsidTr="00A1283B">
        <w:trPr>
          <w:trHeight w:val="283"/>
        </w:trPr>
        <w:tc>
          <w:tcPr>
            <w:tcW w:w="670" w:type="dxa"/>
          </w:tcPr>
          <w:p w14:paraId="463CF7DB" w14:textId="77777777" w:rsidR="00C82BCE" w:rsidRPr="009E5D00" w:rsidRDefault="00C82BCE" w:rsidP="00994D73">
            <w:pPr>
              <w:rPr>
                <w:b/>
                <w:bCs/>
              </w:rPr>
            </w:pPr>
            <w:r w:rsidRPr="009E5D00">
              <w:rPr>
                <w:b/>
                <w:bCs/>
              </w:rPr>
              <w:t>CO1</w:t>
            </w:r>
          </w:p>
        </w:tc>
        <w:tc>
          <w:tcPr>
            <w:tcW w:w="9820" w:type="dxa"/>
          </w:tcPr>
          <w:p w14:paraId="2BFD559D" w14:textId="77777777" w:rsidR="00C82BCE" w:rsidRPr="009E5D00" w:rsidRDefault="00C82BCE" w:rsidP="00994D73">
            <w:r w:rsidRPr="009E5D00">
              <w:t>Observe the production status and post-harvest handling methods of fruits and vegetables.</w:t>
            </w:r>
          </w:p>
        </w:tc>
      </w:tr>
      <w:tr w:rsidR="00C82BCE" w:rsidRPr="009E5D00" w14:paraId="416B7F51" w14:textId="77777777" w:rsidTr="00A1283B">
        <w:trPr>
          <w:trHeight w:val="283"/>
        </w:trPr>
        <w:tc>
          <w:tcPr>
            <w:tcW w:w="670" w:type="dxa"/>
          </w:tcPr>
          <w:p w14:paraId="5AE09973" w14:textId="77777777" w:rsidR="00C82BCE" w:rsidRPr="009E5D00" w:rsidRDefault="00C82BCE" w:rsidP="00994D73">
            <w:pPr>
              <w:rPr>
                <w:b/>
                <w:bCs/>
              </w:rPr>
            </w:pPr>
            <w:r w:rsidRPr="009E5D00">
              <w:rPr>
                <w:b/>
                <w:bCs/>
              </w:rPr>
              <w:t>CO2</w:t>
            </w:r>
          </w:p>
        </w:tc>
        <w:tc>
          <w:tcPr>
            <w:tcW w:w="9820" w:type="dxa"/>
          </w:tcPr>
          <w:p w14:paraId="756BBE2B" w14:textId="77777777" w:rsidR="00C82BCE" w:rsidRPr="009E5D00" w:rsidRDefault="00C82BCE" w:rsidP="00994D73">
            <w:r w:rsidRPr="009E5D00">
              <w:t>Understand the methods of processing and preservation of freshly harvested and cut fruits and vegetables.</w:t>
            </w:r>
          </w:p>
        </w:tc>
      </w:tr>
      <w:tr w:rsidR="00C82BCE" w:rsidRPr="009E5D00" w14:paraId="71E228E3" w14:textId="77777777" w:rsidTr="00A1283B">
        <w:trPr>
          <w:trHeight w:val="283"/>
        </w:trPr>
        <w:tc>
          <w:tcPr>
            <w:tcW w:w="670" w:type="dxa"/>
          </w:tcPr>
          <w:p w14:paraId="54001E77" w14:textId="77777777" w:rsidR="00C82BCE" w:rsidRPr="009E5D00" w:rsidRDefault="00C82BCE" w:rsidP="00994D73">
            <w:pPr>
              <w:rPr>
                <w:b/>
                <w:bCs/>
              </w:rPr>
            </w:pPr>
            <w:r w:rsidRPr="009E5D00">
              <w:rPr>
                <w:b/>
                <w:bCs/>
              </w:rPr>
              <w:t>CO3</w:t>
            </w:r>
          </w:p>
        </w:tc>
        <w:tc>
          <w:tcPr>
            <w:tcW w:w="9820" w:type="dxa"/>
          </w:tcPr>
          <w:p w14:paraId="239DA57B" w14:textId="77777777" w:rsidR="00C82BCE" w:rsidRPr="009E5D00" w:rsidRDefault="00C82BCE" w:rsidP="00994D73">
            <w:r w:rsidRPr="009E5D00">
              <w:t xml:space="preserve">Apply their knowledge of unit operations to pick specific heat treatment for processing and preservation of fruits and vegetables. </w:t>
            </w:r>
          </w:p>
        </w:tc>
      </w:tr>
      <w:tr w:rsidR="00C82BCE" w:rsidRPr="009E5D00" w14:paraId="21CD7E35" w14:textId="77777777" w:rsidTr="00A1283B">
        <w:trPr>
          <w:trHeight w:val="283"/>
        </w:trPr>
        <w:tc>
          <w:tcPr>
            <w:tcW w:w="670" w:type="dxa"/>
          </w:tcPr>
          <w:p w14:paraId="0C477811" w14:textId="77777777" w:rsidR="00C82BCE" w:rsidRPr="009E5D00" w:rsidRDefault="00C82BCE" w:rsidP="00994D73">
            <w:pPr>
              <w:rPr>
                <w:b/>
                <w:bCs/>
              </w:rPr>
            </w:pPr>
            <w:r w:rsidRPr="009E5D00">
              <w:rPr>
                <w:b/>
                <w:bCs/>
              </w:rPr>
              <w:t>CO4</w:t>
            </w:r>
          </w:p>
        </w:tc>
        <w:tc>
          <w:tcPr>
            <w:tcW w:w="9820" w:type="dxa"/>
          </w:tcPr>
          <w:p w14:paraId="2CD5D15C" w14:textId="77777777" w:rsidR="00C82BCE" w:rsidRPr="009E5D00" w:rsidRDefault="00C82BCE" w:rsidP="00994D73">
            <w:r w:rsidRPr="009E5D00">
              <w:t xml:space="preserve">Analyze the various production and preservation methods of fruit juices. </w:t>
            </w:r>
          </w:p>
        </w:tc>
      </w:tr>
      <w:tr w:rsidR="00C82BCE" w:rsidRPr="009E5D00" w14:paraId="0846E40C" w14:textId="77777777" w:rsidTr="005C5F4B">
        <w:trPr>
          <w:trHeight w:val="283"/>
        </w:trPr>
        <w:tc>
          <w:tcPr>
            <w:tcW w:w="670" w:type="dxa"/>
          </w:tcPr>
          <w:p w14:paraId="636F6B2D" w14:textId="77777777" w:rsidR="00C82BCE" w:rsidRPr="009E5D00" w:rsidRDefault="00C82BCE" w:rsidP="00994D73">
            <w:pPr>
              <w:rPr>
                <w:b/>
                <w:bCs/>
              </w:rPr>
            </w:pPr>
            <w:r w:rsidRPr="009E5D00">
              <w:rPr>
                <w:b/>
                <w:bCs/>
              </w:rPr>
              <w:t>CO5</w:t>
            </w:r>
          </w:p>
        </w:tc>
        <w:tc>
          <w:tcPr>
            <w:tcW w:w="9820" w:type="dxa"/>
            <w:vAlign w:val="center"/>
          </w:tcPr>
          <w:p w14:paraId="446F98D4" w14:textId="77777777" w:rsidR="00C82BCE" w:rsidRPr="009E5D00" w:rsidRDefault="00C82BCE" w:rsidP="00994D73">
            <w:pPr>
              <w:pStyle w:val="Default"/>
            </w:pPr>
            <w:r w:rsidRPr="009E5D00">
              <w:t xml:space="preserve">Evaluate the dehydration methods and aseptic technologies used in fruit and vegetable processing. </w:t>
            </w:r>
          </w:p>
        </w:tc>
      </w:tr>
      <w:tr w:rsidR="00C82BCE" w:rsidRPr="009E5D00" w14:paraId="7662A990" w14:textId="77777777" w:rsidTr="005C5F4B">
        <w:trPr>
          <w:trHeight w:val="283"/>
        </w:trPr>
        <w:tc>
          <w:tcPr>
            <w:tcW w:w="670" w:type="dxa"/>
          </w:tcPr>
          <w:p w14:paraId="22A74A79" w14:textId="77777777" w:rsidR="00C82BCE" w:rsidRPr="009E5D00" w:rsidRDefault="00C82BCE" w:rsidP="00994D73">
            <w:pPr>
              <w:rPr>
                <w:b/>
                <w:bCs/>
              </w:rPr>
            </w:pPr>
            <w:r w:rsidRPr="009E5D00">
              <w:rPr>
                <w:b/>
                <w:bCs/>
              </w:rPr>
              <w:t>CO6</w:t>
            </w:r>
          </w:p>
        </w:tc>
        <w:tc>
          <w:tcPr>
            <w:tcW w:w="9820" w:type="dxa"/>
            <w:vAlign w:val="bottom"/>
          </w:tcPr>
          <w:p w14:paraId="06E0BA95" w14:textId="77777777" w:rsidR="00C82BCE" w:rsidRPr="009E5D00" w:rsidRDefault="00C82BCE" w:rsidP="00994D73">
            <w:pPr>
              <w:pStyle w:val="Default"/>
            </w:pPr>
            <w:r w:rsidRPr="009E5D00">
              <w:t xml:space="preserve">Design of driers used for drying fruit and vegetables. </w:t>
            </w:r>
          </w:p>
        </w:tc>
      </w:tr>
    </w:tbl>
    <w:p w14:paraId="420FE56F" w14:textId="77777777" w:rsidR="00C82BCE" w:rsidRPr="009E5D00" w:rsidRDefault="00C82B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82BCE" w:rsidRPr="009E5D00" w14:paraId="4B5DEEB0" w14:textId="77777777" w:rsidTr="00E56E00">
        <w:trPr>
          <w:jc w:val="center"/>
        </w:trPr>
        <w:tc>
          <w:tcPr>
            <w:tcW w:w="6385" w:type="dxa"/>
            <w:gridSpan w:val="8"/>
          </w:tcPr>
          <w:p w14:paraId="76E1B15B" w14:textId="77777777" w:rsidR="00C82BCE" w:rsidRPr="009E5D00" w:rsidRDefault="00C82BCE" w:rsidP="00D54806">
            <w:pPr>
              <w:jc w:val="center"/>
              <w:rPr>
                <w:b/>
              </w:rPr>
            </w:pPr>
            <w:r w:rsidRPr="009E5D00">
              <w:rPr>
                <w:b/>
              </w:rPr>
              <w:t>Assessment Pattern as per Bloom’s Level</w:t>
            </w:r>
          </w:p>
        </w:tc>
      </w:tr>
      <w:tr w:rsidR="00C82BCE" w:rsidRPr="009E5D00" w14:paraId="74E2A20C" w14:textId="77777777" w:rsidTr="00E56E00">
        <w:trPr>
          <w:jc w:val="center"/>
        </w:trPr>
        <w:tc>
          <w:tcPr>
            <w:tcW w:w="1140" w:type="dxa"/>
          </w:tcPr>
          <w:p w14:paraId="6D9AAEE0" w14:textId="77777777" w:rsidR="00C82BCE" w:rsidRPr="009E5D00" w:rsidRDefault="00C82BCE" w:rsidP="00D54806">
            <w:pPr>
              <w:jc w:val="center"/>
              <w:rPr>
                <w:b/>
                <w:bCs/>
              </w:rPr>
            </w:pPr>
            <w:r w:rsidRPr="009E5D00">
              <w:rPr>
                <w:b/>
                <w:bCs/>
              </w:rPr>
              <w:t>CO / BL</w:t>
            </w:r>
          </w:p>
        </w:tc>
        <w:tc>
          <w:tcPr>
            <w:tcW w:w="709" w:type="dxa"/>
          </w:tcPr>
          <w:p w14:paraId="6233B884" w14:textId="77777777" w:rsidR="00C82BCE" w:rsidRPr="009E5D00" w:rsidRDefault="00C82BCE" w:rsidP="00D54806">
            <w:pPr>
              <w:jc w:val="center"/>
              <w:rPr>
                <w:b/>
              </w:rPr>
            </w:pPr>
            <w:r w:rsidRPr="009E5D00">
              <w:rPr>
                <w:b/>
              </w:rPr>
              <w:t>R</w:t>
            </w:r>
          </w:p>
        </w:tc>
        <w:tc>
          <w:tcPr>
            <w:tcW w:w="708" w:type="dxa"/>
          </w:tcPr>
          <w:p w14:paraId="753A8494" w14:textId="77777777" w:rsidR="00C82BCE" w:rsidRPr="009E5D00" w:rsidRDefault="00C82BCE" w:rsidP="00D54806">
            <w:pPr>
              <w:jc w:val="center"/>
              <w:rPr>
                <w:b/>
              </w:rPr>
            </w:pPr>
            <w:r w:rsidRPr="009E5D00">
              <w:rPr>
                <w:b/>
              </w:rPr>
              <w:t>U</w:t>
            </w:r>
          </w:p>
        </w:tc>
        <w:tc>
          <w:tcPr>
            <w:tcW w:w="709" w:type="dxa"/>
          </w:tcPr>
          <w:p w14:paraId="60FD1FCB" w14:textId="77777777" w:rsidR="00C82BCE" w:rsidRPr="009E5D00" w:rsidRDefault="00C82BCE" w:rsidP="00D54806">
            <w:pPr>
              <w:jc w:val="center"/>
              <w:rPr>
                <w:b/>
              </w:rPr>
            </w:pPr>
            <w:r w:rsidRPr="009E5D00">
              <w:rPr>
                <w:b/>
              </w:rPr>
              <w:t>A</w:t>
            </w:r>
          </w:p>
        </w:tc>
        <w:tc>
          <w:tcPr>
            <w:tcW w:w="709" w:type="dxa"/>
          </w:tcPr>
          <w:p w14:paraId="69B99CAA" w14:textId="77777777" w:rsidR="00C82BCE" w:rsidRPr="009E5D00" w:rsidRDefault="00C82BCE" w:rsidP="00D54806">
            <w:pPr>
              <w:jc w:val="center"/>
              <w:rPr>
                <w:b/>
              </w:rPr>
            </w:pPr>
            <w:r w:rsidRPr="009E5D00">
              <w:rPr>
                <w:b/>
              </w:rPr>
              <w:t>An</w:t>
            </w:r>
          </w:p>
        </w:tc>
        <w:tc>
          <w:tcPr>
            <w:tcW w:w="709" w:type="dxa"/>
          </w:tcPr>
          <w:p w14:paraId="10BC1182" w14:textId="77777777" w:rsidR="00C82BCE" w:rsidRPr="009E5D00" w:rsidRDefault="00C82BCE" w:rsidP="00D54806">
            <w:pPr>
              <w:jc w:val="center"/>
              <w:rPr>
                <w:b/>
              </w:rPr>
            </w:pPr>
            <w:r w:rsidRPr="009E5D00">
              <w:rPr>
                <w:b/>
              </w:rPr>
              <w:t>E</w:t>
            </w:r>
          </w:p>
        </w:tc>
        <w:tc>
          <w:tcPr>
            <w:tcW w:w="708" w:type="dxa"/>
          </w:tcPr>
          <w:p w14:paraId="19F86359" w14:textId="77777777" w:rsidR="00C82BCE" w:rsidRPr="009E5D00" w:rsidRDefault="00C82BCE" w:rsidP="00D54806">
            <w:pPr>
              <w:jc w:val="center"/>
              <w:rPr>
                <w:b/>
              </w:rPr>
            </w:pPr>
            <w:r w:rsidRPr="009E5D00">
              <w:rPr>
                <w:b/>
              </w:rPr>
              <w:t>C</w:t>
            </w:r>
          </w:p>
        </w:tc>
        <w:tc>
          <w:tcPr>
            <w:tcW w:w="993" w:type="dxa"/>
          </w:tcPr>
          <w:p w14:paraId="69080CDE" w14:textId="77777777" w:rsidR="00C82BCE" w:rsidRPr="009E5D00" w:rsidRDefault="00C82BCE" w:rsidP="00D54806">
            <w:pPr>
              <w:jc w:val="center"/>
              <w:rPr>
                <w:b/>
              </w:rPr>
            </w:pPr>
            <w:r w:rsidRPr="009E5D00">
              <w:rPr>
                <w:b/>
              </w:rPr>
              <w:t>Total</w:t>
            </w:r>
          </w:p>
        </w:tc>
      </w:tr>
      <w:tr w:rsidR="00C82BCE" w:rsidRPr="009E5D00" w14:paraId="3B0270A6" w14:textId="77777777" w:rsidTr="00E56E00">
        <w:trPr>
          <w:jc w:val="center"/>
        </w:trPr>
        <w:tc>
          <w:tcPr>
            <w:tcW w:w="1140" w:type="dxa"/>
          </w:tcPr>
          <w:p w14:paraId="356F9ACD" w14:textId="77777777" w:rsidR="00C82BCE" w:rsidRPr="009E5D00" w:rsidRDefault="00C82BCE" w:rsidP="00D54806">
            <w:pPr>
              <w:jc w:val="center"/>
              <w:rPr>
                <w:b/>
                <w:bCs/>
              </w:rPr>
            </w:pPr>
            <w:r w:rsidRPr="009E5D00">
              <w:rPr>
                <w:b/>
                <w:bCs/>
              </w:rPr>
              <w:t>CO1</w:t>
            </w:r>
          </w:p>
        </w:tc>
        <w:tc>
          <w:tcPr>
            <w:tcW w:w="709" w:type="dxa"/>
          </w:tcPr>
          <w:p w14:paraId="15926871" w14:textId="77777777" w:rsidR="00C82BCE" w:rsidRPr="009E5D00" w:rsidRDefault="00C82BCE" w:rsidP="00D54806">
            <w:pPr>
              <w:jc w:val="center"/>
            </w:pPr>
            <w:r w:rsidRPr="009E5D00">
              <w:t>1</w:t>
            </w:r>
          </w:p>
        </w:tc>
        <w:tc>
          <w:tcPr>
            <w:tcW w:w="708" w:type="dxa"/>
          </w:tcPr>
          <w:p w14:paraId="2CBD72D8" w14:textId="77777777" w:rsidR="00C82BCE" w:rsidRPr="009E5D00" w:rsidRDefault="00C82BCE" w:rsidP="00D54806">
            <w:pPr>
              <w:jc w:val="center"/>
            </w:pPr>
            <w:r w:rsidRPr="009E5D00">
              <w:t>17</w:t>
            </w:r>
          </w:p>
        </w:tc>
        <w:tc>
          <w:tcPr>
            <w:tcW w:w="709" w:type="dxa"/>
          </w:tcPr>
          <w:p w14:paraId="7AEBA05B" w14:textId="77777777" w:rsidR="00C82BCE" w:rsidRPr="009E5D00" w:rsidRDefault="00C82BCE" w:rsidP="00D54806">
            <w:pPr>
              <w:jc w:val="center"/>
            </w:pPr>
            <w:r w:rsidRPr="009E5D00">
              <w:t>8</w:t>
            </w:r>
          </w:p>
        </w:tc>
        <w:tc>
          <w:tcPr>
            <w:tcW w:w="709" w:type="dxa"/>
          </w:tcPr>
          <w:p w14:paraId="3C73C5BC" w14:textId="77777777" w:rsidR="00C82BCE" w:rsidRPr="009E5D00" w:rsidRDefault="00C82BCE" w:rsidP="00D54806">
            <w:pPr>
              <w:jc w:val="center"/>
            </w:pPr>
            <w:r w:rsidRPr="009E5D00">
              <w:t>3</w:t>
            </w:r>
          </w:p>
        </w:tc>
        <w:tc>
          <w:tcPr>
            <w:tcW w:w="709" w:type="dxa"/>
          </w:tcPr>
          <w:p w14:paraId="40758EBF" w14:textId="77777777" w:rsidR="00C82BCE" w:rsidRPr="009E5D00" w:rsidRDefault="00C82BCE" w:rsidP="00D54806">
            <w:pPr>
              <w:jc w:val="center"/>
            </w:pPr>
            <w:r w:rsidRPr="009E5D00">
              <w:t>-</w:t>
            </w:r>
          </w:p>
        </w:tc>
        <w:tc>
          <w:tcPr>
            <w:tcW w:w="708" w:type="dxa"/>
          </w:tcPr>
          <w:p w14:paraId="78F1F9DE" w14:textId="77777777" w:rsidR="00C82BCE" w:rsidRPr="009E5D00" w:rsidRDefault="00C82BCE" w:rsidP="00D54806">
            <w:pPr>
              <w:jc w:val="center"/>
            </w:pPr>
            <w:r w:rsidRPr="009E5D00">
              <w:t>-</w:t>
            </w:r>
          </w:p>
        </w:tc>
        <w:tc>
          <w:tcPr>
            <w:tcW w:w="993" w:type="dxa"/>
          </w:tcPr>
          <w:p w14:paraId="760BBA99" w14:textId="77777777" w:rsidR="00C82BCE" w:rsidRPr="009E5D00" w:rsidRDefault="00C82BCE" w:rsidP="00D54806">
            <w:pPr>
              <w:jc w:val="center"/>
            </w:pPr>
            <w:r w:rsidRPr="009E5D00">
              <w:t>29</w:t>
            </w:r>
          </w:p>
        </w:tc>
      </w:tr>
      <w:tr w:rsidR="00C82BCE" w:rsidRPr="009E5D00" w14:paraId="5C869F95" w14:textId="77777777" w:rsidTr="00E56E00">
        <w:trPr>
          <w:jc w:val="center"/>
        </w:trPr>
        <w:tc>
          <w:tcPr>
            <w:tcW w:w="1140" w:type="dxa"/>
          </w:tcPr>
          <w:p w14:paraId="67A86DE3" w14:textId="77777777" w:rsidR="00C82BCE" w:rsidRPr="009E5D00" w:rsidRDefault="00C82BCE" w:rsidP="00D54806">
            <w:pPr>
              <w:jc w:val="center"/>
              <w:rPr>
                <w:b/>
                <w:bCs/>
              </w:rPr>
            </w:pPr>
            <w:r w:rsidRPr="009E5D00">
              <w:rPr>
                <w:b/>
                <w:bCs/>
              </w:rPr>
              <w:t>CO2</w:t>
            </w:r>
          </w:p>
        </w:tc>
        <w:tc>
          <w:tcPr>
            <w:tcW w:w="709" w:type="dxa"/>
          </w:tcPr>
          <w:p w14:paraId="438C98A6" w14:textId="77777777" w:rsidR="00C82BCE" w:rsidRPr="009E5D00" w:rsidRDefault="00C82BCE" w:rsidP="00D54806">
            <w:pPr>
              <w:jc w:val="center"/>
            </w:pPr>
            <w:r w:rsidRPr="009E5D00">
              <w:t>13</w:t>
            </w:r>
          </w:p>
        </w:tc>
        <w:tc>
          <w:tcPr>
            <w:tcW w:w="708" w:type="dxa"/>
          </w:tcPr>
          <w:p w14:paraId="03C8E376" w14:textId="77777777" w:rsidR="00C82BCE" w:rsidRPr="009E5D00" w:rsidRDefault="00C82BCE" w:rsidP="00D54806">
            <w:pPr>
              <w:jc w:val="center"/>
            </w:pPr>
            <w:r w:rsidRPr="009E5D00">
              <w:t>4</w:t>
            </w:r>
          </w:p>
        </w:tc>
        <w:tc>
          <w:tcPr>
            <w:tcW w:w="709" w:type="dxa"/>
          </w:tcPr>
          <w:p w14:paraId="4CCAE076" w14:textId="77777777" w:rsidR="00C82BCE" w:rsidRPr="009E5D00" w:rsidRDefault="00C82BCE" w:rsidP="00D54806">
            <w:pPr>
              <w:jc w:val="center"/>
            </w:pPr>
            <w:r w:rsidRPr="009E5D00">
              <w:t>-</w:t>
            </w:r>
          </w:p>
        </w:tc>
        <w:tc>
          <w:tcPr>
            <w:tcW w:w="709" w:type="dxa"/>
          </w:tcPr>
          <w:p w14:paraId="1E11EA5B" w14:textId="77777777" w:rsidR="00C82BCE" w:rsidRPr="009E5D00" w:rsidRDefault="00C82BCE" w:rsidP="00D54806">
            <w:pPr>
              <w:jc w:val="center"/>
            </w:pPr>
            <w:r w:rsidRPr="009E5D00">
              <w:t>-</w:t>
            </w:r>
          </w:p>
        </w:tc>
        <w:tc>
          <w:tcPr>
            <w:tcW w:w="709" w:type="dxa"/>
          </w:tcPr>
          <w:p w14:paraId="30587695" w14:textId="77777777" w:rsidR="00C82BCE" w:rsidRPr="009E5D00" w:rsidRDefault="00C82BCE" w:rsidP="00D54806">
            <w:pPr>
              <w:jc w:val="center"/>
            </w:pPr>
            <w:r w:rsidRPr="009E5D00">
              <w:t>-</w:t>
            </w:r>
          </w:p>
        </w:tc>
        <w:tc>
          <w:tcPr>
            <w:tcW w:w="708" w:type="dxa"/>
          </w:tcPr>
          <w:p w14:paraId="4CC9FD95" w14:textId="77777777" w:rsidR="00C82BCE" w:rsidRPr="009E5D00" w:rsidRDefault="00C82BCE" w:rsidP="00D54806">
            <w:pPr>
              <w:jc w:val="center"/>
            </w:pPr>
            <w:r w:rsidRPr="009E5D00">
              <w:t>-</w:t>
            </w:r>
          </w:p>
        </w:tc>
        <w:tc>
          <w:tcPr>
            <w:tcW w:w="993" w:type="dxa"/>
          </w:tcPr>
          <w:p w14:paraId="7C121398" w14:textId="77777777" w:rsidR="00C82BCE" w:rsidRPr="009E5D00" w:rsidRDefault="00C82BCE" w:rsidP="00D54806">
            <w:pPr>
              <w:jc w:val="center"/>
            </w:pPr>
            <w:r w:rsidRPr="009E5D00">
              <w:t>17</w:t>
            </w:r>
          </w:p>
        </w:tc>
      </w:tr>
      <w:tr w:rsidR="00C82BCE" w:rsidRPr="009E5D00" w14:paraId="0B725F3B" w14:textId="77777777" w:rsidTr="00E56E00">
        <w:trPr>
          <w:jc w:val="center"/>
        </w:trPr>
        <w:tc>
          <w:tcPr>
            <w:tcW w:w="1140" w:type="dxa"/>
          </w:tcPr>
          <w:p w14:paraId="33A51097" w14:textId="77777777" w:rsidR="00C82BCE" w:rsidRPr="009E5D00" w:rsidRDefault="00C82BCE" w:rsidP="00D54806">
            <w:pPr>
              <w:jc w:val="center"/>
              <w:rPr>
                <w:b/>
                <w:bCs/>
              </w:rPr>
            </w:pPr>
            <w:r w:rsidRPr="009E5D00">
              <w:rPr>
                <w:b/>
                <w:bCs/>
              </w:rPr>
              <w:t>CO3</w:t>
            </w:r>
          </w:p>
        </w:tc>
        <w:tc>
          <w:tcPr>
            <w:tcW w:w="709" w:type="dxa"/>
          </w:tcPr>
          <w:p w14:paraId="5E7A3530" w14:textId="77777777" w:rsidR="00C82BCE" w:rsidRPr="009E5D00" w:rsidRDefault="00C82BCE" w:rsidP="00D54806">
            <w:pPr>
              <w:jc w:val="center"/>
            </w:pPr>
            <w:r w:rsidRPr="009E5D00">
              <w:t>4</w:t>
            </w:r>
          </w:p>
        </w:tc>
        <w:tc>
          <w:tcPr>
            <w:tcW w:w="708" w:type="dxa"/>
          </w:tcPr>
          <w:p w14:paraId="11576575" w14:textId="77777777" w:rsidR="00C82BCE" w:rsidRPr="009E5D00" w:rsidRDefault="00C82BCE" w:rsidP="00D54806">
            <w:pPr>
              <w:jc w:val="center"/>
            </w:pPr>
            <w:r w:rsidRPr="009E5D00">
              <w:t>6</w:t>
            </w:r>
          </w:p>
        </w:tc>
        <w:tc>
          <w:tcPr>
            <w:tcW w:w="709" w:type="dxa"/>
          </w:tcPr>
          <w:p w14:paraId="60DBE602" w14:textId="77777777" w:rsidR="00C82BCE" w:rsidRPr="009E5D00" w:rsidRDefault="00C82BCE" w:rsidP="00D54806">
            <w:pPr>
              <w:jc w:val="center"/>
            </w:pPr>
            <w:r w:rsidRPr="009E5D00">
              <w:t>-</w:t>
            </w:r>
          </w:p>
        </w:tc>
        <w:tc>
          <w:tcPr>
            <w:tcW w:w="709" w:type="dxa"/>
          </w:tcPr>
          <w:p w14:paraId="6F13D6E1" w14:textId="77777777" w:rsidR="00C82BCE" w:rsidRPr="009E5D00" w:rsidRDefault="00C82BCE" w:rsidP="00D54806">
            <w:pPr>
              <w:jc w:val="center"/>
            </w:pPr>
            <w:r w:rsidRPr="009E5D00">
              <w:t>6</w:t>
            </w:r>
          </w:p>
        </w:tc>
        <w:tc>
          <w:tcPr>
            <w:tcW w:w="709" w:type="dxa"/>
          </w:tcPr>
          <w:p w14:paraId="6727751D" w14:textId="77777777" w:rsidR="00C82BCE" w:rsidRPr="009E5D00" w:rsidRDefault="00C82BCE" w:rsidP="00D54806">
            <w:pPr>
              <w:jc w:val="center"/>
            </w:pPr>
            <w:r w:rsidRPr="009E5D00">
              <w:t>-</w:t>
            </w:r>
          </w:p>
        </w:tc>
        <w:tc>
          <w:tcPr>
            <w:tcW w:w="708" w:type="dxa"/>
          </w:tcPr>
          <w:p w14:paraId="6FC4D1A5" w14:textId="77777777" w:rsidR="00C82BCE" w:rsidRPr="009E5D00" w:rsidRDefault="00C82BCE" w:rsidP="00D54806">
            <w:pPr>
              <w:jc w:val="center"/>
            </w:pPr>
            <w:r w:rsidRPr="009E5D00">
              <w:t>-</w:t>
            </w:r>
          </w:p>
        </w:tc>
        <w:tc>
          <w:tcPr>
            <w:tcW w:w="993" w:type="dxa"/>
          </w:tcPr>
          <w:p w14:paraId="6CAB874C" w14:textId="77777777" w:rsidR="00C82BCE" w:rsidRPr="009E5D00" w:rsidRDefault="00C82BCE" w:rsidP="00D54806">
            <w:pPr>
              <w:jc w:val="center"/>
            </w:pPr>
            <w:r w:rsidRPr="009E5D00">
              <w:t>16</w:t>
            </w:r>
          </w:p>
        </w:tc>
      </w:tr>
      <w:tr w:rsidR="00C82BCE" w:rsidRPr="009E5D00" w14:paraId="23E6F60F" w14:textId="77777777" w:rsidTr="00E56E00">
        <w:trPr>
          <w:jc w:val="center"/>
        </w:trPr>
        <w:tc>
          <w:tcPr>
            <w:tcW w:w="1140" w:type="dxa"/>
          </w:tcPr>
          <w:p w14:paraId="3DBC0E36" w14:textId="77777777" w:rsidR="00C82BCE" w:rsidRPr="009E5D00" w:rsidRDefault="00C82BCE" w:rsidP="00D54806">
            <w:pPr>
              <w:jc w:val="center"/>
              <w:rPr>
                <w:b/>
                <w:bCs/>
              </w:rPr>
            </w:pPr>
            <w:r w:rsidRPr="009E5D00">
              <w:rPr>
                <w:b/>
                <w:bCs/>
              </w:rPr>
              <w:t>CO4</w:t>
            </w:r>
          </w:p>
        </w:tc>
        <w:tc>
          <w:tcPr>
            <w:tcW w:w="709" w:type="dxa"/>
          </w:tcPr>
          <w:p w14:paraId="7279F4CC" w14:textId="77777777" w:rsidR="00C82BCE" w:rsidRPr="009E5D00" w:rsidRDefault="00C82BCE" w:rsidP="00D54806">
            <w:pPr>
              <w:jc w:val="center"/>
            </w:pPr>
            <w:r w:rsidRPr="009E5D00">
              <w:t>1</w:t>
            </w:r>
          </w:p>
        </w:tc>
        <w:tc>
          <w:tcPr>
            <w:tcW w:w="708" w:type="dxa"/>
          </w:tcPr>
          <w:p w14:paraId="4BB12561" w14:textId="77777777" w:rsidR="00C82BCE" w:rsidRPr="009E5D00" w:rsidRDefault="00C82BCE" w:rsidP="00D54806">
            <w:pPr>
              <w:jc w:val="center"/>
            </w:pPr>
            <w:r w:rsidRPr="009E5D00">
              <w:t>13</w:t>
            </w:r>
          </w:p>
        </w:tc>
        <w:tc>
          <w:tcPr>
            <w:tcW w:w="709" w:type="dxa"/>
          </w:tcPr>
          <w:p w14:paraId="65F3CA09" w14:textId="77777777" w:rsidR="00C82BCE" w:rsidRPr="009E5D00" w:rsidRDefault="00C82BCE" w:rsidP="00D54806">
            <w:pPr>
              <w:jc w:val="center"/>
            </w:pPr>
            <w:r w:rsidRPr="009E5D00">
              <w:t>3</w:t>
            </w:r>
          </w:p>
        </w:tc>
        <w:tc>
          <w:tcPr>
            <w:tcW w:w="709" w:type="dxa"/>
          </w:tcPr>
          <w:p w14:paraId="549AA644" w14:textId="77777777" w:rsidR="00C82BCE" w:rsidRPr="009E5D00" w:rsidRDefault="00C82BCE" w:rsidP="00D54806">
            <w:pPr>
              <w:jc w:val="center"/>
            </w:pPr>
            <w:r w:rsidRPr="009E5D00">
              <w:t>-</w:t>
            </w:r>
          </w:p>
        </w:tc>
        <w:tc>
          <w:tcPr>
            <w:tcW w:w="709" w:type="dxa"/>
          </w:tcPr>
          <w:p w14:paraId="4BE9673A" w14:textId="77777777" w:rsidR="00C82BCE" w:rsidRPr="009E5D00" w:rsidRDefault="00C82BCE" w:rsidP="00D54806">
            <w:pPr>
              <w:jc w:val="center"/>
            </w:pPr>
            <w:r w:rsidRPr="009E5D00">
              <w:t>-</w:t>
            </w:r>
          </w:p>
        </w:tc>
        <w:tc>
          <w:tcPr>
            <w:tcW w:w="708" w:type="dxa"/>
          </w:tcPr>
          <w:p w14:paraId="542A04D2" w14:textId="77777777" w:rsidR="00C82BCE" w:rsidRPr="009E5D00" w:rsidRDefault="00C82BCE" w:rsidP="00D54806">
            <w:pPr>
              <w:jc w:val="center"/>
            </w:pPr>
            <w:r w:rsidRPr="009E5D00">
              <w:t>-</w:t>
            </w:r>
          </w:p>
        </w:tc>
        <w:tc>
          <w:tcPr>
            <w:tcW w:w="993" w:type="dxa"/>
          </w:tcPr>
          <w:p w14:paraId="6B07C394" w14:textId="77777777" w:rsidR="00C82BCE" w:rsidRPr="009E5D00" w:rsidRDefault="00C82BCE" w:rsidP="00D54806">
            <w:pPr>
              <w:jc w:val="center"/>
            </w:pPr>
            <w:r w:rsidRPr="009E5D00">
              <w:t>17</w:t>
            </w:r>
          </w:p>
        </w:tc>
      </w:tr>
      <w:tr w:rsidR="00C82BCE" w:rsidRPr="009E5D00" w14:paraId="1FD76F6B" w14:textId="77777777" w:rsidTr="00E56E00">
        <w:trPr>
          <w:jc w:val="center"/>
        </w:trPr>
        <w:tc>
          <w:tcPr>
            <w:tcW w:w="1140" w:type="dxa"/>
          </w:tcPr>
          <w:p w14:paraId="6E7A6980" w14:textId="77777777" w:rsidR="00C82BCE" w:rsidRPr="009E5D00" w:rsidRDefault="00C82BCE" w:rsidP="00D54806">
            <w:pPr>
              <w:jc w:val="center"/>
              <w:rPr>
                <w:b/>
                <w:bCs/>
              </w:rPr>
            </w:pPr>
            <w:r w:rsidRPr="009E5D00">
              <w:rPr>
                <w:b/>
                <w:bCs/>
              </w:rPr>
              <w:t>CO5</w:t>
            </w:r>
          </w:p>
        </w:tc>
        <w:tc>
          <w:tcPr>
            <w:tcW w:w="709" w:type="dxa"/>
          </w:tcPr>
          <w:p w14:paraId="692E3B59" w14:textId="77777777" w:rsidR="00C82BCE" w:rsidRPr="009E5D00" w:rsidRDefault="00C82BCE" w:rsidP="00D54806">
            <w:pPr>
              <w:jc w:val="center"/>
            </w:pPr>
            <w:r w:rsidRPr="009E5D00">
              <w:t>5</w:t>
            </w:r>
          </w:p>
        </w:tc>
        <w:tc>
          <w:tcPr>
            <w:tcW w:w="708" w:type="dxa"/>
          </w:tcPr>
          <w:p w14:paraId="2DA7BC3F" w14:textId="77777777" w:rsidR="00C82BCE" w:rsidRPr="009E5D00" w:rsidRDefault="00C82BCE" w:rsidP="00D54806">
            <w:pPr>
              <w:jc w:val="center"/>
            </w:pPr>
            <w:r w:rsidRPr="009E5D00">
              <w:t>7</w:t>
            </w:r>
          </w:p>
        </w:tc>
        <w:tc>
          <w:tcPr>
            <w:tcW w:w="709" w:type="dxa"/>
          </w:tcPr>
          <w:p w14:paraId="16ED7A7B" w14:textId="77777777" w:rsidR="00C82BCE" w:rsidRPr="009E5D00" w:rsidRDefault="00C82BCE" w:rsidP="00D54806">
            <w:pPr>
              <w:jc w:val="center"/>
            </w:pPr>
            <w:r w:rsidRPr="009E5D00">
              <w:t>17</w:t>
            </w:r>
          </w:p>
        </w:tc>
        <w:tc>
          <w:tcPr>
            <w:tcW w:w="709" w:type="dxa"/>
          </w:tcPr>
          <w:p w14:paraId="2F808000" w14:textId="77777777" w:rsidR="00C82BCE" w:rsidRPr="009E5D00" w:rsidRDefault="00C82BCE" w:rsidP="00D54806">
            <w:pPr>
              <w:jc w:val="center"/>
            </w:pPr>
            <w:r w:rsidRPr="009E5D00">
              <w:t>-</w:t>
            </w:r>
          </w:p>
        </w:tc>
        <w:tc>
          <w:tcPr>
            <w:tcW w:w="709" w:type="dxa"/>
          </w:tcPr>
          <w:p w14:paraId="6FBB4621" w14:textId="77777777" w:rsidR="00C82BCE" w:rsidRPr="009E5D00" w:rsidRDefault="00C82BCE" w:rsidP="00D54806">
            <w:pPr>
              <w:jc w:val="center"/>
            </w:pPr>
            <w:r w:rsidRPr="009E5D00">
              <w:t>-</w:t>
            </w:r>
          </w:p>
        </w:tc>
        <w:tc>
          <w:tcPr>
            <w:tcW w:w="708" w:type="dxa"/>
          </w:tcPr>
          <w:p w14:paraId="7E7E60C9" w14:textId="77777777" w:rsidR="00C82BCE" w:rsidRPr="009E5D00" w:rsidRDefault="00C82BCE" w:rsidP="00D54806">
            <w:pPr>
              <w:jc w:val="center"/>
            </w:pPr>
            <w:r w:rsidRPr="009E5D00">
              <w:t>-</w:t>
            </w:r>
          </w:p>
        </w:tc>
        <w:tc>
          <w:tcPr>
            <w:tcW w:w="993" w:type="dxa"/>
          </w:tcPr>
          <w:p w14:paraId="51540883" w14:textId="77777777" w:rsidR="00C82BCE" w:rsidRPr="009E5D00" w:rsidRDefault="00C82BCE" w:rsidP="00D54806">
            <w:pPr>
              <w:jc w:val="center"/>
            </w:pPr>
            <w:r w:rsidRPr="009E5D00">
              <w:t>29</w:t>
            </w:r>
          </w:p>
        </w:tc>
      </w:tr>
      <w:tr w:rsidR="00C82BCE" w:rsidRPr="009E5D00" w14:paraId="5CECFD73" w14:textId="77777777" w:rsidTr="00E56E00">
        <w:trPr>
          <w:jc w:val="center"/>
        </w:trPr>
        <w:tc>
          <w:tcPr>
            <w:tcW w:w="1140" w:type="dxa"/>
          </w:tcPr>
          <w:p w14:paraId="26DA2FF1" w14:textId="77777777" w:rsidR="00C82BCE" w:rsidRPr="009E5D00" w:rsidRDefault="00C82BCE" w:rsidP="00D54806">
            <w:pPr>
              <w:jc w:val="center"/>
              <w:rPr>
                <w:b/>
                <w:bCs/>
              </w:rPr>
            </w:pPr>
            <w:r w:rsidRPr="009E5D00">
              <w:rPr>
                <w:b/>
                <w:bCs/>
              </w:rPr>
              <w:t>CO6</w:t>
            </w:r>
          </w:p>
        </w:tc>
        <w:tc>
          <w:tcPr>
            <w:tcW w:w="709" w:type="dxa"/>
          </w:tcPr>
          <w:p w14:paraId="1B6E02C0" w14:textId="77777777" w:rsidR="00C82BCE" w:rsidRPr="009E5D00" w:rsidRDefault="00C82BCE" w:rsidP="00D54806">
            <w:pPr>
              <w:jc w:val="center"/>
            </w:pPr>
            <w:r w:rsidRPr="009E5D00">
              <w:t>4</w:t>
            </w:r>
          </w:p>
        </w:tc>
        <w:tc>
          <w:tcPr>
            <w:tcW w:w="708" w:type="dxa"/>
          </w:tcPr>
          <w:p w14:paraId="666C3D30" w14:textId="77777777" w:rsidR="00C82BCE" w:rsidRPr="009E5D00" w:rsidRDefault="00C82BCE" w:rsidP="00D54806">
            <w:pPr>
              <w:jc w:val="center"/>
            </w:pPr>
            <w:r w:rsidRPr="009E5D00">
              <w:t>12</w:t>
            </w:r>
          </w:p>
        </w:tc>
        <w:tc>
          <w:tcPr>
            <w:tcW w:w="709" w:type="dxa"/>
          </w:tcPr>
          <w:p w14:paraId="6174588A" w14:textId="77777777" w:rsidR="00C82BCE" w:rsidRPr="009E5D00" w:rsidRDefault="00C82BCE" w:rsidP="00D54806">
            <w:pPr>
              <w:jc w:val="center"/>
            </w:pPr>
            <w:r w:rsidRPr="009E5D00">
              <w:t>-</w:t>
            </w:r>
          </w:p>
        </w:tc>
        <w:tc>
          <w:tcPr>
            <w:tcW w:w="709" w:type="dxa"/>
          </w:tcPr>
          <w:p w14:paraId="47759ADF" w14:textId="77777777" w:rsidR="00C82BCE" w:rsidRPr="009E5D00" w:rsidRDefault="00C82BCE" w:rsidP="00D54806">
            <w:pPr>
              <w:jc w:val="center"/>
            </w:pPr>
            <w:r w:rsidRPr="009E5D00">
              <w:t>-</w:t>
            </w:r>
          </w:p>
        </w:tc>
        <w:tc>
          <w:tcPr>
            <w:tcW w:w="709" w:type="dxa"/>
          </w:tcPr>
          <w:p w14:paraId="05C336B4" w14:textId="77777777" w:rsidR="00C82BCE" w:rsidRPr="009E5D00" w:rsidRDefault="00C82BCE" w:rsidP="00D54806">
            <w:pPr>
              <w:jc w:val="center"/>
            </w:pPr>
            <w:r w:rsidRPr="009E5D00">
              <w:t>-</w:t>
            </w:r>
          </w:p>
        </w:tc>
        <w:tc>
          <w:tcPr>
            <w:tcW w:w="708" w:type="dxa"/>
          </w:tcPr>
          <w:p w14:paraId="2D165B21" w14:textId="77777777" w:rsidR="00C82BCE" w:rsidRPr="009E5D00" w:rsidRDefault="00C82BCE" w:rsidP="00D54806">
            <w:pPr>
              <w:jc w:val="center"/>
            </w:pPr>
            <w:r w:rsidRPr="009E5D00">
              <w:t>-</w:t>
            </w:r>
          </w:p>
        </w:tc>
        <w:tc>
          <w:tcPr>
            <w:tcW w:w="993" w:type="dxa"/>
          </w:tcPr>
          <w:p w14:paraId="4DB2BC42" w14:textId="77777777" w:rsidR="00C82BCE" w:rsidRPr="009E5D00" w:rsidRDefault="00C82BCE" w:rsidP="00D54806">
            <w:pPr>
              <w:jc w:val="center"/>
            </w:pPr>
            <w:r w:rsidRPr="009E5D00">
              <w:t>16</w:t>
            </w:r>
          </w:p>
        </w:tc>
      </w:tr>
      <w:tr w:rsidR="00C82BCE" w:rsidRPr="009E5D00" w14:paraId="198D033A" w14:textId="77777777" w:rsidTr="00E56E00">
        <w:trPr>
          <w:jc w:val="center"/>
        </w:trPr>
        <w:tc>
          <w:tcPr>
            <w:tcW w:w="5392" w:type="dxa"/>
            <w:gridSpan w:val="7"/>
          </w:tcPr>
          <w:p w14:paraId="0AC41DF1" w14:textId="77777777" w:rsidR="00C82BCE" w:rsidRPr="009E5D00" w:rsidRDefault="00C82BCE" w:rsidP="00D54806"/>
        </w:tc>
        <w:tc>
          <w:tcPr>
            <w:tcW w:w="993" w:type="dxa"/>
          </w:tcPr>
          <w:p w14:paraId="20BD4F04" w14:textId="77777777" w:rsidR="00C82BCE" w:rsidRPr="009E5D00" w:rsidRDefault="00C82BCE" w:rsidP="00D54806">
            <w:pPr>
              <w:jc w:val="center"/>
              <w:rPr>
                <w:b/>
              </w:rPr>
            </w:pPr>
            <w:r w:rsidRPr="009E5D00">
              <w:rPr>
                <w:b/>
              </w:rPr>
              <w:t>124</w:t>
            </w:r>
          </w:p>
        </w:tc>
      </w:tr>
    </w:tbl>
    <w:p w14:paraId="51C19971" w14:textId="77777777" w:rsidR="00C82BCE" w:rsidRPr="009E5D00" w:rsidRDefault="00C82BCE" w:rsidP="0051318C">
      <w:pPr>
        <w:tabs>
          <w:tab w:val="left" w:pos="7110"/>
        </w:tabs>
      </w:pPr>
      <w:r w:rsidRPr="009E5D00">
        <w:tab/>
      </w:r>
    </w:p>
    <w:p w14:paraId="0B2867EF" w14:textId="77777777" w:rsidR="00C82BCE" w:rsidRPr="009E5D00" w:rsidRDefault="00C82BCE" w:rsidP="002E336A"/>
    <w:p w14:paraId="696F8DAE" w14:textId="77777777" w:rsidR="00C82BCE" w:rsidRDefault="00C82BCE">
      <w:pPr>
        <w:spacing w:after="200" w:line="276" w:lineRule="auto"/>
        <w:rPr>
          <w:rFonts w:ascii="Arial" w:hAnsi="Arial" w:cs="Arial"/>
          <w:bCs/>
          <w:noProof/>
        </w:rPr>
      </w:pPr>
      <w:r>
        <w:rPr>
          <w:rFonts w:ascii="Arial" w:hAnsi="Arial" w:cs="Arial"/>
          <w:bCs/>
          <w:noProof/>
        </w:rPr>
        <w:br w:type="page"/>
      </w:r>
    </w:p>
    <w:p w14:paraId="13AD8168" w14:textId="18FAD2A4" w:rsidR="00C82BCE" w:rsidRDefault="00C82BCE" w:rsidP="001720CE">
      <w:pPr>
        <w:jc w:val="center"/>
        <w:rPr>
          <w:rFonts w:ascii="Arial" w:hAnsi="Arial" w:cs="Arial"/>
          <w:bCs/>
          <w:noProof/>
        </w:rPr>
      </w:pPr>
      <w:r>
        <w:rPr>
          <w:rFonts w:ascii="Arial" w:hAnsi="Arial" w:cs="Arial"/>
          <w:noProof/>
        </w:rPr>
        <w:lastRenderedPageBreak/>
        <w:drawing>
          <wp:inline distT="0" distB="0" distL="0" distR="0" wp14:anchorId="1583025B" wp14:editId="5DFE0871">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4A3925" w14:textId="77777777" w:rsidR="00C82BCE" w:rsidRDefault="00C82BCE" w:rsidP="001720CE">
      <w:pPr>
        <w:jc w:val="center"/>
        <w:rPr>
          <w:b/>
          <w:bCs/>
        </w:rPr>
      </w:pPr>
    </w:p>
    <w:p w14:paraId="747EE30E" w14:textId="77777777" w:rsidR="00C82BCE" w:rsidRDefault="00C82BCE" w:rsidP="001720CE">
      <w:pPr>
        <w:jc w:val="center"/>
        <w:rPr>
          <w:b/>
          <w:bCs/>
        </w:rPr>
      </w:pPr>
      <w:r>
        <w:rPr>
          <w:b/>
          <w:bCs/>
        </w:rPr>
        <w:t>END SEMESTER EXAMINATION – NOV / DEC 2024</w:t>
      </w:r>
    </w:p>
    <w:p w14:paraId="42D98D25" w14:textId="77777777" w:rsidR="00C82BCE" w:rsidRDefault="00C82B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2BCE" w:rsidRPr="001E42AE" w14:paraId="75270D97" w14:textId="77777777" w:rsidTr="0037089B">
        <w:trPr>
          <w:trHeight w:val="397"/>
          <w:jc w:val="center"/>
        </w:trPr>
        <w:tc>
          <w:tcPr>
            <w:tcW w:w="1555" w:type="dxa"/>
            <w:vAlign w:val="center"/>
          </w:tcPr>
          <w:p w14:paraId="2F0894FE" w14:textId="77777777" w:rsidR="00C82BCE" w:rsidRPr="0037089B" w:rsidRDefault="00C82BCE" w:rsidP="007E575B">
            <w:pPr>
              <w:pStyle w:val="Title"/>
              <w:jc w:val="left"/>
              <w:rPr>
                <w:b/>
                <w:sz w:val="22"/>
                <w:szCs w:val="22"/>
              </w:rPr>
            </w:pPr>
            <w:r w:rsidRPr="0037089B">
              <w:rPr>
                <w:b/>
                <w:sz w:val="22"/>
                <w:szCs w:val="22"/>
              </w:rPr>
              <w:t xml:space="preserve">Course Code      </w:t>
            </w:r>
          </w:p>
        </w:tc>
        <w:tc>
          <w:tcPr>
            <w:tcW w:w="6662" w:type="dxa"/>
            <w:vAlign w:val="center"/>
          </w:tcPr>
          <w:p w14:paraId="774891DD" w14:textId="77777777" w:rsidR="00C82BCE" w:rsidRPr="0037089B" w:rsidRDefault="00C82BCE" w:rsidP="007E575B">
            <w:pPr>
              <w:pStyle w:val="Title"/>
              <w:jc w:val="left"/>
              <w:rPr>
                <w:b/>
                <w:sz w:val="22"/>
                <w:szCs w:val="22"/>
              </w:rPr>
            </w:pPr>
            <w:r>
              <w:rPr>
                <w:b/>
                <w:sz w:val="22"/>
                <w:szCs w:val="22"/>
              </w:rPr>
              <w:t>20FP2015</w:t>
            </w:r>
          </w:p>
        </w:tc>
        <w:tc>
          <w:tcPr>
            <w:tcW w:w="1417" w:type="dxa"/>
            <w:vAlign w:val="center"/>
          </w:tcPr>
          <w:p w14:paraId="3610B0F7" w14:textId="77777777" w:rsidR="00C82BCE" w:rsidRPr="0037089B" w:rsidRDefault="00C82BC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961B9F0" w14:textId="77777777" w:rsidR="00C82BCE" w:rsidRPr="0037089B" w:rsidRDefault="00C82BCE" w:rsidP="007E575B">
            <w:pPr>
              <w:pStyle w:val="Title"/>
              <w:jc w:val="left"/>
              <w:rPr>
                <w:b/>
                <w:sz w:val="22"/>
                <w:szCs w:val="22"/>
              </w:rPr>
            </w:pPr>
            <w:r w:rsidRPr="0037089B">
              <w:rPr>
                <w:b/>
                <w:sz w:val="22"/>
                <w:szCs w:val="22"/>
              </w:rPr>
              <w:t>3hrs</w:t>
            </w:r>
          </w:p>
        </w:tc>
      </w:tr>
      <w:tr w:rsidR="00C82BCE" w:rsidRPr="001E42AE" w14:paraId="5C96CD21" w14:textId="77777777" w:rsidTr="0037089B">
        <w:trPr>
          <w:trHeight w:val="397"/>
          <w:jc w:val="center"/>
        </w:trPr>
        <w:tc>
          <w:tcPr>
            <w:tcW w:w="1555" w:type="dxa"/>
            <w:vAlign w:val="center"/>
          </w:tcPr>
          <w:p w14:paraId="76415F26" w14:textId="77777777" w:rsidR="00C82BCE" w:rsidRPr="0037089B" w:rsidRDefault="00C82BCE" w:rsidP="00CC19A0">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4EC3A67" w14:textId="77777777" w:rsidR="00C82BCE" w:rsidRPr="0037089B" w:rsidRDefault="00C82BCE" w:rsidP="007E575B">
            <w:pPr>
              <w:pStyle w:val="Title"/>
              <w:jc w:val="left"/>
              <w:rPr>
                <w:b/>
                <w:sz w:val="22"/>
                <w:szCs w:val="22"/>
              </w:rPr>
            </w:pPr>
            <w:r>
              <w:rPr>
                <w:b/>
                <w:sz w:val="22"/>
                <w:szCs w:val="22"/>
              </w:rPr>
              <w:t>FOOD ADDITIVES</w:t>
            </w:r>
          </w:p>
        </w:tc>
        <w:tc>
          <w:tcPr>
            <w:tcW w:w="1417" w:type="dxa"/>
            <w:vAlign w:val="center"/>
          </w:tcPr>
          <w:p w14:paraId="3589562A" w14:textId="77777777" w:rsidR="00C82BCE" w:rsidRPr="0037089B" w:rsidRDefault="00C82BCE" w:rsidP="007E575B">
            <w:pPr>
              <w:pStyle w:val="Title"/>
              <w:jc w:val="left"/>
              <w:rPr>
                <w:b/>
                <w:bCs/>
                <w:sz w:val="22"/>
                <w:szCs w:val="22"/>
              </w:rPr>
            </w:pPr>
            <w:r w:rsidRPr="0037089B">
              <w:rPr>
                <w:b/>
                <w:bCs/>
                <w:sz w:val="22"/>
                <w:szCs w:val="22"/>
              </w:rPr>
              <w:t xml:space="preserve">Max. Marks </w:t>
            </w:r>
          </w:p>
        </w:tc>
        <w:tc>
          <w:tcPr>
            <w:tcW w:w="851" w:type="dxa"/>
            <w:vAlign w:val="center"/>
          </w:tcPr>
          <w:p w14:paraId="70BB4D71" w14:textId="77777777" w:rsidR="00C82BCE" w:rsidRPr="0037089B" w:rsidRDefault="00C82BCE" w:rsidP="007E575B">
            <w:pPr>
              <w:pStyle w:val="Title"/>
              <w:jc w:val="left"/>
              <w:rPr>
                <w:b/>
                <w:sz w:val="22"/>
                <w:szCs w:val="22"/>
              </w:rPr>
            </w:pPr>
            <w:r w:rsidRPr="0037089B">
              <w:rPr>
                <w:b/>
                <w:sz w:val="22"/>
                <w:szCs w:val="22"/>
              </w:rPr>
              <w:t>100</w:t>
            </w:r>
          </w:p>
        </w:tc>
      </w:tr>
    </w:tbl>
    <w:p w14:paraId="2048462E" w14:textId="77777777" w:rsidR="00C82BCE" w:rsidRDefault="00C82BCE" w:rsidP="00BD1705">
      <w:pPr>
        <w:jc w:val="both"/>
      </w:pPr>
    </w:p>
    <w:tbl>
      <w:tblPr>
        <w:tblStyle w:val="TableGrid"/>
        <w:tblW w:w="5839" w:type="pct"/>
        <w:tblInd w:w="-725" w:type="dxa"/>
        <w:tblLook w:val="04A0" w:firstRow="1" w:lastRow="0" w:firstColumn="1" w:lastColumn="0" w:noHBand="0" w:noVBand="1"/>
      </w:tblPr>
      <w:tblGrid>
        <w:gridCol w:w="576"/>
        <w:gridCol w:w="428"/>
        <w:gridCol w:w="7508"/>
        <w:gridCol w:w="851"/>
        <w:gridCol w:w="571"/>
        <w:gridCol w:w="596"/>
      </w:tblGrid>
      <w:tr w:rsidR="00C82BCE" w:rsidRPr="00A50F14" w14:paraId="646783BA" w14:textId="77777777" w:rsidTr="001F462B">
        <w:tc>
          <w:tcPr>
            <w:tcW w:w="274" w:type="pct"/>
            <w:vAlign w:val="center"/>
          </w:tcPr>
          <w:p w14:paraId="0FB9085D" w14:textId="77777777" w:rsidR="00C82BCE" w:rsidRPr="00A50F14" w:rsidRDefault="00C82BCE" w:rsidP="001F462B">
            <w:pPr>
              <w:jc w:val="center"/>
              <w:rPr>
                <w:b/>
              </w:rPr>
            </w:pPr>
            <w:r w:rsidRPr="00A50F14">
              <w:rPr>
                <w:b/>
              </w:rPr>
              <w:t>Q. No.</w:t>
            </w:r>
          </w:p>
        </w:tc>
        <w:tc>
          <w:tcPr>
            <w:tcW w:w="3768" w:type="pct"/>
            <w:gridSpan w:val="2"/>
            <w:vAlign w:val="center"/>
          </w:tcPr>
          <w:p w14:paraId="48828D5C" w14:textId="77777777" w:rsidR="00C82BCE" w:rsidRPr="00A50F14" w:rsidRDefault="00C82BCE" w:rsidP="001F462B">
            <w:pPr>
              <w:jc w:val="center"/>
              <w:rPr>
                <w:b/>
              </w:rPr>
            </w:pPr>
            <w:r w:rsidRPr="00A50F14">
              <w:rPr>
                <w:b/>
              </w:rPr>
              <w:t>Questions</w:t>
            </w:r>
          </w:p>
        </w:tc>
        <w:tc>
          <w:tcPr>
            <w:tcW w:w="404" w:type="pct"/>
            <w:vAlign w:val="center"/>
          </w:tcPr>
          <w:p w14:paraId="5375D764" w14:textId="77777777" w:rsidR="00C82BCE" w:rsidRPr="00A50F14" w:rsidRDefault="00C82BCE" w:rsidP="001F462B">
            <w:pPr>
              <w:jc w:val="center"/>
              <w:rPr>
                <w:b/>
              </w:rPr>
            </w:pPr>
            <w:r>
              <w:rPr>
                <w:b/>
              </w:rPr>
              <w:t>CO</w:t>
            </w:r>
          </w:p>
        </w:tc>
        <w:tc>
          <w:tcPr>
            <w:tcW w:w="271" w:type="pct"/>
            <w:vAlign w:val="center"/>
          </w:tcPr>
          <w:p w14:paraId="6AD4F06A" w14:textId="77777777" w:rsidR="00C82BCE" w:rsidRPr="00A50F14" w:rsidRDefault="00C82BCE" w:rsidP="001F462B">
            <w:pPr>
              <w:jc w:val="center"/>
              <w:rPr>
                <w:b/>
              </w:rPr>
            </w:pPr>
            <w:r>
              <w:rPr>
                <w:b/>
              </w:rPr>
              <w:t>BL</w:t>
            </w:r>
          </w:p>
        </w:tc>
        <w:tc>
          <w:tcPr>
            <w:tcW w:w="283" w:type="pct"/>
            <w:vAlign w:val="center"/>
          </w:tcPr>
          <w:p w14:paraId="06181197" w14:textId="77777777" w:rsidR="00C82BCE" w:rsidRPr="00A50F14" w:rsidRDefault="00C82BCE" w:rsidP="001F462B">
            <w:pPr>
              <w:jc w:val="center"/>
              <w:rPr>
                <w:b/>
              </w:rPr>
            </w:pPr>
            <w:r w:rsidRPr="00A50F14">
              <w:rPr>
                <w:b/>
              </w:rPr>
              <w:t>M</w:t>
            </w:r>
          </w:p>
        </w:tc>
      </w:tr>
      <w:tr w:rsidR="00C82BCE" w:rsidRPr="00A50F14" w14:paraId="27D630D3" w14:textId="77777777" w:rsidTr="001F462B">
        <w:trPr>
          <w:trHeight w:val="397"/>
        </w:trPr>
        <w:tc>
          <w:tcPr>
            <w:tcW w:w="274" w:type="pct"/>
          </w:tcPr>
          <w:p w14:paraId="72356769" w14:textId="77777777" w:rsidR="00C82BCE" w:rsidRPr="00A50F14" w:rsidRDefault="00C82BCE" w:rsidP="001B57DA">
            <w:pPr>
              <w:jc w:val="center"/>
              <w:rPr>
                <w:b/>
                <w:u w:val="single"/>
              </w:rPr>
            </w:pPr>
          </w:p>
        </w:tc>
        <w:tc>
          <w:tcPr>
            <w:tcW w:w="4726" w:type="pct"/>
            <w:gridSpan w:val="5"/>
            <w:vAlign w:val="center"/>
          </w:tcPr>
          <w:p w14:paraId="05CD161E" w14:textId="77777777" w:rsidR="00C82BCE" w:rsidRPr="00A50F14" w:rsidRDefault="00C82BCE" w:rsidP="001F462B">
            <w:pPr>
              <w:jc w:val="center"/>
              <w:rPr>
                <w:b/>
                <w:u w:val="single"/>
              </w:rPr>
            </w:pPr>
            <w:r w:rsidRPr="00A50F14">
              <w:rPr>
                <w:b/>
                <w:u w:val="single"/>
              </w:rPr>
              <w:t>PART – A (10 X 1 = 10 MARKS)</w:t>
            </w:r>
          </w:p>
        </w:tc>
      </w:tr>
      <w:tr w:rsidR="00C82BCE" w:rsidRPr="00A50F14" w14:paraId="1B68428D" w14:textId="77777777" w:rsidTr="001F462B">
        <w:trPr>
          <w:trHeight w:val="340"/>
        </w:trPr>
        <w:tc>
          <w:tcPr>
            <w:tcW w:w="274" w:type="pct"/>
          </w:tcPr>
          <w:p w14:paraId="5F1BE3C5" w14:textId="77777777" w:rsidR="00C82BCE" w:rsidRPr="00A50F14" w:rsidRDefault="00C82BCE" w:rsidP="001B57DA">
            <w:pPr>
              <w:jc w:val="center"/>
            </w:pPr>
            <w:r w:rsidRPr="00A50F14">
              <w:t>1.</w:t>
            </w:r>
          </w:p>
        </w:tc>
        <w:tc>
          <w:tcPr>
            <w:tcW w:w="3768" w:type="pct"/>
            <w:gridSpan w:val="2"/>
          </w:tcPr>
          <w:p w14:paraId="4BFDE398" w14:textId="77777777" w:rsidR="00C82BCE" w:rsidRPr="00A50F14" w:rsidRDefault="00C82BCE" w:rsidP="001B57DA">
            <w:pPr>
              <w:jc w:val="both"/>
            </w:pPr>
            <w:r w:rsidRPr="00A50F14">
              <w:t>Enlist the names of two important emulsifying agents</w:t>
            </w:r>
          </w:p>
        </w:tc>
        <w:tc>
          <w:tcPr>
            <w:tcW w:w="404" w:type="pct"/>
          </w:tcPr>
          <w:p w14:paraId="66110EB1" w14:textId="77777777" w:rsidR="00C82BCE" w:rsidRPr="00A50F14" w:rsidRDefault="00C82BCE" w:rsidP="001B57DA">
            <w:pPr>
              <w:jc w:val="center"/>
            </w:pPr>
            <w:r w:rsidRPr="00A50F14">
              <w:t>CO1</w:t>
            </w:r>
          </w:p>
        </w:tc>
        <w:tc>
          <w:tcPr>
            <w:tcW w:w="271" w:type="pct"/>
            <w:vAlign w:val="center"/>
          </w:tcPr>
          <w:p w14:paraId="376D794A" w14:textId="77777777" w:rsidR="00C82BCE" w:rsidRPr="00A50F14" w:rsidRDefault="00C82BCE" w:rsidP="001B57DA">
            <w:pPr>
              <w:jc w:val="center"/>
            </w:pPr>
            <w:r w:rsidRPr="00A50F14">
              <w:t>R</w:t>
            </w:r>
          </w:p>
        </w:tc>
        <w:tc>
          <w:tcPr>
            <w:tcW w:w="283" w:type="pct"/>
          </w:tcPr>
          <w:p w14:paraId="7DD2CF51" w14:textId="77777777" w:rsidR="00C82BCE" w:rsidRPr="00A50F14" w:rsidRDefault="00C82BCE" w:rsidP="001B57DA">
            <w:pPr>
              <w:jc w:val="center"/>
            </w:pPr>
            <w:r w:rsidRPr="00A50F14">
              <w:t>1</w:t>
            </w:r>
          </w:p>
        </w:tc>
      </w:tr>
      <w:tr w:rsidR="00C82BCE" w:rsidRPr="00A50F14" w14:paraId="5BB8677B" w14:textId="77777777" w:rsidTr="001F462B">
        <w:trPr>
          <w:trHeight w:val="340"/>
        </w:trPr>
        <w:tc>
          <w:tcPr>
            <w:tcW w:w="274" w:type="pct"/>
          </w:tcPr>
          <w:p w14:paraId="09CDD2E6" w14:textId="77777777" w:rsidR="00C82BCE" w:rsidRPr="00A50F14" w:rsidRDefault="00C82BCE" w:rsidP="001B57DA">
            <w:pPr>
              <w:jc w:val="center"/>
            </w:pPr>
            <w:r w:rsidRPr="00A50F14">
              <w:t>2.</w:t>
            </w:r>
          </w:p>
        </w:tc>
        <w:tc>
          <w:tcPr>
            <w:tcW w:w="3768" w:type="pct"/>
            <w:gridSpan w:val="2"/>
          </w:tcPr>
          <w:p w14:paraId="38207375" w14:textId="77777777" w:rsidR="00C82BCE" w:rsidRPr="00A50F14" w:rsidRDefault="00C82BCE" w:rsidP="001B57DA">
            <w:pPr>
              <w:jc w:val="both"/>
            </w:pPr>
            <w:r w:rsidRPr="00A50F14">
              <w:t xml:space="preserve">Sate the unit of ADI for a chemical substance </w:t>
            </w:r>
          </w:p>
        </w:tc>
        <w:tc>
          <w:tcPr>
            <w:tcW w:w="404" w:type="pct"/>
          </w:tcPr>
          <w:p w14:paraId="4FFA284B" w14:textId="77777777" w:rsidR="00C82BCE" w:rsidRPr="00A50F14" w:rsidRDefault="00C82BCE" w:rsidP="001B57DA">
            <w:pPr>
              <w:jc w:val="center"/>
            </w:pPr>
            <w:r w:rsidRPr="00A50F14">
              <w:t>CO3</w:t>
            </w:r>
          </w:p>
        </w:tc>
        <w:tc>
          <w:tcPr>
            <w:tcW w:w="271" w:type="pct"/>
          </w:tcPr>
          <w:p w14:paraId="4AE8A873" w14:textId="77777777" w:rsidR="00C82BCE" w:rsidRPr="00A50F14" w:rsidRDefault="00C82BCE" w:rsidP="001B57DA">
            <w:pPr>
              <w:jc w:val="center"/>
            </w:pPr>
            <w:r w:rsidRPr="00A50F14">
              <w:t>A</w:t>
            </w:r>
          </w:p>
        </w:tc>
        <w:tc>
          <w:tcPr>
            <w:tcW w:w="283" w:type="pct"/>
          </w:tcPr>
          <w:p w14:paraId="5A93307F" w14:textId="77777777" w:rsidR="00C82BCE" w:rsidRPr="00A50F14" w:rsidRDefault="00C82BCE" w:rsidP="001B57DA">
            <w:pPr>
              <w:jc w:val="center"/>
            </w:pPr>
            <w:r w:rsidRPr="00A50F14">
              <w:t>1</w:t>
            </w:r>
          </w:p>
        </w:tc>
      </w:tr>
      <w:tr w:rsidR="00C82BCE" w:rsidRPr="00A50F14" w14:paraId="2E9395FD" w14:textId="77777777" w:rsidTr="001F462B">
        <w:trPr>
          <w:trHeight w:val="340"/>
        </w:trPr>
        <w:tc>
          <w:tcPr>
            <w:tcW w:w="274" w:type="pct"/>
          </w:tcPr>
          <w:p w14:paraId="4C66B060" w14:textId="77777777" w:rsidR="00C82BCE" w:rsidRPr="00A50F14" w:rsidRDefault="00C82BCE" w:rsidP="001B57DA">
            <w:pPr>
              <w:jc w:val="center"/>
            </w:pPr>
            <w:r w:rsidRPr="00A50F14">
              <w:t>3.</w:t>
            </w:r>
          </w:p>
        </w:tc>
        <w:tc>
          <w:tcPr>
            <w:tcW w:w="3768" w:type="pct"/>
            <w:gridSpan w:val="2"/>
          </w:tcPr>
          <w:p w14:paraId="1A8932C9" w14:textId="77777777" w:rsidR="00C82BCE" w:rsidRPr="00A50F14" w:rsidRDefault="00C82BCE" w:rsidP="001F462B">
            <w:pPr>
              <w:jc w:val="both"/>
            </w:pPr>
            <w:r>
              <w:t>L</w:t>
            </w:r>
            <w:r w:rsidRPr="00A50F14">
              <w:t>ist the types of dispersions</w:t>
            </w:r>
            <w:r>
              <w:t>.</w:t>
            </w:r>
          </w:p>
        </w:tc>
        <w:tc>
          <w:tcPr>
            <w:tcW w:w="404" w:type="pct"/>
          </w:tcPr>
          <w:p w14:paraId="1C6E0FAE" w14:textId="77777777" w:rsidR="00C82BCE" w:rsidRPr="00A50F14" w:rsidRDefault="00C82BCE" w:rsidP="001B57DA">
            <w:pPr>
              <w:jc w:val="center"/>
            </w:pPr>
            <w:r w:rsidRPr="00A50F14">
              <w:t>CO1</w:t>
            </w:r>
          </w:p>
        </w:tc>
        <w:tc>
          <w:tcPr>
            <w:tcW w:w="271" w:type="pct"/>
          </w:tcPr>
          <w:p w14:paraId="455C44B3" w14:textId="77777777" w:rsidR="00C82BCE" w:rsidRPr="00A50F14" w:rsidRDefault="00C82BCE" w:rsidP="001B57DA">
            <w:pPr>
              <w:jc w:val="center"/>
            </w:pPr>
            <w:r w:rsidRPr="00A50F14">
              <w:t>R</w:t>
            </w:r>
          </w:p>
        </w:tc>
        <w:tc>
          <w:tcPr>
            <w:tcW w:w="283" w:type="pct"/>
          </w:tcPr>
          <w:p w14:paraId="7FC47398" w14:textId="77777777" w:rsidR="00C82BCE" w:rsidRPr="00A50F14" w:rsidRDefault="00C82BCE" w:rsidP="001B57DA">
            <w:pPr>
              <w:jc w:val="center"/>
            </w:pPr>
            <w:r w:rsidRPr="00A50F14">
              <w:t>1</w:t>
            </w:r>
          </w:p>
        </w:tc>
      </w:tr>
      <w:tr w:rsidR="00C82BCE" w:rsidRPr="00A50F14" w14:paraId="3FD820CC" w14:textId="77777777" w:rsidTr="001F462B">
        <w:trPr>
          <w:trHeight w:val="340"/>
        </w:trPr>
        <w:tc>
          <w:tcPr>
            <w:tcW w:w="274" w:type="pct"/>
          </w:tcPr>
          <w:p w14:paraId="6EEDE9D7" w14:textId="77777777" w:rsidR="00C82BCE" w:rsidRPr="00A50F14" w:rsidRDefault="00C82BCE" w:rsidP="001B57DA">
            <w:pPr>
              <w:jc w:val="center"/>
            </w:pPr>
            <w:r w:rsidRPr="00A50F14">
              <w:t>4.</w:t>
            </w:r>
          </w:p>
        </w:tc>
        <w:tc>
          <w:tcPr>
            <w:tcW w:w="3768" w:type="pct"/>
            <w:gridSpan w:val="2"/>
          </w:tcPr>
          <w:p w14:paraId="3830E2A1" w14:textId="77777777" w:rsidR="00C82BCE" w:rsidRPr="00A50F14" w:rsidRDefault="00C82BCE" w:rsidP="001B57DA">
            <w:r w:rsidRPr="00A50F14">
              <w:t>Define the term “food additives”</w:t>
            </w:r>
          </w:p>
        </w:tc>
        <w:tc>
          <w:tcPr>
            <w:tcW w:w="404" w:type="pct"/>
          </w:tcPr>
          <w:p w14:paraId="46730857" w14:textId="77777777" w:rsidR="00C82BCE" w:rsidRPr="00A50F14" w:rsidRDefault="00C82BCE" w:rsidP="001B57DA">
            <w:pPr>
              <w:jc w:val="center"/>
            </w:pPr>
            <w:r w:rsidRPr="00A50F14">
              <w:t>CO2</w:t>
            </w:r>
          </w:p>
        </w:tc>
        <w:tc>
          <w:tcPr>
            <w:tcW w:w="271" w:type="pct"/>
          </w:tcPr>
          <w:p w14:paraId="4613C0E1" w14:textId="77777777" w:rsidR="00C82BCE" w:rsidRPr="00A50F14" w:rsidRDefault="00C82BCE" w:rsidP="001B57DA">
            <w:pPr>
              <w:jc w:val="center"/>
            </w:pPr>
            <w:r w:rsidRPr="00A50F14">
              <w:t>U</w:t>
            </w:r>
          </w:p>
        </w:tc>
        <w:tc>
          <w:tcPr>
            <w:tcW w:w="283" w:type="pct"/>
          </w:tcPr>
          <w:p w14:paraId="7EDB5851" w14:textId="77777777" w:rsidR="00C82BCE" w:rsidRPr="00A50F14" w:rsidRDefault="00C82BCE" w:rsidP="001B57DA">
            <w:pPr>
              <w:jc w:val="center"/>
            </w:pPr>
            <w:r w:rsidRPr="00A50F14">
              <w:t>1</w:t>
            </w:r>
          </w:p>
        </w:tc>
      </w:tr>
      <w:tr w:rsidR="00C82BCE" w:rsidRPr="00A50F14" w14:paraId="3FE3BF84" w14:textId="77777777" w:rsidTr="001F462B">
        <w:trPr>
          <w:trHeight w:val="340"/>
        </w:trPr>
        <w:tc>
          <w:tcPr>
            <w:tcW w:w="274" w:type="pct"/>
          </w:tcPr>
          <w:p w14:paraId="616F183C" w14:textId="77777777" w:rsidR="00C82BCE" w:rsidRPr="00A50F14" w:rsidRDefault="00C82BCE" w:rsidP="001B57DA">
            <w:pPr>
              <w:jc w:val="center"/>
            </w:pPr>
            <w:r w:rsidRPr="00A50F14">
              <w:t>5.</w:t>
            </w:r>
          </w:p>
        </w:tc>
        <w:tc>
          <w:tcPr>
            <w:tcW w:w="3768" w:type="pct"/>
            <w:gridSpan w:val="2"/>
          </w:tcPr>
          <w:p w14:paraId="7E01A5BC" w14:textId="77777777" w:rsidR="00C82BCE" w:rsidRPr="00A50F14" w:rsidRDefault="00C82BCE" w:rsidP="001B57DA">
            <w:r w:rsidRPr="00A50F14">
              <w:t>State the full form of NOAEL and BMD</w:t>
            </w:r>
          </w:p>
        </w:tc>
        <w:tc>
          <w:tcPr>
            <w:tcW w:w="404" w:type="pct"/>
          </w:tcPr>
          <w:p w14:paraId="20402BBD" w14:textId="77777777" w:rsidR="00C82BCE" w:rsidRPr="00A50F14" w:rsidRDefault="00C82BCE" w:rsidP="001B57DA">
            <w:pPr>
              <w:jc w:val="center"/>
            </w:pPr>
            <w:r w:rsidRPr="00A50F14">
              <w:t>CO2</w:t>
            </w:r>
          </w:p>
        </w:tc>
        <w:tc>
          <w:tcPr>
            <w:tcW w:w="271" w:type="pct"/>
          </w:tcPr>
          <w:p w14:paraId="58DAB0AC" w14:textId="77777777" w:rsidR="00C82BCE" w:rsidRPr="00A50F14" w:rsidRDefault="00C82BCE" w:rsidP="001B57DA">
            <w:pPr>
              <w:jc w:val="center"/>
            </w:pPr>
            <w:r w:rsidRPr="00A50F14">
              <w:t>U</w:t>
            </w:r>
          </w:p>
        </w:tc>
        <w:tc>
          <w:tcPr>
            <w:tcW w:w="283" w:type="pct"/>
          </w:tcPr>
          <w:p w14:paraId="58B8AD78" w14:textId="77777777" w:rsidR="00C82BCE" w:rsidRPr="00A50F14" w:rsidRDefault="00C82BCE" w:rsidP="001B57DA">
            <w:pPr>
              <w:jc w:val="center"/>
            </w:pPr>
            <w:r w:rsidRPr="00A50F14">
              <w:t>1</w:t>
            </w:r>
          </w:p>
        </w:tc>
      </w:tr>
      <w:tr w:rsidR="00C82BCE" w:rsidRPr="00A50F14" w14:paraId="18EF644E" w14:textId="77777777" w:rsidTr="001F462B">
        <w:trPr>
          <w:trHeight w:val="340"/>
        </w:trPr>
        <w:tc>
          <w:tcPr>
            <w:tcW w:w="274" w:type="pct"/>
          </w:tcPr>
          <w:p w14:paraId="1F370C83" w14:textId="77777777" w:rsidR="00C82BCE" w:rsidRPr="00A50F14" w:rsidRDefault="00C82BCE" w:rsidP="001B57DA">
            <w:pPr>
              <w:jc w:val="center"/>
            </w:pPr>
            <w:r w:rsidRPr="00A50F14">
              <w:t>6.</w:t>
            </w:r>
          </w:p>
        </w:tc>
        <w:tc>
          <w:tcPr>
            <w:tcW w:w="3768" w:type="pct"/>
            <w:gridSpan w:val="2"/>
          </w:tcPr>
          <w:p w14:paraId="1DE7C41A" w14:textId="77777777" w:rsidR="00C82BCE" w:rsidRPr="00A50F14" w:rsidRDefault="00C82BCE" w:rsidP="001B57DA">
            <w:r w:rsidRPr="00A50F14">
              <w:t>State the definition of preservative according to FSSAI.</w:t>
            </w:r>
          </w:p>
        </w:tc>
        <w:tc>
          <w:tcPr>
            <w:tcW w:w="404" w:type="pct"/>
          </w:tcPr>
          <w:p w14:paraId="5F5AC9FF" w14:textId="77777777" w:rsidR="00C82BCE" w:rsidRPr="00A50F14" w:rsidRDefault="00C82BCE" w:rsidP="001B57DA">
            <w:pPr>
              <w:jc w:val="center"/>
            </w:pPr>
          </w:p>
        </w:tc>
        <w:tc>
          <w:tcPr>
            <w:tcW w:w="271" w:type="pct"/>
          </w:tcPr>
          <w:p w14:paraId="39043073" w14:textId="77777777" w:rsidR="00C82BCE" w:rsidRPr="00A50F14" w:rsidRDefault="00C82BCE" w:rsidP="001B57DA">
            <w:pPr>
              <w:jc w:val="center"/>
            </w:pPr>
          </w:p>
        </w:tc>
        <w:tc>
          <w:tcPr>
            <w:tcW w:w="283" w:type="pct"/>
          </w:tcPr>
          <w:p w14:paraId="70C38C6F" w14:textId="77777777" w:rsidR="00C82BCE" w:rsidRPr="00A50F14" w:rsidRDefault="00C82BCE" w:rsidP="001B57DA">
            <w:pPr>
              <w:jc w:val="center"/>
            </w:pPr>
          </w:p>
        </w:tc>
      </w:tr>
      <w:tr w:rsidR="00C82BCE" w:rsidRPr="00A50F14" w14:paraId="7277EA09" w14:textId="77777777" w:rsidTr="001F462B">
        <w:trPr>
          <w:trHeight w:val="340"/>
        </w:trPr>
        <w:tc>
          <w:tcPr>
            <w:tcW w:w="274" w:type="pct"/>
          </w:tcPr>
          <w:p w14:paraId="32E7C00E" w14:textId="77777777" w:rsidR="00C82BCE" w:rsidRPr="00A50F14" w:rsidRDefault="00C82BCE" w:rsidP="001B57DA">
            <w:pPr>
              <w:jc w:val="center"/>
            </w:pPr>
            <w:r w:rsidRPr="00A50F14">
              <w:t>7.</w:t>
            </w:r>
          </w:p>
        </w:tc>
        <w:tc>
          <w:tcPr>
            <w:tcW w:w="3768" w:type="pct"/>
            <w:gridSpan w:val="2"/>
          </w:tcPr>
          <w:p w14:paraId="7FBFAA01" w14:textId="77777777" w:rsidR="00C82BCE" w:rsidRPr="00A50F14" w:rsidRDefault="00C82BCE" w:rsidP="001B57DA">
            <w:r w:rsidRPr="00A50F14">
              <w:t>Classify the dough improvers based on complexity.</w:t>
            </w:r>
          </w:p>
        </w:tc>
        <w:tc>
          <w:tcPr>
            <w:tcW w:w="404" w:type="pct"/>
          </w:tcPr>
          <w:p w14:paraId="76E9EF28" w14:textId="77777777" w:rsidR="00C82BCE" w:rsidRPr="00A50F14" w:rsidRDefault="00C82BCE" w:rsidP="001B57DA">
            <w:pPr>
              <w:jc w:val="center"/>
            </w:pPr>
            <w:r w:rsidRPr="00A50F14">
              <w:t>CO1</w:t>
            </w:r>
          </w:p>
        </w:tc>
        <w:tc>
          <w:tcPr>
            <w:tcW w:w="271" w:type="pct"/>
          </w:tcPr>
          <w:p w14:paraId="0788C90C" w14:textId="77777777" w:rsidR="00C82BCE" w:rsidRPr="00A50F14" w:rsidRDefault="00C82BCE" w:rsidP="001B57DA">
            <w:pPr>
              <w:jc w:val="center"/>
            </w:pPr>
            <w:r w:rsidRPr="00A50F14">
              <w:t>R</w:t>
            </w:r>
          </w:p>
        </w:tc>
        <w:tc>
          <w:tcPr>
            <w:tcW w:w="283" w:type="pct"/>
          </w:tcPr>
          <w:p w14:paraId="25957A0C" w14:textId="77777777" w:rsidR="00C82BCE" w:rsidRPr="00A50F14" w:rsidRDefault="00C82BCE" w:rsidP="001B57DA">
            <w:pPr>
              <w:jc w:val="center"/>
            </w:pPr>
            <w:r w:rsidRPr="00A50F14">
              <w:t>1</w:t>
            </w:r>
          </w:p>
        </w:tc>
      </w:tr>
      <w:tr w:rsidR="00C82BCE" w:rsidRPr="00A50F14" w14:paraId="154DFF9C" w14:textId="77777777" w:rsidTr="001F462B">
        <w:trPr>
          <w:trHeight w:val="340"/>
        </w:trPr>
        <w:tc>
          <w:tcPr>
            <w:tcW w:w="274" w:type="pct"/>
          </w:tcPr>
          <w:p w14:paraId="7D5A46A3" w14:textId="77777777" w:rsidR="00C82BCE" w:rsidRPr="00A50F14" w:rsidRDefault="00C82BCE" w:rsidP="001B57DA">
            <w:pPr>
              <w:jc w:val="center"/>
            </w:pPr>
            <w:r w:rsidRPr="00A50F14">
              <w:t>8.</w:t>
            </w:r>
          </w:p>
        </w:tc>
        <w:tc>
          <w:tcPr>
            <w:tcW w:w="3768" w:type="pct"/>
            <w:gridSpan w:val="2"/>
          </w:tcPr>
          <w:p w14:paraId="0B54E6A9" w14:textId="77777777" w:rsidR="00C82BCE" w:rsidRPr="00A50F14" w:rsidRDefault="00C82BCE" w:rsidP="001B57DA">
            <w:r w:rsidRPr="00A50F14">
              <w:t>Define HLB value</w:t>
            </w:r>
          </w:p>
        </w:tc>
        <w:tc>
          <w:tcPr>
            <w:tcW w:w="404" w:type="pct"/>
          </w:tcPr>
          <w:p w14:paraId="53219638" w14:textId="77777777" w:rsidR="00C82BCE" w:rsidRPr="00A50F14" w:rsidRDefault="00C82BCE" w:rsidP="001B57DA">
            <w:pPr>
              <w:jc w:val="center"/>
            </w:pPr>
            <w:r w:rsidRPr="00A50F14">
              <w:t>CO2</w:t>
            </w:r>
          </w:p>
        </w:tc>
        <w:tc>
          <w:tcPr>
            <w:tcW w:w="271" w:type="pct"/>
          </w:tcPr>
          <w:p w14:paraId="4A8CBE5B" w14:textId="77777777" w:rsidR="00C82BCE" w:rsidRPr="00A50F14" w:rsidRDefault="00C82BCE" w:rsidP="001B57DA">
            <w:pPr>
              <w:jc w:val="center"/>
            </w:pPr>
            <w:r w:rsidRPr="00A50F14">
              <w:t>U</w:t>
            </w:r>
          </w:p>
        </w:tc>
        <w:tc>
          <w:tcPr>
            <w:tcW w:w="283" w:type="pct"/>
          </w:tcPr>
          <w:p w14:paraId="146F8500" w14:textId="77777777" w:rsidR="00C82BCE" w:rsidRPr="00A50F14" w:rsidRDefault="00C82BCE" w:rsidP="001B57DA">
            <w:pPr>
              <w:jc w:val="center"/>
            </w:pPr>
            <w:r w:rsidRPr="00A50F14">
              <w:t>1</w:t>
            </w:r>
          </w:p>
        </w:tc>
      </w:tr>
      <w:tr w:rsidR="00C82BCE" w:rsidRPr="00A50F14" w14:paraId="6F31CE31" w14:textId="77777777" w:rsidTr="001F462B">
        <w:trPr>
          <w:trHeight w:val="340"/>
        </w:trPr>
        <w:tc>
          <w:tcPr>
            <w:tcW w:w="274" w:type="pct"/>
          </w:tcPr>
          <w:p w14:paraId="6C53B665" w14:textId="77777777" w:rsidR="00C82BCE" w:rsidRPr="00A50F14" w:rsidRDefault="00C82BCE" w:rsidP="001B57DA">
            <w:pPr>
              <w:jc w:val="center"/>
            </w:pPr>
            <w:r w:rsidRPr="00A50F14">
              <w:t>9.</w:t>
            </w:r>
          </w:p>
        </w:tc>
        <w:tc>
          <w:tcPr>
            <w:tcW w:w="3768" w:type="pct"/>
            <w:gridSpan w:val="2"/>
          </w:tcPr>
          <w:p w14:paraId="62893FC5" w14:textId="77777777" w:rsidR="00C82BCE" w:rsidRPr="00A50F14" w:rsidRDefault="00C82BCE" w:rsidP="001B57DA">
            <w:r w:rsidRPr="00A50F14">
              <w:t>State the term for “The permissible intake amount of substances unintentionally added to food, that can be ingested orally daily over a lifetime without an appreciable health risk”.</w:t>
            </w:r>
          </w:p>
        </w:tc>
        <w:tc>
          <w:tcPr>
            <w:tcW w:w="404" w:type="pct"/>
          </w:tcPr>
          <w:p w14:paraId="466044CE" w14:textId="77777777" w:rsidR="00C82BCE" w:rsidRPr="00A50F14" w:rsidRDefault="00C82BCE" w:rsidP="001B57DA">
            <w:pPr>
              <w:jc w:val="center"/>
            </w:pPr>
            <w:r w:rsidRPr="00A50F14">
              <w:t>CO5</w:t>
            </w:r>
          </w:p>
        </w:tc>
        <w:tc>
          <w:tcPr>
            <w:tcW w:w="271" w:type="pct"/>
          </w:tcPr>
          <w:p w14:paraId="763C5D50" w14:textId="77777777" w:rsidR="00C82BCE" w:rsidRPr="00A50F14" w:rsidRDefault="00C82BCE" w:rsidP="001B57DA">
            <w:pPr>
              <w:jc w:val="center"/>
            </w:pPr>
            <w:r w:rsidRPr="00A50F14">
              <w:t>E</w:t>
            </w:r>
          </w:p>
        </w:tc>
        <w:tc>
          <w:tcPr>
            <w:tcW w:w="283" w:type="pct"/>
          </w:tcPr>
          <w:p w14:paraId="04D4B509" w14:textId="77777777" w:rsidR="00C82BCE" w:rsidRPr="00A50F14" w:rsidRDefault="00C82BCE" w:rsidP="001B57DA">
            <w:pPr>
              <w:jc w:val="center"/>
            </w:pPr>
            <w:r w:rsidRPr="00A50F14">
              <w:t>1</w:t>
            </w:r>
          </w:p>
        </w:tc>
      </w:tr>
      <w:tr w:rsidR="00C82BCE" w:rsidRPr="00A50F14" w14:paraId="7992D0D2" w14:textId="77777777" w:rsidTr="001F462B">
        <w:trPr>
          <w:trHeight w:val="340"/>
        </w:trPr>
        <w:tc>
          <w:tcPr>
            <w:tcW w:w="274" w:type="pct"/>
          </w:tcPr>
          <w:p w14:paraId="64C02948" w14:textId="77777777" w:rsidR="00C82BCE" w:rsidRPr="00A50F14" w:rsidRDefault="00C82BCE" w:rsidP="001B57DA">
            <w:pPr>
              <w:jc w:val="center"/>
            </w:pPr>
            <w:r w:rsidRPr="00A50F14">
              <w:t>10.</w:t>
            </w:r>
          </w:p>
        </w:tc>
        <w:tc>
          <w:tcPr>
            <w:tcW w:w="3768" w:type="pct"/>
            <w:gridSpan w:val="2"/>
          </w:tcPr>
          <w:p w14:paraId="3AFC962F" w14:textId="77777777" w:rsidR="00C82BCE" w:rsidRPr="00A50F14" w:rsidRDefault="00C82BCE" w:rsidP="001B57DA">
            <w:r w:rsidRPr="00A50F14">
              <w:t>Define the term Glycemic index.</w:t>
            </w:r>
          </w:p>
        </w:tc>
        <w:tc>
          <w:tcPr>
            <w:tcW w:w="404" w:type="pct"/>
          </w:tcPr>
          <w:p w14:paraId="071A598D" w14:textId="77777777" w:rsidR="00C82BCE" w:rsidRPr="00A50F14" w:rsidRDefault="00C82BCE" w:rsidP="001B57DA">
            <w:pPr>
              <w:jc w:val="center"/>
            </w:pPr>
            <w:r w:rsidRPr="00A50F14">
              <w:t>CO2</w:t>
            </w:r>
          </w:p>
        </w:tc>
        <w:tc>
          <w:tcPr>
            <w:tcW w:w="271" w:type="pct"/>
          </w:tcPr>
          <w:p w14:paraId="18EA2CD9" w14:textId="77777777" w:rsidR="00C82BCE" w:rsidRPr="00A50F14" w:rsidRDefault="00C82BCE" w:rsidP="001B57DA">
            <w:pPr>
              <w:jc w:val="center"/>
            </w:pPr>
            <w:r w:rsidRPr="00A50F14">
              <w:t>U</w:t>
            </w:r>
          </w:p>
        </w:tc>
        <w:tc>
          <w:tcPr>
            <w:tcW w:w="283" w:type="pct"/>
          </w:tcPr>
          <w:p w14:paraId="6AC74444" w14:textId="77777777" w:rsidR="00C82BCE" w:rsidRPr="00A50F14" w:rsidRDefault="00C82BCE" w:rsidP="001B57DA">
            <w:pPr>
              <w:jc w:val="center"/>
            </w:pPr>
            <w:r w:rsidRPr="00A50F14">
              <w:t>1</w:t>
            </w:r>
          </w:p>
        </w:tc>
      </w:tr>
      <w:tr w:rsidR="00C82BCE" w:rsidRPr="00A50F14" w14:paraId="7E7E478C" w14:textId="77777777" w:rsidTr="001F462B">
        <w:trPr>
          <w:trHeight w:val="397"/>
        </w:trPr>
        <w:tc>
          <w:tcPr>
            <w:tcW w:w="274" w:type="pct"/>
          </w:tcPr>
          <w:p w14:paraId="10620CB1" w14:textId="77777777" w:rsidR="00C82BCE" w:rsidRPr="00A50F14" w:rsidRDefault="00C82BCE" w:rsidP="001B57DA">
            <w:pPr>
              <w:jc w:val="center"/>
              <w:rPr>
                <w:b/>
                <w:u w:val="single"/>
              </w:rPr>
            </w:pPr>
          </w:p>
        </w:tc>
        <w:tc>
          <w:tcPr>
            <w:tcW w:w="4726" w:type="pct"/>
            <w:gridSpan w:val="5"/>
            <w:vAlign w:val="center"/>
          </w:tcPr>
          <w:p w14:paraId="1C8D9448" w14:textId="77777777" w:rsidR="00C82BCE" w:rsidRPr="00A50F14" w:rsidRDefault="00C82BCE" w:rsidP="001F462B">
            <w:pPr>
              <w:jc w:val="center"/>
              <w:rPr>
                <w:b/>
                <w:u w:val="single"/>
              </w:rPr>
            </w:pPr>
            <w:r w:rsidRPr="00A50F14">
              <w:rPr>
                <w:b/>
                <w:u w:val="single"/>
              </w:rPr>
              <w:t>PART – B (6 X 3 = 18 MARKS)</w:t>
            </w:r>
          </w:p>
        </w:tc>
      </w:tr>
      <w:tr w:rsidR="00C82BCE" w:rsidRPr="00A50F14" w14:paraId="4EAD34A3" w14:textId="77777777" w:rsidTr="001F462B">
        <w:trPr>
          <w:trHeight w:val="340"/>
        </w:trPr>
        <w:tc>
          <w:tcPr>
            <w:tcW w:w="274" w:type="pct"/>
          </w:tcPr>
          <w:p w14:paraId="4D8BCB4E" w14:textId="77777777" w:rsidR="00C82BCE" w:rsidRPr="00A50F14" w:rsidRDefault="00C82BCE" w:rsidP="001B57DA">
            <w:pPr>
              <w:jc w:val="center"/>
            </w:pPr>
            <w:r w:rsidRPr="00A50F14">
              <w:t>11.</w:t>
            </w:r>
          </w:p>
        </w:tc>
        <w:tc>
          <w:tcPr>
            <w:tcW w:w="3768" w:type="pct"/>
            <w:gridSpan w:val="2"/>
          </w:tcPr>
          <w:p w14:paraId="07035C83" w14:textId="77777777" w:rsidR="00C82BCE" w:rsidRPr="00A50F14" w:rsidRDefault="00C82BCE" w:rsidP="001B57DA">
            <w:r>
              <w:t>L</w:t>
            </w:r>
            <w:r w:rsidRPr="00A50F14">
              <w:t>ist atleast 5 functional classes of additives</w:t>
            </w:r>
            <w:r>
              <w:t>.</w:t>
            </w:r>
          </w:p>
        </w:tc>
        <w:tc>
          <w:tcPr>
            <w:tcW w:w="404" w:type="pct"/>
          </w:tcPr>
          <w:p w14:paraId="2700B3A8" w14:textId="77777777" w:rsidR="00C82BCE" w:rsidRPr="00A50F14" w:rsidRDefault="00C82BCE" w:rsidP="001B57DA">
            <w:pPr>
              <w:jc w:val="center"/>
            </w:pPr>
            <w:r w:rsidRPr="00A50F14">
              <w:t>CO1</w:t>
            </w:r>
          </w:p>
        </w:tc>
        <w:tc>
          <w:tcPr>
            <w:tcW w:w="271" w:type="pct"/>
          </w:tcPr>
          <w:p w14:paraId="60F8F1FF" w14:textId="77777777" w:rsidR="00C82BCE" w:rsidRPr="00A50F14" w:rsidRDefault="00C82BCE" w:rsidP="001B57DA">
            <w:pPr>
              <w:jc w:val="center"/>
            </w:pPr>
            <w:r w:rsidRPr="00A50F14">
              <w:t>R</w:t>
            </w:r>
          </w:p>
        </w:tc>
        <w:tc>
          <w:tcPr>
            <w:tcW w:w="283" w:type="pct"/>
          </w:tcPr>
          <w:p w14:paraId="4968A5CB" w14:textId="77777777" w:rsidR="00C82BCE" w:rsidRPr="00A50F14" w:rsidRDefault="00C82BCE" w:rsidP="001B57DA">
            <w:pPr>
              <w:jc w:val="center"/>
            </w:pPr>
            <w:r w:rsidRPr="00A50F14">
              <w:t>3</w:t>
            </w:r>
          </w:p>
        </w:tc>
      </w:tr>
      <w:tr w:rsidR="00C82BCE" w:rsidRPr="00A50F14" w14:paraId="57768CA9" w14:textId="77777777" w:rsidTr="001F462B">
        <w:trPr>
          <w:trHeight w:val="340"/>
        </w:trPr>
        <w:tc>
          <w:tcPr>
            <w:tcW w:w="274" w:type="pct"/>
          </w:tcPr>
          <w:p w14:paraId="65C92D86" w14:textId="77777777" w:rsidR="00C82BCE" w:rsidRPr="00A50F14" w:rsidRDefault="00C82BCE" w:rsidP="001B57DA">
            <w:pPr>
              <w:jc w:val="center"/>
            </w:pPr>
            <w:r w:rsidRPr="00A50F14">
              <w:t>12.</w:t>
            </w:r>
          </w:p>
        </w:tc>
        <w:tc>
          <w:tcPr>
            <w:tcW w:w="3768" w:type="pct"/>
            <w:gridSpan w:val="2"/>
          </w:tcPr>
          <w:p w14:paraId="71E4657D" w14:textId="77777777" w:rsidR="00C82BCE" w:rsidRPr="00A50F14" w:rsidRDefault="00C82BCE" w:rsidP="001F462B">
            <w:pPr>
              <w:jc w:val="both"/>
            </w:pPr>
            <w:r w:rsidRPr="00A50F14">
              <w:t>State the problem that is associated with bacterial amylase and how it can be overcome</w:t>
            </w:r>
            <w:r>
              <w:t>?</w:t>
            </w:r>
          </w:p>
        </w:tc>
        <w:tc>
          <w:tcPr>
            <w:tcW w:w="404" w:type="pct"/>
          </w:tcPr>
          <w:p w14:paraId="62165742" w14:textId="77777777" w:rsidR="00C82BCE" w:rsidRPr="00A50F14" w:rsidRDefault="00C82BCE" w:rsidP="001B57DA">
            <w:pPr>
              <w:jc w:val="center"/>
            </w:pPr>
            <w:r w:rsidRPr="00A50F14">
              <w:t>CO5</w:t>
            </w:r>
          </w:p>
        </w:tc>
        <w:tc>
          <w:tcPr>
            <w:tcW w:w="271" w:type="pct"/>
          </w:tcPr>
          <w:p w14:paraId="0E1E59B8" w14:textId="77777777" w:rsidR="00C82BCE" w:rsidRPr="00A50F14" w:rsidRDefault="00C82BCE" w:rsidP="001B57DA">
            <w:pPr>
              <w:jc w:val="center"/>
            </w:pPr>
            <w:r w:rsidRPr="00A50F14">
              <w:t>E</w:t>
            </w:r>
          </w:p>
        </w:tc>
        <w:tc>
          <w:tcPr>
            <w:tcW w:w="283" w:type="pct"/>
          </w:tcPr>
          <w:p w14:paraId="3D649A0C" w14:textId="77777777" w:rsidR="00C82BCE" w:rsidRPr="00A50F14" w:rsidRDefault="00C82BCE" w:rsidP="001B57DA">
            <w:pPr>
              <w:jc w:val="center"/>
            </w:pPr>
            <w:r w:rsidRPr="00A50F14">
              <w:t>3</w:t>
            </w:r>
          </w:p>
        </w:tc>
      </w:tr>
      <w:tr w:rsidR="00C82BCE" w:rsidRPr="00A50F14" w14:paraId="41610DA5" w14:textId="77777777" w:rsidTr="001F462B">
        <w:trPr>
          <w:trHeight w:val="340"/>
        </w:trPr>
        <w:tc>
          <w:tcPr>
            <w:tcW w:w="274" w:type="pct"/>
          </w:tcPr>
          <w:p w14:paraId="79FF021D" w14:textId="77777777" w:rsidR="00C82BCE" w:rsidRPr="00A50F14" w:rsidRDefault="00C82BCE" w:rsidP="001B57DA">
            <w:pPr>
              <w:jc w:val="center"/>
            </w:pPr>
            <w:r w:rsidRPr="00A50F14">
              <w:t>13.</w:t>
            </w:r>
          </w:p>
        </w:tc>
        <w:tc>
          <w:tcPr>
            <w:tcW w:w="3768" w:type="pct"/>
            <w:gridSpan w:val="2"/>
          </w:tcPr>
          <w:p w14:paraId="470100C1" w14:textId="77777777" w:rsidR="00C82BCE" w:rsidRPr="00A50F14" w:rsidRDefault="00C82BCE" w:rsidP="001B57DA">
            <w:pPr>
              <w:tabs>
                <w:tab w:val="left" w:pos="435"/>
              </w:tabs>
              <w:jc w:val="both"/>
            </w:pPr>
            <w:r w:rsidRPr="00A50F14">
              <w:t>Define the role of a chelating agent along with formula for EDTA</w:t>
            </w:r>
            <w:r>
              <w:t>.</w:t>
            </w:r>
          </w:p>
        </w:tc>
        <w:tc>
          <w:tcPr>
            <w:tcW w:w="404" w:type="pct"/>
          </w:tcPr>
          <w:p w14:paraId="0C86CD73" w14:textId="77777777" w:rsidR="00C82BCE" w:rsidRPr="00A50F14" w:rsidRDefault="00C82BCE" w:rsidP="001B57DA">
            <w:pPr>
              <w:jc w:val="center"/>
            </w:pPr>
            <w:r w:rsidRPr="00A50F14">
              <w:t>CO2</w:t>
            </w:r>
          </w:p>
        </w:tc>
        <w:tc>
          <w:tcPr>
            <w:tcW w:w="271" w:type="pct"/>
          </w:tcPr>
          <w:p w14:paraId="2A846662" w14:textId="77777777" w:rsidR="00C82BCE" w:rsidRPr="00A50F14" w:rsidRDefault="00C82BCE" w:rsidP="001B57DA">
            <w:pPr>
              <w:jc w:val="center"/>
            </w:pPr>
            <w:r w:rsidRPr="00A50F14">
              <w:t>U</w:t>
            </w:r>
          </w:p>
        </w:tc>
        <w:tc>
          <w:tcPr>
            <w:tcW w:w="283" w:type="pct"/>
          </w:tcPr>
          <w:p w14:paraId="34587A85" w14:textId="77777777" w:rsidR="00C82BCE" w:rsidRPr="00A50F14" w:rsidRDefault="00C82BCE" w:rsidP="001B57DA">
            <w:pPr>
              <w:jc w:val="center"/>
            </w:pPr>
            <w:r w:rsidRPr="00A50F14">
              <w:t>3</w:t>
            </w:r>
          </w:p>
        </w:tc>
      </w:tr>
      <w:tr w:rsidR="00C82BCE" w:rsidRPr="00A50F14" w14:paraId="1FCDBC5C" w14:textId="77777777" w:rsidTr="001F462B">
        <w:trPr>
          <w:trHeight w:val="340"/>
        </w:trPr>
        <w:tc>
          <w:tcPr>
            <w:tcW w:w="274" w:type="pct"/>
            <w:tcBorders>
              <w:bottom w:val="single" w:sz="4" w:space="0" w:color="auto"/>
            </w:tcBorders>
          </w:tcPr>
          <w:p w14:paraId="435537CD" w14:textId="77777777" w:rsidR="00C82BCE" w:rsidRPr="00A50F14" w:rsidRDefault="00C82BCE" w:rsidP="001B57DA">
            <w:pPr>
              <w:jc w:val="center"/>
            </w:pPr>
            <w:r w:rsidRPr="00A50F14">
              <w:t>14.</w:t>
            </w:r>
          </w:p>
        </w:tc>
        <w:tc>
          <w:tcPr>
            <w:tcW w:w="3768" w:type="pct"/>
            <w:gridSpan w:val="2"/>
            <w:tcBorders>
              <w:bottom w:val="single" w:sz="4" w:space="0" w:color="auto"/>
            </w:tcBorders>
          </w:tcPr>
          <w:p w14:paraId="374A8A8A" w14:textId="77777777" w:rsidR="00C82BCE" w:rsidRPr="00A50F14" w:rsidRDefault="00C82BCE" w:rsidP="001F462B">
            <w:pPr>
              <w:jc w:val="both"/>
            </w:pPr>
            <w:r w:rsidRPr="00A50F14">
              <w:t>Illustrate with the help of a schematic the structure of a typical emulsifier/surfactant</w:t>
            </w:r>
            <w:r>
              <w:t>.</w:t>
            </w:r>
          </w:p>
        </w:tc>
        <w:tc>
          <w:tcPr>
            <w:tcW w:w="404" w:type="pct"/>
            <w:tcBorders>
              <w:bottom w:val="single" w:sz="4" w:space="0" w:color="auto"/>
            </w:tcBorders>
          </w:tcPr>
          <w:p w14:paraId="41B1AC85" w14:textId="77777777" w:rsidR="00C82BCE" w:rsidRPr="00A50F14" w:rsidRDefault="00C82BCE" w:rsidP="001B57DA">
            <w:pPr>
              <w:jc w:val="center"/>
            </w:pPr>
            <w:r w:rsidRPr="00A50F14">
              <w:t>CO4</w:t>
            </w:r>
          </w:p>
        </w:tc>
        <w:tc>
          <w:tcPr>
            <w:tcW w:w="271" w:type="pct"/>
            <w:tcBorders>
              <w:bottom w:val="single" w:sz="4" w:space="0" w:color="auto"/>
            </w:tcBorders>
          </w:tcPr>
          <w:p w14:paraId="583442BB" w14:textId="77777777" w:rsidR="00C82BCE" w:rsidRPr="00A50F14" w:rsidRDefault="00C82BCE" w:rsidP="001B57DA">
            <w:pPr>
              <w:jc w:val="center"/>
            </w:pPr>
            <w:r w:rsidRPr="00A50F14">
              <w:t>A</w:t>
            </w:r>
          </w:p>
        </w:tc>
        <w:tc>
          <w:tcPr>
            <w:tcW w:w="283" w:type="pct"/>
            <w:tcBorders>
              <w:bottom w:val="single" w:sz="4" w:space="0" w:color="auto"/>
            </w:tcBorders>
          </w:tcPr>
          <w:p w14:paraId="67F0E6A8" w14:textId="77777777" w:rsidR="00C82BCE" w:rsidRPr="00A50F14" w:rsidRDefault="00C82BCE" w:rsidP="001B57DA">
            <w:pPr>
              <w:jc w:val="center"/>
            </w:pPr>
            <w:r w:rsidRPr="00A50F14">
              <w:t>3</w:t>
            </w:r>
          </w:p>
        </w:tc>
      </w:tr>
      <w:tr w:rsidR="00C82BCE" w:rsidRPr="00A50F14" w14:paraId="3B6E536C" w14:textId="77777777" w:rsidTr="001F462B">
        <w:trPr>
          <w:trHeight w:val="340"/>
        </w:trPr>
        <w:tc>
          <w:tcPr>
            <w:tcW w:w="274" w:type="pct"/>
          </w:tcPr>
          <w:p w14:paraId="32BFDC88" w14:textId="77777777" w:rsidR="00C82BCE" w:rsidRPr="00A50F14" w:rsidRDefault="00C82BCE" w:rsidP="001B57DA">
            <w:pPr>
              <w:jc w:val="center"/>
            </w:pPr>
            <w:r w:rsidRPr="00A50F14">
              <w:t>15.</w:t>
            </w:r>
          </w:p>
        </w:tc>
        <w:tc>
          <w:tcPr>
            <w:tcW w:w="3768" w:type="pct"/>
            <w:gridSpan w:val="2"/>
          </w:tcPr>
          <w:p w14:paraId="057C0F59" w14:textId="77777777" w:rsidR="00C82BCE" w:rsidRPr="00A50F14" w:rsidRDefault="00C82BCE" w:rsidP="001F462B">
            <w:r>
              <w:t>L</w:t>
            </w:r>
            <w:r w:rsidRPr="00A50F14">
              <w:t>ist th</w:t>
            </w:r>
            <w:r>
              <w:t>ree</w:t>
            </w:r>
            <w:r w:rsidRPr="00A50F14">
              <w:t xml:space="preserve"> points related to the nutrient fact labels for polyols</w:t>
            </w:r>
            <w:r>
              <w:t>.</w:t>
            </w:r>
          </w:p>
        </w:tc>
        <w:tc>
          <w:tcPr>
            <w:tcW w:w="404" w:type="pct"/>
          </w:tcPr>
          <w:p w14:paraId="036576D1" w14:textId="77777777" w:rsidR="00C82BCE" w:rsidRPr="00A50F14" w:rsidRDefault="00C82BCE" w:rsidP="001B57DA">
            <w:pPr>
              <w:jc w:val="center"/>
            </w:pPr>
            <w:r w:rsidRPr="00A50F14">
              <w:t>CO3</w:t>
            </w:r>
          </w:p>
        </w:tc>
        <w:tc>
          <w:tcPr>
            <w:tcW w:w="271" w:type="pct"/>
          </w:tcPr>
          <w:p w14:paraId="668BED37" w14:textId="77777777" w:rsidR="00C82BCE" w:rsidRPr="00A50F14" w:rsidRDefault="00C82BCE" w:rsidP="001B57DA">
            <w:pPr>
              <w:jc w:val="center"/>
            </w:pPr>
            <w:r w:rsidRPr="00A50F14">
              <w:t>An</w:t>
            </w:r>
          </w:p>
        </w:tc>
        <w:tc>
          <w:tcPr>
            <w:tcW w:w="283" w:type="pct"/>
          </w:tcPr>
          <w:p w14:paraId="21184726" w14:textId="77777777" w:rsidR="00C82BCE" w:rsidRPr="00A50F14" w:rsidRDefault="00C82BCE" w:rsidP="001B57DA">
            <w:pPr>
              <w:jc w:val="center"/>
            </w:pPr>
            <w:r w:rsidRPr="00A50F14">
              <w:t>3</w:t>
            </w:r>
          </w:p>
        </w:tc>
      </w:tr>
      <w:tr w:rsidR="00C82BCE" w:rsidRPr="00A50F14" w14:paraId="733C47B7" w14:textId="77777777" w:rsidTr="001F462B">
        <w:trPr>
          <w:trHeight w:val="340"/>
        </w:trPr>
        <w:tc>
          <w:tcPr>
            <w:tcW w:w="274" w:type="pct"/>
          </w:tcPr>
          <w:p w14:paraId="12832F2D" w14:textId="77777777" w:rsidR="00C82BCE" w:rsidRPr="00A50F14" w:rsidRDefault="00C82BCE" w:rsidP="001B57DA">
            <w:pPr>
              <w:jc w:val="center"/>
            </w:pPr>
            <w:r w:rsidRPr="00A50F14">
              <w:t>16.</w:t>
            </w:r>
          </w:p>
        </w:tc>
        <w:tc>
          <w:tcPr>
            <w:tcW w:w="3768" w:type="pct"/>
            <w:gridSpan w:val="2"/>
          </w:tcPr>
          <w:p w14:paraId="4DB59C20" w14:textId="77777777" w:rsidR="00C82BCE" w:rsidRPr="00A50F14" w:rsidRDefault="00C82BCE" w:rsidP="001B57DA">
            <w:r w:rsidRPr="00A50F14">
              <w:t>Explain the term Neutralizing value (NV) and illustrate the formula for NV</w:t>
            </w:r>
          </w:p>
        </w:tc>
        <w:tc>
          <w:tcPr>
            <w:tcW w:w="404" w:type="pct"/>
          </w:tcPr>
          <w:p w14:paraId="4B335C1A" w14:textId="77777777" w:rsidR="00C82BCE" w:rsidRPr="00A50F14" w:rsidRDefault="00C82BCE" w:rsidP="001B57DA">
            <w:pPr>
              <w:jc w:val="center"/>
            </w:pPr>
            <w:r w:rsidRPr="00A50F14">
              <w:t>CO3</w:t>
            </w:r>
          </w:p>
        </w:tc>
        <w:tc>
          <w:tcPr>
            <w:tcW w:w="271" w:type="pct"/>
          </w:tcPr>
          <w:p w14:paraId="0C61418B" w14:textId="77777777" w:rsidR="00C82BCE" w:rsidRPr="00A50F14" w:rsidRDefault="00C82BCE" w:rsidP="001B57DA">
            <w:pPr>
              <w:jc w:val="center"/>
            </w:pPr>
            <w:r w:rsidRPr="00A50F14">
              <w:t>An</w:t>
            </w:r>
          </w:p>
        </w:tc>
        <w:tc>
          <w:tcPr>
            <w:tcW w:w="283" w:type="pct"/>
          </w:tcPr>
          <w:p w14:paraId="0A1C1AC9" w14:textId="77777777" w:rsidR="00C82BCE" w:rsidRPr="00A50F14" w:rsidRDefault="00C82BCE" w:rsidP="001B57DA">
            <w:pPr>
              <w:jc w:val="center"/>
            </w:pPr>
            <w:r w:rsidRPr="00A50F14">
              <w:t>3</w:t>
            </w:r>
          </w:p>
        </w:tc>
      </w:tr>
      <w:tr w:rsidR="00C82BCE" w:rsidRPr="00A50F14" w14:paraId="225F22AC"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63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6A98283F" w14:textId="77777777" w:rsidR="00C82BCE" w:rsidRPr="00A50F14" w:rsidRDefault="00C82BCE" w:rsidP="001F462B">
            <w:pPr>
              <w:jc w:val="center"/>
              <w:rPr>
                <w:b/>
                <w:u w:val="single"/>
              </w:rPr>
            </w:pPr>
            <w:r w:rsidRPr="00A50F14">
              <w:rPr>
                <w:b/>
                <w:u w:val="single"/>
              </w:rPr>
              <w:t>PART – C (6 X 12 = 72 MARKS)</w:t>
            </w:r>
          </w:p>
          <w:p w14:paraId="6A4CE0F6" w14:textId="77777777" w:rsidR="00C82BCE" w:rsidRPr="00A50F14" w:rsidRDefault="00C82BCE" w:rsidP="001F462B">
            <w:pPr>
              <w:jc w:val="center"/>
              <w:rPr>
                <w:b/>
              </w:rPr>
            </w:pPr>
            <w:r w:rsidRPr="00A50F14">
              <w:rPr>
                <w:b/>
              </w:rPr>
              <w:t>(Answer any five Questions from Q.no 17 to 23)</w:t>
            </w:r>
          </w:p>
        </w:tc>
      </w:tr>
      <w:tr w:rsidR="00C82BCE" w:rsidRPr="00A50F14" w14:paraId="77C4C8FC"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36C1EA24" w14:textId="77777777" w:rsidR="00C82BCE" w:rsidRPr="00A50F14" w:rsidRDefault="00C82BCE" w:rsidP="001B57DA">
            <w:pPr>
              <w:jc w:val="center"/>
            </w:pPr>
            <w:r w:rsidRPr="00A50F14">
              <w:t>17.</w:t>
            </w:r>
          </w:p>
        </w:tc>
        <w:tc>
          <w:tcPr>
            <w:tcW w:w="203" w:type="pct"/>
            <w:tcBorders>
              <w:top w:val="single" w:sz="4" w:space="0" w:color="auto"/>
              <w:left w:val="single" w:sz="4" w:space="0" w:color="auto"/>
              <w:bottom w:val="single" w:sz="4" w:space="0" w:color="auto"/>
              <w:right w:val="single" w:sz="4" w:space="0" w:color="auto"/>
            </w:tcBorders>
          </w:tcPr>
          <w:p w14:paraId="48402FC2"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617506A8" w14:textId="77777777" w:rsidR="00C82BCE" w:rsidRPr="00A50F14" w:rsidRDefault="00C82BCE" w:rsidP="001F462B">
            <w:pPr>
              <w:jc w:val="both"/>
            </w:pPr>
            <w:r w:rsidRPr="00A50F14">
              <w:t>Describe the types of emulsifiers and explain HLB value</w:t>
            </w:r>
            <w:r>
              <w:t>.</w:t>
            </w:r>
          </w:p>
        </w:tc>
        <w:tc>
          <w:tcPr>
            <w:tcW w:w="404" w:type="pct"/>
            <w:tcBorders>
              <w:top w:val="single" w:sz="4" w:space="0" w:color="auto"/>
              <w:left w:val="single" w:sz="4" w:space="0" w:color="auto"/>
              <w:bottom w:val="single" w:sz="4" w:space="0" w:color="auto"/>
              <w:right w:val="single" w:sz="4" w:space="0" w:color="auto"/>
            </w:tcBorders>
          </w:tcPr>
          <w:p w14:paraId="618D4B6C" w14:textId="77777777" w:rsidR="00C82BCE" w:rsidRPr="00A50F14" w:rsidRDefault="00C82BCE" w:rsidP="001B57DA">
            <w:pPr>
              <w:jc w:val="center"/>
            </w:pPr>
            <w:r w:rsidRPr="00A50F14">
              <w:t>CO1</w:t>
            </w:r>
          </w:p>
        </w:tc>
        <w:tc>
          <w:tcPr>
            <w:tcW w:w="271" w:type="pct"/>
            <w:tcBorders>
              <w:top w:val="single" w:sz="4" w:space="0" w:color="auto"/>
              <w:left w:val="single" w:sz="4" w:space="0" w:color="auto"/>
              <w:bottom w:val="single" w:sz="4" w:space="0" w:color="auto"/>
              <w:right w:val="single" w:sz="4" w:space="0" w:color="auto"/>
            </w:tcBorders>
          </w:tcPr>
          <w:p w14:paraId="049359C3" w14:textId="77777777" w:rsidR="00C82BCE" w:rsidRPr="00A50F14" w:rsidRDefault="00C82BCE" w:rsidP="001B57DA">
            <w:pPr>
              <w:jc w:val="center"/>
            </w:pPr>
            <w:r w:rsidRPr="00A50F14">
              <w:t>R</w:t>
            </w:r>
          </w:p>
        </w:tc>
        <w:tc>
          <w:tcPr>
            <w:tcW w:w="283" w:type="pct"/>
            <w:tcBorders>
              <w:top w:val="single" w:sz="4" w:space="0" w:color="auto"/>
              <w:left w:val="single" w:sz="4" w:space="0" w:color="auto"/>
              <w:bottom w:val="single" w:sz="4" w:space="0" w:color="auto"/>
              <w:right w:val="single" w:sz="4" w:space="0" w:color="auto"/>
            </w:tcBorders>
          </w:tcPr>
          <w:p w14:paraId="23E7340E" w14:textId="77777777" w:rsidR="00C82BCE" w:rsidRPr="00A50F14" w:rsidRDefault="00C82BCE" w:rsidP="001B57DA">
            <w:pPr>
              <w:jc w:val="center"/>
            </w:pPr>
            <w:r w:rsidRPr="00A50F14">
              <w:t>6</w:t>
            </w:r>
          </w:p>
        </w:tc>
      </w:tr>
      <w:tr w:rsidR="00C82BCE" w:rsidRPr="00A50F14" w14:paraId="4D854E39"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535F6BD3"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0EB8564C" w14:textId="77777777" w:rsidR="00C82BCE" w:rsidRPr="00A50F14" w:rsidRDefault="00C82BCE" w:rsidP="001B57DA">
            <w:pPr>
              <w:jc w:val="center"/>
            </w:pPr>
            <w:r>
              <w:t>b</w:t>
            </w:r>
            <w:r w:rsidRPr="00A50F14">
              <w:t>.</w:t>
            </w:r>
          </w:p>
        </w:tc>
        <w:tc>
          <w:tcPr>
            <w:tcW w:w="3565" w:type="pct"/>
            <w:tcBorders>
              <w:top w:val="single" w:sz="4" w:space="0" w:color="auto"/>
              <w:left w:val="single" w:sz="4" w:space="0" w:color="auto"/>
              <w:bottom w:val="single" w:sz="4" w:space="0" w:color="auto"/>
              <w:right w:val="single" w:sz="4" w:space="0" w:color="auto"/>
            </w:tcBorders>
          </w:tcPr>
          <w:p w14:paraId="50D35084" w14:textId="77777777" w:rsidR="00C82BCE" w:rsidRPr="00A50F14" w:rsidRDefault="00C82BCE" w:rsidP="001F462B">
            <w:pPr>
              <w:jc w:val="both"/>
            </w:pPr>
            <w:r w:rsidRPr="00A50F14">
              <w:t>Enumerate the artificial sweeteners approved by FDA</w:t>
            </w:r>
            <w:r>
              <w:t>.</w:t>
            </w:r>
          </w:p>
        </w:tc>
        <w:tc>
          <w:tcPr>
            <w:tcW w:w="404" w:type="pct"/>
            <w:tcBorders>
              <w:top w:val="single" w:sz="4" w:space="0" w:color="auto"/>
              <w:left w:val="single" w:sz="4" w:space="0" w:color="auto"/>
              <w:bottom w:val="single" w:sz="4" w:space="0" w:color="auto"/>
              <w:right w:val="single" w:sz="4" w:space="0" w:color="auto"/>
            </w:tcBorders>
          </w:tcPr>
          <w:p w14:paraId="55C4A68D" w14:textId="77777777" w:rsidR="00C82BCE" w:rsidRPr="00A50F14" w:rsidRDefault="00C82BCE" w:rsidP="001B57DA">
            <w:pPr>
              <w:jc w:val="center"/>
            </w:pPr>
            <w:r w:rsidRPr="00A50F14">
              <w:t>CO1</w:t>
            </w:r>
          </w:p>
        </w:tc>
        <w:tc>
          <w:tcPr>
            <w:tcW w:w="271" w:type="pct"/>
            <w:tcBorders>
              <w:top w:val="single" w:sz="4" w:space="0" w:color="auto"/>
              <w:left w:val="single" w:sz="4" w:space="0" w:color="auto"/>
              <w:bottom w:val="single" w:sz="4" w:space="0" w:color="auto"/>
              <w:right w:val="single" w:sz="4" w:space="0" w:color="auto"/>
            </w:tcBorders>
          </w:tcPr>
          <w:p w14:paraId="74365DD0" w14:textId="77777777" w:rsidR="00C82BCE" w:rsidRPr="00A50F14" w:rsidRDefault="00C82BCE" w:rsidP="001B57DA">
            <w:pPr>
              <w:jc w:val="center"/>
            </w:pPr>
            <w:r w:rsidRPr="00A50F14">
              <w:t>R</w:t>
            </w:r>
          </w:p>
        </w:tc>
        <w:tc>
          <w:tcPr>
            <w:tcW w:w="283" w:type="pct"/>
            <w:tcBorders>
              <w:top w:val="single" w:sz="4" w:space="0" w:color="auto"/>
              <w:left w:val="single" w:sz="4" w:space="0" w:color="auto"/>
              <w:bottom w:val="single" w:sz="4" w:space="0" w:color="auto"/>
              <w:right w:val="single" w:sz="4" w:space="0" w:color="auto"/>
            </w:tcBorders>
          </w:tcPr>
          <w:p w14:paraId="64B9F8A9" w14:textId="77777777" w:rsidR="00C82BCE" w:rsidRPr="00A50F14" w:rsidRDefault="00C82BCE" w:rsidP="001B57DA">
            <w:pPr>
              <w:jc w:val="center"/>
            </w:pPr>
            <w:r w:rsidRPr="00A50F14">
              <w:t>6</w:t>
            </w:r>
          </w:p>
        </w:tc>
      </w:tr>
      <w:tr w:rsidR="00C82BCE" w:rsidRPr="00A50F14" w14:paraId="3F956E1A"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0E16D0F4"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1C5AD7DE" w14:textId="77777777" w:rsidR="00C82BCE"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64180E1A"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09E1ECF7"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3B4C7A53"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7FFD9DA3" w14:textId="77777777" w:rsidR="00C82BCE" w:rsidRPr="00A50F14" w:rsidRDefault="00C82BCE" w:rsidP="001B57DA">
            <w:pPr>
              <w:jc w:val="center"/>
            </w:pPr>
          </w:p>
        </w:tc>
      </w:tr>
      <w:tr w:rsidR="00C82BCE" w:rsidRPr="00A50F14" w14:paraId="7D71EEB7"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62ADA6E5" w14:textId="77777777" w:rsidR="00C82BCE" w:rsidRPr="00A50F14" w:rsidRDefault="00C82BCE" w:rsidP="001B57DA">
            <w:pPr>
              <w:jc w:val="center"/>
            </w:pPr>
            <w:r w:rsidRPr="00A50F14">
              <w:t>18.</w:t>
            </w:r>
          </w:p>
        </w:tc>
        <w:tc>
          <w:tcPr>
            <w:tcW w:w="203" w:type="pct"/>
            <w:tcBorders>
              <w:top w:val="single" w:sz="4" w:space="0" w:color="auto"/>
              <w:left w:val="single" w:sz="4" w:space="0" w:color="auto"/>
              <w:bottom w:val="single" w:sz="4" w:space="0" w:color="auto"/>
              <w:right w:val="single" w:sz="4" w:space="0" w:color="auto"/>
            </w:tcBorders>
          </w:tcPr>
          <w:p w14:paraId="3AE89C06"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08B65D30" w14:textId="77777777" w:rsidR="00C82BCE" w:rsidRPr="00A50F14" w:rsidRDefault="00C82BCE" w:rsidP="001F462B">
            <w:pPr>
              <w:jc w:val="both"/>
            </w:pPr>
            <w:r w:rsidRPr="00A50F14">
              <w:t>Elucidate the types of fat replacers and its applications.</w:t>
            </w:r>
          </w:p>
        </w:tc>
        <w:tc>
          <w:tcPr>
            <w:tcW w:w="404" w:type="pct"/>
            <w:tcBorders>
              <w:top w:val="single" w:sz="4" w:space="0" w:color="auto"/>
              <w:left w:val="single" w:sz="4" w:space="0" w:color="auto"/>
              <w:bottom w:val="single" w:sz="4" w:space="0" w:color="auto"/>
              <w:right w:val="single" w:sz="4" w:space="0" w:color="auto"/>
            </w:tcBorders>
          </w:tcPr>
          <w:p w14:paraId="5721A718" w14:textId="77777777" w:rsidR="00C82BCE" w:rsidRPr="00A50F14" w:rsidRDefault="00C82BCE" w:rsidP="001B57DA">
            <w:pPr>
              <w:jc w:val="center"/>
            </w:pPr>
            <w:r w:rsidRPr="00A50F14">
              <w:t>CO2</w:t>
            </w:r>
          </w:p>
        </w:tc>
        <w:tc>
          <w:tcPr>
            <w:tcW w:w="271" w:type="pct"/>
            <w:tcBorders>
              <w:top w:val="single" w:sz="4" w:space="0" w:color="auto"/>
              <w:left w:val="single" w:sz="4" w:space="0" w:color="auto"/>
              <w:bottom w:val="single" w:sz="4" w:space="0" w:color="auto"/>
              <w:right w:val="single" w:sz="4" w:space="0" w:color="auto"/>
            </w:tcBorders>
          </w:tcPr>
          <w:p w14:paraId="41142773" w14:textId="77777777" w:rsidR="00C82BCE" w:rsidRPr="00A50F14" w:rsidRDefault="00C82BCE" w:rsidP="001B57DA">
            <w:pPr>
              <w:jc w:val="center"/>
            </w:pPr>
            <w:r w:rsidRPr="00A50F14">
              <w:t>A</w:t>
            </w:r>
          </w:p>
        </w:tc>
        <w:tc>
          <w:tcPr>
            <w:tcW w:w="283" w:type="pct"/>
            <w:tcBorders>
              <w:top w:val="single" w:sz="4" w:space="0" w:color="auto"/>
              <w:left w:val="single" w:sz="4" w:space="0" w:color="auto"/>
              <w:bottom w:val="single" w:sz="4" w:space="0" w:color="auto"/>
              <w:right w:val="single" w:sz="4" w:space="0" w:color="auto"/>
            </w:tcBorders>
          </w:tcPr>
          <w:p w14:paraId="3D3A378D" w14:textId="77777777" w:rsidR="00C82BCE" w:rsidRPr="00A50F14" w:rsidRDefault="00C82BCE" w:rsidP="001B57DA">
            <w:pPr>
              <w:jc w:val="center"/>
            </w:pPr>
            <w:r w:rsidRPr="00A50F14">
              <w:t>7</w:t>
            </w:r>
          </w:p>
        </w:tc>
      </w:tr>
      <w:tr w:rsidR="00C82BCE" w:rsidRPr="00A50F14" w14:paraId="2B381A41"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16DFE229"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25F40627" w14:textId="77777777" w:rsidR="00C82BCE" w:rsidRPr="00A50F14" w:rsidRDefault="00C82BCE" w:rsidP="001B57DA">
            <w:pPr>
              <w:jc w:val="center"/>
            </w:pPr>
            <w:r w:rsidRPr="00A50F14">
              <w:t>b.</w:t>
            </w:r>
          </w:p>
        </w:tc>
        <w:tc>
          <w:tcPr>
            <w:tcW w:w="3565" w:type="pct"/>
            <w:tcBorders>
              <w:top w:val="single" w:sz="4" w:space="0" w:color="auto"/>
              <w:left w:val="single" w:sz="4" w:space="0" w:color="auto"/>
              <w:bottom w:val="single" w:sz="4" w:space="0" w:color="auto"/>
              <w:right w:val="single" w:sz="4" w:space="0" w:color="auto"/>
            </w:tcBorders>
          </w:tcPr>
          <w:p w14:paraId="1D9CD60B" w14:textId="77777777" w:rsidR="00C82BCE" w:rsidRPr="00A50F14" w:rsidRDefault="00C82BCE" w:rsidP="001F462B">
            <w:pPr>
              <w:jc w:val="both"/>
            </w:pPr>
            <w:r w:rsidRPr="00A50F14">
              <w:t>Describe the stabilizers and thickeners in terms of its function, mechanism and provide suitable examples</w:t>
            </w:r>
          </w:p>
        </w:tc>
        <w:tc>
          <w:tcPr>
            <w:tcW w:w="404" w:type="pct"/>
            <w:tcBorders>
              <w:top w:val="single" w:sz="4" w:space="0" w:color="auto"/>
              <w:left w:val="single" w:sz="4" w:space="0" w:color="auto"/>
              <w:bottom w:val="single" w:sz="4" w:space="0" w:color="auto"/>
              <w:right w:val="single" w:sz="4" w:space="0" w:color="auto"/>
            </w:tcBorders>
          </w:tcPr>
          <w:p w14:paraId="24CC2F9A" w14:textId="77777777" w:rsidR="00C82BCE" w:rsidRPr="00A50F14" w:rsidRDefault="00C82BCE" w:rsidP="001B57DA">
            <w:pPr>
              <w:jc w:val="center"/>
            </w:pPr>
            <w:r w:rsidRPr="00A50F14">
              <w:t>CO3</w:t>
            </w:r>
          </w:p>
        </w:tc>
        <w:tc>
          <w:tcPr>
            <w:tcW w:w="271" w:type="pct"/>
            <w:tcBorders>
              <w:top w:val="single" w:sz="4" w:space="0" w:color="auto"/>
              <w:left w:val="single" w:sz="4" w:space="0" w:color="auto"/>
              <w:bottom w:val="single" w:sz="4" w:space="0" w:color="auto"/>
              <w:right w:val="single" w:sz="4" w:space="0" w:color="auto"/>
            </w:tcBorders>
          </w:tcPr>
          <w:p w14:paraId="484AE4FC" w14:textId="77777777" w:rsidR="00C82BCE" w:rsidRPr="00A50F14" w:rsidRDefault="00C82BCE" w:rsidP="001B57DA">
            <w:pPr>
              <w:jc w:val="center"/>
            </w:pPr>
            <w:r w:rsidRPr="00A50F14">
              <w:t>A</w:t>
            </w:r>
          </w:p>
        </w:tc>
        <w:tc>
          <w:tcPr>
            <w:tcW w:w="283" w:type="pct"/>
            <w:tcBorders>
              <w:top w:val="single" w:sz="4" w:space="0" w:color="auto"/>
              <w:left w:val="single" w:sz="4" w:space="0" w:color="auto"/>
              <w:bottom w:val="single" w:sz="4" w:space="0" w:color="auto"/>
              <w:right w:val="single" w:sz="4" w:space="0" w:color="auto"/>
            </w:tcBorders>
          </w:tcPr>
          <w:p w14:paraId="7C3F80AB" w14:textId="77777777" w:rsidR="00C82BCE" w:rsidRPr="00A50F14" w:rsidRDefault="00C82BCE" w:rsidP="001B57DA">
            <w:pPr>
              <w:jc w:val="center"/>
            </w:pPr>
            <w:r w:rsidRPr="00A50F14">
              <w:t>5</w:t>
            </w:r>
          </w:p>
        </w:tc>
      </w:tr>
      <w:tr w:rsidR="00C82BCE" w:rsidRPr="00A50F14" w14:paraId="62383AC0"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22540C74"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0D6E73A5" w14:textId="77777777" w:rsidR="00C82BCE" w:rsidRPr="00A50F14"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61572894"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67BC92F9"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485F5929"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0CEC59A8" w14:textId="77777777" w:rsidR="00C82BCE" w:rsidRPr="00A50F14" w:rsidRDefault="00C82BCE" w:rsidP="001B57DA">
            <w:pPr>
              <w:jc w:val="center"/>
            </w:pPr>
          </w:p>
        </w:tc>
      </w:tr>
      <w:tr w:rsidR="00C82BCE" w:rsidRPr="00A50F14" w14:paraId="5A58F7B0"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2232C4D9" w14:textId="77777777" w:rsidR="00C82BCE" w:rsidRPr="00A50F14" w:rsidRDefault="00C82BCE" w:rsidP="001B57DA">
            <w:pPr>
              <w:jc w:val="center"/>
            </w:pPr>
            <w:r w:rsidRPr="00A50F14">
              <w:lastRenderedPageBreak/>
              <w:t>19.</w:t>
            </w:r>
          </w:p>
        </w:tc>
        <w:tc>
          <w:tcPr>
            <w:tcW w:w="203" w:type="pct"/>
            <w:tcBorders>
              <w:top w:val="single" w:sz="4" w:space="0" w:color="auto"/>
              <w:left w:val="single" w:sz="4" w:space="0" w:color="auto"/>
              <w:bottom w:val="single" w:sz="4" w:space="0" w:color="auto"/>
              <w:right w:val="single" w:sz="4" w:space="0" w:color="auto"/>
            </w:tcBorders>
          </w:tcPr>
          <w:p w14:paraId="10B67E4B"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4417C555" w14:textId="77777777" w:rsidR="00C82BCE" w:rsidRPr="00A50F14" w:rsidRDefault="00C82BCE" w:rsidP="001F462B">
            <w:pPr>
              <w:jc w:val="both"/>
            </w:pPr>
            <w:r w:rsidRPr="00A50F14">
              <w:t>Choose any ONE food category. Name atleast TWO Products available in the market along with their brand names.</w:t>
            </w:r>
          </w:p>
        </w:tc>
        <w:tc>
          <w:tcPr>
            <w:tcW w:w="404" w:type="pct"/>
            <w:tcBorders>
              <w:top w:val="single" w:sz="4" w:space="0" w:color="auto"/>
              <w:left w:val="single" w:sz="4" w:space="0" w:color="auto"/>
              <w:bottom w:val="single" w:sz="4" w:space="0" w:color="auto"/>
              <w:right w:val="single" w:sz="4" w:space="0" w:color="auto"/>
            </w:tcBorders>
          </w:tcPr>
          <w:p w14:paraId="5EFA2FA9" w14:textId="77777777" w:rsidR="00C82BCE" w:rsidRPr="00A50F14" w:rsidRDefault="00C82BCE" w:rsidP="001B57DA">
            <w:pPr>
              <w:jc w:val="center"/>
            </w:pPr>
            <w:r w:rsidRPr="00A50F14">
              <w:t>CO6</w:t>
            </w:r>
          </w:p>
        </w:tc>
        <w:tc>
          <w:tcPr>
            <w:tcW w:w="271" w:type="pct"/>
            <w:tcBorders>
              <w:top w:val="single" w:sz="4" w:space="0" w:color="auto"/>
              <w:left w:val="single" w:sz="4" w:space="0" w:color="auto"/>
              <w:bottom w:val="single" w:sz="4" w:space="0" w:color="auto"/>
              <w:right w:val="single" w:sz="4" w:space="0" w:color="auto"/>
            </w:tcBorders>
          </w:tcPr>
          <w:p w14:paraId="3F0341CF" w14:textId="77777777" w:rsidR="00C82BCE" w:rsidRPr="00A50F14" w:rsidRDefault="00C82BCE" w:rsidP="001B57DA">
            <w:pPr>
              <w:jc w:val="center"/>
            </w:pPr>
            <w:r w:rsidRPr="00A50F14">
              <w:t>C</w:t>
            </w:r>
          </w:p>
        </w:tc>
        <w:tc>
          <w:tcPr>
            <w:tcW w:w="283" w:type="pct"/>
            <w:tcBorders>
              <w:top w:val="single" w:sz="4" w:space="0" w:color="auto"/>
              <w:left w:val="single" w:sz="4" w:space="0" w:color="auto"/>
              <w:bottom w:val="single" w:sz="4" w:space="0" w:color="auto"/>
              <w:right w:val="single" w:sz="4" w:space="0" w:color="auto"/>
            </w:tcBorders>
          </w:tcPr>
          <w:p w14:paraId="7B006CC0" w14:textId="77777777" w:rsidR="00C82BCE" w:rsidRPr="00A50F14" w:rsidRDefault="00C82BCE" w:rsidP="001B57DA">
            <w:pPr>
              <w:jc w:val="center"/>
            </w:pPr>
            <w:r w:rsidRPr="00A50F14">
              <w:t>6</w:t>
            </w:r>
          </w:p>
        </w:tc>
      </w:tr>
      <w:tr w:rsidR="00C82BCE" w:rsidRPr="00A50F14" w14:paraId="139D986B"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2222F12F"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318B4E2C" w14:textId="77777777" w:rsidR="00C82BCE" w:rsidRPr="00A50F14" w:rsidRDefault="00C82BCE" w:rsidP="001B57DA">
            <w:pPr>
              <w:jc w:val="center"/>
            </w:pPr>
            <w:r w:rsidRPr="00A50F14">
              <w:t>b.</w:t>
            </w:r>
          </w:p>
        </w:tc>
        <w:tc>
          <w:tcPr>
            <w:tcW w:w="3565" w:type="pct"/>
            <w:tcBorders>
              <w:top w:val="single" w:sz="4" w:space="0" w:color="auto"/>
              <w:left w:val="single" w:sz="4" w:space="0" w:color="auto"/>
              <w:bottom w:val="single" w:sz="4" w:space="0" w:color="auto"/>
              <w:right w:val="single" w:sz="4" w:space="0" w:color="auto"/>
            </w:tcBorders>
          </w:tcPr>
          <w:p w14:paraId="4842CD5E" w14:textId="77777777" w:rsidR="00C82BCE" w:rsidRPr="00A50F14" w:rsidRDefault="00C82BCE" w:rsidP="001F462B">
            <w:pPr>
              <w:jc w:val="both"/>
            </w:pPr>
            <w:r w:rsidRPr="00A50F14">
              <w:t>List down the ingredients for the category of products and describe the role of each ingredient for 19 (a)</w:t>
            </w:r>
            <w:r>
              <w:t>.</w:t>
            </w:r>
          </w:p>
        </w:tc>
        <w:tc>
          <w:tcPr>
            <w:tcW w:w="404" w:type="pct"/>
            <w:tcBorders>
              <w:top w:val="single" w:sz="4" w:space="0" w:color="auto"/>
              <w:left w:val="single" w:sz="4" w:space="0" w:color="auto"/>
              <w:bottom w:val="single" w:sz="4" w:space="0" w:color="auto"/>
              <w:right w:val="single" w:sz="4" w:space="0" w:color="auto"/>
            </w:tcBorders>
          </w:tcPr>
          <w:p w14:paraId="45CD71C1" w14:textId="77777777" w:rsidR="00C82BCE" w:rsidRPr="00A50F14" w:rsidRDefault="00C82BCE" w:rsidP="001B57DA">
            <w:pPr>
              <w:jc w:val="center"/>
            </w:pPr>
            <w:r w:rsidRPr="00A50F14">
              <w:t>CO1</w:t>
            </w:r>
          </w:p>
        </w:tc>
        <w:tc>
          <w:tcPr>
            <w:tcW w:w="271" w:type="pct"/>
            <w:tcBorders>
              <w:top w:val="single" w:sz="4" w:space="0" w:color="auto"/>
              <w:left w:val="single" w:sz="4" w:space="0" w:color="auto"/>
              <w:bottom w:val="single" w:sz="4" w:space="0" w:color="auto"/>
              <w:right w:val="single" w:sz="4" w:space="0" w:color="auto"/>
            </w:tcBorders>
          </w:tcPr>
          <w:p w14:paraId="7591D473" w14:textId="77777777" w:rsidR="00C82BCE" w:rsidRPr="00A50F14" w:rsidRDefault="00C82BCE" w:rsidP="001B57DA">
            <w:pPr>
              <w:jc w:val="center"/>
            </w:pPr>
            <w:r w:rsidRPr="00A50F14">
              <w:t>R</w:t>
            </w:r>
          </w:p>
        </w:tc>
        <w:tc>
          <w:tcPr>
            <w:tcW w:w="283" w:type="pct"/>
            <w:tcBorders>
              <w:top w:val="single" w:sz="4" w:space="0" w:color="auto"/>
              <w:left w:val="single" w:sz="4" w:space="0" w:color="auto"/>
              <w:bottom w:val="single" w:sz="4" w:space="0" w:color="auto"/>
              <w:right w:val="single" w:sz="4" w:space="0" w:color="auto"/>
            </w:tcBorders>
          </w:tcPr>
          <w:p w14:paraId="769029B9" w14:textId="77777777" w:rsidR="00C82BCE" w:rsidRPr="00A50F14" w:rsidRDefault="00C82BCE" w:rsidP="001B57DA">
            <w:pPr>
              <w:jc w:val="center"/>
            </w:pPr>
            <w:r w:rsidRPr="00A50F14">
              <w:t>6</w:t>
            </w:r>
          </w:p>
        </w:tc>
      </w:tr>
      <w:tr w:rsidR="00C82BCE" w:rsidRPr="00A50F14" w14:paraId="256F4954"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1FECFE3D"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61E23AEE" w14:textId="77777777" w:rsidR="00C82BCE" w:rsidRPr="00A50F14"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3EFBB552"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5967E41A"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01A6A712"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7164070C" w14:textId="77777777" w:rsidR="00C82BCE" w:rsidRPr="00A50F14" w:rsidRDefault="00C82BCE" w:rsidP="001B57DA">
            <w:pPr>
              <w:jc w:val="center"/>
            </w:pPr>
          </w:p>
        </w:tc>
      </w:tr>
      <w:tr w:rsidR="00C82BCE" w:rsidRPr="00A50F14" w14:paraId="7005CCC4"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395CE52C" w14:textId="77777777" w:rsidR="00C82BCE" w:rsidRPr="00A50F14" w:rsidRDefault="00C82BCE" w:rsidP="001B57DA">
            <w:pPr>
              <w:jc w:val="center"/>
            </w:pPr>
            <w:r w:rsidRPr="00A50F14">
              <w:t>20.</w:t>
            </w:r>
          </w:p>
        </w:tc>
        <w:tc>
          <w:tcPr>
            <w:tcW w:w="203" w:type="pct"/>
            <w:tcBorders>
              <w:top w:val="single" w:sz="4" w:space="0" w:color="auto"/>
              <w:left w:val="single" w:sz="4" w:space="0" w:color="auto"/>
              <w:bottom w:val="single" w:sz="4" w:space="0" w:color="auto"/>
              <w:right w:val="single" w:sz="4" w:space="0" w:color="auto"/>
            </w:tcBorders>
          </w:tcPr>
          <w:p w14:paraId="3BD091AA"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4B7107F0" w14:textId="77777777" w:rsidR="00C82BCE" w:rsidRPr="00A50F14" w:rsidRDefault="00C82BCE" w:rsidP="001F462B">
            <w:pPr>
              <w:jc w:val="both"/>
            </w:pPr>
            <w:r w:rsidRPr="00A50F14">
              <w:t>Write down the procedure for framing regulations according to FSSAI</w:t>
            </w:r>
            <w:r>
              <w:t>.</w:t>
            </w:r>
          </w:p>
        </w:tc>
        <w:tc>
          <w:tcPr>
            <w:tcW w:w="404" w:type="pct"/>
            <w:tcBorders>
              <w:top w:val="single" w:sz="4" w:space="0" w:color="auto"/>
              <w:left w:val="single" w:sz="4" w:space="0" w:color="auto"/>
              <w:bottom w:val="single" w:sz="4" w:space="0" w:color="auto"/>
              <w:right w:val="single" w:sz="4" w:space="0" w:color="auto"/>
            </w:tcBorders>
          </w:tcPr>
          <w:p w14:paraId="4A4A7294" w14:textId="77777777" w:rsidR="00C82BCE" w:rsidRPr="00A50F14" w:rsidRDefault="00C82BCE" w:rsidP="001B57DA">
            <w:pPr>
              <w:jc w:val="center"/>
            </w:pPr>
            <w:r w:rsidRPr="00A50F14">
              <w:t>CO5</w:t>
            </w:r>
          </w:p>
        </w:tc>
        <w:tc>
          <w:tcPr>
            <w:tcW w:w="271" w:type="pct"/>
            <w:tcBorders>
              <w:top w:val="single" w:sz="4" w:space="0" w:color="auto"/>
              <w:left w:val="single" w:sz="4" w:space="0" w:color="auto"/>
              <w:bottom w:val="single" w:sz="4" w:space="0" w:color="auto"/>
              <w:right w:val="single" w:sz="4" w:space="0" w:color="auto"/>
            </w:tcBorders>
          </w:tcPr>
          <w:p w14:paraId="251A834A" w14:textId="77777777" w:rsidR="00C82BCE" w:rsidRPr="00A50F14" w:rsidRDefault="00C82BCE" w:rsidP="001B57DA">
            <w:pPr>
              <w:jc w:val="center"/>
            </w:pPr>
            <w:r w:rsidRPr="00A50F14">
              <w:t>A</w:t>
            </w:r>
          </w:p>
        </w:tc>
        <w:tc>
          <w:tcPr>
            <w:tcW w:w="283" w:type="pct"/>
            <w:tcBorders>
              <w:top w:val="single" w:sz="4" w:space="0" w:color="auto"/>
              <w:left w:val="single" w:sz="4" w:space="0" w:color="auto"/>
              <w:bottom w:val="single" w:sz="4" w:space="0" w:color="auto"/>
              <w:right w:val="single" w:sz="4" w:space="0" w:color="auto"/>
            </w:tcBorders>
          </w:tcPr>
          <w:p w14:paraId="052B7A77" w14:textId="77777777" w:rsidR="00C82BCE" w:rsidRPr="00A50F14" w:rsidRDefault="00C82BCE" w:rsidP="001B57DA">
            <w:pPr>
              <w:jc w:val="center"/>
            </w:pPr>
            <w:r w:rsidRPr="00A50F14">
              <w:t>7</w:t>
            </w:r>
          </w:p>
        </w:tc>
      </w:tr>
      <w:tr w:rsidR="00C82BCE" w:rsidRPr="00A50F14" w14:paraId="154BBF73"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298D7B7B"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33C6F653" w14:textId="77777777" w:rsidR="00C82BCE" w:rsidRPr="00A50F14" w:rsidRDefault="00C82BCE" w:rsidP="001B57DA">
            <w:pPr>
              <w:jc w:val="center"/>
            </w:pPr>
            <w:r w:rsidRPr="00A50F14">
              <w:t>b.</w:t>
            </w:r>
          </w:p>
        </w:tc>
        <w:tc>
          <w:tcPr>
            <w:tcW w:w="3565" w:type="pct"/>
            <w:tcBorders>
              <w:top w:val="single" w:sz="4" w:space="0" w:color="auto"/>
              <w:left w:val="single" w:sz="4" w:space="0" w:color="auto"/>
              <w:bottom w:val="single" w:sz="4" w:space="0" w:color="auto"/>
              <w:right w:val="single" w:sz="4" w:space="0" w:color="auto"/>
            </w:tcBorders>
          </w:tcPr>
          <w:p w14:paraId="72E4A36B" w14:textId="77777777" w:rsidR="00C82BCE" w:rsidRPr="00A50F14" w:rsidRDefault="00C82BCE" w:rsidP="001F462B">
            <w:pPr>
              <w:jc w:val="both"/>
            </w:pPr>
            <w:r w:rsidRPr="00A50F14">
              <w:t>Explain the term colloidal systems and their behavior with examples</w:t>
            </w:r>
            <w:r>
              <w:t>.</w:t>
            </w:r>
          </w:p>
        </w:tc>
        <w:tc>
          <w:tcPr>
            <w:tcW w:w="404" w:type="pct"/>
            <w:tcBorders>
              <w:top w:val="single" w:sz="4" w:space="0" w:color="auto"/>
              <w:left w:val="single" w:sz="4" w:space="0" w:color="auto"/>
              <w:bottom w:val="single" w:sz="4" w:space="0" w:color="auto"/>
              <w:right w:val="single" w:sz="4" w:space="0" w:color="auto"/>
            </w:tcBorders>
          </w:tcPr>
          <w:p w14:paraId="485E34D5" w14:textId="77777777" w:rsidR="00C82BCE" w:rsidRPr="00A50F14" w:rsidRDefault="00C82BCE" w:rsidP="001B57DA">
            <w:pPr>
              <w:jc w:val="center"/>
            </w:pPr>
            <w:r w:rsidRPr="00A50F14">
              <w:t>CO3</w:t>
            </w:r>
          </w:p>
        </w:tc>
        <w:tc>
          <w:tcPr>
            <w:tcW w:w="271" w:type="pct"/>
            <w:tcBorders>
              <w:top w:val="single" w:sz="4" w:space="0" w:color="auto"/>
              <w:left w:val="single" w:sz="4" w:space="0" w:color="auto"/>
              <w:bottom w:val="single" w:sz="4" w:space="0" w:color="auto"/>
              <w:right w:val="single" w:sz="4" w:space="0" w:color="auto"/>
            </w:tcBorders>
          </w:tcPr>
          <w:p w14:paraId="611DBE0C" w14:textId="77777777" w:rsidR="00C82BCE" w:rsidRPr="00A50F14" w:rsidRDefault="00C82BCE" w:rsidP="001B57DA">
            <w:pPr>
              <w:jc w:val="center"/>
            </w:pPr>
            <w:r w:rsidRPr="00A50F14">
              <w:t>E</w:t>
            </w:r>
          </w:p>
        </w:tc>
        <w:tc>
          <w:tcPr>
            <w:tcW w:w="283" w:type="pct"/>
            <w:tcBorders>
              <w:top w:val="single" w:sz="4" w:space="0" w:color="auto"/>
              <w:left w:val="single" w:sz="4" w:space="0" w:color="auto"/>
              <w:bottom w:val="single" w:sz="4" w:space="0" w:color="auto"/>
              <w:right w:val="single" w:sz="4" w:space="0" w:color="auto"/>
            </w:tcBorders>
          </w:tcPr>
          <w:p w14:paraId="4D10B710" w14:textId="77777777" w:rsidR="00C82BCE" w:rsidRPr="00A50F14" w:rsidRDefault="00C82BCE" w:rsidP="001B57DA">
            <w:pPr>
              <w:jc w:val="center"/>
            </w:pPr>
            <w:r w:rsidRPr="00A50F14">
              <w:t>5</w:t>
            </w:r>
          </w:p>
        </w:tc>
      </w:tr>
      <w:tr w:rsidR="00C82BCE" w:rsidRPr="00A50F14" w14:paraId="4E3100ED"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15FC6211"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0E4ADE00" w14:textId="77777777" w:rsidR="00C82BCE" w:rsidRPr="00A50F14"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693365D6"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73D6B9A7"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0F9D1FA0"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19D2FC98" w14:textId="77777777" w:rsidR="00C82BCE" w:rsidRPr="00A50F14" w:rsidRDefault="00C82BCE" w:rsidP="001B57DA">
            <w:pPr>
              <w:jc w:val="center"/>
            </w:pPr>
          </w:p>
        </w:tc>
      </w:tr>
      <w:tr w:rsidR="00C82BCE" w:rsidRPr="00A50F14" w14:paraId="2C4FA4EE"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48FD564B" w14:textId="77777777" w:rsidR="00C82BCE" w:rsidRPr="00A50F14" w:rsidRDefault="00C82BCE" w:rsidP="001B57DA">
            <w:pPr>
              <w:jc w:val="center"/>
            </w:pPr>
            <w:r w:rsidRPr="00A50F14">
              <w:t>21.</w:t>
            </w:r>
          </w:p>
        </w:tc>
        <w:tc>
          <w:tcPr>
            <w:tcW w:w="203" w:type="pct"/>
            <w:tcBorders>
              <w:top w:val="single" w:sz="4" w:space="0" w:color="auto"/>
              <w:left w:val="single" w:sz="4" w:space="0" w:color="auto"/>
              <w:bottom w:val="single" w:sz="4" w:space="0" w:color="auto"/>
              <w:right w:val="single" w:sz="4" w:space="0" w:color="auto"/>
            </w:tcBorders>
          </w:tcPr>
          <w:p w14:paraId="39E45F0D"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091F4D78" w14:textId="77777777" w:rsidR="00C82BCE" w:rsidRPr="00A50F14" w:rsidRDefault="00C82BCE" w:rsidP="001F462B">
            <w:pPr>
              <w:jc w:val="both"/>
            </w:pPr>
            <w:r w:rsidRPr="00A50F14">
              <w:t>Explain the role of polyols in food</w:t>
            </w:r>
            <w:r>
              <w:t>.</w:t>
            </w:r>
          </w:p>
        </w:tc>
        <w:tc>
          <w:tcPr>
            <w:tcW w:w="404" w:type="pct"/>
            <w:tcBorders>
              <w:top w:val="single" w:sz="4" w:space="0" w:color="auto"/>
              <w:left w:val="single" w:sz="4" w:space="0" w:color="auto"/>
              <w:bottom w:val="single" w:sz="4" w:space="0" w:color="auto"/>
              <w:right w:val="single" w:sz="4" w:space="0" w:color="auto"/>
            </w:tcBorders>
          </w:tcPr>
          <w:p w14:paraId="10EB9C9C" w14:textId="77777777" w:rsidR="00C82BCE" w:rsidRPr="00A50F14" w:rsidRDefault="00C82BCE" w:rsidP="001B57DA">
            <w:pPr>
              <w:jc w:val="center"/>
            </w:pPr>
            <w:r w:rsidRPr="00A50F14">
              <w:t>CO2</w:t>
            </w:r>
          </w:p>
        </w:tc>
        <w:tc>
          <w:tcPr>
            <w:tcW w:w="271" w:type="pct"/>
            <w:tcBorders>
              <w:top w:val="single" w:sz="4" w:space="0" w:color="auto"/>
              <w:left w:val="single" w:sz="4" w:space="0" w:color="auto"/>
              <w:bottom w:val="single" w:sz="4" w:space="0" w:color="auto"/>
              <w:right w:val="single" w:sz="4" w:space="0" w:color="auto"/>
            </w:tcBorders>
          </w:tcPr>
          <w:p w14:paraId="39E3C000" w14:textId="77777777" w:rsidR="00C82BCE" w:rsidRPr="00A50F14" w:rsidRDefault="00C82BCE" w:rsidP="001B57DA">
            <w:pPr>
              <w:jc w:val="center"/>
            </w:pPr>
            <w:r w:rsidRPr="00A50F14">
              <w:t>U</w:t>
            </w:r>
          </w:p>
        </w:tc>
        <w:tc>
          <w:tcPr>
            <w:tcW w:w="283" w:type="pct"/>
            <w:tcBorders>
              <w:top w:val="single" w:sz="4" w:space="0" w:color="auto"/>
              <w:left w:val="single" w:sz="4" w:space="0" w:color="auto"/>
              <w:bottom w:val="single" w:sz="4" w:space="0" w:color="auto"/>
              <w:right w:val="single" w:sz="4" w:space="0" w:color="auto"/>
            </w:tcBorders>
          </w:tcPr>
          <w:p w14:paraId="714983BC" w14:textId="77777777" w:rsidR="00C82BCE" w:rsidRPr="00A50F14" w:rsidRDefault="00C82BCE" w:rsidP="001B57DA">
            <w:pPr>
              <w:jc w:val="center"/>
            </w:pPr>
            <w:r w:rsidRPr="00A50F14">
              <w:t>6</w:t>
            </w:r>
          </w:p>
        </w:tc>
      </w:tr>
      <w:tr w:rsidR="00C82BCE" w:rsidRPr="00A50F14" w14:paraId="33E8DE96"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06770C04"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2014A8DB" w14:textId="77777777" w:rsidR="00C82BCE" w:rsidRPr="00A50F14" w:rsidRDefault="00C82BCE" w:rsidP="001B57DA">
            <w:pPr>
              <w:jc w:val="center"/>
            </w:pPr>
            <w:r>
              <w:t>b</w:t>
            </w:r>
            <w:r w:rsidRPr="00A50F14">
              <w:t>.</w:t>
            </w:r>
          </w:p>
        </w:tc>
        <w:tc>
          <w:tcPr>
            <w:tcW w:w="3565" w:type="pct"/>
            <w:tcBorders>
              <w:top w:val="single" w:sz="4" w:space="0" w:color="auto"/>
              <w:left w:val="single" w:sz="4" w:space="0" w:color="auto"/>
              <w:bottom w:val="single" w:sz="4" w:space="0" w:color="auto"/>
              <w:right w:val="single" w:sz="4" w:space="0" w:color="auto"/>
            </w:tcBorders>
          </w:tcPr>
          <w:p w14:paraId="539EA443" w14:textId="77777777" w:rsidR="00C82BCE" w:rsidRPr="00A50F14" w:rsidRDefault="00C82BCE" w:rsidP="001F462B">
            <w:pPr>
              <w:jc w:val="both"/>
            </w:pPr>
            <w:r w:rsidRPr="00A50F14">
              <w:t>Recall the factors affecting antioxidant activity</w:t>
            </w:r>
            <w:r>
              <w:t>.</w:t>
            </w:r>
          </w:p>
        </w:tc>
        <w:tc>
          <w:tcPr>
            <w:tcW w:w="404" w:type="pct"/>
            <w:tcBorders>
              <w:top w:val="single" w:sz="4" w:space="0" w:color="auto"/>
              <w:left w:val="single" w:sz="4" w:space="0" w:color="auto"/>
              <w:bottom w:val="single" w:sz="4" w:space="0" w:color="auto"/>
              <w:right w:val="single" w:sz="4" w:space="0" w:color="auto"/>
            </w:tcBorders>
          </w:tcPr>
          <w:p w14:paraId="08107BDB" w14:textId="77777777" w:rsidR="00C82BCE" w:rsidRPr="00A50F14" w:rsidRDefault="00C82BCE" w:rsidP="001B57DA">
            <w:pPr>
              <w:jc w:val="center"/>
            </w:pPr>
            <w:r w:rsidRPr="00A50F14">
              <w:t>CO5</w:t>
            </w:r>
          </w:p>
        </w:tc>
        <w:tc>
          <w:tcPr>
            <w:tcW w:w="271" w:type="pct"/>
            <w:tcBorders>
              <w:top w:val="single" w:sz="4" w:space="0" w:color="auto"/>
              <w:left w:val="single" w:sz="4" w:space="0" w:color="auto"/>
              <w:bottom w:val="single" w:sz="4" w:space="0" w:color="auto"/>
              <w:right w:val="single" w:sz="4" w:space="0" w:color="auto"/>
            </w:tcBorders>
          </w:tcPr>
          <w:p w14:paraId="7B6C280B" w14:textId="77777777" w:rsidR="00C82BCE" w:rsidRPr="00A50F14" w:rsidRDefault="00C82BCE" w:rsidP="001B57DA">
            <w:pPr>
              <w:jc w:val="center"/>
            </w:pPr>
            <w:r w:rsidRPr="00A50F14">
              <w:t>E</w:t>
            </w:r>
          </w:p>
        </w:tc>
        <w:tc>
          <w:tcPr>
            <w:tcW w:w="283" w:type="pct"/>
            <w:tcBorders>
              <w:top w:val="single" w:sz="4" w:space="0" w:color="auto"/>
              <w:left w:val="single" w:sz="4" w:space="0" w:color="auto"/>
              <w:bottom w:val="single" w:sz="4" w:space="0" w:color="auto"/>
              <w:right w:val="single" w:sz="4" w:space="0" w:color="auto"/>
            </w:tcBorders>
          </w:tcPr>
          <w:p w14:paraId="7F4923A1" w14:textId="77777777" w:rsidR="00C82BCE" w:rsidRPr="00A50F14" w:rsidRDefault="00C82BCE" w:rsidP="001B57DA">
            <w:pPr>
              <w:jc w:val="center"/>
            </w:pPr>
            <w:r w:rsidRPr="00A50F14">
              <w:t>6</w:t>
            </w:r>
          </w:p>
        </w:tc>
      </w:tr>
      <w:tr w:rsidR="00C82BCE" w:rsidRPr="00A50F14" w14:paraId="498AA933"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07AFE727"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024381AA" w14:textId="77777777" w:rsidR="00C82BCE"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72D1F699"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7BEE535A"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010099B6"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0F1591E5" w14:textId="77777777" w:rsidR="00C82BCE" w:rsidRPr="00A50F14" w:rsidRDefault="00C82BCE" w:rsidP="001B57DA">
            <w:pPr>
              <w:jc w:val="center"/>
            </w:pPr>
          </w:p>
        </w:tc>
      </w:tr>
      <w:tr w:rsidR="00C82BCE" w:rsidRPr="00A50F14" w14:paraId="36DD8A49"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6789F8E8" w14:textId="77777777" w:rsidR="00C82BCE" w:rsidRPr="00A50F14" w:rsidRDefault="00C82BCE" w:rsidP="001B57DA">
            <w:pPr>
              <w:jc w:val="center"/>
            </w:pPr>
            <w:r w:rsidRPr="00A50F14">
              <w:t>22.</w:t>
            </w:r>
          </w:p>
        </w:tc>
        <w:tc>
          <w:tcPr>
            <w:tcW w:w="203" w:type="pct"/>
            <w:tcBorders>
              <w:top w:val="single" w:sz="4" w:space="0" w:color="auto"/>
              <w:left w:val="single" w:sz="4" w:space="0" w:color="auto"/>
              <w:bottom w:val="single" w:sz="4" w:space="0" w:color="auto"/>
              <w:right w:val="single" w:sz="4" w:space="0" w:color="auto"/>
            </w:tcBorders>
          </w:tcPr>
          <w:p w14:paraId="331EC9AD"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3F2BD32E" w14:textId="77777777" w:rsidR="00C82BCE" w:rsidRPr="00A50F14" w:rsidRDefault="00C82BCE" w:rsidP="001F462B">
            <w:pPr>
              <w:jc w:val="both"/>
            </w:pPr>
            <w:r w:rsidRPr="00A50F14">
              <w:t>Discus the function of taste modifiers/flavor enhancers with examples</w:t>
            </w:r>
            <w:r>
              <w:t>.</w:t>
            </w:r>
          </w:p>
        </w:tc>
        <w:tc>
          <w:tcPr>
            <w:tcW w:w="404" w:type="pct"/>
            <w:tcBorders>
              <w:top w:val="single" w:sz="4" w:space="0" w:color="auto"/>
              <w:left w:val="single" w:sz="4" w:space="0" w:color="auto"/>
              <w:bottom w:val="single" w:sz="4" w:space="0" w:color="auto"/>
              <w:right w:val="single" w:sz="4" w:space="0" w:color="auto"/>
            </w:tcBorders>
          </w:tcPr>
          <w:p w14:paraId="0F5163AE" w14:textId="77777777" w:rsidR="00C82BCE" w:rsidRPr="00A50F14" w:rsidRDefault="00C82BCE" w:rsidP="001B57DA">
            <w:pPr>
              <w:jc w:val="center"/>
            </w:pPr>
            <w:r w:rsidRPr="00A50F14">
              <w:t>CO2</w:t>
            </w:r>
          </w:p>
        </w:tc>
        <w:tc>
          <w:tcPr>
            <w:tcW w:w="271" w:type="pct"/>
            <w:tcBorders>
              <w:top w:val="single" w:sz="4" w:space="0" w:color="auto"/>
              <w:left w:val="single" w:sz="4" w:space="0" w:color="auto"/>
              <w:bottom w:val="single" w:sz="4" w:space="0" w:color="auto"/>
              <w:right w:val="single" w:sz="4" w:space="0" w:color="auto"/>
            </w:tcBorders>
          </w:tcPr>
          <w:p w14:paraId="4069C721" w14:textId="77777777" w:rsidR="00C82BCE" w:rsidRPr="00A50F14" w:rsidRDefault="00C82BCE" w:rsidP="001B57DA">
            <w:pPr>
              <w:jc w:val="center"/>
            </w:pPr>
            <w:r w:rsidRPr="00A50F14">
              <w:t>U</w:t>
            </w:r>
          </w:p>
        </w:tc>
        <w:tc>
          <w:tcPr>
            <w:tcW w:w="283" w:type="pct"/>
            <w:tcBorders>
              <w:top w:val="single" w:sz="4" w:space="0" w:color="auto"/>
              <w:left w:val="single" w:sz="4" w:space="0" w:color="auto"/>
              <w:bottom w:val="single" w:sz="4" w:space="0" w:color="auto"/>
              <w:right w:val="single" w:sz="4" w:space="0" w:color="auto"/>
            </w:tcBorders>
          </w:tcPr>
          <w:p w14:paraId="35090A51" w14:textId="77777777" w:rsidR="00C82BCE" w:rsidRPr="00A50F14" w:rsidRDefault="00C82BCE" w:rsidP="001B57DA">
            <w:pPr>
              <w:jc w:val="center"/>
            </w:pPr>
            <w:r w:rsidRPr="00A50F14">
              <w:t>6</w:t>
            </w:r>
          </w:p>
        </w:tc>
      </w:tr>
      <w:tr w:rsidR="00C82BCE" w:rsidRPr="00A50F14" w14:paraId="31BFEEE3"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6C0EE995"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1323FBE2" w14:textId="77777777" w:rsidR="00C82BCE" w:rsidRPr="00A50F14" w:rsidRDefault="00C82BCE" w:rsidP="001B57DA">
            <w:pPr>
              <w:jc w:val="center"/>
            </w:pPr>
            <w:r>
              <w:t>b</w:t>
            </w:r>
            <w:r w:rsidRPr="00A50F14">
              <w:t>.</w:t>
            </w:r>
          </w:p>
        </w:tc>
        <w:tc>
          <w:tcPr>
            <w:tcW w:w="3565" w:type="pct"/>
            <w:tcBorders>
              <w:top w:val="single" w:sz="4" w:space="0" w:color="auto"/>
              <w:left w:val="single" w:sz="4" w:space="0" w:color="auto"/>
              <w:bottom w:val="single" w:sz="4" w:space="0" w:color="auto"/>
              <w:right w:val="single" w:sz="4" w:space="0" w:color="auto"/>
            </w:tcBorders>
          </w:tcPr>
          <w:p w14:paraId="6682BF3A" w14:textId="77777777" w:rsidR="00C82BCE" w:rsidRPr="00A50F14" w:rsidRDefault="00C82BCE" w:rsidP="001F462B">
            <w:pPr>
              <w:jc w:val="both"/>
            </w:pPr>
            <w:r w:rsidRPr="00A50F14">
              <w:t>Explain in brief about dough conditioners</w:t>
            </w:r>
            <w:r>
              <w:t>.</w:t>
            </w:r>
          </w:p>
        </w:tc>
        <w:tc>
          <w:tcPr>
            <w:tcW w:w="404" w:type="pct"/>
            <w:tcBorders>
              <w:top w:val="single" w:sz="4" w:space="0" w:color="auto"/>
              <w:left w:val="single" w:sz="4" w:space="0" w:color="auto"/>
              <w:bottom w:val="single" w:sz="4" w:space="0" w:color="auto"/>
              <w:right w:val="single" w:sz="4" w:space="0" w:color="auto"/>
            </w:tcBorders>
          </w:tcPr>
          <w:p w14:paraId="40EF01C4" w14:textId="77777777" w:rsidR="00C82BCE" w:rsidRPr="00A50F14" w:rsidRDefault="00C82BCE" w:rsidP="001B57DA">
            <w:pPr>
              <w:jc w:val="center"/>
            </w:pPr>
            <w:r w:rsidRPr="00A50F14">
              <w:t>CO6</w:t>
            </w:r>
          </w:p>
        </w:tc>
        <w:tc>
          <w:tcPr>
            <w:tcW w:w="271" w:type="pct"/>
            <w:tcBorders>
              <w:top w:val="single" w:sz="4" w:space="0" w:color="auto"/>
              <w:left w:val="single" w:sz="4" w:space="0" w:color="auto"/>
              <w:bottom w:val="single" w:sz="4" w:space="0" w:color="auto"/>
              <w:right w:val="single" w:sz="4" w:space="0" w:color="auto"/>
            </w:tcBorders>
          </w:tcPr>
          <w:p w14:paraId="2C23930C" w14:textId="77777777" w:rsidR="00C82BCE" w:rsidRPr="00A50F14" w:rsidRDefault="00C82BCE" w:rsidP="001B57DA">
            <w:pPr>
              <w:jc w:val="center"/>
            </w:pPr>
            <w:r w:rsidRPr="00A50F14">
              <w:t>E</w:t>
            </w:r>
          </w:p>
        </w:tc>
        <w:tc>
          <w:tcPr>
            <w:tcW w:w="283" w:type="pct"/>
            <w:tcBorders>
              <w:top w:val="single" w:sz="4" w:space="0" w:color="auto"/>
              <w:left w:val="single" w:sz="4" w:space="0" w:color="auto"/>
              <w:bottom w:val="single" w:sz="4" w:space="0" w:color="auto"/>
              <w:right w:val="single" w:sz="4" w:space="0" w:color="auto"/>
            </w:tcBorders>
          </w:tcPr>
          <w:p w14:paraId="6BCCFAD7" w14:textId="77777777" w:rsidR="00C82BCE" w:rsidRPr="00A50F14" w:rsidRDefault="00C82BCE" w:rsidP="001B57DA">
            <w:pPr>
              <w:jc w:val="center"/>
            </w:pPr>
            <w:r w:rsidRPr="00A50F14">
              <w:t>6</w:t>
            </w:r>
          </w:p>
        </w:tc>
      </w:tr>
      <w:tr w:rsidR="00C82BCE" w:rsidRPr="00A50F14" w14:paraId="2B0AED30"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2B3C39C8"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408173CA" w14:textId="77777777" w:rsidR="00C82BCE"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4143E6D2" w14:textId="77777777" w:rsidR="00C82BCE" w:rsidRPr="00A50F14" w:rsidRDefault="00C82BCE" w:rsidP="001F462B">
            <w:pPr>
              <w:jc w:val="both"/>
            </w:pPr>
          </w:p>
        </w:tc>
        <w:tc>
          <w:tcPr>
            <w:tcW w:w="404" w:type="pct"/>
            <w:tcBorders>
              <w:top w:val="single" w:sz="4" w:space="0" w:color="auto"/>
              <w:left w:val="single" w:sz="4" w:space="0" w:color="auto"/>
              <w:bottom w:val="single" w:sz="4" w:space="0" w:color="auto"/>
              <w:right w:val="single" w:sz="4" w:space="0" w:color="auto"/>
            </w:tcBorders>
          </w:tcPr>
          <w:p w14:paraId="64FAE958"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08D6B3C2"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2FBAC456" w14:textId="77777777" w:rsidR="00C82BCE" w:rsidRPr="00A50F14" w:rsidRDefault="00C82BCE" w:rsidP="001B57DA">
            <w:pPr>
              <w:jc w:val="center"/>
            </w:pPr>
          </w:p>
        </w:tc>
      </w:tr>
      <w:tr w:rsidR="00C82BCE" w:rsidRPr="00A50F14" w14:paraId="6A920EDE"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5D3A0B06" w14:textId="77777777" w:rsidR="00C82BCE" w:rsidRPr="00A50F14" w:rsidRDefault="00C82BCE" w:rsidP="001B57DA">
            <w:pPr>
              <w:jc w:val="center"/>
            </w:pPr>
            <w:r w:rsidRPr="00A50F14">
              <w:t>23.</w:t>
            </w:r>
          </w:p>
        </w:tc>
        <w:tc>
          <w:tcPr>
            <w:tcW w:w="203" w:type="pct"/>
            <w:tcBorders>
              <w:top w:val="single" w:sz="4" w:space="0" w:color="auto"/>
              <w:left w:val="single" w:sz="4" w:space="0" w:color="auto"/>
              <w:bottom w:val="single" w:sz="4" w:space="0" w:color="auto"/>
              <w:right w:val="single" w:sz="4" w:space="0" w:color="auto"/>
            </w:tcBorders>
          </w:tcPr>
          <w:p w14:paraId="16C5D50D"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3E8B0E78" w14:textId="77777777" w:rsidR="00C82BCE" w:rsidRPr="00A50F14" w:rsidRDefault="00C82BCE" w:rsidP="001F462B">
            <w:pPr>
              <w:jc w:val="both"/>
            </w:pPr>
            <w:r w:rsidRPr="00A50F14">
              <w:t>Describe the importance of antioxidants, who needs it and why.</w:t>
            </w:r>
          </w:p>
        </w:tc>
        <w:tc>
          <w:tcPr>
            <w:tcW w:w="404" w:type="pct"/>
            <w:tcBorders>
              <w:top w:val="single" w:sz="4" w:space="0" w:color="auto"/>
              <w:left w:val="single" w:sz="4" w:space="0" w:color="auto"/>
              <w:bottom w:val="single" w:sz="4" w:space="0" w:color="auto"/>
              <w:right w:val="single" w:sz="4" w:space="0" w:color="auto"/>
            </w:tcBorders>
          </w:tcPr>
          <w:p w14:paraId="77B6D4A7" w14:textId="77777777" w:rsidR="00C82BCE" w:rsidRPr="00A50F14" w:rsidRDefault="00C82BCE" w:rsidP="001B57DA">
            <w:pPr>
              <w:jc w:val="center"/>
            </w:pPr>
            <w:r w:rsidRPr="00A50F14">
              <w:t>CO4</w:t>
            </w:r>
          </w:p>
        </w:tc>
        <w:tc>
          <w:tcPr>
            <w:tcW w:w="271" w:type="pct"/>
            <w:tcBorders>
              <w:top w:val="single" w:sz="4" w:space="0" w:color="auto"/>
              <w:left w:val="single" w:sz="4" w:space="0" w:color="auto"/>
              <w:bottom w:val="single" w:sz="4" w:space="0" w:color="auto"/>
              <w:right w:val="single" w:sz="4" w:space="0" w:color="auto"/>
            </w:tcBorders>
          </w:tcPr>
          <w:p w14:paraId="3C08FA50" w14:textId="77777777" w:rsidR="00C82BCE" w:rsidRPr="00A50F14" w:rsidRDefault="00C82BCE" w:rsidP="001B57DA">
            <w:pPr>
              <w:jc w:val="center"/>
            </w:pPr>
            <w:r w:rsidRPr="00A50F14">
              <w:t>An</w:t>
            </w:r>
          </w:p>
        </w:tc>
        <w:tc>
          <w:tcPr>
            <w:tcW w:w="283" w:type="pct"/>
            <w:tcBorders>
              <w:top w:val="single" w:sz="4" w:space="0" w:color="auto"/>
              <w:left w:val="single" w:sz="4" w:space="0" w:color="auto"/>
              <w:bottom w:val="single" w:sz="4" w:space="0" w:color="auto"/>
              <w:right w:val="single" w:sz="4" w:space="0" w:color="auto"/>
            </w:tcBorders>
          </w:tcPr>
          <w:p w14:paraId="3F779B6A" w14:textId="77777777" w:rsidR="00C82BCE" w:rsidRPr="00A50F14" w:rsidRDefault="00C82BCE" w:rsidP="001B57DA">
            <w:pPr>
              <w:jc w:val="center"/>
            </w:pPr>
            <w:r w:rsidRPr="00A50F14">
              <w:t>6</w:t>
            </w:r>
          </w:p>
        </w:tc>
      </w:tr>
      <w:tr w:rsidR="00C82BCE" w:rsidRPr="00A50F14" w14:paraId="58087906"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005140EE"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48349B9D" w14:textId="77777777" w:rsidR="00C82BCE" w:rsidRPr="00A50F14" w:rsidRDefault="00C82BCE" w:rsidP="001B57DA">
            <w:pPr>
              <w:jc w:val="center"/>
            </w:pPr>
            <w:r w:rsidRPr="00A50F14">
              <w:t>b.</w:t>
            </w:r>
          </w:p>
        </w:tc>
        <w:tc>
          <w:tcPr>
            <w:tcW w:w="3565" w:type="pct"/>
            <w:tcBorders>
              <w:top w:val="single" w:sz="4" w:space="0" w:color="auto"/>
              <w:left w:val="single" w:sz="4" w:space="0" w:color="auto"/>
              <w:bottom w:val="single" w:sz="4" w:space="0" w:color="auto"/>
              <w:right w:val="single" w:sz="4" w:space="0" w:color="auto"/>
            </w:tcBorders>
          </w:tcPr>
          <w:p w14:paraId="2542B5DF" w14:textId="77777777" w:rsidR="00C82BCE" w:rsidRPr="00A50F14" w:rsidRDefault="00C82BCE" w:rsidP="001F462B">
            <w:pPr>
              <w:jc w:val="both"/>
            </w:pPr>
            <w:r w:rsidRPr="00A50F14">
              <w:t>Write a short note on fat replacers</w:t>
            </w:r>
            <w:r>
              <w:t>.</w:t>
            </w:r>
          </w:p>
        </w:tc>
        <w:tc>
          <w:tcPr>
            <w:tcW w:w="404" w:type="pct"/>
            <w:tcBorders>
              <w:top w:val="single" w:sz="4" w:space="0" w:color="auto"/>
              <w:left w:val="single" w:sz="4" w:space="0" w:color="auto"/>
              <w:bottom w:val="single" w:sz="4" w:space="0" w:color="auto"/>
              <w:right w:val="single" w:sz="4" w:space="0" w:color="auto"/>
            </w:tcBorders>
          </w:tcPr>
          <w:p w14:paraId="0B47FA17" w14:textId="77777777" w:rsidR="00C82BCE" w:rsidRPr="00A50F14" w:rsidRDefault="00C82BCE" w:rsidP="001B57DA">
            <w:pPr>
              <w:jc w:val="center"/>
            </w:pPr>
            <w:r w:rsidRPr="00A50F14">
              <w:t>CO2</w:t>
            </w:r>
          </w:p>
        </w:tc>
        <w:tc>
          <w:tcPr>
            <w:tcW w:w="271" w:type="pct"/>
            <w:tcBorders>
              <w:top w:val="single" w:sz="4" w:space="0" w:color="auto"/>
              <w:left w:val="single" w:sz="4" w:space="0" w:color="auto"/>
              <w:bottom w:val="single" w:sz="4" w:space="0" w:color="auto"/>
              <w:right w:val="single" w:sz="4" w:space="0" w:color="auto"/>
            </w:tcBorders>
          </w:tcPr>
          <w:p w14:paraId="6352022B" w14:textId="77777777" w:rsidR="00C82BCE" w:rsidRPr="00A50F14" w:rsidRDefault="00C82BCE" w:rsidP="001B57DA">
            <w:pPr>
              <w:jc w:val="center"/>
            </w:pPr>
            <w:r w:rsidRPr="00A50F14">
              <w:t>U</w:t>
            </w:r>
          </w:p>
        </w:tc>
        <w:tc>
          <w:tcPr>
            <w:tcW w:w="283" w:type="pct"/>
            <w:tcBorders>
              <w:top w:val="single" w:sz="4" w:space="0" w:color="auto"/>
              <w:left w:val="single" w:sz="4" w:space="0" w:color="auto"/>
              <w:bottom w:val="single" w:sz="4" w:space="0" w:color="auto"/>
              <w:right w:val="single" w:sz="4" w:space="0" w:color="auto"/>
            </w:tcBorders>
          </w:tcPr>
          <w:p w14:paraId="5C2A2634" w14:textId="77777777" w:rsidR="00C82BCE" w:rsidRPr="00A50F14" w:rsidRDefault="00C82BCE" w:rsidP="001B57DA">
            <w:pPr>
              <w:jc w:val="center"/>
            </w:pPr>
            <w:r w:rsidRPr="00A50F14">
              <w:t>6</w:t>
            </w:r>
          </w:p>
        </w:tc>
      </w:tr>
      <w:tr w:rsidR="00C82BCE" w:rsidRPr="00A50F14" w14:paraId="1FAE094A"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tcBorders>
              <w:top w:val="single" w:sz="4" w:space="0" w:color="auto"/>
              <w:left w:val="single" w:sz="4" w:space="0" w:color="auto"/>
              <w:bottom w:val="single" w:sz="4" w:space="0" w:color="auto"/>
              <w:right w:val="single" w:sz="4" w:space="0" w:color="auto"/>
            </w:tcBorders>
          </w:tcPr>
          <w:p w14:paraId="5817B6BE"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20CA6F84" w14:textId="77777777" w:rsidR="00C82BCE" w:rsidRPr="00A50F14" w:rsidRDefault="00C82BCE" w:rsidP="001B57DA">
            <w:pPr>
              <w:jc w:val="center"/>
            </w:pPr>
          </w:p>
        </w:tc>
        <w:tc>
          <w:tcPr>
            <w:tcW w:w="3565" w:type="pct"/>
            <w:tcBorders>
              <w:top w:val="single" w:sz="4" w:space="0" w:color="auto"/>
              <w:left w:val="single" w:sz="4" w:space="0" w:color="auto"/>
              <w:bottom w:val="single" w:sz="4" w:space="0" w:color="auto"/>
              <w:right w:val="single" w:sz="4" w:space="0" w:color="auto"/>
            </w:tcBorders>
          </w:tcPr>
          <w:p w14:paraId="1124E24A" w14:textId="77777777" w:rsidR="00C82BCE" w:rsidRPr="008B5D53" w:rsidRDefault="00C82BCE" w:rsidP="008B5D53">
            <w:pPr>
              <w:jc w:val="center"/>
              <w:rPr>
                <w:b/>
              </w:rPr>
            </w:pPr>
            <w:r w:rsidRPr="008B5D53">
              <w:rPr>
                <w:b/>
              </w:rPr>
              <w:t>COMPULSORY</w:t>
            </w:r>
            <w:r>
              <w:rPr>
                <w:b/>
              </w:rPr>
              <w:t xml:space="preserve"> QUESTION</w:t>
            </w:r>
          </w:p>
        </w:tc>
        <w:tc>
          <w:tcPr>
            <w:tcW w:w="404" w:type="pct"/>
            <w:tcBorders>
              <w:top w:val="single" w:sz="4" w:space="0" w:color="auto"/>
              <w:left w:val="single" w:sz="4" w:space="0" w:color="auto"/>
              <w:bottom w:val="single" w:sz="4" w:space="0" w:color="auto"/>
              <w:right w:val="single" w:sz="4" w:space="0" w:color="auto"/>
            </w:tcBorders>
          </w:tcPr>
          <w:p w14:paraId="4F09E15C" w14:textId="77777777" w:rsidR="00C82BCE" w:rsidRPr="00A50F14" w:rsidRDefault="00C82BCE" w:rsidP="001B57DA">
            <w:pPr>
              <w:jc w:val="center"/>
            </w:pPr>
          </w:p>
        </w:tc>
        <w:tc>
          <w:tcPr>
            <w:tcW w:w="271" w:type="pct"/>
            <w:tcBorders>
              <w:top w:val="single" w:sz="4" w:space="0" w:color="auto"/>
              <w:left w:val="single" w:sz="4" w:space="0" w:color="auto"/>
              <w:bottom w:val="single" w:sz="4" w:space="0" w:color="auto"/>
              <w:right w:val="single" w:sz="4" w:space="0" w:color="auto"/>
            </w:tcBorders>
          </w:tcPr>
          <w:p w14:paraId="49177444" w14:textId="77777777" w:rsidR="00C82BCE" w:rsidRPr="00A50F14" w:rsidRDefault="00C82BCE" w:rsidP="001B57DA">
            <w:pPr>
              <w:jc w:val="center"/>
            </w:pPr>
          </w:p>
        </w:tc>
        <w:tc>
          <w:tcPr>
            <w:tcW w:w="283" w:type="pct"/>
            <w:tcBorders>
              <w:top w:val="single" w:sz="4" w:space="0" w:color="auto"/>
              <w:left w:val="single" w:sz="4" w:space="0" w:color="auto"/>
              <w:bottom w:val="single" w:sz="4" w:space="0" w:color="auto"/>
              <w:right w:val="single" w:sz="4" w:space="0" w:color="auto"/>
            </w:tcBorders>
          </w:tcPr>
          <w:p w14:paraId="23D4397C" w14:textId="77777777" w:rsidR="00C82BCE" w:rsidRPr="00A50F14" w:rsidRDefault="00C82BCE" w:rsidP="001B57DA">
            <w:pPr>
              <w:jc w:val="center"/>
            </w:pPr>
          </w:p>
        </w:tc>
      </w:tr>
      <w:tr w:rsidR="00C82BCE" w:rsidRPr="00A50F14" w14:paraId="73510F0F"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val="restart"/>
            <w:tcBorders>
              <w:top w:val="single" w:sz="4" w:space="0" w:color="auto"/>
              <w:left w:val="single" w:sz="4" w:space="0" w:color="auto"/>
              <w:bottom w:val="single" w:sz="4" w:space="0" w:color="auto"/>
              <w:right w:val="single" w:sz="4" w:space="0" w:color="auto"/>
            </w:tcBorders>
          </w:tcPr>
          <w:p w14:paraId="72A71B0B" w14:textId="77777777" w:rsidR="00C82BCE" w:rsidRPr="00A50F14" w:rsidRDefault="00C82BCE" w:rsidP="001B57DA">
            <w:pPr>
              <w:jc w:val="center"/>
            </w:pPr>
            <w:r w:rsidRPr="00A50F14">
              <w:t>24.</w:t>
            </w:r>
          </w:p>
        </w:tc>
        <w:tc>
          <w:tcPr>
            <w:tcW w:w="203" w:type="pct"/>
            <w:tcBorders>
              <w:top w:val="single" w:sz="4" w:space="0" w:color="auto"/>
              <w:left w:val="single" w:sz="4" w:space="0" w:color="auto"/>
              <w:bottom w:val="single" w:sz="4" w:space="0" w:color="auto"/>
              <w:right w:val="single" w:sz="4" w:space="0" w:color="auto"/>
            </w:tcBorders>
          </w:tcPr>
          <w:p w14:paraId="0FC579EC" w14:textId="77777777" w:rsidR="00C82BCE" w:rsidRPr="00A50F14" w:rsidRDefault="00C82BCE" w:rsidP="001B57DA">
            <w:pPr>
              <w:jc w:val="center"/>
            </w:pPr>
            <w:r w:rsidRPr="00A50F14">
              <w:t>a.</w:t>
            </w:r>
          </w:p>
        </w:tc>
        <w:tc>
          <w:tcPr>
            <w:tcW w:w="3565" w:type="pct"/>
            <w:tcBorders>
              <w:top w:val="single" w:sz="4" w:space="0" w:color="auto"/>
              <w:left w:val="single" w:sz="4" w:space="0" w:color="auto"/>
              <w:bottom w:val="single" w:sz="4" w:space="0" w:color="auto"/>
              <w:right w:val="single" w:sz="4" w:space="0" w:color="auto"/>
            </w:tcBorders>
          </w:tcPr>
          <w:p w14:paraId="25E30F34" w14:textId="77777777" w:rsidR="00C82BCE" w:rsidRPr="00A50F14" w:rsidRDefault="00C82BCE" w:rsidP="001F462B">
            <w:pPr>
              <w:jc w:val="both"/>
            </w:pPr>
            <w:r w:rsidRPr="00A50F14">
              <w:t>Describe in brief about the FSSAI and its importance for food business operators for product formulation discussing atleast one product category</w:t>
            </w:r>
            <w:r>
              <w:t>.</w:t>
            </w:r>
          </w:p>
        </w:tc>
        <w:tc>
          <w:tcPr>
            <w:tcW w:w="404" w:type="pct"/>
            <w:tcBorders>
              <w:top w:val="single" w:sz="4" w:space="0" w:color="auto"/>
              <w:left w:val="single" w:sz="4" w:space="0" w:color="auto"/>
              <w:bottom w:val="single" w:sz="4" w:space="0" w:color="auto"/>
              <w:right w:val="single" w:sz="4" w:space="0" w:color="auto"/>
            </w:tcBorders>
          </w:tcPr>
          <w:p w14:paraId="12CB07C6" w14:textId="77777777" w:rsidR="00C82BCE" w:rsidRPr="00A50F14" w:rsidRDefault="00C82BCE" w:rsidP="001B57DA">
            <w:pPr>
              <w:jc w:val="center"/>
            </w:pPr>
            <w:r w:rsidRPr="00A50F14">
              <w:t>CO5</w:t>
            </w:r>
          </w:p>
        </w:tc>
        <w:tc>
          <w:tcPr>
            <w:tcW w:w="271" w:type="pct"/>
            <w:tcBorders>
              <w:top w:val="single" w:sz="4" w:space="0" w:color="auto"/>
              <w:left w:val="single" w:sz="4" w:space="0" w:color="auto"/>
              <w:bottom w:val="single" w:sz="4" w:space="0" w:color="auto"/>
              <w:right w:val="single" w:sz="4" w:space="0" w:color="auto"/>
            </w:tcBorders>
          </w:tcPr>
          <w:p w14:paraId="11F5EE28" w14:textId="77777777" w:rsidR="00C82BCE" w:rsidRPr="00A50F14" w:rsidRDefault="00C82BCE" w:rsidP="001B57DA">
            <w:pPr>
              <w:jc w:val="center"/>
            </w:pPr>
            <w:r w:rsidRPr="00A50F14">
              <w:t>C</w:t>
            </w:r>
          </w:p>
        </w:tc>
        <w:tc>
          <w:tcPr>
            <w:tcW w:w="283" w:type="pct"/>
            <w:tcBorders>
              <w:top w:val="single" w:sz="4" w:space="0" w:color="auto"/>
              <w:left w:val="single" w:sz="4" w:space="0" w:color="auto"/>
              <w:bottom w:val="single" w:sz="4" w:space="0" w:color="auto"/>
              <w:right w:val="single" w:sz="4" w:space="0" w:color="auto"/>
            </w:tcBorders>
          </w:tcPr>
          <w:p w14:paraId="22BE22FD" w14:textId="77777777" w:rsidR="00C82BCE" w:rsidRPr="00A50F14" w:rsidRDefault="00C82BCE" w:rsidP="001B57DA">
            <w:pPr>
              <w:jc w:val="center"/>
            </w:pPr>
            <w:r w:rsidRPr="00A50F14">
              <w:t>6</w:t>
            </w:r>
          </w:p>
        </w:tc>
      </w:tr>
      <w:tr w:rsidR="00C82BCE" w:rsidRPr="00A50F14" w14:paraId="7ED868ED" w14:textId="77777777" w:rsidTr="001F462B">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40"/>
        </w:trPr>
        <w:tc>
          <w:tcPr>
            <w:tcW w:w="274" w:type="pct"/>
            <w:vMerge/>
            <w:tcBorders>
              <w:top w:val="single" w:sz="4" w:space="0" w:color="auto"/>
              <w:left w:val="single" w:sz="4" w:space="0" w:color="auto"/>
              <w:bottom w:val="single" w:sz="4" w:space="0" w:color="auto"/>
              <w:right w:val="single" w:sz="4" w:space="0" w:color="auto"/>
            </w:tcBorders>
          </w:tcPr>
          <w:p w14:paraId="07BBB9C6" w14:textId="77777777" w:rsidR="00C82BCE" w:rsidRPr="00A50F14" w:rsidRDefault="00C82BCE" w:rsidP="001B57DA">
            <w:pPr>
              <w:jc w:val="center"/>
            </w:pPr>
          </w:p>
        </w:tc>
        <w:tc>
          <w:tcPr>
            <w:tcW w:w="203" w:type="pct"/>
            <w:tcBorders>
              <w:top w:val="single" w:sz="4" w:space="0" w:color="auto"/>
              <w:left w:val="single" w:sz="4" w:space="0" w:color="auto"/>
              <w:bottom w:val="single" w:sz="4" w:space="0" w:color="auto"/>
              <w:right w:val="single" w:sz="4" w:space="0" w:color="auto"/>
            </w:tcBorders>
          </w:tcPr>
          <w:p w14:paraId="47D29634" w14:textId="77777777" w:rsidR="00C82BCE" w:rsidRPr="00A50F14" w:rsidRDefault="00C82BCE" w:rsidP="001B57DA">
            <w:pPr>
              <w:jc w:val="center"/>
            </w:pPr>
            <w:r w:rsidRPr="00A50F14">
              <w:t>b.</w:t>
            </w:r>
          </w:p>
        </w:tc>
        <w:tc>
          <w:tcPr>
            <w:tcW w:w="3565" w:type="pct"/>
            <w:tcBorders>
              <w:top w:val="single" w:sz="4" w:space="0" w:color="auto"/>
              <w:left w:val="single" w:sz="4" w:space="0" w:color="auto"/>
              <w:bottom w:val="single" w:sz="4" w:space="0" w:color="auto"/>
              <w:right w:val="single" w:sz="4" w:space="0" w:color="auto"/>
            </w:tcBorders>
          </w:tcPr>
          <w:p w14:paraId="74D92859" w14:textId="77777777" w:rsidR="00C82BCE" w:rsidRPr="00A50F14" w:rsidRDefault="00C82BCE" w:rsidP="001F462B">
            <w:pPr>
              <w:jc w:val="both"/>
            </w:pPr>
            <w:r w:rsidRPr="00A50F14">
              <w:t>Define the term “Food adulteration” state reasons for food adulteration. Provide ANY TWO examples of food adulteration and its method of detection</w:t>
            </w:r>
            <w:r>
              <w:t>.</w:t>
            </w:r>
          </w:p>
        </w:tc>
        <w:tc>
          <w:tcPr>
            <w:tcW w:w="404" w:type="pct"/>
            <w:tcBorders>
              <w:top w:val="single" w:sz="4" w:space="0" w:color="auto"/>
              <w:left w:val="single" w:sz="4" w:space="0" w:color="auto"/>
              <w:bottom w:val="single" w:sz="4" w:space="0" w:color="auto"/>
              <w:right w:val="single" w:sz="4" w:space="0" w:color="auto"/>
            </w:tcBorders>
          </w:tcPr>
          <w:p w14:paraId="49EDC7E8" w14:textId="77777777" w:rsidR="00C82BCE" w:rsidRPr="00A50F14" w:rsidRDefault="00C82BCE" w:rsidP="001B57DA">
            <w:pPr>
              <w:jc w:val="center"/>
            </w:pPr>
            <w:r w:rsidRPr="00A50F14">
              <w:t>CO3</w:t>
            </w:r>
          </w:p>
        </w:tc>
        <w:tc>
          <w:tcPr>
            <w:tcW w:w="271" w:type="pct"/>
            <w:tcBorders>
              <w:top w:val="single" w:sz="4" w:space="0" w:color="auto"/>
              <w:left w:val="single" w:sz="4" w:space="0" w:color="auto"/>
              <w:bottom w:val="single" w:sz="4" w:space="0" w:color="auto"/>
              <w:right w:val="single" w:sz="4" w:space="0" w:color="auto"/>
            </w:tcBorders>
          </w:tcPr>
          <w:p w14:paraId="421AE693" w14:textId="77777777" w:rsidR="00C82BCE" w:rsidRPr="00A50F14" w:rsidRDefault="00C82BCE" w:rsidP="001B57DA">
            <w:pPr>
              <w:jc w:val="center"/>
            </w:pPr>
            <w:r w:rsidRPr="00A50F14">
              <w:t>E</w:t>
            </w:r>
          </w:p>
        </w:tc>
        <w:tc>
          <w:tcPr>
            <w:tcW w:w="283" w:type="pct"/>
            <w:tcBorders>
              <w:top w:val="single" w:sz="4" w:space="0" w:color="auto"/>
              <w:left w:val="single" w:sz="4" w:space="0" w:color="auto"/>
              <w:bottom w:val="single" w:sz="4" w:space="0" w:color="auto"/>
              <w:right w:val="single" w:sz="4" w:space="0" w:color="auto"/>
            </w:tcBorders>
          </w:tcPr>
          <w:p w14:paraId="1D0C6055" w14:textId="77777777" w:rsidR="00C82BCE" w:rsidRPr="00A50F14" w:rsidRDefault="00C82BCE" w:rsidP="001B57DA">
            <w:pPr>
              <w:jc w:val="center"/>
            </w:pPr>
            <w:r w:rsidRPr="00A50F14">
              <w:t>6</w:t>
            </w:r>
          </w:p>
        </w:tc>
      </w:tr>
    </w:tbl>
    <w:p w14:paraId="4F3E5A50" w14:textId="77777777" w:rsidR="00C82BCE" w:rsidRDefault="00C82BCE" w:rsidP="001F462B">
      <w:pPr>
        <w:jc w:val="center"/>
        <w:rPr>
          <w:b/>
          <w:bCs/>
        </w:rPr>
      </w:pPr>
    </w:p>
    <w:p w14:paraId="261B7F9D" w14:textId="77777777" w:rsidR="00C82BCE" w:rsidRPr="005B4C0A" w:rsidRDefault="00C82BCE" w:rsidP="001F462B">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07FB67A1" w14:textId="77777777" w:rsidR="00C82BCE" w:rsidRPr="00A50F14" w:rsidRDefault="00C82BCE" w:rsidP="00BD1705">
      <w:pPr>
        <w:rPr>
          <w:b/>
        </w:rPr>
      </w:pPr>
    </w:p>
    <w:tbl>
      <w:tblPr>
        <w:tblStyle w:val="TableGrid"/>
        <w:tblW w:w="10530" w:type="dxa"/>
        <w:tblInd w:w="-725" w:type="dxa"/>
        <w:tblLook w:val="04A0" w:firstRow="1" w:lastRow="0" w:firstColumn="1" w:lastColumn="0" w:noHBand="0" w:noVBand="1"/>
      </w:tblPr>
      <w:tblGrid>
        <w:gridCol w:w="1080"/>
        <w:gridCol w:w="9450"/>
      </w:tblGrid>
      <w:tr w:rsidR="00C82BCE" w:rsidRPr="00A50F14" w14:paraId="535BB288" w14:textId="77777777" w:rsidTr="00BD1705">
        <w:tc>
          <w:tcPr>
            <w:tcW w:w="1080" w:type="dxa"/>
          </w:tcPr>
          <w:p w14:paraId="52C34ACD" w14:textId="77777777" w:rsidR="00C82BCE" w:rsidRPr="00A50F14" w:rsidRDefault="00C82BCE" w:rsidP="001B57DA"/>
        </w:tc>
        <w:tc>
          <w:tcPr>
            <w:tcW w:w="9450" w:type="dxa"/>
          </w:tcPr>
          <w:p w14:paraId="291986F8" w14:textId="77777777" w:rsidR="00C82BCE" w:rsidRPr="00A50F14" w:rsidRDefault="00C82BCE" w:rsidP="001B57DA">
            <w:pPr>
              <w:jc w:val="center"/>
              <w:rPr>
                <w:b/>
              </w:rPr>
            </w:pPr>
            <w:r w:rsidRPr="00A50F14">
              <w:rPr>
                <w:b/>
              </w:rPr>
              <w:t>COURSE OUTCOMES</w:t>
            </w:r>
          </w:p>
        </w:tc>
      </w:tr>
      <w:tr w:rsidR="00C82BCE" w:rsidRPr="00A50F14" w14:paraId="1059EEF8" w14:textId="77777777" w:rsidTr="00BD1705">
        <w:tc>
          <w:tcPr>
            <w:tcW w:w="1080" w:type="dxa"/>
          </w:tcPr>
          <w:p w14:paraId="7FDCEE75" w14:textId="77777777" w:rsidR="00C82BCE" w:rsidRPr="00A50F14" w:rsidRDefault="00C82BCE" w:rsidP="001B57DA">
            <w:r w:rsidRPr="00A50F14">
              <w:t>CO1</w:t>
            </w:r>
          </w:p>
        </w:tc>
        <w:tc>
          <w:tcPr>
            <w:tcW w:w="9450" w:type="dxa"/>
          </w:tcPr>
          <w:p w14:paraId="59B503A6" w14:textId="77777777" w:rsidR="00C82BCE" w:rsidRPr="00A50F14" w:rsidRDefault="00C82BCE" w:rsidP="001B57DA">
            <w:pPr>
              <w:rPr>
                <w:sz w:val="22"/>
                <w:szCs w:val="22"/>
              </w:rPr>
            </w:pPr>
            <w:r w:rsidRPr="00A50F14">
              <w:rPr>
                <w:sz w:val="22"/>
                <w:szCs w:val="22"/>
              </w:rPr>
              <w:t>Recognize the importance of additives in maintaining or improving food quality</w:t>
            </w:r>
          </w:p>
        </w:tc>
      </w:tr>
      <w:tr w:rsidR="00C82BCE" w:rsidRPr="00A50F14" w14:paraId="1176EA07" w14:textId="77777777" w:rsidTr="00BD1705">
        <w:tc>
          <w:tcPr>
            <w:tcW w:w="1080" w:type="dxa"/>
          </w:tcPr>
          <w:p w14:paraId="653156A4" w14:textId="77777777" w:rsidR="00C82BCE" w:rsidRPr="00A50F14" w:rsidRDefault="00C82BCE" w:rsidP="001B57DA">
            <w:r w:rsidRPr="00A50F14">
              <w:t>CO2</w:t>
            </w:r>
          </w:p>
        </w:tc>
        <w:tc>
          <w:tcPr>
            <w:tcW w:w="9450" w:type="dxa"/>
          </w:tcPr>
          <w:p w14:paraId="30D5B469" w14:textId="77777777" w:rsidR="00C82BCE" w:rsidRPr="00A50F14" w:rsidRDefault="00C82BCE" w:rsidP="001B57DA">
            <w:pPr>
              <w:rPr>
                <w:sz w:val="22"/>
                <w:szCs w:val="22"/>
              </w:rPr>
            </w:pPr>
            <w:r w:rsidRPr="00A50F14">
              <w:rPr>
                <w:sz w:val="22"/>
                <w:szCs w:val="22"/>
              </w:rPr>
              <w:t>Understand the applications of food additives</w:t>
            </w:r>
          </w:p>
        </w:tc>
      </w:tr>
      <w:tr w:rsidR="00C82BCE" w:rsidRPr="00A50F14" w14:paraId="3D024255" w14:textId="77777777" w:rsidTr="00BD1705">
        <w:tc>
          <w:tcPr>
            <w:tcW w:w="1080" w:type="dxa"/>
          </w:tcPr>
          <w:p w14:paraId="19FCC5C5" w14:textId="77777777" w:rsidR="00C82BCE" w:rsidRPr="00A50F14" w:rsidRDefault="00C82BCE" w:rsidP="001B57DA">
            <w:r w:rsidRPr="00A50F14">
              <w:t>CO3</w:t>
            </w:r>
          </w:p>
        </w:tc>
        <w:tc>
          <w:tcPr>
            <w:tcW w:w="9450" w:type="dxa"/>
          </w:tcPr>
          <w:p w14:paraId="113BC506" w14:textId="77777777" w:rsidR="00C82BCE" w:rsidRPr="00A50F14" w:rsidRDefault="00C82BCE" w:rsidP="001B57DA">
            <w:pPr>
              <w:rPr>
                <w:sz w:val="22"/>
                <w:szCs w:val="22"/>
              </w:rPr>
            </w:pPr>
            <w:r w:rsidRPr="00A50F14">
              <w:rPr>
                <w:sz w:val="22"/>
                <w:szCs w:val="22"/>
              </w:rPr>
              <w:t>Interpret the toxicity of food additives through NOAEL, ADI and LD 50 values.</w:t>
            </w:r>
          </w:p>
        </w:tc>
      </w:tr>
      <w:tr w:rsidR="00C82BCE" w:rsidRPr="00A50F14" w14:paraId="533650F4" w14:textId="77777777" w:rsidTr="00BD1705">
        <w:tc>
          <w:tcPr>
            <w:tcW w:w="1080" w:type="dxa"/>
          </w:tcPr>
          <w:p w14:paraId="1AB797D7" w14:textId="77777777" w:rsidR="00C82BCE" w:rsidRPr="00A50F14" w:rsidRDefault="00C82BCE" w:rsidP="001B57DA">
            <w:r w:rsidRPr="00A50F14">
              <w:t>CO4</w:t>
            </w:r>
          </w:p>
        </w:tc>
        <w:tc>
          <w:tcPr>
            <w:tcW w:w="9450" w:type="dxa"/>
          </w:tcPr>
          <w:p w14:paraId="1048C83C" w14:textId="77777777" w:rsidR="00C82BCE" w:rsidRPr="00A50F14" w:rsidRDefault="00C82BCE" w:rsidP="001B57DA">
            <w:pPr>
              <w:rPr>
                <w:sz w:val="22"/>
                <w:szCs w:val="22"/>
              </w:rPr>
            </w:pPr>
            <w:r w:rsidRPr="00A50F14">
              <w:rPr>
                <w:sz w:val="22"/>
                <w:szCs w:val="22"/>
              </w:rPr>
              <w:t>Distinguish the characteristics of additives and their specific use in foods.</w:t>
            </w:r>
          </w:p>
        </w:tc>
      </w:tr>
      <w:tr w:rsidR="00C82BCE" w:rsidRPr="00A50F14" w14:paraId="5A96E375" w14:textId="77777777" w:rsidTr="00BD1705">
        <w:tc>
          <w:tcPr>
            <w:tcW w:w="1080" w:type="dxa"/>
          </w:tcPr>
          <w:p w14:paraId="65CC9274" w14:textId="77777777" w:rsidR="00C82BCE" w:rsidRPr="00A50F14" w:rsidRDefault="00C82BCE" w:rsidP="001B57DA">
            <w:r w:rsidRPr="00A50F14">
              <w:t>CO5</w:t>
            </w:r>
          </w:p>
        </w:tc>
        <w:tc>
          <w:tcPr>
            <w:tcW w:w="9450" w:type="dxa"/>
          </w:tcPr>
          <w:p w14:paraId="741B68F8" w14:textId="77777777" w:rsidR="00C82BCE" w:rsidRPr="00A50F14" w:rsidRDefault="00C82BCE" w:rsidP="001B57DA">
            <w:pPr>
              <w:rPr>
                <w:sz w:val="22"/>
                <w:szCs w:val="22"/>
              </w:rPr>
            </w:pPr>
            <w:r w:rsidRPr="00A50F14">
              <w:rPr>
                <w:sz w:val="22"/>
                <w:szCs w:val="22"/>
              </w:rPr>
              <w:t>Evaluate the dietary intake of individuals consuming foods with food additives</w:t>
            </w:r>
          </w:p>
        </w:tc>
      </w:tr>
      <w:tr w:rsidR="00C82BCE" w:rsidRPr="00A50F14" w14:paraId="2E4FB8D4" w14:textId="77777777" w:rsidTr="00BD1705">
        <w:tc>
          <w:tcPr>
            <w:tcW w:w="1080" w:type="dxa"/>
          </w:tcPr>
          <w:p w14:paraId="69A0F8F6" w14:textId="77777777" w:rsidR="00C82BCE" w:rsidRPr="00A50F14" w:rsidRDefault="00C82BCE" w:rsidP="001B57DA">
            <w:r w:rsidRPr="00A50F14">
              <w:t>CO6</w:t>
            </w:r>
          </w:p>
        </w:tc>
        <w:tc>
          <w:tcPr>
            <w:tcW w:w="9450" w:type="dxa"/>
          </w:tcPr>
          <w:p w14:paraId="5F7BE010" w14:textId="77777777" w:rsidR="00C82BCE" w:rsidRPr="00A50F14" w:rsidRDefault="00C82BCE" w:rsidP="001B57DA">
            <w:pPr>
              <w:rPr>
                <w:sz w:val="22"/>
                <w:szCs w:val="22"/>
              </w:rPr>
            </w:pPr>
            <w:r w:rsidRPr="00A50F14">
              <w:rPr>
                <w:sz w:val="22"/>
                <w:szCs w:val="22"/>
              </w:rPr>
              <w:t>Development of various instant premixes by addition of preservatives within the permissible limits.</w:t>
            </w:r>
          </w:p>
        </w:tc>
      </w:tr>
    </w:tbl>
    <w:p w14:paraId="43726FE3" w14:textId="77777777" w:rsidR="00C82BCE" w:rsidRPr="00A50F14" w:rsidRDefault="00C82BCE" w:rsidP="00BD1705"/>
    <w:tbl>
      <w:tblPr>
        <w:tblStyle w:val="TableGrid"/>
        <w:tblW w:w="10530" w:type="dxa"/>
        <w:tblInd w:w="-725" w:type="dxa"/>
        <w:tblLook w:val="04A0" w:firstRow="1" w:lastRow="0" w:firstColumn="1" w:lastColumn="0" w:noHBand="0" w:noVBand="1"/>
      </w:tblPr>
      <w:tblGrid>
        <w:gridCol w:w="1058"/>
        <w:gridCol w:w="1349"/>
        <w:gridCol w:w="1463"/>
        <w:gridCol w:w="1260"/>
        <w:gridCol w:w="1440"/>
        <w:gridCol w:w="1233"/>
        <w:gridCol w:w="1467"/>
        <w:gridCol w:w="1260"/>
      </w:tblGrid>
      <w:tr w:rsidR="00C82BCE" w:rsidRPr="00A50F14" w14:paraId="314415FE" w14:textId="77777777" w:rsidTr="00BD1705">
        <w:tc>
          <w:tcPr>
            <w:tcW w:w="10530" w:type="dxa"/>
            <w:gridSpan w:val="8"/>
          </w:tcPr>
          <w:p w14:paraId="183B2D43" w14:textId="77777777" w:rsidR="00C82BCE" w:rsidRPr="00A50F14" w:rsidRDefault="00C82BCE" w:rsidP="001B57DA">
            <w:pPr>
              <w:jc w:val="center"/>
              <w:rPr>
                <w:b/>
              </w:rPr>
            </w:pPr>
            <w:r w:rsidRPr="00A50F14">
              <w:rPr>
                <w:b/>
              </w:rPr>
              <w:t>Assessment Pattern as per Bloom’s Taxonomy</w:t>
            </w:r>
          </w:p>
        </w:tc>
      </w:tr>
      <w:tr w:rsidR="00C82BCE" w:rsidRPr="00A50F14" w14:paraId="1CBF9B48" w14:textId="77777777" w:rsidTr="00BD1705">
        <w:tc>
          <w:tcPr>
            <w:tcW w:w="1058" w:type="dxa"/>
          </w:tcPr>
          <w:p w14:paraId="1C0C8306" w14:textId="77777777" w:rsidR="00C82BCE" w:rsidRPr="00A50F14" w:rsidRDefault="00C82BCE" w:rsidP="001B57DA">
            <w:r>
              <w:t>CO / BL</w:t>
            </w:r>
          </w:p>
        </w:tc>
        <w:tc>
          <w:tcPr>
            <w:tcW w:w="1349" w:type="dxa"/>
          </w:tcPr>
          <w:p w14:paraId="270B372D" w14:textId="77777777" w:rsidR="00C82BCE" w:rsidRPr="00A50F14" w:rsidRDefault="00C82BCE" w:rsidP="001B57DA">
            <w:pPr>
              <w:jc w:val="center"/>
              <w:rPr>
                <w:b/>
              </w:rPr>
            </w:pPr>
            <w:r w:rsidRPr="00A50F14">
              <w:rPr>
                <w:b/>
              </w:rPr>
              <w:t>Remember</w:t>
            </w:r>
          </w:p>
        </w:tc>
        <w:tc>
          <w:tcPr>
            <w:tcW w:w="1463" w:type="dxa"/>
          </w:tcPr>
          <w:p w14:paraId="74508373" w14:textId="77777777" w:rsidR="00C82BCE" w:rsidRPr="00A50F14" w:rsidRDefault="00C82BCE" w:rsidP="001B57DA">
            <w:pPr>
              <w:jc w:val="center"/>
              <w:rPr>
                <w:b/>
              </w:rPr>
            </w:pPr>
            <w:r w:rsidRPr="00A50F14">
              <w:rPr>
                <w:b/>
              </w:rPr>
              <w:t>Understand</w:t>
            </w:r>
          </w:p>
        </w:tc>
        <w:tc>
          <w:tcPr>
            <w:tcW w:w="1260" w:type="dxa"/>
          </w:tcPr>
          <w:p w14:paraId="4FCFC544" w14:textId="77777777" w:rsidR="00C82BCE" w:rsidRPr="00A50F14" w:rsidRDefault="00C82BCE" w:rsidP="001B57DA">
            <w:pPr>
              <w:jc w:val="center"/>
              <w:rPr>
                <w:b/>
              </w:rPr>
            </w:pPr>
            <w:r w:rsidRPr="00A50F14">
              <w:rPr>
                <w:b/>
              </w:rPr>
              <w:t>Apply</w:t>
            </w:r>
          </w:p>
        </w:tc>
        <w:tc>
          <w:tcPr>
            <w:tcW w:w="1440" w:type="dxa"/>
          </w:tcPr>
          <w:p w14:paraId="70CFB085" w14:textId="77777777" w:rsidR="00C82BCE" w:rsidRPr="00A50F14" w:rsidRDefault="00C82BCE" w:rsidP="001B57DA">
            <w:pPr>
              <w:jc w:val="center"/>
              <w:rPr>
                <w:b/>
              </w:rPr>
            </w:pPr>
            <w:r w:rsidRPr="00A50F14">
              <w:rPr>
                <w:b/>
              </w:rPr>
              <w:t>Analyze</w:t>
            </w:r>
          </w:p>
        </w:tc>
        <w:tc>
          <w:tcPr>
            <w:tcW w:w="1233" w:type="dxa"/>
          </w:tcPr>
          <w:p w14:paraId="6AB3D0F4" w14:textId="77777777" w:rsidR="00C82BCE" w:rsidRPr="00A50F14" w:rsidRDefault="00C82BCE" w:rsidP="001B57DA">
            <w:pPr>
              <w:jc w:val="center"/>
              <w:rPr>
                <w:b/>
              </w:rPr>
            </w:pPr>
            <w:r w:rsidRPr="00A50F14">
              <w:rPr>
                <w:b/>
              </w:rPr>
              <w:t>Evaluate</w:t>
            </w:r>
          </w:p>
        </w:tc>
        <w:tc>
          <w:tcPr>
            <w:tcW w:w="1467" w:type="dxa"/>
          </w:tcPr>
          <w:p w14:paraId="0F641D8D" w14:textId="77777777" w:rsidR="00C82BCE" w:rsidRPr="00A50F14" w:rsidRDefault="00C82BCE" w:rsidP="001B57DA">
            <w:pPr>
              <w:jc w:val="center"/>
              <w:rPr>
                <w:b/>
              </w:rPr>
            </w:pPr>
            <w:r w:rsidRPr="00A50F14">
              <w:rPr>
                <w:b/>
              </w:rPr>
              <w:t>Create</w:t>
            </w:r>
          </w:p>
        </w:tc>
        <w:tc>
          <w:tcPr>
            <w:tcW w:w="1260" w:type="dxa"/>
          </w:tcPr>
          <w:p w14:paraId="0ECE55D6" w14:textId="77777777" w:rsidR="00C82BCE" w:rsidRPr="00A50F14" w:rsidRDefault="00C82BCE" w:rsidP="001B57DA">
            <w:pPr>
              <w:jc w:val="center"/>
              <w:rPr>
                <w:b/>
              </w:rPr>
            </w:pPr>
            <w:r w:rsidRPr="00A50F14">
              <w:rPr>
                <w:b/>
              </w:rPr>
              <w:t>Total</w:t>
            </w:r>
          </w:p>
        </w:tc>
      </w:tr>
      <w:tr w:rsidR="00C82BCE" w:rsidRPr="00A50F14" w14:paraId="5088C0A2" w14:textId="77777777" w:rsidTr="00BD1705">
        <w:tc>
          <w:tcPr>
            <w:tcW w:w="1058" w:type="dxa"/>
          </w:tcPr>
          <w:p w14:paraId="7DB4D6E5" w14:textId="77777777" w:rsidR="00C82BCE" w:rsidRPr="00A50F14" w:rsidRDefault="00C82BCE" w:rsidP="001B57DA">
            <w:r w:rsidRPr="00A50F14">
              <w:t>CO1</w:t>
            </w:r>
          </w:p>
        </w:tc>
        <w:tc>
          <w:tcPr>
            <w:tcW w:w="1349" w:type="dxa"/>
          </w:tcPr>
          <w:p w14:paraId="1DA502CF" w14:textId="77777777" w:rsidR="00C82BCE" w:rsidRPr="00A50F14" w:rsidRDefault="00C82BCE" w:rsidP="001B57DA">
            <w:pPr>
              <w:jc w:val="center"/>
            </w:pPr>
            <w:r w:rsidRPr="00A50F14">
              <w:t>24</w:t>
            </w:r>
          </w:p>
        </w:tc>
        <w:tc>
          <w:tcPr>
            <w:tcW w:w="1463" w:type="dxa"/>
          </w:tcPr>
          <w:p w14:paraId="5E697D2A" w14:textId="77777777" w:rsidR="00C82BCE" w:rsidRPr="00A50F14" w:rsidRDefault="00C82BCE" w:rsidP="001B57DA">
            <w:pPr>
              <w:jc w:val="center"/>
            </w:pPr>
            <w:r w:rsidRPr="00A50F14">
              <w:t>-</w:t>
            </w:r>
          </w:p>
        </w:tc>
        <w:tc>
          <w:tcPr>
            <w:tcW w:w="1260" w:type="dxa"/>
          </w:tcPr>
          <w:p w14:paraId="0FF3966B" w14:textId="77777777" w:rsidR="00C82BCE" w:rsidRPr="00A50F14" w:rsidRDefault="00C82BCE" w:rsidP="001B57DA">
            <w:pPr>
              <w:jc w:val="center"/>
            </w:pPr>
            <w:r w:rsidRPr="00A50F14">
              <w:t>-</w:t>
            </w:r>
          </w:p>
        </w:tc>
        <w:tc>
          <w:tcPr>
            <w:tcW w:w="1440" w:type="dxa"/>
          </w:tcPr>
          <w:p w14:paraId="0EDE3867" w14:textId="77777777" w:rsidR="00C82BCE" w:rsidRPr="00A50F14" w:rsidRDefault="00C82BCE" w:rsidP="001B57DA">
            <w:pPr>
              <w:jc w:val="center"/>
            </w:pPr>
            <w:r w:rsidRPr="00A50F14">
              <w:t>-</w:t>
            </w:r>
          </w:p>
        </w:tc>
        <w:tc>
          <w:tcPr>
            <w:tcW w:w="1233" w:type="dxa"/>
          </w:tcPr>
          <w:p w14:paraId="7E267D5D" w14:textId="77777777" w:rsidR="00C82BCE" w:rsidRPr="00A50F14" w:rsidRDefault="00C82BCE" w:rsidP="001B57DA">
            <w:pPr>
              <w:jc w:val="center"/>
            </w:pPr>
            <w:r w:rsidRPr="00A50F14">
              <w:t>-</w:t>
            </w:r>
          </w:p>
        </w:tc>
        <w:tc>
          <w:tcPr>
            <w:tcW w:w="1467" w:type="dxa"/>
          </w:tcPr>
          <w:p w14:paraId="25A45099" w14:textId="77777777" w:rsidR="00C82BCE" w:rsidRPr="00A50F14" w:rsidRDefault="00C82BCE" w:rsidP="001B57DA">
            <w:pPr>
              <w:jc w:val="center"/>
            </w:pPr>
            <w:r w:rsidRPr="00A50F14">
              <w:t>-</w:t>
            </w:r>
          </w:p>
        </w:tc>
        <w:tc>
          <w:tcPr>
            <w:tcW w:w="1260" w:type="dxa"/>
          </w:tcPr>
          <w:p w14:paraId="2BB4C225" w14:textId="77777777" w:rsidR="00C82BCE" w:rsidRPr="00A50F14" w:rsidRDefault="00C82BCE" w:rsidP="001B57DA">
            <w:pPr>
              <w:jc w:val="center"/>
            </w:pPr>
            <w:r w:rsidRPr="00A50F14">
              <w:t>24</w:t>
            </w:r>
          </w:p>
        </w:tc>
      </w:tr>
      <w:tr w:rsidR="00C82BCE" w:rsidRPr="00A50F14" w14:paraId="607B86AA" w14:textId="77777777" w:rsidTr="00BD1705">
        <w:tc>
          <w:tcPr>
            <w:tcW w:w="1058" w:type="dxa"/>
          </w:tcPr>
          <w:p w14:paraId="2952F3B9" w14:textId="77777777" w:rsidR="00C82BCE" w:rsidRPr="00A50F14" w:rsidRDefault="00C82BCE" w:rsidP="001B57DA">
            <w:r w:rsidRPr="00A50F14">
              <w:t>CO2</w:t>
            </w:r>
          </w:p>
        </w:tc>
        <w:tc>
          <w:tcPr>
            <w:tcW w:w="1349" w:type="dxa"/>
          </w:tcPr>
          <w:p w14:paraId="6E5CD71F" w14:textId="77777777" w:rsidR="00C82BCE" w:rsidRPr="00A50F14" w:rsidRDefault="00C82BCE" w:rsidP="001B57DA">
            <w:pPr>
              <w:jc w:val="center"/>
            </w:pPr>
            <w:r w:rsidRPr="00A50F14">
              <w:t>-</w:t>
            </w:r>
          </w:p>
        </w:tc>
        <w:tc>
          <w:tcPr>
            <w:tcW w:w="1463" w:type="dxa"/>
          </w:tcPr>
          <w:p w14:paraId="7AB5B512" w14:textId="77777777" w:rsidR="00C82BCE" w:rsidRPr="00A50F14" w:rsidRDefault="00C82BCE" w:rsidP="001B57DA">
            <w:pPr>
              <w:jc w:val="center"/>
            </w:pPr>
            <w:r w:rsidRPr="00A50F14">
              <w:t>31</w:t>
            </w:r>
          </w:p>
        </w:tc>
        <w:tc>
          <w:tcPr>
            <w:tcW w:w="1260" w:type="dxa"/>
          </w:tcPr>
          <w:p w14:paraId="27F07AA3" w14:textId="77777777" w:rsidR="00C82BCE" w:rsidRPr="00A50F14" w:rsidRDefault="00C82BCE" w:rsidP="001B57DA">
            <w:pPr>
              <w:jc w:val="center"/>
            </w:pPr>
            <w:r w:rsidRPr="00A50F14">
              <w:t>-</w:t>
            </w:r>
          </w:p>
        </w:tc>
        <w:tc>
          <w:tcPr>
            <w:tcW w:w="1440" w:type="dxa"/>
          </w:tcPr>
          <w:p w14:paraId="4F9D85DF" w14:textId="77777777" w:rsidR="00C82BCE" w:rsidRPr="00A50F14" w:rsidRDefault="00C82BCE" w:rsidP="001B57DA">
            <w:pPr>
              <w:jc w:val="center"/>
            </w:pPr>
            <w:r w:rsidRPr="00A50F14">
              <w:t>-</w:t>
            </w:r>
          </w:p>
        </w:tc>
        <w:tc>
          <w:tcPr>
            <w:tcW w:w="1233" w:type="dxa"/>
          </w:tcPr>
          <w:p w14:paraId="6925A0DD" w14:textId="77777777" w:rsidR="00C82BCE" w:rsidRPr="00A50F14" w:rsidRDefault="00C82BCE" w:rsidP="001B57DA">
            <w:pPr>
              <w:jc w:val="center"/>
            </w:pPr>
            <w:r w:rsidRPr="00A50F14">
              <w:t>-</w:t>
            </w:r>
          </w:p>
        </w:tc>
        <w:tc>
          <w:tcPr>
            <w:tcW w:w="1467" w:type="dxa"/>
          </w:tcPr>
          <w:p w14:paraId="63992ADB" w14:textId="77777777" w:rsidR="00C82BCE" w:rsidRPr="00A50F14" w:rsidRDefault="00C82BCE" w:rsidP="001B57DA">
            <w:pPr>
              <w:jc w:val="center"/>
            </w:pPr>
            <w:r w:rsidRPr="00A50F14">
              <w:t>-</w:t>
            </w:r>
          </w:p>
        </w:tc>
        <w:tc>
          <w:tcPr>
            <w:tcW w:w="1260" w:type="dxa"/>
          </w:tcPr>
          <w:p w14:paraId="060DF4F8" w14:textId="77777777" w:rsidR="00C82BCE" w:rsidRPr="00A50F14" w:rsidRDefault="00C82BCE" w:rsidP="001B57DA">
            <w:pPr>
              <w:jc w:val="center"/>
            </w:pPr>
            <w:r w:rsidRPr="00A50F14">
              <w:t>31</w:t>
            </w:r>
          </w:p>
        </w:tc>
      </w:tr>
      <w:tr w:rsidR="00C82BCE" w:rsidRPr="00A50F14" w14:paraId="61985973" w14:textId="77777777" w:rsidTr="00BD1705">
        <w:tc>
          <w:tcPr>
            <w:tcW w:w="1058" w:type="dxa"/>
          </w:tcPr>
          <w:p w14:paraId="7DEA06EA" w14:textId="77777777" w:rsidR="00C82BCE" w:rsidRPr="00A50F14" w:rsidRDefault="00C82BCE" w:rsidP="001B57DA">
            <w:r w:rsidRPr="00A50F14">
              <w:t>CO3</w:t>
            </w:r>
          </w:p>
        </w:tc>
        <w:tc>
          <w:tcPr>
            <w:tcW w:w="1349" w:type="dxa"/>
          </w:tcPr>
          <w:p w14:paraId="16183313" w14:textId="77777777" w:rsidR="00C82BCE" w:rsidRPr="00A50F14" w:rsidRDefault="00C82BCE" w:rsidP="001B57DA">
            <w:pPr>
              <w:jc w:val="center"/>
            </w:pPr>
            <w:r w:rsidRPr="00A50F14">
              <w:t>-</w:t>
            </w:r>
          </w:p>
        </w:tc>
        <w:tc>
          <w:tcPr>
            <w:tcW w:w="1463" w:type="dxa"/>
          </w:tcPr>
          <w:p w14:paraId="396C2151" w14:textId="77777777" w:rsidR="00C82BCE" w:rsidRPr="00A50F14" w:rsidRDefault="00C82BCE" w:rsidP="001B57DA">
            <w:pPr>
              <w:jc w:val="center"/>
            </w:pPr>
            <w:r w:rsidRPr="00A50F14">
              <w:t>-</w:t>
            </w:r>
          </w:p>
        </w:tc>
        <w:tc>
          <w:tcPr>
            <w:tcW w:w="1260" w:type="dxa"/>
          </w:tcPr>
          <w:p w14:paraId="0446E9DC" w14:textId="77777777" w:rsidR="00C82BCE" w:rsidRPr="00A50F14" w:rsidRDefault="00C82BCE" w:rsidP="001B57DA">
            <w:pPr>
              <w:jc w:val="center"/>
            </w:pPr>
            <w:r w:rsidRPr="00A50F14">
              <w:t>6</w:t>
            </w:r>
          </w:p>
        </w:tc>
        <w:tc>
          <w:tcPr>
            <w:tcW w:w="1440" w:type="dxa"/>
          </w:tcPr>
          <w:p w14:paraId="2F8650B3" w14:textId="77777777" w:rsidR="00C82BCE" w:rsidRPr="00A50F14" w:rsidRDefault="00C82BCE" w:rsidP="001B57DA">
            <w:pPr>
              <w:jc w:val="center"/>
            </w:pPr>
            <w:r w:rsidRPr="00A50F14">
              <w:t>6</w:t>
            </w:r>
          </w:p>
        </w:tc>
        <w:tc>
          <w:tcPr>
            <w:tcW w:w="1233" w:type="dxa"/>
          </w:tcPr>
          <w:p w14:paraId="4ED2AA35" w14:textId="77777777" w:rsidR="00C82BCE" w:rsidRPr="00A50F14" w:rsidRDefault="00C82BCE" w:rsidP="001B57DA">
            <w:pPr>
              <w:jc w:val="center"/>
            </w:pPr>
            <w:r w:rsidRPr="00A50F14">
              <w:t>11</w:t>
            </w:r>
          </w:p>
        </w:tc>
        <w:tc>
          <w:tcPr>
            <w:tcW w:w="1467" w:type="dxa"/>
          </w:tcPr>
          <w:p w14:paraId="02D8A287" w14:textId="77777777" w:rsidR="00C82BCE" w:rsidRPr="00A50F14" w:rsidRDefault="00C82BCE" w:rsidP="001B57DA">
            <w:pPr>
              <w:jc w:val="center"/>
            </w:pPr>
            <w:r w:rsidRPr="00A50F14">
              <w:t>-</w:t>
            </w:r>
          </w:p>
        </w:tc>
        <w:tc>
          <w:tcPr>
            <w:tcW w:w="1260" w:type="dxa"/>
          </w:tcPr>
          <w:p w14:paraId="4BDFBE67" w14:textId="77777777" w:rsidR="00C82BCE" w:rsidRPr="00A50F14" w:rsidRDefault="00C82BCE" w:rsidP="001B57DA">
            <w:pPr>
              <w:jc w:val="center"/>
            </w:pPr>
            <w:r>
              <w:t>23</w:t>
            </w:r>
          </w:p>
        </w:tc>
      </w:tr>
      <w:tr w:rsidR="00C82BCE" w:rsidRPr="00A50F14" w14:paraId="5C74AF66" w14:textId="77777777" w:rsidTr="00BD1705">
        <w:tc>
          <w:tcPr>
            <w:tcW w:w="1058" w:type="dxa"/>
          </w:tcPr>
          <w:p w14:paraId="2CAC6E11" w14:textId="77777777" w:rsidR="00C82BCE" w:rsidRPr="00A50F14" w:rsidRDefault="00C82BCE" w:rsidP="001B57DA">
            <w:r w:rsidRPr="00A50F14">
              <w:t>CO4</w:t>
            </w:r>
          </w:p>
        </w:tc>
        <w:tc>
          <w:tcPr>
            <w:tcW w:w="1349" w:type="dxa"/>
          </w:tcPr>
          <w:p w14:paraId="6E073B1E" w14:textId="77777777" w:rsidR="00C82BCE" w:rsidRPr="00A50F14" w:rsidRDefault="00C82BCE" w:rsidP="001B57DA">
            <w:pPr>
              <w:jc w:val="center"/>
            </w:pPr>
            <w:r w:rsidRPr="00A50F14">
              <w:t>-</w:t>
            </w:r>
          </w:p>
        </w:tc>
        <w:tc>
          <w:tcPr>
            <w:tcW w:w="1463" w:type="dxa"/>
          </w:tcPr>
          <w:p w14:paraId="2673EFE7" w14:textId="77777777" w:rsidR="00C82BCE" w:rsidRPr="00A50F14" w:rsidRDefault="00C82BCE" w:rsidP="001B57DA">
            <w:pPr>
              <w:jc w:val="center"/>
            </w:pPr>
            <w:r w:rsidRPr="00A50F14">
              <w:t>-</w:t>
            </w:r>
          </w:p>
        </w:tc>
        <w:tc>
          <w:tcPr>
            <w:tcW w:w="1260" w:type="dxa"/>
          </w:tcPr>
          <w:p w14:paraId="48C72A17" w14:textId="77777777" w:rsidR="00C82BCE" w:rsidRPr="00A50F14" w:rsidRDefault="00C82BCE" w:rsidP="001B57DA">
            <w:pPr>
              <w:jc w:val="center"/>
            </w:pPr>
            <w:r w:rsidRPr="00A50F14">
              <w:t>15</w:t>
            </w:r>
          </w:p>
        </w:tc>
        <w:tc>
          <w:tcPr>
            <w:tcW w:w="1440" w:type="dxa"/>
          </w:tcPr>
          <w:p w14:paraId="1BA67E89" w14:textId="77777777" w:rsidR="00C82BCE" w:rsidRPr="00A50F14" w:rsidRDefault="00C82BCE" w:rsidP="001B57DA">
            <w:pPr>
              <w:jc w:val="center"/>
            </w:pPr>
            <w:r w:rsidRPr="00A50F14">
              <w:t>18</w:t>
            </w:r>
          </w:p>
        </w:tc>
        <w:tc>
          <w:tcPr>
            <w:tcW w:w="1233" w:type="dxa"/>
          </w:tcPr>
          <w:p w14:paraId="5D5120DD" w14:textId="77777777" w:rsidR="00C82BCE" w:rsidRPr="00A50F14" w:rsidRDefault="00C82BCE" w:rsidP="001B57DA">
            <w:pPr>
              <w:jc w:val="center"/>
            </w:pPr>
            <w:r w:rsidRPr="00A50F14">
              <w:t>-</w:t>
            </w:r>
          </w:p>
        </w:tc>
        <w:tc>
          <w:tcPr>
            <w:tcW w:w="1467" w:type="dxa"/>
          </w:tcPr>
          <w:p w14:paraId="0C66A8FD" w14:textId="77777777" w:rsidR="00C82BCE" w:rsidRPr="00A50F14" w:rsidRDefault="00C82BCE" w:rsidP="001B57DA">
            <w:pPr>
              <w:jc w:val="center"/>
            </w:pPr>
            <w:r w:rsidRPr="00A50F14">
              <w:t>-</w:t>
            </w:r>
          </w:p>
        </w:tc>
        <w:tc>
          <w:tcPr>
            <w:tcW w:w="1260" w:type="dxa"/>
          </w:tcPr>
          <w:p w14:paraId="596D9833" w14:textId="77777777" w:rsidR="00C82BCE" w:rsidRPr="00A50F14" w:rsidRDefault="00C82BCE" w:rsidP="001B57DA">
            <w:pPr>
              <w:jc w:val="center"/>
            </w:pPr>
            <w:r>
              <w:t>23</w:t>
            </w:r>
          </w:p>
        </w:tc>
      </w:tr>
      <w:tr w:rsidR="00C82BCE" w:rsidRPr="00A50F14" w14:paraId="7212CBBF" w14:textId="77777777" w:rsidTr="00BD1705">
        <w:tc>
          <w:tcPr>
            <w:tcW w:w="1058" w:type="dxa"/>
          </w:tcPr>
          <w:p w14:paraId="0379B1DA" w14:textId="77777777" w:rsidR="00C82BCE" w:rsidRPr="00A50F14" w:rsidRDefault="00C82BCE" w:rsidP="001B57DA">
            <w:r w:rsidRPr="00A50F14">
              <w:t>CO5</w:t>
            </w:r>
          </w:p>
        </w:tc>
        <w:tc>
          <w:tcPr>
            <w:tcW w:w="1349" w:type="dxa"/>
          </w:tcPr>
          <w:p w14:paraId="6EA8AAD8" w14:textId="77777777" w:rsidR="00C82BCE" w:rsidRPr="00A50F14" w:rsidRDefault="00C82BCE" w:rsidP="001B57DA">
            <w:pPr>
              <w:jc w:val="center"/>
            </w:pPr>
            <w:r w:rsidRPr="00A50F14">
              <w:t>-</w:t>
            </w:r>
          </w:p>
        </w:tc>
        <w:tc>
          <w:tcPr>
            <w:tcW w:w="1463" w:type="dxa"/>
          </w:tcPr>
          <w:p w14:paraId="57AF1894" w14:textId="77777777" w:rsidR="00C82BCE" w:rsidRPr="00A50F14" w:rsidRDefault="00C82BCE" w:rsidP="001B57DA">
            <w:pPr>
              <w:jc w:val="center"/>
            </w:pPr>
            <w:r w:rsidRPr="00A50F14">
              <w:t>-</w:t>
            </w:r>
          </w:p>
        </w:tc>
        <w:tc>
          <w:tcPr>
            <w:tcW w:w="1260" w:type="dxa"/>
          </w:tcPr>
          <w:p w14:paraId="734EC632" w14:textId="77777777" w:rsidR="00C82BCE" w:rsidRPr="00A50F14" w:rsidRDefault="00C82BCE" w:rsidP="001B57DA">
            <w:pPr>
              <w:jc w:val="center"/>
            </w:pPr>
            <w:r w:rsidRPr="00A50F14">
              <w:t>7</w:t>
            </w:r>
          </w:p>
        </w:tc>
        <w:tc>
          <w:tcPr>
            <w:tcW w:w="1440" w:type="dxa"/>
          </w:tcPr>
          <w:p w14:paraId="3016639A" w14:textId="77777777" w:rsidR="00C82BCE" w:rsidRPr="00A50F14" w:rsidRDefault="00C82BCE" w:rsidP="001B57DA">
            <w:pPr>
              <w:jc w:val="center"/>
            </w:pPr>
            <w:r w:rsidRPr="00A50F14">
              <w:t>-</w:t>
            </w:r>
          </w:p>
        </w:tc>
        <w:tc>
          <w:tcPr>
            <w:tcW w:w="1233" w:type="dxa"/>
          </w:tcPr>
          <w:p w14:paraId="65F7D319" w14:textId="77777777" w:rsidR="00C82BCE" w:rsidRPr="00A50F14" w:rsidRDefault="00C82BCE" w:rsidP="001B57DA">
            <w:pPr>
              <w:jc w:val="center"/>
            </w:pPr>
            <w:r w:rsidRPr="00A50F14">
              <w:t>10</w:t>
            </w:r>
          </w:p>
        </w:tc>
        <w:tc>
          <w:tcPr>
            <w:tcW w:w="1467" w:type="dxa"/>
          </w:tcPr>
          <w:p w14:paraId="6F6A6336" w14:textId="77777777" w:rsidR="00C82BCE" w:rsidRPr="00A50F14" w:rsidRDefault="00C82BCE" w:rsidP="001B57DA">
            <w:pPr>
              <w:jc w:val="center"/>
            </w:pPr>
            <w:r w:rsidRPr="00A50F14">
              <w:t>-</w:t>
            </w:r>
          </w:p>
        </w:tc>
        <w:tc>
          <w:tcPr>
            <w:tcW w:w="1260" w:type="dxa"/>
          </w:tcPr>
          <w:p w14:paraId="5F6CF57E" w14:textId="77777777" w:rsidR="00C82BCE" w:rsidRPr="00A50F14" w:rsidRDefault="00C82BCE" w:rsidP="001B57DA">
            <w:pPr>
              <w:jc w:val="center"/>
            </w:pPr>
            <w:r w:rsidRPr="00A50F14">
              <w:t>17</w:t>
            </w:r>
          </w:p>
        </w:tc>
      </w:tr>
      <w:tr w:rsidR="00C82BCE" w:rsidRPr="00A50F14" w14:paraId="40766743" w14:textId="77777777" w:rsidTr="00BD1705">
        <w:tc>
          <w:tcPr>
            <w:tcW w:w="1058" w:type="dxa"/>
          </w:tcPr>
          <w:p w14:paraId="561F4A95" w14:textId="77777777" w:rsidR="00C82BCE" w:rsidRPr="00A50F14" w:rsidRDefault="00C82BCE" w:rsidP="001B57DA">
            <w:r w:rsidRPr="00A50F14">
              <w:t>CO6</w:t>
            </w:r>
          </w:p>
        </w:tc>
        <w:tc>
          <w:tcPr>
            <w:tcW w:w="1349" w:type="dxa"/>
          </w:tcPr>
          <w:p w14:paraId="097D1B10" w14:textId="77777777" w:rsidR="00C82BCE" w:rsidRPr="00A50F14" w:rsidRDefault="00C82BCE" w:rsidP="001B57DA">
            <w:pPr>
              <w:jc w:val="center"/>
            </w:pPr>
            <w:r w:rsidRPr="00A50F14">
              <w:t>-</w:t>
            </w:r>
          </w:p>
        </w:tc>
        <w:tc>
          <w:tcPr>
            <w:tcW w:w="1463" w:type="dxa"/>
          </w:tcPr>
          <w:p w14:paraId="1F83DBA1" w14:textId="77777777" w:rsidR="00C82BCE" w:rsidRPr="00A50F14" w:rsidRDefault="00C82BCE" w:rsidP="001B57DA">
            <w:pPr>
              <w:jc w:val="center"/>
            </w:pPr>
            <w:r w:rsidRPr="00A50F14">
              <w:t>-</w:t>
            </w:r>
          </w:p>
        </w:tc>
        <w:tc>
          <w:tcPr>
            <w:tcW w:w="1260" w:type="dxa"/>
          </w:tcPr>
          <w:p w14:paraId="208D666A" w14:textId="77777777" w:rsidR="00C82BCE" w:rsidRPr="00A50F14" w:rsidRDefault="00C82BCE" w:rsidP="001B57DA">
            <w:pPr>
              <w:jc w:val="center"/>
            </w:pPr>
            <w:r w:rsidRPr="00A50F14">
              <w:t>-</w:t>
            </w:r>
          </w:p>
        </w:tc>
        <w:tc>
          <w:tcPr>
            <w:tcW w:w="1440" w:type="dxa"/>
          </w:tcPr>
          <w:p w14:paraId="6B9EA973" w14:textId="77777777" w:rsidR="00C82BCE" w:rsidRPr="00A50F14" w:rsidRDefault="00C82BCE" w:rsidP="001B57DA">
            <w:pPr>
              <w:jc w:val="center"/>
            </w:pPr>
            <w:r w:rsidRPr="00A50F14">
              <w:t>-</w:t>
            </w:r>
          </w:p>
        </w:tc>
        <w:tc>
          <w:tcPr>
            <w:tcW w:w="1233" w:type="dxa"/>
          </w:tcPr>
          <w:p w14:paraId="40D7A2C7" w14:textId="77777777" w:rsidR="00C82BCE" w:rsidRPr="00A50F14" w:rsidRDefault="00C82BCE" w:rsidP="001B57DA">
            <w:pPr>
              <w:jc w:val="center"/>
            </w:pPr>
            <w:r w:rsidRPr="00A50F14">
              <w:t>6</w:t>
            </w:r>
          </w:p>
        </w:tc>
        <w:tc>
          <w:tcPr>
            <w:tcW w:w="1467" w:type="dxa"/>
          </w:tcPr>
          <w:p w14:paraId="2B8C8BD4" w14:textId="77777777" w:rsidR="00C82BCE" w:rsidRPr="00A50F14" w:rsidRDefault="00C82BCE" w:rsidP="001B57DA">
            <w:pPr>
              <w:jc w:val="center"/>
            </w:pPr>
            <w:r w:rsidRPr="00A50F14">
              <w:t>-</w:t>
            </w:r>
          </w:p>
        </w:tc>
        <w:tc>
          <w:tcPr>
            <w:tcW w:w="1260" w:type="dxa"/>
          </w:tcPr>
          <w:p w14:paraId="49DD0E32" w14:textId="77777777" w:rsidR="00C82BCE" w:rsidRPr="00A50F14" w:rsidRDefault="00C82BCE" w:rsidP="001B57DA">
            <w:pPr>
              <w:jc w:val="center"/>
            </w:pPr>
            <w:r w:rsidRPr="00A50F14">
              <w:t>6</w:t>
            </w:r>
          </w:p>
        </w:tc>
      </w:tr>
      <w:tr w:rsidR="00C82BCE" w:rsidRPr="00A50F14" w14:paraId="2C6CF75F" w14:textId="77777777" w:rsidTr="00BD1705">
        <w:tc>
          <w:tcPr>
            <w:tcW w:w="9270" w:type="dxa"/>
            <w:gridSpan w:val="7"/>
          </w:tcPr>
          <w:p w14:paraId="196439AD" w14:textId="77777777" w:rsidR="00C82BCE" w:rsidRPr="00A50F14" w:rsidRDefault="00C82BCE" w:rsidP="001B57DA"/>
        </w:tc>
        <w:tc>
          <w:tcPr>
            <w:tcW w:w="1260" w:type="dxa"/>
          </w:tcPr>
          <w:p w14:paraId="35056E80" w14:textId="77777777" w:rsidR="00C82BCE" w:rsidRPr="00A50F14" w:rsidRDefault="00C82BCE" w:rsidP="001B57DA">
            <w:pPr>
              <w:jc w:val="center"/>
              <w:rPr>
                <w:b/>
              </w:rPr>
            </w:pPr>
            <w:r>
              <w:rPr>
                <w:b/>
              </w:rPr>
              <w:t>124</w:t>
            </w:r>
          </w:p>
        </w:tc>
      </w:tr>
    </w:tbl>
    <w:p w14:paraId="6B5ACD4D" w14:textId="77777777" w:rsidR="00C82BCE" w:rsidRPr="00A50F14" w:rsidRDefault="00C82BCE" w:rsidP="00BD1705"/>
    <w:p w14:paraId="40F38F07" w14:textId="77777777" w:rsidR="00544C89" w:rsidRDefault="00544C89" w:rsidP="002E336A"/>
    <w:p w14:paraId="779B3D93" w14:textId="199629CA" w:rsidR="00C82BCE" w:rsidRDefault="00C82BCE">
      <w:pPr>
        <w:spacing w:after="200" w:line="276" w:lineRule="auto"/>
      </w:pPr>
      <w:r>
        <w:br w:type="page"/>
      </w:r>
    </w:p>
    <w:p w14:paraId="22E24A5C" w14:textId="77777777"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6992E24D" wp14:editId="4300A500">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4B6617" w14:textId="77777777" w:rsidR="00E617C8" w:rsidRDefault="00E617C8" w:rsidP="001720CE">
      <w:pPr>
        <w:jc w:val="center"/>
        <w:rPr>
          <w:b/>
          <w:bCs/>
        </w:rPr>
      </w:pPr>
    </w:p>
    <w:p w14:paraId="0D9862D1" w14:textId="77777777" w:rsidR="00E617C8" w:rsidRDefault="00E617C8" w:rsidP="001720CE">
      <w:pPr>
        <w:jc w:val="center"/>
        <w:rPr>
          <w:b/>
          <w:bCs/>
        </w:rPr>
      </w:pPr>
      <w:r>
        <w:rPr>
          <w:b/>
          <w:bCs/>
        </w:rPr>
        <w:t>END SEMESTER EXAMINATION – NOV / DEC 2024</w:t>
      </w:r>
    </w:p>
    <w:p w14:paraId="2A1392F7"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4748C8E4" w14:textId="77777777" w:rsidTr="0037089B">
        <w:trPr>
          <w:trHeight w:val="397"/>
          <w:jc w:val="center"/>
        </w:trPr>
        <w:tc>
          <w:tcPr>
            <w:tcW w:w="1555" w:type="dxa"/>
            <w:vAlign w:val="center"/>
          </w:tcPr>
          <w:p w14:paraId="4BF9D98F" w14:textId="77777777" w:rsidR="00E617C8" w:rsidRPr="0037089B" w:rsidRDefault="00E617C8" w:rsidP="007E575B">
            <w:pPr>
              <w:pStyle w:val="Title"/>
              <w:jc w:val="left"/>
              <w:rPr>
                <w:b/>
                <w:sz w:val="22"/>
                <w:szCs w:val="22"/>
              </w:rPr>
            </w:pPr>
            <w:r w:rsidRPr="0037089B">
              <w:rPr>
                <w:b/>
                <w:sz w:val="22"/>
                <w:szCs w:val="22"/>
              </w:rPr>
              <w:t xml:space="preserve">Course Code      </w:t>
            </w:r>
          </w:p>
        </w:tc>
        <w:tc>
          <w:tcPr>
            <w:tcW w:w="6662" w:type="dxa"/>
            <w:vAlign w:val="center"/>
          </w:tcPr>
          <w:p w14:paraId="4B1C15E5" w14:textId="77777777" w:rsidR="00E617C8" w:rsidRPr="0037089B" w:rsidRDefault="00E617C8" w:rsidP="007E575B">
            <w:pPr>
              <w:pStyle w:val="Title"/>
              <w:jc w:val="left"/>
              <w:rPr>
                <w:b/>
                <w:sz w:val="22"/>
                <w:szCs w:val="22"/>
              </w:rPr>
            </w:pPr>
            <w:r>
              <w:rPr>
                <w:b/>
                <w:sz w:val="22"/>
                <w:szCs w:val="22"/>
              </w:rPr>
              <w:t>20FP2017</w:t>
            </w:r>
          </w:p>
        </w:tc>
        <w:tc>
          <w:tcPr>
            <w:tcW w:w="1417" w:type="dxa"/>
            <w:vAlign w:val="center"/>
          </w:tcPr>
          <w:p w14:paraId="0F80CEF5" w14:textId="77777777" w:rsidR="00E617C8" w:rsidRPr="0037089B" w:rsidRDefault="00E61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B903B88" w14:textId="77777777" w:rsidR="00E617C8" w:rsidRPr="0037089B" w:rsidRDefault="00E617C8" w:rsidP="007E575B">
            <w:pPr>
              <w:pStyle w:val="Title"/>
              <w:jc w:val="left"/>
              <w:rPr>
                <w:b/>
                <w:sz w:val="22"/>
                <w:szCs w:val="22"/>
              </w:rPr>
            </w:pPr>
            <w:r w:rsidRPr="0037089B">
              <w:rPr>
                <w:b/>
                <w:sz w:val="22"/>
                <w:szCs w:val="22"/>
              </w:rPr>
              <w:t>3hrs</w:t>
            </w:r>
          </w:p>
        </w:tc>
      </w:tr>
      <w:tr w:rsidR="00E617C8" w:rsidRPr="001E42AE" w14:paraId="19DABA11" w14:textId="77777777" w:rsidTr="0037089B">
        <w:trPr>
          <w:trHeight w:val="397"/>
          <w:jc w:val="center"/>
        </w:trPr>
        <w:tc>
          <w:tcPr>
            <w:tcW w:w="1555" w:type="dxa"/>
            <w:vAlign w:val="center"/>
          </w:tcPr>
          <w:p w14:paraId="4E4FAFAA" w14:textId="77777777" w:rsidR="00E617C8" w:rsidRPr="0037089B" w:rsidRDefault="00E61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212E89E" w14:textId="77777777" w:rsidR="00E617C8" w:rsidRPr="0037089B" w:rsidRDefault="00E617C8" w:rsidP="007E575B">
            <w:pPr>
              <w:pStyle w:val="Title"/>
              <w:jc w:val="left"/>
              <w:rPr>
                <w:b/>
                <w:sz w:val="22"/>
                <w:szCs w:val="22"/>
              </w:rPr>
            </w:pPr>
            <w:r>
              <w:rPr>
                <w:b/>
                <w:sz w:val="22"/>
                <w:szCs w:val="22"/>
              </w:rPr>
              <w:t>MATERIAL SCIENCE FOR FOOD ENGINEERS</w:t>
            </w:r>
          </w:p>
        </w:tc>
        <w:tc>
          <w:tcPr>
            <w:tcW w:w="1417" w:type="dxa"/>
            <w:vAlign w:val="center"/>
          </w:tcPr>
          <w:p w14:paraId="0A72E9C4" w14:textId="77777777" w:rsidR="00E617C8" w:rsidRPr="0037089B" w:rsidRDefault="00E617C8" w:rsidP="007E575B">
            <w:pPr>
              <w:pStyle w:val="Title"/>
              <w:jc w:val="left"/>
              <w:rPr>
                <w:b/>
                <w:bCs/>
                <w:sz w:val="22"/>
                <w:szCs w:val="22"/>
              </w:rPr>
            </w:pPr>
            <w:r w:rsidRPr="0037089B">
              <w:rPr>
                <w:b/>
                <w:bCs/>
                <w:sz w:val="22"/>
                <w:szCs w:val="22"/>
              </w:rPr>
              <w:t xml:space="preserve">Max. Marks </w:t>
            </w:r>
          </w:p>
        </w:tc>
        <w:tc>
          <w:tcPr>
            <w:tcW w:w="851" w:type="dxa"/>
            <w:vAlign w:val="center"/>
          </w:tcPr>
          <w:p w14:paraId="757EBB0C" w14:textId="77777777" w:rsidR="00E617C8" w:rsidRPr="0037089B" w:rsidRDefault="00E617C8" w:rsidP="007E575B">
            <w:pPr>
              <w:pStyle w:val="Title"/>
              <w:jc w:val="left"/>
              <w:rPr>
                <w:b/>
                <w:sz w:val="22"/>
                <w:szCs w:val="22"/>
              </w:rPr>
            </w:pPr>
            <w:r w:rsidRPr="0037089B">
              <w:rPr>
                <w:b/>
                <w:sz w:val="22"/>
                <w:szCs w:val="22"/>
              </w:rPr>
              <w:t>100</w:t>
            </w:r>
          </w:p>
        </w:tc>
      </w:tr>
    </w:tbl>
    <w:p w14:paraId="7720D7A5" w14:textId="77777777" w:rsidR="00E617C8" w:rsidRDefault="00E617C8" w:rsidP="00B57D8D">
      <w:pPr>
        <w:ind w:left="720"/>
        <w:rPr>
          <w:highlight w:val="yellow"/>
        </w:rPr>
      </w:pPr>
    </w:p>
    <w:tbl>
      <w:tblPr>
        <w:tblStyle w:val="TableGrid"/>
        <w:tblW w:w="5818" w:type="pct"/>
        <w:tblInd w:w="-714" w:type="dxa"/>
        <w:tblLook w:val="04A0" w:firstRow="1" w:lastRow="0" w:firstColumn="1" w:lastColumn="0" w:noHBand="0" w:noVBand="1"/>
      </w:tblPr>
      <w:tblGrid>
        <w:gridCol w:w="571"/>
        <w:gridCol w:w="399"/>
        <w:gridCol w:w="7514"/>
        <w:gridCol w:w="670"/>
        <w:gridCol w:w="669"/>
        <w:gridCol w:w="669"/>
      </w:tblGrid>
      <w:tr w:rsidR="00E617C8" w:rsidRPr="009C4175" w14:paraId="7BE2CC84" w14:textId="77777777" w:rsidTr="005722D9">
        <w:trPr>
          <w:trHeight w:val="552"/>
        </w:trPr>
        <w:tc>
          <w:tcPr>
            <w:tcW w:w="272" w:type="pct"/>
            <w:vAlign w:val="center"/>
          </w:tcPr>
          <w:p w14:paraId="41FDBAFE" w14:textId="77777777" w:rsidR="00E617C8" w:rsidRPr="009C4175" w:rsidRDefault="00E617C8" w:rsidP="00F94208">
            <w:pPr>
              <w:jc w:val="center"/>
              <w:rPr>
                <w:b/>
              </w:rPr>
            </w:pPr>
            <w:r w:rsidRPr="009C4175">
              <w:rPr>
                <w:b/>
              </w:rPr>
              <w:t>Q. No.</w:t>
            </w:r>
          </w:p>
        </w:tc>
        <w:tc>
          <w:tcPr>
            <w:tcW w:w="3771" w:type="pct"/>
            <w:gridSpan w:val="2"/>
            <w:vAlign w:val="center"/>
          </w:tcPr>
          <w:p w14:paraId="3DFB8B66" w14:textId="77777777" w:rsidR="00E617C8" w:rsidRPr="009C4175" w:rsidRDefault="00E617C8" w:rsidP="00F94208">
            <w:pPr>
              <w:jc w:val="center"/>
              <w:rPr>
                <w:b/>
              </w:rPr>
            </w:pPr>
            <w:r w:rsidRPr="009C4175">
              <w:rPr>
                <w:b/>
              </w:rPr>
              <w:t>Questions</w:t>
            </w:r>
          </w:p>
        </w:tc>
        <w:tc>
          <w:tcPr>
            <w:tcW w:w="319" w:type="pct"/>
            <w:vAlign w:val="center"/>
          </w:tcPr>
          <w:p w14:paraId="761F9BD2" w14:textId="77777777" w:rsidR="00E617C8" w:rsidRPr="009C4175" w:rsidRDefault="00E617C8" w:rsidP="00F94208">
            <w:pPr>
              <w:jc w:val="center"/>
              <w:rPr>
                <w:b/>
              </w:rPr>
            </w:pPr>
            <w:r w:rsidRPr="009C4175">
              <w:rPr>
                <w:b/>
              </w:rPr>
              <w:t>CO</w:t>
            </w:r>
          </w:p>
        </w:tc>
        <w:tc>
          <w:tcPr>
            <w:tcW w:w="319" w:type="pct"/>
            <w:vAlign w:val="center"/>
          </w:tcPr>
          <w:p w14:paraId="35A9CA57" w14:textId="77777777" w:rsidR="00E617C8" w:rsidRPr="009C4175" w:rsidRDefault="00E617C8" w:rsidP="00F94208">
            <w:pPr>
              <w:jc w:val="center"/>
              <w:rPr>
                <w:b/>
              </w:rPr>
            </w:pPr>
            <w:r w:rsidRPr="009C4175">
              <w:rPr>
                <w:b/>
              </w:rPr>
              <w:t>BL</w:t>
            </w:r>
          </w:p>
        </w:tc>
        <w:tc>
          <w:tcPr>
            <w:tcW w:w="319" w:type="pct"/>
            <w:vAlign w:val="center"/>
          </w:tcPr>
          <w:p w14:paraId="4DC4399B" w14:textId="77777777" w:rsidR="00E617C8" w:rsidRPr="009C4175" w:rsidRDefault="00E617C8" w:rsidP="00F94208">
            <w:pPr>
              <w:jc w:val="center"/>
              <w:rPr>
                <w:b/>
              </w:rPr>
            </w:pPr>
            <w:r w:rsidRPr="009C4175">
              <w:rPr>
                <w:b/>
              </w:rPr>
              <w:t>M</w:t>
            </w:r>
          </w:p>
        </w:tc>
      </w:tr>
      <w:tr w:rsidR="00E617C8" w:rsidRPr="009C4175" w14:paraId="3D2026DD" w14:textId="77777777" w:rsidTr="005722D9">
        <w:trPr>
          <w:trHeight w:val="550"/>
        </w:trPr>
        <w:tc>
          <w:tcPr>
            <w:tcW w:w="5000" w:type="pct"/>
            <w:gridSpan w:val="6"/>
            <w:vAlign w:val="center"/>
          </w:tcPr>
          <w:p w14:paraId="46CCE2A8" w14:textId="77777777" w:rsidR="00E617C8" w:rsidRPr="009C4175" w:rsidRDefault="00E617C8" w:rsidP="00F94208">
            <w:pPr>
              <w:jc w:val="center"/>
              <w:rPr>
                <w:b/>
              </w:rPr>
            </w:pPr>
            <w:r w:rsidRPr="009C4175">
              <w:rPr>
                <w:b/>
              </w:rPr>
              <w:t>PART – A (10 X 1 = 10 MARKS)</w:t>
            </w:r>
          </w:p>
        </w:tc>
      </w:tr>
      <w:tr w:rsidR="00E617C8" w:rsidRPr="009C4175" w14:paraId="7D027A87" w14:textId="77777777" w:rsidTr="005722D9">
        <w:trPr>
          <w:trHeight w:val="283"/>
        </w:trPr>
        <w:tc>
          <w:tcPr>
            <w:tcW w:w="272" w:type="pct"/>
          </w:tcPr>
          <w:p w14:paraId="157FD257" w14:textId="77777777" w:rsidR="00E617C8" w:rsidRPr="009C4175" w:rsidRDefault="00E617C8" w:rsidP="00365C82">
            <w:pPr>
              <w:jc w:val="center"/>
            </w:pPr>
            <w:r w:rsidRPr="009C4175">
              <w:t>1.</w:t>
            </w:r>
          </w:p>
        </w:tc>
        <w:tc>
          <w:tcPr>
            <w:tcW w:w="3771" w:type="pct"/>
            <w:gridSpan w:val="2"/>
          </w:tcPr>
          <w:p w14:paraId="63B51637" w14:textId="77777777" w:rsidR="00E617C8" w:rsidRPr="009C4175" w:rsidRDefault="00E617C8" w:rsidP="00365C82">
            <w:pPr>
              <w:autoSpaceDE w:val="0"/>
              <w:autoSpaceDN w:val="0"/>
              <w:adjustRightInd w:val="0"/>
            </w:pPr>
            <w:r>
              <w:t>Illustrate the stress-strain curve for an elastomer with a neat sketch.</w:t>
            </w:r>
          </w:p>
        </w:tc>
        <w:tc>
          <w:tcPr>
            <w:tcW w:w="319" w:type="pct"/>
            <w:vAlign w:val="center"/>
          </w:tcPr>
          <w:p w14:paraId="3522282E" w14:textId="77777777" w:rsidR="00E617C8" w:rsidRPr="009C4175" w:rsidRDefault="00E617C8" w:rsidP="00365C82">
            <w:pPr>
              <w:jc w:val="center"/>
            </w:pPr>
            <w:r w:rsidRPr="00B167AB">
              <w:t>CO</w:t>
            </w:r>
            <w:r>
              <w:t>2</w:t>
            </w:r>
          </w:p>
        </w:tc>
        <w:tc>
          <w:tcPr>
            <w:tcW w:w="319" w:type="pct"/>
            <w:vAlign w:val="center"/>
          </w:tcPr>
          <w:p w14:paraId="7A6C2B46" w14:textId="77777777" w:rsidR="00E617C8" w:rsidRPr="009C4175" w:rsidRDefault="00E617C8" w:rsidP="00365C82">
            <w:pPr>
              <w:jc w:val="center"/>
            </w:pPr>
            <w:r>
              <w:t>U</w:t>
            </w:r>
          </w:p>
        </w:tc>
        <w:tc>
          <w:tcPr>
            <w:tcW w:w="319" w:type="pct"/>
            <w:vAlign w:val="center"/>
          </w:tcPr>
          <w:p w14:paraId="22C50FF9" w14:textId="77777777" w:rsidR="00E617C8" w:rsidRPr="009C4175" w:rsidRDefault="00E617C8" w:rsidP="00365C82">
            <w:pPr>
              <w:jc w:val="center"/>
            </w:pPr>
            <w:r>
              <w:t>1</w:t>
            </w:r>
          </w:p>
        </w:tc>
      </w:tr>
      <w:tr w:rsidR="00E617C8" w:rsidRPr="009C4175" w14:paraId="41038BBD" w14:textId="77777777" w:rsidTr="005722D9">
        <w:trPr>
          <w:trHeight w:val="283"/>
        </w:trPr>
        <w:tc>
          <w:tcPr>
            <w:tcW w:w="272" w:type="pct"/>
          </w:tcPr>
          <w:p w14:paraId="63237A49" w14:textId="77777777" w:rsidR="00E617C8" w:rsidRPr="009C4175" w:rsidRDefault="00E617C8" w:rsidP="00365C82">
            <w:pPr>
              <w:jc w:val="center"/>
            </w:pPr>
            <w:r w:rsidRPr="009C4175">
              <w:t>2.</w:t>
            </w:r>
          </w:p>
        </w:tc>
        <w:tc>
          <w:tcPr>
            <w:tcW w:w="3771" w:type="pct"/>
            <w:gridSpan w:val="2"/>
          </w:tcPr>
          <w:p w14:paraId="63173C6D" w14:textId="77777777" w:rsidR="00E617C8" w:rsidRPr="009C4175" w:rsidRDefault="00E617C8" w:rsidP="00365C82">
            <w:r w:rsidRPr="00B167AB">
              <w:t xml:space="preserve">Enlist the different types of secondary bond. </w:t>
            </w:r>
          </w:p>
        </w:tc>
        <w:tc>
          <w:tcPr>
            <w:tcW w:w="319" w:type="pct"/>
            <w:vAlign w:val="center"/>
          </w:tcPr>
          <w:p w14:paraId="0D760FBF" w14:textId="77777777" w:rsidR="00E617C8" w:rsidRPr="009C4175" w:rsidRDefault="00E617C8" w:rsidP="00365C82">
            <w:pPr>
              <w:jc w:val="center"/>
            </w:pPr>
            <w:r w:rsidRPr="00226438">
              <w:rPr>
                <w:color w:val="000000" w:themeColor="text1"/>
              </w:rPr>
              <w:t>CO1</w:t>
            </w:r>
          </w:p>
        </w:tc>
        <w:tc>
          <w:tcPr>
            <w:tcW w:w="319" w:type="pct"/>
            <w:vAlign w:val="center"/>
          </w:tcPr>
          <w:p w14:paraId="0546C651" w14:textId="77777777" w:rsidR="00E617C8" w:rsidRPr="009C4175" w:rsidRDefault="00E617C8" w:rsidP="00365C82">
            <w:pPr>
              <w:jc w:val="center"/>
            </w:pPr>
            <w:r>
              <w:rPr>
                <w:color w:val="000000" w:themeColor="text1"/>
              </w:rPr>
              <w:t>R</w:t>
            </w:r>
          </w:p>
        </w:tc>
        <w:tc>
          <w:tcPr>
            <w:tcW w:w="319" w:type="pct"/>
            <w:vAlign w:val="center"/>
          </w:tcPr>
          <w:p w14:paraId="0732C02F" w14:textId="77777777" w:rsidR="00E617C8" w:rsidRPr="009C4175" w:rsidRDefault="00E617C8" w:rsidP="00365C82">
            <w:pPr>
              <w:jc w:val="center"/>
            </w:pPr>
            <w:r w:rsidRPr="00226438">
              <w:rPr>
                <w:color w:val="000000" w:themeColor="text1"/>
              </w:rPr>
              <w:t>1</w:t>
            </w:r>
          </w:p>
        </w:tc>
      </w:tr>
      <w:tr w:rsidR="00E617C8" w:rsidRPr="009C4175" w14:paraId="15820F5A" w14:textId="77777777" w:rsidTr="005722D9">
        <w:trPr>
          <w:trHeight w:val="283"/>
        </w:trPr>
        <w:tc>
          <w:tcPr>
            <w:tcW w:w="272" w:type="pct"/>
          </w:tcPr>
          <w:p w14:paraId="4014A222" w14:textId="77777777" w:rsidR="00E617C8" w:rsidRPr="009C4175" w:rsidRDefault="00E617C8" w:rsidP="00365C82">
            <w:pPr>
              <w:jc w:val="center"/>
            </w:pPr>
            <w:r w:rsidRPr="009C4175">
              <w:t>3.</w:t>
            </w:r>
          </w:p>
        </w:tc>
        <w:tc>
          <w:tcPr>
            <w:tcW w:w="3771" w:type="pct"/>
            <w:gridSpan w:val="2"/>
          </w:tcPr>
          <w:p w14:paraId="729CCF56" w14:textId="77777777" w:rsidR="00E617C8" w:rsidRPr="009C4175" w:rsidRDefault="00E617C8" w:rsidP="00365C82">
            <w:r w:rsidRPr="004B49EC">
              <w:t xml:space="preserve">Sketch a simple cubic cell with primitive and interfacial angles. </w:t>
            </w:r>
          </w:p>
        </w:tc>
        <w:tc>
          <w:tcPr>
            <w:tcW w:w="319" w:type="pct"/>
            <w:vAlign w:val="center"/>
          </w:tcPr>
          <w:p w14:paraId="04CB000B" w14:textId="77777777" w:rsidR="00E617C8" w:rsidRPr="009C4175" w:rsidRDefault="00E617C8" w:rsidP="00365C82">
            <w:pPr>
              <w:jc w:val="center"/>
            </w:pPr>
            <w:r w:rsidRPr="00226438">
              <w:rPr>
                <w:color w:val="000000" w:themeColor="text1"/>
              </w:rPr>
              <w:t>CO1</w:t>
            </w:r>
          </w:p>
        </w:tc>
        <w:tc>
          <w:tcPr>
            <w:tcW w:w="319" w:type="pct"/>
            <w:vAlign w:val="center"/>
          </w:tcPr>
          <w:p w14:paraId="7ACD6BC0" w14:textId="77777777" w:rsidR="00E617C8" w:rsidRPr="009C4175" w:rsidRDefault="00E617C8" w:rsidP="00365C82">
            <w:pPr>
              <w:jc w:val="center"/>
            </w:pPr>
            <w:r>
              <w:rPr>
                <w:color w:val="000000" w:themeColor="text1"/>
              </w:rPr>
              <w:t>U</w:t>
            </w:r>
          </w:p>
        </w:tc>
        <w:tc>
          <w:tcPr>
            <w:tcW w:w="319" w:type="pct"/>
            <w:vAlign w:val="center"/>
          </w:tcPr>
          <w:p w14:paraId="35ABA913" w14:textId="77777777" w:rsidR="00E617C8" w:rsidRPr="009C4175" w:rsidRDefault="00E617C8" w:rsidP="00365C82">
            <w:pPr>
              <w:jc w:val="center"/>
            </w:pPr>
            <w:r w:rsidRPr="00226438">
              <w:rPr>
                <w:color w:val="000000" w:themeColor="text1"/>
              </w:rPr>
              <w:t>1</w:t>
            </w:r>
          </w:p>
        </w:tc>
      </w:tr>
      <w:tr w:rsidR="00E617C8" w:rsidRPr="009C4175" w14:paraId="5D76885F" w14:textId="77777777" w:rsidTr="005722D9">
        <w:trPr>
          <w:trHeight w:val="283"/>
        </w:trPr>
        <w:tc>
          <w:tcPr>
            <w:tcW w:w="272" w:type="pct"/>
          </w:tcPr>
          <w:p w14:paraId="3993B42E" w14:textId="77777777" w:rsidR="00E617C8" w:rsidRPr="009C4175" w:rsidRDefault="00E617C8" w:rsidP="00365C82">
            <w:pPr>
              <w:jc w:val="center"/>
            </w:pPr>
            <w:r w:rsidRPr="009C4175">
              <w:t>4.</w:t>
            </w:r>
          </w:p>
        </w:tc>
        <w:tc>
          <w:tcPr>
            <w:tcW w:w="3771" w:type="pct"/>
            <w:gridSpan w:val="2"/>
          </w:tcPr>
          <w:p w14:paraId="7274234C" w14:textId="77777777" w:rsidR="00E617C8" w:rsidRPr="009C4175" w:rsidRDefault="00E617C8" w:rsidP="00365C82">
            <w:r w:rsidRPr="004B49EC">
              <w:t xml:space="preserve">Define unit cell. </w:t>
            </w:r>
          </w:p>
        </w:tc>
        <w:tc>
          <w:tcPr>
            <w:tcW w:w="319" w:type="pct"/>
            <w:vAlign w:val="center"/>
          </w:tcPr>
          <w:p w14:paraId="6C7B0B99" w14:textId="77777777" w:rsidR="00E617C8" w:rsidRPr="009C4175" w:rsidRDefault="00E617C8" w:rsidP="00365C82">
            <w:pPr>
              <w:jc w:val="center"/>
            </w:pPr>
            <w:r w:rsidRPr="00226438">
              <w:rPr>
                <w:color w:val="000000" w:themeColor="text1"/>
              </w:rPr>
              <w:t>CO1</w:t>
            </w:r>
          </w:p>
        </w:tc>
        <w:tc>
          <w:tcPr>
            <w:tcW w:w="319" w:type="pct"/>
            <w:vAlign w:val="center"/>
          </w:tcPr>
          <w:p w14:paraId="4778E97D" w14:textId="77777777" w:rsidR="00E617C8" w:rsidRPr="009C4175" w:rsidRDefault="00E617C8" w:rsidP="00365C82">
            <w:pPr>
              <w:jc w:val="center"/>
            </w:pPr>
            <w:r>
              <w:rPr>
                <w:color w:val="000000" w:themeColor="text1"/>
              </w:rPr>
              <w:t>R</w:t>
            </w:r>
          </w:p>
        </w:tc>
        <w:tc>
          <w:tcPr>
            <w:tcW w:w="319" w:type="pct"/>
            <w:vAlign w:val="center"/>
          </w:tcPr>
          <w:p w14:paraId="04A23276" w14:textId="77777777" w:rsidR="00E617C8" w:rsidRPr="009C4175" w:rsidRDefault="00E617C8" w:rsidP="00365C82">
            <w:pPr>
              <w:jc w:val="center"/>
            </w:pPr>
            <w:r w:rsidRPr="00226438">
              <w:rPr>
                <w:color w:val="000000" w:themeColor="text1"/>
              </w:rPr>
              <w:t>1</w:t>
            </w:r>
          </w:p>
        </w:tc>
      </w:tr>
      <w:tr w:rsidR="00E617C8" w:rsidRPr="009C4175" w14:paraId="2CDA74A8" w14:textId="77777777" w:rsidTr="0031162B">
        <w:trPr>
          <w:trHeight w:val="283"/>
        </w:trPr>
        <w:tc>
          <w:tcPr>
            <w:tcW w:w="272" w:type="pct"/>
          </w:tcPr>
          <w:p w14:paraId="275A847F" w14:textId="77777777" w:rsidR="00E617C8" w:rsidRPr="009C4175" w:rsidRDefault="00E617C8" w:rsidP="00365C82">
            <w:pPr>
              <w:jc w:val="center"/>
            </w:pPr>
            <w:r w:rsidRPr="009C4175">
              <w:t>5.</w:t>
            </w:r>
          </w:p>
        </w:tc>
        <w:tc>
          <w:tcPr>
            <w:tcW w:w="3771" w:type="pct"/>
            <w:gridSpan w:val="2"/>
          </w:tcPr>
          <w:p w14:paraId="5699C9C3" w14:textId="77777777" w:rsidR="00E617C8" w:rsidRPr="009C4175" w:rsidRDefault="00E617C8" w:rsidP="00365C82">
            <w:pPr>
              <w:pStyle w:val="Default"/>
            </w:pPr>
            <w:r>
              <w:rPr>
                <w:color w:val="000000" w:themeColor="text1"/>
              </w:rPr>
              <w:t>State the Heisenberg’s uncertainty principle.</w:t>
            </w:r>
          </w:p>
        </w:tc>
        <w:tc>
          <w:tcPr>
            <w:tcW w:w="319" w:type="pct"/>
            <w:vAlign w:val="center"/>
          </w:tcPr>
          <w:p w14:paraId="64DE1E92" w14:textId="77777777" w:rsidR="00E617C8" w:rsidRPr="009C4175" w:rsidRDefault="00E617C8" w:rsidP="00365C82">
            <w:pPr>
              <w:jc w:val="center"/>
            </w:pPr>
            <w:r>
              <w:rPr>
                <w:color w:val="000000" w:themeColor="text1"/>
                <w:lang w:val="en-IN"/>
              </w:rPr>
              <w:t>CO1</w:t>
            </w:r>
          </w:p>
        </w:tc>
        <w:tc>
          <w:tcPr>
            <w:tcW w:w="319" w:type="pct"/>
            <w:vAlign w:val="center"/>
          </w:tcPr>
          <w:p w14:paraId="3847B3FC" w14:textId="77777777" w:rsidR="00E617C8" w:rsidRPr="009C4175" w:rsidRDefault="00E617C8" w:rsidP="00365C82">
            <w:pPr>
              <w:jc w:val="center"/>
            </w:pPr>
            <w:r>
              <w:rPr>
                <w:color w:val="000000" w:themeColor="text1"/>
                <w:lang w:val="en-IN"/>
              </w:rPr>
              <w:t>U</w:t>
            </w:r>
          </w:p>
        </w:tc>
        <w:tc>
          <w:tcPr>
            <w:tcW w:w="319" w:type="pct"/>
            <w:vAlign w:val="center"/>
          </w:tcPr>
          <w:p w14:paraId="31D0A86F" w14:textId="77777777" w:rsidR="00E617C8" w:rsidRPr="009C4175" w:rsidRDefault="00E617C8" w:rsidP="00365C82">
            <w:pPr>
              <w:jc w:val="center"/>
            </w:pPr>
            <w:r>
              <w:t>1</w:t>
            </w:r>
          </w:p>
        </w:tc>
      </w:tr>
      <w:tr w:rsidR="00E617C8" w:rsidRPr="009C4175" w14:paraId="3496B060" w14:textId="77777777" w:rsidTr="00AB7132">
        <w:trPr>
          <w:trHeight w:val="283"/>
        </w:trPr>
        <w:tc>
          <w:tcPr>
            <w:tcW w:w="272" w:type="pct"/>
          </w:tcPr>
          <w:p w14:paraId="53BA0BB3" w14:textId="77777777" w:rsidR="00E617C8" w:rsidRPr="009C4175" w:rsidRDefault="00E617C8" w:rsidP="00365C82">
            <w:pPr>
              <w:jc w:val="center"/>
            </w:pPr>
            <w:r w:rsidRPr="009C4175">
              <w:t>6.</w:t>
            </w:r>
          </w:p>
        </w:tc>
        <w:tc>
          <w:tcPr>
            <w:tcW w:w="3771" w:type="pct"/>
            <w:gridSpan w:val="2"/>
          </w:tcPr>
          <w:p w14:paraId="235FB47C" w14:textId="77777777" w:rsidR="00E617C8" w:rsidRPr="009C4175" w:rsidRDefault="00E617C8" w:rsidP="00365C82">
            <w:r>
              <w:rPr>
                <w:lang w:val="en-IN"/>
              </w:rPr>
              <w:t>Define the term “corrosion” .</w:t>
            </w:r>
          </w:p>
        </w:tc>
        <w:tc>
          <w:tcPr>
            <w:tcW w:w="319" w:type="pct"/>
            <w:vAlign w:val="center"/>
          </w:tcPr>
          <w:p w14:paraId="299BC673" w14:textId="77777777" w:rsidR="00E617C8" w:rsidRPr="009C4175" w:rsidRDefault="00E617C8" w:rsidP="00365C82">
            <w:pPr>
              <w:jc w:val="center"/>
            </w:pPr>
            <w:r>
              <w:rPr>
                <w:color w:val="000000" w:themeColor="text1"/>
                <w:lang w:val="en-IN"/>
              </w:rPr>
              <w:t>CO4</w:t>
            </w:r>
          </w:p>
        </w:tc>
        <w:tc>
          <w:tcPr>
            <w:tcW w:w="319" w:type="pct"/>
            <w:vAlign w:val="center"/>
          </w:tcPr>
          <w:p w14:paraId="5818F59B" w14:textId="77777777" w:rsidR="00E617C8" w:rsidRPr="009C4175" w:rsidRDefault="00E617C8" w:rsidP="00365C82">
            <w:pPr>
              <w:jc w:val="center"/>
            </w:pPr>
            <w:r>
              <w:rPr>
                <w:color w:val="000000" w:themeColor="text1"/>
                <w:lang w:val="en-IN"/>
              </w:rPr>
              <w:t>R</w:t>
            </w:r>
          </w:p>
        </w:tc>
        <w:tc>
          <w:tcPr>
            <w:tcW w:w="319" w:type="pct"/>
            <w:vAlign w:val="center"/>
          </w:tcPr>
          <w:p w14:paraId="50930E41" w14:textId="77777777" w:rsidR="00E617C8" w:rsidRPr="009C4175" w:rsidRDefault="00E617C8" w:rsidP="00365C82">
            <w:pPr>
              <w:jc w:val="center"/>
            </w:pPr>
            <w:r>
              <w:t>1</w:t>
            </w:r>
          </w:p>
        </w:tc>
      </w:tr>
      <w:tr w:rsidR="00E617C8" w:rsidRPr="009C4175" w14:paraId="08EB3E6B" w14:textId="77777777" w:rsidTr="000F1329">
        <w:trPr>
          <w:trHeight w:val="283"/>
        </w:trPr>
        <w:tc>
          <w:tcPr>
            <w:tcW w:w="272" w:type="pct"/>
          </w:tcPr>
          <w:p w14:paraId="13F927C6" w14:textId="77777777" w:rsidR="00E617C8" w:rsidRPr="009C4175" w:rsidRDefault="00E617C8" w:rsidP="00365C82">
            <w:pPr>
              <w:jc w:val="center"/>
            </w:pPr>
            <w:r w:rsidRPr="009C4175">
              <w:t>7.</w:t>
            </w:r>
          </w:p>
        </w:tc>
        <w:tc>
          <w:tcPr>
            <w:tcW w:w="3771" w:type="pct"/>
            <w:gridSpan w:val="2"/>
          </w:tcPr>
          <w:p w14:paraId="587782B0" w14:textId="77777777" w:rsidR="00E617C8" w:rsidRPr="009C4175" w:rsidRDefault="00E617C8" w:rsidP="00365C82">
            <w:pPr>
              <w:pStyle w:val="ListParagraph"/>
              <w:ind w:left="0"/>
              <w:rPr>
                <w:noProof/>
                <w:lang w:eastAsia="zh-TW"/>
              </w:rPr>
            </w:pPr>
            <w:r>
              <w:rPr>
                <w:lang w:val="en-IN"/>
              </w:rPr>
              <w:t>State the factors affecting the fracture of a material.</w:t>
            </w:r>
          </w:p>
        </w:tc>
        <w:tc>
          <w:tcPr>
            <w:tcW w:w="319" w:type="pct"/>
            <w:vAlign w:val="center"/>
          </w:tcPr>
          <w:p w14:paraId="7BDD76C5" w14:textId="77777777" w:rsidR="00E617C8" w:rsidRPr="009C4175" w:rsidRDefault="00E617C8" w:rsidP="00365C82">
            <w:pPr>
              <w:jc w:val="center"/>
            </w:pPr>
            <w:r>
              <w:rPr>
                <w:color w:val="000000" w:themeColor="text1"/>
                <w:lang w:val="en-IN"/>
              </w:rPr>
              <w:t>CO3</w:t>
            </w:r>
          </w:p>
        </w:tc>
        <w:tc>
          <w:tcPr>
            <w:tcW w:w="319" w:type="pct"/>
            <w:vAlign w:val="center"/>
          </w:tcPr>
          <w:p w14:paraId="7A2265CA" w14:textId="77777777" w:rsidR="00E617C8" w:rsidRPr="009C4175" w:rsidRDefault="00E617C8" w:rsidP="00365C82">
            <w:pPr>
              <w:jc w:val="center"/>
            </w:pPr>
            <w:r>
              <w:rPr>
                <w:color w:val="000000" w:themeColor="text1"/>
                <w:lang w:val="en-IN"/>
              </w:rPr>
              <w:t>R</w:t>
            </w:r>
          </w:p>
        </w:tc>
        <w:tc>
          <w:tcPr>
            <w:tcW w:w="319" w:type="pct"/>
            <w:vAlign w:val="center"/>
          </w:tcPr>
          <w:p w14:paraId="14A7EAE6" w14:textId="77777777" w:rsidR="00E617C8" w:rsidRPr="009C4175" w:rsidRDefault="00E617C8" w:rsidP="00365C82">
            <w:pPr>
              <w:jc w:val="center"/>
            </w:pPr>
            <w:r>
              <w:t>1</w:t>
            </w:r>
          </w:p>
        </w:tc>
      </w:tr>
      <w:tr w:rsidR="00E617C8" w:rsidRPr="009C4175" w14:paraId="6F571202" w14:textId="77777777" w:rsidTr="005722D9">
        <w:trPr>
          <w:trHeight w:val="283"/>
        </w:trPr>
        <w:tc>
          <w:tcPr>
            <w:tcW w:w="272" w:type="pct"/>
          </w:tcPr>
          <w:p w14:paraId="43C63F93" w14:textId="77777777" w:rsidR="00E617C8" w:rsidRPr="009C4175" w:rsidRDefault="00E617C8" w:rsidP="00365C82">
            <w:pPr>
              <w:jc w:val="center"/>
            </w:pPr>
            <w:r w:rsidRPr="009C4175">
              <w:t>8.</w:t>
            </w:r>
          </w:p>
        </w:tc>
        <w:tc>
          <w:tcPr>
            <w:tcW w:w="3771" w:type="pct"/>
            <w:gridSpan w:val="2"/>
            <w:vAlign w:val="center"/>
          </w:tcPr>
          <w:p w14:paraId="2781C6CA" w14:textId="77777777" w:rsidR="00E617C8" w:rsidRPr="009C4175" w:rsidRDefault="00E617C8" w:rsidP="00365C82">
            <w:pPr>
              <w:rPr>
                <w:b/>
                <w:bCs/>
              </w:rPr>
            </w:pPr>
            <w:r>
              <w:t>Define hardenability.</w:t>
            </w:r>
          </w:p>
        </w:tc>
        <w:tc>
          <w:tcPr>
            <w:tcW w:w="319" w:type="pct"/>
            <w:vAlign w:val="center"/>
          </w:tcPr>
          <w:p w14:paraId="38B40BCD" w14:textId="77777777" w:rsidR="00E617C8" w:rsidRPr="009C4175" w:rsidRDefault="00E617C8" w:rsidP="00365C82">
            <w:pPr>
              <w:jc w:val="center"/>
            </w:pPr>
            <w:r w:rsidRPr="0018588F">
              <w:rPr>
                <w:color w:val="000000" w:themeColor="text1"/>
              </w:rPr>
              <w:t>CO</w:t>
            </w:r>
            <w:r>
              <w:rPr>
                <w:color w:val="000000" w:themeColor="text1"/>
              </w:rPr>
              <w:t>5</w:t>
            </w:r>
          </w:p>
        </w:tc>
        <w:tc>
          <w:tcPr>
            <w:tcW w:w="319" w:type="pct"/>
            <w:vAlign w:val="center"/>
          </w:tcPr>
          <w:p w14:paraId="6E3577D5" w14:textId="77777777" w:rsidR="00E617C8" w:rsidRPr="009C4175" w:rsidRDefault="00E617C8" w:rsidP="00365C82">
            <w:pPr>
              <w:jc w:val="center"/>
            </w:pPr>
            <w:r>
              <w:rPr>
                <w:color w:val="000000" w:themeColor="text1"/>
              </w:rPr>
              <w:t>R</w:t>
            </w:r>
          </w:p>
        </w:tc>
        <w:tc>
          <w:tcPr>
            <w:tcW w:w="319" w:type="pct"/>
            <w:vAlign w:val="center"/>
          </w:tcPr>
          <w:p w14:paraId="144327B5" w14:textId="77777777" w:rsidR="00E617C8" w:rsidRPr="009C4175" w:rsidRDefault="00E617C8" w:rsidP="00365C82">
            <w:pPr>
              <w:jc w:val="center"/>
            </w:pPr>
            <w:r>
              <w:t>1</w:t>
            </w:r>
          </w:p>
        </w:tc>
      </w:tr>
      <w:tr w:rsidR="00E617C8" w:rsidRPr="009C4175" w14:paraId="507CF3B9" w14:textId="77777777" w:rsidTr="00D93FFD">
        <w:trPr>
          <w:trHeight w:val="283"/>
        </w:trPr>
        <w:tc>
          <w:tcPr>
            <w:tcW w:w="272" w:type="pct"/>
          </w:tcPr>
          <w:p w14:paraId="7A5ACCF6" w14:textId="77777777" w:rsidR="00E617C8" w:rsidRPr="009C4175" w:rsidRDefault="00E617C8" w:rsidP="00365C82">
            <w:pPr>
              <w:jc w:val="center"/>
            </w:pPr>
            <w:r w:rsidRPr="009C4175">
              <w:t>9.</w:t>
            </w:r>
          </w:p>
        </w:tc>
        <w:tc>
          <w:tcPr>
            <w:tcW w:w="3771" w:type="pct"/>
            <w:gridSpan w:val="2"/>
            <w:vAlign w:val="center"/>
          </w:tcPr>
          <w:p w14:paraId="0875EB7D" w14:textId="77777777" w:rsidR="00E617C8" w:rsidRPr="009C4175" w:rsidRDefault="00E617C8" w:rsidP="00365C82">
            <w:pPr>
              <w:pStyle w:val="ListParagraph"/>
              <w:ind w:left="0"/>
              <w:rPr>
                <w:noProof/>
                <w:lang w:eastAsia="zh-TW"/>
              </w:rPr>
            </w:pPr>
            <w:r>
              <w:rPr>
                <w:lang w:val="en-IN"/>
              </w:rPr>
              <w:t>State the factors while c</w:t>
            </w:r>
            <w:r w:rsidRPr="00A41248">
              <w:rPr>
                <w:lang w:val="en-IN"/>
              </w:rPr>
              <w:t>hoosing a method for particle sizing</w:t>
            </w:r>
            <w:r>
              <w:rPr>
                <w:lang w:val="en-IN"/>
              </w:rPr>
              <w:t>.</w:t>
            </w:r>
          </w:p>
        </w:tc>
        <w:tc>
          <w:tcPr>
            <w:tcW w:w="319" w:type="pct"/>
            <w:vAlign w:val="center"/>
          </w:tcPr>
          <w:p w14:paraId="2ED7C01A" w14:textId="77777777" w:rsidR="00E617C8" w:rsidRPr="009C4175" w:rsidRDefault="00E617C8" w:rsidP="00365C82">
            <w:pPr>
              <w:jc w:val="center"/>
            </w:pPr>
            <w:r w:rsidRPr="0018588F">
              <w:rPr>
                <w:color w:val="000000" w:themeColor="text1"/>
              </w:rPr>
              <w:t>CO</w:t>
            </w:r>
            <w:r>
              <w:rPr>
                <w:color w:val="000000" w:themeColor="text1"/>
              </w:rPr>
              <w:t>6</w:t>
            </w:r>
          </w:p>
        </w:tc>
        <w:tc>
          <w:tcPr>
            <w:tcW w:w="319" w:type="pct"/>
            <w:vAlign w:val="center"/>
          </w:tcPr>
          <w:p w14:paraId="25F166EF" w14:textId="77777777" w:rsidR="00E617C8" w:rsidRPr="009C4175" w:rsidRDefault="00E617C8" w:rsidP="00365C82">
            <w:pPr>
              <w:jc w:val="center"/>
            </w:pPr>
            <w:r>
              <w:rPr>
                <w:color w:val="000000" w:themeColor="text1"/>
              </w:rPr>
              <w:t>U</w:t>
            </w:r>
          </w:p>
        </w:tc>
        <w:tc>
          <w:tcPr>
            <w:tcW w:w="319" w:type="pct"/>
            <w:vAlign w:val="center"/>
          </w:tcPr>
          <w:p w14:paraId="3906AF39" w14:textId="77777777" w:rsidR="00E617C8" w:rsidRPr="009C4175" w:rsidRDefault="00E617C8" w:rsidP="00365C82">
            <w:pPr>
              <w:jc w:val="center"/>
            </w:pPr>
            <w:r>
              <w:t>1</w:t>
            </w:r>
          </w:p>
        </w:tc>
      </w:tr>
      <w:tr w:rsidR="00E617C8" w:rsidRPr="009C4175" w14:paraId="26AACBC9" w14:textId="77777777" w:rsidTr="003E66CA">
        <w:trPr>
          <w:trHeight w:val="283"/>
        </w:trPr>
        <w:tc>
          <w:tcPr>
            <w:tcW w:w="272" w:type="pct"/>
          </w:tcPr>
          <w:p w14:paraId="649EEE20" w14:textId="77777777" w:rsidR="00E617C8" w:rsidRPr="009C4175" w:rsidRDefault="00E617C8" w:rsidP="008347D8">
            <w:pPr>
              <w:jc w:val="center"/>
            </w:pPr>
            <w:r w:rsidRPr="009C4175">
              <w:t>10.</w:t>
            </w:r>
          </w:p>
        </w:tc>
        <w:tc>
          <w:tcPr>
            <w:tcW w:w="3771" w:type="pct"/>
            <w:gridSpan w:val="2"/>
          </w:tcPr>
          <w:p w14:paraId="40222D5F" w14:textId="77777777" w:rsidR="00E617C8" w:rsidRDefault="00E617C8" w:rsidP="008347D8">
            <w:pPr>
              <w:spacing w:line="276" w:lineRule="auto"/>
              <w:rPr>
                <w:color w:val="000000" w:themeColor="text1"/>
                <w:lang w:val="en-IN"/>
              </w:rPr>
            </w:pPr>
            <w:r>
              <w:rPr>
                <w:color w:val="000000" w:themeColor="text1"/>
                <w:lang w:val="en-IN"/>
              </w:rPr>
              <w:t>Provide the units for the below parameters</w:t>
            </w:r>
          </w:p>
          <w:p w14:paraId="7A3376FD" w14:textId="77777777" w:rsidR="00E617C8" w:rsidRDefault="00E617C8" w:rsidP="00E617C8">
            <w:pPr>
              <w:pStyle w:val="ListParagraph"/>
              <w:numPr>
                <w:ilvl w:val="0"/>
                <w:numId w:val="13"/>
              </w:numPr>
              <w:spacing w:line="276" w:lineRule="auto"/>
              <w:rPr>
                <w:lang w:val="en-IN"/>
              </w:rPr>
            </w:pPr>
            <w:r>
              <w:rPr>
                <w:lang w:val="en-IN"/>
              </w:rPr>
              <w:t xml:space="preserve">Stress </w:t>
            </w:r>
          </w:p>
          <w:p w14:paraId="2368D42E" w14:textId="77777777" w:rsidR="00E617C8" w:rsidRPr="008347D8" w:rsidRDefault="00E617C8" w:rsidP="00E617C8">
            <w:pPr>
              <w:pStyle w:val="ListParagraph"/>
              <w:numPr>
                <w:ilvl w:val="0"/>
                <w:numId w:val="13"/>
              </w:numPr>
              <w:spacing w:line="276" w:lineRule="auto"/>
              <w:rPr>
                <w:lang w:val="en-IN"/>
              </w:rPr>
            </w:pPr>
            <w:r>
              <w:rPr>
                <w:lang w:val="en-IN"/>
              </w:rPr>
              <w:t>Strain</w:t>
            </w:r>
          </w:p>
        </w:tc>
        <w:tc>
          <w:tcPr>
            <w:tcW w:w="319" w:type="pct"/>
            <w:vAlign w:val="center"/>
          </w:tcPr>
          <w:p w14:paraId="07A09D64" w14:textId="77777777" w:rsidR="00E617C8" w:rsidRPr="009C4175" w:rsidRDefault="00E617C8" w:rsidP="008347D8">
            <w:pPr>
              <w:jc w:val="center"/>
            </w:pPr>
            <w:r>
              <w:rPr>
                <w:color w:val="000000" w:themeColor="text1"/>
                <w:lang w:val="en-IN"/>
              </w:rPr>
              <w:t>CO2</w:t>
            </w:r>
          </w:p>
        </w:tc>
        <w:tc>
          <w:tcPr>
            <w:tcW w:w="319" w:type="pct"/>
            <w:vAlign w:val="center"/>
          </w:tcPr>
          <w:p w14:paraId="37C2AD0A" w14:textId="77777777" w:rsidR="00E617C8" w:rsidRPr="009C4175" w:rsidRDefault="00E617C8" w:rsidP="008347D8">
            <w:pPr>
              <w:jc w:val="center"/>
            </w:pPr>
            <w:r>
              <w:t>U</w:t>
            </w:r>
          </w:p>
        </w:tc>
        <w:tc>
          <w:tcPr>
            <w:tcW w:w="319" w:type="pct"/>
            <w:vAlign w:val="center"/>
          </w:tcPr>
          <w:p w14:paraId="42753CD0" w14:textId="77777777" w:rsidR="00E617C8" w:rsidRPr="009C4175" w:rsidRDefault="00E617C8" w:rsidP="008347D8">
            <w:pPr>
              <w:jc w:val="center"/>
            </w:pPr>
            <w:r>
              <w:rPr>
                <w:color w:val="000000" w:themeColor="text1"/>
                <w:lang w:val="en-IN"/>
              </w:rPr>
              <w:t>1</w:t>
            </w:r>
          </w:p>
        </w:tc>
      </w:tr>
      <w:tr w:rsidR="00E617C8" w:rsidRPr="009C4175" w14:paraId="3EC3FBF2" w14:textId="77777777" w:rsidTr="005722D9">
        <w:trPr>
          <w:trHeight w:val="552"/>
        </w:trPr>
        <w:tc>
          <w:tcPr>
            <w:tcW w:w="5000" w:type="pct"/>
            <w:gridSpan w:val="6"/>
            <w:vAlign w:val="center"/>
          </w:tcPr>
          <w:p w14:paraId="015897CB" w14:textId="77777777" w:rsidR="00E617C8" w:rsidRPr="009C4175" w:rsidRDefault="00E617C8" w:rsidP="008347D8">
            <w:pPr>
              <w:jc w:val="center"/>
              <w:rPr>
                <w:b/>
              </w:rPr>
            </w:pPr>
            <w:r w:rsidRPr="009C4175">
              <w:rPr>
                <w:b/>
              </w:rPr>
              <w:t>PART – B (6 X 3 = 18 MARKS)</w:t>
            </w:r>
          </w:p>
        </w:tc>
      </w:tr>
      <w:tr w:rsidR="00E617C8" w:rsidRPr="009C4175" w14:paraId="7F9E8B78" w14:textId="77777777" w:rsidTr="00110FE6">
        <w:trPr>
          <w:trHeight w:val="406"/>
        </w:trPr>
        <w:tc>
          <w:tcPr>
            <w:tcW w:w="272" w:type="pct"/>
          </w:tcPr>
          <w:p w14:paraId="7FA54B67" w14:textId="77777777" w:rsidR="00E617C8" w:rsidRPr="009C4175" w:rsidRDefault="00E617C8" w:rsidP="008347D8">
            <w:pPr>
              <w:pStyle w:val="NoSpacing"/>
              <w:jc w:val="center"/>
            </w:pPr>
            <w:r w:rsidRPr="009C4175">
              <w:t>11.</w:t>
            </w:r>
          </w:p>
        </w:tc>
        <w:tc>
          <w:tcPr>
            <w:tcW w:w="3771" w:type="pct"/>
            <w:gridSpan w:val="2"/>
          </w:tcPr>
          <w:p w14:paraId="034AA795" w14:textId="77777777" w:rsidR="00E617C8" w:rsidRPr="009C4175" w:rsidRDefault="00E617C8" w:rsidP="008347D8">
            <w:pPr>
              <w:pStyle w:val="NoSpacing"/>
            </w:pPr>
            <w:r w:rsidRPr="00B167AB">
              <w:t xml:space="preserve">Correlate your opinion on material science in food processing technology. </w:t>
            </w:r>
          </w:p>
        </w:tc>
        <w:tc>
          <w:tcPr>
            <w:tcW w:w="319" w:type="pct"/>
            <w:vAlign w:val="center"/>
          </w:tcPr>
          <w:p w14:paraId="620BA7AA" w14:textId="77777777" w:rsidR="00E617C8" w:rsidRPr="009C4175" w:rsidRDefault="00E617C8" w:rsidP="008347D8">
            <w:pPr>
              <w:pStyle w:val="NoSpacing"/>
              <w:jc w:val="center"/>
            </w:pPr>
            <w:r w:rsidRPr="00B167AB">
              <w:t>CO</w:t>
            </w:r>
            <w:r>
              <w:t>1</w:t>
            </w:r>
            <w:r w:rsidRPr="00B167AB">
              <w:t xml:space="preserve"> </w:t>
            </w:r>
          </w:p>
        </w:tc>
        <w:tc>
          <w:tcPr>
            <w:tcW w:w="319" w:type="pct"/>
            <w:vAlign w:val="center"/>
          </w:tcPr>
          <w:p w14:paraId="742C08DD" w14:textId="77777777" w:rsidR="00E617C8" w:rsidRPr="009C4175" w:rsidRDefault="00E617C8" w:rsidP="008347D8">
            <w:pPr>
              <w:pStyle w:val="NoSpacing"/>
              <w:jc w:val="center"/>
            </w:pPr>
            <w:r>
              <w:t>A</w:t>
            </w:r>
          </w:p>
        </w:tc>
        <w:tc>
          <w:tcPr>
            <w:tcW w:w="319" w:type="pct"/>
            <w:vAlign w:val="center"/>
          </w:tcPr>
          <w:p w14:paraId="585CEA8A" w14:textId="77777777" w:rsidR="00E617C8" w:rsidRPr="009C4175" w:rsidRDefault="00E617C8" w:rsidP="008347D8">
            <w:pPr>
              <w:pStyle w:val="NoSpacing"/>
              <w:jc w:val="center"/>
            </w:pPr>
            <w:r>
              <w:t>3</w:t>
            </w:r>
          </w:p>
        </w:tc>
      </w:tr>
      <w:tr w:rsidR="00E617C8" w:rsidRPr="009C4175" w14:paraId="5981C8B2" w14:textId="77777777" w:rsidTr="005722D9">
        <w:trPr>
          <w:trHeight w:val="283"/>
        </w:trPr>
        <w:tc>
          <w:tcPr>
            <w:tcW w:w="272" w:type="pct"/>
          </w:tcPr>
          <w:p w14:paraId="0059648C" w14:textId="77777777" w:rsidR="00E617C8" w:rsidRPr="009C4175" w:rsidRDefault="00E617C8" w:rsidP="008347D8">
            <w:pPr>
              <w:pStyle w:val="NoSpacing"/>
              <w:jc w:val="center"/>
            </w:pPr>
            <w:r w:rsidRPr="009C4175">
              <w:t>12.</w:t>
            </w:r>
          </w:p>
        </w:tc>
        <w:tc>
          <w:tcPr>
            <w:tcW w:w="3771" w:type="pct"/>
            <w:gridSpan w:val="2"/>
          </w:tcPr>
          <w:p w14:paraId="0072FC58" w14:textId="77777777" w:rsidR="00E617C8" w:rsidRPr="009C4175" w:rsidRDefault="00E617C8" w:rsidP="008347D8">
            <w:pPr>
              <w:pStyle w:val="NoSpacing"/>
            </w:pPr>
            <w:r w:rsidRPr="007457D4">
              <w:t>Define the term toughness and stiffness</w:t>
            </w:r>
            <w:r>
              <w:t>.</w:t>
            </w:r>
          </w:p>
        </w:tc>
        <w:tc>
          <w:tcPr>
            <w:tcW w:w="319" w:type="pct"/>
            <w:vAlign w:val="center"/>
          </w:tcPr>
          <w:p w14:paraId="56477943" w14:textId="77777777" w:rsidR="00E617C8" w:rsidRPr="009C4175" w:rsidRDefault="00E617C8" w:rsidP="008347D8">
            <w:pPr>
              <w:pStyle w:val="NoSpacing"/>
              <w:jc w:val="center"/>
            </w:pPr>
            <w:r w:rsidRPr="007457D4">
              <w:rPr>
                <w:color w:val="000000" w:themeColor="text1"/>
              </w:rPr>
              <w:t>CO</w:t>
            </w:r>
            <w:r>
              <w:rPr>
                <w:color w:val="000000" w:themeColor="text1"/>
              </w:rPr>
              <w:t>2</w:t>
            </w:r>
          </w:p>
        </w:tc>
        <w:tc>
          <w:tcPr>
            <w:tcW w:w="319" w:type="pct"/>
            <w:vAlign w:val="center"/>
          </w:tcPr>
          <w:p w14:paraId="0F03D785" w14:textId="77777777" w:rsidR="00E617C8" w:rsidRPr="009C4175" w:rsidRDefault="00E617C8" w:rsidP="008347D8">
            <w:pPr>
              <w:pStyle w:val="NoSpacing"/>
              <w:jc w:val="center"/>
            </w:pPr>
            <w:r>
              <w:rPr>
                <w:color w:val="000000" w:themeColor="text1"/>
              </w:rPr>
              <w:t>U</w:t>
            </w:r>
          </w:p>
        </w:tc>
        <w:tc>
          <w:tcPr>
            <w:tcW w:w="319" w:type="pct"/>
            <w:vAlign w:val="center"/>
          </w:tcPr>
          <w:p w14:paraId="216FCFC0" w14:textId="77777777" w:rsidR="00E617C8" w:rsidRPr="009C4175" w:rsidRDefault="00E617C8" w:rsidP="008347D8">
            <w:pPr>
              <w:pStyle w:val="NoSpacing"/>
              <w:jc w:val="center"/>
            </w:pPr>
            <w:r>
              <w:t>3</w:t>
            </w:r>
          </w:p>
        </w:tc>
      </w:tr>
      <w:tr w:rsidR="00E617C8" w:rsidRPr="009C4175" w14:paraId="2A5E147A" w14:textId="77777777" w:rsidTr="005722D9">
        <w:trPr>
          <w:trHeight w:val="283"/>
        </w:trPr>
        <w:tc>
          <w:tcPr>
            <w:tcW w:w="272" w:type="pct"/>
          </w:tcPr>
          <w:p w14:paraId="62FD4D99" w14:textId="77777777" w:rsidR="00E617C8" w:rsidRPr="009C4175" w:rsidRDefault="00E617C8" w:rsidP="008347D8">
            <w:pPr>
              <w:pStyle w:val="NoSpacing"/>
              <w:jc w:val="center"/>
            </w:pPr>
            <w:r w:rsidRPr="009C4175">
              <w:t>13.</w:t>
            </w:r>
          </w:p>
        </w:tc>
        <w:tc>
          <w:tcPr>
            <w:tcW w:w="3771" w:type="pct"/>
            <w:gridSpan w:val="2"/>
          </w:tcPr>
          <w:p w14:paraId="2A96C6DE" w14:textId="77777777" w:rsidR="00E617C8" w:rsidRPr="009C4175" w:rsidRDefault="00E617C8" w:rsidP="008347D8">
            <w:pPr>
              <w:pStyle w:val="NoSpacing"/>
            </w:pPr>
            <w:r>
              <w:t>State the three theories of corrosion.</w:t>
            </w:r>
          </w:p>
        </w:tc>
        <w:tc>
          <w:tcPr>
            <w:tcW w:w="319" w:type="pct"/>
            <w:vAlign w:val="center"/>
          </w:tcPr>
          <w:p w14:paraId="7557F5C8" w14:textId="77777777" w:rsidR="00E617C8" w:rsidRPr="009C4175" w:rsidRDefault="00E617C8" w:rsidP="008347D8">
            <w:pPr>
              <w:pStyle w:val="NoSpacing"/>
              <w:jc w:val="center"/>
            </w:pPr>
            <w:r w:rsidRPr="004B49EC">
              <w:t>CO</w:t>
            </w:r>
            <w:r>
              <w:t>4</w:t>
            </w:r>
          </w:p>
        </w:tc>
        <w:tc>
          <w:tcPr>
            <w:tcW w:w="319" w:type="pct"/>
            <w:vAlign w:val="center"/>
          </w:tcPr>
          <w:p w14:paraId="4A7CF044" w14:textId="77777777" w:rsidR="00E617C8" w:rsidRPr="009C4175" w:rsidRDefault="00E617C8" w:rsidP="008347D8">
            <w:pPr>
              <w:pStyle w:val="NoSpacing"/>
              <w:jc w:val="center"/>
            </w:pPr>
            <w:r w:rsidRPr="004B49EC">
              <w:t>R</w:t>
            </w:r>
          </w:p>
        </w:tc>
        <w:tc>
          <w:tcPr>
            <w:tcW w:w="319" w:type="pct"/>
            <w:vAlign w:val="center"/>
          </w:tcPr>
          <w:p w14:paraId="361A4F39" w14:textId="77777777" w:rsidR="00E617C8" w:rsidRPr="009C4175" w:rsidRDefault="00E617C8" w:rsidP="008347D8">
            <w:pPr>
              <w:pStyle w:val="NoSpacing"/>
              <w:jc w:val="center"/>
            </w:pPr>
            <w:r>
              <w:t>3</w:t>
            </w:r>
          </w:p>
        </w:tc>
      </w:tr>
      <w:tr w:rsidR="00E617C8" w:rsidRPr="009C4175" w14:paraId="578E4E95" w14:textId="77777777" w:rsidTr="0020758D">
        <w:trPr>
          <w:trHeight w:val="283"/>
        </w:trPr>
        <w:tc>
          <w:tcPr>
            <w:tcW w:w="272" w:type="pct"/>
          </w:tcPr>
          <w:p w14:paraId="76444CD5" w14:textId="77777777" w:rsidR="00E617C8" w:rsidRPr="009C4175" w:rsidRDefault="00E617C8" w:rsidP="008347D8">
            <w:pPr>
              <w:pStyle w:val="NoSpacing"/>
              <w:jc w:val="center"/>
            </w:pPr>
            <w:r w:rsidRPr="009C4175">
              <w:t>14.</w:t>
            </w:r>
          </w:p>
        </w:tc>
        <w:tc>
          <w:tcPr>
            <w:tcW w:w="3771" w:type="pct"/>
            <w:gridSpan w:val="2"/>
            <w:vAlign w:val="center"/>
          </w:tcPr>
          <w:p w14:paraId="35447048" w14:textId="77777777" w:rsidR="00E617C8" w:rsidRPr="009C4175" w:rsidRDefault="00E617C8" w:rsidP="008347D8">
            <w:pPr>
              <w:pStyle w:val="NoSpacing"/>
            </w:pPr>
            <w:r>
              <w:t>List</w:t>
            </w:r>
            <w:r w:rsidRPr="000D1CCA">
              <w:t xml:space="preserve"> </w:t>
            </w:r>
            <w:r>
              <w:t>atleast two</w:t>
            </w:r>
            <w:r w:rsidRPr="000D1CCA">
              <w:t xml:space="preserve"> advantages of microscopy method for particle analysis. </w:t>
            </w:r>
          </w:p>
        </w:tc>
        <w:tc>
          <w:tcPr>
            <w:tcW w:w="319" w:type="pct"/>
            <w:vAlign w:val="center"/>
          </w:tcPr>
          <w:p w14:paraId="1D943906" w14:textId="77777777" w:rsidR="00E617C8" w:rsidRPr="009C4175" w:rsidRDefault="00E617C8" w:rsidP="008347D8">
            <w:pPr>
              <w:pStyle w:val="NoSpacing"/>
              <w:jc w:val="center"/>
            </w:pPr>
            <w:r w:rsidRPr="000D1CCA">
              <w:t>CO5</w:t>
            </w:r>
          </w:p>
        </w:tc>
        <w:tc>
          <w:tcPr>
            <w:tcW w:w="319" w:type="pct"/>
            <w:vAlign w:val="center"/>
          </w:tcPr>
          <w:p w14:paraId="5A5C5DDD" w14:textId="77777777" w:rsidR="00E617C8" w:rsidRPr="009C4175" w:rsidRDefault="00E617C8" w:rsidP="008347D8">
            <w:pPr>
              <w:pStyle w:val="NoSpacing"/>
              <w:jc w:val="center"/>
            </w:pPr>
            <w:r>
              <w:rPr>
                <w:color w:val="000000" w:themeColor="text1"/>
              </w:rPr>
              <w:t>R</w:t>
            </w:r>
          </w:p>
        </w:tc>
        <w:tc>
          <w:tcPr>
            <w:tcW w:w="319" w:type="pct"/>
            <w:vAlign w:val="center"/>
          </w:tcPr>
          <w:p w14:paraId="2489DA74" w14:textId="77777777" w:rsidR="00E617C8" w:rsidRPr="009C4175" w:rsidRDefault="00E617C8" w:rsidP="008347D8">
            <w:pPr>
              <w:pStyle w:val="NoSpacing"/>
              <w:jc w:val="center"/>
            </w:pPr>
            <w:r>
              <w:t>3</w:t>
            </w:r>
          </w:p>
        </w:tc>
      </w:tr>
      <w:tr w:rsidR="00E617C8" w:rsidRPr="009C4175" w14:paraId="2688350B" w14:textId="77777777" w:rsidTr="009D6587">
        <w:trPr>
          <w:trHeight w:val="283"/>
        </w:trPr>
        <w:tc>
          <w:tcPr>
            <w:tcW w:w="272" w:type="pct"/>
          </w:tcPr>
          <w:p w14:paraId="09699E0C" w14:textId="77777777" w:rsidR="00E617C8" w:rsidRPr="009C4175" w:rsidRDefault="00E617C8" w:rsidP="008347D8">
            <w:pPr>
              <w:pStyle w:val="NoSpacing"/>
              <w:jc w:val="center"/>
            </w:pPr>
            <w:r w:rsidRPr="009C4175">
              <w:t>15.</w:t>
            </w:r>
          </w:p>
        </w:tc>
        <w:tc>
          <w:tcPr>
            <w:tcW w:w="3771" w:type="pct"/>
            <w:gridSpan w:val="2"/>
          </w:tcPr>
          <w:p w14:paraId="33E0E5C3" w14:textId="77777777" w:rsidR="00E617C8" w:rsidRPr="009C4175" w:rsidRDefault="00E617C8" w:rsidP="008347D8">
            <w:pPr>
              <w:pStyle w:val="NoSpacing"/>
            </w:pPr>
            <w:r>
              <w:rPr>
                <w:lang w:val="en-IN"/>
              </w:rPr>
              <w:t>State the causes for corrosion.</w:t>
            </w:r>
          </w:p>
        </w:tc>
        <w:tc>
          <w:tcPr>
            <w:tcW w:w="319" w:type="pct"/>
            <w:vAlign w:val="center"/>
          </w:tcPr>
          <w:p w14:paraId="55DB348B" w14:textId="77777777" w:rsidR="00E617C8" w:rsidRPr="009C4175" w:rsidRDefault="00E617C8" w:rsidP="008347D8">
            <w:pPr>
              <w:pStyle w:val="NoSpacing"/>
              <w:jc w:val="center"/>
            </w:pPr>
            <w:r>
              <w:rPr>
                <w:color w:val="000000" w:themeColor="text1"/>
                <w:lang w:val="en-IN"/>
              </w:rPr>
              <w:t>CO4</w:t>
            </w:r>
          </w:p>
        </w:tc>
        <w:tc>
          <w:tcPr>
            <w:tcW w:w="319" w:type="pct"/>
            <w:vAlign w:val="center"/>
          </w:tcPr>
          <w:p w14:paraId="557B9601" w14:textId="77777777" w:rsidR="00E617C8" w:rsidRPr="009C4175" w:rsidRDefault="00E617C8" w:rsidP="008347D8">
            <w:pPr>
              <w:pStyle w:val="NoSpacing"/>
              <w:jc w:val="center"/>
            </w:pPr>
            <w:r>
              <w:rPr>
                <w:color w:val="000000" w:themeColor="text1"/>
                <w:lang w:val="en-IN"/>
              </w:rPr>
              <w:t>U</w:t>
            </w:r>
          </w:p>
        </w:tc>
        <w:tc>
          <w:tcPr>
            <w:tcW w:w="319" w:type="pct"/>
            <w:vAlign w:val="center"/>
          </w:tcPr>
          <w:p w14:paraId="01369895" w14:textId="77777777" w:rsidR="00E617C8" w:rsidRPr="009C4175" w:rsidRDefault="00E617C8" w:rsidP="008347D8">
            <w:pPr>
              <w:pStyle w:val="NoSpacing"/>
              <w:jc w:val="center"/>
            </w:pPr>
            <w:r>
              <w:t>3</w:t>
            </w:r>
          </w:p>
        </w:tc>
      </w:tr>
      <w:tr w:rsidR="00E617C8" w:rsidRPr="009C4175" w14:paraId="7C40276C" w14:textId="77777777" w:rsidTr="009D6587">
        <w:trPr>
          <w:trHeight w:val="283"/>
        </w:trPr>
        <w:tc>
          <w:tcPr>
            <w:tcW w:w="272" w:type="pct"/>
          </w:tcPr>
          <w:p w14:paraId="5267A137" w14:textId="77777777" w:rsidR="00E617C8" w:rsidRPr="009C4175" w:rsidRDefault="00E617C8" w:rsidP="008347D8">
            <w:pPr>
              <w:pStyle w:val="NoSpacing"/>
              <w:jc w:val="center"/>
            </w:pPr>
            <w:r w:rsidRPr="009C4175">
              <w:t>16.</w:t>
            </w:r>
          </w:p>
        </w:tc>
        <w:tc>
          <w:tcPr>
            <w:tcW w:w="3771" w:type="pct"/>
            <w:gridSpan w:val="2"/>
          </w:tcPr>
          <w:p w14:paraId="6CA0A57D" w14:textId="77777777" w:rsidR="00E617C8" w:rsidRPr="009C4175" w:rsidRDefault="00E617C8" w:rsidP="008347D8">
            <w:pPr>
              <w:spacing w:line="276" w:lineRule="auto"/>
            </w:pPr>
            <w:r>
              <w:rPr>
                <w:color w:val="000000" w:themeColor="text1"/>
                <w:lang w:val="en-IN"/>
              </w:rPr>
              <w:t>Write atleast 4 characteristics of amorphous solids.</w:t>
            </w:r>
          </w:p>
        </w:tc>
        <w:tc>
          <w:tcPr>
            <w:tcW w:w="319" w:type="pct"/>
            <w:vAlign w:val="center"/>
          </w:tcPr>
          <w:p w14:paraId="69F9A125" w14:textId="77777777" w:rsidR="00E617C8" w:rsidRPr="009C4175" w:rsidRDefault="00E617C8" w:rsidP="008347D8">
            <w:pPr>
              <w:pStyle w:val="NoSpacing"/>
              <w:jc w:val="center"/>
            </w:pPr>
            <w:r>
              <w:rPr>
                <w:color w:val="000000" w:themeColor="text1"/>
                <w:lang w:val="en-IN"/>
              </w:rPr>
              <w:t>CO1</w:t>
            </w:r>
          </w:p>
        </w:tc>
        <w:tc>
          <w:tcPr>
            <w:tcW w:w="319" w:type="pct"/>
            <w:vAlign w:val="center"/>
          </w:tcPr>
          <w:p w14:paraId="28A808A5" w14:textId="77777777" w:rsidR="00E617C8" w:rsidRPr="009C4175" w:rsidRDefault="00E617C8" w:rsidP="008347D8">
            <w:pPr>
              <w:pStyle w:val="NoSpacing"/>
              <w:jc w:val="center"/>
            </w:pPr>
            <w:r>
              <w:rPr>
                <w:color w:val="000000" w:themeColor="text1"/>
                <w:lang w:val="en-IN"/>
              </w:rPr>
              <w:t>A</w:t>
            </w:r>
          </w:p>
        </w:tc>
        <w:tc>
          <w:tcPr>
            <w:tcW w:w="319" w:type="pct"/>
            <w:vAlign w:val="center"/>
          </w:tcPr>
          <w:p w14:paraId="5160739D" w14:textId="77777777" w:rsidR="00E617C8" w:rsidRPr="009C4175" w:rsidRDefault="00E617C8" w:rsidP="008347D8">
            <w:pPr>
              <w:pStyle w:val="NoSpacing"/>
              <w:jc w:val="center"/>
            </w:pPr>
            <w:r>
              <w:t>3</w:t>
            </w:r>
          </w:p>
        </w:tc>
      </w:tr>
      <w:tr w:rsidR="00E617C8" w:rsidRPr="009C4175" w14:paraId="2C6B21C3" w14:textId="77777777" w:rsidTr="005722D9">
        <w:trPr>
          <w:trHeight w:val="552"/>
        </w:trPr>
        <w:tc>
          <w:tcPr>
            <w:tcW w:w="5000" w:type="pct"/>
            <w:gridSpan w:val="6"/>
          </w:tcPr>
          <w:p w14:paraId="44354ED3" w14:textId="77777777" w:rsidR="00E617C8" w:rsidRPr="009C4175" w:rsidRDefault="00E617C8" w:rsidP="008347D8">
            <w:pPr>
              <w:jc w:val="center"/>
              <w:rPr>
                <w:b/>
              </w:rPr>
            </w:pPr>
            <w:r w:rsidRPr="009C4175">
              <w:rPr>
                <w:b/>
              </w:rPr>
              <w:t>PART – C (6 X 12 = 72 MARKS)</w:t>
            </w:r>
          </w:p>
          <w:p w14:paraId="4C1DC068" w14:textId="77777777" w:rsidR="00E617C8" w:rsidRPr="009C4175" w:rsidRDefault="00E617C8" w:rsidP="008347D8">
            <w:pPr>
              <w:jc w:val="center"/>
              <w:rPr>
                <w:b/>
              </w:rPr>
            </w:pPr>
            <w:r w:rsidRPr="009C4175">
              <w:rPr>
                <w:b/>
              </w:rPr>
              <w:t>(Answer any five Questions from Q. No. 17 to 23, Q. No. 24 is Compulsory)</w:t>
            </w:r>
          </w:p>
        </w:tc>
      </w:tr>
      <w:tr w:rsidR="00E617C8" w:rsidRPr="009C4175" w14:paraId="1A992FAD" w14:textId="77777777" w:rsidTr="005722D9">
        <w:trPr>
          <w:trHeight w:val="283"/>
        </w:trPr>
        <w:tc>
          <w:tcPr>
            <w:tcW w:w="272" w:type="pct"/>
          </w:tcPr>
          <w:p w14:paraId="24FAF05C" w14:textId="77777777" w:rsidR="00E617C8" w:rsidRPr="009C4175" w:rsidRDefault="00E617C8" w:rsidP="008347D8">
            <w:pPr>
              <w:jc w:val="center"/>
            </w:pPr>
            <w:r>
              <w:t>17.</w:t>
            </w:r>
          </w:p>
        </w:tc>
        <w:tc>
          <w:tcPr>
            <w:tcW w:w="190" w:type="pct"/>
          </w:tcPr>
          <w:p w14:paraId="49E3CDF1" w14:textId="77777777" w:rsidR="00E617C8" w:rsidRPr="009C4175" w:rsidRDefault="00E617C8" w:rsidP="008347D8">
            <w:pPr>
              <w:jc w:val="center"/>
            </w:pPr>
            <w:r>
              <w:t>a.</w:t>
            </w:r>
          </w:p>
        </w:tc>
        <w:tc>
          <w:tcPr>
            <w:tcW w:w="3581" w:type="pct"/>
          </w:tcPr>
          <w:p w14:paraId="43606C32" w14:textId="77777777" w:rsidR="00E617C8" w:rsidRPr="009C4175" w:rsidRDefault="00E617C8" w:rsidP="008347D8">
            <w:r w:rsidRPr="005055AD">
              <w:t>A wire 2 m long and 2 mm diameter, when stretched by weight of 8kg has a length increased by 0.24mm. Find the stress, strain and Young’s modulus of the material of the wire. g = 9.8 m/s2</w:t>
            </w:r>
          </w:p>
        </w:tc>
        <w:tc>
          <w:tcPr>
            <w:tcW w:w="319" w:type="pct"/>
          </w:tcPr>
          <w:p w14:paraId="6523853E" w14:textId="77777777" w:rsidR="00E617C8" w:rsidRPr="009C4175" w:rsidRDefault="00E617C8" w:rsidP="008347D8">
            <w:pPr>
              <w:jc w:val="center"/>
            </w:pPr>
            <w:r w:rsidRPr="005055AD">
              <w:t>CO</w:t>
            </w:r>
            <w:r>
              <w:t>2</w:t>
            </w:r>
          </w:p>
        </w:tc>
        <w:tc>
          <w:tcPr>
            <w:tcW w:w="319" w:type="pct"/>
          </w:tcPr>
          <w:p w14:paraId="1EBB7584" w14:textId="77777777" w:rsidR="00E617C8" w:rsidRPr="009C4175" w:rsidRDefault="00E617C8" w:rsidP="008347D8">
            <w:pPr>
              <w:jc w:val="center"/>
            </w:pPr>
            <w:r>
              <w:t>An</w:t>
            </w:r>
          </w:p>
        </w:tc>
        <w:tc>
          <w:tcPr>
            <w:tcW w:w="319" w:type="pct"/>
          </w:tcPr>
          <w:p w14:paraId="18980233" w14:textId="77777777" w:rsidR="00E617C8" w:rsidRPr="009C4175" w:rsidRDefault="00E617C8" w:rsidP="008347D8">
            <w:pPr>
              <w:jc w:val="center"/>
            </w:pPr>
            <w:r>
              <w:t>6</w:t>
            </w:r>
          </w:p>
        </w:tc>
      </w:tr>
      <w:tr w:rsidR="00E617C8" w:rsidRPr="009C4175" w14:paraId="357DADCD" w14:textId="77777777" w:rsidTr="006C73B6">
        <w:trPr>
          <w:trHeight w:val="283"/>
        </w:trPr>
        <w:tc>
          <w:tcPr>
            <w:tcW w:w="272" w:type="pct"/>
          </w:tcPr>
          <w:p w14:paraId="01C6CED4" w14:textId="77777777" w:rsidR="00E617C8" w:rsidRPr="009C4175" w:rsidRDefault="00E617C8" w:rsidP="008347D8">
            <w:pPr>
              <w:jc w:val="center"/>
            </w:pPr>
          </w:p>
        </w:tc>
        <w:tc>
          <w:tcPr>
            <w:tcW w:w="190" w:type="pct"/>
          </w:tcPr>
          <w:p w14:paraId="42F9395D" w14:textId="77777777" w:rsidR="00E617C8" w:rsidRPr="009C4175" w:rsidRDefault="00E617C8" w:rsidP="008347D8">
            <w:pPr>
              <w:jc w:val="center"/>
            </w:pPr>
            <w:r>
              <w:t>b.</w:t>
            </w:r>
          </w:p>
        </w:tc>
        <w:tc>
          <w:tcPr>
            <w:tcW w:w="3581" w:type="pct"/>
            <w:vAlign w:val="center"/>
          </w:tcPr>
          <w:p w14:paraId="6E1A6DEA" w14:textId="77777777" w:rsidR="00E617C8" w:rsidRDefault="00E617C8" w:rsidP="008347D8">
            <w:pPr>
              <w:jc w:val="both"/>
            </w:pPr>
            <w:r>
              <w:t>Explain the following in detail</w:t>
            </w:r>
          </w:p>
          <w:p w14:paraId="06F7A5A5" w14:textId="77777777" w:rsidR="00E617C8" w:rsidRDefault="00E617C8" w:rsidP="00E617C8">
            <w:pPr>
              <w:pStyle w:val="ListParagraph"/>
              <w:numPr>
                <w:ilvl w:val="0"/>
                <w:numId w:val="11"/>
              </w:numPr>
              <w:jc w:val="both"/>
            </w:pPr>
            <w:r>
              <w:t xml:space="preserve">Fracture </w:t>
            </w:r>
          </w:p>
          <w:p w14:paraId="659A5353" w14:textId="77777777" w:rsidR="00E617C8" w:rsidRDefault="00E617C8" w:rsidP="00E617C8">
            <w:pPr>
              <w:pStyle w:val="ListParagraph"/>
              <w:numPr>
                <w:ilvl w:val="0"/>
                <w:numId w:val="11"/>
              </w:numPr>
              <w:jc w:val="both"/>
            </w:pPr>
            <w:r>
              <w:t xml:space="preserve">fracture modes and </w:t>
            </w:r>
          </w:p>
          <w:p w14:paraId="6C7B93AE" w14:textId="77777777" w:rsidR="00E617C8" w:rsidRPr="00BF4000" w:rsidRDefault="00E617C8" w:rsidP="00E617C8">
            <w:pPr>
              <w:pStyle w:val="ListParagraph"/>
              <w:numPr>
                <w:ilvl w:val="0"/>
                <w:numId w:val="11"/>
              </w:numPr>
              <w:jc w:val="both"/>
            </w:pPr>
            <w:r>
              <w:t xml:space="preserve">fracture mechanism </w:t>
            </w:r>
          </w:p>
        </w:tc>
        <w:tc>
          <w:tcPr>
            <w:tcW w:w="319" w:type="pct"/>
            <w:vAlign w:val="center"/>
          </w:tcPr>
          <w:p w14:paraId="5BDD7611" w14:textId="77777777" w:rsidR="00E617C8" w:rsidRPr="009C4175" w:rsidRDefault="00E617C8" w:rsidP="008347D8">
            <w:pPr>
              <w:jc w:val="center"/>
            </w:pPr>
            <w:r w:rsidRPr="0018588F">
              <w:rPr>
                <w:color w:val="000000" w:themeColor="text1"/>
              </w:rPr>
              <w:t>CO</w:t>
            </w:r>
            <w:r>
              <w:rPr>
                <w:color w:val="000000" w:themeColor="text1"/>
              </w:rPr>
              <w:t>3</w:t>
            </w:r>
          </w:p>
        </w:tc>
        <w:tc>
          <w:tcPr>
            <w:tcW w:w="319" w:type="pct"/>
            <w:vAlign w:val="center"/>
          </w:tcPr>
          <w:p w14:paraId="5A074DC1" w14:textId="77777777" w:rsidR="00E617C8" w:rsidRPr="009C4175" w:rsidRDefault="00E617C8" w:rsidP="008347D8">
            <w:pPr>
              <w:jc w:val="center"/>
            </w:pPr>
            <w:r>
              <w:t>A</w:t>
            </w:r>
          </w:p>
        </w:tc>
        <w:tc>
          <w:tcPr>
            <w:tcW w:w="319" w:type="pct"/>
            <w:vAlign w:val="center"/>
          </w:tcPr>
          <w:p w14:paraId="653ECE50" w14:textId="77777777" w:rsidR="00E617C8" w:rsidRPr="009C4175" w:rsidRDefault="00E617C8" w:rsidP="008347D8">
            <w:pPr>
              <w:jc w:val="center"/>
            </w:pPr>
            <w:r>
              <w:t>6</w:t>
            </w:r>
          </w:p>
        </w:tc>
      </w:tr>
      <w:tr w:rsidR="00E617C8" w:rsidRPr="009C4175" w14:paraId="7CD6C06E" w14:textId="77777777" w:rsidTr="005722D9">
        <w:trPr>
          <w:trHeight w:val="283"/>
        </w:trPr>
        <w:tc>
          <w:tcPr>
            <w:tcW w:w="272" w:type="pct"/>
          </w:tcPr>
          <w:p w14:paraId="31816A0A" w14:textId="77777777" w:rsidR="00E617C8" w:rsidRPr="009C4175" w:rsidRDefault="00E617C8" w:rsidP="008347D8">
            <w:pPr>
              <w:jc w:val="center"/>
            </w:pPr>
          </w:p>
        </w:tc>
        <w:tc>
          <w:tcPr>
            <w:tcW w:w="190" w:type="pct"/>
          </w:tcPr>
          <w:p w14:paraId="4CCDCFEF" w14:textId="77777777" w:rsidR="00E617C8" w:rsidRPr="009C4175" w:rsidRDefault="00E617C8" w:rsidP="008347D8">
            <w:pPr>
              <w:jc w:val="center"/>
            </w:pPr>
          </w:p>
        </w:tc>
        <w:tc>
          <w:tcPr>
            <w:tcW w:w="3581" w:type="pct"/>
          </w:tcPr>
          <w:p w14:paraId="0EAED68C" w14:textId="77777777" w:rsidR="00E617C8" w:rsidRPr="009C4175" w:rsidRDefault="00E617C8" w:rsidP="008347D8"/>
        </w:tc>
        <w:tc>
          <w:tcPr>
            <w:tcW w:w="319" w:type="pct"/>
          </w:tcPr>
          <w:p w14:paraId="646980B7" w14:textId="77777777" w:rsidR="00E617C8" w:rsidRPr="009C4175" w:rsidRDefault="00E617C8" w:rsidP="008347D8">
            <w:pPr>
              <w:jc w:val="center"/>
            </w:pPr>
          </w:p>
        </w:tc>
        <w:tc>
          <w:tcPr>
            <w:tcW w:w="319" w:type="pct"/>
          </w:tcPr>
          <w:p w14:paraId="3E7BCDBD" w14:textId="77777777" w:rsidR="00E617C8" w:rsidRPr="009C4175" w:rsidRDefault="00E617C8" w:rsidP="008347D8">
            <w:pPr>
              <w:jc w:val="center"/>
            </w:pPr>
          </w:p>
        </w:tc>
        <w:tc>
          <w:tcPr>
            <w:tcW w:w="319" w:type="pct"/>
          </w:tcPr>
          <w:p w14:paraId="2E909CA9" w14:textId="77777777" w:rsidR="00E617C8" w:rsidRPr="009C4175" w:rsidRDefault="00E617C8" w:rsidP="008347D8">
            <w:pPr>
              <w:jc w:val="center"/>
            </w:pPr>
          </w:p>
        </w:tc>
      </w:tr>
      <w:tr w:rsidR="00E617C8" w:rsidRPr="009C4175" w14:paraId="59BB30B0" w14:textId="77777777" w:rsidTr="00D2477B">
        <w:trPr>
          <w:trHeight w:val="283"/>
        </w:trPr>
        <w:tc>
          <w:tcPr>
            <w:tcW w:w="272" w:type="pct"/>
          </w:tcPr>
          <w:p w14:paraId="55A12F46" w14:textId="77777777" w:rsidR="00E617C8" w:rsidRPr="009C4175" w:rsidRDefault="00E617C8" w:rsidP="00322B5B">
            <w:pPr>
              <w:jc w:val="center"/>
            </w:pPr>
            <w:r>
              <w:t>18.</w:t>
            </w:r>
          </w:p>
        </w:tc>
        <w:tc>
          <w:tcPr>
            <w:tcW w:w="190" w:type="pct"/>
          </w:tcPr>
          <w:p w14:paraId="239F7F40" w14:textId="77777777" w:rsidR="00E617C8" w:rsidRPr="009C4175" w:rsidRDefault="00E617C8" w:rsidP="00322B5B">
            <w:pPr>
              <w:jc w:val="center"/>
            </w:pPr>
            <w:r>
              <w:t>a.</w:t>
            </w:r>
          </w:p>
        </w:tc>
        <w:tc>
          <w:tcPr>
            <w:tcW w:w="3581" w:type="pct"/>
          </w:tcPr>
          <w:p w14:paraId="38E18687" w14:textId="77777777" w:rsidR="00E617C8" w:rsidRPr="009C4175" w:rsidRDefault="00E617C8" w:rsidP="00322B5B">
            <w:r>
              <w:rPr>
                <w:color w:val="000000" w:themeColor="text1"/>
                <w:lang w:val="en-IN"/>
              </w:rPr>
              <w:t>A force of 49N stretches a mild steel wire of radius 0.5 mm and length 3m. Calculate 1) longitudinal stress, b) longitudinal strain c) elongation produced in the body if Y=2.1x10</w:t>
            </w:r>
            <w:r>
              <w:rPr>
                <w:color w:val="000000" w:themeColor="text1"/>
                <w:vertAlign w:val="superscript"/>
                <w:lang w:val="en-IN"/>
              </w:rPr>
              <w:t>11</w:t>
            </w:r>
            <w:r>
              <w:rPr>
                <w:color w:val="000000" w:themeColor="text1"/>
                <w:lang w:val="en-IN"/>
              </w:rPr>
              <w:t xml:space="preserve"> N/m</w:t>
            </w:r>
            <w:r>
              <w:rPr>
                <w:color w:val="000000" w:themeColor="text1"/>
                <w:vertAlign w:val="superscript"/>
                <w:lang w:val="en-IN"/>
              </w:rPr>
              <w:t>2</w:t>
            </w:r>
            <w:r>
              <w:rPr>
                <w:color w:val="000000" w:themeColor="text1"/>
                <w:lang w:val="en-IN"/>
              </w:rPr>
              <w:t>. g = 9.8 m/s</w:t>
            </w:r>
            <w:r>
              <w:rPr>
                <w:color w:val="000000" w:themeColor="text1"/>
                <w:vertAlign w:val="superscript"/>
                <w:lang w:val="en-IN"/>
              </w:rPr>
              <w:t>2</w:t>
            </w:r>
          </w:p>
        </w:tc>
        <w:tc>
          <w:tcPr>
            <w:tcW w:w="319" w:type="pct"/>
            <w:vAlign w:val="center"/>
          </w:tcPr>
          <w:p w14:paraId="3EF2BF70" w14:textId="77777777" w:rsidR="00E617C8" w:rsidRPr="009C4175" w:rsidRDefault="00E617C8" w:rsidP="00322B5B">
            <w:pPr>
              <w:jc w:val="center"/>
            </w:pPr>
            <w:r>
              <w:rPr>
                <w:color w:val="000000" w:themeColor="text1"/>
                <w:lang w:val="en-IN"/>
              </w:rPr>
              <w:t>CO2</w:t>
            </w:r>
          </w:p>
        </w:tc>
        <w:tc>
          <w:tcPr>
            <w:tcW w:w="319" w:type="pct"/>
            <w:vAlign w:val="center"/>
          </w:tcPr>
          <w:p w14:paraId="01A6EFBA" w14:textId="77777777" w:rsidR="00E617C8" w:rsidRPr="009C4175" w:rsidRDefault="00E617C8" w:rsidP="00322B5B">
            <w:r>
              <w:t>An</w:t>
            </w:r>
          </w:p>
        </w:tc>
        <w:tc>
          <w:tcPr>
            <w:tcW w:w="319" w:type="pct"/>
            <w:vAlign w:val="center"/>
          </w:tcPr>
          <w:p w14:paraId="7C476358" w14:textId="77777777" w:rsidR="00E617C8" w:rsidRPr="009C4175" w:rsidRDefault="00E617C8" w:rsidP="00322B5B">
            <w:pPr>
              <w:jc w:val="center"/>
            </w:pPr>
            <w:r>
              <w:rPr>
                <w:color w:val="000000" w:themeColor="text1"/>
                <w:lang w:val="en-IN"/>
              </w:rPr>
              <w:t>6</w:t>
            </w:r>
          </w:p>
        </w:tc>
      </w:tr>
      <w:tr w:rsidR="00E617C8" w:rsidRPr="009C4175" w14:paraId="6DE507C5" w14:textId="77777777" w:rsidTr="00D2477B">
        <w:trPr>
          <w:trHeight w:val="283"/>
        </w:trPr>
        <w:tc>
          <w:tcPr>
            <w:tcW w:w="272" w:type="pct"/>
          </w:tcPr>
          <w:p w14:paraId="7D47AFC4" w14:textId="77777777" w:rsidR="00E617C8" w:rsidRPr="009C4175" w:rsidRDefault="00E617C8" w:rsidP="00322B5B">
            <w:pPr>
              <w:jc w:val="center"/>
            </w:pPr>
          </w:p>
        </w:tc>
        <w:tc>
          <w:tcPr>
            <w:tcW w:w="190" w:type="pct"/>
          </w:tcPr>
          <w:p w14:paraId="422EFE9E" w14:textId="77777777" w:rsidR="00E617C8" w:rsidRPr="009C4175" w:rsidRDefault="00E617C8" w:rsidP="00322B5B">
            <w:pPr>
              <w:jc w:val="center"/>
            </w:pPr>
            <w:r>
              <w:t>b.</w:t>
            </w:r>
          </w:p>
        </w:tc>
        <w:tc>
          <w:tcPr>
            <w:tcW w:w="3581" w:type="pct"/>
          </w:tcPr>
          <w:p w14:paraId="1FEADC86" w14:textId="77777777" w:rsidR="00E617C8" w:rsidRPr="009C4175" w:rsidRDefault="00E617C8" w:rsidP="00322B5B">
            <w:r>
              <w:rPr>
                <w:color w:val="000000"/>
              </w:rPr>
              <w:t>Describe the various types of corrosion with diagrams wherever necessary.</w:t>
            </w:r>
          </w:p>
        </w:tc>
        <w:tc>
          <w:tcPr>
            <w:tcW w:w="319" w:type="pct"/>
            <w:vAlign w:val="center"/>
          </w:tcPr>
          <w:p w14:paraId="101AD474" w14:textId="77777777" w:rsidR="00E617C8" w:rsidRPr="009C4175" w:rsidRDefault="00E617C8" w:rsidP="00322B5B">
            <w:pPr>
              <w:jc w:val="center"/>
            </w:pPr>
            <w:r>
              <w:rPr>
                <w:color w:val="000000" w:themeColor="text1"/>
              </w:rPr>
              <w:t>CO4</w:t>
            </w:r>
          </w:p>
        </w:tc>
        <w:tc>
          <w:tcPr>
            <w:tcW w:w="319" w:type="pct"/>
            <w:vAlign w:val="center"/>
          </w:tcPr>
          <w:p w14:paraId="70551C76" w14:textId="77777777" w:rsidR="00E617C8" w:rsidRPr="009C4175" w:rsidRDefault="00E617C8" w:rsidP="00322B5B">
            <w:pPr>
              <w:jc w:val="center"/>
            </w:pPr>
            <w:r>
              <w:t>A</w:t>
            </w:r>
          </w:p>
        </w:tc>
        <w:tc>
          <w:tcPr>
            <w:tcW w:w="319" w:type="pct"/>
            <w:vAlign w:val="center"/>
          </w:tcPr>
          <w:p w14:paraId="0C31CF29" w14:textId="77777777" w:rsidR="00E617C8" w:rsidRPr="009C4175" w:rsidRDefault="00E617C8" w:rsidP="00322B5B">
            <w:pPr>
              <w:jc w:val="center"/>
            </w:pPr>
            <w:r>
              <w:t>6</w:t>
            </w:r>
          </w:p>
        </w:tc>
      </w:tr>
      <w:tr w:rsidR="00E617C8" w:rsidRPr="009C4175" w14:paraId="709886B3" w14:textId="77777777" w:rsidTr="005722D9">
        <w:trPr>
          <w:trHeight w:val="283"/>
        </w:trPr>
        <w:tc>
          <w:tcPr>
            <w:tcW w:w="272" w:type="pct"/>
          </w:tcPr>
          <w:p w14:paraId="06681365" w14:textId="77777777" w:rsidR="00E617C8" w:rsidRPr="009C4175" w:rsidRDefault="00E617C8" w:rsidP="00322B5B">
            <w:pPr>
              <w:jc w:val="center"/>
            </w:pPr>
          </w:p>
        </w:tc>
        <w:tc>
          <w:tcPr>
            <w:tcW w:w="190" w:type="pct"/>
          </w:tcPr>
          <w:p w14:paraId="61BCC2DC" w14:textId="77777777" w:rsidR="00E617C8" w:rsidRPr="009C4175" w:rsidRDefault="00E617C8" w:rsidP="00322B5B">
            <w:pPr>
              <w:jc w:val="center"/>
            </w:pPr>
          </w:p>
        </w:tc>
        <w:tc>
          <w:tcPr>
            <w:tcW w:w="3581" w:type="pct"/>
          </w:tcPr>
          <w:p w14:paraId="218C6277" w14:textId="77777777" w:rsidR="00E617C8" w:rsidRPr="009C4175" w:rsidRDefault="00E617C8" w:rsidP="00322B5B"/>
        </w:tc>
        <w:tc>
          <w:tcPr>
            <w:tcW w:w="319" w:type="pct"/>
          </w:tcPr>
          <w:p w14:paraId="21AA4254" w14:textId="77777777" w:rsidR="00E617C8" w:rsidRPr="009C4175" w:rsidRDefault="00E617C8" w:rsidP="00322B5B">
            <w:pPr>
              <w:jc w:val="center"/>
            </w:pPr>
          </w:p>
        </w:tc>
        <w:tc>
          <w:tcPr>
            <w:tcW w:w="319" w:type="pct"/>
          </w:tcPr>
          <w:p w14:paraId="1BBF54DA" w14:textId="77777777" w:rsidR="00E617C8" w:rsidRPr="009C4175" w:rsidRDefault="00E617C8" w:rsidP="00322B5B">
            <w:pPr>
              <w:jc w:val="center"/>
            </w:pPr>
          </w:p>
        </w:tc>
        <w:tc>
          <w:tcPr>
            <w:tcW w:w="319" w:type="pct"/>
          </w:tcPr>
          <w:p w14:paraId="1626FBDA" w14:textId="77777777" w:rsidR="00E617C8" w:rsidRPr="009C4175" w:rsidRDefault="00E617C8" w:rsidP="00322B5B">
            <w:pPr>
              <w:jc w:val="center"/>
            </w:pPr>
          </w:p>
        </w:tc>
      </w:tr>
      <w:tr w:rsidR="00E617C8" w:rsidRPr="009C4175" w14:paraId="0FE05194" w14:textId="77777777" w:rsidTr="001E1339">
        <w:trPr>
          <w:trHeight w:val="283"/>
        </w:trPr>
        <w:tc>
          <w:tcPr>
            <w:tcW w:w="272" w:type="pct"/>
          </w:tcPr>
          <w:p w14:paraId="26747D2F" w14:textId="77777777" w:rsidR="00E617C8" w:rsidRPr="009C4175" w:rsidRDefault="00E617C8" w:rsidP="00322B5B">
            <w:pPr>
              <w:jc w:val="center"/>
            </w:pPr>
            <w:r>
              <w:t>19.</w:t>
            </w:r>
          </w:p>
        </w:tc>
        <w:tc>
          <w:tcPr>
            <w:tcW w:w="190" w:type="pct"/>
          </w:tcPr>
          <w:p w14:paraId="5DF34D2A" w14:textId="77777777" w:rsidR="00E617C8" w:rsidRPr="009C4175" w:rsidRDefault="00E617C8" w:rsidP="00322B5B">
            <w:pPr>
              <w:jc w:val="center"/>
            </w:pPr>
          </w:p>
        </w:tc>
        <w:tc>
          <w:tcPr>
            <w:tcW w:w="3581" w:type="pct"/>
          </w:tcPr>
          <w:p w14:paraId="59E41CF9" w14:textId="77777777" w:rsidR="00E617C8" w:rsidRPr="009C4175" w:rsidRDefault="00E617C8" w:rsidP="00035590">
            <w:pPr>
              <w:jc w:val="both"/>
            </w:pPr>
            <w:r>
              <w:rPr>
                <w:color w:val="000000"/>
              </w:rPr>
              <w:t>Discuss on the fatigue failure and provide ATLEAST FOUR factors responsible for fatigue failure</w:t>
            </w:r>
          </w:p>
        </w:tc>
        <w:tc>
          <w:tcPr>
            <w:tcW w:w="319" w:type="pct"/>
            <w:vAlign w:val="center"/>
          </w:tcPr>
          <w:p w14:paraId="1F3858B2" w14:textId="77777777" w:rsidR="00E617C8" w:rsidRPr="009C4175" w:rsidRDefault="00E617C8" w:rsidP="00322B5B">
            <w:pPr>
              <w:jc w:val="center"/>
            </w:pPr>
            <w:r>
              <w:rPr>
                <w:color w:val="000000" w:themeColor="text1"/>
              </w:rPr>
              <w:t>CO3</w:t>
            </w:r>
          </w:p>
        </w:tc>
        <w:tc>
          <w:tcPr>
            <w:tcW w:w="319" w:type="pct"/>
            <w:vAlign w:val="center"/>
          </w:tcPr>
          <w:p w14:paraId="4FAF6F24" w14:textId="77777777" w:rsidR="00E617C8" w:rsidRPr="009C4175" w:rsidRDefault="00E617C8" w:rsidP="00322B5B">
            <w:pPr>
              <w:jc w:val="center"/>
            </w:pPr>
            <w:r>
              <w:rPr>
                <w:color w:val="000000" w:themeColor="text1"/>
              </w:rPr>
              <w:t>U</w:t>
            </w:r>
          </w:p>
        </w:tc>
        <w:tc>
          <w:tcPr>
            <w:tcW w:w="319" w:type="pct"/>
            <w:vAlign w:val="center"/>
          </w:tcPr>
          <w:p w14:paraId="1847A70D" w14:textId="77777777" w:rsidR="00E617C8" w:rsidRPr="009C4175" w:rsidRDefault="00E617C8" w:rsidP="00322B5B">
            <w:pPr>
              <w:jc w:val="center"/>
            </w:pPr>
            <w:r>
              <w:t>12</w:t>
            </w:r>
          </w:p>
        </w:tc>
      </w:tr>
      <w:tr w:rsidR="00E617C8" w:rsidRPr="009C4175" w14:paraId="1C340298" w14:textId="77777777" w:rsidTr="005722D9">
        <w:trPr>
          <w:trHeight w:val="283"/>
        </w:trPr>
        <w:tc>
          <w:tcPr>
            <w:tcW w:w="272" w:type="pct"/>
          </w:tcPr>
          <w:p w14:paraId="2BA6428E" w14:textId="77777777" w:rsidR="00E617C8" w:rsidRPr="009C4175" w:rsidRDefault="00E617C8" w:rsidP="00322B5B">
            <w:pPr>
              <w:jc w:val="center"/>
            </w:pPr>
          </w:p>
        </w:tc>
        <w:tc>
          <w:tcPr>
            <w:tcW w:w="190" w:type="pct"/>
          </w:tcPr>
          <w:p w14:paraId="2454065F" w14:textId="77777777" w:rsidR="00E617C8" w:rsidRPr="009C4175" w:rsidRDefault="00E617C8" w:rsidP="00322B5B">
            <w:pPr>
              <w:jc w:val="center"/>
            </w:pPr>
          </w:p>
        </w:tc>
        <w:tc>
          <w:tcPr>
            <w:tcW w:w="3581" w:type="pct"/>
          </w:tcPr>
          <w:p w14:paraId="46853A9C" w14:textId="77777777" w:rsidR="00E617C8" w:rsidRPr="009C4175" w:rsidRDefault="00E617C8" w:rsidP="00035590">
            <w:pPr>
              <w:jc w:val="both"/>
            </w:pPr>
          </w:p>
        </w:tc>
        <w:tc>
          <w:tcPr>
            <w:tcW w:w="319" w:type="pct"/>
          </w:tcPr>
          <w:p w14:paraId="0026532F" w14:textId="77777777" w:rsidR="00E617C8" w:rsidRPr="009C4175" w:rsidRDefault="00E617C8" w:rsidP="00322B5B">
            <w:pPr>
              <w:jc w:val="center"/>
            </w:pPr>
          </w:p>
        </w:tc>
        <w:tc>
          <w:tcPr>
            <w:tcW w:w="319" w:type="pct"/>
          </w:tcPr>
          <w:p w14:paraId="5951E3C0" w14:textId="77777777" w:rsidR="00E617C8" w:rsidRPr="009C4175" w:rsidRDefault="00E617C8" w:rsidP="00322B5B">
            <w:pPr>
              <w:jc w:val="center"/>
            </w:pPr>
          </w:p>
        </w:tc>
        <w:tc>
          <w:tcPr>
            <w:tcW w:w="319" w:type="pct"/>
          </w:tcPr>
          <w:p w14:paraId="359B2700" w14:textId="77777777" w:rsidR="00E617C8" w:rsidRPr="009C4175" w:rsidRDefault="00E617C8" w:rsidP="00322B5B">
            <w:pPr>
              <w:jc w:val="center"/>
            </w:pPr>
          </w:p>
        </w:tc>
      </w:tr>
      <w:tr w:rsidR="00E617C8" w:rsidRPr="009C4175" w14:paraId="465CA859" w14:textId="77777777" w:rsidTr="005722D9">
        <w:trPr>
          <w:trHeight w:val="283"/>
        </w:trPr>
        <w:tc>
          <w:tcPr>
            <w:tcW w:w="272" w:type="pct"/>
          </w:tcPr>
          <w:p w14:paraId="125441A9" w14:textId="77777777" w:rsidR="00E617C8" w:rsidRPr="009C4175" w:rsidRDefault="00E617C8" w:rsidP="00322B5B">
            <w:pPr>
              <w:jc w:val="center"/>
            </w:pPr>
            <w:r>
              <w:t>20.</w:t>
            </w:r>
          </w:p>
        </w:tc>
        <w:tc>
          <w:tcPr>
            <w:tcW w:w="190" w:type="pct"/>
          </w:tcPr>
          <w:p w14:paraId="4567ABF6" w14:textId="77777777" w:rsidR="00E617C8" w:rsidRPr="009C4175" w:rsidRDefault="00E617C8" w:rsidP="00322B5B">
            <w:pPr>
              <w:jc w:val="center"/>
            </w:pPr>
            <w:r>
              <w:t>a.</w:t>
            </w:r>
          </w:p>
        </w:tc>
        <w:tc>
          <w:tcPr>
            <w:tcW w:w="3581" w:type="pct"/>
          </w:tcPr>
          <w:p w14:paraId="353CE5B8" w14:textId="77777777" w:rsidR="00E617C8" w:rsidRPr="009C4175" w:rsidRDefault="00E617C8" w:rsidP="00035590">
            <w:pPr>
              <w:jc w:val="both"/>
            </w:pPr>
            <w:r w:rsidRPr="00E37A44">
              <w:t>Write a note of primary, secondary and tertiary creep and explain it by appropriate graph.</w:t>
            </w:r>
          </w:p>
        </w:tc>
        <w:tc>
          <w:tcPr>
            <w:tcW w:w="319" w:type="pct"/>
          </w:tcPr>
          <w:p w14:paraId="7C458627" w14:textId="77777777" w:rsidR="00E617C8" w:rsidRPr="009C4175" w:rsidRDefault="00E617C8" w:rsidP="00322B5B">
            <w:pPr>
              <w:jc w:val="center"/>
            </w:pPr>
            <w:r>
              <w:t>CO4</w:t>
            </w:r>
          </w:p>
        </w:tc>
        <w:tc>
          <w:tcPr>
            <w:tcW w:w="319" w:type="pct"/>
          </w:tcPr>
          <w:p w14:paraId="12387CDC" w14:textId="77777777" w:rsidR="00E617C8" w:rsidRPr="009C4175" w:rsidRDefault="00E617C8" w:rsidP="00322B5B">
            <w:pPr>
              <w:jc w:val="center"/>
            </w:pPr>
            <w:r>
              <w:t>An</w:t>
            </w:r>
          </w:p>
        </w:tc>
        <w:tc>
          <w:tcPr>
            <w:tcW w:w="319" w:type="pct"/>
          </w:tcPr>
          <w:p w14:paraId="1C1AAC9C" w14:textId="77777777" w:rsidR="00E617C8" w:rsidRPr="009C4175" w:rsidRDefault="00E617C8" w:rsidP="00322B5B">
            <w:pPr>
              <w:jc w:val="center"/>
            </w:pPr>
            <w:r>
              <w:t>6</w:t>
            </w:r>
          </w:p>
        </w:tc>
      </w:tr>
      <w:tr w:rsidR="00E617C8" w:rsidRPr="009C4175" w14:paraId="0DCAE8B0" w14:textId="77777777" w:rsidTr="005722D9">
        <w:trPr>
          <w:trHeight w:val="283"/>
        </w:trPr>
        <w:tc>
          <w:tcPr>
            <w:tcW w:w="272" w:type="pct"/>
          </w:tcPr>
          <w:p w14:paraId="6BB349B4" w14:textId="77777777" w:rsidR="00E617C8" w:rsidRPr="009C4175" w:rsidRDefault="00E617C8" w:rsidP="00322B5B">
            <w:pPr>
              <w:jc w:val="center"/>
            </w:pPr>
          </w:p>
        </w:tc>
        <w:tc>
          <w:tcPr>
            <w:tcW w:w="190" w:type="pct"/>
          </w:tcPr>
          <w:p w14:paraId="581F6365" w14:textId="77777777" w:rsidR="00E617C8" w:rsidRPr="009C4175" w:rsidRDefault="00E617C8" w:rsidP="00322B5B">
            <w:pPr>
              <w:jc w:val="center"/>
            </w:pPr>
            <w:r>
              <w:t>b</w:t>
            </w:r>
          </w:p>
        </w:tc>
        <w:tc>
          <w:tcPr>
            <w:tcW w:w="3581" w:type="pct"/>
          </w:tcPr>
          <w:p w14:paraId="4734EDD6" w14:textId="77777777" w:rsidR="00E617C8" w:rsidRPr="009C4175" w:rsidRDefault="00E617C8" w:rsidP="00035590">
            <w:pPr>
              <w:jc w:val="both"/>
            </w:pPr>
            <w:r w:rsidRPr="00E37A44">
              <w:t>Explain basics of diffraction along with Constructive and Destructive Interference of Waves</w:t>
            </w:r>
          </w:p>
        </w:tc>
        <w:tc>
          <w:tcPr>
            <w:tcW w:w="319" w:type="pct"/>
          </w:tcPr>
          <w:p w14:paraId="549503E8" w14:textId="77777777" w:rsidR="00E617C8" w:rsidRPr="009C4175" w:rsidRDefault="00E617C8" w:rsidP="00322B5B">
            <w:pPr>
              <w:jc w:val="center"/>
            </w:pPr>
            <w:r>
              <w:t>CO6</w:t>
            </w:r>
          </w:p>
        </w:tc>
        <w:tc>
          <w:tcPr>
            <w:tcW w:w="319" w:type="pct"/>
          </w:tcPr>
          <w:p w14:paraId="73C3BAF6" w14:textId="77777777" w:rsidR="00E617C8" w:rsidRPr="009C4175" w:rsidRDefault="00E617C8" w:rsidP="00322B5B">
            <w:pPr>
              <w:jc w:val="center"/>
            </w:pPr>
            <w:r>
              <w:t>E</w:t>
            </w:r>
          </w:p>
        </w:tc>
        <w:tc>
          <w:tcPr>
            <w:tcW w:w="319" w:type="pct"/>
          </w:tcPr>
          <w:p w14:paraId="36E86DD9" w14:textId="77777777" w:rsidR="00E617C8" w:rsidRPr="009C4175" w:rsidRDefault="00E617C8" w:rsidP="00322B5B">
            <w:pPr>
              <w:jc w:val="center"/>
            </w:pPr>
            <w:r>
              <w:t>6</w:t>
            </w:r>
          </w:p>
        </w:tc>
      </w:tr>
      <w:tr w:rsidR="00E617C8" w:rsidRPr="009C4175" w14:paraId="43DAC32B" w14:textId="77777777" w:rsidTr="005722D9">
        <w:trPr>
          <w:trHeight w:val="283"/>
        </w:trPr>
        <w:tc>
          <w:tcPr>
            <w:tcW w:w="272" w:type="pct"/>
          </w:tcPr>
          <w:p w14:paraId="3C4D6D06" w14:textId="77777777" w:rsidR="00E617C8" w:rsidRPr="009C4175" w:rsidRDefault="00E617C8" w:rsidP="00322B5B">
            <w:pPr>
              <w:jc w:val="center"/>
            </w:pPr>
          </w:p>
        </w:tc>
        <w:tc>
          <w:tcPr>
            <w:tcW w:w="190" w:type="pct"/>
          </w:tcPr>
          <w:p w14:paraId="015C44CB" w14:textId="77777777" w:rsidR="00E617C8" w:rsidRDefault="00E617C8" w:rsidP="00322B5B">
            <w:pPr>
              <w:jc w:val="center"/>
            </w:pPr>
          </w:p>
        </w:tc>
        <w:tc>
          <w:tcPr>
            <w:tcW w:w="3581" w:type="pct"/>
          </w:tcPr>
          <w:p w14:paraId="4BC7C968" w14:textId="77777777" w:rsidR="00E617C8" w:rsidRPr="00E37A44" w:rsidRDefault="00E617C8" w:rsidP="00035590">
            <w:pPr>
              <w:jc w:val="both"/>
            </w:pPr>
          </w:p>
        </w:tc>
        <w:tc>
          <w:tcPr>
            <w:tcW w:w="319" w:type="pct"/>
          </w:tcPr>
          <w:p w14:paraId="4A867452" w14:textId="77777777" w:rsidR="00E617C8" w:rsidRDefault="00E617C8" w:rsidP="00322B5B">
            <w:pPr>
              <w:jc w:val="center"/>
            </w:pPr>
          </w:p>
        </w:tc>
        <w:tc>
          <w:tcPr>
            <w:tcW w:w="319" w:type="pct"/>
          </w:tcPr>
          <w:p w14:paraId="2329556B" w14:textId="77777777" w:rsidR="00E617C8" w:rsidRDefault="00E617C8" w:rsidP="00322B5B">
            <w:pPr>
              <w:jc w:val="center"/>
            </w:pPr>
          </w:p>
        </w:tc>
        <w:tc>
          <w:tcPr>
            <w:tcW w:w="319" w:type="pct"/>
          </w:tcPr>
          <w:p w14:paraId="03BEA55E" w14:textId="77777777" w:rsidR="00E617C8" w:rsidRDefault="00E617C8" w:rsidP="00322B5B">
            <w:pPr>
              <w:jc w:val="center"/>
            </w:pPr>
          </w:p>
        </w:tc>
      </w:tr>
      <w:tr w:rsidR="00E617C8" w:rsidRPr="009C4175" w14:paraId="4773DDC4" w14:textId="77777777" w:rsidTr="005722D9">
        <w:trPr>
          <w:trHeight w:val="283"/>
        </w:trPr>
        <w:tc>
          <w:tcPr>
            <w:tcW w:w="272" w:type="pct"/>
          </w:tcPr>
          <w:p w14:paraId="3A7E0F0E" w14:textId="77777777" w:rsidR="00E617C8" w:rsidRPr="009C4175" w:rsidRDefault="00E617C8" w:rsidP="00322B5B">
            <w:pPr>
              <w:jc w:val="center"/>
            </w:pPr>
            <w:r>
              <w:t>21.</w:t>
            </w:r>
          </w:p>
        </w:tc>
        <w:tc>
          <w:tcPr>
            <w:tcW w:w="190" w:type="pct"/>
          </w:tcPr>
          <w:p w14:paraId="11145C0A" w14:textId="77777777" w:rsidR="00E617C8" w:rsidRPr="009C4175" w:rsidRDefault="00E617C8" w:rsidP="00322B5B">
            <w:pPr>
              <w:jc w:val="center"/>
            </w:pPr>
          </w:p>
        </w:tc>
        <w:tc>
          <w:tcPr>
            <w:tcW w:w="3581" w:type="pct"/>
          </w:tcPr>
          <w:p w14:paraId="551B97D7" w14:textId="77777777" w:rsidR="00E617C8" w:rsidRPr="009C4175" w:rsidRDefault="00E617C8" w:rsidP="00035590">
            <w:pPr>
              <w:jc w:val="both"/>
            </w:pPr>
            <w:r>
              <w:t xml:space="preserve">Describe in detail the working, instrumentation and interpretation of Nuclear Magnetic Resonance Spectroscopy </w:t>
            </w:r>
          </w:p>
        </w:tc>
        <w:tc>
          <w:tcPr>
            <w:tcW w:w="319" w:type="pct"/>
            <w:vAlign w:val="center"/>
          </w:tcPr>
          <w:p w14:paraId="1E9CF364" w14:textId="77777777" w:rsidR="00E617C8" w:rsidRPr="009C4175" w:rsidRDefault="00E617C8" w:rsidP="00322B5B">
            <w:pPr>
              <w:jc w:val="center"/>
            </w:pPr>
            <w:r>
              <w:t>CO6</w:t>
            </w:r>
          </w:p>
        </w:tc>
        <w:tc>
          <w:tcPr>
            <w:tcW w:w="319" w:type="pct"/>
            <w:vAlign w:val="center"/>
          </w:tcPr>
          <w:p w14:paraId="06320678" w14:textId="77777777" w:rsidR="00E617C8" w:rsidRPr="009C4175" w:rsidRDefault="00E617C8" w:rsidP="00322B5B">
            <w:pPr>
              <w:jc w:val="center"/>
            </w:pPr>
            <w:r>
              <w:t>A</w:t>
            </w:r>
          </w:p>
        </w:tc>
        <w:tc>
          <w:tcPr>
            <w:tcW w:w="319" w:type="pct"/>
            <w:vAlign w:val="center"/>
          </w:tcPr>
          <w:p w14:paraId="482ED37A" w14:textId="77777777" w:rsidR="00E617C8" w:rsidRPr="009C4175" w:rsidRDefault="00E617C8" w:rsidP="00322B5B">
            <w:pPr>
              <w:jc w:val="center"/>
            </w:pPr>
            <w:r>
              <w:t>12</w:t>
            </w:r>
          </w:p>
        </w:tc>
      </w:tr>
      <w:tr w:rsidR="00E617C8" w:rsidRPr="009C4175" w14:paraId="1566EA8E" w14:textId="77777777" w:rsidTr="005722D9">
        <w:trPr>
          <w:trHeight w:val="283"/>
        </w:trPr>
        <w:tc>
          <w:tcPr>
            <w:tcW w:w="272" w:type="pct"/>
          </w:tcPr>
          <w:p w14:paraId="430F7800" w14:textId="77777777" w:rsidR="00E617C8" w:rsidRPr="009C4175" w:rsidRDefault="00E617C8" w:rsidP="00322B5B">
            <w:pPr>
              <w:jc w:val="center"/>
            </w:pPr>
          </w:p>
        </w:tc>
        <w:tc>
          <w:tcPr>
            <w:tcW w:w="190" w:type="pct"/>
          </w:tcPr>
          <w:p w14:paraId="437B82FF" w14:textId="77777777" w:rsidR="00E617C8" w:rsidRPr="009C4175" w:rsidRDefault="00E617C8" w:rsidP="00322B5B">
            <w:pPr>
              <w:jc w:val="center"/>
            </w:pPr>
          </w:p>
        </w:tc>
        <w:tc>
          <w:tcPr>
            <w:tcW w:w="3581" w:type="pct"/>
          </w:tcPr>
          <w:p w14:paraId="745D5929" w14:textId="77777777" w:rsidR="00E617C8" w:rsidRPr="009C4175" w:rsidRDefault="00E617C8" w:rsidP="00035590">
            <w:pPr>
              <w:jc w:val="both"/>
            </w:pPr>
          </w:p>
        </w:tc>
        <w:tc>
          <w:tcPr>
            <w:tcW w:w="319" w:type="pct"/>
          </w:tcPr>
          <w:p w14:paraId="3C3262A5" w14:textId="77777777" w:rsidR="00E617C8" w:rsidRPr="009C4175" w:rsidRDefault="00E617C8" w:rsidP="00322B5B">
            <w:pPr>
              <w:jc w:val="center"/>
            </w:pPr>
          </w:p>
        </w:tc>
        <w:tc>
          <w:tcPr>
            <w:tcW w:w="319" w:type="pct"/>
          </w:tcPr>
          <w:p w14:paraId="73FF2B61" w14:textId="77777777" w:rsidR="00E617C8" w:rsidRPr="009C4175" w:rsidRDefault="00E617C8" w:rsidP="00322B5B">
            <w:pPr>
              <w:jc w:val="center"/>
            </w:pPr>
          </w:p>
        </w:tc>
        <w:tc>
          <w:tcPr>
            <w:tcW w:w="319" w:type="pct"/>
          </w:tcPr>
          <w:p w14:paraId="1F302778" w14:textId="77777777" w:rsidR="00E617C8" w:rsidRPr="009C4175" w:rsidRDefault="00E617C8" w:rsidP="00322B5B">
            <w:pPr>
              <w:jc w:val="center"/>
            </w:pPr>
          </w:p>
        </w:tc>
      </w:tr>
      <w:tr w:rsidR="00E617C8" w:rsidRPr="009C4175" w14:paraId="452439F7" w14:textId="77777777" w:rsidTr="003C0318">
        <w:trPr>
          <w:trHeight w:val="283"/>
        </w:trPr>
        <w:tc>
          <w:tcPr>
            <w:tcW w:w="272" w:type="pct"/>
          </w:tcPr>
          <w:p w14:paraId="284119C3" w14:textId="77777777" w:rsidR="00E617C8" w:rsidRPr="009C4175" w:rsidRDefault="00E617C8" w:rsidP="00322B5B">
            <w:pPr>
              <w:jc w:val="center"/>
            </w:pPr>
            <w:r>
              <w:t>22.</w:t>
            </w:r>
          </w:p>
        </w:tc>
        <w:tc>
          <w:tcPr>
            <w:tcW w:w="190" w:type="pct"/>
          </w:tcPr>
          <w:p w14:paraId="64860EF3" w14:textId="77777777" w:rsidR="00E617C8" w:rsidRPr="009C4175" w:rsidRDefault="00E617C8" w:rsidP="00322B5B">
            <w:pPr>
              <w:jc w:val="center"/>
            </w:pPr>
            <w:r>
              <w:t>a.</w:t>
            </w:r>
          </w:p>
        </w:tc>
        <w:tc>
          <w:tcPr>
            <w:tcW w:w="3581" w:type="pct"/>
          </w:tcPr>
          <w:p w14:paraId="05F87A90" w14:textId="77777777" w:rsidR="00E617C8" w:rsidRPr="009C4175" w:rsidRDefault="00E617C8" w:rsidP="00035590">
            <w:pPr>
              <w:jc w:val="both"/>
            </w:pPr>
            <w:r>
              <w:rPr>
                <w:color w:val="000000" w:themeColor="text1"/>
              </w:rPr>
              <w:t>Determine</w:t>
            </w:r>
            <w:r w:rsidRPr="00A173B5">
              <w:rPr>
                <w:color w:val="000000" w:themeColor="text1"/>
              </w:rPr>
              <w:t xml:space="preserve"> </w:t>
            </w:r>
            <w:r>
              <w:rPr>
                <w:color w:val="000000" w:themeColor="text1"/>
              </w:rPr>
              <w:t xml:space="preserve">ANY TWO methods </w:t>
            </w:r>
            <w:r w:rsidRPr="00A173B5">
              <w:rPr>
                <w:color w:val="000000" w:themeColor="text1"/>
              </w:rPr>
              <w:t>to prevent corrosion.</w:t>
            </w:r>
          </w:p>
        </w:tc>
        <w:tc>
          <w:tcPr>
            <w:tcW w:w="319" w:type="pct"/>
            <w:vAlign w:val="center"/>
          </w:tcPr>
          <w:p w14:paraId="2882AA93" w14:textId="77777777" w:rsidR="00E617C8" w:rsidRPr="009C4175" w:rsidRDefault="00E617C8" w:rsidP="00322B5B">
            <w:pPr>
              <w:jc w:val="center"/>
            </w:pPr>
            <w:r>
              <w:rPr>
                <w:color w:val="000000" w:themeColor="text1"/>
              </w:rPr>
              <w:t>CO5</w:t>
            </w:r>
          </w:p>
        </w:tc>
        <w:tc>
          <w:tcPr>
            <w:tcW w:w="319" w:type="pct"/>
            <w:vAlign w:val="center"/>
          </w:tcPr>
          <w:p w14:paraId="37D68F16" w14:textId="77777777" w:rsidR="00E617C8" w:rsidRPr="009C4175" w:rsidRDefault="00E617C8" w:rsidP="00322B5B">
            <w:pPr>
              <w:jc w:val="center"/>
            </w:pPr>
            <w:r>
              <w:t>An</w:t>
            </w:r>
          </w:p>
        </w:tc>
        <w:tc>
          <w:tcPr>
            <w:tcW w:w="319" w:type="pct"/>
          </w:tcPr>
          <w:p w14:paraId="3D3C15FC" w14:textId="77777777" w:rsidR="00E617C8" w:rsidRPr="009C4175" w:rsidRDefault="00E617C8" w:rsidP="00322B5B">
            <w:pPr>
              <w:jc w:val="center"/>
            </w:pPr>
            <w:r>
              <w:t>6</w:t>
            </w:r>
          </w:p>
        </w:tc>
      </w:tr>
      <w:tr w:rsidR="00E617C8" w:rsidRPr="009C4175" w14:paraId="78594E43" w14:textId="77777777" w:rsidTr="003C0318">
        <w:trPr>
          <w:trHeight w:val="172"/>
        </w:trPr>
        <w:tc>
          <w:tcPr>
            <w:tcW w:w="272" w:type="pct"/>
          </w:tcPr>
          <w:p w14:paraId="19D09545" w14:textId="77777777" w:rsidR="00E617C8" w:rsidRPr="009C4175" w:rsidRDefault="00E617C8" w:rsidP="00322B5B">
            <w:pPr>
              <w:jc w:val="center"/>
            </w:pPr>
          </w:p>
        </w:tc>
        <w:tc>
          <w:tcPr>
            <w:tcW w:w="190" w:type="pct"/>
          </w:tcPr>
          <w:p w14:paraId="71FB380D" w14:textId="77777777" w:rsidR="00E617C8" w:rsidRPr="009C4175" w:rsidRDefault="00E617C8" w:rsidP="00322B5B">
            <w:pPr>
              <w:jc w:val="center"/>
            </w:pPr>
            <w:r>
              <w:t>b.</w:t>
            </w:r>
          </w:p>
        </w:tc>
        <w:tc>
          <w:tcPr>
            <w:tcW w:w="3581" w:type="pct"/>
            <w:vAlign w:val="center"/>
          </w:tcPr>
          <w:p w14:paraId="4DA24F92" w14:textId="77777777" w:rsidR="00E617C8" w:rsidRPr="009C4175" w:rsidRDefault="00E617C8" w:rsidP="00035590">
            <w:pPr>
              <w:jc w:val="both"/>
              <w:rPr>
                <w:bCs/>
              </w:rPr>
            </w:pPr>
            <w:r>
              <w:rPr>
                <w:color w:val="000000"/>
              </w:rPr>
              <w:t>Compare in detail ANY TWO methods for determining particle size.</w:t>
            </w:r>
          </w:p>
        </w:tc>
        <w:tc>
          <w:tcPr>
            <w:tcW w:w="319" w:type="pct"/>
            <w:vAlign w:val="center"/>
          </w:tcPr>
          <w:p w14:paraId="66D36FD3" w14:textId="77777777" w:rsidR="00E617C8" w:rsidRPr="009C4175" w:rsidRDefault="00E617C8" w:rsidP="00322B5B">
            <w:pPr>
              <w:jc w:val="center"/>
            </w:pPr>
            <w:r w:rsidRPr="0018588F">
              <w:rPr>
                <w:color w:val="000000" w:themeColor="text1"/>
              </w:rPr>
              <w:t>CO</w:t>
            </w:r>
            <w:r>
              <w:rPr>
                <w:color w:val="000000" w:themeColor="text1"/>
              </w:rPr>
              <w:t>6</w:t>
            </w:r>
          </w:p>
        </w:tc>
        <w:tc>
          <w:tcPr>
            <w:tcW w:w="319" w:type="pct"/>
            <w:vAlign w:val="center"/>
          </w:tcPr>
          <w:p w14:paraId="5875DF0C" w14:textId="77777777" w:rsidR="00E617C8" w:rsidRPr="009C4175" w:rsidRDefault="00E617C8" w:rsidP="00322B5B">
            <w:pPr>
              <w:jc w:val="center"/>
            </w:pPr>
            <w:r>
              <w:rPr>
                <w:color w:val="000000" w:themeColor="text1"/>
              </w:rPr>
              <w:t>A</w:t>
            </w:r>
          </w:p>
        </w:tc>
        <w:tc>
          <w:tcPr>
            <w:tcW w:w="319" w:type="pct"/>
            <w:vAlign w:val="center"/>
          </w:tcPr>
          <w:p w14:paraId="3CFAB0B1" w14:textId="77777777" w:rsidR="00E617C8" w:rsidRPr="009C4175" w:rsidRDefault="00E617C8" w:rsidP="00322B5B">
            <w:pPr>
              <w:jc w:val="center"/>
            </w:pPr>
            <w:r>
              <w:t>6</w:t>
            </w:r>
          </w:p>
        </w:tc>
      </w:tr>
      <w:tr w:rsidR="00E617C8" w:rsidRPr="009C4175" w14:paraId="12DD3C44" w14:textId="77777777" w:rsidTr="005722D9">
        <w:trPr>
          <w:trHeight w:val="283"/>
        </w:trPr>
        <w:tc>
          <w:tcPr>
            <w:tcW w:w="272" w:type="pct"/>
          </w:tcPr>
          <w:p w14:paraId="151C69FC" w14:textId="77777777" w:rsidR="00E617C8" w:rsidRPr="009C4175" w:rsidRDefault="00E617C8" w:rsidP="00322B5B">
            <w:pPr>
              <w:jc w:val="center"/>
            </w:pPr>
          </w:p>
        </w:tc>
        <w:tc>
          <w:tcPr>
            <w:tcW w:w="190" w:type="pct"/>
          </w:tcPr>
          <w:p w14:paraId="7E1AB5F2" w14:textId="77777777" w:rsidR="00E617C8" w:rsidRPr="009C4175" w:rsidRDefault="00E617C8" w:rsidP="00322B5B">
            <w:pPr>
              <w:jc w:val="center"/>
            </w:pPr>
          </w:p>
        </w:tc>
        <w:tc>
          <w:tcPr>
            <w:tcW w:w="3581" w:type="pct"/>
          </w:tcPr>
          <w:p w14:paraId="61C2F71A" w14:textId="77777777" w:rsidR="00E617C8" w:rsidRPr="009C4175" w:rsidRDefault="00E617C8" w:rsidP="00322B5B"/>
        </w:tc>
        <w:tc>
          <w:tcPr>
            <w:tcW w:w="319" w:type="pct"/>
          </w:tcPr>
          <w:p w14:paraId="0F8E99C2" w14:textId="77777777" w:rsidR="00E617C8" w:rsidRPr="009C4175" w:rsidRDefault="00E617C8" w:rsidP="00322B5B">
            <w:pPr>
              <w:jc w:val="center"/>
            </w:pPr>
          </w:p>
        </w:tc>
        <w:tc>
          <w:tcPr>
            <w:tcW w:w="319" w:type="pct"/>
          </w:tcPr>
          <w:p w14:paraId="6CAD5DDF" w14:textId="77777777" w:rsidR="00E617C8" w:rsidRPr="009C4175" w:rsidRDefault="00E617C8" w:rsidP="00322B5B">
            <w:pPr>
              <w:jc w:val="center"/>
            </w:pPr>
          </w:p>
        </w:tc>
        <w:tc>
          <w:tcPr>
            <w:tcW w:w="319" w:type="pct"/>
          </w:tcPr>
          <w:p w14:paraId="51F72F45" w14:textId="77777777" w:rsidR="00E617C8" w:rsidRPr="009C4175" w:rsidRDefault="00E617C8" w:rsidP="00322B5B">
            <w:pPr>
              <w:jc w:val="center"/>
            </w:pPr>
          </w:p>
        </w:tc>
      </w:tr>
      <w:tr w:rsidR="00E617C8" w:rsidRPr="009C4175" w14:paraId="2C23E65E" w14:textId="77777777" w:rsidTr="00E7795A">
        <w:trPr>
          <w:trHeight w:val="283"/>
        </w:trPr>
        <w:tc>
          <w:tcPr>
            <w:tcW w:w="272" w:type="pct"/>
          </w:tcPr>
          <w:p w14:paraId="4C5DBA25" w14:textId="77777777" w:rsidR="00E617C8" w:rsidRPr="009C4175" w:rsidRDefault="00E617C8" w:rsidP="00322B5B">
            <w:pPr>
              <w:jc w:val="center"/>
            </w:pPr>
            <w:r>
              <w:t>23.</w:t>
            </w:r>
          </w:p>
        </w:tc>
        <w:tc>
          <w:tcPr>
            <w:tcW w:w="190" w:type="pct"/>
          </w:tcPr>
          <w:p w14:paraId="42BAF52F" w14:textId="77777777" w:rsidR="00E617C8" w:rsidRPr="009C4175" w:rsidRDefault="00E617C8" w:rsidP="00322B5B">
            <w:pPr>
              <w:jc w:val="center"/>
            </w:pPr>
          </w:p>
        </w:tc>
        <w:tc>
          <w:tcPr>
            <w:tcW w:w="3581" w:type="pct"/>
            <w:vAlign w:val="center"/>
          </w:tcPr>
          <w:p w14:paraId="195CDA74" w14:textId="77777777" w:rsidR="00E617C8" w:rsidRDefault="00E617C8" w:rsidP="00322B5B">
            <w:pPr>
              <w:jc w:val="both"/>
            </w:pPr>
            <w:r>
              <w:t xml:space="preserve">Explain in detail </w:t>
            </w:r>
            <w:r w:rsidRPr="00C555A0">
              <w:rPr>
                <w:b/>
                <w:bCs/>
              </w:rPr>
              <w:t>with illustration</w:t>
            </w:r>
            <w:r>
              <w:t xml:space="preserve"> the following:</w:t>
            </w:r>
          </w:p>
          <w:p w14:paraId="1A354778" w14:textId="77777777" w:rsidR="00E617C8" w:rsidRDefault="00E617C8" w:rsidP="00E617C8">
            <w:pPr>
              <w:pStyle w:val="ListParagraph"/>
              <w:numPr>
                <w:ilvl w:val="0"/>
                <w:numId w:val="12"/>
              </w:numPr>
              <w:jc w:val="both"/>
            </w:pPr>
            <w:r>
              <w:t>Phase diagram</w:t>
            </w:r>
          </w:p>
          <w:p w14:paraId="09038A55" w14:textId="77777777" w:rsidR="00E617C8" w:rsidRDefault="00E617C8" w:rsidP="00E617C8">
            <w:pPr>
              <w:pStyle w:val="ListParagraph"/>
              <w:numPr>
                <w:ilvl w:val="0"/>
                <w:numId w:val="12"/>
              </w:numPr>
              <w:jc w:val="both"/>
            </w:pPr>
            <w:r>
              <w:t>Binary amorphous systems explaining complete solubility</w:t>
            </w:r>
          </w:p>
          <w:p w14:paraId="67DE9A25" w14:textId="77777777" w:rsidR="00E617C8" w:rsidRPr="009C4175" w:rsidRDefault="00E617C8" w:rsidP="00E617C8">
            <w:pPr>
              <w:pStyle w:val="ListParagraph"/>
              <w:numPr>
                <w:ilvl w:val="0"/>
                <w:numId w:val="12"/>
              </w:numPr>
              <w:jc w:val="both"/>
            </w:pPr>
            <w:r>
              <w:t>Phase rules for phase diagrams</w:t>
            </w:r>
          </w:p>
        </w:tc>
        <w:tc>
          <w:tcPr>
            <w:tcW w:w="319" w:type="pct"/>
            <w:vAlign w:val="center"/>
          </w:tcPr>
          <w:p w14:paraId="61CC7147" w14:textId="77777777" w:rsidR="00E617C8" w:rsidRPr="009C4175" w:rsidRDefault="00E617C8" w:rsidP="00322B5B">
            <w:pPr>
              <w:jc w:val="center"/>
            </w:pPr>
            <w:r w:rsidRPr="0018588F">
              <w:rPr>
                <w:color w:val="000000" w:themeColor="text1"/>
              </w:rPr>
              <w:t>CO</w:t>
            </w:r>
            <w:r>
              <w:rPr>
                <w:color w:val="000000" w:themeColor="text1"/>
              </w:rPr>
              <w:t>5</w:t>
            </w:r>
          </w:p>
        </w:tc>
        <w:tc>
          <w:tcPr>
            <w:tcW w:w="319" w:type="pct"/>
            <w:vAlign w:val="center"/>
          </w:tcPr>
          <w:p w14:paraId="7B22A9F3" w14:textId="77777777" w:rsidR="00E617C8" w:rsidRPr="009C4175" w:rsidRDefault="00E617C8" w:rsidP="00322B5B">
            <w:pPr>
              <w:jc w:val="center"/>
            </w:pPr>
            <w:r>
              <w:rPr>
                <w:color w:val="000000" w:themeColor="text1"/>
              </w:rPr>
              <w:t>A</w:t>
            </w:r>
          </w:p>
        </w:tc>
        <w:tc>
          <w:tcPr>
            <w:tcW w:w="319" w:type="pct"/>
            <w:vAlign w:val="center"/>
          </w:tcPr>
          <w:p w14:paraId="7BDEC476" w14:textId="77777777" w:rsidR="00E617C8" w:rsidRPr="009C4175" w:rsidRDefault="00E617C8" w:rsidP="00322B5B">
            <w:pPr>
              <w:jc w:val="center"/>
            </w:pPr>
            <w:r>
              <w:t>12</w:t>
            </w:r>
          </w:p>
        </w:tc>
      </w:tr>
      <w:tr w:rsidR="00E617C8" w:rsidRPr="009C4175" w14:paraId="35313311" w14:textId="77777777" w:rsidTr="005722D9">
        <w:trPr>
          <w:trHeight w:val="550"/>
        </w:trPr>
        <w:tc>
          <w:tcPr>
            <w:tcW w:w="5000" w:type="pct"/>
            <w:gridSpan w:val="6"/>
            <w:vAlign w:val="center"/>
          </w:tcPr>
          <w:p w14:paraId="78497598" w14:textId="77777777" w:rsidR="00E617C8" w:rsidRPr="009C4175" w:rsidRDefault="00E617C8" w:rsidP="00322B5B">
            <w:pPr>
              <w:jc w:val="center"/>
              <w:rPr>
                <w:b/>
                <w:bCs/>
              </w:rPr>
            </w:pPr>
            <w:r w:rsidRPr="009C4175">
              <w:rPr>
                <w:b/>
                <w:bCs/>
              </w:rPr>
              <w:t>COMPULSORY QUESTION</w:t>
            </w:r>
          </w:p>
        </w:tc>
      </w:tr>
      <w:tr w:rsidR="00E617C8" w:rsidRPr="009C4175" w14:paraId="540A6F7D" w14:textId="77777777" w:rsidTr="00E37A44">
        <w:trPr>
          <w:trHeight w:val="352"/>
        </w:trPr>
        <w:tc>
          <w:tcPr>
            <w:tcW w:w="272" w:type="pct"/>
          </w:tcPr>
          <w:p w14:paraId="3B80EDEA" w14:textId="77777777" w:rsidR="00E617C8" w:rsidRPr="009C4175" w:rsidRDefault="00E617C8" w:rsidP="00322B5B">
            <w:pPr>
              <w:jc w:val="center"/>
            </w:pPr>
            <w:r>
              <w:t>24.</w:t>
            </w:r>
          </w:p>
        </w:tc>
        <w:tc>
          <w:tcPr>
            <w:tcW w:w="190" w:type="pct"/>
          </w:tcPr>
          <w:p w14:paraId="5C340292" w14:textId="77777777" w:rsidR="00E617C8" w:rsidRPr="009C4175" w:rsidRDefault="00E617C8" w:rsidP="00322B5B">
            <w:pPr>
              <w:jc w:val="center"/>
            </w:pPr>
          </w:p>
        </w:tc>
        <w:tc>
          <w:tcPr>
            <w:tcW w:w="3581" w:type="pct"/>
          </w:tcPr>
          <w:p w14:paraId="52538FB4" w14:textId="77777777" w:rsidR="00E617C8" w:rsidRPr="009C4175" w:rsidRDefault="00E617C8" w:rsidP="00035590">
            <w:pPr>
              <w:jc w:val="both"/>
            </w:pPr>
            <w:r w:rsidRPr="00E37A44">
              <w:t>Explain in detail “Sieving Method</w:t>
            </w:r>
            <w:r>
              <w:t xml:space="preserve"> and Microscopy method</w:t>
            </w:r>
            <w:r w:rsidRPr="00E37A44">
              <w:t>” for determining particle size</w:t>
            </w:r>
            <w:r>
              <w:t xml:space="preserve"> by comparing their advantages over each other.</w:t>
            </w:r>
          </w:p>
        </w:tc>
        <w:tc>
          <w:tcPr>
            <w:tcW w:w="319" w:type="pct"/>
          </w:tcPr>
          <w:p w14:paraId="6ABCBF1C" w14:textId="77777777" w:rsidR="00E617C8" w:rsidRPr="009C4175" w:rsidRDefault="00E617C8" w:rsidP="00322B5B">
            <w:pPr>
              <w:jc w:val="center"/>
            </w:pPr>
            <w:r>
              <w:t>CO6</w:t>
            </w:r>
          </w:p>
        </w:tc>
        <w:tc>
          <w:tcPr>
            <w:tcW w:w="319" w:type="pct"/>
          </w:tcPr>
          <w:p w14:paraId="65FC8364" w14:textId="77777777" w:rsidR="00E617C8" w:rsidRPr="009C4175" w:rsidRDefault="00E617C8" w:rsidP="00322B5B">
            <w:pPr>
              <w:jc w:val="center"/>
            </w:pPr>
            <w:r>
              <w:rPr>
                <w:w w:val="99"/>
              </w:rPr>
              <w:t>An</w:t>
            </w:r>
          </w:p>
        </w:tc>
        <w:tc>
          <w:tcPr>
            <w:tcW w:w="319" w:type="pct"/>
          </w:tcPr>
          <w:p w14:paraId="23497496" w14:textId="77777777" w:rsidR="00E617C8" w:rsidRPr="009C4175" w:rsidRDefault="00E617C8" w:rsidP="00322B5B">
            <w:pPr>
              <w:jc w:val="center"/>
            </w:pPr>
            <w:r>
              <w:t>12</w:t>
            </w:r>
          </w:p>
        </w:tc>
      </w:tr>
    </w:tbl>
    <w:p w14:paraId="2F63F5D0" w14:textId="77777777" w:rsidR="00E617C8" w:rsidRDefault="00E617C8" w:rsidP="002E336A"/>
    <w:p w14:paraId="28D9F984"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D460555"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67364651" w14:textId="77777777" w:rsidTr="00517D3B">
        <w:trPr>
          <w:trHeight w:val="283"/>
        </w:trPr>
        <w:tc>
          <w:tcPr>
            <w:tcW w:w="670" w:type="dxa"/>
          </w:tcPr>
          <w:p w14:paraId="1247798E" w14:textId="77777777" w:rsidR="00E617C8" w:rsidRPr="0051318C" w:rsidRDefault="00E617C8" w:rsidP="00517D3B">
            <w:pPr>
              <w:jc w:val="center"/>
              <w:rPr>
                <w:sz w:val="22"/>
                <w:szCs w:val="22"/>
              </w:rPr>
            </w:pPr>
          </w:p>
        </w:tc>
        <w:tc>
          <w:tcPr>
            <w:tcW w:w="9820" w:type="dxa"/>
          </w:tcPr>
          <w:p w14:paraId="5B0EF0BC" w14:textId="77777777" w:rsidR="00E617C8" w:rsidRPr="0051318C" w:rsidRDefault="00E617C8" w:rsidP="00517D3B">
            <w:pPr>
              <w:jc w:val="center"/>
              <w:rPr>
                <w:b/>
                <w:sz w:val="22"/>
                <w:szCs w:val="22"/>
              </w:rPr>
            </w:pPr>
            <w:r w:rsidRPr="0051318C">
              <w:rPr>
                <w:b/>
                <w:sz w:val="22"/>
                <w:szCs w:val="22"/>
              </w:rPr>
              <w:t>COURSE OUTCOMES</w:t>
            </w:r>
          </w:p>
        </w:tc>
      </w:tr>
      <w:tr w:rsidR="00E617C8" w14:paraId="3FC44E15" w14:textId="77777777" w:rsidTr="00F94208">
        <w:trPr>
          <w:trHeight w:val="283"/>
        </w:trPr>
        <w:tc>
          <w:tcPr>
            <w:tcW w:w="670" w:type="dxa"/>
          </w:tcPr>
          <w:p w14:paraId="28349274" w14:textId="77777777" w:rsidR="00E617C8" w:rsidRPr="00302FF6" w:rsidRDefault="00E617C8" w:rsidP="00476686">
            <w:pPr>
              <w:jc w:val="center"/>
              <w:rPr>
                <w:b/>
                <w:bCs/>
                <w:sz w:val="22"/>
                <w:szCs w:val="22"/>
              </w:rPr>
            </w:pPr>
            <w:r w:rsidRPr="00302FF6">
              <w:rPr>
                <w:b/>
                <w:bCs/>
                <w:sz w:val="22"/>
                <w:szCs w:val="22"/>
              </w:rPr>
              <w:t>CO1</w:t>
            </w:r>
          </w:p>
        </w:tc>
        <w:tc>
          <w:tcPr>
            <w:tcW w:w="9820" w:type="dxa"/>
          </w:tcPr>
          <w:p w14:paraId="03E33DBE" w14:textId="77777777" w:rsidR="00E617C8" w:rsidRPr="0051318C" w:rsidRDefault="00E617C8" w:rsidP="00476686">
            <w:pPr>
              <w:rPr>
                <w:sz w:val="22"/>
                <w:szCs w:val="22"/>
              </w:rPr>
            </w:pPr>
            <w:r>
              <w:rPr>
                <w:sz w:val="22"/>
              </w:rPr>
              <w:t>Enumerate</w:t>
            </w:r>
            <w:r>
              <w:rPr>
                <w:spacing w:val="-3"/>
                <w:sz w:val="22"/>
              </w:rPr>
              <w:t xml:space="preserve"> </w:t>
            </w:r>
            <w:r>
              <w:rPr>
                <w:sz w:val="22"/>
              </w:rPr>
              <w:t>the</w:t>
            </w:r>
            <w:r>
              <w:rPr>
                <w:spacing w:val="-3"/>
                <w:sz w:val="22"/>
              </w:rPr>
              <w:t xml:space="preserve"> </w:t>
            </w:r>
            <w:r>
              <w:rPr>
                <w:sz w:val="22"/>
              </w:rPr>
              <w:t>fundamentals</w:t>
            </w:r>
            <w:r>
              <w:rPr>
                <w:spacing w:val="-1"/>
                <w:sz w:val="22"/>
              </w:rPr>
              <w:t xml:space="preserve"> </w:t>
            </w:r>
            <w:r>
              <w:rPr>
                <w:sz w:val="22"/>
              </w:rPr>
              <w:t>of various</w:t>
            </w:r>
            <w:r>
              <w:rPr>
                <w:spacing w:val="-1"/>
                <w:sz w:val="22"/>
              </w:rPr>
              <w:t xml:space="preserve"> </w:t>
            </w:r>
            <w:r>
              <w:rPr>
                <w:sz w:val="22"/>
              </w:rPr>
              <w:t>bonds</w:t>
            </w:r>
            <w:r>
              <w:rPr>
                <w:spacing w:val="-2"/>
                <w:sz w:val="22"/>
              </w:rPr>
              <w:t xml:space="preserve"> </w:t>
            </w:r>
            <w:r>
              <w:rPr>
                <w:sz w:val="22"/>
              </w:rPr>
              <w:t>in</w:t>
            </w:r>
            <w:r>
              <w:rPr>
                <w:spacing w:val="-4"/>
                <w:sz w:val="22"/>
              </w:rPr>
              <w:t xml:space="preserve"> </w:t>
            </w:r>
            <w:r>
              <w:rPr>
                <w:sz w:val="22"/>
              </w:rPr>
              <w:t>materials.</w:t>
            </w:r>
          </w:p>
        </w:tc>
      </w:tr>
      <w:tr w:rsidR="00E617C8" w14:paraId="29CBE307" w14:textId="77777777" w:rsidTr="00F94208">
        <w:trPr>
          <w:trHeight w:val="283"/>
        </w:trPr>
        <w:tc>
          <w:tcPr>
            <w:tcW w:w="670" w:type="dxa"/>
          </w:tcPr>
          <w:p w14:paraId="68F44DF9" w14:textId="77777777" w:rsidR="00E617C8" w:rsidRPr="00302FF6" w:rsidRDefault="00E617C8" w:rsidP="00476686">
            <w:pPr>
              <w:jc w:val="center"/>
              <w:rPr>
                <w:b/>
                <w:bCs/>
                <w:sz w:val="22"/>
                <w:szCs w:val="22"/>
              </w:rPr>
            </w:pPr>
            <w:r w:rsidRPr="00302FF6">
              <w:rPr>
                <w:b/>
                <w:bCs/>
                <w:sz w:val="22"/>
                <w:szCs w:val="22"/>
              </w:rPr>
              <w:t>CO2</w:t>
            </w:r>
          </w:p>
        </w:tc>
        <w:tc>
          <w:tcPr>
            <w:tcW w:w="9820" w:type="dxa"/>
          </w:tcPr>
          <w:p w14:paraId="7F603B32" w14:textId="77777777" w:rsidR="00E617C8" w:rsidRPr="0051318C" w:rsidRDefault="00E617C8" w:rsidP="00476686">
            <w:pPr>
              <w:rPr>
                <w:sz w:val="22"/>
                <w:szCs w:val="22"/>
              </w:rPr>
            </w:pPr>
            <w:r>
              <w:rPr>
                <w:sz w:val="22"/>
              </w:rPr>
              <w:t>Understand</w:t>
            </w:r>
            <w:r>
              <w:rPr>
                <w:spacing w:val="-3"/>
                <w:sz w:val="22"/>
              </w:rPr>
              <w:t xml:space="preserve"> </w:t>
            </w:r>
            <w:r>
              <w:rPr>
                <w:sz w:val="22"/>
              </w:rPr>
              <w:t>the</w:t>
            </w:r>
            <w:r>
              <w:rPr>
                <w:spacing w:val="-3"/>
                <w:sz w:val="22"/>
              </w:rPr>
              <w:t xml:space="preserve"> </w:t>
            </w:r>
            <w:r>
              <w:rPr>
                <w:sz w:val="22"/>
              </w:rPr>
              <w:t>importance</w:t>
            </w:r>
            <w:r>
              <w:rPr>
                <w:spacing w:val="-3"/>
                <w:sz w:val="22"/>
              </w:rPr>
              <w:t xml:space="preserve"> </w:t>
            </w:r>
            <w:r>
              <w:rPr>
                <w:sz w:val="22"/>
              </w:rPr>
              <w:t>of</w:t>
            </w:r>
            <w:r>
              <w:rPr>
                <w:spacing w:val="-1"/>
                <w:sz w:val="22"/>
              </w:rPr>
              <w:t xml:space="preserve"> </w:t>
            </w:r>
            <w:r>
              <w:rPr>
                <w:sz w:val="22"/>
              </w:rPr>
              <w:t>strength</w:t>
            </w:r>
            <w:r>
              <w:rPr>
                <w:spacing w:val="-4"/>
                <w:sz w:val="22"/>
              </w:rPr>
              <w:t xml:space="preserve"> </w:t>
            </w:r>
            <w:r>
              <w:rPr>
                <w:sz w:val="22"/>
              </w:rPr>
              <w:t>of</w:t>
            </w:r>
            <w:r>
              <w:rPr>
                <w:spacing w:val="-3"/>
                <w:sz w:val="22"/>
              </w:rPr>
              <w:t xml:space="preserve"> </w:t>
            </w:r>
            <w:r>
              <w:rPr>
                <w:sz w:val="22"/>
              </w:rPr>
              <w:t>material in</w:t>
            </w:r>
            <w:r>
              <w:rPr>
                <w:spacing w:val="-1"/>
                <w:sz w:val="22"/>
              </w:rPr>
              <w:t xml:space="preserve"> </w:t>
            </w:r>
            <w:r>
              <w:rPr>
                <w:sz w:val="22"/>
              </w:rPr>
              <w:t>choice</w:t>
            </w:r>
            <w:r>
              <w:rPr>
                <w:spacing w:val="-3"/>
                <w:sz w:val="22"/>
              </w:rPr>
              <w:t xml:space="preserve"> </w:t>
            </w:r>
            <w:r>
              <w:rPr>
                <w:sz w:val="22"/>
              </w:rPr>
              <w:t>of</w:t>
            </w:r>
            <w:r>
              <w:rPr>
                <w:spacing w:val="-3"/>
                <w:sz w:val="22"/>
              </w:rPr>
              <w:t xml:space="preserve"> </w:t>
            </w:r>
            <w:r>
              <w:rPr>
                <w:sz w:val="22"/>
              </w:rPr>
              <w:t>material of</w:t>
            </w:r>
            <w:r>
              <w:rPr>
                <w:spacing w:val="-1"/>
                <w:sz w:val="22"/>
              </w:rPr>
              <w:t xml:space="preserve"> </w:t>
            </w:r>
            <w:r>
              <w:rPr>
                <w:sz w:val="22"/>
              </w:rPr>
              <w:t>construction.</w:t>
            </w:r>
          </w:p>
        </w:tc>
      </w:tr>
      <w:tr w:rsidR="00E617C8" w14:paraId="2C377C59" w14:textId="77777777" w:rsidTr="00F94208">
        <w:trPr>
          <w:trHeight w:val="283"/>
        </w:trPr>
        <w:tc>
          <w:tcPr>
            <w:tcW w:w="670" w:type="dxa"/>
          </w:tcPr>
          <w:p w14:paraId="0DD152BF" w14:textId="77777777" w:rsidR="00E617C8" w:rsidRPr="00302FF6" w:rsidRDefault="00E617C8" w:rsidP="00476686">
            <w:pPr>
              <w:jc w:val="center"/>
              <w:rPr>
                <w:b/>
                <w:bCs/>
                <w:sz w:val="22"/>
                <w:szCs w:val="22"/>
              </w:rPr>
            </w:pPr>
            <w:r w:rsidRPr="00302FF6">
              <w:rPr>
                <w:b/>
                <w:bCs/>
                <w:sz w:val="22"/>
                <w:szCs w:val="22"/>
              </w:rPr>
              <w:t>CO3</w:t>
            </w:r>
          </w:p>
        </w:tc>
        <w:tc>
          <w:tcPr>
            <w:tcW w:w="9820" w:type="dxa"/>
          </w:tcPr>
          <w:p w14:paraId="32601CA4" w14:textId="77777777" w:rsidR="00E617C8" w:rsidRPr="0051318C" w:rsidRDefault="00E617C8" w:rsidP="00476686">
            <w:pPr>
              <w:rPr>
                <w:sz w:val="22"/>
                <w:szCs w:val="22"/>
              </w:rPr>
            </w:pPr>
            <w:r>
              <w:rPr>
                <w:sz w:val="22"/>
              </w:rPr>
              <w:t>Apply</w:t>
            </w:r>
            <w:r>
              <w:rPr>
                <w:spacing w:val="-2"/>
                <w:sz w:val="22"/>
              </w:rPr>
              <w:t xml:space="preserve"> </w:t>
            </w:r>
            <w:r>
              <w:rPr>
                <w:sz w:val="22"/>
              </w:rPr>
              <w:t>knowledge</w:t>
            </w:r>
            <w:r>
              <w:rPr>
                <w:spacing w:val="-2"/>
                <w:sz w:val="22"/>
              </w:rPr>
              <w:t xml:space="preserve"> </w:t>
            </w:r>
            <w:r>
              <w:rPr>
                <w:sz w:val="22"/>
              </w:rPr>
              <w:t>of</w:t>
            </w:r>
            <w:r>
              <w:rPr>
                <w:spacing w:val="-3"/>
                <w:sz w:val="22"/>
              </w:rPr>
              <w:t xml:space="preserve"> </w:t>
            </w:r>
            <w:r>
              <w:rPr>
                <w:sz w:val="22"/>
              </w:rPr>
              <w:t>alloying</w:t>
            </w:r>
            <w:r>
              <w:rPr>
                <w:spacing w:val="-2"/>
                <w:sz w:val="22"/>
              </w:rPr>
              <w:t xml:space="preserve"> </w:t>
            </w:r>
            <w:r>
              <w:rPr>
                <w:sz w:val="22"/>
              </w:rPr>
              <w:t>and</w:t>
            </w:r>
            <w:r>
              <w:rPr>
                <w:spacing w:val="-2"/>
                <w:sz w:val="22"/>
              </w:rPr>
              <w:t xml:space="preserve"> </w:t>
            </w:r>
            <w:r>
              <w:rPr>
                <w:sz w:val="22"/>
              </w:rPr>
              <w:t>developing</w:t>
            </w:r>
            <w:r>
              <w:rPr>
                <w:spacing w:val="-1"/>
                <w:sz w:val="22"/>
              </w:rPr>
              <w:t xml:space="preserve"> </w:t>
            </w:r>
            <w:r>
              <w:rPr>
                <w:sz w:val="22"/>
              </w:rPr>
              <w:t>alloyed</w:t>
            </w:r>
            <w:r>
              <w:rPr>
                <w:spacing w:val="-4"/>
                <w:sz w:val="22"/>
              </w:rPr>
              <w:t xml:space="preserve"> </w:t>
            </w:r>
            <w:r>
              <w:rPr>
                <w:sz w:val="22"/>
              </w:rPr>
              <w:t>material</w:t>
            </w:r>
            <w:r>
              <w:rPr>
                <w:spacing w:val="-1"/>
                <w:sz w:val="22"/>
              </w:rPr>
              <w:t xml:space="preserve"> </w:t>
            </w:r>
            <w:r>
              <w:rPr>
                <w:sz w:val="22"/>
              </w:rPr>
              <w:t>for</w:t>
            </w:r>
            <w:r>
              <w:rPr>
                <w:spacing w:val="-1"/>
                <w:sz w:val="22"/>
              </w:rPr>
              <w:t xml:space="preserve"> </w:t>
            </w:r>
            <w:r>
              <w:rPr>
                <w:sz w:val="22"/>
              </w:rPr>
              <w:t>food</w:t>
            </w:r>
            <w:r>
              <w:rPr>
                <w:spacing w:val="-2"/>
                <w:sz w:val="22"/>
              </w:rPr>
              <w:t xml:space="preserve"> </w:t>
            </w:r>
            <w:r>
              <w:rPr>
                <w:sz w:val="22"/>
              </w:rPr>
              <w:t>systems.</w:t>
            </w:r>
          </w:p>
        </w:tc>
      </w:tr>
      <w:tr w:rsidR="00E617C8" w14:paraId="1AA64405" w14:textId="77777777" w:rsidTr="00F94208">
        <w:trPr>
          <w:trHeight w:val="283"/>
        </w:trPr>
        <w:tc>
          <w:tcPr>
            <w:tcW w:w="670" w:type="dxa"/>
          </w:tcPr>
          <w:p w14:paraId="67AA21B8" w14:textId="77777777" w:rsidR="00E617C8" w:rsidRPr="00302FF6" w:rsidRDefault="00E617C8" w:rsidP="00476686">
            <w:pPr>
              <w:jc w:val="center"/>
              <w:rPr>
                <w:b/>
                <w:bCs/>
                <w:sz w:val="22"/>
                <w:szCs w:val="22"/>
              </w:rPr>
            </w:pPr>
            <w:r w:rsidRPr="00302FF6">
              <w:rPr>
                <w:b/>
                <w:bCs/>
                <w:sz w:val="22"/>
                <w:szCs w:val="22"/>
              </w:rPr>
              <w:t>CO4</w:t>
            </w:r>
          </w:p>
        </w:tc>
        <w:tc>
          <w:tcPr>
            <w:tcW w:w="9820" w:type="dxa"/>
          </w:tcPr>
          <w:p w14:paraId="04DC8350" w14:textId="77777777" w:rsidR="00E617C8" w:rsidRPr="0051318C" w:rsidRDefault="00E617C8" w:rsidP="00476686">
            <w:pPr>
              <w:rPr>
                <w:sz w:val="22"/>
                <w:szCs w:val="22"/>
              </w:rPr>
            </w:pPr>
            <w:r>
              <w:rPr>
                <w:sz w:val="22"/>
              </w:rPr>
              <w:t>Analyze</w:t>
            </w:r>
            <w:r>
              <w:rPr>
                <w:spacing w:val="-2"/>
                <w:sz w:val="22"/>
              </w:rPr>
              <w:t xml:space="preserve"> </w:t>
            </w:r>
            <w:r>
              <w:rPr>
                <w:sz w:val="22"/>
              </w:rPr>
              <w:t>materials</w:t>
            </w:r>
            <w:r>
              <w:rPr>
                <w:spacing w:val="-1"/>
                <w:sz w:val="22"/>
              </w:rPr>
              <w:t xml:space="preserve"> </w:t>
            </w:r>
            <w:r>
              <w:rPr>
                <w:sz w:val="22"/>
              </w:rPr>
              <w:t>to</w:t>
            </w:r>
            <w:r>
              <w:rPr>
                <w:spacing w:val="-4"/>
                <w:sz w:val="22"/>
              </w:rPr>
              <w:t xml:space="preserve"> </w:t>
            </w:r>
            <w:r>
              <w:rPr>
                <w:sz w:val="22"/>
              </w:rPr>
              <w:t>check</w:t>
            </w:r>
            <w:r>
              <w:rPr>
                <w:spacing w:val="-3"/>
                <w:sz w:val="22"/>
              </w:rPr>
              <w:t xml:space="preserve"> </w:t>
            </w:r>
            <w:r>
              <w:rPr>
                <w:sz w:val="22"/>
              </w:rPr>
              <w:t>for</w:t>
            </w:r>
            <w:r>
              <w:rPr>
                <w:spacing w:val="-3"/>
                <w:sz w:val="22"/>
              </w:rPr>
              <w:t xml:space="preserve"> </w:t>
            </w:r>
            <w:r>
              <w:rPr>
                <w:sz w:val="22"/>
              </w:rPr>
              <w:t>imperfections</w:t>
            </w:r>
            <w:r>
              <w:rPr>
                <w:spacing w:val="-1"/>
                <w:sz w:val="22"/>
              </w:rPr>
              <w:t xml:space="preserve"> </w:t>
            </w:r>
            <w:r>
              <w:rPr>
                <w:sz w:val="22"/>
              </w:rPr>
              <w:t>of</w:t>
            </w:r>
            <w:r>
              <w:rPr>
                <w:spacing w:val="-3"/>
                <w:sz w:val="22"/>
              </w:rPr>
              <w:t xml:space="preserve"> </w:t>
            </w:r>
            <w:r>
              <w:rPr>
                <w:sz w:val="22"/>
              </w:rPr>
              <w:t>metals</w:t>
            </w:r>
          </w:p>
        </w:tc>
      </w:tr>
      <w:tr w:rsidR="00E617C8" w14:paraId="170BB7EB" w14:textId="77777777" w:rsidTr="00F94208">
        <w:trPr>
          <w:trHeight w:val="283"/>
        </w:trPr>
        <w:tc>
          <w:tcPr>
            <w:tcW w:w="670" w:type="dxa"/>
          </w:tcPr>
          <w:p w14:paraId="778C30E1" w14:textId="77777777" w:rsidR="00E617C8" w:rsidRPr="00302FF6" w:rsidRDefault="00E617C8" w:rsidP="00476686">
            <w:pPr>
              <w:jc w:val="center"/>
              <w:rPr>
                <w:b/>
                <w:bCs/>
                <w:sz w:val="22"/>
                <w:szCs w:val="22"/>
              </w:rPr>
            </w:pPr>
            <w:r w:rsidRPr="00302FF6">
              <w:rPr>
                <w:b/>
                <w:bCs/>
                <w:sz w:val="22"/>
                <w:szCs w:val="22"/>
              </w:rPr>
              <w:t>CO5</w:t>
            </w:r>
          </w:p>
        </w:tc>
        <w:tc>
          <w:tcPr>
            <w:tcW w:w="9820" w:type="dxa"/>
          </w:tcPr>
          <w:p w14:paraId="583C295D" w14:textId="77777777" w:rsidR="00E617C8" w:rsidRPr="0051318C" w:rsidRDefault="00E617C8" w:rsidP="00476686">
            <w:pPr>
              <w:rPr>
                <w:sz w:val="22"/>
                <w:szCs w:val="22"/>
              </w:rPr>
            </w:pPr>
            <w:r>
              <w:rPr>
                <w:sz w:val="22"/>
              </w:rPr>
              <w:t>Evaluate</w:t>
            </w:r>
            <w:r>
              <w:rPr>
                <w:spacing w:val="-3"/>
                <w:sz w:val="22"/>
              </w:rPr>
              <w:t xml:space="preserve"> </w:t>
            </w:r>
            <w:r>
              <w:rPr>
                <w:sz w:val="22"/>
              </w:rPr>
              <w:t>and</w:t>
            </w:r>
            <w:r>
              <w:rPr>
                <w:spacing w:val="-1"/>
                <w:sz w:val="22"/>
              </w:rPr>
              <w:t xml:space="preserve"> </w:t>
            </w:r>
            <w:r>
              <w:rPr>
                <w:sz w:val="22"/>
              </w:rPr>
              <w:t>characterize</w:t>
            </w:r>
            <w:r>
              <w:rPr>
                <w:spacing w:val="-5"/>
                <w:sz w:val="22"/>
              </w:rPr>
              <w:t xml:space="preserve"> </w:t>
            </w:r>
            <w:r>
              <w:rPr>
                <w:sz w:val="22"/>
              </w:rPr>
              <w:t>metals.</w:t>
            </w:r>
          </w:p>
        </w:tc>
      </w:tr>
      <w:tr w:rsidR="00E617C8" w14:paraId="70AB7DDE" w14:textId="77777777" w:rsidTr="00F94208">
        <w:trPr>
          <w:trHeight w:val="283"/>
        </w:trPr>
        <w:tc>
          <w:tcPr>
            <w:tcW w:w="670" w:type="dxa"/>
          </w:tcPr>
          <w:p w14:paraId="379B71C3" w14:textId="77777777" w:rsidR="00E617C8" w:rsidRPr="00302FF6" w:rsidRDefault="00E617C8" w:rsidP="00476686">
            <w:pPr>
              <w:jc w:val="center"/>
              <w:rPr>
                <w:b/>
                <w:bCs/>
                <w:sz w:val="22"/>
                <w:szCs w:val="22"/>
              </w:rPr>
            </w:pPr>
            <w:r w:rsidRPr="00302FF6">
              <w:rPr>
                <w:b/>
                <w:bCs/>
                <w:sz w:val="22"/>
                <w:szCs w:val="22"/>
              </w:rPr>
              <w:t>CO6</w:t>
            </w:r>
          </w:p>
        </w:tc>
        <w:tc>
          <w:tcPr>
            <w:tcW w:w="9820" w:type="dxa"/>
          </w:tcPr>
          <w:p w14:paraId="616812F0" w14:textId="77777777" w:rsidR="00E617C8" w:rsidRPr="0051318C" w:rsidRDefault="00E617C8" w:rsidP="00476686">
            <w:pPr>
              <w:rPr>
                <w:sz w:val="22"/>
                <w:szCs w:val="22"/>
              </w:rPr>
            </w:pPr>
            <w:r>
              <w:t>Design</w:t>
            </w:r>
            <w:r>
              <w:rPr>
                <w:spacing w:val="-1"/>
              </w:rPr>
              <w:t xml:space="preserve"> </w:t>
            </w:r>
            <w:r>
              <w:t>material</w:t>
            </w:r>
            <w:r>
              <w:rPr>
                <w:spacing w:val="-1"/>
              </w:rPr>
              <w:t xml:space="preserve"> </w:t>
            </w:r>
            <w:r>
              <w:t>manufacture</w:t>
            </w:r>
            <w:r>
              <w:rPr>
                <w:spacing w:val="-3"/>
              </w:rPr>
              <w:t xml:space="preserve"> </w:t>
            </w:r>
            <w:r>
              <w:t>techniques</w:t>
            </w:r>
            <w:r>
              <w:rPr>
                <w:spacing w:val="-1"/>
              </w:rPr>
              <w:t xml:space="preserve"> </w:t>
            </w:r>
            <w:r>
              <w:t>to develop</w:t>
            </w:r>
            <w:r>
              <w:rPr>
                <w:spacing w:val="-1"/>
              </w:rPr>
              <w:t xml:space="preserve"> </w:t>
            </w:r>
            <w:r>
              <w:t>materials</w:t>
            </w:r>
            <w:r>
              <w:rPr>
                <w:spacing w:val="-1"/>
              </w:rPr>
              <w:t xml:space="preserve"> </w:t>
            </w:r>
            <w:r>
              <w:t>for</w:t>
            </w:r>
            <w:r>
              <w:rPr>
                <w:spacing w:val="-2"/>
              </w:rPr>
              <w:t xml:space="preserve"> </w:t>
            </w:r>
            <w:r>
              <w:t>specific</w:t>
            </w:r>
            <w:r>
              <w:rPr>
                <w:spacing w:val="-2"/>
              </w:rPr>
              <w:t xml:space="preserve"> </w:t>
            </w:r>
            <w:r>
              <w:t>purposes.</w:t>
            </w:r>
          </w:p>
        </w:tc>
      </w:tr>
    </w:tbl>
    <w:p w14:paraId="7E089113"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410908F8" w14:textId="77777777" w:rsidTr="00E56E00">
        <w:trPr>
          <w:jc w:val="center"/>
        </w:trPr>
        <w:tc>
          <w:tcPr>
            <w:tcW w:w="6385" w:type="dxa"/>
            <w:gridSpan w:val="8"/>
          </w:tcPr>
          <w:p w14:paraId="29B2879B"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0D0EAD83" w14:textId="77777777" w:rsidTr="00E56E00">
        <w:trPr>
          <w:jc w:val="center"/>
        </w:trPr>
        <w:tc>
          <w:tcPr>
            <w:tcW w:w="1140" w:type="dxa"/>
          </w:tcPr>
          <w:p w14:paraId="12A9ECC3"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1BECA013" w14:textId="77777777" w:rsidR="00E617C8" w:rsidRPr="0051318C" w:rsidRDefault="00E617C8" w:rsidP="00D54806">
            <w:pPr>
              <w:jc w:val="center"/>
              <w:rPr>
                <w:b/>
                <w:sz w:val="22"/>
                <w:szCs w:val="22"/>
              </w:rPr>
            </w:pPr>
            <w:r w:rsidRPr="0051318C">
              <w:rPr>
                <w:b/>
                <w:sz w:val="22"/>
                <w:szCs w:val="22"/>
              </w:rPr>
              <w:t>R</w:t>
            </w:r>
          </w:p>
        </w:tc>
        <w:tc>
          <w:tcPr>
            <w:tcW w:w="708" w:type="dxa"/>
          </w:tcPr>
          <w:p w14:paraId="5FC5CB52" w14:textId="77777777" w:rsidR="00E617C8" w:rsidRPr="0051318C" w:rsidRDefault="00E617C8" w:rsidP="00D54806">
            <w:pPr>
              <w:jc w:val="center"/>
              <w:rPr>
                <w:b/>
                <w:sz w:val="22"/>
                <w:szCs w:val="22"/>
              </w:rPr>
            </w:pPr>
            <w:r w:rsidRPr="0051318C">
              <w:rPr>
                <w:b/>
                <w:sz w:val="22"/>
                <w:szCs w:val="22"/>
              </w:rPr>
              <w:t>U</w:t>
            </w:r>
          </w:p>
        </w:tc>
        <w:tc>
          <w:tcPr>
            <w:tcW w:w="709" w:type="dxa"/>
          </w:tcPr>
          <w:p w14:paraId="42160180" w14:textId="77777777" w:rsidR="00E617C8" w:rsidRPr="0051318C" w:rsidRDefault="00E617C8" w:rsidP="00D54806">
            <w:pPr>
              <w:jc w:val="center"/>
              <w:rPr>
                <w:b/>
                <w:sz w:val="22"/>
                <w:szCs w:val="22"/>
              </w:rPr>
            </w:pPr>
            <w:r w:rsidRPr="0051318C">
              <w:rPr>
                <w:b/>
                <w:sz w:val="22"/>
                <w:szCs w:val="22"/>
              </w:rPr>
              <w:t>A</w:t>
            </w:r>
          </w:p>
        </w:tc>
        <w:tc>
          <w:tcPr>
            <w:tcW w:w="709" w:type="dxa"/>
          </w:tcPr>
          <w:p w14:paraId="614456E0" w14:textId="77777777" w:rsidR="00E617C8" w:rsidRPr="0051318C" w:rsidRDefault="00E617C8" w:rsidP="00D54806">
            <w:pPr>
              <w:jc w:val="center"/>
              <w:rPr>
                <w:b/>
                <w:sz w:val="22"/>
                <w:szCs w:val="22"/>
              </w:rPr>
            </w:pPr>
            <w:r w:rsidRPr="0051318C">
              <w:rPr>
                <w:b/>
                <w:sz w:val="22"/>
                <w:szCs w:val="22"/>
              </w:rPr>
              <w:t>An</w:t>
            </w:r>
          </w:p>
        </w:tc>
        <w:tc>
          <w:tcPr>
            <w:tcW w:w="709" w:type="dxa"/>
          </w:tcPr>
          <w:p w14:paraId="15C5C53D" w14:textId="77777777" w:rsidR="00E617C8" w:rsidRPr="0051318C" w:rsidRDefault="00E617C8" w:rsidP="00D54806">
            <w:pPr>
              <w:jc w:val="center"/>
              <w:rPr>
                <w:b/>
                <w:sz w:val="22"/>
                <w:szCs w:val="22"/>
              </w:rPr>
            </w:pPr>
            <w:r w:rsidRPr="0051318C">
              <w:rPr>
                <w:b/>
                <w:sz w:val="22"/>
                <w:szCs w:val="22"/>
              </w:rPr>
              <w:t>E</w:t>
            </w:r>
          </w:p>
        </w:tc>
        <w:tc>
          <w:tcPr>
            <w:tcW w:w="708" w:type="dxa"/>
          </w:tcPr>
          <w:p w14:paraId="5F2C8448" w14:textId="77777777" w:rsidR="00E617C8" w:rsidRPr="0051318C" w:rsidRDefault="00E617C8" w:rsidP="00D54806">
            <w:pPr>
              <w:jc w:val="center"/>
              <w:rPr>
                <w:b/>
                <w:sz w:val="22"/>
                <w:szCs w:val="22"/>
              </w:rPr>
            </w:pPr>
            <w:r w:rsidRPr="0051318C">
              <w:rPr>
                <w:b/>
                <w:sz w:val="22"/>
                <w:szCs w:val="22"/>
              </w:rPr>
              <w:t>C</w:t>
            </w:r>
          </w:p>
        </w:tc>
        <w:tc>
          <w:tcPr>
            <w:tcW w:w="993" w:type="dxa"/>
          </w:tcPr>
          <w:p w14:paraId="49DBB72A" w14:textId="77777777" w:rsidR="00E617C8" w:rsidRPr="0051318C" w:rsidRDefault="00E617C8" w:rsidP="00D54806">
            <w:pPr>
              <w:jc w:val="center"/>
              <w:rPr>
                <w:b/>
                <w:sz w:val="22"/>
                <w:szCs w:val="22"/>
              </w:rPr>
            </w:pPr>
            <w:r w:rsidRPr="0051318C">
              <w:rPr>
                <w:b/>
                <w:sz w:val="22"/>
                <w:szCs w:val="22"/>
              </w:rPr>
              <w:t>Total</w:t>
            </w:r>
          </w:p>
        </w:tc>
      </w:tr>
      <w:tr w:rsidR="00E617C8" w:rsidRPr="0051318C" w14:paraId="006B1FEA" w14:textId="77777777" w:rsidTr="009B7699">
        <w:trPr>
          <w:jc w:val="center"/>
        </w:trPr>
        <w:tc>
          <w:tcPr>
            <w:tcW w:w="1140" w:type="dxa"/>
          </w:tcPr>
          <w:p w14:paraId="0723399C" w14:textId="77777777" w:rsidR="00E617C8" w:rsidRPr="00302FF6" w:rsidRDefault="00E617C8" w:rsidP="00D54806">
            <w:pPr>
              <w:jc w:val="center"/>
              <w:rPr>
                <w:b/>
                <w:bCs/>
                <w:sz w:val="22"/>
                <w:szCs w:val="22"/>
              </w:rPr>
            </w:pPr>
            <w:r w:rsidRPr="00302FF6">
              <w:rPr>
                <w:b/>
                <w:bCs/>
                <w:sz w:val="22"/>
                <w:szCs w:val="22"/>
              </w:rPr>
              <w:t>CO1</w:t>
            </w:r>
          </w:p>
        </w:tc>
        <w:tc>
          <w:tcPr>
            <w:tcW w:w="709" w:type="dxa"/>
          </w:tcPr>
          <w:p w14:paraId="6D65BFEE" w14:textId="77777777" w:rsidR="00E617C8" w:rsidRPr="0051318C" w:rsidRDefault="00E617C8" w:rsidP="009B7699">
            <w:pPr>
              <w:jc w:val="center"/>
              <w:rPr>
                <w:sz w:val="22"/>
                <w:szCs w:val="22"/>
              </w:rPr>
            </w:pPr>
            <w:r>
              <w:rPr>
                <w:sz w:val="22"/>
                <w:szCs w:val="22"/>
              </w:rPr>
              <w:t>2</w:t>
            </w:r>
          </w:p>
        </w:tc>
        <w:tc>
          <w:tcPr>
            <w:tcW w:w="708" w:type="dxa"/>
          </w:tcPr>
          <w:p w14:paraId="7380F861" w14:textId="77777777" w:rsidR="00E617C8" w:rsidRPr="0051318C" w:rsidRDefault="00E617C8" w:rsidP="009B7699">
            <w:pPr>
              <w:jc w:val="center"/>
              <w:rPr>
                <w:sz w:val="22"/>
                <w:szCs w:val="22"/>
              </w:rPr>
            </w:pPr>
            <w:r>
              <w:rPr>
                <w:sz w:val="22"/>
                <w:szCs w:val="22"/>
              </w:rPr>
              <w:t>2</w:t>
            </w:r>
          </w:p>
        </w:tc>
        <w:tc>
          <w:tcPr>
            <w:tcW w:w="709" w:type="dxa"/>
          </w:tcPr>
          <w:p w14:paraId="35C5A93C" w14:textId="77777777" w:rsidR="00E617C8" w:rsidRPr="0051318C" w:rsidRDefault="00E617C8" w:rsidP="009B7699">
            <w:pPr>
              <w:jc w:val="center"/>
              <w:rPr>
                <w:sz w:val="22"/>
                <w:szCs w:val="22"/>
              </w:rPr>
            </w:pPr>
            <w:r>
              <w:rPr>
                <w:sz w:val="22"/>
                <w:szCs w:val="22"/>
              </w:rPr>
              <w:t>6</w:t>
            </w:r>
          </w:p>
        </w:tc>
        <w:tc>
          <w:tcPr>
            <w:tcW w:w="709" w:type="dxa"/>
          </w:tcPr>
          <w:p w14:paraId="7AFA3058" w14:textId="77777777" w:rsidR="00E617C8" w:rsidRPr="0051318C" w:rsidRDefault="00E617C8" w:rsidP="009B7699">
            <w:pPr>
              <w:jc w:val="center"/>
              <w:rPr>
                <w:sz w:val="22"/>
                <w:szCs w:val="22"/>
              </w:rPr>
            </w:pPr>
          </w:p>
        </w:tc>
        <w:tc>
          <w:tcPr>
            <w:tcW w:w="709" w:type="dxa"/>
          </w:tcPr>
          <w:p w14:paraId="6B1DA018" w14:textId="77777777" w:rsidR="00E617C8" w:rsidRPr="0051318C" w:rsidRDefault="00E617C8" w:rsidP="009B7699">
            <w:pPr>
              <w:jc w:val="center"/>
              <w:rPr>
                <w:sz w:val="22"/>
                <w:szCs w:val="22"/>
              </w:rPr>
            </w:pPr>
          </w:p>
        </w:tc>
        <w:tc>
          <w:tcPr>
            <w:tcW w:w="708" w:type="dxa"/>
          </w:tcPr>
          <w:p w14:paraId="6A93A9EF" w14:textId="77777777" w:rsidR="00E617C8" w:rsidRPr="0051318C" w:rsidRDefault="00E617C8" w:rsidP="009B7699">
            <w:pPr>
              <w:jc w:val="center"/>
              <w:rPr>
                <w:sz w:val="22"/>
                <w:szCs w:val="22"/>
              </w:rPr>
            </w:pPr>
          </w:p>
        </w:tc>
        <w:tc>
          <w:tcPr>
            <w:tcW w:w="993" w:type="dxa"/>
          </w:tcPr>
          <w:p w14:paraId="3DEB2159" w14:textId="77777777" w:rsidR="00E617C8" w:rsidRPr="0051318C" w:rsidRDefault="00E617C8" w:rsidP="009B7699">
            <w:pPr>
              <w:jc w:val="center"/>
              <w:rPr>
                <w:sz w:val="22"/>
                <w:szCs w:val="22"/>
              </w:rPr>
            </w:pPr>
            <w:r>
              <w:rPr>
                <w:sz w:val="22"/>
                <w:szCs w:val="22"/>
              </w:rPr>
              <w:t>10</w:t>
            </w:r>
          </w:p>
        </w:tc>
      </w:tr>
      <w:tr w:rsidR="00E617C8" w:rsidRPr="0051318C" w14:paraId="66CB62B1" w14:textId="77777777" w:rsidTr="009B7699">
        <w:trPr>
          <w:jc w:val="center"/>
        </w:trPr>
        <w:tc>
          <w:tcPr>
            <w:tcW w:w="1140" w:type="dxa"/>
          </w:tcPr>
          <w:p w14:paraId="28B3F98C" w14:textId="77777777" w:rsidR="00E617C8" w:rsidRPr="00302FF6" w:rsidRDefault="00E617C8" w:rsidP="00D54806">
            <w:pPr>
              <w:jc w:val="center"/>
              <w:rPr>
                <w:b/>
                <w:bCs/>
                <w:sz w:val="22"/>
                <w:szCs w:val="22"/>
              </w:rPr>
            </w:pPr>
            <w:r w:rsidRPr="00302FF6">
              <w:rPr>
                <w:b/>
                <w:bCs/>
                <w:sz w:val="22"/>
                <w:szCs w:val="22"/>
              </w:rPr>
              <w:t>CO2</w:t>
            </w:r>
          </w:p>
        </w:tc>
        <w:tc>
          <w:tcPr>
            <w:tcW w:w="709" w:type="dxa"/>
          </w:tcPr>
          <w:p w14:paraId="1B7949C7" w14:textId="77777777" w:rsidR="00E617C8" w:rsidRPr="0051318C" w:rsidRDefault="00E617C8" w:rsidP="009B7699">
            <w:pPr>
              <w:jc w:val="center"/>
              <w:rPr>
                <w:sz w:val="22"/>
                <w:szCs w:val="22"/>
              </w:rPr>
            </w:pPr>
          </w:p>
        </w:tc>
        <w:tc>
          <w:tcPr>
            <w:tcW w:w="708" w:type="dxa"/>
          </w:tcPr>
          <w:p w14:paraId="17101513" w14:textId="77777777" w:rsidR="00E617C8" w:rsidRPr="0051318C" w:rsidRDefault="00E617C8" w:rsidP="009B7699">
            <w:pPr>
              <w:jc w:val="center"/>
              <w:rPr>
                <w:sz w:val="22"/>
                <w:szCs w:val="22"/>
              </w:rPr>
            </w:pPr>
            <w:r>
              <w:rPr>
                <w:sz w:val="22"/>
                <w:szCs w:val="22"/>
              </w:rPr>
              <w:t>5</w:t>
            </w:r>
          </w:p>
        </w:tc>
        <w:tc>
          <w:tcPr>
            <w:tcW w:w="709" w:type="dxa"/>
          </w:tcPr>
          <w:p w14:paraId="5F053774" w14:textId="77777777" w:rsidR="00E617C8" w:rsidRPr="0051318C" w:rsidRDefault="00E617C8" w:rsidP="009B7699">
            <w:pPr>
              <w:jc w:val="center"/>
              <w:rPr>
                <w:sz w:val="22"/>
                <w:szCs w:val="22"/>
              </w:rPr>
            </w:pPr>
          </w:p>
        </w:tc>
        <w:tc>
          <w:tcPr>
            <w:tcW w:w="709" w:type="dxa"/>
          </w:tcPr>
          <w:p w14:paraId="662D5284" w14:textId="77777777" w:rsidR="00E617C8" w:rsidRPr="0051318C" w:rsidRDefault="00E617C8" w:rsidP="009B7699">
            <w:pPr>
              <w:jc w:val="center"/>
              <w:rPr>
                <w:sz w:val="22"/>
                <w:szCs w:val="22"/>
              </w:rPr>
            </w:pPr>
            <w:r>
              <w:rPr>
                <w:sz w:val="22"/>
                <w:szCs w:val="22"/>
              </w:rPr>
              <w:t>12</w:t>
            </w:r>
          </w:p>
        </w:tc>
        <w:tc>
          <w:tcPr>
            <w:tcW w:w="709" w:type="dxa"/>
          </w:tcPr>
          <w:p w14:paraId="73C36D5D" w14:textId="77777777" w:rsidR="00E617C8" w:rsidRPr="0051318C" w:rsidRDefault="00E617C8" w:rsidP="009B7699">
            <w:pPr>
              <w:jc w:val="center"/>
              <w:rPr>
                <w:sz w:val="22"/>
                <w:szCs w:val="22"/>
              </w:rPr>
            </w:pPr>
          </w:p>
        </w:tc>
        <w:tc>
          <w:tcPr>
            <w:tcW w:w="708" w:type="dxa"/>
          </w:tcPr>
          <w:p w14:paraId="2B4779B4" w14:textId="77777777" w:rsidR="00E617C8" w:rsidRPr="0051318C" w:rsidRDefault="00E617C8" w:rsidP="009B7699">
            <w:pPr>
              <w:jc w:val="center"/>
              <w:rPr>
                <w:sz w:val="22"/>
                <w:szCs w:val="22"/>
              </w:rPr>
            </w:pPr>
          </w:p>
        </w:tc>
        <w:tc>
          <w:tcPr>
            <w:tcW w:w="993" w:type="dxa"/>
          </w:tcPr>
          <w:p w14:paraId="7014BE09" w14:textId="77777777" w:rsidR="00E617C8" w:rsidRPr="0051318C" w:rsidRDefault="00E617C8" w:rsidP="009B7699">
            <w:pPr>
              <w:jc w:val="center"/>
              <w:rPr>
                <w:sz w:val="22"/>
                <w:szCs w:val="22"/>
              </w:rPr>
            </w:pPr>
            <w:r>
              <w:rPr>
                <w:sz w:val="22"/>
                <w:szCs w:val="22"/>
              </w:rPr>
              <w:t>17</w:t>
            </w:r>
          </w:p>
        </w:tc>
      </w:tr>
      <w:tr w:rsidR="00E617C8" w:rsidRPr="0051318C" w14:paraId="77742B4F" w14:textId="77777777" w:rsidTr="009B7699">
        <w:trPr>
          <w:jc w:val="center"/>
        </w:trPr>
        <w:tc>
          <w:tcPr>
            <w:tcW w:w="1140" w:type="dxa"/>
          </w:tcPr>
          <w:p w14:paraId="23961138" w14:textId="77777777" w:rsidR="00E617C8" w:rsidRPr="00302FF6" w:rsidRDefault="00E617C8" w:rsidP="00D54806">
            <w:pPr>
              <w:jc w:val="center"/>
              <w:rPr>
                <w:b/>
                <w:bCs/>
                <w:sz w:val="22"/>
                <w:szCs w:val="22"/>
              </w:rPr>
            </w:pPr>
            <w:r w:rsidRPr="00302FF6">
              <w:rPr>
                <w:b/>
                <w:bCs/>
                <w:sz w:val="22"/>
                <w:szCs w:val="22"/>
              </w:rPr>
              <w:t>CO3</w:t>
            </w:r>
          </w:p>
        </w:tc>
        <w:tc>
          <w:tcPr>
            <w:tcW w:w="709" w:type="dxa"/>
          </w:tcPr>
          <w:p w14:paraId="4F1F60EB" w14:textId="77777777" w:rsidR="00E617C8" w:rsidRPr="0051318C" w:rsidRDefault="00E617C8" w:rsidP="009B7699">
            <w:pPr>
              <w:jc w:val="center"/>
              <w:rPr>
                <w:sz w:val="22"/>
                <w:szCs w:val="22"/>
              </w:rPr>
            </w:pPr>
            <w:r>
              <w:rPr>
                <w:sz w:val="22"/>
                <w:szCs w:val="22"/>
              </w:rPr>
              <w:t>1</w:t>
            </w:r>
          </w:p>
        </w:tc>
        <w:tc>
          <w:tcPr>
            <w:tcW w:w="708" w:type="dxa"/>
          </w:tcPr>
          <w:p w14:paraId="01D5ED78" w14:textId="77777777" w:rsidR="00E617C8" w:rsidRPr="0051318C" w:rsidRDefault="00E617C8" w:rsidP="009B7699">
            <w:pPr>
              <w:jc w:val="center"/>
              <w:rPr>
                <w:sz w:val="22"/>
                <w:szCs w:val="22"/>
              </w:rPr>
            </w:pPr>
            <w:r>
              <w:rPr>
                <w:sz w:val="22"/>
                <w:szCs w:val="22"/>
              </w:rPr>
              <w:t>12</w:t>
            </w:r>
          </w:p>
        </w:tc>
        <w:tc>
          <w:tcPr>
            <w:tcW w:w="709" w:type="dxa"/>
          </w:tcPr>
          <w:p w14:paraId="0703BCC2" w14:textId="77777777" w:rsidR="00E617C8" w:rsidRPr="0051318C" w:rsidRDefault="00E617C8" w:rsidP="009B7699">
            <w:pPr>
              <w:jc w:val="center"/>
              <w:rPr>
                <w:sz w:val="22"/>
                <w:szCs w:val="22"/>
              </w:rPr>
            </w:pPr>
            <w:r>
              <w:rPr>
                <w:sz w:val="22"/>
                <w:szCs w:val="22"/>
              </w:rPr>
              <w:t>6</w:t>
            </w:r>
          </w:p>
        </w:tc>
        <w:tc>
          <w:tcPr>
            <w:tcW w:w="709" w:type="dxa"/>
          </w:tcPr>
          <w:p w14:paraId="356D1FBE" w14:textId="77777777" w:rsidR="00E617C8" w:rsidRPr="0051318C" w:rsidRDefault="00E617C8" w:rsidP="009B7699">
            <w:pPr>
              <w:jc w:val="center"/>
              <w:rPr>
                <w:sz w:val="22"/>
                <w:szCs w:val="22"/>
              </w:rPr>
            </w:pPr>
          </w:p>
        </w:tc>
        <w:tc>
          <w:tcPr>
            <w:tcW w:w="709" w:type="dxa"/>
          </w:tcPr>
          <w:p w14:paraId="36678E83" w14:textId="77777777" w:rsidR="00E617C8" w:rsidRPr="0051318C" w:rsidRDefault="00E617C8" w:rsidP="009B7699">
            <w:pPr>
              <w:jc w:val="center"/>
              <w:rPr>
                <w:sz w:val="22"/>
                <w:szCs w:val="22"/>
              </w:rPr>
            </w:pPr>
          </w:p>
        </w:tc>
        <w:tc>
          <w:tcPr>
            <w:tcW w:w="708" w:type="dxa"/>
          </w:tcPr>
          <w:p w14:paraId="3DD3019F" w14:textId="77777777" w:rsidR="00E617C8" w:rsidRPr="0051318C" w:rsidRDefault="00E617C8" w:rsidP="009B7699">
            <w:pPr>
              <w:jc w:val="center"/>
              <w:rPr>
                <w:sz w:val="22"/>
                <w:szCs w:val="22"/>
              </w:rPr>
            </w:pPr>
          </w:p>
        </w:tc>
        <w:tc>
          <w:tcPr>
            <w:tcW w:w="993" w:type="dxa"/>
          </w:tcPr>
          <w:p w14:paraId="62F1F5EB" w14:textId="77777777" w:rsidR="00E617C8" w:rsidRPr="0051318C" w:rsidRDefault="00E617C8" w:rsidP="009B7699">
            <w:pPr>
              <w:jc w:val="center"/>
              <w:rPr>
                <w:sz w:val="22"/>
                <w:szCs w:val="22"/>
              </w:rPr>
            </w:pPr>
            <w:r>
              <w:rPr>
                <w:sz w:val="22"/>
                <w:szCs w:val="22"/>
              </w:rPr>
              <w:t>19</w:t>
            </w:r>
          </w:p>
        </w:tc>
      </w:tr>
      <w:tr w:rsidR="00E617C8" w:rsidRPr="0051318C" w14:paraId="1B1D893B" w14:textId="77777777" w:rsidTr="009B7699">
        <w:trPr>
          <w:jc w:val="center"/>
        </w:trPr>
        <w:tc>
          <w:tcPr>
            <w:tcW w:w="1140" w:type="dxa"/>
          </w:tcPr>
          <w:p w14:paraId="3EAE67F7" w14:textId="77777777" w:rsidR="00E617C8" w:rsidRPr="00302FF6" w:rsidRDefault="00E617C8" w:rsidP="00D54806">
            <w:pPr>
              <w:jc w:val="center"/>
              <w:rPr>
                <w:b/>
                <w:bCs/>
                <w:sz w:val="22"/>
                <w:szCs w:val="22"/>
              </w:rPr>
            </w:pPr>
            <w:r w:rsidRPr="00302FF6">
              <w:rPr>
                <w:b/>
                <w:bCs/>
                <w:sz w:val="22"/>
                <w:szCs w:val="22"/>
              </w:rPr>
              <w:t>CO4</w:t>
            </w:r>
          </w:p>
        </w:tc>
        <w:tc>
          <w:tcPr>
            <w:tcW w:w="709" w:type="dxa"/>
          </w:tcPr>
          <w:p w14:paraId="43D748B8" w14:textId="77777777" w:rsidR="00E617C8" w:rsidRPr="0051318C" w:rsidRDefault="00E617C8" w:rsidP="009B7699">
            <w:pPr>
              <w:jc w:val="center"/>
              <w:rPr>
                <w:sz w:val="22"/>
                <w:szCs w:val="22"/>
              </w:rPr>
            </w:pPr>
            <w:r>
              <w:rPr>
                <w:sz w:val="22"/>
                <w:szCs w:val="22"/>
              </w:rPr>
              <w:t>4</w:t>
            </w:r>
          </w:p>
        </w:tc>
        <w:tc>
          <w:tcPr>
            <w:tcW w:w="708" w:type="dxa"/>
          </w:tcPr>
          <w:p w14:paraId="350D9A74" w14:textId="77777777" w:rsidR="00E617C8" w:rsidRPr="0051318C" w:rsidRDefault="00E617C8" w:rsidP="009B7699">
            <w:pPr>
              <w:jc w:val="center"/>
              <w:rPr>
                <w:sz w:val="22"/>
                <w:szCs w:val="22"/>
              </w:rPr>
            </w:pPr>
            <w:r>
              <w:rPr>
                <w:sz w:val="22"/>
                <w:szCs w:val="22"/>
              </w:rPr>
              <w:t>6</w:t>
            </w:r>
          </w:p>
        </w:tc>
        <w:tc>
          <w:tcPr>
            <w:tcW w:w="709" w:type="dxa"/>
          </w:tcPr>
          <w:p w14:paraId="65EB2549" w14:textId="77777777" w:rsidR="00E617C8" w:rsidRPr="0051318C" w:rsidRDefault="00E617C8" w:rsidP="009B7699">
            <w:pPr>
              <w:jc w:val="center"/>
              <w:rPr>
                <w:sz w:val="22"/>
                <w:szCs w:val="22"/>
              </w:rPr>
            </w:pPr>
            <w:r>
              <w:rPr>
                <w:sz w:val="22"/>
                <w:szCs w:val="22"/>
              </w:rPr>
              <w:t>6</w:t>
            </w:r>
          </w:p>
        </w:tc>
        <w:tc>
          <w:tcPr>
            <w:tcW w:w="709" w:type="dxa"/>
          </w:tcPr>
          <w:p w14:paraId="090256DC" w14:textId="77777777" w:rsidR="00E617C8" w:rsidRPr="0051318C" w:rsidRDefault="00E617C8" w:rsidP="009B7699">
            <w:pPr>
              <w:jc w:val="center"/>
              <w:rPr>
                <w:sz w:val="22"/>
                <w:szCs w:val="22"/>
              </w:rPr>
            </w:pPr>
            <w:r>
              <w:rPr>
                <w:sz w:val="22"/>
                <w:szCs w:val="22"/>
              </w:rPr>
              <w:t>6</w:t>
            </w:r>
          </w:p>
        </w:tc>
        <w:tc>
          <w:tcPr>
            <w:tcW w:w="709" w:type="dxa"/>
          </w:tcPr>
          <w:p w14:paraId="39CAFAA2" w14:textId="77777777" w:rsidR="00E617C8" w:rsidRPr="0051318C" w:rsidRDefault="00E617C8" w:rsidP="009B7699">
            <w:pPr>
              <w:jc w:val="center"/>
              <w:rPr>
                <w:sz w:val="22"/>
                <w:szCs w:val="22"/>
              </w:rPr>
            </w:pPr>
          </w:p>
        </w:tc>
        <w:tc>
          <w:tcPr>
            <w:tcW w:w="708" w:type="dxa"/>
          </w:tcPr>
          <w:p w14:paraId="3AFDE1FB" w14:textId="77777777" w:rsidR="00E617C8" w:rsidRPr="0051318C" w:rsidRDefault="00E617C8" w:rsidP="009B7699">
            <w:pPr>
              <w:jc w:val="center"/>
              <w:rPr>
                <w:sz w:val="22"/>
                <w:szCs w:val="22"/>
              </w:rPr>
            </w:pPr>
          </w:p>
        </w:tc>
        <w:tc>
          <w:tcPr>
            <w:tcW w:w="993" w:type="dxa"/>
          </w:tcPr>
          <w:p w14:paraId="38D33ED0" w14:textId="77777777" w:rsidR="00E617C8" w:rsidRPr="0051318C" w:rsidRDefault="00E617C8" w:rsidP="009B7699">
            <w:pPr>
              <w:jc w:val="center"/>
              <w:rPr>
                <w:sz w:val="22"/>
                <w:szCs w:val="22"/>
              </w:rPr>
            </w:pPr>
            <w:r>
              <w:rPr>
                <w:sz w:val="22"/>
                <w:szCs w:val="22"/>
              </w:rPr>
              <w:t>22</w:t>
            </w:r>
          </w:p>
        </w:tc>
      </w:tr>
      <w:tr w:rsidR="00E617C8" w:rsidRPr="0051318C" w14:paraId="287DA717" w14:textId="77777777" w:rsidTr="009B7699">
        <w:trPr>
          <w:jc w:val="center"/>
        </w:trPr>
        <w:tc>
          <w:tcPr>
            <w:tcW w:w="1140" w:type="dxa"/>
          </w:tcPr>
          <w:p w14:paraId="572663D7" w14:textId="77777777" w:rsidR="00E617C8" w:rsidRPr="00302FF6" w:rsidRDefault="00E617C8" w:rsidP="00D54806">
            <w:pPr>
              <w:jc w:val="center"/>
              <w:rPr>
                <w:b/>
                <w:bCs/>
                <w:sz w:val="22"/>
                <w:szCs w:val="22"/>
              </w:rPr>
            </w:pPr>
            <w:r w:rsidRPr="00302FF6">
              <w:rPr>
                <w:b/>
                <w:bCs/>
                <w:sz w:val="22"/>
                <w:szCs w:val="22"/>
              </w:rPr>
              <w:t>CO5</w:t>
            </w:r>
          </w:p>
        </w:tc>
        <w:tc>
          <w:tcPr>
            <w:tcW w:w="709" w:type="dxa"/>
          </w:tcPr>
          <w:p w14:paraId="76D10CEA" w14:textId="77777777" w:rsidR="00E617C8" w:rsidRPr="0051318C" w:rsidRDefault="00E617C8" w:rsidP="009B7699">
            <w:pPr>
              <w:jc w:val="center"/>
              <w:rPr>
                <w:sz w:val="22"/>
                <w:szCs w:val="22"/>
              </w:rPr>
            </w:pPr>
            <w:r>
              <w:rPr>
                <w:sz w:val="22"/>
                <w:szCs w:val="22"/>
              </w:rPr>
              <w:t>4</w:t>
            </w:r>
          </w:p>
        </w:tc>
        <w:tc>
          <w:tcPr>
            <w:tcW w:w="708" w:type="dxa"/>
          </w:tcPr>
          <w:p w14:paraId="4CE956BB" w14:textId="77777777" w:rsidR="00E617C8" w:rsidRPr="0051318C" w:rsidRDefault="00E617C8" w:rsidP="009B7699">
            <w:pPr>
              <w:jc w:val="center"/>
              <w:rPr>
                <w:sz w:val="22"/>
                <w:szCs w:val="22"/>
              </w:rPr>
            </w:pPr>
            <w:r>
              <w:rPr>
                <w:sz w:val="22"/>
                <w:szCs w:val="22"/>
              </w:rPr>
              <w:t>1</w:t>
            </w:r>
          </w:p>
        </w:tc>
        <w:tc>
          <w:tcPr>
            <w:tcW w:w="709" w:type="dxa"/>
          </w:tcPr>
          <w:p w14:paraId="2EB1292A" w14:textId="77777777" w:rsidR="00E617C8" w:rsidRPr="0051318C" w:rsidRDefault="00E617C8" w:rsidP="009B7699">
            <w:pPr>
              <w:jc w:val="center"/>
              <w:rPr>
                <w:sz w:val="22"/>
                <w:szCs w:val="22"/>
              </w:rPr>
            </w:pPr>
            <w:r>
              <w:rPr>
                <w:sz w:val="22"/>
                <w:szCs w:val="22"/>
              </w:rPr>
              <w:t>12</w:t>
            </w:r>
          </w:p>
        </w:tc>
        <w:tc>
          <w:tcPr>
            <w:tcW w:w="709" w:type="dxa"/>
          </w:tcPr>
          <w:p w14:paraId="5D84F2F1" w14:textId="77777777" w:rsidR="00E617C8" w:rsidRPr="0051318C" w:rsidRDefault="00E617C8" w:rsidP="009B7699">
            <w:pPr>
              <w:jc w:val="center"/>
              <w:rPr>
                <w:sz w:val="22"/>
                <w:szCs w:val="22"/>
              </w:rPr>
            </w:pPr>
            <w:r>
              <w:rPr>
                <w:sz w:val="22"/>
                <w:szCs w:val="22"/>
              </w:rPr>
              <w:t>6</w:t>
            </w:r>
          </w:p>
        </w:tc>
        <w:tc>
          <w:tcPr>
            <w:tcW w:w="709" w:type="dxa"/>
          </w:tcPr>
          <w:p w14:paraId="5068FAB7" w14:textId="77777777" w:rsidR="00E617C8" w:rsidRPr="0051318C" w:rsidRDefault="00E617C8" w:rsidP="009B7699">
            <w:pPr>
              <w:jc w:val="center"/>
              <w:rPr>
                <w:sz w:val="22"/>
                <w:szCs w:val="22"/>
              </w:rPr>
            </w:pPr>
          </w:p>
        </w:tc>
        <w:tc>
          <w:tcPr>
            <w:tcW w:w="708" w:type="dxa"/>
          </w:tcPr>
          <w:p w14:paraId="66671F49" w14:textId="77777777" w:rsidR="00E617C8" w:rsidRPr="0051318C" w:rsidRDefault="00E617C8" w:rsidP="009B7699">
            <w:pPr>
              <w:jc w:val="center"/>
              <w:rPr>
                <w:sz w:val="22"/>
                <w:szCs w:val="22"/>
              </w:rPr>
            </w:pPr>
          </w:p>
        </w:tc>
        <w:tc>
          <w:tcPr>
            <w:tcW w:w="993" w:type="dxa"/>
          </w:tcPr>
          <w:p w14:paraId="1D282770" w14:textId="77777777" w:rsidR="00E617C8" w:rsidRPr="0051318C" w:rsidRDefault="00E617C8" w:rsidP="009B7699">
            <w:pPr>
              <w:jc w:val="center"/>
              <w:rPr>
                <w:sz w:val="22"/>
                <w:szCs w:val="22"/>
              </w:rPr>
            </w:pPr>
            <w:r>
              <w:rPr>
                <w:sz w:val="22"/>
                <w:szCs w:val="22"/>
              </w:rPr>
              <w:t>23</w:t>
            </w:r>
          </w:p>
        </w:tc>
      </w:tr>
      <w:tr w:rsidR="00E617C8" w:rsidRPr="0051318C" w14:paraId="4C9D3AD9" w14:textId="77777777" w:rsidTr="009B7699">
        <w:trPr>
          <w:jc w:val="center"/>
        </w:trPr>
        <w:tc>
          <w:tcPr>
            <w:tcW w:w="1140" w:type="dxa"/>
          </w:tcPr>
          <w:p w14:paraId="777FE80E" w14:textId="77777777" w:rsidR="00E617C8" w:rsidRPr="00302FF6" w:rsidRDefault="00E617C8" w:rsidP="00D54806">
            <w:pPr>
              <w:jc w:val="center"/>
              <w:rPr>
                <w:b/>
                <w:bCs/>
                <w:sz w:val="22"/>
                <w:szCs w:val="22"/>
              </w:rPr>
            </w:pPr>
            <w:r w:rsidRPr="00302FF6">
              <w:rPr>
                <w:b/>
                <w:bCs/>
                <w:sz w:val="22"/>
                <w:szCs w:val="22"/>
              </w:rPr>
              <w:t>CO6</w:t>
            </w:r>
          </w:p>
        </w:tc>
        <w:tc>
          <w:tcPr>
            <w:tcW w:w="709" w:type="dxa"/>
          </w:tcPr>
          <w:p w14:paraId="00F664F7" w14:textId="77777777" w:rsidR="00E617C8" w:rsidRPr="0051318C" w:rsidRDefault="00E617C8" w:rsidP="009B7699">
            <w:pPr>
              <w:jc w:val="center"/>
              <w:rPr>
                <w:sz w:val="22"/>
                <w:szCs w:val="22"/>
              </w:rPr>
            </w:pPr>
          </w:p>
        </w:tc>
        <w:tc>
          <w:tcPr>
            <w:tcW w:w="708" w:type="dxa"/>
          </w:tcPr>
          <w:p w14:paraId="078BFF39" w14:textId="77777777" w:rsidR="00E617C8" w:rsidRPr="0051318C" w:rsidRDefault="00E617C8" w:rsidP="009B7699">
            <w:pPr>
              <w:jc w:val="center"/>
              <w:rPr>
                <w:sz w:val="22"/>
                <w:szCs w:val="22"/>
              </w:rPr>
            </w:pPr>
          </w:p>
        </w:tc>
        <w:tc>
          <w:tcPr>
            <w:tcW w:w="709" w:type="dxa"/>
          </w:tcPr>
          <w:p w14:paraId="20CAD69F" w14:textId="77777777" w:rsidR="00E617C8" w:rsidRPr="0051318C" w:rsidRDefault="00E617C8" w:rsidP="009B7699">
            <w:pPr>
              <w:jc w:val="center"/>
              <w:rPr>
                <w:sz w:val="22"/>
                <w:szCs w:val="22"/>
              </w:rPr>
            </w:pPr>
            <w:r>
              <w:rPr>
                <w:sz w:val="22"/>
                <w:szCs w:val="22"/>
              </w:rPr>
              <w:t>12</w:t>
            </w:r>
          </w:p>
        </w:tc>
        <w:tc>
          <w:tcPr>
            <w:tcW w:w="709" w:type="dxa"/>
          </w:tcPr>
          <w:p w14:paraId="2098577C" w14:textId="77777777" w:rsidR="00E617C8" w:rsidRPr="0051318C" w:rsidRDefault="00E617C8" w:rsidP="009B7699">
            <w:pPr>
              <w:jc w:val="center"/>
              <w:rPr>
                <w:sz w:val="22"/>
                <w:szCs w:val="22"/>
              </w:rPr>
            </w:pPr>
            <w:r>
              <w:rPr>
                <w:sz w:val="22"/>
                <w:szCs w:val="22"/>
              </w:rPr>
              <w:t>12</w:t>
            </w:r>
          </w:p>
        </w:tc>
        <w:tc>
          <w:tcPr>
            <w:tcW w:w="709" w:type="dxa"/>
          </w:tcPr>
          <w:p w14:paraId="0F60F758" w14:textId="77777777" w:rsidR="00E617C8" w:rsidRPr="0051318C" w:rsidRDefault="00E617C8" w:rsidP="009B7699">
            <w:pPr>
              <w:jc w:val="center"/>
              <w:rPr>
                <w:sz w:val="22"/>
                <w:szCs w:val="22"/>
              </w:rPr>
            </w:pPr>
            <w:r>
              <w:rPr>
                <w:sz w:val="22"/>
                <w:szCs w:val="22"/>
              </w:rPr>
              <w:t>6</w:t>
            </w:r>
          </w:p>
        </w:tc>
        <w:tc>
          <w:tcPr>
            <w:tcW w:w="708" w:type="dxa"/>
          </w:tcPr>
          <w:p w14:paraId="15FDAB26" w14:textId="77777777" w:rsidR="00E617C8" w:rsidRPr="0051318C" w:rsidRDefault="00E617C8" w:rsidP="009B7699">
            <w:pPr>
              <w:jc w:val="center"/>
              <w:rPr>
                <w:sz w:val="22"/>
                <w:szCs w:val="22"/>
              </w:rPr>
            </w:pPr>
          </w:p>
        </w:tc>
        <w:tc>
          <w:tcPr>
            <w:tcW w:w="993" w:type="dxa"/>
          </w:tcPr>
          <w:p w14:paraId="3F9B872A" w14:textId="77777777" w:rsidR="00E617C8" w:rsidRPr="0051318C" w:rsidRDefault="00E617C8" w:rsidP="009B7699">
            <w:pPr>
              <w:jc w:val="center"/>
              <w:rPr>
                <w:sz w:val="22"/>
                <w:szCs w:val="22"/>
              </w:rPr>
            </w:pPr>
            <w:r>
              <w:rPr>
                <w:sz w:val="22"/>
                <w:szCs w:val="22"/>
              </w:rPr>
              <w:t>30</w:t>
            </w:r>
          </w:p>
        </w:tc>
      </w:tr>
      <w:tr w:rsidR="00E617C8" w:rsidRPr="0051318C" w14:paraId="43D7DE21" w14:textId="77777777" w:rsidTr="00E56E00">
        <w:trPr>
          <w:jc w:val="center"/>
        </w:trPr>
        <w:tc>
          <w:tcPr>
            <w:tcW w:w="5392" w:type="dxa"/>
            <w:gridSpan w:val="7"/>
          </w:tcPr>
          <w:p w14:paraId="46E77E3C" w14:textId="77777777" w:rsidR="00E617C8" w:rsidRPr="0051318C" w:rsidRDefault="00E617C8" w:rsidP="00D54806">
            <w:pPr>
              <w:rPr>
                <w:sz w:val="22"/>
                <w:szCs w:val="22"/>
              </w:rPr>
            </w:pPr>
          </w:p>
        </w:tc>
        <w:tc>
          <w:tcPr>
            <w:tcW w:w="993" w:type="dxa"/>
          </w:tcPr>
          <w:p w14:paraId="39E290C0" w14:textId="77777777" w:rsidR="00E617C8" w:rsidRPr="0051318C" w:rsidRDefault="00E617C8" w:rsidP="00D54806">
            <w:pPr>
              <w:jc w:val="center"/>
              <w:rPr>
                <w:b/>
                <w:sz w:val="22"/>
                <w:szCs w:val="22"/>
              </w:rPr>
            </w:pPr>
            <w:r w:rsidRPr="0051318C">
              <w:rPr>
                <w:b/>
                <w:sz w:val="22"/>
                <w:szCs w:val="22"/>
              </w:rPr>
              <w:t>124</w:t>
            </w:r>
          </w:p>
        </w:tc>
      </w:tr>
    </w:tbl>
    <w:p w14:paraId="4B7183A9" w14:textId="77777777" w:rsidR="00E617C8" w:rsidRDefault="00E617C8" w:rsidP="0051318C">
      <w:pPr>
        <w:tabs>
          <w:tab w:val="left" w:pos="7110"/>
        </w:tabs>
      </w:pPr>
      <w:r>
        <w:tab/>
      </w:r>
    </w:p>
    <w:p w14:paraId="5CD4C4E8" w14:textId="77777777" w:rsidR="00E617C8" w:rsidRDefault="00E617C8" w:rsidP="002E336A"/>
    <w:p w14:paraId="1B711BE9" w14:textId="77777777" w:rsidR="00E617C8" w:rsidRDefault="00E617C8">
      <w:pPr>
        <w:spacing w:after="200" w:line="276" w:lineRule="auto"/>
        <w:rPr>
          <w:rFonts w:ascii="Arial" w:eastAsia="Arial" w:hAnsi="Arial" w:cs="Arial"/>
        </w:rPr>
      </w:pPr>
      <w:r>
        <w:rPr>
          <w:rFonts w:ascii="Arial" w:eastAsia="Arial" w:hAnsi="Arial" w:cs="Arial"/>
        </w:rPr>
        <w:br w:type="page"/>
      </w:r>
    </w:p>
    <w:p w14:paraId="7D7FDEA2" w14:textId="18CA1415" w:rsidR="00E617C8" w:rsidRDefault="00E617C8">
      <w:pPr>
        <w:jc w:val="center"/>
        <w:rPr>
          <w:rFonts w:ascii="Arial" w:eastAsia="Arial" w:hAnsi="Arial" w:cs="Arial"/>
        </w:rPr>
      </w:pPr>
      <w:r>
        <w:rPr>
          <w:rFonts w:ascii="Arial" w:eastAsia="Arial" w:hAnsi="Arial" w:cs="Arial"/>
          <w:noProof/>
        </w:rPr>
        <w:lastRenderedPageBreak/>
        <w:drawing>
          <wp:inline distT="0" distB="0" distL="0" distR="0" wp14:anchorId="21E124B6" wp14:editId="554A1190">
            <wp:extent cx="5734050" cy="838200"/>
            <wp:effectExtent l="0" t="0" r="0" b="0"/>
            <wp:docPr id="23" name="image1.png" descr="A black background with red tex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8CE257" w14:textId="77777777" w:rsidR="00E617C8" w:rsidRDefault="00E617C8">
      <w:pPr>
        <w:jc w:val="center"/>
        <w:rPr>
          <w:b/>
        </w:rPr>
      </w:pPr>
    </w:p>
    <w:p w14:paraId="10D3F641" w14:textId="77777777" w:rsidR="00E617C8" w:rsidRDefault="00E617C8">
      <w:pPr>
        <w:jc w:val="center"/>
        <w:rPr>
          <w:b/>
        </w:rPr>
      </w:pPr>
      <w:r>
        <w:rPr>
          <w:b/>
        </w:rPr>
        <w:t>END SEMESTER EXAMINATION – NOV / DEC 2024</w:t>
      </w:r>
    </w:p>
    <w:p w14:paraId="2E9ADC81" w14:textId="77777777" w:rsidR="00E617C8" w:rsidRDefault="00E617C8">
      <w:pPr>
        <w:jc w:val="center"/>
        <w:rPr>
          <w:b/>
        </w:rPr>
      </w:pPr>
    </w:p>
    <w:tbl>
      <w:tblPr>
        <w:tblStyle w:val="Style10"/>
        <w:tblW w:w="5814"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556"/>
        <w:gridCol w:w="6662"/>
        <w:gridCol w:w="1558"/>
        <w:gridCol w:w="709"/>
      </w:tblGrid>
      <w:tr w:rsidR="00E617C8" w14:paraId="6AE5598C" w14:textId="77777777" w:rsidTr="000B7985">
        <w:trPr>
          <w:trHeight w:val="397"/>
          <w:jc w:val="center"/>
        </w:trPr>
        <w:tc>
          <w:tcPr>
            <w:tcW w:w="742" w:type="pct"/>
            <w:vAlign w:val="center"/>
          </w:tcPr>
          <w:p w14:paraId="0609FFE2" w14:textId="77777777" w:rsidR="00E617C8" w:rsidRDefault="00E617C8">
            <w:pPr>
              <w:pStyle w:val="Title"/>
              <w:jc w:val="left"/>
              <w:rPr>
                <w:b/>
                <w:sz w:val="22"/>
                <w:szCs w:val="22"/>
              </w:rPr>
            </w:pPr>
            <w:r>
              <w:rPr>
                <w:b/>
                <w:sz w:val="22"/>
                <w:szCs w:val="22"/>
              </w:rPr>
              <w:t xml:space="preserve">Course Code      </w:t>
            </w:r>
          </w:p>
        </w:tc>
        <w:tc>
          <w:tcPr>
            <w:tcW w:w="3177" w:type="pct"/>
            <w:vAlign w:val="center"/>
          </w:tcPr>
          <w:p w14:paraId="48AA2B5C" w14:textId="77777777" w:rsidR="00E617C8" w:rsidRDefault="00E617C8">
            <w:pPr>
              <w:pStyle w:val="Title"/>
              <w:jc w:val="left"/>
              <w:rPr>
                <w:b/>
                <w:sz w:val="22"/>
                <w:szCs w:val="22"/>
              </w:rPr>
            </w:pPr>
            <w:r>
              <w:rPr>
                <w:b/>
                <w:sz w:val="22"/>
                <w:szCs w:val="22"/>
              </w:rPr>
              <w:t>20FP2018</w:t>
            </w:r>
          </w:p>
        </w:tc>
        <w:tc>
          <w:tcPr>
            <w:tcW w:w="743" w:type="pct"/>
            <w:vAlign w:val="center"/>
          </w:tcPr>
          <w:p w14:paraId="434E5358" w14:textId="77777777" w:rsidR="00E617C8" w:rsidRDefault="00E617C8">
            <w:pPr>
              <w:pStyle w:val="Title"/>
              <w:ind w:left="-468" w:firstLine="468"/>
              <w:jc w:val="left"/>
              <w:rPr>
                <w:sz w:val="22"/>
                <w:szCs w:val="22"/>
              </w:rPr>
            </w:pPr>
            <w:r>
              <w:rPr>
                <w:b/>
                <w:sz w:val="22"/>
                <w:szCs w:val="22"/>
              </w:rPr>
              <w:t xml:space="preserve">Duration       </w:t>
            </w:r>
          </w:p>
        </w:tc>
        <w:tc>
          <w:tcPr>
            <w:tcW w:w="338" w:type="pct"/>
            <w:vAlign w:val="center"/>
          </w:tcPr>
          <w:p w14:paraId="2EE03887" w14:textId="77777777" w:rsidR="00E617C8" w:rsidRDefault="00E617C8">
            <w:pPr>
              <w:pStyle w:val="Title"/>
              <w:jc w:val="left"/>
              <w:rPr>
                <w:b/>
                <w:sz w:val="22"/>
                <w:szCs w:val="22"/>
              </w:rPr>
            </w:pPr>
            <w:r>
              <w:rPr>
                <w:b/>
                <w:sz w:val="22"/>
                <w:szCs w:val="22"/>
              </w:rPr>
              <w:t>3hrs</w:t>
            </w:r>
          </w:p>
        </w:tc>
      </w:tr>
      <w:tr w:rsidR="00E617C8" w14:paraId="2A8AB643" w14:textId="77777777" w:rsidTr="000B7985">
        <w:trPr>
          <w:trHeight w:val="397"/>
          <w:jc w:val="center"/>
        </w:trPr>
        <w:tc>
          <w:tcPr>
            <w:tcW w:w="742" w:type="pct"/>
            <w:vAlign w:val="center"/>
          </w:tcPr>
          <w:p w14:paraId="7BA94D23" w14:textId="77777777" w:rsidR="00E617C8" w:rsidRDefault="00E617C8">
            <w:pPr>
              <w:pStyle w:val="Title"/>
              <w:ind w:right="-160"/>
              <w:jc w:val="left"/>
              <w:rPr>
                <w:b/>
                <w:sz w:val="22"/>
                <w:szCs w:val="22"/>
              </w:rPr>
            </w:pPr>
            <w:r>
              <w:rPr>
                <w:b/>
                <w:sz w:val="22"/>
                <w:szCs w:val="22"/>
              </w:rPr>
              <w:t xml:space="preserve">Course Title     </w:t>
            </w:r>
          </w:p>
        </w:tc>
        <w:tc>
          <w:tcPr>
            <w:tcW w:w="3177" w:type="pct"/>
            <w:vAlign w:val="center"/>
          </w:tcPr>
          <w:p w14:paraId="29012C88" w14:textId="77777777" w:rsidR="00E617C8" w:rsidRDefault="00E617C8">
            <w:pPr>
              <w:pStyle w:val="Title"/>
              <w:jc w:val="left"/>
              <w:rPr>
                <w:b/>
                <w:sz w:val="22"/>
                <w:szCs w:val="22"/>
              </w:rPr>
            </w:pPr>
            <w:r>
              <w:rPr>
                <w:b/>
                <w:sz w:val="22"/>
                <w:szCs w:val="22"/>
              </w:rPr>
              <w:t>HEAT AND MASS TRANSFER</w:t>
            </w:r>
          </w:p>
        </w:tc>
        <w:tc>
          <w:tcPr>
            <w:tcW w:w="743" w:type="pct"/>
            <w:vAlign w:val="center"/>
          </w:tcPr>
          <w:p w14:paraId="2D1617C7" w14:textId="77777777" w:rsidR="00E617C8" w:rsidRDefault="00E617C8">
            <w:pPr>
              <w:pStyle w:val="Title"/>
              <w:jc w:val="left"/>
              <w:rPr>
                <w:b/>
                <w:sz w:val="22"/>
                <w:szCs w:val="22"/>
              </w:rPr>
            </w:pPr>
            <w:r>
              <w:rPr>
                <w:b/>
                <w:sz w:val="22"/>
                <w:szCs w:val="22"/>
              </w:rPr>
              <w:t xml:space="preserve">Max. Marks </w:t>
            </w:r>
          </w:p>
        </w:tc>
        <w:tc>
          <w:tcPr>
            <w:tcW w:w="338" w:type="pct"/>
            <w:vAlign w:val="center"/>
          </w:tcPr>
          <w:p w14:paraId="439AF3E0" w14:textId="77777777" w:rsidR="00E617C8" w:rsidRDefault="00E617C8">
            <w:pPr>
              <w:pStyle w:val="Title"/>
              <w:jc w:val="left"/>
              <w:rPr>
                <w:b/>
                <w:sz w:val="22"/>
                <w:szCs w:val="22"/>
              </w:rPr>
            </w:pPr>
            <w:r>
              <w:rPr>
                <w:b/>
                <w:sz w:val="22"/>
                <w:szCs w:val="22"/>
              </w:rPr>
              <w:t>100</w:t>
            </w:r>
          </w:p>
        </w:tc>
      </w:tr>
    </w:tbl>
    <w:p w14:paraId="267EF2AC" w14:textId="77777777" w:rsidR="00E617C8" w:rsidRDefault="00E617C8">
      <w:pPr>
        <w:ind w:left="720"/>
        <w:rPr>
          <w:highlight w:val="yellow"/>
        </w:rPr>
      </w:pPr>
    </w:p>
    <w:tbl>
      <w:tblPr>
        <w:tblStyle w:val="Style11"/>
        <w:tblW w:w="5817"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72"/>
        <w:gridCol w:w="420"/>
        <w:gridCol w:w="7654"/>
        <w:gridCol w:w="709"/>
        <w:gridCol w:w="569"/>
        <w:gridCol w:w="566"/>
      </w:tblGrid>
      <w:tr w:rsidR="00E617C8" w14:paraId="6AB6DF3E" w14:textId="77777777" w:rsidTr="000B7985">
        <w:trPr>
          <w:trHeight w:val="552"/>
        </w:trPr>
        <w:tc>
          <w:tcPr>
            <w:tcW w:w="273" w:type="pct"/>
            <w:vAlign w:val="center"/>
          </w:tcPr>
          <w:p w14:paraId="6F306B27" w14:textId="77777777" w:rsidR="00E617C8" w:rsidRDefault="00E617C8">
            <w:pPr>
              <w:jc w:val="center"/>
              <w:rPr>
                <w:b/>
              </w:rPr>
            </w:pPr>
            <w:r>
              <w:rPr>
                <w:b/>
              </w:rPr>
              <w:t>Q. No.</w:t>
            </w:r>
          </w:p>
        </w:tc>
        <w:tc>
          <w:tcPr>
            <w:tcW w:w="3848" w:type="pct"/>
            <w:gridSpan w:val="2"/>
            <w:vAlign w:val="center"/>
          </w:tcPr>
          <w:p w14:paraId="2F8B99A0" w14:textId="77777777" w:rsidR="00E617C8" w:rsidRDefault="00E617C8">
            <w:pPr>
              <w:jc w:val="center"/>
              <w:rPr>
                <w:b/>
              </w:rPr>
            </w:pPr>
            <w:r>
              <w:rPr>
                <w:b/>
              </w:rPr>
              <w:t>Questions</w:t>
            </w:r>
          </w:p>
        </w:tc>
        <w:tc>
          <w:tcPr>
            <w:tcW w:w="338" w:type="pct"/>
            <w:vAlign w:val="center"/>
          </w:tcPr>
          <w:p w14:paraId="19915CAE" w14:textId="77777777" w:rsidR="00E617C8" w:rsidRDefault="00E617C8">
            <w:pPr>
              <w:jc w:val="center"/>
              <w:rPr>
                <w:b/>
              </w:rPr>
            </w:pPr>
            <w:r>
              <w:rPr>
                <w:b/>
              </w:rPr>
              <w:t>CO</w:t>
            </w:r>
          </w:p>
        </w:tc>
        <w:tc>
          <w:tcPr>
            <w:tcW w:w="271" w:type="pct"/>
            <w:vAlign w:val="center"/>
          </w:tcPr>
          <w:p w14:paraId="789D329C" w14:textId="77777777" w:rsidR="00E617C8" w:rsidRDefault="00E617C8">
            <w:pPr>
              <w:jc w:val="center"/>
              <w:rPr>
                <w:b/>
              </w:rPr>
            </w:pPr>
            <w:r>
              <w:rPr>
                <w:b/>
              </w:rPr>
              <w:t>BL</w:t>
            </w:r>
          </w:p>
        </w:tc>
        <w:tc>
          <w:tcPr>
            <w:tcW w:w="270" w:type="pct"/>
            <w:vAlign w:val="center"/>
          </w:tcPr>
          <w:p w14:paraId="41AB7BBD" w14:textId="77777777" w:rsidR="00E617C8" w:rsidRDefault="00E617C8">
            <w:pPr>
              <w:jc w:val="center"/>
              <w:rPr>
                <w:b/>
              </w:rPr>
            </w:pPr>
            <w:r>
              <w:rPr>
                <w:b/>
              </w:rPr>
              <w:t>M</w:t>
            </w:r>
          </w:p>
        </w:tc>
      </w:tr>
      <w:tr w:rsidR="00E617C8" w14:paraId="6DB512E8" w14:textId="77777777" w:rsidTr="000B7985">
        <w:trPr>
          <w:trHeight w:val="550"/>
        </w:trPr>
        <w:tc>
          <w:tcPr>
            <w:tcW w:w="5000" w:type="pct"/>
            <w:gridSpan w:val="6"/>
            <w:vAlign w:val="center"/>
          </w:tcPr>
          <w:p w14:paraId="049F48B6" w14:textId="77777777" w:rsidR="00E617C8" w:rsidRDefault="00E617C8">
            <w:pPr>
              <w:jc w:val="center"/>
              <w:rPr>
                <w:b/>
              </w:rPr>
            </w:pPr>
            <w:r>
              <w:rPr>
                <w:b/>
              </w:rPr>
              <w:t>PART – A (10 X 1 = 10 MARKS)</w:t>
            </w:r>
          </w:p>
        </w:tc>
      </w:tr>
      <w:tr w:rsidR="00E617C8" w14:paraId="7325608D" w14:textId="77777777" w:rsidTr="000B7985">
        <w:trPr>
          <w:trHeight w:val="283"/>
        </w:trPr>
        <w:tc>
          <w:tcPr>
            <w:tcW w:w="273" w:type="pct"/>
            <w:vAlign w:val="center"/>
          </w:tcPr>
          <w:p w14:paraId="56A32F3D" w14:textId="77777777" w:rsidR="00E617C8" w:rsidRDefault="00E617C8">
            <w:pPr>
              <w:jc w:val="center"/>
            </w:pPr>
            <w:r>
              <w:t>1.</w:t>
            </w:r>
          </w:p>
        </w:tc>
        <w:tc>
          <w:tcPr>
            <w:tcW w:w="3848" w:type="pct"/>
            <w:gridSpan w:val="2"/>
          </w:tcPr>
          <w:p w14:paraId="4D5812CC" w14:textId="77777777" w:rsidR="00E617C8" w:rsidRDefault="00E617C8">
            <w:pPr>
              <w:jc w:val="both"/>
            </w:pPr>
            <w:r>
              <w:t>Name the metal with the highest thermal conductivity.</w:t>
            </w:r>
          </w:p>
        </w:tc>
        <w:tc>
          <w:tcPr>
            <w:tcW w:w="338" w:type="pct"/>
            <w:vAlign w:val="center"/>
          </w:tcPr>
          <w:p w14:paraId="46D5FB91" w14:textId="77777777" w:rsidR="00E617C8" w:rsidRDefault="00E617C8">
            <w:pPr>
              <w:jc w:val="center"/>
            </w:pPr>
            <w:r>
              <w:t>CO1</w:t>
            </w:r>
          </w:p>
        </w:tc>
        <w:tc>
          <w:tcPr>
            <w:tcW w:w="271" w:type="pct"/>
            <w:vAlign w:val="center"/>
          </w:tcPr>
          <w:p w14:paraId="1A20D341" w14:textId="77777777" w:rsidR="00E617C8" w:rsidRDefault="00E617C8">
            <w:pPr>
              <w:jc w:val="center"/>
            </w:pPr>
            <w:r>
              <w:t>U</w:t>
            </w:r>
          </w:p>
        </w:tc>
        <w:tc>
          <w:tcPr>
            <w:tcW w:w="270" w:type="pct"/>
            <w:vAlign w:val="center"/>
          </w:tcPr>
          <w:p w14:paraId="78551577" w14:textId="77777777" w:rsidR="00E617C8" w:rsidRDefault="00E617C8">
            <w:pPr>
              <w:jc w:val="center"/>
            </w:pPr>
            <w:r>
              <w:t>1</w:t>
            </w:r>
          </w:p>
        </w:tc>
      </w:tr>
      <w:tr w:rsidR="00E617C8" w14:paraId="45090676" w14:textId="77777777" w:rsidTr="000B7985">
        <w:trPr>
          <w:trHeight w:val="283"/>
        </w:trPr>
        <w:tc>
          <w:tcPr>
            <w:tcW w:w="273" w:type="pct"/>
            <w:vAlign w:val="center"/>
          </w:tcPr>
          <w:p w14:paraId="7BF5F7D5" w14:textId="77777777" w:rsidR="00E617C8" w:rsidRDefault="00E617C8">
            <w:pPr>
              <w:jc w:val="center"/>
            </w:pPr>
            <w:r>
              <w:t>2.</w:t>
            </w:r>
          </w:p>
        </w:tc>
        <w:tc>
          <w:tcPr>
            <w:tcW w:w="3848" w:type="pct"/>
            <w:gridSpan w:val="2"/>
          </w:tcPr>
          <w:p w14:paraId="263194E6" w14:textId="77777777" w:rsidR="00E617C8" w:rsidRDefault="00E617C8">
            <w:pPr>
              <w:jc w:val="both"/>
            </w:pPr>
            <w:r>
              <w:t>State the expression for the critical thickness of insulation for cylindrical geometry.</w:t>
            </w:r>
          </w:p>
        </w:tc>
        <w:tc>
          <w:tcPr>
            <w:tcW w:w="338" w:type="pct"/>
            <w:vAlign w:val="center"/>
          </w:tcPr>
          <w:p w14:paraId="572A1265" w14:textId="77777777" w:rsidR="00E617C8" w:rsidRDefault="00E617C8">
            <w:pPr>
              <w:jc w:val="center"/>
            </w:pPr>
            <w:r>
              <w:t>CO1</w:t>
            </w:r>
          </w:p>
        </w:tc>
        <w:tc>
          <w:tcPr>
            <w:tcW w:w="271" w:type="pct"/>
            <w:vAlign w:val="center"/>
          </w:tcPr>
          <w:p w14:paraId="04109A8A" w14:textId="77777777" w:rsidR="00E617C8" w:rsidRDefault="00E617C8">
            <w:pPr>
              <w:jc w:val="center"/>
            </w:pPr>
            <w:r>
              <w:t>R</w:t>
            </w:r>
          </w:p>
        </w:tc>
        <w:tc>
          <w:tcPr>
            <w:tcW w:w="270" w:type="pct"/>
            <w:vAlign w:val="center"/>
          </w:tcPr>
          <w:p w14:paraId="0C055E8D" w14:textId="77777777" w:rsidR="00E617C8" w:rsidRDefault="00E617C8">
            <w:pPr>
              <w:jc w:val="center"/>
            </w:pPr>
            <w:r>
              <w:t>1</w:t>
            </w:r>
          </w:p>
        </w:tc>
      </w:tr>
      <w:tr w:rsidR="00E617C8" w14:paraId="141DCBFB" w14:textId="77777777" w:rsidTr="000B7985">
        <w:trPr>
          <w:trHeight w:val="283"/>
        </w:trPr>
        <w:tc>
          <w:tcPr>
            <w:tcW w:w="273" w:type="pct"/>
            <w:vAlign w:val="center"/>
          </w:tcPr>
          <w:p w14:paraId="0649C266" w14:textId="77777777" w:rsidR="00E617C8" w:rsidRDefault="00E617C8">
            <w:pPr>
              <w:jc w:val="center"/>
            </w:pPr>
            <w:r>
              <w:t>3.</w:t>
            </w:r>
          </w:p>
        </w:tc>
        <w:tc>
          <w:tcPr>
            <w:tcW w:w="3848" w:type="pct"/>
            <w:gridSpan w:val="2"/>
          </w:tcPr>
          <w:p w14:paraId="56B37B40" w14:textId="77777777" w:rsidR="00E617C8" w:rsidRDefault="00E617C8">
            <w:pPr>
              <w:jc w:val="both"/>
            </w:pPr>
            <w:r>
              <w:rPr>
                <w:color w:val="000000"/>
              </w:rPr>
              <w:t xml:space="preserve">Write the unit for </w:t>
            </w:r>
            <w:r>
              <w:t xml:space="preserve">the </w:t>
            </w:r>
            <w:r>
              <w:rPr>
                <w:color w:val="000000"/>
              </w:rPr>
              <w:t>convective heat transfer coefficient.</w:t>
            </w:r>
          </w:p>
        </w:tc>
        <w:tc>
          <w:tcPr>
            <w:tcW w:w="338" w:type="pct"/>
            <w:vAlign w:val="center"/>
          </w:tcPr>
          <w:p w14:paraId="3E8C28EE" w14:textId="77777777" w:rsidR="00E617C8" w:rsidRDefault="00E617C8">
            <w:pPr>
              <w:jc w:val="center"/>
            </w:pPr>
            <w:r>
              <w:t>CO2</w:t>
            </w:r>
          </w:p>
        </w:tc>
        <w:tc>
          <w:tcPr>
            <w:tcW w:w="271" w:type="pct"/>
            <w:vAlign w:val="center"/>
          </w:tcPr>
          <w:p w14:paraId="220B14C5" w14:textId="77777777" w:rsidR="00E617C8" w:rsidRDefault="00E617C8">
            <w:pPr>
              <w:jc w:val="center"/>
            </w:pPr>
            <w:r>
              <w:t>A</w:t>
            </w:r>
          </w:p>
        </w:tc>
        <w:tc>
          <w:tcPr>
            <w:tcW w:w="270" w:type="pct"/>
            <w:vAlign w:val="center"/>
          </w:tcPr>
          <w:p w14:paraId="1E288908" w14:textId="77777777" w:rsidR="00E617C8" w:rsidRDefault="00E617C8">
            <w:pPr>
              <w:jc w:val="center"/>
            </w:pPr>
            <w:r>
              <w:t>1</w:t>
            </w:r>
          </w:p>
        </w:tc>
      </w:tr>
      <w:tr w:rsidR="00E617C8" w14:paraId="0424E802" w14:textId="77777777" w:rsidTr="000B7985">
        <w:trPr>
          <w:trHeight w:val="283"/>
        </w:trPr>
        <w:tc>
          <w:tcPr>
            <w:tcW w:w="273" w:type="pct"/>
            <w:vAlign w:val="center"/>
          </w:tcPr>
          <w:p w14:paraId="56270804" w14:textId="77777777" w:rsidR="00E617C8" w:rsidRDefault="00E617C8">
            <w:pPr>
              <w:jc w:val="center"/>
            </w:pPr>
            <w:r>
              <w:t>4.</w:t>
            </w:r>
          </w:p>
        </w:tc>
        <w:tc>
          <w:tcPr>
            <w:tcW w:w="3848" w:type="pct"/>
            <w:gridSpan w:val="2"/>
          </w:tcPr>
          <w:p w14:paraId="326B6542" w14:textId="77777777" w:rsidR="00E617C8" w:rsidRDefault="00E617C8">
            <w:pPr>
              <w:jc w:val="both"/>
            </w:pPr>
            <w:r>
              <w:t xml:space="preserve">State the reason for convective current in free convection. </w:t>
            </w:r>
          </w:p>
        </w:tc>
        <w:tc>
          <w:tcPr>
            <w:tcW w:w="338" w:type="pct"/>
            <w:vAlign w:val="center"/>
          </w:tcPr>
          <w:p w14:paraId="5D186CB7" w14:textId="77777777" w:rsidR="00E617C8" w:rsidRDefault="00E617C8">
            <w:pPr>
              <w:jc w:val="center"/>
            </w:pPr>
            <w:r>
              <w:t>CO2</w:t>
            </w:r>
          </w:p>
        </w:tc>
        <w:tc>
          <w:tcPr>
            <w:tcW w:w="271" w:type="pct"/>
            <w:vAlign w:val="center"/>
          </w:tcPr>
          <w:p w14:paraId="0D0F9D39" w14:textId="77777777" w:rsidR="00E617C8" w:rsidRDefault="00E617C8">
            <w:pPr>
              <w:jc w:val="center"/>
            </w:pPr>
            <w:r>
              <w:t>R</w:t>
            </w:r>
          </w:p>
        </w:tc>
        <w:tc>
          <w:tcPr>
            <w:tcW w:w="270" w:type="pct"/>
            <w:vAlign w:val="center"/>
          </w:tcPr>
          <w:p w14:paraId="2B0F4709" w14:textId="77777777" w:rsidR="00E617C8" w:rsidRDefault="00E617C8">
            <w:pPr>
              <w:jc w:val="center"/>
            </w:pPr>
            <w:r>
              <w:t>1</w:t>
            </w:r>
          </w:p>
        </w:tc>
      </w:tr>
      <w:tr w:rsidR="00E617C8" w14:paraId="0FCF954F" w14:textId="77777777" w:rsidTr="000B7985">
        <w:trPr>
          <w:trHeight w:val="283"/>
        </w:trPr>
        <w:tc>
          <w:tcPr>
            <w:tcW w:w="273" w:type="pct"/>
            <w:vAlign w:val="center"/>
          </w:tcPr>
          <w:p w14:paraId="16E54FFF" w14:textId="77777777" w:rsidR="00E617C8" w:rsidRDefault="00E617C8">
            <w:pPr>
              <w:jc w:val="center"/>
            </w:pPr>
            <w:r>
              <w:t>5.</w:t>
            </w:r>
          </w:p>
        </w:tc>
        <w:tc>
          <w:tcPr>
            <w:tcW w:w="3848" w:type="pct"/>
            <w:gridSpan w:val="2"/>
          </w:tcPr>
          <w:p w14:paraId="763AB71C" w14:textId="77777777" w:rsidR="00E617C8" w:rsidRDefault="00E617C8">
            <w:pPr>
              <w:jc w:val="both"/>
              <w:rPr>
                <w:color w:val="000000"/>
              </w:rPr>
            </w:pPr>
            <w:r>
              <w:rPr>
                <w:color w:val="000000"/>
              </w:rPr>
              <w:t xml:space="preserve">Interpret the significance </w:t>
            </w:r>
            <w:r>
              <w:t>of the Nusselt</w:t>
            </w:r>
            <w:r>
              <w:rPr>
                <w:color w:val="000000"/>
              </w:rPr>
              <w:t xml:space="preserve"> number.</w:t>
            </w:r>
          </w:p>
        </w:tc>
        <w:tc>
          <w:tcPr>
            <w:tcW w:w="338" w:type="pct"/>
            <w:vAlign w:val="center"/>
          </w:tcPr>
          <w:p w14:paraId="458FA655" w14:textId="77777777" w:rsidR="00E617C8" w:rsidRDefault="00E617C8">
            <w:pPr>
              <w:jc w:val="center"/>
            </w:pPr>
            <w:r>
              <w:t>CO3</w:t>
            </w:r>
          </w:p>
        </w:tc>
        <w:tc>
          <w:tcPr>
            <w:tcW w:w="271" w:type="pct"/>
            <w:vAlign w:val="center"/>
          </w:tcPr>
          <w:p w14:paraId="32ECD9C8" w14:textId="77777777" w:rsidR="00E617C8" w:rsidRDefault="00E617C8">
            <w:pPr>
              <w:jc w:val="center"/>
            </w:pPr>
            <w:r>
              <w:t>A</w:t>
            </w:r>
          </w:p>
        </w:tc>
        <w:tc>
          <w:tcPr>
            <w:tcW w:w="270" w:type="pct"/>
            <w:vAlign w:val="center"/>
          </w:tcPr>
          <w:p w14:paraId="436B8B66" w14:textId="77777777" w:rsidR="00E617C8" w:rsidRDefault="00E617C8">
            <w:pPr>
              <w:jc w:val="center"/>
            </w:pPr>
            <w:r>
              <w:t>1</w:t>
            </w:r>
          </w:p>
        </w:tc>
      </w:tr>
      <w:tr w:rsidR="00E617C8" w14:paraId="3CFECDA9" w14:textId="77777777" w:rsidTr="000B7985">
        <w:trPr>
          <w:trHeight w:val="283"/>
        </w:trPr>
        <w:tc>
          <w:tcPr>
            <w:tcW w:w="273" w:type="pct"/>
            <w:vAlign w:val="center"/>
          </w:tcPr>
          <w:p w14:paraId="299FB597" w14:textId="77777777" w:rsidR="00E617C8" w:rsidRDefault="00E617C8">
            <w:pPr>
              <w:jc w:val="center"/>
            </w:pPr>
            <w:r>
              <w:t>6.</w:t>
            </w:r>
          </w:p>
        </w:tc>
        <w:tc>
          <w:tcPr>
            <w:tcW w:w="3848" w:type="pct"/>
            <w:gridSpan w:val="2"/>
          </w:tcPr>
          <w:p w14:paraId="6F063D0A" w14:textId="77777777" w:rsidR="00E617C8" w:rsidRDefault="00E617C8">
            <w:pPr>
              <w:jc w:val="both"/>
            </w:pPr>
            <w:r>
              <w:t>Give an example of dilatant fluid.</w:t>
            </w:r>
          </w:p>
        </w:tc>
        <w:tc>
          <w:tcPr>
            <w:tcW w:w="338" w:type="pct"/>
            <w:vAlign w:val="center"/>
          </w:tcPr>
          <w:p w14:paraId="5D60AB02" w14:textId="77777777" w:rsidR="00E617C8" w:rsidRDefault="00E617C8">
            <w:pPr>
              <w:jc w:val="center"/>
            </w:pPr>
            <w:r>
              <w:t>CO3</w:t>
            </w:r>
          </w:p>
        </w:tc>
        <w:tc>
          <w:tcPr>
            <w:tcW w:w="271" w:type="pct"/>
            <w:vAlign w:val="center"/>
          </w:tcPr>
          <w:p w14:paraId="608D47A9" w14:textId="77777777" w:rsidR="00E617C8" w:rsidRDefault="00E617C8">
            <w:pPr>
              <w:jc w:val="center"/>
            </w:pPr>
            <w:r>
              <w:t>R</w:t>
            </w:r>
          </w:p>
        </w:tc>
        <w:tc>
          <w:tcPr>
            <w:tcW w:w="270" w:type="pct"/>
            <w:vAlign w:val="center"/>
          </w:tcPr>
          <w:p w14:paraId="270319BA" w14:textId="77777777" w:rsidR="00E617C8" w:rsidRDefault="00E617C8">
            <w:pPr>
              <w:jc w:val="center"/>
            </w:pPr>
            <w:r>
              <w:t>1</w:t>
            </w:r>
          </w:p>
        </w:tc>
      </w:tr>
      <w:tr w:rsidR="00E617C8" w14:paraId="4227FEF5" w14:textId="77777777" w:rsidTr="000B7985">
        <w:trPr>
          <w:trHeight w:val="283"/>
        </w:trPr>
        <w:tc>
          <w:tcPr>
            <w:tcW w:w="273" w:type="pct"/>
            <w:vAlign w:val="center"/>
          </w:tcPr>
          <w:p w14:paraId="1624A51D" w14:textId="77777777" w:rsidR="00E617C8" w:rsidRDefault="00E617C8">
            <w:pPr>
              <w:jc w:val="center"/>
            </w:pPr>
            <w:r>
              <w:t>7.</w:t>
            </w:r>
          </w:p>
        </w:tc>
        <w:tc>
          <w:tcPr>
            <w:tcW w:w="3848" w:type="pct"/>
            <w:gridSpan w:val="2"/>
          </w:tcPr>
          <w:p w14:paraId="16DEFF69" w14:textId="77777777" w:rsidR="00E617C8" w:rsidRDefault="00E617C8">
            <w:pPr>
              <w:jc w:val="both"/>
              <w:rPr>
                <w:color w:val="000000"/>
              </w:rPr>
            </w:pPr>
            <w:r>
              <w:rPr>
                <w:color w:val="000000"/>
              </w:rPr>
              <w:t xml:space="preserve">Write the unit for emissive power. </w:t>
            </w:r>
          </w:p>
        </w:tc>
        <w:tc>
          <w:tcPr>
            <w:tcW w:w="338" w:type="pct"/>
            <w:vAlign w:val="center"/>
          </w:tcPr>
          <w:p w14:paraId="03F929A1" w14:textId="77777777" w:rsidR="00E617C8" w:rsidRDefault="00E617C8">
            <w:pPr>
              <w:jc w:val="center"/>
            </w:pPr>
            <w:r>
              <w:t>CO4</w:t>
            </w:r>
          </w:p>
        </w:tc>
        <w:tc>
          <w:tcPr>
            <w:tcW w:w="271" w:type="pct"/>
            <w:vAlign w:val="center"/>
          </w:tcPr>
          <w:p w14:paraId="08BEA7BC" w14:textId="77777777" w:rsidR="00E617C8" w:rsidRDefault="00E617C8">
            <w:pPr>
              <w:jc w:val="center"/>
            </w:pPr>
            <w:r>
              <w:t>A</w:t>
            </w:r>
          </w:p>
        </w:tc>
        <w:tc>
          <w:tcPr>
            <w:tcW w:w="270" w:type="pct"/>
            <w:vAlign w:val="center"/>
          </w:tcPr>
          <w:p w14:paraId="15358B26" w14:textId="77777777" w:rsidR="00E617C8" w:rsidRDefault="00E617C8">
            <w:pPr>
              <w:jc w:val="center"/>
            </w:pPr>
            <w:r>
              <w:t>1</w:t>
            </w:r>
          </w:p>
        </w:tc>
      </w:tr>
      <w:tr w:rsidR="00E617C8" w14:paraId="2D760A44" w14:textId="77777777" w:rsidTr="000B7985">
        <w:trPr>
          <w:trHeight w:val="283"/>
        </w:trPr>
        <w:tc>
          <w:tcPr>
            <w:tcW w:w="273" w:type="pct"/>
            <w:vAlign w:val="center"/>
          </w:tcPr>
          <w:p w14:paraId="136CC1CB" w14:textId="77777777" w:rsidR="00E617C8" w:rsidRDefault="00E617C8">
            <w:pPr>
              <w:jc w:val="center"/>
            </w:pPr>
            <w:r>
              <w:t>8.</w:t>
            </w:r>
          </w:p>
        </w:tc>
        <w:tc>
          <w:tcPr>
            <w:tcW w:w="3848" w:type="pct"/>
            <w:gridSpan w:val="2"/>
          </w:tcPr>
          <w:p w14:paraId="4E53327B" w14:textId="77777777" w:rsidR="00E617C8" w:rsidRDefault="00E617C8">
            <w:pPr>
              <w:jc w:val="both"/>
              <w:rPr>
                <w:b/>
              </w:rPr>
            </w:pPr>
            <w:r>
              <w:t>Define absorptivity in radiation heat transfer.</w:t>
            </w:r>
          </w:p>
        </w:tc>
        <w:tc>
          <w:tcPr>
            <w:tcW w:w="338" w:type="pct"/>
            <w:vAlign w:val="center"/>
          </w:tcPr>
          <w:p w14:paraId="68C47930" w14:textId="77777777" w:rsidR="00E617C8" w:rsidRDefault="00E617C8">
            <w:pPr>
              <w:jc w:val="center"/>
            </w:pPr>
            <w:r>
              <w:t>CO4</w:t>
            </w:r>
          </w:p>
        </w:tc>
        <w:tc>
          <w:tcPr>
            <w:tcW w:w="271" w:type="pct"/>
            <w:vAlign w:val="center"/>
          </w:tcPr>
          <w:p w14:paraId="546A24D7" w14:textId="77777777" w:rsidR="00E617C8" w:rsidRDefault="00E617C8">
            <w:pPr>
              <w:jc w:val="center"/>
            </w:pPr>
            <w:r>
              <w:t>R</w:t>
            </w:r>
          </w:p>
        </w:tc>
        <w:tc>
          <w:tcPr>
            <w:tcW w:w="270" w:type="pct"/>
            <w:vAlign w:val="center"/>
          </w:tcPr>
          <w:p w14:paraId="0714365C" w14:textId="77777777" w:rsidR="00E617C8" w:rsidRDefault="00E617C8">
            <w:pPr>
              <w:jc w:val="center"/>
            </w:pPr>
            <w:r>
              <w:t>1</w:t>
            </w:r>
          </w:p>
        </w:tc>
      </w:tr>
      <w:tr w:rsidR="00E617C8" w14:paraId="17B5E66B" w14:textId="77777777" w:rsidTr="000B7985">
        <w:trPr>
          <w:trHeight w:val="283"/>
        </w:trPr>
        <w:tc>
          <w:tcPr>
            <w:tcW w:w="273" w:type="pct"/>
            <w:vAlign w:val="center"/>
          </w:tcPr>
          <w:p w14:paraId="247497F0" w14:textId="77777777" w:rsidR="00E617C8" w:rsidRDefault="00E617C8">
            <w:pPr>
              <w:jc w:val="center"/>
            </w:pPr>
            <w:r>
              <w:t>9.</w:t>
            </w:r>
          </w:p>
        </w:tc>
        <w:tc>
          <w:tcPr>
            <w:tcW w:w="3848" w:type="pct"/>
            <w:gridSpan w:val="2"/>
          </w:tcPr>
          <w:p w14:paraId="27F5A5BC" w14:textId="77777777" w:rsidR="00E617C8" w:rsidRDefault="00E617C8">
            <w:pPr>
              <w:jc w:val="both"/>
              <w:rPr>
                <w:color w:val="000000"/>
              </w:rPr>
            </w:pPr>
            <w:r>
              <w:rPr>
                <w:color w:val="000000"/>
              </w:rPr>
              <w:t xml:space="preserve">Indicate the type of flow for which LMTD is high. </w:t>
            </w:r>
          </w:p>
        </w:tc>
        <w:tc>
          <w:tcPr>
            <w:tcW w:w="338" w:type="pct"/>
            <w:vAlign w:val="center"/>
          </w:tcPr>
          <w:p w14:paraId="15E3E515" w14:textId="77777777" w:rsidR="00E617C8" w:rsidRDefault="00E617C8">
            <w:pPr>
              <w:jc w:val="center"/>
            </w:pPr>
            <w:r>
              <w:t>CO5</w:t>
            </w:r>
          </w:p>
        </w:tc>
        <w:tc>
          <w:tcPr>
            <w:tcW w:w="271" w:type="pct"/>
            <w:vAlign w:val="center"/>
          </w:tcPr>
          <w:p w14:paraId="62D80A8D" w14:textId="77777777" w:rsidR="00E617C8" w:rsidRDefault="00E617C8">
            <w:pPr>
              <w:jc w:val="center"/>
            </w:pPr>
            <w:r>
              <w:t>U</w:t>
            </w:r>
          </w:p>
        </w:tc>
        <w:tc>
          <w:tcPr>
            <w:tcW w:w="270" w:type="pct"/>
            <w:vAlign w:val="center"/>
          </w:tcPr>
          <w:p w14:paraId="1519BEB5" w14:textId="77777777" w:rsidR="00E617C8" w:rsidRDefault="00E617C8">
            <w:pPr>
              <w:jc w:val="center"/>
            </w:pPr>
            <w:r>
              <w:t>1</w:t>
            </w:r>
          </w:p>
        </w:tc>
      </w:tr>
      <w:tr w:rsidR="00E617C8" w14:paraId="3B032A10" w14:textId="77777777" w:rsidTr="000B7985">
        <w:trPr>
          <w:trHeight w:val="283"/>
        </w:trPr>
        <w:tc>
          <w:tcPr>
            <w:tcW w:w="273" w:type="pct"/>
            <w:vAlign w:val="center"/>
          </w:tcPr>
          <w:p w14:paraId="38556758" w14:textId="77777777" w:rsidR="00E617C8" w:rsidRDefault="00E617C8">
            <w:pPr>
              <w:jc w:val="center"/>
            </w:pPr>
            <w:r>
              <w:t>10.</w:t>
            </w:r>
          </w:p>
        </w:tc>
        <w:tc>
          <w:tcPr>
            <w:tcW w:w="3848" w:type="pct"/>
            <w:gridSpan w:val="2"/>
          </w:tcPr>
          <w:p w14:paraId="3F6A77F5" w14:textId="77777777" w:rsidR="00E617C8" w:rsidRDefault="00E617C8">
            <w:pPr>
              <w:jc w:val="both"/>
            </w:pPr>
            <w:r>
              <w:t>Name the driving force for mass transfer.</w:t>
            </w:r>
          </w:p>
        </w:tc>
        <w:tc>
          <w:tcPr>
            <w:tcW w:w="338" w:type="pct"/>
            <w:vAlign w:val="center"/>
          </w:tcPr>
          <w:p w14:paraId="7288B570" w14:textId="77777777" w:rsidR="00E617C8" w:rsidRDefault="00E617C8">
            <w:pPr>
              <w:jc w:val="center"/>
            </w:pPr>
            <w:r>
              <w:t>CO6</w:t>
            </w:r>
          </w:p>
        </w:tc>
        <w:tc>
          <w:tcPr>
            <w:tcW w:w="271" w:type="pct"/>
            <w:vAlign w:val="center"/>
          </w:tcPr>
          <w:p w14:paraId="01A575D0" w14:textId="77777777" w:rsidR="00E617C8" w:rsidRDefault="00E617C8">
            <w:pPr>
              <w:jc w:val="center"/>
            </w:pPr>
            <w:r>
              <w:t>R</w:t>
            </w:r>
          </w:p>
        </w:tc>
        <w:tc>
          <w:tcPr>
            <w:tcW w:w="270" w:type="pct"/>
            <w:vAlign w:val="center"/>
          </w:tcPr>
          <w:p w14:paraId="43A5643C" w14:textId="77777777" w:rsidR="00E617C8" w:rsidRDefault="00E617C8">
            <w:pPr>
              <w:jc w:val="center"/>
            </w:pPr>
            <w:r>
              <w:t>1</w:t>
            </w:r>
          </w:p>
        </w:tc>
      </w:tr>
      <w:tr w:rsidR="00E617C8" w14:paraId="3617435D" w14:textId="77777777" w:rsidTr="000B7985">
        <w:trPr>
          <w:trHeight w:val="552"/>
        </w:trPr>
        <w:tc>
          <w:tcPr>
            <w:tcW w:w="5000" w:type="pct"/>
            <w:gridSpan w:val="6"/>
            <w:vAlign w:val="center"/>
          </w:tcPr>
          <w:p w14:paraId="03718C12" w14:textId="77777777" w:rsidR="00E617C8" w:rsidRDefault="00E617C8">
            <w:pPr>
              <w:jc w:val="center"/>
              <w:rPr>
                <w:b/>
              </w:rPr>
            </w:pPr>
            <w:r>
              <w:rPr>
                <w:b/>
              </w:rPr>
              <w:t>PART – B (6 X 3 = 18 MARKS)</w:t>
            </w:r>
          </w:p>
        </w:tc>
      </w:tr>
      <w:tr w:rsidR="00E617C8" w14:paraId="7D453D6A" w14:textId="77777777" w:rsidTr="000B7985">
        <w:trPr>
          <w:trHeight w:val="283"/>
        </w:trPr>
        <w:tc>
          <w:tcPr>
            <w:tcW w:w="273" w:type="pct"/>
            <w:vAlign w:val="center"/>
          </w:tcPr>
          <w:p w14:paraId="358022CC" w14:textId="77777777" w:rsidR="00E617C8" w:rsidRDefault="00E617C8">
            <w:pPr>
              <w:jc w:val="center"/>
              <w:rPr>
                <w:color w:val="000000"/>
              </w:rPr>
            </w:pPr>
            <w:r>
              <w:rPr>
                <w:color w:val="000000"/>
              </w:rPr>
              <w:t>11.</w:t>
            </w:r>
          </w:p>
        </w:tc>
        <w:tc>
          <w:tcPr>
            <w:tcW w:w="3848" w:type="pct"/>
            <w:gridSpan w:val="2"/>
          </w:tcPr>
          <w:p w14:paraId="0FC3C80D" w14:textId="77777777" w:rsidR="00E617C8" w:rsidRDefault="00E617C8">
            <w:pPr>
              <w:jc w:val="both"/>
              <w:rPr>
                <w:color w:val="000000"/>
              </w:rPr>
            </w:pPr>
            <w:r>
              <w:rPr>
                <w:color w:val="000000"/>
              </w:rPr>
              <w:t xml:space="preserve">State </w:t>
            </w:r>
            <w:r>
              <w:t>Newton's</w:t>
            </w:r>
            <w:r>
              <w:rPr>
                <w:color w:val="000000"/>
              </w:rPr>
              <w:t xml:space="preserve"> law of cooling.</w:t>
            </w:r>
          </w:p>
        </w:tc>
        <w:tc>
          <w:tcPr>
            <w:tcW w:w="338" w:type="pct"/>
            <w:vAlign w:val="center"/>
          </w:tcPr>
          <w:p w14:paraId="64DE4953" w14:textId="77777777" w:rsidR="00E617C8" w:rsidRDefault="00E617C8">
            <w:pPr>
              <w:jc w:val="center"/>
              <w:rPr>
                <w:color w:val="000000"/>
              </w:rPr>
            </w:pPr>
            <w:r>
              <w:rPr>
                <w:color w:val="000000"/>
              </w:rPr>
              <w:t>CO1</w:t>
            </w:r>
          </w:p>
        </w:tc>
        <w:tc>
          <w:tcPr>
            <w:tcW w:w="271" w:type="pct"/>
            <w:vAlign w:val="center"/>
          </w:tcPr>
          <w:p w14:paraId="3EAFF49B" w14:textId="77777777" w:rsidR="00E617C8" w:rsidRDefault="00E617C8">
            <w:pPr>
              <w:jc w:val="center"/>
              <w:rPr>
                <w:color w:val="000000"/>
              </w:rPr>
            </w:pPr>
            <w:r>
              <w:rPr>
                <w:color w:val="000000"/>
              </w:rPr>
              <w:t>R</w:t>
            </w:r>
          </w:p>
        </w:tc>
        <w:tc>
          <w:tcPr>
            <w:tcW w:w="270" w:type="pct"/>
            <w:vAlign w:val="center"/>
          </w:tcPr>
          <w:p w14:paraId="7F47B705" w14:textId="77777777" w:rsidR="00E617C8" w:rsidRDefault="00E617C8">
            <w:pPr>
              <w:jc w:val="center"/>
              <w:rPr>
                <w:color w:val="000000"/>
              </w:rPr>
            </w:pPr>
            <w:r>
              <w:rPr>
                <w:color w:val="000000"/>
              </w:rPr>
              <w:t>3</w:t>
            </w:r>
          </w:p>
        </w:tc>
      </w:tr>
      <w:tr w:rsidR="00E617C8" w14:paraId="7EC1FAF3" w14:textId="77777777" w:rsidTr="000B7985">
        <w:trPr>
          <w:trHeight w:val="283"/>
        </w:trPr>
        <w:tc>
          <w:tcPr>
            <w:tcW w:w="273" w:type="pct"/>
            <w:vAlign w:val="center"/>
          </w:tcPr>
          <w:p w14:paraId="6451FC6C" w14:textId="77777777" w:rsidR="00E617C8" w:rsidRDefault="00E617C8">
            <w:pPr>
              <w:jc w:val="center"/>
              <w:rPr>
                <w:color w:val="000000"/>
              </w:rPr>
            </w:pPr>
            <w:r>
              <w:rPr>
                <w:color w:val="000000"/>
              </w:rPr>
              <w:t>12.</w:t>
            </w:r>
          </w:p>
        </w:tc>
        <w:tc>
          <w:tcPr>
            <w:tcW w:w="3848" w:type="pct"/>
            <w:gridSpan w:val="2"/>
          </w:tcPr>
          <w:p w14:paraId="384DB13F" w14:textId="77777777" w:rsidR="00E617C8" w:rsidRDefault="00E617C8">
            <w:pPr>
              <w:jc w:val="both"/>
              <w:rPr>
                <w:color w:val="000000"/>
              </w:rPr>
            </w:pPr>
            <w:r>
              <w:rPr>
                <w:color w:val="000000"/>
              </w:rPr>
              <w:t xml:space="preserve">Describe the characteristics </w:t>
            </w:r>
            <w:r>
              <w:t>of the boundary</w:t>
            </w:r>
            <w:r>
              <w:rPr>
                <w:color w:val="000000"/>
              </w:rPr>
              <w:t xml:space="preserve"> layer.</w:t>
            </w:r>
          </w:p>
        </w:tc>
        <w:tc>
          <w:tcPr>
            <w:tcW w:w="338" w:type="pct"/>
            <w:vAlign w:val="center"/>
          </w:tcPr>
          <w:p w14:paraId="17959AF3" w14:textId="77777777" w:rsidR="00E617C8" w:rsidRDefault="00E617C8">
            <w:pPr>
              <w:jc w:val="center"/>
              <w:rPr>
                <w:color w:val="000000"/>
              </w:rPr>
            </w:pPr>
            <w:r>
              <w:rPr>
                <w:color w:val="000000"/>
              </w:rPr>
              <w:t>CO2</w:t>
            </w:r>
          </w:p>
        </w:tc>
        <w:tc>
          <w:tcPr>
            <w:tcW w:w="271" w:type="pct"/>
            <w:vAlign w:val="center"/>
          </w:tcPr>
          <w:p w14:paraId="616626AE" w14:textId="77777777" w:rsidR="00E617C8" w:rsidRDefault="00E617C8">
            <w:pPr>
              <w:jc w:val="center"/>
              <w:rPr>
                <w:color w:val="000000"/>
              </w:rPr>
            </w:pPr>
            <w:r>
              <w:rPr>
                <w:color w:val="000000"/>
              </w:rPr>
              <w:t>U</w:t>
            </w:r>
          </w:p>
        </w:tc>
        <w:tc>
          <w:tcPr>
            <w:tcW w:w="270" w:type="pct"/>
            <w:vAlign w:val="center"/>
          </w:tcPr>
          <w:p w14:paraId="26E6C937" w14:textId="77777777" w:rsidR="00E617C8" w:rsidRDefault="00E617C8">
            <w:pPr>
              <w:jc w:val="center"/>
              <w:rPr>
                <w:color w:val="000000"/>
              </w:rPr>
            </w:pPr>
            <w:r>
              <w:rPr>
                <w:color w:val="000000"/>
              </w:rPr>
              <w:t>3</w:t>
            </w:r>
          </w:p>
        </w:tc>
      </w:tr>
      <w:tr w:rsidR="00E617C8" w14:paraId="553731E1" w14:textId="77777777" w:rsidTr="000B7985">
        <w:trPr>
          <w:trHeight w:val="283"/>
        </w:trPr>
        <w:tc>
          <w:tcPr>
            <w:tcW w:w="273" w:type="pct"/>
            <w:vAlign w:val="center"/>
          </w:tcPr>
          <w:p w14:paraId="72C5306A" w14:textId="77777777" w:rsidR="00E617C8" w:rsidRDefault="00E617C8">
            <w:pPr>
              <w:jc w:val="center"/>
              <w:rPr>
                <w:color w:val="000000"/>
              </w:rPr>
            </w:pPr>
            <w:r>
              <w:rPr>
                <w:color w:val="000000"/>
              </w:rPr>
              <w:t>13.</w:t>
            </w:r>
          </w:p>
        </w:tc>
        <w:tc>
          <w:tcPr>
            <w:tcW w:w="3848" w:type="pct"/>
            <w:gridSpan w:val="2"/>
          </w:tcPr>
          <w:p w14:paraId="11DF4154" w14:textId="77777777" w:rsidR="00E617C8" w:rsidRDefault="00E617C8">
            <w:pPr>
              <w:jc w:val="both"/>
              <w:rPr>
                <w:color w:val="000000"/>
              </w:rPr>
            </w:pPr>
            <w:r>
              <w:rPr>
                <w:color w:val="000000"/>
              </w:rPr>
              <w:t>Define forced convection.</w:t>
            </w:r>
          </w:p>
        </w:tc>
        <w:tc>
          <w:tcPr>
            <w:tcW w:w="338" w:type="pct"/>
            <w:vAlign w:val="center"/>
          </w:tcPr>
          <w:p w14:paraId="3CD9FFDE" w14:textId="77777777" w:rsidR="00E617C8" w:rsidRDefault="00E617C8">
            <w:pPr>
              <w:jc w:val="center"/>
              <w:rPr>
                <w:color w:val="000000"/>
              </w:rPr>
            </w:pPr>
            <w:r>
              <w:rPr>
                <w:color w:val="000000"/>
              </w:rPr>
              <w:t>CO3</w:t>
            </w:r>
          </w:p>
        </w:tc>
        <w:tc>
          <w:tcPr>
            <w:tcW w:w="271" w:type="pct"/>
            <w:vAlign w:val="center"/>
          </w:tcPr>
          <w:p w14:paraId="1239C503" w14:textId="77777777" w:rsidR="00E617C8" w:rsidRDefault="00E617C8">
            <w:pPr>
              <w:jc w:val="center"/>
              <w:rPr>
                <w:color w:val="000000"/>
              </w:rPr>
            </w:pPr>
            <w:r>
              <w:rPr>
                <w:color w:val="000000"/>
              </w:rPr>
              <w:t>R</w:t>
            </w:r>
          </w:p>
        </w:tc>
        <w:tc>
          <w:tcPr>
            <w:tcW w:w="270" w:type="pct"/>
            <w:vAlign w:val="center"/>
          </w:tcPr>
          <w:p w14:paraId="4D47C401" w14:textId="77777777" w:rsidR="00E617C8" w:rsidRDefault="00E617C8">
            <w:pPr>
              <w:jc w:val="center"/>
              <w:rPr>
                <w:color w:val="000000"/>
              </w:rPr>
            </w:pPr>
            <w:r>
              <w:rPr>
                <w:color w:val="000000"/>
              </w:rPr>
              <w:t>3</w:t>
            </w:r>
          </w:p>
        </w:tc>
      </w:tr>
      <w:tr w:rsidR="00E617C8" w14:paraId="00221C8A" w14:textId="77777777" w:rsidTr="000B7985">
        <w:trPr>
          <w:trHeight w:val="283"/>
        </w:trPr>
        <w:tc>
          <w:tcPr>
            <w:tcW w:w="273" w:type="pct"/>
            <w:vAlign w:val="center"/>
          </w:tcPr>
          <w:p w14:paraId="41816492" w14:textId="77777777" w:rsidR="00E617C8" w:rsidRDefault="00E617C8">
            <w:pPr>
              <w:jc w:val="center"/>
              <w:rPr>
                <w:color w:val="000000"/>
              </w:rPr>
            </w:pPr>
            <w:r>
              <w:rPr>
                <w:color w:val="000000"/>
              </w:rPr>
              <w:t>14.</w:t>
            </w:r>
          </w:p>
        </w:tc>
        <w:tc>
          <w:tcPr>
            <w:tcW w:w="3848" w:type="pct"/>
            <w:gridSpan w:val="2"/>
          </w:tcPr>
          <w:p w14:paraId="1BFC1B18" w14:textId="77777777" w:rsidR="00E617C8" w:rsidRDefault="00E617C8">
            <w:pPr>
              <w:jc w:val="both"/>
              <w:rPr>
                <w:color w:val="000000"/>
              </w:rPr>
            </w:pPr>
            <w:r>
              <w:rPr>
                <w:color w:val="000000"/>
              </w:rPr>
              <w:t xml:space="preserve">Explain Stefan </w:t>
            </w:r>
            <w:r>
              <w:t>Boltzmann's</w:t>
            </w:r>
            <w:r>
              <w:rPr>
                <w:color w:val="000000"/>
              </w:rPr>
              <w:t xml:space="preserve"> law of radiation.</w:t>
            </w:r>
          </w:p>
        </w:tc>
        <w:tc>
          <w:tcPr>
            <w:tcW w:w="338" w:type="pct"/>
            <w:vAlign w:val="center"/>
          </w:tcPr>
          <w:p w14:paraId="31A82A55" w14:textId="77777777" w:rsidR="00E617C8" w:rsidRDefault="00E617C8">
            <w:pPr>
              <w:jc w:val="center"/>
              <w:rPr>
                <w:color w:val="000000"/>
              </w:rPr>
            </w:pPr>
            <w:r>
              <w:rPr>
                <w:color w:val="000000"/>
              </w:rPr>
              <w:t>CO4</w:t>
            </w:r>
          </w:p>
        </w:tc>
        <w:tc>
          <w:tcPr>
            <w:tcW w:w="271" w:type="pct"/>
            <w:vAlign w:val="center"/>
          </w:tcPr>
          <w:p w14:paraId="1B6CC4B7" w14:textId="77777777" w:rsidR="00E617C8" w:rsidRDefault="00E617C8">
            <w:pPr>
              <w:jc w:val="center"/>
              <w:rPr>
                <w:color w:val="000000"/>
              </w:rPr>
            </w:pPr>
            <w:r>
              <w:rPr>
                <w:color w:val="000000"/>
              </w:rPr>
              <w:t>A</w:t>
            </w:r>
          </w:p>
        </w:tc>
        <w:tc>
          <w:tcPr>
            <w:tcW w:w="270" w:type="pct"/>
            <w:vAlign w:val="center"/>
          </w:tcPr>
          <w:p w14:paraId="36C35F0C" w14:textId="77777777" w:rsidR="00E617C8" w:rsidRDefault="00E617C8">
            <w:pPr>
              <w:jc w:val="center"/>
              <w:rPr>
                <w:color w:val="000000"/>
              </w:rPr>
            </w:pPr>
            <w:r>
              <w:rPr>
                <w:color w:val="000000"/>
              </w:rPr>
              <w:t>3</w:t>
            </w:r>
          </w:p>
        </w:tc>
      </w:tr>
      <w:tr w:rsidR="00E617C8" w14:paraId="34AACB0E" w14:textId="77777777" w:rsidTr="000B7985">
        <w:trPr>
          <w:trHeight w:val="283"/>
        </w:trPr>
        <w:tc>
          <w:tcPr>
            <w:tcW w:w="273" w:type="pct"/>
            <w:vAlign w:val="center"/>
          </w:tcPr>
          <w:p w14:paraId="37AD910E" w14:textId="77777777" w:rsidR="00E617C8" w:rsidRDefault="00E617C8">
            <w:pPr>
              <w:jc w:val="center"/>
              <w:rPr>
                <w:color w:val="000000"/>
              </w:rPr>
            </w:pPr>
            <w:r>
              <w:rPr>
                <w:color w:val="000000"/>
              </w:rPr>
              <w:t>15.</w:t>
            </w:r>
          </w:p>
        </w:tc>
        <w:tc>
          <w:tcPr>
            <w:tcW w:w="3848" w:type="pct"/>
            <w:gridSpan w:val="2"/>
          </w:tcPr>
          <w:p w14:paraId="18A2A566" w14:textId="77777777" w:rsidR="00E617C8" w:rsidRDefault="00E617C8">
            <w:pPr>
              <w:jc w:val="both"/>
              <w:rPr>
                <w:color w:val="000000"/>
              </w:rPr>
            </w:pPr>
            <w:r>
              <w:rPr>
                <w:color w:val="000000"/>
              </w:rPr>
              <w:t>Justify the need for Log Mean Temperature Difference.</w:t>
            </w:r>
          </w:p>
        </w:tc>
        <w:tc>
          <w:tcPr>
            <w:tcW w:w="338" w:type="pct"/>
            <w:vAlign w:val="center"/>
          </w:tcPr>
          <w:p w14:paraId="32AFFDB7" w14:textId="77777777" w:rsidR="00E617C8" w:rsidRDefault="00E617C8">
            <w:pPr>
              <w:jc w:val="center"/>
              <w:rPr>
                <w:color w:val="000000"/>
              </w:rPr>
            </w:pPr>
            <w:r>
              <w:rPr>
                <w:color w:val="000000"/>
              </w:rPr>
              <w:t>CO5</w:t>
            </w:r>
          </w:p>
        </w:tc>
        <w:tc>
          <w:tcPr>
            <w:tcW w:w="271" w:type="pct"/>
            <w:vAlign w:val="center"/>
          </w:tcPr>
          <w:p w14:paraId="24A53025" w14:textId="77777777" w:rsidR="00E617C8" w:rsidRDefault="00E617C8">
            <w:pPr>
              <w:jc w:val="center"/>
              <w:rPr>
                <w:color w:val="000000"/>
              </w:rPr>
            </w:pPr>
            <w:r>
              <w:rPr>
                <w:color w:val="000000"/>
              </w:rPr>
              <w:t>An</w:t>
            </w:r>
          </w:p>
        </w:tc>
        <w:tc>
          <w:tcPr>
            <w:tcW w:w="270" w:type="pct"/>
            <w:vAlign w:val="center"/>
          </w:tcPr>
          <w:p w14:paraId="7034CD09" w14:textId="77777777" w:rsidR="00E617C8" w:rsidRDefault="00E617C8">
            <w:pPr>
              <w:jc w:val="center"/>
              <w:rPr>
                <w:color w:val="000000"/>
              </w:rPr>
            </w:pPr>
            <w:r>
              <w:rPr>
                <w:color w:val="000000"/>
              </w:rPr>
              <w:t>3</w:t>
            </w:r>
          </w:p>
        </w:tc>
      </w:tr>
      <w:tr w:rsidR="00E617C8" w14:paraId="475A96C5" w14:textId="77777777" w:rsidTr="000B7985">
        <w:trPr>
          <w:trHeight w:val="283"/>
        </w:trPr>
        <w:tc>
          <w:tcPr>
            <w:tcW w:w="273" w:type="pct"/>
            <w:vAlign w:val="center"/>
          </w:tcPr>
          <w:p w14:paraId="173CAA6F" w14:textId="77777777" w:rsidR="00E617C8" w:rsidRDefault="00E617C8">
            <w:pPr>
              <w:jc w:val="center"/>
              <w:rPr>
                <w:color w:val="000000"/>
              </w:rPr>
            </w:pPr>
            <w:r>
              <w:rPr>
                <w:color w:val="000000"/>
              </w:rPr>
              <w:t>16.</w:t>
            </w:r>
          </w:p>
        </w:tc>
        <w:tc>
          <w:tcPr>
            <w:tcW w:w="3848" w:type="pct"/>
            <w:gridSpan w:val="2"/>
          </w:tcPr>
          <w:p w14:paraId="0D632FB5" w14:textId="77777777" w:rsidR="00E617C8" w:rsidRDefault="00E617C8">
            <w:pPr>
              <w:jc w:val="both"/>
              <w:rPr>
                <w:color w:val="000000"/>
              </w:rPr>
            </w:pPr>
            <w:r>
              <w:rPr>
                <w:color w:val="000000"/>
              </w:rPr>
              <w:t xml:space="preserve">Compare steady state and unsteady state mass transfer. </w:t>
            </w:r>
          </w:p>
        </w:tc>
        <w:tc>
          <w:tcPr>
            <w:tcW w:w="338" w:type="pct"/>
            <w:vAlign w:val="center"/>
          </w:tcPr>
          <w:p w14:paraId="3129DBE4" w14:textId="77777777" w:rsidR="00E617C8" w:rsidRDefault="00E617C8">
            <w:pPr>
              <w:jc w:val="center"/>
              <w:rPr>
                <w:color w:val="000000"/>
              </w:rPr>
            </w:pPr>
            <w:r>
              <w:rPr>
                <w:color w:val="000000"/>
              </w:rPr>
              <w:t>CO6</w:t>
            </w:r>
          </w:p>
        </w:tc>
        <w:tc>
          <w:tcPr>
            <w:tcW w:w="271" w:type="pct"/>
            <w:vAlign w:val="center"/>
          </w:tcPr>
          <w:p w14:paraId="2DE588F4" w14:textId="77777777" w:rsidR="00E617C8" w:rsidRDefault="00E617C8">
            <w:pPr>
              <w:jc w:val="center"/>
              <w:rPr>
                <w:color w:val="000000"/>
              </w:rPr>
            </w:pPr>
            <w:r>
              <w:rPr>
                <w:color w:val="000000"/>
              </w:rPr>
              <w:t>U</w:t>
            </w:r>
          </w:p>
        </w:tc>
        <w:tc>
          <w:tcPr>
            <w:tcW w:w="270" w:type="pct"/>
            <w:vAlign w:val="center"/>
          </w:tcPr>
          <w:p w14:paraId="59C3CB49" w14:textId="77777777" w:rsidR="00E617C8" w:rsidRDefault="00E617C8">
            <w:pPr>
              <w:jc w:val="center"/>
              <w:rPr>
                <w:color w:val="000000"/>
              </w:rPr>
            </w:pPr>
            <w:r>
              <w:rPr>
                <w:color w:val="000000"/>
              </w:rPr>
              <w:t>3</w:t>
            </w:r>
          </w:p>
        </w:tc>
      </w:tr>
      <w:tr w:rsidR="00E617C8" w14:paraId="4B71DEB1" w14:textId="77777777" w:rsidTr="000B7985">
        <w:trPr>
          <w:trHeight w:val="552"/>
        </w:trPr>
        <w:tc>
          <w:tcPr>
            <w:tcW w:w="5000" w:type="pct"/>
            <w:gridSpan w:val="6"/>
            <w:vAlign w:val="center"/>
          </w:tcPr>
          <w:p w14:paraId="7956E8F1" w14:textId="77777777" w:rsidR="00E617C8" w:rsidRDefault="00E617C8">
            <w:pPr>
              <w:jc w:val="center"/>
              <w:rPr>
                <w:b/>
              </w:rPr>
            </w:pPr>
            <w:r>
              <w:rPr>
                <w:b/>
              </w:rPr>
              <w:t>PART – C (6 X 12 = 72 MARKS)</w:t>
            </w:r>
          </w:p>
          <w:p w14:paraId="16335C8A" w14:textId="77777777" w:rsidR="00E617C8" w:rsidRDefault="00E617C8">
            <w:pPr>
              <w:jc w:val="center"/>
              <w:rPr>
                <w:b/>
              </w:rPr>
            </w:pPr>
            <w:r>
              <w:rPr>
                <w:b/>
              </w:rPr>
              <w:t>(Answer any five Questions from Q. No. 17 to 23, Q. No. 24 is Compulsory)</w:t>
            </w:r>
          </w:p>
        </w:tc>
      </w:tr>
      <w:tr w:rsidR="00E617C8" w14:paraId="3AF59B90" w14:textId="77777777" w:rsidTr="000B7985">
        <w:trPr>
          <w:trHeight w:val="283"/>
        </w:trPr>
        <w:tc>
          <w:tcPr>
            <w:tcW w:w="273" w:type="pct"/>
            <w:vMerge w:val="restart"/>
          </w:tcPr>
          <w:p w14:paraId="6A790DDB" w14:textId="77777777" w:rsidR="00E617C8" w:rsidRDefault="00E617C8" w:rsidP="000B7985">
            <w:pPr>
              <w:jc w:val="center"/>
            </w:pPr>
            <w:r>
              <w:t>17.</w:t>
            </w:r>
          </w:p>
        </w:tc>
        <w:tc>
          <w:tcPr>
            <w:tcW w:w="200" w:type="pct"/>
          </w:tcPr>
          <w:p w14:paraId="4115776E" w14:textId="77777777" w:rsidR="00E617C8" w:rsidRDefault="00E617C8" w:rsidP="000B7985">
            <w:pPr>
              <w:jc w:val="center"/>
            </w:pPr>
            <w:r>
              <w:t>a.</w:t>
            </w:r>
          </w:p>
        </w:tc>
        <w:tc>
          <w:tcPr>
            <w:tcW w:w="3648" w:type="pct"/>
          </w:tcPr>
          <w:p w14:paraId="6F938DE0" w14:textId="77777777" w:rsidR="00E617C8" w:rsidRDefault="00E617C8">
            <w:pPr>
              <w:jc w:val="both"/>
              <w:rPr>
                <w:color w:val="000000"/>
                <w:sz w:val="22"/>
                <w:szCs w:val="22"/>
              </w:rPr>
            </w:pPr>
            <w:r>
              <w:rPr>
                <w:color w:val="000000"/>
              </w:rPr>
              <w:t>A wall of 0.5 m thickness is constructed using a material having a thermal conductivity of 1.4 W/ (m·K). The wall is insulated with a material having a thermal conductivity of 0.35 W/ (m·K) so that heat loss per m</w:t>
            </w:r>
            <w:r>
              <w:rPr>
                <w:color w:val="000000"/>
                <w:sz w:val="12"/>
                <w:szCs w:val="12"/>
                <w:vertAlign w:val="superscript"/>
              </w:rPr>
              <w:t>2</w:t>
            </w:r>
            <w:r>
              <w:rPr>
                <w:color w:val="000000"/>
              </w:rPr>
              <w:t xml:space="preserve"> is 1500 W. The inner and outer temperatures are 1273 K (1000°C) and 373 K (100°C) respectively. Calculate the thickness of insulation required and the temperature of the interface between two layers.</w:t>
            </w:r>
          </w:p>
        </w:tc>
        <w:tc>
          <w:tcPr>
            <w:tcW w:w="338" w:type="pct"/>
          </w:tcPr>
          <w:p w14:paraId="0AB6BF31" w14:textId="77777777" w:rsidR="00E617C8" w:rsidRDefault="00E617C8" w:rsidP="000B7985">
            <w:pPr>
              <w:jc w:val="center"/>
              <w:rPr>
                <w:color w:val="000000"/>
              </w:rPr>
            </w:pPr>
            <w:r>
              <w:rPr>
                <w:color w:val="000000"/>
              </w:rPr>
              <w:t>CO1</w:t>
            </w:r>
          </w:p>
        </w:tc>
        <w:tc>
          <w:tcPr>
            <w:tcW w:w="271" w:type="pct"/>
          </w:tcPr>
          <w:p w14:paraId="1FD1752C" w14:textId="77777777" w:rsidR="00E617C8" w:rsidRDefault="00E617C8" w:rsidP="000B7985">
            <w:pPr>
              <w:jc w:val="center"/>
              <w:rPr>
                <w:color w:val="000000"/>
              </w:rPr>
            </w:pPr>
            <w:r>
              <w:rPr>
                <w:color w:val="000000"/>
              </w:rPr>
              <w:t>An</w:t>
            </w:r>
          </w:p>
        </w:tc>
        <w:tc>
          <w:tcPr>
            <w:tcW w:w="270" w:type="pct"/>
          </w:tcPr>
          <w:p w14:paraId="4188DF91" w14:textId="77777777" w:rsidR="00E617C8" w:rsidRDefault="00E617C8" w:rsidP="000B7985">
            <w:pPr>
              <w:jc w:val="center"/>
              <w:rPr>
                <w:color w:val="000000"/>
              </w:rPr>
            </w:pPr>
            <w:r>
              <w:rPr>
                <w:color w:val="000000"/>
              </w:rPr>
              <w:t>8</w:t>
            </w:r>
          </w:p>
        </w:tc>
      </w:tr>
      <w:tr w:rsidR="00E617C8" w14:paraId="3BC6A874" w14:textId="77777777" w:rsidTr="000B7985">
        <w:trPr>
          <w:trHeight w:val="283"/>
        </w:trPr>
        <w:tc>
          <w:tcPr>
            <w:tcW w:w="273" w:type="pct"/>
            <w:vMerge/>
          </w:tcPr>
          <w:p w14:paraId="7B5DADA3" w14:textId="77777777" w:rsidR="00E617C8" w:rsidRDefault="00E617C8" w:rsidP="000B7985">
            <w:pPr>
              <w:widowControl w:val="0"/>
              <w:spacing w:line="276" w:lineRule="auto"/>
              <w:jc w:val="center"/>
              <w:rPr>
                <w:color w:val="000000"/>
              </w:rPr>
            </w:pPr>
          </w:p>
        </w:tc>
        <w:tc>
          <w:tcPr>
            <w:tcW w:w="200" w:type="pct"/>
          </w:tcPr>
          <w:p w14:paraId="53DB4D9C" w14:textId="77777777" w:rsidR="00E617C8" w:rsidRDefault="00E617C8" w:rsidP="000B7985">
            <w:pPr>
              <w:jc w:val="center"/>
            </w:pPr>
            <w:r>
              <w:t>b.</w:t>
            </w:r>
          </w:p>
        </w:tc>
        <w:tc>
          <w:tcPr>
            <w:tcW w:w="3648" w:type="pct"/>
          </w:tcPr>
          <w:p w14:paraId="1F3D3C34" w14:textId="77777777" w:rsidR="00E617C8" w:rsidRDefault="00E617C8">
            <w:pPr>
              <w:jc w:val="both"/>
              <w:rPr>
                <w:color w:val="000000"/>
                <w:sz w:val="22"/>
                <w:szCs w:val="22"/>
              </w:rPr>
            </w:pPr>
            <w:r>
              <w:rPr>
                <w:color w:val="000000"/>
              </w:rPr>
              <w:t>Summarize the optimum thickness of insulation for conduction heat transfer.</w:t>
            </w:r>
          </w:p>
        </w:tc>
        <w:tc>
          <w:tcPr>
            <w:tcW w:w="338" w:type="pct"/>
          </w:tcPr>
          <w:p w14:paraId="0B3B6B43" w14:textId="77777777" w:rsidR="00E617C8" w:rsidRDefault="00E617C8" w:rsidP="000B7985">
            <w:pPr>
              <w:jc w:val="center"/>
              <w:rPr>
                <w:color w:val="000000"/>
              </w:rPr>
            </w:pPr>
            <w:r>
              <w:rPr>
                <w:color w:val="000000"/>
              </w:rPr>
              <w:t>CO1</w:t>
            </w:r>
          </w:p>
        </w:tc>
        <w:tc>
          <w:tcPr>
            <w:tcW w:w="271" w:type="pct"/>
          </w:tcPr>
          <w:p w14:paraId="018EB10D" w14:textId="77777777" w:rsidR="00E617C8" w:rsidRDefault="00E617C8" w:rsidP="000B7985">
            <w:pPr>
              <w:jc w:val="center"/>
              <w:rPr>
                <w:color w:val="000000"/>
              </w:rPr>
            </w:pPr>
            <w:r>
              <w:rPr>
                <w:color w:val="000000"/>
              </w:rPr>
              <w:t>U</w:t>
            </w:r>
          </w:p>
        </w:tc>
        <w:tc>
          <w:tcPr>
            <w:tcW w:w="270" w:type="pct"/>
          </w:tcPr>
          <w:p w14:paraId="5A2AECAE" w14:textId="77777777" w:rsidR="00E617C8" w:rsidRDefault="00E617C8" w:rsidP="000B7985">
            <w:pPr>
              <w:jc w:val="center"/>
              <w:rPr>
                <w:color w:val="000000"/>
              </w:rPr>
            </w:pPr>
            <w:r>
              <w:rPr>
                <w:color w:val="000000"/>
              </w:rPr>
              <w:t>4</w:t>
            </w:r>
          </w:p>
        </w:tc>
      </w:tr>
      <w:tr w:rsidR="00E617C8" w14:paraId="61D35EAA" w14:textId="77777777" w:rsidTr="000B7985">
        <w:trPr>
          <w:trHeight w:val="283"/>
        </w:trPr>
        <w:tc>
          <w:tcPr>
            <w:tcW w:w="273" w:type="pct"/>
          </w:tcPr>
          <w:p w14:paraId="4F3935E4" w14:textId="77777777" w:rsidR="00E617C8" w:rsidRDefault="00E617C8" w:rsidP="000B7985">
            <w:pPr>
              <w:jc w:val="center"/>
            </w:pPr>
          </w:p>
        </w:tc>
        <w:tc>
          <w:tcPr>
            <w:tcW w:w="200" w:type="pct"/>
          </w:tcPr>
          <w:p w14:paraId="60D55E2B" w14:textId="77777777" w:rsidR="00E617C8" w:rsidRDefault="00E617C8" w:rsidP="000B7985">
            <w:pPr>
              <w:jc w:val="center"/>
            </w:pPr>
          </w:p>
        </w:tc>
        <w:tc>
          <w:tcPr>
            <w:tcW w:w="3648" w:type="pct"/>
          </w:tcPr>
          <w:p w14:paraId="748A7880" w14:textId="77777777" w:rsidR="00E617C8" w:rsidRDefault="00E617C8">
            <w:pPr>
              <w:jc w:val="both"/>
            </w:pPr>
          </w:p>
        </w:tc>
        <w:tc>
          <w:tcPr>
            <w:tcW w:w="338" w:type="pct"/>
          </w:tcPr>
          <w:p w14:paraId="7F3DC161" w14:textId="77777777" w:rsidR="00E617C8" w:rsidRDefault="00E617C8" w:rsidP="000B7985">
            <w:pPr>
              <w:jc w:val="center"/>
            </w:pPr>
          </w:p>
        </w:tc>
        <w:tc>
          <w:tcPr>
            <w:tcW w:w="271" w:type="pct"/>
          </w:tcPr>
          <w:p w14:paraId="7F30A23E" w14:textId="77777777" w:rsidR="00E617C8" w:rsidRDefault="00E617C8" w:rsidP="000B7985">
            <w:pPr>
              <w:jc w:val="center"/>
            </w:pPr>
          </w:p>
        </w:tc>
        <w:tc>
          <w:tcPr>
            <w:tcW w:w="270" w:type="pct"/>
          </w:tcPr>
          <w:p w14:paraId="07CD160B" w14:textId="77777777" w:rsidR="00E617C8" w:rsidRDefault="00E617C8" w:rsidP="000B7985">
            <w:pPr>
              <w:jc w:val="center"/>
            </w:pPr>
          </w:p>
        </w:tc>
      </w:tr>
      <w:tr w:rsidR="00E617C8" w14:paraId="5BA58A06" w14:textId="77777777" w:rsidTr="000B7985">
        <w:trPr>
          <w:trHeight w:val="283"/>
        </w:trPr>
        <w:tc>
          <w:tcPr>
            <w:tcW w:w="273" w:type="pct"/>
          </w:tcPr>
          <w:p w14:paraId="04E38238" w14:textId="77777777" w:rsidR="00E617C8" w:rsidRDefault="00E617C8" w:rsidP="000B7985">
            <w:pPr>
              <w:jc w:val="center"/>
            </w:pPr>
            <w:r>
              <w:t>18.</w:t>
            </w:r>
          </w:p>
        </w:tc>
        <w:tc>
          <w:tcPr>
            <w:tcW w:w="200" w:type="pct"/>
          </w:tcPr>
          <w:p w14:paraId="27074562" w14:textId="77777777" w:rsidR="00E617C8" w:rsidRDefault="00E617C8" w:rsidP="000B7985">
            <w:pPr>
              <w:jc w:val="center"/>
            </w:pPr>
          </w:p>
        </w:tc>
        <w:tc>
          <w:tcPr>
            <w:tcW w:w="3648" w:type="pct"/>
          </w:tcPr>
          <w:p w14:paraId="5CFD8C6D" w14:textId="77777777" w:rsidR="00E617C8" w:rsidRDefault="00E617C8">
            <w:pPr>
              <w:jc w:val="both"/>
            </w:pPr>
            <w:r>
              <w:t xml:space="preserve">Deduce the expression for displacement thickness and energy thickness from the concept of boundary layer. </w:t>
            </w:r>
          </w:p>
        </w:tc>
        <w:tc>
          <w:tcPr>
            <w:tcW w:w="338" w:type="pct"/>
          </w:tcPr>
          <w:p w14:paraId="06012AE9" w14:textId="77777777" w:rsidR="00E617C8" w:rsidRDefault="00E617C8" w:rsidP="000B7985">
            <w:pPr>
              <w:jc w:val="center"/>
            </w:pPr>
            <w:r>
              <w:t>CO2</w:t>
            </w:r>
          </w:p>
        </w:tc>
        <w:tc>
          <w:tcPr>
            <w:tcW w:w="271" w:type="pct"/>
          </w:tcPr>
          <w:p w14:paraId="75D7E30A" w14:textId="77777777" w:rsidR="00E617C8" w:rsidRDefault="00E617C8" w:rsidP="000B7985">
            <w:pPr>
              <w:jc w:val="center"/>
            </w:pPr>
            <w:r>
              <w:t>An</w:t>
            </w:r>
          </w:p>
        </w:tc>
        <w:tc>
          <w:tcPr>
            <w:tcW w:w="270" w:type="pct"/>
          </w:tcPr>
          <w:p w14:paraId="762DF1E3" w14:textId="77777777" w:rsidR="00E617C8" w:rsidRDefault="00E617C8" w:rsidP="000B7985">
            <w:pPr>
              <w:jc w:val="center"/>
            </w:pPr>
            <w:r>
              <w:t>12</w:t>
            </w:r>
          </w:p>
        </w:tc>
      </w:tr>
      <w:tr w:rsidR="00E617C8" w14:paraId="41CED66F" w14:textId="77777777" w:rsidTr="000B7985">
        <w:trPr>
          <w:trHeight w:val="283"/>
        </w:trPr>
        <w:tc>
          <w:tcPr>
            <w:tcW w:w="273" w:type="pct"/>
          </w:tcPr>
          <w:p w14:paraId="78ACEC0E" w14:textId="77777777" w:rsidR="00E617C8" w:rsidRDefault="00E617C8" w:rsidP="000B7985">
            <w:pPr>
              <w:jc w:val="center"/>
            </w:pPr>
          </w:p>
        </w:tc>
        <w:tc>
          <w:tcPr>
            <w:tcW w:w="200" w:type="pct"/>
          </w:tcPr>
          <w:p w14:paraId="1CE8DA29" w14:textId="77777777" w:rsidR="00E617C8" w:rsidRDefault="00E617C8" w:rsidP="000B7985">
            <w:pPr>
              <w:jc w:val="center"/>
            </w:pPr>
          </w:p>
        </w:tc>
        <w:tc>
          <w:tcPr>
            <w:tcW w:w="3648" w:type="pct"/>
          </w:tcPr>
          <w:p w14:paraId="2C062126" w14:textId="77777777" w:rsidR="00E617C8" w:rsidRDefault="00E617C8">
            <w:pPr>
              <w:jc w:val="both"/>
            </w:pPr>
          </w:p>
        </w:tc>
        <w:tc>
          <w:tcPr>
            <w:tcW w:w="338" w:type="pct"/>
          </w:tcPr>
          <w:p w14:paraId="023288DF" w14:textId="77777777" w:rsidR="00E617C8" w:rsidRDefault="00E617C8" w:rsidP="000B7985">
            <w:pPr>
              <w:jc w:val="center"/>
            </w:pPr>
          </w:p>
        </w:tc>
        <w:tc>
          <w:tcPr>
            <w:tcW w:w="271" w:type="pct"/>
          </w:tcPr>
          <w:p w14:paraId="67B99339" w14:textId="77777777" w:rsidR="00E617C8" w:rsidRDefault="00E617C8" w:rsidP="000B7985">
            <w:pPr>
              <w:jc w:val="center"/>
            </w:pPr>
          </w:p>
        </w:tc>
        <w:tc>
          <w:tcPr>
            <w:tcW w:w="270" w:type="pct"/>
          </w:tcPr>
          <w:p w14:paraId="5551E519" w14:textId="77777777" w:rsidR="00E617C8" w:rsidRDefault="00E617C8" w:rsidP="000B7985">
            <w:pPr>
              <w:jc w:val="center"/>
            </w:pPr>
          </w:p>
        </w:tc>
      </w:tr>
      <w:tr w:rsidR="00E617C8" w14:paraId="49705FEC" w14:textId="77777777" w:rsidTr="000B7985">
        <w:trPr>
          <w:trHeight w:val="283"/>
        </w:trPr>
        <w:tc>
          <w:tcPr>
            <w:tcW w:w="273" w:type="pct"/>
          </w:tcPr>
          <w:p w14:paraId="37053ECF" w14:textId="77777777" w:rsidR="00E617C8" w:rsidRDefault="00E617C8" w:rsidP="000B7985">
            <w:pPr>
              <w:jc w:val="center"/>
            </w:pPr>
            <w:r>
              <w:t>19.</w:t>
            </w:r>
          </w:p>
        </w:tc>
        <w:tc>
          <w:tcPr>
            <w:tcW w:w="200" w:type="pct"/>
          </w:tcPr>
          <w:p w14:paraId="5F4766E9" w14:textId="77777777" w:rsidR="00E617C8" w:rsidRDefault="00E617C8" w:rsidP="000B7985">
            <w:pPr>
              <w:jc w:val="center"/>
            </w:pPr>
          </w:p>
        </w:tc>
        <w:tc>
          <w:tcPr>
            <w:tcW w:w="3648" w:type="pct"/>
          </w:tcPr>
          <w:p w14:paraId="5143DF12" w14:textId="77777777" w:rsidR="00E617C8" w:rsidRDefault="00E617C8">
            <w:pPr>
              <w:jc w:val="both"/>
            </w:pPr>
            <w:r>
              <w:t xml:space="preserve">Apply the principle of dimensional analysis to the forced convection and show that “h” is a function of the Prandtl Number and Reynolds Number. </w:t>
            </w:r>
          </w:p>
        </w:tc>
        <w:tc>
          <w:tcPr>
            <w:tcW w:w="338" w:type="pct"/>
          </w:tcPr>
          <w:p w14:paraId="33D19AFE" w14:textId="77777777" w:rsidR="00E617C8" w:rsidRDefault="00E617C8" w:rsidP="000B7985">
            <w:pPr>
              <w:jc w:val="center"/>
            </w:pPr>
            <w:r>
              <w:t>CO3</w:t>
            </w:r>
          </w:p>
        </w:tc>
        <w:tc>
          <w:tcPr>
            <w:tcW w:w="271" w:type="pct"/>
          </w:tcPr>
          <w:p w14:paraId="0B33D9DE" w14:textId="77777777" w:rsidR="00E617C8" w:rsidRDefault="00E617C8" w:rsidP="000B7985">
            <w:pPr>
              <w:jc w:val="center"/>
            </w:pPr>
            <w:r>
              <w:t>A</w:t>
            </w:r>
          </w:p>
        </w:tc>
        <w:tc>
          <w:tcPr>
            <w:tcW w:w="270" w:type="pct"/>
          </w:tcPr>
          <w:p w14:paraId="5F39DA16" w14:textId="77777777" w:rsidR="00E617C8" w:rsidRDefault="00E617C8" w:rsidP="000B7985">
            <w:pPr>
              <w:jc w:val="center"/>
            </w:pPr>
            <w:r>
              <w:t>12</w:t>
            </w:r>
          </w:p>
        </w:tc>
      </w:tr>
      <w:tr w:rsidR="00E617C8" w14:paraId="4402C7D0" w14:textId="77777777" w:rsidTr="000B7985">
        <w:trPr>
          <w:trHeight w:val="283"/>
        </w:trPr>
        <w:tc>
          <w:tcPr>
            <w:tcW w:w="273" w:type="pct"/>
            <w:vAlign w:val="center"/>
          </w:tcPr>
          <w:p w14:paraId="771CCA15" w14:textId="77777777" w:rsidR="00E617C8" w:rsidRDefault="00E617C8">
            <w:pPr>
              <w:jc w:val="center"/>
            </w:pPr>
          </w:p>
        </w:tc>
        <w:tc>
          <w:tcPr>
            <w:tcW w:w="200" w:type="pct"/>
            <w:vAlign w:val="center"/>
          </w:tcPr>
          <w:p w14:paraId="2681704E" w14:textId="77777777" w:rsidR="00E617C8" w:rsidRDefault="00E617C8">
            <w:pPr>
              <w:jc w:val="center"/>
            </w:pPr>
          </w:p>
        </w:tc>
        <w:tc>
          <w:tcPr>
            <w:tcW w:w="3648" w:type="pct"/>
          </w:tcPr>
          <w:p w14:paraId="4EBE30BC" w14:textId="77777777" w:rsidR="00E617C8" w:rsidRDefault="00E617C8">
            <w:pPr>
              <w:jc w:val="both"/>
            </w:pPr>
          </w:p>
        </w:tc>
        <w:tc>
          <w:tcPr>
            <w:tcW w:w="338" w:type="pct"/>
            <w:vAlign w:val="center"/>
          </w:tcPr>
          <w:p w14:paraId="71607250" w14:textId="77777777" w:rsidR="00E617C8" w:rsidRDefault="00E617C8">
            <w:pPr>
              <w:jc w:val="center"/>
            </w:pPr>
          </w:p>
        </w:tc>
        <w:tc>
          <w:tcPr>
            <w:tcW w:w="271" w:type="pct"/>
            <w:vAlign w:val="center"/>
          </w:tcPr>
          <w:p w14:paraId="1C0E54FC" w14:textId="77777777" w:rsidR="00E617C8" w:rsidRDefault="00E617C8">
            <w:pPr>
              <w:jc w:val="center"/>
            </w:pPr>
          </w:p>
        </w:tc>
        <w:tc>
          <w:tcPr>
            <w:tcW w:w="270" w:type="pct"/>
            <w:vAlign w:val="center"/>
          </w:tcPr>
          <w:p w14:paraId="6CDF0D01" w14:textId="77777777" w:rsidR="00E617C8" w:rsidRDefault="00E617C8">
            <w:pPr>
              <w:jc w:val="center"/>
            </w:pPr>
          </w:p>
        </w:tc>
      </w:tr>
      <w:tr w:rsidR="00E617C8" w14:paraId="59B6F330" w14:textId="77777777" w:rsidTr="000B7985">
        <w:trPr>
          <w:trHeight w:val="283"/>
        </w:trPr>
        <w:tc>
          <w:tcPr>
            <w:tcW w:w="273" w:type="pct"/>
          </w:tcPr>
          <w:p w14:paraId="39B8587F" w14:textId="77777777" w:rsidR="00E617C8" w:rsidRDefault="00E617C8" w:rsidP="000B7985">
            <w:pPr>
              <w:jc w:val="center"/>
            </w:pPr>
            <w:r>
              <w:lastRenderedPageBreak/>
              <w:t>20.</w:t>
            </w:r>
          </w:p>
        </w:tc>
        <w:tc>
          <w:tcPr>
            <w:tcW w:w="200" w:type="pct"/>
          </w:tcPr>
          <w:p w14:paraId="7027C31F" w14:textId="77777777" w:rsidR="00E617C8" w:rsidRDefault="00E617C8" w:rsidP="000B7985">
            <w:pPr>
              <w:jc w:val="center"/>
            </w:pPr>
          </w:p>
        </w:tc>
        <w:tc>
          <w:tcPr>
            <w:tcW w:w="3648" w:type="pct"/>
          </w:tcPr>
          <w:p w14:paraId="407564F0" w14:textId="77777777" w:rsidR="00E617C8" w:rsidRDefault="00E617C8">
            <w:pPr>
              <w:jc w:val="both"/>
            </w:pPr>
            <w:r>
              <w:t xml:space="preserve">Explain various regimes of boiling heat transfer with the help of a boiling curve. </w:t>
            </w:r>
          </w:p>
        </w:tc>
        <w:tc>
          <w:tcPr>
            <w:tcW w:w="338" w:type="pct"/>
          </w:tcPr>
          <w:p w14:paraId="72AE1B95" w14:textId="77777777" w:rsidR="00E617C8" w:rsidRDefault="00E617C8" w:rsidP="000B7985">
            <w:pPr>
              <w:jc w:val="center"/>
            </w:pPr>
            <w:r>
              <w:t>CO4</w:t>
            </w:r>
          </w:p>
        </w:tc>
        <w:tc>
          <w:tcPr>
            <w:tcW w:w="271" w:type="pct"/>
          </w:tcPr>
          <w:p w14:paraId="1C651F83" w14:textId="77777777" w:rsidR="00E617C8" w:rsidRDefault="00E617C8" w:rsidP="000B7985">
            <w:pPr>
              <w:jc w:val="center"/>
            </w:pPr>
            <w:r>
              <w:t>An</w:t>
            </w:r>
          </w:p>
        </w:tc>
        <w:tc>
          <w:tcPr>
            <w:tcW w:w="270" w:type="pct"/>
          </w:tcPr>
          <w:p w14:paraId="6E76AC25" w14:textId="77777777" w:rsidR="00E617C8" w:rsidRDefault="00E617C8" w:rsidP="000B7985">
            <w:pPr>
              <w:jc w:val="center"/>
            </w:pPr>
            <w:r>
              <w:t>12</w:t>
            </w:r>
          </w:p>
        </w:tc>
      </w:tr>
      <w:tr w:rsidR="00E617C8" w14:paraId="5B41D13E" w14:textId="77777777" w:rsidTr="000B7985">
        <w:trPr>
          <w:trHeight w:val="283"/>
        </w:trPr>
        <w:tc>
          <w:tcPr>
            <w:tcW w:w="273" w:type="pct"/>
          </w:tcPr>
          <w:p w14:paraId="5A9C5A11" w14:textId="77777777" w:rsidR="00E617C8" w:rsidRDefault="00E617C8" w:rsidP="000B7985">
            <w:pPr>
              <w:jc w:val="center"/>
            </w:pPr>
          </w:p>
        </w:tc>
        <w:tc>
          <w:tcPr>
            <w:tcW w:w="200" w:type="pct"/>
          </w:tcPr>
          <w:p w14:paraId="3B383204" w14:textId="77777777" w:rsidR="00E617C8" w:rsidRDefault="00E617C8" w:rsidP="000B7985">
            <w:pPr>
              <w:jc w:val="center"/>
            </w:pPr>
          </w:p>
        </w:tc>
        <w:tc>
          <w:tcPr>
            <w:tcW w:w="3648" w:type="pct"/>
          </w:tcPr>
          <w:p w14:paraId="75E3963F" w14:textId="77777777" w:rsidR="00E617C8" w:rsidRDefault="00E617C8">
            <w:pPr>
              <w:jc w:val="both"/>
            </w:pPr>
          </w:p>
        </w:tc>
        <w:tc>
          <w:tcPr>
            <w:tcW w:w="338" w:type="pct"/>
          </w:tcPr>
          <w:p w14:paraId="3707E413" w14:textId="77777777" w:rsidR="00E617C8" w:rsidRDefault="00E617C8" w:rsidP="000B7985">
            <w:pPr>
              <w:jc w:val="center"/>
            </w:pPr>
          </w:p>
        </w:tc>
        <w:tc>
          <w:tcPr>
            <w:tcW w:w="271" w:type="pct"/>
          </w:tcPr>
          <w:p w14:paraId="44C58A0A" w14:textId="77777777" w:rsidR="00E617C8" w:rsidRDefault="00E617C8" w:rsidP="000B7985">
            <w:pPr>
              <w:jc w:val="center"/>
            </w:pPr>
          </w:p>
        </w:tc>
        <w:tc>
          <w:tcPr>
            <w:tcW w:w="270" w:type="pct"/>
          </w:tcPr>
          <w:p w14:paraId="694D7301" w14:textId="77777777" w:rsidR="00E617C8" w:rsidRDefault="00E617C8" w:rsidP="000B7985">
            <w:pPr>
              <w:jc w:val="center"/>
            </w:pPr>
          </w:p>
        </w:tc>
      </w:tr>
      <w:tr w:rsidR="00E617C8" w14:paraId="5B03145E" w14:textId="77777777" w:rsidTr="000B7985">
        <w:trPr>
          <w:trHeight w:val="283"/>
        </w:trPr>
        <w:tc>
          <w:tcPr>
            <w:tcW w:w="273" w:type="pct"/>
          </w:tcPr>
          <w:p w14:paraId="0705163D" w14:textId="77777777" w:rsidR="00E617C8" w:rsidRDefault="00E617C8" w:rsidP="000B7985">
            <w:pPr>
              <w:jc w:val="center"/>
            </w:pPr>
            <w:r>
              <w:t>21.</w:t>
            </w:r>
          </w:p>
        </w:tc>
        <w:tc>
          <w:tcPr>
            <w:tcW w:w="200" w:type="pct"/>
          </w:tcPr>
          <w:p w14:paraId="6932C60C" w14:textId="77777777" w:rsidR="00E617C8" w:rsidRDefault="00E617C8" w:rsidP="000B7985">
            <w:pPr>
              <w:jc w:val="center"/>
            </w:pPr>
          </w:p>
        </w:tc>
        <w:tc>
          <w:tcPr>
            <w:tcW w:w="3648" w:type="pct"/>
          </w:tcPr>
          <w:p w14:paraId="5BE4BAC9" w14:textId="77777777" w:rsidR="00E617C8" w:rsidRDefault="00E617C8">
            <w:pPr>
              <w:jc w:val="both"/>
            </w:pPr>
            <w:r>
              <w:t xml:space="preserve">Explain the construction and operation of the 1,1 shell and tube heat exchanger with a neat sketch. </w:t>
            </w:r>
          </w:p>
        </w:tc>
        <w:tc>
          <w:tcPr>
            <w:tcW w:w="338" w:type="pct"/>
          </w:tcPr>
          <w:p w14:paraId="70DE9798" w14:textId="77777777" w:rsidR="00E617C8" w:rsidRDefault="00E617C8" w:rsidP="000B7985">
            <w:pPr>
              <w:jc w:val="center"/>
            </w:pPr>
            <w:r>
              <w:t>CO5</w:t>
            </w:r>
          </w:p>
        </w:tc>
        <w:tc>
          <w:tcPr>
            <w:tcW w:w="271" w:type="pct"/>
          </w:tcPr>
          <w:p w14:paraId="266A959C" w14:textId="77777777" w:rsidR="00E617C8" w:rsidRDefault="00E617C8" w:rsidP="000B7985">
            <w:pPr>
              <w:jc w:val="center"/>
            </w:pPr>
            <w:r>
              <w:t>U</w:t>
            </w:r>
          </w:p>
        </w:tc>
        <w:tc>
          <w:tcPr>
            <w:tcW w:w="270" w:type="pct"/>
          </w:tcPr>
          <w:p w14:paraId="61FA5105" w14:textId="77777777" w:rsidR="00E617C8" w:rsidRDefault="00E617C8" w:rsidP="000B7985">
            <w:pPr>
              <w:jc w:val="center"/>
            </w:pPr>
            <w:r>
              <w:t>12</w:t>
            </w:r>
          </w:p>
        </w:tc>
      </w:tr>
      <w:tr w:rsidR="00E617C8" w14:paraId="24722E1E" w14:textId="77777777" w:rsidTr="000B7985">
        <w:trPr>
          <w:trHeight w:val="283"/>
        </w:trPr>
        <w:tc>
          <w:tcPr>
            <w:tcW w:w="273" w:type="pct"/>
          </w:tcPr>
          <w:p w14:paraId="2031350A" w14:textId="77777777" w:rsidR="00E617C8" w:rsidRDefault="00E617C8" w:rsidP="000B7985">
            <w:pPr>
              <w:jc w:val="center"/>
            </w:pPr>
          </w:p>
        </w:tc>
        <w:tc>
          <w:tcPr>
            <w:tcW w:w="200" w:type="pct"/>
          </w:tcPr>
          <w:p w14:paraId="1ACC80C6" w14:textId="77777777" w:rsidR="00E617C8" w:rsidRDefault="00E617C8" w:rsidP="000B7985">
            <w:pPr>
              <w:jc w:val="center"/>
            </w:pPr>
          </w:p>
        </w:tc>
        <w:tc>
          <w:tcPr>
            <w:tcW w:w="3648" w:type="pct"/>
          </w:tcPr>
          <w:p w14:paraId="3274F1FD" w14:textId="77777777" w:rsidR="00E617C8" w:rsidRDefault="00E617C8">
            <w:pPr>
              <w:jc w:val="both"/>
            </w:pPr>
          </w:p>
        </w:tc>
        <w:tc>
          <w:tcPr>
            <w:tcW w:w="338" w:type="pct"/>
          </w:tcPr>
          <w:p w14:paraId="4B744A61" w14:textId="77777777" w:rsidR="00E617C8" w:rsidRDefault="00E617C8" w:rsidP="000B7985">
            <w:pPr>
              <w:jc w:val="center"/>
            </w:pPr>
          </w:p>
        </w:tc>
        <w:tc>
          <w:tcPr>
            <w:tcW w:w="271" w:type="pct"/>
          </w:tcPr>
          <w:p w14:paraId="4756526A" w14:textId="77777777" w:rsidR="00E617C8" w:rsidRDefault="00E617C8" w:rsidP="000B7985">
            <w:pPr>
              <w:jc w:val="center"/>
            </w:pPr>
          </w:p>
        </w:tc>
        <w:tc>
          <w:tcPr>
            <w:tcW w:w="270" w:type="pct"/>
          </w:tcPr>
          <w:p w14:paraId="55A48AEB" w14:textId="77777777" w:rsidR="00E617C8" w:rsidRDefault="00E617C8" w:rsidP="000B7985">
            <w:pPr>
              <w:jc w:val="center"/>
            </w:pPr>
          </w:p>
        </w:tc>
      </w:tr>
      <w:tr w:rsidR="00E617C8" w14:paraId="65F21C10" w14:textId="77777777" w:rsidTr="000B7985">
        <w:trPr>
          <w:trHeight w:val="283"/>
        </w:trPr>
        <w:tc>
          <w:tcPr>
            <w:tcW w:w="273" w:type="pct"/>
          </w:tcPr>
          <w:p w14:paraId="4B5FF915" w14:textId="77777777" w:rsidR="00E617C8" w:rsidRDefault="00E617C8" w:rsidP="000B7985">
            <w:pPr>
              <w:jc w:val="center"/>
            </w:pPr>
            <w:r>
              <w:t>22.</w:t>
            </w:r>
          </w:p>
        </w:tc>
        <w:tc>
          <w:tcPr>
            <w:tcW w:w="200" w:type="pct"/>
          </w:tcPr>
          <w:p w14:paraId="3BE37FB5" w14:textId="77777777" w:rsidR="00E617C8" w:rsidRDefault="00E617C8" w:rsidP="000B7985">
            <w:pPr>
              <w:jc w:val="center"/>
            </w:pPr>
          </w:p>
        </w:tc>
        <w:tc>
          <w:tcPr>
            <w:tcW w:w="3648" w:type="pct"/>
          </w:tcPr>
          <w:p w14:paraId="21A71DDE" w14:textId="77777777" w:rsidR="00E617C8" w:rsidRDefault="00E617C8">
            <w:pPr>
              <w:jc w:val="both"/>
            </w:pPr>
            <w:r>
              <w:rPr>
                <w:color w:val="000000"/>
              </w:rPr>
              <w:t>Derive an expression for the heat flow through a thick-walled cylinder by conduction. Take r</w:t>
            </w:r>
            <w:r>
              <w:rPr>
                <w:color w:val="000000"/>
                <w:vertAlign w:val="subscript"/>
              </w:rPr>
              <w:t>1</w:t>
            </w:r>
            <w:r>
              <w:rPr>
                <w:color w:val="000000"/>
              </w:rPr>
              <w:t xml:space="preserve"> and r</w:t>
            </w:r>
            <w:r>
              <w:rPr>
                <w:color w:val="000000"/>
                <w:vertAlign w:val="subscript"/>
              </w:rPr>
              <w:t>2</w:t>
            </w:r>
            <w:r>
              <w:rPr>
                <w:color w:val="000000"/>
              </w:rPr>
              <w:t xml:space="preserve"> as the inner and outer radii of the cylinder, and k as the mean thermal conductivity. Assume T</w:t>
            </w:r>
            <w:r>
              <w:rPr>
                <w:color w:val="000000"/>
                <w:vertAlign w:val="subscript"/>
              </w:rPr>
              <w:t>1</w:t>
            </w:r>
            <w:r>
              <w:rPr>
                <w:color w:val="000000"/>
              </w:rPr>
              <w:t xml:space="preserve"> as the inside temperature and T</w:t>
            </w:r>
            <w:r>
              <w:rPr>
                <w:color w:val="000000"/>
                <w:vertAlign w:val="subscript"/>
              </w:rPr>
              <w:t>2</w:t>
            </w:r>
            <w:r>
              <w:rPr>
                <w:color w:val="000000"/>
              </w:rPr>
              <w:t xml:space="preserve"> as the outside temperature.</w:t>
            </w:r>
          </w:p>
        </w:tc>
        <w:tc>
          <w:tcPr>
            <w:tcW w:w="338" w:type="pct"/>
          </w:tcPr>
          <w:p w14:paraId="2331A2B2" w14:textId="77777777" w:rsidR="00E617C8" w:rsidRDefault="00E617C8" w:rsidP="000B7985">
            <w:pPr>
              <w:jc w:val="center"/>
              <w:rPr>
                <w:color w:val="000000"/>
              </w:rPr>
            </w:pPr>
            <w:r>
              <w:rPr>
                <w:color w:val="000000"/>
              </w:rPr>
              <w:t>CO1</w:t>
            </w:r>
          </w:p>
        </w:tc>
        <w:tc>
          <w:tcPr>
            <w:tcW w:w="271" w:type="pct"/>
          </w:tcPr>
          <w:p w14:paraId="423B405C" w14:textId="77777777" w:rsidR="00E617C8" w:rsidRDefault="00E617C8" w:rsidP="000B7985">
            <w:pPr>
              <w:jc w:val="center"/>
              <w:rPr>
                <w:color w:val="000000"/>
              </w:rPr>
            </w:pPr>
            <w:r>
              <w:rPr>
                <w:color w:val="000000"/>
              </w:rPr>
              <w:t>A</w:t>
            </w:r>
          </w:p>
        </w:tc>
        <w:tc>
          <w:tcPr>
            <w:tcW w:w="270" w:type="pct"/>
          </w:tcPr>
          <w:p w14:paraId="7620DE03" w14:textId="77777777" w:rsidR="00E617C8" w:rsidRDefault="00E617C8" w:rsidP="000B7985">
            <w:pPr>
              <w:jc w:val="center"/>
              <w:rPr>
                <w:color w:val="000000"/>
              </w:rPr>
            </w:pPr>
            <w:r>
              <w:rPr>
                <w:color w:val="000000"/>
              </w:rPr>
              <w:t>12</w:t>
            </w:r>
          </w:p>
        </w:tc>
      </w:tr>
      <w:tr w:rsidR="00E617C8" w14:paraId="6E5E63B6" w14:textId="77777777" w:rsidTr="000B7985">
        <w:trPr>
          <w:trHeight w:val="283"/>
        </w:trPr>
        <w:tc>
          <w:tcPr>
            <w:tcW w:w="273" w:type="pct"/>
          </w:tcPr>
          <w:p w14:paraId="142B7F23" w14:textId="77777777" w:rsidR="00E617C8" w:rsidRDefault="00E617C8" w:rsidP="000B7985">
            <w:pPr>
              <w:jc w:val="center"/>
            </w:pPr>
          </w:p>
        </w:tc>
        <w:tc>
          <w:tcPr>
            <w:tcW w:w="200" w:type="pct"/>
          </w:tcPr>
          <w:p w14:paraId="63B915B7" w14:textId="77777777" w:rsidR="00E617C8" w:rsidRDefault="00E617C8" w:rsidP="000B7985">
            <w:pPr>
              <w:jc w:val="center"/>
            </w:pPr>
          </w:p>
        </w:tc>
        <w:tc>
          <w:tcPr>
            <w:tcW w:w="3648" w:type="pct"/>
          </w:tcPr>
          <w:p w14:paraId="4E82E991" w14:textId="77777777" w:rsidR="00E617C8" w:rsidRDefault="00E617C8">
            <w:pPr>
              <w:jc w:val="both"/>
            </w:pPr>
          </w:p>
        </w:tc>
        <w:tc>
          <w:tcPr>
            <w:tcW w:w="338" w:type="pct"/>
          </w:tcPr>
          <w:p w14:paraId="0F474296" w14:textId="77777777" w:rsidR="00E617C8" w:rsidRDefault="00E617C8" w:rsidP="000B7985">
            <w:pPr>
              <w:jc w:val="center"/>
            </w:pPr>
          </w:p>
        </w:tc>
        <w:tc>
          <w:tcPr>
            <w:tcW w:w="271" w:type="pct"/>
          </w:tcPr>
          <w:p w14:paraId="3BD21EFA" w14:textId="77777777" w:rsidR="00E617C8" w:rsidRDefault="00E617C8" w:rsidP="000B7985">
            <w:pPr>
              <w:jc w:val="center"/>
            </w:pPr>
          </w:p>
        </w:tc>
        <w:tc>
          <w:tcPr>
            <w:tcW w:w="270" w:type="pct"/>
          </w:tcPr>
          <w:p w14:paraId="06FB364A" w14:textId="77777777" w:rsidR="00E617C8" w:rsidRDefault="00E617C8" w:rsidP="000B7985">
            <w:pPr>
              <w:jc w:val="center"/>
            </w:pPr>
          </w:p>
        </w:tc>
      </w:tr>
      <w:tr w:rsidR="00E617C8" w14:paraId="46173FB8" w14:textId="77777777" w:rsidTr="000B7985">
        <w:trPr>
          <w:trHeight w:val="421"/>
        </w:trPr>
        <w:tc>
          <w:tcPr>
            <w:tcW w:w="273" w:type="pct"/>
            <w:vMerge w:val="restart"/>
          </w:tcPr>
          <w:p w14:paraId="36242B1D" w14:textId="77777777" w:rsidR="00E617C8" w:rsidRDefault="00E617C8" w:rsidP="000B7985">
            <w:pPr>
              <w:jc w:val="center"/>
            </w:pPr>
            <w:r>
              <w:t>23.</w:t>
            </w:r>
          </w:p>
        </w:tc>
        <w:tc>
          <w:tcPr>
            <w:tcW w:w="200" w:type="pct"/>
          </w:tcPr>
          <w:p w14:paraId="2496C3E4" w14:textId="77777777" w:rsidR="00E617C8" w:rsidRDefault="00E617C8" w:rsidP="000B7985">
            <w:pPr>
              <w:jc w:val="center"/>
            </w:pPr>
            <w:r>
              <w:t>a.</w:t>
            </w:r>
          </w:p>
        </w:tc>
        <w:tc>
          <w:tcPr>
            <w:tcW w:w="3648" w:type="pct"/>
          </w:tcPr>
          <w:p w14:paraId="46E5B8D3" w14:textId="77777777" w:rsidR="00E617C8" w:rsidRDefault="00E617C8">
            <w:pPr>
              <w:jc w:val="both"/>
            </w:pPr>
            <w:r>
              <w:t xml:space="preserve">Explain the concept of a black body. </w:t>
            </w:r>
          </w:p>
        </w:tc>
        <w:tc>
          <w:tcPr>
            <w:tcW w:w="338" w:type="pct"/>
          </w:tcPr>
          <w:p w14:paraId="75F05CED" w14:textId="77777777" w:rsidR="00E617C8" w:rsidRDefault="00E617C8" w:rsidP="000B7985">
            <w:pPr>
              <w:jc w:val="center"/>
            </w:pPr>
            <w:r>
              <w:t>CO4</w:t>
            </w:r>
          </w:p>
        </w:tc>
        <w:tc>
          <w:tcPr>
            <w:tcW w:w="271" w:type="pct"/>
          </w:tcPr>
          <w:p w14:paraId="2129EDFB" w14:textId="77777777" w:rsidR="00E617C8" w:rsidRDefault="00E617C8" w:rsidP="000B7985">
            <w:pPr>
              <w:jc w:val="center"/>
            </w:pPr>
            <w:r>
              <w:t>U</w:t>
            </w:r>
          </w:p>
        </w:tc>
        <w:tc>
          <w:tcPr>
            <w:tcW w:w="270" w:type="pct"/>
          </w:tcPr>
          <w:p w14:paraId="609B6FA7" w14:textId="77777777" w:rsidR="00E617C8" w:rsidRDefault="00E617C8" w:rsidP="000B7985">
            <w:pPr>
              <w:jc w:val="center"/>
            </w:pPr>
            <w:r>
              <w:t>5</w:t>
            </w:r>
          </w:p>
        </w:tc>
      </w:tr>
      <w:tr w:rsidR="00E617C8" w14:paraId="7D447350" w14:textId="77777777" w:rsidTr="000B7985">
        <w:trPr>
          <w:trHeight w:val="283"/>
        </w:trPr>
        <w:tc>
          <w:tcPr>
            <w:tcW w:w="273" w:type="pct"/>
            <w:vMerge/>
          </w:tcPr>
          <w:p w14:paraId="04F45ED2" w14:textId="77777777" w:rsidR="00E617C8" w:rsidRDefault="00E617C8" w:rsidP="000B7985">
            <w:pPr>
              <w:widowControl w:val="0"/>
              <w:spacing w:line="276" w:lineRule="auto"/>
              <w:jc w:val="center"/>
            </w:pPr>
          </w:p>
        </w:tc>
        <w:tc>
          <w:tcPr>
            <w:tcW w:w="200" w:type="pct"/>
          </w:tcPr>
          <w:p w14:paraId="2DE66420" w14:textId="77777777" w:rsidR="00E617C8" w:rsidRDefault="00E617C8" w:rsidP="000B7985">
            <w:pPr>
              <w:jc w:val="center"/>
            </w:pPr>
            <w:r>
              <w:t>b.</w:t>
            </w:r>
          </w:p>
        </w:tc>
        <w:tc>
          <w:tcPr>
            <w:tcW w:w="3648" w:type="pct"/>
          </w:tcPr>
          <w:p w14:paraId="7A9BDE30" w14:textId="77777777" w:rsidR="00E617C8" w:rsidRDefault="00E617C8">
            <w:pPr>
              <w:jc w:val="both"/>
            </w:pPr>
            <w:r>
              <w:t xml:space="preserve">Derive an expression for the overall heat transfer coefficient based on the outside surface area. </w:t>
            </w:r>
          </w:p>
        </w:tc>
        <w:tc>
          <w:tcPr>
            <w:tcW w:w="338" w:type="pct"/>
          </w:tcPr>
          <w:p w14:paraId="48A7CAFA" w14:textId="77777777" w:rsidR="00E617C8" w:rsidRDefault="00E617C8" w:rsidP="000B7985">
            <w:pPr>
              <w:jc w:val="center"/>
            </w:pPr>
            <w:r>
              <w:t>CO5</w:t>
            </w:r>
          </w:p>
        </w:tc>
        <w:tc>
          <w:tcPr>
            <w:tcW w:w="271" w:type="pct"/>
          </w:tcPr>
          <w:p w14:paraId="6822B641" w14:textId="77777777" w:rsidR="00E617C8" w:rsidRDefault="00E617C8" w:rsidP="000B7985">
            <w:pPr>
              <w:jc w:val="center"/>
            </w:pPr>
            <w:r>
              <w:t>A</w:t>
            </w:r>
          </w:p>
        </w:tc>
        <w:tc>
          <w:tcPr>
            <w:tcW w:w="270" w:type="pct"/>
          </w:tcPr>
          <w:p w14:paraId="16B6C8DD" w14:textId="77777777" w:rsidR="00E617C8" w:rsidRDefault="00E617C8" w:rsidP="000B7985">
            <w:pPr>
              <w:jc w:val="center"/>
            </w:pPr>
            <w:r>
              <w:t>7</w:t>
            </w:r>
          </w:p>
        </w:tc>
      </w:tr>
      <w:tr w:rsidR="00E617C8" w14:paraId="5A528B62" w14:textId="77777777" w:rsidTr="000B7985">
        <w:trPr>
          <w:trHeight w:val="550"/>
        </w:trPr>
        <w:tc>
          <w:tcPr>
            <w:tcW w:w="5000" w:type="pct"/>
            <w:gridSpan w:val="6"/>
            <w:vAlign w:val="center"/>
          </w:tcPr>
          <w:p w14:paraId="4608CAA2" w14:textId="77777777" w:rsidR="00E617C8" w:rsidRDefault="00E617C8">
            <w:pPr>
              <w:jc w:val="center"/>
              <w:rPr>
                <w:b/>
              </w:rPr>
            </w:pPr>
            <w:r>
              <w:rPr>
                <w:b/>
              </w:rPr>
              <w:t>COMPULSORY QUESTION</w:t>
            </w:r>
          </w:p>
        </w:tc>
      </w:tr>
      <w:tr w:rsidR="00E617C8" w14:paraId="6DA3E001" w14:textId="77777777" w:rsidTr="000B7985">
        <w:trPr>
          <w:trHeight w:val="283"/>
        </w:trPr>
        <w:tc>
          <w:tcPr>
            <w:tcW w:w="273" w:type="pct"/>
          </w:tcPr>
          <w:p w14:paraId="2BBA02F9" w14:textId="77777777" w:rsidR="00E617C8" w:rsidRDefault="00E617C8" w:rsidP="000B7985">
            <w:pPr>
              <w:jc w:val="center"/>
            </w:pPr>
            <w:r>
              <w:t>24.</w:t>
            </w:r>
          </w:p>
        </w:tc>
        <w:tc>
          <w:tcPr>
            <w:tcW w:w="200" w:type="pct"/>
          </w:tcPr>
          <w:p w14:paraId="1A10D22B" w14:textId="77777777" w:rsidR="00E617C8" w:rsidRDefault="00E617C8" w:rsidP="000B7985">
            <w:pPr>
              <w:jc w:val="center"/>
            </w:pPr>
          </w:p>
        </w:tc>
        <w:tc>
          <w:tcPr>
            <w:tcW w:w="3648" w:type="pct"/>
          </w:tcPr>
          <w:p w14:paraId="125B6895" w14:textId="77777777" w:rsidR="00E617C8" w:rsidRDefault="00E617C8">
            <w:pPr>
              <w:jc w:val="both"/>
            </w:pPr>
            <w:r>
              <w:t>Establish the relation for the steady state equimolar diffusion of gas A through non-diffusing gas B.</w:t>
            </w:r>
          </w:p>
        </w:tc>
        <w:tc>
          <w:tcPr>
            <w:tcW w:w="338" w:type="pct"/>
          </w:tcPr>
          <w:p w14:paraId="57C7CF01" w14:textId="77777777" w:rsidR="00E617C8" w:rsidRDefault="00E617C8" w:rsidP="000B7985">
            <w:pPr>
              <w:jc w:val="center"/>
            </w:pPr>
            <w:r>
              <w:t>CO6</w:t>
            </w:r>
          </w:p>
        </w:tc>
        <w:tc>
          <w:tcPr>
            <w:tcW w:w="271" w:type="pct"/>
          </w:tcPr>
          <w:p w14:paraId="275D4004" w14:textId="77777777" w:rsidR="00E617C8" w:rsidRDefault="00E617C8" w:rsidP="000B7985">
            <w:pPr>
              <w:jc w:val="center"/>
            </w:pPr>
            <w:r>
              <w:t>A</w:t>
            </w:r>
          </w:p>
        </w:tc>
        <w:tc>
          <w:tcPr>
            <w:tcW w:w="270" w:type="pct"/>
          </w:tcPr>
          <w:p w14:paraId="3F6DAD73" w14:textId="77777777" w:rsidR="00E617C8" w:rsidRDefault="00E617C8" w:rsidP="000B7985">
            <w:pPr>
              <w:jc w:val="center"/>
            </w:pPr>
            <w:r>
              <w:t>12</w:t>
            </w:r>
          </w:p>
        </w:tc>
      </w:tr>
    </w:tbl>
    <w:p w14:paraId="42D56E4A" w14:textId="77777777" w:rsidR="00E617C8" w:rsidRDefault="00E617C8"/>
    <w:p w14:paraId="10F4E454" w14:textId="77777777" w:rsidR="00E617C8" w:rsidRDefault="00E617C8"/>
    <w:tbl>
      <w:tblPr>
        <w:tblStyle w:val="Style12"/>
        <w:tblW w:w="4999"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56"/>
        <w:gridCol w:w="8359"/>
      </w:tblGrid>
      <w:tr w:rsidR="00E617C8" w14:paraId="6C273EB9" w14:textId="77777777">
        <w:trPr>
          <w:trHeight w:val="283"/>
        </w:trPr>
        <w:tc>
          <w:tcPr>
            <w:tcW w:w="354" w:type="pct"/>
          </w:tcPr>
          <w:p w14:paraId="1DE81D05" w14:textId="77777777" w:rsidR="00E617C8" w:rsidRDefault="00E617C8">
            <w:pPr>
              <w:jc w:val="center"/>
              <w:rPr>
                <w:sz w:val="22"/>
                <w:szCs w:val="22"/>
              </w:rPr>
            </w:pPr>
          </w:p>
        </w:tc>
        <w:tc>
          <w:tcPr>
            <w:tcW w:w="4645" w:type="pct"/>
          </w:tcPr>
          <w:p w14:paraId="6CAE0CA0" w14:textId="77777777" w:rsidR="00E617C8" w:rsidRDefault="00E617C8">
            <w:pPr>
              <w:jc w:val="center"/>
              <w:rPr>
                <w:b/>
                <w:sz w:val="22"/>
                <w:szCs w:val="22"/>
              </w:rPr>
            </w:pPr>
            <w:r>
              <w:rPr>
                <w:b/>
                <w:sz w:val="22"/>
                <w:szCs w:val="22"/>
              </w:rPr>
              <w:t>COURSE OUTCOMES</w:t>
            </w:r>
          </w:p>
        </w:tc>
      </w:tr>
      <w:tr w:rsidR="00E617C8" w14:paraId="36BBBB3E" w14:textId="77777777">
        <w:trPr>
          <w:trHeight w:val="283"/>
        </w:trPr>
        <w:tc>
          <w:tcPr>
            <w:tcW w:w="354" w:type="pct"/>
            <w:vAlign w:val="center"/>
          </w:tcPr>
          <w:p w14:paraId="389E2EED" w14:textId="77777777" w:rsidR="00E617C8" w:rsidRDefault="00E617C8">
            <w:pPr>
              <w:jc w:val="center"/>
              <w:rPr>
                <w:b/>
                <w:sz w:val="22"/>
                <w:szCs w:val="22"/>
              </w:rPr>
            </w:pPr>
            <w:r>
              <w:rPr>
                <w:b/>
                <w:sz w:val="22"/>
                <w:szCs w:val="22"/>
              </w:rPr>
              <w:t>CO1</w:t>
            </w:r>
          </w:p>
        </w:tc>
        <w:tc>
          <w:tcPr>
            <w:tcW w:w="4645" w:type="pct"/>
          </w:tcPr>
          <w:p w14:paraId="277B0D58" w14:textId="77777777" w:rsidR="00E617C8" w:rsidRDefault="00E617C8">
            <w:pPr>
              <w:jc w:val="both"/>
              <w:rPr>
                <w:color w:val="000000"/>
                <w:sz w:val="22"/>
                <w:szCs w:val="22"/>
              </w:rPr>
            </w:pPr>
            <w:r>
              <w:rPr>
                <w:color w:val="000000"/>
                <w:sz w:val="22"/>
                <w:szCs w:val="22"/>
              </w:rPr>
              <w:t>Calculate heat transfer rate by conduction through given geometry.</w:t>
            </w:r>
          </w:p>
        </w:tc>
      </w:tr>
      <w:tr w:rsidR="00E617C8" w14:paraId="0F8B1D2B" w14:textId="77777777">
        <w:trPr>
          <w:trHeight w:val="283"/>
        </w:trPr>
        <w:tc>
          <w:tcPr>
            <w:tcW w:w="354" w:type="pct"/>
            <w:vAlign w:val="center"/>
          </w:tcPr>
          <w:p w14:paraId="5B0AFDEF" w14:textId="77777777" w:rsidR="00E617C8" w:rsidRDefault="00E617C8">
            <w:pPr>
              <w:jc w:val="center"/>
              <w:rPr>
                <w:b/>
                <w:sz w:val="22"/>
                <w:szCs w:val="22"/>
              </w:rPr>
            </w:pPr>
            <w:r>
              <w:rPr>
                <w:b/>
                <w:sz w:val="22"/>
                <w:szCs w:val="22"/>
              </w:rPr>
              <w:t>CO2</w:t>
            </w:r>
          </w:p>
        </w:tc>
        <w:tc>
          <w:tcPr>
            <w:tcW w:w="4645" w:type="pct"/>
          </w:tcPr>
          <w:p w14:paraId="4FBC8D72" w14:textId="77777777" w:rsidR="00E617C8" w:rsidRDefault="00E617C8">
            <w:pPr>
              <w:jc w:val="both"/>
              <w:rPr>
                <w:color w:val="000000"/>
                <w:sz w:val="22"/>
                <w:szCs w:val="22"/>
              </w:rPr>
            </w:pPr>
            <w:r>
              <w:rPr>
                <w:color w:val="000000"/>
                <w:sz w:val="22"/>
                <w:szCs w:val="22"/>
              </w:rPr>
              <w:t xml:space="preserve">Evaluate the convective heat transfer coefficient for various </w:t>
            </w:r>
            <w:r>
              <w:rPr>
                <w:sz w:val="22"/>
                <w:szCs w:val="22"/>
              </w:rPr>
              <w:t>flows</w:t>
            </w:r>
            <w:r>
              <w:rPr>
                <w:color w:val="000000"/>
                <w:sz w:val="22"/>
                <w:szCs w:val="22"/>
              </w:rPr>
              <w:t>.</w:t>
            </w:r>
          </w:p>
        </w:tc>
      </w:tr>
      <w:tr w:rsidR="00E617C8" w14:paraId="2CCC6EDD" w14:textId="77777777">
        <w:trPr>
          <w:trHeight w:val="283"/>
        </w:trPr>
        <w:tc>
          <w:tcPr>
            <w:tcW w:w="354" w:type="pct"/>
            <w:vAlign w:val="center"/>
          </w:tcPr>
          <w:p w14:paraId="66EAAA6C" w14:textId="77777777" w:rsidR="00E617C8" w:rsidRDefault="00E617C8">
            <w:pPr>
              <w:jc w:val="center"/>
              <w:rPr>
                <w:b/>
                <w:sz w:val="22"/>
                <w:szCs w:val="22"/>
              </w:rPr>
            </w:pPr>
            <w:r>
              <w:rPr>
                <w:b/>
                <w:sz w:val="22"/>
                <w:szCs w:val="22"/>
              </w:rPr>
              <w:t>CO3</w:t>
            </w:r>
          </w:p>
        </w:tc>
        <w:tc>
          <w:tcPr>
            <w:tcW w:w="4645" w:type="pct"/>
          </w:tcPr>
          <w:p w14:paraId="5398ED17" w14:textId="77777777" w:rsidR="00E617C8" w:rsidRDefault="00E617C8">
            <w:pPr>
              <w:jc w:val="both"/>
              <w:rPr>
                <w:color w:val="000000"/>
                <w:sz w:val="22"/>
                <w:szCs w:val="22"/>
              </w:rPr>
            </w:pPr>
            <w:r>
              <w:rPr>
                <w:color w:val="000000"/>
                <w:sz w:val="22"/>
                <w:szCs w:val="22"/>
              </w:rPr>
              <w:t>Understand the role of radiation in heat transfer.</w:t>
            </w:r>
          </w:p>
        </w:tc>
      </w:tr>
      <w:tr w:rsidR="00E617C8" w14:paraId="4EE4AFBC" w14:textId="77777777">
        <w:trPr>
          <w:trHeight w:val="283"/>
        </w:trPr>
        <w:tc>
          <w:tcPr>
            <w:tcW w:w="354" w:type="pct"/>
            <w:vAlign w:val="center"/>
          </w:tcPr>
          <w:p w14:paraId="39C5D027" w14:textId="77777777" w:rsidR="00E617C8" w:rsidRDefault="00E617C8">
            <w:pPr>
              <w:jc w:val="center"/>
              <w:rPr>
                <w:b/>
                <w:sz w:val="22"/>
                <w:szCs w:val="22"/>
              </w:rPr>
            </w:pPr>
            <w:r>
              <w:rPr>
                <w:b/>
                <w:sz w:val="22"/>
                <w:szCs w:val="22"/>
              </w:rPr>
              <w:t>CO4</w:t>
            </w:r>
          </w:p>
        </w:tc>
        <w:tc>
          <w:tcPr>
            <w:tcW w:w="4645" w:type="pct"/>
          </w:tcPr>
          <w:p w14:paraId="74CF4706" w14:textId="77777777" w:rsidR="00E617C8" w:rsidRDefault="00E617C8">
            <w:pPr>
              <w:jc w:val="both"/>
              <w:rPr>
                <w:color w:val="000000"/>
                <w:sz w:val="22"/>
                <w:szCs w:val="22"/>
              </w:rPr>
            </w:pPr>
            <w:r>
              <w:rPr>
                <w:sz w:val="22"/>
                <w:szCs w:val="22"/>
              </w:rPr>
              <w:t>Assess</w:t>
            </w:r>
            <w:r>
              <w:rPr>
                <w:color w:val="000000"/>
                <w:sz w:val="22"/>
                <w:szCs w:val="22"/>
              </w:rPr>
              <w:t xml:space="preserve"> the overall heat transfer rate in a heat exchanger.</w:t>
            </w:r>
          </w:p>
        </w:tc>
      </w:tr>
      <w:tr w:rsidR="00E617C8" w14:paraId="7CB6C7F1" w14:textId="77777777">
        <w:trPr>
          <w:trHeight w:val="283"/>
        </w:trPr>
        <w:tc>
          <w:tcPr>
            <w:tcW w:w="354" w:type="pct"/>
            <w:vAlign w:val="center"/>
          </w:tcPr>
          <w:p w14:paraId="36369132" w14:textId="77777777" w:rsidR="00E617C8" w:rsidRDefault="00E617C8">
            <w:pPr>
              <w:jc w:val="center"/>
              <w:rPr>
                <w:b/>
                <w:sz w:val="22"/>
                <w:szCs w:val="22"/>
              </w:rPr>
            </w:pPr>
            <w:r>
              <w:rPr>
                <w:b/>
                <w:sz w:val="22"/>
                <w:szCs w:val="22"/>
              </w:rPr>
              <w:t>CO5</w:t>
            </w:r>
          </w:p>
        </w:tc>
        <w:tc>
          <w:tcPr>
            <w:tcW w:w="4645" w:type="pct"/>
          </w:tcPr>
          <w:p w14:paraId="666CF318" w14:textId="77777777" w:rsidR="00E617C8" w:rsidRDefault="00E617C8">
            <w:pPr>
              <w:jc w:val="both"/>
              <w:rPr>
                <w:color w:val="000000"/>
                <w:sz w:val="22"/>
                <w:szCs w:val="22"/>
              </w:rPr>
            </w:pPr>
            <w:r>
              <w:rPr>
                <w:color w:val="000000"/>
                <w:sz w:val="22"/>
                <w:szCs w:val="22"/>
              </w:rPr>
              <w:t>Apply the principle of evaporation in food processing.</w:t>
            </w:r>
          </w:p>
        </w:tc>
      </w:tr>
      <w:tr w:rsidR="00E617C8" w14:paraId="24D57A11" w14:textId="77777777">
        <w:trPr>
          <w:trHeight w:val="283"/>
        </w:trPr>
        <w:tc>
          <w:tcPr>
            <w:tcW w:w="354" w:type="pct"/>
            <w:vAlign w:val="center"/>
          </w:tcPr>
          <w:p w14:paraId="0B215BCB" w14:textId="77777777" w:rsidR="00E617C8" w:rsidRDefault="00E617C8">
            <w:pPr>
              <w:jc w:val="center"/>
              <w:rPr>
                <w:b/>
                <w:sz w:val="22"/>
                <w:szCs w:val="22"/>
              </w:rPr>
            </w:pPr>
            <w:r>
              <w:rPr>
                <w:b/>
                <w:sz w:val="22"/>
                <w:szCs w:val="22"/>
              </w:rPr>
              <w:t>CO6</w:t>
            </w:r>
          </w:p>
        </w:tc>
        <w:tc>
          <w:tcPr>
            <w:tcW w:w="4645" w:type="pct"/>
          </w:tcPr>
          <w:p w14:paraId="19CB3C50" w14:textId="77777777" w:rsidR="00E617C8" w:rsidRDefault="00E617C8">
            <w:pPr>
              <w:jc w:val="both"/>
              <w:rPr>
                <w:color w:val="000000"/>
                <w:sz w:val="22"/>
                <w:szCs w:val="22"/>
              </w:rPr>
            </w:pPr>
            <w:r>
              <w:rPr>
                <w:color w:val="000000"/>
                <w:sz w:val="22"/>
                <w:szCs w:val="22"/>
              </w:rPr>
              <w:t>Relate to the concept of mass transfer in food processing.</w:t>
            </w:r>
          </w:p>
        </w:tc>
      </w:tr>
    </w:tbl>
    <w:p w14:paraId="2CB8B013" w14:textId="77777777" w:rsidR="00E617C8" w:rsidRDefault="00E617C8"/>
    <w:tbl>
      <w:tblPr>
        <w:tblStyle w:val="Style13"/>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09"/>
        <w:gridCol w:w="1001"/>
        <w:gridCol w:w="995"/>
        <w:gridCol w:w="1001"/>
        <w:gridCol w:w="1001"/>
        <w:gridCol w:w="1001"/>
        <w:gridCol w:w="1001"/>
        <w:gridCol w:w="1408"/>
      </w:tblGrid>
      <w:tr w:rsidR="00E617C8" w14:paraId="088C239C" w14:textId="77777777">
        <w:trPr>
          <w:jc w:val="center"/>
        </w:trPr>
        <w:tc>
          <w:tcPr>
            <w:tcW w:w="5000" w:type="pct"/>
            <w:gridSpan w:val="8"/>
            <w:vAlign w:val="center"/>
          </w:tcPr>
          <w:p w14:paraId="444790D5" w14:textId="77777777" w:rsidR="00E617C8" w:rsidRDefault="00E617C8">
            <w:pPr>
              <w:jc w:val="center"/>
              <w:rPr>
                <w:b/>
                <w:sz w:val="22"/>
                <w:szCs w:val="22"/>
              </w:rPr>
            </w:pPr>
            <w:r>
              <w:rPr>
                <w:b/>
                <w:sz w:val="22"/>
                <w:szCs w:val="22"/>
              </w:rPr>
              <w:t>Assessment Pattern as per Bloom’s Level</w:t>
            </w:r>
          </w:p>
        </w:tc>
      </w:tr>
      <w:tr w:rsidR="00E617C8" w14:paraId="0D4DD8C8" w14:textId="77777777">
        <w:trPr>
          <w:jc w:val="center"/>
        </w:trPr>
        <w:tc>
          <w:tcPr>
            <w:tcW w:w="892" w:type="pct"/>
            <w:vAlign w:val="center"/>
          </w:tcPr>
          <w:p w14:paraId="033EBE30" w14:textId="77777777" w:rsidR="00E617C8" w:rsidRDefault="00E617C8">
            <w:pPr>
              <w:jc w:val="center"/>
              <w:rPr>
                <w:b/>
                <w:sz w:val="22"/>
                <w:szCs w:val="22"/>
              </w:rPr>
            </w:pPr>
            <w:r>
              <w:rPr>
                <w:b/>
                <w:sz w:val="22"/>
                <w:szCs w:val="22"/>
              </w:rPr>
              <w:t>CO / BL</w:t>
            </w:r>
          </w:p>
        </w:tc>
        <w:tc>
          <w:tcPr>
            <w:tcW w:w="555" w:type="pct"/>
            <w:vAlign w:val="center"/>
          </w:tcPr>
          <w:p w14:paraId="1912F8DA" w14:textId="77777777" w:rsidR="00E617C8" w:rsidRDefault="00E617C8">
            <w:pPr>
              <w:jc w:val="center"/>
              <w:rPr>
                <w:b/>
                <w:sz w:val="22"/>
                <w:szCs w:val="22"/>
              </w:rPr>
            </w:pPr>
            <w:r>
              <w:rPr>
                <w:b/>
                <w:sz w:val="22"/>
                <w:szCs w:val="22"/>
              </w:rPr>
              <w:t>R</w:t>
            </w:r>
          </w:p>
        </w:tc>
        <w:tc>
          <w:tcPr>
            <w:tcW w:w="552" w:type="pct"/>
            <w:vAlign w:val="center"/>
          </w:tcPr>
          <w:p w14:paraId="07E18CA2" w14:textId="77777777" w:rsidR="00E617C8" w:rsidRDefault="00E617C8">
            <w:pPr>
              <w:jc w:val="center"/>
              <w:rPr>
                <w:b/>
                <w:sz w:val="22"/>
                <w:szCs w:val="22"/>
              </w:rPr>
            </w:pPr>
            <w:r>
              <w:rPr>
                <w:b/>
                <w:sz w:val="22"/>
                <w:szCs w:val="22"/>
              </w:rPr>
              <w:t>U</w:t>
            </w:r>
          </w:p>
        </w:tc>
        <w:tc>
          <w:tcPr>
            <w:tcW w:w="555" w:type="pct"/>
            <w:vAlign w:val="center"/>
          </w:tcPr>
          <w:p w14:paraId="72DCC744" w14:textId="77777777" w:rsidR="00E617C8" w:rsidRDefault="00E617C8">
            <w:pPr>
              <w:jc w:val="center"/>
              <w:rPr>
                <w:b/>
                <w:sz w:val="22"/>
                <w:szCs w:val="22"/>
              </w:rPr>
            </w:pPr>
            <w:r>
              <w:rPr>
                <w:b/>
                <w:sz w:val="22"/>
                <w:szCs w:val="22"/>
              </w:rPr>
              <w:t>A</w:t>
            </w:r>
          </w:p>
        </w:tc>
        <w:tc>
          <w:tcPr>
            <w:tcW w:w="555" w:type="pct"/>
            <w:vAlign w:val="center"/>
          </w:tcPr>
          <w:p w14:paraId="1AD5602F" w14:textId="77777777" w:rsidR="00E617C8" w:rsidRDefault="00E617C8">
            <w:pPr>
              <w:jc w:val="center"/>
              <w:rPr>
                <w:b/>
                <w:sz w:val="22"/>
                <w:szCs w:val="22"/>
              </w:rPr>
            </w:pPr>
            <w:r>
              <w:rPr>
                <w:b/>
                <w:sz w:val="22"/>
                <w:szCs w:val="22"/>
              </w:rPr>
              <w:t>An</w:t>
            </w:r>
          </w:p>
        </w:tc>
        <w:tc>
          <w:tcPr>
            <w:tcW w:w="555" w:type="pct"/>
            <w:vAlign w:val="center"/>
          </w:tcPr>
          <w:p w14:paraId="06D7B4E2" w14:textId="77777777" w:rsidR="00E617C8" w:rsidRDefault="00E617C8">
            <w:pPr>
              <w:jc w:val="center"/>
              <w:rPr>
                <w:b/>
                <w:sz w:val="22"/>
                <w:szCs w:val="22"/>
              </w:rPr>
            </w:pPr>
            <w:r>
              <w:rPr>
                <w:b/>
                <w:sz w:val="22"/>
                <w:szCs w:val="22"/>
              </w:rPr>
              <w:t>E</w:t>
            </w:r>
          </w:p>
        </w:tc>
        <w:tc>
          <w:tcPr>
            <w:tcW w:w="555" w:type="pct"/>
            <w:vAlign w:val="center"/>
          </w:tcPr>
          <w:p w14:paraId="1C42F25C" w14:textId="77777777" w:rsidR="00E617C8" w:rsidRDefault="00E617C8">
            <w:pPr>
              <w:jc w:val="center"/>
              <w:rPr>
                <w:b/>
                <w:sz w:val="22"/>
                <w:szCs w:val="22"/>
              </w:rPr>
            </w:pPr>
            <w:r>
              <w:rPr>
                <w:b/>
                <w:sz w:val="22"/>
                <w:szCs w:val="22"/>
              </w:rPr>
              <w:t>C</w:t>
            </w:r>
          </w:p>
        </w:tc>
        <w:tc>
          <w:tcPr>
            <w:tcW w:w="780" w:type="pct"/>
            <w:vAlign w:val="center"/>
          </w:tcPr>
          <w:p w14:paraId="4F5865FF" w14:textId="77777777" w:rsidR="00E617C8" w:rsidRDefault="00E617C8">
            <w:pPr>
              <w:jc w:val="center"/>
              <w:rPr>
                <w:b/>
                <w:sz w:val="22"/>
                <w:szCs w:val="22"/>
              </w:rPr>
            </w:pPr>
            <w:r>
              <w:rPr>
                <w:b/>
                <w:sz w:val="22"/>
                <w:szCs w:val="22"/>
              </w:rPr>
              <w:t>Total</w:t>
            </w:r>
          </w:p>
        </w:tc>
      </w:tr>
      <w:tr w:rsidR="00E617C8" w14:paraId="7DB9A518" w14:textId="77777777">
        <w:trPr>
          <w:jc w:val="center"/>
        </w:trPr>
        <w:tc>
          <w:tcPr>
            <w:tcW w:w="892" w:type="pct"/>
            <w:vAlign w:val="center"/>
          </w:tcPr>
          <w:p w14:paraId="7E822EC5" w14:textId="77777777" w:rsidR="00E617C8" w:rsidRDefault="00E617C8">
            <w:pPr>
              <w:jc w:val="center"/>
              <w:rPr>
                <w:b/>
                <w:sz w:val="22"/>
                <w:szCs w:val="22"/>
              </w:rPr>
            </w:pPr>
            <w:r>
              <w:rPr>
                <w:b/>
                <w:sz w:val="22"/>
                <w:szCs w:val="22"/>
              </w:rPr>
              <w:t>CO1</w:t>
            </w:r>
          </w:p>
        </w:tc>
        <w:tc>
          <w:tcPr>
            <w:tcW w:w="555" w:type="pct"/>
            <w:vAlign w:val="center"/>
          </w:tcPr>
          <w:p w14:paraId="63492BA8" w14:textId="77777777" w:rsidR="00E617C8" w:rsidRDefault="00E617C8">
            <w:pPr>
              <w:jc w:val="center"/>
              <w:rPr>
                <w:sz w:val="22"/>
                <w:szCs w:val="22"/>
              </w:rPr>
            </w:pPr>
            <w:r>
              <w:rPr>
                <w:sz w:val="22"/>
                <w:szCs w:val="22"/>
              </w:rPr>
              <w:t>4</w:t>
            </w:r>
          </w:p>
        </w:tc>
        <w:tc>
          <w:tcPr>
            <w:tcW w:w="552" w:type="pct"/>
            <w:vAlign w:val="center"/>
          </w:tcPr>
          <w:p w14:paraId="091CC20C" w14:textId="77777777" w:rsidR="00E617C8" w:rsidRDefault="00E617C8">
            <w:pPr>
              <w:jc w:val="center"/>
              <w:rPr>
                <w:sz w:val="22"/>
                <w:szCs w:val="22"/>
              </w:rPr>
            </w:pPr>
            <w:r>
              <w:rPr>
                <w:sz w:val="22"/>
                <w:szCs w:val="22"/>
              </w:rPr>
              <w:t>5</w:t>
            </w:r>
          </w:p>
        </w:tc>
        <w:tc>
          <w:tcPr>
            <w:tcW w:w="555" w:type="pct"/>
            <w:vAlign w:val="center"/>
          </w:tcPr>
          <w:p w14:paraId="2F4CFD0F" w14:textId="77777777" w:rsidR="00E617C8" w:rsidRDefault="00E617C8">
            <w:pPr>
              <w:jc w:val="center"/>
              <w:rPr>
                <w:sz w:val="22"/>
                <w:szCs w:val="22"/>
              </w:rPr>
            </w:pPr>
            <w:r>
              <w:rPr>
                <w:sz w:val="22"/>
                <w:szCs w:val="22"/>
              </w:rPr>
              <w:t>12</w:t>
            </w:r>
          </w:p>
        </w:tc>
        <w:tc>
          <w:tcPr>
            <w:tcW w:w="555" w:type="pct"/>
            <w:vAlign w:val="center"/>
          </w:tcPr>
          <w:p w14:paraId="3794F2DB" w14:textId="77777777" w:rsidR="00E617C8" w:rsidRDefault="00E617C8">
            <w:pPr>
              <w:jc w:val="center"/>
              <w:rPr>
                <w:sz w:val="22"/>
                <w:szCs w:val="22"/>
              </w:rPr>
            </w:pPr>
            <w:r>
              <w:rPr>
                <w:sz w:val="22"/>
                <w:szCs w:val="22"/>
              </w:rPr>
              <w:t>8</w:t>
            </w:r>
          </w:p>
        </w:tc>
        <w:tc>
          <w:tcPr>
            <w:tcW w:w="555" w:type="pct"/>
            <w:vAlign w:val="center"/>
          </w:tcPr>
          <w:p w14:paraId="68357D32" w14:textId="77777777" w:rsidR="00E617C8" w:rsidRDefault="00E617C8">
            <w:pPr>
              <w:jc w:val="center"/>
              <w:rPr>
                <w:sz w:val="22"/>
                <w:szCs w:val="22"/>
              </w:rPr>
            </w:pPr>
            <w:r>
              <w:rPr>
                <w:sz w:val="22"/>
                <w:szCs w:val="22"/>
              </w:rPr>
              <w:t>---</w:t>
            </w:r>
          </w:p>
        </w:tc>
        <w:tc>
          <w:tcPr>
            <w:tcW w:w="555" w:type="pct"/>
            <w:vAlign w:val="center"/>
          </w:tcPr>
          <w:p w14:paraId="6710C57F" w14:textId="77777777" w:rsidR="00E617C8" w:rsidRDefault="00E617C8">
            <w:pPr>
              <w:jc w:val="center"/>
              <w:rPr>
                <w:sz w:val="22"/>
                <w:szCs w:val="22"/>
              </w:rPr>
            </w:pPr>
            <w:r>
              <w:rPr>
                <w:sz w:val="22"/>
                <w:szCs w:val="22"/>
              </w:rPr>
              <w:t>---</w:t>
            </w:r>
          </w:p>
        </w:tc>
        <w:tc>
          <w:tcPr>
            <w:tcW w:w="780" w:type="pct"/>
            <w:vAlign w:val="center"/>
          </w:tcPr>
          <w:p w14:paraId="09758D47" w14:textId="77777777" w:rsidR="00E617C8" w:rsidRDefault="00E617C8">
            <w:pPr>
              <w:jc w:val="center"/>
              <w:rPr>
                <w:sz w:val="22"/>
                <w:szCs w:val="22"/>
              </w:rPr>
            </w:pPr>
            <w:r>
              <w:rPr>
                <w:sz w:val="22"/>
                <w:szCs w:val="22"/>
              </w:rPr>
              <w:t>29</w:t>
            </w:r>
          </w:p>
        </w:tc>
      </w:tr>
      <w:tr w:rsidR="00E617C8" w14:paraId="7A6AA1E6" w14:textId="77777777">
        <w:trPr>
          <w:jc w:val="center"/>
        </w:trPr>
        <w:tc>
          <w:tcPr>
            <w:tcW w:w="892" w:type="pct"/>
            <w:vAlign w:val="center"/>
          </w:tcPr>
          <w:p w14:paraId="55FF94C9" w14:textId="77777777" w:rsidR="00E617C8" w:rsidRDefault="00E617C8">
            <w:pPr>
              <w:jc w:val="center"/>
              <w:rPr>
                <w:b/>
                <w:sz w:val="22"/>
                <w:szCs w:val="22"/>
              </w:rPr>
            </w:pPr>
            <w:r>
              <w:rPr>
                <w:b/>
                <w:sz w:val="22"/>
                <w:szCs w:val="22"/>
              </w:rPr>
              <w:t>CO2</w:t>
            </w:r>
          </w:p>
        </w:tc>
        <w:tc>
          <w:tcPr>
            <w:tcW w:w="555" w:type="pct"/>
            <w:vAlign w:val="center"/>
          </w:tcPr>
          <w:p w14:paraId="48FBC1A7" w14:textId="77777777" w:rsidR="00E617C8" w:rsidRDefault="00E617C8">
            <w:pPr>
              <w:jc w:val="center"/>
              <w:rPr>
                <w:sz w:val="22"/>
                <w:szCs w:val="22"/>
              </w:rPr>
            </w:pPr>
            <w:r>
              <w:rPr>
                <w:sz w:val="22"/>
                <w:szCs w:val="22"/>
              </w:rPr>
              <w:t>1</w:t>
            </w:r>
          </w:p>
        </w:tc>
        <w:tc>
          <w:tcPr>
            <w:tcW w:w="552" w:type="pct"/>
            <w:vAlign w:val="center"/>
          </w:tcPr>
          <w:p w14:paraId="7D410D50" w14:textId="77777777" w:rsidR="00E617C8" w:rsidRDefault="00E617C8">
            <w:pPr>
              <w:jc w:val="center"/>
              <w:rPr>
                <w:sz w:val="22"/>
                <w:szCs w:val="22"/>
              </w:rPr>
            </w:pPr>
            <w:r>
              <w:rPr>
                <w:sz w:val="22"/>
                <w:szCs w:val="22"/>
              </w:rPr>
              <w:t>3</w:t>
            </w:r>
          </w:p>
        </w:tc>
        <w:tc>
          <w:tcPr>
            <w:tcW w:w="555" w:type="pct"/>
            <w:vAlign w:val="center"/>
          </w:tcPr>
          <w:p w14:paraId="43A8BA9C" w14:textId="77777777" w:rsidR="00E617C8" w:rsidRDefault="00E617C8">
            <w:pPr>
              <w:jc w:val="center"/>
              <w:rPr>
                <w:sz w:val="22"/>
                <w:szCs w:val="22"/>
              </w:rPr>
            </w:pPr>
            <w:r>
              <w:rPr>
                <w:sz w:val="22"/>
                <w:szCs w:val="22"/>
              </w:rPr>
              <w:t>1</w:t>
            </w:r>
          </w:p>
        </w:tc>
        <w:tc>
          <w:tcPr>
            <w:tcW w:w="555" w:type="pct"/>
            <w:vAlign w:val="center"/>
          </w:tcPr>
          <w:p w14:paraId="3B0BD8F3" w14:textId="77777777" w:rsidR="00E617C8" w:rsidRDefault="00E617C8">
            <w:pPr>
              <w:jc w:val="center"/>
              <w:rPr>
                <w:sz w:val="22"/>
                <w:szCs w:val="22"/>
              </w:rPr>
            </w:pPr>
            <w:r>
              <w:rPr>
                <w:sz w:val="22"/>
                <w:szCs w:val="22"/>
              </w:rPr>
              <w:t>12</w:t>
            </w:r>
          </w:p>
        </w:tc>
        <w:tc>
          <w:tcPr>
            <w:tcW w:w="555" w:type="pct"/>
            <w:vAlign w:val="center"/>
          </w:tcPr>
          <w:p w14:paraId="508EB9CB" w14:textId="77777777" w:rsidR="00E617C8" w:rsidRDefault="00E617C8">
            <w:pPr>
              <w:jc w:val="center"/>
              <w:rPr>
                <w:sz w:val="22"/>
                <w:szCs w:val="22"/>
              </w:rPr>
            </w:pPr>
            <w:r>
              <w:rPr>
                <w:sz w:val="22"/>
                <w:szCs w:val="22"/>
              </w:rPr>
              <w:t>---</w:t>
            </w:r>
          </w:p>
        </w:tc>
        <w:tc>
          <w:tcPr>
            <w:tcW w:w="555" w:type="pct"/>
            <w:vAlign w:val="center"/>
          </w:tcPr>
          <w:p w14:paraId="0E7A8095" w14:textId="77777777" w:rsidR="00E617C8" w:rsidRDefault="00E617C8">
            <w:pPr>
              <w:jc w:val="center"/>
              <w:rPr>
                <w:sz w:val="22"/>
                <w:szCs w:val="22"/>
              </w:rPr>
            </w:pPr>
            <w:r>
              <w:rPr>
                <w:sz w:val="22"/>
                <w:szCs w:val="22"/>
              </w:rPr>
              <w:t>---</w:t>
            </w:r>
          </w:p>
        </w:tc>
        <w:tc>
          <w:tcPr>
            <w:tcW w:w="780" w:type="pct"/>
            <w:vAlign w:val="center"/>
          </w:tcPr>
          <w:p w14:paraId="0CA393D2" w14:textId="77777777" w:rsidR="00E617C8" w:rsidRDefault="00E617C8">
            <w:pPr>
              <w:jc w:val="center"/>
              <w:rPr>
                <w:sz w:val="22"/>
                <w:szCs w:val="22"/>
              </w:rPr>
            </w:pPr>
            <w:r>
              <w:rPr>
                <w:sz w:val="22"/>
                <w:szCs w:val="22"/>
              </w:rPr>
              <w:t>17</w:t>
            </w:r>
          </w:p>
        </w:tc>
      </w:tr>
      <w:tr w:rsidR="00E617C8" w14:paraId="1CF43C3A" w14:textId="77777777">
        <w:trPr>
          <w:jc w:val="center"/>
        </w:trPr>
        <w:tc>
          <w:tcPr>
            <w:tcW w:w="892" w:type="pct"/>
            <w:vAlign w:val="center"/>
          </w:tcPr>
          <w:p w14:paraId="67D1E0C0" w14:textId="77777777" w:rsidR="00E617C8" w:rsidRDefault="00E617C8">
            <w:pPr>
              <w:jc w:val="center"/>
              <w:rPr>
                <w:b/>
                <w:sz w:val="22"/>
                <w:szCs w:val="22"/>
              </w:rPr>
            </w:pPr>
            <w:r>
              <w:rPr>
                <w:b/>
                <w:sz w:val="22"/>
                <w:szCs w:val="22"/>
              </w:rPr>
              <w:t>CO3</w:t>
            </w:r>
          </w:p>
        </w:tc>
        <w:tc>
          <w:tcPr>
            <w:tcW w:w="555" w:type="pct"/>
            <w:vAlign w:val="center"/>
          </w:tcPr>
          <w:p w14:paraId="79A80AAD" w14:textId="77777777" w:rsidR="00E617C8" w:rsidRDefault="00E617C8">
            <w:pPr>
              <w:jc w:val="center"/>
              <w:rPr>
                <w:sz w:val="22"/>
                <w:szCs w:val="22"/>
              </w:rPr>
            </w:pPr>
            <w:r>
              <w:rPr>
                <w:sz w:val="22"/>
                <w:szCs w:val="22"/>
              </w:rPr>
              <w:t>4</w:t>
            </w:r>
          </w:p>
        </w:tc>
        <w:tc>
          <w:tcPr>
            <w:tcW w:w="552" w:type="pct"/>
            <w:vAlign w:val="center"/>
          </w:tcPr>
          <w:p w14:paraId="3EAE8263" w14:textId="77777777" w:rsidR="00E617C8" w:rsidRDefault="00E617C8">
            <w:pPr>
              <w:jc w:val="center"/>
              <w:rPr>
                <w:sz w:val="22"/>
                <w:szCs w:val="22"/>
              </w:rPr>
            </w:pPr>
            <w:r>
              <w:rPr>
                <w:sz w:val="22"/>
                <w:szCs w:val="22"/>
              </w:rPr>
              <w:t>---</w:t>
            </w:r>
          </w:p>
        </w:tc>
        <w:tc>
          <w:tcPr>
            <w:tcW w:w="555" w:type="pct"/>
            <w:vAlign w:val="center"/>
          </w:tcPr>
          <w:p w14:paraId="47CCED66" w14:textId="77777777" w:rsidR="00E617C8" w:rsidRDefault="00E617C8">
            <w:pPr>
              <w:jc w:val="center"/>
              <w:rPr>
                <w:sz w:val="22"/>
                <w:szCs w:val="22"/>
              </w:rPr>
            </w:pPr>
            <w:r>
              <w:rPr>
                <w:sz w:val="22"/>
                <w:szCs w:val="22"/>
              </w:rPr>
              <w:t>13</w:t>
            </w:r>
          </w:p>
        </w:tc>
        <w:tc>
          <w:tcPr>
            <w:tcW w:w="555" w:type="pct"/>
            <w:vAlign w:val="center"/>
          </w:tcPr>
          <w:p w14:paraId="1BBC4F4D" w14:textId="77777777" w:rsidR="00E617C8" w:rsidRDefault="00E617C8">
            <w:pPr>
              <w:jc w:val="center"/>
              <w:rPr>
                <w:sz w:val="22"/>
                <w:szCs w:val="22"/>
              </w:rPr>
            </w:pPr>
            <w:r>
              <w:rPr>
                <w:sz w:val="22"/>
                <w:szCs w:val="22"/>
              </w:rPr>
              <w:t>---</w:t>
            </w:r>
          </w:p>
        </w:tc>
        <w:tc>
          <w:tcPr>
            <w:tcW w:w="555" w:type="pct"/>
            <w:vAlign w:val="center"/>
          </w:tcPr>
          <w:p w14:paraId="223B105F" w14:textId="77777777" w:rsidR="00E617C8" w:rsidRDefault="00E617C8">
            <w:pPr>
              <w:jc w:val="center"/>
              <w:rPr>
                <w:sz w:val="22"/>
                <w:szCs w:val="22"/>
              </w:rPr>
            </w:pPr>
            <w:r>
              <w:rPr>
                <w:sz w:val="22"/>
                <w:szCs w:val="22"/>
              </w:rPr>
              <w:t>---</w:t>
            </w:r>
          </w:p>
        </w:tc>
        <w:tc>
          <w:tcPr>
            <w:tcW w:w="555" w:type="pct"/>
            <w:vAlign w:val="center"/>
          </w:tcPr>
          <w:p w14:paraId="4EEFC65B" w14:textId="77777777" w:rsidR="00E617C8" w:rsidRDefault="00E617C8">
            <w:pPr>
              <w:jc w:val="center"/>
              <w:rPr>
                <w:sz w:val="22"/>
                <w:szCs w:val="22"/>
              </w:rPr>
            </w:pPr>
            <w:r>
              <w:rPr>
                <w:sz w:val="22"/>
                <w:szCs w:val="22"/>
              </w:rPr>
              <w:t>---</w:t>
            </w:r>
          </w:p>
        </w:tc>
        <w:tc>
          <w:tcPr>
            <w:tcW w:w="780" w:type="pct"/>
            <w:vAlign w:val="center"/>
          </w:tcPr>
          <w:p w14:paraId="5F997396" w14:textId="77777777" w:rsidR="00E617C8" w:rsidRDefault="00E617C8">
            <w:pPr>
              <w:jc w:val="center"/>
              <w:rPr>
                <w:sz w:val="22"/>
                <w:szCs w:val="22"/>
              </w:rPr>
            </w:pPr>
            <w:r>
              <w:rPr>
                <w:sz w:val="22"/>
                <w:szCs w:val="22"/>
              </w:rPr>
              <w:t>17</w:t>
            </w:r>
          </w:p>
        </w:tc>
      </w:tr>
      <w:tr w:rsidR="00E617C8" w14:paraId="21430CCB" w14:textId="77777777">
        <w:trPr>
          <w:jc w:val="center"/>
        </w:trPr>
        <w:tc>
          <w:tcPr>
            <w:tcW w:w="892" w:type="pct"/>
            <w:vAlign w:val="center"/>
          </w:tcPr>
          <w:p w14:paraId="60B744C6" w14:textId="77777777" w:rsidR="00E617C8" w:rsidRDefault="00E617C8">
            <w:pPr>
              <w:jc w:val="center"/>
              <w:rPr>
                <w:b/>
                <w:sz w:val="22"/>
                <w:szCs w:val="22"/>
              </w:rPr>
            </w:pPr>
            <w:r>
              <w:rPr>
                <w:b/>
                <w:sz w:val="22"/>
                <w:szCs w:val="22"/>
              </w:rPr>
              <w:t>CO4</w:t>
            </w:r>
          </w:p>
        </w:tc>
        <w:tc>
          <w:tcPr>
            <w:tcW w:w="555" w:type="pct"/>
            <w:vAlign w:val="center"/>
          </w:tcPr>
          <w:p w14:paraId="71D6599C" w14:textId="77777777" w:rsidR="00E617C8" w:rsidRDefault="00E617C8">
            <w:pPr>
              <w:jc w:val="center"/>
              <w:rPr>
                <w:sz w:val="22"/>
                <w:szCs w:val="22"/>
              </w:rPr>
            </w:pPr>
            <w:r>
              <w:rPr>
                <w:sz w:val="22"/>
                <w:szCs w:val="22"/>
              </w:rPr>
              <w:t>1</w:t>
            </w:r>
          </w:p>
        </w:tc>
        <w:tc>
          <w:tcPr>
            <w:tcW w:w="552" w:type="pct"/>
            <w:vAlign w:val="center"/>
          </w:tcPr>
          <w:p w14:paraId="4738B546" w14:textId="77777777" w:rsidR="00E617C8" w:rsidRDefault="00E617C8">
            <w:pPr>
              <w:jc w:val="center"/>
              <w:rPr>
                <w:sz w:val="22"/>
                <w:szCs w:val="22"/>
              </w:rPr>
            </w:pPr>
            <w:r>
              <w:rPr>
                <w:sz w:val="22"/>
                <w:szCs w:val="22"/>
              </w:rPr>
              <w:t>5</w:t>
            </w:r>
          </w:p>
        </w:tc>
        <w:tc>
          <w:tcPr>
            <w:tcW w:w="555" w:type="pct"/>
            <w:vAlign w:val="center"/>
          </w:tcPr>
          <w:p w14:paraId="658F2528" w14:textId="77777777" w:rsidR="00E617C8" w:rsidRDefault="00E617C8">
            <w:pPr>
              <w:jc w:val="center"/>
              <w:rPr>
                <w:sz w:val="22"/>
                <w:szCs w:val="22"/>
              </w:rPr>
            </w:pPr>
            <w:r>
              <w:rPr>
                <w:sz w:val="22"/>
                <w:szCs w:val="22"/>
              </w:rPr>
              <w:t>4</w:t>
            </w:r>
          </w:p>
        </w:tc>
        <w:tc>
          <w:tcPr>
            <w:tcW w:w="555" w:type="pct"/>
            <w:vAlign w:val="center"/>
          </w:tcPr>
          <w:p w14:paraId="3F914A7F" w14:textId="77777777" w:rsidR="00E617C8" w:rsidRDefault="00E617C8">
            <w:pPr>
              <w:jc w:val="center"/>
              <w:rPr>
                <w:sz w:val="22"/>
                <w:szCs w:val="22"/>
              </w:rPr>
            </w:pPr>
            <w:r>
              <w:rPr>
                <w:sz w:val="22"/>
                <w:szCs w:val="22"/>
              </w:rPr>
              <w:t>12</w:t>
            </w:r>
          </w:p>
        </w:tc>
        <w:tc>
          <w:tcPr>
            <w:tcW w:w="555" w:type="pct"/>
            <w:vAlign w:val="center"/>
          </w:tcPr>
          <w:p w14:paraId="43E3B13E" w14:textId="77777777" w:rsidR="00E617C8" w:rsidRDefault="00E617C8">
            <w:pPr>
              <w:jc w:val="center"/>
              <w:rPr>
                <w:sz w:val="22"/>
                <w:szCs w:val="22"/>
              </w:rPr>
            </w:pPr>
            <w:r>
              <w:rPr>
                <w:sz w:val="22"/>
                <w:szCs w:val="22"/>
              </w:rPr>
              <w:t>---</w:t>
            </w:r>
          </w:p>
        </w:tc>
        <w:tc>
          <w:tcPr>
            <w:tcW w:w="555" w:type="pct"/>
            <w:vAlign w:val="center"/>
          </w:tcPr>
          <w:p w14:paraId="11137FD4" w14:textId="77777777" w:rsidR="00E617C8" w:rsidRDefault="00E617C8">
            <w:pPr>
              <w:jc w:val="center"/>
              <w:rPr>
                <w:sz w:val="22"/>
                <w:szCs w:val="22"/>
              </w:rPr>
            </w:pPr>
            <w:r>
              <w:rPr>
                <w:sz w:val="22"/>
                <w:szCs w:val="22"/>
              </w:rPr>
              <w:t>---</w:t>
            </w:r>
          </w:p>
        </w:tc>
        <w:tc>
          <w:tcPr>
            <w:tcW w:w="780" w:type="pct"/>
            <w:vAlign w:val="center"/>
          </w:tcPr>
          <w:p w14:paraId="341B9580" w14:textId="77777777" w:rsidR="00E617C8" w:rsidRDefault="00E617C8">
            <w:pPr>
              <w:jc w:val="center"/>
              <w:rPr>
                <w:sz w:val="22"/>
                <w:szCs w:val="22"/>
              </w:rPr>
            </w:pPr>
            <w:r>
              <w:rPr>
                <w:sz w:val="22"/>
                <w:szCs w:val="22"/>
              </w:rPr>
              <w:t>22</w:t>
            </w:r>
          </w:p>
        </w:tc>
      </w:tr>
      <w:tr w:rsidR="00E617C8" w14:paraId="5298283A" w14:textId="77777777">
        <w:trPr>
          <w:jc w:val="center"/>
        </w:trPr>
        <w:tc>
          <w:tcPr>
            <w:tcW w:w="892" w:type="pct"/>
            <w:vAlign w:val="center"/>
          </w:tcPr>
          <w:p w14:paraId="244E918D" w14:textId="77777777" w:rsidR="00E617C8" w:rsidRDefault="00E617C8">
            <w:pPr>
              <w:jc w:val="center"/>
              <w:rPr>
                <w:b/>
                <w:sz w:val="22"/>
                <w:szCs w:val="22"/>
              </w:rPr>
            </w:pPr>
            <w:r>
              <w:rPr>
                <w:b/>
                <w:sz w:val="22"/>
                <w:szCs w:val="22"/>
              </w:rPr>
              <w:t>CO5</w:t>
            </w:r>
          </w:p>
        </w:tc>
        <w:tc>
          <w:tcPr>
            <w:tcW w:w="555" w:type="pct"/>
            <w:vAlign w:val="center"/>
          </w:tcPr>
          <w:p w14:paraId="7532A4D6" w14:textId="77777777" w:rsidR="00E617C8" w:rsidRDefault="00E617C8">
            <w:pPr>
              <w:jc w:val="center"/>
              <w:rPr>
                <w:sz w:val="22"/>
                <w:szCs w:val="22"/>
              </w:rPr>
            </w:pPr>
            <w:r>
              <w:rPr>
                <w:sz w:val="22"/>
                <w:szCs w:val="22"/>
              </w:rPr>
              <w:t>---</w:t>
            </w:r>
          </w:p>
        </w:tc>
        <w:tc>
          <w:tcPr>
            <w:tcW w:w="552" w:type="pct"/>
            <w:vAlign w:val="center"/>
          </w:tcPr>
          <w:p w14:paraId="32EAA50C" w14:textId="77777777" w:rsidR="00E617C8" w:rsidRDefault="00E617C8">
            <w:pPr>
              <w:jc w:val="center"/>
              <w:rPr>
                <w:sz w:val="22"/>
                <w:szCs w:val="22"/>
              </w:rPr>
            </w:pPr>
            <w:r>
              <w:rPr>
                <w:sz w:val="22"/>
                <w:szCs w:val="22"/>
              </w:rPr>
              <w:t>13</w:t>
            </w:r>
          </w:p>
        </w:tc>
        <w:tc>
          <w:tcPr>
            <w:tcW w:w="555" w:type="pct"/>
            <w:vAlign w:val="center"/>
          </w:tcPr>
          <w:p w14:paraId="6ECA8836" w14:textId="77777777" w:rsidR="00E617C8" w:rsidRDefault="00E617C8">
            <w:pPr>
              <w:jc w:val="center"/>
              <w:rPr>
                <w:sz w:val="22"/>
                <w:szCs w:val="22"/>
              </w:rPr>
            </w:pPr>
            <w:r>
              <w:rPr>
                <w:sz w:val="22"/>
                <w:szCs w:val="22"/>
              </w:rPr>
              <w:t>7</w:t>
            </w:r>
          </w:p>
        </w:tc>
        <w:tc>
          <w:tcPr>
            <w:tcW w:w="555" w:type="pct"/>
            <w:vAlign w:val="center"/>
          </w:tcPr>
          <w:p w14:paraId="6AD86B10" w14:textId="77777777" w:rsidR="00E617C8" w:rsidRDefault="00E617C8">
            <w:pPr>
              <w:jc w:val="center"/>
              <w:rPr>
                <w:sz w:val="22"/>
                <w:szCs w:val="22"/>
              </w:rPr>
            </w:pPr>
            <w:r>
              <w:rPr>
                <w:sz w:val="22"/>
                <w:szCs w:val="22"/>
              </w:rPr>
              <w:t>3</w:t>
            </w:r>
          </w:p>
        </w:tc>
        <w:tc>
          <w:tcPr>
            <w:tcW w:w="555" w:type="pct"/>
            <w:vAlign w:val="center"/>
          </w:tcPr>
          <w:p w14:paraId="0B9030F0" w14:textId="77777777" w:rsidR="00E617C8" w:rsidRDefault="00E617C8">
            <w:pPr>
              <w:jc w:val="center"/>
              <w:rPr>
                <w:sz w:val="22"/>
                <w:szCs w:val="22"/>
              </w:rPr>
            </w:pPr>
            <w:r>
              <w:rPr>
                <w:sz w:val="22"/>
                <w:szCs w:val="22"/>
              </w:rPr>
              <w:t>---</w:t>
            </w:r>
          </w:p>
        </w:tc>
        <w:tc>
          <w:tcPr>
            <w:tcW w:w="555" w:type="pct"/>
            <w:vAlign w:val="center"/>
          </w:tcPr>
          <w:p w14:paraId="35B21EDC" w14:textId="77777777" w:rsidR="00E617C8" w:rsidRDefault="00E617C8">
            <w:pPr>
              <w:jc w:val="center"/>
              <w:rPr>
                <w:sz w:val="22"/>
                <w:szCs w:val="22"/>
              </w:rPr>
            </w:pPr>
            <w:r>
              <w:rPr>
                <w:sz w:val="22"/>
                <w:szCs w:val="22"/>
              </w:rPr>
              <w:t>---</w:t>
            </w:r>
          </w:p>
        </w:tc>
        <w:tc>
          <w:tcPr>
            <w:tcW w:w="780" w:type="pct"/>
            <w:vAlign w:val="center"/>
          </w:tcPr>
          <w:p w14:paraId="0D56B631" w14:textId="77777777" w:rsidR="00E617C8" w:rsidRDefault="00E617C8">
            <w:pPr>
              <w:jc w:val="center"/>
              <w:rPr>
                <w:sz w:val="22"/>
                <w:szCs w:val="22"/>
              </w:rPr>
            </w:pPr>
            <w:r>
              <w:rPr>
                <w:sz w:val="22"/>
                <w:szCs w:val="22"/>
              </w:rPr>
              <w:t>23</w:t>
            </w:r>
          </w:p>
        </w:tc>
      </w:tr>
      <w:tr w:rsidR="00E617C8" w14:paraId="75D54D34" w14:textId="77777777">
        <w:trPr>
          <w:jc w:val="center"/>
        </w:trPr>
        <w:tc>
          <w:tcPr>
            <w:tcW w:w="892" w:type="pct"/>
            <w:vAlign w:val="center"/>
          </w:tcPr>
          <w:p w14:paraId="324C1C47" w14:textId="77777777" w:rsidR="00E617C8" w:rsidRDefault="00E617C8">
            <w:pPr>
              <w:jc w:val="center"/>
              <w:rPr>
                <w:b/>
                <w:sz w:val="22"/>
                <w:szCs w:val="22"/>
              </w:rPr>
            </w:pPr>
            <w:r>
              <w:rPr>
                <w:b/>
                <w:sz w:val="22"/>
                <w:szCs w:val="22"/>
              </w:rPr>
              <w:t>CO6</w:t>
            </w:r>
          </w:p>
        </w:tc>
        <w:tc>
          <w:tcPr>
            <w:tcW w:w="555" w:type="pct"/>
            <w:vAlign w:val="center"/>
          </w:tcPr>
          <w:p w14:paraId="2CE59627" w14:textId="77777777" w:rsidR="00E617C8" w:rsidRDefault="00E617C8">
            <w:pPr>
              <w:jc w:val="center"/>
              <w:rPr>
                <w:sz w:val="22"/>
                <w:szCs w:val="22"/>
              </w:rPr>
            </w:pPr>
            <w:r>
              <w:rPr>
                <w:sz w:val="22"/>
                <w:szCs w:val="22"/>
              </w:rPr>
              <w:t>1</w:t>
            </w:r>
          </w:p>
        </w:tc>
        <w:tc>
          <w:tcPr>
            <w:tcW w:w="552" w:type="pct"/>
            <w:vAlign w:val="center"/>
          </w:tcPr>
          <w:p w14:paraId="7EBE1F25" w14:textId="77777777" w:rsidR="00E617C8" w:rsidRDefault="00E617C8">
            <w:pPr>
              <w:jc w:val="center"/>
              <w:rPr>
                <w:sz w:val="22"/>
                <w:szCs w:val="22"/>
              </w:rPr>
            </w:pPr>
            <w:r>
              <w:rPr>
                <w:sz w:val="22"/>
                <w:szCs w:val="22"/>
              </w:rPr>
              <w:t>3</w:t>
            </w:r>
          </w:p>
        </w:tc>
        <w:tc>
          <w:tcPr>
            <w:tcW w:w="555" w:type="pct"/>
            <w:vAlign w:val="center"/>
          </w:tcPr>
          <w:p w14:paraId="5EBDCB7F" w14:textId="77777777" w:rsidR="00E617C8" w:rsidRDefault="00E617C8">
            <w:pPr>
              <w:jc w:val="center"/>
              <w:rPr>
                <w:sz w:val="22"/>
                <w:szCs w:val="22"/>
              </w:rPr>
            </w:pPr>
            <w:r>
              <w:rPr>
                <w:sz w:val="22"/>
                <w:szCs w:val="22"/>
              </w:rPr>
              <w:t>12</w:t>
            </w:r>
          </w:p>
        </w:tc>
        <w:tc>
          <w:tcPr>
            <w:tcW w:w="555" w:type="pct"/>
            <w:vAlign w:val="center"/>
          </w:tcPr>
          <w:p w14:paraId="3234A71F" w14:textId="77777777" w:rsidR="00E617C8" w:rsidRDefault="00E617C8">
            <w:pPr>
              <w:jc w:val="center"/>
              <w:rPr>
                <w:sz w:val="22"/>
                <w:szCs w:val="22"/>
              </w:rPr>
            </w:pPr>
            <w:r>
              <w:rPr>
                <w:sz w:val="22"/>
                <w:szCs w:val="22"/>
              </w:rPr>
              <w:t>---</w:t>
            </w:r>
          </w:p>
        </w:tc>
        <w:tc>
          <w:tcPr>
            <w:tcW w:w="555" w:type="pct"/>
            <w:vAlign w:val="center"/>
          </w:tcPr>
          <w:p w14:paraId="28FC1DE4" w14:textId="77777777" w:rsidR="00E617C8" w:rsidRDefault="00E617C8">
            <w:pPr>
              <w:jc w:val="center"/>
              <w:rPr>
                <w:sz w:val="22"/>
                <w:szCs w:val="22"/>
              </w:rPr>
            </w:pPr>
            <w:r>
              <w:rPr>
                <w:sz w:val="22"/>
                <w:szCs w:val="22"/>
              </w:rPr>
              <w:t>---</w:t>
            </w:r>
          </w:p>
        </w:tc>
        <w:tc>
          <w:tcPr>
            <w:tcW w:w="555" w:type="pct"/>
            <w:vAlign w:val="center"/>
          </w:tcPr>
          <w:p w14:paraId="6B136E32" w14:textId="77777777" w:rsidR="00E617C8" w:rsidRDefault="00E617C8">
            <w:pPr>
              <w:jc w:val="center"/>
              <w:rPr>
                <w:sz w:val="22"/>
                <w:szCs w:val="22"/>
              </w:rPr>
            </w:pPr>
            <w:r>
              <w:rPr>
                <w:sz w:val="22"/>
                <w:szCs w:val="22"/>
              </w:rPr>
              <w:t>---</w:t>
            </w:r>
          </w:p>
        </w:tc>
        <w:tc>
          <w:tcPr>
            <w:tcW w:w="780" w:type="pct"/>
            <w:vAlign w:val="center"/>
          </w:tcPr>
          <w:p w14:paraId="6377611C" w14:textId="77777777" w:rsidR="00E617C8" w:rsidRDefault="00E617C8">
            <w:pPr>
              <w:jc w:val="center"/>
              <w:rPr>
                <w:sz w:val="22"/>
                <w:szCs w:val="22"/>
              </w:rPr>
            </w:pPr>
            <w:r>
              <w:rPr>
                <w:sz w:val="22"/>
                <w:szCs w:val="22"/>
              </w:rPr>
              <w:t>16</w:t>
            </w:r>
          </w:p>
        </w:tc>
      </w:tr>
      <w:tr w:rsidR="00E617C8" w14:paraId="4E924BC1" w14:textId="77777777">
        <w:trPr>
          <w:jc w:val="center"/>
        </w:trPr>
        <w:tc>
          <w:tcPr>
            <w:tcW w:w="4219" w:type="pct"/>
            <w:gridSpan w:val="7"/>
            <w:vAlign w:val="center"/>
          </w:tcPr>
          <w:p w14:paraId="12FFC286" w14:textId="77777777" w:rsidR="00E617C8" w:rsidRDefault="00E617C8">
            <w:pPr>
              <w:jc w:val="center"/>
              <w:rPr>
                <w:sz w:val="22"/>
                <w:szCs w:val="22"/>
              </w:rPr>
            </w:pPr>
          </w:p>
        </w:tc>
        <w:tc>
          <w:tcPr>
            <w:tcW w:w="780" w:type="pct"/>
            <w:vAlign w:val="center"/>
          </w:tcPr>
          <w:p w14:paraId="78D64141" w14:textId="77777777" w:rsidR="00E617C8" w:rsidRDefault="00E617C8">
            <w:pPr>
              <w:jc w:val="center"/>
              <w:rPr>
                <w:b/>
                <w:sz w:val="22"/>
                <w:szCs w:val="22"/>
              </w:rPr>
            </w:pPr>
            <w:r>
              <w:rPr>
                <w:b/>
                <w:sz w:val="22"/>
                <w:szCs w:val="22"/>
              </w:rPr>
              <w:t>124</w:t>
            </w:r>
          </w:p>
        </w:tc>
      </w:tr>
    </w:tbl>
    <w:p w14:paraId="5D710FBE" w14:textId="77777777" w:rsidR="00E617C8" w:rsidRDefault="00E617C8">
      <w:pPr>
        <w:tabs>
          <w:tab w:val="left" w:pos="7110"/>
        </w:tabs>
      </w:pPr>
      <w:r>
        <w:tab/>
      </w:r>
    </w:p>
    <w:p w14:paraId="5575C3B0" w14:textId="77777777" w:rsidR="00E617C8" w:rsidRDefault="00E617C8"/>
    <w:p w14:paraId="3DDFB7D3" w14:textId="77777777" w:rsidR="00E617C8" w:rsidRDefault="00E617C8">
      <w:pPr>
        <w:spacing w:after="200" w:line="276" w:lineRule="auto"/>
        <w:rPr>
          <w:rFonts w:ascii="Arial" w:hAnsi="Arial" w:cs="Arial"/>
          <w:bCs/>
          <w:noProof/>
        </w:rPr>
      </w:pPr>
      <w:r>
        <w:rPr>
          <w:rFonts w:ascii="Arial" w:hAnsi="Arial" w:cs="Arial"/>
          <w:bCs/>
          <w:noProof/>
        </w:rPr>
        <w:br w:type="page"/>
      </w:r>
    </w:p>
    <w:p w14:paraId="7D832D04" w14:textId="5D48688C"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341EF5B9" wp14:editId="22C58DC1">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62EA0A" w14:textId="77777777" w:rsidR="00E617C8" w:rsidRDefault="00E617C8" w:rsidP="001720CE">
      <w:pPr>
        <w:jc w:val="center"/>
        <w:rPr>
          <w:b/>
          <w:bCs/>
        </w:rPr>
      </w:pPr>
    </w:p>
    <w:p w14:paraId="69B95793" w14:textId="77777777" w:rsidR="00E617C8" w:rsidRDefault="00E617C8" w:rsidP="001720CE">
      <w:pPr>
        <w:jc w:val="center"/>
        <w:rPr>
          <w:b/>
          <w:bCs/>
        </w:rPr>
      </w:pPr>
      <w:r>
        <w:rPr>
          <w:b/>
          <w:bCs/>
        </w:rPr>
        <w:t>END SEMESTER EXAMINATION – NOV / DEC 2024</w:t>
      </w:r>
    </w:p>
    <w:p w14:paraId="0661895C"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0AE53F09" w14:textId="77777777" w:rsidTr="0037089B">
        <w:trPr>
          <w:trHeight w:val="397"/>
          <w:jc w:val="center"/>
        </w:trPr>
        <w:tc>
          <w:tcPr>
            <w:tcW w:w="1555" w:type="dxa"/>
            <w:vAlign w:val="center"/>
          </w:tcPr>
          <w:p w14:paraId="66DF3190" w14:textId="77777777" w:rsidR="00E617C8" w:rsidRPr="0037089B" w:rsidRDefault="00E617C8" w:rsidP="007E575B">
            <w:pPr>
              <w:pStyle w:val="Title"/>
              <w:jc w:val="left"/>
              <w:rPr>
                <w:b/>
                <w:szCs w:val="22"/>
              </w:rPr>
            </w:pPr>
            <w:r w:rsidRPr="0037089B">
              <w:rPr>
                <w:b/>
                <w:sz w:val="22"/>
                <w:szCs w:val="22"/>
              </w:rPr>
              <w:t xml:space="preserve">Course Code      </w:t>
            </w:r>
          </w:p>
        </w:tc>
        <w:tc>
          <w:tcPr>
            <w:tcW w:w="6662" w:type="dxa"/>
            <w:vAlign w:val="center"/>
          </w:tcPr>
          <w:p w14:paraId="1B7D426C" w14:textId="77777777" w:rsidR="00E617C8" w:rsidRPr="0037089B" w:rsidRDefault="00E617C8" w:rsidP="007E575B">
            <w:pPr>
              <w:pStyle w:val="Title"/>
              <w:jc w:val="left"/>
              <w:rPr>
                <w:b/>
                <w:szCs w:val="22"/>
              </w:rPr>
            </w:pPr>
            <w:r w:rsidRPr="002E01DE">
              <w:rPr>
                <w:b/>
                <w:sz w:val="22"/>
                <w:szCs w:val="22"/>
              </w:rPr>
              <w:t>20FP2019</w:t>
            </w:r>
          </w:p>
        </w:tc>
        <w:tc>
          <w:tcPr>
            <w:tcW w:w="1417" w:type="dxa"/>
            <w:vAlign w:val="center"/>
          </w:tcPr>
          <w:p w14:paraId="2F69EC4C" w14:textId="77777777" w:rsidR="00E617C8" w:rsidRPr="0037089B" w:rsidRDefault="00E617C8" w:rsidP="007E575B">
            <w:pPr>
              <w:pStyle w:val="Title"/>
              <w:ind w:left="-468" w:firstLine="468"/>
              <w:jc w:val="left"/>
              <w:rPr>
                <w:szCs w:val="22"/>
              </w:rPr>
            </w:pPr>
            <w:r w:rsidRPr="0037089B">
              <w:rPr>
                <w:b/>
                <w:bCs/>
                <w:sz w:val="22"/>
                <w:szCs w:val="22"/>
              </w:rPr>
              <w:t xml:space="preserve">Duration       </w:t>
            </w:r>
          </w:p>
        </w:tc>
        <w:tc>
          <w:tcPr>
            <w:tcW w:w="851" w:type="dxa"/>
            <w:vAlign w:val="center"/>
          </w:tcPr>
          <w:p w14:paraId="0D9AE8E5" w14:textId="77777777" w:rsidR="00E617C8" w:rsidRPr="0037089B" w:rsidRDefault="00E617C8" w:rsidP="007E575B">
            <w:pPr>
              <w:pStyle w:val="Title"/>
              <w:jc w:val="left"/>
              <w:rPr>
                <w:b/>
                <w:szCs w:val="22"/>
              </w:rPr>
            </w:pPr>
            <w:r w:rsidRPr="0037089B">
              <w:rPr>
                <w:b/>
                <w:sz w:val="22"/>
                <w:szCs w:val="22"/>
              </w:rPr>
              <w:t>3hrs</w:t>
            </w:r>
          </w:p>
        </w:tc>
      </w:tr>
      <w:tr w:rsidR="00E617C8" w:rsidRPr="001E42AE" w14:paraId="6677F257" w14:textId="77777777" w:rsidTr="0037089B">
        <w:trPr>
          <w:trHeight w:val="397"/>
          <w:jc w:val="center"/>
        </w:trPr>
        <w:tc>
          <w:tcPr>
            <w:tcW w:w="1555" w:type="dxa"/>
            <w:vAlign w:val="center"/>
          </w:tcPr>
          <w:p w14:paraId="17AFE555" w14:textId="77777777" w:rsidR="00E617C8" w:rsidRPr="0037089B" w:rsidRDefault="00E617C8" w:rsidP="00D94C18">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1FDB609" w14:textId="77777777" w:rsidR="00E617C8" w:rsidRPr="0037089B" w:rsidRDefault="00E617C8" w:rsidP="007E575B">
            <w:pPr>
              <w:pStyle w:val="Title"/>
              <w:jc w:val="left"/>
              <w:rPr>
                <w:b/>
                <w:szCs w:val="22"/>
              </w:rPr>
            </w:pPr>
            <w:r w:rsidRPr="002E01DE">
              <w:rPr>
                <w:b/>
                <w:sz w:val="22"/>
                <w:szCs w:val="22"/>
              </w:rPr>
              <w:t>UNIT OPERATIONS IN FOOD PROCESSING - II</w:t>
            </w:r>
          </w:p>
        </w:tc>
        <w:tc>
          <w:tcPr>
            <w:tcW w:w="1417" w:type="dxa"/>
            <w:vAlign w:val="center"/>
          </w:tcPr>
          <w:p w14:paraId="0D3D4E0A" w14:textId="77777777" w:rsidR="00E617C8" w:rsidRPr="0037089B" w:rsidRDefault="00E617C8" w:rsidP="007E575B">
            <w:pPr>
              <w:pStyle w:val="Title"/>
              <w:jc w:val="left"/>
              <w:rPr>
                <w:b/>
                <w:bCs/>
                <w:szCs w:val="22"/>
              </w:rPr>
            </w:pPr>
            <w:r w:rsidRPr="0037089B">
              <w:rPr>
                <w:b/>
                <w:bCs/>
                <w:sz w:val="22"/>
                <w:szCs w:val="22"/>
              </w:rPr>
              <w:t xml:space="preserve">Max. Marks </w:t>
            </w:r>
          </w:p>
        </w:tc>
        <w:tc>
          <w:tcPr>
            <w:tcW w:w="851" w:type="dxa"/>
            <w:vAlign w:val="center"/>
          </w:tcPr>
          <w:p w14:paraId="03E79626" w14:textId="77777777" w:rsidR="00E617C8" w:rsidRPr="0037089B" w:rsidRDefault="00E617C8" w:rsidP="007E575B">
            <w:pPr>
              <w:pStyle w:val="Title"/>
              <w:jc w:val="left"/>
              <w:rPr>
                <w:b/>
                <w:szCs w:val="22"/>
              </w:rPr>
            </w:pPr>
            <w:r w:rsidRPr="0037089B">
              <w:rPr>
                <w:b/>
                <w:sz w:val="22"/>
                <w:szCs w:val="22"/>
              </w:rPr>
              <w:t>100</w:t>
            </w:r>
          </w:p>
        </w:tc>
      </w:tr>
    </w:tbl>
    <w:p w14:paraId="2298D8D6" w14:textId="77777777" w:rsidR="00E617C8" w:rsidRDefault="00E617C8" w:rsidP="00B57D8D">
      <w:pPr>
        <w:ind w:left="720"/>
        <w:rPr>
          <w:highlight w:val="yellow"/>
        </w:rPr>
      </w:pPr>
    </w:p>
    <w:tbl>
      <w:tblPr>
        <w:tblStyle w:val="TableGrid"/>
        <w:tblW w:w="5850" w:type="pct"/>
        <w:jc w:val="center"/>
        <w:tblLayout w:type="fixed"/>
        <w:tblLook w:val="04A0" w:firstRow="1" w:lastRow="0" w:firstColumn="1" w:lastColumn="0" w:noHBand="0" w:noVBand="1"/>
      </w:tblPr>
      <w:tblGrid>
        <w:gridCol w:w="666"/>
        <w:gridCol w:w="479"/>
        <w:gridCol w:w="7609"/>
        <w:gridCol w:w="692"/>
        <w:gridCol w:w="553"/>
        <w:gridCol w:w="551"/>
      </w:tblGrid>
      <w:tr w:rsidR="00E617C8" w:rsidRPr="007C122F" w14:paraId="5C37CFDB" w14:textId="77777777" w:rsidTr="007C122F">
        <w:trPr>
          <w:trHeight w:val="542"/>
          <w:jc w:val="center"/>
        </w:trPr>
        <w:tc>
          <w:tcPr>
            <w:tcW w:w="316" w:type="pct"/>
            <w:vAlign w:val="center"/>
          </w:tcPr>
          <w:p w14:paraId="5CC34C6D" w14:textId="77777777" w:rsidR="00E617C8" w:rsidRPr="007C122F" w:rsidRDefault="00E617C8" w:rsidP="00F94208">
            <w:pPr>
              <w:jc w:val="center"/>
              <w:rPr>
                <w:b/>
              </w:rPr>
            </w:pPr>
            <w:r w:rsidRPr="007C122F">
              <w:rPr>
                <w:b/>
              </w:rPr>
              <w:t>Q. No.</w:t>
            </w:r>
          </w:p>
        </w:tc>
        <w:tc>
          <w:tcPr>
            <w:tcW w:w="3833" w:type="pct"/>
            <w:gridSpan w:val="2"/>
            <w:vAlign w:val="center"/>
          </w:tcPr>
          <w:p w14:paraId="4B57E4C3" w14:textId="77777777" w:rsidR="00E617C8" w:rsidRPr="007C122F" w:rsidRDefault="00E617C8" w:rsidP="00F94208">
            <w:pPr>
              <w:jc w:val="center"/>
              <w:rPr>
                <w:b/>
              </w:rPr>
            </w:pPr>
            <w:r w:rsidRPr="007C122F">
              <w:rPr>
                <w:b/>
              </w:rPr>
              <w:t>Questions</w:t>
            </w:r>
          </w:p>
        </w:tc>
        <w:tc>
          <w:tcPr>
            <w:tcW w:w="328" w:type="pct"/>
            <w:vAlign w:val="center"/>
          </w:tcPr>
          <w:p w14:paraId="05EFEDA7" w14:textId="77777777" w:rsidR="00E617C8" w:rsidRPr="007C122F" w:rsidRDefault="00E617C8" w:rsidP="00F94208">
            <w:pPr>
              <w:jc w:val="center"/>
              <w:rPr>
                <w:b/>
              </w:rPr>
            </w:pPr>
            <w:r w:rsidRPr="007C122F">
              <w:rPr>
                <w:b/>
              </w:rPr>
              <w:t>CO</w:t>
            </w:r>
          </w:p>
        </w:tc>
        <w:tc>
          <w:tcPr>
            <w:tcW w:w="262" w:type="pct"/>
            <w:vAlign w:val="center"/>
          </w:tcPr>
          <w:p w14:paraId="607CC6DB" w14:textId="77777777" w:rsidR="00E617C8" w:rsidRPr="007C122F" w:rsidRDefault="00E617C8" w:rsidP="00F94208">
            <w:pPr>
              <w:jc w:val="center"/>
              <w:rPr>
                <w:b/>
              </w:rPr>
            </w:pPr>
            <w:r w:rsidRPr="007C122F">
              <w:rPr>
                <w:b/>
              </w:rPr>
              <w:t>BL</w:t>
            </w:r>
          </w:p>
        </w:tc>
        <w:tc>
          <w:tcPr>
            <w:tcW w:w="261" w:type="pct"/>
            <w:vAlign w:val="center"/>
          </w:tcPr>
          <w:p w14:paraId="2DE59953" w14:textId="77777777" w:rsidR="00E617C8" w:rsidRPr="007C122F" w:rsidRDefault="00E617C8" w:rsidP="00F94208">
            <w:pPr>
              <w:jc w:val="center"/>
              <w:rPr>
                <w:b/>
              </w:rPr>
            </w:pPr>
            <w:r w:rsidRPr="007C122F">
              <w:rPr>
                <w:b/>
              </w:rPr>
              <w:t>M</w:t>
            </w:r>
          </w:p>
        </w:tc>
      </w:tr>
      <w:tr w:rsidR="00E617C8" w:rsidRPr="007C122F" w14:paraId="4F469A64" w14:textId="77777777" w:rsidTr="007C122F">
        <w:trPr>
          <w:trHeight w:val="540"/>
          <w:jc w:val="center"/>
        </w:trPr>
        <w:tc>
          <w:tcPr>
            <w:tcW w:w="5000" w:type="pct"/>
            <w:gridSpan w:val="6"/>
            <w:vAlign w:val="center"/>
          </w:tcPr>
          <w:p w14:paraId="642DE211" w14:textId="77777777" w:rsidR="00E617C8" w:rsidRPr="007C122F" w:rsidRDefault="00E617C8" w:rsidP="00F94208">
            <w:pPr>
              <w:jc w:val="center"/>
              <w:rPr>
                <w:b/>
              </w:rPr>
            </w:pPr>
            <w:r w:rsidRPr="007C122F">
              <w:rPr>
                <w:b/>
              </w:rPr>
              <w:t>PART – A (10 X 1 = 10 MARKS)</w:t>
            </w:r>
          </w:p>
        </w:tc>
      </w:tr>
      <w:tr w:rsidR="00E617C8" w:rsidRPr="007C122F" w14:paraId="2054FF02" w14:textId="77777777" w:rsidTr="007C122F">
        <w:trPr>
          <w:trHeight w:val="277"/>
          <w:jc w:val="center"/>
        </w:trPr>
        <w:tc>
          <w:tcPr>
            <w:tcW w:w="316" w:type="pct"/>
          </w:tcPr>
          <w:p w14:paraId="629DBD9A" w14:textId="77777777" w:rsidR="00E617C8" w:rsidRPr="007C122F" w:rsidRDefault="00E617C8" w:rsidP="00F94208">
            <w:pPr>
              <w:jc w:val="center"/>
            </w:pPr>
            <w:r w:rsidRPr="007C122F">
              <w:t>1.</w:t>
            </w:r>
          </w:p>
        </w:tc>
        <w:tc>
          <w:tcPr>
            <w:tcW w:w="3833" w:type="pct"/>
            <w:gridSpan w:val="2"/>
            <w:vAlign w:val="bottom"/>
          </w:tcPr>
          <w:p w14:paraId="587F9D87" w14:textId="77777777" w:rsidR="00E617C8" w:rsidRPr="007C122F" w:rsidRDefault="00E617C8" w:rsidP="009642E4">
            <w:pPr>
              <w:autoSpaceDE w:val="0"/>
              <w:autoSpaceDN w:val="0"/>
              <w:adjustRightInd w:val="0"/>
              <w:contextualSpacing/>
              <w:jc w:val="both"/>
            </w:pPr>
            <w:r w:rsidRPr="007C122F">
              <w:t>Define steam economy.</w:t>
            </w:r>
          </w:p>
        </w:tc>
        <w:tc>
          <w:tcPr>
            <w:tcW w:w="328" w:type="pct"/>
            <w:vAlign w:val="center"/>
          </w:tcPr>
          <w:p w14:paraId="32CB230E" w14:textId="77777777" w:rsidR="00E617C8" w:rsidRPr="007C122F" w:rsidRDefault="00E617C8" w:rsidP="009642E4">
            <w:pPr>
              <w:contextualSpacing/>
              <w:jc w:val="center"/>
            </w:pPr>
            <w:r w:rsidRPr="007C122F">
              <w:t>CO5</w:t>
            </w:r>
          </w:p>
        </w:tc>
        <w:tc>
          <w:tcPr>
            <w:tcW w:w="262" w:type="pct"/>
            <w:vAlign w:val="center"/>
          </w:tcPr>
          <w:p w14:paraId="360C8FDA" w14:textId="77777777" w:rsidR="00E617C8" w:rsidRPr="007C122F" w:rsidRDefault="00E617C8" w:rsidP="009642E4">
            <w:pPr>
              <w:contextualSpacing/>
              <w:jc w:val="center"/>
            </w:pPr>
            <w:r w:rsidRPr="007C122F">
              <w:t>R</w:t>
            </w:r>
          </w:p>
        </w:tc>
        <w:tc>
          <w:tcPr>
            <w:tcW w:w="261" w:type="pct"/>
            <w:vAlign w:val="center"/>
          </w:tcPr>
          <w:p w14:paraId="1AF767C7" w14:textId="77777777" w:rsidR="00E617C8" w:rsidRPr="007C122F" w:rsidRDefault="00E617C8" w:rsidP="009642E4">
            <w:pPr>
              <w:contextualSpacing/>
              <w:jc w:val="center"/>
            </w:pPr>
            <w:r w:rsidRPr="007C122F">
              <w:t>1</w:t>
            </w:r>
          </w:p>
        </w:tc>
      </w:tr>
      <w:tr w:rsidR="00E617C8" w:rsidRPr="007C122F" w14:paraId="46D048C6" w14:textId="77777777" w:rsidTr="007C122F">
        <w:trPr>
          <w:trHeight w:val="277"/>
          <w:jc w:val="center"/>
        </w:trPr>
        <w:tc>
          <w:tcPr>
            <w:tcW w:w="316" w:type="pct"/>
          </w:tcPr>
          <w:p w14:paraId="77C7AEAA" w14:textId="77777777" w:rsidR="00E617C8" w:rsidRPr="007C122F" w:rsidRDefault="00E617C8" w:rsidP="00F94208">
            <w:pPr>
              <w:jc w:val="center"/>
            </w:pPr>
            <w:r w:rsidRPr="007C122F">
              <w:t>2.</w:t>
            </w:r>
          </w:p>
        </w:tc>
        <w:tc>
          <w:tcPr>
            <w:tcW w:w="3833" w:type="pct"/>
            <w:gridSpan w:val="2"/>
            <w:vAlign w:val="bottom"/>
          </w:tcPr>
          <w:p w14:paraId="42849FC7" w14:textId="77777777" w:rsidR="00E617C8" w:rsidRPr="007C122F" w:rsidRDefault="00E617C8" w:rsidP="009642E4">
            <w:pPr>
              <w:contextualSpacing/>
              <w:jc w:val="both"/>
            </w:pPr>
            <w:r w:rsidRPr="007C122F">
              <w:t>Name the evaporator used for high viscosity food materials.</w:t>
            </w:r>
          </w:p>
        </w:tc>
        <w:tc>
          <w:tcPr>
            <w:tcW w:w="328" w:type="pct"/>
            <w:vAlign w:val="center"/>
          </w:tcPr>
          <w:p w14:paraId="74F25E0C" w14:textId="77777777" w:rsidR="00E617C8" w:rsidRPr="007C122F" w:rsidRDefault="00E617C8" w:rsidP="009642E4">
            <w:pPr>
              <w:contextualSpacing/>
              <w:jc w:val="center"/>
            </w:pPr>
            <w:r w:rsidRPr="007C122F">
              <w:t>CO1</w:t>
            </w:r>
          </w:p>
        </w:tc>
        <w:tc>
          <w:tcPr>
            <w:tcW w:w="262" w:type="pct"/>
            <w:vAlign w:val="center"/>
          </w:tcPr>
          <w:p w14:paraId="110EDA83" w14:textId="77777777" w:rsidR="00E617C8" w:rsidRPr="007C122F" w:rsidRDefault="00E617C8" w:rsidP="009642E4">
            <w:pPr>
              <w:contextualSpacing/>
              <w:jc w:val="center"/>
            </w:pPr>
            <w:r w:rsidRPr="007C122F">
              <w:t>U</w:t>
            </w:r>
          </w:p>
        </w:tc>
        <w:tc>
          <w:tcPr>
            <w:tcW w:w="261" w:type="pct"/>
            <w:vAlign w:val="center"/>
          </w:tcPr>
          <w:p w14:paraId="01E199A7" w14:textId="77777777" w:rsidR="00E617C8" w:rsidRPr="007C122F" w:rsidRDefault="00E617C8" w:rsidP="009642E4">
            <w:pPr>
              <w:contextualSpacing/>
              <w:jc w:val="center"/>
            </w:pPr>
            <w:r w:rsidRPr="007C122F">
              <w:t>1</w:t>
            </w:r>
          </w:p>
        </w:tc>
      </w:tr>
      <w:tr w:rsidR="00E617C8" w:rsidRPr="007C122F" w14:paraId="05B04C04" w14:textId="77777777" w:rsidTr="007C122F">
        <w:trPr>
          <w:trHeight w:val="277"/>
          <w:jc w:val="center"/>
        </w:trPr>
        <w:tc>
          <w:tcPr>
            <w:tcW w:w="316" w:type="pct"/>
          </w:tcPr>
          <w:p w14:paraId="3F84BB1C" w14:textId="77777777" w:rsidR="00E617C8" w:rsidRPr="007C122F" w:rsidRDefault="00E617C8" w:rsidP="00F94208">
            <w:pPr>
              <w:jc w:val="center"/>
            </w:pPr>
            <w:r w:rsidRPr="007C122F">
              <w:t>3.</w:t>
            </w:r>
          </w:p>
        </w:tc>
        <w:tc>
          <w:tcPr>
            <w:tcW w:w="3833" w:type="pct"/>
            <w:gridSpan w:val="2"/>
            <w:vAlign w:val="bottom"/>
          </w:tcPr>
          <w:p w14:paraId="620AF038" w14:textId="77777777" w:rsidR="00E617C8" w:rsidRPr="007C122F" w:rsidRDefault="00E617C8" w:rsidP="009642E4">
            <w:pPr>
              <w:contextualSpacing/>
              <w:jc w:val="both"/>
            </w:pPr>
            <w:r w:rsidRPr="007C122F">
              <w:t>Write the common method used to determine number of plates in distillation unit.</w:t>
            </w:r>
          </w:p>
        </w:tc>
        <w:tc>
          <w:tcPr>
            <w:tcW w:w="328" w:type="pct"/>
            <w:vAlign w:val="center"/>
          </w:tcPr>
          <w:p w14:paraId="58AE8662" w14:textId="77777777" w:rsidR="00E617C8" w:rsidRPr="007C122F" w:rsidRDefault="00E617C8" w:rsidP="009642E4">
            <w:pPr>
              <w:contextualSpacing/>
              <w:jc w:val="center"/>
            </w:pPr>
            <w:r w:rsidRPr="007C122F">
              <w:t>CO4</w:t>
            </w:r>
          </w:p>
        </w:tc>
        <w:tc>
          <w:tcPr>
            <w:tcW w:w="262" w:type="pct"/>
            <w:vAlign w:val="center"/>
          </w:tcPr>
          <w:p w14:paraId="3A6648F9" w14:textId="77777777" w:rsidR="00E617C8" w:rsidRPr="007C122F" w:rsidRDefault="00E617C8" w:rsidP="009642E4">
            <w:pPr>
              <w:contextualSpacing/>
              <w:jc w:val="center"/>
            </w:pPr>
            <w:r w:rsidRPr="007C122F">
              <w:t xml:space="preserve">A </w:t>
            </w:r>
          </w:p>
        </w:tc>
        <w:tc>
          <w:tcPr>
            <w:tcW w:w="261" w:type="pct"/>
            <w:vAlign w:val="center"/>
          </w:tcPr>
          <w:p w14:paraId="010A5D77" w14:textId="77777777" w:rsidR="00E617C8" w:rsidRPr="007C122F" w:rsidRDefault="00E617C8" w:rsidP="009642E4">
            <w:pPr>
              <w:contextualSpacing/>
              <w:jc w:val="center"/>
            </w:pPr>
            <w:r w:rsidRPr="007C122F">
              <w:t>1</w:t>
            </w:r>
          </w:p>
        </w:tc>
      </w:tr>
      <w:tr w:rsidR="00E617C8" w:rsidRPr="007C122F" w14:paraId="735CF5EC" w14:textId="77777777" w:rsidTr="007C122F">
        <w:trPr>
          <w:trHeight w:val="277"/>
          <w:jc w:val="center"/>
        </w:trPr>
        <w:tc>
          <w:tcPr>
            <w:tcW w:w="316" w:type="pct"/>
          </w:tcPr>
          <w:p w14:paraId="5760E841" w14:textId="77777777" w:rsidR="00E617C8" w:rsidRPr="007C122F" w:rsidRDefault="00E617C8" w:rsidP="00F94208">
            <w:pPr>
              <w:jc w:val="center"/>
            </w:pPr>
            <w:r w:rsidRPr="007C122F">
              <w:t>4.</w:t>
            </w:r>
          </w:p>
        </w:tc>
        <w:tc>
          <w:tcPr>
            <w:tcW w:w="3833" w:type="pct"/>
            <w:gridSpan w:val="2"/>
            <w:vAlign w:val="bottom"/>
          </w:tcPr>
          <w:p w14:paraId="3BBAF0CB" w14:textId="77777777" w:rsidR="00E617C8" w:rsidRPr="007C122F" w:rsidRDefault="00E617C8" w:rsidP="009642E4">
            <w:pPr>
              <w:contextualSpacing/>
              <w:jc w:val="both"/>
            </w:pPr>
            <w:r w:rsidRPr="007C122F">
              <w:t>Define the distillation process.</w:t>
            </w:r>
          </w:p>
        </w:tc>
        <w:tc>
          <w:tcPr>
            <w:tcW w:w="328" w:type="pct"/>
            <w:vAlign w:val="center"/>
          </w:tcPr>
          <w:p w14:paraId="0DB47AE9" w14:textId="77777777" w:rsidR="00E617C8" w:rsidRPr="007C122F" w:rsidRDefault="00E617C8" w:rsidP="009642E4">
            <w:pPr>
              <w:contextualSpacing/>
              <w:jc w:val="center"/>
            </w:pPr>
            <w:r w:rsidRPr="007C122F">
              <w:t>CO2</w:t>
            </w:r>
          </w:p>
        </w:tc>
        <w:tc>
          <w:tcPr>
            <w:tcW w:w="262" w:type="pct"/>
            <w:vAlign w:val="center"/>
          </w:tcPr>
          <w:p w14:paraId="5FDBE3FB" w14:textId="77777777" w:rsidR="00E617C8" w:rsidRPr="007C122F" w:rsidRDefault="00E617C8" w:rsidP="009642E4">
            <w:pPr>
              <w:contextualSpacing/>
              <w:jc w:val="center"/>
            </w:pPr>
            <w:r w:rsidRPr="007C122F">
              <w:t>R</w:t>
            </w:r>
          </w:p>
        </w:tc>
        <w:tc>
          <w:tcPr>
            <w:tcW w:w="261" w:type="pct"/>
            <w:vAlign w:val="center"/>
          </w:tcPr>
          <w:p w14:paraId="11C5FBE3" w14:textId="77777777" w:rsidR="00E617C8" w:rsidRPr="007C122F" w:rsidRDefault="00E617C8" w:rsidP="009642E4">
            <w:pPr>
              <w:contextualSpacing/>
              <w:jc w:val="center"/>
            </w:pPr>
            <w:r w:rsidRPr="007C122F">
              <w:t>1</w:t>
            </w:r>
          </w:p>
        </w:tc>
      </w:tr>
      <w:tr w:rsidR="00E617C8" w:rsidRPr="007C122F" w14:paraId="28363369" w14:textId="77777777" w:rsidTr="007C122F">
        <w:trPr>
          <w:trHeight w:val="277"/>
          <w:jc w:val="center"/>
        </w:trPr>
        <w:tc>
          <w:tcPr>
            <w:tcW w:w="316" w:type="pct"/>
          </w:tcPr>
          <w:p w14:paraId="5053635B" w14:textId="77777777" w:rsidR="00E617C8" w:rsidRPr="007C122F" w:rsidRDefault="00E617C8" w:rsidP="00F94208">
            <w:pPr>
              <w:jc w:val="center"/>
            </w:pPr>
            <w:r w:rsidRPr="007C122F">
              <w:t>5.</w:t>
            </w:r>
          </w:p>
        </w:tc>
        <w:tc>
          <w:tcPr>
            <w:tcW w:w="3833" w:type="pct"/>
            <w:gridSpan w:val="2"/>
            <w:vAlign w:val="bottom"/>
          </w:tcPr>
          <w:p w14:paraId="2A178761" w14:textId="77777777" w:rsidR="00E617C8" w:rsidRPr="007C122F" w:rsidRDefault="00E617C8" w:rsidP="009642E4">
            <w:pPr>
              <w:pStyle w:val="Default"/>
              <w:contextualSpacing/>
              <w:jc w:val="both"/>
            </w:pPr>
            <w:r w:rsidRPr="007C122F">
              <w:t>Define compression ratio.</w:t>
            </w:r>
          </w:p>
        </w:tc>
        <w:tc>
          <w:tcPr>
            <w:tcW w:w="328" w:type="pct"/>
            <w:vAlign w:val="center"/>
          </w:tcPr>
          <w:p w14:paraId="63B16E9A" w14:textId="77777777" w:rsidR="00E617C8" w:rsidRPr="007C122F" w:rsidRDefault="00E617C8" w:rsidP="009642E4">
            <w:pPr>
              <w:contextualSpacing/>
              <w:jc w:val="center"/>
            </w:pPr>
            <w:r w:rsidRPr="007C122F">
              <w:t>CO4</w:t>
            </w:r>
          </w:p>
        </w:tc>
        <w:tc>
          <w:tcPr>
            <w:tcW w:w="262" w:type="pct"/>
            <w:vAlign w:val="center"/>
          </w:tcPr>
          <w:p w14:paraId="28ECE609" w14:textId="77777777" w:rsidR="00E617C8" w:rsidRPr="007C122F" w:rsidRDefault="00E617C8" w:rsidP="009642E4">
            <w:pPr>
              <w:contextualSpacing/>
              <w:jc w:val="center"/>
            </w:pPr>
            <w:r w:rsidRPr="007C122F">
              <w:t>R</w:t>
            </w:r>
          </w:p>
        </w:tc>
        <w:tc>
          <w:tcPr>
            <w:tcW w:w="261" w:type="pct"/>
            <w:vAlign w:val="center"/>
          </w:tcPr>
          <w:p w14:paraId="2341A3D0" w14:textId="77777777" w:rsidR="00E617C8" w:rsidRPr="007C122F" w:rsidRDefault="00E617C8" w:rsidP="009642E4">
            <w:pPr>
              <w:contextualSpacing/>
              <w:jc w:val="center"/>
            </w:pPr>
            <w:r w:rsidRPr="007C122F">
              <w:t>1</w:t>
            </w:r>
          </w:p>
        </w:tc>
      </w:tr>
      <w:tr w:rsidR="00E617C8" w:rsidRPr="007C122F" w14:paraId="6DFB8BC4" w14:textId="77777777" w:rsidTr="007C122F">
        <w:trPr>
          <w:trHeight w:val="277"/>
          <w:jc w:val="center"/>
        </w:trPr>
        <w:tc>
          <w:tcPr>
            <w:tcW w:w="316" w:type="pct"/>
          </w:tcPr>
          <w:p w14:paraId="425F1C9C" w14:textId="77777777" w:rsidR="00E617C8" w:rsidRPr="007C122F" w:rsidRDefault="00E617C8" w:rsidP="00F94208">
            <w:pPr>
              <w:jc w:val="center"/>
            </w:pPr>
            <w:r w:rsidRPr="007C122F">
              <w:t>6.</w:t>
            </w:r>
          </w:p>
        </w:tc>
        <w:tc>
          <w:tcPr>
            <w:tcW w:w="3833" w:type="pct"/>
            <w:gridSpan w:val="2"/>
            <w:vAlign w:val="bottom"/>
          </w:tcPr>
          <w:p w14:paraId="55D961DD" w14:textId="77777777" w:rsidR="00E617C8" w:rsidRPr="007C122F" w:rsidRDefault="00E617C8" w:rsidP="009642E4">
            <w:pPr>
              <w:contextualSpacing/>
              <w:jc w:val="both"/>
            </w:pPr>
            <w:r w:rsidRPr="007C122F">
              <w:t>Write an example for liquid-liquid extraction.</w:t>
            </w:r>
          </w:p>
        </w:tc>
        <w:tc>
          <w:tcPr>
            <w:tcW w:w="328" w:type="pct"/>
            <w:vAlign w:val="center"/>
          </w:tcPr>
          <w:p w14:paraId="0F8C4948" w14:textId="77777777" w:rsidR="00E617C8" w:rsidRPr="007C122F" w:rsidRDefault="00E617C8" w:rsidP="009642E4">
            <w:pPr>
              <w:contextualSpacing/>
              <w:jc w:val="center"/>
            </w:pPr>
            <w:r w:rsidRPr="007C122F">
              <w:t>CO3</w:t>
            </w:r>
          </w:p>
        </w:tc>
        <w:tc>
          <w:tcPr>
            <w:tcW w:w="262" w:type="pct"/>
            <w:vAlign w:val="center"/>
          </w:tcPr>
          <w:p w14:paraId="13E41B83" w14:textId="77777777" w:rsidR="00E617C8" w:rsidRPr="007C122F" w:rsidRDefault="00E617C8" w:rsidP="009642E4">
            <w:pPr>
              <w:contextualSpacing/>
              <w:jc w:val="center"/>
            </w:pPr>
            <w:r w:rsidRPr="007C122F">
              <w:t>U</w:t>
            </w:r>
          </w:p>
        </w:tc>
        <w:tc>
          <w:tcPr>
            <w:tcW w:w="261" w:type="pct"/>
            <w:vAlign w:val="center"/>
          </w:tcPr>
          <w:p w14:paraId="31002797" w14:textId="77777777" w:rsidR="00E617C8" w:rsidRPr="007C122F" w:rsidRDefault="00E617C8" w:rsidP="009642E4">
            <w:pPr>
              <w:contextualSpacing/>
              <w:jc w:val="center"/>
            </w:pPr>
            <w:r w:rsidRPr="007C122F">
              <w:t>1</w:t>
            </w:r>
          </w:p>
        </w:tc>
      </w:tr>
      <w:tr w:rsidR="00E617C8" w:rsidRPr="007C122F" w14:paraId="7375212F" w14:textId="77777777" w:rsidTr="007C122F">
        <w:trPr>
          <w:trHeight w:val="277"/>
          <w:jc w:val="center"/>
        </w:trPr>
        <w:tc>
          <w:tcPr>
            <w:tcW w:w="316" w:type="pct"/>
          </w:tcPr>
          <w:p w14:paraId="662DDC15" w14:textId="77777777" w:rsidR="00E617C8" w:rsidRPr="007C122F" w:rsidRDefault="00E617C8" w:rsidP="00F94208">
            <w:pPr>
              <w:jc w:val="center"/>
            </w:pPr>
            <w:r w:rsidRPr="007C122F">
              <w:t>7.</w:t>
            </w:r>
          </w:p>
        </w:tc>
        <w:tc>
          <w:tcPr>
            <w:tcW w:w="3833" w:type="pct"/>
            <w:gridSpan w:val="2"/>
            <w:vAlign w:val="center"/>
          </w:tcPr>
          <w:p w14:paraId="0860F177" w14:textId="77777777" w:rsidR="00E617C8" w:rsidRPr="007C122F" w:rsidRDefault="00E617C8" w:rsidP="009642E4">
            <w:pPr>
              <w:jc w:val="both"/>
            </w:pPr>
            <w:r w:rsidRPr="007C122F">
              <w:t>Give an example for adsorption process.</w:t>
            </w:r>
          </w:p>
        </w:tc>
        <w:tc>
          <w:tcPr>
            <w:tcW w:w="328" w:type="pct"/>
            <w:vAlign w:val="center"/>
          </w:tcPr>
          <w:p w14:paraId="0A1C21EC" w14:textId="77777777" w:rsidR="00E617C8" w:rsidRPr="007C122F" w:rsidRDefault="00E617C8" w:rsidP="009642E4">
            <w:pPr>
              <w:contextualSpacing/>
              <w:jc w:val="center"/>
            </w:pPr>
            <w:r w:rsidRPr="007C122F">
              <w:t>CO3</w:t>
            </w:r>
          </w:p>
        </w:tc>
        <w:tc>
          <w:tcPr>
            <w:tcW w:w="262" w:type="pct"/>
            <w:vAlign w:val="center"/>
          </w:tcPr>
          <w:p w14:paraId="744E1D58" w14:textId="77777777" w:rsidR="00E617C8" w:rsidRPr="007C122F" w:rsidRDefault="00E617C8" w:rsidP="009642E4">
            <w:pPr>
              <w:contextualSpacing/>
              <w:jc w:val="center"/>
            </w:pPr>
            <w:r w:rsidRPr="007C122F">
              <w:t>U</w:t>
            </w:r>
          </w:p>
        </w:tc>
        <w:tc>
          <w:tcPr>
            <w:tcW w:w="261" w:type="pct"/>
            <w:vAlign w:val="center"/>
          </w:tcPr>
          <w:p w14:paraId="73C8A52A" w14:textId="77777777" w:rsidR="00E617C8" w:rsidRPr="007C122F" w:rsidRDefault="00E617C8" w:rsidP="009642E4">
            <w:pPr>
              <w:contextualSpacing/>
              <w:jc w:val="center"/>
            </w:pPr>
            <w:r w:rsidRPr="007C122F">
              <w:t>1</w:t>
            </w:r>
          </w:p>
        </w:tc>
      </w:tr>
      <w:tr w:rsidR="00E617C8" w:rsidRPr="007C122F" w14:paraId="75860219" w14:textId="77777777" w:rsidTr="007C122F">
        <w:trPr>
          <w:trHeight w:val="277"/>
          <w:jc w:val="center"/>
        </w:trPr>
        <w:tc>
          <w:tcPr>
            <w:tcW w:w="316" w:type="pct"/>
          </w:tcPr>
          <w:p w14:paraId="6F86FBB0" w14:textId="77777777" w:rsidR="00E617C8" w:rsidRPr="007C122F" w:rsidRDefault="00E617C8" w:rsidP="00F94208">
            <w:pPr>
              <w:jc w:val="center"/>
            </w:pPr>
            <w:r w:rsidRPr="007C122F">
              <w:t>8.</w:t>
            </w:r>
          </w:p>
        </w:tc>
        <w:tc>
          <w:tcPr>
            <w:tcW w:w="3833" w:type="pct"/>
            <w:gridSpan w:val="2"/>
            <w:vAlign w:val="center"/>
          </w:tcPr>
          <w:p w14:paraId="28727345" w14:textId="77777777" w:rsidR="00E617C8" w:rsidRPr="007C122F" w:rsidRDefault="00E617C8" w:rsidP="00FC38B6">
            <w:pPr>
              <w:jc w:val="both"/>
            </w:pPr>
            <w:r w:rsidRPr="007C122F">
              <w:t>Define the adsorption process.</w:t>
            </w:r>
          </w:p>
        </w:tc>
        <w:tc>
          <w:tcPr>
            <w:tcW w:w="328" w:type="pct"/>
            <w:vAlign w:val="center"/>
          </w:tcPr>
          <w:p w14:paraId="49BCD9EF" w14:textId="77777777" w:rsidR="00E617C8" w:rsidRPr="007C122F" w:rsidRDefault="00E617C8" w:rsidP="009642E4">
            <w:pPr>
              <w:contextualSpacing/>
              <w:jc w:val="center"/>
            </w:pPr>
            <w:r w:rsidRPr="007C122F">
              <w:t>CO1</w:t>
            </w:r>
          </w:p>
        </w:tc>
        <w:tc>
          <w:tcPr>
            <w:tcW w:w="262" w:type="pct"/>
            <w:vAlign w:val="center"/>
          </w:tcPr>
          <w:p w14:paraId="6D0184AE" w14:textId="77777777" w:rsidR="00E617C8" w:rsidRPr="007C122F" w:rsidRDefault="00E617C8" w:rsidP="009642E4">
            <w:pPr>
              <w:contextualSpacing/>
              <w:jc w:val="center"/>
            </w:pPr>
            <w:r w:rsidRPr="007C122F">
              <w:t xml:space="preserve">R </w:t>
            </w:r>
          </w:p>
        </w:tc>
        <w:tc>
          <w:tcPr>
            <w:tcW w:w="261" w:type="pct"/>
            <w:vAlign w:val="center"/>
          </w:tcPr>
          <w:p w14:paraId="6E4C05C3" w14:textId="77777777" w:rsidR="00E617C8" w:rsidRPr="007C122F" w:rsidRDefault="00E617C8" w:rsidP="009642E4">
            <w:pPr>
              <w:contextualSpacing/>
              <w:jc w:val="center"/>
            </w:pPr>
            <w:r w:rsidRPr="007C122F">
              <w:t>1</w:t>
            </w:r>
          </w:p>
        </w:tc>
      </w:tr>
      <w:tr w:rsidR="00E617C8" w:rsidRPr="007C122F" w14:paraId="62397D39" w14:textId="77777777" w:rsidTr="007C122F">
        <w:trPr>
          <w:trHeight w:val="277"/>
          <w:jc w:val="center"/>
        </w:trPr>
        <w:tc>
          <w:tcPr>
            <w:tcW w:w="316" w:type="pct"/>
          </w:tcPr>
          <w:p w14:paraId="310B6774" w14:textId="77777777" w:rsidR="00E617C8" w:rsidRPr="007C122F" w:rsidRDefault="00E617C8" w:rsidP="00F94208">
            <w:pPr>
              <w:jc w:val="center"/>
            </w:pPr>
            <w:r w:rsidRPr="007C122F">
              <w:t>9.</w:t>
            </w:r>
          </w:p>
        </w:tc>
        <w:tc>
          <w:tcPr>
            <w:tcW w:w="3833" w:type="pct"/>
            <w:gridSpan w:val="2"/>
            <w:vAlign w:val="center"/>
          </w:tcPr>
          <w:p w14:paraId="1D8C960C" w14:textId="77777777" w:rsidR="00E617C8" w:rsidRPr="007C122F" w:rsidRDefault="00E617C8" w:rsidP="009642E4">
            <w:pPr>
              <w:jc w:val="both"/>
              <w:rPr>
                <w:lang w:val="en-IN"/>
              </w:rPr>
            </w:pPr>
            <w:r w:rsidRPr="007C122F">
              <w:rPr>
                <w:lang w:val="en-IN"/>
              </w:rPr>
              <w:t>Define Kelvin equation.</w:t>
            </w:r>
          </w:p>
        </w:tc>
        <w:tc>
          <w:tcPr>
            <w:tcW w:w="328" w:type="pct"/>
            <w:vAlign w:val="center"/>
          </w:tcPr>
          <w:p w14:paraId="35651A16" w14:textId="77777777" w:rsidR="00E617C8" w:rsidRPr="007C122F" w:rsidRDefault="00E617C8" w:rsidP="009642E4">
            <w:pPr>
              <w:contextualSpacing/>
              <w:jc w:val="center"/>
            </w:pPr>
            <w:r w:rsidRPr="007C122F">
              <w:t>CO2</w:t>
            </w:r>
          </w:p>
        </w:tc>
        <w:tc>
          <w:tcPr>
            <w:tcW w:w="262" w:type="pct"/>
            <w:vAlign w:val="center"/>
          </w:tcPr>
          <w:p w14:paraId="02A67BAA" w14:textId="77777777" w:rsidR="00E617C8" w:rsidRPr="007C122F" w:rsidRDefault="00E617C8" w:rsidP="009642E4">
            <w:pPr>
              <w:contextualSpacing/>
              <w:jc w:val="center"/>
            </w:pPr>
            <w:r w:rsidRPr="007C122F">
              <w:t>R</w:t>
            </w:r>
          </w:p>
        </w:tc>
        <w:tc>
          <w:tcPr>
            <w:tcW w:w="261" w:type="pct"/>
            <w:vAlign w:val="center"/>
          </w:tcPr>
          <w:p w14:paraId="47E2C8AD" w14:textId="77777777" w:rsidR="00E617C8" w:rsidRPr="007C122F" w:rsidRDefault="00E617C8" w:rsidP="009642E4">
            <w:pPr>
              <w:contextualSpacing/>
              <w:jc w:val="center"/>
            </w:pPr>
            <w:r w:rsidRPr="007C122F">
              <w:t>1</w:t>
            </w:r>
          </w:p>
        </w:tc>
      </w:tr>
      <w:tr w:rsidR="00E617C8" w:rsidRPr="007C122F" w14:paraId="35701B91" w14:textId="77777777" w:rsidTr="007C122F">
        <w:trPr>
          <w:trHeight w:val="277"/>
          <w:jc w:val="center"/>
        </w:trPr>
        <w:tc>
          <w:tcPr>
            <w:tcW w:w="316" w:type="pct"/>
          </w:tcPr>
          <w:p w14:paraId="5285E586" w14:textId="77777777" w:rsidR="00E617C8" w:rsidRPr="007C122F" w:rsidRDefault="00E617C8" w:rsidP="00F94208">
            <w:pPr>
              <w:jc w:val="center"/>
            </w:pPr>
            <w:r w:rsidRPr="007C122F">
              <w:t>10.</w:t>
            </w:r>
          </w:p>
        </w:tc>
        <w:tc>
          <w:tcPr>
            <w:tcW w:w="3833" w:type="pct"/>
            <w:gridSpan w:val="2"/>
            <w:vAlign w:val="center"/>
          </w:tcPr>
          <w:p w14:paraId="75C31C25" w14:textId="77777777" w:rsidR="00E617C8" w:rsidRPr="007C122F" w:rsidRDefault="00E617C8" w:rsidP="009642E4">
            <w:pPr>
              <w:jc w:val="both"/>
              <w:rPr>
                <w:lang w:val="en-IN"/>
              </w:rPr>
            </w:pPr>
            <w:r w:rsidRPr="007C122F">
              <w:rPr>
                <w:lang w:val="en-IN"/>
              </w:rPr>
              <w:t>Write the most common technical problem in industrial crystallization.</w:t>
            </w:r>
          </w:p>
        </w:tc>
        <w:tc>
          <w:tcPr>
            <w:tcW w:w="328" w:type="pct"/>
            <w:vAlign w:val="center"/>
          </w:tcPr>
          <w:p w14:paraId="591BA8CF" w14:textId="77777777" w:rsidR="00E617C8" w:rsidRPr="007C122F" w:rsidRDefault="00E617C8" w:rsidP="009642E4">
            <w:pPr>
              <w:contextualSpacing/>
              <w:jc w:val="center"/>
            </w:pPr>
            <w:r w:rsidRPr="007C122F">
              <w:t>CO5</w:t>
            </w:r>
          </w:p>
        </w:tc>
        <w:tc>
          <w:tcPr>
            <w:tcW w:w="262" w:type="pct"/>
            <w:vAlign w:val="center"/>
          </w:tcPr>
          <w:p w14:paraId="1527E04C" w14:textId="77777777" w:rsidR="00E617C8" w:rsidRPr="007C122F" w:rsidRDefault="00E617C8" w:rsidP="009642E4">
            <w:pPr>
              <w:contextualSpacing/>
              <w:jc w:val="center"/>
            </w:pPr>
            <w:r w:rsidRPr="007C122F">
              <w:t>A</w:t>
            </w:r>
          </w:p>
        </w:tc>
        <w:tc>
          <w:tcPr>
            <w:tcW w:w="261" w:type="pct"/>
            <w:vAlign w:val="center"/>
          </w:tcPr>
          <w:p w14:paraId="35D487F2" w14:textId="77777777" w:rsidR="00E617C8" w:rsidRPr="007C122F" w:rsidRDefault="00E617C8" w:rsidP="009642E4">
            <w:pPr>
              <w:contextualSpacing/>
              <w:jc w:val="center"/>
            </w:pPr>
            <w:r w:rsidRPr="007C122F">
              <w:t>1</w:t>
            </w:r>
          </w:p>
        </w:tc>
      </w:tr>
      <w:tr w:rsidR="00E617C8" w:rsidRPr="007C122F" w14:paraId="75913CA6" w14:textId="77777777" w:rsidTr="007C122F">
        <w:trPr>
          <w:trHeight w:val="542"/>
          <w:jc w:val="center"/>
        </w:trPr>
        <w:tc>
          <w:tcPr>
            <w:tcW w:w="5000" w:type="pct"/>
            <w:gridSpan w:val="6"/>
            <w:vAlign w:val="center"/>
          </w:tcPr>
          <w:p w14:paraId="28DE5C8C" w14:textId="77777777" w:rsidR="00E617C8" w:rsidRPr="007C122F" w:rsidRDefault="00E617C8" w:rsidP="00F94208">
            <w:pPr>
              <w:jc w:val="center"/>
              <w:rPr>
                <w:b/>
              </w:rPr>
            </w:pPr>
            <w:r w:rsidRPr="007C122F">
              <w:rPr>
                <w:b/>
              </w:rPr>
              <w:t>PART – B (6 X 3 = 18 MARKS)</w:t>
            </w:r>
          </w:p>
        </w:tc>
      </w:tr>
      <w:tr w:rsidR="00E617C8" w:rsidRPr="007C122F" w14:paraId="76324162" w14:textId="77777777" w:rsidTr="007C122F">
        <w:trPr>
          <w:trHeight w:val="277"/>
          <w:jc w:val="center"/>
        </w:trPr>
        <w:tc>
          <w:tcPr>
            <w:tcW w:w="316" w:type="pct"/>
          </w:tcPr>
          <w:p w14:paraId="5FD0ABAE" w14:textId="77777777" w:rsidR="00E617C8" w:rsidRPr="007C122F" w:rsidRDefault="00E617C8" w:rsidP="00F94208">
            <w:pPr>
              <w:pStyle w:val="NoSpacing"/>
              <w:jc w:val="center"/>
            </w:pPr>
            <w:r w:rsidRPr="007C122F">
              <w:t>11.</w:t>
            </w:r>
          </w:p>
        </w:tc>
        <w:tc>
          <w:tcPr>
            <w:tcW w:w="3833" w:type="pct"/>
            <w:gridSpan w:val="2"/>
            <w:vAlign w:val="bottom"/>
          </w:tcPr>
          <w:p w14:paraId="63572A52" w14:textId="77777777" w:rsidR="00E617C8" w:rsidRPr="007C122F" w:rsidRDefault="00E617C8" w:rsidP="009642E4">
            <w:pPr>
              <w:pStyle w:val="Default"/>
            </w:pPr>
            <w:r w:rsidRPr="007C122F">
              <w:t xml:space="preserve">Classify the evaporators used in the food industry. </w:t>
            </w:r>
          </w:p>
        </w:tc>
        <w:tc>
          <w:tcPr>
            <w:tcW w:w="328" w:type="pct"/>
            <w:vAlign w:val="center"/>
          </w:tcPr>
          <w:p w14:paraId="21FF6C26" w14:textId="77777777" w:rsidR="00E617C8" w:rsidRPr="007C122F" w:rsidRDefault="00E617C8" w:rsidP="009642E4">
            <w:pPr>
              <w:pStyle w:val="NoSpacing"/>
              <w:contextualSpacing/>
              <w:jc w:val="center"/>
            </w:pPr>
            <w:r w:rsidRPr="007C122F">
              <w:t>CO6</w:t>
            </w:r>
          </w:p>
        </w:tc>
        <w:tc>
          <w:tcPr>
            <w:tcW w:w="262" w:type="pct"/>
            <w:vAlign w:val="center"/>
          </w:tcPr>
          <w:p w14:paraId="5EE4B7E8" w14:textId="77777777" w:rsidR="00E617C8" w:rsidRPr="007C122F" w:rsidRDefault="00E617C8" w:rsidP="009642E4">
            <w:pPr>
              <w:pStyle w:val="NoSpacing"/>
              <w:contextualSpacing/>
              <w:jc w:val="center"/>
            </w:pPr>
            <w:r w:rsidRPr="007C122F">
              <w:t xml:space="preserve">U </w:t>
            </w:r>
          </w:p>
        </w:tc>
        <w:tc>
          <w:tcPr>
            <w:tcW w:w="261" w:type="pct"/>
            <w:vAlign w:val="center"/>
          </w:tcPr>
          <w:p w14:paraId="077031C7" w14:textId="77777777" w:rsidR="00E617C8" w:rsidRPr="007C122F" w:rsidRDefault="00E617C8" w:rsidP="009642E4">
            <w:pPr>
              <w:pStyle w:val="NoSpacing"/>
              <w:contextualSpacing/>
              <w:jc w:val="center"/>
            </w:pPr>
            <w:r w:rsidRPr="007C122F">
              <w:t>3</w:t>
            </w:r>
          </w:p>
        </w:tc>
      </w:tr>
      <w:tr w:rsidR="00E617C8" w:rsidRPr="007C122F" w14:paraId="6F284B7E" w14:textId="77777777" w:rsidTr="007C122F">
        <w:trPr>
          <w:trHeight w:val="277"/>
          <w:jc w:val="center"/>
        </w:trPr>
        <w:tc>
          <w:tcPr>
            <w:tcW w:w="316" w:type="pct"/>
          </w:tcPr>
          <w:p w14:paraId="01033F3F" w14:textId="77777777" w:rsidR="00E617C8" w:rsidRPr="007C122F" w:rsidRDefault="00E617C8" w:rsidP="00F94208">
            <w:pPr>
              <w:pStyle w:val="NoSpacing"/>
              <w:jc w:val="center"/>
            </w:pPr>
            <w:r w:rsidRPr="007C122F">
              <w:t>12.</w:t>
            </w:r>
          </w:p>
        </w:tc>
        <w:tc>
          <w:tcPr>
            <w:tcW w:w="3833" w:type="pct"/>
            <w:gridSpan w:val="2"/>
            <w:vAlign w:val="bottom"/>
          </w:tcPr>
          <w:p w14:paraId="749E0410" w14:textId="77777777" w:rsidR="00E617C8" w:rsidRPr="007C122F" w:rsidRDefault="00E617C8" w:rsidP="001545B5">
            <w:pPr>
              <w:pStyle w:val="NoSpacing"/>
              <w:contextualSpacing/>
              <w:jc w:val="both"/>
            </w:pPr>
            <w:r w:rsidRPr="007C122F">
              <w:t>Explain vapour-liquid equilibrium with an example.</w:t>
            </w:r>
          </w:p>
        </w:tc>
        <w:tc>
          <w:tcPr>
            <w:tcW w:w="328" w:type="pct"/>
            <w:vAlign w:val="center"/>
          </w:tcPr>
          <w:p w14:paraId="6D0ED225" w14:textId="77777777" w:rsidR="00E617C8" w:rsidRPr="007C122F" w:rsidRDefault="00E617C8" w:rsidP="009642E4">
            <w:pPr>
              <w:pStyle w:val="NoSpacing"/>
              <w:contextualSpacing/>
              <w:jc w:val="center"/>
            </w:pPr>
            <w:r w:rsidRPr="007C122F">
              <w:t>CO1</w:t>
            </w:r>
          </w:p>
        </w:tc>
        <w:tc>
          <w:tcPr>
            <w:tcW w:w="262" w:type="pct"/>
            <w:vAlign w:val="center"/>
          </w:tcPr>
          <w:p w14:paraId="6CA0D63E" w14:textId="77777777" w:rsidR="00E617C8" w:rsidRPr="007C122F" w:rsidRDefault="00E617C8" w:rsidP="009642E4">
            <w:pPr>
              <w:pStyle w:val="NoSpacing"/>
              <w:contextualSpacing/>
              <w:jc w:val="center"/>
            </w:pPr>
            <w:r w:rsidRPr="007C122F">
              <w:t xml:space="preserve">An </w:t>
            </w:r>
          </w:p>
        </w:tc>
        <w:tc>
          <w:tcPr>
            <w:tcW w:w="261" w:type="pct"/>
            <w:vAlign w:val="center"/>
          </w:tcPr>
          <w:p w14:paraId="7147EBA7" w14:textId="77777777" w:rsidR="00E617C8" w:rsidRPr="007C122F" w:rsidRDefault="00E617C8" w:rsidP="009642E4">
            <w:pPr>
              <w:pStyle w:val="NoSpacing"/>
              <w:contextualSpacing/>
              <w:jc w:val="center"/>
            </w:pPr>
            <w:r w:rsidRPr="007C122F">
              <w:t>3</w:t>
            </w:r>
          </w:p>
        </w:tc>
      </w:tr>
      <w:tr w:rsidR="00E617C8" w:rsidRPr="007C122F" w14:paraId="10305F23" w14:textId="77777777" w:rsidTr="007C122F">
        <w:trPr>
          <w:trHeight w:val="277"/>
          <w:jc w:val="center"/>
        </w:trPr>
        <w:tc>
          <w:tcPr>
            <w:tcW w:w="316" w:type="pct"/>
          </w:tcPr>
          <w:p w14:paraId="77E51B47" w14:textId="77777777" w:rsidR="00E617C8" w:rsidRPr="007C122F" w:rsidRDefault="00E617C8" w:rsidP="00F94208">
            <w:pPr>
              <w:pStyle w:val="NoSpacing"/>
              <w:jc w:val="center"/>
            </w:pPr>
            <w:r w:rsidRPr="007C122F">
              <w:t>13.</w:t>
            </w:r>
          </w:p>
        </w:tc>
        <w:tc>
          <w:tcPr>
            <w:tcW w:w="3833" w:type="pct"/>
            <w:gridSpan w:val="2"/>
            <w:vAlign w:val="bottom"/>
          </w:tcPr>
          <w:p w14:paraId="2B547266" w14:textId="77777777" w:rsidR="00E617C8" w:rsidRPr="007C122F" w:rsidRDefault="00E617C8" w:rsidP="009642E4">
            <w:pPr>
              <w:pStyle w:val="NoSpacing"/>
              <w:contextualSpacing/>
              <w:jc w:val="both"/>
            </w:pPr>
            <w:r w:rsidRPr="007C122F">
              <w:t>Write the parameters affecting the rate of extraction.</w:t>
            </w:r>
          </w:p>
        </w:tc>
        <w:tc>
          <w:tcPr>
            <w:tcW w:w="328" w:type="pct"/>
            <w:vAlign w:val="center"/>
          </w:tcPr>
          <w:p w14:paraId="61B5736B" w14:textId="77777777" w:rsidR="00E617C8" w:rsidRPr="007C122F" w:rsidRDefault="00E617C8" w:rsidP="009642E4">
            <w:pPr>
              <w:pStyle w:val="NoSpacing"/>
              <w:contextualSpacing/>
              <w:jc w:val="center"/>
            </w:pPr>
            <w:r w:rsidRPr="007C122F">
              <w:t>CO4</w:t>
            </w:r>
          </w:p>
        </w:tc>
        <w:tc>
          <w:tcPr>
            <w:tcW w:w="262" w:type="pct"/>
            <w:vAlign w:val="center"/>
          </w:tcPr>
          <w:p w14:paraId="0919AAD6" w14:textId="77777777" w:rsidR="00E617C8" w:rsidRPr="007C122F" w:rsidRDefault="00E617C8" w:rsidP="009642E4">
            <w:pPr>
              <w:pStyle w:val="NoSpacing"/>
              <w:contextualSpacing/>
              <w:jc w:val="center"/>
            </w:pPr>
            <w:r w:rsidRPr="007C122F">
              <w:t xml:space="preserve">An </w:t>
            </w:r>
          </w:p>
        </w:tc>
        <w:tc>
          <w:tcPr>
            <w:tcW w:w="261" w:type="pct"/>
            <w:vAlign w:val="center"/>
          </w:tcPr>
          <w:p w14:paraId="38BB9ADA" w14:textId="77777777" w:rsidR="00E617C8" w:rsidRPr="007C122F" w:rsidRDefault="00E617C8" w:rsidP="009642E4">
            <w:pPr>
              <w:pStyle w:val="NoSpacing"/>
              <w:contextualSpacing/>
              <w:jc w:val="center"/>
            </w:pPr>
            <w:r w:rsidRPr="007C122F">
              <w:t>3</w:t>
            </w:r>
          </w:p>
        </w:tc>
      </w:tr>
      <w:tr w:rsidR="00E617C8" w:rsidRPr="007C122F" w14:paraId="461786DA" w14:textId="77777777" w:rsidTr="007C122F">
        <w:trPr>
          <w:trHeight w:val="277"/>
          <w:jc w:val="center"/>
        </w:trPr>
        <w:tc>
          <w:tcPr>
            <w:tcW w:w="316" w:type="pct"/>
          </w:tcPr>
          <w:p w14:paraId="2ABE6F33" w14:textId="77777777" w:rsidR="00E617C8" w:rsidRPr="007C122F" w:rsidRDefault="00E617C8" w:rsidP="00F94208">
            <w:pPr>
              <w:pStyle w:val="NoSpacing"/>
              <w:jc w:val="center"/>
            </w:pPr>
            <w:r w:rsidRPr="007C122F">
              <w:t>14.</w:t>
            </w:r>
          </w:p>
        </w:tc>
        <w:tc>
          <w:tcPr>
            <w:tcW w:w="3833" w:type="pct"/>
            <w:gridSpan w:val="2"/>
            <w:vAlign w:val="bottom"/>
          </w:tcPr>
          <w:p w14:paraId="66BCB4D1" w14:textId="77777777" w:rsidR="00E617C8" w:rsidRPr="007C122F" w:rsidRDefault="00E617C8" w:rsidP="009642E4">
            <w:pPr>
              <w:pStyle w:val="NoSpacing"/>
              <w:contextualSpacing/>
              <w:jc w:val="both"/>
            </w:pPr>
            <w:r w:rsidRPr="007C122F">
              <w:t>Differentiate between adsorption and absorption.</w:t>
            </w:r>
          </w:p>
        </w:tc>
        <w:tc>
          <w:tcPr>
            <w:tcW w:w="328" w:type="pct"/>
            <w:vAlign w:val="center"/>
          </w:tcPr>
          <w:p w14:paraId="7071A617" w14:textId="77777777" w:rsidR="00E617C8" w:rsidRPr="007C122F" w:rsidRDefault="00E617C8" w:rsidP="009642E4">
            <w:pPr>
              <w:pStyle w:val="NoSpacing"/>
              <w:contextualSpacing/>
              <w:jc w:val="center"/>
            </w:pPr>
            <w:r w:rsidRPr="007C122F">
              <w:t>CO5</w:t>
            </w:r>
          </w:p>
        </w:tc>
        <w:tc>
          <w:tcPr>
            <w:tcW w:w="262" w:type="pct"/>
            <w:vAlign w:val="center"/>
          </w:tcPr>
          <w:p w14:paraId="52FDBD56" w14:textId="77777777" w:rsidR="00E617C8" w:rsidRPr="007C122F" w:rsidRDefault="00E617C8" w:rsidP="009642E4">
            <w:pPr>
              <w:pStyle w:val="NoSpacing"/>
              <w:contextualSpacing/>
              <w:jc w:val="center"/>
            </w:pPr>
            <w:r w:rsidRPr="007C122F">
              <w:t>An</w:t>
            </w:r>
          </w:p>
        </w:tc>
        <w:tc>
          <w:tcPr>
            <w:tcW w:w="261" w:type="pct"/>
            <w:vAlign w:val="center"/>
          </w:tcPr>
          <w:p w14:paraId="6B55652E" w14:textId="77777777" w:rsidR="00E617C8" w:rsidRPr="007C122F" w:rsidRDefault="00E617C8" w:rsidP="009642E4">
            <w:pPr>
              <w:pStyle w:val="NoSpacing"/>
              <w:contextualSpacing/>
              <w:jc w:val="center"/>
            </w:pPr>
            <w:r w:rsidRPr="007C122F">
              <w:t>3</w:t>
            </w:r>
          </w:p>
        </w:tc>
      </w:tr>
      <w:tr w:rsidR="00E617C8" w:rsidRPr="007C122F" w14:paraId="760272DC" w14:textId="77777777" w:rsidTr="007C122F">
        <w:trPr>
          <w:trHeight w:val="277"/>
          <w:jc w:val="center"/>
        </w:trPr>
        <w:tc>
          <w:tcPr>
            <w:tcW w:w="316" w:type="pct"/>
          </w:tcPr>
          <w:p w14:paraId="0F9D3DD4" w14:textId="77777777" w:rsidR="00E617C8" w:rsidRPr="007C122F" w:rsidRDefault="00E617C8" w:rsidP="00F94208">
            <w:pPr>
              <w:pStyle w:val="NoSpacing"/>
              <w:jc w:val="center"/>
            </w:pPr>
            <w:r w:rsidRPr="007C122F">
              <w:t>15.</w:t>
            </w:r>
          </w:p>
        </w:tc>
        <w:tc>
          <w:tcPr>
            <w:tcW w:w="3833" w:type="pct"/>
            <w:gridSpan w:val="2"/>
            <w:vAlign w:val="bottom"/>
          </w:tcPr>
          <w:p w14:paraId="1E599F52" w14:textId="77777777" w:rsidR="00E617C8" w:rsidRPr="007C122F" w:rsidRDefault="00E617C8" w:rsidP="009642E4">
            <w:pPr>
              <w:pStyle w:val="NoSpacing"/>
              <w:contextualSpacing/>
              <w:jc w:val="both"/>
            </w:pPr>
            <w:r w:rsidRPr="007C122F">
              <w:t>Classify the crystallization equipments used in food processing.</w:t>
            </w:r>
          </w:p>
        </w:tc>
        <w:tc>
          <w:tcPr>
            <w:tcW w:w="328" w:type="pct"/>
            <w:vAlign w:val="center"/>
          </w:tcPr>
          <w:p w14:paraId="6F41D431" w14:textId="77777777" w:rsidR="00E617C8" w:rsidRPr="007C122F" w:rsidRDefault="00E617C8" w:rsidP="009642E4">
            <w:pPr>
              <w:pStyle w:val="NoSpacing"/>
              <w:contextualSpacing/>
              <w:jc w:val="center"/>
            </w:pPr>
            <w:r w:rsidRPr="007C122F">
              <w:t>CO2</w:t>
            </w:r>
          </w:p>
        </w:tc>
        <w:tc>
          <w:tcPr>
            <w:tcW w:w="262" w:type="pct"/>
            <w:vAlign w:val="center"/>
          </w:tcPr>
          <w:p w14:paraId="4B765FF9" w14:textId="77777777" w:rsidR="00E617C8" w:rsidRPr="007C122F" w:rsidRDefault="00E617C8" w:rsidP="009642E4">
            <w:pPr>
              <w:pStyle w:val="NoSpacing"/>
              <w:contextualSpacing/>
              <w:jc w:val="center"/>
            </w:pPr>
            <w:r w:rsidRPr="007C122F">
              <w:t>U</w:t>
            </w:r>
          </w:p>
        </w:tc>
        <w:tc>
          <w:tcPr>
            <w:tcW w:w="261" w:type="pct"/>
            <w:vAlign w:val="center"/>
          </w:tcPr>
          <w:p w14:paraId="174CBD2F" w14:textId="77777777" w:rsidR="00E617C8" w:rsidRPr="007C122F" w:rsidRDefault="00E617C8" w:rsidP="009642E4">
            <w:pPr>
              <w:pStyle w:val="NoSpacing"/>
              <w:contextualSpacing/>
              <w:jc w:val="center"/>
            </w:pPr>
            <w:r w:rsidRPr="007C122F">
              <w:t>3</w:t>
            </w:r>
          </w:p>
        </w:tc>
      </w:tr>
      <w:tr w:rsidR="00E617C8" w:rsidRPr="007C122F" w14:paraId="6E53C393" w14:textId="77777777" w:rsidTr="007C122F">
        <w:trPr>
          <w:trHeight w:val="277"/>
          <w:jc w:val="center"/>
        </w:trPr>
        <w:tc>
          <w:tcPr>
            <w:tcW w:w="316" w:type="pct"/>
          </w:tcPr>
          <w:p w14:paraId="56FD6A5D" w14:textId="77777777" w:rsidR="00E617C8" w:rsidRPr="007C122F" w:rsidRDefault="00E617C8" w:rsidP="00F94208">
            <w:pPr>
              <w:pStyle w:val="NoSpacing"/>
              <w:jc w:val="center"/>
            </w:pPr>
            <w:r w:rsidRPr="007C122F">
              <w:t>16.</w:t>
            </w:r>
          </w:p>
        </w:tc>
        <w:tc>
          <w:tcPr>
            <w:tcW w:w="3833" w:type="pct"/>
            <w:gridSpan w:val="2"/>
            <w:vAlign w:val="bottom"/>
          </w:tcPr>
          <w:p w14:paraId="52E66925" w14:textId="77777777" w:rsidR="00E617C8" w:rsidRPr="007C122F" w:rsidRDefault="00E617C8" w:rsidP="00B7479E">
            <w:pPr>
              <w:pStyle w:val="NoSpacing"/>
              <w:contextualSpacing/>
              <w:jc w:val="both"/>
            </w:pPr>
            <w:r w:rsidRPr="007C122F">
              <w:t>Write the applications of the extrusion process.</w:t>
            </w:r>
          </w:p>
        </w:tc>
        <w:tc>
          <w:tcPr>
            <w:tcW w:w="328" w:type="pct"/>
            <w:vAlign w:val="center"/>
          </w:tcPr>
          <w:p w14:paraId="6C5C97D7" w14:textId="77777777" w:rsidR="00E617C8" w:rsidRPr="007C122F" w:rsidRDefault="00E617C8" w:rsidP="009642E4">
            <w:pPr>
              <w:pStyle w:val="NoSpacing"/>
              <w:contextualSpacing/>
              <w:jc w:val="center"/>
            </w:pPr>
            <w:r w:rsidRPr="007C122F">
              <w:t>CO3</w:t>
            </w:r>
          </w:p>
        </w:tc>
        <w:tc>
          <w:tcPr>
            <w:tcW w:w="262" w:type="pct"/>
            <w:vAlign w:val="center"/>
          </w:tcPr>
          <w:p w14:paraId="373A066C" w14:textId="77777777" w:rsidR="00E617C8" w:rsidRPr="007C122F" w:rsidRDefault="00E617C8" w:rsidP="009642E4">
            <w:pPr>
              <w:pStyle w:val="NoSpacing"/>
              <w:contextualSpacing/>
              <w:jc w:val="center"/>
            </w:pPr>
            <w:r w:rsidRPr="007C122F">
              <w:t>A</w:t>
            </w:r>
          </w:p>
        </w:tc>
        <w:tc>
          <w:tcPr>
            <w:tcW w:w="261" w:type="pct"/>
            <w:vAlign w:val="center"/>
          </w:tcPr>
          <w:p w14:paraId="481525B1" w14:textId="77777777" w:rsidR="00E617C8" w:rsidRPr="007C122F" w:rsidRDefault="00E617C8" w:rsidP="009642E4">
            <w:pPr>
              <w:pStyle w:val="NoSpacing"/>
              <w:contextualSpacing/>
              <w:jc w:val="center"/>
            </w:pPr>
            <w:r w:rsidRPr="007C122F">
              <w:t>3</w:t>
            </w:r>
          </w:p>
        </w:tc>
      </w:tr>
      <w:tr w:rsidR="00E617C8" w:rsidRPr="007C122F" w14:paraId="34EE9C79" w14:textId="77777777" w:rsidTr="007C122F">
        <w:trPr>
          <w:trHeight w:val="542"/>
          <w:jc w:val="center"/>
        </w:trPr>
        <w:tc>
          <w:tcPr>
            <w:tcW w:w="5000" w:type="pct"/>
            <w:gridSpan w:val="6"/>
          </w:tcPr>
          <w:p w14:paraId="1E82DB29" w14:textId="77777777" w:rsidR="00E617C8" w:rsidRPr="007C122F" w:rsidRDefault="00E617C8" w:rsidP="00517D3B">
            <w:pPr>
              <w:jc w:val="center"/>
              <w:rPr>
                <w:b/>
              </w:rPr>
            </w:pPr>
            <w:r w:rsidRPr="007C122F">
              <w:rPr>
                <w:b/>
              </w:rPr>
              <w:t>PART – C (6 X 12 = 72 MARKS)</w:t>
            </w:r>
          </w:p>
          <w:p w14:paraId="1D1E7802" w14:textId="77777777" w:rsidR="00E617C8" w:rsidRPr="007C122F" w:rsidRDefault="00E617C8" w:rsidP="00517D3B">
            <w:pPr>
              <w:jc w:val="center"/>
              <w:rPr>
                <w:b/>
              </w:rPr>
            </w:pPr>
            <w:r w:rsidRPr="007C122F">
              <w:rPr>
                <w:b/>
              </w:rPr>
              <w:t>(Answer any five Questions from Q. No. 17 to 23, Q. No. 24 is Compulsory)</w:t>
            </w:r>
          </w:p>
        </w:tc>
      </w:tr>
      <w:tr w:rsidR="00E617C8" w:rsidRPr="007C122F" w14:paraId="76F83649" w14:textId="77777777" w:rsidTr="007C122F">
        <w:trPr>
          <w:trHeight w:val="277"/>
          <w:jc w:val="center"/>
        </w:trPr>
        <w:tc>
          <w:tcPr>
            <w:tcW w:w="316" w:type="pct"/>
          </w:tcPr>
          <w:p w14:paraId="40F5AD31" w14:textId="77777777" w:rsidR="00E617C8" w:rsidRPr="007C122F" w:rsidRDefault="00E617C8" w:rsidP="00F94208">
            <w:pPr>
              <w:jc w:val="center"/>
            </w:pPr>
            <w:r w:rsidRPr="007C122F">
              <w:t>17.</w:t>
            </w:r>
          </w:p>
        </w:tc>
        <w:tc>
          <w:tcPr>
            <w:tcW w:w="227" w:type="pct"/>
          </w:tcPr>
          <w:p w14:paraId="2C020579" w14:textId="77777777" w:rsidR="00E617C8" w:rsidRPr="007C122F" w:rsidRDefault="00E617C8" w:rsidP="00F94208">
            <w:pPr>
              <w:jc w:val="center"/>
            </w:pPr>
            <w:r w:rsidRPr="007C122F">
              <w:t>a.</w:t>
            </w:r>
          </w:p>
        </w:tc>
        <w:tc>
          <w:tcPr>
            <w:tcW w:w="3606" w:type="pct"/>
            <w:vAlign w:val="bottom"/>
          </w:tcPr>
          <w:p w14:paraId="6498B02C" w14:textId="77777777" w:rsidR="00E617C8" w:rsidRPr="007C122F" w:rsidRDefault="00E617C8" w:rsidP="008E03C4">
            <w:pPr>
              <w:contextualSpacing/>
              <w:jc w:val="both"/>
            </w:pPr>
            <w:r w:rsidRPr="007C122F">
              <w:t>Explain the rising film evaporator with a neat sketch.</w:t>
            </w:r>
          </w:p>
        </w:tc>
        <w:tc>
          <w:tcPr>
            <w:tcW w:w="328" w:type="pct"/>
            <w:vAlign w:val="center"/>
          </w:tcPr>
          <w:p w14:paraId="50AB712F" w14:textId="77777777" w:rsidR="00E617C8" w:rsidRPr="007C122F" w:rsidRDefault="00E617C8" w:rsidP="009642E4">
            <w:pPr>
              <w:contextualSpacing/>
              <w:jc w:val="center"/>
            </w:pPr>
            <w:r w:rsidRPr="007C122F">
              <w:t>CO3</w:t>
            </w:r>
          </w:p>
        </w:tc>
        <w:tc>
          <w:tcPr>
            <w:tcW w:w="262" w:type="pct"/>
            <w:vAlign w:val="center"/>
          </w:tcPr>
          <w:p w14:paraId="5C21F2D0" w14:textId="77777777" w:rsidR="00E617C8" w:rsidRPr="007C122F" w:rsidRDefault="00E617C8" w:rsidP="009642E4">
            <w:pPr>
              <w:contextualSpacing/>
              <w:jc w:val="center"/>
            </w:pPr>
            <w:r w:rsidRPr="007C122F">
              <w:t xml:space="preserve">A </w:t>
            </w:r>
          </w:p>
        </w:tc>
        <w:tc>
          <w:tcPr>
            <w:tcW w:w="261" w:type="pct"/>
            <w:vAlign w:val="center"/>
          </w:tcPr>
          <w:p w14:paraId="1D6CEE21" w14:textId="77777777" w:rsidR="00E617C8" w:rsidRPr="007C122F" w:rsidRDefault="00E617C8" w:rsidP="009642E4">
            <w:pPr>
              <w:contextualSpacing/>
              <w:jc w:val="center"/>
            </w:pPr>
            <w:r w:rsidRPr="007C122F">
              <w:t>7</w:t>
            </w:r>
          </w:p>
        </w:tc>
      </w:tr>
      <w:tr w:rsidR="00E617C8" w:rsidRPr="007C122F" w14:paraId="75C89A0B" w14:textId="77777777" w:rsidTr="007C122F">
        <w:trPr>
          <w:trHeight w:val="277"/>
          <w:jc w:val="center"/>
        </w:trPr>
        <w:tc>
          <w:tcPr>
            <w:tcW w:w="316" w:type="pct"/>
          </w:tcPr>
          <w:p w14:paraId="2B47879B" w14:textId="77777777" w:rsidR="00E617C8" w:rsidRPr="007C122F" w:rsidRDefault="00E617C8" w:rsidP="00F94208">
            <w:pPr>
              <w:jc w:val="center"/>
            </w:pPr>
          </w:p>
        </w:tc>
        <w:tc>
          <w:tcPr>
            <w:tcW w:w="227" w:type="pct"/>
          </w:tcPr>
          <w:p w14:paraId="722A0D29" w14:textId="77777777" w:rsidR="00E617C8" w:rsidRPr="007C122F" w:rsidRDefault="00E617C8" w:rsidP="00F94208">
            <w:pPr>
              <w:jc w:val="center"/>
            </w:pPr>
            <w:r w:rsidRPr="007C122F">
              <w:t>b.</w:t>
            </w:r>
          </w:p>
        </w:tc>
        <w:tc>
          <w:tcPr>
            <w:tcW w:w="3606" w:type="pct"/>
            <w:vAlign w:val="bottom"/>
          </w:tcPr>
          <w:p w14:paraId="5247E584" w14:textId="77777777" w:rsidR="00E617C8" w:rsidRPr="007C122F" w:rsidRDefault="00E617C8" w:rsidP="009642E4">
            <w:pPr>
              <w:pStyle w:val="Default"/>
            </w:pPr>
            <w:r w:rsidRPr="007C122F">
              <w:t>Analyze the changes in liquid characteristics during the evaporation process.</w:t>
            </w:r>
          </w:p>
        </w:tc>
        <w:tc>
          <w:tcPr>
            <w:tcW w:w="328" w:type="pct"/>
            <w:vAlign w:val="center"/>
          </w:tcPr>
          <w:p w14:paraId="2B3CCA1A" w14:textId="77777777" w:rsidR="00E617C8" w:rsidRPr="007C122F" w:rsidRDefault="00E617C8" w:rsidP="009642E4">
            <w:pPr>
              <w:contextualSpacing/>
              <w:jc w:val="center"/>
            </w:pPr>
            <w:r w:rsidRPr="007C122F">
              <w:t>CO1</w:t>
            </w:r>
          </w:p>
        </w:tc>
        <w:tc>
          <w:tcPr>
            <w:tcW w:w="262" w:type="pct"/>
            <w:vAlign w:val="center"/>
          </w:tcPr>
          <w:p w14:paraId="5622166B" w14:textId="77777777" w:rsidR="00E617C8" w:rsidRPr="007C122F" w:rsidRDefault="00E617C8" w:rsidP="009642E4">
            <w:pPr>
              <w:contextualSpacing/>
              <w:jc w:val="center"/>
            </w:pPr>
            <w:r w:rsidRPr="007C122F">
              <w:t>An</w:t>
            </w:r>
          </w:p>
        </w:tc>
        <w:tc>
          <w:tcPr>
            <w:tcW w:w="261" w:type="pct"/>
            <w:vAlign w:val="center"/>
          </w:tcPr>
          <w:p w14:paraId="74C2F1F1" w14:textId="77777777" w:rsidR="00E617C8" w:rsidRPr="007C122F" w:rsidRDefault="00E617C8" w:rsidP="009642E4">
            <w:pPr>
              <w:contextualSpacing/>
              <w:jc w:val="center"/>
            </w:pPr>
            <w:r w:rsidRPr="007C122F">
              <w:t>5</w:t>
            </w:r>
          </w:p>
        </w:tc>
      </w:tr>
      <w:tr w:rsidR="00E617C8" w:rsidRPr="007C122F" w14:paraId="1F565F4B" w14:textId="77777777" w:rsidTr="007C122F">
        <w:trPr>
          <w:trHeight w:val="277"/>
          <w:jc w:val="center"/>
        </w:trPr>
        <w:tc>
          <w:tcPr>
            <w:tcW w:w="316" w:type="pct"/>
          </w:tcPr>
          <w:p w14:paraId="2BCA7CA0" w14:textId="77777777" w:rsidR="00E617C8" w:rsidRPr="007C122F" w:rsidRDefault="00E617C8" w:rsidP="00F94208">
            <w:pPr>
              <w:jc w:val="center"/>
            </w:pPr>
          </w:p>
        </w:tc>
        <w:tc>
          <w:tcPr>
            <w:tcW w:w="227" w:type="pct"/>
          </w:tcPr>
          <w:p w14:paraId="121BDDDF" w14:textId="77777777" w:rsidR="00E617C8" w:rsidRPr="007C122F" w:rsidRDefault="00E617C8" w:rsidP="00F94208">
            <w:pPr>
              <w:jc w:val="center"/>
            </w:pPr>
          </w:p>
        </w:tc>
        <w:tc>
          <w:tcPr>
            <w:tcW w:w="3606" w:type="pct"/>
            <w:vAlign w:val="bottom"/>
          </w:tcPr>
          <w:p w14:paraId="521B5C06" w14:textId="77777777" w:rsidR="00E617C8" w:rsidRPr="007C122F" w:rsidRDefault="00E617C8" w:rsidP="009642E4">
            <w:pPr>
              <w:contextualSpacing/>
              <w:jc w:val="both"/>
            </w:pPr>
          </w:p>
        </w:tc>
        <w:tc>
          <w:tcPr>
            <w:tcW w:w="328" w:type="pct"/>
            <w:vAlign w:val="center"/>
          </w:tcPr>
          <w:p w14:paraId="7EA62BDE" w14:textId="77777777" w:rsidR="00E617C8" w:rsidRPr="007C122F" w:rsidRDefault="00E617C8" w:rsidP="009642E4">
            <w:pPr>
              <w:contextualSpacing/>
              <w:jc w:val="center"/>
            </w:pPr>
          </w:p>
        </w:tc>
        <w:tc>
          <w:tcPr>
            <w:tcW w:w="262" w:type="pct"/>
            <w:vAlign w:val="center"/>
          </w:tcPr>
          <w:p w14:paraId="47EDCDBF" w14:textId="77777777" w:rsidR="00E617C8" w:rsidRPr="007C122F" w:rsidRDefault="00E617C8" w:rsidP="009642E4">
            <w:pPr>
              <w:contextualSpacing/>
              <w:jc w:val="center"/>
            </w:pPr>
          </w:p>
        </w:tc>
        <w:tc>
          <w:tcPr>
            <w:tcW w:w="261" w:type="pct"/>
            <w:vAlign w:val="center"/>
          </w:tcPr>
          <w:p w14:paraId="08FAFA06" w14:textId="77777777" w:rsidR="00E617C8" w:rsidRPr="007C122F" w:rsidRDefault="00E617C8" w:rsidP="009642E4">
            <w:pPr>
              <w:contextualSpacing/>
              <w:jc w:val="center"/>
            </w:pPr>
          </w:p>
        </w:tc>
      </w:tr>
      <w:tr w:rsidR="00E617C8" w:rsidRPr="007C122F" w14:paraId="4EB239A8" w14:textId="77777777" w:rsidTr="007C122F">
        <w:trPr>
          <w:trHeight w:val="277"/>
          <w:jc w:val="center"/>
        </w:trPr>
        <w:tc>
          <w:tcPr>
            <w:tcW w:w="316" w:type="pct"/>
          </w:tcPr>
          <w:p w14:paraId="4F92930B" w14:textId="77777777" w:rsidR="00E617C8" w:rsidRPr="007C122F" w:rsidRDefault="00E617C8" w:rsidP="00F94208">
            <w:pPr>
              <w:jc w:val="center"/>
            </w:pPr>
            <w:r w:rsidRPr="007C122F">
              <w:t>18.</w:t>
            </w:r>
          </w:p>
        </w:tc>
        <w:tc>
          <w:tcPr>
            <w:tcW w:w="227" w:type="pct"/>
          </w:tcPr>
          <w:p w14:paraId="451FDBD2" w14:textId="77777777" w:rsidR="00E617C8" w:rsidRPr="007C122F" w:rsidRDefault="00E617C8" w:rsidP="00F94208">
            <w:pPr>
              <w:jc w:val="center"/>
            </w:pPr>
            <w:r w:rsidRPr="007C122F">
              <w:t>a.</w:t>
            </w:r>
          </w:p>
        </w:tc>
        <w:tc>
          <w:tcPr>
            <w:tcW w:w="3606" w:type="pct"/>
            <w:vAlign w:val="bottom"/>
          </w:tcPr>
          <w:p w14:paraId="7240E46C" w14:textId="77777777" w:rsidR="00E617C8" w:rsidRPr="007C122F" w:rsidRDefault="00E617C8" w:rsidP="009642E4">
            <w:pPr>
              <w:contextualSpacing/>
              <w:jc w:val="both"/>
            </w:pPr>
            <w:r w:rsidRPr="007C122F">
              <w:t>Elaborate on the vacuum distillation process.</w:t>
            </w:r>
          </w:p>
        </w:tc>
        <w:tc>
          <w:tcPr>
            <w:tcW w:w="328" w:type="pct"/>
            <w:vAlign w:val="center"/>
          </w:tcPr>
          <w:p w14:paraId="3E87FAF8" w14:textId="77777777" w:rsidR="00E617C8" w:rsidRPr="007C122F" w:rsidRDefault="00E617C8" w:rsidP="009642E4">
            <w:pPr>
              <w:contextualSpacing/>
              <w:jc w:val="center"/>
            </w:pPr>
            <w:r w:rsidRPr="007C122F">
              <w:t>CO2</w:t>
            </w:r>
          </w:p>
        </w:tc>
        <w:tc>
          <w:tcPr>
            <w:tcW w:w="262" w:type="pct"/>
            <w:vAlign w:val="center"/>
          </w:tcPr>
          <w:p w14:paraId="01B3E021" w14:textId="77777777" w:rsidR="00E617C8" w:rsidRPr="007C122F" w:rsidRDefault="00E617C8" w:rsidP="009642E4">
            <w:pPr>
              <w:contextualSpacing/>
              <w:jc w:val="center"/>
            </w:pPr>
            <w:r w:rsidRPr="007C122F">
              <w:t>U</w:t>
            </w:r>
          </w:p>
        </w:tc>
        <w:tc>
          <w:tcPr>
            <w:tcW w:w="261" w:type="pct"/>
            <w:vAlign w:val="center"/>
          </w:tcPr>
          <w:p w14:paraId="6CA9F1E8" w14:textId="77777777" w:rsidR="00E617C8" w:rsidRPr="007C122F" w:rsidRDefault="00E617C8" w:rsidP="009642E4">
            <w:pPr>
              <w:contextualSpacing/>
              <w:jc w:val="center"/>
            </w:pPr>
            <w:r w:rsidRPr="007C122F">
              <w:t>6</w:t>
            </w:r>
          </w:p>
        </w:tc>
      </w:tr>
      <w:tr w:rsidR="00E617C8" w:rsidRPr="007C122F" w14:paraId="4C1FC273" w14:textId="77777777" w:rsidTr="007C122F">
        <w:trPr>
          <w:trHeight w:val="277"/>
          <w:jc w:val="center"/>
        </w:trPr>
        <w:tc>
          <w:tcPr>
            <w:tcW w:w="316" w:type="pct"/>
          </w:tcPr>
          <w:p w14:paraId="265AD3D9" w14:textId="77777777" w:rsidR="00E617C8" w:rsidRPr="007C122F" w:rsidRDefault="00E617C8" w:rsidP="00F94208">
            <w:pPr>
              <w:jc w:val="center"/>
            </w:pPr>
          </w:p>
        </w:tc>
        <w:tc>
          <w:tcPr>
            <w:tcW w:w="227" w:type="pct"/>
          </w:tcPr>
          <w:p w14:paraId="057E024E" w14:textId="77777777" w:rsidR="00E617C8" w:rsidRPr="007C122F" w:rsidRDefault="00E617C8" w:rsidP="00F94208">
            <w:pPr>
              <w:jc w:val="center"/>
            </w:pPr>
            <w:r w:rsidRPr="007C122F">
              <w:t>b.</w:t>
            </w:r>
          </w:p>
        </w:tc>
        <w:tc>
          <w:tcPr>
            <w:tcW w:w="3606" w:type="pct"/>
            <w:vAlign w:val="bottom"/>
          </w:tcPr>
          <w:p w14:paraId="4E2B0EFA" w14:textId="77777777" w:rsidR="00E617C8" w:rsidRPr="007C122F" w:rsidRDefault="00E617C8" w:rsidP="009642E4">
            <w:pPr>
              <w:contextualSpacing/>
              <w:jc w:val="both"/>
            </w:pPr>
            <w:r w:rsidRPr="007C122F">
              <w:rPr>
                <w:color w:val="000000"/>
              </w:rPr>
              <w:t>Analyze the material balance for distillation of two component systems.</w:t>
            </w:r>
          </w:p>
        </w:tc>
        <w:tc>
          <w:tcPr>
            <w:tcW w:w="328" w:type="pct"/>
            <w:vAlign w:val="center"/>
          </w:tcPr>
          <w:p w14:paraId="64EA5FD7" w14:textId="77777777" w:rsidR="00E617C8" w:rsidRPr="007C122F" w:rsidRDefault="00E617C8" w:rsidP="009642E4">
            <w:pPr>
              <w:contextualSpacing/>
              <w:jc w:val="center"/>
            </w:pPr>
            <w:r w:rsidRPr="007C122F">
              <w:t>CO4</w:t>
            </w:r>
          </w:p>
        </w:tc>
        <w:tc>
          <w:tcPr>
            <w:tcW w:w="262" w:type="pct"/>
            <w:vAlign w:val="center"/>
          </w:tcPr>
          <w:p w14:paraId="0E6B9ED7" w14:textId="77777777" w:rsidR="00E617C8" w:rsidRPr="007C122F" w:rsidRDefault="00E617C8" w:rsidP="009642E4">
            <w:pPr>
              <w:contextualSpacing/>
              <w:jc w:val="center"/>
            </w:pPr>
            <w:r w:rsidRPr="007C122F">
              <w:t>An</w:t>
            </w:r>
          </w:p>
        </w:tc>
        <w:tc>
          <w:tcPr>
            <w:tcW w:w="261" w:type="pct"/>
            <w:vAlign w:val="center"/>
          </w:tcPr>
          <w:p w14:paraId="51B94884" w14:textId="77777777" w:rsidR="00E617C8" w:rsidRPr="007C122F" w:rsidRDefault="00E617C8" w:rsidP="009642E4">
            <w:pPr>
              <w:contextualSpacing/>
              <w:jc w:val="center"/>
            </w:pPr>
            <w:r w:rsidRPr="007C122F">
              <w:t>6</w:t>
            </w:r>
          </w:p>
        </w:tc>
      </w:tr>
      <w:tr w:rsidR="00E617C8" w:rsidRPr="007C122F" w14:paraId="1AF204F7" w14:textId="77777777" w:rsidTr="007C122F">
        <w:trPr>
          <w:trHeight w:val="277"/>
          <w:jc w:val="center"/>
        </w:trPr>
        <w:tc>
          <w:tcPr>
            <w:tcW w:w="316" w:type="pct"/>
          </w:tcPr>
          <w:p w14:paraId="79738F17" w14:textId="77777777" w:rsidR="00E617C8" w:rsidRPr="007C122F" w:rsidRDefault="00E617C8" w:rsidP="00F94208">
            <w:pPr>
              <w:jc w:val="center"/>
            </w:pPr>
          </w:p>
        </w:tc>
        <w:tc>
          <w:tcPr>
            <w:tcW w:w="227" w:type="pct"/>
          </w:tcPr>
          <w:p w14:paraId="614552F9" w14:textId="77777777" w:rsidR="00E617C8" w:rsidRPr="007C122F" w:rsidRDefault="00E617C8" w:rsidP="00F94208">
            <w:pPr>
              <w:jc w:val="center"/>
            </w:pPr>
          </w:p>
        </w:tc>
        <w:tc>
          <w:tcPr>
            <w:tcW w:w="3606" w:type="pct"/>
            <w:vAlign w:val="bottom"/>
          </w:tcPr>
          <w:p w14:paraId="3B8D10C5" w14:textId="77777777" w:rsidR="00E617C8" w:rsidRPr="007C122F" w:rsidRDefault="00E617C8" w:rsidP="009642E4">
            <w:pPr>
              <w:contextualSpacing/>
              <w:jc w:val="both"/>
            </w:pPr>
          </w:p>
        </w:tc>
        <w:tc>
          <w:tcPr>
            <w:tcW w:w="328" w:type="pct"/>
            <w:vAlign w:val="bottom"/>
          </w:tcPr>
          <w:p w14:paraId="2DC92824" w14:textId="77777777" w:rsidR="00E617C8" w:rsidRPr="007C122F" w:rsidRDefault="00E617C8" w:rsidP="009642E4">
            <w:pPr>
              <w:contextualSpacing/>
              <w:jc w:val="center"/>
            </w:pPr>
          </w:p>
        </w:tc>
        <w:tc>
          <w:tcPr>
            <w:tcW w:w="262" w:type="pct"/>
            <w:vAlign w:val="bottom"/>
          </w:tcPr>
          <w:p w14:paraId="1915A700" w14:textId="77777777" w:rsidR="00E617C8" w:rsidRPr="007C122F" w:rsidRDefault="00E617C8" w:rsidP="009642E4">
            <w:pPr>
              <w:contextualSpacing/>
              <w:jc w:val="center"/>
            </w:pPr>
          </w:p>
        </w:tc>
        <w:tc>
          <w:tcPr>
            <w:tcW w:w="261" w:type="pct"/>
            <w:vAlign w:val="bottom"/>
          </w:tcPr>
          <w:p w14:paraId="6EB46E22" w14:textId="77777777" w:rsidR="00E617C8" w:rsidRPr="007C122F" w:rsidRDefault="00E617C8" w:rsidP="009642E4">
            <w:pPr>
              <w:contextualSpacing/>
              <w:jc w:val="center"/>
            </w:pPr>
          </w:p>
        </w:tc>
      </w:tr>
      <w:tr w:rsidR="00E617C8" w:rsidRPr="007C122F" w14:paraId="3A877B0D" w14:textId="77777777" w:rsidTr="007C122F">
        <w:trPr>
          <w:trHeight w:val="277"/>
          <w:jc w:val="center"/>
        </w:trPr>
        <w:tc>
          <w:tcPr>
            <w:tcW w:w="316" w:type="pct"/>
          </w:tcPr>
          <w:p w14:paraId="51B53FE3" w14:textId="77777777" w:rsidR="00E617C8" w:rsidRPr="007C122F" w:rsidRDefault="00E617C8" w:rsidP="00F94208">
            <w:pPr>
              <w:jc w:val="center"/>
            </w:pPr>
            <w:r w:rsidRPr="007C122F">
              <w:t>19.</w:t>
            </w:r>
          </w:p>
        </w:tc>
        <w:tc>
          <w:tcPr>
            <w:tcW w:w="227" w:type="pct"/>
          </w:tcPr>
          <w:p w14:paraId="3160BE3C" w14:textId="77777777" w:rsidR="00E617C8" w:rsidRPr="007C122F" w:rsidRDefault="00E617C8" w:rsidP="00F94208">
            <w:pPr>
              <w:jc w:val="center"/>
            </w:pPr>
            <w:r w:rsidRPr="007C122F">
              <w:t>a.</w:t>
            </w:r>
          </w:p>
        </w:tc>
        <w:tc>
          <w:tcPr>
            <w:tcW w:w="3606" w:type="pct"/>
            <w:vAlign w:val="bottom"/>
          </w:tcPr>
          <w:p w14:paraId="676EC44F" w14:textId="77777777" w:rsidR="00E617C8" w:rsidRPr="007C122F" w:rsidRDefault="00E617C8" w:rsidP="009642E4">
            <w:pPr>
              <w:contextualSpacing/>
              <w:jc w:val="both"/>
            </w:pPr>
            <w:r w:rsidRPr="007C122F">
              <w:t>Explain the working principle of the Bollman extractor with a neat sketch.</w:t>
            </w:r>
          </w:p>
        </w:tc>
        <w:tc>
          <w:tcPr>
            <w:tcW w:w="328" w:type="pct"/>
            <w:vAlign w:val="center"/>
          </w:tcPr>
          <w:p w14:paraId="1F6DF39A" w14:textId="77777777" w:rsidR="00E617C8" w:rsidRPr="007C122F" w:rsidRDefault="00E617C8" w:rsidP="009642E4">
            <w:pPr>
              <w:contextualSpacing/>
              <w:jc w:val="center"/>
            </w:pPr>
            <w:r w:rsidRPr="007C122F">
              <w:t>CO3</w:t>
            </w:r>
          </w:p>
        </w:tc>
        <w:tc>
          <w:tcPr>
            <w:tcW w:w="262" w:type="pct"/>
            <w:vAlign w:val="center"/>
          </w:tcPr>
          <w:p w14:paraId="582719CF" w14:textId="77777777" w:rsidR="00E617C8" w:rsidRPr="007C122F" w:rsidRDefault="00E617C8" w:rsidP="009642E4">
            <w:pPr>
              <w:contextualSpacing/>
              <w:jc w:val="center"/>
            </w:pPr>
            <w:r w:rsidRPr="007C122F">
              <w:t>U</w:t>
            </w:r>
          </w:p>
        </w:tc>
        <w:tc>
          <w:tcPr>
            <w:tcW w:w="261" w:type="pct"/>
            <w:vAlign w:val="center"/>
          </w:tcPr>
          <w:p w14:paraId="6F16033F" w14:textId="77777777" w:rsidR="00E617C8" w:rsidRPr="007C122F" w:rsidRDefault="00E617C8" w:rsidP="009642E4">
            <w:pPr>
              <w:contextualSpacing/>
              <w:jc w:val="center"/>
            </w:pPr>
            <w:r w:rsidRPr="007C122F">
              <w:t>6</w:t>
            </w:r>
          </w:p>
        </w:tc>
      </w:tr>
      <w:tr w:rsidR="00E617C8" w:rsidRPr="007C122F" w14:paraId="2AFAA7D4" w14:textId="77777777" w:rsidTr="007C122F">
        <w:trPr>
          <w:trHeight w:val="277"/>
          <w:jc w:val="center"/>
        </w:trPr>
        <w:tc>
          <w:tcPr>
            <w:tcW w:w="316" w:type="pct"/>
          </w:tcPr>
          <w:p w14:paraId="7A88829A" w14:textId="77777777" w:rsidR="00E617C8" w:rsidRPr="007C122F" w:rsidRDefault="00E617C8" w:rsidP="00F94208">
            <w:pPr>
              <w:jc w:val="center"/>
            </w:pPr>
          </w:p>
        </w:tc>
        <w:tc>
          <w:tcPr>
            <w:tcW w:w="227" w:type="pct"/>
          </w:tcPr>
          <w:p w14:paraId="620748D3" w14:textId="77777777" w:rsidR="00E617C8" w:rsidRPr="007C122F" w:rsidRDefault="00E617C8" w:rsidP="00F94208">
            <w:pPr>
              <w:jc w:val="center"/>
            </w:pPr>
            <w:r w:rsidRPr="007C122F">
              <w:t>b.</w:t>
            </w:r>
          </w:p>
        </w:tc>
        <w:tc>
          <w:tcPr>
            <w:tcW w:w="3606" w:type="pct"/>
            <w:vAlign w:val="bottom"/>
          </w:tcPr>
          <w:p w14:paraId="4C81C2A9" w14:textId="77777777" w:rsidR="00E617C8" w:rsidRPr="007C122F" w:rsidRDefault="00E617C8" w:rsidP="009642E4">
            <w:pPr>
              <w:contextualSpacing/>
              <w:jc w:val="both"/>
              <w:rPr>
                <w:bCs/>
              </w:rPr>
            </w:pPr>
            <w:r w:rsidRPr="007C122F">
              <w:rPr>
                <w:bCs/>
              </w:rPr>
              <w:t>Explain the working principle of the Hildebrant extractor with a neat sketch</w:t>
            </w:r>
          </w:p>
        </w:tc>
        <w:tc>
          <w:tcPr>
            <w:tcW w:w="328" w:type="pct"/>
            <w:vAlign w:val="center"/>
          </w:tcPr>
          <w:p w14:paraId="29159879" w14:textId="77777777" w:rsidR="00E617C8" w:rsidRPr="007C122F" w:rsidRDefault="00E617C8" w:rsidP="009642E4">
            <w:pPr>
              <w:contextualSpacing/>
              <w:jc w:val="center"/>
            </w:pPr>
            <w:r w:rsidRPr="007C122F">
              <w:t>CO3</w:t>
            </w:r>
          </w:p>
        </w:tc>
        <w:tc>
          <w:tcPr>
            <w:tcW w:w="262" w:type="pct"/>
            <w:vAlign w:val="center"/>
          </w:tcPr>
          <w:p w14:paraId="3C8733F2" w14:textId="77777777" w:rsidR="00E617C8" w:rsidRPr="007C122F" w:rsidRDefault="00E617C8" w:rsidP="009642E4">
            <w:pPr>
              <w:contextualSpacing/>
              <w:jc w:val="center"/>
            </w:pPr>
            <w:r w:rsidRPr="007C122F">
              <w:t>A</w:t>
            </w:r>
          </w:p>
        </w:tc>
        <w:tc>
          <w:tcPr>
            <w:tcW w:w="261" w:type="pct"/>
            <w:vAlign w:val="center"/>
          </w:tcPr>
          <w:p w14:paraId="29E0AA86" w14:textId="77777777" w:rsidR="00E617C8" w:rsidRPr="007C122F" w:rsidRDefault="00E617C8" w:rsidP="009642E4">
            <w:pPr>
              <w:contextualSpacing/>
              <w:jc w:val="center"/>
            </w:pPr>
            <w:r w:rsidRPr="007C122F">
              <w:t>6</w:t>
            </w:r>
          </w:p>
        </w:tc>
      </w:tr>
      <w:tr w:rsidR="00E617C8" w:rsidRPr="007C122F" w14:paraId="534C7FCF" w14:textId="77777777" w:rsidTr="007C122F">
        <w:trPr>
          <w:trHeight w:val="277"/>
          <w:jc w:val="center"/>
        </w:trPr>
        <w:tc>
          <w:tcPr>
            <w:tcW w:w="316" w:type="pct"/>
          </w:tcPr>
          <w:p w14:paraId="6D053EFD" w14:textId="77777777" w:rsidR="00E617C8" w:rsidRPr="007C122F" w:rsidRDefault="00E617C8" w:rsidP="00F94208">
            <w:pPr>
              <w:jc w:val="center"/>
            </w:pPr>
          </w:p>
        </w:tc>
        <w:tc>
          <w:tcPr>
            <w:tcW w:w="227" w:type="pct"/>
          </w:tcPr>
          <w:p w14:paraId="7D4E5AFB" w14:textId="77777777" w:rsidR="00E617C8" w:rsidRPr="007C122F" w:rsidRDefault="00E617C8" w:rsidP="00F94208">
            <w:pPr>
              <w:jc w:val="center"/>
            </w:pPr>
          </w:p>
        </w:tc>
        <w:tc>
          <w:tcPr>
            <w:tcW w:w="3606" w:type="pct"/>
            <w:vAlign w:val="bottom"/>
          </w:tcPr>
          <w:p w14:paraId="42053EC1" w14:textId="77777777" w:rsidR="00E617C8" w:rsidRPr="007C122F" w:rsidRDefault="00E617C8" w:rsidP="009642E4">
            <w:pPr>
              <w:contextualSpacing/>
              <w:jc w:val="both"/>
            </w:pPr>
          </w:p>
        </w:tc>
        <w:tc>
          <w:tcPr>
            <w:tcW w:w="328" w:type="pct"/>
            <w:vAlign w:val="center"/>
          </w:tcPr>
          <w:p w14:paraId="5E45376C" w14:textId="77777777" w:rsidR="00E617C8" w:rsidRPr="007C122F" w:rsidRDefault="00E617C8" w:rsidP="009642E4">
            <w:pPr>
              <w:contextualSpacing/>
              <w:jc w:val="center"/>
            </w:pPr>
          </w:p>
        </w:tc>
        <w:tc>
          <w:tcPr>
            <w:tcW w:w="262" w:type="pct"/>
            <w:vAlign w:val="center"/>
          </w:tcPr>
          <w:p w14:paraId="206C04C0" w14:textId="77777777" w:rsidR="00E617C8" w:rsidRPr="007C122F" w:rsidRDefault="00E617C8" w:rsidP="009642E4">
            <w:pPr>
              <w:contextualSpacing/>
              <w:jc w:val="center"/>
            </w:pPr>
          </w:p>
        </w:tc>
        <w:tc>
          <w:tcPr>
            <w:tcW w:w="261" w:type="pct"/>
            <w:vAlign w:val="center"/>
          </w:tcPr>
          <w:p w14:paraId="6AFEFD68" w14:textId="77777777" w:rsidR="00E617C8" w:rsidRPr="007C122F" w:rsidRDefault="00E617C8" w:rsidP="009642E4">
            <w:pPr>
              <w:contextualSpacing/>
              <w:jc w:val="center"/>
            </w:pPr>
          </w:p>
        </w:tc>
      </w:tr>
      <w:tr w:rsidR="00E617C8" w:rsidRPr="007C122F" w14:paraId="543C4A8A" w14:textId="77777777" w:rsidTr="007C122F">
        <w:trPr>
          <w:trHeight w:val="277"/>
          <w:jc w:val="center"/>
        </w:trPr>
        <w:tc>
          <w:tcPr>
            <w:tcW w:w="316" w:type="pct"/>
          </w:tcPr>
          <w:p w14:paraId="38CFF9F2" w14:textId="77777777" w:rsidR="00E617C8" w:rsidRPr="007C122F" w:rsidRDefault="00E617C8" w:rsidP="00F94208">
            <w:pPr>
              <w:jc w:val="center"/>
            </w:pPr>
            <w:r w:rsidRPr="007C122F">
              <w:t>20.</w:t>
            </w:r>
          </w:p>
        </w:tc>
        <w:tc>
          <w:tcPr>
            <w:tcW w:w="227" w:type="pct"/>
          </w:tcPr>
          <w:p w14:paraId="1DB49946" w14:textId="77777777" w:rsidR="00E617C8" w:rsidRPr="007C122F" w:rsidRDefault="00E617C8" w:rsidP="00F94208">
            <w:pPr>
              <w:jc w:val="center"/>
            </w:pPr>
            <w:r w:rsidRPr="007C122F">
              <w:t>a.</w:t>
            </w:r>
          </w:p>
        </w:tc>
        <w:tc>
          <w:tcPr>
            <w:tcW w:w="3606" w:type="pct"/>
            <w:vAlign w:val="center"/>
          </w:tcPr>
          <w:p w14:paraId="3468DC89" w14:textId="77777777" w:rsidR="00E617C8" w:rsidRPr="007C122F" w:rsidRDefault="00E617C8" w:rsidP="009C1744">
            <w:pPr>
              <w:jc w:val="both"/>
            </w:pPr>
            <w:r w:rsidRPr="007C122F">
              <w:t>Explain the properties consider for designing a packed tower.</w:t>
            </w:r>
          </w:p>
        </w:tc>
        <w:tc>
          <w:tcPr>
            <w:tcW w:w="328" w:type="pct"/>
          </w:tcPr>
          <w:p w14:paraId="35E13FE6" w14:textId="77777777" w:rsidR="00E617C8" w:rsidRPr="007C122F" w:rsidRDefault="00E617C8" w:rsidP="00AC32CA">
            <w:pPr>
              <w:contextualSpacing/>
              <w:jc w:val="center"/>
            </w:pPr>
            <w:r w:rsidRPr="007C122F">
              <w:t>CO6</w:t>
            </w:r>
          </w:p>
        </w:tc>
        <w:tc>
          <w:tcPr>
            <w:tcW w:w="262" w:type="pct"/>
          </w:tcPr>
          <w:p w14:paraId="1D5D2303" w14:textId="77777777" w:rsidR="00E617C8" w:rsidRPr="007C122F" w:rsidRDefault="00E617C8" w:rsidP="00AC32CA">
            <w:pPr>
              <w:contextualSpacing/>
              <w:jc w:val="center"/>
            </w:pPr>
            <w:r w:rsidRPr="007C122F">
              <w:t>An</w:t>
            </w:r>
          </w:p>
        </w:tc>
        <w:tc>
          <w:tcPr>
            <w:tcW w:w="261" w:type="pct"/>
          </w:tcPr>
          <w:p w14:paraId="1914F65F" w14:textId="77777777" w:rsidR="00E617C8" w:rsidRPr="007C122F" w:rsidRDefault="00E617C8" w:rsidP="00AC32CA">
            <w:pPr>
              <w:contextualSpacing/>
              <w:jc w:val="center"/>
            </w:pPr>
            <w:r w:rsidRPr="007C122F">
              <w:t>8</w:t>
            </w:r>
          </w:p>
        </w:tc>
      </w:tr>
      <w:tr w:rsidR="00E617C8" w:rsidRPr="007C122F" w14:paraId="65A293B2" w14:textId="77777777" w:rsidTr="007C122F">
        <w:trPr>
          <w:trHeight w:val="277"/>
          <w:jc w:val="center"/>
        </w:trPr>
        <w:tc>
          <w:tcPr>
            <w:tcW w:w="316" w:type="pct"/>
          </w:tcPr>
          <w:p w14:paraId="28047A88" w14:textId="77777777" w:rsidR="00E617C8" w:rsidRPr="007C122F" w:rsidRDefault="00E617C8" w:rsidP="00F94208">
            <w:pPr>
              <w:jc w:val="center"/>
            </w:pPr>
          </w:p>
        </w:tc>
        <w:tc>
          <w:tcPr>
            <w:tcW w:w="227" w:type="pct"/>
          </w:tcPr>
          <w:p w14:paraId="4EDD8A8C" w14:textId="77777777" w:rsidR="00E617C8" w:rsidRPr="007C122F" w:rsidRDefault="00E617C8" w:rsidP="00F94208">
            <w:pPr>
              <w:jc w:val="center"/>
            </w:pPr>
            <w:r w:rsidRPr="007C122F">
              <w:t>b.</w:t>
            </w:r>
          </w:p>
        </w:tc>
        <w:tc>
          <w:tcPr>
            <w:tcW w:w="3606" w:type="pct"/>
            <w:vAlign w:val="center"/>
          </w:tcPr>
          <w:p w14:paraId="24190037" w14:textId="77777777" w:rsidR="00E617C8" w:rsidRPr="007C122F" w:rsidRDefault="00E617C8" w:rsidP="009C1744">
            <w:pPr>
              <w:jc w:val="both"/>
            </w:pPr>
            <w:r w:rsidRPr="007C122F">
              <w:t>Write the selection factors for packing materials used in the packed tower.</w:t>
            </w:r>
          </w:p>
        </w:tc>
        <w:tc>
          <w:tcPr>
            <w:tcW w:w="328" w:type="pct"/>
          </w:tcPr>
          <w:p w14:paraId="6E2A1246" w14:textId="77777777" w:rsidR="00E617C8" w:rsidRPr="007C122F" w:rsidRDefault="00E617C8" w:rsidP="00AC32CA">
            <w:pPr>
              <w:contextualSpacing/>
              <w:jc w:val="center"/>
            </w:pPr>
            <w:r w:rsidRPr="007C122F">
              <w:t>CO4</w:t>
            </w:r>
          </w:p>
        </w:tc>
        <w:tc>
          <w:tcPr>
            <w:tcW w:w="262" w:type="pct"/>
          </w:tcPr>
          <w:p w14:paraId="5F0BEE88" w14:textId="77777777" w:rsidR="00E617C8" w:rsidRPr="007C122F" w:rsidRDefault="00E617C8" w:rsidP="00AC32CA">
            <w:pPr>
              <w:contextualSpacing/>
              <w:jc w:val="center"/>
            </w:pPr>
            <w:r w:rsidRPr="007C122F">
              <w:t>A</w:t>
            </w:r>
          </w:p>
        </w:tc>
        <w:tc>
          <w:tcPr>
            <w:tcW w:w="261" w:type="pct"/>
          </w:tcPr>
          <w:p w14:paraId="67CAAED8" w14:textId="77777777" w:rsidR="00E617C8" w:rsidRPr="007C122F" w:rsidRDefault="00E617C8" w:rsidP="00AC32CA">
            <w:pPr>
              <w:contextualSpacing/>
              <w:jc w:val="center"/>
            </w:pPr>
            <w:r w:rsidRPr="007C122F">
              <w:t>4</w:t>
            </w:r>
          </w:p>
        </w:tc>
      </w:tr>
      <w:tr w:rsidR="00E617C8" w:rsidRPr="007C122F" w14:paraId="6E5BAB83" w14:textId="77777777" w:rsidTr="007C122F">
        <w:trPr>
          <w:trHeight w:val="277"/>
          <w:jc w:val="center"/>
        </w:trPr>
        <w:tc>
          <w:tcPr>
            <w:tcW w:w="316" w:type="pct"/>
          </w:tcPr>
          <w:p w14:paraId="2908FDD7" w14:textId="77777777" w:rsidR="00E617C8" w:rsidRPr="007C122F" w:rsidRDefault="00E617C8" w:rsidP="00F94208">
            <w:pPr>
              <w:jc w:val="center"/>
            </w:pPr>
          </w:p>
        </w:tc>
        <w:tc>
          <w:tcPr>
            <w:tcW w:w="227" w:type="pct"/>
          </w:tcPr>
          <w:p w14:paraId="58FEE357" w14:textId="77777777" w:rsidR="00E617C8" w:rsidRPr="007C122F" w:rsidRDefault="00E617C8" w:rsidP="00F94208">
            <w:pPr>
              <w:jc w:val="center"/>
            </w:pPr>
          </w:p>
        </w:tc>
        <w:tc>
          <w:tcPr>
            <w:tcW w:w="3606" w:type="pct"/>
            <w:vAlign w:val="bottom"/>
          </w:tcPr>
          <w:p w14:paraId="45647053" w14:textId="77777777" w:rsidR="00E617C8" w:rsidRPr="007C122F" w:rsidRDefault="00E617C8" w:rsidP="009642E4">
            <w:pPr>
              <w:contextualSpacing/>
              <w:jc w:val="both"/>
            </w:pPr>
          </w:p>
        </w:tc>
        <w:tc>
          <w:tcPr>
            <w:tcW w:w="328" w:type="pct"/>
          </w:tcPr>
          <w:p w14:paraId="3935F353" w14:textId="77777777" w:rsidR="00E617C8" w:rsidRPr="007C122F" w:rsidRDefault="00E617C8" w:rsidP="00AC32CA">
            <w:pPr>
              <w:contextualSpacing/>
              <w:jc w:val="center"/>
            </w:pPr>
          </w:p>
        </w:tc>
        <w:tc>
          <w:tcPr>
            <w:tcW w:w="262" w:type="pct"/>
          </w:tcPr>
          <w:p w14:paraId="65C48274" w14:textId="77777777" w:rsidR="00E617C8" w:rsidRPr="007C122F" w:rsidRDefault="00E617C8" w:rsidP="00AC32CA">
            <w:pPr>
              <w:contextualSpacing/>
              <w:jc w:val="center"/>
            </w:pPr>
          </w:p>
        </w:tc>
        <w:tc>
          <w:tcPr>
            <w:tcW w:w="261" w:type="pct"/>
          </w:tcPr>
          <w:p w14:paraId="3ECD8B09" w14:textId="77777777" w:rsidR="00E617C8" w:rsidRPr="007C122F" w:rsidRDefault="00E617C8" w:rsidP="00AC32CA">
            <w:pPr>
              <w:contextualSpacing/>
              <w:jc w:val="center"/>
            </w:pPr>
          </w:p>
        </w:tc>
      </w:tr>
      <w:tr w:rsidR="00E617C8" w:rsidRPr="007C122F" w14:paraId="00D58249" w14:textId="77777777" w:rsidTr="007C122F">
        <w:trPr>
          <w:trHeight w:val="277"/>
          <w:jc w:val="center"/>
        </w:trPr>
        <w:tc>
          <w:tcPr>
            <w:tcW w:w="316" w:type="pct"/>
          </w:tcPr>
          <w:p w14:paraId="4DCFB939" w14:textId="77777777" w:rsidR="00E617C8" w:rsidRPr="007C122F" w:rsidRDefault="00E617C8" w:rsidP="00F94208">
            <w:pPr>
              <w:jc w:val="center"/>
            </w:pPr>
            <w:r w:rsidRPr="007C122F">
              <w:t>21.</w:t>
            </w:r>
          </w:p>
        </w:tc>
        <w:tc>
          <w:tcPr>
            <w:tcW w:w="227" w:type="pct"/>
          </w:tcPr>
          <w:p w14:paraId="3501AAA1" w14:textId="77777777" w:rsidR="00E617C8" w:rsidRPr="007C122F" w:rsidRDefault="00E617C8" w:rsidP="00F94208">
            <w:pPr>
              <w:jc w:val="center"/>
            </w:pPr>
            <w:r w:rsidRPr="007C122F">
              <w:t>a.</w:t>
            </w:r>
          </w:p>
        </w:tc>
        <w:tc>
          <w:tcPr>
            <w:tcW w:w="3606" w:type="pct"/>
            <w:vAlign w:val="center"/>
          </w:tcPr>
          <w:p w14:paraId="1BFBC40C" w14:textId="77777777" w:rsidR="00E617C8" w:rsidRPr="007C122F" w:rsidRDefault="00E617C8" w:rsidP="009C1744">
            <w:pPr>
              <w:jc w:val="both"/>
              <w:rPr>
                <w:color w:val="000000"/>
              </w:rPr>
            </w:pPr>
            <w:r w:rsidRPr="007C122F">
              <w:rPr>
                <w:color w:val="000000"/>
              </w:rPr>
              <w:t>Explain the batch crystallizer with a neat diagram and list the applications of crystallizer in food processing.</w:t>
            </w:r>
          </w:p>
        </w:tc>
        <w:tc>
          <w:tcPr>
            <w:tcW w:w="328" w:type="pct"/>
          </w:tcPr>
          <w:p w14:paraId="249CC6DE" w14:textId="77777777" w:rsidR="00E617C8" w:rsidRPr="007C122F" w:rsidRDefault="00E617C8" w:rsidP="00AC32CA">
            <w:pPr>
              <w:contextualSpacing/>
              <w:jc w:val="center"/>
            </w:pPr>
            <w:r w:rsidRPr="007C122F">
              <w:t>CO3</w:t>
            </w:r>
          </w:p>
        </w:tc>
        <w:tc>
          <w:tcPr>
            <w:tcW w:w="262" w:type="pct"/>
          </w:tcPr>
          <w:p w14:paraId="2D860991" w14:textId="77777777" w:rsidR="00E617C8" w:rsidRPr="007C122F" w:rsidRDefault="00E617C8" w:rsidP="00AC32CA">
            <w:pPr>
              <w:contextualSpacing/>
              <w:jc w:val="center"/>
            </w:pPr>
            <w:r w:rsidRPr="007C122F">
              <w:t>A</w:t>
            </w:r>
          </w:p>
        </w:tc>
        <w:tc>
          <w:tcPr>
            <w:tcW w:w="261" w:type="pct"/>
          </w:tcPr>
          <w:p w14:paraId="0A29CE21" w14:textId="77777777" w:rsidR="00E617C8" w:rsidRPr="007C122F" w:rsidRDefault="00E617C8" w:rsidP="00AC32CA">
            <w:pPr>
              <w:contextualSpacing/>
              <w:jc w:val="center"/>
            </w:pPr>
            <w:r w:rsidRPr="007C122F">
              <w:t>8</w:t>
            </w:r>
          </w:p>
        </w:tc>
      </w:tr>
      <w:tr w:rsidR="00E617C8" w:rsidRPr="007C122F" w14:paraId="00B6CA6B" w14:textId="77777777" w:rsidTr="007C122F">
        <w:trPr>
          <w:trHeight w:val="277"/>
          <w:jc w:val="center"/>
        </w:trPr>
        <w:tc>
          <w:tcPr>
            <w:tcW w:w="316" w:type="pct"/>
          </w:tcPr>
          <w:p w14:paraId="19F3EA23" w14:textId="77777777" w:rsidR="00E617C8" w:rsidRPr="007C122F" w:rsidRDefault="00E617C8" w:rsidP="00F94208">
            <w:pPr>
              <w:jc w:val="center"/>
            </w:pPr>
          </w:p>
        </w:tc>
        <w:tc>
          <w:tcPr>
            <w:tcW w:w="227" w:type="pct"/>
          </w:tcPr>
          <w:p w14:paraId="3D69FC5C" w14:textId="77777777" w:rsidR="00E617C8" w:rsidRPr="007C122F" w:rsidRDefault="00E617C8" w:rsidP="00F94208">
            <w:pPr>
              <w:jc w:val="center"/>
            </w:pPr>
            <w:r w:rsidRPr="007C122F">
              <w:t>b.</w:t>
            </w:r>
          </w:p>
        </w:tc>
        <w:tc>
          <w:tcPr>
            <w:tcW w:w="3606" w:type="pct"/>
            <w:vAlign w:val="center"/>
          </w:tcPr>
          <w:p w14:paraId="26032AE1" w14:textId="77777777" w:rsidR="00E617C8" w:rsidRPr="007C122F" w:rsidRDefault="00E617C8" w:rsidP="009642E4">
            <w:pPr>
              <w:jc w:val="both"/>
              <w:rPr>
                <w:color w:val="000000"/>
              </w:rPr>
            </w:pPr>
            <w:r w:rsidRPr="007C122F">
              <w:rPr>
                <w:color w:val="000000"/>
              </w:rPr>
              <w:t>Estimate the magnesium chloride crystallized out if the saturated concentration is only 52.5 kg/100 kg of water at 25⁰C. The solution contains 45 percent magnesium chloride solution in water at 25⁰C.</w:t>
            </w:r>
          </w:p>
        </w:tc>
        <w:tc>
          <w:tcPr>
            <w:tcW w:w="328" w:type="pct"/>
          </w:tcPr>
          <w:p w14:paraId="6290C69D" w14:textId="77777777" w:rsidR="00E617C8" w:rsidRPr="007C122F" w:rsidRDefault="00E617C8" w:rsidP="00AC32CA">
            <w:pPr>
              <w:contextualSpacing/>
              <w:jc w:val="center"/>
            </w:pPr>
            <w:r w:rsidRPr="007C122F">
              <w:t>CO5</w:t>
            </w:r>
          </w:p>
        </w:tc>
        <w:tc>
          <w:tcPr>
            <w:tcW w:w="262" w:type="pct"/>
          </w:tcPr>
          <w:p w14:paraId="67205CCF" w14:textId="77777777" w:rsidR="00E617C8" w:rsidRPr="007C122F" w:rsidRDefault="00E617C8" w:rsidP="00AC32CA">
            <w:pPr>
              <w:contextualSpacing/>
              <w:jc w:val="center"/>
            </w:pPr>
            <w:r w:rsidRPr="007C122F">
              <w:t>E</w:t>
            </w:r>
          </w:p>
        </w:tc>
        <w:tc>
          <w:tcPr>
            <w:tcW w:w="261" w:type="pct"/>
          </w:tcPr>
          <w:p w14:paraId="5F9560FE" w14:textId="77777777" w:rsidR="00E617C8" w:rsidRPr="007C122F" w:rsidRDefault="00E617C8" w:rsidP="00AC32CA">
            <w:pPr>
              <w:contextualSpacing/>
              <w:jc w:val="center"/>
            </w:pPr>
            <w:r w:rsidRPr="007C122F">
              <w:t>4</w:t>
            </w:r>
          </w:p>
        </w:tc>
      </w:tr>
      <w:tr w:rsidR="00E617C8" w:rsidRPr="007C122F" w14:paraId="37BB1EE0" w14:textId="77777777" w:rsidTr="007C122F">
        <w:trPr>
          <w:trHeight w:val="277"/>
          <w:jc w:val="center"/>
        </w:trPr>
        <w:tc>
          <w:tcPr>
            <w:tcW w:w="316" w:type="pct"/>
          </w:tcPr>
          <w:p w14:paraId="7F800BB0" w14:textId="77777777" w:rsidR="00E617C8" w:rsidRPr="007C122F" w:rsidRDefault="00E617C8" w:rsidP="00F94208">
            <w:pPr>
              <w:jc w:val="center"/>
            </w:pPr>
          </w:p>
        </w:tc>
        <w:tc>
          <w:tcPr>
            <w:tcW w:w="227" w:type="pct"/>
          </w:tcPr>
          <w:p w14:paraId="6E4D4E34" w14:textId="77777777" w:rsidR="00E617C8" w:rsidRPr="007C122F" w:rsidRDefault="00E617C8" w:rsidP="00F94208">
            <w:pPr>
              <w:jc w:val="center"/>
            </w:pPr>
          </w:p>
        </w:tc>
        <w:tc>
          <w:tcPr>
            <w:tcW w:w="3606" w:type="pct"/>
            <w:vAlign w:val="bottom"/>
          </w:tcPr>
          <w:p w14:paraId="26BE2298" w14:textId="77777777" w:rsidR="00E617C8" w:rsidRPr="007C122F" w:rsidRDefault="00E617C8" w:rsidP="009642E4">
            <w:pPr>
              <w:contextualSpacing/>
              <w:jc w:val="both"/>
            </w:pPr>
          </w:p>
        </w:tc>
        <w:tc>
          <w:tcPr>
            <w:tcW w:w="328" w:type="pct"/>
          </w:tcPr>
          <w:p w14:paraId="6741E4E0" w14:textId="77777777" w:rsidR="00E617C8" w:rsidRPr="007C122F" w:rsidRDefault="00E617C8" w:rsidP="00AC32CA">
            <w:pPr>
              <w:contextualSpacing/>
              <w:jc w:val="center"/>
            </w:pPr>
          </w:p>
        </w:tc>
        <w:tc>
          <w:tcPr>
            <w:tcW w:w="262" w:type="pct"/>
          </w:tcPr>
          <w:p w14:paraId="65F66666" w14:textId="77777777" w:rsidR="00E617C8" w:rsidRPr="007C122F" w:rsidRDefault="00E617C8" w:rsidP="00AC32CA">
            <w:pPr>
              <w:contextualSpacing/>
              <w:jc w:val="center"/>
            </w:pPr>
          </w:p>
        </w:tc>
        <w:tc>
          <w:tcPr>
            <w:tcW w:w="261" w:type="pct"/>
          </w:tcPr>
          <w:p w14:paraId="38C34F04" w14:textId="77777777" w:rsidR="00E617C8" w:rsidRPr="007C122F" w:rsidRDefault="00E617C8" w:rsidP="00AC32CA">
            <w:pPr>
              <w:contextualSpacing/>
              <w:jc w:val="center"/>
            </w:pPr>
          </w:p>
        </w:tc>
      </w:tr>
      <w:tr w:rsidR="00E617C8" w:rsidRPr="007C122F" w14:paraId="4E8B9752" w14:textId="77777777" w:rsidTr="007C122F">
        <w:trPr>
          <w:trHeight w:val="277"/>
          <w:jc w:val="center"/>
        </w:trPr>
        <w:tc>
          <w:tcPr>
            <w:tcW w:w="316" w:type="pct"/>
          </w:tcPr>
          <w:p w14:paraId="209C49B9" w14:textId="77777777" w:rsidR="00E617C8" w:rsidRPr="007C122F" w:rsidRDefault="00E617C8" w:rsidP="00F94208">
            <w:pPr>
              <w:jc w:val="center"/>
            </w:pPr>
            <w:r w:rsidRPr="007C122F">
              <w:t>22.</w:t>
            </w:r>
          </w:p>
        </w:tc>
        <w:tc>
          <w:tcPr>
            <w:tcW w:w="227" w:type="pct"/>
          </w:tcPr>
          <w:p w14:paraId="26C50996" w14:textId="77777777" w:rsidR="00E617C8" w:rsidRPr="007C122F" w:rsidRDefault="00E617C8" w:rsidP="00F94208">
            <w:pPr>
              <w:jc w:val="center"/>
            </w:pPr>
            <w:r w:rsidRPr="007C122F">
              <w:t>a.</w:t>
            </w:r>
          </w:p>
        </w:tc>
        <w:tc>
          <w:tcPr>
            <w:tcW w:w="3606" w:type="pct"/>
            <w:vAlign w:val="bottom"/>
          </w:tcPr>
          <w:p w14:paraId="700D8EFD" w14:textId="77777777" w:rsidR="00E617C8" w:rsidRPr="007C122F" w:rsidRDefault="00E617C8" w:rsidP="009C1744">
            <w:pPr>
              <w:pStyle w:val="Default"/>
              <w:jc w:val="both"/>
            </w:pPr>
            <w:r w:rsidRPr="007C122F">
              <w:t>It is desired to concentrate a 10% salt solution to a 30% salt solution in an evaporator. Consider a feed of 300 kg/min at 30</w:t>
            </w:r>
            <w:r w:rsidRPr="007C122F">
              <w:rPr>
                <w:vertAlign w:val="superscript"/>
              </w:rPr>
              <w:t>o</w:t>
            </w:r>
            <w:r w:rsidRPr="007C122F">
              <w:t>C. The boiling point of the solution is 100</w:t>
            </w:r>
            <w:r w:rsidRPr="007C122F">
              <w:rPr>
                <w:vertAlign w:val="superscript"/>
              </w:rPr>
              <w:t>o</w:t>
            </w:r>
            <w:r w:rsidRPr="007C122F">
              <w:t>C, latent heat is 2100 kJ/kg, and the specific heat of the solution is 4 kJ/kg-K. Calculate the rate at which heat has to be supplied (in kJ/min) to the evaporator.</w:t>
            </w:r>
          </w:p>
        </w:tc>
        <w:tc>
          <w:tcPr>
            <w:tcW w:w="328" w:type="pct"/>
          </w:tcPr>
          <w:p w14:paraId="53337566" w14:textId="77777777" w:rsidR="00E617C8" w:rsidRPr="007C122F" w:rsidRDefault="00E617C8" w:rsidP="00AC32CA">
            <w:pPr>
              <w:contextualSpacing/>
              <w:jc w:val="center"/>
            </w:pPr>
            <w:r w:rsidRPr="007C122F">
              <w:t>CO5</w:t>
            </w:r>
          </w:p>
        </w:tc>
        <w:tc>
          <w:tcPr>
            <w:tcW w:w="262" w:type="pct"/>
          </w:tcPr>
          <w:p w14:paraId="782B9CB3" w14:textId="77777777" w:rsidR="00E617C8" w:rsidRPr="007C122F" w:rsidRDefault="00E617C8" w:rsidP="00AC32CA">
            <w:pPr>
              <w:contextualSpacing/>
              <w:jc w:val="center"/>
            </w:pPr>
            <w:r w:rsidRPr="007C122F">
              <w:t>E</w:t>
            </w:r>
          </w:p>
        </w:tc>
        <w:tc>
          <w:tcPr>
            <w:tcW w:w="261" w:type="pct"/>
          </w:tcPr>
          <w:p w14:paraId="3C276647" w14:textId="77777777" w:rsidR="00E617C8" w:rsidRPr="007C122F" w:rsidRDefault="00E617C8" w:rsidP="00AC32CA">
            <w:pPr>
              <w:contextualSpacing/>
              <w:jc w:val="center"/>
            </w:pPr>
            <w:r w:rsidRPr="007C122F">
              <w:t>6</w:t>
            </w:r>
          </w:p>
        </w:tc>
      </w:tr>
      <w:tr w:rsidR="00E617C8" w:rsidRPr="007C122F" w14:paraId="5C06FFB3" w14:textId="77777777" w:rsidTr="007C122F">
        <w:trPr>
          <w:trHeight w:val="277"/>
          <w:jc w:val="center"/>
        </w:trPr>
        <w:tc>
          <w:tcPr>
            <w:tcW w:w="316" w:type="pct"/>
          </w:tcPr>
          <w:p w14:paraId="5C390359" w14:textId="77777777" w:rsidR="00E617C8" w:rsidRPr="007C122F" w:rsidRDefault="00E617C8" w:rsidP="00F94208">
            <w:pPr>
              <w:jc w:val="center"/>
            </w:pPr>
          </w:p>
        </w:tc>
        <w:tc>
          <w:tcPr>
            <w:tcW w:w="227" w:type="pct"/>
          </w:tcPr>
          <w:p w14:paraId="12425004" w14:textId="77777777" w:rsidR="00E617C8" w:rsidRPr="007C122F" w:rsidRDefault="00E617C8" w:rsidP="00F94208">
            <w:pPr>
              <w:jc w:val="center"/>
            </w:pPr>
            <w:r w:rsidRPr="007C122F">
              <w:t>b.</w:t>
            </w:r>
          </w:p>
        </w:tc>
        <w:tc>
          <w:tcPr>
            <w:tcW w:w="3606" w:type="pct"/>
            <w:vAlign w:val="bottom"/>
          </w:tcPr>
          <w:p w14:paraId="15046566" w14:textId="77777777" w:rsidR="00E617C8" w:rsidRPr="007C122F" w:rsidRDefault="00E617C8" w:rsidP="009C1744">
            <w:pPr>
              <w:contextualSpacing/>
              <w:jc w:val="both"/>
              <w:rPr>
                <w:bCs/>
              </w:rPr>
            </w:pPr>
            <w:r w:rsidRPr="007C122F">
              <w:rPr>
                <w:color w:val="000000"/>
              </w:rPr>
              <w:t>Derive the mass and energy balance equation for a single effect evaporator.</w:t>
            </w:r>
          </w:p>
        </w:tc>
        <w:tc>
          <w:tcPr>
            <w:tcW w:w="328" w:type="pct"/>
          </w:tcPr>
          <w:p w14:paraId="64B2B984" w14:textId="77777777" w:rsidR="00E617C8" w:rsidRPr="007C122F" w:rsidRDefault="00E617C8" w:rsidP="00AC32CA">
            <w:pPr>
              <w:contextualSpacing/>
              <w:jc w:val="center"/>
            </w:pPr>
            <w:r w:rsidRPr="007C122F">
              <w:t>CO2</w:t>
            </w:r>
          </w:p>
        </w:tc>
        <w:tc>
          <w:tcPr>
            <w:tcW w:w="262" w:type="pct"/>
          </w:tcPr>
          <w:p w14:paraId="3783F763" w14:textId="77777777" w:rsidR="00E617C8" w:rsidRPr="007C122F" w:rsidRDefault="00E617C8" w:rsidP="00AC32CA">
            <w:pPr>
              <w:contextualSpacing/>
              <w:jc w:val="center"/>
            </w:pPr>
            <w:r w:rsidRPr="007C122F">
              <w:t>E</w:t>
            </w:r>
          </w:p>
        </w:tc>
        <w:tc>
          <w:tcPr>
            <w:tcW w:w="261" w:type="pct"/>
          </w:tcPr>
          <w:p w14:paraId="5CB66329" w14:textId="77777777" w:rsidR="00E617C8" w:rsidRPr="007C122F" w:rsidRDefault="00E617C8" w:rsidP="00AC32CA">
            <w:pPr>
              <w:contextualSpacing/>
              <w:jc w:val="center"/>
            </w:pPr>
            <w:r w:rsidRPr="007C122F">
              <w:t>6</w:t>
            </w:r>
          </w:p>
        </w:tc>
      </w:tr>
      <w:tr w:rsidR="00E617C8" w:rsidRPr="007C122F" w14:paraId="057C309B" w14:textId="77777777" w:rsidTr="007C122F">
        <w:trPr>
          <w:trHeight w:val="277"/>
          <w:jc w:val="center"/>
        </w:trPr>
        <w:tc>
          <w:tcPr>
            <w:tcW w:w="316" w:type="pct"/>
          </w:tcPr>
          <w:p w14:paraId="138C4DC5" w14:textId="77777777" w:rsidR="00E617C8" w:rsidRPr="007C122F" w:rsidRDefault="00E617C8" w:rsidP="00F94208">
            <w:pPr>
              <w:jc w:val="center"/>
            </w:pPr>
          </w:p>
        </w:tc>
        <w:tc>
          <w:tcPr>
            <w:tcW w:w="227" w:type="pct"/>
          </w:tcPr>
          <w:p w14:paraId="08904CF2" w14:textId="77777777" w:rsidR="00E617C8" w:rsidRPr="007C122F" w:rsidRDefault="00E617C8" w:rsidP="00F94208">
            <w:pPr>
              <w:jc w:val="center"/>
            </w:pPr>
          </w:p>
        </w:tc>
        <w:tc>
          <w:tcPr>
            <w:tcW w:w="3606" w:type="pct"/>
          </w:tcPr>
          <w:p w14:paraId="22E4933E" w14:textId="77777777" w:rsidR="00E617C8" w:rsidRPr="007C122F" w:rsidRDefault="00E617C8" w:rsidP="00F94208"/>
        </w:tc>
        <w:tc>
          <w:tcPr>
            <w:tcW w:w="328" w:type="pct"/>
          </w:tcPr>
          <w:p w14:paraId="35F17542" w14:textId="77777777" w:rsidR="00E617C8" w:rsidRPr="007C122F" w:rsidRDefault="00E617C8" w:rsidP="00AC32CA">
            <w:pPr>
              <w:jc w:val="center"/>
            </w:pPr>
          </w:p>
        </w:tc>
        <w:tc>
          <w:tcPr>
            <w:tcW w:w="262" w:type="pct"/>
          </w:tcPr>
          <w:p w14:paraId="0B2C469D" w14:textId="77777777" w:rsidR="00E617C8" w:rsidRPr="007C122F" w:rsidRDefault="00E617C8" w:rsidP="00AC32CA">
            <w:pPr>
              <w:jc w:val="center"/>
            </w:pPr>
          </w:p>
        </w:tc>
        <w:tc>
          <w:tcPr>
            <w:tcW w:w="261" w:type="pct"/>
          </w:tcPr>
          <w:p w14:paraId="3C9D9C26" w14:textId="77777777" w:rsidR="00E617C8" w:rsidRPr="007C122F" w:rsidRDefault="00E617C8" w:rsidP="00AC32CA">
            <w:pPr>
              <w:jc w:val="center"/>
            </w:pPr>
          </w:p>
        </w:tc>
      </w:tr>
      <w:tr w:rsidR="00E617C8" w:rsidRPr="007C122F" w14:paraId="115D9A33" w14:textId="77777777" w:rsidTr="007C122F">
        <w:trPr>
          <w:trHeight w:val="277"/>
          <w:jc w:val="center"/>
        </w:trPr>
        <w:tc>
          <w:tcPr>
            <w:tcW w:w="316" w:type="pct"/>
          </w:tcPr>
          <w:p w14:paraId="086152C6" w14:textId="77777777" w:rsidR="00E617C8" w:rsidRPr="007C122F" w:rsidRDefault="00E617C8" w:rsidP="00F94208">
            <w:pPr>
              <w:jc w:val="center"/>
            </w:pPr>
            <w:r w:rsidRPr="007C122F">
              <w:t>23.</w:t>
            </w:r>
          </w:p>
        </w:tc>
        <w:tc>
          <w:tcPr>
            <w:tcW w:w="227" w:type="pct"/>
          </w:tcPr>
          <w:p w14:paraId="18B12CB4" w14:textId="77777777" w:rsidR="00E617C8" w:rsidRPr="007C122F" w:rsidRDefault="00E617C8" w:rsidP="00F94208">
            <w:pPr>
              <w:jc w:val="center"/>
            </w:pPr>
            <w:r w:rsidRPr="007C122F">
              <w:t>a.</w:t>
            </w:r>
          </w:p>
        </w:tc>
        <w:tc>
          <w:tcPr>
            <w:tcW w:w="3606" w:type="pct"/>
          </w:tcPr>
          <w:p w14:paraId="600CC6C3" w14:textId="77777777" w:rsidR="00E617C8" w:rsidRDefault="00E617C8" w:rsidP="00295769">
            <w:pPr>
              <w:jc w:val="both"/>
            </w:pPr>
            <w:r w:rsidRPr="007C122F">
              <w:t>A continuous rectification column with striping is used to distill a 2000 kg mixture of acetic acid and water which contains 50 % acetic acid (molar). The feed is a saturated vapour at its boiling point. The reflex ratio used is 2.6. It is desired to purify acetic acid upto 90 %t concentration (molar) in the bottom product and the top product containing 10 % acetic acid (molar). Determine the number of ideal plates and the location of the feed plate. The equilibrium data for acetic acid-water systems is given in the table.</w:t>
            </w:r>
          </w:p>
          <w:p w14:paraId="65320AB8" w14:textId="77777777" w:rsidR="00E617C8" w:rsidRPr="007C122F" w:rsidRDefault="00E617C8" w:rsidP="00066142">
            <w:pPr>
              <w:jc w:val="both"/>
            </w:pPr>
            <w:r>
              <w:rPr>
                <w:noProof/>
              </w:rPr>
              <w:drawing>
                <wp:inline distT="0" distB="0" distL="0" distR="0" wp14:anchorId="0FDBECE6" wp14:editId="031BE77C">
                  <wp:extent cx="4815205" cy="8229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sharpenSoften amount="50000"/>
                                    </a14:imgEffect>
                                  </a14:imgLayer>
                                </a14:imgProps>
                              </a:ext>
                            </a:extLst>
                          </a:blip>
                          <a:stretch>
                            <a:fillRect/>
                          </a:stretch>
                        </pic:blipFill>
                        <pic:spPr>
                          <a:xfrm>
                            <a:off x="0" y="0"/>
                            <a:ext cx="4815205" cy="822960"/>
                          </a:xfrm>
                          <a:prstGeom prst="rect">
                            <a:avLst/>
                          </a:prstGeom>
                        </pic:spPr>
                      </pic:pic>
                    </a:graphicData>
                  </a:graphic>
                </wp:inline>
              </w:drawing>
            </w:r>
          </w:p>
        </w:tc>
        <w:tc>
          <w:tcPr>
            <w:tcW w:w="328" w:type="pct"/>
          </w:tcPr>
          <w:p w14:paraId="4BD2138D" w14:textId="77777777" w:rsidR="00E617C8" w:rsidRPr="007C122F" w:rsidRDefault="00E617C8" w:rsidP="00AC32CA">
            <w:pPr>
              <w:contextualSpacing/>
              <w:jc w:val="center"/>
            </w:pPr>
            <w:r w:rsidRPr="007C122F">
              <w:t>CO5</w:t>
            </w:r>
          </w:p>
        </w:tc>
        <w:tc>
          <w:tcPr>
            <w:tcW w:w="262" w:type="pct"/>
          </w:tcPr>
          <w:p w14:paraId="5544F8D7" w14:textId="77777777" w:rsidR="00E617C8" w:rsidRPr="007C122F" w:rsidRDefault="00E617C8" w:rsidP="00AC32CA">
            <w:pPr>
              <w:contextualSpacing/>
              <w:jc w:val="center"/>
            </w:pPr>
            <w:r w:rsidRPr="007C122F">
              <w:t>E</w:t>
            </w:r>
          </w:p>
        </w:tc>
        <w:tc>
          <w:tcPr>
            <w:tcW w:w="261" w:type="pct"/>
          </w:tcPr>
          <w:p w14:paraId="520B2A2B" w14:textId="77777777" w:rsidR="00E617C8" w:rsidRPr="007C122F" w:rsidRDefault="00E617C8" w:rsidP="00AC32CA">
            <w:pPr>
              <w:contextualSpacing/>
              <w:jc w:val="center"/>
            </w:pPr>
            <w:r w:rsidRPr="007C122F">
              <w:t>9</w:t>
            </w:r>
          </w:p>
        </w:tc>
      </w:tr>
      <w:tr w:rsidR="00E617C8" w:rsidRPr="007C122F" w14:paraId="1EAD0704" w14:textId="77777777" w:rsidTr="007C122F">
        <w:trPr>
          <w:trHeight w:val="277"/>
          <w:jc w:val="center"/>
        </w:trPr>
        <w:tc>
          <w:tcPr>
            <w:tcW w:w="316" w:type="pct"/>
          </w:tcPr>
          <w:p w14:paraId="4EF1638E" w14:textId="77777777" w:rsidR="00E617C8" w:rsidRPr="007C122F" w:rsidRDefault="00E617C8" w:rsidP="00F94208">
            <w:pPr>
              <w:jc w:val="center"/>
            </w:pPr>
          </w:p>
        </w:tc>
        <w:tc>
          <w:tcPr>
            <w:tcW w:w="227" w:type="pct"/>
          </w:tcPr>
          <w:p w14:paraId="1D850DF0" w14:textId="77777777" w:rsidR="00E617C8" w:rsidRPr="007C122F" w:rsidRDefault="00E617C8" w:rsidP="00F94208">
            <w:pPr>
              <w:jc w:val="center"/>
            </w:pPr>
            <w:r w:rsidRPr="007C122F">
              <w:t>b.</w:t>
            </w:r>
          </w:p>
        </w:tc>
        <w:tc>
          <w:tcPr>
            <w:tcW w:w="3606" w:type="pct"/>
            <w:vAlign w:val="bottom"/>
          </w:tcPr>
          <w:p w14:paraId="14747161" w14:textId="77777777" w:rsidR="00E617C8" w:rsidRPr="007C122F" w:rsidRDefault="00E617C8" w:rsidP="009642E4">
            <w:pPr>
              <w:contextualSpacing/>
              <w:jc w:val="both"/>
              <w:rPr>
                <w:bCs/>
              </w:rPr>
            </w:pPr>
            <w:r w:rsidRPr="007C122F">
              <w:rPr>
                <w:bCs/>
              </w:rPr>
              <w:t>Explain the combined rectification and stripping process in distillation.</w:t>
            </w:r>
          </w:p>
        </w:tc>
        <w:tc>
          <w:tcPr>
            <w:tcW w:w="328" w:type="pct"/>
          </w:tcPr>
          <w:p w14:paraId="522E4AC3" w14:textId="77777777" w:rsidR="00E617C8" w:rsidRPr="007C122F" w:rsidRDefault="00E617C8" w:rsidP="00AC32CA">
            <w:pPr>
              <w:contextualSpacing/>
              <w:jc w:val="center"/>
            </w:pPr>
            <w:r w:rsidRPr="007C122F">
              <w:t>CO3</w:t>
            </w:r>
          </w:p>
        </w:tc>
        <w:tc>
          <w:tcPr>
            <w:tcW w:w="262" w:type="pct"/>
          </w:tcPr>
          <w:p w14:paraId="54F70157" w14:textId="77777777" w:rsidR="00E617C8" w:rsidRPr="007C122F" w:rsidRDefault="00E617C8" w:rsidP="00AC32CA">
            <w:pPr>
              <w:contextualSpacing/>
              <w:jc w:val="center"/>
            </w:pPr>
            <w:r w:rsidRPr="007C122F">
              <w:t>U</w:t>
            </w:r>
          </w:p>
        </w:tc>
        <w:tc>
          <w:tcPr>
            <w:tcW w:w="261" w:type="pct"/>
          </w:tcPr>
          <w:p w14:paraId="22FB5307" w14:textId="77777777" w:rsidR="00E617C8" w:rsidRPr="007C122F" w:rsidRDefault="00E617C8" w:rsidP="00AC32CA">
            <w:pPr>
              <w:contextualSpacing/>
              <w:jc w:val="center"/>
            </w:pPr>
            <w:r w:rsidRPr="007C122F">
              <w:t>3</w:t>
            </w:r>
          </w:p>
        </w:tc>
      </w:tr>
      <w:tr w:rsidR="00E617C8" w:rsidRPr="007C122F" w14:paraId="7752401C" w14:textId="77777777" w:rsidTr="007C122F">
        <w:trPr>
          <w:trHeight w:val="212"/>
          <w:jc w:val="center"/>
        </w:trPr>
        <w:tc>
          <w:tcPr>
            <w:tcW w:w="5000" w:type="pct"/>
            <w:gridSpan w:val="6"/>
          </w:tcPr>
          <w:p w14:paraId="6EF2E543" w14:textId="77777777" w:rsidR="00E617C8" w:rsidRPr="007C122F" w:rsidRDefault="00E617C8" w:rsidP="00AC32CA">
            <w:pPr>
              <w:jc w:val="center"/>
              <w:rPr>
                <w:b/>
                <w:bCs/>
              </w:rPr>
            </w:pPr>
            <w:r w:rsidRPr="007C122F">
              <w:rPr>
                <w:b/>
                <w:bCs/>
              </w:rPr>
              <w:t>COMPULSORY QUESTION</w:t>
            </w:r>
          </w:p>
        </w:tc>
      </w:tr>
      <w:tr w:rsidR="00E617C8" w:rsidRPr="007C122F" w14:paraId="37B16C06" w14:textId="77777777" w:rsidTr="007C122F">
        <w:trPr>
          <w:trHeight w:val="277"/>
          <w:jc w:val="center"/>
        </w:trPr>
        <w:tc>
          <w:tcPr>
            <w:tcW w:w="316" w:type="pct"/>
          </w:tcPr>
          <w:p w14:paraId="29726D48" w14:textId="77777777" w:rsidR="00E617C8" w:rsidRPr="007C122F" w:rsidRDefault="00E617C8" w:rsidP="00F94208">
            <w:pPr>
              <w:jc w:val="center"/>
            </w:pPr>
            <w:r w:rsidRPr="007C122F">
              <w:t>24.</w:t>
            </w:r>
          </w:p>
        </w:tc>
        <w:tc>
          <w:tcPr>
            <w:tcW w:w="227" w:type="pct"/>
          </w:tcPr>
          <w:p w14:paraId="25D7276B" w14:textId="77777777" w:rsidR="00E617C8" w:rsidRPr="007C122F" w:rsidRDefault="00E617C8" w:rsidP="00F94208">
            <w:pPr>
              <w:jc w:val="center"/>
            </w:pPr>
            <w:r w:rsidRPr="007C122F">
              <w:t>a.</w:t>
            </w:r>
          </w:p>
        </w:tc>
        <w:tc>
          <w:tcPr>
            <w:tcW w:w="3606" w:type="pct"/>
            <w:vAlign w:val="bottom"/>
          </w:tcPr>
          <w:p w14:paraId="4A0FF98E" w14:textId="77777777" w:rsidR="00E617C8" w:rsidRPr="007C122F" w:rsidRDefault="00E617C8" w:rsidP="009642E4">
            <w:pPr>
              <w:contextualSpacing/>
              <w:jc w:val="both"/>
            </w:pPr>
            <w:r w:rsidRPr="007C122F">
              <w:t>Analyze the characteristics of extruded products.</w:t>
            </w:r>
          </w:p>
        </w:tc>
        <w:tc>
          <w:tcPr>
            <w:tcW w:w="328" w:type="pct"/>
          </w:tcPr>
          <w:p w14:paraId="61E59393" w14:textId="77777777" w:rsidR="00E617C8" w:rsidRPr="007C122F" w:rsidRDefault="00E617C8" w:rsidP="00AC32CA">
            <w:pPr>
              <w:contextualSpacing/>
              <w:jc w:val="center"/>
            </w:pPr>
            <w:r w:rsidRPr="007C122F">
              <w:t>CO4</w:t>
            </w:r>
          </w:p>
        </w:tc>
        <w:tc>
          <w:tcPr>
            <w:tcW w:w="262" w:type="pct"/>
          </w:tcPr>
          <w:p w14:paraId="3F5B6A2F" w14:textId="77777777" w:rsidR="00E617C8" w:rsidRPr="007C122F" w:rsidRDefault="00E617C8" w:rsidP="00AC32CA">
            <w:pPr>
              <w:contextualSpacing/>
              <w:jc w:val="center"/>
            </w:pPr>
            <w:r w:rsidRPr="007C122F">
              <w:t>An</w:t>
            </w:r>
          </w:p>
        </w:tc>
        <w:tc>
          <w:tcPr>
            <w:tcW w:w="261" w:type="pct"/>
          </w:tcPr>
          <w:p w14:paraId="3105699D" w14:textId="77777777" w:rsidR="00E617C8" w:rsidRPr="007C122F" w:rsidRDefault="00E617C8" w:rsidP="00AC32CA">
            <w:pPr>
              <w:contextualSpacing/>
              <w:jc w:val="center"/>
            </w:pPr>
            <w:r w:rsidRPr="007C122F">
              <w:t>7</w:t>
            </w:r>
          </w:p>
        </w:tc>
      </w:tr>
      <w:tr w:rsidR="00E617C8" w:rsidRPr="007C122F" w14:paraId="5F22B69B" w14:textId="77777777" w:rsidTr="007C122F">
        <w:trPr>
          <w:trHeight w:val="277"/>
          <w:jc w:val="center"/>
        </w:trPr>
        <w:tc>
          <w:tcPr>
            <w:tcW w:w="316" w:type="pct"/>
          </w:tcPr>
          <w:p w14:paraId="2C8A00AA" w14:textId="77777777" w:rsidR="00E617C8" w:rsidRPr="007C122F" w:rsidRDefault="00E617C8" w:rsidP="00F94208">
            <w:pPr>
              <w:jc w:val="center"/>
            </w:pPr>
          </w:p>
        </w:tc>
        <w:tc>
          <w:tcPr>
            <w:tcW w:w="227" w:type="pct"/>
          </w:tcPr>
          <w:p w14:paraId="45485578" w14:textId="77777777" w:rsidR="00E617C8" w:rsidRPr="007C122F" w:rsidRDefault="00E617C8" w:rsidP="00F94208">
            <w:pPr>
              <w:jc w:val="center"/>
            </w:pPr>
            <w:r w:rsidRPr="007C122F">
              <w:t>b.</w:t>
            </w:r>
          </w:p>
        </w:tc>
        <w:tc>
          <w:tcPr>
            <w:tcW w:w="3606" w:type="pct"/>
            <w:vAlign w:val="bottom"/>
          </w:tcPr>
          <w:p w14:paraId="0303C306" w14:textId="77777777" w:rsidR="00E617C8" w:rsidRPr="007C122F" w:rsidRDefault="00E617C8" w:rsidP="009642E4">
            <w:pPr>
              <w:contextualSpacing/>
              <w:jc w:val="both"/>
              <w:rPr>
                <w:bCs/>
              </w:rPr>
            </w:pPr>
            <w:r w:rsidRPr="007C122F">
              <w:rPr>
                <w:bCs/>
              </w:rPr>
              <w:t>Explain the extruder parts and components.</w:t>
            </w:r>
          </w:p>
        </w:tc>
        <w:tc>
          <w:tcPr>
            <w:tcW w:w="328" w:type="pct"/>
          </w:tcPr>
          <w:p w14:paraId="425D7C45" w14:textId="77777777" w:rsidR="00E617C8" w:rsidRPr="007C122F" w:rsidRDefault="00E617C8" w:rsidP="00AC32CA">
            <w:pPr>
              <w:contextualSpacing/>
              <w:jc w:val="center"/>
            </w:pPr>
            <w:r w:rsidRPr="007C122F">
              <w:t>CO6</w:t>
            </w:r>
          </w:p>
        </w:tc>
        <w:tc>
          <w:tcPr>
            <w:tcW w:w="262" w:type="pct"/>
          </w:tcPr>
          <w:p w14:paraId="17753AAA" w14:textId="77777777" w:rsidR="00E617C8" w:rsidRPr="007C122F" w:rsidRDefault="00E617C8" w:rsidP="00AC32CA">
            <w:pPr>
              <w:contextualSpacing/>
              <w:jc w:val="center"/>
            </w:pPr>
            <w:r w:rsidRPr="007C122F">
              <w:t>A</w:t>
            </w:r>
          </w:p>
        </w:tc>
        <w:tc>
          <w:tcPr>
            <w:tcW w:w="261" w:type="pct"/>
          </w:tcPr>
          <w:p w14:paraId="07583CD7" w14:textId="77777777" w:rsidR="00E617C8" w:rsidRPr="007C122F" w:rsidRDefault="00E617C8" w:rsidP="00AC32CA">
            <w:pPr>
              <w:contextualSpacing/>
              <w:jc w:val="center"/>
            </w:pPr>
            <w:r w:rsidRPr="007C122F">
              <w:t>5</w:t>
            </w:r>
          </w:p>
        </w:tc>
      </w:tr>
    </w:tbl>
    <w:p w14:paraId="51C4427B" w14:textId="77777777" w:rsidR="00E617C8" w:rsidRDefault="00E617C8" w:rsidP="002E336A"/>
    <w:p w14:paraId="71375148"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3626DF" w14:textId="77777777" w:rsidR="00E617C8"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14:paraId="76048D8C" w14:textId="77777777" w:rsidTr="00517D3B">
        <w:trPr>
          <w:trHeight w:val="283"/>
        </w:trPr>
        <w:tc>
          <w:tcPr>
            <w:tcW w:w="670" w:type="dxa"/>
          </w:tcPr>
          <w:p w14:paraId="227E329F" w14:textId="77777777" w:rsidR="00E617C8" w:rsidRPr="0051318C" w:rsidRDefault="00E617C8" w:rsidP="00517D3B">
            <w:pPr>
              <w:jc w:val="center"/>
            </w:pPr>
          </w:p>
        </w:tc>
        <w:tc>
          <w:tcPr>
            <w:tcW w:w="9820" w:type="dxa"/>
          </w:tcPr>
          <w:p w14:paraId="5E68D01B" w14:textId="77777777" w:rsidR="00E617C8" w:rsidRPr="0051318C" w:rsidRDefault="00E617C8" w:rsidP="00517D3B">
            <w:pPr>
              <w:jc w:val="center"/>
              <w:rPr>
                <w:b/>
              </w:rPr>
            </w:pPr>
            <w:r w:rsidRPr="0051318C">
              <w:rPr>
                <w:b/>
              </w:rPr>
              <w:t>COURSE OUTCOMES</w:t>
            </w:r>
          </w:p>
        </w:tc>
      </w:tr>
      <w:tr w:rsidR="00E617C8" w14:paraId="7C1A0864" w14:textId="77777777" w:rsidTr="00F94208">
        <w:trPr>
          <w:trHeight w:val="283"/>
        </w:trPr>
        <w:tc>
          <w:tcPr>
            <w:tcW w:w="670" w:type="dxa"/>
          </w:tcPr>
          <w:p w14:paraId="27B729B9" w14:textId="77777777" w:rsidR="00E617C8" w:rsidRPr="00302FF6" w:rsidRDefault="00E617C8" w:rsidP="00517D3B">
            <w:pPr>
              <w:jc w:val="center"/>
              <w:rPr>
                <w:b/>
                <w:bCs/>
              </w:rPr>
            </w:pPr>
            <w:r w:rsidRPr="00302FF6">
              <w:rPr>
                <w:b/>
                <w:bCs/>
              </w:rPr>
              <w:t>CO1</w:t>
            </w:r>
          </w:p>
        </w:tc>
        <w:tc>
          <w:tcPr>
            <w:tcW w:w="9820" w:type="dxa"/>
          </w:tcPr>
          <w:p w14:paraId="38C86D68" w14:textId="77777777" w:rsidR="00E617C8" w:rsidRPr="003F77BE" w:rsidRDefault="00E617C8" w:rsidP="009642E4">
            <w:pPr>
              <w:pStyle w:val="BodyText"/>
              <w:ind w:left="0" w:firstLine="0"/>
              <w:jc w:val="both"/>
            </w:pPr>
            <w:r w:rsidRPr="003F77BE">
              <w:t>Recognize the properties of liquids and the unit operations related to them.</w:t>
            </w:r>
          </w:p>
        </w:tc>
      </w:tr>
      <w:tr w:rsidR="00E617C8" w14:paraId="1E968DF8" w14:textId="77777777" w:rsidTr="00F94208">
        <w:trPr>
          <w:trHeight w:val="283"/>
        </w:trPr>
        <w:tc>
          <w:tcPr>
            <w:tcW w:w="670" w:type="dxa"/>
          </w:tcPr>
          <w:p w14:paraId="0DC0EDD3" w14:textId="77777777" w:rsidR="00E617C8" w:rsidRPr="00302FF6" w:rsidRDefault="00E617C8" w:rsidP="00517D3B">
            <w:pPr>
              <w:jc w:val="center"/>
              <w:rPr>
                <w:b/>
                <w:bCs/>
              </w:rPr>
            </w:pPr>
            <w:r w:rsidRPr="00302FF6">
              <w:rPr>
                <w:b/>
                <w:bCs/>
              </w:rPr>
              <w:t>CO2</w:t>
            </w:r>
          </w:p>
        </w:tc>
        <w:tc>
          <w:tcPr>
            <w:tcW w:w="9820" w:type="dxa"/>
          </w:tcPr>
          <w:p w14:paraId="3D70771E" w14:textId="77777777" w:rsidR="00E617C8" w:rsidRPr="003F77BE" w:rsidRDefault="00E617C8" w:rsidP="009642E4">
            <w:pPr>
              <w:pStyle w:val="BodyText"/>
              <w:ind w:left="0" w:firstLine="0"/>
              <w:jc w:val="both"/>
            </w:pPr>
            <w:r w:rsidRPr="003F77BE">
              <w:t xml:space="preserve">Understand the principles of various unit operations used in food industries.  </w:t>
            </w:r>
          </w:p>
        </w:tc>
      </w:tr>
      <w:tr w:rsidR="00E617C8" w14:paraId="355CA6AE" w14:textId="77777777" w:rsidTr="00F94208">
        <w:trPr>
          <w:trHeight w:val="283"/>
        </w:trPr>
        <w:tc>
          <w:tcPr>
            <w:tcW w:w="670" w:type="dxa"/>
          </w:tcPr>
          <w:p w14:paraId="10D1354B" w14:textId="77777777" w:rsidR="00E617C8" w:rsidRPr="00302FF6" w:rsidRDefault="00E617C8" w:rsidP="00517D3B">
            <w:pPr>
              <w:jc w:val="center"/>
              <w:rPr>
                <w:b/>
                <w:bCs/>
              </w:rPr>
            </w:pPr>
            <w:r w:rsidRPr="00302FF6">
              <w:rPr>
                <w:b/>
                <w:bCs/>
              </w:rPr>
              <w:t>CO3</w:t>
            </w:r>
          </w:p>
        </w:tc>
        <w:tc>
          <w:tcPr>
            <w:tcW w:w="9820" w:type="dxa"/>
          </w:tcPr>
          <w:p w14:paraId="44F63BB0" w14:textId="77777777" w:rsidR="00E617C8" w:rsidRPr="003F77BE" w:rsidRDefault="00E617C8" w:rsidP="009642E4">
            <w:pPr>
              <w:pStyle w:val="BodyText"/>
              <w:ind w:left="0" w:firstLine="0"/>
              <w:jc w:val="both"/>
            </w:pPr>
            <w:r w:rsidRPr="003F77BE">
              <w:t xml:space="preserve">Apply the knowledge of unit operations in mechanization of equipments for food industries. </w:t>
            </w:r>
          </w:p>
        </w:tc>
      </w:tr>
      <w:tr w:rsidR="00E617C8" w14:paraId="588439CF" w14:textId="77777777" w:rsidTr="00F94208">
        <w:trPr>
          <w:trHeight w:val="283"/>
        </w:trPr>
        <w:tc>
          <w:tcPr>
            <w:tcW w:w="670" w:type="dxa"/>
          </w:tcPr>
          <w:p w14:paraId="3E732F96" w14:textId="77777777" w:rsidR="00E617C8" w:rsidRPr="00302FF6" w:rsidRDefault="00E617C8" w:rsidP="00517D3B">
            <w:pPr>
              <w:jc w:val="center"/>
              <w:rPr>
                <w:b/>
                <w:bCs/>
              </w:rPr>
            </w:pPr>
            <w:r w:rsidRPr="00302FF6">
              <w:rPr>
                <w:b/>
                <w:bCs/>
              </w:rPr>
              <w:t>CO4</w:t>
            </w:r>
          </w:p>
        </w:tc>
        <w:tc>
          <w:tcPr>
            <w:tcW w:w="9820" w:type="dxa"/>
          </w:tcPr>
          <w:p w14:paraId="63F5672E" w14:textId="77777777" w:rsidR="00E617C8" w:rsidRPr="003F77BE" w:rsidRDefault="00E617C8" w:rsidP="009642E4">
            <w:pPr>
              <w:pStyle w:val="BodyText"/>
              <w:ind w:left="5" w:firstLine="0"/>
              <w:jc w:val="both"/>
            </w:pPr>
            <w:r w:rsidRPr="003F77BE">
              <w:t xml:space="preserve">Analyze the requirements for successful operation of evaporators, extractors, extrusion, crystallization and distillatory units. </w:t>
            </w:r>
          </w:p>
        </w:tc>
      </w:tr>
      <w:tr w:rsidR="00E617C8" w14:paraId="781F2F5A" w14:textId="77777777" w:rsidTr="00F94208">
        <w:trPr>
          <w:trHeight w:val="283"/>
        </w:trPr>
        <w:tc>
          <w:tcPr>
            <w:tcW w:w="670" w:type="dxa"/>
          </w:tcPr>
          <w:p w14:paraId="63AA9BD4" w14:textId="77777777" w:rsidR="00E617C8" w:rsidRPr="00302FF6" w:rsidRDefault="00E617C8" w:rsidP="00517D3B">
            <w:pPr>
              <w:jc w:val="center"/>
              <w:rPr>
                <w:b/>
                <w:bCs/>
              </w:rPr>
            </w:pPr>
            <w:r w:rsidRPr="00302FF6">
              <w:rPr>
                <w:b/>
                <w:bCs/>
              </w:rPr>
              <w:t>CO5</w:t>
            </w:r>
          </w:p>
        </w:tc>
        <w:tc>
          <w:tcPr>
            <w:tcW w:w="9820" w:type="dxa"/>
          </w:tcPr>
          <w:p w14:paraId="232907DB" w14:textId="77777777" w:rsidR="00E617C8" w:rsidRPr="003F77BE" w:rsidRDefault="00E617C8" w:rsidP="009642E4">
            <w:pPr>
              <w:pStyle w:val="BodyText"/>
              <w:ind w:left="5" w:firstLine="0"/>
              <w:jc w:val="both"/>
            </w:pPr>
            <w:r w:rsidRPr="003F77BE">
              <w:t xml:space="preserve">Evaluate the efficiency of evaporators, extractors, extrusion, absorption, crystallization and distillatory units. </w:t>
            </w:r>
          </w:p>
        </w:tc>
      </w:tr>
      <w:tr w:rsidR="00E617C8" w14:paraId="79558887" w14:textId="77777777" w:rsidTr="00F94208">
        <w:trPr>
          <w:trHeight w:val="283"/>
        </w:trPr>
        <w:tc>
          <w:tcPr>
            <w:tcW w:w="670" w:type="dxa"/>
          </w:tcPr>
          <w:p w14:paraId="5F6884E2" w14:textId="77777777" w:rsidR="00E617C8" w:rsidRPr="00302FF6" w:rsidRDefault="00E617C8" w:rsidP="00517D3B">
            <w:pPr>
              <w:jc w:val="center"/>
              <w:rPr>
                <w:b/>
                <w:bCs/>
              </w:rPr>
            </w:pPr>
            <w:r w:rsidRPr="00302FF6">
              <w:rPr>
                <w:b/>
                <w:bCs/>
              </w:rPr>
              <w:t>CO6</w:t>
            </w:r>
          </w:p>
        </w:tc>
        <w:tc>
          <w:tcPr>
            <w:tcW w:w="9820" w:type="dxa"/>
          </w:tcPr>
          <w:p w14:paraId="47BEAF3D" w14:textId="77777777" w:rsidR="00E617C8" w:rsidRDefault="00E617C8" w:rsidP="009642E4">
            <w:r w:rsidRPr="003F77BE">
              <w:t>Design and analyze evaporators, extractors, extrusion, absorption, crystallization and distillatory units for the food industries.</w:t>
            </w:r>
          </w:p>
        </w:tc>
      </w:tr>
    </w:tbl>
    <w:p w14:paraId="6163AD49"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1C748990" w14:textId="77777777" w:rsidTr="00E56E00">
        <w:trPr>
          <w:jc w:val="center"/>
        </w:trPr>
        <w:tc>
          <w:tcPr>
            <w:tcW w:w="6385" w:type="dxa"/>
            <w:gridSpan w:val="8"/>
          </w:tcPr>
          <w:p w14:paraId="47FBA84E" w14:textId="77777777" w:rsidR="00E617C8" w:rsidRPr="0051318C" w:rsidRDefault="00E617C8" w:rsidP="00D54806">
            <w:pPr>
              <w:jc w:val="center"/>
              <w:rPr>
                <w:b/>
              </w:rPr>
            </w:pPr>
            <w:r w:rsidRPr="0051318C">
              <w:rPr>
                <w:b/>
              </w:rPr>
              <w:t xml:space="preserve">Assessment Pattern as per Bloom’s </w:t>
            </w:r>
            <w:r>
              <w:rPr>
                <w:b/>
              </w:rPr>
              <w:t>Level</w:t>
            </w:r>
          </w:p>
        </w:tc>
      </w:tr>
      <w:tr w:rsidR="00E617C8" w:rsidRPr="0051318C" w14:paraId="1CC691FB" w14:textId="77777777" w:rsidTr="00E56E00">
        <w:trPr>
          <w:jc w:val="center"/>
        </w:trPr>
        <w:tc>
          <w:tcPr>
            <w:tcW w:w="1140" w:type="dxa"/>
          </w:tcPr>
          <w:p w14:paraId="3DCE08E4" w14:textId="77777777" w:rsidR="00E617C8" w:rsidRPr="00302FF6" w:rsidRDefault="00E617C8" w:rsidP="00D54806">
            <w:pPr>
              <w:jc w:val="center"/>
              <w:rPr>
                <w:b/>
                <w:bCs/>
              </w:rPr>
            </w:pPr>
            <w:r w:rsidRPr="00302FF6">
              <w:rPr>
                <w:b/>
                <w:bCs/>
              </w:rPr>
              <w:t xml:space="preserve">CO / </w:t>
            </w:r>
            <w:r>
              <w:rPr>
                <w:b/>
                <w:bCs/>
              </w:rPr>
              <w:t>BL</w:t>
            </w:r>
          </w:p>
        </w:tc>
        <w:tc>
          <w:tcPr>
            <w:tcW w:w="709" w:type="dxa"/>
          </w:tcPr>
          <w:p w14:paraId="2437F9C8" w14:textId="77777777" w:rsidR="00E617C8" w:rsidRPr="0051318C" w:rsidRDefault="00E617C8" w:rsidP="00D54806">
            <w:pPr>
              <w:jc w:val="center"/>
              <w:rPr>
                <w:b/>
              </w:rPr>
            </w:pPr>
            <w:r w:rsidRPr="0051318C">
              <w:rPr>
                <w:b/>
              </w:rPr>
              <w:t>R</w:t>
            </w:r>
          </w:p>
        </w:tc>
        <w:tc>
          <w:tcPr>
            <w:tcW w:w="708" w:type="dxa"/>
          </w:tcPr>
          <w:p w14:paraId="1276372A" w14:textId="77777777" w:rsidR="00E617C8" w:rsidRPr="0051318C" w:rsidRDefault="00E617C8" w:rsidP="00D54806">
            <w:pPr>
              <w:jc w:val="center"/>
              <w:rPr>
                <w:b/>
              </w:rPr>
            </w:pPr>
            <w:r w:rsidRPr="0051318C">
              <w:rPr>
                <w:b/>
              </w:rPr>
              <w:t>U</w:t>
            </w:r>
          </w:p>
        </w:tc>
        <w:tc>
          <w:tcPr>
            <w:tcW w:w="709" w:type="dxa"/>
          </w:tcPr>
          <w:p w14:paraId="5C2F0100" w14:textId="77777777" w:rsidR="00E617C8" w:rsidRPr="0051318C" w:rsidRDefault="00E617C8" w:rsidP="00D54806">
            <w:pPr>
              <w:jc w:val="center"/>
              <w:rPr>
                <w:b/>
              </w:rPr>
            </w:pPr>
            <w:r w:rsidRPr="0051318C">
              <w:rPr>
                <w:b/>
              </w:rPr>
              <w:t>A</w:t>
            </w:r>
          </w:p>
        </w:tc>
        <w:tc>
          <w:tcPr>
            <w:tcW w:w="709" w:type="dxa"/>
          </w:tcPr>
          <w:p w14:paraId="1246466D" w14:textId="77777777" w:rsidR="00E617C8" w:rsidRPr="0051318C" w:rsidRDefault="00E617C8" w:rsidP="00D54806">
            <w:pPr>
              <w:jc w:val="center"/>
              <w:rPr>
                <w:b/>
              </w:rPr>
            </w:pPr>
            <w:r w:rsidRPr="0051318C">
              <w:rPr>
                <w:b/>
              </w:rPr>
              <w:t>An</w:t>
            </w:r>
          </w:p>
        </w:tc>
        <w:tc>
          <w:tcPr>
            <w:tcW w:w="709" w:type="dxa"/>
          </w:tcPr>
          <w:p w14:paraId="2D088CE1" w14:textId="77777777" w:rsidR="00E617C8" w:rsidRPr="0051318C" w:rsidRDefault="00E617C8" w:rsidP="00D54806">
            <w:pPr>
              <w:jc w:val="center"/>
              <w:rPr>
                <w:b/>
              </w:rPr>
            </w:pPr>
            <w:r w:rsidRPr="0051318C">
              <w:rPr>
                <w:b/>
              </w:rPr>
              <w:t>E</w:t>
            </w:r>
          </w:p>
        </w:tc>
        <w:tc>
          <w:tcPr>
            <w:tcW w:w="708" w:type="dxa"/>
          </w:tcPr>
          <w:p w14:paraId="3C115FF1" w14:textId="77777777" w:rsidR="00E617C8" w:rsidRPr="0051318C" w:rsidRDefault="00E617C8" w:rsidP="00D54806">
            <w:pPr>
              <w:jc w:val="center"/>
              <w:rPr>
                <w:b/>
              </w:rPr>
            </w:pPr>
            <w:r w:rsidRPr="0051318C">
              <w:rPr>
                <w:b/>
              </w:rPr>
              <w:t>C</w:t>
            </w:r>
          </w:p>
        </w:tc>
        <w:tc>
          <w:tcPr>
            <w:tcW w:w="993" w:type="dxa"/>
          </w:tcPr>
          <w:p w14:paraId="019A6FFB" w14:textId="77777777" w:rsidR="00E617C8" w:rsidRPr="0051318C" w:rsidRDefault="00E617C8" w:rsidP="00D54806">
            <w:pPr>
              <w:jc w:val="center"/>
              <w:rPr>
                <w:b/>
              </w:rPr>
            </w:pPr>
            <w:r w:rsidRPr="0051318C">
              <w:rPr>
                <w:b/>
              </w:rPr>
              <w:t>Total</w:t>
            </w:r>
          </w:p>
        </w:tc>
      </w:tr>
      <w:tr w:rsidR="00E617C8" w:rsidRPr="0051318C" w14:paraId="26D09C8A" w14:textId="77777777" w:rsidTr="009B7699">
        <w:trPr>
          <w:jc w:val="center"/>
        </w:trPr>
        <w:tc>
          <w:tcPr>
            <w:tcW w:w="1140" w:type="dxa"/>
          </w:tcPr>
          <w:p w14:paraId="08DAFA98" w14:textId="77777777" w:rsidR="00E617C8" w:rsidRPr="00302FF6" w:rsidRDefault="00E617C8" w:rsidP="00D54806">
            <w:pPr>
              <w:jc w:val="center"/>
              <w:rPr>
                <w:b/>
                <w:bCs/>
              </w:rPr>
            </w:pPr>
            <w:r w:rsidRPr="00302FF6">
              <w:rPr>
                <w:b/>
                <w:bCs/>
              </w:rPr>
              <w:t>CO1</w:t>
            </w:r>
          </w:p>
        </w:tc>
        <w:tc>
          <w:tcPr>
            <w:tcW w:w="709" w:type="dxa"/>
          </w:tcPr>
          <w:p w14:paraId="53CC3EDF" w14:textId="77777777" w:rsidR="00E617C8" w:rsidRPr="0051318C" w:rsidRDefault="00E617C8" w:rsidP="008652D9">
            <w:pPr>
              <w:jc w:val="center"/>
            </w:pPr>
            <w:r>
              <w:t>1</w:t>
            </w:r>
          </w:p>
        </w:tc>
        <w:tc>
          <w:tcPr>
            <w:tcW w:w="708" w:type="dxa"/>
          </w:tcPr>
          <w:p w14:paraId="5D94C232" w14:textId="77777777" w:rsidR="00E617C8" w:rsidRPr="0051318C" w:rsidRDefault="00E617C8" w:rsidP="009B7699">
            <w:pPr>
              <w:jc w:val="center"/>
            </w:pPr>
            <w:r>
              <w:t>1</w:t>
            </w:r>
          </w:p>
        </w:tc>
        <w:tc>
          <w:tcPr>
            <w:tcW w:w="709" w:type="dxa"/>
          </w:tcPr>
          <w:p w14:paraId="2EEADDC5" w14:textId="77777777" w:rsidR="00E617C8" w:rsidRPr="0051318C" w:rsidRDefault="00E617C8" w:rsidP="009B7699">
            <w:pPr>
              <w:jc w:val="center"/>
            </w:pPr>
            <w:r>
              <w:t>-</w:t>
            </w:r>
          </w:p>
        </w:tc>
        <w:tc>
          <w:tcPr>
            <w:tcW w:w="709" w:type="dxa"/>
          </w:tcPr>
          <w:p w14:paraId="034A8DBC" w14:textId="77777777" w:rsidR="00E617C8" w:rsidRPr="0051318C" w:rsidRDefault="00E617C8" w:rsidP="009B7699">
            <w:pPr>
              <w:jc w:val="center"/>
            </w:pPr>
            <w:r>
              <w:t>8</w:t>
            </w:r>
          </w:p>
        </w:tc>
        <w:tc>
          <w:tcPr>
            <w:tcW w:w="709" w:type="dxa"/>
          </w:tcPr>
          <w:p w14:paraId="5E2C1D7E" w14:textId="77777777" w:rsidR="00E617C8" w:rsidRPr="0051318C" w:rsidRDefault="00E617C8" w:rsidP="009B7699">
            <w:pPr>
              <w:jc w:val="center"/>
            </w:pPr>
            <w:r>
              <w:t>-</w:t>
            </w:r>
          </w:p>
        </w:tc>
        <w:tc>
          <w:tcPr>
            <w:tcW w:w="708" w:type="dxa"/>
          </w:tcPr>
          <w:p w14:paraId="5D744D74" w14:textId="77777777" w:rsidR="00E617C8" w:rsidRPr="0051318C" w:rsidRDefault="00E617C8" w:rsidP="009B7699">
            <w:pPr>
              <w:jc w:val="center"/>
            </w:pPr>
            <w:r>
              <w:t>-</w:t>
            </w:r>
          </w:p>
        </w:tc>
        <w:tc>
          <w:tcPr>
            <w:tcW w:w="993" w:type="dxa"/>
          </w:tcPr>
          <w:p w14:paraId="51CC5473" w14:textId="77777777" w:rsidR="00E617C8" w:rsidRPr="0051318C" w:rsidRDefault="00E617C8" w:rsidP="009B7699">
            <w:pPr>
              <w:jc w:val="center"/>
            </w:pPr>
            <w:r>
              <w:t>10</w:t>
            </w:r>
          </w:p>
        </w:tc>
      </w:tr>
      <w:tr w:rsidR="00E617C8" w:rsidRPr="0051318C" w14:paraId="71F54D83" w14:textId="77777777" w:rsidTr="009B7699">
        <w:trPr>
          <w:jc w:val="center"/>
        </w:trPr>
        <w:tc>
          <w:tcPr>
            <w:tcW w:w="1140" w:type="dxa"/>
          </w:tcPr>
          <w:p w14:paraId="2C122F07" w14:textId="77777777" w:rsidR="00E617C8" w:rsidRPr="00302FF6" w:rsidRDefault="00E617C8" w:rsidP="00D54806">
            <w:pPr>
              <w:jc w:val="center"/>
              <w:rPr>
                <w:b/>
                <w:bCs/>
              </w:rPr>
            </w:pPr>
            <w:r w:rsidRPr="00302FF6">
              <w:rPr>
                <w:b/>
                <w:bCs/>
              </w:rPr>
              <w:t>CO2</w:t>
            </w:r>
          </w:p>
        </w:tc>
        <w:tc>
          <w:tcPr>
            <w:tcW w:w="709" w:type="dxa"/>
          </w:tcPr>
          <w:p w14:paraId="50A2F1AA" w14:textId="77777777" w:rsidR="00E617C8" w:rsidRPr="0051318C" w:rsidRDefault="00E617C8" w:rsidP="009B7699">
            <w:pPr>
              <w:jc w:val="center"/>
            </w:pPr>
            <w:r>
              <w:t>2</w:t>
            </w:r>
          </w:p>
        </w:tc>
        <w:tc>
          <w:tcPr>
            <w:tcW w:w="708" w:type="dxa"/>
          </w:tcPr>
          <w:p w14:paraId="161DE399" w14:textId="77777777" w:rsidR="00E617C8" w:rsidRPr="0051318C" w:rsidRDefault="00E617C8" w:rsidP="009B7699">
            <w:pPr>
              <w:jc w:val="center"/>
            </w:pPr>
            <w:r>
              <w:t>9</w:t>
            </w:r>
          </w:p>
        </w:tc>
        <w:tc>
          <w:tcPr>
            <w:tcW w:w="709" w:type="dxa"/>
          </w:tcPr>
          <w:p w14:paraId="13B11A15" w14:textId="77777777" w:rsidR="00E617C8" w:rsidRPr="0051318C" w:rsidRDefault="00E617C8" w:rsidP="009B7699">
            <w:pPr>
              <w:jc w:val="center"/>
            </w:pPr>
            <w:r>
              <w:t>-</w:t>
            </w:r>
          </w:p>
        </w:tc>
        <w:tc>
          <w:tcPr>
            <w:tcW w:w="709" w:type="dxa"/>
          </w:tcPr>
          <w:p w14:paraId="0C4265A2" w14:textId="77777777" w:rsidR="00E617C8" w:rsidRPr="0051318C" w:rsidRDefault="00E617C8" w:rsidP="009B7699">
            <w:pPr>
              <w:jc w:val="center"/>
            </w:pPr>
            <w:r>
              <w:t>-</w:t>
            </w:r>
          </w:p>
        </w:tc>
        <w:tc>
          <w:tcPr>
            <w:tcW w:w="709" w:type="dxa"/>
          </w:tcPr>
          <w:p w14:paraId="6A41AEB2" w14:textId="77777777" w:rsidR="00E617C8" w:rsidRPr="0051318C" w:rsidRDefault="00E617C8" w:rsidP="009B7699">
            <w:pPr>
              <w:jc w:val="center"/>
            </w:pPr>
            <w:r>
              <w:t>6</w:t>
            </w:r>
          </w:p>
        </w:tc>
        <w:tc>
          <w:tcPr>
            <w:tcW w:w="708" w:type="dxa"/>
          </w:tcPr>
          <w:p w14:paraId="74D7E15D" w14:textId="77777777" w:rsidR="00E617C8" w:rsidRPr="0051318C" w:rsidRDefault="00E617C8" w:rsidP="009B7699">
            <w:pPr>
              <w:jc w:val="center"/>
            </w:pPr>
            <w:r>
              <w:t>-</w:t>
            </w:r>
          </w:p>
        </w:tc>
        <w:tc>
          <w:tcPr>
            <w:tcW w:w="993" w:type="dxa"/>
          </w:tcPr>
          <w:p w14:paraId="18EDB2E9" w14:textId="77777777" w:rsidR="00E617C8" w:rsidRPr="0051318C" w:rsidRDefault="00E617C8" w:rsidP="009B7699">
            <w:pPr>
              <w:jc w:val="center"/>
            </w:pPr>
            <w:r>
              <w:t>17</w:t>
            </w:r>
          </w:p>
        </w:tc>
      </w:tr>
      <w:tr w:rsidR="00E617C8" w:rsidRPr="0051318C" w14:paraId="39408FA1" w14:textId="77777777" w:rsidTr="009B7699">
        <w:trPr>
          <w:jc w:val="center"/>
        </w:trPr>
        <w:tc>
          <w:tcPr>
            <w:tcW w:w="1140" w:type="dxa"/>
          </w:tcPr>
          <w:p w14:paraId="6AAB959F" w14:textId="77777777" w:rsidR="00E617C8" w:rsidRPr="00302FF6" w:rsidRDefault="00E617C8" w:rsidP="00D54806">
            <w:pPr>
              <w:jc w:val="center"/>
              <w:rPr>
                <w:b/>
                <w:bCs/>
              </w:rPr>
            </w:pPr>
            <w:r w:rsidRPr="00302FF6">
              <w:rPr>
                <w:b/>
                <w:bCs/>
              </w:rPr>
              <w:t>CO3</w:t>
            </w:r>
          </w:p>
        </w:tc>
        <w:tc>
          <w:tcPr>
            <w:tcW w:w="709" w:type="dxa"/>
          </w:tcPr>
          <w:p w14:paraId="5397D87E" w14:textId="77777777" w:rsidR="00E617C8" w:rsidRPr="0051318C" w:rsidRDefault="00E617C8" w:rsidP="009B7699">
            <w:pPr>
              <w:jc w:val="center"/>
            </w:pPr>
            <w:r>
              <w:t>-</w:t>
            </w:r>
          </w:p>
        </w:tc>
        <w:tc>
          <w:tcPr>
            <w:tcW w:w="708" w:type="dxa"/>
          </w:tcPr>
          <w:p w14:paraId="03592A8D" w14:textId="77777777" w:rsidR="00E617C8" w:rsidRPr="0051318C" w:rsidRDefault="00E617C8" w:rsidP="009B7699">
            <w:pPr>
              <w:jc w:val="center"/>
            </w:pPr>
            <w:r>
              <w:t>11</w:t>
            </w:r>
          </w:p>
        </w:tc>
        <w:tc>
          <w:tcPr>
            <w:tcW w:w="709" w:type="dxa"/>
          </w:tcPr>
          <w:p w14:paraId="0EC20F5C" w14:textId="77777777" w:rsidR="00E617C8" w:rsidRPr="0051318C" w:rsidRDefault="00E617C8" w:rsidP="009B7699">
            <w:pPr>
              <w:jc w:val="center"/>
            </w:pPr>
            <w:r>
              <w:t>24</w:t>
            </w:r>
          </w:p>
        </w:tc>
        <w:tc>
          <w:tcPr>
            <w:tcW w:w="709" w:type="dxa"/>
          </w:tcPr>
          <w:p w14:paraId="45D3EF60" w14:textId="77777777" w:rsidR="00E617C8" w:rsidRPr="0051318C" w:rsidRDefault="00E617C8" w:rsidP="009B7699">
            <w:pPr>
              <w:jc w:val="center"/>
            </w:pPr>
            <w:r>
              <w:t>-</w:t>
            </w:r>
          </w:p>
        </w:tc>
        <w:tc>
          <w:tcPr>
            <w:tcW w:w="709" w:type="dxa"/>
          </w:tcPr>
          <w:p w14:paraId="6E92FD21" w14:textId="77777777" w:rsidR="00E617C8" w:rsidRPr="0051318C" w:rsidRDefault="00E617C8" w:rsidP="009B7699">
            <w:pPr>
              <w:jc w:val="center"/>
            </w:pPr>
            <w:r>
              <w:t>-</w:t>
            </w:r>
          </w:p>
        </w:tc>
        <w:tc>
          <w:tcPr>
            <w:tcW w:w="708" w:type="dxa"/>
          </w:tcPr>
          <w:p w14:paraId="1805D13A" w14:textId="77777777" w:rsidR="00E617C8" w:rsidRPr="0051318C" w:rsidRDefault="00E617C8" w:rsidP="009B7699">
            <w:pPr>
              <w:jc w:val="center"/>
            </w:pPr>
            <w:r>
              <w:t>-</w:t>
            </w:r>
          </w:p>
        </w:tc>
        <w:tc>
          <w:tcPr>
            <w:tcW w:w="993" w:type="dxa"/>
          </w:tcPr>
          <w:p w14:paraId="323869D3" w14:textId="77777777" w:rsidR="00E617C8" w:rsidRPr="0051318C" w:rsidRDefault="00E617C8" w:rsidP="009B7699">
            <w:pPr>
              <w:jc w:val="center"/>
            </w:pPr>
            <w:r>
              <w:t>35</w:t>
            </w:r>
          </w:p>
        </w:tc>
      </w:tr>
      <w:tr w:rsidR="00E617C8" w:rsidRPr="0051318C" w14:paraId="07414741" w14:textId="77777777" w:rsidTr="009B7699">
        <w:trPr>
          <w:jc w:val="center"/>
        </w:trPr>
        <w:tc>
          <w:tcPr>
            <w:tcW w:w="1140" w:type="dxa"/>
          </w:tcPr>
          <w:p w14:paraId="7CD2F45E" w14:textId="77777777" w:rsidR="00E617C8" w:rsidRPr="00302FF6" w:rsidRDefault="00E617C8" w:rsidP="00D54806">
            <w:pPr>
              <w:jc w:val="center"/>
              <w:rPr>
                <w:b/>
                <w:bCs/>
              </w:rPr>
            </w:pPr>
            <w:r w:rsidRPr="00302FF6">
              <w:rPr>
                <w:b/>
                <w:bCs/>
              </w:rPr>
              <w:t>CO4</w:t>
            </w:r>
          </w:p>
        </w:tc>
        <w:tc>
          <w:tcPr>
            <w:tcW w:w="709" w:type="dxa"/>
          </w:tcPr>
          <w:p w14:paraId="43F5B508" w14:textId="77777777" w:rsidR="00E617C8" w:rsidRPr="0051318C" w:rsidRDefault="00E617C8" w:rsidP="009B7699">
            <w:pPr>
              <w:jc w:val="center"/>
            </w:pPr>
            <w:r>
              <w:t>1</w:t>
            </w:r>
          </w:p>
        </w:tc>
        <w:tc>
          <w:tcPr>
            <w:tcW w:w="708" w:type="dxa"/>
          </w:tcPr>
          <w:p w14:paraId="442EC98D" w14:textId="77777777" w:rsidR="00E617C8" w:rsidRPr="0051318C" w:rsidRDefault="00E617C8" w:rsidP="009B7699">
            <w:pPr>
              <w:jc w:val="center"/>
            </w:pPr>
            <w:r>
              <w:t>-</w:t>
            </w:r>
          </w:p>
        </w:tc>
        <w:tc>
          <w:tcPr>
            <w:tcW w:w="709" w:type="dxa"/>
          </w:tcPr>
          <w:p w14:paraId="51F6F14D" w14:textId="77777777" w:rsidR="00E617C8" w:rsidRPr="0051318C" w:rsidRDefault="00E617C8" w:rsidP="009B7699">
            <w:pPr>
              <w:jc w:val="center"/>
            </w:pPr>
            <w:r>
              <w:t>5</w:t>
            </w:r>
          </w:p>
        </w:tc>
        <w:tc>
          <w:tcPr>
            <w:tcW w:w="709" w:type="dxa"/>
          </w:tcPr>
          <w:p w14:paraId="0993F0F7" w14:textId="77777777" w:rsidR="00E617C8" w:rsidRPr="0051318C" w:rsidRDefault="00E617C8" w:rsidP="009B7699">
            <w:pPr>
              <w:jc w:val="center"/>
            </w:pPr>
            <w:r>
              <w:t>16</w:t>
            </w:r>
          </w:p>
        </w:tc>
        <w:tc>
          <w:tcPr>
            <w:tcW w:w="709" w:type="dxa"/>
          </w:tcPr>
          <w:p w14:paraId="0B8FECFB" w14:textId="77777777" w:rsidR="00E617C8" w:rsidRPr="0051318C" w:rsidRDefault="00E617C8" w:rsidP="009B7699">
            <w:pPr>
              <w:jc w:val="center"/>
            </w:pPr>
            <w:r>
              <w:t>-</w:t>
            </w:r>
          </w:p>
        </w:tc>
        <w:tc>
          <w:tcPr>
            <w:tcW w:w="708" w:type="dxa"/>
          </w:tcPr>
          <w:p w14:paraId="2B8303F8" w14:textId="77777777" w:rsidR="00E617C8" w:rsidRPr="0051318C" w:rsidRDefault="00E617C8" w:rsidP="009B7699">
            <w:pPr>
              <w:jc w:val="center"/>
            </w:pPr>
            <w:r>
              <w:t>-</w:t>
            </w:r>
          </w:p>
        </w:tc>
        <w:tc>
          <w:tcPr>
            <w:tcW w:w="993" w:type="dxa"/>
          </w:tcPr>
          <w:p w14:paraId="5C3C1011" w14:textId="77777777" w:rsidR="00E617C8" w:rsidRPr="0051318C" w:rsidRDefault="00E617C8" w:rsidP="009B7699">
            <w:pPr>
              <w:jc w:val="center"/>
            </w:pPr>
            <w:r>
              <w:t>22</w:t>
            </w:r>
          </w:p>
        </w:tc>
      </w:tr>
      <w:tr w:rsidR="00E617C8" w:rsidRPr="0051318C" w14:paraId="5CC28A20" w14:textId="77777777" w:rsidTr="009B7699">
        <w:trPr>
          <w:jc w:val="center"/>
        </w:trPr>
        <w:tc>
          <w:tcPr>
            <w:tcW w:w="1140" w:type="dxa"/>
          </w:tcPr>
          <w:p w14:paraId="6E572B61" w14:textId="77777777" w:rsidR="00E617C8" w:rsidRPr="00302FF6" w:rsidRDefault="00E617C8" w:rsidP="00D54806">
            <w:pPr>
              <w:jc w:val="center"/>
              <w:rPr>
                <w:b/>
                <w:bCs/>
              </w:rPr>
            </w:pPr>
            <w:r w:rsidRPr="00302FF6">
              <w:rPr>
                <w:b/>
                <w:bCs/>
              </w:rPr>
              <w:t>CO5</w:t>
            </w:r>
          </w:p>
        </w:tc>
        <w:tc>
          <w:tcPr>
            <w:tcW w:w="709" w:type="dxa"/>
          </w:tcPr>
          <w:p w14:paraId="21280CDF" w14:textId="77777777" w:rsidR="00E617C8" w:rsidRPr="0051318C" w:rsidRDefault="00E617C8" w:rsidP="009B7699">
            <w:pPr>
              <w:jc w:val="center"/>
            </w:pPr>
            <w:r>
              <w:t>1</w:t>
            </w:r>
          </w:p>
        </w:tc>
        <w:tc>
          <w:tcPr>
            <w:tcW w:w="708" w:type="dxa"/>
          </w:tcPr>
          <w:p w14:paraId="18827864" w14:textId="77777777" w:rsidR="00E617C8" w:rsidRPr="0051318C" w:rsidRDefault="00E617C8" w:rsidP="009B7699">
            <w:pPr>
              <w:jc w:val="center"/>
            </w:pPr>
            <w:r>
              <w:t>-</w:t>
            </w:r>
          </w:p>
        </w:tc>
        <w:tc>
          <w:tcPr>
            <w:tcW w:w="709" w:type="dxa"/>
          </w:tcPr>
          <w:p w14:paraId="605162B4" w14:textId="77777777" w:rsidR="00E617C8" w:rsidRPr="0051318C" w:rsidRDefault="00E617C8" w:rsidP="009B7699">
            <w:pPr>
              <w:jc w:val="center"/>
            </w:pPr>
            <w:r>
              <w:t>1</w:t>
            </w:r>
          </w:p>
        </w:tc>
        <w:tc>
          <w:tcPr>
            <w:tcW w:w="709" w:type="dxa"/>
          </w:tcPr>
          <w:p w14:paraId="2D446D15" w14:textId="77777777" w:rsidR="00E617C8" w:rsidRPr="0051318C" w:rsidRDefault="00E617C8" w:rsidP="009B7699">
            <w:pPr>
              <w:jc w:val="center"/>
            </w:pPr>
            <w:r>
              <w:t>3</w:t>
            </w:r>
          </w:p>
        </w:tc>
        <w:tc>
          <w:tcPr>
            <w:tcW w:w="709" w:type="dxa"/>
          </w:tcPr>
          <w:p w14:paraId="3519825D" w14:textId="77777777" w:rsidR="00E617C8" w:rsidRPr="0051318C" w:rsidRDefault="00E617C8" w:rsidP="009B7699">
            <w:pPr>
              <w:jc w:val="center"/>
            </w:pPr>
            <w:r>
              <w:t>19</w:t>
            </w:r>
          </w:p>
        </w:tc>
        <w:tc>
          <w:tcPr>
            <w:tcW w:w="708" w:type="dxa"/>
          </w:tcPr>
          <w:p w14:paraId="2EAB0B6B" w14:textId="77777777" w:rsidR="00E617C8" w:rsidRPr="0051318C" w:rsidRDefault="00E617C8" w:rsidP="009B7699">
            <w:pPr>
              <w:jc w:val="center"/>
            </w:pPr>
            <w:r>
              <w:t>-</w:t>
            </w:r>
          </w:p>
        </w:tc>
        <w:tc>
          <w:tcPr>
            <w:tcW w:w="993" w:type="dxa"/>
          </w:tcPr>
          <w:p w14:paraId="72E1D558" w14:textId="77777777" w:rsidR="00E617C8" w:rsidRPr="0051318C" w:rsidRDefault="00E617C8" w:rsidP="009B7699">
            <w:pPr>
              <w:jc w:val="center"/>
            </w:pPr>
            <w:r>
              <w:t>24</w:t>
            </w:r>
          </w:p>
        </w:tc>
      </w:tr>
      <w:tr w:rsidR="00E617C8" w:rsidRPr="0051318C" w14:paraId="1F436B2E" w14:textId="77777777" w:rsidTr="009B7699">
        <w:trPr>
          <w:jc w:val="center"/>
        </w:trPr>
        <w:tc>
          <w:tcPr>
            <w:tcW w:w="1140" w:type="dxa"/>
          </w:tcPr>
          <w:p w14:paraId="2E39E2E4" w14:textId="77777777" w:rsidR="00E617C8" w:rsidRPr="00302FF6" w:rsidRDefault="00E617C8" w:rsidP="00D54806">
            <w:pPr>
              <w:jc w:val="center"/>
              <w:rPr>
                <w:b/>
                <w:bCs/>
              </w:rPr>
            </w:pPr>
            <w:r w:rsidRPr="00302FF6">
              <w:rPr>
                <w:b/>
                <w:bCs/>
              </w:rPr>
              <w:t>CO6</w:t>
            </w:r>
          </w:p>
        </w:tc>
        <w:tc>
          <w:tcPr>
            <w:tcW w:w="709" w:type="dxa"/>
          </w:tcPr>
          <w:p w14:paraId="7DC20291" w14:textId="77777777" w:rsidR="00E617C8" w:rsidRPr="0051318C" w:rsidRDefault="00E617C8" w:rsidP="009B7699">
            <w:pPr>
              <w:jc w:val="center"/>
            </w:pPr>
            <w:r>
              <w:t>-</w:t>
            </w:r>
          </w:p>
        </w:tc>
        <w:tc>
          <w:tcPr>
            <w:tcW w:w="708" w:type="dxa"/>
          </w:tcPr>
          <w:p w14:paraId="16E9684B" w14:textId="77777777" w:rsidR="00E617C8" w:rsidRPr="0051318C" w:rsidRDefault="00E617C8" w:rsidP="009B7699">
            <w:pPr>
              <w:jc w:val="center"/>
            </w:pPr>
            <w:r>
              <w:t>3</w:t>
            </w:r>
          </w:p>
        </w:tc>
        <w:tc>
          <w:tcPr>
            <w:tcW w:w="709" w:type="dxa"/>
          </w:tcPr>
          <w:p w14:paraId="1352C337" w14:textId="77777777" w:rsidR="00E617C8" w:rsidRPr="0051318C" w:rsidRDefault="00E617C8" w:rsidP="009B7699">
            <w:pPr>
              <w:jc w:val="center"/>
            </w:pPr>
            <w:r>
              <w:t>5</w:t>
            </w:r>
          </w:p>
        </w:tc>
        <w:tc>
          <w:tcPr>
            <w:tcW w:w="709" w:type="dxa"/>
          </w:tcPr>
          <w:p w14:paraId="6917D0C5" w14:textId="77777777" w:rsidR="00E617C8" w:rsidRPr="0051318C" w:rsidRDefault="00E617C8" w:rsidP="009B7699">
            <w:pPr>
              <w:jc w:val="center"/>
            </w:pPr>
            <w:r>
              <w:t>8</w:t>
            </w:r>
          </w:p>
        </w:tc>
        <w:tc>
          <w:tcPr>
            <w:tcW w:w="709" w:type="dxa"/>
          </w:tcPr>
          <w:p w14:paraId="51B113D2" w14:textId="77777777" w:rsidR="00E617C8" w:rsidRPr="0051318C" w:rsidRDefault="00E617C8" w:rsidP="009B7699">
            <w:pPr>
              <w:jc w:val="center"/>
            </w:pPr>
            <w:r>
              <w:t>-</w:t>
            </w:r>
          </w:p>
        </w:tc>
        <w:tc>
          <w:tcPr>
            <w:tcW w:w="708" w:type="dxa"/>
          </w:tcPr>
          <w:p w14:paraId="11523B9B" w14:textId="77777777" w:rsidR="00E617C8" w:rsidRPr="0051318C" w:rsidRDefault="00E617C8" w:rsidP="009B7699">
            <w:pPr>
              <w:jc w:val="center"/>
            </w:pPr>
            <w:r>
              <w:t>-</w:t>
            </w:r>
          </w:p>
        </w:tc>
        <w:tc>
          <w:tcPr>
            <w:tcW w:w="993" w:type="dxa"/>
          </w:tcPr>
          <w:p w14:paraId="1AC55465" w14:textId="77777777" w:rsidR="00E617C8" w:rsidRPr="0051318C" w:rsidRDefault="00E617C8" w:rsidP="009B7699">
            <w:pPr>
              <w:jc w:val="center"/>
            </w:pPr>
            <w:r>
              <w:t>16</w:t>
            </w:r>
          </w:p>
        </w:tc>
      </w:tr>
      <w:tr w:rsidR="00E617C8" w:rsidRPr="0051318C" w14:paraId="530BB478" w14:textId="77777777" w:rsidTr="00E56E00">
        <w:trPr>
          <w:jc w:val="center"/>
        </w:trPr>
        <w:tc>
          <w:tcPr>
            <w:tcW w:w="5392" w:type="dxa"/>
            <w:gridSpan w:val="7"/>
          </w:tcPr>
          <w:p w14:paraId="787377EF" w14:textId="77777777" w:rsidR="00E617C8" w:rsidRPr="0051318C" w:rsidRDefault="00E617C8" w:rsidP="00D54806"/>
        </w:tc>
        <w:tc>
          <w:tcPr>
            <w:tcW w:w="993" w:type="dxa"/>
          </w:tcPr>
          <w:p w14:paraId="00CCFCD2" w14:textId="77777777" w:rsidR="00E617C8" w:rsidRPr="0051318C" w:rsidRDefault="00E617C8" w:rsidP="00D54806">
            <w:pPr>
              <w:jc w:val="center"/>
              <w:rPr>
                <w:b/>
              </w:rPr>
            </w:pPr>
            <w:r w:rsidRPr="0051318C">
              <w:rPr>
                <w:b/>
              </w:rPr>
              <w:t>124</w:t>
            </w:r>
          </w:p>
        </w:tc>
      </w:tr>
    </w:tbl>
    <w:p w14:paraId="03173192" w14:textId="77777777" w:rsidR="00E617C8" w:rsidRDefault="00E617C8" w:rsidP="0051318C">
      <w:pPr>
        <w:tabs>
          <w:tab w:val="left" w:pos="7110"/>
        </w:tabs>
      </w:pPr>
      <w:r>
        <w:tab/>
      </w:r>
    </w:p>
    <w:p w14:paraId="2BD5620A" w14:textId="77777777" w:rsidR="00E617C8" w:rsidRDefault="00E617C8" w:rsidP="002E336A"/>
    <w:p w14:paraId="55908C1B" w14:textId="77777777"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08C9BECD" wp14:editId="3EA97E76">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5BC1B9" w14:textId="77777777" w:rsidR="00E617C8" w:rsidRDefault="00E617C8" w:rsidP="001720CE">
      <w:pPr>
        <w:jc w:val="center"/>
        <w:rPr>
          <w:b/>
          <w:bCs/>
        </w:rPr>
      </w:pPr>
    </w:p>
    <w:p w14:paraId="4C23AED9" w14:textId="77777777" w:rsidR="00E617C8" w:rsidRDefault="00E617C8" w:rsidP="001720CE">
      <w:pPr>
        <w:jc w:val="center"/>
        <w:rPr>
          <w:b/>
          <w:bCs/>
        </w:rPr>
      </w:pPr>
      <w:r>
        <w:rPr>
          <w:b/>
          <w:bCs/>
        </w:rPr>
        <w:t>END SEMESTER EXAMINATION – NOV / DEC 2024</w:t>
      </w:r>
    </w:p>
    <w:p w14:paraId="0FF7901B"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E64EBD" w14:paraId="6F48F6F2" w14:textId="77777777" w:rsidTr="0037089B">
        <w:trPr>
          <w:trHeight w:val="397"/>
          <w:jc w:val="center"/>
        </w:trPr>
        <w:tc>
          <w:tcPr>
            <w:tcW w:w="1555" w:type="dxa"/>
            <w:vAlign w:val="center"/>
          </w:tcPr>
          <w:p w14:paraId="2760040C" w14:textId="77777777" w:rsidR="00E617C8" w:rsidRPr="00E64EBD" w:rsidRDefault="00E617C8" w:rsidP="007E575B">
            <w:pPr>
              <w:pStyle w:val="Title"/>
              <w:jc w:val="left"/>
              <w:rPr>
                <w:b/>
                <w:sz w:val="22"/>
                <w:szCs w:val="22"/>
              </w:rPr>
            </w:pPr>
            <w:r w:rsidRPr="00E64EBD">
              <w:rPr>
                <w:b/>
                <w:sz w:val="22"/>
                <w:szCs w:val="22"/>
              </w:rPr>
              <w:t xml:space="preserve">Course Code      </w:t>
            </w:r>
          </w:p>
        </w:tc>
        <w:tc>
          <w:tcPr>
            <w:tcW w:w="6662" w:type="dxa"/>
            <w:vAlign w:val="center"/>
          </w:tcPr>
          <w:p w14:paraId="29880898" w14:textId="77777777" w:rsidR="00E617C8" w:rsidRPr="00E64EBD" w:rsidRDefault="00E617C8" w:rsidP="007E575B">
            <w:pPr>
              <w:pStyle w:val="Title"/>
              <w:jc w:val="left"/>
              <w:rPr>
                <w:b/>
                <w:sz w:val="22"/>
                <w:szCs w:val="22"/>
              </w:rPr>
            </w:pPr>
            <w:r w:rsidRPr="00E64EBD">
              <w:rPr>
                <w:b/>
                <w:sz w:val="22"/>
                <w:szCs w:val="22"/>
              </w:rPr>
              <w:t>20FP2020</w:t>
            </w:r>
          </w:p>
        </w:tc>
        <w:tc>
          <w:tcPr>
            <w:tcW w:w="1417" w:type="dxa"/>
            <w:vAlign w:val="center"/>
          </w:tcPr>
          <w:p w14:paraId="62BE6697" w14:textId="77777777" w:rsidR="00E617C8" w:rsidRPr="00E64EBD" w:rsidRDefault="00E617C8" w:rsidP="007E575B">
            <w:pPr>
              <w:pStyle w:val="Title"/>
              <w:ind w:left="-468" w:firstLine="468"/>
              <w:jc w:val="left"/>
              <w:rPr>
                <w:sz w:val="22"/>
                <w:szCs w:val="22"/>
              </w:rPr>
            </w:pPr>
            <w:r w:rsidRPr="00E64EBD">
              <w:rPr>
                <w:b/>
                <w:bCs/>
                <w:sz w:val="22"/>
                <w:szCs w:val="22"/>
              </w:rPr>
              <w:t xml:space="preserve">Duration       </w:t>
            </w:r>
          </w:p>
        </w:tc>
        <w:tc>
          <w:tcPr>
            <w:tcW w:w="851" w:type="dxa"/>
            <w:vAlign w:val="center"/>
          </w:tcPr>
          <w:p w14:paraId="3D72919D" w14:textId="77777777" w:rsidR="00E617C8" w:rsidRPr="00E64EBD" w:rsidRDefault="00E617C8" w:rsidP="007E575B">
            <w:pPr>
              <w:pStyle w:val="Title"/>
              <w:jc w:val="left"/>
              <w:rPr>
                <w:b/>
                <w:sz w:val="22"/>
                <w:szCs w:val="22"/>
              </w:rPr>
            </w:pPr>
            <w:r w:rsidRPr="00E64EBD">
              <w:rPr>
                <w:b/>
                <w:sz w:val="22"/>
                <w:szCs w:val="22"/>
              </w:rPr>
              <w:t>3hrs</w:t>
            </w:r>
          </w:p>
        </w:tc>
      </w:tr>
      <w:tr w:rsidR="00E617C8" w:rsidRPr="00E64EBD" w14:paraId="4E325402" w14:textId="77777777" w:rsidTr="0037089B">
        <w:trPr>
          <w:trHeight w:val="397"/>
          <w:jc w:val="center"/>
        </w:trPr>
        <w:tc>
          <w:tcPr>
            <w:tcW w:w="1555" w:type="dxa"/>
            <w:vAlign w:val="center"/>
          </w:tcPr>
          <w:p w14:paraId="5D36839E" w14:textId="77777777" w:rsidR="00E617C8" w:rsidRPr="00E64EBD" w:rsidRDefault="00E617C8" w:rsidP="007E575B">
            <w:pPr>
              <w:pStyle w:val="Title"/>
              <w:ind w:right="-160"/>
              <w:jc w:val="left"/>
              <w:rPr>
                <w:b/>
                <w:sz w:val="22"/>
                <w:szCs w:val="22"/>
              </w:rPr>
            </w:pPr>
            <w:r w:rsidRPr="00E64EBD">
              <w:rPr>
                <w:b/>
                <w:sz w:val="22"/>
                <w:szCs w:val="22"/>
              </w:rPr>
              <w:t xml:space="preserve">Course Name     </w:t>
            </w:r>
          </w:p>
        </w:tc>
        <w:tc>
          <w:tcPr>
            <w:tcW w:w="6662" w:type="dxa"/>
            <w:vAlign w:val="center"/>
          </w:tcPr>
          <w:p w14:paraId="0F643F36" w14:textId="77777777" w:rsidR="00E617C8" w:rsidRPr="00E64EBD" w:rsidRDefault="00E617C8" w:rsidP="007E575B">
            <w:pPr>
              <w:pStyle w:val="Title"/>
              <w:jc w:val="left"/>
              <w:rPr>
                <w:b/>
                <w:sz w:val="22"/>
                <w:szCs w:val="22"/>
              </w:rPr>
            </w:pPr>
            <w:r w:rsidRPr="00E64EBD">
              <w:rPr>
                <w:b/>
                <w:sz w:val="22"/>
                <w:szCs w:val="22"/>
              </w:rPr>
              <w:t>MILLING TECHNOLOGY OF CEREALS, PULSES AND OIL SEEDS</w:t>
            </w:r>
          </w:p>
        </w:tc>
        <w:tc>
          <w:tcPr>
            <w:tcW w:w="1417" w:type="dxa"/>
            <w:vAlign w:val="center"/>
          </w:tcPr>
          <w:p w14:paraId="13D9A2EE" w14:textId="77777777" w:rsidR="00E617C8" w:rsidRPr="00E64EBD" w:rsidRDefault="00E617C8" w:rsidP="007E575B">
            <w:pPr>
              <w:pStyle w:val="Title"/>
              <w:jc w:val="left"/>
              <w:rPr>
                <w:b/>
                <w:bCs/>
                <w:sz w:val="22"/>
                <w:szCs w:val="22"/>
              </w:rPr>
            </w:pPr>
            <w:r w:rsidRPr="00E64EBD">
              <w:rPr>
                <w:b/>
                <w:bCs/>
                <w:sz w:val="22"/>
                <w:szCs w:val="22"/>
              </w:rPr>
              <w:t xml:space="preserve">Max. Marks </w:t>
            </w:r>
          </w:p>
        </w:tc>
        <w:tc>
          <w:tcPr>
            <w:tcW w:w="851" w:type="dxa"/>
            <w:vAlign w:val="center"/>
          </w:tcPr>
          <w:p w14:paraId="1F4C53AA" w14:textId="77777777" w:rsidR="00E617C8" w:rsidRPr="00E64EBD" w:rsidRDefault="00E617C8" w:rsidP="007E575B">
            <w:pPr>
              <w:pStyle w:val="Title"/>
              <w:jc w:val="left"/>
              <w:rPr>
                <w:b/>
                <w:sz w:val="22"/>
                <w:szCs w:val="22"/>
              </w:rPr>
            </w:pPr>
            <w:r w:rsidRPr="00E64EBD">
              <w:rPr>
                <w:b/>
                <w:sz w:val="22"/>
                <w:szCs w:val="22"/>
              </w:rPr>
              <w:t>100</w:t>
            </w:r>
          </w:p>
        </w:tc>
      </w:tr>
    </w:tbl>
    <w:p w14:paraId="7BCDB3DA"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E617C8" w:rsidRPr="009C4175" w14:paraId="3222424C" w14:textId="77777777" w:rsidTr="00E64EBD">
        <w:trPr>
          <w:trHeight w:val="552"/>
        </w:trPr>
        <w:tc>
          <w:tcPr>
            <w:tcW w:w="272" w:type="pct"/>
          </w:tcPr>
          <w:p w14:paraId="1D79BE50" w14:textId="77777777" w:rsidR="00E617C8" w:rsidRPr="009C4175" w:rsidRDefault="00E617C8" w:rsidP="00517D3B">
            <w:pPr>
              <w:jc w:val="center"/>
              <w:rPr>
                <w:b/>
              </w:rPr>
            </w:pPr>
            <w:r w:rsidRPr="009C4175">
              <w:rPr>
                <w:b/>
              </w:rPr>
              <w:t>Q. No.</w:t>
            </w:r>
          </w:p>
        </w:tc>
        <w:tc>
          <w:tcPr>
            <w:tcW w:w="3936" w:type="pct"/>
            <w:gridSpan w:val="2"/>
            <w:vAlign w:val="center"/>
          </w:tcPr>
          <w:p w14:paraId="6286D050" w14:textId="77777777" w:rsidR="00E617C8" w:rsidRPr="009C4175" w:rsidRDefault="00E617C8" w:rsidP="00E64EBD">
            <w:pPr>
              <w:jc w:val="center"/>
              <w:rPr>
                <w:b/>
              </w:rPr>
            </w:pPr>
            <w:r w:rsidRPr="009C4175">
              <w:rPr>
                <w:b/>
              </w:rPr>
              <w:t>Questions</w:t>
            </w:r>
          </w:p>
        </w:tc>
        <w:tc>
          <w:tcPr>
            <w:tcW w:w="319" w:type="pct"/>
            <w:vAlign w:val="center"/>
          </w:tcPr>
          <w:p w14:paraId="68F27150" w14:textId="77777777" w:rsidR="00E617C8" w:rsidRPr="009C4175" w:rsidRDefault="00E617C8" w:rsidP="00E64EBD">
            <w:pPr>
              <w:jc w:val="center"/>
              <w:rPr>
                <w:b/>
              </w:rPr>
            </w:pPr>
            <w:r w:rsidRPr="009C4175">
              <w:rPr>
                <w:b/>
              </w:rPr>
              <w:t>CO</w:t>
            </w:r>
          </w:p>
        </w:tc>
        <w:tc>
          <w:tcPr>
            <w:tcW w:w="256" w:type="pct"/>
            <w:vAlign w:val="center"/>
          </w:tcPr>
          <w:p w14:paraId="37F20B9D" w14:textId="77777777" w:rsidR="00E617C8" w:rsidRPr="009C4175" w:rsidRDefault="00E617C8" w:rsidP="00E64EBD">
            <w:pPr>
              <w:jc w:val="center"/>
              <w:rPr>
                <w:b/>
              </w:rPr>
            </w:pPr>
            <w:r w:rsidRPr="009C4175">
              <w:rPr>
                <w:b/>
              </w:rPr>
              <w:t>BL</w:t>
            </w:r>
          </w:p>
        </w:tc>
        <w:tc>
          <w:tcPr>
            <w:tcW w:w="217" w:type="pct"/>
            <w:vAlign w:val="center"/>
          </w:tcPr>
          <w:p w14:paraId="5BB4620C" w14:textId="77777777" w:rsidR="00E617C8" w:rsidRPr="009C4175" w:rsidRDefault="00E617C8" w:rsidP="00E64EBD">
            <w:pPr>
              <w:jc w:val="center"/>
              <w:rPr>
                <w:b/>
              </w:rPr>
            </w:pPr>
            <w:r w:rsidRPr="009C4175">
              <w:rPr>
                <w:b/>
              </w:rPr>
              <w:t>M</w:t>
            </w:r>
          </w:p>
        </w:tc>
      </w:tr>
      <w:tr w:rsidR="00E617C8" w:rsidRPr="009C4175" w14:paraId="70DF30DA" w14:textId="77777777" w:rsidTr="00E64EBD">
        <w:trPr>
          <w:trHeight w:val="550"/>
        </w:trPr>
        <w:tc>
          <w:tcPr>
            <w:tcW w:w="5000" w:type="pct"/>
            <w:gridSpan w:val="6"/>
            <w:vAlign w:val="center"/>
          </w:tcPr>
          <w:p w14:paraId="67563293" w14:textId="77777777" w:rsidR="00E617C8" w:rsidRPr="009C4175" w:rsidRDefault="00E617C8" w:rsidP="00E64EBD">
            <w:pPr>
              <w:jc w:val="center"/>
              <w:rPr>
                <w:b/>
              </w:rPr>
            </w:pPr>
            <w:r w:rsidRPr="009C4175">
              <w:rPr>
                <w:b/>
              </w:rPr>
              <w:t>PART – A (10 X 1 = 10 MARKS)</w:t>
            </w:r>
          </w:p>
        </w:tc>
      </w:tr>
      <w:tr w:rsidR="00E617C8" w:rsidRPr="009C4175" w14:paraId="6134027D" w14:textId="77777777" w:rsidTr="00AE423E">
        <w:trPr>
          <w:trHeight w:val="283"/>
        </w:trPr>
        <w:tc>
          <w:tcPr>
            <w:tcW w:w="272" w:type="pct"/>
          </w:tcPr>
          <w:p w14:paraId="3D621A46" w14:textId="77777777" w:rsidR="00E617C8" w:rsidRPr="009C4175" w:rsidRDefault="00E617C8" w:rsidP="00944677">
            <w:pPr>
              <w:jc w:val="center"/>
            </w:pPr>
            <w:r w:rsidRPr="009C4175">
              <w:t>1.</w:t>
            </w:r>
          </w:p>
        </w:tc>
        <w:tc>
          <w:tcPr>
            <w:tcW w:w="3936" w:type="pct"/>
            <w:gridSpan w:val="2"/>
          </w:tcPr>
          <w:p w14:paraId="7796CBAA" w14:textId="77777777" w:rsidR="00E617C8" w:rsidRPr="009C4175" w:rsidRDefault="00E617C8" w:rsidP="00E46826">
            <w:pPr>
              <w:autoSpaceDE w:val="0"/>
              <w:autoSpaceDN w:val="0"/>
              <w:adjustRightInd w:val="0"/>
              <w:jc w:val="both"/>
            </w:pPr>
            <w:r>
              <w:t>Recall the primary process in rice milling.</w:t>
            </w:r>
          </w:p>
        </w:tc>
        <w:tc>
          <w:tcPr>
            <w:tcW w:w="319" w:type="pct"/>
            <w:vAlign w:val="center"/>
          </w:tcPr>
          <w:p w14:paraId="6F102999" w14:textId="77777777" w:rsidR="00E617C8" w:rsidRPr="009C4175" w:rsidRDefault="00E617C8" w:rsidP="00944677">
            <w:pPr>
              <w:jc w:val="center"/>
            </w:pPr>
            <w:r w:rsidRPr="00FA796F">
              <w:t>CO</w:t>
            </w:r>
            <w:r>
              <w:t>1</w:t>
            </w:r>
          </w:p>
        </w:tc>
        <w:tc>
          <w:tcPr>
            <w:tcW w:w="256" w:type="pct"/>
            <w:vAlign w:val="center"/>
          </w:tcPr>
          <w:p w14:paraId="5A18C1B3" w14:textId="77777777" w:rsidR="00E617C8" w:rsidRPr="009C4175" w:rsidRDefault="00E617C8" w:rsidP="00944677">
            <w:pPr>
              <w:jc w:val="center"/>
            </w:pPr>
            <w:r>
              <w:t>U</w:t>
            </w:r>
          </w:p>
        </w:tc>
        <w:tc>
          <w:tcPr>
            <w:tcW w:w="217" w:type="pct"/>
            <w:vAlign w:val="center"/>
          </w:tcPr>
          <w:p w14:paraId="02CBD842" w14:textId="77777777" w:rsidR="00E617C8" w:rsidRPr="009C4175" w:rsidRDefault="00E617C8" w:rsidP="00944677">
            <w:pPr>
              <w:jc w:val="center"/>
            </w:pPr>
            <w:r w:rsidRPr="00FA796F">
              <w:t>1</w:t>
            </w:r>
          </w:p>
        </w:tc>
      </w:tr>
      <w:tr w:rsidR="00E617C8" w:rsidRPr="009C4175" w14:paraId="33973623" w14:textId="77777777" w:rsidTr="00AE423E">
        <w:trPr>
          <w:trHeight w:val="283"/>
        </w:trPr>
        <w:tc>
          <w:tcPr>
            <w:tcW w:w="272" w:type="pct"/>
          </w:tcPr>
          <w:p w14:paraId="23505D31" w14:textId="77777777" w:rsidR="00E617C8" w:rsidRPr="009C4175" w:rsidRDefault="00E617C8" w:rsidP="00944677">
            <w:pPr>
              <w:jc w:val="center"/>
            </w:pPr>
            <w:r w:rsidRPr="009C4175">
              <w:t>2.</w:t>
            </w:r>
          </w:p>
        </w:tc>
        <w:tc>
          <w:tcPr>
            <w:tcW w:w="3936" w:type="pct"/>
            <w:gridSpan w:val="2"/>
          </w:tcPr>
          <w:p w14:paraId="5D13DADE" w14:textId="77777777" w:rsidR="00E617C8" w:rsidRPr="009C4175" w:rsidRDefault="00E617C8" w:rsidP="00E46826">
            <w:pPr>
              <w:jc w:val="both"/>
            </w:pPr>
            <w:r>
              <w:t>List the</w:t>
            </w:r>
            <w:r w:rsidRPr="00FB22E6">
              <w:t xml:space="preserve"> method</w:t>
            </w:r>
            <w:r>
              <w:t>s used for</w:t>
            </w:r>
            <w:r w:rsidRPr="00FB22E6">
              <w:t xml:space="preserve"> rice processing</w:t>
            </w:r>
            <w:r>
              <w:t>.</w:t>
            </w:r>
          </w:p>
        </w:tc>
        <w:tc>
          <w:tcPr>
            <w:tcW w:w="319" w:type="pct"/>
            <w:vAlign w:val="center"/>
          </w:tcPr>
          <w:p w14:paraId="5DC06E15" w14:textId="77777777" w:rsidR="00E617C8" w:rsidRPr="009C4175" w:rsidRDefault="00E617C8" w:rsidP="00944677">
            <w:pPr>
              <w:jc w:val="center"/>
            </w:pPr>
            <w:r w:rsidRPr="00FA796F">
              <w:t>CO</w:t>
            </w:r>
            <w:r>
              <w:t>1</w:t>
            </w:r>
          </w:p>
        </w:tc>
        <w:tc>
          <w:tcPr>
            <w:tcW w:w="256" w:type="pct"/>
            <w:vAlign w:val="center"/>
          </w:tcPr>
          <w:p w14:paraId="3A4C0A00" w14:textId="77777777" w:rsidR="00E617C8" w:rsidRPr="009C4175" w:rsidRDefault="00E617C8" w:rsidP="00944677">
            <w:pPr>
              <w:jc w:val="center"/>
            </w:pPr>
            <w:r>
              <w:t>R</w:t>
            </w:r>
          </w:p>
        </w:tc>
        <w:tc>
          <w:tcPr>
            <w:tcW w:w="217" w:type="pct"/>
            <w:vAlign w:val="center"/>
          </w:tcPr>
          <w:p w14:paraId="12286AD5" w14:textId="77777777" w:rsidR="00E617C8" w:rsidRPr="009C4175" w:rsidRDefault="00E617C8" w:rsidP="00944677">
            <w:pPr>
              <w:jc w:val="center"/>
            </w:pPr>
            <w:r w:rsidRPr="00FA796F">
              <w:t>1</w:t>
            </w:r>
          </w:p>
        </w:tc>
      </w:tr>
      <w:tr w:rsidR="00E617C8" w:rsidRPr="009C4175" w14:paraId="21163972" w14:textId="77777777" w:rsidTr="00AE423E">
        <w:trPr>
          <w:trHeight w:val="283"/>
        </w:trPr>
        <w:tc>
          <w:tcPr>
            <w:tcW w:w="272" w:type="pct"/>
          </w:tcPr>
          <w:p w14:paraId="4B049E80" w14:textId="77777777" w:rsidR="00E617C8" w:rsidRPr="009C4175" w:rsidRDefault="00E617C8" w:rsidP="00944677">
            <w:pPr>
              <w:jc w:val="center"/>
            </w:pPr>
            <w:r w:rsidRPr="009C4175">
              <w:t>3.</w:t>
            </w:r>
          </w:p>
        </w:tc>
        <w:tc>
          <w:tcPr>
            <w:tcW w:w="3936" w:type="pct"/>
            <w:gridSpan w:val="2"/>
          </w:tcPr>
          <w:p w14:paraId="0B4180C6" w14:textId="77777777" w:rsidR="00E617C8" w:rsidRPr="009C4175" w:rsidRDefault="00E617C8" w:rsidP="00E46826">
            <w:pPr>
              <w:jc w:val="both"/>
            </w:pPr>
            <w:r>
              <w:t>Mention the primary uses of hydrothermal treatment in wheat milling.</w:t>
            </w:r>
          </w:p>
        </w:tc>
        <w:tc>
          <w:tcPr>
            <w:tcW w:w="319" w:type="pct"/>
            <w:vAlign w:val="center"/>
          </w:tcPr>
          <w:p w14:paraId="6AF5F176" w14:textId="77777777" w:rsidR="00E617C8" w:rsidRPr="009C4175" w:rsidRDefault="00E617C8" w:rsidP="00944677">
            <w:pPr>
              <w:jc w:val="center"/>
            </w:pPr>
            <w:r w:rsidRPr="00FA796F">
              <w:t>CO</w:t>
            </w:r>
            <w:r>
              <w:t>2</w:t>
            </w:r>
          </w:p>
        </w:tc>
        <w:tc>
          <w:tcPr>
            <w:tcW w:w="256" w:type="pct"/>
            <w:vAlign w:val="center"/>
          </w:tcPr>
          <w:p w14:paraId="783D2B48" w14:textId="77777777" w:rsidR="00E617C8" w:rsidRPr="009C4175" w:rsidRDefault="00E617C8" w:rsidP="00944677">
            <w:pPr>
              <w:jc w:val="center"/>
            </w:pPr>
            <w:r>
              <w:t>An</w:t>
            </w:r>
          </w:p>
        </w:tc>
        <w:tc>
          <w:tcPr>
            <w:tcW w:w="217" w:type="pct"/>
            <w:vAlign w:val="center"/>
          </w:tcPr>
          <w:p w14:paraId="5DB26D41" w14:textId="77777777" w:rsidR="00E617C8" w:rsidRPr="009C4175" w:rsidRDefault="00E617C8" w:rsidP="00944677">
            <w:pPr>
              <w:jc w:val="center"/>
            </w:pPr>
            <w:r w:rsidRPr="00FA796F">
              <w:t>1</w:t>
            </w:r>
          </w:p>
        </w:tc>
      </w:tr>
      <w:tr w:rsidR="00E617C8" w:rsidRPr="009C4175" w14:paraId="3FA66650" w14:textId="77777777" w:rsidTr="00AE423E">
        <w:trPr>
          <w:trHeight w:val="283"/>
        </w:trPr>
        <w:tc>
          <w:tcPr>
            <w:tcW w:w="272" w:type="pct"/>
          </w:tcPr>
          <w:p w14:paraId="6CA6944A" w14:textId="77777777" w:rsidR="00E617C8" w:rsidRPr="009C4175" w:rsidRDefault="00E617C8" w:rsidP="00944677">
            <w:pPr>
              <w:jc w:val="center"/>
            </w:pPr>
            <w:r w:rsidRPr="009C4175">
              <w:t>4.</w:t>
            </w:r>
          </w:p>
        </w:tc>
        <w:tc>
          <w:tcPr>
            <w:tcW w:w="3936" w:type="pct"/>
            <w:gridSpan w:val="2"/>
          </w:tcPr>
          <w:p w14:paraId="4D93DED5" w14:textId="77777777" w:rsidR="00E617C8" w:rsidRPr="009C4175" w:rsidRDefault="00E617C8" w:rsidP="00E46826">
            <w:pPr>
              <w:jc w:val="both"/>
            </w:pPr>
            <w:r>
              <w:t xml:space="preserve">Write any two </w:t>
            </w:r>
            <w:r w:rsidRPr="00FB22E6">
              <w:t>component</w:t>
            </w:r>
            <w:r>
              <w:t>s</w:t>
            </w:r>
            <w:r w:rsidRPr="00FB22E6">
              <w:t xml:space="preserve"> of a wheat mill</w:t>
            </w:r>
            <w:r>
              <w:t>er.</w:t>
            </w:r>
          </w:p>
        </w:tc>
        <w:tc>
          <w:tcPr>
            <w:tcW w:w="319" w:type="pct"/>
            <w:vAlign w:val="center"/>
          </w:tcPr>
          <w:p w14:paraId="3CD86646" w14:textId="77777777" w:rsidR="00E617C8" w:rsidRPr="009C4175" w:rsidRDefault="00E617C8" w:rsidP="00944677">
            <w:pPr>
              <w:jc w:val="center"/>
            </w:pPr>
            <w:r w:rsidRPr="00FA796F">
              <w:t>CO</w:t>
            </w:r>
            <w:r>
              <w:t>2</w:t>
            </w:r>
          </w:p>
        </w:tc>
        <w:tc>
          <w:tcPr>
            <w:tcW w:w="256" w:type="pct"/>
            <w:vAlign w:val="center"/>
          </w:tcPr>
          <w:p w14:paraId="54D85D8D" w14:textId="77777777" w:rsidR="00E617C8" w:rsidRPr="009C4175" w:rsidRDefault="00E617C8" w:rsidP="00944677">
            <w:pPr>
              <w:jc w:val="center"/>
            </w:pPr>
            <w:r>
              <w:t>A</w:t>
            </w:r>
          </w:p>
        </w:tc>
        <w:tc>
          <w:tcPr>
            <w:tcW w:w="217" w:type="pct"/>
            <w:vAlign w:val="center"/>
          </w:tcPr>
          <w:p w14:paraId="0B89C710" w14:textId="77777777" w:rsidR="00E617C8" w:rsidRPr="009C4175" w:rsidRDefault="00E617C8" w:rsidP="00944677">
            <w:pPr>
              <w:jc w:val="center"/>
            </w:pPr>
            <w:r w:rsidRPr="00FA796F">
              <w:t>1</w:t>
            </w:r>
          </w:p>
        </w:tc>
      </w:tr>
      <w:tr w:rsidR="00E617C8" w:rsidRPr="009C4175" w14:paraId="223137A5" w14:textId="77777777" w:rsidTr="00AE423E">
        <w:trPr>
          <w:trHeight w:val="283"/>
        </w:trPr>
        <w:tc>
          <w:tcPr>
            <w:tcW w:w="272" w:type="pct"/>
          </w:tcPr>
          <w:p w14:paraId="6DAFD90F" w14:textId="77777777" w:rsidR="00E617C8" w:rsidRPr="009C4175" w:rsidRDefault="00E617C8" w:rsidP="00944677">
            <w:pPr>
              <w:jc w:val="center"/>
            </w:pPr>
            <w:r w:rsidRPr="009C4175">
              <w:t>5.</w:t>
            </w:r>
          </w:p>
        </w:tc>
        <w:tc>
          <w:tcPr>
            <w:tcW w:w="3936" w:type="pct"/>
            <w:gridSpan w:val="2"/>
          </w:tcPr>
          <w:p w14:paraId="0E271807" w14:textId="77777777" w:rsidR="00E617C8" w:rsidRPr="009C4175" w:rsidRDefault="00E617C8" w:rsidP="00E46826">
            <w:pPr>
              <w:pStyle w:val="Default"/>
              <w:jc w:val="both"/>
            </w:pPr>
            <w:r>
              <w:t>Name a wet method of pulse milling.</w:t>
            </w:r>
          </w:p>
        </w:tc>
        <w:tc>
          <w:tcPr>
            <w:tcW w:w="319" w:type="pct"/>
            <w:vAlign w:val="center"/>
          </w:tcPr>
          <w:p w14:paraId="0CD17686" w14:textId="77777777" w:rsidR="00E617C8" w:rsidRPr="009C4175" w:rsidRDefault="00E617C8" w:rsidP="00944677">
            <w:pPr>
              <w:jc w:val="center"/>
            </w:pPr>
            <w:r w:rsidRPr="00FA796F">
              <w:t>CO</w:t>
            </w:r>
            <w:r>
              <w:t>3</w:t>
            </w:r>
          </w:p>
        </w:tc>
        <w:tc>
          <w:tcPr>
            <w:tcW w:w="256" w:type="pct"/>
            <w:vAlign w:val="center"/>
          </w:tcPr>
          <w:p w14:paraId="5ABCAC13" w14:textId="77777777" w:rsidR="00E617C8" w:rsidRPr="009C4175" w:rsidRDefault="00E617C8" w:rsidP="00944677">
            <w:pPr>
              <w:jc w:val="center"/>
            </w:pPr>
            <w:r>
              <w:t>R</w:t>
            </w:r>
          </w:p>
        </w:tc>
        <w:tc>
          <w:tcPr>
            <w:tcW w:w="217" w:type="pct"/>
            <w:vAlign w:val="center"/>
          </w:tcPr>
          <w:p w14:paraId="132233FD" w14:textId="77777777" w:rsidR="00E617C8" w:rsidRPr="009C4175" w:rsidRDefault="00E617C8" w:rsidP="00944677">
            <w:pPr>
              <w:jc w:val="center"/>
            </w:pPr>
            <w:r w:rsidRPr="00FA796F">
              <w:t>1</w:t>
            </w:r>
          </w:p>
        </w:tc>
      </w:tr>
      <w:tr w:rsidR="00E617C8" w:rsidRPr="009C4175" w14:paraId="4B73EDAF" w14:textId="77777777" w:rsidTr="00AE423E">
        <w:trPr>
          <w:trHeight w:val="283"/>
        </w:trPr>
        <w:tc>
          <w:tcPr>
            <w:tcW w:w="272" w:type="pct"/>
          </w:tcPr>
          <w:p w14:paraId="55307A66" w14:textId="77777777" w:rsidR="00E617C8" w:rsidRPr="009C4175" w:rsidRDefault="00E617C8" w:rsidP="00944677">
            <w:pPr>
              <w:jc w:val="center"/>
            </w:pPr>
            <w:r w:rsidRPr="009C4175">
              <w:t>6.</w:t>
            </w:r>
          </w:p>
        </w:tc>
        <w:tc>
          <w:tcPr>
            <w:tcW w:w="3936" w:type="pct"/>
            <w:gridSpan w:val="2"/>
          </w:tcPr>
          <w:p w14:paraId="3FD48381" w14:textId="77777777" w:rsidR="00E617C8" w:rsidRPr="009C4175" w:rsidRDefault="00E617C8" w:rsidP="00E46826">
            <w:pPr>
              <w:jc w:val="both"/>
            </w:pPr>
            <w:r>
              <w:t xml:space="preserve">Cite the importance of </w:t>
            </w:r>
            <w:r w:rsidRPr="008C26EA">
              <w:t xml:space="preserve">Soya </w:t>
            </w:r>
            <w:r>
              <w:t>bean.</w:t>
            </w:r>
          </w:p>
        </w:tc>
        <w:tc>
          <w:tcPr>
            <w:tcW w:w="319" w:type="pct"/>
            <w:vAlign w:val="center"/>
          </w:tcPr>
          <w:p w14:paraId="56C5CDA5" w14:textId="77777777" w:rsidR="00E617C8" w:rsidRPr="009C4175" w:rsidRDefault="00E617C8" w:rsidP="00944677">
            <w:pPr>
              <w:jc w:val="center"/>
            </w:pPr>
            <w:r w:rsidRPr="00FA796F">
              <w:t>CO</w:t>
            </w:r>
            <w:r>
              <w:t>3</w:t>
            </w:r>
          </w:p>
        </w:tc>
        <w:tc>
          <w:tcPr>
            <w:tcW w:w="256" w:type="pct"/>
            <w:vAlign w:val="center"/>
          </w:tcPr>
          <w:p w14:paraId="7D6F0E5A" w14:textId="77777777" w:rsidR="00E617C8" w:rsidRPr="009C4175" w:rsidRDefault="00E617C8" w:rsidP="00944677">
            <w:pPr>
              <w:jc w:val="center"/>
            </w:pPr>
            <w:r>
              <w:t>U</w:t>
            </w:r>
          </w:p>
        </w:tc>
        <w:tc>
          <w:tcPr>
            <w:tcW w:w="217" w:type="pct"/>
            <w:vAlign w:val="center"/>
          </w:tcPr>
          <w:p w14:paraId="2886839D" w14:textId="77777777" w:rsidR="00E617C8" w:rsidRPr="009C4175" w:rsidRDefault="00E617C8" w:rsidP="00944677">
            <w:pPr>
              <w:jc w:val="center"/>
            </w:pPr>
            <w:r w:rsidRPr="00FA796F">
              <w:t>1</w:t>
            </w:r>
          </w:p>
        </w:tc>
      </w:tr>
      <w:tr w:rsidR="00E617C8" w:rsidRPr="009C4175" w14:paraId="27E907FD" w14:textId="77777777" w:rsidTr="00AE423E">
        <w:trPr>
          <w:trHeight w:val="283"/>
        </w:trPr>
        <w:tc>
          <w:tcPr>
            <w:tcW w:w="272" w:type="pct"/>
          </w:tcPr>
          <w:p w14:paraId="39722FA3" w14:textId="77777777" w:rsidR="00E617C8" w:rsidRPr="009C4175" w:rsidRDefault="00E617C8" w:rsidP="00944677">
            <w:pPr>
              <w:jc w:val="center"/>
            </w:pPr>
            <w:r w:rsidRPr="009C4175">
              <w:t>7.</w:t>
            </w:r>
          </w:p>
        </w:tc>
        <w:tc>
          <w:tcPr>
            <w:tcW w:w="3936" w:type="pct"/>
            <w:gridSpan w:val="2"/>
          </w:tcPr>
          <w:p w14:paraId="6C9A4A9E" w14:textId="77777777" w:rsidR="00E617C8" w:rsidRPr="009C4175" w:rsidRDefault="00E617C8" w:rsidP="00E46826">
            <w:pPr>
              <w:pStyle w:val="ListParagraph"/>
              <w:ind w:left="0"/>
              <w:jc w:val="both"/>
            </w:pPr>
            <w:r>
              <w:t>Define the term, “Degerming” in corn milling.</w:t>
            </w:r>
          </w:p>
        </w:tc>
        <w:tc>
          <w:tcPr>
            <w:tcW w:w="319" w:type="pct"/>
            <w:vAlign w:val="center"/>
          </w:tcPr>
          <w:p w14:paraId="762D7765" w14:textId="77777777" w:rsidR="00E617C8" w:rsidRPr="009C4175" w:rsidRDefault="00E617C8" w:rsidP="00944677">
            <w:pPr>
              <w:jc w:val="center"/>
            </w:pPr>
            <w:r w:rsidRPr="00FA796F">
              <w:t>CO</w:t>
            </w:r>
            <w:r>
              <w:t>4</w:t>
            </w:r>
          </w:p>
        </w:tc>
        <w:tc>
          <w:tcPr>
            <w:tcW w:w="256" w:type="pct"/>
            <w:vAlign w:val="center"/>
          </w:tcPr>
          <w:p w14:paraId="494A6264" w14:textId="77777777" w:rsidR="00E617C8" w:rsidRPr="009C4175" w:rsidRDefault="00E617C8" w:rsidP="00944677">
            <w:pPr>
              <w:jc w:val="center"/>
            </w:pPr>
            <w:r>
              <w:t>A</w:t>
            </w:r>
          </w:p>
        </w:tc>
        <w:tc>
          <w:tcPr>
            <w:tcW w:w="217" w:type="pct"/>
            <w:vAlign w:val="center"/>
          </w:tcPr>
          <w:p w14:paraId="45AD642E" w14:textId="77777777" w:rsidR="00E617C8" w:rsidRPr="009C4175" w:rsidRDefault="00E617C8" w:rsidP="00944677">
            <w:pPr>
              <w:jc w:val="center"/>
            </w:pPr>
            <w:r w:rsidRPr="00FA796F">
              <w:t>1</w:t>
            </w:r>
          </w:p>
        </w:tc>
      </w:tr>
      <w:tr w:rsidR="00E617C8" w:rsidRPr="009C4175" w14:paraId="257B923D" w14:textId="77777777" w:rsidTr="00AE423E">
        <w:trPr>
          <w:trHeight w:val="283"/>
        </w:trPr>
        <w:tc>
          <w:tcPr>
            <w:tcW w:w="272" w:type="pct"/>
          </w:tcPr>
          <w:p w14:paraId="31E42F21" w14:textId="77777777" w:rsidR="00E617C8" w:rsidRPr="009C4175" w:rsidRDefault="00E617C8" w:rsidP="00944677">
            <w:pPr>
              <w:jc w:val="center"/>
            </w:pPr>
            <w:r w:rsidRPr="009C4175">
              <w:t>8.</w:t>
            </w:r>
          </w:p>
        </w:tc>
        <w:tc>
          <w:tcPr>
            <w:tcW w:w="3936" w:type="pct"/>
            <w:gridSpan w:val="2"/>
          </w:tcPr>
          <w:p w14:paraId="19F0E400" w14:textId="77777777" w:rsidR="00E617C8" w:rsidRPr="00E46826" w:rsidRDefault="00E617C8" w:rsidP="00E46826">
            <w:pPr>
              <w:jc w:val="both"/>
            </w:pPr>
            <w:r>
              <w:t>Assess the structural components of corn.</w:t>
            </w:r>
          </w:p>
        </w:tc>
        <w:tc>
          <w:tcPr>
            <w:tcW w:w="319" w:type="pct"/>
            <w:vAlign w:val="center"/>
          </w:tcPr>
          <w:p w14:paraId="496793C4" w14:textId="77777777" w:rsidR="00E617C8" w:rsidRPr="009C4175" w:rsidRDefault="00E617C8" w:rsidP="00944677">
            <w:pPr>
              <w:jc w:val="center"/>
            </w:pPr>
            <w:r w:rsidRPr="00FA796F">
              <w:t>CO</w:t>
            </w:r>
            <w:r>
              <w:t>4</w:t>
            </w:r>
          </w:p>
        </w:tc>
        <w:tc>
          <w:tcPr>
            <w:tcW w:w="256" w:type="pct"/>
            <w:vAlign w:val="center"/>
          </w:tcPr>
          <w:p w14:paraId="259C8FC9" w14:textId="77777777" w:rsidR="00E617C8" w:rsidRPr="009C4175" w:rsidRDefault="00E617C8" w:rsidP="00944677">
            <w:pPr>
              <w:jc w:val="center"/>
            </w:pPr>
            <w:r>
              <w:t>An</w:t>
            </w:r>
          </w:p>
        </w:tc>
        <w:tc>
          <w:tcPr>
            <w:tcW w:w="217" w:type="pct"/>
            <w:vAlign w:val="center"/>
          </w:tcPr>
          <w:p w14:paraId="0244D3BC" w14:textId="77777777" w:rsidR="00E617C8" w:rsidRPr="009C4175" w:rsidRDefault="00E617C8" w:rsidP="00944677">
            <w:pPr>
              <w:jc w:val="center"/>
            </w:pPr>
            <w:r w:rsidRPr="00FA796F">
              <w:t>1</w:t>
            </w:r>
          </w:p>
        </w:tc>
      </w:tr>
      <w:tr w:rsidR="00E617C8" w:rsidRPr="009C4175" w14:paraId="018E0F72" w14:textId="77777777" w:rsidTr="00AE423E">
        <w:trPr>
          <w:trHeight w:val="283"/>
        </w:trPr>
        <w:tc>
          <w:tcPr>
            <w:tcW w:w="272" w:type="pct"/>
          </w:tcPr>
          <w:p w14:paraId="10A5F7D2" w14:textId="77777777" w:rsidR="00E617C8" w:rsidRPr="009C4175" w:rsidRDefault="00E617C8" w:rsidP="00944677">
            <w:pPr>
              <w:jc w:val="center"/>
            </w:pPr>
            <w:r w:rsidRPr="009C4175">
              <w:t>9.</w:t>
            </w:r>
          </w:p>
        </w:tc>
        <w:tc>
          <w:tcPr>
            <w:tcW w:w="3936" w:type="pct"/>
            <w:gridSpan w:val="2"/>
          </w:tcPr>
          <w:p w14:paraId="4A20EC9C" w14:textId="77777777" w:rsidR="00E617C8" w:rsidRPr="009C4175" w:rsidRDefault="00E617C8" w:rsidP="00E64EBD">
            <w:pPr>
              <w:pStyle w:val="ListParagraph"/>
              <w:ind w:left="0"/>
              <w:jc w:val="both"/>
            </w:pPr>
            <w:r>
              <w:rPr>
                <w:noProof/>
                <w:lang w:eastAsia="zh-TW"/>
              </w:rPr>
              <w:t xml:space="preserve">What is </w:t>
            </w:r>
            <w:r>
              <w:t>the primary purpose of pre-milling treatment in oilseed processing?</w:t>
            </w:r>
          </w:p>
        </w:tc>
        <w:tc>
          <w:tcPr>
            <w:tcW w:w="319" w:type="pct"/>
            <w:vAlign w:val="center"/>
          </w:tcPr>
          <w:p w14:paraId="6C21F4C9" w14:textId="77777777" w:rsidR="00E617C8" w:rsidRPr="009C4175" w:rsidRDefault="00E617C8" w:rsidP="00944677">
            <w:pPr>
              <w:jc w:val="center"/>
            </w:pPr>
            <w:r w:rsidRPr="00FA796F">
              <w:t>CO</w:t>
            </w:r>
            <w:r>
              <w:t>5</w:t>
            </w:r>
          </w:p>
        </w:tc>
        <w:tc>
          <w:tcPr>
            <w:tcW w:w="256" w:type="pct"/>
            <w:vAlign w:val="center"/>
          </w:tcPr>
          <w:p w14:paraId="6DB8B43C" w14:textId="77777777" w:rsidR="00E617C8" w:rsidRPr="009C4175" w:rsidRDefault="00E617C8" w:rsidP="00944677">
            <w:pPr>
              <w:jc w:val="center"/>
            </w:pPr>
            <w:r>
              <w:t>U</w:t>
            </w:r>
          </w:p>
        </w:tc>
        <w:tc>
          <w:tcPr>
            <w:tcW w:w="217" w:type="pct"/>
            <w:vAlign w:val="center"/>
          </w:tcPr>
          <w:p w14:paraId="61E74D51" w14:textId="77777777" w:rsidR="00E617C8" w:rsidRPr="009C4175" w:rsidRDefault="00E617C8" w:rsidP="00944677">
            <w:pPr>
              <w:jc w:val="center"/>
            </w:pPr>
            <w:r w:rsidRPr="00FA796F">
              <w:t>1</w:t>
            </w:r>
          </w:p>
        </w:tc>
      </w:tr>
      <w:tr w:rsidR="00E617C8" w:rsidRPr="009C4175" w14:paraId="4FF377CF" w14:textId="77777777" w:rsidTr="00AE423E">
        <w:trPr>
          <w:trHeight w:val="283"/>
        </w:trPr>
        <w:tc>
          <w:tcPr>
            <w:tcW w:w="272" w:type="pct"/>
          </w:tcPr>
          <w:p w14:paraId="41F334EC" w14:textId="77777777" w:rsidR="00E617C8" w:rsidRPr="009C4175" w:rsidRDefault="00E617C8" w:rsidP="00944677">
            <w:pPr>
              <w:jc w:val="center"/>
            </w:pPr>
            <w:r w:rsidRPr="009C4175">
              <w:t>10.</w:t>
            </w:r>
          </w:p>
        </w:tc>
        <w:tc>
          <w:tcPr>
            <w:tcW w:w="3936" w:type="pct"/>
            <w:gridSpan w:val="2"/>
          </w:tcPr>
          <w:p w14:paraId="2A421788" w14:textId="77777777" w:rsidR="00E617C8" w:rsidRPr="009C4175" w:rsidRDefault="00E617C8" w:rsidP="00E46826">
            <w:pPr>
              <w:jc w:val="both"/>
            </w:pPr>
            <w:r>
              <w:t>Signify</w:t>
            </w:r>
            <w:r w:rsidRPr="00154329">
              <w:t xml:space="preserve"> the role of rotary filters in oil milling</w:t>
            </w:r>
            <w:r>
              <w:t>.</w:t>
            </w:r>
          </w:p>
        </w:tc>
        <w:tc>
          <w:tcPr>
            <w:tcW w:w="319" w:type="pct"/>
            <w:vAlign w:val="center"/>
          </w:tcPr>
          <w:p w14:paraId="448D7A86" w14:textId="77777777" w:rsidR="00E617C8" w:rsidRPr="009C4175" w:rsidRDefault="00E617C8" w:rsidP="00944677">
            <w:pPr>
              <w:jc w:val="center"/>
            </w:pPr>
            <w:r w:rsidRPr="00FA796F">
              <w:t>CO</w:t>
            </w:r>
            <w:r>
              <w:t>5</w:t>
            </w:r>
          </w:p>
        </w:tc>
        <w:tc>
          <w:tcPr>
            <w:tcW w:w="256" w:type="pct"/>
            <w:vAlign w:val="center"/>
          </w:tcPr>
          <w:p w14:paraId="02A2306A" w14:textId="77777777" w:rsidR="00E617C8" w:rsidRPr="009C4175" w:rsidRDefault="00E617C8" w:rsidP="00944677">
            <w:pPr>
              <w:jc w:val="center"/>
            </w:pPr>
            <w:r>
              <w:t>R</w:t>
            </w:r>
          </w:p>
        </w:tc>
        <w:tc>
          <w:tcPr>
            <w:tcW w:w="217" w:type="pct"/>
            <w:vAlign w:val="center"/>
          </w:tcPr>
          <w:p w14:paraId="2327FBCC" w14:textId="77777777" w:rsidR="00E617C8" w:rsidRPr="009C4175" w:rsidRDefault="00E617C8" w:rsidP="00944677">
            <w:pPr>
              <w:jc w:val="center"/>
            </w:pPr>
            <w:r w:rsidRPr="00FA796F">
              <w:t>1</w:t>
            </w:r>
          </w:p>
        </w:tc>
      </w:tr>
      <w:tr w:rsidR="00E617C8" w:rsidRPr="009C4175" w14:paraId="4C3E163E" w14:textId="77777777" w:rsidTr="00E64EBD">
        <w:trPr>
          <w:trHeight w:val="552"/>
        </w:trPr>
        <w:tc>
          <w:tcPr>
            <w:tcW w:w="5000" w:type="pct"/>
            <w:gridSpan w:val="6"/>
            <w:vAlign w:val="center"/>
          </w:tcPr>
          <w:p w14:paraId="4A48219B" w14:textId="77777777" w:rsidR="00E617C8" w:rsidRPr="009C4175" w:rsidRDefault="00E617C8" w:rsidP="00E64EBD">
            <w:pPr>
              <w:jc w:val="center"/>
              <w:rPr>
                <w:b/>
              </w:rPr>
            </w:pPr>
            <w:r w:rsidRPr="009C4175">
              <w:rPr>
                <w:b/>
              </w:rPr>
              <w:t>PART – B (6 X 3 = 18 MARKS)</w:t>
            </w:r>
          </w:p>
        </w:tc>
      </w:tr>
      <w:tr w:rsidR="00E617C8" w:rsidRPr="009C4175" w14:paraId="6E129F75" w14:textId="77777777" w:rsidTr="00E64EBD">
        <w:trPr>
          <w:trHeight w:val="283"/>
        </w:trPr>
        <w:tc>
          <w:tcPr>
            <w:tcW w:w="272" w:type="pct"/>
          </w:tcPr>
          <w:p w14:paraId="04E827B0" w14:textId="77777777" w:rsidR="00E617C8" w:rsidRPr="009C4175" w:rsidRDefault="00E617C8" w:rsidP="00944677">
            <w:pPr>
              <w:pStyle w:val="NoSpacing"/>
              <w:jc w:val="center"/>
            </w:pPr>
            <w:r w:rsidRPr="009C4175">
              <w:t>11.</w:t>
            </w:r>
          </w:p>
        </w:tc>
        <w:tc>
          <w:tcPr>
            <w:tcW w:w="3936" w:type="pct"/>
            <w:gridSpan w:val="2"/>
          </w:tcPr>
          <w:p w14:paraId="59473246" w14:textId="77777777" w:rsidR="00E617C8" w:rsidRPr="009C4175" w:rsidRDefault="00E617C8" w:rsidP="00944677">
            <w:pPr>
              <w:pStyle w:val="NoSpacing"/>
              <w:jc w:val="both"/>
            </w:pPr>
            <w:r w:rsidRPr="00FB22E6">
              <w:t>Explain the process of parboiling rice and its impact on the nutritional quality of the final product.</w:t>
            </w:r>
          </w:p>
        </w:tc>
        <w:tc>
          <w:tcPr>
            <w:tcW w:w="319" w:type="pct"/>
          </w:tcPr>
          <w:p w14:paraId="1B608F22" w14:textId="77777777" w:rsidR="00E617C8" w:rsidRPr="009C4175" w:rsidRDefault="00E617C8" w:rsidP="00E64EBD">
            <w:pPr>
              <w:pStyle w:val="NoSpacing"/>
              <w:jc w:val="center"/>
            </w:pPr>
            <w:r w:rsidRPr="00FA796F">
              <w:t>CO</w:t>
            </w:r>
            <w:r>
              <w:t>1</w:t>
            </w:r>
          </w:p>
        </w:tc>
        <w:tc>
          <w:tcPr>
            <w:tcW w:w="256" w:type="pct"/>
          </w:tcPr>
          <w:p w14:paraId="625FCDD0" w14:textId="77777777" w:rsidR="00E617C8" w:rsidRPr="009C4175" w:rsidRDefault="00E617C8" w:rsidP="00E64EBD">
            <w:pPr>
              <w:pStyle w:val="NoSpacing"/>
              <w:jc w:val="center"/>
            </w:pPr>
            <w:r>
              <w:t>A</w:t>
            </w:r>
          </w:p>
        </w:tc>
        <w:tc>
          <w:tcPr>
            <w:tcW w:w="217" w:type="pct"/>
          </w:tcPr>
          <w:p w14:paraId="106782D3" w14:textId="77777777" w:rsidR="00E617C8" w:rsidRPr="009C4175" w:rsidRDefault="00E617C8" w:rsidP="00E64EBD">
            <w:pPr>
              <w:pStyle w:val="NoSpacing"/>
              <w:jc w:val="center"/>
            </w:pPr>
            <w:r w:rsidRPr="00FA796F">
              <w:t>3</w:t>
            </w:r>
          </w:p>
        </w:tc>
      </w:tr>
      <w:tr w:rsidR="00E617C8" w:rsidRPr="009C4175" w14:paraId="218C2F52" w14:textId="77777777" w:rsidTr="00E64EBD">
        <w:trPr>
          <w:trHeight w:val="283"/>
        </w:trPr>
        <w:tc>
          <w:tcPr>
            <w:tcW w:w="272" w:type="pct"/>
          </w:tcPr>
          <w:p w14:paraId="5B7C3E4B" w14:textId="77777777" w:rsidR="00E617C8" w:rsidRPr="009C4175" w:rsidRDefault="00E617C8" w:rsidP="00944677">
            <w:pPr>
              <w:pStyle w:val="NoSpacing"/>
              <w:jc w:val="center"/>
            </w:pPr>
            <w:r w:rsidRPr="009C4175">
              <w:t>12.</w:t>
            </w:r>
          </w:p>
        </w:tc>
        <w:tc>
          <w:tcPr>
            <w:tcW w:w="3936" w:type="pct"/>
            <w:gridSpan w:val="2"/>
          </w:tcPr>
          <w:p w14:paraId="486EA793" w14:textId="77777777" w:rsidR="00E617C8" w:rsidRPr="009C4175" w:rsidRDefault="00E617C8" w:rsidP="00E64EBD">
            <w:pPr>
              <w:pStyle w:val="NoSpacing"/>
              <w:jc w:val="both"/>
            </w:pPr>
            <w:r>
              <w:t>Describe the hydrothermal treatment process in wheat milling and its benefits for flour quality.</w:t>
            </w:r>
          </w:p>
        </w:tc>
        <w:tc>
          <w:tcPr>
            <w:tcW w:w="319" w:type="pct"/>
          </w:tcPr>
          <w:p w14:paraId="581F948F" w14:textId="77777777" w:rsidR="00E617C8" w:rsidRPr="009C4175" w:rsidRDefault="00E617C8" w:rsidP="00E64EBD">
            <w:pPr>
              <w:pStyle w:val="NoSpacing"/>
              <w:jc w:val="center"/>
            </w:pPr>
            <w:r w:rsidRPr="00FA796F">
              <w:t>CO</w:t>
            </w:r>
            <w:r>
              <w:t>2</w:t>
            </w:r>
          </w:p>
        </w:tc>
        <w:tc>
          <w:tcPr>
            <w:tcW w:w="256" w:type="pct"/>
          </w:tcPr>
          <w:p w14:paraId="4E9309D7" w14:textId="77777777" w:rsidR="00E617C8" w:rsidRPr="009C4175" w:rsidRDefault="00E617C8" w:rsidP="00E64EBD">
            <w:pPr>
              <w:pStyle w:val="NoSpacing"/>
              <w:jc w:val="center"/>
            </w:pPr>
            <w:r>
              <w:t>U</w:t>
            </w:r>
          </w:p>
        </w:tc>
        <w:tc>
          <w:tcPr>
            <w:tcW w:w="217" w:type="pct"/>
          </w:tcPr>
          <w:p w14:paraId="79ED596A" w14:textId="77777777" w:rsidR="00E617C8" w:rsidRPr="009C4175" w:rsidRDefault="00E617C8" w:rsidP="00E64EBD">
            <w:pPr>
              <w:pStyle w:val="NoSpacing"/>
              <w:jc w:val="center"/>
            </w:pPr>
            <w:r w:rsidRPr="00FA796F">
              <w:t>3</w:t>
            </w:r>
          </w:p>
        </w:tc>
      </w:tr>
      <w:tr w:rsidR="00E617C8" w:rsidRPr="009C4175" w14:paraId="48A88AB3" w14:textId="77777777" w:rsidTr="00E64EBD">
        <w:trPr>
          <w:trHeight w:val="283"/>
        </w:trPr>
        <w:tc>
          <w:tcPr>
            <w:tcW w:w="272" w:type="pct"/>
          </w:tcPr>
          <w:p w14:paraId="1A00215A" w14:textId="77777777" w:rsidR="00E617C8" w:rsidRPr="009C4175" w:rsidRDefault="00E617C8" w:rsidP="00944677">
            <w:pPr>
              <w:pStyle w:val="NoSpacing"/>
              <w:jc w:val="center"/>
            </w:pPr>
            <w:r w:rsidRPr="009C4175">
              <w:t>13.</w:t>
            </w:r>
          </w:p>
        </w:tc>
        <w:tc>
          <w:tcPr>
            <w:tcW w:w="3936" w:type="pct"/>
            <w:gridSpan w:val="2"/>
          </w:tcPr>
          <w:p w14:paraId="120C34E4" w14:textId="77777777" w:rsidR="00E617C8" w:rsidRPr="009C4175" w:rsidRDefault="00E617C8" w:rsidP="00944677">
            <w:pPr>
              <w:pStyle w:val="NoSpacing"/>
              <w:jc w:val="both"/>
            </w:pPr>
            <w:r w:rsidRPr="0026080B">
              <w:rPr>
                <w:highlight w:val="yellow"/>
              </w:rPr>
              <w:t>Analyze the process of pulse milling using both wet and dry methods, highlighting the key differences.</w:t>
            </w:r>
          </w:p>
        </w:tc>
        <w:tc>
          <w:tcPr>
            <w:tcW w:w="319" w:type="pct"/>
          </w:tcPr>
          <w:p w14:paraId="7955D555" w14:textId="77777777" w:rsidR="00E617C8" w:rsidRPr="009C4175" w:rsidRDefault="00E617C8" w:rsidP="00E64EBD">
            <w:pPr>
              <w:pStyle w:val="NoSpacing"/>
              <w:jc w:val="center"/>
            </w:pPr>
            <w:r w:rsidRPr="00FA796F">
              <w:t>CO</w:t>
            </w:r>
            <w:r>
              <w:t>3</w:t>
            </w:r>
          </w:p>
        </w:tc>
        <w:tc>
          <w:tcPr>
            <w:tcW w:w="256" w:type="pct"/>
          </w:tcPr>
          <w:p w14:paraId="6CE61B28" w14:textId="77777777" w:rsidR="00E617C8" w:rsidRPr="009C4175" w:rsidRDefault="00E617C8" w:rsidP="00E64EBD">
            <w:pPr>
              <w:pStyle w:val="NoSpacing"/>
              <w:jc w:val="center"/>
            </w:pPr>
            <w:r>
              <w:t>An</w:t>
            </w:r>
          </w:p>
        </w:tc>
        <w:tc>
          <w:tcPr>
            <w:tcW w:w="217" w:type="pct"/>
          </w:tcPr>
          <w:p w14:paraId="52ACC258" w14:textId="77777777" w:rsidR="00E617C8" w:rsidRPr="009C4175" w:rsidRDefault="00E617C8" w:rsidP="00E64EBD">
            <w:pPr>
              <w:pStyle w:val="NoSpacing"/>
              <w:jc w:val="center"/>
            </w:pPr>
            <w:r w:rsidRPr="00FA796F">
              <w:t>3</w:t>
            </w:r>
          </w:p>
        </w:tc>
      </w:tr>
      <w:tr w:rsidR="00E617C8" w:rsidRPr="009C4175" w14:paraId="5963058A" w14:textId="77777777" w:rsidTr="00E64EBD">
        <w:trPr>
          <w:trHeight w:val="283"/>
        </w:trPr>
        <w:tc>
          <w:tcPr>
            <w:tcW w:w="272" w:type="pct"/>
          </w:tcPr>
          <w:p w14:paraId="04DDE1FA" w14:textId="77777777" w:rsidR="00E617C8" w:rsidRPr="009C4175" w:rsidRDefault="00E617C8" w:rsidP="00944677">
            <w:pPr>
              <w:pStyle w:val="NoSpacing"/>
              <w:jc w:val="center"/>
            </w:pPr>
            <w:r w:rsidRPr="009C4175">
              <w:t>14.</w:t>
            </w:r>
          </w:p>
        </w:tc>
        <w:tc>
          <w:tcPr>
            <w:tcW w:w="3936" w:type="pct"/>
            <w:gridSpan w:val="2"/>
          </w:tcPr>
          <w:p w14:paraId="4F32EB57" w14:textId="77777777" w:rsidR="00E617C8" w:rsidRPr="009C4175" w:rsidRDefault="00E617C8" w:rsidP="00944677">
            <w:pPr>
              <w:pStyle w:val="NoSpacing"/>
              <w:jc w:val="both"/>
            </w:pPr>
            <w:r>
              <w:t>Deduce</w:t>
            </w:r>
            <w:r w:rsidRPr="00916EFB">
              <w:t xml:space="preserve"> the dry milling process of corn, including the main steps and products obtained.</w:t>
            </w:r>
          </w:p>
        </w:tc>
        <w:tc>
          <w:tcPr>
            <w:tcW w:w="319" w:type="pct"/>
          </w:tcPr>
          <w:p w14:paraId="6F7B594C" w14:textId="77777777" w:rsidR="00E617C8" w:rsidRPr="009C4175" w:rsidRDefault="00E617C8" w:rsidP="00E64EBD">
            <w:pPr>
              <w:pStyle w:val="NoSpacing"/>
              <w:jc w:val="center"/>
            </w:pPr>
            <w:r w:rsidRPr="00FA796F">
              <w:t>CO</w:t>
            </w:r>
            <w:r>
              <w:t>4</w:t>
            </w:r>
          </w:p>
        </w:tc>
        <w:tc>
          <w:tcPr>
            <w:tcW w:w="256" w:type="pct"/>
          </w:tcPr>
          <w:p w14:paraId="6A1D99A4" w14:textId="77777777" w:rsidR="00E617C8" w:rsidRPr="009C4175" w:rsidRDefault="00E617C8" w:rsidP="00E64EBD">
            <w:pPr>
              <w:pStyle w:val="NoSpacing"/>
              <w:jc w:val="center"/>
            </w:pPr>
            <w:r>
              <w:t>A</w:t>
            </w:r>
          </w:p>
        </w:tc>
        <w:tc>
          <w:tcPr>
            <w:tcW w:w="217" w:type="pct"/>
          </w:tcPr>
          <w:p w14:paraId="0C9C0B1D" w14:textId="77777777" w:rsidR="00E617C8" w:rsidRPr="009C4175" w:rsidRDefault="00E617C8" w:rsidP="00E64EBD">
            <w:pPr>
              <w:pStyle w:val="NoSpacing"/>
              <w:jc w:val="center"/>
            </w:pPr>
            <w:r w:rsidRPr="00FA796F">
              <w:t>3</w:t>
            </w:r>
          </w:p>
        </w:tc>
      </w:tr>
      <w:tr w:rsidR="00E617C8" w:rsidRPr="009C4175" w14:paraId="515C2A27" w14:textId="77777777" w:rsidTr="00E64EBD">
        <w:trPr>
          <w:trHeight w:val="283"/>
        </w:trPr>
        <w:tc>
          <w:tcPr>
            <w:tcW w:w="272" w:type="pct"/>
          </w:tcPr>
          <w:p w14:paraId="46D86D34" w14:textId="77777777" w:rsidR="00E617C8" w:rsidRPr="009C4175" w:rsidRDefault="00E617C8" w:rsidP="00944677">
            <w:pPr>
              <w:pStyle w:val="NoSpacing"/>
              <w:jc w:val="center"/>
            </w:pPr>
            <w:r w:rsidRPr="009C4175">
              <w:t>15.</w:t>
            </w:r>
          </w:p>
        </w:tc>
        <w:tc>
          <w:tcPr>
            <w:tcW w:w="3936" w:type="pct"/>
            <w:gridSpan w:val="2"/>
          </w:tcPr>
          <w:p w14:paraId="77E23735" w14:textId="77777777" w:rsidR="00E617C8" w:rsidRPr="009C4175" w:rsidRDefault="00E617C8" w:rsidP="00944677">
            <w:pPr>
              <w:pStyle w:val="NoSpacing"/>
              <w:jc w:val="both"/>
            </w:pPr>
            <w:r w:rsidRPr="0026080B">
              <w:rPr>
                <w:highlight w:val="yellow"/>
              </w:rPr>
              <w:t>Discuss the different extraction methods for oil seeds and their efficiency.</w:t>
            </w:r>
          </w:p>
        </w:tc>
        <w:tc>
          <w:tcPr>
            <w:tcW w:w="319" w:type="pct"/>
          </w:tcPr>
          <w:p w14:paraId="3C6CEBDB" w14:textId="77777777" w:rsidR="00E617C8" w:rsidRPr="009C4175" w:rsidRDefault="00E617C8" w:rsidP="00E64EBD">
            <w:pPr>
              <w:pStyle w:val="NoSpacing"/>
              <w:jc w:val="center"/>
            </w:pPr>
            <w:r w:rsidRPr="00FA796F">
              <w:t>CO</w:t>
            </w:r>
            <w:r>
              <w:t>5</w:t>
            </w:r>
          </w:p>
        </w:tc>
        <w:tc>
          <w:tcPr>
            <w:tcW w:w="256" w:type="pct"/>
          </w:tcPr>
          <w:p w14:paraId="39A11749" w14:textId="77777777" w:rsidR="00E617C8" w:rsidRPr="009C4175" w:rsidRDefault="00E617C8" w:rsidP="00E64EBD">
            <w:pPr>
              <w:pStyle w:val="NoSpacing"/>
              <w:jc w:val="center"/>
            </w:pPr>
            <w:r>
              <w:t>U</w:t>
            </w:r>
          </w:p>
        </w:tc>
        <w:tc>
          <w:tcPr>
            <w:tcW w:w="217" w:type="pct"/>
          </w:tcPr>
          <w:p w14:paraId="7407267B" w14:textId="77777777" w:rsidR="00E617C8" w:rsidRPr="009C4175" w:rsidRDefault="00E617C8" w:rsidP="00E64EBD">
            <w:pPr>
              <w:pStyle w:val="NoSpacing"/>
              <w:jc w:val="center"/>
            </w:pPr>
            <w:r w:rsidRPr="00FA796F">
              <w:t>3</w:t>
            </w:r>
          </w:p>
        </w:tc>
      </w:tr>
      <w:tr w:rsidR="00E617C8" w:rsidRPr="009C4175" w14:paraId="19A57099" w14:textId="77777777" w:rsidTr="00E64EBD">
        <w:trPr>
          <w:trHeight w:val="283"/>
        </w:trPr>
        <w:tc>
          <w:tcPr>
            <w:tcW w:w="272" w:type="pct"/>
          </w:tcPr>
          <w:p w14:paraId="57CA028B" w14:textId="77777777" w:rsidR="00E617C8" w:rsidRPr="009C4175" w:rsidRDefault="00E617C8" w:rsidP="00944677">
            <w:pPr>
              <w:pStyle w:val="NoSpacing"/>
              <w:jc w:val="center"/>
            </w:pPr>
            <w:r w:rsidRPr="009C4175">
              <w:t>16.</w:t>
            </w:r>
          </w:p>
        </w:tc>
        <w:tc>
          <w:tcPr>
            <w:tcW w:w="3936" w:type="pct"/>
            <w:gridSpan w:val="2"/>
          </w:tcPr>
          <w:p w14:paraId="7BD0694E" w14:textId="77777777" w:rsidR="00E617C8" w:rsidRPr="009C4175" w:rsidRDefault="00E617C8" w:rsidP="00944677">
            <w:pPr>
              <w:pStyle w:val="NoSpacing"/>
              <w:jc w:val="both"/>
            </w:pPr>
            <w:r w:rsidRPr="004F1ECB">
              <w:t>Outline the methods of processing major millets and their nutritional benefits.</w:t>
            </w:r>
          </w:p>
        </w:tc>
        <w:tc>
          <w:tcPr>
            <w:tcW w:w="319" w:type="pct"/>
          </w:tcPr>
          <w:p w14:paraId="0564DB3D" w14:textId="77777777" w:rsidR="00E617C8" w:rsidRPr="009C4175" w:rsidRDefault="00E617C8" w:rsidP="00E64EBD">
            <w:pPr>
              <w:pStyle w:val="NoSpacing"/>
              <w:jc w:val="center"/>
            </w:pPr>
            <w:r w:rsidRPr="00FA796F">
              <w:t>CO</w:t>
            </w:r>
            <w:r>
              <w:t>6</w:t>
            </w:r>
          </w:p>
        </w:tc>
        <w:tc>
          <w:tcPr>
            <w:tcW w:w="256" w:type="pct"/>
          </w:tcPr>
          <w:p w14:paraId="093B570E" w14:textId="77777777" w:rsidR="00E617C8" w:rsidRPr="009C4175" w:rsidRDefault="00E617C8" w:rsidP="00E64EBD">
            <w:pPr>
              <w:pStyle w:val="NoSpacing"/>
              <w:jc w:val="center"/>
            </w:pPr>
            <w:r>
              <w:t>An</w:t>
            </w:r>
          </w:p>
        </w:tc>
        <w:tc>
          <w:tcPr>
            <w:tcW w:w="217" w:type="pct"/>
          </w:tcPr>
          <w:p w14:paraId="448767C9" w14:textId="77777777" w:rsidR="00E617C8" w:rsidRPr="009C4175" w:rsidRDefault="00E617C8" w:rsidP="00E64EBD">
            <w:pPr>
              <w:pStyle w:val="NoSpacing"/>
              <w:jc w:val="center"/>
            </w:pPr>
            <w:r w:rsidRPr="00FA796F">
              <w:t>3</w:t>
            </w:r>
          </w:p>
        </w:tc>
      </w:tr>
      <w:tr w:rsidR="00E617C8" w:rsidRPr="009C4175" w14:paraId="5B6D5171" w14:textId="77777777" w:rsidTr="00517D3B">
        <w:trPr>
          <w:trHeight w:val="552"/>
        </w:trPr>
        <w:tc>
          <w:tcPr>
            <w:tcW w:w="5000" w:type="pct"/>
            <w:gridSpan w:val="6"/>
          </w:tcPr>
          <w:p w14:paraId="7ADD6A9B" w14:textId="77777777" w:rsidR="00E617C8" w:rsidRPr="009C4175" w:rsidRDefault="00E617C8" w:rsidP="00517D3B">
            <w:pPr>
              <w:jc w:val="center"/>
              <w:rPr>
                <w:b/>
              </w:rPr>
            </w:pPr>
            <w:r w:rsidRPr="009C4175">
              <w:rPr>
                <w:b/>
              </w:rPr>
              <w:t>PART – C (6 X 12 = 72 MARKS)</w:t>
            </w:r>
          </w:p>
          <w:p w14:paraId="1B4FB206" w14:textId="77777777" w:rsidR="00E617C8" w:rsidRPr="009C4175" w:rsidRDefault="00E617C8" w:rsidP="00517D3B">
            <w:pPr>
              <w:jc w:val="center"/>
              <w:rPr>
                <w:b/>
              </w:rPr>
            </w:pPr>
            <w:r w:rsidRPr="009C4175">
              <w:rPr>
                <w:b/>
              </w:rPr>
              <w:t>(Answer any five Questions from Q. No. 17 to 23, Q. No. 24 is Compulsory)</w:t>
            </w:r>
          </w:p>
        </w:tc>
      </w:tr>
      <w:tr w:rsidR="00E617C8" w:rsidRPr="009C4175" w14:paraId="2F524614" w14:textId="77777777" w:rsidTr="00E64EBD">
        <w:trPr>
          <w:trHeight w:val="283"/>
        </w:trPr>
        <w:tc>
          <w:tcPr>
            <w:tcW w:w="272" w:type="pct"/>
          </w:tcPr>
          <w:p w14:paraId="0BDA3DE9" w14:textId="77777777" w:rsidR="00E617C8" w:rsidRPr="009C4175" w:rsidRDefault="00E617C8" w:rsidP="00944677">
            <w:pPr>
              <w:jc w:val="center"/>
            </w:pPr>
            <w:r w:rsidRPr="009C4175">
              <w:t>17.</w:t>
            </w:r>
          </w:p>
        </w:tc>
        <w:tc>
          <w:tcPr>
            <w:tcW w:w="189" w:type="pct"/>
          </w:tcPr>
          <w:p w14:paraId="4E85CFA9" w14:textId="77777777" w:rsidR="00E617C8" w:rsidRPr="009C4175" w:rsidRDefault="00E617C8" w:rsidP="00944677">
            <w:pPr>
              <w:jc w:val="center"/>
            </w:pPr>
          </w:p>
        </w:tc>
        <w:tc>
          <w:tcPr>
            <w:tcW w:w="3747" w:type="pct"/>
          </w:tcPr>
          <w:p w14:paraId="7E7C7330" w14:textId="77777777" w:rsidR="00E617C8" w:rsidRPr="009C4175" w:rsidRDefault="00E617C8" w:rsidP="00FB22E6">
            <w:pPr>
              <w:jc w:val="both"/>
            </w:pPr>
            <w:r>
              <w:t>Explicate</w:t>
            </w:r>
            <w:r w:rsidRPr="00FB22E6">
              <w:t xml:space="preserve"> the construction and operation of modern rice milling machineries</w:t>
            </w:r>
            <w:r>
              <w:t>.</w:t>
            </w:r>
            <w:r w:rsidRPr="00FB22E6">
              <w:t xml:space="preserve"> including a layout diagram to illustrate the flow of operations.</w:t>
            </w:r>
          </w:p>
        </w:tc>
        <w:tc>
          <w:tcPr>
            <w:tcW w:w="319" w:type="pct"/>
          </w:tcPr>
          <w:p w14:paraId="075BEEC1" w14:textId="77777777" w:rsidR="00E617C8" w:rsidRPr="009C4175" w:rsidRDefault="00E617C8" w:rsidP="00E64EBD">
            <w:pPr>
              <w:jc w:val="center"/>
            </w:pPr>
            <w:r w:rsidRPr="00FA796F">
              <w:t>CO</w:t>
            </w:r>
            <w:r>
              <w:t>1</w:t>
            </w:r>
          </w:p>
        </w:tc>
        <w:tc>
          <w:tcPr>
            <w:tcW w:w="256" w:type="pct"/>
          </w:tcPr>
          <w:p w14:paraId="6CE30E65" w14:textId="77777777" w:rsidR="00E617C8" w:rsidRPr="009C4175" w:rsidRDefault="00E617C8" w:rsidP="00E64EBD">
            <w:pPr>
              <w:jc w:val="center"/>
            </w:pPr>
            <w:r>
              <w:t>U</w:t>
            </w:r>
          </w:p>
        </w:tc>
        <w:tc>
          <w:tcPr>
            <w:tcW w:w="217" w:type="pct"/>
          </w:tcPr>
          <w:p w14:paraId="5DAC1FF1" w14:textId="77777777" w:rsidR="00E617C8" w:rsidRPr="009C4175" w:rsidRDefault="00E617C8" w:rsidP="00E64EBD">
            <w:pPr>
              <w:jc w:val="center"/>
            </w:pPr>
            <w:r>
              <w:t>12</w:t>
            </w:r>
          </w:p>
        </w:tc>
      </w:tr>
      <w:tr w:rsidR="00E617C8" w:rsidRPr="009C4175" w14:paraId="03C561DE" w14:textId="77777777" w:rsidTr="00E64EBD">
        <w:trPr>
          <w:trHeight w:val="283"/>
        </w:trPr>
        <w:tc>
          <w:tcPr>
            <w:tcW w:w="272" w:type="pct"/>
          </w:tcPr>
          <w:p w14:paraId="02574BD4" w14:textId="77777777" w:rsidR="00E617C8" w:rsidRPr="009C4175" w:rsidRDefault="00E617C8" w:rsidP="00944677">
            <w:pPr>
              <w:jc w:val="center"/>
            </w:pPr>
          </w:p>
        </w:tc>
        <w:tc>
          <w:tcPr>
            <w:tcW w:w="189" w:type="pct"/>
          </w:tcPr>
          <w:p w14:paraId="6A04C055" w14:textId="77777777" w:rsidR="00E617C8" w:rsidRPr="009C4175" w:rsidRDefault="00E617C8" w:rsidP="00944677">
            <w:pPr>
              <w:jc w:val="center"/>
            </w:pPr>
          </w:p>
        </w:tc>
        <w:tc>
          <w:tcPr>
            <w:tcW w:w="3747" w:type="pct"/>
          </w:tcPr>
          <w:p w14:paraId="53535F30" w14:textId="77777777" w:rsidR="00E617C8" w:rsidRPr="009C4175" w:rsidRDefault="00E617C8" w:rsidP="00944677">
            <w:pPr>
              <w:jc w:val="both"/>
            </w:pPr>
          </w:p>
        </w:tc>
        <w:tc>
          <w:tcPr>
            <w:tcW w:w="319" w:type="pct"/>
          </w:tcPr>
          <w:p w14:paraId="40778AE8" w14:textId="77777777" w:rsidR="00E617C8" w:rsidRPr="009C4175" w:rsidRDefault="00E617C8" w:rsidP="00E64EBD">
            <w:pPr>
              <w:jc w:val="center"/>
            </w:pPr>
          </w:p>
        </w:tc>
        <w:tc>
          <w:tcPr>
            <w:tcW w:w="256" w:type="pct"/>
          </w:tcPr>
          <w:p w14:paraId="4518B149" w14:textId="77777777" w:rsidR="00E617C8" w:rsidRPr="009C4175" w:rsidRDefault="00E617C8" w:rsidP="00E64EBD">
            <w:pPr>
              <w:jc w:val="center"/>
            </w:pPr>
          </w:p>
        </w:tc>
        <w:tc>
          <w:tcPr>
            <w:tcW w:w="217" w:type="pct"/>
          </w:tcPr>
          <w:p w14:paraId="5F56108A" w14:textId="77777777" w:rsidR="00E617C8" w:rsidRPr="009C4175" w:rsidRDefault="00E617C8" w:rsidP="00E64EBD">
            <w:pPr>
              <w:jc w:val="center"/>
            </w:pPr>
          </w:p>
        </w:tc>
      </w:tr>
      <w:tr w:rsidR="00E617C8" w:rsidRPr="009C4175" w14:paraId="0F21CF93" w14:textId="77777777" w:rsidTr="00E64EBD">
        <w:trPr>
          <w:trHeight w:val="283"/>
        </w:trPr>
        <w:tc>
          <w:tcPr>
            <w:tcW w:w="272" w:type="pct"/>
          </w:tcPr>
          <w:p w14:paraId="46482C0F" w14:textId="77777777" w:rsidR="00E617C8" w:rsidRPr="009C4175" w:rsidRDefault="00E617C8" w:rsidP="00944677">
            <w:pPr>
              <w:jc w:val="center"/>
            </w:pPr>
            <w:r w:rsidRPr="009C4175">
              <w:t>18.</w:t>
            </w:r>
          </w:p>
        </w:tc>
        <w:tc>
          <w:tcPr>
            <w:tcW w:w="189" w:type="pct"/>
          </w:tcPr>
          <w:p w14:paraId="59CF0DF2" w14:textId="77777777" w:rsidR="00E617C8" w:rsidRPr="009C4175" w:rsidRDefault="00E617C8" w:rsidP="00944677">
            <w:pPr>
              <w:jc w:val="center"/>
            </w:pPr>
          </w:p>
        </w:tc>
        <w:tc>
          <w:tcPr>
            <w:tcW w:w="3747" w:type="pct"/>
          </w:tcPr>
          <w:p w14:paraId="7756D63A" w14:textId="77777777" w:rsidR="00E617C8" w:rsidRPr="009C4175" w:rsidRDefault="00E617C8" w:rsidP="00944677">
            <w:pPr>
              <w:jc w:val="both"/>
            </w:pPr>
            <w:r>
              <w:t>Explain the different unit operations in modern flour milling, illustrating the flow of materials with a diagram.</w:t>
            </w:r>
          </w:p>
        </w:tc>
        <w:tc>
          <w:tcPr>
            <w:tcW w:w="319" w:type="pct"/>
          </w:tcPr>
          <w:p w14:paraId="59655CB0" w14:textId="77777777" w:rsidR="00E617C8" w:rsidRPr="009C4175" w:rsidRDefault="00E617C8" w:rsidP="00E64EBD">
            <w:pPr>
              <w:jc w:val="center"/>
            </w:pPr>
            <w:r w:rsidRPr="00FA796F">
              <w:t>CO</w:t>
            </w:r>
            <w:r>
              <w:t>2</w:t>
            </w:r>
          </w:p>
        </w:tc>
        <w:tc>
          <w:tcPr>
            <w:tcW w:w="256" w:type="pct"/>
          </w:tcPr>
          <w:p w14:paraId="20A1C240" w14:textId="77777777" w:rsidR="00E617C8" w:rsidRPr="009C4175" w:rsidRDefault="00E617C8" w:rsidP="00E64EBD">
            <w:pPr>
              <w:jc w:val="center"/>
            </w:pPr>
            <w:r>
              <w:t>A</w:t>
            </w:r>
          </w:p>
        </w:tc>
        <w:tc>
          <w:tcPr>
            <w:tcW w:w="217" w:type="pct"/>
          </w:tcPr>
          <w:p w14:paraId="78A5E3D1" w14:textId="77777777" w:rsidR="00E617C8" w:rsidRPr="009C4175" w:rsidRDefault="00E617C8" w:rsidP="00E64EBD">
            <w:pPr>
              <w:jc w:val="center"/>
            </w:pPr>
            <w:r>
              <w:t>12</w:t>
            </w:r>
          </w:p>
        </w:tc>
      </w:tr>
      <w:tr w:rsidR="00E617C8" w:rsidRPr="009C4175" w14:paraId="109FB3A8" w14:textId="77777777" w:rsidTr="00E64EBD">
        <w:trPr>
          <w:trHeight w:val="283"/>
        </w:trPr>
        <w:tc>
          <w:tcPr>
            <w:tcW w:w="272" w:type="pct"/>
          </w:tcPr>
          <w:p w14:paraId="1F24FD9E" w14:textId="77777777" w:rsidR="00E617C8" w:rsidRPr="009C4175" w:rsidRDefault="00E617C8" w:rsidP="00944677">
            <w:pPr>
              <w:jc w:val="center"/>
            </w:pPr>
          </w:p>
        </w:tc>
        <w:tc>
          <w:tcPr>
            <w:tcW w:w="189" w:type="pct"/>
          </w:tcPr>
          <w:p w14:paraId="69224740" w14:textId="77777777" w:rsidR="00E617C8" w:rsidRPr="009C4175" w:rsidRDefault="00E617C8" w:rsidP="00944677">
            <w:pPr>
              <w:jc w:val="center"/>
            </w:pPr>
          </w:p>
        </w:tc>
        <w:tc>
          <w:tcPr>
            <w:tcW w:w="3747" w:type="pct"/>
          </w:tcPr>
          <w:p w14:paraId="63144C92" w14:textId="77777777" w:rsidR="00E617C8" w:rsidRPr="009C4175" w:rsidRDefault="00E617C8" w:rsidP="00944677">
            <w:pPr>
              <w:jc w:val="both"/>
            </w:pPr>
          </w:p>
        </w:tc>
        <w:tc>
          <w:tcPr>
            <w:tcW w:w="319" w:type="pct"/>
          </w:tcPr>
          <w:p w14:paraId="1CCA7394" w14:textId="77777777" w:rsidR="00E617C8" w:rsidRPr="009C4175" w:rsidRDefault="00E617C8" w:rsidP="00E64EBD">
            <w:pPr>
              <w:jc w:val="center"/>
            </w:pPr>
          </w:p>
        </w:tc>
        <w:tc>
          <w:tcPr>
            <w:tcW w:w="256" w:type="pct"/>
          </w:tcPr>
          <w:p w14:paraId="1DC0B5E1" w14:textId="77777777" w:rsidR="00E617C8" w:rsidRPr="009C4175" w:rsidRDefault="00E617C8" w:rsidP="00E64EBD">
            <w:pPr>
              <w:jc w:val="center"/>
            </w:pPr>
          </w:p>
        </w:tc>
        <w:tc>
          <w:tcPr>
            <w:tcW w:w="217" w:type="pct"/>
          </w:tcPr>
          <w:p w14:paraId="050E4CA9" w14:textId="77777777" w:rsidR="00E617C8" w:rsidRPr="009C4175" w:rsidRDefault="00E617C8" w:rsidP="00E64EBD">
            <w:pPr>
              <w:jc w:val="center"/>
            </w:pPr>
          </w:p>
        </w:tc>
      </w:tr>
      <w:tr w:rsidR="00E617C8" w:rsidRPr="009C4175" w14:paraId="3CCBF33C" w14:textId="77777777" w:rsidTr="00E64EBD">
        <w:trPr>
          <w:trHeight w:val="283"/>
        </w:trPr>
        <w:tc>
          <w:tcPr>
            <w:tcW w:w="272" w:type="pct"/>
          </w:tcPr>
          <w:p w14:paraId="59BBF9B7" w14:textId="77777777" w:rsidR="00E617C8" w:rsidRPr="009C4175" w:rsidRDefault="00E617C8" w:rsidP="00944677">
            <w:pPr>
              <w:jc w:val="center"/>
            </w:pPr>
            <w:r w:rsidRPr="009C4175">
              <w:t>19.</w:t>
            </w:r>
          </w:p>
        </w:tc>
        <w:tc>
          <w:tcPr>
            <w:tcW w:w="189" w:type="pct"/>
          </w:tcPr>
          <w:p w14:paraId="1B67B87A" w14:textId="77777777" w:rsidR="00E617C8" w:rsidRPr="009C4175" w:rsidRDefault="00E617C8" w:rsidP="00944677">
            <w:pPr>
              <w:jc w:val="center"/>
            </w:pPr>
          </w:p>
        </w:tc>
        <w:tc>
          <w:tcPr>
            <w:tcW w:w="3747" w:type="pct"/>
          </w:tcPr>
          <w:p w14:paraId="751CCF5F" w14:textId="77777777" w:rsidR="00E617C8" w:rsidRPr="009C4175" w:rsidRDefault="00E617C8" w:rsidP="00944677">
            <w:pPr>
              <w:jc w:val="both"/>
            </w:pPr>
            <w:r w:rsidRPr="00C56AA3">
              <w:t>Discuss the construction and operation of pulse milling equipment, including their functions and applications.</w:t>
            </w:r>
          </w:p>
        </w:tc>
        <w:tc>
          <w:tcPr>
            <w:tcW w:w="319" w:type="pct"/>
          </w:tcPr>
          <w:p w14:paraId="6D4C7269" w14:textId="77777777" w:rsidR="00E617C8" w:rsidRPr="009C4175" w:rsidRDefault="00E617C8" w:rsidP="00E64EBD">
            <w:pPr>
              <w:jc w:val="center"/>
            </w:pPr>
            <w:r w:rsidRPr="00FA796F">
              <w:t>CO</w:t>
            </w:r>
            <w:r>
              <w:t>3</w:t>
            </w:r>
          </w:p>
        </w:tc>
        <w:tc>
          <w:tcPr>
            <w:tcW w:w="256" w:type="pct"/>
          </w:tcPr>
          <w:p w14:paraId="28CE0C93" w14:textId="77777777" w:rsidR="00E617C8" w:rsidRPr="009C4175" w:rsidRDefault="00E617C8" w:rsidP="00E64EBD">
            <w:pPr>
              <w:jc w:val="center"/>
            </w:pPr>
            <w:r>
              <w:t>A</w:t>
            </w:r>
          </w:p>
        </w:tc>
        <w:tc>
          <w:tcPr>
            <w:tcW w:w="217" w:type="pct"/>
          </w:tcPr>
          <w:p w14:paraId="03C52292" w14:textId="77777777" w:rsidR="00E617C8" w:rsidRPr="009C4175" w:rsidRDefault="00E617C8" w:rsidP="00E64EBD">
            <w:pPr>
              <w:jc w:val="center"/>
            </w:pPr>
            <w:r>
              <w:t>12</w:t>
            </w:r>
          </w:p>
        </w:tc>
      </w:tr>
      <w:tr w:rsidR="00E617C8" w:rsidRPr="009C4175" w14:paraId="00ADDC2D" w14:textId="77777777" w:rsidTr="00E64EBD">
        <w:trPr>
          <w:trHeight w:val="283"/>
        </w:trPr>
        <w:tc>
          <w:tcPr>
            <w:tcW w:w="272" w:type="pct"/>
          </w:tcPr>
          <w:p w14:paraId="773F2779" w14:textId="77777777" w:rsidR="00E617C8" w:rsidRPr="009C4175" w:rsidRDefault="00E617C8" w:rsidP="00517D3B">
            <w:pPr>
              <w:jc w:val="center"/>
            </w:pPr>
          </w:p>
        </w:tc>
        <w:tc>
          <w:tcPr>
            <w:tcW w:w="189" w:type="pct"/>
          </w:tcPr>
          <w:p w14:paraId="4CDA55A0" w14:textId="77777777" w:rsidR="00E617C8" w:rsidRPr="009C4175" w:rsidRDefault="00E617C8" w:rsidP="00517D3B">
            <w:pPr>
              <w:jc w:val="center"/>
            </w:pPr>
          </w:p>
        </w:tc>
        <w:tc>
          <w:tcPr>
            <w:tcW w:w="3747" w:type="pct"/>
          </w:tcPr>
          <w:p w14:paraId="6F13C0F3" w14:textId="77777777" w:rsidR="00E617C8" w:rsidRPr="009C4175" w:rsidRDefault="00E617C8" w:rsidP="002E1F7D">
            <w:pPr>
              <w:jc w:val="both"/>
            </w:pPr>
          </w:p>
        </w:tc>
        <w:tc>
          <w:tcPr>
            <w:tcW w:w="319" w:type="pct"/>
          </w:tcPr>
          <w:p w14:paraId="63DE24B5" w14:textId="77777777" w:rsidR="00E617C8" w:rsidRPr="009C4175" w:rsidRDefault="00E617C8" w:rsidP="00E64EBD">
            <w:pPr>
              <w:jc w:val="center"/>
            </w:pPr>
          </w:p>
        </w:tc>
        <w:tc>
          <w:tcPr>
            <w:tcW w:w="256" w:type="pct"/>
          </w:tcPr>
          <w:p w14:paraId="5C332C76" w14:textId="77777777" w:rsidR="00E617C8" w:rsidRPr="009C4175" w:rsidRDefault="00E617C8" w:rsidP="00E64EBD">
            <w:pPr>
              <w:jc w:val="center"/>
            </w:pPr>
          </w:p>
        </w:tc>
        <w:tc>
          <w:tcPr>
            <w:tcW w:w="217" w:type="pct"/>
          </w:tcPr>
          <w:p w14:paraId="323D9C9C" w14:textId="77777777" w:rsidR="00E617C8" w:rsidRPr="009C4175" w:rsidRDefault="00E617C8" w:rsidP="00E64EBD">
            <w:pPr>
              <w:jc w:val="center"/>
            </w:pPr>
          </w:p>
        </w:tc>
      </w:tr>
      <w:tr w:rsidR="00E617C8" w:rsidRPr="009C4175" w14:paraId="103126AD" w14:textId="77777777" w:rsidTr="00E64EBD">
        <w:trPr>
          <w:trHeight w:val="283"/>
        </w:trPr>
        <w:tc>
          <w:tcPr>
            <w:tcW w:w="272" w:type="pct"/>
          </w:tcPr>
          <w:p w14:paraId="28E4531C" w14:textId="77777777" w:rsidR="00E617C8" w:rsidRPr="009C4175" w:rsidRDefault="00E617C8" w:rsidP="00944677">
            <w:pPr>
              <w:jc w:val="center"/>
            </w:pPr>
            <w:r w:rsidRPr="009C4175">
              <w:t>20.</w:t>
            </w:r>
          </w:p>
        </w:tc>
        <w:tc>
          <w:tcPr>
            <w:tcW w:w="189" w:type="pct"/>
          </w:tcPr>
          <w:p w14:paraId="5A552BD1" w14:textId="77777777" w:rsidR="00E617C8" w:rsidRPr="009C4175" w:rsidRDefault="00E617C8" w:rsidP="00944677">
            <w:pPr>
              <w:jc w:val="center"/>
            </w:pPr>
          </w:p>
        </w:tc>
        <w:tc>
          <w:tcPr>
            <w:tcW w:w="3747" w:type="pct"/>
          </w:tcPr>
          <w:p w14:paraId="107EE3AF" w14:textId="77777777" w:rsidR="00E617C8" w:rsidRPr="009C4175" w:rsidRDefault="00E617C8" w:rsidP="0039305A">
            <w:pPr>
              <w:jc w:val="both"/>
            </w:pPr>
            <w:r>
              <w:t xml:space="preserve">Evaluate </w:t>
            </w:r>
            <w:r w:rsidRPr="00916EFB">
              <w:t>the</w:t>
            </w:r>
            <w:r>
              <w:t xml:space="preserve"> theory, process and applications of</w:t>
            </w:r>
            <w:r w:rsidRPr="00916EFB">
              <w:t xml:space="preserve"> dry </w:t>
            </w:r>
            <w:r>
              <w:t>and wet milling methods of corn</w:t>
            </w:r>
            <w:r w:rsidRPr="00916EFB">
              <w:t>.</w:t>
            </w:r>
          </w:p>
        </w:tc>
        <w:tc>
          <w:tcPr>
            <w:tcW w:w="319" w:type="pct"/>
          </w:tcPr>
          <w:p w14:paraId="6EF157D6" w14:textId="77777777" w:rsidR="00E617C8" w:rsidRPr="009C4175" w:rsidRDefault="00E617C8" w:rsidP="00E64EBD">
            <w:pPr>
              <w:jc w:val="center"/>
            </w:pPr>
            <w:r w:rsidRPr="00FA796F">
              <w:t>CO</w:t>
            </w:r>
            <w:r>
              <w:t>4</w:t>
            </w:r>
          </w:p>
        </w:tc>
        <w:tc>
          <w:tcPr>
            <w:tcW w:w="256" w:type="pct"/>
          </w:tcPr>
          <w:p w14:paraId="3BC38D7A" w14:textId="77777777" w:rsidR="00E617C8" w:rsidRPr="009C4175" w:rsidRDefault="00E617C8" w:rsidP="00E64EBD">
            <w:pPr>
              <w:jc w:val="center"/>
            </w:pPr>
            <w:r>
              <w:t>E</w:t>
            </w:r>
          </w:p>
        </w:tc>
        <w:tc>
          <w:tcPr>
            <w:tcW w:w="217" w:type="pct"/>
          </w:tcPr>
          <w:p w14:paraId="581747FA" w14:textId="77777777" w:rsidR="00E617C8" w:rsidRPr="009C4175" w:rsidRDefault="00E617C8" w:rsidP="00E64EBD">
            <w:pPr>
              <w:jc w:val="center"/>
            </w:pPr>
            <w:r>
              <w:t>12</w:t>
            </w:r>
          </w:p>
        </w:tc>
      </w:tr>
      <w:tr w:rsidR="00E617C8" w:rsidRPr="009C4175" w14:paraId="5500E4F7" w14:textId="77777777" w:rsidTr="00944677">
        <w:trPr>
          <w:trHeight w:val="283"/>
        </w:trPr>
        <w:tc>
          <w:tcPr>
            <w:tcW w:w="272" w:type="pct"/>
          </w:tcPr>
          <w:p w14:paraId="48A5810E" w14:textId="77777777" w:rsidR="00E617C8" w:rsidRPr="009C4175" w:rsidRDefault="00E617C8" w:rsidP="00944677">
            <w:pPr>
              <w:jc w:val="center"/>
            </w:pPr>
          </w:p>
        </w:tc>
        <w:tc>
          <w:tcPr>
            <w:tcW w:w="189" w:type="pct"/>
          </w:tcPr>
          <w:p w14:paraId="1054D77F" w14:textId="77777777" w:rsidR="00E617C8" w:rsidRPr="009C4175" w:rsidRDefault="00E617C8" w:rsidP="00944677">
            <w:pPr>
              <w:jc w:val="center"/>
            </w:pPr>
          </w:p>
        </w:tc>
        <w:tc>
          <w:tcPr>
            <w:tcW w:w="3747" w:type="pct"/>
          </w:tcPr>
          <w:p w14:paraId="21DBDBB6" w14:textId="77777777" w:rsidR="00E617C8" w:rsidRPr="009C4175" w:rsidRDefault="00E617C8" w:rsidP="00944677">
            <w:pPr>
              <w:jc w:val="both"/>
            </w:pPr>
          </w:p>
        </w:tc>
        <w:tc>
          <w:tcPr>
            <w:tcW w:w="319" w:type="pct"/>
            <w:vAlign w:val="center"/>
          </w:tcPr>
          <w:p w14:paraId="0A888DEB" w14:textId="77777777" w:rsidR="00E617C8" w:rsidRPr="009C4175" w:rsidRDefault="00E617C8" w:rsidP="00944677">
            <w:pPr>
              <w:jc w:val="center"/>
            </w:pPr>
          </w:p>
        </w:tc>
        <w:tc>
          <w:tcPr>
            <w:tcW w:w="256" w:type="pct"/>
            <w:vAlign w:val="center"/>
          </w:tcPr>
          <w:p w14:paraId="33B917B6" w14:textId="77777777" w:rsidR="00E617C8" w:rsidRPr="009C4175" w:rsidRDefault="00E617C8" w:rsidP="00944677">
            <w:pPr>
              <w:jc w:val="center"/>
            </w:pPr>
          </w:p>
        </w:tc>
        <w:tc>
          <w:tcPr>
            <w:tcW w:w="217" w:type="pct"/>
            <w:vAlign w:val="center"/>
          </w:tcPr>
          <w:p w14:paraId="5ECF6274" w14:textId="77777777" w:rsidR="00E617C8" w:rsidRPr="009C4175" w:rsidRDefault="00E617C8" w:rsidP="00944677">
            <w:pPr>
              <w:jc w:val="center"/>
            </w:pPr>
          </w:p>
        </w:tc>
      </w:tr>
      <w:tr w:rsidR="00E617C8" w:rsidRPr="009C4175" w14:paraId="69C9489D" w14:textId="77777777" w:rsidTr="00944677">
        <w:trPr>
          <w:trHeight w:val="283"/>
        </w:trPr>
        <w:tc>
          <w:tcPr>
            <w:tcW w:w="272" w:type="pct"/>
          </w:tcPr>
          <w:p w14:paraId="1E5CB5FE" w14:textId="77777777" w:rsidR="00E617C8" w:rsidRPr="009C4175" w:rsidRDefault="00E617C8" w:rsidP="00944677">
            <w:pPr>
              <w:jc w:val="center"/>
            </w:pPr>
            <w:r w:rsidRPr="009C4175">
              <w:t>21.</w:t>
            </w:r>
          </w:p>
        </w:tc>
        <w:tc>
          <w:tcPr>
            <w:tcW w:w="189" w:type="pct"/>
          </w:tcPr>
          <w:p w14:paraId="65BE9814" w14:textId="77777777" w:rsidR="00E617C8" w:rsidRPr="009C4175" w:rsidRDefault="00E617C8" w:rsidP="00944677">
            <w:pPr>
              <w:jc w:val="center"/>
            </w:pPr>
          </w:p>
        </w:tc>
        <w:tc>
          <w:tcPr>
            <w:tcW w:w="3747" w:type="pct"/>
          </w:tcPr>
          <w:p w14:paraId="5BDD2A0E" w14:textId="77777777" w:rsidR="00E617C8" w:rsidRPr="009C4175" w:rsidRDefault="00E617C8" w:rsidP="00944677">
            <w:pPr>
              <w:jc w:val="both"/>
            </w:pPr>
            <w:r>
              <w:t>Analyze the processing of soy oil, including steps from seed to finished product.</w:t>
            </w:r>
          </w:p>
        </w:tc>
        <w:tc>
          <w:tcPr>
            <w:tcW w:w="319" w:type="pct"/>
            <w:vAlign w:val="center"/>
          </w:tcPr>
          <w:p w14:paraId="4EA33F6A" w14:textId="77777777" w:rsidR="00E617C8" w:rsidRPr="009C4175" w:rsidRDefault="00E617C8" w:rsidP="00944677">
            <w:pPr>
              <w:jc w:val="center"/>
            </w:pPr>
            <w:r w:rsidRPr="00FA796F">
              <w:t>CO</w:t>
            </w:r>
            <w:r>
              <w:t>5</w:t>
            </w:r>
          </w:p>
        </w:tc>
        <w:tc>
          <w:tcPr>
            <w:tcW w:w="256" w:type="pct"/>
            <w:vAlign w:val="center"/>
          </w:tcPr>
          <w:p w14:paraId="67C4A7A9" w14:textId="77777777" w:rsidR="00E617C8" w:rsidRPr="009C4175" w:rsidRDefault="00E617C8" w:rsidP="00944677">
            <w:pPr>
              <w:jc w:val="center"/>
            </w:pPr>
            <w:r>
              <w:t>An</w:t>
            </w:r>
          </w:p>
        </w:tc>
        <w:tc>
          <w:tcPr>
            <w:tcW w:w="217" w:type="pct"/>
            <w:vAlign w:val="center"/>
          </w:tcPr>
          <w:p w14:paraId="7E60FCA5" w14:textId="77777777" w:rsidR="00E617C8" w:rsidRPr="009C4175" w:rsidRDefault="00E617C8" w:rsidP="00944677">
            <w:pPr>
              <w:jc w:val="center"/>
            </w:pPr>
            <w:r>
              <w:t>12</w:t>
            </w:r>
          </w:p>
        </w:tc>
      </w:tr>
      <w:tr w:rsidR="00E617C8" w:rsidRPr="009C4175" w14:paraId="509DA3E7" w14:textId="77777777" w:rsidTr="00944677">
        <w:trPr>
          <w:trHeight w:val="283"/>
        </w:trPr>
        <w:tc>
          <w:tcPr>
            <w:tcW w:w="272" w:type="pct"/>
          </w:tcPr>
          <w:p w14:paraId="69F3A6D8" w14:textId="77777777" w:rsidR="00E617C8" w:rsidRPr="009C4175" w:rsidRDefault="00E617C8" w:rsidP="00517D3B">
            <w:pPr>
              <w:jc w:val="center"/>
            </w:pPr>
          </w:p>
        </w:tc>
        <w:tc>
          <w:tcPr>
            <w:tcW w:w="189" w:type="pct"/>
          </w:tcPr>
          <w:p w14:paraId="43549751" w14:textId="77777777" w:rsidR="00E617C8" w:rsidRPr="009C4175" w:rsidRDefault="00E617C8" w:rsidP="00517D3B">
            <w:pPr>
              <w:jc w:val="center"/>
            </w:pPr>
          </w:p>
        </w:tc>
        <w:tc>
          <w:tcPr>
            <w:tcW w:w="3747" w:type="pct"/>
          </w:tcPr>
          <w:p w14:paraId="1F3DD904" w14:textId="77777777" w:rsidR="00E617C8" w:rsidRPr="009C4175" w:rsidRDefault="00E617C8" w:rsidP="002E1F7D">
            <w:pPr>
              <w:jc w:val="both"/>
            </w:pPr>
          </w:p>
        </w:tc>
        <w:tc>
          <w:tcPr>
            <w:tcW w:w="319" w:type="pct"/>
          </w:tcPr>
          <w:p w14:paraId="22BB3915" w14:textId="77777777" w:rsidR="00E617C8" w:rsidRPr="009C4175" w:rsidRDefault="00E617C8" w:rsidP="00517D3B">
            <w:pPr>
              <w:jc w:val="center"/>
            </w:pPr>
          </w:p>
        </w:tc>
        <w:tc>
          <w:tcPr>
            <w:tcW w:w="256" w:type="pct"/>
          </w:tcPr>
          <w:p w14:paraId="0389B12D" w14:textId="77777777" w:rsidR="00E617C8" w:rsidRPr="009C4175" w:rsidRDefault="00E617C8" w:rsidP="00517D3B">
            <w:pPr>
              <w:jc w:val="center"/>
            </w:pPr>
          </w:p>
        </w:tc>
        <w:tc>
          <w:tcPr>
            <w:tcW w:w="217" w:type="pct"/>
          </w:tcPr>
          <w:p w14:paraId="545EB6F4" w14:textId="77777777" w:rsidR="00E617C8" w:rsidRPr="009C4175" w:rsidRDefault="00E617C8" w:rsidP="00517D3B">
            <w:pPr>
              <w:jc w:val="center"/>
            </w:pPr>
          </w:p>
        </w:tc>
      </w:tr>
      <w:tr w:rsidR="00E617C8" w:rsidRPr="009C4175" w14:paraId="4329F83E" w14:textId="77777777" w:rsidTr="00E64EBD">
        <w:trPr>
          <w:trHeight w:val="283"/>
        </w:trPr>
        <w:tc>
          <w:tcPr>
            <w:tcW w:w="272" w:type="pct"/>
          </w:tcPr>
          <w:p w14:paraId="4AA5B906" w14:textId="77777777" w:rsidR="00E617C8" w:rsidRPr="009C4175" w:rsidRDefault="00E617C8" w:rsidP="00944677">
            <w:pPr>
              <w:jc w:val="center"/>
            </w:pPr>
            <w:r w:rsidRPr="009C4175">
              <w:t>22.</w:t>
            </w:r>
          </w:p>
        </w:tc>
        <w:tc>
          <w:tcPr>
            <w:tcW w:w="189" w:type="pct"/>
          </w:tcPr>
          <w:p w14:paraId="52B7E86E" w14:textId="77777777" w:rsidR="00E617C8" w:rsidRPr="009C4175" w:rsidRDefault="00E617C8" w:rsidP="00944677">
            <w:pPr>
              <w:jc w:val="center"/>
            </w:pPr>
          </w:p>
        </w:tc>
        <w:tc>
          <w:tcPr>
            <w:tcW w:w="3747" w:type="pct"/>
          </w:tcPr>
          <w:p w14:paraId="745CA836" w14:textId="77777777" w:rsidR="00E617C8" w:rsidRPr="009C4175" w:rsidRDefault="00E617C8" w:rsidP="00944677">
            <w:pPr>
              <w:jc w:val="both"/>
            </w:pPr>
            <w:r w:rsidRPr="0026080B">
              <w:rPr>
                <w:highlight w:val="yellow"/>
              </w:rPr>
              <w:t>Discuss the importance of millets in food security and their potential for value addition.</w:t>
            </w:r>
          </w:p>
        </w:tc>
        <w:tc>
          <w:tcPr>
            <w:tcW w:w="319" w:type="pct"/>
          </w:tcPr>
          <w:p w14:paraId="21AE212C" w14:textId="77777777" w:rsidR="00E617C8" w:rsidRPr="009C4175" w:rsidRDefault="00E617C8" w:rsidP="00E64EBD">
            <w:pPr>
              <w:jc w:val="center"/>
            </w:pPr>
            <w:r w:rsidRPr="00FA796F">
              <w:t>CO</w:t>
            </w:r>
            <w:r>
              <w:t>6</w:t>
            </w:r>
          </w:p>
        </w:tc>
        <w:tc>
          <w:tcPr>
            <w:tcW w:w="256" w:type="pct"/>
          </w:tcPr>
          <w:p w14:paraId="303B4AB6" w14:textId="77777777" w:rsidR="00E617C8" w:rsidRPr="009C4175" w:rsidRDefault="00E617C8" w:rsidP="00E64EBD">
            <w:pPr>
              <w:jc w:val="center"/>
            </w:pPr>
            <w:r>
              <w:t>A</w:t>
            </w:r>
          </w:p>
        </w:tc>
        <w:tc>
          <w:tcPr>
            <w:tcW w:w="217" w:type="pct"/>
          </w:tcPr>
          <w:p w14:paraId="6DADE4A8" w14:textId="77777777" w:rsidR="00E617C8" w:rsidRPr="009C4175" w:rsidRDefault="00E617C8" w:rsidP="00E64EBD">
            <w:pPr>
              <w:jc w:val="center"/>
            </w:pPr>
            <w:r>
              <w:t>12</w:t>
            </w:r>
          </w:p>
        </w:tc>
      </w:tr>
      <w:tr w:rsidR="00E617C8" w:rsidRPr="009C4175" w14:paraId="5BCBCCE9" w14:textId="77777777" w:rsidTr="00E64EBD">
        <w:trPr>
          <w:trHeight w:val="283"/>
        </w:trPr>
        <w:tc>
          <w:tcPr>
            <w:tcW w:w="272" w:type="pct"/>
          </w:tcPr>
          <w:p w14:paraId="3C253C10" w14:textId="77777777" w:rsidR="00E617C8" w:rsidRPr="009C4175" w:rsidRDefault="00E617C8" w:rsidP="00517D3B">
            <w:pPr>
              <w:jc w:val="center"/>
            </w:pPr>
          </w:p>
        </w:tc>
        <w:tc>
          <w:tcPr>
            <w:tcW w:w="189" w:type="pct"/>
          </w:tcPr>
          <w:p w14:paraId="7B7E0DF9" w14:textId="77777777" w:rsidR="00E617C8" w:rsidRPr="009C4175" w:rsidRDefault="00E617C8" w:rsidP="00517D3B">
            <w:pPr>
              <w:jc w:val="center"/>
            </w:pPr>
          </w:p>
        </w:tc>
        <w:tc>
          <w:tcPr>
            <w:tcW w:w="3747" w:type="pct"/>
          </w:tcPr>
          <w:p w14:paraId="2DEAF355" w14:textId="77777777" w:rsidR="00E617C8" w:rsidRPr="009C4175" w:rsidRDefault="00E617C8" w:rsidP="002E1F7D">
            <w:pPr>
              <w:jc w:val="both"/>
            </w:pPr>
          </w:p>
        </w:tc>
        <w:tc>
          <w:tcPr>
            <w:tcW w:w="319" w:type="pct"/>
          </w:tcPr>
          <w:p w14:paraId="2985D0AF" w14:textId="77777777" w:rsidR="00E617C8" w:rsidRPr="009C4175" w:rsidRDefault="00E617C8" w:rsidP="00E64EBD">
            <w:pPr>
              <w:jc w:val="center"/>
            </w:pPr>
          </w:p>
        </w:tc>
        <w:tc>
          <w:tcPr>
            <w:tcW w:w="256" w:type="pct"/>
          </w:tcPr>
          <w:p w14:paraId="0DA38406" w14:textId="77777777" w:rsidR="00E617C8" w:rsidRPr="009C4175" w:rsidRDefault="00E617C8" w:rsidP="00E64EBD">
            <w:pPr>
              <w:jc w:val="center"/>
            </w:pPr>
          </w:p>
        </w:tc>
        <w:tc>
          <w:tcPr>
            <w:tcW w:w="217" w:type="pct"/>
          </w:tcPr>
          <w:p w14:paraId="550C815E" w14:textId="77777777" w:rsidR="00E617C8" w:rsidRPr="009C4175" w:rsidRDefault="00E617C8" w:rsidP="00E64EBD">
            <w:pPr>
              <w:jc w:val="center"/>
            </w:pPr>
          </w:p>
        </w:tc>
      </w:tr>
      <w:tr w:rsidR="00E617C8" w:rsidRPr="009C4175" w14:paraId="7E5A643C" w14:textId="77777777" w:rsidTr="00E64EBD">
        <w:trPr>
          <w:trHeight w:val="283"/>
        </w:trPr>
        <w:tc>
          <w:tcPr>
            <w:tcW w:w="272" w:type="pct"/>
          </w:tcPr>
          <w:p w14:paraId="3480F7B6" w14:textId="77777777" w:rsidR="00E617C8" w:rsidRPr="009C4175" w:rsidRDefault="00E617C8" w:rsidP="002E1F7D">
            <w:pPr>
              <w:jc w:val="center"/>
            </w:pPr>
            <w:r w:rsidRPr="009C4175">
              <w:t>23.</w:t>
            </w:r>
          </w:p>
        </w:tc>
        <w:tc>
          <w:tcPr>
            <w:tcW w:w="189" w:type="pct"/>
          </w:tcPr>
          <w:p w14:paraId="52ABDEA0" w14:textId="77777777" w:rsidR="00E617C8" w:rsidRPr="009C4175" w:rsidRDefault="00E617C8" w:rsidP="002E1F7D">
            <w:pPr>
              <w:jc w:val="center"/>
            </w:pPr>
          </w:p>
        </w:tc>
        <w:tc>
          <w:tcPr>
            <w:tcW w:w="3747" w:type="pct"/>
          </w:tcPr>
          <w:p w14:paraId="26889457" w14:textId="77777777" w:rsidR="00E617C8" w:rsidRPr="009C4175" w:rsidRDefault="00E617C8" w:rsidP="002E1F7D">
            <w:pPr>
              <w:jc w:val="both"/>
            </w:pPr>
            <w:r w:rsidRPr="006B7FC7">
              <w:t>Converse the various oil extraction methods used in the milling of oil seeds, detailing their processes, advantages, and disadvantages.</w:t>
            </w:r>
          </w:p>
        </w:tc>
        <w:tc>
          <w:tcPr>
            <w:tcW w:w="319" w:type="pct"/>
          </w:tcPr>
          <w:p w14:paraId="60AF9CE1" w14:textId="77777777" w:rsidR="00E617C8" w:rsidRPr="009C4175" w:rsidRDefault="00E617C8" w:rsidP="00E64EBD">
            <w:pPr>
              <w:jc w:val="center"/>
            </w:pPr>
            <w:r w:rsidRPr="00FA796F">
              <w:t>CO</w:t>
            </w:r>
            <w:r>
              <w:t>5</w:t>
            </w:r>
          </w:p>
        </w:tc>
        <w:tc>
          <w:tcPr>
            <w:tcW w:w="256" w:type="pct"/>
          </w:tcPr>
          <w:p w14:paraId="4C224452" w14:textId="77777777" w:rsidR="00E617C8" w:rsidRPr="009C4175" w:rsidRDefault="00E617C8" w:rsidP="00E64EBD">
            <w:pPr>
              <w:jc w:val="center"/>
            </w:pPr>
            <w:r>
              <w:t>A</w:t>
            </w:r>
          </w:p>
        </w:tc>
        <w:tc>
          <w:tcPr>
            <w:tcW w:w="217" w:type="pct"/>
          </w:tcPr>
          <w:p w14:paraId="59A3DCCC" w14:textId="77777777" w:rsidR="00E617C8" w:rsidRPr="009C4175" w:rsidRDefault="00E617C8" w:rsidP="00E64EBD">
            <w:pPr>
              <w:jc w:val="center"/>
            </w:pPr>
            <w:r>
              <w:t>12</w:t>
            </w:r>
          </w:p>
        </w:tc>
      </w:tr>
      <w:tr w:rsidR="00E617C8" w:rsidRPr="009C4175" w14:paraId="401AD7E3" w14:textId="77777777" w:rsidTr="00E64EBD">
        <w:trPr>
          <w:trHeight w:val="550"/>
        </w:trPr>
        <w:tc>
          <w:tcPr>
            <w:tcW w:w="5000" w:type="pct"/>
            <w:gridSpan w:val="6"/>
            <w:vAlign w:val="center"/>
          </w:tcPr>
          <w:p w14:paraId="6CC441BD" w14:textId="77777777" w:rsidR="00E617C8" w:rsidRPr="009C4175" w:rsidRDefault="00E617C8" w:rsidP="00E64EBD">
            <w:pPr>
              <w:jc w:val="center"/>
              <w:rPr>
                <w:b/>
                <w:bCs/>
              </w:rPr>
            </w:pPr>
            <w:r w:rsidRPr="009C4175">
              <w:rPr>
                <w:b/>
                <w:bCs/>
              </w:rPr>
              <w:t>COMPULSORY QUESTION</w:t>
            </w:r>
          </w:p>
        </w:tc>
      </w:tr>
      <w:tr w:rsidR="00E617C8" w:rsidRPr="009C4175" w14:paraId="6C9BDDAA" w14:textId="77777777" w:rsidTr="00E64EBD">
        <w:trPr>
          <w:trHeight w:val="283"/>
        </w:trPr>
        <w:tc>
          <w:tcPr>
            <w:tcW w:w="272" w:type="pct"/>
          </w:tcPr>
          <w:p w14:paraId="60D8EC6A" w14:textId="77777777" w:rsidR="00E617C8" w:rsidRPr="009C4175" w:rsidRDefault="00E617C8" w:rsidP="002E1F7D">
            <w:pPr>
              <w:jc w:val="center"/>
            </w:pPr>
            <w:r w:rsidRPr="009C4175">
              <w:t>24.</w:t>
            </w:r>
          </w:p>
        </w:tc>
        <w:tc>
          <w:tcPr>
            <w:tcW w:w="189" w:type="pct"/>
          </w:tcPr>
          <w:p w14:paraId="7CF28D40" w14:textId="77777777" w:rsidR="00E617C8" w:rsidRPr="009C4175" w:rsidRDefault="00E617C8" w:rsidP="00E64EBD">
            <w:pPr>
              <w:jc w:val="center"/>
            </w:pPr>
          </w:p>
        </w:tc>
        <w:tc>
          <w:tcPr>
            <w:tcW w:w="3747" w:type="pct"/>
          </w:tcPr>
          <w:p w14:paraId="0021BBED" w14:textId="77777777" w:rsidR="00E617C8" w:rsidRPr="009C4175" w:rsidRDefault="00E617C8" w:rsidP="002E1F7D">
            <w:pPr>
              <w:jc w:val="both"/>
            </w:pPr>
            <w:r w:rsidRPr="0026080B">
              <w:rPr>
                <w:highlight w:val="yellow"/>
              </w:rPr>
              <w:t>Analyze the role of millets in enhancing food security and their potential for value addition in the food industry</w:t>
            </w:r>
            <w:r w:rsidRPr="00DC6987">
              <w:t>.</w:t>
            </w:r>
          </w:p>
        </w:tc>
        <w:tc>
          <w:tcPr>
            <w:tcW w:w="319" w:type="pct"/>
          </w:tcPr>
          <w:p w14:paraId="29332753" w14:textId="77777777" w:rsidR="00E617C8" w:rsidRPr="009C4175" w:rsidRDefault="00E617C8" w:rsidP="00E64EBD">
            <w:pPr>
              <w:jc w:val="center"/>
            </w:pPr>
            <w:r w:rsidRPr="00FA796F">
              <w:t>CO</w:t>
            </w:r>
            <w:r>
              <w:t>6</w:t>
            </w:r>
          </w:p>
        </w:tc>
        <w:tc>
          <w:tcPr>
            <w:tcW w:w="256" w:type="pct"/>
          </w:tcPr>
          <w:p w14:paraId="2A7865C9" w14:textId="77777777" w:rsidR="00E617C8" w:rsidRPr="009C4175" w:rsidRDefault="00E617C8" w:rsidP="00E64EBD">
            <w:pPr>
              <w:jc w:val="center"/>
            </w:pPr>
            <w:r>
              <w:t>An</w:t>
            </w:r>
          </w:p>
        </w:tc>
        <w:tc>
          <w:tcPr>
            <w:tcW w:w="217" w:type="pct"/>
          </w:tcPr>
          <w:p w14:paraId="67E58E95" w14:textId="77777777" w:rsidR="00E617C8" w:rsidRPr="009C4175" w:rsidRDefault="00E617C8" w:rsidP="00E64EBD">
            <w:pPr>
              <w:jc w:val="center"/>
            </w:pPr>
            <w:r>
              <w:t>12</w:t>
            </w:r>
          </w:p>
        </w:tc>
      </w:tr>
    </w:tbl>
    <w:p w14:paraId="3293C668" w14:textId="77777777" w:rsidR="00E617C8" w:rsidRDefault="00E617C8" w:rsidP="002E336A"/>
    <w:p w14:paraId="6A2F632A"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6FC24DD"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3588F7D1" w14:textId="77777777" w:rsidTr="00517D3B">
        <w:trPr>
          <w:trHeight w:val="283"/>
        </w:trPr>
        <w:tc>
          <w:tcPr>
            <w:tcW w:w="670" w:type="dxa"/>
          </w:tcPr>
          <w:p w14:paraId="021F0DA0" w14:textId="77777777" w:rsidR="00E617C8" w:rsidRPr="0051318C" w:rsidRDefault="00E617C8" w:rsidP="00517D3B">
            <w:pPr>
              <w:jc w:val="center"/>
              <w:rPr>
                <w:sz w:val="22"/>
                <w:szCs w:val="22"/>
              </w:rPr>
            </w:pPr>
          </w:p>
        </w:tc>
        <w:tc>
          <w:tcPr>
            <w:tcW w:w="9820" w:type="dxa"/>
          </w:tcPr>
          <w:p w14:paraId="7C5A76B5" w14:textId="77777777" w:rsidR="00E617C8" w:rsidRPr="0051318C" w:rsidRDefault="00E617C8" w:rsidP="00517D3B">
            <w:pPr>
              <w:jc w:val="center"/>
              <w:rPr>
                <w:b/>
                <w:sz w:val="22"/>
                <w:szCs w:val="22"/>
              </w:rPr>
            </w:pPr>
            <w:r w:rsidRPr="0051318C">
              <w:rPr>
                <w:b/>
                <w:sz w:val="22"/>
                <w:szCs w:val="22"/>
              </w:rPr>
              <w:t>COURSE OUTCOMES</w:t>
            </w:r>
          </w:p>
        </w:tc>
      </w:tr>
      <w:tr w:rsidR="00E617C8" w14:paraId="652FE531" w14:textId="77777777" w:rsidTr="00517D3B">
        <w:trPr>
          <w:trHeight w:val="283"/>
        </w:trPr>
        <w:tc>
          <w:tcPr>
            <w:tcW w:w="670" w:type="dxa"/>
          </w:tcPr>
          <w:p w14:paraId="6297D348" w14:textId="77777777" w:rsidR="00E617C8" w:rsidRPr="00302FF6" w:rsidRDefault="00E617C8" w:rsidP="00517D3B">
            <w:pPr>
              <w:jc w:val="center"/>
              <w:rPr>
                <w:b/>
                <w:bCs/>
                <w:sz w:val="22"/>
                <w:szCs w:val="22"/>
              </w:rPr>
            </w:pPr>
            <w:r w:rsidRPr="00302FF6">
              <w:rPr>
                <w:b/>
                <w:bCs/>
                <w:sz w:val="22"/>
                <w:szCs w:val="22"/>
              </w:rPr>
              <w:t>CO1</w:t>
            </w:r>
          </w:p>
        </w:tc>
        <w:tc>
          <w:tcPr>
            <w:tcW w:w="9820" w:type="dxa"/>
          </w:tcPr>
          <w:p w14:paraId="7591607F" w14:textId="77777777" w:rsidR="00E617C8" w:rsidRPr="0051318C" w:rsidRDefault="00E617C8" w:rsidP="002E1F7D">
            <w:pPr>
              <w:jc w:val="both"/>
              <w:rPr>
                <w:sz w:val="22"/>
                <w:szCs w:val="22"/>
              </w:rPr>
            </w:pPr>
            <w:r w:rsidRPr="002E1F7D">
              <w:rPr>
                <w:sz w:val="22"/>
                <w:szCs w:val="22"/>
              </w:rPr>
              <w:t>Gain knowledge about the structure, composition and pre milling operations in processing of cereals, pulses and oil seeds.</w:t>
            </w:r>
          </w:p>
        </w:tc>
      </w:tr>
      <w:tr w:rsidR="00E617C8" w14:paraId="3516FEAD" w14:textId="77777777" w:rsidTr="00517D3B">
        <w:trPr>
          <w:trHeight w:val="283"/>
        </w:trPr>
        <w:tc>
          <w:tcPr>
            <w:tcW w:w="670" w:type="dxa"/>
          </w:tcPr>
          <w:p w14:paraId="797868C8" w14:textId="77777777" w:rsidR="00E617C8" w:rsidRPr="00302FF6" w:rsidRDefault="00E617C8" w:rsidP="00517D3B">
            <w:pPr>
              <w:jc w:val="center"/>
              <w:rPr>
                <w:b/>
                <w:bCs/>
                <w:sz w:val="22"/>
                <w:szCs w:val="22"/>
              </w:rPr>
            </w:pPr>
            <w:r w:rsidRPr="00302FF6">
              <w:rPr>
                <w:b/>
                <w:bCs/>
                <w:sz w:val="22"/>
                <w:szCs w:val="22"/>
              </w:rPr>
              <w:t>CO2</w:t>
            </w:r>
          </w:p>
        </w:tc>
        <w:tc>
          <w:tcPr>
            <w:tcW w:w="9820" w:type="dxa"/>
          </w:tcPr>
          <w:p w14:paraId="1B58B4A6" w14:textId="77777777" w:rsidR="00E617C8" w:rsidRPr="0051318C" w:rsidRDefault="00E617C8" w:rsidP="002E1F7D">
            <w:pPr>
              <w:jc w:val="both"/>
              <w:rPr>
                <w:sz w:val="22"/>
                <w:szCs w:val="22"/>
              </w:rPr>
            </w:pPr>
            <w:r w:rsidRPr="002E1F7D">
              <w:rPr>
                <w:sz w:val="22"/>
                <w:szCs w:val="22"/>
              </w:rPr>
              <w:t>Understand about paddy processing and rice milling equipment which will help them for developing entrepreneurial skills.</w:t>
            </w:r>
          </w:p>
        </w:tc>
      </w:tr>
      <w:tr w:rsidR="00E617C8" w14:paraId="1A79252A" w14:textId="77777777" w:rsidTr="00517D3B">
        <w:trPr>
          <w:trHeight w:val="283"/>
        </w:trPr>
        <w:tc>
          <w:tcPr>
            <w:tcW w:w="670" w:type="dxa"/>
          </w:tcPr>
          <w:p w14:paraId="4E34F96E" w14:textId="77777777" w:rsidR="00E617C8" w:rsidRPr="00302FF6" w:rsidRDefault="00E617C8" w:rsidP="00517D3B">
            <w:pPr>
              <w:jc w:val="center"/>
              <w:rPr>
                <w:b/>
                <w:bCs/>
                <w:sz w:val="22"/>
                <w:szCs w:val="22"/>
              </w:rPr>
            </w:pPr>
            <w:r w:rsidRPr="00302FF6">
              <w:rPr>
                <w:b/>
                <w:bCs/>
                <w:sz w:val="22"/>
                <w:szCs w:val="22"/>
              </w:rPr>
              <w:t>CO3</w:t>
            </w:r>
          </w:p>
        </w:tc>
        <w:tc>
          <w:tcPr>
            <w:tcW w:w="9820" w:type="dxa"/>
          </w:tcPr>
          <w:p w14:paraId="6151CED8" w14:textId="77777777" w:rsidR="00E617C8" w:rsidRPr="0051318C" w:rsidRDefault="00E617C8" w:rsidP="002E1F7D">
            <w:pPr>
              <w:jc w:val="both"/>
              <w:rPr>
                <w:sz w:val="22"/>
                <w:szCs w:val="22"/>
              </w:rPr>
            </w:pPr>
            <w:r w:rsidRPr="002E1F7D">
              <w:rPr>
                <w:sz w:val="22"/>
                <w:szCs w:val="22"/>
              </w:rPr>
              <w:t>Apply the knowledge to process food grains into value added products.</w:t>
            </w:r>
          </w:p>
        </w:tc>
      </w:tr>
      <w:tr w:rsidR="00E617C8" w14:paraId="5AC0C8FC" w14:textId="77777777" w:rsidTr="00517D3B">
        <w:trPr>
          <w:trHeight w:val="283"/>
        </w:trPr>
        <w:tc>
          <w:tcPr>
            <w:tcW w:w="670" w:type="dxa"/>
          </w:tcPr>
          <w:p w14:paraId="349376ED" w14:textId="77777777" w:rsidR="00E617C8" w:rsidRPr="00302FF6" w:rsidRDefault="00E617C8" w:rsidP="00517D3B">
            <w:pPr>
              <w:jc w:val="center"/>
              <w:rPr>
                <w:b/>
                <w:bCs/>
                <w:sz w:val="22"/>
                <w:szCs w:val="22"/>
              </w:rPr>
            </w:pPr>
            <w:r w:rsidRPr="00302FF6">
              <w:rPr>
                <w:b/>
                <w:bCs/>
                <w:sz w:val="22"/>
                <w:szCs w:val="22"/>
              </w:rPr>
              <w:t>CO4</w:t>
            </w:r>
          </w:p>
        </w:tc>
        <w:tc>
          <w:tcPr>
            <w:tcW w:w="9820" w:type="dxa"/>
          </w:tcPr>
          <w:p w14:paraId="1846448E" w14:textId="77777777" w:rsidR="00E617C8" w:rsidRPr="0051318C" w:rsidRDefault="00E617C8" w:rsidP="002E1F7D">
            <w:pPr>
              <w:jc w:val="both"/>
              <w:rPr>
                <w:sz w:val="22"/>
                <w:szCs w:val="22"/>
              </w:rPr>
            </w:pPr>
            <w:r w:rsidRPr="002E1F7D">
              <w:rPr>
                <w:sz w:val="22"/>
                <w:szCs w:val="22"/>
              </w:rPr>
              <w:t>Analyze the suitable technique for milling of various millets.</w:t>
            </w:r>
          </w:p>
        </w:tc>
      </w:tr>
      <w:tr w:rsidR="00E617C8" w14:paraId="24098D12" w14:textId="77777777" w:rsidTr="00517D3B">
        <w:trPr>
          <w:trHeight w:val="283"/>
        </w:trPr>
        <w:tc>
          <w:tcPr>
            <w:tcW w:w="670" w:type="dxa"/>
          </w:tcPr>
          <w:p w14:paraId="30EB5DBD" w14:textId="77777777" w:rsidR="00E617C8" w:rsidRPr="00302FF6" w:rsidRDefault="00E617C8" w:rsidP="00517D3B">
            <w:pPr>
              <w:jc w:val="center"/>
              <w:rPr>
                <w:b/>
                <w:bCs/>
                <w:sz w:val="22"/>
                <w:szCs w:val="22"/>
              </w:rPr>
            </w:pPr>
            <w:r w:rsidRPr="00302FF6">
              <w:rPr>
                <w:b/>
                <w:bCs/>
                <w:sz w:val="22"/>
                <w:szCs w:val="22"/>
              </w:rPr>
              <w:t>CO5</w:t>
            </w:r>
          </w:p>
        </w:tc>
        <w:tc>
          <w:tcPr>
            <w:tcW w:w="9820" w:type="dxa"/>
          </w:tcPr>
          <w:p w14:paraId="5077EE9B" w14:textId="77777777" w:rsidR="00E617C8" w:rsidRPr="0051318C" w:rsidRDefault="00E617C8" w:rsidP="002E1F7D">
            <w:pPr>
              <w:jc w:val="both"/>
              <w:rPr>
                <w:sz w:val="22"/>
                <w:szCs w:val="22"/>
              </w:rPr>
            </w:pPr>
            <w:r w:rsidRPr="002E1F7D">
              <w:rPr>
                <w:sz w:val="22"/>
                <w:szCs w:val="22"/>
              </w:rPr>
              <w:t>Evaluate the types of mills used for milling of cereals, pulses and oilseeds.</w:t>
            </w:r>
          </w:p>
        </w:tc>
      </w:tr>
      <w:tr w:rsidR="00E617C8" w14:paraId="243CD641" w14:textId="77777777" w:rsidTr="00517D3B">
        <w:trPr>
          <w:trHeight w:val="283"/>
        </w:trPr>
        <w:tc>
          <w:tcPr>
            <w:tcW w:w="670" w:type="dxa"/>
          </w:tcPr>
          <w:p w14:paraId="1D75C06F" w14:textId="77777777" w:rsidR="00E617C8" w:rsidRPr="00302FF6" w:rsidRDefault="00E617C8" w:rsidP="00517D3B">
            <w:pPr>
              <w:jc w:val="center"/>
              <w:rPr>
                <w:b/>
                <w:bCs/>
                <w:sz w:val="22"/>
                <w:szCs w:val="22"/>
              </w:rPr>
            </w:pPr>
            <w:r w:rsidRPr="00302FF6">
              <w:rPr>
                <w:b/>
                <w:bCs/>
                <w:sz w:val="22"/>
                <w:szCs w:val="22"/>
              </w:rPr>
              <w:t>CO6</w:t>
            </w:r>
          </w:p>
        </w:tc>
        <w:tc>
          <w:tcPr>
            <w:tcW w:w="9820" w:type="dxa"/>
          </w:tcPr>
          <w:p w14:paraId="49643472" w14:textId="77777777" w:rsidR="00E617C8" w:rsidRPr="0051318C" w:rsidRDefault="00E617C8" w:rsidP="002E1F7D">
            <w:pPr>
              <w:jc w:val="both"/>
              <w:rPr>
                <w:sz w:val="22"/>
                <w:szCs w:val="22"/>
              </w:rPr>
            </w:pPr>
            <w:r w:rsidRPr="002E1F7D">
              <w:rPr>
                <w:sz w:val="22"/>
                <w:szCs w:val="22"/>
              </w:rPr>
              <w:t>Design layout for milling plants.</w:t>
            </w:r>
          </w:p>
        </w:tc>
      </w:tr>
    </w:tbl>
    <w:p w14:paraId="4CF4311D"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3EE7ABFB" w14:textId="77777777" w:rsidTr="00E56E00">
        <w:trPr>
          <w:jc w:val="center"/>
        </w:trPr>
        <w:tc>
          <w:tcPr>
            <w:tcW w:w="6385" w:type="dxa"/>
            <w:gridSpan w:val="8"/>
          </w:tcPr>
          <w:p w14:paraId="4F0CF389"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77157D38" w14:textId="77777777" w:rsidTr="00E56E00">
        <w:trPr>
          <w:jc w:val="center"/>
        </w:trPr>
        <w:tc>
          <w:tcPr>
            <w:tcW w:w="1140" w:type="dxa"/>
          </w:tcPr>
          <w:p w14:paraId="58BD9486"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7BF7B86F" w14:textId="77777777" w:rsidR="00E617C8" w:rsidRPr="0051318C" w:rsidRDefault="00E617C8" w:rsidP="00D54806">
            <w:pPr>
              <w:jc w:val="center"/>
              <w:rPr>
                <w:b/>
                <w:sz w:val="22"/>
                <w:szCs w:val="22"/>
              </w:rPr>
            </w:pPr>
            <w:r w:rsidRPr="0051318C">
              <w:rPr>
                <w:b/>
                <w:sz w:val="22"/>
                <w:szCs w:val="22"/>
              </w:rPr>
              <w:t>R</w:t>
            </w:r>
          </w:p>
        </w:tc>
        <w:tc>
          <w:tcPr>
            <w:tcW w:w="708" w:type="dxa"/>
          </w:tcPr>
          <w:p w14:paraId="696B7FC5" w14:textId="77777777" w:rsidR="00E617C8" w:rsidRPr="0051318C" w:rsidRDefault="00E617C8" w:rsidP="00D54806">
            <w:pPr>
              <w:jc w:val="center"/>
              <w:rPr>
                <w:b/>
                <w:sz w:val="22"/>
                <w:szCs w:val="22"/>
              </w:rPr>
            </w:pPr>
            <w:r w:rsidRPr="0051318C">
              <w:rPr>
                <w:b/>
                <w:sz w:val="22"/>
                <w:szCs w:val="22"/>
              </w:rPr>
              <w:t>U</w:t>
            </w:r>
          </w:p>
        </w:tc>
        <w:tc>
          <w:tcPr>
            <w:tcW w:w="709" w:type="dxa"/>
          </w:tcPr>
          <w:p w14:paraId="5C1195BC" w14:textId="77777777" w:rsidR="00E617C8" w:rsidRPr="0051318C" w:rsidRDefault="00E617C8" w:rsidP="00D54806">
            <w:pPr>
              <w:jc w:val="center"/>
              <w:rPr>
                <w:b/>
                <w:sz w:val="22"/>
                <w:szCs w:val="22"/>
              </w:rPr>
            </w:pPr>
            <w:r w:rsidRPr="0051318C">
              <w:rPr>
                <w:b/>
                <w:sz w:val="22"/>
                <w:szCs w:val="22"/>
              </w:rPr>
              <w:t>A</w:t>
            </w:r>
          </w:p>
        </w:tc>
        <w:tc>
          <w:tcPr>
            <w:tcW w:w="709" w:type="dxa"/>
          </w:tcPr>
          <w:p w14:paraId="29AA4017" w14:textId="77777777" w:rsidR="00E617C8" w:rsidRPr="0051318C" w:rsidRDefault="00E617C8" w:rsidP="00D54806">
            <w:pPr>
              <w:jc w:val="center"/>
              <w:rPr>
                <w:b/>
                <w:sz w:val="22"/>
                <w:szCs w:val="22"/>
              </w:rPr>
            </w:pPr>
            <w:r w:rsidRPr="0051318C">
              <w:rPr>
                <w:b/>
                <w:sz w:val="22"/>
                <w:szCs w:val="22"/>
              </w:rPr>
              <w:t>An</w:t>
            </w:r>
          </w:p>
        </w:tc>
        <w:tc>
          <w:tcPr>
            <w:tcW w:w="709" w:type="dxa"/>
          </w:tcPr>
          <w:p w14:paraId="03697053" w14:textId="77777777" w:rsidR="00E617C8" w:rsidRPr="0051318C" w:rsidRDefault="00E617C8" w:rsidP="00D54806">
            <w:pPr>
              <w:jc w:val="center"/>
              <w:rPr>
                <w:b/>
                <w:sz w:val="22"/>
                <w:szCs w:val="22"/>
              </w:rPr>
            </w:pPr>
            <w:r w:rsidRPr="0051318C">
              <w:rPr>
                <w:b/>
                <w:sz w:val="22"/>
                <w:szCs w:val="22"/>
              </w:rPr>
              <w:t>E</w:t>
            </w:r>
          </w:p>
        </w:tc>
        <w:tc>
          <w:tcPr>
            <w:tcW w:w="708" w:type="dxa"/>
          </w:tcPr>
          <w:p w14:paraId="7F06DBF1" w14:textId="77777777" w:rsidR="00E617C8" w:rsidRPr="0051318C" w:rsidRDefault="00E617C8" w:rsidP="00D54806">
            <w:pPr>
              <w:jc w:val="center"/>
              <w:rPr>
                <w:b/>
                <w:sz w:val="22"/>
                <w:szCs w:val="22"/>
              </w:rPr>
            </w:pPr>
            <w:r w:rsidRPr="0051318C">
              <w:rPr>
                <w:b/>
                <w:sz w:val="22"/>
                <w:szCs w:val="22"/>
              </w:rPr>
              <w:t>C</w:t>
            </w:r>
          </w:p>
        </w:tc>
        <w:tc>
          <w:tcPr>
            <w:tcW w:w="993" w:type="dxa"/>
          </w:tcPr>
          <w:p w14:paraId="4530AACE" w14:textId="77777777" w:rsidR="00E617C8" w:rsidRPr="0051318C" w:rsidRDefault="00E617C8" w:rsidP="00D54806">
            <w:pPr>
              <w:jc w:val="center"/>
              <w:rPr>
                <w:b/>
                <w:sz w:val="22"/>
                <w:szCs w:val="22"/>
              </w:rPr>
            </w:pPr>
            <w:r w:rsidRPr="0051318C">
              <w:rPr>
                <w:b/>
                <w:sz w:val="22"/>
                <w:szCs w:val="22"/>
              </w:rPr>
              <w:t>Total</w:t>
            </w:r>
          </w:p>
        </w:tc>
      </w:tr>
      <w:tr w:rsidR="00E617C8" w:rsidRPr="0051318C" w14:paraId="23D21B51" w14:textId="77777777" w:rsidTr="00E56E00">
        <w:trPr>
          <w:jc w:val="center"/>
        </w:trPr>
        <w:tc>
          <w:tcPr>
            <w:tcW w:w="1140" w:type="dxa"/>
          </w:tcPr>
          <w:p w14:paraId="0E71CC20" w14:textId="77777777" w:rsidR="00E617C8" w:rsidRPr="00302FF6" w:rsidRDefault="00E617C8" w:rsidP="002E1F7D">
            <w:pPr>
              <w:jc w:val="center"/>
              <w:rPr>
                <w:b/>
                <w:bCs/>
                <w:sz w:val="22"/>
                <w:szCs w:val="22"/>
              </w:rPr>
            </w:pPr>
            <w:r w:rsidRPr="00302FF6">
              <w:rPr>
                <w:b/>
                <w:bCs/>
                <w:sz w:val="22"/>
                <w:szCs w:val="22"/>
              </w:rPr>
              <w:t>CO1</w:t>
            </w:r>
          </w:p>
        </w:tc>
        <w:tc>
          <w:tcPr>
            <w:tcW w:w="709" w:type="dxa"/>
          </w:tcPr>
          <w:p w14:paraId="3EB0A7FD" w14:textId="77777777" w:rsidR="00E617C8" w:rsidRPr="0051318C" w:rsidRDefault="00E617C8" w:rsidP="002E1F7D">
            <w:pPr>
              <w:jc w:val="center"/>
              <w:rPr>
                <w:sz w:val="22"/>
                <w:szCs w:val="22"/>
              </w:rPr>
            </w:pPr>
            <w:r>
              <w:t>1</w:t>
            </w:r>
          </w:p>
        </w:tc>
        <w:tc>
          <w:tcPr>
            <w:tcW w:w="708" w:type="dxa"/>
          </w:tcPr>
          <w:p w14:paraId="1A296FE0" w14:textId="77777777" w:rsidR="00E617C8" w:rsidRPr="0051318C" w:rsidRDefault="00E617C8" w:rsidP="002E1F7D">
            <w:pPr>
              <w:jc w:val="center"/>
              <w:rPr>
                <w:sz w:val="22"/>
                <w:szCs w:val="22"/>
              </w:rPr>
            </w:pPr>
            <w:r>
              <w:t>13</w:t>
            </w:r>
          </w:p>
        </w:tc>
        <w:tc>
          <w:tcPr>
            <w:tcW w:w="709" w:type="dxa"/>
          </w:tcPr>
          <w:p w14:paraId="42B5AB7B" w14:textId="77777777" w:rsidR="00E617C8" w:rsidRPr="0051318C" w:rsidRDefault="00E617C8" w:rsidP="002E1F7D">
            <w:pPr>
              <w:jc w:val="center"/>
              <w:rPr>
                <w:sz w:val="22"/>
                <w:szCs w:val="22"/>
              </w:rPr>
            </w:pPr>
            <w:r>
              <w:t>3</w:t>
            </w:r>
          </w:p>
        </w:tc>
        <w:tc>
          <w:tcPr>
            <w:tcW w:w="709" w:type="dxa"/>
          </w:tcPr>
          <w:p w14:paraId="4E8075FC" w14:textId="77777777" w:rsidR="00E617C8" w:rsidRPr="0051318C" w:rsidRDefault="00E617C8" w:rsidP="002E1F7D">
            <w:pPr>
              <w:jc w:val="center"/>
              <w:rPr>
                <w:sz w:val="22"/>
                <w:szCs w:val="22"/>
              </w:rPr>
            </w:pPr>
          </w:p>
        </w:tc>
        <w:tc>
          <w:tcPr>
            <w:tcW w:w="709" w:type="dxa"/>
          </w:tcPr>
          <w:p w14:paraId="313B1865" w14:textId="77777777" w:rsidR="00E617C8" w:rsidRPr="0051318C" w:rsidRDefault="00E617C8" w:rsidP="002E1F7D">
            <w:pPr>
              <w:jc w:val="center"/>
              <w:rPr>
                <w:sz w:val="22"/>
                <w:szCs w:val="22"/>
              </w:rPr>
            </w:pPr>
          </w:p>
        </w:tc>
        <w:tc>
          <w:tcPr>
            <w:tcW w:w="708" w:type="dxa"/>
          </w:tcPr>
          <w:p w14:paraId="432397FC" w14:textId="77777777" w:rsidR="00E617C8" w:rsidRPr="0051318C" w:rsidRDefault="00E617C8" w:rsidP="002E1F7D">
            <w:pPr>
              <w:jc w:val="center"/>
              <w:rPr>
                <w:sz w:val="22"/>
                <w:szCs w:val="22"/>
              </w:rPr>
            </w:pPr>
          </w:p>
        </w:tc>
        <w:tc>
          <w:tcPr>
            <w:tcW w:w="993" w:type="dxa"/>
          </w:tcPr>
          <w:p w14:paraId="478A685A" w14:textId="77777777" w:rsidR="00E617C8" w:rsidRPr="0051318C" w:rsidRDefault="00E617C8" w:rsidP="002E1F7D">
            <w:pPr>
              <w:jc w:val="center"/>
              <w:rPr>
                <w:sz w:val="22"/>
                <w:szCs w:val="22"/>
              </w:rPr>
            </w:pPr>
            <w:r>
              <w:t>17</w:t>
            </w:r>
          </w:p>
        </w:tc>
      </w:tr>
      <w:tr w:rsidR="00E617C8" w:rsidRPr="0051318C" w14:paraId="1F903D21" w14:textId="77777777" w:rsidTr="00E56E00">
        <w:trPr>
          <w:jc w:val="center"/>
        </w:trPr>
        <w:tc>
          <w:tcPr>
            <w:tcW w:w="1140" w:type="dxa"/>
          </w:tcPr>
          <w:p w14:paraId="4E6EA500" w14:textId="77777777" w:rsidR="00E617C8" w:rsidRPr="00302FF6" w:rsidRDefault="00E617C8" w:rsidP="002E1F7D">
            <w:pPr>
              <w:jc w:val="center"/>
              <w:rPr>
                <w:b/>
                <w:bCs/>
                <w:sz w:val="22"/>
                <w:szCs w:val="22"/>
              </w:rPr>
            </w:pPr>
            <w:r w:rsidRPr="00302FF6">
              <w:rPr>
                <w:b/>
                <w:bCs/>
                <w:sz w:val="22"/>
                <w:szCs w:val="22"/>
              </w:rPr>
              <w:t>CO2</w:t>
            </w:r>
          </w:p>
        </w:tc>
        <w:tc>
          <w:tcPr>
            <w:tcW w:w="709" w:type="dxa"/>
          </w:tcPr>
          <w:p w14:paraId="05BCE225" w14:textId="77777777" w:rsidR="00E617C8" w:rsidRPr="0051318C" w:rsidRDefault="00E617C8" w:rsidP="002E1F7D">
            <w:pPr>
              <w:jc w:val="center"/>
              <w:rPr>
                <w:sz w:val="22"/>
                <w:szCs w:val="22"/>
              </w:rPr>
            </w:pPr>
          </w:p>
        </w:tc>
        <w:tc>
          <w:tcPr>
            <w:tcW w:w="708" w:type="dxa"/>
          </w:tcPr>
          <w:p w14:paraId="3A3C638F" w14:textId="77777777" w:rsidR="00E617C8" w:rsidRPr="0051318C" w:rsidRDefault="00E617C8" w:rsidP="002E1F7D">
            <w:pPr>
              <w:jc w:val="center"/>
              <w:rPr>
                <w:sz w:val="22"/>
                <w:szCs w:val="22"/>
              </w:rPr>
            </w:pPr>
            <w:r>
              <w:t>3</w:t>
            </w:r>
          </w:p>
        </w:tc>
        <w:tc>
          <w:tcPr>
            <w:tcW w:w="709" w:type="dxa"/>
          </w:tcPr>
          <w:p w14:paraId="39C42EAE" w14:textId="77777777" w:rsidR="00E617C8" w:rsidRPr="0051318C" w:rsidRDefault="00E617C8" w:rsidP="002E1F7D">
            <w:pPr>
              <w:jc w:val="center"/>
              <w:rPr>
                <w:sz w:val="22"/>
                <w:szCs w:val="22"/>
              </w:rPr>
            </w:pPr>
            <w:r>
              <w:t>13</w:t>
            </w:r>
          </w:p>
        </w:tc>
        <w:tc>
          <w:tcPr>
            <w:tcW w:w="709" w:type="dxa"/>
          </w:tcPr>
          <w:p w14:paraId="363F98DC" w14:textId="77777777" w:rsidR="00E617C8" w:rsidRPr="0051318C" w:rsidRDefault="00E617C8" w:rsidP="002E1F7D">
            <w:pPr>
              <w:jc w:val="center"/>
              <w:rPr>
                <w:sz w:val="22"/>
                <w:szCs w:val="22"/>
              </w:rPr>
            </w:pPr>
            <w:r>
              <w:t>1</w:t>
            </w:r>
          </w:p>
        </w:tc>
        <w:tc>
          <w:tcPr>
            <w:tcW w:w="709" w:type="dxa"/>
          </w:tcPr>
          <w:p w14:paraId="40D80CFC" w14:textId="77777777" w:rsidR="00E617C8" w:rsidRPr="0051318C" w:rsidRDefault="00E617C8" w:rsidP="002E1F7D">
            <w:pPr>
              <w:jc w:val="center"/>
              <w:rPr>
                <w:sz w:val="22"/>
                <w:szCs w:val="22"/>
              </w:rPr>
            </w:pPr>
          </w:p>
        </w:tc>
        <w:tc>
          <w:tcPr>
            <w:tcW w:w="708" w:type="dxa"/>
          </w:tcPr>
          <w:p w14:paraId="3B76E9F4" w14:textId="77777777" w:rsidR="00E617C8" w:rsidRPr="0051318C" w:rsidRDefault="00E617C8" w:rsidP="002E1F7D">
            <w:pPr>
              <w:jc w:val="center"/>
              <w:rPr>
                <w:sz w:val="22"/>
                <w:szCs w:val="22"/>
              </w:rPr>
            </w:pPr>
          </w:p>
        </w:tc>
        <w:tc>
          <w:tcPr>
            <w:tcW w:w="993" w:type="dxa"/>
          </w:tcPr>
          <w:p w14:paraId="5BF9F747" w14:textId="77777777" w:rsidR="00E617C8" w:rsidRPr="0051318C" w:rsidRDefault="00E617C8" w:rsidP="002E1F7D">
            <w:pPr>
              <w:jc w:val="center"/>
              <w:rPr>
                <w:sz w:val="22"/>
                <w:szCs w:val="22"/>
              </w:rPr>
            </w:pPr>
            <w:r>
              <w:t>17</w:t>
            </w:r>
          </w:p>
        </w:tc>
      </w:tr>
      <w:tr w:rsidR="00E617C8" w:rsidRPr="0051318C" w14:paraId="1638D876" w14:textId="77777777" w:rsidTr="00E56E00">
        <w:trPr>
          <w:jc w:val="center"/>
        </w:trPr>
        <w:tc>
          <w:tcPr>
            <w:tcW w:w="1140" w:type="dxa"/>
          </w:tcPr>
          <w:p w14:paraId="7B85E8C3" w14:textId="77777777" w:rsidR="00E617C8" w:rsidRPr="00302FF6" w:rsidRDefault="00E617C8" w:rsidP="002E1F7D">
            <w:pPr>
              <w:jc w:val="center"/>
              <w:rPr>
                <w:b/>
                <w:bCs/>
                <w:sz w:val="22"/>
                <w:szCs w:val="22"/>
              </w:rPr>
            </w:pPr>
            <w:r w:rsidRPr="00302FF6">
              <w:rPr>
                <w:b/>
                <w:bCs/>
                <w:sz w:val="22"/>
                <w:szCs w:val="22"/>
              </w:rPr>
              <w:t>CO3</w:t>
            </w:r>
          </w:p>
        </w:tc>
        <w:tc>
          <w:tcPr>
            <w:tcW w:w="709" w:type="dxa"/>
          </w:tcPr>
          <w:p w14:paraId="5B3F6F82" w14:textId="77777777" w:rsidR="00E617C8" w:rsidRPr="0051318C" w:rsidRDefault="00E617C8" w:rsidP="002E1F7D">
            <w:pPr>
              <w:jc w:val="center"/>
              <w:rPr>
                <w:sz w:val="22"/>
                <w:szCs w:val="22"/>
              </w:rPr>
            </w:pPr>
            <w:r>
              <w:t>1</w:t>
            </w:r>
          </w:p>
        </w:tc>
        <w:tc>
          <w:tcPr>
            <w:tcW w:w="708" w:type="dxa"/>
          </w:tcPr>
          <w:p w14:paraId="2BA5B302" w14:textId="77777777" w:rsidR="00E617C8" w:rsidRPr="0051318C" w:rsidRDefault="00E617C8" w:rsidP="002E1F7D">
            <w:pPr>
              <w:jc w:val="center"/>
              <w:rPr>
                <w:sz w:val="22"/>
                <w:szCs w:val="22"/>
              </w:rPr>
            </w:pPr>
            <w:r>
              <w:t>1</w:t>
            </w:r>
          </w:p>
        </w:tc>
        <w:tc>
          <w:tcPr>
            <w:tcW w:w="709" w:type="dxa"/>
          </w:tcPr>
          <w:p w14:paraId="0ED112F8" w14:textId="77777777" w:rsidR="00E617C8" w:rsidRPr="0051318C" w:rsidRDefault="00E617C8" w:rsidP="002E1F7D">
            <w:pPr>
              <w:jc w:val="center"/>
              <w:rPr>
                <w:sz w:val="22"/>
                <w:szCs w:val="22"/>
              </w:rPr>
            </w:pPr>
            <w:r>
              <w:t>12</w:t>
            </w:r>
          </w:p>
        </w:tc>
        <w:tc>
          <w:tcPr>
            <w:tcW w:w="709" w:type="dxa"/>
          </w:tcPr>
          <w:p w14:paraId="05D17343" w14:textId="77777777" w:rsidR="00E617C8" w:rsidRPr="0051318C" w:rsidRDefault="00E617C8" w:rsidP="002E1F7D">
            <w:pPr>
              <w:jc w:val="center"/>
              <w:rPr>
                <w:sz w:val="22"/>
                <w:szCs w:val="22"/>
              </w:rPr>
            </w:pPr>
            <w:r>
              <w:t>3</w:t>
            </w:r>
          </w:p>
        </w:tc>
        <w:tc>
          <w:tcPr>
            <w:tcW w:w="709" w:type="dxa"/>
          </w:tcPr>
          <w:p w14:paraId="4F3F8989" w14:textId="77777777" w:rsidR="00E617C8" w:rsidRPr="0051318C" w:rsidRDefault="00E617C8" w:rsidP="002E1F7D">
            <w:pPr>
              <w:jc w:val="center"/>
              <w:rPr>
                <w:sz w:val="22"/>
                <w:szCs w:val="22"/>
              </w:rPr>
            </w:pPr>
          </w:p>
        </w:tc>
        <w:tc>
          <w:tcPr>
            <w:tcW w:w="708" w:type="dxa"/>
          </w:tcPr>
          <w:p w14:paraId="538C2F73" w14:textId="77777777" w:rsidR="00E617C8" w:rsidRPr="0051318C" w:rsidRDefault="00E617C8" w:rsidP="002E1F7D">
            <w:pPr>
              <w:jc w:val="center"/>
              <w:rPr>
                <w:sz w:val="22"/>
                <w:szCs w:val="22"/>
              </w:rPr>
            </w:pPr>
          </w:p>
        </w:tc>
        <w:tc>
          <w:tcPr>
            <w:tcW w:w="993" w:type="dxa"/>
          </w:tcPr>
          <w:p w14:paraId="44053115" w14:textId="77777777" w:rsidR="00E617C8" w:rsidRPr="0051318C" w:rsidRDefault="00E617C8" w:rsidP="002E1F7D">
            <w:pPr>
              <w:jc w:val="center"/>
              <w:rPr>
                <w:sz w:val="22"/>
                <w:szCs w:val="22"/>
              </w:rPr>
            </w:pPr>
            <w:r>
              <w:t>17</w:t>
            </w:r>
          </w:p>
        </w:tc>
      </w:tr>
      <w:tr w:rsidR="00E617C8" w:rsidRPr="0051318C" w14:paraId="05C93757" w14:textId="77777777" w:rsidTr="00E56E00">
        <w:trPr>
          <w:jc w:val="center"/>
        </w:trPr>
        <w:tc>
          <w:tcPr>
            <w:tcW w:w="1140" w:type="dxa"/>
          </w:tcPr>
          <w:p w14:paraId="1DD4D493" w14:textId="77777777" w:rsidR="00E617C8" w:rsidRPr="00302FF6" w:rsidRDefault="00E617C8" w:rsidP="002E1F7D">
            <w:pPr>
              <w:jc w:val="center"/>
              <w:rPr>
                <w:b/>
                <w:bCs/>
                <w:sz w:val="22"/>
                <w:szCs w:val="22"/>
              </w:rPr>
            </w:pPr>
            <w:r w:rsidRPr="00302FF6">
              <w:rPr>
                <w:b/>
                <w:bCs/>
                <w:sz w:val="22"/>
                <w:szCs w:val="22"/>
              </w:rPr>
              <w:t>CO4</w:t>
            </w:r>
          </w:p>
        </w:tc>
        <w:tc>
          <w:tcPr>
            <w:tcW w:w="709" w:type="dxa"/>
          </w:tcPr>
          <w:p w14:paraId="08EBDD9A" w14:textId="77777777" w:rsidR="00E617C8" w:rsidRPr="0051318C" w:rsidRDefault="00E617C8" w:rsidP="002E1F7D">
            <w:pPr>
              <w:jc w:val="center"/>
              <w:rPr>
                <w:sz w:val="22"/>
                <w:szCs w:val="22"/>
              </w:rPr>
            </w:pPr>
          </w:p>
        </w:tc>
        <w:tc>
          <w:tcPr>
            <w:tcW w:w="708" w:type="dxa"/>
          </w:tcPr>
          <w:p w14:paraId="5BA11A63" w14:textId="77777777" w:rsidR="00E617C8" w:rsidRPr="0051318C" w:rsidRDefault="00E617C8" w:rsidP="002E1F7D">
            <w:pPr>
              <w:jc w:val="center"/>
              <w:rPr>
                <w:sz w:val="22"/>
                <w:szCs w:val="22"/>
              </w:rPr>
            </w:pPr>
          </w:p>
        </w:tc>
        <w:tc>
          <w:tcPr>
            <w:tcW w:w="709" w:type="dxa"/>
          </w:tcPr>
          <w:p w14:paraId="4E7E1FB5" w14:textId="77777777" w:rsidR="00E617C8" w:rsidRPr="0051318C" w:rsidRDefault="00E617C8" w:rsidP="002E1F7D">
            <w:pPr>
              <w:jc w:val="center"/>
              <w:rPr>
                <w:sz w:val="22"/>
                <w:szCs w:val="22"/>
              </w:rPr>
            </w:pPr>
            <w:r>
              <w:t>4</w:t>
            </w:r>
          </w:p>
        </w:tc>
        <w:tc>
          <w:tcPr>
            <w:tcW w:w="709" w:type="dxa"/>
          </w:tcPr>
          <w:p w14:paraId="57933121" w14:textId="77777777" w:rsidR="00E617C8" w:rsidRPr="0051318C" w:rsidRDefault="00E617C8" w:rsidP="002E1F7D">
            <w:pPr>
              <w:jc w:val="center"/>
              <w:rPr>
                <w:sz w:val="22"/>
                <w:szCs w:val="22"/>
              </w:rPr>
            </w:pPr>
            <w:r>
              <w:t>1</w:t>
            </w:r>
          </w:p>
        </w:tc>
        <w:tc>
          <w:tcPr>
            <w:tcW w:w="709" w:type="dxa"/>
          </w:tcPr>
          <w:p w14:paraId="44D098AD" w14:textId="77777777" w:rsidR="00E617C8" w:rsidRPr="0051318C" w:rsidRDefault="00E617C8" w:rsidP="002E1F7D">
            <w:pPr>
              <w:jc w:val="center"/>
              <w:rPr>
                <w:sz w:val="22"/>
                <w:szCs w:val="22"/>
              </w:rPr>
            </w:pPr>
            <w:r>
              <w:t>12</w:t>
            </w:r>
          </w:p>
        </w:tc>
        <w:tc>
          <w:tcPr>
            <w:tcW w:w="708" w:type="dxa"/>
          </w:tcPr>
          <w:p w14:paraId="117E0EF3" w14:textId="77777777" w:rsidR="00E617C8" w:rsidRPr="0051318C" w:rsidRDefault="00E617C8" w:rsidP="002E1F7D">
            <w:pPr>
              <w:jc w:val="center"/>
              <w:rPr>
                <w:sz w:val="22"/>
                <w:szCs w:val="22"/>
              </w:rPr>
            </w:pPr>
          </w:p>
        </w:tc>
        <w:tc>
          <w:tcPr>
            <w:tcW w:w="993" w:type="dxa"/>
          </w:tcPr>
          <w:p w14:paraId="2C103B8C" w14:textId="77777777" w:rsidR="00E617C8" w:rsidRPr="0051318C" w:rsidRDefault="00E617C8" w:rsidP="002E1F7D">
            <w:pPr>
              <w:jc w:val="center"/>
              <w:rPr>
                <w:sz w:val="22"/>
                <w:szCs w:val="22"/>
              </w:rPr>
            </w:pPr>
            <w:r>
              <w:t>17</w:t>
            </w:r>
          </w:p>
        </w:tc>
      </w:tr>
      <w:tr w:rsidR="00E617C8" w:rsidRPr="0051318C" w14:paraId="6EDCE0A2" w14:textId="77777777" w:rsidTr="00E56E00">
        <w:trPr>
          <w:jc w:val="center"/>
        </w:trPr>
        <w:tc>
          <w:tcPr>
            <w:tcW w:w="1140" w:type="dxa"/>
          </w:tcPr>
          <w:p w14:paraId="135CB10A" w14:textId="77777777" w:rsidR="00E617C8" w:rsidRPr="00302FF6" w:rsidRDefault="00E617C8" w:rsidP="002E1F7D">
            <w:pPr>
              <w:jc w:val="center"/>
              <w:rPr>
                <w:b/>
                <w:bCs/>
                <w:sz w:val="22"/>
                <w:szCs w:val="22"/>
              </w:rPr>
            </w:pPr>
            <w:r w:rsidRPr="00302FF6">
              <w:rPr>
                <w:b/>
                <w:bCs/>
                <w:sz w:val="22"/>
                <w:szCs w:val="22"/>
              </w:rPr>
              <w:t>CO5</w:t>
            </w:r>
          </w:p>
        </w:tc>
        <w:tc>
          <w:tcPr>
            <w:tcW w:w="709" w:type="dxa"/>
          </w:tcPr>
          <w:p w14:paraId="66009B75" w14:textId="77777777" w:rsidR="00E617C8" w:rsidRPr="0051318C" w:rsidRDefault="00E617C8" w:rsidP="002E1F7D">
            <w:pPr>
              <w:jc w:val="center"/>
              <w:rPr>
                <w:sz w:val="22"/>
                <w:szCs w:val="22"/>
              </w:rPr>
            </w:pPr>
            <w:r>
              <w:t>1</w:t>
            </w:r>
          </w:p>
        </w:tc>
        <w:tc>
          <w:tcPr>
            <w:tcW w:w="708" w:type="dxa"/>
          </w:tcPr>
          <w:p w14:paraId="4058B4A4" w14:textId="77777777" w:rsidR="00E617C8" w:rsidRPr="0051318C" w:rsidRDefault="00E617C8" w:rsidP="002E1F7D">
            <w:pPr>
              <w:jc w:val="center"/>
              <w:rPr>
                <w:sz w:val="22"/>
                <w:szCs w:val="22"/>
              </w:rPr>
            </w:pPr>
            <w:r>
              <w:t>4</w:t>
            </w:r>
          </w:p>
        </w:tc>
        <w:tc>
          <w:tcPr>
            <w:tcW w:w="709" w:type="dxa"/>
          </w:tcPr>
          <w:p w14:paraId="2616C8F4" w14:textId="77777777" w:rsidR="00E617C8" w:rsidRPr="0051318C" w:rsidRDefault="00E617C8" w:rsidP="002E1F7D">
            <w:pPr>
              <w:jc w:val="center"/>
              <w:rPr>
                <w:sz w:val="22"/>
                <w:szCs w:val="22"/>
              </w:rPr>
            </w:pPr>
            <w:r>
              <w:t>12</w:t>
            </w:r>
          </w:p>
        </w:tc>
        <w:tc>
          <w:tcPr>
            <w:tcW w:w="709" w:type="dxa"/>
          </w:tcPr>
          <w:p w14:paraId="5327F628" w14:textId="77777777" w:rsidR="00E617C8" w:rsidRPr="0051318C" w:rsidRDefault="00E617C8" w:rsidP="002E1F7D">
            <w:pPr>
              <w:jc w:val="center"/>
              <w:rPr>
                <w:sz w:val="22"/>
                <w:szCs w:val="22"/>
              </w:rPr>
            </w:pPr>
            <w:r>
              <w:t>12</w:t>
            </w:r>
          </w:p>
        </w:tc>
        <w:tc>
          <w:tcPr>
            <w:tcW w:w="709" w:type="dxa"/>
          </w:tcPr>
          <w:p w14:paraId="3F1B3B3E" w14:textId="77777777" w:rsidR="00E617C8" w:rsidRPr="0051318C" w:rsidRDefault="00E617C8" w:rsidP="002E1F7D">
            <w:pPr>
              <w:jc w:val="center"/>
              <w:rPr>
                <w:sz w:val="22"/>
                <w:szCs w:val="22"/>
              </w:rPr>
            </w:pPr>
          </w:p>
        </w:tc>
        <w:tc>
          <w:tcPr>
            <w:tcW w:w="708" w:type="dxa"/>
          </w:tcPr>
          <w:p w14:paraId="12BC83C8" w14:textId="77777777" w:rsidR="00E617C8" w:rsidRPr="0051318C" w:rsidRDefault="00E617C8" w:rsidP="002E1F7D">
            <w:pPr>
              <w:jc w:val="center"/>
              <w:rPr>
                <w:sz w:val="22"/>
                <w:szCs w:val="22"/>
              </w:rPr>
            </w:pPr>
          </w:p>
        </w:tc>
        <w:tc>
          <w:tcPr>
            <w:tcW w:w="993" w:type="dxa"/>
          </w:tcPr>
          <w:p w14:paraId="6518435B" w14:textId="77777777" w:rsidR="00E617C8" w:rsidRPr="0051318C" w:rsidRDefault="00E617C8" w:rsidP="002E1F7D">
            <w:pPr>
              <w:jc w:val="center"/>
              <w:rPr>
                <w:sz w:val="22"/>
                <w:szCs w:val="22"/>
              </w:rPr>
            </w:pPr>
            <w:r>
              <w:t>29</w:t>
            </w:r>
          </w:p>
        </w:tc>
      </w:tr>
      <w:tr w:rsidR="00E617C8" w:rsidRPr="0051318C" w14:paraId="7B1A24CC" w14:textId="77777777" w:rsidTr="00E56E00">
        <w:trPr>
          <w:jc w:val="center"/>
        </w:trPr>
        <w:tc>
          <w:tcPr>
            <w:tcW w:w="1140" w:type="dxa"/>
          </w:tcPr>
          <w:p w14:paraId="2AA29A3E" w14:textId="77777777" w:rsidR="00E617C8" w:rsidRPr="00302FF6" w:rsidRDefault="00E617C8" w:rsidP="002E1F7D">
            <w:pPr>
              <w:jc w:val="center"/>
              <w:rPr>
                <w:b/>
                <w:bCs/>
                <w:sz w:val="22"/>
                <w:szCs w:val="22"/>
              </w:rPr>
            </w:pPr>
            <w:r w:rsidRPr="00302FF6">
              <w:rPr>
                <w:b/>
                <w:bCs/>
                <w:sz w:val="22"/>
                <w:szCs w:val="22"/>
              </w:rPr>
              <w:t>CO6</w:t>
            </w:r>
          </w:p>
        </w:tc>
        <w:tc>
          <w:tcPr>
            <w:tcW w:w="709" w:type="dxa"/>
          </w:tcPr>
          <w:p w14:paraId="3B040BE0" w14:textId="77777777" w:rsidR="00E617C8" w:rsidRPr="0051318C" w:rsidRDefault="00E617C8" w:rsidP="002E1F7D">
            <w:pPr>
              <w:jc w:val="center"/>
              <w:rPr>
                <w:sz w:val="22"/>
                <w:szCs w:val="22"/>
              </w:rPr>
            </w:pPr>
          </w:p>
        </w:tc>
        <w:tc>
          <w:tcPr>
            <w:tcW w:w="708" w:type="dxa"/>
          </w:tcPr>
          <w:p w14:paraId="25485191" w14:textId="77777777" w:rsidR="00E617C8" w:rsidRPr="0051318C" w:rsidRDefault="00E617C8" w:rsidP="002E1F7D">
            <w:pPr>
              <w:jc w:val="center"/>
              <w:rPr>
                <w:sz w:val="22"/>
                <w:szCs w:val="22"/>
              </w:rPr>
            </w:pPr>
          </w:p>
        </w:tc>
        <w:tc>
          <w:tcPr>
            <w:tcW w:w="709" w:type="dxa"/>
          </w:tcPr>
          <w:p w14:paraId="626DDC33" w14:textId="77777777" w:rsidR="00E617C8" w:rsidRPr="0051318C" w:rsidRDefault="00E617C8" w:rsidP="002E1F7D">
            <w:pPr>
              <w:jc w:val="center"/>
              <w:rPr>
                <w:sz w:val="22"/>
                <w:szCs w:val="22"/>
              </w:rPr>
            </w:pPr>
            <w:r>
              <w:t>12</w:t>
            </w:r>
          </w:p>
        </w:tc>
        <w:tc>
          <w:tcPr>
            <w:tcW w:w="709" w:type="dxa"/>
          </w:tcPr>
          <w:p w14:paraId="2BA57708" w14:textId="77777777" w:rsidR="00E617C8" w:rsidRPr="0051318C" w:rsidRDefault="00E617C8" w:rsidP="002E1F7D">
            <w:pPr>
              <w:jc w:val="center"/>
              <w:rPr>
                <w:sz w:val="22"/>
                <w:szCs w:val="22"/>
              </w:rPr>
            </w:pPr>
            <w:r>
              <w:t>15</w:t>
            </w:r>
          </w:p>
        </w:tc>
        <w:tc>
          <w:tcPr>
            <w:tcW w:w="709" w:type="dxa"/>
          </w:tcPr>
          <w:p w14:paraId="05D433F8" w14:textId="77777777" w:rsidR="00E617C8" w:rsidRPr="0051318C" w:rsidRDefault="00E617C8" w:rsidP="002E1F7D">
            <w:pPr>
              <w:jc w:val="center"/>
              <w:rPr>
                <w:sz w:val="22"/>
                <w:szCs w:val="22"/>
              </w:rPr>
            </w:pPr>
          </w:p>
        </w:tc>
        <w:tc>
          <w:tcPr>
            <w:tcW w:w="708" w:type="dxa"/>
          </w:tcPr>
          <w:p w14:paraId="38DA5E34" w14:textId="77777777" w:rsidR="00E617C8" w:rsidRPr="0051318C" w:rsidRDefault="00E617C8" w:rsidP="002E1F7D">
            <w:pPr>
              <w:jc w:val="center"/>
              <w:rPr>
                <w:sz w:val="22"/>
                <w:szCs w:val="22"/>
              </w:rPr>
            </w:pPr>
          </w:p>
        </w:tc>
        <w:tc>
          <w:tcPr>
            <w:tcW w:w="993" w:type="dxa"/>
          </w:tcPr>
          <w:p w14:paraId="2C5CB1B5" w14:textId="77777777" w:rsidR="00E617C8" w:rsidRPr="0051318C" w:rsidRDefault="00E617C8" w:rsidP="002E1F7D">
            <w:pPr>
              <w:jc w:val="center"/>
              <w:rPr>
                <w:sz w:val="22"/>
                <w:szCs w:val="22"/>
              </w:rPr>
            </w:pPr>
            <w:r>
              <w:t>27</w:t>
            </w:r>
          </w:p>
        </w:tc>
      </w:tr>
      <w:tr w:rsidR="00E617C8" w:rsidRPr="0051318C" w14:paraId="44B0F0FE" w14:textId="77777777" w:rsidTr="00E56E00">
        <w:trPr>
          <w:jc w:val="center"/>
        </w:trPr>
        <w:tc>
          <w:tcPr>
            <w:tcW w:w="5392" w:type="dxa"/>
            <w:gridSpan w:val="7"/>
          </w:tcPr>
          <w:p w14:paraId="3502A138" w14:textId="77777777" w:rsidR="00E617C8" w:rsidRPr="0051318C" w:rsidRDefault="00E617C8" w:rsidP="002E1F7D">
            <w:pPr>
              <w:rPr>
                <w:sz w:val="22"/>
                <w:szCs w:val="22"/>
              </w:rPr>
            </w:pPr>
          </w:p>
        </w:tc>
        <w:tc>
          <w:tcPr>
            <w:tcW w:w="993" w:type="dxa"/>
          </w:tcPr>
          <w:p w14:paraId="40EFA59B" w14:textId="77777777" w:rsidR="00E617C8" w:rsidRPr="0051318C" w:rsidRDefault="00E617C8" w:rsidP="002E1F7D">
            <w:pPr>
              <w:jc w:val="center"/>
              <w:rPr>
                <w:b/>
                <w:sz w:val="22"/>
                <w:szCs w:val="22"/>
              </w:rPr>
            </w:pPr>
            <w:r w:rsidRPr="0051318C">
              <w:rPr>
                <w:b/>
                <w:sz w:val="22"/>
                <w:szCs w:val="22"/>
              </w:rPr>
              <w:t>124</w:t>
            </w:r>
          </w:p>
        </w:tc>
      </w:tr>
    </w:tbl>
    <w:p w14:paraId="531A1744" w14:textId="77777777" w:rsidR="00E617C8" w:rsidRDefault="00E617C8" w:rsidP="0051318C">
      <w:pPr>
        <w:tabs>
          <w:tab w:val="left" w:pos="7110"/>
        </w:tabs>
      </w:pPr>
      <w:r>
        <w:tab/>
      </w:r>
    </w:p>
    <w:p w14:paraId="2AFB611F" w14:textId="77777777" w:rsidR="00E617C8" w:rsidRDefault="00E617C8" w:rsidP="002E336A"/>
    <w:p w14:paraId="593578D6" w14:textId="77777777" w:rsidR="00E617C8" w:rsidRDefault="00E617C8">
      <w:pPr>
        <w:spacing w:after="200" w:line="276" w:lineRule="auto"/>
        <w:rPr>
          <w:rFonts w:ascii="Arial" w:hAnsi="Arial" w:cs="Arial"/>
          <w:bCs/>
          <w:noProof/>
        </w:rPr>
      </w:pPr>
      <w:r>
        <w:rPr>
          <w:rFonts w:ascii="Arial" w:hAnsi="Arial" w:cs="Arial"/>
          <w:bCs/>
          <w:noProof/>
        </w:rPr>
        <w:br w:type="page"/>
      </w:r>
    </w:p>
    <w:p w14:paraId="28731BE9" w14:textId="4A9BE1E2"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6B4454BE" wp14:editId="3773F356">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0288F4" w14:textId="77777777" w:rsidR="00E617C8" w:rsidRDefault="00E617C8" w:rsidP="001720CE">
      <w:pPr>
        <w:jc w:val="center"/>
        <w:rPr>
          <w:b/>
          <w:bCs/>
        </w:rPr>
      </w:pPr>
    </w:p>
    <w:p w14:paraId="734CEFE3" w14:textId="77777777" w:rsidR="00E617C8" w:rsidRDefault="00E617C8" w:rsidP="001720CE">
      <w:pPr>
        <w:jc w:val="center"/>
        <w:rPr>
          <w:b/>
          <w:bCs/>
        </w:rPr>
      </w:pPr>
      <w:r>
        <w:rPr>
          <w:b/>
          <w:bCs/>
        </w:rPr>
        <w:t>END SEMESTER EXAMINATION – NOV / DEC 2024</w:t>
      </w:r>
    </w:p>
    <w:p w14:paraId="699BC78E"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485EE14D" w14:textId="77777777" w:rsidTr="0037089B">
        <w:trPr>
          <w:trHeight w:val="397"/>
          <w:jc w:val="center"/>
        </w:trPr>
        <w:tc>
          <w:tcPr>
            <w:tcW w:w="1555" w:type="dxa"/>
            <w:vAlign w:val="center"/>
          </w:tcPr>
          <w:p w14:paraId="1843889A" w14:textId="77777777" w:rsidR="00E617C8" w:rsidRPr="0037089B" w:rsidRDefault="00E617C8" w:rsidP="007E575B">
            <w:pPr>
              <w:pStyle w:val="Title"/>
              <w:jc w:val="left"/>
              <w:rPr>
                <w:b/>
                <w:sz w:val="22"/>
                <w:szCs w:val="22"/>
              </w:rPr>
            </w:pPr>
            <w:r w:rsidRPr="0037089B">
              <w:rPr>
                <w:b/>
                <w:sz w:val="22"/>
                <w:szCs w:val="22"/>
              </w:rPr>
              <w:t xml:space="preserve">Course Code      </w:t>
            </w:r>
          </w:p>
        </w:tc>
        <w:tc>
          <w:tcPr>
            <w:tcW w:w="6662" w:type="dxa"/>
            <w:vAlign w:val="center"/>
          </w:tcPr>
          <w:p w14:paraId="71DC32A4" w14:textId="77777777" w:rsidR="00E617C8" w:rsidRPr="0037089B" w:rsidRDefault="00E617C8" w:rsidP="007E575B">
            <w:pPr>
              <w:pStyle w:val="Title"/>
              <w:jc w:val="left"/>
              <w:rPr>
                <w:b/>
                <w:sz w:val="22"/>
                <w:szCs w:val="22"/>
              </w:rPr>
            </w:pPr>
            <w:r>
              <w:rPr>
                <w:b/>
                <w:sz w:val="22"/>
                <w:szCs w:val="22"/>
              </w:rPr>
              <w:t>20FP2021</w:t>
            </w:r>
          </w:p>
        </w:tc>
        <w:tc>
          <w:tcPr>
            <w:tcW w:w="1417" w:type="dxa"/>
            <w:vAlign w:val="center"/>
          </w:tcPr>
          <w:p w14:paraId="278FAE59" w14:textId="77777777" w:rsidR="00E617C8" w:rsidRPr="0037089B" w:rsidRDefault="00E61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E204E0B" w14:textId="77777777" w:rsidR="00E617C8" w:rsidRPr="0037089B" w:rsidRDefault="00E617C8" w:rsidP="007E575B">
            <w:pPr>
              <w:pStyle w:val="Title"/>
              <w:jc w:val="left"/>
              <w:rPr>
                <w:b/>
                <w:sz w:val="22"/>
                <w:szCs w:val="22"/>
              </w:rPr>
            </w:pPr>
            <w:r w:rsidRPr="0037089B">
              <w:rPr>
                <w:b/>
                <w:sz w:val="22"/>
                <w:szCs w:val="22"/>
              </w:rPr>
              <w:t>3hrs</w:t>
            </w:r>
          </w:p>
        </w:tc>
      </w:tr>
      <w:tr w:rsidR="00E617C8" w:rsidRPr="001E42AE" w14:paraId="514FE496" w14:textId="77777777" w:rsidTr="0037089B">
        <w:trPr>
          <w:trHeight w:val="397"/>
          <w:jc w:val="center"/>
        </w:trPr>
        <w:tc>
          <w:tcPr>
            <w:tcW w:w="1555" w:type="dxa"/>
            <w:vAlign w:val="center"/>
          </w:tcPr>
          <w:p w14:paraId="7AF610A0" w14:textId="77777777" w:rsidR="00E617C8" w:rsidRPr="0037089B" w:rsidRDefault="00E61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CE8B92B" w14:textId="77777777" w:rsidR="00E617C8" w:rsidRPr="0037089B" w:rsidRDefault="00E617C8" w:rsidP="007E575B">
            <w:pPr>
              <w:pStyle w:val="Title"/>
              <w:jc w:val="left"/>
              <w:rPr>
                <w:b/>
                <w:sz w:val="22"/>
                <w:szCs w:val="22"/>
              </w:rPr>
            </w:pPr>
            <w:r>
              <w:rPr>
                <w:b/>
                <w:sz w:val="22"/>
                <w:szCs w:val="22"/>
              </w:rPr>
              <w:t>FOOD STANDARDS AND REGULATIONS</w:t>
            </w:r>
          </w:p>
        </w:tc>
        <w:tc>
          <w:tcPr>
            <w:tcW w:w="1417" w:type="dxa"/>
            <w:vAlign w:val="center"/>
          </w:tcPr>
          <w:p w14:paraId="171487F5" w14:textId="77777777" w:rsidR="00E617C8" w:rsidRPr="0037089B" w:rsidRDefault="00E617C8" w:rsidP="007E575B">
            <w:pPr>
              <w:pStyle w:val="Title"/>
              <w:jc w:val="left"/>
              <w:rPr>
                <w:b/>
                <w:bCs/>
                <w:sz w:val="22"/>
                <w:szCs w:val="22"/>
              </w:rPr>
            </w:pPr>
            <w:r w:rsidRPr="0037089B">
              <w:rPr>
                <w:b/>
                <w:bCs/>
                <w:sz w:val="22"/>
                <w:szCs w:val="22"/>
              </w:rPr>
              <w:t xml:space="preserve">Max. Marks </w:t>
            </w:r>
          </w:p>
        </w:tc>
        <w:tc>
          <w:tcPr>
            <w:tcW w:w="851" w:type="dxa"/>
            <w:vAlign w:val="center"/>
          </w:tcPr>
          <w:p w14:paraId="09B0739C" w14:textId="77777777" w:rsidR="00E617C8" w:rsidRPr="0037089B" w:rsidRDefault="00E617C8" w:rsidP="007E575B">
            <w:pPr>
              <w:pStyle w:val="Title"/>
              <w:jc w:val="left"/>
              <w:rPr>
                <w:b/>
                <w:sz w:val="22"/>
                <w:szCs w:val="22"/>
              </w:rPr>
            </w:pPr>
            <w:r w:rsidRPr="0037089B">
              <w:rPr>
                <w:b/>
                <w:sz w:val="22"/>
                <w:szCs w:val="22"/>
              </w:rPr>
              <w:t>100</w:t>
            </w:r>
          </w:p>
        </w:tc>
      </w:tr>
    </w:tbl>
    <w:p w14:paraId="01014230"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E617C8" w:rsidRPr="009C4175" w14:paraId="363A49E8" w14:textId="77777777" w:rsidTr="00D63397">
        <w:trPr>
          <w:trHeight w:val="510"/>
        </w:trPr>
        <w:tc>
          <w:tcPr>
            <w:tcW w:w="272" w:type="pct"/>
            <w:vAlign w:val="center"/>
          </w:tcPr>
          <w:p w14:paraId="2854C9EF" w14:textId="77777777" w:rsidR="00E617C8" w:rsidRPr="009C4175" w:rsidRDefault="00E617C8" w:rsidP="00F94208">
            <w:pPr>
              <w:jc w:val="center"/>
              <w:rPr>
                <w:b/>
              </w:rPr>
            </w:pPr>
            <w:r w:rsidRPr="009C4175">
              <w:rPr>
                <w:b/>
              </w:rPr>
              <w:t>Q. No.</w:t>
            </w:r>
          </w:p>
        </w:tc>
        <w:tc>
          <w:tcPr>
            <w:tcW w:w="3929" w:type="pct"/>
            <w:gridSpan w:val="2"/>
            <w:vAlign w:val="center"/>
          </w:tcPr>
          <w:p w14:paraId="57D3ACE4" w14:textId="77777777" w:rsidR="00E617C8" w:rsidRPr="009C4175" w:rsidRDefault="00E617C8" w:rsidP="00F94208">
            <w:pPr>
              <w:jc w:val="center"/>
              <w:rPr>
                <w:b/>
              </w:rPr>
            </w:pPr>
            <w:r w:rsidRPr="009C4175">
              <w:rPr>
                <w:b/>
              </w:rPr>
              <w:t>Questions</w:t>
            </w:r>
          </w:p>
        </w:tc>
        <w:tc>
          <w:tcPr>
            <w:tcW w:w="319" w:type="pct"/>
            <w:vAlign w:val="center"/>
          </w:tcPr>
          <w:p w14:paraId="6E9C8EB7" w14:textId="77777777" w:rsidR="00E617C8" w:rsidRPr="009C4175" w:rsidRDefault="00E617C8" w:rsidP="00F94208">
            <w:pPr>
              <w:jc w:val="center"/>
              <w:rPr>
                <w:b/>
              </w:rPr>
            </w:pPr>
            <w:r w:rsidRPr="009C4175">
              <w:rPr>
                <w:b/>
              </w:rPr>
              <w:t>CO</w:t>
            </w:r>
          </w:p>
        </w:tc>
        <w:tc>
          <w:tcPr>
            <w:tcW w:w="256" w:type="pct"/>
            <w:vAlign w:val="center"/>
          </w:tcPr>
          <w:p w14:paraId="071BE996" w14:textId="77777777" w:rsidR="00E617C8" w:rsidRPr="009C4175" w:rsidRDefault="00E617C8" w:rsidP="00F94208">
            <w:pPr>
              <w:jc w:val="center"/>
              <w:rPr>
                <w:b/>
              </w:rPr>
            </w:pPr>
            <w:r w:rsidRPr="009C4175">
              <w:rPr>
                <w:b/>
              </w:rPr>
              <w:t>BL</w:t>
            </w:r>
          </w:p>
        </w:tc>
        <w:tc>
          <w:tcPr>
            <w:tcW w:w="224" w:type="pct"/>
            <w:vAlign w:val="center"/>
          </w:tcPr>
          <w:p w14:paraId="54DCD092" w14:textId="77777777" w:rsidR="00E617C8" w:rsidRPr="009C4175" w:rsidRDefault="00E617C8" w:rsidP="00F94208">
            <w:pPr>
              <w:jc w:val="center"/>
              <w:rPr>
                <w:b/>
              </w:rPr>
            </w:pPr>
            <w:r w:rsidRPr="009C4175">
              <w:rPr>
                <w:b/>
              </w:rPr>
              <w:t>M</w:t>
            </w:r>
          </w:p>
        </w:tc>
      </w:tr>
      <w:tr w:rsidR="00E617C8" w:rsidRPr="009C4175" w14:paraId="1C2D13F5" w14:textId="77777777" w:rsidTr="00D63397">
        <w:trPr>
          <w:trHeight w:val="397"/>
        </w:trPr>
        <w:tc>
          <w:tcPr>
            <w:tcW w:w="5000" w:type="pct"/>
            <w:gridSpan w:val="6"/>
            <w:vAlign w:val="center"/>
          </w:tcPr>
          <w:p w14:paraId="75320D17" w14:textId="77777777" w:rsidR="00E617C8" w:rsidRPr="009C4175" w:rsidRDefault="00E617C8" w:rsidP="00F94208">
            <w:pPr>
              <w:jc w:val="center"/>
              <w:rPr>
                <w:b/>
              </w:rPr>
            </w:pPr>
            <w:r w:rsidRPr="009C4175">
              <w:rPr>
                <w:b/>
              </w:rPr>
              <w:t>PART – A (10 X 1 = 10 MARKS)</w:t>
            </w:r>
          </w:p>
        </w:tc>
      </w:tr>
      <w:tr w:rsidR="00E617C8" w:rsidRPr="009C4175" w14:paraId="4263088E" w14:textId="77777777" w:rsidTr="00740B93">
        <w:trPr>
          <w:trHeight w:val="283"/>
        </w:trPr>
        <w:tc>
          <w:tcPr>
            <w:tcW w:w="272" w:type="pct"/>
            <w:shd w:val="clear" w:color="auto" w:fill="auto"/>
          </w:tcPr>
          <w:p w14:paraId="0863675D" w14:textId="77777777" w:rsidR="00E617C8" w:rsidRPr="009C4175" w:rsidRDefault="00E617C8" w:rsidP="00F94208">
            <w:pPr>
              <w:jc w:val="center"/>
            </w:pPr>
            <w:r w:rsidRPr="009C4175">
              <w:t>1.</w:t>
            </w:r>
          </w:p>
        </w:tc>
        <w:tc>
          <w:tcPr>
            <w:tcW w:w="3929" w:type="pct"/>
            <w:gridSpan w:val="2"/>
          </w:tcPr>
          <w:p w14:paraId="68810797" w14:textId="77777777" w:rsidR="00E617C8" w:rsidRPr="009C4175" w:rsidRDefault="00E617C8" w:rsidP="00EC1FAB">
            <w:pPr>
              <w:autoSpaceDE w:val="0"/>
              <w:autoSpaceDN w:val="0"/>
              <w:adjustRightInd w:val="0"/>
              <w:jc w:val="both"/>
            </w:pPr>
            <w:r>
              <w:t xml:space="preserve">Expand </w:t>
            </w:r>
            <w:r w:rsidRPr="00F94462">
              <w:t>PCB</w:t>
            </w:r>
            <w:r>
              <w:t xml:space="preserve"> with respect to industrial contaminants that can cross contaminate food.</w:t>
            </w:r>
          </w:p>
        </w:tc>
        <w:tc>
          <w:tcPr>
            <w:tcW w:w="319" w:type="pct"/>
            <w:shd w:val="clear" w:color="auto" w:fill="auto"/>
            <w:vAlign w:val="center"/>
          </w:tcPr>
          <w:p w14:paraId="390D1D86" w14:textId="77777777" w:rsidR="00E617C8" w:rsidRPr="009066CD" w:rsidRDefault="00E617C8" w:rsidP="0082498C">
            <w:pPr>
              <w:jc w:val="center"/>
            </w:pPr>
            <w:r w:rsidRPr="009066CD">
              <w:t>CO1</w:t>
            </w:r>
          </w:p>
        </w:tc>
        <w:tc>
          <w:tcPr>
            <w:tcW w:w="256" w:type="pct"/>
            <w:shd w:val="clear" w:color="auto" w:fill="auto"/>
            <w:vAlign w:val="center"/>
          </w:tcPr>
          <w:p w14:paraId="47326636" w14:textId="77777777" w:rsidR="00E617C8" w:rsidRPr="009066CD" w:rsidRDefault="00E617C8" w:rsidP="0082498C">
            <w:pPr>
              <w:jc w:val="center"/>
            </w:pPr>
            <w:r w:rsidRPr="009066CD">
              <w:t>U</w:t>
            </w:r>
          </w:p>
        </w:tc>
        <w:tc>
          <w:tcPr>
            <w:tcW w:w="224" w:type="pct"/>
            <w:shd w:val="clear" w:color="auto" w:fill="auto"/>
            <w:vAlign w:val="center"/>
          </w:tcPr>
          <w:p w14:paraId="7387F8DC" w14:textId="77777777" w:rsidR="00E617C8" w:rsidRPr="009066CD" w:rsidRDefault="00E617C8" w:rsidP="0082498C">
            <w:pPr>
              <w:jc w:val="center"/>
            </w:pPr>
            <w:r w:rsidRPr="009066CD">
              <w:t>1</w:t>
            </w:r>
          </w:p>
        </w:tc>
      </w:tr>
      <w:tr w:rsidR="00E617C8" w:rsidRPr="009C4175" w14:paraId="0D6EF1FE" w14:textId="77777777" w:rsidTr="00740B93">
        <w:trPr>
          <w:trHeight w:val="283"/>
        </w:trPr>
        <w:tc>
          <w:tcPr>
            <w:tcW w:w="272" w:type="pct"/>
            <w:shd w:val="clear" w:color="auto" w:fill="auto"/>
          </w:tcPr>
          <w:p w14:paraId="6C4C1A82" w14:textId="77777777" w:rsidR="00E617C8" w:rsidRPr="009C4175" w:rsidRDefault="00E617C8" w:rsidP="00F94208">
            <w:pPr>
              <w:jc w:val="center"/>
            </w:pPr>
            <w:r w:rsidRPr="009C4175">
              <w:t>2.</w:t>
            </w:r>
          </w:p>
        </w:tc>
        <w:tc>
          <w:tcPr>
            <w:tcW w:w="3929" w:type="pct"/>
            <w:gridSpan w:val="2"/>
          </w:tcPr>
          <w:p w14:paraId="3EA1CEC9" w14:textId="77777777" w:rsidR="00E617C8" w:rsidRPr="009C4175" w:rsidRDefault="00E617C8" w:rsidP="00F94208">
            <w:r>
              <w:t xml:space="preserve">List any two virus that </w:t>
            </w:r>
            <w:r w:rsidRPr="00F50A31">
              <w:t xml:space="preserve">can be </w:t>
            </w:r>
            <w:r>
              <w:t xml:space="preserve">transmitted through food as a </w:t>
            </w:r>
            <w:r w:rsidRPr="00F50A31">
              <w:t>medium</w:t>
            </w:r>
            <w:r>
              <w:t>.</w:t>
            </w:r>
          </w:p>
        </w:tc>
        <w:tc>
          <w:tcPr>
            <w:tcW w:w="319" w:type="pct"/>
            <w:shd w:val="clear" w:color="auto" w:fill="auto"/>
            <w:vAlign w:val="center"/>
          </w:tcPr>
          <w:p w14:paraId="6086BBAD" w14:textId="77777777" w:rsidR="00E617C8" w:rsidRPr="009C4175" w:rsidRDefault="00E617C8" w:rsidP="0082498C">
            <w:pPr>
              <w:jc w:val="center"/>
            </w:pPr>
            <w:r w:rsidRPr="009C4175">
              <w:t>CO1</w:t>
            </w:r>
          </w:p>
        </w:tc>
        <w:tc>
          <w:tcPr>
            <w:tcW w:w="256" w:type="pct"/>
            <w:shd w:val="clear" w:color="auto" w:fill="auto"/>
            <w:vAlign w:val="center"/>
          </w:tcPr>
          <w:p w14:paraId="2BDAC0B4" w14:textId="77777777" w:rsidR="00E617C8" w:rsidRPr="009C4175" w:rsidRDefault="00E617C8" w:rsidP="0082498C">
            <w:pPr>
              <w:jc w:val="center"/>
            </w:pPr>
            <w:r w:rsidRPr="009C4175">
              <w:t>R</w:t>
            </w:r>
          </w:p>
        </w:tc>
        <w:tc>
          <w:tcPr>
            <w:tcW w:w="224" w:type="pct"/>
            <w:shd w:val="clear" w:color="auto" w:fill="auto"/>
            <w:vAlign w:val="center"/>
          </w:tcPr>
          <w:p w14:paraId="021F7F9A" w14:textId="77777777" w:rsidR="00E617C8" w:rsidRPr="009C4175" w:rsidRDefault="00E617C8" w:rsidP="0082498C">
            <w:pPr>
              <w:jc w:val="center"/>
            </w:pPr>
            <w:r w:rsidRPr="009C4175">
              <w:t>1</w:t>
            </w:r>
          </w:p>
        </w:tc>
      </w:tr>
      <w:tr w:rsidR="00E617C8" w:rsidRPr="009C4175" w14:paraId="799A12E0" w14:textId="77777777" w:rsidTr="00740B93">
        <w:trPr>
          <w:trHeight w:val="283"/>
        </w:trPr>
        <w:tc>
          <w:tcPr>
            <w:tcW w:w="272" w:type="pct"/>
            <w:shd w:val="clear" w:color="auto" w:fill="auto"/>
          </w:tcPr>
          <w:p w14:paraId="744655D8" w14:textId="77777777" w:rsidR="00E617C8" w:rsidRPr="009C4175" w:rsidRDefault="00E617C8" w:rsidP="00F94208">
            <w:pPr>
              <w:jc w:val="center"/>
            </w:pPr>
            <w:r w:rsidRPr="009C4175">
              <w:t>3.</w:t>
            </w:r>
          </w:p>
        </w:tc>
        <w:tc>
          <w:tcPr>
            <w:tcW w:w="3929" w:type="pct"/>
            <w:gridSpan w:val="2"/>
          </w:tcPr>
          <w:p w14:paraId="495835A1" w14:textId="77777777" w:rsidR="00E617C8" w:rsidRPr="009C4175" w:rsidRDefault="00E617C8" w:rsidP="00F94208">
            <w:r>
              <w:t>State the objective of Food Safety and Standards Authority of India.</w:t>
            </w:r>
          </w:p>
        </w:tc>
        <w:tc>
          <w:tcPr>
            <w:tcW w:w="319" w:type="pct"/>
            <w:shd w:val="clear" w:color="auto" w:fill="auto"/>
            <w:vAlign w:val="center"/>
          </w:tcPr>
          <w:p w14:paraId="580E4C8F" w14:textId="77777777" w:rsidR="00E617C8" w:rsidRPr="009C4175" w:rsidRDefault="00E617C8" w:rsidP="0082498C">
            <w:pPr>
              <w:jc w:val="center"/>
            </w:pPr>
            <w:r w:rsidRPr="009C4175">
              <w:t>CO2</w:t>
            </w:r>
          </w:p>
        </w:tc>
        <w:tc>
          <w:tcPr>
            <w:tcW w:w="256" w:type="pct"/>
            <w:shd w:val="clear" w:color="auto" w:fill="auto"/>
            <w:vAlign w:val="center"/>
          </w:tcPr>
          <w:p w14:paraId="379BF971" w14:textId="77777777" w:rsidR="00E617C8" w:rsidRPr="009C4175" w:rsidRDefault="00E617C8" w:rsidP="0082498C">
            <w:pPr>
              <w:jc w:val="center"/>
            </w:pPr>
            <w:r w:rsidRPr="009C4175">
              <w:t>R</w:t>
            </w:r>
          </w:p>
        </w:tc>
        <w:tc>
          <w:tcPr>
            <w:tcW w:w="224" w:type="pct"/>
            <w:shd w:val="clear" w:color="auto" w:fill="auto"/>
            <w:vAlign w:val="center"/>
          </w:tcPr>
          <w:p w14:paraId="75BD48AD" w14:textId="77777777" w:rsidR="00E617C8" w:rsidRPr="009C4175" w:rsidRDefault="00E617C8" w:rsidP="0082498C">
            <w:pPr>
              <w:jc w:val="center"/>
            </w:pPr>
            <w:r w:rsidRPr="009C4175">
              <w:t>1</w:t>
            </w:r>
          </w:p>
        </w:tc>
      </w:tr>
      <w:tr w:rsidR="00E617C8" w:rsidRPr="009C4175" w14:paraId="2ECE3F38" w14:textId="77777777" w:rsidTr="00740B93">
        <w:trPr>
          <w:trHeight w:val="283"/>
        </w:trPr>
        <w:tc>
          <w:tcPr>
            <w:tcW w:w="272" w:type="pct"/>
            <w:shd w:val="clear" w:color="auto" w:fill="auto"/>
          </w:tcPr>
          <w:p w14:paraId="26D3094C" w14:textId="77777777" w:rsidR="00E617C8" w:rsidRPr="009C4175" w:rsidRDefault="00E617C8" w:rsidP="00F94208">
            <w:pPr>
              <w:jc w:val="center"/>
            </w:pPr>
            <w:r w:rsidRPr="009C4175">
              <w:t>4.</w:t>
            </w:r>
          </w:p>
        </w:tc>
        <w:tc>
          <w:tcPr>
            <w:tcW w:w="3929" w:type="pct"/>
            <w:gridSpan w:val="2"/>
          </w:tcPr>
          <w:p w14:paraId="09186E12" w14:textId="77777777" w:rsidR="00E617C8" w:rsidRPr="009C4175" w:rsidRDefault="00E617C8" w:rsidP="00F94208">
            <w:r>
              <w:t>Recall and write the t</w:t>
            </w:r>
            <w:r w:rsidRPr="003E0256">
              <w:t>erm</w:t>
            </w:r>
            <w:r>
              <w:t>s</w:t>
            </w:r>
            <w:r w:rsidRPr="003E0256">
              <w:t xml:space="preserve"> of </w:t>
            </w:r>
            <w:r>
              <w:t>o</w:t>
            </w:r>
            <w:r w:rsidRPr="003E0256">
              <w:t>ffice</w:t>
            </w:r>
            <w:r>
              <w:t xml:space="preserve"> of the Chairman of FSSAI.</w:t>
            </w:r>
          </w:p>
        </w:tc>
        <w:tc>
          <w:tcPr>
            <w:tcW w:w="319" w:type="pct"/>
            <w:shd w:val="clear" w:color="auto" w:fill="auto"/>
            <w:vAlign w:val="center"/>
          </w:tcPr>
          <w:p w14:paraId="09436AA1" w14:textId="77777777" w:rsidR="00E617C8" w:rsidRPr="009C4175" w:rsidRDefault="00E617C8" w:rsidP="0082498C">
            <w:pPr>
              <w:jc w:val="center"/>
            </w:pPr>
            <w:r w:rsidRPr="009C4175">
              <w:t>CO2</w:t>
            </w:r>
          </w:p>
        </w:tc>
        <w:tc>
          <w:tcPr>
            <w:tcW w:w="256" w:type="pct"/>
            <w:shd w:val="clear" w:color="auto" w:fill="auto"/>
            <w:vAlign w:val="center"/>
          </w:tcPr>
          <w:p w14:paraId="7A5E5DE7" w14:textId="77777777" w:rsidR="00E617C8" w:rsidRPr="009C4175" w:rsidRDefault="00E617C8" w:rsidP="0082498C">
            <w:pPr>
              <w:jc w:val="center"/>
            </w:pPr>
            <w:r w:rsidRPr="009C4175">
              <w:t>R</w:t>
            </w:r>
          </w:p>
        </w:tc>
        <w:tc>
          <w:tcPr>
            <w:tcW w:w="224" w:type="pct"/>
            <w:shd w:val="clear" w:color="auto" w:fill="auto"/>
            <w:vAlign w:val="center"/>
          </w:tcPr>
          <w:p w14:paraId="114568B2" w14:textId="77777777" w:rsidR="00E617C8" w:rsidRPr="009C4175" w:rsidRDefault="00E617C8" w:rsidP="0082498C">
            <w:pPr>
              <w:jc w:val="center"/>
            </w:pPr>
            <w:r w:rsidRPr="009C4175">
              <w:t>1</w:t>
            </w:r>
          </w:p>
        </w:tc>
      </w:tr>
      <w:tr w:rsidR="00E617C8" w:rsidRPr="009C4175" w14:paraId="5E3D6355" w14:textId="77777777" w:rsidTr="00740B93">
        <w:trPr>
          <w:trHeight w:val="283"/>
        </w:trPr>
        <w:tc>
          <w:tcPr>
            <w:tcW w:w="272" w:type="pct"/>
            <w:shd w:val="clear" w:color="auto" w:fill="auto"/>
          </w:tcPr>
          <w:p w14:paraId="395C16EB" w14:textId="77777777" w:rsidR="00E617C8" w:rsidRPr="009C4175" w:rsidRDefault="00E617C8" w:rsidP="00F94208">
            <w:pPr>
              <w:jc w:val="center"/>
            </w:pPr>
            <w:r w:rsidRPr="009C4175">
              <w:t>5.</w:t>
            </w:r>
          </w:p>
        </w:tc>
        <w:tc>
          <w:tcPr>
            <w:tcW w:w="3929" w:type="pct"/>
            <w:gridSpan w:val="2"/>
          </w:tcPr>
          <w:p w14:paraId="1CE80B77" w14:textId="77777777" w:rsidR="00E617C8" w:rsidRPr="009C4175" w:rsidRDefault="00E617C8" w:rsidP="00CC65C9">
            <w:pPr>
              <w:pStyle w:val="Default"/>
              <w:jc w:val="both"/>
            </w:pPr>
            <w:r>
              <w:t xml:space="preserve">Interpret the </w:t>
            </w:r>
            <w:r w:rsidRPr="00826F4F">
              <w:t>require</w:t>
            </w:r>
            <w:r>
              <w:t xml:space="preserve">ment of FSSAI food </w:t>
            </w:r>
            <w:r w:rsidRPr="00826F4F">
              <w:t>label</w:t>
            </w:r>
            <w:r>
              <w:t>s</w:t>
            </w:r>
            <w:r w:rsidRPr="00826F4F">
              <w:t xml:space="preserve"> declaration of nutrient value content</w:t>
            </w:r>
            <w:r>
              <w:t>.</w:t>
            </w:r>
          </w:p>
        </w:tc>
        <w:tc>
          <w:tcPr>
            <w:tcW w:w="319" w:type="pct"/>
            <w:shd w:val="clear" w:color="auto" w:fill="auto"/>
            <w:vAlign w:val="center"/>
          </w:tcPr>
          <w:p w14:paraId="0D0CA2C2" w14:textId="77777777" w:rsidR="00E617C8" w:rsidRPr="009C4175" w:rsidRDefault="00E617C8" w:rsidP="0082498C">
            <w:pPr>
              <w:jc w:val="center"/>
            </w:pPr>
            <w:r w:rsidRPr="009C4175">
              <w:t>CO3</w:t>
            </w:r>
          </w:p>
        </w:tc>
        <w:tc>
          <w:tcPr>
            <w:tcW w:w="256" w:type="pct"/>
            <w:shd w:val="clear" w:color="auto" w:fill="auto"/>
            <w:vAlign w:val="center"/>
          </w:tcPr>
          <w:p w14:paraId="38CCADBD" w14:textId="77777777" w:rsidR="00E617C8" w:rsidRPr="009C4175" w:rsidRDefault="00E617C8" w:rsidP="0082498C">
            <w:pPr>
              <w:jc w:val="center"/>
            </w:pPr>
            <w:r w:rsidRPr="009C4175">
              <w:t>U</w:t>
            </w:r>
          </w:p>
        </w:tc>
        <w:tc>
          <w:tcPr>
            <w:tcW w:w="224" w:type="pct"/>
            <w:shd w:val="clear" w:color="auto" w:fill="auto"/>
            <w:vAlign w:val="center"/>
          </w:tcPr>
          <w:p w14:paraId="1F320D85" w14:textId="77777777" w:rsidR="00E617C8" w:rsidRPr="009C4175" w:rsidRDefault="00E617C8" w:rsidP="0082498C">
            <w:pPr>
              <w:jc w:val="center"/>
            </w:pPr>
            <w:r w:rsidRPr="009C4175">
              <w:t>1</w:t>
            </w:r>
          </w:p>
        </w:tc>
      </w:tr>
      <w:tr w:rsidR="00E617C8" w:rsidRPr="009C4175" w14:paraId="69E001B7" w14:textId="77777777" w:rsidTr="00740B93">
        <w:trPr>
          <w:trHeight w:val="283"/>
        </w:trPr>
        <w:tc>
          <w:tcPr>
            <w:tcW w:w="272" w:type="pct"/>
            <w:shd w:val="clear" w:color="auto" w:fill="auto"/>
          </w:tcPr>
          <w:p w14:paraId="7418A0AC" w14:textId="77777777" w:rsidR="00E617C8" w:rsidRPr="009C4175" w:rsidRDefault="00E617C8" w:rsidP="00F94208">
            <w:pPr>
              <w:jc w:val="center"/>
            </w:pPr>
            <w:r w:rsidRPr="009C4175">
              <w:t>6.</w:t>
            </w:r>
          </w:p>
        </w:tc>
        <w:tc>
          <w:tcPr>
            <w:tcW w:w="3929" w:type="pct"/>
            <w:gridSpan w:val="2"/>
          </w:tcPr>
          <w:p w14:paraId="6FD8DCCB" w14:textId="77777777" w:rsidR="00E617C8" w:rsidRPr="009C4175" w:rsidRDefault="00E617C8" w:rsidP="00F94208">
            <w:r>
              <w:t>Define the term “health” as per World Health Organization.</w:t>
            </w:r>
          </w:p>
        </w:tc>
        <w:tc>
          <w:tcPr>
            <w:tcW w:w="319" w:type="pct"/>
            <w:shd w:val="clear" w:color="auto" w:fill="auto"/>
            <w:vAlign w:val="center"/>
          </w:tcPr>
          <w:p w14:paraId="6D9B50C1" w14:textId="77777777" w:rsidR="00E617C8" w:rsidRPr="009C4175" w:rsidRDefault="00E617C8" w:rsidP="0082498C">
            <w:pPr>
              <w:jc w:val="center"/>
            </w:pPr>
            <w:r w:rsidRPr="009C4175">
              <w:t>CO3</w:t>
            </w:r>
          </w:p>
        </w:tc>
        <w:tc>
          <w:tcPr>
            <w:tcW w:w="256" w:type="pct"/>
            <w:shd w:val="clear" w:color="auto" w:fill="auto"/>
            <w:vAlign w:val="center"/>
          </w:tcPr>
          <w:p w14:paraId="7A75E370" w14:textId="77777777" w:rsidR="00E617C8" w:rsidRPr="009C4175" w:rsidRDefault="00E617C8" w:rsidP="0082498C">
            <w:pPr>
              <w:jc w:val="center"/>
            </w:pPr>
            <w:r w:rsidRPr="009C4175">
              <w:t>R</w:t>
            </w:r>
          </w:p>
        </w:tc>
        <w:tc>
          <w:tcPr>
            <w:tcW w:w="224" w:type="pct"/>
            <w:shd w:val="clear" w:color="auto" w:fill="auto"/>
            <w:vAlign w:val="center"/>
          </w:tcPr>
          <w:p w14:paraId="17A32C1D" w14:textId="77777777" w:rsidR="00E617C8" w:rsidRPr="009C4175" w:rsidRDefault="00E617C8" w:rsidP="0082498C">
            <w:pPr>
              <w:jc w:val="center"/>
            </w:pPr>
            <w:r w:rsidRPr="009C4175">
              <w:t>1</w:t>
            </w:r>
          </w:p>
        </w:tc>
      </w:tr>
      <w:tr w:rsidR="00E617C8" w:rsidRPr="009C4175" w14:paraId="33F63391" w14:textId="77777777" w:rsidTr="00740B93">
        <w:trPr>
          <w:trHeight w:val="283"/>
        </w:trPr>
        <w:tc>
          <w:tcPr>
            <w:tcW w:w="272" w:type="pct"/>
            <w:shd w:val="clear" w:color="auto" w:fill="auto"/>
          </w:tcPr>
          <w:p w14:paraId="51AEB7A0" w14:textId="77777777" w:rsidR="00E617C8" w:rsidRPr="009C4175" w:rsidRDefault="00E617C8" w:rsidP="00F94208">
            <w:pPr>
              <w:jc w:val="center"/>
            </w:pPr>
            <w:r w:rsidRPr="009C4175">
              <w:t>7.</w:t>
            </w:r>
          </w:p>
        </w:tc>
        <w:tc>
          <w:tcPr>
            <w:tcW w:w="3929" w:type="pct"/>
            <w:gridSpan w:val="2"/>
          </w:tcPr>
          <w:p w14:paraId="36C74F6A" w14:textId="77777777" w:rsidR="00E617C8" w:rsidRPr="009C4175" w:rsidRDefault="00E617C8" w:rsidP="00F94208">
            <w:pPr>
              <w:pStyle w:val="ListParagraph"/>
              <w:ind w:left="0"/>
              <w:rPr>
                <w:noProof/>
                <w:lang w:eastAsia="zh-TW"/>
              </w:rPr>
            </w:pPr>
            <w:r>
              <w:t>Define the meaning of the Japanese term “Kaizen”.</w:t>
            </w:r>
          </w:p>
        </w:tc>
        <w:tc>
          <w:tcPr>
            <w:tcW w:w="319" w:type="pct"/>
            <w:shd w:val="clear" w:color="auto" w:fill="auto"/>
            <w:vAlign w:val="center"/>
          </w:tcPr>
          <w:p w14:paraId="173E6AA1" w14:textId="77777777" w:rsidR="00E617C8" w:rsidRPr="009C4175" w:rsidRDefault="00E617C8" w:rsidP="0082498C">
            <w:pPr>
              <w:jc w:val="center"/>
            </w:pPr>
            <w:r w:rsidRPr="009C4175">
              <w:t>CO4</w:t>
            </w:r>
          </w:p>
        </w:tc>
        <w:tc>
          <w:tcPr>
            <w:tcW w:w="256" w:type="pct"/>
            <w:shd w:val="clear" w:color="auto" w:fill="auto"/>
            <w:vAlign w:val="center"/>
          </w:tcPr>
          <w:p w14:paraId="508D6327" w14:textId="77777777" w:rsidR="00E617C8" w:rsidRPr="009C4175" w:rsidRDefault="00E617C8" w:rsidP="0082498C">
            <w:pPr>
              <w:jc w:val="center"/>
            </w:pPr>
            <w:r>
              <w:t>R</w:t>
            </w:r>
          </w:p>
        </w:tc>
        <w:tc>
          <w:tcPr>
            <w:tcW w:w="224" w:type="pct"/>
            <w:shd w:val="clear" w:color="auto" w:fill="auto"/>
            <w:vAlign w:val="center"/>
          </w:tcPr>
          <w:p w14:paraId="5B219FA4" w14:textId="77777777" w:rsidR="00E617C8" w:rsidRPr="009C4175" w:rsidRDefault="00E617C8" w:rsidP="0082498C">
            <w:pPr>
              <w:jc w:val="center"/>
            </w:pPr>
            <w:r w:rsidRPr="009C4175">
              <w:t>1</w:t>
            </w:r>
          </w:p>
        </w:tc>
      </w:tr>
      <w:tr w:rsidR="00E617C8" w:rsidRPr="009C4175" w14:paraId="6333392E" w14:textId="77777777" w:rsidTr="00740B93">
        <w:trPr>
          <w:trHeight w:val="283"/>
        </w:trPr>
        <w:tc>
          <w:tcPr>
            <w:tcW w:w="272" w:type="pct"/>
            <w:shd w:val="clear" w:color="auto" w:fill="auto"/>
          </w:tcPr>
          <w:p w14:paraId="0725051D" w14:textId="77777777" w:rsidR="00E617C8" w:rsidRPr="009C4175" w:rsidRDefault="00E617C8" w:rsidP="00F94208">
            <w:pPr>
              <w:jc w:val="center"/>
            </w:pPr>
            <w:r w:rsidRPr="009C4175">
              <w:t>8.</w:t>
            </w:r>
          </w:p>
        </w:tc>
        <w:tc>
          <w:tcPr>
            <w:tcW w:w="3929" w:type="pct"/>
            <w:gridSpan w:val="2"/>
          </w:tcPr>
          <w:p w14:paraId="3241EF4B" w14:textId="77777777" w:rsidR="00E617C8" w:rsidRPr="009C4175" w:rsidRDefault="00E617C8" w:rsidP="00455430">
            <w:pPr>
              <w:jc w:val="both"/>
              <w:rPr>
                <w:b/>
                <w:bCs/>
              </w:rPr>
            </w:pPr>
            <w:r>
              <w:rPr>
                <w:bCs/>
              </w:rPr>
              <w:t xml:space="preserve">List the focus areas of </w:t>
            </w:r>
            <w:r w:rsidRPr="00455430">
              <w:rPr>
                <w:bCs/>
              </w:rPr>
              <w:t>WHO’s global health programs</w:t>
            </w:r>
            <w:r>
              <w:rPr>
                <w:bCs/>
              </w:rPr>
              <w:t>.</w:t>
            </w:r>
          </w:p>
        </w:tc>
        <w:tc>
          <w:tcPr>
            <w:tcW w:w="319" w:type="pct"/>
            <w:shd w:val="clear" w:color="auto" w:fill="auto"/>
            <w:vAlign w:val="center"/>
          </w:tcPr>
          <w:p w14:paraId="2685EE35" w14:textId="77777777" w:rsidR="00E617C8" w:rsidRPr="009C4175" w:rsidRDefault="00E617C8" w:rsidP="0082498C">
            <w:pPr>
              <w:jc w:val="center"/>
            </w:pPr>
            <w:r w:rsidRPr="009C4175">
              <w:t>CO4</w:t>
            </w:r>
          </w:p>
        </w:tc>
        <w:tc>
          <w:tcPr>
            <w:tcW w:w="256" w:type="pct"/>
            <w:shd w:val="clear" w:color="auto" w:fill="auto"/>
            <w:vAlign w:val="center"/>
          </w:tcPr>
          <w:p w14:paraId="7B10388C" w14:textId="77777777" w:rsidR="00E617C8" w:rsidRPr="009C4175" w:rsidRDefault="00E617C8" w:rsidP="0082498C">
            <w:pPr>
              <w:jc w:val="center"/>
            </w:pPr>
            <w:r w:rsidRPr="009C4175">
              <w:t>R</w:t>
            </w:r>
          </w:p>
        </w:tc>
        <w:tc>
          <w:tcPr>
            <w:tcW w:w="224" w:type="pct"/>
            <w:shd w:val="clear" w:color="auto" w:fill="auto"/>
            <w:vAlign w:val="center"/>
          </w:tcPr>
          <w:p w14:paraId="38565622" w14:textId="77777777" w:rsidR="00E617C8" w:rsidRPr="009C4175" w:rsidRDefault="00E617C8" w:rsidP="0082498C">
            <w:pPr>
              <w:jc w:val="center"/>
            </w:pPr>
            <w:r w:rsidRPr="009C4175">
              <w:t>1</w:t>
            </w:r>
          </w:p>
        </w:tc>
      </w:tr>
      <w:tr w:rsidR="00E617C8" w:rsidRPr="009C4175" w14:paraId="3A299F91" w14:textId="77777777" w:rsidTr="00740B93">
        <w:trPr>
          <w:trHeight w:val="283"/>
        </w:trPr>
        <w:tc>
          <w:tcPr>
            <w:tcW w:w="272" w:type="pct"/>
            <w:shd w:val="clear" w:color="auto" w:fill="auto"/>
          </w:tcPr>
          <w:p w14:paraId="3F2589F4" w14:textId="77777777" w:rsidR="00E617C8" w:rsidRPr="009C4175" w:rsidRDefault="00E617C8" w:rsidP="006A48D6">
            <w:pPr>
              <w:jc w:val="center"/>
            </w:pPr>
            <w:r w:rsidRPr="009C4175">
              <w:t>9.</w:t>
            </w:r>
          </w:p>
        </w:tc>
        <w:tc>
          <w:tcPr>
            <w:tcW w:w="3929" w:type="pct"/>
            <w:gridSpan w:val="2"/>
            <w:vAlign w:val="center"/>
          </w:tcPr>
          <w:p w14:paraId="1E2A333A" w14:textId="77777777" w:rsidR="00E617C8" w:rsidRPr="009C4175" w:rsidRDefault="00E617C8" w:rsidP="00455430">
            <w:pPr>
              <w:pStyle w:val="ListParagraph"/>
              <w:ind w:left="0"/>
              <w:jc w:val="both"/>
              <w:rPr>
                <w:noProof/>
                <w:lang w:eastAsia="zh-TW"/>
              </w:rPr>
            </w:pPr>
            <w:r>
              <w:t>Define the term “due diligence” with respect to food safety act.</w:t>
            </w:r>
          </w:p>
        </w:tc>
        <w:tc>
          <w:tcPr>
            <w:tcW w:w="319" w:type="pct"/>
            <w:shd w:val="clear" w:color="auto" w:fill="auto"/>
            <w:vAlign w:val="center"/>
          </w:tcPr>
          <w:p w14:paraId="53FC0CE3" w14:textId="77777777" w:rsidR="00E617C8" w:rsidRPr="009C4175" w:rsidRDefault="00E617C8" w:rsidP="0082498C">
            <w:pPr>
              <w:jc w:val="center"/>
            </w:pPr>
            <w:r w:rsidRPr="009C4175">
              <w:t>CO5</w:t>
            </w:r>
          </w:p>
        </w:tc>
        <w:tc>
          <w:tcPr>
            <w:tcW w:w="256" w:type="pct"/>
            <w:shd w:val="clear" w:color="auto" w:fill="auto"/>
            <w:vAlign w:val="center"/>
          </w:tcPr>
          <w:p w14:paraId="078751FC" w14:textId="77777777" w:rsidR="00E617C8" w:rsidRPr="009C4175" w:rsidRDefault="00E617C8" w:rsidP="0082498C">
            <w:pPr>
              <w:jc w:val="center"/>
            </w:pPr>
            <w:r w:rsidRPr="009C4175">
              <w:t>U</w:t>
            </w:r>
          </w:p>
        </w:tc>
        <w:tc>
          <w:tcPr>
            <w:tcW w:w="224" w:type="pct"/>
            <w:shd w:val="clear" w:color="auto" w:fill="auto"/>
            <w:vAlign w:val="center"/>
          </w:tcPr>
          <w:p w14:paraId="6D60EB23" w14:textId="77777777" w:rsidR="00E617C8" w:rsidRPr="009C4175" w:rsidRDefault="00E617C8" w:rsidP="0082498C">
            <w:pPr>
              <w:jc w:val="center"/>
            </w:pPr>
            <w:r w:rsidRPr="009C4175">
              <w:t>1</w:t>
            </w:r>
          </w:p>
        </w:tc>
      </w:tr>
      <w:tr w:rsidR="00E617C8" w:rsidRPr="009C4175" w14:paraId="55782A80" w14:textId="77777777" w:rsidTr="00740B93">
        <w:trPr>
          <w:trHeight w:val="283"/>
        </w:trPr>
        <w:tc>
          <w:tcPr>
            <w:tcW w:w="272" w:type="pct"/>
            <w:shd w:val="clear" w:color="auto" w:fill="auto"/>
          </w:tcPr>
          <w:p w14:paraId="69DB4F45" w14:textId="77777777" w:rsidR="00E617C8" w:rsidRPr="009C4175" w:rsidRDefault="00E617C8" w:rsidP="006A48D6">
            <w:pPr>
              <w:jc w:val="center"/>
            </w:pPr>
            <w:r w:rsidRPr="009C4175">
              <w:t>10.</w:t>
            </w:r>
          </w:p>
        </w:tc>
        <w:tc>
          <w:tcPr>
            <w:tcW w:w="3929" w:type="pct"/>
            <w:gridSpan w:val="2"/>
          </w:tcPr>
          <w:p w14:paraId="1D7D02DA" w14:textId="77777777" w:rsidR="00E617C8" w:rsidRPr="009C4175" w:rsidRDefault="00E617C8" w:rsidP="00455430">
            <w:pPr>
              <w:jc w:val="both"/>
            </w:pPr>
            <w:r>
              <w:t xml:space="preserve">State the frequency at which </w:t>
            </w:r>
            <w:r w:rsidRPr="00455430">
              <w:t>coordinating committees</w:t>
            </w:r>
            <w:r>
              <w:t xml:space="preserve"> of Codex Alimentarius meets.</w:t>
            </w:r>
          </w:p>
        </w:tc>
        <w:tc>
          <w:tcPr>
            <w:tcW w:w="319" w:type="pct"/>
            <w:shd w:val="clear" w:color="auto" w:fill="auto"/>
            <w:vAlign w:val="center"/>
          </w:tcPr>
          <w:p w14:paraId="5FE3378A" w14:textId="77777777" w:rsidR="00E617C8" w:rsidRPr="009C4175" w:rsidRDefault="00E617C8" w:rsidP="0082498C">
            <w:pPr>
              <w:jc w:val="center"/>
            </w:pPr>
            <w:r w:rsidRPr="009C4175">
              <w:t>CO6</w:t>
            </w:r>
          </w:p>
        </w:tc>
        <w:tc>
          <w:tcPr>
            <w:tcW w:w="256" w:type="pct"/>
            <w:shd w:val="clear" w:color="auto" w:fill="auto"/>
            <w:vAlign w:val="center"/>
          </w:tcPr>
          <w:p w14:paraId="2AD69AE0" w14:textId="77777777" w:rsidR="00E617C8" w:rsidRPr="009C4175" w:rsidRDefault="00E617C8" w:rsidP="0082498C">
            <w:pPr>
              <w:jc w:val="center"/>
            </w:pPr>
            <w:r>
              <w:t>R</w:t>
            </w:r>
          </w:p>
        </w:tc>
        <w:tc>
          <w:tcPr>
            <w:tcW w:w="224" w:type="pct"/>
            <w:shd w:val="clear" w:color="auto" w:fill="auto"/>
            <w:vAlign w:val="center"/>
          </w:tcPr>
          <w:p w14:paraId="060052E1" w14:textId="77777777" w:rsidR="00E617C8" w:rsidRPr="009C4175" w:rsidRDefault="00E617C8" w:rsidP="0082498C">
            <w:pPr>
              <w:jc w:val="center"/>
            </w:pPr>
            <w:r w:rsidRPr="009C4175">
              <w:t>1</w:t>
            </w:r>
          </w:p>
        </w:tc>
      </w:tr>
      <w:tr w:rsidR="00E617C8" w:rsidRPr="009C4175" w14:paraId="5E33C9B1" w14:textId="77777777" w:rsidTr="00D63397">
        <w:trPr>
          <w:trHeight w:val="397"/>
        </w:trPr>
        <w:tc>
          <w:tcPr>
            <w:tcW w:w="5000" w:type="pct"/>
            <w:gridSpan w:val="6"/>
            <w:vAlign w:val="center"/>
          </w:tcPr>
          <w:p w14:paraId="7E034324" w14:textId="77777777" w:rsidR="00E617C8" w:rsidRPr="009C4175" w:rsidRDefault="00E617C8" w:rsidP="006A48D6">
            <w:pPr>
              <w:jc w:val="center"/>
              <w:rPr>
                <w:b/>
              </w:rPr>
            </w:pPr>
            <w:r w:rsidRPr="009C4175">
              <w:rPr>
                <w:b/>
              </w:rPr>
              <w:t>PART – B (6 X 3 = 18 MARKS)</w:t>
            </w:r>
          </w:p>
        </w:tc>
      </w:tr>
      <w:tr w:rsidR="00E617C8" w:rsidRPr="009C4175" w14:paraId="27D836A1" w14:textId="77777777" w:rsidTr="00531730">
        <w:trPr>
          <w:trHeight w:val="283"/>
        </w:trPr>
        <w:tc>
          <w:tcPr>
            <w:tcW w:w="272" w:type="pct"/>
          </w:tcPr>
          <w:p w14:paraId="03CD70D5" w14:textId="77777777" w:rsidR="00E617C8" w:rsidRPr="009C4175" w:rsidRDefault="00E617C8" w:rsidP="006A48D6">
            <w:pPr>
              <w:pStyle w:val="NoSpacing"/>
              <w:jc w:val="center"/>
            </w:pPr>
            <w:r w:rsidRPr="009C4175">
              <w:t>11.</w:t>
            </w:r>
          </w:p>
        </w:tc>
        <w:tc>
          <w:tcPr>
            <w:tcW w:w="3929" w:type="pct"/>
            <w:gridSpan w:val="2"/>
            <w:vAlign w:val="bottom"/>
          </w:tcPr>
          <w:p w14:paraId="7B6E5392" w14:textId="77777777" w:rsidR="00E617C8" w:rsidRPr="009C4175" w:rsidRDefault="00E617C8" w:rsidP="006A48D6">
            <w:pPr>
              <w:pStyle w:val="NoSpacing"/>
              <w:jc w:val="both"/>
            </w:pPr>
            <w:r w:rsidRPr="00B31BAB">
              <w:t xml:space="preserve">State the difference between </w:t>
            </w:r>
            <w:r>
              <w:t>fiscal and monetary policy.</w:t>
            </w:r>
          </w:p>
        </w:tc>
        <w:tc>
          <w:tcPr>
            <w:tcW w:w="319" w:type="pct"/>
            <w:shd w:val="clear" w:color="auto" w:fill="auto"/>
            <w:vAlign w:val="center"/>
          </w:tcPr>
          <w:p w14:paraId="52891115" w14:textId="77777777" w:rsidR="00E617C8" w:rsidRPr="009C4175" w:rsidRDefault="00E617C8" w:rsidP="006A48D6">
            <w:pPr>
              <w:pStyle w:val="NoSpacing"/>
              <w:jc w:val="center"/>
            </w:pPr>
            <w:r w:rsidRPr="009C4175">
              <w:t>CO1</w:t>
            </w:r>
          </w:p>
        </w:tc>
        <w:tc>
          <w:tcPr>
            <w:tcW w:w="256" w:type="pct"/>
            <w:shd w:val="clear" w:color="auto" w:fill="auto"/>
            <w:vAlign w:val="center"/>
          </w:tcPr>
          <w:p w14:paraId="6F613502" w14:textId="77777777" w:rsidR="00E617C8" w:rsidRPr="009C4175" w:rsidRDefault="00E617C8" w:rsidP="006A48D6">
            <w:pPr>
              <w:pStyle w:val="NoSpacing"/>
              <w:jc w:val="center"/>
            </w:pPr>
            <w:r>
              <w:t>R</w:t>
            </w:r>
          </w:p>
        </w:tc>
        <w:tc>
          <w:tcPr>
            <w:tcW w:w="224" w:type="pct"/>
            <w:shd w:val="clear" w:color="auto" w:fill="auto"/>
            <w:vAlign w:val="center"/>
          </w:tcPr>
          <w:p w14:paraId="7F3B7A85" w14:textId="77777777" w:rsidR="00E617C8" w:rsidRPr="009C4175" w:rsidRDefault="00E617C8" w:rsidP="006A48D6">
            <w:pPr>
              <w:pStyle w:val="NoSpacing"/>
              <w:jc w:val="center"/>
            </w:pPr>
            <w:r w:rsidRPr="009C4175">
              <w:t>3</w:t>
            </w:r>
          </w:p>
        </w:tc>
      </w:tr>
      <w:tr w:rsidR="00E617C8" w:rsidRPr="009C4175" w14:paraId="172993C1" w14:textId="77777777" w:rsidTr="00531730">
        <w:trPr>
          <w:trHeight w:val="228"/>
        </w:trPr>
        <w:tc>
          <w:tcPr>
            <w:tcW w:w="272" w:type="pct"/>
          </w:tcPr>
          <w:p w14:paraId="2CB49123" w14:textId="77777777" w:rsidR="00E617C8" w:rsidRPr="009C4175" w:rsidRDefault="00E617C8" w:rsidP="006A48D6">
            <w:pPr>
              <w:pStyle w:val="NoSpacing"/>
              <w:jc w:val="center"/>
            </w:pPr>
            <w:r w:rsidRPr="009C4175">
              <w:t>12.</w:t>
            </w:r>
          </w:p>
        </w:tc>
        <w:tc>
          <w:tcPr>
            <w:tcW w:w="3929" w:type="pct"/>
            <w:gridSpan w:val="2"/>
            <w:vAlign w:val="bottom"/>
          </w:tcPr>
          <w:p w14:paraId="2630AC9B" w14:textId="77777777" w:rsidR="00E617C8" w:rsidRPr="009C4175" w:rsidRDefault="00E617C8" w:rsidP="006A48D6">
            <w:pPr>
              <w:pStyle w:val="NoSpacing"/>
              <w:jc w:val="both"/>
            </w:pPr>
            <w:r>
              <w:t>Classify the grounds on which the chairperson and members of the FSSAI be removed from office.</w:t>
            </w:r>
          </w:p>
        </w:tc>
        <w:tc>
          <w:tcPr>
            <w:tcW w:w="319" w:type="pct"/>
            <w:shd w:val="clear" w:color="auto" w:fill="auto"/>
            <w:vAlign w:val="center"/>
          </w:tcPr>
          <w:p w14:paraId="345A7553" w14:textId="77777777" w:rsidR="00E617C8" w:rsidRPr="009C4175" w:rsidRDefault="00E617C8" w:rsidP="006A48D6">
            <w:pPr>
              <w:pStyle w:val="NoSpacing"/>
              <w:jc w:val="center"/>
            </w:pPr>
            <w:r w:rsidRPr="009C4175">
              <w:t>CO2</w:t>
            </w:r>
          </w:p>
        </w:tc>
        <w:tc>
          <w:tcPr>
            <w:tcW w:w="256" w:type="pct"/>
            <w:shd w:val="clear" w:color="auto" w:fill="auto"/>
            <w:vAlign w:val="center"/>
          </w:tcPr>
          <w:p w14:paraId="0D53C1C7" w14:textId="77777777" w:rsidR="00E617C8" w:rsidRPr="009C4175" w:rsidRDefault="00E617C8" w:rsidP="006A48D6">
            <w:pPr>
              <w:pStyle w:val="NoSpacing"/>
              <w:jc w:val="center"/>
            </w:pPr>
            <w:r w:rsidRPr="00AF01A2">
              <w:t>U</w:t>
            </w:r>
          </w:p>
        </w:tc>
        <w:tc>
          <w:tcPr>
            <w:tcW w:w="224" w:type="pct"/>
            <w:shd w:val="clear" w:color="auto" w:fill="auto"/>
            <w:vAlign w:val="center"/>
          </w:tcPr>
          <w:p w14:paraId="613DB3DA" w14:textId="77777777" w:rsidR="00E617C8" w:rsidRPr="009C4175" w:rsidRDefault="00E617C8" w:rsidP="006A48D6">
            <w:pPr>
              <w:pStyle w:val="NoSpacing"/>
              <w:jc w:val="center"/>
            </w:pPr>
            <w:r w:rsidRPr="009C4175">
              <w:t>3</w:t>
            </w:r>
          </w:p>
        </w:tc>
      </w:tr>
      <w:tr w:rsidR="00E617C8" w:rsidRPr="009C4175" w14:paraId="22AF5509" w14:textId="77777777" w:rsidTr="00F0111C">
        <w:trPr>
          <w:trHeight w:val="283"/>
        </w:trPr>
        <w:tc>
          <w:tcPr>
            <w:tcW w:w="272" w:type="pct"/>
          </w:tcPr>
          <w:p w14:paraId="3116199F" w14:textId="77777777" w:rsidR="00E617C8" w:rsidRPr="009C4175" w:rsidRDefault="00E617C8" w:rsidP="006A48D6">
            <w:pPr>
              <w:pStyle w:val="NoSpacing"/>
              <w:jc w:val="center"/>
            </w:pPr>
            <w:r w:rsidRPr="009C4175">
              <w:t>13.</w:t>
            </w:r>
          </w:p>
        </w:tc>
        <w:tc>
          <w:tcPr>
            <w:tcW w:w="3929" w:type="pct"/>
            <w:gridSpan w:val="2"/>
            <w:shd w:val="clear" w:color="auto" w:fill="auto"/>
            <w:vAlign w:val="center"/>
          </w:tcPr>
          <w:p w14:paraId="37E1BFAE" w14:textId="77777777" w:rsidR="00E617C8" w:rsidRPr="009C4175" w:rsidRDefault="00E617C8" w:rsidP="006A48D6">
            <w:pPr>
              <w:pStyle w:val="NoSpacing"/>
              <w:jc w:val="both"/>
            </w:pPr>
            <w:r>
              <w:t xml:space="preserve">State any three legal </w:t>
            </w:r>
            <w:r w:rsidRPr="00F0111C">
              <w:t>requirements</w:t>
            </w:r>
            <w:r>
              <w:t xml:space="preserve"> for food labelling as per UK statutory regulations.</w:t>
            </w:r>
          </w:p>
        </w:tc>
        <w:tc>
          <w:tcPr>
            <w:tcW w:w="319" w:type="pct"/>
            <w:shd w:val="clear" w:color="auto" w:fill="auto"/>
            <w:vAlign w:val="center"/>
          </w:tcPr>
          <w:p w14:paraId="6A8344A9" w14:textId="77777777" w:rsidR="00E617C8" w:rsidRPr="009C4175" w:rsidRDefault="00E617C8" w:rsidP="006A48D6">
            <w:pPr>
              <w:pStyle w:val="NoSpacing"/>
              <w:jc w:val="center"/>
            </w:pPr>
            <w:r w:rsidRPr="0018588F">
              <w:rPr>
                <w:color w:val="000000" w:themeColor="text1"/>
              </w:rPr>
              <w:t>CO</w:t>
            </w:r>
            <w:r>
              <w:rPr>
                <w:color w:val="000000" w:themeColor="text1"/>
              </w:rPr>
              <w:t>3</w:t>
            </w:r>
          </w:p>
        </w:tc>
        <w:tc>
          <w:tcPr>
            <w:tcW w:w="256" w:type="pct"/>
            <w:shd w:val="clear" w:color="auto" w:fill="auto"/>
            <w:vAlign w:val="center"/>
          </w:tcPr>
          <w:p w14:paraId="48EDE80D" w14:textId="77777777" w:rsidR="00E617C8" w:rsidRPr="009C4175" w:rsidRDefault="00E617C8" w:rsidP="006A48D6">
            <w:pPr>
              <w:pStyle w:val="NoSpacing"/>
              <w:jc w:val="center"/>
            </w:pPr>
            <w:r>
              <w:rPr>
                <w:color w:val="000000" w:themeColor="text1"/>
              </w:rPr>
              <w:t>R</w:t>
            </w:r>
          </w:p>
        </w:tc>
        <w:tc>
          <w:tcPr>
            <w:tcW w:w="224" w:type="pct"/>
            <w:shd w:val="clear" w:color="auto" w:fill="auto"/>
            <w:vAlign w:val="center"/>
          </w:tcPr>
          <w:p w14:paraId="69EC20B3" w14:textId="77777777" w:rsidR="00E617C8" w:rsidRPr="009C4175" w:rsidRDefault="00E617C8" w:rsidP="006A48D6">
            <w:pPr>
              <w:pStyle w:val="NoSpacing"/>
              <w:jc w:val="center"/>
            </w:pPr>
            <w:r>
              <w:t>3</w:t>
            </w:r>
          </w:p>
        </w:tc>
      </w:tr>
      <w:tr w:rsidR="00E617C8" w:rsidRPr="009C4175" w14:paraId="3C91BAC3" w14:textId="77777777" w:rsidTr="00531730">
        <w:trPr>
          <w:trHeight w:val="283"/>
        </w:trPr>
        <w:tc>
          <w:tcPr>
            <w:tcW w:w="272" w:type="pct"/>
          </w:tcPr>
          <w:p w14:paraId="3B5E0439" w14:textId="77777777" w:rsidR="00E617C8" w:rsidRPr="009C4175" w:rsidRDefault="00E617C8" w:rsidP="006A48D6">
            <w:pPr>
              <w:pStyle w:val="NoSpacing"/>
              <w:jc w:val="center"/>
            </w:pPr>
            <w:r w:rsidRPr="009C4175">
              <w:t>14.</w:t>
            </w:r>
          </w:p>
        </w:tc>
        <w:tc>
          <w:tcPr>
            <w:tcW w:w="3929" w:type="pct"/>
            <w:gridSpan w:val="2"/>
            <w:vAlign w:val="bottom"/>
          </w:tcPr>
          <w:p w14:paraId="20D4E343" w14:textId="77777777" w:rsidR="00E617C8" w:rsidRPr="009C4175" w:rsidRDefault="00E617C8" w:rsidP="006A48D6">
            <w:pPr>
              <w:pStyle w:val="NoSpacing"/>
              <w:jc w:val="both"/>
            </w:pPr>
            <w:r>
              <w:t>Enumerate the objective of the b</w:t>
            </w:r>
            <w:r w:rsidRPr="00621DB3">
              <w:t xml:space="preserve">aseline audit conducted </w:t>
            </w:r>
            <w:r>
              <w:t>as part of HACCP study.</w:t>
            </w:r>
          </w:p>
        </w:tc>
        <w:tc>
          <w:tcPr>
            <w:tcW w:w="319" w:type="pct"/>
            <w:shd w:val="clear" w:color="auto" w:fill="auto"/>
            <w:vAlign w:val="center"/>
          </w:tcPr>
          <w:p w14:paraId="221F520A" w14:textId="77777777" w:rsidR="00E617C8" w:rsidRPr="009C4175" w:rsidRDefault="00E617C8" w:rsidP="006A48D6">
            <w:pPr>
              <w:pStyle w:val="NoSpacing"/>
              <w:jc w:val="center"/>
            </w:pPr>
            <w:r w:rsidRPr="009C4175">
              <w:t>CO4</w:t>
            </w:r>
          </w:p>
        </w:tc>
        <w:tc>
          <w:tcPr>
            <w:tcW w:w="256" w:type="pct"/>
            <w:shd w:val="clear" w:color="auto" w:fill="auto"/>
            <w:vAlign w:val="center"/>
          </w:tcPr>
          <w:p w14:paraId="269B152A" w14:textId="77777777" w:rsidR="00E617C8" w:rsidRPr="009C4175" w:rsidRDefault="00E617C8" w:rsidP="006A48D6">
            <w:pPr>
              <w:pStyle w:val="NoSpacing"/>
              <w:jc w:val="center"/>
            </w:pPr>
            <w:r w:rsidRPr="00AF01A2">
              <w:t>U</w:t>
            </w:r>
          </w:p>
        </w:tc>
        <w:tc>
          <w:tcPr>
            <w:tcW w:w="224" w:type="pct"/>
            <w:shd w:val="clear" w:color="auto" w:fill="auto"/>
            <w:vAlign w:val="center"/>
          </w:tcPr>
          <w:p w14:paraId="2687A355" w14:textId="77777777" w:rsidR="00E617C8" w:rsidRPr="009C4175" w:rsidRDefault="00E617C8" w:rsidP="006A48D6">
            <w:pPr>
              <w:pStyle w:val="NoSpacing"/>
              <w:jc w:val="center"/>
            </w:pPr>
            <w:r w:rsidRPr="009C4175">
              <w:t>3</w:t>
            </w:r>
          </w:p>
        </w:tc>
      </w:tr>
      <w:tr w:rsidR="00E617C8" w:rsidRPr="009C4175" w14:paraId="6A4BB823" w14:textId="77777777" w:rsidTr="00531730">
        <w:trPr>
          <w:trHeight w:val="283"/>
        </w:trPr>
        <w:tc>
          <w:tcPr>
            <w:tcW w:w="272" w:type="pct"/>
          </w:tcPr>
          <w:p w14:paraId="3DB69E3C" w14:textId="77777777" w:rsidR="00E617C8" w:rsidRPr="009C4175" w:rsidRDefault="00E617C8" w:rsidP="006A48D6">
            <w:pPr>
              <w:pStyle w:val="NoSpacing"/>
              <w:jc w:val="center"/>
            </w:pPr>
            <w:r w:rsidRPr="009C4175">
              <w:t>15.</w:t>
            </w:r>
          </w:p>
        </w:tc>
        <w:tc>
          <w:tcPr>
            <w:tcW w:w="3929" w:type="pct"/>
            <w:gridSpan w:val="2"/>
            <w:vAlign w:val="center"/>
          </w:tcPr>
          <w:p w14:paraId="21E14402" w14:textId="77777777" w:rsidR="00E617C8" w:rsidRPr="009C4175" w:rsidRDefault="00E617C8" w:rsidP="00CC65C9">
            <w:pPr>
              <w:pStyle w:val="NoSpacing"/>
              <w:jc w:val="both"/>
            </w:pPr>
            <w:r>
              <w:t>List any three regional offices of WHO.</w:t>
            </w:r>
          </w:p>
        </w:tc>
        <w:tc>
          <w:tcPr>
            <w:tcW w:w="319" w:type="pct"/>
            <w:shd w:val="clear" w:color="auto" w:fill="auto"/>
            <w:vAlign w:val="center"/>
          </w:tcPr>
          <w:p w14:paraId="59FABCE5" w14:textId="77777777" w:rsidR="00E617C8" w:rsidRPr="009C4175" w:rsidRDefault="00E617C8" w:rsidP="006A48D6">
            <w:pPr>
              <w:pStyle w:val="NoSpacing"/>
              <w:jc w:val="center"/>
            </w:pPr>
            <w:r w:rsidRPr="0018588F">
              <w:rPr>
                <w:color w:val="000000" w:themeColor="text1"/>
              </w:rPr>
              <w:t>CO</w:t>
            </w:r>
            <w:r>
              <w:rPr>
                <w:color w:val="000000" w:themeColor="text1"/>
              </w:rPr>
              <w:t>5</w:t>
            </w:r>
          </w:p>
        </w:tc>
        <w:tc>
          <w:tcPr>
            <w:tcW w:w="256" w:type="pct"/>
            <w:shd w:val="clear" w:color="auto" w:fill="auto"/>
            <w:vAlign w:val="center"/>
          </w:tcPr>
          <w:p w14:paraId="032D7191" w14:textId="77777777" w:rsidR="00E617C8" w:rsidRPr="009C4175" w:rsidRDefault="00E617C8" w:rsidP="006A48D6">
            <w:pPr>
              <w:pStyle w:val="NoSpacing"/>
              <w:jc w:val="center"/>
            </w:pPr>
            <w:r w:rsidRPr="0018588F">
              <w:rPr>
                <w:color w:val="000000" w:themeColor="text1"/>
              </w:rPr>
              <w:t>R</w:t>
            </w:r>
          </w:p>
        </w:tc>
        <w:tc>
          <w:tcPr>
            <w:tcW w:w="224" w:type="pct"/>
            <w:shd w:val="clear" w:color="auto" w:fill="auto"/>
            <w:vAlign w:val="center"/>
          </w:tcPr>
          <w:p w14:paraId="016A6906" w14:textId="77777777" w:rsidR="00E617C8" w:rsidRPr="009C4175" w:rsidRDefault="00E617C8" w:rsidP="006A48D6">
            <w:pPr>
              <w:pStyle w:val="NoSpacing"/>
              <w:jc w:val="center"/>
            </w:pPr>
            <w:r>
              <w:t>3</w:t>
            </w:r>
          </w:p>
        </w:tc>
      </w:tr>
      <w:tr w:rsidR="00E617C8" w:rsidRPr="009C4175" w14:paraId="2EB171E1" w14:textId="77777777" w:rsidTr="00531730">
        <w:trPr>
          <w:trHeight w:val="283"/>
        </w:trPr>
        <w:tc>
          <w:tcPr>
            <w:tcW w:w="272" w:type="pct"/>
          </w:tcPr>
          <w:p w14:paraId="75E406F3" w14:textId="77777777" w:rsidR="00E617C8" w:rsidRPr="009C4175" w:rsidRDefault="00E617C8" w:rsidP="006A48D6">
            <w:pPr>
              <w:pStyle w:val="NoSpacing"/>
              <w:jc w:val="center"/>
            </w:pPr>
            <w:r w:rsidRPr="009C4175">
              <w:t>16.</w:t>
            </w:r>
          </w:p>
        </w:tc>
        <w:tc>
          <w:tcPr>
            <w:tcW w:w="3929" w:type="pct"/>
            <w:gridSpan w:val="2"/>
            <w:vAlign w:val="center"/>
          </w:tcPr>
          <w:p w14:paraId="47EB891F" w14:textId="77777777" w:rsidR="00E617C8" w:rsidRPr="009C4175" w:rsidRDefault="00E617C8" w:rsidP="006A48D6">
            <w:pPr>
              <w:pStyle w:val="NoSpacing"/>
              <w:jc w:val="both"/>
            </w:pPr>
            <w:r>
              <w:t xml:space="preserve">Predict the challenges faced by manufactures while designing food labels w.r.t consumer preferences. </w:t>
            </w:r>
          </w:p>
        </w:tc>
        <w:tc>
          <w:tcPr>
            <w:tcW w:w="319" w:type="pct"/>
            <w:shd w:val="clear" w:color="auto" w:fill="auto"/>
            <w:vAlign w:val="center"/>
          </w:tcPr>
          <w:p w14:paraId="31F83305" w14:textId="77777777" w:rsidR="00E617C8" w:rsidRPr="009C4175" w:rsidRDefault="00E617C8" w:rsidP="006A48D6">
            <w:pPr>
              <w:pStyle w:val="NoSpacing"/>
              <w:jc w:val="center"/>
            </w:pPr>
            <w:r w:rsidRPr="0018588F">
              <w:rPr>
                <w:color w:val="000000" w:themeColor="text1"/>
              </w:rPr>
              <w:t>CO</w:t>
            </w:r>
            <w:r>
              <w:rPr>
                <w:color w:val="000000" w:themeColor="text1"/>
              </w:rPr>
              <w:t>6</w:t>
            </w:r>
          </w:p>
        </w:tc>
        <w:tc>
          <w:tcPr>
            <w:tcW w:w="256" w:type="pct"/>
            <w:shd w:val="clear" w:color="auto" w:fill="auto"/>
            <w:vAlign w:val="center"/>
          </w:tcPr>
          <w:p w14:paraId="19CA089B" w14:textId="77777777" w:rsidR="00E617C8" w:rsidRPr="009C4175" w:rsidRDefault="00E617C8" w:rsidP="006A48D6">
            <w:pPr>
              <w:pStyle w:val="NoSpacing"/>
              <w:jc w:val="center"/>
            </w:pPr>
            <w:r w:rsidRPr="0018588F">
              <w:rPr>
                <w:color w:val="000000" w:themeColor="text1"/>
              </w:rPr>
              <w:t>U</w:t>
            </w:r>
          </w:p>
        </w:tc>
        <w:tc>
          <w:tcPr>
            <w:tcW w:w="224" w:type="pct"/>
            <w:shd w:val="clear" w:color="auto" w:fill="auto"/>
            <w:vAlign w:val="center"/>
          </w:tcPr>
          <w:p w14:paraId="76B8E837" w14:textId="77777777" w:rsidR="00E617C8" w:rsidRPr="009C4175" w:rsidRDefault="00E617C8" w:rsidP="006A48D6">
            <w:pPr>
              <w:pStyle w:val="NoSpacing"/>
              <w:jc w:val="center"/>
            </w:pPr>
            <w:r>
              <w:t>3</w:t>
            </w:r>
          </w:p>
        </w:tc>
      </w:tr>
      <w:tr w:rsidR="00E617C8" w:rsidRPr="009C4175" w14:paraId="3F6DAB92" w14:textId="77777777" w:rsidTr="00517D3B">
        <w:trPr>
          <w:trHeight w:val="552"/>
        </w:trPr>
        <w:tc>
          <w:tcPr>
            <w:tcW w:w="5000" w:type="pct"/>
            <w:gridSpan w:val="6"/>
          </w:tcPr>
          <w:p w14:paraId="686A8DCB" w14:textId="77777777" w:rsidR="00E617C8" w:rsidRPr="009C4175" w:rsidRDefault="00E617C8" w:rsidP="006A48D6">
            <w:pPr>
              <w:jc w:val="center"/>
              <w:rPr>
                <w:b/>
              </w:rPr>
            </w:pPr>
            <w:r w:rsidRPr="009C4175">
              <w:rPr>
                <w:b/>
              </w:rPr>
              <w:t>PART – C (6 X 12 = 72 MARKS)</w:t>
            </w:r>
          </w:p>
          <w:p w14:paraId="5ACE8268" w14:textId="77777777" w:rsidR="00E617C8" w:rsidRPr="009C4175" w:rsidRDefault="00E617C8" w:rsidP="006A48D6">
            <w:pPr>
              <w:jc w:val="center"/>
              <w:rPr>
                <w:b/>
              </w:rPr>
            </w:pPr>
            <w:r w:rsidRPr="009C4175">
              <w:rPr>
                <w:b/>
              </w:rPr>
              <w:t>(Answer any five Questions from Q. No. 17 to 23, Q. No. 24 is Compulsory)</w:t>
            </w:r>
          </w:p>
        </w:tc>
      </w:tr>
      <w:tr w:rsidR="00E617C8" w:rsidRPr="009C4175" w14:paraId="554BE005" w14:textId="77777777" w:rsidTr="00D63397">
        <w:trPr>
          <w:trHeight w:val="283"/>
        </w:trPr>
        <w:tc>
          <w:tcPr>
            <w:tcW w:w="272" w:type="pct"/>
          </w:tcPr>
          <w:p w14:paraId="6D5BC712" w14:textId="77777777" w:rsidR="00E617C8" w:rsidRPr="009C4175" w:rsidRDefault="00E617C8" w:rsidP="006A48D6">
            <w:pPr>
              <w:jc w:val="center"/>
            </w:pPr>
            <w:r w:rsidRPr="009C4175">
              <w:t>17.</w:t>
            </w:r>
          </w:p>
        </w:tc>
        <w:tc>
          <w:tcPr>
            <w:tcW w:w="189" w:type="pct"/>
          </w:tcPr>
          <w:p w14:paraId="74F0DEDE" w14:textId="77777777" w:rsidR="00E617C8" w:rsidRPr="009C4175" w:rsidRDefault="00E617C8" w:rsidP="006A48D6">
            <w:pPr>
              <w:jc w:val="center"/>
            </w:pPr>
            <w:r w:rsidRPr="009C4175">
              <w:t>a.</w:t>
            </w:r>
          </w:p>
        </w:tc>
        <w:tc>
          <w:tcPr>
            <w:tcW w:w="3740" w:type="pct"/>
          </w:tcPr>
          <w:p w14:paraId="57A2E90D" w14:textId="77777777" w:rsidR="00E617C8" w:rsidRPr="009C4175" w:rsidRDefault="00E617C8" w:rsidP="006A48D6">
            <w:pPr>
              <w:jc w:val="both"/>
            </w:pPr>
            <w:r>
              <w:t xml:space="preserve">Outline </w:t>
            </w:r>
            <w:r w:rsidRPr="00C00410">
              <w:t>the organizational structure of FSSAI and its subsidiary bodies.</w:t>
            </w:r>
          </w:p>
        </w:tc>
        <w:tc>
          <w:tcPr>
            <w:tcW w:w="319" w:type="pct"/>
            <w:shd w:val="clear" w:color="auto" w:fill="auto"/>
          </w:tcPr>
          <w:p w14:paraId="1FD3820C" w14:textId="77777777" w:rsidR="00E617C8" w:rsidRPr="009C4175" w:rsidRDefault="00E617C8" w:rsidP="00D63397">
            <w:pPr>
              <w:jc w:val="center"/>
            </w:pPr>
            <w:r>
              <w:t>CO1</w:t>
            </w:r>
          </w:p>
        </w:tc>
        <w:tc>
          <w:tcPr>
            <w:tcW w:w="256" w:type="pct"/>
            <w:shd w:val="clear" w:color="auto" w:fill="auto"/>
          </w:tcPr>
          <w:p w14:paraId="1030D689" w14:textId="77777777" w:rsidR="00E617C8" w:rsidRPr="009C4175" w:rsidRDefault="00E617C8" w:rsidP="00D63397">
            <w:pPr>
              <w:jc w:val="center"/>
            </w:pPr>
            <w:r>
              <w:t>U</w:t>
            </w:r>
          </w:p>
        </w:tc>
        <w:tc>
          <w:tcPr>
            <w:tcW w:w="224" w:type="pct"/>
            <w:shd w:val="clear" w:color="auto" w:fill="auto"/>
          </w:tcPr>
          <w:p w14:paraId="3CA306E2" w14:textId="77777777" w:rsidR="00E617C8" w:rsidRPr="009C4175" w:rsidRDefault="00E617C8" w:rsidP="00D63397">
            <w:pPr>
              <w:jc w:val="center"/>
            </w:pPr>
            <w:r>
              <w:t>6</w:t>
            </w:r>
          </w:p>
        </w:tc>
      </w:tr>
      <w:tr w:rsidR="00E617C8" w:rsidRPr="009C4175" w14:paraId="2CC90C40" w14:textId="77777777" w:rsidTr="00D63397">
        <w:trPr>
          <w:trHeight w:val="283"/>
        </w:trPr>
        <w:tc>
          <w:tcPr>
            <w:tcW w:w="272" w:type="pct"/>
          </w:tcPr>
          <w:p w14:paraId="5ADE0A70" w14:textId="77777777" w:rsidR="00E617C8" w:rsidRPr="009C4175" w:rsidRDefault="00E617C8" w:rsidP="006A48D6">
            <w:pPr>
              <w:jc w:val="center"/>
            </w:pPr>
          </w:p>
        </w:tc>
        <w:tc>
          <w:tcPr>
            <w:tcW w:w="189" w:type="pct"/>
          </w:tcPr>
          <w:p w14:paraId="134356BD" w14:textId="77777777" w:rsidR="00E617C8" w:rsidRPr="009C4175" w:rsidRDefault="00E617C8" w:rsidP="006A48D6">
            <w:pPr>
              <w:jc w:val="center"/>
            </w:pPr>
            <w:r w:rsidRPr="009C4175">
              <w:t>b.</w:t>
            </w:r>
          </w:p>
        </w:tc>
        <w:tc>
          <w:tcPr>
            <w:tcW w:w="3740" w:type="pct"/>
          </w:tcPr>
          <w:p w14:paraId="1963414B" w14:textId="77777777" w:rsidR="00E617C8" w:rsidRPr="009C4175" w:rsidRDefault="00E617C8" w:rsidP="006A48D6">
            <w:pPr>
              <w:jc w:val="both"/>
              <w:rPr>
                <w:bCs/>
              </w:rPr>
            </w:pPr>
            <w:r>
              <w:rPr>
                <w:color w:val="000000"/>
              </w:rPr>
              <w:t xml:space="preserve">Reconstruct </w:t>
            </w:r>
            <w:r w:rsidRPr="00AA0120">
              <w:rPr>
                <w:color w:val="000000"/>
              </w:rPr>
              <w:t xml:space="preserve">the 3-tier system of WHO </w:t>
            </w:r>
            <w:r>
              <w:rPr>
                <w:color w:val="000000"/>
              </w:rPr>
              <w:t>and its functions.</w:t>
            </w:r>
          </w:p>
        </w:tc>
        <w:tc>
          <w:tcPr>
            <w:tcW w:w="319" w:type="pct"/>
            <w:shd w:val="clear" w:color="auto" w:fill="auto"/>
          </w:tcPr>
          <w:p w14:paraId="0FCC894E" w14:textId="77777777" w:rsidR="00E617C8" w:rsidRPr="009C4175" w:rsidRDefault="00E617C8" w:rsidP="00D63397">
            <w:pPr>
              <w:jc w:val="center"/>
            </w:pPr>
            <w:r w:rsidRPr="009C4175">
              <w:t>CO</w:t>
            </w:r>
            <w:r>
              <w:t>1</w:t>
            </w:r>
          </w:p>
        </w:tc>
        <w:tc>
          <w:tcPr>
            <w:tcW w:w="256" w:type="pct"/>
            <w:shd w:val="clear" w:color="auto" w:fill="auto"/>
          </w:tcPr>
          <w:p w14:paraId="34BC2B83" w14:textId="77777777" w:rsidR="00E617C8" w:rsidRPr="009C4175" w:rsidRDefault="00E617C8" w:rsidP="00D63397">
            <w:pPr>
              <w:jc w:val="center"/>
            </w:pPr>
            <w:r>
              <w:t>A</w:t>
            </w:r>
          </w:p>
        </w:tc>
        <w:tc>
          <w:tcPr>
            <w:tcW w:w="224" w:type="pct"/>
            <w:shd w:val="clear" w:color="auto" w:fill="auto"/>
          </w:tcPr>
          <w:p w14:paraId="31DE0094" w14:textId="77777777" w:rsidR="00E617C8" w:rsidRPr="009C4175" w:rsidRDefault="00E617C8" w:rsidP="00D63397">
            <w:pPr>
              <w:jc w:val="center"/>
            </w:pPr>
            <w:r>
              <w:t>6</w:t>
            </w:r>
          </w:p>
        </w:tc>
      </w:tr>
      <w:tr w:rsidR="00E617C8" w:rsidRPr="009C4175" w14:paraId="5E12835A" w14:textId="77777777" w:rsidTr="00D63397">
        <w:trPr>
          <w:trHeight w:val="180"/>
        </w:trPr>
        <w:tc>
          <w:tcPr>
            <w:tcW w:w="272" w:type="pct"/>
          </w:tcPr>
          <w:p w14:paraId="37E7CEF7" w14:textId="77777777" w:rsidR="00E617C8" w:rsidRPr="009C4175" w:rsidRDefault="00E617C8" w:rsidP="006A48D6">
            <w:pPr>
              <w:jc w:val="center"/>
            </w:pPr>
          </w:p>
        </w:tc>
        <w:tc>
          <w:tcPr>
            <w:tcW w:w="189" w:type="pct"/>
          </w:tcPr>
          <w:p w14:paraId="52FB99CB" w14:textId="77777777" w:rsidR="00E617C8" w:rsidRPr="009C4175" w:rsidRDefault="00E617C8" w:rsidP="006A48D6">
            <w:pPr>
              <w:jc w:val="center"/>
            </w:pPr>
          </w:p>
        </w:tc>
        <w:tc>
          <w:tcPr>
            <w:tcW w:w="3740" w:type="pct"/>
          </w:tcPr>
          <w:p w14:paraId="1947E634" w14:textId="77777777" w:rsidR="00E617C8" w:rsidRPr="009C4175" w:rsidRDefault="00E617C8" w:rsidP="006A48D6">
            <w:pPr>
              <w:jc w:val="both"/>
            </w:pPr>
          </w:p>
        </w:tc>
        <w:tc>
          <w:tcPr>
            <w:tcW w:w="319" w:type="pct"/>
            <w:shd w:val="clear" w:color="auto" w:fill="auto"/>
          </w:tcPr>
          <w:p w14:paraId="76570A1E" w14:textId="77777777" w:rsidR="00E617C8" w:rsidRPr="009C4175" w:rsidRDefault="00E617C8" w:rsidP="00D63397">
            <w:pPr>
              <w:jc w:val="center"/>
            </w:pPr>
          </w:p>
        </w:tc>
        <w:tc>
          <w:tcPr>
            <w:tcW w:w="256" w:type="pct"/>
            <w:shd w:val="clear" w:color="auto" w:fill="auto"/>
          </w:tcPr>
          <w:p w14:paraId="042C07B4" w14:textId="77777777" w:rsidR="00E617C8" w:rsidRPr="009C4175" w:rsidRDefault="00E617C8" w:rsidP="00D63397">
            <w:pPr>
              <w:jc w:val="center"/>
            </w:pPr>
          </w:p>
        </w:tc>
        <w:tc>
          <w:tcPr>
            <w:tcW w:w="224" w:type="pct"/>
            <w:shd w:val="clear" w:color="auto" w:fill="auto"/>
          </w:tcPr>
          <w:p w14:paraId="28303FF6" w14:textId="77777777" w:rsidR="00E617C8" w:rsidRPr="009C4175" w:rsidRDefault="00E617C8" w:rsidP="00D63397">
            <w:pPr>
              <w:jc w:val="center"/>
            </w:pPr>
          </w:p>
        </w:tc>
      </w:tr>
      <w:tr w:rsidR="00E617C8" w:rsidRPr="009C4175" w14:paraId="78E02934" w14:textId="77777777" w:rsidTr="00D63397">
        <w:trPr>
          <w:trHeight w:val="283"/>
        </w:trPr>
        <w:tc>
          <w:tcPr>
            <w:tcW w:w="272" w:type="pct"/>
          </w:tcPr>
          <w:p w14:paraId="0745FC60" w14:textId="77777777" w:rsidR="00E617C8" w:rsidRPr="009C4175" w:rsidRDefault="00E617C8" w:rsidP="006A48D6">
            <w:pPr>
              <w:jc w:val="center"/>
            </w:pPr>
            <w:r w:rsidRPr="009C4175">
              <w:t>18.</w:t>
            </w:r>
          </w:p>
        </w:tc>
        <w:tc>
          <w:tcPr>
            <w:tcW w:w="189" w:type="pct"/>
          </w:tcPr>
          <w:p w14:paraId="22EF98D6" w14:textId="77777777" w:rsidR="00E617C8" w:rsidRPr="009C4175" w:rsidRDefault="00E617C8" w:rsidP="006A48D6">
            <w:pPr>
              <w:jc w:val="center"/>
            </w:pPr>
            <w:r w:rsidRPr="009C4175">
              <w:t>a.</w:t>
            </w:r>
          </w:p>
        </w:tc>
        <w:tc>
          <w:tcPr>
            <w:tcW w:w="3740" w:type="pct"/>
          </w:tcPr>
          <w:p w14:paraId="5CC718CA" w14:textId="77777777" w:rsidR="00E617C8" w:rsidRPr="009C4175" w:rsidRDefault="00E617C8" w:rsidP="006A48D6">
            <w:pPr>
              <w:jc w:val="both"/>
            </w:pPr>
            <w:r>
              <w:t xml:space="preserve">Illustrate </w:t>
            </w:r>
            <w:r w:rsidRPr="00842097">
              <w:t>the functions of WTO</w:t>
            </w:r>
            <w:r>
              <w:t xml:space="preserve"> with respect to global trade</w:t>
            </w:r>
            <w:r w:rsidRPr="00842097">
              <w:t>.</w:t>
            </w:r>
          </w:p>
        </w:tc>
        <w:tc>
          <w:tcPr>
            <w:tcW w:w="319" w:type="pct"/>
            <w:shd w:val="clear" w:color="auto" w:fill="auto"/>
          </w:tcPr>
          <w:p w14:paraId="5D0EEF6C" w14:textId="77777777" w:rsidR="00E617C8" w:rsidRPr="009C4175" w:rsidRDefault="00E617C8" w:rsidP="00D63397">
            <w:pPr>
              <w:jc w:val="center"/>
            </w:pPr>
            <w:r w:rsidRPr="009C4175">
              <w:t>CO</w:t>
            </w:r>
            <w:r>
              <w:t>1</w:t>
            </w:r>
          </w:p>
        </w:tc>
        <w:tc>
          <w:tcPr>
            <w:tcW w:w="256" w:type="pct"/>
            <w:shd w:val="clear" w:color="auto" w:fill="auto"/>
          </w:tcPr>
          <w:p w14:paraId="2103ED9C" w14:textId="77777777" w:rsidR="00E617C8" w:rsidRPr="009C4175" w:rsidRDefault="00E617C8" w:rsidP="00D63397">
            <w:pPr>
              <w:jc w:val="center"/>
            </w:pPr>
            <w:r>
              <w:t>A</w:t>
            </w:r>
          </w:p>
        </w:tc>
        <w:tc>
          <w:tcPr>
            <w:tcW w:w="224" w:type="pct"/>
            <w:shd w:val="clear" w:color="auto" w:fill="auto"/>
          </w:tcPr>
          <w:p w14:paraId="2EBF3850" w14:textId="77777777" w:rsidR="00E617C8" w:rsidRPr="009C4175" w:rsidRDefault="00E617C8" w:rsidP="00D63397">
            <w:pPr>
              <w:jc w:val="center"/>
            </w:pPr>
            <w:r w:rsidRPr="009C4175">
              <w:t>6</w:t>
            </w:r>
          </w:p>
        </w:tc>
      </w:tr>
      <w:tr w:rsidR="00E617C8" w:rsidRPr="009C4175" w14:paraId="2D727F17" w14:textId="77777777" w:rsidTr="00D63397">
        <w:trPr>
          <w:trHeight w:val="283"/>
        </w:trPr>
        <w:tc>
          <w:tcPr>
            <w:tcW w:w="272" w:type="pct"/>
          </w:tcPr>
          <w:p w14:paraId="4A99AF6B" w14:textId="77777777" w:rsidR="00E617C8" w:rsidRPr="009C4175" w:rsidRDefault="00E617C8" w:rsidP="006A48D6">
            <w:pPr>
              <w:jc w:val="center"/>
            </w:pPr>
          </w:p>
        </w:tc>
        <w:tc>
          <w:tcPr>
            <w:tcW w:w="189" w:type="pct"/>
          </w:tcPr>
          <w:p w14:paraId="04EB7BB5" w14:textId="77777777" w:rsidR="00E617C8" w:rsidRPr="009C4175" w:rsidRDefault="00E617C8" w:rsidP="006A48D6">
            <w:pPr>
              <w:jc w:val="center"/>
            </w:pPr>
            <w:r w:rsidRPr="009C4175">
              <w:t>b.</w:t>
            </w:r>
          </w:p>
        </w:tc>
        <w:tc>
          <w:tcPr>
            <w:tcW w:w="3740" w:type="pct"/>
          </w:tcPr>
          <w:p w14:paraId="58F58E71" w14:textId="77777777" w:rsidR="00E617C8" w:rsidRPr="009C4175" w:rsidRDefault="00E617C8" w:rsidP="006A48D6">
            <w:pPr>
              <w:jc w:val="both"/>
            </w:pPr>
            <w:r w:rsidRPr="005A3540">
              <w:t xml:space="preserve">Summarize the 8 dimensions of quality </w:t>
            </w:r>
            <w:r>
              <w:t>that</w:t>
            </w:r>
            <w:r w:rsidRPr="005A3540">
              <w:t xml:space="preserve"> link</w:t>
            </w:r>
            <w:r>
              <w:t>s</w:t>
            </w:r>
            <w:r w:rsidRPr="005A3540">
              <w:t xml:space="preserve"> consumer requirements to engineering design as per David A Gavin.</w:t>
            </w:r>
          </w:p>
        </w:tc>
        <w:tc>
          <w:tcPr>
            <w:tcW w:w="319" w:type="pct"/>
            <w:shd w:val="clear" w:color="auto" w:fill="auto"/>
          </w:tcPr>
          <w:p w14:paraId="5F666E06" w14:textId="77777777" w:rsidR="00E617C8" w:rsidRPr="009C4175" w:rsidRDefault="00E617C8" w:rsidP="00D63397">
            <w:pPr>
              <w:jc w:val="center"/>
            </w:pPr>
            <w:r w:rsidRPr="009C4175">
              <w:t>CO</w:t>
            </w:r>
            <w:r>
              <w:t>2</w:t>
            </w:r>
          </w:p>
        </w:tc>
        <w:tc>
          <w:tcPr>
            <w:tcW w:w="256" w:type="pct"/>
            <w:shd w:val="clear" w:color="auto" w:fill="auto"/>
          </w:tcPr>
          <w:p w14:paraId="7797C860" w14:textId="77777777" w:rsidR="00E617C8" w:rsidRPr="009C4175" w:rsidRDefault="00E617C8" w:rsidP="00D63397">
            <w:pPr>
              <w:jc w:val="center"/>
            </w:pPr>
            <w:r>
              <w:t>U</w:t>
            </w:r>
          </w:p>
        </w:tc>
        <w:tc>
          <w:tcPr>
            <w:tcW w:w="224" w:type="pct"/>
            <w:shd w:val="clear" w:color="auto" w:fill="auto"/>
          </w:tcPr>
          <w:p w14:paraId="14EEEFCE" w14:textId="77777777" w:rsidR="00E617C8" w:rsidRPr="009C4175" w:rsidRDefault="00E617C8" w:rsidP="00D63397">
            <w:pPr>
              <w:jc w:val="center"/>
            </w:pPr>
            <w:r w:rsidRPr="009C4175">
              <w:t>6</w:t>
            </w:r>
          </w:p>
        </w:tc>
      </w:tr>
      <w:tr w:rsidR="00E617C8" w:rsidRPr="009C4175" w14:paraId="36AC4A42" w14:textId="77777777" w:rsidTr="00D63397">
        <w:trPr>
          <w:trHeight w:val="182"/>
        </w:trPr>
        <w:tc>
          <w:tcPr>
            <w:tcW w:w="272" w:type="pct"/>
          </w:tcPr>
          <w:p w14:paraId="1C825340" w14:textId="77777777" w:rsidR="00E617C8" w:rsidRPr="009C4175" w:rsidRDefault="00E617C8" w:rsidP="006A48D6">
            <w:pPr>
              <w:jc w:val="center"/>
            </w:pPr>
          </w:p>
        </w:tc>
        <w:tc>
          <w:tcPr>
            <w:tcW w:w="189" w:type="pct"/>
          </w:tcPr>
          <w:p w14:paraId="4EC07313" w14:textId="77777777" w:rsidR="00E617C8" w:rsidRPr="009C4175" w:rsidRDefault="00E617C8" w:rsidP="006A48D6">
            <w:pPr>
              <w:jc w:val="center"/>
            </w:pPr>
          </w:p>
        </w:tc>
        <w:tc>
          <w:tcPr>
            <w:tcW w:w="3740" w:type="pct"/>
          </w:tcPr>
          <w:p w14:paraId="480B7BEA" w14:textId="77777777" w:rsidR="00E617C8" w:rsidRPr="009C4175" w:rsidRDefault="00E617C8" w:rsidP="006A48D6">
            <w:pPr>
              <w:jc w:val="both"/>
            </w:pPr>
          </w:p>
        </w:tc>
        <w:tc>
          <w:tcPr>
            <w:tcW w:w="319" w:type="pct"/>
            <w:shd w:val="clear" w:color="auto" w:fill="auto"/>
          </w:tcPr>
          <w:p w14:paraId="7B9D9BF1" w14:textId="77777777" w:rsidR="00E617C8" w:rsidRPr="009C4175" w:rsidRDefault="00E617C8" w:rsidP="00D63397">
            <w:pPr>
              <w:jc w:val="center"/>
            </w:pPr>
          </w:p>
        </w:tc>
        <w:tc>
          <w:tcPr>
            <w:tcW w:w="256" w:type="pct"/>
            <w:shd w:val="clear" w:color="auto" w:fill="auto"/>
          </w:tcPr>
          <w:p w14:paraId="687467E1" w14:textId="77777777" w:rsidR="00E617C8" w:rsidRPr="009C4175" w:rsidRDefault="00E617C8" w:rsidP="00D63397">
            <w:pPr>
              <w:jc w:val="center"/>
            </w:pPr>
          </w:p>
        </w:tc>
        <w:tc>
          <w:tcPr>
            <w:tcW w:w="224" w:type="pct"/>
            <w:shd w:val="clear" w:color="auto" w:fill="auto"/>
          </w:tcPr>
          <w:p w14:paraId="54C22257" w14:textId="77777777" w:rsidR="00E617C8" w:rsidRPr="009C4175" w:rsidRDefault="00E617C8" w:rsidP="00D63397">
            <w:pPr>
              <w:jc w:val="center"/>
            </w:pPr>
          </w:p>
        </w:tc>
      </w:tr>
      <w:tr w:rsidR="00E617C8" w:rsidRPr="009C4175" w14:paraId="1B7FE79C" w14:textId="77777777" w:rsidTr="00D63397">
        <w:trPr>
          <w:trHeight w:val="534"/>
        </w:trPr>
        <w:tc>
          <w:tcPr>
            <w:tcW w:w="272" w:type="pct"/>
          </w:tcPr>
          <w:p w14:paraId="0AA999FA" w14:textId="77777777" w:rsidR="00E617C8" w:rsidRPr="009C4175" w:rsidRDefault="00E617C8" w:rsidP="006A48D6">
            <w:pPr>
              <w:jc w:val="center"/>
            </w:pPr>
            <w:r w:rsidRPr="009C4175">
              <w:t>19.</w:t>
            </w:r>
          </w:p>
        </w:tc>
        <w:tc>
          <w:tcPr>
            <w:tcW w:w="189" w:type="pct"/>
          </w:tcPr>
          <w:p w14:paraId="2784B0B0" w14:textId="77777777" w:rsidR="00E617C8" w:rsidRPr="009C4175" w:rsidRDefault="00E617C8" w:rsidP="006A48D6">
            <w:pPr>
              <w:jc w:val="center"/>
            </w:pPr>
            <w:r w:rsidRPr="009C4175">
              <w:t>a.</w:t>
            </w:r>
          </w:p>
        </w:tc>
        <w:tc>
          <w:tcPr>
            <w:tcW w:w="3740" w:type="pct"/>
          </w:tcPr>
          <w:p w14:paraId="287B1180" w14:textId="77777777" w:rsidR="00E617C8" w:rsidRPr="009C4175" w:rsidRDefault="00E617C8" w:rsidP="006A48D6">
            <w:pPr>
              <w:jc w:val="both"/>
            </w:pPr>
            <w:r>
              <w:rPr>
                <w:color w:val="000000"/>
              </w:rPr>
              <w:t>Breakdown the design steps that are required to assure g</w:t>
            </w:r>
            <w:r w:rsidRPr="00812F5E">
              <w:rPr>
                <w:color w:val="000000"/>
              </w:rPr>
              <w:t xml:space="preserve">ood </w:t>
            </w:r>
            <w:r>
              <w:rPr>
                <w:color w:val="000000"/>
              </w:rPr>
              <w:t>hygienic operations in a food industry.</w:t>
            </w:r>
          </w:p>
        </w:tc>
        <w:tc>
          <w:tcPr>
            <w:tcW w:w="319" w:type="pct"/>
            <w:shd w:val="clear" w:color="auto" w:fill="auto"/>
          </w:tcPr>
          <w:p w14:paraId="145B32DF" w14:textId="77777777" w:rsidR="00E617C8" w:rsidRPr="009C4175" w:rsidRDefault="00E617C8" w:rsidP="00D63397">
            <w:pPr>
              <w:jc w:val="center"/>
            </w:pPr>
            <w:r w:rsidRPr="009C4175">
              <w:t>CO</w:t>
            </w:r>
            <w:r>
              <w:t>2</w:t>
            </w:r>
          </w:p>
        </w:tc>
        <w:tc>
          <w:tcPr>
            <w:tcW w:w="256" w:type="pct"/>
            <w:shd w:val="clear" w:color="auto" w:fill="auto"/>
          </w:tcPr>
          <w:p w14:paraId="09BB408C" w14:textId="77777777" w:rsidR="00E617C8" w:rsidRPr="009C4175" w:rsidRDefault="00E617C8" w:rsidP="00D63397">
            <w:pPr>
              <w:jc w:val="center"/>
            </w:pPr>
            <w:r>
              <w:t>An</w:t>
            </w:r>
          </w:p>
        </w:tc>
        <w:tc>
          <w:tcPr>
            <w:tcW w:w="224" w:type="pct"/>
            <w:shd w:val="clear" w:color="auto" w:fill="auto"/>
          </w:tcPr>
          <w:p w14:paraId="6FA802CA" w14:textId="77777777" w:rsidR="00E617C8" w:rsidRPr="009C4175" w:rsidRDefault="00E617C8" w:rsidP="00D63397">
            <w:pPr>
              <w:jc w:val="center"/>
            </w:pPr>
            <w:r>
              <w:t>6</w:t>
            </w:r>
          </w:p>
        </w:tc>
      </w:tr>
      <w:tr w:rsidR="00E617C8" w:rsidRPr="009C4175" w14:paraId="13CC077A" w14:textId="77777777" w:rsidTr="00D63397">
        <w:trPr>
          <w:trHeight w:val="283"/>
        </w:trPr>
        <w:tc>
          <w:tcPr>
            <w:tcW w:w="272" w:type="pct"/>
          </w:tcPr>
          <w:p w14:paraId="14E518A0" w14:textId="77777777" w:rsidR="00E617C8" w:rsidRPr="009C4175" w:rsidRDefault="00E617C8" w:rsidP="006A48D6">
            <w:pPr>
              <w:jc w:val="center"/>
            </w:pPr>
          </w:p>
        </w:tc>
        <w:tc>
          <w:tcPr>
            <w:tcW w:w="189" w:type="pct"/>
          </w:tcPr>
          <w:p w14:paraId="33EE7A82" w14:textId="77777777" w:rsidR="00E617C8" w:rsidRPr="009C4175" w:rsidRDefault="00E617C8" w:rsidP="006A48D6">
            <w:pPr>
              <w:jc w:val="center"/>
            </w:pPr>
            <w:r w:rsidRPr="009C4175">
              <w:t>b.</w:t>
            </w:r>
          </w:p>
        </w:tc>
        <w:tc>
          <w:tcPr>
            <w:tcW w:w="3740" w:type="pct"/>
          </w:tcPr>
          <w:p w14:paraId="5EDE9289" w14:textId="77777777" w:rsidR="00E617C8" w:rsidRPr="009C4175" w:rsidRDefault="00E617C8" w:rsidP="006A48D6">
            <w:pPr>
              <w:jc w:val="both"/>
              <w:rPr>
                <w:bCs/>
              </w:rPr>
            </w:pPr>
            <w:r>
              <w:rPr>
                <w:color w:val="000000"/>
              </w:rPr>
              <w:t>Summarize the FDA standards for b</w:t>
            </w:r>
            <w:r w:rsidRPr="00B87AA7">
              <w:rPr>
                <w:color w:val="000000"/>
              </w:rPr>
              <w:t>ottle drinking water</w:t>
            </w:r>
            <w:r>
              <w:rPr>
                <w:color w:val="000000"/>
              </w:rPr>
              <w:t>.</w:t>
            </w:r>
          </w:p>
        </w:tc>
        <w:tc>
          <w:tcPr>
            <w:tcW w:w="319" w:type="pct"/>
            <w:shd w:val="clear" w:color="auto" w:fill="auto"/>
          </w:tcPr>
          <w:p w14:paraId="1BA86C49" w14:textId="77777777" w:rsidR="00E617C8" w:rsidRPr="009C4175" w:rsidRDefault="00E617C8" w:rsidP="00D63397">
            <w:pPr>
              <w:jc w:val="center"/>
            </w:pPr>
            <w:r w:rsidRPr="009C4175">
              <w:t>CO3</w:t>
            </w:r>
          </w:p>
        </w:tc>
        <w:tc>
          <w:tcPr>
            <w:tcW w:w="256" w:type="pct"/>
            <w:shd w:val="clear" w:color="auto" w:fill="auto"/>
          </w:tcPr>
          <w:p w14:paraId="274EF02E" w14:textId="77777777" w:rsidR="00E617C8" w:rsidRPr="009C4175" w:rsidRDefault="00E617C8" w:rsidP="00D63397">
            <w:pPr>
              <w:jc w:val="center"/>
            </w:pPr>
            <w:r>
              <w:t>U</w:t>
            </w:r>
          </w:p>
        </w:tc>
        <w:tc>
          <w:tcPr>
            <w:tcW w:w="224" w:type="pct"/>
            <w:shd w:val="clear" w:color="auto" w:fill="auto"/>
          </w:tcPr>
          <w:p w14:paraId="1A60EF60" w14:textId="77777777" w:rsidR="00E617C8" w:rsidRPr="009C4175" w:rsidRDefault="00E617C8" w:rsidP="00D63397">
            <w:pPr>
              <w:jc w:val="center"/>
            </w:pPr>
            <w:r>
              <w:t>6</w:t>
            </w:r>
          </w:p>
        </w:tc>
      </w:tr>
      <w:tr w:rsidR="00E617C8" w:rsidRPr="009C4175" w14:paraId="62E34348" w14:textId="77777777" w:rsidTr="00D63397">
        <w:trPr>
          <w:trHeight w:val="170"/>
        </w:trPr>
        <w:tc>
          <w:tcPr>
            <w:tcW w:w="272" w:type="pct"/>
          </w:tcPr>
          <w:p w14:paraId="15477F62" w14:textId="77777777" w:rsidR="00E617C8" w:rsidRPr="009C4175" w:rsidRDefault="00E617C8" w:rsidP="006A48D6">
            <w:pPr>
              <w:jc w:val="center"/>
            </w:pPr>
          </w:p>
        </w:tc>
        <w:tc>
          <w:tcPr>
            <w:tcW w:w="189" w:type="pct"/>
          </w:tcPr>
          <w:p w14:paraId="72EE7E95" w14:textId="77777777" w:rsidR="00E617C8" w:rsidRPr="009C4175" w:rsidRDefault="00E617C8" w:rsidP="006A48D6">
            <w:pPr>
              <w:jc w:val="center"/>
            </w:pPr>
          </w:p>
        </w:tc>
        <w:tc>
          <w:tcPr>
            <w:tcW w:w="3740" w:type="pct"/>
          </w:tcPr>
          <w:p w14:paraId="427B0BDF" w14:textId="77777777" w:rsidR="00E617C8" w:rsidRPr="009C4175" w:rsidRDefault="00E617C8" w:rsidP="006A48D6">
            <w:pPr>
              <w:jc w:val="both"/>
            </w:pPr>
          </w:p>
        </w:tc>
        <w:tc>
          <w:tcPr>
            <w:tcW w:w="319" w:type="pct"/>
            <w:shd w:val="clear" w:color="auto" w:fill="auto"/>
          </w:tcPr>
          <w:p w14:paraId="058339AA" w14:textId="77777777" w:rsidR="00E617C8" w:rsidRPr="009C4175" w:rsidRDefault="00E617C8" w:rsidP="00D63397">
            <w:pPr>
              <w:jc w:val="center"/>
            </w:pPr>
          </w:p>
        </w:tc>
        <w:tc>
          <w:tcPr>
            <w:tcW w:w="256" w:type="pct"/>
            <w:shd w:val="clear" w:color="auto" w:fill="auto"/>
          </w:tcPr>
          <w:p w14:paraId="1647E575" w14:textId="77777777" w:rsidR="00E617C8" w:rsidRPr="009C4175" w:rsidRDefault="00E617C8" w:rsidP="00D63397">
            <w:pPr>
              <w:jc w:val="center"/>
            </w:pPr>
          </w:p>
        </w:tc>
        <w:tc>
          <w:tcPr>
            <w:tcW w:w="224" w:type="pct"/>
            <w:shd w:val="clear" w:color="auto" w:fill="auto"/>
          </w:tcPr>
          <w:p w14:paraId="5F3A83E8" w14:textId="77777777" w:rsidR="00E617C8" w:rsidRPr="009C4175" w:rsidRDefault="00E617C8" w:rsidP="00D63397">
            <w:pPr>
              <w:jc w:val="center"/>
            </w:pPr>
          </w:p>
        </w:tc>
      </w:tr>
      <w:tr w:rsidR="00E617C8" w:rsidRPr="009C4175" w14:paraId="050AC46B" w14:textId="77777777" w:rsidTr="00D63397">
        <w:trPr>
          <w:trHeight w:val="283"/>
        </w:trPr>
        <w:tc>
          <w:tcPr>
            <w:tcW w:w="272" w:type="pct"/>
          </w:tcPr>
          <w:p w14:paraId="4398FF7E" w14:textId="77777777" w:rsidR="00E617C8" w:rsidRPr="009C4175" w:rsidRDefault="00E617C8" w:rsidP="006A48D6">
            <w:pPr>
              <w:jc w:val="center"/>
            </w:pPr>
            <w:r w:rsidRPr="009C4175">
              <w:t>20.</w:t>
            </w:r>
          </w:p>
        </w:tc>
        <w:tc>
          <w:tcPr>
            <w:tcW w:w="189" w:type="pct"/>
          </w:tcPr>
          <w:p w14:paraId="5F8E528C" w14:textId="77777777" w:rsidR="00E617C8" w:rsidRPr="009C4175" w:rsidRDefault="00E617C8" w:rsidP="006A48D6">
            <w:pPr>
              <w:jc w:val="center"/>
            </w:pPr>
            <w:r w:rsidRPr="009C4175">
              <w:t>a.</w:t>
            </w:r>
          </w:p>
        </w:tc>
        <w:tc>
          <w:tcPr>
            <w:tcW w:w="3740" w:type="pct"/>
          </w:tcPr>
          <w:p w14:paraId="7201B387" w14:textId="77777777" w:rsidR="00E617C8" w:rsidRPr="009C4175" w:rsidRDefault="00E617C8" w:rsidP="00D63397">
            <w:pPr>
              <w:jc w:val="both"/>
            </w:pPr>
            <w:r>
              <w:t>Explain the 5S principles with respect to food safety management systems. Give examples for each of the 5S principles.</w:t>
            </w:r>
          </w:p>
        </w:tc>
        <w:tc>
          <w:tcPr>
            <w:tcW w:w="319" w:type="pct"/>
            <w:shd w:val="clear" w:color="auto" w:fill="auto"/>
          </w:tcPr>
          <w:p w14:paraId="465126BF" w14:textId="77777777" w:rsidR="00E617C8" w:rsidRPr="009C4175" w:rsidRDefault="00E617C8" w:rsidP="00D63397">
            <w:pPr>
              <w:jc w:val="center"/>
            </w:pPr>
            <w:r w:rsidRPr="009C4175">
              <w:t>CO</w:t>
            </w:r>
            <w:r>
              <w:t>3</w:t>
            </w:r>
          </w:p>
        </w:tc>
        <w:tc>
          <w:tcPr>
            <w:tcW w:w="256" w:type="pct"/>
            <w:shd w:val="clear" w:color="auto" w:fill="auto"/>
          </w:tcPr>
          <w:p w14:paraId="32484C06" w14:textId="77777777" w:rsidR="00E617C8" w:rsidRPr="009C4175" w:rsidRDefault="00E617C8" w:rsidP="00D63397">
            <w:pPr>
              <w:jc w:val="center"/>
            </w:pPr>
            <w:r>
              <w:t>A</w:t>
            </w:r>
          </w:p>
        </w:tc>
        <w:tc>
          <w:tcPr>
            <w:tcW w:w="224" w:type="pct"/>
            <w:shd w:val="clear" w:color="auto" w:fill="auto"/>
          </w:tcPr>
          <w:p w14:paraId="1A994578" w14:textId="77777777" w:rsidR="00E617C8" w:rsidRPr="009C4175" w:rsidRDefault="00E617C8" w:rsidP="00D63397">
            <w:pPr>
              <w:jc w:val="center"/>
            </w:pPr>
            <w:r>
              <w:t>6</w:t>
            </w:r>
          </w:p>
        </w:tc>
      </w:tr>
      <w:tr w:rsidR="00E617C8" w:rsidRPr="009C4175" w14:paraId="01A4AA80" w14:textId="77777777" w:rsidTr="00D63397">
        <w:trPr>
          <w:trHeight w:val="283"/>
        </w:trPr>
        <w:tc>
          <w:tcPr>
            <w:tcW w:w="272" w:type="pct"/>
          </w:tcPr>
          <w:p w14:paraId="091DFCB7" w14:textId="77777777" w:rsidR="00E617C8" w:rsidRPr="009C4175" w:rsidRDefault="00E617C8" w:rsidP="006A48D6">
            <w:pPr>
              <w:jc w:val="center"/>
            </w:pPr>
          </w:p>
        </w:tc>
        <w:tc>
          <w:tcPr>
            <w:tcW w:w="189" w:type="pct"/>
          </w:tcPr>
          <w:p w14:paraId="5E74A2AA" w14:textId="77777777" w:rsidR="00E617C8" w:rsidRPr="009C4175" w:rsidRDefault="00E617C8" w:rsidP="006A48D6">
            <w:pPr>
              <w:jc w:val="center"/>
            </w:pPr>
            <w:r w:rsidRPr="009C4175">
              <w:t>b.</w:t>
            </w:r>
          </w:p>
        </w:tc>
        <w:tc>
          <w:tcPr>
            <w:tcW w:w="3740" w:type="pct"/>
            <w:vAlign w:val="bottom"/>
          </w:tcPr>
          <w:p w14:paraId="3B9137B6" w14:textId="77777777" w:rsidR="00E617C8" w:rsidRPr="009C4175" w:rsidRDefault="00E617C8" w:rsidP="006A48D6">
            <w:pPr>
              <w:jc w:val="both"/>
              <w:rPr>
                <w:bCs/>
              </w:rPr>
            </w:pPr>
            <w:r>
              <w:rPr>
                <w:bCs/>
              </w:rPr>
              <w:t>Paraphrase the manufacturers</w:t>
            </w:r>
            <w:r w:rsidRPr="007234D6">
              <w:rPr>
                <w:bCs/>
              </w:rPr>
              <w:t>’ perspectives</w:t>
            </w:r>
            <w:r>
              <w:rPr>
                <w:bCs/>
              </w:rPr>
              <w:t xml:space="preserve"> of food labelling while designing labels for the UK market.</w:t>
            </w:r>
          </w:p>
        </w:tc>
        <w:tc>
          <w:tcPr>
            <w:tcW w:w="319" w:type="pct"/>
            <w:shd w:val="clear" w:color="auto" w:fill="auto"/>
          </w:tcPr>
          <w:p w14:paraId="4D1326CB" w14:textId="77777777" w:rsidR="00E617C8" w:rsidRPr="009C4175" w:rsidRDefault="00E617C8" w:rsidP="00D63397">
            <w:pPr>
              <w:jc w:val="center"/>
            </w:pPr>
            <w:r w:rsidRPr="009C4175">
              <w:t>CO</w:t>
            </w:r>
            <w:r>
              <w:t>3</w:t>
            </w:r>
          </w:p>
        </w:tc>
        <w:tc>
          <w:tcPr>
            <w:tcW w:w="256" w:type="pct"/>
            <w:shd w:val="clear" w:color="auto" w:fill="auto"/>
          </w:tcPr>
          <w:p w14:paraId="72C4263D" w14:textId="77777777" w:rsidR="00E617C8" w:rsidRPr="009C4175" w:rsidRDefault="00E617C8" w:rsidP="00D63397">
            <w:pPr>
              <w:jc w:val="center"/>
            </w:pPr>
            <w:r>
              <w:t>U</w:t>
            </w:r>
          </w:p>
        </w:tc>
        <w:tc>
          <w:tcPr>
            <w:tcW w:w="224" w:type="pct"/>
            <w:shd w:val="clear" w:color="auto" w:fill="auto"/>
          </w:tcPr>
          <w:p w14:paraId="69FBF2F6" w14:textId="77777777" w:rsidR="00E617C8" w:rsidRPr="009C4175" w:rsidRDefault="00E617C8" w:rsidP="00D63397">
            <w:pPr>
              <w:jc w:val="center"/>
            </w:pPr>
            <w:r>
              <w:t>6</w:t>
            </w:r>
          </w:p>
        </w:tc>
      </w:tr>
      <w:tr w:rsidR="00E617C8" w:rsidRPr="009C4175" w14:paraId="51A0530A" w14:textId="77777777" w:rsidTr="00D63397">
        <w:trPr>
          <w:trHeight w:val="145"/>
        </w:trPr>
        <w:tc>
          <w:tcPr>
            <w:tcW w:w="272" w:type="pct"/>
          </w:tcPr>
          <w:p w14:paraId="252DAFE4" w14:textId="77777777" w:rsidR="00E617C8" w:rsidRPr="009C4175" w:rsidRDefault="00E617C8" w:rsidP="006A48D6">
            <w:pPr>
              <w:jc w:val="center"/>
            </w:pPr>
          </w:p>
        </w:tc>
        <w:tc>
          <w:tcPr>
            <w:tcW w:w="189" w:type="pct"/>
          </w:tcPr>
          <w:p w14:paraId="64C18AEE" w14:textId="77777777" w:rsidR="00E617C8" w:rsidRPr="009C4175" w:rsidRDefault="00E617C8" w:rsidP="006A48D6">
            <w:pPr>
              <w:jc w:val="center"/>
            </w:pPr>
          </w:p>
        </w:tc>
        <w:tc>
          <w:tcPr>
            <w:tcW w:w="3740" w:type="pct"/>
            <w:vAlign w:val="bottom"/>
          </w:tcPr>
          <w:p w14:paraId="6FFBAE47" w14:textId="77777777" w:rsidR="00E617C8" w:rsidRPr="009C4175" w:rsidRDefault="00E617C8" w:rsidP="006A48D6">
            <w:pPr>
              <w:jc w:val="both"/>
            </w:pPr>
          </w:p>
        </w:tc>
        <w:tc>
          <w:tcPr>
            <w:tcW w:w="319" w:type="pct"/>
            <w:shd w:val="clear" w:color="auto" w:fill="auto"/>
          </w:tcPr>
          <w:p w14:paraId="2559CBD6" w14:textId="77777777" w:rsidR="00E617C8" w:rsidRPr="009C4175" w:rsidRDefault="00E617C8" w:rsidP="00D63397">
            <w:pPr>
              <w:jc w:val="center"/>
            </w:pPr>
          </w:p>
        </w:tc>
        <w:tc>
          <w:tcPr>
            <w:tcW w:w="256" w:type="pct"/>
            <w:shd w:val="clear" w:color="auto" w:fill="auto"/>
          </w:tcPr>
          <w:p w14:paraId="00ED95E8" w14:textId="77777777" w:rsidR="00E617C8" w:rsidRPr="009C4175" w:rsidRDefault="00E617C8" w:rsidP="00D63397">
            <w:pPr>
              <w:jc w:val="center"/>
            </w:pPr>
          </w:p>
        </w:tc>
        <w:tc>
          <w:tcPr>
            <w:tcW w:w="224" w:type="pct"/>
            <w:shd w:val="clear" w:color="auto" w:fill="auto"/>
          </w:tcPr>
          <w:p w14:paraId="359C8B7F" w14:textId="77777777" w:rsidR="00E617C8" w:rsidRPr="009C4175" w:rsidRDefault="00E617C8" w:rsidP="00D63397">
            <w:pPr>
              <w:jc w:val="center"/>
            </w:pPr>
          </w:p>
        </w:tc>
      </w:tr>
      <w:tr w:rsidR="00E617C8" w:rsidRPr="009C4175" w14:paraId="1A5A8BDF" w14:textId="77777777" w:rsidTr="00D63397">
        <w:trPr>
          <w:trHeight w:val="283"/>
        </w:trPr>
        <w:tc>
          <w:tcPr>
            <w:tcW w:w="272" w:type="pct"/>
          </w:tcPr>
          <w:p w14:paraId="0E9E8C04" w14:textId="77777777" w:rsidR="00E617C8" w:rsidRPr="009C4175" w:rsidRDefault="00E617C8" w:rsidP="006A48D6">
            <w:pPr>
              <w:jc w:val="center"/>
            </w:pPr>
            <w:r w:rsidRPr="009C4175">
              <w:t>21.</w:t>
            </w:r>
          </w:p>
        </w:tc>
        <w:tc>
          <w:tcPr>
            <w:tcW w:w="189" w:type="pct"/>
          </w:tcPr>
          <w:p w14:paraId="736E1FB6" w14:textId="77777777" w:rsidR="00E617C8" w:rsidRPr="009C4175" w:rsidRDefault="00E617C8" w:rsidP="006A48D6">
            <w:pPr>
              <w:jc w:val="center"/>
            </w:pPr>
            <w:r w:rsidRPr="009C4175">
              <w:t>a.</w:t>
            </w:r>
          </w:p>
        </w:tc>
        <w:tc>
          <w:tcPr>
            <w:tcW w:w="3740" w:type="pct"/>
          </w:tcPr>
          <w:p w14:paraId="62C3740A" w14:textId="77777777" w:rsidR="00E617C8" w:rsidRPr="009C4175" w:rsidRDefault="00E617C8" w:rsidP="006A48D6">
            <w:pPr>
              <w:jc w:val="both"/>
            </w:pPr>
            <w:r>
              <w:t>Design and draw a food label for a high bran “Breakfast Cereal”. Categorize the mandatory and voluntary information in the label as per UK statutory regulations.</w:t>
            </w:r>
          </w:p>
        </w:tc>
        <w:tc>
          <w:tcPr>
            <w:tcW w:w="319" w:type="pct"/>
            <w:shd w:val="clear" w:color="auto" w:fill="auto"/>
          </w:tcPr>
          <w:p w14:paraId="7F478543" w14:textId="77777777" w:rsidR="00E617C8" w:rsidRPr="009C4175" w:rsidRDefault="00E617C8" w:rsidP="00D63397">
            <w:pPr>
              <w:jc w:val="center"/>
            </w:pPr>
            <w:r w:rsidRPr="009C4175">
              <w:t>CO</w:t>
            </w:r>
            <w:r>
              <w:t>4</w:t>
            </w:r>
          </w:p>
        </w:tc>
        <w:tc>
          <w:tcPr>
            <w:tcW w:w="256" w:type="pct"/>
            <w:shd w:val="clear" w:color="auto" w:fill="auto"/>
          </w:tcPr>
          <w:p w14:paraId="75D04F2D" w14:textId="77777777" w:rsidR="00E617C8" w:rsidRPr="009C4175" w:rsidRDefault="00E617C8" w:rsidP="00D63397">
            <w:pPr>
              <w:jc w:val="center"/>
            </w:pPr>
            <w:r>
              <w:t>An</w:t>
            </w:r>
          </w:p>
        </w:tc>
        <w:tc>
          <w:tcPr>
            <w:tcW w:w="224" w:type="pct"/>
            <w:shd w:val="clear" w:color="auto" w:fill="auto"/>
          </w:tcPr>
          <w:p w14:paraId="537A6AA8" w14:textId="77777777" w:rsidR="00E617C8" w:rsidRPr="009C4175" w:rsidRDefault="00E617C8" w:rsidP="00D63397">
            <w:pPr>
              <w:jc w:val="center"/>
            </w:pPr>
            <w:r>
              <w:t>6</w:t>
            </w:r>
          </w:p>
        </w:tc>
      </w:tr>
      <w:tr w:rsidR="00E617C8" w:rsidRPr="009C4175" w14:paraId="1AB37320" w14:textId="77777777" w:rsidTr="00D63397">
        <w:trPr>
          <w:trHeight w:val="283"/>
        </w:trPr>
        <w:tc>
          <w:tcPr>
            <w:tcW w:w="272" w:type="pct"/>
          </w:tcPr>
          <w:p w14:paraId="1EB49F83" w14:textId="77777777" w:rsidR="00E617C8" w:rsidRPr="009C4175" w:rsidRDefault="00E617C8" w:rsidP="006A48D6">
            <w:pPr>
              <w:jc w:val="center"/>
            </w:pPr>
          </w:p>
        </w:tc>
        <w:tc>
          <w:tcPr>
            <w:tcW w:w="189" w:type="pct"/>
          </w:tcPr>
          <w:p w14:paraId="12583298" w14:textId="77777777" w:rsidR="00E617C8" w:rsidRPr="009C4175" w:rsidRDefault="00E617C8" w:rsidP="006A48D6">
            <w:pPr>
              <w:jc w:val="center"/>
            </w:pPr>
            <w:r w:rsidRPr="009C4175">
              <w:t>b.</w:t>
            </w:r>
          </w:p>
        </w:tc>
        <w:tc>
          <w:tcPr>
            <w:tcW w:w="3740" w:type="pct"/>
          </w:tcPr>
          <w:p w14:paraId="5C99A811" w14:textId="77777777" w:rsidR="00E617C8" w:rsidRDefault="00E617C8" w:rsidP="006A48D6">
            <w:pPr>
              <w:jc w:val="both"/>
              <w:rPr>
                <w:color w:val="000000"/>
              </w:rPr>
            </w:pPr>
            <w:r>
              <w:rPr>
                <w:color w:val="000000"/>
              </w:rPr>
              <w:t>Predict the penalties for the following offence as per FSSA, 2006:</w:t>
            </w:r>
          </w:p>
          <w:p w14:paraId="0DD16C85" w14:textId="77777777" w:rsidR="00E617C8" w:rsidRPr="004F431A" w:rsidRDefault="00E617C8" w:rsidP="00E617C8">
            <w:pPr>
              <w:pStyle w:val="ListParagraph"/>
              <w:numPr>
                <w:ilvl w:val="0"/>
                <w:numId w:val="14"/>
              </w:numPr>
              <w:jc w:val="both"/>
              <w:rPr>
                <w:bCs/>
              </w:rPr>
            </w:pPr>
            <w:r>
              <w:rPr>
                <w:color w:val="000000"/>
              </w:rPr>
              <w:t>M</w:t>
            </w:r>
            <w:r w:rsidRPr="004F431A">
              <w:rPr>
                <w:color w:val="000000"/>
              </w:rPr>
              <w:t>isleading advertisement</w:t>
            </w:r>
          </w:p>
          <w:p w14:paraId="363CE3B6" w14:textId="77777777" w:rsidR="00E617C8" w:rsidRPr="004F431A" w:rsidRDefault="00E617C8" w:rsidP="00E617C8">
            <w:pPr>
              <w:pStyle w:val="ListParagraph"/>
              <w:numPr>
                <w:ilvl w:val="0"/>
                <w:numId w:val="14"/>
              </w:numPr>
              <w:jc w:val="both"/>
              <w:rPr>
                <w:bCs/>
              </w:rPr>
            </w:pPr>
            <w:r>
              <w:rPr>
                <w:color w:val="000000"/>
              </w:rPr>
              <w:t>P</w:t>
            </w:r>
            <w:r w:rsidRPr="004F431A">
              <w:rPr>
                <w:color w:val="000000"/>
              </w:rPr>
              <w:t>ossessing adulterant</w:t>
            </w:r>
          </w:p>
          <w:p w14:paraId="58F89C33" w14:textId="77777777" w:rsidR="00E617C8" w:rsidRDefault="00E617C8" w:rsidP="00E617C8">
            <w:pPr>
              <w:pStyle w:val="ListParagraph"/>
              <w:numPr>
                <w:ilvl w:val="0"/>
                <w:numId w:val="14"/>
              </w:numPr>
              <w:jc w:val="both"/>
              <w:rPr>
                <w:bCs/>
              </w:rPr>
            </w:pPr>
            <w:r>
              <w:rPr>
                <w:bCs/>
              </w:rPr>
              <w:t>Unsafe Food</w:t>
            </w:r>
          </w:p>
          <w:p w14:paraId="548D3D9F" w14:textId="77777777" w:rsidR="00E617C8" w:rsidRDefault="00E617C8" w:rsidP="00E617C8">
            <w:pPr>
              <w:pStyle w:val="ListParagraph"/>
              <w:numPr>
                <w:ilvl w:val="0"/>
                <w:numId w:val="14"/>
              </w:numPr>
              <w:jc w:val="both"/>
              <w:rPr>
                <w:bCs/>
              </w:rPr>
            </w:pPr>
            <w:r>
              <w:rPr>
                <w:bCs/>
              </w:rPr>
              <w:t>I</w:t>
            </w:r>
            <w:r w:rsidRPr="004F431A">
              <w:rPr>
                <w:bCs/>
              </w:rPr>
              <w:t>nterfering with seized items</w:t>
            </w:r>
          </w:p>
          <w:p w14:paraId="4981E895" w14:textId="77777777" w:rsidR="00E617C8" w:rsidRDefault="00E617C8" w:rsidP="00E617C8">
            <w:pPr>
              <w:pStyle w:val="ListParagraph"/>
              <w:numPr>
                <w:ilvl w:val="0"/>
                <w:numId w:val="14"/>
              </w:numPr>
              <w:jc w:val="both"/>
              <w:rPr>
                <w:bCs/>
              </w:rPr>
            </w:pPr>
            <w:r>
              <w:rPr>
                <w:bCs/>
              </w:rPr>
              <w:t>Misbranded food</w:t>
            </w:r>
          </w:p>
          <w:p w14:paraId="17C48495" w14:textId="77777777" w:rsidR="00E617C8" w:rsidRPr="004F431A" w:rsidRDefault="00E617C8" w:rsidP="00E617C8">
            <w:pPr>
              <w:pStyle w:val="ListParagraph"/>
              <w:numPr>
                <w:ilvl w:val="0"/>
                <w:numId w:val="14"/>
              </w:numPr>
              <w:jc w:val="both"/>
              <w:rPr>
                <w:bCs/>
              </w:rPr>
            </w:pPr>
            <w:r>
              <w:rPr>
                <w:bCs/>
              </w:rPr>
              <w:t>Sub-standard food</w:t>
            </w:r>
          </w:p>
        </w:tc>
        <w:tc>
          <w:tcPr>
            <w:tcW w:w="319" w:type="pct"/>
            <w:shd w:val="clear" w:color="auto" w:fill="auto"/>
          </w:tcPr>
          <w:p w14:paraId="691F038B" w14:textId="77777777" w:rsidR="00E617C8" w:rsidRPr="009C4175" w:rsidRDefault="00E617C8" w:rsidP="00D63397">
            <w:pPr>
              <w:jc w:val="center"/>
            </w:pPr>
            <w:r w:rsidRPr="009C4175">
              <w:t>CO</w:t>
            </w:r>
            <w:r>
              <w:t>4</w:t>
            </w:r>
          </w:p>
        </w:tc>
        <w:tc>
          <w:tcPr>
            <w:tcW w:w="256" w:type="pct"/>
            <w:shd w:val="clear" w:color="auto" w:fill="auto"/>
          </w:tcPr>
          <w:p w14:paraId="65D7ED45" w14:textId="77777777" w:rsidR="00E617C8" w:rsidRPr="009C4175" w:rsidRDefault="00E617C8" w:rsidP="00D63397">
            <w:pPr>
              <w:jc w:val="center"/>
            </w:pPr>
            <w:r>
              <w:t>E</w:t>
            </w:r>
          </w:p>
        </w:tc>
        <w:tc>
          <w:tcPr>
            <w:tcW w:w="224" w:type="pct"/>
            <w:shd w:val="clear" w:color="auto" w:fill="auto"/>
          </w:tcPr>
          <w:p w14:paraId="27B660FC" w14:textId="77777777" w:rsidR="00E617C8" w:rsidRPr="009C4175" w:rsidRDefault="00E617C8" w:rsidP="00D63397">
            <w:pPr>
              <w:jc w:val="center"/>
            </w:pPr>
            <w:r>
              <w:t>6</w:t>
            </w:r>
          </w:p>
        </w:tc>
      </w:tr>
      <w:tr w:rsidR="00E617C8" w:rsidRPr="009C4175" w14:paraId="4F777910" w14:textId="77777777" w:rsidTr="00D63397">
        <w:trPr>
          <w:trHeight w:val="283"/>
        </w:trPr>
        <w:tc>
          <w:tcPr>
            <w:tcW w:w="272" w:type="pct"/>
          </w:tcPr>
          <w:p w14:paraId="7154425A" w14:textId="77777777" w:rsidR="00E617C8" w:rsidRPr="009C4175" w:rsidRDefault="00E617C8" w:rsidP="006A48D6">
            <w:pPr>
              <w:jc w:val="center"/>
            </w:pPr>
          </w:p>
        </w:tc>
        <w:tc>
          <w:tcPr>
            <w:tcW w:w="189" w:type="pct"/>
          </w:tcPr>
          <w:p w14:paraId="48826B95" w14:textId="77777777" w:rsidR="00E617C8" w:rsidRPr="009C4175" w:rsidRDefault="00E617C8" w:rsidP="006A48D6">
            <w:pPr>
              <w:jc w:val="center"/>
            </w:pPr>
          </w:p>
        </w:tc>
        <w:tc>
          <w:tcPr>
            <w:tcW w:w="3740" w:type="pct"/>
          </w:tcPr>
          <w:p w14:paraId="4E661AC1" w14:textId="77777777" w:rsidR="00E617C8" w:rsidRPr="009C4175" w:rsidRDefault="00E617C8" w:rsidP="006A48D6">
            <w:pPr>
              <w:jc w:val="both"/>
            </w:pPr>
          </w:p>
        </w:tc>
        <w:tc>
          <w:tcPr>
            <w:tcW w:w="319" w:type="pct"/>
          </w:tcPr>
          <w:p w14:paraId="3E1D3FF8" w14:textId="77777777" w:rsidR="00E617C8" w:rsidRPr="009C4175" w:rsidRDefault="00E617C8" w:rsidP="00D63397">
            <w:pPr>
              <w:jc w:val="center"/>
            </w:pPr>
          </w:p>
        </w:tc>
        <w:tc>
          <w:tcPr>
            <w:tcW w:w="256" w:type="pct"/>
          </w:tcPr>
          <w:p w14:paraId="032BEF7B" w14:textId="77777777" w:rsidR="00E617C8" w:rsidRPr="009C4175" w:rsidRDefault="00E617C8" w:rsidP="00D63397">
            <w:pPr>
              <w:jc w:val="center"/>
            </w:pPr>
          </w:p>
        </w:tc>
        <w:tc>
          <w:tcPr>
            <w:tcW w:w="224" w:type="pct"/>
          </w:tcPr>
          <w:p w14:paraId="478EE1C1" w14:textId="77777777" w:rsidR="00E617C8" w:rsidRPr="009C4175" w:rsidRDefault="00E617C8" w:rsidP="00D63397">
            <w:pPr>
              <w:jc w:val="center"/>
            </w:pPr>
          </w:p>
        </w:tc>
      </w:tr>
      <w:tr w:rsidR="00E617C8" w:rsidRPr="009C4175" w14:paraId="33F47CFE" w14:textId="77777777" w:rsidTr="00D63397">
        <w:trPr>
          <w:trHeight w:val="283"/>
        </w:trPr>
        <w:tc>
          <w:tcPr>
            <w:tcW w:w="272" w:type="pct"/>
          </w:tcPr>
          <w:p w14:paraId="356C4463" w14:textId="77777777" w:rsidR="00E617C8" w:rsidRPr="009C4175" w:rsidRDefault="00E617C8" w:rsidP="006A48D6">
            <w:pPr>
              <w:jc w:val="center"/>
            </w:pPr>
            <w:r w:rsidRPr="009C4175">
              <w:t>22.</w:t>
            </w:r>
          </w:p>
        </w:tc>
        <w:tc>
          <w:tcPr>
            <w:tcW w:w="189" w:type="pct"/>
          </w:tcPr>
          <w:p w14:paraId="1588612F" w14:textId="77777777" w:rsidR="00E617C8" w:rsidRPr="009C4175" w:rsidRDefault="00E617C8" w:rsidP="006A48D6">
            <w:pPr>
              <w:jc w:val="center"/>
            </w:pPr>
            <w:r w:rsidRPr="009C4175">
              <w:t>a.</w:t>
            </w:r>
          </w:p>
        </w:tc>
        <w:tc>
          <w:tcPr>
            <w:tcW w:w="3740" w:type="pct"/>
          </w:tcPr>
          <w:p w14:paraId="2C050C09" w14:textId="77777777" w:rsidR="00E617C8" w:rsidRPr="009C4175" w:rsidRDefault="00E617C8" w:rsidP="006A48D6">
            <w:pPr>
              <w:jc w:val="both"/>
            </w:pPr>
            <w:r>
              <w:rPr>
                <w:color w:val="000000"/>
              </w:rPr>
              <w:t>Differentiate between SPS and TBT Agreements. As per the TBT transparency requirements, outline the steps starting from drafting a TBT measure to the measure coming into force with a neat flow-chart.</w:t>
            </w:r>
          </w:p>
        </w:tc>
        <w:tc>
          <w:tcPr>
            <w:tcW w:w="319" w:type="pct"/>
            <w:shd w:val="clear" w:color="auto" w:fill="auto"/>
          </w:tcPr>
          <w:p w14:paraId="58AB8571" w14:textId="77777777" w:rsidR="00E617C8" w:rsidRPr="009C4175" w:rsidRDefault="00E617C8" w:rsidP="00D63397">
            <w:pPr>
              <w:jc w:val="center"/>
            </w:pPr>
            <w:r w:rsidRPr="009C4175">
              <w:t>CO</w:t>
            </w:r>
            <w:r>
              <w:t>5</w:t>
            </w:r>
          </w:p>
        </w:tc>
        <w:tc>
          <w:tcPr>
            <w:tcW w:w="256" w:type="pct"/>
            <w:shd w:val="clear" w:color="auto" w:fill="auto"/>
          </w:tcPr>
          <w:p w14:paraId="472B2787" w14:textId="77777777" w:rsidR="00E617C8" w:rsidRPr="009C4175" w:rsidRDefault="00E617C8" w:rsidP="00D63397">
            <w:pPr>
              <w:jc w:val="center"/>
            </w:pPr>
            <w:r>
              <w:t>An</w:t>
            </w:r>
          </w:p>
        </w:tc>
        <w:tc>
          <w:tcPr>
            <w:tcW w:w="224" w:type="pct"/>
            <w:shd w:val="clear" w:color="auto" w:fill="auto"/>
          </w:tcPr>
          <w:p w14:paraId="5D9839F6" w14:textId="77777777" w:rsidR="00E617C8" w:rsidRPr="009C4175" w:rsidRDefault="00E617C8" w:rsidP="00D63397">
            <w:pPr>
              <w:jc w:val="center"/>
            </w:pPr>
            <w:r>
              <w:t>6</w:t>
            </w:r>
          </w:p>
        </w:tc>
      </w:tr>
      <w:tr w:rsidR="00E617C8" w:rsidRPr="009C4175" w14:paraId="4F98B787" w14:textId="77777777" w:rsidTr="00D63397">
        <w:trPr>
          <w:trHeight w:val="283"/>
        </w:trPr>
        <w:tc>
          <w:tcPr>
            <w:tcW w:w="272" w:type="pct"/>
          </w:tcPr>
          <w:p w14:paraId="456BE1F5" w14:textId="77777777" w:rsidR="00E617C8" w:rsidRPr="009C4175" w:rsidRDefault="00E617C8" w:rsidP="006A48D6">
            <w:pPr>
              <w:jc w:val="center"/>
            </w:pPr>
          </w:p>
        </w:tc>
        <w:tc>
          <w:tcPr>
            <w:tcW w:w="189" w:type="pct"/>
          </w:tcPr>
          <w:p w14:paraId="56C84AFF" w14:textId="77777777" w:rsidR="00E617C8" w:rsidRPr="009C4175" w:rsidRDefault="00E617C8" w:rsidP="006A48D6">
            <w:pPr>
              <w:jc w:val="center"/>
            </w:pPr>
            <w:r w:rsidRPr="009C4175">
              <w:t>b.</w:t>
            </w:r>
          </w:p>
        </w:tc>
        <w:tc>
          <w:tcPr>
            <w:tcW w:w="3740" w:type="pct"/>
            <w:vAlign w:val="bottom"/>
          </w:tcPr>
          <w:p w14:paraId="5CF1EE0E" w14:textId="77777777" w:rsidR="00E617C8" w:rsidRPr="009C4175" w:rsidRDefault="00E617C8" w:rsidP="006A48D6">
            <w:pPr>
              <w:jc w:val="both"/>
              <w:rPr>
                <w:bCs/>
              </w:rPr>
            </w:pPr>
            <w:r>
              <w:rPr>
                <w:bCs/>
              </w:rPr>
              <w:t>Outline the p</w:t>
            </w:r>
            <w:r w:rsidRPr="0074166A">
              <w:rPr>
                <w:bCs/>
              </w:rPr>
              <w:t xml:space="preserve">reparation &amp; </w:t>
            </w:r>
            <w:r>
              <w:rPr>
                <w:bCs/>
              </w:rPr>
              <w:t>p</w:t>
            </w:r>
            <w:r w:rsidRPr="0074166A">
              <w:rPr>
                <w:bCs/>
              </w:rPr>
              <w:t xml:space="preserve">lanning </w:t>
            </w:r>
            <w:r>
              <w:rPr>
                <w:bCs/>
              </w:rPr>
              <w:t>s</w:t>
            </w:r>
            <w:r w:rsidRPr="0074166A">
              <w:rPr>
                <w:bCs/>
              </w:rPr>
              <w:t>tage</w:t>
            </w:r>
            <w:r>
              <w:rPr>
                <w:bCs/>
              </w:rPr>
              <w:t xml:space="preserve"> of any HACCP system.</w:t>
            </w:r>
          </w:p>
        </w:tc>
        <w:tc>
          <w:tcPr>
            <w:tcW w:w="319" w:type="pct"/>
            <w:shd w:val="clear" w:color="auto" w:fill="auto"/>
          </w:tcPr>
          <w:p w14:paraId="48466B9F" w14:textId="77777777" w:rsidR="00E617C8" w:rsidRPr="009C4175" w:rsidRDefault="00E617C8" w:rsidP="00D63397">
            <w:pPr>
              <w:jc w:val="center"/>
            </w:pPr>
            <w:r w:rsidRPr="009C4175">
              <w:t>CO</w:t>
            </w:r>
            <w:r>
              <w:t>5</w:t>
            </w:r>
          </w:p>
        </w:tc>
        <w:tc>
          <w:tcPr>
            <w:tcW w:w="256" w:type="pct"/>
            <w:shd w:val="clear" w:color="auto" w:fill="auto"/>
          </w:tcPr>
          <w:p w14:paraId="509B991D" w14:textId="77777777" w:rsidR="00E617C8" w:rsidRPr="009C4175" w:rsidRDefault="00E617C8" w:rsidP="00D63397">
            <w:pPr>
              <w:jc w:val="center"/>
            </w:pPr>
            <w:r>
              <w:t>U</w:t>
            </w:r>
          </w:p>
        </w:tc>
        <w:tc>
          <w:tcPr>
            <w:tcW w:w="224" w:type="pct"/>
            <w:shd w:val="clear" w:color="auto" w:fill="auto"/>
          </w:tcPr>
          <w:p w14:paraId="7C4DCC04" w14:textId="77777777" w:rsidR="00E617C8" w:rsidRPr="009C4175" w:rsidRDefault="00E617C8" w:rsidP="00D63397">
            <w:pPr>
              <w:jc w:val="center"/>
            </w:pPr>
            <w:r>
              <w:t>6</w:t>
            </w:r>
          </w:p>
        </w:tc>
      </w:tr>
      <w:tr w:rsidR="00E617C8" w:rsidRPr="009C4175" w14:paraId="1210AF23" w14:textId="77777777" w:rsidTr="00D63397">
        <w:trPr>
          <w:trHeight w:val="283"/>
        </w:trPr>
        <w:tc>
          <w:tcPr>
            <w:tcW w:w="272" w:type="pct"/>
          </w:tcPr>
          <w:p w14:paraId="30C59C79" w14:textId="77777777" w:rsidR="00E617C8" w:rsidRPr="009C4175" w:rsidRDefault="00E617C8" w:rsidP="006A48D6">
            <w:pPr>
              <w:jc w:val="center"/>
            </w:pPr>
          </w:p>
        </w:tc>
        <w:tc>
          <w:tcPr>
            <w:tcW w:w="189" w:type="pct"/>
          </w:tcPr>
          <w:p w14:paraId="28108D0C" w14:textId="77777777" w:rsidR="00E617C8" w:rsidRPr="009C4175" w:rsidRDefault="00E617C8" w:rsidP="006A48D6">
            <w:pPr>
              <w:jc w:val="center"/>
            </w:pPr>
          </w:p>
        </w:tc>
        <w:tc>
          <w:tcPr>
            <w:tcW w:w="3740" w:type="pct"/>
            <w:vAlign w:val="bottom"/>
          </w:tcPr>
          <w:p w14:paraId="1DFFDCF4" w14:textId="77777777" w:rsidR="00E617C8" w:rsidRPr="009C4175" w:rsidRDefault="00E617C8" w:rsidP="006A48D6">
            <w:pPr>
              <w:jc w:val="both"/>
            </w:pPr>
          </w:p>
        </w:tc>
        <w:tc>
          <w:tcPr>
            <w:tcW w:w="319" w:type="pct"/>
            <w:shd w:val="clear" w:color="auto" w:fill="auto"/>
          </w:tcPr>
          <w:p w14:paraId="7BCC3D13" w14:textId="77777777" w:rsidR="00E617C8" w:rsidRPr="009C4175" w:rsidRDefault="00E617C8" w:rsidP="00D63397">
            <w:pPr>
              <w:jc w:val="center"/>
            </w:pPr>
          </w:p>
        </w:tc>
        <w:tc>
          <w:tcPr>
            <w:tcW w:w="256" w:type="pct"/>
            <w:shd w:val="clear" w:color="auto" w:fill="auto"/>
          </w:tcPr>
          <w:p w14:paraId="65500A32" w14:textId="77777777" w:rsidR="00E617C8" w:rsidRPr="009C4175" w:rsidRDefault="00E617C8" w:rsidP="00D63397">
            <w:pPr>
              <w:jc w:val="center"/>
            </w:pPr>
          </w:p>
        </w:tc>
        <w:tc>
          <w:tcPr>
            <w:tcW w:w="224" w:type="pct"/>
            <w:shd w:val="clear" w:color="auto" w:fill="auto"/>
          </w:tcPr>
          <w:p w14:paraId="4AA40996" w14:textId="77777777" w:rsidR="00E617C8" w:rsidRPr="009C4175" w:rsidRDefault="00E617C8" w:rsidP="00D63397">
            <w:pPr>
              <w:jc w:val="center"/>
            </w:pPr>
          </w:p>
        </w:tc>
      </w:tr>
      <w:tr w:rsidR="00E617C8" w:rsidRPr="009C4175" w14:paraId="0EEF8D01" w14:textId="77777777" w:rsidTr="00D63397">
        <w:trPr>
          <w:trHeight w:val="283"/>
        </w:trPr>
        <w:tc>
          <w:tcPr>
            <w:tcW w:w="272" w:type="pct"/>
          </w:tcPr>
          <w:p w14:paraId="251B9DEB" w14:textId="77777777" w:rsidR="00E617C8" w:rsidRPr="009C4175" w:rsidRDefault="00E617C8" w:rsidP="006A48D6">
            <w:pPr>
              <w:jc w:val="center"/>
            </w:pPr>
            <w:r w:rsidRPr="009C4175">
              <w:t>23.</w:t>
            </w:r>
          </w:p>
        </w:tc>
        <w:tc>
          <w:tcPr>
            <w:tcW w:w="189" w:type="pct"/>
          </w:tcPr>
          <w:p w14:paraId="2F860FCC" w14:textId="77777777" w:rsidR="00E617C8" w:rsidRPr="009C4175" w:rsidRDefault="00E617C8" w:rsidP="006A48D6">
            <w:pPr>
              <w:jc w:val="center"/>
            </w:pPr>
          </w:p>
        </w:tc>
        <w:tc>
          <w:tcPr>
            <w:tcW w:w="3740" w:type="pct"/>
          </w:tcPr>
          <w:p w14:paraId="4518CD44" w14:textId="77777777" w:rsidR="00E617C8" w:rsidRPr="009C4175" w:rsidRDefault="00E617C8" w:rsidP="006A48D6">
            <w:pPr>
              <w:jc w:val="both"/>
            </w:pPr>
            <w:r>
              <w:t>Visualize an Orange Squash</w:t>
            </w:r>
            <w:r w:rsidRPr="00842097">
              <w:t xml:space="preserve"> manufacturing process </w:t>
            </w:r>
            <w:r>
              <w:t>and create a technical executive summary that contains description of the product, its intended use, a short technical flow chart and a HACCP Control Chart. Use the Decision tree methodology to</w:t>
            </w:r>
            <w:r w:rsidRPr="00842097">
              <w:t xml:space="preserve"> identify at least 2 CCPs and 1 CP in the </w:t>
            </w:r>
            <w:r>
              <w:t>manufacturing process</w:t>
            </w:r>
            <w:r w:rsidRPr="00842097">
              <w:t>. (Use imaginary values where necessary)</w:t>
            </w:r>
          </w:p>
        </w:tc>
        <w:tc>
          <w:tcPr>
            <w:tcW w:w="319" w:type="pct"/>
            <w:shd w:val="clear" w:color="auto" w:fill="auto"/>
          </w:tcPr>
          <w:p w14:paraId="63878078" w14:textId="77777777" w:rsidR="00E617C8" w:rsidRPr="009C4175" w:rsidRDefault="00E617C8" w:rsidP="00D63397">
            <w:pPr>
              <w:jc w:val="center"/>
            </w:pPr>
            <w:r w:rsidRPr="009C4175">
              <w:t>CO</w:t>
            </w:r>
            <w:r>
              <w:t>6</w:t>
            </w:r>
          </w:p>
        </w:tc>
        <w:tc>
          <w:tcPr>
            <w:tcW w:w="256" w:type="pct"/>
            <w:shd w:val="clear" w:color="auto" w:fill="auto"/>
          </w:tcPr>
          <w:p w14:paraId="60586278" w14:textId="77777777" w:rsidR="00E617C8" w:rsidRPr="009C4175" w:rsidRDefault="00E617C8" w:rsidP="00D63397">
            <w:pPr>
              <w:jc w:val="center"/>
            </w:pPr>
            <w:r>
              <w:t>E</w:t>
            </w:r>
          </w:p>
        </w:tc>
        <w:tc>
          <w:tcPr>
            <w:tcW w:w="224" w:type="pct"/>
            <w:shd w:val="clear" w:color="auto" w:fill="auto"/>
          </w:tcPr>
          <w:p w14:paraId="39C67E7E" w14:textId="77777777" w:rsidR="00E617C8" w:rsidRPr="009C4175" w:rsidRDefault="00E617C8" w:rsidP="00D63397">
            <w:pPr>
              <w:jc w:val="center"/>
            </w:pPr>
            <w:r w:rsidRPr="009C4175">
              <w:t>12</w:t>
            </w:r>
          </w:p>
        </w:tc>
      </w:tr>
      <w:tr w:rsidR="00E617C8" w:rsidRPr="009C4175" w14:paraId="21841987" w14:textId="77777777" w:rsidTr="00D63397">
        <w:trPr>
          <w:trHeight w:val="397"/>
        </w:trPr>
        <w:tc>
          <w:tcPr>
            <w:tcW w:w="5000" w:type="pct"/>
            <w:gridSpan w:val="6"/>
            <w:vAlign w:val="center"/>
          </w:tcPr>
          <w:p w14:paraId="1701220D" w14:textId="77777777" w:rsidR="00E617C8" w:rsidRPr="009C4175" w:rsidRDefault="00E617C8" w:rsidP="006A48D6">
            <w:pPr>
              <w:jc w:val="center"/>
              <w:rPr>
                <w:b/>
                <w:bCs/>
              </w:rPr>
            </w:pPr>
            <w:r w:rsidRPr="009C4175">
              <w:rPr>
                <w:b/>
                <w:bCs/>
              </w:rPr>
              <w:t>COMPULSORY QUESTION</w:t>
            </w:r>
          </w:p>
        </w:tc>
      </w:tr>
      <w:tr w:rsidR="00E617C8" w:rsidRPr="009C4175" w14:paraId="35063E9A" w14:textId="77777777" w:rsidTr="00D63397">
        <w:trPr>
          <w:trHeight w:val="283"/>
        </w:trPr>
        <w:tc>
          <w:tcPr>
            <w:tcW w:w="272" w:type="pct"/>
          </w:tcPr>
          <w:p w14:paraId="63D40A7C" w14:textId="77777777" w:rsidR="00E617C8" w:rsidRPr="009C4175" w:rsidRDefault="00E617C8" w:rsidP="006A48D6">
            <w:pPr>
              <w:jc w:val="center"/>
            </w:pPr>
            <w:r w:rsidRPr="009C4175">
              <w:t>24.</w:t>
            </w:r>
          </w:p>
        </w:tc>
        <w:tc>
          <w:tcPr>
            <w:tcW w:w="189" w:type="pct"/>
          </w:tcPr>
          <w:p w14:paraId="58A32AF6" w14:textId="77777777" w:rsidR="00E617C8" w:rsidRPr="009C4175" w:rsidRDefault="00E617C8" w:rsidP="006A48D6">
            <w:pPr>
              <w:jc w:val="center"/>
            </w:pPr>
            <w:r w:rsidRPr="009C4175">
              <w:t>a.</w:t>
            </w:r>
          </w:p>
        </w:tc>
        <w:tc>
          <w:tcPr>
            <w:tcW w:w="3740" w:type="pct"/>
          </w:tcPr>
          <w:p w14:paraId="06B3F923" w14:textId="77777777" w:rsidR="00E617C8" w:rsidRPr="009C4175" w:rsidRDefault="00E617C8" w:rsidP="006A48D6">
            <w:pPr>
              <w:jc w:val="both"/>
            </w:pPr>
            <w:r w:rsidRPr="00065992">
              <w:rPr>
                <w:lang w:val="en-IN"/>
              </w:rPr>
              <w:t xml:space="preserve">Construct a draft proposal for </w:t>
            </w:r>
            <w:r>
              <w:rPr>
                <w:lang w:val="en-IN"/>
              </w:rPr>
              <w:t>dosa batter</w:t>
            </w:r>
            <w:r w:rsidRPr="00065992">
              <w:rPr>
                <w:lang w:val="en-IN"/>
              </w:rPr>
              <w:t xml:space="preserve"> in the format prescribed by Codex Alimentarius Commission. Imagine that India has reached out to the codex alimetarius commission to develop an international standard for </w:t>
            </w:r>
            <w:r>
              <w:rPr>
                <w:lang w:val="en-IN"/>
              </w:rPr>
              <w:t>dosa batter</w:t>
            </w:r>
            <w:r w:rsidRPr="00065992">
              <w:rPr>
                <w:lang w:val="en-IN"/>
              </w:rPr>
              <w:t xml:space="preserve">. Outline the steps from proposal to publishing of codex standard on </w:t>
            </w:r>
            <w:r>
              <w:rPr>
                <w:lang w:val="en-IN"/>
              </w:rPr>
              <w:t>dosa batter</w:t>
            </w:r>
            <w:r w:rsidRPr="00065992">
              <w:rPr>
                <w:lang w:val="en-IN"/>
              </w:rPr>
              <w:t xml:space="preserve">. </w:t>
            </w:r>
          </w:p>
        </w:tc>
        <w:tc>
          <w:tcPr>
            <w:tcW w:w="319" w:type="pct"/>
            <w:shd w:val="clear" w:color="auto" w:fill="auto"/>
          </w:tcPr>
          <w:p w14:paraId="4169580E" w14:textId="77777777" w:rsidR="00E617C8" w:rsidRPr="009C4175" w:rsidRDefault="00E617C8" w:rsidP="00D63397">
            <w:pPr>
              <w:jc w:val="center"/>
            </w:pPr>
            <w:r w:rsidRPr="009C4175">
              <w:t>CO6</w:t>
            </w:r>
          </w:p>
        </w:tc>
        <w:tc>
          <w:tcPr>
            <w:tcW w:w="256" w:type="pct"/>
            <w:shd w:val="clear" w:color="auto" w:fill="auto"/>
          </w:tcPr>
          <w:p w14:paraId="0163EE9A" w14:textId="77777777" w:rsidR="00E617C8" w:rsidRPr="009C4175" w:rsidRDefault="00E617C8" w:rsidP="00D63397">
            <w:pPr>
              <w:jc w:val="center"/>
            </w:pPr>
            <w:r>
              <w:t>C</w:t>
            </w:r>
          </w:p>
        </w:tc>
        <w:tc>
          <w:tcPr>
            <w:tcW w:w="224" w:type="pct"/>
            <w:shd w:val="clear" w:color="auto" w:fill="auto"/>
          </w:tcPr>
          <w:p w14:paraId="71C5316E" w14:textId="77777777" w:rsidR="00E617C8" w:rsidRPr="009C4175" w:rsidRDefault="00E617C8" w:rsidP="00D63397">
            <w:pPr>
              <w:jc w:val="center"/>
            </w:pPr>
            <w:r>
              <w:t>6</w:t>
            </w:r>
          </w:p>
        </w:tc>
      </w:tr>
      <w:tr w:rsidR="00E617C8" w:rsidRPr="009C4175" w14:paraId="25E45D5A" w14:textId="77777777" w:rsidTr="00D63397">
        <w:trPr>
          <w:trHeight w:val="283"/>
        </w:trPr>
        <w:tc>
          <w:tcPr>
            <w:tcW w:w="272" w:type="pct"/>
          </w:tcPr>
          <w:p w14:paraId="4B9C5FB4" w14:textId="77777777" w:rsidR="00E617C8" w:rsidRPr="009C4175" w:rsidRDefault="00E617C8" w:rsidP="006A48D6">
            <w:pPr>
              <w:jc w:val="center"/>
            </w:pPr>
          </w:p>
        </w:tc>
        <w:tc>
          <w:tcPr>
            <w:tcW w:w="189" w:type="pct"/>
          </w:tcPr>
          <w:p w14:paraId="49105A5A" w14:textId="77777777" w:rsidR="00E617C8" w:rsidRPr="009C4175" w:rsidRDefault="00E617C8" w:rsidP="006A48D6">
            <w:pPr>
              <w:jc w:val="center"/>
            </w:pPr>
            <w:r w:rsidRPr="009C4175">
              <w:t>b.</w:t>
            </w:r>
          </w:p>
        </w:tc>
        <w:tc>
          <w:tcPr>
            <w:tcW w:w="3740" w:type="pct"/>
          </w:tcPr>
          <w:p w14:paraId="1366FFFF" w14:textId="77777777" w:rsidR="00E617C8" w:rsidRPr="009C4175" w:rsidRDefault="00E617C8" w:rsidP="006A48D6">
            <w:pPr>
              <w:jc w:val="both"/>
              <w:rPr>
                <w:bCs/>
              </w:rPr>
            </w:pPr>
            <w:r>
              <w:rPr>
                <w:bCs/>
              </w:rPr>
              <w:t xml:space="preserve">Explain the role of the </w:t>
            </w:r>
            <w:r w:rsidRPr="00065992">
              <w:rPr>
                <w:bCs/>
              </w:rPr>
              <w:t>National Codex Committee of India</w:t>
            </w:r>
            <w:r>
              <w:rPr>
                <w:bCs/>
              </w:rPr>
              <w:t xml:space="preserve"> and the bodies of Codex Alimentarius. </w:t>
            </w:r>
          </w:p>
        </w:tc>
        <w:tc>
          <w:tcPr>
            <w:tcW w:w="319" w:type="pct"/>
            <w:shd w:val="clear" w:color="auto" w:fill="auto"/>
          </w:tcPr>
          <w:p w14:paraId="7177902F" w14:textId="77777777" w:rsidR="00E617C8" w:rsidRPr="009C4175" w:rsidRDefault="00E617C8" w:rsidP="00D63397">
            <w:pPr>
              <w:jc w:val="center"/>
            </w:pPr>
            <w:r>
              <w:t>CO1</w:t>
            </w:r>
          </w:p>
        </w:tc>
        <w:tc>
          <w:tcPr>
            <w:tcW w:w="256" w:type="pct"/>
            <w:shd w:val="clear" w:color="auto" w:fill="auto"/>
          </w:tcPr>
          <w:p w14:paraId="12E33DE8" w14:textId="77777777" w:rsidR="00E617C8" w:rsidRPr="009C4175" w:rsidRDefault="00E617C8" w:rsidP="00D63397">
            <w:pPr>
              <w:jc w:val="center"/>
            </w:pPr>
            <w:r>
              <w:t>A</w:t>
            </w:r>
          </w:p>
        </w:tc>
        <w:tc>
          <w:tcPr>
            <w:tcW w:w="224" w:type="pct"/>
            <w:shd w:val="clear" w:color="auto" w:fill="auto"/>
          </w:tcPr>
          <w:p w14:paraId="32CAB73D" w14:textId="77777777" w:rsidR="00E617C8" w:rsidRPr="009C4175" w:rsidRDefault="00E617C8" w:rsidP="00D63397">
            <w:pPr>
              <w:jc w:val="center"/>
            </w:pPr>
            <w:r>
              <w:t>6</w:t>
            </w:r>
          </w:p>
        </w:tc>
      </w:tr>
    </w:tbl>
    <w:p w14:paraId="44DE1665"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0DEC39"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rsidRPr="00D63397" w14:paraId="1D558988" w14:textId="77777777" w:rsidTr="00517D3B">
        <w:trPr>
          <w:trHeight w:val="283"/>
        </w:trPr>
        <w:tc>
          <w:tcPr>
            <w:tcW w:w="670" w:type="dxa"/>
          </w:tcPr>
          <w:p w14:paraId="0C2BFDC8" w14:textId="77777777" w:rsidR="00E617C8" w:rsidRPr="00D63397" w:rsidRDefault="00E617C8" w:rsidP="00517D3B">
            <w:pPr>
              <w:jc w:val="center"/>
              <w:rPr>
                <w:sz w:val="20"/>
                <w:szCs w:val="20"/>
              </w:rPr>
            </w:pPr>
          </w:p>
        </w:tc>
        <w:tc>
          <w:tcPr>
            <w:tcW w:w="9820" w:type="dxa"/>
          </w:tcPr>
          <w:p w14:paraId="0EB3A88B" w14:textId="77777777" w:rsidR="00E617C8" w:rsidRPr="00D63397" w:rsidRDefault="00E617C8" w:rsidP="00517D3B">
            <w:pPr>
              <w:jc w:val="center"/>
              <w:rPr>
                <w:b/>
                <w:sz w:val="20"/>
                <w:szCs w:val="20"/>
              </w:rPr>
            </w:pPr>
            <w:r w:rsidRPr="00D63397">
              <w:rPr>
                <w:b/>
                <w:sz w:val="20"/>
                <w:szCs w:val="20"/>
              </w:rPr>
              <w:t>COURSE OUTCOMES</w:t>
            </w:r>
          </w:p>
        </w:tc>
      </w:tr>
      <w:tr w:rsidR="00E617C8" w:rsidRPr="00D63397" w14:paraId="7BEBA219" w14:textId="77777777" w:rsidTr="00F94208">
        <w:trPr>
          <w:trHeight w:val="283"/>
        </w:trPr>
        <w:tc>
          <w:tcPr>
            <w:tcW w:w="670" w:type="dxa"/>
          </w:tcPr>
          <w:p w14:paraId="7589E03F" w14:textId="77777777" w:rsidR="00E617C8" w:rsidRPr="00D63397" w:rsidRDefault="00E617C8" w:rsidP="00517D3B">
            <w:pPr>
              <w:jc w:val="center"/>
              <w:rPr>
                <w:b/>
                <w:bCs/>
                <w:sz w:val="20"/>
                <w:szCs w:val="20"/>
              </w:rPr>
            </w:pPr>
            <w:r w:rsidRPr="00D63397">
              <w:rPr>
                <w:b/>
                <w:bCs/>
                <w:sz w:val="20"/>
                <w:szCs w:val="20"/>
              </w:rPr>
              <w:t>CO1</w:t>
            </w:r>
          </w:p>
        </w:tc>
        <w:tc>
          <w:tcPr>
            <w:tcW w:w="9820" w:type="dxa"/>
          </w:tcPr>
          <w:p w14:paraId="456CD9C8" w14:textId="77777777" w:rsidR="00E617C8" w:rsidRPr="00D63397" w:rsidRDefault="00E617C8" w:rsidP="00D9260C">
            <w:pPr>
              <w:jc w:val="both"/>
              <w:rPr>
                <w:sz w:val="20"/>
                <w:szCs w:val="20"/>
              </w:rPr>
            </w:pPr>
            <w:r w:rsidRPr="00D63397">
              <w:rPr>
                <w:sz w:val="20"/>
                <w:szCs w:val="20"/>
              </w:rPr>
              <w:t xml:space="preserve">Recognize the various national and international regulatory bodies working to ensure food safety in the food industries. </w:t>
            </w:r>
          </w:p>
        </w:tc>
      </w:tr>
      <w:tr w:rsidR="00E617C8" w:rsidRPr="00D63397" w14:paraId="70DEEA38" w14:textId="77777777" w:rsidTr="00F94208">
        <w:trPr>
          <w:trHeight w:val="283"/>
        </w:trPr>
        <w:tc>
          <w:tcPr>
            <w:tcW w:w="670" w:type="dxa"/>
          </w:tcPr>
          <w:p w14:paraId="19B68E1F" w14:textId="77777777" w:rsidR="00E617C8" w:rsidRPr="00D63397" w:rsidRDefault="00E617C8" w:rsidP="00517D3B">
            <w:pPr>
              <w:jc w:val="center"/>
              <w:rPr>
                <w:b/>
                <w:bCs/>
                <w:sz w:val="20"/>
                <w:szCs w:val="20"/>
              </w:rPr>
            </w:pPr>
            <w:r w:rsidRPr="00D63397">
              <w:rPr>
                <w:b/>
                <w:bCs/>
                <w:sz w:val="20"/>
                <w:szCs w:val="20"/>
              </w:rPr>
              <w:t>CO2</w:t>
            </w:r>
          </w:p>
        </w:tc>
        <w:tc>
          <w:tcPr>
            <w:tcW w:w="9820" w:type="dxa"/>
          </w:tcPr>
          <w:p w14:paraId="0B770A9D" w14:textId="77777777" w:rsidR="00E617C8" w:rsidRPr="00D63397" w:rsidRDefault="00E617C8" w:rsidP="00D9260C">
            <w:pPr>
              <w:jc w:val="both"/>
              <w:rPr>
                <w:sz w:val="20"/>
                <w:szCs w:val="20"/>
              </w:rPr>
            </w:pPr>
            <w:r w:rsidRPr="00D63397">
              <w:rPr>
                <w:sz w:val="20"/>
                <w:szCs w:val="20"/>
              </w:rPr>
              <w:t xml:space="preserve">Understand the safety aspects in food industries with special emphasis on GMO and irradiated foods, water, meat and dairy products.  </w:t>
            </w:r>
          </w:p>
        </w:tc>
      </w:tr>
      <w:tr w:rsidR="00E617C8" w:rsidRPr="00D63397" w14:paraId="66571722" w14:textId="77777777" w:rsidTr="00F94208">
        <w:trPr>
          <w:trHeight w:val="283"/>
        </w:trPr>
        <w:tc>
          <w:tcPr>
            <w:tcW w:w="670" w:type="dxa"/>
          </w:tcPr>
          <w:p w14:paraId="32CC6799" w14:textId="77777777" w:rsidR="00E617C8" w:rsidRPr="00D63397" w:rsidRDefault="00E617C8" w:rsidP="00517D3B">
            <w:pPr>
              <w:jc w:val="center"/>
              <w:rPr>
                <w:b/>
                <w:bCs/>
                <w:sz w:val="20"/>
                <w:szCs w:val="20"/>
              </w:rPr>
            </w:pPr>
            <w:r w:rsidRPr="00D63397">
              <w:rPr>
                <w:b/>
                <w:bCs/>
                <w:sz w:val="20"/>
                <w:szCs w:val="20"/>
              </w:rPr>
              <w:t>CO3</w:t>
            </w:r>
          </w:p>
        </w:tc>
        <w:tc>
          <w:tcPr>
            <w:tcW w:w="9820" w:type="dxa"/>
          </w:tcPr>
          <w:p w14:paraId="66AF18CB" w14:textId="77777777" w:rsidR="00E617C8" w:rsidRPr="00D63397" w:rsidRDefault="00E617C8" w:rsidP="00D9260C">
            <w:pPr>
              <w:jc w:val="both"/>
              <w:rPr>
                <w:sz w:val="20"/>
                <w:szCs w:val="20"/>
              </w:rPr>
            </w:pPr>
            <w:r w:rsidRPr="00D63397">
              <w:rPr>
                <w:sz w:val="20"/>
                <w:szCs w:val="20"/>
              </w:rPr>
              <w:t xml:space="preserve">Apply their knowledge of regulations to develop manuals and protocols for food systems based on existing standards both national &amp; international.  </w:t>
            </w:r>
          </w:p>
        </w:tc>
      </w:tr>
      <w:tr w:rsidR="00E617C8" w:rsidRPr="00D63397" w14:paraId="3B4634AC" w14:textId="77777777" w:rsidTr="00F94208">
        <w:trPr>
          <w:trHeight w:val="283"/>
        </w:trPr>
        <w:tc>
          <w:tcPr>
            <w:tcW w:w="670" w:type="dxa"/>
          </w:tcPr>
          <w:p w14:paraId="361F6911" w14:textId="77777777" w:rsidR="00E617C8" w:rsidRPr="00D63397" w:rsidRDefault="00E617C8" w:rsidP="00517D3B">
            <w:pPr>
              <w:jc w:val="center"/>
              <w:rPr>
                <w:b/>
                <w:bCs/>
                <w:sz w:val="20"/>
                <w:szCs w:val="20"/>
              </w:rPr>
            </w:pPr>
            <w:r w:rsidRPr="00D63397">
              <w:rPr>
                <w:b/>
                <w:bCs/>
                <w:sz w:val="20"/>
                <w:szCs w:val="20"/>
              </w:rPr>
              <w:t>CO4</w:t>
            </w:r>
          </w:p>
        </w:tc>
        <w:tc>
          <w:tcPr>
            <w:tcW w:w="9820" w:type="dxa"/>
          </w:tcPr>
          <w:p w14:paraId="6E0E725C" w14:textId="77777777" w:rsidR="00E617C8" w:rsidRPr="00D63397" w:rsidRDefault="00E617C8" w:rsidP="00D9260C">
            <w:pPr>
              <w:jc w:val="both"/>
              <w:rPr>
                <w:sz w:val="20"/>
                <w:szCs w:val="20"/>
              </w:rPr>
            </w:pPr>
            <w:r w:rsidRPr="00D63397">
              <w:rPr>
                <w:sz w:val="20"/>
                <w:szCs w:val="20"/>
              </w:rPr>
              <w:t xml:space="preserve">Analyze and point out the various offences of Food Business Operators based on their knowledge of food regulations. </w:t>
            </w:r>
          </w:p>
        </w:tc>
      </w:tr>
      <w:tr w:rsidR="00E617C8" w:rsidRPr="00D63397" w14:paraId="00340A75" w14:textId="77777777" w:rsidTr="00F94208">
        <w:trPr>
          <w:trHeight w:val="283"/>
        </w:trPr>
        <w:tc>
          <w:tcPr>
            <w:tcW w:w="670" w:type="dxa"/>
          </w:tcPr>
          <w:p w14:paraId="0F5F9111" w14:textId="77777777" w:rsidR="00E617C8" w:rsidRPr="00D63397" w:rsidRDefault="00E617C8" w:rsidP="00517D3B">
            <w:pPr>
              <w:jc w:val="center"/>
              <w:rPr>
                <w:b/>
                <w:bCs/>
                <w:sz w:val="20"/>
                <w:szCs w:val="20"/>
              </w:rPr>
            </w:pPr>
            <w:r w:rsidRPr="00D63397">
              <w:rPr>
                <w:b/>
                <w:bCs/>
                <w:sz w:val="20"/>
                <w:szCs w:val="20"/>
              </w:rPr>
              <w:t>CO5</w:t>
            </w:r>
          </w:p>
        </w:tc>
        <w:tc>
          <w:tcPr>
            <w:tcW w:w="9820" w:type="dxa"/>
          </w:tcPr>
          <w:p w14:paraId="604CDFD6" w14:textId="77777777" w:rsidR="00E617C8" w:rsidRPr="00D63397" w:rsidRDefault="00E617C8" w:rsidP="00D9260C">
            <w:pPr>
              <w:jc w:val="both"/>
              <w:rPr>
                <w:sz w:val="20"/>
                <w:szCs w:val="20"/>
              </w:rPr>
            </w:pPr>
            <w:r w:rsidRPr="00D63397">
              <w:rPr>
                <w:sz w:val="20"/>
                <w:szCs w:val="20"/>
              </w:rPr>
              <w:t xml:space="preserve">Evaluate the various food hazards in a food system based on HACCP and ISO 22000:2018 standards.  </w:t>
            </w:r>
          </w:p>
        </w:tc>
      </w:tr>
      <w:tr w:rsidR="00E617C8" w:rsidRPr="00D63397" w14:paraId="5548E653" w14:textId="77777777" w:rsidTr="00F94208">
        <w:trPr>
          <w:trHeight w:val="283"/>
        </w:trPr>
        <w:tc>
          <w:tcPr>
            <w:tcW w:w="670" w:type="dxa"/>
          </w:tcPr>
          <w:p w14:paraId="6781EBB0" w14:textId="77777777" w:rsidR="00E617C8" w:rsidRPr="00D63397" w:rsidRDefault="00E617C8" w:rsidP="00517D3B">
            <w:pPr>
              <w:jc w:val="center"/>
              <w:rPr>
                <w:b/>
                <w:bCs/>
                <w:sz w:val="20"/>
                <w:szCs w:val="20"/>
              </w:rPr>
            </w:pPr>
            <w:r w:rsidRPr="00D63397">
              <w:rPr>
                <w:b/>
                <w:bCs/>
                <w:sz w:val="20"/>
                <w:szCs w:val="20"/>
              </w:rPr>
              <w:t>CO6</w:t>
            </w:r>
          </w:p>
        </w:tc>
        <w:tc>
          <w:tcPr>
            <w:tcW w:w="9820" w:type="dxa"/>
          </w:tcPr>
          <w:p w14:paraId="7E3BC030" w14:textId="77777777" w:rsidR="00E617C8" w:rsidRPr="00D63397" w:rsidRDefault="00E617C8" w:rsidP="00D9260C">
            <w:pPr>
              <w:jc w:val="both"/>
              <w:rPr>
                <w:sz w:val="20"/>
                <w:szCs w:val="20"/>
              </w:rPr>
            </w:pPr>
            <w:r w:rsidRPr="00D63397">
              <w:rPr>
                <w:sz w:val="20"/>
                <w:szCs w:val="20"/>
              </w:rPr>
              <w:t>Create new food safety management systems or innovative norms for safety of foods.</w:t>
            </w:r>
          </w:p>
        </w:tc>
      </w:tr>
    </w:tbl>
    <w:p w14:paraId="68B8E5C7"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D63397" w14:paraId="658AC52F" w14:textId="77777777" w:rsidTr="00E56E00">
        <w:trPr>
          <w:jc w:val="center"/>
        </w:trPr>
        <w:tc>
          <w:tcPr>
            <w:tcW w:w="6385" w:type="dxa"/>
            <w:gridSpan w:val="8"/>
          </w:tcPr>
          <w:p w14:paraId="1853E527" w14:textId="77777777" w:rsidR="00E617C8" w:rsidRPr="00D63397" w:rsidRDefault="00E617C8" w:rsidP="00D54806">
            <w:pPr>
              <w:jc w:val="center"/>
              <w:rPr>
                <w:b/>
                <w:sz w:val="20"/>
                <w:szCs w:val="20"/>
              </w:rPr>
            </w:pPr>
            <w:r w:rsidRPr="00D63397">
              <w:rPr>
                <w:b/>
                <w:sz w:val="20"/>
                <w:szCs w:val="20"/>
              </w:rPr>
              <w:t>Assessment Pattern as per Bloom’s Level</w:t>
            </w:r>
          </w:p>
        </w:tc>
      </w:tr>
      <w:tr w:rsidR="00E617C8" w:rsidRPr="00D63397" w14:paraId="6E967770" w14:textId="77777777" w:rsidTr="00E56E00">
        <w:trPr>
          <w:jc w:val="center"/>
        </w:trPr>
        <w:tc>
          <w:tcPr>
            <w:tcW w:w="1140" w:type="dxa"/>
          </w:tcPr>
          <w:p w14:paraId="17BB88DF" w14:textId="77777777" w:rsidR="00E617C8" w:rsidRPr="00D63397" w:rsidRDefault="00E617C8" w:rsidP="00D54806">
            <w:pPr>
              <w:jc w:val="center"/>
              <w:rPr>
                <w:b/>
                <w:bCs/>
                <w:sz w:val="20"/>
                <w:szCs w:val="20"/>
              </w:rPr>
            </w:pPr>
            <w:r w:rsidRPr="00D63397">
              <w:rPr>
                <w:b/>
                <w:bCs/>
                <w:sz w:val="20"/>
                <w:szCs w:val="20"/>
              </w:rPr>
              <w:t>CO / BL</w:t>
            </w:r>
          </w:p>
        </w:tc>
        <w:tc>
          <w:tcPr>
            <w:tcW w:w="709" w:type="dxa"/>
          </w:tcPr>
          <w:p w14:paraId="107EA2F7" w14:textId="77777777" w:rsidR="00E617C8" w:rsidRPr="00D63397" w:rsidRDefault="00E617C8" w:rsidP="00D54806">
            <w:pPr>
              <w:jc w:val="center"/>
              <w:rPr>
                <w:b/>
                <w:sz w:val="20"/>
                <w:szCs w:val="20"/>
              </w:rPr>
            </w:pPr>
            <w:r w:rsidRPr="00D63397">
              <w:rPr>
                <w:b/>
                <w:sz w:val="20"/>
                <w:szCs w:val="20"/>
              </w:rPr>
              <w:t>R</w:t>
            </w:r>
          </w:p>
        </w:tc>
        <w:tc>
          <w:tcPr>
            <w:tcW w:w="708" w:type="dxa"/>
          </w:tcPr>
          <w:p w14:paraId="653E89F0" w14:textId="77777777" w:rsidR="00E617C8" w:rsidRPr="00D63397" w:rsidRDefault="00E617C8" w:rsidP="00D54806">
            <w:pPr>
              <w:jc w:val="center"/>
              <w:rPr>
                <w:b/>
                <w:sz w:val="20"/>
                <w:szCs w:val="20"/>
              </w:rPr>
            </w:pPr>
            <w:r w:rsidRPr="00D63397">
              <w:rPr>
                <w:b/>
                <w:sz w:val="20"/>
                <w:szCs w:val="20"/>
              </w:rPr>
              <w:t>U</w:t>
            </w:r>
          </w:p>
        </w:tc>
        <w:tc>
          <w:tcPr>
            <w:tcW w:w="709" w:type="dxa"/>
          </w:tcPr>
          <w:p w14:paraId="2B3E9C79" w14:textId="77777777" w:rsidR="00E617C8" w:rsidRPr="00D63397" w:rsidRDefault="00E617C8" w:rsidP="00D54806">
            <w:pPr>
              <w:jc w:val="center"/>
              <w:rPr>
                <w:b/>
                <w:sz w:val="20"/>
                <w:szCs w:val="20"/>
              </w:rPr>
            </w:pPr>
            <w:r w:rsidRPr="00D63397">
              <w:rPr>
                <w:b/>
                <w:sz w:val="20"/>
                <w:szCs w:val="20"/>
              </w:rPr>
              <w:t>A</w:t>
            </w:r>
          </w:p>
        </w:tc>
        <w:tc>
          <w:tcPr>
            <w:tcW w:w="709" w:type="dxa"/>
          </w:tcPr>
          <w:p w14:paraId="1C059118" w14:textId="77777777" w:rsidR="00E617C8" w:rsidRPr="00D63397" w:rsidRDefault="00E617C8" w:rsidP="00D54806">
            <w:pPr>
              <w:jc w:val="center"/>
              <w:rPr>
                <w:b/>
                <w:sz w:val="20"/>
                <w:szCs w:val="20"/>
              </w:rPr>
            </w:pPr>
            <w:r w:rsidRPr="00D63397">
              <w:rPr>
                <w:b/>
                <w:sz w:val="20"/>
                <w:szCs w:val="20"/>
              </w:rPr>
              <w:t>An</w:t>
            </w:r>
          </w:p>
        </w:tc>
        <w:tc>
          <w:tcPr>
            <w:tcW w:w="709" w:type="dxa"/>
          </w:tcPr>
          <w:p w14:paraId="1C9C15F8" w14:textId="77777777" w:rsidR="00E617C8" w:rsidRPr="00D63397" w:rsidRDefault="00E617C8" w:rsidP="00D54806">
            <w:pPr>
              <w:jc w:val="center"/>
              <w:rPr>
                <w:b/>
                <w:sz w:val="20"/>
                <w:szCs w:val="20"/>
              </w:rPr>
            </w:pPr>
            <w:r w:rsidRPr="00D63397">
              <w:rPr>
                <w:b/>
                <w:sz w:val="20"/>
                <w:szCs w:val="20"/>
              </w:rPr>
              <w:t>E</w:t>
            </w:r>
          </w:p>
        </w:tc>
        <w:tc>
          <w:tcPr>
            <w:tcW w:w="708" w:type="dxa"/>
          </w:tcPr>
          <w:p w14:paraId="2B03932D" w14:textId="77777777" w:rsidR="00E617C8" w:rsidRPr="00D63397" w:rsidRDefault="00E617C8" w:rsidP="00D54806">
            <w:pPr>
              <w:jc w:val="center"/>
              <w:rPr>
                <w:b/>
                <w:sz w:val="20"/>
                <w:szCs w:val="20"/>
              </w:rPr>
            </w:pPr>
            <w:r w:rsidRPr="00D63397">
              <w:rPr>
                <w:b/>
                <w:sz w:val="20"/>
                <w:szCs w:val="20"/>
              </w:rPr>
              <w:t>C</w:t>
            </w:r>
          </w:p>
        </w:tc>
        <w:tc>
          <w:tcPr>
            <w:tcW w:w="993" w:type="dxa"/>
          </w:tcPr>
          <w:p w14:paraId="4331F525" w14:textId="77777777" w:rsidR="00E617C8" w:rsidRPr="00D63397" w:rsidRDefault="00E617C8" w:rsidP="00D54806">
            <w:pPr>
              <w:jc w:val="center"/>
              <w:rPr>
                <w:b/>
                <w:sz w:val="20"/>
                <w:szCs w:val="20"/>
              </w:rPr>
            </w:pPr>
            <w:r w:rsidRPr="00D63397">
              <w:rPr>
                <w:b/>
                <w:sz w:val="20"/>
                <w:szCs w:val="20"/>
              </w:rPr>
              <w:t>Total</w:t>
            </w:r>
          </w:p>
        </w:tc>
      </w:tr>
      <w:tr w:rsidR="00E617C8" w:rsidRPr="00D63397" w14:paraId="7C0E9BB2" w14:textId="77777777" w:rsidTr="009B7699">
        <w:trPr>
          <w:jc w:val="center"/>
        </w:trPr>
        <w:tc>
          <w:tcPr>
            <w:tcW w:w="1140" w:type="dxa"/>
          </w:tcPr>
          <w:p w14:paraId="1D70EC37" w14:textId="77777777" w:rsidR="00E617C8" w:rsidRPr="00D63397" w:rsidRDefault="00E617C8" w:rsidP="00D54806">
            <w:pPr>
              <w:jc w:val="center"/>
              <w:rPr>
                <w:b/>
                <w:bCs/>
                <w:sz w:val="20"/>
                <w:szCs w:val="20"/>
              </w:rPr>
            </w:pPr>
            <w:r w:rsidRPr="00D63397">
              <w:rPr>
                <w:b/>
                <w:bCs/>
                <w:sz w:val="20"/>
                <w:szCs w:val="20"/>
              </w:rPr>
              <w:t>CO1</w:t>
            </w:r>
          </w:p>
        </w:tc>
        <w:tc>
          <w:tcPr>
            <w:tcW w:w="709" w:type="dxa"/>
          </w:tcPr>
          <w:p w14:paraId="1022BC72" w14:textId="77777777" w:rsidR="00E617C8" w:rsidRPr="00D63397" w:rsidRDefault="00E617C8" w:rsidP="009B7699">
            <w:pPr>
              <w:jc w:val="center"/>
              <w:rPr>
                <w:sz w:val="20"/>
                <w:szCs w:val="20"/>
              </w:rPr>
            </w:pPr>
            <w:r w:rsidRPr="00D63397">
              <w:rPr>
                <w:sz w:val="20"/>
                <w:szCs w:val="20"/>
              </w:rPr>
              <w:t>4</w:t>
            </w:r>
          </w:p>
        </w:tc>
        <w:tc>
          <w:tcPr>
            <w:tcW w:w="708" w:type="dxa"/>
          </w:tcPr>
          <w:p w14:paraId="1FA41950" w14:textId="77777777" w:rsidR="00E617C8" w:rsidRPr="00D63397" w:rsidRDefault="00E617C8" w:rsidP="009B7699">
            <w:pPr>
              <w:jc w:val="center"/>
              <w:rPr>
                <w:sz w:val="20"/>
                <w:szCs w:val="20"/>
              </w:rPr>
            </w:pPr>
            <w:r w:rsidRPr="00D63397">
              <w:rPr>
                <w:sz w:val="20"/>
                <w:szCs w:val="20"/>
              </w:rPr>
              <w:t>7</w:t>
            </w:r>
          </w:p>
        </w:tc>
        <w:tc>
          <w:tcPr>
            <w:tcW w:w="709" w:type="dxa"/>
          </w:tcPr>
          <w:p w14:paraId="756BD8DE" w14:textId="77777777" w:rsidR="00E617C8" w:rsidRPr="00D63397" w:rsidRDefault="00E617C8" w:rsidP="009B7699">
            <w:pPr>
              <w:jc w:val="center"/>
              <w:rPr>
                <w:sz w:val="20"/>
                <w:szCs w:val="20"/>
              </w:rPr>
            </w:pPr>
            <w:r w:rsidRPr="00D63397">
              <w:rPr>
                <w:sz w:val="20"/>
                <w:szCs w:val="20"/>
              </w:rPr>
              <w:t>18</w:t>
            </w:r>
          </w:p>
        </w:tc>
        <w:tc>
          <w:tcPr>
            <w:tcW w:w="709" w:type="dxa"/>
          </w:tcPr>
          <w:p w14:paraId="456BAF70" w14:textId="77777777" w:rsidR="00E617C8" w:rsidRPr="00D63397" w:rsidRDefault="00E617C8" w:rsidP="009B7699">
            <w:pPr>
              <w:jc w:val="center"/>
              <w:rPr>
                <w:sz w:val="20"/>
                <w:szCs w:val="20"/>
              </w:rPr>
            </w:pPr>
            <w:r w:rsidRPr="00D63397">
              <w:rPr>
                <w:sz w:val="20"/>
                <w:szCs w:val="20"/>
              </w:rPr>
              <w:t>-</w:t>
            </w:r>
          </w:p>
        </w:tc>
        <w:tc>
          <w:tcPr>
            <w:tcW w:w="709" w:type="dxa"/>
          </w:tcPr>
          <w:p w14:paraId="4F364004" w14:textId="77777777" w:rsidR="00E617C8" w:rsidRPr="00D63397" w:rsidRDefault="00E617C8" w:rsidP="009B7699">
            <w:pPr>
              <w:jc w:val="center"/>
              <w:rPr>
                <w:sz w:val="20"/>
                <w:szCs w:val="20"/>
              </w:rPr>
            </w:pPr>
            <w:r w:rsidRPr="00D63397">
              <w:rPr>
                <w:sz w:val="20"/>
                <w:szCs w:val="20"/>
              </w:rPr>
              <w:t>-</w:t>
            </w:r>
          </w:p>
        </w:tc>
        <w:tc>
          <w:tcPr>
            <w:tcW w:w="708" w:type="dxa"/>
          </w:tcPr>
          <w:p w14:paraId="6F42BB9B" w14:textId="77777777" w:rsidR="00E617C8" w:rsidRPr="00D63397" w:rsidRDefault="00E617C8" w:rsidP="009B7699">
            <w:pPr>
              <w:jc w:val="center"/>
              <w:rPr>
                <w:sz w:val="20"/>
                <w:szCs w:val="20"/>
              </w:rPr>
            </w:pPr>
            <w:r w:rsidRPr="00D63397">
              <w:rPr>
                <w:sz w:val="20"/>
                <w:szCs w:val="20"/>
              </w:rPr>
              <w:t>-</w:t>
            </w:r>
          </w:p>
        </w:tc>
        <w:tc>
          <w:tcPr>
            <w:tcW w:w="993" w:type="dxa"/>
          </w:tcPr>
          <w:p w14:paraId="6E24278F" w14:textId="77777777" w:rsidR="00E617C8" w:rsidRPr="00D63397" w:rsidRDefault="00E617C8" w:rsidP="009B7699">
            <w:pPr>
              <w:jc w:val="center"/>
              <w:rPr>
                <w:sz w:val="20"/>
                <w:szCs w:val="20"/>
              </w:rPr>
            </w:pPr>
            <w:r w:rsidRPr="00D63397">
              <w:rPr>
                <w:sz w:val="20"/>
                <w:szCs w:val="20"/>
              </w:rPr>
              <w:t>29</w:t>
            </w:r>
          </w:p>
        </w:tc>
      </w:tr>
      <w:tr w:rsidR="00E617C8" w:rsidRPr="00D63397" w14:paraId="3A575FC0" w14:textId="77777777" w:rsidTr="009B7699">
        <w:trPr>
          <w:jc w:val="center"/>
        </w:trPr>
        <w:tc>
          <w:tcPr>
            <w:tcW w:w="1140" w:type="dxa"/>
          </w:tcPr>
          <w:p w14:paraId="5777FA84" w14:textId="77777777" w:rsidR="00E617C8" w:rsidRPr="00D63397" w:rsidRDefault="00E617C8" w:rsidP="00D54806">
            <w:pPr>
              <w:jc w:val="center"/>
              <w:rPr>
                <w:b/>
                <w:bCs/>
                <w:sz w:val="20"/>
                <w:szCs w:val="20"/>
              </w:rPr>
            </w:pPr>
            <w:r w:rsidRPr="00D63397">
              <w:rPr>
                <w:b/>
                <w:bCs/>
                <w:sz w:val="20"/>
                <w:szCs w:val="20"/>
              </w:rPr>
              <w:t>CO2</w:t>
            </w:r>
          </w:p>
        </w:tc>
        <w:tc>
          <w:tcPr>
            <w:tcW w:w="709" w:type="dxa"/>
          </w:tcPr>
          <w:p w14:paraId="30D287B9" w14:textId="77777777" w:rsidR="00E617C8" w:rsidRPr="00D63397" w:rsidRDefault="00E617C8" w:rsidP="009B7699">
            <w:pPr>
              <w:jc w:val="center"/>
              <w:rPr>
                <w:sz w:val="20"/>
                <w:szCs w:val="20"/>
              </w:rPr>
            </w:pPr>
            <w:r w:rsidRPr="00D63397">
              <w:rPr>
                <w:sz w:val="20"/>
                <w:szCs w:val="20"/>
              </w:rPr>
              <w:t>2</w:t>
            </w:r>
          </w:p>
        </w:tc>
        <w:tc>
          <w:tcPr>
            <w:tcW w:w="708" w:type="dxa"/>
          </w:tcPr>
          <w:p w14:paraId="17ADA205" w14:textId="77777777" w:rsidR="00E617C8" w:rsidRPr="00D63397" w:rsidRDefault="00E617C8" w:rsidP="009B7699">
            <w:pPr>
              <w:jc w:val="center"/>
              <w:rPr>
                <w:sz w:val="20"/>
                <w:szCs w:val="20"/>
              </w:rPr>
            </w:pPr>
            <w:r w:rsidRPr="00D63397">
              <w:rPr>
                <w:sz w:val="20"/>
                <w:szCs w:val="20"/>
              </w:rPr>
              <w:t>9</w:t>
            </w:r>
          </w:p>
        </w:tc>
        <w:tc>
          <w:tcPr>
            <w:tcW w:w="709" w:type="dxa"/>
          </w:tcPr>
          <w:p w14:paraId="7B2D5D2C" w14:textId="77777777" w:rsidR="00E617C8" w:rsidRPr="00D63397" w:rsidRDefault="00E617C8" w:rsidP="009B7699">
            <w:pPr>
              <w:jc w:val="center"/>
              <w:rPr>
                <w:sz w:val="20"/>
                <w:szCs w:val="20"/>
              </w:rPr>
            </w:pPr>
            <w:r w:rsidRPr="00D63397">
              <w:rPr>
                <w:sz w:val="20"/>
                <w:szCs w:val="20"/>
              </w:rPr>
              <w:t>-</w:t>
            </w:r>
          </w:p>
        </w:tc>
        <w:tc>
          <w:tcPr>
            <w:tcW w:w="709" w:type="dxa"/>
          </w:tcPr>
          <w:p w14:paraId="165C6C81" w14:textId="77777777" w:rsidR="00E617C8" w:rsidRPr="00D63397" w:rsidRDefault="00E617C8" w:rsidP="009B7699">
            <w:pPr>
              <w:jc w:val="center"/>
              <w:rPr>
                <w:sz w:val="20"/>
                <w:szCs w:val="20"/>
              </w:rPr>
            </w:pPr>
            <w:r w:rsidRPr="00D63397">
              <w:rPr>
                <w:sz w:val="20"/>
                <w:szCs w:val="20"/>
              </w:rPr>
              <w:t>6</w:t>
            </w:r>
          </w:p>
        </w:tc>
        <w:tc>
          <w:tcPr>
            <w:tcW w:w="709" w:type="dxa"/>
          </w:tcPr>
          <w:p w14:paraId="72BB4CBA" w14:textId="77777777" w:rsidR="00E617C8" w:rsidRPr="00D63397" w:rsidRDefault="00E617C8" w:rsidP="009B7699">
            <w:pPr>
              <w:jc w:val="center"/>
              <w:rPr>
                <w:sz w:val="20"/>
                <w:szCs w:val="20"/>
              </w:rPr>
            </w:pPr>
            <w:r w:rsidRPr="00D63397">
              <w:rPr>
                <w:sz w:val="20"/>
                <w:szCs w:val="20"/>
              </w:rPr>
              <w:t>-</w:t>
            </w:r>
          </w:p>
        </w:tc>
        <w:tc>
          <w:tcPr>
            <w:tcW w:w="708" w:type="dxa"/>
          </w:tcPr>
          <w:p w14:paraId="167B80CC" w14:textId="77777777" w:rsidR="00E617C8" w:rsidRPr="00D63397" w:rsidRDefault="00E617C8" w:rsidP="009B7699">
            <w:pPr>
              <w:jc w:val="center"/>
              <w:rPr>
                <w:sz w:val="20"/>
                <w:szCs w:val="20"/>
              </w:rPr>
            </w:pPr>
            <w:r w:rsidRPr="00D63397">
              <w:rPr>
                <w:sz w:val="20"/>
                <w:szCs w:val="20"/>
              </w:rPr>
              <w:t>-</w:t>
            </w:r>
          </w:p>
        </w:tc>
        <w:tc>
          <w:tcPr>
            <w:tcW w:w="993" w:type="dxa"/>
          </w:tcPr>
          <w:p w14:paraId="1B08C417" w14:textId="77777777" w:rsidR="00E617C8" w:rsidRPr="00D63397" w:rsidRDefault="00E617C8" w:rsidP="009B7699">
            <w:pPr>
              <w:jc w:val="center"/>
              <w:rPr>
                <w:sz w:val="20"/>
                <w:szCs w:val="20"/>
              </w:rPr>
            </w:pPr>
            <w:r w:rsidRPr="00D63397">
              <w:rPr>
                <w:sz w:val="20"/>
                <w:szCs w:val="20"/>
              </w:rPr>
              <w:t>17</w:t>
            </w:r>
          </w:p>
        </w:tc>
      </w:tr>
      <w:tr w:rsidR="00E617C8" w:rsidRPr="00D63397" w14:paraId="438E8F73" w14:textId="77777777" w:rsidTr="009B7699">
        <w:trPr>
          <w:jc w:val="center"/>
        </w:trPr>
        <w:tc>
          <w:tcPr>
            <w:tcW w:w="1140" w:type="dxa"/>
          </w:tcPr>
          <w:p w14:paraId="450127D6" w14:textId="77777777" w:rsidR="00E617C8" w:rsidRPr="00D63397" w:rsidRDefault="00E617C8" w:rsidP="00D54806">
            <w:pPr>
              <w:jc w:val="center"/>
              <w:rPr>
                <w:b/>
                <w:bCs/>
                <w:sz w:val="20"/>
                <w:szCs w:val="20"/>
              </w:rPr>
            </w:pPr>
            <w:r w:rsidRPr="00D63397">
              <w:rPr>
                <w:b/>
                <w:bCs/>
                <w:sz w:val="20"/>
                <w:szCs w:val="20"/>
              </w:rPr>
              <w:t>CO3</w:t>
            </w:r>
          </w:p>
        </w:tc>
        <w:tc>
          <w:tcPr>
            <w:tcW w:w="709" w:type="dxa"/>
          </w:tcPr>
          <w:p w14:paraId="58620379" w14:textId="77777777" w:rsidR="00E617C8" w:rsidRPr="00D63397" w:rsidRDefault="00E617C8" w:rsidP="009B7699">
            <w:pPr>
              <w:jc w:val="center"/>
              <w:rPr>
                <w:sz w:val="20"/>
                <w:szCs w:val="20"/>
              </w:rPr>
            </w:pPr>
            <w:r w:rsidRPr="00D63397">
              <w:rPr>
                <w:sz w:val="20"/>
                <w:szCs w:val="20"/>
              </w:rPr>
              <w:t>4</w:t>
            </w:r>
          </w:p>
        </w:tc>
        <w:tc>
          <w:tcPr>
            <w:tcW w:w="708" w:type="dxa"/>
          </w:tcPr>
          <w:p w14:paraId="432C24C7" w14:textId="77777777" w:rsidR="00E617C8" w:rsidRPr="00D63397" w:rsidRDefault="00E617C8" w:rsidP="009B7699">
            <w:pPr>
              <w:jc w:val="center"/>
              <w:rPr>
                <w:sz w:val="20"/>
                <w:szCs w:val="20"/>
              </w:rPr>
            </w:pPr>
            <w:r w:rsidRPr="00D63397">
              <w:rPr>
                <w:sz w:val="20"/>
                <w:szCs w:val="20"/>
              </w:rPr>
              <w:t>13</w:t>
            </w:r>
          </w:p>
        </w:tc>
        <w:tc>
          <w:tcPr>
            <w:tcW w:w="709" w:type="dxa"/>
          </w:tcPr>
          <w:p w14:paraId="0F8BCEBF" w14:textId="77777777" w:rsidR="00E617C8" w:rsidRPr="00D63397" w:rsidRDefault="00E617C8" w:rsidP="009B7699">
            <w:pPr>
              <w:jc w:val="center"/>
              <w:rPr>
                <w:sz w:val="20"/>
                <w:szCs w:val="20"/>
              </w:rPr>
            </w:pPr>
            <w:r w:rsidRPr="00D63397">
              <w:rPr>
                <w:sz w:val="20"/>
                <w:szCs w:val="20"/>
              </w:rPr>
              <w:t>6</w:t>
            </w:r>
          </w:p>
        </w:tc>
        <w:tc>
          <w:tcPr>
            <w:tcW w:w="709" w:type="dxa"/>
          </w:tcPr>
          <w:p w14:paraId="018730CF" w14:textId="77777777" w:rsidR="00E617C8" w:rsidRPr="00D63397" w:rsidRDefault="00E617C8" w:rsidP="009B7699">
            <w:pPr>
              <w:jc w:val="center"/>
              <w:rPr>
                <w:sz w:val="20"/>
                <w:szCs w:val="20"/>
              </w:rPr>
            </w:pPr>
            <w:r w:rsidRPr="00D63397">
              <w:rPr>
                <w:sz w:val="20"/>
                <w:szCs w:val="20"/>
              </w:rPr>
              <w:t>-</w:t>
            </w:r>
          </w:p>
        </w:tc>
        <w:tc>
          <w:tcPr>
            <w:tcW w:w="709" w:type="dxa"/>
          </w:tcPr>
          <w:p w14:paraId="3A682A40" w14:textId="77777777" w:rsidR="00E617C8" w:rsidRPr="00D63397" w:rsidRDefault="00E617C8" w:rsidP="009B7699">
            <w:pPr>
              <w:jc w:val="center"/>
              <w:rPr>
                <w:sz w:val="20"/>
                <w:szCs w:val="20"/>
              </w:rPr>
            </w:pPr>
            <w:r w:rsidRPr="00D63397">
              <w:rPr>
                <w:sz w:val="20"/>
                <w:szCs w:val="20"/>
              </w:rPr>
              <w:t>-</w:t>
            </w:r>
          </w:p>
        </w:tc>
        <w:tc>
          <w:tcPr>
            <w:tcW w:w="708" w:type="dxa"/>
          </w:tcPr>
          <w:p w14:paraId="4929A3CE" w14:textId="77777777" w:rsidR="00E617C8" w:rsidRPr="00D63397" w:rsidRDefault="00E617C8" w:rsidP="009B7699">
            <w:pPr>
              <w:jc w:val="center"/>
              <w:rPr>
                <w:sz w:val="20"/>
                <w:szCs w:val="20"/>
              </w:rPr>
            </w:pPr>
            <w:r w:rsidRPr="00D63397">
              <w:rPr>
                <w:sz w:val="20"/>
                <w:szCs w:val="20"/>
              </w:rPr>
              <w:t>-</w:t>
            </w:r>
          </w:p>
        </w:tc>
        <w:tc>
          <w:tcPr>
            <w:tcW w:w="993" w:type="dxa"/>
          </w:tcPr>
          <w:p w14:paraId="5D7DF0DF" w14:textId="77777777" w:rsidR="00E617C8" w:rsidRPr="00D63397" w:rsidRDefault="00E617C8" w:rsidP="009B7699">
            <w:pPr>
              <w:jc w:val="center"/>
              <w:rPr>
                <w:sz w:val="20"/>
                <w:szCs w:val="20"/>
              </w:rPr>
            </w:pPr>
            <w:r w:rsidRPr="00D63397">
              <w:rPr>
                <w:sz w:val="20"/>
                <w:szCs w:val="20"/>
              </w:rPr>
              <w:t>23</w:t>
            </w:r>
          </w:p>
        </w:tc>
      </w:tr>
      <w:tr w:rsidR="00E617C8" w:rsidRPr="00D63397" w14:paraId="2CB95FE5" w14:textId="77777777" w:rsidTr="009B7699">
        <w:trPr>
          <w:jc w:val="center"/>
        </w:trPr>
        <w:tc>
          <w:tcPr>
            <w:tcW w:w="1140" w:type="dxa"/>
          </w:tcPr>
          <w:p w14:paraId="4F2212F5" w14:textId="77777777" w:rsidR="00E617C8" w:rsidRPr="00D63397" w:rsidRDefault="00E617C8" w:rsidP="00D54806">
            <w:pPr>
              <w:jc w:val="center"/>
              <w:rPr>
                <w:b/>
                <w:bCs/>
                <w:sz w:val="20"/>
                <w:szCs w:val="20"/>
              </w:rPr>
            </w:pPr>
            <w:r w:rsidRPr="00D63397">
              <w:rPr>
                <w:b/>
                <w:bCs/>
                <w:sz w:val="20"/>
                <w:szCs w:val="20"/>
              </w:rPr>
              <w:t>CO4</w:t>
            </w:r>
          </w:p>
        </w:tc>
        <w:tc>
          <w:tcPr>
            <w:tcW w:w="709" w:type="dxa"/>
          </w:tcPr>
          <w:p w14:paraId="693E1539" w14:textId="77777777" w:rsidR="00E617C8" w:rsidRPr="00D63397" w:rsidRDefault="00E617C8" w:rsidP="009B7699">
            <w:pPr>
              <w:jc w:val="center"/>
              <w:rPr>
                <w:sz w:val="20"/>
                <w:szCs w:val="20"/>
              </w:rPr>
            </w:pPr>
            <w:r w:rsidRPr="00D63397">
              <w:rPr>
                <w:sz w:val="20"/>
                <w:szCs w:val="20"/>
              </w:rPr>
              <w:t>2</w:t>
            </w:r>
          </w:p>
        </w:tc>
        <w:tc>
          <w:tcPr>
            <w:tcW w:w="708" w:type="dxa"/>
          </w:tcPr>
          <w:p w14:paraId="0DC10BD8" w14:textId="77777777" w:rsidR="00E617C8" w:rsidRPr="00D63397" w:rsidRDefault="00E617C8" w:rsidP="009B7699">
            <w:pPr>
              <w:jc w:val="center"/>
              <w:rPr>
                <w:sz w:val="20"/>
                <w:szCs w:val="20"/>
              </w:rPr>
            </w:pPr>
            <w:r w:rsidRPr="00D63397">
              <w:rPr>
                <w:sz w:val="20"/>
                <w:szCs w:val="20"/>
              </w:rPr>
              <w:t>3</w:t>
            </w:r>
          </w:p>
        </w:tc>
        <w:tc>
          <w:tcPr>
            <w:tcW w:w="709" w:type="dxa"/>
          </w:tcPr>
          <w:p w14:paraId="41F012AB" w14:textId="77777777" w:rsidR="00E617C8" w:rsidRPr="00D63397" w:rsidRDefault="00E617C8" w:rsidP="009B7699">
            <w:pPr>
              <w:jc w:val="center"/>
              <w:rPr>
                <w:sz w:val="20"/>
                <w:szCs w:val="20"/>
              </w:rPr>
            </w:pPr>
            <w:r w:rsidRPr="00D63397">
              <w:rPr>
                <w:sz w:val="20"/>
                <w:szCs w:val="20"/>
              </w:rPr>
              <w:t>-</w:t>
            </w:r>
          </w:p>
        </w:tc>
        <w:tc>
          <w:tcPr>
            <w:tcW w:w="709" w:type="dxa"/>
          </w:tcPr>
          <w:p w14:paraId="3209029D" w14:textId="77777777" w:rsidR="00E617C8" w:rsidRPr="00D63397" w:rsidRDefault="00E617C8" w:rsidP="009B7699">
            <w:pPr>
              <w:jc w:val="center"/>
              <w:rPr>
                <w:sz w:val="20"/>
                <w:szCs w:val="20"/>
              </w:rPr>
            </w:pPr>
            <w:r w:rsidRPr="00D63397">
              <w:rPr>
                <w:sz w:val="20"/>
                <w:szCs w:val="20"/>
              </w:rPr>
              <w:t>6</w:t>
            </w:r>
          </w:p>
        </w:tc>
        <w:tc>
          <w:tcPr>
            <w:tcW w:w="709" w:type="dxa"/>
          </w:tcPr>
          <w:p w14:paraId="1EB6085F" w14:textId="77777777" w:rsidR="00E617C8" w:rsidRPr="00D63397" w:rsidRDefault="00E617C8" w:rsidP="009B7699">
            <w:pPr>
              <w:jc w:val="center"/>
              <w:rPr>
                <w:sz w:val="20"/>
                <w:szCs w:val="20"/>
              </w:rPr>
            </w:pPr>
            <w:r w:rsidRPr="00D63397">
              <w:rPr>
                <w:sz w:val="20"/>
                <w:szCs w:val="20"/>
              </w:rPr>
              <w:t>6</w:t>
            </w:r>
          </w:p>
        </w:tc>
        <w:tc>
          <w:tcPr>
            <w:tcW w:w="708" w:type="dxa"/>
          </w:tcPr>
          <w:p w14:paraId="486BD4FD" w14:textId="77777777" w:rsidR="00E617C8" w:rsidRPr="00D63397" w:rsidRDefault="00E617C8" w:rsidP="009B7699">
            <w:pPr>
              <w:jc w:val="center"/>
              <w:rPr>
                <w:sz w:val="20"/>
                <w:szCs w:val="20"/>
              </w:rPr>
            </w:pPr>
            <w:r w:rsidRPr="00D63397">
              <w:rPr>
                <w:sz w:val="20"/>
                <w:szCs w:val="20"/>
              </w:rPr>
              <w:t>-</w:t>
            </w:r>
          </w:p>
        </w:tc>
        <w:tc>
          <w:tcPr>
            <w:tcW w:w="993" w:type="dxa"/>
          </w:tcPr>
          <w:p w14:paraId="6BD6DBC1" w14:textId="77777777" w:rsidR="00E617C8" w:rsidRPr="00D63397" w:rsidRDefault="00E617C8" w:rsidP="009B7699">
            <w:pPr>
              <w:jc w:val="center"/>
              <w:rPr>
                <w:sz w:val="20"/>
                <w:szCs w:val="20"/>
              </w:rPr>
            </w:pPr>
            <w:r w:rsidRPr="00D63397">
              <w:rPr>
                <w:sz w:val="20"/>
                <w:szCs w:val="20"/>
              </w:rPr>
              <w:t>17</w:t>
            </w:r>
          </w:p>
        </w:tc>
      </w:tr>
      <w:tr w:rsidR="00E617C8" w:rsidRPr="00D63397" w14:paraId="4F8D833A" w14:textId="77777777" w:rsidTr="009B7699">
        <w:trPr>
          <w:jc w:val="center"/>
        </w:trPr>
        <w:tc>
          <w:tcPr>
            <w:tcW w:w="1140" w:type="dxa"/>
          </w:tcPr>
          <w:p w14:paraId="5EA09381" w14:textId="77777777" w:rsidR="00E617C8" w:rsidRPr="00D63397" w:rsidRDefault="00E617C8" w:rsidP="00D54806">
            <w:pPr>
              <w:jc w:val="center"/>
              <w:rPr>
                <w:b/>
                <w:bCs/>
                <w:sz w:val="20"/>
                <w:szCs w:val="20"/>
              </w:rPr>
            </w:pPr>
            <w:r w:rsidRPr="00D63397">
              <w:rPr>
                <w:b/>
                <w:bCs/>
                <w:sz w:val="20"/>
                <w:szCs w:val="20"/>
              </w:rPr>
              <w:t>CO5</w:t>
            </w:r>
          </w:p>
        </w:tc>
        <w:tc>
          <w:tcPr>
            <w:tcW w:w="709" w:type="dxa"/>
          </w:tcPr>
          <w:p w14:paraId="5147A85C" w14:textId="77777777" w:rsidR="00E617C8" w:rsidRPr="00D63397" w:rsidRDefault="00E617C8" w:rsidP="009B7699">
            <w:pPr>
              <w:jc w:val="center"/>
              <w:rPr>
                <w:sz w:val="20"/>
                <w:szCs w:val="20"/>
              </w:rPr>
            </w:pPr>
            <w:r w:rsidRPr="00D63397">
              <w:rPr>
                <w:sz w:val="20"/>
                <w:szCs w:val="20"/>
              </w:rPr>
              <w:t>3</w:t>
            </w:r>
          </w:p>
        </w:tc>
        <w:tc>
          <w:tcPr>
            <w:tcW w:w="708" w:type="dxa"/>
          </w:tcPr>
          <w:p w14:paraId="4512ABDC" w14:textId="77777777" w:rsidR="00E617C8" w:rsidRPr="00D63397" w:rsidRDefault="00E617C8" w:rsidP="009B7699">
            <w:pPr>
              <w:jc w:val="center"/>
              <w:rPr>
                <w:sz w:val="20"/>
                <w:szCs w:val="20"/>
              </w:rPr>
            </w:pPr>
            <w:r w:rsidRPr="00D63397">
              <w:rPr>
                <w:sz w:val="20"/>
                <w:szCs w:val="20"/>
              </w:rPr>
              <w:t>7</w:t>
            </w:r>
          </w:p>
        </w:tc>
        <w:tc>
          <w:tcPr>
            <w:tcW w:w="709" w:type="dxa"/>
          </w:tcPr>
          <w:p w14:paraId="7857F9F9" w14:textId="77777777" w:rsidR="00E617C8" w:rsidRPr="00D63397" w:rsidRDefault="00E617C8" w:rsidP="009B7699">
            <w:pPr>
              <w:jc w:val="center"/>
              <w:rPr>
                <w:sz w:val="20"/>
                <w:szCs w:val="20"/>
              </w:rPr>
            </w:pPr>
            <w:r w:rsidRPr="00D63397">
              <w:rPr>
                <w:sz w:val="20"/>
                <w:szCs w:val="20"/>
              </w:rPr>
              <w:t>-</w:t>
            </w:r>
          </w:p>
        </w:tc>
        <w:tc>
          <w:tcPr>
            <w:tcW w:w="709" w:type="dxa"/>
          </w:tcPr>
          <w:p w14:paraId="621DCA9A" w14:textId="77777777" w:rsidR="00E617C8" w:rsidRPr="00D63397" w:rsidRDefault="00E617C8" w:rsidP="009B7699">
            <w:pPr>
              <w:jc w:val="center"/>
              <w:rPr>
                <w:sz w:val="20"/>
                <w:szCs w:val="20"/>
              </w:rPr>
            </w:pPr>
            <w:r w:rsidRPr="00D63397">
              <w:rPr>
                <w:sz w:val="20"/>
                <w:szCs w:val="20"/>
              </w:rPr>
              <w:t>6</w:t>
            </w:r>
          </w:p>
        </w:tc>
        <w:tc>
          <w:tcPr>
            <w:tcW w:w="709" w:type="dxa"/>
          </w:tcPr>
          <w:p w14:paraId="2BF26D9B" w14:textId="77777777" w:rsidR="00E617C8" w:rsidRPr="00D63397" w:rsidRDefault="00E617C8" w:rsidP="009B7699">
            <w:pPr>
              <w:jc w:val="center"/>
              <w:rPr>
                <w:sz w:val="20"/>
                <w:szCs w:val="20"/>
              </w:rPr>
            </w:pPr>
            <w:r w:rsidRPr="00D63397">
              <w:rPr>
                <w:sz w:val="20"/>
                <w:szCs w:val="20"/>
              </w:rPr>
              <w:t>-</w:t>
            </w:r>
          </w:p>
        </w:tc>
        <w:tc>
          <w:tcPr>
            <w:tcW w:w="708" w:type="dxa"/>
          </w:tcPr>
          <w:p w14:paraId="0E63B039" w14:textId="77777777" w:rsidR="00E617C8" w:rsidRPr="00D63397" w:rsidRDefault="00E617C8" w:rsidP="009B7699">
            <w:pPr>
              <w:jc w:val="center"/>
              <w:rPr>
                <w:sz w:val="20"/>
                <w:szCs w:val="20"/>
              </w:rPr>
            </w:pPr>
            <w:r w:rsidRPr="00D63397">
              <w:rPr>
                <w:sz w:val="20"/>
                <w:szCs w:val="20"/>
              </w:rPr>
              <w:t>-</w:t>
            </w:r>
          </w:p>
        </w:tc>
        <w:tc>
          <w:tcPr>
            <w:tcW w:w="993" w:type="dxa"/>
          </w:tcPr>
          <w:p w14:paraId="216C372D" w14:textId="77777777" w:rsidR="00E617C8" w:rsidRPr="00D63397" w:rsidRDefault="00E617C8" w:rsidP="009B7699">
            <w:pPr>
              <w:jc w:val="center"/>
              <w:rPr>
                <w:sz w:val="20"/>
                <w:szCs w:val="20"/>
              </w:rPr>
            </w:pPr>
            <w:r w:rsidRPr="00D63397">
              <w:rPr>
                <w:sz w:val="20"/>
                <w:szCs w:val="20"/>
              </w:rPr>
              <w:t>16</w:t>
            </w:r>
          </w:p>
        </w:tc>
      </w:tr>
      <w:tr w:rsidR="00E617C8" w:rsidRPr="00D63397" w14:paraId="37E5CA90" w14:textId="77777777" w:rsidTr="009B7699">
        <w:trPr>
          <w:jc w:val="center"/>
        </w:trPr>
        <w:tc>
          <w:tcPr>
            <w:tcW w:w="1140" w:type="dxa"/>
          </w:tcPr>
          <w:p w14:paraId="02F025A9" w14:textId="77777777" w:rsidR="00E617C8" w:rsidRPr="00D63397" w:rsidRDefault="00E617C8" w:rsidP="00D54806">
            <w:pPr>
              <w:jc w:val="center"/>
              <w:rPr>
                <w:b/>
                <w:bCs/>
                <w:sz w:val="20"/>
                <w:szCs w:val="20"/>
              </w:rPr>
            </w:pPr>
            <w:r w:rsidRPr="00D63397">
              <w:rPr>
                <w:b/>
                <w:bCs/>
                <w:sz w:val="20"/>
                <w:szCs w:val="20"/>
              </w:rPr>
              <w:t>CO6</w:t>
            </w:r>
          </w:p>
        </w:tc>
        <w:tc>
          <w:tcPr>
            <w:tcW w:w="709" w:type="dxa"/>
          </w:tcPr>
          <w:p w14:paraId="51E172D9" w14:textId="77777777" w:rsidR="00E617C8" w:rsidRPr="00D63397" w:rsidRDefault="00E617C8" w:rsidP="009B7699">
            <w:pPr>
              <w:jc w:val="center"/>
              <w:rPr>
                <w:sz w:val="20"/>
                <w:szCs w:val="20"/>
              </w:rPr>
            </w:pPr>
            <w:r w:rsidRPr="00D63397">
              <w:rPr>
                <w:sz w:val="20"/>
                <w:szCs w:val="20"/>
              </w:rPr>
              <w:t>1</w:t>
            </w:r>
          </w:p>
        </w:tc>
        <w:tc>
          <w:tcPr>
            <w:tcW w:w="708" w:type="dxa"/>
          </w:tcPr>
          <w:p w14:paraId="50FFE05A" w14:textId="77777777" w:rsidR="00E617C8" w:rsidRPr="00D63397" w:rsidRDefault="00E617C8" w:rsidP="009B7699">
            <w:pPr>
              <w:jc w:val="center"/>
              <w:rPr>
                <w:sz w:val="20"/>
                <w:szCs w:val="20"/>
              </w:rPr>
            </w:pPr>
            <w:r w:rsidRPr="00D63397">
              <w:rPr>
                <w:sz w:val="20"/>
                <w:szCs w:val="20"/>
              </w:rPr>
              <w:t>3</w:t>
            </w:r>
          </w:p>
        </w:tc>
        <w:tc>
          <w:tcPr>
            <w:tcW w:w="709" w:type="dxa"/>
          </w:tcPr>
          <w:p w14:paraId="034EAE4C" w14:textId="77777777" w:rsidR="00E617C8" w:rsidRPr="00D63397" w:rsidRDefault="00E617C8" w:rsidP="009B7699">
            <w:pPr>
              <w:jc w:val="center"/>
              <w:rPr>
                <w:sz w:val="20"/>
                <w:szCs w:val="20"/>
              </w:rPr>
            </w:pPr>
            <w:r w:rsidRPr="00D63397">
              <w:rPr>
                <w:sz w:val="20"/>
                <w:szCs w:val="20"/>
              </w:rPr>
              <w:t>-</w:t>
            </w:r>
          </w:p>
        </w:tc>
        <w:tc>
          <w:tcPr>
            <w:tcW w:w="709" w:type="dxa"/>
          </w:tcPr>
          <w:p w14:paraId="7C8145AA" w14:textId="77777777" w:rsidR="00E617C8" w:rsidRPr="00D63397" w:rsidRDefault="00E617C8" w:rsidP="009B7699">
            <w:pPr>
              <w:jc w:val="center"/>
              <w:rPr>
                <w:sz w:val="20"/>
                <w:szCs w:val="20"/>
              </w:rPr>
            </w:pPr>
            <w:r w:rsidRPr="00D63397">
              <w:rPr>
                <w:sz w:val="20"/>
                <w:szCs w:val="20"/>
              </w:rPr>
              <w:t>-</w:t>
            </w:r>
          </w:p>
        </w:tc>
        <w:tc>
          <w:tcPr>
            <w:tcW w:w="709" w:type="dxa"/>
          </w:tcPr>
          <w:p w14:paraId="065A8379" w14:textId="77777777" w:rsidR="00E617C8" w:rsidRPr="00D63397" w:rsidRDefault="00E617C8" w:rsidP="009B7699">
            <w:pPr>
              <w:jc w:val="center"/>
              <w:rPr>
                <w:sz w:val="20"/>
                <w:szCs w:val="20"/>
              </w:rPr>
            </w:pPr>
            <w:r w:rsidRPr="00D63397">
              <w:rPr>
                <w:sz w:val="20"/>
                <w:szCs w:val="20"/>
              </w:rPr>
              <w:t>12</w:t>
            </w:r>
          </w:p>
        </w:tc>
        <w:tc>
          <w:tcPr>
            <w:tcW w:w="708" w:type="dxa"/>
          </w:tcPr>
          <w:p w14:paraId="597274F9" w14:textId="77777777" w:rsidR="00E617C8" w:rsidRPr="00D63397" w:rsidRDefault="00E617C8" w:rsidP="009B7699">
            <w:pPr>
              <w:jc w:val="center"/>
              <w:rPr>
                <w:sz w:val="20"/>
                <w:szCs w:val="20"/>
              </w:rPr>
            </w:pPr>
            <w:r w:rsidRPr="00D63397">
              <w:rPr>
                <w:sz w:val="20"/>
                <w:szCs w:val="20"/>
              </w:rPr>
              <w:t>6</w:t>
            </w:r>
          </w:p>
        </w:tc>
        <w:tc>
          <w:tcPr>
            <w:tcW w:w="993" w:type="dxa"/>
          </w:tcPr>
          <w:p w14:paraId="16FE6141" w14:textId="77777777" w:rsidR="00E617C8" w:rsidRPr="00D63397" w:rsidRDefault="00E617C8" w:rsidP="009B7699">
            <w:pPr>
              <w:jc w:val="center"/>
              <w:rPr>
                <w:sz w:val="20"/>
                <w:szCs w:val="20"/>
              </w:rPr>
            </w:pPr>
            <w:r w:rsidRPr="00D63397">
              <w:rPr>
                <w:sz w:val="20"/>
                <w:szCs w:val="20"/>
              </w:rPr>
              <w:t>22</w:t>
            </w:r>
          </w:p>
        </w:tc>
      </w:tr>
      <w:tr w:rsidR="00E617C8" w:rsidRPr="00D63397" w14:paraId="53E7A71A" w14:textId="77777777" w:rsidTr="00E56E00">
        <w:trPr>
          <w:jc w:val="center"/>
        </w:trPr>
        <w:tc>
          <w:tcPr>
            <w:tcW w:w="5392" w:type="dxa"/>
            <w:gridSpan w:val="7"/>
          </w:tcPr>
          <w:p w14:paraId="0598C8E3" w14:textId="77777777" w:rsidR="00E617C8" w:rsidRPr="00D63397" w:rsidRDefault="00E617C8" w:rsidP="00D54806">
            <w:pPr>
              <w:rPr>
                <w:sz w:val="20"/>
                <w:szCs w:val="20"/>
              </w:rPr>
            </w:pPr>
          </w:p>
        </w:tc>
        <w:tc>
          <w:tcPr>
            <w:tcW w:w="993" w:type="dxa"/>
          </w:tcPr>
          <w:p w14:paraId="515F6662" w14:textId="77777777" w:rsidR="00E617C8" w:rsidRPr="00D63397" w:rsidRDefault="00E617C8" w:rsidP="00D54806">
            <w:pPr>
              <w:jc w:val="center"/>
              <w:rPr>
                <w:b/>
                <w:sz w:val="20"/>
                <w:szCs w:val="20"/>
              </w:rPr>
            </w:pPr>
            <w:r w:rsidRPr="00D63397">
              <w:rPr>
                <w:b/>
                <w:sz w:val="20"/>
                <w:szCs w:val="20"/>
              </w:rPr>
              <w:t>124</w:t>
            </w:r>
          </w:p>
        </w:tc>
      </w:tr>
    </w:tbl>
    <w:p w14:paraId="790260B1" w14:textId="77777777" w:rsidR="00E617C8" w:rsidRDefault="00E617C8" w:rsidP="00D63397"/>
    <w:p w14:paraId="6B23E71C" w14:textId="77777777"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5D57E3B1" wp14:editId="0FC6EBAC">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66053F" w14:textId="77777777" w:rsidR="00E617C8" w:rsidRDefault="00E617C8" w:rsidP="001720CE">
      <w:pPr>
        <w:jc w:val="center"/>
        <w:rPr>
          <w:b/>
          <w:bCs/>
        </w:rPr>
      </w:pPr>
    </w:p>
    <w:p w14:paraId="73E42743" w14:textId="77777777" w:rsidR="00E617C8" w:rsidRDefault="00E617C8" w:rsidP="001720CE">
      <w:pPr>
        <w:jc w:val="center"/>
        <w:rPr>
          <w:b/>
          <w:bCs/>
        </w:rPr>
      </w:pPr>
      <w:r>
        <w:rPr>
          <w:b/>
          <w:bCs/>
        </w:rPr>
        <w:t>END SEMESTER EXAMINATION – NOV / DEC 2024</w:t>
      </w:r>
    </w:p>
    <w:p w14:paraId="12C32C54"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DB14EC" w14:paraId="7DBE7531" w14:textId="77777777" w:rsidTr="0037089B">
        <w:trPr>
          <w:trHeight w:val="397"/>
          <w:jc w:val="center"/>
        </w:trPr>
        <w:tc>
          <w:tcPr>
            <w:tcW w:w="1555" w:type="dxa"/>
            <w:vAlign w:val="center"/>
          </w:tcPr>
          <w:p w14:paraId="64885713" w14:textId="77777777" w:rsidR="00E617C8" w:rsidRPr="00DB14EC" w:rsidRDefault="00E617C8" w:rsidP="007E575B">
            <w:pPr>
              <w:pStyle w:val="Title"/>
              <w:jc w:val="left"/>
              <w:rPr>
                <w:b/>
                <w:sz w:val="22"/>
                <w:szCs w:val="22"/>
              </w:rPr>
            </w:pPr>
            <w:r w:rsidRPr="00DB14EC">
              <w:rPr>
                <w:b/>
                <w:sz w:val="22"/>
                <w:szCs w:val="22"/>
              </w:rPr>
              <w:t xml:space="preserve">Course Code      </w:t>
            </w:r>
          </w:p>
        </w:tc>
        <w:tc>
          <w:tcPr>
            <w:tcW w:w="6662" w:type="dxa"/>
            <w:vAlign w:val="center"/>
          </w:tcPr>
          <w:p w14:paraId="5D815575" w14:textId="77777777" w:rsidR="00E617C8" w:rsidRPr="00DB14EC" w:rsidRDefault="00E617C8" w:rsidP="007E575B">
            <w:pPr>
              <w:pStyle w:val="Title"/>
              <w:jc w:val="left"/>
              <w:rPr>
                <w:b/>
                <w:sz w:val="22"/>
                <w:szCs w:val="22"/>
              </w:rPr>
            </w:pPr>
            <w:r w:rsidRPr="00DB14EC">
              <w:rPr>
                <w:b/>
                <w:sz w:val="22"/>
                <w:szCs w:val="22"/>
              </w:rPr>
              <w:t>20FP2025</w:t>
            </w:r>
          </w:p>
        </w:tc>
        <w:tc>
          <w:tcPr>
            <w:tcW w:w="1417" w:type="dxa"/>
            <w:vAlign w:val="center"/>
          </w:tcPr>
          <w:p w14:paraId="45B85660" w14:textId="77777777" w:rsidR="00E617C8" w:rsidRPr="00DB14EC" w:rsidRDefault="00E617C8" w:rsidP="007E575B">
            <w:pPr>
              <w:pStyle w:val="Title"/>
              <w:ind w:left="-468" w:firstLine="468"/>
              <w:jc w:val="left"/>
              <w:rPr>
                <w:sz w:val="22"/>
                <w:szCs w:val="22"/>
              </w:rPr>
            </w:pPr>
            <w:r w:rsidRPr="00DB14EC">
              <w:rPr>
                <w:b/>
                <w:bCs/>
                <w:sz w:val="22"/>
                <w:szCs w:val="22"/>
              </w:rPr>
              <w:t xml:space="preserve">Duration       </w:t>
            </w:r>
          </w:p>
        </w:tc>
        <w:tc>
          <w:tcPr>
            <w:tcW w:w="851" w:type="dxa"/>
            <w:vAlign w:val="center"/>
          </w:tcPr>
          <w:p w14:paraId="4BD677CB" w14:textId="77777777" w:rsidR="00E617C8" w:rsidRPr="00DB14EC" w:rsidRDefault="00E617C8" w:rsidP="007E575B">
            <w:pPr>
              <w:pStyle w:val="Title"/>
              <w:jc w:val="left"/>
              <w:rPr>
                <w:b/>
                <w:sz w:val="22"/>
                <w:szCs w:val="22"/>
              </w:rPr>
            </w:pPr>
            <w:r w:rsidRPr="00DB14EC">
              <w:rPr>
                <w:b/>
                <w:sz w:val="22"/>
                <w:szCs w:val="22"/>
              </w:rPr>
              <w:t>3hrs</w:t>
            </w:r>
          </w:p>
        </w:tc>
      </w:tr>
      <w:tr w:rsidR="00E617C8" w:rsidRPr="00DB14EC" w14:paraId="32FC0E80" w14:textId="77777777" w:rsidTr="0037089B">
        <w:trPr>
          <w:trHeight w:val="397"/>
          <w:jc w:val="center"/>
        </w:trPr>
        <w:tc>
          <w:tcPr>
            <w:tcW w:w="1555" w:type="dxa"/>
            <w:vAlign w:val="center"/>
          </w:tcPr>
          <w:p w14:paraId="0EA2DFD3" w14:textId="77777777" w:rsidR="00E617C8" w:rsidRPr="00DB14EC" w:rsidRDefault="00E617C8" w:rsidP="007E575B">
            <w:pPr>
              <w:pStyle w:val="Title"/>
              <w:ind w:right="-160"/>
              <w:jc w:val="left"/>
              <w:rPr>
                <w:b/>
                <w:sz w:val="22"/>
                <w:szCs w:val="22"/>
              </w:rPr>
            </w:pPr>
            <w:r w:rsidRPr="00DB14EC">
              <w:rPr>
                <w:b/>
                <w:sz w:val="22"/>
                <w:szCs w:val="22"/>
              </w:rPr>
              <w:t xml:space="preserve">Course Title      </w:t>
            </w:r>
          </w:p>
        </w:tc>
        <w:tc>
          <w:tcPr>
            <w:tcW w:w="6662" w:type="dxa"/>
            <w:vAlign w:val="center"/>
          </w:tcPr>
          <w:p w14:paraId="1971616B" w14:textId="77777777" w:rsidR="00E617C8" w:rsidRPr="00DB14EC" w:rsidRDefault="00E617C8" w:rsidP="007E575B">
            <w:pPr>
              <w:pStyle w:val="Title"/>
              <w:jc w:val="left"/>
              <w:rPr>
                <w:b/>
                <w:sz w:val="22"/>
                <w:szCs w:val="22"/>
              </w:rPr>
            </w:pPr>
            <w:r w:rsidRPr="00DB14EC">
              <w:rPr>
                <w:b/>
                <w:sz w:val="22"/>
                <w:szCs w:val="22"/>
              </w:rPr>
              <w:t>ENGINEERING PROPERTIES OF BIOLOGICAL MATERIALS</w:t>
            </w:r>
          </w:p>
        </w:tc>
        <w:tc>
          <w:tcPr>
            <w:tcW w:w="1417" w:type="dxa"/>
            <w:vAlign w:val="center"/>
          </w:tcPr>
          <w:p w14:paraId="2DB30F74" w14:textId="77777777" w:rsidR="00E617C8" w:rsidRPr="00DB14EC" w:rsidRDefault="00E617C8" w:rsidP="007E575B">
            <w:pPr>
              <w:pStyle w:val="Title"/>
              <w:jc w:val="left"/>
              <w:rPr>
                <w:b/>
                <w:bCs/>
                <w:sz w:val="22"/>
                <w:szCs w:val="22"/>
              </w:rPr>
            </w:pPr>
            <w:r w:rsidRPr="00DB14EC">
              <w:rPr>
                <w:b/>
                <w:bCs/>
                <w:sz w:val="22"/>
                <w:szCs w:val="22"/>
              </w:rPr>
              <w:t xml:space="preserve">Max. Marks </w:t>
            </w:r>
          </w:p>
        </w:tc>
        <w:tc>
          <w:tcPr>
            <w:tcW w:w="851" w:type="dxa"/>
            <w:vAlign w:val="center"/>
          </w:tcPr>
          <w:p w14:paraId="496496DA" w14:textId="77777777" w:rsidR="00E617C8" w:rsidRPr="00DB14EC" w:rsidRDefault="00E617C8" w:rsidP="007E575B">
            <w:pPr>
              <w:pStyle w:val="Title"/>
              <w:jc w:val="left"/>
              <w:rPr>
                <w:b/>
                <w:sz w:val="22"/>
                <w:szCs w:val="22"/>
              </w:rPr>
            </w:pPr>
            <w:r w:rsidRPr="00DB14EC">
              <w:rPr>
                <w:b/>
                <w:sz w:val="22"/>
                <w:szCs w:val="22"/>
              </w:rPr>
              <w:t>100</w:t>
            </w:r>
          </w:p>
        </w:tc>
      </w:tr>
    </w:tbl>
    <w:p w14:paraId="0AC50E28"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E617C8" w:rsidRPr="00DB14EC" w14:paraId="1F6A8D62" w14:textId="77777777" w:rsidTr="00F010C9">
        <w:trPr>
          <w:trHeight w:val="552"/>
        </w:trPr>
        <w:tc>
          <w:tcPr>
            <w:tcW w:w="272" w:type="pct"/>
          </w:tcPr>
          <w:p w14:paraId="44BCDD36" w14:textId="77777777" w:rsidR="00E617C8" w:rsidRPr="00DB14EC" w:rsidRDefault="00E617C8" w:rsidP="00517D3B">
            <w:pPr>
              <w:jc w:val="center"/>
              <w:rPr>
                <w:b/>
              </w:rPr>
            </w:pPr>
            <w:r w:rsidRPr="00DB14EC">
              <w:rPr>
                <w:b/>
              </w:rPr>
              <w:t>Q. No.</w:t>
            </w:r>
          </w:p>
        </w:tc>
        <w:tc>
          <w:tcPr>
            <w:tcW w:w="3936" w:type="pct"/>
            <w:gridSpan w:val="2"/>
            <w:vAlign w:val="center"/>
          </w:tcPr>
          <w:p w14:paraId="1C7F41CD" w14:textId="77777777" w:rsidR="00E617C8" w:rsidRPr="00DB14EC" w:rsidRDefault="00E617C8" w:rsidP="00F010C9">
            <w:pPr>
              <w:jc w:val="center"/>
              <w:rPr>
                <w:b/>
              </w:rPr>
            </w:pPr>
            <w:r w:rsidRPr="00DB14EC">
              <w:rPr>
                <w:b/>
              </w:rPr>
              <w:t>Questions</w:t>
            </w:r>
          </w:p>
        </w:tc>
        <w:tc>
          <w:tcPr>
            <w:tcW w:w="319" w:type="pct"/>
            <w:vAlign w:val="center"/>
          </w:tcPr>
          <w:p w14:paraId="590C1F80" w14:textId="77777777" w:rsidR="00E617C8" w:rsidRPr="00DB14EC" w:rsidRDefault="00E617C8" w:rsidP="00F010C9">
            <w:pPr>
              <w:jc w:val="center"/>
              <w:rPr>
                <w:b/>
              </w:rPr>
            </w:pPr>
            <w:r w:rsidRPr="00DB14EC">
              <w:rPr>
                <w:b/>
              </w:rPr>
              <w:t>CO</w:t>
            </w:r>
          </w:p>
        </w:tc>
        <w:tc>
          <w:tcPr>
            <w:tcW w:w="256" w:type="pct"/>
            <w:vAlign w:val="center"/>
          </w:tcPr>
          <w:p w14:paraId="41215D06" w14:textId="77777777" w:rsidR="00E617C8" w:rsidRPr="00DB14EC" w:rsidRDefault="00E617C8" w:rsidP="00F010C9">
            <w:pPr>
              <w:jc w:val="center"/>
              <w:rPr>
                <w:b/>
              </w:rPr>
            </w:pPr>
            <w:r w:rsidRPr="00DB14EC">
              <w:rPr>
                <w:b/>
              </w:rPr>
              <w:t>BL</w:t>
            </w:r>
          </w:p>
        </w:tc>
        <w:tc>
          <w:tcPr>
            <w:tcW w:w="217" w:type="pct"/>
            <w:vAlign w:val="center"/>
          </w:tcPr>
          <w:p w14:paraId="37FA7BC2" w14:textId="77777777" w:rsidR="00E617C8" w:rsidRPr="00DB14EC" w:rsidRDefault="00E617C8" w:rsidP="00F010C9">
            <w:pPr>
              <w:jc w:val="center"/>
              <w:rPr>
                <w:b/>
              </w:rPr>
            </w:pPr>
            <w:r w:rsidRPr="00DB14EC">
              <w:rPr>
                <w:b/>
              </w:rPr>
              <w:t>M</w:t>
            </w:r>
          </w:p>
        </w:tc>
      </w:tr>
      <w:tr w:rsidR="00E617C8" w:rsidRPr="00DB14EC" w14:paraId="0C795CD0" w14:textId="77777777" w:rsidTr="00F010C9">
        <w:trPr>
          <w:trHeight w:val="397"/>
        </w:trPr>
        <w:tc>
          <w:tcPr>
            <w:tcW w:w="5000" w:type="pct"/>
            <w:gridSpan w:val="6"/>
            <w:vAlign w:val="center"/>
          </w:tcPr>
          <w:p w14:paraId="55BE9C27" w14:textId="77777777" w:rsidR="00E617C8" w:rsidRPr="00DB14EC" w:rsidRDefault="00E617C8" w:rsidP="00F010C9">
            <w:pPr>
              <w:jc w:val="center"/>
              <w:rPr>
                <w:b/>
              </w:rPr>
            </w:pPr>
            <w:r w:rsidRPr="00DB14EC">
              <w:rPr>
                <w:b/>
              </w:rPr>
              <w:t>PART – A (10 X 1 = 10 MARKS)</w:t>
            </w:r>
          </w:p>
        </w:tc>
      </w:tr>
      <w:tr w:rsidR="00E617C8" w:rsidRPr="00DB14EC" w14:paraId="3DCCD3F8" w14:textId="77777777" w:rsidTr="00F8180A">
        <w:trPr>
          <w:trHeight w:val="283"/>
        </w:trPr>
        <w:tc>
          <w:tcPr>
            <w:tcW w:w="272" w:type="pct"/>
          </w:tcPr>
          <w:p w14:paraId="26EA4678" w14:textId="77777777" w:rsidR="00E617C8" w:rsidRPr="00DB14EC" w:rsidRDefault="00E617C8" w:rsidP="00517D3B">
            <w:pPr>
              <w:jc w:val="center"/>
            </w:pPr>
            <w:r w:rsidRPr="00DB14EC">
              <w:t>1.</w:t>
            </w:r>
          </w:p>
        </w:tc>
        <w:tc>
          <w:tcPr>
            <w:tcW w:w="3936" w:type="pct"/>
            <w:gridSpan w:val="2"/>
          </w:tcPr>
          <w:p w14:paraId="049E3833" w14:textId="77777777" w:rsidR="00E617C8" w:rsidRPr="00DB14EC" w:rsidRDefault="00E617C8" w:rsidP="00CA2277">
            <w:pPr>
              <w:autoSpaceDE w:val="0"/>
              <w:autoSpaceDN w:val="0"/>
              <w:adjustRightInd w:val="0"/>
              <w:jc w:val="both"/>
            </w:pPr>
            <w:r w:rsidRPr="00DB14EC">
              <w:t>Name the techniques used for measuring porosity in food materials.</w:t>
            </w:r>
          </w:p>
        </w:tc>
        <w:tc>
          <w:tcPr>
            <w:tcW w:w="319" w:type="pct"/>
          </w:tcPr>
          <w:p w14:paraId="44DE9E65" w14:textId="77777777" w:rsidR="00E617C8" w:rsidRPr="00DB14EC" w:rsidRDefault="00E617C8" w:rsidP="00517D3B">
            <w:pPr>
              <w:jc w:val="center"/>
            </w:pPr>
            <w:r w:rsidRPr="00DB14EC">
              <w:t>CO1</w:t>
            </w:r>
          </w:p>
        </w:tc>
        <w:tc>
          <w:tcPr>
            <w:tcW w:w="256" w:type="pct"/>
          </w:tcPr>
          <w:p w14:paraId="2B6F666E" w14:textId="77777777" w:rsidR="00E617C8" w:rsidRPr="00DB14EC" w:rsidRDefault="00E617C8" w:rsidP="00517D3B">
            <w:pPr>
              <w:jc w:val="center"/>
            </w:pPr>
            <w:r w:rsidRPr="00DB14EC">
              <w:t>R</w:t>
            </w:r>
          </w:p>
        </w:tc>
        <w:tc>
          <w:tcPr>
            <w:tcW w:w="217" w:type="pct"/>
          </w:tcPr>
          <w:p w14:paraId="6BB9465A" w14:textId="77777777" w:rsidR="00E617C8" w:rsidRPr="00DB14EC" w:rsidRDefault="00E617C8" w:rsidP="00517D3B">
            <w:pPr>
              <w:jc w:val="center"/>
            </w:pPr>
            <w:r w:rsidRPr="00DB14EC">
              <w:t>1</w:t>
            </w:r>
          </w:p>
        </w:tc>
      </w:tr>
      <w:tr w:rsidR="00E617C8" w:rsidRPr="00DB14EC" w14:paraId="2EC7835A" w14:textId="77777777" w:rsidTr="00F8180A">
        <w:trPr>
          <w:trHeight w:val="283"/>
        </w:trPr>
        <w:tc>
          <w:tcPr>
            <w:tcW w:w="272" w:type="pct"/>
          </w:tcPr>
          <w:p w14:paraId="75ECB2DF" w14:textId="77777777" w:rsidR="00E617C8" w:rsidRPr="00DB14EC" w:rsidRDefault="00E617C8" w:rsidP="00517D3B">
            <w:pPr>
              <w:jc w:val="center"/>
            </w:pPr>
            <w:r w:rsidRPr="00DB14EC">
              <w:t>2.</w:t>
            </w:r>
          </w:p>
        </w:tc>
        <w:tc>
          <w:tcPr>
            <w:tcW w:w="3936" w:type="pct"/>
            <w:gridSpan w:val="2"/>
          </w:tcPr>
          <w:p w14:paraId="149716CA" w14:textId="77777777" w:rsidR="00E617C8" w:rsidRPr="00DB14EC" w:rsidRDefault="00E617C8" w:rsidP="00CA2277">
            <w:pPr>
              <w:jc w:val="both"/>
            </w:pPr>
            <w:r w:rsidRPr="00DB14EC">
              <w:t>Examine the cause for shrinkage in foods and mention its types.</w:t>
            </w:r>
          </w:p>
        </w:tc>
        <w:tc>
          <w:tcPr>
            <w:tcW w:w="319" w:type="pct"/>
          </w:tcPr>
          <w:p w14:paraId="03520DF1" w14:textId="77777777" w:rsidR="00E617C8" w:rsidRPr="00DB14EC" w:rsidRDefault="00E617C8" w:rsidP="00517D3B">
            <w:pPr>
              <w:jc w:val="center"/>
            </w:pPr>
            <w:r w:rsidRPr="00DB14EC">
              <w:t>CO1</w:t>
            </w:r>
          </w:p>
        </w:tc>
        <w:tc>
          <w:tcPr>
            <w:tcW w:w="256" w:type="pct"/>
          </w:tcPr>
          <w:p w14:paraId="7DED7FC2" w14:textId="77777777" w:rsidR="00E617C8" w:rsidRPr="00DB14EC" w:rsidRDefault="00E617C8" w:rsidP="00517D3B">
            <w:pPr>
              <w:jc w:val="center"/>
            </w:pPr>
            <w:r w:rsidRPr="00DB14EC">
              <w:t>R</w:t>
            </w:r>
          </w:p>
        </w:tc>
        <w:tc>
          <w:tcPr>
            <w:tcW w:w="217" w:type="pct"/>
          </w:tcPr>
          <w:p w14:paraId="1B4B31F0" w14:textId="77777777" w:rsidR="00E617C8" w:rsidRPr="00DB14EC" w:rsidRDefault="00E617C8" w:rsidP="00517D3B">
            <w:pPr>
              <w:jc w:val="center"/>
            </w:pPr>
            <w:r w:rsidRPr="00DB14EC">
              <w:t>1</w:t>
            </w:r>
          </w:p>
        </w:tc>
      </w:tr>
      <w:tr w:rsidR="00E617C8" w:rsidRPr="00DB14EC" w14:paraId="727EEFF1" w14:textId="77777777" w:rsidTr="00F8180A">
        <w:trPr>
          <w:trHeight w:val="283"/>
        </w:trPr>
        <w:tc>
          <w:tcPr>
            <w:tcW w:w="272" w:type="pct"/>
          </w:tcPr>
          <w:p w14:paraId="3706F241" w14:textId="77777777" w:rsidR="00E617C8" w:rsidRPr="00DB14EC" w:rsidRDefault="00E617C8" w:rsidP="00F8180A">
            <w:pPr>
              <w:jc w:val="center"/>
            </w:pPr>
            <w:r w:rsidRPr="00DB14EC">
              <w:t>3.</w:t>
            </w:r>
          </w:p>
        </w:tc>
        <w:tc>
          <w:tcPr>
            <w:tcW w:w="3936" w:type="pct"/>
            <w:gridSpan w:val="2"/>
            <w:vAlign w:val="center"/>
          </w:tcPr>
          <w:p w14:paraId="20888A4C" w14:textId="77777777" w:rsidR="00E617C8" w:rsidRPr="00DB14EC" w:rsidRDefault="00E617C8" w:rsidP="00F8180A">
            <w:pPr>
              <w:jc w:val="both"/>
            </w:pPr>
            <w:r w:rsidRPr="00DB14EC">
              <w:t>Define kinematic viscosity and state the SI and CGS unit.</w:t>
            </w:r>
          </w:p>
        </w:tc>
        <w:tc>
          <w:tcPr>
            <w:tcW w:w="319" w:type="pct"/>
            <w:vAlign w:val="center"/>
          </w:tcPr>
          <w:p w14:paraId="312E418E" w14:textId="77777777" w:rsidR="00E617C8" w:rsidRPr="00DB14EC" w:rsidRDefault="00E617C8" w:rsidP="00F8180A">
            <w:pPr>
              <w:jc w:val="center"/>
            </w:pPr>
            <w:r w:rsidRPr="00DB14EC">
              <w:t>CO2</w:t>
            </w:r>
          </w:p>
        </w:tc>
        <w:tc>
          <w:tcPr>
            <w:tcW w:w="256" w:type="pct"/>
            <w:vAlign w:val="center"/>
          </w:tcPr>
          <w:p w14:paraId="5695A40D" w14:textId="77777777" w:rsidR="00E617C8" w:rsidRPr="00DB14EC" w:rsidRDefault="00E617C8" w:rsidP="00F8180A">
            <w:pPr>
              <w:jc w:val="center"/>
            </w:pPr>
            <w:r w:rsidRPr="00DB14EC">
              <w:t>R</w:t>
            </w:r>
          </w:p>
        </w:tc>
        <w:tc>
          <w:tcPr>
            <w:tcW w:w="217" w:type="pct"/>
            <w:vAlign w:val="center"/>
          </w:tcPr>
          <w:p w14:paraId="45C35ACB" w14:textId="77777777" w:rsidR="00E617C8" w:rsidRPr="00DB14EC" w:rsidRDefault="00E617C8" w:rsidP="00F8180A">
            <w:pPr>
              <w:jc w:val="center"/>
            </w:pPr>
            <w:r w:rsidRPr="00DB14EC">
              <w:t>1</w:t>
            </w:r>
          </w:p>
        </w:tc>
      </w:tr>
      <w:tr w:rsidR="00E617C8" w:rsidRPr="00DB14EC" w14:paraId="220C8624" w14:textId="77777777" w:rsidTr="00F8180A">
        <w:trPr>
          <w:trHeight w:val="283"/>
        </w:trPr>
        <w:tc>
          <w:tcPr>
            <w:tcW w:w="272" w:type="pct"/>
          </w:tcPr>
          <w:p w14:paraId="0AC7D45C" w14:textId="77777777" w:rsidR="00E617C8" w:rsidRPr="00DB14EC" w:rsidRDefault="00E617C8" w:rsidP="00F8180A">
            <w:pPr>
              <w:jc w:val="center"/>
            </w:pPr>
            <w:r w:rsidRPr="00DB14EC">
              <w:t>4.</w:t>
            </w:r>
          </w:p>
        </w:tc>
        <w:tc>
          <w:tcPr>
            <w:tcW w:w="3936" w:type="pct"/>
            <w:gridSpan w:val="2"/>
            <w:vAlign w:val="center"/>
          </w:tcPr>
          <w:p w14:paraId="2F2A7ECD" w14:textId="77777777" w:rsidR="00E617C8" w:rsidRPr="00DB14EC" w:rsidRDefault="00E617C8" w:rsidP="00F8180A">
            <w:pPr>
              <w:jc w:val="both"/>
            </w:pPr>
            <w:r>
              <w:t>What is</w:t>
            </w:r>
            <w:r w:rsidRPr="00DB14EC">
              <w:t xml:space="preserve"> the Recoil phenomenon of a viscoelastic fluid.</w:t>
            </w:r>
          </w:p>
        </w:tc>
        <w:tc>
          <w:tcPr>
            <w:tcW w:w="319" w:type="pct"/>
            <w:vAlign w:val="center"/>
          </w:tcPr>
          <w:p w14:paraId="0C4F4CDA" w14:textId="77777777" w:rsidR="00E617C8" w:rsidRPr="00DB14EC" w:rsidRDefault="00E617C8" w:rsidP="00F8180A">
            <w:pPr>
              <w:jc w:val="center"/>
            </w:pPr>
            <w:r w:rsidRPr="00DB14EC">
              <w:t>CO2</w:t>
            </w:r>
          </w:p>
        </w:tc>
        <w:tc>
          <w:tcPr>
            <w:tcW w:w="256" w:type="pct"/>
            <w:vAlign w:val="center"/>
          </w:tcPr>
          <w:p w14:paraId="5943FA85" w14:textId="77777777" w:rsidR="00E617C8" w:rsidRPr="00DB14EC" w:rsidRDefault="00E617C8" w:rsidP="00F8180A">
            <w:pPr>
              <w:jc w:val="center"/>
            </w:pPr>
            <w:r w:rsidRPr="00DB14EC">
              <w:t>R</w:t>
            </w:r>
          </w:p>
        </w:tc>
        <w:tc>
          <w:tcPr>
            <w:tcW w:w="217" w:type="pct"/>
            <w:vAlign w:val="center"/>
          </w:tcPr>
          <w:p w14:paraId="1FEEAA6B" w14:textId="77777777" w:rsidR="00E617C8" w:rsidRPr="00DB14EC" w:rsidRDefault="00E617C8" w:rsidP="00F8180A">
            <w:pPr>
              <w:jc w:val="center"/>
            </w:pPr>
            <w:r w:rsidRPr="00DB14EC">
              <w:t>1</w:t>
            </w:r>
          </w:p>
        </w:tc>
      </w:tr>
      <w:tr w:rsidR="00E617C8" w:rsidRPr="00DB14EC" w14:paraId="365EBF27" w14:textId="77777777" w:rsidTr="00F8180A">
        <w:trPr>
          <w:trHeight w:val="283"/>
        </w:trPr>
        <w:tc>
          <w:tcPr>
            <w:tcW w:w="272" w:type="pct"/>
          </w:tcPr>
          <w:p w14:paraId="5582E08E" w14:textId="77777777" w:rsidR="00E617C8" w:rsidRPr="00DB14EC" w:rsidRDefault="00E617C8" w:rsidP="00517D3B">
            <w:pPr>
              <w:jc w:val="center"/>
            </w:pPr>
            <w:r w:rsidRPr="00DB14EC">
              <w:t>5.</w:t>
            </w:r>
          </w:p>
        </w:tc>
        <w:tc>
          <w:tcPr>
            <w:tcW w:w="3936" w:type="pct"/>
            <w:gridSpan w:val="2"/>
          </w:tcPr>
          <w:p w14:paraId="18ED7A62" w14:textId="77777777" w:rsidR="00E617C8" w:rsidRPr="00DB14EC" w:rsidRDefault="00E617C8" w:rsidP="00CA2277">
            <w:pPr>
              <w:pStyle w:val="Default"/>
              <w:jc w:val="both"/>
            </w:pPr>
            <w:r w:rsidRPr="00DB14EC">
              <w:t>Differentiate between sensible and latent heat.</w:t>
            </w:r>
          </w:p>
        </w:tc>
        <w:tc>
          <w:tcPr>
            <w:tcW w:w="319" w:type="pct"/>
          </w:tcPr>
          <w:p w14:paraId="697CD06D" w14:textId="77777777" w:rsidR="00E617C8" w:rsidRPr="00DB14EC" w:rsidRDefault="00E617C8" w:rsidP="00517D3B">
            <w:pPr>
              <w:jc w:val="center"/>
            </w:pPr>
            <w:r w:rsidRPr="00DB14EC">
              <w:t>CO3</w:t>
            </w:r>
          </w:p>
        </w:tc>
        <w:tc>
          <w:tcPr>
            <w:tcW w:w="256" w:type="pct"/>
          </w:tcPr>
          <w:p w14:paraId="7454C2BB" w14:textId="77777777" w:rsidR="00E617C8" w:rsidRPr="00DB14EC" w:rsidRDefault="00E617C8" w:rsidP="00517D3B">
            <w:pPr>
              <w:jc w:val="center"/>
            </w:pPr>
            <w:r w:rsidRPr="00DB14EC">
              <w:t>U</w:t>
            </w:r>
          </w:p>
        </w:tc>
        <w:tc>
          <w:tcPr>
            <w:tcW w:w="217" w:type="pct"/>
          </w:tcPr>
          <w:p w14:paraId="72BF77AB" w14:textId="77777777" w:rsidR="00E617C8" w:rsidRPr="00DB14EC" w:rsidRDefault="00E617C8" w:rsidP="00517D3B">
            <w:pPr>
              <w:jc w:val="center"/>
            </w:pPr>
            <w:r w:rsidRPr="00DB14EC">
              <w:t>1</w:t>
            </w:r>
          </w:p>
        </w:tc>
      </w:tr>
      <w:tr w:rsidR="00E617C8" w:rsidRPr="00DB14EC" w14:paraId="2BED8C97" w14:textId="77777777" w:rsidTr="00F8180A">
        <w:trPr>
          <w:trHeight w:val="283"/>
        </w:trPr>
        <w:tc>
          <w:tcPr>
            <w:tcW w:w="272" w:type="pct"/>
          </w:tcPr>
          <w:p w14:paraId="6BD80186" w14:textId="77777777" w:rsidR="00E617C8" w:rsidRPr="00DB14EC" w:rsidRDefault="00E617C8" w:rsidP="00517D3B">
            <w:pPr>
              <w:jc w:val="center"/>
            </w:pPr>
            <w:r w:rsidRPr="00DB14EC">
              <w:t>6.</w:t>
            </w:r>
          </w:p>
        </w:tc>
        <w:tc>
          <w:tcPr>
            <w:tcW w:w="3936" w:type="pct"/>
            <w:gridSpan w:val="2"/>
          </w:tcPr>
          <w:p w14:paraId="58BF6106" w14:textId="77777777" w:rsidR="00E617C8" w:rsidRPr="00DB14EC" w:rsidRDefault="00E617C8" w:rsidP="00CA2277">
            <w:pPr>
              <w:jc w:val="both"/>
            </w:pPr>
            <w:r w:rsidRPr="00DB14EC">
              <w:t>Infer the expression for enthalpy of a moist material.</w:t>
            </w:r>
          </w:p>
        </w:tc>
        <w:tc>
          <w:tcPr>
            <w:tcW w:w="319" w:type="pct"/>
          </w:tcPr>
          <w:p w14:paraId="40F9FA06" w14:textId="77777777" w:rsidR="00E617C8" w:rsidRPr="00DB14EC" w:rsidRDefault="00E617C8" w:rsidP="00517D3B">
            <w:pPr>
              <w:jc w:val="center"/>
            </w:pPr>
            <w:r w:rsidRPr="00DB14EC">
              <w:t>CO3</w:t>
            </w:r>
          </w:p>
        </w:tc>
        <w:tc>
          <w:tcPr>
            <w:tcW w:w="256" w:type="pct"/>
          </w:tcPr>
          <w:p w14:paraId="50F97FA9" w14:textId="77777777" w:rsidR="00E617C8" w:rsidRPr="00DB14EC" w:rsidRDefault="00E617C8" w:rsidP="00517D3B">
            <w:pPr>
              <w:jc w:val="center"/>
            </w:pPr>
            <w:r w:rsidRPr="00DB14EC">
              <w:t>U</w:t>
            </w:r>
          </w:p>
        </w:tc>
        <w:tc>
          <w:tcPr>
            <w:tcW w:w="217" w:type="pct"/>
          </w:tcPr>
          <w:p w14:paraId="0EA35B2D" w14:textId="77777777" w:rsidR="00E617C8" w:rsidRPr="00DB14EC" w:rsidRDefault="00E617C8" w:rsidP="00517D3B">
            <w:pPr>
              <w:jc w:val="center"/>
            </w:pPr>
            <w:r w:rsidRPr="00DB14EC">
              <w:t>1</w:t>
            </w:r>
          </w:p>
        </w:tc>
      </w:tr>
      <w:tr w:rsidR="00E617C8" w:rsidRPr="00DB14EC" w14:paraId="7C08E519" w14:textId="77777777" w:rsidTr="00F8180A">
        <w:trPr>
          <w:trHeight w:val="283"/>
        </w:trPr>
        <w:tc>
          <w:tcPr>
            <w:tcW w:w="272" w:type="pct"/>
          </w:tcPr>
          <w:p w14:paraId="53373C05" w14:textId="77777777" w:rsidR="00E617C8" w:rsidRPr="00DB14EC" w:rsidRDefault="00E617C8" w:rsidP="00517D3B">
            <w:pPr>
              <w:jc w:val="center"/>
            </w:pPr>
            <w:r w:rsidRPr="00DB14EC">
              <w:t>7.</w:t>
            </w:r>
          </w:p>
        </w:tc>
        <w:tc>
          <w:tcPr>
            <w:tcW w:w="3936" w:type="pct"/>
            <w:gridSpan w:val="2"/>
          </w:tcPr>
          <w:p w14:paraId="09066A61" w14:textId="77777777" w:rsidR="00E617C8" w:rsidRPr="00DB14EC" w:rsidRDefault="00E617C8" w:rsidP="00CA2277">
            <w:pPr>
              <w:pStyle w:val="ListParagraph"/>
              <w:ind w:left="0"/>
              <w:jc w:val="both"/>
              <w:rPr>
                <w:noProof/>
                <w:lang w:eastAsia="zh-TW"/>
              </w:rPr>
            </w:pPr>
            <w:r w:rsidRPr="00DB14EC">
              <w:rPr>
                <w:noProof/>
                <w:lang w:eastAsia="zh-TW"/>
              </w:rPr>
              <w:t>Locate the forces acting on a body immersed in a fluid current with a neat sketch.</w:t>
            </w:r>
          </w:p>
        </w:tc>
        <w:tc>
          <w:tcPr>
            <w:tcW w:w="319" w:type="pct"/>
          </w:tcPr>
          <w:p w14:paraId="562BC78E" w14:textId="77777777" w:rsidR="00E617C8" w:rsidRPr="00DB14EC" w:rsidRDefault="00E617C8" w:rsidP="00517D3B">
            <w:pPr>
              <w:jc w:val="center"/>
            </w:pPr>
            <w:r w:rsidRPr="00DB14EC">
              <w:t>CO4</w:t>
            </w:r>
          </w:p>
        </w:tc>
        <w:tc>
          <w:tcPr>
            <w:tcW w:w="256" w:type="pct"/>
          </w:tcPr>
          <w:p w14:paraId="689374E4" w14:textId="77777777" w:rsidR="00E617C8" w:rsidRPr="00DB14EC" w:rsidRDefault="00E617C8" w:rsidP="00985D6D">
            <w:pPr>
              <w:jc w:val="center"/>
            </w:pPr>
            <w:r w:rsidRPr="00DB14EC">
              <w:t>R</w:t>
            </w:r>
          </w:p>
        </w:tc>
        <w:tc>
          <w:tcPr>
            <w:tcW w:w="217" w:type="pct"/>
          </w:tcPr>
          <w:p w14:paraId="7BF834A7" w14:textId="77777777" w:rsidR="00E617C8" w:rsidRPr="00DB14EC" w:rsidRDefault="00E617C8" w:rsidP="00517D3B">
            <w:pPr>
              <w:jc w:val="center"/>
            </w:pPr>
            <w:r w:rsidRPr="00DB14EC">
              <w:t>1</w:t>
            </w:r>
          </w:p>
        </w:tc>
      </w:tr>
      <w:tr w:rsidR="00E617C8" w:rsidRPr="00DB14EC" w14:paraId="56DE0983" w14:textId="77777777" w:rsidTr="000B6561">
        <w:trPr>
          <w:trHeight w:val="283"/>
        </w:trPr>
        <w:tc>
          <w:tcPr>
            <w:tcW w:w="272" w:type="pct"/>
          </w:tcPr>
          <w:p w14:paraId="7C49E8CA" w14:textId="77777777" w:rsidR="00E617C8" w:rsidRPr="00DB14EC" w:rsidRDefault="00E617C8" w:rsidP="00DA38FD">
            <w:pPr>
              <w:jc w:val="center"/>
            </w:pPr>
            <w:r w:rsidRPr="00DB14EC">
              <w:t>8.</w:t>
            </w:r>
          </w:p>
        </w:tc>
        <w:tc>
          <w:tcPr>
            <w:tcW w:w="3936" w:type="pct"/>
            <w:gridSpan w:val="2"/>
            <w:vAlign w:val="center"/>
          </w:tcPr>
          <w:p w14:paraId="3A747F33" w14:textId="77777777" w:rsidR="00E617C8" w:rsidRPr="00DB14EC" w:rsidRDefault="00E617C8" w:rsidP="00DA38FD">
            <w:pPr>
              <w:jc w:val="both"/>
              <w:rPr>
                <w:b/>
                <w:bCs/>
              </w:rPr>
            </w:pPr>
            <w:r w:rsidRPr="00DB14EC">
              <w:t>Name the food additive category that lowers the surface tension of a liquid.</w:t>
            </w:r>
          </w:p>
        </w:tc>
        <w:tc>
          <w:tcPr>
            <w:tcW w:w="319" w:type="pct"/>
          </w:tcPr>
          <w:p w14:paraId="22409E12" w14:textId="77777777" w:rsidR="00E617C8" w:rsidRPr="00DB14EC" w:rsidRDefault="00E617C8" w:rsidP="00DA38FD">
            <w:pPr>
              <w:jc w:val="center"/>
            </w:pPr>
            <w:r w:rsidRPr="00DB14EC">
              <w:t>CO4</w:t>
            </w:r>
          </w:p>
        </w:tc>
        <w:tc>
          <w:tcPr>
            <w:tcW w:w="256" w:type="pct"/>
          </w:tcPr>
          <w:p w14:paraId="23FCEA83" w14:textId="77777777" w:rsidR="00E617C8" w:rsidRPr="00DB14EC" w:rsidRDefault="00E617C8" w:rsidP="00DA38FD">
            <w:pPr>
              <w:jc w:val="center"/>
            </w:pPr>
            <w:r w:rsidRPr="00DB14EC">
              <w:t>R</w:t>
            </w:r>
          </w:p>
        </w:tc>
        <w:tc>
          <w:tcPr>
            <w:tcW w:w="217" w:type="pct"/>
          </w:tcPr>
          <w:p w14:paraId="38BD727D" w14:textId="77777777" w:rsidR="00E617C8" w:rsidRPr="00DB14EC" w:rsidRDefault="00E617C8" w:rsidP="00DA38FD">
            <w:pPr>
              <w:jc w:val="center"/>
            </w:pPr>
            <w:r w:rsidRPr="00DB14EC">
              <w:t>1</w:t>
            </w:r>
          </w:p>
        </w:tc>
      </w:tr>
      <w:tr w:rsidR="00E617C8" w:rsidRPr="00DB14EC" w14:paraId="013FCABC" w14:textId="77777777" w:rsidTr="00F8180A">
        <w:trPr>
          <w:trHeight w:val="283"/>
        </w:trPr>
        <w:tc>
          <w:tcPr>
            <w:tcW w:w="272" w:type="pct"/>
          </w:tcPr>
          <w:p w14:paraId="1F1FDA35" w14:textId="77777777" w:rsidR="00E617C8" w:rsidRPr="00DB14EC" w:rsidRDefault="00E617C8" w:rsidP="00DA38FD">
            <w:pPr>
              <w:jc w:val="center"/>
            </w:pPr>
            <w:r w:rsidRPr="00DB14EC">
              <w:t>9.</w:t>
            </w:r>
          </w:p>
        </w:tc>
        <w:tc>
          <w:tcPr>
            <w:tcW w:w="3936" w:type="pct"/>
            <w:gridSpan w:val="2"/>
          </w:tcPr>
          <w:p w14:paraId="2402E126" w14:textId="77777777" w:rsidR="00E617C8" w:rsidRPr="00DB14EC" w:rsidRDefault="00E617C8" w:rsidP="00DA38FD">
            <w:pPr>
              <w:pStyle w:val="ListParagraph"/>
              <w:ind w:left="0"/>
              <w:jc w:val="both"/>
              <w:rPr>
                <w:noProof/>
                <w:lang w:eastAsia="zh-TW"/>
              </w:rPr>
            </w:pPr>
            <w:r>
              <w:rPr>
                <w:rFonts w:eastAsiaTheme="minorHAnsi"/>
              </w:rPr>
              <w:t xml:space="preserve">Name </w:t>
            </w:r>
            <w:r w:rsidRPr="00DB14EC">
              <w:rPr>
                <w:rFonts w:eastAsiaTheme="minorHAnsi"/>
              </w:rPr>
              <w:t xml:space="preserve">the </w:t>
            </w:r>
            <w:r w:rsidRPr="00DB14EC">
              <w:rPr>
                <w:noProof/>
                <w:lang w:eastAsia="zh-TW"/>
              </w:rPr>
              <w:t>instrument used to determine the maturity of peas at harvest.</w:t>
            </w:r>
          </w:p>
        </w:tc>
        <w:tc>
          <w:tcPr>
            <w:tcW w:w="319" w:type="pct"/>
          </w:tcPr>
          <w:p w14:paraId="1D8423A2" w14:textId="77777777" w:rsidR="00E617C8" w:rsidRPr="00DB14EC" w:rsidRDefault="00E617C8" w:rsidP="00DA38FD">
            <w:pPr>
              <w:jc w:val="center"/>
            </w:pPr>
            <w:r w:rsidRPr="00DB14EC">
              <w:t>CO5</w:t>
            </w:r>
          </w:p>
        </w:tc>
        <w:tc>
          <w:tcPr>
            <w:tcW w:w="256" w:type="pct"/>
          </w:tcPr>
          <w:p w14:paraId="7157B37F" w14:textId="77777777" w:rsidR="00E617C8" w:rsidRPr="00DB14EC" w:rsidRDefault="00E617C8" w:rsidP="00DA38FD">
            <w:pPr>
              <w:jc w:val="center"/>
            </w:pPr>
            <w:r w:rsidRPr="00DB14EC">
              <w:t>U</w:t>
            </w:r>
          </w:p>
        </w:tc>
        <w:tc>
          <w:tcPr>
            <w:tcW w:w="217" w:type="pct"/>
          </w:tcPr>
          <w:p w14:paraId="4C8E1170" w14:textId="77777777" w:rsidR="00E617C8" w:rsidRPr="00DB14EC" w:rsidRDefault="00E617C8" w:rsidP="00DA38FD">
            <w:pPr>
              <w:jc w:val="center"/>
            </w:pPr>
            <w:r w:rsidRPr="00DB14EC">
              <w:t>1</w:t>
            </w:r>
          </w:p>
        </w:tc>
      </w:tr>
      <w:tr w:rsidR="00E617C8" w:rsidRPr="00DB14EC" w14:paraId="46BDD4B9" w14:textId="77777777" w:rsidTr="00F8180A">
        <w:trPr>
          <w:trHeight w:val="283"/>
        </w:trPr>
        <w:tc>
          <w:tcPr>
            <w:tcW w:w="272" w:type="pct"/>
          </w:tcPr>
          <w:p w14:paraId="075147FF" w14:textId="77777777" w:rsidR="00E617C8" w:rsidRPr="00DB14EC" w:rsidRDefault="00E617C8" w:rsidP="00DA38FD">
            <w:pPr>
              <w:jc w:val="center"/>
            </w:pPr>
            <w:r w:rsidRPr="00DB14EC">
              <w:t>10.</w:t>
            </w:r>
          </w:p>
        </w:tc>
        <w:tc>
          <w:tcPr>
            <w:tcW w:w="3936" w:type="pct"/>
            <w:gridSpan w:val="2"/>
          </w:tcPr>
          <w:p w14:paraId="5443AFDE" w14:textId="77777777" w:rsidR="00E617C8" w:rsidRPr="00DB14EC" w:rsidRDefault="00E617C8" w:rsidP="00DA38FD">
            <w:pPr>
              <w:jc w:val="both"/>
            </w:pPr>
            <w:r w:rsidRPr="00DB14EC">
              <w:t>Interpret the term optical density of an object.</w:t>
            </w:r>
          </w:p>
        </w:tc>
        <w:tc>
          <w:tcPr>
            <w:tcW w:w="319" w:type="pct"/>
          </w:tcPr>
          <w:p w14:paraId="43BEBFC3" w14:textId="77777777" w:rsidR="00E617C8" w:rsidRPr="00DB14EC" w:rsidRDefault="00E617C8" w:rsidP="00DA38FD">
            <w:pPr>
              <w:jc w:val="center"/>
            </w:pPr>
            <w:r w:rsidRPr="00DB14EC">
              <w:t>CO6</w:t>
            </w:r>
          </w:p>
        </w:tc>
        <w:tc>
          <w:tcPr>
            <w:tcW w:w="256" w:type="pct"/>
          </w:tcPr>
          <w:p w14:paraId="07CF7169" w14:textId="77777777" w:rsidR="00E617C8" w:rsidRPr="00DB14EC" w:rsidRDefault="00E617C8" w:rsidP="00DA38FD">
            <w:pPr>
              <w:jc w:val="center"/>
            </w:pPr>
            <w:r w:rsidRPr="00DB14EC">
              <w:t>U</w:t>
            </w:r>
          </w:p>
        </w:tc>
        <w:tc>
          <w:tcPr>
            <w:tcW w:w="217" w:type="pct"/>
          </w:tcPr>
          <w:p w14:paraId="3C3E8D41" w14:textId="77777777" w:rsidR="00E617C8" w:rsidRPr="00DB14EC" w:rsidRDefault="00E617C8" w:rsidP="00DA38FD">
            <w:pPr>
              <w:jc w:val="center"/>
            </w:pPr>
            <w:r w:rsidRPr="00DB14EC">
              <w:t>1</w:t>
            </w:r>
          </w:p>
        </w:tc>
      </w:tr>
      <w:tr w:rsidR="00E617C8" w:rsidRPr="00DB14EC" w14:paraId="5BFC6FB8" w14:textId="77777777" w:rsidTr="00F010C9">
        <w:trPr>
          <w:trHeight w:val="397"/>
        </w:trPr>
        <w:tc>
          <w:tcPr>
            <w:tcW w:w="5000" w:type="pct"/>
            <w:gridSpan w:val="6"/>
            <w:vAlign w:val="center"/>
          </w:tcPr>
          <w:p w14:paraId="7B969C70" w14:textId="77777777" w:rsidR="00E617C8" w:rsidRPr="00DB14EC" w:rsidRDefault="00E617C8" w:rsidP="00F010C9">
            <w:pPr>
              <w:jc w:val="center"/>
              <w:rPr>
                <w:b/>
              </w:rPr>
            </w:pPr>
            <w:r w:rsidRPr="00DB14EC">
              <w:rPr>
                <w:b/>
              </w:rPr>
              <w:t>PART – B (6 X 3 = 18 MARKS)</w:t>
            </w:r>
          </w:p>
        </w:tc>
      </w:tr>
      <w:tr w:rsidR="00E617C8" w:rsidRPr="00DB14EC" w14:paraId="1BB50E26" w14:textId="77777777" w:rsidTr="009E0D5B">
        <w:trPr>
          <w:trHeight w:val="283"/>
        </w:trPr>
        <w:tc>
          <w:tcPr>
            <w:tcW w:w="272" w:type="pct"/>
          </w:tcPr>
          <w:p w14:paraId="7E56C992" w14:textId="77777777" w:rsidR="00E617C8" w:rsidRPr="00DB14EC" w:rsidRDefault="00E617C8" w:rsidP="005B5B4E">
            <w:pPr>
              <w:pStyle w:val="NoSpacing"/>
              <w:jc w:val="center"/>
            </w:pPr>
            <w:r w:rsidRPr="00DB14EC">
              <w:t>11.</w:t>
            </w:r>
          </w:p>
        </w:tc>
        <w:tc>
          <w:tcPr>
            <w:tcW w:w="3936" w:type="pct"/>
            <w:gridSpan w:val="2"/>
            <w:vAlign w:val="center"/>
          </w:tcPr>
          <w:p w14:paraId="627FDD2C" w14:textId="77777777" w:rsidR="00E617C8" w:rsidRPr="00DB14EC" w:rsidRDefault="00E617C8" w:rsidP="005B5B4E">
            <w:pPr>
              <w:pStyle w:val="NoSpacing"/>
              <w:jc w:val="both"/>
            </w:pPr>
            <w:r w:rsidRPr="00DB14EC">
              <w:t>Define sphericity and deduce an expression for the triaxial ellipsoid.</w:t>
            </w:r>
          </w:p>
        </w:tc>
        <w:tc>
          <w:tcPr>
            <w:tcW w:w="319" w:type="pct"/>
            <w:vAlign w:val="center"/>
          </w:tcPr>
          <w:p w14:paraId="5E54D9FE" w14:textId="77777777" w:rsidR="00E617C8" w:rsidRPr="00DB14EC" w:rsidRDefault="00E617C8" w:rsidP="005B5B4E">
            <w:pPr>
              <w:pStyle w:val="NoSpacing"/>
              <w:jc w:val="center"/>
            </w:pPr>
            <w:r w:rsidRPr="00DB14EC">
              <w:t>CO1</w:t>
            </w:r>
          </w:p>
        </w:tc>
        <w:tc>
          <w:tcPr>
            <w:tcW w:w="256" w:type="pct"/>
            <w:vAlign w:val="center"/>
          </w:tcPr>
          <w:p w14:paraId="783BCC86" w14:textId="77777777" w:rsidR="00E617C8" w:rsidRPr="00DB14EC" w:rsidRDefault="00E617C8" w:rsidP="005B5B4E">
            <w:pPr>
              <w:pStyle w:val="NoSpacing"/>
              <w:jc w:val="center"/>
            </w:pPr>
            <w:r w:rsidRPr="00DB14EC">
              <w:t>An</w:t>
            </w:r>
          </w:p>
        </w:tc>
        <w:tc>
          <w:tcPr>
            <w:tcW w:w="217" w:type="pct"/>
            <w:vAlign w:val="center"/>
          </w:tcPr>
          <w:p w14:paraId="2922160F" w14:textId="77777777" w:rsidR="00E617C8" w:rsidRPr="00DB14EC" w:rsidRDefault="00E617C8" w:rsidP="005B5B4E">
            <w:pPr>
              <w:pStyle w:val="NoSpacing"/>
              <w:jc w:val="center"/>
            </w:pPr>
            <w:r w:rsidRPr="00DB14EC">
              <w:t>3</w:t>
            </w:r>
          </w:p>
        </w:tc>
      </w:tr>
      <w:tr w:rsidR="00E617C8" w:rsidRPr="00DB14EC" w14:paraId="6CFFBB92" w14:textId="77777777" w:rsidTr="009E0D5B">
        <w:trPr>
          <w:trHeight w:val="283"/>
        </w:trPr>
        <w:tc>
          <w:tcPr>
            <w:tcW w:w="272" w:type="pct"/>
          </w:tcPr>
          <w:p w14:paraId="0BEC9356" w14:textId="77777777" w:rsidR="00E617C8" w:rsidRPr="00DB14EC" w:rsidRDefault="00E617C8" w:rsidP="005B5B4E">
            <w:pPr>
              <w:pStyle w:val="NoSpacing"/>
              <w:jc w:val="center"/>
            </w:pPr>
            <w:r w:rsidRPr="00DB14EC">
              <w:t>12.</w:t>
            </w:r>
          </w:p>
        </w:tc>
        <w:tc>
          <w:tcPr>
            <w:tcW w:w="3936" w:type="pct"/>
            <w:gridSpan w:val="2"/>
            <w:vAlign w:val="center"/>
          </w:tcPr>
          <w:p w14:paraId="0DDD0151" w14:textId="77777777" w:rsidR="00E617C8" w:rsidRPr="00DB14EC" w:rsidRDefault="00E617C8" w:rsidP="005B5B4E">
            <w:pPr>
              <w:pStyle w:val="NoSpacing"/>
              <w:jc w:val="both"/>
            </w:pPr>
            <w:r w:rsidRPr="00DB14EC">
              <w:t xml:space="preserve">Interpret the time dependent behavior of fluids. </w:t>
            </w:r>
          </w:p>
        </w:tc>
        <w:tc>
          <w:tcPr>
            <w:tcW w:w="319" w:type="pct"/>
            <w:vAlign w:val="center"/>
          </w:tcPr>
          <w:p w14:paraId="7288474E" w14:textId="77777777" w:rsidR="00E617C8" w:rsidRPr="00DB14EC" w:rsidRDefault="00E617C8" w:rsidP="005B5B4E">
            <w:pPr>
              <w:pStyle w:val="NoSpacing"/>
              <w:jc w:val="center"/>
            </w:pPr>
            <w:r w:rsidRPr="00DB14EC">
              <w:t>CO2</w:t>
            </w:r>
          </w:p>
        </w:tc>
        <w:tc>
          <w:tcPr>
            <w:tcW w:w="256" w:type="pct"/>
            <w:vAlign w:val="center"/>
          </w:tcPr>
          <w:p w14:paraId="71247517" w14:textId="77777777" w:rsidR="00E617C8" w:rsidRPr="00DB14EC" w:rsidRDefault="00E617C8" w:rsidP="005B5B4E">
            <w:pPr>
              <w:pStyle w:val="NoSpacing"/>
              <w:jc w:val="center"/>
            </w:pPr>
            <w:r w:rsidRPr="00DB14EC">
              <w:t>U</w:t>
            </w:r>
          </w:p>
        </w:tc>
        <w:tc>
          <w:tcPr>
            <w:tcW w:w="217" w:type="pct"/>
            <w:vAlign w:val="center"/>
          </w:tcPr>
          <w:p w14:paraId="1EACFA01" w14:textId="77777777" w:rsidR="00E617C8" w:rsidRPr="00DB14EC" w:rsidRDefault="00E617C8" w:rsidP="005B5B4E">
            <w:pPr>
              <w:pStyle w:val="NoSpacing"/>
              <w:jc w:val="center"/>
            </w:pPr>
            <w:r w:rsidRPr="00DB14EC">
              <w:t>3</w:t>
            </w:r>
          </w:p>
        </w:tc>
      </w:tr>
      <w:tr w:rsidR="00E617C8" w:rsidRPr="00DB14EC" w14:paraId="1E2220AE" w14:textId="77777777" w:rsidTr="00E247DA">
        <w:trPr>
          <w:trHeight w:val="283"/>
        </w:trPr>
        <w:tc>
          <w:tcPr>
            <w:tcW w:w="272" w:type="pct"/>
          </w:tcPr>
          <w:p w14:paraId="29CBCD9F" w14:textId="77777777" w:rsidR="00E617C8" w:rsidRPr="00DB14EC" w:rsidRDefault="00E617C8" w:rsidP="00F54BF5">
            <w:pPr>
              <w:pStyle w:val="NoSpacing"/>
              <w:jc w:val="center"/>
            </w:pPr>
            <w:r w:rsidRPr="00DB14EC">
              <w:t>13.</w:t>
            </w:r>
          </w:p>
        </w:tc>
        <w:tc>
          <w:tcPr>
            <w:tcW w:w="3936" w:type="pct"/>
            <w:gridSpan w:val="2"/>
            <w:vAlign w:val="center"/>
          </w:tcPr>
          <w:p w14:paraId="0A9C10BA" w14:textId="77777777" w:rsidR="00E617C8" w:rsidRPr="00DB14EC" w:rsidRDefault="00E617C8" w:rsidP="00F54BF5">
            <w:pPr>
              <w:pStyle w:val="NoSpacing"/>
              <w:jc w:val="both"/>
            </w:pPr>
            <w:r w:rsidRPr="00DB14EC">
              <w:t>Define specific heat and deduce an expression for the grains having more that 8% moisture content.</w:t>
            </w:r>
          </w:p>
        </w:tc>
        <w:tc>
          <w:tcPr>
            <w:tcW w:w="319" w:type="pct"/>
            <w:vAlign w:val="center"/>
          </w:tcPr>
          <w:p w14:paraId="203A5962" w14:textId="77777777" w:rsidR="00E617C8" w:rsidRPr="00DB14EC" w:rsidRDefault="00E617C8" w:rsidP="00F54BF5">
            <w:pPr>
              <w:pStyle w:val="NoSpacing"/>
              <w:jc w:val="center"/>
            </w:pPr>
            <w:r w:rsidRPr="00DB14EC">
              <w:t>CO3</w:t>
            </w:r>
          </w:p>
        </w:tc>
        <w:tc>
          <w:tcPr>
            <w:tcW w:w="256" w:type="pct"/>
            <w:vAlign w:val="center"/>
          </w:tcPr>
          <w:p w14:paraId="7983C5B6" w14:textId="77777777" w:rsidR="00E617C8" w:rsidRPr="00DB14EC" w:rsidRDefault="00E617C8" w:rsidP="00F54BF5">
            <w:pPr>
              <w:pStyle w:val="NoSpacing"/>
              <w:jc w:val="center"/>
            </w:pPr>
            <w:r w:rsidRPr="00DB14EC">
              <w:t>An</w:t>
            </w:r>
          </w:p>
        </w:tc>
        <w:tc>
          <w:tcPr>
            <w:tcW w:w="217" w:type="pct"/>
            <w:vAlign w:val="center"/>
          </w:tcPr>
          <w:p w14:paraId="4F44D166" w14:textId="77777777" w:rsidR="00E617C8" w:rsidRPr="00DB14EC" w:rsidRDefault="00E617C8" w:rsidP="00F54BF5">
            <w:pPr>
              <w:pStyle w:val="NoSpacing"/>
              <w:jc w:val="center"/>
            </w:pPr>
            <w:r w:rsidRPr="00DB14EC">
              <w:t>3</w:t>
            </w:r>
          </w:p>
        </w:tc>
      </w:tr>
      <w:tr w:rsidR="00E617C8" w:rsidRPr="00DB14EC" w14:paraId="3A31C835" w14:textId="77777777" w:rsidTr="00F8180A">
        <w:trPr>
          <w:trHeight w:val="283"/>
        </w:trPr>
        <w:tc>
          <w:tcPr>
            <w:tcW w:w="272" w:type="pct"/>
          </w:tcPr>
          <w:p w14:paraId="1E4C78E6" w14:textId="77777777" w:rsidR="00E617C8" w:rsidRPr="00DB14EC" w:rsidRDefault="00E617C8" w:rsidP="00DA38FD">
            <w:pPr>
              <w:pStyle w:val="NoSpacing"/>
              <w:jc w:val="center"/>
            </w:pPr>
            <w:r w:rsidRPr="00DB14EC">
              <w:t>14.</w:t>
            </w:r>
          </w:p>
        </w:tc>
        <w:tc>
          <w:tcPr>
            <w:tcW w:w="3936" w:type="pct"/>
            <w:gridSpan w:val="2"/>
          </w:tcPr>
          <w:p w14:paraId="76C6C02E" w14:textId="77777777" w:rsidR="00E617C8" w:rsidRPr="00DB14EC" w:rsidRDefault="00E617C8" w:rsidP="00DA38FD">
            <w:pPr>
              <w:pStyle w:val="NoSpacing"/>
              <w:jc w:val="both"/>
            </w:pPr>
            <w:r w:rsidRPr="00DB14EC">
              <w:t>Distinguish between frictional and pressure drag.</w:t>
            </w:r>
          </w:p>
        </w:tc>
        <w:tc>
          <w:tcPr>
            <w:tcW w:w="319" w:type="pct"/>
          </w:tcPr>
          <w:p w14:paraId="41C7A07E" w14:textId="77777777" w:rsidR="00E617C8" w:rsidRPr="00DB14EC" w:rsidRDefault="00E617C8" w:rsidP="00DA38FD">
            <w:pPr>
              <w:pStyle w:val="NoSpacing"/>
              <w:jc w:val="center"/>
            </w:pPr>
            <w:r w:rsidRPr="00DB14EC">
              <w:t>CO4</w:t>
            </w:r>
          </w:p>
        </w:tc>
        <w:tc>
          <w:tcPr>
            <w:tcW w:w="256" w:type="pct"/>
          </w:tcPr>
          <w:p w14:paraId="2264DE50" w14:textId="77777777" w:rsidR="00E617C8" w:rsidRPr="00DB14EC" w:rsidRDefault="00E617C8" w:rsidP="00DA38FD">
            <w:pPr>
              <w:pStyle w:val="NoSpacing"/>
              <w:jc w:val="center"/>
            </w:pPr>
            <w:r w:rsidRPr="00DB14EC">
              <w:t>U</w:t>
            </w:r>
          </w:p>
        </w:tc>
        <w:tc>
          <w:tcPr>
            <w:tcW w:w="217" w:type="pct"/>
          </w:tcPr>
          <w:p w14:paraId="12B1630E" w14:textId="77777777" w:rsidR="00E617C8" w:rsidRPr="00DB14EC" w:rsidRDefault="00E617C8" w:rsidP="00DA38FD">
            <w:pPr>
              <w:pStyle w:val="NoSpacing"/>
              <w:jc w:val="center"/>
            </w:pPr>
            <w:r w:rsidRPr="00DB14EC">
              <w:t>3</w:t>
            </w:r>
          </w:p>
        </w:tc>
      </w:tr>
      <w:tr w:rsidR="00E617C8" w:rsidRPr="00DB14EC" w14:paraId="726AAAE2" w14:textId="77777777" w:rsidTr="008D23F6">
        <w:trPr>
          <w:trHeight w:val="283"/>
        </w:trPr>
        <w:tc>
          <w:tcPr>
            <w:tcW w:w="272" w:type="pct"/>
          </w:tcPr>
          <w:p w14:paraId="22DA74F8" w14:textId="77777777" w:rsidR="00E617C8" w:rsidRPr="00DB14EC" w:rsidRDefault="00E617C8" w:rsidP="00442B0A">
            <w:pPr>
              <w:pStyle w:val="NoSpacing"/>
              <w:jc w:val="center"/>
            </w:pPr>
            <w:r w:rsidRPr="00DB14EC">
              <w:t>15.</w:t>
            </w:r>
          </w:p>
        </w:tc>
        <w:tc>
          <w:tcPr>
            <w:tcW w:w="3936" w:type="pct"/>
            <w:gridSpan w:val="2"/>
            <w:vAlign w:val="center"/>
          </w:tcPr>
          <w:p w14:paraId="31C60E29" w14:textId="77777777" w:rsidR="00E617C8" w:rsidRPr="00DB14EC" w:rsidRDefault="00E617C8" w:rsidP="00442B0A">
            <w:pPr>
              <w:pStyle w:val="NoSpacing"/>
              <w:jc w:val="both"/>
            </w:pPr>
            <w:r w:rsidRPr="00DB14EC">
              <w:t>Criticize the effect of moisture content on dielectric properties of food.</w:t>
            </w:r>
          </w:p>
        </w:tc>
        <w:tc>
          <w:tcPr>
            <w:tcW w:w="319" w:type="pct"/>
            <w:vAlign w:val="center"/>
          </w:tcPr>
          <w:p w14:paraId="1619F9FD" w14:textId="77777777" w:rsidR="00E617C8" w:rsidRPr="00DB14EC" w:rsidRDefault="00E617C8" w:rsidP="00442B0A">
            <w:pPr>
              <w:pStyle w:val="NoSpacing"/>
              <w:jc w:val="center"/>
            </w:pPr>
            <w:r w:rsidRPr="00DB14EC">
              <w:t>CO5</w:t>
            </w:r>
          </w:p>
        </w:tc>
        <w:tc>
          <w:tcPr>
            <w:tcW w:w="256" w:type="pct"/>
            <w:vAlign w:val="center"/>
          </w:tcPr>
          <w:p w14:paraId="7D981022" w14:textId="77777777" w:rsidR="00E617C8" w:rsidRPr="00DB14EC" w:rsidRDefault="00E617C8" w:rsidP="00442B0A">
            <w:pPr>
              <w:pStyle w:val="NoSpacing"/>
              <w:jc w:val="center"/>
            </w:pPr>
            <w:r w:rsidRPr="00DB14EC">
              <w:t>An</w:t>
            </w:r>
          </w:p>
        </w:tc>
        <w:tc>
          <w:tcPr>
            <w:tcW w:w="217" w:type="pct"/>
            <w:vAlign w:val="center"/>
          </w:tcPr>
          <w:p w14:paraId="4DAFF584" w14:textId="77777777" w:rsidR="00E617C8" w:rsidRPr="00DB14EC" w:rsidRDefault="00E617C8" w:rsidP="00442B0A">
            <w:pPr>
              <w:pStyle w:val="NoSpacing"/>
              <w:jc w:val="center"/>
            </w:pPr>
            <w:r w:rsidRPr="00DB14EC">
              <w:t>3</w:t>
            </w:r>
          </w:p>
        </w:tc>
      </w:tr>
      <w:tr w:rsidR="00E617C8" w:rsidRPr="00DB14EC" w14:paraId="3616A681" w14:textId="77777777" w:rsidTr="009F7CF3">
        <w:trPr>
          <w:trHeight w:val="283"/>
        </w:trPr>
        <w:tc>
          <w:tcPr>
            <w:tcW w:w="272" w:type="pct"/>
          </w:tcPr>
          <w:p w14:paraId="012A8974" w14:textId="77777777" w:rsidR="00E617C8" w:rsidRPr="00DB14EC" w:rsidRDefault="00E617C8" w:rsidP="00FC4EB2">
            <w:pPr>
              <w:pStyle w:val="NoSpacing"/>
              <w:jc w:val="center"/>
            </w:pPr>
            <w:r w:rsidRPr="00DB14EC">
              <w:t>16.</w:t>
            </w:r>
          </w:p>
        </w:tc>
        <w:tc>
          <w:tcPr>
            <w:tcW w:w="3936" w:type="pct"/>
            <w:gridSpan w:val="2"/>
            <w:vAlign w:val="center"/>
          </w:tcPr>
          <w:p w14:paraId="57E7E99A" w14:textId="77777777" w:rsidR="00E617C8" w:rsidRPr="00DB14EC" w:rsidRDefault="00E617C8" w:rsidP="00FC4EB2">
            <w:pPr>
              <w:pStyle w:val="NoSpacing"/>
              <w:jc w:val="both"/>
            </w:pPr>
            <w:r w:rsidRPr="00DB14EC">
              <w:t>Estimate the total color difference (</w:t>
            </w:r>
            <w:r w:rsidRPr="00DB14EC">
              <w:sym w:font="Symbol" w:char="F044"/>
            </w:r>
            <w:r w:rsidRPr="00DB14EC">
              <w:t>E*) in CIELAB color space using L</w:t>
            </w:r>
            <w:r w:rsidRPr="00DB14EC">
              <w:rPr>
                <w:rFonts w:ascii="Cambria Math" w:hAnsi="Cambria Math" w:cs="Cambria Math"/>
                <w:vertAlign w:val="superscript"/>
              </w:rPr>
              <w:t>∗</w:t>
            </w:r>
            <w:r w:rsidRPr="00DB14EC">
              <w:t>, a</w:t>
            </w:r>
            <w:r w:rsidRPr="00DB14EC">
              <w:rPr>
                <w:rFonts w:ascii="Cambria Math" w:hAnsi="Cambria Math" w:cs="Cambria Math"/>
                <w:vertAlign w:val="superscript"/>
              </w:rPr>
              <w:t>∗</w:t>
            </w:r>
            <w:r w:rsidRPr="00DB14EC">
              <w:t>, and b</w:t>
            </w:r>
            <w:r w:rsidRPr="00DB14EC">
              <w:rPr>
                <w:rFonts w:ascii="Cambria Math" w:hAnsi="Cambria Math" w:cs="Cambria Math"/>
                <w:vertAlign w:val="superscript"/>
              </w:rPr>
              <w:t>∗</w:t>
            </w:r>
            <w:r w:rsidRPr="00DB14EC">
              <w:t xml:space="preserve"> color coordinates.</w:t>
            </w:r>
          </w:p>
        </w:tc>
        <w:tc>
          <w:tcPr>
            <w:tcW w:w="319" w:type="pct"/>
            <w:vAlign w:val="center"/>
          </w:tcPr>
          <w:p w14:paraId="76F99734" w14:textId="77777777" w:rsidR="00E617C8" w:rsidRPr="00DB14EC" w:rsidRDefault="00E617C8" w:rsidP="00FC4EB2">
            <w:pPr>
              <w:pStyle w:val="NoSpacing"/>
              <w:jc w:val="center"/>
            </w:pPr>
            <w:r w:rsidRPr="00DB14EC">
              <w:t>CO6</w:t>
            </w:r>
          </w:p>
        </w:tc>
        <w:tc>
          <w:tcPr>
            <w:tcW w:w="256" w:type="pct"/>
            <w:vAlign w:val="center"/>
          </w:tcPr>
          <w:p w14:paraId="602A9E86" w14:textId="77777777" w:rsidR="00E617C8" w:rsidRPr="00DB14EC" w:rsidRDefault="00E617C8" w:rsidP="00FC4EB2">
            <w:pPr>
              <w:pStyle w:val="NoSpacing"/>
              <w:jc w:val="center"/>
            </w:pPr>
            <w:r w:rsidRPr="00DB14EC">
              <w:t>U</w:t>
            </w:r>
          </w:p>
        </w:tc>
        <w:tc>
          <w:tcPr>
            <w:tcW w:w="217" w:type="pct"/>
            <w:vAlign w:val="center"/>
          </w:tcPr>
          <w:p w14:paraId="5E10659A" w14:textId="77777777" w:rsidR="00E617C8" w:rsidRPr="00DB14EC" w:rsidRDefault="00E617C8" w:rsidP="00FC4EB2">
            <w:pPr>
              <w:pStyle w:val="NoSpacing"/>
              <w:jc w:val="center"/>
            </w:pPr>
            <w:r w:rsidRPr="00DB14EC">
              <w:t>3</w:t>
            </w:r>
          </w:p>
        </w:tc>
      </w:tr>
      <w:tr w:rsidR="00E617C8" w:rsidRPr="00DB14EC" w14:paraId="300AA26A" w14:textId="77777777" w:rsidTr="00517D3B">
        <w:trPr>
          <w:trHeight w:val="552"/>
        </w:trPr>
        <w:tc>
          <w:tcPr>
            <w:tcW w:w="5000" w:type="pct"/>
            <w:gridSpan w:val="6"/>
          </w:tcPr>
          <w:p w14:paraId="1DFE6960" w14:textId="77777777" w:rsidR="00E617C8" w:rsidRPr="00DB14EC" w:rsidRDefault="00E617C8" w:rsidP="00DA38FD">
            <w:pPr>
              <w:jc w:val="center"/>
              <w:rPr>
                <w:b/>
              </w:rPr>
            </w:pPr>
            <w:r w:rsidRPr="00DB14EC">
              <w:rPr>
                <w:b/>
              </w:rPr>
              <w:t>PART – C (6 X 12 = 72 MARKS)</w:t>
            </w:r>
          </w:p>
          <w:p w14:paraId="441D386E" w14:textId="77777777" w:rsidR="00E617C8" w:rsidRPr="00DB14EC" w:rsidRDefault="00E617C8" w:rsidP="00DA38FD">
            <w:pPr>
              <w:jc w:val="center"/>
              <w:rPr>
                <w:b/>
              </w:rPr>
            </w:pPr>
            <w:r w:rsidRPr="00DB14EC">
              <w:rPr>
                <w:b/>
              </w:rPr>
              <w:t>(Answer any five Questions from Q. No. 17 to 23, Q. No. 24 is Compulsory)</w:t>
            </w:r>
          </w:p>
        </w:tc>
      </w:tr>
      <w:tr w:rsidR="00E617C8" w:rsidRPr="00DB14EC" w14:paraId="40A405E9" w14:textId="77777777" w:rsidTr="00AA2FB0">
        <w:trPr>
          <w:trHeight w:val="283"/>
        </w:trPr>
        <w:tc>
          <w:tcPr>
            <w:tcW w:w="272" w:type="pct"/>
          </w:tcPr>
          <w:p w14:paraId="230576CE" w14:textId="77777777" w:rsidR="00E617C8" w:rsidRPr="00DB14EC" w:rsidRDefault="00E617C8" w:rsidP="00AA2FB0">
            <w:pPr>
              <w:jc w:val="center"/>
            </w:pPr>
            <w:r w:rsidRPr="00DB14EC">
              <w:t>17.</w:t>
            </w:r>
          </w:p>
        </w:tc>
        <w:tc>
          <w:tcPr>
            <w:tcW w:w="189" w:type="pct"/>
          </w:tcPr>
          <w:p w14:paraId="23AB7C74" w14:textId="77777777" w:rsidR="00E617C8" w:rsidRPr="00DB14EC" w:rsidRDefault="00E617C8" w:rsidP="00AA2FB0">
            <w:pPr>
              <w:jc w:val="center"/>
            </w:pPr>
            <w:r w:rsidRPr="00DB14EC">
              <w:t>a.</w:t>
            </w:r>
          </w:p>
        </w:tc>
        <w:tc>
          <w:tcPr>
            <w:tcW w:w="3747" w:type="pct"/>
            <w:vAlign w:val="center"/>
          </w:tcPr>
          <w:p w14:paraId="04D229CA" w14:textId="77777777" w:rsidR="00E617C8" w:rsidRPr="00DB14EC" w:rsidRDefault="00E617C8" w:rsidP="00AA2FB0">
            <w:pPr>
              <w:jc w:val="both"/>
            </w:pPr>
            <w:r w:rsidRPr="00DB14EC">
              <w:t>Illustrate the principle and working of gas comparison pycnometer for determination of porosity with a neat sketch.</w:t>
            </w:r>
          </w:p>
        </w:tc>
        <w:tc>
          <w:tcPr>
            <w:tcW w:w="319" w:type="pct"/>
            <w:vAlign w:val="center"/>
          </w:tcPr>
          <w:p w14:paraId="0D99CDFA" w14:textId="77777777" w:rsidR="00E617C8" w:rsidRPr="00DB14EC" w:rsidRDefault="00E617C8" w:rsidP="00AA2FB0">
            <w:pPr>
              <w:jc w:val="center"/>
            </w:pPr>
            <w:r w:rsidRPr="00DB14EC">
              <w:t>CO1</w:t>
            </w:r>
          </w:p>
        </w:tc>
        <w:tc>
          <w:tcPr>
            <w:tcW w:w="256" w:type="pct"/>
            <w:vAlign w:val="center"/>
          </w:tcPr>
          <w:p w14:paraId="607FAE02" w14:textId="77777777" w:rsidR="00E617C8" w:rsidRPr="00DB14EC" w:rsidRDefault="00E617C8" w:rsidP="00AA2FB0">
            <w:pPr>
              <w:jc w:val="center"/>
            </w:pPr>
            <w:r w:rsidRPr="00DB14EC">
              <w:t>A</w:t>
            </w:r>
          </w:p>
        </w:tc>
        <w:tc>
          <w:tcPr>
            <w:tcW w:w="217" w:type="pct"/>
            <w:vAlign w:val="center"/>
          </w:tcPr>
          <w:p w14:paraId="1D4379CA" w14:textId="77777777" w:rsidR="00E617C8" w:rsidRPr="00DB14EC" w:rsidRDefault="00E617C8" w:rsidP="00AA2FB0">
            <w:pPr>
              <w:jc w:val="center"/>
            </w:pPr>
            <w:r w:rsidRPr="00DB14EC">
              <w:t>8</w:t>
            </w:r>
          </w:p>
        </w:tc>
      </w:tr>
      <w:tr w:rsidR="00E617C8" w:rsidRPr="00DB14EC" w14:paraId="13B5F761" w14:textId="77777777" w:rsidTr="00AA2FB0">
        <w:trPr>
          <w:trHeight w:val="283"/>
        </w:trPr>
        <w:tc>
          <w:tcPr>
            <w:tcW w:w="272" w:type="pct"/>
          </w:tcPr>
          <w:p w14:paraId="6F839914" w14:textId="77777777" w:rsidR="00E617C8" w:rsidRPr="00DB14EC" w:rsidRDefault="00E617C8" w:rsidP="00AA2FB0">
            <w:pPr>
              <w:jc w:val="center"/>
            </w:pPr>
          </w:p>
        </w:tc>
        <w:tc>
          <w:tcPr>
            <w:tcW w:w="189" w:type="pct"/>
          </w:tcPr>
          <w:p w14:paraId="26948183" w14:textId="77777777" w:rsidR="00E617C8" w:rsidRPr="00DB14EC" w:rsidRDefault="00E617C8" w:rsidP="00AA2FB0">
            <w:pPr>
              <w:jc w:val="center"/>
            </w:pPr>
            <w:r w:rsidRPr="00DB14EC">
              <w:t>b.</w:t>
            </w:r>
          </w:p>
        </w:tc>
        <w:tc>
          <w:tcPr>
            <w:tcW w:w="3747" w:type="pct"/>
            <w:vAlign w:val="center"/>
          </w:tcPr>
          <w:p w14:paraId="2A395223" w14:textId="77777777" w:rsidR="00E617C8" w:rsidRPr="00DB14EC" w:rsidRDefault="00E617C8" w:rsidP="00AA2FB0">
            <w:pPr>
              <w:jc w:val="both"/>
              <w:rPr>
                <w:bCs/>
              </w:rPr>
            </w:pPr>
            <w:r w:rsidRPr="00DB14EC">
              <w:rPr>
                <w:bCs/>
              </w:rPr>
              <w:t>Explain the method of determination of liquid density with a neat diagram.</w:t>
            </w:r>
          </w:p>
        </w:tc>
        <w:tc>
          <w:tcPr>
            <w:tcW w:w="319" w:type="pct"/>
            <w:vAlign w:val="center"/>
          </w:tcPr>
          <w:p w14:paraId="7410D07E" w14:textId="77777777" w:rsidR="00E617C8" w:rsidRPr="00DB14EC" w:rsidRDefault="00E617C8" w:rsidP="00AA2FB0">
            <w:pPr>
              <w:jc w:val="center"/>
            </w:pPr>
            <w:r w:rsidRPr="00DB14EC">
              <w:t>CO1</w:t>
            </w:r>
          </w:p>
        </w:tc>
        <w:tc>
          <w:tcPr>
            <w:tcW w:w="256" w:type="pct"/>
            <w:vAlign w:val="center"/>
          </w:tcPr>
          <w:p w14:paraId="441B726D" w14:textId="77777777" w:rsidR="00E617C8" w:rsidRPr="00DB14EC" w:rsidRDefault="00E617C8" w:rsidP="00AA2FB0">
            <w:pPr>
              <w:jc w:val="center"/>
            </w:pPr>
            <w:r w:rsidRPr="00DB14EC">
              <w:t>U</w:t>
            </w:r>
          </w:p>
        </w:tc>
        <w:tc>
          <w:tcPr>
            <w:tcW w:w="217" w:type="pct"/>
            <w:vAlign w:val="center"/>
          </w:tcPr>
          <w:p w14:paraId="6C0194CA" w14:textId="77777777" w:rsidR="00E617C8" w:rsidRPr="00DB14EC" w:rsidRDefault="00E617C8" w:rsidP="00AA2FB0">
            <w:pPr>
              <w:jc w:val="center"/>
            </w:pPr>
            <w:r w:rsidRPr="00DB14EC">
              <w:t>4</w:t>
            </w:r>
          </w:p>
        </w:tc>
      </w:tr>
      <w:tr w:rsidR="00E617C8" w:rsidRPr="00DB14EC" w14:paraId="35F31C66" w14:textId="77777777" w:rsidTr="00AA2FB0">
        <w:trPr>
          <w:trHeight w:val="283"/>
        </w:trPr>
        <w:tc>
          <w:tcPr>
            <w:tcW w:w="272" w:type="pct"/>
          </w:tcPr>
          <w:p w14:paraId="46E01097" w14:textId="77777777" w:rsidR="00E617C8" w:rsidRPr="00DB14EC" w:rsidRDefault="00E617C8" w:rsidP="00DA38FD">
            <w:pPr>
              <w:jc w:val="center"/>
            </w:pPr>
          </w:p>
        </w:tc>
        <w:tc>
          <w:tcPr>
            <w:tcW w:w="189" w:type="pct"/>
          </w:tcPr>
          <w:p w14:paraId="1CE94E38" w14:textId="77777777" w:rsidR="00E617C8" w:rsidRPr="00DB14EC" w:rsidRDefault="00E617C8" w:rsidP="00DA38FD">
            <w:pPr>
              <w:jc w:val="center"/>
            </w:pPr>
          </w:p>
        </w:tc>
        <w:tc>
          <w:tcPr>
            <w:tcW w:w="3747" w:type="pct"/>
          </w:tcPr>
          <w:p w14:paraId="3D6A7A42" w14:textId="77777777" w:rsidR="00E617C8" w:rsidRPr="00DB14EC" w:rsidRDefault="00E617C8" w:rsidP="00DA38FD">
            <w:pPr>
              <w:jc w:val="both"/>
            </w:pPr>
          </w:p>
        </w:tc>
        <w:tc>
          <w:tcPr>
            <w:tcW w:w="319" w:type="pct"/>
          </w:tcPr>
          <w:p w14:paraId="38E10D7E" w14:textId="77777777" w:rsidR="00E617C8" w:rsidRPr="00DB14EC" w:rsidRDefault="00E617C8" w:rsidP="00DA38FD">
            <w:pPr>
              <w:jc w:val="center"/>
            </w:pPr>
          </w:p>
        </w:tc>
        <w:tc>
          <w:tcPr>
            <w:tcW w:w="256" w:type="pct"/>
          </w:tcPr>
          <w:p w14:paraId="2CCF7A9C" w14:textId="77777777" w:rsidR="00E617C8" w:rsidRPr="00DB14EC" w:rsidRDefault="00E617C8" w:rsidP="00DA38FD">
            <w:pPr>
              <w:jc w:val="center"/>
            </w:pPr>
          </w:p>
        </w:tc>
        <w:tc>
          <w:tcPr>
            <w:tcW w:w="217" w:type="pct"/>
          </w:tcPr>
          <w:p w14:paraId="2E9F725D" w14:textId="77777777" w:rsidR="00E617C8" w:rsidRPr="00DB14EC" w:rsidRDefault="00E617C8" w:rsidP="00DA38FD">
            <w:pPr>
              <w:jc w:val="center"/>
            </w:pPr>
          </w:p>
        </w:tc>
      </w:tr>
      <w:tr w:rsidR="00E617C8" w:rsidRPr="00DB14EC" w14:paraId="4D1CCD42" w14:textId="77777777" w:rsidTr="00AA2FB0">
        <w:trPr>
          <w:trHeight w:val="283"/>
        </w:trPr>
        <w:tc>
          <w:tcPr>
            <w:tcW w:w="272" w:type="pct"/>
          </w:tcPr>
          <w:p w14:paraId="4A953AE3" w14:textId="77777777" w:rsidR="00E617C8" w:rsidRPr="00DB14EC" w:rsidRDefault="00E617C8" w:rsidP="00AA2FB0">
            <w:pPr>
              <w:jc w:val="center"/>
            </w:pPr>
            <w:r w:rsidRPr="00DB14EC">
              <w:t>18.</w:t>
            </w:r>
          </w:p>
        </w:tc>
        <w:tc>
          <w:tcPr>
            <w:tcW w:w="189" w:type="pct"/>
          </w:tcPr>
          <w:p w14:paraId="5A00FB64" w14:textId="77777777" w:rsidR="00E617C8" w:rsidRPr="00DB14EC" w:rsidRDefault="00E617C8" w:rsidP="00AA2FB0">
            <w:pPr>
              <w:jc w:val="center"/>
            </w:pPr>
            <w:r w:rsidRPr="00DB14EC">
              <w:t>a.</w:t>
            </w:r>
          </w:p>
        </w:tc>
        <w:tc>
          <w:tcPr>
            <w:tcW w:w="3747" w:type="pct"/>
            <w:vAlign w:val="center"/>
          </w:tcPr>
          <w:p w14:paraId="72B91EDD" w14:textId="77777777" w:rsidR="00E617C8" w:rsidRPr="00DB14EC" w:rsidRDefault="00E617C8" w:rsidP="00AA2FB0">
            <w:pPr>
              <w:jc w:val="both"/>
            </w:pPr>
            <w:r w:rsidRPr="00DB14EC">
              <w:t>Derive an expression for Newton’s law of viscosity for the fluid flow between parallel plates.</w:t>
            </w:r>
          </w:p>
        </w:tc>
        <w:tc>
          <w:tcPr>
            <w:tcW w:w="319" w:type="pct"/>
            <w:vAlign w:val="center"/>
          </w:tcPr>
          <w:p w14:paraId="42E207EF" w14:textId="77777777" w:rsidR="00E617C8" w:rsidRPr="00DB14EC" w:rsidRDefault="00E617C8" w:rsidP="00AA2FB0">
            <w:pPr>
              <w:jc w:val="center"/>
            </w:pPr>
            <w:r w:rsidRPr="00DB14EC">
              <w:t>CO2</w:t>
            </w:r>
          </w:p>
        </w:tc>
        <w:tc>
          <w:tcPr>
            <w:tcW w:w="256" w:type="pct"/>
            <w:vAlign w:val="center"/>
          </w:tcPr>
          <w:p w14:paraId="74573B34" w14:textId="77777777" w:rsidR="00E617C8" w:rsidRPr="00DB14EC" w:rsidRDefault="00E617C8" w:rsidP="00AA2FB0">
            <w:pPr>
              <w:jc w:val="center"/>
            </w:pPr>
            <w:r w:rsidRPr="00DB14EC">
              <w:t>An</w:t>
            </w:r>
          </w:p>
        </w:tc>
        <w:tc>
          <w:tcPr>
            <w:tcW w:w="217" w:type="pct"/>
            <w:vAlign w:val="center"/>
          </w:tcPr>
          <w:p w14:paraId="518742DC" w14:textId="77777777" w:rsidR="00E617C8" w:rsidRPr="00DB14EC" w:rsidRDefault="00E617C8" w:rsidP="00AA2FB0">
            <w:pPr>
              <w:jc w:val="center"/>
            </w:pPr>
            <w:r w:rsidRPr="00DB14EC">
              <w:t>6</w:t>
            </w:r>
          </w:p>
        </w:tc>
      </w:tr>
      <w:tr w:rsidR="00E617C8" w:rsidRPr="00DB14EC" w14:paraId="09E793DE" w14:textId="77777777" w:rsidTr="00AA2FB0">
        <w:trPr>
          <w:trHeight w:val="283"/>
        </w:trPr>
        <w:tc>
          <w:tcPr>
            <w:tcW w:w="272" w:type="pct"/>
          </w:tcPr>
          <w:p w14:paraId="64FB46EC" w14:textId="77777777" w:rsidR="00E617C8" w:rsidRPr="00DB14EC" w:rsidRDefault="00E617C8" w:rsidP="00AA2FB0">
            <w:pPr>
              <w:jc w:val="center"/>
            </w:pPr>
          </w:p>
        </w:tc>
        <w:tc>
          <w:tcPr>
            <w:tcW w:w="189" w:type="pct"/>
          </w:tcPr>
          <w:p w14:paraId="16DCC5CC" w14:textId="77777777" w:rsidR="00E617C8" w:rsidRPr="00DB14EC" w:rsidRDefault="00E617C8" w:rsidP="00AA2FB0">
            <w:pPr>
              <w:jc w:val="center"/>
            </w:pPr>
            <w:r w:rsidRPr="00DB14EC">
              <w:t>b.</w:t>
            </w:r>
          </w:p>
        </w:tc>
        <w:tc>
          <w:tcPr>
            <w:tcW w:w="3747" w:type="pct"/>
            <w:vAlign w:val="center"/>
          </w:tcPr>
          <w:p w14:paraId="2E9CD277" w14:textId="77777777" w:rsidR="00E617C8" w:rsidRPr="00DB14EC" w:rsidRDefault="00E617C8" w:rsidP="00AA2FB0">
            <w:pPr>
              <w:jc w:val="both"/>
            </w:pPr>
            <w:r w:rsidRPr="00DB14EC">
              <w:t>Illustrate the Falling Ball Viscometer and deduce an expression for viscosity using Stoke’s law.</w:t>
            </w:r>
          </w:p>
        </w:tc>
        <w:tc>
          <w:tcPr>
            <w:tcW w:w="319" w:type="pct"/>
            <w:vAlign w:val="center"/>
          </w:tcPr>
          <w:p w14:paraId="5142F147" w14:textId="77777777" w:rsidR="00E617C8" w:rsidRPr="00DB14EC" w:rsidRDefault="00E617C8" w:rsidP="00AA2FB0">
            <w:pPr>
              <w:jc w:val="center"/>
            </w:pPr>
            <w:r w:rsidRPr="00DB14EC">
              <w:t>CO2</w:t>
            </w:r>
          </w:p>
        </w:tc>
        <w:tc>
          <w:tcPr>
            <w:tcW w:w="256" w:type="pct"/>
            <w:vAlign w:val="center"/>
          </w:tcPr>
          <w:p w14:paraId="102F06AA" w14:textId="77777777" w:rsidR="00E617C8" w:rsidRPr="00DB14EC" w:rsidRDefault="00E617C8" w:rsidP="00AA2FB0">
            <w:pPr>
              <w:jc w:val="center"/>
            </w:pPr>
            <w:r w:rsidRPr="00DB14EC">
              <w:t>U</w:t>
            </w:r>
          </w:p>
        </w:tc>
        <w:tc>
          <w:tcPr>
            <w:tcW w:w="217" w:type="pct"/>
            <w:vAlign w:val="center"/>
          </w:tcPr>
          <w:p w14:paraId="771F6160" w14:textId="77777777" w:rsidR="00E617C8" w:rsidRPr="00DB14EC" w:rsidRDefault="00E617C8" w:rsidP="00AA2FB0">
            <w:pPr>
              <w:jc w:val="center"/>
            </w:pPr>
            <w:r w:rsidRPr="00DB14EC">
              <w:t>6</w:t>
            </w:r>
          </w:p>
        </w:tc>
      </w:tr>
      <w:tr w:rsidR="00E617C8" w:rsidRPr="00DB14EC" w14:paraId="175B60BC" w14:textId="77777777" w:rsidTr="00C97D1E">
        <w:trPr>
          <w:trHeight w:val="99"/>
        </w:trPr>
        <w:tc>
          <w:tcPr>
            <w:tcW w:w="272" w:type="pct"/>
          </w:tcPr>
          <w:p w14:paraId="14206605" w14:textId="77777777" w:rsidR="00E617C8" w:rsidRPr="00DB14EC" w:rsidRDefault="00E617C8" w:rsidP="00DA38FD">
            <w:pPr>
              <w:jc w:val="center"/>
            </w:pPr>
          </w:p>
        </w:tc>
        <w:tc>
          <w:tcPr>
            <w:tcW w:w="189" w:type="pct"/>
          </w:tcPr>
          <w:p w14:paraId="39F69466" w14:textId="77777777" w:rsidR="00E617C8" w:rsidRPr="00DB14EC" w:rsidRDefault="00E617C8" w:rsidP="00DA38FD">
            <w:pPr>
              <w:jc w:val="center"/>
            </w:pPr>
          </w:p>
        </w:tc>
        <w:tc>
          <w:tcPr>
            <w:tcW w:w="3747" w:type="pct"/>
          </w:tcPr>
          <w:p w14:paraId="43A7EAF1" w14:textId="77777777" w:rsidR="00E617C8" w:rsidRPr="00DB14EC" w:rsidRDefault="00E617C8" w:rsidP="00DA38FD">
            <w:pPr>
              <w:jc w:val="both"/>
            </w:pPr>
          </w:p>
        </w:tc>
        <w:tc>
          <w:tcPr>
            <w:tcW w:w="319" w:type="pct"/>
          </w:tcPr>
          <w:p w14:paraId="1BECE9E2" w14:textId="77777777" w:rsidR="00E617C8" w:rsidRPr="00DB14EC" w:rsidRDefault="00E617C8" w:rsidP="00DA38FD">
            <w:pPr>
              <w:jc w:val="center"/>
            </w:pPr>
          </w:p>
        </w:tc>
        <w:tc>
          <w:tcPr>
            <w:tcW w:w="256" w:type="pct"/>
          </w:tcPr>
          <w:p w14:paraId="6AD53DC5" w14:textId="77777777" w:rsidR="00E617C8" w:rsidRPr="00DB14EC" w:rsidRDefault="00E617C8" w:rsidP="00DA38FD">
            <w:pPr>
              <w:jc w:val="center"/>
            </w:pPr>
          </w:p>
        </w:tc>
        <w:tc>
          <w:tcPr>
            <w:tcW w:w="217" w:type="pct"/>
          </w:tcPr>
          <w:p w14:paraId="11AF9106" w14:textId="77777777" w:rsidR="00E617C8" w:rsidRPr="00DB14EC" w:rsidRDefault="00E617C8" w:rsidP="00DA38FD">
            <w:pPr>
              <w:jc w:val="center"/>
            </w:pPr>
          </w:p>
        </w:tc>
      </w:tr>
      <w:tr w:rsidR="00E617C8" w:rsidRPr="00DB14EC" w14:paraId="3489E26E" w14:textId="77777777" w:rsidTr="00775A4D">
        <w:trPr>
          <w:trHeight w:val="283"/>
        </w:trPr>
        <w:tc>
          <w:tcPr>
            <w:tcW w:w="272" w:type="pct"/>
          </w:tcPr>
          <w:p w14:paraId="279ABFB3" w14:textId="77777777" w:rsidR="00E617C8" w:rsidRPr="00DB14EC" w:rsidRDefault="00E617C8" w:rsidP="00AA2FB0">
            <w:pPr>
              <w:jc w:val="center"/>
            </w:pPr>
            <w:r w:rsidRPr="00DB14EC">
              <w:t>19.</w:t>
            </w:r>
          </w:p>
        </w:tc>
        <w:tc>
          <w:tcPr>
            <w:tcW w:w="189" w:type="pct"/>
          </w:tcPr>
          <w:p w14:paraId="76B900BA" w14:textId="77777777" w:rsidR="00E617C8" w:rsidRPr="00DB14EC" w:rsidRDefault="00E617C8" w:rsidP="00AA2FB0">
            <w:pPr>
              <w:jc w:val="center"/>
            </w:pPr>
          </w:p>
        </w:tc>
        <w:tc>
          <w:tcPr>
            <w:tcW w:w="3747" w:type="pct"/>
            <w:vAlign w:val="center"/>
          </w:tcPr>
          <w:p w14:paraId="325DE372" w14:textId="77777777" w:rsidR="00E617C8" w:rsidRPr="00DB14EC" w:rsidRDefault="00E617C8" w:rsidP="00AA2FB0">
            <w:pPr>
              <w:jc w:val="both"/>
            </w:pPr>
            <w:r w:rsidRPr="00DB14EC">
              <w:t>Compare any one steady and unsteady method of measurement of thermal conductivity with an example.</w:t>
            </w:r>
          </w:p>
        </w:tc>
        <w:tc>
          <w:tcPr>
            <w:tcW w:w="319" w:type="pct"/>
            <w:vAlign w:val="center"/>
          </w:tcPr>
          <w:p w14:paraId="56EB5A43" w14:textId="77777777" w:rsidR="00E617C8" w:rsidRPr="00DB14EC" w:rsidRDefault="00E617C8" w:rsidP="00AA2FB0">
            <w:pPr>
              <w:jc w:val="center"/>
            </w:pPr>
            <w:r w:rsidRPr="00DB14EC">
              <w:t>CO3</w:t>
            </w:r>
          </w:p>
        </w:tc>
        <w:tc>
          <w:tcPr>
            <w:tcW w:w="256" w:type="pct"/>
            <w:vAlign w:val="center"/>
          </w:tcPr>
          <w:p w14:paraId="1DF2B1FB" w14:textId="77777777" w:rsidR="00E617C8" w:rsidRPr="00DB14EC" w:rsidRDefault="00E617C8" w:rsidP="00AA2FB0">
            <w:pPr>
              <w:jc w:val="center"/>
            </w:pPr>
            <w:r w:rsidRPr="00DB14EC">
              <w:t>An</w:t>
            </w:r>
          </w:p>
        </w:tc>
        <w:tc>
          <w:tcPr>
            <w:tcW w:w="217" w:type="pct"/>
            <w:vAlign w:val="center"/>
          </w:tcPr>
          <w:p w14:paraId="02A2A468" w14:textId="77777777" w:rsidR="00E617C8" w:rsidRPr="00DB14EC" w:rsidRDefault="00E617C8" w:rsidP="00AA2FB0">
            <w:pPr>
              <w:jc w:val="center"/>
            </w:pPr>
            <w:r w:rsidRPr="00DB14EC">
              <w:t>12</w:t>
            </w:r>
          </w:p>
        </w:tc>
      </w:tr>
      <w:tr w:rsidR="00E617C8" w:rsidRPr="00DB14EC" w14:paraId="63ABD38D" w14:textId="77777777" w:rsidTr="00C97D1E">
        <w:trPr>
          <w:trHeight w:val="124"/>
        </w:trPr>
        <w:tc>
          <w:tcPr>
            <w:tcW w:w="272" w:type="pct"/>
          </w:tcPr>
          <w:p w14:paraId="28C055BB" w14:textId="77777777" w:rsidR="00E617C8" w:rsidRPr="00DB14EC" w:rsidRDefault="00E617C8" w:rsidP="00DA38FD">
            <w:pPr>
              <w:jc w:val="center"/>
            </w:pPr>
          </w:p>
        </w:tc>
        <w:tc>
          <w:tcPr>
            <w:tcW w:w="189" w:type="pct"/>
          </w:tcPr>
          <w:p w14:paraId="75A5A126" w14:textId="77777777" w:rsidR="00E617C8" w:rsidRPr="00DB14EC" w:rsidRDefault="00E617C8" w:rsidP="00DA38FD">
            <w:pPr>
              <w:jc w:val="center"/>
            </w:pPr>
          </w:p>
        </w:tc>
        <w:tc>
          <w:tcPr>
            <w:tcW w:w="3747" w:type="pct"/>
          </w:tcPr>
          <w:p w14:paraId="6E24342D" w14:textId="77777777" w:rsidR="00E617C8" w:rsidRPr="00DB14EC" w:rsidRDefault="00E617C8" w:rsidP="00DA38FD">
            <w:pPr>
              <w:jc w:val="both"/>
            </w:pPr>
          </w:p>
        </w:tc>
        <w:tc>
          <w:tcPr>
            <w:tcW w:w="319" w:type="pct"/>
          </w:tcPr>
          <w:p w14:paraId="7DF28879" w14:textId="77777777" w:rsidR="00E617C8" w:rsidRPr="00DB14EC" w:rsidRDefault="00E617C8" w:rsidP="00DA38FD">
            <w:pPr>
              <w:jc w:val="center"/>
            </w:pPr>
          </w:p>
        </w:tc>
        <w:tc>
          <w:tcPr>
            <w:tcW w:w="256" w:type="pct"/>
          </w:tcPr>
          <w:p w14:paraId="5C6A79F9" w14:textId="77777777" w:rsidR="00E617C8" w:rsidRPr="00DB14EC" w:rsidRDefault="00E617C8" w:rsidP="00DA38FD">
            <w:pPr>
              <w:jc w:val="center"/>
            </w:pPr>
          </w:p>
        </w:tc>
        <w:tc>
          <w:tcPr>
            <w:tcW w:w="217" w:type="pct"/>
          </w:tcPr>
          <w:p w14:paraId="7BD63493" w14:textId="77777777" w:rsidR="00E617C8" w:rsidRPr="00DB14EC" w:rsidRDefault="00E617C8" w:rsidP="00DA38FD">
            <w:pPr>
              <w:jc w:val="center"/>
            </w:pPr>
          </w:p>
        </w:tc>
      </w:tr>
      <w:tr w:rsidR="00E617C8" w:rsidRPr="00DB14EC" w14:paraId="0CC1021E" w14:textId="77777777" w:rsidTr="00DA6234">
        <w:trPr>
          <w:trHeight w:val="283"/>
        </w:trPr>
        <w:tc>
          <w:tcPr>
            <w:tcW w:w="272" w:type="pct"/>
          </w:tcPr>
          <w:p w14:paraId="51DFB4A5" w14:textId="77777777" w:rsidR="00E617C8" w:rsidRPr="00DB14EC" w:rsidRDefault="00E617C8" w:rsidP="00AA2FB0">
            <w:pPr>
              <w:jc w:val="center"/>
            </w:pPr>
            <w:r w:rsidRPr="00DB14EC">
              <w:t>20.</w:t>
            </w:r>
          </w:p>
        </w:tc>
        <w:tc>
          <w:tcPr>
            <w:tcW w:w="189" w:type="pct"/>
          </w:tcPr>
          <w:p w14:paraId="0E21F16A" w14:textId="77777777" w:rsidR="00E617C8" w:rsidRPr="00DB14EC" w:rsidRDefault="00E617C8" w:rsidP="00AA2FB0">
            <w:pPr>
              <w:jc w:val="center"/>
            </w:pPr>
            <w:r w:rsidRPr="00DB14EC">
              <w:t>a.</w:t>
            </w:r>
          </w:p>
        </w:tc>
        <w:tc>
          <w:tcPr>
            <w:tcW w:w="3747" w:type="pct"/>
            <w:vAlign w:val="center"/>
          </w:tcPr>
          <w:p w14:paraId="47373052" w14:textId="77777777" w:rsidR="00E617C8" w:rsidRPr="00DB14EC" w:rsidRDefault="00E617C8" w:rsidP="00AA2FB0">
            <w:pPr>
              <w:jc w:val="both"/>
            </w:pPr>
            <w:r w:rsidRPr="00DB14EC">
              <w:t>Deduce an expression for terminal velocity and explain its measurement method.</w:t>
            </w:r>
          </w:p>
        </w:tc>
        <w:tc>
          <w:tcPr>
            <w:tcW w:w="319" w:type="pct"/>
            <w:vAlign w:val="center"/>
          </w:tcPr>
          <w:p w14:paraId="2B459833" w14:textId="77777777" w:rsidR="00E617C8" w:rsidRPr="00DB14EC" w:rsidRDefault="00E617C8" w:rsidP="00AA2FB0">
            <w:pPr>
              <w:jc w:val="center"/>
            </w:pPr>
            <w:r w:rsidRPr="00DB14EC">
              <w:t>CO4</w:t>
            </w:r>
          </w:p>
        </w:tc>
        <w:tc>
          <w:tcPr>
            <w:tcW w:w="256" w:type="pct"/>
            <w:vAlign w:val="center"/>
          </w:tcPr>
          <w:p w14:paraId="27ECB146" w14:textId="77777777" w:rsidR="00E617C8" w:rsidRPr="00DB14EC" w:rsidRDefault="00E617C8" w:rsidP="00AA2FB0">
            <w:pPr>
              <w:jc w:val="center"/>
            </w:pPr>
            <w:r w:rsidRPr="00DB14EC">
              <w:t>An</w:t>
            </w:r>
          </w:p>
        </w:tc>
        <w:tc>
          <w:tcPr>
            <w:tcW w:w="217" w:type="pct"/>
            <w:vAlign w:val="center"/>
          </w:tcPr>
          <w:p w14:paraId="3E598E9D" w14:textId="77777777" w:rsidR="00E617C8" w:rsidRPr="00DB14EC" w:rsidRDefault="00E617C8" w:rsidP="00AA2FB0">
            <w:pPr>
              <w:jc w:val="center"/>
            </w:pPr>
            <w:r w:rsidRPr="00DB14EC">
              <w:t>8</w:t>
            </w:r>
          </w:p>
        </w:tc>
      </w:tr>
      <w:tr w:rsidR="00E617C8" w:rsidRPr="00DB14EC" w14:paraId="43BB80BA" w14:textId="77777777" w:rsidTr="00DA6234">
        <w:trPr>
          <w:trHeight w:val="283"/>
        </w:trPr>
        <w:tc>
          <w:tcPr>
            <w:tcW w:w="272" w:type="pct"/>
          </w:tcPr>
          <w:p w14:paraId="637AEDA5" w14:textId="77777777" w:rsidR="00E617C8" w:rsidRPr="00DB14EC" w:rsidRDefault="00E617C8" w:rsidP="00AA2FB0">
            <w:pPr>
              <w:jc w:val="center"/>
            </w:pPr>
          </w:p>
        </w:tc>
        <w:tc>
          <w:tcPr>
            <w:tcW w:w="189" w:type="pct"/>
          </w:tcPr>
          <w:p w14:paraId="7DFBCE58" w14:textId="77777777" w:rsidR="00E617C8" w:rsidRPr="00DB14EC" w:rsidRDefault="00E617C8" w:rsidP="00AA2FB0">
            <w:pPr>
              <w:jc w:val="center"/>
            </w:pPr>
            <w:r w:rsidRPr="00DB14EC">
              <w:t>b.</w:t>
            </w:r>
          </w:p>
        </w:tc>
        <w:tc>
          <w:tcPr>
            <w:tcW w:w="3747" w:type="pct"/>
            <w:vAlign w:val="center"/>
          </w:tcPr>
          <w:p w14:paraId="40280C64" w14:textId="77777777" w:rsidR="00E617C8" w:rsidRPr="00DB14EC" w:rsidRDefault="00E617C8" w:rsidP="00AA2FB0">
            <w:pPr>
              <w:jc w:val="both"/>
              <w:rPr>
                <w:bCs/>
              </w:rPr>
            </w:pPr>
            <w:r w:rsidRPr="00DB14EC">
              <w:t>Calculate the height of rise of water in a clean capillary tube of radius 0.001 cm if the density of water is 997 kg/m</w:t>
            </w:r>
            <w:r w:rsidRPr="00DB14EC">
              <w:rPr>
                <w:vertAlign w:val="superscript"/>
              </w:rPr>
              <w:t>3</w:t>
            </w:r>
            <w:r w:rsidRPr="00DB14EC">
              <w:t>, surface tension is 73 dynes/cm, and the contact angle of water to the glass is 10</w:t>
            </w:r>
            <w:r w:rsidRPr="00DB14EC">
              <w:sym w:font="Symbol" w:char="F0B0"/>
            </w:r>
            <w:r w:rsidRPr="00DB14EC">
              <w:t>.</w:t>
            </w:r>
          </w:p>
        </w:tc>
        <w:tc>
          <w:tcPr>
            <w:tcW w:w="319" w:type="pct"/>
            <w:vAlign w:val="center"/>
          </w:tcPr>
          <w:p w14:paraId="5B702D12" w14:textId="77777777" w:rsidR="00E617C8" w:rsidRPr="00DB14EC" w:rsidRDefault="00E617C8" w:rsidP="00AA2FB0">
            <w:pPr>
              <w:jc w:val="center"/>
            </w:pPr>
            <w:r w:rsidRPr="00DB14EC">
              <w:t>CO4</w:t>
            </w:r>
          </w:p>
        </w:tc>
        <w:tc>
          <w:tcPr>
            <w:tcW w:w="256" w:type="pct"/>
            <w:vAlign w:val="center"/>
          </w:tcPr>
          <w:p w14:paraId="797DF615" w14:textId="77777777" w:rsidR="00E617C8" w:rsidRPr="00DB14EC" w:rsidRDefault="00E617C8" w:rsidP="00AA2FB0">
            <w:pPr>
              <w:jc w:val="center"/>
            </w:pPr>
            <w:r w:rsidRPr="00DB14EC">
              <w:t>A</w:t>
            </w:r>
          </w:p>
        </w:tc>
        <w:tc>
          <w:tcPr>
            <w:tcW w:w="217" w:type="pct"/>
            <w:vAlign w:val="center"/>
          </w:tcPr>
          <w:p w14:paraId="70568F11" w14:textId="77777777" w:rsidR="00E617C8" w:rsidRPr="00DB14EC" w:rsidRDefault="00E617C8" w:rsidP="00AA2FB0">
            <w:pPr>
              <w:jc w:val="center"/>
            </w:pPr>
            <w:r w:rsidRPr="00DB14EC">
              <w:t>4</w:t>
            </w:r>
          </w:p>
        </w:tc>
      </w:tr>
      <w:tr w:rsidR="00E617C8" w:rsidRPr="00DB14EC" w14:paraId="404F7822" w14:textId="77777777" w:rsidTr="00C97D1E">
        <w:trPr>
          <w:trHeight w:val="137"/>
        </w:trPr>
        <w:tc>
          <w:tcPr>
            <w:tcW w:w="272" w:type="pct"/>
          </w:tcPr>
          <w:p w14:paraId="0B463BA9" w14:textId="77777777" w:rsidR="00E617C8" w:rsidRPr="00DB14EC" w:rsidRDefault="00E617C8" w:rsidP="00DA38FD">
            <w:pPr>
              <w:jc w:val="center"/>
            </w:pPr>
          </w:p>
        </w:tc>
        <w:tc>
          <w:tcPr>
            <w:tcW w:w="189" w:type="pct"/>
          </w:tcPr>
          <w:p w14:paraId="206B7EF0" w14:textId="77777777" w:rsidR="00E617C8" w:rsidRPr="00DB14EC" w:rsidRDefault="00E617C8" w:rsidP="00DA38FD">
            <w:pPr>
              <w:jc w:val="center"/>
            </w:pPr>
          </w:p>
        </w:tc>
        <w:tc>
          <w:tcPr>
            <w:tcW w:w="3747" w:type="pct"/>
          </w:tcPr>
          <w:p w14:paraId="56F18E09" w14:textId="77777777" w:rsidR="00E617C8" w:rsidRPr="00DB14EC" w:rsidRDefault="00E617C8" w:rsidP="00DA38FD">
            <w:pPr>
              <w:jc w:val="both"/>
            </w:pPr>
          </w:p>
        </w:tc>
        <w:tc>
          <w:tcPr>
            <w:tcW w:w="319" w:type="pct"/>
          </w:tcPr>
          <w:p w14:paraId="0BE2C8BD" w14:textId="77777777" w:rsidR="00E617C8" w:rsidRPr="00DB14EC" w:rsidRDefault="00E617C8" w:rsidP="00DA38FD">
            <w:pPr>
              <w:jc w:val="center"/>
            </w:pPr>
          </w:p>
        </w:tc>
        <w:tc>
          <w:tcPr>
            <w:tcW w:w="256" w:type="pct"/>
          </w:tcPr>
          <w:p w14:paraId="163BA97E" w14:textId="77777777" w:rsidR="00E617C8" w:rsidRPr="00DB14EC" w:rsidRDefault="00E617C8" w:rsidP="00DA38FD">
            <w:pPr>
              <w:jc w:val="center"/>
            </w:pPr>
          </w:p>
        </w:tc>
        <w:tc>
          <w:tcPr>
            <w:tcW w:w="217" w:type="pct"/>
          </w:tcPr>
          <w:p w14:paraId="09E20E69" w14:textId="77777777" w:rsidR="00E617C8" w:rsidRPr="00DB14EC" w:rsidRDefault="00E617C8" w:rsidP="00DA38FD">
            <w:pPr>
              <w:jc w:val="center"/>
            </w:pPr>
          </w:p>
        </w:tc>
      </w:tr>
      <w:tr w:rsidR="00E617C8" w:rsidRPr="00DB14EC" w14:paraId="1873082F" w14:textId="77777777" w:rsidTr="00455108">
        <w:trPr>
          <w:trHeight w:val="283"/>
        </w:trPr>
        <w:tc>
          <w:tcPr>
            <w:tcW w:w="272" w:type="pct"/>
          </w:tcPr>
          <w:p w14:paraId="43C08DB6" w14:textId="77777777" w:rsidR="00E617C8" w:rsidRPr="00DB14EC" w:rsidRDefault="00E617C8" w:rsidP="00AA2FB0">
            <w:pPr>
              <w:jc w:val="center"/>
            </w:pPr>
            <w:r w:rsidRPr="00DB14EC">
              <w:t>21.</w:t>
            </w:r>
          </w:p>
        </w:tc>
        <w:tc>
          <w:tcPr>
            <w:tcW w:w="189" w:type="pct"/>
          </w:tcPr>
          <w:p w14:paraId="4D096565" w14:textId="77777777" w:rsidR="00E617C8" w:rsidRPr="00DB14EC" w:rsidRDefault="00E617C8" w:rsidP="00AA2FB0">
            <w:pPr>
              <w:jc w:val="center"/>
            </w:pPr>
            <w:r w:rsidRPr="00DB14EC">
              <w:t>a.</w:t>
            </w:r>
          </w:p>
        </w:tc>
        <w:tc>
          <w:tcPr>
            <w:tcW w:w="3747" w:type="pct"/>
            <w:vAlign w:val="center"/>
          </w:tcPr>
          <w:p w14:paraId="7C83AB34" w14:textId="77777777" w:rsidR="00E617C8" w:rsidRPr="00DB14EC" w:rsidRDefault="00E617C8" w:rsidP="00AA2FB0">
            <w:pPr>
              <w:jc w:val="both"/>
            </w:pPr>
            <w:r w:rsidRPr="00DB14EC">
              <w:t xml:space="preserve">Elaborate on the principle, mechanism, and applications of microwave heating of foods. </w:t>
            </w:r>
          </w:p>
        </w:tc>
        <w:tc>
          <w:tcPr>
            <w:tcW w:w="319" w:type="pct"/>
            <w:vAlign w:val="center"/>
          </w:tcPr>
          <w:p w14:paraId="624BF016" w14:textId="77777777" w:rsidR="00E617C8" w:rsidRPr="00DB14EC" w:rsidRDefault="00E617C8" w:rsidP="00AA2FB0">
            <w:pPr>
              <w:jc w:val="center"/>
            </w:pPr>
            <w:r w:rsidRPr="00DB14EC">
              <w:t>CO5</w:t>
            </w:r>
          </w:p>
        </w:tc>
        <w:tc>
          <w:tcPr>
            <w:tcW w:w="256" w:type="pct"/>
            <w:vAlign w:val="center"/>
          </w:tcPr>
          <w:p w14:paraId="1646621F" w14:textId="77777777" w:rsidR="00E617C8" w:rsidRPr="00DB14EC" w:rsidRDefault="00E617C8" w:rsidP="00AA2FB0">
            <w:pPr>
              <w:jc w:val="center"/>
            </w:pPr>
            <w:r w:rsidRPr="00DB14EC">
              <w:t>U</w:t>
            </w:r>
          </w:p>
        </w:tc>
        <w:tc>
          <w:tcPr>
            <w:tcW w:w="217" w:type="pct"/>
            <w:vAlign w:val="center"/>
          </w:tcPr>
          <w:p w14:paraId="252F08D8" w14:textId="77777777" w:rsidR="00E617C8" w:rsidRPr="00DB14EC" w:rsidRDefault="00E617C8" w:rsidP="00AA2FB0">
            <w:pPr>
              <w:jc w:val="center"/>
            </w:pPr>
            <w:r w:rsidRPr="00DB14EC">
              <w:t>8</w:t>
            </w:r>
          </w:p>
        </w:tc>
      </w:tr>
      <w:tr w:rsidR="00E617C8" w:rsidRPr="00DB14EC" w14:paraId="3C01BE18" w14:textId="77777777" w:rsidTr="00455108">
        <w:trPr>
          <w:trHeight w:val="283"/>
        </w:trPr>
        <w:tc>
          <w:tcPr>
            <w:tcW w:w="272" w:type="pct"/>
          </w:tcPr>
          <w:p w14:paraId="100DB204" w14:textId="77777777" w:rsidR="00E617C8" w:rsidRPr="00DB14EC" w:rsidRDefault="00E617C8" w:rsidP="00AA2FB0">
            <w:pPr>
              <w:jc w:val="center"/>
            </w:pPr>
          </w:p>
        </w:tc>
        <w:tc>
          <w:tcPr>
            <w:tcW w:w="189" w:type="pct"/>
          </w:tcPr>
          <w:p w14:paraId="78730D1B" w14:textId="77777777" w:rsidR="00E617C8" w:rsidRPr="00DB14EC" w:rsidRDefault="00E617C8" w:rsidP="00AA2FB0">
            <w:pPr>
              <w:jc w:val="center"/>
            </w:pPr>
            <w:r w:rsidRPr="00DB14EC">
              <w:t>b.</w:t>
            </w:r>
          </w:p>
        </w:tc>
        <w:tc>
          <w:tcPr>
            <w:tcW w:w="3747" w:type="pct"/>
            <w:vAlign w:val="center"/>
          </w:tcPr>
          <w:p w14:paraId="70CAB3DA" w14:textId="77777777" w:rsidR="00E617C8" w:rsidRPr="00DB14EC" w:rsidRDefault="00E617C8" w:rsidP="00AA2FB0">
            <w:pPr>
              <w:jc w:val="both"/>
              <w:rPr>
                <w:bCs/>
              </w:rPr>
            </w:pPr>
            <w:r w:rsidRPr="00DB14EC">
              <w:t xml:space="preserve">Interpret the transmission line method of </w:t>
            </w:r>
            <w:r w:rsidRPr="00DB14EC">
              <w:rPr>
                <w:bCs/>
              </w:rPr>
              <w:t>measuring dielectric properties in foods.</w:t>
            </w:r>
          </w:p>
        </w:tc>
        <w:tc>
          <w:tcPr>
            <w:tcW w:w="319" w:type="pct"/>
            <w:vAlign w:val="center"/>
          </w:tcPr>
          <w:p w14:paraId="2B629387" w14:textId="77777777" w:rsidR="00E617C8" w:rsidRPr="00DB14EC" w:rsidRDefault="00E617C8" w:rsidP="00AA2FB0">
            <w:pPr>
              <w:jc w:val="center"/>
            </w:pPr>
            <w:r w:rsidRPr="00DB14EC">
              <w:t>CO5</w:t>
            </w:r>
          </w:p>
        </w:tc>
        <w:tc>
          <w:tcPr>
            <w:tcW w:w="256" w:type="pct"/>
            <w:vAlign w:val="center"/>
          </w:tcPr>
          <w:p w14:paraId="7FC27A15" w14:textId="77777777" w:rsidR="00E617C8" w:rsidRPr="00DB14EC" w:rsidRDefault="00E617C8" w:rsidP="00AA2FB0">
            <w:pPr>
              <w:jc w:val="center"/>
            </w:pPr>
            <w:r w:rsidRPr="00DB14EC">
              <w:t>A</w:t>
            </w:r>
          </w:p>
        </w:tc>
        <w:tc>
          <w:tcPr>
            <w:tcW w:w="217" w:type="pct"/>
            <w:vAlign w:val="center"/>
          </w:tcPr>
          <w:p w14:paraId="62D261E0" w14:textId="77777777" w:rsidR="00E617C8" w:rsidRPr="00DB14EC" w:rsidRDefault="00E617C8" w:rsidP="00AA2FB0">
            <w:pPr>
              <w:jc w:val="center"/>
            </w:pPr>
            <w:r w:rsidRPr="00DB14EC">
              <w:t>4</w:t>
            </w:r>
          </w:p>
        </w:tc>
      </w:tr>
      <w:tr w:rsidR="00E617C8" w:rsidRPr="00DB14EC" w14:paraId="515D3077" w14:textId="77777777" w:rsidTr="00C97D1E">
        <w:trPr>
          <w:trHeight w:val="47"/>
        </w:trPr>
        <w:tc>
          <w:tcPr>
            <w:tcW w:w="272" w:type="pct"/>
          </w:tcPr>
          <w:p w14:paraId="29E671E4" w14:textId="77777777" w:rsidR="00E617C8" w:rsidRPr="00DB14EC" w:rsidRDefault="00E617C8" w:rsidP="00DA38FD">
            <w:pPr>
              <w:jc w:val="center"/>
            </w:pPr>
          </w:p>
        </w:tc>
        <w:tc>
          <w:tcPr>
            <w:tcW w:w="189" w:type="pct"/>
          </w:tcPr>
          <w:p w14:paraId="08AC0322" w14:textId="77777777" w:rsidR="00E617C8" w:rsidRPr="00DB14EC" w:rsidRDefault="00E617C8" w:rsidP="00DA38FD">
            <w:pPr>
              <w:jc w:val="center"/>
            </w:pPr>
          </w:p>
        </w:tc>
        <w:tc>
          <w:tcPr>
            <w:tcW w:w="3747" w:type="pct"/>
          </w:tcPr>
          <w:p w14:paraId="4A00F7E2" w14:textId="77777777" w:rsidR="00E617C8" w:rsidRPr="00DB14EC" w:rsidRDefault="00E617C8" w:rsidP="00DA38FD">
            <w:pPr>
              <w:jc w:val="both"/>
            </w:pPr>
          </w:p>
        </w:tc>
        <w:tc>
          <w:tcPr>
            <w:tcW w:w="319" w:type="pct"/>
          </w:tcPr>
          <w:p w14:paraId="22326C59" w14:textId="77777777" w:rsidR="00E617C8" w:rsidRPr="00DB14EC" w:rsidRDefault="00E617C8" w:rsidP="00DA38FD">
            <w:pPr>
              <w:jc w:val="center"/>
            </w:pPr>
          </w:p>
        </w:tc>
        <w:tc>
          <w:tcPr>
            <w:tcW w:w="256" w:type="pct"/>
          </w:tcPr>
          <w:p w14:paraId="0373649B" w14:textId="77777777" w:rsidR="00E617C8" w:rsidRPr="00DB14EC" w:rsidRDefault="00E617C8" w:rsidP="00DA38FD">
            <w:pPr>
              <w:jc w:val="center"/>
            </w:pPr>
          </w:p>
        </w:tc>
        <w:tc>
          <w:tcPr>
            <w:tcW w:w="217" w:type="pct"/>
          </w:tcPr>
          <w:p w14:paraId="7CE752B7" w14:textId="77777777" w:rsidR="00E617C8" w:rsidRPr="00DB14EC" w:rsidRDefault="00E617C8" w:rsidP="00DA38FD">
            <w:pPr>
              <w:jc w:val="center"/>
            </w:pPr>
          </w:p>
        </w:tc>
      </w:tr>
      <w:tr w:rsidR="00E617C8" w:rsidRPr="00DB14EC" w14:paraId="14F493C3" w14:textId="77777777" w:rsidTr="00B619C9">
        <w:trPr>
          <w:trHeight w:val="283"/>
        </w:trPr>
        <w:tc>
          <w:tcPr>
            <w:tcW w:w="272" w:type="pct"/>
          </w:tcPr>
          <w:p w14:paraId="7F1913FA" w14:textId="77777777" w:rsidR="00E617C8" w:rsidRPr="00DB14EC" w:rsidRDefault="00E617C8" w:rsidP="00EB67BC">
            <w:pPr>
              <w:jc w:val="center"/>
            </w:pPr>
            <w:r w:rsidRPr="00DB14EC">
              <w:t>22.</w:t>
            </w:r>
          </w:p>
        </w:tc>
        <w:tc>
          <w:tcPr>
            <w:tcW w:w="189" w:type="pct"/>
          </w:tcPr>
          <w:p w14:paraId="00205A5B" w14:textId="77777777" w:rsidR="00E617C8" w:rsidRPr="00DB14EC" w:rsidRDefault="00E617C8" w:rsidP="00EB67BC">
            <w:pPr>
              <w:jc w:val="center"/>
            </w:pPr>
            <w:r w:rsidRPr="00DB14EC">
              <w:t>a.</w:t>
            </w:r>
          </w:p>
        </w:tc>
        <w:tc>
          <w:tcPr>
            <w:tcW w:w="3747" w:type="pct"/>
            <w:vAlign w:val="center"/>
          </w:tcPr>
          <w:p w14:paraId="74370456" w14:textId="77777777" w:rsidR="00E617C8" w:rsidRPr="00DB14EC" w:rsidRDefault="00E617C8" w:rsidP="00EB67BC">
            <w:pPr>
              <w:jc w:val="both"/>
            </w:pPr>
            <w:r w:rsidRPr="00DB14EC">
              <w:t>Cherry has a moisture content of 77.5% (wb). The apparent and bulk densities are 615 kg/m</w:t>
            </w:r>
            <w:r w:rsidRPr="00DB14EC">
              <w:rPr>
                <w:vertAlign w:val="superscript"/>
              </w:rPr>
              <w:t>3</w:t>
            </w:r>
            <w:r w:rsidRPr="00DB14EC">
              <w:t xml:space="preserve"> and 511 kg/m</w:t>
            </w:r>
            <w:r w:rsidRPr="00DB14EC">
              <w:rPr>
                <w:vertAlign w:val="superscript"/>
              </w:rPr>
              <w:t>3</w:t>
            </w:r>
            <w:r w:rsidRPr="00DB14EC">
              <w:t xml:space="preserve"> at 25</w:t>
            </w:r>
            <w:r w:rsidRPr="00DB14EC">
              <w:sym w:font="Symbol" w:char="F0B0"/>
            </w:r>
            <w:r w:rsidRPr="00DB14EC">
              <w:t>C, respectively. Assuming cherry contains only carbohydrate and water, calculate the total porosity of cherries when stacked as bulk. The densities of carbohydrate and water are 1586 kg/m</w:t>
            </w:r>
            <w:r w:rsidRPr="00DB14EC">
              <w:rPr>
                <w:vertAlign w:val="superscript"/>
              </w:rPr>
              <w:t>3</w:t>
            </w:r>
            <w:r w:rsidRPr="00DB14EC">
              <w:t xml:space="preserve"> and 997 kg/m</w:t>
            </w:r>
            <w:r w:rsidRPr="00DB14EC">
              <w:rPr>
                <w:vertAlign w:val="superscript"/>
              </w:rPr>
              <w:t>3</w:t>
            </w:r>
            <w:r w:rsidRPr="00DB14EC">
              <w:t>, respectively.</w:t>
            </w:r>
          </w:p>
        </w:tc>
        <w:tc>
          <w:tcPr>
            <w:tcW w:w="319" w:type="pct"/>
          </w:tcPr>
          <w:p w14:paraId="7DAE48AF" w14:textId="77777777" w:rsidR="00E617C8" w:rsidRPr="00DB14EC" w:rsidRDefault="00E617C8" w:rsidP="00B619C9">
            <w:pPr>
              <w:jc w:val="center"/>
            </w:pPr>
            <w:r w:rsidRPr="00DB14EC">
              <w:t>CO1</w:t>
            </w:r>
          </w:p>
        </w:tc>
        <w:tc>
          <w:tcPr>
            <w:tcW w:w="256" w:type="pct"/>
          </w:tcPr>
          <w:p w14:paraId="222749F4" w14:textId="77777777" w:rsidR="00E617C8" w:rsidRPr="00DB14EC" w:rsidRDefault="00E617C8" w:rsidP="00B619C9">
            <w:pPr>
              <w:jc w:val="center"/>
            </w:pPr>
            <w:r w:rsidRPr="00DB14EC">
              <w:t>A</w:t>
            </w:r>
          </w:p>
        </w:tc>
        <w:tc>
          <w:tcPr>
            <w:tcW w:w="217" w:type="pct"/>
          </w:tcPr>
          <w:p w14:paraId="584CCA2A" w14:textId="77777777" w:rsidR="00E617C8" w:rsidRPr="00DB14EC" w:rsidRDefault="00E617C8" w:rsidP="00B619C9">
            <w:pPr>
              <w:jc w:val="center"/>
            </w:pPr>
            <w:r w:rsidRPr="00DB14EC">
              <w:t>8</w:t>
            </w:r>
          </w:p>
        </w:tc>
      </w:tr>
      <w:tr w:rsidR="00E617C8" w:rsidRPr="00DB14EC" w14:paraId="22892177" w14:textId="77777777" w:rsidTr="00B619C9">
        <w:trPr>
          <w:trHeight w:val="283"/>
        </w:trPr>
        <w:tc>
          <w:tcPr>
            <w:tcW w:w="272" w:type="pct"/>
          </w:tcPr>
          <w:p w14:paraId="05D565E7" w14:textId="77777777" w:rsidR="00E617C8" w:rsidRPr="00DB14EC" w:rsidRDefault="00E617C8" w:rsidP="00AA2FB0">
            <w:pPr>
              <w:jc w:val="center"/>
            </w:pPr>
          </w:p>
        </w:tc>
        <w:tc>
          <w:tcPr>
            <w:tcW w:w="189" w:type="pct"/>
          </w:tcPr>
          <w:p w14:paraId="66B2FC06" w14:textId="77777777" w:rsidR="00E617C8" w:rsidRPr="00DB14EC" w:rsidRDefault="00E617C8" w:rsidP="00AA2FB0">
            <w:pPr>
              <w:jc w:val="center"/>
            </w:pPr>
            <w:r w:rsidRPr="00DB14EC">
              <w:t>b.</w:t>
            </w:r>
          </w:p>
        </w:tc>
        <w:tc>
          <w:tcPr>
            <w:tcW w:w="3747" w:type="pct"/>
            <w:vAlign w:val="center"/>
          </w:tcPr>
          <w:p w14:paraId="7B7B595A" w14:textId="77777777" w:rsidR="00E617C8" w:rsidRPr="00DB14EC" w:rsidRDefault="00E617C8" w:rsidP="00AA2FB0">
            <w:pPr>
              <w:jc w:val="both"/>
              <w:rPr>
                <w:bCs/>
              </w:rPr>
            </w:pPr>
            <w:r w:rsidRPr="00DB14EC">
              <w:rPr>
                <w:bCs/>
              </w:rPr>
              <w:t>Deduce an equation for drag and lift coefficient of a particle in fluid current using dimensional analysis.</w:t>
            </w:r>
          </w:p>
        </w:tc>
        <w:tc>
          <w:tcPr>
            <w:tcW w:w="319" w:type="pct"/>
          </w:tcPr>
          <w:p w14:paraId="461FD678" w14:textId="77777777" w:rsidR="00E617C8" w:rsidRPr="00DB14EC" w:rsidRDefault="00E617C8" w:rsidP="00B619C9">
            <w:pPr>
              <w:jc w:val="center"/>
            </w:pPr>
            <w:r w:rsidRPr="00DB14EC">
              <w:t>CO4</w:t>
            </w:r>
          </w:p>
        </w:tc>
        <w:tc>
          <w:tcPr>
            <w:tcW w:w="256" w:type="pct"/>
          </w:tcPr>
          <w:p w14:paraId="4E738E56" w14:textId="77777777" w:rsidR="00E617C8" w:rsidRPr="00DB14EC" w:rsidRDefault="00E617C8" w:rsidP="00B619C9">
            <w:pPr>
              <w:jc w:val="center"/>
            </w:pPr>
            <w:r w:rsidRPr="00DB14EC">
              <w:t>An</w:t>
            </w:r>
          </w:p>
        </w:tc>
        <w:tc>
          <w:tcPr>
            <w:tcW w:w="217" w:type="pct"/>
          </w:tcPr>
          <w:p w14:paraId="422863CA" w14:textId="77777777" w:rsidR="00E617C8" w:rsidRPr="00DB14EC" w:rsidRDefault="00E617C8" w:rsidP="00B619C9">
            <w:pPr>
              <w:jc w:val="center"/>
            </w:pPr>
            <w:r w:rsidRPr="00DB14EC">
              <w:t>4</w:t>
            </w:r>
          </w:p>
        </w:tc>
      </w:tr>
      <w:tr w:rsidR="00E617C8" w:rsidRPr="00DB14EC" w14:paraId="2D8A6800" w14:textId="77777777" w:rsidTr="00B619C9">
        <w:trPr>
          <w:trHeight w:val="47"/>
        </w:trPr>
        <w:tc>
          <w:tcPr>
            <w:tcW w:w="272" w:type="pct"/>
          </w:tcPr>
          <w:p w14:paraId="01D586FC" w14:textId="77777777" w:rsidR="00E617C8" w:rsidRPr="00DB14EC" w:rsidRDefault="00E617C8" w:rsidP="00AA2FB0">
            <w:pPr>
              <w:jc w:val="center"/>
            </w:pPr>
          </w:p>
        </w:tc>
        <w:tc>
          <w:tcPr>
            <w:tcW w:w="189" w:type="pct"/>
          </w:tcPr>
          <w:p w14:paraId="77A82039" w14:textId="77777777" w:rsidR="00E617C8" w:rsidRPr="00DB14EC" w:rsidRDefault="00E617C8" w:rsidP="00AA2FB0">
            <w:pPr>
              <w:jc w:val="center"/>
            </w:pPr>
          </w:p>
        </w:tc>
        <w:tc>
          <w:tcPr>
            <w:tcW w:w="3747" w:type="pct"/>
            <w:vAlign w:val="center"/>
          </w:tcPr>
          <w:p w14:paraId="07E93122" w14:textId="77777777" w:rsidR="00E617C8" w:rsidRPr="00DB14EC" w:rsidRDefault="00E617C8" w:rsidP="00AA2FB0">
            <w:pPr>
              <w:jc w:val="both"/>
            </w:pPr>
            <w:r w:rsidRPr="00DB14EC">
              <w:t xml:space="preserve"> </w:t>
            </w:r>
          </w:p>
        </w:tc>
        <w:tc>
          <w:tcPr>
            <w:tcW w:w="319" w:type="pct"/>
          </w:tcPr>
          <w:p w14:paraId="180EAAAA" w14:textId="77777777" w:rsidR="00E617C8" w:rsidRPr="00DB14EC" w:rsidRDefault="00E617C8" w:rsidP="00B619C9">
            <w:pPr>
              <w:jc w:val="center"/>
            </w:pPr>
          </w:p>
        </w:tc>
        <w:tc>
          <w:tcPr>
            <w:tcW w:w="256" w:type="pct"/>
          </w:tcPr>
          <w:p w14:paraId="05B5EFE9" w14:textId="77777777" w:rsidR="00E617C8" w:rsidRPr="00DB14EC" w:rsidRDefault="00E617C8" w:rsidP="00B619C9">
            <w:pPr>
              <w:jc w:val="center"/>
            </w:pPr>
          </w:p>
        </w:tc>
        <w:tc>
          <w:tcPr>
            <w:tcW w:w="217" w:type="pct"/>
          </w:tcPr>
          <w:p w14:paraId="2FC1814E" w14:textId="77777777" w:rsidR="00E617C8" w:rsidRPr="00DB14EC" w:rsidRDefault="00E617C8" w:rsidP="00B619C9">
            <w:pPr>
              <w:jc w:val="center"/>
            </w:pPr>
          </w:p>
        </w:tc>
      </w:tr>
      <w:tr w:rsidR="00E617C8" w:rsidRPr="00DB14EC" w14:paraId="5150D51F" w14:textId="77777777" w:rsidTr="00B619C9">
        <w:trPr>
          <w:trHeight w:val="283"/>
        </w:trPr>
        <w:tc>
          <w:tcPr>
            <w:tcW w:w="272" w:type="pct"/>
          </w:tcPr>
          <w:p w14:paraId="31C49999" w14:textId="77777777" w:rsidR="00E617C8" w:rsidRPr="00DB14EC" w:rsidRDefault="00E617C8" w:rsidP="00AA2FB0">
            <w:pPr>
              <w:jc w:val="center"/>
            </w:pPr>
            <w:r w:rsidRPr="00DB14EC">
              <w:t>23.</w:t>
            </w:r>
          </w:p>
        </w:tc>
        <w:tc>
          <w:tcPr>
            <w:tcW w:w="189" w:type="pct"/>
          </w:tcPr>
          <w:p w14:paraId="5E455500" w14:textId="77777777" w:rsidR="00E617C8" w:rsidRPr="00DB14EC" w:rsidRDefault="00E617C8" w:rsidP="00AA2FB0">
            <w:pPr>
              <w:jc w:val="center"/>
            </w:pPr>
            <w:r w:rsidRPr="00DB14EC">
              <w:t>a.</w:t>
            </w:r>
          </w:p>
        </w:tc>
        <w:tc>
          <w:tcPr>
            <w:tcW w:w="3747" w:type="pct"/>
            <w:vAlign w:val="center"/>
          </w:tcPr>
          <w:p w14:paraId="24DAD9B6" w14:textId="77777777" w:rsidR="00E617C8" w:rsidRPr="00DB14EC" w:rsidRDefault="00E617C8" w:rsidP="00AA2FB0">
            <w:pPr>
              <w:jc w:val="both"/>
            </w:pPr>
            <w:r w:rsidRPr="00DB14EC">
              <w:t>Construct the texture profile analysis curve and explain its properties with a neat sketch.</w:t>
            </w:r>
          </w:p>
        </w:tc>
        <w:tc>
          <w:tcPr>
            <w:tcW w:w="319" w:type="pct"/>
          </w:tcPr>
          <w:p w14:paraId="7ADEE67E" w14:textId="77777777" w:rsidR="00E617C8" w:rsidRPr="00DB14EC" w:rsidRDefault="00E617C8" w:rsidP="00B619C9">
            <w:pPr>
              <w:jc w:val="center"/>
            </w:pPr>
            <w:r w:rsidRPr="00DB14EC">
              <w:t>CO5</w:t>
            </w:r>
          </w:p>
        </w:tc>
        <w:tc>
          <w:tcPr>
            <w:tcW w:w="256" w:type="pct"/>
          </w:tcPr>
          <w:p w14:paraId="543D65A2" w14:textId="77777777" w:rsidR="00E617C8" w:rsidRPr="00DB14EC" w:rsidRDefault="00E617C8" w:rsidP="00B619C9">
            <w:pPr>
              <w:jc w:val="center"/>
            </w:pPr>
            <w:r w:rsidRPr="00DB14EC">
              <w:t>A</w:t>
            </w:r>
          </w:p>
        </w:tc>
        <w:tc>
          <w:tcPr>
            <w:tcW w:w="217" w:type="pct"/>
          </w:tcPr>
          <w:p w14:paraId="5270ED6A" w14:textId="77777777" w:rsidR="00E617C8" w:rsidRPr="00DB14EC" w:rsidRDefault="00E617C8" w:rsidP="00B619C9">
            <w:pPr>
              <w:jc w:val="center"/>
            </w:pPr>
            <w:r w:rsidRPr="00DB14EC">
              <w:t>8</w:t>
            </w:r>
          </w:p>
        </w:tc>
      </w:tr>
      <w:tr w:rsidR="00E617C8" w:rsidRPr="00DB14EC" w14:paraId="5BC70A02" w14:textId="77777777" w:rsidTr="00B619C9">
        <w:trPr>
          <w:trHeight w:val="283"/>
        </w:trPr>
        <w:tc>
          <w:tcPr>
            <w:tcW w:w="272" w:type="pct"/>
          </w:tcPr>
          <w:p w14:paraId="250CE965" w14:textId="77777777" w:rsidR="00E617C8" w:rsidRPr="00DB14EC" w:rsidRDefault="00E617C8" w:rsidP="00AA2FB0">
            <w:pPr>
              <w:jc w:val="center"/>
            </w:pPr>
          </w:p>
        </w:tc>
        <w:tc>
          <w:tcPr>
            <w:tcW w:w="189" w:type="pct"/>
          </w:tcPr>
          <w:p w14:paraId="7B628714" w14:textId="77777777" w:rsidR="00E617C8" w:rsidRPr="00DB14EC" w:rsidRDefault="00E617C8" w:rsidP="00AA2FB0">
            <w:pPr>
              <w:jc w:val="center"/>
            </w:pPr>
            <w:r w:rsidRPr="00DB14EC">
              <w:t>b.</w:t>
            </w:r>
          </w:p>
        </w:tc>
        <w:tc>
          <w:tcPr>
            <w:tcW w:w="3747" w:type="pct"/>
            <w:vAlign w:val="center"/>
          </w:tcPr>
          <w:p w14:paraId="0DE4FDBC" w14:textId="77777777" w:rsidR="00E617C8" w:rsidRPr="00DB14EC" w:rsidRDefault="00E617C8" w:rsidP="0059762C">
            <w:pPr>
              <w:contextualSpacing/>
              <w:jc w:val="both"/>
              <w:rPr>
                <w:bCs/>
              </w:rPr>
            </w:pPr>
            <w:r w:rsidRPr="00DB14EC">
              <w:rPr>
                <w:bCs/>
              </w:rPr>
              <w:t xml:space="preserve">Calculate the specific heat of wild rice grain at 20◦C with the approximate composition data given in the following table. </w:t>
            </w:r>
          </w:p>
          <w:tbl>
            <w:tblPr>
              <w:tblStyle w:val="TableGrid"/>
              <w:tblW w:w="0" w:type="auto"/>
              <w:tblLook w:val="04A0" w:firstRow="1" w:lastRow="0" w:firstColumn="1" w:lastColumn="0" w:noHBand="0" w:noVBand="1"/>
            </w:tblPr>
            <w:tblGrid>
              <w:gridCol w:w="1585"/>
              <w:gridCol w:w="1306"/>
              <w:gridCol w:w="4677"/>
            </w:tblGrid>
            <w:tr w:rsidR="00E617C8" w:rsidRPr="00DB14EC" w14:paraId="07056E25" w14:textId="77777777" w:rsidTr="00F010C9">
              <w:tc>
                <w:tcPr>
                  <w:tcW w:w="1585" w:type="dxa"/>
                </w:tcPr>
                <w:p w14:paraId="24E6C554" w14:textId="77777777" w:rsidR="00E617C8" w:rsidRPr="00DB14EC" w:rsidRDefault="00E617C8" w:rsidP="0059762C">
                  <w:pPr>
                    <w:contextualSpacing/>
                    <w:jc w:val="both"/>
                    <w:rPr>
                      <w:bCs/>
                    </w:rPr>
                  </w:pPr>
                  <w:r w:rsidRPr="00DB14EC">
                    <w:rPr>
                      <w:bCs/>
                    </w:rPr>
                    <w:t>Component</w:t>
                  </w:r>
                </w:p>
              </w:tc>
              <w:tc>
                <w:tcPr>
                  <w:tcW w:w="1306" w:type="dxa"/>
                </w:tcPr>
                <w:p w14:paraId="442CEB8D" w14:textId="77777777" w:rsidR="00E617C8" w:rsidRPr="00DB14EC" w:rsidRDefault="00E617C8" w:rsidP="0059762C">
                  <w:pPr>
                    <w:contextualSpacing/>
                    <w:jc w:val="both"/>
                    <w:rPr>
                      <w:bCs/>
                    </w:rPr>
                  </w:pPr>
                  <w:r w:rsidRPr="00DB14EC">
                    <w:rPr>
                      <w:bCs/>
                    </w:rPr>
                    <w:t>Weight (%)</w:t>
                  </w:r>
                </w:p>
              </w:tc>
              <w:tc>
                <w:tcPr>
                  <w:tcW w:w="4677" w:type="dxa"/>
                </w:tcPr>
                <w:p w14:paraId="0A55575E" w14:textId="77777777" w:rsidR="00E617C8" w:rsidRPr="00DB14EC" w:rsidRDefault="00E617C8" w:rsidP="0059762C">
                  <w:pPr>
                    <w:contextualSpacing/>
                    <w:jc w:val="both"/>
                    <w:rPr>
                      <w:bCs/>
                    </w:rPr>
                  </w:pPr>
                  <w:r w:rsidRPr="00DB14EC">
                    <w:rPr>
                      <w:bCs/>
                    </w:rPr>
                    <w:t>Specific Heat Equation</w:t>
                  </w:r>
                </w:p>
              </w:tc>
            </w:tr>
            <w:tr w:rsidR="00E617C8" w:rsidRPr="00DB14EC" w14:paraId="3502AD30" w14:textId="77777777" w:rsidTr="00F010C9">
              <w:tc>
                <w:tcPr>
                  <w:tcW w:w="1585" w:type="dxa"/>
                </w:tcPr>
                <w:p w14:paraId="765F2F5F" w14:textId="77777777" w:rsidR="00E617C8" w:rsidRPr="00DB14EC" w:rsidRDefault="00E617C8" w:rsidP="0059762C">
                  <w:pPr>
                    <w:contextualSpacing/>
                    <w:jc w:val="both"/>
                    <w:rPr>
                      <w:bCs/>
                    </w:rPr>
                  </w:pPr>
                  <w:r w:rsidRPr="00DB14EC">
                    <w:rPr>
                      <w:rFonts w:eastAsiaTheme="minorHAnsi"/>
                    </w:rPr>
                    <w:t>Water</w:t>
                  </w:r>
                </w:p>
              </w:tc>
              <w:tc>
                <w:tcPr>
                  <w:tcW w:w="1306" w:type="dxa"/>
                </w:tcPr>
                <w:p w14:paraId="3CA9369D" w14:textId="77777777" w:rsidR="00E617C8" w:rsidRPr="00DB14EC" w:rsidRDefault="00E617C8" w:rsidP="0059762C">
                  <w:pPr>
                    <w:contextualSpacing/>
                    <w:jc w:val="both"/>
                    <w:rPr>
                      <w:bCs/>
                    </w:rPr>
                  </w:pPr>
                  <w:r w:rsidRPr="00DB14EC">
                    <w:rPr>
                      <w:rFonts w:eastAsiaTheme="minorHAnsi"/>
                    </w:rPr>
                    <w:t>8.5</w:t>
                  </w:r>
                </w:p>
              </w:tc>
              <w:tc>
                <w:tcPr>
                  <w:tcW w:w="4677" w:type="dxa"/>
                </w:tcPr>
                <w:p w14:paraId="42A0FC7A" w14:textId="77777777" w:rsidR="00E617C8" w:rsidRPr="00DB14EC" w:rsidRDefault="00E617C8" w:rsidP="0059762C">
                  <w:pPr>
                    <w:contextualSpacing/>
                    <w:jc w:val="both"/>
                    <w:rPr>
                      <w:bCs/>
                    </w:rPr>
                  </w:pPr>
                  <w:r w:rsidRPr="00DB14EC">
                    <w:rPr>
                      <w:bCs/>
                    </w:rPr>
                    <w:t>C</w:t>
                  </w:r>
                  <w:r w:rsidRPr="00DB14EC">
                    <w:rPr>
                      <w:bCs/>
                      <w:vertAlign w:val="subscript"/>
                    </w:rPr>
                    <w:t xml:space="preserve">p </w:t>
                  </w:r>
                  <w:r w:rsidRPr="00DB14EC">
                    <w:rPr>
                      <w:bCs/>
                      <w:i/>
                      <w:iCs/>
                      <w:vertAlign w:val="subscript"/>
                    </w:rPr>
                    <w:t>water</w:t>
                  </w:r>
                  <w:r w:rsidRPr="00DB14EC">
                    <w:rPr>
                      <w:bCs/>
                    </w:rPr>
                    <w:t xml:space="preserve"> = 4176.2 − 0.0909 T + 5.4731 × 10</w:t>
                  </w:r>
                  <w:r w:rsidRPr="00DB14EC">
                    <w:rPr>
                      <w:bCs/>
                      <w:vertAlign w:val="superscript"/>
                    </w:rPr>
                    <w:t>−3</w:t>
                  </w:r>
                  <w:r w:rsidRPr="00DB14EC">
                    <w:rPr>
                      <w:bCs/>
                    </w:rPr>
                    <w:t>T</w:t>
                  </w:r>
                  <w:r w:rsidRPr="00DB14EC">
                    <w:rPr>
                      <w:bCs/>
                      <w:vertAlign w:val="superscript"/>
                    </w:rPr>
                    <w:t>2</w:t>
                  </w:r>
                </w:p>
              </w:tc>
            </w:tr>
            <w:tr w:rsidR="00E617C8" w:rsidRPr="00DB14EC" w14:paraId="570C0D5F" w14:textId="77777777" w:rsidTr="00F010C9">
              <w:tc>
                <w:tcPr>
                  <w:tcW w:w="1585" w:type="dxa"/>
                </w:tcPr>
                <w:p w14:paraId="42BACE3F" w14:textId="77777777" w:rsidR="00E617C8" w:rsidRPr="00DB14EC" w:rsidRDefault="00E617C8" w:rsidP="0059762C">
                  <w:pPr>
                    <w:contextualSpacing/>
                    <w:jc w:val="both"/>
                    <w:rPr>
                      <w:bCs/>
                    </w:rPr>
                  </w:pPr>
                  <w:r w:rsidRPr="00DB14EC">
                    <w:rPr>
                      <w:rFonts w:eastAsiaTheme="minorHAnsi"/>
                    </w:rPr>
                    <w:t>Carbohydrate</w:t>
                  </w:r>
                </w:p>
              </w:tc>
              <w:tc>
                <w:tcPr>
                  <w:tcW w:w="1306" w:type="dxa"/>
                </w:tcPr>
                <w:p w14:paraId="13872F7D" w14:textId="77777777" w:rsidR="00E617C8" w:rsidRPr="00DB14EC" w:rsidRDefault="00E617C8" w:rsidP="0059762C">
                  <w:pPr>
                    <w:contextualSpacing/>
                    <w:jc w:val="both"/>
                    <w:rPr>
                      <w:bCs/>
                    </w:rPr>
                  </w:pPr>
                  <w:r w:rsidRPr="00DB14EC">
                    <w:rPr>
                      <w:rFonts w:eastAsiaTheme="minorHAnsi"/>
                    </w:rPr>
                    <w:t>75.3</w:t>
                  </w:r>
                </w:p>
              </w:tc>
              <w:tc>
                <w:tcPr>
                  <w:tcW w:w="4677" w:type="dxa"/>
                </w:tcPr>
                <w:p w14:paraId="443597C4" w14:textId="77777777" w:rsidR="00E617C8" w:rsidRPr="00DB14EC" w:rsidRDefault="00E617C8" w:rsidP="0059762C">
                  <w:pPr>
                    <w:contextualSpacing/>
                    <w:jc w:val="both"/>
                    <w:rPr>
                      <w:bCs/>
                    </w:rPr>
                  </w:pPr>
                  <w:r w:rsidRPr="00DB14EC">
                    <w:rPr>
                      <w:bCs/>
                    </w:rPr>
                    <w:t>C</w:t>
                  </w:r>
                  <w:r w:rsidRPr="00DB14EC">
                    <w:rPr>
                      <w:bCs/>
                      <w:vertAlign w:val="subscript"/>
                    </w:rPr>
                    <w:t xml:space="preserve">p </w:t>
                  </w:r>
                  <w:r w:rsidRPr="00DB14EC">
                    <w:rPr>
                      <w:bCs/>
                      <w:i/>
                      <w:iCs/>
                      <w:vertAlign w:val="subscript"/>
                    </w:rPr>
                    <w:t>CHO</w:t>
                  </w:r>
                  <w:r w:rsidRPr="00DB14EC">
                    <w:rPr>
                      <w:bCs/>
                    </w:rPr>
                    <w:t xml:space="preserve"> = 1548.8 + 1.9625 T − 5.9399 × 10</w:t>
                  </w:r>
                  <w:r w:rsidRPr="00DB14EC">
                    <w:rPr>
                      <w:bCs/>
                      <w:vertAlign w:val="superscript"/>
                    </w:rPr>
                    <w:t>−3</w:t>
                  </w:r>
                  <w:r w:rsidRPr="00DB14EC">
                    <w:rPr>
                      <w:bCs/>
                    </w:rPr>
                    <w:t>T</w:t>
                  </w:r>
                  <w:r w:rsidRPr="00DB14EC">
                    <w:rPr>
                      <w:bCs/>
                      <w:vertAlign w:val="superscript"/>
                    </w:rPr>
                    <w:t>2</w:t>
                  </w:r>
                </w:p>
              </w:tc>
            </w:tr>
            <w:tr w:rsidR="00E617C8" w:rsidRPr="00DB14EC" w14:paraId="4E3638E9" w14:textId="77777777" w:rsidTr="00F010C9">
              <w:tc>
                <w:tcPr>
                  <w:tcW w:w="1585" w:type="dxa"/>
                </w:tcPr>
                <w:p w14:paraId="0469E72F" w14:textId="77777777" w:rsidR="00E617C8" w:rsidRPr="00DB14EC" w:rsidRDefault="00E617C8" w:rsidP="0059762C">
                  <w:pPr>
                    <w:contextualSpacing/>
                    <w:jc w:val="both"/>
                    <w:rPr>
                      <w:bCs/>
                    </w:rPr>
                  </w:pPr>
                  <w:r w:rsidRPr="00DB14EC">
                    <w:rPr>
                      <w:rFonts w:eastAsiaTheme="minorHAnsi"/>
                    </w:rPr>
                    <w:t>Protein</w:t>
                  </w:r>
                </w:p>
              </w:tc>
              <w:tc>
                <w:tcPr>
                  <w:tcW w:w="1306" w:type="dxa"/>
                </w:tcPr>
                <w:p w14:paraId="6DD6983D" w14:textId="77777777" w:rsidR="00E617C8" w:rsidRPr="00DB14EC" w:rsidRDefault="00E617C8" w:rsidP="0059762C">
                  <w:pPr>
                    <w:contextualSpacing/>
                    <w:jc w:val="both"/>
                    <w:rPr>
                      <w:bCs/>
                    </w:rPr>
                  </w:pPr>
                  <w:r w:rsidRPr="00DB14EC">
                    <w:rPr>
                      <w:rFonts w:eastAsiaTheme="minorHAnsi"/>
                    </w:rPr>
                    <w:t>14.1</w:t>
                  </w:r>
                </w:p>
              </w:tc>
              <w:tc>
                <w:tcPr>
                  <w:tcW w:w="4677" w:type="dxa"/>
                </w:tcPr>
                <w:p w14:paraId="5C9B55C4" w14:textId="77777777" w:rsidR="00E617C8" w:rsidRPr="00DB14EC" w:rsidRDefault="00E617C8" w:rsidP="0059762C">
                  <w:pPr>
                    <w:autoSpaceDE w:val="0"/>
                    <w:autoSpaceDN w:val="0"/>
                    <w:adjustRightInd w:val="0"/>
                    <w:jc w:val="both"/>
                    <w:rPr>
                      <w:bCs/>
                    </w:rPr>
                  </w:pPr>
                  <w:r w:rsidRPr="00DB14EC">
                    <w:rPr>
                      <w:bCs/>
                    </w:rPr>
                    <w:t>C</w:t>
                  </w:r>
                  <w:r w:rsidRPr="00DB14EC">
                    <w:rPr>
                      <w:bCs/>
                      <w:vertAlign w:val="subscript"/>
                    </w:rPr>
                    <w:t xml:space="preserve">p </w:t>
                  </w:r>
                  <w:r w:rsidRPr="00DB14EC">
                    <w:rPr>
                      <w:bCs/>
                      <w:i/>
                      <w:iCs/>
                      <w:vertAlign w:val="subscript"/>
                    </w:rPr>
                    <w:t xml:space="preserve">protein </w:t>
                  </w:r>
                  <w:r w:rsidRPr="00DB14EC">
                    <w:rPr>
                      <w:bCs/>
                    </w:rPr>
                    <w:t>= 2008.2 + 1.2089 T − 1.3129 × 10</w:t>
                  </w:r>
                  <w:r w:rsidRPr="00DB14EC">
                    <w:rPr>
                      <w:bCs/>
                      <w:vertAlign w:val="superscript"/>
                    </w:rPr>
                    <w:t>−3</w:t>
                  </w:r>
                  <w:r w:rsidRPr="00DB14EC">
                    <w:rPr>
                      <w:bCs/>
                    </w:rPr>
                    <w:t>T</w:t>
                  </w:r>
                  <w:r w:rsidRPr="00DB14EC">
                    <w:rPr>
                      <w:bCs/>
                      <w:vertAlign w:val="superscript"/>
                    </w:rPr>
                    <w:t>2</w:t>
                  </w:r>
                </w:p>
              </w:tc>
            </w:tr>
            <w:tr w:rsidR="00E617C8" w:rsidRPr="00DB14EC" w14:paraId="38B49AB5" w14:textId="77777777" w:rsidTr="00F010C9">
              <w:tc>
                <w:tcPr>
                  <w:tcW w:w="1585" w:type="dxa"/>
                </w:tcPr>
                <w:p w14:paraId="11323464" w14:textId="77777777" w:rsidR="00E617C8" w:rsidRPr="00DB14EC" w:rsidRDefault="00E617C8" w:rsidP="0059762C">
                  <w:pPr>
                    <w:contextualSpacing/>
                    <w:jc w:val="both"/>
                    <w:rPr>
                      <w:bCs/>
                    </w:rPr>
                  </w:pPr>
                  <w:r w:rsidRPr="00DB14EC">
                    <w:rPr>
                      <w:rFonts w:eastAsiaTheme="minorHAnsi"/>
                    </w:rPr>
                    <w:t>Fat</w:t>
                  </w:r>
                </w:p>
              </w:tc>
              <w:tc>
                <w:tcPr>
                  <w:tcW w:w="1306" w:type="dxa"/>
                </w:tcPr>
                <w:p w14:paraId="4E108977" w14:textId="77777777" w:rsidR="00E617C8" w:rsidRPr="00DB14EC" w:rsidRDefault="00E617C8" w:rsidP="0059762C">
                  <w:pPr>
                    <w:contextualSpacing/>
                    <w:jc w:val="both"/>
                    <w:rPr>
                      <w:bCs/>
                    </w:rPr>
                  </w:pPr>
                  <w:r w:rsidRPr="00DB14EC">
                    <w:rPr>
                      <w:rFonts w:eastAsiaTheme="minorHAnsi"/>
                    </w:rPr>
                    <w:t>0.7</w:t>
                  </w:r>
                </w:p>
              </w:tc>
              <w:tc>
                <w:tcPr>
                  <w:tcW w:w="4677" w:type="dxa"/>
                </w:tcPr>
                <w:p w14:paraId="6B76695A" w14:textId="77777777" w:rsidR="00E617C8" w:rsidRPr="00DB14EC" w:rsidRDefault="00E617C8" w:rsidP="0059762C">
                  <w:pPr>
                    <w:contextualSpacing/>
                    <w:jc w:val="both"/>
                    <w:rPr>
                      <w:bCs/>
                    </w:rPr>
                  </w:pPr>
                  <w:r w:rsidRPr="00DB14EC">
                    <w:rPr>
                      <w:bCs/>
                    </w:rPr>
                    <w:t>C</w:t>
                  </w:r>
                  <w:r w:rsidRPr="00DB14EC">
                    <w:rPr>
                      <w:bCs/>
                      <w:vertAlign w:val="subscript"/>
                    </w:rPr>
                    <w:t xml:space="preserve">p </w:t>
                  </w:r>
                  <w:r w:rsidRPr="00DB14EC">
                    <w:rPr>
                      <w:bCs/>
                      <w:i/>
                      <w:iCs/>
                      <w:vertAlign w:val="subscript"/>
                    </w:rPr>
                    <w:t>fat</w:t>
                  </w:r>
                  <w:r w:rsidRPr="00DB14EC">
                    <w:rPr>
                      <w:bCs/>
                    </w:rPr>
                    <w:t xml:space="preserve"> = 1984.2 + 1.4373 T − 4.8008 × 10</w:t>
                  </w:r>
                  <w:r w:rsidRPr="00DB14EC">
                    <w:rPr>
                      <w:bCs/>
                      <w:vertAlign w:val="superscript"/>
                    </w:rPr>
                    <w:t>−3</w:t>
                  </w:r>
                  <w:r w:rsidRPr="00DB14EC">
                    <w:rPr>
                      <w:bCs/>
                    </w:rPr>
                    <w:t>T</w:t>
                  </w:r>
                  <w:r w:rsidRPr="00DB14EC">
                    <w:rPr>
                      <w:bCs/>
                      <w:vertAlign w:val="superscript"/>
                    </w:rPr>
                    <w:t>2</w:t>
                  </w:r>
                </w:p>
              </w:tc>
            </w:tr>
            <w:tr w:rsidR="00E617C8" w:rsidRPr="00DB14EC" w14:paraId="5FAB9240" w14:textId="77777777" w:rsidTr="00F010C9">
              <w:tc>
                <w:tcPr>
                  <w:tcW w:w="1585" w:type="dxa"/>
                </w:tcPr>
                <w:p w14:paraId="039FD2B9" w14:textId="77777777" w:rsidR="00E617C8" w:rsidRPr="00DB14EC" w:rsidRDefault="00E617C8" w:rsidP="0059762C">
                  <w:pPr>
                    <w:contextualSpacing/>
                    <w:jc w:val="both"/>
                    <w:rPr>
                      <w:bCs/>
                    </w:rPr>
                  </w:pPr>
                  <w:r w:rsidRPr="00DB14EC">
                    <w:rPr>
                      <w:rFonts w:eastAsiaTheme="minorHAnsi"/>
                    </w:rPr>
                    <w:t>Ash</w:t>
                  </w:r>
                </w:p>
              </w:tc>
              <w:tc>
                <w:tcPr>
                  <w:tcW w:w="1306" w:type="dxa"/>
                </w:tcPr>
                <w:p w14:paraId="2563A2D4" w14:textId="77777777" w:rsidR="00E617C8" w:rsidRPr="00DB14EC" w:rsidRDefault="00E617C8" w:rsidP="0059762C">
                  <w:pPr>
                    <w:contextualSpacing/>
                    <w:jc w:val="both"/>
                    <w:rPr>
                      <w:bCs/>
                    </w:rPr>
                  </w:pPr>
                  <w:r w:rsidRPr="00DB14EC">
                    <w:rPr>
                      <w:rFonts w:eastAsiaTheme="minorHAnsi"/>
                    </w:rPr>
                    <w:t>1.4</w:t>
                  </w:r>
                </w:p>
              </w:tc>
              <w:tc>
                <w:tcPr>
                  <w:tcW w:w="4677" w:type="dxa"/>
                </w:tcPr>
                <w:p w14:paraId="7A6A6B84" w14:textId="77777777" w:rsidR="00E617C8" w:rsidRPr="00DB14EC" w:rsidRDefault="00E617C8" w:rsidP="0059762C">
                  <w:pPr>
                    <w:autoSpaceDE w:val="0"/>
                    <w:autoSpaceDN w:val="0"/>
                    <w:adjustRightInd w:val="0"/>
                    <w:jc w:val="both"/>
                    <w:rPr>
                      <w:bCs/>
                      <w:vertAlign w:val="superscript"/>
                    </w:rPr>
                  </w:pPr>
                  <w:r w:rsidRPr="00DB14EC">
                    <w:rPr>
                      <w:rFonts w:eastAsiaTheme="minorHAnsi"/>
                      <w:i/>
                      <w:iCs/>
                    </w:rPr>
                    <w:t>C</w:t>
                  </w:r>
                  <w:r w:rsidRPr="00DB14EC">
                    <w:rPr>
                      <w:rFonts w:eastAsiaTheme="minorHAnsi"/>
                      <w:i/>
                      <w:iCs/>
                      <w:vertAlign w:val="subscript"/>
                    </w:rPr>
                    <w:t>p ash</w:t>
                  </w:r>
                  <w:r w:rsidRPr="00DB14EC">
                    <w:rPr>
                      <w:rFonts w:eastAsiaTheme="minorHAnsi"/>
                      <w:i/>
                      <w:iCs/>
                    </w:rPr>
                    <w:t xml:space="preserve"> = </w:t>
                  </w:r>
                  <w:r w:rsidRPr="00DB14EC">
                    <w:rPr>
                      <w:rFonts w:eastAsiaTheme="minorHAnsi"/>
                    </w:rPr>
                    <w:t>1092.6 + 1.8896 T − 3.6817 × 10</w:t>
                  </w:r>
                  <w:r w:rsidRPr="00DB14EC">
                    <w:rPr>
                      <w:rFonts w:eastAsiaTheme="minorHAnsi"/>
                      <w:vertAlign w:val="superscript"/>
                    </w:rPr>
                    <w:t>−3</w:t>
                  </w:r>
                  <w:r w:rsidRPr="00DB14EC">
                    <w:rPr>
                      <w:rFonts w:eastAsiaTheme="minorHAnsi"/>
                    </w:rPr>
                    <w:t>T</w:t>
                  </w:r>
                  <w:r w:rsidRPr="00DB14EC">
                    <w:rPr>
                      <w:rFonts w:eastAsiaTheme="minorHAnsi"/>
                      <w:vertAlign w:val="superscript"/>
                    </w:rPr>
                    <w:t>2</w:t>
                  </w:r>
                </w:p>
              </w:tc>
            </w:tr>
          </w:tbl>
          <w:p w14:paraId="54167F49" w14:textId="77777777" w:rsidR="00E617C8" w:rsidRPr="00DB14EC" w:rsidRDefault="00E617C8" w:rsidP="00AA2FB0">
            <w:pPr>
              <w:jc w:val="both"/>
              <w:rPr>
                <w:bCs/>
              </w:rPr>
            </w:pPr>
          </w:p>
        </w:tc>
        <w:tc>
          <w:tcPr>
            <w:tcW w:w="319" w:type="pct"/>
          </w:tcPr>
          <w:p w14:paraId="7E1DEBC8" w14:textId="77777777" w:rsidR="00E617C8" w:rsidRPr="00DB14EC" w:rsidRDefault="00E617C8" w:rsidP="00B619C9">
            <w:pPr>
              <w:jc w:val="center"/>
            </w:pPr>
            <w:r w:rsidRPr="00DB14EC">
              <w:t>CO3</w:t>
            </w:r>
          </w:p>
        </w:tc>
        <w:tc>
          <w:tcPr>
            <w:tcW w:w="256" w:type="pct"/>
          </w:tcPr>
          <w:p w14:paraId="5CEB56CF" w14:textId="77777777" w:rsidR="00E617C8" w:rsidRPr="00DB14EC" w:rsidRDefault="00E617C8" w:rsidP="00B619C9">
            <w:pPr>
              <w:jc w:val="center"/>
            </w:pPr>
            <w:r w:rsidRPr="00DB14EC">
              <w:t>A</w:t>
            </w:r>
          </w:p>
        </w:tc>
        <w:tc>
          <w:tcPr>
            <w:tcW w:w="217" w:type="pct"/>
          </w:tcPr>
          <w:p w14:paraId="4B6E267B" w14:textId="77777777" w:rsidR="00E617C8" w:rsidRPr="00DB14EC" w:rsidRDefault="00E617C8" w:rsidP="00B619C9">
            <w:pPr>
              <w:jc w:val="center"/>
            </w:pPr>
            <w:r w:rsidRPr="00DB14EC">
              <w:t>4</w:t>
            </w:r>
          </w:p>
        </w:tc>
      </w:tr>
      <w:tr w:rsidR="00E617C8" w:rsidRPr="00DB14EC" w14:paraId="5CD11658" w14:textId="77777777" w:rsidTr="00B619C9">
        <w:trPr>
          <w:trHeight w:val="160"/>
        </w:trPr>
        <w:tc>
          <w:tcPr>
            <w:tcW w:w="5000" w:type="pct"/>
            <w:gridSpan w:val="6"/>
          </w:tcPr>
          <w:p w14:paraId="7DD7D9F2" w14:textId="77777777" w:rsidR="00E617C8" w:rsidRPr="00DB14EC" w:rsidRDefault="00E617C8" w:rsidP="00B619C9">
            <w:pPr>
              <w:jc w:val="center"/>
              <w:rPr>
                <w:b/>
                <w:bCs/>
              </w:rPr>
            </w:pPr>
            <w:r w:rsidRPr="00DB14EC">
              <w:rPr>
                <w:b/>
                <w:bCs/>
              </w:rPr>
              <w:t>COMPULSORY QUESTION</w:t>
            </w:r>
          </w:p>
        </w:tc>
      </w:tr>
      <w:tr w:rsidR="00E617C8" w:rsidRPr="00DB14EC" w14:paraId="7D313864" w14:textId="77777777" w:rsidTr="00B619C9">
        <w:trPr>
          <w:trHeight w:val="283"/>
        </w:trPr>
        <w:tc>
          <w:tcPr>
            <w:tcW w:w="272" w:type="pct"/>
          </w:tcPr>
          <w:p w14:paraId="5C530A81" w14:textId="77777777" w:rsidR="00E617C8" w:rsidRPr="00DB14EC" w:rsidRDefault="00E617C8" w:rsidP="00D41726">
            <w:pPr>
              <w:jc w:val="center"/>
            </w:pPr>
            <w:r w:rsidRPr="00DB14EC">
              <w:t>24.</w:t>
            </w:r>
          </w:p>
        </w:tc>
        <w:tc>
          <w:tcPr>
            <w:tcW w:w="189" w:type="pct"/>
          </w:tcPr>
          <w:p w14:paraId="78C6DD36" w14:textId="77777777" w:rsidR="00E617C8" w:rsidRPr="00DB14EC" w:rsidRDefault="00E617C8" w:rsidP="00D41726">
            <w:pPr>
              <w:jc w:val="center"/>
            </w:pPr>
            <w:r w:rsidRPr="00DB14EC">
              <w:t>a.</w:t>
            </w:r>
          </w:p>
        </w:tc>
        <w:tc>
          <w:tcPr>
            <w:tcW w:w="3747" w:type="pct"/>
            <w:vAlign w:val="center"/>
          </w:tcPr>
          <w:p w14:paraId="00216578" w14:textId="77777777" w:rsidR="00E617C8" w:rsidRPr="00DB14EC" w:rsidRDefault="00E617C8" w:rsidP="00D41726">
            <w:pPr>
              <w:jc w:val="both"/>
            </w:pPr>
            <w:r w:rsidRPr="00DB14EC">
              <w:t xml:space="preserve">Explain the principle of spectrophotometer in colour measurement. </w:t>
            </w:r>
          </w:p>
        </w:tc>
        <w:tc>
          <w:tcPr>
            <w:tcW w:w="319" w:type="pct"/>
          </w:tcPr>
          <w:p w14:paraId="1C3E6205" w14:textId="77777777" w:rsidR="00E617C8" w:rsidRPr="00DB14EC" w:rsidRDefault="00E617C8" w:rsidP="00B619C9">
            <w:pPr>
              <w:jc w:val="center"/>
            </w:pPr>
            <w:r w:rsidRPr="00DB14EC">
              <w:t>CO6</w:t>
            </w:r>
          </w:p>
        </w:tc>
        <w:tc>
          <w:tcPr>
            <w:tcW w:w="256" w:type="pct"/>
          </w:tcPr>
          <w:p w14:paraId="204320DA" w14:textId="77777777" w:rsidR="00E617C8" w:rsidRPr="00DB14EC" w:rsidRDefault="00E617C8" w:rsidP="00B619C9">
            <w:pPr>
              <w:jc w:val="center"/>
            </w:pPr>
            <w:r w:rsidRPr="00DB14EC">
              <w:t>U</w:t>
            </w:r>
          </w:p>
        </w:tc>
        <w:tc>
          <w:tcPr>
            <w:tcW w:w="217" w:type="pct"/>
          </w:tcPr>
          <w:p w14:paraId="4A50148D" w14:textId="77777777" w:rsidR="00E617C8" w:rsidRPr="00DB14EC" w:rsidRDefault="00E617C8" w:rsidP="00B619C9">
            <w:pPr>
              <w:jc w:val="center"/>
            </w:pPr>
            <w:r w:rsidRPr="00DB14EC">
              <w:t>6</w:t>
            </w:r>
          </w:p>
        </w:tc>
      </w:tr>
      <w:tr w:rsidR="00E617C8" w:rsidRPr="00DB14EC" w14:paraId="3C997D04" w14:textId="77777777" w:rsidTr="00F010C9">
        <w:trPr>
          <w:trHeight w:val="3231"/>
        </w:trPr>
        <w:tc>
          <w:tcPr>
            <w:tcW w:w="272" w:type="pct"/>
          </w:tcPr>
          <w:p w14:paraId="644D45FE" w14:textId="77777777" w:rsidR="00E617C8" w:rsidRPr="00DB14EC" w:rsidRDefault="00E617C8" w:rsidP="00AA2FB0">
            <w:pPr>
              <w:jc w:val="center"/>
            </w:pPr>
          </w:p>
        </w:tc>
        <w:tc>
          <w:tcPr>
            <w:tcW w:w="189" w:type="pct"/>
          </w:tcPr>
          <w:p w14:paraId="0383103F" w14:textId="77777777" w:rsidR="00E617C8" w:rsidRPr="00DB14EC" w:rsidRDefault="00E617C8" w:rsidP="00AA2FB0">
            <w:pPr>
              <w:jc w:val="center"/>
            </w:pPr>
            <w:r w:rsidRPr="00DB14EC">
              <w:t>b.</w:t>
            </w:r>
          </w:p>
        </w:tc>
        <w:tc>
          <w:tcPr>
            <w:tcW w:w="3747" w:type="pct"/>
            <w:vAlign w:val="center"/>
          </w:tcPr>
          <w:p w14:paraId="5612F4BC" w14:textId="77777777" w:rsidR="00E617C8" w:rsidRPr="00DB14EC" w:rsidRDefault="00E617C8" w:rsidP="00D41726">
            <w:pPr>
              <w:contextualSpacing/>
              <w:jc w:val="both"/>
              <w:rPr>
                <w:bCs/>
              </w:rPr>
            </w:pPr>
            <w:r w:rsidRPr="00DB14EC">
              <w:rPr>
                <w:bCs/>
              </w:rPr>
              <w:t>Colorimetric properties of potato slices during microwave frying in sunflower oil are studied in terms of a CIE scale. As a standard, a BaSO4 plate with L</w:t>
            </w:r>
            <w:r w:rsidRPr="00DB14EC">
              <w:rPr>
                <w:rFonts w:ascii="Cambria Math" w:hAnsi="Cambria Math" w:cs="Cambria Math"/>
                <w:bCs/>
                <w:vertAlign w:val="superscript"/>
              </w:rPr>
              <w:t>∗</w:t>
            </w:r>
            <w:r w:rsidRPr="00DB14EC">
              <w:rPr>
                <w:bCs/>
              </w:rPr>
              <w:t>, a</w:t>
            </w:r>
            <w:r w:rsidRPr="00DB14EC">
              <w:rPr>
                <w:rFonts w:ascii="Cambria Math" w:hAnsi="Cambria Math" w:cs="Cambria Math"/>
                <w:bCs/>
                <w:vertAlign w:val="superscript"/>
              </w:rPr>
              <w:t>∗</w:t>
            </w:r>
            <w:r w:rsidRPr="00DB14EC">
              <w:rPr>
                <w:bCs/>
              </w:rPr>
              <w:t>, and b</w:t>
            </w:r>
            <w:r w:rsidRPr="00DB14EC">
              <w:rPr>
                <w:rFonts w:ascii="Cambria Math" w:hAnsi="Cambria Math" w:cs="Cambria Math"/>
                <w:bCs/>
                <w:vertAlign w:val="superscript"/>
              </w:rPr>
              <w:t>∗</w:t>
            </w:r>
            <w:r w:rsidRPr="00DB14EC">
              <w:rPr>
                <w:bCs/>
              </w:rPr>
              <w:t xml:space="preserve"> values of 96.9, 0.0, and 7.2, respectively was used. L</w:t>
            </w:r>
            <w:r w:rsidRPr="00DB14EC">
              <w:rPr>
                <w:rFonts w:ascii="Cambria Math" w:hAnsi="Cambria Math" w:cs="Cambria Math"/>
                <w:bCs/>
                <w:vertAlign w:val="superscript"/>
              </w:rPr>
              <w:t>∗</w:t>
            </w:r>
            <w:r w:rsidRPr="00DB14EC">
              <w:rPr>
                <w:bCs/>
              </w:rPr>
              <w:t>, a</w:t>
            </w:r>
            <w:r w:rsidRPr="00DB14EC">
              <w:rPr>
                <w:rFonts w:ascii="Cambria Math" w:hAnsi="Cambria Math" w:cs="Cambria Math"/>
                <w:bCs/>
                <w:vertAlign w:val="superscript"/>
              </w:rPr>
              <w:t>∗</w:t>
            </w:r>
            <w:r w:rsidRPr="00DB14EC">
              <w:rPr>
                <w:bCs/>
              </w:rPr>
              <w:t>, and b</w:t>
            </w:r>
            <w:r w:rsidRPr="00DB14EC">
              <w:rPr>
                <w:rFonts w:ascii="Cambria Math" w:hAnsi="Cambria Math" w:cs="Cambria Math"/>
                <w:bCs/>
                <w:vertAlign w:val="superscript"/>
              </w:rPr>
              <w:t xml:space="preserve">∗ </w:t>
            </w:r>
            <w:r w:rsidRPr="00DB14EC">
              <w:rPr>
                <w:bCs/>
              </w:rPr>
              <w:t xml:space="preserve">values of potato slices are given in the Table. Determine </w:t>
            </w:r>
            <w:r w:rsidRPr="00DB14EC">
              <w:rPr>
                <w:bCs/>
              </w:rPr>
              <w:br w:type="column"/>
              <w:t>E</w:t>
            </w:r>
            <w:r w:rsidRPr="00DB14EC">
              <w:rPr>
                <w:rFonts w:ascii="Cambria Math" w:hAnsi="Cambria Math" w:cs="Cambria Math"/>
                <w:bCs/>
              </w:rPr>
              <w:t>∗</w:t>
            </w:r>
            <w:r w:rsidRPr="00DB14EC">
              <w:rPr>
                <w:bCs/>
              </w:rPr>
              <w:t xml:space="preserve"> values of the potato slices during frying and discuss the results.</w:t>
            </w:r>
          </w:p>
          <w:p w14:paraId="3043C4D0" w14:textId="77777777" w:rsidR="00E617C8" w:rsidRPr="00DB14EC" w:rsidRDefault="00E617C8" w:rsidP="00D41726">
            <w:pPr>
              <w:contextualSpacing/>
              <w:jc w:val="center"/>
              <w:rPr>
                <w:bCs/>
              </w:rPr>
            </w:pPr>
            <w:r w:rsidRPr="00DB14EC">
              <w:rPr>
                <w:bCs/>
              </w:rPr>
              <w:t>Table. Color Values of Potato Slices During Frying</w:t>
            </w:r>
          </w:p>
          <w:tbl>
            <w:tblPr>
              <w:tblStyle w:val="TableGridLight"/>
              <w:tblW w:w="0" w:type="auto"/>
              <w:tblInd w:w="32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141"/>
              <w:gridCol w:w="1319"/>
              <w:gridCol w:w="1319"/>
              <w:gridCol w:w="1319"/>
            </w:tblGrid>
            <w:tr w:rsidR="00E617C8" w:rsidRPr="00DB14EC" w14:paraId="71F13619" w14:textId="77777777" w:rsidTr="00F010C9">
              <w:trPr>
                <w:trHeight w:val="408"/>
              </w:trPr>
              <w:tc>
                <w:tcPr>
                  <w:tcW w:w="2141" w:type="dxa"/>
                </w:tcPr>
                <w:p w14:paraId="32E22459" w14:textId="77777777" w:rsidR="00E617C8" w:rsidRPr="00DB14EC" w:rsidRDefault="00E617C8" w:rsidP="00D41726">
                  <w:pPr>
                    <w:pStyle w:val="Default"/>
                    <w:jc w:val="both"/>
                  </w:pPr>
                  <w:r w:rsidRPr="00DB14EC">
                    <w:t>Frying Time (min)</w:t>
                  </w:r>
                </w:p>
              </w:tc>
              <w:tc>
                <w:tcPr>
                  <w:tcW w:w="1319" w:type="dxa"/>
                </w:tcPr>
                <w:p w14:paraId="28993A6F" w14:textId="77777777" w:rsidR="00E617C8" w:rsidRPr="00DB14EC" w:rsidRDefault="00E617C8" w:rsidP="00F010C9">
                  <w:pPr>
                    <w:pStyle w:val="Default"/>
                    <w:jc w:val="center"/>
                    <w:rPr>
                      <w:vertAlign w:val="superscript"/>
                    </w:rPr>
                  </w:pPr>
                  <w:r w:rsidRPr="00DB14EC">
                    <w:t>L</w:t>
                  </w:r>
                  <w:r w:rsidRPr="00DB14EC">
                    <w:rPr>
                      <w:vertAlign w:val="superscript"/>
                    </w:rPr>
                    <w:t>*</w:t>
                  </w:r>
                </w:p>
              </w:tc>
              <w:tc>
                <w:tcPr>
                  <w:tcW w:w="1319" w:type="dxa"/>
                </w:tcPr>
                <w:p w14:paraId="19636E79" w14:textId="77777777" w:rsidR="00E617C8" w:rsidRPr="00DB14EC" w:rsidRDefault="00E617C8" w:rsidP="00F010C9">
                  <w:pPr>
                    <w:pStyle w:val="Default"/>
                    <w:jc w:val="center"/>
                  </w:pPr>
                  <w:r w:rsidRPr="00DB14EC">
                    <w:t>a</w:t>
                  </w:r>
                  <w:r w:rsidRPr="00DB14EC">
                    <w:rPr>
                      <w:vertAlign w:val="superscript"/>
                    </w:rPr>
                    <w:t>*</w:t>
                  </w:r>
                </w:p>
              </w:tc>
              <w:tc>
                <w:tcPr>
                  <w:tcW w:w="1319" w:type="dxa"/>
                </w:tcPr>
                <w:p w14:paraId="1691C9A3" w14:textId="77777777" w:rsidR="00E617C8" w:rsidRPr="00DB14EC" w:rsidRDefault="00E617C8" w:rsidP="00F010C9">
                  <w:pPr>
                    <w:pStyle w:val="Default"/>
                    <w:jc w:val="center"/>
                  </w:pPr>
                  <w:r w:rsidRPr="00DB14EC">
                    <w:t>b</w:t>
                  </w:r>
                  <w:r w:rsidRPr="00DB14EC">
                    <w:rPr>
                      <w:vertAlign w:val="superscript"/>
                    </w:rPr>
                    <w:t>*</w:t>
                  </w:r>
                </w:p>
              </w:tc>
            </w:tr>
            <w:tr w:rsidR="00E617C8" w:rsidRPr="00DB14EC" w14:paraId="735F6294" w14:textId="77777777" w:rsidTr="00F010C9">
              <w:trPr>
                <w:trHeight w:val="197"/>
              </w:trPr>
              <w:tc>
                <w:tcPr>
                  <w:tcW w:w="2141" w:type="dxa"/>
                </w:tcPr>
                <w:p w14:paraId="4DB54CA6" w14:textId="77777777" w:rsidR="00E617C8" w:rsidRPr="00DB14EC" w:rsidRDefault="00E617C8" w:rsidP="00F010C9">
                  <w:pPr>
                    <w:pStyle w:val="Default"/>
                    <w:jc w:val="center"/>
                  </w:pPr>
                  <w:r w:rsidRPr="00DB14EC">
                    <w:t>2.0</w:t>
                  </w:r>
                </w:p>
              </w:tc>
              <w:tc>
                <w:tcPr>
                  <w:tcW w:w="1319" w:type="dxa"/>
                </w:tcPr>
                <w:p w14:paraId="3F4A67FA" w14:textId="77777777" w:rsidR="00E617C8" w:rsidRPr="00DB14EC" w:rsidRDefault="00E617C8" w:rsidP="00F010C9">
                  <w:pPr>
                    <w:pStyle w:val="Default"/>
                    <w:jc w:val="center"/>
                  </w:pPr>
                  <w:r w:rsidRPr="00DB14EC">
                    <w:t>69.63</w:t>
                  </w:r>
                </w:p>
              </w:tc>
              <w:tc>
                <w:tcPr>
                  <w:tcW w:w="1319" w:type="dxa"/>
                </w:tcPr>
                <w:p w14:paraId="2483BC56" w14:textId="77777777" w:rsidR="00E617C8" w:rsidRPr="00DB14EC" w:rsidRDefault="00E617C8" w:rsidP="00F010C9">
                  <w:pPr>
                    <w:pStyle w:val="Default"/>
                    <w:jc w:val="center"/>
                  </w:pPr>
                  <w:r w:rsidRPr="00DB14EC">
                    <w:t>0.567</w:t>
                  </w:r>
                </w:p>
              </w:tc>
              <w:tc>
                <w:tcPr>
                  <w:tcW w:w="1319" w:type="dxa"/>
                </w:tcPr>
                <w:p w14:paraId="6CDCF2E6" w14:textId="77777777" w:rsidR="00E617C8" w:rsidRPr="00DB14EC" w:rsidRDefault="00E617C8" w:rsidP="00F010C9">
                  <w:pPr>
                    <w:pStyle w:val="Default"/>
                    <w:jc w:val="center"/>
                  </w:pPr>
                  <w:r w:rsidRPr="00DB14EC">
                    <w:t>39.20</w:t>
                  </w:r>
                </w:p>
              </w:tc>
            </w:tr>
            <w:tr w:rsidR="00E617C8" w:rsidRPr="00DB14EC" w14:paraId="1942CC85" w14:textId="77777777" w:rsidTr="00F010C9">
              <w:trPr>
                <w:trHeight w:val="209"/>
              </w:trPr>
              <w:tc>
                <w:tcPr>
                  <w:tcW w:w="2141" w:type="dxa"/>
                </w:tcPr>
                <w:p w14:paraId="2D55BFE1" w14:textId="77777777" w:rsidR="00E617C8" w:rsidRPr="00DB14EC" w:rsidRDefault="00E617C8" w:rsidP="00F010C9">
                  <w:pPr>
                    <w:pStyle w:val="Default"/>
                    <w:jc w:val="center"/>
                  </w:pPr>
                  <w:r w:rsidRPr="00DB14EC">
                    <w:t>2.5</w:t>
                  </w:r>
                </w:p>
              </w:tc>
              <w:tc>
                <w:tcPr>
                  <w:tcW w:w="1319" w:type="dxa"/>
                </w:tcPr>
                <w:p w14:paraId="4DAED4CF" w14:textId="77777777" w:rsidR="00E617C8" w:rsidRPr="00DB14EC" w:rsidRDefault="00E617C8" w:rsidP="00F010C9">
                  <w:pPr>
                    <w:pStyle w:val="Default"/>
                    <w:jc w:val="center"/>
                  </w:pPr>
                  <w:r w:rsidRPr="00DB14EC">
                    <w:t>67.47</w:t>
                  </w:r>
                </w:p>
              </w:tc>
              <w:tc>
                <w:tcPr>
                  <w:tcW w:w="1319" w:type="dxa"/>
                </w:tcPr>
                <w:p w14:paraId="4726DA46" w14:textId="77777777" w:rsidR="00E617C8" w:rsidRPr="00DB14EC" w:rsidRDefault="00E617C8" w:rsidP="00F010C9">
                  <w:pPr>
                    <w:pStyle w:val="Default"/>
                    <w:jc w:val="center"/>
                  </w:pPr>
                  <w:r w:rsidRPr="00DB14EC">
                    <w:t>2.467</w:t>
                  </w:r>
                </w:p>
              </w:tc>
              <w:tc>
                <w:tcPr>
                  <w:tcW w:w="1319" w:type="dxa"/>
                </w:tcPr>
                <w:p w14:paraId="38907770" w14:textId="77777777" w:rsidR="00E617C8" w:rsidRPr="00DB14EC" w:rsidRDefault="00E617C8" w:rsidP="00F010C9">
                  <w:pPr>
                    <w:pStyle w:val="Default"/>
                    <w:jc w:val="center"/>
                  </w:pPr>
                  <w:r w:rsidRPr="00DB14EC">
                    <w:t>45.10</w:t>
                  </w:r>
                </w:p>
              </w:tc>
            </w:tr>
            <w:tr w:rsidR="00E617C8" w:rsidRPr="00DB14EC" w14:paraId="0106DB3A" w14:textId="77777777" w:rsidTr="00F010C9">
              <w:trPr>
                <w:trHeight w:val="197"/>
              </w:trPr>
              <w:tc>
                <w:tcPr>
                  <w:tcW w:w="2141" w:type="dxa"/>
                </w:tcPr>
                <w:p w14:paraId="32ACD313" w14:textId="77777777" w:rsidR="00E617C8" w:rsidRPr="00DB14EC" w:rsidRDefault="00E617C8" w:rsidP="00F010C9">
                  <w:pPr>
                    <w:pStyle w:val="Default"/>
                    <w:jc w:val="center"/>
                  </w:pPr>
                  <w:r w:rsidRPr="00DB14EC">
                    <w:t>3.0</w:t>
                  </w:r>
                </w:p>
              </w:tc>
              <w:tc>
                <w:tcPr>
                  <w:tcW w:w="1319" w:type="dxa"/>
                </w:tcPr>
                <w:p w14:paraId="2B2A41B1" w14:textId="77777777" w:rsidR="00E617C8" w:rsidRPr="00DB14EC" w:rsidRDefault="00E617C8" w:rsidP="00F010C9">
                  <w:pPr>
                    <w:pStyle w:val="Default"/>
                    <w:jc w:val="center"/>
                  </w:pPr>
                  <w:r w:rsidRPr="00DB14EC">
                    <w:t>63.67</w:t>
                  </w:r>
                </w:p>
              </w:tc>
              <w:tc>
                <w:tcPr>
                  <w:tcW w:w="1319" w:type="dxa"/>
                </w:tcPr>
                <w:p w14:paraId="0F26E936" w14:textId="77777777" w:rsidR="00E617C8" w:rsidRPr="00DB14EC" w:rsidRDefault="00E617C8" w:rsidP="00F010C9">
                  <w:pPr>
                    <w:pStyle w:val="Default"/>
                    <w:jc w:val="center"/>
                  </w:pPr>
                  <w:r w:rsidRPr="00DB14EC">
                    <w:t>3.033</w:t>
                  </w:r>
                </w:p>
              </w:tc>
              <w:tc>
                <w:tcPr>
                  <w:tcW w:w="1319" w:type="dxa"/>
                </w:tcPr>
                <w:p w14:paraId="62CD8226" w14:textId="77777777" w:rsidR="00E617C8" w:rsidRPr="00DB14EC" w:rsidRDefault="00E617C8" w:rsidP="00F010C9">
                  <w:pPr>
                    <w:pStyle w:val="Default"/>
                    <w:jc w:val="center"/>
                  </w:pPr>
                  <w:r w:rsidRPr="00DB14EC">
                    <w:t>46.00</w:t>
                  </w:r>
                </w:p>
              </w:tc>
            </w:tr>
          </w:tbl>
          <w:p w14:paraId="7F14F75D" w14:textId="77777777" w:rsidR="00E617C8" w:rsidRPr="00DB14EC" w:rsidRDefault="00E617C8" w:rsidP="00AA2FB0">
            <w:pPr>
              <w:jc w:val="both"/>
              <w:rPr>
                <w:bCs/>
              </w:rPr>
            </w:pPr>
          </w:p>
        </w:tc>
        <w:tc>
          <w:tcPr>
            <w:tcW w:w="319" w:type="pct"/>
          </w:tcPr>
          <w:p w14:paraId="6262ACEF" w14:textId="77777777" w:rsidR="00E617C8" w:rsidRPr="00DB14EC" w:rsidRDefault="00E617C8" w:rsidP="00B619C9">
            <w:pPr>
              <w:jc w:val="center"/>
            </w:pPr>
            <w:r w:rsidRPr="00DB14EC">
              <w:t>CO6</w:t>
            </w:r>
          </w:p>
        </w:tc>
        <w:tc>
          <w:tcPr>
            <w:tcW w:w="256" w:type="pct"/>
          </w:tcPr>
          <w:p w14:paraId="7E9145D4" w14:textId="77777777" w:rsidR="00E617C8" w:rsidRPr="00DB14EC" w:rsidRDefault="00E617C8" w:rsidP="00B619C9">
            <w:pPr>
              <w:jc w:val="center"/>
            </w:pPr>
            <w:r w:rsidRPr="00DB14EC">
              <w:t>A</w:t>
            </w:r>
          </w:p>
        </w:tc>
        <w:tc>
          <w:tcPr>
            <w:tcW w:w="217" w:type="pct"/>
          </w:tcPr>
          <w:p w14:paraId="2630E3A2" w14:textId="77777777" w:rsidR="00E617C8" w:rsidRPr="00DB14EC" w:rsidRDefault="00E617C8" w:rsidP="00B619C9">
            <w:pPr>
              <w:jc w:val="center"/>
            </w:pPr>
            <w:r w:rsidRPr="00DB14EC">
              <w:t>6</w:t>
            </w:r>
          </w:p>
        </w:tc>
      </w:tr>
    </w:tbl>
    <w:p w14:paraId="675DE103" w14:textId="77777777" w:rsidR="00E617C8" w:rsidRDefault="00E617C8" w:rsidP="002E336A">
      <w:pPr>
        <w:rPr>
          <w:b/>
          <w:bCs/>
        </w:rPr>
      </w:pPr>
    </w:p>
    <w:p w14:paraId="178E12C6"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E617C8" w14:paraId="200C552D" w14:textId="77777777" w:rsidTr="00517D3B">
        <w:trPr>
          <w:trHeight w:val="283"/>
        </w:trPr>
        <w:tc>
          <w:tcPr>
            <w:tcW w:w="670" w:type="dxa"/>
          </w:tcPr>
          <w:p w14:paraId="4072F1DF" w14:textId="77777777" w:rsidR="00E617C8" w:rsidRPr="0051318C" w:rsidRDefault="00E617C8" w:rsidP="00517D3B">
            <w:pPr>
              <w:jc w:val="center"/>
              <w:rPr>
                <w:sz w:val="22"/>
                <w:szCs w:val="22"/>
              </w:rPr>
            </w:pPr>
          </w:p>
        </w:tc>
        <w:tc>
          <w:tcPr>
            <w:tcW w:w="9820" w:type="dxa"/>
          </w:tcPr>
          <w:p w14:paraId="14B5DDD8" w14:textId="77777777" w:rsidR="00E617C8" w:rsidRPr="0051318C" w:rsidRDefault="00E617C8" w:rsidP="00517D3B">
            <w:pPr>
              <w:jc w:val="center"/>
              <w:rPr>
                <w:b/>
                <w:sz w:val="22"/>
                <w:szCs w:val="22"/>
              </w:rPr>
            </w:pPr>
            <w:r w:rsidRPr="0051318C">
              <w:rPr>
                <w:b/>
                <w:sz w:val="22"/>
                <w:szCs w:val="22"/>
              </w:rPr>
              <w:t>COURSE OUTCOMES</w:t>
            </w:r>
          </w:p>
        </w:tc>
      </w:tr>
      <w:tr w:rsidR="00E617C8" w14:paraId="6CF9F2B6" w14:textId="77777777" w:rsidTr="00DC5AD9">
        <w:trPr>
          <w:trHeight w:val="283"/>
        </w:trPr>
        <w:tc>
          <w:tcPr>
            <w:tcW w:w="670" w:type="dxa"/>
          </w:tcPr>
          <w:p w14:paraId="142C718C" w14:textId="77777777" w:rsidR="00E617C8" w:rsidRPr="00302FF6" w:rsidRDefault="00E617C8" w:rsidP="00CA2277">
            <w:pPr>
              <w:jc w:val="center"/>
              <w:rPr>
                <w:b/>
                <w:bCs/>
                <w:sz w:val="22"/>
                <w:szCs w:val="22"/>
              </w:rPr>
            </w:pPr>
            <w:r w:rsidRPr="00302FF6">
              <w:rPr>
                <w:b/>
                <w:bCs/>
                <w:sz w:val="22"/>
                <w:szCs w:val="22"/>
              </w:rPr>
              <w:t>CO1</w:t>
            </w:r>
          </w:p>
        </w:tc>
        <w:tc>
          <w:tcPr>
            <w:tcW w:w="9820" w:type="dxa"/>
            <w:vAlign w:val="center"/>
          </w:tcPr>
          <w:p w14:paraId="080CC54E" w14:textId="77777777" w:rsidR="00E617C8" w:rsidRPr="0051318C" w:rsidRDefault="00E617C8" w:rsidP="00CA2277">
            <w:pPr>
              <w:jc w:val="both"/>
              <w:rPr>
                <w:sz w:val="22"/>
                <w:szCs w:val="22"/>
              </w:rPr>
            </w:pPr>
            <w:r w:rsidRPr="00503C58">
              <w:rPr>
                <w:color w:val="000000"/>
                <w:sz w:val="22"/>
                <w:szCs w:val="22"/>
              </w:rPr>
              <w:t>Identify the different physical properties of biological materials.</w:t>
            </w:r>
          </w:p>
        </w:tc>
      </w:tr>
      <w:tr w:rsidR="00E617C8" w14:paraId="696E7DB9" w14:textId="77777777" w:rsidTr="00DC5AD9">
        <w:trPr>
          <w:trHeight w:val="283"/>
        </w:trPr>
        <w:tc>
          <w:tcPr>
            <w:tcW w:w="670" w:type="dxa"/>
          </w:tcPr>
          <w:p w14:paraId="4BE124DB" w14:textId="77777777" w:rsidR="00E617C8" w:rsidRPr="00302FF6" w:rsidRDefault="00E617C8" w:rsidP="00CA2277">
            <w:pPr>
              <w:jc w:val="center"/>
              <w:rPr>
                <w:b/>
                <w:bCs/>
                <w:sz w:val="22"/>
                <w:szCs w:val="22"/>
              </w:rPr>
            </w:pPr>
            <w:r w:rsidRPr="00302FF6">
              <w:rPr>
                <w:b/>
                <w:bCs/>
                <w:sz w:val="22"/>
                <w:szCs w:val="22"/>
              </w:rPr>
              <w:t>CO2</w:t>
            </w:r>
          </w:p>
        </w:tc>
        <w:tc>
          <w:tcPr>
            <w:tcW w:w="9820" w:type="dxa"/>
            <w:vAlign w:val="center"/>
          </w:tcPr>
          <w:p w14:paraId="174FBF67" w14:textId="77777777" w:rsidR="00E617C8" w:rsidRPr="0051318C" w:rsidRDefault="00E617C8" w:rsidP="00CA2277">
            <w:pPr>
              <w:jc w:val="both"/>
              <w:rPr>
                <w:sz w:val="22"/>
                <w:szCs w:val="22"/>
              </w:rPr>
            </w:pPr>
            <w:r w:rsidRPr="00503C58">
              <w:rPr>
                <w:color w:val="000000"/>
                <w:sz w:val="22"/>
                <w:szCs w:val="22"/>
              </w:rPr>
              <w:t>Interpret the rheological properties of food and measurement methods.</w:t>
            </w:r>
          </w:p>
        </w:tc>
      </w:tr>
      <w:tr w:rsidR="00E617C8" w14:paraId="6E319AF8" w14:textId="77777777" w:rsidTr="00DC5AD9">
        <w:trPr>
          <w:trHeight w:val="283"/>
        </w:trPr>
        <w:tc>
          <w:tcPr>
            <w:tcW w:w="670" w:type="dxa"/>
          </w:tcPr>
          <w:p w14:paraId="4EDA21F6" w14:textId="77777777" w:rsidR="00E617C8" w:rsidRPr="00302FF6" w:rsidRDefault="00E617C8" w:rsidP="00CA2277">
            <w:pPr>
              <w:jc w:val="center"/>
              <w:rPr>
                <w:b/>
                <w:bCs/>
                <w:sz w:val="22"/>
                <w:szCs w:val="22"/>
              </w:rPr>
            </w:pPr>
            <w:r w:rsidRPr="00302FF6">
              <w:rPr>
                <w:b/>
                <w:bCs/>
                <w:sz w:val="22"/>
                <w:szCs w:val="22"/>
              </w:rPr>
              <w:t>CO3</w:t>
            </w:r>
          </w:p>
        </w:tc>
        <w:tc>
          <w:tcPr>
            <w:tcW w:w="9820" w:type="dxa"/>
            <w:vAlign w:val="center"/>
          </w:tcPr>
          <w:p w14:paraId="2155A898" w14:textId="77777777" w:rsidR="00E617C8" w:rsidRPr="0051318C" w:rsidRDefault="00E617C8" w:rsidP="00CA2277">
            <w:pPr>
              <w:jc w:val="both"/>
              <w:rPr>
                <w:sz w:val="22"/>
                <w:szCs w:val="22"/>
              </w:rPr>
            </w:pPr>
            <w:r w:rsidRPr="00503C58">
              <w:rPr>
                <w:color w:val="000000"/>
                <w:sz w:val="22"/>
                <w:szCs w:val="22"/>
              </w:rPr>
              <w:t>Examine the various thermal properties of food and its measurement techniques.</w:t>
            </w:r>
          </w:p>
        </w:tc>
      </w:tr>
      <w:tr w:rsidR="00E617C8" w14:paraId="68911A83" w14:textId="77777777" w:rsidTr="00DC5AD9">
        <w:trPr>
          <w:trHeight w:val="283"/>
        </w:trPr>
        <w:tc>
          <w:tcPr>
            <w:tcW w:w="670" w:type="dxa"/>
          </w:tcPr>
          <w:p w14:paraId="00130E70" w14:textId="77777777" w:rsidR="00E617C8" w:rsidRPr="00302FF6" w:rsidRDefault="00E617C8" w:rsidP="00CA2277">
            <w:pPr>
              <w:jc w:val="center"/>
              <w:rPr>
                <w:b/>
                <w:bCs/>
                <w:sz w:val="22"/>
                <w:szCs w:val="22"/>
              </w:rPr>
            </w:pPr>
            <w:r w:rsidRPr="00302FF6">
              <w:rPr>
                <w:b/>
                <w:bCs/>
                <w:sz w:val="22"/>
                <w:szCs w:val="22"/>
              </w:rPr>
              <w:t>CO4</w:t>
            </w:r>
          </w:p>
        </w:tc>
        <w:tc>
          <w:tcPr>
            <w:tcW w:w="9820" w:type="dxa"/>
            <w:vAlign w:val="center"/>
          </w:tcPr>
          <w:p w14:paraId="761D995A" w14:textId="77777777" w:rsidR="00E617C8" w:rsidRPr="0051318C" w:rsidRDefault="00E617C8" w:rsidP="00CA2277">
            <w:pPr>
              <w:jc w:val="both"/>
              <w:rPr>
                <w:sz w:val="22"/>
                <w:szCs w:val="22"/>
              </w:rPr>
            </w:pPr>
            <w:r w:rsidRPr="00503C58">
              <w:rPr>
                <w:color w:val="000000"/>
                <w:sz w:val="22"/>
                <w:szCs w:val="22"/>
              </w:rPr>
              <w:t>Analyze the hydro and aerodynamic properties of biological materials.</w:t>
            </w:r>
          </w:p>
        </w:tc>
      </w:tr>
      <w:tr w:rsidR="00E617C8" w14:paraId="7D74684A" w14:textId="77777777" w:rsidTr="00DC5AD9">
        <w:trPr>
          <w:trHeight w:val="283"/>
        </w:trPr>
        <w:tc>
          <w:tcPr>
            <w:tcW w:w="670" w:type="dxa"/>
          </w:tcPr>
          <w:p w14:paraId="21B31525" w14:textId="77777777" w:rsidR="00E617C8" w:rsidRPr="00302FF6" w:rsidRDefault="00E617C8" w:rsidP="00CA2277">
            <w:pPr>
              <w:jc w:val="center"/>
              <w:rPr>
                <w:b/>
                <w:bCs/>
                <w:sz w:val="22"/>
                <w:szCs w:val="22"/>
              </w:rPr>
            </w:pPr>
            <w:r w:rsidRPr="00302FF6">
              <w:rPr>
                <w:b/>
                <w:bCs/>
                <w:sz w:val="22"/>
                <w:szCs w:val="22"/>
              </w:rPr>
              <w:t>CO5</w:t>
            </w:r>
          </w:p>
        </w:tc>
        <w:tc>
          <w:tcPr>
            <w:tcW w:w="9820" w:type="dxa"/>
            <w:vAlign w:val="center"/>
          </w:tcPr>
          <w:p w14:paraId="6E3EE216" w14:textId="77777777" w:rsidR="00E617C8" w:rsidRPr="0051318C" w:rsidRDefault="00E617C8" w:rsidP="00CA2277">
            <w:pPr>
              <w:jc w:val="both"/>
              <w:rPr>
                <w:sz w:val="22"/>
                <w:szCs w:val="22"/>
              </w:rPr>
            </w:pPr>
            <w:r w:rsidRPr="00503C58">
              <w:rPr>
                <w:color w:val="000000"/>
                <w:sz w:val="22"/>
                <w:szCs w:val="22"/>
              </w:rPr>
              <w:t>Choose appropriate textural and electromagnetic techniques for the characterization of food materials.</w:t>
            </w:r>
          </w:p>
        </w:tc>
      </w:tr>
      <w:tr w:rsidR="00E617C8" w14:paraId="17225A18" w14:textId="77777777" w:rsidTr="00DC5AD9">
        <w:trPr>
          <w:trHeight w:val="283"/>
        </w:trPr>
        <w:tc>
          <w:tcPr>
            <w:tcW w:w="670" w:type="dxa"/>
          </w:tcPr>
          <w:p w14:paraId="75D1DA49" w14:textId="77777777" w:rsidR="00E617C8" w:rsidRPr="00302FF6" w:rsidRDefault="00E617C8" w:rsidP="00CA2277">
            <w:pPr>
              <w:jc w:val="center"/>
              <w:rPr>
                <w:b/>
                <w:bCs/>
                <w:sz w:val="22"/>
                <w:szCs w:val="22"/>
              </w:rPr>
            </w:pPr>
            <w:r w:rsidRPr="00302FF6">
              <w:rPr>
                <w:b/>
                <w:bCs/>
                <w:sz w:val="22"/>
                <w:szCs w:val="22"/>
              </w:rPr>
              <w:t>CO6</w:t>
            </w:r>
          </w:p>
        </w:tc>
        <w:tc>
          <w:tcPr>
            <w:tcW w:w="9820" w:type="dxa"/>
            <w:vAlign w:val="bottom"/>
          </w:tcPr>
          <w:p w14:paraId="0EB02905" w14:textId="77777777" w:rsidR="00E617C8" w:rsidRPr="0051318C" w:rsidRDefault="00E617C8" w:rsidP="00CA2277">
            <w:pPr>
              <w:jc w:val="both"/>
              <w:rPr>
                <w:sz w:val="22"/>
                <w:szCs w:val="22"/>
              </w:rPr>
            </w:pPr>
            <w:r w:rsidRPr="00503C58">
              <w:rPr>
                <w:color w:val="000000"/>
                <w:sz w:val="22"/>
                <w:szCs w:val="22"/>
              </w:rPr>
              <w:t>Justify the use of appropriate color measuring devices for sorting food materials using optical properties.</w:t>
            </w:r>
          </w:p>
        </w:tc>
      </w:tr>
    </w:tbl>
    <w:p w14:paraId="1BE703D1"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37CC11EF" w14:textId="77777777" w:rsidTr="00E56E00">
        <w:trPr>
          <w:jc w:val="center"/>
        </w:trPr>
        <w:tc>
          <w:tcPr>
            <w:tcW w:w="6385" w:type="dxa"/>
            <w:gridSpan w:val="8"/>
          </w:tcPr>
          <w:p w14:paraId="088A2C24"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40A39973" w14:textId="77777777" w:rsidTr="00E56E00">
        <w:trPr>
          <w:jc w:val="center"/>
        </w:trPr>
        <w:tc>
          <w:tcPr>
            <w:tcW w:w="1140" w:type="dxa"/>
          </w:tcPr>
          <w:p w14:paraId="2AD8C1C9"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588F0C31" w14:textId="77777777" w:rsidR="00E617C8" w:rsidRPr="0051318C" w:rsidRDefault="00E617C8" w:rsidP="00D54806">
            <w:pPr>
              <w:jc w:val="center"/>
              <w:rPr>
                <w:b/>
                <w:sz w:val="22"/>
                <w:szCs w:val="22"/>
              </w:rPr>
            </w:pPr>
            <w:r w:rsidRPr="0051318C">
              <w:rPr>
                <w:b/>
                <w:sz w:val="22"/>
                <w:szCs w:val="22"/>
              </w:rPr>
              <w:t>R</w:t>
            </w:r>
          </w:p>
        </w:tc>
        <w:tc>
          <w:tcPr>
            <w:tcW w:w="708" w:type="dxa"/>
          </w:tcPr>
          <w:p w14:paraId="02D39B48" w14:textId="77777777" w:rsidR="00E617C8" w:rsidRPr="0051318C" w:rsidRDefault="00E617C8" w:rsidP="00D54806">
            <w:pPr>
              <w:jc w:val="center"/>
              <w:rPr>
                <w:b/>
                <w:sz w:val="22"/>
                <w:szCs w:val="22"/>
              </w:rPr>
            </w:pPr>
            <w:r w:rsidRPr="0051318C">
              <w:rPr>
                <w:b/>
                <w:sz w:val="22"/>
                <w:szCs w:val="22"/>
              </w:rPr>
              <w:t>U</w:t>
            </w:r>
          </w:p>
        </w:tc>
        <w:tc>
          <w:tcPr>
            <w:tcW w:w="709" w:type="dxa"/>
          </w:tcPr>
          <w:p w14:paraId="0AF8C6B7" w14:textId="77777777" w:rsidR="00E617C8" w:rsidRPr="0051318C" w:rsidRDefault="00E617C8" w:rsidP="00D54806">
            <w:pPr>
              <w:jc w:val="center"/>
              <w:rPr>
                <w:b/>
                <w:sz w:val="22"/>
                <w:szCs w:val="22"/>
              </w:rPr>
            </w:pPr>
            <w:r w:rsidRPr="0051318C">
              <w:rPr>
                <w:b/>
                <w:sz w:val="22"/>
                <w:szCs w:val="22"/>
              </w:rPr>
              <w:t>A</w:t>
            </w:r>
          </w:p>
        </w:tc>
        <w:tc>
          <w:tcPr>
            <w:tcW w:w="709" w:type="dxa"/>
          </w:tcPr>
          <w:p w14:paraId="04EC1EBF" w14:textId="77777777" w:rsidR="00E617C8" w:rsidRPr="0051318C" w:rsidRDefault="00E617C8" w:rsidP="00D54806">
            <w:pPr>
              <w:jc w:val="center"/>
              <w:rPr>
                <w:b/>
                <w:sz w:val="22"/>
                <w:szCs w:val="22"/>
              </w:rPr>
            </w:pPr>
            <w:r w:rsidRPr="0051318C">
              <w:rPr>
                <w:b/>
                <w:sz w:val="22"/>
                <w:szCs w:val="22"/>
              </w:rPr>
              <w:t>An</w:t>
            </w:r>
          </w:p>
        </w:tc>
        <w:tc>
          <w:tcPr>
            <w:tcW w:w="709" w:type="dxa"/>
          </w:tcPr>
          <w:p w14:paraId="71643BB3" w14:textId="77777777" w:rsidR="00E617C8" w:rsidRPr="0051318C" w:rsidRDefault="00E617C8" w:rsidP="00D54806">
            <w:pPr>
              <w:jc w:val="center"/>
              <w:rPr>
                <w:b/>
                <w:sz w:val="22"/>
                <w:szCs w:val="22"/>
              </w:rPr>
            </w:pPr>
            <w:r w:rsidRPr="0051318C">
              <w:rPr>
                <w:b/>
                <w:sz w:val="22"/>
                <w:szCs w:val="22"/>
              </w:rPr>
              <w:t>E</w:t>
            </w:r>
          </w:p>
        </w:tc>
        <w:tc>
          <w:tcPr>
            <w:tcW w:w="708" w:type="dxa"/>
          </w:tcPr>
          <w:p w14:paraId="2D53270F" w14:textId="77777777" w:rsidR="00E617C8" w:rsidRPr="0051318C" w:rsidRDefault="00E617C8" w:rsidP="00D54806">
            <w:pPr>
              <w:jc w:val="center"/>
              <w:rPr>
                <w:b/>
                <w:sz w:val="22"/>
                <w:szCs w:val="22"/>
              </w:rPr>
            </w:pPr>
            <w:r w:rsidRPr="0051318C">
              <w:rPr>
                <w:b/>
                <w:sz w:val="22"/>
                <w:szCs w:val="22"/>
              </w:rPr>
              <w:t>C</w:t>
            </w:r>
          </w:p>
        </w:tc>
        <w:tc>
          <w:tcPr>
            <w:tcW w:w="993" w:type="dxa"/>
          </w:tcPr>
          <w:p w14:paraId="6A0E4616" w14:textId="77777777" w:rsidR="00E617C8" w:rsidRPr="0051318C" w:rsidRDefault="00E617C8" w:rsidP="00D54806">
            <w:pPr>
              <w:jc w:val="center"/>
              <w:rPr>
                <w:b/>
                <w:sz w:val="22"/>
                <w:szCs w:val="22"/>
              </w:rPr>
            </w:pPr>
            <w:r w:rsidRPr="0051318C">
              <w:rPr>
                <w:b/>
                <w:sz w:val="22"/>
                <w:szCs w:val="22"/>
              </w:rPr>
              <w:t>Total</w:t>
            </w:r>
          </w:p>
        </w:tc>
      </w:tr>
      <w:tr w:rsidR="00E617C8" w:rsidRPr="0051318C" w14:paraId="0612C336" w14:textId="77777777" w:rsidTr="00E56E00">
        <w:trPr>
          <w:jc w:val="center"/>
        </w:trPr>
        <w:tc>
          <w:tcPr>
            <w:tcW w:w="1140" w:type="dxa"/>
          </w:tcPr>
          <w:p w14:paraId="5F42BA5A" w14:textId="77777777" w:rsidR="00E617C8" w:rsidRPr="00302FF6" w:rsidRDefault="00E617C8" w:rsidP="00D54806">
            <w:pPr>
              <w:jc w:val="center"/>
              <w:rPr>
                <w:b/>
                <w:bCs/>
                <w:sz w:val="22"/>
                <w:szCs w:val="22"/>
              </w:rPr>
            </w:pPr>
            <w:r w:rsidRPr="00302FF6">
              <w:rPr>
                <w:b/>
                <w:bCs/>
                <w:sz w:val="22"/>
                <w:szCs w:val="22"/>
              </w:rPr>
              <w:t>CO1</w:t>
            </w:r>
          </w:p>
        </w:tc>
        <w:tc>
          <w:tcPr>
            <w:tcW w:w="709" w:type="dxa"/>
          </w:tcPr>
          <w:p w14:paraId="1DF3E5EA" w14:textId="77777777" w:rsidR="00E617C8" w:rsidRPr="0051318C" w:rsidRDefault="00E617C8" w:rsidP="00D54806">
            <w:pPr>
              <w:jc w:val="center"/>
              <w:rPr>
                <w:sz w:val="22"/>
                <w:szCs w:val="22"/>
              </w:rPr>
            </w:pPr>
            <w:r>
              <w:rPr>
                <w:sz w:val="22"/>
                <w:szCs w:val="22"/>
              </w:rPr>
              <w:t>2</w:t>
            </w:r>
          </w:p>
        </w:tc>
        <w:tc>
          <w:tcPr>
            <w:tcW w:w="708" w:type="dxa"/>
          </w:tcPr>
          <w:p w14:paraId="30C805F8" w14:textId="77777777" w:rsidR="00E617C8" w:rsidRPr="0051318C" w:rsidRDefault="00E617C8" w:rsidP="00D54806">
            <w:pPr>
              <w:jc w:val="center"/>
              <w:rPr>
                <w:sz w:val="22"/>
                <w:szCs w:val="22"/>
              </w:rPr>
            </w:pPr>
            <w:r>
              <w:rPr>
                <w:sz w:val="22"/>
                <w:szCs w:val="22"/>
              </w:rPr>
              <w:t>4</w:t>
            </w:r>
          </w:p>
        </w:tc>
        <w:tc>
          <w:tcPr>
            <w:tcW w:w="709" w:type="dxa"/>
          </w:tcPr>
          <w:p w14:paraId="0499CB45" w14:textId="77777777" w:rsidR="00E617C8" w:rsidRPr="0051318C" w:rsidRDefault="00E617C8" w:rsidP="00D54806">
            <w:pPr>
              <w:jc w:val="center"/>
              <w:rPr>
                <w:sz w:val="22"/>
                <w:szCs w:val="22"/>
              </w:rPr>
            </w:pPr>
            <w:r>
              <w:rPr>
                <w:sz w:val="22"/>
                <w:szCs w:val="22"/>
              </w:rPr>
              <w:t>16</w:t>
            </w:r>
          </w:p>
        </w:tc>
        <w:tc>
          <w:tcPr>
            <w:tcW w:w="709" w:type="dxa"/>
          </w:tcPr>
          <w:p w14:paraId="1B17D72F" w14:textId="77777777" w:rsidR="00E617C8" w:rsidRPr="0051318C" w:rsidRDefault="00E617C8" w:rsidP="00D54806">
            <w:pPr>
              <w:jc w:val="center"/>
              <w:rPr>
                <w:sz w:val="22"/>
                <w:szCs w:val="22"/>
              </w:rPr>
            </w:pPr>
            <w:r>
              <w:rPr>
                <w:sz w:val="22"/>
                <w:szCs w:val="22"/>
              </w:rPr>
              <w:t>3</w:t>
            </w:r>
          </w:p>
        </w:tc>
        <w:tc>
          <w:tcPr>
            <w:tcW w:w="709" w:type="dxa"/>
          </w:tcPr>
          <w:p w14:paraId="7CA6D3A1" w14:textId="77777777" w:rsidR="00E617C8" w:rsidRPr="0051318C" w:rsidRDefault="00E617C8" w:rsidP="00D54806">
            <w:pPr>
              <w:jc w:val="center"/>
              <w:rPr>
                <w:sz w:val="22"/>
                <w:szCs w:val="22"/>
              </w:rPr>
            </w:pPr>
            <w:r>
              <w:rPr>
                <w:sz w:val="22"/>
                <w:szCs w:val="22"/>
              </w:rPr>
              <w:t>-</w:t>
            </w:r>
          </w:p>
        </w:tc>
        <w:tc>
          <w:tcPr>
            <w:tcW w:w="708" w:type="dxa"/>
          </w:tcPr>
          <w:p w14:paraId="2711B21D" w14:textId="77777777" w:rsidR="00E617C8" w:rsidRPr="0051318C" w:rsidRDefault="00E617C8" w:rsidP="00D54806">
            <w:pPr>
              <w:jc w:val="center"/>
              <w:rPr>
                <w:sz w:val="22"/>
                <w:szCs w:val="22"/>
              </w:rPr>
            </w:pPr>
            <w:r>
              <w:rPr>
                <w:sz w:val="22"/>
                <w:szCs w:val="22"/>
              </w:rPr>
              <w:t>-</w:t>
            </w:r>
          </w:p>
        </w:tc>
        <w:tc>
          <w:tcPr>
            <w:tcW w:w="993" w:type="dxa"/>
          </w:tcPr>
          <w:p w14:paraId="6CEAC84A" w14:textId="77777777" w:rsidR="00E617C8" w:rsidRPr="0051318C" w:rsidRDefault="00E617C8" w:rsidP="00D54806">
            <w:pPr>
              <w:jc w:val="center"/>
              <w:rPr>
                <w:sz w:val="22"/>
                <w:szCs w:val="22"/>
              </w:rPr>
            </w:pPr>
            <w:r>
              <w:rPr>
                <w:sz w:val="22"/>
                <w:szCs w:val="22"/>
              </w:rPr>
              <w:t>25</w:t>
            </w:r>
          </w:p>
        </w:tc>
      </w:tr>
      <w:tr w:rsidR="00E617C8" w:rsidRPr="0051318C" w14:paraId="181F6C2A" w14:textId="77777777" w:rsidTr="00E56E00">
        <w:trPr>
          <w:jc w:val="center"/>
        </w:trPr>
        <w:tc>
          <w:tcPr>
            <w:tcW w:w="1140" w:type="dxa"/>
          </w:tcPr>
          <w:p w14:paraId="18D799B4" w14:textId="77777777" w:rsidR="00E617C8" w:rsidRPr="00302FF6" w:rsidRDefault="00E617C8" w:rsidP="00D54806">
            <w:pPr>
              <w:jc w:val="center"/>
              <w:rPr>
                <w:b/>
                <w:bCs/>
                <w:sz w:val="22"/>
                <w:szCs w:val="22"/>
              </w:rPr>
            </w:pPr>
            <w:r w:rsidRPr="00302FF6">
              <w:rPr>
                <w:b/>
                <w:bCs/>
                <w:sz w:val="22"/>
                <w:szCs w:val="22"/>
              </w:rPr>
              <w:t>CO2</w:t>
            </w:r>
          </w:p>
        </w:tc>
        <w:tc>
          <w:tcPr>
            <w:tcW w:w="709" w:type="dxa"/>
          </w:tcPr>
          <w:p w14:paraId="223052E1" w14:textId="77777777" w:rsidR="00E617C8" w:rsidRPr="0051318C" w:rsidRDefault="00E617C8" w:rsidP="00D54806">
            <w:pPr>
              <w:jc w:val="center"/>
              <w:rPr>
                <w:sz w:val="22"/>
                <w:szCs w:val="22"/>
              </w:rPr>
            </w:pPr>
            <w:r>
              <w:rPr>
                <w:sz w:val="22"/>
                <w:szCs w:val="22"/>
              </w:rPr>
              <w:t>2</w:t>
            </w:r>
          </w:p>
        </w:tc>
        <w:tc>
          <w:tcPr>
            <w:tcW w:w="708" w:type="dxa"/>
          </w:tcPr>
          <w:p w14:paraId="32E835F7" w14:textId="77777777" w:rsidR="00E617C8" w:rsidRPr="0051318C" w:rsidRDefault="00E617C8" w:rsidP="00D54806">
            <w:pPr>
              <w:jc w:val="center"/>
              <w:rPr>
                <w:sz w:val="22"/>
                <w:szCs w:val="22"/>
              </w:rPr>
            </w:pPr>
            <w:r>
              <w:rPr>
                <w:sz w:val="22"/>
                <w:szCs w:val="22"/>
              </w:rPr>
              <w:t>9</w:t>
            </w:r>
          </w:p>
        </w:tc>
        <w:tc>
          <w:tcPr>
            <w:tcW w:w="709" w:type="dxa"/>
          </w:tcPr>
          <w:p w14:paraId="116B0F5D" w14:textId="77777777" w:rsidR="00E617C8" w:rsidRPr="0051318C" w:rsidRDefault="00E617C8" w:rsidP="00D54806">
            <w:pPr>
              <w:jc w:val="center"/>
              <w:rPr>
                <w:sz w:val="22"/>
                <w:szCs w:val="22"/>
              </w:rPr>
            </w:pPr>
            <w:r>
              <w:rPr>
                <w:sz w:val="22"/>
                <w:szCs w:val="22"/>
              </w:rPr>
              <w:t>-</w:t>
            </w:r>
          </w:p>
        </w:tc>
        <w:tc>
          <w:tcPr>
            <w:tcW w:w="709" w:type="dxa"/>
          </w:tcPr>
          <w:p w14:paraId="533912F7" w14:textId="77777777" w:rsidR="00E617C8" w:rsidRPr="0051318C" w:rsidRDefault="00E617C8" w:rsidP="00D54806">
            <w:pPr>
              <w:jc w:val="center"/>
              <w:rPr>
                <w:sz w:val="22"/>
                <w:szCs w:val="22"/>
              </w:rPr>
            </w:pPr>
            <w:r>
              <w:rPr>
                <w:sz w:val="22"/>
                <w:szCs w:val="22"/>
              </w:rPr>
              <w:t>6</w:t>
            </w:r>
          </w:p>
        </w:tc>
        <w:tc>
          <w:tcPr>
            <w:tcW w:w="709" w:type="dxa"/>
          </w:tcPr>
          <w:p w14:paraId="4F995FB4" w14:textId="77777777" w:rsidR="00E617C8" w:rsidRPr="0051318C" w:rsidRDefault="00E617C8" w:rsidP="00D54806">
            <w:pPr>
              <w:jc w:val="center"/>
              <w:rPr>
                <w:sz w:val="22"/>
                <w:szCs w:val="22"/>
              </w:rPr>
            </w:pPr>
            <w:r>
              <w:rPr>
                <w:sz w:val="22"/>
                <w:szCs w:val="22"/>
              </w:rPr>
              <w:t>-</w:t>
            </w:r>
          </w:p>
        </w:tc>
        <w:tc>
          <w:tcPr>
            <w:tcW w:w="708" w:type="dxa"/>
          </w:tcPr>
          <w:p w14:paraId="49F94B4A" w14:textId="77777777" w:rsidR="00E617C8" w:rsidRPr="0051318C" w:rsidRDefault="00E617C8" w:rsidP="00D54806">
            <w:pPr>
              <w:jc w:val="center"/>
              <w:rPr>
                <w:sz w:val="22"/>
                <w:szCs w:val="22"/>
              </w:rPr>
            </w:pPr>
            <w:r>
              <w:rPr>
                <w:sz w:val="22"/>
                <w:szCs w:val="22"/>
              </w:rPr>
              <w:t>-</w:t>
            </w:r>
          </w:p>
        </w:tc>
        <w:tc>
          <w:tcPr>
            <w:tcW w:w="993" w:type="dxa"/>
          </w:tcPr>
          <w:p w14:paraId="7BCA39FC" w14:textId="77777777" w:rsidR="00E617C8" w:rsidRPr="0051318C" w:rsidRDefault="00E617C8" w:rsidP="00D54806">
            <w:pPr>
              <w:jc w:val="center"/>
              <w:rPr>
                <w:sz w:val="22"/>
                <w:szCs w:val="22"/>
              </w:rPr>
            </w:pPr>
            <w:r>
              <w:rPr>
                <w:sz w:val="22"/>
                <w:szCs w:val="22"/>
              </w:rPr>
              <w:t>17</w:t>
            </w:r>
          </w:p>
        </w:tc>
      </w:tr>
      <w:tr w:rsidR="00E617C8" w:rsidRPr="0051318C" w14:paraId="7DF34342" w14:textId="77777777" w:rsidTr="00E56E00">
        <w:trPr>
          <w:jc w:val="center"/>
        </w:trPr>
        <w:tc>
          <w:tcPr>
            <w:tcW w:w="1140" w:type="dxa"/>
          </w:tcPr>
          <w:p w14:paraId="0885453A" w14:textId="77777777" w:rsidR="00E617C8" w:rsidRPr="00302FF6" w:rsidRDefault="00E617C8" w:rsidP="00D54806">
            <w:pPr>
              <w:jc w:val="center"/>
              <w:rPr>
                <w:b/>
                <w:bCs/>
                <w:sz w:val="22"/>
                <w:szCs w:val="22"/>
              </w:rPr>
            </w:pPr>
            <w:r w:rsidRPr="00302FF6">
              <w:rPr>
                <w:b/>
                <w:bCs/>
                <w:sz w:val="22"/>
                <w:szCs w:val="22"/>
              </w:rPr>
              <w:t>CO3</w:t>
            </w:r>
          </w:p>
        </w:tc>
        <w:tc>
          <w:tcPr>
            <w:tcW w:w="709" w:type="dxa"/>
          </w:tcPr>
          <w:p w14:paraId="7BBD7DDC" w14:textId="77777777" w:rsidR="00E617C8" w:rsidRPr="0051318C" w:rsidRDefault="00E617C8" w:rsidP="00D54806">
            <w:pPr>
              <w:jc w:val="center"/>
              <w:rPr>
                <w:sz w:val="22"/>
                <w:szCs w:val="22"/>
              </w:rPr>
            </w:pPr>
            <w:r>
              <w:rPr>
                <w:sz w:val="22"/>
                <w:szCs w:val="22"/>
              </w:rPr>
              <w:t>-</w:t>
            </w:r>
          </w:p>
        </w:tc>
        <w:tc>
          <w:tcPr>
            <w:tcW w:w="708" w:type="dxa"/>
          </w:tcPr>
          <w:p w14:paraId="2F925F2D" w14:textId="77777777" w:rsidR="00E617C8" w:rsidRPr="0051318C" w:rsidRDefault="00E617C8" w:rsidP="00D54806">
            <w:pPr>
              <w:jc w:val="center"/>
              <w:rPr>
                <w:sz w:val="22"/>
                <w:szCs w:val="22"/>
              </w:rPr>
            </w:pPr>
            <w:r>
              <w:rPr>
                <w:sz w:val="22"/>
                <w:szCs w:val="22"/>
              </w:rPr>
              <w:t>2</w:t>
            </w:r>
          </w:p>
        </w:tc>
        <w:tc>
          <w:tcPr>
            <w:tcW w:w="709" w:type="dxa"/>
          </w:tcPr>
          <w:p w14:paraId="1D5A1DBD" w14:textId="77777777" w:rsidR="00E617C8" w:rsidRPr="0051318C" w:rsidRDefault="00E617C8" w:rsidP="00D54806">
            <w:pPr>
              <w:jc w:val="center"/>
              <w:rPr>
                <w:sz w:val="22"/>
                <w:szCs w:val="22"/>
              </w:rPr>
            </w:pPr>
            <w:r>
              <w:rPr>
                <w:sz w:val="22"/>
                <w:szCs w:val="22"/>
              </w:rPr>
              <w:t>4</w:t>
            </w:r>
          </w:p>
        </w:tc>
        <w:tc>
          <w:tcPr>
            <w:tcW w:w="709" w:type="dxa"/>
          </w:tcPr>
          <w:p w14:paraId="25338DB7" w14:textId="77777777" w:rsidR="00E617C8" w:rsidRPr="0051318C" w:rsidRDefault="00E617C8" w:rsidP="00D54806">
            <w:pPr>
              <w:jc w:val="center"/>
              <w:rPr>
                <w:sz w:val="22"/>
                <w:szCs w:val="22"/>
              </w:rPr>
            </w:pPr>
            <w:r>
              <w:rPr>
                <w:sz w:val="22"/>
                <w:szCs w:val="22"/>
              </w:rPr>
              <w:t>15</w:t>
            </w:r>
          </w:p>
        </w:tc>
        <w:tc>
          <w:tcPr>
            <w:tcW w:w="709" w:type="dxa"/>
          </w:tcPr>
          <w:p w14:paraId="45D065D8" w14:textId="77777777" w:rsidR="00E617C8" w:rsidRPr="0051318C" w:rsidRDefault="00E617C8" w:rsidP="00D54806">
            <w:pPr>
              <w:jc w:val="center"/>
              <w:rPr>
                <w:sz w:val="22"/>
                <w:szCs w:val="22"/>
              </w:rPr>
            </w:pPr>
            <w:r>
              <w:rPr>
                <w:sz w:val="22"/>
                <w:szCs w:val="22"/>
              </w:rPr>
              <w:t>-</w:t>
            </w:r>
          </w:p>
        </w:tc>
        <w:tc>
          <w:tcPr>
            <w:tcW w:w="708" w:type="dxa"/>
          </w:tcPr>
          <w:p w14:paraId="66DFEA6E" w14:textId="77777777" w:rsidR="00E617C8" w:rsidRPr="0051318C" w:rsidRDefault="00E617C8" w:rsidP="00D54806">
            <w:pPr>
              <w:jc w:val="center"/>
              <w:rPr>
                <w:sz w:val="22"/>
                <w:szCs w:val="22"/>
              </w:rPr>
            </w:pPr>
            <w:r>
              <w:rPr>
                <w:sz w:val="22"/>
                <w:szCs w:val="22"/>
              </w:rPr>
              <w:t>-</w:t>
            </w:r>
          </w:p>
        </w:tc>
        <w:tc>
          <w:tcPr>
            <w:tcW w:w="993" w:type="dxa"/>
          </w:tcPr>
          <w:p w14:paraId="37316B6F" w14:textId="77777777" w:rsidR="00E617C8" w:rsidRPr="0051318C" w:rsidRDefault="00E617C8" w:rsidP="00D54806">
            <w:pPr>
              <w:jc w:val="center"/>
              <w:rPr>
                <w:sz w:val="22"/>
                <w:szCs w:val="22"/>
              </w:rPr>
            </w:pPr>
            <w:r>
              <w:rPr>
                <w:sz w:val="22"/>
                <w:szCs w:val="22"/>
              </w:rPr>
              <w:t>21</w:t>
            </w:r>
          </w:p>
        </w:tc>
      </w:tr>
      <w:tr w:rsidR="00E617C8" w:rsidRPr="0051318C" w14:paraId="6AEDB9CE" w14:textId="77777777" w:rsidTr="00E56E00">
        <w:trPr>
          <w:jc w:val="center"/>
        </w:trPr>
        <w:tc>
          <w:tcPr>
            <w:tcW w:w="1140" w:type="dxa"/>
          </w:tcPr>
          <w:p w14:paraId="7868352E" w14:textId="77777777" w:rsidR="00E617C8" w:rsidRPr="00302FF6" w:rsidRDefault="00E617C8" w:rsidP="00D54806">
            <w:pPr>
              <w:jc w:val="center"/>
              <w:rPr>
                <w:b/>
                <w:bCs/>
                <w:sz w:val="22"/>
                <w:szCs w:val="22"/>
              </w:rPr>
            </w:pPr>
            <w:r w:rsidRPr="00302FF6">
              <w:rPr>
                <w:b/>
                <w:bCs/>
                <w:sz w:val="22"/>
                <w:szCs w:val="22"/>
              </w:rPr>
              <w:t>CO4</w:t>
            </w:r>
          </w:p>
        </w:tc>
        <w:tc>
          <w:tcPr>
            <w:tcW w:w="709" w:type="dxa"/>
          </w:tcPr>
          <w:p w14:paraId="50CD2FCE" w14:textId="77777777" w:rsidR="00E617C8" w:rsidRPr="0051318C" w:rsidRDefault="00E617C8" w:rsidP="00D54806">
            <w:pPr>
              <w:jc w:val="center"/>
              <w:rPr>
                <w:sz w:val="22"/>
                <w:szCs w:val="22"/>
              </w:rPr>
            </w:pPr>
            <w:r>
              <w:rPr>
                <w:sz w:val="22"/>
                <w:szCs w:val="22"/>
              </w:rPr>
              <w:t>2</w:t>
            </w:r>
          </w:p>
        </w:tc>
        <w:tc>
          <w:tcPr>
            <w:tcW w:w="708" w:type="dxa"/>
          </w:tcPr>
          <w:p w14:paraId="6AAFC2AE" w14:textId="77777777" w:rsidR="00E617C8" w:rsidRPr="0051318C" w:rsidRDefault="00E617C8" w:rsidP="00D54806">
            <w:pPr>
              <w:jc w:val="center"/>
              <w:rPr>
                <w:sz w:val="22"/>
                <w:szCs w:val="22"/>
              </w:rPr>
            </w:pPr>
            <w:r>
              <w:rPr>
                <w:sz w:val="22"/>
                <w:szCs w:val="22"/>
              </w:rPr>
              <w:t>3</w:t>
            </w:r>
          </w:p>
        </w:tc>
        <w:tc>
          <w:tcPr>
            <w:tcW w:w="709" w:type="dxa"/>
          </w:tcPr>
          <w:p w14:paraId="73CC8D09" w14:textId="77777777" w:rsidR="00E617C8" w:rsidRPr="0051318C" w:rsidRDefault="00E617C8" w:rsidP="00D54806">
            <w:pPr>
              <w:jc w:val="center"/>
              <w:rPr>
                <w:sz w:val="22"/>
                <w:szCs w:val="22"/>
              </w:rPr>
            </w:pPr>
            <w:r>
              <w:rPr>
                <w:sz w:val="22"/>
                <w:szCs w:val="22"/>
              </w:rPr>
              <w:t>4</w:t>
            </w:r>
          </w:p>
        </w:tc>
        <w:tc>
          <w:tcPr>
            <w:tcW w:w="709" w:type="dxa"/>
          </w:tcPr>
          <w:p w14:paraId="094B8DD4" w14:textId="77777777" w:rsidR="00E617C8" w:rsidRPr="0051318C" w:rsidRDefault="00E617C8" w:rsidP="00D54806">
            <w:pPr>
              <w:jc w:val="center"/>
              <w:rPr>
                <w:sz w:val="22"/>
                <w:szCs w:val="22"/>
              </w:rPr>
            </w:pPr>
            <w:r>
              <w:rPr>
                <w:sz w:val="22"/>
                <w:szCs w:val="22"/>
              </w:rPr>
              <w:t>12</w:t>
            </w:r>
          </w:p>
        </w:tc>
        <w:tc>
          <w:tcPr>
            <w:tcW w:w="709" w:type="dxa"/>
          </w:tcPr>
          <w:p w14:paraId="328CC5B9" w14:textId="77777777" w:rsidR="00E617C8" w:rsidRPr="0051318C" w:rsidRDefault="00E617C8" w:rsidP="00D54806">
            <w:pPr>
              <w:jc w:val="center"/>
              <w:rPr>
                <w:sz w:val="22"/>
                <w:szCs w:val="22"/>
              </w:rPr>
            </w:pPr>
            <w:r>
              <w:rPr>
                <w:sz w:val="22"/>
                <w:szCs w:val="22"/>
              </w:rPr>
              <w:t>-</w:t>
            </w:r>
          </w:p>
        </w:tc>
        <w:tc>
          <w:tcPr>
            <w:tcW w:w="708" w:type="dxa"/>
          </w:tcPr>
          <w:p w14:paraId="5D8A1D87" w14:textId="77777777" w:rsidR="00E617C8" w:rsidRPr="0051318C" w:rsidRDefault="00E617C8" w:rsidP="00D54806">
            <w:pPr>
              <w:jc w:val="center"/>
              <w:rPr>
                <w:sz w:val="22"/>
                <w:szCs w:val="22"/>
              </w:rPr>
            </w:pPr>
            <w:r>
              <w:rPr>
                <w:sz w:val="22"/>
                <w:szCs w:val="22"/>
              </w:rPr>
              <w:t>-</w:t>
            </w:r>
          </w:p>
        </w:tc>
        <w:tc>
          <w:tcPr>
            <w:tcW w:w="993" w:type="dxa"/>
          </w:tcPr>
          <w:p w14:paraId="169B9D49" w14:textId="77777777" w:rsidR="00E617C8" w:rsidRPr="0051318C" w:rsidRDefault="00E617C8" w:rsidP="00D54806">
            <w:pPr>
              <w:jc w:val="center"/>
              <w:rPr>
                <w:sz w:val="22"/>
                <w:szCs w:val="22"/>
              </w:rPr>
            </w:pPr>
            <w:r>
              <w:rPr>
                <w:sz w:val="22"/>
                <w:szCs w:val="22"/>
              </w:rPr>
              <w:t>21</w:t>
            </w:r>
          </w:p>
        </w:tc>
      </w:tr>
      <w:tr w:rsidR="00E617C8" w:rsidRPr="0051318C" w14:paraId="3D9217D0" w14:textId="77777777" w:rsidTr="00E56E00">
        <w:trPr>
          <w:jc w:val="center"/>
        </w:trPr>
        <w:tc>
          <w:tcPr>
            <w:tcW w:w="1140" w:type="dxa"/>
          </w:tcPr>
          <w:p w14:paraId="3CFE0E32" w14:textId="77777777" w:rsidR="00E617C8" w:rsidRPr="00302FF6" w:rsidRDefault="00E617C8" w:rsidP="00D54806">
            <w:pPr>
              <w:jc w:val="center"/>
              <w:rPr>
                <w:b/>
                <w:bCs/>
                <w:sz w:val="22"/>
                <w:szCs w:val="22"/>
              </w:rPr>
            </w:pPr>
            <w:r w:rsidRPr="00302FF6">
              <w:rPr>
                <w:b/>
                <w:bCs/>
                <w:sz w:val="22"/>
                <w:szCs w:val="22"/>
              </w:rPr>
              <w:t>CO5</w:t>
            </w:r>
          </w:p>
        </w:tc>
        <w:tc>
          <w:tcPr>
            <w:tcW w:w="709" w:type="dxa"/>
          </w:tcPr>
          <w:p w14:paraId="79735F77" w14:textId="77777777" w:rsidR="00E617C8" w:rsidRPr="0051318C" w:rsidRDefault="00E617C8" w:rsidP="00D54806">
            <w:pPr>
              <w:jc w:val="center"/>
              <w:rPr>
                <w:sz w:val="22"/>
                <w:szCs w:val="22"/>
              </w:rPr>
            </w:pPr>
            <w:r>
              <w:rPr>
                <w:sz w:val="22"/>
                <w:szCs w:val="22"/>
              </w:rPr>
              <w:t>-</w:t>
            </w:r>
          </w:p>
        </w:tc>
        <w:tc>
          <w:tcPr>
            <w:tcW w:w="708" w:type="dxa"/>
          </w:tcPr>
          <w:p w14:paraId="5A224720" w14:textId="77777777" w:rsidR="00E617C8" w:rsidRPr="0051318C" w:rsidRDefault="00E617C8" w:rsidP="00D54806">
            <w:pPr>
              <w:jc w:val="center"/>
              <w:rPr>
                <w:sz w:val="22"/>
                <w:szCs w:val="22"/>
              </w:rPr>
            </w:pPr>
            <w:r>
              <w:rPr>
                <w:sz w:val="22"/>
                <w:szCs w:val="22"/>
              </w:rPr>
              <w:t>9</w:t>
            </w:r>
          </w:p>
        </w:tc>
        <w:tc>
          <w:tcPr>
            <w:tcW w:w="709" w:type="dxa"/>
          </w:tcPr>
          <w:p w14:paraId="700F69DE" w14:textId="77777777" w:rsidR="00E617C8" w:rsidRPr="0051318C" w:rsidRDefault="00E617C8" w:rsidP="00D54806">
            <w:pPr>
              <w:jc w:val="center"/>
              <w:rPr>
                <w:sz w:val="22"/>
                <w:szCs w:val="22"/>
              </w:rPr>
            </w:pPr>
            <w:r>
              <w:rPr>
                <w:sz w:val="22"/>
                <w:szCs w:val="22"/>
              </w:rPr>
              <w:t>12</w:t>
            </w:r>
          </w:p>
        </w:tc>
        <w:tc>
          <w:tcPr>
            <w:tcW w:w="709" w:type="dxa"/>
          </w:tcPr>
          <w:p w14:paraId="1A5D6249" w14:textId="77777777" w:rsidR="00E617C8" w:rsidRPr="0051318C" w:rsidRDefault="00E617C8" w:rsidP="00D54806">
            <w:pPr>
              <w:jc w:val="center"/>
              <w:rPr>
                <w:sz w:val="22"/>
                <w:szCs w:val="22"/>
              </w:rPr>
            </w:pPr>
            <w:r>
              <w:rPr>
                <w:sz w:val="22"/>
                <w:szCs w:val="22"/>
              </w:rPr>
              <w:t>3</w:t>
            </w:r>
          </w:p>
        </w:tc>
        <w:tc>
          <w:tcPr>
            <w:tcW w:w="709" w:type="dxa"/>
          </w:tcPr>
          <w:p w14:paraId="0B904F15" w14:textId="77777777" w:rsidR="00E617C8" w:rsidRPr="0051318C" w:rsidRDefault="00E617C8" w:rsidP="00D54806">
            <w:pPr>
              <w:jc w:val="center"/>
              <w:rPr>
                <w:sz w:val="22"/>
                <w:szCs w:val="22"/>
              </w:rPr>
            </w:pPr>
            <w:r>
              <w:rPr>
                <w:sz w:val="22"/>
                <w:szCs w:val="22"/>
              </w:rPr>
              <w:t>-</w:t>
            </w:r>
          </w:p>
        </w:tc>
        <w:tc>
          <w:tcPr>
            <w:tcW w:w="708" w:type="dxa"/>
          </w:tcPr>
          <w:p w14:paraId="3A3693D3" w14:textId="77777777" w:rsidR="00E617C8" w:rsidRPr="0051318C" w:rsidRDefault="00E617C8" w:rsidP="00D54806">
            <w:pPr>
              <w:jc w:val="center"/>
              <w:rPr>
                <w:sz w:val="22"/>
                <w:szCs w:val="22"/>
              </w:rPr>
            </w:pPr>
            <w:r>
              <w:rPr>
                <w:sz w:val="22"/>
                <w:szCs w:val="22"/>
              </w:rPr>
              <w:t>-</w:t>
            </w:r>
          </w:p>
        </w:tc>
        <w:tc>
          <w:tcPr>
            <w:tcW w:w="993" w:type="dxa"/>
          </w:tcPr>
          <w:p w14:paraId="5AD1CC29" w14:textId="77777777" w:rsidR="00E617C8" w:rsidRPr="0051318C" w:rsidRDefault="00E617C8" w:rsidP="00D54806">
            <w:pPr>
              <w:jc w:val="center"/>
              <w:rPr>
                <w:sz w:val="22"/>
                <w:szCs w:val="22"/>
              </w:rPr>
            </w:pPr>
            <w:r>
              <w:rPr>
                <w:sz w:val="22"/>
                <w:szCs w:val="22"/>
              </w:rPr>
              <w:t>24</w:t>
            </w:r>
          </w:p>
        </w:tc>
      </w:tr>
      <w:tr w:rsidR="00E617C8" w:rsidRPr="0051318C" w14:paraId="3DF265C0" w14:textId="77777777" w:rsidTr="00E56E00">
        <w:trPr>
          <w:jc w:val="center"/>
        </w:trPr>
        <w:tc>
          <w:tcPr>
            <w:tcW w:w="1140" w:type="dxa"/>
          </w:tcPr>
          <w:p w14:paraId="28A85504" w14:textId="77777777" w:rsidR="00E617C8" w:rsidRPr="00302FF6" w:rsidRDefault="00E617C8" w:rsidP="00D54806">
            <w:pPr>
              <w:jc w:val="center"/>
              <w:rPr>
                <w:b/>
                <w:bCs/>
                <w:sz w:val="22"/>
                <w:szCs w:val="22"/>
              </w:rPr>
            </w:pPr>
            <w:r w:rsidRPr="00302FF6">
              <w:rPr>
                <w:b/>
                <w:bCs/>
                <w:sz w:val="22"/>
                <w:szCs w:val="22"/>
              </w:rPr>
              <w:t>CO6</w:t>
            </w:r>
          </w:p>
        </w:tc>
        <w:tc>
          <w:tcPr>
            <w:tcW w:w="709" w:type="dxa"/>
          </w:tcPr>
          <w:p w14:paraId="5CD234BF" w14:textId="77777777" w:rsidR="00E617C8" w:rsidRPr="0051318C" w:rsidRDefault="00E617C8" w:rsidP="00D54806">
            <w:pPr>
              <w:jc w:val="center"/>
              <w:rPr>
                <w:sz w:val="22"/>
                <w:szCs w:val="22"/>
              </w:rPr>
            </w:pPr>
            <w:r>
              <w:rPr>
                <w:sz w:val="22"/>
                <w:szCs w:val="22"/>
              </w:rPr>
              <w:t>-</w:t>
            </w:r>
          </w:p>
        </w:tc>
        <w:tc>
          <w:tcPr>
            <w:tcW w:w="708" w:type="dxa"/>
          </w:tcPr>
          <w:p w14:paraId="073E695E" w14:textId="77777777" w:rsidR="00E617C8" w:rsidRPr="0051318C" w:rsidRDefault="00E617C8" w:rsidP="00D54806">
            <w:pPr>
              <w:jc w:val="center"/>
              <w:rPr>
                <w:sz w:val="22"/>
                <w:szCs w:val="22"/>
              </w:rPr>
            </w:pPr>
            <w:r>
              <w:rPr>
                <w:sz w:val="22"/>
                <w:szCs w:val="22"/>
              </w:rPr>
              <w:t>10</w:t>
            </w:r>
          </w:p>
        </w:tc>
        <w:tc>
          <w:tcPr>
            <w:tcW w:w="709" w:type="dxa"/>
          </w:tcPr>
          <w:p w14:paraId="005CF6CC" w14:textId="77777777" w:rsidR="00E617C8" w:rsidRPr="0051318C" w:rsidRDefault="00E617C8" w:rsidP="00D54806">
            <w:pPr>
              <w:jc w:val="center"/>
              <w:rPr>
                <w:sz w:val="22"/>
                <w:szCs w:val="22"/>
              </w:rPr>
            </w:pPr>
            <w:r>
              <w:rPr>
                <w:sz w:val="22"/>
                <w:szCs w:val="22"/>
              </w:rPr>
              <w:t>6</w:t>
            </w:r>
          </w:p>
        </w:tc>
        <w:tc>
          <w:tcPr>
            <w:tcW w:w="709" w:type="dxa"/>
          </w:tcPr>
          <w:p w14:paraId="097493B4" w14:textId="77777777" w:rsidR="00E617C8" w:rsidRPr="0051318C" w:rsidRDefault="00E617C8" w:rsidP="00D54806">
            <w:pPr>
              <w:jc w:val="center"/>
              <w:rPr>
                <w:sz w:val="22"/>
                <w:szCs w:val="22"/>
              </w:rPr>
            </w:pPr>
            <w:r>
              <w:rPr>
                <w:sz w:val="22"/>
                <w:szCs w:val="22"/>
              </w:rPr>
              <w:t>-</w:t>
            </w:r>
          </w:p>
        </w:tc>
        <w:tc>
          <w:tcPr>
            <w:tcW w:w="709" w:type="dxa"/>
          </w:tcPr>
          <w:p w14:paraId="58531E95" w14:textId="77777777" w:rsidR="00E617C8" w:rsidRPr="0051318C" w:rsidRDefault="00E617C8" w:rsidP="00D54806">
            <w:pPr>
              <w:jc w:val="center"/>
              <w:rPr>
                <w:sz w:val="22"/>
                <w:szCs w:val="22"/>
              </w:rPr>
            </w:pPr>
            <w:r>
              <w:rPr>
                <w:sz w:val="22"/>
                <w:szCs w:val="22"/>
              </w:rPr>
              <w:t>-</w:t>
            </w:r>
          </w:p>
        </w:tc>
        <w:tc>
          <w:tcPr>
            <w:tcW w:w="708" w:type="dxa"/>
          </w:tcPr>
          <w:p w14:paraId="07C91935" w14:textId="77777777" w:rsidR="00E617C8" w:rsidRPr="0051318C" w:rsidRDefault="00E617C8" w:rsidP="00D54806">
            <w:pPr>
              <w:jc w:val="center"/>
              <w:rPr>
                <w:sz w:val="22"/>
                <w:szCs w:val="22"/>
              </w:rPr>
            </w:pPr>
            <w:r>
              <w:rPr>
                <w:sz w:val="22"/>
                <w:szCs w:val="22"/>
              </w:rPr>
              <w:t>-</w:t>
            </w:r>
          </w:p>
        </w:tc>
        <w:tc>
          <w:tcPr>
            <w:tcW w:w="993" w:type="dxa"/>
          </w:tcPr>
          <w:p w14:paraId="48D8BDB3" w14:textId="77777777" w:rsidR="00E617C8" w:rsidRPr="0051318C" w:rsidRDefault="00E617C8" w:rsidP="00D54806">
            <w:pPr>
              <w:jc w:val="center"/>
              <w:rPr>
                <w:sz w:val="22"/>
                <w:szCs w:val="22"/>
              </w:rPr>
            </w:pPr>
            <w:r>
              <w:rPr>
                <w:sz w:val="22"/>
                <w:szCs w:val="22"/>
              </w:rPr>
              <w:t>16</w:t>
            </w:r>
          </w:p>
        </w:tc>
      </w:tr>
      <w:tr w:rsidR="00E617C8" w:rsidRPr="0051318C" w14:paraId="482AC3EC" w14:textId="77777777" w:rsidTr="00E56E00">
        <w:trPr>
          <w:jc w:val="center"/>
        </w:trPr>
        <w:tc>
          <w:tcPr>
            <w:tcW w:w="5392" w:type="dxa"/>
            <w:gridSpan w:val="7"/>
          </w:tcPr>
          <w:p w14:paraId="17365BE8" w14:textId="77777777" w:rsidR="00E617C8" w:rsidRPr="0051318C" w:rsidRDefault="00E617C8" w:rsidP="00D54806">
            <w:pPr>
              <w:rPr>
                <w:sz w:val="22"/>
                <w:szCs w:val="22"/>
              </w:rPr>
            </w:pPr>
          </w:p>
        </w:tc>
        <w:tc>
          <w:tcPr>
            <w:tcW w:w="993" w:type="dxa"/>
          </w:tcPr>
          <w:p w14:paraId="1B708F00" w14:textId="77777777" w:rsidR="00E617C8" w:rsidRPr="0051318C" w:rsidRDefault="00E617C8" w:rsidP="00D54806">
            <w:pPr>
              <w:jc w:val="center"/>
              <w:rPr>
                <w:b/>
                <w:sz w:val="22"/>
                <w:szCs w:val="22"/>
              </w:rPr>
            </w:pPr>
            <w:r w:rsidRPr="0051318C">
              <w:rPr>
                <w:b/>
                <w:sz w:val="22"/>
                <w:szCs w:val="22"/>
              </w:rPr>
              <w:t>124</w:t>
            </w:r>
          </w:p>
        </w:tc>
      </w:tr>
    </w:tbl>
    <w:p w14:paraId="2BAB152B" w14:textId="77777777" w:rsidR="00E617C8" w:rsidRDefault="00E617C8" w:rsidP="00C97D1E">
      <w:pPr>
        <w:tabs>
          <w:tab w:val="left" w:pos="7110"/>
        </w:tabs>
      </w:pPr>
      <w:r>
        <w:tab/>
      </w:r>
    </w:p>
    <w:p w14:paraId="333FCD69" w14:textId="77777777" w:rsidR="00E617C8" w:rsidRDefault="00E617C8">
      <w:pPr>
        <w:spacing w:after="200" w:line="276" w:lineRule="auto"/>
        <w:rPr>
          <w:rFonts w:ascii="Arial" w:hAnsi="Arial" w:cs="Arial"/>
          <w:bCs/>
          <w:noProof/>
        </w:rPr>
      </w:pPr>
      <w:r>
        <w:rPr>
          <w:rFonts w:ascii="Arial" w:hAnsi="Arial" w:cs="Arial"/>
          <w:bCs/>
          <w:noProof/>
        </w:rPr>
        <w:br w:type="page"/>
      </w:r>
    </w:p>
    <w:p w14:paraId="0C48310E" w14:textId="73698C7F" w:rsidR="00E617C8" w:rsidRPr="004F6974" w:rsidRDefault="00E617C8" w:rsidP="004F6974">
      <w:pPr>
        <w:jc w:val="center"/>
        <w:rPr>
          <w:rFonts w:ascii="Arial" w:hAnsi="Arial" w:cs="Arial"/>
          <w:bCs/>
          <w:noProof/>
        </w:rPr>
      </w:pPr>
      <w:r w:rsidRPr="004F6974">
        <w:rPr>
          <w:rFonts w:ascii="Arial" w:hAnsi="Arial" w:cs="Arial"/>
          <w:noProof/>
        </w:rPr>
        <w:lastRenderedPageBreak/>
        <w:drawing>
          <wp:inline distT="0" distB="0" distL="0" distR="0" wp14:anchorId="2C515CA7" wp14:editId="485C397A">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8E9CEF" w14:textId="77777777" w:rsidR="00E617C8" w:rsidRPr="004F6974" w:rsidRDefault="00E617C8" w:rsidP="004F6974">
      <w:pPr>
        <w:jc w:val="center"/>
        <w:rPr>
          <w:b/>
          <w:bCs/>
        </w:rPr>
      </w:pPr>
    </w:p>
    <w:p w14:paraId="2227552B" w14:textId="77777777" w:rsidR="00E617C8" w:rsidRPr="004F6974" w:rsidRDefault="00E617C8" w:rsidP="004F6974">
      <w:pPr>
        <w:jc w:val="center"/>
        <w:rPr>
          <w:b/>
          <w:bCs/>
        </w:rPr>
      </w:pPr>
      <w:r w:rsidRPr="004F6974">
        <w:rPr>
          <w:b/>
          <w:bCs/>
        </w:rPr>
        <w:t>END SEMESTER EXAMINATION – NOV / DEC 2024</w:t>
      </w:r>
    </w:p>
    <w:p w14:paraId="59FB0C04" w14:textId="77777777" w:rsidR="00E617C8" w:rsidRPr="004F6974" w:rsidRDefault="00E617C8" w:rsidP="004F697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E617C8" w:rsidRPr="00C02AA2" w14:paraId="58C79BE8" w14:textId="77777777" w:rsidTr="004F6974">
        <w:trPr>
          <w:trHeight w:val="397"/>
          <w:jc w:val="center"/>
        </w:trPr>
        <w:tc>
          <w:tcPr>
            <w:tcW w:w="1555" w:type="dxa"/>
            <w:vAlign w:val="center"/>
          </w:tcPr>
          <w:p w14:paraId="0F08D48A" w14:textId="77777777" w:rsidR="00E617C8" w:rsidRPr="00C02AA2" w:rsidRDefault="00E617C8" w:rsidP="007E575B">
            <w:pPr>
              <w:pStyle w:val="Title"/>
              <w:jc w:val="left"/>
              <w:rPr>
                <w:b/>
                <w:szCs w:val="22"/>
              </w:rPr>
            </w:pPr>
            <w:r w:rsidRPr="00C02AA2">
              <w:rPr>
                <w:b/>
                <w:sz w:val="22"/>
                <w:szCs w:val="22"/>
              </w:rPr>
              <w:t xml:space="preserve">Course Code      </w:t>
            </w:r>
          </w:p>
        </w:tc>
        <w:tc>
          <w:tcPr>
            <w:tcW w:w="6545" w:type="dxa"/>
            <w:vAlign w:val="center"/>
          </w:tcPr>
          <w:p w14:paraId="60CE78DD" w14:textId="77777777" w:rsidR="00E617C8" w:rsidRPr="00C02AA2" w:rsidRDefault="00E617C8" w:rsidP="007E575B">
            <w:pPr>
              <w:pStyle w:val="Title"/>
              <w:jc w:val="left"/>
              <w:rPr>
                <w:b/>
                <w:szCs w:val="22"/>
              </w:rPr>
            </w:pPr>
            <w:r w:rsidRPr="00C02AA2">
              <w:rPr>
                <w:b/>
                <w:sz w:val="22"/>
                <w:szCs w:val="22"/>
              </w:rPr>
              <w:t>20FP2027</w:t>
            </w:r>
          </w:p>
        </w:tc>
        <w:tc>
          <w:tcPr>
            <w:tcW w:w="1534" w:type="dxa"/>
            <w:vAlign w:val="center"/>
          </w:tcPr>
          <w:p w14:paraId="6BFFA21B" w14:textId="77777777" w:rsidR="00E617C8" w:rsidRPr="00C02AA2" w:rsidRDefault="00E617C8" w:rsidP="007E575B">
            <w:pPr>
              <w:pStyle w:val="Title"/>
              <w:ind w:left="-468" w:firstLine="468"/>
              <w:jc w:val="left"/>
              <w:rPr>
                <w:szCs w:val="22"/>
              </w:rPr>
            </w:pPr>
            <w:r w:rsidRPr="00C02AA2">
              <w:rPr>
                <w:b/>
                <w:bCs/>
                <w:sz w:val="22"/>
                <w:szCs w:val="22"/>
              </w:rPr>
              <w:t xml:space="preserve">Duration       </w:t>
            </w:r>
          </w:p>
        </w:tc>
        <w:tc>
          <w:tcPr>
            <w:tcW w:w="851" w:type="dxa"/>
            <w:vAlign w:val="center"/>
          </w:tcPr>
          <w:p w14:paraId="48FACE42" w14:textId="77777777" w:rsidR="00E617C8" w:rsidRPr="00C02AA2" w:rsidRDefault="00E617C8" w:rsidP="007E575B">
            <w:pPr>
              <w:pStyle w:val="Title"/>
              <w:jc w:val="left"/>
              <w:rPr>
                <w:b/>
                <w:szCs w:val="22"/>
              </w:rPr>
            </w:pPr>
            <w:r w:rsidRPr="00C02AA2">
              <w:rPr>
                <w:b/>
                <w:sz w:val="22"/>
                <w:szCs w:val="22"/>
              </w:rPr>
              <w:t>3hrs</w:t>
            </w:r>
          </w:p>
        </w:tc>
      </w:tr>
      <w:tr w:rsidR="00E617C8" w:rsidRPr="00C02AA2" w14:paraId="2125ED49" w14:textId="77777777" w:rsidTr="004F6974">
        <w:trPr>
          <w:trHeight w:val="397"/>
          <w:jc w:val="center"/>
        </w:trPr>
        <w:tc>
          <w:tcPr>
            <w:tcW w:w="1555" w:type="dxa"/>
            <w:vAlign w:val="center"/>
          </w:tcPr>
          <w:p w14:paraId="7CB4FCA1" w14:textId="77777777" w:rsidR="00E617C8" w:rsidRPr="00C02AA2" w:rsidRDefault="00E617C8" w:rsidP="007E575B">
            <w:pPr>
              <w:pStyle w:val="Title"/>
              <w:ind w:right="-160"/>
              <w:jc w:val="left"/>
              <w:rPr>
                <w:b/>
                <w:szCs w:val="22"/>
              </w:rPr>
            </w:pPr>
            <w:r w:rsidRPr="00C02AA2">
              <w:rPr>
                <w:b/>
                <w:sz w:val="22"/>
                <w:szCs w:val="22"/>
              </w:rPr>
              <w:t xml:space="preserve">Course Title     </w:t>
            </w:r>
          </w:p>
        </w:tc>
        <w:tc>
          <w:tcPr>
            <w:tcW w:w="6545" w:type="dxa"/>
            <w:vAlign w:val="center"/>
          </w:tcPr>
          <w:p w14:paraId="464C952A" w14:textId="77777777" w:rsidR="00E617C8" w:rsidRPr="00C02AA2" w:rsidRDefault="00E617C8" w:rsidP="007E575B">
            <w:pPr>
              <w:pStyle w:val="Title"/>
              <w:jc w:val="left"/>
              <w:rPr>
                <w:b/>
                <w:szCs w:val="22"/>
              </w:rPr>
            </w:pPr>
            <w:r w:rsidRPr="00C02AA2">
              <w:rPr>
                <w:b/>
                <w:sz w:val="22"/>
                <w:szCs w:val="22"/>
              </w:rPr>
              <w:t>FOOD PACKAGING TECHNOLOGY</w:t>
            </w:r>
          </w:p>
        </w:tc>
        <w:tc>
          <w:tcPr>
            <w:tcW w:w="1534" w:type="dxa"/>
            <w:vAlign w:val="center"/>
          </w:tcPr>
          <w:p w14:paraId="03033CA9" w14:textId="77777777" w:rsidR="00E617C8" w:rsidRPr="00C02AA2" w:rsidRDefault="00E617C8" w:rsidP="007E575B">
            <w:pPr>
              <w:pStyle w:val="Title"/>
              <w:jc w:val="left"/>
              <w:rPr>
                <w:b/>
                <w:bCs/>
                <w:szCs w:val="22"/>
              </w:rPr>
            </w:pPr>
            <w:r w:rsidRPr="00C02AA2">
              <w:rPr>
                <w:b/>
                <w:bCs/>
                <w:sz w:val="22"/>
                <w:szCs w:val="22"/>
              </w:rPr>
              <w:t xml:space="preserve">Max. Marks </w:t>
            </w:r>
          </w:p>
        </w:tc>
        <w:tc>
          <w:tcPr>
            <w:tcW w:w="851" w:type="dxa"/>
            <w:vAlign w:val="center"/>
          </w:tcPr>
          <w:p w14:paraId="2E3ACF0D" w14:textId="77777777" w:rsidR="00E617C8" w:rsidRPr="00C02AA2" w:rsidRDefault="00E617C8" w:rsidP="007E575B">
            <w:pPr>
              <w:pStyle w:val="Title"/>
              <w:jc w:val="left"/>
              <w:rPr>
                <w:b/>
                <w:szCs w:val="22"/>
              </w:rPr>
            </w:pPr>
            <w:r w:rsidRPr="00C02AA2">
              <w:rPr>
                <w:b/>
                <w:sz w:val="22"/>
                <w:szCs w:val="22"/>
              </w:rPr>
              <w:t>100</w:t>
            </w:r>
          </w:p>
        </w:tc>
      </w:tr>
    </w:tbl>
    <w:p w14:paraId="470CBF8B" w14:textId="77777777" w:rsidR="00E617C8" w:rsidRPr="004F6974"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E617C8" w:rsidRPr="00C02AA2" w14:paraId="32DD3267" w14:textId="77777777" w:rsidTr="001A319B">
        <w:trPr>
          <w:trHeight w:val="552"/>
        </w:trPr>
        <w:tc>
          <w:tcPr>
            <w:tcW w:w="251" w:type="pct"/>
            <w:vAlign w:val="center"/>
          </w:tcPr>
          <w:p w14:paraId="4F1D0FE9" w14:textId="77777777" w:rsidR="00E617C8" w:rsidRPr="00C02AA2" w:rsidRDefault="00E617C8" w:rsidP="005133D7">
            <w:pPr>
              <w:jc w:val="center"/>
              <w:rPr>
                <w:b/>
              </w:rPr>
            </w:pPr>
            <w:r w:rsidRPr="00C02AA2">
              <w:rPr>
                <w:b/>
              </w:rPr>
              <w:t>Q. No.</w:t>
            </w:r>
          </w:p>
        </w:tc>
        <w:tc>
          <w:tcPr>
            <w:tcW w:w="3974" w:type="pct"/>
            <w:gridSpan w:val="2"/>
            <w:vAlign w:val="center"/>
          </w:tcPr>
          <w:p w14:paraId="28F8445F" w14:textId="77777777" w:rsidR="00E617C8" w:rsidRPr="00C02AA2" w:rsidRDefault="00E617C8" w:rsidP="005133D7">
            <w:pPr>
              <w:jc w:val="center"/>
              <w:rPr>
                <w:b/>
              </w:rPr>
            </w:pPr>
            <w:r w:rsidRPr="00C02AA2">
              <w:rPr>
                <w:b/>
              </w:rPr>
              <w:t>Questions</w:t>
            </w:r>
          </w:p>
        </w:tc>
        <w:tc>
          <w:tcPr>
            <w:tcW w:w="294" w:type="pct"/>
            <w:vAlign w:val="center"/>
          </w:tcPr>
          <w:p w14:paraId="5763CB79" w14:textId="77777777" w:rsidR="00E617C8" w:rsidRPr="00C02AA2" w:rsidRDefault="00E617C8" w:rsidP="00405BDF">
            <w:pPr>
              <w:jc w:val="center"/>
              <w:rPr>
                <w:b/>
              </w:rPr>
            </w:pPr>
            <w:r w:rsidRPr="00C02AA2">
              <w:rPr>
                <w:b/>
              </w:rPr>
              <w:t>CO</w:t>
            </w:r>
          </w:p>
        </w:tc>
        <w:tc>
          <w:tcPr>
            <w:tcW w:w="237" w:type="pct"/>
            <w:vAlign w:val="center"/>
          </w:tcPr>
          <w:p w14:paraId="2A81CE6E" w14:textId="77777777" w:rsidR="00E617C8" w:rsidRPr="00C02AA2" w:rsidRDefault="00E617C8" w:rsidP="00375CD9">
            <w:pPr>
              <w:jc w:val="center"/>
              <w:rPr>
                <w:b/>
              </w:rPr>
            </w:pPr>
            <w:r w:rsidRPr="00C02AA2">
              <w:rPr>
                <w:b/>
              </w:rPr>
              <w:t>BL</w:t>
            </w:r>
          </w:p>
        </w:tc>
        <w:tc>
          <w:tcPr>
            <w:tcW w:w="244" w:type="pct"/>
            <w:vAlign w:val="center"/>
          </w:tcPr>
          <w:p w14:paraId="50D913E6" w14:textId="77777777" w:rsidR="00E617C8" w:rsidRPr="00C02AA2" w:rsidRDefault="00E617C8" w:rsidP="005133D7">
            <w:pPr>
              <w:jc w:val="center"/>
              <w:rPr>
                <w:b/>
              </w:rPr>
            </w:pPr>
            <w:r w:rsidRPr="00C02AA2">
              <w:rPr>
                <w:b/>
              </w:rPr>
              <w:t>M</w:t>
            </w:r>
          </w:p>
        </w:tc>
      </w:tr>
      <w:tr w:rsidR="00E617C8" w:rsidRPr="00C02AA2" w14:paraId="2E824DEC" w14:textId="77777777" w:rsidTr="008E4728">
        <w:trPr>
          <w:trHeight w:val="550"/>
        </w:trPr>
        <w:tc>
          <w:tcPr>
            <w:tcW w:w="5000" w:type="pct"/>
            <w:gridSpan w:val="6"/>
            <w:vAlign w:val="center"/>
          </w:tcPr>
          <w:p w14:paraId="6AE356B5" w14:textId="77777777" w:rsidR="00E617C8" w:rsidRPr="00C02AA2" w:rsidRDefault="00E617C8" w:rsidP="008C57B9">
            <w:pPr>
              <w:jc w:val="center"/>
              <w:rPr>
                <w:b/>
                <w:u w:val="single"/>
              </w:rPr>
            </w:pPr>
            <w:r w:rsidRPr="00C02AA2">
              <w:rPr>
                <w:b/>
                <w:u w:val="single"/>
              </w:rPr>
              <w:t>PART – A (10 X 1 = 10 MARKS)</w:t>
            </w:r>
          </w:p>
        </w:tc>
      </w:tr>
      <w:tr w:rsidR="00E617C8" w:rsidRPr="00C02AA2" w14:paraId="143BE707" w14:textId="77777777" w:rsidTr="001A319B">
        <w:trPr>
          <w:trHeight w:val="283"/>
        </w:trPr>
        <w:tc>
          <w:tcPr>
            <w:tcW w:w="251" w:type="pct"/>
            <w:vAlign w:val="bottom"/>
          </w:tcPr>
          <w:p w14:paraId="57F42D6D" w14:textId="77777777" w:rsidR="00E617C8" w:rsidRPr="00C02AA2" w:rsidRDefault="00E617C8" w:rsidP="00D21B4B">
            <w:pPr>
              <w:jc w:val="center"/>
            </w:pPr>
            <w:r w:rsidRPr="00C02AA2">
              <w:t>1.</w:t>
            </w:r>
          </w:p>
        </w:tc>
        <w:tc>
          <w:tcPr>
            <w:tcW w:w="3974" w:type="pct"/>
            <w:gridSpan w:val="2"/>
            <w:vAlign w:val="bottom"/>
          </w:tcPr>
          <w:p w14:paraId="4D7F8E81" w14:textId="77777777" w:rsidR="00E617C8" w:rsidRPr="00C02AA2" w:rsidRDefault="00E617C8" w:rsidP="00D21B4B">
            <w:pPr>
              <w:autoSpaceDE w:val="0"/>
              <w:autoSpaceDN w:val="0"/>
              <w:adjustRightInd w:val="0"/>
            </w:pPr>
            <w:r w:rsidRPr="00C02AA2">
              <w:t>Define packaging.</w:t>
            </w:r>
          </w:p>
        </w:tc>
        <w:tc>
          <w:tcPr>
            <w:tcW w:w="294" w:type="pct"/>
            <w:vAlign w:val="bottom"/>
          </w:tcPr>
          <w:p w14:paraId="318AD7E3" w14:textId="77777777" w:rsidR="00E617C8" w:rsidRPr="00C02AA2" w:rsidRDefault="00E617C8" w:rsidP="00D21B4B">
            <w:pPr>
              <w:jc w:val="center"/>
            </w:pPr>
            <w:r w:rsidRPr="00C02AA2">
              <w:t>CO1</w:t>
            </w:r>
          </w:p>
        </w:tc>
        <w:tc>
          <w:tcPr>
            <w:tcW w:w="237" w:type="pct"/>
            <w:vAlign w:val="bottom"/>
          </w:tcPr>
          <w:p w14:paraId="3688DDF5" w14:textId="77777777" w:rsidR="00E617C8" w:rsidRPr="00C02AA2" w:rsidRDefault="00E617C8" w:rsidP="00D21B4B">
            <w:pPr>
              <w:jc w:val="center"/>
            </w:pPr>
            <w:r w:rsidRPr="00C02AA2">
              <w:t>U</w:t>
            </w:r>
          </w:p>
        </w:tc>
        <w:tc>
          <w:tcPr>
            <w:tcW w:w="244" w:type="pct"/>
            <w:vAlign w:val="bottom"/>
          </w:tcPr>
          <w:p w14:paraId="3BB7C636" w14:textId="77777777" w:rsidR="00E617C8" w:rsidRPr="00C02AA2" w:rsidRDefault="00E617C8" w:rsidP="00D21B4B">
            <w:pPr>
              <w:jc w:val="center"/>
            </w:pPr>
            <w:r w:rsidRPr="00C02AA2">
              <w:t>1</w:t>
            </w:r>
          </w:p>
        </w:tc>
      </w:tr>
      <w:tr w:rsidR="00E617C8" w:rsidRPr="00C02AA2" w14:paraId="1C7D041C" w14:textId="77777777" w:rsidTr="001A319B">
        <w:trPr>
          <w:trHeight w:val="283"/>
        </w:trPr>
        <w:tc>
          <w:tcPr>
            <w:tcW w:w="251" w:type="pct"/>
            <w:vAlign w:val="bottom"/>
          </w:tcPr>
          <w:p w14:paraId="591AB01D" w14:textId="77777777" w:rsidR="00E617C8" w:rsidRPr="00C02AA2" w:rsidRDefault="00E617C8" w:rsidP="00D21B4B">
            <w:pPr>
              <w:jc w:val="center"/>
            </w:pPr>
            <w:r w:rsidRPr="00C02AA2">
              <w:t>2.</w:t>
            </w:r>
          </w:p>
        </w:tc>
        <w:tc>
          <w:tcPr>
            <w:tcW w:w="3974" w:type="pct"/>
            <w:gridSpan w:val="2"/>
            <w:vAlign w:val="bottom"/>
          </w:tcPr>
          <w:p w14:paraId="6FE327B1" w14:textId="77777777" w:rsidR="00E617C8" w:rsidRPr="00C02AA2" w:rsidRDefault="00E617C8" w:rsidP="00D21B4B">
            <w:r w:rsidRPr="00C02AA2">
              <w:t>Define reaction quotient.</w:t>
            </w:r>
          </w:p>
        </w:tc>
        <w:tc>
          <w:tcPr>
            <w:tcW w:w="294" w:type="pct"/>
            <w:vAlign w:val="bottom"/>
          </w:tcPr>
          <w:p w14:paraId="7876A55D" w14:textId="77777777" w:rsidR="00E617C8" w:rsidRPr="00C02AA2" w:rsidRDefault="00E617C8" w:rsidP="00D21B4B">
            <w:pPr>
              <w:jc w:val="center"/>
            </w:pPr>
            <w:r w:rsidRPr="00C02AA2">
              <w:t>CO2</w:t>
            </w:r>
          </w:p>
        </w:tc>
        <w:tc>
          <w:tcPr>
            <w:tcW w:w="237" w:type="pct"/>
            <w:vAlign w:val="bottom"/>
          </w:tcPr>
          <w:p w14:paraId="7AB2C88F" w14:textId="77777777" w:rsidR="00E617C8" w:rsidRPr="00C02AA2" w:rsidRDefault="00E617C8" w:rsidP="00D21B4B">
            <w:pPr>
              <w:jc w:val="center"/>
            </w:pPr>
            <w:r w:rsidRPr="00C02AA2">
              <w:t>R</w:t>
            </w:r>
          </w:p>
        </w:tc>
        <w:tc>
          <w:tcPr>
            <w:tcW w:w="244" w:type="pct"/>
            <w:vAlign w:val="bottom"/>
          </w:tcPr>
          <w:p w14:paraId="37C505D1" w14:textId="77777777" w:rsidR="00E617C8" w:rsidRPr="00C02AA2" w:rsidRDefault="00E617C8" w:rsidP="00D21B4B">
            <w:pPr>
              <w:jc w:val="center"/>
            </w:pPr>
            <w:r w:rsidRPr="00C02AA2">
              <w:t>1</w:t>
            </w:r>
          </w:p>
        </w:tc>
      </w:tr>
      <w:tr w:rsidR="00E617C8" w:rsidRPr="00C02AA2" w14:paraId="5F9D82F4" w14:textId="77777777" w:rsidTr="001A319B">
        <w:trPr>
          <w:trHeight w:val="283"/>
        </w:trPr>
        <w:tc>
          <w:tcPr>
            <w:tcW w:w="251" w:type="pct"/>
            <w:vAlign w:val="bottom"/>
          </w:tcPr>
          <w:p w14:paraId="03137034" w14:textId="77777777" w:rsidR="00E617C8" w:rsidRPr="00C02AA2" w:rsidRDefault="00E617C8" w:rsidP="00D21B4B">
            <w:pPr>
              <w:jc w:val="center"/>
            </w:pPr>
            <w:r w:rsidRPr="00C02AA2">
              <w:t>3.</w:t>
            </w:r>
          </w:p>
        </w:tc>
        <w:tc>
          <w:tcPr>
            <w:tcW w:w="3974" w:type="pct"/>
            <w:gridSpan w:val="2"/>
          </w:tcPr>
          <w:p w14:paraId="1BC4400D" w14:textId="77777777" w:rsidR="00E617C8" w:rsidRPr="00C02AA2" w:rsidRDefault="00E617C8" w:rsidP="000C7561">
            <w:pPr>
              <w:spacing w:line="276" w:lineRule="auto"/>
              <w:jc w:val="both"/>
            </w:pPr>
            <w:r w:rsidRPr="00C02AA2">
              <w:t>Recall and write the glass transition temperature.</w:t>
            </w:r>
          </w:p>
        </w:tc>
        <w:tc>
          <w:tcPr>
            <w:tcW w:w="294" w:type="pct"/>
            <w:vAlign w:val="bottom"/>
          </w:tcPr>
          <w:p w14:paraId="52D9FF4D" w14:textId="77777777" w:rsidR="00E617C8" w:rsidRPr="00C02AA2" w:rsidRDefault="00E617C8" w:rsidP="00D21B4B">
            <w:pPr>
              <w:jc w:val="center"/>
            </w:pPr>
            <w:r w:rsidRPr="00C02AA2">
              <w:t>CO3</w:t>
            </w:r>
          </w:p>
        </w:tc>
        <w:tc>
          <w:tcPr>
            <w:tcW w:w="237" w:type="pct"/>
            <w:vAlign w:val="bottom"/>
          </w:tcPr>
          <w:p w14:paraId="10240FE2" w14:textId="77777777" w:rsidR="00E617C8" w:rsidRPr="00C02AA2" w:rsidRDefault="00E617C8" w:rsidP="00D21B4B">
            <w:pPr>
              <w:jc w:val="center"/>
            </w:pPr>
            <w:r w:rsidRPr="00C02AA2">
              <w:t>R</w:t>
            </w:r>
          </w:p>
        </w:tc>
        <w:tc>
          <w:tcPr>
            <w:tcW w:w="244" w:type="pct"/>
            <w:vAlign w:val="bottom"/>
          </w:tcPr>
          <w:p w14:paraId="5281FB96" w14:textId="77777777" w:rsidR="00E617C8" w:rsidRPr="00C02AA2" w:rsidRDefault="00E617C8" w:rsidP="00D21B4B">
            <w:pPr>
              <w:jc w:val="center"/>
            </w:pPr>
            <w:r w:rsidRPr="00C02AA2">
              <w:t>1</w:t>
            </w:r>
          </w:p>
        </w:tc>
      </w:tr>
      <w:tr w:rsidR="00E617C8" w:rsidRPr="00C02AA2" w14:paraId="0CB0EA98" w14:textId="77777777" w:rsidTr="001A319B">
        <w:trPr>
          <w:trHeight w:val="283"/>
        </w:trPr>
        <w:tc>
          <w:tcPr>
            <w:tcW w:w="251" w:type="pct"/>
            <w:vAlign w:val="bottom"/>
          </w:tcPr>
          <w:p w14:paraId="38B5C633" w14:textId="77777777" w:rsidR="00E617C8" w:rsidRPr="00C02AA2" w:rsidRDefault="00E617C8" w:rsidP="00D21B4B">
            <w:pPr>
              <w:jc w:val="center"/>
            </w:pPr>
            <w:r w:rsidRPr="00C02AA2">
              <w:t>4.</w:t>
            </w:r>
          </w:p>
        </w:tc>
        <w:tc>
          <w:tcPr>
            <w:tcW w:w="3974" w:type="pct"/>
            <w:gridSpan w:val="2"/>
          </w:tcPr>
          <w:p w14:paraId="30815A29" w14:textId="77777777" w:rsidR="00E617C8" w:rsidRPr="00C02AA2" w:rsidRDefault="00E617C8" w:rsidP="000C7561">
            <w:pPr>
              <w:spacing w:line="276" w:lineRule="auto"/>
              <w:jc w:val="both"/>
            </w:pPr>
            <w:r w:rsidRPr="00C02AA2">
              <w:t>Name the colorant used for making amber glass.</w:t>
            </w:r>
          </w:p>
        </w:tc>
        <w:tc>
          <w:tcPr>
            <w:tcW w:w="294" w:type="pct"/>
            <w:vAlign w:val="bottom"/>
          </w:tcPr>
          <w:p w14:paraId="6D6CA33E" w14:textId="77777777" w:rsidR="00E617C8" w:rsidRPr="00C02AA2" w:rsidRDefault="00E617C8" w:rsidP="00D21B4B">
            <w:pPr>
              <w:jc w:val="center"/>
            </w:pPr>
            <w:r w:rsidRPr="00C02AA2">
              <w:t>CO3</w:t>
            </w:r>
          </w:p>
        </w:tc>
        <w:tc>
          <w:tcPr>
            <w:tcW w:w="237" w:type="pct"/>
            <w:vAlign w:val="bottom"/>
          </w:tcPr>
          <w:p w14:paraId="7BBF853E" w14:textId="77777777" w:rsidR="00E617C8" w:rsidRPr="00C02AA2" w:rsidRDefault="00E617C8" w:rsidP="00D21B4B">
            <w:pPr>
              <w:jc w:val="center"/>
            </w:pPr>
            <w:r w:rsidRPr="00C02AA2">
              <w:t>R</w:t>
            </w:r>
          </w:p>
        </w:tc>
        <w:tc>
          <w:tcPr>
            <w:tcW w:w="244" w:type="pct"/>
            <w:vAlign w:val="bottom"/>
          </w:tcPr>
          <w:p w14:paraId="7D67A84F" w14:textId="77777777" w:rsidR="00E617C8" w:rsidRPr="00C02AA2" w:rsidRDefault="00E617C8" w:rsidP="00D21B4B">
            <w:pPr>
              <w:jc w:val="center"/>
            </w:pPr>
            <w:r w:rsidRPr="00C02AA2">
              <w:t>1</w:t>
            </w:r>
          </w:p>
        </w:tc>
      </w:tr>
      <w:tr w:rsidR="00E617C8" w:rsidRPr="00C02AA2" w14:paraId="4FDB7836" w14:textId="77777777" w:rsidTr="000C7561">
        <w:trPr>
          <w:trHeight w:val="283"/>
        </w:trPr>
        <w:tc>
          <w:tcPr>
            <w:tcW w:w="251" w:type="pct"/>
            <w:vAlign w:val="bottom"/>
          </w:tcPr>
          <w:p w14:paraId="7A24817D" w14:textId="77777777" w:rsidR="00E617C8" w:rsidRPr="00C02AA2" w:rsidRDefault="00E617C8" w:rsidP="00D21B4B">
            <w:pPr>
              <w:jc w:val="center"/>
            </w:pPr>
            <w:r w:rsidRPr="00C02AA2">
              <w:t>5.</w:t>
            </w:r>
          </w:p>
        </w:tc>
        <w:tc>
          <w:tcPr>
            <w:tcW w:w="3974" w:type="pct"/>
            <w:gridSpan w:val="2"/>
          </w:tcPr>
          <w:p w14:paraId="6588820F" w14:textId="77777777" w:rsidR="00E617C8" w:rsidRPr="00C02AA2" w:rsidRDefault="00E617C8" w:rsidP="000C7561">
            <w:pPr>
              <w:spacing w:line="276" w:lineRule="auto"/>
              <w:jc w:val="both"/>
            </w:pPr>
            <w:r w:rsidRPr="00C02AA2">
              <w:t>Recall the weight (g/m</w:t>
            </w:r>
            <w:r w:rsidRPr="00C02AA2">
              <w:rPr>
                <w:vertAlign w:val="superscript"/>
              </w:rPr>
              <w:t>2</w:t>
            </w:r>
            <w:r w:rsidRPr="00C02AA2">
              <w:t>) range of glassine paper.</w:t>
            </w:r>
          </w:p>
        </w:tc>
        <w:tc>
          <w:tcPr>
            <w:tcW w:w="294" w:type="pct"/>
            <w:vAlign w:val="bottom"/>
          </w:tcPr>
          <w:p w14:paraId="40F257C9" w14:textId="77777777" w:rsidR="00E617C8" w:rsidRPr="00C02AA2" w:rsidRDefault="00E617C8" w:rsidP="00D21B4B">
            <w:pPr>
              <w:jc w:val="center"/>
            </w:pPr>
            <w:r w:rsidRPr="00C02AA2">
              <w:t>CO3</w:t>
            </w:r>
          </w:p>
        </w:tc>
        <w:tc>
          <w:tcPr>
            <w:tcW w:w="237" w:type="pct"/>
            <w:vAlign w:val="bottom"/>
          </w:tcPr>
          <w:p w14:paraId="2C1E87CC" w14:textId="77777777" w:rsidR="00E617C8" w:rsidRPr="00C02AA2" w:rsidRDefault="00E617C8" w:rsidP="00D21B4B">
            <w:pPr>
              <w:jc w:val="center"/>
            </w:pPr>
            <w:r w:rsidRPr="00C02AA2">
              <w:t>R</w:t>
            </w:r>
          </w:p>
        </w:tc>
        <w:tc>
          <w:tcPr>
            <w:tcW w:w="244" w:type="pct"/>
            <w:vAlign w:val="bottom"/>
          </w:tcPr>
          <w:p w14:paraId="2A4C656B" w14:textId="77777777" w:rsidR="00E617C8" w:rsidRPr="00C02AA2" w:rsidRDefault="00E617C8" w:rsidP="00D21B4B">
            <w:pPr>
              <w:jc w:val="center"/>
            </w:pPr>
            <w:r w:rsidRPr="00C02AA2">
              <w:t>1</w:t>
            </w:r>
          </w:p>
        </w:tc>
      </w:tr>
      <w:tr w:rsidR="00E617C8" w:rsidRPr="00C02AA2" w14:paraId="3316DC56" w14:textId="77777777" w:rsidTr="000C7561">
        <w:trPr>
          <w:trHeight w:val="283"/>
        </w:trPr>
        <w:tc>
          <w:tcPr>
            <w:tcW w:w="251" w:type="pct"/>
            <w:vAlign w:val="bottom"/>
          </w:tcPr>
          <w:p w14:paraId="319F8E41" w14:textId="77777777" w:rsidR="00E617C8" w:rsidRPr="00C02AA2" w:rsidRDefault="00E617C8" w:rsidP="00D21B4B">
            <w:pPr>
              <w:jc w:val="center"/>
            </w:pPr>
            <w:r w:rsidRPr="00C02AA2">
              <w:t>6.</w:t>
            </w:r>
          </w:p>
        </w:tc>
        <w:tc>
          <w:tcPr>
            <w:tcW w:w="3974" w:type="pct"/>
            <w:gridSpan w:val="2"/>
          </w:tcPr>
          <w:p w14:paraId="512116E6" w14:textId="77777777" w:rsidR="00E617C8" w:rsidRPr="00C02AA2" w:rsidRDefault="00E617C8" w:rsidP="000C7561">
            <w:pPr>
              <w:spacing w:line="276" w:lineRule="auto"/>
              <w:jc w:val="both"/>
            </w:pPr>
            <w:r w:rsidRPr="00C02AA2">
              <w:t>Define calendaring.</w:t>
            </w:r>
          </w:p>
        </w:tc>
        <w:tc>
          <w:tcPr>
            <w:tcW w:w="294" w:type="pct"/>
            <w:vAlign w:val="bottom"/>
          </w:tcPr>
          <w:p w14:paraId="7D7853BC" w14:textId="77777777" w:rsidR="00E617C8" w:rsidRPr="00C02AA2" w:rsidRDefault="00E617C8" w:rsidP="00D21B4B">
            <w:pPr>
              <w:jc w:val="center"/>
            </w:pPr>
            <w:r w:rsidRPr="00C02AA2">
              <w:t>CO3</w:t>
            </w:r>
          </w:p>
        </w:tc>
        <w:tc>
          <w:tcPr>
            <w:tcW w:w="237" w:type="pct"/>
            <w:vAlign w:val="bottom"/>
          </w:tcPr>
          <w:p w14:paraId="0C315FDE" w14:textId="77777777" w:rsidR="00E617C8" w:rsidRPr="00C02AA2" w:rsidRDefault="00E617C8" w:rsidP="00D21B4B">
            <w:pPr>
              <w:jc w:val="center"/>
            </w:pPr>
            <w:r w:rsidRPr="00C02AA2">
              <w:t>U</w:t>
            </w:r>
          </w:p>
        </w:tc>
        <w:tc>
          <w:tcPr>
            <w:tcW w:w="244" w:type="pct"/>
            <w:vAlign w:val="bottom"/>
          </w:tcPr>
          <w:p w14:paraId="5D3771D5" w14:textId="77777777" w:rsidR="00E617C8" w:rsidRPr="00C02AA2" w:rsidRDefault="00E617C8" w:rsidP="00D21B4B">
            <w:pPr>
              <w:jc w:val="center"/>
            </w:pPr>
            <w:r w:rsidRPr="00C02AA2">
              <w:t>1</w:t>
            </w:r>
          </w:p>
        </w:tc>
      </w:tr>
      <w:tr w:rsidR="00E617C8" w:rsidRPr="00C02AA2" w14:paraId="72E46490" w14:textId="77777777" w:rsidTr="001A319B">
        <w:trPr>
          <w:trHeight w:val="283"/>
        </w:trPr>
        <w:tc>
          <w:tcPr>
            <w:tcW w:w="251" w:type="pct"/>
            <w:vAlign w:val="bottom"/>
          </w:tcPr>
          <w:p w14:paraId="0F0F8E8F" w14:textId="77777777" w:rsidR="00E617C8" w:rsidRPr="00C02AA2" w:rsidRDefault="00E617C8" w:rsidP="00D21B4B">
            <w:pPr>
              <w:jc w:val="center"/>
            </w:pPr>
            <w:r w:rsidRPr="00C02AA2">
              <w:t>7.</w:t>
            </w:r>
          </w:p>
        </w:tc>
        <w:tc>
          <w:tcPr>
            <w:tcW w:w="3974" w:type="pct"/>
            <w:gridSpan w:val="2"/>
            <w:vAlign w:val="bottom"/>
          </w:tcPr>
          <w:p w14:paraId="62DCCA15" w14:textId="77777777" w:rsidR="00E617C8" w:rsidRPr="00C02AA2" w:rsidRDefault="00E617C8" w:rsidP="00240273">
            <w:pPr>
              <w:pStyle w:val="Default"/>
            </w:pPr>
            <w:r w:rsidRPr="00C02AA2">
              <w:t>Describe polymer.</w:t>
            </w:r>
          </w:p>
        </w:tc>
        <w:tc>
          <w:tcPr>
            <w:tcW w:w="294" w:type="pct"/>
            <w:vAlign w:val="bottom"/>
          </w:tcPr>
          <w:p w14:paraId="4B416211" w14:textId="77777777" w:rsidR="00E617C8" w:rsidRPr="00C02AA2" w:rsidRDefault="00E617C8" w:rsidP="00D21B4B">
            <w:pPr>
              <w:jc w:val="center"/>
            </w:pPr>
            <w:r w:rsidRPr="00C02AA2">
              <w:t>CO4</w:t>
            </w:r>
          </w:p>
        </w:tc>
        <w:tc>
          <w:tcPr>
            <w:tcW w:w="237" w:type="pct"/>
            <w:vAlign w:val="bottom"/>
          </w:tcPr>
          <w:p w14:paraId="265C093C" w14:textId="77777777" w:rsidR="00E617C8" w:rsidRPr="00C02AA2" w:rsidRDefault="00E617C8" w:rsidP="00D21B4B">
            <w:pPr>
              <w:jc w:val="center"/>
            </w:pPr>
            <w:r w:rsidRPr="00C02AA2">
              <w:t>U</w:t>
            </w:r>
          </w:p>
        </w:tc>
        <w:tc>
          <w:tcPr>
            <w:tcW w:w="244" w:type="pct"/>
            <w:vAlign w:val="bottom"/>
          </w:tcPr>
          <w:p w14:paraId="33DAFB38" w14:textId="77777777" w:rsidR="00E617C8" w:rsidRPr="00C02AA2" w:rsidRDefault="00E617C8" w:rsidP="00D21B4B">
            <w:pPr>
              <w:jc w:val="center"/>
            </w:pPr>
            <w:r w:rsidRPr="00C02AA2">
              <w:t>1</w:t>
            </w:r>
          </w:p>
        </w:tc>
      </w:tr>
      <w:tr w:rsidR="00E617C8" w:rsidRPr="00C02AA2" w14:paraId="66916771" w14:textId="77777777" w:rsidTr="001A319B">
        <w:trPr>
          <w:trHeight w:val="283"/>
        </w:trPr>
        <w:tc>
          <w:tcPr>
            <w:tcW w:w="251" w:type="pct"/>
            <w:vAlign w:val="bottom"/>
          </w:tcPr>
          <w:p w14:paraId="3EF2E49E" w14:textId="77777777" w:rsidR="00E617C8" w:rsidRPr="00C02AA2" w:rsidRDefault="00E617C8" w:rsidP="00D21B4B">
            <w:pPr>
              <w:jc w:val="center"/>
            </w:pPr>
            <w:r w:rsidRPr="00C02AA2">
              <w:t>8.</w:t>
            </w:r>
          </w:p>
        </w:tc>
        <w:tc>
          <w:tcPr>
            <w:tcW w:w="3974" w:type="pct"/>
            <w:gridSpan w:val="2"/>
            <w:vAlign w:val="bottom"/>
          </w:tcPr>
          <w:p w14:paraId="0739686E" w14:textId="77777777" w:rsidR="00E617C8" w:rsidRPr="00C02AA2" w:rsidRDefault="00E617C8" w:rsidP="00240273">
            <w:pPr>
              <w:pStyle w:val="Default"/>
            </w:pPr>
            <w:r>
              <w:t>L</w:t>
            </w:r>
            <w:r w:rsidRPr="00C02AA2">
              <w:t>ist any two sealing methods.</w:t>
            </w:r>
          </w:p>
        </w:tc>
        <w:tc>
          <w:tcPr>
            <w:tcW w:w="294" w:type="pct"/>
            <w:vAlign w:val="bottom"/>
          </w:tcPr>
          <w:p w14:paraId="4067EE12" w14:textId="77777777" w:rsidR="00E617C8" w:rsidRPr="00C02AA2" w:rsidRDefault="00E617C8" w:rsidP="00D21B4B">
            <w:pPr>
              <w:jc w:val="center"/>
            </w:pPr>
            <w:r w:rsidRPr="00C02AA2">
              <w:t>CO4</w:t>
            </w:r>
          </w:p>
        </w:tc>
        <w:tc>
          <w:tcPr>
            <w:tcW w:w="237" w:type="pct"/>
            <w:vAlign w:val="bottom"/>
          </w:tcPr>
          <w:p w14:paraId="6E250586" w14:textId="77777777" w:rsidR="00E617C8" w:rsidRPr="00C02AA2" w:rsidRDefault="00E617C8" w:rsidP="00D21B4B">
            <w:pPr>
              <w:jc w:val="center"/>
            </w:pPr>
            <w:r w:rsidRPr="00C02AA2">
              <w:t>A</w:t>
            </w:r>
          </w:p>
        </w:tc>
        <w:tc>
          <w:tcPr>
            <w:tcW w:w="244" w:type="pct"/>
            <w:vAlign w:val="bottom"/>
          </w:tcPr>
          <w:p w14:paraId="1D51CF7B" w14:textId="77777777" w:rsidR="00E617C8" w:rsidRPr="00C02AA2" w:rsidRDefault="00E617C8" w:rsidP="00D21B4B">
            <w:pPr>
              <w:jc w:val="center"/>
            </w:pPr>
            <w:r w:rsidRPr="00C02AA2">
              <w:t>1</w:t>
            </w:r>
          </w:p>
        </w:tc>
      </w:tr>
      <w:tr w:rsidR="00E617C8" w:rsidRPr="00C02AA2" w14:paraId="02961F25" w14:textId="77777777" w:rsidTr="001A319B">
        <w:trPr>
          <w:trHeight w:val="283"/>
        </w:trPr>
        <w:tc>
          <w:tcPr>
            <w:tcW w:w="251" w:type="pct"/>
            <w:vAlign w:val="bottom"/>
          </w:tcPr>
          <w:p w14:paraId="733A3802" w14:textId="77777777" w:rsidR="00E617C8" w:rsidRPr="00C02AA2" w:rsidRDefault="00E617C8" w:rsidP="00D21B4B">
            <w:pPr>
              <w:jc w:val="center"/>
            </w:pPr>
            <w:r w:rsidRPr="00C02AA2">
              <w:t>9.</w:t>
            </w:r>
          </w:p>
        </w:tc>
        <w:tc>
          <w:tcPr>
            <w:tcW w:w="3974" w:type="pct"/>
            <w:gridSpan w:val="2"/>
            <w:vAlign w:val="bottom"/>
          </w:tcPr>
          <w:p w14:paraId="1B839C64" w14:textId="77777777" w:rsidR="00E617C8" w:rsidRPr="00C02AA2" w:rsidRDefault="00E617C8" w:rsidP="00240273">
            <w:pPr>
              <w:pStyle w:val="Default"/>
            </w:pPr>
            <w:r w:rsidRPr="00C02AA2">
              <w:t>Define WVTR.</w:t>
            </w:r>
          </w:p>
        </w:tc>
        <w:tc>
          <w:tcPr>
            <w:tcW w:w="294" w:type="pct"/>
            <w:vAlign w:val="bottom"/>
          </w:tcPr>
          <w:p w14:paraId="23135EF4" w14:textId="77777777" w:rsidR="00E617C8" w:rsidRPr="00C02AA2" w:rsidRDefault="00E617C8" w:rsidP="00D21B4B">
            <w:pPr>
              <w:jc w:val="center"/>
            </w:pPr>
            <w:r w:rsidRPr="00C02AA2">
              <w:t>CO6</w:t>
            </w:r>
          </w:p>
        </w:tc>
        <w:tc>
          <w:tcPr>
            <w:tcW w:w="237" w:type="pct"/>
            <w:vAlign w:val="bottom"/>
          </w:tcPr>
          <w:p w14:paraId="392E7A14" w14:textId="77777777" w:rsidR="00E617C8" w:rsidRPr="00C02AA2" w:rsidRDefault="00E617C8" w:rsidP="00D21B4B">
            <w:pPr>
              <w:jc w:val="center"/>
            </w:pPr>
            <w:r w:rsidRPr="00C02AA2">
              <w:t>U</w:t>
            </w:r>
          </w:p>
        </w:tc>
        <w:tc>
          <w:tcPr>
            <w:tcW w:w="244" w:type="pct"/>
            <w:vAlign w:val="bottom"/>
          </w:tcPr>
          <w:p w14:paraId="470E1706" w14:textId="77777777" w:rsidR="00E617C8" w:rsidRPr="00C02AA2" w:rsidRDefault="00E617C8" w:rsidP="00D21B4B">
            <w:pPr>
              <w:jc w:val="center"/>
            </w:pPr>
            <w:r w:rsidRPr="00C02AA2">
              <w:t>1</w:t>
            </w:r>
          </w:p>
        </w:tc>
      </w:tr>
      <w:tr w:rsidR="00E617C8" w:rsidRPr="00C02AA2" w14:paraId="4E02327A" w14:textId="77777777" w:rsidTr="001A319B">
        <w:trPr>
          <w:trHeight w:val="283"/>
        </w:trPr>
        <w:tc>
          <w:tcPr>
            <w:tcW w:w="251" w:type="pct"/>
            <w:vAlign w:val="bottom"/>
          </w:tcPr>
          <w:p w14:paraId="54357960" w14:textId="77777777" w:rsidR="00E617C8" w:rsidRPr="00C02AA2" w:rsidRDefault="00E617C8" w:rsidP="00D21B4B">
            <w:pPr>
              <w:jc w:val="center"/>
            </w:pPr>
            <w:r w:rsidRPr="00C02AA2">
              <w:t>10.</w:t>
            </w:r>
          </w:p>
        </w:tc>
        <w:tc>
          <w:tcPr>
            <w:tcW w:w="3974" w:type="pct"/>
            <w:gridSpan w:val="2"/>
            <w:vAlign w:val="bottom"/>
          </w:tcPr>
          <w:p w14:paraId="227E34CA" w14:textId="77777777" w:rsidR="00E617C8" w:rsidRPr="00C02AA2" w:rsidRDefault="00E617C8" w:rsidP="00FF6279">
            <w:pPr>
              <w:rPr>
                <w:lang w:val="en-GB"/>
              </w:rPr>
            </w:pPr>
            <w:r w:rsidRPr="00C02AA2">
              <w:rPr>
                <w:lang w:val="en-GB"/>
              </w:rPr>
              <w:t>Expand RFID.</w:t>
            </w:r>
          </w:p>
        </w:tc>
        <w:tc>
          <w:tcPr>
            <w:tcW w:w="294" w:type="pct"/>
            <w:vAlign w:val="bottom"/>
          </w:tcPr>
          <w:p w14:paraId="5EBBFCDA" w14:textId="77777777" w:rsidR="00E617C8" w:rsidRPr="00C02AA2" w:rsidRDefault="00E617C8" w:rsidP="00D21B4B">
            <w:pPr>
              <w:jc w:val="center"/>
            </w:pPr>
            <w:r w:rsidRPr="00C02AA2">
              <w:t>CO6</w:t>
            </w:r>
          </w:p>
        </w:tc>
        <w:tc>
          <w:tcPr>
            <w:tcW w:w="237" w:type="pct"/>
            <w:vAlign w:val="bottom"/>
          </w:tcPr>
          <w:p w14:paraId="6CE01E5F" w14:textId="77777777" w:rsidR="00E617C8" w:rsidRPr="00C02AA2" w:rsidRDefault="00E617C8" w:rsidP="00D21B4B">
            <w:pPr>
              <w:jc w:val="center"/>
            </w:pPr>
            <w:r w:rsidRPr="00C02AA2">
              <w:t>U</w:t>
            </w:r>
          </w:p>
        </w:tc>
        <w:tc>
          <w:tcPr>
            <w:tcW w:w="244" w:type="pct"/>
            <w:vAlign w:val="bottom"/>
          </w:tcPr>
          <w:p w14:paraId="6CFA00EB" w14:textId="77777777" w:rsidR="00E617C8" w:rsidRPr="00C02AA2" w:rsidRDefault="00E617C8" w:rsidP="00D21B4B">
            <w:pPr>
              <w:jc w:val="center"/>
            </w:pPr>
            <w:r w:rsidRPr="00C02AA2">
              <w:t>1</w:t>
            </w:r>
          </w:p>
        </w:tc>
      </w:tr>
      <w:tr w:rsidR="00E617C8" w:rsidRPr="00C02AA2" w14:paraId="43957599" w14:textId="77777777" w:rsidTr="0037089B">
        <w:trPr>
          <w:trHeight w:val="552"/>
        </w:trPr>
        <w:tc>
          <w:tcPr>
            <w:tcW w:w="5000" w:type="pct"/>
            <w:gridSpan w:val="6"/>
            <w:vAlign w:val="center"/>
          </w:tcPr>
          <w:p w14:paraId="45575CF1" w14:textId="77777777" w:rsidR="00E617C8" w:rsidRPr="00C02AA2" w:rsidRDefault="00E617C8" w:rsidP="008C57B9">
            <w:pPr>
              <w:jc w:val="center"/>
              <w:rPr>
                <w:b/>
                <w:u w:val="single"/>
              </w:rPr>
            </w:pPr>
            <w:r w:rsidRPr="00C02AA2">
              <w:rPr>
                <w:b/>
                <w:u w:val="single"/>
              </w:rPr>
              <w:t>PART – B (6 X 3 = 18 MARKS)</w:t>
            </w:r>
          </w:p>
        </w:tc>
      </w:tr>
      <w:tr w:rsidR="00E617C8" w:rsidRPr="00C02AA2" w14:paraId="3C17CC6F" w14:textId="77777777" w:rsidTr="001A319B">
        <w:trPr>
          <w:trHeight w:val="283"/>
        </w:trPr>
        <w:tc>
          <w:tcPr>
            <w:tcW w:w="251" w:type="pct"/>
            <w:vAlign w:val="bottom"/>
          </w:tcPr>
          <w:p w14:paraId="57CD4593" w14:textId="77777777" w:rsidR="00E617C8" w:rsidRPr="00C02AA2" w:rsidRDefault="00E617C8" w:rsidP="009D0856">
            <w:pPr>
              <w:pStyle w:val="NoSpacing"/>
            </w:pPr>
            <w:r w:rsidRPr="00C02AA2">
              <w:t>11.</w:t>
            </w:r>
          </w:p>
        </w:tc>
        <w:tc>
          <w:tcPr>
            <w:tcW w:w="3974" w:type="pct"/>
            <w:gridSpan w:val="2"/>
            <w:vAlign w:val="bottom"/>
          </w:tcPr>
          <w:p w14:paraId="78F2EDD1" w14:textId="77777777" w:rsidR="00E617C8" w:rsidRPr="00C02AA2" w:rsidRDefault="00E617C8" w:rsidP="009D0856">
            <w:pPr>
              <w:pStyle w:val="NoSpacing"/>
            </w:pPr>
            <w:r w:rsidRPr="00C02AA2">
              <w:t>Write the changes that occur in the food due to fat oxidation.</w:t>
            </w:r>
          </w:p>
        </w:tc>
        <w:tc>
          <w:tcPr>
            <w:tcW w:w="294" w:type="pct"/>
            <w:vAlign w:val="bottom"/>
          </w:tcPr>
          <w:p w14:paraId="1A9A6DD4" w14:textId="77777777" w:rsidR="00E617C8" w:rsidRPr="00C02AA2" w:rsidRDefault="00E617C8" w:rsidP="009D0856">
            <w:pPr>
              <w:pStyle w:val="NoSpacing"/>
              <w:jc w:val="center"/>
            </w:pPr>
            <w:r w:rsidRPr="00C02AA2">
              <w:t>CO2</w:t>
            </w:r>
          </w:p>
        </w:tc>
        <w:tc>
          <w:tcPr>
            <w:tcW w:w="237" w:type="pct"/>
            <w:vAlign w:val="bottom"/>
          </w:tcPr>
          <w:p w14:paraId="31741E15" w14:textId="77777777" w:rsidR="00E617C8" w:rsidRPr="00C02AA2" w:rsidRDefault="00E617C8" w:rsidP="009D0856">
            <w:pPr>
              <w:pStyle w:val="NoSpacing"/>
              <w:jc w:val="center"/>
            </w:pPr>
            <w:r w:rsidRPr="00C02AA2">
              <w:t>An</w:t>
            </w:r>
          </w:p>
        </w:tc>
        <w:tc>
          <w:tcPr>
            <w:tcW w:w="244" w:type="pct"/>
            <w:vAlign w:val="bottom"/>
          </w:tcPr>
          <w:p w14:paraId="4EB2CAB8" w14:textId="77777777" w:rsidR="00E617C8" w:rsidRPr="00C02AA2" w:rsidRDefault="00E617C8" w:rsidP="009D0856">
            <w:pPr>
              <w:pStyle w:val="NoSpacing"/>
              <w:jc w:val="center"/>
            </w:pPr>
            <w:r w:rsidRPr="00C02AA2">
              <w:t>3</w:t>
            </w:r>
          </w:p>
        </w:tc>
      </w:tr>
      <w:tr w:rsidR="00E617C8" w:rsidRPr="00C02AA2" w14:paraId="4DDD32E7" w14:textId="77777777" w:rsidTr="001A319B">
        <w:trPr>
          <w:trHeight w:val="283"/>
        </w:trPr>
        <w:tc>
          <w:tcPr>
            <w:tcW w:w="251" w:type="pct"/>
            <w:vAlign w:val="bottom"/>
          </w:tcPr>
          <w:p w14:paraId="780AA51F" w14:textId="77777777" w:rsidR="00E617C8" w:rsidRPr="00C02AA2" w:rsidRDefault="00E617C8" w:rsidP="009D0856">
            <w:pPr>
              <w:pStyle w:val="NoSpacing"/>
            </w:pPr>
            <w:r w:rsidRPr="00C02AA2">
              <w:t>12.</w:t>
            </w:r>
          </w:p>
        </w:tc>
        <w:tc>
          <w:tcPr>
            <w:tcW w:w="3974" w:type="pct"/>
            <w:gridSpan w:val="2"/>
            <w:vAlign w:val="bottom"/>
          </w:tcPr>
          <w:p w14:paraId="4B6D9E8E" w14:textId="77777777" w:rsidR="00E617C8" w:rsidRPr="00C02AA2" w:rsidRDefault="00E617C8" w:rsidP="009D0856">
            <w:pPr>
              <w:pStyle w:val="NoSpacing"/>
            </w:pPr>
            <w:r>
              <w:t>L</w:t>
            </w:r>
            <w:r w:rsidRPr="00C02AA2">
              <w:t>ist the advantages of metal cans.</w:t>
            </w:r>
          </w:p>
        </w:tc>
        <w:tc>
          <w:tcPr>
            <w:tcW w:w="294" w:type="pct"/>
            <w:vAlign w:val="bottom"/>
          </w:tcPr>
          <w:p w14:paraId="47689703" w14:textId="77777777" w:rsidR="00E617C8" w:rsidRPr="00C02AA2" w:rsidRDefault="00E617C8" w:rsidP="009D0856">
            <w:pPr>
              <w:pStyle w:val="NoSpacing"/>
              <w:jc w:val="center"/>
            </w:pPr>
            <w:r w:rsidRPr="00C02AA2">
              <w:t>CO1</w:t>
            </w:r>
          </w:p>
        </w:tc>
        <w:tc>
          <w:tcPr>
            <w:tcW w:w="237" w:type="pct"/>
            <w:vAlign w:val="bottom"/>
          </w:tcPr>
          <w:p w14:paraId="1276175F" w14:textId="77777777" w:rsidR="00E617C8" w:rsidRPr="00C02AA2" w:rsidRDefault="00E617C8" w:rsidP="009D0856">
            <w:pPr>
              <w:pStyle w:val="NoSpacing"/>
              <w:jc w:val="center"/>
            </w:pPr>
            <w:r w:rsidRPr="00C02AA2">
              <w:t>A</w:t>
            </w:r>
          </w:p>
        </w:tc>
        <w:tc>
          <w:tcPr>
            <w:tcW w:w="244" w:type="pct"/>
            <w:vAlign w:val="bottom"/>
          </w:tcPr>
          <w:p w14:paraId="576B63B6" w14:textId="77777777" w:rsidR="00E617C8" w:rsidRPr="00C02AA2" w:rsidRDefault="00E617C8" w:rsidP="009D0856">
            <w:pPr>
              <w:pStyle w:val="NoSpacing"/>
              <w:jc w:val="center"/>
            </w:pPr>
            <w:r w:rsidRPr="00C02AA2">
              <w:t>3</w:t>
            </w:r>
          </w:p>
        </w:tc>
      </w:tr>
      <w:tr w:rsidR="00E617C8" w:rsidRPr="00C02AA2" w14:paraId="67964FC8" w14:textId="77777777" w:rsidTr="001A319B">
        <w:trPr>
          <w:trHeight w:val="283"/>
        </w:trPr>
        <w:tc>
          <w:tcPr>
            <w:tcW w:w="251" w:type="pct"/>
            <w:vAlign w:val="bottom"/>
          </w:tcPr>
          <w:p w14:paraId="39F6B670" w14:textId="77777777" w:rsidR="00E617C8" w:rsidRPr="00C02AA2" w:rsidRDefault="00E617C8" w:rsidP="009D0856">
            <w:pPr>
              <w:pStyle w:val="NoSpacing"/>
            </w:pPr>
            <w:r w:rsidRPr="00C02AA2">
              <w:t>13.</w:t>
            </w:r>
          </w:p>
        </w:tc>
        <w:tc>
          <w:tcPr>
            <w:tcW w:w="3974" w:type="pct"/>
            <w:gridSpan w:val="2"/>
            <w:vAlign w:val="bottom"/>
          </w:tcPr>
          <w:p w14:paraId="48C1BD74" w14:textId="77777777" w:rsidR="00E617C8" w:rsidRPr="00C02AA2" w:rsidRDefault="00E617C8" w:rsidP="009D0856">
            <w:pPr>
              <w:pStyle w:val="NoSpacing"/>
            </w:pPr>
            <w:r w:rsidRPr="00C02AA2">
              <w:t>List the characteristics of soft wood and hard wood fibres.</w:t>
            </w:r>
          </w:p>
        </w:tc>
        <w:tc>
          <w:tcPr>
            <w:tcW w:w="294" w:type="pct"/>
            <w:vAlign w:val="bottom"/>
          </w:tcPr>
          <w:p w14:paraId="4B8DF204" w14:textId="77777777" w:rsidR="00E617C8" w:rsidRPr="00C02AA2" w:rsidRDefault="00E617C8" w:rsidP="009D0856">
            <w:pPr>
              <w:pStyle w:val="NoSpacing"/>
              <w:jc w:val="center"/>
            </w:pPr>
            <w:r w:rsidRPr="00C02AA2">
              <w:t>CO3</w:t>
            </w:r>
          </w:p>
        </w:tc>
        <w:tc>
          <w:tcPr>
            <w:tcW w:w="237" w:type="pct"/>
            <w:vAlign w:val="bottom"/>
          </w:tcPr>
          <w:p w14:paraId="1F8A6C5B" w14:textId="77777777" w:rsidR="00E617C8" w:rsidRPr="00C02AA2" w:rsidRDefault="00E617C8" w:rsidP="009D0856">
            <w:pPr>
              <w:pStyle w:val="NoSpacing"/>
              <w:jc w:val="center"/>
            </w:pPr>
            <w:r w:rsidRPr="00C02AA2">
              <w:t>E</w:t>
            </w:r>
          </w:p>
        </w:tc>
        <w:tc>
          <w:tcPr>
            <w:tcW w:w="244" w:type="pct"/>
            <w:vAlign w:val="bottom"/>
          </w:tcPr>
          <w:p w14:paraId="1C6B9DED" w14:textId="77777777" w:rsidR="00E617C8" w:rsidRPr="00C02AA2" w:rsidRDefault="00E617C8" w:rsidP="009D0856">
            <w:pPr>
              <w:pStyle w:val="NoSpacing"/>
              <w:jc w:val="center"/>
            </w:pPr>
            <w:r w:rsidRPr="00C02AA2">
              <w:t>3</w:t>
            </w:r>
          </w:p>
        </w:tc>
      </w:tr>
      <w:tr w:rsidR="00E617C8" w:rsidRPr="00C02AA2" w14:paraId="27CFE5B3" w14:textId="77777777" w:rsidTr="001A319B">
        <w:trPr>
          <w:trHeight w:val="283"/>
        </w:trPr>
        <w:tc>
          <w:tcPr>
            <w:tcW w:w="251" w:type="pct"/>
            <w:vAlign w:val="bottom"/>
          </w:tcPr>
          <w:p w14:paraId="0C7F9ED3" w14:textId="77777777" w:rsidR="00E617C8" w:rsidRPr="00C02AA2" w:rsidRDefault="00E617C8" w:rsidP="009D0856">
            <w:pPr>
              <w:pStyle w:val="NoSpacing"/>
            </w:pPr>
            <w:r w:rsidRPr="00C02AA2">
              <w:t>14.</w:t>
            </w:r>
          </w:p>
        </w:tc>
        <w:tc>
          <w:tcPr>
            <w:tcW w:w="3974" w:type="pct"/>
            <w:gridSpan w:val="2"/>
            <w:vAlign w:val="bottom"/>
          </w:tcPr>
          <w:p w14:paraId="16FCBF19" w14:textId="77777777" w:rsidR="00E617C8" w:rsidRPr="00C02AA2" w:rsidRDefault="00E617C8" w:rsidP="009D0856">
            <w:pPr>
              <w:pStyle w:val="NoSpacing"/>
            </w:pPr>
            <w:r w:rsidRPr="00C02AA2">
              <w:t>Explain in brief about sheet/film extrusion.</w:t>
            </w:r>
          </w:p>
        </w:tc>
        <w:tc>
          <w:tcPr>
            <w:tcW w:w="294" w:type="pct"/>
            <w:vAlign w:val="bottom"/>
          </w:tcPr>
          <w:p w14:paraId="793BEFA1" w14:textId="77777777" w:rsidR="00E617C8" w:rsidRPr="00C02AA2" w:rsidRDefault="00E617C8" w:rsidP="009D0856">
            <w:pPr>
              <w:pStyle w:val="NoSpacing"/>
              <w:jc w:val="center"/>
            </w:pPr>
            <w:r w:rsidRPr="00C02AA2">
              <w:t>CO4</w:t>
            </w:r>
          </w:p>
        </w:tc>
        <w:tc>
          <w:tcPr>
            <w:tcW w:w="237" w:type="pct"/>
            <w:vAlign w:val="bottom"/>
          </w:tcPr>
          <w:p w14:paraId="0B64F39F" w14:textId="77777777" w:rsidR="00E617C8" w:rsidRPr="00C02AA2" w:rsidRDefault="00E617C8" w:rsidP="009D0856">
            <w:pPr>
              <w:pStyle w:val="NoSpacing"/>
              <w:jc w:val="center"/>
            </w:pPr>
            <w:r w:rsidRPr="00C02AA2">
              <w:t>U</w:t>
            </w:r>
          </w:p>
        </w:tc>
        <w:tc>
          <w:tcPr>
            <w:tcW w:w="244" w:type="pct"/>
            <w:vAlign w:val="bottom"/>
          </w:tcPr>
          <w:p w14:paraId="3AE2BF41" w14:textId="77777777" w:rsidR="00E617C8" w:rsidRPr="00C02AA2" w:rsidRDefault="00E617C8" w:rsidP="009D0856">
            <w:pPr>
              <w:pStyle w:val="NoSpacing"/>
              <w:jc w:val="center"/>
            </w:pPr>
            <w:r w:rsidRPr="00C02AA2">
              <w:t>3</w:t>
            </w:r>
          </w:p>
        </w:tc>
      </w:tr>
      <w:tr w:rsidR="00E617C8" w:rsidRPr="00C02AA2" w14:paraId="59B73CAE" w14:textId="77777777" w:rsidTr="001A319B">
        <w:trPr>
          <w:trHeight w:val="283"/>
        </w:trPr>
        <w:tc>
          <w:tcPr>
            <w:tcW w:w="251" w:type="pct"/>
            <w:vAlign w:val="bottom"/>
          </w:tcPr>
          <w:p w14:paraId="6DABC9A2" w14:textId="77777777" w:rsidR="00E617C8" w:rsidRPr="00C02AA2" w:rsidRDefault="00E617C8" w:rsidP="009D0856">
            <w:pPr>
              <w:pStyle w:val="NoSpacing"/>
            </w:pPr>
            <w:r w:rsidRPr="00C02AA2">
              <w:t>15.</w:t>
            </w:r>
          </w:p>
        </w:tc>
        <w:tc>
          <w:tcPr>
            <w:tcW w:w="3974" w:type="pct"/>
            <w:gridSpan w:val="2"/>
            <w:vAlign w:val="bottom"/>
          </w:tcPr>
          <w:p w14:paraId="7263423C" w14:textId="77777777" w:rsidR="00E617C8" w:rsidRPr="00C02AA2" w:rsidRDefault="00E617C8" w:rsidP="004C087D">
            <w:pPr>
              <w:pStyle w:val="Default"/>
            </w:pPr>
            <w:r w:rsidRPr="00C02AA2">
              <w:t>Discuss the working principle and application of hot wire sealing.</w:t>
            </w:r>
          </w:p>
        </w:tc>
        <w:tc>
          <w:tcPr>
            <w:tcW w:w="294" w:type="pct"/>
            <w:vAlign w:val="bottom"/>
          </w:tcPr>
          <w:p w14:paraId="64F0F7B3" w14:textId="77777777" w:rsidR="00E617C8" w:rsidRPr="00C02AA2" w:rsidRDefault="00E617C8" w:rsidP="009D0856">
            <w:pPr>
              <w:pStyle w:val="NoSpacing"/>
              <w:jc w:val="center"/>
            </w:pPr>
            <w:r w:rsidRPr="00C02AA2">
              <w:t>CO5</w:t>
            </w:r>
          </w:p>
        </w:tc>
        <w:tc>
          <w:tcPr>
            <w:tcW w:w="237" w:type="pct"/>
            <w:vAlign w:val="bottom"/>
          </w:tcPr>
          <w:p w14:paraId="0B5B6A45" w14:textId="77777777" w:rsidR="00E617C8" w:rsidRPr="00C02AA2" w:rsidRDefault="00E617C8" w:rsidP="009D0856">
            <w:pPr>
              <w:pStyle w:val="NoSpacing"/>
              <w:jc w:val="center"/>
            </w:pPr>
            <w:r w:rsidRPr="00C02AA2">
              <w:t>A</w:t>
            </w:r>
          </w:p>
        </w:tc>
        <w:tc>
          <w:tcPr>
            <w:tcW w:w="244" w:type="pct"/>
            <w:vAlign w:val="bottom"/>
          </w:tcPr>
          <w:p w14:paraId="4D087D2E" w14:textId="77777777" w:rsidR="00E617C8" w:rsidRPr="00C02AA2" w:rsidRDefault="00E617C8" w:rsidP="009D0856">
            <w:pPr>
              <w:pStyle w:val="NoSpacing"/>
              <w:jc w:val="center"/>
            </w:pPr>
            <w:r w:rsidRPr="00C02AA2">
              <w:t>3</w:t>
            </w:r>
          </w:p>
        </w:tc>
      </w:tr>
      <w:tr w:rsidR="00E617C8" w:rsidRPr="00C02AA2" w14:paraId="3BF52093" w14:textId="77777777" w:rsidTr="001A319B">
        <w:trPr>
          <w:trHeight w:val="283"/>
        </w:trPr>
        <w:tc>
          <w:tcPr>
            <w:tcW w:w="251" w:type="pct"/>
            <w:vAlign w:val="bottom"/>
          </w:tcPr>
          <w:p w14:paraId="659FB96C" w14:textId="77777777" w:rsidR="00E617C8" w:rsidRPr="00C02AA2" w:rsidRDefault="00E617C8" w:rsidP="009D0856">
            <w:pPr>
              <w:pStyle w:val="NoSpacing"/>
            </w:pPr>
            <w:r w:rsidRPr="00C02AA2">
              <w:t>16.</w:t>
            </w:r>
          </w:p>
        </w:tc>
        <w:tc>
          <w:tcPr>
            <w:tcW w:w="3974" w:type="pct"/>
            <w:gridSpan w:val="2"/>
            <w:vAlign w:val="bottom"/>
          </w:tcPr>
          <w:p w14:paraId="3B9958C0" w14:textId="77777777" w:rsidR="00E617C8" w:rsidRPr="00C02AA2" w:rsidRDefault="00E617C8" w:rsidP="009D0856">
            <w:pPr>
              <w:pStyle w:val="NoSpacing"/>
            </w:pPr>
            <w:r w:rsidRPr="00C02AA2">
              <w:rPr>
                <w:lang w:val="en-IN"/>
              </w:rPr>
              <w:t>Write the classification of Intelligent packaging system.</w:t>
            </w:r>
          </w:p>
        </w:tc>
        <w:tc>
          <w:tcPr>
            <w:tcW w:w="294" w:type="pct"/>
            <w:vAlign w:val="bottom"/>
          </w:tcPr>
          <w:p w14:paraId="04EE828A" w14:textId="77777777" w:rsidR="00E617C8" w:rsidRPr="00C02AA2" w:rsidRDefault="00E617C8" w:rsidP="009D0856">
            <w:pPr>
              <w:pStyle w:val="NoSpacing"/>
              <w:jc w:val="center"/>
            </w:pPr>
            <w:r w:rsidRPr="00C02AA2">
              <w:t>CO6</w:t>
            </w:r>
          </w:p>
        </w:tc>
        <w:tc>
          <w:tcPr>
            <w:tcW w:w="237" w:type="pct"/>
            <w:vAlign w:val="bottom"/>
          </w:tcPr>
          <w:p w14:paraId="4D1291DE" w14:textId="77777777" w:rsidR="00E617C8" w:rsidRPr="00C02AA2" w:rsidRDefault="00E617C8" w:rsidP="009D0856">
            <w:pPr>
              <w:pStyle w:val="NoSpacing"/>
              <w:jc w:val="center"/>
            </w:pPr>
            <w:r w:rsidRPr="00C02AA2">
              <w:t>U</w:t>
            </w:r>
          </w:p>
        </w:tc>
        <w:tc>
          <w:tcPr>
            <w:tcW w:w="244" w:type="pct"/>
            <w:vAlign w:val="bottom"/>
          </w:tcPr>
          <w:p w14:paraId="5C72D228" w14:textId="77777777" w:rsidR="00E617C8" w:rsidRPr="00C02AA2" w:rsidRDefault="00E617C8" w:rsidP="009D0856">
            <w:pPr>
              <w:pStyle w:val="NoSpacing"/>
              <w:jc w:val="center"/>
            </w:pPr>
            <w:r w:rsidRPr="00C02AA2">
              <w:t>3</w:t>
            </w:r>
          </w:p>
        </w:tc>
      </w:tr>
      <w:tr w:rsidR="00E617C8" w:rsidRPr="00C02AA2" w14:paraId="7DF69A96" w14:textId="77777777" w:rsidTr="0037089B">
        <w:trPr>
          <w:trHeight w:val="552"/>
        </w:trPr>
        <w:tc>
          <w:tcPr>
            <w:tcW w:w="5000" w:type="pct"/>
            <w:gridSpan w:val="6"/>
          </w:tcPr>
          <w:p w14:paraId="45EF6B4A" w14:textId="77777777" w:rsidR="00E617C8" w:rsidRPr="00C02AA2" w:rsidRDefault="00E617C8" w:rsidP="00375CD9">
            <w:pPr>
              <w:jc w:val="center"/>
              <w:rPr>
                <w:b/>
                <w:u w:val="single"/>
              </w:rPr>
            </w:pPr>
            <w:r w:rsidRPr="00C02AA2">
              <w:rPr>
                <w:b/>
                <w:u w:val="single"/>
              </w:rPr>
              <w:t>PART – C (6 X 12 = 72 MARKS)</w:t>
            </w:r>
          </w:p>
          <w:p w14:paraId="0CF3BF17" w14:textId="77777777" w:rsidR="00E617C8" w:rsidRPr="00C02AA2" w:rsidRDefault="00E617C8" w:rsidP="00375CD9">
            <w:pPr>
              <w:jc w:val="center"/>
              <w:rPr>
                <w:b/>
              </w:rPr>
            </w:pPr>
            <w:r w:rsidRPr="00C02AA2">
              <w:rPr>
                <w:b/>
              </w:rPr>
              <w:t>(Answer any five Questions from Q. No. 17 to 23, Q. No. 24 is Compulsory)</w:t>
            </w:r>
          </w:p>
        </w:tc>
      </w:tr>
      <w:tr w:rsidR="00E617C8" w:rsidRPr="00C02AA2" w14:paraId="176D52EF" w14:textId="77777777" w:rsidTr="001A319B">
        <w:trPr>
          <w:trHeight w:val="283"/>
        </w:trPr>
        <w:tc>
          <w:tcPr>
            <w:tcW w:w="251" w:type="pct"/>
            <w:vAlign w:val="bottom"/>
          </w:tcPr>
          <w:p w14:paraId="78956666" w14:textId="77777777" w:rsidR="00E617C8" w:rsidRPr="00C02AA2" w:rsidRDefault="00E617C8" w:rsidP="009D0856">
            <w:pPr>
              <w:jc w:val="center"/>
            </w:pPr>
            <w:r w:rsidRPr="00C02AA2">
              <w:t>17.</w:t>
            </w:r>
          </w:p>
        </w:tc>
        <w:tc>
          <w:tcPr>
            <w:tcW w:w="178" w:type="pct"/>
            <w:vAlign w:val="bottom"/>
          </w:tcPr>
          <w:p w14:paraId="16864547" w14:textId="77777777" w:rsidR="00E617C8" w:rsidRPr="00C02AA2" w:rsidRDefault="00E617C8" w:rsidP="009D0856">
            <w:pPr>
              <w:jc w:val="center"/>
            </w:pPr>
            <w:r w:rsidRPr="00C02AA2">
              <w:t>a.</w:t>
            </w:r>
          </w:p>
        </w:tc>
        <w:tc>
          <w:tcPr>
            <w:tcW w:w="3796" w:type="pct"/>
            <w:vAlign w:val="bottom"/>
          </w:tcPr>
          <w:p w14:paraId="381C6FC3" w14:textId="77777777" w:rsidR="00E617C8" w:rsidRPr="00C02AA2" w:rsidRDefault="00E617C8" w:rsidP="000C7561">
            <w:pPr>
              <w:autoSpaceDE w:val="0"/>
              <w:autoSpaceDN w:val="0"/>
              <w:adjustRightInd w:val="0"/>
            </w:pPr>
            <w:r>
              <w:t>L</w:t>
            </w:r>
            <w:r w:rsidRPr="00C02AA2">
              <w:t>ist the intrinsic and extrinsic factors that affect the quality of the food.</w:t>
            </w:r>
          </w:p>
        </w:tc>
        <w:tc>
          <w:tcPr>
            <w:tcW w:w="294" w:type="pct"/>
            <w:vAlign w:val="bottom"/>
          </w:tcPr>
          <w:p w14:paraId="35F863CE" w14:textId="77777777" w:rsidR="00E617C8" w:rsidRPr="00C02AA2" w:rsidRDefault="00E617C8" w:rsidP="009D0856">
            <w:pPr>
              <w:jc w:val="center"/>
            </w:pPr>
            <w:r w:rsidRPr="00C02AA2">
              <w:t>CO1</w:t>
            </w:r>
          </w:p>
        </w:tc>
        <w:tc>
          <w:tcPr>
            <w:tcW w:w="237" w:type="pct"/>
            <w:vAlign w:val="bottom"/>
          </w:tcPr>
          <w:p w14:paraId="1519B91E" w14:textId="77777777" w:rsidR="00E617C8" w:rsidRPr="00C02AA2" w:rsidRDefault="00E617C8" w:rsidP="009D0856">
            <w:pPr>
              <w:jc w:val="center"/>
            </w:pPr>
            <w:r w:rsidRPr="00C02AA2">
              <w:t>U</w:t>
            </w:r>
          </w:p>
        </w:tc>
        <w:tc>
          <w:tcPr>
            <w:tcW w:w="244" w:type="pct"/>
            <w:vAlign w:val="bottom"/>
          </w:tcPr>
          <w:p w14:paraId="16DF813A" w14:textId="77777777" w:rsidR="00E617C8" w:rsidRPr="00C02AA2" w:rsidRDefault="00E617C8" w:rsidP="009D0856">
            <w:pPr>
              <w:jc w:val="center"/>
            </w:pPr>
            <w:r w:rsidRPr="00C02AA2">
              <w:t>6</w:t>
            </w:r>
          </w:p>
        </w:tc>
      </w:tr>
      <w:tr w:rsidR="00E617C8" w:rsidRPr="00C02AA2" w14:paraId="35557820" w14:textId="77777777" w:rsidTr="001A319B">
        <w:trPr>
          <w:trHeight w:val="283"/>
        </w:trPr>
        <w:tc>
          <w:tcPr>
            <w:tcW w:w="251" w:type="pct"/>
            <w:vAlign w:val="bottom"/>
          </w:tcPr>
          <w:p w14:paraId="58134B87" w14:textId="77777777" w:rsidR="00E617C8" w:rsidRPr="00C02AA2" w:rsidRDefault="00E617C8" w:rsidP="009D0856">
            <w:pPr>
              <w:jc w:val="center"/>
            </w:pPr>
          </w:p>
        </w:tc>
        <w:tc>
          <w:tcPr>
            <w:tcW w:w="178" w:type="pct"/>
            <w:vAlign w:val="bottom"/>
          </w:tcPr>
          <w:p w14:paraId="7745566D" w14:textId="77777777" w:rsidR="00E617C8" w:rsidRPr="00C02AA2" w:rsidRDefault="00E617C8" w:rsidP="009D0856">
            <w:pPr>
              <w:jc w:val="center"/>
            </w:pPr>
            <w:r w:rsidRPr="00C02AA2">
              <w:t>b.</w:t>
            </w:r>
          </w:p>
        </w:tc>
        <w:tc>
          <w:tcPr>
            <w:tcW w:w="3796" w:type="pct"/>
            <w:vAlign w:val="bottom"/>
          </w:tcPr>
          <w:p w14:paraId="3A119261" w14:textId="77777777" w:rsidR="00E617C8" w:rsidRPr="00C02AA2" w:rsidRDefault="00E617C8" w:rsidP="000C7561">
            <w:r w:rsidRPr="00C02AA2">
              <w:t>Explain the basic functions and requirements of the packaging.</w:t>
            </w:r>
          </w:p>
        </w:tc>
        <w:tc>
          <w:tcPr>
            <w:tcW w:w="294" w:type="pct"/>
            <w:vAlign w:val="bottom"/>
          </w:tcPr>
          <w:p w14:paraId="4F29539A" w14:textId="77777777" w:rsidR="00E617C8" w:rsidRPr="00C02AA2" w:rsidRDefault="00E617C8" w:rsidP="009D0856">
            <w:pPr>
              <w:jc w:val="center"/>
            </w:pPr>
            <w:r w:rsidRPr="00C02AA2">
              <w:t>CO1</w:t>
            </w:r>
          </w:p>
        </w:tc>
        <w:tc>
          <w:tcPr>
            <w:tcW w:w="237" w:type="pct"/>
            <w:vAlign w:val="bottom"/>
          </w:tcPr>
          <w:p w14:paraId="7F7915E8" w14:textId="77777777" w:rsidR="00E617C8" w:rsidRPr="00C02AA2" w:rsidRDefault="00E617C8" w:rsidP="009D0856">
            <w:pPr>
              <w:jc w:val="center"/>
            </w:pPr>
            <w:r w:rsidRPr="00C02AA2">
              <w:t>A</w:t>
            </w:r>
          </w:p>
        </w:tc>
        <w:tc>
          <w:tcPr>
            <w:tcW w:w="244" w:type="pct"/>
            <w:vAlign w:val="bottom"/>
          </w:tcPr>
          <w:p w14:paraId="634A52C0" w14:textId="77777777" w:rsidR="00E617C8" w:rsidRPr="00C02AA2" w:rsidRDefault="00E617C8" w:rsidP="009D0856">
            <w:pPr>
              <w:jc w:val="center"/>
            </w:pPr>
            <w:r w:rsidRPr="00C02AA2">
              <w:t>6</w:t>
            </w:r>
          </w:p>
        </w:tc>
      </w:tr>
      <w:tr w:rsidR="00E617C8" w:rsidRPr="00C02AA2" w14:paraId="71E87AF2" w14:textId="77777777" w:rsidTr="001A319B">
        <w:trPr>
          <w:trHeight w:val="283"/>
        </w:trPr>
        <w:tc>
          <w:tcPr>
            <w:tcW w:w="251" w:type="pct"/>
            <w:vAlign w:val="bottom"/>
          </w:tcPr>
          <w:p w14:paraId="2AEE3E71" w14:textId="77777777" w:rsidR="00E617C8" w:rsidRPr="00C02AA2" w:rsidRDefault="00E617C8" w:rsidP="009D0856">
            <w:pPr>
              <w:jc w:val="center"/>
            </w:pPr>
          </w:p>
        </w:tc>
        <w:tc>
          <w:tcPr>
            <w:tcW w:w="178" w:type="pct"/>
            <w:vAlign w:val="bottom"/>
          </w:tcPr>
          <w:p w14:paraId="10DE2E39" w14:textId="77777777" w:rsidR="00E617C8" w:rsidRPr="00C02AA2" w:rsidRDefault="00E617C8" w:rsidP="009D0856">
            <w:pPr>
              <w:jc w:val="center"/>
            </w:pPr>
          </w:p>
        </w:tc>
        <w:tc>
          <w:tcPr>
            <w:tcW w:w="3796" w:type="pct"/>
            <w:vAlign w:val="bottom"/>
          </w:tcPr>
          <w:p w14:paraId="36A00AE3" w14:textId="77777777" w:rsidR="00E617C8" w:rsidRPr="00C02AA2" w:rsidRDefault="00E617C8" w:rsidP="009D0856"/>
        </w:tc>
        <w:tc>
          <w:tcPr>
            <w:tcW w:w="294" w:type="pct"/>
            <w:vAlign w:val="bottom"/>
          </w:tcPr>
          <w:p w14:paraId="34CE7990" w14:textId="77777777" w:rsidR="00E617C8" w:rsidRPr="00C02AA2" w:rsidRDefault="00E617C8" w:rsidP="009D0856">
            <w:pPr>
              <w:jc w:val="center"/>
            </w:pPr>
          </w:p>
        </w:tc>
        <w:tc>
          <w:tcPr>
            <w:tcW w:w="237" w:type="pct"/>
            <w:vAlign w:val="bottom"/>
          </w:tcPr>
          <w:p w14:paraId="701A4DA5" w14:textId="77777777" w:rsidR="00E617C8" w:rsidRPr="00C02AA2" w:rsidRDefault="00E617C8" w:rsidP="009D0856">
            <w:pPr>
              <w:jc w:val="center"/>
            </w:pPr>
          </w:p>
        </w:tc>
        <w:tc>
          <w:tcPr>
            <w:tcW w:w="244" w:type="pct"/>
            <w:vAlign w:val="bottom"/>
          </w:tcPr>
          <w:p w14:paraId="3C21A5F5" w14:textId="77777777" w:rsidR="00E617C8" w:rsidRPr="00C02AA2" w:rsidRDefault="00E617C8" w:rsidP="009D0856">
            <w:pPr>
              <w:jc w:val="center"/>
            </w:pPr>
          </w:p>
        </w:tc>
      </w:tr>
      <w:tr w:rsidR="00E617C8" w:rsidRPr="00C02AA2" w14:paraId="13DFB462" w14:textId="77777777" w:rsidTr="001A319B">
        <w:trPr>
          <w:trHeight w:val="283"/>
        </w:trPr>
        <w:tc>
          <w:tcPr>
            <w:tcW w:w="251" w:type="pct"/>
            <w:vAlign w:val="bottom"/>
          </w:tcPr>
          <w:p w14:paraId="7EC19909" w14:textId="77777777" w:rsidR="00E617C8" w:rsidRPr="00C02AA2" w:rsidRDefault="00E617C8" w:rsidP="009D0856">
            <w:pPr>
              <w:jc w:val="center"/>
            </w:pPr>
            <w:r w:rsidRPr="00C02AA2">
              <w:t>18.</w:t>
            </w:r>
          </w:p>
        </w:tc>
        <w:tc>
          <w:tcPr>
            <w:tcW w:w="178" w:type="pct"/>
            <w:vAlign w:val="bottom"/>
          </w:tcPr>
          <w:p w14:paraId="6418E9AD" w14:textId="77777777" w:rsidR="00E617C8" w:rsidRPr="00C02AA2" w:rsidRDefault="00E617C8" w:rsidP="009D0856">
            <w:pPr>
              <w:jc w:val="center"/>
            </w:pPr>
            <w:r w:rsidRPr="00C02AA2">
              <w:t>a.</w:t>
            </w:r>
          </w:p>
        </w:tc>
        <w:tc>
          <w:tcPr>
            <w:tcW w:w="3796" w:type="pct"/>
            <w:vAlign w:val="bottom"/>
          </w:tcPr>
          <w:p w14:paraId="2AC971FB" w14:textId="77777777" w:rsidR="00E617C8" w:rsidRPr="00C02AA2" w:rsidRDefault="00E617C8" w:rsidP="009D0856">
            <w:r w:rsidRPr="00C02AA2">
              <w:t>Illustrate the manufacturing process of two piece cans.</w:t>
            </w:r>
          </w:p>
        </w:tc>
        <w:tc>
          <w:tcPr>
            <w:tcW w:w="294" w:type="pct"/>
            <w:vAlign w:val="bottom"/>
          </w:tcPr>
          <w:p w14:paraId="0D2685C0" w14:textId="77777777" w:rsidR="00E617C8" w:rsidRPr="00C02AA2" w:rsidRDefault="00E617C8" w:rsidP="009D0856">
            <w:pPr>
              <w:jc w:val="center"/>
            </w:pPr>
            <w:r w:rsidRPr="00C02AA2">
              <w:t>CO2</w:t>
            </w:r>
          </w:p>
        </w:tc>
        <w:tc>
          <w:tcPr>
            <w:tcW w:w="237" w:type="pct"/>
            <w:vAlign w:val="bottom"/>
          </w:tcPr>
          <w:p w14:paraId="19E5C8E1" w14:textId="77777777" w:rsidR="00E617C8" w:rsidRPr="00C02AA2" w:rsidRDefault="00E617C8" w:rsidP="009D0856">
            <w:pPr>
              <w:jc w:val="center"/>
            </w:pPr>
            <w:r w:rsidRPr="00C02AA2">
              <w:t>U</w:t>
            </w:r>
          </w:p>
        </w:tc>
        <w:tc>
          <w:tcPr>
            <w:tcW w:w="244" w:type="pct"/>
            <w:vAlign w:val="bottom"/>
          </w:tcPr>
          <w:p w14:paraId="1F582713" w14:textId="77777777" w:rsidR="00E617C8" w:rsidRPr="00C02AA2" w:rsidRDefault="00E617C8" w:rsidP="009D0856">
            <w:pPr>
              <w:jc w:val="center"/>
            </w:pPr>
            <w:r w:rsidRPr="00C02AA2">
              <w:t>6</w:t>
            </w:r>
          </w:p>
        </w:tc>
      </w:tr>
      <w:tr w:rsidR="00E617C8" w:rsidRPr="00C02AA2" w14:paraId="03EE2272" w14:textId="77777777" w:rsidTr="001A319B">
        <w:trPr>
          <w:trHeight w:val="283"/>
        </w:trPr>
        <w:tc>
          <w:tcPr>
            <w:tcW w:w="251" w:type="pct"/>
            <w:vAlign w:val="bottom"/>
          </w:tcPr>
          <w:p w14:paraId="0817DB16" w14:textId="77777777" w:rsidR="00E617C8" w:rsidRPr="00C02AA2" w:rsidRDefault="00E617C8" w:rsidP="009D0856">
            <w:pPr>
              <w:jc w:val="center"/>
            </w:pPr>
          </w:p>
        </w:tc>
        <w:tc>
          <w:tcPr>
            <w:tcW w:w="178" w:type="pct"/>
            <w:vAlign w:val="bottom"/>
          </w:tcPr>
          <w:p w14:paraId="163C9969" w14:textId="77777777" w:rsidR="00E617C8" w:rsidRPr="00C02AA2" w:rsidRDefault="00E617C8" w:rsidP="009D0856">
            <w:pPr>
              <w:jc w:val="center"/>
            </w:pPr>
            <w:r w:rsidRPr="00C02AA2">
              <w:t>b.</w:t>
            </w:r>
          </w:p>
        </w:tc>
        <w:tc>
          <w:tcPr>
            <w:tcW w:w="3796" w:type="pct"/>
            <w:vAlign w:val="bottom"/>
          </w:tcPr>
          <w:p w14:paraId="2DD61063" w14:textId="77777777" w:rsidR="00E617C8" w:rsidRPr="00C02AA2" w:rsidRDefault="00E617C8" w:rsidP="009D0856">
            <w:r w:rsidRPr="00C02AA2">
              <w:t>Illustrate the double seaming process in manufacturing metal container.</w:t>
            </w:r>
          </w:p>
        </w:tc>
        <w:tc>
          <w:tcPr>
            <w:tcW w:w="294" w:type="pct"/>
            <w:vAlign w:val="bottom"/>
          </w:tcPr>
          <w:p w14:paraId="083F6522" w14:textId="77777777" w:rsidR="00E617C8" w:rsidRPr="00C02AA2" w:rsidRDefault="00E617C8" w:rsidP="009D0856">
            <w:pPr>
              <w:jc w:val="center"/>
            </w:pPr>
            <w:r w:rsidRPr="00C02AA2">
              <w:t>CO4</w:t>
            </w:r>
          </w:p>
        </w:tc>
        <w:tc>
          <w:tcPr>
            <w:tcW w:w="237" w:type="pct"/>
            <w:vAlign w:val="bottom"/>
          </w:tcPr>
          <w:p w14:paraId="0317818D" w14:textId="77777777" w:rsidR="00E617C8" w:rsidRPr="00C02AA2" w:rsidRDefault="00E617C8" w:rsidP="009D0856">
            <w:pPr>
              <w:jc w:val="center"/>
            </w:pPr>
            <w:r w:rsidRPr="00C02AA2">
              <w:t>U</w:t>
            </w:r>
          </w:p>
        </w:tc>
        <w:tc>
          <w:tcPr>
            <w:tcW w:w="244" w:type="pct"/>
            <w:vAlign w:val="bottom"/>
          </w:tcPr>
          <w:p w14:paraId="37D1BA8A" w14:textId="77777777" w:rsidR="00E617C8" w:rsidRPr="00C02AA2" w:rsidRDefault="00E617C8" w:rsidP="009D0856">
            <w:pPr>
              <w:jc w:val="center"/>
            </w:pPr>
            <w:r w:rsidRPr="00C02AA2">
              <w:t>6</w:t>
            </w:r>
          </w:p>
        </w:tc>
      </w:tr>
      <w:tr w:rsidR="00E617C8" w:rsidRPr="00C02AA2" w14:paraId="3FC9E990" w14:textId="77777777" w:rsidTr="001A319B">
        <w:trPr>
          <w:trHeight w:val="283"/>
        </w:trPr>
        <w:tc>
          <w:tcPr>
            <w:tcW w:w="251" w:type="pct"/>
            <w:vAlign w:val="bottom"/>
          </w:tcPr>
          <w:p w14:paraId="61AC1F84" w14:textId="77777777" w:rsidR="00E617C8" w:rsidRPr="00C02AA2" w:rsidRDefault="00E617C8" w:rsidP="009D0856">
            <w:pPr>
              <w:jc w:val="center"/>
            </w:pPr>
          </w:p>
        </w:tc>
        <w:tc>
          <w:tcPr>
            <w:tcW w:w="178" w:type="pct"/>
            <w:vAlign w:val="bottom"/>
          </w:tcPr>
          <w:p w14:paraId="2341FC52" w14:textId="77777777" w:rsidR="00E617C8" w:rsidRPr="00C02AA2" w:rsidRDefault="00E617C8" w:rsidP="009D0856">
            <w:pPr>
              <w:jc w:val="center"/>
            </w:pPr>
          </w:p>
        </w:tc>
        <w:tc>
          <w:tcPr>
            <w:tcW w:w="3796" w:type="pct"/>
            <w:vAlign w:val="bottom"/>
          </w:tcPr>
          <w:p w14:paraId="3579A8D0" w14:textId="77777777" w:rsidR="00E617C8" w:rsidRPr="00C02AA2" w:rsidRDefault="00E617C8" w:rsidP="009D0856"/>
        </w:tc>
        <w:tc>
          <w:tcPr>
            <w:tcW w:w="294" w:type="pct"/>
            <w:vAlign w:val="bottom"/>
          </w:tcPr>
          <w:p w14:paraId="174DF0EE" w14:textId="77777777" w:rsidR="00E617C8" w:rsidRPr="00C02AA2" w:rsidRDefault="00E617C8" w:rsidP="009D0856">
            <w:pPr>
              <w:jc w:val="center"/>
            </w:pPr>
          </w:p>
        </w:tc>
        <w:tc>
          <w:tcPr>
            <w:tcW w:w="237" w:type="pct"/>
            <w:vAlign w:val="bottom"/>
          </w:tcPr>
          <w:p w14:paraId="2420AB3C" w14:textId="77777777" w:rsidR="00E617C8" w:rsidRPr="00C02AA2" w:rsidRDefault="00E617C8" w:rsidP="009D0856">
            <w:pPr>
              <w:jc w:val="center"/>
            </w:pPr>
          </w:p>
        </w:tc>
        <w:tc>
          <w:tcPr>
            <w:tcW w:w="244" w:type="pct"/>
            <w:vAlign w:val="bottom"/>
          </w:tcPr>
          <w:p w14:paraId="1455EF4C" w14:textId="77777777" w:rsidR="00E617C8" w:rsidRPr="00C02AA2" w:rsidRDefault="00E617C8" w:rsidP="009D0856">
            <w:pPr>
              <w:jc w:val="center"/>
            </w:pPr>
          </w:p>
        </w:tc>
      </w:tr>
      <w:tr w:rsidR="00E617C8" w:rsidRPr="00C02AA2" w14:paraId="684F70BF" w14:textId="77777777" w:rsidTr="001A319B">
        <w:trPr>
          <w:trHeight w:val="283"/>
        </w:trPr>
        <w:tc>
          <w:tcPr>
            <w:tcW w:w="251" w:type="pct"/>
            <w:vAlign w:val="bottom"/>
          </w:tcPr>
          <w:p w14:paraId="40120092" w14:textId="77777777" w:rsidR="00E617C8" w:rsidRPr="00C02AA2" w:rsidRDefault="00E617C8" w:rsidP="009D0856">
            <w:pPr>
              <w:jc w:val="center"/>
            </w:pPr>
            <w:r w:rsidRPr="00C02AA2">
              <w:t>19.</w:t>
            </w:r>
          </w:p>
        </w:tc>
        <w:tc>
          <w:tcPr>
            <w:tcW w:w="178" w:type="pct"/>
            <w:vAlign w:val="bottom"/>
          </w:tcPr>
          <w:p w14:paraId="0DACB0EB" w14:textId="77777777" w:rsidR="00E617C8" w:rsidRPr="00C02AA2" w:rsidRDefault="00E617C8" w:rsidP="009D0856">
            <w:pPr>
              <w:jc w:val="center"/>
            </w:pPr>
          </w:p>
        </w:tc>
        <w:tc>
          <w:tcPr>
            <w:tcW w:w="3796" w:type="pct"/>
            <w:vAlign w:val="bottom"/>
          </w:tcPr>
          <w:p w14:paraId="350BCC9D" w14:textId="77777777" w:rsidR="00E617C8" w:rsidRPr="00C02AA2" w:rsidRDefault="00E617C8" w:rsidP="009D0856">
            <w:r w:rsidRPr="00C02AA2">
              <w:t>Explain the 4 different sections of paper making machine.</w:t>
            </w:r>
          </w:p>
        </w:tc>
        <w:tc>
          <w:tcPr>
            <w:tcW w:w="294" w:type="pct"/>
            <w:vAlign w:val="bottom"/>
          </w:tcPr>
          <w:p w14:paraId="20B56114" w14:textId="77777777" w:rsidR="00E617C8" w:rsidRPr="00C02AA2" w:rsidRDefault="00E617C8" w:rsidP="009D0856">
            <w:pPr>
              <w:jc w:val="center"/>
            </w:pPr>
            <w:r w:rsidRPr="00C02AA2">
              <w:t>CO3</w:t>
            </w:r>
          </w:p>
        </w:tc>
        <w:tc>
          <w:tcPr>
            <w:tcW w:w="237" w:type="pct"/>
            <w:vAlign w:val="bottom"/>
          </w:tcPr>
          <w:p w14:paraId="6959FF06" w14:textId="77777777" w:rsidR="00E617C8" w:rsidRPr="00C02AA2" w:rsidRDefault="00E617C8" w:rsidP="009D0856">
            <w:pPr>
              <w:jc w:val="center"/>
            </w:pPr>
            <w:r w:rsidRPr="00C02AA2">
              <w:t>U</w:t>
            </w:r>
          </w:p>
        </w:tc>
        <w:tc>
          <w:tcPr>
            <w:tcW w:w="244" w:type="pct"/>
            <w:vAlign w:val="bottom"/>
          </w:tcPr>
          <w:p w14:paraId="3C998350" w14:textId="77777777" w:rsidR="00E617C8" w:rsidRPr="00C02AA2" w:rsidRDefault="00E617C8" w:rsidP="009D0856">
            <w:pPr>
              <w:jc w:val="center"/>
            </w:pPr>
            <w:r w:rsidRPr="00C02AA2">
              <w:t>12</w:t>
            </w:r>
          </w:p>
        </w:tc>
      </w:tr>
      <w:tr w:rsidR="00E617C8" w:rsidRPr="00C02AA2" w14:paraId="02322570" w14:textId="77777777" w:rsidTr="001A319B">
        <w:trPr>
          <w:trHeight w:val="283"/>
        </w:trPr>
        <w:tc>
          <w:tcPr>
            <w:tcW w:w="251" w:type="pct"/>
            <w:vAlign w:val="bottom"/>
          </w:tcPr>
          <w:p w14:paraId="4AA543AD" w14:textId="77777777" w:rsidR="00E617C8" w:rsidRPr="00C02AA2" w:rsidRDefault="00E617C8" w:rsidP="009D0856">
            <w:pPr>
              <w:jc w:val="center"/>
            </w:pPr>
          </w:p>
        </w:tc>
        <w:tc>
          <w:tcPr>
            <w:tcW w:w="178" w:type="pct"/>
            <w:vAlign w:val="bottom"/>
          </w:tcPr>
          <w:p w14:paraId="41221A17" w14:textId="77777777" w:rsidR="00E617C8" w:rsidRPr="00C02AA2" w:rsidRDefault="00E617C8" w:rsidP="009D0856">
            <w:pPr>
              <w:jc w:val="center"/>
            </w:pPr>
          </w:p>
        </w:tc>
        <w:tc>
          <w:tcPr>
            <w:tcW w:w="3796" w:type="pct"/>
            <w:vAlign w:val="bottom"/>
          </w:tcPr>
          <w:p w14:paraId="544FC0D1" w14:textId="77777777" w:rsidR="00E617C8" w:rsidRPr="00C02AA2" w:rsidRDefault="00E617C8" w:rsidP="009D0856"/>
        </w:tc>
        <w:tc>
          <w:tcPr>
            <w:tcW w:w="294" w:type="pct"/>
            <w:vAlign w:val="bottom"/>
          </w:tcPr>
          <w:p w14:paraId="12A4F150" w14:textId="77777777" w:rsidR="00E617C8" w:rsidRPr="00C02AA2" w:rsidRDefault="00E617C8" w:rsidP="009D0856">
            <w:pPr>
              <w:jc w:val="center"/>
            </w:pPr>
          </w:p>
        </w:tc>
        <w:tc>
          <w:tcPr>
            <w:tcW w:w="237" w:type="pct"/>
            <w:vAlign w:val="bottom"/>
          </w:tcPr>
          <w:p w14:paraId="5CCA464E" w14:textId="77777777" w:rsidR="00E617C8" w:rsidRPr="00C02AA2" w:rsidRDefault="00E617C8" w:rsidP="009D0856">
            <w:pPr>
              <w:jc w:val="center"/>
            </w:pPr>
          </w:p>
        </w:tc>
        <w:tc>
          <w:tcPr>
            <w:tcW w:w="244" w:type="pct"/>
            <w:vAlign w:val="bottom"/>
          </w:tcPr>
          <w:p w14:paraId="56F7F9AC" w14:textId="77777777" w:rsidR="00E617C8" w:rsidRPr="00C02AA2" w:rsidRDefault="00E617C8" w:rsidP="009D0856">
            <w:pPr>
              <w:jc w:val="center"/>
            </w:pPr>
          </w:p>
        </w:tc>
      </w:tr>
      <w:tr w:rsidR="00E617C8" w:rsidRPr="00C02AA2" w14:paraId="6E2D0AF6" w14:textId="77777777" w:rsidTr="001A319B">
        <w:trPr>
          <w:trHeight w:val="283"/>
        </w:trPr>
        <w:tc>
          <w:tcPr>
            <w:tcW w:w="251" w:type="pct"/>
            <w:vAlign w:val="bottom"/>
          </w:tcPr>
          <w:p w14:paraId="58D2E705" w14:textId="77777777" w:rsidR="00E617C8" w:rsidRPr="00C02AA2" w:rsidRDefault="00E617C8" w:rsidP="009D0856">
            <w:pPr>
              <w:jc w:val="center"/>
            </w:pPr>
            <w:r w:rsidRPr="00C02AA2">
              <w:t>20.</w:t>
            </w:r>
          </w:p>
        </w:tc>
        <w:tc>
          <w:tcPr>
            <w:tcW w:w="178" w:type="pct"/>
            <w:vAlign w:val="bottom"/>
          </w:tcPr>
          <w:p w14:paraId="2DF5808A" w14:textId="77777777" w:rsidR="00E617C8" w:rsidRPr="00C02AA2" w:rsidRDefault="00E617C8" w:rsidP="009D0856">
            <w:pPr>
              <w:jc w:val="center"/>
            </w:pPr>
            <w:r w:rsidRPr="00C02AA2">
              <w:t>a.</w:t>
            </w:r>
          </w:p>
        </w:tc>
        <w:tc>
          <w:tcPr>
            <w:tcW w:w="3796" w:type="pct"/>
            <w:vAlign w:val="bottom"/>
          </w:tcPr>
          <w:p w14:paraId="3E50F0D2" w14:textId="77777777" w:rsidR="00E617C8" w:rsidRPr="00C02AA2" w:rsidRDefault="00E617C8" w:rsidP="009D0856">
            <w:r w:rsidRPr="00C02AA2">
              <w:rPr>
                <w:lang w:val="en-IN"/>
              </w:rPr>
              <w:t>Elaborate on extrusion blow moulding and injection blow moulding in brief.</w:t>
            </w:r>
          </w:p>
        </w:tc>
        <w:tc>
          <w:tcPr>
            <w:tcW w:w="294" w:type="pct"/>
            <w:vAlign w:val="bottom"/>
          </w:tcPr>
          <w:p w14:paraId="42337517" w14:textId="77777777" w:rsidR="00E617C8" w:rsidRPr="00C02AA2" w:rsidRDefault="00E617C8" w:rsidP="009D0856">
            <w:pPr>
              <w:jc w:val="center"/>
            </w:pPr>
            <w:r w:rsidRPr="00C02AA2">
              <w:t>CO3</w:t>
            </w:r>
          </w:p>
        </w:tc>
        <w:tc>
          <w:tcPr>
            <w:tcW w:w="237" w:type="pct"/>
            <w:vAlign w:val="bottom"/>
          </w:tcPr>
          <w:p w14:paraId="4B1FD42A" w14:textId="77777777" w:rsidR="00E617C8" w:rsidRPr="00C02AA2" w:rsidRDefault="00E617C8" w:rsidP="009D0856">
            <w:pPr>
              <w:jc w:val="center"/>
            </w:pPr>
            <w:r w:rsidRPr="00C02AA2">
              <w:t>A</w:t>
            </w:r>
          </w:p>
        </w:tc>
        <w:tc>
          <w:tcPr>
            <w:tcW w:w="244" w:type="pct"/>
            <w:vAlign w:val="bottom"/>
          </w:tcPr>
          <w:p w14:paraId="1F1B1CD0" w14:textId="77777777" w:rsidR="00E617C8" w:rsidRPr="00C02AA2" w:rsidRDefault="00E617C8" w:rsidP="009D0856">
            <w:pPr>
              <w:jc w:val="center"/>
            </w:pPr>
            <w:r w:rsidRPr="00C02AA2">
              <w:t>6</w:t>
            </w:r>
          </w:p>
        </w:tc>
      </w:tr>
      <w:tr w:rsidR="00E617C8" w:rsidRPr="00C02AA2" w14:paraId="666680F3" w14:textId="77777777" w:rsidTr="001A319B">
        <w:trPr>
          <w:trHeight w:val="283"/>
        </w:trPr>
        <w:tc>
          <w:tcPr>
            <w:tcW w:w="251" w:type="pct"/>
            <w:vAlign w:val="bottom"/>
          </w:tcPr>
          <w:p w14:paraId="510A706F" w14:textId="77777777" w:rsidR="00E617C8" w:rsidRPr="00C02AA2" w:rsidRDefault="00E617C8" w:rsidP="009D0856">
            <w:pPr>
              <w:jc w:val="center"/>
            </w:pPr>
          </w:p>
        </w:tc>
        <w:tc>
          <w:tcPr>
            <w:tcW w:w="178" w:type="pct"/>
            <w:vAlign w:val="bottom"/>
          </w:tcPr>
          <w:p w14:paraId="18882FEA" w14:textId="77777777" w:rsidR="00E617C8" w:rsidRPr="00C02AA2" w:rsidRDefault="00E617C8" w:rsidP="009D0856">
            <w:pPr>
              <w:jc w:val="center"/>
            </w:pPr>
            <w:r w:rsidRPr="00C02AA2">
              <w:t>b.</w:t>
            </w:r>
          </w:p>
        </w:tc>
        <w:tc>
          <w:tcPr>
            <w:tcW w:w="3796" w:type="pct"/>
            <w:vAlign w:val="bottom"/>
          </w:tcPr>
          <w:p w14:paraId="3BA2D277" w14:textId="77777777" w:rsidR="00E617C8" w:rsidRPr="00C02AA2" w:rsidRDefault="00E617C8" w:rsidP="009D0856">
            <w:pPr>
              <w:rPr>
                <w:bCs/>
              </w:rPr>
            </w:pPr>
            <w:r w:rsidRPr="00C02AA2">
              <w:rPr>
                <w:lang w:val="en-IN"/>
              </w:rPr>
              <w:t>Explain the process of co-extrusion with a neat sketch.</w:t>
            </w:r>
          </w:p>
        </w:tc>
        <w:tc>
          <w:tcPr>
            <w:tcW w:w="294" w:type="pct"/>
            <w:vAlign w:val="bottom"/>
          </w:tcPr>
          <w:p w14:paraId="7070EA62" w14:textId="77777777" w:rsidR="00E617C8" w:rsidRPr="00C02AA2" w:rsidRDefault="00E617C8" w:rsidP="009D0856">
            <w:pPr>
              <w:jc w:val="center"/>
            </w:pPr>
            <w:r w:rsidRPr="00C02AA2">
              <w:t>CO3</w:t>
            </w:r>
          </w:p>
        </w:tc>
        <w:tc>
          <w:tcPr>
            <w:tcW w:w="237" w:type="pct"/>
            <w:vAlign w:val="bottom"/>
          </w:tcPr>
          <w:p w14:paraId="36DC928F" w14:textId="77777777" w:rsidR="00E617C8" w:rsidRPr="00C02AA2" w:rsidRDefault="00E617C8" w:rsidP="009D0856">
            <w:pPr>
              <w:jc w:val="center"/>
            </w:pPr>
            <w:r w:rsidRPr="00C02AA2">
              <w:t>A</w:t>
            </w:r>
          </w:p>
        </w:tc>
        <w:tc>
          <w:tcPr>
            <w:tcW w:w="244" w:type="pct"/>
            <w:vAlign w:val="bottom"/>
          </w:tcPr>
          <w:p w14:paraId="46EF5396" w14:textId="77777777" w:rsidR="00E617C8" w:rsidRPr="00C02AA2" w:rsidRDefault="00E617C8" w:rsidP="009D0856">
            <w:pPr>
              <w:jc w:val="center"/>
            </w:pPr>
            <w:r w:rsidRPr="00C02AA2">
              <w:t>6</w:t>
            </w:r>
          </w:p>
        </w:tc>
      </w:tr>
      <w:tr w:rsidR="00E617C8" w:rsidRPr="00C02AA2" w14:paraId="273CBB91" w14:textId="77777777" w:rsidTr="001A319B">
        <w:trPr>
          <w:trHeight w:val="283"/>
        </w:trPr>
        <w:tc>
          <w:tcPr>
            <w:tcW w:w="251" w:type="pct"/>
            <w:vAlign w:val="bottom"/>
          </w:tcPr>
          <w:p w14:paraId="056DD3DB" w14:textId="77777777" w:rsidR="00E617C8" w:rsidRPr="00C02AA2" w:rsidRDefault="00E617C8" w:rsidP="009D0856">
            <w:pPr>
              <w:jc w:val="center"/>
            </w:pPr>
          </w:p>
        </w:tc>
        <w:tc>
          <w:tcPr>
            <w:tcW w:w="178" w:type="pct"/>
            <w:vAlign w:val="bottom"/>
          </w:tcPr>
          <w:p w14:paraId="61652969" w14:textId="77777777" w:rsidR="00E617C8" w:rsidRPr="00C02AA2" w:rsidRDefault="00E617C8" w:rsidP="009D0856">
            <w:pPr>
              <w:jc w:val="center"/>
            </w:pPr>
          </w:p>
        </w:tc>
        <w:tc>
          <w:tcPr>
            <w:tcW w:w="3796" w:type="pct"/>
            <w:vAlign w:val="bottom"/>
          </w:tcPr>
          <w:p w14:paraId="00F28B79" w14:textId="77777777" w:rsidR="00E617C8" w:rsidRPr="00C02AA2" w:rsidRDefault="00E617C8" w:rsidP="009D0856"/>
        </w:tc>
        <w:tc>
          <w:tcPr>
            <w:tcW w:w="294" w:type="pct"/>
            <w:vAlign w:val="bottom"/>
          </w:tcPr>
          <w:p w14:paraId="73DD4AC4" w14:textId="77777777" w:rsidR="00E617C8" w:rsidRPr="00C02AA2" w:rsidRDefault="00E617C8" w:rsidP="009D0856">
            <w:pPr>
              <w:jc w:val="center"/>
            </w:pPr>
          </w:p>
        </w:tc>
        <w:tc>
          <w:tcPr>
            <w:tcW w:w="237" w:type="pct"/>
            <w:vAlign w:val="bottom"/>
          </w:tcPr>
          <w:p w14:paraId="0B8A28AF" w14:textId="77777777" w:rsidR="00E617C8" w:rsidRPr="00C02AA2" w:rsidRDefault="00E617C8" w:rsidP="009D0856">
            <w:pPr>
              <w:jc w:val="center"/>
            </w:pPr>
          </w:p>
        </w:tc>
        <w:tc>
          <w:tcPr>
            <w:tcW w:w="244" w:type="pct"/>
            <w:vAlign w:val="bottom"/>
          </w:tcPr>
          <w:p w14:paraId="4E477ABE" w14:textId="77777777" w:rsidR="00E617C8" w:rsidRPr="00C02AA2" w:rsidRDefault="00E617C8" w:rsidP="009D0856">
            <w:pPr>
              <w:jc w:val="center"/>
            </w:pPr>
          </w:p>
        </w:tc>
      </w:tr>
      <w:tr w:rsidR="00E617C8" w:rsidRPr="00C02AA2" w14:paraId="73D7923B" w14:textId="77777777" w:rsidTr="001A319B">
        <w:trPr>
          <w:trHeight w:val="283"/>
        </w:trPr>
        <w:tc>
          <w:tcPr>
            <w:tcW w:w="251" w:type="pct"/>
            <w:vAlign w:val="bottom"/>
          </w:tcPr>
          <w:p w14:paraId="5FF47CC5" w14:textId="77777777" w:rsidR="00E617C8" w:rsidRPr="00C02AA2" w:rsidRDefault="00E617C8" w:rsidP="009D0856">
            <w:pPr>
              <w:jc w:val="center"/>
            </w:pPr>
            <w:r w:rsidRPr="00C02AA2">
              <w:t>21.</w:t>
            </w:r>
          </w:p>
        </w:tc>
        <w:tc>
          <w:tcPr>
            <w:tcW w:w="178" w:type="pct"/>
            <w:vAlign w:val="bottom"/>
          </w:tcPr>
          <w:p w14:paraId="41637C44" w14:textId="77777777" w:rsidR="00E617C8" w:rsidRPr="00C02AA2" w:rsidRDefault="00E617C8" w:rsidP="009D0856">
            <w:pPr>
              <w:jc w:val="center"/>
            </w:pPr>
            <w:r w:rsidRPr="00C02AA2">
              <w:t>a.</w:t>
            </w:r>
          </w:p>
        </w:tc>
        <w:tc>
          <w:tcPr>
            <w:tcW w:w="3796" w:type="pct"/>
            <w:vAlign w:val="bottom"/>
          </w:tcPr>
          <w:p w14:paraId="20A3095B" w14:textId="77777777" w:rsidR="00E617C8" w:rsidRPr="00C02AA2" w:rsidRDefault="00E617C8" w:rsidP="009D0856">
            <w:r w:rsidRPr="00C02AA2">
              <w:t>Illustrate the opening mechanisms with neat diagram.</w:t>
            </w:r>
          </w:p>
        </w:tc>
        <w:tc>
          <w:tcPr>
            <w:tcW w:w="294" w:type="pct"/>
            <w:vAlign w:val="bottom"/>
          </w:tcPr>
          <w:p w14:paraId="29AABAEE" w14:textId="77777777" w:rsidR="00E617C8" w:rsidRPr="00C02AA2" w:rsidRDefault="00E617C8" w:rsidP="009D0856">
            <w:pPr>
              <w:jc w:val="center"/>
            </w:pPr>
            <w:r w:rsidRPr="00C02AA2">
              <w:t>CO4</w:t>
            </w:r>
          </w:p>
        </w:tc>
        <w:tc>
          <w:tcPr>
            <w:tcW w:w="237" w:type="pct"/>
            <w:vAlign w:val="bottom"/>
          </w:tcPr>
          <w:p w14:paraId="15D21242" w14:textId="77777777" w:rsidR="00E617C8" w:rsidRPr="00C02AA2" w:rsidRDefault="00E617C8" w:rsidP="009D0856">
            <w:pPr>
              <w:jc w:val="center"/>
            </w:pPr>
            <w:r w:rsidRPr="00C02AA2">
              <w:t>A</w:t>
            </w:r>
          </w:p>
        </w:tc>
        <w:tc>
          <w:tcPr>
            <w:tcW w:w="244" w:type="pct"/>
            <w:vAlign w:val="bottom"/>
          </w:tcPr>
          <w:p w14:paraId="371320A1" w14:textId="77777777" w:rsidR="00E617C8" w:rsidRPr="00C02AA2" w:rsidRDefault="00E617C8" w:rsidP="009D0856">
            <w:pPr>
              <w:jc w:val="center"/>
            </w:pPr>
            <w:r w:rsidRPr="00C02AA2">
              <w:t>6</w:t>
            </w:r>
          </w:p>
        </w:tc>
      </w:tr>
      <w:tr w:rsidR="00E617C8" w:rsidRPr="00C02AA2" w14:paraId="676F5469" w14:textId="77777777" w:rsidTr="001A319B">
        <w:trPr>
          <w:trHeight w:val="283"/>
        </w:trPr>
        <w:tc>
          <w:tcPr>
            <w:tcW w:w="251" w:type="pct"/>
            <w:vAlign w:val="bottom"/>
          </w:tcPr>
          <w:p w14:paraId="3011E828" w14:textId="77777777" w:rsidR="00E617C8" w:rsidRPr="00C02AA2" w:rsidRDefault="00E617C8" w:rsidP="009D0856">
            <w:pPr>
              <w:jc w:val="center"/>
            </w:pPr>
          </w:p>
        </w:tc>
        <w:tc>
          <w:tcPr>
            <w:tcW w:w="178" w:type="pct"/>
            <w:vAlign w:val="bottom"/>
          </w:tcPr>
          <w:p w14:paraId="3A0410C9" w14:textId="77777777" w:rsidR="00E617C8" w:rsidRPr="00C02AA2" w:rsidRDefault="00E617C8" w:rsidP="009D0856">
            <w:pPr>
              <w:jc w:val="center"/>
            </w:pPr>
            <w:r w:rsidRPr="00C02AA2">
              <w:t>b.</w:t>
            </w:r>
          </w:p>
        </w:tc>
        <w:tc>
          <w:tcPr>
            <w:tcW w:w="3796" w:type="pct"/>
            <w:vAlign w:val="bottom"/>
          </w:tcPr>
          <w:p w14:paraId="4904C915" w14:textId="77777777" w:rsidR="00E617C8" w:rsidRPr="00C02AA2" w:rsidRDefault="00E617C8" w:rsidP="009D0856">
            <w:pPr>
              <w:rPr>
                <w:bCs/>
              </w:rPr>
            </w:pPr>
            <w:r w:rsidRPr="00C02AA2">
              <w:rPr>
                <w:bCs/>
              </w:rPr>
              <w:t>Briefly explain the volumetric cup filling method for dry solids.</w:t>
            </w:r>
          </w:p>
        </w:tc>
        <w:tc>
          <w:tcPr>
            <w:tcW w:w="294" w:type="pct"/>
            <w:vAlign w:val="bottom"/>
          </w:tcPr>
          <w:p w14:paraId="57A31134" w14:textId="77777777" w:rsidR="00E617C8" w:rsidRPr="00C02AA2" w:rsidRDefault="00E617C8" w:rsidP="009D0856">
            <w:pPr>
              <w:jc w:val="center"/>
            </w:pPr>
            <w:r w:rsidRPr="00C02AA2">
              <w:t>CO4</w:t>
            </w:r>
          </w:p>
        </w:tc>
        <w:tc>
          <w:tcPr>
            <w:tcW w:w="237" w:type="pct"/>
            <w:vAlign w:val="bottom"/>
          </w:tcPr>
          <w:p w14:paraId="25D7EB48" w14:textId="77777777" w:rsidR="00E617C8" w:rsidRPr="00C02AA2" w:rsidRDefault="00E617C8" w:rsidP="009D0856">
            <w:pPr>
              <w:jc w:val="center"/>
            </w:pPr>
            <w:r w:rsidRPr="00C02AA2">
              <w:t>An</w:t>
            </w:r>
          </w:p>
        </w:tc>
        <w:tc>
          <w:tcPr>
            <w:tcW w:w="244" w:type="pct"/>
            <w:vAlign w:val="bottom"/>
          </w:tcPr>
          <w:p w14:paraId="6769F881" w14:textId="77777777" w:rsidR="00E617C8" w:rsidRPr="00C02AA2" w:rsidRDefault="00E617C8" w:rsidP="009D0856">
            <w:pPr>
              <w:jc w:val="center"/>
            </w:pPr>
            <w:r w:rsidRPr="00C02AA2">
              <w:t>6</w:t>
            </w:r>
          </w:p>
        </w:tc>
      </w:tr>
      <w:tr w:rsidR="00E617C8" w:rsidRPr="00C02AA2" w14:paraId="0317231A" w14:textId="77777777" w:rsidTr="001A319B">
        <w:trPr>
          <w:trHeight w:val="283"/>
        </w:trPr>
        <w:tc>
          <w:tcPr>
            <w:tcW w:w="251" w:type="pct"/>
            <w:vAlign w:val="bottom"/>
          </w:tcPr>
          <w:p w14:paraId="35064166" w14:textId="77777777" w:rsidR="00E617C8" w:rsidRPr="00C02AA2" w:rsidRDefault="00E617C8" w:rsidP="009D0856">
            <w:pPr>
              <w:jc w:val="center"/>
            </w:pPr>
          </w:p>
        </w:tc>
        <w:tc>
          <w:tcPr>
            <w:tcW w:w="178" w:type="pct"/>
            <w:vAlign w:val="bottom"/>
          </w:tcPr>
          <w:p w14:paraId="4C07A631" w14:textId="77777777" w:rsidR="00E617C8" w:rsidRPr="00C02AA2" w:rsidRDefault="00E617C8" w:rsidP="009D0856">
            <w:pPr>
              <w:jc w:val="center"/>
            </w:pPr>
          </w:p>
        </w:tc>
        <w:tc>
          <w:tcPr>
            <w:tcW w:w="3796" w:type="pct"/>
            <w:vAlign w:val="bottom"/>
          </w:tcPr>
          <w:p w14:paraId="5C7F9238" w14:textId="77777777" w:rsidR="00E617C8" w:rsidRPr="00C02AA2" w:rsidRDefault="00E617C8" w:rsidP="009D0856"/>
        </w:tc>
        <w:tc>
          <w:tcPr>
            <w:tcW w:w="294" w:type="pct"/>
            <w:vAlign w:val="bottom"/>
          </w:tcPr>
          <w:p w14:paraId="2519682E" w14:textId="77777777" w:rsidR="00E617C8" w:rsidRPr="00C02AA2" w:rsidRDefault="00E617C8" w:rsidP="009D0856">
            <w:pPr>
              <w:jc w:val="center"/>
            </w:pPr>
          </w:p>
        </w:tc>
        <w:tc>
          <w:tcPr>
            <w:tcW w:w="237" w:type="pct"/>
            <w:vAlign w:val="bottom"/>
          </w:tcPr>
          <w:p w14:paraId="5ABE6D86" w14:textId="77777777" w:rsidR="00E617C8" w:rsidRPr="00C02AA2" w:rsidRDefault="00E617C8" w:rsidP="009D0856">
            <w:pPr>
              <w:jc w:val="center"/>
            </w:pPr>
          </w:p>
        </w:tc>
        <w:tc>
          <w:tcPr>
            <w:tcW w:w="244" w:type="pct"/>
            <w:vAlign w:val="bottom"/>
          </w:tcPr>
          <w:p w14:paraId="567C8C17" w14:textId="77777777" w:rsidR="00E617C8" w:rsidRPr="00C02AA2" w:rsidRDefault="00E617C8" w:rsidP="009D0856">
            <w:pPr>
              <w:jc w:val="center"/>
            </w:pPr>
          </w:p>
        </w:tc>
      </w:tr>
      <w:tr w:rsidR="00E617C8" w:rsidRPr="00C02AA2" w14:paraId="5DF63F04" w14:textId="77777777" w:rsidTr="001A319B">
        <w:trPr>
          <w:trHeight w:val="283"/>
        </w:trPr>
        <w:tc>
          <w:tcPr>
            <w:tcW w:w="251" w:type="pct"/>
            <w:vAlign w:val="bottom"/>
          </w:tcPr>
          <w:p w14:paraId="29AA60A2" w14:textId="77777777" w:rsidR="00E617C8" w:rsidRPr="00C02AA2" w:rsidRDefault="00E617C8" w:rsidP="009D0856">
            <w:pPr>
              <w:jc w:val="center"/>
            </w:pPr>
            <w:r w:rsidRPr="00C02AA2">
              <w:lastRenderedPageBreak/>
              <w:t>22.</w:t>
            </w:r>
          </w:p>
        </w:tc>
        <w:tc>
          <w:tcPr>
            <w:tcW w:w="178" w:type="pct"/>
            <w:vAlign w:val="bottom"/>
          </w:tcPr>
          <w:p w14:paraId="0849E593" w14:textId="77777777" w:rsidR="00E617C8" w:rsidRPr="00C02AA2" w:rsidRDefault="00E617C8" w:rsidP="009D0856">
            <w:pPr>
              <w:jc w:val="center"/>
            </w:pPr>
            <w:r w:rsidRPr="00C02AA2">
              <w:t>a.</w:t>
            </w:r>
          </w:p>
        </w:tc>
        <w:tc>
          <w:tcPr>
            <w:tcW w:w="3796" w:type="pct"/>
            <w:vAlign w:val="bottom"/>
          </w:tcPr>
          <w:p w14:paraId="15F8DDCB" w14:textId="77777777" w:rsidR="00E617C8" w:rsidRPr="00C02AA2" w:rsidRDefault="00E617C8" w:rsidP="009D0856">
            <w:r w:rsidRPr="00C02AA2">
              <w:t>Elaborate the blow-and-blow process of making a glass container.</w:t>
            </w:r>
          </w:p>
        </w:tc>
        <w:tc>
          <w:tcPr>
            <w:tcW w:w="294" w:type="pct"/>
            <w:vAlign w:val="bottom"/>
          </w:tcPr>
          <w:p w14:paraId="076180BA" w14:textId="77777777" w:rsidR="00E617C8" w:rsidRPr="00C02AA2" w:rsidRDefault="00E617C8" w:rsidP="009D0856">
            <w:pPr>
              <w:jc w:val="center"/>
            </w:pPr>
            <w:r w:rsidRPr="00C02AA2">
              <w:t>CO3</w:t>
            </w:r>
          </w:p>
        </w:tc>
        <w:tc>
          <w:tcPr>
            <w:tcW w:w="237" w:type="pct"/>
            <w:vAlign w:val="bottom"/>
          </w:tcPr>
          <w:p w14:paraId="42941A17" w14:textId="77777777" w:rsidR="00E617C8" w:rsidRPr="00C02AA2" w:rsidRDefault="00E617C8" w:rsidP="009D0856">
            <w:pPr>
              <w:jc w:val="center"/>
            </w:pPr>
            <w:r w:rsidRPr="00C02AA2">
              <w:t>An</w:t>
            </w:r>
          </w:p>
        </w:tc>
        <w:tc>
          <w:tcPr>
            <w:tcW w:w="244" w:type="pct"/>
            <w:vAlign w:val="bottom"/>
          </w:tcPr>
          <w:p w14:paraId="46B9B8E0" w14:textId="77777777" w:rsidR="00E617C8" w:rsidRPr="00C02AA2" w:rsidRDefault="00E617C8" w:rsidP="009D0856">
            <w:pPr>
              <w:jc w:val="center"/>
            </w:pPr>
            <w:r w:rsidRPr="00C02AA2">
              <w:t>9</w:t>
            </w:r>
          </w:p>
        </w:tc>
      </w:tr>
      <w:tr w:rsidR="00E617C8" w:rsidRPr="00C02AA2" w14:paraId="0CF3D63A" w14:textId="77777777" w:rsidTr="001A319B">
        <w:trPr>
          <w:trHeight w:val="283"/>
        </w:trPr>
        <w:tc>
          <w:tcPr>
            <w:tcW w:w="251" w:type="pct"/>
            <w:vAlign w:val="bottom"/>
          </w:tcPr>
          <w:p w14:paraId="4ADC6DE5" w14:textId="77777777" w:rsidR="00E617C8" w:rsidRPr="00C02AA2" w:rsidRDefault="00E617C8" w:rsidP="009D0856">
            <w:pPr>
              <w:jc w:val="center"/>
            </w:pPr>
          </w:p>
        </w:tc>
        <w:tc>
          <w:tcPr>
            <w:tcW w:w="178" w:type="pct"/>
            <w:vAlign w:val="bottom"/>
          </w:tcPr>
          <w:p w14:paraId="0570C42F" w14:textId="77777777" w:rsidR="00E617C8" w:rsidRPr="00C02AA2" w:rsidRDefault="00E617C8" w:rsidP="009D0856">
            <w:pPr>
              <w:jc w:val="center"/>
            </w:pPr>
            <w:r w:rsidRPr="00C02AA2">
              <w:t>b.</w:t>
            </w:r>
          </w:p>
        </w:tc>
        <w:tc>
          <w:tcPr>
            <w:tcW w:w="3796" w:type="pct"/>
            <w:vAlign w:val="bottom"/>
          </w:tcPr>
          <w:p w14:paraId="5222F852" w14:textId="77777777" w:rsidR="00E617C8" w:rsidRPr="00C02AA2" w:rsidRDefault="00E617C8" w:rsidP="009D0856">
            <w:pPr>
              <w:rPr>
                <w:bCs/>
              </w:rPr>
            </w:pPr>
            <w:r w:rsidRPr="00C02AA2">
              <w:rPr>
                <w:bCs/>
              </w:rPr>
              <w:t>Distinguish between active and passive modified atmosphere packaging.</w:t>
            </w:r>
          </w:p>
        </w:tc>
        <w:tc>
          <w:tcPr>
            <w:tcW w:w="294" w:type="pct"/>
            <w:vAlign w:val="bottom"/>
          </w:tcPr>
          <w:p w14:paraId="229D32F0" w14:textId="77777777" w:rsidR="00E617C8" w:rsidRPr="00C02AA2" w:rsidRDefault="00E617C8" w:rsidP="009D0856">
            <w:pPr>
              <w:jc w:val="center"/>
            </w:pPr>
            <w:r w:rsidRPr="00C02AA2">
              <w:t>CO6</w:t>
            </w:r>
          </w:p>
        </w:tc>
        <w:tc>
          <w:tcPr>
            <w:tcW w:w="237" w:type="pct"/>
            <w:vAlign w:val="bottom"/>
          </w:tcPr>
          <w:p w14:paraId="03B7F02A" w14:textId="77777777" w:rsidR="00E617C8" w:rsidRPr="00C02AA2" w:rsidRDefault="00E617C8" w:rsidP="009D0856">
            <w:pPr>
              <w:jc w:val="center"/>
            </w:pPr>
            <w:r w:rsidRPr="00C02AA2">
              <w:t>E</w:t>
            </w:r>
          </w:p>
        </w:tc>
        <w:tc>
          <w:tcPr>
            <w:tcW w:w="244" w:type="pct"/>
            <w:vAlign w:val="bottom"/>
          </w:tcPr>
          <w:p w14:paraId="42853FF8" w14:textId="77777777" w:rsidR="00E617C8" w:rsidRPr="00C02AA2" w:rsidRDefault="00E617C8" w:rsidP="009D0856">
            <w:pPr>
              <w:jc w:val="center"/>
            </w:pPr>
            <w:r w:rsidRPr="00C02AA2">
              <w:t>3</w:t>
            </w:r>
          </w:p>
        </w:tc>
      </w:tr>
      <w:tr w:rsidR="00E617C8" w:rsidRPr="00C02AA2" w14:paraId="0942CD97" w14:textId="77777777" w:rsidTr="001A319B">
        <w:trPr>
          <w:trHeight w:val="283"/>
        </w:trPr>
        <w:tc>
          <w:tcPr>
            <w:tcW w:w="251" w:type="pct"/>
            <w:vAlign w:val="bottom"/>
          </w:tcPr>
          <w:p w14:paraId="016E2D57" w14:textId="77777777" w:rsidR="00E617C8" w:rsidRPr="00C02AA2" w:rsidRDefault="00E617C8" w:rsidP="009D0856">
            <w:pPr>
              <w:jc w:val="center"/>
            </w:pPr>
          </w:p>
        </w:tc>
        <w:tc>
          <w:tcPr>
            <w:tcW w:w="178" w:type="pct"/>
            <w:vAlign w:val="bottom"/>
          </w:tcPr>
          <w:p w14:paraId="7ACE13E8" w14:textId="77777777" w:rsidR="00E617C8" w:rsidRPr="00C02AA2" w:rsidRDefault="00E617C8" w:rsidP="009D0856">
            <w:pPr>
              <w:jc w:val="center"/>
            </w:pPr>
          </w:p>
        </w:tc>
        <w:tc>
          <w:tcPr>
            <w:tcW w:w="3796" w:type="pct"/>
            <w:vAlign w:val="bottom"/>
          </w:tcPr>
          <w:p w14:paraId="4EDE990D" w14:textId="77777777" w:rsidR="00E617C8" w:rsidRPr="00C02AA2" w:rsidRDefault="00E617C8" w:rsidP="009D0856"/>
        </w:tc>
        <w:tc>
          <w:tcPr>
            <w:tcW w:w="294" w:type="pct"/>
            <w:vAlign w:val="bottom"/>
          </w:tcPr>
          <w:p w14:paraId="4CA27125" w14:textId="77777777" w:rsidR="00E617C8" w:rsidRPr="00C02AA2" w:rsidRDefault="00E617C8" w:rsidP="009D0856">
            <w:pPr>
              <w:jc w:val="center"/>
            </w:pPr>
          </w:p>
        </w:tc>
        <w:tc>
          <w:tcPr>
            <w:tcW w:w="237" w:type="pct"/>
            <w:vAlign w:val="bottom"/>
          </w:tcPr>
          <w:p w14:paraId="0EDB8816" w14:textId="77777777" w:rsidR="00E617C8" w:rsidRPr="00C02AA2" w:rsidRDefault="00E617C8" w:rsidP="009D0856">
            <w:pPr>
              <w:jc w:val="center"/>
            </w:pPr>
          </w:p>
        </w:tc>
        <w:tc>
          <w:tcPr>
            <w:tcW w:w="244" w:type="pct"/>
            <w:vAlign w:val="bottom"/>
          </w:tcPr>
          <w:p w14:paraId="17008032" w14:textId="77777777" w:rsidR="00E617C8" w:rsidRPr="00C02AA2" w:rsidRDefault="00E617C8" w:rsidP="009D0856">
            <w:pPr>
              <w:jc w:val="center"/>
            </w:pPr>
          </w:p>
        </w:tc>
      </w:tr>
      <w:tr w:rsidR="00E617C8" w:rsidRPr="00C02AA2" w14:paraId="2511502E" w14:textId="77777777" w:rsidTr="001A319B">
        <w:trPr>
          <w:trHeight w:val="283"/>
        </w:trPr>
        <w:tc>
          <w:tcPr>
            <w:tcW w:w="251" w:type="pct"/>
            <w:vAlign w:val="bottom"/>
          </w:tcPr>
          <w:p w14:paraId="62D5E202" w14:textId="77777777" w:rsidR="00E617C8" w:rsidRPr="00C02AA2" w:rsidRDefault="00E617C8" w:rsidP="009D0856">
            <w:pPr>
              <w:jc w:val="center"/>
            </w:pPr>
            <w:r w:rsidRPr="00C02AA2">
              <w:t>23.</w:t>
            </w:r>
          </w:p>
        </w:tc>
        <w:tc>
          <w:tcPr>
            <w:tcW w:w="178" w:type="pct"/>
            <w:vAlign w:val="bottom"/>
          </w:tcPr>
          <w:p w14:paraId="424C63DB" w14:textId="77777777" w:rsidR="00E617C8" w:rsidRPr="00C02AA2" w:rsidRDefault="00E617C8" w:rsidP="009D0856">
            <w:pPr>
              <w:jc w:val="center"/>
            </w:pPr>
            <w:r w:rsidRPr="00C02AA2">
              <w:t>a.</w:t>
            </w:r>
          </w:p>
        </w:tc>
        <w:tc>
          <w:tcPr>
            <w:tcW w:w="3796" w:type="pct"/>
            <w:vAlign w:val="bottom"/>
          </w:tcPr>
          <w:p w14:paraId="079FAF70" w14:textId="77777777" w:rsidR="00E617C8" w:rsidRPr="00C02AA2" w:rsidRDefault="00E617C8" w:rsidP="009C00BF">
            <w:pPr>
              <w:pStyle w:val="Default"/>
            </w:pPr>
            <w:r w:rsidRPr="00C02AA2">
              <w:t>Explain any two major types of labels used for foods.</w:t>
            </w:r>
          </w:p>
        </w:tc>
        <w:tc>
          <w:tcPr>
            <w:tcW w:w="294" w:type="pct"/>
            <w:vAlign w:val="bottom"/>
          </w:tcPr>
          <w:p w14:paraId="141A1E3A" w14:textId="77777777" w:rsidR="00E617C8" w:rsidRPr="00C02AA2" w:rsidRDefault="00E617C8" w:rsidP="009D0856">
            <w:pPr>
              <w:jc w:val="center"/>
            </w:pPr>
            <w:r w:rsidRPr="00C02AA2">
              <w:t>CO5</w:t>
            </w:r>
          </w:p>
        </w:tc>
        <w:tc>
          <w:tcPr>
            <w:tcW w:w="237" w:type="pct"/>
            <w:vAlign w:val="bottom"/>
          </w:tcPr>
          <w:p w14:paraId="490655EF" w14:textId="77777777" w:rsidR="00E617C8" w:rsidRPr="00C02AA2" w:rsidRDefault="00E617C8" w:rsidP="009D0856">
            <w:pPr>
              <w:jc w:val="center"/>
            </w:pPr>
            <w:r w:rsidRPr="00C02AA2">
              <w:t>A</w:t>
            </w:r>
          </w:p>
        </w:tc>
        <w:tc>
          <w:tcPr>
            <w:tcW w:w="244" w:type="pct"/>
            <w:vAlign w:val="bottom"/>
          </w:tcPr>
          <w:p w14:paraId="131B9AE0" w14:textId="77777777" w:rsidR="00E617C8" w:rsidRPr="00C02AA2" w:rsidRDefault="00E617C8" w:rsidP="009D0856">
            <w:pPr>
              <w:jc w:val="center"/>
            </w:pPr>
            <w:r w:rsidRPr="00C02AA2">
              <w:t>6</w:t>
            </w:r>
          </w:p>
        </w:tc>
      </w:tr>
      <w:tr w:rsidR="00E617C8" w:rsidRPr="00C02AA2" w14:paraId="2C91E3B4" w14:textId="77777777" w:rsidTr="00683A64">
        <w:trPr>
          <w:trHeight w:val="283"/>
        </w:trPr>
        <w:tc>
          <w:tcPr>
            <w:tcW w:w="251" w:type="pct"/>
            <w:vAlign w:val="bottom"/>
          </w:tcPr>
          <w:p w14:paraId="243DAF28" w14:textId="77777777" w:rsidR="00E617C8" w:rsidRPr="00C02AA2" w:rsidRDefault="00E617C8" w:rsidP="009D0856">
            <w:pPr>
              <w:jc w:val="center"/>
            </w:pPr>
          </w:p>
        </w:tc>
        <w:tc>
          <w:tcPr>
            <w:tcW w:w="178" w:type="pct"/>
          </w:tcPr>
          <w:p w14:paraId="6D755F14" w14:textId="77777777" w:rsidR="00E617C8" w:rsidRPr="00C02AA2" w:rsidRDefault="00E617C8" w:rsidP="00683A64">
            <w:pPr>
              <w:jc w:val="center"/>
            </w:pPr>
            <w:r w:rsidRPr="00C02AA2">
              <w:t>b.</w:t>
            </w:r>
          </w:p>
        </w:tc>
        <w:tc>
          <w:tcPr>
            <w:tcW w:w="3796" w:type="pct"/>
            <w:vAlign w:val="bottom"/>
          </w:tcPr>
          <w:p w14:paraId="4ACD8265" w14:textId="77777777" w:rsidR="00E617C8" w:rsidRPr="00C02AA2" w:rsidRDefault="00E617C8" w:rsidP="00683A64">
            <w:pPr>
              <w:jc w:val="both"/>
              <w:rPr>
                <w:bCs/>
              </w:rPr>
            </w:pPr>
            <w:r w:rsidRPr="00C02AA2">
              <w:rPr>
                <w:bCs/>
              </w:rPr>
              <w:t>Briefly explain the filling mechanism for carbonated beverages with neat diagram.</w:t>
            </w:r>
          </w:p>
        </w:tc>
        <w:tc>
          <w:tcPr>
            <w:tcW w:w="294" w:type="pct"/>
            <w:vAlign w:val="bottom"/>
          </w:tcPr>
          <w:p w14:paraId="4910278B" w14:textId="77777777" w:rsidR="00E617C8" w:rsidRPr="00C02AA2" w:rsidRDefault="00E617C8" w:rsidP="009D0856">
            <w:pPr>
              <w:jc w:val="center"/>
            </w:pPr>
            <w:r w:rsidRPr="00C02AA2">
              <w:t>CO5</w:t>
            </w:r>
          </w:p>
        </w:tc>
        <w:tc>
          <w:tcPr>
            <w:tcW w:w="237" w:type="pct"/>
            <w:vAlign w:val="bottom"/>
          </w:tcPr>
          <w:p w14:paraId="0BC9EAF2" w14:textId="77777777" w:rsidR="00E617C8" w:rsidRPr="00C02AA2" w:rsidRDefault="00E617C8" w:rsidP="009D0856">
            <w:pPr>
              <w:jc w:val="center"/>
            </w:pPr>
            <w:r w:rsidRPr="00C02AA2">
              <w:t>An</w:t>
            </w:r>
          </w:p>
        </w:tc>
        <w:tc>
          <w:tcPr>
            <w:tcW w:w="244" w:type="pct"/>
            <w:vAlign w:val="bottom"/>
          </w:tcPr>
          <w:p w14:paraId="5C470B85" w14:textId="77777777" w:rsidR="00E617C8" w:rsidRPr="00C02AA2" w:rsidRDefault="00E617C8" w:rsidP="009D0856">
            <w:pPr>
              <w:jc w:val="center"/>
            </w:pPr>
            <w:r w:rsidRPr="00C02AA2">
              <w:t>6</w:t>
            </w:r>
          </w:p>
        </w:tc>
      </w:tr>
      <w:tr w:rsidR="00E617C8" w:rsidRPr="00C02AA2" w14:paraId="71F60B9F" w14:textId="77777777" w:rsidTr="008E4728">
        <w:trPr>
          <w:trHeight w:val="550"/>
        </w:trPr>
        <w:tc>
          <w:tcPr>
            <w:tcW w:w="5000" w:type="pct"/>
            <w:gridSpan w:val="6"/>
            <w:vAlign w:val="center"/>
          </w:tcPr>
          <w:p w14:paraId="73D949ED" w14:textId="77777777" w:rsidR="00E617C8" w:rsidRPr="00C02AA2" w:rsidRDefault="00E617C8" w:rsidP="008E4728">
            <w:pPr>
              <w:jc w:val="center"/>
              <w:rPr>
                <w:b/>
                <w:bCs/>
              </w:rPr>
            </w:pPr>
            <w:r w:rsidRPr="00C02AA2">
              <w:rPr>
                <w:b/>
                <w:bCs/>
              </w:rPr>
              <w:t>COMPULSORY QUESTION</w:t>
            </w:r>
          </w:p>
        </w:tc>
      </w:tr>
      <w:tr w:rsidR="00E617C8" w:rsidRPr="00C02AA2" w14:paraId="70F3678D" w14:textId="77777777" w:rsidTr="001A319B">
        <w:trPr>
          <w:trHeight w:val="283"/>
        </w:trPr>
        <w:tc>
          <w:tcPr>
            <w:tcW w:w="251" w:type="pct"/>
            <w:vAlign w:val="bottom"/>
          </w:tcPr>
          <w:p w14:paraId="0728BCCA" w14:textId="77777777" w:rsidR="00E617C8" w:rsidRPr="00C02AA2" w:rsidRDefault="00E617C8" w:rsidP="009D0856">
            <w:pPr>
              <w:jc w:val="center"/>
            </w:pPr>
            <w:r w:rsidRPr="00C02AA2">
              <w:t>24.</w:t>
            </w:r>
          </w:p>
        </w:tc>
        <w:tc>
          <w:tcPr>
            <w:tcW w:w="178" w:type="pct"/>
            <w:vAlign w:val="bottom"/>
          </w:tcPr>
          <w:p w14:paraId="40DF45C2" w14:textId="77777777" w:rsidR="00E617C8" w:rsidRPr="00C02AA2" w:rsidRDefault="00E617C8" w:rsidP="009D0856">
            <w:pPr>
              <w:jc w:val="center"/>
            </w:pPr>
            <w:r w:rsidRPr="00C02AA2">
              <w:t>a.</w:t>
            </w:r>
          </w:p>
        </w:tc>
        <w:tc>
          <w:tcPr>
            <w:tcW w:w="3796" w:type="pct"/>
            <w:vAlign w:val="bottom"/>
          </w:tcPr>
          <w:p w14:paraId="5083FC0B" w14:textId="77777777" w:rsidR="00E617C8" w:rsidRPr="00C02AA2" w:rsidRDefault="00E617C8" w:rsidP="000C7561">
            <w:pPr>
              <w:pStyle w:val="Default"/>
            </w:pPr>
            <w:r w:rsidRPr="00C02AA2">
              <w:t>Write the mechanism of active packaging systems with their applications in food.</w:t>
            </w:r>
          </w:p>
        </w:tc>
        <w:tc>
          <w:tcPr>
            <w:tcW w:w="294" w:type="pct"/>
            <w:vAlign w:val="bottom"/>
          </w:tcPr>
          <w:p w14:paraId="7269004B" w14:textId="77777777" w:rsidR="00E617C8" w:rsidRPr="00C02AA2" w:rsidRDefault="00E617C8" w:rsidP="009D0856">
            <w:pPr>
              <w:jc w:val="center"/>
            </w:pPr>
            <w:r w:rsidRPr="00C02AA2">
              <w:t>CO6</w:t>
            </w:r>
          </w:p>
        </w:tc>
        <w:tc>
          <w:tcPr>
            <w:tcW w:w="237" w:type="pct"/>
            <w:vAlign w:val="bottom"/>
          </w:tcPr>
          <w:p w14:paraId="413D3655" w14:textId="77777777" w:rsidR="00E617C8" w:rsidRPr="00C02AA2" w:rsidRDefault="00E617C8" w:rsidP="009D0856">
            <w:pPr>
              <w:jc w:val="center"/>
            </w:pPr>
            <w:r w:rsidRPr="00C02AA2">
              <w:t>E</w:t>
            </w:r>
          </w:p>
        </w:tc>
        <w:tc>
          <w:tcPr>
            <w:tcW w:w="244" w:type="pct"/>
            <w:vAlign w:val="bottom"/>
          </w:tcPr>
          <w:p w14:paraId="645A22BC" w14:textId="77777777" w:rsidR="00E617C8" w:rsidRPr="00C02AA2" w:rsidRDefault="00E617C8" w:rsidP="009D0856">
            <w:pPr>
              <w:jc w:val="center"/>
            </w:pPr>
            <w:r w:rsidRPr="00C02AA2">
              <w:t>9</w:t>
            </w:r>
          </w:p>
        </w:tc>
      </w:tr>
      <w:tr w:rsidR="00E617C8" w:rsidRPr="00C02AA2" w14:paraId="3487FF92" w14:textId="77777777" w:rsidTr="001A319B">
        <w:trPr>
          <w:trHeight w:val="283"/>
        </w:trPr>
        <w:tc>
          <w:tcPr>
            <w:tcW w:w="251" w:type="pct"/>
            <w:vAlign w:val="bottom"/>
          </w:tcPr>
          <w:p w14:paraId="44D88395" w14:textId="77777777" w:rsidR="00E617C8" w:rsidRPr="00C02AA2" w:rsidRDefault="00E617C8" w:rsidP="009D0856">
            <w:pPr>
              <w:jc w:val="center"/>
            </w:pPr>
          </w:p>
        </w:tc>
        <w:tc>
          <w:tcPr>
            <w:tcW w:w="178" w:type="pct"/>
            <w:vAlign w:val="bottom"/>
          </w:tcPr>
          <w:p w14:paraId="413CD29B" w14:textId="77777777" w:rsidR="00E617C8" w:rsidRPr="00C02AA2" w:rsidRDefault="00E617C8" w:rsidP="009D0856">
            <w:pPr>
              <w:jc w:val="center"/>
            </w:pPr>
            <w:r w:rsidRPr="00C02AA2">
              <w:t>b.</w:t>
            </w:r>
          </w:p>
        </w:tc>
        <w:tc>
          <w:tcPr>
            <w:tcW w:w="3796" w:type="pct"/>
            <w:vAlign w:val="bottom"/>
          </w:tcPr>
          <w:p w14:paraId="5568583A" w14:textId="77777777" w:rsidR="00E617C8" w:rsidRPr="00C02AA2" w:rsidRDefault="00E617C8" w:rsidP="003137C8">
            <w:pPr>
              <w:pStyle w:val="Default"/>
            </w:pPr>
            <w:r w:rsidRPr="00C02AA2">
              <w:rPr>
                <w:lang w:val="en-US"/>
              </w:rPr>
              <w:t>List the factors influencing the selection of Oxygen absorber.</w:t>
            </w:r>
          </w:p>
        </w:tc>
        <w:tc>
          <w:tcPr>
            <w:tcW w:w="294" w:type="pct"/>
            <w:vAlign w:val="bottom"/>
          </w:tcPr>
          <w:p w14:paraId="1F0D93B2" w14:textId="77777777" w:rsidR="00E617C8" w:rsidRPr="00C02AA2" w:rsidRDefault="00E617C8" w:rsidP="009D0856">
            <w:pPr>
              <w:jc w:val="center"/>
            </w:pPr>
            <w:r w:rsidRPr="00C02AA2">
              <w:t>CO6</w:t>
            </w:r>
          </w:p>
        </w:tc>
        <w:tc>
          <w:tcPr>
            <w:tcW w:w="237" w:type="pct"/>
            <w:vAlign w:val="bottom"/>
          </w:tcPr>
          <w:p w14:paraId="66E7D958" w14:textId="77777777" w:rsidR="00E617C8" w:rsidRPr="00C02AA2" w:rsidRDefault="00E617C8" w:rsidP="009D0856">
            <w:pPr>
              <w:jc w:val="center"/>
            </w:pPr>
            <w:r w:rsidRPr="00C02AA2">
              <w:t>U</w:t>
            </w:r>
          </w:p>
        </w:tc>
        <w:tc>
          <w:tcPr>
            <w:tcW w:w="244" w:type="pct"/>
            <w:vAlign w:val="bottom"/>
          </w:tcPr>
          <w:p w14:paraId="678A0252" w14:textId="77777777" w:rsidR="00E617C8" w:rsidRPr="00C02AA2" w:rsidRDefault="00E617C8" w:rsidP="009D0856">
            <w:pPr>
              <w:jc w:val="center"/>
            </w:pPr>
            <w:r w:rsidRPr="00C02AA2">
              <w:t>3</w:t>
            </w:r>
          </w:p>
        </w:tc>
      </w:tr>
    </w:tbl>
    <w:p w14:paraId="60646093" w14:textId="77777777" w:rsidR="00E617C8" w:rsidRPr="004F6974" w:rsidRDefault="00E617C8" w:rsidP="002E336A"/>
    <w:p w14:paraId="05D9CDC2" w14:textId="77777777" w:rsidR="00E617C8" w:rsidRPr="004F6974" w:rsidRDefault="00E617C8" w:rsidP="002E336A">
      <w:r w:rsidRPr="004F6974">
        <w:rPr>
          <w:b/>
          <w:bCs/>
        </w:rPr>
        <w:t>CO</w:t>
      </w:r>
      <w:r w:rsidRPr="004F6974">
        <w:t xml:space="preserve"> – COURSE OUTCOME</w:t>
      </w:r>
      <w:r w:rsidRPr="004F6974">
        <w:tab/>
        <w:t xml:space="preserve">       </w:t>
      </w:r>
      <w:r w:rsidRPr="004F6974">
        <w:rPr>
          <w:b/>
          <w:bCs/>
        </w:rPr>
        <w:t>BL</w:t>
      </w:r>
      <w:r w:rsidRPr="004F6974">
        <w:t xml:space="preserve"> – BLOOM’S LEVEL       </w:t>
      </w:r>
      <w:r w:rsidRPr="004F6974">
        <w:rPr>
          <w:b/>
          <w:bCs/>
        </w:rPr>
        <w:t>M</w:t>
      </w:r>
      <w:r w:rsidRPr="004F6974">
        <w:t xml:space="preserve"> – MARKS ALLOTTED</w:t>
      </w:r>
    </w:p>
    <w:p w14:paraId="0FB7439A" w14:textId="77777777" w:rsidR="00E617C8" w:rsidRPr="004F6974"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rsidRPr="004F6974" w14:paraId="6D8782EF" w14:textId="77777777" w:rsidTr="005C5F4B">
        <w:trPr>
          <w:trHeight w:val="283"/>
        </w:trPr>
        <w:tc>
          <w:tcPr>
            <w:tcW w:w="670" w:type="dxa"/>
          </w:tcPr>
          <w:p w14:paraId="04A9204C" w14:textId="77777777" w:rsidR="00E617C8" w:rsidRPr="004F6974" w:rsidRDefault="00E617C8" w:rsidP="000C7561"/>
        </w:tc>
        <w:tc>
          <w:tcPr>
            <w:tcW w:w="9820" w:type="dxa"/>
          </w:tcPr>
          <w:p w14:paraId="6748C3AC" w14:textId="77777777" w:rsidR="00E617C8" w:rsidRPr="004F6974" w:rsidRDefault="00E617C8" w:rsidP="000C7561">
            <w:pPr>
              <w:jc w:val="center"/>
              <w:rPr>
                <w:b/>
              </w:rPr>
            </w:pPr>
            <w:r w:rsidRPr="004F6974">
              <w:rPr>
                <w:b/>
              </w:rPr>
              <w:t>COURSE OUTCOMES</w:t>
            </w:r>
          </w:p>
        </w:tc>
      </w:tr>
      <w:tr w:rsidR="00E617C8" w:rsidRPr="004F6974" w14:paraId="0BABD787" w14:textId="77777777" w:rsidTr="00B503DD">
        <w:trPr>
          <w:trHeight w:val="283"/>
        </w:trPr>
        <w:tc>
          <w:tcPr>
            <w:tcW w:w="670" w:type="dxa"/>
          </w:tcPr>
          <w:p w14:paraId="02B708C8" w14:textId="77777777" w:rsidR="00E617C8" w:rsidRPr="004F6974" w:rsidRDefault="00E617C8" w:rsidP="000C7561">
            <w:pPr>
              <w:rPr>
                <w:b/>
                <w:bCs/>
              </w:rPr>
            </w:pPr>
            <w:r w:rsidRPr="004F6974">
              <w:rPr>
                <w:b/>
                <w:bCs/>
              </w:rPr>
              <w:t>CO1</w:t>
            </w:r>
          </w:p>
        </w:tc>
        <w:tc>
          <w:tcPr>
            <w:tcW w:w="9820" w:type="dxa"/>
          </w:tcPr>
          <w:p w14:paraId="42D8A12B" w14:textId="77777777" w:rsidR="00E617C8" w:rsidRPr="004F6974" w:rsidRDefault="00E617C8" w:rsidP="00240273">
            <w:pPr>
              <w:pStyle w:val="BodyText"/>
              <w:tabs>
                <w:tab w:val="left" w:pos="709"/>
              </w:tabs>
              <w:kinsoku w:val="0"/>
              <w:overflowPunct w:val="0"/>
              <w:autoSpaceDE w:val="0"/>
              <w:autoSpaceDN w:val="0"/>
              <w:adjustRightInd w:val="0"/>
              <w:ind w:left="0" w:firstLine="0"/>
              <w:jc w:val="both"/>
              <w:rPr>
                <w:sz w:val="24"/>
                <w:szCs w:val="24"/>
              </w:rPr>
            </w:pPr>
            <w:r w:rsidRPr="004F6974">
              <w:rPr>
                <w:spacing w:val="-1"/>
                <w:sz w:val="24"/>
                <w:szCs w:val="24"/>
              </w:rPr>
              <w:t>Recognize the need and functions of packaging in food systems.</w:t>
            </w:r>
          </w:p>
        </w:tc>
      </w:tr>
      <w:tr w:rsidR="00E617C8" w:rsidRPr="004F6974" w14:paraId="5BC24B18" w14:textId="77777777" w:rsidTr="00B503DD">
        <w:trPr>
          <w:trHeight w:val="283"/>
        </w:trPr>
        <w:tc>
          <w:tcPr>
            <w:tcW w:w="670" w:type="dxa"/>
          </w:tcPr>
          <w:p w14:paraId="5A78058C" w14:textId="77777777" w:rsidR="00E617C8" w:rsidRPr="004F6974" w:rsidRDefault="00E617C8" w:rsidP="000C7561">
            <w:pPr>
              <w:rPr>
                <w:b/>
                <w:bCs/>
              </w:rPr>
            </w:pPr>
            <w:r w:rsidRPr="004F6974">
              <w:rPr>
                <w:b/>
                <w:bCs/>
              </w:rPr>
              <w:t>CO2</w:t>
            </w:r>
          </w:p>
        </w:tc>
        <w:tc>
          <w:tcPr>
            <w:tcW w:w="9820" w:type="dxa"/>
          </w:tcPr>
          <w:p w14:paraId="4979ABD8" w14:textId="77777777" w:rsidR="00E617C8" w:rsidRPr="004F6974" w:rsidRDefault="00E617C8" w:rsidP="00240273">
            <w:pPr>
              <w:pStyle w:val="BodyText"/>
              <w:tabs>
                <w:tab w:val="left" w:pos="709"/>
              </w:tabs>
              <w:kinsoku w:val="0"/>
              <w:overflowPunct w:val="0"/>
              <w:autoSpaceDE w:val="0"/>
              <w:autoSpaceDN w:val="0"/>
              <w:adjustRightInd w:val="0"/>
              <w:ind w:left="0" w:firstLine="0"/>
              <w:jc w:val="both"/>
              <w:rPr>
                <w:sz w:val="24"/>
                <w:szCs w:val="24"/>
              </w:rPr>
            </w:pPr>
            <w:r w:rsidRPr="004F6974">
              <w:rPr>
                <w:sz w:val="24"/>
                <w:szCs w:val="24"/>
              </w:rPr>
              <w:t>Understand about shelf life of food and various methods of estimating it.</w:t>
            </w:r>
          </w:p>
        </w:tc>
      </w:tr>
      <w:tr w:rsidR="00E617C8" w:rsidRPr="004F6974" w14:paraId="05B49719" w14:textId="77777777" w:rsidTr="00B503DD">
        <w:trPr>
          <w:trHeight w:val="283"/>
        </w:trPr>
        <w:tc>
          <w:tcPr>
            <w:tcW w:w="670" w:type="dxa"/>
          </w:tcPr>
          <w:p w14:paraId="47C7B873" w14:textId="77777777" w:rsidR="00E617C8" w:rsidRPr="004F6974" w:rsidRDefault="00E617C8" w:rsidP="000C7561">
            <w:pPr>
              <w:rPr>
                <w:b/>
                <w:bCs/>
              </w:rPr>
            </w:pPr>
            <w:r w:rsidRPr="004F6974">
              <w:rPr>
                <w:b/>
                <w:bCs/>
              </w:rPr>
              <w:t>CO3</w:t>
            </w:r>
          </w:p>
        </w:tc>
        <w:tc>
          <w:tcPr>
            <w:tcW w:w="9820" w:type="dxa"/>
          </w:tcPr>
          <w:p w14:paraId="53FC00B9" w14:textId="77777777" w:rsidR="00E617C8" w:rsidRPr="004F6974" w:rsidRDefault="00E617C8" w:rsidP="00240273">
            <w:pPr>
              <w:pStyle w:val="BodyText"/>
              <w:kinsoku w:val="0"/>
              <w:overflowPunct w:val="0"/>
              <w:autoSpaceDE w:val="0"/>
              <w:autoSpaceDN w:val="0"/>
              <w:adjustRightInd w:val="0"/>
              <w:ind w:left="44" w:firstLine="0"/>
              <w:jc w:val="both"/>
              <w:rPr>
                <w:sz w:val="24"/>
                <w:szCs w:val="24"/>
              </w:rPr>
            </w:pPr>
            <w:r w:rsidRPr="004F6974">
              <w:rPr>
                <w:sz w:val="24"/>
                <w:szCs w:val="24"/>
              </w:rPr>
              <w:t>Apply their knowledge of different packaging materials, their manufacturing process and equipment involved.</w:t>
            </w:r>
          </w:p>
        </w:tc>
      </w:tr>
      <w:tr w:rsidR="00E617C8" w:rsidRPr="004F6974" w14:paraId="7A9265DB" w14:textId="77777777" w:rsidTr="00B503DD">
        <w:trPr>
          <w:trHeight w:val="283"/>
        </w:trPr>
        <w:tc>
          <w:tcPr>
            <w:tcW w:w="670" w:type="dxa"/>
          </w:tcPr>
          <w:p w14:paraId="7C153E0B" w14:textId="77777777" w:rsidR="00E617C8" w:rsidRPr="004F6974" w:rsidRDefault="00E617C8" w:rsidP="000C7561">
            <w:pPr>
              <w:rPr>
                <w:b/>
                <w:bCs/>
              </w:rPr>
            </w:pPr>
            <w:r w:rsidRPr="004F6974">
              <w:rPr>
                <w:b/>
                <w:bCs/>
              </w:rPr>
              <w:t>CO4</w:t>
            </w:r>
          </w:p>
        </w:tc>
        <w:tc>
          <w:tcPr>
            <w:tcW w:w="9820" w:type="dxa"/>
          </w:tcPr>
          <w:p w14:paraId="55FA3364" w14:textId="77777777" w:rsidR="00E617C8" w:rsidRPr="004F6974" w:rsidRDefault="00E617C8" w:rsidP="00240273">
            <w:pPr>
              <w:pStyle w:val="BodyText"/>
              <w:kinsoku w:val="0"/>
              <w:overflowPunct w:val="0"/>
              <w:autoSpaceDE w:val="0"/>
              <w:autoSpaceDN w:val="0"/>
              <w:adjustRightInd w:val="0"/>
              <w:ind w:left="0" w:firstLine="0"/>
              <w:jc w:val="both"/>
              <w:rPr>
                <w:sz w:val="24"/>
                <w:szCs w:val="24"/>
              </w:rPr>
            </w:pPr>
            <w:r w:rsidRPr="004F6974">
              <w:rPr>
                <w:sz w:val="24"/>
                <w:szCs w:val="24"/>
              </w:rPr>
              <w:t>Analyze various closures and sealing mechanisms for use in different packaging solutions.</w:t>
            </w:r>
          </w:p>
        </w:tc>
      </w:tr>
      <w:tr w:rsidR="00E617C8" w:rsidRPr="004F6974" w14:paraId="60DDBCB3" w14:textId="77777777" w:rsidTr="00B503DD">
        <w:trPr>
          <w:trHeight w:val="283"/>
        </w:trPr>
        <w:tc>
          <w:tcPr>
            <w:tcW w:w="670" w:type="dxa"/>
          </w:tcPr>
          <w:p w14:paraId="5D5A7D4A" w14:textId="77777777" w:rsidR="00E617C8" w:rsidRPr="004F6974" w:rsidRDefault="00E617C8" w:rsidP="000C7561">
            <w:pPr>
              <w:rPr>
                <w:b/>
                <w:bCs/>
              </w:rPr>
            </w:pPr>
            <w:r w:rsidRPr="004F6974">
              <w:rPr>
                <w:b/>
                <w:bCs/>
              </w:rPr>
              <w:t>CO5</w:t>
            </w:r>
          </w:p>
        </w:tc>
        <w:tc>
          <w:tcPr>
            <w:tcW w:w="9820" w:type="dxa"/>
          </w:tcPr>
          <w:p w14:paraId="73856E19" w14:textId="77777777" w:rsidR="00E617C8" w:rsidRPr="004F6974" w:rsidRDefault="00E617C8" w:rsidP="00240273">
            <w:pPr>
              <w:pStyle w:val="BodyText"/>
              <w:kinsoku w:val="0"/>
              <w:overflowPunct w:val="0"/>
              <w:autoSpaceDE w:val="0"/>
              <w:autoSpaceDN w:val="0"/>
              <w:adjustRightInd w:val="0"/>
              <w:ind w:left="0" w:firstLine="0"/>
              <w:jc w:val="both"/>
              <w:rPr>
                <w:sz w:val="24"/>
                <w:szCs w:val="24"/>
              </w:rPr>
            </w:pPr>
            <w:r w:rsidRPr="004F6974">
              <w:rPr>
                <w:sz w:val="24"/>
                <w:szCs w:val="24"/>
              </w:rPr>
              <w:t xml:space="preserve">Evaluate and select different printing and labelling methods based on </w:t>
            </w:r>
            <w:r w:rsidRPr="004F6974">
              <w:rPr>
                <w:spacing w:val="-1"/>
                <w:sz w:val="24"/>
                <w:szCs w:val="24"/>
              </w:rPr>
              <w:t>legislative</w:t>
            </w:r>
            <w:r w:rsidRPr="004F6974">
              <w:rPr>
                <w:spacing w:val="77"/>
                <w:w w:val="102"/>
                <w:sz w:val="24"/>
                <w:szCs w:val="24"/>
              </w:rPr>
              <w:t xml:space="preserve"> </w:t>
            </w:r>
            <w:r w:rsidRPr="004F6974">
              <w:rPr>
                <w:spacing w:val="-1"/>
                <w:sz w:val="24"/>
                <w:szCs w:val="24"/>
              </w:rPr>
              <w:t>requirements.</w:t>
            </w:r>
          </w:p>
        </w:tc>
      </w:tr>
      <w:tr w:rsidR="00E617C8" w:rsidRPr="004F6974" w14:paraId="6A5DA5E1" w14:textId="77777777" w:rsidTr="00B503DD">
        <w:trPr>
          <w:trHeight w:val="283"/>
        </w:trPr>
        <w:tc>
          <w:tcPr>
            <w:tcW w:w="670" w:type="dxa"/>
          </w:tcPr>
          <w:p w14:paraId="359D168A" w14:textId="77777777" w:rsidR="00E617C8" w:rsidRPr="004F6974" w:rsidRDefault="00E617C8" w:rsidP="000C7561">
            <w:pPr>
              <w:rPr>
                <w:b/>
                <w:bCs/>
              </w:rPr>
            </w:pPr>
            <w:r w:rsidRPr="004F6974">
              <w:rPr>
                <w:b/>
                <w:bCs/>
              </w:rPr>
              <w:t>CO6</w:t>
            </w:r>
          </w:p>
        </w:tc>
        <w:tc>
          <w:tcPr>
            <w:tcW w:w="9820" w:type="dxa"/>
          </w:tcPr>
          <w:p w14:paraId="66767B1B" w14:textId="77777777" w:rsidR="00E617C8" w:rsidRPr="004F6974" w:rsidRDefault="00E617C8" w:rsidP="00240273">
            <w:r w:rsidRPr="004F6974">
              <w:t>Devise innovations in food packaging and their applications.</w:t>
            </w:r>
          </w:p>
        </w:tc>
      </w:tr>
    </w:tbl>
    <w:p w14:paraId="25B1983C" w14:textId="77777777" w:rsidR="00E617C8" w:rsidRPr="004F6974"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4F6974" w14:paraId="4984E17A" w14:textId="77777777" w:rsidTr="00E56E00">
        <w:trPr>
          <w:jc w:val="center"/>
        </w:trPr>
        <w:tc>
          <w:tcPr>
            <w:tcW w:w="6385" w:type="dxa"/>
            <w:gridSpan w:val="8"/>
          </w:tcPr>
          <w:p w14:paraId="2929F410" w14:textId="77777777" w:rsidR="00E617C8" w:rsidRPr="004F6974" w:rsidRDefault="00E617C8" w:rsidP="000C7561">
            <w:pPr>
              <w:jc w:val="center"/>
              <w:rPr>
                <w:b/>
              </w:rPr>
            </w:pPr>
            <w:r w:rsidRPr="004F6974">
              <w:rPr>
                <w:b/>
              </w:rPr>
              <w:t>Assessment Pattern as per Bloom’s Level</w:t>
            </w:r>
          </w:p>
        </w:tc>
      </w:tr>
      <w:tr w:rsidR="00E617C8" w:rsidRPr="004F6974" w14:paraId="1FB37B96" w14:textId="77777777" w:rsidTr="00E56E00">
        <w:trPr>
          <w:jc w:val="center"/>
        </w:trPr>
        <w:tc>
          <w:tcPr>
            <w:tcW w:w="1140" w:type="dxa"/>
          </w:tcPr>
          <w:p w14:paraId="09CAF318" w14:textId="77777777" w:rsidR="00E617C8" w:rsidRPr="004F6974" w:rsidRDefault="00E617C8" w:rsidP="000C7561">
            <w:pPr>
              <w:jc w:val="center"/>
              <w:rPr>
                <w:b/>
                <w:bCs/>
              </w:rPr>
            </w:pPr>
            <w:r w:rsidRPr="004F6974">
              <w:rPr>
                <w:b/>
                <w:bCs/>
              </w:rPr>
              <w:t>CO / BL</w:t>
            </w:r>
          </w:p>
        </w:tc>
        <w:tc>
          <w:tcPr>
            <w:tcW w:w="709" w:type="dxa"/>
          </w:tcPr>
          <w:p w14:paraId="49DC972A" w14:textId="77777777" w:rsidR="00E617C8" w:rsidRPr="004F6974" w:rsidRDefault="00E617C8" w:rsidP="000C7561">
            <w:pPr>
              <w:jc w:val="center"/>
              <w:rPr>
                <w:b/>
              </w:rPr>
            </w:pPr>
            <w:r w:rsidRPr="004F6974">
              <w:rPr>
                <w:b/>
              </w:rPr>
              <w:t>R</w:t>
            </w:r>
          </w:p>
        </w:tc>
        <w:tc>
          <w:tcPr>
            <w:tcW w:w="708" w:type="dxa"/>
          </w:tcPr>
          <w:p w14:paraId="2EA00FFC" w14:textId="77777777" w:rsidR="00E617C8" w:rsidRPr="004F6974" w:rsidRDefault="00E617C8" w:rsidP="000C7561">
            <w:pPr>
              <w:jc w:val="center"/>
              <w:rPr>
                <w:b/>
              </w:rPr>
            </w:pPr>
            <w:r w:rsidRPr="004F6974">
              <w:rPr>
                <w:b/>
              </w:rPr>
              <w:t>U</w:t>
            </w:r>
          </w:p>
        </w:tc>
        <w:tc>
          <w:tcPr>
            <w:tcW w:w="709" w:type="dxa"/>
          </w:tcPr>
          <w:p w14:paraId="4D91F556" w14:textId="77777777" w:rsidR="00E617C8" w:rsidRPr="004F6974" w:rsidRDefault="00E617C8" w:rsidP="000C7561">
            <w:pPr>
              <w:jc w:val="center"/>
              <w:rPr>
                <w:b/>
              </w:rPr>
            </w:pPr>
            <w:r w:rsidRPr="004F6974">
              <w:rPr>
                <w:b/>
              </w:rPr>
              <w:t>A</w:t>
            </w:r>
          </w:p>
        </w:tc>
        <w:tc>
          <w:tcPr>
            <w:tcW w:w="709" w:type="dxa"/>
          </w:tcPr>
          <w:p w14:paraId="737DC652" w14:textId="77777777" w:rsidR="00E617C8" w:rsidRPr="004F6974" w:rsidRDefault="00E617C8" w:rsidP="000C7561">
            <w:pPr>
              <w:jc w:val="center"/>
              <w:rPr>
                <w:b/>
              </w:rPr>
            </w:pPr>
            <w:r w:rsidRPr="004F6974">
              <w:rPr>
                <w:b/>
              </w:rPr>
              <w:t>An</w:t>
            </w:r>
          </w:p>
        </w:tc>
        <w:tc>
          <w:tcPr>
            <w:tcW w:w="709" w:type="dxa"/>
          </w:tcPr>
          <w:p w14:paraId="3B2E2F13" w14:textId="77777777" w:rsidR="00E617C8" w:rsidRPr="004F6974" w:rsidRDefault="00E617C8" w:rsidP="000C7561">
            <w:pPr>
              <w:jc w:val="center"/>
              <w:rPr>
                <w:b/>
              </w:rPr>
            </w:pPr>
            <w:r w:rsidRPr="004F6974">
              <w:rPr>
                <w:b/>
              </w:rPr>
              <w:t>E</w:t>
            </w:r>
          </w:p>
        </w:tc>
        <w:tc>
          <w:tcPr>
            <w:tcW w:w="708" w:type="dxa"/>
          </w:tcPr>
          <w:p w14:paraId="75D0CC55" w14:textId="77777777" w:rsidR="00E617C8" w:rsidRPr="004F6974" w:rsidRDefault="00E617C8" w:rsidP="000C7561">
            <w:pPr>
              <w:jc w:val="center"/>
              <w:rPr>
                <w:b/>
              </w:rPr>
            </w:pPr>
            <w:r w:rsidRPr="004F6974">
              <w:rPr>
                <w:b/>
              </w:rPr>
              <w:t>C</w:t>
            </w:r>
          </w:p>
        </w:tc>
        <w:tc>
          <w:tcPr>
            <w:tcW w:w="993" w:type="dxa"/>
          </w:tcPr>
          <w:p w14:paraId="663BD050" w14:textId="77777777" w:rsidR="00E617C8" w:rsidRPr="004F6974" w:rsidRDefault="00E617C8" w:rsidP="000C7561">
            <w:pPr>
              <w:jc w:val="center"/>
              <w:rPr>
                <w:b/>
              </w:rPr>
            </w:pPr>
            <w:r w:rsidRPr="004F6974">
              <w:rPr>
                <w:b/>
              </w:rPr>
              <w:t>Total</w:t>
            </w:r>
          </w:p>
        </w:tc>
      </w:tr>
      <w:tr w:rsidR="00E617C8" w:rsidRPr="004F6974" w14:paraId="5EF62EAE" w14:textId="77777777" w:rsidTr="00E56E00">
        <w:trPr>
          <w:jc w:val="center"/>
        </w:trPr>
        <w:tc>
          <w:tcPr>
            <w:tcW w:w="1140" w:type="dxa"/>
          </w:tcPr>
          <w:p w14:paraId="4398D9E5" w14:textId="77777777" w:rsidR="00E617C8" w:rsidRPr="004F6974" w:rsidRDefault="00E617C8" w:rsidP="000C7561">
            <w:pPr>
              <w:jc w:val="center"/>
              <w:rPr>
                <w:b/>
                <w:bCs/>
              </w:rPr>
            </w:pPr>
            <w:r w:rsidRPr="004F6974">
              <w:rPr>
                <w:b/>
                <w:bCs/>
              </w:rPr>
              <w:t>CO1</w:t>
            </w:r>
          </w:p>
        </w:tc>
        <w:tc>
          <w:tcPr>
            <w:tcW w:w="709" w:type="dxa"/>
          </w:tcPr>
          <w:p w14:paraId="59EC0D11" w14:textId="77777777" w:rsidR="00E617C8" w:rsidRPr="004F6974" w:rsidRDefault="00E617C8" w:rsidP="000C7561">
            <w:pPr>
              <w:jc w:val="center"/>
            </w:pPr>
            <w:r w:rsidRPr="004F6974">
              <w:t>-</w:t>
            </w:r>
          </w:p>
        </w:tc>
        <w:tc>
          <w:tcPr>
            <w:tcW w:w="708" w:type="dxa"/>
          </w:tcPr>
          <w:p w14:paraId="4FBE2E13" w14:textId="77777777" w:rsidR="00E617C8" w:rsidRPr="004F6974" w:rsidRDefault="00E617C8" w:rsidP="000C7561">
            <w:pPr>
              <w:jc w:val="center"/>
            </w:pPr>
            <w:r w:rsidRPr="004F6974">
              <w:t>7</w:t>
            </w:r>
          </w:p>
        </w:tc>
        <w:tc>
          <w:tcPr>
            <w:tcW w:w="709" w:type="dxa"/>
          </w:tcPr>
          <w:p w14:paraId="4DFA7421" w14:textId="77777777" w:rsidR="00E617C8" w:rsidRPr="004F6974" w:rsidRDefault="00E617C8" w:rsidP="000C7561">
            <w:pPr>
              <w:jc w:val="center"/>
            </w:pPr>
            <w:r w:rsidRPr="004F6974">
              <w:t>9</w:t>
            </w:r>
          </w:p>
        </w:tc>
        <w:tc>
          <w:tcPr>
            <w:tcW w:w="709" w:type="dxa"/>
          </w:tcPr>
          <w:p w14:paraId="1C45FF0A" w14:textId="77777777" w:rsidR="00E617C8" w:rsidRPr="004F6974" w:rsidRDefault="00E617C8" w:rsidP="000C7561">
            <w:pPr>
              <w:jc w:val="center"/>
            </w:pPr>
            <w:r w:rsidRPr="004F6974">
              <w:t>-</w:t>
            </w:r>
          </w:p>
        </w:tc>
        <w:tc>
          <w:tcPr>
            <w:tcW w:w="709" w:type="dxa"/>
          </w:tcPr>
          <w:p w14:paraId="4455EF6F" w14:textId="77777777" w:rsidR="00E617C8" w:rsidRPr="004F6974" w:rsidRDefault="00E617C8" w:rsidP="000C7561">
            <w:pPr>
              <w:jc w:val="center"/>
            </w:pPr>
            <w:r w:rsidRPr="004F6974">
              <w:t>-</w:t>
            </w:r>
          </w:p>
        </w:tc>
        <w:tc>
          <w:tcPr>
            <w:tcW w:w="708" w:type="dxa"/>
          </w:tcPr>
          <w:p w14:paraId="2FCF5622" w14:textId="77777777" w:rsidR="00E617C8" w:rsidRPr="004F6974" w:rsidRDefault="00E617C8" w:rsidP="000C7561">
            <w:pPr>
              <w:jc w:val="center"/>
            </w:pPr>
            <w:r w:rsidRPr="004F6974">
              <w:t>-</w:t>
            </w:r>
          </w:p>
        </w:tc>
        <w:tc>
          <w:tcPr>
            <w:tcW w:w="993" w:type="dxa"/>
          </w:tcPr>
          <w:p w14:paraId="402823E7" w14:textId="77777777" w:rsidR="00E617C8" w:rsidRPr="004F6974" w:rsidRDefault="00E617C8" w:rsidP="000C7561">
            <w:pPr>
              <w:jc w:val="center"/>
            </w:pPr>
            <w:r w:rsidRPr="004F6974">
              <w:t>16</w:t>
            </w:r>
          </w:p>
        </w:tc>
      </w:tr>
      <w:tr w:rsidR="00E617C8" w:rsidRPr="004F6974" w14:paraId="5A108CED" w14:textId="77777777" w:rsidTr="00E56E00">
        <w:trPr>
          <w:jc w:val="center"/>
        </w:trPr>
        <w:tc>
          <w:tcPr>
            <w:tcW w:w="1140" w:type="dxa"/>
          </w:tcPr>
          <w:p w14:paraId="2569BA48" w14:textId="77777777" w:rsidR="00E617C8" w:rsidRPr="004F6974" w:rsidRDefault="00E617C8" w:rsidP="000C7561">
            <w:pPr>
              <w:jc w:val="center"/>
              <w:rPr>
                <w:b/>
                <w:bCs/>
              </w:rPr>
            </w:pPr>
            <w:r w:rsidRPr="004F6974">
              <w:rPr>
                <w:b/>
                <w:bCs/>
              </w:rPr>
              <w:t>CO2</w:t>
            </w:r>
          </w:p>
        </w:tc>
        <w:tc>
          <w:tcPr>
            <w:tcW w:w="709" w:type="dxa"/>
          </w:tcPr>
          <w:p w14:paraId="641C134D" w14:textId="77777777" w:rsidR="00E617C8" w:rsidRPr="004F6974" w:rsidRDefault="00E617C8" w:rsidP="000C7561">
            <w:pPr>
              <w:jc w:val="center"/>
            </w:pPr>
            <w:r w:rsidRPr="004F6974">
              <w:t>1</w:t>
            </w:r>
          </w:p>
        </w:tc>
        <w:tc>
          <w:tcPr>
            <w:tcW w:w="708" w:type="dxa"/>
          </w:tcPr>
          <w:p w14:paraId="241D6530" w14:textId="77777777" w:rsidR="00E617C8" w:rsidRPr="004F6974" w:rsidRDefault="00E617C8" w:rsidP="000C7561">
            <w:pPr>
              <w:jc w:val="center"/>
            </w:pPr>
            <w:r w:rsidRPr="004F6974">
              <w:t>6</w:t>
            </w:r>
          </w:p>
        </w:tc>
        <w:tc>
          <w:tcPr>
            <w:tcW w:w="709" w:type="dxa"/>
          </w:tcPr>
          <w:p w14:paraId="16BFB1B7" w14:textId="77777777" w:rsidR="00E617C8" w:rsidRPr="004F6974" w:rsidRDefault="00E617C8" w:rsidP="000C7561">
            <w:pPr>
              <w:jc w:val="center"/>
            </w:pPr>
            <w:r w:rsidRPr="004F6974">
              <w:t>-</w:t>
            </w:r>
          </w:p>
        </w:tc>
        <w:tc>
          <w:tcPr>
            <w:tcW w:w="709" w:type="dxa"/>
          </w:tcPr>
          <w:p w14:paraId="531173B3" w14:textId="77777777" w:rsidR="00E617C8" w:rsidRPr="004F6974" w:rsidRDefault="00E617C8" w:rsidP="000C7561">
            <w:pPr>
              <w:jc w:val="center"/>
            </w:pPr>
            <w:r w:rsidRPr="004F6974">
              <w:t>3</w:t>
            </w:r>
          </w:p>
        </w:tc>
        <w:tc>
          <w:tcPr>
            <w:tcW w:w="709" w:type="dxa"/>
          </w:tcPr>
          <w:p w14:paraId="5F907909" w14:textId="77777777" w:rsidR="00E617C8" w:rsidRPr="004F6974" w:rsidRDefault="00E617C8" w:rsidP="000C7561">
            <w:pPr>
              <w:jc w:val="center"/>
            </w:pPr>
            <w:r w:rsidRPr="004F6974">
              <w:t>-</w:t>
            </w:r>
          </w:p>
        </w:tc>
        <w:tc>
          <w:tcPr>
            <w:tcW w:w="708" w:type="dxa"/>
          </w:tcPr>
          <w:p w14:paraId="44803466" w14:textId="77777777" w:rsidR="00E617C8" w:rsidRPr="004F6974" w:rsidRDefault="00E617C8" w:rsidP="000C7561">
            <w:pPr>
              <w:jc w:val="center"/>
            </w:pPr>
            <w:r w:rsidRPr="004F6974">
              <w:t>-</w:t>
            </w:r>
          </w:p>
        </w:tc>
        <w:tc>
          <w:tcPr>
            <w:tcW w:w="993" w:type="dxa"/>
          </w:tcPr>
          <w:p w14:paraId="0566F6A3" w14:textId="77777777" w:rsidR="00E617C8" w:rsidRPr="004F6974" w:rsidRDefault="00E617C8" w:rsidP="000C7561">
            <w:pPr>
              <w:jc w:val="center"/>
            </w:pPr>
            <w:r w:rsidRPr="004F6974">
              <w:t>10</w:t>
            </w:r>
          </w:p>
        </w:tc>
      </w:tr>
      <w:tr w:rsidR="00E617C8" w:rsidRPr="004F6974" w14:paraId="6FE20B6D" w14:textId="77777777" w:rsidTr="00E56E00">
        <w:trPr>
          <w:jc w:val="center"/>
        </w:trPr>
        <w:tc>
          <w:tcPr>
            <w:tcW w:w="1140" w:type="dxa"/>
          </w:tcPr>
          <w:p w14:paraId="47FB4567" w14:textId="77777777" w:rsidR="00E617C8" w:rsidRPr="004F6974" w:rsidRDefault="00E617C8" w:rsidP="000C7561">
            <w:pPr>
              <w:jc w:val="center"/>
              <w:rPr>
                <w:b/>
                <w:bCs/>
              </w:rPr>
            </w:pPr>
            <w:r w:rsidRPr="004F6974">
              <w:rPr>
                <w:b/>
                <w:bCs/>
              </w:rPr>
              <w:t>CO3</w:t>
            </w:r>
          </w:p>
        </w:tc>
        <w:tc>
          <w:tcPr>
            <w:tcW w:w="709" w:type="dxa"/>
          </w:tcPr>
          <w:p w14:paraId="0DA24A13" w14:textId="77777777" w:rsidR="00E617C8" w:rsidRPr="004F6974" w:rsidRDefault="00E617C8" w:rsidP="000C7561">
            <w:pPr>
              <w:jc w:val="center"/>
            </w:pPr>
            <w:r w:rsidRPr="004F6974">
              <w:t>3</w:t>
            </w:r>
          </w:p>
        </w:tc>
        <w:tc>
          <w:tcPr>
            <w:tcW w:w="708" w:type="dxa"/>
          </w:tcPr>
          <w:p w14:paraId="26008396" w14:textId="77777777" w:rsidR="00E617C8" w:rsidRPr="004F6974" w:rsidRDefault="00E617C8" w:rsidP="000C7561">
            <w:pPr>
              <w:jc w:val="center"/>
            </w:pPr>
            <w:r w:rsidRPr="004F6974">
              <w:t>13</w:t>
            </w:r>
          </w:p>
        </w:tc>
        <w:tc>
          <w:tcPr>
            <w:tcW w:w="709" w:type="dxa"/>
          </w:tcPr>
          <w:p w14:paraId="7CC4CC4F" w14:textId="77777777" w:rsidR="00E617C8" w:rsidRPr="004F6974" w:rsidRDefault="00E617C8" w:rsidP="000C7561">
            <w:pPr>
              <w:jc w:val="center"/>
            </w:pPr>
            <w:r w:rsidRPr="004F6974">
              <w:t>12</w:t>
            </w:r>
          </w:p>
        </w:tc>
        <w:tc>
          <w:tcPr>
            <w:tcW w:w="709" w:type="dxa"/>
          </w:tcPr>
          <w:p w14:paraId="24DEE318" w14:textId="77777777" w:rsidR="00E617C8" w:rsidRPr="004F6974" w:rsidRDefault="00E617C8" w:rsidP="000C7561">
            <w:pPr>
              <w:jc w:val="center"/>
            </w:pPr>
            <w:r w:rsidRPr="004F6974">
              <w:t>9</w:t>
            </w:r>
          </w:p>
        </w:tc>
        <w:tc>
          <w:tcPr>
            <w:tcW w:w="709" w:type="dxa"/>
          </w:tcPr>
          <w:p w14:paraId="15BAD4E1" w14:textId="77777777" w:rsidR="00E617C8" w:rsidRPr="004F6974" w:rsidRDefault="00E617C8" w:rsidP="000C7561">
            <w:pPr>
              <w:jc w:val="center"/>
            </w:pPr>
            <w:r w:rsidRPr="004F6974">
              <w:t>3</w:t>
            </w:r>
          </w:p>
        </w:tc>
        <w:tc>
          <w:tcPr>
            <w:tcW w:w="708" w:type="dxa"/>
          </w:tcPr>
          <w:p w14:paraId="3B858851" w14:textId="77777777" w:rsidR="00E617C8" w:rsidRPr="004F6974" w:rsidRDefault="00E617C8" w:rsidP="000C7561">
            <w:pPr>
              <w:jc w:val="center"/>
            </w:pPr>
            <w:r w:rsidRPr="004F6974">
              <w:t>-</w:t>
            </w:r>
          </w:p>
        </w:tc>
        <w:tc>
          <w:tcPr>
            <w:tcW w:w="993" w:type="dxa"/>
          </w:tcPr>
          <w:p w14:paraId="0CCB5755" w14:textId="77777777" w:rsidR="00E617C8" w:rsidRPr="004F6974" w:rsidRDefault="00E617C8" w:rsidP="000C7561">
            <w:pPr>
              <w:jc w:val="center"/>
            </w:pPr>
            <w:r w:rsidRPr="004F6974">
              <w:t>40</w:t>
            </w:r>
          </w:p>
        </w:tc>
      </w:tr>
      <w:tr w:rsidR="00E617C8" w:rsidRPr="004F6974" w14:paraId="528EEA02" w14:textId="77777777" w:rsidTr="00E56E00">
        <w:trPr>
          <w:jc w:val="center"/>
        </w:trPr>
        <w:tc>
          <w:tcPr>
            <w:tcW w:w="1140" w:type="dxa"/>
          </w:tcPr>
          <w:p w14:paraId="4DDD539A" w14:textId="77777777" w:rsidR="00E617C8" w:rsidRPr="004F6974" w:rsidRDefault="00E617C8" w:rsidP="000C7561">
            <w:pPr>
              <w:jc w:val="center"/>
              <w:rPr>
                <w:b/>
                <w:bCs/>
              </w:rPr>
            </w:pPr>
            <w:r w:rsidRPr="004F6974">
              <w:rPr>
                <w:b/>
                <w:bCs/>
              </w:rPr>
              <w:t>CO4</w:t>
            </w:r>
          </w:p>
        </w:tc>
        <w:tc>
          <w:tcPr>
            <w:tcW w:w="709" w:type="dxa"/>
          </w:tcPr>
          <w:p w14:paraId="3EDD104A" w14:textId="77777777" w:rsidR="00E617C8" w:rsidRPr="004F6974" w:rsidRDefault="00E617C8" w:rsidP="000C7561">
            <w:pPr>
              <w:jc w:val="center"/>
            </w:pPr>
            <w:r w:rsidRPr="004F6974">
              <w:t>-</w:t>
            </w:r>
          </w:p>
        </w:tc>
        <w:tc>
          <w:tcPr>
            <w:tcW w:w="708" w:type="dxa"/>
          </w:tcPr>
          <w:p w14:paraId="41C6BC73" w14:textId="77777777" w:rsidR="00E617C8" w:rsidRPr="004F6974" w:rsidRDefault="00E617C8" w:rsidP="000C7561">
            <w:pPr>
              <w:jc w:val="center"/>
            </w:pPr>
            <w:r w:rsidRPr="004F6974">
              <w:t>1</w:t>
            </w:r>
          </w:p>
        </w:tc>
        <w:tc>
          <w:tcPr>
            <w:tcW w:w="709" w:type="dxa"/>
          </w:tcPr>
          <w:p w14:paraId="00387241" w14:textId="77777777" w:rsidR="00E617C8" w:rsidRPr="004F6974" w:rsidRDefault="00E617C8" w:rsidP="000C7561">
            <w:pPr>
              <w:jc w:val="center"/>
            </w:pPr>
            <w:r w:rsidRPr="004F6974">
              <w:t>7</w:t>
            </w:r>
          </w:p>
        </w:tc>
        <w:tc>
          <w:tcPr>
            <w:tcW w:w="709" w:type="dxa"/>
          </w:tcPr>
          <w:p w14:paraId="1083DF5D" w14:textId="77777777" w:rsidR="00E617C8" w:rsidRPr="004F6974" w:rsidRDefault="00E617C8" w:rsidP="000C7561">
            <w:pPr>
              <w:jc w:val="center"/>
            </w:pPr>
            <w:r w:rsidRPr="004F6974">
              <w:t>6</w:t>
            </w:r>
          </w:p>
        </w:tc>
        <w:tc>
          <w:tcPr>
            <w:tcW w:w="709" w:type="dxa"/>
          </w:tcPr>
          <w:p w14:paraId="2E1CABA9" w14:textId="77777777" w:rsidR="00E617C8" w:rsidRPr="004F6974" w:rsidRDefault="00E617C8" w:rsidP="000C7561">
            <w:pPr>
              <w:jc w:val="center"/>
            </w:pPr>
            <w:r w:rsidRPr="004F6974">
              <w:t>-</w:t>
            </w:r>
          </w:p>
        </w:tc>
        <w:tc>
          <w:tcPr>
            <w:tcW w:w="708" w:type="dxa"/>
          </w:tcPr>
          <w:p w14:paraId="1CF22F12" w14:textId="77777777" w:rsidR="00E617C8" w:rsidRPr="004F6974" w:rsidRDefault="00E617C8" w:rsidP="000C7561">
            <w:pPr>
              <w:jc w:val="center"/>
            </w:pPr>
            <w:r w:rsidRPr="004F6974">
              <w:t>-</w:t>
            </w:r>
          </w:p>
        </w:tc>
        <w:tc>
          <w:tcPr>
            <w:tcW w:w="993" w:type="dxa"/>
          </w:tcPr>
          <w:p w14:paraId="120485D5" w14:textId="77777777" w:rsidR="00E617C8" w:rsidRPr="004F6974" w:rsidRDefault="00E617C8" w:rsidP="000C7561">
            <w:pPr>
              <w:jc w:val="center"/>
            </w:pPr>
            <w:r w:rsidRPr="004F6974">
              <w:t>23</w:t>
            </w:r>
          </w:p>
        </w:tc>
      </w:tr>
      <w:tr w:rsidR="00E617C8" w:rsidRPr="004F6974" w14:paraId="6509ED44" w14:textId="77777777" w:rsidTr="00E56E00">
        <w:trPr>
          <w:jc w:val="center"/>
        </w:trPr>
        <w:tc>
          <w:tcPr>
            <w:tcW w:w="1140" w:type="dxa"/>
          </w:tcPr>
          <w:p w14:paraId="4FB44051" w14:textId="77777777" w:rsidR="00E617C8" w:rsidRPr="004F6974" w:rsidRDefault="00E617C8" w:rsidP="000C7561">
            <w:pPr>
              <w:jc w:val="center"/>
              <w:rPr>
                <w:b/>
                <w:bCs/>
              </w:rPr>
            </w:pPr>
            <w:r w:rsidRPr="004F6974">
              <w:rPr>
                <w:b/>
                <w:bCs/>
              </w:rPr>
              <w:t>CO5</w:t>
            </w:r>
          </w:p>
        </w:tc>
        <w:tc>
          <w:tcPr>
            <w:tcW w:w="709" w:type="dxa"/>
          </w:tcPr>
          <w:p w14:paraId="51144B5A" w14:textId="77777777" w:rsidR="00E617C8" w:rsidRPr="004F6974" w:rsidRDefault="00E617C8" w:rsidP="000C7561">
            <w:pPr>
              <w:jc w:val="center"/>
            </w:pPr>
            <w:r w:rsidRPr="004F6974">
              <w:t>-</w:t>
            </w:r>
          </w:p>
        </w:tc>
        <w:tc>
          <w:tcPr>
            <w:tcW w:w="708" w:type="dxa"/>
          </w:tcPr>
          <w:p w14:paraId="129B9311" w14:textId="77777777" w:rsidR="00E617C8" w:rsidRPr="004F6974" w:rsidRDefault="00E617C8" w:rsidP="000C7561">
            <w:pPr>
              <w:jc w:val="center"/>
            </w:pPr>
            <w:r w:rsidRPr="004F6974">
              <w:t>-</w:t>
            </w:r>
          </w:p>
        </w:tc>
        <w:tc>
          <w:tcPr>
            <w:tcW w:w="709" w:type="dxa"/>
          </w:tcPr>
          <w:p w14:paraId="75659EB5" w14:textId="77777777" w:rsidR="00E617C8" w:rsidRPr="004F6974" w:rsidRDefault="00E617C8" w:rsidP="000C7561">
            <w:pPr>
              <w:jc w:val="center"/>
            </w:pPr>
            <w:r w:rsidRPr="004F6974">
              <w:t>9</w:t>
            </w:r>
          </w:p>
        </w:tc>
        <w:tc>
          <w:tcPr>
            <w:tcW w:w="709" w:type="dxa"/>
          </w:tcPr>
          <w:p w14:paraId="5686740C" w14:textId="77777777" w:rsidR="00E617C8" w:rsidRPr="004F6974" w:rsidRDefault="00E617C8" w:rsidP="000C7561">
            <w:pPr>
              <w:jc w:val="center"/>
            </w:pPr>
            <w:r w:rsidRPr="004F6974">
              <w:t>6</w:t>
            </w:r>
          </w:p>
        </w:tc>
        <w:tc>
          <w:tcPr>
            <w:tcW w:w="709" w:type="dxa"/>
          </w:tcPr>
          <w:p w14:paraId="7F1ED895" w14:textId="77777777" w:rsidR="00E617C8" w:rsidRPr="004F6974" w:rsidRDefault="00E617C8" w:rsidP="000C7561">
            <w:pPr>
              <w:jc w:val="center"/>
            </w:pPr>
            <w:r w:rsidRPr="004F6974">
              <w:t>-</w:t>
            </w:r>
          </w:p>
        </w:tc>
        <w:tc>
          <w:tcPr>
            <w:tcW w:w="708" w:type="dxa"/>
          </w:tcPr>
          <w:p w14:paraId="5D67BF5E" w14:textId="77777777" w:rsidR="00E617C8" w:rsidRPr="004F6974" w:rsidRDefault="00E617C8" w:rsidP="000C7561">
            <w:pPr>
              <w:jc w:val="center"/>
            </w:pPr>
            <w:r w:rsidRPr="004F6974">
              <w:t>-</w:t>
            </w:r>
          </w:p>
        </w:tc>
        <w:tc>
          <w:tcPr>
            <w:tcW w:w="993" w:type="dxa"/>
          </w:tcPr>
          <w:p w14:paraId="70256112" w14:textId="77777777" w:rsidR="00E617C8" w:rsidRPr="004F6974" w:rsidRDefault="00E617C8" w:rsidP="000C7561">
            <w:pPr>
              <w:jc w:val="center"/>
            </w:pPr>
            <w:r w:rsidRPr="004F6974">
              <w:t>15</w:t>
            </w:r>
          </w:p>
        </w:tc>
      </w:tr>
      <w:tr w:rsidR="00E617C8" w:rsidRPr="004F6974" w14:paraId="68ABF48F" w14:textId="77777777" w:rsidTr="00E56E00">
        <w:trPr>
          <w:jc w:val="center"/>
        </w:trPr>
        <w:tc>
          <w:tcPr>
            <w:tcW w:w="1140" w:type="dxa"/>
          </w:tcPr>
          <w:p w14:paraId="48E0421D" w14:textId="77777777" w:rsidR="00E617C8" w:rsidRPr="004F6974" w:rsidRDefault="00E617C8" w:rsidP="000C7561">
            <w:pPr>
              <w:jc w:val="center"/>
              <w:rPr>
                <w:b/>
                <w:bCs/>
              </w:rPr>
            </w:pPr>
            <w:r w:rsidRPr="004F6974">
              <w:rPr>
                <w:b/>
                <w:bCs/>
              </w:rPr>
              <w:t>CO6</w:t>
            </w:r>
          </w:p>
        </w:tc>
        <w:tc>
          <w:tcPr>
            <w:tcW w:w="709" w:type="dxa"/>
          </w:tcPr>
          <w:p w14:paraId="5E552867" w14:textId="77777777" w:rsidR="00E617C8" w:rsidRPr="004F6974" w:rsidRDefault="00E617C8" w:rsidP="000C7561">
            <w:pPr>
              <w:jc w:val="center"/>
            </w:pPr>
            <w:r w:rsidRPr="004F6974">
              <w:t>2</w:t>
            </w:r>
          </w:p>
        </w:tc>
        <w:tc>
          <w:tcPr>
            <w:tcW w:w="708" w:type="dxa"/>
          </w:tcPr>
          <w:p w14:paraId="03FBD768" w14:textId="77777777" w:rsidR="00E617C8" w:rsidRPr="004F6974" w:rsidRDefault="00E617C8" w:rsidP="000C7561">
            <w:pPr>
              <w:jc w:val="center"/>
            </w:pPr>
            <w:r w:rsidRPr="004F6974">
              <w:t>6</w:t>
            </w:r>
          </w:p>
        </w:tc>
        <w:tc>
          <w:tcPr>
            <w:tcW w:w="709" w:type="dxa"/>
          </w:tcPr>
          <w:p w14:paraId="6F83580B" w14:textId="77777777" w:rsidR="00E617C8" w:rsidRPr="004F6974" w:rsidRDefault="00E617C8" w:rsidP="000C7561">
            <w:pPr>
              <w:jc w:val="center"/>
            </w:pPr>
            <w:r w:rsidRPr="004F6974">
              <w:t>-</w:t>
            </w:r>
          </w:p>
        </w:tc>
        <w:tc>
          <w:tcPr>
            <w:tcW w:w="709" w:type="dxa"/>
          </w:tcPr>
          <w:p w14:paraId="1CD57EBB" w14:textId="77777777" w:rsidR="00E617C8" w:rsidRPr="004F6974" w:rsidRDefault="00E617C8" w:rsidP="000C7561">
            <w:pPr>
              <w:jc w:val="center"/>
            </w:pPr>
            <w:r w:rsidRPr="004F6974">
              <w:t>-</w:t>
            </w:r>
          </w:p>
        </w:tc>
        <w:tc>
          <w:tcPr>
            <w:tcW w:w="709" w:type="dxa"/>
          </w:tcPr>
          <w:p w14:paraId="456B9297" w14:textId="77777777" w:rsidR="00E617C8" w:rsidRPr="004F6974" w:rsidRDefault="00E617C8" w:rsidP="000C7561">
            <w:pPr>
              <w:jc w:val="center"/>
            </w:pPr>
            <w:r w:rsidRPr="004F6974">
              <w:t>12</w:t>
            </w:r>
          </w:p>
        </w:tc>
        <w:tc>
          <w:tcPr>
            <w:tcW w:w="708" w:type="dxa"/>
          </w:tcPr>
          <w:p w14:paraId="4AE38FB5" w14:textId="77777777" w:rsidR="00E617C8" w:rsidRPr="004F6974" w:rsidRDefault="00E617C8" w:rsidP="000C7561">
            <w:pPr>
              <w:jc w:val="center"/>
            </w:pPr>
            <w:r w:rsidRPr="004F6974">
              <w:t>-</w:t>
            </w:r>
          </w:p>
        </w:tc>
        <w:tc>
          <w:tcPr>
            <w:tcW w:w="993" w:type="dxa"/>
          </w:tcPr>
          <w:p w14:paraId="170CFF54" w14:textId="77777777" w:rsidR="00E617C8" w:rsidRPr="004F6974" w:rsidRDefault="00E617C8" w:rsidP="000C7561">
            <w:pPr>
              <w:jc w:val="center"/>
            </w:pPr>
            <w:r w:rsidRPr="004F6974">
              <w:t>20</w:t>
            </w:r>
          </w:p>
        </w:tc>
      </w:tr>
      <w:tr w:rsidR="00E617C8" w:rsidRPr="004F6974" w14:paraId="3D24F10A" w14:textId="77777777" w:rsidTr="00E56E00">
        <w:trPr>
          <w:jc w:val="center"/>
        </w:trPr>
        <w:tc>
          <w:tcPr>
            <w:tcW w:w="5392" w:type="dxa"/>
            <w:gridSpan w:val="7"/>
          </w:tcPr>
          <w:p w14:paraId="27D1F0E3" w14:textId="77777777" w:rsidR="00E617C8" w:rsidRPr="004F6974" w:rsidRDefault="00E617C8" w:rsidP="000C7561"/>
        </w:tc>
        <w:tc>
          <w:tcPr>
            <w:tcW w:w="993" w:type="dxa"/>
          </w:tcPr>
          <w:p w14:paraId="3C12ED43" w14:textId="77777777" w:rsidR="00E617C8" w:rsidRPr="004F6974" w:rsidRDefault="00E617C8" w:rsidP="000C7561">
            <w:pPr>
              <w:jc w:val="center"/>
              <w:rPr>
                <w:b/>
              </w:rPr>
            </w:pPr>
            <w:r w:rsidRPr="004F6974">
              <w:rPr>
                <w:b/>
              </w:rPr>
              <w:t>124</w:t>
            </w:r>
          </w:p>
        </w:tc>
      </w:tr>
    </w:tbl>
    <w:p w14:paraId="4D3FF455" w14:textId="77777777" w:rsidR="00E617C8" w:rsidRPr="004F6974" w:rsidRDefault="00E617C8" w:rsidP="0051318C">
      <w:pPr>
        <w:tabs>
          <w:tab w:val="left" w:pos="7110"/>
        </w:tabs>
      </w:pPr>
      <w:r w:rsidRPr="004F6974">
        <w:tab/>
      </w:r>
    </w:p>
    <w:p w14:paraId="298D49B5" w14:textId="77777777" w:rsidR="00E617C8" w:rsidRPr="004F6974" w:rsidRDefault="00E617C8" w:rsidP="002E336A"/>
    <w:p w14:paraId="7E545D82" w14:textId="77777777" w:rsidR="00E617C8" w:rsidRDefault="00E617C8">
      <w:pPr>
        <w:spacing w:after="200" w:line="276" w:lineRule="auto"/>
      </w:pPr>
      <w:r>
        <w:br w:type="page"/>
      </w:r>
    </w:p>
    <w:p w14:paraId="091DFC9A" w14:textId="31B816ED" w:rsidR="00E617C8" w:rsidRPr="00266F96" w:rsidRDefault="00E617C8" w:rsidP="00405BDF">
      <w:r w:rsidRPr="00266F96">
        <w:rPr>
          <w:noProof/>
        </w:rPr>
        <w:lastRenderedPageBreak/>
        <w:drawing>
          <wp:inline distT="0" distB="0" distL="0" distR="0" wp14:anchorId="45B8F375" wp14:editId="6360ACA3">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E7065DA" w14:textId="77777777" w:rsidR="00E617C8" w:rsidRPr="00266F96" w:rsidRDefault="00E617C8" w:rsidP="00405BDF"/>
    <w:p w14:paraId="19004818" w14:textId="77777777" w:rsidR="00E617C8" w:rsidRPr="00266F96" w:rsidRDefault="00E617C8" w:rsidP="00D21B4B">
      <w:pPr>
        <w:jc w:val="center"/>
        <w:rPr>
          <w:b/>
          <w:bCs/>
        </w:rPr>
      </w:pPr>
      <w:r w:rsidRPr="00266F96">
        <w:rPr>
          <w:b/>
          <w:bCs/>
        </w:rPr>
        <w:t xml:space="preserve">END SEMESTER EXAMINATION – </w:t>
      </w:r>
      <w:r>
        <w:rPr>
          <w:b/>
          <w:bCs/>
        </w:rPr>
        <w:t>NOV/ DEC</w:t>
      </w:r>
      <w:r w:rsidRPr="00266F96">
        <w:rPr>
          <w:b/>
          <w:bCs/>
        </w:rPr>
        <w:t xml:space="preserve"> 2024</w:t>
      </w:r>
    </w:p>
    <w:p w14:paraId="3ADA89C6" w14:textId="77777777" w:rsidR="00E617C8" w:rsidRPr="00266F96"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617C8" w:rsidRPr="009A7FCF" w14:paraId="543BEE3D" w14:textId="77777777" w:rsidTr="00266F96">
        <w:trPr>
          <w:trHeight w:val="397"/>
          <w:jc w:val="center"/>
        </w:trPr>
        <w:tc>
          <w:tcPr>
            <w:tcW w:w="1555" w:type="dxa"/>
            <w:vAlign w:val="center"/>
          </w:tcPr>
          <w:p w14:paraId="6CE44E96" w14:textId="77777777" w:rsidR="00E617C8" w:rsidRPr="009A7FCF" w:rsidRDefault="00E617C8" w:rsidP="007E575B">
            <w:pPr>
              <w:pStyle w:val="Title"/>
              <w:jc w:val="left"/>
              <w:rPr>
                <w:b/>
                <w:sz w:val="22"/>
                <w:szCs w:val="22"/>
              </w:rPr>
            </w:pPr>
            <w:r w:rsidRPr="009A7FCF">
              <w:rPr>
                <w:b/>
                <w:sz w:val="22"/>
                <w:szCs w:val="22"/>
              </w:rPr>
              <w:t xml:space="preserve">Course Code      </w:t>
            </w:r>
          </w:p>
        </w:tc>
        <w:tc>
          <w:tcPr>
            <w:tcW w:w="6520" w:type="dxa"/>
            <w:vAlign w:val="center"/>
          </w:tcPr>
          <w:p w14:paraId="0DA7D2A5" w14:textId="77777777" w:rsidR="00E617C8" w:rsidRPr="009A7FCF" w:rsidRDefault="00E617C8" w:rsidP="007E575B">
            <w:pPr>
              <w:pStyle w:val="Title"/>
              <w:jc w:val="left"/>
              <w:rPr>
                <w:b/>
                <w:sz w:val="22"/>
                <w:szCs w:val="22"/>
              </w:rPr>
            </w:pPr>
            <w:r w:rsidRPr="009A7FCF">
              <w:rPr>
                <w:b/>
                <w:sz w:val="22"/>
                <w:szCs w:val="22"/>
              </w:rPr>
              <w:t>20FP2030</w:t>
            </w:r>
          </w:p>
        </w:tc>
        <w:tc>
          <w:tcPr>
            <w:tcW w:w="1559" w:type="dxa"/>
            <w:vAlign w:val="center"/>
          </w:tcPr>
          <w:p w14:paraId="7A48CB0C" w14:textId="77777777" w:rsidR="00E617C8" w:rsidRPr="009A7FCF" w:rsidRDefault="00E617C8" w:rsidP="007E575B">
            <w:pPr>
              <w:pStyle w:val="Title"/>
              <w:ind w:left="-468" w:firstLine="468"/>
              <w:jc w:val="left"/>
              <w:rPr>
                <w:sz w:val="22"/>
                <w:szCs w:val="22"/>
              </w:rPr>
            </w:pPr>
            <w:r w:rsidRPr="009A7FCF">
              <w:rPr>
                <w:b/>
                <w:bCs/>
                <w:sz w:val="22"/>
                <w:szCs w:val="22"/>
              </w:rPr>
              <w:t xml:space="preserve">Duration       </w:t>
            </w:r>
          </w:p>
        </w:tc>
        <w:tc>
          <w:tcPr>
            <w:tcW w:w="851" w:type="dxa"/>
            <w:vAlign w:val="center"/>
          </w:tcPr>
          <w:p w14:paraId="55A273A9" w14:textId="77777777" w:rsidR="00E617C8" w:rsidRPr="009A7FCF" w:rsidRDefault="00E617C8" w:rsidP="007E575B">
            <w:pPr>
              <w:pStyle w:val="Title"/>
              <w:jc w:val="left"/>
              <w:rPr>
                <w:b/>
                <w:sz w:val="22"/>
                <w:szCs w:val="22"/>
              </w:rPr>
            </w:pPr>
            <w:r w:rsidRPr="009A7FCF">
              <w:rPr>
                <w:b/>
                <w:sz w:val="22"/>
                <w:szCs w:val="22"/>
              </w:rPr>
              <w:t>3hrs</w:t>
            </w:r>
          </w:p>
        </w:tc>
      </w:tr>
      <w:tr w:rsidR="00E617C8" w:rsidRPr="009A7FCF" w14:paraId="7D0C3808" w14:textId="77777777" w:rsidTr="00266F96">
        <w:trPr>
          <w:trHeight w:val="397"/>
          <w:jc w:val="center"/>
        </w:trPr>
        <w:tc>
          <w:tcPr>
            <w:tcW w:w="1555" w:type="dxa"/>
            <w:vAlign w:val="center"/>
          </w:tcPr>
          <w:p w14:paraId="1A2F7DD1" w14:textId="77777777" w:rsidR="00E617C8" w:rsidRPr="009A7FCF" w:rsidRDefault="00E617C8" w:rsidP="007E575B">
            <w:pPr>
              <w:pStyle w:val="Title"/>
              <w:ind w:right="-160"/>
              <w:jc w:val="left"/>
              <w:rPr>
                <w:b/>
                <w:sz w:val="22"/>
                <w:szCs w:val="22"/>
              </w:rPr>
            </w:pPr>
            <w:r w:rsidRPr="009A7FCF">
              <w:rPr>
                <w:b/>
                <w:sz w:val="22"/>
                <w:szCs w:val="22"/>
              </w:rPr>
              <w:t xml:space="preserve">Course Title      </w:t>
            </w:r>
          </w:p>
        </w:tc>
        <w:tc>
          <w:tcPr>
            <w:tcW w:w="6520" w:type="dxa"/>
            <w:vAlign w:val="center"/>
          </w:tcPr>
          <w:p w14:paraId="2AFA84BB" w14:textId="77777777" w:rsidR="00E617C8" w:rsidRPr="009A7FCF" w:rsidRDefault="00E617C8" w:rsidP="007E575B">
            <w:pPr>
              <w:pStyle w:val="Title"/>
              <w:jc w:val="left"/>
              <w:rPr>
                <w:b/>
                <w:sz w:val="22"/>
                <w:szCs w:val="22"/>
              </w:rPr>
            </w:pPr>
            <w:r w:rsidRPr="009A7FCF">
              <w:rPr>
                <w:b/>
                <w:sz w:val="22"/>
                <w:szCs w:val="22"/>
              </w:rPr>
              <w:t>FOOD PLANT UTILITY SYSTEMS</w:t>
            </w:r>
          </w:p>
        </w:tc>
        <w:tc>
          <w:tcPr>
            <w:tcW w:w="1559" w:type="dxa"/>
            <w:vAlign w:val="center"/>
          </w:tcPr>
          <w:p w14:paraId="67C2D08C" w14:textId="77777777" w:rsidR="00E617C8" w:rsidRPr="009A7FCF" w:rsidRDefault="00E617C8" w:rsidP="007E575B">
            <w:pPr>
              <w:pStyle w:val="Title"/>
              <w:jc w:val="left"/>
              <w:rPr>
                <w:b/>
                <w:bCs/>
                <w:sz w:val="22"/>
                <w:szCs w:val="22"/>
              </w:rPr>
            </w:pPr>
            <w:r w:rsidRPr="009A7FCF">
              <w:rPr>
                <w:b/>
                <w:bCs/>
                <w:sz w:val="22"/>
                <w:szCs w:val="22"/>
              </w:rPr>
              <w:t xml:space="preserve">Max. Marks </w:t>
            </w:r>
          </w:p>
        </w:tc>
        <w:tc>
          <w:tcPr>
            <w:tcW w:w="851" w:type="dxa"/>
            <w:vAlign w:val="center"/>
          </w:tcPr>
          <w:p w14:paraId="37C78A2A" w14:textId="77777777" w:rsidR="00E617C8" w:rsidRPr="009A7FCF" w:rsidRDefault="00E617C8" w:rsidP="007E575B">
            <w:pPr>
              <w:pStyle w:val="Title"/>
              <w:jc w:val="left"/>
              <w:rPr>
                <w:b/>
                <w:sz w:val="22"/>
                <w:szCs w:val="22"/>
              </w:rPr>
            </w:pPr>
            <w:r w:rsidRPr="009A7FCF">
              <w:rPr>
                <w:b/>
                <w:sz w:val="22"/>
                <w:szCs w:val="22"/>
              </w:rPr>
              <w:t>100</w:t>
            </w:r>
          </w:p>
        </w:tc>
      </w:tr>
    </w:tbl>
    <w:p w14:paraId="58CE95BF" w14:textId="77777777" w:rsidR="00E617C8" w:rsidRPr="00266F96"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E617C8" w:rsidRPr="00266F96" w14:paraId="4C7A36E5" w14:textId="77777777" w:rsidTr="00404960">
        <w:trPr>
          <w:trHeight w:val="552"/>
        </w:trPr>
        <w:tc>
          <w:tcPr>
            <w:tcW w:w="272" w:type="pct"/>
            <w:vAlign w:val="center"/>
          </w:tcPr>
          <w:p w14:paraId="0853B08F" w14:textId="77777777" w:rsidR="00E617C8" w:rsidRPr="00266F96" w:rsidRDefault="00E617C8" w:rsidP="005133D7">
            <w:pPr>
              <w:jc w:val="center"/>
              <w:rPr>
                <w:b/>
              </w:rPr>
            </w:pPr>
            <w:r w:rsidRPr="00266F96">
              <w:rPr>
                <w:b/>
              </w:rPr>
              <w:t>Q. No.</w:t>
            </w:r>
          </w:p>
        </w:tc>
        <w:tc>
          <w:tcPr>
            <w:tcW w:w="3936" w:type="pct"/>
            <w:gridSpan w:val="2"/>
            <w:vAlign w:val="center"/>
          </w:tcPr>
          <w:p w14:paraId="0DA90E35" w14:textId="77777777" w:rsidR="00E617C8" w:rsidRPr="00266F96" w:rsidRDefault="00E617C8" w:rsidP="005133D7">
            <w:pPr>
              <w:jc w:val="center"/>
              <w:rPr>
                <w:b/>
              </w:rPr>
            </w:pPr>
            <w:r w:rsidRPr="00266F96">
              <w:rPr>
                <w:b/>
              </w:rPr>
              <w:t>Questions</w:t>
            </w:r>
          </w:p>
        </w:tc>
        <w:tc>
          <w:tcPr>
            <w:tcW w:w="319" w:type="pct"/>
            <w:vAlign w:val="center"/>
          </w:tcPr>
          <w:p w14:paraId="2992B9D5" w14:textId="77777777" w:rsidR="00E617C8" w:rsidRPr="00266F96" w:rsidRDefault="00E617C8" w:rsidP="00405BDF">
            <w:pPr>
              <w:jc w:val="center"/>
              <w:rPr>
                <w:b/>
              </w:rPr>
            </w:pPr>
            <w:r w:rsidRPr="00266F96">
              <w:rPr>
                <w:b/>
              </w:rPr>
              <w:t>CO</w:t>
            </w:r>
          </w:p>
        </w:tc>
        <w:tc>
          <w:tcPr>
            <w:tcW w:w="256" w:type="pct"/>
            <w:vAlign w:val="center"/>
          </w:tcPr>
          <w:p w14:paraId="7CEFEB27" w14:textId="77777777" w:rsidR="00E617C8" w:rsidRPr="00266F96" w:rsidRDefault="00E617C8" w:rsidP="00375CD9">
            <w:pPr>
              <w:jc w:val="center"/>
              <w:rPr>
                <w:b/>
              </w:rPr>
            </w:pPr>
            <w:r w:rsidRPr="00266F96">
              <w:rPr>
                <w:b/>
              </w:rPr>
              <w:t>BL</w:t>
            </w:r>
          </w:p>
        </w:tc>
        <w:tc>
          <w:tcPr>
            <w:tcW w:w="217" w:type="pct"/>
            <w:vAlign w:val="center"/>
          </w:tcPr>
          <w:p w14:paraId="1B1D4203" w14:textId="77777777" w:rsidR="00E617C8" w:rsidRPr="00266F96" w:rsidRDefault="00E617C8" w:rsidP="005133D7">
            <w:pPr>
              <w:jc w:val="center"/>
              <w:rPr>
                <w:b/>
              </w:rPr>
            </w:pPr>
            <w:r w:rsidRPr="00266F96">
              <w:rPr>
                <w:b/>
              </w:rPr>
              <w:t>M</w:t>
            </w:r>
          </w:p>
        </w:tc>
      </w:tr>
      <w:tr w:rsidR="00E617C8" w:rsidRPr="00266F96" w14:paraId="0AE96F25" w14:textId="77777777" w:rsidTr="00404960">
        <w:trPr>
          <w:trHeight w:val="550"/>
        </w:trPr>
        <w:tc>
          <w:tcPr>
            <w:tcW w:w="5000" w:type="pct"/>
            <w:gridSpan w:val="6"/>
            <w:vAlign w:val="center"/>
          </w:tcPr>
          <w:p w14:paraId="0798C5D0" w14:textId="77777777" w:rsidR="00E617C8" w:rsidRPr="00266F96" w:rsidRDefault="00E617C8" w:rsidP="008C57B9">
            <w:pPr>
              <w:jc w:val="center"/>
              <w:rPr>
                <w:b/>
                <w:u w:val="single"/>
              </w:rPr>
            </w:pPr>
            <w:r w:rsidRPr="00266F96">
              <w:rPr>
                <w:b/>
                <w:u w:val="single"/>
              </w:rPr>
              <w:t>PART – A (10 X 1 = 10 MARKS)</w:t>
            </w:r>
          </w:p>
        </w:tc>
      </w:tr>
      <w:tr w:rsidR="00E617C8" w:rsidRPr="00266F96" w14:paraId="4FE0175E" w14:textId="77777777" w:rsidTr="00404960">
        <w:trPr>
          <w:trHeight w:val="283"/>
        </w:trPr>
        <w:tc>
          <w:tcPr>
            <w:tcW w:w="272" w:type="pct"/>
            <w:vAlign w:val="center"/>
          </w:tcPr>
          <w:p w14:paraId="385982DB" w14:textId="77777777" w:rsidR="00E617C8" w:rsidRPr="00266F96" w:rsidRDefault="00E617C8" w:rsidP="00AF506F">
            <w:pPr>
              <w:jc w:val="center"/>
            </w:pPr>
            <w:r w:rsidRPr="00266F96">
              <w:t>1.</w:t>
            </w:r>
          </w:p>
        </w:tc>
        <w:tc>
          <w:tcPr>
            <w:tcW w:w="3936" w:type="pct"/>
            <w:gridSpan w:val="2"/>
          </w:tcPr>
          <w:p w14:paraId="5CFDF009" w14:textId="77777777" w:rsidR="00E617C8" w:rsidRPr="00266F96" w:rsidRDefault="00E617C8" w:rsidP="00AF506F">
            <w:pPr>
              <w:autoSpaceDE w:val="0"/>
              <w:autoSpaceDN w:val="0"/>
              <w:adjustRightInd w:val="0"/>
              <w:jc w:val="both"/>
            </w:pPr>
            <w:r>
              <w:rPr>
                <w:lang w:val="en-GB"/>
              </w:rPr>
              <w:t>State</w:t>
            </w:r>
            <w:r w:rsidRPr="00AF506F">
              <w:rPr>
                <w:lang w:val="en-GB"/>
              </w:rPr>
              <w:t xml:space="preserve"> the permissible limit for the lead content in water.</w:t>
            </w:r>
          </w:p>
        </w:tc>
        <w:tc>
          <w:tcPr>
            <w:tcW w:w="319" w:type="pct"/>
            <w:vAlign w:val="center"/>
          </w:tcPr>
          <w:p w14:paraId="14EE795D" w14:textId="77777777" w:rsidR="00E617C8" w:rsidRPr="00266F96" w:rsidRDefault="00E617C8" w:rsidP="00AF506F">
            <w:pPr>
              <w:jc w:val="center"/>
            </w:pPr>
            <w:r w:rsidRPr="00266F96">
              <w:t>CO1</w:t>
            </w:r>
          </w:p>
        </w:tc>
        <w:tc>
          <w:tcPr>
            <w:tcW w:w="256" w:type="pct"/>
            <w:vAlign w:val="center"/>
          </w:tcPr>
          <w:p w14:paraId="1BB2B470" w14:textId="77777777" w:rsidR="00E617C8" w:rsidRPr="00266F96" w:rsidRDefault="00E617C8" w:rsidP="00AF506F">
            <w:pPr>
              <w:jc w:val="center"/>
            </w:pPr>
            <w:r>
              <w:t>R</w:t>
            </w:r>
          </w:p>
        </w:tc>
        <w:tc>
          <w:tcPr>
            <w:tcW w:w="217" w:type="pct"/>
            <w:vAlign w:val="center"/>
          </w:tcPr>
          <w:p w14:paraId="31C0E363" w14:textId="77777777" w:rsidR="00E617C8" w:rsidRPr="00266F96" w:rsidRDefault="00E617C8" w:rsidP="00AF506F">
            <w:pPr>
              <w:jc w:val="center"/>
            </w:pPr>
            <w:r w:rsidRPr="00266F96">
              <w:t>1</w:t>
            </w:r>
          </w:p>
        </w:tc>
      </w:tr>
      <w:tr w:rsidR="00E617C8" w:rsidRPr="00266F96" w14:paraId="5E91A0EE" w14:textId="77777777" w:rsidTr="00404960">
        <w:trPr>
          <w:trHeight w:val="283"/>
        </w:trPr>
        <w:tc>
          <w:tcPr>
            <w:tcW w:w="272" w:type="pct"/>
            <w:vAlign w:val="center"/>
          </w:tcPr>
          <w:p w14:paraId="62ED5926" w14:textId="77777777" w:rsidR="00E617C8" w:rsidRPr="00266F96" w:rsidRDefault="00E617C8" w:rsidP="00AF506F">
            <w:pPr>
              <w:jc w:val="center"/>
            </w:pPr>
            <w:r w:rsidRPr="00266F96">
              <w:t>2.</w:t>
            </w:r>
          </w:p>
        </w:tc>
        <w:tc>
          <w:tcPr>
            <w:tcW w:w="3936" w:type="pct"/>
            <w:gridSpan w:val="2"/>
          </w:tcPr>
          <w:p w14:paraId="4681E524" w14:textId="77777777" w:rsidR="00E617C8" w:rsidRPr="00266F96" w:rsidRDefault="00E617C8" w:rsidP="00AF506F">
            <w:pPr>
              <w:jc w:val="both"/>
            </w:pPr>
            <w:r w:rsidRPr="00AF506F">
              <w:rPr>
                <w:lang w:val="en-GB"/>
              </w:rPr>
              <w:t>Enumerate any two minerals that commonly contribute to the hardness of water.</w:t>
            </w:r>
          </w:p>
        </w:tc>
        <w:tc>
          <w:tcPr>
            <w:tcW w:w="319" w:type="pct"/>
            <w:vAlign w:val="center"/>
          </w:tcPr>
          <w:p w14:paraId="004063DC" w14:textId="77777777" w:rsidR="00E617C8" w:rsidRPr="00266F96" w:rsidRDefault="00E617C8" w:rsidP="00AF506F">
            <w:pPr>
              <w:jc w:val="center"/>
            </w:pPr>
            <w:r w:rsidRPr="00266F96">
              <w:t>CO</w:t>
            </w:r>
            <w:r>
              <w:t>1</w:t>
            </w:r>
          </w:p>
        </w:tc>
        <w:tc>
          <w:tcPr>
            <w:tcW w:w="256" w:type="pct"/>
            <w:vAlign w:val="center"/>
          </w:tcPr>
          <w:p w14:paraId="414390DD" w14:textId="77777777" w:rsidR="00E617C8" w:rsidRPr="00266F96" w:rsidRDefault="00E617C8" w:rsidP="00AF506F">
            <w:pPr>
              <w:jc w:val="center"/>
            </w:pPr>
            <w:r w:rsidRPr="00266F96">
              <w:t>R</w:t>
            </w:r>
          </w:p>
        </w:tc>
        <w:tc>
          <w:tcPr>
            <w:tcW w:w="217" w:type="pct"/>
            <w:vAlign w:val="center"/>
          </w:tcPr>
          <w:p w14:paraId="581952FD" w14:textId="77777777" w:rsidR="00E617C8" w:rsidRPr="00266F96" w:rsidRDefault="00E617C8" w:rsidP="00AF506F">
            <w:pPr>
              <w:jc w:val="center"/>
            </w:pPr>
            <w:r w:rsidRPr="00266F96">
              <w:t>1</w:t>
            </w:r>
          </w:p>
        </w:tc>
      </w:tr>
      <w:tr w:rsidR="00E617C8" w:rsidRPr="00266F96" w14:paraId="64B60789" w14:textId="77777777" w:rsidTr="00DC2776">
        <w:trPr>
          <w:trHeight w:val="283"/>
        </w:trPr>
        <w:tc>
          <w:tcPr>
            <w:tcW w:w="272" w:type="pct"/>
            <w:vAlign w:val="center"/>
          </w:tcPr>
          <w:p w14:paraId="13D7AF51" w14:textId="77777777" w:rsidR="00E617C8" w:rsidRPr="00266F96" w:rsidRDefault="00E617C8" w:rsidP="00211B9F">
            <w:pPr>
              <w:jc w:val="center"/>
            </w:pPr>
            <w:r w:rsidRPr="00266F96">
              <w:t>3.</w:t>
            </w:r>
          </w:p>
        </w:tc>
        <w:tc>
          <w:tcPr>
            <w:tcW w:w="3936" w:type="pct"/>
            <w:gridSpan w:val="2"/>
          </w:tcPr>
          <w:p w14:paraId="546D7CA2" w14:textId="77777777" w:rsidR="00E617C8" w:rsidRPr="00266F96" w:rsidRDefault="00E617C8" w:rsidP="00211B9F">
            <w:pPr>
              <w:jc w:val="both"/>
            </w:pPr>
            <w:r w:rsidRPr="007867BD">
              <w:t>Define "head" in the context of pumping systems.</w:t>
            </w:r>
          </w:p>
        </w:tc>
        <w:tc>
          <w:tcPr>
            <w:tcW w:w="319" w:type="pct"/>
            <w:vAlign w:val="center"/>
          </w:tcPr>
          <w:p w14:paraId="07533443" w14:textId="77777777" w:rsidR="00E617C8" w:rsidRPr="00266F96" w:rsidRDefault="00E617C8" w:rsidP="00211B9F">
            <w:pPr>
              <w:jc w:val="center"/>
            </w:pPr>
            <w:r w:rsidRPr="00266F96">
              <w:t>CO</w:t>
            </w:r>
            <w:r>
              <w:t>3</w:t>
            </w:r>
          </w:p>
        </w:tc>
        <w:tc>
          <w:tcPr>
            <w:tcW w:w="256" w:type="pct"/>
            <w:vAlign w:val="center"/>
          </w:tcPr>
          <w:p w14:paraId="1E08A6EA" w14:textId="77777777" w:rsidR="00E617C8" w:rsidRPr="00266F96" w:rsidRDefault="00E617C8" w:rsidP="00211B9F">
            <w:pPr>
              <w:jc w:val="center"/>
            </w:pPr>
            <w:r w:rsidRPr="00266F96">
              <w:t>R</w:t>
            </w:r>
          </w:p>
        </w:tc>
        <w:tc>
          <w:tcPr>
            <w:tcW w:w="217" w:type="pct"/>
            <w:vAlign w:val="center"/>
          </w:tcPr>
          <w:p w14:paraId="4CF817CE" w14:textId="77777777" w:rsidR="00E617C8" w:rsidRPr="00266F96" w:rsidRDefault="00E617C8" w:rsidP="00211B9F">
            <w:pPr>
              <w:jc w:val="center"/>
            </w:pPr>
            <w:r w:rsidRPr="00266F96">
              <w:t>1</w:t>
            </w:r>
          </w:p>
        </w:tc>
      </w:tr>
      <w:tr w:rsidR="00E617C8" w:rsidRPr="00266F96" w14:paraId="2356EB1F" w14:textId="77777777" w:rsidTr="00404960">
        <w:trPr>
          <w:trHeight w:val="283"/>
        </w:trPr>
        <w:tc>
          <w:tcPr>
            <w:tcW w:w="272" w:type="pct"/>
            <w:vAlign w:val="center"/>
          </w:tcPr>
          <w:p w14:paraId="364BFA79" w14:textId="77777777" w:rsidR="00E617C8" w:rsidRPr="00266F96" w:rsidRDefault="00E617C8" w:rsidP="00211B9F">
            <w:pPr>
              <w:jc w:val="center"/>
            </w:pPr>
            <w:r w:rsidRPr="00266F96">
              <w:t>4.</w:t>
            </w:r>
          </w:p>
        </w:tc>
        <w:tc>
          <w:tcPr>
            <w:tcW w:w="3936" w:type="pct"/>
            <w:gridSpan w:val="2"/>
          </w:tcPr>
          <w:p w14:paraId="1BD4B66C" w14:textId="77777777" w:rsidR="00E617C8" w:rsidRPr="00266F96" w:rsidRDefault="00E617C8" w:rsidP="00211B9F">
            <w:pPr>
              <w:jc w:val="both"/>
            </w:pPr>
            <w:r w:rsidRPr="007867BD">
              <w:t>Name two types of compressors commonly used in industrial applications.</w:t>
            </w:r>
          </w:p>
        </w:tc>
        <w:tc>
          <w:tcPr>
            <w:tcW w:w="319" w:type="pct"/>
            <w:vAlign w:val="center"/>
          </w:tcPr>
          <w:p w14:paraId="4A670521" w14:textId="77777777" w:rsidR="00E617C8" w:rsidRPr="00266F96" w:rsidRDefault="00E617C8" w:rsidP="00211B9F">
            <w:pPr>
              <w:jc w:val="center"/>
            </w:pPr>
            <w:r w:rsidRPr="00266F96">
              <w:t>CO</w:t>
            </w:r>
            <w:r>
              <w:t>3</w:t>
            </w:r>
          </w:p>
        </w:tc>
        <w:tc>
          <w:tcPr>
            <w:tcW w:w="256" w:type="pct"/>
            <w:vAlign w:val="center"/>
          </w:tcPr>
          <w:p w14:paraId="6D3CB028" w14:textId="77777777" w:rsidR="00E617C8" w:rsidRPr="00266F96" w:rsidRDefault="00E617C8" w:rsidP="00211B9F">
            <w:pPr>
              <w:jc w:val="center"/>
            </w:pPr>
            <w:r w:rsidRPr="00266F96">
              <w:t>R</w:t>
            </w:r>
          </w:p>
        </w:tc>
        <w:tc>
          <w:tcPr>
            <w:tcW w:w="217" w:type="pct"/>
            <w:vAlign w:val="center"/>
          </w:tcPr>
          <w:p w14:paraId="4C3EE152" w14:textId="77777777" w:rsidR="00E617C8" w:rsidRPr="00266F96" w:rsidRDefault="00E617C8" w:rsidP="00211B9F">
            <w:pPr>
              <w:jc w:val="center"/>
            </w:pPr>
            <w:r w:rsidRPr="00266F96">
              <w:t>1</w:t>
            </w:r>
          </w:p>
        </w:tc>
      </w:tr>
      <w:tr w:rsidR="00E617C8" w:rsidRPr="00266F96" w14:paraId="04CFDD99" w14:textId="77777777" w:rsidTr="00404960">
        <w:trPr>
          <w:trHeight w:val="283"/>
        </w:trPr>
        <w:tc>
          <w:tcPr>
            <w:tcW w:w="272" w:type="pct"/>
            <w:vAlign w:val="center"/>
          </w:tcPr>
          <w:p w14:paraId="5886C00E" w14:textId="77777777" w:rsidR="00E617C8" w:rsidRPr="00266F96" w:rsidRDefault="00E617C8" w:rsidP="00AF506F">
            <w:pPr>
              <w:jc w:val="center"/>
            </w:pPr>
            <w:r w:rsidRPr="00266F96">
              <w:t>5.</w:t>
            </w:r>
          </w:p>
        </w:tc>
        <w:tc>
          <w:tcPr>
            <w:tcW w:w="3936" w:type="pct"/>
            <w:gridSpan w:val="2"/>
          </w:tcPr>
          <w:p w14:paraId="4482B0FA" w14:textId="77777777" w:rsidR="00E617C8" w:rsidRPr="00266F96" w:rsidRDefault="00E617C8" w:rsidP="00AF506F">
            <w:pPr>
              <w:pStyle w:val="Default"/>
              <w:jc w:val="both"/>
            </w:pPr>
            <w:r w:rsidRPr="00654BE4">
              <w:t>State one common material used in the construction of gear drives.</w:t>
            </w:r>
          </w:p>
        </w:tc>
        <w:tc>
          <w:tcPr>
            <w:tcW w:w="319" w:type="pct"/>
            <w:vAlign w:val="center"/>
          </w:tcPr>
          <w:p w14:paraId="64CC4321" w14:textId="77777777" w:rsidR="00E617C8" w:rsidRPr="00266F96" w:rsidRDefault="00E617C8" w:rsidP="00AF506F">
            <w:pPr>
              <w:jc w:val="center"/>
            </w:pPr>
            <w:r w:rsidRPr="00266F96">
              <w:t>CO</w:t>
            </w:r>
            <w:r>
              <w:t>2</w:t>
            </w:r>
          </w:p>
        </w:tc>
        <w:tc>
          <w:tcPr>
            <w:tcW w:w="256" w:type="pct"/>
            <w:vAlign w:val="center"/>
          </w:tcPr>
          <w:p w14:paraId="0B3840CD" w14:textId="77777777" w:rsidR="00E617C8" w:rsidRPr="00266F96" w:rsidRDefault="00E617C8" w:rsidP="00AF506F">
            <w:pPr>
              <w:jc w:val="center"/>
            </w:pPr>
            <w:r w:rsidRPr="00266F96">
              <w:t>U</w:t>
            </w:r>
          </w:p>
        </w:tc>
        <w:tc>
          <w:tcPr>
            <w:tcW w:w="217" w:type="pct"/>
            <w:vAlign w:val="center"/>
          </w:tcPr>
          <w:p w14:paraId="081ABCF6" w14:textId="77777777" w:rsidR="00E617C8" w:rsidRPr="00266F96" w:rsidRDefault="00E617C8" w:rsidP="00AF506F">
            <w:pPr>
              <w:jc w:val="center"/>
            </w:pPr>
            <w:r w:rsidRPr="00266F96">
              <w:t>1</w:t>
            </w:r>
          </w:p>
        </w:tc>
      </w:tr>
      <w:tr w:rsidR="00E617C8" w:rsidRPr="00266F96" w14:paraId="32969AE3" w14:textId="77777777" w:rsidTr="00404960">
        <w:trPr>
          <w:trHeight w:val="283"/>
        </w:trPr>
        <w:tc>
          <w:tcPr>
            <w:tcW w:w="272" w:type="pct"/>
            <w:vAlign w:val="center"/>
          </w:tcPr>
          <w:p w14:paraId="3574DAD9" w14:textId="77777777" w:rsidR="00E617C8" w:rsidRPr="00266F96" w:rsidRDefault="00E617C8" w:rsidP="00AF506F">
            <w:pPr>
              <w:jc w:val="center"/>
            </w:pPr>
            <w:r w:rsidRPr="00266F96">
              <w:t>6.</w:t>
            </w:r>
          </w:p>
        </w:tc>
        <w:tc>
          <w:tcPr>
            <w:tcW w:w="3936" w:type="pct"/>
            <w:gridSpan w:val="2"/>
          </w:tcPr>
          <w:p w14:paraId="5EFC8D5F" w14:textId="77777777" w:rsidR="00E617C8" w:rsidRPr="00266F96" w:rsidRDefault="00E617C8" w:rsidP="00AF506F">
            <w:pPr>
              <w:jc w:val="both"/>
            </w:pPr>
            <w:r w:rsidRPr="009F56D6">
              <w:t>Name one advantage of using a vane pump</w:t>
            </w:r>
            <w:r>
              <w:t>.</w:t>
            </w:r>
          </w:p>
        </w:tc>
        <w:tc>
          <w:tcPr>
            <w:tcW w:w="319" w:type="pct"/>
            <w:vAlign w:val="center"/>
          </w:tcPr>
          <w:p w14:paraId="19C86DD9" w14:textId="77777777" w:rsidR="00E617C8" w:rsidRPr="00266F96" w:rsidRDefault="00E617C8" w:rsidP="00AF506F">
            <w:pPr>
              <w:jc w:val="center"/>
            </w:pPr>
            <w:r w:rsidRPr="00266F96">
              <w:t>CO</w:t>
            </w:r>
            <w:r>
              <w:t>2</w:t>
            </w:r>
          </w:p>
        </w:tc>
        <w:tc>
          <w:tcPr>
            <w:tcW w:w="256" w:type="pct"/>
            <w:vAlign w:val="center"/>
          </w:tcPr>
          <w:p w14:paraId="392AECBB" w14:textId="77777777" w:rsidR="00E617C8" w:rsidRPr="00266F96" w:rsidRDefault="00E617C8" w:rsidP="00AF506F">
            <w:pPr>
              <w:jc w:val="center"/>
            </w:pPr>
            <w:r w:rsidRPr="00266F96">
              <w:t>R</w:t>
            </w:r>
          </w:p>
        </w:tc>
        <w:tc>
          <w:tcPr>
            <w:tcW w:w="217" w:type="pct"/>
            <w:vAlign w:val="center"/>
          </w:tcPr>
          <w:p w14:paraId="3EC8A60A" w14:textId="77777777" w:rsidR="00E617C8" w:rsidRPr="00266F96" w:rsidRDefault="00E617C8" w:rsidP="00AF506F">
            <w:pPr>
              <w:jc w:val="center"/>
            </w:pPr>
            <w:r w:rsidRPr="00266F96">
              <w:t>1</w:t>
            </w:r>
          </w:p>
        </w:tc>
      </w:tr>
      <w:tr w:rsidR="00E617C8" w:rsidRPr="00266F96" w14:paraId="2CDA991D" w14:textId="77777777" w:rsidTr="00404960">
        <w:trPr>
          <w:trHeight w:val="283"/>
        </w:trPr>
        <w:tc>
          <w:tcPr>
            <w:tcW w:w="272" w:type="pct"/>
            <w:vAlign w:val="center"/>
          </w:tcPr>
          <w:p w14:paraId="56C0B45B" w14:textId="77777777" w:rsidR="00E617C8" w:rsidRPr="00266F96" w:rsidRDefault="00E617C8" w:rsidP="00AF506F">
            <w:pPr>
              <w:jc w:val="center"/>
            </w:pPr>
            <w:r w:rsidRPr="00266F96">
              <w:t>7.</w:t>
            </w:r>
          </w:p>
        </w:tc>
        <w:tc>
          <w:tcPr>
            <w:tcW w:w="3936" w:type="pct"/>
            <w:gridSpan w:val="2"/>
          </w:tcPr>
          <w:p w14:paraId="39D3E23F" w14:textId="77777777" w:rsidR="00E617C8" w:rsidRPr="00266F96" w:rsidRDefault="00E617C8" w:rsidP="00AF506F">
            <w:pPr>
              <w:pStyle w:val="ListParagraph"/>
              <w:ind w:left="0"/>
              <w:jc w:val="both"/>
              <w:rPr>
                <w:noProof/>
                <w:lang w:eastAsia="zh-TW"/>
              </w:rPr>
            </w:pPr>
            <w:r w:rsidRPr="00AF506F">
              <w:rPr>
                <w:lang w:val="en-IN"/>
              </w:rPr>
              <w:t>List two types of shafts.</w:t>
            </w:r>
          </w:p>
        </w:tc>
        <w:tc>
          <w:tcPr>
            <w:tcW w:w="319" w:type="pct"/>
            <w:vAlign w:val="center"/>
          </w:tcPr>
          <w:p w14:paraId="109B66E7" w14:textId="77777777" w:rsidR="00E617C8" w:rsidRPr="00266F96" w:rsidRDefault="00E617C8" w:rsidP="00AF506F">
            <w:pPr>
              <w:jc w:val="center"/>
            </w:pPr>
            <w:r w:rsidRPr="00266F96">
              <w:t>CO4</w:t>
            </w:r>
          </w:p>
        </w:tc>
        <w:tc>
          <w:tcPr>
            <w:tcW w:w="256" w:type="pct"/>
            <w:vAlign w:val="center"/>
          </w:tcPr>
          <w:p w14:paraId="34C7617E" w14:textId="77777777" w:rsidR="00E617C8" w:rsidRPr="00266F96" w:rsidRDefault="00E617C8" w:rsidP="00AF506F">
            <w:pPr>
              <w:jc w:val="center"/>
            </w:pPr>
            <w:r>
              <w:t>R</w:t>
            </w:r>
          </w:p>
        </w:tc>
        <w:tc>
          <w:tcPr>
            <w:tcW w:w="217" w:type="pct"/>
            <w:vAlign w:val="center"/>
          </w:tcPr>
          <w:p w14:paraId="5FF3F3BE" w14:textId="77777777" w:rsidR="00E617C8" w:rsidRPr="00266F96" w:rsidRDefault="00E617C8" w:rsidP="00AF506F">
            <w:pPr>
              <w:jc w:val="center"/>
            </w:pPr>
            <w:r w:rsidRPr="00266F96">
              <w:t>1</w:t>
            </w:r>
          </w:p>
        </w:tc>
      </w:tr>
      <w:tr w:rsidR="00E617C8" w:rsidRPr="00266F96" w14:paraId="67311D48" w14:textId="77777777" w:rsidTr="00404960">
        <w:trPr>
          <w:trHeight w:val="283"/>
        </w:trPr>
        <w:tc>
          <w:tcPr>
            <w:tcW w:w="272" w:type="pct"/>
            <w:vAlign w:val="center"/>
          </w:tcPr>
          <w:p w14:paraId="5930C640" w14:textId="77777777" w:rsidR="00E617C8" w:rsidRPr="00266F96" w:rsidRDefault="00E617C8" w:rsidP="00AF506F">
            <w:pPr>
              <w:jc w:val="center"/>
            </w:pPr>
            <w:r w:rsidRPr="00266F96">
              <w:t>8.</w:t>
            </w:r>
          </w:p>
        </w:tc>
        <w:tc>
          <w:tcPr>
            <w:tcW w:w="3936" w:type="pct"/>
            <w:gridSpan w:val="2"/>
            <w:vAlign w:val="bottom"/>
          </w:tcPr>
          <w:p w14:paraId="3F32617D" w14:textId="77777777" w:rsidR="00E617C8" w:rsidRPr="00AF506F" w:rsidRDefault="00E617C8" w:rsidP="00AF506F">
            <w:pPr>
              <w:jc w:val="both"/>
            </w:pPr>
            <w:r w:rsidRPr="00AF506F">
              <w:t xml:space="preserve">State the </w:t>
            </w:r>
            <w:r>
              <w:t>s</w:t>
            </w:r>
            <w:r w:rsidRPr="00AF506F">
              <w:t xml:space="preserve">olid </w:t>
            </w:r>
            <w:r>
              <w:t>w</w:t>
            </w:r>
            <w:r w:rsidRPr="00AF506F">
              <w:t xml:space="preserve">aste </w:t>
            </w:r>
            <w:r>
              <w:t>m</w:t>
            </w:r>
            <w:r w:rsidRPr="00AF506F">
              <w:t xml:space="preserve">anagement </w:t>
            </w:r>
            <w:r>
              <w:t>h</w:t>
            </w:r>
            <w:r w:rsidRPr="00AF506F">
              <w:t>ierarchy.</w:t>
            </w:r>
          </w:p>
        </w:tc>
        <w:tc>
          <w:tcPr>
            <w:tcW w:w="319" w:type="pct"/>
            <w:vAlign w:val="center"/>
          </w:tcPr>
          <w:p w14:paraId="0AD2C2E4" w14:textId="77777777" w:rsidR="00E617C8" w:rsidRPr="00266F96" w:rsidRDefault="00E617C8" w:rsidP="00AF506F">
            <w:pPr>
              <w:jc w:val="center"/>
            </w:pPr>
            <w:r w:rsidRPr="00266F96">
              <w:t>CO</w:t>
            </w:r>
            <w:r>
              <w:t>5</w:t>
            </w:r>
          </w:p>
        </w:tc>
        <w:tc>
          <w:tcPr>
            <w:tcW w:w="256" w:type="pct"/>
            <w:vAlign w:val="center"/>
          </w:tcPr>
          <w:p w14:paraId="528B6D6F" w14:textId="77777777" w:rsidR="00E617C8" w:rsidRPr="00266F96" w:rsidRDefault="00E617C8" w:rsidP="00AF506F">
            <w:pPr>
              <w:jc w:val="center"/>
            </w:pPr>
            <w:r w:rsidRPr="00266F96">
              <w:t>R</w:t>
            </w:r>
          </w:p>
        </w:tc>
        <w:tc>
          <w:tcPr>
            <w:tcW w:w="217" w:type="pct"/>
            <w:vAlign w:val="center"/>
          </w:tcPr>
          <w:p w14:paraId="49F2158A" w14:textId="77777777" w:rsidR="00E617C8" w:rsidRPr="00266F96" w:rsidRDefault="00E617C8" w:rsidP="00AF506F">
            <w:pPr>
              <w:jc w:val="center"/>
            </w:pPr>
            <w:r w:rsidRPr="00266F96">
              <w:t>1</w:t>
            </w:r>
          </w:p>
        </w:tc>
      </w:tr>
      <w:tr w:rsidR="00E617C8" w:rsidRPr="00266F96" w14:paraId="65A24077" w14:textId="77777777" w:rsidTr="00404960">
        <w:trPr>
          <w:trHeight w:val="283"/>
        </w:trPr>
        <w:tc>
          <w:tcPr>
            <w:tcW w:w="272" w:type="pct"/>
            <w:vAlign w:val="center"/>
          </w:tcPr>
          <w:p w14:paraId="623D3E4D" w14:textId="77777777" w:rsidR="00E617C8" w:rsidRPr="00266F96" w:rsidRDefault="00E617C8" w:rsidP="00AF506F">
            <w:pPr>
              <w:jc w:val="center"/>
            </w:pPr>
            <w:r w:rsidRPr="00266F96">
              <w:t>9.</w:t>
            </w:r>
          </w:p>
        </w:tc>
        <w:tc>
          <w:tcPr>
            <w:tcW w:w="3936" w:type="pct"/>
            <w:gridSpan w:val="2"/>
          </w:tcPr>
          <w:p w14:paraId="628C066F" w14:textId="77777777" w:rsidR="00E617C8" w:rsidRPr="00537ECD" w:rsidRDefault="00E617C8" w:rsidP="00AF506F">
            <w:pPr>
              <w:pStyle w:val="ListParagraph"/>
              <w:ind w:left="0"/>
              <w:jc w:val="both"/>
              <w:rPr>
                <w:noProof/>
                <w:lang w:eastAsia="zh-TW"/>
              </w:rPr>
            </w:pPr>
            <w:r w:rsidRPr="00AF506F">
              <w:rPr>
                <w:noProof/>
                <w:lang w:eastAsia="zh-TW"/>
              </w:rPr>
              <w:t>What is the maximum allowable belt speed for the transportation of grains</w:t>
            </w:r>
            <w:r>
              <w:rPr>
                <w:noProof/>
                <w:lang w:eastAsia="zh-TW"/>
              </w:rPr>
              <w:t>?</w:t>
            </w:r>
          </w:p>
        </w:tc>
        <w:tc>
          <w:tcPr>
            <w:tcW w:w="319" w:type="pct"/>
            <w:vAlign w:val="center"/>
          </w:tcPr>
          <w:p w14:paraId="30DFB0D5" w14:textId="77777777" w:rsidR="00E617C8" w:rsidRPr="00266F96" w:rsidRDefault="00E617C8" w:rsidP="00AF506F">
            <w:pPr>
              <w:jc w:val="center"/>
            </w:pPr>
            <w:r w:rsidRPr="00266F96">
              <w:t>CO</w:t>
            </w:r>
            <w:r>
              <w:t>6</w:t>
            </w:r>
          </w:p>
        </w:tc>
        <w:tc>
          <w:tcPr>
            <w:tcW w:w="256" w:type="pct"/>
            <w:vAlign w:val="center"/>
          </w:tcPr>
          <w:p w14:paraId="108FB36C" w14:textId="77777777" w:rsidR="00E617C8" w:rsidRPr="00266F96" w:rsidRDefault="00E617C8" w:rsidP="00AF506F">
            <w:pPr>
              <w:jc w:val="center"/>
            </w:pPr>
            <w:r>
              <w:t>R</w:t>
            </w:r>
          </w:p>
        </w:tc>
        <w:tc>
          <w:tcPr>
            <w:tcW w:w="217" w:type="pct"/>
            <w:vAlign w:val="center"/>
          </w:tcPr>
          <w:p w14:paraId="73E2FA1E" w14:textId="77777777" w:rsidR="00E617C8" w:rsidRPr="00266F96" w:rsidRDefault="00E617C8" w:rsidP="00AF506F">
            <w:pPr>
              <w:jc w:val="center"/>
            </w:pPr>
            <w:r w:rsidRPr="00266F96">
              <w:t>1</w:t>
            </w:r>
          </w:p>
        </w:tc>
      </w:tr>
      <w:tr w:rsidR="00E617C8" w:rsidRPr="00266F96" w14:paraId="617BB466" w14:textId="77777777" w:rsidTr="00404960">
        <w:trPr>
          <w:trHeight w:val="283"/>
        </w:trPr>
        <w:tc>
          <w:tcPr>
            <w:tcW w:w="272" w:type="pct"/>
            <w:vAlign w:val="center"/>
          </w:tcPr>
          <w:p w14:paraId="1C9000E8" w14:textId="77777777" w:rsidR="00E617C8" w:rsidRPr="00266F96" w:rsidRDefault="00E617C8" w:rsidP="00AF506F">
            <w:pPr>
              <w:jc w:val="center"/>
            </w:pPr>
            <w:r w:rsidRPr="00266F96">
              <w:t>10.</w:t>
            </w:r>
          </w:p>
        </w:tc>
        <w:tc>
          <w:tcPr>
            <w:tcW w:w="3936" w:type="pct"/>
            <w:gridSpan w:val="2"/>
            <w:vAlign w:val="bottom"/>
          </w:tcPr>
          <w:p w14:paraId="5B7F786E" w14:textId="77777777" w:rsidR="00E617C8" w:rsidRPr="00266F96" w:rsidRDefault="00E617C8" w:rsidP="00AF506F">
            <w:pPr>
              <w:jc w:val="both"/>
            </w:pPr>
            <w:r>
              <w:t>List</w:t>
            </w:r>
            <w:r w:rsidRPr="00AF506F">
              <w:t xml:space="preserve"> the primary advantage of using a screw conveyor in handling grains</w:t>
            </w:r>
            <w:r>
              <w:t xml:space="preserve">. </w:t>
            </w:r>
          </w:p>
        </w:tc>
        <w:tc>
          <w:tcPr>
            <w:tcW w:w="319" w:type="pct"/>
            <w:vAlign w:val="center"/>
          </w:tcPr>
          <w:p w14:paraId="443BFDFC" w14:textId="77777777" w:rsidR="00E617C8" w:rsidRPr="00266F96" w:rsidRDefault="00E617C8" w:rsidP="00AF506F">
            <w:pPr>
              <w:jc w:val="center"/>
            </w:pPr>
            <w:r w:rsidRPr="00266F96">
              <w:t>CO6</w:t>
            </w:r>
          </w:p>
        </w:tc>
        <w:tc>
          <w:tcPr>
            <w:tcW w:w="256" w:type="pct"/>
            <w:vAlign w:val="center"/>
          </w:tcPr>
          <w:p w14:paraId="4C8B8736" w14:textId="77777777" w:rsidR="00E617C8" w:rsidRPr="00266F96" w:rsidRDefault="00E617C8" w:rsidP="00AF506F">
            <w:pPr>
              <w:jc w:val="center"/>
            </w:pPr>
            <w:r>
              <w:t>R</w:t>
            </w:r>
          </w:p>
        </w:tc>
        <w:tc>
          <w:tcPr>
            <w:tcW w:w="217" w:type="pct"/>
            <w:vAlign w:val="center"/>
          </w:tcPr>
          <w:p w14:paraId="1FCEF437" w14:textId="77777777" w:rsidR="00E617C8" w:rsidRPr="00266F96" w:rsidRDefault="00E617C8" w:rsidP="00AF506F">
            <w:pPr>
              <w:jc w:val="center"/>
            </w:pPr>
            <w:r w:rsidRPr="00266F96">
              <w:t>1</w:t>
            </w:r>
          </w:p>
        </w:tc>
      </w:tr>
      <w:tr w:rsidR="00E617C8" w:rsidRPr="00266F96" w14:paraId="50181B95" w14:textId="77777777" w:rsidTr="00404960">
        <w:trPr>
          <w:trHeight w:val="552"/>
        </w:trPr>
        <w:tc>
          <w:tcPr>
            <w:tcW w:w="5000" w:type="pct"/>
            <w:gridSpan w:val="6"/>
            <w:vAlign w:val="center"/>
          </w:tcPr>
          <w:p w14:paraId="61C4A5C3" w14:textId="77777777" w:rsidR="00E617C8" w:rsidRPr="00266F96" w:rsidRDefault="00E617C8" w:rsidP="00AF506F">
            <w:pPr>
              <w:jc w:val="center"/>
              <w:rPr>
                <w:b/>
                <w:u w:val="single"/>
              </w:rPr>
            </w:pPr>
            <w:r w:rsidRPr="00266F96">
              <w:rPr>
                <w:b/>
                <w:u w:val="single"/>
              </w:rPr>
              <w:t>PART – B (6 X 3 = 18 MARKS)</w:t>
            </w:r>
          </w:p>
        </w:tc>
      </w:tr>
      <w:tr w:rsidR="00E617C8" w:rsidRPr="00266F96" w14:paraId="74DF8DAD" w14:textId="77777777" w:rsidTr="00EF764B">
        <w:trPr>
          <w:trHeight w:val="283"/>
        </w:trPr>
        <w:tc>
          <w:tcPr>
            <w:tcW w:w="272" w:type="pct"/>
            <w:vAlign w:val="center"/>
          </w:tcPr>
          <w:p w14:paraId="47E6F2A1" w14:textId="77777777" w:rsidR="00E617C8" w:rsidRPr="00266F96" w:rsidRDefault="00E617C8" w:rsidP="00AF506F">
            <w:pPr>
              <w:pStyle w:val="NoSpacing"/>
              <w:jc w:val="center"/>
            </w:pPr>
            <w:r w:rsidRPr="00266F96">
              <w:t>11.</w:t>
            </w:r>
          </w:p>
        </w:tc>
        <w:tc>
          <w:tcPr>
            <w:tcW w:w="3936" w:type="pct"/>
            <w:gridSpan w:val="2"/>
          </w:tcPr>
          <w:p w14:paraId="01F6D99E" w14:textId="77777777" w:rsidR="00E617C8" w:rsidRPr="00266F96" w:rsidRDefault="00E617C8" w:rsidP="00AF506F">
            <w:pPr>
              <w:pStyle w:val="NoSpacing"/>
              <w:jc w:val="both"/>
            </w:pPr>
            <w:r w:rsidRPr="00AF506F">
              <w:t>Explain the significance of water quality in the food industry.</w:t>
            </w:r>
          </w:p>
        </w:tc>
        <w:tc>
          <w:tcPr>
            <w:tcW w:w="319" w:type="pct"/>
            <w:vAlign w:val="center"/>
          </w:tcPr>
          <w:p w14:paraId="76072EAE" w14:textId="77777777" w:rsidR="00E617C8" w:rsidRPr="00266F96" w:rsidRDefault="00E617C8" w:rsidP="00AF506F">
            <w:pPr>
              <w:pStyle w:val="NoSpacing"/>
              <w:jc w:val="center"/>
            </w:pPr>
            <w:r w:rsidRPr="00266F96">
              <w:t>CO1</w:t>
            </w:r>
          </w:p>
        </w:tc>
        <w:tc>
          <w:tcPr>
            <w:tcW w:w="256" w:type="pct"/>
            <w:vAlign w:val="center"/>
          </w:tcPr>
          <w:p w14:paraId="0C96B078" w14:textId="77777777" w:rsidR="00E617C8" w:rsidRPr="00266F96" w:rsidRDefault="00E617C8" w:rsidP="00AF506F">
            <w:pPr>
              <w:pStyle w:val="NoSpacing"/>
              <w:jc w:val="center"/>
            </w:pPr>
            <w:r>
              <w:t>U</w:t>
            </w:r>
          </w:p>
        </w:tc>
        <w:tc>
          <w:tcPr>
            <w:tcW w:w="217" w:type="pct"/>
            <w:vAlign w:val="center"/>
          </w:tcPr>
          <w:p w14:paraId="0BFC9B54" w14:textId="77777777" w:rsidR="00E617C8" w:rsidRPr="00266F96" w:rsidRDefault="00E617C8" w:rsidP="00AF506F">
            <w:pPr>
              <w:pStyle w:val="NoSpacing"/>
              <w:jc w:val="center"/>
            </w:pPr>
            <w:r w:rsidRPr="00266F96">
              <w:t>3</w:t>
            </w:r>
          </w:p>
        </w:tc>
      </w:tr>
      <w:tr w:rsidR="00E617C8" w:rsidRPr="00266F96" w14:paraId="1350D919" w14:textId="77777777" w:rsidTr="008B095E">
        <w:trPr>
          <w:trHeight w:val="283"/>
        </w:trPr>
        <w:tc>
          <w:tcPr>
            <w:tcW w:w="272" w:type="pct"/>
            <w:vAlign w:val="center"/>
          </w:tcPr>
          <w:p w14:paraId="3F4B0D79" w14:textId="77777777" w:rsidR="00E617C8" w:rsidRPr="00266F96" w:rsidRDefault="00E617C8" w:rsidP="00AF506F">
            <w:pPr>
              <w:pStyle w:val="NoSpacing"/>
              <w:jc w:val="center"/>
            </w:pPr>
            <w:r w:rsidRPr="00266F96">
              <w:t>12.</w:t>
            </w:r>
          </w:p>
        </w:tc>
        <w:tc>
          <w:tcPr>
            <w:tcW w:w="3936" w:type="pct"/>
            <w:gridSpan w:val="2"/>
            <w:vAlign w:val="center"/>
          </w:tcPr>
          <w:p w14:paraId="3D50BCE4" w14:textId="77777777" w:rsidR="00E617C8" w:rsidRPr="00266F96" w:rsidRDefault="00E617C8" w:rsidP="00AF506F">
            <w:pPr>
              <w:pStyle w:val="NoSpacing"/>
              <w:jc w:val="both"/>
            </w:pPr>
            <w:r w:rsidRPr="00AF506F">
              <w:t>List two boiler accessories and describe their functions.</w:t>
            </w:r>
          </w:p>
        </w:tc>
        <w:tc>
          <w:tcPr>
            <w:tcW w:w="319" w:type="pct"/>
            <w:vAlign w:val="center"/>
          </w:tcPr>
          <w:p w14:paraId="5D6B39D0" w14:textId="77777777" w:rsidR="00E617C8" w:rsidRPr="00266F96" w:rsidRDefault="00E617C8" w:rsidP="00AF506F">
            <w:pPr>
              <w:pStyle w:val="NoSpacing"/>
              <w:jc w:val="center"/>
            </w:pPr>
            <w:r w:rsidRPr="00266F96">
              <w:t>CO</w:t>
            </w:r>
            <w:r>
              <w:t>3</w:t>
            </w:r>
          </w:p>
        </w:tc>
        <w:tc>
          <w:tcPr>
            <w:tcW w:w="256" w:type="pct"/>
            <w:vAlign w:val="center"/>
          </w:tcPr>
          <w:p w14:paraId="7595C93C" w14:textId="77777777" w:rsidR="00E617C8" w:rsidRPr="00266F96" w:rsidRDefault="00E617C8" w:rsidP="00AF506F">
            <w:pPr>
              <w:pStyle w:val="NoSpacing"/>
              <w:jc w:val="center"/>
            </w:pPr>
            <w:r>
              <w:t>R</w:t>
            </w:r>
          </w:p>
        </w:tc>
        <w:tc>
          <w:tcPr>
            <w:tcW w:w="217" w:type="pct"/>
            <w:vAlign w:val="center"/>
          </w:tcPr>
          <w:p w14:paraId="0E55F97D" w14:textId="77777777" w:rsidR="00E617C8" w:rsidRPr="00266F96" w:rsidRDefault="00E617C8" w:rsidP="00AF506F">
            <w:pPr>
              <w:pStyle w:val="NoSpacing"/>
              <w:jc w:val="center"/>
            </w:pPr>
            <w:r w:rsidRPr="00266F96">
              <w:t>3</w:t>
            </w:r>
          </w:p>
        </w:tc>
      </w:tr>
      <w:tr w:rsidR="00E617C8" w:rsidRPr="00266F96" w14:paraId="5524A352" w14:textId="77777777" w:rsidTr="000F12D1">
        <w:trPr>
          <w:trHeight w:val="283"/>
        </w:trPr>
        <w:tc>
          <w:tcPr>
            <w:tcW w:w="272" w:type="pct"/>
            <w:vAlign w:val="center"/>
          </w:tcPr>
          <w:p w14:paraId="1FA55FC3" w14:textId="77777777" w:rsidR="00E617C8" w:rsidRPr="00266F96" w:rsidRDefault="00E617C8" w:rsidP="00AF506F">
            <w:pPr>
              <w:pStyle w:val="NoSpacing"/>
              <w:jc w:val="center"/>
            </w:pPr>
            <w:r w:rsidRPr="00266F96">
              <w:t>13.</w:t>
            </w:r>
          </w:p>
        </w:tc>
        <w:tc>
          <w:tcPr>
            <w:tcW w:w="3936" w:type="pct"/>
            <w:gridSpan w:val="2"/>
          </w:tcPr>
          <w:p w14:paraId="265780DA" w14:textId="77777777" w:rsidR="00E617C8" w:rsidRPr="00266F96" w:rsidRDefault="00E617C8" w:rsidP="00AF506F">
            <w:pPr>
              <w:pStyle w:val="NoSpacing"/>
              <w:jc w:val="both"/>
            </w:pPr>
            <w:r w:rsidRPr="009F56D6">
              <w:t>Explain how the efficiency of a centrifugal pump is determined</w:t>
            </w:r>
            <w:r>
              <w:t>.</w:t>
            </w:r>
          </w:p>
        </w:tc>
        <w:tc>
          <w:tcPr>
            <w:tcW w:w="319" w:type="pct"/>
            <w:vAlign w:val="center"/>
          </w:tcPr>
          <w:p w14:paraId="05F6E9D7" w14:textId="77777777" w:rsidR="00E617C8" w:rsidRPr="00266F96" w:rsidRDefault="00E617C8" w:rsidP="00AF506F">
            <w:pPr>
              <w:pStyle w:val="NoSpacing"/>
              <w:jc w:val="center"/>
            </w:pPr>
            <w:r w:rsidRPr="00266F96">
              <w:t>CO</w:t>
            </w:r>
            <w:r>
              <w:t>2</w:t>
            </w:r>
          </w:p>
        </w:tc>
        <w:tc>
          <w:tcPr>
            <w:tcW w:w="256" w:type="pct"/>
            <w:vAlign w:val="center"/>
          </w:tcPr>
          <w:p w14:paraId="6C758AE2" w14:textId="77777777" w:rsidR="00E617C8" w:rsidRPr="00266F96" w:rsidRDefault="00E617C8" w:rsidP="00AF506F">
            <w:pPr>
              <w:pStyle w:val="NoSpacing"/>
              <w:jc w:val="center"/>
            </w:pPr>
            <w:r>
              <w:t>U</w:t>
            </w:r>
          </w:p>
        </w:tc>
        <w:tc>
          <w:tcPr>
            <w:tcW w:w="217" w:type="pct"/>
            <w:vAlign w:val="center"/>
          </w:tcPr>
          <w:p w14:paraId="745DFFA0" w14:textId="77777777" w:rsidR="00E617C8" w:rsidRPr="00266F96" w:rsidRDefault="00E617C8" w:rsidP="00AF506F">
            <w:pPr>
              <w:pStyle w:val="NoSpacing"/>
              <w:jc w:val="center"/>
            </w:pPr>
            <w:r w:rsidRPr="00266F96">
              <w:t>3</w:t>
            </w:r>
          </w:p>
        </w:tc>
      </w:tr>
      <w:tr w:rsidR="00E617C8" w:rsidRPr="00266F96" w14:paraId="2E59951E" w14:textId="77777777" w:rsidTr="00B95CDD">
        <w:trPr>
          <w:trHeight w:val="283"/>
        </w:trPr>
        <w:tc>
          <w:tcPr>
            <w:tcW w:w="272" w:type="pct"/>
            <w:vAlign w:val="center"/>
          </w:tcPr>
          <w:p w14:paraId="799A66EA" w14:textId="77777777" w:rsidR="00E617C8" w:rsidRPr="00266F96" w:rsidRDefault="00E617C8" w:rsidP="00AF506F">
            <w:pPr>
              <w:pStyle w:val="NoSpacing"/>
              <w:jc w:val="center"/>
            </w:pPr>
            <w:r w:rsidRPr="00266F96">
              <w:t>14.</w:t>
            </w:r>
          </w:p>
        </w:tc>
        <w:tc>
          <w:tcPr>
            <w:tcW w:w="3936" w:type="pct"/>
            <w:gridSpan w:val="2"/>
            <w:vAlign w:val="center"/>
          </w:tcPr>
          <w:p w14:paraId="336B0EF4" w14:textId="77777777" w:rsidR="00E617C8" w:rsidRPr="00266F96" w:rsidRDefault="00E617C8" w:rsidP="00AF506F">
            <w:pPr>
              <w:pStyle w:val="NoSpacing"/>
              <w:jc w:val="both"/>
            </w:pPr>
            <w:r>
              <w:t>State</w:t>
            </w:r>
            <w:r w:rsidRPr="00AF506F">
              <w:t xml:space="preserve"> the problems associated with shafts.</w:t>
            </w:r>
          </w:p>
        </w:tc>
        <w:tc>
          <w:tcPr>
            <w:tcW w:w="319" w:type="pct"/>
            <w:vAlign w:val="center"/>
          </w:tcPr>
          <w:p w14:paraId="2D296881" w14:textId="77777777" w:rsidR="00E617C8" w:rsidRPr="00266F96" w:rsidRDefault="00E617C8" w:rsidP="00AF506F">
            <w:pPr>
              <w:pStyle w:val="NoSpacing"/>
              <w:jc w:val="center"/>
            </w:pPr>
            <w:r w:rsidRPr="00266F96">
              <w:t>CO4</w:t>
            </w:r>
          </w:p>
        </w:tc>
        <w:tc>
          <w:tcPr>
            <w:tcW w:w="256" w:type="pct"/>
            <w:vAlign w:val="center"/>
          </w:tcPr>
          <w:p w14:paraId="289AE9BE" w14:textId="77777777" w:rsidR="00E617C8" w:rsidRPr="00266F96" w:rsidRDefault="00E617C8" w:rsidP="00AF506F">
            <w:pPr>
              <w:pStyle w:val="NoSpacing"/>
              <w:jc w:val="center"/>
            </w:pPr>
            <w:r>
              <w:t>R</w:t>
            </w:r>
          </w:p>
        </w:tc>
        <w:tc>
          <w:tcPr>
            <w:tcW w:w="217" w:type="pct"/>
            <w:vAlign w:val="center"/>
          </w:tcPr>
          <w:p w14:paraId="5A05DF6F" w14:textId="77777777" w:rsidR="00E617C8" w:rsidRPr="00266F96" w:rsidRDefault="00E617C8" w:rsidP="00AF506F">
            <w:pPr>
              <w:pStyle w:val="NoSpacing"/>
              <w:jc w:val="center"/>
            </w:pPr>
            <w:r w:rsidRPr="00266F96">
              <w:t>3</w:t>
            </w:r>
          </w:p>
        </w:tc>
      </w:tr>
      <w:tr w:rsidR="00E617C8" w:rsidRPr="00266F96" w14:paraId="517480AD" w14:textId="77777777" w:rsidTr="00404960">
        <w:trPr>
          <w:trHeight w:val="283"/>
        </w:trPr>
        <w:tc>
          <w:tcPr>
            <w:tcW w:w="272" w:type="pct"/>
            <w:vAlign w:val="center"/>
          </w:tcPr>
          <w:p w14:paraId="3DBA7A0A" w14:textId="77777777" w:rsidR="00E617C8" w:rsidRPr="00266F96" w:rsidRDefault="00E617C8" w:rsidP="00AF506F">
            <w:pPr>
              <w:pStyle w:val="NoSpacing"/>
              <w:jc w:val="center"/>
            </w:pPr>
            <w:r w:rsidRPr="00266F96">
              <w:t>15.</w:t>
            </w:r>
          </w:p>
        </w:tc>
        <w:tc>
          <w:tcPr>
            <w:tcW w:w="3936" w:type="pct"/>
            <w:gridSpan w:val="2"/>
            <w:vAlign w:val="bottom"/>
          </w:tcPr>
          <w:p w14:paraId="35E898D1" w14:textId="77777777" w:rsidR="00E617C8" w:rsidRPr="00266F96" w:rsidRDefault="00E617C8" w:rsidP="00AF506F">
            <w:pPr>
              <w:pStyle w:val="NoSpacing"/>
              <w:jc w:val="both"/>
            </w:pPr>
            <w:r w:rsidRPr="00AF506F">
              <w:t>Explain the impact of improperly managed waste on humans.</w:t>
            </w:r>
          </w:p>
        </w:tc>
        <w:tc>
          <w:tcPr>
            <w:tcW w:w="319" w:type="pct"/>
            <w:vAlign w:val="center"/>
          </w:tcPr>
          <w:p w14:paraId="373B52D5" w14:textId="77777777" w:rsidR="00E617C8" w:rsidRPr="00266F96" w:rsidRDefault="00E617C8" w:rsidP="00AF506F">
            <w:pPr>
              <w:pStyle w:val="NoSpacing"/>
              <w:jc w:val="center"/>
            </w:pPr>
            <w:r w:rsidRPr="00266F96">
              <w:t>CO5</w:t>
            </w:r>
          </w:p>
        </w:tc>
        <w:tc>
          <w:tcPr>
            <w:tcW w:w="256" w:type="pct"/>
            <w:vAlign w:val="center"/>
          </w:tcPr>
          <w:p w14:paraId="79E58519" w14:textId="77777777" w:rsidR="00E617C8" w:rsidRPr="00266F96" w:rsidRDefault="00E617C8" w:rsidP="00AF506F">
            <w:pPr>
              <w:pStyle w:val="NoSpacing"/>
              <w:jc w:val="center"/>
            </w:pPr>
            <w:r>
              <w:t>U</w:t>
            </w:r>
          </w:p>
        </w:tc>
        <w:tc>
          <w:tcPr>
            <w:tcW w:w="217" w:type="pct"/>
            <w:vAlign w:val="center"/>
          </w:tcPr>
          <w:p w14:paraId="75301A79" w14:textId="77777777" w:rsidR="00E617C8" w:rsidRPr="00266F96" w:rsidRDefault="00E617C8" w:rsidP="00AF506F">
            <w:pPr>
              <w:pStyle w:val="NoSpacing"/>
              <w:jc w:val="center"/>
            </w:pPr>
            <w:r w:rsidRPr="00266F96">
              <w:t>3</w:t>
            </w:r>
          </w:p>
        </w:tc>
      </w:tr>
      <w:tr w:rsidR="00E617C8" w:rsidRPr="00266F96" w14:paraId="4BCF8B67" w14:textId="77777777" w:rsidTr="00404960">
        <w:trPr>
          <w:trHeight w:val="283"/>
        </w:trPr>
        <w:tc>
          <w:tcPr>
            <w:tcW w:w="272" w:type="pct"/>
            <w:vAlign w:val="center"/>
          </w:tcPr>
          <w:p w14:paraId="7D795C43" w14:textId="77777777" w:rsidR="00E617C8" w:rsidRPr="00266F96" w:rsidRDefault="00E617C8" w:rsidP="00AF506F">
            <w:pPr>
              <w:pStyle w:val="NoSpacing"/>
              <w:jc w:val="center"/>
            </w:pPr>
            <w:r w:rsidRPr="00266F96">
              <w:t>16.</w:t>
            </w:r>
          </w:p>
        </w:tc>
        <w:tc>
          <w:tcPr>
            <w:tcW w:w="3936" w:type="pct"/>
            <w:gridSpan w:val="2"/>
            <w:vAlign w:val="bottom"/>
          </w:tcPr>
          <w:p w14:paraId="33D57A5D" w14:textId="77777777" w:rsidR="00E617C8" w:rsidRPr="00266F96" w:rsidRDefault="00E617C8" w:rsidP="00AF506F">
            <w:pPr>
              <w:pStyle w:val="NoSpacing"/>
            </w:pPr>
            <w:r>
              <w:t xml:space="preserve">Describe the steps involved in the maintenance of the screw conveying system. </w:t>
            </w:r>
          </w:p>
        </w:tc>
        <w:tc>
          <w:tcPr>
            <w:tcW w:w="319" w:type="pct"/>
            <w:vAlign w:val="center"/>
          </w:tcPr>
          <w:p w14:paraId="1FC41DB9" w14:textId="77777777" w:rsidR="00E617C8" w:rsidRPr="00266F96" w:rsidRDefault="00E617C8" w:rsidP="00AF506F">
            <w:pPr>
              <w:pStyle w:val="NoSpacing"/>
              <w:jc w:val="center"/>
            </w:pPr>
            <w:r w:rsidRPr="00266F96">
              <w:t>CO6</w:t>
            </w:r>
          </w:p>
        </w:tc>
        <w:tc>
          <w:tcPr>
            <w:tcW w:w="256" w:type="pct"/>
            <w:vAlign w:val="center"/>
          </w:tcPr>
          <w:p w14:paraId="41B5172D" w14:textId="77777777" w:rsidR="00E617C8" w:rsidRPr="00266F96" w:rsidRDefault="00E617C8" w:rsidP="00AF506F">
            <w:pPr>
              <w:pStyle w:val="NoSpacing"/>
              <w:jc w:val="center"/>
            </w:pPr>
            <w:r>
              <w:t>R</w:t>
            </w:r>
          </w:p>
        </w:tc>
        <w:tc>
          <w:tcPr>
            <w:tcW w:w="217" w:type="pct"/>
            <w:vAlign w:val="center"/>
          </w:tcPr>
          <w:p w14:paraId="5B46F270" w14:textId="77777777" w:rsidR="00E617C8" w:rsidRPr="00266F96" w:rsidRDefault="00E617C8" w:rsidP="00AF506F">
            <w:pPr>
              <w:pStyle w:val="NoSpacing"/>
              <w:jc w:val="center"/>
            </w:pPr>
            <w:r w:rsidRPr="00266F96">
              <w:t>3</w:t>
            </w:r>
          </w:p>
        </w:tc>
      </w:tr>
      <w:tr w:rsidR="00E617C8" w:rsidRPr="00266F96" w14:paraId="6CD0BF58" w14:textId="77777777" w:rsidTr="00404960">
        <w:trPr>
          <w:trHeight w:val="552"/>
        </w:trPr>
        <w:tc>
          <w:tcPr>
            <w:tcW w:w="5000" w:type="pct"/>
            <w:gridSpan w:val="6"/>
            <w:vAlign w:val="center"/>
          </w:tcPr>
          <w:p w14:paraId="7423CAA7" w14:textId="77777777" w:rsidR="00E617C8" w:rsidRPr="00266F96" w:rsidRDefault="00E617C8" w:rsidP="00AF506F">
            <w:pPr>
              <w:jc w:val="center"/>
              <w:rPr>
                <w:b/>
                <w:u w:val="single"/>
              </w:rPr>
            </w:pPr>
            <w:r w:rsidRPr="00266F96">
              <w:rPr>
                <w:b/>
                <w:u w:val="single"/>
              </w:rPr>
              <w:t>PART – C (6 X 12 = 72 MARKS)</w:t>
            </w:r>
          </w:p>
          <w:p w14:paraId="1C225983" w14:textId="77777777" w:rsidR="00E617C8" w:rsidRPr="00266F96" w:rsidRDefault="00E617C8" w:rsidP="00AF506F">
            <w:pPr>
              <w:jc w:val="center"/>
              <w:rPr>
                <w:b/>
              </w:rPr>
            </w:pPr>
            <w:r w:rsidRPr="00266F96">
              <w:rPr>
                <w:b/>
              </w:rPr>
              <w:t>(Answer any five Questions from Q. No. 17 to 23, Q. No. 24 is Compulsory)</w:t>
            </w:r>
          </w:p>
        </w:tc>
      </w:tr>
      <w:tr w:rsidR="00E617C8" w:rsidRPr="00266F96" w14:paraId="4339BBC6" w14:textId="77777777" w:rsidTr="00404960">
        <w:trPr>
          <w:trHeight w:val="283"/>
        </w:trPr>
        <w:tc>
          <w:tcPr>
            <w:tcW w:w="272" w:type="pct"/>
            <w:vAlign w:val="center"/>
          </w:tcPr>
          <w:p w14:paraId="1F497B1F" w14:textId="77777777" w:rsidR="00E617C8" w:rsidRPr="00266F96" w:rsidRDefault="00E617C8" w:rsidP="00AF506F">
            <w:pPr>
              <w:jc w:val="center"/>
            </w:pPr>
            <w:r w:rsidRPr="00266F96">
              <w:t>17.</w:t>
            </w:r>
          </w:p>
        </w:tc>
        <w:tc>
          <w:tcPr>
            <w:tcW w:w="190" w:type="pct"/>
            <w:vAlign w:val="center"/>
          </w:tcPr>
          <w:p w14:paraId="61051A51" w14:textId="77777777" w:rsidR="00E617C8" w:rsidRPr="00266F96" w:rsidRDefault="00E617C8" w:rsidP="00AF506F">
            <w:pPr>
              <w:jc w:val="center"/>
            </w:pPr>
            <w:r w:rsidRPr="00266F96">
              <w:t>a.</w:t>
            </w:r>
          </w:p>
        </w:tc>
        <w:tc>
          <w:tcPr>
            <w:tcW w:w="3746" w:type="pct"/>
            <w:vAlign w:val="bottom"/>
          </w:tcPr>
          <w:p w14:paraId="1BCF8F43" w14:textId="77777777" w:rsidR="00E617C8" w:rsidRPr="00266F96" w:rsidRDefault="00E617C8" w:rsidP="00AF506F">
            <w:pPr>
              <w:jc w:val="both"/>
            </w:pPr>
            <w:r>
              <w:t>Classify and explain the different methods of t</w:t>
            </w:r>
            <w:r w:rsidRPr="00FD3F0D">
              <w:t>reatment of water supplies</w:t>
            </w:r>
            <w:r>
              <w:t>.</w:t>
            </w:r>
          </w:p>
        </w:tc>
        <w:tc>
          <w:tcPr>
            <w:tcW w:w="319" w:type="pct"/>
            <w:vAlign w:val="center"/>
          </w:tcPr>
          <w:p w14:paraId="04B7BE28" w14:textId="77777777" w:rsidR="00E617C8" w:rsidRPr="00266F96" w:rsidRDefault="00E617C8" w:rsidP="00AF506F">
            <w:pPr>
              <w:jc w:val="center"/>
            </w:pPr>
            <w:r w:rsidRPr="00266F96">
              <w:t>CO</w:t>
            </w:r>
            <w:r>
              <w:t>1</w:t>
            </w:r>
          </w:p>
        </w:tc>
        <w:tc>
          <w:tcPr>
            <w:tcW w:w="256" w:type="pct"/>
            <w:vAlign w:val="center"/>
          </w:tcPr>
          <w:p w14:paraId="1806BC95" w14:textId="77777777" w:rsidR="00E617C8" w:rsidRPr="00266F96" w:rsidRDefault="00E617C8" w:rsidP="00AF506F">
            <w:pPr>
              <w:jc w:val="center"/>
            </w:pPr>
            <w:r>
              <w:t>An</w:t>
            </w:r>
          </w:p>
        </w:tc>
        <w:tc>
          <w:tcPr>
            <w:tcW w:w="217" w:type="pct"/>
            <w:vAlign w:val="center"/>
          </w:tcPr>
          <w:p w14:paraId="557D4E82" w14:textId="77777777" w:rsidR="00E617C8" w:rsidRPr="00266F96" w:rsidRDefault="00E617C8" w:rsidP="00AF506F">
            <w:pPr>
              <w:jc w:val="center"/>
            </w:pPr>
            <w:r>
              <w:t>8</w:t>
            </w:r>
          </w:p>
        </w:tc>
      </w:tr>
      <w:tr w:rsidR="00E617C8" w:rsidRPr="00266F96" w14:paraId="4D9FF686" w14:textId="77777777" w:rsidTr="00404960">
        <w:trPr>
          <w:trHeight w:val="283"/>
        </w:trPr>
        <w:tc>
          <w:tcPr>
            <w:tcW w:w="272" w:type="pct"/>
            <w:vAlign w:val="center"/>
          </w:tcPr>
          <w:p w14:paraId="18E58003" w14:textId="77777777" w:rsidR="00E617C8" w:rsidRPr="00266F96" w:rsidRDefault="00E617C8" w:rsidP="00AF506F">
            <w:pPr>
              <w:jc w:val="center"/>
            </w:pPr>
          </w:p>
        </w:tc>
        <w:tc>
          <w:tcPr>
            <w:tcW w:w="190" w:type="pct"/>
            <w:vAlign w:val="center"/>
          </w:tcPr>
          <w:p w14:paraId="376CA7D7" w14:textId="77777777" w:rsidR="00E617C8" w:rsidRPr="00266F96" w:rsidRDefault="00E617C8" w:rsidP="00AF506F">
            <w:pPr>
              <w:jc w:val="center"/>
            </w:pPr>
            <w:r w:rsidRPr="00266F96">
              <w:t>b.</w:t>
            </w:r>
          </w:p>
        </w:tc>
        <w:tc>
          <w:tcPr>
            <w:tcW w:w="3746" w:type="pct"/>
            <w:vAlign w:val="bottom"/>
          </w:tcPr>
          <w:p w14:paraId="5E6FB826" w14:textId="77777777" w:rsidR="00E617C8" w:rsidRPr="00266F96" w:rsidRDefault="00E617C8" w:rsidP="00AF506F">
            <w:pPr>
              <w:jc w:val="both"/>
              <w:rPr>
                <w:bCs/>
              </w:rPr>
            </w:pPr>
            <w:r w:rsidRPr="00580ADB">
              <w:t>Explain the ion exchange technique in water treatment</w:t>
            </w:r>
            <w:r>
              <w:t xml:space="preserve">. </w:t>
            </w:r>
          </w:p>
        </w:tc>
        <w:tc>
          <w:tcPr>
            <w:tcW w:w="319" w:type="pct"/>
            <w:vAlign w:val="center"/>
          </w:tcPr>
          <w:p w14:paraId="7EF869DC" w14:textId="77777777" w:rsidR="00E617C8" w:rsidRPr="00266F96" w:rsidRDefault="00E617C8" w:rsidP="00AF506F">
            <w:pPr>
              <w:jc w:val="center"/>
            </w:pPr>
            <w:r w:rsidRPr="00266F96">
              <w:t>CO</w:t>
            </w:r>
            <w:r>
              <w:t>1</w:t>
            </w:r>
          </w:p>
        </w:tc>
        <w:tc>
          <w:tcPr>
            <w:tcW w:w="256" w:type="pct"/>
            <w:vAlign w:val="center"/>
          </w:tcPr>
          <w:p w14:paraId="1B0217E2" w14:textId="77777777" w:rsidR="00E617C8" w:rsidRPr="00266F96" w:rsidRDefault="00E617C8" w:rsidP="00AF506F">
            <w:pPr>
              <w:jc w:val="center"/>
            </w:pPr>
            <w:r>
              <w:t>A</w:t>
            </w:r>
          </w:p>
        </w:tc>
        <w:tc>
          <w:tcPr>
            <w:tcW w:w="217" w:type="pct"/>
            <w:vAlign w:val="center"/>
          </w:tcPr>
          <w:p w14:paraId="3A5AEF6D" w14:textId="77777777" w:rsidR="00E617C8" w:rsidRPr="00266F96" w:rsidRDefault="00E617C8" w:rsidP="00AF506F">
            <w:pPr>
              <w:jc w:val="center"/>
            </w:pPr>
            <w:r>
              <w:t>4</w:t>
            </w:r>
          </w:p>
        </w:tc>
      </w:tr>
      <w:tr w:rsidR="00E617C8" w:rsidRPr="00266F96" w14:paraId="2560DA06" w14:textId="77777777" w:rsidTr="00404960">
        <w:trPr>
          <w:trHeight w:val="283"/>
        </w:trPr>
        <w:tc>
          <w:tcPr>
            <w:tcW w:w="272" w:type="pct"/>
            <w:vAlign w:val="center"/>
          </w:tcPr>
          <w:p w14:paraId="0CC148ED" w14:textId="77777777" w:rsidR="00E617C8" w:rsidRPr="00266F96" w:rsidRDefault="00E617C8" w:rsidP="00AF506F">
            <w:pPr>
              <w:jc w:val="center"/>
            </w:pPr>
          </w:p>
        </w:tc>
        <w:tc>
          <w:tcPr>
            <w:tcW w:w="190" w:type="pct"/>
            <w:vAlign w:val="center"/>
          </w:tcPr>
          <w:p w14:paraId="6E176232" w14:textId="77777777" w:rsidR="00E617C8" w:rsidRPr="00266F96" w:rsidRDefault="00E617C8" w:rsidP="00AF506F">
            <w:pPr>
              <w:jc w:val="center"/>
            </w:pPr>
          </w:p>
        </w:tc>
        <w:tc>
          <w:tcPr>
            <w:tcW w:w="3746" w:type="pct"/>
            <w:vAlign w:val="bottom"/>
          </w:tcPr>
          <w:p w14:paraId="121EF78D" w14:textId="77777777" w:rsidR="00E617C8" w:rsidRPr="00266F96" w:rsidRDefault="00E617C8" w:rsidP="00AF506F">
            <w:pPr>
              <w:jc w:val="both"/>
            </w:pPr>
          </w:p>
        </w:tc>
        <w:tc>
          <w:tcPr>
            <w:tcW w:w="319" w:type="pct"/>
            <w:vAlign w:val="center"/>
          </w:tcPr>
          <w:p w14:paraId="490B988A" w14:textId="77777777" w:rsidR="00E617C8" w:rsidRPr="00266F96" w:rsidRDefault="00E617C8" w:rsidP="00AF506F">
            <w:pPr>
              <w:jc w:val="center"/>
            </w:pPr>
          </w:p>
        </w:tc>
        <w:tc>
          <w:tcPr>
            <w:tcW w:w="256" w:type="pct"/>
            <w:vAlign w:val="center"/>
          </w:tcPr>
          <w:p w14:paraId="5CE7C870" w14:textId="77777777" w:rsidR="00E617C8" w:rsidRPr="00266F96" w:rsidRDefault="00E617C8" w:rsidP="00AF506F">
            <w:pPr>
              <w:jc w:val="center"/>
            </w:pPr>
          </w:p>
        </w:tc>
        <w:tc>
          <w:tcPr>
            <w:tcW w:w="217" w:type="pct"/>
            <w:vAlign w:val="center"/>
          </w:tcPr>
          <w:p w14:paraId="43015684" w14:textId="77777777" w:rsidR="00E617C8" w:rsidRPr="00266F96" w:rsidRDefault="00E617C8" w:rsidP="00AF506F">
            <w:pPr>
              <w:jc w:val="center"/>
            </w:pPr>
          </w:p>
        </w:tc>
      </w:tr>
      <w:tr w:rsidR="00E617C8" w:rsidRPr="00266F96" w14:paraId="28077B42" w14:textId="77777777" w:rsidTr="00BD0426">
        <w:trPr>
          <w:trHeight w:val="283"/>
        </w:trPr>
        <w:tc>
          <w:tcPr>
            <w:tcW w:w="272" w:type="pct"/>
            <w:vAlign w:val="center"/>
          </w:tcPr>
          <w:p w14:paraId="0F98EA61" w14:textId="77777777" w:rsidR="00E617C8" w:rsidRPr="00266F96" w:rsidRDefault="00E617C8" w:rsidP="00AF506F">
            <w:pPr>
              <w:jc w:val="center"/>
            </w:pPr>
            <w:r w:rsidRPr="00266F96">
              <w:t>18.</w:t>
            </w:r>
          </w:p>
        </w:tc>
        <w:tc>
          <w:tcPr>
            <w:tcW w:w="190" w:type="pct"/>
            <w:vAlign w:val="center"/>
          </w:tcPr>
          <w:p w14:paraId="786448AD" w14:textId="77777777" w:rsidR="00E617C8" w:rsidRPr="00266F96" w:rsidRDefault="00E617C8" w:rsidP="00AF506F">
            <w:pPr>
              <w:jc w:val="center"/>
            </w:pPr>
          </w:p>
        </w:tc>
        <w:tc>
          <w:tcPr>
            <w:tcW w:w="3746" w:type="pct"/>
            <w:vAlign w:val="center"/>
          </w:tcPr>
          <w:p w14:paraId="3A4512F4" w14:textId="77777777" w:rsidR="00E617C8" w:rsidRPr="00266F96" w:rsidRDefault="00E617C8" w:rsidP="00AF506F">
            <w:pPr>
              <w:jc w:val="both"/>
            </w:pPr>
            <w:r w:rsidRPr="00555420">
              <w:rPr>
                <w:color w:val="000000"/>
              </w:rPr>
              <w:t xml:space="preserve">Explain the construction and working principle of a </w:t>
            </w:r>
            <w:r>
              <w:rPr>
                <w:color w:val="000000"/>
              </w:rPr>
              <w:t>fire</w:t>
            </w:r>
            <w:r w:rsidRPr="00555420">
              <w:rPr>
                <w:color w:val="000000"/>
              </w:rPr>
              <w:t xml:space="preserve"> tube boiler.</w:t>
            </w:r>
          </w:p>
        </w:tc>
        <w:tc>
          <w:tcPr>
            <w:tcW w:w="319" w:type="pct"/>
            <w:vAlign w:val="center"/>
          </w:tcPr>
          <w:p w14:paraId="06F4E918" w14:textId="77777777" w:rsidR="00E617C8" w:rsidRPr="00266F96" w:rsidRDefault="00E617C8" w:rsidP="00AF506F">
            <w:pPr>
              <w:jc w:val="center"/>
            </w:pPr>
            <w:r w:rsidRPr="00266F96">
              <w:t>CO</w:t>
            </w:r>
            <w:r>
              <w:t>3</w:t>
            </w:r>
          </w:p>
        </w:tc>
        <w:tc>
          <w:tcPr>
            <w:tcW w:w="256" w:type="pct"/>
            <w:vAlign w:val="center"/>
          </w:tcPr>
          <w:p w14:paraId="7C9EF802" w14:textId="77777777" w:rsidR="00E617C8" w:rsidRPr="00266F96" w:rsidRDefault="00E617C8" w:rsidP="00AF506F">
            <w:pPr>
              <w:jc w:val="center"/>
            </w:pPr>
            <w:r>
              <w:t>An</w:t>
            </w:r>
          </w:p>
        </w:tc>
        <w:tc>
          <w:tcPr>
            <w:tcW w:w="217" w:type="pct"/>
            <w:vAlign w:val="center"/>
          </w:tcPr>
          <w:p w14:paraId="799D7110" w14:textId="77777777" w:rsidR="00E617C8" w:rsidRPr="00266F96" w:rsidRDefault="00E617C8" w:rsidP="00AF506F">
            <w:pPr>
              <w:jc w:val="center"/>
            </w:pPr>
            <w:r>
              <w:t>12</w:t>
            </w:r>
          </w:p>
        </w:tc>
      </w:tr>
      <w:tr w:rsidR="00E617C8" w:rsidRPr="00266F96" w14:paraId="50DEC64D" w14:textId="77777777" w:rsidTr="00404960">
        <w:trPr>
          <w:trHeight w:val="283"/>
        </w:trPr>
        <w:tc>
          <w:tcPr>
            <w:tcW w:w="272" w:type="pct"/>
            <w:vAlign w:val="center"/>
          </w:tcPr>
          <w:p w14:paraId="421063F9" w14:textId="77777777" w:rsidR="00E617C8" w:rsidRPr="00266F96" w:rsidRDefault="00E617C8" w:rsidP="00AF506F">
            <w:pPr>
              <w:jc w:val="center"/>
            </w:pPr>
          </w:p>
        </w:tc>
        <w:tc>
          <w:tcPr>
            <w:tcW w:w="190" w:type="pct"/>
            <w:vAlign w:val="center"/>
          </w:tcPr>
          <w:p w14:paraId="09D82EDD" w14:textId="77777777" w:rsidR="00E617C8" w:rsidRPr="00266F96" w:rsidRDefault="00E617C8" w:rsidP="00AF506F">
            <w:pPr>
              <w:jc w:val="center"/>
            </w:pPr>
          </w:p>
        </w:tc>
        <w:tc>
          <w:tcPr>
            <w:tcW w:w="3746" w:type="pct"/>
            <w:vAlign w:val="bottom"/>
          </w:tcPr>
          <w:p w14:paraId="458A7AE0" w14:textId="77777777" w:rsidR="00E617C8" w:rsidRPr="00266F96" w:rsidRDefault="00E617C8" w:rsidP="00AF506F">
            <w:pPr>
              <w:jc w:val="both"/>
            </w:pPr>
          </w:p>
        </w:tc>
        <w:tc>
          <w:tcPr>
            <w:tcW w:w="319" w:type="pct"/>
            <w:vAlign w:val="center"/>
          </w:tcPr>
          <w:p w14:paraId="6C98ABC1" w14:textId="77777777" w:rsidR="00E617C8" w:rsidRPr="00266F96" w:rsidRDefault="00E617C8" w:rsidP="00AF506F">
            <w:pPr>
              <w:jc w:val="center"/>
            </w:pPr>
          </w:p>
        </w:tc>
        <w:tc>
          <w:tcPr>
            <w:tcW w:w="256" w:type="pct"/>
            <w:vAlign w:val="center"/>
          </w:tcPr>
          <w:p w14:paraId="3801F6C9" w14:textId="77777777" w:rsidR="00E617C8" w:rsidRPr="00266F96" w:rsidRDefault="00E617C8" w:rsidP="00AF506F">
            <w:pPr>
              <w:jc w:val="center"/>
            </w:pPr>
          </w:p>
        </w:tc>
        <w:tc>
          <w:tcPr>
            <w:tcW w:w="217" w:type="pct"/>
            <w:vAlign w:val="center"/>
          </w:tcPr>
          <w:p w14:paraId="3E65579C" w14:textId="77777777" w:rsidR="00E617C8" w:rsidRPr="00266F96" w:rsidRDefault="00E617C8" w:rsidP="00AF506F">
            <w:pPr>
              <w:jc w:val="center"/>
            </w:pPr>
          </w:p>
        </w:tc>
      </w:tr>
      <w:tr w:rsidR="00E617C8" w:rsidRPr="00266F96" w14:paraId="7A9F770E" w14:textId="77777777" w:rsidTr="00404960">
        <w:trPr>
          <w:trHeight w:val="283"/>
        </w:trPr>
        <w:tc>
          <w:tcPr>
            <w:tcW w:w="272" w:type="pct"/>
            <w:vAlign w:val="center"/>
          </w:tcPr>
          <w:p w14:paraId="0D6A4E85" w14:textId="77777777" w:rsidR="00E617C8" w:rsidRPr="00266F96" w:rsidRDefault="00E617C8" w:rsidP="00AF506F">
            <w:pPr>
              <w:jc w:val="center"/>
            </w:pPr>
            <w:r w:rsidRPr="00266F96">
              <w:t>19.</w:t>
            </w:r>
          </w:p>
        </w:tc>
        <w:tc>
          <w:tcPr>
            <w:tcW w:w="190" w:type="pct"/>
            <w:vAlign w:val="center"/>
          </w:tcPr>
          <w:p w14:paraId="4252EFED" w14:textId="77777777" w:rsidR="00E617C8" w:rsidRPr="00266F96" w:rsidRDefault="00E617C8" w:rsidP="00AF506F">
            <w:pPr>
              <w:jc w:val="center"/>
            </w:pPr>
            <w:r w:rsidRPr="00266F96">
              <w:t>a.</w:t>
            </w:r>
          </w:p>
        </w:tc>
        <w:tc>
          <w:tcPr>
            <w:tcW w:w="3746" w:type="pct"/>
            <w:vAlign w:val="bottom"/>
          </w:tcPr>
          <w:p w14:paraId="02CB2600" w14:textId="77777777" w:rsidR="00E617C8" w:rsidRPr="00266F96" w:rsidRDefault="00E617C8" w:rsidP="00AF506F">
            <w:pPr>
              <w:jc w:val="both"/>
            </w:pPr>
            <w:r w:rsidRPr="00AF506F">
              <w:t>Describe the working principles and construction of a diaphragm pump.</w:t>
            </w:r>
          </w:p>
        </w:tc>
        <w:tc>
          <w:tcPr>
            <w:tcW w:w="319" w:type="pct"/>
            <w:vAlign w:val="center"/>
          </w:tcPr>
          <w:p w14:paraId="467D8BBE" w14:textId="77777777" w:rsidR="00E617C8" w:rsidRPr="00266F96" w:rsidRDefault="00E617C8" w:rsidP="00AF506F">
            <w:pPr>
              <w:jc w:val="center"/>
            </w:pPr>
            <w:r w:rsidRPr="00266F96">
              <w:t>CO</w:t>
            </w:r>
            <w:r>
              <w:t>2</w:t>
            </w:r>
          </w:p>
        </w:tc>
        <w:tc>
          <w:tcPr>
            <w:tcW w:w="256" w:type="pct"/>
            <w:vAlign w:val="center"/>
          </w:tcPr>
          <w:p w14:paraId="5966C547" w14:textId="77777777" w:rsidR="00E617C8" w:rsidRPr="00266F96" w:rsidRDefault="00E617C8" w:rsidP="00AF506F">
            <w:pPr>
              <w:jc w:val="center"/>
            </w:pPr>
            <w:r>
              <w:t>U</w:t>
            </w:r>
          </w:p>
        </w:tc>
        <w:tc>
          <w:tcPr>
            <w:tcW w:w="217" w:type="pct"/>
            <w:vAlign w:val="center"/>
          </w:tcPr>
          <w:p w14:paraId="56AB09B0" w14:textId="77777777" w:rsidR="00E617C8" w:rsidRPr="00266F96" w:rsidRDefault="00E617C8" w:rsidP="00AF506F">
            <w:pPr>
              <w:jc w:val="center"/>
            </w:pPr>
            <w:r>
              <w:t>8</w:t>
            </w:r>
          </w:p>
        </w:tc>
      </w:tr>
      <w:tr w:rsidR="00E617C8" w:rsidRPr="00266F96" w14:paraId="7F554CF5" w14:textId="77777777" w:rsidTr="00404960">
        <w:trPr>
          <w:trHeight w:val="283"/>
        </w:trPr>
        <w:tc>
          <w:tcPr>
            <w:tcW w:w="272" w:type="pct"/>
            <w:vAlign w:val="center"/>
          </w:tcPr>
          <w:p w14:paraId="52A75749" w14:textId="77777777" w:rsidR="00E617C8" w:rsidRPr="00266F96" w:rsidRDefault="00E617C8" w:rsidP="00AF506F">
            <w:pPr>
              <w:jc w:val="center"/>
            </w:pPr>
          </w:p>
        </w:tc>
        <w:tc>
          <w:tcPr>
            <w:tcW w:w="190" w:type="pct"/>
            <w:vAlign w:val="center"/>
          </w:tcPr>
          <w:p w14:paraId="78CC6774" w14:textId="77777777" w:rsidR="00E617C8" w:rsidRPr="00266F96" w:rsidRDefault="00E617C8" w:rsidP="00AF506F">
            <w:pPr>
              <w:jc w:val="center"/>
            </w:pPr>
            <w:r w:rsidRPr="00266F96">
              <w:t>b.</w:t>
            </w:r>
          </w:p>
        </w:tc>
        <w:tc>
          <w:tcPr>
            <w:tcW w:w="3746" w:type="pct"/>
            <w:vAlign w:val="bottom"/>
          </w:tcPr>
          <w:p w14:paraId="54A9C879" w14:textId="77777777" w:rsidR="00E617C8" w:rsidRPr="00266F96" w:rsidRDefault="00E617C8" w:rsidP="00AF506F">
            <w:pPr>
              <w:jc w:val="both"/>
              <w:rPr>
                <w:bCs/>
              </w:rPr>
            </w:pPr>
            <w:r>
              <w:t>A boiler generates 6200 kg of steam per hour at 9 bar and 0.91 dry from feed water at 37 ºC. The boiler uses 820 kg of coal per hour having a calorific value of 32,000 kJ/kg. Determine the efficiency of the boiler.</w:t>
            </w:r>
          </w:p>
        </w:tc>
        <w:tc>
          <w:tcPr>
            <w:tcW w:w="319" w:type="pct"/>
            <w:vAlign w:val="center"/>
          </w:tcPr>
          <w:p w14:paraId="107CA333" w14:textId="77777777" w:rsidR="00E617C8" w:rsidRPr="00266F96" w:rsidRDefault="00E617C8" w:rsidP="00AF506F">
            <w:pPr>
              <w:jc w:val="center"/>
            </w:pPr>
            <w:r w:rsidRPr="00266F96">
              <w:t>CO</w:t>
            </w:r>
            <w:r>
              <w:t>3</w:t>
            </w:r>
          </w:p>
        </w:tc>
        <w:tc>
          <w:tcPr>
            <w:tcW w:w="256" w:type="pct"/>
            <w:vAlign w:val="center"/>
          </w:tcPr>
          <w:p w14:paraId="188D9BD2" w14:textId="77777777" w:rsidR="00E617C8" w:rsidRPr="00266F96" w:rsidRDefault="00E617C8" w:rsidP="00AF506F">
            <w:pPr>
              <w:jc w:val="center"/>
            </w:pPr>
            <w:r>
              <w:t>A</w:t>
            </w:r>
          </w:p>
        </w:tc>
        <w:tc>
          <w:tcPr>
            <w:tcW w:w="217" w:type="pct"/>
            <w:vAlign w:val="center"/>
          </w:tcPr>
          <w:p w14:paraId="0B9F74ED" w14:textId="77777777" w:rsidR="00E617C8" w:rsidRPr="00266F96" w:rsidRDefault="00E617C8" w:rsidP="00AF506F">
            <w:pPr>
              <w:jc w:val="center"/>
            </w:pPr>
            <w:r>
              <w:t>4</w:t>
            </w:r>
          </w:p>
        </w:tc>
      </w:tr>
      <w:tr w:rsidR="00E617C8" w:rsidRPr="00266F96" w14:paraId="1328985E" w14:textId="77777777" w:rsidTr="00404960">
        <w:trPr>
          <w:trHeight w:val="283"/>
        </w:trPr>
        <w:tc>
          <w:tcPr>
            <w:tcW w:w="272" w:type="pct"/>
            <w:vAlign w:val="center"/>
          </w:tcPr>
          <w:p w14:paraId="0676614C" w14:textId="77777777" w:rsidR="00E617C8" w:rsidRPr="00266F96" w:rsidRDefault="00E617C8" w:rsidP="00AF506F">
            <w:pPr>
              <w:jc w:val="center"/>
            </w:pPr>
          </w:p>
        </w:tc>
        <w:tc>
          <w:tcPr>
            <w:tcW w:w="190" w:type="pct"/>
            <w:vAlign w:val="center"/>
          </w:tcPr>
          <w:p w14:paraId="067F51B1" w14:textId="77777777" w:rsidR="00E617C8" w:rsidRPr="00266F96" w:rsidRDefault="00E617C8" w:rsidP="00AF506F">
            <w:pPr>
              <w:jc w:val="center"/>
            </w:pPr>
          </w:p>
        </w:tc>
        <w:tc>
          <w:tcPr>
            <w:tcW w:w="3746" w:type="pct"/>
            <w:vAlign w:val="bottom"/>
          </w:tcPr>
          <w:p w14:paraId="5D6DA5CD" w14:textId="77777777" w:rsidR="00E617C8" w:rsidRPr="00266F96" w:rsidRDefault="00E617C8" w:rsidP="00AF506F">
            <w:pPr>
              <w:jc w:val="both"/>
            </w:pPr>
          </w:p>
        </w:tc>
        <w:tc>
          <w:tcPr>
            <w:tcW w:w="319" w:type="pct"/>
            <w:vAlign w:val="center"/>
          </w:tcPr>
          <w:p w14:paraId="527E93A5" w14:textId="77777777" w:rsidR="00E617C8" w:rsidRPr="00266F96" w:rsidRDefault="00E617C8" w:rsidP="00AF506F">
            <w:pPr>
              <w:jc w:val="center"/>
            </w:pPr>
          </w:p>
        </w:tc>
        <w:tc>
          <w:tcPr>
            <w:tcW w:w="256" w:type="pct"/>
            <w:vAlign w:val="center"/>
          </w:tcPr>
          <w:p w14:paraId="5CF3098A" w14:textId="77777777" w:rsidR="00E617C8" w:rsidRPr="00266F96" w:rsidRDefault="00E617C8" w:rsidP="00AF506F">
            <w:pPr>
              <w:jc w:val="center"/>
            </w:pPr>
          </w:p>
        </w:tc>
        <w:tc>
          <w:tcPr>
            <w:tcW w:w="217" w:type="pct"/>
            <w:vAlign w:val="center"/>
          </w:tcPr>
          <w:p w14:paraId="72C1E2D9" w14:textId="77777777" w:rsidR="00E617C8" w:rsidRPr="00266F96" w:rsidRDefault="00E617C8" w:rsidP="00AF506F">
            <w:pPr>
              <w:jc w:val="center"/>
            </w:pPr>
          </w:p>
        </w:tc>
      </w:tr>
      <w:tr w:rsidR="00E617C8" w:rsidRPr="00266F96" w14:paraId="488F624C" w14:textId="77777777" w:rsidTr="00404960">
        <w:trPr>
          <w:trHeight w:val="283"/>
        </w:trPr>
        <w:tc>
          <w:tcPr>
            <w:tcW w:w="272" w:type="pct"/>
            <w:vAlign w:val="center"/>
          </w:tcPr>
          <w:p w14:paraId="176A199B" w14:textId="77777777" w:rsidR="00E617C8" w:rsidRPr="00266F96" w:rsidRDefault="00E617C8" w:rsidP="00AF506F">
            <w:pPr>
              <w:jc w:val="center"/>
            </w:pPr>
            <w:r w:rsidRPr="00266F96">
              <w:t>20.</w:t>
            </w:r>
          </w:p>
        </w:tc>
        <w:tc>
          <w:tcPr>
            <w:tcW w:w="190" w:type="pct"/>
            <w:vAlign w:val="center"/>
          </w:tcPr>
          <w:p w14:paraId="5C64FF69" w14:textId="77777777" w:rsidR="00E617C8" w:rsidRPr="00266F96" w:rsidRDefault="00E617C8" w:rsidP="00AF506F">
            <w:pPr>
              <w:jc w:val="center"/>
            </w:pPr>
            <w:r w:rsidRPr="00266F96">
              <w:t>a.</w:t>
            </w:r>
          </w:p>
        </w:tc>
        <w:tc>
          <w:tcPr>
            <w:tcW w:w="3746" w:type="pct"/>
            <w:vAlign w:val="bottom"/>
          </w:tcPr>
          <w:p w14:paraId="29A75083" w14:textId="77777777" w:rsidR="00E617C8" w:rsidRPr="00141E90" w:rsidRDefault="00E617C8" w:rsidP="00AF506F">
            <w:pPr>
              <w:jc w:val="both"/>
              <w:rPr>
                <w:lang w:val="en-IN"/>
              </w:rPr>
            </w:pPr>
            <w:r w:rsidRPr="00A66434">
              <w:rPr>
                <w:color w:val="000000"/>
              </w:rPr>
              <w:t>Describe the design considerations for hollow shafts, including material selection.</w:t>
            </w:r>
          </w:p>
        </w:tc>
        <w:tc>
          <w:tcPr>
            <w:tcW w:w="319" w:type="pct"/>
            <w:vAlign w:val="center"/>
          </w:tcPr>
          <w:p w14:paraId="12C8849D" w14:textId="77777777" w:rsidR="00E617C8" w:rsidRPr="00266F96" w:rsidRDefault="00E617C8" w:rsidP="00AF506F">
            <w:pPr>
              <w:jc w:val="center"/>
            </w:pPr>
            <w:r w:rsidRPr="00266F96">
              <w:t>CO4</w:t>
            </w:r>
          </w:p>
        </w:tc>
        <w:tc>
          <w:tcPr>
            <w:tcW w:w="256" w:type="pct"/>
            <w:vAlign w:val="center"/>
          </w:tcPr>
          <w:p w14:paraId="31943867" w14:textId="77777777" w:rsidR="00E617C8" w:rsidRPr="00266F96" w:rsidRDefault="00E617C8" w:rsidP="00AF506F">
            <w:pPr>
              <w:jc w:val="center"/>
            </w:pPr>
            <w:r>
              <w:t>U</w:t>
            </w:r>
          </w:p>
        </w:tc>
        <w:tc>
          <w:tcPr>
            <w:tcW w:w="217" w:type="pct"/>
            <w:vAlign w:val="center"/>
          </w:tcPr>
          <w:p w14:paraId="1E449831" w14:textId="77777777" w:rsidR="00E617C8" w:rsidRPr="00266F96" w:rsidRDefault="00E617C8" w:rsidP="00AF506F">
            <w:pPr>
              <w:jc w:val="center"/>
            </w:pPr>
            <w:r>
              <w:t>6</w:t>
            </w:r>
          </w:p>
        </w:tc>
      </w:tr>
      <w:tr w:rsidR="00E617C8" w:rsidRPr="00266F96" w14:paraId="6FEBA18A" w14:textId="77777777" w:rsidTr="00404960">
        <w:trPr>
          <w:trHeight w:val="283"/>
        </w:trPr>
        <w:tc>
          <w:tcPr>
            <w:tcW w:w="272" w:type="pct"/>
            <w:vAlign w:val="center"/>
          </w:tcPr>
          <w:p w14:paraId="3FBAD6ED" w14:textId="77777777" w:rsidR="00E617C8" w:rsidRPr="00266F96" w:rsidRDefault="00E617C8" w:rsidP="00AF506F">
            <w:pPr>
              <w:jc w:val="center"/>
            </w:pPr>
          </w:p>
        </w:tc>
        <w:tc>
          <w:tcPr>
            <w:tcW w:w="190" w:type="pct"/>
            <w:vAlign w:val="center"/>
          </w:tcPr>
          <w:p w14:paraId="7DD4095A" w14:textId="77777777" w:rsidR="00E617C8" w:rsidRPr="00266F96" w:rsidRDefault="00E617C8" w:rsidP="00AF506F">
            <w:pPr>
              <w:jc w:val="center"/>
            </w:pPr>
            <w:r w:rsidRPr="00266F96">
              <w:t>b.</w:t>
            </w:r>
          </w:p>
        </w:tc>
        <w:tc>
          <w:tcPr>
            <w:tcW w:w="3746" w:type="pct"/>
            <w:vAlign w:val="bottom"/>
          </w:tcPr>
          <w:p w14:paraId="4A77B7EF" w14:textId="77777777" w:rsidR="00E617C8" w:rsidRPr="00266F96" w:rsidRDefault="00E617C8" w:rsidP="00AF506F">
            <w:pPr>
              <w:jc w:val="both"/>
              <w:rPr>
                <w:bCs/>
              </w:rPr>
            </w:pPr>
            <w:r>
              <w:rPr>
                <w:bCs/>
              </w:rPr>
              <w:t xml:space="preserve">Explain different types of drive systems. </w:t>
            </w:r>
          </w:p>
        </w:tc>
        <w:tc>
          <w:tcPr>
            <w:tcW w:w="319" w:type="pct"/>
            <w:vAlign w:val="center"/>
          </w:tcPr>
          <w:p w14:paraId="6DD81793" w14:textId="77777777" w:rsidR="00E617C8" w:rsidRPr="00266F96" w:rsidRDefault="00E617C8" w:rsidP="00AF506F">
            <w:pPr>
              <w:jc w:val="center"/>
            </w:pPr>
            <w:r w:rsidRPr="00266F96">
              <w:t>CO</w:t>
            </w:r>
            <w:r>
              <w:t>4</w:t>
            </w:r>
          </w:p>
        </w:tc>
        <w:tc>
          <w:tcPr>
            <w:tcW w:w="256" w:type="pct"/>
            <w:vAlign w:val="center"/>
          </w:tcPr>
          <w:p w14:paraId="160D54BF" w14:textId="77777777" w:rsidR="00E617C8" w:rsidRPr="00266F96" w:rsidRDefault="00E617C8" w:rsidP="00AF506F">
            <w:pPr>
              <w:jc w:val="center"/>
            </w:pPr>
            <w:r>
              <w:t>U</w:t>
            </w:r>
          </w:p>
        </w:tc>
        <w:tc>
          <w:tcPr>
            <w:tcW w:w="217" w:type="pct"/>
            <w:vAlign w:val="center"/>
          </w:tcPr>
          <w:p w14:paraId="1878DE0F" w14:textId="77777777" w:rsidR="00E617C8" w:rsidRPr="00266F96" w:rsidRDefault="00E617C8" w:rsidP="00AF506F">
            <w:pPr>
              <w:jc w:val="center"/>
            </w:pPr>
            <w:r>
              <w:t>6</w:t>
            </w:r>
          </w:p>
        </w:tc>
      </w:tr>
      <w:tr w:rsidR="00E617C8" w:rsidRPr="00266F96" w14:paraId="286B8CA7" w14:textId="77777777" w:rsidTr="00404960">
        <w:trPr>
          <w:trHeight w:val="283"/>
        </w:trPr>
        <w:tc>
          <w:tcPr>
            <w:tcW w:w="272" w:type="pct"/>
            <w:vAlign w:val="center"/>
          </w:tcPr>
          <w:p w14:paraId="3DA11EE6" w14:textId="77777777" w:rsidR="00E617C8" w:rsidRPr="00266F96" w:rsidRDefault="00E617C8" w:rsidP="00AF506F">
            <w:pPr>
              <w:jc w:val="center"/>
            </w:pPr>
          </w:p>
        </w:tc>
        <w:tc>
          <w:tcPr>
            <w:tcW w:w="190" w:type="pct"/>
            <w:vAlign w:val="center"/>
          </w:tcPr>
          <w:p w14:paraId="692B2974" w14:textId="77777777" w:rsidR="00E617C8" w:rsidRPr="00266F96" w:rsidRDefault="00E617C8" w:rsidP="00AF506F">
            <w:pPr>
              <w:jc w:val="center"/>
            </w:pPr>
          </w:p>
        </w:tc>
        <w:tc>
          <w:tcPr>
            <w:tcW w:w="3746" w:type="pct"/>
            <w:vAlign w:val="bottom"/>
          </w:tcPr>
          <w:p w14:paraId="37E2476B" w14:textId="77777777" w:rsidR="00E617C8" w:rsidRPr="00266F96" w:rsidRDefault="00E617C8" w:rsidP="00AF506F">
            <w:pPr>
              <w:jc w:val="both"/>
            </w:pPr>
          </w:p>
        </w:tc>
        <w:tc>
          <w:tcPr>
            <w:tcW w:w="319" w:type="pct"/>
            <w:vAlign w:val="center"/>
          </w:tcPr>
          <w:p w14:paraId="7EDAAC82" w14:textId="77777777" w:rsidR="00E617C8" w:rsidRPr="00266F96" w:rsidRDefault="00E617C8" w:rsidP="00AF506F">
            <w:pPr>
              <w:jc w:val="center"/>
            </w:pPr>
          </w:p>
        </w:tc>
        <w:tc>
          <w:tcPr>
            <w:tcW w:w="256" w:type="pct"/>
            <w:vAlign w:val="center"/>
          </w:tcPr>
          <w:p w14:paraId="2618F2DC" w14:textId="77777777" w:rsidR="00E617C8" w:rsidRPr="00266F96" w:rsidRDefault="00E617C8" w:rsidP="00AF506F">
            <w:pPr>
              <w:jc w:val="center"/>
            </w:pPr>
          </w:p>
        </w:tc>
        <w:tc>
          <w:tcPr>
            <w:tcW w:w="217" w:type="pct"/>
            <w:vAlign w:val="center"/>
          </w:tcPr>
          <w:p w14:paraId="2629B0AC" w14:textId="77777777" w:rsidR="00E617C8" w:rsidRPr="00266F96" w:rsidRDefault="00E617C8" w:rsidP="00AF506F">
            <w:pPr>
              <w:jc w:val="center"/>
            </w:pPr>
          </w:p>
        </w:tc>
      </w:tr>
      <w:tr w:rsidR="00E617C8" w:rsidRPr="00266F96" w14:paraId="72CC87FB" w14:textId="77777777" w:rsidTr="00404960">
        <w:trPr>
          <w:trHeight w:val="283"/>
        </w:trPr>
        <w:tc>
          <w:tcPr>
            <w:tcW w:w="272" w:type="pct"/>
            <w:vAlign w:val="center"/>
          </w:tcPr>
          <w:p w14:paraId="40FFB829" w14:textId="77777777" w:rsidR="00E617C8" w:rsidRPr="00266F96" w:rsidRDefault="00E617C8" w:rsidP="00AF506F">
            <w:pPr>
              <w:jc w:val="center"/>
            </w:pPr>
            <w:r w:rsidRPr="00266F96">
              <w:t>21.</w:t>
            </w:r>
          </w:p>
        </w:tc>
        <w:tc>
          <w:tcPr>
            <w:tcW w:w="190" w:type="pct"/>
            <w:vAlign w:val="center"/>
          </w:tcPr>
          <w:p w14:paraId="2D48E067" w14:textId="77777777" w:rsidR="00E617C8" w:rsidRPr="00266F96" w:rsidRDefault="00E617C8" w:rsidP="00AF506F">
            <w:pPr>
              <w:jc w:val="center"/>
            </w:pPr>
            <w:r w:rsidRPr="00266F96">
              <w:t>a.</w:t>
            </w:r>
          </w:p>
        </w:tc>
        <w:tc>
          <w:tcPr>
            <w:tcW w:w="3746" w:type="pct"/>
            <w:vAlign w:val="bottom"/>
          </w:tcPr>
          <w:p w14:paraId="5FD58B49" w14:textId="77777777" w:rsidR="00E617C8" w:rsidRPr="00266F96" w:rsidRDefault="00E617C8" w:rsidP="00827ADB">
            <w:pPr>
              <w:widowControl w:val="0"/>
              <w:autoSpaceDE w:val="0"/>
              <w:autoSpaceDN w:val="0"/>
              <w:ind w:right="113"/>
              <w:jc w:val="both"/>
            </w:pPr>
            <w:r>
              <w:rPr>
                <w:spacing w:val="-1"/>
              </w:rPr>
              <w:t>Explain different types of p</w:t>
            </w:r>
            <w:r w:rsidRPr="005648D3">
              <w:rPr>
                <w:spacing w:val="-1"/>
              </w:rPr>
              <w:t>lant</w:t>
            </w:r>
            <w:r w:rsidRPr="005648D3">
              <w:rPr>
                <w:spacing w:val="-10"/>
              </w:rPr>
              <w:t xml:space="preserve"> </w:t>
            </w:r>
            <w:r w:rsidRPr="005648D3">
              <w:t>piping</w:t>
            </w:r>
            <w:r w:rsidRPr="005648D3">
              <w:rPr>
                <w:spacing w:val="-13"/>
              </w:rPr>
              <w:t xml:space="preserve"> </w:t>
            </w:r>
            <w:r w:rsidRPr="005648D3">
              <w:t>materials</w:t>
            </w:r>
            <w:r>
              <w:t xml:space="preserve"> used in food processing </w:t>
            </w:r>
            <w:r>
              <w:lastRenderedPageBreak/>
              <w:t xml:space="preserve">industries. </w:t>
            </w:r>
          </w:p>
        </w:tc>
        <w:tc>
          <w:tcPr>
            <w:tcW w:w="319" w:type="pct"/>
            <w:vAlign w:val="center"/>
          </w:tcPr>
          <w:p w14:paraId="1E4D4E62" w14:textId="77777777" w:rsidR="00E617C8" w:rsidRPr="00266F96" w:rsidRDefault="00E617C8" w:rsidP="00AF506F">
            <w:pPr>
              <w:jc w:val="center"/>
            </w:pPr>
            <w:r w:rsidRPr="00266F96">
              <w:lastRenderedPageBreak/>
              <w:t>CO</w:t>
            </w:r>
            <w:r>
              <w:t>2</w:t>
            </w:r>
          </w:p>
        </w:tc>
        <w:tc>
          <w:tcPr>
            <w:tcW w:w="256" w:type="pct"/>
            <w:vAlign w:val="center"/>
          </w:tcPr>
          <w:p w14:paraId="16C4B76F" w14:textId="77777777" w:rsidR="00E617C8" w:rsidRPr="00266F96" w:rsidRDefault="00E617C8" w:rsidP="00AF506F">
            <w:pPr>
              <w:jc w:val="center"/>
            </w:pPr>
            <w:r>
              <w:t>A</w:t>
            </w:r>
          </w:p>
        </w:tc>
        <w:tc>
          <w:tcPr>
            <w:tcW w:w="217" w:type="pct"/>
            <w:vAlign w:val="center"/>
          </w:tcPr>
          <w:p w14:paraId="13BDC8C9" w14:textId="77777777" w:rsidR="00E617C8" w:rsidRPr="00266F96" w:rsidRDefault="00E617C8" w:rsidP="00AF506F">
            <w:pPr>
              <w:jc w:val="center"/>
            </w:pPr>
            <w:r>
              <w:t>6</w:t>
            </w:r>
          </w:p>
        </w:tc>
      </w:tr>
      <w:tr w:rsidR="00E617C8" w:rsidRPr="00266F96" w14:paraId="4CD586CB" w14:textId="77777777" w:rsidTr="00404960">
        <w:trPr>
          <w:trHeight w:val="283"/>
        </w:trPr>
        <w:tc>
          <w:tcPr>
            <w:tcW w:w="272" w:type="pct"/>
            <w:vAlign w:val="center"/>
          </w:tcPr>
          <w:p w14:paraId="2B899488" w14:textId="77777777" w:rsidR="00E617C8" w:rsidRPr="00266F96" w:rsidRDefault="00E617C8" w:rsidP="00AF506F">
            <w:pPr>
              <w:jc w:val="center"/>
            </w:pPr>
          </w:p>
        </w:tc>
        <w:tc>
          <w:tcPr>
            <w:tcW w:w="190" w:type="pct"/>
            <w:vAlign w:val="center"/>
          </w:tcPr>
          <w:p w14:paraId="5813F20F" w14:textId="77777777" w:rsidR="00E617C8" w:rsidRPr="00266F96" w:rsidRDefault="00E617C8" w:rsidP="00AF506F">
            <w:pPr>
              <w:jc w:val="center"/>
            </w:pPr>
            <w:r>
              <w:t>b.</w:t>
            </w:r>
          </w:p>
        </w:tc>
        <w:tc>
          <w:tcPr>
            <w:tcW w:w="3746" w:type="pct"/>
            <w:vAlign w:val="bottom"/>
          </w:tcPr>
          <w:p w14:paraId="1039FC53" w14:textId="77777777" w:rsidR="00E617C8" w:rsidRPr="008F5BDA" w:rsidRDefault="00E617C8" w:rsidP="00AF506F">
            <w:pPr>
              <w:jc w:val="both"/>
            </w:pPr>
            <w:r w:rsidRPr="00AF506F">
              <w:t xml:space="preserve">Describe the working principles and construction of a </w:t>
            </w:r>
            <w:r>
              <w:t>centrifugal</w:t>
            </w:r>
            <w:r w:rsidRPr="00AF506F">
              <w:t xml:space="preserve"> pump.</w:t>
            </w:r>
          </w:p>
        </w:tc>
        <w:tc>
          <w:tcPr>
            <w:tcW w:w="319" w:type="pct"/>
            <w:vAlign w:val="center"/>
          </w:tcPr>
          <w:p w14:paraId="1B91AB96" w14:textId="77777777" w:rsidR="00E617C8" w:rsidRPr="00266F96" w:rsidRDefault="00E617C8" w:rsidP="00AF506F">
            <w:pPr>
              <w:jc w:val="center"/>
            </w:pPr>
            <w:r w:rsidRPr="00266F96">
              <w:t>CO</w:t>
            </w:r>
            <w:r>
              <w:t>2</w:t>
            </w:r>
          </w:p>
        </w:tc>
        <w:tc>
          <w:tcPr>
            <w:tcW w:w="256" w:type="pct"/>
            <w:vAlign w:val="center"/>
          </w:tcPr>
          <w:p w14:paraId="3E704C25" w14:textId="77777777" w:rsidR="00E617C8" w:rsidRPr="00266F96" w:rsidRDefault="00E617C8" w:rsidP="00AF506F">
            <w:pPr>
              <w:jc w:val="center"/>
            </w:pPr>
            <w:r>
              <w:t>U</w:t>
            </w:r>
          </w:p>
        </w:tc>
        <w:tc>
          <w:tcPr>
            <w:tcW w:w="217" w:type="pct"/>
            <w:vAlign w:val="center"/>
          </w:tcPr>
          <w:p w14:paraId="7525F92F" w14:textId="77777777" w:rsidR="00E617C8" w:rsidRPr="00266F96" w:rsidRDefault="00E617C8" w:rsidP="00AF506F">
            <w:pPr>
              <w:jc w:val="center"/>
            </w:pPr>
            <w:r>
              <w:t>6</w:t>
            </w:r>
          </w:p>
        </w:tc>
      </w:tr>
      <w:tr w:rsidR="00E617C8" w:rsidRPr="00266F96" w14:paraId="0506E0DA" w14:textId="77777777" w:rsidTr="00404960">
        <w:trPr>
          <w:trHeight w:val="283"/>
        </w:trPr>
        <w:tc>
          <w:tcPr>
            <w:tcW w:w="272" w:type="pct"/>
            <w:vAlign w:val="center"/>
          </w:tcPr>
          <w:p w14:paraId="36A10A5D" w14:textId="77777777" w:rsidR="00E617C8" w:rsidRPr="00266F96" w:rsidRDefault="00E617C8" w:rsidP="00AF506F">
            <w:pPr>
              <w:jc w:val="center"/>
            </w:pPr>
          </w:p>
        </w:tc>
        <w:tc>
          <w:tcPr>
            <w:tcW w:w="190" w:type="pct"/>
            <w:vAlign w:val="center"/>
          </w:tcPr>
          <w:p w14:paraId="5B176BD9" w14:textId="77777777" w:rsidR="00E617C8" w:rsidRPr="00266F96" w:rsidRDefault="00E617C8" w:rsidP="00AF506F">
            <w:pPr>
              <w:jc w:val="center"/>
            </w:pPr>
          </w:p>
        </w:tc>
        <w:tc>
          <w:tcPr>
            <w:tcW w:w="3746" w:type="pct"/>
            <w:vAlign w:val="bottom"/>
          </w:tcPr>
          <w:p w14:paraId="2C914A69" w14:textId="77777777" w:rsidR="00E617C8" w:rsidRPr="00266F96" w:rsidRDefault="00E617C8" w:rsidP="00AF506F">
            <w:pPr>
              <w:jc w:val="both"/>
            </w:pPr>
          </w:p>
        </w:tc>
        <w:tc>
          <w:tcPr>
            <w:tcW w:w="319" w:type="pct"/>
            <w:vAlign w:val="center"/>
          </w:tcPr>
          <w:p w14:paraId="5CE06B2B" w14:textId="77777777" w:rsidR="00E617C8" w:rsidRPr="00266F96" w:rsidRDefault="00E617C8" w:rsidP="00AF506F">
            <w:pPr>
              <w:jc w:val="center"/>
            </w:pPr>
          </w:p>
        </w:tc>
        <w:tc>
          <w:tcPr>
            <w:tcW w:w="256" w:type="pct"/>
            <w:vAlign w:val="center"/>
          </w:tcPr>
          <w:p w14:paraId="287C4656" w14:textId="77777777" w:rsidR="00E617C8" w:rsidRPr="00266F96" w:rsidRDefault="00E617C8" w:rsidP="00AF506F">
            <w:pPr>
              <w:jc w:val="center"/>
            </w:pPr>
          </w:p>
        </w:tc>
        <w:tc>
          <w:tcPr>
            <w:tcW w:w="217" w:type="pct"/>
            <w:vAlign w:val="center"/>
          </w:tcPr>
          <w:p w14:paraId="42A3126E" w14:textId="77777777" w:rsidR="00E617C8" w:rsidRPr="00266F96" w:rsidRDefault="00E617C8" w:rsidP="00AF506F">
            <w:pPr>
              <w:jc w:val="center"/>
            </w:pPr>
          </w:p>
        </w:tc>
      </w:tr>
      <w:tr w:rsidR="00E617C8" w:rsidRPr="00266F96" w14:paraId="3F8FF863" w14:textId="77777777" w:rsidTr="00404960">
        <w:trPr>
          <w:trHeight w:val="283"/>
        </w:trPr>
        <w:tc>
          <w:tcPr>
            <w:tcW w:w="272" w:type="pct"/>
            <w:vAlign w:val="center"/>
          </w:tcPr>
          <w:p w14:paraId="73ECCB55" w14:textId="77777777" w:rsidR="00E617C8" w:rsidRPr="00266F96" w:rsidRDefault="00E617C8" w:rsidP="00AF506F">
            <w:pPr>
              <w:jc w:val="center"/>
            </w:pPr>
            <w:r w:rsidRPr="00266F96">
              <w:t>22.</w:t>
            </w:r>
          </w:p>
        </w:tc>
        <w:tc>
          <w:tcPr>
            <w:tcW w:w="190" w:type="pct"/>
            <w:vAlign w:val="center"/>
          </w:tcPr>
          <w:p w14:paraId="5E41684C" w14:textId="77777777" w:rsidR="00E617C8" w:rsidRPr="00266F96" w:rsidRDefault="00E617C8" w:rsidP="00AF506F">
            <w:pPr>
              <w:jc w:val="center"/>
            </w:pPr>
          </w:p>
        </w:tc>
        <w:tc>
          <w:tcPr>
            <w:tcW w:w="3746" w:type="pct"/>
            <w:vAlign w:val="bottom"/>
          </w:tcPr>
          <w:p w14:paraId="0E4B2585" w14:textId="77777777" w:rsidR="00E617C8" w:rsidRPr="00266F96" w:rsidRDefault="00E617C8" w:rsidP="00AF506F">
            <w:pPr>
              <w:jc w:val="both"/>
            </w:pPr>
            <w:r>
              <w:t>Explain s</w:t>
            </w:r>
            <w:r w:rsidRPr="005648D3">
              <w:t>ludge</w:t>
            </w:r>
            <w:r w:rsidRPr="005648D3">
              <w:rPr>
                <w:spacing w:val="-6"/>
              </w:rPr>
              <w:t xml:space="preserve"> </w:t>
            </w:r>
            <w:r w:rsidRPr="005648D3">
              <w:t>and</w:t>
            </w:r>
            <w:r w:rsidRPr="005648D3">
              <w:rPr>
                <w:spacing w:val="-6"/>
              </w:rPr>
              <w:t xml:space="preserve"> </w:t>
            </w:r>
            <w:r w:rsidRPr="005648D3">
              <w:t>wastewater</w:t>
            </w:r>
            <w:r w:rsidRPr="005648D3">
              <w:rPr>
                <w:spacing w:val="-5"/>
              </w:rPr>
              <w:t xml:space="preserve"> </w:t>
            </w:r>
            <w:r w:rsidRPr="005648D3">
              <w:t>disposal</w:t>
            </w:r>
            <w:r>
              <w:t xml:space="preserve"> systems for food plants.</w:t>
            </w:r>
          </w:p>
        </w:tc>
        <w:tc>
          <w:tcPr>
            <w:tcW w:w="319" w:type="pct"/>
            <w:vAlign w:val="center"/>
          </w:tcPr>
          <w:p w14:paraId="73EB2718" w14:textId="77777777" w:rsidR="00E617C8" w:rsidRPr="00266F96" w:rsidRDefault="00E617C8" w:rsidP="00AF506F">
            <w:pPr>
              <w:jc w:val="center"/>
            </w:pPr>
            <w:r w:rsidRPr="00266F96">
              <w:t>CO</w:t>
            </w:r>
            <w:r>
              <w:t>5</w:t>
            </w:r>
          </w:p>
        </w:tc>
        <w:tc>
          <w:tcPr>
            <w:tcW w:w="256" w:type="pct"/>
            <w:vAlign w:val="center"/>
          </w:tcPr>
          <w:p w14:paraId="1F47C45F" w14:textId="77777777" w:rsidR="00E617C8" w:rsidRPr="00266F96" w:rsidRDefault="00E617C8" w:rsidP="00AF506F">
            <w:pPr>
              <w:jc w:val="center"/>
            </w:pPr>
            <w:r>
              <w:t>A</w:t>
            </w:r>
          </w:p>
        </w:tc>
        <w:tc>
          <w:tcPr>
            <w:tcW w:w="217" w:type="pct"/>
            <w:vAlign w:val="center"/>
          </w:tcPr>
          <w:p w14:paraId="1F4545B5" w14:textId="77777777" w:rsidR="00E617C8" w:rsidRPr="00266F96" w:rsidRDefault="00E617C8" w:rsidP="00AF506F">
            <w:pPr>
              <w:jc w:val="center"/>
            </w:pPr>
            <w:r w:rsidRPr="00266F96">
              <w:t>12</w:t>
            </w:r>
          </w:p>
        </w:tc>
      </w:tr>
      <w:tr w:rsidR="00E617C8" w:rsidRPr="00266F96" w14:paraId="6824CF8F" w14:textId="77777777" w:rsidTr="00404960">
        <w:trPr>
          <w:trHeight w:val="283"/>
        </w:trPr>
        <w:tc>
          <w:tcPr>
            <w:tcW w:w="272" w:type="pct"/>
            <w:vAlign w:val="center"/>
          </w:tcPr>
          <w:p w14:paraId="1138BA52" w14:textId="77777777" w:rsidR="00E617C8" w:rsidRPr="00266F96" w:rsidRDefault="00E617C8" w:rsidP="00AF506F">
            <w:pPr>
              <w:jc w:val="center"/>
            </w:pPr>
          </w:p>
        </w:tc>
        <w:tc>
          <w:tcPr>
            <w:tcW w:w="190" w:type="pct"/>
            <w:vAlign w:val="center"/>
          </w:tcPr>
          <w:p w14:paraId="485092C9" w14:textId="77777777" w:rsidR="00E617C8" w:rsidRPr="00266F96" w:rsidRDefault="00E617C8" w:rsidP="00AF506F">
            <w:pPr>
              <w:jc w:val="center"/>
            </w:pPr>
          </w:p>
        </w:tc>
        <w:tc>
          <w:tcPr>
            <w:tcW w:w="3746" w:type="pct"/>
            <w:vAlign w:val="bottom"/>
          </w:tcPr>
          <w:p w14:paraId="561C0F4C" w14:textId="77777777" w:rsidR="00E617C8" w:rsidRPr="00266F96" w:rsidRDefault="00E617C8" w:rsidP="00AF506F">
            <w:pPr>
              <w:jc w:val="both"/>
            </w:pPr>
          </w:p>
        </w:tc>
        <w:tc>
          <w:tcPr>
            <w:tcW w:w="319" w:type="pct"/>
            <w:vAlign w:val="center"/>
          </w:tcPr>
          <w:p w14:paraId="0D83AE21" w14:textId="77777777" w:rsidR="00E617C8" w:rsidRPr="00266F96" w:rsidRDefault="00E617C8" w:rsidP="00AF506F">
            <w:pPr>
              <w:jc w:val="center"/>
            </w:pPr>
          </w:p>
        </w:tc>
        <w:tc>
          <w:tcPr>
            <w:tcW w:w="256" w:type="pct"/>
            <w:vAlign w:val="center"/>
          </w:tcPr>
          <w:p w14:paraId="0FBBE176" w14:textId="77777777" w:rsidR="00E617C8" w:rsidRPr="00266F96" w:rsidRDefault="00E617C8" w:rsidP="00AF506F">
            <w:pPr>
              <w:jc w:val="center"/>
            </w:pPr>
          </w:p>
        </w:tc>
        <w:tc>
          <w:tcPr>
            <w:tcW w:w="217" w:type="pct"/>
            <w:vAlign w:val="center"/>
          </w:tcPr>
          <w:p w14:paraId="35C52B8F" w14:textId="77777777" w:rsidR="00E617C8" w:rsidRPr="00266F96" w:rsidRDefault="00E617C8" w:rsidP="00AF506F">
            <w:pPr>
              <w:jc w:val="center"/>
            </w:pPr>
          </w:p>
        </w:tc>
      </w:tr>
      <w:tr w:rsidR="00E617C8" w:rsidRPr="00266F96" w14:paraId="28CCAC39" w14:textId="77777777" w:rsidTr="00404960">
        <w:trPr>
          <w:trHeight w:val="283"/>
        </w:trPr>
        <w:tc>
          <w:tcPr>
            <w:tcW w:w="272" w:type="pct"/>
            <w:vAlign w:val="center"/>
          </w:tcPr>
          <w:p w14:paraId="673B8D25" w14:textId="77777777" w:rsidR="00E617C8" w:rsidRPr="00266F96" w:rsidRDefault="00E617C8" w:rsidP="00AF506F">
            <w:pPr>
              <w:jc w:val="center"/>
            </w:pPr>
            <w:r w:rsidRPr="00266F96">
              <w:t>23.</w:t>
            </w:r>
          </w:p>
        </w:tc>
        <w:tc>
          <w:tcPr>
            <w:tcW w:w="190" w:type="pct"/>
            <w:vAlign w:val="center"/>
          </w:tcPr>
          <w:p w14:paraId="72A2A95E" w14:textId="77777777" w:rsidR="00E617C8" w:rsidRPr="00266F96" w:rsidRDefault="00E617C8" w:rsidP="00AF506F">
            <w:pPr>
              <w:jc w:val="center"/>
            </w:pPr>
          </w:p>
        </w:tc>
        <w:tc>
          <w:tcPr>
            <w:tcW w:w="3746" w:type="pct"/>
            <w:vAlign w:val="bottom"/>
          </w:tcPr>
          <w:p w14:paraId="65486EB0" w14:textId="77777777" w:rsidR="00E617C8" w:rsidRPr="00266F96" w:rsidRDefault="00E617C8" w:rsidP="00AF506F">
            <w:pPr>
              <w:jc w:val="both"/>
            </w:pPr>
            <w:r>
              <w:t xml:space="preserve">Design belt conveyor for material handling in food plants.  </w:t>
            </w:r>
          </w:p>
        </w:tc>
        <w:tc>
          <w:tcPr>
            <w:tcW w:w="319" w:type="pct"/>
            <w:vAlign w:val="center"/>
          </w:tcPr>
          <w:p w14:paraId="26CB3360" w14:textId="77777777" w:rsidR="00E617C8" w:rsidRPr="00266F96" w:rsidRDefault="00E617C8" w:rsidP="00AF506F">
            <w:pPr>
              <w:jc w:val="center"/>
            </w:pPr>
            <w:r w:rsidRPr="00266F96">
              <w:t>CO</w:t>
            </w:r>
            <w:r>
              <w:t>6</w:t>
            </w:r>
          </w:p>
        </w:tc>
        <w:tc>
          <w:tcPr>
            <w:tcW w:w="256" w:type="pct"/>
            <w:vAlign w:val="center"/>
          </w:tcPr>
          <w:p w14:paraId="5C7EB0C1" w14:textId="77777777" w:rsidR="00E617C8" w:rsidRPr="00266F96" w:rsidRDefault="00E617C8" w:rsidP="00AF506F">
            <w:pPr>
              <w:jc w:val="center"/>
            </w:pPr>
            <w:r>
              <w:t>C</w:t>
            </w:r>
          </w:p>
        </w:tc>
        <w:tc>
          <w:tcPr>
            <w:tcW w:w="217" w:type="pct"/>
            <w:vAlign w:val="center"/>
          </w:tcPr>
          <w:p w14:paraId="034FD5E0" w14:textId="77777777" w:rsidR="00E617C8" w:rsidRPr="00266F96" w:rsidRDefault="00E617C8" w:rsidP="00AF506F">
            <w:pPr>
              <w:jc w:val="center"/>
            </w:pPr>
            <w:r>
              <w:t>12</w:t>
            </w:r>
          </w:p>
        </w:tc>
      </w:tr>
      <w:tr w:rsidR="00E617C8" w:rsidRPr="00266F96" w14:paraId="11FBF6C0" w14:textId="77777777" w:rsidTr="00404960">
        <w:trPr>
          <w:trHeight w:val="550"/>
        </w:trPr>
        <w:tc>
          <w:tcPr>
            <w:tcW w:w="5000" w:type="pct"/>
            <w:gridSpan w:val="6"/>
            <w:vAlign w:val="center"/>
          </w:tcPr>
          <w:p w14:paraId="4EF7C2E0" w14:textId="77777777" w:rsidR="00E617C8" w:rsidRPr="00266F96" w:rsidRDefault="00E617C8" w:rsidP="00AF506F">
            <w:pPr>
              <w:jc w:val="center"/>
              <w:rPr>
                <w:b/>
                <w:bCs/>
              </w:rPr>
            </w:pPr>
            <w:r w:rsidRPr="00266F96">
              <w:rPr>
                <w:b/>
                <w:bCs/>
              </w:rPr>
              <w:t>COMPULSORY QUESTION</w:t>
            </w:r>
          </w:p>
        </w:tc>
      </w:tr>
      <w:tr w:rsidR="00E617C8" w:rsidRPr="00266F96" w14:paraId="04706DD1" w14:textId="77777777" w:rsidTr="00404960">
        <w:trPr>
          <w:trHeight w:val="283"/>
        </w:trPr>
        <w:tc>
          <w:tcPr>
            <w:tcW w:w="272" w:type="pct"/>
            <w:vAlign w:val="center"/>
          </w:tcPr>
          <w:p w14:paraId="0A35E265" w14:textId="77777777" w:rsidR="00E617C8" w:rsidRPr="00266F96" w:rsidRDefault="00E617C8" w:rsidP="00AF506F">
            <w:pPr>
              <w:jc w:val="center"/>
            </w:pPr>
            <w:r w:rsidRPr="00266F96">
              <w:t>24.</w:t>
            </w:r>
          </w:p>
        </w:tc>
        <w:tc>
          <w:tcPr>
            <w:tcW w:w="190" w:type="pct"/>
            <w:vAlign w:val="center"/>
          </w:tcPr>
          <w:p w14:paraId="503AEA79" w14:textId="77777777" w:rsidR="00E617C8" w:rsidRPr="00266F96" w:rsidRDefault="00E617C8" w:rsidP="00AF506F">
            <w:pPr>
              <w:jc w:val="center"/>
            </w:pPr>
            <w:r w:rsidRPr="00266F96">
              <w:t>a.</w:t>
            </w:r>
          </w:p>
        </w:tc>
        <w:tc>
          <w:tcPr>
            <w:tcW w:w="3746" w:type="pct"/>
            <w:vAlign w:val="bottom"/>
          </w:tcPr>
          <w:p w14:paraId="7F41FD1E" w14:textId="77777777" w:rsidR="00E617C8" w:rsidRPr="00266F96" w:rsidRDefault="00E617C8" w:rsidP="00AF506F">
            <w:pPr>
              <w:jc w:val="both"/>
            </w:pPr>
            <w:r>
              <w:t xml:space="preserve">Explain different types of screw conveying systems. </w:t>
            </w:r>
          </w:p>
        </w:tc>
        <w:tc>
          <w:tcPr>
            <w:tcW w:w="319" w:type="pct"/>
            <w:vAlign w:val="center"/>
          </w:tcPr>
          <w:p w14:paraId="21986DF3" w14:textId="77777777" w:rsidR="00E617C8" w:rsidRPr="00266F96" w:rsidRDefault="00E617C8" w:rsidP="00AF506F">
            <w:pPr>
              <w:jc w:val="center"/>
            </w:pPr>
            <w:r w:rsidRPr="00266F96">
              <w:t>CO6</w:t>
            </w:r>
          </w:p>
        </w:tc>
        <w:tc>
          <w:tcPr>
            <w:tcW w:w="256" w:type="pct"/>
            <w:vAlign w:val="center"/>
          </w:tcPr>
          <w:p w14:paraId="6FBEB51A" w14:textId="77777777" w:rsidR="00E617C8" w:rsidRPr="00266F96" w:rsidRDefault="00E617C8" w:rsidP="00AF506F">
            <w:pPr>
              <w:jc w:val="center"/>
            </w:pPr>
            <w:r>
              <w:t>U</w:t>
            </w:r>
          </w:p>
        </w:tc>
        <w:tc>
          <w:tcPr>
            <w:tcW w:w="217" w:type="pct"/>
            <w:vAlign w:val="center"/>
          </w:tcPr>
          <w:p w14:paraId="02369EA2" w14:textId="77777777" w:rsidR="00E617C8" w:rsidRPr="00266F96" w:rsidRDefault="00E617C8" w:rsidP="00AF506F">
            <w:pPr>
              <w:jc w:val="center"/>
            </w:pPr>
            <w:r>
              <w:t>8</w:t>
            </w:r>
          </w:p>
        </w:tc>
      </w:tr>
      <w:tr w:rsidR="00E617C8" w:rsidRPr="00266F96" w14:paraId="5100B99B" w14:textId="77777777" w:rsidTr="00404960">
        <w:trPr>
          <w:trHeight w:val="283"/>
        </w:trPr>
        <w:tc>
          <w:tcPr>
            <w:tcW w:w="272" w:type="pct"/>
            <w:vAlign w:val="center"/>
          </w:tcPr>
          <w:p w14:paraId="6831B0E9" w14:textId="77777777" w:rsidR="00E617C8" w:rsidRPr="00266F96" w:rsidRDefault="00E617C8" w:rsidP="00AF506F">
            <w:pPr>
              <w:jc w:val="center"/>
            </w:pPr>
          </w:p>
        </w:tc>
        <w:tc>
          <w:tcPr>
            <w:tcW w:w="190" w:type="pct"/>
            <w:vAlign w:val="center"/>
          </w:tcPr>
          <w:p w14:paraId="555CBE24" w14:textId="77777777" w:rsidR="00E617C8" w:rsidRPr="00266F96" w:rsidRDefault="00E617C8" w:rsidP="00AF506F">
            <w:pPr>
              <w:jc w:val="center"/>
            </w:pPr>
            <w:r w:rsidRPr="00266F96">
              <w:t>b.</w:t>
            </w:r>
          </w:p>
        </w:tc>
        <w:tc>
          <w:tcPr>
            <w:tcW w:w="3746" w:type="pct"/>
            <w:vAlign w:val="bottom"/>
          </w:tcPr>
          <w:p w14:paraId="61F73E06" w14:textId="77777777" w:rsidR="00E617C8" w:rsidRPr="00266F96" w:rsidRDefault="00E617C8" w:rsidP="00AF506F">
            <w:pPr>
              <w:jc w:val="both"/>
              <w:rPr>
                <w:bCs/>
              </w:rPr>
            </w:pPr>
            <w:r>
              <w:rPr>
                <w:bCs/>
              </w:rPr>
              <w:t>Explain the criteria for the s</w:t>
            </w:r>
            <w:r w:rsidRPr="00AF506F">
              <w:rPr>
                <w:bCs/>
              </w:rPr>
              <w:t xml:space="preserve">election of material </w:t>
            </w:r>
            <w:r>
              <w:rPr>
                <w:bCs/>
              </w:rPr>
              <w:t>h</w:t>
            </w:r>
            <w:r w:rsidRPr="00AF506F">
              <w:rPr>
                <w:bCs/>
              </w:rPr>
              <w:t xml:space="preserve">andling machines and </w:t>
            </w:r>
            <w:r>
              <w:rPr>
                <w:bCs/>
              </w:rPr>
              <w:t>c</w:t>
            </w:r>
            <w:r w:rsidRPr="00AF506F">
              <w:rPr>
                <w:bCs/>
              </w:rPr>
              <w:t>onveyors</w:t>
            </w:r>
            <w:r>
              <w:rPr>
                <w:bCs/>
              </w:rPr>
              <w:t>.</w:t>
            </w:r>
          </w:p>
        </w:tc>
        <w:tc>
          <w:tcPr>
            <w:tcW w:w="319" w:type="pct"/>
            <w:vAlign w:val="center"/>
          </w:tcPr>
          <w:p w14:paraId="651348F0" w14:textId="77777777" w:rsidR="00E617C8" w:rsidRPr="00266F96" w:rsidRDefault="00E617C8" w:rsidP="00AF506F">
            <w:pPr>
              <w:jc w:val="center"/>
            </w:pPr>
            <w:r w:rsidRPr="00266F96">
              <w:t>CO6</w:t>
            </w:r>
          </w:p>
        </w:tc>
        <w:tc>
          <w:tcPr>
            <w:tcW w:w="256" w:type="pct"/>
            <w:vAlign w:val="center"/>
          </w:tcPr>
          <w:p w14:paraId="2FE21A72" w14:textId="77777777" w:rsidR="00E617C8" w:rsidRPr="00266F96" w:rsidRDefault="00E617C8" w:rsidP="00AF506F">
            <w:pPr>
              <w:jc w:val="center"/>
            </w:pPr>
            <w:r>
              <w:t>U</w:t>
            </w:r>
          </w:p>
        </w:tc>
        <w:tc>
          <w:tcPr>
            <w:tcW w:w="217" w:type="pct"/>
            <w:vAlign w:val="center"/>
          </w:tcPr>
          <w:p w14:paraId="101D598A" w14:textId="77777777" w:rsidR="00E617C8" w:rsidRPr="00266F96" w:rsidRDefault="00E617C8" w:rsidP="00AF506F">
            <w:pPr>
              <w:jc w:val="center"/>
            </w:pPr>
            <w:r>
              <w:t>4</w:t>
            </w:r>
          </w:p>
        </w:tc>
      </w:tr>
    </w:tbl>
    <w:p w14:paraId="23DD4B2C" w14:textId="77777777" w:rsidR="00E617C8" w:rsidRPr="00266F96" w:rsidRDefault="00E617C8" w:rsidP="002E336A"/>
    <w:p w14:paraId="7B99A4FB" w14:textId="77777777" w:rsidR="00E617C8" w:rsidRPr="00266F96" w:rsidRDefault="00E617C8" w:rsidP="002E336A">
      <w:r w:rsidRPr="00266F96">
        <w:rPr>
          <w:b/>
          <w:bCs/>
        </w:rPr>
        <w:t>CO</w:t>
      </w:r>
      <w:r w:rsidRPr="00266F96">
        <w:t xml:space="preserve"> – COURSE OUTCOME</w:t>
      </w:r>
      <w:r w:rsidRPr="00266F96">
        <w:tab/>
        <w:t xml:space="preserve">       </w:t>
      </w:r>
      <w:r w:rsidRPr="00266F96">
        <w:rPr>
          <w:b/>
          <w:bCs/>
        </w:rPr>
        <w:t>BL</w:t>
      </w:r>
      <w:r w:rsidRPr="00266F96">
        <w:t xml:space="preserve"> – BLOOM’S LEVEL       </w:t>
      </w:r>
      <w:r w:rsidRPr="00266F96">
        <w:rPr>
          <w:b/>
          <w:bCs/>
        </w:rPr>
        <w:t>M</w:t>
      </w:r>
      <w:r w:rsidRPr="00266F96">
        <w:t xml:space="preserve"> – MARKS ALLOTTED</w:t>
      </w:r>
    </w:p>
    <w:p w14:paraId="505B34C2" w14:textId="77777777" w:rsidR="00E617C8" w:rsidRPr="00266F96"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rsidRPr="00266F96" w14:paraId="138DA3A9" w14:textId="77777777" w:rsidTr="00266F96">
        <w:trPr>
          <w:trHeight w:val="283"/>
        </w:trPr>
        <w:tc>
          <w:tcPr>
            <w:tcW w:w="696" w:type="dxa"/>
          </w:tcPr>
          <w:p w14:paraId="5603CED1" w14:textId="77777777" w:rsidR="00E617C8" w:rsidRPr="00266F96" w:rsidRDefault="00E617C8" w:rsidP="00AD39D3"/>
        </w:tc>
        <w:tc>
          <w:tcPr>
            <w:tcW w:w="9794" w:type="dxa"/>
          </w:tcPr>
          <w:p w14:paraId="6B2207AF" w14:textId="77777777" w:rsidR="00E617C8" w:rsidRPr="00266F96" w:rsidRDefault="00E617C8" w:rsidP="00AD39D3">
            <w:pPr>
              <w:jc w:val="center"/>
              <w:rPr>
                <w:b/>
              </w:rPr>
            </w:pPr>
            <w:r w:rsidRPr="00266F96">
              <w:rPr>
                <w:b/>
              </w:rPr>
              <w:t>COURSE OUTCOMES</w:t>
            </w:r>
          </w:p>
        </w:tc>
      </w:tr>
      <w:tr w:rsidR="00E617C8" w:rsidRPr="00266F96" w14:paraId="3A367BC1" w14:textId="77777777" w:rsidTr="00CD7777">
        <w:trPr>
          <w:trHeight w:val="283"/>
        </w:trPr>
        <w:tc>
          <w:tcPr>
            <w:tcW w:w="696" w:type="dxa"/>
          </w:tcPr>
          <w:p w14:paraId="3BCC5134" w14:textId="77777777" w:rsidR="00E617C8" w:rsidRPr="00266F96" w:rsidRDefault="00E617C8" w:rsidP="00C85291">
            <w:pPr>
              <w:rPr>
                <w:b/>
                <w:bCs/>
              </w:rPr>
            </w:pPr>
            <w:r w:rsidRPr="00266F96">
              <w:rPr>
                <w:b/>
                <w:bCs/>
              </w:rPr>
              <w:t>CO1</w:t>
            </w:r>
          </w:p>
        </w:tc>
        <w:tc>
          <w:tcPr>
            <w:tcW w:w="9794" w:type="dxa"/>
          </w:tcPr>
          <w:p w14:paraId="28540452" w14:textId="77777777" w:rsidR="00E617C8" w:rsidRPr="00266F96" w:rsidRDefault="00E617C8" w:rsidP="00C85291">
            <w:pPr>
              <w:jc w:val="both"/>
            </w:pPr>
            <w:r w:rsidRPr="009A7F7E">
              <w:t>Classify</w:t>
            </w:r>
            <w:r w:rsidRPr="009A7F7E">
              <w:rPr>
                <w:spacing w:val="-6"/>
              </w:rPr>
              <w:t xml:space="preserve"> </w:t>
            </w:r>
            <w:r w:rsidRPr="009A7F7E">
              <w:t>industrial</w:t>
            </w:r>
            <w:r w:rsidRPr="009A7F7E">
              <w:rPr>
                <w:spacing w:val="-1"/>
              </w:rPr>
              <w:t xml:space="preserve"> </w:t>
            </w:r>
            <w:r w:rsidRPr="009A7F7E">
              <w:t>water</w:t>
            </w:r>
            <w:r w:rsidRPr="009A7F7E">
              <w:rPr>
                <w:spacing w:val="-3"/>
              </w:rPr>
              <w:t xml:space="preserve"> </w:t>
            </w:r>
            <w:r w:rsidRPr="009A7F7E">
              <w:t>and</w:t>
            </w:r>
            <w:r w:rsidRPr="009A7F7E">
              <w:rPr>
                <w:spacing w:val="-3"/>
              </w:rPr>
              <w:t xml:space="preserve"> </w:t>
            </w:r>
            <w:r w:rsidRPr="009A7F7E">
              <w:t>water</w:t>
            </w:r>
            <w:r w:rsidRPr="009A7F7E">
              <w:rPr>
                <w:spacing w:val="-2"/>
              </w:rPr>
              <w:t xml:space="preserve"> </w:t>
            </w:r>
            <w:r w:rsidRPr="009A7F7E">
              <w:t>treatment</w:t>
            </w:r>
            <w:r w:rsidRPr="009A7F7E">
              <w:rPr>
                <w:spacing w:val="-2"/>
              </w:rPr>
              <w:t xml:space="preserve"> </w:t>
            </w:r>
            <w:r w:rsidRPr="009A7F7E">
              <w:t>processes.</w:t>
            </w:r>
          </w:p>
        </w:tc>
      </w:tr>
      <w:tr w:rsidR="00E617C8" w:rsidRPr="00266F96" w14:paraId="5A826E50" w14:textId="77777777" w:rsidTr="00CD7777">
        <w:trPr>
          <w:trHeight w:val="283"/>
        </w:trPr>
        <w:tc>
          <w:tcPr>
            <w:tcW w:w="696" w:type="dxa"/>
          </w:tcPr>
          <w:p w14:paraId="57367D45" w14:textId="77777777" w:rsidR="00E617C8" w:rsidRPr="00266F96" w:rsidRDefault="00E617C8" w:rsidP="00C85291">
            <w:pPr>
              <w:rPr>
                <w:b/>
                <w:bCs/>
              </w:rPr>
            </w:pPr>
            <w:r w:rsidRPr="00266F96">
              <w:rPr>
                <w:b/>
                <w:bCs/>
              </w:rPr>
              <w:t>CO2</w:t>
            </w:r>
          </w:p>
        </w:tc>
        <w:tc>
          <w:tcPr>
            <w:tcW w:w="9794" w:type="dxa"/>
          </w:tcPr>
          <w:p w14:paraId="607097F5" w14:textId="77777777" w:rsidR="00E617C8" w:rsidRPr="00266F96" w:rsidRDefault="00E617C8" w:rsidP="00C85291">
            <w:pPr>
              <w:jc w:val="both"/>
            </w:pPr>
            <w:r w:rsidRPr="009A7F7E">
              <w:t>Understand</w:t>
            </w:r>
            <w:r w:rsidRPr="009A7F7E">
              <w:rPr>
                <w:spacing w:val="8"/>
              </w:rPr>
              <w:t xml:space="preserve"> </w:t>
            </w:r>
            <w:r w:rsidRPr="009A7F7E">
              <w:t>the</w:t>
            </w:r>
            <w:r w:rsidRPr="009A7F7E">
              <w:rPr>
                <w:spacing w:val="9"/>
              </w:rPr>
              <w:t xml:space="preserve"> </w:t>
            </w:r>
            <w:r w:rsidRPr="009A7F7E">
              <w:t>working</w:t>
            </w:r>
            <w:r w:rsidRPr="009A7F7E">
              <w:rPr>
                <w:spacing w:val="10"/>
              </w:rPr>
              <w:t xml:space="preserve"> </w:t>
            </w:r>
            <w:r w:rsidRPr="009A7F7E">
              <w:t>principle</w:t>
            </w:r>
            <w:r w:rsidRPr="009A7F7E">
              <w:rPr>
                <w:spacing w:val="9"/>
              </w:rPr>
              <w:t xml:space="preserve"> </w:t>
            </w:r>
            <w:r w:rsidRPr="009A7F7E">
              <w:t>of</w:t>
            </w:r>
            <w:r w:rsidRPr="009A7F7E">
              <w:rPr>
                <w:spacing w:val="7"/>
              </w:rPr>
              <w:t xml:space="preserve"> </w:t>
            </w:r>
            <w:r w:rsidRPr="009A7F7E">
              <w:t>pumps</w:t>
            </w:r>
            <w:r w:rsidRPr="009A7F7E">
              <w:rPr>
                <w:spacing w:val="10"/>
              </w:rPr>
              <w:t xml:space="preserve"> </w:t>
            </w:r>
            <w:r w:rsidRPr="009A7F7E">
              <w:t>and</w:t>
            </w:r>
            <w:r w:rsidRPr="009A7F7E">
              <w:rPr>
                <w:spacing w:val="6"/>
              </w:rPr>
              <w:t xml:space="preserve"> </w:t>
            </w:r>
            <w:r w:rsidRPr="009A7F7E">
              <w:t>their</w:t>
            </w:r>
            <w:r w:rsidRPr="009A7F7E">
              <w:rPr>
                <w:spacing w:val="7"/>
              </w:rPr>
              <w:t xml:space="preserve"> </w:t>
            </w:r>
            <w:r w:rsidRPr="009A7F7E">
              <w:t>applications.</w:t>
            </w:r>
          </w:p>
        </w:tc>
      </w:tr>
      <w:tr w:rsidR="00E617C8" w:rsidRPr="00266F96" w14:paraId="6ED86D82" w14:textId="77777777" w:rsidTr="00266F96">
        <w:trPr>
          <w:trHeight w:val="283"/>
        </w:trPr>
        <w:tc>
          <w:tcPr>
            <w:tcW w:w="696" w:type="dxa"/>
          </w:tcPr>
          <w:p w14:paraId="58CEEADF" w14:textId="77777777" w:rsidR="00E617C8" w:rsidRPr="00266F96" w:rsidRDefault="00E617C8" w:rsidP="00C85291">
            <w:pPr>
              <w:rPr>
                <w:b/>
                <w:bCs/>
              </w:rPr>
            </w:pPr>
            <w:r w:rsidRPr="00266F96">
              <w:rPr>
                <w:b/>
                <w:bCs/>
              </w:rPr>
              <w:t>CO3</w:t>
            </w:r>
          </w:p>
        </w:tc>
        <w:tc>
          <w:tcPr>
            <w:tcW w:w="9794" w:type="dxa"/>
          </w:tcPr>
          <w:p w14:paraId="151557DD" w14:textId="77777777" w:rsidR="00E617C8" w:rsidRPr="00266F96" w:rsidRDefault="00E617C8" w:rsidP="00C85291">
            <w:pPr>
              <w:jc w:val="both"/>
            </w:pPr>
            <w:r w:rsidRPr="009A7F7E">
              <w:t>Apply</w:t>
            </w:r>
            <w:r w:rsidRPr="009A7F7E">
              <w:rPr>
                <w:spacing w:val="23"/>
              </w:rPr>
              <w:t xml:space="preserve"> </w:t>
            </w:r>
            <w:r w:rsidRPr="009A7F7E">
              <w:t>their</w:t>
            </w:r>
            <w:r w:rsidRPr="009A7F7E">
              <w:rPr>
                <w:spacing w:val="29"/>
              </w:rPr>
              <w:t xml:space="preserve"> </w:t>
            </w:r>
            <w:r w:rsidRPr="009A7F7E">
              <w:t>knowledge</w:t>
            </w:r>
            <w:r w:rsidRPr="009A7F7E">
              <w:rPr>
                <w:spacing w:val="26"/>
              </w:rPr>
              <w:t xml:space="preserve"> </w:t>
            </w:r>
            <w:r w:rsidRPr="009A7F7E">
              <w:t>on</w:t>
            </w:r>
            <w:r w:rsidRPr="009A7F7E">
              <w:rPr>
                <w:spacing w:val="26"/>
              </w:rPr>
              <w:t xml:space="preserve"> </w:t>
            </w:r>
            <w:r w:rsidRPr="009A7F7E">
              <w:t>working</w:t>
            </w:r>
            <w:r w:rsidRPr="009A7F7E">
              <w:rPr>
                <w:spacing w:val="47"/>
              </w:rPr>
              <w:t xml:space="preserve"> </w:t>
            </w:r>
            <w:r w:rsidRPr="009A7F7E">
              <w:t>principle</w:t>
            </w:r>
            <w:r w:rsidRPr="009A7F7E">
              <w:rPr>
                <w:spacing w:val="51"/>
              </w:rPr>
              <w:t xml:space="preserve"> </w:t>
            </w:r>
            <w:r w:rsidRPr="009A7F7E">
              <w:t>of</w:t>
            </w:r>
            <w:r w:rsidRPr="009A7F7E">
              <w:rPr>
                <w:spacing w:val="47"/>
              </w:rPr>
              <w:t xml:space="preserve"> </w:t>
            </w:r>
            <w:r w:rsidRPr="009A7F7E">
              <w:t>steam</w:t>
            </w:r>
            <w:r w:rsidRPr="009A7F7E">
              <w:rPr>
                <w:spacing w:val="25"/>
              </w:rPr>
              <w:t xml:space="preserve"> </w:t>
            </w:r>
            <w:r w:rsidRPr="009A7F7E">
              <w:t>generators</w:t>
            </w:r>
            <w:r w:rsidRPr="009A7F7E">
              <w:rPr>
                <w:spacing w:val="50"/>
              </w:rPr>
              <w:t xml:space="preserve"> </w:t>
            </w:r>
            <w:r w:rsidRPr="009A7F7E">
              <w:t>and</w:t>
            </w:r>
            <w:r w:rsidRPr="009A7F7E">
              <w:rPr>
                <w:spacing w:val="5"/>
              </w:rPr>
              <w:t xml:space="preserve"> </w:t>
            </w:r>
            <w:r w:rsidRPr="009A7F7E">
              <w:rPr>
                <w:spacing w:val="17"/>
              </w:rPr>
              <w:t>measurement</w:t>
            </w:r>
            <w:r w:rsidRPr="009A7F7E">
              <w:rPr>
                <w:spacing w:val="80"/>
              </w:rPr>
              <w:t xml:space="preserve"> </w:t>
            </w:r>
            <w:r w:rsidRPr="009A7F7E">
              <w:t>of</w:t>
            </w:r>
            <w:r w:rsidRPr="009A7F7E">
              <w:rPr>
                <w:spacing w:val="-52"/>
              </w:rPr>
              <w:t xml:space="preserve"> </w:t>
            </w:r>
            <w:r w:rsidRPr="009A7F7E">
              <w:rPr>
                <w:spacing w:val="18"/>
              </w:rPr>
              <w:t>performance.</w:t>
            </w:r>
          </w:p>
        </w:tc>
      </w:tr>
      <w:tr w:rsidR="00E617C8" w:rsidRPr="00266F96" w14:paraId="7F13D582" w14:textId="77777777" w:rsidTr="00266F96">
        <w:trPr>
          <w:trHeight w:val="283"/>
        </w:trPr>
        <w:tc>
          <w:tcPr>
            <w:tcW w:w="696" w:type="dxa"/>
          </w:tcPr>
          <w:p w14:paraId="7FEE0537" w14:textId="77777777" w:rsidR="00E617C8" w:rsidRPr="00266F96" w:rsidRDefault="00E617C8" w:rsidP="00C85291">
            <w:pPr>
              <w:rPr>
                <w:b/>
                <w:bCs/>
              </w:rPr>
            </w:pPr>
            <w:r w:rsidRPr="00266F96">
              <w:rPr>
                <w:b/>
                <w:bCs/>
              </w:rPr>
              <w:t>CO4</w:t>
            </w:r>
          </w:p>
        </w:tc>
        <w:tc>
          <w:tcPr>
            <w:tcW w:w="9794" w:type="dxa"/>
          </w:tcPr>
          <w:p w14:paraId="694B0BE2" w14:textId="77777777" w:rsidR="00E617C8" w:rsidRPr="00266F96" w:rsidRDefault="00E617C8" w:rsidP="00C85291">
            <w:pPr>
              <w:jc w:val="both"/>
            </w:pPr>
            <w:r w:rsidRPr="009A7F7E">
              <w:t>Analyze</w:t>
            </w:r>
            <w:r w:rsidRPr="009A7F7E">
              <w:rPr>
                <w:spacing w:val="11"/>
              </w:rPr>
              <w:t xml:space="preserve"> </w:t>
            </w:r>
            <w:r w:rsidRPr="009A7F7E">
              <w:t>the</w:t>
            </w:r>
            <w:r w:rsidRPr="009A7F7E">
              <w:rPr>
                <w:spacing w:val="8"/>
              </w:rPr>
              <w:t xml:space="preserve"> </w:t>
            </w:r>
            <w:r w:rsidRPr="009A7F7E">
              <w:t>various</w:t>
            </w:r>
            <w:r w:rsidRPr="009A7F7E">
              <w:rPr>
                <w:spacing w:val="11"/>
              </w:rPr>
              <w:t xml:space="preserve"> </w:t>
            </w:r>
            <w:r w:rsidRPr="009A7F7E">
              <w:t>power</w:t>
            </w:r>
            <w:r w:rsidRPr="009A7F7E">
              <w:rPr>
                <w:spacing w:val="9"/>
              </w:rPr>
              <w:t xml:space="preserve"> </w:t>
            </w:r>
            <w:r w:rsidRPr="009A7F7E">
              <w:t>transmission</w:t>
            </w:r>
            <w:r w:rsidRPr="009A7F7E">
              <w:rPr>
                <w:spacing w:val="8"/>
              </w:rPr>
              <w:t xml:space="preserve"> </w:t>
            </w:r>
            <w:r w:rsidRPr="009A7F7E">
              <w:t>elements</w:t>
            </w:r>
            <w:r w:rsidRPr="009A7F7E">
              <w:rPr>
                <w:spacing w:val="11"/>
              </w:rPr>
              <w:t xml:space="preserve"> </w:t>
            </w:r>
            <w:r w:rsidRPr="009A7F7E">
              <w:rPr>
                <w:spacing w:val="10"/>
              </w:rPr>
              <w:t>and</w:t>
            </w:r>
            <w:r w:rsidRPr="009A7F7E">
              <w:rPr>
                <w:spacing w:val="26"/>
              </w:rPr>
              <w:t xml:space="preserve"> </w:t>
            </w:r>
            <w:r w:rsidRPr="009A7F7E">
              <w:rPr>
                <w:spacing w:val="12"/>
              </w:rPr>
              <w:t>their</w:t>
            </w:r>
            <w:r w:rsidRPr="009A7F7E">
              <w:rPr>
                <w:spacing w:val="26"/>
              </w:rPr>
              <w:t xml:space="preserve"> </w:t>
            </w:r>
            <w:r w:rsidRPr="009A7F7E">
              <w:rPr>
                <w:spacing w:val="12"/>
              </w:rPr>
              <w:t>design.</w:t>
            </w:r>
          </w:p>
        </w:tc>
      </w:tr>
      <w:tr w:rsidR="00E617C8" w:rsidRPr="00266F96" w14:paraId="0EC4A8C8" w14:textId="77777777" w:rsidTr="00266F96">
        <w:trPr>
          <w:trHeight w:val="283"/>
        </w:trPr>
        <w:tc>
          <w:tcPr>
            <w:tcW w:w="696" w:type="dxa"/>
          </w:tcPr>
          <w:p w14:paraId="36F2D875" w14:textId="77777777" w:rsidR="00E617C8" w:rsidRPr="00266F96" w:rsidRDefault="00E617C8" w:rsidP="00C85291">
            <w:pPr>
              <w:rPr>
                <w:b/>
                <w:bCs/>
              </w:rPr>
            </w:pPr>
            <w:r w:rsidRPr="00266F96">
              <w:rPr>
                <w:b/>
                <w:bCs/>
              </w:rPr>
              <w:t>CO5</w:t>
            </w:r>
          </w:p>
        </w:tc>
        <w:tc>
          <w:tcPr>
            <w:tcW w:w="9794" w:type="dxa"/>
          </w:tcPr>
          <w:p w14:paraId="1D66E0A4" w14:textId="77777777" w:rsidR="00E617C8" w:rsidRPr="00266F96" w:rsidRDefault="00E617C8" w:rsidP="00C85291">
            <w:pPr>
              <w:jc w:val="both"/>
            </w:pPr>
            <w:r w:rsidRPr="009A7F7E">
              <w:t>Evaluate</w:t>
            </w:r>
            <w:r w:rsidRPr="009A7F7E">
              <w:rPr>
                <w:spacing w:val="-11"/>
              </w:rPr>
              <w:t xml:space="preserve"> </w:t>
            </w:r>
            <w:r w:rsidRPr="009A7F7E">
              <w:t>food</w:t>
            </w:r>
            <w:r w:rsidRPr="009A7F7E">
              <w:rPr>
                <w:spacing w:val="-10"/>
              </w:rPr>
              <w:t xml:space="preserve"> </w:t>
            </w:r>
            <w:r w:rsidRPr="009A7F7E">
              <w:t>effluent</w:t>
            </w:r>
            <w:r w:rsidRPr="009A7F7E">
              <w:rPr>
                <w:spacing w:val="-10"/>
              </w:rPr>
              <w:t xml:space="preserve"> </w:t>
            </w:r>
            <w:r w:rsidRPr="009A7F7E">
              <w:t>treatment</w:t>
            </w:r>
            <w:r w:rsidRPr="009A7F7E">
              <w:rPr>
                <w:spacing w:val="-10"/>
              </w:rPr>
              <w:t xml:space="preserve"> </w:t>
            </w:r>
            <w:r w:rsidRPr="009A7F7E">
              <w:t>plants.</w:t>
            </w:r>
          </w:p>
        </w:tc>
      </w:tr>
      <w:tr w:rsidR="00E617C8" w:rsidRPr="00266F96" w14:paraId="66ECA389" w14:textId="77777777" w:rsidTr="00266F96">
        <w:trPr>
          <w:trHeight w:val="283"/>
        </w:trPr>
        <w:tc>
          <w:tcPr>
            <w:tcW w:w="696" w:type="dxa"/>
          </w:tcPr>
          <w:p w14:paraId="298BB2C9" w14:textId="77777777" w:rsidR="00E617C8" w:rsidRPr="00266F96" w:rsidRDefault="00E617C8" w:rsidP="00C85291">
            <w:pPr>
              <w:rPr>
                <w:b/>
                <w:bCs/>
              </w:rPr>
            </w:pPr>
            <w:r w:rsidRPr="00266F96">
              <w:rPr>
                <w:b/>
                <w:bCs/>
              </w:rPr>
              <w:t>CO6</w:t>
            </w:r>
          </w:p>
        </w:tc>
        <w:tc>
          <w:tcPr>
            <w:tcW w:w="9794" w:type="dxa"/>
          </w:tcPr>
          <w:p w14:paraId="6F569059" w14:textId="77777777" w:rsidR="00E617C8" w:rsidRPr="00266F96" w:rsidRDefault="00E617C8" w:rsidP="00C85291">
            <w:pPr>
              <w:jc w:val="both"/>
            </w:pPr>
            <w:r w:rsidRPr="009A7F7E">
              <w:t>Design</w:t>
            </w:r>
            <w:r w:rsidRPr="009A7F7E">
              <w:rPr>
                <w:spacing w:val="-7"/>
              </w:rPr>
              <w:t xml:space="preserve"> </w:t>
            </w:r>
            <w:r w:rsidRPr="009A7F7E">
              <w:t>and</w:t>
            </w:r>
            <w:r w:rsidRPr="009A7F7E">
              <w:rPr>
                <w:spacing w:val="-6"/>
              </w:rPr>
              <w:t xml:space="preserve"> </w:t>
            </w:r>
            <w:r w:rsidRPr="009A7F7E">
              <w:t>construct</w:t>
            </w:r>
            <w:r w:rsidRPr="009A7F7E">
              <w:rPr>
                <w:spacing w:val="10"/>
              </w:rPr>
              <w:t xml:space="preserve"> </w:t>
            </w:r>
            <w:r w:rsidRPr="009A7F7E">
              <w:t>various</w:t>
            </w:r>
            <w:r w:rsidRPr="009A7F7E">
              <w:rPr>
                <w:spacing w:val="10"/>
              </w:rPr>
              <w:t xml:space="preserve"> </w:t>
            </w:r>
            <w:r w:rsidRPr="009A7F7E">
              <w:t>material</w:t>
            </w:r>
            <w:r w:rsidRPr="009A7F7E">
              <w:rPr>
                <w:spacing w:val="-2"/>
              </w:rPr>
              <w:t xml:space="preserve"> </w:t>
            </w:r>
            <w:r w:rsidRPr="009A7F7E">
              <w:t>handling</w:t>
            </w:r>
            <w:r w:rsidRPr="009A7F7E">
              <w:rPr>
                <w:spacing w:val="17"/>
              </w:rPr>
              <w:t xml:space="preserve"> </w:t>
            </w:r>
            <w:r w:rsidRPr="009A7F7E">
              <w:t>systems.</w:t>
            </w:r>
          </w:p>
        </w:tc>
      </w:tr>
    </w:tbl>
    <w:p w14:paraId="1F4AACB1" w14:textId="77777777" w:rsidR="00E617C8" w:rsidRPr="00266F96"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266F96" w14:paraId="542C660E" w14:textId="77777777" w:rsidTr="00E56E00">
        <w:trPr>
          <w:jc w:val="center"/>
        </w:trPr>
        <w:tc>
          <w:tcPr>
            <w:tcW w:w="6385" w:type="dxa"/>
            <w:gridSpan w:val="8"/>
          </w:tcPr>
          <w:p w14:paraId="0ECFC7B0" w14:textId="77777777" w:rsidR="00E617C8" w:rsidRPr="00266F96" w:rsidRDefault="00E617C8" w:rsidP="00D54806">
            <w:pPr>
              <w:jc w:val="center"/>
              <w:rPr>
                <w:b/>
              </w:rPr>
            </w:pPr>
            <w:r w:rsidRPr="00266F96">
              <w:rPr>
                <w:b/>
              </w:rPr>
              <w:t>Assessment Pattern as per Bloom’s Level</w:t>
            </w:r>
          </w:p>
        </w:tc>
      </w:tr>
      <w:tr w:rsidR="00E617C8" w:rsidRPr="00266F96" w14:paraId="6178E54D" w14:textId="77777777" w:rsidTr="00E56E00">
        <w:trPr>
          <w:jc w:val="center"/>
        </w:trPr>
        <w:tc>
          <w:tcPr>
            <w:tcW w:w="1140" w:type="dxa"/>
          </w:tcPr>
          <w:p w14:paraId="46540CFD" w14:textId="77777777" w:rsidR="00E617C8" w:rsidRPr="00266F96" w:rsidRDefault="00E617C8" w:rsidP="00D54806">
            <w:pPr>
              <w:jc w:val="center"/>
              <w:rPr>
                <w:b/>
                <w:bCs/>
              </w:rPr>
            </w:pPr>
            <w:r w:rsidRPr="00266F96">
              <w:rPr>
                <w:b/>
                <w:bCs/>
              </w:rPr>
              <w:t>CO / BL</w:t>
            </w:r>
          </w:p>
        </w:tc>
        <w:tc>
          <w:tcPr>
            <w:tcW w:w="709" w:type="dxa"/>
          </w:tcPr>
          <w:p w14:paraId="218320F3" w14:textId="77777777" w:rsidR="00E617C8" w:rsidRPr="00266F96" w:rsidRDefault="00E617C8" w:rsidP="00D54806">
            <w:pPr>
              <w:jc w:val="center"/>
              <w:rPr>
                <w:b/>
              </w:rPr>
            </w:pPr>
            <w:r w:rsidRPr="00266F96">
              <w:rPr>
                <w:b/>
              </w:rPr>
              <w:t>R</w:t>
            </w:r>
          </w:p>
        </w:tc>
        <w:tc>
          <w:tcPr>
            <w:tcW w:w="708" w:type="dxa"/>
          </w:tcPr>
          <w:p w14:paraId="3E93D85A" w14:textId="77777777" w:rsidR="00E617C8" w:rsidRPr="00266F96" w:rsidRDefault="00E617C8" w:rsidP="00D54806">
            <w:pPr>
              <w:jc w:val="center"/>
              <w:rPr>
                <w:b/>
              </w:rPr>
            </w:pPr>
            <w:r w:rsidRPr="00266F96">
              <w:rPr>
                <w:b/>
              </w:rPr>
              <w:t>U</w:t>
            </w:r>
          </w:p>
        </w:tc>
        <w:tc>
          <w:tcPr>
            <w:tcW w:w="709" w:type="dxa"/>
          </w:tcPr>
          <w:p w14:paraId="48DFD8E0" w14:textId="77777777" w:rsidR="00E617C8" w:rsidRPr="00266F96" w:rsidRDefault="00E617C8" w:rsidP="00D54806">
            <w:pPr>
              <w:jc w:val="center"/>
              <w:rPr>
                <w:b/>
              </w:rPr>
            </w:pPr>
            <w:r w:rsidRPr="00266F96">
              <w:rPr>
                <w:b/>
              </w:rPr>
              <w:t>A</w:t>
            </w:r>
          </w:p>
        </w:tc>
        <w:tc>
          <w:tcPr>
            <w:tcW w:w="709" w:type="dxa"/>
          </w:tcPr>
          <w:p w14:paraId="4E8FDD98" w14:textId="77777777" w:rsidR="00E617C8" w:rsidRPr="00266F96" w:rsidRDefault="00E617C8" w:rsidP="00D54806">
            <w:pPr>
              <w:jc w:val="center"/>
              <w:rPr>
                <w:b/>
              </w:rPr>
            </w:pPr>
            <w:r w:rsidRPr="00266F96">
              <w:rPr>
                <w:b/>
              </w:rPr>
              <w:t>An</w:t>
            </w:r>
          </w:p>
        </w:tc>
        <w:tc>
          <w:tcPr>
            <w:tcW w:w="709" w:type="dxa"/>
          </w:tcPr>
          <w:p w14:paraId="0034F05B" w14:textId="77777777" w:rsidR="00E617C8" w:rsidRPr="00266F96" w:rsidRDefault="00E617C8" w:rsidP="00D54806">
            <w:pPr>
              <w:jc w:val="center"/>
              <w:rPr>
                <w:b/>
              </w:rPr>
            </w:pPr>
            <w:r w:rsidRPr="00266F96">
              <w:rPr>
                <w:b/>
              </w:rPr>
              <w:t>E</w:t>
            </w:r>
          </w:p>
        </w:tc>
        <w:tc>
          <w:tcPr>
            <w:tcW w:w="708" w:type="dxa"/>
          </w:tcPr>
          <w:p w14:paraId="09F58843" w14:textId="77777777" w:rsidR="00E617C8" w:rsidRPr="00266F96" w:rsidRDefault="00E617C8" w:rsidP="00D54806">
            <w:pPr>
              <w:jc w:val="center"/>
              <w:rPr>
                <w:b/>
              </w:rPr>
            </w:pPr>
            <w:r w:rsidRPr="00266F96">
              <w:rPr>
                <w:b/>
              </w:rPr>
              <w:t>C</w:t>
            </w:r>
          </w:p>
        </w:tc>
        <w:tc>
          <w:tcPr>
            <w:tcW w:w="993" w:type="dxa"/>
          </w:tcPr>
          <w:p w14:paraId="2B792478" w14:textId="77777777" w:rsidR="00E617C8" w:rsidRPr="00266F96" w:rsidRDefault="00E617C8" w:rsidP="00D54806">
            <w:pPr>
              <w:jc w:val="center"/>
              <w:rPr>
                <w:b/>
              </w:rPr>
            </w:pPr>
            <w:r w:rsidRPr="00266F96">
              <w:rPr>
                <w:b/>
              </w:rPr>
              <w:t>Total</w:t>
            </w:r>
          </w:p>
        </w:tc>
      </w:tr>
      <w:tr w:rsidR="00E617C8" w:rsidRPr="00266F96" w14:paraId="7AE2E6A1" w14:textId="77777777" w:rsidTr="00E56E00">
        <w:trPr>
          <w:jc w:val="center"/>
        </w:trPr>
        <w:tc>
          <w:tcPr>
            <w:tcW w:w="1140" w:type="dxa"/>
          </w:tcPr>
          <w:p w14:paraId="7601A422" w14:textId="77777777" w:rsidR="00E617C8" w:rsidRPr="00266F96" w:rsidRDefault="00E617C8" w:rsidP="00D54806">
            <w:pPr>
              <w:jc w:val="center"/>
              <w:rPr>
                <w:b/>
                <w:bCs/>
              </w:rPr>
            </w:pPr>
            <w:r w:rsidRPr="00266F96">
              <w:rPr>
                <w:b/>
                <w:bCs/>
              </w:rPr>
              <w:t>CO1</w:t>
            </w:r>
          </w:p>
        </w:tc>
        <w:tc>
          <w:tcPr>
            <w:tcW w:w="709" w:type="dxa"/>
          </w:tcPr>
          <w:p w14:paraId="380296C0" w14:textId="77777777" w:rsidR="00E617C8" w:rsidRPr="00266F96" w:rsidRDefault="00E617C8" w:rsidP="00D54806">
            <w:pPr>
              <w:jc w:val="center"/>
            </w:pPr>
            <w:r>
              <w:t>2</w:t>
            </w:r>
          </w:p>
        </w:tc>
        <w:tc>
          <w:tcPr>
            <w:tcW w:w="708" w:type="dxa"/>
          </w:tcPr>
          <w:p w14:paraId="565E1AE4" w14:textId="77777777" w:rsidR="00E617C8" w:rsidRPr="00266F96" w:rsidRDefault="00E617C8" w:rsidP="00D54806">
            <w:pPr>
              <w:jc w:val="center"/>
            </w:pPr>
            <w:r>
              <w:t>3</w:t>
            </w:r>
          </w:p>
        </w:tc>
        <w:tc>
          <w:tcPr>
            <w:tcW w:w="709" w:type="dxa"/>
          </w:tcPr>
          <w:p w14:paraId="733A802E" w14:textId="77777777" w:rsidR="00E617C8" w:rsidRPr="00266F96" w:rsidRDefault="00E617C8" w:rsidP="00D54806">
            <w:pPr>
              <w:jc w:val="center"/>
            </w:pPr>
            <w:r>
              <w:t>4</w:t>
            </w:r>
          </w:p>
        </w:tc>
        <w:tc>
          <w:tcPr>
            <w:tcW w:w="709" w:type="dxa"/>
          </w:tcPr>
          <w:p w14:paraId="26545F5F" w14:textId="77777777" w:rsidR="00E617C8" w:rsidRPr="00266F96" w:rsidRDefault="00E617C8" w:rsidP="00D54806">
            <w:pPr>
              <w:jc w:val="center"/>
            </w:pPr>
            <w:r>
              <w:t>8</w:t>
            </w:r>
          </w:p>
        </w:tc>
        <w:tc>
          <w:tcPr>
            <w:tcW w:w="709" w:type="dxa"/>
          </w:tcPr>
          <w:p w14:paraId="0DDB8054" w14:textId="77777777" w:rsidR="00E617C8" w:rsidRPr="00266F96" w:rsidRDefault="00E617C8" w:rsidP="00D54806">
            <w:pPr>
              <w:jc w:val="center"/>
            </w:pPr>
            <w:r>
              <w:t>-</w:t>
            </w:r>
          </w:p>
        </w:tc>
        <w:tc>
          <w:tcPr>
            <w:tcW w:w="708" w:type="dxa"/>
          </w:tcPr>
          <w:p w14:paraId="38D6CE90" w14:textId="77777777" w:rsidR="00E617C8" w:rsidRPr="00266F96" w:rsidRDefault="00E617C8" w:rsidP="00D54806">
            <w:pPr>
              <w:jc w:val="center"/>
            </w:pPr>
            <w:r>
              <w:t>-</w:t>
            </w:r>
          </w:p>
        </w:tc>
        <w:tc>
          <w:tcPr>
            <w:tcW w:w="993" w:type="dxa"/>
          </w:tcPr>
          <w:p w14:paraId="23BF3F0F" w14:textId="77777777" w:rsidR="00E617C8" w:rsidRPr="00266F96" w:rsidRDefault="00E617C8" w:rsidP="00D54806">
            <w:pPr>
              <w:jc w:val="center"/>
            </w:pPr>
            <w:r>
              <w:t>17</w:t>
            </w:r>
          </w:p>
        </w:tc>
      </w:tr>
      <w:tr w:rsidR="00E617C8" w:rsidRPr="00266F96" w14:paraId="48700C7E" w14:textId="77777777" w:rsidTr="00E56E00">
        <w:trPr>
          <w:jc w:val="center"/>
        </w:trPr>
        <w:tc>
          <w:tcPr>
            <w:tcW w:w="1140" w:type="dxa"/>
          </w:tcPr>
          <w:p w14:paraId="6DB6B9ED" w14:textId="77777777" w:rsidR="00E617C8" w:rsidRPr="00266F96" w:rsidRDefault="00E617C8" w:rsidP="00D54806">
            <w:pPr>
              <w:jc w:val="center"/>
              <w:rPr>
                <w:b/>
                <w:bCs/>
              </w:rPr>
            </w:pPr>
            <w:r w:rsidRPr="00266F96">
              <w:rPr>
                <w:b/>
                <w:bCs/>
              </w:rPr>
              <w:t>CO2</w:t>
            </w:r>
          </w:p>
        </w:tc>
        <w:tc>
          <w:tcPr>
            <w:tcW w:w="709" w:type="dxa"/>
          </w:tcPr>
          <w:p w14:paraId="1607BAA7" w14:textId="77777777" w:rsidR="00E617C8" w:rsidRPr="00266F96" w:rsidRDefault="00E617C8" w:rsidP="00D54806">
            <w:pPr>
              <w:jc w:val="center"/>
            </w:pPr>
            <w:r>
              <w:t>1</w:t>
            </w:r>
          </w:p>
        </w:tc>
        <w:tc>
          <w:tcPr>
            <w:tcW w:w="708" w:type="dxa"/>
          </w:tcPr>
          <w:p w14:paraId="41904E64" w14:textId="77777777" w:rsidR="00E617C8" w:rsidRPr="00266F96" w:rsidRDefault="00E617C8" w:rsidP="00D54806">
            <w:pPr>
              <w:jc w:val="center"/>
            </w:pPr>
            <w:r>
              <w:t>18</w:t>
            </w:r>
          </w:p>
        </w:tc>
        <w:tc>
          <w:tcPr>
            <w:tcW w:w="709" w:type="dxa"/>
          </w:tcPr>
          <w:p w14:paraId="581C353B" w14:textId="77777777" w:rsidR="00E617C8" w:rsidRPr="00266F96" w:rsidRDefault="00E617C8" w:rsidP="00D54806">
            <w:pPr>
              <w:jc w:val="center"/>
            </w:pPr>
            <w:r>
              <w:t>6</w:t>
            </w:r>
          </w:p>
        </w:tc>
        <w:tc>
          <w:tcPr>
            <w:tcW w:w="709" w:type="dxa"/>
          </w:tcPr>
          <w:p w14:paraId="4D330FA5" w14:textId="77777777" w:rsidR="00E617C8" w:rsidRPr="00266F96" w:rsidRDefault="00E617C8" w:rsidP="00D54806">
            <w:pPr>
              <w:jc w:val="center"/>
            </w:pPr>
            <w:r>
              <w:t>-</w:t>
            </w:r>
          </w:p>
        </w:tc>
        <w:tc>
          <w:tcPr>
            <w:tcW w:w="709" w:type="dxa"/>
          </w:tcPr>
          <w:p w14:paraId="3AEC0668" w14:textId="77777777" w:rsidR="00E617C8" w:rsidRPr="00266F96" w:rsidRDefault="00E617C8" w:rsidP="00D54806">
            <w:pPr>
              <w:jc w:val="center"/>
            </w:pPr>
            <w:r>
              <w:t>-</w:t>
            </w:r>
          </w:p>
        </w:tc>
        <w:tc>
          <w:tcPr>
            <w:tcW w:w="708" w:type="dxa"/>
          </w:tcPr>
          <w:p w14:paraId="0BBE98FA" w14:textId="77777777" w:rsidR="00E617C8" w:rsidRPr="00266F96" w:rsidRDefault="00E617C8" w:rsidP="00D54806">
            <w:pPr>
              <w:jc w:val="center"/>
            </w:pPr>
            <w:r>
              <w:t>-</w:t>
            </w:r>
          </w:p>
        </w:tc>
        <w:tc>
          <w:tcPr>
            <w:tcW w:w="993" w:type="dxa"/>
          </w:tcPr>
          <w:p w14:paraId="29FF7674" w14:textId="77777777" w:rsidR="00E617C8" w:rsidRPr="00266F96" w:rsidRDefault="00E617C8" w:rsidP="00D54806">
            <w:pPr>
              <w:jc w:val="center"/>
            </w:pPr>
            <w:r>
              <w:t>25</w:t>
            </w:r>
          </w:p>
        </w:tc>
      </w:tr>
      <w:tr w:rsidR="00E617C8" w:rsidRPr="00266F96" w14:paraId="695DE710" w14:textId="77777777" w:rsidTr="00E56E00">
        <w:trPr>
          <w:jc w:val="center"/>
        </w:trPr>
        <w:tc>
          <w:tcPr>
            <w:tcW w:w="1140" w:type="dxa"/>
          </w:tcPr>
          <w:p w14:paraId="0D9C1B23" w14:textId="77777777" w:rsidR="00E617C8" w:rsidRPr="00266F96" w:rsidRDefault="00E617C8" w:rsidP="00D54806">
            <w:pPr>
              <w:jc w:val="center"/>
              <w:rPr>
                <w:b/>
                <w:bCs/>
              </w:rPr>
            </w:pPr>
            <w:r w:rsidRPr="00266F96">
              <w:rPr>
                <w:b/>
                <w:bCs/>
              </w:rPr>
              <w:t>CO3</w:t>
            </w:r>
          </w:p>
        </w:tc>
        <w:tc>
          <w:tcPr>
            <w:tcW w:w="709" w:type="dxa"/>
          </w:tcPr>
          <w:p w14:paraId="38C9CDA1" w14:textId="77777777" w:rsidR="00E617C8" w:rsidRPr="00266F96" w:rsidRDefault="00E617C8" w:rsidP="00D54806">
            <w:pPr>
              <w:jc w:val="center"/>
            </w:pPr>
            <w:r>
              <w:t>5</w:t>
            </w:r>
          </w:p>
        </w:tc>
        <w:tc>
          <w:tcPr>
            <w:tcW w:w="708" w:type="dxa"/>
          </w:tcPr>
          <w:p w14:paraId="30E27101" w14:textId="77777777" w:rsidR="00E617C8" w:rsidRPr="00266F96" w:rsidRDefault="00E617C8" w:rsidP="00D54806">
            <w:pPr>
              <w:jc w:val="center"/>
            </w:pPr>
            <w:r>
              <w:t>-</w:t>
            </w:r>
          </w:p>
        </w:tc>
        <w:tc>
          <w:tcPr>
            <w:tcW w:w="709" w:type="dxa"/>
          </w:tcPr>
          <w:p w14:paraId="7A161331" w14:textId="77777777" w:rsidR="00E617C8" w:rsidRPr="00266F96" w:rsidRDefault="00E617C8" w:rsidP="00D54806">
            <w:pPr>
              <w:jc w:val="center"/>
            </w:pPr>
            <w:r>
              <w:t>4</w:t>
            </w:r>
          </w:p>
        </w:tc>
        <w:tc>
          <w:tcPr>
            <w:tcW w:w="709" w:type="dxa"/>
          </w:tcPr>
          <w:p w14:paraId="3BEB4B38" w14:textId="77777777" w:rsidR="00E617C8" w:rsidRPr="00266F96" w:rsidRDefault="00E617C8" w:rsidP="00D54806">
            <w:pPr>
              <w:jc w:val="center"/>
            </w:pPr>
            <w:r>
              <w:t>12</w:t>
            </w:r>
          </w:p>
        </w:tc>
        <w:tc>
          <w:tcPr>
            <w:tcW w:w="709" w:type="dxa"/>
          </w:tcPr>
          <w:p w14:paraId="4CB1661B" w14:textId="77777777" w:rsidR="00E617C8" w:rsidRPr="00266F96" w:rsidRDefault="00E617C8" w:rsidP="00D54806">
            <w:pPr>
              <w:jc w:val="center"/>
            </w:pPr>
            <w:r>
              <w:t>-</w:t>
            </w:r>
          </w:p>
        </w:tc>
        <w:tc>
          <w:tcPr>
            <w:tcW w:w="708" w:type="dxa"/>
          </w:tcPr>
          <w:p w14:paraId="4CA6ED94" w14:textId="77777777" w:rsidR="00E617C8" w:rsidRPr="00266F96" w:rsidRDefault="00E617C8" w:rsidP="00D54806">
            <w:pPr>
              <w:jc w:val="center"/>
            </w:pPr>
            <w:r>
              <w:t>-</w:t>
            </w:r>
          </w:p>
        </w:tc>
        <w:tc>
          <w:tcPr>
            <w:tcW w:w="993" w:type="dxa"/>
          </w:tcPr>
          <w:p w14:paraId="3AF52374" w14:textId="77777777" w:rsidR="00E617C8" w:rsidRPr="00266F96" w:rsidRDefault="00E617C8" w:rsidP="00D54806">
            <w:pPr>
              <w:jc w:val="center"/>
            </w:pPr>
            <w:r>
              <w:t>21</w:t>
            </w:r>
          </w:p>
        </w:tc>
      </w:tr>
      <w:tr w:rsidR="00E617C8" w:rsidRPr="00266F96" w14:paraId="33C801A5" w14:textId="77777777" w:rsidTr="00E56E00">
        <w:trPr>
          <w:jc w:val="center"/>
        </w:trPr>
        <w:tc>
          <w:tcPr>
            <w:tcW w:w="1140" w:type="dxa"/>
          </w:tcPr>
          <w:p w14:paraId="52764D6B" w14:textId="77777777" w:rsidR="00E617C8" w:rsidRPr="00266F96" w:rsidRDefault="00E617C8" w:rsidP="00D54806">
            <w:pPr>
              <w:jc w:val="center"/>
              <w:rPr>
                <w:b/>
                <w:bCs/>
              </w:rPr>
            </w:pPr>
            <w:r w:rsidRPr="00266F96">
              <w:rPr>
                <w:b/>
                <w:bCs/>
              </w:rPr>
              <w:t>CO4</w:t>
            </w:r>
          </w:p>
        </w:tc>
        <w:tc>
          <w:tcPr>
            <w:tcW w:w="709" w:type="dxa"/>
          </w:tcPr>
          <w:p w14:paraId="1F84DE56" w14:textId="77777777" w:rsidR="00E617C8" w:rsidRPr="00266F96" w:rsidRDefault="00E617C8" w:rsidP="00D54806">
            <w:pPr>
              <w:jc w:val="center"/>
            </w:pPr>
            <w:r>
              <w:t>4</w:t>
            </w:r>
          </w:p>
        </w:tc>
        <w:tc>
          <w:tcPr>
            <w:tcW w:w="708" w:type="dxa"/>
          </w:tcPr>
          <w:p w14:paraId="47524243" w14:textId="77777777" w:rsidR="00E617C8" w:rsidRPr="00266F96" w:rsidRDefault="00E617C8" w:rsidP="00D54806">
            <w:pPr>
              <w:jc w:val="center"/>
            </w:pPr>
            <w:r>
              <w:t>12</w:t>
            </w:r>
          </w:p>
        </w:tc>
        <w:tc>
          <w:tcPr>
            <w:tcW w:w="709" w:type="dxa"/>
          </w:tcPr>
          <w:p w14:paraId="39C4E6F2" w14:textId="77777777" w:rsidR="00E617C8" w:rsidRPr="00266F96" w:rsidRDefault="00E617C8" w:rsidP="00D54806">
            <w:pPr>
              <w:jc w:val="center"/>
            </w:pPr>
            <w:r>
              <w:t>-</w:t>
            </w:r>
          </w:p>
        </w:tc>
        <w:tc>
          <w:tcPr>
            <w:tcW w:w="709" w:type="dxa"/>
          </w:tcPr>
          <w:p w14:paraId="51DCAD40" w14:textId="77777777" w:rsidR="00E617C8" w:rsidRPr="00266F96" w:rsidRDefault="00E617C8" w:rsidP="00D54806">
            <w:pPr>
              <w:jc w:val="center"/>
            </w:pPr>
            <w:r>
              <w:t>-</w:t>
            </w:r>
          </w:p>
        </w:tc>
        <w:tc>
          <w:tcPr>
            <w:tcW w:w="709" w:type="dxa"/>
          </w:tcPr>
          <w:p w14:paraId="19EF5A34" w14:textId="77777777" w:rsidR="00E617C8" w:rsidRPr="00266F96" w:rsidRDefault="00E617C8" w:rsidP="00D54806">
            <w:pPr>
              <w:jc w:val="center"/>
            </w:pPr>
            <w:r>
              <w:t>-</w:t>
            </w:r>
          </w:p>
        </w:tc>
        <w:tc>
          <w:tcPr>
            <w:tcW w:w="708" w:type="dxa"/>
          </w:tcPr>
          <w:p w14:paraId="0E642A3A" w14:textId="77777777" w:rsidR="00E617C8" w:rsidRPr="00266F96" w:rsidRDefault="00E617C8" w:rsidP="00D54806">
            <w:pPr>
              <w:jc w:val="center"/>
            </w:pPr>
            <w:r>
              <w:t>-</w:t>
            </w:r>
          </w:p>
        </w:tc>
        <w:tc>
          <w:tcPr>
            <w:tcW w:w="993" w:type="dxa"/>
          </w:tcPr>
          <w:p w14:paraId="33B4A26D" w14:textId="77777777" w:rsidR="00E617C8" w:rsidRPr="00266F96" w:rsidRDefault="00E617C8" w:rsidP="00D54806">
            <w:pPr>
              <w:jc w:val="center"/>
            </w:pPr>
            <w:r>
              <w:t>16</w:t>
            </w:r>
          </w:p>
        </w:tc>
      </w:tr>
      <w:tr w:rsidR="00E617C8" w:rsidRPr="00266F96" w14:paraId="16EA5F00" w14:textId="77777777" w:rsidTr="00E56E00">
        <w:trPr>
          <w:jc w:val="center"/>
        </w:trPr>
        <w:tc>
          <w:tcPr>
            <w:tcW w:w="1140" w:type="dxa"/>
          </w:tcPr>
          <w:p w14:paraId="1AF3ECD0" w14:textId="77777777" w:rsidR="00E617C8" w:rsidRPr="00266F96" w:rsidRDefault="00E617C8" w:rsidP="00D54806">
            <w:pPr>
              <w:jc w:val="center"/>
              <w:rPr>
                <w:b/>
                <w:bCs/>
              </w:rPr>
            </w:pPr>
            <w:r w:rsidRPr="00266F96">
              <w:rPr>
                <w:b/>
                <w:bCs/>
              </w:rPr>
              <w:t>CO5</w:t>
            </w:r>
          </w:p>
        </w:tc>
        <w:tc>
          <w:tcPr>
            <w:tcW w:w="709" w:type="dxa"/>
          </w:tcPr>
          <w:p w14:paraId="1AD0A12F" w14:textId="77777777" w:rsidR="00E617C8" w:rsidRPr="00266F96" w:rsidRDefault="00E617C8" w:rsidP="00D54806">
            <w:pPr>
              <w:jc w:val="center"/>
            </w:pPr>
            <w:r>
              <w:t>1</w:t>
            </w:r>
          </w:p>
        </w:tc>
        <w:tc>
          <w:tcPr>
            <w:tcW w:w="708" w:type="dxa"/>
          </w:tcPr>
          <w:p w14:paraId="50C455B3" w14:textId="77777777" w:rsidR="00E617C8" w:rsidRPr="00266F96" w:rsidRDefault="00E617C8" w:rsidP="00D54806">
            <w:pPr>
              <w:jc w:val="center"/>
            </w:pPr>
            <w:r>
              <w:t>3</w:t>
            </w:r>
          </w:p>
        </w:tc>
        <w:tc>
          <w:tcPr>
            <w:tcW w:w="709" w:type="dxa"/>
          </w:tcPr>
          <w:p w14:paraId="171894C3" w14:textId="77777777" w:rsidR="00E617C8" w:rsidRPr="00266F96" w:rsidRDefault="00E617C8" w:rsidP="00D54806">
            <w:pPr>
              <w:jc w:val="center"/>
            </w:pPr>
            <w:r>
              <w:t>12</w:t>
            </w:r>
          </w:p>
        </w:tc>
        <w:tc>
          <w:tcPr>
            <w:tcW w:w="709" w:type="dxa"/>
          </w:tcPr>
          <w:p w14:paraId="250FC36D" w14:textId="77777777" w:rsidR="00E617C8" w:rsidRPr="00266F96" w:rsidRDefault="00E617C8" w:rsidP="00D54806">
            <w:pPr>
              <w:jc w:val="center"/>
            </w:pPr>
            <w:r>
              <w:t>-</w:t>
            </w:r>
          </w:p>
        </w:tc>
        <w:tc>
          <w:tcPr>
            <w:tcW w:w="709" w:type="dxa"/>
          </w:tcPr>
          <w:p w14:paraId="68C8E41E" w14:textId="77777777" w:rsidR="00E617C8" w:rsidRPr="00266F96" w:rsidRDefault="00E617C8" w:rsidP="00D54806">
            <w:pPr>
              <w:jc w:val="center"/>
            </w:pPr>
            <w:r>
              <w:t>-</w:t>
            </w:r>
          </w:p>
        </w:tc>
        <w:tc>
          <w:tcPr>
            <w:tcW w:w="708" w:type="dxa"/>
          </w:tcPr>
          <w:p w14:paraId="7DE44396" w14:textId="77777777" w:rsidR="00E617C8" w:rsidRPr="00266F96" w:rsidRDefault="00E617C8" w:rsidP="00D54806">
            <w:pPr>
              <w:jc w:val="center"/>
            </w:pPr>
            <w:r>
              <w:t>-</w:t>
            </w:r>
          </w:p>
        </w:tc>
        <w:tc>
          <w:tcPr>
            <w:tcW w:w="993" w:type="dxa"/>
          </w:tcPr>
          <w:p w14:paraId="3901D8E3" w14:textId="77777777" w:rsidR="00E617C8" w:rsidRPr="00266F96" w:rsidRDefault="00E617C8" w:rsidP="00D54806">
            <w:pPr>
              <w:jc w:val="center"/>
            </w:pPr>
            <w:r>
              <w:t>16</w:t>
            </w:r>
          </w:p>
        </w:tc>
      </w:tr>
      <w:tr w:rsidR="00E617C8" w:rsidRPr="00266F96" w14:paraId="7D81D9CC" w14:textId="77777777" w:rsidTr="00E56E00">
        <w:trPr>
          <w:jc w:val="center"/>
        </w:trPr>
        <w:tc>
          <w:tcPr>
            <w:tcW w:w="1140" w:type="dxa"/>
          </w:tcPr>
          <w:p w14:paraId="384B3102" w14:textId="77777777" w:rsidR="00E617C8" w:rsidRPr="00266F96" w:rsidRDefault="00E617C8" w:rsidP="00D54806">
            <w:pPr>
              <w:jc w:val="center"/>
              <w:rPr>
                <w:b/>
                <w:bCs/>
              </w:rPr>
            </w:pPr>
            <w:r w:rsidRPr="00266F96">
              <w:rPr>
                <w:b/>
                <w:bCs/>
              </w:rPr>
              <w:t>CO6</w:t>
            </w:r>
          </w:p>
        </w:tc>
        <w:tc>
          <w:tcPr>
            <w:tcW w:w="709" w:type="dxa"/>
          </w:tcPr>
          <w:p w14:paraId="37A3E16F" w14:textId="77777777" w:rsidR="00E617C8" w:rsidRPr="00266F96" w:rsidRDefault="00E617C8" w:rsidP="00D54806">
            <w:pPr>
              <w:jc w:val="center"/>
            </w:pPr>
            <w:r>
              <w:t>5</w:t>
            </w:r>
          </w:p>
        </w:tc>
        <w:tc>
          <w:tcPr>
            <w:tcW w:w="708" w:type="dxa"/>
          </w:tcPr>
          <w:p w14:paraId="250C32A5" w14:textId="77777777" w:rsidR="00E617C8" w:rsidRPr="00266F96" w:rsidRDefault="00E617C8" w:rsidP="00D54806">
            <w:pPr>
              <w:jc w:val="center"/>
            </w:pPr>
            <w:r>
              <w:t>12</w:t>
            </w:r>
          </w:p>
        </w:tc>
        <w:tc>
          <w:tcPr>
            <w:tcW w:w="709" w:type="dxa"/>
          </w:tcPr>
          <w:p w14:paraId="5FFFBD2E" w14:textId="77777777" w:rsidR="00E617C8" w:rsidRPr="00266F96" w:rsidRDefault="00E617C8" w:rsidP="00D54806">
            <w:pPr>
              <w:jc w:val="center"/>
            </w:pPr>
            <w:r>
              <w:t>-</w:t>
            </w:r>
          </w:p>
        </w:tc>
        <w:tc>
          <w:tcPr>
            <w:tcW w:w="709" w:type="dxa"/>
          </w:tcPr>
          <w:p w14:paraId="7109745C" w14:textId="77777777" w:rsidR="00E617C8" w:rsidRPr="00266F96" w:rsidRDefault="00E617C8" w:rsidP="00D54806">
            <w:pPr>
              <w:jc w:val="center"/>
            </w:pPr>
            <w:r>
              <w:t>-</w:t>
            </w:r>
          </w:p>
        </w:tc>
        <w:tc>
          <w:tcPr>
            <w:tcW w:w="709" w:type="dxa"/>
          </w:tcPr>
          <w:p w14:paraId="12C1E7C8" w14:textId="77777777" w:rsidR="00E617C8" w:rsidRPr="00266F96" w:rsidRDefault="00E617C8" w:rsidP="00D54806">
            <w:pPr>
              <w:jc w:val="center"/>
            </w:pPr>
            <w:r>
              <w:t>-</w:t>
            </w:r>
          </w:p>
        </w:tc>
        <w:tc>
          <w:tcPr>
            <w:tcW w:w="708" w:type="dxa"/>
          </w:tcPr>
          <w:p w14:paraId="33E5AEF6" w14:textId="77777777" w:rsidR="00E617C8" w:rsidRPr="00266F96" w:rsidRDefault="00E617C8" w:rsidP="00D54806">
            <w:pPr>
              <w:jc w:val="center"/>
            </w:pPr>
            <w:r>
              <w:t>12</w:t>
            </w:r>
          </w:p>
        </w:tc>
        <w:tc>
          <w:tcPr>
            <w:tcW w:w="993" w:type="dxa"/>
          </w:tcPr>
          <w:p w14:paraId="0D75DBE7" w14:textId="77777777" w:rsidR="00E617C8" w:rsidRPr="00266F96" w:rsidRDefault="00E617C8" w:rsidP="00D54806">
            <w:pPr>
              <w:jc w:val="center"/>
            </w:pPr>
            <w:r>
              <w:t>29</w:t>
            </w:r>
          </w:p>
        </w:tc>
      </w:tr>
      <w:tr w:rsidR="00E617C8" w:rsidRPr="00266F96" w14:paraId="4E0EB38C" w14:textId="77777777" w:rsidTr="00E56E00">
        <w:trPr>
          <w:jc w:val="center"/>
        </w:trPr>
        <w:tc>
          <w:tcPr>
            <w:tcW w:w="5392" w:type="dxa"/>
            <w:gridSpan w:val="7"/>
          </w:tcPr>
          <w:p w14:paraId="798D5FBE" w14:textId="77777777" w:rsidR="00E617C8" w:rsidRPr="00266F96" w:rsidRDefault="00E617C8" w:rsidP="00D54806"/>
        </w:tc>
        <w:tc>
          <w:tcPr>
            <w:tcW w:w="993" w:type="dxa"/>
          </w:tcPr>
          <w:p w14:paraId="3F9EE6F2" w14:textId="77777777" w:rsidR="00E617C8" w:rsidRPr="00266F96" w:rsidRDefault="00E617C8" w:rsidP="00D54806">
            <w:pPr>
              <w:jc w:val="center"/>
              <w:rPr>
                <w:b/>
              </w:rPr>
            </w:pPr>
            <w:r w:rsidRPr="00266F96">
              <w:rPr>
                <w:b/>
              </w:rPr>
              <w:t>124</w:t>
            </w:r>
          </w:p>
        </w:tc>
      </w:tr>
    </w:tbl>
    <w:p w14:paraId="250ACF56" w14:textId="77777777" w:rsidR="00E617C8" w:rsidRPr="00266F96" w:rsidRDefault="00E617C8" w:rsidP="0051318C">
      <w:pPr>
        <w:tabs>
          <w:tab w:val="left" w:pos="7110"/>
        </w:tabs>
      </w:pPr>
      <w:r w:rsidRPr="00266F96">
        <w:tab/>
      </w:r>
    </w:p>
    <w:p w14:paraId="2AC0E90A" w14:textId="77777777" w:rsidR="00E617C8" w:rsidRPr="00266F96" w:rsidRDefault="00E617C8" w:rsidP="002E336A"/>
    <w:p w14:paraId="21C79C18" w14:textId="77777777" w:rsidR="00E617C8" w:rsidRDefault="00E617C8">
      <w:pPr>
        <w:spacing w:after="200" w:line="276" w:lineRule="auto"/>
        <w:rPr>
          <w:rFonts w:ascii="Arial" w:hAnsi="Arial" w:cs="Arial"/>
          <w:bCs/>
          <w:noProof/>
        </w:rPr>
      </w:pPr>
      <w:r>
        <w:rPr>
          <w:rFonts w:ascii="Arial" w:hAnsi="Arial" w:cs="Arial"/>
          <w:bCs/>
          <w:noProof/>
        </w:rPr>
        <w:br w:type="page"/>
      </w:r>
    </w:p>
    <w:p w14:paraId="0A5E98B2" w14:textId="05943526" w:rsidR="00E617C8" w:rsidRPr="00E4789D" w:rsidRDefault="00E617C8" w:rsidP="00E4789D">
      <w:pPr>
        <w:jc w:val="center"/>
        <w:rPr>
          <w:rFonts w:ascii="Arial" w:hAnsi="Arial" w:cs="Arial"/>
          <w:bCs/>
          <w:noProof/>
        </w:rPr>
      </w:pPr>
      <w:r w:rsidRPr="00E4789D">
        <w:rPr>
          <w:rFonts w:ascii="Arial" w:hAnsi="Arial" w:cs="Arial"/>
          <w:noProof/>
        </w:rPr>
        <w:lastRenderedPageBreak/>
        <w:drawing>
          <wp:inline distT="0" distB="0" distL="0" distR="0" wp14:anchorId="4C41B8AA" wp14:editId="10562D79">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149477" w14:textId="77777777" w:rsidR="00E617C8" w:rsidRPr="00E4789D" w:rsidRDefault="00E617C8" w:rsidP="00E4789D">
      <w:pPr>
        <w:jc w:val="center"/>
        <w:rPr>
          <w:b/>
          <w:bCs/>
        </w:rPr>
      </w:pPr>
    </w:p>
    <w:p w14:paraId="32909517" w14:textId="77777777" w:rsidR="00E617C8" w:rsidRPr="00E4789D" w:rsidRDefault="00E617C8" w:rsidP="00E4789D">
      <w:pPr>
        <w:jc w:val="center"/>
        <w:rPr>
          <w:b/>
          <w:bCs/>
        </w:rPr>
      </w:pPr>
      <w:r w:rsidRPr="00E4789D">
        <w:rPr>
          <w:b/>
          <w:bCs/>
        </w:rPr>
        <w:t>END SEMESTER EXAMINATION – NOV / DEC 2024</w:t>
      </w:r>
    </w:p>
    <w:p w14:paraId="6FB4507F" w14:textId="77777777" w:rsidR="00E617C8" w:rsidRPr="00E4789D" w:rsidRDefault="00E617C8" w:rsidP="00E4789D"/>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E617C8" w:rsidRPr="0075790B" w14:paraId="52266538" w14:textId="77777777" w:rsidTr="00E4789D">
        <w:trPr>
          <w:trHeight w:val="397"/>
          <w:jc w:val="center"/>
        </w:trPr>
        <w:tc>
          <w:tcPr>
            <w:tcW w:w="1555" w:type="dxa"/>
            <w:vAlign w:val="center"/>
          </w:tcPr>
          <w:p w14:paraId="7380FA5D" w14:textId="77777777" w:rsidR="00E617C8" w:rsidRPr="0075790B" w:rsidRDefault="00E617C8" w:rsidP="007E575B">
            <w:pPr>
              <w:pStyle w:val="Title"/>
              <w:jc w:val="left"/>
              <w:rPr>
                <w:b/>
                <w:sz w:val="22"/>
                <w:szCs w:val="22"/>
              </w:rPr>
            </w:pPr>
            <w:r w:rsidRPr="0075790B">
              <w:rPr>
                <w:b/>
                <w:sz w:val="22"/>
                <w:szCs w:val="22"/>
              </w:rPr>
              <w:t xml:space="preserve">Course Code      </w:t>
            </w:r>
          </w:p>
        </w:tc>
        <w:tc>
          <w:tcPr>
            <w:tcW w:w="6662" w:type="dxa"/>
            <w:vAlign w:val="center"/>
          </w:tcPr>
          <w:p w14:paraId="3611C715" w14:textId="77777777" w:rsidR="00E617C8" w:rsidRPr="0075790B" w:rsidRDefault="00E617C8" w:rsidP="007E575B">
            <w:pPr>
              <w:pStyle w:val="Title"/>
              <w:jc w:val="left"/>
              <w:rPr>
                <w:b/>
                <w:sz w:val="22"/>
                <w:szCs w:val="22"/>
              </w:rPr>
            </w:pPr>
            <w:r w:rsidRPr="0075790B">
              <w:rPr>
                <w:b/>
                <w:sz w:val="22"/>
                <w:szCs w:val="22"/>
              </w:rPr>
              <w:t>20FP2031</w:t>
            </w:r>
          </w:p>
        </w:tc>
        <w:tc>
          <w:tcPr>
            <w:tcW w:w="1559" w:type="dxa"/>
            <w:vAlign w:val="center"/>
          </w:tcPr>
          <w:p w14:paraId="630F4FDC" w14:textId="77777777" w:rsidR="00E617C8" w:rsidRPr="0075790B" w:rsidRDefault="00E617C8" w:rsidP="007E575B">
            <w:pPr>
              <w:pStyle w:val="Title"/>
              <w:ind w:left="-468" w:firstLine="468"/>
              <w:jc w:val="left"/>
              <w:rPr>
                <w:sz w:val="22"/>
                <w:szCs w:val="22"/>
              </w:rPr>
            </w:pPr>
            <w:r w:rsidRPr="0075790B">
              <w:rPr>
                <w:b/>
                <w:bCs/>
                <w:sz w:val="22"/>
                <w:szCs w:val="22"/>
              </w:rPr>
              <w:t xml:space="preserve">Duration       </w:t>
            </w:r>
          </w:p>
        </w:tc>
        <w:tc>
          <w:tcPr>
            <w:tcW w:w="709" w:type="dxa"/>
            <w:vAlign w:val="center"/>
          </w:tcPr>
          <w:p w14:paraId="5D77A5F4" w14:textId="77777777" w:rsidR="00E617C8" w:rsidRPr="0075790B" w:rsidRDefault="00E617C8" w:rsidP="007E575B">
            <w:pPr>
              <w:pStyle w:val="Title"/>
              <w:jc w:val="left"/>
              <w:rPr>
                <w:b/>
                <w:sz w:val="22"/>
                <w:szCs w:val="22"/>
              </w:rPr>
            </w:pPr>
            <w:r w:rsidRPr="0075790B">
              <w:rPr>
                <w:b/>
                <w:sz w:val="22"/>
                <w:szCs w:val="22"/>
              </w:rPr>
              <w:t>3hrs</w:t>
            </w:r>
          </w:p>
        </w:tc>
      </w:tr>
      <w:tr w:rsidR="00E617C8" w:rsidRPr="0075790B" w14:paraId="4294F3B7" w14:textId="77777777" w:rsidTr="00E4789D">
        <w:trPr>
          <w:trHeight w:val="397"/>
          <w:jc w:val="center"/>
        </w:trPr>
        <w:tc>
          <w:tcPr>
            <w:tcW w:w="1555" w:type="dxa"/>
            <w:vAlign w:val="center"/>
          </w:tcPr>
          <w:p w14:paraId="2605FE8C" w14:textId="77777777" w:rsidR="00E617C8" w:rsidRPr="0075790B" w:rsidRDefault="00E617C8" w:rsidP="007E575B">
            <w:pPr>
              <w:pStyle w:val="Title"/>
              <w:ind w:right="-160"/>
              <w:jc w:val="left"/>
              <w:rPr>
                <w:b/>
                <w:sz w:val="22"/>
                <w:szCs w:val="22"/>
              </w:rPr>
            </w:pPr>
            <w:r w:rsidRPr="0075790B">
              <w:rPr>
                <w:b/>
                <w:sz w:val="22"/>
                <w:szCs w:val="22"/>
              </w:rPr>
              <w:t xml:space="preserve">Course Title     </w:t>
            </w:r>
          </w:p>
        </w:tc>
        <w:tc>
          <w:tcPr>
            <w:tcW w:w="6662" w:type="dxa"/>
            <w:vAlign w:val="center"/>
          </w:tcPr>
          <w:p w14:paraId="4F02F53C" w14:textId="77777777" w:rsidR="00E617C8" w:rsidRPr="0075790B" w:rsidRDefault="00E617C8" w:rsidP="007E575B">
            <w:pPr>
              <w:pStyle w:val="Title"/>
              <w:jc w:val="left"/>
              <w:rPr>
                <w:b/>
                <w:sz w:val="22"/>
                <w:szCs w:val="22"/>
              </w:rPr>
            </w:pPr>
            <w:r w:rsidRPr="0075790B">
              <w:rPr>
                <w:b/>
                <w:sz w:val="22"/>
                <w:szCs w:val="22"/>
              </w:rPr>
              <w:t>REFRIGERATION AND COLD STORAGE ENGINEERING</w:t>
            </w:r>
          </w:p>
        </w:tc>
        <w:tc>
          <w:tcPr>
            <w:tcW w:w="1559" w:type="dxa"/>
            <w:vAlign w:val="center"/>
          </w:tcPr>
          <w:p w14:paraId="3F86D75D" w14:textId="77777777" w:rsidR="00E617C8" w:rsidRPr="0075790B" w:rsidRDefault="00E617C8" w:rsidP="007E575B">
            <w:pPr>
              <w:pStyle w:val="Title"/>
              <w:jc w:val="left"/>
              <w:rPr>
                <w:b/>
                <w:bCs/>
                <w:sz w:val="22"/>
                <w:szCs w:val="22"/>
              </w:rPr>
            </w:pPr>
            <w:r w:rsidRPr="0075790B">
              <w:rPr>
                <w:b/>
                <w:bCs/>
                <w:sz w:val="22"/>
                <w:szCs w:val="22"/>
              </w:rPr>
              <w:t xml:space="preserve">Max. Marks </w:t>
            </w:r>
          </w:p>
        </w:tc>
        <w:tc>
          <w:tcPr>
            <w:tcW w:w="709" w:type="dxa"/>
            <w:vAlign w:val="center"/>
          </w:tcPr>
          <w:p w14:paraId="3300D916" w14:textId="77777777" w:rsidR="00E617C8" w:rsidRPr="0075790B" w:rsidRDefault="00E617C8" w:rsidP="007E575B">
            <w:pPr>
              <w:pStyle w:val="Title"/>
              <w:jc w:val="left"/>
              <w:rPr>
                <w:b/>
                <w:sz w:val="22"/>
                <w:szCs w:val="22"/>
              </w:rPr>
            </w:pPr>
            <w:r w:rsidRPr="0075790B">
              <w:rPr>
                <w:b/>
                <w:sz w:val="22"/>
                <w:szCs w:val="22"/>
              </w:rPr>
              <w:t>100</w:t>
            </w:r>
          </w:p>
        </w:tc>
      </w:tr>
    </w:tbl>
    <w:p w14:paraId="67567B56" w14:textId="77777777" w:rsidR="00E617C8" w:rsidRPr="00E4789D"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E617C8" w:rsidRPr="00E4789D" w14:paraId="798BA062" w14:textId="77777777" w:rsidTr="00D21B4B">
        <w:trPr>
          <w:trHeight w:val="552"/>
        </w:trPr>
        <w:tc>
          <w:tcPr>
            <w:tcW w:w="257" w:type="pct"/>
            <w:vAlign w:val="center"/>
          </w:tcPr>
          <w:p w14:paraId="7BC6737F" w14:textId="77777777" w:rsidR="00E617C8" w:rsidRPr="00E4789D" w:rsidRDefault="00E617C8" w:rsidP="005133D7">
            <w:pPr>
              <w:jc w:val="center"/>
              <w:rPr>
                <w:b/>
              </w:rPr>
            </w:pPr>
            <w:r w:rsidRPr="00E4789D">
              <w:rPr>
                <w:b/>
              </w:rPr>
              <w:t>Q. No.</w:t>
            </w:r>
          </w:p>
        </w:tc>
        <w:tc>
          <w:tcPr>
            <w:tcW w:w="4000" w:type="pct"/>
            <w:gridSpan w:val="2"/>
            <w:vAlign w:val="center"/>
          </w:tcPr>
          <w:p w14:paraId="0749C680" w14:textId="77777777" w:rsidR="00E617C8" w:rsidRPr="00E4789D" w:rsidRDefault="00E617C8" w:rsidP="005133D7">
            <w:pPr>
              <w:jc w:val="center"/>
              <w:rPr>
                <w:b/>
              </w:rPr>
            </w:pPr>
            <w:r w:rsidRPr="00E4789D">
              <w:rPr>
                <w:b/>
              </w:rPr>
              <w:t>Questions</w:t>
            </w:r>
          </w:p>
        </w:tc>
        <w:tc>
          <w:tcPr>
            <w:tcW w:w="240" w:type="pct"/>
            <w:vAlign w:val="center"/>
          </w:tcPr>
          <w:p w14:paraId="3450DD9D" w14:textId="77777777" w:rsidR="00E617C8" w:rsidRPr="00E4789D" w:rsidRDefault="00E617C8" w:rsidP="00405BDF">
            <w:pPr>
              <w:jc w:val="center"/>
              <w:rPr>
                <w:b/>
              </w:rPr>
            </w:pPr>
            <w:r w:rsidRPr="00E4789D">
              <w:rPr>
                <w:b/>
              </w:rPr>
              <w:t>CO</w:t>
            </w:r>
          </w:p>
        </w:tc>
        <w:tc>
          <w:tcPr>
            <w:tcW w:w="243" w:type="pct"/>
            <w:vAlign w:val="center"/>
          </w:tcPr>
          <w:p w14:paraId="1D52A3F5" w14:textId="77777777" w:rsidR="00E617C8" w:rsidRPr="00E4789D" w:rsidRDefault="00E617C8" w:rsidP="00375CD9">
            <w:pPr>
              <w:jc w:val="center"/>
              <w:rPr>
                <w:b/>
              </w:rPr>
            </w:pPr>
            <w:r w:rsidRPr="00E4789D">
              <w:rPr>
                <w:b/>
              </w:rPr>
              <w:t>BL</w:t>
            </w:r>
          </w:p>
        </w:tc>
        <w:tc>
          <w:tcPr>
            <w:tcW w:w="260" w:type="pct"/>
            <w:vAlign w:val="center"/>
          </w:tcPr>
          <w:p w14:paraId="0668B244" w14:textId="77777777" w:rsidR="00E617C8" w:rsidRPr="00E4789D" w:rsidRDefault="00E617C8" w:rsidP="005133D7">
            <w:pPr>
              <w:jc w:val="center"/>
              <w:rPr>
                <w:b/>
              </w:rPr>
            </w:pPr>
            <w:r w:rsidRPr="00E4789D">
              <w:rPr>
                <w:b/>
              </w:rPr>
              <w:t>M</w:t>
            </w:r>
          </w:p>
        </w:tc>
      </w:tr>
      <w:tr w:rsidR="00E617C8" w:rsidRPr="00E4789D" w14:paraId="7387A87F" w14:textId="77777777" w:rsidTr="0075790B">
        <w:trPr>
          <w:trHeight w:val="397"/>
        </w:trPr>
        <w:tc>
          <w:tcPr>
            <w:tcW w:w="5000" w:type="pct"/>
            <w:gridSpan w:val="6"/>
            <w:vAlign w:val="center"/>
          </w:tcPr>
          <w:p w14:paraId="7C94CCF4" w14:textId="77777777" w:rsidR="00E617C8" w:rsidRPr="00E4789D" w:rsidRDefault="00E617C8" w:rsidP="008C57B9">
            <w:pPr>
              <w:jc w:val="center"/>
              <w:rPr>
                <w:b/>
                <w:u w:val="single"/>
              </w:rPr>
            </w:pPr>
            <w:r w:rsidRPr="00E4789D">
              <w:rPr>
                <w:b/>
                <w:u w:val="single"/>
              </w:rPr>
              <w:t>PART – A (10 X 1 = 10 MARKS)</w:t>
            </w:r>
          </w:p>
        </w:tc>
      </w:tr>
      <w:tr w:rsidR="00E617C8" w:rsidRPr="00E4789D" w14:paraId="090DFAA9" w14:textId="77777777" w:rsidTr="00D21B4B">
        <w:trPr>
          <w:trHeight w:val="283"/>
        </w:trPr>
        <w:tc>
          <w:tcPr>
            <w:tcW w:w="257" w:type="pct"/>
            <w:vAlign w:val="bottom"/>
          </w:tcPr>
          <w:p w14:paraId="3657F3B8" w14:textId="77777777" w:rsidR="00E617C8" w:rsidRPr="00E4789D" w:rsidRDefault="00E617C8" w:rsidP="00D21B4B">
            <w:pPr>
              <w:jc w:val="center"/>
            </w:pPr>
            <w:r w:rsidRPr="00E4789D">
              <w:t>1.</w:t>
            </w:r>
          </w:p>
        </w:tc>
        <w:tc>
          <w:tcPr>
            <w:tcW w:w="4000" w:type="pct"/>
            <w:gridSpan w:val="2"/>
            <w:vAlign w:val="bottom"/>
          </w:tcPr>
          <w:p w14:paraId="672D9CC1" w14:textId="77777777" w:rsidR="00E617C8" w:rsidRPr="00E4789D" w:rsidRDefault="00E617C8" w:rsidP="00D21B4B">
            <w:pPr>
              <w:autoSpaceDE w:val="0"/>
              <w:autoSpaceDN w:val="0"/>
              <w:adjustRightInd w:val="0"/>
            </w:pPr>
            <w:r w:rsidRPr="00E4789D">
              <w:t>Define COP.</w:t>
            </w:r>
          </w:p>
        </w:tc>
        <w:tc>
          <w:tcPr>
            <w:tcW w:w="240" w:type="pct"/>
            <w:vAlign w:val="bottom"/>
          </w:tcPr>
          <w:p w14:paraId="5BE379D2" w14:textId="77777777" w:rsidR="00E617C8" w:rsidRPr="00E4789D" w:rsidRDefault="00E617C8" w:rsidP="00D21B4B">
            <w:pPr>
              <w:jc w:val="center"/>
            </w:pPr>
            <w:r w:rsidRPr="00E4789D">
              <w:t>CO1</w:t>
            </w:r>
          </w:p>
        </w:tc>
        <w:tc>
          <w:tcPr>
            <w:tcW w:w="243" w:type="pct"/>
            <w:vAlign w:val="bottom"/>
          </w:tcPr>
          <w:p w14:paraId="40C541BC" w14:textId="77777777" w:rsidR="00E617C8" w:rsidRPr="00E4789D" w:rsidRDefault="00E617C8" w:rsidP="00D21B4B">
            <w:pPr>
              <w:jc w:val="center"/>
            </w:pPr>
            <w:r w:rsidRPr="00E4789D">
              <w:t>R</w:t>
            </w:r>
          </w:p>
        </w:tc>
        <w:tc>
          <w:tcPr>
            <w:tcW w:w="260" w:type="pct"/>
            <w:vAlign w:val="bottom"/>
          </w:tcPr>
          <w:p w14:paraId="6A7797F8" w14:textId="77777777" w:rsidR="00E617C8" w:rsidRPr="00E4789D" w:rsidRDefault="00E617C8" w:rsidP="00D21B4B">
            <w:pPr>
              <w:jc w:val="center"/>
            </w:pPr>
            <w:r w:rsidRPr="00E4789D">
              <w:t>1</w:t>
            </w:r>
          </w:p>
        </w:tc>
      </w:tr>
      <w:tr w:rsidR="00E617C8" w:rsidRPr="00E4789D" w14:paraId="00C50704" w14:textId="77777777" w:rsidTr="00D21B4B">
        <w:trPr>
          <w:trHeight w:val="283"/>
        </w:trPr>
        <w:tc>
          <w:tcPr>
            <w:tcW w:w="257" w:type="pct"/>
            <w:vAlign w:val="bottom"/>
          </w:tcPr>
          <w:p w14:paraId="7855D8A4" w14:textId="77777777" w:rsidR="00E617C8" w:rsidRPr="00E4789D" w:rsidRDefault="00E617C8" w:rsidP="00D21B4B">
            <w:pPr>
              <w:jc w:val="center"/>
            </w:pPr>
            <w:r w:rsidRPr="00E4789D">
              <w:t>2.</w:t>
            </w:r>
          </w:p>
        </w:tc>
        <w:tc>
          <w:tcPr>
            <w:tcW w:w="4000" w:type="pct"/>
            <w:gridSpan w:val="2"/>
            <w:vAlign w:val="bottom"/>
          </w:tcPr>
          <w:p w14:paraId="10651513" w14:textId="77777777" w:rsidR="00E617C8" w:rsidRPr="00E4789D" w:rsidRDefault="00E617C8" w:rsidP="00D21B4B">
            <w:r w:rsidRPr="00E4789D">
              <w:t>Define one ton of refrigeration.</w:t>
            </w:r>
          </w:p>
        </w:tc>
        <w:tc>
          <w:tcPr>
            <w:tcW w:w="240" w:type="pct"/>
            <w:vAlign w:val="bottom"/>
          </w:tcPr>
          <w:p w14:paraId="10E6395F" w14:textId="77777777" w:rsidR="00E617C8" w:rsidRPr="00E4789D" w:rsidRDefault="00E617C8" w:rsidP="00D21B4B">
            <w:pPr>
              <w:jc w:val="center"/>
            </w:pPr>
            <w:r w:rsidRPr="00E4789D">
              <w:t>CO1</w:t>
            </w:r>
          </w:p>
        </w:tc>
        <w:tc>
          <w:tcPr>
            <w:tcW w:w="243" w:type="pct"/>
            <w:vAlign w:val="bottom"/>
          </w:tcPr>
          <w:p w14:paraId="6B339F37" w14:textId="77777777" w:rsidR="00E617C8" w:rsidRPr="00E4789D" w:rsidRDefault="00E617C8" w:rsidP="00D21B4B">
            <w:pPr>
              <w:jc w:val="center"/>
            </w:pPr>
            <w:r w:rsidRPr="00E4789D">
              <w:t>R</w:t>
            </w:r>
          </w:p>
        </w:tc>
        <w:tc>
          <w:tcPr>
            <w:tcW w:w="260" w:type="pct"/>
            <w:vAlign w:val="bottom"/>
          </w:tcPr>
          <w:p w14:paraId="366FF98A" w14:textId="77777777" w:rsidR="00E617C8" w:rsidRPr="00E4789D" w:rsidRDefault="00E617C8" w:rsidP="00D21B4B">
            <w:pPr>
              <w:jc w:val="center"/>
            </w:pPr>
            <w:r w:rsidRPr="00E4789D">
              <w:t>1</w:t>
            </w:r>
          </w:p>
        </w:tc>
      </w:tr>
      <w:tr w:rsidR="00E617C8" w:rsidRPr="00E4789D" w14:paraId="4D15B86C" w14:textId="77777777" w:rsidTr="00D21B4B">
        <w:trPr>
          <w:trHeight w:val="283"/>
        </w:trPr>
        <w:tc>
          <w:tcPr>
            <w:tcW w:w="257" w:type="pct"/>
            <w:vAlign w:val="bottom"/>
          </w:tcPr>
          <w:p w14:paraId="21AADCCD" w14:textId="77777777" w:rsidR="00E617C8" w:rsidRPr="00E4789D" w:rsidRDefault="00E617C8" w:rsidP="00D21B4B">
            <w:pPr>
              <w:jc w:val="center"/>
            </w:pPr>
            <w:r w:rsidRPr="00E4789D">
              <w:t>3.</w:t>
            </w:r>
          </w:p>
        </w:tc>
        <w:tc>
          <w:tcPr>
            <w:tcW w:w="4000" w:type="pct"/>
            <w:gridSpan w:val="2"/>
            <w:vAlign w:val="bottom"/>
          </w:tcPr>
          <w:p w14:paraId="32E56EBB" w14:textId="77777777" w:rsidR="00E617C8" w:rsidRPr="00E4789D" w:rsidRDefault="00E617C8" w:rsidP="00D21B4B">
            <w:r w:rsidRPr="00E4789D">
              <w:t>Write an example of ultrarapid freezer.</w:t>
            </w:r>
          </w:p>
        </w:tc>
        <w:tc>
          <w:tcPr>
            <w:tcW w:w="240" w:type="pct"/>
            <w:vAlign w:val="bottom"/>
          </w:tcPr>
          <w:p w14:paraId="26D5BB23" w14:textId="77777777" w:rsidR="00E617C8" w:rsidRPr="00E4789D" w:rsidRDefault="00E617C8" w:rsidP="00D21B4B">
            <w:pPr>
              <w:jc w:val="center"/>
            </w:pPr>
            <w:r w:rsidRPr="00E4789D">
              <w:t>CO4</w:t>
            </w:r>
          </w:p>
        </w:tc>
        <w:tc>
          <w:tcPr>
            <w:tcW w:w="243" w:type="pct"/>
            <w:vAlign w:val="bottom"/>
          </w:tcPr>
          <w:p w14:paraId="7078FC93" w14:textId="77777777" w:rsidR="00E617C8" w:rsidRPr="00E4789D" w:rsidRDefault="00E617C8" w:rsidP="00D21B4B">
            <w:pPr>
              <w:jc w:val="center"/>
            </w:pPr>
            <w:r w:rsidRPr="00E4789D">
              <w:t>A</w:t>
            </w:r>
          </w:p>
        </w:tc>
        <w:tc>
          <w:tcPr>
            <w:tcW w:w="260" w:type="pct"/>
            <w:vAlign w:val="bottom"/>
          </w:tcPr>
          <w:p w14:paraId="6C7E8734" w14:textId="77777777" w:rsidR="00E617C8" w:rsidRPr="00E4789D" w:rsidRDefault="00E617C8" w:rsidP="00D21B4B">
            <w:pPr>
              <w:jc w:val="center"/>
            </w:pPr>
            <w:r w:rsidRPr="00E4789D">
              <w:t>1</w:t>
            </w:r>
          </w:p>
        </w:tc>
      </w:tr>
      <w:tr w:rsidR="00E617C8" w:rsidRPr="00E4789D" w14:paraId="2FAD7655" w14:textId="77777777" w:rsidTr="00D21B4B">
        <w:trPr>
          <w:trHeight w:val="283"/>
        </w:trPr>
        <w:tc>
          <w:tcPr>
            <w:tcW w:w="257" w:type="pct"/>
            <w:vAlign w:val="bottom"/>
          </w:tcPr>
          <w:p w14:paraId="5550DBAD" w14:textId="77777777" w:rsidR="00E617C8" w:rsidRPr="00E4789D" w:rsidRDefault="00E617C8" w:rsidP="00D21B4B">
            <w:pPr>
              <w:jc w:val="center"/>
            </w:pPr>
            <w:r w:rsidRPr="00E4789D">
              <w:t>4.</w:t>
            </w:r>
          </w:p>
        </w:tc>
        <w:tc>
          <w:tcPr>
            <w:tcW w:w="4000" w:type="pct"/>
            <w:gridSpan w:val="2"/>
            <w:vAlign w:val="bottom"/>
          </w:tcPr>
          <w:p w14:paraId="1A0870E3" w14:textId="77777777" w:rsidR="00E617C8" w:rsidRPr="00E4789D" w:rsidRDefault="00E617C8" w:rsidP="00D21B4B">
            <w:r w:rsidRPr="00E4789D">
              <w:t>List ANY TWO safe refrigerants according to the German Federal Authority of the Environment</w:t>
            </w:r>
          </w:p>
        </w:tc>
        <w:tc>
          <w:tcPr>
            <w:tcW w:w="240" w:type="pct"/>
            <w:vAlign w:val="bottom"/>
          </w:tcPr>
          <w:p w14:paraId="50DF83AA" w14:textId="77777777" w:rsidR="00E617C8" w:rsidRPr="00E4789D" w:rsidRDefault="00E617C8" w:rsidP="00D21B4B">
            <w:pPr>
              <w:jc w:val="center"/>
            </w:pPr>
            <w:r w:rsidRPr="00E4789D">
              <w:t>CO1</w:t>
            </w:r>
          </w:p>
        </w:tc>
        <w:tc>
          <w:tcPr>
            <w:tcW w:w="243" w:type="pct"/>
            <w:vAlign w:val="bottom"/>
          </w:tcPr>
          <w:p w14:paraId="29CAEA60" w14:textId="77777777" w:rsidR="00E617C8" w:rsidRPr="00E4789D" w:rsidRDefault="00E617C8" w:rsidP="00D21B4B">
            <w:pPr>
              <w:jc w:val="center"/>
            </w:pPr>
            <w:r w:rsidRPr="00E4789D">
              <w:t>R</w:t>
            </w:r>
          </w:p>
        </w:tc>
        <w:tc>
          <w:tcPr>
            <w:tcW w:w="260" w:type="pct"/>
            <w:vAlign w:val="bottom"/>
          </w:tcPr>
          <w:p w14:paraId="688E21A4" w14:textId="77777777" w:rsidR="00E617C8" w:rsidRPr="00E4789D" w:rsidRDefault="00E617C8" w:rsidP="00D21B4B">
            <w:pPr>
              <w:jc w:val="center"/>
            </w:pPr>
            <w:r w:rsidRPr="00E4789D">
              <w:t>1</w:t>
            </w:r>
          </w:p>
        </w:tc>
      </w:tr>
      <w:tr w:rsidR="00E617C8" w:rsidRPr="00E4789D" w14:paraId="39B3B554" w14:textId="77777777" w:rsidTr="00D21B4B">
        <w:trPr>
          <w:trHeight w:val="283"/>
        </w:trPr>
        <w:tc>
          <w:tcPr>
            <w:tcW w:w="257" w:type="pct"/>
            <w:vAlign w:val="bottom"/>
          </w:tcPr>
          <w:p w14:paraId="2CA167FB" w14:textId="77777777" w:rsidR="00E617C8" w:rsidRPr="00E4789D" w:rsidRDefault="00E617C8" w:rsidP="00D21B4B">
            <w:pPr>
              <w:jc w:val="center"/>
            </w:pPr>
            <w:r w:rsidRPr="00E4789D">
              <w:t>5.</w:t>
            </w:r>
          </w:p>
        </w:tc>
        <w:tc>
          <w:tcPr>
            <w:tcW w:w="4000" w:type="pct"/>
            <w:gridSpan w:val="2"/>
            <w:vAlign w:val="bottom"/>
          </w:tcPr>
          <w:p w14:paraId="471EDE80" w14:textId="77777777" w:rsidR="00E617C8" w:rsidRPr="00E4789D" w:rsidRDefault="00E617C8" w:rsidP="00D21B4B">
            <w:pPr>
              <w:pStyle w:val="Default"/>
            </w:pPr>
            <w:r w:rsidRPr="00E4789D">
              <w:rPr>
                <w:noProof/>
                <w:lang w:eastAsia="zh-TW"/>
              </w:rPr>
              <w:t>Explain the mechanism behind the preservation of foods by freezing.</w:t>
            </w:r>
          </w:p>
        </w:tc>
        <w:tc>
          <w:tcPr>
            <w:tcW w:w="240" w:type="pct"/>
            <w:vAlign w:val="bottom"/>
          </w:tcPr>
          <w:p w14:paraId="064AB7EF" w14:textId="77777777" w:rsidR="00E617C8" w:rsidRPr="00E4789D" w:rsidRDefault="00E617C8" w:rsidP="00D21B4B">
            <w:pPr>
              <w:jc w:val="center"/>
            </w:pPr>
            <w:r w:rsidRPr="00E4789D">
              <w:t>CO4</w:t>
            </w:r>
          </w:p>
        </w:tc>
        <w:tc>
          <w:tcPr>
            <w:tcW w:w="243" w:type="pct"/>
            <w:vAlign w:val="bottom"/>
          </w:tcPr>
          <w:p w14:paraId="7B7F00B8" w14:textId="77777777" w:rsidR="00E617C8" w:rsidRPr="00E4789D" w:rsidRDefault="00E617C8" w:rsidP="00D21B4B">
            <w:pPr>
              <w:jc w:val="center"/>
            </w:pPr>
            <w:r w:rsidRPr="00E4789D">
              <w:t>An</w:t>
            </w:r>
          </w:p>
        </w:tc>
        <w:tc>
          <w:tcPr>
            <w:tcW w:w="260" w:type="pct"/>
            <w:vAlign w:val="bottom"/>
          </w:tcPr>
          <w:p w14:paraId="524B9C30" w14:textId="77777777" w:rsidR="00E617C8" w:rsidRPr="00E4789D" w:rsidRDefault="00E617C8" w:rsidP="00D21B4B">
            <w:pPr>
              <w:jc w:val="center"/>
            </w:pPr>
            <w:r w:rsidRPr="00E4789D">
              <w:t>1</w:t>
            </w:r>
          </w:p>
        </w:tc>
      </w:tr>
      <w:tr w:rsidR="00E617C8" w:rsidRPr="00E4789D" w14:paraId="1F13FA09" w14:textId="77777777" w:rsidTr="00D21B4B">
        <w:trPr>
          <w:trHeight w:val="283"/>
        </w:trPr>
        <w:tc>
          <w:tcPr>
            <w:tcW w:w="257" w:type="pct"/>
            <w:vAlign w:val="bottom"/>
          </w:tcPr>
          <w:p w14:paraId="3E4033D4" w14:textId="77777777" w:rsidR="00E617C8" w:rsidRPr="00E4789D" w:rsidRDefault="00E617C8" w:rsidP="00D21B4B">
            <w:pPr>
              <w:jc w:val="center"/>
            </w:pPr>
            <w:r w:rsidRPr="00E4789D">
              <w:t>6.</w:t>
            </w:r>
          </w:p>
        </w:tc>
        <w:tc>
          <w:tcPr>
            <w:tcW w:w="4000" w:type="pct"/>
            <w:gridSpan w:val="2"/>
            <w:vAlign w:val="bottom"/>
          </w:tcPr>
          <w:p w14:paraId="40111D77" w14:textId="77777777" w:rsidR="00E617C8" w:rsidRPr="00E4789D" w:rsidRDefault="00E617C8" w:rsidP="00D21B4B">
            <w:r w:rsidRPr="00E4789D">
              <w:t>Write the process by which bacteria multiply.</w:t>
            </w:r>
          </w:p>
        </w:tc>
        <w:tc>
          <w:tcPr>
            <w:tcW w:w="240" w:type="pct"/>
            <w:vAlign w:val="bottom"/>
          </w:tcPr>
          <w:p w14:paraId="6BA422B6" w14:textId="77777777" w:rsidR="00E617C8" w:rsidRPr="00E4789D" w:rsidRDefault="00E617C8" w:rsidP="00D21B4B">
            <w:pPr>
              <w:jc w:val="center"/>
            </w:pPr>
            <w:r w:rsidRPr="00E4789D">
              <w:t>CO4</w:t>
            </w:r>
          </w:p>
        </w:tc>
        <w:tc>
          <w:tcPr>
            <w:tcW w:w="243" w:type="pct"/>
            <w:vAlign w:val="bottom"/>
          </w:tcPr>
          <w:p w14:paraId="12D4A112" w14:textId="77777777" w:rsidR="00E617C8" w:rsidRPr="00E4789D" w:rsidRDefault="00E617C8" w:rsidP="00D21B4B">
            <w:pPr>
              <w:jc w:val="center"/>
            </w:pPr>
            <w:r w:rsidRPr="00E4789D">
              <w:t>R</w:t>
            </w:r>
          </w:p>
        </w:tc>
        <w:tc>
          <w:tcPr>
            <w:tcW w:w="260" w:type="pct"/>
            <w:vAlign w:val="bottom"/>
          </w:tcPr>
          <w:p w14:paraId="0233FA3F" w14:textId="77777777" w:rsidR="00E617C8" w:rsidRPr="00E4789D" w:rsidRDefault="00E617C8" w:rsidP="00D21B4B">
            <w:pPr>
              <w:jc w:val="center"/>
            </w:pPr>
            <w:r w:rsidRPr="00E4789D">
              <w:t>1</w:t>
            </w:r>
          </w:p>
        </w:tc>
      </w:tr>
      <w:tr w:rsidR="00E617C8" w:rsidRPr="00E4789D" w14:paraId="091DB52E" w14:textId="77777777" w:rsidTr="00D21B4B">
        <w:trPr>
          <w:trHeight w:val="283"/>
        </w:trPr>
        <w:tc>
          <w:tcPr>
            <w:tcW w:w="257" w:type="pct"/>
            <w:vAlign w:val="bottom"/>
          </w:tcPr>
          <w:p w14:paraId="5C6BF91F" w14:textId="77777777" w:rsidR="00E617C8" w:rsidRPr="00E4789D" w:rsidRDefault="00E617C8" w:rsidP="00D21B4B">
            <w:pPr>
              <w:jc w:val="center"/>
            </w:pPr>
            <w:r w:rsidRPr="00E4789D">
              <w:t>7.</w:t>
            </w:r>
          </w:p>
        </w:tc>
        <w:tc>
          <w:tcPr>
            <w:tcW w:w="4000" w:type="pct"/>
            <w:gridSpan w:val="2"/>
            <w:vAlign w:val="bottom"/>
          </w:tcPr>
          <w:p w14:paraId="3541008A" w14:textId="77777777" w:rsidR="00E617C8" w:rsidRPr="00E4789D" w:rsidRDefault="00E617C8" w:rsidP="00D21B4B">
            <w:pPr>
              <w:pStyle w:val="ListParagraph"/>
              <w:ind w:left="0"/>
              <w:rPr>
                <w:noProof/>
                <w:lang w:eastAsia="zh-TW"/>
              </w:rPr>
            </w:pPr>
            <w:r w:rsidRPr="00E4789D">
              <w:rPr>
                <w:noProof/>
                <w:lang w:eastAsia="zh-TW"/>
              </w:rPr>
              <w:t>List the invasive pathogens in food.</w:t>
            </w:r>
          </w:p>
        </w:tc>
        <w:tc>
          <w:tcPr>
            <w:tcW w:w="240" w:type="pct"/>
            <w:vAlign w:val="bottom"/>
          </w:tcPr>
          <w:p w14:paraId="19BE85A7" w14:textId="77777777" w:rsidR="00E617C8" w:rsidRPr="00E4789D" w:rsidRDefault="00E617C8" w:rsidP="00D21B4B">
            <w:pPr>
              <w:jc w:val="center"/>
            </w:pPr>
            <w:r w:rsidRPr="00E4789D">
              <w:t>CO4</w:t>
            </w:r>
          </w:p>
        </w:tc>
        <w:tc>
          <w:tcPr>
            <w:tcW w:w="243" w:type="pct"/>
            <w:vAlign w:val="bottom"/>
          </w:tcPr>
          <w:p w14:paraId="3D1A1123" w14:textId="77777777" w:rsidR="00E617C8" w:rsidRPr="00E4789D" w:rsidRDefault="00E617C8" w:rsidP="00D21B4B">
            <w:pPr>
              <w:jc w:val="center"/>
            </w:pPr>
            <w:r w:rsidRPr="00E4789D">
              <w:t>R</w:t>
            </w:r>
          </w:p>
        </w:tc>
        <w:tc>
          <w:tcPr>
            <w:tcW w:w="260" w:type="pct"/>
            <w:vAlign w:val="bottom"/>
          </w:tcPr>
          <w:p w14:paraId="2C1051C5" w14:textId="77777777" w:rsidR="00E617C8" w:rsidRPr="00E4789D" w:rsidRDefault="00E617C8" w:rsidP="00D21B4B">
            <w:pPr>
              <w:jc w:val="center"/>
            </w:pPr>
            <w:r w:rsidRPr="00E4789D">
              <w:t>1</w:t>
            </w:r>
          </w:p>
        </w:tc>
      </w:tr>
      <w:tr w:rsidR="00E617C8" w:rsidRPr="00E4789D" w14:paraId="2944A24E" w14:textId="77777777" w:rsidTr="00D21B4B">
        <w:trPr>
          <w:trHeight w:val="283"/>
        </w:trPr>
        <w:tc>
          <w:tcPr>
            <w:tcW w:w="257" w:type="pct"/>
            <w:vAlign w:val="bottom"/>
          </w:tcPr>
          <w:p w14:paraId="53BC6B8B" w14:textId="77777777" w:rsidR="00E617C8" w:rsidRPr="00E4789D" w:rsidRDefault="00E617C8" w:rsidP="00D21B4B">
            <w:pPr>
              <w:jc w:val="center"/>
            </w:pPr>
            <w:r w:rsidRPr="00E4789D">
              <w:t>8.</w:t>
            </w:r>
          </w:p>
        </w:tc>
        <w:tc>
          <w:tcPr>
            <w:tcW w:w="4000" w:type="pct"/>
            <w:gridSpan w:val="2"/>
            <w:vAlign w:val="bottom"/>
          </w:tcPr>
          <w:p w14:paraId="7E76986C" w14:textId="77777777" w:rsidR="00E617C8" w:rsidRPr="00E4789D" w:rsidRDefault="00E617C8" w:rsidP="00D21B4B">
            <w:pPr>
              <w:rPr>
                <w:b/>
                <w:bCs/>
              </w:rPr>
            </w:pPr>
            <w:r w:rsidRPr="00E4789D">
              <w:t>List ANY TWO requirements of chilled foods.</w:t>
            </w:r>
          </w:p>
        </w:tc>
        <w:tc>
          <w:tcPr>
            <w:tcW w:w="240" w:type="pct"/>
            <w:vAlign w:val="bottom"/>
          </w:tcPr>
          <w:p w14:paraId="26C25AC7" w14:textId="77777777" w:rsidR="00E617C8" w:rsidRPr="00E4789D" w:rsidRDefault="00E617C8" w:rsidP="00D21B4B">
            <w:pPr>
              <w:jc w:val="center"/>
            </w:pPr>
            <w:r w:rsidRPr="00E4789D">
              <w:t>CO5</w:t>
            </w:r>
          </w:p>
        </w:tc>
        <w:tc>
          <w:tcPr>
            <w:tcW w:w="243" w:type="pct"/>
            <w:vAlign w:val="bottom"/>
          </w:tcPr>
          <w:p w14:paraId="09213B5E" w14:textId="77777777" w:rsidR="00E617C8" w:rsidRPr="00E4789D" w:rsidRDefault="00E617C8" w:rsidP="00D21B4B">
            <w:pPr>
              <w:jc w:val="center"/>
            </w:pPr>
            <w:r w:rsidRPr="00E4789D">
              <w:t>R</w:t>
            </w:r>
          </w:p>
        </w:tc>
        <w:tc>
          <w:tcPr>
            <w:tcW w:w="260" w:type="pct"/>
            <w:vAlign w:val="bottom"/>
          </w:tcPr>
          <w:p w14:paraId="5AEF4C07" w14:textId="77777777" w:rsidR="00E617C8" w:rsidRPr="00E4789D" w:rsidRDefault="00E617C8" w:rsidP="00D21B4B">
            <w:pPr>
              <w:jc w:val="center"/>
            </w:pPr>
            <w:r w:rsidRPr="00E4789D">
              <w:t>1</w:t>
            </w:r>
          </w:p>
        </w:tc>
      </w:tr>
      <w:tr w:rsidR="00E617C8" w:rsidRPr="00E4789D" w14:paraId="06579DEA" w14:textId="77777777" w:rsidTr="00D21B4B">
        <w:trPr>
          <w:trHeight w:val="283"/>
        </w:trPr>
        <w:tc>
          <w:tcPr>
            <w:tcW w:w="257" w:type="pct"/>
            <w:vAlign w:val="bottom"/>
          </w:tcPr>
          <w:p w14:paraId="4913442E" w14:textId="77777777" w:rsidR="00E617C8" w:rsidRPr="00E4789D" w:rsidRDefault="00E617C8" w:rsidP="00D21B4B">
            <w:pPr>
              <w:jc w:val="center"/>
            </w:pPr>
            <w:r w:rsidRPr="00E4789D">
              <w:t>9.</w:t>
            </w:r>
          </w:p>
        </w:tc>
        <w:tc>
          <w:tcPr>
            <w:tcW w:w="4000" w:type="pct"/>
            <w:gridSpan w:val="2"/>
            <w:vAlign w:val="bottom"/>
          </w:tcPr>
          <w:p w14:paraId="032B7B3F" w14:textId="77777777" w:rsidR="00E617C8" w:rsidRPr="00E4789D" w:rsidRDefault="00E617C8" w:rsidP="00D21B4B">
            <w:pPr>
              <w:pStyle w:val="ListParagraph"/>
              <w:ind w:left="0"/>
              <w:rPr>
                <w:noProof/>
                <w:lang w:eastAsia="zh-TW"/>
              </w:rPr>
            </w:pPr>
            <w:r w:rsidRPr="00E4789D">
              <w:rPr>
                <w:noProof/>
                <w:lang w:eastAsia="zh-TW"/>
              </w:rPr>
              <w:t>Name ANY TWO commonly used freezing method for shellfish.</w:t>
            </w:r>
          </w:p>
        </w:tc>
        <w:tc>
          <w:tcPr>
            <w:tcW w:w="240" w:type="pct"/>
            <w:vAlign w:val="bottom"/>
          </w:tcPr>
          <w:p w14:paraId="3623CDE5" w14:textId="77777777" w:rsidR="00E617C8" w:rsidRPr="00E4789D" w:rsidRDefault="00E617C8" w:rsidP="00D21B4B">
            <w:pPr>
              <w:jc w:val="center"/>
            </w:pPr>
            <w:r w:rsidRPr="00E4789D">
              <w:t>CO4</w:t>
            </w:r>
          </w:p>
        </w:tc>
        <w:tc>
          <w:tcPr>
            <w:tcW w:w="243" w:type="pct"/>
            <w:vAlign w:val="bottom"/>
          </w:tcPr>
          <w:p w14:paraId="169E91E7" w14:textId="77777777" w:rsidR="00E617C8" w:rsidRPr="00E4789D" w:rsidRDefault="00E617C8" w:rsidP="00D21B4B">
            <w:pPr>
              <w:jc w:val="center"/>
            </w:pPr>
            <w:r w:rsidRPr="00E4789D">
              <w:t>R</w:t>
            </w:r>
          </w:p>
        </w:tc>
        <w:tc>
          <w:tcPr>
            <w:tcW w:w="260" w:type="pct"/>
            <w:vAlign w:val="bottom"/>
          </w:tcPr>
          <w:p w14:paraId="5C500EE0" w14:textId="77777777" w:rsidR="00E617C8" w:rsidRPr="00E4789D" w:rsidRDefault="00E617C8" w:rsidP="00D21B4B">
            <w:pPr>
              <w:jc w:val="center"/>
            </w:pPr>
            <w:r w:rsidRPr="00E4789D">
              <w:t>1</w:t>
            </w:r>
          </w:p>
        </w:tc>
      </w:tr>
      <w:tr w:rsidR="00E617C8" w:rsidRPr="00E4789D" w14:paraId="7CF9D1C5" w14:textId="77777777" w:rsidTr="00D21B4B">
        <w:trPr>
          <w:trHeight w:val="283"/>
        </w:trPr>
        <w:tc>
          <w:tcPr>
            <w:tcW w:w="257" w:type="pct"/>
            <w:vAlign w:val="bottom"/>
          </w:tcPr>
          <w:p w14:paraId="6A51DB1E" w14:textId="77777777" w:rsidR="00E617C8" w:rsidRPr="00E4789D" w:rsidRDefault="00E617C8" w:rsidP="00D21B4B">
            <w:pPr>
              <w:jc w:val="center"/>
            </w:pPr>
            <w:r w:rsidRPr="00E4789D">
              <w:t>10.</w:t>
            </w:r>
          </w:p>
        </w:tc>
        <w:tc>
          <w:tcPr>
            <w:tcW w:w="4000" w:type="pct"/>
            <w:gridSpan w:val="2"/>
            <w:vAlign w:val="bottom"/>
          </w:tcPr>
          <w:p w14:paraId="6150082E" w14:textId="77777777" w:rsidR="00E617C8" w:rsidRPr="00E4789D" w:rsidRDefault="00E617C8" w:rsidP="00D21B4B">
            <w:r w:rsidRPr="00E4789D">
              <w:rPr>
                <w:noProof/>
                <w:lang w:eastAsia="zh-TW"/>
              </w:rPr>
              <w:t xml:space="preserve">Mention the optimum temperature range for survival of </w:t>
            </w:r>
            <w:r w:rsidRPr="00E4789D">
              <w:rPr>
                <w:i/>
                <w:iCs/>
                <w:noProof/>
                <w:lang w:eastAsia="zh-TW"/>
              </w:rPr>
              <w:t>Psychrophiles</w:t>
            </w:r>
            <w:r w:rsidRPr="00E4789D">
              <w:rPr>
                <w:noProof/>
                <w:lang w:eastAsia="zh-TW"/>
              </w:rPr>
              <w:t>.</w:t>
            </w:r>
          </w:p>
        </w:tc>
        <w:tc>
          <w:tcPr>
            <w:tcW w:w="240" w:type="pct"/>
            <w:vAlign w:val="bottom"/>
          </w:tcPr>
          <w:p w14:paraId="5656B755" w14:textId="77777777" w:rsidR="00E617C8" w:rsidRPr="00E4789D" w:rsidRDefault="00E617C8" w:rsidP="00D21B4B">
            <w:pPr>
              <w:jc w:val="center"/>
            </w:pPr>
            <w:r w:rsidRPr="00E4789D">
              <w:t>CO4</w:t>
            </w:r>
          </w:p>
        </w:tc>
        <w:tc>
          <w:tcPr>
            <w:tcW w:w="243" w:type="pct"/>
            <w:vAlign w:val="bottom"/>
          </w:tcPr>
          <w:p w14:paraId="57C423ED" w14:textId="77777777" w:rsidR="00E617C8" w:rsidRPr="00E4789D" w:rsidRDefault="00E617C8" w:rsidP="00D21B4B">
            <w:pPr>
              <w:jc w:val="center"/>
            </w:pPr>
            <w:r w:rsidRPr="00E4789D">
              <w:t>R</w:t>
            </w:r>
          </w:p>
        </w:tc>
        <w:tc>
          <w:tcPr>
            <w:tcW w:w="260" w:type="pct"/>
            <w:vAlign w:val="bottom"/>
          </w:tcPr>
          <w:p w14:paraId="1AA31218" w14:textId="77777777" w:rsidR="00E617C8" w:rsidRPr="00E4789D" w:rsidRDefault="00E617C8" w:rsidP="00D21B4B">
            <w:pPr>
              <w:jc w:val="center"/>
            </w:pPr>
            <w:r w:rsidRPr="00E4789D">
              <w:t>1</w:t>
            </w:r>
          </w:p>
        </w:tc>
      </w:tr>
      <w:tr w:rsidR="00E617C8" w:rsidRPr="00E4789D" w14:paraId="48343CA8" w14:textId="77777777" w:rsidTr="0075790B">
        <w:trPr>
          <w:trHeight w:val="397"/>
        </w:trPr>
        <w:tc>
          <w:tcPr>
            <w:tcW w:w="5000" w:type="pct"/>
            <w:gridSpan w:val="6"/>
            <w:vAlign w:val="center"/>
          </w:tcPr>
          <w:p w14:paraId="16F17578" w14:textId="77777777" w:rsidR="00E617C8" w:rsidRPr="00E4789D" w:rsidRDefault="00E617C8" w:rsidP="008C57B9">
            <w:pPr>
              <w:jc w:val="center"/>
              <w:rPr>
                <w:b/>
                <w:u w:val="single"/>
              </w:rPr>
            </w:pPr>
            <w:r w:rsidRPr="00E4789D">
              <w:rPr>
                <w:b/>
                <w:u w:val="single"/>
              </w:rPr>
              <w:t>PART – B (6 X 3 = 18 MARKS)</w:t>
            </w:r>
          </w:p>
        </w:tc>
      </w:tr>
      <w:tr w:rsidR="00E617C8" w:rsidRPr="00E4789D" w14:paraId="36F273F4" w14:textId="77777777" w:rsidTr="00D21B4B">
        <w:trPr>
          <w:trHeight w:val="283"/>
        </w:trPr>
        <w:tc>
          <w:tcPr>
            <w:tcW w:w="257" w:type="pct"/>
            <w:vAlign w:val="bottom"/>
          </w:tcPr>
          <w:p w14:paraId="1707DE7D" w14:textId="77777777" w:rsidR="00E617C8" w:rsidRPr="00E4789D" w:rsidRDefault="00E617C8" w:rsidP="009D0856">
            <w:pPr>
              <w:pStyle w:val="NoSpacing"/>
            </w:pPr>
            <w:r w:rsidRPr="00E4789D">
              <w:t>11.</w:t>
            </w:r>
          </w:p>
        </w:tc>
        <w:tc>
          <w:tcPr>
            <w:tcW w:w="4000" w:type="pct"/>
            <w:gridSpan w:val="2"/>
            <w:vAlign w:val="bottom"/>
          </w:tcPr>
          <w:p w14:paraId="23EF12A4" w14:textId="77777777" w:rsidR="00E617C8" w:rsidRPr="00E4789D" w:rsidRDefault="00E617C8" w:rsidP="009D0856">
            <w:pPr>
              <w:pStyle w:val="NoSpacing"/>
            </w:pPr>
            <w:r w:rsidRPr="00E4789D">
              <w:t>List ANY THREE secondary refrigerants describing their properties.</w:t>
            </w:r>
          </w:p>
        </w:tc>
        <w:tc>
          <w:tcPr>
            <w:tcW w:w="240" w:type="pct"/>
            <w:vAlign w:val="bottom"/>
          </w:tcPr>
          <w:p w14:paraId="25AADE05" w14:textId="77777777" w:rsidR="00E617C8" w:rsidRPr="00E4789D" w:rsidRDefault="00E617C8" w:rsidP="009D0856">
            <w:pPr>
              <w:pStyle w:val="NoSpacing"/>
              <w:jc w:val="center"/>
            </w:pPr>
            <w:r w:rsidRPr="00E4789D">
              <w:t>CO1</w:t>
            </w:r>
          </w:p>
        </w:tc>
        <w:tc>
          <w:tcPr>
            <w:tcW w:w="243" w:type="pct"/>
            <w:vAlign w:val="bottom"/>
          </w:tcPr>
          <w:p w14:paraId="27142163" w14:textId="77777777" w:rsidR="00E617C8" w:rsidRPr="00E4789D" w:rsidRDefault="00E617C8" w:rsidP="009D0856">
            <w:pPr>
              <w:pStyle w:val="NoSpacing"/>
              <w:jc w:val="center"/>
            </w:pPr>
            <w:r w:rsidRPr="00E4789D">
              <w:t>R</w:t>
            </w:r>
          </w:p>
        </w:tc>
        <w:tc>
          <w:tcPr>
            <w:tcW w:w="260" w:type="pct"/>
            <w:vAlign w:val="bottom"/>
          </w:tcPr>
          <w:p w14:paraId="4A5195F3" w14:textId="77777777" w:rsidR="00E617C8" w:rsidRPr="00E4789D" w:rsidRDefault="00E617C8" w:rsidP="009D0856">
            <w:pPr>
              <w:pStyle w:val="NoSpacing"/>
              <w:jc w:val="center"/>
            </w:pPr>
            <w:r w:rsidRPr="00E4789D">
              <w:t>3</w:t>
            </w:r>
          </w:p>
        </w:tc>
      </w:tr>
      <w:tr w:rsidR="00E617C8" w:rsidRPr="00E4789D" w14:paraId="1E49E6C3" w14:textId="77777777" w:rsidTr="00D21B4B">
        <w:trPr>
          <w:trHeight w:val="283"/>
        </w:trPr>
        <w:tc>
          <w:tcPr>
            <w:tcW w:w="257" w:type="pct"/>
            <w:vAlign w:val="bottom"/>
          </w:tcPr>
          <w:p w14:paraId="0E5727F8" w14:textId="77777777" w:rsidR="00E617C8" w:rsidRPr="00E4789D" w:rsidRDefault="00E617C8" w:rsidP="009D0856">
            <w:pPr>
              <w:pStyle w:val="NoSpacing"/>
            </w:pPr>
            <w:r w:rsidRPr="00E4789D">
              <w:t>12.</w:t>
            </w:r>
          </w:p>
        </w:tc>
        <w:tc>
          <w:tcPr>
            <w:tcW w:w="4000" w:type="pct"/>
            <w:gridSpan w:val="2"/>
            <w:vAlign w:val="bottom"/>
          </w:tcPr>
          <w:p w14:paraId="40A4FDC8" w14:textId="77777777" w:rsidR="00E617C8" w:rsidRPr="00E4789D" w:rsidRDefault="00E617C8" w:rsidP="00F8227F">
            <w:r w:rsidRPr="00E4789D">
              <w:t>Explain the need for cooling in dairy industry.</w:t>
            </w:r>
          </w:p>
        </w:tc>
        <w:tc>
          <w:tcPr>
            <w:tcW w:w="240" w:type="pct"/>
            <w:vAlign w:val="bottom"/>
          </w:tcPr>
          <w:p w14:paraId="14A8AD56" w14:textId="77777777" w:rsidR="00E617C8" w:rsidRPr="00E4789D" w:rsidRDefault="00E617C8" w:rsidP="009D0856">
            <w:pPr>
              <w:pStyle w:val="NoSpacing"/>
              <w:jc w:val="center"/>
            </w:pPr>
            <w:r w:rsidRPr="00E4789D">
              <w:t>CO1</w:t>
            </w:r>
          </w:p>
        </w:tc>
        <w:tc>
          <w:tcPr>
            <w:tcW w:w="243" w:type="pct"/>
            <w:vAlign w:val="bottom"/>
          </w:tcPr>
          <w:p w14:paraId="260E8141" w14:textId="77777777" w:rsidR="00E617C8" w:rsidRPr="00E4789D" w:rsidRDefault="00E617C8" w:rsidP="009D0856">
            <w:pPr>
              <w:pStyle w:val="NoSpacing"/>
              <w:jc w:val="center"/>
            </w:pPr>
            <w:r w:rsidRPr="00E4789D">
              <w:t>An</w:t>
            </w:r>
          </w:p>
        </w:tc>
        <w:tc>
          <w:tcPr>
            <w:tcW w:w="260" w:type="pct"/>
            <w:vAlign w:val="bottom"/>
          </w:tcPr>
          <w:p w14:paraId="15815942" w14:textId="77777777" w:rsidR="00E617C8" w:rsidRPr="00E4789D" w:rsidRDefault="00E617C8" w:rsidP="009D0856">
            <w:pPr>
              <w:pStyle w:val="NoSpacing"/>
              <w:jc w:val="center"/>
            </w:pPr>
            <w:r w:rsidRPr="00E4789D">
              <w:t>3</w:t>
            </w:r>
          </w:p>
        </w:tc>
      </w:tr>
      <w:tr w:rsidR="00E617C8" w:rsidRPr="00E4789D" w14:paraId="6F4453D5" w14:textId="77777777" w:rsidTr="00D21B4B">
        <w:trPr>
          <w:trHeight w:val="283"/>
        </w:trPr>
        <w:tc>
          <w:tcPr>
            <w:tcW w:w="257" w:type="pct"/>
            <w:vAlign w:val="bottom"/>
          </w:tcPr>
          <w:p w14:paraId="142679A5" w14:textId="77777777" w:rsidR="00E617C8" w:rsidRPr="00E4789D" w:rsidRDefault="00E617C8" w:rsidP="009D0856">
            <w:pPr>
              <w:pStyle w:val="NoSpacing"/>
            </w:pPr>
            <w:r w:rsidRPr="00E4789D">
              <w:t>13.</w:t>
            </w:r>
          </w:p>
        </w:tc>
        <w:tc>
          <w:tcPr>
            <w:tcW w:w="4000" w:type="pct"/>
            <w:gridSpan w:val="2"/>
            <w:vAlign w:val="bottom"/>
          </w:tcPr>
          <w:p w14:paraId="23156843" w14:textId="77777777" w:rsidR="00E617C8" w:rsidRPr="00E4789D" w:rsidRDefault="00E617C8" w:rsidP="009D0856">
            <w:pPr>
              <w:pStyle w:val="NoSpacing"/>
            </w:pPr>
            <w:r w:rsidRPr="00E4789D">
              <w:t>List the FOUR basic systems used to protect freezer floors from frost heave.</w:t>
            </w:r>
          </w:p>
        </w:tc>
        <w:tc>
          <w:tcPr>
            <w:tcW w:w="240" w:type="pct"/>
            <w:vAlign w:val="bottom"/>
          </w:tcPr>
          <w:p w14:paraId="074DAA76" w14:textId="77777777" w:rsidR="00E617C8" w:rsidRPr="00E4789D" w:rsidRDefault="00E617C8" w:rsidP="009D0856">
            <w:pPr>
              <w:pStyle w:val="NoSpacing"/>
              <w:jc w:val="center"/>
            </w:pPr>
            <w:r w:rsidRPr="00E4789D">
              <w:t>CO4</w:t>
            </w:r>
          </w:p>
        </w:tc>
        <w:tc>
          <w:tcPr>
            <w:tcW w:w="243" w:type="pct"/>
            <w:vAlign w:val="bottom"/>
          </w:tcPr>
          <w:p w14:paraId="4991155B" w14:textId="77777777" w:rsidR="00E617C8" w:rsidRPr="00E4789D" w:rsidRDefault="00E617C8" w:rsidP="009D0856">
            <w:pPr>
              <w:pStyle w:val="NoSpacing"/>
              <w:jc w:val="center"/>
            </w:pPr>
            <w:r w:rsidRPr="00E4789D">
              <w:t>R</w:t>
            </w:r>
          </w:p>
        </w:tc>
        <w:tc>
          <w:tcPr>
            <w:tcW w:w="260" w:type="pct"/>
            <w:vAlign w:val="bottom"/>
          </w:tcPr>
          <w:p w14:paraId="5DED2F81" w14:textId="77777777" w:rsidR="00E617C8" w:rsidRPr="00E4789D" w:rsidRDefault="00E617C8" w:rsidP="009D0856">
            <w:pPr>
              <w:pStyle w:val="NoSpacing"/>
              <w:jc w:val="center"/>
            </w:pPr>
            <w:r w:rsidRPr="00E4789D">
              <w:t>3</w:t>
            </w:r>
          </w:p>
        </w:tc>
      </w:tr>
      <w:tr w:rsidR="00E617C8" w:rsidRPr="00E4789D" w14:paraId="6B015833" w14:textId="77777777" w:rsidTr="00D21B4B">
        <w:trPr>
          <w:trHeight w:val="283"/>
        </w:trPr>
        <w:tc>
          <w:tcPr>
            <w:tcW w:w="257" w:type="pct"/>
            <w:vAlign w:val="bottom"/>
          </w:tcPr>
          <w:p w14:paraId="2B5108C4" w14:textId="77777777" w:rsidR="00E617C8" w:rsidRPr="00E4789D" w:rsidRDefault="00E617C8" w:rsidP="009D0856">
            <w:pPr>
              <w:pStyle w:val="NoSpacing"/>
            </w:pPr>
            <w:r w:rsidRPr="00E4789D">
              <w:t>14.</w:t>
            </w:r>
          </w:p>
        </w:tc>
        <w:tc>
          <w:tcPr>
            <w:tcW w:w="4000" w:type="pct"/>
            <w:gridSpan w:val="2"/>
            <w:vAlign w:val="bottom"/>
          </w:tcPr>
          <w:p w14:paraId="5ECA20BE" w14:textId="77777777" w:rsidR="00E617C8" w:rsidRPr="00E4789D" w:rsidRDefault="00E617C8" w:rsidP="009D0856">
            <w:pPr>
              <w:pStyle w:val="NoSpacing"/>
            </w:pPr>
            <w:r w:rsidRPr="00E4789D">
              <w:t>Write the main technical advantages of using glass as packaging material for chilled foods.</w:t>
            </w:r>
          </w:p>
        </w:tc>
        <w:tc>
          <w:tcPr>
            <w:tcW w:w="240" w:type="pct"/>
            <w:vAlign w:val="bottom"/>
          </w:tcPr>
          <w:p w14:paraId="0B56F530" w14:textId="77777777" w:rsidR="00E617C8" w:rsidRPr="00E4789D" w:rsidRDefault="00E617C8" w:rsidP="009D0856">
            <w:pPr>
              <w:pStyle w:val="NoSpacing"/>
              <w:jc w:val="center"/>
            </w:pPr>
            <w:r w:rsidRPr="00E4789D">
              <w:t>CO5</w:t>
            </w:r>
          </w:p>
        </w:tc>
        <w:tc>
          <w:tcPr>
            <w:tcW w:w="243" w:type="pct"/>
            <w:vAlign w:val="bottom"/>
          </w:tcPr>
          <w:p w14:paraId="2208F5F3" w14:textId="77777777" w:rsidR="00E617C8" w:rsidRPr="00E4789D" w:rsidRDefault="00E617C8" w:rsidP="009D0856">
            <w:pPr>
              <w:pStyle w:val="NoSpacing"/>
              <w:jc w:val="center"/>
            </w:pPr>
            <w:r w:rsidRPr="00E4789D">
              <w:t>A</w:t>
            </w:r>
          </w:p>
        </w:tc>
        <w:tc>
          <w:tcPr>
            <w:tcW w:w="260" w:type="pct"/>
            <w:vAlign w:val="bottom"/>
          </w:tcPr>
          <w:p w14:paraId="4CD03801" w14:textId="77777777" w:rsidR="00E617C8" w:rsidRPr="00E4789D" w:rsidRDefault="00E617C8" w:rsidP="009D0856">
            <w:pPr>
              <w:pStyle w:val="NoSpacing"/>
              <w:jc w:val="center"/>
            </w:pPr>
            <w:r w:rsidRPr="00E4789D">
              <w:t>3</w:t>
            </w:r>
          </w:p>
        </w:tc>
      </w:tr>
      <w:tr w:rsidR="00E617C8" w:rsidRPr="00E4789D" w14:paraId="06E49411" w14:textId="77777777" w:rsidTr="00D21B4B">
        <w:trPr>
          <w:trHeight w:val="283"/>
        </w:trPr>
        <w:tc>
          <w:tcPr>
            <w:tcW w:w="257" w:type="pct"/>
            <w:vAlign w:val="bottom"/>
          </w:tcPr>
          <w:p w14:paraId="2DA19490" w14:textId="77777777" w:rsidR="00E617C8" w:rsidRPr="00E4789D" w:rsidRDefault="00E617C8" w:rsidP="009D0856">
            <w:pPr>
              <w:pStyle w:val="NoSpacing"/>
            </w:pPr>
            <w:r w:rsidRPr="00E4789D">
              <w:t>15.</w:t>
            </w:r>
          </w:p>
        </w:tc>
        <w:tc>
          <w:tcPr>
            <w:tcW w:w="4000" w:type="pct"/>
            <w:gridSpan w:val="2"/>
            <w:vAlign w:val="bottom"/>
          </w:tcPr>
          <w:p w14:paraId="2ACD31DA" w14:textId="77777777" w:rsidR="00E617C8" w:rsidRPr="00E4789D" w:rsidRDefault="00E617C8" w:rsidP="009D0856">
            <w:pPr>
              <w:pStyle w:val="NoSpacing"/>
            </w:pPr>
            <w:r w:rsidRPr="00E4789D">
              <w:t>Explain the mechanism on which CO</w:t>
            </w:r>
            <w:r w:rsidRPr="00E4789D">
              <w:rPr>
                <w:vertAlign w:val="subscript"/>
              </w:rPr>
              <w:t>2</w:t>
            </w:r>
            <w:r w:rsidRPr="00E4789D">
              <w:t xml:space="preserve"> scavengers/emitters work.</w:t>
            </w:r>
          </w:p>
        </w:tc>
        <w:tc>
          <w:tcPr>
            <w:tcW w:w="240" w:type="pct"/>
            <w:vAlign w:val="bottom"/>
          </w:tcPr>
          <w:p w14:paraId="1CFE545C" w14:textId="77777777" w:rsidR="00E617C8" w:rsidRPr="00E4789D" w:rsidRDefault="00E617C8" w:rsidP="009D0856">
            <w:pPr>
              <w:pStyle w:val="NoSpacing"/>
              <w:jc w:val="center"/>
            </w:pPr>
            <w:r w:rsidRPr="00E4789D">
              <w:t>CO4</w:t>
            </w:r>
          </w:p>
        </w:tc>
        <w:tc>
          <w:tcPr>
            <w:tcW w:w="243" w:type="pct"/>
            <w:vAlign w:val="bottom"/>
          </w:tcPr>
          <w:p w14:paraId="63F710EE" w14:textId="77777777" w:rsidR="00E617C8" w:rsidRPr="00E4789D" w:rsidRDefault="00E617C8" w:rsidP="009D0856">
            <w:pPr>
              <w:pStyle w:val="NoSpacing"/>
              <w:jc w:val="center"/>
            </w:pPr>
            <w:r w:rsidRPr="00E4789D">
              <w:t>A</w:t>
            </w:r>
          </w:p>
        </w:tc>
        <w:tc>
          <w:tcPr>
            <w:tcW w:w="260" w:type="pct"/>
            <w:vAlign w:val="bottom"/>
          </w:tcPr>
          <w:p w14:paraId="18516D8E" w14:textId="77777777" w:rsidR="00E617C8" w:rsidRPr="00E4789D" w:rsidRDefault="00E617C8" w:rsidP="009D0856">
            <w:pPr>
              <w:pStyle w:val="NoSpacing"/>
              <w:jc w:val="center"/>
            </w:pPr>
            <w:r w:rsidRPr="00E4789D">
              <w:t>3</w:t>
            </w:r>
          </w:p>
        </w:tc>
      </w:tr>
      <w:tr w:rsidR="00E617C8" w:rsidRPr="00E4789D" w14:paraId="3CC27DCF" w14:textId="77777777" w:rsidTr="00D21B4B">
        <w:trPr>
          <w:trHeight w:val="283"/>
        </w:trPr>
        <w:tc>
          <w:tcPr>
            <w:tcW w:w="257" w:type="pct"/>
            <w:vAlign w:val="bottom"/>
          </w:tcPr>
          <w:p w14:paraId="0A10FB7D" w14:textId="77777777" w:rsidR="00E617C8" w:rsidRPr="00E4789D" w:rsidRDefault="00E617C8" w:rsidP="009D0856">
            <w:pPr>
              <w:pStyle w:val="NoSpacing"/>
            </w:pPr>
            <w:r w:rsidRPr="00E4789D">
              <w:t>16.</w:t>
            </w:r>
          </w:p>
        </w:tc>
        <w:tc>
          <w:tcPr>
            <w:tcW w:w="4000" w:type="pct"/>
            <w:gridSpan w:val="2"/>
            <w:vAlign w:val="bottom"/>
          </w:tcPr>
          <w:p w14:paraId="488C9D70" w14:textId="77777777" w:rsidR="00E617C8" w:rsidRPr="00E4789D" w:rsidRDefault="00E617C8" w:rsidP="0093354B">
            <w:pPr>
              <w:rPr>
                <w:bCs/>
              </w:rPr>
            </w:pPr>
            <w:r w:rsidRPr="00E4789D">
              <w:rPr>
                <w:bCs/>
              </w:rPr>
              <w:t>Discuss the various freezing methods.</w:t>
            </w:r>
          </w:p>
        </w:tc>
        <w:tc>
          <w:tcPr>
            <w:tcW w:w="240" w:type="pct"/>
            <w:vAlign w:val="bottom"/>
          </w:tcPr>
          <w:p w14:paraId="55809FE9" w14:textId="77777777" w:rsidR="00E617C8" w:rsidRPr="00E4789D" w:rsidRDefault="00E617C8" w:rsidP="009D0856">
            <w:pPr>
              <w:pStyle w:val="NoSpacing"/>
              <w:jc w:val="center"/>
            </w:pPr>
            <w:r w:rsidRPr="00E4789D">
              <w:t>CO4</w:t>
            </w:r>
          </w:p>
        </w:tc>
        <w:tc>
          <w:tcPr>
            <w:tcW w:w="243" w:type="pct"/>
            <w:vAlign w:val="bottom"/>
          </w:tcPr>
          <w:p w14:paraId="42839FC3" w14:textId="77777777" w:rsidR="00E617C8" w:rsidRPr="00E4789D" w:rsidRDefault="00E617C8" w:rsidP="009D0856">
            <w:pPr>
              <w:pStyle w:val="NoSpacing"/>
              <w:jc w:val="center"/>
            </w:pPr>
            <w:r w:rsidRPr="00E4789D">
              <w:t>U</w:t>
            </w:r>
          </w:p>
        </w:tc>
        <w:tc>
          <w:tcPr>
            <w:tcW w:w="260" w:type="pct"/>
            <w:vAlign w:val="bottom"/>
          </w:tcPr>
          <w:p w14:paraId="4E94C7D1" w14:textId="77777777" w:rsidR="00E617C8" w:rsidRPr="00E4789D" w:rsidRDefault="00E617C8" w:rsidP="009D0856">
            <w:pPr>
              <w:pStyle w:val="NoSpacing"/>
              <w:jc w:val="center"/>
            </w:pPr>
            <w:r w:rsidRPr="00E4789D">
              <w:t>3</w:t>
            </w:r>
          </w:p>
        </w:tc>
      </w:tr>
      <w:tr w:rsidR="00E617C8" w:rsidRPr="00E4789D" w14:paraId="3C54207D" w14:textId="77777777" w:rsidTr="0037089B">
        <w:trPr>
          <w:trHeight w:val="552"/>
        </w:trPr>
        <w:tc>
          <w:tcPr>
            <w:tcW w:w="5000" w:type="pct"/>
            <w:gridSpan w:val="6"/>
          </w:tcPr>
          <w:p w14:paraId="0C6142B9" w14:textId="77777777" w:rsidR="00E617C8" w:rsidRPr="00E4789D" w:rsidRDefault="00E617C8" w:rsidP="00375CD9">
            <w:pPr>
              <w:jc w:val="center"/>
              <w:rPr>
                <w:b/>
                <w:u w:val="single"/>
              </w:rPr>
            </w:pPr>
            <w:r w:rsidRPr="00E4789D">
              <w:rPr>
                <w:b/>
                <w:u w:val="single"/>
              </w:rPr>
              <w:t>PART – C (6 X 12 = 72 MARKS)</w:t>
            </w:r>
          </w:p>
          <w:p w14:paraId="0A49627E" w14:textId="77777777" w:rsidR="00E617C8" w:rsidRPr="00E4789D" w:rsidRDefault="00E617C8" w:rsidP="00375CD9">
            <w:pPr>
              <w:jc w:val="center"/>
              <w:rPr>
                <w:b/>
              </w:rPr>
            </w:pPr>
            <w:r w:rsidRPr="00E4789D">
              <w:rPr>
                <w:b/>
              </w:rPr>
              <w:t>(Answer any five Questions from Q. No. 17 to 23, Q. No. 24 is Compulsory)</w:t>
            </w:r>
          </w:p>
        </w:tc>
      </w:tr>
      <w:tr w:rsidR="00E617C8" w:rsidRPr="00E4789D" w14:paraId="58E0EA0D" w14:textId="77777777" w:rsidTr="00D21B4B">
        <w:trPr>
          <w:trHeight w:val="283"/>
        </w:trPr>
        <w:tc>
          <w:tcPr>
            <w:tcW w:w="257" w:type="pct"/>
            <w:vAlign w:val="bottom"/>
          </w:tcPr>
          <w:p w14:paraId="026F3567" w14:textId="77777777" w:rsidR="00E617C8" w:rsidRPr="00E4789D" w:rsidRDefault="00E617C8" w:rsidP="009D0856">
            <w:pPr>
              <w:jc w:val="center"/>
            </w:pPr>
            <w:r w:rsidRPr="00E4789D">
              <w:t>17.</w:t>
            </w:r>
          </w:p>
        </w:tc>
        <w:tc>
          <w:tcPr>
            <w:tcW w:w="189" w:type="pct"/>
            <w:vAlign w:val="bottom"/>
          </w:tcPr>
          <w:p w14:paraId="7F6069A9" w14:textId="77777777" w:rsidR="00E617C8" w:rsidRPr="00E4789D" w:rsidRDefault="00E617C8" w:rsidP="009D0856">
            <w:pPr>
              <w:jc w:val="center"/>
            </w:pPr>
            <w:r w:rsidRPr="00E4789D">
              <w:t>a.</w:t>
            </w:r>
          </w:p>
        </w:tc>
        <w:tc>
          <w:tcPr>
            <w:tcW w:w="3810" w:type="pct"/>
            <w:vAlign w:val="bottom"/>
          </w:tcPr>
          <w:p w14:paraId="30C26FE9" w14:textId="77777777" w:rsidR="00E617C8" w:rsidRPr="00E4789D" w:rsidRDefault="00E617C8" w:rsidP="0075790B">
            <w:pPr>
              <w:jc w:val="both"/>
            </w:pPr>
            <w:r w:rsidRPr="00E4789D">
              <w:t>Explain the working of Domestic Electrolux refrigerator.</w:t>
            </w:r>
          </w:p>
        </w:tc>
        <w:tc>
          <w:tcPr>
            <w:tcW w:w="240" w:type="pct"/>
            <w:vAlign w:val="bottom"/>
          </w:tcPr>
          <w:p w14:paraId="2E4BFD43" w14:textId="77777777" w:rsidR="00E617C8" w:rsidRPr="00E4789D" w:rsidRDefault="00E617C8" w:rsidP="009D0856">
            <w:pPr>
              <w:jc w:val="center"/>
            </w:pPr>
            <w:r w:rsidRPr="00E4789D">
              <w:t>CO1</w:t>
            </w:r>
          </w:p>
        </w:tc>
        <w:tc>
          <w:tcPr>
            <w:tcW w:w="243" w:type="pct"/>
            <w:vAlign w:val="bottom"/>
          </w:tcPr>
          <w:p w14:paraId="343FAEFC" w14:textId="77777777" w:rsidR="00E617C8" w:rsidRPr="00E4789D" w:rsidRDefault="00E617C8" w:rsidP="009D0856">
            <w:pPr>
              <w:jc w:val="center"/>
            </w:pPr>
            <w:r w:rsidRPr="00E4789D">
              <w:t>An</w:t>
            </w:r>
          </w:p>
        </w:tc>
        <w:tc>
          <w:tcPr>
            <w:tcW w:w="260" w:type="pct"/>
            <w:vAlign w:val="bottom"/>
          </w:tcPr>
          <w:p w14:paraId="0A28C381" w14:textId="77777777" w:rsidR="00E617C8" w:rsidRPr="00E4789D" w:rsidRDefault="00E617C8" w:rsidP="009D0856">
            <w:pPr>
              <w:jc w:val="center"/>
            </w:pPr>
            <w:r w:rsidRPr="00E4789D">
              <w:t>6</w:t>
            </w:r>
          </w:p>
        </w:tc>
      </w:tr>
      <w:tr w:rsidR="00E617C8" w:rsidRPr="00E4789D" w14:paraId="1212A215" w14:textId="77777777" w:rsidTr="0075790B">
        <w:trPr>
          <w:trHeight w:val="283"/>
        </w:trPr>
        <w:tc>
          <w:tcPr>
            <w:tcW w:w="257" w:type="pct"/>
            <w:vAlign w:val="bottom"/>
          </w:tcPr>
          <w:p w14:paraId="477FEBC9" w14:textId="77777777" w:rsidR="00E617C8" w:rsidRPr="00E4789D" w:rsidRDefault="00E617C8" w:rsidP="009D0856">
            <w:pPr>
              <w:jc w:val="center"/>
            </w:pPr>
          </w:p>
        </w:tc>
        <w:tc>
          <w:tcPr>
            <w:tcW w:w="189" w:type="pct"/>
          </w:tcPr>
          <w:p w14:paraId="1185498D" w14:textId="77777777" w:rsidR="00E617C8" w:rsidRPr="00E4789D" w:rsidRDefault="00E617C8" w:rsidP="0075790B">
            <w:pPr>
              <w:jc w:val="center"/>
            </w:pPr>
            <w:r w:rsidRPr="00E4789D">
              <w:t>b.</w:t>
            </w:r>
          </w:p>
          <w:p w14:paraId="41635D4C" w14:textId="77777777" w:rsidR="00E617C8" w:rsidRPr="00E4789D" w:rsidRDefault="00E617C8" w:rsidP="0075790B">
            <w:pPr>
              <w:jc w:val="center"/>
            </w:pPr>
          </w:p>
          <w:p w14:paraId="1BFEF37E" w14:textId="77777777" w:rsidR="00E617C8" w:rsidRPr="00E4789D" w:rsidRDefault="00E617C8" w:rsidP="0075790B">
            <w:pPr>
              <w:jc w:val="center"/>
            </w:pPr>
          </w:p>
          <w:p w14:paraId="1ECFFC2C" w14:textId="77777777" w:rsidR="00E617C8" w:rsidRPr="00E4789D" w:rsidRDefault="00E617C8" w:rsidP="0075790B">
            <w:pPr>
              <w:jc w:val="center"/>
            </w:pPr>
          </w:p>
        </w:tc>
        <w:tc>
          <w:tcPr>
            <w:tcW w:w="3810" w:type="pct"/>
            <w:vAlign w:val="bottom"/>
          </w:tcPr>
          <w:p w14:paraId="2C09DDD5" w14:textId="77777777" w:rsidR="00E617C8" w:rsidRPr="00E4789D" w:rsidRDefault="00E617C8" w:rsidP="0075790B">
            <w:pPr>
              <w:jc w:val="both"/>
              <w:rPr>
                <w:bCs/>
              </w:rPr>
            </w:pPr>
            <w:r w:rsidRPr="00E4789D">
              <w:rPr>
                <w:bCs/>
                <w:lang w:val="en-IN"/>
              </w:rPr>
              <w:t>A heat transfer rate of 250 kW is to be effected through a change in medium temperature of 15⁰C. What must be the cross sectional area be to convey this energy flow if:</w:t>
            </w:r>
          </w:p>
          <w:p w14:paraId="118FF08D" w14:textId="77777777" w:rsidR="00E617C8" w:rsidRPr="00E4789D" w:rsidRDefault="00E617C8" w:rsidP="00E617C8">
            <w:pPr>
              <w:pStyle w:val="ListParagraph"/>
              <w:numPr>
                <w:ilvl w:val="0"/>
                <w:numId w:val="15"/>
              </w:numPr>
              <w:jc w:val="both"/>
              <w:rPr>
                <w:bCs/>
              </w:rPr>
            </w:pPr>
            <w:r w:rsidRPr="00E4789D">
              <w:rPr>
                <w:bCs/>
                <w:lang w:val="en-IN"/>
              </w:rPr>
              <w:t>a water pipe is used and the water velocity is 1 m/s</w:t>
            </w:r>
          </w:p>
          <w:p w14:paraId="5A0BFF3A" w14:textId="77777777" w:rsidR="00E617C8" w:rsidRPr="00E4789D" w:rsidRDefault="00E617C8" w:rsidP="00E617C8">
            <w:pPr>
              <w:numPr>
                <w:ilvl w:val="0"/>
                <w:numId w:val="15"/>
              </w:numPr>
              <w:jc w:val="both"/>
              <w:rPr>
                <w:bCs/>
              </w:rPr>
            </w:pPr>
            <w:r w:rsidRPr="00E4789D">
              <w:rPr>
                <w:bCs/>
                <w:lang w:val="en-IN"/>
              </w:rPr>
              <w:t>an air duct is used and the air velocity is 10 m/s?</w:t>
            </w:r>
          </w:p>
        </w:tc>
        <w:tc>
          <w:tcPr>
            <w:tcW w:w="240" w:type="pct"/>
          </w:tcPr>
          <w:p w14:paraId="194B4225" w14:textId="77777777" w:rsidR="00E617C8" w:rsidRPr="00E4789D" w:rsidRDefault="00E617C8" w:rsidP="0075790B">
            <w:pPr>
              <w:jc w:val="center"/>
            </w:pPr>
            <w:r w:rsidRPr="00E4789D">
              <w:t>CO1</w:t>
            </w:r>
          </w:p>
          <w:p w14:paraId="77353265" w14:textId="77777777" w:rsidR="00E617C8" w:rsidRPr="00E4789D" w:rsidRDefault="00E617C8" w:rsidP="0075790B">
            <w:pPr>
              <w:jc w:val="center"/>
            </w:pPr>
          </w:p>
          <w:p w14:paraId="4EDB4C4B" w14:textId="77777777" w:rsidR="00E617C8" w:rsidRPr="00E4789D" w:rsidRDefault="00E617C8" w:rsidP="0075790B">
            <w:pPr>
              <w:jc w:val="center"/>
            </w:pPr>
          </w:p>
          <w:p w14:paraId="4E0ABFF9" w14:textId="77777777" w:rsidR="00E617C8" w:rsidRPr="00E4789D" w:rsidRDefault="00E617C8" w:rsidP="0075790B">
            <w:pPr>
              <w:jc w:val="center"/>
            </w:pPr>
          </w:p>
        </w:tc>
        <w:tc>
          <w:tcPr>
            <w:tcW w:w="243" w:type="pct"/>
          </w:tcPr>
          <w:p w14:paraId="0D738E6C" w14:textId="77777777" w:rsidR="00E617C8" w:rsidRPr="00E4789D" w:rsidRDefault="00E617C8" w:rsidP="0075790B">
            <w:pPr>
              <w:jc w:val="center"/>
            </w:pPr>
            <w:r w:rsidRPr="00E4789D">
              <w:t>An</w:t>
            </w:r>
          </w:p>
          <w:p w14:paraId="252B8C58" w14:textId="77777777" w:rsidR="00E617C8" w:rsidRPr="00E4789D" w:rsidRDefault="00E617C8" w:rsidP="0075790B">
            <w:pPr>
              <w:jc w:val="center"/>
            </w:pPr>
          </w:p>
          <w:p w14:paraId="12B3CDE9" w14:textId="77777777" w:rsidR="00E617C8" w:rsidRPr="00E4789D" w:rsidRDefault="00E617C8" w:rsidP="0075790B">
            <w:pPr>
              <w:jc w:val="center"/>
            </w:pPr>
          </w:p>
          <w:p w14:paraId="16EF1121" w14:textId="77777777" w:rsidR="00E617C8" w:rsidRPr="00E4789D" w:rsidRDefault="00E617C8" w:rsidP="0075790B">
            <w:pPr>
              <w:jc w:val="center"/>
            </w:pPr>
          </w:p>
        </w:tc>
        <w:tc>
          <w:tcPr>
            <w:tcW w:w="260" w:type="pct"/>
          </w:tcPr>
          <w:p w14:paraId="6C70DC47" w14:textId="77777777" w:rsidR="00E617C8" w:rsidRPr="00E4789D" w:rsidRDefault="00E617C8" w:rsidP="0075790B">
            <w:pPr>
              <w:jc w:val="center"/>
            </w:pPr>
            <w:r w:rsidRPr="00E4789D">
              <w:t>6</w:t>
            </w:r>
          </w:p>
          <w:p w14:paraId="40BF7FF6" w14:textId="77777777" w:rsidR="00E617C8" w:rsidRPr="00E4789D" w:rsidRDefault="00E617C8" w:rsidP="0075790B">
            <w:pPr>
              <w:jc w:val="center"/>
            </w:pPr>
          </w:p>
          <w:p w14:paraId="0D9CD710" w14:textId="77777777" w:rsidR="00E617C8" w:rsidRPr="00E4789D" w:rsidRDefault="00E617C8" w:rsidP="0075790B">
            <w:pPr>
              <w:jc w:val="center"/>
            </w:pPr>
          </w:p>
          <w:p w14:paraId="54F33A5B" w14:textId="77777777" w:rsidR="00E617C8" w:rsidRPr="00E4789D" w:rsidRDefault="00E617C8" w:rsidP="0075790B">
            <w:pPr>
              <w:jc w:val="center"/>
            </w:pPr>
          </w:p>
        </w:tc>
      </w:tr>
      <w:tr w:rsidR="00E617C8" w:rsidRPr="00E4789D" w14:paraId="6EDCA3F4" w14:textId="77777777" w:rsidTr="00D21B4B">
        <w:trPr>
          <w:trHeight w:val="283"/>
        </w:trPr>
        <w:tc>
          <w:tcPr>
            <w:tcW w:w="257" w:type="pct"/>
            <w:vAlign w:val="bottom"/>
          </w:tcPr>
          <w:p w14:paraId="6FE0BE1E" w14:textId="77777777" w:rsidR="00E617C8" w:rsidRPr="00E4789D" w:rsidRDefault="00E617C8" w:rsidP="009D0856">
            <w:pPr>
              <w:jc w:val="center"/>
            </w:pPr>
          </w:p>
        </w:tc>
        <w:tc>
          <w:tcPr>
            <w:tcW w:w="189" w:type="pct"/>
            <w:vAlign w:val="bottom"/>
          </w:tcPr>
          <w:p w14:paraId="1BEA7179" w14:textId="77777777" w:rsidR="00E617C8" w:rsidRPr="00E4789D" w:rsidRDefault="00E617C8" w:rsidP="009D0856">
            <w:pPr>
              <w:jc w:val="center"/>
            </w:pPr>
          </w:p>
        </w:tc>
        <w:tc>
          <w:tcPr>
            <w:tcW w:w="3810" w:type="pct"/>
            <w:vAlign w:val="bottom"/>
          </w:tcPr>
          <w:p w14:paraId="0C0FEA14" w14:textId="77777777" w:rsidR="00E617C8" w:rsidRPr="00E4789D" w:rsidRDefault="00E617C8" w:rsidP="0075790B">
            <w:pPr>
              <w:jc w:val="both"/>
            </w:pPr>
          </w:p>
        </w:tc>
        <w:tc>
          <w:tcPr>
            <w:tcW w:w="240" w:type="pct"/>
            <w:vAlign w:val="bottom"/>
          </w:tcPr>
          <w:p w14:paraId="5993C0CE" w14:textId="77777777" w:rsidR="00E617C8" w:rsidRPr="00E4789D" w:rsidRDefault="00E617C8" w:rsidP="009D0856">
            <w:pPr>
              <w:jc w:val="center"/>
            </w:pPr>
          </w:p>
        </w:tc>
        <w:tc>
          <w:tcPr>
            <w:tcW w:w="243" w:type="pct"/>
            <w:vAlign w:val="bottom"/>
          </w:tcPr>
          <w:p w14:paraId="145879E0" w14:textId="77777777" w:rsidR="00E617C8" w:rsidRPr="00E4789D" w:rsidRDefault="00E617C8" w:rsidP="009D0856">
            <w:pPr>
              <w:jc w:val="center"/>
            </w:pPr>
          </w:p>
        </w:tc>
        <w:tc>
          <w:tcPr>
            <w:tcW w:w="260" w:type="pct"/>
            <w:vAlign w:val="bottom"/>
          </w:tcPr>
          <w:p w14:paraId="21485474" w14:textId="77777777" w:rsidR="00E617C8" w:rsidRPr="00E4789D" w:rsidRDefault="00E617C8" w:rsidP="009D0856">
            <w:pPr>
              <w:jc w:val="center"/>
            </w:pPr>
          </w:p>
        </w:tc>
      </w:tr>
      <w:tr w:rsidR="00E617C8" w:rsidRPr="00E4789D" w14:paraId="18E3C0C2" w14:textId="77777777" w:rsidTr="0075790B">
        <w:trPr>
          <w:trHeight w:val="283"/>
        </w:trPr>
        <w:tc>
          <w:tcPr>
            <w:tcW w:w="257" w:type="pct"/>
          </w:tcPr>
          <w:p w14:paraId="218AC23A" w14:textId="77777777" w:rsidR="00E617C8" w:rsidRPr="00E4789D" w:rsidRDefault="00E617C8" w:rsidP="0075790B">
            <w:pPr>
              <w:jc w:val="center"/>
            </w:pPr>
            <w:r w:rsidRPr="00E4789D">
              <w:t>18.</w:t>
            </w:r>
          </w:p>
        </w:tc>
        <w:tc>
          <w:tcPr>
            <w:tcW w:w="189" w:type="pct"/>
          </w:tcPr>
          <w:p w14:paraId="6349E4D7" w14:textId="77777777" w:rsidR="00E617C8" w:rsidRPr="00E4789D" w:rsidRDefault="00E617C8" w:rsidP="0075790B">
            <w:pPr>
              <w:jc w:val="center"/>
            </w:pPr>
            <w:r w:rsidRPr="00E4789D">
              <w:t>a.</w:t>
            </w:r>
          </w:p>
        </w:tc>
        <w:tc>
          <w:tcPr>
            <w:tcW w:w="3810" w:type="pct"/>
            <w:vAlign w:val="bottom"/>
          </w:tcPr>
          <w:p w14:paraId="24DCE7AB" w14:textId="77777777" w:rsidR="00E617C8" w:rsidRPr="00E4789D" w:rsidRDefault="00E617C8" w:rsidP="0075790B">
            <w:pPr>
              <w:jc w:val="both"/>
            </w:pPr>
            <w:r w:rsidRPr="00E4789D">
              <w:t>Explain the advantages of water flow over air distribution arrangement in piping systems.</w:t>
            </w:r>
          </w:p>
        </w:tc>
        <w:tc>
          <w:tcPr>
            <w:tcW w:w="240" w:type="pct"/>
          </w:tcPr>
          <w:p w14:paraId="49B0639C" w14:textId="77777777" w:rsidR="00E617C8" w:rsidRPr="00E4789D" w:rsidRDefault="00E617C8" w:rsidP="0075790B">
            <w:pPr>
              <w:jc w:val="center"/>
            </w:pPr>
            <w:r w:rsidRPr="00E4789D">
              <w:t>CO1</w:t>
            </w:r>
          </w:p>
        </w:tc>
        <w:tc>
          <w:tcPr>
            <w:tcW w:w="243" w:type="pct"/>
          </w:tcPr>
          <w:p w14:paraId="0EEA455F" w14:textId="77777777" w:rsidR="00E617C8" w:rsidRPr="00E4789D" w:rsidRDefault="00E617C8" w:rsidP="0075790B">
            <w:pPr>
              <w:jc w:val="center"/>
            </w:pPr>
            <w:r w:rsidRPr="00E4789D">
              <w:t>A</w:t>
            </w:r>
          </w:p>
        </w:tc>
        <w:tc>
          <w:tcPr>
            <w:tcW w:w="260" w:type="pct"/>
          </w:tcPr>
          <w:p w14:paraId="4C73FDFD" w14:textId="77777777" w:rsidR="00E617C8" w:rsidRPr="00E4789D" w:rsidRDefault="00E617C8" w:rsidP="0075790B">
            <w:pPr>
              <w:jc w:val="center"/>
            </w:pPr>
            <w:r w:rsidRPr="00E4789D">
              <w:t>6</w:t>
            </w:r>
          </w:p>
        </w:tc>
      </w:tr>
      <w:tr w:rsidR="00E617C8" w:rsidRPr="00E4789D" w14:paraId="1048D380" w14:textId="77777777" w:rsidTr="0075790B">
        <w:trPr>
          <w:trHeight w:val="283"/>
        </w:trPr>
        <w:tc>
          <w:tcPr>
            <w:tcW w:w="257" w:type="pct"/>
          </w:tcPr>
          <w:p w14:paraId="746690E4" w14:textId="77777777" w:rsidR="00E617C8" w:rsidRPr="00E4789D" w:rsidRDefault="00E617C8" w:rsidP="0075790B">
            <w:pPr>
              <w:jc w:val="center"/>
            </w:pPr>
          </w:p>
        </w:tc>
        <w:tc>
          <w:tcPr>
            <w:tcW w:w="189" w:type="pct"/>
          </w:tcPr>
          <w:p w14:paraId="1DD1606F" w14:textId="77777777" w:rsidR="00E617C8" w:rsidRPr="00E4789D" w:rsidRDefault="00E617C8" w:rsidP="0075790B">
            <w:pPr>
              <w:jc w:val="center"/>
            </w:pPr>
            <w:r w:rsidRPr="00E4789D">
              <w:t>b.</w:t>
            </w:r>
          </w:p>
        </w:tc>
        <w:tc>
          <w:tcPr>
            <w:tcW w:w="3810" w:type="pct"/>
            <w:vAlign w:val="bottom"/>
          </w:tcPr>
          <w:p w14:paraId="046D417E" w14:textId="77777777" w:rsidR="00E617C8" w:rsidRPr="00E4789D" w:rsidRDefault="00E617C8" w:rsidP="0075790B">
            <w:pPr>
              <w:jc w:val="both"/>
            </w:pPr>
            <w:r w:rsidRPr="00E4789D">
              <w:rPr>
                <w:bCs/>
              </w:rPr>
              <w:t>Explain the winter air conditioning along with its advantages.</w:t>
            </w:r>
          </w:p>
        </w:tc>
        <w:tc>
          <w:tcPr>
            <w:tcW w:w="240" w:type="pct"/>
            <w:vAlign w:val="bottom"/>
          </w:tcPr>
          <w:p w14:paraId="6E7636F8" w14:textId="77777777" w:rsidR="00E617C8" w:rsidRPr="00E4789D" w:rsidRDefault="00E617C8" w:rsidP="009D0856">
            <w:pPr>
              <w:jc w:val="center"/>
            </w:pPr>
            <w:r w:rsidRPr="00E4789D">
              <w:t>CO3</w:t>
            </w:r>
          </w:p>
        </w:tc>
        <w:tc>
          <w:tcPr>
            <w:tcW w:w="243" w:type="pct"/>
            <w:vAlign w:val="bottom"/>
          </w:tcPr>
          <w:p w14:paraId="4827AAC6" w14:textId="77777777" w:rsidR="00E617C8" w:rsidRPr="00E4789D" w:rsidRDefault="00E617C8" w:rsidP="009D0856">
            <w:pPr>
              <w:jc w:val="center"/>
            </w:pPr>
            <w:r w:rsidRPr="00E4789D">
              <w:t>An</w:t>
            </w:r>
          </w:p>
        </w:tc>
        <w:tc>
          <w:tcPr>
            <w:tcW w:w="260" w:type="pct"/>
            <w:vAlign w:val="bottom"/>
          </w:tcPr>
          <w:p w14:paraId="34CF5050" w14:textId="77777777" w:rsidR="00E617C8" w:rsidRPr="00E4789D" w:rsidRDefault="00E617C8" w:rsidP="009D0856">
            <w:pPr>
              <w:jc w:val="center"/>
            </w:pPr>
            <w:r w:rsidRPr="00E4789D">
              <w:t>6</w:t>
            </w:r>
          </w:p>
        </w:tc>
      </w:tr>
      <w:tr w:rsidR="00E617C8" w:rsidRPr="00E4789D" w14:paraId="30D07446" w14:textId="77777777" w:rsidTr="00D21B4B">
        <w:trPr>
          <w:trHeight w:val="283"/>
        </w:trPr>
        <w:tc>
          <w:tcPr>
            <w:tcW w:w="257" w:type="pct"/>
            <w:vAlign w:val="bottom"/>
          </w:tcPr>
          <w:p w14:paraId="54E67F16" w14:textId="77777777" w:rsidR="00E617C8" w:rsidRPr="00E4789D" w:rsidRDefault="00E617C8" w:rsidP="009D0856">
            <w:pPr>
              <w:jc w:val="center"/>
            </w:pPr>
          </w:p>
        </w:tc>
        <w:tc>
          <w:tcPr>
            <w:tcW w:w="189" w:type="pct"/>
            <w:vAlign w:val="bottom"/>
          </w:tcPr>
          <w:p w14:paraId="29A64191" w14:textId="77777777" w:rsidR="00E617C8" w:rsidRPr="00E4789D" w:rsidRDefault="00E617C8" w:rsidP="009D0856">
            <w:pPr>
              <w:jc w:val="center"/>
            </w:pPr>
          </w:p>
        </w:tc>
        <w:tc>
          <w:tcPr>
            <w:tcW w:w="3810" w:type="pct"/>
            <w:vAlign w:val="bottom"/>
          </w:tcPr>
          <w:p w14:paraId="6A2E1198" w14:textId="77777777" w:rsidR="00E617C8" w:rsidRPr="00E4789D" w:rsidRDefault="00E617C8" w:rsidP="0075790B">
            <w:pPr>
              <w:jc w:val="both"/>
            </w:pPr>
          </w:p>
        </w:tc>
        <w:tc>
          <w:tcPr>
            <w:tcW w:w="240" w:type="pct"/>
            <w:vAlign w:val="bottom"/>
          </w:tcPr>
          <w:p w14:paraId="0465DDB9" w14:textId="77777777" w:rsidR="00E617C8" w:rsidRPr="00E4789D" w:rsidRDefault="00E617C8" w:rsidP="009D0856">
            <w:pPr>
              <w:jc w:val="center"/>
            </w:pPr>
          </w:p>
        </w:tc>
        <w:tc>
          <w:tcPr>
            <w:tcW w:w="243" w:type="pct"/>
            <w:vAlign w:val="bottom"/>
          </w:tcPr>
          <w:p w14:paraId="52F7AC17" w14:textId="77777777" w:rsidR="00E617C8" w:rsidRPr="00E4789D" w:rsidRDefault="00E617C8" w:rsidP="009D0856">
            <w:pPr>
              <w:jc w:val="center"/>
            </w:pPr>
          </w:p>
        </w:tc>
        <w:tc>
          <w:tcPr>
            <w:tcW w:w="260" w:type="pct"/>
            <w:vAlign w:val="bottom"/>
          </w:tcPr>
          <w:p w14:paraId="0291DCCE" w14:textId="77777777" w:rsidR="00E617C8" w:rsidRPr="00E4789D" w:rsidRDefault="00E617C8" w:rsidP="009D0856">
            <w:pPr>
              <w:jc w:val="center"/>
            </w:pPr>
          </w:p>
        </w:tc>
      </w:tr>
      <w:tr w:rsidR="00E617C8" w:rsidRPr="00E4789D" w14:paraId="3272F28D" w14:textId="77777777" w:rsidTr="00D21B4B">
        <w:trPr>
          <w:trHeight w:val="283"/>
        </w:trPr>
        <w:tc>
          <w:tcPr>
            <w:tcW w:w="257" w:type="pct"/>
            <w:vAlign w:val="bottom"/>
          </w:tcPr>
          <w:p w14:paraId="48096611" w14:textId="77777777" w:rsidR="00E617C8" w:rsidRPr="00E4789D" w:rsidRDefault="00E617C8" w:rsidP="009D0856">
            <w:pPr>
              <w:jc w:val="center"/>
            </w:pPr>
            <w:r w:rsidRPr="00E4789D">
              <w:t>19.</w:t>
            </w:r>
          </w:p>
        </w:tc>
        <w:tc>
          <w:tcPr>
            <w:tcW w:w="189" w:type="pct"/>
            <w:vAlign w:val="bottom"/>
          </w:tcPr>
          <w:p w14:paraId="2B9D7358" w14:textId="77777777" w:rsidR="00E617C8" w:rsidRPr="00E4789D" w:rsidRDefault="00E617C8" w:rsidP="009D0856">
            <w:pPr>
              <w:jc w:val="center"/>
            </w:pPr>
            <w:r w:rsidRPr="00E4789D">
              <w:t>a.</w:t>
            </w:r>
          </w:p>
        </w:tc>
        <w:tc>
          <w:tcPr>
            <w:tcW w:w="3810" w:type="pct"/>
            <w:vAlign w:val="bottom"/>
          </w:tcPr>
          <w:p w14:paraId="525EB04A" w14:textId="77777777" w:rsidR="00E617C8" w:rsidRPr="00E4789D" w:rsidRDefault="00E617C8" w:rsidP="0075790B">
            <w:pPr>
              <w:jc w:val="both"/>
            </w:pPr>
            <w:r w:rsidRPr="00E4789D">
              <w:t>Summarize the advantages and disadvantages of Vapor Absorption system.</w:t>
            </w:r>
          </w:p>
        </w:tc>
        <w:tc>
          <w:tcPr>
            <w:tcW w:w="240" w:type="pct"/>
            <w:vAlign w:val="bottom"/>
          </w:tcPr>
          <w:p w14:paraId="159DDF00" w14:textId="77777777" w:rsidR="00E617C8" w:rsidRPr="00E4789D" w:rsidRDefault="00E617C8" w:rsidP="009D0856">
            <w:pPr>
              <w:jc w:val="center"/>
            </w:pPr>
            <w:r w:rsidRPr="00E4789D">
              <w:t>CO1</w:t>
            </w:r>
          </w:p>
        </w:tc>
        <w:tc>
          <w:tcPr>
            <w:tcW w:w="243" w:type="pct"/>
            <w:vAlign w:val="bottom"/>
          </w:tcPr>
          <w:p w14:paraId="6480CDDA" w14:textId="77777777" w:rsidR="00E617C8" w:rsidRPr="00E4789D" w:rsidRDefault="00E617C8" w:rsidP="009D0856">
            <w:pPr>
              <w:jc w:val="center"/>
            </w:pPr>
            <w:r w:rsidRPr="00E4789D">
              <w:t>E</w:t>
            </w:r>
          </w:p>
        </w:tc>
        <w:tc>
          <w:tcPr>
            <w:tcW w:w="260" w:type="pct"/>
            <w:vAlign w:val="bottom"/>
          </w:tcPr>
          <w:p w14:paraId="3C660FA5" w14:textId="77777777" w:rsidR="00E617C8" w:rsidRPr="00E4789D" w:rsidRDefault="00E617C8" w:rsidP="009D0856">
            <w:pPr>
              <w:jc w:val="center"/>
            </w:pPr>
            <w:r w:rsidRPr="00E4789D">
              <w:t>6</w:t>
            </w:r>
          </w:p>
        </w:tc>
      </w:tr>
      <w:tr w:rsidR="00E617C8" w:rsidRPr="00E4789D" w14:paraId="448FE9F2" w14:textId="77777777" w:rsidTr="0075790B">
        <w:trPr>
          <w:trHeight w:val="283"/>
        </w:trPr>
        <w:tc>
          <w:tcPr>
            <w:tcW w:w="257" w:type="pct"/>
            <w:vAlign w:val="bottom"/>
          </w:tcPr>
          <w:p w14:paraId="7ECFDB3E" w14:textId="77777777" w:rsidR="00E617C8" w:rsidRPr="00E4789D" w:rsidRDefault="00E617C8" w:rsidP="009D0856">
            <w:pPr>
              <w:jc w:val="center"/>
            </w:pPr>
          </w:p>
        </w:tc>
        <w:tc>
          <w:tcPr>
            <w:tcW w:w="189" w:type="pct"/>
          </w:tcPr>
          <w:p w14:paraId="071AD96E" w14:textId="77777777" w:rsidR="00E617C8" w:rsidRPr="00E4789D" w:rsidRDefault="00E617C8" w:rsidP="0075790B">
            <w:pPr>
              <w:jc w:val="center"/>
            </w:pPr>
            <w:r w:rsidRPr="00E4789D">
              <w:t>b.</w:t>
            </w:r>
          </w:p>
        </w:tc>
        <w:tc>
          <w:tcPr>
            <w:tcW w:w="3810" w:type="pct"/>
            <w:vAlign w:val="bottom"/>
          </w:tcPr>
          <w:p w14:paraId="2C1406D6" w14:textId="77777777" w:rsidR="00E617C8" w:rsidRPr="00E4789D" w:rsidRDefault="00E617C8" w:rsidP="0075790B">
            <w:pPr>
              <w:jc w:val="both"/>
              <w:rPr>
                <w:bCs/>
              </w:rPr>
            </w:pPr>
            <w:r w:rsidRPr="00E4789D">
              <w:rPr>
                <w:bCs/>
              </w:rPr>
              <w:t>Classify air conditioning systems according to construction and operating characteristics.</w:t>
            </w:r>
          </w:p>
        </w:tc>
        <w:tc>
          <w:tcPr>
            <w:tcW w:w="240" w:type="pct"/>
          </w:tcPr>
          <w:p w14:paraId="17570A39" w14:textId="77777777" w:rsidR="00E617C8" w:rsidRPr="00E4789D" w:rsidRDefault="00E617C8" w:rsidP="0075790B">
            <w:pPr>
              <w:jc w:val="center"/>
            </w:pPr>
            <w:r w:rsidRPr="00E4789D">
              <w:t>CO3</w:t>
            </w:r>
          </w:p>
        </w:tc>
        <w:tc>
          <w:tcPr>
            <w:tcW w:w="243" w:type="pct"/>
          </w:tcPr>
          <w:p w14:paraId="012FF551" w14:textId="77777777" w:rsidR="00E617C8" w:rsidRPr="00E4789D" w:rsidRDefault="00E617C8" w:rsidP="0075790B">
            <w:pPr>
              <w:jc w:val="center"/>
            </w:pPr>
            <w:r w:rsidRPr="00E4789D">
              <w:t>U</w:t>
            </w:r>
          </w:p>
        </w:tc>
        <w:tc>
          <w:tcPr>
            <w:tcW w:w="260" w:type="pct"/>
          </w:tcPr>
          <w:p w14:paraId="27E2D847" w14:textId="77777777" w:rsidR="00E617C8" w:rsidRPr="00E4789D" w:rsidRDefault="00E617C8" w:rsidP="0075790B">
            <w:pPr>
              <w:jc w:val="center"/>
            </w:pPr>
            <w:r w:rsidRPr="00E4789D">
              <w:t>6</w:t>
            </w:r>
          </w:p>
        </w:tc>
      </w:tr>
      <w:tr w:rsidR="00E617C8" w:rsidRPr="00E4789D" w14:paraId="14BD07F3" w14:textId="77777777" w:rsidTr="00D21B4B">
        <w:trPr>
          <w:trHeight w:val="283"/>
        </w:trPr>
        <w:tc>
          <w:tcPr>
            <w:tcW w:w="257" w:type="pct"/>
            <w:vAlign w:val="bottom"/>
          </w:tcPr>
          <w:p w14:paraId="600EB933" w14:textId="77777777" w:rsidR="00E617C8" w:rsidRPr="00E4789D" w:rsidRDefault="00E617C8" w:rsidP="009D0856">
            <w:pPr>
              <w:jc w:val="center"/>
            </w:pPr>
          </w:p>
        </w:tc>
        <w:tc>
          <w:tcPr>
            <w:tcW w:w="189" w:type="pct"/>
            <w:vAlign w:val="bottom"/>
          </w:tcPr>
          <w:p w14:paraId="2FE3B83D" w14:textId="77777777" w:rsidR="00E617C8" w:rsidRPr="00E4789D" w:rsidRDefault="00E617C8" w:rsidP="009D0856">
            <w:pPr>
              <w:jc w:val="center"/>
            </w:pPr>
          </w:p>
        </w:tc>
        <w:tc>
          <w:tcPr>
            <w:tcW w:w="3810" w:type="pct"/>
            <w:vAlign w:val="bottom"/>
          </w:tcPr>
          <w:p w14:paraId="4E1FC66A" w14:textId="77777777" w:rsidR="00E617C8" w:rsidRPr="00E4789D" w:rsidRDefault="00E617C8" w:rsidP="009D0856"/>
        </w:tc>
        <w:tc>
          <w:tcPr>
            <w:tcW w:w="240" w:type="pct"/>
            <w:vAlign w:val="bottom"/>
          </w:tcPr>
          <w:p w14:paraId="340BAA93" w14:textId="77777777" w:rsidR="00E617C8" w:rsidRPr="00E4789D" w:rsidRDefault="00E617C8" w:rsidP="009D0856">
            <w:pPr>
              <w:jc w:val="center"/>
            </w:pPr>
          </w:p>
        </w:tc>
        <w:tc>
          <w:tcPr>
            <w:tcW w:w="243" w:type="pct"/>
            <w:vAlign w:val="bottom"/>
          </w:tcPr>
          <w:p w14:paraId="3E9B899E" w14:textId="77777777" w:rsidR="00E617C8" w:rsidRPr="00E4789D" w:rsidRDefault="00E617C8" w:rsidP="009D0856">
            <w:pPr>
              <w:jc w:val="center"/>
            </w:pPr>
          </w:p>
        </w:tc>
        <w:tc>
          <w:tcPr>
            <w:tcW w:w="260" w:type="pct"/>
            <w:vAlign w:val="bottom"/>
          </w:tcPr>
          <w:p w14:paraId="6FFB3F6C" w14:textId="77777777" w:rsidR="00E617C8" w:rsidRPr="00E4789D" w:rsidRDefault="00E617C8" w:rsidP="009D0856">
            <w:pPr>
              <w:jc w:val="center"/>
            </w:pPr>
          </w:p>
        </w:tc>
      </w:tr>
      <w:tr w:rsidR="00E617C8" w:rsidRPr="00E4789D" w14:paraId="7CA56F83" w14:textId="77777777" w:rsidTr="00D21B4B">
        <w:trPr>
          <w:trHeight w:val="283"/>
        </w:trPr>
        <w:tc>
          <w:tcPr>
            <w:tcW w:w="257" w:type="pct"/>
            <w:vAlign w:val="bottom"/>
          </w:tcPr>
          <w:p w14:paraId="32E6B68A" w14:textId="77777777" w:rsidR="00E617C8" w:rsidRPr="00E4789D" w:rsidRDefault="00E617C8" w:rsidP="009D0856">
            <w:pPr>
              <w:jc w:val="center"/>
            </w:pPr>
            <w:r w:rsidRPr="00E4789D">
              <w:t>20.</w:t>
            </w:r>
          </w:p>
        </w:tc>
        <w:tc>
          <w:tcPr>
            <w:tcW w:w="189" w:type="pct"/>
            <w:vAlign w:val="bottom"/>
          </w:tcPr>
          <w:p w14:paraId="57F5ADFD" w14:textId="77777777" w:rsidR="00E617C8" w:rsidRPr="00E4789D" w:rsidRDefault="00E617C8" w:rsidP="009D0856">
            <w:pPr>
              <w:jc w:val="center"/>
            </w:pPr>
            <w:r w:rsidRPr="00E4789D">
              <w:t>a.</w:t>
            </w:r>
          </w:p>
        </w:tc>
        <w:tc>
          <w:tcPr>
            <w:tcW w:w="3810" w:type="pct"/>
            <w:vAlign w:val="bottom"/>
          </w:tcPr>
          <w:p w14:paraId="0720A54B" w14:textId="77777777" w:rsidR="00E617C8" w:rsidRPr="00E4789D" w:rsidRDefault="00E617C8" w:rsidP="009D0856">
            <w:r w:rsidRPr="00E4789D">
              <w:t>Explain ANY SIX psychrometric properties of air.</w:t>
            </w:r>
          </w:p>
        </w:tc>
        <w:tc>
          <w:tcPr>
            <w:tcW w:w="240" w:type="pct"/>
            <w:vAlign w:val="bottom"/>
          </w:tcPr>
          <w:p w14:paraId="0A71F4AF" w14:textId="77777777" w:rsidR="00E617C8" w:rsidRPr="00E4789D" w:rsidRDefault="00E617C8" w:rsidP="009D0856">
            <w:pPr>
              <w:jc w:val="center"/>
            </w:pPr>
            <w:r w:rsidRPr="00E4789D">
              <w:t>CO3</w:t>
            </w:r>
          </w:p>
        </w:tc>
        <w:tc>
          <w:tcPr>
            <w:tcW w:w="243" w:type="pct"/>
            <w:vAlign w:val="bottom"/>
          </w:tcPr>
          <w:p w14:paraId="50C48729" w14:textId="77777777" w:rsidR="00E617C8" w:rsidRPr="00E4789D" w:rsidRDefault="00E617C8" w:rsidP="009D0856">
            <w:pPr>
              <w:jc w:val="center"/>
            </w:pPr>
            <w:r w:rsidRPr="00E4789D">
              <w:t>An</w:t>
            </w:r>
          </w:p>
        </w:tc>
        <w:tc>
          <w:tcPr>
            <w:tcW w:w="260" w:type="pct"/>
            <w:vAlign w:val="bottom"/>
          </w:tcPr>
          <w:p w14:paraId="1E820278" w14:textId="77777777" w:rsidR="00E617C8" w:rsidRPr="00E4789D" w:rsidRDefault="00E617C8" w:rsidP="009D0856">
            <w:pPr>
              <w:jc w:val="center"/>
            </w:pPr>
            <w:r w:rsidRPr="00E4789D">
              <w:t>6</w:t>
            </w:r>
          </w:p>
        </w:tc>
      </w:tr>
      <w:tr w:rsidR="00E617C8" w:rsidRPr="00E4789D" w14:paraId="34878EBA" w14:textId="77777777" w:rsidTr="0075790B">
        <w:trPr>
          <w:trHeight w:val="283"/>
        </w:trPr>
        <w:tc>
          <w:tcPr>
            <w:tcW w:w="257" w:type="pct"/>
            <w:vAlign w:val="bottom"/>
          </w:tcPr>
          <w:p w14:paraId="71B3DE16" w14:textId="77777777" w:rsidR="00E617C8" w:rsidRPr="00E4789D" w:rsidRDefault="00E617C8" w:rsidP="009D0856">
            <w:pPr>
              <w:jc w:val="center"/>
            </w:pPr>
          </w:p>
        </w:tc>
        <w:tc>
          <w:tcPr>
            <w:tcW w:w="189" w:type="pct"/>
          </w:tcPr>
          <w:p w14:paraId="1C5BE89B" w14:textId="77777777" w:rsidR="00E617C8" w:rsidRPr="00E4789D" w:rsidRDefault="00E617C8" w:rsidP="0075790B">
            <w:pPr>
              <w:jc w:val="center"/>
            </w:pPr>
            <w:r w:rsidRPr="00E4789D">
              <w:t>b.</w:t>
            </w:r>
          </w:p>
          <w:p w14:paraId="0CF74A78" w14:textId="77777777" w:rsidR="00E617C8" w:rsidRPr="00E4789D" w:rsidRDefault="00E617C8" w:rsidP="0075790B">
            <w:pPr>
              <w:jc w:val="center"/>
            </w:pPr>
          </w:p>
          <w:p w14:paraId="05F08E00" w14:textId="77777777" w:rsidR="00E617C8" w:rsidRPr="00E4789D" w:rsidRDefault="00E617C8" w:rsidP="0075790B">
            <w:pPr>
              <w:jc w:val="center"/>
            </w:pPr>
          </w:p>
        </w:tc>
        <w:tc>
          <w:tcPr>
            <w:tcW w:w="3810" w:type="pct"/>
            <w:vAlign w:val="bottom"/>
          </w:tcPr>
          <w:p w14:paraId="78845683" w14:textId="77777777" w:rsidR="00E617C8" w:rsidRPr="00E4789D" w:rsidRDefault="00E617C8" w:rsidP="0075790B">
            <w:pPr>
              <w:jc w:val="both"/>
              <w:rPr>
                <w:bCs/>
              </w:rPr>
            </w:pPr>
            <w:r w:rsidRPr="00E4789D">
              <w:t>An ambient air at 40℃ dbt and 30 % RH is cooled 25℃ dbt and 21℃ wbt by a cooling coil maintained at 20℃. The flow rate of the air is 10 m</w:t>
            </w:r>
            <w:r w:rsidRPr="00E4789D">
              <w:rPr>
                <w:vertAlign w:val="superscript"/>
              </w:rPr>
              <w:t>3</w:t>
            </w:r>
            <w:r w:rsidRPr="00E4789D">
              <w:t>/min. Find the capacity of the cooling coil in ton and the by-pass factor of the coil. Use psychrometric chart for the properties of air.</w:t>
            </w:r>
          </w:p>
        </w:tc>
        <w:tc>
          <w:tcPr>
            <w:tcW w:w="240" w:type="pct"/>
          </w:tcPr>
          <w:p w14:paraId="07F7C87E" w14:textId="77777777" w:rsidR="00E617C8" w:rsidRPr="00E4789D" w:rsidRDefault="00E617C8" w:rsidP="0075790B">
            <w:pPr>
              <w:jc w:val="center"/>
            </w:pPr>
            <w:r w:rsidRPr="00E4789D">
              <w:t>CO3</w:t>
            </w:r>
          </w:p>
          <w:p w14:paraId="47D348A3" w14:textId="77777777" w:rsidR="00E617C8" w:rsidRPr="00E4789D" w:rsidRDefault="00E617C8" w:rsidP="0075790B">
            <w:pPr>
              <w:jc w:val="center"/>
            </w:pPr>
          </w:p>
          <w:p w14:paraId="0F967E45" w14:textId="77777777" w:rsidR="00E617C8" w:rsidRPr="00E4789D" w:rsidRDefault="00E617C8" w:rsidP="0075790B">
            <w:pPr>
              <w:jc w:val="center"/>
            </w:pPr>
          </w:p>
        </w:tc>
        <w:tc>
          <w:tcPr>
            <w:tcW w:w="243" w:type="pct"/>
          </w:tcPr>
          <w:p w14:paraId="1B76C382" w14:textId="77777777" w:rsidR="00E617C8" w:rsidRPr="00E4789D" w:rsidRDefault="00E617C8" w:rsidP="0075790B">
            <w:pPr>
              <w:jc w:val="center"/>
            </w:pPr>
            <w:r w:rsidRPr="00E4789D">
              <w:t>An</w:t>
            </w:r>
          </w:p>
          <w:p w14:paraId="36370CAC" w14:textId="77777777" w:rsidR="00E617C8" w:rsidRPr="00E4789D" w:rsidRDefault="00E617C8" w:rsidP="0075790B">
            <w:pPr>
              <w:jc w:val="center"/>
            </w:pPr>
          </w:p>
          <w:p w14:paraId="78EDF008" w14:textId="77777777" w:rsidR="00E617C8" w:rsidRPr="00E4789D" w:rsidRDefault="00E617C8" w:rsidP="0075790B">
            <w:pPr>
              <w:jc w:val="center"/>
            </w:pPr>
          </w:p>
        </w:tc>
        <w:tc>
          <w:tcPr>
            <w:tcW w:w="260" w:type="pct"/>
          </w:tcPr>
          <w:p w14:paraId="5B1E6308" w14:textId="77777777" w:rsidR="00E617C8" w:rsidRPr="00E4789D" w:rsidRDefault="00E617C8" w:rsidP="0075790B">
            <w:pPr>
              <w:jc w:val="center"/>
            </w:pPr>
            <w:r w:rsidRPr="00E4789D">
              <w:t>6</w:t>
            </w:r>
          </w:p>
          <w:p w14:paraId="37CA1B20" w14:textId="77777777" w:rsidR="00E617C8" w:rsidRPr="00E4789D" w:rsidRDefault="00E617C8" w:rsidP="0075790B">
            <w:pPr>
              <w:jc w:val="center"/>
            </w:pPr>
          </w:p>
          <w:p w14:paraId="5F7F5FB5" w14:textId="77777777" w:rsidR="00E617C8" w:rsidRPr="00E4789D" w:rsidRDefault="00E617C8" w:rsidP="0075790B">
            <w:pPr>
              <w:jc w:val="center"/>
            </w:pPr>
          </w:p>
        </w:tc>
      </w:tr>
      <w:tr w:rsidR="00E617C8" w:rsidRPr="00E4789D" w14:paraId="1151C545" w14:textId="77777777" w:rsidTr="00D21B4B">
        <w:trPr>
          <w:trHeight w:val="283"/>
        </w:trPr>
        <w:tc>
          <w:tcPr>
            <w:tcW w:w="257" w:type="pct"/>
            <w:vAlign w:val="bottom"/>
          </w:tcPr>
          <w:p w14:paraId="4F7B4598" w14:textId="77777777" w:rsidR="00E617C8" w:rsidRPr="00E4789D" w:rsidRDefault="00E617C8" w:rsidP="009D0856">
            <w:pPr>
              <w:jc w:val="center"/>
            </w:pPr>
          </w:p>
        </w:tc>
        <w:tc>
          <w:tcPr>
            <w:tcW w:w="189" w:type="pct"/>
            <w:vAlign w:val="bottom"/>
          </w:tcPr>
          <w:p w14:paraId="4729B1C2" w14:textId="77777777" w:rsidR="00E617C8" w:rsidRPr="00E4789D" w:rsidRDefault="00E617C8" w:rsidP="009D0856">
            <w:pPr>
              <w:jc w:val="center"/>
            </w:pPr>
          </w:p>
        </w:tc>
        <w:tc>
          <w:tcPr>
            <w:tcW w:w="3810" w:type="pct"/>
            <w:vAlign w:val="bottom"/>
          </w:tcPr>
          <w:p w14:paraId="25953BA4" w14:textId="77777777" w:rsidR="00E617C8" w:rsidRPr="00E4789D" w:rsidRDefault="00E617C8" w:rsidP="009D0856"/>
        </w:tc>
        <w:tc>
          <w:tcPr>
            <w:tcW w:w="240" w:type="pct"/>
            <w:vAlign w:val="bottom"/>
          </w:tcPr>
          <w:p w14:paraId="691DC616" w14:textId="77777777" w:rsidR="00E617C8" w:rsidRPr="00E4789D" w:rsidRDefault="00E617C8" w:rsidP="009D0856">
            <w:pPr>
              <w:jc w:val="center"/>
            </w:pPr>
          </w:p>
        </w:tc>
        <w:tc>
          <w:tcPr>
            <w:tcW w:w="243" w:type="pct"/>
            <w:vAlign w:val="bottom"/>
          </w:tcPr>
          <w:p w14:paraId="36452D15" w14:textId="77777777" w:rsidR="00E617C8" w:rsidRPr="00E4789D" w:rsidRDefault="00E617C8" w:rsidP="009D0856">
            <w:pPr>
              <w:jc w:val="center"/>
            </w:pPr>
          </w:p>
        </w:tc>
        <w:tc>
          <w:tcPr>
            <w:tcW w:w="260" w:type="pct"/>
            <w:vAlign w:val="bottom"/>
          </w:tcPr>
          <w:p w14:paraId="16DF5879" w14:textId="77777777" w:rsidR="00E617C8" w:rsidRPr="00E4789D" w:rsidRDefault="00E617C8" w:rsidP="009D0856">
            <w:pPr>
              <w:jc w:val="center"/>
            </w:pPr>
          </w:p>
        </w:tc>
      </w:tr>
      <w:tr w:rsidR="00E617C8" w:rsidRPr="00E4789D" w14:paraId="0CDEA7E6" w14:textId="77777777" w:rsidTr="00D21B4B">
        <w:trPr>
          <w:trHeight w:val="283"/>
        </w:trPr>
        <w:tc>
          <w:tcPr>
            <w:tcW w:w="257" w:type="pct"/>
            <w:vAlign w:val="bottom"/>
          </w:tcPr>
          <w:p w14:paraId="09099B19" w14:textId="77777777" w:rsidR="00E617C8" w:rsidRPr="00E4789D" w:rsidRDefault="00E617C8" w:rsidP="009D0856">
            <w:pPr>
              <w:jc w:val="center"/>
            </w:pPr>
            <w:r w:rsidRPr="00E4789D">
              <w:t>21.</w:t>
            </w:r>
          </w:p>
        </w:tc>
        <w:tc>
          <w:tcPr>
            <w:tcW w:w="189" w:type="pct"/>
            <w:vAlign w:val="bottom"/>
          </w:tcPr>
          <w:p w14:paraId="508FB5F1" w14:textId="77777777" w:rsidR="00E617C8" w:rsidRPr="00E4789D" w:rsidRDefault="00E617C8" w:rsidP="009D0856">
            <w:pPr>
              <w:jc w:val="center"/>
            </w:pPr>
            <w:r w:rsidRPr="00E4789D">
              <w:t>a.</w:t>
            </w:r>
          </w:p>
        </w:tc>
        <w:tc>
          <w:tcPr>
            <w:tcW w:w="3810" w:type="pct"/>
            <w:vAlign w:val="bottom"/>
          </w:tcPr>
          <w:p w14:paraId="3443D0AB" w14:textId="77777777" w:rsidR="00E617C8" w:rsidRPr="00E4789D" w:rsidRDefault="00E617C8" w:rsidP="0075790B">
            <w:pPr>
              <w:jc w:val="both"/>
            </w:pPr>
            <w:r w:rsidRPr="00E4789D">
              <w:t>Describe the various insulation materials used for cold storage.</w:t>
            </w:r>
          </w:p>
        </w:tc>
        <w:tc>
          <w:tcPr>
            <w:tcW w:w="240" w:type="pct"/>
            <w:vAlign w:val="bottom"/>
          </w:tcPr>
          <w:p w14:paraId="28A8FC1A" w14:textId="77777777" w:rsidR="00E617C8" w:rsidRPr="00E4789D" w:rsidRDefault="00E617C8" w:rsidP="009D0856">
            <w:pPr>
              <w:jc w:val="center"/>
            </w:pPr>
            <w:r w:rsidRPr="00E4789D">
              <w:t>CO2</w:t>
            </w:r>
          </w:p>
        </w:tc>
        <w:tc>
          <w:tcPr>
            <w:tcW w:w="243" w:type="pct"/>
            <w:vAlign w:val="bottom"/>
          </w:tcPr>
          <w:p w14:paraId="75DC2BF6" w14:textId="77777777" w:rsidR="00E617C8" w:rsidRPr="00E4789D" w:rsidRDefault="00E617C8" w:rsidP="009D0856">
            <w:pPr>
              <w:jc w:val="center"/>
            </w:pPr>
            <w:r w:rsidRPr="00E4789D">
              <w:t>U</w:t>
            </w:r>
          </w:p>
        </w:tc>
        <w:tc>
          <w:tcPr>
            <w:tcW w:w="260" w:type="pct"/>
            <w:vAlign w:val="bottom"/>
          </w:tcPr>
          <w:p w14:paraId="1A8F7741" w14:textId="77777777" w:rsidR="00E617C8" w:rsidRPr="00E4789D" w:rsidRDefault="00E617C8" w:rsidP="009D0856">
            <w:pPr>
              <w:jc w:val="center"/>
            </w:pPr>
            <w:r w:rsidRPr="00E4789D">
              <w:t>6</w:t>
            </w:r>
          </w:p>
        </w:tc>
      </w:tr>
      <w:tr w:rsidR="00E617C8" w:rsidRPr="00E4789D" w14:paraId="6E675056" w14:textId="77777777" w:rsidTr="00D21B4B">
        <w:trPr>
          <w:trHeight w:val="283"/>
        </w:trPr>
        <w:tc>
          <w:tcPr>
            <w:tcW w:w="257" w:type="pct"/>
            <w:vAlign w:val="bottom"/>
          </w:tcPr>
          <w:p w14:paraId="54DBC745" w14:textId="77777777" w:rsidR="00E617C8" w:rsidRPr="00E4789D" w:rsidRDefault="00E617C8" w:rsidP="009D0856">
            <w:pPr>
              <w:jc w:val="center"/>
            </w:pPr>
          </w:p>
        </w:tc>
        <w:tc>
          <w:tcPr>
            <w:tcW w:w="189" w:type="pct"/>
            <w:vAlign w:val="bottom"/>
          </w:tcPr>
          <w:p w14:paraId="0E787C0F" w14:textId="77777777" w:rsidR="00E617C8" w:rsidRPr="00E4789D" w:rsidRDefault="00E617C8" w:rsidP="009D0856">
            <w:pPr>
              <w:jc w:val="center"/>
            </w:pPr>
            <w:r w:rsidRPr="00E4789D">
              <w:t>b.</w:t>
            </w:r>
          </w:p>
        </w:tc>
        <w:tc>
          <w:tcPr>
            <w:tcW w:w="3810" w:type="pct"/>
            <w:vAlign w:val="bottom"/>
          </w:tcPr>
          <w:p w14:paraId="3F3C04B2" w14:textId="77777777" w:rsidR="00E617C8" w:rsidRPr="00E4789D" w:rsidRDefault="00E617C8" w:rsidP="0075790B">
            <w:pPr>
              <w:jc w:val="both"/>
              <w:rPr>
                <w:bCs/>
              </w:rPr>
            </w:pPr>
            <w:r w:rsidRPr="00E4789D">
              <w:rPr>
                <w:bCs/>
              </w:rPr>
              <w:t>Describe the working of temperature-controlled vehicles.</w:t>
            </w:r>
          </w:p>
        </w:tc>
        <w:tc>
          <w:tcPr>
            <w:tcW w:w="240" w:type="pct"/>
            <w:vAlign w:val="bottom"/>
          </w:tcPr>
          <w:p w14:paraId="7C8CF1CF" w14:textId="77777777" w:rsidR="00E617C8" w:rsidRPr="00E4789D" w:rsidRDefault="00E617C8" w:rsidP="009D0856">
            <w:pPr>
              <w:jc w:val="center"/>
            </w:pPr>
            <w:r w:rsidRPr="00E4789D">
              <w:t>CO6</w:t>
            </w:r>
          </w:p>
        </w:tc>
        <w:tc>
          <w:tcPr>
            <w:tcW w:w="243" w:type="pct"/>
            <w:vAlign w:val="bottom"/>
          </w:tcPr>
          <w:p w14:paraId="46258789" w14:textId="77777777" w:rsidR="00E617C8" w:rsidRPr="00E4789D" w:rsidRDefault="00E617C8" w:rsidP="009D0856">
            <w:pPr>
              <w:jc w:val="center"/>
            </w:pPr>
            <w:r w:rsidRPr="00E4789D">
              <w:t>U</w:t>
            </w:r>
          </w:p>
        </w:tc>
        <w:tc>
          <w:tcPr>
            <w:tcW w:w="260" w:type="pct"/>
            <w:vAlign w:val="bottom"/>
          </w:tcPr>
          <w:p w14:paraId="28CD7DFE" w14:textId="77777777" w:rsidR="00E617C8" w:rsidRPr="00E4789D" w:rsidRDefault="00E617C8" w:rsidP="009D0856">
            <w:pPr>
              <w:jc w:val="center"/>
            </w:pPr>
            <w:r w:rsidRPr="00E4789D">
              <w:t>6</w:t>
            </w:r>
          </w:p>
        </w:tc>
      </w:tr>
      <w:tr w:rsidR="00E617C8" w:rsidRPr="00E4789D" w14:paraId="6DB7F646" w14:textId="77777777" w:rsidTr="00D21B4B">
        <w:trPr>
          <w:trHeight w:val="283"/>
        </w:trPr>
        <w:tc>
          <w:tcPr>
            <w:tcW w:w="257" w:type="pct"/>
            <w:vAlign w:val="bottom"/>
          </w:tcPr>
          <w:p w14:paraId="0C81F5FF" w14:textId="77777777" w:rsidR="00E617C8" w:rsidRPr="00E4789D" w:rsidRDefault="00E617C8" w:rsidP="009D0856">
            <w:pPr>
              <w:jc w:val="center"/>
            </w:pPr>
          </w:p>
        </w:tc>
        <w:tc>
          <w:tcPr>
            <w:tcW w:w="189" w:type="pct"/>
            <w:vAlign w:val="bottom"/>
          </w:tcPr>
          <w:p w14:paraId="70C6E9C3" w14:textId="77777777" w:rsidR="00E617C8" w:rsidRPr="00E4789D" w:rsidRDefault="00E617C8" w:rsidP="009D0856">
            <w:pPr>
              <w:jc w:val="center"/>
            </w:pPr>
          </w:p>
        </w:tc>
        <w:tc>
          <w:tcPr>
            <w:tcW w:w="3810" w:type="pct"/>
            <w:vAlign w:val="bottom"/>
          </w:tcPr>
          <w:p w14:paraId="1A02CB8A" w14:textId="77777777" w:rsidR="00E617C8" w:rsidRPr="00E4789D" w:rsidRDefault="00E617C8" w:rsidP="0075790B">
            <w:pPr>
              <w:jc w:val="both"/>
            </w:pPr>
          </w:p>
        </w:tc>
        <w:tc>
          <w:tcPr>
            <w:tcW w:w="240" w:type="pct"/>
            <w:vAlign w:val="bottom"/>
          </w:tcPr>
          <w:p w14:paraId="78471D9C" w14:textId="77777777" w:rsidR="00E617C8" w:rsidRPr="00E4789D" w:rsidRDefault="00E617C8" w:rsidP="009D0856">
            <w:pPr>
              <w:jc w:val="center"/>
            </w:pPr>
          </w:p>
        </w:tc>
        <w:tc>
          <w:tcPr>
            <w:tcW w:w="243" w:type="pct"/>
            <w:vAlign w:val="bottom"/>
          </w:tcPr>
          <w:p w14:paraId="5B47D784" w14:textId="77777777" w:rsidR="00E617C8" w:rsidRPr="00E4789D" w:rsidRDefault="00E617C8" w:rsidP="009D0856">
            <w:pPr>
              <w:jc w:val="center"/>
            </w:pPr>
          </w:p>
        </w:tc>
        <w:tc>
          <w:tcPr>
            <w:tcW w:w="260" w:type="pct"/>
            <w:vAlign w:val="bottom"/>
          </w:tcPr>
          <w:p w14:paraId="6E23C7E1" w14:textId="77777777" w:rsidR="00E617C8" w:rsidRPr="00E4789D" w:rsidRDefault="00E617C8" w:rsidP="009D0856">
            <w:pPr>
              <w:jc w:val="center"/>
            </w:pPr>
          </w:p>
        </w:tc>
      </w:tr>
      <w:tr w:rsidR="00E617C8" w:rsidRPr="00E4789D" w14:paraId="6C4005CA" w14:textId="77777777" w:rsidTr="0075790B">
        <w:trPr>
          <w:trHeight w:val="283"/>
        </w:trPr>
        <w:tc>
          <w:tcPr>
            <w:tcW w:w="257" w:type="pct"/>
          </w:tcPr>
          <w:p w14:paraId="456FDF3B" w14:textId="77777777" w:rsidR="00E617C8" w:rsidRPr="00E4789D" w:rsidRDefault="00E617C8" w:rsidP="0075790B">
            <w:pPr>
              <w:jc w:val="center"/>
            </w:pPr>
            <w:r w:rsidRPr="00E4789D">
              <w:t>22.</w:t>
            </w:r>
          </w:p>
        </w:tc>
        <w:tc>
          <w:tcPr>
            <w:tcW w:w="189" w:type="pct"/>
          </w:tcPr>
          <w:p w14:paraId="6FD3A163" w14:textId="77777777" w:rsidR="00E617C8" w:rsidRPr="00E4789D" w:rsidRDefault="00E617C8" w:rsidP="0075790B">
            <w:pPr>
              <w:jc w:val="center"/>
            </w:pPr>
            <w:r w:rsidRPr="00E4789D">
              <w:t>a.</w:t>
            </w:r>
          </w:p>
        </w:tc>
        <w:tc>
          <w:tcPr>
            <w:tcW w:w="3810" w:type="pct"/>
            <w:vAlign w:val="bottom"/>
          </w:tcPr>
          <w:p w14:paraId="24E353B2" w14:textId="77777777" w:rsidR="00E617C8" w:rsidRPr="00E4789D" w:rsidRDefault="00E617C8" w:rsidP="0075790B">
            <w:pPr>
              <w:jc w:val="both"/>
            </w:pPr>
            <w:r w:rsidRPr="00E4789D">
              <w:rPr>
                <w:bCs/>
              </w:rPr>
              <w:t>Discuss the advantages of using aluminum, paper, semi rigid and flexible packages as packaging materials for chilled foods.</w:t>
            </w:r>
          </w:p>
        </w:tc>
        <w:tc>
          <w:tcPr>
            <w:tcW w:w="240" w:type="pct"/>
          </w:tcPr>
          <w:p w14:paraId="400E898A" w14:textId="77777777" w:rsidR="00E617C8" w:rsidRPr="00E4789D" w:rsidRDefault="00E617C8" w:rsidP="0075790B">
            <w:pPr>
              <w:jc w:val="center"/>
            </w:pPr>
            <w:r w:rsidRPr="00E4789D">
              <w:t>CO5</w:t>
            </w:r>
          </w:p>
        </w:tc>
        <w:tc>
          <w:tcPr>
            <w:tcW w:w="243" w:type="pct"/>
          </w:tcPr>
          <w:p w14:paraId="08BF3D9E" w14:textId="77777777" w:rsidR="00E617C8" w:rsidRPr="00E4789D" w:rsidRDefault="00E617C8" w:rsidP="0075790B">
            <w:pPr>
              <w:jc w:val="center"/>
            </w:pPr>
            <w:r w:rsidRPr="00E4789D">
              <w:t>U</w:t>
            </w:r>
          </w:p>
        </w:tc>
        <w:tc>
          <w:tcPr>
            <w:tcW w:w="260" w:type="pct"/>
          </w:tcPr>
          <w:p w14:paraId="2BAB78A4" w14:textId="77777777" w:rsidR="00E617C8" w:rsidRPr="00E4789D" w:rsidRDefault="00E617C8" w:rsidP="0075790B">
            <w:pPr>
              <w:jc w:val="center"/>
            </w:pPr>
            <w:r w:rsidRPr="00E4789D">
              <w:t>6</w:t>
            </w:r>
          </w:p>
        </w:tc>
      </w:tr>
      <w:tr w:rsidR="00E617C8" w:rsidRPr="00E4789D" w14:paraId="1BB21F14" w14:textId="77777777" w:rsidTr="0075790B">
        <w:trPr>
          <w:trHeight w:val="283"/>
        </w:trPr>
        <w:tc>
          <w:tcPr>
            <w:tcW w:w="257" w:type="pct"/>
          </w:tcPr>
          <w:p w14:paraId="6F2B0AE5" w14:textId="77777777" w:rsidR="00E617C8" w:rsidRPr="00E4789D" w:rsidRDefault="00E617C8" w:rsidP="0075790B">
            <w:pPr>
              <w:jc w:val="center"/>
            </w:pPr>
          </w:p>
        </w:tc>
        <w:tc>
          <w:tcPr>
            <w:tcW w:w="189" w:type="pct"/>
          </w:tcPr>
          <w:p w14:paraId="614DDE69" w14:textId="77777777" w:rsidR="00E617C8" w:rsidRPr="00E4789D" w:rsidRDefault="00E617C8" w:rsidP="0075790B">
            <w:pPr>
              <w:jc w:val="center"/>
            </w:pPr>
            <w:r w:rsidRPr="00E4789D">
              <w:t>b.</w:t>
            </w:r>
          </w:p>
        </w:tc>
        <w:tc>
          <w:tcPr>
            <w:tcW w:w="3810" w:type="pct"/>
            <w:vAlign w:val="bottom"/>
          </w:tcPr>
          <w:p w14:paraId="035A5FA7" w14:textId="77777777" w:rsidR="00E617C8" w:rsidRPr="00E4789D" w:rsidRDefault="00E617C8" w:rsidP="0075790B">
            <w:pPr>
              <w:jc w:val="both"/>
              <w:rPr>
                <w:bCs/>
              </w:rPr>
            </w:pPr>
            <w:r w:rsidRPr="00E4789D">
              <w:rPr>
                <w:bCs/>
              </w:rPr>
              <w:t>Explain the chilling of carbonated beverages with Baudelot cooler with a diagram.</w:t>
            </w:r>
          </w:p>
        </w:tc>
        <w:tc>
          <w:tcPr>
            <w:tcW w:w="240" w:type="pct"/>
          </w:tcPr>
          <w:p w14:paraId="3D1446A9" w14:textId="77777777" w:rsidR="00E617C8" w:rsidRPr="00E4789D" w:rsidRDefault="00E617C8" w:rsidP="0075790B">
            <w:pPr>
              <w:jc w:val="center"/>
            </w:pPr>
            <w:r w:rsidRPr="00E4789D">
              <w:t>CO5</w:t>
            </w:r>
          </w:p>
        </w:tc>
        <w:tc>
          <w:tcPr>
            <w:tcW w:w="243" w:type="pct"/>
          </w:tcPr>
          <w:p w14:paraId="4DE795B0" w14:textId="77777777" w:rsidR="00E617C8" w:rsidRPr="00E4789D" w:rsidRDefault="00E617C8" w:rsidP="0075790B">
            <w:pPr>
              <w:jc w:val="center"/>
            </w:pPr>
            <w:r w:rsidRPr="00E4789D">
              <w:t>An</w:t>
            </w:r>
          </w:p>
        </w:tc>
        <w:tc>
          <w:tcPr>
            <w:tcW w:w="260" w:type="pct"/>
          </w:tcPr>
          <w:p w14:paraId="4866680A" w14:textId="77777777" w:rsidR="00E617C8" w:rsidRPr="00E4789D" w:rsidRDefault="00E617C8" w:rsidP="0075790B">
            <w:pPr>
              <w:jc w:val="center"/>
            </w:pPr>
            <w:r w:rsidRPr="00E4789D">
              <w:t>6</w:t>
            </w:r>
          </w:p>
        </w:tc>
      </w:tr>
      <w:tr w:rsidR="00E617C8" w:rsidRPr="00E4789D" w14:paraId="536BA5CB" w14:textId="77777777" w:rsidTr="00D21B4B">
        <w:trPr>
          <w:trHeight w:val="283"/>
        </w:trPr>
        <w:tc>
          <w:tcPr>
            <w:tcW w:w="257" w:type="pct"/>
            <w:vAlign w:val="bottom"/>
          </w:tcPr>
          <w:p w14:paraId="1B5EF4C5" w14:textId="77777777" w:rsidR="00E617C8" w:rsidRPr="00E4789D" w:rsidRDefault="00E617C8" w:rsidP="009D0856">
            <w:pPr>
              <w:jc w:val="center"/>
            </w:pPr>
          </w:p>
        </w:tc>
        <w:tc>
          <w:tcPr>
            <w:tcW w:w="189" w:type="pct"/>
            <w:vAlign w:val="bottom"/>
          </w:tcPr>
          <w:p w14:paraId="24E0ED61" w14:textId="77777777" w:rsidR="00E617C8" w:rsidRPr="00E4789D" w:rsidRDefault="00E617C8" w:rsidP="009D0856">
            <w:pPr>
              <w:jc w:val="center"/>
            </w:pPr>
          </w:p>
        </w:tc>
        <w:tc>
          <w:tcPr>
            <w:tcW w:w="3810" w:type="pct"/>
            <w:vAlign w:val="bottom"/>
          </w:tcPr>
          <w:p w14:paraId="63FF6479" w14:textId="77777777" w:rsidR="00E617C8" w:rsidRPr="00E4789D" w:rsidRDefault="00E617C8" w:rsidP="009D0856"/>
        </w:tc>
        <w:tc>
          <w:tcPr>
            <w:tcW w:w="240" w:type="pct"/>
            <w:vAlign w:val="bottom"/>
          </w:tcPr>
          <w:p w14:paraId="57BE65AD" w14:textId="77777777" w:rsidR="00E617C8" w:rsidRPr="00E4789D" w:rsidRDefault="00E617C8" w:rsidP="009D0856">
            <w:pPr>
              <w:jc w:val="center"/>
            </w:pPr>
          </w:p>
        </w:tc>
        <w:tc>
          <w:tcPr>
            <w:tcW w:w="243" w:type="pct"/>
            <w:vAlign w:val="bottom"/>
          </w:tcPr>
          <w:p w14:paraId="3E4F7105" w14:textId="77777777" w:rsidR="00E617C8" w:rsidRPr="00E4789D" w:rsidRDefault="00E617C8" w:rsidP="009D0856">
            <w:pPr>
              <w:jc w:val="center"/>
            </w:pPr>
          </w:p>
        </w:tc>
        <w:tc>
          <w:tcPr>
            <w:tcW w:w="260" w:type="pct"/>
            <w:vAlign w:val="bottom"/>
          </w:tcPr>
          <w:p w14:paraId="08AF981F" w14:textId="77777777" w:rsidR="00E617C8" w:rsidRPr="00E4789D" w:rsidRDefault="00E617C8" w:rsidP="009D0856">
            <w:pPr>
              <w:jc w:val="center"/>
            </w:pPr>
          </w:p>
        </w:tc>
      </w:tr>
      <w:tr w:rsidR="00E617C8" w:rsidRPr="00E4789D" w14:paraId="6E6E7F94" w14:textId="77777777" w:rsidTr="0075790B">
        <w:trPr>
          <w:trHeight w:val="283"/>
        </w:trPr>
        <w:tc>
          <w:tcPr>
            <w:tcW w:w="257" w:type="pct"/>
          </w:tcPr>
          <w:p w14:paraId="63C42FFD" w14:textId="77777777" w:rsidR="00E617C8" w:rsidRPr="00E4789D" w:rsidRDefault="00E617C8" w:rsidP="0075790B">
            <w:pPr>
              <w:jc w:val="center"/>
            </w:pPr>
            <w:r w:rsidRPr="00E4789D">
              <w:t>23.</w:t>
            </w:r>
          </w:p>
        </w:tc>
        <w:tc>
          <w:tcPr>
            <w:tcW w:w="189" w:type="pct"/>
          </w:tcPr>
          <w:p w14:paraId="7871F58B" w14:textId="77777777" w:rsidR="00E617C8" w:rsidRPr="00E4789D" w:rsidRDefault="00E617C8" w:rsidP="0075790B">
            <w:pPr>
              <w:jc w:val="center"/>
            </w:pPr>
            <w:r w:rsidRPr="00E4789D">
              <w:t>a.</w:t>
            </w:r>
          </w:p>
        </w:tc>
        <w:tc>
          <w:tcPr>
            <w:tcW w:w="3810" w:type="pct"/>
            <w:vAlign w:val="bottom"/>
          </w:tcPr>
          <w:p w14:paraId="46E5C045" w14:textId="77777777" w:rsidR="00E617C8" w:rsidRPr="00E4789D" w:rsidRDefault="00E617C8" w:rsidP="009D0856">
            <w:r w:rsidRPr="00E4789D">
              <w:t>Assume that you are process engineer in freezing plant. How would you apply IQF for chives? Discuss the process with a flowchart.</w:t>
            </w:r>
          </w:p>
        </w:tc>
        <w:tc>
          <w:tcPr>
            <w:tcW w:w="240" w:type="pct"/>
          </w:tcPr>
          <w:p w14:paraId="770DEAC2" w14:textId="77777777" w:rsidR="00E617C8" w:rsidRPr="00E4789D" w:rsidRDefault="00E617C8" w:rsidP="0075790B">
            <w:pPr>
              <w:jc w:val="center"/>
            </w:pPr>
            <w:r w:rsidRPr="00E4789D">
              <w:t>CO4</w:t>
            </w:r>
          </w:p>
        </w:tc>
        <w:tc>
          <w:tcPr>
            <w:tcW w:w="243" w:type="pct"/>
          </w:tcPr>
          <w:p w14:paraId="6BF4108E" w14:textId="77777777" w:rsidR="00E617C8" w:rsidRPr="00E4789D" w:rsidRDefault="00E617C8" w:rsidP="0075790B">
            <w:pPr>
              <w:jc w:val="center"/>
            </w:pPr>
            <w:r w:rsidRPr="00E4789D">
              <w:t>U</w:t>
            </w:r>
          </w:p>
        </w:tc>
        <w:tc>
          <w:tcPr>
            <w:tcW w:w="260" w:type="pct"/>
          </w:tcPr>
          <w:p w14:paraId="0D2C1000" w14:textId="77777777" w:rsidR="00E617C8" w:rsidRPr="00E4789D" w:rsidRDefault="00E617C8" w:rsidP="0075790B">
            <w:pPr>
              <w:jc w:val="center"/>
            </w:pPr>
            <w:r w:rsidRPr="00E4789D">
              <w:t>6</w:t>
            </w:r>
          </w:p>
        </w:tc>
      </w:tr>
      <w:tr w:rsidR="00E617C8" w:rsidRPr="00E4789D" w14:paraId="1E5746DD" w14:textId="77777777" w:rsidTr="0075790B">
        <w:trPr>
          <w:trHeight w:val="283"/>
        </w:trPr>
        <w:tc>
          <w:tcPr>
            <w:tcW w:w="257" w:type="pct"/>
          </w:tcPr>
          <w:p w14:paraId="202137B8" w14:textId="77777777" w:rsidR="00E617C8" w:rsidRPr="00E4789D" w:rsidRDefault="00E617C8" w:rsidP="0075790B">
            <w:pPr>
              <w:jc w:val="center"/>
            </w:pPr>
          </w:p>
        </w:tc>
        <w:tc>
          <w:tcPr>
            <w:tcW w:w="189" w:type="pct"/>
          </w:tcPr>
          <w:p w14:paraId="35635780" w14:textId="77777777" w:rsidR="00E617C8" w:rsidRPr="00E4789D" w:rsidRDefault="00E617C8" w:rsidP="0075790B">
            <w:pPr>
              <w:jc w:val="center"/>
            </w:pPr>
            <w:r w:rsidRPr="00E4789D">
              <w:t>b.</w:t>
            </w:r>
          </w:p>
          <w:p w14:paraId="3F20922E" w14:textId="77777777" w:rsidR="00E617C8" w:rsidRPr="00E4789D" w:rsidRDefault="00E617C8" w:rsidP="0075790B">
            <w:pPr>
              <w:jc w:val="center"/>
            </w:pPr>
          </w:p>
          <w:p w14:paraId="5F94CFE4" w14:textId="77777777" w:rsidR="00E617C8" w:rsidRPr="00E4789D" w:rsidRDefault="00E617C8" w:rsidP="0075790B">
            <w:pPr>
              <w:jc w:val="center"/>
            </w:pPr>
          </w:p>
          <w:p w14:paraId="6AF84E38" w14:textId="77777777" w:rsidR="00E617C8" w:rsidRPr="00E4789D" w:rsidRDefault="00E617C8" w:rsidP="0075790B">
            <w:pPr>
              <w:jc w:val="center"/>
            </w:pPr>
          </w:p>
          <w:p w14:paraId="52DDA5DD" w14:textId="77777777" w:rsidR="00E617C8" w:rsidRPr="00E4789D" w:rsidRDefault="00E617C8" w:rsidP="0075790B">
            <w:pPr>
              <w:jc w:val="center"/>
            </w:pPr>
          </w:p>
          <w:p w14:paraId="1C31024D" w14:textId="77777777" w:rsidR="00E617C8" w:rsidRPr="00E4789D" w:rsidRDefault="00E617C8" w:rsidP="0075790B">
            <w:pPr>
              <w:jc w:val="center"/>
            </w:pPr>
          </w:p>
          <w:p w14:paraId="1F3216D8" w14:textId="77777777" w:rsidR="00E617C8" w:rsidRPr="00E4789D" w:rsidRDefault="00E617C8" w:rsidP="0075790B">
            <w:pPr>
              <w:jc w:val="center"/>
            </w:pPr>
          </w:p>
          <w:p w14:paraId="5FA33243" w14:textId="77777777" w:rsidR="00E617C8" w:rsidRPr="00E4789D" w:rsidRDefault="00E617C8" w:rsidP="0075790B">
            <w:pPr>
              <w:jc w:val="center"/>
            </w:pPr>
          </w:p>
        </w:tc>
        <w:tc>
          <w:tcPr>
            <w:tcW w:w="3810" w:type="pct"/>
            <w:vAlign w:val="bottom"/>
          </w:tcPr>
          <w:p w14:paraId="12CC0D5C" w14:textId="77777777" w:rsidR="00E617C8" w:rsidRPr="00E4789D" w:rsidRDefault="00E617C8" w:rsidP="001A2BCE">
            <w:pPr>
              <w:spacing w:line="276" w:lineRule="auto"/>
              <w:contextualSpacing/>
              <w:jc w:val="both"/>
              <w:rPr>
                <w:bCs/>
              </w:rPr>
            </w:pPr>
            <w:r w:rsidRPr="00E4789D">
              <w:rPr>
                <w:bCs/>
              </w:rPr>
              <w:t xml:space="preserve">Food with an initial moisture content of 400 % (dry-weight basis) is poured into 0.5 cm layers in a tray placed in a freeze drier operating at 40 Pa. It is to be dried to 8 % moisture (dry-weight basis) at a maximum surface temperature of 55℃. Assuming that the pressure at the ice front remains constant at 78 Pa, calculate (a) the drying time and (b) the drying time if the layer of food is increased to 0.9 cm and dried under similar conditions. </w:t>
            </w:r>
          </w:p>
          <w:p w14:paraId="39292DCE" w14:textId="77777777" w:rsidR="00E617C8" w:rsidRPr="00E4789D" w:rsidRDefault="00E617C8" w:rsidP="001A2BCE">
            <w:pPr>
              <w:rPr>
                <w:bCs/>
              </w:rPr>
            </w:pPr>
            <w:r w:rsidRPr="00E4789D">
              <w:rPr>
                <w:bCs/>
              </w:rPr>
              <w:t>(Additional data: the dried food has a thermal conductivity of 0.03 W m</w:t>
            </w:r>
            <w:r w:rsidRPr="00E4789D">
              <w:rPr>
                <w:bCs/>
                <w:vertAlign w:val="superscript"/>
              </w:rPr>
              <w:t>-1</w:t>
            </w:r>
            <w:r w:rsidRPr="00E4789D">
              <w:rPr>
                <w:bCs/>
              </w:rPr>
              <w:t>K</w:t>
            </w:r>
            <w:r w:rsidRPr="00E4789D">
              <w:rPr>
                <w:bCs/>
                <w:vertAlign w:val="superscript"/>
              </w:rPr>
              <w:t>-1</w:t>
            </w:r>
            <w:r w:rsidRPr="00E4789D">
              <w:rPr>
                <w:bCs/>
              </w:rPr>
              <w:t>, a density of 470 kg m</w:t>
            </w:r>
            <w:r w:rsidRPr="00E4789D">
              <w:rPr>
                <w:bCs/>
                <w:vertAlign w:val="superscript"/>
              </w:rPr>
              <w:t>-3</w:t>
            </w:r>
            <w:r w:rsidRPr="00E4789D">
              <w:rPr>
                <w:bCs/>
              </w:rPr>
              <w:t>, a permeability of 2.4 x 10</w:t>
            </w:r>
            <w:r w:rsidRPr="00E4789D">
              <w:rPr>
                <w:bCs/>
                <w:vertAlign w:val="superscript"/>
              </w:rPr>
              <w:t>-8</w:t>
            </w:r>
            <w:r w:rsidRPr="00E4789D">
              <w:rPr>
                <w:bCs/>
              </w:rPr>
              <w:t xml:space="preserve"> kg s</w:t>
            </w:r>
            <w:r w:rsidRPr="00E4789D">
              <w:rPr>
                <w:bCs/>
                <w:vertAlign w:val="superscript"/>
              </w:rPr>
              <w:t>-1</w:t>
            </w:r>
            <w:r w:rsidRPr="00E4789D">
              <w:rPr>
                <w:bCs/>
              </w:rPr>
              <w:t xml:space="preserve"> and the latent heat of sublimation is 2.95 x 10</w:t>
            </w:r>
            <w:r w:rsidRPr="00E4789D">
              <w:rPr>
                <w:bCs/>
                <w:vertAlign w:val="superscript"/>
              </w:rPr>
              <w:t>3</w:t>
            </w:r>
            <w:r w:rsidRPr="00E4789D">
              <w:rPr>
                <w:bCs/>
              </w:rPr>
              <w:t xml:space="preserve"> kJ kg</w:t>
            </w:r>
            <w:r w:rsidRPr="00E4789D">
              <w:rPr>
                <w:bCs/>
                <w:vertAlign w:val="superscript"/>
              </w:rPr>
              <w:t>-1</w:t>
            </w:r>
            <w:r w:rsidRPr="00E4789D">
              <w:rPr>
                <w:bCs/>
              </w:rPr>
              <w:t>)</w:t>
            </w:r>
          </w:p>
        </w:tc>
        <w:tc>
          <w:tcPr>
            <w:tcW w:w="240" w:type="pct"/>
          </w:tcPr>
          <w:p w14:paraId="7BCF1831" w14:textId="77777777" w:rsidR="00E617C8" w:rsidRPr="00E4789D" w:rsidRDefault="00E617C8" w:rsidP="0075790B">
            <w:pPr>
              <w:jc w:val="center"/>
            </w:pPr>
            <w:r w:rsidRPr="00E4789D">
              <w:t>CO4</w:t>
            </w:r>
          </w:p>
          <w:p w14:paraId="52E00044" w14:textId="77777777" w:rsidR="00E617C8" w:rsidRPr="00E4789D" w:rsidRDefault="00E617C8" w:rsidP="0075790B">
            <w:pPr>
              <w:jc w:val="center"/>
            </w:pPr>
          </w:p>
          <w:p w14:paraId="76772344" w14:textId="77777777" w:rsidR="00E617C8" w:rsidRPr="00E4789D" w:rsidRDefault="00E617C8" w:rsidP="0075790B">
            <w:pPr>
              <w:jc w:val="center"/>
            </w:pPr>
          </w:p>
          <w:p w14:paraId="5390DD7D" w14:textId="77777777" w:rsidR="00E617C8" w:rsidRPr="00E4789D" w:rsidRDefault="00E617C8" w:rsidP="0075790B">
            <w:pPr>
              <w:jc w:val="center"/>
            </w:pPr>
          </w:p>
          <w:p w14:paraId="778DF2ED" w14:textId="77777777" w:rsidR="00E617C8" w:rsidRPr="00E4789D" w:rsidRDefault="00E617C8" w:rsidP="0075790B">
            <w:pPr>
              <w:jc w:val="center"/>
            </w:pPr>
          </w:p>
          <w:p w14:paraId="1BAD6B3B" w14:textId="77777777" w:rsidR="00E617C8" w:rsidRPr="00E4789D" w:rsidRDefault="00E617C8" w:rsidP="0075790B">
            <w:pPr>
              <w:jc w:val="center"/>
            </w:pPr>
          </w:p>
          <w:p w14:paraId="66F77718" w14:textId="77777777" w:rsidR="00E617C8" w:rsidRPr="00E4789D" w:rsidRDefault="00E617C8" w:rsidP="0075790B">
            <w:pPr>
              <w:jc w:val="center"/>
            </w:pPr>
          </w:p>
          <w:p w14:paraId="3EA0CA8E" w14:textId="77777777" w:rsidR="00E617C8" w:rsidRPr="00E4789D" w:rsidRDefault="00E617C8" w:rsidP="0075790B">
            <w:pPr>
              <w:jc w:val="center"/>
            </w:pPr>
          </w:p>
        </w:tc>
        <w:tc>
          <w:tcPr>
            <w:tcW w:w="243" w:type="pct"/>
          </w:tcPr>
          <w:p w14:paraId="39878693" w14:textId="77777777" w:rsidR="00E617C8" w:rsidRPr="00E4789D" w:rsidRDefault="00E617C8" w:rsidP="0075790B">
            <w:pPr>
              <w:jc w:val="center"/>
            </w:pPr>
            <w:r w:rsidRPr="00E4789D">
              <w:t>An</w:t>
            </w:r>
          </w:p>
          <w:p w14:paraId="1F4278D7" w14:textId="77777777" w:rsidR="00E617C8" w:rsidRPr="00E4789D" w:rsidRDefault="00E617C8" w:rsidP="0075790B">
            <w:pPr>
              <w:jc w:val="center"/>
            </w:pPr>
          </w:p>
          <w:p w14:paraId="542295DD" w14:textId="77777777" w:rsidR="00E617C8" w:rsidRPr="00E4789D" w:rsidRDefault="00E617C8" w:rsidP="0075790B">
            <w:pPr>
              <w:jc w:val="center"/>
            </w:pPr>
          </w:p>
          <w:p w14:paraId="4DDC1D3F" w14:textId="77777777" w:rsidR="00E617C8" w:rsidRPr="00E4789D" w:rsidRDefault="00E617C8" w:rsidP="0075790B">
            <w:pPr>
              <w:jc w:val="center"/>
            </w:pPr>
          </w:p>
          <w:p w14:paraId="105ACB30" w14:textId="77777777" w:rsidR="00E617C8" w:rsidRPr="00E4789D" w:rsidRDefault="00E617C8" w:rsidP="0075790B">
            <w:pPr>
              <w:jc w:val="center"/>
            </w:pPr>
          </w:p>
          <w:p w14:paraId="0631A6FD" w14:textId="77777777" w:rsidR="00E617C8" w:rsidRPr="00E4789D" w:rsidRDefault="00E617C8" w:rsidP="0075790B">
            <w:pPr>
              <w:jc w:val="center"/>
            </w:pPr>
          </w:p>
          <w:p w14:paraId="39DFF461" w14:textId="77777777" w:rsidR="00E617C8" w:rsidRPr="00E4789D" w:rsidRDefault="00E617C8" w:rsidP="0075790B">
            <w:pPr>
              <w:jc w:val="center"/>
            </w:pPr>
          </w:p>
          <w:p w14:paraId="5FAEF71E" w14:textId="77777777" w:rsidR="00E617C8" w:rsidRPr="00E4789D" w:rsidRDefault="00E617C8" w:rsidP="0075790B">
            <w:pPr>
              <w:jc w:val="center"/>
            </w:pPr>
          </w:p>
        </w:tc>
        <w:tc>
          <w:tcPr>
            <w:tcW w:w="260" w:type="pct"/>
          </w:tcPr>
          <w:p w14:paraId="564B177C" w14:textId="77777777" w:rsidR="00E617C8" w:rsidRPr="00E4789D" w:rsidRDefault="00E617C8" w:rsidP="0075790B">
            <w:pPr>
              <w:jc w:val="center"/>
            </w:pPr>
            <w:r w:rsidRPr="00E4789D">
              <w:t>6</w:t>
            </w:r>
          </w:p>
          <w:p w14:paraId="19D0C4DE" w14:textId="77777777" w:rsidR="00E617C8" w:rsidRPr="00E4789D" w:rsidRDefault="00E617C8" w:rsidP="0075790B">
            <w:pPr>
              <w:jc w:val="center"/>
            </w:pPr>
          </w:p>
          <w:p w14:paraId="791D43CC" w14:textId="77777777" w:rsidR="00E617C8" w:rsidRPr="00E4789D" w:rsidRDefault="00E617C8" w:rsidP="0075790B">
            <w:pPr>
              <w:jc w:val="center"/>
            </w:pPr>
          </w:p>
          <w:p w14:paraId="72BEF06D" w14:textId="77777777" w:rsidR="00E617C8" w:rsidRPr="00E4789D" w:rsidRDefault="00E617C8" w:rsidP="0075790B">
            <w:pPr>
              <w:jc w:val="center"/>
            </w:pPr>
          </w:p>
          <w:p w14:paraId="221A879A" w14:textId="77777777" w:rsidR="00E617C8" w:rsidRPr="00E4789D" w:rsidRDefault="00E617C8" w:rsidP="0075790B">
            <w:pPr>
              <w:jc w:val="center"/>
            </w:pPr>
          </w:p>
          <w:p w14:paraId="6ED0D81D" w14:textId="77777777" w:rsidR="00E617C8" w:rsidRPr="00E4789D" w:rsidRDefault="00E617C8" w:rsidP="0075790B">
            <w:pPr>
              <w:jc w:val="center"/>
            </w:pPr>
          </w:p>
          <w:p w14:paraId="5CFFC113" w14:textId="77777777" w:rsidR="00E617C8" w:rsidRPr="00E4789D" w:rsidRDefault="00E617C8" w:rsidP="0075790B">
            <w:pPr>
              <w:jc w:val="center"/>
            </w:pPr>
          </w:p>
          <w:p w14:paraId="5A9EEF82" w14:textId="77777777" w:rsidR="00E617C8" w:rsidRPr="00E4789D" w:rsidRDefault="00E617C8" w:rsidP="0075790B">
            <w:pPr>
              <w:jc w:val="center"/>
            </w:pPr>
          </w:p>
        </w:tc>
      </w:tr>
      <w:tr w:rsidR="00E617C8" w:rsidRPr="00E4789D" w14:paraId="45929049" w14:textId="77777777" w:rsidTr="0075790B">
        <w:trPr>
          <w:trHeight w:val="397"/>
        </w:trPr>
        <w:tc>
          <w:tcPr>
            <w:tcW w:w="5000" w:type="pct"/>
            <w:gridSpan w:val="6"/>
            <w:vAlign w:val="center"/>
          </w:tcPr>
          <w:p w14:paraId="154650B3" w14:textId="77777777" w:rsidR="00E617C8" w:rsidRPr="00E4789D" w:rsidRDefault="00E617C8" w:rsidP="008E4728">
            <w:pPr>
              <w:jc w:val="center"/>
              <w:rPr>
                <w:b/>
                <w:bCs/>
              </w:rPr>
            </w:pPr>
            <w:r w:rsidRPr="00E4789D">
              <w:rPr>
                <w:b/>
                <w:bCs/>
              </w:rPr>
              <w:t>COMPULSORY QUESTION</w:t>
            </w:r>
          </w:p>
        </w:tc>
      </w:tr>
      <w:tr w:rsidR="00E617C8" w:rsidRPr="00E4789D" w14:paraId="5ED3445F" w14:textId="77777777" w:rsidTr="0075790B">
        <w:trPr>
          <w:trHeight w:val="283"/>
        </w:trPr>
        <w:tc>
          <w:tcPr>
            <w:tcW w:w="257" w:type="pct"/>
          </w:tcPr>
          <w:p w14:paraId="22B60F45" w14:textId="77777777" w:rsidR="00E617C8" w:rsidRPr="00E4789D" w:rsidRDefault="00E617C8" w:rsidP="0075790B">
            <w:pPr>
              <w:jc w:val="center"/>
            </w:pPr>
            <w:r w:rsidRPr="00E4789D">
              <w:t>24.</w:t>
            </w:r>
          </w:p>
        </w:tc>
        <w:tc>
          <w:tcPr>
            <w:tcW w:w="189" w:type="pct"/>
          </w:tcPr>
          <w:p w14:paraId="3D74A03C" w14:textId="77777777" w:rsidR="00E617C8" w:rsidRPr="00E4789D" w:rsidRDefault="00E617C8" w:rsidP="0075790B">
            <w:pPr>
              <w:jc w:val="center"/>
            </w:pPr>
            <w:r w:rsidRPr="00E4789D">
              <w:t>a.</w:t>
            </w:r>
          </w:p>
        </w:tc>
        <w:tc>
          <w:tcPr>
            <w:tcW w:w="3810" w:type="pct"/>
            <w:vAlign w:val="bottom"/>
          </w:tcPr>
          <w:p w14:paraId="3E33F34A" w14:textId="77777777" w:rsidR="00E617C8" w:rsidRPr="00E4789D" w:rsidRDefault="00E617C8" w:rsidP="009D0856">
            <w:r w:rsidRPr="00E4789D">
              <w:t>Discuss the various design and operational factors affecting temperature uniformity during transport.</w:t>
            </w:r>
          </w:p>
        </w:tc>
        <w:tc>
          <w:tcPr>
            <w:tcW w:w="240" w:type="pct"/>
          </w:tcPr>
          <w:p w14:paraId="6A094163" w14:textId="77777777" w:rsidR="00E617C8" w:rsidRPr="00E4789D" w:rsidRDefault="00E617C8" w:rsidP="0075790B">
            <w:pPr>
              <w:jc w:val="center"/>
            </w:pPr>
            <w:r w:rsidRPr="00E4789D">
              <w:t>CO6</w:t>
            </w:r>
          </w:p>
        </w:tc>
        <w:tc>
          <w:tcPr>
            <w:tcW w:w="243" w:type="pct"/>
          </w:tcPr>
          <w:p w14:paraId="001E5533" w14:textId="77777777" w:rsidR="00E617C8" w:rsidRPr="00E4789D" w:rsidRDefault="00E617C8" w:rsidP="0075790B">
            <w:pPr>
              <w:jc w:val="center"/>
            </w:pPr>
            <w:r w:rsidRPr="00E4789D">
              <w:t>U</w:t>
            </w:r>
          </w:p>
        </w:tc>
        <w:tc>
          <w:tcPr>
            <w:tcW w:w="260" w:type="pct"/>
          </w:tcPr>
          <w:p w14:paraId="26B73E06" w14:textId="77777777" w:rsidR="00E617C8" w:rsidRPr="00E4789D" w:rsidRDefault="00E617C8" w:rsidP="0075790B">
            <w:pPr>
              <w:jc w:val="center"/>
            </w:pPr>
            <w:r w:rsidRPr="00E4789D">
              <w:t>6</w:t>
            </w:r>
          </w:p>
        </w:tc>
      </w:tr>
      <w:tr w:rsidR="00E617C8" w:rsidRPr="00E4789D" w14:paraId="7F97B829" w14:textId="77777777" w:rsidTr="0075790B">
        <w:trPr>
          <w:trHeight w:val="283"/>
        </w:trPr>
        <w:tc>
          <w:tcPr>
            <w:tcW w:w="257" w:type="pct"/>
          </w:tcPr>
          <w:p w14:paraId="69F2D0B8" w14:textId="77777777" w:rsidR="00E617C8" w:rsidRPr="00E4789D" w:rsidRDefault="00E617C8" w:rsidP="0075790B">
            <w:pPr>
              <w:jc w:val="center"/>
            </w:pPr>
          </w:p>
        </w:tc>
        <w:tc>
          <w:tcPr>
            <w:tcW w:w="189" w:type="pct"/>
          </w:tcPr>
          <w:p w14:paraId="233E0560" w14:textId="77777777" w:rsidR="00E617C8" w:rsidRPr="00E4789D" w:rsidRDefault="00E617C8" w:rsidP="0075790B">
            <w:pPr>
              <w:jc w:val="center"/>
            </w:pPr>
            <w:r w:rsidRPr="00E4789D">
              <w:t>b.</w:t>
            </w:r>
          </w:p>
        </w:tc>
        <w:tc>
          <w:tcPr>
            <w:tcW w:w="3810" w:type="pct"/>
            <w:vAlign w:val="bottom"/>
          </w:tcPr>
          <w:p w14:paraId="1D61083F" w14:textId="77777777" w:rsidR="00E617C8" w:rsidRPr="00E4789D" w:rsidRDefault="00E617C8" w:rsidP="009D0856">
            <w:pPr>
              <w:rPr>
                <w:bCs/>
              </w:rPr>
            </w:pPr>
            <w:r w:rsidRPr="00E4789D">
              <w:t>Explain the different drivers and types of traceability in cold chain management in food distribution sector.</w:t>
            </w:r>
          </w:p>
        </w:tc>
        <w:tc>
          <w:tcPr>
            <w:tcW w:w="240" w:type="pct"/>
          </w:tcPr>
          <w:p w14:paraId="2E862098" w14:textId="77777777" w:rsidR="00E617C8" w:rsidRPr="00E4789D" w:rsidRDefault="00E617C8" w:rsidP="0075790B">
            <w:pPr>
              <w:jc w:val="center"/>
            </w:pPr>
            <w:r w:rsidRPr="00E4789D">
              <w:t>CO6</w:t>
            </w:r>
          </w:p>
        </w:tc>
        <w:tc>
          <w:tcPr>
            <w:tcW w:w="243" w:type="pct"/>
          </w:tcPr>
          <w:p w14:paraId="6A9D3A89" w14:textId="77777777" w:rsidR="00E617C8" w:rsidRPr="00E4789D" w:rsidRDefault="00E617C8" w:rsidP="0075790B">
            <w:pPr>
              <w:jc w:val="center"/>
            </w:pPr>
            <w:r w:rsidRPr="00E4789D">
              <w:t>A</w:t>
            </w:r>
          </w:p>
        </w:tc>
        <w:tc>
          <w:tcPr>
            <w:tcW w:w="260" w:type="pct"/>
          </w:tcPr>
          <w:p w14:paraId="2CDB9960" w14:textId="77777777" w:rsidR="00E617C8" w:rsidRPr="00E4789D" w:rsidRDefault="00E617C8" w:rsidP="0075790B">
            <w:pPr>
              <w:jc w:val="center"/>
            </w:pPr>
            <w:r w:rsidRPr="00E4789D">
              <w:t>6</w:t>
            </w:r>
          </w:p>
        </w:tc>
      </w:tr>
    </w:tbl>
    <w:p w14:paraId="7A80F740" w14:textId="77777777" w:rsidR="00E617C8" w:rsidRPr="00E4789D" w:rsidRDefault="00E617C8" w:rsidP="0075790B">
      <w:pPr>
        <w:jc w:val="center"/>
        <w:rPr>
          <w:sz w:val="22"/>
          <w:szCs w:val="22"/>
        </w:rPr>
      </w:pPr>
      <w:r w:rsidRPr="00E4789D">
        <w:rPr>
          <w:b/>
          <w:bCs/>
          <w:sz w:val="22"/>
          <w:szCs w:val="22"/>
        </w:rPr>
        <w:t>CO</w:t>
      </w:r>
      <w:r w:rsidRPr="00E4789D">
        <w:rPr>
          <w:sz w:val="22"/>
          <w:szCs w:val="22"/>
        </w:rPr>
        <w:t xml:space="preserve"> – COURSE OUTCOME</w:t>
      </w:r>
      <w:r w:rsidRPr="00E4789D">
        <w:rPr>
          <w:sz w:val="22"/>
          <w:szCs w:val="22"/>
        </w:rPr>
        <w:tab/>
        <w:t xml:space="preserve">       </w:t>
      </w:r>
      <w:r w:rsidRPr="00E4789D">
        <w:rPr>
          <w:b/>
          <w:bCs/>
          <w:sz w:val="22"/>
          <w:szCs w:val="22"/>
        </w:rPr>
        <w:t>BL</w:t>
      </w:r>
      <w:r w:rsidRPr="00E4789D">
        <w:rPr>
          <w:sz w:val="22"/>
          <w:szCs w:val="22"/>
        </w:rPr>
        <w:t xml:space="preserve"> – BLOOM’S LEVEL       </w:t>
      </w:r>
      <w:r w:rsidRPr="00E4789D">
        <w:rPr>
          <w:b/>
          <w:bCs/>
          <w:sz w:val="22"/>
          <w:szCs w:val="22"/>
        </w:rPr>
        <w:t>M</w:t>
      </w:r>
      <w:r w:rsidRPr="00E4789D">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E617C8" w:rsidRPr="00E4789D" w14:paraId="35118F09" w14:textId="77777777" w:rsidTr="005C5F4B">
        <w:trPr>
          <w:trHeight w:val="283"/>
        </w:trPr>
        <w:tc>
          <w:tcPr>
            <w:tcW w:w="670" w:type="dxa"/>
          </w:tcPr>
          <w:p w14:paraId="409A43EB" w14:textId="77777777" w:rsidR="00E617C8" w:rsidRPr="00E4789D" w:rsidRDefault="00E617C8" w:rsidP="00CA66CC">
            <w:pPr>
              <w:spacing w:line="276" w:lineRule="auto"/>
              <w:rPr>
                <w:sz w:val="22"/>
                <w:szCs w:val="22"/>
              </w:rPr>
            </w:pPr>
          </w:p>
        </w:tc>
        <w:tc>
          <w:tcPr>
            <w:tcW w:w="9820" w:type="dxa"/>
          </w:tcPr>
          <w:p w14:paraId="792C56F9" w14:textId="77777777" w:rsidR="00E617C8" w:rsidRPr="00E4789D" w:rsidRDefault="00E617C8" w:rsidP="00CA66CC">
            <w:pPr>
              <w:spacing w:line="276" w:lineRule="auto"/>
              <w:jc w:val="center"/>
              <w:rPr>
                <w:b/>
                <w:sz w:val="22"/>
                <w:szCs w:val="22"/>
              </w:rPr>
            </w:pPr>
            <w:r w:rsidRPr="00E4789D">
              <w:rPr>
                <w:b/>
                <w:sz w:val="22"/>
                <w:szCs w:val="22"/>
              </w:rPr>
              <w:t>COURSE OUTCOMES</w:t>
            </w:r>
          </w:p>
        </w:tc>
      </w:tr>
      <w:tr w:rsidR="00E617C8" w:rsidRPr="00E4789D" w14:paraId="28C19E11" w14:textId="77777777" w:rsidTr="005C5F4B">
        <w:trPr>
          <w:trHeight w:val="283"/>
        </w:trPr>
        <w:tc>
          <w:tcPr>
            <w:tcW w:w="670" w:type="dxa"/>
          </w:tcPr>
          <w:p w14:paraId="7DA91A6B" w14:textId="77777777" w:rsidR="00E617C8" w:rsidRPr="00E4789D" w:rsidRDefault="00E617C8" w:rsidP="00CA66CC">
            <w:pPr>
              <w:spacing w:line="276" w:lineRule="auto"/>
              <w:rPr>
                <w:b/>
                <w:bCs/>
                <w:sz w:val="22"/>
                <w:szCs w:val="22"/>
              </w:rPr>
            </w:pPr>
            <w:r w:rsidRPr="00E4789D">
              <w:rPr>
                <w:b/>
                <w:bCs/>
                <w:sz w:val="22"/>
                <w:szCs w:val="22"/>
              </w:rPr>
              <w:t>CO1</w:t>
            </w:r>
          </w:p>
        </w:tc>
        <w:tc>
          <w:tcPr>
            <w:tcW w:w="9820" w:type="dxa"/>
            <w:vAlign w:val="center"/>
          </w:tcPr>
          <w:p w14:paraId="5B676604" w14:textId="77777777" w:rsidR="00E617C8" w:rsidRPr="00E4789D" w:rsidRDefault="00E617C8" w:rsidP="00CA66CC">
            <w:pPr>
              <w:spacing w:line="276" w:lineRule="auto"/>
              <w:rPr>
                <w:sz w:val="22"/>
                <w:szCs w:val="22"/>
              </w:rPr>
            </w:pPr>
            <w:r w:rsidRPr="00E4789D">
              <w:rPr>
                <w:rFonts w:eastAsiaTheme="minorHAnsi"/>
                <w:color w:val="000000"/>
                <w:sz w:val="22"/>
                <w:szCs w:val="22"/>
              </w:rPr>
              <w:t>Recognize the principle of refrigeration and various refrigeration cycles.</w:t>
            </w:r>
          </w:p>
        </w:tc>
      </w:tr>
      <w:tr w:rsidR="00E617C8" w:rsidRPr="00E4789D" w14:paraId="5640A7ED" w14:textId="77777777" w:rsidTr="005C5F4B">
        <w:trPr>
          <w:trHeight w:val="283"/>
        </w:trPr>
        <w:tc>
          <w:tcPr>
            <w:tcW w:w="670" w:type="dxa"/>
          </w:tcPr>
          <w:p w14:paraId="26D9BA42" w14:textId="77777777" w:rsidR="00E617C8" w:rsidRPr="00E4789D" w:rsidRDefault="00E617C8" w:rsidP="00CA66CC">
            <w:pPr>
              <w:spacing w:line="276" w:lineRule="auto"/>
              <w:rPr>
                <w:b/>
                <w:bCs/>
                <w:sz w:val="22"/>
                <w:szCs w:val="22"/>
              </w:rPr>
            </w:pPr>
            <w:r w:rsidRPr="00E4789D">
              <w:rPr>
                <w:b/>
                <w:bCs/>
                <w:sz w:val="22"/>
                <w:szCs w:val="22"/>
              </w:rPr>
              <w:t>CO2</w:t>
            </w:r>
          </w:p>
        </w:tc>
        <w:tc>
          <w:tcPr>
            <w:tcW w:w="9820" w:type="dxa"/>
            <w:vAlign w:val="center"/>
          </w:tcPr>
          <w:p w14:paraId="09CB45C7" w14:textId="77777777" w:rsidR="00E617C8" w:rsidRPr="00E4789D" w:rsidRDefault="00E617C8" w:rsidP="00CA66CC">
            <w:pPr>
              <w:spacing w:line="276" w:lineRule="auto"/>
              <w:rPr>
                <w:sz w:val="22"/>
                <w:szCs w:val="22"/>
              </w:rPr>
            </w:pPr>
            <w:r w:rsidRPr="00E4789D">
              <w:rPr>
                <w:rFonts w:eastAsiaTheme="minorHAnsi"/>
                <w:color w:val="000000"/>
                <w:sz w:val="22"/>
                <w:szCs w:val="22"/>
              </w:rPr>
              <w:t>Understand factors affecting cold storage of food commodities.</w:t>
            </w:r>
          </w:p>
        </w:tc>
      </w:tr>
      <w:tr w:rsidR="00E617C8" w:rsidRPr="00E4789D" w14:paraId="6EDCD3E1" w14:textId="77777777" w:rsidTr="005C5F4B">
        <w:trPr>
          <w:trHeight w:val="283"/>
        </w:trPr>
        <w:tc>
          <w:tcPr>
            <w:tcW w:w="670" w:type="dxa"/>
          </w:tcPr>
          <w:p w14:paraId="097717A0" w14:textId="77777777" w:rsidR="00E617C8" w:rsidRPr="00E4789D" w:rsidRDefault="00E617C8" w:rsidP="00CA66CC">
            <w:pPr>
              <w:spacing w:line="276" w:lineRule="auto"/>
              <w:rPr>
                <w:b/>
                <w:bCs/>
                <w:sz w:val="22"/>
                <w:szCs w:val="22"/>
              </w:rPr>
            </w:pPr>
            <w:r w:rsidRPr="00E4789D">
              <w:rPr>
                <w:b/>
                <w:bCs/>
                <w:sz w:val="22"/>
                <w:szCs w:val="22"/>
              </w:rPr>
              <w:t>CO3</w:t>
            </w:r>
          </w:p>
        </w:tc>
        <w:tc>
          <w:tcPr>
            <w:tcW w:w="9820" w:type="dxa"/>
            <w:vAlign w:val="center"/>
          </w:tcPr>
          <w:p w14:paraId="38D21783" w14:textId="77777777" w:rsidR="00E617C8" w:rsidRPr="00E4789D" w:rsidRDefault="00E617C8" w:rsidP="00CA66CC">
            <w:pPr>
              <w:spacing w:line="276" w:lineRule="auto"/>
              <w:rPr>
                <w:sz w:val="22"/>
                <w:szCs w:val="22"/>
              </w:rPr>
            </w:pPr>
            <w:r w:rsidRPr="00E4789D">
              <w:rPr>
                <w:rFonts w:eastAsiaTheme="minorHAnsi"/>
                <w:color w:val="000000"/>
                <w:sz w:val="22"/>
                <w:szCs w:val="22"/>
              </w:rPr>
              <w:t>Calculate the thermal load for the air conditioning system.</w:t>
            </w:r>
          </w:p>
        </w:tc>
      </w:tr>
      <w:tr w:rsidR="00E617C8" w:rsidRPr="00E4789D" w14:paraId="7C8AB4DA" w14:textId="77777777" w:rsidTr="005C5F4B">
        <w:trPr>
          <w:trHeight w:val="283"/>
        </w:trPr>
        <w:tc>
          <w:tcPr>
            <w:tcW w:w="670" w:type="dxa"/>
          </w:tcPr>
          <w:p w14:paraId="28B95008" w14:textId="77777777" w:rsidR="00E617C8" w:rsidRPr="00E4789D" w:rsidRDefault="00E617C8" w:rsidP="00CA66CC">
            <w:pPr>
              <w:spacing w:line="276" w:lineRule="auto"/>
              <w:rPr>
                <w:b/>
                <w:bCs/>
                <w:sz w:val="22"/>
                <w:szCs w:val="22"/>
              </w:rPr>
            </w:pPr>
            <w:r w:rsidRPr="00E4789D">
              <w:rPr>
                <w:b/>
                <w:bCs/>
                <w:sz w:val="22"/>
                <w:szCs w:val="22"/>
              </w:rPr>
              <w:t>CO4</w:t>
            </w:r>
          </w:p>
        </w:tc>
        <w:tc>
          <w:tcPr>
            <w:tcW w:w="9820" w:type="dxa"/>
            <w:vAlign w:val="center"/>
          </w:tcPr>
          <w:p w14:paraId="68400EF5" w14:textId="77777777" w:rsidR="00E617C8" w:rsidRPr="00E4789D" w:rsidRDefault="00E617C8" w:rsidP="00CA66CC">
            <w:pPr>
              <w:spacing w:line="276" w:lineRule="auto"/>
              <w:rPr>
                <w:sz w:val="22"/>
                <w:szCs w:val="22"/>
              </w:rPr>
            </w:pPr>
            <w:r w:rsidRPr="00E4789D">
              <w:rPr>
                <w:rFonts w:eastAsiaTheme="minorHAnsi"/>
                <w:color w:val="000000"/>
                <w:sz w:val="22"/>
                <w:szCs w:val="22"/>
              </w:rPr>
              <w:t>Analyze freezing and its effect on the texture of food.</w:t>
            </w:r>
          </w:p>
        </w:tc>
      </w:tr>
      <w:tr w:rsidR="00E617C8" w:rsidRPr="00E4789D" w14:paraId="2404B3AF" w14:textId="77777777" w:rsidTr="005C5F4B">
        <w:trPr>
          <w:trHeight w:val="283"/>
        </w:trPr>
        <w:tc>
          <w:tcPr>
            <w:tcW w:w="670" w:type="dxa"/>
          </w:tcPr>
          <w:p w14:paraId="704905F4" w14:textId="77777777" w:rsidR="00E617C8" w:rsidRPr="00E4789D" w:rsidRDefault="00E617C8" w:rsidP="00CA66CC">
            <w:pPr>
              <w:spacing w:line="276" w:lineRule="auto"/>
              <w:rPr>
                <w:b/>
                <w:bCs/>
                <w:sz w:val="22"/>
                <w:szCs w:val="22"/>
              </w:rPr>
            </w:pPr>
            <w:r w:rsidRPr="00E4789D">
              <w:rPr>
                <w:b/>
                <w:bCs/>
                <w:sz w:val="22"/>
                <w:szCs w:val="22"/>
              </w:rPr>
              <w:t>CO5</w:t>
            </w:r>
          </w:p>
        </w:tc>
        <w:tc>
          <w:tcPr>
            <w:tcW w:w="9820" w:type="dxa"/>
            <w:vAlign w:val="center"/>
          </w:tcPr>
          <w:p w14:paraId="3C765E19" w14:textId="77777777" w:rsidR="00E617C8" w:rsidRPr="00E4789D" w:rsidRDefault="00E617C8" w:rsidP="00CA66CC">
            <w:pPr>
              <w:spacing w:line="276" w:lineRule="auto"/>
              <w:rPr>
                <w:sz w:val="22"/>
                <w:szCs w:val="22"/>
              </w:rPr>
            </w:pPr>
            <w:r w:rsidRPr="00E4789D">
              <w:rPr>
                <w:rFonts w:eastAsiaTheme="minorHAnsi"/>
                <w:color w:val="000000"/>
                <w:sz w:val="22"/>
                <w:szCs w:val="22"/>
              </w:rPr>
              <w:t>Predict the problems encountered in chilling of foods</w:t>
            </w:r>
          </w:p>
        </w:tc>
      </w:tr>
      <w:tr w:rsidR="00E617C8" w:rsidRPr="00E4789D" w14:paraId="3D3A57CC" w14:textId="77777777" w:rsidTr="005C5F4B">
        <w:trPr>
          <w:trHeight w:val="283"/>
        </w:trPr>
        <w:tc>
          <w:tcPr>
            <w:tcW w:w="670" w:type="dxa"/>
          </w:tcPr>
          <w:p w14:paraId="636E08CE" w14:textId="77777777" w:rsidR="00E617C8" w:rsidRPr="00E4789D" w:rsidRDefault="00E617C8" w:rsidP="00CA66CC">
            <w:pPr>
              <w:spacing w:line="276" w:lineRule="auto"/>
              <w:rPr>
                <w:b/>
                <w:bCs/>
                <w:sz w:val="22"/>
                <w:szCs w:val="22"/>
              </w:rPr>
            </w:pPr>
            <w:r w:rsidRPr="00E4789D">
              <w:rPr>
                <w:b/>
                <w:bCs/>
                <w:sz w:val="22"/>
                <w:szCs w:val="22"/>
              </w:rPr>
              <w:t>CO6</w:t>
            </w:r>
          </w:p>
        </w:tc>
        <w:tc>
          <w:tcPr>
            <w:tcW w:w="9820" w:type="dxa"/>
            <w:vAlign w:val="bottom"/>
          </w:tcPr>
          <w:p w14:paraId="0F54A493" w14:textId="77777777" w:rsidR="00E617C8" w:rsidRPr="00E4789D" w:rsidRDefault="00E617C8" w:rsidP="00CA66CC">
            <w:pPr>
              <w:spacing w:line="276" w:lineRule="auto"/>
              <w:rPr>
                <w:sz w:val="22"/>
                <w:szCs w:val="22"/>
              </w:rPr>
            </w:pPr>
            <w:r w:rsidRPr="00E4789D">
              <w:rPr>
                <w:rFonts w:eastAsiaTheme="minorHAnsi"/>
                <w:color w:val="000000"/>
                <w:sz w:val="22"/>
                <w:szCs w:val="22"/>
              </w:rPr>
              <w:t>Design cold supply chain management systems for food sector.</w:t>
            </w:r>
          </w:p>
        </w:tc>
      </w:tr>
    </w:tbl>
    <w:p w14:paraId="0246F006" w14:textId="77777777" w:rsidR="00E617C8" w:rsidRPr="00E4789D" w:rsidRDefault="00E617C8" w:rsidP="00544C89">
      <w:pPr>
        <w:rPr>
          <w:sz w:val="22"/>
          <w:szCs w:val="22"/>
        </w:rPr>
      </w:pPr>
    </w:p>
    <w:tbl>
      <w:tblPr>
        <w:tblStyle w:val="TableGrid"/>
        <w:tblW w:w="6190" w:type="dxa"/>
        <w:jc w:val="center"/>
        <w:tblLook w:val="04A0" w:firstRow="1" w:lastRow="0" w:firstColumn="1" w:lastColumn="0" w:noHBand="0" w:noVBand="1"/>
      </w:tblPr>
      <w:tblGrid>
        <w:gridCol w:w="1105"/>
        <w:gridCol w:w="687"/>
        <w:gridCol w:w="686"/>
        <w:gridCol w:w="687"/>
        <w:gridCol w:w="687"/>
        <w:gridCol w:w="687"/>
        <w:gridCol w:w="688"/>
        <w:gridCol w:w="963"/>
      </w:tblGrid>
      <w:tr w:rsidR="00E617C8" w:rsidRPr="00E4789D" w14:paraId="2DDCD621" w14:textId="77777777" w:rsidTr="00E4789D">
        <w:trPr>
          <w:trHeight w:val="265"/>
          <w:jc w:val="center"/>
        </w:trPr>
        <w:tc>
          <w:tcPr>
            <w:tcW w:w="6190" w:type="dxa"/>
            <w:gridSpan w:val="8"/>
          </w:tcPr>
          <w:p w14:paraId="7672D185" w14:textId="77777777" w:rsidR="00E617C8" w:rsidRPr="00E4789D" w:rsidRDefault="00E617C8" w:rsidP="00D54806">
            <w:pPr>
              <w:jc w:val="center"/>
              <w:rPr>
                <w:b/>
                <w:sz w:val="22"/>
                <w:szCs w:val="22"/>
              </w:rPr>
            </w:pPr>
            <w:r w:rsidRPr="00E4789D">
              <w:rPr>
                <w:b/>
                <w:sz w:val="22"/>
                <w:szCs w:val="22"/>
              </w:rPr>
              <w:t>Assessment Pattern as per Bloom’s Level</w:t>
            </w:r>
          </w:p>
        </w:tc>
      </w:tr>
      <w:tr w:rsidR="00E617C8" w:rsidRPr="00E4789D" w14:paraId="06598E53" w14:textId="77777777" w:rsidTr="00E4789D">
        <w:trPr>
          <w:trHeight w:val="265"/>
          <w:jc w:val="center"/>
        </w:trPr>
        <w:tc>
          <w:tcPr>
            <w:tcW w:w="1105" w:type="dxa"/>
          </w:tcPr>
          <w:p w14:paraId="0C0F6F4E" w14:textId="77777777" w:rsidR="00E617C8" w:rsidRPr="00E4789D" w:rsidRDefault="00E617C8" w:rsidP="00D54806">
            <w:pPr>
              <w:jc w:val="center"/>
              <w:rPr>
                <w:b/>
                <w:bCs/>
                <w:sz w:val="22"/>
                <w:szCs w:val="22"/>
              </w:rPr>
            </w:pPr>
            <w:r w:rsidRPr="00E4789D">
              <w:rPr>
                <w:b/>
                <w:bCs/>
                <w:sz w:val="22"/>
                <w:szCs w:val="22"/>
              </w:rPr>
              <w:t>CO / BL</w:t>
            </w:r>
          </w:p>
        </w:tc>
        <w:tc>
          <w:tcPr>
            <w:tcW w:w="687" w:type="dxa"/>
          </w:tcPr>
          <w:p w14:paraId="472DC978" w14:textId="77777777" w:rsidR="00E617C8" w:rsidRPr="00E4789D" w:rsidRDefault="00E617C8" w:rsidP="00D54806">
            <w:pPr>
              <w:jc w:val="center"/>
              <w:rPr>
                <w:b/>
                <w:sz w:val="22"/>
                <w:szCs w:val="22"/>
              </w:rPr>
            </w:pPr>
            <w:r w:rsidRPr="00E4789D">
              <w:rPr>
                <w:b/>
                <w:sz w:val="22"/>
                <w:szCs w:val="22"/>
              </w:rPr>
              <w:t>R</w:t>
            </w:r>
          </w:p>
        </w:tc>
        <w:tc>
          <w:tcPr>
            <w:tcW w:w="686" w:type="dxa"/>
          </w:tcPr>
          <w:p w14:paraId="4296DB08" w14:textId="77777777" w:rsidR="00E617C8" w:rsidRPr="00E4789D" w:rsidRDefault="00E617C8" w:rsidP="00D54806">
            <w:pPr>
              <w:jc w:val="center"/>
              <w:rPr>
                <w:b/>
                <w:sz w:val="22"/>
                <w:szCs w:val="22"/>
              </w:rPr>
            </w:pPr>
            <w:r w:rsidRPr="00E4789D">
              <w:rPr>
                <w:b/>
                <w:sz w:val="22"/>
                <w:szCs w:val="22"/>
              </w:rPr>
              <w:t>U</w:t>
            </w:r>
          </w:p>
        </w:tc>
        <w:tc>
          <w:tcPr>
            <w:tcW w:w="687" w:type="dxa"/>
          </w:tcPr>
          <w:p w14:paraId="305DA4F6" w14:textId="77777777" w:rsidR="00E617C8" w:rsidRPr="00E4789D" w:rsidRDefault="00E617C8" w:rsidP="00D54806">
            <w:pPr>
              <w:jc w:val="center"/>
              <w:rPr>
                <w:b/>
                <w:sz w:val="22"/>
                <w:szCs w:val="22"/>
              </w:rPr>
            </w:pPr>
            <w:r w:rsidRPr="00E4789D">
              <w:rPr>
                <w:b/>
                <w:sz w:val="22"/>
                <w:szCs w:val="22"/>
              </w:rPr>
              <w:t>A</w:t>
            </w:r>
          </w:p>
        </w:tc>
        <w:tc>
          <w:tcPr>
            <w:tcW w:w="687" w:type="dxa"/>
          </w:tcPr>
          <w:p w14:paraId="138E5028" w14:textId="77777777" w:rsidR="00E617C8" w:rsidRPr="00E4789D" w:rsidRDefault="00E617C8" w:rsidP="00D54806">
            <w:pPr>
              <w:jc w:val="center"/>
              <w:rPr>
                <w:b/>
                <w:sz w:val="22"/>
                <w:szCs w:val="22"/>
              </w:rPr>
            </w:pPr>
            <w:r w:rsidRPr="00E4789D">
              <w:rPr>
                <w:b/>
                <w:sz w:val="22"/>
                <w:szCs w:val="22"/>
              </w:rPr>
              <w:t>An</w:t>
            </w:r>
          </w:p>
        </w:tc>
        <w:tc>
          <w:tcPr>
            <w:tcW w:w="687" w:type="dxa"/>
          </w:tcPr>
          <w:p w14:paraId="55A5B964" w14:textId="77777777" w:rsidR="00E617C8" w:rsidRPr="00E4789D" w:rsidRDefault="00E617C8" w:rsidP="00D54806">
            <w:pPr>
              <w:jc w:val="center"/>
              <w:rPr>
                <w:b/>
                <w:sz w:val="22"/>
                <w:szCs w:val="22"/>
              </w:rPr>
            </w:pPr>
            <w:r w:rsidRPr="00E4789D">
              <w:rPr>
                <w:b/>
                <w:sz w:val="22"/>
                <w:szCs w:val="22"/>
              </w:rPr>
              <w:t>E</w:t>
            </w:r>
          </w:p>
        </w:tc>
        <w:tc>
          <w:tcPr>
            <w:tcW w:w="686" w:type="dxa"/>
          </w:tcPr>
          <w:p w14:paraId="51C60745" w14:textId="77777777" w:rsidR="00E617C8" w:rsidRPr="00E4789D" w:rsidRDefault="00E617C8" w:rsidP="00D54806">
            <w:pPr>
              <w:jc w:val="center"/>
              <w:rPr>
                <w:b/>
                <w:sz w:val="22"/>
                <w:szCs w:val="22"/>
              </w:rPr>
            </w:pPr>
            <w:r w:rsidRPr="00E4789D">
              <w:rPr>
                <w:b/>
                <w:sz w:val="22"/>
                <w:szCs w:val="22"/>
              </w:rPr>
              <w:t>C</w:t>
            </w:r>
          </w:p>
        </w:tc>
        <w:tc>
          <w:tcPr>
            <w:tcW w:w="962" w:type="dxa"/>
          </w:tcPr>
          <w:p w14:paraId="3511C905" w14:textId="77777777" w:rsidR="00E617C8" w:rsidRPr="00E4789D" w:rsidRDefault="00E617C8" w:rsidP="00D54806">
            <w:pPr>
              <w:jc w:val="center"/>
              <w:rPr>
                <w:b/>
                <w:sz w:val="22"/>
                <w:szCs w:val="22"/>
              </w:rPr>
            </w:pPr>
            <w:r w:rsidRPr="00E4789D">
              <w:rPr>
                <w:b/>
                <w:sz w:val="22"/>
                <w:szCs w:val="22"/>
              </w:rPr>
              <w:t>Total</w:t>
            </w:r>
          </w:p>
        </w:tc>
      </w:tr>
      <w:tr w:rsidR="00E617C8" w:rsidRPr="00E4789D" w14:paraId="2C206D12" w14:textId="77777777" w:rsidTr="00E4789D">
        <w:trPr>
          <w:trHeight w:val="265"/>
          <w:jc w:val="center"/>
        </w:trPr>
        <w:tc>
          <w:tcPr>
            <w:tcW w:w="1105" w:type="dxa"/>
          </w:tcPr>
          <w:p w14:paraId="34B5C0E6" w14:textId="77777777" w:rsidR="00E617C8" w:rsidRPr="00E4789D" w:rsidRDefault="00E617C8" w:rsidP="00D54806">
            <w:pPr>
              <w:jc w:val="center"/>
              <w:rPr>
                <w:b/>
                <w:bCs/>
                <w:sz w:val="22"/>
                <w:szCs w:val="22"/>
              </w:rPr>
            </w:pPr>
            <w:r w:rsidRPr="00E4789D">
              <w:rPr>
                <w:b/>
                <w:bCs/>
                <w:sz w:val="22"/>
                <w:szCs w:val="22"/>
              </w:rPr>
              <w:t>CO1</w:t>
            </w:r>
          </w:p>
        </w:tc>
        <w:tc>
          <w:tcPr>
            <w:tcW w:w="687" w:type="dxa"/>
          </w:tcPr>
          <w:p w14:paraId="3BB5FA9E" w14:textId="77777777" w:rsidR="00E617C8" w:rsidRPr="00E4789D" w:rsidRDefault="00E617C8" w:rsidP="00D54806">
            <w:pPr>
              <w:jc w:val="center"/>
              <w:rPr>
                <w:sz w:val="22"/>
                <w:szCs w:val="22"/>
              </w:rPr>
            </w:pPr>
            <w:r w:rsidRPr="00E4789D">
              <w:rPr>
                <w:sz w:val="22"/>
                <w:szCs w:val="22"/>
              </w:rPr>
              <w:t>6</w:t>
            </w:r>
          </w:p>
        </w:tc>
        <w:tc>
          <w:tcPr>
            <w:tcW w:w="686" w:type="dxa"/>
          </w:tcPr>
          <w:p w14:paraId="4F5C48AD" w14:textId="77777777" w:rsidR="00E617C8" w:rsidRPr="00E4789D" w:rsidRDefault="00E617C8" w:rsidP="00D54806">
            <w:pPr>
              <w:jc w:val="center"/>
              <w:rPr>
                <w:sz w:val="22"/>
                <w:szCs w:val="22"/>
              </w:rPr>
            </w:pPr>
            <w:r w:rsidRPr="00E4789D">
              <w:rPr>
                <w:sz w:val="22"/>
                <w:szCs w:val="22"/>
              </w:rPr>
              <w:t>-</w:t>
            </w:r>
          </w:p>
        </w:tc>
        <w:tc>
          <w:tcPr>
            <w:tcW w:w="687" w:type="dxa"/>
          </w:tcPr>
          <w:p w14:paraId="225D076A" w14:textId="77777777" w:rsidR="00E617C8" w:rsidRPr="00E4789D" w:rsidRDefault="00E617C8" w:rsidP="00D54806">
            <w:pPr>
              <w:jc w:val="center"/>
              <w:rPr>
                <w:sz w:val="22"/>
                <w:szCs w:val="22"/>
              </w:rPr>
            </w:pPr>
            <w:r w:rsidRPr="00E4789D">
              <w:rPr>
                <w:sz w:val="22"/>
                <w:szCs w:val="22"/>
              </w:rPr>
              <w:t>6</w:t>
            </w:r>
          </w:p>
        </w:tc>
        <w:tc>
          <w:tcPr>
            <w:tcW w:w="687" w:type="dxa"/>
          </w:tcPr>
          <w:p w14:paraId="65F23CEE" w14:textId="77777777" w:rsidR="00E617C8" w:rsidRPr="00E4789D" w:rsidRDefault="00E617C8" w:rsidP="00D54806">
            <w:pPr>
              <w:jc w:val="center"/>
              <w:rPr>
                <w:sz w:val="22"/>
                <w:szCs w:val="22"/>
              </w:rPr>
            </w:pPr>
            <w:r w:rsidRPr="00E4789D">
              <w:rPr>
                <w:sz w:val="22"/>
                <w:szCs w:val="22"/>
              </w:rPr>
              <w:t>15</w:t>
            </w:r>
          </w:p>
        </w:tc>
        <w:tc>
          <w:tcPr>
            <w:tcW w:w="687" w:type="dxa"/>
          </w:tcPr>
          <w:p w14:paraId="191864FC" w14:textId="77777777" w:rsidR="00E617C8" w:rsidRPr="00E4789D" w:rsidRDefault="00E617C8" w:rsidP="00D54806">
            <w:pPr>
              <w:jc w:val="center"/>
              <w:rPr>
                <w:sz w:val="22"/>
                <w:szCs w:val="22"/>
              </w:rPr>
            </w:pPr>
            <w:r w:rsidRPr="00E4789D">
              <w:rPr>
                <w:sz w:val="22"/>
                <w:szCs w:val="22"/>
              </w:rPr>
              <w:t>6</w:t>
            </w:r>
          </w:p>
        </w:tc>
        <w:tc>
          <w:tcPr>
            <w:tcW w:w="686" w:type="dxa"/>
          </w:tcPr>
          <w:p w14:paraId="57E6C7F3" w14:textId="77777777" w:rsidR="00E617C8" w:rsidRPr="00E4789D" w:rsidRDefault="00E617C8" w:rsidP="00D54806">
            <w:pPr>
              <w:jc w:val="center"/>
              <w:rPr>
                <w:sz w:val="22"/>
                <w:szCs w:val="22"/>
              </w:rPr>
            </w:pPr>
            <w:r w:rsidRPr="00E4789D">
              <w:rPr>
                <w:sz w:val="22"/>
                <w:szCs w:val="22"/>
              </w:rPr>
              <w:t>-</w:t>
            </w:r>
          </w:p>
        </w:tc>
        <w:tc>
          <w:tcPr>
            <w:tcW w:w="962" w:type="dxa"/>
          </w:tcPr>
          <w:p w14:paraId="4B919C27" w14:textId="77777777" w:rsidR="00E617C8" w:rsidRPr="00E4789D" w:rsidRDefault="00E617C8" w:rsidP="00D54806">
            <w:pPr>
              <w:jc w:val="center"/>
              <w:rPr>
                <w:sz w:val="22"/>
                <w:szCs w:val="22"/>
              </w:rPr>
            </w:pPr>
            <w:r w:rsidRPr="00E4789D">
              <w:rPr>
                <w:sz w:val="22"/>
                <w:szCs w:val="22"/>
              </w:rPr>
              <w:t>33</w:t>
            </w:r>
          </w:p>
        </w:tc>
      </w:tr>
      <w:tr w:rsidR="00E617C8" w:rsidRPr="00E4789D" w14:paraId="0D107786" w14:textId="77777777" w:rsidTr="00E4789D">
        <w:trPr>
          <w:trHeight w:val="280"/>
          <w:jc w:val="center"/>
        </w:trPr>
        <w:tc>
          <w:tcPr>
            <w:tcW w:w="1105" w:type="dxa"/>
          </w:tcPr>
          <w:p w14:paraId="73050A67" w14:textId="77777777" w:rsidR="00E617C8" w:rsidRPr="00E4789D" w:rsidRDefault="00E617C8" w:rsidP="00D54806">
            <w:pPr>
              <w:jc w:val="center"/>
              <w:rPr>
                <w:b/>
                <w:bCs/>
                <w:sz w:val="22"/>
                <w:szCs w:val="22"/>
              </w:rPr>
            </w:pPr>
            <w:r w:rsidRPr="00E4789D">
              <w:rPr>
                <w:b/>
                <w:bCs/>
                <w:sz w:val="22"/>
                <w:szCs w:val="22"/>
              </w:rPr>
              <w:t>CO2</w:t>
            </w:r>
          </w:p>
        </w:tc>
        <w:tc>
          <w:tcPr>
            <w:tcW w:w="687" w:type="dxa"/>
          </w:tcPr>
          <w:p w14:paraId="236CFA78" w14:textId="77777777" w:rsidR="00E617C8" w:rsidRPr="00E4789D" w:rsidRDefault="00E617C8" w:rsidP="00D54806">
            <w:pPr>
              <w:jc w:val="center"/>
              <w:rPr>
                <w:sz w:val="22"/>
                <w:szCs w:val="22"/>
              </w:rPr>
            </w:pPr>
            <w:r w:rsidRPr="00E4789D">
              <w:rPr>
                <w:sz w:val="22"/>
                <w:szCs w:val="22"/>
              </w:rPr>
              <w:t>-</w:t>
            </w:r>
          </w:p>
        </w:tc>
        <w:tc>
          <w:tcPr>
            <w:tcW w:w="686" w:type="dxa"/>
          </w:tcPr>
          <w:p w14:paraId="26D19A8C" w14:textId="77777777" w:rsidR="00E617C8" w:rsidRPr="00E4789D" w:rsidRDefault="00E617C8" w:rsidP="00D54806">
            <w:pPr>
              <w:jc w:val="center"/>
              <w:rPr>
                <w:sz w:val="22"/>
                <w:szCs w:val="22"/>
              </w:rPr>
            </w:pPr>
            <w:r w:rsidRPr="00E4789D">
              <w:rPr>
                <w:sz w:val="22"/>
                <w:szCs w:val="22"/>
              </w:rPr>
              <w:t>6</w:t>
            </w:r>
          </w:p>
        </w:tc>
        <w:tc>
          <w:tcPr>
            <w:tcW w:w="687" w:type="dxa"/>
          </w:tcPr>
          <w:p w14:paraId="5222B53D" w14:textId="77777777" w:rsidR="00E617C8" w:rsidRPr="00E4789D" w:rsidRDefault="00E617C8" w:rsidP="00D54806">
            <w:pPr>
              <w:jc w:val="center"/>
              <w:rPr>
                <w:sz w:val="22"/>
                <w:szCs w:val="22"/>
              </w:rPr>
            </w:pPr>
            <w:r w:rsidRPr="00E4789D">
              <w:rPr>
                <w:sz w:val="22"/>
                <w:szCs w:val="22"/>
              </w:rPr>
              <w:t>-</w:t>
            </w:r>
          </w:p>
        </w:tc>
        <w:tc>
          <w:tcPr>
            <w:tcW w:w="687" w:type="dxa"/>
          </w:tcPr>
          <w:p w14:paraId="188FD0D6" w14:textId="77777777" w:rsidR="00E617C8" w:rsidRPr="00E4789D" w:rsidRDefault="00E617C8" w:rsidP="00D54806">
            <w:pPr>
              <w:jc w:val="center"/>
              <w:rPr>
                <w:sz w:val="22"/>
                <w:szCs w:val="22"/>
              </w:rPr>
            </w:pPr>
            <w:r w:rsidRPr="00E4789D">
              <w:rPr>
                <w:sz w:val="22"/>
                <w:szCs w:val="22"/>
              </w:rPr>
              <w:t>-</w:t>
            </w:r>
          </w:p>
        </w:tc>
        <w:tc>
          <w:tcPr>
            <w:tcW w:w="687" w:type="dxa"/>
          </w:tcPr>
          <w:p w14:paraId="604B55E4" w14:textId="77777777" w:rsidR="00E617C8" w:rsidRPr="00E4789D" w:rsidRDefault="00E617C8" w:rsidP="00D54806">
            <w:pPr>
              <w:jc w:val="center"/>
              <w:rPr>
                <w:sz w:val="22"/>
                <w:szCs w:val="22"/>
              </w:rPr>
            </w:pPr>
            <w:r w:rsidRPr="00E4789D">
              <w:rPr>
                <w:sz w:val="22"/>
                <w:szCs w:val="22"/>
              </w:rPr>
              <w:t>-</w:t>
            </w:r>
          </w:p>
        </w:tc>
        <w:tc>
          <w:tcPr>
            <w:tcW w:w="686" w:type="dxa"/>
          </w:tcPr>
          <w:p w14:paraId="452AF5DA" w14:textId="77777777" w:rsidR="00E617C8" w:rsidRPr="00E4789D" w:rsidRDefault="00E617C8" w:rsidP="00D54806">
            <w:pPr>
              <w:jc w:val="center"/>
              <w:rPr>
                <w:sz w:val="22"/>
                <w:szCs w:val="22"/>
              </w:rPr>
            </w:pPr>
            <w:r w:rsidRPr="00E4789D">
              <w:rPr>
                <w:sz w:val="22"/>
                <w:szCs w:val="22"/>
              </w:rPr>
              <w:t>-</w:t>
            </w:r>
          </w:p>
        </w:tc>
        <w:tc>
          <w:tcPr>
            <w:tcW w:w="962" w:type="dxa"/>
          </w:tcPr>
          <w:p w14:paraId="1C2686DC" w14:textId="77777777" w:rsidR="00E617C8" w:rsidRPr="00E4789D" w:rsidRDefault="00E617C8" w:rsidP="00D54806">
            <w:pPr>
              <w:jc w:val="center"/>
              <w:rPr>
                <w:sz w:val="22"/>
                <w:szCs w:val="22"/>
              </w:rPr>
            </w:pPr>
            <w:r w:rsidRPr="00E4789D">
              <w:rPr>
                <w:sz w:val="22"/>
                <w:szCs w:val="22"/>
              </w:rPr>
              <w:t>6</w:t>
            </w:r>
          </w:p>
        </w:tc>
      </w:tr>
      <w:tr w:rsidR="00E617C8" w:rsidRPr="00E4789D" w14:paraId="21BBD0D9" w14:textId="77777777" w:rsidTr="00E4789D">
        <w:trPr>
          <w:trHeight w:val="265"/>
          <w:jc w:val="center"/>
        </w:trPr>
        <w:tc>
          <w:tcPr>
            <w:tcW w:w="1105" w:type="dxa"/>
          </w:tcPr>
          <w:p w14:paraId="4BC5FBBD" w14:textId="77777777" w:rsidR="00E617C8" w:rsidRPr="00E4789D" w:rsidRDefault="00E617C8" w:rsidP="00D54806">
            <w:pPr>
              <w:jc w:val="center"/>
              <w:rPr>
                <w:b/>
                <w:bCs/>
                <w:sz w:val="22"/>
                <w:szCs w:val="22"/>
              </w:rPr>
            </w:pPr>
            <w:r w:rsidRPr="00E4789D">
              <w:rPr>
                <w:b/>
                <w:bCs/>
                <w:sz w:val="22"/>
                <w:szCs w:val="22"/>
              </w:rPr>
              <w:t>CO3</w:t>
            </w:r>
          </w:p>
        </w:tc>
        <w:tc>
          <w:tcPr>
            <w:tcW w:w="687" w:type="dxa"/>
          </w:tcPr>
          <w:p w14:paraId="05575403" w14:textId="77777777" w:rsidR="00E617C8" w:rsidRPr="00E4789D" w:rsidRDefault="00E617C8" w:rsidP="00D54806">
            <w:pPr>
              <w:jc w:val="center"/>
              <w:rPr>
                <w:sz w:val="22"/>
                <w:szCs w:val="22"/>
              </w:rPr>
            </w:pPr>
            <w:r w:rsidRPr="00E4789D">
              <w:rPr>
                <w:sz w:val="22"/>
                <w:szCs w:val="22"/>
              </w:rPr>
              <w:t>-</w:t>
            </w:r>
          </w:p>
        </w:tc>
        <w:tc>
          <w:tcPr>
            <w:tcW w:w="686" w:type="dxa"/>
          </w:tcPr>
          <w:p w14:paraId="023E9C1C" w14:textId="77777777" w:rsidR="00E617C8" w:rsidRPr="00E4789D" w:rsidRDefault="00E617C8" w:rsidP="00D54806">
            <w:pPr>
              <w:jc w:val="center"/>
              <w:rPr>
                <w:sz w:val="22"/>
                <w:szCs w:val="22"/>
              </w:rPr>
            </w:pPr>
            <w:r w:rsidRPr="00E4789D">
              <w:rPr>
                <w:sz w:val="22"/>
                <w:szCs w:val="22"/>
              </w:rPr>
              <w:t>6</w:t>
            </w:r>
          </w:p>
        </w:tc>
        <w:tc>
          <w:tcPr>
            <w:tcW w:w="687" w:type="dxa"/>
          </w:tcPr>
          <w:p w14:paraId="36F7874F" w14:textId="77777777" w:rsidR="00E617C8" w:rsidRPr="00E4789D" w:rsidRDefault="00E617C8" w:rsidP="00D54806">
            <w:pPr>
              <w:jc w:val="center"/>
              <w:rPr>
                <w:sz w:val="22"/>
                <w:szCs w:val="22"/>
              </w:rPr>
            </w:pPr>
            <w:r w:rsidRPr="00E4789D">
              <w:rPr>
                <w:sz w:val="22"/>
                <w:szCs w:val="22"/>
              </w:rPr>
              <w:t>-</w:t>
            </w:r>
          </w:p>
        </w:tc>
        <w:tc>
          <w:tcPr>
            <w:tcW w:w="687" w:type="dxa"/>
          </w:tcPr>
          <w:p w14:paraId="510EB0D3" w14:textId="77777777" w:rsidR="00E617C8" w:rsidRPr="00E4789D" w:rsidRDefault="00E617C8" w:rsidP="00D54806">
            <w:pPr>
              <w:jc w:val="center"/>
              <w:rPr>
                <w:sz w:val="22"/>
                <w:szCs w:val="22"/>
              </w:rPr>
            </w:pPr>
            <w:r w:rsidRPr="00E4789D">
              <w:rPr>
                <w:sz w:val="22"/>
                <w:szCs w:val="22"/>
              </w:rPr>
              <w:t>18</w:t>
            </w:r>
          </w:p>
        </w:tc>
        <w:tc>
          <w:tcPr>
            <w:tcW w:w="687" w:type="dxa"/>
          </w:tcPr>
          <w:p w14:paraId="3BA2784D" w14:textId="77777777" w:rsidR="00E617C8" w:rsidRPr="00E4789D" w:rsidRDefault="00E617C8" w:rsidP="00D54806">
            <w:pPr>
              <w:jc w:val="center"/>
              <w:rPr>
                <w:sz w:val="22"/>
                <w:szCs w:val="22"/>
              </w:rPr>
            </w:pPr>
            <w:r w:rsidRPr="00E4789D">
              <w:rPr>
                <w:sz w:val="22"/>
                <w:szCs w:val="22"/>
              </w:rPr>
              <w:t>-</w:t>
            </w:r>
          </w:p>
        </w:tc>
        <w:tc>
          <w:tcPr>
            <w:tcW w:w="686" w:type="dxa"/>
          </w:tcPr>
          <w:p w14:paraId="62EE0028" w14:textId="77777777" w:rsidR="00E617C8" w:rsidRPr="00E4789D" w:rsidRDefault="00E617C8" w:rsidP="00D54806">
            <w:pPr>
              <w:jc w:val="center"/>
              <w:rPr>
                <w:sz w:val="22"/>
                <w:szCs w:val="22"/>
              </w:rPr>
            </w:pPr>
            <w:r w:rsidRPr="00E4789D">
              <w:rPr>
                <w:sz w:val="22"/>
                <w:szCs w:val="22"/>
              </w:rPr>
              <w:t>-</w:t>
            </w:r>
          </w:p>
        </w:tc>
        <w:tc>
          <w:tcPr>
            <w:tcW w:w="962" w:type="dxa"/>
          </w:tcPr>
          <w:p w14:paraId="5F88E4BB" w14:textId="77777777" w:rsidR="00E617C8" w:rsidRPr="00E4789D" w:rsidRDefault="00E617C8" w:rsidP="00D54806">
            <w:pPr>
              <w:jc w:val="center"/>
              <w:rPr>
                <w:sz w:val="22"/>
                <w:szCs w:val="22"/>
              </w:rPr>
            </w:pPr>
            <w:r w:rsidRPr="00E4789D">
              <w:rPr>
                <w:sz w:val="22"/>
                <w:szCs w:val="22"/>
              </w:rPr>
              <w:t>24</w:t>
            </w:r>
          </w:p>
        </w:tc>
      </w:tr>
      <w:tr w:rsidR="00E617C8" w:rsidRPr="00E4789D" w14:paraId="16A694D1" w14:textId="77777777" w:rsidTr="00E4789D">
        <w:trPr>
          <w:trHeight w:val="265"/>
          <w:jc w:val="center"/>
        </w:trPr>
        <w:tc>
          <w:tcPr>
            <w:tcW w:w="1105" w:type="dxa"/>
          </w:tcPr>
          <w:p w14:paraId="3D47D26C" w14:textId="77777777" w:rsidR="00E617C8" w:rsidRPr="00E4789D" w:rsidRDefault="00E617C8" w:rsidP="00D54806">
            <w:pPr>
              <w:jc w:val="center"/>
              <w:rPr>
                <w:b/>
                <w:bCs/>
                <w:sz w:val="22"/>
                <w:szCs w:val="22"/>
              </w:rPr>
            </w:pPr>
            <w:r w:rsidRPr="00E4789D">
              <w:rPr>
                <w:b/>
                <w:bCs/>
                <w:sz w:val="22"/>
                <w:szCs w:val="22"/>
              </w:rPr>
              <w:t>CO4</w:t>
            </w:r>
          </w:p>
        </w:tc>
        <w:tc>
          <w:tcPr>
            <w:tcW w:w="687" w:type="dxa"/>
          </w:tcPr>
          <w:p w14:paraId="07605EEA" w14:textId="77777777" w:rsidR="00E617C8" w:rsidRPr="00E4789D" w:rsidRDefault="00E617C8" w:rsidP="00D54806">
            <w:pPr>
              <w:jc w:val="center"/>
              <w:rPr>
                <w:sz w:val="22"/>
                <w:szCs w:val="22"/>
              </w:rPr>
            </w:pPr>
            <w:r w:rsidRPr="00E4789D">
              <w:rPr>
                <w:sz w:val="22"/>
                <w:szCs w:val="22"/>
              </w:rPr>
              <w:t>7</w:t>
            </w:r>
          </w:p>
        </w:tc>
        <w:tc>
          <w:tcPr>
            <w:tcW w:w="686" w:type="dxa"/>
          </w:tcPr>
          <w:p w14:paraId="1725FD25" w14:textId="77777777" w:rsidR="00E617C8" w:rsidRPr="00E4789D" w:rsidRDefault="00E617C8" w:rsidP="00D54806">
            <w:pPr>
              <w:jc w:val="center"/>
              <w:rPr>
                <w:sz w:val="22"/>
                <w:szCs w:val="22"/>
              </w:rPr>
            </w:pPr>
            <w:r w:rsidRPr="00E4789D">
              <w:rPr>
                <w:sz w:val="22"/>
                <w:szCs w:val="22"/>
              </w:rPr>
              <w:t>9</w:t>
            </w:r>
          </w:p>
        </w:tc>
        <w:tc>
          <w:tcPr>
            <w:tcW w:w="687" w:type="dxa"/>
          </w:tcPr>
          <w:p w14:paraId="276D2885" w14:textId="77777777" w:rsidR="00E617C8" w:rsidRPr="00E4789D" w:rsidRDefault="00E617C8" w:rsidP="00D54806">
            <w:pPr>
              <w:jc w:val="center"/>
              <w:rPr>
                <w:sz w:val="22"/>
                <w:szCs w:val="22"/>
              </w:rPr>
            </w:pPr>
            <w:r w:rsidRPr="00E4789D">
              <w:rPr>
                <w:sz w:val="22"/>
                <w:szCs w:val="22"/>
              </w:rPr>
              <w:t>4</w:t>
            </w:r>
          </w:p>
        </w:tc>
        <w:tc>
          <w:tcPr>
            <w:tcW w:w="687" w:type="dxa"/>
          </w:tcPr>
          <w:p w14:paraId="21B83303" w14:textId="77777777" w:rsidR="00E617C8" w:rsidRPr="00E4789D" w:rsidRDefault="00E617C8" w:rsidP="00D54806">
            <w:pPr>
              <w:jc w:val="center"/>
              <w:rPr>
                <w:sz w:val="22"/>
                <w:szCs w:val="22"/>
              </w:rPr>
            </w:pPr>
            <w:r w:rsidRPr="00E4789D">
              <w:rPr>
                <w:sz w:val="22"/>
                <w:szCs w:val="22"/>
              </w:rPr>
              <w:t>7</w:t>
            </w:r>
          </w:p>
        </w:tc>
        <w:tc>
          <w:tcPr>
            <w:tcW w:w="687" w:type="dxa"/>
          </w:tcPr>
          <w:p w14:paraId="3289B283" w14:textId="77777777" w:rsidR="00E617C8" w:rsidRPr="00E4789D" w:rsidRDefault="00E617C8" w:rsidP="00D54806">
            <w:pPr>
              <w:jc w:val="center"/>
              <w:rPr>
                <w:sz w:val="22"/>
                <w:szCs w:val="22"/>
              </w:rPr>
            </w:pPr>
            <w:r w:rsidRPr="00E4789D">
              <w:rPr>
                <w:sz w:val="22"/>
                <w:szCs w:val="22"/>
              </w:rPr>
              <w:t>-</w:t>
            </w:r>
          </w:p>
        </w:tc>
        <w:tc>
          <w:tcPr>
            <w:tcW w:w="686" w:type="dxa"/>
          </w:tcPr>
          <w:p w14:paraId="67921CCF" w14:textId="77777777" w:rsidR="00E617C8" w:rsidRPr="00E4789D" w:rsidRDefault="00E617C8" w:rsidP="00D54806">
            <w:pPr>
              <w:jc w:val="center"/>
              <w:rPr>
                <w:sz w:val="22"/>
                <w:szCs w:val="22"/>
              </w:rPr>
            </w:pPr>
            <w:r w:rsidRPr="00E4789D">
              <w:rPr>
                <w:sz w:val="22"/>
                <w:szCs w:val="22"/>
              </w:rPr>
              <w:t>-</w:t>
            </w:r>
          </w:p>
        </w:tc>
        <w:tc>
          <w:tcPr>
            <w:tcW w:w="962" w:type="dxa"/>
          </w:tcPr>
          <w:p w14:paraId="6B682D81" w14:textId="77777777" w:rsidR="00E617C8" w:rsidRPr="00E4789D" w:rsidRDefault="00E617C8" w:rsidP="00D54806">
            <w:pPr>
              <w:jc w:val="center"/>
              <w:rPr>
                <w:sz w:val="22"/>
                <w:szCs w:val="22"/>
              </w:rPr>
            </w:pPr>
            <w:r w:rsidRPr="00E4789D">
              <w:rPr>
                <w:sz w:val="22"/>
                <w:szCs w:val="22"/>
              </w:rPr>
              <w:t>27</w:t>
            </w:r>
          </w:p>
        </w:tc>
      </w:tr>
      <w:tr w:rsidR="00E617C8" w:rsidRPr="00E4789D" w14:paraId="01B80A5D" w14:textId="77777777" w:rsidTr="00E4789D">
        <w:trPr>
          <w:trHeight w:val="265"/>
          <w:jc w:val="center"/>
        </w:trPr>
        <w:tc>
          <w:tcPr>
            <w:tcW w:w="1105" w:type="dxa"/>
          </w:tcPr>
          <w:p w14:paraId="0FA7DF95" w14:textId="77777777" w:rsidR="00E617C8" w:rsidRPr="00E4789D" w:rsidRDefault="00E617C8" w:rsidP="00D54806">
            <w:pPr>
              <w:jc w:val="center"/>
              <w:rPr>
                <w:b/>
                <w:bCs/>
                <w:sz w:val="22"/>
                <w:szCs w:val="22"/>
              </w:rPr>
            </w:pPr>
            <w:r w:rsidRPr="00E4789D">
              <w:rPr>
                <w:b/>
                <w:bCs/>
                <w:sz w:val="22"/>
                <w:szCs w:val="22"/>
              </w:rPr>
              <w:t>CO5</w:t>
            </w:r>
          </w:p>
        </w:tc>
        <w:tc>
          <w:tcPr>
            <w:tcW w:w="687" w:type="dxa"/>
          </w:tcPr>
          <w:p w14:paraId="36391FCF" w14:textId="77777777" w:rsidR="00E617C8" w:rsidRPr="00E4789D" w:rsidRDefault="00E617C8" w:rsidP="00D54806">
            <w:pPr>
              <w:jc w:val="center"/>
              <w:rPr>
                <w:sz w:val="22"/>
                <w:szCs w:val="22"/>
              </w:rPr>
            </w:pPr>
            <w:r w:rsidRPr="00E4789D">
              <w:rPr>
                <w:sz w:val="22"/>
                <w:szCs w:val="22"/>
              </w:rPr>
              <w:t>1</w:t>
            </w:r>
          </w:p>
        </w:tc>
        <w:tc>
          <w:tcPr>
            <w:tcW w:w="686" w:type="dxa"/>
          </w:tcPr>
          <w:p w14:paraId="48862962" w14:textId="77777777" w:rsidR="00E617C8" w:rsidRPr="00E4789D" w:rsidRDefault="00E617C8" w:rsidP="00D54806">
            <w:pPr>
              <w:jc w:val="center"/>
              <w:rPr>
                <w:sz w:val="22"/>
                <w:szCs w:val="22"/>
              </w:rPr>
            </w:pPr>
            <w:r w:rsidRPr="00E4789D">
              <w:rPr>
                <w:sz w:val="22"/>
                <w:szCs w:val="22"/>
              </w:rPr>
              <w:t>6</w:t>
            </w:r>
          </w:p>
        </w:tc>
        <w:tc>
          <w:tcPr>
            <w:tcW w:w="687" w:type="dxa"/>
          </w:tcPr>
          <w:p w14:paraId="5DEE5EA1" w14:textId="77777777" w:rsidR="00E617C8" w:rsidRPr="00E4789D" w:rsidRDefault="00E617C8" w:rsidP="00D54806">
            <w:pPr>
              <w:jc w:val="center"/>
              <w:rPr>
                <w:sz w:val="22"/>
                <w:szCs w:val="22"/>
              </w:rPr>
            </w:pPr>
            <w:r w:rsidRPr="00E4789D">
              <w:rPr>
                <w:sz w:val="22"/>
                <w:szCs w:val="22"/>
              </w:rPr>
              <w:t>4</w:t>
            </w:r>
          </w:p>
        </w:tc>
        <w:tc>
          <w:tcPr>
            <w:tcW w:w="687" w:type="dxa"/>
          </w:tcPr>
          <w:p w14:paraId="1CB13203" w14:textId="77777777" w:rsidR="00E617C8" w:rsidRPr="00E4789D" w:rsidRDefault="00E617C8" w:rsidP="00D54806">
            <w:pPr>
              <w:jc w:val="center"/>
              <w:rPr>
                <w:sz w:val="22"/>
                <w:szCs w:val="22"/>
              </w:rPr>
            </w:pPr>
            <w:r w:rsidRPr="00E4789D">
              <w:rPr>
                <w:sz w:val="22"/>
                <w:szCs w:val="22"/>
              </w:rPr>
              <w:t>6</w:t>
            </w:r>
          </w:p>
        </w:tc>
        <w:tc>
          <w:tcPr>
            <w:tcW w:w="687" w:type="dxa"/>
          </w:tcPr>
          <w:p w14:paraId="54D869AA" w14:textId="77777777" w:rsidR="00E617C8" w:rsidRPr="00E4789D" w:rsidRDefault="00E617C8" w:rsidP="00D54806">
            <w:pPr>
              <w:jc w:val="center"/>
              <w:rPr>
                <w:sz w:val="22"/>
                <w:szCs w:val="22"/>
              </w:rPr>
            </w:pPr>
            <w:r w:rsidRPr="00E4789D">
              <w:rPr>
                <w:sz w:val="22"/>
                <w:szCs w:val="22"/>
              </w:rPr>
              <w:t>-</w:t>
            </w:r>
          </w:p>
        </w:tc>
        <w:tc>
          <w:tcPr>
            <w:tcW w:w="686" w:type="dxa"/>
          </w:tcPr>
          <w:p w14:paraId="0D5A9107" w14:textId="77777777" w:rsidR="00E617C8" w:rsidRPr="00E4789D" w:rsidRDefault="00E617C8" w:rsidP="00D54806">
            <w:pPr>
              <w:jc w:val="center"/>
              <w:rPr>
                <w:sz w:val="22"/>
                <w:szCs w:val="22"/>
              </w:rPr>
            </w:pPr>
            <w:r w:rsidRPr="00E4789D">
              <w:rPr>
                <w:sz w:val="22"/>
                <w:szCs w:val="22"/>
              </w:rPr>
              <w:t>-</w:t>
            </w:r>
          </w:p>
        </w:tc>
        <w:tc>
          <w:tcPr>
            <w:tcW w:w="962" w:type="dxa"/>
          </w:tcPr>
          <w:p w14:paraId="667A6D17" w14:textId="77777777" w:rsidR="00E617C8" w:rsidRPr="00E4789D" w:rsidRDefault="00E617C8" w:rsidP="00D54806">
            <w:pPr>
              <w:jc w:val="center"/>
              <w:rPr>
                <w:sz w:val="22"/>
                <w:szCs w:val="22"/>
              </w:rPr>
            </w:pPr>
            <w:r w:rsidRPr="00E4789D">
              <w:rPr>
                <w:sz w:val="22"/>
                <w:szCs w:val="22"/>
              </w:rPr>
              <w:t>16</w:t>
            </w:r>
          </w:p>
        </w:tc>
      </w:tr>
      <w:tr w:rsidR="00E617C8" w:rsidRPr="00E4789D" w14:paraId="4167918E" w14:textId="77777777" w:rsidTr="00E4789D">
        <w:trPr>
          <w:trHeight w:val="265"/>
          <w:jc w:val="center"/>
        </w:trPr>
        <w:tc>
          <w:tcPr>
            <w:tcW w:w="1105" w:type="dxa"/>
          </w:tcPr>
          <w:p w14:paraId="0C7240B2" w14:textId="77777777" w:rsidR="00E617C8" w:rsidRPr="00E4789D" w:rsidRDefault="00E617C8" w:rsidP="00D54806">
            <w:pPr>
              <w:jc w:val="center"/>
              <w:rPr>
                <w:b/>
                <w:bCs/>
                <w:sz w:val="22"/>
                <w:szCs w:val="22"/>
              </w:rPr>
            </w:pPr>
            <w:r w:rsidRPr="00E4789D">
              <w:rPr>
                <w:b/>
                <w:bCs/>
                <w:sz w:val="22"/>
                <w:szCs w:val="22"/>
              </w:rPr>
              <w:t>CO6</w:t>
            </w:r>
          </w:p>
        </w:tc>
        <w:tc>
          <w:tcPr>
            <w:tcW w:w="687" w:type="dxa"/>
          </w:tcPr>
          <w:p w14:paraId="162894E8" w14:textId="77777777" w:rsidR="00E617C8" w:rsidRPr="00E4789D" w:rsidRDefault="00E617C8" w:rsidP="00D54806">
            <w:pPr>
              <w:jc w:val="center"/>
              <w:rPr>
                <w:sz w:val="22"/>
                <w:szCs w:val="22"/>
              </w:rPr>
            </w:pPr>
            <w:r w:rsidRPr="00E4789D">
              <w:rPr>
                <w:sz w:val="22"/>
                <w:szCs w:val="22"/>
              </w:rPr>
              <w:t>-</w:t>
            </w:r>
          </w:p>
        </w:tc>
        <w:tc>
          <w:tcPr>
            <w:tcW w:w="686" w:type="dxa"/>
          </w:tcPr>
          <w:p w14:paraId="2DE54125" w14:textId="77777777" w:rsidR="00E617C8" w:rsidRPr="00E4789D" w:rsidRDefault="00E617C8" w:rsidP="00D54806">
            <w:pPr>
              <w:jc w:val="center"/>
              <w:rPr>
                <w:sz w:val="22"/>
                <w:szCs w:val="22"/>
              </w:rPr>
            </w:pPr>
            <w:r w:rsidRPr="00E4789D">
              <w:rPr>
                <w:sz w:val="22"/>
                <w:szCs w:val="22"/>
              </w:rPr>
              <w:t>12</w:t>
            </w:r>
          </w:p>
        </w:tc>
        <w:tc>
          <w:tcPr>
            <w:tcW w:w="687" w:type="dxa"/>
          </w:tcPr>
          <w:p w14:paraId="4F00EDDD" w14:textId="77777777" w:rsidR="00E617C8" w:rsidRPr="00E4789D" w:rsidRDefault="00E617C8" w:rsidP="00D54806">
            <w:pPr>
              <w:jc w:val="center"/>
              <w:rPr>
                <w:sz w:val="22"/>
                <w:szCs w:val="22"/>
              </w:rPr>
            </w:pPr>
            <w:r w:rsidRPr="00E4789D">
              <w:rPr>
                <w:sz w:val="22"/>
                <w:szCs w:val="22"/>
              </w:rPr>
              <w:t>6</w:t>
            </w:r>
          </w:p>
        </w:tc>
        <w:tc>
          <w:tcPr>
            <w:tcW w:w="687" w:type="dxa"/>
          </w:tcPr>
          <w:p w14:paraId="71B20911" w14:textId="77777777" w:rsidR="00E617C8" w:rsidRPr="00E4789D" w:rsidRDefault="00E617C8" w:rsidP="00D54806">
            <w:pPr>
              <w:jc w:val="center"/>
              <w:rPr>
                <w:sz w:val="22"/>
                <w:szCs w:val="22"/>
              </w:rPr>
            </w:pPr>
            <w:r w:rsidRPr="00E4789D">
              <w:rPr>
                <w:sz w:val="22"/>
                <w:szCs w:val="22"/>
              </w:rPr>
              <w:t>-</w:t>
            </w:r>
          </w:p>
        </w:tc>
        <w:tc>
          <w:tcPr>
            <w:tcW w:w="687" w:type="dxa"/>
          </w:tcPr>
          <w:p w14:paraId="5612C829" w14:textId="77777777" w:rsidR="00E617C8" w:rsidRPr="00E4789D" w:rsidRDefault="00E617C8" w:rsidP="00D54806">
            <w:pPr>
              <w:jc w:val="center"/>
              <w:rPr>
                <w:sz w:val="22"/>
                <w:szCs w:val="22"/>
              </w:rPr>
            </w:pPr>
            <w:r w:rsidRPr="00E4789D">
              <w:rPr>
                <w:sz w:val="22"/>
                <w:szCs w:val="22"/>
              </w:rPr>
              <w:t>-</w:t>
            </w:r>
          </w:p>
        </w:tc>
        <w:tc>
          <w:tcPr>
            <w:tcW w:w="686" w:type="dxa"/>
          </w:tcPr>
          <w:p w14:paraId="2995B7D2" w14:textId="77777777" w:rsidR="00E617C8" w:rsidRPr="00E4789D" w:rsidRDefault="00E617C8" w:rsidP="00D54806">
            <w:pPr>
              <w:jc w:val="center"/>
              <w:rPr>
                <w:sz w:val="22"/>
                <w:szCs w:val="22"/>
              </w:rPr>
            </w:pPr>
            <w:r w:rsidRPr="00E4789D">
              <w:rPr>
                <w:sz w:val="22"/>
                <w:szCs w:val="22"/>
              </w:rPr>
              <w:t>-</w:t>
            </w:r>
          </w:p>
        </w:tc>
        <w:tc>
          <w:tcPr>
            <w:tcW w:w="962" w:type="dxa"/>
          </w:tcPr>
          <w:p w14:paraId="6FB9AE7B" w14:textId="77777777" w:rsidR="00E617C8" w:rsidRPr="00E4789D" w:rsidRDefault="00E617C8" w:rsidP="00D54806">
            <w:pPr>
              <w:jc w:val="center"/>
              <w:rPr>
                <w:sz w:val="22"/>
                <w:szCs w:val="22"/>
              </w:rPr>
            </w:pPr>
            <w:r w:rsidRPr="00E4789D">
              <w:rPr>
                <w:sz w:val="22"/>
                <w:szCs w:val="22"/>
              </w:rPr>
              <w:t>18</w:t>
            </w:r>
          </w:p>
        </w:tc>
      </w:tr>
      <w:tr w:rsidR="00E617C8" w:rsidRPr="00E4789D" w14:paraId="3C7B619C" w14:textId="77777777" w:rsidTr="00E4789D">
        <w:trPr>
          <w:trHeight w:val="265"/>
          <w:jc w:val="center"/>
        </w:trPr>
        <w:tc>
          <w:tcPr>
            <w:tcW w:w="5227" w:type="dxa"/>
            <w:gridSpan w:val="7"/>
          </w:tcPr>
          <w:p w14:paraId="3D47CB94" w14:textId="77777777" w:rsidR="00E617C8" w:rsidRPr="00E4789D" w:rsidRDefault="00E617C8" w:rsidP="00D54806">
            <w:pPr>
              <w:rPr>
                <w:sz w:val="22"/>
                <w:szCs w:val="22"/>
              </w:rPr>
            </w:pPr>
          </w:p>
        </w:tc>
        <w:tc>
          <w:tcPr>
            <w:tcW w:w="962" w:type="dxa"/>
          </w:tcPr>
          <w:p w14:paraId="0659C230" w14:textId="77777777" w:rsidR="00E617C8" w:rsidRPr="00E4789D" w:rsidRDefault="00E617C8" w:rsidP="00D54806">
            <w:pPr>
              <w:jc w:val="center"/>
              <w:rPr>
                <w:b/>
                <w:sz w:val="22"/>
                <w:szCs w:val="22"/>
              </w:rPr>
            </w:pPr>
            <w:r w:rsidRPr="00E4789D">
              <w:rPr>
                <w:b/>
                <w:sz w:val="22"/>
                <w:szCs w:val="22"/>
              </w:rPr>
              <w:t>124</w:t>
            </w:r>
          </w:p>
        </w:tc>
      </w:tr>
    </w:tbl>
    <w:p w14:paraId="645C8406" w14:textId="77777777" w:rsidR="00E617C8" w:rsidRPr="00E4789D" w:rsidRDefault="00E617C8" w:rsidP="00095BBC">
      <w:pPr>
        <w:tabs>
          <w:tab w:val="left" w:pos="7110"/>
        </w:tabs>
        <w:rPr>
          <w:sz w:val="22"/>
          <w:szCs w:val="22"/>
        </w:rPr>
      </w:pPr>
      <w:r w:rsidRPr="00E4789D">
        <w:rPr>
          <w:sz w:val="22"/>
          <w:szCs w:val="22"/>
        </w:rPr>
        <w:tab/>
      </w:r>
    </w:p>
    <w:p w14:paraId="6682708B" w14:textId="77777777"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7B3A4754" wp14:editId="05CF4EEA">
            <wp:extent cx="5734050" cy="838200"/>
            <wp:effectExtent l="0" t="0" r="0" b="0"/>
            <wp:docPr id="1440539808" name="Picture 14405398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246348" w14:textId="77777777" w:rsidR="00E617C8" w:rsidRDefault="00E617C8" w:rsidP="001720CE">
      <w:pPr>
        <w:jc w:val="center"/>
        <w:rPr>
          <w:b/>
          <w:bCs/>
        </w:rPr>
      </w:pPr>
    </w:p>
    <w:p w14:paraId="50019261" w14:textId="77777777" w:rsidR="00E617C8" w:rsidRDefault="00E617C8" w:rsidP="001720CE">
      <w:pPr>
        <w:jc w:val="center"/>
        <w:rPr>
          <w:b/>
          <w:bCs/>
        </w:rPr>
      </w:pPr>
      <w:r>
        <w:rPr>
          <w:b/>
          <w:bCs/>
        </w:rPr>
        <w:t>END SEMESTER EXAMINATION – NOV / DEC 2024</w:t>
      </w:r>
    </w:p>
    <w:p w14:paraId="6759692E"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E617C8" w:rsidRPr="001E42AE" w14:paraId="28597347" w14:textId="77777777" w:rsidTr="00680D77">
        <w:trPr>
          <w:trHeight w:val="397"/>
          <w:jc w:val="center"/>
        </w:trPr>
        <w:tc>
          <w:tcPr>
            <w:tcW w:w="1555" w:type="dxa"/>
            <w:vAlign w:val="center"/>
          </w:tcPr>
          <w:p w14:paraId="6C24F0A9" w14:textId="77777777" w:rsidR="00E617C8" w:rsidRPr="0037089B" w:rsidRDefault="00E617C8" w:rsidP="007E575B">
            <w:pPr>
              <w:pStyle w:val="Title"/>
              <w:jc w:val="left"/>
              <w:rPr>
                <w:b/>
                <w:sz w:val="22"/>
                <w:szCs w:val="22"/>
              </w:rPr>
            </w:pPr>
            <w:r w:rsidRPr="0037089B">
              <w:rPr>
                <w:b/>
                <w:sz w:val="22"/>
                <w:szCs w:val="22"/>
              </w:rPr>
              <w:t xml:space="preserve">Course Code      </w:t>
            </w:r>
          </w:p>
        </w:tc>
        <w:tc>
          <w:tcPr>
            <w:tcW w:w="6804" w:type="dxa"/>
            <w:vAlign w:val="center"/>
          </w:tcPr>
          <w:p w14:paraId="60317343" w14:textId="77777777" w:rsidR="00E617C8" w:rsidRPr="0037089B" w:rsidRDefault="00E617C8" w:rsidP="007E575B">
            <w:pPr>
              <w:pStyle w:val="Title"/>
              <w:jc w:val="left"/>
              <w:rPr>
                <w:b/>
                <w:sz w:val="22"/>
                <w:szCs w:val="22"/>
              </w:rPr>
            </w:pPr>
            <w:r>
              <w:rPr>
                <w:b/>
                <w:sz w:val="22"/>
                <w:szCs w:val="22"/>
              </w:rPr>
              <w:t>20FP2032</w:t>
            </w:r>
          </w:p>
        </w:tc>
        <w:tc>
          <w:tcPr>
            <w:tcW w:w="1417" w:type="dxa"/>
            <w:vAlign w:val="center"/>
          </w:tcPr>
          <w:p w14:paraId="641FB285" w14:textId="77777777" w:rsidR="00E617C8" w:rsidRPr="0037089B" w:rsidRDefault="00E617C8"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2F1088B6" w14:textId="77777777" w:rsidR="00E617C8" w:rsidRPr="0037089B" w:rsidRDefault="00E617C8" w:rsidP="007E575B">
            <w:pPr>
              <w:pStyle w:val="Title"/>
              <w:jc w:val="left"/>
              <w:rPr>
                <w:b/>
                <w:sz w:val="22"/>
                <w:szCs w:val="22"/>
              </w:rPr>
            </w:pPr>
            <w:r w:rsidRPr="0037089B">
              <w:rPr>
                <w:b/>
                <w:sz w:val="22"/>
                <w:szCs w:val="22"/>
              </w:rPr>
              <w:t>3hrs</w:t>
            </w:r>
          </w:p>
        </w:tc>
      </w:tr>
      <w:tr w:rsidR="00E617C8" w:rsidRPr="001E42AE" w14:paraId="075C9CA6" w14:textId="77777777" w:rsidTr="00680D77">
        <w:trPr>
          <w:trHeight w:val="397"/>
          <w:jc w:val="center"/>
        </w:trPr>
        <w:tc>
          <w:tcPr>
            <w:tcW w:w="1555" w:type="dxa"/>
            <w:vAlign w:val="center"/>
          </w:tcPr>
          <w:p w14:paraId="0AA83760" w14:textId="77777777" w:rsidR="00E617C8" w:rsidRPr="0037089B" w:rsidRDefault="00E61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04" w:type="dxa"/>
            <w:vAlign w:val="center"/>
          </w:tcPr>
          <w:p w14:paraId="72610369" w14:textId="77777777" w:rsidR="00E617C8" w:rsidRPr="0037089B" w:rsidRDefault="00E617C8" w:rsidP="00680D77">
            <w:pPr>
              <w:pStyle w:val="Title"/>
              <w:jc w:val="both"/>
              <w:rPr>
                <w:b/>
                <w:sz w:val="22"/>
                <w:szCs w:val="22"/>
              </w:rPr>
            </w:pPr>
            <w:r>
              <w:rPr>
                <w:b/>
                <w:sz w:val="22"/>
                <w:szCs w:val="22"/>
              </w:rPr>
              <w:t>BAKERY, BEVERAGES AND CONFECTIONERY TECHNOLOGY</w:t>
            </w:r>
          </w:p>
        </w:tc>
        <w:tc>
          <w:tcPr>
            <w:tcW w:w="1417" w:type="dxa"/>
            <w:vAlign w:val="center"/>
          </w:tcPr>
          <w:p w14:paraId="0ECCD36D" w14:textId="77777777" w:rsidR="00E617C8" w:rsidRPr="0037089B" w:rsidRDefault="00E617C8" w:rsidP="007E575B">
            <w:pPr>
              <w:pStyle w:val="Title"/>
              <w:jc w:val="left"/>
              <w:rPr>
                <w:b/>
                <w:bCs/>
                <w:sz w:val="22"/>
                <w:szCs w:val="22"/>
              </w:rPr>
            </w:pPr>
            <w:r w:rsidRPr="0037089B">
              <w:rPr>
                <w:b/>
                <w:bCs/>
                <w:sz w:val="22"/>
                <w:szCs w:val="22"/>
              </w:rPr>
              <w:t xml:space="preserve">Max. Marks </w:t>
            </w:r>
          </w:p>
        </w:tc>
        <w:tc>
          <w:tcPr>
            <w:tcW w:w="709" w:type="dxa"/>
            <w:vAlign w:val="center"/>
          </w:tcPr>
          <w:p w14:paraId="62D7AEDF" w14:textId="77777777" w:rsidR="00E617C8" w:rsidRPr="0037089B" w:rsidRDefault="00E617C8" w:rsidP="007E575B">
            <w:pPr>
              <w:pStyle w:val="Title"/>
              <w:jc w:val="left"/>
              <w:rPr>
                <w:b/>
                <w:sz w:val="22"/>
                <w:szCs w:val="22"/>
              </w:rPr>
            </w:pPr>
            <w:r w:rsidRPr="0037089B">
              <w:rPr>
                <w:b/>
                <w:sz w:val="22"/>
                <w:szCs w:val="22"/>
              </w:rPr>
              <w:t>100</w:t>
            </w:r>
          </w:p>
        </w:tc>
      </w:tr>
    </w:tbl>
    <w:p w14:paraId="06F2348C"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E617C8" w:rsidRPr="00680D77" w14:paraId="120D2B9D" w14:textId="77777777" w:rsidTr="00644CDB">
        <w:trPr>
          <w:trHeight w:val="552"/>
        </w:trPr>
        <w:tc>
          <w:tcPr>
            <w:tcW w:w="272" w:type="pct"/>
            <w:vAlign w:val="center"/>
          </w:tcPr>
          <w:p w14:paraId="14D680BB" w14:textId="77777777" w:rsidR="00E617C8" w:rsidRPr="00680D77" w:rsidRDefault="00E617C8" w:rsidP="00F94208">
            <w:pPr>
              <w:jc w:val="center"/>
              <w:rPr>
                <w:b/>
              </w:rPr>
            </w:pPr>
            <w:r w:rsidRPr="00680D77">
              <w:rPr>
                <w:b/>
              </w:rPr>
              <w:t>Q. No.</w:t>
            </w:r>
          </w:p>
        </w:tc>
        <w:tc>
          <w:tcPr>
            <w:tcW w:w="3936" w:type="pct"/>
            <w:gridSpan w:val="2"/>
            <w:vAlign w:val="center"/>
          </w:tcPr>
          <w:p w14:paraId="04153D4F" w14:textId="77777777" w:rsidR="00E617C8" w:rsidRPr="00680D77" w:rsidRDefault="00E617C8" w:rsidP="00F94208">
            <w:pPr>
              <w:jc w:val="center"/>
              <w:rPr>
                <w:b/>
              </w:rPr>
            </w:pPr>
            <w:r w:rsidRPr="00680D77">
              <w:rPr>
                <w:b/>
              </w:rPr>
              <w:t>Questions</w:t>
            </w:r>
          </w:p>
        </w:tc>
        <w:tc>
          <w:tcPr>
            <w:tcW w:w="319" w:type="pct"/>
            <w:vAlign w:val="center"/>
          </w:tcPr>
          <w:p w14:paraId="3DDDBC18" w14:textId="77777777" w:rsidR="00E617C8" w:rsidRPr="00680D77" w:rsidRDefault="00E617C8" w:rsidP="00F94208">
            <w:pPr>
              <w:jc w:val="center"/>
              <w:rPr>
                <w:b/>
              </w:rPr>
            </w:pPr>
            <w:r w:rsidRPr="00680D77">
              <w:rPr>
                <w:b/>
              </w:rPr>
              <w:t>CO</w:t>
            </w:r>
          </w:p>
        </w:tc>
        <w:tc>
          <w:tcPr>
            <w:tcW w:w="256" w:type="pct"/>
            <w:vAlign w:val="center"/>
          </w:tcPr>
          <w:p w14:paraId="7E85A7A0" w14:textId="77777777" w:rsidR="00E617C8" w:rsidRPr="00680D77" w:rsidRDefault="00E617C8" w:rsidP="00F94208">
            <w:pPr>
              <w:jc w:val="center"/>
              <w:rPr>
                <w:b/>
              </w:rPr>
            </w:pPr>
            <w:r w:rsidRPr="00680D77">
              <w:rPr>
                <w:b/>
              </w:rPr>
              <w:t>BL</w:t>
            </w:r>
          </w:p>
        </w:tc>
        <w:tc>
          <w:tcPr>
            <w:tcW w:w="217" w:type="pct"/>
            <w:vAlign w:val="center"/>
          </w:tcPr>
          <w:p w14:paraId="687CAD31" w14:textId="77777777" w:rsidR="00E617C8" w:rsidRPr="00680D77" w:rsidRDefault="00E617C8" w:rsidP="00F94208">
            <w:pPr>
              <w:jc w:val="center"/>
              <w:rPr>
                <w:b/>
              </w:rPr>
            </w:pPr>
            <w:r w:rsidRPr="00680D77">
              <w:rPr>
                <w:b/>
              </w:rPr>
              <w:t>M</w:t>
            </w:r>
          </w:p>
        </w:tc>
      </w:tr>
      <w:tr w:rsidR="00E617C8" w:rsidRPr="00680D77" w14:paraId="504EFB88" w14:textId="77777777" w:rsidTr="00F94208">
        <w:trPr>
          <w:trHeight w:val="550"/>
        </w:trPr>
        <w:tc>
          <w:tcPr>
            <w:tcW w:w="5000" w:type="pct"/>
            <w:gridSpan w:val="6"/>
            <w:vAlign w:val="center"/>
          </w:tcPr>
          <w:p w14:paraId="1E4ECE59" w14:textId="77777777" w:rsidR="00E617C8" w:rsidRPr="00680D77" w:rsidRDefault="00E617C8" w:rsidP="00F94208">
            <w:pPr>
              <w:jc w:val="center"/>
              <w:rPr>
                <w:b/>
              </w:rPr>
            </w:pPr>
            <w:r w:rsidRPr="00680D77">
              <w:rPr>
                <w:b/>
              </w:rPr>
              <w:t>PART – A (10 X 1 = 10 MARKS)</w:t>
            </w:r>
          </w:p>
        </w:tc>
      </w:tr>
      <w:tr w:rsidR="00E617C8" w:rsidRPr="00680D77" w14:paraId="57249AA2" w14:textId="77777777" w:rsidTr="00644CDB">
        <w:trPr>
          <w:trHeight w:val="283"/>
        </w:trPr>
        <w:tc>
          <w:tcPr>
            <w:tcW w:w="272" w:type="pct"/>
          </w:tcPr>
          <w:p w14:paraId="01146A06" w14:textId="77777777" w:rsidR="00E617C8" w:rsidRPr="00680D77" w:rsidRDefault="00E617C8" w:rsidP="00644CDB">
            <w:pPr>
              <w:jc w:val="center"/>
            </w:pPr>
            <w:r w:rsidRPr="00680D77">
              <w:t>1.</w:t>
            </w:r>
          </w:p>
        </w:tc>
        <w:tc>
          <w:tcPr>
            <w:tcW w:w="3936" w:type="pct"/>
            <w:gridSpan w:val="2"/>
            <w:vAlign w:val="bottom"/>
          </w:tcPr>
          <w:p w14:paraId="073424F3" w14:textId="77777777" w:rsidR="00E617C8" w:rsidRPr="00680D77" w:rsidRDefault="00E617C8" w:rsidP="00644CDB">
            <w:pPr>
              <w:autoSpaceDE w:val="0"/>
              <w:autoSpaceDN w:val="0"/>
              <w:adjustRightInd w:val="0"/>
            </w:pPr>
            <w:r w:rsidRPr="00680D77">
              <w:t>Recall and mention the particle size of refined wheat flour</w:t>
            </w:r>
            <w:r w:rsidRPr="00680D77">
              <w:rPr>
                <w:i/>
                <w:iCs/>
              </w:rPr>
              <w:t>.</w:t>
            </w:r>
          </w:p>
        </w:tc>
        <w:tc>
          <w:tcPr>
            <w:tcW w:w="319" w:type="pct"/>
            <w:vAlign w:val="bottom"/>
          </w:tcPr>
          <w:p w14:paraId="767A3DAA" w14:textId="77777777" w:rsidR="00E617C8" w:rsidRPr="00680D77" w:rsidRDefault="00E617C8" w:rsidP="00644CDB">
            <w:pPr>
              <w:jc w:val="center"/>
            </w:pPr>
            <w:r w:rsidRPr="00680D77">
              <w:t>CO1</w:t>
            </w:r>
          </w:p>
        </w:tc>
        <w:tc>
          <w:tcPr>
            <w:tcW w:w="256" w:type="pct"/>
            <w:vAlign w:val="bottom"/>
          </w:tcPr>
          <w:p w14:paraId="4A9CA1B9" w14:textId="77777777" w:rsidR="00E617C8" w:rsidRPr="00680D77" w:rsidRDefault="00E617C8" w:rsidP="00644CDB">
            <w:pPr>
              <w:jc w:val="center"/>
            </w:pPr>
            <w:r w:rsidRPr="00680D77">
              <w:t>R</w:t>
            </w:r>
          </w:p>
        </w:tc>
        <w:tc>
          <w:tcPr>
            <w:tcW w:w="217" w:type="pct"/>
            <w:vAlign w:val="bottom"/>
          </w:tcPr>
          <w:p w14:paraId="75F51B48" w14:textId="77777777" w:rsidR="00E617C8" w:rsidRPr="00680D77" w:rsidRDefault="00E617C8" w:rsidP="00644CDB">
            <w:pPr>
              <w:jc w:val="center"/>
            </w:pPr>
            <w:r w:rsidRPr="00680D77">
              <w:t>1</w:t>
            </w:r>
          </w:p>
        </w:tc>
      </w:tr>
      <w:tr w:rsidR="00E617C8" w:rsidRPr="00680D77" w14:paraId="142D84DC" w14:textId="77777777" w:rsidTr="00644CDB">
        <w:trPr>
          <w:trHeight w:val="283"/>
        </w:trPr>
        <w:tc>
          <w:tcPr>
            <w:tcW w:w="272" w:type="pct"/>
          </w:tcPr>
          <w:p w14:paraId="324D0DE5" w14:textId="77777777" w:rsidR="00E617C8" w:rsidRPr="00680D77" w:rsidRDefault="00E617C8" w:rsidP="00644CDB">
            <w:pPr>
              <w:jc w:val="center"/>
            </w:pPr>
            <w:r w:rsidRPr="00680D77">
              <w:t>2.</w:t>
            </w:r>
          </w:p>
        </w:tc>
        <w:tc>
          <w:tcPr>
            <w:tcW w:w="3936" w:type="pct"/>
            <w:gridSpan w:val="2"/>
            <w:vAlign w:val="bottom"/>
          </w:tcPr>
          <w:p w14:paraId="511AEA40" w14:textId="77777777" w:rsidR="00E617C8" w:rsidRPr="00680D77" w:rsidRDefault="00E617C8" w:rsidP="00644CDB">
            <w:r w:rsidRPr="00680D77">
              <w:t>Cite the preferred Hagberg falling number for a flour for biscuit manufacture.</w:t>
            </w:r>
          </w:p>
        </w:tc>
        <w:tc>
          <w:tcPr>
            <w:tcW w:w="319" w:type="pct"/>
            <w:vAlign w:val="bottom"/>
          </w:tcPr>
          <w:p w14:paraId="10996DD9" w14:textId="77777777" w:rsidR="00E617C8" w:rsidRPr="00680D77" w:rsidRDefault="00E617C8" w:rsidP="00644CDB">
            <w:pPr>
              <w:jc w:val="center"/>
            </w:pPr>
            <w:r w:rsidRPr="00680D77">
              <w:t>CO1</w:t>
            </w:r>
          </w:p>
        </w:tc>
        <w:tc>
          <w:tcPr>
            <w:tcW w:w="256" w:type="pct"/>
            <w:vAlign w:val="bottom"/>
          </w:tcPr>
          <w:p w14:paraId="6917D414" w14:textId="77777777" w:rsidR="00E617C8" w:rsidRPr="00680D77" w:rsidRDefault="00E617C8" w:rsidP="00644CDB">
            <w:pPr>
              <w:jc w:val="center"/>
            </w:pPr>
            <w:r w:rsidRPr="00680D77">
              <w:t>U</w:t>
            </w:r>
          </w:p>
        </w:tc>
        <w:tc>
          <w:tcPr>
            <w:tcW w:w="217" w:type="pct"/>
            <w:vAlign w:val="bottom"/>
          </w:tcPr>
          <w:p w14:paraId="522FF096" w14:textId="77777777" w:rsidR="00E617C8" w:rsidRPr="00680D77" w:rsidRDefault="00E617C8" w:rsidP="00644CDB">
            <w:pPr>
              <w:jc w:val="center"/>
            </w:pPr>
            <w:r w:rsidRPr="00680D77">
              <w:t>1</w:t>
            </w:r>
          </w:p>
        </w:tc>
      </w:tr>
      <w:tr w:rsidR="00E617C8" w:rsidRPr="00680D77" w14:paraId="798A055E" w14:textId="77777777" w:rsidTr="00644CDB">
        <w:trPr>
          <w:trHeight w:val="283"/>
        </w:trPr>
        <w:tc>
          <w:tcPr>
            <w:tcW w:w="272" w:type="pct"/>
          </w:tcPr>
          <w:p w14:paraId="314EA1A6" w14:textId="77777777" w:rsidR="00E617C8" w:rsidRPr="00680D77" w:rsidRDefault="00E617C8" w:rsidP="00644CDB">
            <w:pPr>
              <w:jc w:val="center"/>
            </w:pPr>
            <w:r w:rsidRPr="00680D77">
              <w:t>3.</w:t>
            </w:r>
          </w:p>
        </w:tc>
        <w:tc>
          <w:tcPr>
            <w:tcW w:w="3936" w:type="pct"/>
            <w:gridSpan w:val="2"/>
            <w:vAlign w:val="bottom"/>
          </w:tcPr>
          <w:p w14:paraId="309C19D9" w14:textId="77777777" w:rsidR="00E617C8" w:rsidRPr="00680D77" w:rsidRDefault="00E617C8" w:rsidP="00644CDB">
            <w:r w:rsidRPr="00680D77">
              <w:t>Justify the addition of potassium sorbates to cakes</w:t>
            </w:r>
            <w:r>
              <w:t>.</w:t>
            </w:r>
          </w:p>
        </w:tc>
        <w:tc>
          <w:tcPr>
            <w:tcW w:w="319" w:type="pct"/>
            <w:vAlign w:val="bottom"/>
          </w:tcPr>
          <w:p w14:paraId="6F986AAD" w14:textId="77777777" w:rsidR="00E617C8" w:rsidRPr="00680D77" w:rsidRDefault="00E617C8" w:rsidP="00644CDB">
            <w:pPr>
              <w:jc w:val="center"/>
            </w:pPr>
            <w:r w:rsidRPr="00680D77">
              <w:t>CO4</w:t>
            </w:r>
          </w:p>
        </w:tc>
        <w:tc>
          <w:tcPr>
            <w:tcW w:w="256" w:type="pct"/>
            <w:vAlign w:val="bottom"/>
          </w:tcPr>
          <w:p w14:paraId="45416EAD" w14:textId="77777777" w:rsidR="00E617C8" w:rsidRPr="00680D77" w:rsidRDefault="00E617C8" w:rsidP="00644CDB">
            <w:pPr>
              <w:jc w:val="center"/>
            </w:pPr>
            <w:r w:rsidRPr="00680D77">
              <w:t>A</w:t>
            </w:r>
          </w:p>
        </w:tc>
        <w:tc>
          <w:tcPr>
            <w:tcW w:w="217" w:type="pct"/>
            <w:vAlign w:val="bottom"/>
          </w:tcPr>
          <w:p w14:paraId="7A3FB830" w14:textId="77777777" w:rsidR="00E617C8" w:rsidRPr="00680D77" w:rsidRDefault="00E617C8" w:rsidP="00644CDB">
            <w:pPr>
              <w:jc w:val="center"/>
            </w:pPr>
            <w:r w:rsidRPr="00680D77">
              <w:t>1</w:t>
            </w:r>
          </w:p>
        </w:tc>
      </w:tr>
      <w:tr w:rsidR="00E617C8" w:rsidRPr="00680D77" w14:paraId="1425CDA4" w14:textId="77777777" w:rsidTr="00644CDB">
        <w:trPr>
          <w:trHeight w:val="283"/>
        </w:trPr>
        <w:tc>
          <w:tcPr>
            <w:tcW w:w="272" w:type="pct"/>
          </w:tcPr>
          <w:p w14:paraId="3EFCD1C6" w14:textId="77777777" w:rsidR="00E617C8" w:rsidRPr="00680D77" w:rsidRDefault="00E617C8" w:rsidP="00644CDB">
            <w:pPr>
              <w:jc w:val="center"/>
            </w:pPr>
            <w:r w:rsidRPr="00680D77">
              <w:t>4.</w:t>
            </w:r>
          </w:p>
        </w:tc>
        <w:tc>
          <w:tcPr>
            <w:tcW w:w="3936" w:type="pct"/>
            <w:gridSpan w:val="2"/>
            <w:vAlign w:val="bottom"/>
          </w:tcPr>
          <w:p w14:paraId="04085EB1" w14:textId="77777777" w:rsidR="00E617C8" w:rsidRPr="00680D77" w:rsidRDefault="00E617C8" w:rsidP="00644CDB">
            <w:r w:rsidRPr="00680D77">
              <w:t>Name a leavening agent used in biscuits</w:t>
            </w:r>
          </w:p>
        </w:tc>
        <w:tc>
          <w:tcPr>
            <w:tcW w:w="319" w:type="pct"/>
            <w:vAlign w:val="bottom"/>
          </w:tcPr>
          <w:p w14:paraId="502563E6" w14:textId="77777777" w:rsidR="00E617C8" w:rsidRPr="00680D77" w:rsidRDefault="00E617C8" w:rsidP="00644CDB">
            <w:pPr>
              <w:jc w:val="center"/>
            </w:pPr>
            <w:r w:rsidRPr="00680D77">
              <w:t>CO2</w:t>
            </w:r>
          </w:p>
        </w:tc>
        <w:tc>
          <w:tcPr>
            <w:tcW w:w="256" w:type="pct"/>
            <w:vAlign w:val="bottom"/>
          </w:tcPr>
          <w:p w14:paraId="45763FDA" w14:textId="77777777" w:rsidR="00E617C8" w:rsidRPr="00680D77" w:rsidRDefault="00E617C8" w:rsidP="00644CDB">
            <w:pPr>
              <w:jc w:val="center"/>
            </w:pPr>
            <w:r w:rsidRPr="00680D77">
              <w:t>R</w:t>
            </w:r>
          </w:p>
        </w:tc>
        <w:tc>
          <w:tcPr>
            <w:tcW w:w="217" w:type="pct"/>
            <w:vAlign w:val="bottom"/>
          </w:tcPr>
          <w:p w14:paraId="647C6B1B" w14:textId="77777777" w:rsidR="00E617C8" w:rsidRPr="00680D77" w:rsidRDefault="00E617C8" w:rsidP="00644CDB">
            <w:pPr>
              <w:jc w:val="center"/>
            </w:pPr>
            <w:r w:rsidRPr="00680D77">
              <w:t>1</w:t>
            </w:r>
          </w:p>
        </w:tc>
      </w:tr>
      <w:tr w:rsidR="00E617C8" w:rsidRPr="00680D77" w14:paraId="77422EFD" w14:textId="77777777" w:rsidTr="00644CDB">
        <w:trPr>
          <w:trHeight w:val="283"/>
        </w:trPr>
        <w:tc>
          <w:tcPr>
            <w:tcW w:w="272" w:type="pct"/>
          </w:tcPr>
          <w:p w14:paraId="094ED676" w14:textId="77777777" w:rsidR="00E617C8" w:rsidRPr="00680D77" w:rsidRDefault="00E617C8" w:rsidP="00644CDB">
            <w:pPr>
              <w:jc w:val="center"/>
            </w:pPr>
            <w:r w:rsidRPr="00680D77">
              <w:t>5.</w:t>
            </w:r>
          </w:p>
        </w:tc>
        <w:tc>
          <w:tcPr>
            <w:tcW w:w="3936" w:type="pct"/>
            <w:gridSpan w:val="2"/>
            <w:vAlign w:val="bottom"/>
          </w:tcPr>
          <w:p w14:paraId="30862417" w14:textId="77777777" w:rsidR="00E617C8" w:rsidRPr="00680D77" w:rsidRDefault="00E617C8" w:rsidP="00644CDB">
            <w:pPr>
              <w:pStyle w:val="Default"/>
            </w:pPr>
            <w:r w:rsidRPr="00680D77">
              <w:t>Expand TCH.</w:t>
            </w:r>
          </w:p>
        </w:tc>
        <w:tc>
          <w:tcPr>
            <w:tcW w:w="319" w:type="pct"/>
            <w:vAlign w:val="bottom"/>
          </w:tcPr>
          <w:p w14:paraId="25235B2D" w14:textId="77777777" w:rsidR="00E617C8" w:rsidRPr="00680D77" w:rsidRDefault="00E617C8" w:rsidP="00644CDB">
            <w:pPr>
              <w:jc w:val="center"/>
            </w:pPr>
            <w:r w:rsidRPr="00680D77">
              <w:t>CO3</w:t>
            </w:r>
          </w:p>
        </w:tc>
        <w:tc>
          <w:tcPr>
            <w:tcW w:w="256" w:type="pct"/>
            <w:vAlign w:val="bottom"/>
          </w:tcPr>
          <w:p w14:paraId="586D9880" w14:textId="77777777" w:rsidR="00E617C8" w:rsidRPr="00680D77" w:rsidRDefault="00E617C8" w:rsidP="00644CDB">
            <w:pPr>
              <w:jc w:val="center"/>
            </w:pPr>
            <w:r w:rsidRPr="00680D77">
              <w:t>U</w:t>
            </w:r>
          </w:p>
        </w:tc>
        <w:tc>
          <w:tcPr>
            <w:tcW w:w="217" w:type="pct"/>
            <w:vAlign w:val="bottom"/>
          </w:tcPr>
          <w:p w14:paraId="7F804774" w14:textId="77777777" w:rsidR="00E617C8" w:rsidRPr="00680D77" w:rsidRDefault="00E617C8" w:rsidP="00644CDB">
            <w:pPr>
              <w:jc w:val="center"/>
            </w:pPr>
            <w:r w:rsidRPr="00680D77">
              <w:t>1</w:t>
            </w:r>
          </w:p>
        </w:tc>
      </w:tr>
      <w:tr w:rsidR="00E617C8" w:rsidRPr="00680D77" w14:paraId="27A89384" w14:textId="77777777" w:rsidTr="00644CDB">
        <w:trPr>
          <w:trHeight w:val="283"/>
        </w:trPr>
        <w:tc>
          <w:tcPr>
            <w:tcW w:w="272" w:type="pct"/>
          </w:tcPr>
          <w:p w14:paraId="411197DF" w14:textId="77777777" w:rsidR="00E617C8" w:rsidRPr="00680D77" w:rsidRDefault="00E617C8" w:rsidP="00644CDB">
            <w:pPr>
              <w:jc w:val="center"/>
            </w:pPr>
            <w:r w:rsidRPr="00680D77">
              <w:t>6.</w:t>
            </w:r>
          </w:p>
        </w:tc>
        <w:tc>
          <w:tcPr>
            <w:tcW w:w="3936" w:type="pct"/>
            <w:gridSpan w:val="2"/>
            <w:vAlign w:val="bottom"/>
          </w:tcPr>
          <w:p w14:paraId="5AFC1882" w14:textId="77777777" w:rsidR="00E617C8" w:rsidRPr="00680D77" w:rsidRDefault="00E617C8" w:rsidP="00644CDB">
            <w:r w:rsidRPr="00680D77">
              <w:t xml:space="preserve">Explain the process of </w:t>
            </w:r>
            <w:r w:rsidRPr="00680D77">
              <w:rPr>
                <w:i/>
                <w:iCs/>
              </w:rPr>
              <w:t>pigeage</w:t>
            </w:r>
            <w:r w:rsidRPr="00680D77">
              <w:t xml:space="preserve">. </w:t>
            </w:r>
          </w:p>
        </w:tc>
        <w:tc>
          <w:tcPr>
            <w:tcW w:w="319" w:type="pct"/>
            <w:vAlign w:val="bottom"/>
          </w:tcPr>
          <w:p w14:paraId="14450C8B" w14:textId="77777777" w:rsidR="00E617C8" w:rsidRPr="00680D77" w:rsidRDefault="00E617C8" w:rsidP="00644CDB">
            <w:pPr>
              <w:jc w:val="center"/>
            </w:pPr>
            <w:r w:rsidRPr="00680D77">
              <w:t>CO5</w:t>
            </w:r>
          </w:p>
        </w:tc>
        <w:tc>
          <w:tcPr>
            <w:tcW w:w="256" w:type="pct"/>
            <w:vAlign w:val="bottom"/>
          </w:tcPr>
          <w:p w14:paraId="37FEF7C1" w14:textId="77777777" w:rsidR="00E617C8" w:rsidRPr="00680D77" w:rsidRDefault="00E617C8" w:rsidP="00644CDB">
            <w:pPr>
              <w:jc w:val="center"/>
            </w:pPr>
            <w:r w:rsidRPr="00680D77">
              <w:t>R</w:t>
            </w:r>
          </w:p>
        </w:tc>
        <w:tc>
          <w:tcPr>
            <w:tcW w:w="217" w:type="pct"/>
            <w:vAlign w:val="bottom"/>
          </w:tcPr>
          <w:p w14:paraId="4B7376FD" w14:textId="77777777" w:rsidR="00E617C8" w:rsidRPr="00680D77" w:rsidRDefault="00E617C8" w:rsidP="00644CDB">
            <w:pPr>
              <w:jc w:val="center"/>
            </w:pPr>
            <w:r w:rsidRPr="00680D77">
              <w:t>1</w:t>
            </w:r>
          </w:p>
        </w:tc>
      </w:tr>
      <w:tr w:rsidR="00E617C8" w:rsidRPr="00680D77" w14:paraId="3E1036A6" w14:textId="77777777" w:rsidTr="00680D77">
        <w:trPr>
          <w:trHeight w:val="283"/>
        </w:trPr>
        <w:tc>
          <w:tcPr>
            <w:tcW w:w="272" w:type="pct"/>
          </w:tcPr>
          <w:p w14:paraId="092FECFF" w14:textId="77777777" w:rsidR="00E617C8" w:rsidRPr="00680D77" w:rsidRDefault="00E617C8" w:rsidP="00644CDB">
            <w:pPr>
              <w:jc w:val="center"/>
            </w:pPr>
            <w:r w:rsidRPr="00680D77">
              <w:t>7.</w:t>
            </w:r>
          </w:p>
        </w:tc>
        <w:tc>
          <w:tcPr>
            <w:tcW w:w="3936" w:type="pct"/>
            <w:gridSpan w:val="2"/>
            <w:vAlign w:val="bottom"/>
          </w:tcPr>
          <w:p w14:paraId="0EA3B567" w14:textId="77777777" w:rsidR="00E617C8" w:rsidRPr="00680D77" w:rsidRDefault="00E617C8" w:rsidP="00644CDB">
            <w:pPr>
              <w:pStyle w:val="ListParagraph"/>
              <w:ind w:left="0"/>
              <w:rPr>
                <w:noProof/>
                <w:lang w:eastAsia="zh-TW"/>
              </w:rPr>
            </w:pPr>
            <w:r w:rsidRPr="00680D77">
              <w:rPr>
                <w:noProof/>
                <w:lang w:eastAsia="zh-TW"/>
              </w:rPr>
              <w:t>X prepares a grape juice of 28 ⸰brix. Determine the amount of alcohol generated, assuming that the final product has soluble solids of 6 ⸰brix.</w:t>
            </w:r>
          </w:p>
        </w:tc>
        <w:tc>
          <w:tcPr>
            <w:tcW w:w="319" w:type="pct"/>
          </w:tcPr>
          <w:p w14:paraId="3972DDD3" w14:textId="77777777" w:rsidR="00E617C8" w:rsidRPr="00680D77" w:rsidRDefault="00E617C8" w:rsidP="00680D77">
            <w:pPr>
              <w:jc w:val="center"/>
            </w:pPr>
            <w:r w:rsidRPr="00680D77">
              <w:t>CO4</w:t>
            </w:r>
          </w:p>
        </w:tc>
        <w:tc>
          <w:tcPr>
            <w:tcW w:w="256" w:type="pct"/>
          </w:tcPr>
          <w:p w14:paraId="06B4C458" w14:textId="77777777" w:rsidR="00E617C8" w:rsidRPr="00680D77" w:rsidRDefault="00E617C8" w:rsidP="00680D77">
            <w:pPr>
              <w:jc w:val="center"/>
            </w:pPr>
            <w:r w:rsidRPr="00680D77">
              <w:t>A</w:t>
            </w:r>
          </w:p>
        </w:tc>
        <w:tc>
          <w:tcPr>
            <w:tcW w:w="217" w:type="pct"/>
          </w:tcPr>
          <w:p w14:paraId="5FDD0B87" w14:textId="77777777" w:rsidR="00E617C8" w:rsidRPr="00680D77" w:rsidRDefault="00E617C8" w:rsidP="00680D77">
            <w:pPr>
              <w:jc w:val="center"/>
            </w:pPr>
            <w:r w:rsidRPr="00680D77">
              <w:t>1</w:t>
            </w:r>
          </w:p>
        </w:tc>
      </w:tr>
      <w:tr w:rsidR="00E617C8" w:rsidRPr="00680D77" w14:paraId="4D92E0FC" w14:textId="77777777" w:rsidTr="00644CDB">
        <w:trPr>
          <w:trHeight w:val="283"/>
        </w:trPr>
        <w:tc>
          <w:tcPr>
            <w:tcW w:w="272" w:type="pct"/>
          </w:tcPr>
          <w:p w14:paraId="0F0D5AC5" w14:textId="77777777" w:rsidR="00E617C8" w:rsidRPr="00680D77" w:rsidRDefault="00E617C8" w:rsidP="00644CDB">
            <w:pPr>
              <w:jc w:val="center"/>
            </w:pPr>
            <w:r w:rsidRPr="00680D77">
              <w:t>8.</w:t>
            </w:r>
          </w:p>
        </w:tc>
        <w:tc>
          <w:tcPr>
            <w:tcW w:w="3936" w:type="pct"/>
            <w:gridSpan w:val="2"/>
            <w:vAlign w:val="bottom"/>
          </w:tcPr>
          <w:p w14:paraId="0E5FF097" w14:textId="77777777" w:rsidR="00E617C8" w:rsidRPr="00680D77" w:rsidRDefault="00E617C8" w:rsidP="00644CDB">
            <w:pPr>
              <w:rPr>
                <w:b/>
                <w:bCs/>
              </w:rPr>
            </w:pPr>
            <w:r w:rsidRPr="00680D77">
              <w:t>If a distilled spirit label mentions 60 ⸰proof v/v, calculate the alcohol concentration.</w:t>
            </w:r>
          </w:p>
        </w:tc>
        <w:tc>
          <w:tcPr>
            <w:tcW w:w="319" w:type="pct"/>
            <w:vAlign w:val="bottom"/>
          </w:tcPr>
          <w:p w14:paraId="119D8D1A" w14:textId="77777777" w:rsidR="00E617C8" w:rsidRPr="00680D77" w:rsidRDefault="00E617C8" w:rsidP="00644CDB">
            <w:pPr>
              <w:jc w:val="center"/>
            </w:pPr>
            <w:r w:rsidRPr="00680D77">
              <w:t>CO4</w:t>
            </w:r>
          </w:p>
        </w:tc>
        <w:tc>
          <w:tcPr>
            <w:tcW w:w="256" w:type="pct"/>
            <w:vAlign w:val="bottom"/>
          </w:tcPr>
          <w:p w14:paraId="643AD36B" w14:textId="77777777" w:rsidR="00E617C8" w:rsidRPr="00680D77" w:rsidRDefault="00E617C8" w:rsidP="00644CDB">
            <w:pPr>
              <w:jc w:val="center"/>
            </w:pPr>
            <w:r w:rsidRPr="00680D77">
              <w:t>R</w:t>
            </w:r>
          </w:p>
        </w:tc>
        <w:tc>
          <w:tcPr>
            <w:tcW w:w="217" w:type="pct"/>
            <w:vAlign w:val="bottom"/>
          </w:tcPr>
          <w:p w14:paraId="3FCD99D2" w14:textId="77777777" w:rsidR="00E617C8" w:rsidRPr="00680D77" w:rsidRDefault="00E617C8" w:rsidP="00644CDB">
            <w:pPr>
              <w:jc w:val="center"/>
            </w:pPr>
            <w:r w:rsidRPr="00680D77">
              <w:t>1</w:t>
            </w:r>
          </w:p>
        </w:tc>
      </w:tr>
      <w:tr w:rsidR="00E617C8" w:rsidRPr="00680D77" w14:paraId="6B02B1BB" w14:textId="77777777" w:rsidTr="00644CDB">
        <w:trPr>
          <w:trHeight w:val="283"/>
        </w:trPr>
        <w:tc>
          <w:tcPr>
            <w:tcW w:w="272" w:type="pct"/>
          </w:tcPr>
          <w:p w14:paraId="16CDF945" w14:textId="77777777" w:rsidR="00E617C8" w:rsidRPr="00680D77" w:rsidRDefault="00E617C8" w:rsidP="00644CDB">
            <w:pPr>
              <w:jc w:val="center"/>
            </w:pPr>
            <w:r w:rsidRPr="00680D77">
              <w:t>9.</w:t>
            </w:r>
          </w:p>
        </w:tc>
        <w:tc>
          <w:tcPr>
            <w:tcW w:w="3936" w:type="pct"/>
            <w:gridSpan w:val="2"/>
            <w:vAlign w:val="bottom"/>
          </w:tcPr>
          <w:p w14:paraId="76E077BF" w14:textId="77777777" w:rsidR="00E617C8" w:rsidRPr="00680D77" w:rsidRDefault="00E617C8" w:rsidP="00644CDB">
            <w:pPr>
              <w:pStyle w:val="ListParagraph"/>
              <w:ind w:left="0"/>
              <w:rPr>
                <w:noProof/>
                <w:lang w:eastAsia="zh-TW"/>
              </w:rPr>
            </w:pPr>
            <w:r w:rsidRPr="00680D77">
              <w:rPr>
                <w:noProof/>
                <w:lang w:eastAsia="zh-TW"/>
              </w:rPr>
              <w:t>Recall and write an example for a non-congeneric distilled spirit.</w:t>
            </w:r>
          </w:p>
        </w:tc>
        <w:tc>
          <w:tcPr>
            <w:tcW w:w="319" w:type="pct"/>
            <w:vAlign w:val="bottom"/>
          </w:tcPr>
          <w:p w14:paraId="1C5ED69F" w14:textId="77777777" w:rsidR="00E617C8" w:rsidRPr="00680D77" w:rsidRDefault="00E617C8" w:rsidP="00644CDB">
            <w:pPr>
              <w:jc w:val="center"/>
            </w:pPr>
            <w:r w:rsidRPr="00680D77">
              <w:t>CO5</w:t>
            </w:r>
          </w:p>
        </w:tc>
        <w:tc>
          <w:tcPr>
            <w:tcW w:w="256" w:type="pct"/>
            <w:vAlign w:val="bottom"/>
          </w:tcPr>
          <w:p w14:paraId="7D5C4B87" w14:textId="77777777" w:rsidR="00E617C8" w:rsidRPr="00680D77" w:rsidRDefault="00E617C8" w:rsidP="00644CDB">
            <w:pPr>
              <w:jc w:val="center"/>
            </w:pPr>
            <w:r w:rsidRPr="00680D77">
              <w:t>U</w:t>
            </w:r>
          </w:p>
        </w:tc>
        <w:tc>
          <w:tcPr>
            <w:tcW w:w="217" w:type="pct"/>
            <w:vAlign w:val="bottom"/>
          </w:tcPr>
          <w:p w14:paraId="58CA7BF8" w14:textId="77777777" w:rsidR="00E617C8" w:rsidRPr="00680D77" w:rsidRDefault="00E617C8" w:rsidP="00644CDB">
            <w:pPr>
              <w:jc w:val="center"/>
            </w:pPr>
            <w:r w:rsidRPr="00680D77">
              <w:t>1</w:t>
            </w:r>
          </w:p>
        </w:tc>
      </w:tr>
      <w:tr w:rsidR="00E617C8" w:rsidRPr="00680D77" w14:paraId="169974DC" w14:textId="77777777" w:rsidTr="00644CDB">
        <w:trPr>
          <w:trHeight w:val="283"/>
        </w:trPr>
        <w:tc>
          <w:tcPr>
            <w:tcW w:w="272" w:type="pct"/>
          </w:tcPr>
          <w:p w14:paraId="61694E90" w14:textId="77777777" w:rsidR="00E617C8" w:rsidRPr="00680D77" w:rsidRDefault="00E617C8" w:rsidP="00644CDB">
            <w:pPr>
              <w:jc w:val="center"/>
            </w:pPr>
            <w:r w:rsidRPr="00680D77">
              <w:t>10.</w:t>
            </w:r>
          </w:p>
        </w:tc>
        <w:tc>
          <w:tcPr>
            <w:tcW w:w="3936" w:type="pct"/>
            <w:gridSpan w:val="2"/>
            <w:vAlign w:val="bottom"/>
          </w:tcPr>
          <w:p w14:paraId="1FF7DF6D" w14:textId="77777777" w:rsidR="00E617C8" w:rsidRPr="00680D77" w:rsidRDefault="00E617C8" w:rsidP="00644CDB">
            <w:r w:rsidRPr="00680D77">
              <w:t>Underline the reasons for</w:t>
            </w:r>
            <w:r w:rsidRPr="00680D77">
              <w:rPr>
                <w:b/>
                <w:bCs/>
              </w:rPr>
              <w:t xml:space="preserve"> d</w:t>
            </w:r>
            <w:r w:rsidRPr="00680D77">
              <w:rPr>
                <w:b/>
                <w:bCs/>
                <w:i/>
                <w:iCs/>
              </w:rPr>
              <w:t>octoring</w:t>
            </w:r>
            <w:r w:rsidRPr="00680D77">
              <w:t xml:space="preserve"> of hard-boiled candy. .</w:t>
            </w:r>
          </w:p>
        </w:tc>
        <w:tc>
          <w:tcPr>
            <w:tcW w:w="319" w:type="pct"/>
            <w:vAlign w:val="bottom"/>
          </w:tcPr>
          <w:p w14:paraId="03432EC5" w14:textId="77777777" w:rsidR="00E617C8" w:rsidRPr="00680D77" w:rsidRDefault="00E617C8" w:rsidP="00644CDB">
            <w:pPr>
              <w:jc w:val="center"/>
            </w:pPr>
            <w:r w:rsidRPr="00680D77">
              <w:t>CO6</w:t>
            </w:r>
          </w:p>
        </w:tc>
        <w:tc>
          <w:tcPr>
            <w:tcW w:w="256" w:type="pct"/>
            <w:vAlign w:val="bottom"/>
          </w:tcPr>
          <w:p w14:paraId="4365EAB2" w14:textId="77777777" w:rsidR="00E617C8" w:rsidRPr="00680D77" w:rsidRDefault="00E617C8" w:rsidP="00644CDB">
            <w:pPr>
              <w:jc w:val="center"/>
            </w:pPr>
            <w:r w:rsidRPr="00680D77">
              <w:t>U</w:t>
            </w:r>
          </w:p>
        </w:tc>
        <w:tc>
          <w:tcPr>
            <w:tcW w:w="217" w:type="pct"/>
            <w:vAlign w:val="bottom"/>
          </w:tcPr>
          <w:p w14:paraId="37E9922C" w14:textId="77777777" w:rsidR="00E617C8" w:rsidRPr="00680D77" w:rsidRDefault="00E617C8" w:rsidP="00644CDB">
            <w:pPr>
              <w:jc w:val="center"/>
            </w:pPr>
            <w:r w:rsidRPr="00680D77">
              <w:t>1</w:t>
            </w:r>
          </w:p>
        </w:tc>
      </w:tr>
      <w:tr w:rsidR="00E617C8" w:rsidRPr="00680D77" w14:paraId="569A14B6" w14:textId="77777777" w:rsidTr="00F94208">
        <w:trPr>
          <w:trHeight w:val="552"/>
        </w:trPr>
        <w:tc>
          <w:tcPr>
            <w:tcW w:w="5000" w:type="pct"/>
            <w:gridSpan w:val="6"/>
            <w:vAlign w:val="center"/>
          </w:tcPr>
          <w:p w14:paraId="1824CB5B" w14:textId="77777777" w:rsidR="00E617C8" w:rsidRPr="00680D77" w:rsidRDefault="00E617C8" w:rsidP="00644CDB">
            <w:pPr>
              <w:jc w:val="center"/>
              <w:rPr>
                <w:b/>
              </w:rPr>
            </w:pPr>
            <w:r w:rsidRPr="00680D77">
              <w:rPr>
                <w:b/>
              </w:rPr>
              <w:t>PART – B (6 X 3 = 18 MARKS)</w:t>
            </w:r>
          </w:p>
        </w:tc>
      </w:tr>
      <w:tr w:rsidR="00E617C8" w:rsidRPr="00680D77" w14:paraId="6B459112" w14:textId="77777777" w:rsidTr="00644CDB">
        <w:trPr>
          <w:trHeight w:val="283"/>
        </w:trPr>
        <w:tc>
          <w:tcPr>
            <w:tcW w:w="272" w:type="pct"/>
          </w:tcPr>
          <w:p w14:paraId="70195BDD" w14:textId="77777777" w:rsidR="00E617C8" w:rsidRPr="00680D77" w:rsidRDefault="00E617C8" w:rsidP="00644CDB">
            <w:pPr>
              <w:pStyle w:val="NoSpacing"/>
              <w:jc w:val="center"/>
            </w:pPr>
            <w:r w:rsidRPr="00680D77">
              <w:t>11.</w:t>
            </w:r>
          </w:p>
        </w:tc>
        <w:tc>
          <w:tcPr>
            <w:tcW w:w="3936" w:type="pct"/>
            <w:gridSpan w:val="2"/>
          </w:tcPr>
          <w:p w14:paraId="17E60DA5" w14:textId="77777777" w:rsidR="00E617C8" w:rsidRPr="00680D77" w:rsidRDefault="00E617C8" w:rsidP="00A802FD">
            <w:pPr>
              <w:pStyle w:val="NoSpacing"/>
            </w:pPr>
            <w:r w:rsidRPr="00680D77">
              <w:t xml:space="preserve">Outline the importance of the p/l ratio of an alveograph. </w:t>
            </w:r>
          </w:p>
        </w:tc>
        <w:tc>
          <w:tcPr>
            <w:tcW w:w="319" w:type="pct"/>
          </w:tcPr>
          <w:p w14:paraId="6FA63D31" w14:textId="77777777" w:rsidR="00E617C8" w:rsidRPr="00680D77" w:rsidRDefault="00E617C8" w:rsidP="00644CDB">
            <w:pPr>
              <w:pStyle w:val="NoSpacing"/>
              <w:jc w:val="center"/>
            </w:pPr>
            <w:r w:rsidRPr="00680D77">
              <w:t>CO2</w:t>
            </w:r>
          </w:p>
        </w:tc>
        <w:tc>
          <w:tcPr>
            <w:tcW w:w="256" w:type="pct"/>
          </w:tcPr>
          <w:p w14:paraId="5786813A" w14:textId="77777777" w:rsidR="00E617C8" w:rsidRPr="00680D77" w:rsidRDefault="00E617C8" w:rsidP="00644CDB">
            <w:pPr>
              <w:pStyle w:val="NoSpacing"/>
              <w:jc w:val="center"/>
            </w:pPr>
            <w:r w:rsidRPr="00680D77">
              <w:t>U</w:t>
            </w:r>
          </w:p>
        </w:tc>
        <w:tc>
          <w:tcPr>
            <w:tcW w:w="217" w:type="pct"/>
          </w:tcPr>
          <w:p w14:paraId="5E1874CC" w14:textId="77777777" w:rsidR="00E617C8" w:rsidRPr="00680D77" w:rsidRDefault="00E617C8" w:rsidP="00644CDB">
            <w:pPr>
              <w:pStyle w:val="NoSpacing"/>
              <w:jc w:val="center"/>
            </w:pPr>
            <w:r w:rsidRPr="00680D77">
              <w:t>3</w:t>
            </w:r>
          </w:p>
        </w:tc>
      </w:tr>
      <w:tr w:rsidR="00E617C8" w:rsidRPr="00680D77" w14:paraId="54AAB7AA" w14:textId="77777777" w:rsidTr="00644CDB">
        <w:trPr>
          <w:trHeight w:val="283"/>
        </w:trPr>
        <w:tc>
          <w:tcPr>
            <w:tcW w:w="272" w:type="pct"/>
          </w:tcPr>
          <w:p w14:paraId="66DB4D02" w14:textId="77777777" w:rsidR="00E617C8" w:rsidRPr="00680D77" w:rsidRDefault="00E617C8" w:rsidP="00644CDB">
            <w:pPr>
              <w:pStyle w:val="NoSpacing"/>
              <w:jc w:val="center"/>
            </w:pPr>
            <w:r w:rsidRPr="00680D77">
              <w:t>12.</w:t>
            </w:r>
          </w:p>
        </w:tc>
        <w:tc>
          <w:tcPr>
            <w:tcW w:w="3936" w:type="pct"/>
            <w:gridSpan w:val="2"/>
          </w:tcPr>
          <w:p w14:paraId="06262E1B" w14:textId="77777777" w:rsidR="00E617C8" w:rsidRPr="00680D77" w:rsidRDefault="00E617C8" w:rsidP="00481BE9">
            <w:pPr>
              <w:pStyle w:val="NoSpacing"/>
            </w:pPr>
            <w:r w:rsidRPr="00680D77">
              <w:t xml:space="preserve">Differentiate between a biscuit and a cookie. </w:t>
            </w:r>
          </w:p>
        </w:tc>
        <w:tc>
          <w:tcPr>
            <w:tcW w:w="319" w:type="pct"/>
          </w:tcPr>
          <w:p w14:paraId="01C37643" w14:textId="77777777" w:rsidR="00E617C8" w:rsidRPr="00680D77" w:rsidRDefault="00E617C8" w:rsidP="00644CDB">
            <w:pPr>
              <w:pStyle w:val="NoSpacing"/>
              <w:jc w:val="center"/>
            </w:pPr>
            <w:r w:rsidRPr="00680D77">
              <w:t>CO2</w:t>
            </w:r>
          </w:p>
        </w:tc>
        <w:tc>
          <w:tcPr>
            <w:tcW w:w="256" w:type="pct"/>
          </w:tcPr>
          <w:p w14:paraId="429CA183" w14:textId="77777777" w:rsidR="00E617C8" w:rsidRPr="00680D77" w:rsidRDefault="00E617C8" w:rsidP="00644CDB">
            <w:pPr>
              <w:pStyle w:val="NoSpacing"/>
              <w:jc w:val="center"/>
            </w:pPr>
            <w:r w:rsidRPr="00680D77">
              <w:t>An</w:t>
            </w:r>
          </w:p>
        </w:tc>
        <w:tc>
          <w:tcPr>
            <w:tcW w:w="217" w:type="pct"/>
          </w:tcPr>
          <w:p w14:paraId="0DECE8C6" w14:textId="77777777" w:rsidR="00E617C8" w:rsidRPr="00680D77" w:rsidRDefault="00E617C8" w:rsidP="00644CDB">
            <w:pPr>
              <w:pStyle w:val="NoSpacing"/>
              <w:jc w:val="center"/>
            </w:pPr>
            <w:r w:rsidRPr="00680D77">
              <w:t>3</w:t>
            </w:r>
          </w:p>
        </w:tc>
      </w:tr>
      <w:tr w:rsidR="00E617C8" w:rsidRPr="00680D77" w14:paraId="4620C2EB" w14:textId="77777777" w:rsidTr="00644CDB">
        <w:trPr>
          <w:trHeight w:val="283"/>
        </w:trPr>
        <w:tc>
          <w:tcPr>
            <w:tcW w:w="272" w:type="pct"/>
          </w:tcPr>
          <w:p w14:paraId="3454D664" w14:textId="77777777" w:rsidR="00E617C8" w:rsidRPr="00680D77" w:rsidRDefault="00E617C8" w:rsidP="00644CDB">
            <w:pPr>
              <w:pStyle w:val="NoSpacing"/>
              <w:jc w:val="center"/>
            </w:pPr>
            <w:r w:rsidRPr="00680D77">
              <w:t>13.</w:t>
            </w:r>
          </w:p>
        </w:tc>
        <w:tc>
          <w:tcPr>
            <w:tcW w:w="3936" w:type="pct"/>
            <w:gridSpan w:val="2"/>
          </w:tcPr>
          <w:p w14:paraId="35B187CE" w14:textId="77777777" w:rsidR="00E617C8" w:rsidRPr="00680D77" w:rsidRDefault="00E617C8" w:rsidP="00481BE9">
            <w:pPr>
              <w:pStyle w:val="NoSpacing"/>
            </w:pPr>
            <w:r w:rsidRPr="00680D77">
              <w:t>Recall and explain the significance of the Java ratio of sugar cane grading.</w:t>
            </w:r>
          </w:p>
        </w:tc>
        <w:tc>
          <w:tcPr>
            <w:tcW w:w="319" w:type="pct"/>
          </w:tcPr>
          <w:p w14:paraId="76B3BCA1" w14:textId="77777777" w:rsidR="00E617C8" w:rsidRPr="00680D77" w:rsidRDefault="00E617C8" w:rsidP="00644CDB">
            <w:pPr>
              <w:pStyle w:val="NoSpacing"/>
              <w:jc w:val="center"/>
            </w:pPr>
            <w:r w:rsidRPr="00680D77">
              <w:t>CO4</w:t>
            </w:r>
          </w:p>
        </w:tc>
        <w:tc>
          <w:tcPr>
            <w:tcW w:w="256" w:type="pct"/>
          </w:tcPr>
          <w:p w14:paraId="685861AD" w14:textId="77777777" w:rsidR="00E617C8" w:rsidRPr="00680D77" w:rsidRDefault="00E617C8" w:rsidP="00644CDB">
            <w:pPr>
              <w:pStyle w:val="NoSpacing"/>
              <w:jc w:val="center"/>
            </w:pPr>
            <w:r w:rsidRPr="00680D77">
              <w:t>U</w:t>
            </w:r>
          </w:p>
        </w:tc>
        <w:tc>
          <w:tcPr>
            <w:tcW w:w="217" w:type="pct"/>
          </w:tcPr>
          <w:p w14:paraId="21A806FC" w14:textId="77777777" w:rsidR="00E617C8" w:rsidRPr="00680D77" w:rsidRDefault="00E617C8" w:rsidP="00644CDB">
            <w:pPr>
              <w:pStyle w:val="NoSpacing"/>
              <w:jc w:val="center"/>
            </w:pPr>
            <w:r w:rsidRPr="00680D77">
              <w:t>3</w:t>
            </w:r>
          </w:p>
        </w:tc>
      </w:tr>
      <w:tr w:rsidR="00E617C8" w:rsidRPr="00680D77" w14:paraId="648D8375" w14:textId="77777777" w:rsidTr="00644CDB">
        <w:trPr>
          <w:trHeight w:val="283"/>
        </w:trPr>
        <w:tc>
          <w:tcPr>
            <w:tcW w:w="272" w:type="pct"/>
          </w:tcPr>
          <w:p w14:paraId="71E2953F" w14:textId="77777777" w:rsidR="00E617C8" w:rsidRPr="00680D77" w:rsidRDefault="00E617C8" w:rsidP="00644CDB">
            <w:pPr>
              <w:pStyle w:val="NoSpacing"/>
              <w:jc w:val="center"/>
            </w:pPr>
            <w:r w:rsidRPr="00680D77">
              <w:t>14.</w:t>
            </w:r>
          </w:p>
        </w:tc>
        <w:tc>
          <w:tcPr>
            <w:tcW w:w="3936" w:type="pct"/>
            <w:gridSpan w:val="2"/>
          </w:tcPr>
          <w:p w14:paraId="1C8496F6" w14:textId="77777777" w:rsidR="00E617C8" w:rsidRPr="00680D77" w:rsidRDefault="00E617C8" w:rsidP="00481BE9">
            <w:pPr>
              <w:pStyle w:val="NoSpacing"/>
            </w:pPr>
            <w:r w:rsidRPr="00680D77">
              <w:t xml:space="preserve">Outline the process for the manufacture of rum. </w:t>
            </w:r>
          </w:p>
        </w:tc>
        <w:tc>
          <w:tcPr>
            <w:tcW w:w="319" w:type="pct"/>
          </w:tcPr>
          <w:p w14:paraId="25A025A0" w14:textId="77777777" w:rsidR="00E617C8" w:rsidRPr="00680D77" w:rsidRDefault="00E617C8" w:rsidP="00644CDB">
            <w:pPr>
              <w:pStyle w:val="NoSpacing"/>
              <w:jc w:val="center"/>
            </w:pPr>
            <w:r w:rsidRPr="00680D77">
              <w:t>CO4</w:t>
            </w:r>
          </w:p>
        </w:tc>
        <w:tc>
          <w:tcPr>
            <w:tcW w:w="256" w:type="pct"/>
          </w:tcPr>
          <w:p w14:paraId="0BD01ED4" w14:textId="77777777" w:rsidR="00E617C8" w:rsidRPr="00680D77" w:rsidRDefault="00E617C8" w:rsidP="00644CDB">
            <w:pPr>
              <w:pStyle w:val="NoSpacing"/>
              <w:jc w:val="center"/>
            </w:pPr>
            <w:r w:rsidRPr="00680D77">
              <w:t>U</w:t>
            </w:r>
          </w:p>
        </w:tc>
        <w:tc>
          <w:tcPr>
            <w:tcW w:w="217" w:type="pct"/>
          </w:tcPr>
          <w:p w14:paraId="4A3B6B3B" w14:textId="77777777" w:rsidR="00E617C8" w:rsidRPr="00680D77" w:rsidRDefault="00E617C8" w:rsidP="00644CDB">
            <w:pPr>
              <w:pStyle w:val="NoSpacing"/>
              <w:jc w:val="center"/>
            </w:pPr>
            <w:r w:rsidRPr="00680D77">
              <w:t>3</w:t>
            </w:r>
          </w:p>
        </w:tc>
      </w:tr>
      <w:tr w:rsidR="00E617C8" w:rsidRPr="00680D77" w14:paraId="0860A4BF" w14:textId="77777777" w:rsidTr="00644CDB">
        <w:trPr>
          <w:trHeight w:val="283"/>
        </w:trPr>
        <w:tc>
          <w:tcPr>
            <w:tcW w:w="272" w:type="pct"/>
          </w:tcPr>
          <w:p w14:paraId="23F91538" w14:textId="77777777" w:rsidR="00E617C8" w:rsidRPr="00680D77" w:rsidRDefault="00E617C8" w:rsidP="00644CDB">
            <w:pPr>
              <w:pStyle w:val="NoSpacing"/>
              <w:jc w:val="center"/>
            </w:pPr>
            <w:r w:rsidRPr="00680D77">
              <w:t>15.</w:t>
            </w:r>
          </w:p>
        </w:tc>
        <w:tc>
          <w:tcPr>
            <w:tcW w:w="3936" w:type="pct"/>
            <w:gridSpan w:val="2"/>
          </w:tcPr>
          <w:p w14:paraId="25AFC689" w14:textId="77777777" w:rsidR="00E617C8" w:rsidRPr="00680D77" w:rsidRDefault="00E617C8" w:rsidP="00FC40DA">
            <w:pPr>
              <w:pStyle w:val="NoSpacing"/>
            </w:pPr>
            <w:r>
              <w:t>Suggest a suitable a)</w:t>
            </w:r>
            <w:r w:rsidRPr="00680D77">
              <w:t xml:space="preserve"> Natu</w:t>
            </w:r>
            <w:r>
              <w:t>ral low calorie sweetener and b)</w:t>
            </w:r>
            <w:r w:rsidRPr="00680D77">
              <w:t xml:space="preserve"> Humectant for a sugar – free carbonated beverage. </w:t>
            </w:r>
          </w:p>
        </w:tc>
        <w:tc>
          <w:tcPr>
            <w:tcW w:w="319" w:type="pct"/>
          </w:tcPr>
          <w:p w14:paraId="63602A4B" w14:textId="77777777" w:rsidR="00E617C8" w:rsidRPr="00680D77" w:rsidRDefault="00E617C8" w:rsidP="00644CDB">
            <w:pPr>
              <w:pStyle w:val="NoSpacing"/>
              <w:jc w:val="center"/>
            </w:pPr>
            <w:r w:rsidRPr="00680D77">
              <w:t>CO6</w:t>
            </w:r>
          </w:p>
        </w:tc>
        <w:tc>
          <w:tcPr>
            <w:tcW w:w="256" w:type="pct"/>
          </w:tcPr>
          <w:p w14:paraId="7B4365BF" w14:textId="77777777" w:rsidR="00E617C8" w:rsidRPr="00680D77" w:rsidRDefault="00E617C8" w:rsidP="00644CDB">
            <w:pPr>
              <w:pStyle w:val="NoSpacing"/>
              <w:jc w:val="center"/>
            </w:pPr>
            <w:r w:rsidRPr="00680D77">
              <w:t>A</w:t>
            </w:r>
          </w:p>
        </w:tc>
        <w:tc>
          <w:tcPr>
            <w:tcW w:w="217" w:type="pct"/>
          </w:tcPr>
          <w:p w14:paraId="63A33CCE" w14:textId="77777777" w:rsidR="00E617C8" w:rsidRPr="00680D77" w:rsidRDefault="00E617C8" w:rsidP="00644CDB">
            <w:pPr>
              <w:pStyle w:val="NoSpacing"/>
              <w:jc w:val="center"/>
            </w:pPr>
            <w:r w:rsidRPr="00680D77">
              <w:t>3</w:t>
            </w:r>
          </w:p>
        </w:tc>
      </w:tr>
      <w:tr w:rsidR="00E617C8" w:rsidRPr="00680D77" w14:paraId="7CEB1F72" w14:textId="77777777" w:rsidTr="00644CDB">
        <w:trPr>
          <w:trHeight w:val="283"/>
        </w:trPr>
        <w:tc>
          <w:tcPr>
            <w:tcW w:w="272" w:type="pct"/>
          </w:tcPr>
          <w:p w14:paraId="7E9CFB2A" w14:textId="77777777" w:rsidR="00E617C8" w:rsidRPr="00680D77" w:rsidRDefault="00E617C8" w:rsidP="00644CDB">
            <w:pPr>
              <w:pStyle w:val="NoSpacing"/>
              <w:jc w:val="center"/>
            </w:pPr>
            <w:r w:rsidRPr="00680D77">
              <w:t>16.</w:t>
            </w:r>
          </w:p>
        </w:tc>
        <w:tc>
          <w:tcPr>
            <w:tcW w:w="3936" w:type="pct"/>
            <w:gridSpan w:val="2"/>
          </w:tcPr>
          <w:p w14:paraId="675C7AE8" w14:textId="77777777" w:rsidR="00E617C8" w:rsidRPr="00680D77" w:rsidRDefault="00E617C8" w:rsidP="00FC40DA">
            <w:pPr>
              <w:pStyle w:val="NoSpacing"/>
            </w:pPr>
            <w:r w:rsidRPr="00680D77">
              <w:t>Identify the reasons for fat-bloom in chocolates.</w:t>
            </w:r>
          </w:p>
        </w:tc>
        <w:tc>
          <w:tcPr>
            <w:tcW w:w="319" w:type="pct"/>
          </w:tcPr>
          <w:p w14:paraId="61E411D6" w14:textId="77777777" w:rsidR="00E617C8" w:rsidRPr="00680D77" w:rsidRDefault="00E617C8" w:rsidP="00644CDB">
            <w:pPr>
              <w:pStyle w:val="NoSpacing"/>
              <w:jc w:val="center"/>
            </w:pPr>
            <w:r w:rsidRPr="00680D77">
              <w:t>CO5</w:t>
            </w:r>
          </w:p>
        </w:tc>
        <w:tc>
          <w:tcPr>
            <w:tcW w:w="256" w:type="pct"/>
          </w:tcPr>
          <w:p w14:paraId="058D2CBE" w14:textId="77777777" w:rsidR="00E617C8" w:rsidRPr="00680D77" w:rsidRDefault="00E617C8" w:rsidP="00644CDB">
            <w:pPr>
              <w:pStyle w:val="NoSpacing"/>
              <w:jc w:val="center"/>
            </w:pPr>
            <w:r w:rsidRPr="00680D77">
              <w:t>An</w:t>
            </w:r>
          </w:p>
        </w:tc>
        <w:tc>
          <w:tcPr>
            <w:tcW w:w="217" w:type="pct"/>
          </w:tcPr>
          <w:p w14:paraId="13FA1B04" w14:textId="77777777" w:rsidR="00E617C8" w:rsidRPr="00680D77" w:rsidRDefault="00E617C8" w:rsidP="00644CDB">
            <w:pPr>
              <w:pStyle w:val="NoSpacing"/>
              <w:jc w:val="center"/>
            </w:pPr>
            <w:r w:rsidRPr="00680D77">
              <w:t>3</w:t>
            </w:r>
          </w:p>
        </w:tc>
      </w:tr>
      <w:tr w:rsidR="00E617C8" w:rsidRPr="00680D77" w14:paraId="3CC650A6" w14:textId="77777777" w:rsidTr="00517D3B">
        <w:trPr>
          <w:trHeight w:val="552"/>
        </w:trPr>
        <w:tc>
          <w:tcPr>
            <w:tcW w:w="5000" w:type="pct"/>
            <w:gridSpan w:val="6"/>
          </w:tcPr>
          <w:p w14:paraId="6322650D" w14:textId="77777777" w:rsidR="00E617C8" w:rsidRPr="00680D77" w:rsidRDefault="00E617C8" w:rsidP="00644CDB">
            <w:pPr>
              <w:jc w:val="center"/>
              <w:rPr>
                <w:b/>
              </w:rPr>
            </w:pPr>
            <w:r w:rsidRPr="00680D77">
              <w:rPr>
                <w:b/>
              </w:rPr>
              <w:t>PART – C (6 X 12 = 72 MARKS)</w:t>
            </w:r>
          </w:p>
          <w:p w14:paraId="398BA1AE" w14:textId="77777777" w:rsidR="00E617C8" w:rsidRPr="00680D77" w:rsidRDefault="00E617C8" w:rsidP="00644CDB">
            <w:pPr>
              <w:jc w:val="center"/>
              <w:rPr>
                <w:b/>
              </w:rPr>
            </w:pPr>
            <w:r w:rsidRPr="00680D77">
              <w:rPr>
                <w:b/>
              </w:rPr>
              <w:t>(Answer any five Questions from Q. No. 17 to 23, Q. No. 24 is Compulsory)</w:t>
            </w:r>
          </w:p>
        </w:tc>
      </w:tr>
      <w:tr w:rsidR="00E617C8" w:rsidRPr="00680D77" w14:paraId="46AEE68A" w14:textId="77777777" w:rsidTr="006C4934">
        <w:trPr>
          <w:trHeight w:val="283"/>
        </w:trPr>
        <w:tc>
          <w:tcPr>
            <w:tcW w:w="272" w:type="pct"/>
          </w:tcPr>
          <w:p w14:paraId="1F10D23D" w14:textId="77777777" w:rsidR="00E617C8" w:rsidRPr="00680D77" w:rsidRDefault="00E617C8" w:rsidP="00644CDB">
            <w:pPr>
              <w:jc w:val="center"/>
            </w:pPr>
            <w:r w:rsidRPr="00680D77">
              <w:t>17.</w:t>
            </w:r>
          </w:p>
        </w:tc>
        <w:tc>
          <w:tcPr>
            <w:tcW w:w="189" w:type="pct"/>
          </w:tcPr>
          <w:p w14:paraId="635E3125" w14:textId="77777777" w:rsidR="00E617C8" w:rsidRPr="00680D77" w:rsidRDefault="00E617C8" w:rsidP="00644CDB">
            <w:pPr>
              <w:jc w:val="center"/>
            </w:pPr>
          </w:p>
        </w:tc>
        <w:tc>
          <w:tcPr>
            <w:tcW w:w="3747" w:type="pct"/>
          </w:tcPr>
          <w:p w14:paraId="2F90411E" w14:textId="77777777" w:rsidR="00E617C8" w:rsidRPr="00680D77" w:rsidRDefault="00E617C8" w:rsidP="00680D77">
            <w:pPr>
              <w:jc w:val="both"/>
            </w:pPr>
            <w:r w:rsidRPr="00680D77">
              <w:t xml:space="preserve">Illustrate in detail the steps involved in the manufacture of </w:t>
            </w:r>
            <w:r w:rsidRPr="00680D77">
              <w:rPr>
                <w:i/>
                <w:iCs/>
              </w:rPr>
              <w:t>rawa</w:t>
            </w:r>
            <w:r w:rsidRPr="00680D77">
              <w:t xml:space="preserve"> from wheat grains. </w:t>
            </w:r>
          </w:p>
        </w:tc>
        <w:tc>
          <w:tcPr>
            <w:tcW w:w="319" w:type="pct"/>
          </w:tcPr>
          <w:p w14:paraId="4C1EEC39" w14:textId="77777777" w:rsidR="00E617C8" w:rsidRPr="00680D77" w:rsidRDefault="00E617C8" w:rsidP="00644CDB">
            <w:pPr>
              <w:jc w:val="center"/>
            </w:pPr>
            <w:r w:rsidRPr="00680D77">
              <w:t>CO1</w:t>
            </w:r>
          </w:p>
        </w:tc>
        <w:tc>
          <w:tcPr>
            <w:tcW w:w="256" w:type="pct"/>
          </w:tcPr>
          <w:p w14:paraId="595915C1" w14:textId="77777777" w:rsidR="00E617C8" w:rsidRPr="00680D77" w:rsidRDefault="00E617C8" w:rsidP="00644CDB">
            <w:pPr>
              <w:jc w:val="center"/>
            </w:pPr>
            <w:r w:rsidRPr="00680D77">
              <w:t>U</w:t>
            </w:r>
          </w:p>
        </w:tc>
        <w:tc>
          <w:tcPr>
            <w:tcW w:w="217" w:type="pct"/>
          </w:tcPr>
          <w:p w14:paraId="49A47F27" w14:textId="77777777" w:rsidR="00E617C8" w:rsidRPr="00680D77" w:rsidRDefault="00E617C8" w:rsidP="00644CDB">
            <w:pPr>
              <w:jc w:val="center"/>
            </w:pPr>
            <w:r w:rsidRPr="00680D77">
              <w:t>12</w:t>
            </w:r>
          </w:p>
        </w:tc>
      </w:tr>
      <w:tr w:rsidR="00E617C8" w:rsidRPr="00680D77" w14:paraId="779DBE77" w14:textId="77777777" w:rsidTr="006C4934">
        <w:trPr>
          <w:trHeight w:val="283"/>
        </w:trPr>
        <w:tc>
          <w:tcPr>
            <w:tcW w:w="272" w:type="pct"/>
          </w:tcPr>
          <w:p w14:paraId="3ECF2123" w14:textId="77777777" w:rsidR="00E617C8" w:rsidRPr="00680D77" w:rsidRDefault="00E617C8" w:rsidP="00644CDB">
            <w:pPr>
              <w:jc w:val="center"/>
            </w:pPr>
          </w:p>
        </w:tc>
        <w:tc>
          <w:tcPr>
            <w:tcW w:w="189" w:type="pct"/>
          </w:tcPr>
          <w:p w14:paraId="2B370FDC" w14:textId="77777777" w:rsidR="00E617C8" w:rsidRPr="00680D77" w:rsidRDefault="00E617C8" w:rsidP="00644CDB">
            <w:pPr>
              <w:jc w:val="center"/>
            </w:pPr>
          </w:p>
        </w:tc>
        <w:tc>
          <w:tcPr>
            <w:tcW w:w="3747" w:type="pct"/>
          </w:tcPr>
          <w:p w14:paraId="7A684415" w14:textId="77777777" w:rsidR="00E617C8" w:rsidRPr="00680D77" w:rsidRDefault="00E617C8" w:rsidP="00680D77">
            <w:pPr>
              <w:jc w:val="both"/>
            </w:pPr>
          </w:p>
        </w:tc>
        <w:tc>
          <w:tcPr>
            <w:tcW w:w="319" w:type="pct"/>
          </w:tcPr>
          <w:p w14:paraId="0D08DFAE" w14:textId="77777777" w:rsidR="00E617C8" w:rsidRPr="00680D77" w:rsidRDefault="00E617C8" w:rsidP="00644CDB">
            <w:pPr>
              <w:jc w:val="center"/>
            </w:pPr>
          </w:p>
        </w:tc>
        <w:tc>
          <w:tcPr>
            <w:tcW w:w="256" w:type="pct"/>
          </w:tcPr>
          <w:p w14:paraId="2879C80A" w14:textId="77777777" w:rsidR="00E617C8" w:rsidRPr="00680D77" w:rsidRDefault="00E617C8" w:rsidP="00644CDB">
            <w:pPr>
              <w:jc w:val="center"/>
            </w:pPr>
          </w:p>
        </w:tc>
        <w:tc>
          <w:tcPr>
            <w:tcW w:w="217" w:type="pct"/>
          </w:tcPr>
          <w:p w14:paraId="62FBF974" w14:textId="77777777" w:rsidR="00E617C8" w:rsidRPr="00680D77" w:rsidRDefault="00E617C8" w:rsidP="00644CDB">
            <w:pPr>
              <w:jc w:val="center"/>
            </w:pPr>
          </w:p>
        </w:tc>
      </w:tr>
      <w:tr w:rsidR="00E617C8" w:rsidRPr="00680D77" w14:paraId="62701A56" w14:textId="77777777" w:rsidTr="006C4934">
        <w:trPr>
          <w:trHeight w:val="283"/>
        </w:trPr>
        <w:tc>
          <w:tcPr>
            <w:tcW w:w="272" w:type="pct"/>
          </w:tcPr>
          <w:p w14:paraId="79A0C793" w14:textId="77777777" w:rsidR="00E617C8" w:rsidRPr="00680D77" w:rsidRDefault="00E617C8" w:rsidP="00644CDB">
            <w:pPr>
              <w:jc w:val="center"/>
            </w:pPr>
            <w:r w:rsidRPr="00680D77">
              <w:t>18.</w:t>
            </w:r>
          </w:p>
        </w:tc>
        <w:tc>
          <w:tcPr>
            <w:tcW w:w="189" w:type="pct"/>
          </w:tcPr>
          <w:p w14:paraId="2815456B" w14:textId="77777777" w:rsidR="00E617C8" w:rsidRPr="00680D77" w:rsidRDefault="00E617C8" w:rsidP="00644CDB">
            <w:pPr>
              <w:jc w:val="center"/>
            </w:pPr>
          </w:p>
        </w:tc>
        <w:tc>
          <w:tcPr>
            <w:tcW w:w="3747" w:type="pct"/>
          </w:tcPr>
          <w:p w14:paraId="5314ECD1" w14:textId="77777777" w:rsidR="00E617C8" w:rsidRPr="00680D77" w:rsidRDefault="00E617C8" w:rsidP="00680D77">
            <w:pPr>
              <w:jc w:val="both"/>
            </w:pPr>
            <w:r w:rsidRPr="00680D77">
              <w:t xml:space="preserve">Mr. X. needs consultation on the manufacture of multi-grain bread on a small scale. He wants it also to be </w:t>
            </w:r>
            <w:r>
              <w:t>similar</w:t>
            </w:r>
            <w:r w:rsidRPr="00680D77">
              <w:t xml:space="preserve"> to the market samples. Suggest suitable additives and justify your choice.</w:t>
            </w:r>
          </w:p>
        </w:tc>
        <w:tc>
          <w:tcPr>
            <w:tcW w:w="319" w:type="pct"/>
          </w:tcPr>
          <w:p w14:paraId="64CDEAAF" w14:textId="77777777" w:rsidR="00E617C8" w:rsidRPr="00680D77" w:rsidRDefault="00E617C8" w:rsidP="00644CDB">
            <w:pPr>
              <w:jc w:val="center"/>
            </w:pPr>
            <w:r w:rsidRPr="00680D77">
              <w:t>CO2</w:t>
            </w:r>
          </w:p>
        </w:tc>
        <w:tc>
          <w:tcPr>
            <w:tcW w:w="256" w:type="pct"/>
          </w:tcPr>
          <w:p w14:paraId="4AB136D5" w14:textId="77777777" w:rsidR="00E617C8" w:rsidRPr="00680D77" w:rsidRDefault="00E617C8" w:rsidP="00644CDB">
            <w:pPr>
              <w:jc w:val="center"/>
            </w:pPr>
            <w:r w:rsidRPr="00680D77">
              <w:t>An</w:t>
            </w:r>
          </w:p>
        </w:tc>
        <w:tc>
          <w:tcPr>
            <w:tcW w:w="217" w:type="pct"/>
          </w:tcPr>
          <w:p w14:paraId="0B915B81" w14:textId="77777777" w:rsidR="00E617C8" w:rsidRPr="00680D77" w:rsidRDefault="00E617C8" w:rsidP="00644CDB">
            <w:pPr>
              <w:jc w:val="center"/>
            </w:pPr>
            <w:r w:rsidRPr="00680D77">
              <w:t>12</w:t>
            </w:r>
          </w:p>
        </w:tc>
      </w:tr>
      <w:tr w:rsidR="00E617C8" w:rsidRPr="00680D77" w14:paraId="4DCD23B7" w14:textId="77777777" w:rsidTr="006C4934">
        <w:trPr>
          <w:trHeight w:val="283"/>
        </w:trPr>
        <w:tc>
          <w:tcPr>
            <w:tcW w:w="272" w:type="pct"/>
          </w:tcPr>
          <w:p w14:paraId="01AF311C" w14:textId="77777777" w:rsidR="00E617C8" w:rsidRPr="00680D77" w:rsidRDefault="00E617C8" w:rsidP="005D6FC7">
            <w:pPr>
              <w:jc w:val="center"/>
            </w:pPr>
          </w:p>
        </w:tc>
        <w:tc>
          <w:tcPr>
            <w:tcW w:w="189" w:type="pct"/>
          </w:tcPr>
          <w:p w14:paraId="38FBA6CF" w14:textId="77777777" w:rsidR="00E617C8" w:rsidRPr="00680D77" w:rsidRDefault="00E617C8" w:rsidP="005D6FC7">
            <w:pPr>
              <w:jc w:val="center"/>
            </w:pPr>
          </w:p>
        </w:tc>
        <w:tc>
          <w:tcPr>
            <w:tcW w:w="3747" w:type="pct"/>
          </w:tcPr>
          <w:p w14:paraId="293B306A" w14:textId="77777777" w:rsidR="00E617C8" w:rsidRPr="00680D77" w:rsidRDefault="00E617C8" w:rsidP="00680D77">
            <w:pPr>
              <w:jc w:val="both"/>
            </w:pPr>
          </w:p>
        </w:tc>
        <w:tc>
          <w:tcPr>
            <w:tcW w:w="319" w:type="pct"/>
          </w:tcPr>
          <w:p w14:paraId="5EBD1B7D" w14:textId="77777777" w:rsidR="00E617C8" w:rsidRPr="00680D77" w:rsidRDefault="00E617C8" w:rsidP="005D6FC7">
            <w:pPr>
              <w:jc w:val="center"/>
            </w:pPr>
          </w:p>
        </w:tc>
        <w:tc>
          <w:tcPr>
            <w:tcW w:w="256" w:type="pct"/>
          </w:tcPr>
          <w:p w14:paraId="17D4611B" w14:textId="77777777" w:rsidR="00E617C8" w:rsidRPr="00680D77" w:rsidRDefault="00E617C8" w:rsidP="005D6FC7">
            <w:pPr>
              <w:jc w:val="center"/>
            </w:pPr>
          </w:p>
        </w:tc>
        <w:tc>
          <w:tcPr>
            <w:tcW w:w="217" w:type="pct"/>
          </w:tcPr>
          <w:p w14:paraId="499E025A" w14:textId="77777777" w:rsidR="00E617C8" w:rsidRPr="00680D77" w:rsidRDefault="00E617C8" w:rsidP="005D6FC7">
            <w:pPr>
              <w:jc w:val="center"/>
            </w:pPr>
          </w:p>
        </w:tc>
      </w:tr>
      <w:tr w:rsidR="00E617C8" w:rsidRPr="00680D77" w14:paraId="490F7BB3" w14:textId="77777777" w:rsidTr="00680D77">
        <w:trPr>
          <w:trHeight w:val="283"/>
        </w:trPr>
        <w:tc>
          <w:tcPr>
            <w:tcW w:w="272" w:type="pct"/>
          </w:tcPr>
          <w:p w14:paraId="51E00855" w14:textId="77777777" w:rsidR="00E617C8" w:rsidRPr="00680D77" w:rsidRDefault="00E617C8" w:rsidP="005D6FC7">
            <w:pPr>
              <w:jc w:val="center"/>
            </w:pPr>
            <w:r w:rsidRPr="00680D77">
              <w:t>19.</w:t>
            </w:r>
          </w:p>
        </w:tc>
        <w:tc>
          <w:tcPr>
            <w:tcW w:w="189" w:type="pct"/>
          </w:tcPr>
          <w:p w14:paraId="1AAC9174" w14:textId="77777777" w:rsidR="00E617C8" w:rsidRPr="00680D77" w:rsidRDefault="00E617C8" w:rsidP="005D6FC7">
            <w:pPr>
              <w:jc w:val="center"/>
            </w:pPr>
            <w:r w:rsidRPr="00680D77">
              <w:t>a.</w:t>
            </w:r>
          </w:p>
        </w:tc>
        <w:tc>
          <w:tcPr>
            <w:tcW w:w="3747" w:type="pct"/>
          </w:tcPr>
          <w:p w14:paraId="6954CA2F" w14:textId="77777777" w:rsidR="00E617C8" w:rsidRPr="00680D77" w:rsidRDefault="00E617C8" w:rsidP="00680D77">
            <w:pPr>
              <w:jc w:val="both"/>
            </w:pPr>
            <w:r w:rsidRPr="00680D77">
              <w:t xml:space="preserve">Describe in detail the process of sulfitation of sugarcane juice.  </w:t>
            </w:r>
          </w:p>
        </w:tc>
        <w:tc>
          <w:tcPr>
            <w:tcW w:w="319" w:type="pct"/>
            <w:vMerge w:val="restart"/>
            <w:vAlign w:val="center"/>
          </w:tcPr>
          <w:p w14:paraId="74DD4C01" w14:textId="77777777" w:rsidR="00E617C8" w:rsidRPr="00680D77" w:rsidRDefault="00E617C8" w:rsidP="00680D77">
            <w:pPr>
              <w:jc w:val="center"/>
            </w:pPr>
            <w:r w:rsidRPr="00680D77">
              <w:t>CO3</w:t>
            </w:r>
          </w:p>
        </w:tc>
        <w:tc>
          <w:tcPr>
            <w:tcW w:w="256" w:type="pct"/>
          </w:tcPr>
          <w:p w14:paraId="68B9C7E2" w14:textId="77777777" w:rsidR="00E617C8" w:rsidRPr="00680D77" w:rsidRDefault="00E617C8" w:rsidP="005D6FC7">
            <w:pPr>
              <w:jc w:val="center"/>
            </w:pPr>
            <w:r w:rsidRPr="00680D77">
              <w:t>U</w:t>
            </w:r>
          </w:p>
        </w:tc>
        <w:tc>
          <w:tcPr>
            <w:tcW w:w="217" w:type="pct"/>
          </w:tcPr>
          <w:p w14:paraId="3A361D51" w14:textId="77777777" w:rsidR="00E617C8" w:rsidRPr="00680D77" w:rsidRDefault="00E617C8" w:rsidP="005D6FC7">
            <w:pPr>
              <w:jc w:val="center"/>
            </w:pPr>
            <w:r w:rsidRPr="00680D77">
              <w:t>5</w:t>
            </w:r>
          </w:p>
        </w:tc>
      </w:tr>
      <w:tr w:rsidR="00E617C8" w:rsidRPr="00680D77" w14:paraId="4295A8EC" w14:textId="77777777" w:rsidTr="006C4934">
        <w:trPr>
          <w:trHeight w:val="283"/>
        </w:trPr>
        <w:tc>
          <w:tcPr>
            <w:tcW w:w="272" w:type="pct"/>
          </w:tcPr>
          <w:p w14:paraId="7209629B" w14:textId="77777777" w:rsidR="00E617C8" w:rsidRPr="00680D77" w:rsidRDefault="00E617C8" w:rsidP="005D6FC7">
            <w:pPr>
              <w:jc w:val="center"/>
            </w:pPr>
          </w:p>
        </w:tc>
        <w:tc>
          <w:tcPr>
            <w:tcW w:w="189" w:type="pct"/>
          </w:tcPr>
          <w:p w14:paraId="6D18D9AE" w14:textId="77777777" w:rsidR="00E617C8" w:rsidRPr="00680D77" w:rsidRDefault="00E617C8" w:rsidP="005D6FC7">
            <w:pPr>
              <w:jc w:val="center"/>
            </w:pPr>
            <w:r w:rsidRPr="00680D77">
              <w:t>b.</w:t>
            </w:r>
          </w:p>
        </w:tc>
        <w:tc>
          <w:tcPr>
            <w:tcW w:w="3747" w:type="pct"/>
          </w:tcPr>
          <w:p w14:paraId="6D63CE56" w14:textId="77777777" w:rsidR="00E617C8" w:rsidRPr="00680D77" w:rsidRDefault="00E617C8" w:rsidP="00680D77">
            <w:pPr>
              <w:jc w:val="both"/>
              <w:rPr>
                <w:bCs/>
              </w:rPr>
            </w:pPr>
            <w:r w:rsidRPr="00680D77">
              <w:rPr>
                <w:bCs/>
              </w:rPr>
              <w:t xml:space="preserve">Describe the functioning of a crystalliser used in sugar manufacture. </w:t>
            </w:r>
          </w:p>
        </w:tc>
        <w:tc>
          <w:tcPr>
            <w:tcW w:w="319" w:type="pct"/>
            <w:vMerge/>
          </w:tcPr>
          <w:p w14:paraId="28EFA943" w14:textId="77777777" w:rsidR="00E617C8" w:rsidRPr="00680D77" w:rsidRDefault="00E617C8" w:rsidP="005D6FC7">
            <w:pPr>
              <w:jc w:val="center"/>
            </w:pPr>
          </w:p>
        </w:tc>
        <w:tc>
          <w:tcPr>
            <w:tcW w:w="256" w:type="pct"/>
          </w:tcPr>
          <w:p w14:paraId="0D3D3819" w14:textId="77777777" w:rsidR="00E617C8" w:rsidRPr="00680D77" w:rsidRDefault="00E617C8" w:rsidP="005D6FC7">
            <w:pPr>
              <w:jc w:val="center"/>
            </w:pPr>
            <w:r w:rsidRPr="00680D77">
              <w:t>U</w:t>
            </w:r>
          </w:p>
        </w:tc>
        <w:tc>
          <w:tcPr>
            <w:tcW w:w="217" w:type="pct"/>
          </w:tcPr>
          <w:p w14:paraId="009DD8E0" w14:textId="77777777" w:rsidR="00E617C8" w:rsidRPr="00680D77" w:rsidRDefault="00E617C8" w:rsidP="005D6FC7">
            <w:pPr>
              <w:jc w:val="center"/>
            </w:pPr>
            <w:r w:rsidRPr="00680D77">
              <w:t>7</w:t>
            </w:r>
          </w:p>
        </w:tc>
      </w:tr>
      <w:tr w:rsidR="00E617C8" w:rsidRPr="00680D77" w14:paraId="17D86EC1" w14:textId="77777777" w:rsidTr="006C4934">
        <w:trPr>
          <w:trHeight w:val="283"/>
        </w:trPr>
        <w:tc>
          <w:tcPr>
            <w:tcW w:w="272" w:type="pct"/>
          </w:tcPr>
          <w:p w14:paraId="027E2B46" w14:textId="77777777" w:rsidR="00E617C8" w:rsidRPr="00680D77" w:rsidRDefault="00E617C8" w:rsidP="005D6FC7">
            <w:pPr>
              <w:jc w:val="center"/>
            </w:pPr>
          </w:p>
        </w:tc>
        <w:tc>
          <w:tcPr>
            <w:tcW w:w="189" w:type="pct"/>
          </w:tcPr>
          <w:p w14:paraId="3D4ECA96" w14:textId="77777777" w:rsidR="00E617C8" w:rsidRPr="00680D77" w:rsidRDefault="00E617C8" w:rsidP="005D6FC7">
            <w:pPr>
              <w:jc w:val="center"/>
            </w:pPr>
          </w:p>
        </w:tc>
        <w:tc>
          <w:tcPr>
            <w:tcW w:w="3747" w:type="pct"/>
          </w:tcPr>
          <w:p w14:paraId="12BEB224" w14:textId="77777777" w:rsidR="00E617C8" w:rsidRPr="00680D77" w:rsidRDefault="00E617C8" w:rsidP="005D6FC7"/>
        </w:tc>
        <w:tc>
          <w:tcPr>
            <w:tcW w:w="319" w:type="pct"/>
          </w:tcPr>
          <w:p w14:paraId="38C4CACC" w14:textId="77777777" w:rsidR="00E617C8" w:rsidRPr="00680D77" w:rsidRDefault="00E617C8" w:rsidP="005D6FC7">
            <w:pPr>
              <w:jc w:val="center"/>
            </w:pPr>
          </w:p>
        </w:tc>
        <w:tc>
          <w:tcPr>
            <w:tcW w:w="256" w:type="pct"/>
          </w:tcPr>
          <w:p w14:paraId="70A4C507" w14:textId="77777777" w:rsidR="00E617C8" w:rsidRPr="00680D77" w:rsidRDefault="00E617C8" w:rsidP="005D6FC7">
            <w:pPr>
              <w:jc w:val="center"/>
            </w:pPr>
          </w:p>
        </w:tc>
        <w:tc>
          <w:tcPr>
            <w:tcW w:w="217" w:type="pct"/>
          </w:tcPr>
          <w:p w14:paraId="7C27A456" w14:textId="77777777" w:rsidR="00E617C8" w:rsidRPr="00680D77" w:rsidRDefault="00E617C8" w:rsidP="005D6FC7">
            <w:pPr>
              <w:jc w:val="center"/>
            </w:pPr>
          </w:p>
        </w:tc>
      </w:tr>
      <w:tr w:rsidR="00E617C8" w:rsidRPr="00680D77" w14:paraId="0E888CD6" w14:textId="77777777" w:rsidTr="006C4934">
        <w:trPr>
          <w:trHeight w:val="283"/>
        </w:trPr>
        <w:tc>
          <w:tcPr>
            <w:tcW w:w="272" w:type="pct"/>
          </w:tcPr>
          <w:p w14:paraId="651DB129" w14:textId="77777777" w:rsidR="00E617C8" w:rsidRPr="00680D77" w:rsidRDefault="00E617C8" w:rsidP="005D6FC7">
            <w:pPr>
              <w:jc w:val="center"/>
            </w:pPr>
            <w:r w:rsidRPr="00680D77">
              <w:t>20.</w:t>
            </w:r>
          </w:p>
        </w:tc>
        <w:tc>
          <w:tcPr>
            <w:tcW w:w="189" w:type="pct"/>
          </w:tcPr>
          <w:p w14:paraId="3F2263F0" w14:textId="77777777" w:rsidR="00E617C8" w:rsidRPr="00680D77" w:rsidRDefault="00E617C8" w:rsidP="005D6FC7">
            <w:pPr>
              <w:jc w:val="center"/>
            </w:pPr>
          </w:p>
        </w:tc>
        <w:tc>
          <w:tcPr>
            <w:tcW w:w="3747" w:type="pct"/>
          </w:tcPr>
          <w:p w14:paraId="2560B333" w14:textId="77777777" w:rsidR="00E617C8" w:rsidRPr="00680D77" w:rsidRDefault="00E617C8" w:rsidP="00680D77">
            <w:pPr>
              <w:jc w:val="both"/>
            </w:pPr>
            <w:r w:rsidRPr="00680D77">
              <w:t xml:space="preserve">Mr. Y plans to set up a company manufacturing Sherry wine. He wants to use bananas for the same. Recommend appropriate technology for the same. </w:t>
            </w:r>
          </w:p>
        </w:tc>
        <w:tc>
          <w:tcPr>
            <w:tcW w:w="319" w:type="pct"/>
          </w:tcPr>
          <w:p w14:paraId="09C76A2C" w14:textId="77777777" w:rsidR="00E617C8" w:rsidRPr="00680D77" w:rsidRDefault="00E617C8" w:rsidP="005D6FC7">
            <w:pPr>
              <w:jc w:val="center"/>
            </w:pPr>
            <w:r w:rsidRPr="00680D77">
              <w:t>CO6</w:t>
            </w:r>
          </w:p>
        </w:tc>
        <w:tc>
          <w:tcPr>
            <w:tcW w:w="256" w:type="pct"/>
          </w:tcPr>
          <w:p w14:paraId="4240C7C4" w14:textId="77777777" w:rsidR="00E617C8" w:rsidRPr="00680D77" w:rsidRDefault="00E617C8" w:rsidP="005D6FC7">
            <w:pPr>
              <w:jc w:val="center"/>
            </w:pPr>
            <w:r w:rsidRPr="00680D77">
              <w:t>C</w:t>
            </w:r>
          </w:p>
        </w:tc>
        <w:tc>
          <w:tcPr>
            <w:tcW w:w="217" w:type="pct"/>
          </w:tcPr>
          <w:p w14:paraId="4A3C835E" w14:textId="77777777" w:rsidR="00E617C8" w:rsidRPr="00680D77" w:rsidRDefault="00E617C8" w:rsidP="005D6FC7">
            <w:pPr>
              <w:jc w:val="center"/>
            </w:pPr>
            <w:r w:rsidRPr="00680D77">
              <w:t>12</w:t>
            </w:r>
          </w:p>
        </w:tc>
      </w:tr>
      <w:tr w:rsidR="00E617C8" w:rsidRPr="00680D77" w14:paraId="0F12032A" w14:textId="77777777" w:rsidTr="006C4934">
        <w:trPr>
          <w:trHeight w:val="283"/>
        </w:trPr>
        <w:tc>
          <w:tcPr>
            <w:tcW w:w="272" w:type="pct"/>
          </w:tcPr>
          <w:p w14:paraId="278F9F7F" w14:textId="77777777" w:rsidR="00E617C8" w:rsidRPr="00680D77" w:rsidRDefault="00E617C8" w:rsidP="005D6FC7">
            <w:pPr>
              <w:jc w:val="center"/>
            </w:pPr>
          </w:p>
        </w:tc>
        <w:tc>
          <w:tcPr>
            <w:tcW w:w="189" w:type="pct"/>
          </w:tcPr>
          <w:p w14:paraId="4BE695FD" w14:textId="77777777" w:rsidR="00E617C8" w:rsidRPr="00680D77" w:rsidRDefault="00E617C8" w:rsidP="005D6FC7">
            <w:pPr>
              <w:jc w:val="center"/>
            </w:pPr>
          </w:p>
        </w:tc>
        <w:tc>
          <w:tcPr>
            <w:tcW w:w="3747" w:type="pct"/>
          </w:tcPr>
          <w:p w14:paraId="6814F65B" w14:textId="77777777" w:rsidR="00E617C8" w:rsidRPr="00680D77" w:rsidRDefault="00E617C8" w:rsidP="005D6FC7"/>
        </w:tc>
        <w:tc>
          <w:tcPr>
            <w:tcW w:w="319" w:type="pct"/>
          </w:tcPr>
          <w:p w14:paraId="073BED09" w14:textId="77777777" w:rsidR="00E617C8" w:rsidRPr="00680D77" w:rsidRDefault="00E617C8" w:rsidP="005D6FC7">
            <w:pPr>
              <w:jc w:val="center"/>
            </w:pPr>
          </w:p>
        </w:tc>
        <w:tc>
          <w:tcPr>
            <w:tcW w:w="256" w:type="pct"/>
          </w:tcPr>
          <w:p w14:paraId="21011BEF" w14:textId="77777777" w:rsidR="00E617C8" w:rsidRPr="00680D77" w:rsidRDefault="00E617C8" w:rsidP="005D6FC7">
            <w:pPr>
              <w:jc w:val="center"/>
            </w:pPr>
          </w:p>
        </w:tc>
        <w:tc>
          <w:tcPr>
            <w:tcW w:w="217" w:type="pct"/>
          </w:tcPr>
          <w:p w14:paraId="42995300" w14:textId="77777777" w:rsidR="00E617C8" w:rsidRPr="00680D77" w:rsidRDefault="00E617C8" w:rsidP="005D6FC7">
            <w:pPr>
              <w:jc w:val="center"/>
            </w:pPr>
          </w:p>
        </w:tc>
      </w:tr>
      <w:tr w:rsidR="00E617C8" w:rsidRPr="00680D77" w14:paraId="161288A9" w14:textId="77777777" w:rsidTr="006C4934">
        <w:trPr>
          <w:trHeight w:val="283"/>
        </w:trPr>
        <w:tc>
          <w:tcPr>
            <w:tcW w:w="272" w:type="pct"/>
          </w:tcPr>
          <w:p w14:paraId="411025C5" w14:textId="77777777" w:rsidR="00E617C8" w:rsidRPr="00680D77" w:rsidRDefault="00E617C8" w:rsidP="005D6FC7">
            <w:pPr>
              <w:jc w:val="center"/>
            </w:pPr>
            <w:r w:rsidRPr="00680D77">
              <w:lastRenderedPageBreak/>
              <w:t>21.</w:t>
            </w:r>
          </w:p>
        </w:tc>
        <w:tc>
          <w:tcPr>
            <w:tcW w:w="189" w:type="pct"/>
          </w:tcPr>
          <w:p w14:paraId="2385C34C" w14:textId="77777777" w:rsidR="00E617C8" w:rsidRPr="00680D77" w:rsidRDefault="00E617C8" w:rsidP="005D6FC7">
            <w:pPr>
              <w:jc w:val="center"/>
            </w:pPr>
          </w:p>
        </w:tc>
        <w:tc>
          <w:tcPr>
            <w:tcW w:w="3747" w:type="pct"/>
          </w:tcPr>
          <w:p w14:paraId="5DA1EE15" w14:textId="77777777" w:rsidR="00E617C8" w:rsidRPr="00680D77" w:rsidRDefault="00E617C8" w:rsidP="00680D77">
            <w:pPr>
              <w:jc w:val="both"/>
            </w:pPr>
            <w:r w:rsidRPr="00680D77">
              <w:t xml:space="preserve">Devise a suitable method for the manufacture of a low-calorie grape-based carbonated beverage using artificial sweeteners. </w:t>
            </w:r>
          </w:p>
        </w:tc>
        <w:tc>
          <w:tcPr>
            <w:tcW w:w="319" w:type="pct"/>
          </w:tcPr>
          <w:p w14:paraId="283793AA" w14:textId="77777777" w:rsidR="00E617C8" w:rsidRPr="00680D77" w:rsidRDefault="00E617C8" w:rsidP="005D6FC7">
            <w:pPr>
              <w:jc w:val="center"/>
            </w:pPr>
            <w:r w:rsidRPr="00680D77">
              <w:t>CO5</w:t>
            </w:r>
          </w:p>
        </w:tc>
        <w:tc>
          <w:tcPr>
            <w:tcW w:w="256" w:type="pct"/>
          </w:tcPr>
          <w:p w14:paraId="7728BA25" w14:textId="77777777" w:rsidR="00E617C8" w:rsidRPr="00680D77" w:rsidRDefault="00E617C8" w:rsidP="005D6FC7">
            <w:pPr>
              <w:jc w:val="center"/>
            </w:pPr>
            <w:r w:rsidRPr="00680D77">
              <w:t>C</w:t>
            </w:r>
          </w:p>
        </w:tc>
        <w:tc>
          <w:tcPr>
            <w:tcW w:w="217" w:type="pct"/>
          </w:tcPr>
          <w:p w14:paraId="707A1207" w14:textId="77777777" w:rsidR="00E617C8" w:rsidRPr="00680D77" w:rsidRDefault="00E617C8" w:rsidP="005D6FC7">
            <w:pPr>
              <w:jc w:val="center"/>
            </w:pPr>
            <w:r w:rsidRPr="00680D77">
              <w:t>12</w:t>
            </w:r>
          </w:p>
        </w:tc>
      </w:tr>
      <w:tr w:rsidR="00E617C8" w:rsidRPr="00680D77" w14:paraId="380D3EB0" w14:textId="77777777" w:rsidTr="006C4934">
        <w:trPr>
          <w:trHeight w:val="283"/>
        </w:trPr>
        <w:tc>
          <w:tcPr>
            <w:tcW w:w="272" w:type="pct"/>
          </w:tcPr>
          <w:p w14:paraId="60118772" w14:textId="77777777" w:rsidR="00E617C8" w:rsidRPr="00680D77" w:rsidRDefault="00E617C8" w:rsidP="005D6FC7">
            <w:pPr>
              <w:jc w:val="center"/>
            </w:pPr>
          </w:p>
        </w:tc>
        <w:tc>
          <w:tcPr>
            <w:tcW w:w="189" w:type="pct"/>
          </w:tcPr>
          <w:p w14:paraId="1B860844" w14:textId="77777777" w:rsidR="00E617C8" w:rsidRPr="00680D77" w:rsidRDefault="00E617C8" w:rsidP="005D6FC7">
            <w:pPr>
              <w:jc w:val="center"/>
            </w:pPr>
          </w:p>
        </w:tc>
        <w:tc>
          <w:tcPr>
            <w:tcW w:w="3747" w:type="pct"/>
          </w:tcPr>
          <w:p w14:paraId="7FF7E919" w14:textId="77777777" w:rsidR="00E617C8" w:rsidRPr="00680D77" w:rsidRDefault="00E617C8" w:rsidP="00680D77">
            <w:pPr>
              <w:jc w:val="both"/>
            </w:pPr>
          </w:p>
        </w:tc>
        <w:tc>
          <w:tcPr>
            <w:tcW w:w="319" w:type="pct"/>
          </w:tcPr>
          <w:p w14:paraId="64B66076" w14:textId="77777777" w:rsidR="00E617C8" w:rsidRPr="00680D77" w:rsidRDefault="00E617C8" w:rsidP="005D6FC7">
            <w:pPr>
              <w:jc w:val="center"/>
            </w:pPr>
          </w:p>
        </w:tc>
        <w:tc>
          <w:tcPr>
            <w:tcW w:w="256" w:type="pct"/>
          </w:tcPr>
          <w:p w14:paraId="439F7CC9" w14:textId="77777777" w:rsidR="00E617C8" w:rsidRPr="00680D77" w:rsidRDefault="00E617C8" w:rsidP="005D6FC7">
            <w:pPr>
              <w:jc w:val="center"/>
            </w:pPr>
          </w:p>
        </w:tc>
        <w:tc>
          <w:tcPr>
            <w:tcW w:w="217" w:type="pct"/>
          </w:tcPr>
          <w:p w14:paraId="588316C4" w14:textId="77777777" w:rsidR="00E617C8" w:rsidRPr="00680D77" w:rsidRDefault="00E617C8" w:rsidP="005D6FC7">
            <w:pPr>
              <w:jc w:val="center"/>
            </w:pPr>
          </w:p>
        </w:tc>
      </w:tr>
      <w:tr w:rsidR="00E617C8" w:rsidRPr="00680D77" w14:paraId="1AEEA7C4" w14:textId="77777777" w:rsidTr="006C4934">
        <w:trPr>
          <w:trHeight w:val="283"/>
        </w:trPr>
        <w:tc>
          <w:tcPr>
            <w:tcW w:w="272" w:type="pct"/>
          </w:tcPr>
          <w:p w14:paraId="6F2AA579" w14:textId="77777777" w:rsidR="00E617C8" w:rsidRPr="00680D77" w:rsidRDefault="00E617C8" w:rsidP="005D6FC7">
            <w:pPr>
              <w:jc w:val="center"/>
            </w:pPr>
            <w:r w:rsidRPr="00680D77">
              <w:t>22.</w:t>
            </w:r>
          </w:p>
        </w:tc>
        <w:tc>
          <w:tcPr>
            <w:tcW w:w="189" w:type="pct"/>
          </w:tcPr>
          <w:p w14:paraId="521B145B" w14:textId="77777777" w:rsidR="00E617C8" w:rsidRPr="00680D77" w:rsidRDefault="00E617C8" w:rsidP="005D6FC7">
            <w:pPr>
              <w:jc w:val="center"/>
            </w:pPr>
          </w:p>
        </w:tc>
        <w:tc>
          <w:tcPr>
            <w:tcW w:w="3747" w:type="pct"/>
          </w:tcPr>
          <w:p w14:paraId="73E8DB92" w14:textId="77777777" w:rsidR="00E617C8" w:rsidRPr="00680D77" w:rsidRDefault="00E617C8" w:rsidP="00680D77">
            <w:pPr>
              <w:jc w:val="both"/>
            </w:pPr>
            <w:r w:rsidRPr="00680D77">
              <w:t xml:space="preserve">Outline the process for the manufacture of lager beer, highlighting the importance of each step.  </w:t>
            </w:r>
          </w:p>
        </w:tc>
        <w:tc>
          <w:tcPr>
            <w:tcW w:w="319" w:type="pct"/>
          </w:tcPr>
          <w:p w14:paraId="473C5B30" w14:textId="77777777" w:rsidR="00E617C8" w:rsidRPr="00680D77" w:rsidRDefault="00E617C8" w:rsidP="005D6FC7">
            <w:pPr>
              <w:jc w:val="center"/>
            </w:pPr>
            <w:r w:rsidRPr="00680D77">
              <w:t>CO5</w:t>
            </w:r>
          </w:p>
        </w:tc>
        <w:tc>
          <w:tcPr>
            <w:tcW w:w="256" w:type="pct"/>
          </w:tcPr>
          <w:p w14:paraId="718310AF" w14:textId="77777777" w:rsidR="00E617C8" w:rsidRPr="00680D77" w:rsidRDefault="00E617C8" w:rsidP="005D6FC7">
            <w:pPr>
              <w:jc w:val="center"/>
            </w:pPr>
            <w:r w:rsidRPr="00680D77">
              <w:t>An</w:t>
            </w:r>
          </w:p>
        </w:tc>
        <w:tc>
          <w:tcPr>
            <w:tcW w:w="217" w:type="pct"/>
          </w:tcPr>
          <w:p w14:paraId="4C23F805" w14:textId="77777777" w:rsidR="00E617C8" w:rsidRPr="00680D77" w:rsidRDefault="00E617C8" w:rsidP="005D6FC7">
            <w:pPr>
              <w:jc w:val="center"/>
            </w:pPr>
            <w:r w:rsidRPr="00680D77">
              <w:t>12</w:t>
            </w:r>
          </w:p>
        </w:tc>
      </w:tr>
      <w:tr w:rsidR="00E617C8" w:rsidRPr="00680D77" w14:paraId="2E88D83B" w14:textId="77777777" w:rsidTr="006C4934">
        <w:trPr>
          <w:trHeight w:val="283"/>
        </w:trPr>
        <w:tc>
          <w:tcPr>
            <w:tcW w:w="272" w:type="pct"/>
          </w:tcPr>
          <w:p w14:paraId="50A6DCC6" w14:textId="77777777" w:rsidR="00E617C8" w:rsidRPr="00680D77" w:rsidRDefault="00E617C8" w:rsidP="005D6FC7">
            <w:pPr>
              <w:jc w:val="center"/>
            </w:pPr>
          </w:p>
        </w:tc>
        <w:tc>
          <w:tcPr>
            <w:tcW w:w="189" w:type="pct"/>
          </w:tcPr>
          <w:p w14:paraId="2C707837" w14:textId="77777777" w:rsidR="00E617C8" w:rsidRPr="00680D77" w:rsidRDefault="00E617C8" w:rsidP="005D6FC7">
            <w:pPr>
              <w:jc w:val="center"/>
            </w:pPr>
          </w:p>
        </w:tc>
        <w:tc>
          <w:tcPr>
            <w:tcW w:w="3747" w:type="pct"/>
          </w:tcPr>
          <w:p w14:paraId="71C0991D" w14:textId="77777777" w:rsidR="00E617C8" w:rsidRPr="00680D77" w:rsidRDefault="00E617C8" w:rsidP="00680D77">
            <w:pPr>
              <w:jc w:val="both"/>
            </w:pPr>
          </w:p>
        </w:tc>
        <w:tc>
          <w:tcPr>
            <w:tcW w:w="319" w:type="pct"/>
          </w:tcPr>
          <w:p w14:paraId="04BEE427" w14:textId="77777777" w:rsidR="00E617C8" w:rsidRPr="00680D77" w:rsidRDefault="00E617C8" w:rsidP="005D6FC7">
            <w:pPr>
              <w:jc w:val="center"/>
            </w:pPr>
          </w:p>
        </w:tc>
        <w:tc>
          <w:tcPr>
            <w:tcW w:w="256" w:type="pct"/>
          </w:tcPr>
          <w:p w14:paraId="2A434DF6" w14:textId="77777777" w:rsidR="00E617C8" w:rsidRPr="00680D77" w:rsidRDefault="00E617C8" w:rsidP="005D6FC7">
            <w:pPr>
              <w:jc w:val="center"/>
            </w:pPr>
          </w:p>
        </w:tc>
        <w:tc>
          <w:tcPr>
            <w:tcW w:w="217" w:type="pct"/>
          </w:tcPr>
          <w:p w14:paraId="7312AD22" w14:textId="77777777" w:rsidR="00E617C8" w:rsidRPr="00680D77" w:rsidRDefault="00E617C8" w:rsidP="005D6FC7">
            <w:pPr>
              <w:jc w:val="center"/>
            </w:pPr>
          </w:p>
        </w:tc>
      </w:tr>
      <w:tr w:rsidR="00E617C8" w:rsidRPr="00680D77" w14:paraId="53194033" w14:textId="77777777" w:rsidTr="006C4934">
        <w:trPr>
          <w:trHeight w:val="283"/>
        </w:trPr>
        <w:tc>
          <w:tcPr>
            <w:tcW w:w="272" w:type="pct"/>
          </w:tcPr>
          <w:p w14:paraId="52DC120B" w14:textId="77777777" w:rsidR="00E617C8" w:rsidRPr="00680D77" w:rsidRDefault="00E617C8" w:rsidP="005D6FC7">
            <w:pPr>
              <w:jc w:val="center"/>
            </w:pPr>
            <w:r w:rsidRPr="00680D77">
              <w:t>23.</w:t>
            </w:r>
          </w:p>
        </w:tc>
        <w:tc>
          <w:tcPr>
            <w:tcW w:w="189" w:type="pct"/>
          </w:tcPr>
          <w:p w14:paraId="5FAD1C31" w14:textId="77777777" w:rsidR="00E617C8" w:rsidRPr="00680D77" w:rsidRDefault="00E617C8" w:rsidP="005D6FC7">
            <w:pPr>
              <w:jc w:val="center"/>
            </w:pPr>
          </w:p>
        </w:tc>
        <w:tc>
          <w:tcPr>
            <w:tcW w:w="3747" w:type="pct"/>
          </w:tcPr>
          <w:p w14:paraId="0F1F68BC" w14:textId="77777777" w:rsidR="00E617C8" w:rsidRPr="00680D77" w:rsidRDefault="00E617C8" w:rsidP="00680D77">
            <w:pPr>
              <w:jc w:val="both"/>
            </w:pPr>
            <w:r w:rsidRPr="00680D77">
              <w:t>Explain any one method for continuous production of toffees</w:t>
            </w:r>
            <w:r>
              <w:t>.</w:t>
            </w:r>
            <w:r w:rsidRPr="00680D77">
              <w:t xml:space="preserve"> </w:t>
            </w:r>
          </w:p>
        </w:tc>
        <w:tc>
          <w:tcPr>
            <w:tcW w:w="319" w:type="pct"/>
          </w:tcPr>
          <w:p w14:paraId="43019B1C" w14:textId="77777777" w:rsidR="00E617C8" w:rsidRPr="00680D77" w:rsidRDefault="00E617C8" w:rsidP="005D6FC7">
            <w:pPr>
              <w:jc w:val="center"/>
            </w:pPr>
            <w:r w:rsidRPr="00680D77">
              <w:t>CO4</w:t>
            </w:r>
          </w:p>
        </w:tc>
        <w:tc>
          <w:tcPr>
            <w:tcW w:w="256" w:type="pct"/>
          </w:tcPr>
          <w:p w14:paraId="2FA85E75" w14:textId="77777777" w:rsidR="00E617C8" w:rsidRPr="00680D77" w:rsidRDefault="00E617C8" w:rsidP="005D6FC7">
            <w:pPr>
              <w:jc w:val="center"/>
            </w:pPr>
            <w:r w:rsidRPr="00680D77">
              <w:t>A</w:t>
            </w:r>
          </w:p>
        </w:tc>
        <w:tc>
          <w:tcPr>
            <w:tcW w:w="217" w:type="pct"/>
          </w:tcPr>
          <w:p w14:paraId="693C8DCF" w14:textId="77777777" w:rsidR="00E617C8" w:rsidRPr="00680D77" w:rsidRDefault="00E617C8" w:rsidP="005D6FC7">
            <w:pPr>
              <w:jc w:val="center"/>
            </w:pPr>
            <w:r w:rsidRPr="00680D77">
              <w:t>12</w:t>
            </w:r>
          </w:p>
        </w:tc>
      </w:tr>
      <w:tr w:rsidR="00E617C8" w:rsidRPr="00680D77" w14:paraId="202B8420" w14:textId="77777777" w:rsidTr="00F94208">
        <w:trPr>
          <w:trHeight w:val="550"/>
        </w:trPr>
        <w:tc>
          <w:tcPr>
            <w:tcW w:w="5000" w:type="pct"/>
            <w:gridSpan w:val="6"/>
            <w:vAlign w:val="center"/>
          </w:tcPr>
          <w:p w14:paraId="0AC0C3FD" w14:textId="77777777" w:rsidR="00E617C8" w:rsidRPr="00680D77" w:rsidRDefault="00E617C8" w:rsidP="005D6FC7">
            <w:pPr>
              <w:jc w:val="center"/>
              <w:rPr>
                <w:b/>
                <w:bCs/>
              </w:rPr>
            </w:pPr>
            <w:r w:rsidRPr="00680D77">
              <w:rPr>
                <w:b/>
                <w:bCs/>
              </w:rPr>
              <w:t>COMPULSORY QUESTION</w:t>
            </w:r>
          </w:p>
        </w:tc>
      </w:tr>
      <w:tr w:rsidR="00E617C8" w:rsidRPr="00680D77" w14:paraId="05C72062" w14:textId="77777777" w:rsidTr="006C4934">
        <w:trPr>
          <w:trHeight w:val="283"/>
        </w:trPr>
        <w:tc>
          <w:tcPr>
            <w:tcW w:w="272" w:type="pct"/>
          </w:tcPr>
          <w:p w14:paraId="4078707B" w14:textId="77777777" w:rsidR="00E617C8" w:rsidRPr="00680D77" w:rsidRDefault="00E617C8" w:rsidP="005D6FC7">
            <w:pPr>
              <w:jc w:val="center"/>
            </w:pPr>
            <w:r w:rsidRPr="00680D77">
              <w:t>24.</w:t>
            </w:r>
          </w:p>
        </w:tc>
        <w:tc>
          <w:tcPr>
            <w:tcW w:w="189" w:type="pct"/>
          </w:tcPr>
          <w:p w14:paraId="677FE2A4" w14:textId="77777777" w:rsidR="00E617C8" w:rsidRPr="00680D77" w:rsidRDefault="00E617C8" w:rsidP="005D6FC7">
            <w:pPr>
              <w:jc w:val="center"/>
            </w:pPr>
          </w:p>
        </w:tc>
        <w:tc>
          <w:tcPr>
            <w:tcW w:w="3747" w:type="pct"/>
          </w:tcPr>
          <w:p w14:paraId="3026A41E" w14:textId="77777777" w:rsidR="00E617C8" w:rsidRPr="00680D77" w:rsidRDefault="00E617C8" w:rsidP="00680D77">
            <w:pPr>
              <w:jc w:val="both"/>
            </w:pPr>
            <w:r w:rsidRPr="00680D77">
              <w:t xml:space="preserve">Propose appropriate technology for the manufacture of sugar-free white chocolates, justifying the choice of each ingredient. </w:t>
            </w:r>
          </w:p>
        </w:tc>
        <w:tc>
          <w:tcPr>
            <w:tcW w:w="319" w:type="pct"/>
          </w:tcPr>
          <w:p w14:paraId="5572D403" w14:textId="77777777" w:rsidR="00E617C8" w:rsidRPr="00680D77" w:rsidRDefault="00E617C8" w:rsidP="005D6FC7">
            <w:pPr>
              <w:jc w:val="center"/>
            </w:pPr>
            <w:r w:rsidRPr="00680D77">
              <w:t>CO6</w:t>
            </w:r>
          </w:p>
        </w:tc>
        <w:tc>
          <w:tcPr>
            <w:tcW w:w="256" w:type="pct"/>
          </w:tcPr>
          <w:p w14:paraId="313C4B03" w14:textId="77777777" w:rsidR="00E617C8" w:rsidRPr="00680D77" w:rsidRDefault="00E617C8" w:rsidP="005D6FC7">
            <w:pPr>
              <w:jc w:val="center"/>
            </w:pPr>
            <w:r w:rsidRPr="00680D77">
              <w:t>C</w:t>
            </w:r>
          </w:p>
        </w:tc>
        <w:tc>
          <w:tcPr>
            <w:tcW w:w="217" w:type="pct"/>
          </w:tcPr>
          <w:p w14:paraId="71167659" w14:textId="77777777" w:rsidR="00E617C8" w:rsidRPr="00680D77" w:rsidRDefault="00E617C8" w:rsidP="005D6FC7">
            <w:pPr>
              <w:jc w:val="center"/>
            </w:pPr>
            <w:r w:rsidRPr="00680D77">
              <w:t>12</w:t>
            </w:r>
          </w:p>
        </w:tc>
      </w:tr>
    </w:tbl>
    <w:p w14:paraId="43320061" w14:textId="77777777" w:rsidR="00E617C8" w:rsidRDefault="00E617C8" w:rsidP="002E336A"/>
    <w:p w14:paraId="70456C97"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63D784"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38687FC8" w14:textId="77777777" w:rsidTr="00517D3B">
        <w:trPr>
          <w:trHeight w:val="283"/>
        </w:trPr>
        <w:tc>
          <w:tcPr>
            <w:tcW w:w="670" w:type="dxa"/>
          </w:tcPr>
          <w:p w14:paraId="3B4FA3C4" w14:textId="77777777" w:rsidR="00E617C8" w:rsidRPr="0051318C" w:rsidRDefault="00E617C8" w:rsidP="00517D3B">
            <w:pPr>
              <w:jc w:val="center"/>
              <w:rPr>
                <w:sz w:val="22"/>
                <w:szCs w:val="22"/>
              </w:rPr>
            </w:pPr>
          </w:p>
        </w:tc>
        <w:tc>
          <w:tcPr>
            <w:tcW w:w="9820" w:type="dxa"/>
          </w:tcPr>
          <w:p w14:paraId="794A749C" w14:textId="77777777" w:rsidR="00E617C8" w:rsidRPr="0051318C" w:rsidRDefault="00E617C8" w:rsidP="00517D3B">
            <w:pPr>
              <w:jc w:val="center"/>
              <w:rPr>
                <w:b/>
                <w:sz w:val="22"/>
                <w:szCs w:val="22"/>
              </w:rPr>
            </w:pPr>
            <w:r w:rsidRPr="0051318C">
              <w:rPr>
                <w:b/>
                <w:sz w:val="22"/>
                <w:szCs w:val="22"/>
              </w:rPr>
              <w:t>COURSE OUTCOMES</w:t>
            </w:r>
          </w:p>
        </w:tc>
      </w:tr>
      <w:tr w:rsidR="00E617C8" w14:paraId="2AA7F014" w14:textId="77777777" w:rsidTr="00F94208">
        <w:trPr>
          <w:trHeight w:val="283"/>
        </w:trPr>
        <w:tc>
          <w:tcPr>
            <w:tcW w:w="670" w:type="dxa"/>
          </w:tcPr>
          <w:p w14:paraId="1BFADFEB" w14:textId="77777777" w:rsidR="00E617C8" w:rsidRPr="00302FF6" w:rsidRDefault="00E617C8" w:rsidP="00481BE9">
            <w:pPr>
              <w:jc w:val="center"/>
              <w:rPr>
                <w:b/>
                <w:bCs/>
                <w:sz w:val="22"/>
                <w:szCs w:val="22"/>
              </w:rPr>
            </w:pPr>
            <w:r w:rsidRPr="00302FF6">
              <w:rPr>
                <w:b/>
                <w:bCs/>
                <w:sz w:val="22"/>
                <w:szCs w:val="22"/>
              </w:rPr>
              <w:t>CO1</w:t>
            </w:r>
          </w:p>
        </w:tc>
        <w:tc>
          <w:tcPr>
            <w:tcW w:w="9820" w:type="dxa"/>
          </w:tcPr>
          <w:p w14:paraId="026D000F" w14:textId="77777777" w:rsidR="00E617C8" w:rsidRPr="0051318C" w:rsidRDefault="00E617C8" w:rsidP="00481BE9">
            <w:pPr>
              <w:rPr>
                <w:sz w:val="22"/>
                <w:szCs w:val="22"/>
              </w:rPr>
            </w:pPr>
            <w:r w:rsidRPr="008536F5">
              <w:t>Gain</w:t>
            </w:r>
            <w:r w:rsidRPr="008536F5">
              <w:rPr>
                <w:spacing w:val="5"/>
              </w:rPr>
              <w:t xml:space="preserve"> </w:t>
            </w:r>
            <w:r w:rsidRPr="008536F5">
              <w:t>knowledge</w:t>
            </w:r>
            <w:r w:rsidRPr="008536F5">
              <w:rPr>
                <w:spacing w:val="6"/>
              </w:rPr>
              <w:t xml:space="preserve"> </w:t>
            </w:r>
            <w:r w:rsidRPr="008536F5">
              <w:t>on</w:t>
            </w:r>
            <w:r w:rsidRPr="008536F5">
              <w:rPr>
                <w:spacing w:val="3"/>
              </w:rPr>
              <w:t xml:space="preserve"> </w:t>
            </w:r>
            <w:r w:rsidRPr="008536F5">
              <w:t>the</w:t>
            </w:r>
            <w:r w:rsidRPr="008536F5">
              <w:rPr>
                <w:spacing w:val="4"/>
              </w:rPr>
              <w:t xml:space="preserve"> </w:t>
            </w:r>
            <w:r w:rsidRPr="008536F5">
              <w:t>ingredients,</w:t>
            </w:r>
            <w:r w:rsidRPr="008536F5">
              <w:rPr>
                <w:spacing w:val="6"/>
              </w:rPr>
              <w:t xml:space="preserve"> </w:t>
            </w:r>
            <w:r w:rsidRPr="008536F5">
              <w:t>process</w:t>
            </w:r>
            <w:r w:rsidRPr="008536F5">
              <w:rPr>
                <w:spacing w:val="3"/>
              </w:rPr>
              <w:t xml:space="preserve"> </w:t>
            </w:r>
            <w:r w:rsidRPr="008536F5">
              <w:t>and</w:t>
            </w:r>
            <w:r w:rsidRPr="008536F5">
              <w:rPr>
                <w:spacing w:val="6"/>
              </w:rPr>
              <w:t xml:space="preserve"> </w:t>
            </w:r>
            <w:r w:rsidRPr="008536F5">
              <w:t>machinery</w:t>
            </w:r>
            <w:r w:rsidRPr="008536F5">
              <w:rPr>
                <w:spacing w:val="3"/>
              </w:rPr>
              <w:t xml:space="preserve"> </w:t>
            </w:r>
            <w:r w:rsidRPr="008536F5">
              <w:t>involved</w:t>
            </w:r>
            <w:r w:rsidRPr="008536F5">
              <w:rPr>
                <w:spacing w:val="6"/>
              </w:rPr>
              <w:t xml:space="preserve"> </w:t>
            </w:r>
            <w:r w:rsidRPr="008536F5">
              <w:t>in</w:t>
            </w:r>
            <w:r w:rsidRPr="008536F5">
              <w:rPr>
                <w:spacing w:val="3"/>
              </w:rPr>
              <w:t xml:space="preserve"> </w:t>
            </w:r>
            <w:r w:rsidRPr="008536F5">
              <w:t>bakery,</w:t>
            </w:r>
            <w:r w:rsidRPr="008536F5">
              <w:rPr>
                <w:spacing w:val="6"/>
              </w:rPr>
              <w:t xml:space="preserve"> </w:t>
            </w:r>
            <w:r w:rsidRPr="008536F5">
              <w:t>confectionery</w:t>
            </w:r>
            <w:r w:rsidRPr="008536F5">
              <w:rPr>
                <w:spacing w:val="-52"/>
              </w:rPr>
              <w:t xml:space="preserve"> </w:t>
            </w:r>
            <w:r w:rsidRPr="008536F5">
              <w:t>and</w:t>
            </w:r>
            <w:r w:rsidRPr="008536F5">
              <w:rPr>
                <w:spacing w:val="-1"/>
              </w:rPr>
              <w:t xml:space="preserve"> </w:t>
            </w:r>
            <w:r w:rsidRPr="008536F5">
              <w:t>beverage</w:t>
            </w:r>
            <w:r w:rsidRPr="008536F5">
              <w:rPr>
                <w:spacing w:val="-2"/>
              </w:rPr>
              <w:t xml:space="preserve"> </w:t>
            </w:r>
            <w:r w:rsidRPr="008536F5">
              <w:t>technology.</w:t>
            </w:r>
          </w:p>
        </w:tc>
      </w:tr>
      <w:tr w:rsidR="00E617C8" w14:paraId="3CB3B2D2" w14:textId="77777777" w:rsidTr="00F94208">
        <w:trPr>
          <w:trHeight w:val="283"/>
        </w:trPr>
        <w:tc>
          <w:tcPr>
            <w:tcW w:w="670" w:type="dxa"/>
          </w:tcPr>
          <w:p w14:paraId="07B204B1" w14:textId="77777777" w:rsidR="00E617C8" w:rsidRPr="00302FF6" w:rsidRDefault="00E617C8" w:rsidP="00481BE9">
            <w:pPr>
              <w:jc w:val="center"/>
              <w:rPr>
                <w:b/>
                <w:bCs/>
                <w:sz w:val="22"/>
                <w:szCs w:val="22"/>
              </w:rPr>
            </w:pPr>
            <w:r w:rsidRPr="00302FF6">
              <w:rPr>
                <w:b/>
                <w:bCs/>
                <w:sz w:val="22"/>
                <w:szCs w:val="22"/>
              </w:rPr>
              <w:t>CO2</w:t>
            </w:r>
          </w:p>
        </w:tc>
        <w:tc>
          <w:tcPr>
            <w:tcW w:w="9820" w:type="dxa"/>
          </w:tcPr>
          <w:p w14:paraId="536AA11D" w14:textId="77777777" w:rsidR="00E617C8" w:rsidRPr="0051318C" w:rsidRDefault="00E617C8" w:rsidP="00481BE9">
            <w:pPr>
              <w:rPr>
                <w:sz w:val="22"/>
                <w:szCs w:val="22"/>
              </w:rPr>
            </w:pPr>
            <w:r w:rsidRPr="008536F5">
              <w:t>Understand</w:t>
            </w:r>
            <w:r w:rsidRPr="008536F5">
              <w:rPr>
                <w:spacing w:val="-3"/>
              </w:rPr>
              <w:t xml:space="preserve"> </w:t>
            </w:r>
            <w:r w:rsidRPr="008536F5">
              <w:t>the</w:t>
            </w:r>
            <w:r w:rsidRPr="008536F5">
              <w:rPr>
                <w:spacing w:val="-3"/>
              </w:rPr>
              <w:t xml:space="preserve"> </w:t>
            </w:r>
            <w:r w:rsidRPr="008536F5">
              <w:t>factors</w:t>
            </w:r>
            <w:r w:rsidRPr="008536F5">
              <w:rPr>
                <w:spacing w:val="-3"/>
              </w:rPr>
              <w:t xml:space="preserve"> </w:t>
            </w:r>
            <w:r w:rsidRPr="008536F5">
              <w:t>affecting</w:t>
            </w:r>
            <w:r w:rsidRPr="008536F5">
              <w:rPr>
                <w:spacing w:val="-4"/>
              </w:rPr>
              <w:t xml:space="preserve"> </w:t>
            </w:r>
            <w:r w:rsidRPr="008536F5">
              <w:t>the</w:t>
            </w:r>
            <w:r w:rsidRPr="008536F5">
              <w:rPr>
                <w:spacing w:val="-1"/>
              </w:rPr>
              <w:t xml:space="preserve"> </w:t>
            </w:r>
            <w:r w:rsidRPr="008536F5">
              <w:t>quality</w:t>
            </w:r>
            <w:r w:rsidRPr="008536F5">
              <w:rPr>
                <w:spacing w:val="-3"/>
              </w:rPr>
              <w:t xml:space="preserve"> </w:t>
            </w:r>
            <w:r w:rsidRPr="008536F5">
              <w:t>of</w:t>
            </w:r>
            <w:r w:rsidRPr="008536F5">
              <w:rPr>
                <w:spacing w:val="-1"/>
              </w:rPr>
              <w:t xml:space="preserve"> </w:t>
            </w:r>
            <w:r w:rsidRPr="008536F5">
              <w:t>baked</w:t>
            </w:r>
            <w:r w:rsidRPr="008536F5">
              <w:rPr>
                <w:spacing w:val="-1"/>
              </w:rPr>
              <w:t xml:space="preserve"> </w:t>
            </w:r>
            <w:r w:rsidRPr="008536F5">
              <w:t>and</w:t>
            </w:r>
            <w:r w:rsidRPr="008536F5">
              <w:rPr>
                <w:spacing w:val="-1"/>
              </w:rPr>
              <w:t xml:space="preserve"> </w:t>
            </w:r>
            <w:r w:rsidRPr="008536F5">
              <w:t>confectionery</w:t>
            </w:r>
            <w:r w:rsidRPr="008536F5">
              <w:rPr>
                <w:spacing w:val="-4"/>
              </w:rPr>
              <w:t xml:space="preserve"> </w:t>
            </w:r>
            <w:r w:rsidRPr="008536F5">
              <w:t>products.</w:t>
            </w:r>
          </w:p>
        </w:tc>
      </w:tr>
      <w:tr w:rsidR="00E617C8" w14:paraId="0A8911CE" w14:textId="77777777" w:rsidTr="00F94208">
        <w:trPr>
          <w:trHeight w:val="283"/>
        </w:trPr>
        <w:tc>
          <w:tcPr>
            <w:tcW w:w="670" w:type="dxa"/>
          </w:tcPr>
          <w:p w14:paraId="54E00199" w14:textId="77777777" w:rsidR="00E617C8" w:rsidRPr="00302FF6" w:rsidRDefault="00E617C8" w:rsidP="00481BE9">
            <w:pPr>
              <w:jc w:val="center"/>
              <w:rPr>
                <w:b/>
                <w:bCs/>
                <w:sz w:val="22"/>
                <w:szCs w:val="22"/>
              </w:rPr>
            </w:pPr>
            <w:r w:rsidRPr="00302FF6">
              <w:rPr>
                <w:b/>
                <w:bCs/>
                <w:sz w:val="22"/>
                <w:szCs w:val="22"/>
              </w:rPr>
              <w:t>CO3</w:t>
            </w:r>
          </w:p>
        </w:tc>
        <w:tc>
          <w:tcPr>
            <w:tcW w:w="9820" w:type="dxa"/>
          </w:tcPr>
          <w:p w14:paraId="30AA2638" w14:textId="77777777" w:rsidR="00E617C8" w:rsidRPr="0051318C" w:rsidRDefault="00E617C8" w:rsidP="00481BE9">
            <w:pPr>
              <w:rPr>
                <w:sz w:val="22"/>
                <w:szCs w:val="22"/>
              </w:rPr>
            </w:pPr>
            <w:r w:rsidRPr="008536F5">
              <w:t>Apply</w:t>
            </w:r>
            <w:r w:rsidRPr="008536F5">
              <w:rPr>
                <w:spacing w:val="-4"/>
              </w:rPr>
              <w:t xml:space="preserve"> </w:t>
            </w:r>
            <w:r w:rsidRPr="008536F5">
              <w:t>gained knowledge</w:t>
            </w:r>
            <w:r w:rsidRPr="008536F5">
              <w:rPr>
                <w:spacing w:val="-1"/>
              </w:rPr>
              <w:t xml:space="preserve"> </w:t>
            </w:r>
            <w:r w:rsidRPr="008536F5">
              <w:t>in</w:t>
            </w:r>
            <w:r w:rsidRPr="008536F5">
              <w:rPr>
                <w:spacing w:val="-3"/>
              </w:rPr>
              <w:t xml:space="preserve"> </w:t>
            </w:r>
            <w:r w:rsidRPr="008536F5">
              <w:t>manufacturing</w:t>
            </w:r>
            <w:r w:rsidRPr="008536F5">
              <w:rPr>
                <w:spacing w:val="-4"/>
              </w:rPr>
              <w:t xml:space="preserve"> </w:t>
            </w:r>
            <w:r w:rsidRPr="008536F5">
              <w:t>of new products</w:t>
            </w:r>
          </w:p>
        </w:tc>
      </w:tr>
      <w:tr w:rsidR="00E617C8" w14:paraId="5277AFBA" w14:textId="77777777" w:rsidTr="00F94208">
        <w:trPr>
          <w:trHeight w:val="283"/>
        </w:trPr>
        <w:tc>
          <w:tcPr>
            <w:tcW w:w="670" w:type="dxa"/>
          </w:tcPr>
          <w:p w14:paraId="477CCF0C" w14:textId="77777777" w:rsidR="00E617C8" w:rsidRPr="00302FF6" w:rsidRDefault="00E617C8" w:rsidP="00481BE9">
            <w:pPr>
              <w:jc w:val="center"/>
              <w:rPr>
                <w:b/>
                <w:bCs/>
                <w:sz w:val="22"/>
                <w:szCs w:val="22"/>
              </w:rPr>
            </w:pPr>
            <w:r w:rsidRPr="00302FF6">
              <w:rPr>
                <w:b/>
                <w:bCs/>
                <w:sz w:val="22"/>
                <w:szCs w:val="22"/>
              </w:rPr>
              <w:t>CO4</w:t>
            </w:r>
          </w:p>
        </w:tc>
        <w:tc>
          <w:tcPr>
            <w:tcW w:w="9820" w:type="dxa"/>
          </w:tcPr>
          <w:p w14:paraId="1A1FD694" w14:textId="77777777" w:rsidR="00E617C8" w:rsidRPr="0051318C" w:rsidRDefault="00E617C8" w:rsidP="00481BE9">
            <w:pPr>
              <w:rPr>
                <w:sz w:val="22"/>
                <w:szCs w:val="22"/>
              </w:rPr>
            </w:pPr>
            <w:r w:rsidRPr="008536F5">
              <w:t>Analyze</w:t>
            </w:r>
            <w:r w:rsidRPr="008536F5">
              <w:rPr>
                <w:spacing w:val="-1"/>
              </w:rPr>
              <w:t xml:space="preserve"> </w:t>
            </w:r>
            <w:r w:rsidRPr="008536F5">
              <w:t>the</w:t>
            </w:r>
            <w:r w:rsidRPr="008536F5">
              <w:rPr>
                <w:spacing w:val="-1"/>
              </w:rPr>
              <w:t xml:space="preserve"> </w:t>
            </w:r>
            <w:r w:rsidRPr="008536F5">
              <w:t>process for</w:t>
            </w:r>
            <w:r w:rsidRPr="008536F5">
              <w:rPr>
                <w:spacing w:val="-1"/>
              </w:rPr>
              <w:t xml:space="preserve"> </w:t>
            </w:r>
            <w:r w:rsidRPr="008536F5">
              <w:t>maintaining</w:t>
            </w:r>
            <w:r w:rsidRPr="008536F5">
              <w:rPr>
                <w:spacing w:val="-3"/>
              </w:rPr>
              <w:t xml:space="preserve"> </w:t>
            </w:r>
            <w:r w:rsidRPr="008536F5">
              <w:t>and</w:t>
            </w:r>
            <w:r w:rsidRPr="008536F5">
              <w:rPr>
                <w:spacing w:val="-1"/>
              </w:rPr>
              <w:t xml:space="preserve"> </w:t>
            </w:r>
            <w:r w:rsidRPr="008536F5">
              <w:t>improving</w:t>
            </w:r>
            <w:r w:rsidRPr="008536F5">
              <w:rPr>
                <w:spacing w:val="-3"/>
              </w:rPr>
              <w:t xml:space="preserve"> </w:t>
            </w:r>
            <w:r w:rsidRPr="008536F5">
              <w:t>the</w:t>
            </w:r>
            <w:r w:rsidRPr="008536F5">
              <w:rPr>
                <w:spacing w:val="-3"/>
              </w:rPr>
              <w:t xml:space="preserve"> </w:t>
            </w:r>
            <w:r w:rsidRPr="008536F5">
              <w:t>quality</w:t>
            </w:r>
            <w:r w:rsidRPr="008536F5">
              <w:rPr>
                <w:spacing w:val="-3"/>
              </w:rPr>
              <w:t xml:space="preserve"> </w:t>
            </w:r>
            <w:r w:rsidRPr="008536F5">
              <w:t>of</w:t>
            </w:r>
            <w:r w:rsidRPr="008536F5">
              <w:rPr>
                <w:spacing w:val="-3"/>
              </w:rPr>
              <w:t xml:space="preserve"> </w:t>
            </w:r>
            <w:r w:rsidRPr="008536F5">
              <w:t>the</w:t>
            </w:r>
            <w:r w:rsidRPr="008536F5">
              <w:rPr>
                <w:spacing w:val="-2"/>
              </w:rPr>
              <w:t xml:space="preserve"> </w:t>
            </w:r>
            <w:r w:rsidRPr="008536F5">
              <w:t>final</w:t>
            </w:r>
            <w:r w:rsidRPr="008536F5">
              <w:rPr>
                <w:spacing w:val="-3"/>
              </w:rPr>
              <w:t xml:space="preserve"> </w:t>
            </w:r>
            <w:r w:rsidRPr="008536F5">
              <w:t>product</w:t>
            </w:r>
          </w:p>
        </w:tc>
      </w:tr>
      <w:tr w:rsidR="00E617C8" w14:paraId="649AB46B" w14:textId="77777777" w:rsidTr="00F94208">
        <w:trPr>
          <w:trHeight w:val="283"/>
        </w:trPr>
        <w:tc>
          <w:tcPr>
            <w:tcW w:w="670" w:type="dxa"/>
          </w:tcPr>
          <w:p w14:paraId="549D42BE" w14:textId="77777777" w:rsidR="00E617C8" w:rsidRPr="00302FF6" w:rsidRDefault="00E617C8" w:rsidP="00481BE9">
            <w:pPr>
              <w:jc w:val="center"/>
              <w:rPr>
                <w:b/>
                <w:bCs/>
                <w:sz w:val="22"/>
                <w:szCs w:val="22"/>
              </w:rPr>
            </w:pPr>
            <w:r w:rsidRPr="00302FF6">
              <w:rPr>
                <w:b/>
                <w:bCs/>
                <w:sz w:val="22"/>
                <w:szCs w:val="22"/>
              </w:rPr>
              <w:t>CO5</w:t>
            </w:r>
          </w:p>
        </w:tc>
        <w:tc>
          <w:tcPr>
            <w:tcW w:w="9820" w:type="dxa"/>
          </w:tcPr>
          <w:p w14:paraId="30165A80" w14:textId="77777777" w:rsidR="00E617C8" w:rsidRPr="0051318C" w:rsidRDefault="00E617C8" w:rsidP="00481BE9">
            <w:pPr>
              <w:rPr>
                <w:sz w:val="22"/>
                <w:szCs w:val="22"/>
              </w:rPr>
            </w:pPr>
            <w:r w:rsidRPr="008536F5">
              <w:t>Evaluate</w:t>
            </w:r>
            <w:r w:rsidRPr="008536F5">
              <w:rPr>
                <w:spacing w:val="-6"/>
              </w:rPr>
              <w:t xml:space="preserve"> </w:t>
            </w:r>
            <w:r w:rsidRPr="008536F5">
              <w:t>the</w:t>
            </w:r>
            <w:r w:rsidRPr="008536F5">
              <w:rPr>
                <w:spacing w:val="-6"/>
              </w:rPr>
              <w:t xml:space="preserve"> </w:t>
            </w:r>
            <w:r w:rsidRPr="008536F5">
              <w:t>steps</w:t>
            </w:r>
            <w:r w:rsidRPr="008536F5">
              <w:rPr>
                <w:spacing w:val="-5"/>
              </w:rPr>
              <w:t xml:space="preserve"> </w:t>
            </w:r>
            <w:r w:rsidRPr="008536F5">
              <w:t>involved</w:t>
            </w:r>
            <w:r w:rsidRPr="008536F5">
              <w:rPr>
                <w:spacing w:val="-6"/>
              </w:rPr>
              <w:t xml:space="preserve"> </w:t>
            </w:r>
            <w:r w:rsidRPr="008536F5">
              <w:t>in</w:t>
            </w:r>
            <w:r w:rsidRPr="008536F5">
              <w:rPr>
                <w:spacing w:val="-5"/>
              </w:rPr>
              <w:t xml:space="preserve"> </w:t>
            </w:r>
            <w:r w:rsidRPr="008536F5">
              <w:t>the</w:t>
            </w:r>
            <w:r w:rsidRPr="008536F5">
              <w:rPr>
                <w:spacing w:val="-3"/>
              </w:rPr>
              <w:t xml:space="preserve"> </w:t>
            </w:r>
            <w:r w:rsidRPr="008536F5">
              <w:t>process</w:t>
            </w:r>
            <w:r w:rsidRPr="008536F5">
              <w:rPr>
                <w:spacing w:val="-5"/>
              </w:rPr>
              <w:t xml:space="preserve"> </w:t>
            </w:r>
            <w:r w:rsidRPr="008536F5">
              <w:t>and</w:t>
            </w:r>
            <w:r w:rsidRPr="008536F5">
              <w:rPr>
                <w:spacing w:val="-6"/>
              </w:rPr>
              <w:t xml:space="preserve"> </w:t>
            </w:r>
            <w:r w:rsidRPr="008536F5">
              <w:t>improve</w:t>
            </w:r>
            <w:r w:rsidRPr="008536F5">
              <w:rPr>
                <w:spacing w:val="-2"/>
              </w:rPr>
              <w:t xml:space="preserve"> </w:t>
            </w:r>
            <w:r w:rsidRPr="008536F5">
              <w:t>existing</w:t>
            </w:r>
            <w:r w:rsidRPr="008536F5">
              <w:rPr>
                <w:spacing w:val="-6"/>
              </w:rPr>
              <w:t xml:space="preserve"> </w:t>
            </w:r>
            <w:r w:rsidRPr="008536F5">
              <w:t>technologies</w:t>
            </w:r>
            <w:r w:rsidRPr="008536F5">
              <w:rPr>
                <w:spacing w:val="-3"/>
              </w:rPr>
              <w:t xml:space="preserve"> </w:t>
            </w:r>
            <w:r w:rsidRPr="008536F5">
              <w:t>or</w:t>
            </w:r>
            <w:r w:rsidRPr="008536F5">
              <w:rPr>
                <w:spacing w:val="-5"/>
              </w:rPr>
              <w:t xml:space="preserve"> </w:t>
            </w:r>
            <w:r w:rsidRPr="008536F5">
              <w:t>develop</w:t>
            </w:r>
            <w:r w:rsidRPr="008536F5">
              <w:rPr>
                <w:spacing w:val="-4"/>
              </w:rPr>
              <w:t xml:space="preserve"> </w:t>
            </w:r>
            <w:r w:rsidRPr="008536F5">
              <w:t>newer</w:t>
            </w:r>
            <w:r w:rsidRPr="008536F5">
              <w:rPr>
                <w:spacing w:val="-52"/>
              </w:rPr>
              <w:t xml:space="preserve"> </w:t>
            </w:r>
            <w:r w:rsidRPr="008536F5">
              <w:t>technologies</w:t>
            </w:r>
          </w:p>
        </w:tc>
      </w:tr>
      <w:tr w:rsidR="00E617C8" w14:paraId="53EF1748" w14:textId="77777777" w:rsidTr="00F94208">
        <w:trPr>
          <w:trHeight w:val="283"/>
        </w:trPr>
        <w:tc>
          <w:tcPr>
            <w:tcW w:w="670" w:type="dxa"/>
          </w:tcPr>
          <w:p w14:paraId="1E08577F" w14:textId="77777777" w:rsidR="00E617C8" w:rsidRPr="00302FF6" w:rsidRDefault="00E617C8" w:rsidP="00481BE9">
            <w:pPr>
              <w:jc w:val="center"/>
              <w:rPr>
                <w:b/>
                <w:bCs/>
                <w:sz w:val="22"/>
                <w:szCs w:val="22"/>
              </w:rPr>
            </w:pPr>
            <w:r w:rsidRPr="00302FF6">
              <w:rPr>
                <w:b/>
                <w:bCs/>
                <w:sz w:val="22"/>
                <w:szCs w:val="22"/>
              </w:rPr>
              <w:t>CO6</w:t>
            </w:r>
          </w:p>
        </w:tc>
        <w:tc>
          <w:tcPr>
            <w:tcW w:w="9820" w:type="dxa"/>
          </w:tcPr>
          <w:p w14:paraId="411168D2" w14:textId="77777777" w:rsidR="00E617C8" w:rsidRPr="0051318C" w:rsidRDefault="00E617C8" w:rsidP="00481BE9">
            <w:pPr>
              <w:rPr>
                <w:sz w:val="22"/>
                <w:szCs w:val="22"/>
              </w:rPr>
            </w:pPr>
            <w:r w:rsidRPr="008536F5">
              <w:t>Design</w:t>
            </w:r>
            <w:r w:rsidRPr="008536F5">
              <w:rPr>
                <w:spacing w:val="22"/>
              </w:rPr>
              <w:t xml:space="preserve"> </w:t>
            </w:r>
            <w:r w:rsidRPr="008536F5">
              <w:t>and</w:t>
            </w:r>
            <w:r w:rsidRPr="008536F5">
              <w:rPr>
                <w:spacing w:val="23"/>
              </w:rPr>
              <w:t xml:space="preserve"> </w:t>
            </w:r>
            <w:r w:rsidRPr="008536F5">
              <w:t>create</w:t>
            </w:r>
            <w:r w:rsidRPr="008536F5">
              <w:rPr>
                <w:spacing w:val="23"/>
              </w:rPr>
              <w:t xml:space="preserve"> </w:t>
            </w:r>
            <w:r w:rsidRPr="008536F5">
              <w:t>newer</w:t>
            </w:r>
            <w:r w:rsidRPr="008536F5">
              <w:rPr>
                <w:spacing w:val="23"/>
              </w:rPr>
              <w:t xml:space="preserve"> </w:t>
            </w:r>
            <w:r w:rsidRPr="008536F5">
              <w:t>process</w:t>
            </w:r>
            <w:r w:rsidRPr="008536F5">
              <w:rPr>
                <w:spacing w:val="23"/>
              </w:rPr>
              <w:t xml:space="preserve"> </w:t>
            </w:r>
            <w:r w:rsidRPr="008536F5">
              <w:t>and</w:t>
            </w:r>
            <w:r w:rsidRPr="008536F5">
              <w:rPr>
                <w:spacing w:val="22"/>
              </w:rPr>
              <w:t xml:space="preserve"> </w:t>
            </w:r>
            <w:r w:rsidRPr="008536F5">
              <w:t>products</w:t>
            </w:r>
            <w:r w:rsidRPr="008536F5">
              <w:rPr>
                <w:spacing w:val="21"/>
              </w:rPr>
              <w:t xml:space="preserve"> </w:t>
            </w:r>
            <w:r w:rsidRPr="008536F5">
              <w:t>that</w:t>
            </w:r>
            <w:r w:rsidRPr="008536F5">
              <w:rPr>
                <w:spacing w:val="23"/>
              </w:rPr>
              <w:t xml:space="preserve"> </w:t>
            </w:r>
            <w:r w:rsidRPr="008536F5">
              <w:t>are</w:t>
            </w:r>
            <w:r w:rsidRPr="008536F5">
              <w:rPr>
                <w:spacing w:val="23"/>
              </w:rPr>
              <w:t xml:space="preserve"> </w:t>
            </w:r>
            <w:r w:rsidRPr="008536F5">
              <w:t>better</w:t>
            </w:r>
            <w:r w:rsidRPr="008536F5">
              <w:rPr>
                <w:spacing w:val="24"/>
              </w:rPr>
              <w:t xml:space="preserve"> </w:t>
            </w:r>
            <w:r w:rsidRPr="008536F5">
              <w:t>economically,</w:t>
            </w:r>
            <w:r w:rsidRPr="008536F5">
              <w:rPr>
                <w:spacing w:val="23"/>
              </w:rPr>
              <w:t xml:space="preserve"> </w:t>
            </w:r>
            <w:r w:rsidRPr="008536F5">
              <w:t>nutritionally</w:t>
            </w:r>
            <w:r w:rsidRPr="008536F5">
              <w:rPr>
                <w:spacing w:val="20"/>
              </w:rPr>
              <w:t xml:space="preserve"> </w:t>
            </w:r>
            <w:r w:rsidRPr="008536F5">
              <w:t>or</w:t>
            </w:r>
            <w:r w:rsidRPr="008536F5">
              <w:rPr>
                <w:spacing w:val="-52"/>
              </w:rPr>
              <w:t xml:space="preserve"> </w:t>
            </w:r>
            <w:r w:rsidRPr="008536F5">
              <w:t>technologically.</w:t>
            </w:r>
          </w:p>
        </w:tc>
      </w:tr>
    </w:tbl>
    <w:p w14:paraId="165CFA94"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5E219E8A" w14:textId="77777777" w:rsidTr="00E56E00">
        <w:trPr>
          <w:jc w:val="center"/>
        </w:trPr>
        <w:tc>
          <w:tcPr>
            <w:tcW w:w="6385" w:type="dxa"/>
            <w:gridSpan w:val="8"/>
          </w:tcPr>
          <w:p w14:paraId="0805B5F1"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52262D7D" w14:textId="77777777" w:rsidTr="00E56E00">
        <w:trPr>
          <w:jc w:val="center"/>
        </w:trPr>
        <w:tc>
          <w:tcPr>
            <w:tcW w:w="1140" w:type="dxa"/>
          </w:tcPr>
          <w:p w14:paraId="4ACBF29E"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D27731D" w14:textId="77777777" w:rsidR="00E617C8" w:rsidRPr="0051318C" w:rsidRDefault="00E617C8" w:rsidP="00D54806">
            <w:pPr>
              <w:jc w:val="center"/>
              <w:rPr>
                <w:b/>
                <w:sz w:val="22"/>
                <w:szCs w:val="22"/>
              </w:rPr>
            </w:pPr>
            <w:r w:rsidRPr="0051318C">
              <w:rPr>
                <w:b/>
                <w:sz w:val="22"/>
                <w:szCs w:val="22"/>
              </w:rPr>
              <w:t>R</w:t>
            </w:r>
          </w:p>
        </w:tc>
        <w:tc>
          <w:tcPr>
            <w:tcW w:w="708" w:type="dxa"/>
          </w:tcPr>
          <w:p w14:paraId="3D77DF99" w14:textId="77777777" w:rsidR="00E617C8" w:rsidRPr="0051318C" w:rsidRDefault="00E617C8" w:rsidP="00D54806">
            <w:pPr>
              <w:jc w:val="center"/>
              <w:rPr>
                <w:b/>
                <w:sz w:val="22"/>
                <w:szCs w:val="22"/>
              </w:rPr>
            </w:pPr>
            <w:r w:rsidRPr="0051318C">
              <w:rPr>
                <w:b/>
                <w:sz w:val="22"/>
                <w:szCs w:val="22"/>
              </w:rPr>
              <w:t>U</w:t>
            </w:r>
          </w:p>
        </w:tc>
        <w:tc>
          <w:tcPr>
            <w:tcW w:w="709" w:type="dxa"/>
          </w:tcPr>
          <w:p w14:paraId="3AC9D609" w14:textId="77777777" w:rsidR="00E617C8" w:rsidRPr="0051318C" w:rsidRDefault="00E617C8" w:rsidP="00D54806">
            <w:pPr>
              <w:jc w:val="center"/>
              <w:rPr>
                <w:b/>
                <w:sz w:val="22"/>
                <w:szCs w:val="22"/>
              </w:rPr>
            </w:pPr>
            <w:r w:rsidRPr="0051318C">
              <w:rPr>
                <w:b/>
                <w:sz w:val="22"/>
                <w:szCs w:val="22"/>
              </w:rPr>
              <w:t>A</w:t>
            </w:r>
          </w:p>
        </w:tc>
        <w:tc>
          <w:tcPr>
            <w:tcW w:w="709" w:type="dxa"/>
          </w:tcPr>
          <w:p w14:paraId="6C24EEDC" w14:textId="77777777" w:rsidR="00E617C8" w:rsidRPr="0051318C" w:rsidRDefault="00E617C8" w:rsidP="00D54806">
            <w:pPr>
              <w:jc w:val="center"/>
              <w:rPr>
                <w:b/>
                <w:sz w:val="22"/>
                <w:szCs w:val="22"/>
              </w:rPr>
            </w:pPr>
            <w:r w:rsidRPr="0051318C">
              <w:rPr>
                <w:b/>
                <w:sz w:val="22"/>
                <w:szCs w:val="22"/>
              </w:rPr>
              <w:t>An</w:t>
            </w:r>
          </w:p>
        </w:tc>
        <w:tc>
          <w:tcPr>
            <w:tcW w:w="709" w:type="dxa"/>
          </w:tcPr>
          <w:p w14:paraId="5FEC54B9" w14:textId="77777777" w:rsidR="00E617C8" w:rsidRPr="0051318C" w:rsidRDefault="00E617C8" w:rsidP="00D54806">
            <w:pPr>
              <w:jc w:val="center"/>
              <w:rPr>
                <w:b/>
                <w:sz w:val="22"/>
                <w:szCs w:val="22"/>
              </w:rPr>
            </w:pPr>
            <w:r w:rsidRPr="0051318C">
              <w:rPr>
                <w:b/>
                <w:sz w:val="22"/>
                <w:szCs w:val="22"/>
              </w:rPr>
              <w:t>E</w:t>
            </w:r>
          </w:p>
        </w:tc>
        <w:tc>
          <w:tcPr>
            <w:tcW w:w="708" w:type="dxa"/>
          </w:tcPr>
          <w:p w14:paraId="087B1F24" w14:textId="77777777" w:rsidR="00E617C8" w:rsidRPr="0051318C" w:rsidRDefault="00E617C8" w:rsidP="00D54806">
            <w:pPr>
              <w:jc w:val="center"/>
              <w:rPr>
                <w:b/>
                <w:sz w:val="22"/>
                <w:szCs w:val="22"/>
              </w:rPr>
            </w:pPr>
            <w:r w:rsidRPr="0051318C">
              <w:rPr>
                <w:b/>
                <w:sz w:val="22"/>
                <w:szCs w:val="22"/>
              </w:rPr>
              <w:t>C</w:t>
            </w:r>
          </w:p>
        </w:tc>
        <w:tc>
          <w:tcPr>
            <w:tcW w:w="993" w:type="dxa"/>
          </w:tcPr>
          <w:p w14:paraId="76666B10" w14:textId="77777777" w:rsidR="00E617C8" w:rsidRPr="0051318C" w:rsidRDefault="00E617C8" w:rsidP="00D54806">
            <w:pPr>
              <w:jc w:val="center"/>
              <w:rPr>
                <w:b/>
                <w:sz w:val="22"/>
                <w:szCs w:val="22"/>
              </w:rPr>
            </w:pPr>
            <w:r w:rsidRPr="0051318C">
              <w:rPr>
                <w:b/>
                <w:sz w:val="22"/>
                <w:szCs w:val="22"/>
              </w:rPr>
              <w:t>Total</w:t>
            </w:r>
          </w:p>
        </w:tc>
      </w:tr>
      <w:tr w:rsidR="00E617C8" w:rsidRPr="0051318C" w14:paraId="4204D06D" w14:textId="77777777" w:rsidTr="009B7699">
        <w:trPr>
          <w:jc w:val="center"/>
        </w:trPr>
        <w:tc>
          <w:tcPr>
            <w:tcW w:w="1140" w:type="dxa"/>
          </w:tcPr>
          <w:p w14:paraId="1DABE4D0" w14:textId="77777777" w:rsidR="00E617C8" w:rsidRPr="00302FF6" w:rsidRDefault="00E617C8" w:rsidP="00D54806">
            <w:pPr>
              <w:jc w:val="center"/>
              <w:rPr>
                <w:b/>
                <w:bCs/>
                <w:sz w:val="22"/>
                <w:szCs w:val="22"/>
              </w:rPr>
            </w:pPr>
            <w:r w:rsidRPr="00302FF6">
              <w:rPr>
                <w:b/>
                <w:bCs/>
                <w:sz w:val="22"/>
                <w:szCs w:val="22"/>
              </w:rPr>
              <w:t>CO1</w:t>
            </w:r>
          </w:p>
        </w:tc>
        <w:tc>
          <w:tcPr>
            <w:tcW w:w="709" w:type="dxa"/>
          </w:tcPr>
          <w:p w14:paraId="6675AF37" w14:textId="77777777" w:rsidR="00E617C8" w:rsidRPr="0051318C" w:rsidRDefault="00E617C8" w:rsidP="009B7699">
            <w:pPr>
              <w:jc w:val="center"/>
              <w:rPr>
                <w:sz w:val="22"/>
                <w:szCs w:val="22"/>
              </w:rPr>
            </w:pPr>
            <w:r>
              <w:rPr>
                <w:sz w:val="22"/>
                <w:szCs w:val="22"/>
              </w:rPr>
              <w:t>1</w:t>
            </w:r>
          </w:p>
        </w:tc>
        <w:tc>
          <w:tcPr>
            <w:tcW w:w="708" w:type="dxa"/>
          </w:tcPr>
          <w:p w14:paraId="4BCFBEE6" w14:textId="77777777" w:rsidR="00E617C8" w:rsidRPr="0051318C" w:rsidRDefault="00E617C8" w:rsidP="009B7699">
            <w:pPr>
              <w:jc w:val="center"/>
              <w:rPr>
                <w:sz w:val="22"/>
                <w:szCs w:val="22"/>
              </w:rPr>
            </w:pPr>
            <w:r>
              <w:rPr>
                <w:sz w:val="22"/>
                <w:szCs w:val="22"/>
              </w:rPr>
              <w:t>13</w:t>
            </w:r>
          </w:p>
        </w:tc>
        <w:tc>
          <w:tcPr>
            <w:tcW w:w="709" w:type="dxa"/>
          </w:tcPr>
          <w:p w14:paraId="7BDB694C" w14:textId="77777777" w:rsidR="00E617C8" w:rsidRPr="00EF0E0E" w:rsidRDefault="00E617C8" w:rsidP="009B7699">
            <w:pPr>
              <w:jc w:val="center"/>
              <w:rPr>
                <w:sz w:val="22"/>
                <w:szCs w:val="22"/>
              </w:rPr>
            </w:pPr>
          </w:p>
        </w:tc>
        <w:tc>
          <w:tcPr>
            <w:tcW w:w="709" w:type="dxa"/>
          </w:tcPr>
          <w:p w14:paraId="2B639075" w14:textId="77777777" w:rsidR="00E617C8" w:rsidRPr="00EF0E0E" w:rsidRDefault="00E617C8" w:rsidP="009B7699">
            <w:pPr>
              <w:jc w:val="center"/>
              <w:rPr>
                <w:sz w:val="22"/>
                <w:szCs w:val="22"/>
              </w:rPr>
            </w:pPr>
          </w:p>
        </w:tc>
        <w:tc>
          <w:tcPr>
            <w:tcW w:w="709" w:type="dxa"/>
          </w:tcPr>
          <w:p w14:paraId="25A9981F" w14:textId="77777777" w:rsidR="00E617C8" w:rsidRPr="00EF0E0E" w:rsidRDefault="00E617C8" w:rsidP="009B7699">
            <w:pPr>
              <w:jc w:val="center"/>
              <w:rPr>
                <w:sz w:val="22"/>
                <w:szCs w:val="22"/>
              </w:rPr>
            </w:pPr>
          </w:p>
        </w:tc>
        <w:tc>
          <w:tcPr>
            <w:tcW w:w="708" w:type="dxa"/>
          </w:tcPr>
          <w:p w14:paraId="763D98E7" w14:textId="77777777" w:rsidR="00E617C8" w:rsidRPr="00EF0E0E" w:rsidRDefault="00E617C8" w:rsidP="009B7699">
            <w:pPr>
              <w:jc w:val="center"/>
              <w:rPr>
                <w:sz w:val="22"/>
                <w:szCs w:val="22"/>
              </w:rPr>
            </w:pPr>
          </w:p>
        </w:tc>
        <w:tc>
          <w:tcPr>
            <w:tcW w:w="993" w:type="dxa"/>
          </w:tcPr>
          <w:p w14:paraId="341FC63D" w14:textId="77777777" w:rsidR="00E617C8" w:rsidRPr="0051318C" w:rsidRDefault="00E617C8" w:rsidP="009B7699">
            <w:pPr>
              <w:jc w:val="center"/>
              <w:rPr>
                <w:sz w:val="22"/>
                <w:szCs w:val="22"/>
              </w:rPr>
            </w:pPr>
            <w:r>
              <w:rPr>
                <w:sz w:val="22"/>
                <w:szCs w:val="22"/>
              </w:rPr>
              <w:t>14</w:t>
            </w:r>
          </w:p>
        </w:tc>
      </w:tr>
      <w:tr w:rsidR="00E617C8" w:rsidRPr="0051318C" w14:paraId="638EAC05" w14:textId="77777777" w:rsidTr="009B7699">
        <w:trPr>
          <w:jc w:val="center"/>
        </w:trPr>
        <w:tc>
          <w:tcPr>
            <w:tcW w:w="1140" w:type="dxa"/>
          </w:tcPr>
          <w:p w14:paraId="4DBCBD43" w14:textId="77777777" w:rsidR="00E617C8" w:rsidRPr="00302FF6" w:rsidRDefault="00E617C8" w:rsidP="00D54806">
            <w:pPr>
              <w:jc w:val="center"/>
              <w:rPr>
                <w:b/>
                <w:bCs/>
                <w:sz w:val="22"/>
                <w:szCs w:val="22"/>
              </w:rPr>
            </w:pPr>
            <w:r w:rsidRPr="00302FF6">
              <w:rPr>
                <w:b/>
                <w:bCs/>
                <w:sz w:val="22"/>
                <w:szCs w:val="22"/>
              </w:rPr>
              <w:t>CO2</w:t>
            </w:r>
          </w:p>
        </w:tc>
        <w:tc>
          <w:tcPr>
            <w:tcW w:w="709" w:type="dxa"/>
          </w:tcPr>
          <w:p w14:paraId="5CB5A11C" w14:textId="77777777" w:rsidR="00E617C8" w:rsidRPr="0051318C" w:rsidRDefault="00E617C8" w:rsidP="009B7699">
            <w:pPr>
              <w:jc w:val="center"/>
              <w:rPr>
                <w:sz w:val="22"/>
                <w:szCs w:val="22"/>
              </w:rPr>
            </w:pPr>
            <w:r>
              <w:rPr>
                <w:sz w:val="22"/>
                <w:szCs w:val="22"/>
              </w:rPr>
              <w:t>1</w:t>
            </w:r>
          </w:p>
        </w:tc>
        <w:tc>
          <w:tcPr>
            <w:tcW w:w="708" w:type="dxa"/>
          </w:tcPr>
          <w:p w14:paraId="3EF28CFC" w14:textId="77777777" w:rsidR="00E617C8" w:rsidRPr="0051318C" w:rsidRDefault="00E617C8" w:rsidP="009B7699">
            <w:pPr>
              <w:jc w:val="center"/>
              <w:rPr>
                <w:sz w:val="22"/>
                <w:szCs w:val="22"/>
              </w:rPr>
            </w:pPr>
            <w:r>
              <w:rPr>
                <w:sz w:val="22"/>
                <w:szCs w:val="22"/>
              </w:rPr>
              <w:t>3</w:t>
            </w:r>
          </w:p>
        </w:tc>
        <w:tc>
          <w:tcPr>
            <w:tcW w:w="709" w:type="dxa"/>
          </w:tcPr>
          <w:p w14:paraId="7A1762E7" w14:textId="77777777" w:rsidR="00E617C8" w:rsidRPr="00EF0E0E" w:rsidRDefault="00E617C8" w:rsidP="009B7699">
            <w:pPr>
              <w:jc w:val="center"/>
              <w:rPr>
                <w:sz w:val="22"/>
                <w:szCs w:val="22"/>
              </w:rPr>
            </w:pPr>
          </w:p>
        </w:tc>
        <w:tc>
          <w:tcPr>
            <w:tcW w:w="709" w:type="dxa"/>
          </w:tcPr>
          <w:p w14:paraId="6E3A436F" w14:textId="77777777" w:rsidR="00E617C8" w:rsidRPr="00EF0E0E" w:rsidRDefault="00E617C8" w:rsidP="009B7699">
            <w:pPr>
              <w:jc w:val="center"/>
              <w:rPr>
                <w:sz w:val="22"/>
                <w:szCs w:val="22"/>
              </w:rPr>
            </w:pPr>
            <w:r w:rsidRPr="00EF0E0E">
              <w:rPr>
                <w:sz w:val="22"/>
                <w:szCs w:val="22"/>
              </w:rPr>
              <w:t>15</w:t>
            </w:r>
          </w:p>
        </w:tc>
        <w:tc>
          <w:tcPr>
            <w:tcW w:w="709" w:type="dxa"/>
          </w:tcPr>
          <w:p w14:paraId="4C39DB8E" w14:textId="77777777" w:rsidR="00E617C8" w:rsidRPr="00EF0E0E" w:rsidRDefault="00E617C8" w:rsidP="009B7699">
            <w:pPr>
              <w:jc w:val="center"/>
              <w:rPr>
                <w:sz w:val="22"/>
                <w:szCs w:val="22"/>
              </w:rPr>
            </w:pPr>
          </w:p>
        </w:tc>
        <w:tc>
          <w:tcPr>
            <w:tcW w:w="708" w:type="dxa"/>
          </w:tcPr>
          <w:p w14:paraId="62A8B585" w14:textId="77777777" w:rsidR="00E617C8" w:rsidRPr="00EF0E0E" w:rsidRDefault="00E617C8" w:rsidP="009B7699">
            <w:pPr>
              <w:jc w:val="center"/>
              <w:rPr>
                <w:sz w:val="22"/>
                <w:szCs w:val="22"/>
              </w:rPr>
            </w:pPr>
          </w:p>
        </w:tc>
        <w:tc>
          <w:tcPr>
            <w:tcW w:w="993" w:type="dxa"/>
          </w:tcPr>
          <w:p w14:paraId="7D488E79" w14:textId="77777777" w:rsidR="00E617C8" w:rsidRPr="0051318C" w:rsidRDefault="00E617C8" w:rsidP="009B7699">
            <w:pPr>
              <w:jc w:val="center"/>
              <w:rPr>
                <w:sz w:val="22"/>
                <w:szCs w:val="22"/>
              </w:rPr>
            </w:pPr>
            <w:r>
              <w:rPr>
                <w:sz w:val="22"/>
                <w:szCs w:val="22"/>
              </w:rPr>
              <w:t>19</w:t>
            </w:r>
          </w:p>
        </w:tc>
      </w:tr>
      <w:tr w:rsidR="00E617C8" w:rsidRPr="0051318C" w14:paraId="18EF197B" w14:textId="77777777" w:rsidTr="009B7699">
        <w:trPr>
          <w:jc w:val="center"/>
        </w:trPr>
        <w:tc>
          <w:tcPr>
            <w:tcW w:w="1140" w:type="dxa"/>
          </w:tcPr>
          <w:p w14:paraId="736A2397" w14:textId="77777777" w:rsidR="00E617C8" w:rsidRPr="00302FF6" w:rsidRDefault="00E617C8" w:rsidP="00D54806">
            <w:pPr>
              <w:jc w:val="center"/>
              <w:rPr>
                <w:b/>
                <w:bCs/>
                <w:sz w:val="22"/>
                <w:szCs w:val="22"/>
              </w:rPr>
            </w:pPr>
            <w:r w:rsidRPr="00302FF6">
              <w:rPr>
                <w:b/>
                <w:bCs/>
                <w:sz w:val="22"/>
                <w:szCs w:val="22"/>
              </w:rPr>
              <w:t>CO3</w:t>
            </w:r>
          </w:p>
        </w:tc>
        <w:tc>
          <w:tcPr>
            <w:tcW w:w="709" w:type="dxa"/>
          </w:tcPr>
          <w:p w14:paraId="49E447A6" w14:textId="77777777" w:rsidR="00E617C8" w:rsidRPr="0051318C" w:rsidRDefault="00E617C8" w:rsidP="009B7699">
            <w:pPr>
              <w:jc w:val="center"/>
              <w:rPr>
                <w:sz w:val="22"/>
                <w:szCs w:val="22"/>
              </w:rPr>
            </w:pPr>
          </w:p>
        </w:tc>
        <w:tc>
          <w:tcPr>
            <w:tcW w:w="708" w:type="dxa"/>
          </w:tcPr>
          <w:p w14:paraId="559D8571" w14:textId="77777777" w:rsidR="00E617C8" w:rsidRPr="0051318C" w:rsidRDefault="00E617C8" w:rsidP="009B7699">
            <w:pPr>
              <w:jc w:val="center"/>
              <w:rPr>
                <w:sz w:val="22"/>
                <w:szCs w:val="22"/>
              </w:rPr>
            </w:pPr>
            <w:r>
              <w:rPr>
                <w:sz w:val="22"/>
                <w:szCs w:val="22"/>
              </w:rPr>
              <w:t>13</w:t>
            </w:r>
          </w:p>
        </w:tc>
        <w:tc>
          <w:tcPr>
            <w:tcW w:w="709" w:type="dxa"/>
          </w:tcPr>
          <w:p w14:paraId="17152D99" w14:textId="77777777" w:rsidR="00E617C8" w:rsidRPr="00EF0E0E" w:rsidRDefault="00E617C8" w:rsidP="009B7699">
            <w:pPr>
              <w:jc w:val="center"/>
              <w:rPr>
                <w:sz w:val="22"/>
                <w:szCs w:val="22"/>
              </w:rPr>
            </w:pPr>
          </w:p>
        </w:tc>
        <w:tc>
          <w:tcPr>
            <w:tcW w:w="709" w:type="dxa"/>
          </w:tcPr>
          <w:p w14:paraId="22830F7D" w14:textId="77777777" w:rsidR="00E617C8" w:rsidRPr="00EF0E0E" w:rsidRDefault="00E617C8" w:rsidP="009B7699">
            <w:pPr>
              <w:jc w:val="center"/>
              <w:rPr>
                <w:sz w:val="22"/>
                <w:szCs w:val="22"/>
              </w:rPr>
            </w:pPr>
          </w:p>
        </w:tc>
        <w:tc>
          <w:tcPr>
            <w:tcW w:w="709" w:type="dxa"/>
          </w:tcPr>
          <w:p w14:paraId="18F5FE23" w14:textId="77777777" w:rsidR="00E617C8" w:rsidRPr="00EF0E0E" w:rsidRDefault="00E617C8" w:rsidP="009B7699">
            <w:pPr>
              <w:jc w:val="center"/>
              <w:rPr>
                <w:sz w:val="22"/>
                <w:szCs w:val="22"/>
              </w:rPr>
            </w:pPr>
          </w:p>
        </w:tc>
        <w:tc>
          <w:tcPr>
            <w:tcW w:w="708" w:type="dxa"/>
          </w:tcPr>
          <w:p w14:paraId="30234262" w14:textId="77777777" w:rsidR="00E617C8" w:rsidRPr="00EF0E0E" w:rsidRDefault="00E617C8" w:rsidP="009B7699">
            <w:pPr>
              <w:jc w:val="center"/>
              <w:rPr>
                <w:sz w:val="22"/>
                <w:szCs w:val="22"/>
              </w:rPr>
            </w:pPr>
          </w:p>
        </w:tc>
        <w:tc>
          <w:tcPr>
            <w:tcW w:w="993" w:type="dxa"/>
          </w:tcPr>
          <w:p w14:paraId="53B66FE2" w14:textId="77777777" w:rsidR="00E617C8" w:rsidRPr="0051318C" w:rsidRDefault="00E617C8" w:rsidP="009B7699">
            <w:pPr>
              <w:jc w:val="center"/>
              <w:rPr>
                <w:sz w:val="22"/>
                <w:szCs w:val="22"/>
              </w:rPr>
            </w:pPr>
            <w:r>
              <w:rPr>
                <w:sz w:val="22"/>
                <w:szCs w:val="22"/>
              </w:rPr>
              <w:t>13</w:t>
            </w:r>
          </w:p>
        </w:tc>
      </w:tr>
      <w:tr w:rsidR="00E617C8" w:rsidRPr="0051318C" w14:paraId="3A482279" w14:textId="77777777" w:rsidTr="009B7699">
        <w:trPr>
          <w:jc w:val="center"/>
        </w:trPr>
        <w:tc>
          <w:tcPr>
            <w:tcW w:w="1140" w:type="dxa"/>
          </w:tcPr>
          <w:p w14:paraId="27B13823" w14:textId="77777777" w:rsidR="00E617C8" w:rsidRPr="00302FF6" w:rsidRDefault="00E617C8" w:rsidP="00D54806">
            <w:pPr>
              <w:jc w:val="center"/>
              <w:rPr>
                <w:b/>
                <w:bCs/>
                <w:sz w:val="22"/>
                <w:szCs w:val="22"/>
              </w:rPr>
            </w:pPr>
            <w:r w:rsidRPr="00302FF6">
              <w:rPr>
                <w:b/>
                <w:bCs/>
                <w:sz w:val="22"/>
                <w:szCs w:val="22"/>
              </w:rPr>
              <w:t>CO4</w:t>
            </w:r>
          </w:p>
        </w:tc>
        <w:tc>
          <w:tcPr>
            <w:tcW w:w="709" w:type="dxa"/>
          </w:tcPr>
          <w:p w14:paraId="54C34FE2" w14:textId="77777777" w:rsidR="00E617C8" w:rsidRPr="0051318C" w:rsidRDefault="00E617C8" w:rsidP="009B7699">
            <w:pPr>
              <w:jc w:val="center"/>
              <w:rPr>
                <w:sz w:val="22"/>
                <w:szCs w:val="22"/>
              </w:rPr>
            </w:pPr>
            <w:r>
              <w:rPr>
                <w:sz w:val="22"/>
                <w:szCs w:val="22"/>
              </w:rPr>
              <w:t>1</w:t>
            </w:r>
          </w:p>
        </w:tc>
        <w:tc>
          <w:tcPr>
            <w:tcW w:w="708" w:type="dxa"/>
          </w:tcPr>
          <w:p w14:paraId="63DC81A4" w14:textId="77777777" w:rsidR="00E617C8" w:rsidRPr="0051318C" w:rsidRDefault="00E617C8" w:rsidP="009B7699">
            <w:pPr>
              <w:jc w:val="center"/>
              <w:rPr>
                <w:sz w:val="22"/>
                <w:szCs w:val="22"/>
              </w:rPr>
            </w:pPr>
            <w:r>
              <w:rPr>
                <w:sz w:val="22"/>
                <w:szCs w:val="22"/>
              </w:rPr>
              <w:t>3+3</w:t>
            </w:r>
          </w:p>
        </w:tc>
        <w:tc>
          <w:tcPr>
            <w:tcW w:w="709" w:type="dxa"/>
          </w:tcPr>
          <w:p w14:paraId="1D666A0A" w14:textId="77777777" w:rsidR="00E617C8" w:rsidRPr="00EF0E0E" w:rsidRDefault="00E617C8" w:rsidP="009B7699">
            <w:pPr>
              <w:jc w:val="center"/>
              <w:rPr>
                <w:sz w:val="22"/>
                <w:szCs w:val="22"/>
              </w:rPr>
            </w:pPr>
            <w:r w:rsidRPr="00EF0E0E">
              <w:rPr>
                <w:sz w:val="22"/>
                <w:szCs w:val="22"/>
              </w:rPr>
              <w:t>14</w:t>
            </w:r>
          </w:p>
        </w:tc>
        <w:tc>
          <w:tcPr>
            <w:tcW w:w="709" w:type="dxa"/>
          </w:tcPr>
          <w:p w14:paraId="7CFEC5F7" w14:textId="77777777" w:rsidR="00E617C8" w:rsidRPr="00EF0E0E" w:rsidRDefault="00E617C8" w:rsidP="009B7699">
            <w:pPr>
              <w:jc w:val="center"/>
              <w:rPr>
                <w:sz w:val="22"/>
                <w:szCs w:val="22"/>
              </w:rPr>
            </w:pPr>
          </w:p>
        </w:tc>
        <w:tc>
          <w:tcPr>
            <w:tcW w:w="709" w:type="dxa"/>
          </w:tcPr>
          <w:p w14:paraId="54FD87BF" w14:textId="77777777" w:rsidR="00E617C8" w:rsidRPr="00EF0E0E" w:rsidRDefault="00E617C8" w:rsidP="009B7699">
            <w:pPr>
              <w:jc w:val="center"/>
              <w:rPr>
                <w:sz w:val="22"/>
                <w:szCs w:val="22"/>
              </w:rPr>
            </w:pPr>
          </w:p>
        </w:tc>
        <w:tc>
          <w:tcPr>
            <w:tcW w:w="708" w:type="dxa"/>
          </w:tcPr>
          <w:p w14:paraId="1D4D7D56" w14:textId="77777777" w:rsidR="00E617C8" w:rsidRPr="00EF0E0E" w:rsidRDefault="00E617C8" w:rsidP="009B7699">
            <w:pPr>
              <w:jc w:val="center"/>
              <w:rPr>
                <w:sz w:val="22"/>
                <w:szCs w:val="22"/>
              </w:rPr>
            </w:pPr>
          </w:p>
        </w:tc>
        <w:tc>
          <w:tcPr>
            <w:tcW w:w="993" w:type="dxa"/>
          </w:tcPr>
          <w:p w14:paraId="40CE02A4" w14:textId="77777777" w:rsidR="00E617C8" w:rsidRPr="0051318C" w:rsidRDefault="00E617C8" w:rsidP="009B7699">
            <w:pPr>
              <w:jc w:val="center"/>
              <w:rPr>
                <w:sz w:val="22"/>
                <w:szCs w:val="22"/>
              </w:rPr>
            </w:pPr>
            <w:r>
              <w:rPr>
                <w:sz w:val="22"/>
                <w:szCs w:val="22"/>
              </w:rPr>
              <w:t>21</w:t>
            </w:r>
          </w:p>
        </w:tc>
      </w:tr>
      <w:tr w:rsidR="00E617C8" w:rsidRPr="0051318C" w14:paraId="1B0E1ED9" w14:textId="77777777" w:rsidTr="009B7699">
        <w:trPr>
          <w:jc w:val="center"/>
        </w:trPr>
        <w:tc>
          <w:tcPr>
            <w:tcW w:w="1140" w:type="dxa"/>
          </w:tcPr>
          <w:p w14:paraId="7C5F4E13" w14:textId="77777777" w:rsidR="00E617C8" w:rsidRPr="00302FF6" w:rsidRDefault="00E617C8" w:rsidP="00D54806">
            <w:pPr>
              <w:jc w:val="center"/>
              <w:rPr>
                <w:b/>
                <w:bCs/>
                <w:sz w:val="22"/>
                <w:szCs w:val="22"/>
              </w:rPr>
            </w:pPr>
            <w:r w:rsidRPr="00302FF6">
              <w:rPr>
                <w:b/>
                <w:bCs/>
                <w:sz w:val="22"/>
                <w:szCs w:val="22"/>
              </w:rPr>
              <w:t>CO5</w:t>
            </w:r>
          </w:p>
        </w:tc>
        <w:tc>
          <w:tcPr>
            <w:tcW w:w="709" w:type="dxa"/>
          </w:tcPr>
          <w:p w14:paraId="6F433219" w14:textId="77777777" w:rsidR="00E617C8" w:rsidRPr="0051318C" w:rsidRDefault="00E617C8" w:rsidP="009B7699">
            <w:pPr>
              <w:jc w:val="center"/>
              <w:rPr>
                <w:sz w:val="22"/>
                <w:szCs w:val="22"/>
              </w:rPr>
            </w:pPr>
            <w:r>
              <w:rPr>
                <w:sz w:val="22"/>
                <w:szCs w:val="22"/>
              </w:rPr>
              <w:t>1+1</w:t>
            </w:r>
          </w:p>
        </w:tc>
        <w:tc>
          <w:tcPr>
            <w:tcW w:w="708" w:type="dxa"/>
          </w:tcPr>
          <w:p w14:paraId="7FE5EB61" w14:textId="77777777" w:rsidR="00E617C8" w:rsidRPr="0051318C" w:rsidRDefault="00E617C8" w:rsidP="009B7699">
            <w:pPr>
              <w:jc w:val="center"/>
              <w:rPr>
                <w:sz w:val="22"/>
                <w:szCs w:val="22"/>
              </w:rPr>
            </w:pPr>
          </w:p>
        </w:tc>
        <w:tc>
          <w:tcPr>
            <w:tcW w:w="709" w:type="dxa"/>
          </w:tcPr>
          <w:p w14:paraId="3283E3A5" w14:textId="77777777" w:rsidR="00E617C8" w:rsidRPr="00EF0E0E" w:rsidRDefault="00E617C8" w:rsidP="009B7699">
            <w:pPr>
              <w:jc w:val="center"/>
              <w:rPr>
                <w:sz w:val="22"/>
                <w:szCs w:val="22"/>
              </w:rPr>
            </w:pPr>
          </w:p>
        </w:tc>
        <w:tc>
          <w:tcPr>
            <w:tcW w:w="709" w:type="dxa"/>
          </w:tcPr>
          <w:p w14:paraId="08C11114" w14:textId="77777777" w:rsidR="00E617C8" w:rsidRPr="00EF0E0E" w:rsidRDefault="00E617C8" w:rsidP="009B7699">
            <w:pPr>
              <w:jc w:val="center"/>
              <w:rPr>
                <w:sz w:val="22"/>
                <w:szCs w:val="22"/>
              </w:rPr>
            </w:pPr>
            <w:r w:rsidRPr="00EF0E0E">
              <w:rPr>
                <w:sz w:val="22"/>
                <w:szCs w:val="22"/>
              </w:rPr>
              <w:t>15</w:t>
            </w:r>
          </w:p>
        </w:tc>
        <w:tc>
          <w:tcPr>
            <w:tcW w:w="709" w:type="dxa"/>
          </w:tcPr>
          <w:p w14:paraId="71B8E176" w14:textId="77777777" w:rsidR="00E617C8" w:rsidRPr="00EF0E0E" w:rsidRDefault="00E617C8" w:rsidP="009B7699">
            <w:pPr>
              <w:jc w:val="center"/>
              <w:rPr>
                <w:sz w:val="22"/>
                <w:szCs w:val="22"/>
              </w:rPr>
            </w:pPr>
          </w:p>
        </w:tc>
        <w:tc>
          <w:tcPr>
            <w:tcW w:w="708" w:type="dxa"/>
          </w:tcPr>
          <w:p w14:paraId="5CAE6AB8" w14:textId="77777777" w:rsidR="00E617C8" w:rsidRPr="00EF0E0E" w:rsidRDefault="00E617C8" w:rsidP="009B7699">
            <w:pPr>
              <w:jc w:val="center"/>
              <w:rPr>
                <w:sz w:val="22"/>
                <w:szCs w:val="22"/>
              </w:rPr>
            </w:pPr>
            <w:r w:rsidRPr="00EF0E0E">
              <w:rPr>
                <w:sz w:val="22"/>
                <w:szCs w:val="22"/>
              </w:rPr>
              <w:t>12</w:t>
            </w:r>
          </w:p>
        </w:tc>
        <w:tc>
          <w:tcPr>
            <w:tcW w:w="993" w:type="dxa"/>
          </w:tcPr>
          <w:p w14:paraId="2A41029E" w14:textId="77777777" w:rsidR="00E617C8" w:rsidRPr="0051318C" w:rsidRDefault="00E617C8" w:rsidP="009B7699">
            <w:pPr>
              <w:jc w:val="center"/>
              <w:rPr>
                <w:sz w:val="22"/>
                <w:szCs w:val="22"/>
              </w:rPr>
            </w:pPr>
            <w:r>
              <w:rPr>
                <w:sz w:val="22"/>
                <w:szCs w:val="22"/>
              </w:rPr>
              <w:t>29</w:t>
            </w:r>
          </w:p>
        </w:tc>
      </w:tr>
      <w:tr w:rsidR="00E617C8" w:rsidRPr="0051318C" w14:paraId="6017C93F" w14:textId="77777777" w:rsidTr="009B7699">
        <w:trPr>
          <w:jc w:val="center"/>
        </w:trPr>
        <w:tc>
          <w:tcPr>
            <w:tcW w:w="1140" w:type="dxa"/>
          </w:tcPr>
          <w:p w14:paraId="07C22E32" w14:textId="77777777" w:rsidR="00E617C8" w:rsidRPr="00302FF6" w:rsidRDefault="00E617C8" w:rsidP="00D54806">
            <w:pPr>
              <w:jc w:val="center"/>
              <w:rPr>
                <w:b/>
                <w:bCs/>
                <w:sz w:val="22"/>
                <w:szCs w:val="22"/>
              </w:rPr>
            </w:pPr>
            <w:r w:rsidRPr="00302FF6">
              <w:rPr>
                <w:b/>
                <w:bCs/>
                <w:sz w:val="22"/>
                <w:szCs w:val="22"/>
              </w:rPr>
              <w:t>CO6</w:t>
            </w:r>
          </w:p>
        </w:tc>
        <w:tc>
          <w:tcPr>
            <w:tcW w:w="709" w:type="dxa"/>
          </w:tcPr>
          <w:p w14:paraId="3F72F2F4" w14:textId="77777777" w:rsidR="00E617C8" w:rsidRPr="0051318C" w:rsidRDefault="00E617C8" w:rsidP="009B7699">
            <w:pPr>
              <w:jc w:val="center"/>
              <w:rPr>
                <w:sz w:val="22"/>
                <w:szCs w:val="22"/>
              </w:rPr>
            </w:pPr>
            <w:r>
              <w:rPr>
                <w:sz w:val="22"/>
                <w:szCs w:val="22"/>
              </w:rPr>
              <w:t>1</w:t>
            </w:r>
          </w:p>
        </w:tc>
        <w:tc>
          <w:tcPr>
            <w:tcW w:w="708" w:type="dxa"/>
          </w:tcPr>
          <w:p w14:paraId="37DF5CB9" w14:textId="77777777" w:rsidR="00E617C8" w:rsidRPr="0051318C" w:rsidRDefault="00E617C8" w:rsidP="009B7699">
            <w:pPr>
              <w:jc w:val="center"/>
              <w:rPr>
                <w:sz w:val="22"/>
                <w:szCs w:val="22"/>
              </w:rPr>
            </w:pPr>
          </w:p>
        </w:tc>
        <w:tc>
          <w:tcPr>
            <w:tcW w:w="709" w:type="dxa"/>
          </w:tcPr>
          <w:p w14:paraId="0EF4F622" w14:textId="77777777" w:rsidR="00E617C8" w:rsidRPr="00EF0E0E" w:rsidRDefault="00E617C8" w:rsidP="009B7699">
            <w:pPr>
              <w:jc w:val="center"/>
              <w:rPr>
                <w:sz w:val="22"/>
                <w:szCs w:val="22"/>
              </w:rPr>
            </w:pPr>
            <w:r w:rsidRPr="00EF0E0E">
              <w:rPr>
                <w:sz w:val="22"/>
                <w:szCs w:val="22"/>
              </w:rPr>
              <w:t>3</w:t>
            </w:r>
          </w:p>
        </w:tc>
        <w:tc>
          <w:tcPr>
            <w:tcW w:w="709" w:type="dxa"/>
          </w:tcPr>
          <w:p w14:paraId="6693306B" w14:textId="77777777" w:rsidR="00E617C8" w:rsidRPr="00EF0E0E" w:rsidRDefault="00E617C8" w:rsidP="009B7699">
            <w:pPr>
              <w:jc w:val="center"/>
              <w:rPr>
                <w:sz w:val="22"/>
                <w:szCs w:val="22"/>
              </w:rPr>
            </w:pPr>
          </w:p>
        </w:tc>
        <w:tc>
          <w:tcPr>
            <w:tcW w:w="709" w:type="dxa"/>
          </w:tcPr>
          <w:p w14:paraId="37B5704F" w14:textId="77777777" w:rsidR="00E617C8" w:rsidRPr="00EF0E0E" w:rsidRDefault="00E617C8" w:rsidP="009B7699">
            <w:pPr>
              <w:jc w:val="center"/>
              <w:rPr>
                <w:sz w:val="22"/>
                <w:szCs w:val="22"/>
              </w:rPr>
            </w:pPr>
          </w:p>
        </w:tc>
        <w:tc>
          <w:tcPr>
            <w:tcW w:w="708" w:type="dxa"/>
          </w:tcPr>
          <w:p w14:paraId="46A24EB5" w14:textId="77777777" w:rsidR="00E617C8" w:rsidRPr="00EF0E0E" w:rsidRDefault="00E617C8" w:rsidP="009B7699">
            <w:pPr>
              <w:jc w:val="center"/>
              <w:rPr>
                <w:sz w:val="22"/>
                <w:szCs w:val="22"/>
              </w:rPr>
            </w:pPr>
            <w:r w:rsidRPr="00EF0E0E">
              <w:rPr>
                <w:sz w:val="22"/>
                <w:szCs w:val="22"/>
              </w:rPr>
              <w:t>24</w:t>
            </w:r>
          </w:p>
        </w:tc>
        <w:tc>
          <w:tcPr>
            <w:tcW w:w="993" w:type="dxa"/>
          </w:tcPr>
          <w:p w14:paraId="5BB23E95" w14:textId="77777777" w:rsidR="00E617C8" w:rsidRPr="0051318C" w:rsidRDefault="00E617C8" w:rsidP="009B7699">
            <w:pPr>
              <w:jc w:val="center"/>
              <w:rPr>
                <w:sz w:val="22"/>
                <w:szCs w:val="22"/>
              </w:rPr>
            </w:pPr>
            <w:r>
              <w:rPr>
                <w:sz w:val="22"/>
                <w:szCs w:val="22"/>
              </w:rPr>
              <w:t>28</w:t>
            </w:r>
          </w:p>
        </w:tc>
      </w:tr>
      <w:tr w:rsidR="00E617C8" w:rsidRPr="0051318C" w14:paraId="594E7907" w14:textId="77777777" w:rsidTr="00E56E00">
        <w:trPr>
          <w:jc w:val="center"/>
        </w:trPr>
        <w:tc>
          <w:tcPr>
            <w:tcW w:w="5392" w:type="dxa"/>
            <w:gridSpan w:val="7"/>
          </w:tcPr>
          <w:p w14:paraId="0B905E0A" w14:textId="77777777" w:rsidR="00E617C8" w:rsidRPr="0051318C" w:rsidRDefault="00E617C8" w:rsidP="00D54806">
            <w:pPr>
              <w:rPr>
                <w:sz w:val="22"/>
                <w:szCs w:val="22"/>
              </w:rPr>
            </w:pPr>
          </w:p>
        </w:tc>
        <w:tc>
          <w:tcPr>
            <w:tcW w:w="993" w:type="dxa"/>
          </w:tcPr>
          <w:p w14:paraId="3C746B8B" w14:textId="77777777" w:rsidR="00E617C8" w:rsidRPr="0051318C" w:rsidRDefault="00E617C8" w:rsidP="00D54806">
            <w:pPr>
              <w:jc w:val="center"/>
              <w:rPr>
                <w:b/>
                <w:sz w:val="22"/>
                <w:szCs w:val="22"/>
              </w:rPr>
            </w:pPr>
            <w:r w:rsidRPr="0051318C">
              <w:rPr>
                <w:b/>
                <w:sz w:val="22"/>
                <w:szCs w:val="22"/>
              </w:rPr>
              <w:t>124</w:t>
            </w:r>
          </w:p>
        </w:tc>
      </w:tr>
    </w:tbl>
    <w:p w14:paraId="3285F0F6" w14:textId="77777777" w:rsidR="00E617C8" w:rsidRDefault="00E617C8" w:rsidP="0051318C">
      <w:pPr>
        <w:tabs>
          <w:tab w:val="left" w:pos="7110"/>
        </w:tabs>
      </w:pPr>
      <w:r>
        <w:tab/>
      </w:r>
    </w:p>
    <w:p w14:paraId="5779EB07" w14:textId="77777777" w:rsidR="00E617C8" w:rsidRDefault="00E617C8" w:rsidP="002E336A"/>
    <w:p w14:paraId="23A90247" w14:textId="77777777" w:rsidR="00E617C8" w:rsidRDefault="00E617C8">
      <w:pPr>
        <w:spacing w:after="200" w:line="276" w:lineRule="auto"/>
        <w:rPr>
          <w:rFonts w:ascii="Arial" w:hAnsi="Arial" w:cs="Arial"/>
          <w:bCs/>
          <w:noProof/>
        </w:rPr>
      </w:pPr>
      <w:r>
        <w:rPr>
          <w:rFonts w:ascii="Arial" w:hAnsi="Arial" w:cs="Arial"/>
          <w:bCs/>
          <w:noProof/>
        </w:rPr>
        <w:br w:type="page"/>
      </w:r>
    </w:p>
    <w:p w14:paraId="6CF2F89B" w14:textId="01BBFB6C"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04629291" wp14:editId="549D8783">
            <wp:extent cx="5734050" cy="838200"/>
            <wp:effectExtent l="0" t="0" r="0" b="0"/>
            <wp:docPr id="1440539809" name="Picture 14405398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383DE8" w14:textId="77777777" w:rsidR="00E617C8" w:rsidRDefault="00E617C8" w:rsidP="001720CE">
      <w:pPr>
        <w:jc w:val="center"/>
        <w:rPr>
          <w:b/>
          <w:bCs/>
        </w:rPr>
      </w:pPr>
    </w:p>
    <w:p w14:paraId="48ABC0D3" w14:textId="77777777" w:rsidR="00E617C8" w:rsidRDefault="00E617C8" w:rsidP="001720CE">
      <w:pPr>
        <w:jc w:val="center"/>
        <w:rPr>
          <w:b/>
          <w:bCs/>
        </w:rPr>
      </w:pPr>
      <w:r>
        <w:rPr>
          <w:b/>
          <w:bCs/>
        </w:rPr>
        <w:t>END SEMESTER EXAMINATION – NOV / DEC 2024</w:t>
      </w:r>
    </w:p>
    <w:p w14:paraId="00114CCD"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00C0C546" w14:textId="77777777" w:rsidTr="0037089B">
        <w:trPr>
          <w:trHeight w:val="397"/>
          <w:jc w:val="center"/>
        </w:trPr>
        <w:tc>
          <w:tcPr>
            <w:tcW w:w="1555" w:type="dxa"/>
            <w:vAlign w:val="center"/>
          </w:tcPr>
          <w:p w14:paraId="32BC0866" w14:textId="77777777" w:rsidR="00E617C8" w:rsidRPr="0037089B" w:rsidRDefault="00E617C8" w:rsidP="007E575B">
            <w:pPr>
              <w:pStyle w:val="Title"/>
              <w:jc w:val="left"/>
              <w:rPr>
                <w:b/>
                <w:szCs w:val="22"/>
              </w:rPr>
            </w:pPr>
            <w:r w:rsidRPr="0037089B">
              <w:rPr>
                <w:b/>
                <w:sz w:val="22"/>
                <w:szCs w:val="22"/>
              </w:rPr>
              <w:t xml:space="preserve">Course Code      </w:t>
            </w:r>
          </w:p>
        </w:tc>
        <w:tc>
          <w:tcPr>
            <w:tcW w:w="6662" w:type="dxa"/>
            <w:vAlign w:val="center"/>
          </w:tcPr>
          <w:p w14:paraId="729B062C" w14:textId="77777777" w:rsidR="00E617C8" w:rsidRPr="0037089B" w:rsidRDefault="00E617C8" w:rsidP="007E575B">
            <w:pPr>
              <w:pStyle w:val="Title"/>
              <w:jc w:val="left"/>
              <w:rPr>
                <w:b/>
                <w:szCs w:val="22"/>
              </w:rPr>
            </w:pPr>
            <w:r>
              <w:rPr>
                <w:b/>
                <w:sz w:val="22"/>
                <w:szCs w:val="22"/>
              </w:rPr>
              <w:t>20FP2033</w:t>
            </w:r>
          </w:p>
        </w:tc>
        <w:tc>
          <w:tcPr>
            <w:tcW w:w="1417" w:type="dxa"/>
            <w:vAlign w:val="center"/>
          </w:tcPr>
          <w:p w14:paraId="4048BAA6" w14:textId="77777777" w:rsidR="00E617C8" w:rsidRPr="0037089B" w:rsidRDefault="00E617C8" w:rsidP="007E575B">
            <w:pPr>
              <w:pStyle w:val="Title"/>
              <w:ind w:left="-468" w:firstLine="468"/>
              <w:jc w:val="left"/>
              <w:rPr>
                <w:szCs w:val="22"/>
              </w:rPr>
            </w:pPr>
            <w:r w:rsidRPr="0037089B">
              <w:rPr>
                <w:b/>
                <w:bCs/>
                <w:sz w:val="22"/>
                <w:szCs w:val="22"/>
              </w:rPr>
              <w:t xml:space="preserve">Duration       </w:t>
            </w:r>
          </w:p>
        </w:tc>
        <w:tc>
          <w:tcPr>
            <w:tcW w:w="851" w:type="dxa"/>
            <w:vAlign w:val="center"/>
          </w:tcPr>
          <w:p w14:paraId="412D451A" w14:textId="77777777" w:rsidR="00E617C8" w:rsidRPr="0037089B" w:rsidRDefault="00E617C8" w:rsidP="007E575B">
            <w:pPr>
              <w:pStyle w:val="Title"/>
              <w:jc w:val="left"/>
              <w:rPr>
                <w:b/>
                <w:szCs w:val="22"/>
              </w:rPr>
            </w:pPr>
            <w:r w:rsidRPr="0037089B">
              <w:rPr>
                <w:b/>
                <w:sz w:val="22"/>
                <w:szCs w:val="22"/>
              </w:rPr>
              <w:t>3hrs</w:t>
            </w:r>
          </w:p>
        </w:tc>
      </w:tr>
      <w:tr w:rsidR="00E617C8" w:rsidRPr="001E42AE" w14:paraId="0713AC81" w14:textId="77777777" w:rsidTr="0037089B">
        <w:trPr>
          <w:trHeight w:val="397"/>
          <w:jc w:val="center"/>
        </w:trPr>
        <w:tc>
          <w:tcPr>
            <w:tcW w:w="1555" w:type="dxa"/>
            <w:vAlign w:val="center"/>
          </w:tcPr>
          <w:p w14:paraId="7E5CC533" w14:textId="77777777" w:rsidR="00E617C8" w:rsidRPr="0037089B" w:rsidRDefault="00E617C8" w:rsidP="00D94C18">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8062D44" w14:textId="77777777" w:rsidR="00E617C8" w:rsidRPr="0037089B" w:rsidRDefault="00E617C8" w:rsidP="007E575B">
            <w:pPr>
              <w:pStyle w:val="Title"/>
              <w:jc w:val="left"/>
              <w:rPr>
                <w:b/>
                <w:szCs w:val="22"/>
              </w:rPr>
            </w:pPr>
            <w:r w:rsidRPr="00D80580">
              <w:rPr>
                <w:b/>
                <w:bCs/>
                <w:sz w:val="22"/>
                <w:szCs w:val="22"/>
              </w:rPr>
              <w:t>PLANTATION AND SPICES PRODUCT TECHNOLOGY</w:t>
            </w:r>
          </w:p>
        </w:tc>
        <w:tc>
          <w:tcPr>
            <w:tcW w:w="1417" w:type="dxa"/>
            <w:vAlign w:val="center"/>
          </w:tcPr>
          <w:p w14:paraId="300352C2" w14:textId="77777777" w:rsidR="00E617C8" w:rsidRPr="0037089B" w:rsidRDefault="00E617C8" w:rsidP="007E575B">
            <w:pPr>
              <w:pStyle w:val="Title"/>
              <w:jc w:val="left"/>
              <w:rPr>
                <w:b/>
                <w:bCs/>
                <w:szCs w:val="22"/>
              </w:rPr>
            </w:pPr>
            <w:r w:rsidRPr="0037089B">
              <w:rPr>
                <w:b/>
                <w:bCs/>
                <w:sz w:val="22"/>
                <w:szCs w:val="22"/>
              </w:rPr>
              <w:t xml:space="preserve">Max. Marks </w:t>
            </w:r>
          </w:p>
        </w:tc>
        <w:tc>
          <w:tcPr>
            <w:tcW w:w="851" w:type="dxa"/>
            <w:vAlign w:val="center"/>
          </w:tcPr>
          <w:p w14:paraId="0A8ABA24" w14:textId="77777777" w:rsidR="00E617C8" w:rsidRPr="0037089B" w:rsidRDefault="00E617C8" w:rsidP="007E575B">
            <w:pPr>
              <w:pStyle w:val="Title"/>
              <w:jc w:val="left"/>
              <w:rPr>
                <w:b/>
                <w:szCs w:val="22"/>
              </w:rPr>
            </w:pPr>
            <w:r w:rsidRPr="0037089B">
              <w:rPr>
                <w:b/>
                <w:sz w:val="22"/>
                <w:szCs w:val="22"/>
              </w:rPr>
              <w:t>100</w:t>
            </w:r>
          </w:p>
        </w:tc>
      </w:tr>
    </w:tbl>
    <w:p w14:paraId="18CD97E6"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74"/>
        <w:gridCol w:w="670"/>
        <w:gridCol w:w="537"/>
        <w:gridCol w:w="443"/>
      </w:tblGrid>
      <w:tr w:rsidR="00E617C8" w:rsidRPr="009C4175" w14:paraId="24C68D0F" w14:textId="77777777" w:rsidTr="005D07E6">
        <w:trPr>
          <w:trHeight w:val="552"/>
        </w:trPr>
        <w:tc>
          <w:tcPr>
            <w:tcW w:w="251" w:type="pct"/>
            <w:vAlign w:val="center"/>
          </w:tcPr>
          <w:p w14:paraId="22490D87" w14:textId="77777777" w:rsidR="00E617C8" w:rsidRPr="009C4175" w:rsidRDefault="00E617C8" w:rsidP="00F94208">
            <w:pPr>
              <w:jc w:val="center"/>
              <w:rPr>
                <w:b/>
              </w:rPr>
            </w:pPr>
            <w:r w:rsidRPr="009C4175">
              <w:rPr>
                <w:b/>
              </w:rPr>
              <w:t>Q. No.</w:t>
            </w:r>
          </w:p>
        </w:tc>
        <w:tc>
          <w:tcPr>
            <w:tcW w:w="3963" w:type="pct"/>
            <w:gridSpan w:val="2"/>
            <w:vAlign w:val="center"/>
          </w:tcPr>
          <w:p w14:paraId="6798A5A5" w14:textId="77777777" w:rsidR="00E617C8" w:rsidRPr="009C4175" w:rsidRDefault="00E617C8" w:rsidP="00F94208">
            <w:pPr>
              <w:jc w:val="center"/>
              <w:rPr>
                <w:b/>
              </w:rPr>
            </w:pPr>
            <w:r w:rsidRPr="009C4175">
              <w:rPr>
                <w:b/>
              </w:rPr>
              <w:t>Questions</w:t>
            </w:r>
          </w:p>
        </w:tc>
        <w:tc>
          <w:tcPr>
            <w:tcW w:w="312" w:type="pct"/>
            <w:vAlign w:val="center"/>
          </w:tcPr>
          <w:p w14:paraId="66178E38" w14:textId="77777777" w:rsidR="00E617C8" w:rsidRPr="009C4175" w:rsidRDefault="00E617C8" w:rsidP="00F94208">
            <w:pPr>
              <w:jc w:val="center"/>
              <w:rPr>
                <w:b/>
              </w:rPr>
            </w:pPr>
            <w:r w:rsidRPr="009C4175">
              <w:rPr>
                <w:b/>
              </w:rPr>
              <w:t>CO</w:t>
            </w:r>
          </w:p>
        </w:tc>
        <w:tc>
          <w:tcPr>
            <w:tcW w:w="237" w:type="pct"/>
            <w:vAlign w:val="center"/>
          </w:tcPr>
          <w:p w14:paraId="30B7EE09" w14:textId="77777777" w:rsidR="00E617C8" w:rsidRPr="009C4175" w:rsidRDefault="00E617C8" w:rsidP="00F94208">
            <w:pPr>
              <w:jc w:val="center"/>
              <w:rPr>
                <w:b/>
              </w:rPr>
            </w:pPr>
            <w:r w:rsidRPr="009C4175">
              <w:rPr>
                <w:b/>
              </w:rPr>
              <w:t>BL</w:t>
            </w:r>
          </w:p>
        </w:tc>
        <w:tc>
          <w:tcPr>
            <w:tcW w:w="237" w:type="pct"/>
            <w:vAlign w:val="center"/>
          </w:tcPr>
          <w:p w14:paraId="1B339422" w14:textId="77777777" w:rsidR="00E617C8" w:rsidRPr="009C4175" w:rsidRDefault="00E617C8" w:rsidP="00F94208">
            <w:pPr>
              <w:jc w:val="center"/>
              <w:rPr>
                <w:b/>
              </w:rPr>
            </w:pPr>
            <w:r w:rsidRPr="009C4175">
              <w:rPr>
                <w:b/>
              </w:rPr>
              <w:t>M</w:t>
            </w:r>
          </w:p>
        </w:tc>
      </w:tr>
      <w:tr w:rsidR="00E617C8" w:rsidRPr="009C4175" w14:paraId="50E9B05F" w14:textId="77777777" w:rsidTr="00F94208">
        <w:trPr>
          <w:trHeight w:val="550"/>
        </w:trPr>
        <w:tc>
          <w:tcPr>
            <w:tcW w:w="5000" w:type="pct"/>
            <w:gridSpan w:val="6"/>
            <w:vAlign w:val="center"/>
          </w:tcPr>
          <w:p w14:paraId="701E2E78" w14:textId="77777777" w:rsidR="00E617C8" w:rsidRPr="009C4175" w:rsidRDefault="00E617C8" w:rsidP="00F94208">
            <w:pPr>
              <w:jc w:val="center"/>
              <w:rPr>
                <w:b/>
              </w:rPr>
            </w:pPr>
            <w:r w:rsidRPr="009C4175">
              <w:rPr>
                <w:b/>
              </w:rPr>
              <w:t>PART – A (10 X 1 = 10 MARKS)</w:t>
            </w:r>
          </w:p>
        </w:tc>
      </w:tr>
      <w:tr w:rsidR="00E617C8" w:rsidRPr="009C4175" w14:paraId="3F8CE24F" w14:textId="77777777" w:rsidTr="005D07E6">
        <w:trPr>
          <w:trHeight w:val="283"/>
        </w:trPr>
        <w:tc>
          <w:tcPr>
            <w:tcW w:w="251" w:type="pct"/>
          </w:tcPr>
          <w:p w14:paraId="3020133D" w14:textId="77777777" w:rsidR="00E617C8" w:rsidRPr="009C4175" w:rsidRDefault="00E617C8" w:rsidP="00F94208">
            <w:pPr>
              <w:jc w:val="center"/>
            </w:pPr>
            <w:r w:rsidRPr="009C4175">
              <w:t>1.</w:t>
            </w:r>
          </w:p>
        </w:tc>
        <w:tc>
          <w:tcPr>
            <w:tcW w:w="3963" w:type="pct"/>
            <w:gridSpan w:val="2"/>
            <w:vAlign w:val="bottom"/>
          </w:tcPr>
          <w:p w14:paraId="598EE61F" w14:textId="77777777" w:rsidR="00E617C8" w:rsidRPr="007F4B61" w:rsidRDefault="00E617C8" w:rsidP="00006232">
            <w:pPr>
              <w:autoSpaceDE w:val="0"/>
              <w:autoSpaceDN w:val="0"/>
              <w:adjustRightInd w:val="0"/>
              <w:contextualSpacing/>
              <w:jc w:val="both"/>
            </w:pPr>
            <w:r>
              <w:rPr>
                <w:color w:val="000000"/>
                <w:shd w:val="clear" w:color="auto" w:fill="FFFFFF"/>
              </w:rPr>
              <w:t>Define the coffee polishing process.</w:t>
            </w:r>
          </w:p>
        </w:tc>
        <w:tc>
          <w:tcPr>
            <w:tcW w:w="312" w:type="pct"/>
            <w:vAlign w:val="center"/>
          </w:tcPr>
          <w:p w14:paraId="5A1F20BB" w14:textId="77777777" w:rsidR="00E617C8" w:rsidRPr="00FA796F" w:rsidRDefault="00E617C8" w:rsidP="00A70D57">
            <w:pPr>
              <w:contextualSpacing/>
              <w:jc w:val="center"/>
            </w:pPr>
            <w:r w:rsidRPr="00FA796F">
              <w:t>CO</w:t>
            </w:r>
            <w:r>
              <w:t>1</w:t>
            </w:r>
          </w:p>
        </w:tc>
        <w:tc>
          <w:tcPr>
            <w:tcW w:w="237" w:type="pct"/>
            <w:vAlign w:val="center"/>
          </w:tcPr>
          <w:p w14:paraId="77378E3B" w14:textId="77777777" w:rsidR="00E617C8" w:rsidRPr="00FA796F" w:rsidRDefault="00E617C8" w:rsidP="00A70D57">
            <w:pPr>
              <w:contextualSpacing/>
              <w:jc w:val="center"/>
            </w:pPr>
            <w:r>
              <w:t>R</w:t>
            </w:r>
          </w:p>
        </w:tc>
        <w:tc>
          <w:tcPr>
            <w:tcW w:w="237" w:type="pct"/>
            <w:vAlign w:val="center"/>
          </w:tcPr>
          <w:p w14:paraId="295867A5" w14:textId="77777777" w:rsidR="00E617C8" w:rsidRPr="00FA796F" w:rsidRDefault="00E617C8" w:rsidP="00A70D57">
            <w:pPr>
              <w:contextualSpacing/>
              <w:jc w:val="center"/>
            </w:pPr>
            <w:r w:rsidRPr="00FA796F">
              <w:t>1</w:t>
            </w:r>
          </w:p>
        </w:tc>
      </w:tr>
      <w:tr w:rsidR="00E617C8" w:rsidRPr="009C4175" w14:paraId="7AB52F14" w14:textId="77777777" w:rsidTr="005D07E6">
        <w:trPr>
          <w:trHeight w:val="283"/>
        </w:trPr>
        <w:tc>
          <w:tcPr>
            <w:tcW w:w="251" w:type="pct"/>
          </w:tcPr>
          <w:p w14:paraId="1AD2C179" w14:textId="77777777" w:rsidR="00E617C8" w:rsidRPr="009C4175" w:rsidRDefault="00E617C8" w:rsidP="00F94208">
            <w:pPr>
              <w:jc w:val="center"/>
            </w:pPr>
            <w:r w:rsidRPr="009C4175">
              <w:t>2.</w:t>
            </w:r>
          </w:p>
        </w:tc>
        <w:tc>
          <w:tcPr>
            <w:tcW w:w="3963" w:type="pct"/>
            <w:gridSpan w:val="2"/>
            <w:vAlign w:val="bottom"/>
          </w:tcPr>
          <w:p w14:paraId="22551175" w14:textId="77777777" w:rsidR="00E617C8" w:rsidRPr="007F4B61" w:rsidRDefault="00E617C8" w:rsidP="00DF7922">
            <w:pPr>
              <w:contextualSpacing/>
              <w:jc w:val="both"/>
            </w:pPr>
            <w:r>
              <w:t>Recall and write the alternative name for over fermented coffee beans.</w:t>
            </w:r>
          </w:p>
        </w:tc>
        <w:tc>
          <w:tcPr>
            <w:tcW w:w="312" w:type="pct"/>
            <w:vAlign w:val="center"/>
          </w:tcPr>
          <w:p w14:paraId="348B6875" w14:textId="77777777" w:rsidR="00E617C8" w:rsidRPr="00FA796F" w:rsidRDefault="00E617C8" w:rsidP="00A70D57">
            <w:pPr>
              <w:contextualSpacing/>
              <w:jc w:val="center"/>
            </w:pPr>
            <w:r w:rsidRPr="00FA796F">
              <w:t>CO</w:t>
            </w:r>
            <w:r>
              <w:t>2</w:t>
            </w:r>
          </w:p>
        </w:tc>
        <w:tc>
          <w:tcPr>
            <w:tcW w:w="237" w:type="pct"/>
            <w:vAlign w:val="center"/>
          </w:tcPr>
          <w:p w14:paraId="633317C2" w14:textId="77777777" w:rsidR="00E617C8" w:rsidRPr="00FA796F" w:rsidRDefault="00E617C8" w:rsidP="00A70D57">
            <w:pPr>
              <w:contextualSpacing/>
              <w:jc w:val="center"/>
            </w:pPr>
            <w:r>
              <w:t xml:space="preserve">R </w:t>
            </w:r>
          </w:p>
        </w:tc>
        <w:tc>
          <w:tcPr>
            <w:tcW w:w="237" w:type="pct"/>
            <w:vAlign w:val="center"/>
          </w:tcPr>
          <w:p w14:paraId="3A2363B7" w14:textId="77777777" w:rsidR="00E617C8" w:rsidRPr="00FA796F" w:rsidRDefault="00E617C8" w:rsidP="00A70D57">
            <w:pPr>
              <w:contextualSpacing/>
              <w:jc w:val="center"/>
            </w:pPr>
            <w:r w:rsidRPr="00FA796F">
              <w:t>1</w:t>
            </w:r>
          </w:p>
        </w:tc>
      </w:tr>
      <w:tr w:rsidR="00E617C8" w:rsidRPr="009C4175" w14:paraId="2018DBB1" w14:textId="77777777" w:rsidTr="005D07E6">
        <w:trPr>
          <w:trHeight w:val="283"/>
        </w:trPr>
        <w:tc>
          <w:tcPr>
            <w:tcW w:w="251" w:type="pct"/>
          </w:tcPr>
          <w:p w14:paraId="13DC1D09" w14:textId="77777777" w:rsidR="00E617C8" w:rsidRPr="009C4175" w:rsidRDefault="00E617C8" w:rsidP="00F94208">
            <w:pPr>
              <w:jc w:val="center"/>
            </w:pPr>
            <w:r w:rsidRPr="009C4175">
              <w:t>3.</w:t>
            </w:r>
          </w:p>
        </w:tc>
        <w:tc>
          <w:tcPr>
            <w:tcW w:w="3963" w:type="pct"/>
            <w:gridSpan w:val="2"/>
            <w:vAlign w:val="bottom"/>
          </w:tcPr>
          <w:p w14:paraId="7E52A507" w14:textId="77777777" w:rsidR="00E617C8" w:rsidRPr="007F4B61" w:rsidRDefault="00E617C8" w:rsidP="00A70D57">
            <w:pPr>
              <w:contextualSpacing/>
              <w:jc w:val="both"/>
            </w:pPr>
            <w:r w:rsidRPr="007F4B61">
              <w:rPr>
                <w:color w:val="000000"/>
                <w:shd w:val="clear" w:color="auto" w:fill="FFFFFF"/>
              </w:rPr>
              <w:t>Indicate the temperature employed for pan - frying in green tea.</w:t>
            </w:r>
          </w:p>
        </w:tc>
        <w:tc>
          <w:tcPr>
            <w:tcW w:w="312" w:type="pct"/>
            <w:vAlign w:val="center"/>
          </w:tcPr>
          <w:p w14:paraId="4391F7AD" w14:textId="77777777" w:rsidR="00E617C8" w:rsidRPr="00FA796F" w:rsidRDefault="00E617C8" w:rsidP="00A70D57">
            <w:pPr>
              <w:contextualSpacing/>
              <w:jc w:val="center"/>
            </w:pPr>
            <w:r w:rsidRPr="00FA796F">
              <w:t>CO</w:t>
            </w:r>
            <w:r>
              <w:t>3</w:t>
            </w:r>
          </w:p>
        </w:tc>
        <w:tc>
          <w:tcPr>
            <w:tcW w:w="237" w:type="pct"/>
            <w:vAlign w:val="center"/>
          </w:tcPr>
          <w:p w14:paraId="51D784AF" w14:textId="77777777" w:rsidR="00E617C8" w:rsidRPr="00FA796F" w:rsidRDefault="00E617C8" w:rsidP="00A70D57">
            <w:pPr>
              <w:contextualSpacing/>
              <w:jc w:val="center"/>
            </w:pPr>
            <w:r>
              <w:t>R</w:t>
            </w:r>
          </w:p>
        </w:tc>
        <w:tc>
          <w:tcPr>
            <w:tcW w:w="237" w:type="pct"/>
            <w:vAlign w:val="center"/>
          </w:tcPr>
          <w:p w14:paraId="540A096F" w14:textId="77777777" w:rsidR="00E617C8" w:rsidRPr="00FA796F" w:rsidRDefault="00E617C8" w:rsidP="00A70D57">
            <w:pPr>
              <w:contextualSpacing/>
              <w:jc w:val="center"/>
            </w:pPr>
            <w:r w:rsidRPr="00FA796F">
              <w:t>1</w:t>
            </w:r>
          </w:p>
        </w:tc>
      </w:tr>
      <w:tr w:rsidR="00E617C8" w:rsidRPr="009C4175" w14:paraId="74000C3A" w14:textId="77777777" w:rsidTr="005D07E6">
        <w:trPr>
          <w:trHeight w:val="283"/>
        </w:trPr>
        <w:tc>
          <w:tcPr>
            <w:tcW w:w="251" w:type="pct"/>
          </w:tcPr>
          <w:p w14:paraId="74B0CC25" w14:textId="77777777" w:rsidR="00E617C8" w:rsidRPr="009C4175" w:rsidRDefault="00E617C8" w:rsidP="00F94208">
            <w:pPr>
              <w:jc w:val="center"/>
            </w:pPr>
            <w:r w:rsidRPr="009C4175">
              <w:t>4.</w:t>
            </w:r>
          </w:p>
        </w:tc>
        <w:tc>
          <w:tcPr>
            <w:tcW w:w="3963" w:type="pct"/>
            <w:gridSpan w:val="2"/>
            <w:vAlign w:val="bottom"/>
          </w:tcPr>
          <w:p w14:paraId="3D94A625" w14:textId="77777777" w:rsidR="00E617C8" w:rsidRPr="007F4B61" w:rsidRDefault="00E617C8" w:rsidP="00A70D57">
            <w:pPr>
              <w:contextualSpacing/>
              <w:jc w:val="both"/>
            </w:pPr>
            <w:r w:rsidRPr="007F4B61">
              <w:t xml:space="preserve">Give an example for </w:t>
            </w:r>
            <w:r>
              <w:t xml:space="preserve">fully </w:t>
            </w:r>
            <w:r w:rsidRPr="007F4B61">
              <w:t>fermented tea.</w:t>
            </w:r>
          </w:p>
        </w:tc>
        <w:tc>
          <w:tcPr>
            <w:tcW w:w="312" w:type="pct"/>
            <w:vAlign w:val="center"/>
          </w:tcPr>
          <w:p w14:paraId="0AB6B947" w14:textId="77777777" w:rsidR="00E617C8" w:rsidRPr="00FA796F" w:rsidRDefault="00E617C8" w:rsidP="00A70D57">
            <w:pPr>
              <w:contextualSpacing/>
              <w:jc w:val="center"/>
            </w:pPr>
            <w:r w:rsidRPr="00FA796F">
              <w:t>CO</w:t>
            </w:r>
            <w:r>
              <w:t>4</w:t>
            </w:r>
          </w:p>
        </w:tc>
        <w:tc>
          <w:tcPr>
            <w:tcW w:w="237" w:type="pct"/>
            <w:vAlign w:val="center"/>
          </w:tcPr>
          <w:p w14:paraId="1EEE987C" w14:textId="77777777" w:rsidR="00E617C8" w:rsidRPr="00FA796F" w:rsidRDefault="00E617C8" w:rsidP="00A70D57">
            <w:pPr>
              <w:contextualSpacing/>
              <w:jc w:val="center"/>
            </w:pPr>
            <w:r>
              <w:t>R</w:t>
            </w:r>
          </w:p>
        </w:tc>
        <w:tc>
          <w:tcPr>
            <w:tcW w:w="237" w:type="pct"/>
            <w:vAlign w:val="center"/>
          </w:tcPr>
          <w:p w14:paraId="425C8FA9" w14:textId="77777777" w:rsidR="00E617C8" w:rsidRPr="00FA796F" w:rsidRDefault="00E617C8" w:rsidP="00A70D57">
            <w:pPr>
              <w:contextualSpacing/>
              <w:jc w:val="center"/>
            </w:pPr>
            <w:r w:rsidRPr="00FA796F">
              <w:t>1</w:t>
            </w:r>
          </w:p>
        </w:tc>
      </w:tr>
      <w:tr w:rsidR="00E617C8" w:rsidRPr="009C4175" w14:paraId="512F5C3C" w14:textId="77777777" w:rsidTr="005D07E6">
        <w:trPr>
          <w:trHeight w:val="283"/>
        </w:trPr>
        <w:tc>
          <w:tcPr>
            <w:tcW w:w="251" w:type="pct"/>
          </w:tcPr>
          <w:p w14:paraId="40E1F200" w14:textId="77777777" w:rsidR="00E617C8" w:rsidRPr="009C4175" w:rsidRDefault="00E617C8" w:rsidP="00F94208">
            <w:pPr>
              <w:jc w:val="center"/>
            </w:pPr>
            <w:r w:rsidRPr="009C4175">
              <w:t>5.</w:t>
            </w:r>
          </w:p>
        </w:tc>
        <w:tc>
          <w:tcPr>
            <w:tcW w:w="3963" w:type="pct"/>
            <w:gridSpan w:val="2"/>
            <w:vAlign w:val="bottom"/>
          </w:tcPr>
          <w:p w14:paraId="370DB740" w14:textId="77777777" w:rsidR="00E617C8" w:rsidRPr="007F4B61" w:rsidRDefault="00E617C8" w:rsidP="004E45C7">
            <w:pPr>
              <w:pStyle w:val="Default"/>
              <w:contextualSpacing/>
              <w:jc w:val="both"/>
            </w:pPr>
            <w:r>
              <w:t>Write an application for knibbling machine</w:t>
            </w:r>
            <w:r w:rsidRPr="007F4B61">
              <w:t>.</w:t>
            </w:r>
          </w:p>
        </w:tc>
        <w:tc>
          <w:tcPr>
            <w:tcW w:w="312" w:type="pct"/>
            <w:vAlign w:val="center"/>
          </w:tcPr>
          <w:p w14:paraId="243BF682" w14:textId="77777777" w:rsidR="00E617C8" w:rsidRPr="00FA796F" w:rsidRDefault="00E617C8" w:rsidP="00A70D57">
            <w:pPr>
              <w:contextualSpacing/>
              <w:jc w:val="center"/>
            </w:pPr>
            <w:r w:rsidRPr="00FA796F">
              <w:t>CO</w:t>
            </w:r>
            <w:r>
              <w:t>1</w:t>
            </w:r>
          </w:p>
        </w:tc>
        <w:tc>
          <w:tcPr>
            <w:tcW w:w="237" w:type="pct"/>
            <w:vAlign w:val="center"/>
          </w:tcPr>
          <w:p w14:paraId="2B6C8E0D" w14:textId="77777777" w:rsidR="00E617C8" w:rsidRPr="00FA796F" w:rsidRDefault="00E617C8" w:rsidP="00A70D57">
            <w:pPr>
              <w:contextualSpacing/>
              <w:jc w:val="center"/>
            </w:pPr>
            <w:r>
              <w:t>A</w:t>
            </w:r>
          </w:p>
        </w:tc>
        <w:tc>
          <w:tcPr>
            <w:tcW w:w="237" w:type="pct"/>
            <w:vAlign w:val="center"/>
          </w:tcPr>
          <w:p w14:paraId="7E9264BB" w14:textId="77777777" w:rsidR="00E617C8" w:rsidRPr="00FA796F" w:rsidRDefault="00E617C8" w:rsidP="00A70D57">
            <w:pPr>
              <w:contextualSpacing/>
              <w:jc w:val="center"/>
            </w:pPr>
            <w:r w:rsidRPr="00FA796F">
              <w:t>1</w:t>
            </w:r>
          </w:p>
        </w:tc>
      </w:tr>
      <w:tr w:rsidR="00E617C8" w:rsidRPr="009C4175" w14:paraId="09898CE6" w14:textId="77777777" w:rsidTr="005D07E6">
        <w:trPr>
          <w:trHeight w:val="283"/>
        </w:trPr>
        <w:tc>
          <w:tcPr>
            <w:tcW w:w="251" w:type="pct"/>
          </w:tcPr>
          <w:p w14:paraId="20F23ED8" w14:textId="77777777" w:rsidR="00E617C8" w:rsidRPr="009C4175" w:rsidRDefault="00E617C8" w:rsidP="00F94208">
            <w:pPr>
              <w:jc w:val="center"/>
            </w:pPr>
            <w:r w:rsidRPr="009C4175">
              <w:t>6.</w:t>
            </w:r>
          </w:p>
        </w:tc>
        <w:tc>
          <w:tcPr>
            <w:tcW w:w="3963" w:type="pct"/>
            <w:gridSpan w:val="2"/>
            <w:vAlign w:val="bottom"/>
          </w:tcPr>
          <w:p w14:paraId="08619E2B" w14:textId="77777777" w:rsidR="00E617C8" w:rsidRPr="007F4B61" w:rsidRDefault="00E617C8" w:rsidP="00A70D57">
            <w:pPr>
              <w:contextualSpacing/>
              <w:jc w:val="both"/>
            </w:pPr>
            <w:r w:rsidRPr="007F4B61">
              <w:rPr>
                <w:lang w:val="en-IN"/>
              </w:rPr>
              <w:t>Def</w:t>
            </w:r>
            <w:r>
              <w:rPr>
                <w:lang w:val="en-IN"/>
              </w:rPr>
              <w:t>ine enrobing</w:t>
            </w:r>
            <w:r w:rsidRPr="007F4B61">
              <w:rPr>
                <w:lang w:val="en-IN"/>
              </w:rPr>
              <w:t>.</w:t>
            </w:r>
          </w:p>
        </w:tc>
        <w:tc>
          <w:tcPr>
            <w:tcW w:w="312" w:type="pct"/>
            <w:vAlign w:val="center"/>
          </w:tcPr>
          <w:p w14:paraId="23FD85DB" w14:textId="77777777" w:rsidR="00E617C8" w:rsidRPr="00FA796F" w:rsidRDefault="00E617C8" w:rsidP="00A70D57">
            <w:pPr>
              <w:contextualSpacing/>
              <w:jc w:val="center"/>
            </w:pPr>
            <w:r w:rsidRPr="00FA796F">
              <w:t>CO</w:t>
            </w:r>
            <w:r>
              <w:t>6</w:t>
            </w:r>
          </w:p>
        </w:tc>
        <w:tc>
          <w:tcPr>
            <w:tcW w:w="237" w:type="pct"/>
            <w:vAlign w:val="center"/>
          </w:tcPr>
          <w:p w14:paraId="5004D8CE" w14:textId="77777777" w:rsidR="00E617C8" w:rsidRPr="00FA796F" w:rsidRDefault="00E617C8" w:rsidP="00A70D57">
            <w:pPr>
              <w:contextualSpacing/>
              <w:jc w:val="center"/>
            </w:pPr>
            <w:r>
              <w:t xml:space="preserve">R  </w:t>
            </w:r>
          </w:p>
        </w:tc>
        <w:tc>
          <w:tcPr>
            <w:tcW w:w="237" w:type="pct"/>
            <w:vAlign w:val="center"/>
          </w:tcPr>
          <w:p w14:paraId="64FE4428" w14:textId="77777777" w:rsidR="00E617C8" w:rsidRPr="00FA796F" w:rsidRDefault="00E617C8" w:rsidP="00A70D57">
            <w:pPr>
              <w:contextualSpacing/>
              <w:jc w:val="center"/>
            </w:pPr>
            <w:r w:rsidRPr="00FA796F">
              <w:t>1</w:t>
            </w:r>
          </w:p>
        </w:tc>
      </w:tr>
      <w:tr w:rsidR="00E617C8" w:rsidRPr="009C4175" w14:paraId="4981987F" w14:textId="77777777" w:rsidTr="005D07E6">
        <w:trPr>
          <w:trHeight w:val="283"/>
        </w:trPr>
        <w:tc>
          <w:tcPr>
            <w:tcW w:w="251" w:type="pct"/>
          </w:tcPr>
          <w:p w14:paraId="7CEF0946" w14:textId="77777777" w:rsidR="00E617C8" w:rsidRPr="009C4175" w:rsidRDefault="00E617C8" w:rsidP="00F94208">
            <w:pPr>
              <w:jc w:val="center"/>
            </w:pPr>
            <w:r w:rsidRPr="009C4175">
              <w:t>7.</w:t>
            </w:r>
          </w:p>
        </w:tc>
        <w:tc>
          <w:tcPr>
            <w:tcW w:w="3963" w:type="pct"/>
            <w:gridSpan w:val="2"/>
            <w:vAlign w:val="bottom"/>
          </w:tcPr>
          <w:p w14:paraId="7943CBB2" w14:textId="77777777" w:rsidR="00E617C8" w:rsidRPr="007F4B61" w:rsidRDefault="00E617C8" w:rsidP="00A70D57">
            <w:pPr>
              <w:pStyle w:val="ListParagraph"/>
              <w:ind w:left="0"/>
              <w:jc w:val="both"/>
              <w:rPr>
                <w:noProof/>
                <w:lang w:eastAsia="zh-TW"/>
              </w:rPr>
            </w:pPr>
            <w:r>
              <w:rPr>
                <w:color w:val="000000"/>
                <w:shd w:val="clear" w:color="auto" w:fill="FFFFFF"/>
              </w:rPr>
              <w:t>Write any one difference between essential oil and oleoresin.</w:t>
            </w:r>
          </w:p>
        </w:tc>
        <w:tc>
          <w:tcPr>
            <w:tcW w:w="312" w:type="pct"/>
            <w:vAlign w:val="center"/>
          </w:tcPr>
          <w:p w14:paraId="38EA62E0" w14:textId="77777777" w:rsidR="00E617C8" w:rsidRPr="00FA796F" w:rsidRDefault="00E617C8" w:rsidP="00A70D57">
            <w:pPr>
              <w:contextualSpacing/>
              <w:jc w:val="center"/>
            </w:pPr>
            <w:r w:rsidRPr="00FA796F">
              <w:t>CO</w:t>
            </w:r>
            <w:r>
              <w:t>5</w:t>
            </w:r>
          </w:p>
        </w:tc>
        <w:tc>
          <w:tcPr>
            <w:tcW w:w="237" w:type="pct"/>
            <w:vAlign w:val="center"/>
          </w:tcPr>
          <w:p w14:paraId="12E004EB" w14:textId="77777777" w:rsidR="00E617C8" w:rsidRPr="00FA796F" w:rsidRDefault="00E617C8" w:rsidP="00A70D57">
            <w:pPr>
              <w:contextualSpacing/>
              <w:jc w:val="center"/>
            </w:pPr>
            <w:r>
              <w:t>U</w:t>
            </w:r>
          </w:p>
        </w:tc>
        <w:tc>
          <w:tcPr>
            <w:tcW w:w="237" w:type="pct"/>
            <w:vAlign w:val="center"/>
          </w:tcPr>
          <w:p w14:paraId="3729612C" w14:textId="77777777" w:rsidR="00E617C8" w:rsidRPr="00FA796F" w:rsidRDefault="00E617C8" w:rsidP="00A70D57">
            <w:pPr>
              <w:contextualSpacing/>
              <w:jc w:val="center"/>
            </w:pPr>
            <w:r w:rsidRPr="00FA796F">
              <w:t>1</w:t>
            </w:r>
          </w:p>
        </w:tc>
      </w:tr>
      <w:tr w:rsidR="00E617C8" w:rsidRPr="009C4175" w14:paraId="458CB09B" w14:textId="77777777" w:rsidTr="005D07E6">
        <w:trPr>
          <w:trHeight w:val="283"/>
        </w:trPr>
        <w:tc>
          <w:tcPr>
            <w:tcW w:w="251" w:type="pct"/>
          </w:tcPr>
          <w:p w14:paraId="0BC40CDE" w14:textId="77777777" w:rsidR="00E617C8" w:rsidRPr="009C4175" w:rsidRDefault="00E617C8" w:rsidP="00F94208">
            <w:pPr>
              <w:jc w:val="center"/>
            </w:pPr>
            <w:r w:rsidRPr="009C4175">
              <w:t>8.</w:t>
            </w:r>
          </w:p>
        </w:tc>
        <w:tc>
          <w:tcPr>
            <w:tcW w:w="3963" w:type="pct"/>
            <w:gridSpan w:val="2"/>
            <w:vAlign w:val="bottom"/>
          </w:tcPr>
          <w:p w14:paraId="7B2E541F" w14:textId="77777777" w:rsidR="00E617C8" w:rsidRPr="007F4B61" w:rsidRDefault="00E617C8" w:rsidP="003708FE">
            <w:pPr>
              <w:spacing w:line="259" w:lineRule="auto"/>
              <w:jc w:val="both"/>
              <w:rPr>
                <w:b/>
                <w:bCs/>
                <w:u w:val="single"/>
              </w:rPr>
            </w:pPr>
            <w:r>
              <w:t xml:space="preserve">Name the solvent used in </w:t>
            </w:r>
            <w:r w:rsidRPr="007F4B61">
              <w:t xml:space="preserve">Supercritical Fluid </w:t>
            </w:r>
            <w:r>
              <w:t>Extraction (SFE)</w:t>
            </w:r>
            <w:r w:rsidRPr="007F4B61">
              <w:t>.</w:t>
            </w:r>
          </w:p>
        </w:tc>
        <w:tc>
          <w:tcPr>
            <w:tcW w:w="312" w:type="pct"/>
            <w:vAlign w:val="center"/>
          </w:tcPr>
          <w:p w14:paraId="3B5E214C" w14:textId="77777777" w:rsidR="00E617C8" w:rsidRPr="00FA796F" w:rsidRDefault="00E617C8" w:rsidP="00A70D57">
            <w:pPr>
              <w:contextualSpacing/>
              <w:jc w:val="center"/>
            </w:pPr>
            <w:r w:rsidRPr="00FA796F">
              <w:t>CO</w:t>
            </w:r>
            <w:r>
              <w:t>5</w:t>
            </w:r>
          </w:p>
        </w:tc>
        <w:tc>
          <w:tcPr>
            <w:tcW w:w="237" w:type="pct"/>
            <w:vAlign w:val="center"/>
          </w:tcPr>
          <w:p w14:paraId="25303A27" w14:textId="77777777" w:rsidR="00E617C8" w:rsidRPr="00FA796F" w:rsidRDefault="00E617C8" w:rsidP="00A70D57">
            <w:pPr>
              <w:contextualSpacing/>
              <w:jc w:val="center"/>
            </w:pPr>
            <w:r>
              <w:t>R</w:t>
            </w:r>
          </w:p>
        </w:tc>
        <w:tc>
          <w:tcPr>
            <w:tcW w:w="237" w:type="pct"/>
            <w:vAlign w:val="center"/>
          </w:tcPr>
          <w:p w14:paraId="46339FF7" w14:textId="77777777" w:rsidR="00E617C8" w:rsidRPr="00FA796F" w:rsidRDefault="00E617C8" w:rsidP="00A70D57">
            <w:pPr>
              <w:contextualSpacing/>
              <w:jc w:val="center"/>
            </w:pPr>
            <w:r w:rsidRPr="00FA796F">
              <w:t>1</w:t>
            </w:r>
          </w:p>
        </w:tc>
      </w:tr>
      <w:tr w:rsidR="00E617C8" w:rsidRPr="009C4175" w14:paraId="6038030F" w14:textId="77777777" w:rsidTr="005D07E6">
        <w:trPr>
          <w:trHeight w:val="283"/>
        </w:trPr>
        <w:tc>
          <w:tcPr>
            <w:tcW w:w="251" w:type="pct"/>
          </w:tcPr>
          <w:p w14:paraId="415FF709" w14:textId="77777777" w:rsidR="00E617C8" w:rsidRPr="009C4175" w:rsidRDefault="00E617C8" w:rsidP="00F94208">
            <w:pPr>
              <w:jc w:val="center"/>
            </w:pPr>
            <w:r w:rsidRPr="009C4175">
              <w:t>9.</w:t>
            </w:r>
          </w:p>
        </w:tc>
        <w:tc>
          <w:tcPr>
            <w:tcW w:w="3963" w:type="pct"/>
            <w:gridSpan w:val="2"/>
            <w:vAlign w:val="bottom"/>
          </w:tcPr>
          <w:p w14:paraId="1994EE1C" w14:textId="77777777" w:rsidR="00E617C8" w:rsidRPr="007F4B61" w:rsidRDefault="00E617C8" w:rsidP="00A70D57">
            <w:pPr>
              <w:pStyle w:val="ListParagraph"/>
              <w:ind w:left="0"/>
              <w:jc w:val="both"/>
              <w:rPr>
                <w:noProof/>
                <w:lang w:eastAsia="zh-TW"/>
              </w:rPr>
            </w:pPr>
            <w:r w:rsidRPr="007F4B61">
              <w:t>Define “Enfleurage pomade”.</w:t>
            </w:r>
          </w:p>
        </w:tc>
        <w:tc>
          <w:tcPr>
            <w:tcW w:w="312" w:type="pct"/>
            <w:vAlign w:val="center"/>
          </w:tcPr>
          <w:p w14:paraId="017F79D9" w14:textId="77777777" w:rsidR="00E617C8" w:rsidRPr="00FA796F" w:rsidRDefault="00E617C8" w:rsidP="00A70D57">
            <w:pPr>
              <w:contextualSpacing/>
              <w:jc w:val="center"/>
            </w:pPr>
            <w:r w:rsidRPr="00FA796F">
              <w:t>CO</w:t>
            </w:r>
            <w:r>
              <w:t>3</w:t>
            </w:r>
          </w:p>
        </w:tc>
        <w:tc>
          <w:tcPr>
            <w:tcW w:w="237" w:type="pct"/>
            <w:vAlign w:val="center"/>
          </w:tcPr>
          <w:p w14:paraId="12722CDC" w14:textId="77777777" w:rsidR="00E617C8" w:rsidRPr="00FA796F" w:rsidRDefault="00E617C8" w:rsidP="00A70D57">
            <w:pPr>
              <w:contextualSpacing/>
              <w:jc w:val="center"/>
            </w:pPr>
            <w:r>
              <w:t>R</w:t>
            </w:r>
          </w:p>
        </w:tc>
        <w:tc>
          <w:tcPr>
            <w:tcW w:w="237" w:type="pct"/>
            <w:vAlign w:val="center"/>
          </w:tcPr>
          <w:p w14:paraId="412FC226" w14:textId="77777777" w:rsidR="00E617C8" w:rsidRPr="00FA796F" w:rsidRDefault="00E617C8" w:rsidP="00A70D57">
            <w:pPr>
              <w:contextualSpacing/>
              <w:jc w:val="center"/>
            </w:pPr>
            <w:r w:rsidRPr="00FA796F">
              <w:t>1</w:t>
            </w:r>
          </w:p>
        </w:tc>
      </w:tr>
      <w:tr w:rsidR="00E617C8" w:rsidRPr="009C4175" w14:paraId="0E81E17D" w14:textId="77777777" w:rsidTr="005D07E6">
        <w:trPr>
          <w:trHeight w:val="283"/>
        </w:trPr>
        <w:tc>
          <w:tcPr>
            <w:tcW w:w="251" w:type="pct"/>
          </w:tcPr>
          <w:p w14:paraId="5FDA311C" w14:textId="77777777" w:rsidR="00E617C8" w:rsidRPr="009C4175" w:rsidRDefault="00E617C8" w:rsidP="00F94208">
            <w:pPr>
              <w:jc w:val="center"/>
            </w:pPr>
            <w:r w:rsidRPr="009C4175">
              <w:t>10.</w:t>
            </w:r>
          </w:p>
        </w:tc>
        <w:tc>
          <w:tcPr>
            <w:tcW w:w="3963" w:type="pct"/>
            <w:gridSpan w:val="2"/>
            <w:vAlign w:val="bottom"/>
          </w:tcPr>
          <w:p w14:paraId="509AF722" w14:textId="77777777" w:rsidR="00E617C8" w:rsidRPr="007F4B61" w:rsidRDefault="00E617C8" w:rsidP="004E45C7">
            <w:pPr>
              <w:contextualSpacing/>
              <w:jc w:val="both"/>
            </w:pPr>
            <w:r>
              <w:rPr>
                <w:lang w:val="en-IN"/>
              </w:rPr>
              <w:t>Write any one</w:t>
            </w:r>
            <w:r w:rsidRPr="007F4B61">
              <w:rPr>
                <w:lang w:val="en-IN"/>
              </w:rPr>
              <w:t xml:space="preserve"> method used t</w:t>
            </w:r>
            <w:r>
              <w:rPr>
                <w:lang w:val="en-IN"/>
              </w:rPr>
              <w:t>o measure the pungency in pepper</w:t>
            </w:r>
            <w:r w:rsidRPr="007F4B61">
              <w:rPr>
                <w:lang w:val="en-IN"/>
              </w:rPr>
              <w:t>.</w:t>
            </w:r>
          </w:p>
        </w:tc>
        <w:tc>
          <w:tcPr>
            <w:tcW w:w="312" w:type="pct"/>
            <w:vAlign w:val="center"/>
          </w:tcPr>
          <w:p w14:paraId="6407A5C5" w14:textId="77777777" w:rsidR="00E617C8" w:rsidRPr="00FA796F" w:rsidRDefault="00E617C8" w:rsidP="00A70D57">
            <w:pPr>
              <w:contextualSpacing/>
              <w:jc w:val="center"/>
            </w:pPr>
            <w:r w:rsidRPr="00FA796F">
              <w:t>CO</w:t>
            </w:r>
            <w:r>
              <w:t>2</w:t>
            </w:r>
          </w:p>
        </w:tc>
        <w:tc>
          <w:tcPr>
            <w:tcW w:w="237" w:type="pct"/>
            <w:vAlign w:val="center"/>
          </w:tcPr>
          <w:p w14:paraId="146F6F47" w14:textId="77777777" w:rsidR="00E617C8" w:rsidRPr="00FA796F" w:rsidRDefault="00E617C8" w:rsidP="00A70D57">
            <w:pPr>
              <w:contextualSpacing/>
              <w:jc w:val="center"/>
            </w:pPr>
            <w:r>
              <w:t xml:space="preserve">R  </w:t>
            </w:r>
          </w:p>
        </w:tc>
        <w:tc>
          <w:tcPr>
            <w:tcW w:w="237" w:type="pct"/>
            <w:vAlign w:val="center"/>
          </w:tcPr>
          <w:p w14:paraId="120CC22D" w14:textId="77777777" w:rsidR="00E617C8" w:rsidRPr="00FA796F" w:rsidRDefault="00E617C8" w:rsidP="00A70D57">
            <w:pPr>
              <w:contextualSpacing/>
              <w:jc w:val="center"/>
            </w:pPr>
            <w:r w:rsidRPr="00FA796F">
              <w:t>1</w:t>
            </w:r>
          </w:p>
        </w:tc>
      </w:tr>
      <w:tr w:rsidR="00E617C8" w:rsidRPr="009C4175" w14:paraId="446967A1" w14:textId="77777777" w:rsidTr="00F94208">
        <w:trPr>
          <w:trHeight w:val="552"/>
        </w:trPr>
        <w:tc>
          <w:tcPr>
            <w:tcW w:w="5000" w:type="pct"/>
            <w:gridSpan w:val="6"/>
            <w:vAlign w:val="center"/>
          </w:tcPr>
          <w:p w14:paraId="27B4212C" w14:textId="77777777" w:rsidR="00E617C8" w:rsidRPr="009C4175" w:rsidRDefault="00E617C8" w:rsidP="00F94208">
            <w:pPr>
              <w:jc w:val="center"/>
              <w:rPr>
                <w:b/>
              </w:rPr>
            </w:pPr>
            <w:r w:rsidRPr="009C4175">
              <w:rPr>
                <w:b/>
              </w:rPr>
              <w:t>PART – B (6 X 3 = 18 MARKS)</w:t>
            </w:r>
          </w:p>
        </w:tc>
      </w:tr>
      <w:tr w:rsidR="00E617C8" w:rsidRPr="009C4175" w14:paraId="14013C2D" w14:textId="77777777" w:rsidTr="005D07E6">
        <w:trPr>
          <w:trHeight w:val="283"/>
        </w:trPr>
        <w:tc>
          <w:tcPr>
            <w:tcW w:w="251" w:type="pct"/>
          </w:tcPr>
          <w:p w14:paraId="1AB972BE" w14:textId="77777777" w:rsidR="00E617C8" w:rsidRPr="009C4175" w:rsidRDefault="00E617C8" w:rsidP="00F94208">
            <w:pPr>
              <w:pStyle w:val="NoSpacing"/>
              <w:jc w:val="center"/>
            </w:pPr>
            <w:r w:rsidRPr="009C4175">
              <w:t>11.</w:t>
            </w:r>
          </w:p>
        </w:tc>
        <w:tc>
          <w:tcPr>
            <w:tcW w:w="3963" w:type="pct"/>
            <w:gridSpan w:val="2"/>
            <w:vAlign w:val="bottom"/>
          </w:tcPr>
          <w:p w14:paraId="5773A209" w14:textId="77777777" w:rsidR="00E617C8" w:rsidRPr="007F4B61" w:rsidRDefault="00E617C8" w:rsidP="00C3515A">
            <w:pPr>
              <w:pStyle w:val="NoSpacing"/>
              <w:contextualSpacing/>
              <w:jc w:val="both"/>
            </w:pPr>
            <w:r w:rsidRPr="007F4B61">
              <w:t>Distinguish between freshly brewed coffee and instant coffee.</w:t>
            </w:r>
          </w:p>
        </w:tc>
        <w:tc>
          <w:tcPr>
            <w:tcW w:w="312" w:type="pct"/>
            <w:vAlign w:val="center"/>
          </w:tcPr>
          <w:p w14:paraId="0A1C2A42" w14:textId="77777777" w:rsidR="00E617C8" w:rsidRPr="00FA796F" w:rsidRDefault="00E617C8" w:rsidP="00A70D57">
            <w:pPr>
              <w:pStyle w:val="NoSpacing"/>
              <w:contextualSpacing/>
              <w:jc w:val="center"/>
            </w:pPr>
            <w:r w:rsidRPr="00FA796F">
              <w:t>CO</w:t>
            </w:r>
            <w:r>
              <w:t>3</w:t>
            </w:r>
          </w:p>
        </w:tc>
        <w:tc>
          <w:tcPr>
            <w:tcW w:w="237" w:type="pct"/>
            <w:vAlign w:val="center"/>
          </w:tcPr>
          <w:p w14:paraId="758DEA88" w14:textId="77777777" w:rsidR="00E617C8" w:rsidRPr="00FA796F" w:rsidRDefault="00E617C8" w:rsidP="00A70D57">
            <w:pPr>
              <w:pStyle w:val="NoSpacing"/>
              <w:contextualSpacing/>
              <w:jc w:val="center"/>
            </w:pPr>
            <w:r>
              <w:t>An</w:t>
            </w:r>
          </w:p>
        </w:tc>
        <w:tc>
          <w:tcPr>
            <w:tcW w:w="237" w:type="pct"/>
            <w:vAlign w:val="center"/>
          </w:tcPr>
          <w:p w14:paraId="606B6B53" w14:textId="77777777" w:rsidR="00E617C8" w:rsidRPr="00FA796F" w:rsidRDefault="00E617C8" w:rsidP="00A70D57">
            <w:pPr>
              <w:pStyle w:val="NoSpacing"/>
              <w:contextualSpacing/>
              <w:jc w:val="center"/>
            </w:pPr>
            <w:r w:rsidRPr="00FA796F">
              <w:t>3</w:t>
            </w:r>
          </w:p>
        </w:tc>
      </w:tr>
      <w:tr w:rsidR="00E617C8" w:rsidRPr="009C4175" w14:paraId="59F490BD" w14:textId="77777777" w:rsidTr="005D07E6">
        <w:trPr>
          <w:trHeight w:val="283"/>
        </w:trPr>
        <w:tc>
          <w:tcPr>
            <w:tcW w:w="251" w:type="pct"/>
          </w:tcPr>
          <w:p w14:paraId="0E6E48D7" w14:textId="77777777" w:rsidR="00E617C8" w:rsidRPr="009C4175" w:rsidRDefault="00E617C8" w:rsidP="00F94208">
            <w:pPr>
              <w:pStyle w:val="NoSpacing"/>
              <w:jc w:val="center"/>
            </w:pPr>
            <w:r w:rsidRPr="009C4175">
              <w:t>12.</w:t>
            </w:r>
          </w:p>
        </w:tc>
        <w:tc>
          <w:tcPr>
            <w:tcW w:w="3963" w:type="pct"/>
            <w:gridSpan w:val="2"/>
            <w:vAlign w:val="bottom"/>
          </w:tcPr>
          <w:p w14:paraId="37ED2650" w14:textId="77777777" w:rsidR="00E617C8" w:rsidRPr="007F4B61" w:rsidRDefault="00E617C8" w:rsidP="00A70D57">
            <w:pPr>
              <w:pStyle w:val="NoSpacing"/>
              <w:contextualSpacing/>
              <w:jc w:val="both"/>
            </w:pPr>
            <w:r w:rsidRPr="007F4B61">
              <w:rPr>
                <w:color w:val="000000"/>
                <w:shd w:val="clear" w:color="auto" w:fill="FFFFFF"/>
              </w:rPr>
              <w:t xml:space="preserve">Classify the tea based on </w:t>
            </w:r>
            <w:r>
              <w:rPr>
                <w:color w:val="000000"/>
                <w:shd w:val="clear" w:color="auto" w:fill="FFFFFF"/>
              </w:rPr>
              <w:t xml:space="preserve">the </w:t>
            </w:r>
            <w:r w:rsidRPr="007F4B61">
              <w:rPr>
                <w:color w:val="000000"/>
                <w:shd w:val="clear" w:color="auto" w:fill="FFFFFF"/>
              </w:rPr>
              <w:t>level of fer</w:t>
            </w:r>
            <w:r>
              <w:rPr>
                <w:color w:val="000000"/>
                <w:shd w:val="clear" w:color="auto" w:fill="FFFFFF"/>
              </w:rPr>
              <w:t>mentation with an example</w:t>
            </w:r>
            <w:r w:rsidRPr="007F4B61">
              <w:rPr>
                <w:color w:val="000000"/>
                <w:shd w:val="clear" w:color="auto" w:fill="FFFFFF"/>
              </w:rPr>
              <w:t>.</w:t>
            </w:r>
          </w:p>
        </w:tc>
        <w:tc>
          <w:tcPr>
            <w:tcW w:w="312" w:type="pct"/>
            <w:vAlign w:val="center"/>
          </w:tcPr>
          <w:p w14:paraId="1FE3AC79" w14:textId="77777777" w:rsidR="00E617C8" w:rsidRPr="00FA796F" w:rsidRDefault="00E617C8" w:rsidP="00A70D57">
            <w:pPr>
              <w:pStyle w:val="NoSpacing"/>
              <w:contextualSpacing/>
              <w:jc w:val="center"/>
            </w:pPr>
            <w:r w:rsidRPr="00FA796F">
              <w:t>CO</w:t>
            </w:r>
            <w:r>
              <w:t>1</w:t>
            </w:r>
          </w:p>
        </w:tc>
        <w:tc>
          <w:tcPr>
            <w:tcW w:w="237" w:type="pct"/>
            <w:vAlign w:val="center"/>
          </w:tcPr>
          <w:p w14:paraId="7C5C5686" w14:textId="77777777" w:rsidR="00E617C8" w:rsidRPr="00FA796F" w:rsidRDefault="00E617C8" w:rsidP="00A70D57">
            <w:pPr>
              <w:pStyle w:val="NoSpacing"/>
              <w:contextualSpacing/>
              <w:jc w:val="center"/>
            </w:pPr>
            <w:r>
              <w:t>U</w:t>
            </w:r>
          </w:p>
        </w:tc>
        <w:tc>
          <w:tcPr>
            <w:tcW w:w="237" w:type="pct"/>
            <w:vAlign w:val="center"/>
          </w:tcPr>
          <w:p w14:paraId="7D705833" w14:textId="77777777" w:rsidR="00E617C8" w:rsidRPr="00FA796F" w:rsidRDefault="00E617C8" w:rsidP="00A70D57">
            <w:pPr>
              <w:pStyle w:val="NoSpacing"/>
              <w:contextualSpacing/>
              <w:jc w:val="center"/>
            </w:pPr>
            <w:r w:rsidRPr="00FA796F">
              <w:t>3</w:t>
            </w:r>
          </w:p>
        </w:tc>
      </w:tr>
      <w:tr w:rsidR="00E617C8" w:rsidRPr="009C4175" w14:paraId="00A387B5" w14:textId="77777777" w:rsidTr="005D07E6">
        <w:trPr>
          <w:trHeight w:val="283"/>
        </w:trPr>
        <w:tc>
          <w:tcPr>
            <w:tcW w:w="251" w:type="pct"/>
          </w:tcPr>
          <w:p w14:paraId="16619860" w14:textId="77777777" w:rsidR="00E617C8" w:rsidRPr="009C4175" w:rsidRDefault="00E617C8" w:rsidP="00F94208">
            <w:pPr>
              <w:pStyle w:val="NoSpacing"/>
              <w:jc w:val="center"/>
            </w:pPr>
            <w:r w:rsidRPr="009C4175">
              <w:t>13.</w:t>
            </w:r>
          </w:p>
        </w:tc>
        <w:tc>
          <w:tcPr>
            <w:tcW w:w="3963" w:type="pct"/>
            <w:gridSpan w:val="2"/>
            <w:vAlign w:val="bottom"/>
          </w:tcPr>
          <w:p w14:paraId="391F5C10" w14:textId="77777777" w:rsidR="00E617C8" w:rsidRPr="007F4B61" w:rsidRDefault="00E617C8" w:rsidP="00A70D57">
            <w:pPr>
              <w:pStyle w:val="NoSpacing"/>
              <w:contextualSpacing/>
              <w:jc w:val="both"/>
            </w:pPr>
            <w:r>
              <w:t>Explain the statement</w:t>
            </w:r>
            <w:r w:rsidRPr="007F4B61">
              <w:t xml:space="preserve"> “Fat bloom formation in chocolate”.</w:t>
            </w:r>
          </w:p>
        </w:tc>
        <w:tc>
          <w:tcPr>
            <w:tcW w:w="312" w:type="pct"/>
            <w:vAlign w:val="center"/>
          </w:tcPr>
          <w:p w14:paraId="031BACB4" w14:textId="77777777" w:rsidR="00E617C8" w:rsidRPr="00FA796F" w:rsidRDefault="00E617C8" w:rsidP="00A70D57">
            <w:pPr>
              <w:pStyle w:val="NoSpacing"/>
              <w:contextualSpacing/>
              <w:jc w:val="center"/>
            </w:pPr>
            <w:r w:rsidRPr="00FA796F">
              <w:t>CO</w:t>
            </w:r>
            <w:r>
              <w:t>4</w:t>
            </w:r>
          </w:p>
        </w:tc>
        <w:tc>
          <w:tcPr>
            <w:tcW w:w="237" w:type="pct"/>
            <w:vAlign w:val="center"/>
          </w:tcPr>
          <w:p w14:paraId="57BD3587" w14:textId="77777777" w:rsidR="00E617C8" w:rsidRPr="00FA796F" w:rsidRDefault="00E617C8" w:rsidP="00A70D57">
            <w:pPr>
              <w:pStyle w:val="NoSpacing"/>
              <w:contextualSpacing/>
              <w:jc w:val="center"/>
            </w:pPr>
            <w:r>
              <w:t>An</w:t>
            </w:r>
          </w:p>
        </w:tc>
        <w:tc>
          <w:tcPr>
            <w:tcW w:w="237" w:type="pct"/>
            <w:vAlign w:val="center"/>
          </w:tcPr>
          <w:p w14:paraId="10BB6878" w14:textId="77777777" w:rsidR="00E617C8" w:rsidRPr="00FA796F" w:rsidRDefault="00E617C8" w:rsidP="00A70D57">
            <w:pPr>
              <w:pStyle w:val="NoSpacing"/>
              <w:contextualSpacing/>
              <w:jc w:val="center"/>
            </w:pPr>
            <w:r w:rsidRPr="00FA796F">
              <w:t>3</w:t>
            </w:r>
          </w:p>
        </w:tc>
      </w:tr>
      <w:tr w:rsidR="00E617C8" w:rsidRPr="009C4175" w14:paraId="7FFFCD78" w14:textId="77777777" w:rsidTr="005D07E6">
        <w:trPr>
          <w:trHeight w:val="283"/>
        </w:trPr>
        <w:tc>
          <w:tcPr>
            <w:tcW w:w="251" w:type="pct"/>
          </w:tcPr>
          <w:p w14:paraId="1C99E281" w14:textId="77777777" w:rsidR="00E617C8" w:rsidRPr="009C4175" w:rsidRDefault="00E617C8" w:rsidP="00F94208">
            <w:pPr>
              <w:pStyle w:val="NoSpacing"/>
              <w:jc w:val="center"/>
            </w:pPr>
            <w:r w:rsidRPr="009C4175">
              <w:t>14.</w:t>
            </w:r>
          </w:p>
        </w:tc>
        <w:tc>
          <w:tcPr>
            <w:tcW w:w="3963" w:type="pct"/>
            <w:gridSpan w:val="2"/>
            <w:vAlign w:val="bottom"/>
          </w:tcPr>
          <w:p w14:paraId="569327BC" w14:textId="77777777" w:rsidR="00E617C8" w:rsidRPr="007F4B61" w:rsidRDefault="00E617C8" w:rsidP="00A70D57">
            <w:pPr>
              <w:pStyle w:val="NoSpacing"/>
              <w:contextualSpacing/>
              <w:jc w:val="both"/>
            </w:pPr>
            <w:r>
              <w:t>Write the advantages of encapsulation.</w:t>
            </w:r>
          </w:p>
        </w:tc>
        <w:tc>
          <w:tcPr>
            <w:tcW w:w="312" w:type="pct"/>
            <w:vAlign w:val="center"/>
          </w:tcPr>
          <w:p w14:paraId="66683777" w14:textId="77777777" w:rsidR="00E617C8" w:rsidRPr="00FA796F" w:rsidRDefault="00E617C8" w:rsidP="00A70D57">
            <w:pPr>
              <w:pStyle w:val="NoSpacing"/>
              <w:contextualSpacing/>
              <w:jc w:val="center"/>
            </w:pPr>
            <w:r w:rsidRPr="00FA796F">
              <w:t>CO</w:t>
            </w:r>
            <w:r>
              <w:t>5</w:t>
            </w:r>
          </w:p>
        </w:tc>
        <w:tc>
          <w:tcPr>
            <w:tcW w:w="237" w:type="pct"/>
            <w:vAlign w:val="center"/>
          </w:tcPr>
          <w:p w14:paraId="4724C26C" w14:textId="77777777" w:rsidR="00E617C8" w:rsidRPr="00FA796F" w:rsidRDefault="00E617C8" w:rsidP="00A70D57">
            <w:pPr>
              <w:pStyle w:val="NoSpacing"/>
              <w:contextualSpacing/>
              <w:jc w:val="center"/>
            </w:pPr>
            <w:r>
              <w:t xml:space="preserve">A </w:t>
            </w:r>
          </w:p>
        </w:tc>
        <w:tc>
          <w:tcPr>
            <w:tcW w:w="237" w:type="pct"/>
            <w:vAlign w:val="center"/>
          </w:tcPr>
          <w:p w14:paraId="68437C2E" w14:textId="77777777" w:rsidR="00E617C8" w:rsidRPr="00FA796F" w:rsidRDefault="00E617C8" w:rsidP="00A70D57">
            <w:pPr>
              <w:pStyle w:val="NoSpacing"/>
              <w:contextualSpacing/>
              <w:jc w:val="center"/>
            </w:pPr>
            <w:r w:rsidRPr="00FA796F">
              <w:t>3</w:t>
            </w:r>
          </w:p>
        </w:tc>
      </w:tr>
      <w:tr w:rsidR="00E617C8" w:rsidRPr="009C4175" w14:paraId="5E6B7D68" w14:textId="77777777" w:rsidTr="005D07E6">
        <w:trPr>
          <w:trHeight w:val="283"/>
        </w:trPr>
        <w:tc>
          <w:tcPr>
            <w:tcW w:w="251" w:type="pct"/>
          </w:tcPr>
          <w:p w14:paraId="137A6FDB" w14:textId="77777777" w:rsidR="00E617C8" w:rsidRPr="009C4175" w:rsidRDefault="00E617C8" w:rsidP="00F94208">
            <w:pPr>
              <w:pStyle w:val="NoSpacing"/>
              <w:jc w:val="center"/>
            </w:pPr>
            <w:r w:rsidRPr="009C4175">
              <w:t>15.</w:t>
            </w:r>
          </w:p>
        </w:tc>
        <w:tc>
          <w:tcPr>
            <w:tcW w:w="3963" w:type="pct"/>
            <w:gridSpan w:val="2"/>
            <w:vAlign w:val="bottom"/>
          </w:tcPr>
          <w:p w14:paraId="5B21D064" w14:textId="77777777" w:rsidR="00E617C8" w:rsidRPr="007F4B61" w:rsidRDefault="00E617C8" w:rsidP="00513B7D">
            <w:pPr>
              <w:pStyle w:val="NoSpacing"/>
              <w:contextualSpacing/>
              <w:jc w:val="both"/>
            </w:pPr>
            <w:r>
              <w:rPr>
                <w:color w:val="000000"/>
                <w:shd w:val="clear" w:color="auto" w:fill="FFFFFF"/>
              </w:rPr>
              <w:t>List</w:t>
            </w:r>
            <w:r w:rsidRPr="007F4B61">
              <w:rPr>
                <w:color w:val="000000"/>
                <w:shd w:val="clear" w:color="auto" w:fill="FFFFFF"/>
              </w:rPr>
              <w:t xml:space="preserve"> any two primary and secondary ginger </w:t>
            </w:r>
            <w:r>
              <w:rPr>
                <w:color w:val="000000"/>
                <w:shd w:val="clear" w:color="auto" w:fill="FFFFFF"/>
              </w:rPr>
              <w:t>products</w:t>
            </w:r>
            <w:r w:rsidRPr="007F4B61">
              <w:rPr>
                <w:color w:val="000000"/>
                <w:shd w:val="clear" w:color="auto" w:fill="FFFFFF"/>
              </w:rPr>
              <w:t>.</w:t>
            </w:r>
          </w:p>
        </w:tc>
        <w:tc>
          <w:tcPr>
            <w:tcW w:w="312" w:type="pct"/>
            <w:vAlign w:val="center"/>
          </w:tcPr>
          <w:p w14:paraId="3B447022" w14:textId="77777777" w:rsidR="00E617C8" w:rsidRPr="00FA796F" w:rsidRDefault="00E617C8" w:rsidP="00A70D57">
            <w:pPr>
              <w:pStyle w:val="NoSpacing"/>
              <w:contextualSpacing/>
              <w:jc w:val="center"/>
            </w:pPr>
            <w:r w:rsidRPr="00FA796F">
              <w:t>CO</w:t>
            </w:r>
            <w:r>
              <w:t>2</w:t>
            </w:r>
          </w:p>
        </w:tc>
        <w:tc>
          <w:tcPr>
            <w:tcW w:w="237" w:type="pct"/>
            <w:vAlign w:val="center"/>
          </w:tcPr>
          <w:p w14:paraId="4B8EA018" w14:textId="77777777" w:rsidR="00E617C8" w:rsidRPr="00FA796F" w:rsidRDefault="00E617C8" w:rsidP="00A70D57">
            <w:pPr>
              <w:pStyle w:val="NoSpacing"/>
              <w:contextualSpacing/>
              <w:jc w:val="center"/>
            </w:pPr>
            <w:r>
              <w:t>R</w:t>
            </w:r>
          </w:p>
        </w:tc>
        <w:tc>
          <w:tcPr>
            <w:tcW w:w="237" w:type="pct"/>
            <w:vAlign w:val="center"/>
          </w:tcPr>
          <w:p w14:paraId="39A08718" w14:textId="77777777" w:rsidR="00E617C8" w:rsidRPr="00FA796F" w:rsidRDefault="00E617C8" w:rsidP="00A70D57">
            <w:pPr>
              <w:pStyle w:val="NoSpacing"/>
              <w:contextualSpacing/>
              <w:jc w:val="center"/>
            </w:pPr>
            <w:r w:rsidRPr="00FA796F">
              <w:t>3</w:t>
            </w:r>
          </w:p>
        </w:tc>
      </w:tr>
      <w:tr w:rsidR="00E617C8" w:rsidRPr="009C4175" w14:paraId="5004CEAF" w14:textId="77777777" w:rsidTr="005D07E6">
        <w:trPr>
          <w:trHeight w:val="283"/>
        </w:trPr>
        <w:tc>
          <w:tcPr>
            <w:tcW w:w="251" w:type="pct"/>
          </w:tcPr>
          <w:p w14:paraId="5CB6E8E1" w14:textId="77777777" w:rsidR="00E617C8" w:rsidRPr="009C4175" w:rsidRDefault="00E617C8" w:rsidP="00F94208">
            <w:pPr>
              <w:pStyle w:val="NoSpacing"/>
              <w:jc w:val="center"/>
            </w:pPr>
            <w:r w:rsidRPr="009C4175">
              <w:t>16.</w:t>
            </w:r>
          </w:p>
        </w:tc>
        <w:tc>
          <w:tcPr>
            <w:tcW w:w="3963" w:type="pct"/>
            <w:gridSpan w:val="2"/>
            <w:vAlign w:val="bottom"/>
          </w:tcPr>
          <w:p w14:paraId="7010E15E" w14:textId="77777777" w:rsidR="00E617C8" w:rsidRPr="007F4B61" w:rsidRDefault="00E617C8" w:rsidP="00A947BE">
            <w:pPr>
              <w:pStyle w:val="NoSpacing"/>
              <w:contextualSpacing/>
              <w:jc w:val="both"/>
            </w:pPr>
            <w:r>
              <w:rPr>
                <w:color w:val="000000"/>
                <w:shd w:val="clear" w:color="auto" w:fill="FFFFFF"/>
              </w:rPr>
              <w:t>Write the functional properties of clove.</w:t>
            </w:r>
          </w:p>
        </w:tc>
        <w:tc>
          <w:tcPr>
            <w:tcW w:w="312" w:type="pct"/>
            <w:vAlign w:val="center"/>
          </w:tcPr>
          <w:p w14:paraId="52A2C6FD" w14:textId="77777777" w:rsidR="00E617C8" w:rsidRPr="00FA796F" w:rsidRDefault="00E617C8" w:rsidP="00A70D57">
            <w:pPr>
              <w:pStyle w:val="NoSpacing"/>
              <w:contextualSpacing/>
              <w:jc w:val="center"/>
            </w:pPr>
            <w:r w:rsidRPr="00FA796F">
              <w:t>CO</w:t>
            </w:r>
            <w:r>
              <w:t>6</w:t>
            </w:r>
          </w:p>
        </w:tc>
        <w:tc>
          <w:tcPr>
            <w:tcW w:w="237" w:type="pct"/>
            <w:vAlign w:val="center"/>
          </w:tcPr>
          <w:p w14:paraId="49B8AADB" w14:textId="77777777" w:rsidR="00E617C8" w:rsidRPr="00FA796F" w:rsidRDefault="00E617C8" w:rsidP="00A70D57">
            <w:pPr>
              <w:pStyle w:val="NoSpacing"/>
              <w:contextualSpacing/>
              <w:jc w:val="center"/>
            </w:pPr>
            <w:r>
              <w:t xml:space="preserve">U </w:t>
            </w:r>
          </w:p>
        </w:tc>
        <w:tc>
          <w:tcPr>
            <w:tcW w:w="237" w:type="pct"/>
            <w:vAlign w:val="center"/>
          </w:tcPr>
          <w:p w14:paraId="4C7F7052" w14:textId="77777777" w:rsidR="00E617C8" w:rsidRPr="00FA796F" w:rsidRDefault="00E617C8" w:rsidP="00A70D57">
            <w:pPr>
              <w:pStyle w:val="NoSpacing"/>
              <w:contextualSpacing/>
              <w:jc w:val="center"/>
            </w:pPr>
            <w:r w:rsidRPr="00FA796F">
              <w:t>3</w:t>
            </w:r>
          </w:p>
        </w:tc>
      </w:tr>
      <w:tr w:rsidR="00E617C8" w:rsidRPr="009C4175" w14:paraId="4BA1785D" w14:textId="77777777" w:rsidTr="00517D3B">
        <w:trPr>
          <w:trHeight w:val="552"/>
        </w:trPr>
        <w:tc>
          <w:tcPr>
            <w:tcW w:w="5000" w:type="pct"/>
            <w:gridSpan w:val="6"/>
          </w:tcPr>
          <w:p w14:paraId="6379E1B2" w14:textId="77777777" w:rsidR="00E617C8" w:rsidRPr="009C4175" w:rsidRDefault="00E617C8" w:rsidP="00517D3B">
            <w:pPr>
              <w:jc w:val="center"/>
              <w:rPr>
                <w:b/>
              </w:rPr>
            </w:pPr>
            <w:r w:rsidRPr="009C4175">
              <w:rPr>
                <w:b/>
              </w:rPr>
              <w:t>PART – C (6 X 12 = 72 MARKS)</w:t>
            </w:r>
          </w:p>
          <w:p w14:paraId="55D44680" w14:textId="77777777" w:rsidR="00E617C8" w:rsidRPr="009C4175" w:rsidRDefault="00E617C8" w:rsidP="00517D3B">
            <w:pPr>
              <w:jc w:val="center"/>
              <w:rPr>
                <w:b/>
              </w:rPr>
            </w:pPr>
            <w:r w:rsidRPr="009C4175">
              <w:rPr>
                <w:b/>
              </w:rPr>
              <w:t>(Answer any five Questions from Q. No. 17 to 23, Q. No. 24 is Compulsory)</w:t>
            </w:r>
          </w:p>
        </w:tc>
      </w:tr>
      <w:tr w:rsidR="00E617C8" w:rsidRPr="009C4175" w14:paraId="4367CC3F" w14:textId="77777777" w:rsidTr="00A16AF9">
        <w:trPr>
          <w:trHeight w:val="283"/>
        </w:trPr>
        <w:tc>
          <w:tcPr>
            <w:tcW w:w="251" w:type="pct"/>
          </w:tcPr>
          <w:p w14:paraId="0C9355CA" w14:textId="77777777" w:rsidR="00E617C8" w:rsidRPr="009C4175" w:rsidRDefault="00E617C8" w:rsidP="00F94208">
            <w:pPr>
              <w:jc w:val="center"/>
            </w:pPr>
            <w:r w:rsidRPr="009C4175">
              <w:t>17.</w:t>
            </w:r>
          </w:p>
        </w:tc>
        <w:tc>
          <w:tcPr>
            <w:tcW w:w="178" w:type="pct"/>
          </w:tcPr>
          <w:p w14:paraId="0B4EDD3C" w14:textId="77777777" w:rsidR="00E617C8" w:rsidRPr="009C4175" w:rsidRDefault="00E617C8" w:rsidP="00F94208">
            <w:pPr>
              <w:jc w:val="center"/>
            </w:pPr>
            <w:r w:rsidRPr="009C4175">
              <w:t>a.</w:t>
            </w:r>
          </w:p>
        </w:tc>
        <w:tc>
          <w:tcPr>
            <w:tcW w:w="3785" w:type="pct"/>
            <w:vAlign w:val="bottom"/>
          </w:tcPr>
          <w:p w14:paraId="6B89F8C6" w14:textId="77777777" w:rsidR="00E617C8" w:rsidRPr="007F4B61" w:rsidRDefault="00E617C8" w:rsidP="00A70D57">
            <w:pPr>
              <w:contextualSpacing/>
              <w:jc w:val="both"/>
            </w:pPr>
            <w:r w:rsidRPr="007F4B61">
              <w:t>Illustrate the decaffeination process of green coffee with comparison to water, organic solvents and carbon dioxide.</w:t>
            </w:r>
          </w:p>
        </w:tc>
        <w:tc>
          <w:tcPr>
            <w:tcW w:w="312" w:type="pct"/>
            <w:vAlign w:val="center"/>
          </w:tcPr>
          <w:p w14:paraId="2719A3B1" w14:textId="77777777" w:rsidR="00E617C8" w:rsidRPr="00FA796F" w:rsidRDefault="00E617C8" w:rsidP="00A70D57">
            <w:pPr>
              <w:contextualSpacing/>
              <w:jc w:val="center"/>
            </w:pPr>
            <w:r w:rsidRPr="00FA796F">
              <w:t>CO</w:t>
            </w:r>
            <w:r>
              <w:t>3</w:t>
            </w:r>
          </w:p>
        </w:tc>
        <w:tc>
          <w:tcPr>
            <w:tcW w:w="237" w:type="pct"/>
            <w:vAlign w:val="center"/>
          </w:tcPr>
          <w:p w14:paraId="1DA9762C" w14:textId="77777777" w:rsidR="00E617C8" w:rsidRPr="00FA796F" w:rsidRDefault="00E617C8" w:rsidP="00A70D57">
            <w:pPr>
              <w:contextualSpacing/>
              <w:jc w:val="center"/>
            </w:pPr>
            <w:r>
              <w:t>An</w:t>
            </w:r>
          </w:p>
        </w:tc>
        <w:tc>
          <w:tcPr>
            <w:tcW w:w="237" w:type="pct"/>
            <w:vAlign w:val="center"/>
          </w:tcPr>
          <w:p w14:paraId="09274AA8" w14:textId="77777777" w:rsidR="00E617C8" w:rsidRPr="00FA796F" w:rsidRDefault="00E617C8" w:rsidP="00A70D57">
            <w:pPr>
              <w:contextualSpacing/>
              <w:jc w:val="center"/>
            </w:pPr>
            <w:r>
              <w:t>9</w:t>
            </w:r>
          </w:p>
        </w:tc>
      </w:tr>
      <w:tr w:rsidR="00E617C8" w:rsidRPr="009C4175" w14:paraId="74F18E8D" w14:textId="77777777" w:rsidTr="00A16AF9">
        <w:trPr>
          <w:trHeight w:val="283"/>
        </w:trPr>
        <w:tc>
          <w:tcPr>
            <w:tcW w:w="251" w:type="pct"/>
          </w:tcPr>
          <w:p w14:paraId="00137617" w14:textId="77777777" w:rsidR="00E617C8" w:rsidRPr="009C4175" w:rsidRDefault="00E617C8" w:rsidP="00F94208">
            <w:pPr>
              <w:jc w:val="center"/>
            </w:pPr>
          </w:p>
        </w:tc>
        <w:tc>
          <w:tcPr>
            <w:tcW w:w="178" w:type="pct"/>
          </w:tcPr>
          <w:p w14:paraId="05A604BC" w14:textId="77777777" w:rsidR="00E617C8" w:rsidRPr="009C4175" w:rsidRDefault="00E617C8" w:rsidP="00F94208">
            <w:pPr>
              <w:jc w:val="center"/>
            </w:pPr>
            <w:r w:rsidRPr="009C4175">
              <w:t>b.</w:t>
            </w:r>
          </w:p>
        </w:tc>
        <w:tc>
          <w:tcPr>
            <w:tcW w:w="3785" w:type="pct"/>
            <w:vAlign w:val="bottom"/>
          </w:tcPr>
          <w:p w14:paraId="4D105280" w14:textId="77777777" w:rsidR="00E617C8" w:rsidRPr="007F4B61" w:rsidRDefault="00E617C8" w:rsidP="000C5D94">
            <w:pPr>
              <w:contextualSpacing/>
              <w:jc w:val="both"/>
            </w:pPr>
            <w:r>
              <w:t xml:space="preserve">Explain </w:t>
            </w:r>
            <w:r w:rsidRPr="00360556">
              <w:t>the cooling process of coffee beans.</w:t>
            </w:r>
          </w:p>
        </w:tc>
        <w:tc>
          <w:tcPr>
            <w:tcW w:w="312" w:type="pct"/>
            <w:vAlign w:val="center"/>
          </w:tcPr>
          <w:p w14:paraId="0639D476" w14:textId="77777777" w:rsidR="00E617C8" w:rsidRPr="00FA796F" w:rsidRDefault="00E617C8" w:rsidP="00A70D57">
            <w:pPr>
              <w:contextualSpacing/>
              <w:jc w:val="center"/>
            </w:pPr>
            <w:r w:rsidRPr="00FA796F">
              <w:t>CO</w:t>
            </w:r>
            <w:r>
              <w:t>1</w:t>
            </w:r>
          </w:p>
        </w:tc>
        <w:tc>
          <w:tcPr>
            <w:tcW w:w="237" w:type="pct"/>
            <w:vAlign w:val="center"/>
          </w:tcPr>
          <w:p w14:paraId="7398599A" w14:textId="77777777" w:rsidR="00E617C8" w:rsidRPr="00FA796F" w:rsidRDefault="00E617C8" w:rsidP="00A70D57">
            <w:pPr>
              <w:contextualSpacing/>
              <w:jc w:val="center"/>
            </w:pPr>
            <w:r>
              <w:t>A</w:t>
            </w:r>
          </w:p>
        </w:tc>
        <w:tc>
          <w:tcPr>
            <w:tcW w:w="237" w:type="pct"/>
            <w:vAlign w:val="center"/>
          </w:tcPr>
          <w:p w14:paraId="36B265A0" w14:textId="77777777" w:rsidR="00E617C8" w:rsidRDefault="00E617C8" w:rsidP="00A70D57">
            <w:pPr>
              <w:contextualSpacing/>
              <w:jc w:val="center"/>
            </w:pPr>
            <w:r>
              <w:t>3</w:t>
            </w:r>
          </w:p>
        </w:tc>
      </w:tr>
      <w:tr w:rsidR="00E617C8" w:rsidRPr="009C4175" w14:paraId="238C2202" w14:textId="77777777" w:rsidTr="00A16AF9">
        <w:trPr>
          <w:trHeight w:val="283"/>
        </w:trPr>
        <w:tc>
          <w:tcPr>
            <w:tcW w:w="251" w:type="pct"/>
          </w:tcPr>
          <w:p w14:paraId="71F6B8D9" w14:textId="77777777" w:rsidR="00E617C8" w:rsidRPr="009C4175" w:rsidRDefault="00E617C8" w:rsidP="00F94208">
            <w:pPr>
              <w:jc w:val="center"/>
            </w:pPr>
          </w:p>
        </w:tc>
        <w:tc>
          <w:tcPr>
            <w:tcW w:w="178" w:type="pct"/>
          </w:tcPr>
          <w:p w14:paraId="211E3FF7" w14:textId="77777777" w:rsidR="00E617C8" w:rsidRPr="009C4175" w:rsidRDefault="00E617C8" w:rsidP="00F94208">
            <w:pPr>
              <w:jc w:val="center"/>
            </w:pPr>
          </w:p>
        </w:tc>
        <w:tc>
          <w:tcPr>
            <w:tcW w:w="3785" w:type="pct"/>
            <w:vAlign w:val="bottom"/>
          </w:tcPr>
          <w:p w14:paraId="2088A632" w14:textId="77777777" w:rsidR="00E617C8" w:rsidRPr="007F4B61" w:rsidRDefault="00E617C8" w:rsidP="00A70D57">
            <w:pPr>
              <w:contextualSpacing/>
              <w:jc w:val="both"/>
            </w:pPr>
          </w:p>
        </w:tc>
        <w:tc>
          <w:tcPr>
            <w:tcW w:w="312" w:type="pct"/>
            <w:vAlign w:val="center"/>
          </w:tcPr>
          <w:p w14:paraId="355CA03C" w14:textId="77777777" w:rsidR="00E617C8" w:rsidRPr="00FA796F" w:rsidRDefault="00E617C8" w:rsidP="00A70D57">
            <w:pPr>
              <w:contextualSpacing/>
              <w:jc w:val="center"/>
            </w:pPr>
          </w:p>
        </w:tc>
        <w:tc>
          <w:tcPr>
            <w:tcW w:w="237" w:type="pct"/>
            <w:vAlign w:val="center"/>
          </w:tcPr>
          <w:p w14:paraId="3D7BEFFE" w14:textId="77777777" w:rsidR="00E617C8" w:rsidRPr="00FA796F" w:rsidRDefault="00E617C8" w:rsidP="00A70D57">
            <w:pPr>
              <w:contextualSpacing/>
              <w:jc w:val="center"/>
            </w:pPr>
          </w:p>
        </w:tc>
        <w:tc>
          <w:tcPr>
            <w:tcW w:w="237" w:type="pct"/>
            <w:vAlign w:val="center"/>
          </w:tcPr>
          <w:p w14:paraId="56B2C714" w14:textId="77777777" w:rsidR="00E617C8" w:rsidRPr="00FA796F" w:rsidRDefault="00E617C8" w:rsidP="00A70D57">
            <w:pPr>
              <w:contextualSpacing/>
              <w:jc w:val="center"/>
            </w:pPr>
          </w:p>
        </w:tc>
      </w:tr>
      <w:tr w:rsidR="00E617C8" w:rsidRPr="009C4175" w14:paraId="2E5C8EC6" w14:textId="77777777" w:rsidTr="00A16AF9">
        <w:trPr>
          <w:trHeight w:val="283"/>
        </w:trPr>
        <w:tc>
          <w:tcPr>
            <w:tcW w:w="251" w:type="pct"/>
          </w:tcPr>
          <w:p w14:paraId="5201751A" w14:textId="77777777" w:rsidR="00E617C8" w:rsidRPr="009C4175" w:rsidRDefault="00E617C8" w:rsidP="00F94208">
            <w:pPr>
              <w:jc w:val="center"/>
            </w:pPr>
            <w:r w:rsidRPr="009C4175">
              <w:t>18.</w:t>
            </w:r>
          </w:p>
        </w:tc>
        <w:tc>
          <w:tcPr>
            <w:tcW w:w="178" w:type="pct"/>
          </w:tcPr>
          <w:p w14:paraId="1CF64023" w14:textId="77777777" w:rsidR="00E617C8" w:rsidRPr="009C4175" w:rsidRDefault="00E617C8" w:rsidP="00F94208">
            <w:pPr>
              <w:jc w:val="center"/>
            </w:pPr>
            <w:r w:rsidRPr="009C4175">
              <w:t>a.</w:t>
            </w:r>
          </w:p>
        </w:tc>
        <w:tc>
          <w:tcPr>
            <w:tcW w:w="3785" w:type="pct"/>
            <w:vAlign w:val="bottom"/>
          </w:tcPr>
          <w:p w14:paraId="2E074274" w14:textId="77777777" w:rsidR="00E617C8" w:rsidRPr="007F4B61" w:rsidRDefault="00E617C8" w:rsidP="00C35467">
            <w:pPr>
              <w:spacing w:line="259" w:lineRule="auto"/>
              <w:jc w:val="both"/>
            </w:pPr>
            <w:r>
              <w:t>Explain the steps involved in manufacturing</w:t>
            </w:r>
            <w:r w:rsidRPr="007F4B61">
              <w:t xml:space="preserve"> instant tea.</w:t>
            </w:r>
          </w:p>
        </w:tc>
        <w:tc>
          <w:tcPr>
            <w:tcW w:w="312" w:type="pct"/>
            <w:vAlign w:val="center"/>
          </w:tcPr>
          <w:p w14:paraId="678D1768" w14:textId="77777777" w:rsidR="00E617C8" w:rsidRPr="00FA796F" w:rsidRDefault="00E617C8" w:rsidP="00A70D57">
            <w:pPr>
              <w:contextualSpacing/>
              <w:jc w:val="center"/>
            </w:pPr>
            <w:r w:rsidRPr="00FA796F">
              <w:t>CO</w:t>
            </w:r>
            <w:r>
              <w:t>6</w:t>
            </w:r>
          </w:p>
        </w:tc>
        <w:tc>
          <w:tcPr>
            <w:tcW w:w="237" w:type="pct"/>
            <w:vAlign w:val="center"/>
          </w:tcPr>
          <w:p w14:paraId="2AC7E49F" w14:textId="77777777" w:rsidR="00E617C8" w:rsidRPr="00FA796F" w:rsidRDefault="00E617C8" w:rsidP="00A70D57">
            <w:pPr>
              <w:contextualSpacing/>
              <w:jc w:val="center"/>
            </w:pPr>
            <w:r>
              <w:t>A</w:t>
            </w:r>
          </w:p>
        </w:tc>
        <w:tc>
          <w:tcPr>
            <w:tcW w:w="237" w:type="pct"/>
            <w:vAlign w:val="center"/>
          </w:tcPr>
          <w:p w14:paraId="519A7A8F" w14:textId="77777777" w:rsidR="00E617C8" w:rsidRPr="00FA796F" w:rsidRDefault="00E617C8" w:rsidP="00A70D57">
            <w:pPr>
              <w:contextualSpacing/>
              <w:jc w:val="center"/>
            </w:pPr>
            <w:r>
              <w:t>8</w:t>
            </w:r>
          </w:p>
        </w:tc>
      </w:tr>
      <w:tr w:rsidR="00E617C8" w:rsidRPr="009C4175" w14:paraId="51936F3E" w14:textId="77777777" w:rsidTr="00A16AF9">
        <w:trPr>
          <w:trHeight w:val="283"/>
        </w:trPr>
        <w:tc>
          <w:tcPr>
            <w:tcW w:w="251" w:type="pct"/>
          </w:tcPr>
          <w:p w14:paraId="2FDE1F11" w14:textId="77777777" w:rsidR="00E617C8" w:rsidRPr="009C4175" w:rsidRDefault="00E617C8" w:rsidP="00F94208">
            <w:pPr>
              <w:jc w:val="center"/>
            </w:pPr>
          </w:p>
        </w:tc>
        <w:tc>
          <w:tcPr>
            <w:tcW w:w="178" w:type="pct"/>
          </w:tcPr>
          <w:p w14:paraId="775AA08B" w14:textId="77777777" w:rsidR="00E617C8" w:rsidRPr="009C4175" w:rsidRDefault="00E617C8" w:rsidP="00F94208">
            <w:pPr>
              <w:jc w:val="center"/>
            </w:pPr>
            <w:r w:rsidRPr="009C4175">
              <w:t>b.</w:t>
            </w:r>
          </w:p>
        </w:tc>
        <w:tc>
          <w:tcPr>
            <w:tcW w:w="3785" w:type="pct"/>
            <w:vAlign w:val="bottom"/>
          </w:tcPr>
          <w:p w14:paraId="6ACDFEBD" w14:textId="77777777" w:rsidR="00E617C8" w:rsidRPr="007F4B61" w:rsidRDefault="00E617C8" w:rsidP="001F142F">
            <w:pPr>
              <w:spacing w:line="259" w:lineRule="auto"/>
            </w:pPr>
            <w:r>
              <w:t>Write</w:t>
            </w:r>
            <w:r w:rsidRPr="007F4B61">
              <w:t xml:space="preserve"> the prevent</w:t>
            </w:r>
            <w:r>
              <w:t>ion</w:t>
            </w:r>
            <w:r w:rsidRPr="007F4B61">
              <w:t xml:space="preserve"> methods </w:t>
            </w:r>
            <w:r>
              <w:t>for</w:t>
            </w:r>
            <w:r w:rsidRPr="007F4B61">
              <w:t xml:space="preserve"> cream formation in tea brew.</w:t>
            </w:r>
          </w:p>
        </w:tc>
        <w:tc>
          <w:tcPr>
            <w:tcW w:w="312" w:type="pct"/>
            <w:vAlign w:val="center"/>
          </w:tcPr>
          <w:p w14:paraId="7BB27771" w14:textId="77777777" w:rsidR="00E617C8" w:rsidRPr="00FA796F" w:rsidRDefault="00E617C8" w:rsidP="00A70D57">
            <w:pPr>
              <w:contextualSpacing/>
              <w:jc w:val="center"/>
            </w:pPr>
            <w:r w:rsidRPr="00FA796F">
              <w:t>CO</w:t>
            </w:r>
            <w:r>
              <w:t>4</w:t>
            </w:r>
          </w:p>
        </w:tc>
        <w:tc>
          <w:tcPr>
            <w:tcW w:w="237" w:type="pct"/>
            <w:vAlign w:val="center"/>
          </w:tcPr>
          <w:p w14:paraId="089D21B7" w14:textId="77777777" w:rsidR="00E617C8" w:rsidRPr="00FA796F" w:rsidRDefault="00E617C8" w:rsidP="00A70D57">
            <w:pPr>
              <w:contextualSpacing/>
              <w:jc w:val="center"/>
            </w:pPr>
            <w:r>
              <w:t>A</w:t>
            </w:r>
          </w:p>
        </w:tc>
        <w:tc>
          <w:tcPr>
            <w:tcW w:w="237" w:type="pct"/>
            <w:vAlign w:val="center"/>
          </w:tcPr>
          <w:p w14:paraId="0F23201B" w14:textId="77777777" w:rsidR="00E617C8" w:rsidRPr="00FA796F" w:rsidRDefault="00E617C8" w:rsidP="00A70D57">
            <w:pPr>
              <w:contextualSpacing/>
              <w:jc w:val="center"/>
            </w:pPr>
            <w:r>
              <w:t>4</w:t>
            </w:r>
          </w:p>
        </w:tc>
      </w:tr>
      <w:tr w:rsidR="00E617C8" w:rsidRPr="009C4175" w14:paraId="5245B638" w14:textId="77777777" w:rsidTr="00A16AF9">
        <w:trPr>
          <w:trHeight w:val="283"/>
        </w:trPr>
        <w:tc>
          <w:tcPr>
            <w:tcW w:w="251" w:type="pct"/>
          </w:tcPr>
          <w:p w14:paraId="201F89A6" w14:textId="77777777" w:rsidR="00E617C8" w:rsidRPr="009C4175" w:rsidRDefault="00E617C8" w:rsidP="00F94208">
            <w:pPr>
              <w:jc w:val="center"/>
            </w:pPr>
          </w:p>
        </w:tc>
        <w:tc>
          <w:tcPr>
            <w:tcW w:w="178" w:type="pct"/>
          </w:tcPr>
          <w:p w14:paraId="74F05CE6" w14:textId="77777777" w:rsidR="00E617C8" w:rsidRPr="009C4175" w:rsidRDefault="00E617C8" w:rsidP="00F94208">
            <w:pPr>
              <w:jc w:val="center"/>
            </w:pPr>
          </w:p>
        </w:tc>
        <w:tc>
          <w:tcPr>
            <w:tcW w:w="3785" w:type="pct"/>
            <w:vAlign w:val="bottom"/>
          </w:tcPr>
          <w:p w14:paraId="4428DB37" w14:textId="77777777" w:rsidR="00E617C8" w:rsidRPr="007F4B61" w:rsidRDefault="00E617C8" w:rsidP="00A70D57">
            <w:pPr>
              <w:contextualSpacing/>
              <w:jc w:val="both"/>
            </w:pPr>
          </w:p>
        </w:tc>
        <w:tc>
          <w:tcPr>
            <w:tcW w:w="312" w:type="pct"/>
            <w:vAlign w:val="bottom"/>
          </w:tcPr>
          <w:p w14:paraId="6E6EA9F7" w14:textId="77777777" w:rsidR="00E617C8" w:rsidRPr="00FA796F" w:rsidRDefault="00E617C8" w:rsidP="00A70D57">
            <w:pPr>
              <w:contextualSpacing/>
              <w:jc w:val="center"/>
            </w:pPr>
          </w:p>
        </w:tc>
        <w:tc>
          <w:tcPr>
            <w:tcW w:w="237" w:type="pct"/>
            <w:vAlign w:val="bottom"/>
          </w:tcPr>
          <w:p w14:paraId="267B5288" w14:textId="77777777" w:rsidR="00E617C8" w:rsidRPr="00FA796F" w:rsidRDefault="00E617C8" w:rsidP="00A70D57">
            <w:pPr>
              <w:contextualSpacing/>
              <w:jc w:val="center"/>
            </w:pPr>
          </w:p>
        </w:tc>
        <w:tc>
          <w:tcPr>
            <w:tcW w:w="237" w:type="pct"/>
            <w:vAlign w:val="bottom"/>
          </w:tcPr>
          <w:p w14:paraId="6419F12A" w14:textId="77777777" w:rsidR="00E617C8" w:rsidRPr="00FA796F" w:rsidRDefault="00E617C8" w:rsidP="00A70D57">
            <w:pPr>
              <w:contextualSpacing/>
              <w:jc w:val="center"/>
            </w:pPr>
          </w:p>
        </w:tc>
      </w:tr>
      <w:tr w:rsidR="00E617C8" w:rsidRPr="009C4175" w14:paraId="4CC7F76E" w14:textId="77777777" w:rsidTr="00A16AF9">
        <w:trPr>
          <w:trHeight w:val="283"/>
        </w:trPr>
        <w:tc>
          <w:tcPr>
            <w:tcW w:w="251" w:type="pct"/>
          </w:tcPr>
          <w:p w14:paraId="576C53A4" w14:textId="77777777" w:rsidR="00E617C8" w:rsidRPr="009C4175" w:rsidRDefault="00E617C8" w:rsidP="00F94208">
            <w:pPr>
              <w:jc w:val="center"/>
            </w:pPr>
            <w:r w:rsidRPr="009C4175">
              <w:t>19.</w:t>
            </w:r>
          </w:p>
        </w:tc>
        <w:tc>
          <w:tcPr>
            <w:tcW w:w="178" w:type="pct"/>
          </w:tcPr>
          <w:p w14:paraId="71D1977D" w14:textId="77777777" w:rsidR="00E617C8" w:rsidRPr="009C4175" w:rsidRDefault="00E617C8" w:rsidP="00F94208">
            <w:pPr>
              <w:jc w:val="center"/>
            </w:pPr>
            <w:r w:rsidRPr="009C4175">
              <w:t>a.</w:t>
            </w:r>
          </w:p>
        </w:tc>
        <w:tc>
          <w:tcPr>
            <w:tcW w:w="3785" w:type="pct"/>
            <w:vAlign w:val="bottom"/>
          </w:tcPr>
          <w:p w14:paraId="10AD793E" w14:textId="77777777" w:rsidR="00E617C8" w:rsidRPr="007F4B61" w:rsidRDefault="00E617C8" w:rsidP="00A70D57">
            <w:pPr>
              <w:contextualSpacing/>
              <w:jc w:val="both"/>
            </w:pPr>
            <w:r>
              <w:t>Summarize the p</w:t>
            </w:r>
            <w:r w:rsidRPr="007F4B61">
              <w:t>hysical and chemical changes occurring during roasting of cocoa beans.</w:t>
            </w:r>
          </w:p>
        </w:tc>
        <w:tc>
          <w:tcPr>
            <w:tcW w:w="312" w:type="pct"/>
            <w:vAlign w:val="center"/>
          </w:tcPr>
          <w:p w14:paraId="6A11097A" w14:textId="77777777" w:rsidR="00E617C8" w:rsidRPr="00FA796F" w:rsidRDefault="00E617C8" w:rsidP="00A70D57">
            <w:pPr>
              <w:contextualSpacing/>
              <w:jc w:val="center"/>
            </w:pPr>
            <w:r w:rsidRPr="00FA796F">
              <w:t>CO</w:t>
            </w:r>
            <w:r>
              <w:t>4</w:t>
            </w:r>
          </w:p>
        </w:tc>
        <w:tc>
          <w:tcPr>
            <w:tcW w:w="237" w:type="pct"/>
            <w:vAlign w:val="center"/>
          </w:tcPr>
          <w:p w14:paraId="2AA571E0" w14:textId="77777777" w:rsidR="00E617C8" w:rsidRPr="00FA796F" w:rsidRDefault="00E617C8" w:rsidP="00A70D57">
            <w:pPr>
              <w:contextualSpacing/>
              <w:jc w:val="center"/>
            </w:pPr>
            <w:r>
              <w:t>An</w:t>
            </w:r>
          </w:p>
        </w:tc>
        <w:tc>
          <w:tcPr>
            <w:tcW w:w="237" w:type="pct"/>
            <w:vAlign w:val="center"/>
          </w:tcPr>
          <w:p w14:paraId="280E6F13" w14:textId="77777777" w:rsidR="00E617C8" w:rsidRPr="00FA796F" w:rsidRDefault="00E617C8" w:rsidP="00A70D57">
            <w:pPr>
              <w:contextualSpacing/>
              <w:jc w:val="center"/>
            </w:pPr>
            <w:r>
              <w:t>6</w:t>
            </w:r>
          </w:p>
        </w:tc>
      </w:tr>
      <w:tr w:rsidR="00E617C8" w:rsidRPr="009C4175" w14:paraId="2C6C43D5" w14:textId="77777777" w:rsidTr="00A16AF9">
        <w:trPr>
          <w:trHeight w:val="283"/>
        </w:trPr>
        <w:tc>
          <w:tcPr>
            <w:tcW w:w="251" w:type="pct"/>
          </w:tcPr>
          <w:p w14:paraId="2E6C1466" w14:textId="77777777" w:rsidR="00E617C8" w:rsidRPr="009C4175" w:rsidRDefault="00E617C8" w:rsidP="00F94208">
            <w:pPr>
              <w:jc w:val="center"/>
            </w:pPr>
          </w:p>
        </w:tc>
        <w:tc>
          <w:tcPr>
            <w:tcW w:w="178" w:type="pct"/>
          </w:tcPr>
          <w:p w14:paraId="035753F1" w14:textId="77777777" w:rsidR="00E617C8" w:rsidRPr="009C4175" w:rsidRDefault="00E617C8" w:rsidP="00F94208">
            <w:pPr>
              <w:jc w:val="center"/>
            </w:pPr>
            <w:r w:rsidRPr="009C4175">
              <w:t>b.</w:t>
            </w:r>
          </w:p>
        </w:tc>
        <w:tc>
          <w:tcPr>
            <w:tcW w:w="3785" w:type="pct"/>
            <w:vAlign w:val="bottom"/>
          </w:tcPr>
          <w:p w14:paraId="483BF195" w14:textId="77777777" w:rsidR="00E617C8" w:rsidRPr="007F4B61" w:rsidRDefault="00E617C8" w:rsidP="00A70D57">
            <w:pPr>
              <w:contextualSpacing/>
              <w:jc w:val="both"/>
              <w:rPr>
                <w:bCs/>
              </w:rPr>
            </w:pPr>
            <w:r>
              <w:rPr>
                <w:bCs/>
              </w:rPr>
              <w:t>Describe the c</w:t>
            </w:r>
            <w:r w:rsidRPr="007F4B61">
              <w:rPr>
                <w:bCs/>
              </w:rPr>
              <w:t xml:space="preserve">onching process with </w:t>
            </w:r>
            <w:r>
              <w:rPr>
                <w:bCs/>
              </w:rPr>
              <w:t xml:space="preserve">a </w:t>
            </w:r>
            <w:r w:rsidRPr="007F4B61">
              <w:rPr>
                <w:bCs/>
              </w:rPr>
              <w:t>neat diagram.</w:t>
            </w:r>
          </w:p>
        </w:tc>
        <w:tc>
          <w:tcPr>
            <w:tcW w:w="312" w:type="pct"/>
            <w:vAlign w:val="center"/>
          </w:tcPr>
          <w:p w14:paraId="3EAFC156" w14:textId="77777777" w:rsidR="00E617C8" w:rsidRPr="00FA796F" w:rsidRDefault="00E617C8" w:rsidP="00A70D57">
            <w:pPr>
              <w:contextualSpacing/>
              <w:jc w:val="center"/>
            </w:pPr>
            <w:r w:rsidRPr="00FA796F">
              <w:t>CO</w:t>
            </w:r>
            <w:r>
              <w:t>1</w:t>
            </w:r>
          </w:p>
        </w:tc>
        <w:tc>
          <w:tcPr>
            <w:tcW w:w="237" w:type="pct"/>
            <w:vAlign w:val="center"/>
          </w:tcPr>
          <w:p w14:paraId="7798E2C5" w14:textId="77777777" w:rsidR="00E617C8" w:rsidRPr="00FA796F" w:rsidRDefault="00E617C8" w:rsidP="00A70D57">
            <w:pPr>
              <w:contextualSpacing/>
              <w:jc w:val="center"/>
            </w:pPr>
            <w:r>
              <w:t>U</w:t>
            </w:r>
          </w:p>
        </w:tc>
        <w:tc>
          <w:tcPr>
            <w:tcW w:w="237" w:type="pct"/>
            <w:vAlign w:val="center"/>
          </w:tcPr>
          <w:p w14:paraId="3F409A4D" w14:textId="77777777" w:rsidR="00E617C8" w:rsidRPr="00FA796F" w:rsidRDefault="00E617C8" w:rsidP="00A70D57">
            <w:pPr>
              <w:contextualSpacing/>
              <w:jc w:val="center"/>
            </w:pPr>
            <w:r>
              <w:t>6</w:t>
            </w:r>
          </w:p>
        </w:tc>
      </w:tr>
      <w:tr w:rsidR="00E617C8" w:rsidRPr="009C4175" w14:paraId="469C49EC" w14:textId="77777777" w:rsidTr="00A16AF9">
        <w:trPr>
          <w:trHeight w:val="283"/>
        </w:trPr>
        <w:tc>
          <w:tcPr>
            <w:tcW w:w="251" w:type="pct"/>
          </w:tcPr>
          <w:p w14:paraId="5072FD46" w14:textId="77777777" w:rsidR="00E617C8" w:rsidRPr="009C4175" w:rsidRDefault="00E617C8" w:rsidP="00F94208">
            <w:pPr>
              <w:jc w:val="center"/>
            </w:pPr>
          </w:p>
        </w:tc>
        <w:tc>
          <w:tcPr>
            <w:tcW w:w="178" w:type="pct"/>
          </w:tcPr>
          <w:p w14:paraId="666B376D" w14:textId="77777777" w:rsidR="00E617C8" w:rsidRPr="009C4175" w:rsidRDefault="00E617C8" w:rsidP="00F94208">
            <w:pPr>
              <w:jc w:val="center"/>
            </w:pPr>
          </w:p>
        </w:tc>
        <w:tc>
          <w:tcPr>
            <w:tcW w:w="3785" w:type="pct"/>
            <w:vAlign w:val="bottom"/>
          </w:tcPr>
          <w:p w14:paraId="3A3A3800" w14:textId="77777777" w:rsidR="00E617C8" w:rsidRPr="007F4B61" w:rsidRDefault="00E617C8" w:rsidP="00A70D57">
            <w:pPr>
              <w:contextualSpacing/>
              <w:jc w:val="both"/>
            </w:pPr>
          </w:p>
        </w:tc>
        <w:tc>
          <w:tcPr>
            <w:tcW w:w="312" w:type="pct"/>
            <w:vAlign w:val="center"/>
          </w:tcPr>
          <w:p w14:paraId="668324F3" w14:textId="77777777" w:rsidR="00E617C8" w:rsidRPr="00FA796F" w:rsidRDefault="00E617C8" w:rsidP="00A70D57">
            <w:pPr>
              <w:contextualSpacing/>
              <w:jc w:val="center"/>
            </w:pPr>
          </w:p>
        </w:tc>
        <w:tc>
          <w:tcPr>
            <w:tcW w:w="237" w:type="pct"/>
            <w:vAlign w:val="center"/>
          </w:tcPr>
          <w:p w14:paraId="502D6D05" w14:textId="77777777" w:rsidR="00E617C8" w:rsidRPr="00FA796F" w:rsidRDefault="00E617C8" w:rsidP="00A70D57">
            <w:pPr>
              <w:contextualSpacing/>
              <w:jc w:val="center"/>
            </w:pPr>
          </w:p>
        </w:tc>
        <w:tc>
          <w:tcPr>
            <w:tcW w:w="237" w:type="pct"/>
            <w:vAlign w:val="center"/>
          </w:tcPr>
          <w:p w14:paraId="79BC447C" w14:textId="77777777" w:rsidR="00E617C8" w:rsidRPr="00FA796F" w:rsidRDefault="00E617C8" w:rsidP="00A70D57">
            <w:pPr>
              <w:contextualSpacing/>
              <w:jc w:val="center"/>
            </w:pPr>
          </w:p>
        </w:tc>
      </w:tr>
      <w:tr w:rsidR="00E617C8" w:rsidRPr="009C4175" w14:paraId="737802FA" w14:textId="77777777" w:rsidTr="00A16AF9">
        <w:trPr>
          <w:trHeight w:val="283"/>
        </w:trPr>
        <w:tc>
          <w:tcPr>
            <w:tcW w:w="251" w:type="pct"/>
          </w:tcPr>
          <w:p w14:paraId="74CCCCC1" w14:textId="77777777" w:rsidR="00E617C8" w:rsidRPr="009C4175" w:rsidRDefault="00E617C8" w:rsidP="00F94208">
            <w:pPr>
              <w:jc w:val="center"/>
            </w:pPr>
            <w:r w:rsidRPr="009C4175">
              <w:t>20.</w:t>
            </w:r>
          </w:p>
        </w:tc>
        <w:tc>
          <w:tcPr>
            <w:tcW w:w="178" w:type="pct"/>
          </w:tcPr>
          <w:p w14:paraId="6FD80923" w14:textId="77777777" w:rsidR="00E617C8" w:rsidRPr="009C4175" w:rsidRDefault="00E617C8" w:rsidP="00F94208">
            <w:pPr>
              <w:jc w:val="center"/>
            </w:pPr>
            <w:r w:rsidRPr="009C4175">
              <w:t>a.</w:t>
            </w:r>
          </w:p>
        </w:tc>
        <w:tc>
          <w:tcPr>
            <w:tcW w:w="3785" w:type="pct"/>
            <w:vAlign w:val="bottom"/>
          </w:tcPr>
          <w:p w14:paraId="4DE37BD3" w14:textId="77777777" w:rsidR="00E617C8" w:rsidRPr="007F4B61" w:rsidRDefault="00E617C8" w:rsidP="00A70D57">
            <w:pPr>
              <w:spacing w:line="259" w:lineRule="auto"/>
              <w:rPr>
                <w:bCs/>
              </w:rPr>
            </w:pPr>
            <w:r w:rsidRPr="007F4B61">
              <w:rPr>
                <w:bCs/>
              </w:rPr>
              <w:t>E</w:t>
            </w:r>
            <w:r>
              <w:rPr>
                <w:bCs/>
              </w:rPr>
              <w:t>xplain the working principle of supercritical fluid extraction with a neat diagram.</w:t>
            </w:r>
          </w:p>
        </w:tc>
        <w:tc>
          <w:tcPr>
            <w:tcW w:w="312" w:type="pct"/>
            <w:vAlign w:val="center"/>
          </w:tcPr>
          <w:p w14:paraId="2B122E16" w14:textId="77777777" w:rsidR="00E617C8" w:rsidRPr="00FA796F" w:rsidRDefault="00E617C8" w:rsidP="00A70D57">
            <w:pPr>
              <w:contextualSpacing/>
              <w:jc w:val="center"/>
            </w:pPr>
            <w:r w:rsidRPr="00FA796F">
              <w:t>CO</w:t>
            </w:r>
            <w:r>
              <w:t>5</w:t>
            </w:r>
          </w:p>
        </w:tc>
        <w:tc>
          <w:tcPr>
            <w:tcW w:w="237" w:type="pct"/>
            <w:vAlign w:val="center"/>
          </w:tcPr>
          <w:p w14:paraId="737ED310" w14:textId="77777777" w:rsidR="00E617C8" w:rsidRPr="00FA796F" w:rsidRDefault="00E617C8" w:rsidP="00A70D57">
            <w:pPr>
              <w:contextualSpacing/>
              <w:jc w:val="center"/>
            </w:pPr>
            <w:r>
              <w:t>A</w:t>
            </w:r>
          </w:p>
        </w:tc>
        <w:tc>
          <w:tcPr>
            <w:tcW w:w="237" w:type="pct"/>
            <w:vAlign w:val="center"/>
          </w:tcPr>
          <w:p w14:paraId="6373FB2E" w14:textId="77777777" w:rsidR="00E617C8" w:rsidRPr="00FA796F" w:rsidRDefault="00E617C8" w:rsidP="00A70D57">
            <w:pPr>
              <w:contextualSpacing/>
              <w:jc w:val="center"/>
            </w:pPr>
            <w:r>
              <w:t>8</w:t>
            </w:r>
          </w:p>
        </w:tc>
      </w:tr>
      <w:tr w:rsidR="00E617C8" w:rsidRPr="009C4175" w14:paraId="0C185D0F" w14:textId="77777777" w:rsidTr="00A16AF9">
        <w:trPr>
          <w:trHeight w:val="283"/>
        </w:trPr>
        <w:tc>
          <w:tcPr>
            <w:tcW w:w="251" w:type="pct"/>
          </w:tcPr>
          <w:p w14:paraId="5E1726E8" w14:textId="77777777" w:rsidR="00E617C8" w:rsidRPr="009C4175" w:rsidRDefault="00E617C8" w:rsidP="00F94208">
            <w:pPr>
              <w:jc w:val="center"/>
            </w:pPr>
          </w:p>
        </w:tc>
        <w:tc>
          <w:tcPr>
            <w:tcW w:w="178" w:type="pct"/>
          </w:tcPr>
          <w:p w14:paraId="393C7650" w14:textId="77777777" w:rsidR="00E617C8" w:rsidRPr="009C4175" w:rsidRDefault="00E617C8" w:rsidP="00F94208">
            <w:pPr>
              <w:jc w:val="center"/>
            </w:pPr>
            <w:r w:rsidRPr="009C4175">
              <w:t>b.</w:t>
            </w:r>
          </w:p>
        </w:tc>
        <w:tc>
          <w:tcPr>
            <w:tcW w:w="3785" w:type="pct"/>
            <w:vAlign w:val="bottom"/>
          </w:tcPr>
          <w:p w14:paraId="5F93A158" w14:textId="77777777" w:rsidR="00E617C8" w:rsidRPr="007F4B61" w:rsidRDefault="00E617C8" w:rsidP="00A70D57">
            <w:pPr>
              <w:contextualSpacing/>
              <w:jc w:val="both"/>
              <w:rPr>
                <w:bCs/>
              </w:rPr>
            </w:pPr>
            <w:r>
              <w:rPr>
                <w:color w:val="000000"/>
                <w:shd w:val="clear" w:color="auto" w:fill="FFFFFF"/>
              </w:rPr>
              <w:t>List the properties</w:t>
            </w:r>
            <w:r w:rsidRPr="007F4B61">
              <w:rPr>
                <w:color w:val="000000"/>
                <w:shd w:val="clear" w:color="auto" w:fill="FFFFFF"/>
              </w:rPr>
              <w:t xml:space="preserve"> of essential oils.</w:t>
            </w:r>
          </w:p>
        </w:tc>
        <w:tc>
          <w:tcPr>
            <w:tcW w:w="312" w:type="pct"/>
            <w:vAlign w:val="center"/>
          </w:tcPr>
          <w:p w14:paraId="3DA19558" w14:textId="77777777" w:rsidR="00E617C8" w:rsidRPr="00FA796F" w:rsidRDefault="00E617C8" w:rsidP="00A70D57">
            <w:pPr>
              <w:contextualSpacing/>
              <w:jc w:val="center"/>
            </w:pPr>
            <w:r w:rsidRPr="00FA796F">
              <w:t>CO</w:t>
            </w:r>
            <w:r>
              <w:t>4</w:t>
            </w:r>
          </w:p>
        </w:tc>
        <w:tc>
          <w:tcPr>
            <w:tcW w:w="237" w:type="pct"/>
            <w:vAlign w:val="center"/>
          </w:tcPr>
          <w:p w14:paraId="7AEB2BC7" w14:textId="77777777" w:rsidR="00E617C8" w:rsidRPr="00FA796F" w:rsidRDefault="00E617C8" w:rsidP="00A70D57">
            <w:pPr>
              <w:contextualSpacing/>
              <w:jc w:val="center"/>
            </w:pPr>
            <w:r>
              <w:t xml:space="preserve">R </w:t>
            </w:r>
          </w:p>
        </w:tc>
        <w:tc>
          <w:tcPr>
            <w:tcW w:w="237" w:type="pct"/>
            <w:vAlign w:val="center"/>
          </w:tcPr>
          <w:p w14:paraId="2AFB7731" w14:textId="77777777" w:rsidR="00E617C8" w:rsidRPr="00FA796F" w:rsidRDefault="00E617C8" w:rsidP="00A70D57">
            <w:pPr>
              <w:contextualSpacing/>
              <w:jc w:val="center"/>
            </w:pPr>
            <w:r>
              <w:t>4</w:t>
            </w:r>
          </w:p>
        </w:tc>
      </w:tr>
      <w:tr w:rsidR="00E617C8" w:rsidRPr="009C4175" w14:paraId="7ABB32DA" w14:textId="77777777" w:rsidTr="00A16AF9">
        <w:trPr>
          <w:trHeight w:val="283"/>
        </w:trPr>
        <w:tc>
          <w:tcPr>
            <w:tcW w:w="251" w:type="pct"/>
          </w:tcPr>
          <w:p w14:paraId="1DB6BC27" w14:textId="77777777" w:rsidR="00E617C8" w:rsidRPr="009C4175" w:rsidRDefault="00E617C8" w:rsidP="00F94208">
            <w:pPr>
              <w:jc w:val="center"/>
            </w:pPr>
          </w:p>
        </w:tc>
        <w:tc>
          <w:tcPr>
            <w:tcW w:w="178" w:type="pct"/>
          </w:tcPr>
          <w:p w14:paraId="065CE463" w14:textId="77777777" w:rsidR="00E617C8" w:rsidRPr="009C4175" w:rsidRDefault="00E617C8" w:rsidP="00F94208">
            <w:pPr>
              <w:jc w:val="center"/>
            </w:pPr>
          </w:p>
        </w:tc>
        <w:tc>
          <w:tcPr>
            <w:tcW w:w="3785" w:type="pct"/>
            <w:vAlign w:val="bottom"/>
          </w:tcPr>
          <w:p w14:paraId="34B250A1" w14:textId="77777777" w:rsidR="00E617C8" w:rsidRPr="007F4B61" w:rsidRDefault="00E617C8" w:rsidP="00A70D57">
            <w:pPr>
              <w:contextualSpacing/>
              <w:jc w:val="both"/>
            </w:pPr>
          </w:p>
        </w:tc>
        <w:tc>
          <w:tcPr>
            <w:tcW w:w="312" w:type="pct"/>
            <w:vAlign w:val="center"/>
          </w:tcPr>
          <w:p w14:paraId="37CBFFD7" w14:textId="77777777" w:rsidR="00E617C8" w:rsidRPr="00FA796F" w:rsidRDefault="00E617C8" w:rsidP="00A70D57">
            <w:pPr>
              <w:contextualSpacing/>
              <w:jc w:val="center"/>
            </w:pPr>
          </w:p>
        </w:tc>
        <w:tc>
          <w:tcPr>
            <w:tcW w:w="237" w:type="pct"/>
            <w:vAlign w:val="center"/>
          </w:tcPr>
          <w:p w14:paraId="28229C4B" w14:textId="77777777" w:rsidR="00E617C8" w:rsidRPr="00FA796F" w:rsidRDefault="00E617C8" w:rsidP="00A70D57">
            <w:pPr>
              <w:contextualSpacing/>
              <w:jc w:val="center"/>
            </w:pPr>
          </w:p>
        </w:tc>
        <w:tc>
          <w:tcPr>
            <w:tcW w:w="237" w:type="pct"/>
            <w:vAlign w:val="center"/>
          </w:tcPr>
          <w:p w14:paraId="52D2C422" w14:textId="77777777" w:rsidR="00E617C8" w:rsidRPr="00FA796F" w:rsidRDefault="00E617C8" w:rsidP="00A70D57">
            <w:pPr>
              <w:contextualSpacing/>
              <w:jc w:val="center"/>
            </w:pPr>
          </w:p>
        </w:tc>
      </w:tr>
      <w:tr w:rsidR="00E617C8" w:rsidRPr="009C4175" w14:paraId="79F3B0B4" w14:textId="77777777" w:rsidTr="00A16AF9">
        <w:trPr>
          <w:trHeight w:val="283"/>
        </w:trPr>
        <w:tc>
          <w:tcPr>
            <w:tcW w:w="251" w:type="pct"/>
          </w:tcPr>
          <w:p w14:paraId="7A9AC19D" w14:textId="77777777" w:rsidR="00E617C8" w:rsidRPr="009C4175" w:rsidRDefault="00E617C8" w:rsidP="00F94208">
            <w:pPr>
              <w:jc w:val="center"/>
            </w:pPr>
            <w:r w:rsidRPr="009C4175">
              <w:t>21.</w:t>
            </w:r>
          </w:p>
        </w:tc>
        <w:tc>
          <w:tcPr>
            <w:tcW w:w="178" w:type="pct"/>
          </w:tcPr>
          <w:p w14:paraId="1E029DF2" w14:textId="77777777" w:rsidR="00E617C8" w:rsidRPr="009C4175" w:rsidRDefault="00E617C8" w:rsidP="00F94208">
            <w:pPr>
              <w:jc w:val="center"/>
            </w:pPr>
            <w:r w:rsidRPr="009C4175">
              <w:t>a.</w:t>
            </w:r>
          </w:p>
        </w:tc>
        <w:tc>
          <w:tcPr>
            <w:tcW w:w="3785" w:type="pct"/>
            <w:vAlign w:val="bottom"/>
          </w:tcPr>
          <w:p w14:paraId="657214C5" w14:textId="77777777" w:rsidR="00E617C8" w:rsidRPr="007F4B61" w:rsidRDefault="00E617C8" w:rsidP="001A022D">
            <w:pPr>
              <w:spacing w:line="259" w:lineRule="auto"/>
              <w:jc w:val="both"/>
            </w:pPr>
            <w:r>
              <w:t>Explain</w:t>
            </w:r>
            <w:r w:rsidRPr="007F4B61">
              <w:t xml:space="preserve"> the </w:t>
            </w:r>
            <w:r>
              <w:t xml:space="preserve">steps involved in processing of </w:t>
            </w:r>
            <w:r w:rsidRPr="007F4B61">
              <w:t>cardamom</w:t>
            </w:r>
            <w:r>
              <w:t>.</w:t>
            </w:r>
          </w:p>
        </w:tc>
        <w:tc>
          <w:tcPr>
            <w:tcW w:w="312" w:type="pct"/>
            <w:vAlign w:val="center"/>
          </w:tcPr>
          <w:p w14:paraId="6493AAD2" w14:textId="77777777" w:rsidR="00E617C8" w:rsidRPr="00FA796F" w:rsidRDefault="00E617C8" w:rsidP="00A70D57">
            <w:pPr>
              <w:contextualSpacing/>
              <w:jc w:val="center"/>
            </w:pPr>
            <w:r w:rsidRPr="00FA796F">
              <w:t>CO</w:t>
            </w:r>
            <w:r>
              <w:t>1</w:t>
            </w:r>
          </w:p>
        </w:tc>
        <w:tc>
          <w:tcPr>
            <w:tcW w:w="237" w:type="pct"/>
            <w:vAlign w:val="center"/>
          </w:tcPr>
          <w:p w14:paraId="100D31A7" w14:textId="77777777" w:rsidR="00E617C8" w:rsidRPr="00FA796F" w:rsidRDefault="00E617C8" w:rsidP="00A70D57">
            <w:pPr>
              <w:contextualSpacing/>
              <w:jc w:val="center"/>
            </w:pPr>
            <w:r>
              <w:t xml:space="preserve">An </w:t>
            </w:r>
          </w:p>
        </w:tc>
        <w:tc>
          <w:tcPr>
            <w:tcW w:w="237" w:type="pct"/>
            <w:vAlign w:val="center"/>
          </w:tcPr>
          <w:p w14:paraId="653694B4" w14:textId="77777777" w:rsidR="00E617C8" w:rsidRPr="00FA796F" w:rsidRDefault="00E617C8" w:rsidP="00A70D57">
            <w:pPr>
              <w:contextualSpacing/>
              <w:jc w:val="center"/>
            </w:pPr>
            <w:r>
              <w:t>8</w:t>
            </w:r>
          </w:p>
        </w:tc>
      </w:tr>
      <w:tr w:rsidR="00E617C8" w:rsidRPr="009C4175" w14:paraId="58B4F9EA" w14:textId="77777777" w:rsidTr="00A16AF9">
        <w:trPr>
          <w:trHeight w:val="283"/>
        </w:trPr>
        <w:tc>
          <w:tcPr>
            <w:tcW w:w="251" w:type="pct"/>
          </w:tcPr>
          <w:p w14:paraId="14CED823" w14:textId="77777777" w:rsidR="00E617C8" w:rsidRPr="009C4175" w:rsidRDefault="00E617C8" w:rsidP="00F94208">
            <w:pPr>
              <w:jc w:val="center"/>
            </w:pPr>
          </w:p>
        </w:tc>
        <w:tc>
          <w:tcPr>
            <w:tcW w:w="178" w:type="pct"/>
          </w:tcPr>
          <w:p w14:paraId="5E467C2C" w14:textId="77777777" w:rsidR="00E617C8" w:rsidRPr="009C4175" w:rsidRDefault="00E617C8" w:rsidP="00F94208">
            <w:pPr>
              <w:jc w:val="center"/>
            </w:pPr>
            <w:r w:rsidRPr="009C4175">
              <w:t>b.</w:t>
            </w:r>
          </w:p>
        </w:tc>
        <w:tc>
          <w:tcPr>
            <w:tcW w:w="3785" w:type="pct"/>
            <w:vAlign w:val="bottom"/>
          </w:tcPr>
          <w:p w14:paraId="51168C6F" w14:textId="77777777" w:rsidR="00E617C8" w:rsidRPr="007F4B61" w:rsidRDefault="00E617C8" w:rsidP="008A354E">
            <w:pPr>
              <w:spacing w:line="259" w:lineRule="auto"/>
              <w:jc w:val="both"/>
            </w:pPr>
            <w:r>
              <w:t>Describe the turmeric curing process.</w:t>
            </w:r>
          </w:p>
        </w:tc>
        <w:tc>
          <w:tcPr>
            <w:tcW w:w="312" w:type="pct"/>
            <w:vAlign w:val="center"/>
          </w:tcPr>
          <w:p w14:paraId="6916601A" w14:textId="77777777" w:rsidR="00E617C8" w:rsidRPr="00FA796F" w:rsidRDefault="00E617C8" w:rsidP="00A70D57">
            <w:pPr>
              <w:contextualSpacing/>
              <w:jc w:val="center"/>
            </w:pPr>
            <w:r w:rsidRPr="00FA796F">
              <w:t>CO</w:t>
            </w:r>
            <w:r>
              <w:t>3</w:t>
            </w:r>
          </w:p>
        </w:tc>
        <w:tc>
          <w:tcPr>
            <w:tcW w:w="237" w:type="pct"/>
            <w:vAlign w:val="center"/>
          </w:tcPr>
          <w:p w14:paraId="1A71C739" w14:textId="77777777" w:rsidR="00E617C8" w:rsidRPr="00FA796F" w:rsidRDefault="00E617C8" w:rsidP="00A70D57">
            <w:pPr>
              <w:contextualSpacing/>
              <w:jc w:val="center"/>
            </w:pPr>
            <w:r>
              <w:t>U</w:t>
            </w:r>
          </w:p>
        </w:tc>
        <w:tc>
          <w:tcPr>
            <w:tcW w:w="237" w:type="pct"/>
            <w:vAlign w:val="center"/>
          </w:tcPr>
          <w:p w14:paraId="19F4A043" w14:textId="77777777" w:rsidR="00E617C8" w:rsidRDefault="00E617C8" w:rsidP="00A70D57">
            <w:pPr>
              <w:contextualSpacing/>
              <w:jc w:val="center"/>
            </w:pPr>
            <w:r>
              <w:t>4</w:t>
            </w:r>
          </w:p>
        </w:tc>
      </w:tr>
      <w:tr w:rsidR="00E617C8" w:rsidRPr="009C4175" w14:paraId="46B02CB7" w14:textId="77777777" w:rsidTr="00A16AF9">
        <w:trPr>
          <w:trHeight w:val="283"/>
        </w:trPr>
        <w:tc>
          <w:tcPr>
            <w:tcW w:w="251" w:type="pct"/>
          </w:tcPr>
          <w:p w14:paraId="31E45C1A" w14:textId="77777777" w:rsidR="00E617C8" w:rsidRPr="009C4175" w:rsidRDefault="00E617C8" w:rsidP="00F94208">
            <w:pPr>
              <w:jc w:val="center"/>
            </w:pPr>
          </w:p>
        </w:tc>
        <w:tc>
          <w:tcPr>
            <w:tcW w:w="178" w:type="pct"/>
          </w:tcPr>
          <w:p w14:paraId="20AE1FF9" w14:textId="77777777" w:rsidR="00E617C8" w:rsidRPr="009C4175" w:rsidRDefault="00E617C8" w:rsidP="00F94208">
            <w:pPr>
              <w:jc w:val="center"/>
            </w:pPr>
          </w:p>
        </w:tc>
        <w:tc>
          <w:tcPr>
            <w:tcW w:w="3785" w:type="pct"/>
            <w:vAlign w:val="bottom"/>
          </w:tcPr>
          <w:p w14:paraId="530D54B8" w14:textId="77777777" w:rsidR="00E617C8" w:rsidRPr="007F4B61" w:rsidRDefault="00E617C8" w:rsidP="00A70D57">
            <w:pPr>
              <w:contextualSpacing/>
              <w:jc w:val="both"/>
            </w:pPr>
          </w:p>
        </w:tc>
        <w:tc>
          <w:tcPr>
            <w:tcW w:w="312" w:type="pct"/>
            <w:vAlign w:val="center"/>
          </w:tcPr>
          <w:p w14:paraId="4177F8B3" w14:textId="77777777" w:rsidR="00E617C8" w:rsidRPr="00FA796F" w:rsidRDefault="00E617C8" w:rsidP="00A70D57">
            <w:pPr>
              <w:contextualSpacing/>
              <w:jc w:val="center"/>
            </w:pPr>
          </w:p>
        </w:tc>
        <w:tc>
          <w:tcPr>
            <w:tcW w:w="237" w:type="pct"/>
            <w:vAlign w:val="center"/>
          </w:tcPr>
          <w:p w14:paraId="328CCD69" w14:textId="77777777" w:rsidR="00E617C8" w:rsidRPr="00FA796F" w:rsidRDefault="00E617C8" w:rsidP="00A70D57">
            <w:pPr>
              <w:contextualSpacing/>
              <w:jc w:val="center"/>
            </w:pPr>
          </w:p>
        </w:tc>
        <w:tc>
          <w:tcPr>
            <w:tcW w:w="237" w:type="pct"/>
            <w:vAlign w:val="center"/>
          </w:tcPr>
          <w:p w14:paraId="5EB0FB93" w14:textId="77777777" w:rsidR="00E617C8" w:rsidRPr="00FA796F" w:rsidRDefault="00E617C8" w:rsidP="00A70D57">
            <w:pPr>
              <w:contextualSpacing/>
              <w:jc w:val="center"/>
            </w:pPr>
          </w:p>
        </w:tc>
      </w:tr>
      <w:tr w:rsidR="00E617C8" w:rsidRPr="009C4175" w14:paraId="7A4D0A82" w14:textId="77777777" w:rsidTr="00A16AF9">
        <w:trPr>
          <w:trHeight w:val="283"/>
        </w:trPr>
        <w:tc>
          <w:tcPr>
            <w:tcW w:w="251" w:type="pct"/>
          </w:tcPr>
          <w:p w14:paraId="6FB03B0D" w14:textId="77777777" w:rsidR="00E617C8" w:rsidRPr="009C4175" w:rsidRDefault="00E617C8" w:rsidP="00F94208">
            <w:pPr>
              <w:jc w:val="center"/>
            </w:pPr>
            <w:r w:rsidRPr="009C4175">
              <w:t>22.</w:t>
            </w:r>
          </w:p>
        </w:tc>
        <w:tc>
          <w:tcPr>
            <w:tcW w:w="178" w:type="pct"/>
          </w:tcPr>
          <w:p w14:paraId="56D64201" w14:textId="77777777" w:rsidR="00E617C8" w:rsidRPr="009C4175" w:rsidRDefault="00E617C8" w:rsidP="00F94208">
            <w:pPr>
              <w:jc w:val="center"/>
            </w:pPr>
            <w:r w:rsidRPr="009C4175">
              <w:t>a.</w:t>
            </w:r>
          </w:p>
        </w:tc>
        <w:tc>
          <w:tcPr>
            <w:tcW w:w="3785" w:type="pct"/>
            <w:vAlign w:val="bottom"/>
          </w:tcPr>
          <w:p w14:paraId="74AF09EF" w14:textId="77777777" w:rsidR="00E617C8" w:rsidRPr="007F4B61" w:rsidRDefault="00E617C8" w:rsidP="0010513E">
            <w:pPr>
              <w:spacing w:line="259" w:lineRule="auto"/>
              <w:jc w:val="both"/>
            </w:pPr>
            <w:r>
              <w:rPr>
                <w:bCs/>
              </w:rPr>
              <w:t xml:space="preserve">Distinguish between </w:t>
            </w:r>
            <w:r w:rsidRPr="007F4B61">
              <w:rPr>
                <w:bCs/>
              </w:rPr>
              <w:t>dry processing and wet processing of coffee.</w:t>
            </w:r>
          </w:p>
        </w:tc>
        <w:tc>
          <w:tcPr>
            <w:tcW w:w="312" w:type="pct"/>
            <w:vAlign w:val="center"/>
          </w:tcPr>
          <w:p w14:paraId="7A1D1367" w14:textId="77777777" w:rsidR="00E617C8" w:rsidRPr="00FA796F" w:rsidRDefault="00E617C8" w:rsidP="00A70D57">
            <w:pPr>
              <w:contextualSpacing/>
              <w:jc w:val="center"/>
            </w:pPr>
            <w:r w:rsidRPr="00FA796F">
              <w:t>CO</w:t>
            </w:r>
            <w:r>
              <w:t>4</w:t>
            </w:r>
          </w:p>
        </w:tc>
        <w:tc>
          <w:tcPr>
            <w:tcW w:w="237" w:type="pct"/>
            <w:vAlign w:val="center"/>
          </w:tcPr>
          <w:p w14:paraId="487E40BE" w14:textId="77777777" w:rsidR="00E617C8" w:rsidRPr="00FA796F" w:rsidRDefault="00E617C8" w:rsidP="00A70D57">
            <w:pPr>
              <w:contextualSpacing/>
              <w:jc w:val="center"/>
            </w:pPr>
            <w:r>
              <w:t>An</w:t>
            </w:r>
          </w:p>
        </w:tc>
        <w:tc>
          <w:tcPr>
            <w:tcW w:w="237" w:type="pct"/>
            <w:vAlign w:val="center"/>
          </w:tcPr>
          <w:p w14:paraId="2E868946" w14:textId="77777777" w:rsidR="00E617C8" w:rsidRPr="00FA796F" w:rsidRDefault="00E617C8" w:rsidP="00A70D57">
            <w:pPr>
              <w:contextualSpacing/>
              <w:jc w:val="center"/>
            </w:pPr>
            <w:r>
              <w:t>6</w:t>
            </w:r>
          </w:p>
        </w:tc>
      </w:tr>
      <w:tr w:rsidR="00E617C8" w:rsidRPr="009C4175" w14:paraId="2F03AD70" w14:textId="77777777" w:rsidTr="00A16AF9">
        <w:trPr>
          <w:trHeight w:val="283"/>
        </w:trPr>
        <w:tc>
          <w:tcPr>
            <w:tcW w:w="251" w:type="pct"/>
          </w:tcPr>
          <w:p w14:paraId="78991363" w14:textId="77777777" w:rsidR="00E617C8" w:rsidRPr="009C4175" w:rsidRDefault="00E617C8" w:rsidP="00F94208">
            <w:pPr>
              <w:jc w:val="center"/>
            </w:pPr>
          </w:p>
        </w:tc>
        <w:tc>
          <w:tcPr>
            <w:tcW w:w="178" w:type="pct"/>
          </w:tcPr>
          <w:p w14:paraId="2389A80A" w14:textId="77777777" w:rsidR="00E617C8" w:rsidRPr="009C4175" w:rsidRDefault="00E617C8" w:rsidP="00F94208">
            <w:pPr>
              <w:jc w:val="center"/>
            </w:pPr>
            <w:r w:rsidRPr="009C4175">
              <w:t>b.</w:t>
            </w:r>
          </w:p>
        </w:tc>
        <w:tc>
          <w:tcPr>
            <w:tcW w:w="3785" w:type="pct"/>
            <w:vAlign w:val="bottom"/>
          </w:tcPr>
          <w:p w14:paraId="730050D6" w14:textId="77777777" w:rsidR="00E617C8" w:rsidRPr="007F4B61" w:rsidRDefault="00E617C8" w:rsidP="00A70D57">
            <w:pPr>
              <w:spacing w:line="259" w:lineRule="auto"/>
              <w:jc w:val="both"/>
            </w:pPr>
            <w:r w:rsidRPr="007F4B61">
              <w:t xml:space="preserve">Explain </w:t>
            </w:r>
            <w:r>
              <w:t xml:space="preserve">the </w:t>
            </w:r>
            <w:r w:rsidRPr="007F4B61">
              <w:t>grinding process and packaging of coffee.</w:t>
            </w:r>
          </w:p>
        </w:tc>
        <w:tc>
          <w:tcPr>
            <w:tcW w:w="312" w:type="pct"/>
            <w:vAlign w:val="center"/>
          </w:tcPr>
          <w:p w14:paraId="6E2A0D56" w14:textId="77777777" w:rsidR="00E617C8" w:rsidRPr="00FA796F" w:rsidRDefault="00E617C8" w:rsidP="00B51905">
            <w:pPr>
              <w:contextualSpacing/>
              <w:jc w:val="center"/>
            </w:pPr>
            <w:r w:rsidRPr="00FA796F">
              <w:t>CO</w:t>
            </w:r>
            <w:r>
              <w:t>2</w:t>
            </w:r>
          </w:p>
        </w:tc>
        <w:tc>
          <w:tcPr>
            <w:tcW w:w="237" w:type="pct"/>
            <w:vAlign w:val="center"/>
          </w:tcPr>
          <w:p w14:paraId="5E4E9626" w14:textId="77777777" w:rsidR="00E617C8" w:rsidRPr="00FA796F" w:rsidRDefault="00E617C8" w:rsidP="00A70D57">
            <w:pPr>
              <w:contextualSpacing/>
              <w:jc w:val="center"/>
            </w:pPr>
            <w:r>
              <w:t>A</w:t>
            </w:r>
          </w:p>
        </w:tc>
        <w:tc>
          <w:tcPr>
            <w:tcW w:w="237" w:type="pct"/>
            <w:vAlign w:val="center"/>
          </w:tcPr>
          <w:p w14:paraId="07E31E07" w14:textId="77777777" w:rsidR="00E617C8" w:rsidRPr="00FA796F" w:rsidRDefault="00E617C8" w:rsidP="00A70D57">
            <w:pPr>
              <w:contextualSpacing/>
              <w:jc w:val="center"/>
            </w:pPr>
            <w:r>
              <w:t>6</w:t>
            </w:r>
          </w:p>
        </w:tc>
      </w:tr>
      <w:tr w:rsidR="00E617C8" w:rsidRPr="009C4175" w14:paraId="089509FD" w14:textId="77777777" w:rsidTr="00A16AF9">
        <w:trPr>
          <w:trHeight w:val="283"/>
        </w:trPr>
        <w:tc>
          <w:tcPr>
            <w:tcW w:w="251" w:type="pct"/>
          </w:tcPr>
          <w:p w14:paraId="3B2172B0" w14:textId="77777777" w:rsidR="00E617C8" w:rsidRPr="009C4175" w:rsidRDefault="00E617C8" w:rsidP="00F94208">
            <w:pPr>
              <w:jc w:val="center"/>
            </w:pPr>
          </w:p>
        </w:tc>
        <w:tc>
          <w:tcPr>
            <w:tcW w:w="178" w:type="pct"/>
          </w:tcPr>
          <w:p w14:paraId="0D398AFB" w14:textId="77777777" w:rsidR="00E617C8" w:rsidRPr="009C4175" w:rsidRDefault="00E617C8" w:rsidP="00F94208">
            <w:pPr>
              <w:jc w:val="center"/>
            </w:pPr>
          </w:p>
        </w:tc>
        <w:tc>
          <w:tcPr>
            <w:tcW w:w="3785" w:type="pct"/>
            <w:vAlign w:val="bottom"/>
          </w:tcPr>
          <w:p w14:paraId="739565C5" w14:textId="77777777" w:rsidR="00E617C8" w:rsidRPr="007F4B61" w:rsidRDefault="00E617C8" w:rsidP="00A70D57">
            <w:pPr>
              <w:contextualSpacing/>
              <w:jc w:val="both"/>
            </w:pPr>
          </w:p>
        </w:tc>
        <w:tc>
          <w:tcPr>
            <w:tcW w:w="312" w:type="pct"/>
            <w:vAlign w:val="center"/>
          </w:tcPr>
          <w:p w14:paraId="456E254F" w14:textId="77777777" w:rsidR="00E617C8" w:rsidRPr="00FA796F" w:rsidRDefault="00E617C8" w:rsidP="00A70D57">
            <w:pPr>
              <w:contextualSpacing/>
              <w:jc w:val="center"/>
            </w:pPr>
          </w:p>
        </w:tc>
        <w:tc>
          <w:tcPr>
            <w:tcW w:w="237" w:type="pct"/>
            <w:vAlign w:val="center"/>
          </w:tcPr>
          <w:p w14:paraId="2D9A3386" w14:textId="77777777" w:rsidR="00E617C8" w:rsidRPr="00FA796F" w:rsidRDefault="00E617C8" w:rsidP="00A70D57">
            <w:pPr>
              <w:contextualSpacing/>
              <w:jc w:val="center"/>
            </w:pPr>
          </w:p>
        </w:tc>
        <w:tc>
          <w:tcPr>
            <w:tcW w:w="237" w:type="pct"/>
            <w:vAlign w:val="center"/>
          </w:tcPr>
          <w:p w14:paraId="0FB75DC5" w14:textId="77777777" w:rsidR="00E617C8" w:rsidRPr="00FA796F" w:rsidRDefault="00E617C8" w:rsidP="00A70D57">
            <w:pPr>
              <w:contextualSpacing/>
              <w:jc w:val="center"/>
            </w:pPr>
          </w:p>
        </w:tc>
      </w:tr>
      <w:tr w:rsidR="00E617C8" w:rsidRPr="009C4175" w14:paraId="5BA76174" w14:textId="77777777" w:rsidTr="00A16AF9">
        <w:trPr>
          <w:trHeight w:val="283"/>
        </w:trPr>
        <w:tc>
          <w:tcPr>
            <w:tcW w:w="251" w:type="pct"/>
          </w:tcPr>
          <w:p w14:paraId="58ACE3F5" w14:textId="77777777" w:rsidR="00E617C8" w:rsidRPr="009C4175" w:rsidRDefault="00E617C8" w:rsidP="00F94208">
            <w:pPr>
              <w:jc w:val="center"/>
            </w:pPr>
            <w:r w:rsidRPr="009C4175">
              <w:t>23.</w:t>
            </w:r>
          </w:p>
        </w:tc>
        <w:tc>
          <w:tcPr>
            <w:tcW w:w="178" w:type="pct"/>
          </w:tcPr>
          <w:p w14:paraId="7BB21EEB" w14:textId="77777777" w:rsidR="00E617C8" w:rsidRPr="009C4175" w:rsidRDefault="00E617C8" w:rsidP="00F94208">
            <w:pPr>
              <w:jc w:val="center"/>
            </w:pPr>
            <w:r w:rsidRPr="009C4175">
              <w:t>a.</w:t>
            </w:r>
          </w:p>
        </w:tc>
        <w:tc>
          <w:tcPr>
            <w:tcW w:w="3785" w:type="pct"/>
            <w:vAlign w:val="bottom"/>
          </w:tcPr>
          <w:p w14:paraId="7B59134E" w14:textId="77777777" w:rsidR="00E617C8" w:rsidRPr="007F4B61" w:rsidRDefault="00E617C8" w:rsidP="0010513E">
            <w:pPr>
              <w:contextualSpacing/>
              <w:jc w:val="both"/>
            </w:pPr>
            <w:r w:rsidRPr="007F4B61">
              <w:t xml:space="preserve">Write </w:t>
            </w:r>
            <w:r>
              <w:t>the working principle of</w:t>
            </w:r>
            <w:r w:rsidRPr="007F4B61">
              <w:t xml:space="preserve"> </w:t>
            </w:r>
            <w:r>
              <w:t>c</w:t>
            </w:r>
            <w:r w:rsidRPr="007F4B61">
              <w:t>old press extraction of essential oils</w:t>
            </w:r>
            <w:r>
              <w:t xml:space="preserve"> and its applications</w:t>
            </w:r>
            <w:r w:rsidRPr="007F4B61">
              <w:t>.</w:t>
            </w:r>
          </w:p>
        </w:tc>
        <w:tc>
          <w:tcPr>
            <w:tcW w:w="312" w:type="pct"/>
            <w:vAlign w:val="center"/>
          </w:tcPr>
          <w:p w14:paraId="234693F2" w14:textId="77777777" w:rsidR="00E617C8" w:rsidRPr="00FA796F" w:rsidRDefault="00E617C8" w:rsidP="00A70D57">
            <w:pPr>
              <w:contextualSpacing/>
              <w:jc w:val="center"/>
            </w:pPr>
            <w:r w:rsidRPr="00FA796F">
              <w:t>CO</w:t>
            </w:r>
            <w:r>
              <w:t>5</w:t>
            </w:r>
          </w:p>
        </w:tc>
        <w:tc>
          <w:tcPr>
            <w:tcW w:w="237" w:type="pct"/>
            <w:vAlign w:val="center"/>
          </w:tcPr>
          <w:p w14:paraId="65A66116" w14:textId="77777777" w:rsidR="00E617C8" w:rsidRPr="00FA796F" w:rsidRDefault="00E617C8" w:rsidP="00A70D57">
            <w:pPr>
              <w:contextualSpacing/>
              <w:jc w:val="center"/>
            </w:pPr>
            <w:r>
              <w:t>A</w:t>
            </w:r>
          </w:p>
        </w:tc>
        <w:tc>
          <w:tcPr>
            <w:tcW w:w="237" w:type="pct"/>
            <w:vAlign w:val="center"/>
          </w:tcPr>
          <w:p w14:paraId="3AE76F58" w14:textId="77777777" w:rsidR="00E617C8" w:rsidRPr="00FA796F" w:rsidRDefault="00E617C8" w:rsidP="00A70D57">
            <w:pPr>
              <w:contextualSpacing/>
              <w:jc w:val="center"/>
            </w:pPr>
            <w:r>
              <w:t>7</w:t>
            </w:r>
          </w:p>
        </w:tc>
      </w:tr>
      <w:tr w:rsidR="00E617C8" w:rsidRPr="009C4175" w14:paraId="409A8C9E" w14:textId="77777777" w:rsidTr="00A16AF9">
        <w:trPr>
          <w:trHeight w:val="283"/>
        </w:trPr>
        <w:tc>
          <w:tcPr>
            <w:tcW w:w="251" w:type="pct"/>
          </w:tcPr>
          <w:p w14:paraId="3F527ADA" w14:textId="77777777" w:rsidR="00E617C8" w:rsidRPr="009C4175" w:rsidRDefault="00E617C8" w:rsidP="00F94208">
            <w:pPr>
              <w:jc w:val="center"/>
            </w:pPr>
          </w:p>
        </w:tc>
        <w:tc>
          <w:tcPr>
            <w:tcW w:w="178" w:type="pct"/>
          </w:tcPr>
          <w:p w14:paraId="5A3FE39F" w14:textId="77777777" w:rsidR="00E617C8" w:rsidRPr="009C4175" w:rsidRDefault="00E617C8" w:rsidP="00F94208">
            <w:pPr>
              <w:jc w:val="center"/>
            </w:pPr>
            <w:r w:rsidRPr="009C4175">
              <w:t>b.</w:t>
            </w:r>
          </w:p>
        </w:tc>
        <w:tc>
          <w:tcPr>
            <w:tcW w:w="3785" w:type="pct"/>
            <w:vAlign w:val="bottom"/>
          </w:tcPr>
          <w:p w14:paraId="600C3037" w14:textId="77777777" w:rsidR="00E617C8" w:rsidRPr="005D07E6" w:rsidRDefault="00E617C8" w:rsidP="00A70D57">
            <w:pPr>
              <w:contextualSpacing/>
              <w:jc w:val="both"/>
              <w:rPr>
                <w:color w:val="000000"/>
              </w:rPr>
            </w:pPr>
            <w:r>
              <w:rPr>
                <w:color w:val="000000"/>
              </w:rPr>
              <w:t>Explain</w:t>
            </w:r>
            <w:r w:rsidRPr="007F4B61">
              <w:rPr>
                <w:color w:val="000000"/>
              </w:rPr>
              <w:t xml:space="preserve"> </w:t>
            </w:r>
            <w:r>
              <w:rPr>
                <w:color w:val="000000"/>
              </w:rPr>
              <w:t xml:space="preserve">the working principle of </w:t>
            </w:r>
            <w:r w:rsidRPr="007F4B61">
              <w:rPr>
                <w:color w:val="000000"/>
              </w:rPr>
              <w:t>sorting machines used for coffee beans.</w:t>
            </w:r>
          </w:p>
        </w:tc>
        <w:tc>
          <w:tcPr>
            <w:tcW w:w="312" w:type="pct"/>
            <w:vAlign w:val="center"/>
          </w:tcPr>
          <w:p w14:paraId="4EA28592" w14:textId="77777777" w:rsidR="00E617C8" w:rsidRPr="00FA796F" w:rsidRDefault="00E617C8" w:rsidP="00A70D57">
            <w:pPr>
              <w:contextualSpacing/>
              <w:jc w:val="center"/>
            </w:pPr>
            <w:r w:rsidRPr="00FA796F">
              <w:t>CO</w:t>
            </w:r>
            <w:r>
              <w:t>1</w:t>
            </w:r>
          </w:p>
        </w:tc>
        <w:tc>
          <w:tcPr>
            <w:tcW w:w="237" w:type="pct"/>
            <w:vAlign w:val="center"/>
          </w:tcPr>
          <w:p w14:paraId="4BEB18D7" w14:textId="77777777" w:rsidR="00E617C8" w:rsidRPr="00FA796F" w:rsidRDefault="00E617C8" w:rsidP="00A70D57">
            <w:pPr>
              <w:contextualSpacing/>
              <w:jc w:val="center"/>
            </w:pPr>
            <w:r>
              <w:t>A</w:t>
            </w:r>
          </w:p>
        </w:tc>
        <w:tc>
          <w:tcPr>
            <w:tcW w:w="237" w:type="pct"/>
            <w:vAlign w:val="center"/>
          </w:tcPr>
          <w:p w14:paraId="1524D20A" w14:textId="77777777" w:rsidR="00E617C8" w:rsidRPr="00FA796F" w:rsidRDefault="00E617C8" w:rsidP="00A70D57">
            <w:pPr>
              <w:contextualSpacing/>
              <w:jc w:val="center"/>
            </w:pPr>
            <w:r>
              <w:t>5</w:t>
            </w:r>
          </w:p>
        </w:tc>
      </w:tr>
      <w:tr w:rsidR="00E617C8" w:rsidRPr="009C4175" w14:paraId="2C52133A" w14:textId="77777777" w:rsidTr="00F94208">
        <w:trPr>
          <w:trHeight w:val="550"/>
        </w:trPr>
        <w:tc>
          <w:tcPr>
            <w:tcW w:w="5000" w:type="pct"/>
            <w:gridSpan w:val="6"/>
            <w:vAlign w:val="center"/>
          </w:tcPr>
          <w:p w14:paraId="04117214" w14:textId="77777777" w:rsidR="00E617C8" w:rsidRPr="009C4175" w:rsidRDefault="00E617C8" w:rsidP="00F94208">
            <w:pPr>
              <w:jc w:val="center"/>
              <w:rPr>
                <w:b/>
                <w:bCs/>
              </w:rPr>
            </w:pPr>
            <w:r w:rsidRPr="009C4175">
              <w:rPr>
                <w:b/>
                <w:bCs/>
              </w:rPr>
              <w:t>COMPULSORY QUESTION</w:t>
            </w:r>
          </w:p>
        </w:tc>
      </w:tr>
      <w:tr w:rsidR="00E617C8" w:rsidRPr="009C4175" w14:paraId="63C461C1" w14:textId="77777777" w:rsidTr="00C8659F">
        <w:trPr>
          <w:trHeight w:val="283"/>
        </w:trPr>
        <w:tc>
          <w:tcPr>
            <w:tcW w:w="251" w:type="pct"/>
          </w:tcPr>
          <w:p w14:paraId="63B8671E" w14:textId="77777777" w:rsidR="00E617C8" w:rsidRPr="009C4175" w:rsidRDefault="00E617C8" w:rsidP="00F94208">
            <w:pPr>
              <w:jc w:val="center"/>
            </w:pPr>
            <w:r w:rsidRPr="009C4175">
              <w:t>24.</w:t>
            </w:r>
          </w:p>
        </w:tc>
        <w:tc>
          <w:tcPr>
            <w:tcW w:w="178" w:type="pct"/>
          </w:tcPr>
          <w:p w14:paraId="3458DBF1" w14:textId="77777777" w:rsidR="00E617C8" w:rsidRPr="009C4175" w:rsidRDefault="00E617C8" w:rsidP="00F94208">
            <w:pPr>
              <w:jc w:val="center"/>
            </w:pPr>
            <w:r w:rsidRPr="009C4175">
              <w:t>a.</w:t>
            </w:r>
          </w:p>
        </w:tc>
        <w:tc>
          <w:tcPr>
            <w:tcW w:w="3785" w:type="pct"/>
            <w:vAlign w:val="bottom"/>
          </w:tcPr>
          <w:p w14:paraId="4FFA718F" w14:textId="77777777" w:rsidR="00E617C8" w:rsidRPr="007F4B61" w:rsidRDefault="00E617C8" w:rsidP="00A70D57">
            <w:pPr>
              <w:contextualSpacing/>
              <w:jc w:val="both"/>
            </w:pPr>
            <w:r>
              <w:t>Describe</w:t>
            </w:r>
            <w:r w:rsidRPr="007F4B61">
              <w:t xml:space="preserve"> the steps involved in cinnamon processing. </w:t>
            </w:r>
          </w:p>
        </w:tc>
        <w:tc>
          <w:tcPr>
            <w:tcW w:w="312" w:type="pct"/>
            <w:vAlign w:val="center"/>
          </w:tcPr>
          <w:p w14:paraId="55E35FF4" w14:textId="77777777" w:rsidR="00E617C8" w:rsidRPr="00FA796F" w:rsidRDefault="00E617C8" w:rsidP="00A70D57">
            <w:pPr>
              <w:contextualSpacing/>
              <w:jc w:val="center"/>
            </w:pPr>
            <w:r w:rsidRPr="00FA796F">
              <w:t>CO</w:t>
            </w:r>
            <w:r>
              <w:t>3</w:t>
            </w:r>
          </w:p>
        </w:tc>
        <w:tc>
          <w:tcPr>
            <w:tcW w:w="237" w:type="pct"/>
            <w:vAlign w:val="center"/>
          </w:tcPr>
          <w:p w14:paraId="0EE4E7CA" w14:textId="77777777" w:rsidR="00E617C8" w:rsidRPr="00FA796F" w:rsidRDefault="00E617C8" w:rsidP="00A70D57">
            <w:pPr>
              <w:contextualSpacing/>
              <w:jc w:val="center"/>
            </w:pPr>
            <w:r>
              <w:t xml:space="preserve">An </w:t>
            </w:r>
          </w:p>
        </w:tc>
        <w:tc>
          <w:tcPr>
            <w:tcW w:w="237" w:type="pct"/>
            <w:vAlign w:val="center"/>
          </w:tcPr>
          <w:p w14:paraId="7E9CE32E" w14:textId="77777777" w:rsidR="00E617C8" w:rsidRPr="00FA796F" w:rsidRDefault="00E617C8" w:rsidP="00A70D57">
            <w:pPr>
              <w:contextualSpacing/>
              <w:jc w:val="center"/>
            </w:pPr>
            <w:r>
              <w:t>6</w:t>
            </w:r>
          </w:p>
        </w:tc>
      </w:tr>
      <w:tr w:rsidR="00E617C8" w:rsidRPr="009C4175" w14:paraId="6A473DA0" w14:textId="77777777" w:rsidTr="00C8659F">
        <w:trPr>
          <w:trHeight w:val="283"/>
        </w:trPr>
        <w:tc>
          <w:tcPr>
            <w:tcW w:w="251" w:type="pct"/>
          </w:tcPr>
          <w:p w14:paraId="7FE727AA" w14:textId="77777777" w:rsidR="00E617C8" w:rsidRPr="009C4175" w:rsidRDefault="00E617C8" w:rsidP="00F94208">
            <w:pPr>
              <w:jc w:val="center"/>
            </w:pPr>
          </w:p>
        </w:tc>
        <w:tc>
          <w:tcPr>
            <w:tcW w:w="178" w:type="pct"/>
          </w:tcPr>
          <w:p w14:paraId="61E99CF1" w14:textId="77777777" w:rsidR="00E617C8" w:rsidRPr="009C4175" w:rsidRDefault="00E617C8" w:rsidP="00F94208">
            <w:pPr>
              <w:jc w:val="center"/>
            </w:pPr>
            <w:r w:rsidRPr="009C4175">
              <w:t>b.</w:t>
            </w:r>
          </w:p>
        </w:tc>
        <w:tc>
          <w:tcPr>
            <w:tcW w:w="3785" w:type="pct"/>
            <w:vAlign w:val="bottom"/>
          </w:tcPr>
          <w:p w14:paraId="5A36B0E0" w14:textId="77777777" w:rsidR="00E617C8" w:rsidRPr="007F4B61" w:rsidRDefault="00E617C8" w:rsidP="00A70D57">
            <w:pPr>
              <w:contextualSpacing/>
              <w:jc w:val="both"/>
              <w:rPr>
                <w:bCs/>
              </w:rPr>
            </w:pPr>
            <w:r w:rsidRPr="007F4B61">
              <w:t>Recall and write the quality specifications for cumin seeds and cumin oil.</w:t>
            </w:r>
          </w:p>
        </w:tc>
        <w:tc>
          <w:tcPr>
            <w:tcW w:w="312" w:type="pct"/>
            <w:vAlign w:val="center"/>
          </w:tcPr>
          <w:p w14:paraId="7F2C6DB8" w14:textId="77777777" w:rsidR="00E617C8" w:rsidRPr="00FA796F" w:rsidRDefault="00E617C8" w:rsidP="00A70D57">
            <w:pPr>
              <w:contextualSpacing/>
              <w:jc w:val="center"/>
            </w:pPr>
            <w:r w:rsidRPr="00FA796F">
              <w:t>CO</w:t>
            </w:r>
            <w:r>
              <w:t>6</w:t>
            </w:r>
          </w:p>
        </w:tc>
        <w:tc>
          <w:tcPr>
            <w:tcW w:w="237" w:type="pct"/>
            <w:vAlign w:val="center"/>
          </w:tcPr>
          <w:p w14:paraId="667A1EB5" w14:textId="77777777" w:rsidR="00E617C8" w:rsidRPr="00FA796F" w:rsidRDefault="00E617C8" w:rsidP="00A70D57">
            <w:pPr>
              <w:contextualSpacing/>
              <w:jc w:val="center"/>
            </w:pPr>
            <w:r>
              <w:t>R</w:t>
            </w:r>
          </w:p>
        </w:tc>
        <w:tc>
          <w:tcPr>
            <w:tcW w:w="237" w:type="pct"/>
            <w:vAlign w:val="center"/>
          </w:tcPr>
          <w:p w14:paraId="75F8F120" w14:textId="77777777" w:rsidR="00E617C8" w:rsidRPr="00FA796F" w:rsidRDefault="00E617C8" w:rsidP="00A70D57">
            <w:pPr>
              <w:contextualSpacing/>
              <w:jc w:val="center"/>
            </w:pPr>
            <w:r>
              <w:t>6</w:t>
            </w:r>
          </w:p>
        </w:tc>
      </w:tr>
    </w:tbl>
    <w:p w14:paraId="4A141DA2" w14:textId="77777777" w:rsidR="00E617C8" w:rsidRDefault="00E617C8" w:rsidP="002E336A"/>
    <w:p w14:paraId="00C1A905"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7DDE24" w14:textId="77777777" w:rsidR="00E617C8"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14:paraId="1667B908" w14:textId="77777777" w:rsidTr="00517D3B">
        <w:trPr>
          <w:trHeight w:val="283"/>
        </w:trPr>
        <w:tc>
          <w:tcPr>
            <w:tcW w:w="670" w:type="dxa"/>
          </w:tcPr>
          <w:p w14:paraId="17BFBCD6" w14:textId="77777777" w:rsidR="00E617C8" w:rsidRPr="0051318C" w:rsidRDefault="00E617C8" w:rsidP="00517D3B">
            <w:pPr>
              <w:jc w:val="center"/>
            </w:pPr>
          </w:p>
        </w:tc>
        <w:tc>
          <w:tcPr>
            <w:tcW w:w="9820" w:type="dxa"/>
          </w:tcPr>
          <w:p w14:paraId="31BC0DBC" w14:textId="77777777" w:rsidR="00E617C8" w:rsidRPr="0051318C" w:rsidRDefault="00E617C8" w:rsidP="00517D3B">
            <w:pPr>
              <w:jc w:val="center"/>
              <w:rPr>
                <w:b/>
              </w:rPr>
            </w:pPr>
            <w:r w:rsidRPr="0051318C">
              <w:rPr>
                <w:b/>
              </w:rPr>
              <w:t>COURSE OUTCOMES</w:t>
            </w:r>
          </w:p>
        </w:tc>
      </w:tr>
      <w:tr w:rsidR="00E617C8" w14:paraId="3494C6C2" w14:textId="77777777" w:rsidTr="00251A26">
        <w:trPr>
          <w:trHeight w:val="283"/>
        </w:trPr>
        <w:tc>
          <w:tcPr>
            <w:tcW w:w="670" w:type="dxa"/>
          </w:tcPr>
          <w:p w14:paraId="24322DEE" w14:textId="77777777" w:rsidR="00E617C8" w:rsidRPr="00302FF6" w:rsidRDefault="00E617C8" w:rsidP="00517D3B">
            <w:pPr>
              <w:jc w:val="center"/>
              <w:rPr>
                <w:b/>
                <w:bCs/>
              </w:rPr>
            </w:pPr>
            <w:r w:rsidRPr="00302FF6">
              <w:rPr>
                <w:b/>
                <w:bCs/>
              </w:rPr>
              <w:t>CO1</w:t>
            </w:r>
          </w:p>
        </w:tc>
        <w:tc>
          <w:tcPr>
            <w:tcW w:w="9820" w:type="dxa"/>
            <w:vAlign w:val="center"/>
          </w:tcPr>
          <w:p w14:paraId="3418C044" w14:textId="77777777" w:rsidR="00E617C8" w:rsidRPr="00FA796F" w:rsidRDefault="00E617C8" w:rsidP="00A70D57">
            <w:pPr>
              <w:contextualSpacing/>
              <w:jc w:val="both"/>
            </w:pPr>
            <w:r>
              <w:rPr>
                <w:rFonts w:ascii="Times" w:hAnsi="Times" w:cs="Times"/>
                <w:color w:val="000000"/>
              </w:rPr>
              <w:t>Recognize the different unit operations and equipments involved in coffee, tea, cocoa and spices processing.</w:t>
            </w:r>
          </w:p>
        </w:tc>
      </w:tr>
      <w:tr w:rsidR="00E617C8" w14:paraId="2954F61D" w14:textId="77777777" w:rsidTr="00251A26">
        <w:trPr>
          <w:trHeight w:val="283"/>
        </w:trPr>
        <w:tc>
          <w:tcPr>
            <w:tcW w:w="670" w:type="dxa"/>
          </w:tcPr>
          <w:p w14:paraId="4A99DEB3" w14:textId="77777777" w:rsidR="00E617C8" w:rsidRPr="00302FF6" w:rsidRDefault="00E617C8" w:rsidP="00517D3B">
            <w:pPr>
              <w:jc w:val="center"/>
              <w:rPr>
                <w:b/>
                <w:bCs/>
              </w:rPr>
            </w:pPr>
            <w:r w:rsidRPr="00302FF6">
              <w:rPr>
                <w:b/>
                <w:bCs/>
              </w:rPr>
              <w:t>CO2</w:t>
            </w:r>
          </w:p>
        </w:tc>
        <w:tc>
          <w:tcPr>
            <w:tcW w:w="9820" w:type="dxa"/>
            <w:vAlign w:val="center"/>
          </w:tcPr>
          <w:p w14:paraId="0C014F89" w14:textId="77777777" w:rsidR="00E617C8" w:rsidRPr="00FA796F" w:rsidRDefault="00E617C8" w:rsidP="00A70D57">
            <w:pPr>
              <w:contextualSpacing/>
              <w:jc w:val="both"/>
            </w:pPr>
            <w:r>
              <w:rPr>
                <w:rFonts w:ascii="Times" w:hAnsi="Times" w:cs="Times"/>
                <w:color w:val="000000"/>
              </w:rPr>
              <w:t>Understand the quality standards in coffee, tea, cocoa and spices processing industries.</w:t>
            </w:r>
          </w:p>
        </w:tc>
      </w:tr>
      <w:tr w:rsidR="00E617C8" w14:paraId="2B31001F" w14:textId="77777777" w:rsidTr="00251A26">
        <w:trPr>
          <w:trHeight w:val="283"/>
        </w:trPr>
        <w:tc>
          <w:tcPr>
            <w:tcW w:w="670" w:type="dxa"/>
          </w:tcPr>
          <w:p w14:paraId="3B728AFB" w14:textId="77777777" w:rsidR="00E617C8" w:rsidRPr="00302FF6" w:rsidRDefault="00E617C8" w:rsidP="00517D3B">
            <w:pPr>
              <w:jc w:val="center"/>
              <w:rPr>
                <w:b/>
                <w:bCs/>
              </w:rPr>
            </w:pPr>
            <w:r w:rsidRPr="00302FF6">
              <w:rPr>
                <w:b/>
                <w:bCs/>
              </w:rPr>
              <w:t>CO3</w:t>
            </w:r>
          </w:p>
        </w:tc>
        <w:tc>
          <w:tcPr>
            <w:tcW w:w="9820" w:type="dxa"/>
            <w:vAlign w:val="center"/>
          </w:tcPr>
          <w:p w14:paraId="344A8DDC" w14:textId="77777777" w:rsidR="00E617C8" w:rsidRPr="00FA796F" w:rsidRDefault="00E617C8" w:rsidP="00A70D57">
            <w:pPr>
              <w:contextualSpacing/>
              <w:jc w:val="both"/>
            </w:pPr>
            <w:r>
              <w:rPr>
                <w:rFonts w:ascii="Times" w:hAnsi="Times" w:cs="Times"/>
                <w:color w:val="000000"/>
              </w:rPr>
              <w:t>Apply their knowledge on processing and quality aspects in reducing quality losses and optimization of processing parameters in coffee, tea, cocoa and spices processing industries.</w:t>
            </w:r>
          </w:p>
        </w:tc>
      </w:tr>
      <w:tr w:rsidR="00E617C8" w14:paraId="2CEF4C9E" w14:textId="77777777" w:rsidTr="00251A26">
        <w:trPr>
          <w:trHeight w:val="283"/>
        </w:trPr>
        <w:tc>
          <w:tcPr>
            <w:tcW w:w="670" w:type="dxa"/>
          </w:tcPr>
          <w:p w14:paraId="11DE7EE1" w14:textId="77777777" w:rsidR="00E617C8" w:rsidRPr="00302FF6" w:rsidRDefault="00E617C8" w:rsidP="00517D3B">
            <w:pPr>
              <w:jc w:val="center"/>
              <w:rPr>
                <w:b/>
                <w:bCs/>
              </w:rPr>
            </w:pPr>
            <w:r w:rsidRPr="00302FF6">
              <w:rPr>
                <w:b/>
                <w:bCs/>
              </w:rPr>
              <w:t>CO4</w:t>
            </w:r>
          </w:p>
        </w:tc>
        <w:tc>
          <w:tcPr>
            <w:tcW w:w="9820" w:type="dxa"/>
            <w:vAlign w:val="center"/>
          </w:tcPr>
          <w:p w14:paraId="1FB63A82" w14:textId="77777777" w:rsidR="00E617C8" w:rsidRPr="00FA796F" w:rsidRDefault="00E617C8" w:rsidP="00A70D57">
            <w:pPr>
              <w:contextualSpacing/>
              <w:jc w:val="both"/>
            </w:pPr>
            <w:r>
              <w:rPr>
                <w:rFonts w:ascii="Times" w:hAnsi="Times" w:cs="Times"/>
                <w:color w:val="000000"/>
              </w:rPr>
              <w:t>Analyze the quality of plantation and spices products based on industrial standards.</w:t>
            </w:r>
          </w:p>
        </w:tc>
      </w:tr>
      <w:tr w:rsidR="00E617C8" w14:paraId="7227EF5A" w14:textId="77777777" w:rsidTr="00251A26">
        <w:trPr>
          <w:trHeight w:val="283"/>
        </w:trPr>
        <w:tc>
          <w:tcPr>
            <w:tcW w:w="670" w:type="dxa"/>
          </w:tcPr>
          <w:p w14:paraId="735B167F" w14:textId="77777777" w:rsidR="00E617C8" w:rsidRPr="00302FF6" w:rsidRDefault="00E617C8" w:rsidP="00517D3B">
            <w:pPr>
              <w:jc w:val="center"/>
              <w:rPr>
                <w:b/>
                <w:bCs/>
              </w:rPr>
            </w:pPr>
            <w:r w:rsidRPr="00302FF6">
              <w:rPr>
                <w:b/>
                <w:bCs/>
              </w:rPr>
              <w:t>CO5</w:t>
            </w:r>
          </w:p>
        </w:tc>
        <w:tc>
          <w:tcPr>
            <w:tcW w:w="9820" w:type="dxa"/>
            <w:vAlign w:val="center"/>
          </w:tcPr>
          <w:p w14:paraId="087B02D2" w14:textId="77777777" w:rsidR="00E617C8" w:rsidRPr="00FA796F" w:rsidRDefault="00E617C8" w:rsidP="00A70D57">
            <w:pPr>
              <w:contextualSpacing/>
              <w:jc w:val="both"/>
            </w:pPr>
            <w:r>
              <w:rPr>
                <w:rFonts w:ascii="Times" w:hAnsi="Times" w:cs="Times"/>
                <w:color w:val="000000"/>
              </w:rPr>
              <w:t>Evaluate and point out the appropriate technique for the extraction of spice oil and oleoresin from specific spices.</w:t>
            </w:r>
          </w:p>
        </w:tc>
      </w:tr>
      <w:tr w:rsidR="00E617C8" w14:paraId="732FB21F" w14:textId="77777777" w:rsidTr="00251A26">
        <w:trPr>
          <w:trHeight w:val="283"/>
        </w:trPr>
        <w:tc>
          <w:tcPr>
            <w:tcW w:w="670" w:type="dxa"/>
          </w:tcPr>
          <w:p w14:paraId="01165153" w14:textId="77777777" w:rsidR="00E617C8" w:rsidRPr="00302FF6" w:rsidRDefault="00E617C8" w:rsidP="00517D3B">
            <w:pPr>
              <w:jc w:val="center"/>
              <w:rPr>
                <w:b/>
                <w:bCs/>
              </w:rPr>
            </w:pPr>
            <w:r w:rsidRPr="00302FF6">
              <w:rPr>
                <w:b/>
                <w:bCs/>
              </w:rPr>
              <w:t>CO6</w:t>
            </w:r>
          </w:p>
        </w:tc>
        <w:tc>
          <w:tcPr>
            <w:tcW w:w="9820" w:type="dxa"/>
            <w:vAlign w:val="bottom"/>
          </w:tcPr>
          <w:p w14:paraId="503A99EB" w14:textId="77777777" w:rsidR="00E617C8" w:rsidRPr="00FA796F" w:rsidRDefault="00E617C8" w:rsidP="00A70D57">
            <w:pPr>
              <w:contextualSpacing/>
              <w:jc w:val="both"/>
            </w:pPr>
            <w:r>
              <w:rPr>
                <w:rFonts w:ascii="Times" w:hAnsi="Times" w:cs="Times"/>
                <w:color w:val="000000"/>
              </w:rPr>
              <w:t>Develop functional products based on the functional properties of plantation and spices crops.</w:t>
            </w:r>
          </w:p>
        </w:tc>
      </w:tr>
    </w:tbl>
    <w:p w14:paraId="07D14E32"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4AF883E8" w14:textId="77777777" w:rsidTr="00E56E00">
        <w:trPr>
          <w:jc w:val="center"/>
        </w:trPr>
        <w:tc>
          <w:tcPr>
            <w:tcW w:w="6385" w:type="dxa"/>
            <w:gridSpan w:val="8"/>
          </w:tcPr>
          <w:p w14:paraId="03B17C41" w14:textId="77777777" w:rsidR="00E617C8" w:rsidRPr="0051318C" w:rsidRDefault="00E617C8" w:rsidP="00D54806">
            <w:pPr>
              <w:jc w:val="center"/>
              <w:rPr>
                <w:b/>
              </w:rPr>
            </w:pPr>
            <w:r w:rsidRPr="0051318C">
              <w:rPr>
                <w:b/>
              </w:rPr>
              <w:t xml:space="preserve">Assessment Pattern as per Bloom’s </w:t>
            </w:r>
            <w:r>
              <w:rPr>
                <w:b/>
              </w:rPr>
              <w:t>Level</w:t>
            </w:r>
          </w:p>
        </w:tc>
      </w:tr>
      <w:tr w:rsidR="00E617C8" w:rsidRPr="0051318C" w14:paraId="4B2D0971" w14:textId="77777777" w:rsidTr="00E56E00">
        <w:trPr>
          <w:jc w:val="center"/>
        </w:trPr>
        <w:tc>
          <w:tcPr>
            <w:tcW w:w="1140" w:type="dxa"/>
          </w:tcPr>
          <w:p w14:paraId="3AE94142" w14:textId="77777777" w:rsidR="00E617C8" w:rsidRPr="00302FF6" w:rsidRDefault="00E617C8" w:rsidP="00D54806">
            <w:pPr>
              <w:jc w:val="center"/>
              <w:rPr>
                <w:b/>
                <w:bCs/>
              </w:rPr>
            </w:pPr>
            <w:r w:rsidRPr="00302FF6">
              <w:rPr>
                <w:b/>
                <w:bCs/>
              </w:rPr>
              <w:t xml:space="preserve">CO / </w:t>
            </w:r>
            <w:r>
              <w:rPr>
                <w:b/>
                <w:bCs/>
              </w:rPr>
              <w:t>BL</w:t>
            </w:r>
          </w:p>
        </w:tc>
        <w:tc>
          <w:tcPr>
            <w:tcW w:w="709" w:type="dxa"/>
          </w:tcPr>
          <w:p w14:paraId="217962FC" w14:textId="77777777" w:rsidR="00E617C8" w:rsidRPr="0051318C" w:rsidRDefault="00E617C8" w:rsidP="00D54806">
            <w:pPr>
              <w:jc w:val="center"/>
              <w:rPr>
                <w:b/>
              </w:rPr>
            </w:pPr>
            <w:r w:rsidRPr="0051318C">
              <w:rPr>
                <w:b/>
              </w:rPr>
              <w:t>R</w:t>
            </w:r>
          </w:p>
        </w:tc>
        <w:tc>
          <w:tcPr>
            <w:tcW w:w="708" w:type="dxa"/>
          </w:tcPr>
          <w:p w14:paraId="48D72780" w14:textId="77777777" w:rsidR="00E617C8" w:rsidRPr="0051318C" w:rsidRDefault="00E617C8" w:rsidP="00D54806">
            <w:pPr>
              <w:jc w:val="center"/>
              <w:rPr>
                <w:b/>
              </w:rPr>
            </w:pPr>
            <w:r w:rsidRPr="0051318C">
              <w:rPr>
                <w:b/>
              </w:rPr>
              <w:t>U</w:t>
            </w:r>
          </w:p>
        </w:tc>
        <w:tc>
          <w:tcPr>
            <w:tcW w:w="709" w:type="dxa"/>
          </w:tcPr>
          <w:p w14:paraId="01133E0F" w14:textId="77777777" w:rsidR="00E617C8" w:rsidRPr="0051318C" w:rsidRDefault="00E617C8" w:rsidP="00D54806">
            <w:pPr>
              <w:jc w:val="center"/>
              <w:rPr>
                <w:b/>
              </w:rPr>
            </w:pPr>
            <w:r w:rsidRPr="0051318C">
              <w:rPr>
                <w:b/>
              </w:rPr>
              <w:t>A</w:t>
            </w:r>
          </w:p>
        </w:tc>
        <w:tc>
          <w:tcPr>
            <w:tcW w:w="709" w:type="dxa"/>
          </w:tcPr>
          <w:p w14:paraId="5A406FC8" w14:textId="77777777" w:rsidR="00E617C8" w:rsidRPr="0051318C" w:rsidRDefault="00E617C8" w:rsidP="00D54806">
            <w:pPr>
              <w:jc w:val="center"/>
              <w:rPr>
                <w:b/>
              </w:rPr>
            </w:pPr>
            <w:r w:rsidRPr="0051318C">
              <w:rPr>
                <w:b/>
              </w:rPr>
              <w:t>An</w:t>
            </w:r>
          </w:p>
        </w:tc>
        <w:tc>
          <w:tcPr>
            <w:tcW w:w="709" w:type="dxa"/>
          </w:tcPr>
          <w:p w14:paraId="750D3D8C" w14:textId="77777777" w:rsidR="00E617C8" w:rsidRPr="0051318C" w:rsidRDefault="00E617C8" w:rsidP="00D54806">
            <w:pPr>
              <w:jc w:val="center"/>
              <w:rPr>
                <w:b/>
              </w:rPr>
            </w:pPr>
            <w:r w:rsidRPr="0051318C">
              <w:rPr>
                <w:b/>
              </w:rPr>
              <w:t>E</w:t>
            </w:r>
          </w:p>
        </w:tc>
        <w:tc>
          <w:tcPr>
            <w:tcW w:w="708" w:type="dxa"/>
          </w:tcPr>
          <w:p w14:paraId="17FF0CC3" w14:textId="77777777" w:rsidR="00E617C8" w:rsidRPr="0051318C" w:rsidRDefault="00E617C8" w:rsidP="00D54806">
            <w:pPr>
              <w:jc w:val="center"/>
              <w:rPr>
                <w:b/>
              </w:rPr>
            </w:pPr>
            <w:r w:rsidRPr="0051318C">
              <w:rPr>
                <w:b/>
              </w:rPr>
              <w:t>C</w:t>
            </w:r>
          </w:p>
        </w:tc>
        <w:tc>
          <w:tcPr>
            <w:tcW w:w="993" w:type="dxa"/>
          </w:tcPr>
          <w:p w14:paraId="2E9953B5" w14:textId="77777777" w:rsidR="00E617C8" w:rsidRPr="0051318C" w:rsidRDefault="00E617C8" w:rsidP="00D54806">
            <w:pPr>
              <w:jc w:val="center"/>
              <w:rPr>
                <w:b/>
              </w:rPr>
            </w:pPr>
            <w:r w:rsidRPr="0051318C">
              <w:rPr>
                <w:b/>
              </w:rPr>
              <w:t>Total</w:t>
            </w:r>
          </w:p>
        </w:tc>
      </w:tr>
      <w:tr w:rsidR="00E617C8" w:rsidRPr="0051318C" w14:paraId="16BBB025" w14:textId="77777777" w:rsidTr="009B7699">
        <w:trPr>
          <w:jc w:val="center"/>
        </w:trPr>
        <w:tc>
          <w:tcPr>
            <w:tcW w:w="1140" w:type="dxa"/>
          </w:tcPr>
          <w:p w14:paraId="19D000DB" w14:textId="77777777" w:rsidR="00E617C8" w:rsidRPr="00302FF6" w:rsidRDefault="00E617C8" w:rsidP="00D54806">
            <w:pPr>
              <w:jc w:val="center"/>
              <w:rPr>
                <w:b/>
                <w:bCs/>
              </w:rPr>
            </w:pPr>
            <w:r w:rsidRPr="00302FF6">
              <w:rPr>
                <w:b/>
                <w:bCs/>
              </w:rPr>
              <w:t>CO1</w:t>
            </w:r>
          </w:p>
        </w:tc>
        <w:tc>
          <w:tcPr>
            <w:tcW w:w="709" w:type="dxa"/>
          </w:tcPr>
          <w:p w14:paraId="5BBD8C00" w14:textId="77777777" w:rsidR="00E617C8" w:rsidRPr="0051318C" w:rsidRDefault="00E617C8" w:rsidP="009B7699">
            <w:pPr>
              <w:jc w:val="center"/>
            </w:pPr>
            <w:r>
              <w:t>1</w:t>
            </w:r>
          </w:p>
        </w:tc>
        <w:tc>
          <w:tcPr>
            <w:tcW w:w="708" w:type="dxa"/>
          </w:tcPr>
          <w:p w14:paraId="11B0CFEB" w14:textId="77777777" w:rsidR="00E617C8" w:rsidRPr="0051318C" w:rsidRDefault="00E617C8" w:rsidP="009B7699">
            <w:pPr>
              <w:jc w:val="center"/>
            </w:pPr>
            <w:r>
              <w:t>9</w:t>
            </w:r>
          </w:p>
        </w:tc>
        <w:tc>
          <w:tcPr>
            <w:tcW w:w="709" w:type="dxa"/>
          </w:tcPr>
          <w:p w14:paraId="47251DC6" w14:textId="77777777" w:rsidR="00E617C8" w:rsidRPr="0051318C" w:rsidRDefault="00E617C8" w:rsidP="009B7699">
            <w:pPr>
              <w:jc w:val="center"/>
            </w:pPr>
            <w:r>
              <w:t>9</w:t>
            </w:r>
          </w:p>
        </w:tc>
        <w:tc>
          <w:tcPr>
            <w:tcW w:w="709" w:type="dxa"/>
          </w:tcPr>
          <w:p w14:paraId="75F3FFA1" w14:textId="77777777" w:rsidR="00E617C8" w:rsidRPr="0051318C" w:rsidRDefault="00E617C8" w:rsidP="009B7699">
            <w:pPr>
              <w:jc w:val="center"/>
            </w:pPr>
            <w:r>
              <w:t>8</w:t>
            </w:r>
          </w:p>
        </w:tc>
        <w:tc>
          <w:tcPr>
            <w:tcW w:w="709" w:type="dxa"/>
          </w:tcPr>
          <w:p w14:paraId="2CA2C75D" w14:textId="77777777" w:rsidR="00E617C8" w:rsidRPr="0051318C" w:rsidRDefault="00E617C8" w:rsidP="009B7699">
            <w:pPr>
              <w:jc w:val="center"/>
            </w:pPr>
            <w:r>
              <w:t>-</w:t>
            </w:r>
          </w:p>
        </w:tc>
        <w:tc>
          <w:tcPr>
            <w:tcW w:w="708" w:type="dxa"/>
          </w:tcPr>
          <w:p w14:paraId="7BC708A2" w14:textId="77777777" w:rsidR="00E617C8" w:rsidRPr="0051318C" w:rsidRDefault="00E617C8" w:rsidP="009B7699">
            <w:pPr>
              <w:jc w:val="center"/>
            </w:pPr>
            <w:r>
              <w:t>-</w:t>
            </w:r>
          </w:p>
        </w:tc>
        <w:tc>
          <w:tcPr>
            <w:tcW w:w="993" w:type="dxa"/>
          </w:tcPr>
          <w:p w14:paraId="1DA3247E" w14:textId="77777777" w:rsidR="00E617C8" w:rsidRPr="0051318C" w:rsidRDefault="00E617C8" w:rsidP="009B7699">
            <w:pPr>
              <w:jc w:val="center"/>
            </w:pPr>
            <w:r>
              <w:t>27</w:t>
            </w:r>
          </w:p>
        </w:tc>
      </w:tr>
      <w:tr w:rsidR="00E617C8" w:rsidRPr="0051318C" w14:paraId="0CFB74BE" w14:textId="77777777" w:rsidTr="009B7699">
        <w:trPr>
          <w:jc w:val="center"/>
        </w:trPr>
        <w:tc>
          <w:tcPr>
            <w:tcW w:w="1140" w:type="dxa"/>
          </w:tcPr>
          <w:p w14:paraId="39614206" w14:textId="77777777" w:rsidR="00E617C8" w:rsidRPr="00302FF6" w:rsidRDefault="00E617C8" w:rsidP="00D54806">
            <w:pPr>
              <w:jc w:val="center"/>
              <w:rPr>
                <w:b/>
                <w:bCs/>
              </w:rPr>
            </w:pPr>
            <w:r w:rsidRPr="00302FF6">
              <w:rPr>
                <w:b/>
                <w:bCs/>
              </w:rPr>
              <w:t>CO2</w:t>
            </w:r>
          </w:p>
        </w:tc>
        <w:tc>
          <w:tcPr>
            <w:tcW w:w="709" w:type="dxa"/>
          </w:tcPr>
          <w:p w14:paraId="632EBE10" w14:textId="77777777" w:rsidR="00E617C8" w:rsidRPr="0051318C" w:rsidRDefault="00E617C8" w:rsidP="009B7699">
            <w:pPr>
              <w:jc w:val="center"/>
            </w:pPr>
            <w:r>
              <w:t>4</w:t>
            </w:r>
          </w:p>
        </w:tc>
        <w:tc>
          <w:tcPr>
            <w:tcW w:w="708" w:type="dxa"/>
          </w:tcPr>
          <w:p w14:paraId="133E5C82" w14:textId="77777777" w:rsidR="00E617C8" w:rsidRPr="0051318C" w:rsidRDefault="00E617C8" w:rsidP="009B7699">
            <w:pPr>
              <w:jc w:val="center"/>
            </w:pPr>
            <w:r>
              <w:t>-</w:t>
            </w:r>
          </w:p>
        </w:tc>
        <w:tc>
          <w:tcPr>
            <w:tcW w:w="709" w:type="dxa"/>
          </w:tcPr>
          <w:p w14:paraId="5A6FA1E5" w14:textId="77777777" w:rsidR="00E617C8" w:rsidRPr="0051318C" w:rsidRDefault="00E617C8" w:rsidP="009B7699">
            <w:pPr>
              <w:jc w:val="center"/>
            </w:pPr>
            <w:r>
              <w:t>7</w:t>
            </w:r>
          </w:p>
        </w:tc>
        <w:tc>
          <w:tcPr>
            <w:tcW w:w="709" w:type="dxa"/>
          </w:tcPr>
          <w:p w14:paraId="07A2B0A7" w14:textId="77777777" w:rsidR="00E617C8" w:rsidRPr="0051318C" w:rsidRDefault="00E617C8" w:rsidP="009B7699">
            <w:pPr>
              <w:jc w:val="center"/>
            </w:pPr>
            <w:r>
              <w:t>-</w:t>
            </w:r>
          </w:p>
        </w:tc>
        <w:tc>
          <w:tcPr>
            <w:tcW w:w="709" w:type="dxa"/>
          </w:tcPr>
          <w:p w14:paraId="075F9DB6" w14:textId="77777777" w:rsidR="00E617C8" w:rsidRPr="0051318C" w:rsidRDefault="00E617C8" w:rsidP="009B7699">
            <w:pPr>
              <w:jc w:val="center"/>
            </w:pPr>
            <w:r>
              <w:t>-</w:t>
            </w:r>
          </w:p>
        </w:tc>
        <w:tc>
          <w:tcPr>
            <w:tcW w:w="708" w:type="dxa"/>
          </w:tcPr>
          <w:p w14:paraId="7A31F494" w14:textId="77777777" w:rsidR="00E617C8" w:rsidRPr="0051318C" w:rsidRDefault="00E617C8" w:rsidP="009B7699">
            <w:pPr>
              <w:jc w:val="center"/>
            </w:pPr>
            <w:r>
              <w:t>-</w:t>
            </w:r>
          </w:p>
        </w:tc>
        <w:tc>
          <w:tcPr>
            <w:tcW w:w="993" w:type="dxa"/>
          </w:tcPr>
          <w:p w14:paraId="6980CB13" w14:textId="77777777" w:rsidR="00E617C8" w:rsidRPr="0051318C" w:rsidRDefault="00E617C8" w:rsidP="009B7699">
            <w:pPr>
              <w:jc w:val="center"/>
            </w:pPr>
            <w:r>
              <w:t>11</w:t>
            </w:r>
          </w:p>
        </w:tc>
      </w:tr>
      <w:tr w:rsidR="00E617C8" w:rsidRPr="0051318C" w14:paraId="6A6FA177" w14:textId="77777777" w:rsidTr="009B7699">
        <w:trPr>
          <w:jc w:val="center"/>
        </w:trPr>
        <w:tc>
          <w:tcPr>
            <w:tcW w:w="1140" w:type="dxa"/>
          </w:tcPr>
          <w:p w14:paraId="25BA5286" w14:textId="77777777" w:rsidR="00E617C8" w:rsidRPr="00302FF6" w:rsidRDefault="00E617C8" w:rsidP="00D54806">
            <w:pPr>
              <w:jc w:val="center"/>
              <w:rPr>
                <w:b/>
                <w:bCs/>
              </w:rPr>
            </w:pPr>
            <w:r w:rsidRPr="00302FF6">
              <w:rPr>
                <w:b/>
                <w:bCs/>
              </w:rPr>
              <w:t>CO3</w:t>
            </w:r>
          </w:p>
        </w:tc>
        <w:tc>
          <w:tcPr>
            <w:tcW w:w="709" w:type="dxa"/>
          </w:tcPr>
          <w:p w14:paraId="77FCACAD" w14:textId="77777777" w:rsidR="00E617C8" w:rsidRPr="0051318C" w:rsidRDefault="00E617C8" w:rsidP="009B7699">
            <w:pPr>
              <w:jc w:val="center"/>
            </w:pPr>
            <w:r>
              <w:t>2</w:t>
            </w:r>
          </w:p>
        </w:tc>
        <w:tc>
          <w:tcPr>
            <w:tcW w:w="708" w:type="dxa"/>
          </w:tcPr>
          <w:p w14:paraId="33796C6C" w14:textId="77777777" w:rsidR="00E617C8" w:rsidRPr="0051318C" w:rsidRDefault="00E617C8" w:rsidP="009B7699">
            <w:pPr>
              <w:jc w:val="center"/>
            </w:pPr>
            <w:r>
              <w:t>4</w:t>
            </w:r>
          </w:p>
        </w:tc>
        <w:tc>
          <w:tcPr>
            <w:tcW w:w="709" w:type="dxa"/>
          </w:tcPr>
          <w:p w14:paraId="54414393" w14:textId="77777777" w:rsidR="00E617C8" w:rsidRPr="0051318C" w:rsidRDefault="00E617C8" w:rsidP="009B7699">
            <w:pPr>
              <w:jc w:val="center"/>
            </w:pPr>
            <w:r>
              <w:t>-</w:t>
            </w:r>
          </w:p>
        </w:tc>
        <w:tc>
          <w:tcPr>
            <w:tcW w:w="709" w:type="dxa"/>
          </w:tcPr>
          <w:p w14:paraId="66CA3E29" w14:textId="77777777" w:rsidR="00E617C8" w:rsidRPr="0051318C" w:rsidRDefault="00E617C8" w:rsidP="009B7699">
            <w:pPr>
              <w:jc w:val="center"/>
            </w:pPr>
            <w:r>
              <w:t>18</w:t>
            </w:r>
          </w:p>
        </w:tc>
        <w:tc>
          <w:tcPr>
            <w:tcW w:w="709" w:type="dxa"/>
          </w:tcPr>
          <w:p w14:paraId="77BF89FA" w14:textId="77777777" w:rsidR="00E617C8" w:rsidRPr="0051318C" w:rsidRDefault="00E617C8" w:rsidP="009B7699">
            <w:pPr>
              <w:jc w:val="center"/>
            </w:pPr>
            <w:r>
              <w:t>-</w:t>
            </w:r>
          </w:p>
        </w:tc>
        <w:tc>
          <w:tcPr>
            <w:tcW w:w="708" w:type="dxa"/>
          </w:tcPr>
          <w:p w14:paraId="0A1D28EB" w14:textId="77777777" w:rsidR="00E617C8" w:rsidRPr="0051318C" w:rsidRDefault="00E617C8" w:rsidP="009B7699">
            <w:pPr>
              <w:jc w:val="center"/>
            </w:pPr>
            <w:r>
              <w:t>-</w:t>
            </w:r>
          </w:p>
        </w:tc>
        <w:tc>
          <w:tcPr>
            <w:tcW w:w="993" w:type="dxa"/>
          </w:tcPr>
          <w:p w14:paraId="1BB784D5" w14:textId="77777777" w:rsidR="00E617C8" w:rsidRPr="0051318C" w:rsidRDefault="00E617C8" w:rsidP="009B7699">
            <w:pPr>
              <w:jc w:val="center"/>
            </w:pPr>
            <w:r>
              <w:t>24</w:t>
            </w:r>
          </w:p>
        </w:tc>
      </w:tr>
      <w:tr w:rsidR="00E617C8" w:rsidRPr="0051318C" w14:paraId="6CE0D250" w14:textId="77777777" w:rsidTr="009B7699">
        <w:trPr>
          <w:jc w:val="center"/>
        </w:trPr>
        <w:tc>
          <w:tcPr>
            <w:tcW w:w="1140" w:type="dxa"/>
          </w:tcPr>
          <w:p w14:paraId="57923403" w14:textId="77777777" w:rsidR="00E617C8" w:rsidRPr="00302FF6" w:rsidRDefault="00E617C8" w:rsidP="00D54806">
            <w:pPr>
              <w:jc w:val="center"/>
              <w:rPr>
                <w:b/>
                <w:bCs/>
              </w:rPr>
            </w:pPr>
            <w:r w:rsidRPr="00302FF6">
              <w:rPr>
                <w:b/>
                <w:bCs/>
              </w:rPr>
              <w:t>CO4</w:t>
            </w:r>
          </w:p>
        </w:tc>
        <w:tc>
          <w:tcPr>
            <w:tcW w:w="709" w:type="dxa"/>
          </w:tcPr>
          <w:p w14:paraId="1EE23281" w14:textId="77777777" w:rsidR="00E617C8" w:rsidRPr="0051318C" w:rsidRDefault="00E617C8" w:rsidP="009B7699">
            <w:pPr>
              <w:jc w:val="center"/>
            </w:pPr>
            <w:r>
              <w:t>5</w:t>
            </w:r>
          </w:p>
        </w:tc>
        <w:tc>
          <w:tcPr>
            <w:tcW w:w="708" w:type="dxa"/>
          </w:tcPr>
          <w:p w14:paraId="66B8496A" w14:textId="77777777" w:rsidR="00E617C8" w:rsidRPr="0051318C" w:rsidRDefault="00E617C8" w:rsidP="009B7699">
            <w:pPr>
              <w:jc w:val="center"/>
            </w:pPr>
            <w:r>
              <w:t>-</w:t>
            </w:r>
          </w:p>
        </w:tc>
        <w:tc>
          <w:tcPr>
            <w:tcW w:w="709" w:type="dxa"/>
          </w:tcPr>
          <w:p w14:paraId="46E55D72" w14:textId="77777777" w:rsidR="00E617C8" w:rsidRPr="0051318C" w:rsidRDefault="00E617C8" w:rsidP="009B7699">
            <w:pPr>
              <w:jc w:val="center"/>
            </w:pPr>
            <w:r>
              <w:t>4</w:t>
            </w:r>
          </w:p>
        </w:tc>
        <w:tc>
          <w:tcPr>
            <w:tcW w:w="709" w:type="dxa"/>
          </w:tcPr>
          <w:p w14:paraId="683EB481" w14:textId="77777777" w:rsidR="00E617C8" w:rsidRPr="0051318C" w:rsidRDefault="00E617C8" w:rsidP="009B7699">
            <w:pPr>
              <w:jc w:val="center"/>
            </w:pPr>
            <w:r>
              <w:t>15</w:t>
            </w:r>
          </w:p>
        </w:tc>
        <w:tc>
          <w:tcPr>
            <w:tcW w:w="709" w:type="dxa"/>
          </w:tcPr>
          <w:p w14:paraId="489FADC0" w14:textId="77777777" w:rsidR="00E617C8" w:rsidRPr="0051318C" w:rsidRDefault="00E617C8" w:rsidP="009B7699">
            <w:pPr>
              <w:jc w:val="center"/>
            </w:pPr>
            <w:r>
              <w:t>-</w:t>
            </w:r>
          </w:p>
        </w:tc>
        <w:tc>
          <w:tcPr>
            <w:tcW w:w="708" w:type="dxa"/>
          </w:tcPr>
          <w:p w14:paraId="30D98661" w14:textId="77777777" w:rsidR="00E617C8" w:rsidRPr="0051318C" w:rsidRDefault="00E617C8" w:rsidP="009B7699">
            <w:pPr>
              <w:jc w:val="center"/>
            </w:pPr>
            <w:r>
              <w:t>-</w:t>
            </w:r>
          </w:p>
        </w:tc>
        <w:tc>
          <w:tcPr>
            <w:tcW w:w="993" w:type="dxa"/>
          </w:tcPr>
          <w:p w14:paraId="2404F2BC" w14:textId="77777777" w:rsidR="00E617C8" w:rsidRPr="0051318C" w:rsidRDefault="00E617C8" w:rsidP="009B7699">
            <w:pPr>
              <w:jc w:val="center"/>
            </w:pPr>
            <w:r>
              <w:t>24</w:t>
            </w:r>
          </w:p>
        </w:tc>
      </w:tr>
      <w:tr w:rsidR="00E617C8" w:rsidRPr="0051318C" w14:paraId="5D91788D" w14:textId="77777777" w:rsidTr="009B7699">
        <w:trPr>
          <w:jc w:val="center"/>
        </w:trPr>
        <w:tc>
          <w:tcPr>
            <w:tcW w:w="1140" w:type="dxa"/>
          </w:tcPr>
          <w:p w14:paraId="07F133DD" w14:textId="77777777" w:rsidR="00E617C8" w:rsidRPr="00302FF6" w:rsidRDefault="00E617C8" w:rsidP="00D54806">
            <w:pPr>
              <w:jc w:val="center"/>
              <w:rPr>
                <w:b/>
                <w:bCs/>
              </w:rPr>
            </w:pPr>
            <w:r w:rsidRPr="00302FF6">
              <w:rPr>
                <w:b/>
                <w:bCs/>
              </w:rPr>
              <w:t>CO5</w:t>
            </w:r>
          </w:p>
        </w:tc>
        <w:tc>
          <w:tcPr>
            <w:tcW w:w="709" w:type="dxa"/>
          </w:tcPr>
          <w:p w14:paraId="4B5F4EDF" w14:textId="77777777" w:rsidR="00E617C8" w:rsidRPr="0051318C" w:rsidRDefault="00E617C8" w:rsidP="009B7699">
            <w:pPr>
              <w:jc w:val="center"/>
            </w:pPr>
            <w:r>
              <w:t>1</w:t>
            </w:r>
          </w:p>
        </w:tc>
        <w:tc>
          <w:tcPr>
            <w:tcW w:w="708" w:type="dxa"/>
          </w:tcPr>
          <w:p w14:paraId="22619396" w14:textId="77777777" w:rsidR="00E617C8" w:rsidRPr="0051318C" w:rsidRDefault="00E617C8" w:rsidP="009B7699">
            <w:pPr>
              <w:jc w:val="center"/>
            </w:pPr>
            <w:r>
              <w:t>1</w:t>
            </w:r>
          </w:p>
        </w:tc>
        <w:tc>
          <w:tcPr>
            <w:tcW w:w="709" w:type="dxa"/>
          </w:tcPr>
          <w:p w14:paraId="14679B6A" w14:textId="77777777" w:rsidR="00E617C8" w:rsidRPr="0051318C" w:rsidRDefault="00E617C8" w:rsidP="009B7699">
            <w:pPr>
              <w:jc w:val="center"/>
            </w:pPr>
            <w:r>
              <w:t>18</w:t>
            </w:r>
          </w:p>
        </w:tc>
        <w:tc>
          <w:tcPr>
            <w:tcW w:w="709" w:type="dxa"/>
          </w:tcPr>
          <w:p w14:paraId="65C1F4A4" w14:textId="77777777" w:rsidR="00E617C8" w:rsidRPr="0051318C" w:rsidRDefault="00E617C8" w:rsidP="009B7699">
            <w:pPr>
              <w:jc w:val="center"/>
            </w:pPr>
            <w:r>
              <w:t>-</w:t>
            </w:r>
          </w:p>
        </w:tc>
        <w:tc>
          <w:tcPr>
            <w:tcW w:w="709" w:type="dxa"/>
          </w:tcPr>
          <w:p w14:paraId="5CD32E30" w14:textId="77777777" w:rsidR="00E617C8" w:rsidRPr="0051318C" w:rsidRDefault="00E617C8" w:rsidP="009B7699">
            <w:pPr>
              <w:jc w:val="center"/>
            </w:pPr>
            <w:r>
              <w:t>-</w:t>
            </w:r>
          </w:p>
        </w:tc>
        <w:tc>
          <w:tcPr>
            <w:tcW w:w="708" w:type="dxa"/>
          </w:tcPr>
          <w:p w14:paraId="2C9FD5E2" w14:textId="77777777" w:rsidR="00E617C8" w:rsidRPr="0051318C" w:rsidRDefault="00E617C8" w:rsidP="009B7699">
            <w:pPr>
              <w:jc w:val="center"/>
            </w:pPr>
            <w:r>
              <w:t>-</w:t>
            </w:r>
          </w:p>
        </w:tc>
        <w:tc>
          <w:tcPr>
            <w:tcW w:w="993" w:type="dxa"/>
          </w:tcPr>
          <w:p w14:paraId="0ADD0EE7" w14:textId="77777777" w:rsidR="00E617C8" w:rsidRPr="0051318C" w:rsidRDefault="00E617C8" w:rsidP="009B7699">
            <w:pPr>
              <w:jc w:val="center"/>
            </w:pPr>
            <w:r>
              <w:t>20</w:t>
            </w:r>
          </w:p>
        </w:tc>
      </w:tr>
      <w:tr w:rsidR="00E617C8" w:rsidRPr="0051318C" w14:paraId="1DC385A5" w14:textId="77777777" w:rsidTr="009B7699">
        <w:trPr>
          <w:jc w:val="center"/>
        </w:trPr>
        <w:tc>
          <w:tcPr>
            <w:tcW w:w="1140" w:type="dxa"/>
          </w:tcPr>
          <w:p w14:paraId="30CAA1C0" w14:textId="77777777" w:rsidR="00E617C8" w:rsidRPr="00302FF6" w:rsidRDefault="00E617C8" w:rsidP="00D54806">
            <w:pPr>
              <w:jc w:val="center"/>
              <w:rPr>
                <w:b/>
                <w:bCs/>
              </w:rPr>
            </w:pPr>
            <w:r w:rsidRPr="00302FF6">
              <w:rPr>
                <w:b/>
                <w:bCs/>
              </w:rPr>
              <w:t>CO6</w:t>
            </w:r>
          </w:p>
        </w:tc>
        <w:tc>
          <w:tcPr>
            <w:tcW w:w="709" w:type="dxa"/>
          </w:tcPr>
          <w:p w14:paraId="68AC0522" w14:textId="77777777" w:rsidR="00E617C8" w:rsidRPr="0051318C" w:rsidRDefault="00E617C8" w:rsidP="009B7699">
            <w:pPr>
              <w:jc w:val="center"/>
            </w:pPr>
            <w:r>
              <w:t>7</w:t>
            </w:r>
          </w:p>
        </w:tc>
        <w:tc>
          <w:tcPr>
            <w:tcW w:w="708" w:type="dxa"/>
          </w:tcPr>
          <w:p w14:paraId="2A4DE702" w14:textId="77777777" w:rsidR="00E617C8" w:rsidRPr="0051318C" w:rsidRDefault="00E617C8" w:rsidP="009B7699">
            <w:pPr>
              <w:jc w:val="center"/>
            </w:pPr>
            <w:r>
              <w:t>3</w:t>
            </w:r>
          </w:p>
        </w:tc>
        <w:tc>
          <w:tcPr>
            <w:tcW w:w="709" w:type="dxa"/>
          </w:tcPr>
          <w:p w14:paraId="09A402A9" w14:textId="77777777" w:rsidR="00E617C8" w:rsidRPr="0051318C" w:rsidRDefault="00E617C8" w:rsidP="009B7699">
            <w:pPr>
              <w:jc w:val="center"/>
            </w:pPr>
            <w:r>
              <w:t>8</w:t>
            </w:r>
          </w:p>
        </w:tc>
        <w:tc>
          <w:tcPr>
            <w:tcW w:w="709" w:type="dxa"/>
          </w:tcPr>
          <w:p w14:paraId="7406B315" w14:textId="77777777" w:rsidR="00E617C8" w:rsidRPr="0051318C" w:rsidRDefault="00E617C8" w:rsidP="009B7699">
            <w:pPr>
              <w:jc w:val="center"/>
            </w:pPr>
            <w:r>
              <w:t>-</w:t>
            </w:r>
          </w:p>
        </w:tc>
        <w:tc>
          <w:tcPr>
            <w:tcW w:w="709" w:type="dxa"/>
          </w:tcPr>
          <w:p w14:paraId="4011147B" w14:textId="77777777" w:rsidR="00E617C8" w:rsidRPr="0051318C" w:rsidRDefault="00E617C8" w:rsidP="009B7699">
            <w:pPr>
              <w:jc w:val="center"/>
            </w:pPr>
            <w:r>
              <w:t>-</w:t>
            </w:r>
          </w:p>
        </w:tc>
        <w:tc>
          <w:tcPr>
            <w:tcW w:w="708" w:type="dxa"/>
          </w:tcPr>
          <w:p w14:paraId="6A4B833B" w14:textId="77777777" w:rsidR="00E617C8" w:rsidRPr="0051318C" w:rsidRDefault="00E617C8" w:rsidP="009B7699">
            <w:pPr>
              <w:jc w:val="center"/>
            </w:pPr>
            <w:r>
              <w:t>-</w:t>
            </w:r>
          </w:p>
        </w:tc>
        <w:tc>
          <w:tcPr>
            <w:tcW w:w="993" w:type="dxa"/>
          </w:tcPr>
          <w:p w14:paraId="6DF65263" w14:textId="77777777" w:rsidR="00E617C8" w:rsidRPr="0051318C" w:rsidRDefault="00E617C8" w:rsidP="009B7699">
            <w:pPr>
              <w:jc w:val="center"/>
            </w:pPr>
            <w:r>
              <w:t>18</w:t>
            </w:r>
          </w:p>
        </w:tc>
      </w:tr>
      <w:tr w:rsidR="00E617C8" w:rsidRPr="0051318C" w14:paraId="2651768E" w14:textId="77777777" w:rsidTr="00E56E00">
        <w:trPr>
          <w:jc w:val="center"/>
        </w:trPr>
        <w:tc>
          <w:tcPr>
            <w:tcW w:w="5392" w:type="dxa"/>
            <w:gridSpan w:val="7"/>
          </w:tcPr>
          <w:p w14:paraId="70EAD126" w14:textId="77777777" w:rsidR="00E617C8" w:rsidRPr="0051318C" w:rsidRDefault="00E617C8" w:rsidP="00D54806"/>
        </w:tc>
        <w:tc>
          <w:tcPr>
            <w:tcW w:w="993" w:type="dxa"/>
          </w:tcPr>
          <w:p w14:paraId="7B668035" w14:textId="77777777" w:rsidR="00E617C8" w:rsidRPr="0051318C" w:rsidRDefault="00E617C8" w:rsidP="00D54806">
            <w:pPr>
              <w:jc w:val="center"/>
              <w:rPr>
                <w:b/>
              </w:rPr>
            </w:pPr>
            <w:r w:rsidRPr="0051318C">
              <w:rPr>
                <w:b/>
              </w:rPr>
              <w:t>124</w:t>
            </w:r>
          </w:p>
        </w:tc>
      </w:tr>
    </w:tbl>
    <w:p w14:paraId="1E3DDE75" w14:textId="77777777" w:rsidR="00E617C8" w:rsidRDefault="00E617C8" w:rsidP="0051318C">
      <w:pPr>
        <w:tabs>
          <w:tab w:val="left" w:pos="7110"/>
        </w:tabs>
      </w:pPr>
      <w:r>
        <w:tab/>
      </w:r>
    </w:p>
    <w:p w14:paraId="468C032C" w14:textId="77777777" w:rsidR="00E617C8" w:rsidRDefault="00E617C8" w:rsidP="002E336A"/>
    <w:p w14:paraId="2FC7B44D" w14:textId="77777777" w:rsidR="00E617C8" w:rsidRDefault="00E617C8" w:rsidP="001720CE">
      <w:pPr>
        <w:jc w:val="center"/>
        <w:rPr>
          <w:rFonts w:ascii="Arial" w:hAnsi="Arial" w:cs="Arial"/>
          <w:bCs/>
          <w:noProof/>
        </w:rPr>
      </w:pPr>
      <w:r>
        <w:rPr>
          <w:rFonts w:ascii="Arial" w:hAnsi="Arial" w:cs="Arial"/>
          <w:bCs/>
          <w:noProof/>
        </w:rPr>
        <w:t xml:space="preserve"> </w:t>
      </w:r>
    </w:p>
    <w:p w14:paraId="4E3FACB4" w14:textId="77777777" w:rsidR="00E617C8" w:rsidRDefault="00E617C8">
      <w:pPr>
        <w:spacing w:after="200" w:line="276" w:lineRule="auto"/>
        <w:rPr>
          <w:rFonts w:ascii="Arial" w:hAnsi="Arial" w:cs="Arial"/>
          <w:bCs/>
          <w:noProof/>
        </w:rPr>
      </w:pPr>
      <w:r>
        <w:rPr>
          <w:rFonts w:ascii="Arial" w:hAnsi="Arial" w:cs="Arial"/>
          <w:bCs/>
          <w:noProof/>
        </w:rPr>
        <w:br w:type="page"/>
      </w:r>
    </w:p>
    <w:p w14:paraId="4E8E7014" w14:textId="1B5CB2AF"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27FCE955" wp14:editId="2C903D11">
            <wp:extent cx="5734050" cy="838200"/>
            <wp:effectExtent l="0" t="0" r="0" b="0"/>
            <wp:docPr id="1440539810" name="Picture 14405398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6E7CD1" w14:textId="77777777" w:rsidR="00E617C8" w:rsidRDefault="00E617C8" w:rsidP="001720CE">
      <w:pPr>
        <w:jc w:val="center"/>
        <w:rPr>
          <w:b/>
          <w:bCs/>
        </w:rPr>
      </w:pPr>
    </w:p>
    <w:p w14:paraId="2EB737B1" w14:textId="77777777" w:rsidR="00E617C8" w:rsidRDefault="00E617C8" w:rsidP="001720CE">
      <w:pPr>
        <w:jc w:val="center"/>
        <w:rPr>
          <w:b/>
          <w:bCs/>
        </w:rPr>
      </w:pPr>
      <w:r>
        <w:rPr>
          <w:b/>
          <w:bCs/>
        </w:rPr>
        <w:t>END SEMESTER EXAMINATION – NOV / DEC 2024</w:t>
      </w:r>
    </w:p>
    <w:p w14:paraId="45E04C01"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46C5FA3B" w14:textId="77777777" w:rsidTr="0037089B">
        <w:trPr>
          <w:trHeight w:val="397"/>
          <w:jc w:val="center"/>
        </w:trPr>
        <w:tc>
          <w:tcPr>
            <w:tcW w:w="1555" w:type="dxa"/>
            <w:vAlign w:val="center"/>
          </w:tcPr>
          <w:p w14:paraId="48D09FE0" w14:textId="77777777" w:rsidR="00E617C8" w:rsidRPr="0037089B" w:rsidRDefault="00E617C8" w:rsidP="007E575B">
            <w:pPr>
              <w:pStyle w:val="Title"/>
              <w:jc w:val="left"/>
              <w:rPr>
                <w:b/>
                <w:sz w:val="22"/>
                <w:szCs w:val="22"/>
              </w:rPr>
            </w:pPr>
            <w:r w:rsidRPr="0037089B">
              <w:rPr>
                <w:b/>
                <w:sz w:val="22"/>
                <w:szCs w:val="22"/>
              </w:rPr>
              <w:t xml:space="preserve">Course Code      </w:t>
            </w:r>
          </w:p>
        </w:tc>
        <w:tc>
          <w:tcPr>
            <w:tcW w:w="6662" w:type="dxa"/>
            <w:vAlign w:val="center"/>
          </w:tcPr>
          <w:p w14:paraId="0692223B" w14:textId="77777777" w:rsidR="00E617C8" w:rsidRPr="0037089B" w:rsidRDefault="00E617C8" w:rsidP="007E575B">
            <w:pPr>
              <w:pStyle w:val="Title"/>
              <w:jc w:val="left"/>
              <w:rPr>
                <w:b/>
                <w:sz w:val="22"/>
                <w:szCs w:val="22"/>
              </w:rPr>
            </w:pPr>
            <w:r>
              <w:rPr>
                <w:b/>
                <w:sz w:val="22"/>
                <w:szCs w:val="22"/>
              </w:rPr>
              <w:t>20FP2034</w:t>
            </w:r>
          </w:p>
        </w:tc>
        <w:tc>
          <w:tcPr>
            <w:tcW w:w="1417" w:type="dxa"/>
            <w:vAlign w:val="center"/>
          </w:tcPr>
          <w:p w14:paraId="2F37DA59" w14:textId="77777777" w:rsidR="00E617C8" w:rsidRPr="0037089B" w:rsidRDefault="00E61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CC0428E" w14:textId="77777777" w:rsidR="00E617C8" w:rsidRPr="0037089B" w:rsidRDefault="00E617C8" w:rsidP="007E575B">
            <w:pPr>
              <w:pStyle w:val="Title"/>
              <w:jc w:val="left"/>
              <w:rPr>
                <w:b/>
                <w:sz w:val="22"/>
                <w:szCs w:val="22"/>
              </w:rPr>
            </w:pPr>
            <w:r w:rsidRPr="0037089B">
              <w:rPr>
                <w:b/>
                <w:sz w:val="22"/>
                <w:szCs w:val="22"/>
              </w:rPr>
              <w:t>3hrs</w:t>
            </w:r>
          </w:p>
        </w:tc>
      </w:tr>
      <w:tr w:rsidR="00E617C8" w:rsidRPr="001E42AE" w14:paraId="670A7D4E" w14:textId="77777777" w:rsidTr="0037089B">
        <w:trPr>
          <w:trHeight w:val="397"/>
          <w:jc w:val="center"/>
        </w:trPr>
        <w:tc>
          <w:tcPr>
            <w:tcW w:w="1555" w:type="dxa"/>
            <w:vAlign w:val="center"/>
          </w:tcPr>
          <w:p w14:paraId="341D8F90" w14:textId="77777777" w:rsidR="00E617C8" w:rsidRPr="0037089B" w:rsidRDefault="00E61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D1950E4" w14:textId="77777777" w:rsidR="00E617C8" w:rsidRPr="00BB3ECC" w:rsidRDefault="00E617C8" w:rsidP="007E575B">
            <w:pPr>
              <w:pStyle w:val="Title"/>
              <w:jc w:val="left"/>
              <w:rPr>
                <w:b/>
                <w:bCs/>
                <w:sz w:val="22"/>
                <w:szCs w:val="22"/>
              </w:rPr>
            </w:pPr>
            <w:r w:rsidRPr="00BB3ECC">
              <w:rPr>
                <w:b/>
                <w:bCs/>
                <w:sz w:val="22"/>
                <w:szCs w:val="22"/>
              </w:rPr>
              <w:t>MEAT, POULTRY AND FISH PROCESSING TECHNOLOGY</w:t>
            </w:r>
          </w:p>
        </w:tc>
        <w:tc>
          <w:tcPr>
            <w:tcW w:w="1417" w:type="dxa"/>
            <w:vAlign w:val="center"/>
          </w:tcPr>
          <w:p w14:paraId="7F4122E6" w14:textId="77777777" w:rsidR="00E617C8" w:rsidRPr="0037089B" w:rsidRDefault="00E617C8" w:rsidP="007E575B">
            <w:pPr>
              <w:pStyle w:val="Title"/>
              <w:jc w:val="left"/>
              <w:rPr>
                <w:b/>
                <w:bCs/>
                <w:sz w:val="22"/>
                <w:szCs w:val="22"/>
              </w:rPr>
            </w:pPr>
            <w:r w:rsidRPr="0037089B">
              <w:rPr>
                <w:b/>
                <w:bCs/>
                <w:sz w:val="22"/>
                <w:szCs w:val="22"/>
              </w:rPr>
              <w:t xml:space="preserve">Max. Marks </w:t>
            </w:r>
          </w:p>
        </w:tc>
        <w:tc>
          <w:tcPr>
            <w:tcW w:w="851" w:type="dxa"/>
            <w:vAlign w:val="center"/>
          </w:tcPr>
          <w:p w14:paraId="00E4DD4D" w14:textId="77777777" w:rsidR="00E617C8" w:rsidRPr="0037089B" w:rsidRDefault="00E617C8" w:rsidP="007E575B">
            <w:pPr>
              <w:pStyle w:val="Title"/>
              <w:jc w:val="left"/>
              <w:rPr>
                <w:b/>
                <w:sz w:val="22"/>
                <w:szCs w:val="22"/>
              </w:rPr>
            </w:pPr>
            <w:r w:rsidRPr="0037089B">
              <w:rPr>
                <w:b/>
                <w:sz w:val="22"/>
                <w:szCs w:val="22"/>
              </w:rPr>
              <w:t>100</w:t>
            </w:r>
          </w:p>
        </w:tc>
      </w:tr>
    </w:tbl>
    <w:p w14:paraId="18760B3B"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E617C8" w:rsidRPr="009C4175" w14:paraId="317045E8" w14:textId="77777777" w:rsidTr="000F16A4">
        <w:trPr>
          <w:trHeight w:val="552"/>
        </w:trPr>
        <w:tc>
          <w:tcPr>
            <w:tcW w:w="272" w:type="pct"/>
            <w:vAlign w:val="center"/>
          </w:tcPr>
          <w:p w14:paraId="039998F9" w14:textId="77777777" w:rsidR="00E617C8" w:rsidRPr="009C4175" w:rsidRDefault="00E617C8" w:rsidP="00F94208">
            <w:pPr>
              <w:jc w:val="center"/>
              <w:rPr>
                <w:b/>
              </w:rPr>
            </w:pPr>
            <w:r w:rsidRPr="009C4175">
              <w:rPr>
                <w:b/>
              </w:rPr>
              <w:t>Q. No.</w:t>
            </w:r>
          </w:p>
        </w:tc>
        <w:tc>
          <w:tcPr>
            <w:tcW w:w="3929" w:type="pct"/>
            <w:gridSpan w:val="2"/>
            <w:vAlign w:val="center"/>
          </w:tcPr>
          <w:p w14:paraId="368E4753" w14:textId="77777777" w:rsidR="00E617C8" w:rsidRPr="009C4175" w:rsidRDefault="00E617C8" w:rsidP="00F94208">
            <w:pPr>
              <w:jc w:val="center"/>
              <w:rPr>
                <w:b/>
              </w:rPr>
            </w:pPr>
            <w:r w:rsidRPr="009C4175">
              <w:rPr>
                <w:b/>
              </w:rPr>
              <w:t>Questions</w:t>
            </w:r>
          </w:p>
        </w:tc>
        <w:tc>
          <w:tcPr>
            <w:tcW w:w="319" w:type="pct"/>
            <w:vAlign w:val="center"/>
          </w:tcPr>
          <w:p w14:paraId="0B52FDD8" w14:textId="77777777" w:rsidR="00E617C8" w:rsidRPr="009C4175" w:rsidRDefault="00E617C8" w:rsidP="00F94208">
            <w:pPr>
              <w:jc w:val="center"/>
              <w:rPr>
                <w:b/>
              </w:rPr>
            </w:pPr>
            <w:r w:rsidRPr="009C4175">
              <w:rPr>
                <w:b/>
              </w:rPr>
              <w:t>CO</w:t>
            </w:r>
          </w:p>
        </w:tc>
        <w:tc>
          <w:tcPr>
            <w:tcW w:w="256" w:type="pct"/>
            <w:vAlign w:val="center"/>
          </w:tcPr>
          <w:p w14:paraId="09E0EDE9" w14:textId="77777777" w:rsidR="00E617C8" w:rsidRPr="009C4175" w:rsidRDefault="00E617C8" w:rsidP="00F94208">
            <w:pPr>
              <w:jc w:val="center"/>
              <w:rPr>
                <w:b/>
              </w:rPr>
            </w:pPr>
            <w:r w:rsidRPr="009C4175">
              <w:rPr>
                <w:b/>
              </w:rPr>
              <w:t>BL</w:t>
            </w:r>
          </w:p>
        </w:tc>
        <w:tc>
          <w:tcPr>
            <w:tcW w:w="224" w:type="pct"/>
            <w:vAlign w:val="center"/>
          </w:tcPr>
          <w:p w14:paraId="1513BE17" w14:textId="77777777" w:rsidR="00E617C8" w:rsidRPr="009C4175" w:rsidRDefault="00E617C8" w:rsidP="00F94208">
            <w:pPr>
              <w:jc w:val="center"/>
              <w:rPr>
                <w:b/>
              </w:rPr>
            </w:pPr>
            <w:r w:rsidRPr="009C4175">
              <w:rPr>
                <w:b/>
              </w:rPr>
              <w:t>M</w:t>
            </w:r>
          </w:p>
        </w:tc>
      </w:tr>
      <w:tr w:rsidR="00E617C8" w:rsidRPr="009C4175" w14:paraId="3BE62A10" w14:textId="77777777" w:rsidTr="00F94208">
        <w:trPr>
          <w:trHeight w:val="550"/>
        </w:trPr>
        <w:tc>
          <w:tcPr>
            <w:tcW w:w="5000" w:type="pct"/>
            <w:gridSpan w:val="6"/>
            <w:vAlign w:val="center"/>
          </w:tcPr>
          <w:p w14:paraId="3B36AF0C" w14:textId="77777777" w:rsidR="00E617C8" w:rsidRPr="009C4175" w:rsidRDefault="00E617C8" w:rsidP="00F94208">
            <w:pPr>
              <w:jc w:val="center"/>
              <w:rPr>
                <w:b/>
              </w:rPr>
            </w:pPr>
            <w:r w:rsidRPr="009C4175">
              <w:rPr>
                <w:b/>
              </w:rPr>
              <w:t>PART – A (10 X 1 = 10 MARKS)</w:t>
            </w:r>
          </w:p>
        </w:tc>
      </w:tr>
      <w:tr w:rsidR="00E617C8" w:rsidRPr="009C4175" w14:paraId="2D7442F5" w14:textId="77777777" w:rsidTr="000F16A4">
        <w:trPr>
          <w:trHeight w:val="283"/>
        </w:trPr>
        <w:tc>
          <w:tcPr>
            <w:tcW w:w="272" w:type="pct"/>
          </w:tcPr>
          <w:p w14:paraId="07E88554" w14:textId="77777777" w:rsidR="00E617C8" w:rsidRPr="009C4175" w:rsidRDefault="00E617C8" w:rsidP="00F94208">
            <w:pPr>
              <w:jc w:val="center"/>
            </w:pPr>
            <w:r w:rsidRPr="009C4175">
              <w:t>1.</w:t>
            </w:r>
          </w:p>
        </w:tc>
        <w:tc>
          <w:tcPr>
            <w:tcW w:w="3929" w:type="pct"/>
            <w:gridSpan w:val="2"/>
          </w:tcPr>
          <w:p w14:paraId="7E4F8F00" w14:textId="77777777" w:rsidR="00E617C8" w:rsidRPr="009C4175" w:rsidRDefault="00E617C8" w:rsidP="00766B66">
            <w:pPr>
              <w:autoSpaceDE w:val="0"/>
              <w:autoSpaceDN w:val="0"/>
              <w:adjustRightInd w:val="0"/>
            </w:pPr>
            <w:r>
              <w:t>Define Exsanguination process.</w:t>
            </w:r>
          </w:p>
        </w:tc>
        <w:tc>
          <w:tcPr>
            <w:tcW w:w="319" w:type="pct"/>
          </w:tcPr>
          <w:p w14:paraId="4D2DE8A3" w14:textId="77777777" w:rsidR="00E617C8" w:rsidRPr="009C4175" w:rsidRDefault="00E617C8" w:rsidP="00F94208">
            <w:pPr>
              <w:jc w:val="center"/>
            </w:pPr>
            <w:r w:rsidRPr="009C4175">
              <w:t>CO</w:t>
            </w:r>
            <w:r>
              <w:t>2</w:t>
            </w:r>
          </w:p>
        </w:tc>
        <w:tc>
          <w:tcPr>
            <w:tcW w:w="256" w:type="pct"/>
          </w:tcPr>
          <w:p w14:paraId="754295F2" w14:textId="77777777" w:rsidR="00E617C8" w:rsidRPr="009C4175" w:rsidRDefault="00E617C8" w:rsidP="00F94208">
            <w:pPr>
              <w:jc w:val="center"/>
            </w:pPr>
            <w:r>
              <w:t>R</w:t>
            </w:r>
          </w:p>
        </w:tc>
        <w:tc>
          <w:tcPr>
            <w:tcW w:w="224" w:type="pct"/>
          </w:tcPr>
          <w:p w14:paraId="167F51DD" w14:textId="77777777" w:rsidR="00E617C8" w:rsidRPr="009C4175" w:rsidRDefault="00E617C8" w:rsidP="00F94208">
            <w:pPr>
              <w:jc w:val="center"/>
            </w:pPr>
            <w:r w:rsidRPr="009C4175">
              <w:t>1</w:t>
            </w:r>
          </w:p>
        </w:tc>
      </w:tr>
      <w:tr w:rsidR="00E617C8" w:rsidRPr="009C4175" w14:paraId="7B04A216" w14:textId="77777777" w:rsidTr="000F16A4">
        <w:trPr>
          <w:trHeight w:val="283"/>
        </w:trPr>
        <w:tc>
          <w:tcPr>
            <w:tcW w:w="272" w:type="pct"/>
          </w:tcPr>
          <w:p w14:paraId="60398945" w14:textId="77777777" w:rsidR="00E617C8" w:rsidRPr="009C4175" w:rsidRDefault="00E617C8" w:rsidP="00F94208">
            <w:pPr>
              <w:jc w:val="center"/>
            </w:pPr>
            <w:r w:rsidRPr="009C4175">
              <w:t>2.</w:t>
            </w:r>
          </w:p>
        </w:tc>
        <w:tc>
          <w:tcPr>
            <w:tcW w:w="3929" w:type="pct"/>
            <w:gridSpan w:val="2"/>
          </w:tcPr>
          <w:p w14:paraId="1A53F4DC" w14:textId="77777777" w:rsidR="00E617C8" w:rsidRPr="009C4175" w:rsidRDefault="00E617C8" w:rsidP="00F94208">
            <w:r>
              <w:rPr>
                <w:lang w:val="en-IN"/>
              </w:rPr>
              <w:t>Mention the average lairage spacing for sheep.</w:t>
            </w:r>
          </w:p>
        </w:tc>
        <w:tc>
          <w:tcPr>
            <w:tcW w:w="319" w:type="pct"/>
          </w:tcPr>
          <w:p w14:paraId="21E558C4" w14:textId="77777777" w:rsidR="00E617C8" w:rsidRPr="009C4175" w:rsidRDefault="00E617C8" w:rsidP="00F94208">
            <w:pPr>
              <w:jc w:val="center"/>
            </w:pPr>
            <w:r w:rsidRPr="009C4175">
              <w:t>CO</w:t>
            </w:r>
            <w:r>
              <w:t>6</w:t>
            </w:r>
          </w:p>
        </w:tc>
        <w:tc>
          <w:tcPr>
            <w:tcW w:w="256" w:type="pct"/>
          </w:tcPr>
          <w:p w14:paraId="768B1D8F" w14:textId="77777777" w:rsidR="00E617C8" w:rsidRPr="009C4175" w:rsidRDefault="00E617C8" w:rsidP="00F94208">
            <w:pPr>
              <w:jc w:val="center"/>
            </w:pPr>
            <w:r>
              <w:t>U</w:t>
            </w:r>
          </w:p>
        </w:tc>
        <w:tc>
          <w:tcPr>
            <w:tcW w:w="224" w:type="pct"/>
          </w:tcPr>
          <w:p w14:paraId="51F9E64B" w14:textId="77777777" w:rsidR="00E617C8" w:rsidRPr="009C4175" w:rsidRDefault="00E617C8" w:rsidP="00F94208">
            <w:pPr>
              <w:jc w:val="center"/>
            </w:pPr>
            <w:r w:rsidRPr="009C4175">
              <w:t>1</w:t>
            </w:r>
          </w:p>
        </w:tc>
      </w:tr>
      <w:tr w:rsidR="00E617C8" w:rsidRPr="009C4175" w14:paraId="172CBFFA" w14:textId="77777777" w:rsidTr="003C2EEB">
        <w:trPr>
          <w:trHeight w:val="283"/>
        </w:trPr>
        <w:tc>
          <w:tcPr>
            <w:tcW w:w="272" w:type="pct"/>
          </w:tcPr>
          <w:p w14:paraId="7BCB13D5" w14:textId="77777777" w:rsidR="00E617C8" w:rsidRPr="009C4175" w:rsidRDefault="00E617C8" w:rsidP="001F7B3B">
            <w:pPr>
              <w:jc w:val="center"/>
            </w:pPr>
            <w:r w:rsidRPr="009C4175">
              <w:t>3.</w:t>
            </w:r>
          </w:p>
        </w:tc>
        <w:tc>
          <w:tcPr>
            <w:tcW w:w="3929" w:type="pct"/>
            <w:gridSpan w:val="2"/>
            <w:vAlign w:val="center"/>
          </w:tcPr>
          <w:p w14:paraId="38C4DDAC" w14:textId="77777777" w:rsidR="00E617C8" w:rsidRPr="009C4175" w:rsidRDefault="00E617C8" w:rsidP="001F7B3B">
            <w:r w:rsidRPr="00AE78F0">
              <w:t xml:space="preserve">Recall and write the amount of nitrite present in </w:t>
            </w:r>
            <w:r>
              <w:t xml:space="preserve">the </w:t>
            </w:r>
            <w:r w:rsidRPr="00AE78F0">
              <w:t>final cured meat.</w:t>
            </w:r>
          </w:p>
        </w:tc>
        <w:tc>
          <w:tcPr>
            <w:tcW w:w="319" w:type="pct"/>
          </w:tcPr>
          <w:p w14:paraId="7378DCBC" w14:textId="77777777" w:rsidR="00E617C8" w:rsidRPr="009C4175" w:rsidRDefault="00E617C8" w:rsidP="001F7B3B">
            <w:pPr>
              <w:jc w:val="center"/>
            </w:pPr>
            <w:r w:rsidRPr="009C4175">
              <w:t>CO</w:t>
            </w:r>
            <w:r>
              <w:t>3</w:t>
            </w:r>
          </w:p>
        </w:tc>
        <w:tc>
          <w:tcPr>
            <w:tcW w:w="256" w:type="pct"/>
          </w:tcPr>
          <w:p w14:paraId="7EB8FC8C" w14:textId="77777777" w:rsidR="00E617C8" w:rsidRPr="009C4175" w:rsidRDefault="00E617C8" w:rsidP="001F7B3B">
            <w:pPr>
              <w:jc w:val="center"/>
            </w:pPr>
            <w:r>
              <w:t>R</w:t>
            </w:r>
          </w:p>
        </w:tc>
        <w:tc>
          <w:tcPr>
            <w:tcW w:w="224" w:type="pct"/>
          </w:tcPr>
          <w:p w14:paraId="19BD8890" w14:textId="77777777" w:rsidR="00E617C8" w:rsidRPr="009C4175" w:rsidRDefault="00E617C8" w:rsidP="001F7B3B">
            <w:pPr>
              <w:jc w:val="center"/>
            </w:pPr>
            <w:r w:rsidRPr="009C4175">
              <w:t>1</w:t>
            </w:r>
          </w:p>
        </w:tc>
      </w:tr>
      <w:tr w:rsidR="00E617C8" w:rsidRPr="009C4175" w14:paraId="6378747C" w14:textId="77777777" w:rsidTr="003C2EEB">
        <w:trPr>
          <w:trHeight w:val="283"/>
        </w:trPr>
        <w:tc>
          <w:tcPr>
            <w:tcW w:w="272" w:type="pct"/>
          </w:tcPr>
          <w:p w14:paraId="2ACD8E1F" w14:textId="77777777" w:rsidR="00E617C8" w:rsidRPr="009C4175" w:rsidRDefault="00E617C8" w:rsidP="001F7B3B">
            <w:pPr>
              <w:jc w:val="center"/>
            </w:pPr>
            <w:r w:rsidRPr="009C4175">
              <w:t>4.</w:t>
            </w:r>
          </w:p>
        </w:tc>
        <w:tc>
          <w:tcPr>
            <w:tcW w:w="3929" w:type="pct"/>
            <w:gridSpan w:val="2"/>
            <w:vAlign w:val="center"/>
          </w:tcPr>
          <w:p w14:paraId="2AD20CDC" w14:textId="77777777" w:rsidR="00E617C8" w:rsidRPr="009C4175" w:rsidRDefault="00E617C8" w:rsidP="00766B66">
            <w:r w:rsidRPr="00AE78F0">
              <w:t xml:space="preserve">Mention the water activity </w:t>
            </w:r>
            <w:r>
              <w:t>for</w:t>
            </w:r>
            <w:r w:rsidRPr="00AE78F0">
              <w:t xml:space="preserve"> intermediate moisture meat products.</w:t>
            </w:r>
          </w:p>
        </w:tc>
        <w:tc>
          <w:tcPr>
            <w:tcW w:w="319" w:type="pct"/>
          </w:tcPr>
          <w:p w14:paraId="57442658" w14:textId="77777777" w:rsidR="00E617C8" w:rsidRPr="009C4175" w:rsidRDefault="00E617C8" w:rsidP="001F7B3B">
            <w:pPr>
              <w:jc w:val="center"/>
            </w:pPr>
            <w:r w:rsidRPr="009C4175">
              <w:t>CO</w:t>
            </w:r>
            <w:r>
              <w:t>1</w:t>
            </w:r>
          </w:p>
        </w:tc>
        <w:tc>
          <w:tcPr>
            <w:tcW w:w="256" w:type="pct"/>
          </w:tcPr>
          <w:p w14:paraId="6C7FD050" w14:textId="77777777" w:rsidR="00E617C8" w:rsidRPr="009C4175" w:rsidRDefault="00E617C8" w:rsidP="001F7B3B">
            <w:pPr>
              <w:jc w:val="center"/>
            </w:pPr>
            <w:r>
              <w:t>U</w:t>
            </w:r>
          </w:p>
        </w:tc>
        <w:tc>
          <w:tcPr>
            <w:tcW w:w="224" w:type="pct"/>
          </w:tcPr>
          <w:p w14:paraId="7E677ECD" w14:textId="77777777" w:rsidR="00E617C8" w:rsidRPr="009C4175" w:rsidRDefault="00E617C8" w:rsidP="001F7B3B">
            <w:pPr>
              <w:jc w:val="center"/>
            </w:pPr>
            <w:r w:rsidRPr="009C4175">
              <w:t>1</w:t>
            </w:r>
          </w:p>
        </w:tc>
      </w:tr>
      <w:tr w:rsidR="00E617C8" w:rsidRPr="009C4175" w14:paraId="5AC5250A" w14:textId="77777777" w:rsidTr="00C17CE9">
        <w:trPr>
          <w:trHeight w:val="283"/>
        </w:trPr>
        <w:tc>
          <w:tcPr>
            <w:tcW w:w="272" w:type="pct"/>
          </w:tcPr>
          <w:p w14:paraId="1F19962F" w14:textId="77777777" w:rsidR="00E617C8" w:rsidRPr="009C4175" w:rsidRDefault="00E617C8" w:rsidP="001F7B3B">
            <w:pPr>
              <w:jc w:val="center"/>
            </w:pPr>
            <w:r w:rsidRPr="009C4175">
              <w:t>5.</w:t>
            </w:r>
          </w:p>
        </w:tc>
        <w:tc>
          <w:tcPr>
            <w:tcW w:w="3929" w:type="pct"/>
            <w:gridSpan w:val="2"/>
            <w:vAlign w:val="center"/>
          </w:tcPr>
          <w:p w14:paraId="33A35A73" w14:textId="77777777" w:rsidR="00E617C8" w:rsidRPr="009C4175" w:rsidRDefault="00E617C8" w:rsidP="001F7B3B">
            <w:pPr>
              <w:pStyle w:val="Default"/>
            </w:pPr>
            <w:r>
              <w:rPr>
                <w:bCs/>
              </w:rPr>
              <w:t xml:space="preserve">Recall and write </w:t>
            </w:r>
            <w:r w:rsidRPr="00796F30">
              <w:rPr>
                <w:bCs/>
              </w:rPr>
              <w:t xml:space="preserve">the energy value for </w:t>
            </w:r>
            <w:r>
              <w:rPr>
                <w:bCs/>
              </w:rPr>
              <w:t>E</w:t>
            </w:r>
            <w:r w:rsidRPr="00796F30">
              <w:rPr>
                <w:bCs/>
              </w:rPr>
              <w:t>gg.</w:t>
            </w:r>
          </w:p>
        </w:tc>
        <w:tc>
          <w:tcPr>
            <w:tcW w:w="319" w:type="pct"/>
          </w:tcPr>
          <w:p w14:paraId="1CD1AB4C" w14:textId="77777777" w:rsidR="00E617C8" w:rsidRPr="009C4175" w:rsidRDefault="00E617C8" w:rsidP="001F7B3B">
            <w:pPr>
              <w:jc w:val="center"/>
            </w:pPr>
            <w:r w:rsidRPr="009C4175">
              <w:t>CO</w:t>
            </w:r>
            <w:r>
              <w:t>4</w:t>
            </w:r>
          </w:p>
        </w:tc>
        <w:tc>
          <w:tcPr>
            <w:tcW w:w="256" w:type="pct"/>
          </w:tcPr>
          <w:p w14:paraId="32A53AF5" w14:textId="77777777" w:rsidR="00E617C8" w:rsidRPr="009C4175" w:rsidRDefault="00E617C8" w:rsidP="001F7B3B">
            <w:pPr>
              <w:jc w:val="center"/>
            </w:pPr>
            <w:r>
              <w:t>R</w:t>
            </w:r>
          </w:p>
        </w:tc>
        <w:tc>
          <w:tcPr>
            <w:tcW w:w="224" w:type="pct"/>
          </w:tcPr>
          <w:p w14:paraId="07D39343" w14:textId="77777777" w:rsidR="00E617C8" w:rsidRPr="009C4175" w:rsidRDefault="00E617C8" w:rsidP="001F7B3B">
            <w:pPr>
              <w:jc w:val="center"/>
            </w:pPr>
            <w:r w:rsidRPr="009C4175">
              <w:t>1</w:t>
            </w:r>
          </w:p>
        </w:tc>
      </w:tr>
      <w:tr w:rsidR="00E617C8" w:rsidRPr="009C4175" w14:paraId="43171B03" w14:textId="77777777" w:rsidTr="00C17CE9">
        <w:trPr>
          <w:trHeight w:val="283"/>
        </w:trPr>
        <w:tc>
          <w:tcPr>
            <w:tcW w:w="272" w:type="pct"/>
          </w:tcPr>
          <w:p w14:paraId="582AD735" w14:textId="77777777" w:rsidR="00E617C8" w:rsidRPr="009C4175" w:rsidRDefault="00E617C8" w:rsidP="001F7B3B">
            <w:pPr>
              <w:jc w:val="center"/>
            </w:pPr>
            <w:r w:rsidRPr="009C4175">
              <w:t>6.</w:t>
            </w:r>
          </w:p>
        </w:tc>
        <w:tc>
          <w:tcPr>
            <w:tcW w:w="3929" w:type="pct"/>
            <w:gridSpan w:val="2"/>
            <w:vAlign w:val="center"/>
          </w:tcPr>
          <w:p w14:paraId="7E8EFFA4" w14:textId="77777777" w:rsidR="00E617C8" w:rsidRPr="00450927" w:rsidRDefault="00E617C8" w:rsidP="001F7B3B">
            <w:pPr>
              <w:rPr>
                <w:lang w:val="en-IN"/>
              </w:rPr>
            </w:pPr>
            <w:r>
              <w:rPr>
                <w:lang w:val="en-IN"/>
              </w:rPr>
              <w:t>Define the term Evisceration.</w:t>
            </w:r>
          </w:p>
        </w:tc>
        <w:tc>
          <w:tcPr>
            <w:tcW w:w="319" w:type="pct"/>
          </w:tcPr>
          <w:p w14:paraId="4EF22C4A" w14:textId="77777777" w:rsidR="00E617C8" w:rsidRPr="009C4175" w:rsidRDefault="00E617C8" w:rsidP="001F7B3B">
            <w:pPr>
              <w:jc w:val="center"/>
            </w:pPr>
            <w:r w:rsidRPr="009C4175">
              <w:t>CO</w:t>
            </w:r>
            <w:r>
              <w:t>2</w:t>
            </w:r>
          </w:p>
        </w:tc>
        <w:tc>
          <w:tcPr>
            <w:tcW w:w="256" w:type="pct"/>
          </w:tcPr>
          <w:p w14:paraId="3B99FA82" w14:textId="77777777" w:rsidR="00E617C8" w:rsidRPr="009C4175" w:rsidRDefault="00E617C8" w:rsidP="001F7B3B">
            <w:pPr>
              <w:jc w:val="center"/>
            </w:pPr>
            <w:r>
              <w:t>R</w:t>
            </w:r>
          </w:p>
        </w:tc>
        <w:tc>
          <w:tcPr>
            <w:tcW w:w="224" w:type="pct"/>
          </w:tcPr>
          <w:p w14:paraId="1D2C2F16" w14:textId="77777777" w:rsidR="00E617C8" w:rsidRPr="009C4175" w:rsidRDefault="00E617C8" w:rsidP="001F7B3B">
            <w:pPr>
              <w:jc w:val="center"/>
            </w:pPr>
            <w:r w:rsidRPr="009C4175">
              <w:t>1</w:t>
            </w:r>
          </w:p>
        </w:tc>
      </w:tr>
      <w:tr w:rsidR="00E617C8" w:rsidRPr="009C4175" w14:paraId="7FADC784" w14:textId="77777777" w:rsidTr="000F16A4">
        <w:trPr>
          <w:trHeight w:val="283"/>
        </w:trPr>
        <w:tc>
          <w:tcPr>
            <w:tcW w:w="272" w:type="pct"/>
          </w:tcPr>
          <w:p w14:paraId="68740885" w14:textId="77777777" w:rsidR="00E617C8" w:rsidRPr="009C4175" w:rsidRDefault="00E617C8" w:rsidP="001F7B3B">
            <w:pPr>
              <w:jc w:val="center"/>
            </w:pPr>
            <w:r w:rsidRPr="009C4175">
              <w:t>7.</w:t>
            </w:r>
          </w:p>
        </w:tc>
        <w:tc>
          <w:tcPr>
            <w:tcW w:w="3929" w:type="pct"/>
            <w:gridSpan w:val="2"/>
            <w:vAlign w:val="center"/>
          </w:tcPr>
          <w:p w14:paraId="4677CCA1" w14:textId="77777777" w:rsidR="00E617C8" w:rsidRPr="009C4175" w:rsidRDefault="00E617C8" w:rsidP="001F7B3B">
            <w:pPr>
              <w:pStyle w:val="ListParagraph"/>
              <w:ind w:left="0"/>
              <w:rPr>
                <w:noProof/>
                <w:lang w:eastAsia="zh-TW"/>
              </w:rPr>
            </w:pPr>
            <w:r>
              <w:t xml:space="preserve">Name </w:t>
            </w:r>
            <w:r w:rsidRPr="00D73DFA">
              <w:t>the protein responsible for jelly</w:t>
            </w:r>
            <w:r>
              <w:t>-</w:t>
            </w:r>
            <w:r w:rsidRPr="00D73DFA">
              <w:t>like character</w:t>
            </w:r>
            <w:r>
              <w:t>istics</w:t>
            </w:r>
            <w:r w:rsidRPr="00D73DFA">
              <w:t xml:space="preserve"> of </w:t>
            </w:r>
            <w:r>
              <w:t>e</w:t>
            </w:r>
            <w:r w:rsidRPr="00D73DFA">
              <w:t>gg white.</w:t>
            </w:r>
          </w:p>
        </w:tc>
        <w:tc>
          <w:tcPr>
            <w:tcW w:w="319" w:type="pct"/>
          </w:tcPr>
          <w:p w14:paraId="7CF20F0E" w14:textId="77777777" w:rsidR="00E617C8" w:rsidRPr="009C4175" w:rsidRDefault="00E617C8" w:rsidP="001F7B3B">
            <w:pPr>
              <w:jc w:val="center"/>
            </w:pPr>
            <w:r w:rsidRPr="009C4175">
              <w:t>CO</w:t>
            </w:r>
            <w:r>
              <w:t>5</w:t>
            </w:r>
          </w:p>
        </w:tc>
        <w:tc>
          <w:tcPr>
            <w:tcW w:w="256" w:type="pct"/>
          </w:tcPr>
          <w:p w14:paraId="6D3892BB" w14:textId="77777777" w:rsidR="00E617C8" w:rsidRPr="009C4175" w:rsidRDefault="00E617C8" w:rsidP="001F7B3B">
            <w:pPr>
              <w:jc w:val="center"/>
            </w:pPr>
            <w:r>
              <w:t>R</w:t>
            </w:r>
          </w:p>
        </w:tc>
        <w:tc>
          <w:tcPr>
            <w:tcW w:w="224" w:type="pct"/>
          </w:tcPr>
          <w:p w14:paraId="2E61F982" w14:textId="77777777" w:rsidR="00E617C8" w:rsidRPr="009C4175" w:rsidRDefault="00E617C8" w:rsidP="001F7B3B">
            <w:pPr>
              <w:jc w:val="center"/>
            </w:pPr>
            <w:r w:rsidRPr="009C4175">
              <w:t>1</w:t>
            </w:r>
          </w:p>
        </w:tc>
      </w:tr>
      <w:tr w:rsidR="00E617C8" w:rsidRPr="009C4175" w14:paraId="060D25A9" w14:textId="77777777" w:rsidTr="000F16A4">
        <w:trPr>
          <w:trHeight w:val="283"/>
        </w:trPr>
        <w:tc>
          <w:tcPr>
            <w:tcW w:w="272" w:type="pct"/>
          </w:tcPr>
          <w:p w14:paraId="48CC043F" w14:textId="77777777" w:rsidR="00E617C8" w:rsidRPr="009C4175" w:rsidRDefault="00E617C8" w:rsidP="001F7B3B">
            <w:pPr>
              <w:jc w:val="center"/>
            </w:pPr>
            <w:r w:rsidRPr="009C4175">
              <w:t>8.</w:t>
            </w:r>
          </w:p>
        </w:tc>
        <w:tc>
          <w:tcPr>
            <w:tcW w:w="3929" w:type="pct"/>
            <w:gridSpan w:val="2"/>
            <w:vAlign w:val="center"/>
          </w:tcPr>
          <w:p w14:paraId="55CBB0F0" w14:textId="77777777" w:rsidR="00E617C8" w:rsidRPr="009C4175" w:rsidRDefault="00E617C8" w:rsidP="001F7B3B">
            <w:pPr>
              <w:rPr>
                <w:b/>
                <w:bCs/>
              </w:rPr>
            </w:pPr>
            <w:r>
              <w:t>Mention the storage temperature for poultry meat.</w:t>
            </w:r>
          </w:p>
        </w:tc>
        <w:tc>
          <w:tcPr>
            <w:tcW w:w="319" w:type="pct"/>
          </w:tcPr>
          <w:p w14:paraId="024FCF0B" w14:textId="77777777" w:rsidR="00E617C8" w:rsidRPr="009C4175" w:rsidRDefault="00E617C8" w:rsidP="001F7B3B">
            <w:pPr>
              <w:jc w:val="center"/>
            </w:pPr>
            <w:r w:rsidRPr="009C4175">
              <w:t>CO</w:t>
            </w:r>
            <w:r>
              <w:t>4</w:t>
            </w:r>
          </w:p>
        </w:tc>
        <w:tc>
          <w:tcPr>
            <w:tcW w:w="256" w:type="pct"/>
          </w:tcPr>
          <w:p w14:paraId="4AC68308" w14:textId="77777777" w:rsidR="00E617C8" w:rsidRPr="009C4175" w:rsidRDefault="00E617C8" w:rsidP="001F7B3B">
            <w:pPr>
              <w:jc w:val="center"/>
            </w:pPr>
            <w:r>
              <w:t>U</w:t>
            </w:r>
          </w:p>
        </w:tc>
        <w:tc>
          <w:tcPr>
            <w:tcW w:w="224" w:type="pct"/>
          </w:tcPr>
          <w:p w14:paraId="3C9D9FED" w14:textId="77777777" w:rsidR="00E617C8" w:rsidRPr="009C4175" w:rsidRDefault="00E617C8" w:rsidP="001F7B3B">
            <w:pPr>
              <w:jc w:val="center"/>
            </w:pPr>
            <w:r w:rsidRPr="009C4175">
              <w:t>1</w:t>
            </w:r>
          </w:p>
        </w:tc>
      </w:tr>
      <w:tr w:rsidR="00E617C8" w:rsidRPr="009C4175" w14:paraId="14AF4928" w14:textId="77777777" w:rsidTr="003B5179">
        <w:trPr>
          <w:trHeight w:val="283"/>
        </w:trPr>
        <w:tc>
          <w:tcPr>
            <w:tcW w:w="272" w:type="pct"/>
          </w:tcPr>
          <w:p w14:paraId="416A80B6" w14:textId="77777777" w:rsidR="00E617C8" w:rsidRPr="009C4175" w:rsidRDefault="00E617C8" w:rsidP="001F7B3B">
            <w:pPr>
              <w:jc w:val="center"/>
            </w:pPr>
            <w:r w:rsidRPr="009C4175">
              <w:t>9.</w:t>
            </w:r>
          </w:p>
        </w:tc>
        <w:tc>
          <w:tcPr>
            <w:tcW w:w="3929" w:type="pct"/>
            <w:gridSpan w:val="2"/>
            <w:vAlign w:val="bottom"/>
          </w:tcPr>
          <w:p w14:paraId="2DD8A86D" w14:textId="77777777" w:rsidR="00E617C8" w:rsidRPr="009C4175" w:rsidRDefault="00E617C8" w:rsidP="000A6BD4">
            <w:pPr>
              <w:pStyle w:val="ListParagraph"/>
              <w:ind w:left="0"/>
              <w:rPr>
                <w:noProof/>
                <w:lang w:eastAsia="zh-TW"/>
              </w:rPr>
            </w:pPr>
            <w:r w:rsidRPr="00AE78F0">
              <w:t>De</w:t>
            </w:r>
            <w:r>
              <w:t>scribe</w:t>
            </w:r>
            <w:r w:rsidRPr="00AE78F0">
              <w:t xml:space="preserve"> belly bursting.</w:t>
            </w:r>
          </w:p>
        </w:tc>
        <w:tc>
          <w:tcPr>
            <w:tcW w:w="319" w:type="pct"/>
          </w:tcPr>
          <w:p w14:paraId="6BC21D0F" w14:textId="77777777" w:rsidR="00E617C8" w:rsidRPr="009C4175" w:rsidRDefault="00E617C8" w:rsidP="001F7B3B">
            <w:pPr>
              <w:jc w:val="center"/>
            </w:pPr>
            <w:r w:rsidRPr="009C4175">
              <w:t>CO</w:t>
            </w:r>
            <w:r>
              <w:t>3</w:t>
            </w:r>
          </w:p>
        </w:tc>
        <w:tc>
          <w:tcPr>
            <w:tcW w:w="256" w:type="pct"/>
          </w:tcPr>
          <w:p w14:paraId="10E1C2E3" w14:textId="77777777" w:rsidR="00E617C8" w:rsidRPr="009C4175" w:rsidRDefault="00E617C8" w:rsidP="001F7B3B">
            <w:pPr>
              <w:jc w:val="center"/>
            </w:pPr>
            <w:r>
              <w:t>R</w:t>
            </w:r>
          </w:p>
        </w:tc>
        <w:tc>
          <w:tcPr>
            <w:tcW w:w="224" w:type="pct"/>
          </w:tcPr>
          <w:p w14:paraId="3FFE2A73" w14:textId="77777777" w:rsidR="00E617C8" w:rsidRPr="009C4175" w:rsidRDefault="00E617C8" w:rsidP="001F7B3B">
            <w:pPr>
              <w:jc w:val="center"/>
            </w:pPr>
            <w:r w:rsidRPr="009C4175">
              <w:t>1</w:t>
            </w:r>
          </w:p>
        </w:tc>
      </w:tr>
      <w:tr w:rsidR="00E617C8" w:rsidRPr="009C4175" w14:paraId="4A9418DD" w14:textId="77777777" w:rsidTr="003B5179">
        <w:trPr>
          <w:trHeight w:val="283"/>
        </w:trPr>
        <w:tc>
          <w:tcPr>
            <w:tcW w:w="272" w:type="pct"/>
          </w:tcPr>
          <w:p w14:paraId="23965308" w14:textId="77777777" w:rsidR="00E617C8" w:rsidRPr="009C4175" w:rsidRDefault="00E617C8" w:rsidP="001F7B3B">
            <w:pPr>
              <w:jc w:val="center"/>
            </w:pPr>
            <w:r w:rsidRPr="009C4175">
              <w:t>10.</w:t>
            </w:r>
          </w:p>
        </w:tc>
        <w:tc>
          <w:tcPr>
            <w:tcW w:w="3929" w:type="pct"/>
            <w:gridSpan w:val="2"/>
            <w:vAlign w:val="bottom"/>
          </w:tcPr>
          <w:p w14:paraId="58FC2908" w14:textId="77777777" w:rsidR="00E617C8" w:rsidRPr="009C4175" w:rsidRDefault="00E617C8" w:rsidP="001F7B3B">
            <w:r w:rsidRPr="00AE78F0">
              <w:rPr>
                <w:noProof/>
                <w:lang w:eastAsia="zh-TW"/>
              </w:rPr>
              <w:t xml:space="preserve">Mention the salinity range </w:t>
            </w:r>
            <w:r>
              <w:rPr>
                <w:noProof/>
                <w:lang w:eastAsia="zh-TW"/>
              </w:rPr>
              <w:t>of</w:t>
            </w:r>
            <w:r w:rsidRPr="00AE78F0">
              <w:rPr>
                <w:noProof/>
                <w:lang w:eastAsia="zh-TW"/>
              </w:rPr>
              <w:t xml:space="preserve"> Brackishwater fish.</w:t>
            </w:r>
          </w:p>
        </w:tc>
        <w:tc>
          <w:tcPr>
            <w:tcW w:w="319" w:type="pct"/>
          </w:tcPr>
          <w:p w14:paraId="5CBEEA8D" w14:textId="77777777" w:rsidR="00E617C8" w:rsidRPr="009C4175" w:rsidRDefault="00E617C8" w:rsidP="001F7B3B">
            <w:pPr>
              <w:jc w:val="center"/>
            </w:pPr>
            <w:r w:rsidRPr="009C4175">
              <w:t>CO</w:t>
            </w:r>
            <w:r>
              <w:t>3</w:t>
            </w:r>
          </w:p>
        </w:tc>
        <w:tc>
          <w:tcPr>
            <w:tcW w:w="256" w:type="pct"/>
          </w:tcPr>
          <w:p w14:paraId="23390A7A" w14:textId="77777777" w:rsidR="00E617C8" w:rsidRPr="009C4175" w:rsidRDefault="00E617C8" w:rsidP="001F7B3B">
            <w:pPr>
              <w:jc w:val="center"/>
            </w:pPr>
            <w:r>
              <w:t>U</w:t>
            </w:r>
          </w:p>
        </w:tc>
        <w:tc>
          <w:tcPr>
            <w:tcW w:w="224" w:type="pct"/>
          </w:tcPr>
          <w:p w14:paraId="5E53A955" w14:textId="77777777" w:rsidR="00E617C8" w:rsidRPr="009C4175" w:rsidRDefault="00E617C8" w:rsidP="001F7B3B">
            <w:pPr>
              <w:jc w:val="center"/>
            </w:pPr>
            <w:r w:rsidRPr="009C4175">
              <w:t>1</w:t>
            </w:r>
          </w:p>
        </w:tc>
      </w:tr>
      <w:tr w:rsidR="00E617C8" w:rsidRPr="009C4175" w14:paraId="1C22EFD0" w14:textId="77777777" w:rsidTr="00F94208">
        <w:trPr>
          <w:trHeight w:val="552"/>
        </w:trPr>
        <w:tc>
          <w:tcPr>
            <w:tcW w:w="5000" w:type="pct"/>
            <w:gridSpan w:val="6"/>
            <w:vAlign w:val="center"/>
          </w:tcPr>
          <w:p w14:paraId="2E8AC136" w14:textId="77777777" w:rsidR="00E617C8" w:rsidRPr="009C4175" w:rsidRDefault="00E617C8" w:rsidP="001F7B3B">
            <w:pPr>
              <w:jc w:val="center"/>
              <w:rPr>
                <w:b/>
              </w:rPr>
            </w:pPr>
            <w:r w:rsidRPr="009C4175">
              <w:rPr>
                <w:b/>
              </w:rPr>
              <w:t>PART – B (6 X 3 = 18 MARKS)</w:t>
            </w:r>
          </w:p>
        </w:tc>
      </w:tr>
      <w:tr w:rsidR="00E617C8" w:rsidRPr="009C4175" w14:paraId="01A08281" w14:textId="77777777" w:rsidTr="000F16A4">
        <w:trPr>
          <w:trHeight w:val="283"/>
        </w:trPr>
        <w:tc>
          <w:tcPr>
            <w:tcW w:w="272" w:type="pct"/>
          </w:tcPr>
          <w:p w14:paraId="0356C513" w14:textId="77777777" w:rsidR="00E617C8" w:rsidRPr="009C4175" w:rsidRDefault="00E617C8" w:rsidP="001F7B3B">
            <w:pPr>
              <w:pStyle w:val="NoSpacing"/>
              <w:jc w:val="center"/>
            </w:pPr>
            <w:r w:rsidRPr="009C4175">
              <w:t>11.</w:t>
            </w:r>
          </w:p>
        </w:tc>
        <w:tc>
          <w:tcPr>
            <w:tcW w:w="3929" w:type="pct"/>
            <w:gridSpan w:val="2"/>
          </w:tcPr>
          <w:p w14:paraId="32D31A75" w14:textId="77777777" w:rsidR="00E617C8" w:rsidRPr="009C4175" w:rsidRDefault="00E617C8" w:rsidP="001F7B3B">
            <w:pPr>
              <w:pStyle w:val="NoSpacing"/>
            </w:pPr>
            <w:r>
              <w:t>Differentiate between white and red meat with examples.</w:t>
            </w:r>
          </w:p>
        </w:tc>
        <w:tc>
          <w:tcPr>
            <w:tcW w:w="319" w:type="pct"/>
          </w:tcPr>
          <w:p w14:paraId="67AAC8F4" w14:textId="77777777" w:rsidR="00E617C8" w:rsidRPr="009C4175" w:rsidRDefault="00E617C8" w:rsidP="001F7B3B">
            <w:pPr>
              <w:pStyle w:val="NoSpacing"/>
              <w:jc w:val="center"/>
            </w:pPr>
            <w:r w:rsidRPr="009C4175">
              <w:t>CO</w:t>
            </w:r>
            <w:r>
              <w:t>1</w:t>
            </w:r>
          </w:p>
        </w:tc>
        <w:tc>
          <w:tcPr>
            <w:tcW w:w="256" w:type="pct"/>
          </w:tcPr>
          <w:p w14:paraId="1DEC194D" w14:textId="77777777" w:rsidR="00E617C8" w:rsidRPr="009C4175" w:rsidRDefault="00E617C8" w:rsidP="001F7B3B">
            <w:pPr>
              <w:pStyle w:val="NoSpacing"/>
              <w:jc w:val="center"/>
            </w:pPr>
            <w:r>
              <w:t>U</w:t>
            </w:r>
          </w:p>
        </w:tc>
        <w:tc>
          <w:tcPr>
            <w:tcW w:w="224" w:type="pct"/>
          </w:tcPr>
          <w:p w14:paraId="05935E97" w14:textId="77777777" w:rsidR="00E617C8" w:rsidRPr="009C4175" w:rsidRDefault="00E617C8" w:rsidP="001F7B3B">
            <w:pPr>
              <w:pStyle w:val="NoSpacing"/>
              <w:jc w:val="center"/>
            </w:pPr>
            <w:r w:rsidRPr="009C4175">
              <w:t>3</w:t>
            </w:r>
          </w:p>
        </w:tc>
      </w:tr>
      <w:tr w:rsidR="00E617C8" w:rsidRPr="009C4175" w14:paraId="4CAF7859" w14:textId="77777777" w:rsidTr="000F16A4">
        <w:trPr>
          <w:trHeight w:val="283"/>
        </w:trPr>
        <w:tc>
          <w:tcPr>
            <w:tcW w:w="272" w:type="pct"/>
          </w:tcPr>
          <w:p w14:paraId="05BB3275" w14:textId="77777777" w:rsidR="00E617C8" w:rsidRPr="009C4175" w:rsidRDefault="00E617C8" w:rsidP="001F7B3B">
            <w:pPr>
              <w:pStyle w:val="NoSpacing"/>
              <w:jc w:val="center"/>
            </w:pPr>
            <w:r w:rsidRPr="009C4175">
              <w:t>12.</w:t>
            </w:r>
          </w:p>
        </w:tc>
        <w:tc>
          <w:tcPr>
            <w:tcW w:w="3929" w:type="pct"/>
            <w:gridSpan w:val="2"/>
          </w:tcPr>
          <w:p w14:paraId="798B70B1" w14:textId="77777777" w:rsidR="00E617C8" w:rsidRPr="009C4175" w:rsidRDefault="00E617C8" w:rsidP="001F7B3B">
            <w:pPr>
              <w:pStyle w:val="NoSpacing"/>
            </w:pPr>
            <w:r>
              <w:t>Write the disadvantages of Captive Bolt Pistol stunning method.</w:t>
            </w:r>
          </w:p>
        </w:tc>
        <w:tc>
          <w:tcPr>
            <w:tcW w:w="319" w:type="pct"/>
          </w:tcPr>
          <w:p w14:paraId="756F38DB" w14:textId="77777777" w:rsidR="00E617C8" w:rsidRPr="009C4175" w:rsidRDefault="00E617C8" w:rsidP="001F7B3B">
            <w:pPr>
              <w:pStyle w:val="NoSpacing"/>
              <w:jc w:val="center"/>
            </w:pPr>
            <w:r w:rsidRPr="009C4175">
              <w:t>CO</w:t>
            </w:r>
            <w:r>
              <w:t>2</w:t>
            </w:r>
          </w:p>
        </w:tc>
        <w:tc>
          <w:tcPr>
            <w:tcW w:w="256" w:type="pct"/>
          </w:tcPr>
          <w:p w14:paraId="46E52291" w14:textId="77777777" w:rsidR="00E617C8" w:rsidRPr="009C4175" w:rsidRDefault="00E617C8" w:rsidP="001F7B3B">
            <w:pPr>
              <w:pStyle w:val="NoSpacing"/>
              <w:jc w:val="center"/>
            </w:pPr>
            <w:r>
              <w:t>A</w:t>
            </w:r>
          </w:p>
        </w:tc>
        <w:tc>
          <w:tcPr>
            <w:tcW w:w="224" w:type="pct"/>
          </w:tcPr>
          <w:p w14:paraId="5F6BFC00" w14:textId="77777777" w:rsidR="00E617C8" w:rsidRPr="009C4175" w:rsidRDefault="00E617C8" w:rsidP="001F7B3B">
            <w:pPr>
              <w:pStyle w:val="NoSpacing"/>
              <w:jc w:val="center"/>
            </w:pPr>
            <w:r w:rsidRPr="009C4175">
              <w:t>3</w:t>
            </w:r>
          </w:p>
        </w:tc>
      </w:tr>
      <w:tr w:rsidR="00E617C8" w:rsidRPr="009C4175" w14:paraId="67DC0CD3" w14:textId="77777777" w:rsidTr="000F16A4">
        <w:trPr>
          <w:trHeight w:val="283"/>
        </w:trPr>
        <w:tc>
          <w:tcPr>
            <w:tcW w:w="272" w:type="pct"/>
          </w:tcPr>
          <w:p w14:paraId="02A8BAD6" w14:textId="77777777" w:rsidR="00E617C8" w:rsidRPr="009C4175" w:rsidRDefault="00E617C8" w:rsidP="001F7B3B">
            <w:pPr>
              <w:pStyle w:val="NoSpacing"/>
              <w:jc w:val="center"/>
            </w:pPr>
            <w:r w:rsidRPr="009C4175">
              <w:t>13.</w:t>
            </w:r>
          </w:p>
        </w:tc>
        <w:tc>
          <w:tcPr>
            <w:tcW w:w="3929" w:type="pct"/>
            <w:gridSpan w:val="2"/>
          </w:tcPr>
          <w:p w14:paraId="1E1468AE" w14:textId="77777777" w:rsidR="00E617C8" w:rsidRPr="009C4175" w:rsidRDefault="00E617C8" w:rsidP="00766B66">
            <w:pPr>
              <w:pStyle w:val="NoSpacing"/>
            </w:pPr>
            <w:r w:rsidRPr="00AE78F0">
              <w:rPr>
                <w:color w:val="000000"/>
              </w:rPr>
              <w:t>Interpret the statement</w:t>
            </w:r>
            <w:r w:rsidRPr="00AE78F0">
              <w:t xml:space="preserve"> “Freeze burn in meat”.</w:t>
            </w:r>
          </w:p>
        </w:tc>
        <w:tc>
          <w:tcPr>
            <w:tcW w:w="319" w:type="pct"/>
          </w:tcPr>
          <w:p w14:paraId="100092E3" w14:textId="77777777" w:rsidR="00E617C8" w:rsidRPr="009C4175" w:rsidRDefault="00E617C8" w:rsidP="001F7B3B">
            <w:pPr>
              <w:pStyle w:val="NoSpacing"/>
              <w:jc w:val="center"/>
            </w:pPr>
            <w:r w:rsidRPr="009C4175">
              <w:t>CO</w:t>
            </w:r>
            <w:r>
              <w:t>3</w:t>
            </w:r>
          </w:p>
        </w:tc>
        <w:tc>
          <w:tcPr>
            <w:tcW w:w="256" w:type="pct"/>
          </w:tcPr>
          <w:p w14:paraId="010FD760" w14:textId="77777777" w:rsidR="00E617C8" w:rsidRPr="009C4175" w:rsidRDefault="00E617C8" w:rsidP="001F7B3B">
            <w:pPr>
              <w:pStyle w:val="NoSpacing"/>
              <w:jc w:val="center"/>
            </w:pPr>
            <w:r>
              <w:t>A</w:t>
            </w:r>
          </w:p>
        </w:tc>
        <w:tc>
          <w:tcPr>
            <w:tcW w:w="224" w:type="pct"/>
          </w:tcPr>
          <w:p w14:paraId="57C6273C" w14:textId="77777777" w:rsidR="00E617C8" w:rsidRPr="009C4175" w:rsidRDefault="00E617C8" w:rsidP="001F7B3B">
            <w:pPr>
              <w:pStyle w:val="NoSpacing"/>
              <w:jc w:val="center"/>
            </w:pPr>
            <w:r w:rsidRPr="009C4175">
              <w:t>3</w:t>
            </w:r>
          </w:p>
        </w:tc>
      </w:tr>
      <w:tr w:rsidR="00E617C8" w:rsidRPr="009C4175" w14:paraId="03DF6C44" w14:textId="77777777" w:rsidTr="000F16A4">
        <w:trPr>
          <w:trHeight w:val="283"/>
        </w:trPr>
        <w:tc>
          <w:tcPr>
            <w:tcW w:w="272" w:type="pct"/>
          </w:tcPr>
          <w:p w14:paraId="7FE4F2C2" w14:textId="77777777" w:rsidR="00E617C8" w:rsidRPr="009C4175" w:rsidRDefault="00E617C8" w:rsidP="001F7B3B">
            <w:pPr>
              <w:pStyle w:val="NoSpacing"/>
              <w:jc w:val="center"/>
            </w:pPr>
            <w:r w:rsidRPr="009C4175">
              <w:t>14.</w:t>
            </w:r>
          </w:p>
        </w:tc>
        <w:tc>
          <w:tcPr>
            <w:tcW w:w="3929" w:type="pct"/>
            <w:gridSpan w:val="2"/>
          </w:tcPr>
          <w:p w14:paraId="0D420333" w14:textId="77777777" w:rsidR="00E617C8" w:rsidRPr="009C4175" w:rsidRDefault="00E617C8" w:rsidP="001F7B3B">
            <w:pPr>
              <w:pStyle w:val="NoSpacing"/>
            </w:pPr>
            <w:r>
              <w:t>Summarize</w:t>
            </w:r>
            <w:r w:rsidRPr="00CD0F72">
              <w:t xml:space="preserve"> </w:t>
            </w:r>
            <w:r>
              <w:t xml:space="preserve">the </w:t>
            </w:r>
            <w:r w:rsidRPr="00CD0F72">
              <w:t>factors</w:t>
            </w:r>
            <w:r>
              <w:t xml:space="preserve"> </w:t>
            </w:r>
            <w:r w:rsidRPr="00CD0F72">
              <w:t>affect</w:t>
            </w:r>
            <w:r>
              <w:t>ing</w:t>
            </w:r>
            <w:r w:rsidRPr="00CD0F72">
              <w:t xml:space="preserve"> the </w:t>
            </w:r>
            <w:r>
              <w:t>e</w:t>
            </w:r>
            <w:r w:rsidRPr="00CD0F72">
              <w:t>gg quality.</w:t>
            </w:r>
          </w:p>
        </w:tc>
        <w:tc>
          <w:tcPr>
            <w:tcW w:w="319" w:type="pct"/>
          </w:tcPr>
          <w:p w14:paraId="388185C8" w14:textId="77777777" w:rsidR="00E617C8" w:rsidRPr="009C4175" w:rsidRDefault="00E617C8" w:rsidP="001F7B3B">
            <w:pPr>
              <w:pStyle w:val="NoSpacing"/>
              <w:jc w:val="center"/>
            </w:pPr>
            <w:r w:rsidRPr="009C4175">
              <w:t>CO</w:t>
            </w:r>
            <w:r>
              <w:t>4</w:t>
            </w:r>
          </w:p>
        </w:tc>
        <w:tc>
          <w:tcPr>
            <w:tcW w:w="256" w:type="pct"/>
          </w:tcPr>
          <w:p w14:paraId="5BF623B8" w14:textId="77777777" w:rsidR="00E617C8" w:rsidRPr="009C4175" w:rsidRDefault="00E617C8" w:rsidP="001F7B3B">
            <w:pPr>
              <w:pStyle w:val="NoSpacing"/>
              <w:jc w:val="center"/>
            </w:pPr>
            <w:r>
              <w:t>U</w:t>
            </w:r>
          </w:p>
        </w:tc>
        <w:tc>
          <w:tcPr>
            <w:tcW w:w="224" w:type="pct"/>
          </w:tcPr>
          <w:p w14:paraId="0CC5306D" w14:textId="77777777" w:rsidR="00E617C8" w:rsidRPr="009C4175" w:rsidRDefault="00E617C8" w:rsidP="001F7B3B">
            <w:pPr>
              <w:pStyle w:val="NoSpacing"/>
              <w:jc w:val="center"/>
            </w:pPr>
            <w:r w:rsidRPr="009C4175">
              <w:t>3</w:t>
            </w:r>
          </w:p>
        </w:tc>
      </w:tr>
      <w:tr w:rsidR="00E617C8" w:rsidRPr="009C4175" w14:paraId="7307F0B0" w14:textId="77777777" w:rsidTr="000F16A4">
        <w:trPr>
          <w:trHeight w:val="283"/>
        </w:trPr>
        <w:tc>
          <w:tcPr>
            <w:tcW w:w="272" w:type="pct"/>
          </w:tcPr>
          <w:p w14:paraId="2D4915B1" w14:textId="77777777" w:rsidR="00E617C8" w:rsidRPr="009C4175" w:rsidRDefault="00E617C8" w:rsidP="001F7B3B">
            <w:pPr>
              <w:pStyle w:val="NoSpacing"/>
              <w:jc w:val="center"/>
            </w:pPr>
            <w:r w:rsidRPr="009C4175">
              <w:t>15.</w:t>
            </w:r>
          </w:p>
        </w:tc>
        <w:tc>
          <w:tcPr>
            <w:tcW w:w="3929" w:type="pct"/>
            <w:gridSpan w:val="2"/>
          </w:tcPr>
          <w:p w14:paraId="67D1E87C" w14:textId="77777777" w:rsidR="00E617C8" w:rsidRPr="009C4175" w:rsidRDefault="00E617C8" w:rsidP="001F7B3B">
            <w:pPr>
              <w:pStyle w:val="NoSpacing"/>
            </w:pPr>
            <w:r>
              <w:t>List</w:t>
            </w:r>
            <w:r w:rsidRPr="00CA0FA3">
              <w:t xml:space="preserve"> </w:t>
            </w:r>
            <w:r>
              <w:t>the pre-slaughter and post-</w:t>
            </w:r>
            <w:r w:rsidRPr="00CA0FA3">
              <w:t>slaughter factors.</w:t>
            </w:r>
          </w:p>
        </w:tc>
        <w:tc>
          <w:tcPr>
            <w:tcW w:w="319" w:type="pct"/>
          </w:tcPr>
          <w:p w14:paraId="7AD0DE4B" w14:textId="77777777" w:rsidR="00E617C8" w:rsidRPr="009C4175" w:rsidRDefault="00E617C8" w:rsidP="001F7B3B">
            <w:pPr>
              <w:pStyle w:val="NoSpacing"/>
              <w:jc w:val="center"/>
            </w:pPr>
            <w:r w:rsidRPr="009C4175">
              <w:t>CO</w:t>
            </w:r>
            <w:r>
              <w:t>5</w:t>
            </w:r>
          </w:p>
        </w:tc>
        <w:tc>
          <w:tcPr>
            <w:tcW w:w="256" w:type="pct"/>
          </w:tcPr>
          <w:p w14:paraId="39ECF01D" w14:textId="77777777" w:rsidR="00E617C8" w:rsidRPr="009C4175" w:rsidRDefault="00E617C8" w:rsidP="001F7B3B">
            <w:pPr>
              <w:pStyle w:val="NoSpacing"/>
              <w:jc w:val="center"/>
            </w:pPr>
            <w:r>
              <w:t>R</w:t>
            </w:r>
          </w:p>
        </w:tc>
        <w:tc>
          <w:tcPr>
            <w:tcW w:w="224" w:type="pct"/>
          </w:tcPr>
          <w:p w14:paraId="51C44E98" w14:textId="77777777" w:rsidR="00E617C8" w:rsidRPr="009C4175" w:rsidRDefault="00E617C8" w:rsidP="001F7B3B">
            <w:pPr>
              <w:pStyle w:val="NoSpacing"/>
              <w:jc w:val="center"/>
            </w:pPr>
            <w:r w:rsidRPr="009C4175">
              <w:t>3</w:t>
            </w:r>
          </w:p>
        </w:tc>
      </w:tr>
      <w:tr w:rsidR="00E617C8" w:rsidRPr="009C4175" w14:paraId="57DE62F3" w14:textId="77777777" w:rsidTr="000F16A4">
        <w:trPr>
          <w:trHeight w:val="283"/>
        </w:trPr>
        <w:tc>
          <w:tcPr>
            <w:tcW w:w="272" w:type="pct"/>
          </w:tcPr>
          <w:p w14:paraId="12A9771E" w14:textId="77777777" w:rsidR="00E617C8" w:rsidRPr="009C4175" w:rsidRDefault="00E617C8" w:rsidP="001F7B3B">
            <w:pPr>
              <w:pStyle w:val="NoSpacing"/>
              <w:jc w:val="center"/>
            </w:pPr>
            <w:r w:rsidRPr="009C4175">
              <w:t>16.</w:t>
            </w:r>
          </w:p>
        </w:tc>
        <w:tc>
          <w:tcPr>
            <w:tcW w:w="3929" w:type="pct"/>
            <w:gridSpan w:val="2"/>
          </w:tcPr>
          <w:p w14:paraId="0A4B7206" w14:textId="77777777" w:rsidR="00E617C8" w:rsidRPr="009C4175" w:rsidRDefault="00E617C8" w:rsidP="001F7B3B">
            <w:pPr>
              <w:pStyle w:val="NoSpacing"/>
            </w:pPr>
            <w:r w:rsidRPr="00AE78F0">
              <w:rPr>
                <w:bCs/>
              </w:rPr>
              <w:t>Recall and write</w:t>
            </w:r>
            <w:r w:rsidRPr="00AE78F0">
              <w:t xml:space="preserve"> the uses of fish protein concentrate.</w:t>
            </w:r>
          </w:p>
        </w:tc>
        <w:tc>
          <w:tcPr>
            <w:tcW w:w="319" w:type="pct"/>
          </w:tcPr>
          <w:p w14:paraId="0B620588" w14:textId="77777777" w:rsidR="00E617C8" w:rsidRPr="009C4175" w:rsidRDefault="00E617C8" w:rsidP="001F7B3B">
            <w:pPr>
              <w:pStyle w:val="NoSpacing"/>
              <w:jc w:val="center"/>
            </w:pPr>
            <w:r w:rsidRPr="009C4175">
              <w:t>CO</w:t>
            </w:r>
            <w:r>
              <w:t>4</w:t>
            </w:r>
          </w:p>
        </w:tc>
        <w:tc>
          <w:tcPr>
            <w:tcW w:w="256" w:type="pct"/>
          </w:tcPr>
          <w:p w14:paraId="4A7AF278" w14:textId="77777777" w:rsidR="00E617C8" w:rsidRPr="009C4175" w:rsidRDefault="00E617C8" w:rsidP="001F7B3B">
            <w:pPr>
              <w:pStyle w:val="NoSpacing"/>
              <w:jc w:val="center"/>
            </w:pPr>
            <w:r>
              <w:t>R</w:t>
            </w:r>
          </w:p>
        </w:tc>
        <w:tc>
          <w:tcPr>
            <w:tcW w:w="224" w:type="pct"/>
          </w:tcPr>
          <w:p w14:paraId="69B4CB0B" w14:textId="77777777" w:rsidR="00E617C8" w:rsidRPr="009C4175" w:rsidRDefault="00E617C8" w:rsidP="001F7B3B">
            <w:pPr>
              <w:pStyle w:val="NoSpacing"/>
              <w:jc w:val="center"/>
            </w:pPr>
            <w:r w:rsidRPr="009C4175">
              <w:t>3</w:t>
            </w:r>
          </w:p>
        </w:tc>
      </w:tr>
      <w:tr w:rsidR="00E617C8" w:rsidRPr="009C4175" w14:paraId="36ACA784" w14:textId="77777777" w:rsidTr="00517D3B">
        <w:trPr>
          <w:trHeight w:val="552"/>
        </w:trPr>
        <w:tc>
          <w:tcPr>
            <w:tcW w:w="5000" w:type="pct"/>
            <w:gridSpan w:val="6"/>
          </w:tcPr>
          <w:p w14:paraId="0986EB15" w14:textId="77777777" w:rsidR="00E617C8" w:rsidRPr="009C4175" w:rsidRDefault="00E617C8" w:rsidP="001F7B3B">
            <w:pPr>
              <w:jc w:val="center"/>
              <w:rPr>
                <w:b/>
              </w:rPr>
            </w:pPr>
            <w:r w:rsidRPr="009C4175">
              <w:rPr>
                <w:b/>
              </w:rPr>
              <w:t>PART – C (6 X 12 = 72 MARKS)</w:t>
            </w:r>
          </w:p>
          <w:p w14:paraId="17F54033" w14:textId="77777777" w:rsidR="00E617C8" w:rsidRPr="009C4175" w:rsidRDefault="00E617C8" w:rsidP="001F7B3B">
            <w:pPr>
              <w:jc w:val="center"/>
              <w:rPr>
                <w:b/>
              </w:rPr>
            </w:pPr>
            <w:r w:rsidRPr="009C4175">
              <w:rPr>
                <w:b/>
              </w:rPr>
              <w:t>(Answer any five Questions from Q. No. 17 to 23, Q. No. 24 is Compulsory)</w:t>
            </w:r>
          </w:p>
        </w:tc>
      </w:tr>
      <w:tr w:rsidR="00E617C8" w:rsidRPr="009C4175" w14:paraId="742DC791" w14:textId="77777777" w:rsidTr="000F16A4">
        <w:trPr>
          <w:trHeight w:val="283"/>
        </w:trPr>
        <w:tc>
          <w:tcPr>
            <w:tcW w:w="272" w:type="pct"/>
          </w:tcPr>
          <w:p w14:paraId="18A33544" w14:textId="77777777" w:rsidR="00E617C8" w:rsidRPr="009C4175" w:rsidRDefault="00E617C8" w:rsidP="001F7B3B">
            <w:pPr>
              <w:jc w:val="center"/>
            </w:pPr>
            <w:r w:rsidRPr="009C4175">
              <w:t>17.</w:t>
            </w:r>
          </w:p>
        </w:tc>
        <w:tc>
          <w:tcPr>
            <w:tcW w:w="189" w:type="pct"/>
          </w:tcPr>
          <w:p w14:paraId="483F4207" w14:textId="77777777" w:rsidR="00E617C8" w:rsidRPr="009C4175" w:rsidRDefault="00E617C8" w:rsidP="001F7B3B">
            <w:pPr>
              <w:jc w:val="center"/>
            </w:pPr>
            <w:r w:rsidRPr="009C4175">
              <w:t>a.</w:t>
            </w:r>
          </w:p>
        </w:tc>
        <w:tc>
          <w:tcPr>
            <w:tcW w:w="3740" w:type="pct"/>
          </w:tcPr>
          <w:p w14:paraId="3DD4D598" w14:textId="77777777" w:rsidR="00E617C8" w:rsidRPr="009C4175" w:rsidRDefault="00E617C8" w:rsidP="001F7B3B">
            <w:r>
              <w:rPr>
                <w:color w:val="000000"/>
              </w:rPr>
              <w:t>Analyze the chemical changes in muscle tissue after the slaughtering of animal.</w:t>
            </w:r>
          </w:p>
        </w:tc>
        <w:tc>
          <w:tcPr>
            <w:tcW w:w="319" w:type="pct"/>
          </w:tcPr>
          <w:p w14:paraId="2912F3E6" w14:textId="77777777" w:rsidR="00E617C8" w:rsidRPr="009C4175" w:rsidRDefault="00E617C8" w:rsidP="001F7B3B">
            <w:pPr>
              <w:jc w:val="center"/>
            </w:pPr>
            <w:r w:rsidRPr="009C4175">
              <w:t>CO</w:t>
            </w:r>
            <w:r>
              <w:t>1</w:t>
            </w:r>
          </w:p>
        </w:tc>
        <w:tc>
          <w:tcPr>
            <w:tcW w:w="256" w:type="pct"/>
          </w:tcPr>
          <w:p w14:paraId="57238390" w14:textId="77777777" w:rsidR="00E617C8" w:rsidRPr="009C4175" w:rsidRDefault="00E617C8" w:rsidP="001F7B3B">
            <w:pPr>
              <w:jc w:val="center"/>
            </w:pPr>
            <w:r>
              <w:t>An</w:t>
            </w:r>
          </w:p>
        </w:tc>
        <w:tc>
          <w:tcPr>
            <w:tcW w:w="224" w:type="pct"/>
          </w:tcPr>
          <w:p w14:paraId="087B1052" w14:textId="77777777" w:rsidR="00E617C8" w:rsidRPr="009C4175" w:rsidRDefault="00E617C8" w:rsidP="001F7B3B">
            <w:pPr>
              <w:jc w:val="center"/>
            </w:pPr>
            <w:r>
              <w:t>8</w:t>
            </w:r>
          </w:p>
        </w:tc>
      </w:tr>
      <w:tr w:rsidR="00E617C8" w:rsidRPr="009C4175" w14:paraId="522F2FA4" w14:textId="77777777" w:rsidTr="000F16A4">
        <w:trPr>
          <w:trHeight w:val="283"/>
        </w:trPr>
        <w:tc>
          <w:tcPr>
            <w:tcW w:w="272" w:type="pct"/>
          </w:tcPr>
          <w:p w14:paraId="1B4E0535" w14:textId="77777777" w:rsidR="00E617C8" w:rsidRPr="009C4175" w:rsidRDefault="00E617C8" w:rsidP="001F7B3B">
            <w:pPr>
              <w:jc w:val="center"/>
            </w:pPr>
          </w:p>
        </w:tc>
        <w:tc>
          <w:tcPr>
            <w:tcW w:w="189" w:type="pct"/>
          </w:tcPr>
          <w:p w14:paraId="1B2A7BBA" w14:textId="77777777" w:rsidR="00E617C8" w:rsidRPr="009C4175" w:rsidRDefault="00E617C8" w:rsidP="001F7B3B">
            <w:pPr>
              <w:jc w:val="center"/>
            </w:pPr>
            <w:r w:rsidRPr="009C4175">
              <w:t>b.</w:t>
            </w:r>
          </w:p>
        </w:tc>
        <w:tc>
          <w:tcPr>
            <w:tcW w:w="3740" w:type="pct"/>
          </w:tcPr>
          <w:p w14:paraId="47D94E42" w14:textId="77777777" w:rsidR="00E617C8" w:rsidRPr="009C4175" w:rsidRDefault="00E617C8" w:rsidP="001F7B3B">
            <w:pPr>
              <w:rPr>
                <w:bCs/>
              </w:rPr>
            </w:pPr>
            <w:r>
              <w:rPr>
                <w:color w:val="000000"/>
              </w:rPr>
              <w:t>Summarize the objectives of Antemortem inspection for animals</w:t>
            </w:r>
          </w:p>
        </w:tc>
        <w:tc>
          <w:tcPr>
            <w:tcW w:w="319" w:type="pct"/>
          </w:tcPr>
          <w:p w14:paraId="769C22F3" w14:textId="77777777" w:rsidR="00E617C8" w:rsidRPr="009C4175" w:rsidRDefault="00E617C8" w:rsidP="001F7B3B">
            <w:pPr>
              <w:jc w:val="center"/>
            </w:pPr>
            <w:r w:rsidRPr="009C4175">
              <w:t>CO</w:t>
            </w:r>
            <w:r>
              <w:t>2</w:t>
            </w:r>
          </w:p>
        </w:tc>
        <w:tc>
          <w:tcPr>
            <w:tcW w:w="256" w:type="pct"/>
          </w:tcPr>
          <w:p w14:paraId="5EF5B079" w14:textId="77777777" w:rsidR="00E617C8" w:rsidRPr="009C4175" w:rsidRDefault="00E617C8" w:rsidP="001F7B3B">
            <w:pPr>
              <w:jc w:val="center"/>
            </w:pPr>
            <w:r>
              <w:t>U</w:t>
            </w:r>
          </w:p>
        </w:tc>
        <w:tc>
          <w:tcPr>
            <w:tcW w:w="224" w:type="pct"/>
          </w:tcPr>
          <w:p w14:paraId="127FF6E3" w14:textId="77777777" w:rsidR="00E617C8" w:rsidRPr="009C4175" w:rsidRDefault="00E617C8" w:rsidP="001F7B3B">
            <w:pPr>
              <w:jc w:val="center"/>
            </w:pPr>
            <w:r>
              <w:t>4</w:t>
            </w:r>
          </w:p>
        </w:tc>
      </w:tr>
      <w:tr w:rsidR="00E617C8" w:rsidRPr="009C4175" w14:paraId="465F5A01" w14:textId="77777777" w:rsidTr="000F16A4">
        <w:trPr>
          <w:trHeight w:val="283"/>
        </w:trPr>
        <w:tc>
          <w:tcPr>
            <w:tcW w:w="272" w:type="pct"/>
          </w:tcPr>
          <w:p w14:paraId="774383DC" w14:textId="77777777" w:rsidR="00E617C8" w:rsidRPr="009C4175" w:rsidRDefault="00E617C8" w:rsidP="001F7B3B">
            <w:pPr>
              <w:jc w:val="center"/>
            </w:pPr>
          </w:p>
        </w:tc>
        <w:tc>
          <w:tcPr>
            <w:tcW w:w="189" w:type="pct"/>
          </w:tcPr>
          <w:p w14:paraId="74269497" w14:textId="77777777" w:rsidR="00E617C8" w:rsidRPr="009C4175" w:rsidRDefault="00E617C8" w:rsidP="001F7B3B">
            <w:pPr>
              <w:jc w:val="center"/>
            </w:pPr>
          </w:p>
        </w:tc>
        <w:tc>
          <w:tcPr>
            <w:tcW w:w="3740" w:type="pct"/>
          </w:tcPr>
          <w:p w14:paraId="071F66DC" w14:textId="77777777" w:rsidR="00E617C8" w:rsidRPr="009C4175" w:rsidRDefault="00E617C8" w:rsidP="001F7B3B"/>
        </w:tc>
        <w:tc>
          <w:tcPr>
            <w:tcW w:w="319" w:type="pct"/>
          </w:tcPr>
          <w:p w14:paraId="5AB9BF17" w14:textId="77777777" w:rsidR="00E617C8" w:rsidRPr="009C4175" w:rsidRDefault="00E617C8" w:rsidP="001F7B3B">
            <w:pPr>
              <w:jc w:val="center"/>
            </w:pPr>
          </w:p>
        </w:tc>
        <w:tc>
          <w:tcPr>
            <w:tcW w:w="256" w:type="pct"/>
          </w:tcPr>
          <w:p w14:paraId="22E4C5E6" w14:textId="77777777" w:rsidR="00E617C8" w:rsidRPr="009C4175" w:rsidRDefault="00E617C8" w:rsidP="001F7B3B">
            <w:pPr>
              <w:jc w:val="center"/>
            </w:pPr>
          </w:p>
        </w:tc>
        <w:tc>
          <w:tcPr>
            <w:tcW w:w="224" w:type="pct"/>
          </w:tcPr>
          <w:p w14:paraId="3D88DBA7" w14:textId="77777777" w:rsidR="00E617C8" w:rsidRPr="009C4175" w:rsidRDefault="00E617C8" w:rsidP="001F7B3B">
            <w:pPr>
              <w:jc w:val="center"/>
            </w:pPr>
          </w:p>
        </w:tc>
      </w:tr>
      <w:tr w:rsidR="00E617C8" w:rsidRPr="009C4175" w14:paraId="7F9D7402" w14:textId="77777777" w:rsidTr="00555BAE">
        <w:trPr>
          <w:trHeight w:val="283"/>
        </w:trPr>
        <w:tc>
          <w:tcPr>
            <w:tcW w:w="272" w:type="pct"/>
          </w:tcPr>
          <w:p w14:paraId="530CA504" w14:textId="77777777" w:rsidR="00E617C8" w:rsidRPr="009C4175" w:rsidRDefault="00E617C8" w:rsidP="00B343EF">
            <w:pPr>
              <w:jc w:val="center"/>
            </w:pPr>
            <w:r w:rsidRPr="009C4175">
              <w:t>18.</w:t>
            </w:r>
          </w:p>
        </w:tc>
        <w:tc>
          <w:tcPr>
            <w:tcW w:w="189" w:type="pct"/>
          </w:tcPr>
          <w:p w14:paraId="27235D53" w14:textId="77777777" w:rsidR="00E617C8" w:rsidRPr="009C4175" w:rsidRDefault="00E617C8" w:rsidP="00B343EF">
            <w:pPr>
              <w:jc w:val="center"/>
            </w:pPr>
            <w:r w:rsidRPr="009C4175">
              <w:t>a.</w:t>
            </w:r>
          </w:p>
        </w:tc>
        <w:tc>
          <w:tcPr>
            <w:tcW w:w="3740" w:type="pct"/>
            <w:vAlign w:val="center"/>
          </w:tcPr>
          <w:p w14:paraId="12C00EF3" w14:textId="77777777" w:rsidR="00E617C8" w:rsidRPr="009C4175" w:rsidRDefault="00E617C8" w:rsidP="00B343EF">
            <w:r>
              <w:t>Describe the composition of Bone and its modifiers.</w:t>
            </w:r>
          </w:p>
        </w:tc>
        <w:tc>
          <w:tcPr>
            <w:tcW w:w="319" w:type="pct"/>
          </w:tcPr>
          <w:p w14:paraId="6D0A32ED" w14:textId="77777777" w:rsidR="00E617C8" w:rsidRPr="009C4175" w:rsidRDefault="00E617C8" w:rsidP="00B343EF">
            <w:pPr>
              <w:jc w:val="center"/>
            </w:pPr>
            <w:r w:rsidRPr="009C4175">
              <w:t>CO</w:t>
            </w:r>
            <w:r>
              <w:t>1</w:t>
            </w:r>
          </w:p>
        </w:tc>
        <w:tc>
          <w:tcPr>
            <w:tcW w:w="256" w:type="pct"/>
          </w:tcPr>
          <w:p w14:paraId="3B50A635" w14:textId="77777777" w:rsidR="00E617C8" w:rsidRPr="009C4175" w:rsidRDefault="00E617C8" w:rsidP="00B343EF">
            <w:pPr>
              <w:jc w:val="center"/>
            </w:pPr>
            <w:r>
              <w:t>U</w:t>
            </w:r>
          </w:p>
        </w:tc>
        <w:tc>
          <w:tcPr>
            <w:tcW w:w="224" w:type="pct"/>
          </w:tcPr>
          <w:p w14:paraId="20051FB0" w14:textId="77777777" w:rsidR="00E617C8" w:rsidRPr="009C4175" w:rsidRDefault="00E617C8" w:rsidP="00B343EF">
            <w:pPr>
              <w:jc w:val="center"/>
            </w:pPr>
            <w:r>
              <w:t>8</w:t>
            </w:r>
          </w:p>
        </w:tc>
      </w:tr>
      <w:tr w:rsidR="00E617C8" w:rsidRPr="009C4175" w14:paraId="28190DB6" w14:textId="77777777" w:rsidTr="00555BAE">
        <w:trPr>
          <w:trHeight w:val="283"/>
        </w:trPr>
        <w:tc>
          <w:tcPr>
            <w:tcW w:w="272" w:type="pct"/>
          </w:tcPr>
          <w:p w14:paraId="56785F18" w14:textId="77777777" w:rsidR="00E617C8" w:rsidRPr="009C4175" w:rsidRDefault="00E617C8" w:rsidP="00B343EF">
            <w:pPr>
              <w:jc w:val="center"/>
            </w:pPr>
          </w:p>
        </w:tc>
        <w:tc>
          <w:tcPr>
            <w:tcW w:w="189" w:type="pct"/>
          </w:tcPr>
          <w:p w14:paraId="62E50AFC" w14:textId="77777777" w:rsidR="00E617C8" w:rsidRPr="009C4175" w:rsidRDefault="00E617C8" w:rsidP="00B343EF">
            <w:pPr>
              <w:jc w:val="center"/>
            </w:pPr>
            <w:r w:rsidRPr="009C4175">
              <w:t>b.</w:t>
            </w:r>
          </w:p>
        </w:tc>
        <w:tc>
          <w:tcPr>
            <w:tcW w:w="3740" w:type="pct"/>
            <w:vAlign w:val="center"/>
          </w:tcPr>
          <w:p w14:paraId="07E35BA3" w14:textId="77777777" w:rsidR="00E617C8" w:rsidRPr="009C4175" w:rsidRDefault="00E617C8" w:rsidP="00B343EF">
            <w:r>
              <w:t>Sketch the structure of muscle and label its parts.</w:t>
            </w:r>
          </w:p>
        </w:tc>
        <w:tc>
          <w:tcPr>
            <w:tcW w:w="319" w:type="pct"/>
          </w:tcPr>
          <w:p w14:paraId="383F39E2" w14:textId="77777777" w:rsidR="00E617C8" w:rsidRPr="009C4175" w:rsidRDefault="00E617C8" w:rsidP="00B343EF">
            <w:pPr>
              <w:jc w:val="center"/>
            </w:pPr>
            <w:r w:rsidRPr="009C4175">
              <w:t>CO</w:t>
            </w:r>
            <w:r>
              <w:t>1</w:t>
            </w:r>
          </w:p>
        </w:tc>
        <w:tc>
          <w:tcPr>
            <w:tcW w:w="256" w:type="pct"/>
          </w:tcPr>
          <w:p w14:paraId="6C9C5962" w14:textId="77777777" w:rsidR="00E617C8" w:rsidRPr="009C4175" w:rsidRDefault="00E617C8" w:rsidP="00B343EF">
            <w:pPr>
              <w:jc w:val="center"/>
            </w:pPr>
            <w:r>
              <w:t>R</w:t>
            </w:r>
          </w:p>
        </w:tc>
        <w:tc>
          <w:tcPr>
            <w:tcW w:w="224" w:type="pct"/>
          </w:tcPr>
          <w:p w14:paraId="451DECFA" w14:textId="77777777" w:rsidR="00E617C8" w:rsidRPr="009C4175" w:rsidRDefault="00E617C8" w:rsidP="00B343EF">
            <w:pPr>
              <w:jc w:val="center"/>
            </w:pPr>
            <w:r>
              <w:t>4</w:t>
            </w:r>
          </w:p>
        </w:tc>
      </w:tr>
      <w:tr w:rsidR="00E617C8" w:rsidRPr="009C4175" w14:paraId="5F41D331" w14:textId="77777777" w:rsidTr="000F16A4">
        <w:trPr>
          <w:trHeight w:val="283"/>
        </w:trPr>
        <w:tc>
          <w:tcPr>
            <w:tcW w:w="272" w:type="pct"/>
          </w:tcPr>
          <w:p w14:paraId="642FBF41" w14:textId="77777777" w:rsidR="00E617C8" w:rsidRPr="009C4175" w:rsidRDefault="00E617C8" w:rsidP="00B343EF">
            <w:pPr>
              <w:jc w:val="center"/>
            </w:pPr>
          </w:p>
        </w:tc>
        <w:tc>
          <w:tcPr>
            <w:tcW w:w="189" w:type="pct"/>
          </w:tcPr>
          <w:p w14:paraId="16C90D0A" w14:textId="77777777" w:rsidR="00E617C8" w:rsidRPr="009C4175" w:rsidRDefault="00E617C8" w:rsidP="00B343EF">
            <w:pPr>
              <w:jc w:val="center"/>
            </w:pPr>
          </w:p>
        </w:tc>
        <w:tc>
          <w:tcPr>
            <w:tcW w:w="3740" w:type="pct"/>
          </w:tcPr>
          <w:p w14:paraId="3A05E5BE" w14:textId="77777777" w:rsidR="00E617C8" w:rsidRPr="009C4175" w:rsidRDefault="00E617C8" w:rsidP="00B343EF"/>
        </w:tc>
        <w:tc>
          <w:tcPr>
            <w:tcW w:w="319" w:type="pct"/>
          </w:tcPr>
          <w:p w14:paraId="0F4B6AD7" w14:textId="77777777" w:rsidR="00E617C8" w:rsidRPr="009C4175" w:rsidRDefault="00E617C8" w:rsidP="00B343EF">
            <w:pPr>
              <w:jc w:val="center"/>
            </w:pPr>
          </w:p>
        </w:tc>
        <w:tc>
          <w:tcPr>
            <w:tcW w:w="256" w:type="pct"/>
          </w:tcPr>
          <w:p w14:paraId="5B4E7227" w14:textId="77777777" w:rsidR="00E617C8" w:rsidRPr="009C4175" w:rsidRDefault="00E617C8" w:rsidP="00B343EF">
            <w:pPr>
              <w:jc w:val="center"/>
            </w:pPr>
          </w:p>
        </w:tc>
        <w:tc>
          <w:tcPr>
            <w:tcW w:w="224" w:type="pct"/>
          </w:tcPr>
          <w:p w14:paraId="6B7E16E9" w14:textId="77777777" w:rsidR="00E617C8" w:rsidRPr="009C4175" w:rsidRDefault="00E617C8" w:rsidP="00B343EF">
            <w:pPr>
              <w:jc w:val="center"/>
            </w:pPr>
          </w:p>
        </w:tc>
      </w:tr>
      <w:tr w:rsidR="00E617C8" w:rsidRPr="009C4175" w14:paraId="756C3679" w14:textId="77777777" w:rsidTr="00781AAE">
        <w:trPr>
          <w:trHeight w:val="283"/>
        </w:trPr>
        <w:tc>
          <w:tcPr>
            <w:tcW w:w="272" w:type="pct"/>
          </w:tcPr>
          <w:p w14:paraId="7B4FE407" w14:textId="77777777" w:rsidR="00E617C8" w:rsidRPr="009C4175" w:rsidRDefault="00E617C8" w:rsidP="00B343EF">
            <w:pPr>
              <w:jc w:val="center"/>
            </w:pPr>
            <w:r w:rsidRPr="009C4175">
              <w:t>19.</w:t>
            </w:r>
          </w:p>
        </w:tc>
        <w:tc>
          <w:tcPr>
            <w:tcW w:w="189" w:type="pct"/>
          </w:tcPr>
          <w:p w14:paraId="42EBC998" w14:textId="77777777" w:rsidR="00E617C8" w:rsidRPr="009C4175" w:rsidRDefault="00E617C8" w:rsidP="00B343EF">
            <w:pPr>
              <w:jc w:val="center"/>
            </w:pPr>
            <w:r w:rsidRPr="009C4175">
              <w:t>a.</w:t>
            </w:r>
          </w:p>
        </w:tc>
        <w:tc>
          <w:tcPr>
            <w:tcW w:w="3740" w:type="pct"/>
            <w:vAlign w:val="center"/>
          </w:tcPr>
          <w:p w14:paraId="6AA1992B" w14:textId="77777777" w:rsidR="00E617C8" w:rsidRPr="009C4175" w:rsidRDefault="00E617C8" w:rsidP="00B343EF">
            <w:r>
              <w:t xml:space="preserve">Illustrate </w:t>
            </w:r>
            <w:r w:rsidRPr="00AE78F0">
              <w:t xml:space="preserve">the production process of </w:t>
            </w:r>
            <w:r>
              <w:t>c</w:t>
            </w:r>
            <w:r w:rsidRPr="00AE78F0">
              <w:t>anned meat.</w:t>
            </w:r>
          </w:p>
        </w:tc>
        <w:tc>
          <w:tcPr>
            <w:tcW w:w="319" w:type="pct"/>
          </w:tcPr>
          <w:p w14:paraId="547DF55D" w14:textId="77777777" w:rsidR="00E617C8" w:rsidRPr="009C4175" w:rsidRDefault="00E617C8" w:rsidP="00B343EF">
            <w:pPr>
              <w:jc w:val="center"/>
            </w:pPr>
            <w:r w:rsidRPr="009C4175">
              <w:t>CO</w:t>
            </w:r>
            <w:r>
              <w:t>3</w:t>
            </w:r>
          </w:p>
        </w:tc>
        <w:tc>
          <w:tcPr>
            <w:tcW w:w="256" w:type="pct"/>
          </w:tcPr>
          <w:p w14:paraId="7F3ADC74" w14:textId="77777777" w:rsidR="00E617C8" w:rsidRPr="009C4175" w:rsidRDefault="00E617C8" w:rsidP="00B343EF">
            <w:pPr>
              <w:jc w:val="center"/>
            </w:pPr>
            <w:r>
              <w:t>A</w:t>
            </w:r>
          </w:p>
        </w:tc>
        <w:tc>
          <w:tcPr>
            <w:tcW w:w="224" w:type="pct"/>
          </w:tcPr>
          <w:p w14:paraId="10284F05" w14:textId="77777777" w:rsidR="00E617C8" w:rsidRPr="009C4175" w:rsidRDefault="00E617C8" w:rsidP="00B343EF">
            <w:pPr>
              <w:jc w:val="center"/>
            </w:pPr>
            <w:r>
              <w:t>8</w:t>
            </w:r>
          </w:p>
        </w:tc>
      </w:tr>
      <w:tr w:rsidR="00E617C8" w:rsidRPr="009C4175" w14:paraId="5F08CDED" w14:textId="77777777" w:rsidTr="00781AAE">
        <w:trPr>
          <w:trHeight w:val="283"/>
        </w:trPr>
        <w:tc>
          <w:tcPr>
            <w:tcW w:w="272" w:type="pct"/>
          </w:tcPr>
          <w:p w14:paraId="5372C0FC" w14:textId="77777777" w:rsidR="00E617C8" w:rsidRPr="009C4175" w:rsidRDefault="00E617C8" w:rsidP="00B343EF">
            <w:pPr>
              <w:jc w:val="center"/>
            </w:pPr>
          </w:p>
        </w:tc>
        <w:tc>
          <w:tcPr>
            <w:tcW w:w="189" w:type="pct"/>
          </w:tcPr>
          <w:p w14:paraId="7462554A" w14:textId="77777777" w:rsidR="00E617C8" w:rsidRPr="009C4175" w:rsidRDefault="00E617C8" w:rsidP="00B343EF">
            <w:pPr>
              <w:jc w:val="center"/>
            </w:pPr>
            <w:r w:rsidRPr="009C4175">
              <w:t>b.</w:t>
            </w:r>
          </w:p>
        </w:tc>
        <w:tc>
          <w:tcPr>
            <w:tcW w:w="3740" w:type="pct"/>
            <w:vAlign w:val="center"/>
          </w:tcPr>
          <w:p w14:paraId="7B6EFE9A" w14:textId="77777777" w:rsidR="00E617C8" w:rsidRPr="009C4175" w:rsidRDefault="00E617C8" w:rsidP="00B343EF">
            <w:pPr>
              <w:rPr>
                <w:bCs/>
              </w:rPr>
            </w:pPr>
            <w:r>
              <w:t>Analyze</w:t>
            </w:r>
            <w:r w:rsidRPr="00AE78F0">
              <w:t xml:space="preserve"> the factors affecting quality of frozen meat.</w:t>
            </w:r>
          </w:p>
        </w:tc>
        <w:tc>
          <w:tcPr>
            <w:tcW w:w="319" w:type="pct"/>
          </w:tcPr>
          <w:p w14:paraId="6C2A4A8F" w14:textId="77777777" w:rsidR="00E617C8" w:rsidRPr="009C4175" w:rsidRDefault="00E617C8" w:rsidP="00B343EF">
            <w:pPr>
              <w:jc w:val="center"/>
            </w:pPr>
            <w:r w:rsidRPr="009C4175">
              <w:t>CO</w:t>
            </w:r>
            <w:r>
              <w:t>3</w:t>
            </w:r>
          </w:p>
        </w:tc>
        <w:tc>
          <w:tcPr>
            <w:tcW w:w="256" w:type="pct"/>
          </w:tcPr>
          <w:p w14:paraId="2D7B5074" w14:textId="77777777" w:rsidR="00E617C8" w:rsidRPr="009C4175" w:rsidRDefault="00E617C8" w:rsidP="00B343EF">
            <w:pPr>
              <w:jc w:val="center"/>
            </w:pPr>
            <w:r>
              <w:t>An</w:t>
            </w:r>
          </w:p>
        </w:tc>
        <w:tc>
          <w:tcPr>
            <w:tcW w:w="224" w:type="pct"/>
          </w:tcPr>
          <w:p w14:paraId="6ECA3965" w14:textId="77777777" w:rsidR="00E617C8" w:rsidRPr="009C4175" w:rsidRDefault="00E617C8" w:rsidP="00B343EF">
            <w:pPr>
              <w:jc w:val="center"/>
            </w:pPr>
            <w:r>
              <w:t>4</w:t>
            </w:r>
          </w:p>
        </w:tc>
      </w:tr>
      <w:tr w:rsidR="00E617C8" w:rsidRPr="009C4175" w14:paraId="609CBA3F" w14:textId="77777777" w:rsidTr="000F16A4">
        <w:trPr>
          <w:trHeight w:val="283"/>
        </w:trPr>
        <w:tc>
          <w:tcPr>
            <w:tcW w:w="272" w:type="pct"/>
          </w:tcPr>
          <w:p w14:paraId="6FD0EF36" w14:textId="77777777" w:rsidR="00E617C8" w:rsidRPr="009C4175" w:rsidRDefault="00E617C8" w:rsidP="00B343EF">
            <w:pPr>
              <w:jc w:val="center"/>
            </w:pPr>
          </w:p>
        </w:tc>
        <w:tc>
          <w:tcPr>
            <w:tcW w:w="189" w:type="pct"/>
          </w:tcPr>
          <w:p w14:paraId="3D75DCF5" w14:textId="77777777" w:rsidR="00E617C8" w:rsidRPr="009C4175" w:rsidRDefault="00E617C8" w:rsidP="00B343EF">
            <w:pPr>
              <w:jc w:val="center"/>
            </w:pPr>
          </w:p>
        </w:tc>
        <w:tc>
          <w:tcPr>
            <w:tcW w:w="3740" w:type="pct"/>
          </w:tcPr>
          <w:p w14:paraId="6DAA8409" w14:textId="77777777" w:rsidR="00E617C8" w:rsidRPr="009C4175" w:rsidRDefault="00E617C8" w:rsidP="00B343EF"/>
        </w:tc>
        <w:tc>
          <w:tcPr>
            <w:tcW w:w="319" w:type="pct"/>
          </w:tcPr>
          <w:p w14:paraId="41982FBA" w14:textId="77777777" w:rsidR="00E617C8" w:rsidRPr="009C4175" w:rsidRDefault="00E617C8" w:rsidP="00B343EF">
            <w:pPr>
              <w:jc w:val="center"/>
            </w:pPr>
          </w:p>
        </w:tc>
        <w:tc>
          <w:tcPr>
            <w:tcW w:w="256" w:type="pct"/>
          </w:tcPr>
          <w:p w14:paraId="066BC020" w14:textId="77777777" w:rsidR="00E617C8" w:rsidRPr="009C4175" w:rsidRDefault="00E617C8" w:rsidP="00B343EF">
            <w:pPr>
              <w:jc w:val="center"/>
            </w:pPr>
          </w:p>
        </w:tc>
        <w:tc>
          <w:tcPr>
            <w:tcW w:w="224" w:type="pct"/>
          </w:tcPr>
          <w:p w14:paraId="6EB63F06" w14:textId="77777777" w:rsidR="00E617C8" w:rsidRPr="009C4175" w:rsidRDefault="00E617C8" w:rsidP="00B343EF">
            <w:pPr>
              <w:jc w:val="center"/>
            </w:pPr>
          </w:p>
        </w:tc>
      </w:tr>
      <w:tr w:rsidR="00E617C8" w:rsidRPr="009C4175" w14:paraId="4CAB1E01" w14:textId="77777777" w:rsidTr="000F16A4">
        <w:trPr>
          <w:trHeight w:val="283"/>
        </w:trPr>
        <w:tc>
          <w:tcPr>
            <w:tcW w:w="272" w:type="pct"/>
          </w:tcPr>
          <w:p w14:paraId="77A1E078" w14:textId="77777777" w:rsidR="00E617C8" w:rsidRPr="009C4175" w:rsidRDefault="00E617C8" w:rsidP="00B343EF">
            <w:pPr>
              <w:jc w:val="center"/>
            </w:pPr>
            <w:r w:rsidRPr="009C4175">
              <w:t>20.</w:t>
            </w:r>
          </w:p>
        </w:tc>
        <w:tc>
          <w:tcPr>
            <w:tcW w:w="189" w:type="pct"/>
          </w:tcPr>
          <w:p w14:paraId="182D56C7" w14:textId="77777777" w:rsidR="00E617C8" w:rsidRPr="009C4175" w:rsidRDefault="00E617C8" w:rsidP="00B343EF">
            <w:pPr>
              <w:jc w:val="center"/>
            </w:pPr>
            <w:r w:rsidRPr="009C4175">
              <w:t>a.</w:t>
            </w:r>
          </w:p>
        </w:tc>
        <w:tc>
          <w:tcPr>
            <w:tcW w:w="3740" w:type="pct"/>
          </w:tcPr>
          <w:p w14:paraId="1E66DB73" w14:textId="77777777" w:rsidR="00E617C8" w:rsidRPr="009C4175" w:rsidRDefault="00E617C8" w:rsidP="00B343EF">
            <w:r>
              <w:rPr>
                <w:color w:val="000000"/>
              </w:rPr>
              <w:t>Explain the operations involved in egg powder processing.</w:t>
            </w:r>
          </w:p>
        </w:tc>
        <w:tc>
          <w:tcPr>
            <w:tcW w:w="319" w:type="pct"/>
          </w:tcPr>
          <w:p w14:paraId="6AFD855E" w14:textId="77777777" w:rsidR="00E617C8" w:rsidRPr="009C4175" w:rsidRDefault="00E617C8" w:rsidP="00B343EF">
            <w:pPr>
              <w:jc w:val="center"/>
            </w:pPr>
            <w:r w:rsidRPr="009C4175">
              <w:t>CO</w:t>
            </w:r>
            <w:r>
              <w:t>5</w:t>
            </w:r>
          </w:p>
        </w:tc>
        <w:tc>
          <w:tcPr>
            <w:tcW w:w="256" w:type="pct"/>
          </w:tcPr>
          <w:p w14:paraId="1AF26900" w14:textId="77777777" w:rsidR="00E617C8" w:rsidRPr="009C4175" w:rsidRDefault="00E617C8" w:rsidP="00B343EF">
            <w:pPr>
              <w:jc w:val="center"/>
            </w:pPr>
            <w:r>
              <w:t>A</w:t>
            </w:r>
          </w:p>
        </w:tc>
        <w:tc>
          <w:tcPr>
            <w:tcW w:w="224" w:type="pct"/>
          </w:tcPr>
          <w:p w14:paraId="60B2F698" w14:textId="77777777" w:rsidR="00E617C8" w:rsidRPr="009C4175" w:rsidRDefault="00E617C8" w:rsidP="00B343EF">
            <w:pPr>
              <w:jc w:val="center"/>
            </w:pPr>
            <w:r>
              <w:t>8</w:t>
            </w:r>
          </w:p>
        </w:tc>
      </w:tr>
      <w:tr w:rsidR="00E617C8" w:rsidRPr="009C4175" w14:paraId="6F76B3E0" w14:textId="77777777" w:rsidTr="000F16A4">
        <w:trPr>
          <w:trHeight w:val="283"/>
        </w:trPr>
        <w:tc>
          <w:tcPr>
            <w:tcW w:w="272" w:type="pct"/>
          </w:tcPr>
          <w:p w14:paraId="5BAADEB5" w14:textId="77777777" w:rsidR="00E617C8" w:rsidRPr="009C4175" w:rsidRDefault="00E617C8" w:rsidP="00B343EF">
            <w:pPr>
              <w:jc w:val="center"/>
            </w:pPr>
          </w:p>
        </w:tc>
        <w:tc>
          <w:tcPr>
            <w:tcW w:w="189" w:type="pct"/>
          </w:tcPr>
          <w:p w14:paraId="452EB77F" w14:textId="77777777" w:rsidR="00E617C8" w:rsidRPr="009C4175" w:rsidRDefault="00E617C8" w:rsidP="00B343EF">
            <w:pPr>
              <w:jc w:val="center"/>
            </w:pPr>
            <w:r w:rsidRPr="009C4175">
              <w:t>b.</w:t>
            </w:r>
          </w:p>
        </w:tc>
        <w:tc>
          <w:tcPr>
            <w:tcW w:w="3740" w:type="pct"/>
          </w:tcPr>
          <w:p w14:paraId="2C4252A3" w14:textId="77777777" w:rsidR="00E617C8" w:rsidRPr="009C4175" w:rsidRDefault="00E617C8" w:rsidP="00B343EF">
            <w:pPr>
              <w:rPr>
                <w:bCs/>
              </w:rPr>
            </w:pPr>
            <w:r>
              <w:rPr>
                <w:color w:val="000000"/>
              </w:rPr>
              <w:t>Summarize the quality testing procedure for egg.</w:t>
            </w:r>
          </w:p>
        </w:tc>
        <w:tc>
          <w:tcPr>
            <w:tcW w:w="319" w:type="pct"/>
          </w:tcPr>
          <w:p w14:paraId="07690658" w14:textId="77777777" w:rsidR="00E617C8" w:rsidRPr="009C4175" w:rsidRDefault="00E617C8" w:rsidP="00B343EF">
            <w:pPr>
              <w:jc w:val="center"/>
            </w:pPr>
            <w:r w:rsidRPr="009C4175">
              <w:t>CO</w:t>
            </w:r>
            <w:r>
              <w:t>5</w:t>
            </w:r>
          </w:p>
        </w:tc>
        <w:tc>
          <w:tcPr>
            <w:tcW w:w="256" w:type="pct"/>
          </w:tcPr>
          <w:p w14:paraId="63250A40" w14:textId="77777777" w:rsidR="00E617C8" w:rsidRPr="009C4175" w:rsidRDefault="00E617C8" w:rsidP="00B343EF">
            <w:pPr>
              <w:jc w:val="center"/>
            </w:pPr>
            <w:r>
              <w:t>U</w:t>
            </w:r>
          </w:p>
        </w:tc>
        <w:tc>
          <w:tcPr>
            <w:tcW w:w="224" w:type="pct"/>
          </w:tcPr>
          <w:p w14:paraId="1F072081" w14:textId="77777777" w:rsidR="00E617C8" w:rsidRPr="009C4175" w:rsidRDefault="00E617C8" w:rsidP="00B343EF">
            <w:pPr>
              <w:jc w:val="center"/>
            </w:pPr>
            <w:r>
              <w:t>4</w:t>
            </w:r>
          </w:p>
        </w:tc>
      </w:tr>
      <w:tr w:rsidR="00E617C8" w:rsidRPr="009C4175" w14:paraId="5E8CDBB3" w14:textId="77777777" w:rsidTr="000F16A4">
        <w:trPr>
          <w:trHeight w:val="283"/>
        </w:trPr>
        <w:tc>
          <w:tcPr>
            <w:tcW w:w="272" w:type="pct"/>
          </w:tcPr>
          <w:p w14:paraId="37DF8F5D" w14:textId="77777777" w:rsidR="00E617C8" w:rsidRPr="009C4175" w:rsidRDefault="00E617C8" w:rsidP="00B343EF">
            <w:pPr>
              <w:jc w:val="center"/>
            </w:pPr>
          </w:p>
        </w:tc>
        <w:tc>
          <w:tcPr>
            <w:tcW w:w="189" w:type="pct"/>
          </w:tcPr>
          <w:p w14:paraId="168BA759" w14:textId="77777777" w:rsidR="00E617C8" w:rsidRPr="009C4175" w:rsidRDefault="00E617C8" w:rsidP="00B343EF">
            <w:pPr>
              <w:jc w:val="center"/>
            </w:pPr>
          </w:p>
        </w:tc>
        <w:tc>
          <w:tcPr>
            <w:tcW w:w="3740" w:type="pct"/>
          </w:tcPr>
          <w:p w14:paraId="069FBC87" w14:textId="77777777" w:rsidR="00E617C8" w:rsidRPr="009C4175" w:rsidRDefault="00E617C8" w:rsidP="00B343EF"/>
        </w:tc>
        <w:tc>
          <w:tcPr>
            <w:tcW w:w="319" w:type="pct"/>
          </w:tcPr>
          <w:p w14:paraId="39104D8D" w14:textId="77777777" w:rsidR="00E617C8" w:rsidRPr="009C4175" w:rsidRDefault="00E617C8" w:rsidP="00B343EF">
            <w:pPr>
              <w:jc w:val="center"/>
            </w:pPr>
          </w:p>
        </w:tc>
        <w:tc>
          <w:tcPr>
            <w:tcW w:w="256" w:type="pct"/>
          </w:tcPr>
          <w:p w14:paraId="417BF124" w14:textId="77777777" w:rsidR="00E617C8" w:rsidRPr="009C4175" w:rsidRDefault="00E617C8" w:rsidP="00B343EF">
            <w:pPr>
              <w:jc w:val="center"/>
            </w:pPr>
          </w:p>
        </w:tc>
        <w:tc>
          <w:tcPr>
            <w:tcW w:w="224" w:type="pct"/>
          </w:tcPr>
          <w:p w14:paraId="4ADEC087" w14:textId="77777777" w:rsidR="00E617C8" w:rsidRPr="009C4175" w:rsidRDefault="00E617C8" w:rsidP="00B343EF">
            <w:pPr>
              <w:jc w:val="center"/>
            </w:pPr>
          </w:p>
        </w:tc>
      </w:tr>
      <w:tr w:rsidR="00E617C8" w:rsidRPr="009C4175" w14:paraId="5454940A" w14:textId="77777777" w:rsidTr="000F16A4">
        <w:trPr>
          <w:trHeight w:val="283"/>
        </w:trPr>
        <w:tc>
          <w:tcPr>
            <w:tcW w:w="272" w:type="pct"/>
          </w:tcPr>
          <w:p w14:paraId="5CD54801" w14:textId="77777777" w:rsidR="00E617C8" w:rsidRPr="009C4175" w:rsidRDefault="00E617C8" w:rsidP="00B343EF">
            <w:pPr>
              <w:jc w:val="center"/>
            </w:pPr>
            <w:r w:rsidRPr="009C4175">
              <w:t>21.</w:t>
            </w:r>
          </w:p>
        </w:tc>
        <w:tc>
          <w:tcPr>
            <w:tcW w:w="189" w:type="pct"/>
          </w:tcPr>
          <w:p w14:paraId="7D38305E" w14:textId="77777777" w:rsidR="00E617C8" w:rsidRPr="009C4175" w:rsidRDefault="00E617C8" w:rsidP="00B343EF">
            <w:pPr>
              <w:jc w:val="center"/>
            </w:pPr>
            <w:r w:rsidRPr="009C4175">
              <w:t>a.</w:t>
            </w:r>
          </w:p>
        </w:tc>
        <w:tc>
          <w:tcPr>
            <w:tcW w:w="3740" w:type="pct"/>
          </w:tcPr>
          <w:p w14:paraId="6FA47677" w14:textId="77777777" w:rsidR="00E617C8" w:rsidRPr="009C4175" w:rsidRDefault="00E617C8" w:rsidP="00B343EF">
            <w:r>
              <w:rPr>
                <w:color w:val="000000"/>
              </w:rPr>
              <w:t xml:space="preserve">Summarize </w:t>
            </w:r>
            <w:r w:rsidRPr="006557EA">
              <w:rPr>
                <w:color w:val="000000"/>
              </w:rPr>
              <w:t xml:space="preserve">the </w:t>
            </w:r>
            <w:r>
              <w:rPr>
                <w:color w:val="000000"/>
              </w:rPr>
              <w:t>f</w:t>
            </w:r>
            <w:r w:rsidRPr="006557EA">
              <w:rPr>
                <w:color w:val="000000"/>
              </w:rPr>
              <w:t xml:space="preserve">unctional properties of </w:t>
            </w:r>
            <w:r>
              <w:rPr>
                <w:color w:val="000000"/>
              </w:rPr>
              <w:t>e</w:t>
            </w:r>
            <w:r w:rsidRPr="006557EA">
              <w:rPr>
                <w:color w:val="000000"/>
              </w:rPr>
              <w:t>gg white and yolk</w:t>
            </w:r>
            <w:r>
              <w:rPr>
                <w:color w:val="000000"/>
              </w:rPr>
              <w:t>.</w:t>
            </w:r>
          </w:p>
        </w:tc>
        <w:tc>
          <w:tcPr>
            <w:tcW w:w="319" w:type="pct"/>
          </w:tcPr>
          <w:p w14:paraId="136197DD" w14:textId="77777777" w:rsidR="00E617C8" w:rsidRPr="009C4175" w:rsidRDefault="00E617C8" w:rsidP="00B343EF">
            <w:pPr>
              <w:jc w:val="center"/>
            </w:pPr>
            <w:r w:rsidRPr="009C4175">
              <w:t>CO</w:t>
            </w:r>
            <w:r>
              <w:t>5</w:t>
            </w:r>
          </w:p>
        </w:tc>
        <w:tc>
          <w:tcPr>
            <w:tcW w:w="256" w:type="pct"/>
          </w:tcPr>
          <w:p w14:paraId="220BAAAA" w14:textId="77777777" w:rsidR="00E617C8" w:rsidRPr="009C4175" w:rsidRDefault="00E617C8" w:rsidP="00B343EF">
            <w:pPr>
              <w:jc w:val="center"/>
            </w:pPr>
            <w:r>
              <w:t>U</w:t>
            </w:r>
          </w:p>
        </w:tc>
        <w:tc>
          <w:tcPr>
            <w:tcW w:w="224" w:type="pct"/>
          </w:tcPr>
          <w:p w14:paraId="349F0A22" w14:textId="77777777" w:rsidR="00E617C8" w:rsidRPr="009C4175" w:rsidRDefault="00E617C8" w:rsidP="00B343EF">
            <w:pPr>
              <w:jc w:val="center"/>
            </w:pPr>
            <w:r>
              <w:t>6</w:t>
            </w:r>
          </w:p>
        </w:tc>
      </w:tr>
      <w:tr w:rsidR="00E617C8" w:rsidRPr="009C4175" w14:paraId="28428479" w14:textId="77777777" w:rsidTr="000F16A4">
        <w:trPr>
          <w:trHeight w:val="283"/>
        </w:trPr>
        <w:tc>
          <w:tcPr>
            <w:tcW w:w="272" w:type="pct"/>
          </w:tcPr>
          <w:p w14:paraId="4BC02DBB" w14:textId="77777777" w:rsidR="00E617C8" w:rsidRPr="009C4175" w:rsidRDefault="00E617C8" w:rsidP="00B343EF">
            <w:pPr>
              <w:jc w:val="center"/>
            </w:pPr>
          </w:p>
        </w:tc>
        <w:tc>
          <w:tcPr>
            <w:tcW w:w="189" w:type="pct"/>
          </w:tcPr>
          <w:p w14:paraId="26A74091" w14:textId="77777777" w:rsidR="00E617C8" w:rsidRPr="009C4175" w:rsidRDefault="00E617C8" w:rsidP="00B343EF">
            <w:pPr>
              <w:jc w:val="center"/>
            </w:pPr>
            <w:r w:rsidRPr="009C4175">
              <w:t>b.</w:t>
            </w:r>
          </w:p>
        </w:tc>
        <w:tc>
          <w:tcPr>
            <w:tcW w:w="3740" w:type="pct"/>
          </w:tcPr>
          <w:p w14:paraId="7964C826" w14:textId="77777777" w:rsidR="00E617C8" w:rsidRPr="009C4175" w:rsidRDefault="00E617C8" w:rsidP="00B343EF">
            <w:pPr>
              <w:rPr>
                <w:bCs/>
              </w:rPr>
            </w:pPr>
            <w:r>
              <w:t>Describe the carcass characteristics used for assessing the quality of Poultry meat.</w:t>
            </w:r>
          </w:p>
        </w:tc>
        <w:tc>
          <w:tcPr>
            <w:tcW w:w="319" w:type="pct"/>
          </w:tcPr>
          <w:p w14:paraId="2A5F52F7" w14:textId="77777777" w:rsidR="00E617C8" w:rsidRPr="009C4175" w:rsidRDefault="00E617C8" w:rsidP="00B343EF">
            <w:pPr>
              <w:jc w:val="center"/>
            </w:pPr>
            <w:r w:rsidRPr="009C4175">
              <w:t>CO</w:t>
            </w:r>
            <w:r>
              <w:t>5</w:t>
            </w:r>
          </w:p>
        </w:tc>
        <w:tc>
          <w:tcPr>
            <w:tcW w:w="256" w:type="pct"/>
          </w:tcPr>
          <w:p w14:paraId="25FE9CA2" w14:textId="77777777" w:rsidR="00E617C8" w:rsidRPr="009C4175" w:rsidRDefault="00E617C8" w:rsidP="00B343EF">
            <w:pPr>
              <w:jc w:val="center"/>
            </w:pPr>
            <w:r>
              <w:t>U</w:t>
            </w:r>
          </w:p>
        </w:tc>
        <w:tc>
          <w:tcPr>
            <w:tcW w:w="224" w:type="pct"/>
          </w:tcPr>
          <w:p w14:paraId="33CBB098" w14:textId="77777777" w:rsidR="00E617C8" w:rsidRPr="009C4175" w:rsidRDefault="00E617C8" w:rsidP="00B343EF">
            <w:pPr>
              <w:jc w:val="center"/>
            </w:pPr>
            <w:r>
              <w:t>6</w:t>
            </w:r>
          </w:p>
        </w:tc>
      </w:tr>
      <w:tr w:rsidR="00E617C8" w:rsidRPr="009C4175" w14:paraId="5E65F94B" w14:textId="77777777" w:rsidTr="000F16A4">
        <w:trPr>
          <w:trHeight w:val="283"/>
        </w:trPr>
        <w:tc>
          <w:tcPr>
            <w:tcW w:w="272" w:type="pct"/>
          </w:tcPr>
          <w:p w14:paraId="1AE0D3DA" w14:textId="77777777" w:rsidR="00E617C8" w:rsidRPr="009C4175" w:rsidRDefault="00E617C8" w:rsidP="00B343EF">
            <w:pPr>
              <w:jc w:val="center"/>
            </w:pPr>
          </w:p>
        </w:tc>
        <w:tc>
          <w:tcPr>
            <w:tcW w:w="189" w:type="pct"/>
          </w:tcPr>
          <w:p w14:paraId="3E2C0705" w14:textId="77777777" w:rsidR="00E617C8" w:rsidRPr="009C4175" w:rsidRDefault="00E617C8" w:rsidP="00B343EF">
            <w:pPr>
              <w:jc w:val="center"/>
            </w:pPr>
          </w:p>
        </w:tc>
        <w:tc>
          <w:tcPr>
            <w:tcW w:w="3740" w:type="pct"/>
          </w:tcPr>
          <w:p w14:paraId="3A1626D4" w14:textId="77777777" w:rsidR="00E617C8" w:rsidRPr="009C4175" w:rsidRDefault="00E617C8" w:rsidP="00B343EF"/>
        </w:tc>
        <w:tc>
          <w:tcPr>
            <w:tcW w:w="319" w:type="pct"/>
          </w:tcPr>
          <w:p w14:paraId="7EDC6EF3" w14:textId="77777777" w:rsidR="00E617C8" w:rsidRPr="009C4175" w:rsidRDefault="00E617C8" w:rsidP="00B343EF">
            <w:pPr>
              <w:jc w:val="center"/>
            </w:pPr>
          </w:p>
        </w:tc>
        <w:tc>
          <w:tcPr>
            <w:tcW w:w="256" w:type="pct"/>
          </w:tcPr>
          <w:p w14:paraId="69995B9B" w14:textId="77777777" w:rsidR="00E617C8" w:rsidRPr="009C4175" w:rsidRDefault="00E617C8" w:rsidP="00B343EF">
            <w:pPr>
              <w:jc w:val="center"/>
            </w:pPr>
          </w:p>
        </w:tc>
        <w:tc>
          <w:tcPr>
            <w:tcW w:w="224" w:type="pct"/>
          </w:tcPr>
          <w:p w14:paraId="3B5C48E9" w14:textId="77777777" w:rsidR="00E617C8" w:rsidRPr="009C4175" w:rsidRDefault="00E617C8" w:rsidP="00B343EF">
            <w:pPr>
              <w:jc w:val="center"/>
            </w:pPr>
          </w:p>
        </w:tc>
      </w:tr>
      <w:tr w:rsidR="00E617C8" w:rsidRPr="009C4175" w14:paraId="49BF596E" w14:textId="77777777" w:rsidTr="000F16A4">
        <w:trPr>
          <w:trHeight w:val="283"/>
        </w:trPr>
        <w:tc>
          <w:tcPr>
            <w:tcW w:w="272" w:type="pct"/>
          </w:tcPr>
          <w:p w14:paraId="0919AC9C" w14:textId="77777777" w:rsidR="00E617C8" w:rsidRPr="009C4175" w:rsidRDefault="00E617C8" w:rsidP="00B343EF">
            <w:pPr>
              <w:jc w:val="center"/>
            </w:pPr>
            <w:r w:rsidRPr="009C4175">
              <w:t>22.</w:t>
            </w:r>
          </w:p>
        </w:tc>
        <w:tc>
          <w:tcPr>
            <w:tcW w:w="189" w:type="pct"/>
          </w:tcPr>
          <w:p w14:paraId="38FF818A" w14:textId="77777777" w:rsidR="00E617C8" w:rsidRPr="009C4175" w:rsidRDefault="00E617C8" w:rsidP="00B343EF">
            <w:pPr>
              <w:jc w:val="center"/>
            </w:pPr>
            <w:r w:rsidRPr="009C4175">
              <w:t>a.</w:t>
            </w:r>
          </w:p>
        </w:tc>
        <w:tc>
          <w:tcPr>
            <w:tcW w:w="3740" w:type="pct"/>
          </w:tcPr>
          <w:p w14:paraId="3D194CB2" w14:textId="77777777" w:rsidR="00E617C8" w:rsidRPr="009C4175" w:rsidRDefault="00E617C8" w:rsidP="00B343EF">
            <w:r>
              <w:t>Explain the types of chemical tenderization method used for meat.</w:t>
            </w:r>
          </w:p>
        </w:tc>
        <w:tc>
          <w:tcPr>
            <w:tcW w:w="319" w:type="pct"/>
          </w:tcPr>
          <w:p w14:paraId="0EA02009" w14:textId="77777777" w:rsidR="00E617C8" w:rsidRPr="009C4175" w:rsidRDefault="00E617C8" w:rsidP="00B343EF">
            <w:pPr>
              <w:jc w:val="center"/>
            </w:pPr>
            <w:r w:rsidRPr="009C4175">
              <w:t>CO</w:t>
            </w:r>
            <w:r>
              <w:t>4</w:t>
            </w:r>
          </w:p>
        </w:tc>
        <w:tc>
          <w:tcPr>
            <w:tcW w:w="256" w:type="pct"/>
          </w:tcPr>
          <w:p w14:paraId="2FF9A4CE" w14:textId="77777777" w:rsidR="00E617C8" w:rsidRPr="009C4175" w:rsidRDefault="00E617C8" w:rsidP="00B343EF">
            <w:pPr>
              <w:jc w:val="center"/>
            </w:pPr>
            <w:r>
              <w:t>A</w:t>
            </w:r>
          </w:p>
        </w:tc>
        <w:tc>
          <w:tcPr>
            <w:tcW w:w="224" w:type="pct"/>
          </w:tcPr>
          <w:p w14:paraId="17343AC5" w14:textId="77777777" w:rsidR="00E617C8" w:rsidRPr="009C4175" w:rsidRDefault="00E617C8" w:rsidP="00B343EF">
            <w:pPr>
              <w:jc w:val="center"/>
            </w:pPr>
            <w:r>
              <w:t>7</w:t>
            </w:r>
          </w:p>
        </w:tc>
      </w:tr>
      <w:tr w:rsidR="00E617C8" w:rsidRPr="009C4175" w14:paraId="030B6B8C" w14:textId="77777777" w:rsidTr="000F16A4">
        <w:trPr>
          <w:trHeight w:val="283"/>
        </w:trPr>
        <w:tc>
          <w:tcPr>
            <w:tcW w:w="272" w:type="pct"/>
          </w:tcPr>
          <w:p w14:paraId="4CD69DD6" w14:textId="77777777" w:rsidR="00E617C8" w:rsidRPr="009C4175" w:rsidRDefault="00E617C8" w:rsidP="00B343EF">
            <w:pPr>
              <w:jc w:val="center"/>
            </w:pPr>
          </w:p>
        </w:tc>
        <w:tc>
          <w:tcPr>
            <w:tcW w:w="189" w:type="pct"/>
          </w:tcPr>
          <w:p w14:paraId="60720284" w14:textId="77777777" w:rsidR="00E617C8" w:rsidRPr="009C4175" w:rsidRDefault="00E617C8" w:rsidP="00B343EF">
            <w:pPr>
              <w:jc w:val="center"/>
            </w:pPr>
            <w:r w:rsidRPr="009C4175">
              <w:t>b.</w:t>
            </w:r>
          </w:p>
        </w:tc>
        <w:tc>
          <w:tcPr>
            <w:tcW w:w="3740" w:type="pct"/>
          </w:tcPr>
          <w:p w14:paraId="10D771C0" w14:textId="77777777" w:rsidR="00E617C8" w:rsidRPr="009C4175" w:rsidRDefault="00E617C8" w:rsidP="00B343EF">
            <w:pPr>
              <w:rPr>
                <w:bCs/>
              </w:rPr>
            </w:pPr>
            <w:r>
              <w:rPr>
                <w:bCs/>
              </w:rPr>
              <w:t>Analyze the factors affecting meat color.</w:t>
            </w:r>
          </w:p>
        </w:tc>
        <w:tc>
          <w:tcPr>
            <w:tcW w:w="319" w:type="pct"/>
          </w:tcPr>
          <w:p w14:paraId="34338687" w14:textId="77777777" w:rsidR="00E617C8" w:rsidRPr="009C4175" w:rsidRDefault="00E617C8" w:rsidP="00B343EF">
            <w:pPr>
              <w:jc w:val="center"/>
            </w:pPr>
            <w:r w:rsidRPr="009C4175">
              <w:t>CO</w:t>
            </w:r>
            <w:r>
              <w:t>4</w:t>
            </w:r>
          </w:p>
        </w:tc>
        <w:tc>
          <w:tcPr>
            <w:tcW w:w="256" w:type="pct"/>
          </w:tcPr>
          <w:p w14:paraId="37BCB03A" w14:textId="77777777" w:rsidR="00E617C8" w:rsidRPr="009C4175" w:rsidRDefault="00E617C8" w:rsidP="00B343EF">
            <w:pPr>
              <w:jc w:val="center"/>
            </w:pPr>
            <w:r>
              <w:t>An</w:t>
            </w:r>
          </w:p>
        </w:tc>
        <w:tc>
          <w:tcPr>
            <w:tcW w:w="224" w:type="pct"/>
          </w:tcPr>
          <w:p w14:paraId="5CC169F9" w14:textId="77777777" w:rsidR="00E617C8" w:rsidRPr="009C4175" w:rsidRDefault="00E617C8" w:rsidP="00B343EF">
            <w:pPr>
              <w:jc w:val="center"/>
            </w:pPr>
            <w:r>
              <w:t>5</w:t>
            </w:r>
          </w:p>
        </w:tc>
      </w:tr>
      <w:tr w:rsidR="00E617C8" w:rsidRPr="009C4175" w14:paraId="69C0893A" w14:textId="77777777" w:rsidTr="000F16A4">
        <w:trPr>
          <w:trHeight w:val="283"/>
        </w:trPr>
        <w:tc>
          <w:tcPr>
            <w:tcW w:w="272" w:type="pct"/>
          </w:tcPr>
          <w:p w14:paraId="68299786" w14:textId="77777777" w:rsidR="00E617C8" w:rsidRPr="009C4175" w:rsidRDefault="00E617C8" w:rsidP="00B343EF">
            <w:pPr>
              <w:jc w:val="center"/>
            </w:pPr>
          </w:p>
        </w:tc>
        <w:tc>
          <w:tcPr>
            <w:tcW w:w="189" w:type="pct"/>
          </w:tcPr>
          <w:p w14:paraId="1EA6DC55" w14:textId="77777777" w:rsidR="00E617C8" w:rsidRPr="009C4175" w:rsidRDefault="00E617C8" w:rsidP="00B343EF">
            <w:pPr>
              <w:jc w:val="center"/>
            </w:pPr>
          </w:p>
        </w:tc>
        <w:tc>
          <w:tcPr>
            <w:tcW w:w="3740" w:type="pct"/>
          </w:tcPr>
          <w:p w14:paraId="025F5B89" w14:textId="77777777" w:rsidR="00E617C8" w:rsidRPr="009C4175" w:rsidRDefault="00E617C8" w:rsidP="00B343EF"/>
        </w:tc>
        <w:tc>
          <w:tcPr>
            <w:tcW w:w="319" w:type="pct"/>
          </w:tcPr>
          <w:p w14:paraId="1F474228" w14:textId="77777777" w:rsidR="00E617C8" w:rsidRPr="009C4175" w:rsidRDefault="00E617C8" w:rsidP="00B343EF">
            <w:pPr>
              <w:jc w:val="center"/>
            </w:pPr>
          </w:p>
        </w:tc>
        <w:tc>
          <w:tcPr>
            <w:tcW w:w="256" w:type="pct"/>
          </w:tcPr>
          <w:p w14:paraId="0BC1B288" w14:textId="77777777" w:rsidR="00E617C8" w:rsidRPr="009C4175" w:rsidRDefault="00E617C8" w:rsidP="00B343EF">
            <w:pPr>
              <w:jc w:val="center"/>
            </w:pPr>
          </w:p>
        </w:tc>
        <w:tc>
          <w:tcPr>
            <w:tcW w:w="224" w:type="pct"/>
          </w:tcPr>
          <w:p w14:paraId="20EAC627" w14:textId="77777777" w:rsidR="00E617C8" w:rsidRPr="009C4175" w:rsidRDefault="00E617C8" w:rsidP="00B343EF">
            <w:pPr>
              <w:jc w:val="center"/>
            </w:pPr>
          </w:p>
        </w:tc>
      </w:tr>
      <w:tr w:rsidR="00E617C8" w:rsidRPr="009C4175" w14:paraId="16C6FCD7" w14:textId="77777777" w:rsidTr="000F16A4">
        <w:trPr>
          <w:trHeight w:val="283"/>
        </w:trPr>
        <w:tc>
          <w:tcPr>
            <w:tcW w:w="272" w:type="pct"/>
          </w:tcPr>
          <w:p w14:paraId="1A5D65B7" w14:textId="77777777" w:rsidR="00E617C8" w:rsidRPr="009C4175" w:rsidRDefault="00E617C8" w:rsidP="00B343EF">
            <w:pPr>
              <w:jc w:val="center"/>
            </w:pPr>
            <w:r w:rsidRPr="009C4175">
              <w:t>23.</w:t>
            </w:r>
          </w:p>
        </w:tc>
        <w:tc>
          <w:tcPr>
            <w:tcW w:w="189" w:type="pct"/>
          </w:tcPr>
          <w:p w14:paraId="0C13E9B0" w14:textId="77777777" w:rsidR="00E617C8" w:rsidRPr="009C4175" w:rsidRDefault="00E617C8" w:rsidP="00B343EF">
            <w:pPr>
              <w:jc w:val="center"/>
            </w:pPr>
          </w:p>
        </w:tc>
        <w:tc>
          <w:tcPr>
            <w:tcW w:w="3740" w:type="pct"/>
          </w:tcPr>
          <w:p w14:paraId="72F8ADFF" w14:textId="77777777" w:rsidR="00E617C8" w:rsidRPr="009C4175" w:rsidRDefault="00E617C8" w:rsidP="00B343EF">
            <w:r>
              <w:rPr>
                <w:color w:val="000000"/>
              </w:rPr>
              <w:t>Explain the features of Modern abattoirs.</w:t>
            </w:r>
          </w:p>
        </w:tc>
        <w:tc>
          <w:tcPr>
            <w:tcW w:w="319" w:type="pct"/>
          </w:tcPr>
          <w:p w14:paraId="4937FE28" w14:textId="77777777" w:rsidR="00E617C8" w:rsidRPr="009C4175" w:rsidRDefault="00E617C8" w:rsidP="00B343EF">
            <w:pPr>
              <w:jc w:val="center"/>
            </w:pPr>
            <w:r w:rsidRPr="009C4175">
              <w:t>CO</w:t>
            </w:r>
            <w:r>
              <w:t>6</w:t>
            </w:r>
          </w:p>
        </w:tc>
        <w:tc>
          <w:tcPr>
            <w:tcW w:w="256" w:type="pct"/>
          </w:tcPr>
          <w:p w14:paraId="041E1B61" w14:textId="77777777" w:rsidR="00E617C8" w:rsidRPr="009C4175" w:rsidRDefault="00E617C8" w:rsidP="00B343EF">
            <w:pPr>
              <w:jc w:val="center"/>
            </w:pPr>
            <w:r>
              <w:t>A</w:t>
            </w:r>
          </w:p>
        </w:tc>
        <w:tc>
          <w:tcPr>
            <w:tcW w:w="224" w:type="pct"/>
          </w:tcPr>
          <w:p w14:paraId="120CF95C" w14:textId="77777777" w:rsidR="00E617C8" w:rsidRPr="009C4175" w:rsidRDefault="00E617C8" w:rsidP="00B343EF">
            <w:pPr>
              <w:jc w:val="center"/>
            </w:pPr>
            <w:r w:rsidRPr="009C4175">
              <w:t>12</w:t>
            </w:r>
          </w:p>
        </w:tc>
      </w:tr>
      <w:tr w:rsidR="00E617C8" w:rsidRPr="009C4175" w14:paraId="7561AC7E" w14:textId="77777777" w:rsidTr="00F94208">
        <w:trPr>
          <w:trHeight w:val="550"/>
        </w:trPr>
        <w:tc>
          <w:tcPr>
            <w:tcW w:w="5000" w:type="pct"/>
            <w:gridSpan w:val="6"/>
            <w:vAlign w:val="center"/>
          </w:tcPr>
          <w:p w14:paraId="6ADE8358" w14:textId="77777777" w:rsidR="00E617C8" w:rsidRPr="009C4175" w:rsidRDefault="00E617C8" w:rsidP="00B343EF">
            <w:pPr>
              <w:jc w:val="center"/>
              <w:rPr>
                <w:b/>
                <w:bCs/>
              </w:rPr>
            </w:pPr>
            <w:r w:rsidRPr="009C4175">
              <w:rPr>
                <w:b/>
                <w:bCs/>
              </w:rPr>
              <w:t>COMPULSORY QUESTION</w:t>
            </w:r>
          </w:p>
        </w:tc>
      </w:tr>
      <w:tr w:rsidR="00E617C8" w:rsidRPr="009C4175" w14:paraId="2B1AA274" w14:textId="77777777" w:rsidTr="000F16A4">
        <w:trPr>
          <w:trHeight w:val="283"/>
        </w:trPr>
        <w:tc>
          <w:tcPr>
            <w:tcW w:w="272" w:type="pct"/>
          </w:tcPr>
          <w:p w14:paraId="3F2362C6" w14:textId="77777777" w:rsidR="00E617C8" w:rsidRPr="009C4175" w:rsidRDefault="00E617C8" w:rsidP="00B343EF">
            <w:pPr>
              <w:jc w:val="center"/>
            </w:pPr>
            <w:r w:rsidRPr="009C4175">
              <w:t>24.</w:t>
            </w:r>
          </w:p>
        </w:tc>
        <w:tc>
          <w:tcPr>
            <w:tcW w:w="189" w:type="pct"/>
          </w:tcPr>
          <w:p w14:paraId="4B91094A" w14:textId="77777777" w:rsidR="00E617C8" w:rsidRPr="009C4175" w:rsidRDefault="00E617C8" w:rsidP="00B343EF">
            <w:pPr>
              <w:jc w:val="center"/>
            </w:pPr>
          </w:p>
        </w:tc>
        <w:tc>
          <w:tcPr>
            <w:tcW w:w="3740" w:type="pct"/>
          </w:tcPr>
          <w:p w14:paraId="161E410A" w14:textId="77777777" w:rsidR="00E617C8" w:rsidRPr="009C4175" w:rsidRDefault="00E617C8" w:rsidP="00B343EF">
            <w:r>
              <w:t>Analyze</w:t>
            </w:r>
            <w:r w:rsidRPr="00AE78F0">
              <w:t xml:space="preserve"> the factors responsible for fish spoilage.</w:t>
            </w:r>
          </w:p>
        </w:tc>
        <w:tc>
          <w:tcPr>
            <w:tcW w:w="319" w:type="pct"/>
          </w:tcPr>
          <w:p w14:paraId="21B1D85A" w14:textId="77777777" w:rsidR="00E617C8" w:rsidRPr="009C4175" w:rsidRDefault="00E617C8" w:rsidP="00B343EF">
            <w:pPr>
              <w:jc w:val="center"/>
            </w:pPr>
            <w:r w:rsidRPr="009C4175">
              <w:t>CO</w:t>
            </w:r>
            <w:r>
              <w:t>3</w:t>
            </w:r>
          </w:p>
        </w:tc>
        <w:tc>
          <w:tcPr>
            <w:tcW w:w="256" w:type="pct"/>
          </w:tcPr>
          <w:p w14:paraId="3EC5C59E" w14:textId="77777777" w:rsidR="00E617C8" w:rsidRPr="009C4175" w:rsidRDefault="00E617C8" w:rsidP="00B343EF">
            <w:pPr>
              <w:jc w:val="center"/>
            </w:pPr>
            <w:r>
              <w:t>An</w:t>
            </w:r>
          </w:p>
        </w:tc>
        <w:tc>
          <w:tcPr>
            <w:tcW w:w="224" w:type="pct"/>
          </w:tcPr>
          <w:p w14:paraId="443B1ED5" w14:textId="77777777" w:rsidR="00E617C8" w:rsidRPr="009C4175" w:rsidRDefault="00E617C8" w:rsidP="00B343EF">
            <w:pPr>
              <w:jc w:val="center"/>
            </w:pPr>
            <w:r w:rsidRPr="009C4175">
              <w:t>12</w:t>
            </w:r>
          </w:p>
        </w:tc>
      </w:tr>
    </w:tbl>
    <w:p w14:paraId="37D70426" w14:textId="77777777" w:rsidR="00E617C8" w:rsidRDefault="00E617C8" w:rsidP="002E336A"/>
    <w:p w14:paraId="4EC6EEA2"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0BDABF8"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60276EA4" w14:textId="77777777" w:rsidTr="00517D3B">
        <w:trPr>
          <w:trHeight w:val="283"/>
        </w:trPr>
        <w:tc>
          <w:tcPr>
            <w:tcW w:w="670" w:type="dxa"/>
          </w:tcPr>
          <w:p w14:paraId="477B313E" w14:textId="77777777" w:rsidR="00E617C8" w:rsidRPr="0051318C" w:rsidRDefault="00E617C8" w:rsidP="00517D3B">
            <w:pPr>
              <w:jc w:val="center"/>
              <w:rPr>
                <w:sz w:val="22"/>
                <w:szCs w:val="22"/>
              </w:rPr>
            </w:pPr>
          </w:p>
        </w:tc>
        <w:tc>
          <w:tcPr>
            <w:tcW w:w="9820" w:type="dxa"/>
          </w:tcPr>
          <w:p w14:paraId="5C1D03CB" w14:textId="77777777" w:rsidR="00E617C8" w:rsidRPr="0051318C" w:rsidRDefault="00E617C8" w:rsidP="00517D3B">
            <w:pPr>
              <w:jc w:val="center"/>
              <w:rPr>
                <w:b/>
                <w:sz w:val="22"/>
                <w:szCs w:val="22"/>
              </w:rPr>
            </w:pPr>
            <w:r w:rsidRPr="0051318C">
              <w:rPr>
                <w:b/>
                <w:sz w:val="22"/>
                <w:szCs w:val="22"/>
              </w:rPr>
              <w:t>COURSE OUTCOMES</w:t>
            </w:r>
          </w:p>
        </w:tc>
      </w:tr>
      <w:tr w:rsidR="00E617C8" w14:paraId="69C0BB65" w14:textId="77777777" w:rsidTr="00F94208">
        <w:trPr>
          <w:trHeight w:val="283"/>
        </w:trPr>
        <w:tc>
          <w:tcPr>
            <w:tcW w:w="670" w:type="dxa"/>
          </w:tcPr>
          <w:p w14:paraId="63CC78FF" w14:textId="77777777" w:rsidR="00E617C8" w:rsidRPr="00302FF6" w:rsidRDefault="00E617C8" w:rsidP="00627746">
            <w:pPr>
              <w:jc w:val="center"/>
              <w:rPr>
                <w:b/>
                <w:bCs/>
                <w:sz w:val="22"/>
                <w:szCs w:val="22"/>
              </w:rPr>
            </w:pPr>
            <w:r w:rsidRPr="00302FF6">
              <w:rPr>
                <w:b/>
                <w:bCs/>
                <w:sz w:val="22"/>
                <w:szCs w:val="22"/>
              </w:rPr>
              <w:t>CO1</w:t>
            </w:r>
          </w:p>
        </w:tc>
        <w:tc>
          <w:tcPr>
            <w:tcW w:w="9820" w:type="dxa"/>
          </w:tcPr>
          <w:p w14:paraId="364AAC4C" w14:textId="77777777" w:rsidR="00E617C8" w:rsidRPr="0051318C" w:rsidRDefault="00E617C8" w:rsidP="00627746">
            <w:pPr>
              <w:rPr>
                <w:sz w:val="22"/>
                <w:szCs w:val="22"/>
              </w:rPr>
            </w:pPr>
            <w:r w:rsidRPr="00080722">
              <w:rPr>
                <w:color w:val="000000"/>
              </w:rPr>
              <w:t>Describe the muscle structure related to physical and chemical properties.</w:t>
            </w:r>
          </w:p>
        </w:tc>
      </w:tr>
      <w:tr w:rsidR="00E617C8" w14:paraId="0B5BD81F" w14:textId="77777777" w:rsidTr="00F94208">
        <w:trPr>
          <w:trHeight w:val="283"/>
        </w:trPr>
        <w:tc>
          <w:tcPr>
            <w:tcW w:w="670" w:type="dxa"/>
          </w:tcPr>
          <w:p w14:paraId="21E1FF17" w14:textId="77777777" w:rsidR="00E617C8" w:rsidRPr="00302FF6" w:rsidRDefault="00E617C8" w:rsidP="00627746">
            <w:pPr>
              <w:jc w:val="center"/>
              <w:rPr>
                <w:b/>
                <w:bCs/>
                <w:sz w:val="22"/>
                <w:szCs w:val="22"/>
              </w:rPr>
            </w:pPr>
            <w:r w:rsidRPr="00302FF6">
              <w:rPr>
                <w:b/>
                <w:bCs/>
                <w:sz w:val="22"/>
                <w:szCs w:val="22"/>
              </w:rPr>
              <w:t>CO2</w:t>
            </w:r>
          </w:p>
        </w:tc>
        <w:tc>
          <w:tcPr>
            <w:tcW w:w="9820" w:type="dxa"/>
          </w:tcPr>
          <w:p w14:paraId="7603D052" w14:textId="77777777" w:rsidR="00E617C8" w:rsidRPr="0051318C" w:rsidRDefault="00E617C8" w:rsidP="00627746">
            <w:pPr>
              <w:rPr>
                <w:sz w:val="22"/>
                <w:szCs w:val="22"/>
              </w:rPr>
            </w:pPr>
            <w:r w:rsidRPr="00080722">
              <w:rPr>
                <w:color w:val="000000"/>
              </w:rPr>
              <w:t>Explain the slaughtering methods and carcass processing of different types of meats.</w:t>
            </w:r>
          </w:p>
        </w:tc>
      </w:tr>
      <w:tr w:rsidR="00E617C8" w14:paraId="6FB9EC45" w14:textId="77777777" w:rsidTr="00F94208">
        <w:trPr>
          <w:trHeight w:val="283"/>
        </w:trPr>
        <w:tc>
          <w:tcPr>
            <w:tcW w:w="670" w:type="dxa"/>
          </w:tcPr>
          <w:p w14:paraId="5D7EDA54" w14:textId="77777777" w:rsidR="00E617C8" w:rsidRPr="00302FF6" w:rsidRDefault="00E617C8" w:rsidP="00627746">
            <w:pPr>
              <w:jc w:val="center"/>
              <w:rPr>
                <w:b/>
                <w:bCs/>
                <w:sz w:val="22"/>
                <w:szCs w:val="22"/>
              </w:rPr>
            </w:pPr>
            <w:r w:rsidRPr="00302FF6">
              <w:rPr>
                <w:b/>
                <w:bCs/>
                <w:sz w:val="22"/>
                <w:szCs w:val="22"/>
              </w:rPr>
              <w:t>CO3</w:t>
            </w:r>
          </w:p>
        </w:tc>
        <w:tc>
          <w:tcPr>
            <w:tcW w:w="9820" w:type="dxa"/>
          </w:tcPr>
          <w:p w14:paraId="668AA3C7" w14:textId="77777777" w:rsidR="00E617C8" w:rsidRPr="0051318C" w:rsidRDefault="00E617C8" w:rsidP="00627746">
            <w:pPr>
              <w:rPr>
                <w:sz w:val="22"/>
                <w:szCs w:val="22"/>
              </w:rPr>
            </w:pPr>
            <w:r w:rsidRPr="00080722">
              <w:rPr>
                <w:color w:val="000000"/>
              </w:rPr>
              <w:t>Demonstrate effective preservation methods for ensuring consumer safety.</w:t>
            </w:r>
          </w:p>
        </w:tc>
      </w:tr>
      <w:tr w:rsidR="00E617C8" w14:paraId="1DA57401" w14:textId="77777777" w:rsidTr="00F94208">
        <w:trPr>
          <w:trHeight w:val="283"/>
        </w:trPr>
        <w:tc>
          <w:tcPr>
            <w:tcW w:w="670" w:type="dxa"/>
          </w:tcPr>
          <w:p w14:paraId="4AAA113F" w14:textId="77777777" w:rsidR="00E617C8" w:rsidRPr="00302FF6" w:rsidRDefault="00E617C8" w:rsidP="00627746">
            <w:pPr>
              <w:jc w:val="center"/>
              <w:rPr>
                <w:b/>
                <w:bCs/>
                <w:sz w:val="22"/>
                <w:szCs w:val="22"/>
              </w:rPr>
            </w:pPr>
            <w:r w:rsidRPr="00302FF6">
              <w:rPr>
                <w:b/>
                <w:bCs/>
                <w:sz w:val="22"/>
                <w:szCs w:val="22"/>
              </w:rPr>
              <w:t>CO4</w:t>
            </w:r>
          </w:p>
        </w:tc>
        <w:tc>
          <w:tcPr>
            <w:tcW w:w="9820" w:type="dxa"/>
          </w:tcPr>
          <w:p w14:paraId="7964733A" w14:textId="77777777" w:rsidR="00E617C8" w:rsidRPr="0051318C" w:rsidRDefault="00E617C8" w:rsidP="00627746">
            <w:pPr>
              <w:rPr>
                <w:sz w:val="22"/>
                <w:szCs w:val="22"/>
              </w:rPr>
            </w:pPr>
            <w:r w:rsidRPr="00080722">
              <w:rPr>
                <w:color w:val="000000"/>
              </w:rPr>
              <w:t>Analyze meat quality with respect to HACCP and GMP of meat, poultry and fish processing.</w:t>
            </w:r>
          </w:p>
        </w:tc>
      </w:tr>
      <w:tr w:rsidR="00E617C8" w14:paraId="3AA03D57" w14:textId="77777777" w:rsidTr="00F94208">
        <w:trPr>
          <w:trHeight w:val="283"/>
        </w:trPr>
        <w:tc>
          <w:tcPr>
            <w:tcW w:w="670" w:type="dxa"/>
          </w:tcPr>
          <w:p w14:paraId="6F600E9F" w14:textId="77777777" w:rsidR="00E617C8" w:rsidRPr="00302FF6" w:rsidRDefault="00E617C8" w:rsidP="00627746">
            <w:pPr>
              <w:jc w:val="center"/>
              <w:rPr>
                <w:b/>
                <w:bCs/>
                <w:sz w:val="22"/>
                <w:szCs w:val="22"/>
              </w:rPr>
            </w:pPr>
            <w:r w:rsidRPr="00302FF6">
              <w:rPr>
                <w:b/>
                <w:bCs/>
                <w:sz w:val="22"/>
                <w:szCs w:val="22"/>
              </w:rPr>
              <w:t>CO5</w:t>
            </w:r>
          </w:p>
        </w:tc>
        <w:tc>
          <w:tcPr>
            <w:tcW w:w="9820" w:type="dxa"/>
          </w:tcPr>
          <w:p w14:paraId="531DD5CF" w14:textId="77777777" w:rsidR="00E617C8" w:rsidRPr="0051318C" w:rsidRDefault="00E617C8" w:rsidP="00627746">
            <w:pPr>
              <w:rPr>
                <w:sz w:val="22"/>
                <w:szCs w:val="22"/>
              </w:rPr>
            </w:pPr>
            <w:r w:rsidRPr="00080722">
              <w:rPr>
                <w:color w:val="000000"/>
              </w:rPr>
              <w:t>Evaluate the quality of processed and preserved poultry and egg products.</w:t>
            </w:r>
          </w:p>
        </w:tc>
      </w:tr>
      <w:tr w:rsidR="00E617C8" w14:paraId="76D9047E" w14:textId="77777777" w:rsidTr="00F94208">
        <w:trPr>
          <w:trHeight w:val="283"/>
        </w:trPr>
        <w:tc>
          <w:tcPr>
            <w:tcW w:w="670" w:type="dxa"/>
          </w:tcPr>
          <w:p w14:paraId="305E15F6" w14:textId="77777777" w:rsidR="00E617C8" w:rsidRPr="00302FF6" w:rsidRDefault="00E617C8" w:rsidP="00627746">
            <w:pPr>
              <w:jc w:val="center"/>
              <w:rPr>
                <w:b/>
                <w:bCs/>
                <w:sz w:val="22"/>
                <w:szCs w:val="22"/>
              </w:rPr>
            </w:pPr>
            <w:r w:rsidRPr="00302FF6">
              <w:rPr>
                <w:b/>
                <w:bCs/>
                <w:sz w:val="22"/>
                <w:szCs w:val="22"/>
              </w:rPr>
              <w:t>CO6</w:t>
            </w:r>
          </w:p>
        </w:tc>
        <w:tc>
          <w:tcPr>
            <w:tcW w:w="9820" w:type="dxa"/>
          </w:tcPr>
          <w:p w14:paraId="247D52AA" w14:textId="77777777" w:rsidR="00E617C8" w:rsidRPr="0051318C" w:rsidRDefault="00E617C8" w:rsidP="00627746">
            <w:pPr>
              <w:rPr>
                <w:sz w:val="22"/>
                <w:szCs w:val="22"/>
              </w:rPr>
            </w:pPr>
            <w:r w:rsidRPr="00080722">
              <w:rPr>
                <w:color w:val="000000"/>
              </w:rPr>
              <w:t>Design layout for slaughter houses and meat processing units.</w:t>
            </w:r>
          </w:p>
        </w:tc>
      </w:tr>
    </w:tbl>
    <w:p w14:paraId="7E8E5393"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07CB439C" w14:textId="77777777" w:rsidTr="00E56E00">
        <w:trPr>
          <w:jc w:val="center"/>
        </w:trPr>
        <w:tc>
          <w:tcPr>
            <w:tcW w:w="6385" w:type="dxa"/>
            <w:gridSpan w:val="8"/>
          </w:tcPr>
          <w:p w14:paraId="35292DB5"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0EEEE037" w14:textId="77777777" w:rsidTr="00E56E00">
        <w:trPr>
          <w:jc w:val="center"/>
        </w:trPr>
        <w:tc>
          <w:tcPr>
            <w:tcW w:w="1140" w:type="dxa"/>
          </w:tcPr>
          <w:p w14:paraId="1BED7CC2"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0D7E417" w14:textId="77777777" w:rsidR="00E617C8" w:rsidRPr="0051318C" w:rsidRDefault="00E617C8" w:rsidP="00D54806">
            <w:pPr>
              <w:jc w:val="center"/>
              <w:rPr>
                <w:b/>
                <w:sz w:val="22"/>
                <w:szCs w:val="22"/>
              </w:rPr>
            </w:pPr>
            <w:r w:rsidRPr="0051318C">
              <w:rPr>
                <w:b/>
                <w:sz w:val="22"/>
                <w:szCs w:val="22"/>
              </w:rPr>
              <w:t>R</w:t>
            </w:r>
          </w:p>
        </w:tc>
        <w:tc>
          <w:tcPr>
            <w:tcW w:w="708" w:type="dxa"/>
          </w:tcPr>
          <w:p w14:paraId="7555F003" w14:textId="77777777" w:rsidR="00E617C8" w:rsidRPr="0051318C" w:rsidRDefault="00E617C8" w:rsidP="00D54806">
            <w:pPr>
              <w:jc w:val="center"/>
              <w:rPr>
                <w:b/>
                <w:sz w:val="22"/>
                <w:szCs w:val="22"/>
              </w:rPr>
            </w:pPr>
            <w:r w:rsidRPr="0051318C">
              <w:rPr>
                <w:b/>
                <w:sz w:val="22"/>
                <w:szCs w:val="22"/>
              </w:rPr>
              <w:t>U</w:t>
            </w:r>
          </w:p>
        </w:tc>
        <w:tc>
          <w:tcPr>
            <w:tcW w:w="709" w:type="dxa"/>
          </w:tcPr>
          <w:p w14:paraId="7CE5A2FD" w14:textId="77777777" w:rsidR="00E617C8" w:rsidRPr="0051318C" w:rsidRDefault="00E617C8" w:rsidP="00D54806">
            <w:pPr>
              <w:jc w:val="center"/>
              <w:rPr>
                <w:b/>
                <w:sz w:val="22"/>
                <w:szCs w:val="22"/>
              </w:rPr>
            </w:pPr>
            <w:r w:rsidRPr="0051318C">
              <w:rPr>
                <w:b/>
                <w:sz w:val="22"/>
                <w:szCs w:val="22"/>
              </w:rPr>
              <w:t>A</w:t>
            </w:r>
          </w:p>
        </w:tc>
        <w:tc>
          <w:tcPr>
            <w:tcW w:w="709" w:type="dxa"/>
          </w:tcPr>
          <w:p w14:paraId="10AAD20D" w14:textId="77777777" w:rsidR="00E617C8" w:rsidRPr="0051318C" w:rsidRDefault="00E617C8" w:rsidP="00D54806">
            <w:pPr>
              <w:jc w:val="center"/>
              <w:rPr>
                <w:b/>
                <w:sz w:val="22"/>
                <w:szCs w:val="22"/>
              </w:rPr>
            </w:pPr>
            <w:r w:rsidRPr="0051318C">
              <w:rPr>
                <w:b/>
                <w:sz w:val="22"/>
                <w:szCs w:val="22"/>
              </w:rPr>
              <w:t>An</w:t>
            </w:r>
          </w:p>
        </w:tc>
        <w:tc>
          <w:tcPr>
            <w:tcW w:w="709" w:type="dxa"/>
          </w:tcPr>
          <w:p w14:paraId="0449063B" w14:textId="77777777" w:rsidR="00E617C8" w:rsidRPr="0051318C" w:rsidRDefault="00E617C8" w:rsidP="00D54806">
            <w:pPr>
              <w:jc w:val="center"/>
              <w:rPr>
                <w:b/>
                <w:sz w:val="22"/>
                <w:szCs w:val="22"/>
              </w:rPr>
            </w:pPr>
            <w:r w:rsidRPr="0051318C">
              <w:rPr>
                <w:b/>
                <w:sz w:val="22"/>
                <w:szCs w:val="22"/>
              </w:rPr>
              <w:t>E</w:t>
            </w:r>
          </w:p>
        </w:tc>
        <w:tc>
          <w:tcPr>
            <w:tcW w:w="708" w:type="dxa"/>
          </w:tcPr>
          <w:p w14:paraId="0080C02E" w14:textId="77777777" w:rsidR="00E617C8" w:rsidRPr="0051318C" w:rsidRDefault="00E617C8" w:rsidP="00D54806">
            <w:pPr>
              <w:jc w:val="center"/>
              <w:rPr>
                <w:b/>
                <w:sz w:val="22"/>
                <w:szCs w:val="22"/>
              </w:rPr>
            </w:pPr>
            <w:r w:rsidRPr="0051318C">
              <w:rPr>
                <w:b/>
                <w:sz w:val="22"/>
                <w:szCs w:val="22"/>
              </w:rPr>
              <w:t>C</w:t>
            </w:r>
          </w:p>
        </w:tc>
        <w:tc>
          <w:tcPr>
            <w:tcW w:w="993" w:type="dxa"/>
          </w:tcPr>
          <w:p w14:paraId="665967C5" w14:textId="77777777" w:rsidR="00E617C8" w:rsidRPr="0051318C" w:rsidRDefault="00E617C8" w:rsidP="00D54806">
            <w:pPr>
              <w:jc w:val="center"/>
              <w:rPr>
                <w:b/>
                <w:sz w:val="22"/>
                <w:szCs w:val="22"/>
              </w:rPr>
            </w:pPr>
            <w:r w:rsidRPr="0051318C">
              <w:rPr>
                <w:b/>
                <w:sz w:val="22"/>
                <w:szCs w:val="22"/>
              </w:rPr>
              <w:t>Total</w:t>
            </w:r>
          </w:p>
        </w:tc>
      </w:tr>
      <w:tr w:rsidR="00E617C8" w:rsidRPr="0051318C" w14:paraId="36D06F06" w14:textId="77777777" w:rsidTr="009B7699">
        <w:trPr>
          <w:jc w:val="center"/>
        </w:trPr>
        <w:tc>
          <w:tcPr>
            <w:tcW w:w="1140" w:type="dxa"/>
          </w:tcPr>
          <w:p w14:paraId="7D1C4F48" w14:textId="77777777" w:rsidR="00E617C8" w:rsidRPr="00302FF6" w:rsidRDefault="00E617C8" w:rsidP="00D54806">
            <w:pPr>
              <w:jc w:val="center"/>
              <w:rPr>
                <w:b/>
                <w:bCs/>
                <w:sz w:val="22"/>
                <w:szCs w:val="22"/>
              </w:rPr>
            </w:pPr>
            <w:r w:rsidRPr="00302FF6">
              <w:rPr>
                <w:b/>
                <w:bCs/>
                <w:sz w:val="22"/>
                <w:szCs w:val="22"/>
              </w:rPr>
              <w:t>CO1</w:t>
            </w:r>
          </w:p>
        </w:tc>
        <w:tc>
          <w:tcPr>
            <w:tcW w:w="709" w:type="dxa"/>
          </w:tcPr>
          <w:p w14:paraId="421A6AED" w14:textId="77777777" w:rsidR="00E617C8" w:rsidRPr="0051318C" w:rsidRDefault="00E617C8" w:rsidP="009B7699">
            <w:pPr>
              <w:jc w:val="center"/>
              <w:rPr>
                <w:sz w:val="22"/>
                <w:szCs w:val="22"/>
              </w:rPr>
            </w:pPr>
            <w:r>
              <w:rPr>
                <w:sz w:val="22"/>
                <w:szCs w:val="22"/>
              </w:rPr>
              <w:t>4</w:t>
            </w:r>
          </w:p>
        </w:tc>
        <w:tc>
          <w:tcPr>
            <w:tcW w:w="708" w:type="dxa"/>
          </w:tcPr>
          <w:p w14:paraId="0A84E3FD" w14:textId="77777777" w:rsidR="00E617C8" w:rsidRPr="0051318C" w:rsidRDefault="00E617C8" w:rsidP="009B7699">
            <w:pPr>
              <w:jc w:val="center"/>
              <w:rPr>
                <w:sz w:val="22"/>
                <w:szCs w:val="22"/>
              </w:rPr>
            </w:pPr>
            <w:r>
              <w:rPr>
                <w:sz w:val="22"/>
                <w:szCs w:val="22"/>
              </w:rPr>
              <w:t>12</w:t>
            </w:r>
          </w:p>
        </w:tc>
        <w:tc>
          <w:tcPr>
            <w:tcW w:w="709" w:type="dxa"/>
          </w:tcPr>
          <w:p w14:paraId="272B04E1" w14:textId="77777777" w:rsidR="00E617C8" w:rsidRPr="0051318C" w:rsidRDefault="00E617C8" w:rsidP="009B7699">
            <w:pPr>
              <w:jc w:val="center"/>
              <w:rPr>
                <w:sz w:val="22"/>
                <w:szCs w:val="22"/>
              </w:rPr>
            </w:pPr>
            <w:r>
              <w:rPr>
                <w:sz w:val="22"/>
                <w:szCs w:val="22"/>
              </w:rPr>
              <w:t>-</w:t>
            </w:r>
          </w:p>
        </w:tc>
        <w:tc>
          <w:tcPr>
            <w:tcW w:w="709" w:type="dxa"/>
          </w:tcPr>
          <w:p w14:paraId="3866E668" w14:textId="77777777" w:rsidR="00E617C8" w:rsidRPr="0051318C" w:rsidRDefault="00E617C8" w:rsidP="009B7699">
            <w:pPr>
              <w:jc w:val="center"/>
              <w:rPr>
                <w:sz w:val="22"/>
                <w:szCs w:val="22"/>
              </w:rPr>
            </w:pPr>
            <w:r>
              <w:rPr>
                <w:sz w:val="22"/>
                <w:szCs w:val="22"/>
              </w:rPr>
              <w:t>8</w:t>
            </w:r>
          </w:p>
        </w:tc>
        <w:tc>
          <w:tcPr>
            <w:tcW w:w="709" w:type="dxa"/>
          </w:tcPr>
          <w:p w14:paraId="5EA2063C" w14:textId="77777777" w:rsidR="00E617C8" w:rsidRPr="0051318C" w:rsidRDefault="00E617C8" w:rsidP="009B7699">
            <w:pPr>
              <w:jc w:val="center"/>
              <w:rPr>
                <w:sz w:val="22"/>
                <w:szCs w:val="22"/>
              </w:rPr>
            </w:pPr>
            <w:r>
              <w:rPr>
                <w:sz w:val="22"/>
                <w:szCs w:val="22"/>
              </w:rPr>
              <w:t>-</w:t>
            </w:r>
          </w:p>
        </w:tc>
        <w:tc>
          <w:tcPr>
            <w:tcW w:w="708" w:type="dxa"/>
          </w:tcPr>
          <w:p w14:paraId="08D61F91" w14:textId="77777777" w:rsidR="00E617C8" w:rsidRPr="0051318C" w:rsidRDefault="00E617C8" w:rsidP="009B7699">
            <w:pPr>
              <w:jc w:val="center"/>
              <w:rPr>
                <w:sz w:val="22"/>
                <w:szCs w:val="22"/>
              </w:rPr>
            </w:pPr>
            <w:r>
              <w:rPr>
                <w:sz w:val="22"/>
                <w:szCs w:val="22"/>
              </w:rPr>
              <w:t>-</w:t>
            </w:r>
          </w:p>
        </w:tc>
        <w:tc>
          <w:tcPr>
            <w:tcW w:w="993" w:type="dxa"/>
          </w:tcPr>
          <w:p w14:paraId="1985A325" w14:textId="77777777" w:rsidR="00E617C8" w:rsidRPr="0051318C" w:rsidRDefault="00E617C8" w:rsidP="009B7699">
            <w:pPr>
              <w:jc w:val="center"/>
              <w:rPr>
                <w:sz w:val="22"/>
                <w:szCs w:val="22"/>
              </w:rPr>
            </w:pPr>
            <w:r>
              <w:rPr>
                <w:sz w:val="22"/>
                <w:szCs w:val="22"/>
              </w:rPr>
              <w:t>24</w:t>
            </w:r>
          </w:p>
        </w:tc>
      </w:tr>
      <w:tr w:rsidR="00E617C8" w:rsidRPr="0051318C" w14:paraId="00E888A0" w14:textId="77777777" w:rsidTr="009B7699">
        <w:trPr>
          <w:jc w:val="center"/>
        </w:trPr>
        <w:tc>
          <w:tcPr>
            <w:tcW w:w="1140" w:type="dxa"/>
          </w:tcPr>
          <w:p w14:paraId="754015F0" w14:textId="77777777" w:rsidR="00E617C8" w:rsidRPr="00302FF6" w:rsidRDefault="00E617C8" w:rsidP="00D54806">
            <w:pPr>
              <w:jc w:val="center"/>
              <w:rPr>
                <w:b/>
                <w:bCs/>
                <w:sz w:val="22"/>
                <w:szCs w:val="22"/>
              </w:rPr>
            </w:pPr>
            <w:r w:rsidRPr="00302FF6">
              <w:rPr>
                <w:b/>
                <w:bCs/>
                <w:sz w:val="22"/>
                <w:szCs w:val="22"/>
              </w:rPr>
              <w:t>CO2</w:t>
            </w:r>
          </w:p>
        </w:tc>
        <w:tc>
          <w:tcPr>
            <w:tcW w:w="709" w:type="dxa"/>
          </w:tcPr>
          <w:p w14:paraId="36969372" w14:textId="77777777" w:rsidR="00E617C8" w:rsidRPr="0051318C" w:rsidRDefault="00E617C8" w:rsidP="009B7699">
            <w:pPr>
              <w:jc w:val="center"/>
              <w:rPr>
                <w:sz w:val="22"/>
                <w:szCs w:val="22"/>
              </w:rPr>
            </w:pPr>
            <w:r>
              <w:rPr>
                <w:sz w:val="22"/>
                <w:szCs w:val="22"/>
              </w:rPr>
              <w:t>2</w:t>
            </w:r>
          </w:p>
        </w:tc>
        <w:tc>
          <w:tcPr>
            <w:tcW w:w="708" w:type="dxa"/>
          </w:tcPr>
          <w:p w14:paraId="49A34E9C" w14:textId="77777777" w:rsidR="00E617C8" w:rsidRPr="0051318C" w:rsidRDefault="00E617C8" w:rsidP="009B7699">
            <w:pPr>
              <w:jc w:val="center"/>
              <w:rPr>
                <w:sz w:val="22"/>
                <w:szCs w:val="22"/>
              </w:rPr>
            </w:pPr>
            <w:r>
              <w:rPr>
                <w:sz w:val="22"/>
                <w:szCs w:val="22"/>
              </w:rPr>
              <w:t>4</w:t>
            </w:r>
          </w:p>
        </w:tc>
        <w:tc>
          <w:tcPr>
            <w:tcW w:w="709" w:type="dxa"/>
          </w:tcPr>
          <w:p w14:paraId="190B9A7B" w14:textId="77777777" w:rsidR="00E617C8" w:rsidRPr="0051318C" w:rsidRDefault="00E617C8" w:rsidP="009B7699">
            <w:pPr>
              <w:jc w:val="center"/>
              <w:rPr>
                <w:sz w:val="22"/>
                <w:szCs w:val="22"/>
              </w:rPr>
            </w:pPr>
            <w:r>
              <w:rPr>
                <w:sz w:val="22"/>
                <w:szCs w:val="22"/>
              </w:rPr>
              <w:t>3</w:t>
            </w:r>
          </w:p>
        </w:tc>
        <w:tc>
          <w:tcPr>
            <w:tcW w:w="709" w:type="dxa"/>
          </w:tcPr>
          <w:p w14:paraId="6D32120F" w14:textId="77777777" w:rsidR="00E617C8" w:rsidRPr="0051318C" w:rsidRDefault="00E617C8" w:rsidP="009B7699">
            <w:pPr>
              <w:jc w:val="center"/>
              <w:rPr>
                <w:sz w:val="22"/>
                <w:szCs w:val="22"/>
              </w:rPr>
            </w:pPr>
            <w:r>
              <w:rPr>
                <w:sz w:val="22"/>
                <w:szCs w:val="22"/>
              </w:rPr>
              <w:t>-</w:t>
            </w:r>
          </w:p>
        </w:tc>
        <w:tc>
          <w:tcPr>
            <w:tcW w:w="709" w:type="dxa"/>
          </w:tcPr>
          <w:p w14:paraId="34EBBE30" w14:textId="77777777" w:rsidR="00E617C8" w:rsidRPr="0051318C" w:rsidRDefault="00E617C8" w:rsidP="009B7699">
            <w:pPr>
              <w:jc w:val="center"/>
              <w:rPr>
                <w:sz w:val="22"/>
                <w:szCs w:val="22"/>
              </w:rPr>
            </w:pPr>
            <w:r>
              <w:rPr>
                <w:sz w:val="22"/>
                <w:szCs w:val="22"/>
              </w:rPr>
              <w:t>-</w:t>
            </w:r>
          </w:p>
        </w:tc>
        <w:tc>
          <w:tcPr>
            <w:tcW w:w="708" w:type="dxa"/>
          </w:tcPr>
          <w:p w14:paraId="52EC1147" w14:textId="77777777" w:rsidR="00E617C8" w:rsidRPr="0051318C" w:rsidRDefault="00E617C8" w:rsidP="009B7699">
            <w:pPr>
              <w:jc w:val="center"/>
              <w:rPr>
                <w:sz w:val="22"/>
                <w:szCs w:val="22"/>
              </w:rPr>
            </w:pPr>
            <w:r>
              <w:rPr>
                <w:sz w:val="22"/>
                <w:szCs w:val="22"/>
              </w:rPr>
              <w:t>-</w:t>
            </w:r>
          </w:p>
        </w:tc>
        <w:tc>
          <w:tcPr>
            <w:tcW w:w="993" w:type="dxa"/>
          </w:tcPr>
          <w:p w14:paraId="455FA277" w14:textId="77777777" w:rsidR="00E617C8" w:rsidRPr="0051318C" w:rsidRDefault="00E617C8" w:rsidP="009B7699">
            <w:pPr>
              <w:jc w:val="center"/>
              <w:rPr>
                <w:sz w:val="22"/>
                <w:szCs w:val="22"/>
              </w:rPr>
            </w:pPr>
            <w:r>
              <w:rPr>
                <w:sz w:val="22"/>
                <w:szCs w:val="22"/>
              </w:rPr>
              <w:t>9</w:t>
            </w:r>
          </w:p>
        </w:tc>
      </w:tr>
      <w:tr w:rsidR="00E617C8" w:rsidRPr="0051318C" w14:paraId="12BB7F8E" w14:textId="77777777" w:rsidTr="009B7699">
        <w:trPr>
          <w:jc w:val="center"/>
        </w:trPr>
        <w:tc>
          <w:tcPr>
            <w:tcW w:w="1140" w:type="dxa"/>
          </w:tcPr>
          <w:p w14:paraId="73CE09FC" w14:textId="77777777" w:rsidR="00E617C8" w:rsidRPr="00302FF6" w:rsidRDefault="00E617C8" w:rsidP="00D54806">
            <w:pPr>
              <w:jc w:val="center"/>
              <w:rPr>
                <w:b/>
                <w:bCs/>
                <w:sz w:val="22"/>
                <w:szCs w:val="22"/>
              </w:rPr>
            </w:pPr>
            <w:r w:rsidRPr="00302FF6">
              <w:rPr>
                <w:b/>
                <w:bCs/>
                <w:sz w:val="22"/>
                <w:szCs w:val="22"/>
              </w:rPr>
              <w:t>CO3</w:t>
            </w:r>
          </w:p>
        </w:tc>
        <w:tc>
          <w:tcPr>
            <w:tcW w:w="709" w:type="dxa"/>
          </w:tcPr>
          <w:p w14:paraId="4261FAAA" w14:textId="77777777" w:rsidR="00E617C8" w:rsidRPr="0051318C" w:rsidRDefault="00E617C8" w:rsidP="009B7699">
            <w:pPr>
              <w:jc w:val="center"/>
              <w:rPr>
                <w:sz w:val="22"/>
                <w:szCs w:val="22"/>
              </w:rPr>
            </w:pPr>
            <w:r>
              <w:rPr>
                <w:sz w:val="22"/>
                <w:szCs w:val="22"/>
              </w:rPr>
              <w:t>2</w:t>
            </w:r>
          </w:p>
        </w:tc>
        <w:tc>
          <w:tcPr>
            <w:tcW w:w="708" w:type="dxa"/>
          </w:tcPr>
          <w:p w14:paraId="43DA2359" w14:textId="77777777" w:rsidR="00E617C8" w:rsidRPr="0051318C" w:rsidRDefault="00E617C8" w:rsidP="009B7699">
            <w:pPr>
              <w:jc w:val="center"/>
              <w:rPr>
                <w:sz w:val="22"/>
                <w:szCs w:val="22"/>
              </w:rPr>
            </w:pPr>
            <w:r>
              <w:rPr>
                <w:sz w:val="22"/>
                <w:szCs w:val="22"/>
              </w:rPr>
              <w:t>1</w:t>
            </w:r>
          </w:p>
        </w:tc>
        <w:tc>
          <w:tcPr>
            <w:tcW w:w="709" w:type="dxa"/>
          </w:tcPr>
          <w:p w14:paraId="228AF423" w14:textId="77777777" w:rsidR="00E617C8" w:rsidRPr="0051318C" w:rsidRDefault="00E617C8" w:rsidP="009B7699">
            <w:pPr>
              <w:jc w:val="center"/>
              <w:rPr>
                <w:sz w:val="22"/>
                <w:szCs w:val="22"/>
              </w:rPr>
            </w:pPr>
            <w:r>
              <w:rPr>
                <w:sz w:val="22"/>
                <w:szCs w:val="22"/>
              </w:rPr>
              <w:t>11</w:t>
            </w:r>
          </w:p>
        </w:tc>
        <w:tc>
          <w:tcPr>
            <w:tcW w:w="709" w:type="dxa"/>
          </w:tcPr>
          <w:p w14:paraId="47C49E48" w14:textId="77777777" w:rsidR="00E617C8" w:rsidRPr="0051318C" w:rsidRDefault="00E617C8" w:rsidP="009B7699">
            <w:pPr>
              <w:jc w:val="center"/>
              <w:rPr>
                <w:sz w:val="22"/>
                <w:szCs w:val="22"/>
              </w:rPr>
            </w:pPr>
            <w:r>
              <w:rPr>
                <w:sz w:val="22"/>
                <w:szCs w:val="22"/>
              </w:rPr>
              <w:t>16</w:t>
            </w:r>
          </w:p>
        </w:tc>
        <w:tc>
          <w:tcPr>
            <w:tcW w:w="709" w:type="dxa"/>
          </w:tcPr>
          <w:p w14:paraId="5CF91981" w14:textId="77777777" w:rsidR="00E617C8" w:rsidRPr="0051318C" w:rsidRDefault="00E617C8" w:rsidP="009B7699">
            <w:pPr>
              <w:jc w:val="center"/>
              <w:rPr>
                <w:sz w:val="22"/>
                <w:szCs w:val="22"/>
              </w:rPr>
            </w:pPr>
            <w:r>
              <w:rPr>
                <w:sz w:val="22"/>
                <w:szCs w:val="22"/>
              </w:rPr>
              <w:t>-</w:t>
            </w:r>
          </w:p>
        </w:tc>
        <w:tc>
          <w:tcPr>
            <w:tcW w:w="708" w:type="dxa"/>
          </w:tcPr>
          <w:p w14:paraId="5B545289" w14:textId="77777777" w:rsidR="00E617C8" w:rsidRPr="0051318C" w:rsidRDefault="00E617C8" w:rsidP="009B7699">
            <w:pPr>
              <w:jc w:val="center"/>
              <w:rPr>
                <w:sz w:val="22"/>
                <w:szCs w:val="22"/>
              </w:rPr>
            </w:pPr>
            <w:r>
              <w:rPr>
                <w:sz w:val="22"/>
                <w:szCs w:val="22"/>
              </w:rPr>
              <w:t>-</w:t>
            </w:r>
          </w:p>
        </w:tc>
        <w:tc>
          <w:tcPr>
            <w:tcW w:w="993" w:type="dxa"/>
          </w:tcPr>
          <w:p w14:paraId="4CEF4875" w14:textId="77777777" w:rsidR="00E617C8" w:rsidRPr="0051318C" w:rsidRDefault="00E617C8" w:rsidP="009B7699">
            <w:pPr>
              <w:jc w:val="center"/>
              <w:rPr>
                <w:sz w:val="22"/>
                <w:szCs w:val="22"/>
              </w:rPr>
            </w:pPr>
            <w:r>
              <w:rPr>
                <w:sz w:val="22"/>
                <w:szCs w:val="22"/>
              </w:rPr>
              <w:t>30</w:t>
            </w:r>
          </w:p>
        </w:tc>
      </w:tr>
      <w:tr w:rsidR="00E617C8" w:rsidRPr="0051318C" w14:paraId="4DFA1D2F" w14:textId="77777777" w:rsidTr="009B7699">
        <w:trPr>
          <w:jc w:val="center"/>
        </w:trPr>
        <w:tc>
          <w:tcPr>
            <w:tcW w:w="1140" w:type="dxa"/>
          </w:tcPr>
          <w:p w14:paraId="3E193644" w14:textId="77777777" w:rsidR="00E617C8" w:rsidRPr="00302FF6" w:rsidRDefault="00E617C8" w:rsidP="00D54806">
            <w:pPr>
              <w:jc w:val="center"/>
              <w:rPr>
                <w:b/>
                <w:bCs/>
                <w:sz w:val="22"/>
                <w:szCs w:val="22"/>
              </w:rPr>
            </w:pPr>
            <w:r w:rsidRPr="00302FF6">
              <w:rPr>
                <w:b/>
                <w:bCs/>
                <w:sz w:val="22"/>
                <w:szCs w:val="22"/>
              </w:rPr>
              <w:t>CO4</w:t>
            </w:r>
          </w:p>
        </w:tc>
        <w:tc>
          <w:tcPr>
            <w:tcW w:w="709" w:type="dxa"/>
          </w:tcPr>
          <w:p w14:paraId="684393B6" w14:textId="77777777" w:rsidR="00E617C8" w:rsidRPr="0051318C" w:rsidRDefault="00E617C8" w:rsidP="009B7699">
            <w:pPr>
              <w:jc w:val="center"/>
              <w:rPr>
                <w:sz w:val="22"/>
                <w:szCs w:val="22"/>
              </w:rPr>
            </w:pPr>
            <w:r>
              <w:rPr>
                <w:sz w:val="22"/>
                <w:szCs w:val="22"/>
              </w:rPr>
              <w:t>7</w:t>
            </w:r>
          </w:p>
        </w:tc>
        <w:tc>
          <w:tcPr>
            <w:tcW w:w="708" w:type="dxa"/>
          </w:tcPr>
          <w:p w14:paraId="03869220" w14:textId="77777777" w:rsidR="00E617C8" w:rsidRPr="0051318C" w:rsidRDefault="00E617C8" w:rsidP="009B7699">
            <w:pPr>
              <w:jc w:val="center"/>
              <w:rPr>
                <w:sz w:val="22"/>
                <w:szCs w:val="22"/>
              </w:rPr>
            </w:pPr>
            <w:r>
              <w:rPr>
                <w:sz w:val="22"/>
                <w:szCs w:val="22"/>
              </w:rPr>
              <w:t>1</w:t>
            </w:r>
          </w:p>
        </w:tc>
        <w:tc>
          <w:tcPr>
            <w:tcW w:w="709" w:type="dxa"/>
          </w:tcPr>
          <w:p w14:paraId="5CA08368" w14:textId="77777777" w:rsidR="00E617C8" w:rsidRPr="0051318C" w:rsidRDefault="00E617C8" w:rsidP="009B7699">
            <w:pPr>
              <w:jc w:val="center"/>
              <w:rPr>
                <w:sz w:val="22"/>
                <w:szCs w:val="22"/>
              </w:rPr>
            </w:pPr>
            <w:r>
              <w:rPr>
                <w:sz w:val="22"/>
                <w:szCs w:val="22"/>
              </w:rPr>
              <w:t>7</w:t>
            </w:r>
          </w:p>
        </w:tc>
        <w:tc>
          <w:tcPr>
            <w:tcW w:w="709" w:type="dxa"/>
          </w:tcPr>
          <w:p w14:paraId="14DE05F3" w14:textId="77777777" w:rsidR="00E617C8" w:rsidRPr="0051318C" w:rsidRDefault="00E617C8" w:rsidP="009B7699">
            <w:pPr>
              <w:jc w:val="center"/>
              <w:rPr>
                <w:sz w:val="22"/>
                <w:szCs w:val="22"/>
              </w:rPr>
            </w:pPr>
            <w:r>
              <w:rPr>
                <w:sz w:val="22"/>
                <w:szCs w:val="22"/>
              </w:rPr>
              <w:t>5</w:t>
            </w:r>
          </w:p>
        </w:tc>
        <w:tc>
          <w:tcPr>
            <w:tcW w:w="709" w:type="dxa"/>
          </w:tcPr>
          <w:p w14:paraId="2496F499" w14:textId="77777777" w:rsidR="00E617C8" w:rsidRPr="0051318C" w:rsidRDefault="00E617C8" w:rsidP="009B7699">
            <w:pPr>
              <w:jc w:val="center"/>
              <w:rPr>
                <w:sz w:val="22"/>
                <w:szCs w:val="22"/>
              </w:rPr>
            </w:pPr>
            <w:r>
              <w:rPr>
                <w:sz w:val="22"/>
                <w:szCs w:val="22"/>
              </w:rPr>
              <w:t>-</w:t>
            </w:r>
          </w:p>
        </w:tc>
        <w:tc>
          <w:tcPr>
            <w:tcW w:w="708" w:type="dxa"/>
          </w:tcPr>
          <w:p w14:paraId="4E3269B2" w14:textId="77777777" w:rsidR="00E617C8" w:rsidRPr="0051318C" w:rsidRDefault="00E617C8" w:rsidP="009B7699">
            <w:pPr>
              <w:jc w:val="center"/>
              <w:rPr>
                <w:sz w:val="22"/>
                <w:szCs w:val="22"/>
              </w:rPr>
            </w:pPr>
            <w:r>
              <w:rPr>
                <w:sz w:val="22"/>
                <w:szCs w:val="22"/>
              </w:rPr>
              <w:t>-</w:t>
            </w:r>
          </w:p>
        </w:tc>
        <w:tc>
          <w:tcPr>
            <w:tcW w:w="993" w:type="dxa"/>
          </w:tcPr>
          <w:p w14:paraId="7F0DC2E1" w14:textId="77777777" w:rsidR="00E617C8" w:rsidRPr="0051318C" w:rsidRDefault="00E617C8" w:rsidP="009B7699">
            <w:pPr>
              <w:jc w:val="center"/>
              <w:rPr>
                <w:sz w:val="22"/>
                <w:szCs w:val="22"/>
              </w:rPr>
            </w:pPr>
            <w:r>
              <w:rPr>
                <w:sz w:val="22"/>
                <w:szCs w:val="22"/>
              </w:rPr>
              <w:t>20</w:t>
            </w:r>
          </w:p>
        </w:tc>
      </w:tr>
      <w:tr w:rsidR="00E617C8" w:rsidRPr="0051318C" w14:paraId="3E569E2A" w14:textId="77777777" w:rsidTr="009B7699">
        <w:trPr>
          <w:jc w:val="center"/>
        </w:trPr>
        <w:tc>
          <w:tcPr>
            <w:tcW w:w="1140" w:type="dxa"/>
          </w:tcPr>
          <w:p w14:paraId="0F3E8033" w14:textId="77777777" w:rsidR="00E617C8" w:rsidRPr="00302FF6" w:rsidRDefault="00E617C8" w:rsidP="00D54806">
            <w:pPr>
              <w:jc w:val="center"/>
              <w:rPr>
                <w:b/>
                <w:bCs/>
                <w:sz w:val="22"/>
                <w:szCs w:val="22"/>
              </w:rPr>
            </w:pPr>
            <w:r w:rsidRPr="00302FF6">
              <w:rPr>
                <w:b/>
                <w:bCs/>
                <w:sz w:val="22"/>
                <w:szCs w:val="22"/>
              </w:rPr>
              <w:t>CO5</w:t>
            </w:r>
          </w:p>
        </w:tc>
        <w:tc>
          <w:tcPr>
            <w:tcW w:w="709" w:type="dxa"/>
          </w:tcPr>
          <w:p w14:paraId="6BC8DC1F" w14:textId="77777777" w:rsidR="00E617C8" w:rsidRPr="0051318C" w:rsidRDefault="00E617C8" w:rsidP="009B7699">
            <w:pPr>
              <w:jc w:val="center"/>
              <w:rPr>
                <w:sz w:val="22"/>
                <w:szCs w:val="22"/>
              </w:rPr>
            </w:pPr>
            <w:r>
              <w:rPr>
                <w:sz w:val="22"/>
                <w:szCs w:val="22"/>
              </w:rPr>
              <w:t>4</w:t>
            </w:r>
          </w:p>
        </w:tc>
        <w:tc>
          <w:tcPr>
            <w:tcW w:w="708" w:type="dxa"/>
          </w:tcPr>
          <w:p w14:paraId="13B188ED" w14:textId="77777777" w:rsidR="00E617C8" w:rsidRPr="0051318C" w:rsidRDefault="00E617C8" w:rsidP="009B7699">
            <w:pPr>
              <w:jc w:val="center"/>
              <w:rPr>
                <w:sz w:val="22"/>
                <w:szCs w:val="22"/>
              </w:rPr>
            </w:pPr>
            <w:r>
              <w:rPr>
                <w:sz w:val="22"/>
                <w:szCs w:val="22"/>
              </w:rPr>
              <w:t>16</w:t>
            </w:r>
          </w:p>
        </w:tc>
        <w:tc>
          <w:tcPr>
            <w:tcW w:w="709" w:type="dxa"/>
          </w:tcPr>
          <w:p w14:paraId="1CDEA2B9" w14:textId="77777777" w:rsidR="00E617C8" w:rsidRPr="0051318C" w:rsidRDefault="00E617C8" w:rsidP="009B7699">
            <w:pPr>
              <w:jc w:val="center"/>
              <w:rPr>
                <w:sz w:val="22"/>
                <w:szCs w:val="22"/>
              </w:rPr>
            </w:pPr>
            <w:r>
              <w:rPr>
                <w:sz w:val="22"/>
                <w:szCs w:val="22"/>
              </w:rPr>
              <w:t>8</w:t>
            </w:r>
          </w:p>
        </w:tc>
        <w:tc>
          <w:tcPr>
            <w:tcW w:w="709" w:type="dxa"/>
          </w:tcPr>
          <w:p w14:paraId="241556A5" w14:textId="77777777" w:rsidR="00E617C8" w:rsidRPr="0051318C" w:rsidRDefault="00E617C8" w:rsidP="009B7699">
            <w:pPr>
              <w:jc w:val="center"/>
              <w:rPr>
                <w:sz w:val="22"/>
                <w:szCs w:val="22"/>
              </w:rPr>
            </w:pPr>
            <w:r>
              <w:rPr>
                <w:sz w:val="22"/>
                <w:szCs w:val="22"/>
              </w:rPr>
              <w:t>-</w:t>
            </w:r>
          </w:p>
        </w:tc>
        <w:tc>
          <w:tcPr>
            <w:tcW w:w="709" w:type="dxa"/>
          </w:tcPr>
          <w:p w14:paraId="61A9BDB3" w14:textId="77777777" w:rsidR="00E617C8" w:rsidRPr="0051318C" w:rsidRDefault="00E617C8" w:rsidP="009B7699">
            <w:pPr>
              <w:jc w:val="center"/>
              <w:rPr>
                <w:sz w:val="22"/>
                <w:szCs w:val="22"/>
              </w:rPr>
            </w:pPr>
            <w:r>
              <w:rPr>
                <w:sz w:val="22"/>
                <w:szCs w:val="22"/>
              </w:rPr>
              <w:t>-</w:t>
            </w:r>
          </w:p>
        </w:tc>
        <w:tc>
          <w:tcPr>
            <w:tcW w:w="708" w:type="dxa"/>
          </w:tcPr>
          <w:p w14:paraId="47DF59FD" w14:textId="77777777" w:rsidR="00E617C8" w:rsidRPr="0051318C" w:rsidRDefault="00E617C8" w:rsidP="009B7699">
            <w:pPr>
              <w:jc w:val="center"/>
              <w:rPr>
                <w:sz w:val="22"/>
                <w:szCs w:val="22"/>
              </w:rPr>
            </w:pPr>
            <w:r>
              <w:rPr>
                <w:sz w:val="22"/>
                <w:szCs w:val="22"/>
              </w:rPr>
              <w:t>-</w:t>
            </w:r>
          </w:p>
        </w:tc>
        <w:tc>
          <w:tcPr>
            <w:tcW w:w="993" w:type="dxa"/>
          </w:tcPr>
          <w:p w14:paraId="5E8C1035" w14:textId="77777777" w:rsidR="00E617C8" w:rsidRPr="0051318C" w:rsidRDefault="00E617C8" w:rsidP="009B7699">
            <w:pPr>
              <w:jc w:val="center"/>
              <w:rPr>
                <w:sz w:val="22"/>
                <w:szCs w:val="22"/>
              </w:rPr>
            </w:pPr>
            <w:r>
              <w:rPr>
                <w:sz w:val="22"/>
                <w:szCs w:val="22"/>
              </w:rPr>
              <w:t>28</w:t>
            </w:r>
          </w:p>
        </w:tc>
      </w:tr>
      <w:tr w:rsidR="00E617C8" w:rsidRPr="0051318C" w14:paraId="1CBA0EE4" w14:textId="77777777" w:rsidTr="009B7699">
        <w:trPr>
          <w:jc w:val="center"/>
        </w:trPr>
        <w:tc>
          <w:tcPr>
            <w:tcW w:w="1140" w:type="dxa"/>
          </w:tcPr>
          <w:p w14:paraId="1BFE9417" w14:textId="77777777" w:rsidR="00E617C8" w:rsidRPr="00302FF6" w:rsidRDefault="00E617C8" w:rsidP="00D54806">
            <w:pPr>
              <w:jc w:val="center"/>
              <w:rPr>
                <w:b/>
                <w:bCs/>
                <w:sz w:val="22"/>
                <w:szCs w:val="22"/>
              </w:rPr>
            </w:pPr>
            <w:r w:rsidRPr="00302FF6">
              <w:rPr>
                <w:b/>
                <w:bCs/>
                <w:sz w:val="22"/>
                <w:szCs w:val="22"/>
              </w:rPr>
              <w:t>CO6</w:t>
            </w:r>
          </w:p>
        </w:tc>
        <w:tc>
          <w:tcPr>
            <w:tcW w:w="709" w:type="dxa"/>
          </w:tcPr>
          <w:p w14:paraId="1084003D" w14:textId="77777777" w:rsidR="00E617C8" w:rsidRPr="0051318C" w:rsidRDefault="00E617C8" w:rsidP="009B7699">
            <w:pPr>
              <w:jc w:val="center"/>
              <w:rPr>
                <w:sz w:val="22"/>
                <w:szCs w:val="22"/>
              </w:rPr>
            </w:pPr>
            <w:r>
              <w:rPr>
                <w:sz w:val="22"/>
                <w:szCs w:val="22"/>
              </w:rPr>
              <w:t>-</w:t>
            </w:r>
          </w:p>
        </w:tc>
        <w:tc>
          <w:tcPr>
            <w:tcW w:w="708" w:type="dxa"/>
          </w:tcPr>
          <w:p w14:paraId="3309DB62" w14:textId="77777777" w:rsidR="00E617C8" w:rsidRPr="0051318C" w:rsidRDefault="00E617C8" w:rsidP="009B7699">
            <w:pPr>
              <w:jc w:val="center"/>
              <w:rPr>
                <w:sz w:val="22"/>
                <w:szCs w:val="22"/>
              </w:rPr>
            </w:pPr>
            <w:r>
              <w:rPr>
                <w:sz w:val="22"/>
                <w:szCs w:val="22"/>
              </w:rPr>
              <w:t>1</w:t>
            </w:r>
          </w:p>
        </w:tc>
        <w:tc>
          <w:tcPr>
            <w:tcW w:w="709" w:type="dxa"/>
          </w:tcPr>
          <w:p w14:paraId="1C32136C" w14:textId="77777777" w:rsidR="00E617C8" w:rsidRPr="0051318C" w:rsidRDefault="00E617C8" w:rsidP="009B7699">
            <w:pPr>
              <w:jc w:val="center"/>
              <w:rPr>
                <w:sz w:val="22"/>
                <w:szCs w:val="22"/>
              </w:rPr>
            </w:pPr>
            <w:r>
              <w:rPr>
                <w:sz w:val="22"/>
                <w:szCs w:val="22"/>
              </w:rPr>
              <w:t>12</w:t>
            </w:r>
          </w:p>
        </w:tc>
        <w:tc>
          <w:tcPr>
            <w:tcW w:w="709" w:type="dxa"/>
          </w:tcPr>
          <w:p w14:paraId="481FE163" w14:textId="77777777" w:rsidR="00E617C8" w:rsidRPr="0051318C" w:rsidRDefault="00E617C8" w:rsidP="009B7699">
            <w:pPr>
              <w:jc w:val="center"/>
              <w:rPr>
                <w:sz w:val="22"/>
                <w:szCs w:val="22"/>
              </w:rPr>
            </w:pPr>
            <w:r>
              <w:rPr>
                <w:sz w:val="22"/>
                <w:szCs w:val="22"/>
              </w:rPr>
              <w:t>-</w:t>
            </w:r>
          </w:p>
        </w:tc>
        <w:tc>
          <w:tcPr>
            <w:tcW w:w="709" w:type="dxa"/>
          </w:tcPr>
          <w:p w14:paraId="0A1673ED" w14:textId="77777777" w:rsidR="00E617C8" w:rsidRPr="0051318C" w:rsidRDefault="00E617C8" w:rsidP="009B7699">
            <w:pPr>
              <w:jc w:val="center"/>
              <w:rPr>
                <w:sz w:val="22"/>
                <w:szCs w:val="22"/>
              </w:rPr>
            </w:pPr>
            <w:r>
              <w:rPr>
                <w:sz w:val="22"/>
                <w:szCs w:val="22"/>
              </w:rPr>
              <w:t>-</w:t>
            </w:r>
          </w:p>
        </w:tc>
        <w:tc>
          <w:tcPr>
            <w:tcW w:w="708" w:type="dxa"/>
          </w:tcPr>
          <w:p w14:paraId="1A6A0039" w14:textId="77777777" w:rsidR="00E617C8" w:rsidRPr="0051318C" w:rsidRDefault="00E617C8" w:rsidP="009B7699">
            <w:pPr>
              <w:jc w:val="center"/>
              <w:rPr>
                <w:sz w:val="22"/>
                <w:szCs w:val="22"/>
              </w:rPr>
            </w:pPr>
            <w:r>
              <w:rPr>
                <w:sz w:val="22"/>
                <w:szCs w:val="22"/>
              </w:rPr>
              <w:t>-</w:t>
            </w:r>
          </w:p>
        </w:tc>
        <w:tc>
          <w:tcPr>
            <w:tcW w:w="993" w:type="dxa"/>
          </w:tcPr>
          <w:p w14:paraId="6F975C3A" w14:textId="77777777" w:rsidR="00E617C8" w:rsidRPr="0051318C" w:rsidRDefault="00E617C8" w:rsidP="009B7699">
            <w:pPr>
              <w:jc w:val="center"/>
              <w:rPr>
                <w:sz w:val="22"/>
                <w:szCs w:val="22"/>
              </w:rPr>
            </w:pPr>
            <w:r>
              <w:rPr>
                <w:sz w:val="22"/>
                <w:szCs w:val="22"/>
              </w:rPr>
              <w:t>13</w:t>
            </w:r>
          </w:p>
        </w:tc>
      </w:tr>
      <w:tr w:rsidR="00E617C8" w:rsidRPr="0051318C" w14:paraId="2A6AC0EE" w14:textId="77777777" w:rsidTr="00E56E00">
        <w:trPr>
          <w:jc w:val="center"/>
        </w:trPr>
        <w:tc>
          <w:tcPr>
            <w:tcW w:w="5392" w:type="dxa"/>
            <w:gridSpan w:val="7"/>
          </w:tcPr>
          <w:p w14:paraId="28D9F102" w14:textId="77777777" w:rsidR="00E617C8" w:rsidRPr="0051318C" w:rsidRDefault="00E617C8" w:rsidP="00D54806">
            <w:pPr>
              <w:rPr>
                <w:sz w:val="22"/>
                <w:szCs w:val="22"/>
              </w:rPr>
            </w:pPr>
          </w:p>
        </w:tc>
        <w:tc>
          <w:tcPr>
            <w:tcW w:w="993" w:type="dxa"/>
          </w:tcPr>
          <w:p w14:paraId="4BFFABB3" w14:textId="77777777" w:rsidR="00E617C8" w:rsidRPr="0051318C" w:rsidRDefault="00E617C8" w:rsidP="00D54806">
            <w:pPr>
              <w:jc w:val="center"/>
              <w:rPr>
                <w:b/>
                <w:sz w:val="22"/>
                <w:szCs w:val="22"/>
              </w:rPr>
            </w:pPr>
            <w:r w:rsidRPr="0051318C">
              <w:rPr>
                <w:b/>
                <w:sz w:val="22"/>
                <w:szCs w:val="22"/>
              </w:rPr>
              <w:t>124</w:t>
            </w:r>
          </w:p>
        </w:tc>
      </w:tr>
    </w:tbl>
    <w:p w14:paraId="5C782833" w14:textId="77777777" w:rsidR="00E617C8" w:rsidRDefault="00E617C8" w:rsidP="0051318C">
      <w:pPr>
        <w:tabs>
          <w:tab w:val="left" w:pos="7110"/>
        </w:tabs>
      </w:pPr>
      <w:r>
        <w:tab/>
      </w:r>
    </w:p>
    <w:p w14:paraId="08AB2025" w14:textId="77777777" w:rsidR="00E617C8" w:rsidRDefault="00E617C8" w:rsidP="002E336A"/>
    <w:p w14:paraId="2977497C" w14:textId="77777777" w:rsidR="00E617C8" w:rsidRDefault="00E617C8">
      <w:pPr>
        <w:spacing w:after="200" w:line="276" w:lineRule="auto"/>
        <w:rPr>
          <w:rFonts w:ascii="Arial" w:hAnsi="Arial" w:cs="Arial"/>
          <w:bCs/>
          <w:noProof/>
        </w:rPr>
      </w:pPr>
      <w:r>
        <w:rPr>
          <w:rFonts w:ascii="Arial" w:hAnsi="Arial" w:cs="Arial"/>
          <w:bCs/>
          <w:noProof/>
        </w:rPr>
        <w:br w:type="page"/>
      </w:r>
    </w:p>
    <w:p w14:paraId="42C40F72" w14:textId="7BD15A04" w:rsidR="00E617C8" w:rsidRDefault="00E617C8" w:rsidP="00BD49B3">
      <w:pPr>
        <w:jc w:val="center"/>
        <w:rPr>
          <w:rFonts w:ascii="Arial" w:hAnsi="Arial" w:cs="Arial"/>
          <w:bCs/>
          <w:noProof/>
        </w:rPr>
      </w:pPr>
      <w:r>
        <w:rPr>
          <w:rFonts w:ascii="Arial" w:hAnsi="Arial" w:cs="Arial"/>
          <w:noProof/>
        </w:rPr>
        <w:lastRenderedPageBreak/>
        <w:drawing>
          <wp:inline distT="0" distB="0" distL="0" distR="0" wp14:anchorId="11013588" wp14:editId="766F55CE">
            <wp:extent cx="5734050" cy="838200"/>
            <wp:effectExtent l="0" t="0" r="0" b="0"/>
            <wp:docPr id="1440539811" name="Picture 14405398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917309" w14:textId="77777777" w:rsidR="00E617C8" w:rsidRDefault="00E617C8" w:rsidP="00BD49B3">
      <w:pPr>
        <w:jc w:val="center"/>
        <w:rPr>
          <w:b/>
          <w:bCs/>
        </w:rPr>
      </w:pPr>
    </w:p>
    <w:p w14:paraId="44F70C51" w14:textId="77777777" w:rsidR="00E617C8" w:rsidRDefault="00E617C8" w:rsidP="00BD49B3">
      <w:pPr>
        <w:jc w:val="center"/>
        <w:rPr>
          <w:b/>
          <w:bCs/>
        </w:rPr>
      </w:pPr>
      <w:r>
        <w:rPr>
          <w:b/>
          <w:bCs/>
        </w:rPr>
        <w:t>END SEMESTER EXAMINATION – NOV / DEC 2024</w:t>
      </w:r>
    </w:p>
    <w:p w14:paraId="54A05691" w14:textId="77777777" w:rsidR="00E617C8" w:rsidRPr="00A45A1E" w:rsidRDefault="00E617C8" w:rsidP="00A45A1E">
      <w:pPr>
        <w:tabs>
          <w:tab w:val="left" w:pos="5550"/>
        </w:tabs>
        <w:rPr>
          <w:b/>
        </w:rPr>
      </w:pPr>
      <w:r>
        <w:rPr>
          <w:b/>
        </w:rPr>
        <w:tab/>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701"/>
        <w:gridCol w:w="709"/>
      </w:tblGrid>
      <w:tr w:rsidR="00E617C8" w:rsidRPr="00DA41CF" w14:paraId="39332054" w14:textId="77777777" w:rsidTr="005A2C63">
        <w:trPr>
          <w:trHeight w:val="397"/>
          <w:jc w:val="center"/>
        </w:trPr>
        <w:tc>
          <w:tcPr>
            <w:tcW w:w="1555" w:type="dxa"/>
            <w:vAlign w:val="center"/>
          </w:tcPr>
          <w:p w14:paraId="2625DC08" w14:textId="77777777" w:rsidR="00E617C8" w:rsidRPr="00DA41CF" w:rsidRDefault="00E617C8" w:rsidP="007E575B">
            <w:pPr>
              <w:pStyle w:val="Title"/>
              <w:jc w:val="left"/>
              <w:rPr>
                <w:b/>
                <w:sz w:val="22"/>
                <w:szCs w:val="22"/>
              </w:rPr>
            </w:pPr>
            <w:r w:rsidRPr="00DA41CF">
              <w:rPr>
                <w:b/>
                <w:sz w:val="22"/>
                <w:szCs w:val="22"/>
              </w:rPr>
              <w:t xml:space="preserve">Course Code      </w:t>
            </w:r>
          </w:p>
        </w:tc>
        <w:tc>
          <w:tcPr>
            <w:tcW w:w="6520" w:type="dxa"/>
            <w:vAlign w:val="center"/>
          </w:tcPr>
          <w:p w14:paraId="1576F334" w14:textId="77777777" w:rsidR="00E617C8" w:rsidRPr="00DA41CF" w:rsidRDefault="00E617C8" w:rsidP="007E575B">
            <w:pPr>
              <w:pStyle w:val="Title"/>
              <w:jc w:val="left"/>
              <w:rPr>
                <w:b/>
                <w:sz w:val="22"/>
                <w:szCs w:val="22"/>
              </w:rPr>
            </w:pPr>
            <w:r w:rsidRPr="00DA41CF">
              <w:rPr>
                <w:b/>
                <w:sz w:val="22"/>
                <w:szCs w:val="22"/>
              </w:rPr>
              <w:t>20FP2035</w:t>
            </w:r>
          </w:p>
        </w:tc>
        <w:tc>
          <w:tcPr>
            <w:tcW w:w="1701" w:type="dxa"/>
            <w:vAlign w:val="center"/>
          </w:tcPr>
          <w:p w14:paraId="0F5CD2A2" w14:textId="77777777" w:rsidR="00E617C8" w:rsidRPr="00DA41CF" w:rsidRDefault="00E617C8" w:rsidP="007E575B">
            <w:pPr>
              <w:pStyle w:val="Title"/>
              <w:ind w:left="-468" w:firstLine="468"/>
              <w:jc w:val="left"/>
              <w:rPr>
                <w:sz w:val="22"/>
                <w:szCs w:val="22"/>
              </w:rPr>
            </w:pPr>
            <w:r w:rsidRPr="00DA41CF">
              <w:rPr>
                <w:b/>
                <w:bCs/>
                <w:sz w:val="22"/>
                <w:szCs w:val="22"/>
              </w:rPr>
              <w:t xml:space="preserve">Duration       </w:t>
            </w:r>
          </w:p>
        </w:tc>
        <w:tc>
          <w:tcPr>
            <w:tcW w:w="709" w:type="dxa"/>
            <w:vAlign w:val="center"/>
          </w:tcPr>
          <w:p w14:paraId="770941ED" w14:textId="77777777" w:rsidR="00E617C8" w:rsidRPr="00DA41CF" w:rsidRDefault="00E617C8" w:rsidP="007E575B">
            <w:pPr>
              <w:pStyle w:val="Title"/>
              <w:jc w:val="left"/>
              <w:rPr>
                <w:b/>
                <w:sz w:val="22"/>
                <w:szCs w:val="22"/>
              </w:rPr>
            </w:pPr>
            <w:r w:rsidRPr="00DA41CF">
              <w:rPr>
                <w:b/>
                <w:sz w:val="22"/>
                <w:szCs w:val="22"/>
              </w:rPr>
              <w:t>3hrs</w:t>
            </w:r>
          </w:p>
        </w:tc>
      </w:tr>
      <w:tr w:rsidR="00E617C8" w:rsidRPr="00DA41CF" w14:paraId="4A197206" w14:textId="77777777" w:rsidTr="005A2C63">
        <w:trPr>
          <w:trHeight w:val="397"/>
          <w:jc w:val="center"/>
        </w:trPr>
        <w:tc>
          <w:tcPr>
            <w:tcW w:w="1555" w:type="dxa"/>
            <w:vAlign w:val="center"/>
          </w:tcPr>
          <w:p w14:paraId="796BFA79" w14:textId="77777777" w:rsidR="00E617C8" w:rsidRPr="00DA41CF" w:rsidRDefault="00E617C8" w:rsidP="007E575B">
            <w:pPr>
              <w:pStyle w:val="Title"/>
              <w:ind w:right="-160"/>
              <w:jc w:val="left"/>
              <w:rPr>
                <w:b/>
                <w:sz w:val="22"/>
                <w:szCs w:val="22"/>
              </w:rPr>
            </w:pPr>
            <w:r w:rsidRPr="00DA41CF">
              <w:rPr>
                <w:b/>
                <w:sz w:val="22"/>
                <w:szCs w:val="22"/>
              </w:rPr>
              <w:t xml:space="preserve">Course Title     </w:t>
            </w:r>
          </w:p>
        </w:tc>
        <w:tc>
          <w:tcPr>
            <w:tcW w:w="6520" w:type="dxa"/>
            <w:vAlign w:val="center"/>
          </w:tcPr>
          <w:p w14:paraId="3E74EA7E" w14:textId="77777777" w:rsidR="00E617C8" w:rsidRPr="00DA41CF" w:rsidRDefault="00E617C8" w:rsidP="007E575B">
            <w:pPr>
              <w:pStyle w:val="Title"/>
              <w:jc w:val="left"/>
              <w:rPr>
                <w:b/>
                <w:sz w:val="22"/>
                <w:szCs w:val="22"/>
              </w:rPr>
            </w:pPr>
            <w:r w:rsidRPr="00DA41CF">
              <w:rPr>
                <w:b/>
                <w:sz w:val="22"/>
                <w:szCs w:val="22"/>
              </w:rPr>
              <w:t>STORAGE ENGINEERING OF FOOD MATERIALS</w:t>
            </w:r>
          </w:p>
        </w:tc>
        <w:tc>
          <w:tcPr>
            <w:tcW w:w="1701" w:type="dxa"/>
            <w:vAlign w:val="center"/>
          </w:tcPr>
          <w:p w14:paraId="2654CB67" w14:textId="77777777" w:rsidR="00E617C8" w:rsidRPr="00DA41CF" w:rsidRDefault="00E617C8" w:rsidP="007E575B">
            <w:pPr>
              <w:pStyle w:val="Title"/>
              <w:jc w:val="left"/>
              <w:rPr>
                <w:b/>
                <w:bCs/>
                <w:sz w:val="22"/>
                <w:szCs w:val="22"/>
              </w:rPr>
            </w:pPr>
            <w:r w:rsidRPr="00DA41CF">
              <w:rPr>
                <w:b/>
                <w:bCs/>
                <w:sz w:val="22"/>
                <w:szCs w:val="22"/>
              </w:rPr>
              <w:t xml:space="preserve">Max. Marks </w:t>
            </w:r>
          </w:p>
        </w:tc>
        <w:tc>
          <w:tcPr>
            <w:tcW w:w="709" w:type="dxa"/>
            <w:vAlign w:val="center"/>
          </w:tcPr>
          <w:p w14:paraId="1E0BE9EA" w14:textId="77777777" w:rsidR="00E617C8" w:rsidRPr="00DA41CF" w:rsidRDefault="00E617C8" w:rsidP="007E575B">
            <w:pPr>
              <w:pStyle w:val="Title"/>
              <w:jc w:val="left"/>
              <w:rPr>
                <w:b/>
                <w:sz w:val="22"/>
                <w:szCs w:val="22"/>
              </w:rPr>
            </w:pPr>
            <w:r w:rsidRPr="00DA41CF">
              <w:rPr>
                <w:b/>
                <w:sz w:val="22"/>
                <w:szCs w:val="22"/>
              </w:rPr>
              <w:t>100</w:t>
            </w:r>
          </w:p>
        </w:tc>
      </w:tr>
    </w:tbl>
    <w:p w14:paraId="4D383CFA" w14:textId="77777777" w:rsidR="00E617C8" w:rsidRPr="00A45A1E"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E617C8" w:rsidRPr="00DA41CF" w14:paraId="34A36315" w14:textId="77777777" w:rsidTr="00404960">
        <w:trPr>
          <w:trHeight w:val="552"/>
        </w:trPr>
        <w:tc>
          <w:tcPr>
            <w:tcW w:w="272" w:type="pct"/>
            <w:vAlign w:val="center"/>
          </w:tcPr>
          <w:p w14:paraId="018812C6" w14:textId="77777777" w:rsidR="00E617C8" w:rsidRPr="00DA41CF" w:rsidRDefault="00E617C8" w:rsidP="005133D7">
            <w:pPr>
              <w:jc w:val="center"/>
              <w:rPr>
                <w:b/>
              </w:rPr>
            </w:pPr>
            <w:r w:rsidRPr="00DA41CF">
              <w:rPr>
                <w:b/>
              </w:rPr>
              <w:t>Q. No.</w:t>
            </w:r>
          </w:p>
        </w:tc>
        <w:tc>
          <w:tcPr>
            <w:tcW w:w="3936" w:type="pct"/>
            <w:gridSpan w:val="2"/>
            <w:vAlign w:val="center"/>
          </w:tcPr>
          <w:p w14:paraId="5C44E223" w14:textId="77777777" w:rsidR="00E617C8" w:rsidRPr="00DA41CF" w:rsidRDefault="00E617C8" w:rsidP="005133D7">
            <w:pPr>
              <w:jc w:val="center"/>
              <w:rPr>
                <w:b/>
              </w:rPr>
            </w:pPr>
            <w:r w:rsidRPr="00DA41CF">
              <w:rPr>
                <w:b/>
              </w:rPr>
              <w:t>Questions</w:t>
            </w:r>
          </w:p>
        </w:tc>
        <w:tc>
          <w:tcPr>
            <w:tcW w:w="319" w:type="pct"/>
            <w:vAlign w:val="center"/>
          </w:tcPr>
          <w:p w14:paraId="59A438FF" w14:textId="77777777" w:rsidR="00E617C8" w:rsidRPr="00DA41CF" w:rsidRDefault="00E617C8" w:rsidP="00405BDF">
            <w:pPr>
              <w:jc w:val="center"/>
              <w:rPr>
                <w:b/>
              </w:rPr>
            </w:pPr>
            <w:r w:rsidRPr="00DA41CF">
              <w:rPr>
                <w:b/>
              </w:rPr>
              <w:t>CO</w:t>
            </w:r>
          </w:p>
        </w:tc>
        <w:tc>
          <w:tcPr>
            <w:tcW w:w="256" w:type="pct"/>
            <w:vAlign w:val="center"/>
          </w:tcPr>
          <w:p w14:paraId="0C2B839A" w14:textId="77777777" w:rsidR="00E617C8" w:rsidRPr="00DA41CF" w:rsidRDefault="00E617C8" w:rsidP="00375CD9">
            <w:pPr>
              <w:jc w:val="center"/>
              <w:rPr>
                <w:b/>
              </w:rPr>
            </w:pPr>
            <w:r w:rsidRPr="00DA41CF">
              <w:rPr>
                <w:b/>
              </w:rPr>
              <w:t>BL</w:t>
            </w:r>
          </w:p>
        </w:tc>
        <w:tc>
          <w:tcPr>
            <w:tcW w:w="217" w:type="pct"/>
            <w:vAlign w:val="center"/>
          </w:tcPr>
          <w:p w14:paraId="7C64732C" w14:textId="77777777" w:rsidR="00E617C8" w:rsidRPr="00DA41CF" w:rsidRDefault="00E617C8" w:rsidP="005133D7">
            <w:pPr>
              <w:jc w:val="center"/>
              <w:rPr>
                <w:b/>
              </w:rPr>
            </w:pPr>
            <w:r w:rsidRPr="00DA41CF">
              <w:rPr>
                <w:b/>
              </w:rPr>
              <w:t>M</w:t>
            </w:r>
          </w:p>
        </w:tc>
      </w:tr>
      <w:tr w:rsidR="00E617C8" w:rsidRPr="00DA41CF" w14:paraId="22811BC0" w14:textId="77777777" w:rsidTr="00404960">
        <w:trPr>
          <w:trHeight w:val="550"/>
        </w:trPr>
        <w:tc>
          <w:tcPr>
            <w:tcW w:w="5000" w:type="pct"/>
            <w:gridSpan w:val="6"/>
            <w:vAlign w:val="center"/>
          </w:tcPr>
          <w:p w14:paraId="7B1CFF75" w14:textId="77777777" w:rsidR="00E617C8" w:rsidRPr="00DA41CF" w:rsidRDefault="00E617C8" w:rsidP="008C57B9">
            <w:pPr>
              <w:jc w:val="center"/>
              <w:rPr>
                <w:b/>
                <w:u w:val="single"/>
              </w:rPr>
            </w:pPr>
            <w:r w:rsidRPr="00DA41CF">
              <w:rPr>
                <w:b/>
                <w:u w:val="single"/>
              </w:rPr>
              <w:t>PART – A (10 X 1 = 10 MARKS)</w:t>
            </w:r>
          </w:p>
        </w:tc>
      </w:tr>
      <w:tr w:rsidR="00E617C8" w:rsidRPr="00DA41CF" w14:paraId="178501D6" w14:textId="77777777" w:rsidTr="00404960">
        <w:trPr>
          <w:trHeight w:val="283"/>
        </w:trPr>
        <w:tc>
          <w:tcPr>
            <w:tcW w:w="272" w:type="pct"/>
            <w:vAlign w:val="center"/>
          </w:tcPr>
          <w:p w14:paraId="4E124C1F" w14:textId="77777777" w:rsidR="00E617C8" w:rsidRPr="00DA41CF" w:rsidRDefault="00E617C8" w:rsidP="001F232A">
            <w:pPr>
              <w:jc w:val="center"/>
            </w:pPr>
            <w:r w:rsidRPr="00DA41CF">
              <w:t>1.</w:t>
            </w:r>
          </w:p>
        </w:tc>
        <w:tc>
          <w:tcPr>
            <w:tcW w:w="3936" w:type="pct"/>
            <w:gridSpan w:val="2"/>
          </w:tcPr>
          <w:p w14:paraId="2EFF2405" w14:textId="77777777" w:rsidR="00E617C8" w:rsidRPr="00DA41CF" w:rsidRDefault="00E617C8" w:rsidP="001F232A">
            <w:pPr>
              <w:autoSpaceDE w:val="0"/>
              <w:autoSpaceDN w:val="0"/>
              <w:adjustRightInd w:val="0"/>
              <w:jc w:val="both"/>
            </w:pPr>
            <w:r w:rsidRPr="00DA41CF">
              <w:t>Define specific heat.</w:t>
            </w:r>
          </w:p>
        </w:tc>
        <w:tc>
          <w:tcPr>
            <w:tcW w:w="319" w:type="pct"/>
            <w:vAlign w:val="center"/>
          </w:tcPr>
          <w:p w14:paraId="0D1596BB" w14:textId="77777777" w:rsidR="00E617C8" w:rsidRPr="00DA41CF" w:rsidRDefault="00E617C8" w:rsidP="001F232A">
            <w:pPr>
              <w:jc w:val="center"/>
            </w:pPr>
            <w:r w:rsidRPr="00DA41CF">
              <w:t>CO1</w:t>
            </w:r>
          </w:p>
        </w:tc>
        <w:tc>
          <w:tcPr>
            <w:tcW w:w="256" w:type="pct"/>
            <w:vAlign w:val="center"/>
          </w:tcPr>
          <w:p w14:paraId="10443F48" w14:textId="77777777" w:rsidR="00E617C8" w:rsidRPr="00DA41CF" w:rsidRDefault="00E617C8" w:rsidP="001F232A">
            <w:pPr>
              <w:jc w:val="center"/>
            </w:pPr>
            <w:r w:rsidRPr="00DA41CF">
              <w:t>R</w:t>
            </w:r>
          </w:p>
        </w:tc>
        <w:tc>
          <w:tcPr>
            <w:tcW w:w="217" w:type="pct"/>
            <w:vAlign w:val="center"/>
          </w:tcPr>
          <w:p w14:paraId="253C5B3D" w14:textId="77777777" w:rsidR="00E617C8" w:rsidRPr="00DA41CF" w:rsidRDefault="00E617C8" w:rsidP="001F232A">
            <w:pPr>
              <w:jc w:val="center"/>
            </w:pPr>
            <w:r w:rsidRPr="00DA41CF">
              <w:t>1</w:t>
            </w:r>
          </w:p>
        </w:tc>
      </w:tr>
      <w:tr w:rsidR="00E617C8" w:rsidRPr="00DA41CF" w14:paraId="304D763C" w14:textId="77777777" w:rsidTr="00404960">
        <w:trPr>
          <w:trHeight w:val="283"/>
        </w:trPr>
        <w:tc>
          <w:tcPr>
            <w:tcW w:w="272" w:type="pct"/>
            <w:vAlign w:val="center"/>
          </w:tcPr>
          <w:p w14:paraId="64A43DF1" w14:textId="77777777" w:rsidR="00E617C8" w:rsidRPr="00DA41CF" w:rsidRDefault="00E617C8" w:rsidP="001F232A">
            <w:pPr>
              <w:jc w:val="center"/>
            </w:pPr>
            <w:r w:rsidRPr="00DA41CF">
              <w:t>2.</w:t>
            </w:r>
          </w:p>
        </w:tc>
        <w:tc>
          <w:tcPr>
            <w:tcW w:w="3936" w:type="pct"/>
            <w:gridSpan w:val="2"/>
          </w:tcPr>
          <w:p w14:paraId="0BE9202B" w14:textId="77777777" w:rsidR="00E617C8" w:rsidRPr="00DA41CF" w:rsidRDefault="00E617C8" w:rsidP="001F232A">
            <w:pPr>
              <w:jc w:val="both"/>
            </w:pPr>
            <w:r w:rsidRPr="00DA41CF">
              <w:t>List any two shapes and their descriptions for agricultural commodities.</w:t>
            </w:r>
          </w:p>
        </w:tc>
        <w:tc>
          <w:tcPr>
            <w:tcW w:w="319" w:type="pct"/>
            <w:vAlign w:val="center"/>
          </w:tcPr>
          <w:p w14:paraId="0983CE64" w14:textId="77777777" w:rsidR="00E617C8" w:rsidRPr="00DA41CF" w:rsidRDefault="00E617C8" w:rsidP="001F232A">
            <w:pPr>
              <w:jc w:val="center"/>
            </w:pPr>
            <w:r w:rsidRPr="00DA41CF">
              <w:t>CO2</w:t>
            </w:r>
          </w:p>
        </w:tc>
        <w:tc>
          <w:tcPr>
            <w:tcW w:w="256" w:type="pct"/>
            <w:vAlign w:val="center"/>
          </w:tcPr>
          <w:p w14:paraId="209191B8" w14:textId="77777777" w:rsidR="00E617C8" w:rsidRPr="00DA41CF" w:rsidRDefault="00E617C8" w:rsidP="001F232A">
            <w:pPr>
              <w:jc w:val="center"/>
            </w:pPr>
            <w:r w:rsidRPr="00DA41CF">
              <w:t>R</w:t>
            </w:r>
          </w:p>
        </w:tc>
        <w:tc>
          <w:tcPr>
            <w:tcW w:w="217" w:type="pct"/>
            <w:vAlign w:val="center"/>
          </w:tcPr>
          <w:p w14:paraId="0B900CF3" w14:textId="77777777" w:rsidR="00E617C8" w:rsidRPr="00DA41CF" w:rsidRDefault="00E617C8" w:rsidP="001F232A">
            <w:pPr>
              <w:jc w:val="center"/>
            </w:pPr>
            <w:r w:rsidRPr="00DA41CF">
              <w:t>1</w:t>
            </w:r>
          </w:p>
        </w:tc>
      </w:tr>
      <w:tr w:rsidR="00E617C8" w:rsidRPr="00DA41CF" w14:paraId="4AC674D5" w14:textId="77777777" w:rsidTr="00404960">
        <w:trPr>
          <w:trHeight w:val="283"/>
        </w:trPr>
        <w:tc>
          <w:tcPr>
            <w:tcW w:w="272" w:type="pct"/>
            <w:vAlign w:val="center"/>
          </w:tcPr>
          <w:p w14:paraId="26BD98DE" w14:textId="77777777" w:rsidR="00E617C8" w:rsidRPr="00DA41CF" w:rsidRDefault="00E617C8" w:rsidP="008B080E">
            <w:pPr>
              <w:jc w:val="center"/>
            </w:pPr>
            <w:r w:rsidRPr="00DA41CF">
              <w:t>3.</w:t>
            </w:r>
          </w:p>
        </w:tc>
        <w:tc>
          <w:tcPr>
            <w:tcW w:w="3936" w:type="pct"/>
            <w:gridSpan w:val="2"/>
            <w:vAlign w:val="bottom"/>
          </w:tcPr>
          <w:p w14:paraId="529E318C" w14:textId="77777777" w:rsidR="00E617C8" w:rsidRPr="00DA41CF" w:rsidRDefault="00E617C8" w:rsidP="008B080E">
            <w:pPr>
              <w:jc w:val="both"/>
            </w:pPr>
            <w:r w:rsidRPr="00DA41CF">
              <w:t>Quote one ton of refrigeration in terms of kcal/min.</w:t>
            </w:r>
          </w:p>
        </w:tc>
        <w:tc>
          <w:tcPr>
            <w:tcW w:w="319" w:type="pct"/>
            <w:vAlign w:val="center"/>
          </w:tcPr>
          <w:p w14:paraId="19DFAAD8" w14:textId="77777777" w:rsidR="00E617C8" w:rsidRPr="00DA41CF" w:rsidRDefault="00E617C8" w:rsidP="008B080E">
            <w:pPr>
              <w:jc w:val="center"/>
            </w:pPr>
            <w:r w:rsidRPr="00DA41CF">
              <w:t>CO3</w:t>
            </w:r>
          </w:p>
        </w:tc>
        <w:tc>
          <w:tcPr>
            <w:tcW w:w="256" w:type="pct"/>
            <w:vAlign w:val="center"/>
          </w:tcPr>
          <w:p w14:paraId="34A9D1EC" w14:textId="77777777" w:rsidR="00E617C8" w:rsidRPr="00DA41CF" w:rsidRDefault="00E617C8" w:rsidP="008B080E">
            <w:pPr>
              <w:jc w:val="center"/>
            </w:pPr>
            <w:r w:rsidRPr="00DA41CF">
              <w:t>R</w:t>
            </w:r>
          </w:p>
        </w:tc>
        <w:tc>
          <w:tcPr>
            <w:tcW w:w="217" w:type="pct"/>
            <w:vAlign w:val="center"/>
          </w:tcPr>
          <w:p w14:paraId="71E72013" w14:textId="77777777" w:rsidR="00E617C8" w:rsidRPr="00DA41CF" w:rsidRDefault="00E617C8" w:rsidP="008B080E">
            <w:pPr>
              <w:jc w:val="center"/>
            </w:pPr>
            <w:r w:rsidRPr="00DA41CF">
              <w:t>1</w:t>
            </w:r>
          </w:p>
        </w:tc>
      </w:tr>
      <w:tr w:rsidR="00E617C8" w:rsidRPr="00DA41CF" w14:paraId="53CF88E4" w14:textId="77777777" w:rsidTr="00404960">
        <w:trPr>
          <w:trHeight w:val="283"/>
        </w:trPr>
        <w:tc>
          <w:tcPr>
            <w:tcW w:w="272" w:type="pct"/>
            <w:vAlign w:val="center"/>
          </w:tcPr>
          <w:p w14:paraId="3A7CFA01" w14:textId="77777777" w:rsidR="00E617C8" w:rsidRPr="00DA41CF" w:rsidRDefault="00E617C8" w:rsidP="008B080E">
            <w:pPr>
              <w:jc w:val="center"/>
            </w:pPr>
            <w:r w:rsidRPr="00DA41CF">
              <w:t>4.</w:t>
            </w:r>
          </w:p>
        </w:tc>
        <w:tc>
          <w:tcPr>
            <w:tcW w:w="3936" w:type="pct"/>
            <w:gridSpan w:val="2"/>
          </w:tcPr>
          <w:p w14:paraId="678FBE0B" w14:textId="77777777" w:rsidR="00E617C8" w:rsidRPr="00DA41CF" w:rsidRDefault="00E617C8" w:rsidP="008B080E">
            <w:pPr>
              <w:jc w:val="both"/>
            </w:pPr>
            <w:r w:rsidRPr="00DA41CF">
              <w:t xml:space="preserve">Define refrigeration effect. </w:t>
            </w:r>
          </w:p>
        </w:tc>
        <w:tc>
          <w:tcPr>
            <w:tcW w:w="319" w:type="pct"/>
            <w:vAlign w:val="center"/>
          </w:tcPr>
          <w:p w14:paraId="107AA95B" w14:textId="77777777" w:rsidR="00E617C8" w:rsidRPr="00DA41CF" w:rsidRDefault="00E617C8" w:rsidP="008B080E">
            <w:pPr>
              <w:jc w:val="center"/>
            </w:pPr>
            <w:r w:rsidRPr="00DA41CF">
              <w:t>CO3</w:t>
            </w:r>
          </w:p>
        </w:tc>
        <w:tc>
          <w:tcPr>
            <w:tcW w:w="256" w:type="pct"/>
            <w:vAlign w:val="center"/>
          </w:tcPr>
          <w:p w14:paraId="4CBFB71D" w14:textId="77777777" w:rsidR="00E617C8" w:rsidRPr="00DA41CF" w:rsidRDefault="00E617C8" w:rsidP="008B080E">
            <w:pPr>
              <w:jc w:val="center"/>
            </w:pPr>
            <w:r w:rsidRPr="00DA41CF">
              <w:t>R</w:t>
            </w:r>
          </w:p>
        </w:tc>
        <w:tc>
          <w:tcPr>
            <w:tcW w:w="217" w:type="pct"/>
            <w:vAlign w:val="center"/>
          </w:tcPr>
          <w:p w14:paraId="71E0B012" w14:textId="77777777" w:rsidR="00E617C8" w:rsidRPr="00DA41CF" w:rsidRDefault="00E617C8" w:rsidP="008B080E">
            <w:pPr>
              <w:jc w:val="center"/>
            </w:pPr>
            <w:r w:rsidRPr="00DA41CF">
              <w:t>1</w:t>
            </w:r>
          </w:p>
        </w:tc>
      </w:tr>
      <w:tr w:rsidR="00E617C8" w:rsidRPr="00DA41CF" w14:paraId="24264738" w14:textId="77777777" w:rsidTr="00404960">
        <w:trPr>
          <w:trHeight w:val="283"/>
        </w:trPr>
        <w:tc>
          <w:tcPr>
            <w:tcW w:w="272" w:type="pct"/>
            <w:vAlign w:val="center"/>
          </w:tcPr>
          <w:p w14:paraId="5BC37176" w14:textId="77777777" w:rsidR="00E617C8" w:rsidRPr="00DA41CF" w:rsidRDefault="00E617C8" w:rsidP="008B080E">
            <w:pPr>
              <w:jc w:val="center"/>
            </w:pPr>
            <w:r w:rsidRPr="00DA41CF">
              <w:t>5.</w:t>
            </w:r>
          </w:p>
        </w:tc>
        <w:tc>
          <w:tcPr>
            <w:tcW w:w="3936" w:type="pct"/>
            <w:gridSpan w:val="2"/>
          </w:tcPr>
          <w:p w14:paraId="73E4A583" w14:textId="77777777" w:rsidR="00E617C8" w:rsidRPr="00DA41CF" w:rsidRDefault="00E617C8" w:rsidP="008B080E">
            <w:pPr>
              <w:pStyle w:val="Default"/>
              <w:jc w:val="both"/>
            </w:pPr>
            <w:r w:rsidRPr="00DA41CF">
              <w:t>What is the recommended temperature requirement for ice cream during frozen storage?</w:t>
            </w:r>
          </w:p>
        </w:tc>
        <w:tc>
          <w:tcPr>
            <w:tcW w:w="319" w:type="pct"/>
            <w:vAlign w:val="center"/>
          </w:tcPr>
          <w:p w14:paraId="25AE9724" w14:textId="77777777" w:rsidR="00E617C8" w:rsidRPr="00DA41CF" w:rsidRDefault="00E617C8" w:rsidP="008B080E">
            <w:pPr>
              <w:jc w:val="center"/>
            </w:pPr>
            <w:r w:rsidRPr="00DA41CF">
              <w:t>CO3</w:t>
            </w:r>
          </w:p>
        </w:tc>
        <w:tc>
          <w:tcPr>
            <w:tcW w:w="256" w:type="pct"/>
            <w:vAlign w:val="center"/>
          </w:tcPr>
          <w:p w14:paraId="35E8FFFE" w14:textId="77777777" w:rsidR="00E617C8" w:rsidRPr="00DA41CF" w:rsidRDefault="00E617C8" w:rsidP="008B080E">
            <w:pPr>
              <w:jc w:val="center"/>
            </w:pPr>
            <w:r w:rsidRPr="00DA41CF">
              <w:t>U</w:t>
            </w:r>
          </w:p>
        </w:tc>
        <w:tc>
          <w:tcPr>
            <w:tcW w:w="217" w:type="pct"/>
            <w:vAlign w:val="center"/>
          </w:tcPr>
          <w:p w14:paraId="46B18ACA" w14:textId="77777777" w:rsidR="00E617C8" w:rsidRPr="00DA41CF" w:rsidRDefault="00E617C8" w:rsidP="008B080E">
            <w:pPr>
              <w:jc w:val="center"/>
            </w:pPr>
            <w:r w:rsidRPr="00DA41CF">
              <w:t>1</w:t>
            </w:r>
          </w:p>
        </w:tc>
      </w:tr>
      <w:tr w:rsidR="00E617C8" w:rsidRPr="00DA41CF" w14:paraId="10F31360" w14:textId="77777777" w:rsidTr="00404960">
        <w:trPr>
          <w:trHeight w:val="283"/>
        </w:trPr>
        <w:tc>
          <w:tcPr>
            <w:tcW w:w="272" w:type="pct"/>
            <w:vAlign w:val="center"/>
          </w:tcPr>
          <w:p w14:paraId="6B86EF08" w14:textId="77777777" w:rsidR="00E617C8" w:rsidRPr="00DA41CF" w:rsidRDefault="00E617C8" w:rsidP="008B080E">
            <w:pPr>
              <w:jc w:val="center"/>
            </w:pPr>
            <w:r w:rsidRPr="00DA41CF">
              <w:t>6.</w:t>
            </w:r>
          </w:p>
        </w:tc>
        <w:tc>
          <w:tcPr>
            <w:tcW w:w="3936" w:type="pct"/>
            <w:gridSpan w:val="2"/>
          </w:tcPr>
          <w:p w14:paraId="328CEEE2" w14:textId="77777777" w:rsidR="00E617C8" w:rsidRPr="00DA41CF" w:rsidRDefault="00E617C8" w:rsidP="008B080E">
            <w:pPr>
              <w:jc w:val="both"/>
            </w:pPr>
            <w:r w:rsidRPr="00DA41CF">
              <w:t xml:space="preserve">Quote the most commonly lost nutrient during frozen storage. </w:t>
            </w:r>
          </w:p>
        </w:tc>
        <w:tc>
          <w:tcPr>
            <w:tcW w:w="319" w:type="pct"/>
            <w:vAlign w:val="center"/>
          </w:tcPr>
          <w:p w14:paraId="63B51A02" w14:textId="77777777" w:rsidR="00E617C8" w:rsidRPr="00DA41CF" w:rsidRDefault="00E617C8" w:rsidP="008B080E">
            <w:pPr>
              <w:jc w:val="center"/>
            </w:pPr>
            <w:r w:rsidRPr="00DA41CF">
              <w:t>CO3</w:t>
            </w:r>
          </w:p>
        </w:tc>
        <w:tc>
          <w:tcPr>
            <w:tcW w:w="256" w:type="pct"/>
            <w:vAlign w:val="center"/>
          </w:tcPr>
          <w:p w14:paraId="35B3AAA0" w14:textId="77777777" w:rsidR="00E617C8" w:rsidRPr="00DA41CF" w:rsidRDefault="00E617C8" w:rsidP="008B080E">
            <w:pPr>
              <w:jc w:val="center"/>
            </w:pPr>
            <w:r w:rsidRPr="00DA41CF">
              <w:t>R</w:t>
            </w:r>
          </w:p>
        </w:tc>
        <w:tc>
          <w:tcPr>
            <w:tcW w:w="217" w:type="pct"/>
            <w:vAlign w:val="center"/>
          </w:tcPr>
          <w:p w14:paraId="48A5852E" w14:textId="77777777" w:rsidR="00E617C8" w:rsidRPr="00DA41CF" w:rsidRDefault="00E617C8" w:rsidP="008B080E">
            <w:pPr>
              <w:jc w:val="center"/>
            </w:pPr>
            <w:r w:rsidRPr="00DA41CF">
              <w:t>1</w:t>
            </w:r>
          </w:p>
        </w:tc>
      </w:tr>
      <w:tr w:rsidR="00E617C8" w:rsidRPr="00DA41CF" w14:paraId="459564E4" w14:textId="77777777" w:rsidTr="00404960">
        <w:trPr>
          <w:trHeight w:val="283"/>
        </w:trPr>
        <w:tc>
          <w:tcPr>
            <w:tcW w:w="272" w:type="pct"/>
            <w:vAlign w:val="center"/>
          </w:tcPr>
          <w:p w14:paraId="583AFF4C" w14:textId="77777777" w:rsidR="00E617C8" w:rsidRPr="00DA41CF" w:rsidRDefault="00E617C8" w:rsidP="008B080E">
            <w:pPr>
              <w:jc w:val="center"/>
            </w:pPr>
            <w:r w:rsidRPr="00DA41CF">
              <w:t>7.</w:t>
            </w:r>
          </w:p>
        </w:tc>
        <w:tc>
          <w:tcPr>
            <w:tcW w:w="3936" w:type="pct"/>
            <w:gridSpan w:val="2"/>
          </w:tcPr>
          <w:p w14:paraId="6A60F401" w14:textId="77777777" w:rsidR="00E617C8" w:rsidRPr="00DA41CF" w:rsidRDefault="00E617C8" w:rsidP="008B080E">
            <w:pPr>
              <w:pStyle w:val="ListParagraph"/>
              <w:ind w:left="0"/>
              <w:jc w:val="both"/>
              <w:rPr>
                <w:noProof/>
                <w:lang w:eastAsia="zh-TW"/>
              </w:rPr>
            </w:pPr>
            <w:r w:rsidRPr="00DA41CF">
              <w:rPr>
                <w:noProof/>
                <w:lang w:eastAsia="zh-TW"/>
              </w:rPr>
              <w:t>List the external parameters influencing the spoilage of foods.</w:t>
            </w:r>
          </w:p>
        </w:tc>
        <w:tc>
          <w:tcPr>
            <w:tcW w:w="319" w:type="pct"/>
            <w:vAlign w:val="center"/>
          </w:tcPr>
          <w:p w14:paraId="247DABB2" w14:textId="77777777" w:rsidR="00E617C8" w:rsidRPr="00DA41CF" w:rsidRDefault="00E617C8" w:rsidP="008B080E">
            <w:pPr>
              <w:jc w:val="center"/>
            </w:pPr>
            <w:r w:rsidRPr="00DA41CF">
              <w:t>CO4</w:t>
            </w:r>
          </w:p>
        </w:tc>
        <w:tc>
          <w:tcPr>
            <w:tcW w:w="256" w:type="pct"/>
            <w:vAlign w:val="center"/>
          </w:tcPr>
          <w:p w14:paraId="0430A3A2" w14:textId="77777777" w:rsidR="00E617C8" w:rsidRPr="00DA41CF" w:rsidRDefault="00E617C8" w:rsidP="008B080E">
            <w:pPr>
              <w:jc w:val="center"/>
            </w:pPr>
            <w:r w:rsidRPr="00DA41CF">
              <w:t>R</w:t>
            </w:r>
          </w:p>
        </w:tc>
        <w:tc>
          <w:tcPr>
            <w:tcW w:w="217" w:type="pct"/>
            <w:vAlign w:val="center"/>
          </w:tcPr>
          <w:p w14:paraId="59023AC4" w14:textId="77777777" w:rsidR="00E617C8" w:rsidRPr="00DA41CF" w:rsidRDefault="00E617C8" w:rsidP="008B080E">
            <w:pPr>
              <w:jc w:val="center"/>
            </w:pPr>
            <w:r w:rsidRPr="00DA41CF">
              <w:t>1</w:t>
            </w:r>
          </w:p>
        </w:tc>
      </w:tr>
      <w:tr w:rsidR="00E617C8" w:rsidRPr="00DA41CF" w14:paraId="65C77DCB" w14:textId="77777777" w:rsidTr="00404960">
        <w:trPr>
          <w:trHeight w:val="283"/>
        </w:trPr>
        <w:tc>
          <w:tcPr>
            <w:tcW w:w="272" w:type="pct"/>
            <w:vAlign w:val="center"/>
          </w:tcPr>
          <w:p w14:paraId="0F4C6A0E" w14:textId="77777777" w:rsidR="00E617C8" w:rsidRPr="00DA41CF" w:rsidRDefault="00E617C8" w:rsidP="00440A17">
            <w:pPr>
              <w:jc w:val="center"/>
            </w:pPr>
            <w:r w:rsidRPr="00DA41CF">
              <w:t>8.</w:t>
            </w:r>
          </w:p>
        </w:tc>
        <w:tc>
          <w:tcPr>
            <w:tcW w:w="3936" w:type="pct"/>
            <w:gridSpan w:val="2"/>
            <w:vAlign w:val="bottom"/>
          </w:tcPr>
          <w:p w14:paraId="018D4BCB" w14:textId="77777777" w:rsidR="00E617C8" w:rsidRPr="00DA41CF" w:rsidRDefault="00E617C8" w:rsidP="00440A17">
            <w:pPr>
              <w:jc w:val="both"/>
              <w:rPr>
                <w:b/>
                <w:bCs/>
              </w:rPr>
            </w:pPr>
            <w:r w:rsidRPr="00DA41CF">
              <w:rPr>
                <w:noProof/>
                <w:lang w:eastAsia="zh-TW"/>
              </w:rPr>
              <w:t>Define the shelf life of food materials.</w:t>
            </w:r>
          </w:p>
        </w:tc>
        <w:tc>
          <w:tcPr>
            <w:tcW w:w="319" w:type="pct"/>
            <w:vAlign w:val="center"/>
          </w:tcPr>
          <w:p w14:paraId="24A160C5" w14:textId="77777777" w:rsidR="00E617C8" w:rsidRPr="00DA41CF" w:rsidRDefault="00E617C8" w:rsidP="00440A17">
            <w:pPr>
              <w:jc w:val="center"/>
            </w:pPr>
            <w:r w:rsidRPr="00DA41CF">
              <w:t>CO4</w:t>
            </w:r>
          </w:p>
        </w:tc>
        <w:tc>
          <w:tcPr>
            <w:tcW w:w="256" w:type="pct"/>
            <w:vAlign w:val="center"/>
          </w:tcPr>
          <w:p w14:paraId="5E0A3DFB" w14:textId="77777777" w:rsidR="00E617C8" w:rsidRPr="00DA41CF" w:rsidRDefault="00E617C8" w:rsidP="00440A17">
            <w:pPr>
              <w:jc w:val="center"/>
            </w:pPr>
            <w:r w:rsidRPr="00DA41CF">
              <w:t>R</w:t>
            </w:r>
          </w:p>
        </w:tc>
        <w:tc>
          <w:tcPr>
            <w:tcW w:w="217" w:type="pct"/>
            <w:vAlign w:val="center"/>
          </w:tcPr>
          <w:p w14:paraId="49F8B869" w14:textId="77777777" w:rsidR="00E617C8" w:rsidRPr="00DA41CF" w:rsidRDefault="00E617C8" w:rsidP="00440A17">
            <w:pPr>
              <w:jc w:val="center"/>
            </w:pPr>
            <w:r w:rsidRPr="00DA41CF">
              <w:t>1</w:t>
            </w:r>
          </w:p>
        </w:tc>
      </w:tr>
      <w:tr w:rsidR="00E617C8" w:rsidRPr="00DA41CF" w14:paraId="0BAFE673" w14:textId="77777777" w:rsidTr="00404960">
        <w:trPr>
          <w:trHeight w:val="283"/>
        </w:trPr>
        <w:tc>
          <w:tcPr>
            <w:tcW w:w="272" w:type="pct"/>
            <w:vAlign w:val="center"/>
          </w:tcPr>
          <w:p w14:paraId="3131B2EF" w14:textId="77777777" w:rsidR="00E617C8" w:rsidRPr="00DA41CF" w:rsidRDefault="00E617C8" w:rsidP="00440A17">
            <w:pPr>
              <w:jc w:val="center"/>
            </w:pPr>
            <w:r w:rsidRPr="00DA41CF">
              <w:t>9.</w:t>
            </w:r>
          </w:p>
        </w:tc>
        <w:tc>
          <w:tcPr>
            <w:tcW w:w="3936" w:type="pct"/>
            <w:gridSpan w:val="2"/>
          </w:tcPr>
          <w:p w14:paraId="5AAA3AA9" w14:textId="77777777" w:rsidR="00E617C8" w:rsidRPr="00DA41CF" w:rsidRDefault="00E617C8" w:rsidP="00440A17">
            <w:pPr>
              <w:pStyle w:val="ListParagraph"/>
              <w:ind w:left="0"/>
              <w:jc w:val="both"/>
              <w:rPr>
                <w:noProof/>
                <w:lang w:eastAsia="zh-TW"/>
              </w:rPr>
            </w:pPr>
            <w:r w:rsidRPr="00DA41CF">
              <w:rPr>
                <w:noProof/>
                <w:lang w:eastAsia="zh-TW"/>
              </w:rPr>
              <w:t>List the two types of O</w:t>
            </w:r>
            <w:r w:rsidRPr="00DA41CF">
              <w:rPr>
                <w:noProof/>
                <w:vertAlign w:val="subscript"/>
                <w:lang w:eastAsia="zh-TW"/>
              </w:rPr>
              <w:t>2</w:t>
            </w:r>
            <w:r w:rsidRPr="00DA41CF">
              <w:rPr>
                <w:noProof/>
                <w:lang w:eastAsia="zh-TW"/>
              </w:rPr>
              <w:t xml:space="preserve"> scrubbers commonly used in controlled atmospheric storage.</w:t>
            </w:r>
          </w:p>
        </w:tc>
        <w:tc>
          <w:tcPr>
            <w:tcW w:w="319" w:type="pct"/>
            <w:vAlign w:val="center"/>
          </w:tcPr>
          <w:p w14:paraId="4F995C4E" w14:textId="77777777" w:rsidR="00E617C8" w:rsidRPr="00DA41CF" w:rsidRDefault="00E617C8" w:rsidP="00440A17">
            <w:pPr>
              <w:jc w:val="center"/>
            </w:pPr>
            <w:r w:rsidRPr="00DA41CF">
              <w:t>CO5</w:t>
            </w:r>
          </w:p>
        </w:tc>
        <w:tc>
          <w:tcPr>
            <w:tcW w:w="256" w:type="pct"/>
            <w:vAlign w:val="center"/>
          </w:tcPr>
          <w:p w14:paraId="4977004A" w14:textId="77777777" w:rsidR="00E617C8" w:rsidRPr="00DA41CF" w:rsidRDefault="00E617C8" w:rsidP="00440A17">
            <w:pPr>
              <w:jc w:val="center"/>
            </w:pPr>
            <w:r w:rsidRPr="00DA41CF">
              <w:t>R</w:t>
            </w:r>
          </w:p>
        </w:tc>
        <w:tc>
          <w:tcPr>
            <w:tcW w:w="217" w:type="pct"/>
            <w:vAlign w:val="center"/>
          </w:tcPr>
          <w:p w14:paraId="7552FC8F" w14:textId="77777777" w:rsidR="00E617C8" w:rsidRPr="00DA41CF" w:rsidRDefault="00E617C8" w:rsidP="00440A17">
            <w:pPr>
              <w:jc w:val="center"/>
            </w:pPr>
            <w:r w:rsidRPr="00DA41CF">
              <w:t>1</w:t>
            </w:r>
          </w:p>
        </w:tc>
      </w:tr>
      <w:tr w:rsidR="00E617C8" w:rsidRPr="00DA41CF" w14:paraId="69CC5DD6" w14:textId="77777777" w:rsidTr="00404960">
        <w:trPr>
          <w:trHeight w:val="283"/>
        </w:trPr>
        <w:tc>
          <w:tcPr>
            <w:tcW w:w="272" w:type="pct"/>
            <w:vAlign w:val="center"/>
          </w:tcPr>
          <w:p w14:paraId="76287DD9" w14:textId="77777777" w:rsidR="00E617C8" w:rsidRPr="00DA41CF" w:rsidRDefault="00E617C8" w:rsidP="00537ECD">
            <w:pPr>
              <w:jc w:val="center"/>
            </w:pPr>
            <w:r w:rsidRPr="00DA41CF">
              <w:t>10.</w:t>
            </w:r>
          </w:p>
        </w:tc>
        <w:tc>
          <w:tcPr>
            <w:tcW w:w="3936" w:type="pct"/>
            <w:gridSpan w:val="2"/>
            <w:vAlign w:val="bottom"/>
          </w:tcPr>
          <w:p w14:paraId="0A70F741" w14:textId="77777777" w:rsidR="00E617C8" w:rsidRPr="00DA41CF" w:rsidRDefault="00E617C8" w:rsidP="00537ECD">
            <w:pPr>
              <w:jc w:val="both"/>
            </w:pPr>
            <w:r w:rsidRPr="00DA41CF">
              <w:t>What will be the air flow rate through grains in silos during aeration?</w:t>
            </w:r>
          </w:p>
        </w:tc>
        <w:tc>
          <w:tcPr>
            <w:tcW w:w="319" w:type="pct"/>
            <w:vAlign w:val="center"/>
          </w:tcPr>
          <w:p w14:paraId="2ACA3130" w14:textId="77777777" w:rsidR="00E617C8" w:rsidRPr="00DA41CF" w:rsidRDefault="00E617C8" w:rsidP="00537ECD">
            <w:pPr>
              <w:jc w:val="center"/>
            </w:pPr>
            <w:r w:rsidRPr="00DA41CF">
              <w:t>CO6</w:t>
            </w:r>
          </w:p>
        </w:tc>
        <w:tc>
          <w:tcPr>
            <w:tcW w:w="256" w:type="pct"/>
            <w:vAlign w:val="center"/>
          </w:tcPr>
          <w:p w14:paraId="29CDB73C" w14:textId="77777777" w:rsidR="00E617C8" w:rsidRPr="00DA41CF" w:rsidRDefault="00E617C8" w:rsidP="00537ECD">
            <w:pPr>
              <w:jc w:val="center"/>
            </w:pPr>
            <w:r w:rsidRPr="00DA41CF">
              <w:t>U</w:t>
            </w:r>
          </w:p>
        </w:tc>
        <w:tc>
          <w:tcPr>
            <w:tcW w:w="217" w:type="pct"/>
            <w:vAlign w:val="center"/>
          </w:tcPr>
          <w:p w14:paraId="53FB467F" w14:textId="77777777" w:rsidR="00E617C8" w:rsidRPr="00DA41CF" w:rsidRDefault="00E617C8" w:rsidP="00537ECD">
            <w:pPr>
              <w:jc w:val="center"/>
            </w:pPr>
            <w:r w:rsidRPr="00DA41CF">
              <w:t>1</w:t>
            </w:r>
          </w:p>
        </w:tc>
      </w:tr>
      <w:tr w:rsidR="00E617C8" w:rsidRPr="00DA41CF" w14:paraId="7CB36FEF" w14:textId="77777777" w:rsidTr="00404960">
        <w:trPr>
          <w:trHeight w:val="552"/>
        </w:trPr>
        <w:tc>
          <w:tcPr>
            <w:tcW w:w="5000" w:type="pct"/>
            <w:gridSpan w:val="6"/>
            <w:vAlign w:val="center"/>
          </w:tcPr>
          <w:p w14:paraId="6038C391" w14:textId="77777777" w:rsidR="00E617C8" w:rsidRPr="00DA41CF" w:rsidRDefault="00E617C8" w:rsidP="00537ECD">
            <w:pPr>
              <w:jc w:val="center"/>
              <w:rPr>
                <w:b/>
                <w:u w:val="single"/>
              </w:rPr>
            </w:pPr>
            <w:r w:rsidRPr="00DA41CF">
              <w:rPr>
                <w:b/>
                <w:u w:val="single"/>
              </w:rPr>
              <w:t>PART – B (6 X 3 = 18 MARKS)</w:t>
            </w:r>
          </w:p>
        </w:tc>
      </w:tr>
      <w:tr w:rsidR="00E617C8" w:rsidRPr="00DA41CF" w14:paraId="10B0FFA0" w14:textId="77777777" w:rsidTr="00404960">
        <w:trPr>
          <w:trHeight w:val="283"/>
        </w:trPr>
        <w:tc>
          <w:tcPr>
            <w:tcW w:w="272" w:type="pct"/>
            <w:vAlign w:val="center"/>
          </w:tcPr>
          <w:p w14:paraId="0ADA1100" w14:textId="77777777" w:rsidR="00E617C8" w:rsidRPr="00DA41CF" w:rsidRDefault="00E617C8" w:rsidP="00404960">
            <w:pPr>
              <w:pStyle w:val="NoSpacing"/>
              <w:jc w:val="center"/>
            </w:pPr>
            <w:r w:rsidRPr="00DA41CF">
              <w:t>11.</w:t>
            </w:r>
          </w:p>
        </w:tc>
        <w:tc>
          <w:tcPr>
            <w:tcW w:w="3936" w:type="pct"/>
            <w:gridSpan w:val="2"/>
            <w:vAlign w:val="bottom"/>
          </w:tcPr>
          <w:p w14:paraId="6ACAD323" w14:textId="77777777" w:rsidR="00E617C8" w:rsidRPr="00DA41CF" w:rsidRDefault="00E617C8" w:rsidP="00735E74">
            <w:pPr>
              <w:pStyle w:val="NoSpacing"/>
              <w:jc w:val="both"/>
            </w:pPr>
            <w:r w:rsidRPr="00DA41CF">
              <w:t>Explain the frictional properties of food materials.</w:t>
            </w:r>
          </w:p>
        </w:tc>
        <w:tc>
          <w:tcPr>
            <w:tcW w:w="319" w:type="pct"/>
            <w:vAlign w:val="center"/>
          </w:tcPr>
          <w:p w14:paraId="0212D104" w14:textId="77777777" w:rsidR="00E617C8" w:rsidRPr="00DA41CF" w:rsidRDefault="00E617C8" w:rsidP="00537ECD">
            <w:pPr>
              <w:pStyle w:val="NoSpacing"/>
              <w:jc w:val="center"/>
            </w:pPr>
            <w:r w:rsidRPr="00DA41CF">
              <w:t>CO1</w:t>
            </w:r>
          </w:p>
        </w:tc>
        <w:tc>
          <w:tcPr>
            <w:tcW w:w="256" w:type="pct"/>
            <w:vAlign w:val="center"/>
          </w:tcPr>
          <w:p w14:paraId="26E93E20" w14:textId="77777777" w:rsidR="00E617C8" w:rsidRPr="00DA41CF" w:rsidRDefault="00E617C8" w:rsidP="00537ECD">
            <w:pPr>
              <w:pStyle w:val="NoSpacing"/>
              <w:jc w:val="center"/>
            </w:pPr>
            <w:r w:rsidRPr="00DA41CF">
              <w:t>U</w:t>
            </w:r>
          </w:p>
        </w:tc>
        <w:tc>
          <w:tcPr>
            <w:tcW w:w="217" w:type="pct"/>
            <w:vAlign w:val="center"/>
          </w:tcPr>
          <w:p w14:paraId="5D0129E4" w14:textId="77777777" w:rsidR="00E617C8" w:rsidRPr="00DA41CF" w:rsidRDefault="00E617C8" w:rsidP="00537ECD">
            <w:pPr>
              <w:pStyle w:val="NoSpacing"/>
              <w:jc w:val="center"/>
            </w:pPr>
            <w:r w:rsidRPr="00DA41CF">
              <w:t>3</w:t>
            </w:r>
          </w:p>
        </w:tc>
      </w:tr>
      <w:tr w:rsidR="00E617C8" w:rsidRPr="00DA41CF" w14:paraId="086AC180" w14:textId="77777777" w:rsidTr="00404960">
        <w:trPr>
          <w:trHeight w:val="283"/>
        </w:trPr>
        <w:tc>
          <w:tcPr>
            <w:tcW w:w="272" w:type="pct"/>
            <w:vAlign w:val="center"/>
          </w:tcPr>
          <w:p w14:paraId="714B50E6" w14:textId="77777777" w:rsidR="00E617C8" w:rsidRPr="00DA41CF" w:rsidRDefault="00E617C8" w:rsidP="00404960">
            <w:pPr>
              <w:pStyle w:val="NoSpacing"/>
              <w:jc w:val="center"/>
            </w:pPr>
            <w:r w:rsidRPr="00DA41CF">
              <w:t>12.</w:t>
            </w:r>
          </w:p>
        </w:tc>
        <w:tc>
          <w:tcPr>
            <w:tcW w:w="3936" w:type="pct"/>
            <w:gridSpan w:val="2"/>
            <w:vAlign w:val="bottom"/>
          </w:tcPr>
          <w:p w14:paraId="716B7519" w14:textId="77777777" w:rsidR="00E617C8" w:rsidRPr="00DA41CF" w:rsidRDefault="00E617C8" w:rsidP="00735E74">
            <w:pPr>
              <w:pStyle w:val="NoSpacing"/>
              <w:jc w:val="both"/>
            </w:pPr>
            <w:r w:rsidRPr="00DA41CF">
              <w:t>List the properties of the ideal refrigerant absorbent combination.</w:t>
            </w:r>
          </w:p>
        </w:tc>
        <w:tc>
          <w:tcPr>
            <w:tcW w:w="319" w:type="pct"/>
            <w:vAlign w:val="center"/>
          </w:tcPr>
          <w:p w14:paraId="42782F80" w14:textId="77777777" w:rsidR="00E617C8" w:rsidRPr="00DA41CF" w:rsidRDefault="00E617C8" w:rsidP="00537ECD">
            <w:pPr>
              <w:pStyle w:val="NoSpacing"/>
              <w:jc w:val="center"/>
            </w:pPr>
            <w:r w:rsidRPr="00DA41CF">
              <w:t>CO2</w:t>
            </w:r>
          </w:p>
        </w:tc>
        <w:tc>
          <w:tcPr>
            <w:tcW w:w="256" w:type="pct"/>
            <w:vAlign w:val="center"/>
          </w:tcPr>
          <w:p w14:paraId="17C31F3D" w14:textId="77777777" w:rsidR="00E617C8" w:rsidRPr="00DA41CF" w:rsidRDefault="00E617C8" w:rsidP="00537ECD">
            <w:pPr>
              <w:pStyle w:val="NoSpacing"/>
              <w:jc w:val="center"/>
            </w:pPr>
            <w:r w:rsidRPr="00DA41CF">
              <w:t>R</w:t>
            </w:r>
          </w:p>
        </w:tc>
        <w:tc>
          <w:tcPr>
            <w:tcW w:w="217" w:type="pct"/>
            <w:vAlign w:val="center"/>
          </w:tcPr>
          <w:p w14:paraId="3392238E" w14:textId="77777777" w:rsidR="00E617C8" w:rsidRPr="00DA41CF" w:rsidRDefault="00E617C8" w:rsidP="00537ECD">
            <w:pPr>
              <w:pStyle w:val="NoSpacing"/>
              <w:jc w:val="center"/>
            </w:pPr>
            <w:r w:rsidRPr="00DA41CF">
              <w:t>3</w:t>
            </w:r>
          </w:p>
        </w:tc>
      </w:tr>
      <w:tr w:rsidR="00E617C8" w:rsidRPr="00DA41CF" w14:paraId="3A5F080F" w14:textId="77777777" w:rsidTr="00404960">
        <w:trPr>
          <w:trHeight w:val="283"/>
        </w:trPr>
        <w:tc>
          <w:tcPr>
            <w:tcW w:w="272" w:type="pct"/>
            <w:vAlign w:val="center"/>
          </w:tcPr>
          <w:p w14:paraId="028E06D9" w14:textId="77777777" w:rsidR="00E617C8" w:rsidRPr="00DA41CF" w:rsidRDefault="00E617C8" w:rsidP="00404960">
            <w:pPr>
              <w:pStyle w:val="NoSpacing"/>
              <w:jc w:val="center"/>
            </w:pPr>
            <w:r w:rsidRPr="00DA41CF">
              <w:t>13.</w:t>
            </w:r>
          </w:p>
        </w:tc>
        <w:tc>
          <w:tcPr>
            <w:tcW w:w="3936" w:type="pct"/>
            <w:gridSpan w:val="2"/>
            <w:vAlign w:val="bottom"/>
          </w:tcPr>
          <w:p w14:paraId="1DA960EA" w14:textId="77777777" w:rsidR="00E617C8" w:rsidRPr="00DA41CF" w:rsidRDefault="00E617C8" w:rsidP="00735E74">
            <w:pPr>
              <w:pStyle w:val="NoSpacing"/>
              <w:jc w:val="both"/>
            </w:pPr>
            <w:r w:rsidRPr="00DA41CF">
              <w:t>Describe the temperature requirements during frozen storage to maintain the quality of frozen foods.</w:t>
            </w:r>
          </w:p>
        </w:tc>
        <w:tc>
          <w:tcPr>
            <w:tcW w:w="319" w:type="pct"/>
            <w:vAlign w:val="center"/>
          </w:tcPr>
          <w:p w14:paraId="05F7BFB0" w14:textId="77777777" w:rsidR="00E617C8" w:rsidRPr="00DA41CF" w:rsidRDefault="00E617C8" w:rsidP="00537ECD">
            <w:pPr>
              <w:pStyle w:val="NoSpacing"/>
              <w:jc w:val="center"/>
            </w:pPr>
            <w:r w:rsidRPr="00DA41CF">
              <w:t>CO3</w:t>
            </w:r>
          </w:p>
        </w:tc>
        <w:tc>
          <w:tcPr>
            <w:tcW w:w="256" w:type="pct"/>
            <w:vAlign w:val="center"/>
          </w:tcPr>
          <w:p w14:paraId="0C8182C8" w14:textId="77777777" w:rsidR="00E617C8" w:rsidRPr="00DA41CF" w:rsidRDefault="00E617C8" w:rsidP="00537ECD">
            <w:pPr>
              <w:pStyle w:val="NoSpacing"/>
              <w:jc w:val="center"/>
            </w:pPr>
            <w:r w:rsidRPr="00DA41CF">
              <w:t>U</w:t>
            </w:r>
          </w:p>
        </w:tc>
        <w:tc>
          <w:tcPr>
            <w:tcW w:w="217" w:type="pct"/>
            <w:vAlign w:val="center"/>
          </w:tcPr>
          <w:p w14:paraId="5F82DCD7" w14:textId="77777777" w:rsidR="00E617C8" w:rsidRPr="00DA41CF" w:rsidRDefault="00E617C8" w:rsidP="00537ECD">
            <w:pPr>
              <w:pStyle w:val="NoSpacing"/>
              <w:jc w:val="center"/>
            </w:pPr>
            <w:r w:rsidRPr="00DA41CF">
              <w:t>3</w:t>
            </w:r>
          </w:p>
        </w:tc>
      </w:tr>
      <w:tr w:rsidR="00E617C8" w:rsidRPr="00DA41CF" w14:paraId="3C19C9BB" w14:textId="77777777" w:rsidTr="00404960">
        <w:trPr>
          <w:trHeight w:val="283"/>
        </w:trPr>
        <w:tc>
          <w:tcPr>
            <w:tcW w:w="272" w:type="pct"/>
            <w:vAlign w:val="center"/>
          </w:tcPr>
          <w:p w14:paraId="6AC50D20" w14:textId="77777777" w:rsidR="00E617C8" w:rsidRPr="00DA41CF" w:rsidRDefault="00E617C8" w:rsidP="00404960">
            <w:pPr>
              <w:pStyle w:val="NoSpacing"/>
              <w:jc w:val="center"/>
            </w:pPr>
            <w:r w:rsidRPr="00DA41CF">
              <w:t>14.</w:t>
            </w:r>
          </w:p>
        </w:tc>
        <w:tc>
          <w:tcPr>
            <w:tcW w:w="3936" w:type="pct"/>
            <w:gridSpan w:val="2"/>
            <w:vAlign w:val="bottom"/>
          </w:tcPr>
          <w:p w14:paraId="24957120" w14:textId="77777777" w:rsidR="00E617C8" w:rsidRPr="00DA41CF" w:rsidRDefault="00E617C8" w:rsidP="00735E74">
            <w:pPr>
              <w:pStyle w:val="NoSpacing"/>
              <w:jc w:val="both"/>
            </w:pPr>
            <w:r w:rsidRPr="00DA41CF">
              <w:t>Describe the characteristics considered while selecting packaging films for modified atmospheric storage.</w:t>
            </w:r>
          </w:p>
        </w:tc>
        <w:tc>
          <w:tcPr>
            <w:tcW w:w="319" w:type="pct"/>
            <w:vAlign w:val="center"/>
          </w:tcPr>
          <w:p w14:paraId="14218CB4" w14:textId="77777777" w:rsidR="00E617C8" w:rsidRPr="00DA41CF" w:rsidRDefault="00E617C8" w:rsidP="00537ECD">
            <w:pPr>
              <w:pStyle w:val="NoSpacing"/>
              <w:jc w:val="center"/>
            </w:pPr>
            <w:r w:rsidRPr="00DA41CF">
              <w:t>CO4</w:t>
            </w:r>
          </w:p>
        </w:tc>
        <w:tc>
          <w:tcPr>
            <w:tcW w:w="256" w:type="pct"/>
            <w:vAlign w:val="center"/>
          </w:tcPr>
          <w:p w14:paraId="661F9215" w14:textId="77777777" w:rsidR="00E617C8" w:rsidRPr="00DA41CF" w:rsidRDefault="00E617C8" w:rsidP="00537ECD">
            <w:pPr>
              <w:pStyle w:val="NoSpacing"/>
              <w:jc w:val="center"/>
            </w:pPr>
            <w:r w:rsidRPr="00DA41CF">
              <w:t>U</w:t>
            </w:r>
          </w:p>
        </w:tc>
        <w:tc>
          <w:tcPr>
            <w:tcW w:w="217" w:type="pct"/>
            <w:vAlign w:val="center"/>
          </w:tcPr>
          <w:p w14:paraId="64340E69" w14:textId="77777777" w:rsidR="00E617C8" w:rsidRPr="00DA41CF" w:rsidRDefault="00E617C8" w:rsidP="00537ECD">
            <w:pPr>
              <w:pStyle w:val="NoSpacing"/>
              <w:jc w:val="center"/>
            </w:pPr>
            <w:r w:rsidRPr="00DA41CF">
              <w:t>3</w:t>
            </w:r>
          </w:p>
        </w:tc>
      </w:tr>
      <w:tr w:rsidR="00E617C8" w:rsidRPr="00DA41CF" w14:paraId="6F2B912C" w14:textId="77777777" w:rsidTr="00404960">
        <w:trPr>
          <w:trHeight w:val="283"/>
        </w:trPr>
        <w:tc>
          <w:tcPr>
            <w:tcW w:w="272" w:type="pct"/>
            <w:vAlign w:val="center"/>
          </w:tcPr>
          <w:p w14:paraId="445CE0E0" w14:textId="77777777" w:rsidR="00E617C8" w:rsidRPr="00DA41CF" w:rsidRDefault="00E617C8" w:rsidP="00404960">
            <w:pPr>
              <w:pStyle w:val="NoSpacing"/>
              <w:jc w:val="center"/>
            </w:pPr>
            <w:r w:rsidRPr="00DA41CF">
              <w:t>15.</w:t>
            </w:r>
          </w:p>
        </w:tc>
        <w:tc>
          <w:tcPr>
            <w:tcW w:w="3936" w:type="pct"/>
            <w:gridSpan w:val="2"/>
            <w:vAlign w:val="bottom"/>
          </w:tcPr>
          <w:p w14:paraId="3A2BD854" w14:textId="77777777" w:rsidR="00E617C8" w:rsidRPr="00DA41CF" w:rsidRDefault="00E617C8" w:rsidP="00735E74">
            <w:pPr>
              <w:pStyle w:val="NoSpacing"/>
              <w:jc w:val="both"/>
            </w:pPr>
            <w:r w:rsidRPr="00DA41CF">
              <w:t>Write the functions of the humidification system in control atmosphere storage.</w:t>
            </w:r>
          </w:p>
        </w:tc>
        <w:tc>
          <w:tcPr>
            <w:tcW w:w="319" w:type="pct"/>
            <w:vAlign w:val="center"/>
          </w:tcPr>
          <w:p w14:paraId="3F16D805" w14:textId="77777777" w:rsidR="00E617C8" w:rsidRPr="00DA41CF" w:rsidRDefault="00E617C8" w:rsidP="00537ECD">
            <w:pPr>
              <w:pStyle w:val="NoSpacing"/>
              <w:jc w:val="center"/>
            </w:pPr>
            <w:r w:rsidRPr="00DA41CF">
              <w:t>CO5</w:t>
            </w:r>
          </w:p>
        </w:tc>
        <w:tc>
          <w:tcPr>
            <w:tcW w:w="256" w:type="pct"/>
            <w:vAlign w:val="center"/>
          </w:tcPr>
          <w:p w14:paraId="6A6A18EC" w14:textId="77777777" w:rsidR="00E617C8" w:rsidRPr="00DA41CF" w:rsidRDefault="00E617C8" w:rsidP="00537ECD">
            <w:pPr>
              <w:pStyle w:val="NoSpacing"/>
              <w:jc w:val="center"/>
            </w:pPr>
            <w:r w:rsidRPr="00DA41CF">
              <w:t>R</w:t>
            </w:r>
          </w:p>
        </w:tc>
        <w:tc>
          <w:tcPr>
            <w:tcW w:w="217" w:type="pct"/>
            <w:vAlign w:val="center"/>
          </w:tcPr>
          <w:p w14:paraId="034AFF2A" w14:textId="77777777" w:rsidR="00E617C8" w:rsidRPr="00DA41CF" w:rsidRDefault="00E617C8" w:rsidP="00537ECD">
            <w:pPr>
              <w:pStyle w:val="NoSpacing"/>
              <w:jc w:val="center"/>
            </w:pPr>
            <w:r w:rsidRPr="00DA41CF">
              <w:t>3</w:t>
            </w:r>
          </w:p>
        </w:tc>
      </w:tr>
      <w:tr w:rsidR="00E617C8" w:rsidRPr="00DA41CF" w14:paraId="74B5B1D8" w14:textId="77777777" w:rsidTr="00404960">
        <w:trPr>
          <w:trHeight w:val="283"/>
        </w:trPr>
        <w:tc>
          <w:tcPr>
            <w:tcW w:w="272" w:type="pct"/>
            <w:vAlign w:val="center"/>
          </w:tcPr>
          <w:p w14:paraId="756D378D" w14:textId="77777777" w:rsidR="00E617C8" w:rsidRPr="00DA41CF" w:rsidRDefault="00E617C8" w:rsidP="00404960">
            <w:pPr>
              <w:pStyle w:val="NoSpacing"/>
              <w:jc w:val="center"/>
            </w:pPr>
            <w:r w:rsidRPr="00DA41CF">
              <w:t>16.</w:t>
            </w:r>
          </w:p>
        </w:tc>
        <w:tc>
          <w:tcPr>
            <w:tcW w:w="3936" w:type="pct"/>
            <w:gridSpan w:val="2"/>
            <w:vAlign w:val="bottom"/>
          </w:tcPr>
          <w:p w14:paraId="79F902A5" w14:textId="77777777" w:rsidR="00E617C8" w:rsidRPr="00DA41CF" w:rsidRDefault="00E617C8" w:rsidP="00537ECD">
            <w:pPr>
              <w:pStyle w:val="NoSpacing"/>
            </w:pPr>
            <w:r w:rsidRPr="00DA41CF">
              <w:t xml:space="preserve">Discuss the losses by birds and rodents that occur during the storage of grains. </w:t>
            </w:r>
          </w:p>
        </w:tc>
        <w:tc>
          <w:tcPr>
            <w:tcW w:w="319" w:type="pct"/>
            <w:vAlign w:val="center"/>
          </w:tcPr>
          <w:p w14:paraId="60E77FD5" w14:textId="77777777" w:rsidR="00E617C8" w:rsidRPr="00DA41CF" w:rsidRDefault="00E617C8" w:rsidP="00537ECD">
            <w:pPr>
              <w:pStyle w:val="NoSpacing"/>
              <w:jc w:val="center"/>
            </w:pPr>
            <w:r w:rsidRPr="00DA41CF">
              <w:t>CO6</w:t>
            </w:r>
          </w:p>
        </w:tc>
        <w:tc>
          <w:tcPr>
            <w:tcW w:w="256" w:type="pct"/>
            <w:vAlign w:val="center"/>
          </w:tcPr>
          <w:p w14:paraId="2C1FED04" w14:textId="77777777" w:rsidR="00E617C8" w:rsidRPr="00DA41CF" w:rsidRDefault="00E617C8" w:rsidP="00537ECD">
            <w:pPr>
              <w:pStyle w:val="NoSpacing"/>
              <w:jc w:val="center"/>
            </w:pPr>
            <w:r w:rsidRPr="00DA41CF">
              <w:t>U</w:t>
            </w:r>
          </w:p>
        </w:tc>
        <w:tc>
          <w:tcPr>
            <w:tcW w:w="217" w:type="pct"/>
            <w:vAlign w:val="center"/>
          </w:tcPr>
          <w:p w14:paraId="5FD475BD" w14:textId="77777777" w:rsidR="00E617C8" w:rsidRPr="00DA41CF" w:rsidRDefault="00E617C8" w:rsidP="00537ECD">
            <w:pPr>
              <w:pStyle w:val="NoSpacing"/>
              <w:jc w:val="center"/>
            </w:pPr>
            <w:r w:rsidRPr="00DA41CF">
              <w:t>3</w:t>
            </w:r>
          </w:p>
        </w:tc>
      </w:tr>
      <w:tr w:rsidR="00E617C8" w:rsidRPr="00DA41CF" w14:paraId="4D0FCAEF" w14:textId="77777777" w:rsidTr="00404960">
        <w:trPr>
          <w:trHeight w:val="552"/>
        </w:trPr>
        <w:tc>
          <w:tcPr>
            <w:tcW w:w="5000" w:type="pct"/>
            <w:gridSpan w:val="6"/>
            <w:vAlign w:val="center"/>
          </w:tcPr>
          <w:p w14:paraId="797491AB" w14:textId="77777777" w:rsidR="00E617C8" w:rsidRPr="00DA41CF" w:rsidRDefault="00E617C8" w:rsidP="00537ECD">
            <w:pPr>
              <w:jc w:val="center"/>
              <w:rPr>
                <w:b/>
                <w:u w:val="single"/>
              </w:rPr>
            </w:pPr>
            <w:r w:rsidRPr="00DA41CF">
              <w:rPr>
                <w:b/>
                <w:u w:val="single"/>
              </w:rPr>
              <w:t>PART – C (6 X 12 = 72 MARKS)</w:t>
            </w:r>
          </w:p>
          <w:p w14:paraId="08054409" w14:textId="77777777" w:rsidR="00E617C8" w:rsidRPr="00DA41CF" w:rsidRDefault="00E617C8" w:rsidP="00537ECD">
            <w:pPr>
              <w:jc w:val="center"/>
              <w:rPr>
                <w:b/>
              </w:rPr>
            </w:pPr>
            <w:r w:rsidRPr="00DA41CF">
              <w:rPr>
                <w:b/>
              </w:rPr>
              <w:t>(Answer any five Questions from Q. No. 17 to 23, Q. No. 24 is Compulsory)</w:t>
            </w:r>
          </w:p>
        </w:tc>
      </w:tr>
      <w:tr w:rsidR="00E617C8" w:rsidRPr="00DA41CF" w14:paraId="662AA2FC" w14:textId="77777777" w:rsidTr="00A45A1E">
        <w:trPr>
          <w:trHeight w:val="283"/>
        </w:trPr>
        <w:tc>
          <w:tcPr>
            <w:tcW w:w="272" w:type="pct"/>
          </w:tcPr>
          <w:p w14:paraId="71E91F78" w14:textId="77777777" w:rsidR="00E617C8" w:rsidRPr="00DA41CF" w:rsidRDefault="00E617C8" w:rsidP="00A45A1E">
            <w:pPr>
              <w:jc w:val="center"/>
            </w:pPr>
            <w:r w:rsidRPr="00DA41CF">
              <w:t>17.</w:t>
            </w:r>
          </w:p>
        </w:tc>
        <w:tc>
          <w:tcPr>
            <w:tcW w:w="190" w:type="pct"/>
          </w:tcPr>
          <w:p w14:paraId="176926F9" w14:textId="77777777" w:rsidR="00E617C8" w:rsidRPr="00DA41CF" w:rsidRDefault="00E617C8" w:rsidP="00A45A1E">
            <w:pPr>
              <w:jc w:val="center"/>
            </w:pPr>
            <w:r w:rsidRPr="00DA41CF">
              <w:t>a.</w:t>
            </w:r>
          </w:p>
        </w:tc>
        <w:tc>
          <w:tcPr>
            <w:tcW w:w="3746" w:type="pct"/>
            <w:vAlign w:val="bottom"/>
          </w:tcPr>
          <w:p w14:paraId="3808D2FC" w14:textId="77777777" w:rsidR="00E617C8" w:rsidRPr="00DA41CF" w:rsidRDefault="00E617C8" w:rsidP="00141E90">
            <w:pPr>
              <w:jc w:val="both"/>
            </w:pPr>
            <w:r w:rsidRPr="00DA41CF">
              <w:t xml:space="preserve">40 </w:t>
            </w:r>
            <w:r w:rsidRPr="00DA41CF">
              <w:rPr>
                <w:rFonts w:ascii="Cambria Math" w:hAnsi="Cambria Math"/>
              </w:rPr>
              <w:t>𝑚</w:t>
            </w:r>
            <w:r w:rsidRPr="00DA41CF">
              <w:rPr>
                <w:vertAlign w:val="superscript"/>
              </w:rPr>
              <w:t>3</w:t>
            </w:r>
            <w:r w:rsidRPr="00DA41CF">
              <w:t>/</w:t>
            </w:r>
            <w:r w:rsidRPr="00DA41CF">
              <w:rPr>
                <w:rFonts w:ascii="Cambria Math" w:hAnsi="Cambria Math"/>
              </w:rPr>
              <w:t>𝑚𝑖𝑛</w:t>
            </w:r>
            <w:r w:rsidRPr="00DA41CF">
              <w:t xml:space="preserve"> of a stream of moist air at 20 °C DBT and 15 °C WBT are mixed with 20 </w:t>
            </w:r>
            <w:r w:rsidRPr="00DA41CF">
              <w:rPr>
                <w:rFonts w:ascii="Cambria Math" w:hAnsi="Cambria Math"/>
              </w:rPr>
              <w:t>𝑚</w:t>
            </w:r>
            <w:r w:rsidRPr="00DA41CF">
              <w:rPr>
                <w:vertAlign w:val="superscript"/>
              </w:rPr>
              <w:t>3</w:t>
            </w:r>
            <w:r w:rsidRPr="00DA41CF">
              <w:t>/</w:t>
            </w:r>
            <w:r w:rsidRPr="00DA41CF">
              <w:rPr>
                <w:rFonts w:ascii="Cambria Math" w:hAnsi="Cambria Math"/>
              </w:rPr>
              <w:t>𝑚𝑖𝑛</w:t>
            </w:r>
            <w:r w:rsidRPr="00DA41CF">
              <w:t xml:space="preserve"> of a second air stream at 25 °C DBT and 19°C WBT. Barometric pressure is one standard atmosphere. Determine the dry bulb and wet bulb temperature of the resulting mixture.</w:t>
            </w:r>
          </w:p>
        </w:tc>
        <w:tc>
          <w:tcPr>
            <w:tcW w:w="319" w:type="pct"/>
          </w:tcPr>
          <w:p w14:paraId="4592CDAF" w14:textId="77777777" w:rsidR="00E617C8" w:rsidRPr="00DA41CF" w:rsidRDefault="00E617C8" w:rsidP="00A45A1E">
            <w:pPr>
              <w:jc w:val="center"/>
            </w:pPr>
            <w:r w:rsidRPr="00DA41CF">
              <w:t>CO3</w:t>
            </w:r>
          </w:p>
        </w:tc>
        <w:tc>
          <w:tcPr>
            <w:tcW w:w="256" w:type="pct"/>
          </w:tcPr>
          <w:p w14:paraId="2BE99EFF" w14:textId="77777777" w:rsidR="00E617C8" w:rsidRPr="00DA41CF" w:rsidRDefault="00E617C8" w:rsidP="00A45A1E">
            <w:pPr>
              <w:jc w:val="center"/>
            </w:pPr>
            <w:r w:rsidRPr="00DA41CF">
              <w:t>A</w:t>
            </w:r>
          </w:p>
        </w:tc>
        <w:tc>
          <w:tcPr>
            <w:tcW w:w="217" w:type="pct"/>
          </w:tcPr>
          <w:p w14:paraId="3C85701B" w14:textId="77777777" w:rsidR="00E617C8" w:rsidRPr="00DA41CF" w:rsidRDefault="00E617C8" w:rsidP="00A45A1E">
            <w:pPr>
              <w:jc w:val="center"/>
            </w:pPr>
            <w:r w:rsidRPr="00DA41CF">
              <w:t>6</w:t>
            </w:r>
          </w:p>
        </w:tc>
      </w:tr>
      <w:tr w:rsidR="00E617C8" w:rsidRPr="00DA41CF" w14:paraId="2E6799B5" w14:textId="77777777" w:rsidTr="00A45A1E">
        <w:trPr>
          <w:trHeight w:val="283"/>
        </w:trPr>
        <w:tc>
          <w:tcPr>
            <w:tcW w:w="272" w:type="pct"/>
          </w:tcPr>
          <w:p w14:paraId="0CBB7BF6" w14:textId="77777777" w:rsidR="00E617C8" w:rsidRPr="00DA41CF" w:rsidRDefault="00E617C8" w:rsidP="00A45A1E">
            <w:pPr>
              <w:jc w:val="center"/>
            </w:pPr>
          </w:p>
        </w:tc>
        <w:tc>
          <w:tcPr>
            <w:tcW w:w="190" w:type="pct"/>
          </w:tcPr>
          <w:p w14:paraId="0F8F3AC0" w14:textId="77777777" w:rsidR="00E617C8" w:rsidRPr="00DA41CF" w:rsidRDefault="00E617C8" w:rsidP="00A45A1E">
            <w:pPr>
              <w:jc w:val="center"/>
            </w:pPr>
            <w:r w:rsidRPr="00DA41CF">
              <w:t>b.</w:t>
            </w:r>
          </w:p>
        </w:tc>
        <w:tc>
          <w:tcPr>
            <w:tcW w:w="3746" w:type="pct"/>
            <w:vAlign w:val="bottom"/>
          </w:tcPr>
          <w:p w14:paraId="04CD9BF0" w14:textId="77777777" w:rsidR="00E617C8" w:rsidRPr="00DA41CF" w:rsidRDefault="00E617C8" w:rsidP="00404960">
            <w:pPr>
              <w:jc w:val="both"/>
            </w:pPr>
            <w:r w:rsidRPr="00DA41CF">
              <w:t>Determine the relative humidity, dew point temperature, humidity ratio, specific volume, and enthalpy using a psychrometric chart.</w:t>
            </w:r>
          </w:p>
          <w:p w14:paraId="5EE404E7" w14:textId="77777777" w:rsidR="00E617C8" w:rsidRPr="00DA41CF" w:rsidRDefault="00E617C8" w:rsidP="00404960">
            <w:pPr>
              <w:jc w:val="both"/>
              <w:rPr>
                <w:bCs/>
              </w:rPr>
            </w:pPr>
            <w:r w:rsidRPr="00DA41CF">
              <w:t>Given: Dry bulb temperature (DBT) = 24 °C, Wet bulb temperature (WBT) = 18 °C.</w:t>
            </w:r>
          </w:p>
        </w:tc>
        <w:tc>
          <w:tcPr>
            <w:tcW w:w="319" w:type="pct"/>
          </w:tcPr>
          <w:p w14:paraId="6C9CED07" w14:textId="77777777" w:rsidR="00E617C8" w:rsidRPr="00DA41CF" w:rsidRDefault="00E617C8" w:rsidP="00A45A1E">
            <w:pPr>
              <w:jc w:val="center"/>
            </w:pPr>
            <w:r w:rsidRPr="00DA41CF">
              <w:t>CO3</w:t>
            </w:r>
          </w:p>
        </w:tc>
        <w:tc>
          <w:tcPr>
            <w:tcW w:w="256" w:type="pct"/>
          </w:tcPr>
          <w:p w14:paraId="5B3E20F3" w14:textId="77777777" w:rsidR="00E617C8" w:rsidRPr="00DA41CF" w:rsidRDefault="00E617C8" w:rsidP="00A45A1E">
            <w:pPr>
              <w:jc w:val="center"/>
            </w:pPr>
            <w:r w:rsidRPr="00DA41CF">
              <w:t>A</w:t>
            </w:r>
          </w:p>
        </w:tc>
        <w:tc>
          <w:tcPr>
            <w:tcW w:w="217" w:type="pct"/>
          </w:tcPr>
          <w:p w14:paraId="7982EA68" w14:textId="77777777" w:rsidR="00E617C8" w:rsidRPr="00DA41CF" w:rsidRDefault="00E617C8" w:rsidP="00A45A1E">
            <w:pPr>
              <w:jc w:val="center"/>
            </w:pPr>
            <w:r w:rsidRPr="00DA41CF">
              <w:t>4</w:t>
            </w:r>
          </w:p>
        </w:tc>
      </w:tr>
      <w:tr w:rsidR="00E617C8" w:rsidRPr="00DA41CF" w14:paraId="3234C2D2" w14:textId="77777777" w:rsidTr="00A45A1E">
        <w:trPr>
          <w:trHeight w:val="283"/>
        </w:trPr>
        <w:tc>
          <w:tcPr>
            <w:tcW w:w="272" w:type="pct"/>
          </w:tcPr>
          <w:p w14:paraId="57808D65" w14:textId="77777777" w:rsidR="00E617C8" w:rsidRPr="00DA41CF" w:rsidRDefault="00E617C8" w:rsidP="00A45A1E">
            <w:pPr>
              <w:jc w:val="center"/>
            </w:pPr>
          </w:p>
        </w:tc>
        <w:tc>
          <w:tcPr>
            <w:tcW w:w="190" w:type="pct"/>
          </w:tcPr>
          <w:p w14:paraId="79BD30F5" w14:textId="77777777" w:rsidR="00E617C8" w:rsidRPr="00DA41CF" w:rsidRDefault="00E617C8" w:rsidP="00A45A1E">
            <w:pPr>
              <w:jc w:val="center"/>
            </w:pPr>
            <w:r w:rsidRPr="00DA41CF">
              <w:t>c.</w:t>
            </w:r>
          </w:p>
        </w:tc>
        <w:tc>
          <w:tcPr>
            <w:tcW w:w="3746" w:type="pct"/>
            <w:vAlign w:val="bottom"/>
          </w:tcPr>
          <w:p w14:paraId="6A0C1BF7" w14:textId="77777777" w:rsidR="00E617C8" w:rsidRPr="00DA41CF" w:rsidRDefault="00E617C8" w:rsidP="00404960">
            <w:pPr>
              <w:jc w:val="both"/>
            </w:pPr>
            <w:r w:rsidRPr="00DA41CF">
              <w:t>Explain sensible heating using a psychrometric chart in drying problems in analysis.</w:t>
            </w:r>
          </w:p>
        </w:tc>
        <w:tc>
          <w:tcPr>
            <w:tcW w:w="319" w:type="pct"/>
          </w:tcPr>
          <w:p w14:paraId="6D99C166" w14:textId="77777777" w:rsidR="00E617C8" w:rsidRPr="00DA41CF" w:rsidRDefault="00E617C8" w:rsidP="00A45A1E">
            <w:pPr>
              <w:jc w:val="center"/>
            </w:pPr>
            <w:r w:rsidRPr="00DA41CF">
              <w:t>CO2</w:t>
            </w:r>
          </w:p>
        </w:tc>
        <w:tc>
          <w:tcPr>
            <w:tcW w:w="256" w:type="pct"/>
          </w:tcPr>
          <w:p w14:paraId="3E9D4AC2" w14:textId="77777777" w:rsidR="00E617C8" w:rsidRPr="00DA41CF" w:rsidRDefault="00E617C8" w:rsidP="00A45A1E">
            <w:pPr>
              <w:jc w:val="center"/>
            </w:pPr>
            <w:r w:rsidRPr="00DA41CF">
              <w:t>U</w:t>
            </w:r>
          </w:p>
        </w:tc>
        <w:tc>
          <w:tcPr>
            <w:tcW w:w="217" w:type="pct"/>
          </w:tcPr>
          <w:p w14:paraId="3349D31D" w14:textId="77777777" w:rsidR="00E617C8" w:rsidRPr="00DA41CF" w:rsidRDefault="00E617C8" w:rsidP="00A45A1E">
            <w:pPr>
              <w:jc w:val="center"/>
            </w:pPr>
            <w:r w:rsidRPr="00DA41CF">
              <w:t>2</w:t>
            </w:r>
          </w:p>
        </w:tc>
      </w:tr>
      <w:tr w:rsidR="00E617C8" w:rsidRPr="00DA41CF" w14:paraId="15EF304D" w14:textId="77777777" w:rsidTr="00A45A1E">
        <w:trPr>
          <w:trHeight w:val="283"/>
        </w:trPr>
        <w:tc>
          <w:tcPr>
            <w:tcW w:w="272" w:type="pct"/>
          </w:tcPr>
          <w:p w14:paraId="2D22D07A" w14:textId="77777777" w:rsidR="00E617C8" w:rsidRPr="00DA41CF" w:rsidRDefault="00E617C8" w:rsidP="00A45A1E">
            <w:pPr>
              <w:jc w:val="center"/>
            </w:pPr>
          </w:p>
        </w:tc>
        <w:tc>
          <w:tcPr>
            <w:tcW w:w="190" w:type="pct"/>
          </w:tcPr>
          <w:p w14:paraId="2BA49829" w14:textId="77777777" w:rsidR="00E617C8" w:rsidRPr="00DA41CF" w:rsidRDefault="00E617C8" w:rsidP="00A45A1E">
            <w:pPr>
              <w:jc w:val="center"/>
            </w:pPr>
          </w:p>
        </w:tc>
        <w:tc>
          <w:tcPr>
            <w:tcW w:w="3746" w:type="pct"/>
            <w:vAlign w:val="bottom"/>
          </w:tcPr>
          <w:p w14:paraId="646E2D71" w14:textId="77777777" w:rsidR="00E617C8" w:rsidRPr="00DA41CF" w:rsidRDefault="00E617C8" w:rsidP="00404960">
            <w:pPr>
              <w:jc w:val="both"/>
            </w:pPr>
          </w:p>
        </w:tc>
        <w:tc>
          <w:tcPr>
            <w:tcW w:w="319" w:type="pct"/>
          </w:tcPr>
          <w:p w14:paraId="71D22C01" w14:textId="77777777" w:rsidR="00E617C8" w:rsidRPr="00DA41CF" w:rsidRDefault="00E617C8" w:rsidP="00A45A1E">
            <w:pPr>
              <w:jc w:val="center"/>
            </w:pPr>
          </w:p>
        </w:tc>
        <w:tc>
          <w:tcPr>
            <w:tcW w:w="256" w:type="pct"/>
          </w:tcPr>
          <w:p w14:paraId="26EF080B" w14:textId="77777777" w:rsidR="00E617C8" w:rsidRPr="00DA41CF" w:rsidRDefault="00E617C8" w:rsidP="00A45A1E">
            <w:pPr>
              <w:jc w:val="center"/>
            </w:pPr>
          </w:p>
        </w:tc>
        <w:tc>
          <w:tcPr>
            <w:tcW w:w="217" w:type="pct"/>
          </w:tcPr>
          <w:p w14:paraId="3B145434" w14:textId="77777777" w:rsidR="00E617C8" w:rsidRPr="00DA41CF" w:rsidRDefault="00E617C8" w:rsidP="00A45A1E">
            <w:pPr>
              <w:jc w:val="center"/>
            </w:pPr>
          </w:p>
        </w:tc>
      </w:tr>
      <w:tr w:rsidR="00E617C8" w:rsidRPr="00DA41CF" w14:paraId="61CF72FA" w14:textId="77777777" w:rsidTr="00A45A1E">
        <w:trPr>
          <w:trHeight w:val="283"/>
        </w:trPr>
        <w:tc>
          <w:tcPr>
            <w:tcW w:w="272" w:type="pct"/>
          </w:tcPr>
          <w:p w14:paraId="141CB28C" w14:textId="77777777" w:rsidR="00E617C8" w:rsidRPr="00DA41CF" w:rsidRDefault="00E617C8" w:rsidP="00A45A1E">
            <w:pPr>
              <w:jc w:val="center"/>
            </w:pPr>
            <w:r w:rsidRPr="00DA41CF">
              <w:lastRenderedPageBreak/>
              <w:t>18.</w:t>
            </w:r>
          </w:p>
        </w:tc>
        <w:tc>
          <w:tcPr>
            <w:tcW w:w="190" w:type="pct"/>
          </w:tcPr>
          <w:p w14:paraId="2BFA5DA8" w14:textId="77777777" w:rsidR="00E617C8" w:rsidRPr="00DA41CF" w:rsidRDefault="00E617C8" w:rsidP="00A45A1E">
            <w:pPr>
              <w:jc w:val="center"/>
            </w:pPr>
          </w:p>
        </w:tc>
        <w:tc>
          <w:tcPr>
            <w:tcW w:w="3746" w:type="pct"/>
            <w:vAlign w:val="bottom"/>
          </w:tcPr>
          <w:p w14:paraId="3EE7C3BB" w14:textId="77777777" w:rsidR="00E617C8" w:rsidRPr="00DA41CF" w:rsidRDefault="00E617C8" w:rsidP="00404960">
            <w:pPr>
              <w:jc w:val="both"/>
            </w:pPr>
            <w:r w:rsidRPr="00DA41CF">
              <w:t xml:space="preserve">Design a cold storage structure for 25 tonnes of potato having a specific heat of 0.86 kcal/kg </w:t>
            </w:r>
            <w:r w:rsidRPr="00DA41CF">
              <w:rPr>
                <w:vertAlign w:val="superscript"/>
              </w:rPr>
              <w:t>o</w:t>
            </w:r>
            <w:r w:rsidRPr="00DA41CF">
              <w:t>C to be cooled from 38</w:t>
            </w:r>
            <w:r w:rsidRPr="00DA41CF">
              <w:rPr>
                <w:vertAlign w:val="superscript"/>
              </w:rPr>
              <w:t xml:space="preserve"> o</w:t>
            </w:r>
            <w:r w:rsidRPr="00DA41CF">
              <w:t>C to 8</w:t>
            </w:r>
            <w:r w:rsidRPr="00DA41CF">
              <w:rPr>
                <w:vertAlign w:val="superscript"/>
              </w:rPr>
              <w:t xml:space="preserve"> o</w:t>
            </w:r>
            <w:r w:rsidRPr="00DA41CF">
              <w:t xml:space="preserve">C. Thermal conductivity of construction materials such as plaster, thermocol, brick, asbestos, sand and cement concrete is </w:t>
            </w:r>
            <w:r w:rsidRPr="00DA41CF">
              <w:rPr>
                <w:lang w:val="en-GB"/>
              </w:rPr>
              <w:t xml:space="preserve">0.65 kcal/m h °C, </w:t>
            </w:r>
            <w:r w:rsidRPr="00DA41CF">
              <w:t xml:space="preserve">0.028 kcal/m h °C, 0.25 kcal/m h °C, 0.65 kcal/m h </w:t>
            </w:r>
            <w:r w:rsidRPr="00DA41CF">
              <w:rPr>
                <w:vertAlign w:val="superscript"/>
              </w:rPr>
              <w:t>o</w:t>
            </w:r>
            <w:r w:rsidRPr="00DA41CF">
              <w:t xml:space="preserve">C, 0.6 kcal/m h </w:t>
            </w:r>
            <w:r w:rsidRPr="00DA41CF">
              <w:rPr>
                <w:vertAlign w:val="superscript"/>
              </w:rPr>
              <w:t>o</w:t>
            </w:r>
            <w:r w:rsidRPr="00DA41CF">
              <w:t xml:space="preserve">C &amp; 0.7 kcal/m h </w:t>
            </w:r>
            <w:r w:rsidRPr="00DA41CF">
              <w:rPr>
                <w:vertAlign w:val="superscript"/>
              </w:rPr>
              <w:t>o</w:t>
            </w:r>
            <w:r w:rsidRPr="00DA41CF">
              <w:t>C respectively. Assume reasonable data wherever necessary.</w:t>
            </w:r>
          </w:p>
        </w:tc>
        <w:tc>
          <w:tcPr>
            <w:tcW w:w="319" w:type="pct"/>
          </w:tcPr>
          <w:p w14:paraId="5C4CC4A2" w14:textId="77777777" w:rsidR="00E617C8" w:rsidRPr="00DA41CF" w:rsidRDefault="00E617C8" w:rsidP="00A45A1E">
            <w:pPr>
              <w:jc w:val="center"/>
            </w:pPr>
            <w:r w:rsidRPr="00DA41CF">
              <w:t>CO3</w:t>
            </w:r>
          </w:p>
        </w:tc>
        <w:tc>
          <w:tcPr>
            <w:tcW w:w="256" w:type="pct"/>
          </w:tcPr>
          <w:p w14:paraId="082063AE" w14:textId="77777777" w:rsidR="00E617C8" w:rsidRPr="00DA41CF" w:rsidRDefault="00E617C8" w:rsidP="00A45A1E">
            <w:pPr>
              <w:jc w:val="center"/>
            </w:pPr>
            <w:r w:rsidRPr="00DA41CF">
              <w:t>C</w:t>
            </w:r>
          </w:p>
        </w:tc>
        <w:tc>
          <w:tcPr>
            <w:tcW w:w="217" w:type="pct"/>
          </w:tcPr>
          <w:p w14:paraId="5D9CC21B" w14:textId="77777777" w:rsidR="00E617C8" w:rsidRPr="00DA41CF" w:rsidRDefault="00E617C8" w:rsidP="00A45A1E">
            <w:pPr>
              <w:jc w:val="center"/>
            </w:pPr>
            <w:r w:rsidRPr="00DA41CF">
              <w:t>12</w:t>
            </w:r>
          </w:p>
        </w:tc>
      </w:tr>
      <w:tr w:rsidR="00E617C8" w:rsidRPr="00DA41CF" w14:paraId="77366D7E" w14:textId="77777777" w:rsidTr="00A45A1E">
        <w:trPr>
          <w:trHeight w:val="283"/>
        </w:trPr>
        <w:tc>
          <w:tcPr>
            <w:tcW w:w="272" w:type="pct"/>
          </w:tcPr>
          <w:p w14:paraId="6E7AD39C" w14:textId="77777777" w:rsidR="00E617C8" w:rsidRPr="00DA41CF" w:rsidRDefault="00E617C8" w:rsidP="00A45A1E">
            <w:pPr>
              <w:jc w:val="center"/>
            </w:pPr>
          </w:p>
        </w:tc>
        <w:tc>
          <w:tcPr>
            <w:tcW w:w="190" w:type="pct"/>
          </w:tcPr>
          <w:p w14:paraId="7914EBFF" w14:textId="77777777" w:rsidR="00E617C8" w:rsidRPr="00DA41CF" w:rsidRDefault="00E617C8" w:rsidP="00A45A1E">
            <w:pPr>
              <w:jc w:val="center"/>
            </w:pPr>
          </w:p>
        </w:tc>
        <w:tc>
          <w:tcPr>
            <w:tcW w:w="3746" w:type="pct"/>
            <w:vAlign w:val="bottom"/>
          </w:tcPr>
          <w:p w14:paraId="32AE9E3B" w14:textId="77777777" w:rsidR="00E617C8" w:rsidRPr="00DA41CF" w:rsidRDefault="00E617C8" w:rsidP="00404960">
            <w:pPr>
              <w:jc w:val="both"/>
            </w:pPr>
          </w:p>
        </w:tc>
        <w:tc>
          <w:tcPr>
            <w:tcW w:w="319" w:type="pct"/>
          </w:tcPr>
          <w:p w14:paraId="6FF91C5D" w14:textId="77777777" w:rsidR="00E617C8" w:rsidRPr="00DA41CF" w:rsidRDefault="00E617C8" w:rsidP="00A45A1E">
            <w:pPr>
              <w:jc w:val="center"/>
            </w:pPr>
          </w:p>
        </w:tc>
        <w:tc>
          <w:tcPr>
            <w:tcW w:w="256" w:type="pct"/>
          </w:tcPr>
          <w:p w14:paraId="42C2214F" w14:textId="77777777" w:rsidR="00E617C8" w:rsidRPr="00DA41CF" w:rsidRDefault="00E617C8" w:rsidP="00A45A1E">
            <w:pPr>
              <w:jc w:val="center"/>
            </w:pPr>
          </w:p>
        </w:tc>
        <w:tc>
          <w:tcPr>
            <w:tcW w:w="217" w:type="pct"/>
          </w:tcPr>
          <w:p w14:paraId="2C84A18D" w14:textId="77777777" w:rsidR="00E617C8" w:rsidRPr="00DA41CF" w:rsidRDefault="00E617C8" w:rsidP="00A45A1E">
            <w:pPr>
              <w:jc w:val="center"/>
            </w:pPr>
          </w:p>
        </w:tc>
      </w:tr>
      <w:tr w:rsidR="00E617C8" w:rsidRPr="00DA41CF" w14:paraId="7FD9D2FC" w14:textId="77777777" w:rsidTr="00A45A1E">
        <w:trPr>
          <w:trHeight w:val="283"/>
        </w:trPr>
        <w:tc>
          <w:tcPr>
            <w:tcW w:w="272" w:type="pct"/>
          </w:tcPr>
          <w:p w14:paraId="7E1381B7" w14:textId="77777777" w:rsidR="00E617C8" w:rsidRPr="00DA41CF" w:rsidRDefault="00E617C8" w:rsidP="00A45A1E">
            <w:pPr>
              <w:jc w:val="center"/>
            </w:pPr>
            <w:r w:rsidRPr="00DA41CF">
              <w:t>19.</w:t>
            </w:r>
          </w:p>
        </w:tc>
        <w:tc>
          <w:tcPr>
            <w:tcW w:w="190" w:type="pct"/>
          </w:tcPr>
          <w:p w14:paraId="4D644EED" w14:textId="77777777" w:rsidR="00E617C8" w:rsidRPr="00DA41CF" w:rsidRDefault="00E617C8" w:rsidP="00A45A1E">
            <w:pPr>
              <w:jc w:val="center"/>
            </w:pPr>
            <w:r w:rsidRPr="00DA41CF">
              <w:t>a.</w:t>
            </w:r>
          </w:p>
        </w:tc>
        <w:tc>
          <w:tcPr>
            <w:tcW w:w="3746" w:type="pct"/>
            <w:vAlign w:val="bottom"/>
          </w:tcPr>
          <w:p w14:paraId="1C34C745" w14:textId="77777777" w:rsidR="00E617C8" w:rsidRPr="00DA41CF" w:rsidRDefault="00E617C8" w:rsidP="00404960">
            <w:pPr>
              <w:jc w:val="both"/>
            </w:pPr>
            <w:r w:rsidRPr="00DA41CF">
              <w:t>Explain the Time-Temperature integrators in packaging material.</w:t>
            </w:r>
          </w:p>
        </w:tc>
        <w:tc>
          <w:tcPr>
            <w:tcW w:w="319" w:type="pct"/>
          </w:tcPr>
          <w:p w14:paraId="2FCD6E7F" w14:textId="77777777" w:rsidR="00E617C8" w:rsidRPr="00DA41CF" w:rsidRDefault="00E617C8" w:rsidP="00A45A1E">
            <w:pPr>
              <w:jc w:val="center"/>
            </w:pPr>
            <w:r w:rsidRPr="00DA41CF">
              <w:t>CO2</w:t>
            </w:r>
          </w:p>
        </w:tc>
        <w:tc>
          <w:tcPr>
            <w:tcW w:w="256" w:type="pct"/>
          </w:tcPr>
          <w:p w14:paraId="7714BC19" w14:textId="77777777" w:rsidR="00E617C8" w:rsidRPr="00DA41CF" w:rsidRDefault="00E617C8" w:rsidP="00A45A1E">
            <w:pPr>
              <w:jc w:val="center"/>
            </w:pPr>
            <w:r w:rsidRPr="00DA41CF">
              <w:t>U</w:t>
            </w:r>
          </w:p>
        </w:tc>
        <w:tc>
          <w:tcPr>
            <w:tcW w:w="217" w:type="pct"/>
          </w:tcPr>
          <w:p w14:paraId="71811399" w14:textId="77777777" w:rsidR="00E617C8" w:rsidRPr="00DA41CF" w:rsidRDefault="00E617C8" w:rsidP="00A45A1E">
            <w:pPr>
              <w:jc w:val="center"/>
            </w:pPr>
            <w:r w:rsidRPr="00DA41CF">
              <w:t>6</w:t>
            </w:r>
          </w:p>
        </w:tc>
      </w:tr>
      <w:tr w:rsidR="00E617C8" w:rsidRPr="00DA41CF" w14:paraId="4D41DFB1" w14:textId="77777777" w:rsidTr="00A45A1E">
        <w:trPr>
          <w:trHeight w:val="283"/>
        </w:trPr>
        <w:tc>
          <w:tcPr>
            <w:tcW w:w="272" w:type="pct"/>
          </w:tcPr>
          <w:p w14:paraId="627FF7DE" w14:textId="77777777" w:rsidR="00E617C8" w:rsidRPr="00DA41CF" w:rsidRDefault="00E617C8" w:rsidP="00A45A1E">
            <w:pPr>
              <w:jc w:val="center"/>
            </w:pPr>
          </w:p>
        </w:tc>
        <w:tc>
          <w:tcPr>
            <w:tcW w:w="190" w:type="pct"/>
          </w:tcPr>
          <w:p w14:paraId="6254F642" w14:textId="77777777" w:rsidR="00E617C8" w:rsidRPr="00DA41CF" w:rsidRDefault="00E617C8" w:rsidP="00A45A1E">
            <w:pPr>
              <w:jc w:val="center"/>
            </w:pPr>
            <w:r w:rsidRPr="00DA41CF">
              <w:t>b.</w:t>
            </w:r>
          </w:p>
        </w:tc>
        <w:tc>
          <w:tcPr>
            <w:tcW w:w="3746" w:type="pct"/>
            <w:vAlign w:val="bottom"/>
          </w:tcPr>
          <w:p w14:paraId="7078306B" w14:textId="77777777" w:rsidR="00E617C8" w:rsidRPr="00DA41CF" w:rsidRDefault="00E617C8" w:rsidP="00404960">
            <w:pPr>
              <w:jc w:val="both"/>
              <w:rPr>
                <w:bCs/>
              </w:rPr>
            </w:pPr>
            <w:r w:rsidRPr="00DA41CF">
              <w:rPr>
                <w:bCs/>
              </w:rPr>
              <w:t>Describe the temperature requirements during frozen storage to maintain the quality of frozen foods.</w:t>
            </w:r>
          </w:p>
        </w:tc>
        <w:tc>
          <w:tcPr>
            <w:tcW w:w="319" w:type="pct"/>
          </w:tcPr>
          <w:p w14:paraId="4DE66F08" w14:textId="77777777" w:rsidR="00E617C8" w:rsidRPr="00DA41CF" w:rsidRDefault="00E617C8" w:rsidP="00A45A1E">
            <w:pPr>
              <w:jc w:val="center"/>
            </w:pPr>
            <w:r w:rsidRPr="00DA41CF">
              <w:t>CO2</w:t>
            </w:r>
          </w:p>
        </w:tc>
        <w:tc>
          <w:tcPr>
            <w:tcW w:w="256" w:type="pct"/>
          </w:tcPr>
          <w:p w14:paraId="1C3E70FB" w14:textId="77777777" w:rsidR="00E617C8" w:rsidRPr="00DA41CF" w:rsidRDefault="00E617C8" w:rsidP="00A45A1E">
            <w:pPr>
              <w:jc w:val="center"/>
            </w:pPr>
            <w:r w:rsidRPr="00DA41CF">
              <w:t>U</w:t>
            </w:r>
          </w:p>
        </w:tc>
        <w:tc>
          <w:tcPr>
            <w:tcW w:w="217" w:type="pct"/>
          </w:tcPr>
          <w:p w14:paraId="22811651" w14:textId="77777777" w:rsidR="00E617C8" w:rsidRPr="00DA41CF" w:rsidRDefault="00E617C8" w:rsidP="00A45A1E">
            <w:pPr>
              <w:jc w:val="center"/>
            </w:pPr>
            <w:r w:rsidRPr="00DA41CF">
              <w:t>6</w:t>
            </w:r>
          </w:p>
        </w:tc>
      </w:tr>
      <w:tr w:rsidR="00E617C8" w:rsidRPr="00DA41CF" w14:paraId="248EC3BF" w14:textId="77777777" w:rsidTr="00A45A1E">
        <w:trPr>
          <w:trHeight w:val="283"/>
        </w:trPr>
        <w:tc>
          <w:tcPr>
            <w:tcW w:w="272" w:type="pct"/>
          </w:tcPr>
          <w:p w14:paraId="732F60F7" w14:textId="77777777" w:rsidR="00E617C8" w:rsidRPr="00DA41CF" w:rsidRDefault="00E617C8" w:rsidP="00A45A1E">
            <w:pPr>
              <w:jc w:val="center"/>
            </w:pPr>
          </w:p>
        </w:tc>
        <w:tc>
          <w:tcPr>
            <w:tcW w:w="190" w:type="pct"/>
          </w:tcPr>
          <w:p w14:paraId="7BA7D17F" w14:textId="77777777" w:rsidR="00E617C8" w:rsidRPr="00DA41CF" w:rsidRDefault="00E617C8" w:rsidP="00A45A1E">
            <w:pPr>
              <w:jc w:val="center"/>
            </w:pPr>
          </w:p>
        </w:tc>
        <w:tc>
          <w:tcPr>
            <w:tcW w:w="3746" w:type="pct"/>
            <w:vAlign w:val="bottom"/>
          </w:tcPr>
          <w:p w14:paraId="701CF962" w14:textId="77777777" w:rsidR="00E617C8" w:rsidRPr="00DA41CF" w:rsidRDefault="00E617C8" w:rsidP="00404960">
            <w:pPr>
              <w:jc w:val="both"/>
            </w:pPr>
          </w:p>
        </w:tc>
        <w:tc>
          <w:tcPr>
            <w:tcW w:w="319" w:type="pct"/>
          </w:tcPr>
          <w:p w14:paraId="2298155F" w14:textId="77777777" w:rsidR="00E617C8" w:rsidRPr="00DA41CF" w:rsidRDefault="00E617C8" w:rsidP="00A45A1E">
            <w:pPr>
              <w:jc w:val="center"/>
            </w:pPr>
          </w:p>
        </w:tc>
        <w:tc>
          <w:tcPr>
            <w:tcW w:w="256" w:type="pct"/>
          </w:tcPr>
          <w:p w14:paraId="3F789F39" w14:textId="77777777" w:rsidR="00E617C8" w:rsidRPr="00DA41CF" w:rsidRDefault="00E617C8" w:rsidP="00A45A1E">
            <w:pPr>
              <w:jc w:val="center"/>
            </w:pPr>
          </w:p>
        </w:tc>
        <w:tc>
          <w:tcPr>
            <w:tcW w:w="217" w:type="pct"/>
          </w:tcPr>
          <w:p w14:paraId="11813303" w14:textId="77777777" w:rsidR="00E617C8" w:rsidRPr="00DA41CF" w:rsidRDefault="00E617C8" w:rsidP="00A45A1E">
            <w:pPr>
              <w:jc w:val="center"/>
            </w:pPr>
          </w:p>
        </w:tc>
      </w:tr>
      <w:tr w:rsidR="00E617C8" w:rsidRPr="00DA41CF" w14:paraId="513B89FB" w14:textId="77777777" w:rsidTr="00A45A1E">
        <w:trPr>
          <w:trHeight w:val="283"/>
        </w:trPr>
        <w:tc>
          <w:tcPr>
            <w:tcW w:w="272" w:type="pct"/>
          </w:tcPr>
          <w:p w14:paraId="13F83F12" w14:textId="77777777" w:rsidR="00E617C8" w:rsidRPr="00DA41CF" w:rsidRDefault="00E617C8" w:rsidP="00A45A1E">
            <w:pPr>
              <w:jc w:val="center"/>
            </w:pPr>
            <w:r w:rsidRPr="00DA41CF">
              <w:t>20.</w:t>
            </w:r>
          </w:p>
        </w:tc>
        <w:tc>
          <w:tcPr>
            <w:tcW w:w="190" w:type="pct"/>
          </w:tcPr>
          <w:p w14:paraId="3598505C" w14:textId="77777777" w:rsidR="00E617C8" w:rsidRPr="00DA41CF" w:rsidRDefault="00E617C8" w:rsidP="00A45A1E">
            <w:pPr>
              <w:jc w:val="center"/>
            </w:pPr>
            <w:r w:rsidRPr="00DA41CF">
              <w:t>a.</w:t>
            </w:r>
          </w:p>
        </w:tc>
        <w:tc>
          <w:tcPr>
            <w:tcW w:w="3746" w:type="pct"/>
            <w:vAlign w:val="bottom"/>
          </w:tcPr>
          <w:p w14:paraId="2F4FA374" w14:textId="77777777" w:rsidR="00E617C8" w:rsidRPr="00DA41CF" w:rsidRDefault="00E617C8" w:rsidP="00404960">
            <w:pPr>
              <w:jc w:val="both"/>
            </w:pPr>
            <w:r w:rsidRPr="00DA41CF">
              <w:t>Orange juice was aseptically filled into hermetically sealed glass jars and laminated (polyethylene/paper/aluminum foil/polyethylene) cartons and held at 27 °C. The extent of browning (expressed as optical density at 420 Nm) measured over a period of weeks gave the following results:</w:t>
            </w:r>
          </w:p>
          <w:tbl>
            <w:tblPr>
              <w:tblStyle w:val="TableGrid"/>
              <w:tblW w:w="5000" w:type="pct"/>
              <w:tblLook w:val="04A0" w:firstRow="1" w:lastRow="0" w:firstColumn="1" w:lastColumn="0" w:noHBand="0" w:noVBand="1"/>
            </w:tblPr>
            <w:tblGrid>
              <w:gridCol w:w="2545"/>
              <w:gridCol w:w="2545"/>
              <w:gridCol w:w="2543"/>
            </w:tblGrid>
            <w:tr w:rsidR="00E617C8" w:rsidRPr="00DA41CF" w14:paraId="331AF920" w14:textId="77777777" w:rsidTr="0020320E">
              <w:tc>
                <w:tcPr>
                  <w:tcW w:w="1667" w:type="pct"/>
                  <w:vMerge w:val="restart"/>
                </w:tcPr>
                <w:p w14:paraId="1D3E5E4D" w14:textId="77777777" w:rsidR="00E617C8" w:rsidRPr="00DA41CF" w:rsidRDefault="00E617C8" w:rsidP="00404960">
                  <w:pPr>
                    <w:jc w:val="center"/>
                    <w:rPr>
                      <w:b/>
                      <w:bCs/>
                      <w:lang w:val="en-IN"/>
                    </w:rPr>
                  </w:pPr>
                  <w:r w:rsidRPr="00DA41CF">
                    <w:rPr>
                      <w:b/>
                      <w:bCs/>
                      <w:lang w:val="en-IN"/>
                    </w:rPr>
                    <w:t>Time (days)</w:t>
                  </w:r>
                </w:p>
              </w:tc>
              <w:tc>
                <w:tcPr>
                  <w:tcW w:w="3333" w:type="pct"/>
                  <w:gridSpan w:val="2"/>
                </w:tcPr>
                <w:p w14:paraId="7CB47C8C" w14:textId="77777777" w:rsidR="00E617C8" w:rsidRPr="00DA41CF" w:rsidRDefault="00E617C8" w:rsidP="00404960">
                  <w:pPr>
                    <w:jc w:val="center"/>
                    <w:rPr>
                      <w:b/>
                      <w:bCs/>
                      <w:lang w:val="en-IN"/>
                    </w:rPr>
                  </w:pPr>
                  <w:r w:rsidRPr="00DA41CF">
                    <w:rPr>
                      <w:b/>
                      <w:bCs/>
                      <w:lang w:val="en-IN"/>
                    </w:rPr>
                    <w:t>Browing (Optical density at 420 Nm)</w:t>
                  </w:r>
                </w:p>
              </w:tc>
            </w:tr>
            <w:tr w:rsidR="00E617C8" w:rsidRPr="00DA41CF" w14:paraId="55AC5854" w14:textId="77777777" w:rsidTr="0020320E">
              <w:tc>
                <w:tcPr>
                  <w:tcW w:w="1667" w:type="pct"/>
                  <w:vMerge/>
                </w:tcPr>
                <w:p w14:paraId="2CD41A9E" w14:textId="77777777" w:rsidR="00E617C8" w:rsidRPr="00DA41CF" w:rsidRDefault="00E617C8" w:rsidP="00404960">
                  <w:pPr>
                    <w:jc w:val="both"/>
                    <w:rPr>
                      <w:lang w:val="en-IN"/>
                    </w:rPr>
                  </w:pPr>
                </w:p>
              </w:tc>
              <w:tc>
                <w:tcPr>
                  <w:tcW w:w="1667" w:type="pct"/>
                </w:tcPr>
                <w:p w14:paraId="600DD8A4" w14:textId="77777777" w:rsidR="00E617C8" w:rsidRPr="00DA41CF" w:rsidRDefault="00E617C8" w:rsidP="00404960">
                  <w:pPr>
                    <w:jc w:val="center"/>
                    <w:rPr>
                      <w:lang w:val="en-IN"/>
                    </w:rPr>
                  </w:pPr>
                  <w:r w:rsidRPr="00DA41CF">
                    <w:rPr>
                      <w:lang w:val="en-IN"/>
                    </w:rPr>
                    <w:t>Carton</w:t>
                  </w:r>
                </w:p>
              </w:tc>
              <w:tc>
                <w:tcPr>
                  <w:tcW w:w="1666" w:type="pct"/>
                </w:tcPr>
                <w:p w14:paraId="0E3D0318" w14:textId="77777777" w:rsidR="00E617C8" w:rsidRPr="00DA41CF" w:rsidRDefault="00E617C8" w:rsidP="00404960">
                  <w:pPr>
                    <w:jc w:val="center"/>
                    <w:rPr>
                      <w:lang w:val="en-IN"/>
                    </w:rPr>
                  </w:pPr>
                  <w:r w:rsidRPr="00DA41CF">
                    <w:rPr>
                      <w:lang w:val="en-IN"/>
                    </w:rPr>
                    <w:t>Jar</w:t>
                  </w:r>
                </w:p>
              </w:tc>
            </w:tr>
            <w:tr w:rsidR="00E617C8" w:rsidRPr="00DA41CF" w14:paraId="5C206C03" w14:textId="77777777" w:rsidTr="0020320E">
              <w:tc>
                <w:tcPr>
                  <w:tcW w:w="1667" w:type="pct"/>
                </w:tcPr>
                <w:p w14:paraId="4FC57996" w14:textId="77777777" w:rsidR="00E617C8" w:rsidRPr="00DA41CF" w:rsidRDefault="00E617C8" w:rsidP="00404960">
                  <w:pPr>
                    <w:jc w:val="center"/>
                    <w:rPr>
                      <w:lang w:val="en-IN"/>
                    </w:rPr>
                  </w:pPr>
                  <w:r w:rsidRPr="00DA41CF">
                    <w:rPr>
                      <w:lang w:val="en-IN"/>
                    </w:rPr>
                    <w:t>0</w:t>
                  </w:r>
                </w:p>
              </w:tc>
              <w:tc>
                <w:tcPr>
                  <w:tcW w:w="1667" w:type="pct"/>
                </w:tcPr>
                <w:p w14:paraId="65D65EFC" w14:textId="77777777" w:rsidR="00E617C8" w:rsidRPr="00DA41CF" w:rsidRDefault="00E617C8" w:rsidP="00404960">
                  <w:pPr>
                    <w:jc w:val="center"/>
                    <w:rPr>
                      <w:lang w:val="en-IN"/>
                    </w:rPr>
                  </w:pPr>
                  <w:r w:rsidRPr="00DA41CF">
                    <w:rPr>
                      <w:lang w:val="en-IN"/>
                    </w:rPr>
                    <w:t>0.120</w:t>
                  </w:r>
                </w:p>
              </w:tc>
              <w:tc>
                <w:tcPr>
                  <w:tcW w:w="1666" w:type="pct"/>
                </w:tcPr>
                <w:p w14:paraId="6C06CE2C" w14:textId="77777777" w:rsidR="00E617C8" w:rsidRPr="00DA41CF" w:rsidRDefault="00E617C8" w:rsidP="00404960">
                  <w:pPr>
                    <w:jc w:val="center"/>
                    <w:rPr>
                      <w:lang w:val="en-IN"/>
                    </w:rPr>
                  </w:pPr>
                  <w:r w:rsidRPr="00DA41CF">
                    <w:rPr>
                      <w:lang w:val="en-IN"/>
                    </w:rPr>
                    <w:t>0.120</w:t>
                  </w:r>
                </w:p>
              </w:tc>
            </w:tr>
            <w:tr w:rsidR="00E617C8" w:rsidRPr="00DA41CF" w14:paraId="0783CE98" w14:textId="77777777" w:rsidTr="0020320E">
              <w:tc>
                <w:tcPr>
                  <w:tcW w:w="1667" w:type="pct"/>
                </w:tcPr>
                <w:p w14:paraId="62DC9D02" w14:textId="77777777" w:rsidR="00E617C8" w:rsidRPr="00DA41CF" w:rsidRDefault="00E617C8" w:rsidP="00404960">
                  <w:pPr>
                    <w:jc w:val="center"/>
                    <w:rPr>
                      <w:lang w:val="en-IN"/>
                    </w:rPr>
                  </w:pPr>
                  <w:r w:rsidRPr="00DA41CF">
                    <w:rPr>
                      <w:lang w:val="en-IN"/>
                    </w:rPr>
                    <w:t>10</w:t>
                  </w:r>
                </w:p>
              </w:tc>
              <w:tc>
                <w:tcPr>
                  <w:tcW w:w="1667" w:type="pct"/>
                </w:tcPr>
                <w:p w14:paraId="44804179" w14:textId="77777777" w:rsidR="00E617C8" w:rsidRPr="00DA41CF" w:rsidRDefault="00E617C8" w:rsidP="00404960">
                  <w:pPr>
                    <w:jc w:val="center"/>
                    <w:rPr>
                      <w:lang w:val="en-IN"/>
                    </w:rPr>
                  </w:pPr>
                  <w:r w:rsidRPr="00DA41CF">
                    <w:rPr>
                      <w:lang w:val="en-IN"/>
                    </w:rPr>
                    <w:t>0.132</w:t>
                  </w:r>
                </w:p>
              </w:tc>
              <w:tc>
                <w:tcPr>
                  <w:tcW w:w="1666" w:type="pct"/>
                </w:tcPr>
                <w:p w14:paraId="075CA071" w14:textId="77777777" w:rsidR="00E617C8" w:rsidRPr="00DA41CF" w:rsidRDefault="00E617C8" w:rsidP="00404960">
                  <w:pPr>
                    <w:jc w:val="center"/>
                    <w:rPr>
                      <w:lang w:val="en-IN"/>
                    </w:rPr>
                  </w:pPr>
                  <w:r w:rsidRPr="00DA41CF">
                    <w:rPr>
                      <w:lang w:val="en-IN"/>
                    </w:rPr>
                    <w:t>0.128</w:t>
                  </w:r>
                </w:p>
              </w:tc>
            </w:tr>
            <w:tr w:rsidR="00E617C8" w:rsidRPr="00DA41CF" w14:paraId="2DB1E253" w14:textId="77777777" w:rsidTr="0020320E">
              <w:tc>
                <w:tcPr>
                  <w:tcW w:w="1667" w:type="pct"/>
                </w:tcPr>
                <w:p w14:paraId="669951E4" w14:textId="77777777" w:rsidR="00E617C8" w:rsidRPr="00DA41CF" w:rsidRDefault="00E617C8" w:rsidP="00404960">
                  <w:pPr>
                    <w:jc w:val="center"/>
                    <w:rPr>
                      <w:lang w:val="en-IN"/>
                    </w:rPr>
                  </w:pPr>
                  <w:r w:rsidRPr="00DA41CF">
                    <w:rPr>
                      <w:lang w:val="en-IN"/>
                    </w:rPr>
                    <w:t>20</w:t>
                  </w:r>
                </w:p>
              </w:tc>
              <w:tc>
                <w:tcPr>
                  <w:tcW w:w="1667" w:type="pct"/>
                </w:tcPr>
                <w:p w14:paraId="22E78C45" w14:textId="77777777" w:rsidR="00E617C8" w:rsidRPr="00DA41CF" w:rsidRDefault="00E617C8" w:rsidP="00404960">
                  <w:pPr>
                    <w:jc w:val="center"/>
                    <w:rPr>
                      <w:lang w:val="en-IN"/>
                    </w:rPr>
                  </w:pPr>
                  <w:r w:rsidRPr="00DA41CF">
                    <w:rPr>
                      <w:lang w:val="en-IN"/>
                    </w:rPr>
                    <w:t>0.151</w:t>
                  </w:r>
                </w:p>
              </w:tc>
              <w:tc>
                <w:tcPr>
                  <w:tcW w:w="1666" w:type="pct"/>
                </w:tcPr>
                <w:p w14:paraId="27FCF0E2" w14:textId="77777777" w:rsidR="00E617C8" w:rsidRPr="00DA41CF" w:rsidRDefault="00E617C8" w:rsidP="00404960">
                  <w:pPr>
                    <w:jc w:val="center"/>
                    <w:rPr>
                      <w:lang w:val="en-IN"/>
                    </w:rPr>
                  </w:pPr>
                  <w:r w:rsidRPr="00DA41CF">
                    <w:rPr>
                      <w:lang w:val="en-IN"/>
                    </w:rPr>
                    <w:t>0.139</w:t>
                  </w:r>
                </w:p>
              </w:tc>
            </w:tr>
            <w:tr w:rsidR="00E617C8" w:rsidRPr="00DA41CF" w14:paraId="206588C8" w14:textId="77777777" w:rsidTr="0020320E">
              <w:tc>
                <w:tcPr>
                  <w:tcW w:w="1667" w:type="pct"/>
                </w:tcPr>
                <w:p w14:paraId="1C4443ED" w14:textId="77777777" w:rsidR="00E617C8" w:rsidRPr="00DA41CF" w:rsidRDefault="00E617C8" w:rsidP="00404960">
                  <w:pPr>
                    <w:jc w:val="center"/>
                    <w:rPr>
                      <w:lang w:val="en-IN"/>
                    </w:rPr>
                  </w:pPr>
                  <w:r w:rsidRPr="00DA41CF">
                    <w:rPr>
                      <w:lang w:val="en-IN"/>
                    </w:rPr>
                    <w:t>30</w:t>
                  </w:r>
                </w:p>
              </w:tc>
              <w:tc>
                <w:tcPr>
                  <w:tcW w:w="1667" w:type="pct"/>
                </w:tcPr>
                <w:p w14:paraId="01EE904D" w14:textId="77777777" w:rsidR="00E617C8" w:rsidRPr="00DA41CF" w:rsidRDefault="00E617C8" w:rsidP="00404960">
                  <w:pPr>
                    <w:jc w:val="center"/>
                    <w:rPr>
                      <w:lang w:val="en-IN"/>
                    </w:rPr>
                  </w:pPr>
                  <w:r w:rsidRPr="00DA41CF">
                    <w:rPr>
                      <w:lang w:val="en-IN"/>
                    </w:rPr>
                    <w:t>0.175</w:t>
                  </w:r>
                </w:p>
              </w:tc>
              <w:tc>
                <w:tcPr>
                  <w:tcW w:w="1666" w:type="pct"/>
                </w:tcPr>
                <w:p w14:paraId="38228C1A" w14:textId="77777777" w:rsidR="00E617C8" w:rsidRPr="00DA41CF" w:rsidRDefault="00E617C8" w:rsidP="00404960">
                  <w:pPr>
                    <w:jc w:val="center"/>
                    <w:rPr>
                      <w:lang w:val="en-IN"/>
                    </w:rPr>
                  </w:pPr>
                  <w:r w:rsidRPr="00DA41CF">
                    <w:rPr>
                      <w:lang w:val="en-IN"/>
                    </w:rPr>
                    <w:t>0.154</w:t>
                  </w:r>
                </w:p>
              </w:tc>
            </w:tr>
            <w:tr w:rsidR="00E617C8" w:rsidRPr="00DA41CF" w14:paraId="69B9B645" w14:textId="77777777" w:rsidTr="0020320E">
              <w:tc>
                <w:tcPr>
                  <w:tcW w:w="1667" w:type="pct"/>
                </w:tcPr>
                <w:p w14:paraId="723D2823" w14:textId="77777777" w:rsidR="00E617C8" w:rsidRPr="00DA41CF" w:rsidRDefault="00E617C8" w:rsidP="00404960">
                  <w:pPr>
                    <w:jc w:val="center"/>
                    <w:rPr>
                      <w:lang w:val="en-IN"/>
                    </w:rPr>
                  </w:pPr>
                  <w:r w:rsidRPr="00DA41CF">
                    <w:rPr>
                      <w:lang w:val="en-IN"/>
                    </w:rPr>
                    <w:t>40</w:t>
                  </w:r>
                </w:p>
              </w:tc>
              <w:tc>
                <w:tcPr>
                  <w:tcW w:w="1667" w:type="pct"/>
                </w:tcPr>
                <w:p w14:paraId="2F39AB7F" w14:textId="77777777" w:rsidR="00E617C8" w:rsidRPr="00DA41CF" w:rsidRDefault="00E617C8" w:rsidP="00404960">
                  <w:pPr>
                    <w:jc w:val="center"/>
                    <w:rPr>
                      <w:lang w:val="en-IN"/>
                    </w:rPr>
                  </w:pPr>
                  <w:r w:rsidRPr="00DA41CF">
                    <w:rPr>
                      <w:lang w:val="en-IN"/>
                    </w:rPr>
                    <w:t>0.190</w:t>
                  </w:r>
                </w:p>
              </w:tc>
              <w:tc>
                <w:tcPr>
                  <w:tcW w:w="1666" w:type="pct"/>
                </w:tcPr>
                <w:p w14:paraId="5274E673" w14:textId="77777777" w:rsidR="00E617C8" w:rsidRPr="00DA41CF" w:rsidRDefault="00E617C8" w:rsidP="00404960">
                  <w:pPr>
                    <w:jc w:val="center"/>
                    <w:rPr>
                      <w:lang w:val="en-IN"/>
                    </w:rPr>
                  </w:pPr>
                  <w:r w:rsidRPr="00DA41CF">
                    <w:rPr>
                      <w:lang w:val="en-IN"/>
                    </w:rPr>
                    <w:t>0.175</w:t>
                  </w:r>
                </w:p>
              </w:tc>
            </w:tr>
          </w:tbl>
          <w:p w14:paraId="149275DF" w14:textId="77777777" w:rsidR="00E617C8" w:rsidRPr="00DA41CF" w:rsidRDefault="00E617C8" w:rsidP="00404960">
            <w:pPr>
              <w:jc w:val="both"/>
              <w:rPr>
                <w:lang w:val="en-IN"/>
              </w:rPr>
            </w:pPr>
            <w:r w:rsidRPr="00DA41CF">
              <w:t>Analyze the data to see whether the browning reaction follows a pseudo-zero-order reaction, and calculate the shelf lives of the two juice packs if the orange juice was unacceptable when browning exceeded 0.220 optical density (OD).</w:t>
            </w:r>
          </w:p>
        </w:tc>
        <w:tc>
          <w:tcPr>
            <w:tcW w:w="319" w:type="pct"/>
          </w:tcPr>
          <w:p w14:paraId="51C0A8B4" w14:textId="77777777" w:rsidR="00E617C8" w:rsidRPr="00DA41CF" w:rsidRDefault="00E617C8" w:rsidP="00A45A1E">
            <w:pPr>
              <w:jc w:val="center"/>
            </w:pPr>
            <w:r w:rsidRPr="00DA41CF">
              <w:t>CO4</w:t>
            </w:r>
          </w:p>
        </w:tc>
        <w:tc>
          <w:tcPr>
            <w:tcW w:w="256" w:type="pct"/>
          </w:tcPr>
          <w:p w14:paraId="6714E02C" w14:textId="77777777" w:rsidR="00E617C8" w:rsidRPr="00DA41CF" w:rsidRDefault="00E617C8" w:rsidP="00A45A1E">
            <w:pPr>
              <w:jc w:val="center"/>
            </w:pPr>
            <w:r w:rsidRPr="00DA41CF">
              <w:t>An</w:t>
            </w:r>
          </w:p>
        </w:tc>
        <w:tc>
          <w:tcPr>
            <w:tcW w:w="217" w:type="pct"/>
          </w:tcPr>
          <w:p w14:paraId="26E8EF92" w14:textId="77777777" w:rsidR="00E617C8" w:rsidRPr="00DA41CF" w:rsidRDefault="00E617C8" w:rsidP="00A45A1E">
            <w:pPr>
              <w:jc w:val="center"/>
            </w:pPr>
            <w:r w:rsidRPr="00DA41CF">
              <w:t>8</w:t>
            </w:r>
          </w:p>
        </w:tc>
      </w:tr>
      <w:tr w:rsidR="00E617C8" w:rsidRPr="00DA41CF" w14:paraId="28D9476F" w14:textId="77777777" w:rsidTr="00A45A1E">
        <w:trPr>
          <w:trHeight w:val="283"/>
        </w:trPr>
        <w:tc>
          <w:tcPr>
            <w:tcW w:w="272" w:type="pct"/>
          </w:tcPr>
          <w:p w14:paraId="74294922" w14:textId="77777777" w:rsidR="00E617C8" w:rsidRPr="00DA41CF" w:rsidRDefault="00E617C8" w:rsidP="00A45A1E">
            <w:pPr>
              <w:jc w:val="center"/>
            </w:pPr>
          </w:p>
        </w:tc>
        <w:tc>
          <w:tcPr>
            <w:tcW w:w="190" w:type="pct"/>
          </w:tcPr>
          <w:p w14:paraId="6EE78D38" w14:textId="77777777" w:rsidR="00E617C8" w:rsidRPr="00DA41CF" w:rsidRDefault="00E617C8" w:rsidP="00A45A1E">
            <w:pPr>
              <w:jc w:val="center"/>
            </w:pPr>
            <w:r w:rsidRPr="00DA41CF">
              <w:t>b.</w:t>
            </w:r>
          </w:p>
        </w:tc>
        <w:tc>
          <w:tcPr>
            <w:tcW w:w="3746" w:type="pct"/>
            <w:vAlign w:val="bottom"/>
          </w:tcPr>
          <w:p w14:paraId="44217E87" w14:textId="77777777" w:rsidR="00E617C8" w:rsidRPr="00DA41CF" w:rsidRDefault="00E617C8" w:rsidP="00404960">
            <w:pPr>
              <w:jc w:val="both"/>
              <w:rPr>
                <w:bCs/>
              </w:rPr>
            </w:pPr>
            <w:r w:rsidRPr="00DA41CF">
              <w:rPr>
                <w:bCs/>
              </w:rPr>
              <w:t>Discuss the factors to consider when selecting the appropriate gas mixture for a specific food product in modified atmospheric packaging applications.</w:t>
            </w:r>
          </w:p>
        </w:tc>
        <w:tc>
          <w:tcPr>
            <w:tcW w:w="319" w:type="pct"/>
          </w:tcPr>
          <w:p w14:paraId="53FFCB25" w14:textId="77777777" w:rsidR="00E617C8" w:rsidRPr="00DA41CF" w:rsidRDefault="00E617C8" w:rsidP="00A45A1E">
            <w:pPr>
              <w:jc w:val="center"/>
            </w:pPr>
            <w:r w:rsidRPr="00DA41CF">
              <w:t>CO5</w:t>
            </w:r>
          </w:p>
        </w:tc>
        <w:tc>
          <w:tcPr>
            <w:tcW w:w="256" w:type="pct"/>
          </w:tcPr>
          <w:p w14:paraId="17213CEF" w14:textId="77777777" w:rsidR="00E617C8" w:rsidRPr="00DA41CF" w:rsidRDefault="00E617C8" w:rsidP="00A45A1E">
            <w:pPr>
              <w:jc w:val="center"/>
            </w:pPr>
            <w:r w:rsidRPr="00DA41CF">
              <w:t>U</w:t>
            </w:r>
          </w:p>
        </w:tc>
        <w:tc>
          <w:tcPr>
            <w:tcW w:w="217" w:type="pct"/>
          </w:tcPr>
          <w:p w14:paraId="712B6547" w14:textId="77777777" w:rsidR="00E617C8" w:rsidRPr="00DA41CF" w:rsidRDefault="00E617C8" w:rsidP="00A45A1E">
            <w:pPr>
              <w:jc w:val="center"/>
            </w:pPr>
            <w:r w:rsidRPr="00DA41CF">
              <w:t>4</w:t>
            </w:r>
          </w:p>
        </w:tc>
      </w:tr>
      <w:tr w:rsidR="00E617C8" w:rsidRPr="00DA41CF" w14:paraId="7F93148C" w14:textId="77777777" w:rsidTr="00A45A1E">
        <w:trPr>
          <w:trHeight w:val="283"/>
        </w:trPr>
        <w:tc>
          <w:tcPr>
            <w:tcW w:w="272" w:type="pct"/>
          </w:tcPr>
          <w:p w14:paraId="329643DE" w14:textId="77777777" w:rsidR="00E617C8" w:rsidRPr="00DA41CF" w:rsidRDefault="00E617C8" w:rsidP="00A45A1E">
            <w:pPr>
              <w:jc w:val="center"/>
            </w:pPr>
          </w:p>
        </w:tc>
        <w:tc>
          <w:tcPr>
            <w:tcW w:w="190" w:type="pct"/>
          </w:tcPr>
          <w:p w14:paraId="49B66D9F" w14:textId="77777777" w:rsidR="00E617C8" w:rsidRPr="00DA41CF" w:rsidRDefault="00E617C8" w:rsidP="00A45A1E">
            <w:pPr>
              <w:jc w:val="center"/>
            </w:pPr>
          </w:p>
        </w:tc>
        <w:tc>
          <w:tcPr>
            <w:tcW w:w="3746" w:type="pct"/>
            <w:vAlign w:val="bottom"/>
          </w:tcPr>
          <w:p w14:paraId="76983BA9" w14:textId="77777777" w:rsidR="00E617C8" w:rsidRPr="00DA41CF" w:rsidRDefault="00E617C8" w:rsidP="00404960">
            <w:pPr>
              <w:jc w:val="both"/>
            </w:pPr>
          </w:p>
        </w:tc>
        <w:tc>
          <w:tcPr>
            <w:tcW w:w="319" w:type="pct"/>
          </w:tcPr>
          <w:p w14:paraId="4935A680" w14:textId="77777777" w:rsidR="00E617C8" w:rsidRPr="00DA41CF" w:rsidRDefault="00E617C8" w:rsidP="00A45A1E">
            <w:pPr>
              <w:jc w:val="center"/>
            </w:pPr>
          </w:p>
        </w:tc>
        <w:tc>
          <w:tcPr>
            <w:tcW w:w="256" w:type="pct"/>
          </w:tcPr>
          <w:p w14:paraId="2A4149C1" w14:textId="77777777" w:rsidR="00E617C8" w:rsidRPr="00DA41CF" w:rsidRDefault="00E617C8" w:rsidP="00A45A1E">
            <w:pPr>
              <w:jc w:val="center"/>
            </w:pPr>
          </w:p>
        </w:tc>
        <w:tc>
          <w:tcPr>
            <w:tcW w:w="217" w:type="pct"/>
          </w:tcPr>
          <w:p w14:paraId="25B72F02" w14:textId="77777777" w:rsidR="00E617C8" w:rsidRPr="00DA41CF" w:rsidRDefault="00E617C8" w:rsidP="00A45A1E">
            <w:pPr>
              <w:jc w:val="center"/>
            </w:pPr>
          </w:p>
        </w:tc>
      </w:tr>
      <w:tr w:rsidR="00E617C8" w:rsidRPr="00DA41CF" w14:paraId="6907F549" w14:textId="77777777" w:rsidTr="00A45A1E">
        <w:trPr>
          <w:trHeight w:val="283"/>
        </w:trPr>
        <w:tc>
          <w:tcPr>
            <w:tcW w:w="272" w:type="pct"/>
          </w:tcPr>
          <w:p w14:paraId="4888413C" w14:textId="77777777" w:rsidR="00E617C8" w:rsidRPr="00DA41CF" w:rsidRDefault="00E617C8" w:rsidP="00A45A1E">
            <w:pPr>
              <w:jc w:val="center"/>
            </w:pPr>
            <w:r w:rsidRPr="00DA41CF">
              <w:t>21.</w:t>
            </w:r>
          </w:p>
        </w:tc>
        <w:tc>
          <w:tcPr>
            <w:tcW w:w="190" w:type="pct"/>
          </w:tcPr>
          <w:p w14:paraId="2E3B76BC" w14:textId="77777777" w:rsidR="00E617C8" w:rsidRPr="00DA41CF" w:rsidRDefault="00E617C8" w:rsidP="00A45A1E">
            <w:pPr>
              <w:jc w:val="center"/>
            </w:pPr>
            <w:r w:rsidRPr="00DA41CF">
              <w:t>a.</w:t>
            </w:r>
          </w:p>
        </w:tc>
        <w:tc>
          <w:tcPr>
            <w:tcW w:w="3746" w:type="pct"/>
            <w:vAlign w:val="bottom"/>
          </w:tcPr>
          <w:p w14:paraId="3A46DF44" w14:textId="77777777" w:rsidR="00E617C8" w:rsidRPr="00DA41CF" w:rsidRDefault="00E617C8" w:rsidP="00404960">
            <w:pPr>
              <w:jc w:val="both"/>
            </w:pPr>
            <w:r w:rsidRPr="00DA41CF">
              <w:t>Explain the working principle of the vapour absorption refrigeration system with a neat sketch.</w:t>
            </w:r>
          </w:p>
        </w:tc>
        <w:tc>
          <w:tcPr>
            <w:tcW w:w="319" w:type="pct"/>
          </w:tcPr>
          <w:p w14:paraId="4BF00CCB" w14:textId="77777777" w:rsidR="00E617C8" w:rsidRPr="00DA41CF" w:rsidRDefault="00E617C8" w:rsidP="00A45A1E">
            <w:pPr>
              <w:jc w:val="center"/>
            </w:pPr>
            <w:r w:rsidRPr="00DA41CF">
              <w:t>CO3</w:t>
            </w:r>
          </w:p>
        </w:tc>
        <w:tc>
          <w:tcPr>
            <w:tcW w:w="256" w:type="pct"/>
          </w:tcPr>
          <w:p w14:paraId="5327A076" w14:textId="77777777" w:rsidR="00E617C8" w:rsidRPr="00DA41CF" w:rsidRDefault="00E617C8" w:rsidP="00A45A1E">
            <w:pPr>
              <w:jc w:val="center"/>
            </w:pPr>
            <w:r w:rsidRPr="00DA41CF">
              <w:t>A</w:t>
            </w:r>
          </w:p>
        </w:tc>
        <w:tc>
          <w:tcPr>
            <w:tcW w:w="217" w:type="pct"/>
          </w:tcPr>
          <w:p w14:paraId="3243AB1B" w14:textId="77777777" w:rsidR="00E617C8" w:rsidRPr="00DA41CF" w:rsidRDefault="00E617C8" w:rsidP="00A45A1E">
            <w:pPr>
              <w:jc w:val="center"/>
            </w:pPr>
            <w:r w:rsidRPr="00DA41CF">
              <w:t>8</w:t>
            </w:r>
          </w:p>
        </w:tc>
      </w:tr>
      <w:tr w:rsidR="00E617C8" w:rsidRPr="00DA41CF" w14:paraId="3E7A4FCA" w14:textId="77777777" w:rsidTr="00A45A1E">
        <w:trPr>
          <w:trHeight w:val="283"/>
        </w:trPr>
        <w:tc>
          <w:tcPr>
            <w:tcW w:w="272" w:type="pct"/>
          </w:tcPr>
          <w:p w14:paraId="7159E07C" w14:textId="77777777" w:rsidR="00E617C8" w:rsidRPr="00DA41CF" w:rsidRDefault="00E617C8" w:rsidP="00A45A1E">
            <w:pPr>
              <w:jc w:val="center"/>
            </w:pPr>
          </w:p>
        </w:tc>
        <w:tc>
          <w:tcPr>
            <w:tcW w:w="190" w:type="pct"/>
          </w:tcPr>
          <w:p w14:paraId="2005F5A0" w14:textId="77777777" w:rsidR="00E617C8" w:rsidRPr="00DA41CF" w:rsidRDefault="00E617C8" w:rsidP="00A45A1E">
            <w:pPr>
              <w:jc w:val="center"/>
            </w:pPr>
            <w:r w:rsidRPr="00DA41CF">
              <w:t>b.</w:t>
            </w:r>
          </w:p>
        </w:tc>
        <w:tc>
          <w:tcPr>
            <w:tcW w:w="3746" w:type="pct"/>
            <w:vAlign w:val="bottom"/>
          </w:tcPr>
          <w:p w14:paraId="1FACC947" w14:textId="77777777" w:rsidR="00E617C8" w:rsidRPr="00DA41CF" w:rsidRDefault="00E617C8" w:rsidP="00404960">
            <w:pPr>
              <w:jc w:val="both"/>
            </w:pPr>
            <w:r w:rsidRPr="00DA41CF">
              <w:t xml:space="preserve">Differentiate between vapour compression and vapour absorption refrigeration system. </w:t>
            </w:r>
          </w:p>
        </w:tc>
        <w:tc>
          <w:tcPr>
            <w:tcW w:w="319" w:type="pct"/>
          </w:tcPr>
          <w:p w14:paraId="42B26D94" w14:textId="77777777" w:rsidR="00E617C8" w:rsidRPr="00DA41CF" w:rsidRDefault="00E617C8" w:rsidP="00A45A1E">
            <w:pPr>
              <w:jc w:val="center"/>
            </w:pPr>
            <w:r w:rsidRPr="00DA41CF">
              <w:t>CO3</w:t>
            </w:r>
          </w:p>
        </w:tc>
        <w:tc>
          <w:tcPr>
            <w:tcW w:w="256" w:type="pct"/>
          </w:tcPr>
          <w:p w14:paraId="522296DD" w14:textId="77777777" w:rsidR="00E617C8" w:rsidRPr="00DA41CF" w:rsidRDefault="00E617C8" w:rsidP="00A45A1E">
            <w:pPr>
              <w:jc w:val="center"/>
            </w:pPr>
            <w:r w:rsidRPr="00DA41CF">
              <w:t>U</w:t>
            </w:r>
          </w:p>
        </w:tc>
        <w:tc>
          <w:tcPr>
            <w:tcW w:w="217" w:type="pct"/>
          </w:tcPr>
          <w:p w14:paraId="14027CCC" w14:textId="77777777" w:rsidR="00E617C8" w:rsidRPr="00DA41CF" w:rsidRDefault="00E617C8" w:rsidP="00A45A1E">
            <w:pPr>
              <w:jc w:val="center"/>
            </w:pPr>
            <w:r w:rsidRPr="00DA41CF">
              <w:t>4</w:t>
            </w:r>
          </w:p>
        </w:tc>
      </w:tr>
      <w:tr w:rsidR="00E617C8" w:rsidRPr="00DA41CF" w14:paraId="074EC9EE" w14:textId="77777777" w:rsidTr="00A45A1E">
        <w:trPr>
          <w:trHeight w:val="283"/>
        </w:trPr>
        <w:tc>
          <w:tcPr>
            <w:tcW w:w="272" w:type="pct"/>
          </w:tcPr>
          <w:p w14:paraId="7553BC44" w14:textId="77777777" w:rsidR="00E617C8" w:rsidRPr="00DA41CF" w:rsidRDefault="00E617C8" w:rsidP="00A45A1E">
            <w:pPr>
              <w:jc w:val="center"/>
            </w:pPr>
          </w:p>
        </w:tc>
        <w:tc>
          <w:tcPr>
            <w:tcW w:w="190" w:type="pct"/>
          </w:tcPr>
          <w:p w14:paraId="286A6C46" w14:textId="77777777" w:rsidR="00E617C8" w:rsidRPr="00DA41CF" w:rsidRDefault="00E617C8" w:rsidP="00A45A1E">
            <w:pPr>
              <w:jc w:val="center"/>
            </w:pPr>
          </w:p>
        </w:tc>
        <w:tc>
          <w:tcPr>
            <w:tcW w:w="3746" w:type="pct"/>
            <w:vAlign w:val="bottom"/>
          </w:tcPr>
          <w:p w14:paraId="15C87EBE" w14:textId="77777777" w:rsidR="00E617C8" w:rsidRPr="00DA41CF" w:rsidRDefault="00E617C8" w:rsidP="00404960">
            <w:pPr>
              <w:jc w:val="both"/>
            </w:pPr>
          </w:p>
        </w:tc>
        <w:tc>
          <w:tcPr>
            <w:tcW w:w="319" w:type="pct"/>
          </w:tcPr>
          <w:p w14:paraId="47B2F32C" w14:textId="77777777" w:rsidR="00E617C8" w:rsidRPr="00DA41CF" w:rsidRDefault="00E617C8" w:rsidP="00A45A1E">
            <w:pPr>
              <w:jc w:val="center"/>
            </w:pPr>
          </w:p>
        </w:tc>
        <w:tc>
          <w:tcPr>
            <w:tcW w:w="256" w:type="pct"/>
          </w:tcPr>
          <w:p w14:paraId="3727C902" w14:textId="77777777" w:rsidR="00E617C8" w:rsidRPr="00DA41CF" w:rsidRDefault="00E617C8" w:rsidP="00A45A1E">
            <w:pPr>
              <w:jc w:val="center"/>
            </w:pPr>
          </w:p>
        </w:tc>
        <w:tc>
          <w:tcPr>
            <w:tcW w:w="217" w:type="pct"/>
          </w:tcPr>
          <w:p w14:paraId="0C572C65" w14:textId="77777777" w:rsidR="00E617C8" w:rsidRPr="00DA41CF" w:rsidRDefault="00E617C8" w:rsidP="00A45A1E">
            <w:pPr>
              <w:jc w:val="center"/>
            </w:pPr>
          </w:p>
        </w:tc>
      </w:tr>
      <w:tr w:rsidR="00E617C8" w:rsidRPr="00DA41CF" w14:paraId="04A739C4" w14:textId="77777777" w:rsidTr="00A45A1E">
        <w:trPr>
          <w:trHeight w:val="283"/>
        </w:trPr>
        <w:tc>
          <w:tcPr>
            <w:tcW w:w="272" w:type="pct"/>
          </w:tcPr>
          <w:p w14:paraId="74A55B84" w14:textId="77777777" w:rsidR="00E617C8" w:rsidRPr="00DA41CF" w:rsidRDefault="00E617C8" w:rsidP="00A45A1E">
            <w:pPr>
              <w:jc w:val="center"/>
            </w:pPr>
            <w:r w:rsidRPr="00DA41CF">
              <w:t>22.</w:t>
            </w:r>
          </w:p>
        </w:tc>
        <w:tc>
          <w:tcPr>
            <w:tcW w:w="190" w:type="pct"/>
          </w:tcPr>
          <w:p w14:paraId="06B4CFAB" w14:textId="77777777" w:rsidR="00E617C8" w:rsidRPr="00DA41CF" w:rsidRDefault="00E617C8" w:rsidP="00A45A1E">
            <w:pPr>
              <w:jc w:val="center"/>
            </w:pPr>
          </w:p>
        </w:tc>
        <w:tc>
          <w:tcPr>
            <w:tcW w:w="3746" w:type="pct"/>
            <w:vAlign w:val="bottom"/>
          </w:tcPr>
          <w:p w14:paraId="618F7835" w14:textId="77777777" w:rsidR="00E617C8" w:rsidRPr="00DA41CF" w:rsidRDefault="00E617C8" w:rsidP="00404960">
            <w:pPr>
              <w:jc w:val="both"/>
            </w:pPr>
            <w:r w:rsidRPr="00DA41CF">
              <w:t>Explain equipment’s for producing and regulating a controlled atmosphere.</w:t>
            </w:r>
          </w:p>
        </w:tc>
        <w:tc>
          <w:tcPr>
            <w:tcW w:w="319" w:type="pct"/>
          </w:tcPr>
          <w:p w14:paraId="58038615" w14:textId="77777777" w:rsidR="00E617C8" w:rsidRPr="00DA41CF" w:rsidRDefault="00E617C8" w:rsidP="00A45A1E">
            <w:pPr>
              <w:jc w:val="center"/>
            </w:pPr>
            <w:r w:rsidRPr="00DA41CF">
              <w:t>CO5</w:t>
            </w:r>
          </w:p>
        </w:tc>
        <w:tc>
          <w:tcPr>
            <w:tcW w:w="256" w:type="pct"/>
          </w:tcPr>
          <w:p w14:paraId="1A3BC4FF" w14:textId="77777777" w:rsidR="00E617C8" w:rsidRPr="00DA41CF" w:rsidRDefault="00E617C8" w:rsidP="00A45A1E">
            <w:pPr>
              <w:jc w:val="center"/>
            </w:pPr>
            <w:r w:rsidRPr="00DA41CF">
              <w:t>A</w:t>
            </w:r>
          </w:p>
        </w:tc>
        <w:tc>
          <w:tcPr>
            <w:tcW w:w="217" w:type="pct"/>
          </w:tcPr>
          <w:p w14:paraId="02013DA9" w14:textId="77777777" w:rsidR="00E617C8" w:rsidRPr="00DA41CF" w:rsidRDefault="00E617C8" w:rsidP="00A45A1E">
            <w:pPr>
              <w:jc w:val="center"/>
            </w:pPr>
            <w:r w:rsidRPr="00DA41CF">
              <w:t>12</w:t>
            </w:r>
          </w:p>
        </w:tc>
      </w:tr>
      <w:tr w:rsidR="00E617C8" w:rsidRPr="00DA41CF" w14:paraId="76C57C47" w14:textId="77777777" w:rsidTr="00A45A1E">
        <w:trPr>
          <w:trHeight w:val="283"/>
        </w:trPr>
        <w:tc>
          <w:tcPr>
            <w:tcW w:w="272" w:type="pct"/>
          </w:tcPr>
          <w:p w14:paraId="1E5FBE9E" w14:textId="77777777" w:rsidR="00E617C8" w:rsidRPr="00DA41CF" w:rsidRDefault="00E617C8" w:rsidP="00A45A1E">
            <w:pPr>
              <w:jc w:val="center"/>
            </w:pPr>
          </w:p>
        </w:tc>
        <w:tc>
          <w:tcPr>
            <w:tcW w:w="190" w:type="pct"/>
          </w:tcPr>
          <w:p w14:paraId="5A207686" w14:textId="77777777" w:rsidR="00E617C8" w:rsidRPr="00DA41CF" w:rsidRDefault="00E617C8" w:rsidP="00A45A1E">
            <w:pPr>
              <w:jc w:val="center"/>
            </w:pPr>
          </w:p>
        </w:tc>
        <w:tc>
          <w:tcPr>
            <w:tcW w:w="3746" w:type="pct"/>
            <w:vAlign w:val="bottom"/>
          </w:tcPr>
          <w:p w14:paraId="2A6FDA0B" w14:textId="77777777" w:rsidR="00E617C8" w:rsidRPr="00DA41CF" w:rsidRDefault="00E617C8" w:rsidP="00404960">
            <w:pPr>
              <w:jc w:val="both"/>
            </w:pPr>
          </w:p>
        </w:tc>
        <w:tc>
          <w:tcPr>
            <w:tcW w:w="319" w:type="pct"/>
          </w:tcPr>
          <w:p w14:paraId="200CB49C" w14:textId="77777777" w:rsidR="00E617C8" w:rsidRPr="00DA41CF" w:rsidRDefault="00E617C8" w:rsidP="00A45A1E">
            <w:pPr>
              <w:jc w:val="center"/>
            </w:pPr>
          </w:p>
        </w:tc>
        <w:tc>
          <w:tcPr>
            <w:tcW w:w="256" w:type="pct"/>
          </w:tcPr>
          <w:p w14:paraId="22798BA2" w14:textId="77777777" w:rsidR="00E617C8" w:rsidRPr="00DA41CF" w:rsidRDefault="00E617C8" w:rsidP="00A45A1E">
            <w:pPr>
              <w:jc w:val="center"/>
            </w:pPr>
          </w:p>
        </w:tc>
        <w:tc>
          <w:tcPr>
            <w:tcW w:w="217" w:type="pct"/>
          </w:tcPr>
          <w:p w14:paraId="2BEE79DA" w14:textId="77777777" w:rsidR="00E617C8" w:rsidRPr="00DA41CF" w:rsidRDefault="00E617C8" w:rsidP="00A45A1E">
            <w:pPr>
              <w:jc w:val="center"/>
            </w:pPr>
          </w:p>
        </w:tc>
      </w:tr>
      <w:tr w:rsidR="00E617C8" w:rsidRPr="00DA41CF" w14:paraId="4A223AD6" w14:textId="77777777" w:rsidTr="00A45A1E">
        <w:trPr>
          <w:trHeight w:val="283"/>
        </w:trPr>
        <w:tc>
          <w:tcPr>
            <w:tcW w:w="272" w:type="pct"/>
          </w:tcPr>
          <w:p w14:paraId="113DB911" w14:textId="77777777" w:rsidR="00E617C8" w:rsidRPr="00DA41CF" w:rsidRDefault="00E617C8" w:rsidP="00A45A1E">
            <w:pPr>
              <w:jc w:val="center"/>
            </w:pPr>
            <w:r w:rsidRPr="00DA41CF">
              <w:t>23.</w:t>
            </w:r>
          </w:p>
        </w:tc>
        <w:tc>
          <w:tcPr>
            <w:tcW w:w="190" w:type="pct"/>
          </w:tcPr>
          <w:p w14:paraId="07F16BAA" w14:textId="77777777" w:rsidR="00E617C8" w:rsidRPr="00DA41CF" w:rsidRDefault="00E617C8" w:rsidP="00A45A1E">
            <w:pPr>
              <w:jc w:val="center"/>
            </w:pPr>
            <w:r w:rsidRPr="00DA41CF">
              <w:t>a.</w:t>
            </w:r>
          </w:p>
        </w:tc>
        <w:tc>
          <w:tcPr>
            <w:tcW w:w="3746" w:type="pct"/>
            <w:vAlign w:val="bottom"/>
          </w:tcPr>
          <w:p w14:paraId="53BC0BDC" w14:textId="77777777" w:rsidR="00E617C8" w:rsidRPr="00DA41CF" w:rsidRDefault="00E617C8" w:rsidP="00404960">
            <w:pPr>
              <w:jc w:val="both"/>
            </w:pPr>
            <w:r w:rsidRPr="00DA41CF">
              <w:t>Work out the economical diameter and depth of a silo to store a sufficient quantity of silage for a herd of 250 dairy cows having an average body weight of 400 kg each. It has to be fed at the rate of 4 kg/100 kg of its weight. The cows were fed with silage for 220 days /year. The density of silage is 640 kg/m</w:t>
            </w:r>
            <w:r w:rsidRPr="00DA41CF">
              <w:rPr>
                <w:vertAlign w:val="superscript"/>
              </w:rPr>
              <w:t>3</w:t>
            </w:r>
            <w:r w:rsidRPr="00DA41CF">
              <w:t>.</w:t>
            </w:r>
          </w:p>
        </w:tc>
        <w:tc>
          <w:tcPr>
            <w:tcW w:w="319" w:type="pct"/>
          </w:tcPr>
          <w:p w14:paraId="701FCC1D" w14:textId="77777777" w:rsidR="00E617C8" w:rsidRPr="00DA41CF" w:rsidRDefault="00E617C8" w:rsidP="00A45A1E">
            <w:pPr>
              <w:jc w:val="center"/>
            </w:pPr>
            <w:r w:rsidRPr="00DA41CF">
              <w:t>CO6</w:t>
            </w:r>
          </w:p>
        </w:tc>
        <w:tc>
          <w:tcPr>
            <w:tcW w:w="256" w:type="pct"/>
          </w:tcPr>
          <w:p w14:paraId="0EE66289" w14:textId="77777777" w:rsidR="00E617C8" w:rsidRPr="00DA41CF" w:rsidRDefault="00E617C8" w:rsidP="00A45A1E">
            <w:pPr>
              <w:jc w:val="center"/>
            </w:pPr>
            <w:r w:rsidRPr="00DA41CF">
              <w:t>An</w:t>
            </w:r>
          </w:p>
        </w:tc>
        <w:tc>
          <w:tcPr>
            <w:tcW w:w="217" w:type="pct"/>
          </w:tcPr>
          <w:p w14:paraId="375EC7C2" w14:textId="77777777" w:rsidR="00E617C8" w:rsidRPr="00DA41CF" w:rsidRDefault="00E617C8" w:rsidP="00A45A1E">
            <w:pPr>
              <w:jc w:val="center"/>
            </w:pPr>
            <w:r w:rsidRPr="00DA41CF">
              <w:t>8</w:t>
            </w:r>
          </w:p>
        </w:tc>
      </w:tr>
      <w:tr w:rsidR="00E617C8" w:rsidRPr="00DA41CF" w14:paraId="6AA3EDBB" w14:textId="77777777" w:rsidTr="00A45A1E">
        <w:trPr>
          <w:trHeight w:val="283"/>
        </w:trPr>
        <w:tc>
          <w:tcPr>
            <w:tcW w:w="272" w:type="pct"/>
          </w:tcPr>
          <w:p w14:paraId="1E380A06" w14:textId="77777777" w:rsidR="00E617C8" w:rsidRPr="00DA41CF" w:rsidRDefault="00E617C8" w:rsidP="00A45A1E">
            <w:pPr>
              <w:jc w:val="center"/>
            </w:pPr>
          </w:p>
        </w:tc>
        <w:tc>
          <w:tcPr>
            <w:tcW w:w="190" w:type="pct"/>
          </w:tcPr>
          <w:p w14:paraId="66E53955" w14:textId="77777777" w:rsidR="00E617C8" w:rsidRPr="00DA41CF" w:rsidRDefault="00E617C8" w:rsidP="00A45A1E">
            <w:pPr>
              <w:jc w:val="center"/>
            </w:pPr>
            <w:r w:rsidRPr="00DA41CF">
              <w:t>b.</w:t>
            </w:r>
          </w:p>
        </w:tc>
        <w:tc>
          <w:tcPr>
            <w:tcW w:w="3746" w:type="pct"/>
            <w:vAlign w:val="bottom"/>
          </w:tcPr>
          <w:p w14:paraId="02D551B7" w14:textId="77777777" w:rsidR="00E617C8" w:rsidRPr="00DA41CF" w:rsidRDefault="00E617C8" w:rsidP="00404960">
            <w:pPr>
              <w:jc w:val="both"/>
              <w:rPr>
                <w:bCs/>
              </w:rPr>
            </w:pPr>
            <w:r w:rsidRPr="00DA41CF">
              <w:rPr>
                <w:bCs/>
              </w:rPr>
              <w:t>Briefly explain about pusa bin storage structure for storing of grains.</w:t>
            </w:r>
          </w:p>
        </w:tc>
        <w:tc>
          <w:tcPr>
            <w:tcW w:w="319" w:type="pct"/>
          </w:tcPr>
          <w:p w14:paraId="4CAC992B" w14:textId="77777777" w:rsidR="00E617C8" w:rsidRPr="00DA41CF" w:rsidRDefault="00E617C8" w:rsidP="00A45A1E">
            <w:pPr>
              <w:jc w:val="center"/>
            </w:pPr>
            <w:r w:rsidRPr="00DA41CF">
              <w:t>CO6</w:t>
            </w:r>
          </w:p>
        </w:tc>
        <w:tc>
          <w:tcPr>
            <w:tcW w:w="256" w:type="pct"/>
          </w:tcPr>
          <w:p w14:paraId="147CEF9A" w14:textId="77777777" w:rsidR="00E617C8" w:rsidRPr="00DA41CF" w:rsidRDefault="00E617C8" w:rsidP="00A45A1E">
            <w:pPr>
              <w:jc w:val="center"/>
            </w:pPr>
            <w:r w:rsidRPr="00DA41CF">
              <w:t>U</w:t>
            </w:r>
          </w:p>
        </w:tc>
        <w:tc>
          <w:tcPr>
            <w:tcW w:w="217" w:type="pct"/>
          </w:tcPr>
          <w:p w14:paraId="18009D6C" w14:textId="77777777" w:rsidR="00E617C8" w:rsidRPr="00DA41CF" w:rsidRDefault="00E617C8" w:rsidP="00A45A1E">
            <w:pPr>
              <w:jc w:val="center"/>
            </w:pPr>
            <w:r w:rsidRPr="00DA41CF">
              <w:t>4</w:t>
            </w:r>
          </w:p>
        </w:tc>
      </w:tr>
      <w:tr w:rsidR="00E617C8" w:rsidRPr="00DA41CF" w14:paraId="21C527D3" w14:textId="77777777" w:rsidTr="00C60763">
        <w:trPr>
          <w:trHeight w:val="66"/>
        </w:trPr>
        <w:tc>
          <w:tcPr>
            <w:tcW w:w="5000" w:type="pct"/>
            <w:gridSpan w:val="6"/>
          </w:tcPr>
          <w:p w14:paraId="2DE4134C" w14:textId="77777777" w:rsidR="00E617C8" w:rsidRPr="00DA41CF" w:rsidRDefault="00E617C8" w:rsidP="00A45A1E">
            <w:pPr>
              <w:jc w:val="center"/>
              <w:rPr>
                <w:b/>
                <w:bCs/>
              </w:rPr>
            </w:pPr>
            <w:r w:rsidRPr="00DA41CF">
              <w:rPr>
                <w:b/>
                <w:bCs/>
              </w:rPr>
              <w:t>COMPULSORY QUESTION</w:t>
            </w:r>
          </w:p>
        </w:tc>
      </w:tr>
      <w:tr w:rsidR="00E617C8" w:rsidRPr="00DA41CF" w14:paraId="4B9D0D61" w14:textId="77777777" w:rsidTr="00A45A1E">
        <w:trPr>
          <w:trHeight w:val="283"/>
        </w:trPr>
        <w:tc>
          <w:tcPr>
            <w:tcW w:w="272" w:type="pct"/>
          </w:tcPr>
          <w:p w14:paraId="23957BA2" w14:textId="77777777" w:rsidR="00E617C8" w:rsidRPr="00DA41CF" w:rsidRDefault="00E617C8" w:rsidP="00A45A1E">
            <w:pPr>
              <w:jc w:val="center"/>
            </w:pPr>
            <w:r w:rsidRPr="00DA41CF">
              <w:t>24.</w:t>
            </w:r>
          </w:p>
        </w:tc>
        <w:tc>
          <w:tcPr>
            <w:tcW w:w="190" w:type="pct"/>
          </w:tcPr>
          <w:p w14:paraId="38B4AF3F" w14:textId="77777777" w:rsidR="00E617C8" w:rsidRPr="00DA41CF" w:rsidRDefault="00E617C8" w:rsidP="00A45A1E">
            <w:pPr>
              <w:jc w:val="center"/>
            </w:pPr>
            <w:r w:rsidRPr="00DA41CF">
              <w:t>a.</w:t>
            </w:r>
          </w:p>
        </w:tc>
        <w:tc>
          <w:tcPr>
            <w:tcW w:w="3746" w:type="pct"/>
            <w:vAlign w:val="bottom"/>
          </w:tcPr>
          <w:p w14:paraId="06B3E2F9" w14:textId="77777777" w:rsidR="00E617C8" w:rsidRPr="00DA41CF" w:rsidRDefault="00E617C8" w:rsidP="00404960">
            <w:pPr>
              <w:jc w:val="both"/>
            </w:pPr>
            <w:r w:rsidRPr="00DA41CF">
              <w:t>Design a bag storage structure for storing 250 tonnes of Paddy. The size of the bag is 100 x 60 x 25 cm and its capacity is 70 kg. Assume reasonable data wherever necessary.</w:t>
            </w:r>
          </w:p>
        </w:tc>
        <w:tc>
          <w:tcPr>
            <w:tcW w:w="319" w:type="pct"/>
          </w:tcPr>
          <w:p w14:paraId="3E173131" w14:textId="77777777" w:rsidR="00E617C8" w:rsidRPr="00DA41CF" w:rsidRDefault="00E617C8" w:rsidP="00A45A1E">
            <w:pPr>
              <w:jc w:val="center"/>
            </w:pPr>
            <w:r w:rsidRPr="00DA41CF">
              <w:t>CO6</w:t>
            </w:r>
          </w:p>
        </w:tc>
        <w:tc>
          <w:tcPr>
            <w:tcW w:w="256" w:type="pct"/>
          </w:tcPr>
          <w:p w14:paraId="1AC6EA43" w14:textId="77777777" w:rsidR="00E617C8" w:rsidRPr="00DA41CF" w:rsidRDefault="00E617C8" w:rsidP="00A45A1E">
            <w:pPr>
              <w:jc w:val="center"/>
            </w:pPr>
            <w:r w:rsidRPr="00DA41CF">
              <w:t>C</w:t>
            </w:r>
          </w:p>
        </w:tc>
        <w:tc>
          <w:tcPr>
            <w:tcW w:w="217" w:type="pct"/>
          </w:tcPr>
          <w:p w14:paraId="5C15CE6D" w14:textId="77777777" w:rsidR="00E617C8" w:rsidRPr="00DA41CF" w:rsidRDefault="00E617C8" w:rsidP="00A45A1E">
            <w:pPr>
              <w:jc w:val="center"/>
            </w:pPr>
            <w:r w:rsidRPr="00DA41CF">
              <w:t>8</w:t>
            </w:r>
          </w:p>
        </w:tc>
      </w:tr>
      <w:tr w:rsidR="00E617C8" w:rsidRPr="00DA41CF" w14:paraId="3EFCC971" w14:textId="77777777" w:rsidTr="00A45A1E">
        <w:trPr>
          <w:trHeight w:val="283"/>
        </w:trPr>
        <w:tc>
          <w:tcPr>
            <w:tcW w:w="272" w:type="pct"/>
          </w:tcPr>
          <w:p w14:paraId="63171DA6" w14:textId="77777777" w:rsidR="00E617C8" w:rsidRPr="00DA41CF" w:rsidRDefault="00E617C8" w:rsidP="00A45A1E">
            <w:pPr>
              <w:jc w:val="center"/>
            </w:pPr>
          </w:p>
        </w:tc>
        <w:tc>
          <w:tcPr>
            <w:tcW w:w="190" w:type="pct"/>
          </w:tcPr>
          <w:p w14:paraId="08D95A3A" w14:textId="77777777" w:rsidR="00E617C8" w:rsidRPr="00DA41CF" w:rsidRDefault="00E617C8" w:rsidP="00A45A1E">
            <w:pPr>
              <w:jc w:val="center"/>
            </w:pPr>
            <w:r w:rsidRPr="00DA41CF">
              <w:t>b.</w:t>
            </w:r>
          </w:p>
        </w:tc>
        <w:tc>
          <w:tcPr>
            <w:tcW w:w="3746" w:type="pct"/>
            <w:vAlign w:val="bottom"/>
          </w:tcPr>
          <w:p w14:paraId="15670C49" w14:textId="77777777" w:rsidR="00E617C8" w:rsidRPr="00DA41CF" w:rsidRDefault="00E617C8" w:rsidP="00404960">
            <w:pPr>
              <w:rPr>
                <w:bCs/>
              </w:rPr>
            </w:pPr>
            <w:r w:rsidRPr="00DA41CF">
              <w:rPr>
                <w:lang w:val="en-GB"/>
              </w:rPr>
              <w:t>Write the procedure for the construction of CAP storage structure.</w:t>
            </w:r>
          </w:p>
        </w:tc>
        <w:tc>
          <w:tcPr>
            <w:tcW w:w="319" w:type="pct"/>
          </w:tcPr>
          <w:p w14:paraId="2D4EFC40" w14:textId="77777777" w:rsidR="00E617C8" w:rsidRPr="00DA41CF" w:rsidRDefault="00E617C8" w:rsidP="00A45A1E">
            <w:pPr>
              <w:jc w:val="center"/>
            </w:pPr>
            <w:r w:rsidRPr="00DA41CF">
              <w:t>CO6</w:t>
            </w:r>
          </w:p>
        </w:tc>
        <w:tc>
          <w:tcPr>
            <w:tcW w:w="256" w:type="pct"/>
          </w:tcPr>
          <w:p w14:paraId="4A2FF1C6" w14:textId="77777777" w:rsidR="00E617C8" w:rsidRPr="00DA41CF" w:rsidRDefault="00E617C8" w:rsidP="00A45A1E">
            <w:pPr>
              <w:jc w:val="center"/>
            </w:pPr>
            <w:r w:rsidRPr="00DA41CF">
              <w:t>U</w:t>
            </w:r>
          </w:p>
        </w:tc>
        <w:tc>
          <w:tcPr>
            <w:tcW w:w="217" w:type="pct"/>
          </w:tcPr>
          <w:p w14:paraId="2C5B208F" w14:textId="77777777" w:rsidR="00E617C8" w:rsidRPr="00DA41CF" w:rsidRDefault="00E617C8" w:rsidP="00A45A1E">
            <w:pPr>
              <w:jc w:val="center"/>
            </w:pPr>
            <w:r w:rsidRPr="00DA41CF">
              <w:t>4</w:t>
            </w:r>
          </w:p>
        </w:tc>
      </w:tr>
    </w:tbl>
    <w:p w14:paraId="02C8D670" w14:textId="77777777" w:rsidR="00E617C8" w:rsidRPr="00A45A1E" w:rsidRDefault="00E617C8" w:rsidP="002E336A"/>
    <w:p w14:paraId="6DD726C1" w14:textId="77777777" w:rsidR="00E617C8" w:rsidRPr="00A45A1E" w:rsidRDefault="00E617C8" w:rsidP="002E336A">
      <w:r w:rsidRPr="00A45A1E">
        <w:rPr>
          <w:b/>
          <w:bCs/>
        </w:rPr>
        <w:t>CO</w:t>
      </w:r>
      <w:r w:rsidRPr="00A45A1E">
        <w:t xml:space="preserve"> – COURSE OUTCOME</w:t>
      </w:r>
      <w:r w:rsidRPr="00A45A1E">
        <w:tab/>
        <w:t xml:space="preserve">       </w:t>
      </w:r>
      <w:r w:rsidRPr="00A45A1E">
        <w:rPr>
          <w:b/>
          <w:bCs/>
        </w:rPr>
        <w:t>BL</w:t>
      </w:r>
      <w:r w:rsidRPr="00A45A1E">
        <w:t xml:space="preserve"> – BLOOM’S LEVEL       </w:t>
      </w:r>
      <w:r w:rsidRPr="00A45A1E">
        <w:rPr>
          <w:b/>
          <w:bCs/>
        </w:rPr>
        <w:t>M</w:t>
      </w:r>
      <w:r w:rsidRPr="00A45A1E">
        <w:t xml:space="preserve"> – MARKS ALLOTTED</w:t>
      </w:r>
    </w:p>
    <w:p w14:paraId="71F6B06D" w14:textId="77777777" w:rsidR="00E617C8" w:rsidRPr="00A45A1E"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rsidRPr="00A45A1E" w14:paraId="396BA8B9" w14:textId="77777777" w:rsidTr="00266F96">
        <w:trPr>
          <w:trHeight w:val="283"/>
        </w:trPr>
        <w:tc>
          <w:tcPr>
            <w:tcW w:w="696" w:type="dxa"/>
          </w:tcPr>
          <w:p w14:paraId="1FDB2F2D" w14:textId="77777777" w:rsidR="00E617C8" w:rsidRPr="00A45A1E" w:rsidRDefault="00E617C8" w:rsidP="00AD39D3"/>
        </w:tc>
        <w:tc>
          <w:tcPr>
            <w:tcW w:w="9794" w:type="dxa"/>
          </w:tcPr>
          <w:p w14:paraId="36AD8247" w14:textId="77777777" w:rsidR="00E617C8" w:rsidRPr="00A45A1E" w:rsidRDefault="00E617C8" w:rsidP="00AD39D3">
            <w:pPr>
              <w:jc w:val="center"/>
              <w:rPr>
                <w:b/>
              </w:rPr>
            </w:pPr>
            <w:r w:rsidRPr="00A45A1E">
              <w:rPr>
                <w:b/>
              </w:rPr>
              <w:t>COURSE OUTCOMES</w:t>
            </w:r>
          </w:p>
        </w:tc>
      </w:tr>
      <w:tr w:rsidR="00E617C8" w:rsidRPr="00A45A1E" w14:paraId="7EF2098F" w14:textId="77777777" w:rsidTr="00266F96">
        <w:trPr>
          <w:trHeight w:val="283"/>
        </w:trPr>
        <w:tc>
          <w:tcPr>
            <w:tcW w:w="696" w:type="dxa"/>
          </w:tcPr>
          <w:p w14:paraId="72348D42" w14:textId="77777777" w:rsidR="00E617C8" w:rsidRPr="00A45A1E" w:rsidRDefault="00E617C8" w:rsidP="00AD39D3">
            <w:pPr>
              <w:rPr>
                <w:b/>
                <w:bCs/>
              </w:rPr>
            </w:pPr>
            <w:r w:rsidRPr="00A45A1E">
              <w:rPr>
                <w:b/>
                <w:bCs/>
              </w:rPr>
              <w:t>CO1</w:t>
            </w:r>
          </w:p>
        </w:tc>
        <w:tc>
          <w:tcPr>
            <w:tcW w:w="9794" w:type="dxa"/>
            <w:vAlign w:val="center"/>
          </w:tcPr>
          <w:p w14:paraId="651C04D3" w14:textId="77777777" w:rsidR="00E617C8" w:rsidRPr="00A45A1E" w:rsidRDefault="00E617C8" w:rsidP="00266F96">
            <w:pPr>
              <w:jc w:val="both"/>
            </w:pPr>
            <w:r w:rsidRPr="00A45A1E">
              <w:t>Identify the specific storage requirements for various food materials.</w:t>
            </w:r>
          </w:p>
        </w:tc>
      </w:tr>
      <w:tr w:rsidR="00E617C8" w:rsidRPr="00A45A1E" w14:paraId="2532987A" w14:textId="77777777" w:rsidTr="00266F96">
        <w:trPr>
          <w:trHeight w:val="283"/>
        </w:trPr>
        <w:tc>
          <w:tcPr>
            <w:tcW w:w="696" w:type="dxa"/>
          </w:tcPr>
          <w:p w14:paraId="2665BD45" w14:textId="77777777" w:rsidR="00E617C8" w:rsidRPr="00A45A1E" w:rsidRDefault="00E617C8" w:rsidP="00AD39D3">
            <w:pPr>
              <w:rPr>
                <w:b/>
                <w:bCs/>
              </w:rPr>
            </w:pPr>
            <w:r w:rsidRPr="00A45A1E">
              <w:rPr>
                <w:b/>
                <w:bCs/>
              </w:rPr>
              <w:t>CO2</w:t>
            </w:r>
          </w:p>
        </w:tc>
        <w:tc>
          <w:tcPr>
            <w:tcW w:w="9794" w:type="dxa"/>
            <w:vAlign w:val="center"/>
          </w:tcPr>
          <w:p w14:paraId="281ABF88" w14:textId="77777777" w:rsidR="00E617C8" w:rsidRPr="00A45A1E" w:rsidRDefault="00E617C8" w:rsidP="00266F96">
            <w:pPr>
              <w:jc w:val="both"/>
            </w:pPr>
            <w:r w:rsidRPr="00A45A1E">
              <w:t>Understand the pre-requisites for the safe handling and storage of food materials.</w:t>
            </w:r>
          </w:p>
        </w:tc>
      </w:tr>
      <w:tr w:rsidR="00E617C8" w:rsidRPr="00A45A1E" w14:paraId="7FC46B37" w14:textId="77777777" w:rsidTr="00266F96">
        <w:trPr>
          <w:trHeight w:val="283"/>
        </w:trPr>
        <w:tc>
          <w:tcPr>
            <w:tcW w:w="696" w:type="dxa"/>
          </w:tcPr>
          <w:p w14:paraId="21105285" w14:textId="77777777" w:rsidR="00E617C8" w:rsidRPr="00A45A1E" w:rsidRDefault="00E617C8" w:rsidP="00266F96">
            <w:pPr>
              <w:rPr>
                <w:b/>
                <w:bCs/>
              </w:rPr>
            </w:pPr>
            <w:r w:rsidRPr="00A45A1E">
              <w:rPr>
                <w:b/>
                <w:bCs/>
              </w:rPr>
              <w:lastRenderedPageBreak/>
              <w:t>CO3</w:t>
            </w:r>
          </w:p>
        </w:tc>
        <w:tc>
          <w:tcPr>
            <w:tcW w:w="9794" w:type="dxa"/>
          </w:tcPr>
          <w:p w14:paraId="0A3A75C3" w14:textId="77777777" w:rsidR="00E617C8" w:rsidRPr="00A45A1E" w:rsidRDefault="00E617C8" w:rsidP="00266F96">
            <w:pPr>
              <w:jc w:val="both"/>
            </w:pPr>
            <w:r w:rsidRPr="00A45A1E">
              <w:t>Solve</w:t>
            </w:r>
            <w:r w:rsidRPr="00A45A1E">
              <w:rPr>
                <w:spacing w:val="17"/>
              </w:rPr>
              <w:t xml:space="preserve"> </w:t>
            </w:r>
            <w:r w:rsidRPr="00A45A1E">
              <w:t>problems</w:t>
            </w:r>
            <w:r w:rsidRPr="00A45A1E">
              <w:rPr>
                <w:spacing w:val="18"/>
              </w:rPr>
              <w:t xml:space="preserve"> </w:t>
            </w:r>
            <w:r w:rsidRPr="00A45A1E">
              <w:t>related</w:t>
            </w:r>
            <w:r w:rsidRPr="00A45A1E">
              <w:rPr>
                <w:spacing w:val="16"/>
              </w:rPr>
              <w:t xml:space="preserve"> </w:t>
            </w:r>
            <w:r w:rsidRPr="00A45A1E">
              <w:t>to</w:t>
            </w:r>
            <w:r w:rsidRPr="00A45A1E">
              <w:rPr>
                <w:spacing w:val="17"/>
              </w:rPr>
              <w:t xml:space="preserve"> </w:t>
            </w:r>
            <w:r w:rsidRPr="00A45A1E">
              <w:t>identification</w:t>
            </w:r>
            <w:r w:rsidRPr="00A45A1E">
              <w:rPr>
                <w:spacing w:val="18"/>
              </w:rPr>
              <w:t xml:space="preserve"> </w:t>
            </w:r>
            <w:r w:rsidRPr="00A45A1E">
              <w:t>of</w:t>
            </w:r>
            <w:r w:rsidRPr="00A45A1E">
              <w:rPr>
                <w:spacing w:val="18"/>
              </w:rPr>
              <w:t xml:space="preserve"> </w:t>
            </w:r>
            <w:r w:rsidRPr="00A45A1E">
              <w:t>time-temperature</w:t>
            </w:r>
            <w:r w:rsidRPr="00A45A1E">
              <w:rPr>
                <w:spacing w:val="17"/>
              </w:rPr>
              <w:t xml:space="preserve"> </w:t>
            </w:r>
            <w:r w:rsidRPr="00A45A1E">
              <w:t>combinations,</w:t>
            </w:r>
            <w:r w:rsidRPr="00A45A1E">
              <w:rPr>
                <w:spacing w:val="18"/>
              </w:rPr>
              <w:t xml:space="preserve"> </w:t>
            </w:r>
            <w:r w:rsidRPr="00A45A1E">
              <w:t>cooling</w:t>
            </w:r>
            <w:r w:rsidRPr="00A45A1E">
              <w:rPr>
                <w:spacing w:val="15"/>
              </w:rPr>
              <w:t xml:space="preserve"> </w:t>
            </w:r>
            <w:r w:rsidRPr="00A45A1E">
              <w:t>load</w:t>
            </w:r>
            <w:r w:rsidRPr="00A45A1E">
              <w:rPr>
                <w:spacing w:val="17"/>
              </w:rPr>
              <w:t xml:space="preserve"> </w:t>
            </w:r>
            <w:r w:rsidRPr="00A45A1E">
              <w:t>and</w:t>
            </w:r>
            <w:r w:rsidRPr="00A45A1E">
              <w:rPr>
                <w:spacing w:val="-52"/>
              </w:rPr>
              <w:t xml:space="preserve"> </w:t>
            </w:r>
            <w:r w:rsidRPr="00A45A1E">
              <w:t>other</w:t>
            </w:r>
            <w:r w:rsidRPr="00A45A1E">
              <w:rPr>
                <w:spacing w:val="-1"/>
              </w:rPr>
              <w:t xml:space="preserve"> </w:t>
            </w:r>
            <w:r w:rsidRPr="00A45A1E">
              <w:t>operational</w:t>
            </w:r>
            <w:r w:rsidRPr="00A45A1E">
              <w:rPr>
                <w:spacing w:val="-2"/>
              </w:rPr>
              <w:t xml:space="preserve"> </w:t>
            </w:r>
            <w:r w:rsidRPr="00A45A1E">
              <w:t>parameters for food</w:t>
            </w:r>
            <w:r w:rsidRPr="00A45A1E">
              <w:rPr>
                <w:spacing w:val="-1"/>
              </w:rPr>
              <w:t xml:space="preserve"> </w:t>
            </w:r>
            <w:r w:rsidRPr="00A45A1E">
              <w:t>materials storage.</w:t>
            </w:r>
          </w:p>
        </w:tc>
      </w:tr>
      <w:tr w:rsidR="00E617C8" w:rsidRPr="00A45A1E" w14:paraId="53DAA03F" w14:textId="77777777" w:rsidTr="00266F96">
        <w:trPr>
          <w:trHeight w:val="283"/>
        </w:trPr>
        <w:tc>
          <w:tcPr>
            <w:tcW w:w="696" w:type="dxa"/>
          </w:tcPr>
          <w:p w14:paraId="2D5211B8" w14:textId="77777777" w:rsidR="00E617C8" w:rsidRPr="00A45A1E" w:rsidRDefault="00E617C8" w:rsidP="00266F96">
            <w:pPr>
              <w:rPr>
                <w:b/>
                <w:bCs/>
              </w:rPr>
            </w:pPr>
            <w:r w:rsidRPr="00A45A1E">
              <w:rPr>
                <w:b/>
                <w:bCs/>
              </w:rPr>
              <w:t>CO4</w:t>
            </w:r>
          </w:p>
        </w:tc>
        <w:tc>
          <w:tcPr>
            <w:tcW w:w="9794" w:type="dxa"/>
          </w:tcPr>
          <w:p w14:paraId="407E99AF" w14:textId="77777777" w:rsidR="00E617C8" w:rsidRPr="00A45A1E" w:rsidRDefault="00E617C8" w:rsidP="00266F96">
            <w:pPr>
              <w:jc w:val="both"/>
            </w:pPr>
            <w:r w:rsidRPr="00A45A1E">
              <w:t>Analyze</w:t>
            </w:r>
            <w:r w:rsidRPr="00A45A1E">
              <w:rPr>
                <w:spacing w:val="-2"/>
              </w:rPr>
              <w:t xml:space="preserve"> </w:t>
            </w:r>
            <w:r w:rsidRPr="00A45A1E">
              <w:t>the</w:t>
            </w:r>
            <w:r w:rsidRPr="00A45A1E">
              <w:rPr>
                <w:spacing w:val="-1"/>
              </w:rPr>
              <w:t xml:space="preserve"> </w:t>
            </w:r>
            <w:r w:rsidRPr="00A45A1E">
              <w:t>shelf-life</w:t>
            </w:r>
            <w:r w:rsidRPr="00A45A1E">
              <w:rPr>
                <w:spacing w:val="-1"/>
              </w:rPr>
              <w:t xml:space="preserve"> </w:t>
            </w:r>
            <w:r w:rsidRPr="00A45A1E">
              <w:t>testing</w:t>
            </w:r>
            <w:r w:rsidRPr="00A45A1E">
              <w:rPr>
                <w:spacing w:val="-5"/>
              </w:rPr>
              <w:t xml:space="preserve"> </w:t>
            </w:r>
            <w:r w:rsidRPr="00A45A1E">
              <w:t>of</w:t>
            </w:r>
            <w:r w:rsidRPr="00A45A1E">
              <w:rPr>
                <w:spacing w:val="-1"/>
              </w:rPr>
              <w:t xml:space="preserve"> </w:t>
            </w:r>
            <w:r w:rsidRPr="00A45A1E">
              <w:t>various</w:t>
            </w:r>
            <w:r w:rsidRPr="00A45A1E">
              <w:rPr>
                <w:spacing w:val="-3"/>
              </w:rPr>
              <w:t xml:space="preserve"> </w:t>
            </w:r>
            <w:r w:rsidRPr="00A45A1E">
              <w:t>food</w:t>
            </w:r>
            <w:r w:rsidRPr="00A45A1E">
              <w:rPr>
                <w:spacing w:val="-2"/>
              </w:rPr>
              <w:t xml:space="preserve"> </w:t>
            </w:r>
            <w:r w:rsidRPr="00A45A1E">
              <w:t>materials</w:t>
            </w:r>
            <w:r w:rsidRPr="00A45A1E">
              <w:rPr>
                <w:spacing w:val="-3"/>
              </w:rPr>
              <w:t xml:space="preserve"> </w:t>
            </w:r>
            <w:r w:rsidRPr="00A45A1E">
              <w:t>during</w:t>
            </w:r>
            <w:r w:rsidRPr="00A45A1E">
              <w:rPr>
                <w:spacing w:val="-4"/>
              </w:rPr>
              <w:t xml:space="preserve"> </w:t>
            </w:r>
            <w:r w:rsidRPr="00A45A1E">
              <w:t>storage.</w:t>
            </w:r>
          </w:p>
        </w:tc>
      </w:tr>
      <w:tr w:rsidR="00E617C8" w:rsidRPr="00A45A1E" w14:paraId="2CE52F92" w14:textId="77777777" w:rsidTr="00266F96">
        <w:trPr>
          <w:trHeight w:val="283"/>
        </w:trPr>
        <w:tc>
          <w:tcPr>
            <w:tcW w:w="696" w:type="dxa"/>
          </w:tcPr>
          <w:p w14:paraId="05426A48" w14:textId="77777777" w:rsidR="00E617C8" w:rsidRPr="00A45A1E" w:rsidRDefault="00E617C8" w:rsidP="00266F96">
            <w:pPr>
              <w:rPr>
                <w:b/>
                <w:bCs/>
              </w:rPr>
            </w:pPr>
            <w:r w:rsidRPr="00A45A1E">
              <w:rPr>
                <w:b/>
                <w:bCs/>
              </w:rPr>
              <w:t>CO5</w:t>
            </w:r>
          </w:p>
        </w:tc>
        <w:tc>
          <w:tcPr>
            <w:tcW w:w="9794" w:type="dxa"/>
          </w:tcPr>
          <w:p w14:paraId="5FF3F404" w14:textId="77777777" w:rsidR="00E617C8" w:rsidRPr="00A45A1E" w:rsidRDefault="00E617C8" w:rsidP="00266F96">
            <w:pPr>
              <w:jc w:val="both"/>
            </w:pPr>
            <w:r w:rsidRPr="00A45A1E">
              <w:t>Evaluate</w:t>
            </w:r>
            <w:r w:rsidRPr="00A45A1E">
              <w:rPr>
                <w:spacing w:val="-2"/>
              </w:rPr>
              <w:t xml:space="preserve"> </w:t>
            </w:r>
            <w:r w:rsidRPr="00A45A1E">
              <w:t>the</w:t>
            </w:r>
            <w:r w:rsidRPr="00A45A1E">
              <w:rPr>
                <w:spacing w:val="-2"/>
              </w:rPr>
              <w:t xml:space="preserve"> </w:t>
            </w:r>
            <w:r w:rsidRPr="00A45A1E">
              <w:t>pest</w:t>
            </w:r>
            <w:r w:rsidRPr="00A45A1E">
              <w:rPr>
                <w:spacing w:val="1"/>
              </w:rPr>
              <w:t xml:space="preserve"> </w:t>
            </w:r>
            <w:r w:rsidRPr="00A45A1E">
              <w:t>control</w:t>
            </w:r>
            <w:r w:rsidRPr="00A45A1E">
              <w:rPr>
                <w:spacing w:val="-2"/>
              </w:rPr>
              <w:t xml:space="preserve"> </w:t>
            </w:r>
            <w:r w:rsidRPr="00A45A1E">
              <w:t>strategies</w:t>
            </w:r>
            <w:r w:rsidRPr="00A45A1E">
              <w:rPr>
                <w:spacing w:val="-2"/>
              </w:rPr>
              <w:t xml:space="preserve"> </w:t>
            </w:r>
            <w:r w:rsidRPr="00A45A1E">
              <w:t>in</w:t>
            </w:r>
            <w:r w:rsidRPr="00A45A1E">
              <w:rPr>
                <w:spacing w:val="-3"/>
              </w:rPr>
              <w:t xml:space="preserve"> </w:t>
            </w:r>
            <w:r w:rsidRPr="00A45A1E">
              <w:t>the</w:t>
            </w:r>
            <w:r w:rsidRPr="00A45A1E">
              <w:rPr>
                <w:spacing w:val="-2"/>
              </w:rPr>
              <w:t xml:space="preserve"> </w:t>
            </w:r>
            <w:r w:rsidRPr="00A45A1E">
              <w:t>storage space</w:t>
            </w:r>
            <w:r w:rsidRPr="00A45A1E">
              <w:rPr>
                <w:spacing w:val="-2"/>
              </w:rPr>
              <w:t xml:space="preserve"> </w:t>
            </w:r>
            <w:r w:rsidRPr="00A45A1E">
              <w:t>used</w:t>
            </w:r>
            <w:r w:rsidRPr="00A45A1E">
              <w:rPr>
                <w:spacing w:val="-3"/>
              </w:rPr>
              <w:t xml:space="preserve"> </w:t>
            </w:r>
            <w:r w:rsidRPr="00A45A1E">
              <w:t>for</w:t>
            </w:r>
            <w:r w:rsidRPr="00A45A1E">
              <w:rPr>
                <w:spacing w:val="-2"/>
              </w:rPr>
              <w:t xml:space="preserve"> </w:t>
            </w:r>
            <w:r w:rsidRPr="00A45A1E">
              <w:t>food</w:t>
            </w:r>
            <w:r w:rsidRPr="00A45A1E">
              <w:rPr>
                <w:spacing w:val="-3"/>
              </w:rPr>
              <w:t xml:space="preserve"> </w:t>
            </w:r>
            <w:r w:rsidRPr="00A45A1E">
              <w:t>storage.</w:t>
            </w:r>
          </w:p>
        </w:tc>
      </w:tr>
      <w:tr w:rsidR="00E617C8" w:rsidRPr="00A45A1E" w14:paraId="143FC9D7" w14:textId="77777777" w:rsidTr="00266F96">
        <w:trPr>
          <w:trHeight w:val="283"/>
        </w:trPr>
        <w:tc>
          <w:tcPr>
            <w:tcW w:w="696" w:type="dxa"/>
          </w:tcPr>
          <w:p w14:paraId="6F5EC004" w14:textId="77777777" w:rsidR="00E617C8" w:rsidRPr="00A45A1E" w:rsidRDefault="00E617C8" w:rsidP="00266F96">
            <w:pPr>
              <w:rPr>
                <w:b/>
                <w:bCs/>
              </w:rPr>
            </w:pPr>
            <w:r w:rsidRPr="00A45A1E">
              <w:rPr>
                <w:b/>
                <w:bCs/>
              </w:rPr>
              <w:t>CO6</w:t>
            </w:r>
          </w:p>
        </w:tc>
        <w:tc>
          <w:tcPr>
            <w:tcW w:w="9794" w:type="dxa"/>
          </w:tcPr>
          <w:p w14:paraId="20F93A56" w14:textId="77777777" w:rsidR="00E617C8" w:rsidRPr="00A45A1E" w:rsidRDefault="00E617C8" w:rsidP="00266F96">
            <w:pPr>
              <w:jc w:val="both"/>
            </w:pPr>
            <w:r w:rsidRPr="00A45A1E">
              <w:t>Design</w:t>
            </w:r>
            <w:r w:rsidRPr="00A45A1E">
              <w:rPr>
                <w:spacing w:val="-1"/>
              </w:rPr>
              <w:t xml:space="preserve"> </w:t>
            </w:r>
            <w:r w:rsidRPr="00A45A1E">
              <w:t>structures</w:t>
            </w:r>
            <w:r w:rsidRPr="00A45A1E">
              <w:rPr>
                <w:spacing w:val="-3"/>
              </w:rPr>
              <w:t xml:space="preserve"> </w:t>
            </w:r>
            <w:r w:rsidRPr="00A45A1E">
              <w:t>for</w:t>
            </w:r>
            <w:r w:rsidRPr="00A45A1E">
              <w:rPr>
                <w:spacing w:val="-3"/>
              </w:rPr>
              <w:t xml:space="preserve"> </w:t>
            </w:r>
            <w:r w:rsidRPr="00A45A1E">
              <w:t>storage</w:t>
            </w:r>
            <w:r w:rsidRPr="00A45A1E">
              <w:rPr>
                <w:spacing w:val="-1"/>
              </w:rPr>
              <w:t xml:space="preserve"> </w:t>
            </w:r>
            <w:r w:rsidRPr="00A45A1E">
              <w:t>of grains</w:t>
            </w:r>
            <w:r w:rsidRPr="00A45A1E">
              <w:rPr>
                <w:spacing w:val="-1"/>
              </w:rPr>
              <w:t xml:space="preserve"> </w:t>
            </w:r>
            <w:r w:rsidRPr="00A45A1E">
              <w:t>and</w:t>
            </w:r>
            <w:r w:rsidRPr="00A45A1E">
              <w:rPr>
                <w:spacing w:val="-1"/>
              </w:rPr>
              <w:t xml:space="preserve"> </w:t>
            </w:r>
            <w:r w:rsidRPr="00A45A1E">
              <w:t>other</w:t>
            </w:r>
            <w:r w:rsidRPr="00A45A1E">
              <w:rPr>
                <w:spacing w:val="-1"/>
              </w:rPr>
              <w:t xml:space="preserve"> </w:t>
            </w:r>
            <w:r w:rsidRPr="00A45A1E">
              <w:t>major</w:t>
            </w:r>
            <w:r w:rsidRPr="00A45A1E">
              <w:rPr>
                <w:spacing w:val="-3"/>
              </w:rPr>
              <w:t xml:space="preserve"> </w:t>
            </w:r>
            <w:r w:rsidRPr="00A45A1E">
              <w:t>crops.</w:t>
            </w:r>
          </w:p>
        </w:tc>
      </w:tr>
    </w:tbl>
    <w:p w14:paraId="6E2EF35A" w14:textId="77777777" w:rsidR="00E617C8" w:rsidRPr="00A45A1E"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A45A1E" w14:paraId="58A5C0E4" w14:textId="77777777" w:rsidTr="00E56E00">
        <w:trPr>
          <w:jc w:val="center"/>
        </w:trPr>
        <w:tc>
          <w:tcPr>
            <w:tcW w:w="6385" w:type="dxa"/>
            <w:gridSpan w:val="8"/>
          </w:tcPr>
          <w:p w14:paraId="1A3AB105" w14:textId="77777777" w:rsidR="00E617C8" w:rsidRPr="00A45A1E" w:rsidRDefault="00E617C8" w:rsidP="00D54806">
            <w:pPr>
              <w:jc w:val="center"/>
              <w:rPr>
                <w:b/>
              </w:rPr>
            </w:pPr>
            <w:r w:rsidRPr="00A45A1E">
              <w:rPr>
                <w:b/>
              </w:rPr>
              <w:t>Assessment Pattern as per Bloom’s Level</w:t>
            </w:r>
          </w:p>
        </w:tc>
      </w:tr>
      <w:tr w:rsidR="00E617C8" w:rsidRPr="00A45A1E" w14:paraId="2E91251A" w14:textId="77777777" w:rsidTr="00E56E00">
        <w:trPr>
          <w:jc w:val="center"/>
        </w:trPr>
        <w:tc>
          <w:tcPr>
            <w:tcW w:w="1140" w:type="dxa"/>
          </w:tcPr>
          <w:p w14:paraId="69E5CDE2" w14:textId="77777777" w:rsidR="00E617C8" w:rsidRPr="00A45A1E" w:rsidRDefault="00E617C8" w:rsidP="00D54806">
            <w:pPr>
              <w:jc w:val="center"/>
              <w:rPr>
                <w:b/>
                <w:bCs/>
              </w:rPr>
            </w:pPr>
            <w:r w:rsidRPr="00A45A1E">
              <w:rPr>
                <w:b/>
                <w:bCs/>
              </w:rPr>
              <w:t>CO / BL</w:t>
            </w:r>
          </w:p>
        </w:tc>
        <w:tc>
          <w:tcPr>
            <w:tcW w:w="709" w:type="dxa"/>
          </w:tcPr>
          <w:p w14:paraId="301835E3" w14:textId="77777777" w:rsidR="00E617C8" w:rsidRPr="00A45A1E" w:rsidRDefault="00E617C8" w:rsidP="00D54806">
            <w:pPr>
              <w:jc w:val="center"/>
              <w:rPr>
                <w:b/>
              </w:rPr>
            </w:pPr>
            <w:r w:rsidRPr="00A45A1E">
              <w:rPr>
                <w:b/>
              </w:rPr>
              <w:t>R</w:t>
            </w:r>
          </w:p>
        </w:tc>
        <w:tc>
          <w:tcPr>
            <w:tcW w:w="708" w:type="dxa"/>
          </w:tcPr>
          <w:p w14:paraId="2BD816B0" w14:textId="77777777" w:rsidR="00E617C8" w:rsidRPr="00A45A1E" w:rsidRDefault="00E617C8" w:rsidP="00D54806">
            <w:pPr>
              <w:jc w:val="center"/>
              <w:rPr>
                <w:b/>
              </w:rPr>
            </w:pPr>
            <w:r w:rsidRPr="00A45A1E">
              <w:rPr>
                <w:b/>
              </w:rPr>
              <w:t>U</w:t>
            </w:r>
          </w:p>
        </w:tc>
        <w:tc>
          <w:tcPr>
            <w:tcW w:w="709" w:type="dxa"/>
          </w:tcPr>
          <w:p w14:paraId="1BEB33E2" w14:textId="77777777" w:rsidR="00E617C8" w:rsidRPr="00A45A1E" w:rsidRDefault="00E617C8" w:rsidP="00D54806">
            <w:pPr>
              <w:jc w:val="center"/>
              <w:rPr>
                <w:b/>
              </w:rPr>
            </w:pPr>
            <w:r w:rsidRPr="00A45A1E">
              <w:rPr>
                <w:b/>
              </w:rPr>
              <w:t>A</w:t>
            </w:r>
          </w:p>
        </w:tc>
        <w:tc>
          <w:tcPr>
            <w:tcW w:w="709" w:type="dxa"/>
          </w:tcPr>
          <w:p w14:paraId="293225B1" w14:textId="77777777" w:rsidR="00E617C8" w:rsidRPr="00A45A1E" w:rsidRDefault="00E617C8" w:rsidP="00D54806">
            <w:pPr>
              <w:jc w:val="center"/>
              <w:rPr>
                <w:b/>
              </w:rPr>
            </w:pPr>
            <w:r w:rsidRPr="00A45A1E">
              <w:rPr>
                <w:b/>
              </w:rPr>
              <w:t>An</w:t>
            </w:r>
          </w:p>
        </w:tc>
        <w:tc>
          <w:tcPr>
            <w:tcW w:w="709" w:type="dxa"/>
          </w:tcPr>
          <w:p w14:paraId="03DCC0CF" w14:textId="77777777" w:rsidR="00E617C8" w:rsidRPr="00A45A1E" w:rsidRDefault="00E617C8" w:rsidP="00D54806">
            <w:pPr>
              <w:jc w:val="center"/>
              <w:rPr>
                <w:b/>
              </w:rPr>
            </w:pPr>
            <w:r w:rsidRPr="00A45A1E">
              <w:rPr>
                <w:b/>
              </w:rPr>
              <w:t>E</w:t>
            </w:r>
          </w:p>
        </w:tc>
        <w:tc>
          <w:tcPr>
            <w:tcW w:w="708" w:type="dxa"/>
          </w:tcPr>
          <w:p w14:paraId="46DD7FF1" w14:textId="77777777" w:rsidR="00E617C8" w:rsidRPr="00A45A1E" w:rsidRDefault="00E617C8" w:rsidP="00D54806">
            <w:pPr>
              <w:jc w:val="center"/>
              <w:rPr>
                <w:b/>
              </w:rPr>
            </w:pPr>
            <w:r w:rsidRPr="00A45A1E">
              <w:rPr>
                <w:b/>
              </w:rPr>
              <w:t>C</w:t>
            </w:r>
          </w:p>
        </w:tc>
        <w:tc>
          <w:tcPr>
            <w:tcW w:w="993" w:type="dxa"/>
          </w:tcPr>
          <w:p w14:paraId="3A8229FA" w14:textId="77777777" w:rsidR="00E617C8" w:rsidRPr="00A45A1E" w:rsidRDefault="00E617C8" w:rsidP="00D54806">
            <w:pPr>
              <w:jc w:val="center"/>
              <w:rPr>
                <w:b/>
              </w:rPr>
            </w:pPr>
            <w:r w:rsidRPr="00A45A1E">
              <w:rPr>
                <w:b/>
              </w:rPr>
              <w:t>Total</w:t>
            </w:r>
          </w:p>
        </w:tc>
      </w:tr>
      <w:tr w:rsidR="00E617C8" w:rsidRPr="00A45A1E" w14:paraId="45F6BD98" w14:textId="77777777" w:rsidTr="00E56E00">
        <w:trPr>
          <w:jc w:val="center"/>
        </w:trPr>
        <w:tc>
          <w:tcPr>
            <w:tcW w:w="1140" w:type="dxa"/>
          </w:tcPr>
          <w:p w14:paraId="114922A7" w14:textId="77777777" w:rsidR="00E617C8" w:rsidRPr="00A45A1E" w:rsidRDefault="00E617C8" w:rsidP="00D54806">
            <w:pPr>
              <w:jc w:val="center"/>
              <w:rPr>
                <w:b/>
                <w:bCs/>
              </w:rPr>
            </w:pPr>
            <w:r w:rsidRPr="00A45A1E">
              <w:rPr>
                <w:b/>
                <w:bCs/>
              </w:rPr>
              <w:t>CO1</w:t>
            </w:r>
          </w:p>
        </w:tc>
        <w:tc>
          <w:tcPr>
            <w:tcW w:w="709" w:type="dxa"/>
          </w:tcPr>
          <w:p w14:paraId="3DC309BB" w14:textId="77777777" w:rsidR="00E617C8" w:rsidRPr="00A45A1E" w:rsidRDefault="00E617C8" w:rsidP="00D54806">
            <w:pPr>
              <w:jc w:val="center"/>
            </w:pPr>
            <w:r w:rsidRPr="00A45A1E">
              <w:t>1</w:t>
            </w:r>
          </w:p>
        </w:tc>
        <w:tc>
          <w:tcPr>
            <w:tcW w:w="708" w:type="dxa"/>
          </w:tcPr>
          <w:p w14:paraId="7E591316" w14:textId="77777777" w:rsidR="00E617C8" w:rsidRPr="00A45A1E" w:rsidRDefault="00E617C8" w:rsidP="00D54806">
            <w:pPr>
              <w:jc w:val="center"/>
            </w:pPr>
            <w:r w:rsidRPr="00A45A1E">
              <w:t>3</w:t>
            </w:r>
          </w:p>
        </w:tc>
        <w:tc>
          <w:tcPr>
            <w:tcW w:w="709" w:type="dxa"/>
          </w:tcPr>
          <w:p w14:paraId="3A3E3020" w14:textId="77777777" w:rsidR="00E617C8" w:rsidRPr="00A45A1E" w:rsidRDefault="00E617C8" w:rsidP="00D54806">
            <w:pPr>
              <w:jc w:val="center"/>
            </w:pPr>
            <w:r w:rsidRPr="00A45A1E">
              <w:t>-</w:t>
            </w:r>
          </w:p>
        </w:tc>
        <w:tc>
          <w:tcPr>
            <w:tcW w:w="709" w:type="dxa"/>
          </w:tcPr>
          <w:p w14:paraId="7EC8FC49" w14:textId="77777777" w:rsidR="00E617C8" w:rsidRPr="00A45A1E" w:rsidRDefault="00E617C8" w:rsidP="00D54806">
            <w:pPr>
              <w:jc w:val="center"/>
            </w:pPr>
            <w:r w:rsidRPr="00A45A1E">
              <w:t>-</w:t>
            </w:r>
          </w:p>
        </w:tc>
        <w:tc>
          <w:tcPr>
            <w:tcW w:w="709" w:type="dxa"/>
          </w:tcPr>
          <w:p w14:paraId="7F83735A" w14:textId="77777777" w:rsidR="00E617C8" w:rsidRPr="00A45A1E" w:rsidRDefault="00E617C8" w:rsidP="00D54806">
            <w:pPr>
              <w:jc w:val="center"/>
            </w:pPr>
            <w:r w:rsidRPr="00A45A1E">
              <w:t>-</w:t>
            </w:r>
          </w:p>
        </w:tc>
        <w:tc>
          <w:tcPr>
            <w:tcW w:w="708" w:type="dxa"/>
          </w:tcPr>
          <w:p w14:paraId="70ED4731" w14:textId="77777777" w:rsidR="00E617C8" w:rsidRPr="00A45A1E" w:rsidRDefault="00E617C8" w:rsidP="00D54806">
            <w:pPr>
              <w:jc w:val="center"/>
            </w:pPr>
            <w:r w:rsidRPr="00A45A1E">
              <w:t>-</w:t>
            </w:r>
          </w:p>
        </w:tc>
        <w:tc>
          <w:tcPr>
            <w:tcW w:w="993" w:type="dxa"/>
          </w:tcPr>
          <w:p w14:paraId="59D11A9C" w14:textId="77777777" w:rsidR="00E617C8" w:rsidRPr="00A45A1E" w:rsidRDefault="00E617C8" w:rsidP="00D54806">
            <w:pPr>
              <w:jc w:val="center"/>
            </w:pPr>
            <w:r w:rsidRPr="00A45A1E">
              <w:t>4</w:t>
            </w:r>
          </w:p>
        </w:tc>
      </w:tr>
      <w:tr w:rsidR="00E617C8" w:rsidRPr="00A45A1E" w14:paraId="3B3A1571" w14:textId="77777777" w:rsidTr="00E56E00">
        <w:trPr>
          <w:jc w:val="center"/>
        </w:trPr>
        <w:tc>
          <w:tcPr>
            <w:tcW w:w="1140" w:type="dxa"/>
          </w:tcPr>
          <w:p w14:paraId="25D451C7" w14:textId="77777777" w:rsidR="00E617C8" w:rsidRPr="00A45A1E" w:rsidRDefault="00E617C8" w:rsidP="00D54806">
            <w:pPr>
              <w:jc w:val="center"/>
              <w:rPr>
                <w:b/>
                <w:bCs/>
              </w:rPr>
            </w:pPr>
            <w:r w:rsidRPr="00A45A1E">
              <w:rPr>
                <w:b/>
                <w:bCs/>
              </w:rPr>
              <w:t>CO2</w:t>
            </w:r>
          </w:p>
        </w:tc>
        <w:tc>
          <w:tcPr>
            <w:tcW w:w="709" w:type="dxa"/>
          </w:tcPr>
          <w:p w14:paraId="5D5205CD" w14:textId="77777777" w:rsidR="00E617C8" w:rsidRPr="00A45A1E" w:rsidRDefault="00E617C8" w:rsidP="00D54806">
            <w:pPr>
              <w:jc w:val="center"/>
            </w:pPr>
            <w:r w:rsidRPr="00A45A1E">
              <w:t>4</w:t>
            </w:r>
          </w:p>
        </w:tc>
        <w:tc>
          <w:tcPr>
            <w:tcW w:w="708" w:type="dxa"/>
          </w:tcPr>
          <w:p w14:paraId="2EB56064" w14:textId="77777777" w:rsidR="00E617C8" w:rsidRPr="00A45A1E" w:rsidRDefault="00E617C8" w:rsidP="00D54806">
            <w:pPr>
              <w:jc w:val="center"/>
            </w:pPr>
            <w:r w:rsidRPr="00A45A1E">
              <w:t>14</w:t>
            </w:r>
          </w:p>
        </w:tc>
        <w:tc>
          <w:tcPr>
            <w:tcW w:w="709" w:type="dxa"/>
          </w:tcPr>
          <w:p w14:paraId="7F3FAAC6" w14:textId="77777777" w:rsidR="00E617C8" w:rsidRPr="00A45A1E" w:rsidRDefault="00E617C8" w:rsidP="00D54806">
            <w:pPr>
              <w:jc w:val="center"/>
            </w:pPr>
            <w:r w:rsidRPr="00A45A1E">
              <w:t>-</w:t>
            </w:r>
          </w:p>
        </w:tc>
        <w:tc>
          <w:tcPr>
            <w:tcW w:w="709" w:type="dxa"/>
          </w:tcPr>
          <w:p w14:paraId="488774F3" w14:textId="77777777" w:rsidR="00E617C8" w:rsidRPr="00A45A1E" w:rsidRDefault="00E617C8" w:rsidP="00D54806">
            <w:pPr>
              <w:jc w:val="center"/>
            </w:pPr>
            <w:r w:rsidRPr="00A45A1E">
              <w:t>-</w:t>
            </w:r>
          </w:p>
        </w:tc>
        <w:tc>
          <w:tcPr>
            <w:tcW w:w="709" w:type="dxa"/>
          </w:tcPr>
          <w:p w14:paraId="0F9E7468" w14:textId="77777777" w:rsidR="00E617C8" w:rsidRPr="00A45A1E" w:rsidRDefault="00E617C8" w:rsidP="00D54806">
            <w:pPr>
              <w:jc w:val="center"/>
            </w:pPr>
            <w:r w:rsidRPr="00A45A1E">
              <w:t>-</w:t>
            </w:r>
          </w:p>
        </w:tc>
        <w:tc>
          <w:tcPr>
            <w:tcW w:w="708" w:type="dxa"/>
          </w:tcPr>
          <w:p w14:paraId="4CE4835C" w14:textId="77777777" w:rsidR="00E617C8" w:rsidRPr="00A45A1E" w:rsidRDefault="00E617C8" w:rsidP="00D54806">
            <w:pPr>
              <w:jc w:val="center"/>
            </w:pPr>
            <w:r w:rsidRPr="00A45A1E">
              <w:t>-</w:t>
            </w:r>
          </w:p>
        </w:tc>
        <w:tc>
          <w:tcPr>
            <w:tcW w:w="993" w:type="dxa"/>
          </w:tcPr>
          <w:p w14:paraId="7590487F" w14:textId="77777777" w:rsidR="00E617C8" w:rsidRPr="00A45A1E" w:rsidRDefault="00E617C8" w:rsidP="00D54806">
            <w:pPr>
              <w:jc w:val="center"/>
            </w:pPr>
            <w:r w:rsidRPr="00A45A1E">
              <w:t>18</w:t>
            </w:r>
          </w:p>
        </w:tc>
      </w:tr>
      <w:tr w:rsidR="00E617C8" w:rsidRPr="00A45A1E" w14:paraId="596326E3" w14:textId="77777777" w:rsidTr="00E56E00">
        <w:trPr>
          <w:jc w:val="center"/>
        </w:trPr>
        <w:tc>
          <w:tcPr>
            <w:tcW w:w="1140" w:type="dxa"/>
          </w:tcPr>
          <w:p w14:paraId="3E5559B5" w14:textId="77777777" w:rsidR="00E617C8" w:rsidRPr="00A45A1E" w:rsidRDefault="00E617C8" w:rsidP="00D54806">
            <w:pPr>
              <w:jc w:val="center"/>
              <w:rPr>
                <w:b/>
                <w:bCs/>
              </w:rPr>
            </w:pPr>
            <w:r w:rsidRPr="00A45A1E">
              <w:rPr>
                <w:b/>
                <w:bCs/>
              </w:rPr>
              <w:t>CO3</w:t>
            </w:r>
          </w:p>
        </w:tc>
        <w:tc>
          <w:tcPr>
            <w:tcW w:w="709" w:type="dxa"/>
          </w:tcPr>
          <w:p w14:paraId="6B5F3D6F" w14:textId="77777777" w:rsidR="00E617C8" w:rsidRPr="00A45A1E" w:rsidRDefault="00E617C8" w:rsidP="00D54806">
            <w:pPr>
              <w:jc w:val="center"/>
            </w:pPr>
            <w:r w:rsidRPr="00A45A1E">
              <w:t>3</w:t>
            </w:r>
          </w:p>
        </w:tc>
        <w:tc>
          <w:tcPr>
            <w:tcW w:w="708" w:type="dxa"/>
          </w:tcPr>
          <w:p w14:paraId="3FC4AC82" w14:textId="77777777" w:rsidR="00E617C8" w:rsidRPr="00A45A1E" w:rsidRDefault="00E617C8" w:rsidP="00D54806">
            <w:pPr>
              <w:jc w:val="center"/>
            </w:pPr>
            <w:r w:rsidRPr="00A45A1E">
              <w:t>8</w:t>
            </w:r>
          </w:p>
        </w:tc>
        <w:tc>
          <w:tcPr>
            <w:tcW w:w="709" w:type="dxa"/>
          </w:tcPr>
          <w:p w14:paraId="771AC154" w14:textId="77777777" w:rsidR="00E617C8" w:rsidRPr="00A45A1E" w:rsidRDefault="00E617C8" w:rsidP="00D54806">
            <w:pPr>
              <w:jc w:val="center"/>
            </w:pPr>
            <w:r w:rsidRPr="00A45A1E">
              <w:t>18</w:t>
            </w:r>
          </w:p>
        </w:tc>
        <w:tc>
          <w:tcPr>
            <w:tcW w:w="709" w:type="dxa"/>
          </w:tcPr>
          <w:p w14:paraId="5877A601" w14:textId="77777777" w:rsidR="00E617C8" w:rsidRPr="00A45A1E" w:rsidRDefault="00E617C8" w:rsidP="00D54806">
            <w:pPr>
              <w:jc w:val="center"/>
            </w:pPr>
            <w:r w:rsidRPr="00A45A1E">
              <w:t>-</w:t>
            </w:r>
          </w:p>
        </w:tc>
        <w:tc>
          <w:tcPr>
            <w:tcW w:w="709" w:type="dxa"/>
          </w:tcPr>
          <w:p w14:paraId="01286330" w14:textId="77777777" w:rsidR="00E617C8" w:rsidRPr="00A45A1E" w:rsidRDefault="00E617C8" w:rsidP="00D54806">
            <w:pPr>
              <w:jc w:val="center"/>
            </w:pPr>
            <w:r w:rsidRPr="00A45A1E">
              <w:t>-</w:t>
            </w:r>
          </w:p>
        </w:tc>
        <w:tc>
          <w:tcPr>
            <w:tcW w:w="708" w:type="dxa"/>
          </w:tcPr>
          <w:p w14:paraId="0571CE5B" w14:textId="77777777" w:rsidR="00E617C8" w:rsidRPr="00A45A1E" w:rsidRDefault="00E617C8" w:rsidP="00D54806">
            <w:pPr>
              <w:jc w:val="center"/>
            </w:pPr>
            <w:r w:rsidRPr="00A45A1E">
              <w:t>12</w:t>
            </w:r>
          </w:p>
        </w:tc>
        <w:tc>
          <w:tcPr>
            <w:tcW w:w="993" w:type="dxa"/>
          </w:tcPr>
          <w:p w14:paraId="7A062916" w14:textId="77777777" w:rsidR="00E617C8" w:rsidRPr="00A45A1E" w:rsidRDefault="00E617C8" w:rsidP="00D54806">
            <w:pPr>
              <w:jc w:val="center"/>
            </w:pPr>
            <w:r w:rsidRPr="00A45A1E">
              <w:t>41</w:t>
            </w:r>
          </w:p>
        </w:tc>
      </w:tr>
      <w:tr w:rsidR="00E617C8" w:rsidRPr="00A45A1E" w14:paraId="783A01C0" w14:textId="77777777" w:rsidTr="00E56E00">
        <w:trPr>
          <w:jc w:val="center"/>
        </w:trPr>
        <w:tc>
          <w:tcPr>
            <w:tcW w:w="1140" w:type="dxa"/>
          </w:tcPr>
          <w:p w14:paraId="4BD7B0A6" w14:textId="77777777" w:rsidR="00E617C8" w:rsidRPr="00A45A1E" w:rsidRDefault="00E617C8" w:rsidP="00D54806">
            <w:pPr>
              <w:jc w:val="center"/>
              <w:rPr>
                <w:b/>
                <w:bCs/>
              </w:rPr>
            </w:pPr>
            <w:r w:rsidRPr="00A45A1E">
              <w:rPr>
                <w:b/>
                <w:bCs/>
              </w:rPr>
              <w:t>CO4</w:t>
            </w:r>
          </w:p>
        </w:tc>
        <w:tc>
          <w:tcPr>
            <w:tcW w:w="709" w:type="dxa"/>
          </w:tcPr>
          <w:p w14:paraId="2CA0B682" w14:textId="77777777" w:rsidR="00E617C8" w:rsidRPr="00A45A1E" w:rsidRDefault="00E617C8" w:rsidP="00D54806">
            <w:pPr>
              <w:jc w:val="center"/>
            </w:pPr>
            <w:r w:rsidRPr="00A45A1E">
              <w:t>2</w:t>
            </w:r>
          </w:p>
        </w:tc>
        <w:tc>
          <w:tcPr>
            <w:tcW w:w="708" w:type="dxa"/>
          </w:tcPr>
          <w:p w14:paraId="2C8669C7" w14:textId="77777777" w:rsidR="00E617C8" w:rsidRPr="00A45A1E" w:rsidRDefault="00E617C8" w:rsidP="00D54806">
            <w:pPr>
              <w:jc w:val="center"/>
            </w:pPr>
            <w:r w:rsidRPr="00A45A1E">
              <w:t>3</w:t>
            </w:r>
          </w:p>
        </w:tc>
        <w:tc>
          <w:tcPr>
            <w:tcW w:w="709" w:type="dxa"/>
          </w:tcPr>
          <w:p w14:paraId="3B94B4E2" w14:textId="77777777" w:rsidR="00E617C8" w:rsidRPr="00A45A1E" w:rsidRDefault="00E617C8" w:rsidP="00D54806">
            <w:pPr>
              <w:jc w:val="center"/>
            </w:pPr>
            <w:r w:rsidRPr="00A45A1E">
              <w:t>-</w:t>
            </w:r>
          </w:p>
        </w:tc>
        <w:tc>
          <w:tcPr>
            <w:tcW w:w="709" w:type="dxa"/>
          </w:tcPr>
          <w:p w14:paraId="52EC27C7" w14:textId="77777777" w:rsidR="00E617C8" w:rsidRPr="00A45A1E" w:rsidRDefault="00E617C8" w:rsidP="00D54806">
            <w:pPr>
              <w:jc w:val="center"/>
            </w:pPr>
            <w:r w:rsidRPr="00A45A1E">
              <w:t>8</w:t>
            </w:r>
          </w:p>
        </w:tc>
        <w:tc>
          <w:tcPr>
            <w:tcW w:w="709" w:type="dxa"/>
          </w:tcPr>
          <w:p w14:paraId="48BEE9CA" w14:textId="77777777" w:rsidR="00E617C8" w:rsidRPr="00A45A1E" w:rsidRDefault="00E617C8" w:rsidP="00D54806">
            <w:pPr>
              <w:jc w:val="center"/>
            </w:pPr>
            <w:r w:rsidRPr="00A45A1E">
              <w:t>-</w:t>
            </w:r>
          </w:p>
        </w:tc>
        <w:tc>
          <w:tcPr>
            <w:tcW w:w="708" w:type="dxa"/>
          </w:tcPr>
          <w:p w14:paraId="5F1BC4D2" w14:textId="77777777" w:rsidR="00E617C8" w:rsidRPr="00A45A1E" w:rsidRDefault="00E617C8" w:rsidP="00D54806">
            <w:pPr>
              <w:jc w:val="center"/>
            </w:pPr>
            <w:r w:rsidRPr="00A45A1E">
              <w:t>-</w:t>
            </w:r>
          </w:p>
        </w:tc>
        <w:tc>
          <w:tcPr>
            <w:tcW w:w="993" w:type="dxa"/>
          </w:tcPr>
          <w:p w14:paraId="475A8F58" w14:textId="77777777" w:rsidR="00E617C8" w:rsidRPr="00A45A1E" w:rsidRDefault="00E617C8" w:rsidP="00D54806">
            <w:pPr>
              <w:jc w:val="center"/>
            </w:pPr>
            <w:r w:rsidRPr="00A45A1E">
              <w:t>13</w:t>
            </w:r>
          </w:p>
        </w:tc>
      </w:tr>
      <w:tr w:rsidR="00E617C8" w:rsidRPr="00A45A1E" w14:paraId="1E596521" w14:textId="77777777" w:rsidTr="00E56E00">
        <w:trPr>
          <w:jc w:val="center"/>
        </w:trPr>
        <w:tc>
          <w:tcPr>
            <w:tcW w:w="1140" w:type="dxa"/>
          </w:tcPr>
          <w:p w14:paraId="64621A55" w14:textId="77777777" w:rsidR="00E617C8" w:rsidRPr="00A45A1E" w:rsidRDefault="00E617C8" w:rsidP="00D54806">
            <w:pPr>
              <w:jc w:val="center"/>
              <w:rPr>
                <w:b/>
                <w:bCs/>
              </w:rPr>
            </w:pPr>
            <w:r w:rsidRPr="00A45A1E">
              <w:rPr>
                <w:b/>
                <w:bCs/>
              </w:rPr>
              <w:t>CO5</w:t>
            </w:r>
          </w:p>
        </w:tc>
        <w:tc>
          <w:tcPr>
            <w:tcW w:w="709" w:type="dxa"/>
          </w:tcPr>
          <w:p w14:paraId="22992B30" w14:textId="77777777" w:rsidR="00E617C8" w:rsidRPr="00A45A1E" w:rsidRDefault="00E617C8" w:rsidP="00D54806">
            <w:pPr>
              <w:jc w:val="center"/>
            </w:pPr>
            <w:r w:rsidRPr="00A45A1E">
              <w:t>4</w:t>
            </w:r>
          </w:p>
        </w:tc>
        <w:tc>
          <w:tcPr>
            <w:tcW w:w="708" w:type="dxa"/>
          </w:tcPr>
          <w:p w14:paraId="691A9106" w14:textId="77777777" w:rsidR="00E617C8" w:rsidRPr="00A45A1E" w:rsidRDefault="00E617C8" w:rsidP="00D54806">
            <w:pPr>
              <w:jc w:val="center"/>
            </w:pPr>
            <w:r w:rsidRPr="00A45A1E">
              <w:t>4</w:t>
            </w:r>
          </w:p>
        </w:tc>
        <w:tc>
          <w:tcPr>
            <w:tcW w:w="709" w:type="dxa"/>
          </w:tcPr>
          <w:p w14:paraId="3B3A830C" w14:textId="77777777" w:rsidR="00E617C8" w:rsidRPr="00A45A1E" w:rsidRDefault="00E617C8" w:rsidP="00D54806">
            <w:pPr>
              <w:jc w:val="center"/>
            </w:pPr>
            <w:r w:rsidRPr="00A45A1E">
              <w:t>12</w:t>
            </w:r>
          </w:p>
        </w:tc>
        <w:tc>
          <w:tcPr>
            <w:tcW w:w="709" w:type="dxa"/>
          </w:tcPr>
          <w:p w14:paraId="4EC24477" w14:textId="77777777" w:rsidR="00E617C8" w:rsidRPr="00A45A1E" w:rsidRDefault="00E617C8" w:rsidP="00D54806">
            <w:pPr>
              <w:jc w:val="center"/>
            </w:pPr>
            <w:r w:rsidRPr="00A45A1E">
              <w:t>-</w:t>
            </w:r>
          </w:p>
        </w:tc>
        <w:tc>
          <w:tcPr>
            <w:tcW w:w="709" w:type="dxa"/>
          </w:tcPr>
          <w:p w14:paraId="0DC972A8" w14:textId="77777777" w:rsidR="00E617C8" w:rsidRPr="00A45A1E" w:rsidRDefault="00E617C8" w:rsidP="00D54806">
            <w:pPr>
              <w:jc w:val="center"/>
            </w:pPr>
            <w:r w:rsidRPr="00A45A1E">
              <w:t>-</w:t>
            </w:r>
          </w:p>
        </w:tc>
        <w:tc>
          <w:tcPr>
            <w:tcW w:w="708" w:type="dxa"/>
          </w:tcPr>
          <w:p w14:paraId="04406051" w14:textId="77777777" w:rsidR="00E617C8" w:rsidRPr="00A45A1E" w:rsidRDefault="00E617C8" w:rsidP="00D54806">
            <w:pPr>
              <w:jc w:val="center"/>
            </w:pPr>
            <w:r w:rsidRPr="00A45A1E">
              <w:t>-</w:t>
            </w:r>
          </w:p>
        </w:tc>
        <w:tc>
          <w:tcPr>
            <w:tcW w:w="993" w:type="dxa"/>
          </w:tcPr>
          <w:p w14:paraId="34BBA944" w14:textId="77777777" w:rsidR="00E617C8" w:rsidRPr="00A45A1E" w:rsidRDefault="00E617C8" w:rsidP="00D54806">
            <w:pPr>
              <w:jc w:val="center"/>
            </w:pPr>
            <w:r w:rsidRPr="00A45A1E">
              <w:t>20</w:t>
            </w:r>
          </w:p>
        </w:tc>
      </w:tr>
      <w:tr w:rsidR="00E617C8" w:rsidRPr="00A45A1E" w14:paraId="6472213F" w14:textId="77777777" w:rsidTr="00E56E00">
        <w:trPr>
          <w:jc w:val="center"/>
        </w:trPr>
        <w:tc>
          <w:tcPr>
            <w:tcW w:w="1140" w:type="dxa"/>
          </w:tcPr>
          <w:p w14:paraId="66896B24" w14:textId="77777777" w:rsidR="00E617C8" w:rsidRPr="00A45A1E" w:rsidRDefault="00E617C8" w:rsidP="00D54806">
            <w:pPr>
              <w:jc w:val="center"/>
              <w:rPr>
                <w:b/>
                <w:bCs/>
              </w:rPr>
            </w:pPr>
            <w:r w:rsidRPr="00A45A1E">
              <w:rPr>
                <w:b/>
                <w:bCs/>
              </w:rPr>
              <w:t>CO6</w:t>
            </w:r>
          </w:p>
        </w:tc>
        <w:tc>
          <w:tcPr>
            <w:tcW w:w="709" w:type="dxa"/>
          </w:tcPr>
          <w:p w14:paraId="40E04135" w14:textId="77777777" w:rsidR="00E617C8" w:rsidRPr="00A45A1E" w:rsidRDefault="00E617C8" w:rsidP="00D54806">
            <w:pPr>
              <w:jc w:val="center"/>
            </w:pPr>
            <w:r w:rsidRPr="00A45A1E">
              <w:t>-</w:t>
            </w:r>
          </w:p>
        </w:tc>
        <w:tc>
          <w:tcPr>
            <w:tcW w:w="708" w:type="dxa"/>
          </w:tcPr>
          <w:p w14:paraId="76327521" w14:textId="77777777" w:rsidR="00E617C8" w:rsidRPr="00A45A1E" w:rsidRDefault="00E617C8" w:rsidP="00D54806">
            <w:pPr>
              <w:jc w:val="center"/>
            </w:pPr>
            <w:r w:rsidRPr="00A45A1E">
              <w:t>12</w:t>
            </w:r>
          </w:p>
        </w:tc>
        <w:tc>
          <w:tcPr>
            <w:tcW w:w="709" w:type="dxa"/>
          </w:tcPr>
          <w:p w14:paraId="08C45BE4" w14:textId="77777777" w:rsidR="00E617C8" w:rsidRPr="00A45A1E" w:rsidRDefault="00E617C8" w:rsidP="00D54806">
            <w:pPr>
              <w:jc w:val="center"/>
            </w:pPr>
            <w:r w:rsidRPr="00A45A1E">
              <w:t>-</w:t>
            </w:r>
          </w:p>
        </w:tc>
        <w:tc>
          <w:tcPr>
            <w:tcW w:w="709" w:type="dxa"/>
          </w:tcPr>
          <w:p w14:paraId="7005F8B1" w14:textId="77777777" w:rsidR="00E617C8" w:rsidRPr="00A45A1E" w:rsidRDefault="00E617C8" w:rsidP="00D54806">
            <w:pPr>
              <w:jc w:val="center"/>
            </w:pPr>
            <w:r w:rsidRPr="00A45A1E">
              <w:t>8</w:t>
            </w:r>
          </w:p>
        </w:tc>
        <w:tc>
          <w:tcPr>
            <w:tcW w:w="709" w:type="dxa"/>
          </w:tcPr>
          <w:p w14:paraId="3022875A" w14:textId="77777777" w:rsidR="00E617C8" w:rsidRPr="00A45A1E" w:rsidRDefault="00E617C8" w:rsidP="00D54806">
            <w:pPr>
              <w:jc w:val="center"/>
            </w:pPr>
            <w:r w:rsidRPr="00A45A1E">
              <w:t>-</w:t>
            </w:r>
          </w:p>
        </w:tc>
        <w:tc>
          <w:tcPr>
            <w:tcW w:w="708" w:type="dxa"/>
          </w:tcPr>
          <w:p w14:paraId="37AF54A6" w14:textId="77777777" w:rsidR="00E617C8" w:rsidRPr="00A45A1E" w:rsidRDefault="00E617C8" w:rsidP="00D54806">
            <w:pPr>
              <w:jc w:val="center"/>
            </w:pPr>
            <w:r w:rsidRPr="00A45A1E">
              <w:t>8</w:t>
            </w:r>
          </w:p>
        </w:tc>
        <w:tc>
          <w:tcPr>
            <w:tcW w:w="993" w:type="dxa"/>
          </w:tcPr>
          <w:p w14:paraId="5C4F2CAF" w14:textId="77777777" w:rsidR="00E617C8" w:rsidRPr="00A45A1E" w:rsidRDefault="00E617C8" w:rsidP="00D54806">
            <w:pPr>
              <w:jc w:val="center"/>
            </w:pPr>
            <w:r w:rsidRPr="00A45A1E">
              <w:t>28</w:t>
            </w:r>
          </w:p>
        </w:tc>
      </w:tr>
      <w:tr w:rsidR="00E617C8" w:rsidRPr="00A45A1E" w14:paraId="25C2E8EE" w14:textId="77777777" w:rsidTr="00E56E00">
        <w:trPr>
          <w:jc w:val="center"/>
        </w:trPr>
        <w:tc>
          <w:tcPr>
            <w:tcW w:w="5392" w:type="dxa"/>
            <w:gridSpan w:val="7"/>
          </w:tcPr>
          <w:p w14:paraId="09724867" w14:textId="77777777" w:rsidR="00E617C8" w:rsidRPr="00A45A1E" w:rsidRDefault="00E617C8" w:rsidP="00D54806"/>
        </w:tc>
        <w:tc>
          <w:tcPr>
            <w:tcW w:w="993" w:type="dxa"/>
          </w:tcPr>
          <w:p w14:paraId="00505B15" w14:textId="77777777" w:rsidR="00E617C8" w:rsidRPr="00A45A1E" w:rsidRDefault="00E617C8" w:rsidP="00D54806">
            <w:pPr>
              <w:jc w:val="center"/>
              <w:rPr>
                <w:b/>
              </w:rPr>
            </w:pPr>
            <w:r w:rsidRPr="00A45A1E">
              <w:rPr>
                <w:b/>
              </w:rPr>
              <w:t>124</w:t>
            </w:r>
          </w:p>
        </w:tc>
      </w:tr>
    </w:tbl>
    <w:p w14:paraId="416EC40F" w14:textId="77777777" w:rsidR="00E617C8" w:rsidRPr="00A45A1E" w:rsidRDefault="00E617C8" w:rsidP="0051318C">
      <w:pPr>
        <w:tabs>
          <w:tab w:val="left" w:pos="7110"/>
        </w:tabs>
      </w:pPr>
      <w:r w:rsidRPr="00A45A1E">
        <w:tab/>
      </w:r>
    </w:p>
    <w:p w14:paraId="51645441" w14:textId="77777777" w:rsidR="00E617C8" w:rsidRPr="00A45A1E" w:rsidRDefault="00E617C8" w:rsidP="002E336A"/>
    <w:p w14:paraId="33BDBCB1" w14:textId="77777777" w:rsidR="00E617C8" w:rsidRDefault="00E617C8">
      <w:pPr>
        <w:spacing w:after="200" w:line="276" w:lineRule="auto"/>
        <w:rPr>
          <w:rFonts w:ascii="Arial" w:hAnsi="Arial" w:cs="Arial"/>
          <w:bCs/>
          <w:noProof/>
        </w:rPr>
      </w:pPr>
      <w:r>
        <w:rPr>
          <w:rFonts w:ascii="Arial" w:hAnsi="Arial" w:cs="Arial"/>
          <w:bCs/>
          <w:noProof/>
        </w:rPr>
        <w:br w:type="page"/>
      </w:r>
    </w:p>
    <w:p w14:paraId="4EF4F2F1" w14:textId="604AE19A"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55227710" wp14:editId="263E84D8">
            <wp:extent cx="5734050" cy="838200"/>
            <wp:effectExtent l="0" t="0" r="0" b="0"/>
            <wp:docPr id="1440539812" name="Picture 14405398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18F147" w14:textId="77777777" w:rsidR="00E617C8" w:rsidRDefault="00E617C8" w:rsidP="001720CE">
      <w:pPr>
        <w:jc w:val="center"/>
        <w:rPr>
          <w:b/>
          <w:bCs/>
        </w:rPr>
      </w:pPr>
    </w:p>
    <w:p w14:paraId="25ECEF96" w14:textId="77777777" w:rsidR="00E617C8" w:rsidRDefault="00E617C8" w:rsidP="001720CE">
      <w:pPr>
        <w:jc w:val="center"/>
        <w:rPr>
          <w:b/>
          <w:bCs/>
        </w:rPr>
      </w:pPr>
      <w:r>
        <w:rPr>
          <w:b/>
          <w:bCs/>
        </w:rPr>
        <w:t>END SEMESTER EXAMINATION – NOV / DEC 2024</w:t>
      </w:r>
    </w:p>
    <w:p w14:paraId="0DB00937"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1E42AE" w14:paraId="06897A21" w14:textId="77777777" w:rsidTr="0037089B">
        <w:trPr>
          <w:trHeight w:val="397"/>
          <w:jc w:val="center"/>
        </w:trPr>
        <w:tc>
          <w:tcPr>
            <w:tcW w:w="1555" w:type="dxa"/>
            <w:vAlign w:val="center"/>
          </w:tcPr>
          <w:p w14:paraId="355E2D8A" w14:textId="77777777" w:rsidR="00E617C8" w:rsidRPr="0037089B" w:rsidRDefault="00E617C8" w:rsidP="007E575B">
            <w:pPr>
              <w:pStyle w:val="Title"/>
              <w:jc w:val="left"/>
              <w:rPr>
                <w:b/>
                <w:sz w:val="22"/>
                <w:szCs w:val="22"/>
              </w:rPr>
            </w:pPr>
            <w:r w:rsidRPr="0037089B">
              <w:rPr>
                <w:b/>
                <w:sz w:val="22"/>
                <w:szCs w:val="22"/>
              </w:rPr>
              <w:t xml:space="preserve">Course Code      </w:t>
            </w:r>
          </w:p>
        </w:tc>
        <w:tc>
          <w:tcPr>
            <w:tcW w:w="6662" w:type="dxa"/>
            <w:vAlign w:val="center"/>
          </w:tcPr>
          <w:p w14:paraId="7905E790" w14:textId="77777777" w:rsidR="00E617C8" w:rsidRPr="0037089B" w:rsidRDefault="00E617C8" w:rsidP="007E575B">
            <w:pPr>
              <w:pStyle w:val="Title"/>
              <w:jc w:val="left"/>
              <w:rPr>
                <w:b/>
                <w:sz w:val="22"/>
                <w:szCs w:val="22"/>
              </w:rPr>
            </w:pPr>
            <w:r w:rsidRPr="003D0FDE">
              <w:rPr>
                <w:b/>
                <w:sz w:val="22"/>
                <w:szCs w:val="22"/>
              </w:rPr>
              <w:t>20FP2036</w:t>
            </w:r>
          </w:p>
        </w:tc>
        <w:tc>
          <w:tcPr>
            <w:tcW w:w="1417" w:type="dxa"/>
            <w:vAlign w:val="center"/>
          </w:tcPr>
          <w:p w14:paraId="729176BF" w14:textId="77777777" w:rsidR="00E617C8" w:rsidRPr="0037089B" w:rsidRDefault="00E617C8"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1856BE8" w14:textId="77777777" w:rsidR="00E617C8" w:rsidRPr="0037089B" w:rsidRDefault="00E617C8" w:rsidP="007E575B">
            <w:pPr>
              <w:pStyle w:val="Title"/>
              <w:jc w:val="left"/>
              <w:rPr>
                <w:b/>
                <w:sz w:val="22"/>
                <w:szCs w:val="22"/>
              </w:rPr>
            </w:pPr>
            <w:r w:rsidRPr="0037089B">
              <w:rPr>
                <w:b/>
                <w:sz w:val="22"/>
                <w:szCs w:val="22"/>
              </w:rPr>
              <w:t>3hrs</w:t>
            </w:r>
          </w:p>
        </w:tc>
      </w:tr>
      <w:tr w:rsidR="00E617C8" w:rsidRPr="001E42AE" w14:paraId="7C9F1A85" w14:textId="77777777" w:rsidTr="0037089B">
        <w:trPr>
          <w:trHeight w:val="397"/>
          <w:jc w:val="center"/>
        </w:trPr>
        <w:tc>
          <w:tcPr>
            <w:tcW w:w="1555" w:type="dxa"/>
            <w:vAlign w:val="center"/>
          </w:tcPr>
          <w:p w14:paraId="631EE51B" w14:textId="77777777" w:rsidR="00E617C8" w:rsidRPr="0037089B" w:rsidRDefault="00E617C8"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3482197" w14:textId="77777777" w:rsidR="00E617C8" w:rsidRPr="0037089B" w:rsidRDefault="00E617C8" w:rsidP="007E575B">
            <w:pPr>
              <w:pStyle w:val="Title"/>
              <w:jc w:val="left"/>
              <w:rPr>
                <w:b/>
                <w:sz w:val="22"/>
                <w:szCs w:val="22"/>
              </w:rPr>
            </w:pPr>
            <w:r w:rsidRPr="003D0FDE">
              <w:rPr>
                <w:b/>
                <w:sz w:val="22"/>
                <w:szCs w:val="22"/>
              </w:rPr>
              <w:t>PROCESS ECONOMICS AND PLANT LAYOUT DESIGN</w:t>
            </w:r>
          </w:p>
        </w:tc>
        <w:tc>
          <w:tcPr>
            <w:tcW w:w="1417" w:type="dxa"/>
            <w:vAlign w:val="center"/>
          </w:tcPr>
          <w:p w14:paraId="713D5D18" w14:textId="77777777" w:rsidR="00E617C8" w:rsidRPr="0037089B" w:rsidRDefault="00E617C8" w:rsidP="007E575B">
            <w:pPr>
              <w:pStyle w:val="Title"/>
              <w:jc w:val="left"/>
              <w:rPr>
                <w:b/>
                <w:bCs/>
                <w:sz w:val="22"/>
                <w:szCs w:val="22"/>
              </w:rPr>
            </w:pPr>
            <w:r w:rsidRPr="0037089B">
              <w:rPr>
                <w:b/>
                <w:bCs/>
                <w:sz w:val="22"/>
                <w:szCs w:val="22"/>
              </w:rPr>
              <w:t xml:space="preserve">Max. Marks </w:t>
            </w:r>
          </w:p>
        </w:tc>
        <w:tc>
          <w:tcPr>
            <w:tcW w:w="851" w:type="dxa"/>
            <w:vAlign w:val="center"/>
          </w:tcPr>
          <w:p w14:paraId="5A29473F" w14:textId="77777777" w:rsidR="00E617C8" w:rsidRPr="0037089B" w:rsidRDefault="00E617C8" w:rsidP="007E575B">
            <w:pPr>
              <w:pStyle w:val="Title"/>
              <w:jc w:val="left"/>
              <w:rPr>
                <w:b/>
                <w:sz w:val="22"/>
                <w:szCs w:val="22"/>
              </w:rPr>
            </w:pPr>
            <w:r w:rsidRPr="0037089B">
              <w:rPr>
                <w:b/>
                <w:sz w:val="22"/>
                <w:szCs w:val="22"/>
              </w:rPr>
              <w:t>100</w:t>
            </w:r>
          </w:p>
        </w:tc>
      </w:tr>
    </w:tbl>
    <w:p w14:paraId="7EC949F6"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E617C8" w:rsidRPr="009C4175" w14:paraId="2EC1C023" w14:textId="77777777" w:rsidTr="008D1BE6">
        <w:trPr>
          <w:trHeight w:val="552"/>
        </w:trPr>
        <w:tc>
          <w:tcPr>
            <w:tcW w:w="272" w:type="pct"/>
            <w:vAlign w:val="center"/>
          </w:tcPr>
          <w:p w14:paraId="0B276712" w14:textId="77777777" w:rsidR="00E617C8" w:rsidRPr="009C4175" w:rsidRDefault="00E617C8" w:rsidP="00F94208">
            <w:pPr>
              <w:jc w:val="center"/>
              <w:rPr>
                <w:b/>
              </w:rPr>
            </w:pPr>
            <w:r w:rsidRPr="009C4175">
              <w:rPr>
                <w:b/>
              </w:rPr>
              <w:t>Q. No.</w:t>
            </w:r>
          </w:p>
        </w:tc>
        <w:tc>
          <w:tcPr>
            <w:tcW w:w="3936" w:type="pct"/>
            <w:gridSpan w:val="2"/>
            <w:vAlign w:val="center"/>
          </w:tcPr>
          <w:p w14:paraId="01A9C508" w14:textId="77777777" w:rsidR="00E617C8" w:rsidRPr="009C4175" w:rsidRDefault="00E617C8" w:rsidP="00F94208">
            <w:pPr>
              <w:jc w:val="center"/>
              <w:rPr>
                <w:b/>
              </w:rPr>
            </w:pPr>
            <w:r w:rsidRPr="009C4175">
              <w:rPr>
                <w:b/>
              </w:rPr>
              <w:t>Questions</w:t>
            </w:r>
          </w:p>
        </w:tc>
        <w:tc>
          <w:tcPr>
            <w:tcW w:w="319" w:type="pct"/>
            <w:vAlign w:val="center"/>
          </w:tcPr>
          <w:p w14:paraId="68F86CD1" w14:textId="77777777" w:rsidR="00E617C8" w:rsidRPr="009C4175" w:rsidRDefault="00E617C8" w:rsidP="00F94208">
            <w:pPr>
              <w:jc w:val="center"/>
              <w:rPr>
                <w:b/>
              </w:rPr>
            </w:pPr>
            <w:r w:rsidRPr="009C4175">
              <w:rPr>
                <w:b/>
              </w:rPr>
              <w:t>CO</w:t>
            </w:r>
          </w:p>
        </w:tc>
        <w:tc>
          <w:tcPr>
            <w:tcW w:w="256" w:type="pct"/>
            <w:vAlign w:val="center"/>
          </w:tcPr>
          <w:p w14:paraId="1D736E83" w14:textId="77777777" w:rsidR="00E617C8" w:rsidRPr="009C4175" w:rsidRDefault="00E617C8" w:rsidP="00F94208">
            <w:pPr>
              <w:jc w:val="center"/>
              <w:rPr>
                <w:b/>
              </w:rPr>
            </w:pPr>
            <w:r w:rsidRPr="009C4175">
              <w:rPr>
                <w:b/>
              </w:rPr>
              <w:t>BL</w:t>
            </w:r>
          </w:p>
        </w:tc>
        <w:tc>
          <w:tcPr>
            <w:tcW w:w="217" w:type="pct"/>
            <w:vAlign w:val="center"/>
          </w:tcPr>
          <w:p w14:paraId="70635BB2" w14:textId="77777777" w:rsidR="00E617C8" w:rsidRPr="009C4175" w:rsidRDefault="00E617C8" w:rsidP="00F94208">
            <w:pPr>
              <w:jc w:val="center"/>
              <w:rPr>
                <w:b/>
              </w:rPr>
            </w:pPr>
            <w:r w:rsidRPr="009C4175">
              <w:rPr>
                <w:b/>
              </w:rPr>
              <w:t>M</w:t>
            </w:r>
          </w:p>
        </w:tc>
      </w:tr>
      <w:tr w:rsidR="00E617C8" w:rsidRPr="009C4175" w14:paraId="21F387F3" w14:textId="77777777" w:rsidTr="00F94208">
        <w:trPr>
          <w:trHeight w:val="550"/>
        </w:trPr>
        <w:tc>
          <w:tcPr>
            <w:tcW w:w="5000" w:type="pct"/>
            <w:gridSpan w:val="6"/>
            <w:vAlign w:val="center"/>
          </w:tcPr>
          <w:p w14:paraId="59F4DDF3" w14:textId="77777777" w:rsidR="00E617C8" w:rsidRPr="009C4175" w:rsidRDefault="00E617C8" w:rsidP="00F94208">
            <w:pPr>
              <w:jc w:val="center"/>
              <w:rPr>
                <w:b/>
              </w:rPr>
            </w:pPr>
            <w:r w:rsidRPr="009C4175">
              <w:rPr>
                <w:b/>
              </w:rPr>
              <w:t>PART – A (10 X 1 = 10 MARKS)</w:t>
            </w:r>
          </w:p>
        </w:tc>
      </w:tr>
      <w:tr w:rsidR="00E617C8" w:rsidRPr="009C4175" w14:paraId="5988CF68" w14:textId="77777777" w:rsidTr="008D1BE6">
        <w:trPr>
          <w:trHeight w:val="283"/>
        </w:trPr>
        <w:tc>
          <w:tcPr>
            <w:tcW w:w="272" w:type="pct"/>
          </w:tcPr>
          <w:p w14:paraId="16B3327F" w14:textId="77777777" w:rsidR="00E617C8" w:rsidRPr="009C4175" w:rsidRDefault="00E617C8" w:rsidP="00F94208">
            <w:pPr>
              <w:jc w:val="center"/>
            </w:pPr>
            <w:r w:rsidRPr="009C4175">
              <w:t>1.</w:t>
            </w:r>
          </w:p>
        </w:tc>
        <w:tc>
          <w:tcPr>
            <w:tcW w:w="3936" w:type="pct"/>
            <w:gridSpan w:val="2"/>
          </w:tcPr>
          <w:p w14:paraId="73A4F4F8" w14:textId="77777777" w:rsidR="00E617C8" w:rsidRPr="009C4175" w:rsidRDefault="00E617C8" w:rsidP="008D1BE6">
            <w:pPr>
              <w:autoSpaceDE w:val="0"/>
              <w:autoSpaceDN w:val="0"/>
              <w:adjustRightInd w:val="0"/>
              <w:jc w:val="both"/>
            </w:pPr>
            <w:r w:rsidRPr="008D1BE6">
              <w:t xml:space="preserve">Define the purpose of a </w:t>
            </w:r>
            <w:r>
              <w:t>market</w:t>
            </w:r>
            <w:r w:rsidRPr="008D1BE6">
              <w:t xml:space="preserve"> study.</w:t>
            </w:r>
          </w:p>
        </w:tc>
        <w:tc>
          <w:tcPr>
            <w:tcW w:w="319" w:type="pct"/>
          </w:tcPr>
          <w:p w14:paraId="1A56CF33" w14:textId="77777777" w:rsidR="00E617C8" w:rsidRPr="009C4175" w:rsidRDefault="00E617C8" w:rsidP="00F94208">
            <w:pPr>
              <w:jc w:val="center"/>
            </w:pPr>
            <w:r w:rsidRPr="009C4175">
              <w:t>CO1</w:t>
            </w:r>
          </w:p>
        </w:tc>
        <w:tc>
          <w:tcPr>
            <w:tcW w:w="256" w:type="pct"/>
          </w:tcPr>
          <w:p w14:paraId="0F5789CF" w14:textId="77777777" w:rsidR="00E617C8" w:rsidRPr="009C4175" w:rsidRDefault="00E617C8" w:rsidP="00F94208">
            <w:pPr>
              <w:jc w:val="center"/>
            </w:pPr>
            <w:r>
              <w:t>R</w:t>
            </w:r>
          </w:p>
        </w:tc>
        <w:tc>
          <w:tcPr>
            <w:tcW w:w="217" w:type="pct"/>
          </w:tcPr>
          <w:p w14:paraId="2C4E791B" w14:textId="77777777" w:rsidR="00E617C8" w:rsidRPr="009C4175" w:rsidRDefault="00E617C8" w:rsidP="00F94208">
            <w:pPr>
              <w:jc w:val="center"/>
            </w:pPr>
            <w:r w:rsidRPr="009C4175">
              <w:t>1</w:t>
            </w:r>
          </w:p>
        </w:tc>
      </w:tr>
      <w:tr w:rsidR="00E617C8" w:rsidRPr="009C4175" w14:paraId="4F7F6561" w14:textId="77777777" w:rsidTr="008D1BE6">
        <w:trPr>
          <w:trHeight w:val="283"/>
        </w:trPr>
        <w:tc>
          <w:tcPr>
            <w:tcW w:w="272" w:type="pct"/>
          </w:tcPr>
          <w:p w14:paraId="7089B75F" w14:textId="77777777" w:rsidR="00E617C8" w:rsidRPr="009C4175" w:rsidRDefault="00E617C8" w:rsidP="00F94208">
            <w:pPr>
              <w:jc w:val="center"/>
            </w:pPr>
            <w:r w:rsidRPr="009C4175">
              <w:t>2.</w:t>
            </w:r>
          </w:p>
        </w:tc>
        <w:tc>
          <w:tcPr>
            <w:tcW w:w="3936" w:type="pct"/>
            <w:gridSpan w:val="2"/>
          </w:tcPr>
          <w:p w14:paraId="6E4CBB9C" w14:textId="77777777" w:rsidR="00E617C8" w:rsidRPr="009C4175" w:rsidRDefault="00E617C8" w:rsidP="008D1BE6">
            <w:pPr>
              <w:jc w:val="both"/>
            </w:pPr>
            <w:r w:rsidRPr="008D1BE6">
              <w:t>Identify what "</w:t>
            </w:r>
            <w:r>
              <w:t>P</w:t>
            </w:r>
            <w:r w:rsidRPr="008D1BE6">
              <w:t>" stands for in the PIECES framework.</w:t>
            </w:r>
          </w:p>
        </w:tc>
        <w:tc>
          <w:tcPr>
            <w:tcW w:w="319" w:type="pct"/>
          </w:tcPr>
          <w:p w14:paraId="10C63281" w14:textId="77777777" w:rsidR="00E617C8" w:rsidRPr="009C4175" w:rsidRDefault="00E617C8" w:rsidP="00F94208">
            <w:pPr>
              <w:jc w:val="center"/>
            </w:pPr>
            <w:r w:rsidRPr="009C4175">
              <w:t>CO1</w:t>
            </w:r>
          </w:p>
        </w:tc>
        <w:tc>
          <w:tcPr>
            <w:tcW w:w="256" w:type="pct"/>
          </w:tcPr>
          <w:p w14:paraId="1E8C48D2" w14:textId="77777777" w:rsidR="00E617C8" w:rsidRPr="009C4175" w:rsidRDefault="00E617C8" w:rsidP="00F94208">
            <w:pPr>
              <w:jc w:val="center"/>
            </w:pPr>
            <w:r w:rsidRPr="009C4175">
              <w:t>R</w:t>
            </w:r>
          </w:p>
        </w:tc>
        <w:tc>
          <w:tcPr>
            <w:tcW w:w="217" w:type="pct"/>
          </w:tcPr>
          <w:p w14:paraId="06D25E7C" w14:textId="77777777" w:rsidR="00E617C8" w:rsidRPr="009C4175" w:rsidRDefault="00E617C8" w:rsidP="00F94208">
            <w:pPr>
              <w:jc w:val="center"/>
            </w:pPr>
            <w:r w:rsidRPr="009C4175">
              <w:t>1</w:t>
            </w:r>
          </w:p>
        </w:tc>
      </w:tr>
      <w:tr w:rsidR="00E617C8" w:rsidRPr="009C4175" w14:paraId="04CC207E" w14:textId="77777777" w:rsidTr="008D1BE6">
        <w:trPr>
          <w:trHeight w:val="283"/>
        </w:trPr>
        <w:tc>
          <w:tcPr>
            <w:tcW w:w="272" w:type="pct"/>
          </w:tcPr>
          <w:p w14:paraId="65612C21" w14:textId="77777777" w:rsidR="00E617C8" w:rsidRPr="009C4175" w:rsidRDefault="00E617C8" w:rsidP="00F94208">
            <w:pPr>
              <w:jc w:val="center"/>
            </w:pPr>
            <w:r w:rsidRPr="009C4175">
              <w:t>3.</w:t>
            </w:r>
          </w:p>
        </w:tc>
        <w:tc>
          <w:tcPr>
            <w:tcW w:w="3936" w:type="pct"/>
            <w:gridSpan w:val="2"/>
          </w:tcPr>
          <w:p w14:paraId="5BE6CB6C" w14:textId="77777777" w:rsidR="00E617C8" w:rsidRPr="009C4175" w:rsidRDefault="00E617C8" w:rsidP="008D1BE6">
            <w:pPr>
              <w:jc w:val="both"/>
            </w:pPr>
            <w:r w:rsidRPr="008D1BE6">
              <w:t>List two types of noise control methods used in plant design.</w:t>
            </w:r>
          </w:p>
        </w:tc>
        <w:tc>
          <w:tcPr>
            <w:tcW w:w="319" w:type="pct"/>
          </w:tcPr>
          <w:p w14:paraId="4016DB7B" w14:textId="77777777" w:rsidR="00E617C8" w:rsidRPr="009C4175" w:rsidRDefault="00E617C8" w:rsidP="00F94208">
            <w:pPr>
              <w:jc w:val="center"/>
            </w:pPr>
            <w:r w:rsidRPr="009C4175">
              <w:t>CO2</w:t>
            </w:r>
          </w:p>
        </w:tc>
        <w:tc>
          <w:tcPr>
            <w:tcW w:w="256" w:type="pct"/>
          </w:tcPr>
          <w:p w14:paraId="47EED114" w14:textId="77777777" w:rsidR="00E617C8" w:rsidRPr="009C4175" w:rsidRDefault="00E617C8" w:rsidP="00F94208">
            <w:pPr>
              <w:jc w:val="center"/>
            </w:pPr>
            <w:r w:rsidRPr="009C4175">
              <w:t>R</w:t>
            </w:r>
          </w:p>
        </w:tc>
        <w:tc>
          <w:tcPr>
            <w:tcW w:w="217" w:type="pct"/>
          </w:tcPr>
          <w:p w14:paraId="2FD7CC7A" w14:textId="77777777" w:rsidR="00E617C8" w:rsidRPr="009C4175" w:rsidRDefault="00E617C8" w:rsidP="00F94208">
            <w:pPr>
              <w:jc w:val="center"/>
            </w:pPr>
            <w:r w:rsidRPr="009C4175">
              <w:t>1</w:t>
            </w:r>
          </w:p>
        </w:tc>
      </w:tr>
      <w:tr w:rsidR="00E617C8" w:rsidRPr="009C4175" w14:paraId="297A2D16" w14:textId="77777777" w:rsidTr="008D1BE6">
        <w:trPr>
          <w:trHeight w:val="283"/>
        </w:trPr>
        <w:tc>
          <w:tcPr>
            <w:tcW w:w="272" w:type="pct"/>
          </w:tcPr>
          <w:p w14:paraId="26072FC8" w14:textId="77777777" w:rsidR="00E617C8" w:rsidRPr="009C4175" w:rsidRDefault="00E617C8" w:rsidP="00F94208">
            <w:pPr>
              <w:jc w:val="center"/>
            </w:pPr>
            <w:r w:rsidRPr="009C4175">
              <w:t>4.</w:t>
            </w:r>
          </w:p>
        </w:tc>
        <w:tc>
          <w:tcPr>
            <w:tcW w:w="3936" w:type="pct"/>
            <w:gridSpan w:val="2"/>
          </w:tcPr>
          <w:p w14:paraId="7CC0D35C" w14:textId="77777777" w:rsidR="00E617C8" w:rsidRPr="009C4175" w:rsidRDefault="00E617C8" w:rsidP="008D1BE6">
            <w:pPr>
              <w:jc w:val="both"/>
            </w:pPr>
            <w:r>
              <w:t>State how</w:t>
            </w:r>
            <w:r w:rsidRPr="00F26C76">
              <w:t xml:space="preserve"> the Principle of Interdependence influences the design of integrated systems</w:t>
            </w:r>
            <w:r>
              <w:t>.</w:t>
            </w:r>
          </w:p>
        </w:tc>
        <w:tc>
          <w:tcPr>
            <w:tcW w:w="319" w:type="pct"/>
          </w:tcPr>
          <w:p w14:paraId="0C796A1C" w14:textId="77777777" w:rsidR="00E617C8" w:rsidRPr="009C4175" w:rsidRDefault="00E617C8" w:rsidP="00F94208">
            <w:pPr>
              <w:jc w:val="center"/>
            </w:pPr>
            <w:r w:rsidRPr="009C4175">
              <w:t>CO2</w:t>
            </w:r>
          </w:p>
        </w:tc>
        <w:tc>
          <w:tcPr>
            <w:tcW w:w="256" w:type="pct"/>
          </w:tcPr>
          <w:p w14:paraId="28E8670D" w14:textId="77777777" w:rsidR="00E617C8" w:rsidRPr="009C4175" w:rsidRDefault="00E617C8" w:rsidP="00F94208">
            <w:pPr>
              <w:jc w:val="center"/>
            </w:pPr>
            <w:r>
              <w:t>U</w:t>
            </w:r>
          </w:p>
        </w:tc>
        <w:tc>
          <w:tcPr>
            <w:tcW w:w="217" w:type="pct"/>
          </w:tcPr>
          <w:p w14:paraId="76C61E02" w14:textId="77777777" w:rsidR="00E617C8" w:rsidRPr="009C4175" w:rsidRDefault="00E617C8" w:rsidP="00F94208">
            <w:pPr>
              <w:jc w:val="center"/>
            </w:pPr>
            <w:r w:rsidRPr="009C4175">
              <w:t>1</w:t>
            </w:r>
          </w:p>
        </w:tc>
      </w:tr>
      <w:tr w:rsidR="00E617C8" w:rsidRPr="009C4175" w14:paraId="67DD1858" w14:textId="77777777" w:rsidTr="008D1BE6">
        <w:trPr>
          <w:trHeight w:val="283"/>
        </w:trPr>
        <w:tc>
          <w:tcPr>
            <w:tcW w:w="272" w:type="pct"/>
          </w:tcPr>
          <w:p w14:paraId="4F20704B" w14:textId="77777777" w:rsidR="00E617C8" w:rsidRPr="009C4175" w:rsidRDefault="00E617C8" w:rsidP="00F94208">
            <w:pPr>
              <w:jc w:val="center"/>
            </w:pPr>
            <w:r w:rsidRPr="009C4175">
              <w:t>5.</w:t>
            </w:r>
          </w:p>
        </w:tc>
        <w:tc>
          <w:tcPr>
            <w:tcW w:w="3936" w:type="pct"/>
            <w:gridSpan w:val="2"/>
          </w:tcPr>
          <w:p w14:paraId="2A80DC24" w14:textId="77777777" w:rsidR="00E617C8" w:rsidRPr="009C4175" w:rsidRDefault="00E617C8" w:rsidP="00043634">
            <w:pPr>
              <w:pStyle w:val="Default"/>
              <w:jc w:val="both"/>
            </w:pPr>
            <w:r w:rsidRPr="00F26C76">
              <w:t xml:space="preserve">Define </w:t>
            </w:r>
            <w:r>
              <w:t>the characteristics of</w:t>
            </w:r>
            <w:r w:rsidRPr="00F26C76">
              <w:t xml:space="preserve"> 18:8 steel</w:t>
            </w:r>
            <w:r>
              <w:t>.</w:t>
            </w:r>
          </w:p>
        </w:tc>
        <w:tc>
          <w:tcPr>
            <w:tcW w:w="319" w:type="pct"/>
          </w:tcPr>
          <w:p w14:paraId="2C8A2453" w14:textId="77777777" w:rsidR="00E617C8" w:rsidRPr="009C4175" w:rsidRDefault="00E617C8" w:rsidP="00F94208">
            <w:pPr>
              <w:jc w:val="center"/>
            </w:pPr>
            <w:r w:rsidRPr="009C4175">
              <w:t>CO3</w:t>
            </w:r>
          </w:p>
        </w:tc>
        <w:tc>
          <w:tcPr>
            <w:tcW w:w="256" w:type="pct"/>
          </w:tcPr>
          <w:p w14:paraId="4AA0566C" w14:textId="77777777" w:rsidR="00E617C8" w:rsidRPr="009C4175" w:rsidRDefault="00E617C8" w:rsidP="00F94208">
            <w:pPr>
              <w:jc w:val="center"/>
            </w:pPr>
            <w:r>
              <w:t>R</w:t>
            </w:r>
          </w:p>
        </w:tc>
        <w:tc>
          <w:tcPr>
            <w:tcW w:w="217" w:type="pct"/>
          </w:tcPr>
          <w:p w14:paraId="04205803" w14:textId="77777777" w:rsidR="00E617C8" w:rsidRPr="009C4175" w:rsidRDefault="00E617C8" w:rsidP="00F94208">
            <w:pPr>
              <w:jc w:val="center"/>
            </w:pPr>
            <w:r w:rsidRPr="009C4175">
              <w:t>1</w:t>
            </w:r>
          </w:p>
        </w:tc>
      </w:tr>
      <w:tr w:rsidR="00E617C8" w:rsidRPr="009C4175" w14:paraId="7EDB87A8" w14:textId="77777777" w:rsidTr="008D1BE6">
        <w:trPr>
          <w:trHeight w:val="283"/>
        </w:trPr>
        <w:tc>
          <w:tcPr>
            <w:tcW w:w="272" w:type="pct"/>
          </w:tcPr>
          <w:p w14:paraId="27FBDD15" w14:textId="77777777" w:rsidR="00E617C8" w:rsidRPr="009C4175" w:rsidRDefault="00E617C8" w:rsidP="00F94208">
            <w:pPr>
              <w:jc w:val="center"/>
            </w:pPr>
            <w:r w:rsidRPr="009C4175">
              <w:t>6.</w:t>
            </w:r>
          </w:p>
        </w:tc>
        <w:tc>
          <w:tcPr>
            <w:tcW w:w="3936" w:type="pct"/>
            <w:gridSpan w:val="2"/>
          </w:tcPr>
          <w:p w14:paraId="045D44CD" w14:textId="77777777" w:rsidR="00E617C8" w:rsidRPr="009C4175" w:rsidRDefault="00E617C8" w:rsidP="008D1BE6">
            <w:pPr>
              <w:jc w:val="both"/>
            </w:pPr>
            <w:r w:rsidRPr="008D1BE6">
              <w:t>State the minimum range of illumination levels considered adequate according to All India General Standards in the industry.</w:t>
            </w:r>
          </w:p>
        </w:tc>
        <w:tc>
          <w:tcPr>
            <w:tcW w:w="319" w:type="pct"/>
          </w:tcPr>
          <w:p w14:paraId="09251B9B" w14:textId="77777777" w:rsidR="00E617C8" w:rsidRPr="009C4175" w:rsidRDefault="00E617C8" w:rsidP="00F94208">
            <w:pPr>
              <w:jc w:val="center"/>
            </w:pPr>
            <w:r w:rsidRPr="009C4175">
              <w:t>CO3</w:t>
            </w:r>
          </w:p>
        </w:tc>
        <w:tc>
          <w:tcPr>
            <w:tcW w:w="256" w:type="pct"/>
          </w:tcPr>
          <w:p w14:paraId="6FA0C673" w14:textId="77777777" w:rsidR="00E617C8" w:rsidRPr="009C4175" w:rsidRDefault="00E617C8" w:rsidP="00F94208">
            <w:pPr>
              <w:jc w:val="center"/>
            </w:pPr>
            <w:r w:rsidRPr="009C4175">
              <w:t>R</w:t>
            </w:r>
          </w:p>
        </w:tc>
        <w:tc>
          <w:tcPr>
            <w:tcW w:w="217" w:type="pct"/>
          </w:tcPr>
          <w:p w14:paraId="05EA0C03" w14:textId="77777777" w:rsidR="00E617C8" w:rsidRPr="009C4175" w:rsidRDefault="00E617C8" w:rsidP="00F94208">
            <w:pPr>
              <w:jc w:val="center"/>
            </w:pPr>
            <w:r w:rsidRPr="009C4175">
              <w:t>1</w:t>
            </w:r>
          </w:p>
        </w:tc>
      </w:tr>
      <w:tr w:rsidR="00E617C8" w:rsidRPr="009C4175" w14:paraId="097251A7" w14:textId="77777777" w:rsidTr="008D1BE6">
        <w:trPr>
          <w:trHeight w:val="283"/>
        </w:trPr>
        <w:tc>
          <w:tcPr>
            <w:tcW w:w="272" w:type="pct"/>
          </w:tcPr>
          <w:p w14:paraId="46F03D8E" w14:textId="77777777" w:rsidR="00E617C8" w:rsidRPr="009C4175" w:rsidRDefault="00E617C8" w:rsidP="008D1BE6">
            <w:pPr>
              <w:jc w:val="center"/>
            </w:pPr>
            <w:r w:rsidRPr="009C4175">
              <w:t>7.</w:t>
            </w:r>
          </w:p>
        </w:tc>
        <w:tc>
          <w:tcPr>
            <w:tcW w:w="3936" w:type="pct"/>
            <w:gridSpan w:val="2"/>
          </w:tcPr>
          <w:p w14:paraId="09763E71" w14:textId="77777777" w:rsidR="00E617C8" w:rsidRPr="009C4175" w:rsidRDefault="00E617C8" w:rsidP="008D1BE6">
            <w:pPr>
              <w:pStyle w:val="ListParagraph"/>
              <w:ind w:left="0"/>
              <w:jc w:val="both"/>
              <w:rPr>
                <w:noProof/>
                <w:lang w:eastAsia="zh-TW"/>
              </w:rPr>
            </w:pPr>
            <w:r w:rsidRPr="008D1BE6">
              <w:t>Define cost index.</w:t>
            </w:r>
          </w:p>
        </w:tc>
        <w:tc>
          <w:tcPr>
            <w:tcW w:w="319" w:type="pct"/>
          </w:tcPr>
          <w:p w14:paraId="18461DF7" w14:textId="77777777" w:rsidR="00E617C8" w:rsidRPr="009C4175" w:rsidRDefault="00E617C8" w:rsidP="008D1BE6">
            <w:pPr>
              <w:jc w:val="center"/>
            </w:pPr>
            <w:r w:rsidRPr="009C4175">
              <w:t>CO4</w:t>
            </w:r>
          </w:p>
        </w:tc>
        <w:tc>
          <w:tcPr>
            <w:tcW w:w="256" w:type="pct"/>
          </w:tcPr>
          <w:p w14:paraId="54F846F3" w14:textId="77777777" w:rsidR="00E617C8" w:rsidRPr="009C4175" w:rsidRDefault="00E617C8" w:rsidP="008D1BE6">
            <w:pPr>
              <w:jc w:val="center"/>
            </w:pPr>
            <w:r>
              <w:t>R</w:t>
            </w:r>
          </w:p>
        </w:tc>
        <w:tc>
          <w:tcPr>
            <w:tcW w:w="217" w:type="pct"/>
          </w:tcPr>
          <w:p w14:paraId="53C6B749" w14:textId="77777777" w:rsidR="00E617C8" w:rsidRPr="009C4175" w:rsidRDefault="00E617C8" w:rsidP="008D1BE6">
            <w:pPr>
              <w:jc w:val="center"/>
            </w:pPr>
            <w:r w:rsidRPr="009C4175">
              <w:t>1</w:t>
            </w:r>
          </w:p>
        </w:tc>
      </w:tr>
      <w:tr w:rsidR="00E617C8" w:rsidRPr="009C4175" w14:paraId="60DEA3FE" w14:textId="77777777" w:rsidTr="008D1BE6">
        <w:trPr>
          <w:trHeight w:val="283"/>
        </w:trPr>
        <w:tc>
          <w:tcPr>
            <w:tcW w:w="272" w:type="pct"/>
          </w:tcPr>
          <w:p w14:paraId="01B316E3" w14:textId="77777777" w:rsidR="00E617C8" w:rsidRPr="009C4175" w:rsidRDefault="00E617C8" w:rsidP="008D1BE6">
            <w:pPr>
              <w:jc w:val="center"/>
            </w:pPr>
            <w:r w:rsidRPr="009C4175">
              <w:t>8.</w:t>
            </w:r>
          </w:p>
        </w:tc>
        <w:tc>
          <w:tcPr>
            <w:tcW w:w="3936" w:type="pct"/>
            <w:gridSpan w:val="2"/>
          </w:tcPr>
          <w:p w14:paraId="4E81C42D" w14:textId="77777777" w:rsidR="00E617C8" w:rsidRPr="009C4175" w:rsidRDefault="00E617C8" w:rsidP="008D1BE6">
            <w:pPr>
              <w:jc w:val="both"/>
              <w:rPr>
                <w:b/>
                <w:bCs/>
              </w:rPr>
            </w:pPr>
            <w:r w:rsidRPr="008D1BE6">
              <w:t>State the percentage of working capital to total capital investment in the food industry.</w:t>
            </w:r>
          </w:p>
        </w:tc>
        <w:tc>
          <w:tcPr>
            <w:tcW w:w="319" w:type="pct"/>
          </w:tcPr>
          <w:p w14:paraId="634FD7A7" w14:textId="77777777" w:rsidR="00E617C8" w:rsidRPr="009C4175" w:rsidRDefault="00E617C8" w:rsidP="008D1BE6">
            <w:pPr>
              <w:jc w:val="center"/>
            </w:pPr>
            <w:r w:rsidRPr="009C4175">
              <w:t>CO4</w:t>
            </w:r>
          </w:p>
        </w:tc>
        <w:tc>
          <w:tcPr>
            <w:tcW w:w="256" w:type="pct"/>
          </w:tcPr>
          <w:p w14:paraId="09110254" w14:textId="77777777" w:rsidR="00E617C8" w:rsidRPr="009C4175" w:rsidRDefault="00E617C8" w:rsidP="008D1BE6">
            <w:pPr>
              <w:jc w:val="center"/>
            </w:pPr>
            <w:r w:rsidRPr="009C4175">
              <w:t>R</w:t>
            </w:r>
          </w:p>
        </w:tc>
        <w:tc>
          <w:tcPr>
            <w:tcW w:w="217" w:type="pct"/>
          </w:tcPr>
          <w:p w14:paraId="6C931021" w14:textId="77777777" w:rsidR="00E617C8" w:rsidRPr="009C4175" w:rsidRDefault="00E617C8" w:rsidP="008D1BE6">
            <w:pPr>
              <w:jc w:val="center"/>
            </w:pPr>
            <w:r w:rsidRPr="009C4175">
              <w:t>1</w:t>
            </w:r>
          </w:p>
        </w:tc>
      </w:tr>
      <w:tr w:rsidR="00E617C8" w:rsidRPr="009C4175" w14:paraId="4D2650C9" w14:textId="77777777" w:rsidTr="008D1BE6">
        <w:trPr>
          <w:trHeight w:val="283"/>
        </w:trPr>
        <w:tc>
          <w:tcPr>
            <w:tcW w:w="272" w:type="pct"/>
          </w:tcPr>
          <w:p w14:paraId="58463797" w14:textId="77777777" w:rsidR="00E617C8" w:rsidRPr="009C4175" w:rsidRDefault="00E617C8" w:rsidP="008D1BE6">
            <w:pPr>
              <w:jc w:val="center"/>
            </w:pPr>
            <w:r w:rsidRPr="009C4175">
              <w:t>9.</w:t>
            </w:r>
          </w:p>
        </w:tc>
        <w:tc>
          <w:tcPr>
            <w:tcW w:w="3936" w:type="pct"/>
            <w:gridSpan w:val="2"/>
          </w:tcPr>
          <w:p w14:paraId="18CF8069" w14:textId="77777777" w:rsidR="00E617C8" w:rsidRPr="009C4175" w:rsidRDefault="00E617C8" w:rsidP="008D1BE6">
            <w:pPr>
              <w:pStyle w:val="ListParagraph"/>
              <w:ind w:left="0"/>
              <w:jc w:val="both"/>
              <w:rPr>
                <w:noProof/>
                <w:lang w:eastAsia="zh-TW"/>
              </w:rPr>
            </w:pPr>
            <w:r w:rsidRPr="008D1BE6">
              <w:rPr>
                <w:noProof/>
                <w:lang w:eastAsia="zh-TW"/>
              </w:rPr>
              <w:t>Define break even point.</w:t>
            </w:r>
          </w:p>
        </w:tc>
        <w:tc>
          <w:tcPr>
            <w:tcW w:w="319" w:type="pct"/>
          </w:tcPr>
          <w:p w14:paraId="6B7E0CD7" w14:textId="77777777" w:rsidR="00E617C8" w:rsidRPr="009C4175" w:rsidRDefault="00E617C8" w:rsidP="008D1BE6">
            <w:pPr>
              <w:jc w:val="center"/>
            </w:pPr>
            <w:r w:rsidRPr="009C4175">
              <w:t>CO5</w:t>
            </w:r>
          </w:p>
        </w:tc>
        <w:tc>
          <w:tcPr>
            <w:tcW w:w="256" w:type="pct"/>
          </w:tcPr>
          <w:p w14:paraId="5DBF85FF" w14:textId="77777777" w:rsidR="00E617C8" w:rsidRPr="009C4175" w:rsidRDefault="00E617C8" w:rsidP="008D1BE6">
            <w:pPr>
              <w:jc w:val="center"/>
            </w:pPr>
            <w:r>
              <w:t>R</w:t>
            </w:r>
          </w:p>
        </w:tc>
        <w:tc>
          <w:tcPr>
            <w:tcW w:w="217" w:type="pct"/>
          </w:tcPr>
          <w:p w14:paraId="17846513" w14:textId="77777777" w:rsidR="00E617C8" w:rsidRPr="009C4175" w:rsidRDefault="00E617C8" w:rsidP="008D1BE6">
            <w:pPr>
              <w:jc w:val="center"/>
            </w:pPr>
            <w:r w:rsidRPr="009C4175">
              <w:t>1</w:t>
            </w:r>
          </w:p>
        </w:tc>
      </w:tr>
      <w:tr w:rsidR="00E617C8" w:rsidRPr="009C4175" w14:paraId="7BD13EB8" w14:textId="77777777" w:rsidTr="008D1BE6">
        <w:trPr>
          <w:trHeight w:val="283"/>
        </w:trPr>
        <w:tc>
          <w:tcPr>
            <w:tcW w:w="272" w:type="pct"/>
          </w:tcPr>
          <w:p w14:paraId="51F6026A" w14:textId="77777777" w:rsidR="00E617C8" w:rsidRPr="009C4175" w:rsidRDefault="00E617C8" w:rsidP="008D1BE6">
            <w:pPr>
              <w:jc w:val="center"/>
            </w:pPr>
            <w:r w:rsidRPr="009C4175">
              <w:t>10.</w:t>
            </w:r>
          </w:p>
        </w:tc>
        <w:tc>
          <w:tcPr>
            <w:tcW w:w="3936" w:type="pct"/>
            <w:gridSpan w:val="2"/>
          </w:tcPr>
          <w:p w14:paraId="65C77CB7" w14:textId="77777777" w:rsidR="00E617C8" w:rsidRPr="009C4175" w:rsidRDefault="00E617C8" w:rsidP="008D1BE6">
            <w:pPr>
              <w:jc w:val="both"/>
            </w:pPr>
            <w:r w:rsidRPr="009D23FE">
              <w:t>Explain the concept of profitability in a business context</w:t>
            </w:r>
            <w:r>
              <w:t>.</w:t>
            </w:r>
          </w:p>
        </w:tc>
        <w:tc>
          <w:tcPr>
            <w:tcW w:w="319" w:type="pct"/>
          </w:tcPr>
          <w:p w14:paraId="31085B03" w14:textId="77777777" w:rsidR="00E617C8" w:rsidRPr="009C4175" w:rsidRDefault="00E617C8" w:rsidP="008D1BE6">
            <w:pPr>
              <w:jc w:val="center"/>
            </w:pPr>
            <w:r w:rsidRPr="009C4175">
              <w:t>CO6</w:t>
            </w:r>
          </w:p>
        </w:tc>
        <w:tc>
          <w:tcPr>
            <w:tcW w:w="256" w:type="pct"/>
          </w:tcPr>
          <w:p w14:paraId="28985676" w14:textId="77777777" w:rsidR="00E617C8" w:rsidRPr="009C4175" w:rsidRDefault="00E617C8" w:rsidP="008D1BE6">
            <w:pPr>
              <w:jc w:val="center"/>
            </w:pPr>
            <w:r w:rsidRPr="009C4175">
              <w:t>U</w:t>
            </w:r>
          </w:p>
        </w:tc>
        <w:tc>
          <w:tcPr>
            <w:tcW w:w="217" w:type="pct"/>
          </w:tcPr>
          <w:p w14:paraId="7739B492" w14:textId="77777777" w:rsidR="00E617C8" w:rsidRPr="009C4175" w:rsidRDefault="00E617C8" w:rsidP="008D1BE6">
            <w:pPr>
              <w:jc w:val="center"/>
            </w:pPr>
            <w:r w:rsidRPr="009C4175">
              <w:t>1</w:t>
            </w:r>
          </w:p>
        </w:tc>
      </w:tr>
      <w:tr w:rsidR="00E617C8" w:rsidRPr="009C4175" w14:paraId="7296B423" w14:textId="77777777" w:rsidTr="00F94208">
        <w:trPr>
          <w:trHeight w:val="552"/>
        </w:trPr>
        <w:tc>
          <w:tcPr>
            <w:tcW w:w="5000" w:type="pct"/>
            <w:gridSpan w:val="6"/>
            <w:vAlign w:val="center"/>
          </w:tcPr>
          <w:p w14:paraId="25601873" w14:textId="77777777" w:rsidR="00E617C8" w:rsidRPr="009C4175" w:rsidRDefault="00E617C8" w:rsidP="008D1BE6">
            <w:pPr>
              <w:jc w:val="center"/>
              <w:rPr>
                <w:b/>
              </w:rPr>
            </w:pPr>
            <w:r w:rsidRPr="009C4175">
              <w:rPr>
                <w:b/>
              </w:rPr>
              <w:t>PART – B (6 X 3 = 18 MARKS)</w:t>
            </w:r>
          </w:p>
        </w:tc>
      </w:tr>
      <w:tr w:rsidR="00E617C8" w:rsidRPr="009C4175" w14:paraId="3465F6E6" w14:textId="77777777" w:rsidTr="008D1BE6">
        <w:trPr>
          <w:trHeight w:val="283"/>
        </w:trPr>
        <w:tc>
          <w:tcPr>
            <w:tcW w:w="272" w:type="pct"/>
          </w:tcPr>
          <w:p w14:paraId="1A89A40B" w14:textId="77777777" w:rsidR="00E617C8" w:rsidRPr="009C4175" w:rsidRDefault="00E617C8" w:rsidP="008D1BE6">
            <w:pPr>
              <w:pStyle w:val="NoSpacing"/>
              <w:jc w:val="center"/>
            </w:pPr>
            <w:r w:rsidRPr="009C4175">
              <w:t>11.</w:t>
            </w:r>
          </w:p>
        </w:tc>
        <w:tc>
          <w:tcPr>
            <w:tcW w:w="3936" w:type="pct"/>
            <w:gridSpan w:val="2"/>
          </w:tcPr>
          <w:p w14:paraId="2D670141" w14:textId="77777777" w:rsidR="00E617C8" w:rsidRPr="009C4175" w:rsidRDefault="00E617C8" w:rsidP="00C27707">
            <w:pPr>
              <w:pStyle w:val="NoSpacing"/>
              <w:jc w:val="both"/>
            </w:pPr>
            <w:r w:rsidRPr="00C27707">
              <w:t>Interpret the designation P101A/B in a process diagram and explain what each component of the designation signifies.</w:t>
            </w:r>
          </w:p>
        </w:tc>
        <w:tc>
          <w:tcPr>
            <w:tcW w:w="319" w:type="pct"/>
          </w:tcPr>
          <w:p w14:paraId="63A7EA7C" w14:textId="77777777" w:rsidR="00E617C8" w:rsidRPr="009C4175" w:rsidRDefault="00E617C8" w:rsidP="008D1BE6">
            <w:pPr>
              <w:pStyle w:val="NoSpacing"/>
              <w:jc w:val="center"/>
            </w:pPr>
            <w:r w:rsidRPr="009C4175">
              <w:t>CO1</w:t>
            </w:r>
          </w:p>
        </w:tc>
        <w:tc>
          <w:tcPr>
            <w:tcW w:w="256" w:type="pct"/>
          </w:tcPr>
          <w:p w14:paraId="3BDB8903" w14:textId="77777777" w:rsidR="00E617C8" w:rsidRPr="009C4175" w:rsidRDefault="00E617C8" w:rsidP="008D1BE6">
            <w:pPr>
              <w:pStyle w:val="NoSpacing"/>
              <w:jc w:val="center"/>
            </w:pPr>
            <w:r w:rsidRPr="009C4175">
              <w:t>A</w:t>
            </w:r>
          </w:p>
        </w:tc>
        <w:tc>
          <w:tcPr>
            <w:tcW w:w="217" w:type="pct"/>
          </w:tcPr>
          <w:p w14:paraId="70241C7E" w14:textId="77777777" w:rsidR="00E617C8" w:rsidRPr="009C4175" w:rsidRDefault="00E617C8" w:rsidP="008D1BE6">
            <w:pPr>
              <w:pStyle w:val="NoSpacing"/>
              <w:jc w:val="center"/>
            </w:pPr>
            <w:r w:rsidRPr="009C4175">
              <w:t>3</w:t>
            </w:r>
          </w:p>
        </w:tc>
      </w:tr>
      <w:tr w:rsidR="00E617C8" w:rsidRPr="009C4175" w14:paraId="51BD02E2" w14:textId="77777777" w:rsidTr="008D1BE6">
        <w:trPr>
          <w:trHeight w:val="283"/>
        </w:trPr>
        <w:tc>
          <w:tcPr>
            <w:tcW w:w="272" w:type="pct"/>
          </w:tcPr>
          <w:p w14:paraId="46BDA966" w14:textId="77777777" w:rsidR="00E617C8" w:rsidRPr="009C4175" w:rsidRDefault="00E617C8" w:rsidP="008D1BE6">
            <w:pPr>
              <w:pStyle w:val="NoSpacing"/>
              <w:jc w:val="center"/>
            </w:pPr>
            <w:r w:rsidRPr="009C4175">
              <w:t>12.</w:t>
            </w:r>
          </w:p>
        </w:tc>
        <w:tc>
          <w:tcPr>
            <w:tcW w:w="3936" w:type="pct"/>
            <w:gridSpan w:val="2"/>
          </w:tcPr>
          <w:p w14:paraId="751891B5" w14:textId="77777777" w:rsidR="00E617C8" w:rsidRPr="009C4175" w:rsidRDefault="00E617C8" w:rsidP="00C27707">
            <w:pPr>
              <w:pStyle w:val="NoSpacing"/>
              <w:jc w:val="both"/>
            </w:pPr>
            <w:r w:rsidRPr="00C27707">
              <w:t>Differentiate between a product layout and a process layout.</w:t>
            </w:r>
          </w:p>
        </w:tc>
        <w:tc>
          <w:tcPr>
            <w:tcW w:w="319" w:type="pct"/>
          </w:tcPr>
          <w:p w14:paraId="4A9ABCEC" w14:textId="77777777" w:rsidR="00E617C8" w:rsidRPr="009C4175" w:rsidRDefault="00E617C8" w:rsidP="008D1BE6">
            <w:pPr>
              <w:pStyle w:val="NoSpacing"/>
              <w:jc w:val="center"/>
            </w:pPr>
            <w:r w:rsidRPr="009C4175">
              <w:t>CO2</w:t>
            </w:r>
          </w:p>
        </w:tc>
        <w:tc>
          <w:tcPr>
            <w:tcW w:w="256" w:type="pct"/>
          </w:tcPr>
          <w:p w14:paraId="2D4E806E" w14:textId="77777777" w:rsidR="00E617C8" w:rsidRPr="009C4175" w:rsidRDefault="00E617C8" w:rsidP="008D1BE6">
            <w:pPr>
              <w:pStyle w:val="NoSpacing"/>
              <w:jc w:val="center"/>
            </w:pPr>
            <w:r w:rsidRPr="009C4175">
              <w:t>U</w:t>
            </w:r>
          </w:p>
        </w:tc>
        <w:tc>
          <w:tcPr>
            <w:tcW w:w="217" w:type="pct"/>
          </w:tcPr>
          <w:p w14:paraId="37A1B582" w14:textId="77777777" w:rsidR="00E617C8" w:rsidRPr="009C4175" w:rsidRDefault="00E617C8" w:rsidP="008D1BE6">
            <w:pPr>
              <w:pStyle w:val="NoSpacing"/>
              <w:jc w:val="center"/>
            </w:pPr>
            <w:r w:rsidRPr="009C4175">
              <w:t>3</w:t>
            </w:r>
          </w:p>
        </w:tc>
      </w:tr>
      <w:tr w:rsidR="00E617C8" w:rsidRPr="009C4175" w14:paraId="374CD85E" w14:textId="77777777" w:rsidTr="008D1BE6">
        <w:trPr>
          <w:trHeight w:val="283"/>
        </w:trPr>
        <w:tc>
          <w:tcPr>
            <w:tcW w:w="272" w:type="pct"/>
          </w:tcPr>
          <w:p w14:paraId="5B247CF4" w14:textId="77777777" w:rsidR="00E617C8" w:rsidRPr="009C4175" w:rsidRDefault="00E617C8" w:rsidP="008D1BE6">
            <w:pPr>
              <w:pStyle w:val="NoSpacing"/>
              <w:jc w:val="center"/>
            </w:pPr>
            <w:r w:rsidRPr="009C4175">
              <w:t>13.</w:t>
            </w:r>
          </w:p>
        </w:tc>
        <w:tc>
          <w:tcPr>
            <w:tcW w:w="3936" w:type="pct"/>
            <w:gridSpan w:val="2"/>
          </w:tcPr>
          <w:p w14:paraId="21DA8937" w14:textId="77777777" w:rsidR="00E617C8" w:rsidRPr="009C4175" w:rsidRDefault="00E617C8" w:rsidP="00C27707">
            <w:pPr>
              <w:pStyle w:val="NoSpacing"/>
              <w:jc w:val="both"/>
            </w:pPr>
            <w:r w:rsidRPr="009D23FE">
              <w:t>Describe the steps to incorporate EHEDG guidelines in designing a hygienic food processing facility</w:t>
            </w:r>
            <w:r>
              <w:t>.</w:t>
            </w:r>
          </w:p>
        </w:tc>
        <w:tc>
          <w:tcPr>
            <w:tcW w:w="319" w:type="pct"/>
          </w:tcPr>
          <w:p w14:paraId="57CEBE06" w14:textId="77777777" w:rsidR="00E617C8" w:rsidRPr="009C4175" w:rsidRDefault="00E617C8" w:rsidP="008D1BE6">
            <w:pPr>
              <w:pStyle w:val="NoSpacing"/>
              <w:jc w:val="center"/>
            </w:pPr>
            <w:r w:rsidRPr="009C4175">
              <w:t>CO3</w:t>
            </w:r>
          </w:p>
        </w:tc>
        <w:tc>
          <w:tcPr>
            <w:tcW w:w="256" w:type="pct"/>
          </w:tcPr>
          <w:p w14:paraId="315CCB1D" w14:textId="77777777" w:rsidR="00E617C8" w:rsidRPr="009C4175" w:rsidRDefault="00E617C8" w:rsidP="008D1BE6">
            <w:pPr>
              <w:pStyle w:val="NoSpacing"/>
              <w:jc w:val="center"/>
            </w:pPr>
            <w:r>
              <w:t>U</w:t>
            </w:r>
          </w:p>
        </w:tc>
        <w:tc>
          <w:tcPr>
            <w:tcW w:w="217" w:type="pct"/>
          </w:tcPr>
          <w:p w14:paraId="4FE8F6B2" w14:textId="77777777" w:rsidR="00E617C8" w:rsidRPr="009C4175" w:rsidRDefault="00E617C8" w:rsidP="008D1BE6">
            <w:pPr>
              <w:pStyle w:val="NoSpacing"/>
              <w:jc w:val="center"/>
            </w:pPr>
            <w:r w:rsidRPr="009C4175">
              <w:t>3</w:t>
            </w:r>
          </w:p>
        </w:tc>
      </w:tr>
      <w:tr w:rsidR="00E617C8" w:rsidRPr="009C4175" w14:paraId="2BE18FD3" w14:textId="77777777" w:rsidTr="008D1BE6">
        <w:trPr>
          <w:trHeight w:val="283"/>
        </w:trPr>
        <w:tc>
          <w:tcPr>
            <w:tcW w:w="272" w:type="pct"/>
          </w:tcPr>
          <w:p w14:paraId="1A154F7D" w14:textId="77777777" w:rsidR="00E617C8" w:rsidRPr="009C4175" w:rsidRDefault="00E617C8" w:rsidP="008D1BE6">
            <w:pPr>
              <w:pStyle w:val="NoSpacing"/>
              <w:jc w:val="center"/>
            </w:pPr>
            <w:r w:rsidRPr="009C4175">
              <w:t>14.</w:t>
            </w:r>
          </w:p>
        </w:tc>
        <w:tc>
          <w:tcPr>
            <w:tcW w:w="3936" w:type="pct"/>
            <w:gridSpan w:val="2"/>
          </w:tcPr>
          <w:p w14:paraId="3E9730DF" w14:textId="77777777" w:rsidR="00E617C8" w:rsidRPr="009C4175" w:rsidRDefault="00E617C8" w:rsidP="00C27707">
            <w:pPr>
              <w:pStyle w:val="NoSpacing"/>
              <w:jc w:val="both"/>
            </w:pPr>
            <w:r w:rsidRPr="009D23FE">
              <w:t>Illustrate the process of amortization and how it affects financial statements</w:t>
            </w:r>
            <w:r>
              <w:t>.</w:t>
            </w:r>
          </w:p>
        </w:tc>
        <w:tc>
          <w:tcPr>
            <w:tcW w:w="319" w:type="pct"/>
          </w:tcPr>
          <w:p w14:paraId="493AB945" w14:textId="77777777" w:rsidR="00E617C8" w:rsidRPr="009C4175" w:rsidRDefault="00E617C8" w:rsidP="008D1BE6">
            <w:pPr>
              <w:pStyle w:val="NoSpacing"/>
              <w:jc w:val="center"/>
            </w:pPr>
            <w:r w:rsidRPr="009C4175">
              <w:t>CO4</w:t>
            </w:r>
          </w:p>
        </w:tc>
        <w:tc>
          <w:tcPr>
            <w:tcW w:w="256" w:type="pct"/>
          </w:tcPr>
          <w:p w14:paraId="6CE2793C" w14:textId="77777777" w:rsidR="00E617C8" w:rsidRPr="009C4175" w:rsidRDefault="00E617C8" w:rsidP="008D1BE6">
            <w:pPr>
              <w:pStyle w:val="NoSpacing"/>
              <w:jc w:val="center"/>
            </w:pPr>
            <w:r>
              <w:t>A</w:t>
            </w:r>
          </w:p>
        </w:tc>
        <w:tc>
          <w:tcPr>
            <w:tcW w:w="217" w:type="pct"/>
          </w:tcPr>
          <w:p w14:paraId="4751E596" w14:textId="77777777" w:rsidR="00E617C8" w:rsidRPr="009C4175" w:rsidRDefault="00E617C8" w:rsidP="008D1BE6">
            <w:pPr>
              <w:pStyle w:val="NoSpacing"/>
              <w:jc w:val="center"/>
            </w:pPr>
            <w:r w:rsidRPr="009C4175">
              <w:t>3</w:t>
            </w:r>
          </w:p>
        </w:tc>
      </w:tr>
      <w:tr w:rsidR="00E617C8" w:rsidRPr="009C4175" w14:paraId="01B0332D" w14:textId="77777777" w:rsidTr="008D1BE6">
        <w:trPr>
          <w:trHeight w:val="283"/>
        </w:trPr>
        <w:tc>
          <w:tcPr>
            <w:tcW w:w="272" w:type="pct"/>
          </w:tcPr>
          <w:p w14:paraId="07574D73" w14:textId="77777777" w:rsidR="00E617C8" w:rsidRPr="009C4175" w:rsidRDefault="00E617C8" w:rsidP="008D1BE6">
            <w:pPr>
              <w:pStyle w:val="NoSpacing"/>
              <w:jc w:val="center"/>
            </w:pPr>
            <w:r w:rsidRPr="009C4175">
              <w:t>15.</w:t>
            </w:r>
          </w:p>
        </w:tc>
        <w:tc>
          <w:tcPr>
            <w:tcW w:w="3936" w:type="pct"/>
            <w:gridSpan w:val="2"/>
          </w:tcPr>
          <w:p w14:paraId="3B42E64E" w14:textId="77777777" w:rsidR="00E617C8" w:rsidRPr="009C4175" w:rsidRDefault="00E617C8" w:rsidP="00C27707">
            <w:pPr>
              <w:pStyle w:val="NoSpacing"/>
              <w:jc w:val="both"/>
            </w:pPr>
            <w:r w:rsidRPr="00C27707">
              <w:t>Describe the technical aspects of asset depreciation.</w:t>
            </w:r>
          </w:p>
        </w:tc>
        <w:tc>
          <w:tcPr>
            <w:tcW w:w="319" w:type="pct"/>
          </w:tcPr>
          <w:p w14:paraId="108A1AA7" w14:textId="77777777" w:rsidR="00E617C8" w:rsidRPr="009C4175" w:rsidRDefault="00E617C8" w:rsidP="008D1BE6">
            <w:pPr>
              <w:pStyle w:val="NoSpacing"/>
              <w:jc w:val="center"/>
            </w:pPr>
            <w:r w:rsidRPr="009C4175">
              <w:t>CO5</w:t>
            </w:r>
          </w:p>
        </w:tc>
        <w:tc>
          <w:tcPr>
            <w:tcW w:w="256" w:type="pct"/>
          </w:tcPr>
          <w:p w14:paraId="1D2D23C1" w14:textId="77777777" w:rsidR="00E617C8" w:rsidRPr="009C4175" w:rsidRDefault="00E617C8" w:rsidP="008D1BE6">
            <w:pPr>
              <w:pStyle w:val="NoSpacing"/>
              <w:jc w:val="center"/>
            </w:pPr>
            <w:r>
              <w:t>U</w:t>
            </w:r>
          </w:p>
        </w:tc>
        <w:tc>
          <w:tcPr>
            <w:tcW w:w="217" w:type="pct"/>
          </w:tcPr>
          <w:p w14:paraId="67C16798" w14:textId="77777777" w:rsidR="00E617C8" w:rsidRPr="009C4175" w:rsidRDefault="00E617C8" w:rsidP="008D1BE6">
            <w:pPr>
              <w:pStyle w:val="NoSpacing"/>
              <w:jc w:val="center"/>
            </w:pPr>
            <w:r w:rsidRPr="009C4175">
              <w:t>3</w:t>
            </w:r>
          </w:p>
        </w:tc>
      </w:tr>
      <w:tr w:rsidR="00E617C8" w:rsidRPr="009C4175" w14:paraId="046F6497" w14:textId="77777777" w:rsidTr="008D1BE6">
        <w:trPr>
          <w:trHeight w:val="283"/>
        </w:trPr>
        <w:tc>
          <w:tcPr>
            <w:tcW w:w="272" w:type="pct"/>
          </w:tcPr>
          <w:p w14:paraId="5FA7E99D" w14:textId="77777777" w:rsidR="00E617C8" w:rsidRPr="009C4175" w:rsidRDefault="00E617C8" w:rsidP="008D1BE6">
            <w:pPr>
              <w:pStyle w:val="NoSpacing"/>
              <w:jc w:val="center"/>
            </w:pPr>
            <w:r w:rsidRPr="009C4175">
              <w:t>16.</w:t>
            </w:r>
          </w:p>
        </w:tc>
        <w:tc>
          <w:tcPr>
            <w:tcW w:w="3936" w:type="pct"/>
            <w:gridSpan w:val="2"/>
          </w:tcPr>
          <w:p w14:paraId="47BA0294" w14:textId="77777777" w:rsidR="00E617C8" w:rsidRPr="009C4175" w:rsidRDefault="00E617C8" w:rsidP="00C27707">
            <w:pPr>
              <w:pStyle w:val="NoSpacing"/>
              <w:jc w:val="both"/>
            </w:pPr>
            <w:r w:rsidRPr="00C27707">
              <w:t>Mr. X wants to set up a dairy plant unit. He wants to buy an evaporator of 1000kg/h capacity. He observed that Mr. Y has an evaporator of 500 kg/h capacity that costs Rs. 5 Lakhs (bought in 2018). What will the projected cost of the evaporator that Mr. X wants to buy? Given – CEPCI index for 2024 and 2018 are 856 and 650.8 respectively.</w:t>
            </w:r>
          </w:p>
        </w:tc>
        <w:tc>
          <w:tcPr>
            <w:tcW w:w="319" w:type="pct"/>
          </w:tcPr>
          <w:p w14:paraId="4601D0BD" w14:textId="77777777" w:rsidR="00E617C8" w:rsidRPr="009C4175" w:rsidRDefault="00E617C8" w:rsidP="008D1BE6">
            <w:pPr>
              <w:pStyle w:val="NoSpacing"/>
              <w:jc w:val="center"/>
            </w:pPr>
            <w:r w:rsidRPr="009C4175">
              <w:t>CO6</w:t>
            </w:r>
          </w:p>
        </w:tc>
        <w:tc>
          <w:tcPr>
            <w:tcW w:w="256" w:type="pct"/>
          </w:tcPr>
          <w:p w14:paraId="4EB1CEDB" w14:textId="77777777" w:rsidR="00E617C8" w:rsidRPr="009C4175" w:rsidRDefault="00E617C8" w:rsidP="008D1BE6">
            <w:pPr>
              <w:pStyle w:val="NoSpacing"/>
              <w:jc w:val="center"/>
            </w:pPr>
            <w:r>
              <w:t>An</w:t>
            </w:r>
          </w:p>
        </w:tc>
        <w:tc>
          <w:tcPr>
            <w:tcW w:w="217" w:type="pct"/>
          </w:tcPr>
          <w:p w14:paraId="16598C7D" w14:textId="77777777" w:rsidR="00E617C8" w:rsidRPr="009C4175" w:rsidRDefault="00E617C8" w:rsidP="008D1BE6">
            <w:pPr>
              <w:pStyle w:val="NoSpacing"/>
              <w:jc w:val="center"/>
            </w:pPr>
            <w:r w:rsidRPr="009C4175">
              <w:t>3</w:t>
            </w:r>
          </w:p>
        </w:tc>
      </w:tr>
      <w:tr w:rsidR="00E617C8" w:rsidRPr="009C4175" w14:paraId="27337F96" w14:textId="77777777" w:rsidTr="00517D3B">
        <w:trPr>
          <w:trHeight w:val="552"/>
        </w:trPr>
        <w:tc>
          <w:tcPr>
            <w:tcW w:w="5000" w:type="pct"/>
            <w:gridSpan w:val="6"/>
          </w:tcPr>
          <w:p w14:paraId="4072ABC7" w14:textId="77777777" w:rsidR="00E617C8" w:rsidRPr="009C4175" w:rsidRDefault="00E617C8" w:rsidP="008D1BE6">
            <w:pPr>
              <w:jc w:val="center"/>
              <w:rPr>
                <w:b/>
              </w:rPr>
            </w:pPr>
            <w:r w:rsidRPr="009C4175">
              <w:rPr>
                <w:b/>
              </w:rPr>
              <w:t>PART – C (6 X 12 = 72 MARKS)</w:t>
            </w:r>
          </w:p>
          <w:p w14:paraId="0A34D09B" w14:textId="77777777" w:rsidR="00E617C8" w:rsidRPr="009C4175" w:rsidRDefault="00E617C8" w:rsidP="008D1BE6">
            <w:pPr>
              <w:jc w:val="center"/>
              <w:rPr>
                <w:b/>
              </w:rPr>
            </w:pPr>
            <w:r w:rsidRPr="009C4175">
              <w:rPr>
                <w:b/>
              </w:rPr>
              <w:t>(Answer any five Questions from Q. No. 17 to 23, Q. No. 24 is Compulsory)</w:t>
            </w:r>
          </w:p>
        </w:tc>
      </w:tr>
      <w:tr w:rsidR="00E617C8" w:rsidRPr="009C4175" w14:paraId="1A96734A" w14:textId="77777777" w:rsidTr="008D1BE6">
        <w:trPr>
          <w:trHeight w:val="283"/>
        </w:trPr>
        <w:tc>
          <w:tcPr>
            <w:tcW w:w="272" w:type="pct"/>
          </w:tcPr>
          <w:p w14:paraId="7DB25696" w14:textId="77777777" w:rsidR="00E617C8" w:rsidRPr="009C4175" w:rsidRDefault="00E617C8" w:rsidP="008D1BE6">
            <w:pPr>
              <w:jc w:val="center"/>
            </w:pPr>
            <w:r w:rsidRPr="009C4175">
              <w:t>17.</w:t>
            </w:r>
          </w:p>
        </w:tc>
        <w:tc>
          <w:tcPr>
            <w:tcW w:w="190" w:type="pct"/>
          </w:tcPr>
          <w:p w14:paraId="3DB0A211" w14:textId="77777777" w:rsidR="00E617C8" w:rsidRPr="009C4175" w:rsidRDefault="00E617C8" w:rsidP="008D1BE6">
            <w:pPr>
              <w:jc w:val="center"/>
            </w:pPr>
          </w:p>
        </w:tc>
        <w:tc>
          <w:tcPr>
            <w:tcW w:w="3746" w:type="pct"/>
          </w:tcPr>
          <w:p w14:paraId="3C463D78" w14:textId="77777777" w:rsidR="00E617C8" w:rsidRPr="009C4175" w:rsidRDefault="00E617C8" w:rsidP="0031758B">
            <w:pPr>
              <w:jc w:val="both"/>
            </w:pPr>
            <w:r w:rsidRPr="00F26C76">
              <w:t>Design a technical feasibility report for the establishment of an energy bar manufacturing company</w:t>
            </w:r>
            <w:r>
              <w:t>.</w:t>
            </w:r>
          </w:p>
        </w:tc>
        <w:tc>
          <w:tcPr>
            <w:tcW w:w="319" w:type="pct"/>
          </w:tcPr>
          <w:p w14:paraId="6DB0EF85" w14:textId="77777777" w:rsidR="00E617C8" w:rsidRPr="009C4175" w:rsidRDefault="00E617C8" w:rsidP="008D1BE6">
            <w:pPr>
              <w:jc w:val="center"/>
            </w:pPr>
            <w:r w:rsidRPr="009C4175">
              <w:t>CO1</w:t>
            </w:r>
          </w:p>
        </w:tc>
        <w:tc>
          <w:tcPr>
            <w:tcW w:w="256" w:type="pct"/>
          </w:tcPr>
          <w:p w14:paraId="37E1B3BC" w14:textId="77777777" w:rsidR="00E617C8" w:rsidRPr="009C4175" w:rsidRDefault="00E617C8" w:rsidP="008D1BE6">
            <w:pPr>
              <w:jc w:val="center"/>
            </w:pPr>
            <w:r>
              <w:t>C</w:t>
            </w:r>
          </w:p>
        </w:tc>
        <w:tc>
          <w:tcPr>
            <w:tcW w:w="217" w:type="pct"/>
          </w:tcPr>
          <w:p w14:paraId="68B8F4DB" w14:textId="77777777" w:rsidR="00E617C8" w:rsidRPr="009C4175" w:rsidRDefault="00E617C8" w:rsidP="008D1BE6">
            <w:pPr>
              <w:jc w:val="center"/>
            </w:pPr>
            <w:r w:rsidRPr="009C4175">
              <w:t>12</w:t>
            </w:r>
          </w:p>
        </w:tc>
      </w:tr>
      <w:tr w:rsidR="00E617C8" w:rsidRPr="009C4175" w14:paraId="6619B8F0" w14:textId="77777777" w:rsidTr="008D1BE6">
        <w:trPr>
          <w:trHeight w:val="283"/>
        </w:trPr>
        <w:tc>
          <w:tcPr>
            <w:tcW w:w="272" w:type="pct"/>
          </w:tcPr>
          <w:p w14:paraId="18D1AFC8" w14:textId="77777777" w:rsidR="00E617C8" w:rsidRPr="009C4175" w:rsidRDefault="00E617C8" w:rsidP="008D1BE6">
            <w:pPr>
              <w:jc w:val="center"/>
            </w:pPr>
          </w:p>
        </w:tc>
        <w:tc>
          <w:tcPr>
            <w:tcW w:w="190" w:type="pct"/>
          </w:tcPr>
          <w:p w14:paraId="3F515396" w14:textId="77777777" w:rsidR="00E617C8" w:rsidRPr="009C4175" w:rsidRDefault="00E617C8" w:rsidP="008D1BE6">
            <w:pPr>
              <w:jc w:val="center"/>
            </w:pPr>
          </w:p>
        </w:tc>
        <w:tc>
          <w:tcPr>
            <w:tcW w:w="3746" w:type="pct"/>
          </w:tcPr>
          <w:p w14:paraId="2E0089B8" w14:textId="77777777" w:rsidR="00E617C8" w:rsidRPr="009C4175" w:rsidRDefault="00E617C8" w:rsidP="0031758B">
            <w:pPr>
              <w:jc w:val="both"/>
            </w:pPr>
          </w:p>
        </w:tc>
        <w:tc>
          <w:tcPr>
            <w:tcW w:w="319" w:type="pct"/>
          </w:tcPr>
          <w:p w14:paraId="65B024B8" w14:textId="77777777" w:rsidR="00E617C8" w:rsidRPr="009C4175" w:rsidRDefault="00E617C8" w:rsidP="008D1BE6">
            <w:pPr>
              <w:jc w:val="center"/>
            </w:pPr>
          </w:p>
        </w:tc>
        <w:tc>
          <w:tcPr>
            <w:tcW w:w="256" w:type="pct"/>
          </w:tcPr>
          <w:p w14:paraId="317D8E9F" w14:textId="77777777" w:rsidR="00E617C8" w:rsidRPr="009C4175" w:rsidRDefault="00E617C8" w:rsidP="008D1BE6">
            <w:pPr>
              <w:jc w:val="center"/>
            </w:pPr>
          </w:p>
        </w:tc>
        <w:tc>
          <w:tcPr>
            <w:tcW w:w="217" w:type="pct"/>
          </w:tcPr>
          <w:p w14:paraId="38D53331" w14:textId="77777777" w:rsidR="00E617C8" w:rsidRPr="009C4175" w:rsidRDefault="00E617C8" w:rsidP="008D1BE6">
            <w:pPr>
              <w:jc w:val="center"/>
            </w:pPr>
          </w:p>
        </w:tc>
      </w:tr>
      <w:tr w:rsidR="00E617C8" w:rsidRPr="009C4175" w14:paraId="6C45A28D" w14:textId="77777777" w:rsidTr="008D1BE6">
        <w:trPr>
          <w:trHeight w:val="283"/>
        </w:trPr>
        <w:tc>
          <w:tcPr>
            <w:tcW w:w="272" w:type="pct"/>
          </w:tcPr>
          <w:p w14:paraId="03D8BCBD" w14:textId="77777777" w:rsidR="00E617C8" w:rsidRPr="009C4175" w:rsidRDefault="00E617C8" w:rsidP="008D1BE6">
            <w:pPr>
              <w:jc w:val="center"/>
            </w:pPr>
            <w:r w:rsidRPr="009C4175">
              <w:t>18.</w:t>
            </w:r>
          </w:p>
        </w:tc>
        <w:tc>
          <w:tcPr>
            <w:tcW w:w="190" w:type="pct"/>
          </w:tcPr>
          <w:p w14:paraId="2CCD4134" w14:textId="77777777" w:rsidR="00E617C8" w:rsidRPr="009C4175" w:rsidRDefault="00E617C8" w:rsidP="008D1BE6">
            <w:pPr>
              <w:jc w:val="center"/>
            </w:pPr>
            <w:r w:rsidRPr="009C4175">
              <w:t>a.</w:t>
            </w:r>
          </w:p>
        </w:tc>
        <w:tc>
          <w:tcPr>
            <w:tcW w:w="3746" w:type="pct"/>
          </w:tcPr>
          <w:p w14:paraId="594B379D" w14:textId="77777777" w:rsidR="00E617C8" w:rsidRPr="009C4175" w:rsidRDefault="00E617C8" w:rsidP="0031758B">
            <w:pPr>
              <w:jc w:val="both"/>
            </w:pPr>
            <w:r w:rsidRPr="00F26C76">
              <w:t xml:space="preserve">Determine the process for manufacturing 100 kg/h of </w:t>
            </w:r>
            <w:r>
              <w:t>gulab jamun</w:t>
            </w:r>
            <w:r w:rsidRPr="00F26C76">
              <w:t xml:space="preserve"> and identify the raw materials required</w:t>
            </w:r>
            <w:r>
              <w:t>.</w:t>
            </w:r>
          </w:p>
        </w:tc>
        <w:tc>
          <w:tcPr>
            <w:tcW w:w="319" w:type="pct"/>
          </w:tcPr>
          <w:p w14:paraId="35A16611" w14:textId="77777777" w:rsidR="00E617C8" w:rsidRPr="009C4175" w:rsidRDefault="00E617C8" w:rsidP="008D1BE6">
            <w:pPr>
              <w:jc w:val="center"/>
            </w:pPr>
            <w:r w:rsidRPr="009C4175">
              <w:t>CO</w:t>
            </w:r>
            <w:r>
              <w:t>1</w:t>
            </w:r>
          </w:p>
        </w:tc>
        <w:tc>
          <w:tcPr>
            <w:tcW w:w="256" w:type="pct"/>
          </w:tcPr>
          <w:p w14:paraId="0BD56076" w14:textId="77777777" w:rsidR="00E617C8" w:rsidRPr="009C4175" w:rsidRDefault="00E617C8" w:rsidP="008D1BE6">
            <w:pPr>
              <w:jc w:val="center"/>
            </w:pPr>
            <w:r>
              <w:t>A</w:t>
            </w:r>
          </w:p>
        </w:tc>
        <w:tc>
          <w:tcPr>
            <w:tcW w:w="217" w:type="pct"/>
          </w:tcPr>
          <w:p w14:paraId="13E250E2" w14:textId="77777777" w:rsidR="00E617C8" w:rsidRPr="009C4175" w:rsidRDefault="00E617C8" w:rsidP="008D1BE6">
            <w:pPr>
              <w:jc w:val="center"/>
            </w:pPr>
            <w:r w:rsidRPr="009C4175">
              <w:t>6</w:t>
            </w:r>
          </w:p>
        </w:tc>
      </w:tr>
      <w:tr w:rsidR="00E617C8" w:rsidRPr="009C4175" w14:paraId="4EB52574" w14:textId="77777777" w:rsidTr="008D1BE6">
        <w:trPr>
          <w:trHeight w:val="283"/>
        </w:trPr>
        <w:tc>
          <w:tcPr>
            <w:tcW w:w="272" w:type="pct"/>
          </w:tcPr>
          <w:p w14:paraId="4679DAC2" w14:textId="77777777" w:rsidR="00E617C8" w:rsidRPr="009C4175" w:rsidRDefault="00E617C8" w:rsidP="008D1BE6">
            <w:pPr>
              <w:jc w:val="center"/>
            </w:pPr>
          </w:p>
        </w:tc>
        <w:tc>
          <w:tcPr>
            <w:tcW w:w="190" w:type="pct"/>
          </w:tcPr>
          <w:p w14:paraId="4BCA0EBB" w14:textId="77777777" w:rsidR="00E617C8" w:rsidRPr="009C4175" w:rsidRDefault="00E617C8" w:rsidP="008D1BE6">
            <w:pPr>
              <w:jc w:val="center"/>
            </w:pPr>
            <w:r w:rsidRPr="009C4175">
              <w:t>b.</w:t>
            </w:r>
          </w:p>
        </w:tc>
        <w:tc>
          <w:tcPr>
            <w:tcW w:w="3746" w:type="pct"/>
          </w:tcPr>
          <w:p w14:paraId="21A3F600" w14:textId="77777777" w:rsidR="00E617C8" w:rsidRPr="009C4175" w:rsidRDefault="00E617C8" w:rsidP="0031758B">
            <w:pPr>
              <w:jc w:val="both"/>
            </w:pPr>
            <w:r w:rsidRPr="007F7432">
              <w:t>Evaluate the importance of material and energy balances in the food industry.</w:t>
            </w:r>
          </w:p>
        </w:tc>
        <w:tc>
          <w:tcPr>
            <w:tcW w:w="319" w:type="pct"/>
          </w:tcPr>
          <w:p w14:paraId="2A211E37" w14:textId="77777777" w:rsidR="00E617C8" w:rsidRPr="009C4175" w:rsidRDefault="00E617C8" w:rsidP="008D1BE6">
            <w:pPr>
              <w:jc w:val="center"/>
            </w:pPr>
            <w:r>
              <w:t>CO1</w:t>
            </w:r>
          </w:p>
        </w:tc>
        <w:tc>
          <w:tcPr>
            <w:tcW w:w="256" w:type="pct"/>
          </w:tcPr>
          <w:p w14:paraId="5390F102" w14:textId="77777777" w:rsidR="00E617C8" w:rsidRPr="009C4175" w:rsidRDefault="00E617C8" w:rsidP="008D1BE6">
            <w:pPr>
              <w:jc w:val="center"/>
            </w:pPr>
            <w:r>
              <w:t>An</w:t>
            </w:r>
          </w:p>
        </w:tc>
        <w:tc>
          <w:tcPr>
            <w:tcW w:w="217" w:type="pct"/>
          </w:tcPr>
          <w:p w14:paraId="7A7AA913" w14:textId="77777777" w:rsidR="00E617C8" w:rsidRPr="009C4175" w:rsidRDefault="00E617C8" w:rsidP="008D1BE6">
            <w:pPr>
              <w:jc w:val="center"/>
            </w:pPr>
            <w:r w:rsidRPr="009C4175">
              <w:t>6</w:t>
            </w:r>
          </w:p>
        </w:tc>
      </w:tr>
      <w:tr w:rsidR="00E617C8" w:rsidRPr="009C4175" w14:paraId="1C7CDF3B" w14:textId="77777777" w:rsidTr="008D1BE6">
        <w:trPr>
          <w:trHeight w:val="283"/>
        </w:trPr>
        <w:tc>
          <w:tcPr>
            <w:tcW w:w="272" w:type="pct"/>
          </w:tcPr>
          <w:p w14:paraId="166AAE2E" w14:textId="77777777" w:rsidR="00E617C8" w:rsidRPr="009C4175" w:rsidRDefault="00E617C8" w:rsidP="008D1BE6">
            <w:pPr>
              <w:jc w:val="center"/>
            </w:pPr>
          </w:p>
        </w:tc>
        <w:tc>
          <w:tcPr>
            <w:tcW w:w="190" w:type="pct"/>
          </w:tcPr>
          <w:p w14:paraId="15A8E8CA" w14:textId="77777777" w:rsidR="00E617C8" w:rsidRPr="009C4175" w:rsidRDefault="00E617C8" w:rsidP="008D1BE6">
            <w:pPr>
              <w:jc w:val="center"/>
            </w:pPr>
          </w:p>
        </w:tc>
        <w:tc>
          <w:tcPr>
            <w:tcW w:w="3746" w:type="pct"/>
          </w:tcPr>
          <w:p w14:paraId="0BF74B34" w14:textId="77777777" w:rsidR="00E617C8" w:rsidRPr="009C4175" w:rsidRDefault="00E617C8" w:rsidP="0031758B">
            <w:pPr>
              <w:jc w:val="both"/>
            </w:pPr>
          </w:p>
        </w:tc>
        <w:tc>
          <w:tcPr>
            <w:tcW w:w="319" w:type="pct"/>
          </w:tcPr>
          <w:p w14:paraId="290CB7C0" w14:textId="77777777" w:rsidR="00E617C8" w:rsidRPr="009C4175" w:rsidRDefault="00E617C8" w:rsidP="008D1BE6">
            <w:pPr>
              <w:jc w:val="center"/>
            </w:pPr>
          </w:p>
        </w:tc>
        <w:tc>
          <w:tcPr>
            <w:tcW w:w="256" w:type="pct"/>
          </w:tcPr>
          <w:p w14:paraId="67F1FA85" w14:textId="77777777" w:rsidR="00E617C8" w:rsidRPr="009C4175" w:rsidRDefault="00E617C8" w:rsidP="008D1BE6">
            <w:pPr>
              <w:jc w:val="center"/>
            </w:pPr>
          </w:p>
        </w:tc>
        <w:tc>
          <w:tcPr>
            <w:tcW w:w="217" w:type="pct"/>
          </w:tcPr>
          <w:p w14:paraId="49249BE1" w14:textId="77777777" w:rsidR="00E617C8" w:rsidRPr="009C4175" w:rsidRDefault="00E617C8" w:rsidP="008D1BE6">
            <w:pPr>
              <w:jc w:val="center"/>
            </w:pPr>
          </w:p>
        </w:tc>
      </w:tr>
      <w:tr w:rsidR="00E617C8" w:rsidRPr="009C4175" w14:paraId="7702F44C" w14:textId="77777777" w:rsidTr="008D1BE6">
        <w:trPr>
          <w:trHeight w:val="283"/>
        </w:trPr>
        <w:tc>
          <w:tcPr>
            <w:tcW w:w="272" w:type="pct"/>
          </w:tcPr>
          <w:p w14:paraId="7D8CA1C3" w14:textId="77777777" w:rsidR="00E617C8" w:rsidRPr="009C4175" w:rsidRDefault="00E617C8" w:rsidP="008D1BE6">
            <w:pPr>
              <w:jc w:val="center"/>
            </w:pPr>
            <w:r w:rsidRPr="009C4175">
              <w:t>19.</w:t>
            </w:r>
          </w:p>
        </w:tc>
        <w:tc>
          <w:tcPr>
            <w:tcW w:w="190" w:type="pct"/>
          </w:tcPr>
          <w:p w14:paraId="1726B30C" w14:textId="77777777" w:rsidR="00E617C8" w:rsidRPr="009C4175" w:rsidRDefault="00E617C8" w:rsidP="008D1BE6">
            <w:pPr>
              <w:jc w:val="center"/>
            </w:pPr>
          </w:p>
        </w:tc>
        <w:tc>
          <w:tcPr>
            <w:tcW w:w="3746" w:type="pct"/>
          </w:tcPr>
          <w:p w14:paraId="42AF9AEB" w14:textId="77777777" w:rsidR="00E617C8" w:rsidRPr="009C4175" w:rsidRDefault="00E617C8" w:rsidP="0031758B">
            <w:pPr>
              <w:jc w:val="both"/>
            </w:pPr>
            <w:r w:rsidRPr="0001447B">
              <w:t>Evaluate the suitability of using Richard Muther’s SSPL for designing an efficient layout for the mango concentrate manufacturing unit</w:t>
            </w:r>
            <w:r>
              <w:t>.</w:t>
            </w:r>
          </w:p>
        </w:tc>
        <w:tc>
          <w:tcPr>
            <w:tcW w:w="319" w:type="pct"/>
          </w:tcPr>
          <w:p w14:paraId="65D6EEC1" w14:textId="77777777" w:rsidR="00E617C8" w:rsidRPr="009C4175" w:rsidRDefault="00E617C8" w:rsidP="008D1BE6">
            <w:pPr>
              <w:jc w:val="center"/>
            </w:pPr>
            <w:r w:rsidRPr="009C4175">
              <w:t>CO</w:t>
            </w:r>
            <w:r>
              <w:t>2</w:t>
            </w:r>
          </w:p>
        </w:tc>
        <w:tc>
          <w:tcPr>
            <w:tcW w:w="256" w:type="pct"/>
          </w:tcPr>
          <w:p w14:paraId="01924399" w14:textId="77777777" w:rsidR="00E617C8" w:rsidRPr="009C4175" w:rsidRDefault="00E617C8" w:rsidP="008D1BE6">
            <w:pPr>
              <w:jc w:val="center"/>
            </w:pPr>
            <w:r>
              <w:t>E</w:t>
            </w:r>
          </w:p>
        </w:tc>
        <w:tc>
          <w:tcPr>
            <w:tcW w:w="217" w:type="pct"/>
          </w:tcPr>
          <w:p w14:paraId="6338041F" w14:textId="77777777" w:rsidR="00E617C8" w:rsidRPr="009C4175" w:rsidRDefault="00E617C8" w:rsidP="008D1BE6">
            <w:pPr>
              <w:jc w:val="center"/>
            </w:pPr>
            <w:r w:rsidRPr="009C4175">
              <w:t>12</w:t>
            </w:r>
          </w:p>
        </w:tc>
      </w:tr>
      <w:tr w:rsidR="00E617C8" w:rsidRPr="009C4175" w14:paraId="45FB0DD9" w14:textId="77777777" w:rsidTr="008D1BE6">
        <w:trPr>
          <w:trHeight w:val="283"/>
        </w:trPr>
        <w:tc>
          <w:tcPr>
            <w:tcW w:w="272" w:type="pct"/>
          </w:tcPr>
          <w:p w14:paraId="47630783" w14:textId="77777777" w:rsidR="00E617C8" w:rsidRPr="009C4175" w:rsidRDefault="00E617C8" w:rsidP="008D1BE6">
            <w:pPr>
              <w:jc w:val="center"/>
            </w:pPr>
          </w:p>
        </w:tc>
        <w:tc>
          <w:tcPr>
            <w:tcW w:w="190" w:type="pct"/>
          </w:tcPr>
          <w:p w14:paraId="3D2408D4" w14:textId="77777777" w:rsidR="00E617C8" w:rsidRPr="009C4175" w:rsidRDefault="00E617C8" w:rsidP="008D1BE6">
            <w:pPr>
              <w:jc w:val="center"/>
            </w:pPr>
          </w:p>
        </w:tc>
        <w:tc>
          <w:tcPr>
            <w:tcW w:w="3746" w:type="pct"/>
          </w:tcPr>
          <w:p w14:paraId="2A73777F" w14:textId="77777777" w:rsidR="00E617C8" w:rsidRPr="009C4175" w:rsidRDefault="00E617C8" w:rsidP="0031758B">
            <w:pPr>
              <w:jc w:val="both"/>
            </w:pPr>
          </w:p>
        </w:tc>
        <w:tc>
          <w:tcPr>
            <w:tcW w:w="319" w:type="pct"/>
          </w:tcPr>
          <w:p w14:paraId="2ABC0BBE" w14:textId="77777777" w:rsidR="00E617C8" w:rsidRPr="009C4175" w:rsidRDefault="00E617C8" w:rsidP="008D1BE6">
            <w:pPr>
              <w:jc w:val="center"/>
            </w:pPr>
          </w:p>
        </w:tc>
        <w:tc>
          <w:tcPr>
            <w:tcW w:w="256" w:type="pct"/>
          </w:tcPr>
          <w:p w14:paraId="0B1B523E" w14:textId="77777777" w:rsidR="00E617C8" w:rsidRPr="009C4175" w:rsidRDefault="00E617C8" w:rsidP="008D1BE6">
            <w:pPr>
              <w:jc w:val="center"/>
            </w:pPr>
          </w:p>
        </w:tc>
        <w:tc>
          <w:tcPr>
            <w:tcW w:w="217" w:type="pct"/>
          </w:tcPr>
          <w:p w14:paraId="322EBC50" w14:textId="77777777" w:rsidR="00E617C8" w:rsidRPr="009C4175" w:rsidRDefault="00E617C8" w:rsidP="008D1BE6">
            <w:pPr>
              <w:jc w:val="center"/>
            </w:pPr>
          </w:p>
        </w:tc>
      </w:tr>
      <w:tr w:rsidR="00E617C8" w:rsidRPr="009C4175" w14:paraId="259D63E9" w14:textId="77777777" w:rsidTr="008D1BE6">
        <w:trPr>
          <w:trHeight w:val="283"/>
        </w:trPr>
        <w:tc>
          <w:tcPr>
            <w:tcW w:w="272" w:type="pct"/>
          </w:tcPr>
          <w:p w14:paraId="4B4F0DEE" w14:textId="77777777" w:rsidR="00E617C8" w:rsidRPr="009C4175" w:rsidRDefault="00E617C8" w:rsidP="008D1BE6">
            <w:pPr>
              <w:jc w:val="center"/>
            </w:pPr>
            <w:r w:rsidRPr="009C4175">
              <w:t>20.</w:t>
            </w:r>
          </w:p>
        </w:tc>
        <w:tc>
          <w:tcPr>
            <w:tcW w:w="190" w:type="pct"/>
          </w:tcPr>
          <w:p w14:paraId="32D643F8" w14:textId="77777777" w:rsidR="00E617C8" w:rsidRPr="009C4175" w:rsidRDefault="00E617C8" w:rsidP="008D1BE6">
            <w:pPr>
              <w:jc w:val="center"/>
            </w:pPr>
            <w:r w:rsidRPr="009C4175">
              <w:t>a.</w:t>
            </w:r>
          </w:p>
        </w:tc>
        <w:tc>
          <w:tcPr>
            <w:tcW w:w="3746" w:type="pct"/>
          </w:tcPr>
          <w:p w14:paraId="60FA5922" w14:textId="77777777" w:rsidR="00E617C8" w:rsidRPr="009C4175" w:rsidRDefault="00E617C8" w:rsidP="0031758B">
            <w:pPr>
              <w:jc w:val="both"/>
            </w:pPr>
            <w:r>
              <w:t>L</w:t>
            </w:r>
            <w:r w:rsidRPr="007F7432">
              <w:t>ist the 10 principles of sanitary design</w:t>
            </w:r>
            <w:r>
              <w:t>.</w:t>
            </w:r>
          </w:p>
        </w:tc>
        <w:tc>
          <w:tcPr>
            <w:tcW w:w="319" w:type="pct"/>
          </w:tcPr>
          <w:p w14:paraId="7F3A5799" w14:textId="77777777" w:rsidR="00E617C8" w:rsidRPr="009C4175" w:rsidRDefault="00E617C8" w:rsidP="008D1BE6">
            <w:pPr>
              <w:jc w:val="center"/>
            </w:pPr>
            <w:r w:rsidRPr="009C4175">
              <w:t>CO</w:t>
            </w:r>
            <w:r>
              <w:t>3</w:t>
            </w:r>
          </w:p>
        </w:tc>
        <w:tc>
          <w:tcPr>
            <w:tcW w:w="256" w:type="pct"/>
          </w:tcPr>
          <w:p w14:paraId="7C3F7826" w14:textId="77777777" w:rsidR="00E617C8" w:rsidRPr="009C4175" w:rsidRDefault="00E617C8" w:rsidP="008D1BE6">
            <w:pPr>
              <w:jc w:val="center"/>
            </w:pPr>
            <w:r>
              <w:t>R</w:t>
            </w:r>
          </w:p>
        </w:tc>
        <w:tc>
          <w:tcPr>
            <w:tcW w:w="217" w:type="pct"/>
          </w:tcPr>
          <w:p w14:paraId="29F1357A" w14:textId="77777777" w:rsidR="00E617C8" w:rsidRPr="009C4175" w:rsidRDefault="00E617C8" w:rsidP="008D1BE6">
            <w:pPr>
              <w:jc w:val="center"/>
            </w:pPr>
            <w:r>
              <w:t>8</w:t>
            </w:r>
          </w:p>
        </w:tc>
      </w:tr>
      <w:tr w:rsidR="00E617C8" w:rsidRPr="009C4175" w14:paraId="158FB801" w14:textId="77777777" w:rsidTr="008D1BE6">
        <w:trPr>
          <w:trHeight w:val="283"/>
        </w:trPr>
        <w:tc>
          <w:tcPr>
            <w:tcW w:w="272" w:type="pct"/>
          </w:tcPr>
          <w:p w14:paraId="220EAC46" w14:textId="77777777" w:rsidR="00E617C8" w:rsidRPr="009C4175" w:rsidRDefault="00E617C8" w:rsidP="008D1BE6">
            <w:pPr>
              <w:jc w:val="center"/>
            </w:pPr>
          </w:p>
        </w:tc>
        <w:tc>
          <w:tcPr>
            <w:tcW w:w="190" w:type="pct"/>
          </w:tcPr>
          <w:p w14:paraId="27F3CFF9" w14:textId="77777777" w:rsidR="00E617C8" w:rsidRPr="009C4175" w:rsidRDefault="00E617C8" w:rsidP="008D1BE6">
            <w:pPr>
              <w:jc w:val="center"/>
            </w:pPr>
            <w:r w:rsidRPr="009C4175">
              <w:t>b.</w:t>
            </w:r>
          </w:p>
        </w:tc>
        <w:tc>
          <w:tcPr>
            <w:tcW w:w="3746" w:type="pct"/>
          </w:tcPr>
          <w:p w14:paraId="4F7E556E" w14:textId="77777777" w:rsidR="00E617C8" w:rsidRPr="009C4175" w:rsidRDefault="00E617C8" w:rsidP="0031758B">
            <w:pPr>
              <w:jc w:val="both"/>
              <w:rPr>
                <w:bCs/>
              </w:rPr>
            </w:pPr>
            <w:r w:rsidRPr="0001447B">
              <w:rPr>
                <w:bCs/>
              </w:rPr>
              <w:t xml:space="preserve">Describe the factors to consider when selecting pipe materials for an orange juice concentrate unit to ensure </w:t>
            </w:r>
            <w:r>
              <w:rPr>
                <w:bCs/>
              </w:rPr>
              <w:t xml:space="preserve">efficiency, </w:t>
            </w:r>
            <w:r w:rsidRPr="0001447B">
              <w:rPr>
                <w:bCs/>
              </w:rPr>
              <w:t>hygiene and safety</w:t>
            </w:r>
            <w:r>
              <w:rPr>
                <w:bCs/>
              </w:rPr>
              <w:t>.</w:t>
            </w:r>
          </w:p>
        </w:tc>
        <w:tc>
          <w:tcPr>
            <w:tcW w:w="319" w:type="pct"/>
          </w:tcPr>
          <w:p w14:paraId="3CA02BDC" w14:textId="77777777" w:rsidR="00E617C8" w:rsidRPr="009C4175" w:rsidRDefault="00E617C8" w:rsidP="008D1BE6">
            <w:pPr>
              <w:jc w:val="center"/>
            </w:pPr>
            <w:r>
              <w:t>CO3</w:t>
            </w:r>
          </w:p>
        </w:tc>
        <w:tc>
          <w:tcPr>
            <w:tcW w:w="256" w:type="pct"/>
          </w:tcPr>
          <w:p w14:paraId="67BF7B06" w14:textId="77777777" w:rsidR="00E617C8" w:rsidRPr="009C4175" w:rsidRDefault="00E617C8" w:rsidP="008D1BE6">
            <w:pPr>
              <w:jc w:val="center"/>
            </w:pPr>
            <w:r>
              <w:t>U</w:t>
            </w:r>
          </w:p>
        </w:tc>
        <w:tc>
          <w:tcPr>
            <w:tcW w:w="217" w:type="pct"/>
          </w:tcPr>
          <w:p w14:paraId="37DF88CB" w14:textId="77777777" w:rsidR="00E617C8" w:rsidRPr="009C4175" w:rsidRDefault="00E617C8" w:rsidP="008D1BE6">
            <w:pPr>
              <w:jc w:val="center"/>
            </w:pPr>
            <w:r>
              <w:t>4</w:t>
            </w:r>
          </w:p>
        </w:tc>
      </w:tr>
      <w:tr w:rsidR="00E617C8" w:rsidRPr="009C4175" w14:paraId="07CD9907" w14:textId="77777777" w:rsidTr="008D1BE6">
        <w:trPr>
          <w:trHeight w:val="283"/>
        </w:trPr>
        <w:tc>
          <w:tcPr>
            <w:tcW w:w="272" w:type="pct"/>
          </w:tcPr>
          <w:p w14:paraId="4592B330" w14:textId="77777777" w:rsidR="00E617C8" w:rsidRPr="009C4175" w:rsidRDefault="00E617C8" w:rsidP="008D1BE6">
            <w:pPr>
              <w:jc w:val="center"/>
            </w:pPr>
          </w:p>
        </w:tc>
        <w:tc>
          <w:tcPr>
            <w:tcW w:w="190" w:type="pct"/>
          </w:tcPr>
          <w:p w14:paraId="27F11474" w14:textId="77777777" w:rsidR="00E617C8" w:rsidRPr="009C4175" w:rsidRDefault="00E617C8" w:rsidP="008D1BE6">
            <w:pPr>
              <w:jc w:val="center"/>
            </w:pPr>
          </w:p>
        </w:tc>
        <w:tc>
          <w:tcPr>
            <w:tcW w:w="3746" w:type="pct"/>
          </w:tcPr>
          <w:p w14:paraId="66AA5BB6" w14:textId="77777777" w:rsidR="00E617C8" w:rsidRPr="009C4175" w:rsidRDefault="00E617C8" w:rsidP="0031758B">
            <w:pPr>
              <w:jc w:val="both"/>
            </w:pPr>
          </w:p>
        </w:tc>
        <w:tc>
          <w:tcPr>
            <w:tcW w:w="319" w:type="pct"/>
          </w:tcPr>
          <w:p w14:paraId="308D5073" w14:textId="77777777" w:rsidR="00E617C8" w:rsidRPr="009C4175" w:rsidRDefault="00E617C8" w:rsidP="008D1BE6">
            <w:pPr>
              <w:jc w:val="center"/>
            </w:pPr>
          </w:p>
        </w:tc>
        <w:tc>
          <w:tcPr>
            <w:tcW w:w="256" w:type="pct"/>
          </w:tcPr>
          <w:p w14:paraId="385424DE" w14:textId="77777777" w:rsidR="00E617C8" w:rsidRPr="009C4175" w:rsidRDefault="00E617C8" w:rsidP="008D1BE6">
            <w:pPr>
              <w:jc w:val="center"/>
            </w:pPr>
          </w:p>
        </w:tc>
        <w:tc>
          <w:tcPr>
            <w:tcW w:w="217" w:type="pct"/>
          </w:tcPr>
          <w:p w14:paraId="0F17315E" w14:textId="77777777" w:rsidR="00E617C8" w:rsidRPr="009C4175" w:rsidRDefault="00E617C8" w:rsidP="008D1BE6">
            <w:pPr>
              <w:jc w:val="center"/>
            </w:pPr>
          </w:p>
        </w:tc>
      </w:tr>
      <w:tr w:rsidR="00E617C8" w:rsidRPr="009C4175" w14:paraId="47DF5D70" w14:textId="77777777" w:rsidTr="008D1BE6">
        <w:trPr>
          <w:trHeight w:val="283"/>
        </w:trPr>
        <w:tc>
          <w:tcPr>
            <w:tcW w:w="272" w:type="pct"/>
          </w:tcPr>
          <w:p w14:paraId="757445A8" w14:textId="77777777" w:rsidR="00E617C8" w:rsidRPr="009C4175" w:rsidRDefault="00E617C8" w:rsidP="008D1BE6">
            <w:pPr>
              <w:jc w:val="center"/>
            </w:pPr>
            <w:r w:rsidRPr="009C4175">
              <w:t>21.</w:t>
            </w:r>
          </w:p>
        </w:tc>
        <w:tc>
          <w:tcPr>
            <w:tcW w:w="190" w:type="pct"/>
          </w:tcPr>
          <w:p w14:paraId="08A12D01" w14:textId="77777777" w:rsidR="00E617C8" w:rsidRPr="009C4175" w:rsidRDefault="00E617C8" w:rsidP="008D1BE6">
            <w:pPr>
              <w:jc w:val="center"/>
            </w:pPr>
          </w:p>
        </w:tc>
        <w:tc>
          <w:tcPr>
            <w:tcW w:w="3746" w:type="pct"/>
          </w:tcPr>
          <w:p w14:paraId="2A48334A" w14:textId="77777777" w:rsidR="00E617C8" w:rsidRPr="009C4175" w:rsidRDefault="00E617C8" w:rsidP="0031758B">
            <w:pPr>
              <w:jc w:val="both"/>
            </w:pPr>
            <w:r w:rsidRPr="007F7432">
              <w:t>Mr. AA wants to set up a milk powder unit of 500 kg/h capacity. His friend has a similar plant of set up in 2017. Determine the total investment cost. Given – cost of the spray dryer in 2017 of 100 kg / h capacity was 10 Lakhs. Cost of homogenizer of similar capacity – 8 lakhs. Given – CEPCI index for 2022 and 2017 are 816 and 567.5 respectively.</w:t>
            </w:r>
          </w:p>
        </w:tc>
        <w:tc>
          <w:tcPr>
            <w:tcW w:w="319" w:type="pct"/>
          </w:tcPr>
          <w:p w14:paraId="2EE47301" w14:textId="77777777" w:rsidR="00E617C8" w:rsidRPr="009C4175" w:rsidRDefault="00E617C8" w:rsidP="008D1BE6">
            <w:pPr>
              <w:jc w:val="center"/>
            </w:pPr>
            <w:r w:rsidRPr="009C4175">
              <w:t>CO</w:t>
            </w:r>
            <w:r>
              <w:t>4</w:t>
            </w:r>
          </w:p>
        </w:tc>
        <w:tc>
          <w:tcPr>
            <w:tcW w:w="256" w:type="pct"/>
          </w:tcPr>
          <w:p w14:paraId="0D1CAE08" w14:textId="77777777" w:rsidR="00E617C8" w:rsidRPr="009C4175" w:rsidRDefault="00E617C8" w:rsidP="008D1BE6">
            <w:pPr>
              <w:jc w:val="center"/>
            </w:pPr>
            <w:r>
              <w:t>An</w:t>
            </w:r>
          </w:p>
        </w:tc>
        <w:tc>
          <w:tcPr>
            <w:tcW w:w="217" w:type="pct"/>
          </w:tcPr>
          <w:p w14:paraId="204D1305" w14:textId="77777777" w:rsidR="00E617C8" w:rsidRPr="009C4175" w:rsidRDefault="00E617C8" w:rsidP="008D1BE6">
            <w:pPr>
              <w:jc w:val="center"/>
            </w:pPr>
            <w:r w:rsidRPr="009C4175">
              <w:t>12</w:t>
            </w:r>
          </w:p>
        </w:tc>
      </w:tr>
      <w:tr w:rsidR="00E617C8" w:rsidRPr="009C4175" w14:paraId="25321955" w14:textId="77777777" w:rsidTr="008D1BE6">
        <w:trPr>
          <w:trHeight w:val="283"/>
        </w:trPr>
        <w:tc>
          <w:tcPr>
            <w:tcW w:w="272" w:type="pct"/>
          </w:tcPr>
          <w:p w14:paraId="5F107B7C" w14:textId="77777777" w:rsidR="00E617C8" w:rsidRPr="009C4175" w:rsidRDefault="00E617C8" w:rsidP="008D1BE6">
            <w:pPr>
              <w:jc w:val="center"/>
            </w:pPr>
          </w:p>
        </w:tc>
        <w:tc>
          <w:tcPr>
            <w:tcW w:w="190" w:type="pct"/>
          </w:tcPr>
          <w:p w14:paraId="165E302C" w14:textId="77777777" w:rsidR="00E617C8" w:rsidRPr="009C4175" w:rsidRDefault="00E617C8" w:rsidP="008D1BE6">
            <w:pPr>
              <w:jc w:val="center"/>
            </w:pPr>
          </w:p>
        </w:tc>
        <w:tc>
          <w:tcPr>
            <w:tcW w:w="3746" w:type="pct"/>
          </w:tcPr>
          <w:p w14:paraId="366ABF95" w14:textId="77777777" w:rsidR="00E617C8" w:rsidRPr="009C4175" w:rsidRDefault="00E617C8" w:rsidP="0031758B">
            <w:pPr>
              <w:jc w:val="both"/>
            </w:pPr>
          </w:p>
        </w:tc>
        <w:tc>
          <w:tcPr>
            <w:tcW w:w="319" w:type="pct"/>
          </w:tcPr>
          <w:p w14:paraId="3844886D" w14:textId="77777777" w:rsidR="00E617C8" w:rsidRPr="009C4175" w:rsidRDefault="00E617C8" w:rsidP="008D1BE6">
            <w:pPr>
              <w:jc w:val="center"/>
            </w:pPr>
          </w:p>
        </w:tc>
        <w:tc>
          <w:tcPr>
            <w:tcW w:w="256" w:type="pct"/>
          </w:tcPr>
          <w:p w14:paraId="38329A82" w14:textId="77777777" w:rsidR="00E617C8" w:rsidRPr="009C4175" w:rsidRDefault="00E617C8" w:rsidP="008D1BE6">
            <w:pPr>
              <w:jc w:val="center"/>
            </w:pPr>
          </w:p>
        </w:tc>
        <w:tc>
          <w:tcPr>
            <w:tcW w:w="217" w:type="pct"/>
          </w:tcPr>
          <w:p w14:paraId="085E5010" w14:textId="77777777" w:rsidR="00E617C8" w:rsidRPr="009C4175" w:rsidRDefault="00E617C8" w:rsidP="008D1BE6">
            <w:pPr>
              <w:jc w:val="center"/>
            </w:pPr>
          </w:p>
        </w:tc>
      </w:tr>
      <w:tr w:rsidR="00E617C8" w:rsidRPr="009C4175" w14:paraId="7032FE26" w14:textId="77777777" w:rsidTr="008D1BE6">
        <w:trPr>
          <w:trHeight w:val="283"/>
        </w:trPr>
        <w:tc>
          <w:tcPr>
            <w:tcW w:w="272" w:type="pct"/>
          </w:tcPr>
          <w:p w14:paraId="0E02891B" w14:textId="77777777" w:rsidR="00E617C8" w:rsidRPr="009C4175" w:rsidRDefault="00E617C8" w:rsidP="008D1BE6">
            <w:pPr>
              <w:jc w:val="center"/>
            </w:pPr>
            <w:r w:rsidRPr="009C4175">
              <w:t>22.</w:t>
            </w:r>
          </w:p>
        </w:tc>
        <w:tc>
          <w:tcPr>
            <w:tcW w:w="190" w:type="pct"/>
          </w:tcPr>
          <w:p w14:paraId="12527F44" w14:textId="77777777" w:rsidR="00E617C8" w:rsidRPr="009C4175" w:rsidRDefault="00E617C8" w:rsidP="008D1BE6">
            <w:pPr>
              <w:jc w:val="center"/>
            </w:pPr>
            <w:r w:rsidRPr="009C4175">
              <w:t>a.</w:t>
            </w:r>
          </w:p>
        </w:tc>
        <w:tc>
          <w:tcPr>
            <w:tcW w:w="3746" w:type="pct"/>
          </w:tcPr>
          <w:p w14:paraId="01E91EDC" w14:textId="77777777" w:rsidR="00E617C8" w:rsidRPr="009C4175" w:rsidRDefault="00E617C8" w:rsidP="0031758B">
            <w:pPr>
              <w:jc w:val="both"/>
            </w:pPr>
            <w:r w:rsidRPr="0001447B">
              <w:t>Describe the role of general expenses in the breakdown of direct costs, and how they influence the cost structure of the lemon pickle</w:t>
            </w:r>
            <w:r>
              <w:t>.</w:t>
            </w:r>
          </w:p>
        </w:tc>
        <w:tc>
          <w:tcPr>
            <w:tcW w:w="319" w:type="pct"/>
          </w:tcPr>
          <w:p w14:paraId="67519884" w14:textId="77777777" w:rsidR="00E617C8" w:rsidRPr="009C4175" w:rsidRDefault="00E617C8" w:rsidP="008D1BE6">
            <w:pPr>
              <w:jc w:val="center"/>
            </w:pPr>
            <w:r w:rsidRPr="009C4175">
              <w:t>CO</w:t>
            </w:r>
            <w:r>
              <w:t>5</w:t>
            </w:r>
          </w:p>
        </w:tc>
        <w:tc>
          <w:tcPr>
            <w:tcW w:w="256" w:type="pct"/>
          </w:tcPr>
          <w:p w14:paraId="4054DB71" w14:textId="77777777" w:rsidR="00E617C8" w:rsidRPr="009C4175" w:rsidRDefault="00E617C8" w:rsidP="008D1BE6">
            <w:pPr>
              <w:jc w:val="center"/>
            </w:pPr>
            <w:r>
              <w:t>U</w:t>
            </w:r>
          </w:p>
        </w:tc>
        <w:tc>
          <w:tcPr>
            <w:tcW w:w="217" w:type="pct"/>
          </w:tcPr>
          <w:p w14:paraId="12736694" w14:textId="77777777" w:rsidR="00E617C8" w:rsidRPr="009C4175" w:rsidRDefault="00E617C8" w:rsidP="008D1BE6">
            <w:pPr>
              <w:jc w:val="center"/>
            </w:pPr>
            <w:r>
              <w:t>6</w:t>
            </w:r>
          </w:p>
        </w:tc>
      </w:tr>
      <w:tr w:rsidR="00E617C8" w:rsidRPr="009C4175" w14:paraId="6CBB2F8E" w14:textId="77777777" w:rsidTr="008D1BE6">
        <w:trPr>
          <w:trHeight w:val="283"/>
        </w:trPr>
        <w:tc>
          <w:tcPr>
            <w:tcW w:w="272" w:type="pct"/>
          </w:tcPr>
          <w:p w14:paraId="6F4CF575" w14:textId="77777777" w:rsidR="00E617C8" w:rsidRPr="009C4175" w:rsidRDefault="00E617C8" w:rsidP="008D1BE6">
            <w:pPr>
              <w:jc w:val="center"/>
            </w:pPr>
          </w:p>
        </w:tc>
        <w:tc>
          <w:tcPr>
            <w:tcW w:w="190" w:type="pct"/>
          </w:tcPr>
          <w:p w14:paraId="76717ADE" w14:textId="77777777" w:rsidR="00E617C8" w:rsidRPr="009C4175" w:rsidRDefault="00E617C8" w:rsidP="008D1BE6">
            <w:pPr>
              <w:jc w:val="center"/>
            </w:pPr>
            <w:r w:rsidRPr="009C4175">
              <w:t>b.</w:t>
            </w:r>
          </w:p>
        </w:tc>
        <w:tc>
          <w:tcPr>
            <w:tcW w:w="3746" w:type="pct"/>
          </w:tcPr>
          <w:p w14:paraId="7A83901B" w14:textId="77777777" w:rsidR="00E617C8" w:rsidRPr="009C4175" w:rsidRDefault="00E617C8" w:rsidP="0031758B">
            <w:pPr>
              <w:jc w:val="both"/>
              <w:rPr>
                <w:bCs/>
              </w:rPr>
            </w:pPr>
            <w:r w:rsidRPr="007F7432">
              <w:rPr>
                <w:bCs/>
              </w:rPr>
              <w:t>Classify and use the different types of capital cost estimates in a project.</w:t>
            </w:r>
          </w:p>
        </w:tc>
        <w:tc>
          <w:tcPr>
            <w:tcW w:w="319" w:type="pct"/>
          </w:tcPr>
          <w:p w14:paraId="243C4695" w14:textId="77777777" w:rsidR="00E617C8" w:rsidRPr="009C4175" w:rsidRDefault="00E617C8" w:rsidP="008D1BE6">
            <w:pPr>
              <w:jc w:val="center"/>
            </w:pPr>
            <w:r>
              <w:t>CO5</w:t>
            </w:r>
          </w:p>
        </w:tc>
        <w:tc>
          <w:tcPr>
            <w:tcW w:w="256" w:type="pct"/>
          </w:tcPr>
          <w:p w14:paraId="376C95D3" w14:textId="77777777" w:rsidR="00E617C8" w:rsidRPr="009C4175" w:rsidRDefault="00E617C8" w:rsidP="008D1BE6">
            <w:pPr>
              <w:jc w:val="center"/>
            </w:pPr>
            <w:r>
              <w:t>An</w:t>
            </w:r>
          </w:p>
        </w:tc>
        <w:tc>
          <w:tcPr>
            <w:tcW w:w="217" w:type="pct"/>
          </w:tcPr>
          <w:p w14:paraId="5BBC955E" w14:textId="77777777" w:rsidR="00E617C8" w:rsidRPr="009C4175" w:rsidRDefault="00E617C8" w:rsidP="008D1BE6">
            <w:pPr>
              <w:jc w:val="center"/>
            </w:pPr>
            <w:r>
              <w:t>6</w:t>
            </w:r>
          </w:p>
        </w:tc>
      </w:tr>
      <w:tr w:rsidR="00E617C8" w:rsidRPr="009C4175" w14:paraId="34CEC39A" w14:textId="77777777" w:rsidTr="008D1BE6">
        <w:trPr>
          <w:trHeight w:val="283"/>
        </w:trPr>
        <w:tc>
          <w:tcPr>
            <w:tcW w:w="272" w:type="pct"/>
          </w:tcPr>
          <w:p w14:paraId="641C56D1" w14:textId="77777777" w:rsidR="00E617C8" w:rsidRPr="009C4175" w:rsidRDefault="00E617C8" w:rsidP="008D1BE6">
            <w:pPr>
              <w:jc w:val="center"/>
            </w:pPr>
          </w:p>
        </w:tc>
        <w:tc>
          <w:tcPr>
            <w:tcW w:w="190" w:type="pct"/>
          </w:tcPr>
          <w:p w14:paraId="2E3B700F" w14:textId="77777777" w:rsidR="00E617C8" w:rsidRPr="009C4175" w:rsidRDefault="00E617C8" w:rsidP="008D1BE6">
            <w:pPr>
              <w:jc w:val="center"/>
            </w:pPr>
          </w:p>
        </w:tc>
        <w:tc>
          <w:tcPr>
            <w:tcW w:w="3746" w:type="pct"/>
          </w:tcPr>
          <w:p w14:paraId="3946CB03" w14:textId="77777777" w:rsidR="00E617C8" w:rsidRPr="009C4175" w:rsidRDefault="00E617C8" w:rsidP="0031758B">
            <w:pPr>
              <w:jc w:val="both"/>
            </w:pPr>
          </w:p>
        </w:tc>
        <w:tc>
          <w:tcPr>
            <w:tcW w:w="319" w:type="pct"/>
          </w:tcPr>
          <w:p w14:paraId="6BE70A94" w14:textId="77777777" w:rsidR="00E617C8" w:rsidRPr="009C4175" w:rsidRDefault="00E617C8" w:rsidP="008D1BE6">
            <w:pPr>
              <w:jc w:val="center"/>
            </w:pPr>
          </w:p>
        </w:tc>
        <w:tc>
          <w:tcPr>
            <w:tcW w:w="256" w:type="pct"/>
          </w:tcPr>
          <w:p w14:paraId="198DBD77" w14:textId="77777777" w:rsidR="00E617C8" w:rsidRPr="009C4175" w:rsidRDefault="00E617C8" w:rsidP="008D1BE6">
            <w:pPr>
              <w:jc w:val="center"/>
            </w:pPr>
          </w:p>
        </w:tc>
        <w:tc>
          <w:tcPr>
            <w:tcW w:w="217" w:type="pct"/>
          </w:tcPr>
          <w:p w14:paraId="6DAA2EB5" w14:textId="77777777" w:rsidR="00E617C8" w:rsidRPr="009C4175" w:rsidRDefault="00E617C8" w:rsidP="008D1BE6">
            <w:pPr>
              <w:jc w:val="center"/>
            </w:pPr>
          </w:p>
        </w:tc>
      </w:tr>
      <w:tr w:rsidR="00E617C8" w:rsidRPr="009C4175" w14:paraId="4465DA2C" w14:textId="77777777" w:rsidTr="008D1BE6">
        <w:trPr>
          <w:trHeight w:val="283"/>
        </w:trPr>
        <w:tc>
          <w:tcPr>
            <w:tcW w:w="272" w:type="pct"/>
          </w:tcPr>
          <w:p w14:paraId="7B32A982" w14:textId="77777777" w:rsidR="00E617C8" w:rsidRPr="009C4175" w:rsidRDefault="00E617C8" w:rsidP="008D1BE6">
            <w:pPr>
              <w:jc w:val="center"/>
            </w:pPr>
            <w:r w:rsidRPr="009C4175">
              <w:t>23.</w:t>
            </w:r>
          </w:p>
        </w:tc>
        <w:tc>
          <w:tcPr>
            <w:tcW w:w="190" w:type="pct"/>
          </w:tcPr>
          <w:p w14:paraId="619DD3C4" w14:textId="77777777" w:rsidR="00E617C8" w:rsidRPr="009C4175" w:rsidRDefault="00E617C8" w:rsidP="008D1BE6">
            <w:pPr>
              <w:jc w:val="center"/>
            </w:pPr>
          </w:p>
        </w:tc>
        <w:tc>
          <w:tcPr>
            <w:tcW w:w="3746" w:type="pct"/>
          </w:tcPr>
          <w:p w14:paraId="7ED1E3A3" w14:textId="77777777" w:rsidR="00E617C8" w:rsidRPr="009C4175" w:rsidRDefault="00E617C8" w:rsidP="0001447B">
            <w:pPr>
              <w:jc w:val="both"/>
            </w:pPr>
            <w:r>
              <w:t>Explain</w:t>
            </w:r>
            <w:r w:rsidRPr="0001447B">
              <w:t xml:space="preserve"> the interrelationship between labor cost, utilities cost, and plant maintenance in shaping the product's cost</w:t>
            </w:r>
            <w:r>
              <w:t>.</w:t>
            </w:r>
          </w:p>
        </w:tc>
        <w:tc>
          <w:tcPr>
            <w:tcW w:w="319" w:type="pct"/>
          </w:tcPr>
          <w:p w14:paraId="5516D176" w14:textId="77777777" w:rsidR="00E617C8" w:rsidRPr="009C4175" w:rsidRDefault="00E617C8" w:rsidP="008D1BE6">
            <w:pPr>
              <w:jc w:val="center"/>
            </w:pPr>
            <w:r w:rsidRPr="009C4175">
              <w:t>CO</w:t>
            </w:r>
            <w:r>
              <w:t>5</w:t>
            </w:r>
          </w:p>
        </w:tc>
        <w:tc>
          <w:tcPr>
            <w:tcW w:w="256" w:type="pct"/>
          </w:tcPr>
          <w:p w14:paraId="676E6F69" w14:textId="77777777" w:rsidR="00E617C8" w:rsidRPr="009C4175" w:rsidRDefault="00E617C8" w:rsidP="008D1BE6">
            <w:pPr>
              <w:jc w:val="center"/>
            </w:pPr>
            <w:r>
              <w:t>A</w:t>
            </w:r>
          </w:p>
        </w:tc>
        <w:tc>
          <w:tcPr>
            <w:tcW w:w="217" w:type="pct"/>
          </w:tcPr>
          <w:p w14:paraId="12B4FD4B" w14:textId="77777777" w:rsidR="00E617C8" w:rsidRPr="009C4175" w:rsidRDefault="00E617C8" w:rsidP="008D1BE6">
            <w:pPr>
              <w:jc w:val="center"/>
            </w:pPr>
            <w:r w:rsidRPr="009C4175">
              <w:t>12</w:t>
            </w:r>
          </w:p>
        </w:tc>
      </w:tr>
      <w:tr w:rsidR="00E617C8" w:rsidRPr="009C4175" w14:paraId="5F378F78" w14:textId="77777777" w:rsidTr="00F94208">
        <w:trPr>
          <w:trHeight w:val="550"/>
        </w:trPr>
        <w:tc>
          <w:tcPr>
            <w:tcW w:w="5000" w:type="pct"/>
            <w:gridSpan w:val="6"/>
            <w:vAlign w:val="center"/>
          </w:tcPr>
          <w:p w14:paraId="126F9F1B" w14:textId="77777777" w:rsidR="00E617C8" w:rsidRPr="009C4175" w:rsidRDefault="00E617C8" w:rsidP="008D1BE6">
            <w:pPr>
              <w:jc w:val="center"/>
              <w:rPr>
                <w:b/>
                <w:bCs/>
              </w:rPr>
            </w:pPr>
            <w:r w:rsidRPr="009C4175">
              <w:rPr>
                <w:b/>
                <w:bCs/>
              </w:rPr>
              <w:t>COMPULSORY QUESTION</w:t>
            </w:r>
          </w:p>
        </w:tc>
      </w:tr>
      <w:tr w:rsidR="00E617C8" w:rsidRPr="009C4175" w14:paraId="419A1E3B" w14:textId="77777777" w:rsidTr="008D1BE6">
        <w:trPr>
          <w:trHeight w:val="283"/>
        </w:trPr>
        <w:tc>
          <w:tcPr>
            <w:tcW w:w="272" w:type="pct"/>
          </w:tcPr>
          <w:p w14:paraId="7187E56D" w14:textId="77777777" w:rsidR="00E617C8" w:rsidRPr="009C4175" w:rsidRDefault="00E617C8" w:rsidP="0001447B">
            <w:pPr>
              <w:jc w:val="center"/>
            </w:pPr>
            <w:r w:rsidRPr="009C4175">
              <w:t>24.</w:t>
            </w:r>
          </w:p>
        </w:tc>
        <w:tc>
          <w:tcPr>
            <w:tcW w:w="190" w:type="pct"/>
          </w:tcPr>
          <w:p w14:paraId="057989F3" w14:textId="77777777" w:rsidR="00E617C8" w:rsidRPr="009C4175" w:rsidRDefault="00E617C8" w:rsidP="0001447B">
            <w:pPr>
              <w:jc w:val="center"/>
            </w:pPr>
            <w:r w:rsidRPr="009C4175">
              <w:t>a.</w:t>
            </w:r>
          </w:p>
        </w:tc>
        <w:tc>
          <w:tcPr>
            <w:tcW w:w="3746" w:type="pct"/>
          </w:tcPr>
          <w:p w14:paraId="22ADF2CA" w14:textId="77777777" w:rsidR="00E617C8" w:rsidRPr="009C4175" w:rsidRDefault="00E617C8" w:rsidP="0001447B">
            <w:r w:rsidRPr="0001447B">
              <w:t>Evaluate the importance of a cash flow diagram in financial decision-making</w:t>
            </w:r>
            <w:r>
              <w:t>.</w:t>
            </w:r>
          </w:p>
        </w:tc>
        <w:tc>
          <w:tcPr>
            <w:tcW w:w="319" w:type="pct"/>
          </w:tcPr>
          <w:p w14:paraId="0647FC1D" w14:textId="77777777" w:rsidR="00E617C8" w:rsidRPr="009C4175" w:rsidRDefault="00E617C8" w:rsidP="0001447B">
            <w:pPr>
              <w:jc w:val="center"/>
            </w:pPr>
            <w:r w:rsidRPr="009C4175">
              <w:t>CO6</w:t>
            </w:r>
          </w:p>
        </w:tc>
        <w:tc>
          <w:tcPr>
            <w:tcW w:w="256" w:type="pct"/>
          </w:tcPr>
          <w:p w14:paraId="129F9804" w14:textId="77777777" w:rsidR="00E617C8" w:rsidRPr="009C4175" w:rsidRDefault="00E617C8" w:rsidP="0001447B">
            <w:pPr>
              <w:jc w:val="center"/>
            </w:pPr>
            <w:r>
              <w:t>E</w:t>
            </w:r>
          </w:p>
        </w:tc>
        <w:tc>
          <w:tcPr>
            <w:tcW w:w="217" w:type="pct"/>
          </w:tcPr>
          <w:p w14:paraId="0F977CC4" w14:textId="77777777" w:rsidR="00E617C8" w:rsidRPr="009C4175" w:rsidRDefault="00E617C8" w:rsidP="0001447B">
            <w:pPr>
              <w:jc w:val="center"/>
            </w:pPr>
            <w:r>
              <w:t>6</w:t>
            </w:r>
          </w:p>
        </w:tc>
      </w:tr>
      <w:tr w:rsidR="00E617C8" w:rsidRPr="009C4175" w14:paraId="3DAE5624" w14:textId="77777777" w:rsidTr="008D1BE6">
        <w:trPr>
          <w:trHeight w:val="283"/>
        </w:trPr>
        <w:tc>
          <w:tcPr>
            <w:tcW w:w="272" w:type="pct"/>
          </w:tcPr>
          <w:p w14:paraId="50868BA8" w14:textId="77777777" w:rsidR="00E617C8" w:rsidRPr="009C4175" w:rsidRDefault="00E617C8" w:rsidP="0001447B">
            <w:pPr>
              <w:jc w:val="center"/>
            </w:pPr>
          </w:p>
        </w:tc>
        <w:tc>
          <w:tcPr>
            <w:tcW w:w="190" w:type="pct"/>
          </w:tcPr>
          <w:p w14:paraId="54A89E25" w14:textId="77777777" w:rsidR="00E617C8" w:rsidRPr="009C4175" w:rsidRDefault="00E617C8" w:rsidP="0001447B">
            <w:pPr>
              <w:jc w:val="center"/>
            </w:pPr>
            <w:r w:rsidRPr="009C4175">
              <w:t>b.</w:t>
            </w:r>
          </w:p>
        </w:tc>
        <w:tc>
          <w:tcPr>
            <w:tcW w:w="3746" w:type="pct"/>
          </w:tcPr>
          <w:p w14:paraId="63C7E3C8" w14:textId="77777777" w:rsidR="00E617C8" w:rsidRPr="009C4175" w:rsidRDefault="00E617C8" w:rsidP="0001447B">
            <w:pPr>
              <w:jc w:val="both"/>
              <w:rPr>
                <w:bCs/>
              </w:rPr>
            </w:pPr>
            <w:r w:rsidRPr="0001447B">
              <w:rPr>
                <w:bCs/>
              </w:rPr>
              <w:t>Analyze the impact of discount rates on the calculation of DCF and the resulting decision</w:t>
            </w:r>
            <w:r>
              <w:rPr>
                <w:bCs/>
              </w:rPr>
              <w:t>-making</w:t>
            </w:r>
            <w:r w:rsidRPr="0001447B">
              <w:rPr>
                <w:bCs/>
              </w:rPr>
              <w:t xml:space="preserve"> process</w:t>
            </w:r>
            <w:r>
              <w:rPr>
                <w:bCs/>
              </w:rPr>
              <w:t>.</w:t>
            </w:r>
          </w:p>
        </w:tc>
        <w:tc>
          <w:tcPr>
            <w:tcW w:w="319" w:type="pct"/>
          </w:tcPr>
          <w:p w14:paraId="067A508B" w14:textId="77777777" w:rsidR="00E617C8" w:rsidRPr="009C4175" w:rsidRDefault="00E617C8" w:rsidP="0001447B">
            <w:pPr>
              <w:jc w:val="center"/>
            </w:pPr>
            <w:r>
              <w:t>CO6</w:t>
            </w:r>
          </w:p>
        </w:tc>
        <w:tc>
          <w:tcPr>
            <w:tcW w:w="256" w:type="pct"/>
          </w:tcPr>
          <w:p w14:paraId="1D7092A8" w14:textId="77777777" w:rsidR="00E617C8" w:rsidRPr="009C4175" w:rsidRDefault="00E617C8" w:rsidP="0001447B">
            <w:pPr>
              <w:jc w:val="center"/>
            </w:pPr>
            <w:r>
              <w:t>An</w:t>
            </w:r>
          </w:p>
        </w:tc>
        <w:tc>
          <w:tcPr>
            <w:tcW w:w="217" w:type="pct"/>
          </w:tcPr>
          <w:p w14:paraId="02B6E651" w14:textId="77777777" w:rsidR="00E617C8" w:rsidRPr="009C4175" w:rsidRDefault="00E617C8" w:rsidP="0001447B">
            <w:pPr>
              <w:jc w:val="center"/>
            </w:pPr>
            <w:r>
              <w:t>6</w:t>
            </w:r>
          </w:p>
        </w:tc>
      </w:tr>
    </w:tbl>
    <w:p w14:paraId="642B7D11" w14:textId="77777777" w:rsidR="00E617C8" w:rsidRDefault="00E617C8" w:rsidP="002E336A"/>
    <w:p w14:paraId="7369EBC9"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1876C77"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7C50CE70" w14:textId="77777777" w:rsidTr="00517D3B">
        <w:trPr>
          <w:trHeight w:val="283"/>
        </w:trPr>
        <w:tc>
          <w:tcPr>
            <w:tcW w:w="670" w:type="dxa"/>
          </w:tcPr>
          <w:p w14:paraId="0358E12F" w14:textId="77777777" w:rsidR="00E617C8" w:rsidRPr="0051318C" w:rsidRDefault="00E617C8" w:rsidP="00517D3B">
            <w:pPr>
              <w:jc w:val="center"/>
              <w:rPr>
                <w:sz w:val="22"/>
                <w:szCs w:val="22"/>
              </w:rPr>
            </w:pPr>
          </w:p>
        </w:tc>
        <w:tc>
          <w:tcPr>
            <w:tcW w:w="9820" w:type="dxa"/>
          </w:tcPr>
          <w:p w14:paraId="03C37449" w14:textId="77777777" w:rsidR="00E617C8" w:rsidRPr="0051318C" w:rsidRDefault="00E617C8" w:rsidP="00517D3B">
            <w:pPr>
              <w:jc w:val="center"/>
              <w:rPr>
                <w:b/>
                <w:sz w:val="22"/>
                <w:szCs w:val="22"/>
              </w:rPr>
            </w:pPr>
            <w:r w:rsidRPr="0051318C">
              <w:rPr>
                <w:b/>
                <w:sz w:val="22"/>
                <w:szCs w:val="22"/>
              </w:rPr>
              <w:t>COURSE OUTCOMES</w:t>
            </w:r>
          </w:p>
        </w:tc>
      </w:tr>
      <w:tr w:rsidR="00E617C8" w14:paraId="46D04D05" w14:textId="77777777" w:rsidTr="007C3F7E">
        <w:trPr>
          <w:trHeight w:val="283"/>
        </w:trPr>
        <w:tc>
          <w:tcPr>
            <w:tcW w:w="670" w:type="dxa"/>
          </w:tcPr>
          <w:p w14:paraId="430C8830" w14:textId="77777777" w:rsidR="00E617C8" w:rsidRPr="00302FF6" w:rsidRDefault="00E617C8" w:rsidP="00F26C76">
            <w:pPr>
              <w:jc w:val="center"/>
              <w:rPr>
                <w:b/>
                <w:bCs/>
                <w:sz w:val="22"/>
                <w:szCs w:val="22"/>
              </w:rPr>
            </w:pPr>
            <w:r w:rsidRPr="00302FF6">
              <w:rPr>
                <w:b/>
                <w:bCs/>
                <w:sz w:val="22"/>
                <w:szCs w:val="22"/>
              </w:rPr>
              <w:t>CO1</w:t>
            </w:r>
          </w:p>
        </w:tc>
        <w:tc>
          <w:tcPr>
            <w:tcW w:w="9820" w:type="dxa"/>
            <w:vAlign w:val="center"/>
          </w:tcPr>
          <w:p w14:paraId="52D169AF" w14:textId="77777777" w:rsidR="00E617C8" w:rsidRPr="0051318C" w:rsidRDefault="00E617C8" w:rsidP="00F26C76">
            <w:pPr>
              <w:rPr>
                <w:sz w:val="22"/>
                <w:szCs w:val="22"/>
              </w:rPr>
            </w:pPr>
            <w:r w:rsidRPr="00671FED">
              <w:t>Gain knowledge on the various factors involved in setting up a Food Processing Industry.</w:t>
            </w:r>
          </w:p>
        </w:tc>
      </w:tr>
      <w:tr w:rsidR="00E617C8" w14:paraId="66A94D6E" w14:textId="77777777" w:rsidTr="007C3F7E">
        <w:trPr>
          <w:trHeight w:val="283"/>
        </w:trPr>
        <w:tc>
          <w:tcPr>
            <w:tcW w:w="670" w:type="dxa"/>
          </w:tcPr>
          <w:p w14:paraId="4027889E" w14:textId="77777777" w:rsidR="00E617C8" w:rsidRPr="00302FF6" w:rsidRDefault="00E617C8" w:rsidP="00F26C76">
            <w:pPr>
              <w:jc w:val="center"/>
              <w:rPr>
                <w:b/>
                <w:bCs/>
                <w:sz w:val="22"/>
                <w:szCs w:val="22"/>
              </w:rPr>
            </w:pPr>
            <w:r w:rsidRPr="00302FF6">
              <w:rPr>
                <w:b/>
                <w:bCs/>
                <w:sz w:val="22"/>
                <w:szCs w:val="22"/>
              </w:rPr>
              <w:t>CO2</w:t>
            </w:r>
          </w:p>
        </w:tc>
        <w:tc>
          <w:tcPr>
            <w:tcW w:w="9820" w:type="dxa"/>
            <w:vAlign w:val="center"/>
          </w:tcPr>
          <w:p w14:paraId="47B0DA08" w14:textId="77777777" w:rsidR="00E617C8" w:rsidRPr="0051318C" w:rsidRDefault="00E617C8" w:rsidP="00F26C76">
            <w:pPr>
              <w:rPr>
                <w:sz w:val="22"/>
                <w:szCs w:val="22"/>
              </w:rPr>
            </w:pPr>
            <w:r w:rsidRPr="00671FED">
              <w:t>Understand the process of food plant layout design.</w:t>
            </w:r>
          </w:p>
        </w:tc>
      </w:tr>
      <w:tr w:rsidR="00E617C8" w14:paraId="425B1513" w14:textId="77777777" w:rsidTr="007C3F7E">
        <w:trPr>
          <w:trHeight w:val="283"/>
        </w:trPr>
        <w:tc>
          <w:tcPr>
            <w:tcW w:w="670" w:type="dxa"/>
          </w:tcPr>
          <w:p w14:paraId="080C5DB7" w14:textId="77777777" w:rsidR="00E617C8" w:rsidRPr="00302FF6" w:rsidRDefault="00E617C8" w:rsidP="00F26C76">
            <w:pPr>
              <w:jc w:val="center"/>
              <w:rPr>
                <w:b/>
                <w:bCs/>
                <w:sz w:val="22"/>
                <w:szCs w:val="22"/>
              </w:rPr>
            </w:pPr>
            <w:r w:rsidRPr="00302FF6">
              <w:rPr>
                <w:b/>
                <w:bCs/>
                <w:sz w:val="22"/>
                <w:szCs w:val="22"/>
              </w:rPr>
              <w:t>CO3</w:t>
            </w:r>
          </w:p>
        </w:tc>
        <w:tc>
          <w:tcPr>
            <w:tcW w:w="9820" w:type="dxa"/>
            <w:vAlign w:val="center"/>
          </w:tcPr>
          <w:p w14:paraId="5D73E668" w14:textId="77777777" w:rsidR="00E617C8" w:rsidRPr="0051318C" w:rsidRDefault="00E617C8" w:rsidP="00F26C76">
            <w:pPr>
              <w:rPr>
                <w:sz w:val="22"/>
                <w:szCs w:val="22"/>
              </w:rPr>
            </w:pPr>
            <w:r w:rsidRPr="00671FED">
              <w:t>Apply their knowledge to design projects for setting up a Food Processing Industry.</w:t>
            </w:r>
          </w:p>
        </w:tc>
      </w:tr>
      <w:tr w:rsidR="00E617C8" w14:paraId="3E73772C" w14:textId="77777777" w:rsidTr="007C3F7E">
        <w:trPr>
          <w:trHeight w:val="283"/>
        </w:trPr>
        <w:tc>
          <w:tcPr>
            <w:tcW w:w="670" w:type="dxa"/>
          </w:tcPr>
          <w:p w14:paraId="3B4445F5" w14:textId="77777777" w:rsidR="00E617C8" w:rsidRPr="00302FF6" w:rsidRDefault="00E617C8" w:rsidP="00F26C76">
            <w:pPr>
              <w:jc w:val="center"/>
              <w:rPr>
                <w:b/>
                <w:bCs/>
                <w:sz w:val="22"/>
                <w:szCs w:val="22"/>
              </w:rPr>
            </w:pPr>
            <w:r w:rsidRPr="00302FF6">
              <w:rPr>
                <w:b/>
                <w:bCs/>
                <w:sz w:val="22"/>
                <w:szCs w:val="22"/>
              </w:rPr>
              <w:t>CO4</w:t>
            </w:r>
          </w:p>
        </w:tc>
        <w:tc>
          <w:tcPr>
            <w:tcW w:w="9820" w:type="dxa"/>
            <w:vAlign w:val="center"/>
          </w:tcPr>
          <w:p w14:paraId="453C897E" w14:textId="77777777" w:rsidR="00E617C8" w:rsidRPr="0051318C" w:rsidRDefault="00E617C8" w:rsidP="00F26C76">
            <w:pPr>
              <w:rPr>
                <w:sz w:val="22"/>
                <w:szCs w:val="22"/>
              </w:rPr>
            </w:pPr>
            <w:r w:rsidRPr="00671FED">
              <w:t>Analyze the problems involved in deciding the level of manufacture of a food product.</w:t>
            </w:r>
          </w:p>
        </w:tc>
      </w:tr>
      <w:tr w:rsidR="00E617C8" w14:paraId="08C0ED32" w14:textId="77777777" w:rsidTr="007C3F7E">
        <w:trPr>
          <w:trHeight w:val="283"/>
        </w:trPr>
        <w:tc>
          <w:tcPr>
            <w:tcW w:w="670" w:type="dxa"/>
          </w:tcPr>
          <w:p w14:paraId="6EAFA900" w14:textId="77777777" w:rsidR="00E617C8" w:rsidRPr="00302FF6" w:rsidRDefault="00E617C8" w:rsidP="00F26C76">
            <w:pPr>
              <w:jc w:val="center"/>
              <w:rPr>
                <w:b/>
                <w:bCs/>
                <w:sz w:val="22"/>
                <w:szCs w:val="22"/>
              </w:rPr>
            </w:pPr>
            <w:r w:rsidRPr="00302FF6">
              <w:rPr>
                <w:b/>
                <w:bCs/>
                <w:sz w:val="22"/>
                <w:szCs w:val="22"/>
              </w:rPr>
              <w:t>CO5</w:t>
            </w:r>
          </w:p>
        </w:tc>
        <w:tc>
          <w:tcPr>
            <w:tcW w:w="9820" w:type="dxa"/>
            <w:vAlign w:val="center"/>
          </w:tcPr>
          <w:p w14:paraId="63F352EB" w14:textId="77777777" w:rsidR="00E617C8" w:rsidRPr="0051318C" w:rsidRDefault="00E617C8" w:rsidP="00F26C76">
            <w:pPr>
              <w:rPr>
                <w:sz w:val="22"/>
                <w:szCs w:val="22"/>
              </w:rPr>
            </w:pPr>
            <w:r w:rsidRPr="00671FED">
              <w:t>Evaluate the options involved and decide on the right choice based on the economics of the system.</w:t>
            </w:r>
          </w:p>
        </w:tc>
      </w:tr>
      <w:tr w:rsidR="00E617C8" w14:paraId="7A40E464" w14:textId="77777777" w:rsidTr="007C3F7E">
        <w:trPr>
          <w:trHeight w:val="283"/>
        </w:trPr>
        <w:tc>
          <w:tcPr>
            <w:tcW w:w="670" w:type="dxa"/>
          </w:tcPr>
          <w:p w14:paraId="6C585940" w14:textId="77777777" w:rsidR="00E617C8" w:rsidRPr="00302FF6" w:rsidRDefault="00E617C8" w:rsidP="00F26C76">
            <w:pPr>
              <w:jc w:val="center"/>
              <w:rPr>
                <w:b/>
                <w:bCs/>
                <w:sz w:val="22"/>
                <w:szCs w:val="22"/>
              </w:rPr>
            </w:pPr>
            <w:r w:rsidRPr="00302FF6">
              <w:rPr>
                <w:b/>
                <w:bCs/>
                <w:sz w:val="22"/>
                <w:szCs w:val="22"/>
              </w:rPr>
              <w:t>CO6</w:t>
            </w:r>
          </w:p>
        </w:tc>
        <w:tc>
          <w:tcPr>
            <w:tcW w:w="9820" w:type="dxa"/>
            <w:vAlign w:val="center"/>
          </w:tcPr>
          <w:p w14:paraId="1464CE09" w14:textId="77777777" w:rsidR="00E617C8" w:rsidRPr="0051318C" w:rsidRDefault="00E617C8" w:rsidP="00F26C76">
            <w:pPr>
              <w:rPr>
                <w:sz w:val="22"/>
                <w:szCs w:val="22"/>
              </w:rPr>
            </w:pPr>
            <w:r w:rsidRPr="00671FED">
              <w:t>Develop own industry or plan turn-key projects based on the request from customers.</w:t>
            </w:r>
          </w:p>
        </w:tc>
      </w:tr>
    </w:tbl>
    <w:p w14:paraId="2686C837"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0A92C5CC" w14:textId="77777777" w:rsidTr="00E56E00">
        <w:trPr>
          <w:jc w:val="center"/>
        </w:trPr>
        <w:tc>
          <w:tcPr>
            <w:tcW w:w="6385" w:type="dxa"/>
            <w:gridSpan w:val="8"/>
          </w:tcPr>
          <w:p w14:paraId="1BBBB170"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0FE68CCB" w14:textId="77777777" w:rsidTr="00E56E00">
        <w:trPr>
          <w:jc w:val="center"/>
        </w:trPr>
        <w:tc>
          <w:tcPr>
            <w:tcW w:w="1140" w:type="dxa"/>
          </w:tcPr>
          <w:p w14:paraId="3BBAC7C0"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78DE3C6" w14:textId="77777777" w:rsidR="00E617C8" w:rsidRPr="0051318C" w:rsidRDefault="00E617C8" w:rsidP="00D54806">
            <w:pPr>
              <w:jc w:val="center"/>
              <w:rPr>
                <w:b/>
                <w:sz w:val="22"/>
                <w:szCs w:val="22"/>
              </w:rPr>
            </w:pPr>
            <w:r w:rsidRPr="0051318C">
              <w:rPr>
                <w:b/>
                <w:sz w:val="22"/>
                <w:szCs w:val="22"/>
              </w:rPr>
              <w:t>R</w:t>
            </w:r>
          </w:p>
        </w:tc>
        <w:tc>
          <w:tcPr>
            <w:tcW w:w="708" w:type="dxa"/>
          </w:tcPr>
          <w:p w14:paraId="6967E04B" w14:textId="77777777" w:rsidR="00E617C8" w:rsidRPr="0051318C" w:rsidRDefault="00E617C8" w:rsidP="00D54806">
            <w:pPr>
              <w:jc w:val="center"/>
              <w:rPr>
                <w:b/>
                <w:sz w:val="22"/>
                <w:szCs w:val="22"/>
              </w:rPr>
            </w:pPr>
            <w:r w:rsidRPr="0051318C">
              <w:rPr>
                <w:b/>
                <w:sz w:val="22"/>
                <w:szCs w:val="22"/>
              </w:rPr>
              <w:t>U</w:t>
            </w:r>
          </w:p>
        </w:tc>
        <w:tc>
          <w:tcPr>
            <w:tcW w:w="709" w:type="dxa"/>
          </w:tcPr>
          <w:p w14:paraId="51149462" w14:textId="77777777" w:rsidR="00E617C8" w:rsidRPr="0051318C" w:rsidRDefault="00E617C8" w:rsidP="00D54806">
            <w:pPr>
              <w:jc w:val="center"/>
              <w:rPr>
                <w:b/>
                <w:sz w:val="22"/>
                <w:szCs w:val="22"/>
              </w:rPr>
            </w:pPr>
            <w:r w:rsidRPr="0051318C">
              <w:rPr>
                <w:b/>
                <w:sz w:val="22"/>
                <w:szCs w:val="22"/>
              </w:rPr>
              <w:t>A</w:t>
            </w:r>
          </w:p>
        </w:tc>
        <w:tc>
          <w:tcPr>
            <w:tcW w:w="709" w:type="dxa"/>
          </w:tcPr>
          <w:p w14:paraId="1D8D461A" w14:textId="77777777" w:rsidR="00E617C8" w:rsidRPr="0051318C" w:rsidRDefault="00E617C8" w:rsidP="00D54806">
            <w:pPr>
              <w:jc w:val="center"/>
              <w:rPr>
                <w:b/>
                <w:sz w:val="22"/>
                <w:szCs w:val="22"/>
              </w:rPr>
            </w:pPr>
            <w:r w:rsidRPr="0051318C">
              <w:rPr>
                <w:b/>
                <w:sz w:val="22"/>
                <w:szCs w:val="22"/>
              </w:rPr>
              <w:t>An</w:t>
            </w:r>
          </w:p>
        </w:tc>
        <w:tc>
          <w:tcPr>
            <w:tcW w:w="709" w:type="dxa"/>
          </w:tcPr>
          <w:p w14:paraId="4FC70665" w14:textId="77777777" w:rsidR="00E617C8" w:rsidRPr="0051318C" w:rsidRDefault="00E617C8" w:rsidP="00D54806">
            <w:pPr>
              <w:jc w:val="center"/>
              <w:rPr>
                <w:b/>
                <w:sz w:val="22"/>
                <w:szCs w:val="22"/>
              </w:rPr>
            </w:pPr>
            <w:r w:rsidRPr="0051318C">
              <w:rPr>
                <w:b/>
                <w:sz w:val="22"/>
                <w:szCs w:val="22"/>
              </w:rPr>
              <w:t>E</w:t>
            </w:r>
          </w:p>
        </w:tc>
        <w:tc>
          <w:tcPr>
            <w:tcW w:w="708" w:type="dxa"/>
          </w:tcPr>
          <w:p w14:paraId="214D3E50" w14:textId="77777777" w:rsidR="00E617C8" w:rsidRPr="0051318C" w:rsidRDefault="00E617C8" w:rsidP="00D54806">
            <w:pPr>
              <w:jc w:val="center"/>
              <w:rPr>
                <w:b/>
                <w:sz w:val="22"/>
                <w:szCs w:val="22"/>
              </w:rPr>
            </w:pPr>
            <w:r w:rsidRPr="0051318C">
              <w:rPr>
                <w:b/>
                <w:sz w:val="22"/>
                <w:szCs w:val="22"/>
              </w:rPr>
              <w:t>C</w:t>
            </w:r>
          </w:p>
        </w:tc>
        <w:tc>
          <w:tcPr>
            <w:tcW w:w="993" w:type="dxa"/>
          </w:tcPr>
          <w:p w14:paraId="2B5C52F0" w14:textId="77777777" w:rsidR="00E617C8" w:rsidRPr="0051318C" w:rsidRDefault="00E617C8" w:rsidP="00D54806">
            <w:pPr>
              <w:jc w:val="center"/>
              <w:rPr>
                <w:b/>
                <w:sz w:val="22"/>
                <w:szCs w:val="22"/>
              </w:rPr>
            </w:pPr>
            <w:r w:rsidRPr="0051318C">
              <w:rPr>
                <w:b/>
                <w:sz w:val="22"/>
                <w:szCs w:val="22"/>
              </w:rPr>
              <w:t>Total</w:t>
            </w:r>
          </w:p>
        </w:tc>
      </w:tr>
      <w:tr w:rsidR="00E617C8" w:rsidRPr="0051318C" w14:paraId="44D04423" w14:textId="77777777" w:rsidTr="009B7699">
        <w:trPr>
          <w:jc w:val="center"/>
        </w:trPr>
        <w:tc>
          <w:tcPr>
            <w:tcW w:w="1140" w:type="dxa"/>
          </w:tcPr>
          <w:p w14:paraId="1AB405CA" w14:textId="77777777" w:rsidR="00E617C8" w:rsidRPr="00302FF6" w:rsidRDefault="00E617C8" w:rsidP="003D0FDE">
            <w:pPr>
              <w:jc w:val="center"/>
              <w:rPr>
                <w:b/>
                <w:bCs/>
                <w:sz w:val="22"/>
                <w:szCs w:val="22"/>
              </w:rPr>
            </w:pPr>
            <w:r w:rsidRPr="00302FF6">
              <w:rPr>
                <w:b/>
                <w:bCs/>
                <w:sz w:val="22"/>
                <w:szCs w:val="22"/>
              </w:rPr>
              <w:t>CO1</w:t>
            </w:r>
          </w:p>
        </w:tc>
        <w:tc>
          <w:tcPr>
            <w:tcW w:w="709" w:type="dxa"/>
          </w:tcPr>
          <w:p w14:paraId="074ED926" w14:textId="77777777" w:rsidR="00E617C8" w:rsidRPr="0051318C" w:rsidRDefault="00E617C8" w:rsidP="003D0FDE">
            <w:pPr>
              <w:jc w:val="center"/>
              <w:rPr>
                <w:sz w:val="22"/>
                <w:szCs w:val="22"/>
              </w:rPr>
            </w:pPr>
            <w:r w:rsidRPr="00F83EC7">
              <w:t>2</w:t>
            </w:r>
          </w:p>
        </w:tc>
        <w:tc>
          <w:tcPr>
            <w:tcW w:w="708" w:type="dxa"/>
          </w:tcPr>
          <w:p w14:paraId="76ED3435" w14:textId="77777777" w:rsidR="00E617C8" w:rsidRPr="0051318C" w:rsidRDefault="00E617C8" w:rsidP="003D0FDE">
            <w:pPr>
              <w:jc w:val="center"/>
              <w:rPr>
                <w:sz w:val="22"/>
                <w:szCs w:val="22"/>
              </w:rPr>
            </w:pPr>
            <w:r>
              <w:rPr>
                <w:sz w:val="22"/>
                <w:szCs w:val="22"/>
              </w:rPr>
              <w:t>-</w:t>
            </w:r>
          </w:p>
        </w:tc>
        <w:tc>
          <w:tcPr>
            <w:tcW w:w="709" w:type="dxa"/>
          </w:tcPr>
          <w:p w14:paraId="04F8D84F" w14:textId="77777777" w:rsidR="00E617C8" w:rsidRPr="0051318C" w:rsidRDefault="00E617C8" w:rsidP="003D0FDE">
            <w:pPr>
              <w:jc w:val="center"/>
              <w:rPr>
                <w:sz w:val="22"/>
                <w:szCs w:val="22"/>
              </w:rPr>
            </w:pPr>
            <w:r w:rsidRPr="00F83EC7">
              <w:t>9</w:t>
            </w:r>
          </w:p>
        </w:tc>
        <w:tc>
          <w:tcPr>
            <w:tcW w:w="709" w:type="dxa"/>
          </w:tcPr>
          <w:p w14:paraId="598EF656" w14:textId="77777777" w:rsidR="00E617C8" w:rsidRPr="0051318C" w:rsidRDefault="00E617C8" w:rsidP="003D0FDE">
            <w:pPr>
              <w:jc w:val="center"/>
              <w:rPr>
                <w:sz w:val="22"/>
                <w:szCs w:val="22"/>
              </w:rPr>
            </w:pPr>
            <w:r w:rsidRPr="00F83EC7">
              <w:t>6</w:t>
            </w:r>
          </w:p>
        </w:tc>
        <w:tc>
          <w:tcPr>
            <w:tcW w:w="709" w:type="dxa"/>
          </w:tcPr>
          <w:p w14:paraId="5C8D1E74" w14:textId="77777777" w:rsidR="00E617C8" w:rsidRPr="0051318C" w:rsidRDefault="00E617C8" w:rsidP="003D0FDE">
            <w:pPr>
              <w:jc w:val="center"/>
              <w:rPr>
                <w:sz w:val="22"/>
                <w:szCs w:val="22"/>
              </w:rPr>
            </w:pPr>
            <w:r>
              <w:rPr>
                <w:sz w:val="22"/>
                <w:szCs w:val="22"/>
              </w:rPr>
              <w:t>-</w:t>
            </w:r>
          </w:p>
        </w:tc>
        <w:tc>
          <w:tcPr>
            <w:tcW w:w="708" w:type="dxa"/>
          </w:tcPr>
          <w:p w14:paraId="2CD6207C" w14:textId="77777777" w:rsidR="00E617C8" w:rsidRPr="0051318C" w:rsidRDefault="00E617C8" w:rsidP="003D0FDE">
            <w:pPr>
              <w:jc w:val="center"/>
              <w:rPr>
                <w:sz w:val="22"/>
                <w:szCs w:val="22"/>
              </w:rPr>
            </w:pPr>
            <w:r w:rsidRPr="00F83EC7">
              <w:t>12</w:t>
            </w:r>
          </w:p>
        </w:tc>
        <w:tc>
          <w:tcPr>
            <w:tcW w:w="993" w:type="dxa"/>
          </w:tcPr>
          <w:p w14:paraId="2DA8EE72" w14:textId="77777777" w:rsidR="00E617C8" w:rsidRPr="0051318C" w:rsidRDefault="00E617C8" w:rsidP="003D0FDE">
            <w:pPr>
              <w:jc w:val="center"/>
              <w:rPr>
                <w:sz w:val="22"/>
                <w:szCs w:val="22"/>
              </w:rPr>
            </w:pPr>
            <w:r w:rsidRPr="00BE5893">
              <w:t>29</w:t>
            </w:r>
          </w:p>
        </w:tc>
      </w:tr>
      <w:tr w:rsidR="00E617C8" w:rsidRPr="0051318C" w14:paraId="4C50BD2C" w14:textId="77777777" w:rsidTr="009B7699">
        <w:trPr>
          <w:jc w:val="center"/>
        </w:trPr>
        <w:tc>
          <w:tcPr>
            <w:tcW w:w="1140" w:type="dxa"/>
          </w:tcPr>
          <w:p w14:paraId="04D2B973" w14:textId="77777777" w:rsidR="00E617C8" w:rsidRPr="00302FF6" w:rsidRDefault="00E617C8" w:rsidP="003D0FDE">
            <w:pPr>
              <w:jc w:val="center"/>
              <w:rPr>
                <w:b/>
                <w:bCs/>
                <w:sz w:val="22"/>
                <w:szCs w:val="22"/>
              </w:rPr>
            </w:pPr>
            <w:r w:rsidRPr="00302FF6">
              <w:rPr>
                <w:b/>
                <w:bCs/>
                <w:sz w:val="22"/>
                <w:szCs w:val="22"/>
              </w:rPr>
              <w:t>CO2</w:t>
            </w:r>
          </w:p>
        </w:tc>
        <w:tc>
          <w:tcPr>
            <w:tcW w:w="709" w:type="dxa"/>
          </w:tcPr>
          <w:p w14:paraId="2321363D" w14:textId="77777777" w:rsidR="00E617C8" w:rsidRPr="0051318C" w:rsidRDefault="00E617C8" w:rsidP="003D0FDE">
            <w:pPr>
              <w:jc w:val="center"/>
              <w:rPr>
                <w:sz w:val="22"/>
                <w:szCs w:val="22"/>
              </w:rPr>
            </w:pPr>
            <w:r w:rsidRPr="00F83EC7">
              <w:t>1</w:t>
            </w:r>
          </w:p>
        </w:tc>
        <w:tc>
          <w:tcPr>
            <w:tcW w:w="708" w:type="dxa"/>
          </w:tcPr>
          <w:p w14:paraId="4C2A843F" w14:textId="77777777" w:rsidR="00E617C8" w:rsidRPr="0051318C" w:rsidRDefault="00E617C8" w:rsidP="003D0FDE">
            <w:pPr>
              <w:jc w:val="center"/>
              <w:rPr>
                <w:sz w:val="22"/>
                <w:szCs w:val="22"/>
              </w:rPr>
            </w:pPr>
            <w:r w:rsidRPr="00F83EC7">
              <w:t>4</w:t>
            </w:r>
          </w:p>
        </w:tc>
        <w:tc>
          <w:tcPr>
            <w:tcW w:w="709" w:type="dxa"/>
          </w:tcPr>
          <w:p w14:paraId="162046AC" w14:textId="77777777" w:rsidR="00E617C8" w:rsidRPr="0051318C" w:rsidRDefault="00E617C8" w:rsidP="003D0FDE">
            <w:pPr>
              <w:jc w:val="center"/>
              <w:rPr>
                <w:sz w:val="22"/>
                <w:szCs w:val="22"/>
              </w:rPr>
            </w:pPr>
            <w:r>
              <w:rPr>
                <w:sz w:val="22"/>
                <w:szCs w:val="22"/>
              </w:rPr>
              <w:t>-</w:t>
            </w:r>
          </w:p>
        </w:tc>
        <w:tc>
          <w:tcPr>
            <w:tcW w:w="709" w:type="dxa"/>
          </w:tcPr>
          <w:p w14:paraId="6F43E988" w14:textId="77777777" w:rsidR="00E617C8" w:rsidRPr="0051318C" w:rsidRDefault="00E617C8" w:rsidP="003D0FDE">
            <w:pPr>
              <w:jc w:val="center"/>
              <w:rPr>
                <w:sz w:val="22"/>
                <w:szCs w:val="22"/>
              </w:rPr>
            </w:pPr>
            <w:r>
              <w:rPr>
                <w:sz w:val="22"/>
                <w:szCs w:val="22"/>
              </w:rPr>
              <w:t>-</w:t>
            </w:r>
          </w:p>
        </w:tc>
        <w:tc>
          <w:tcPr>
            <w:tcW w:w="709" w:type="dxa"/>
          </w:tcPr>
          <w:p w14:paraId="1B62F753" w14:textId="77777777" w:rsidR="00E617C8" w:rsidRPr="0051318C" w:rsidRDefault="00E617C8" w:rsidP="003D0FDE">
            <w:pPr>
              <w:jc w:val="center"/>
              <w:rPr>
                <w:sz w:val="22"/>
                <w:szCs w:val="22"/>
              </w:rPr>
            </w:pPr>
            <w:r w:rsidRPr="00F83EC7">
              <w:t>12</w:t>
            </w:r>
          </w:p>
        </w:tc>
        <w:tc>
          <w:tcPr>
            <w:tcW w:w="708" w:type="dxa"/>
          </w:tcPr>
          <w:p w14:paraId="3EB6FACD" w14:textId="77777777" w:rsidR="00E617C8" w:rsidRPr="0051318C" w:rsidRDefault="00E617C8" w:rsidP="003D0FDE">
            <w:pPr>
              <w:jc w:val="center"/>
              <w:rPr>
                <w:sz w:val="22"/>
                <w:szCs w:val="22"/>
              </w:rPr>
            </w:pPr>
            <w:r>
              <w:rPr>
                <w:sz w:val="22"/>
                <w:szCs w:val="22"/>
              </w:rPr>
              <w:t>-</w:t>
            </w:r>
          </w:p>
        </w:tc>
        <w:tc>
          <w:tcPr>
            <w:tcW w:w="993" w:type="dxa"/>
          </w:tcPr>
          <w:p w14:paraId="0CC06789" w14:textId="77777777" w:rsidR="00E617C8" w:rsidRPr="0051318C" w:rsidRDefault="00E617C8" w:rsidP="003D0FDE">
            <w:pPr>
              <w:jc w:val="center"/>
              <w:rPr>
                <w:sz w:val="22"/>
                <w:szCs w:val="22"/>
              </w:rPr>
            </w:pPr>
            <w:r w:rsidRPr="00BE5893">
              <w:t>17</w:t>
            </w:r>
          </w:p>
        </w:tc>
      </w:tr>
      <w:tr w:rsidR="00E617C8" w:rsidRPr="0051318C" w14:paraId="0BE452FE" w14:textId="77777777" w:rsidTr="009B7699">
        <w:trPr>
          <w:jc w:val="center"/>
        </w:trPr>
        <w:tc>
          <w:tcPr>
            <w:tcW w:w="1140" w:type="dxa"/>
          </w:tcPr>
          <w:p w14:paraId="507628FC" w14:textId="77777777" w:rsidR="00E617C8" w:rsidRPr="00302FF6" w:rsidRDefault="00E617C8" w:rsidP="003D0FDE">
            <w:pPr>
              <w:jc w:val="center"/>
              <w:rPr>
                <w:b/>
                <w:bCs/>
                <w:sz w:val="22"/>
                <w:szCs w:val="22"/>
              </w:rPr>
            </w:pPr>
            <w:r w:rsidRPr="00302FF6">
              <w:rPr>
                <w:b/>
                <w:bCs/>
                <w:sz w:val="22"/>
                <w:szCs w:val="22"/>
              </w:rPr>
              <w:t>CO3</w:t>
            </w:r>
          </w:p>
        </w:tc>
        <w:tc>
          <w:tcPr>
            <w:tcW w:w="709" w:type="dxa"/>
          </w:tcPr>
          <w:p w14:paraId="600F29E1" w14:textId="77777777" w:rsidR="00E617C8" w:rsidRPr="0051318C" w:rsidRDefault="00E617C8" w:rsidP="003D0FDE">
            <w:pPr>
              <w:jc w:val="center"/>
              <w:rPr>
                <w:sz w:val="22"/>
                <w:szCs w:val="22"/>
              </w:rPr>
            </w:pPr>
            <w:r w:rsidRPr="00F83EC7">
              <w:t>10</w:t>
            </w:r>
          </w:p>
        </w:tc>
        <w:tc>
          <w:tcPr>
            <w:tcW w:w="708" w:type="dxa"/>
          </w:tcPr>
          <w:p w14:paraId="40C690E1" w14:textId="77777777" w:rsidR="00E617C8" w:rsidRPr="0051318C" w:rsidRDefault="00E617C8" w:rsidP="003D0FDE">
            <w:pPr>
              <w:jc w:val="center"/>
              <w:rPr>
                <w:sz w:val="22"/>
                <w:szCs w:val="22"/>
              </w:rPr>
            </w:pPr>
            <w:r w:rsidRPr="00F83EC7">
              <w:t>7</w:t>
            </w:r>
          </w:p>
        </w:tc>
        <w:tc>
          <w:tcPr>
            <w:tcW w:w="709" w:type="dxa"/>
          </w:tcPr>
          <w:p w14:paraId="1CB0D00C" w14:textId="77777777" w:rsidR="00E617C8" w:rsidRPr="0051318C" w:rsidRDefault="00E617C8" w:rsidP="003D0FDE">
            <w:pPr>
              <w:jc w:val="center"/>
              <w:rPr>
                <w:sz w:val="22"/>
                <w:szCs w:val="22"/>
              </w:rPr>
            </w:pPr>
            <w:r>
              <w:rPr>
                <w:sz w:val="22"/>
                <w:szCs w:val="22"/>
              </w:rPr>
              <w:t>-</w:t>
            </w:r>
          </w:p>
        </w:tc>
        <w:tc>
          <w:tcPr>
            <w:tcW w:w="709" w:type="dxa"/>
          </w:tcPr>
          <w:p w14:paraId="462A1AB3" w14:textId="77777777" w:rsidR="00E617C8" w:rsidRPr="0051318C" w:rsidRDefault="00E617C8" w:rsidP="003D0FDE">
            <w:pPr>
              <w:jc w:val="center"/>
              <w:rPr>
                <w:sz w:val="22"/>
                <w:szCs w:val="22"/>
              </w:rPr>
            </w:pPr>
            <w:r>
              <w:rPr>
                <w:sz w:val="22"/>
                <w:szCs w:val="22"/>
              </w:rPr>
              <w:t>-</w:t>
            </w:r>
          </w:p>
        </w:tc>
        <w:tc>
          <w:tcPr>
            <w:tcW w:w="709" w:type="dxa"/>
          </w:tcPr>
          <w:p w14:paraId="584F23A9" w14:textId="77777777" w:rsidR="00E617C8" w:rsidRPr="0051318C" w:rsidRDefault="00E617C8" w:rsidP="003D0FDE">
            <w:pPr>
              <w:jc w:val="center"/>
              <w:rPr>
                <w:sz w:val="22"/>
                <w:szCs w:val="22"/>
              </w:rPr>
            </w:pPr>
            <w:r>
              <w:rPr>
                <w:sz w:val="22"/>
                <w:szCs w:val="22"/>
              </w:rPr>
              <w:t>-</w:t>
            </w:r>
          </w:p>
        </w:tc>
        <w:tc>
          <w:tcPr>
            <w:tcW w:w="708" w:type="dxa"/>
          </w:tcPr>
          <w:p w14:paraId="6F17F40A" w14:textId="77777777" w:rsidR="00E617C8" w:rsidRPr="0051318C" w:rsidRDefault="00E617C8" w:rsidP="003D0FDE">
            <w:pPr>
              <w:jc w:val="center"/>
              <w:rPr>
                <w:sz w:val="22"/>
                <w:szCs w:val="22"/>
              </w:rPr>
            </w:pPr>
            <w:r>
              <w:rPr>
                <w:sz w:val="22"/>
                <w:szCs w:val="22"/>
              </w:rPr>
              <w:t>-</w:t>
            </w:r>
          </w:p>
        </w:tc>
        <w:tc>
          <w:tcPr>
            <w:tcW w:w="993" w:type="dxa"/>
          </w:tcPr>
          <w:p w14:paraId="04FA282F" w14:textId="77777777" w:rsidR="00E617C8" w:rsidRPr="0051318C" w:rsidRDefault="00E617C8" w:rsidP="003D0FDE">
            <w:pPr>
              <w:jc w:val="center"/>
              <w:rPr>
                <w:sz w:val="22"/>
                <w:szCs w:val="22"/>
              </w:rPr>
            </w:pPr>
            <w:r w:rsidRPr="00BE5893">
              <w:t>17</w:t>
            </w:r>
          </w:p>
        </w:tc>
      </w:tr>
      <w:tr w:rsidR="00E617C8" w:rsidRPr="0051318C" w14:paraId="1DCE1672" w14:textId="77777777" w:rsidTr="009B7699">
        <w:trPr>
          <w:jc w:val="center"/>
        </w:trPr>
        <w:tc>
          <w:tcPr>
            <w:tcW w:w="1140" w:type="dxa"/>
          </w:tcPr>
          <w:p w14:paraId="51508B6D" w14:textId="77777777" w:rsidR="00E617C8" w:rsidRPr="00302FF6" w:rsidRDefault="00E617C8" w:rsidP="003D0FDE">
            <w:pPr>
              <w:jc w:val="center"/>
              <w:rPr>
                <w:b/>
                <w:bCs/>
                <w:sz w:val="22"/>
                <w:szCs w:val="22"/>
              </w:rPr>
            </w:pPr>
            <w:r w:rsidRPr="00302FF6">
              <w:rPr>
                <w:b/>
                <w:bCs/>
                <w:sz w:val="22"/>
                <w:szCs w:val="22"/>
              </w:rPr>
              <w:t>CO4</w:t>
            </w:r>
          </w:p>
        </w:tc>
        <w:tc>
          <w:tcPr>
            <w:tcW w:w="709" w:type="dxa"/>
          </w:tcPr>
          <w:p w14:paraId="1A01B46F" w14:textId="77777777" w:rsidR="00E617C8" w:rsidRPr="0051318C" w:rsidRDefault="00E617C8" w:rsidP="003D0FDE">
            <w:pPr>
              <w:jc w:val="center"/>
              <w:rPr>
                <w:sz w:val="22"/>
                <w:szCs w:val="22"/>
              </w:rPr>
            </w:pPr>
            <w:r w:rsidRPr="00F83EC7">
              <w:t>2</w:t>
            </w:r>
          </w:p>
        </w:tc>
        <w:tc>
          <w:tcPr>
            <w:tcW w:w="708" w:type="dxa"/>
          </w:tcPr>
          <w:p w14:paraId="4E73C603" w14:textId="77777777" w:rsidR="00E617C8" w:rsidRPr="0051318C" w:rsidRDefault="00E617C8" w:rsidP="003D0FDE">
            <w:pPr>
              <w:jc w:val="center"/>
              <w:rPr>
                <w:sz w:val="22"/>
                <w:szCs w:val="22"/>
              </w:rPr>
            </w:pPr>
            <w:r>
              <w:rPr>
                <w:sz w:val="22"/>
                <w:szCs w:val="22"/>
              </w:rPr>
              <w:t>-</w:t>
            </w:r>
          </w:p>
        </w:tc>
        <w:tc>
          <w:tcPr>
            <w:tcW w:w="709" w:type="dxa"/>
          </w:tcPr>
          <w:p w14:paraId="4A804A10" w14:textId="77777777" w:rsidR="00E617C8" w:rsidRPr="0051318C" w:rsidRDefault="00E617C8" w:rsidP="003D0FDE">
            <w:pPr>
              <w:jc w:val="center"/>
              <w:rPr>
                <w:sz w:val="22"/>
                <w:szCs w:val="22"/>
              </w:rPr>
            </w:pPr>
            <w:r w:rsidRPr="00F83EC7">
              <w:t>3</w:t>
            </w:r>
          </w:p>
        </w:tc>
        <w:tc>
          <w:tcPr>
            <w:tcW w:w="709" w:type="dxa"/>
          </w:tcPr>
          <w:p w14:paraId="36A63403" w14:textId="77777777" w:rsidR="00E617C8" w:rsidRPr="0051318C" w:rsidRDefault="00E617C8" w:rsidP="003D0FDE">
            <w:pPr>
              <w:jc w:val="center"/>
              <w:rPr>
                <w:sz w:val="22"/>
                <w:szCs w:val="22"/>
              </w:rPr>
            </w:pPr>
            <w:r w:rsidRPr="00F83EC7">
              <w:t>12</w:t>
            </w:r>
          </w:p>
        </w:tc>
        <w:tc>
          <w:tcPr>
            <w:tcW w:w="709" w:type="dxa"/>
          </w:tcPr>
          <w:p w14:paraId="212615A8" w14:textId="77777777" w:rsidR="00E617C8" w:rsidRPr="0051318C" w:rsidRDefault="00E617C8" w:rsidP="003D0FDE">
            <w:pPr>
              <w:jc w:val="center"/>
              <w:rPr>
                <w:sz w:val="22"/>
                <w:szCs w:val="22"/>
              </w:rPr>
            </w:pPr>
            <w:r>
              <w:rPr>
                <w:sz w:val="22"/>
                <w:szCs w:val="22"/>
              </w:rPr>
              <w:t>-</w:t>
            </w:r>
          </w:p>
        </w:tc>
        <w:tc>
          <w:tcPr>
            <w:tcW w:w="708" w:type="dxa"/>
          </w:tcPr>
          <w:p w14:paraId="4D199B35" w14:textId="77777777" w:rsidR="00E617C8" w:rsidRPr="0051318C" w:rsidRDefault="00E617C8" w:rsidP="003D0FDE">
            <w:pPr>
              <w:jc w:val="center"/>
              <w:rPr>
                <w:sz w:val="22"/>
                <w:szCs w:val="22"/>
              </w:rPr>
            </w:pPr>
            <w:r>
              <w:rPr>
                <w:sz w:val="22"/>
                <w:szCs w:val="22"/>
              </w:rPr>
              <w:t>-</w:t>
            </w:r>
          </w:p>
        </w:tc>
        <w:tc>
          <w:tcPr>
            <w:tcW w:w="993" w:type="dxa"/>
          </w:tcPr>
          <w:p w14:paraId="6A641D8A" w14:textId="77777777" w:rsidR="00E617C8" w:rsidRPr="0051318C" w:rsidRDefault="00E617C8" w:rsidP="003D0FDE">
            <w:pPr>
              <w:jc w:val="center"/>
              <w:rPr>
                <w:sz w:val="22"/>
                <w:szCs w:val="22"/>
              </w:rPr>
            </w:pPr>
            <w:r w:rsidRPr="00BE5893">
              <w:t>17</w:t>
            </w:r>
          </w:p>
        </w:tc>
      </w:tr>
      <w:tr w:rsidR="00E617C8" w:rsidRPr="0051318C" w14:paraId="2A74F337" w14:textId="77777777" w:rsidTr="009B7699">
        <w:trPr>
          <w:jc w:val="center"/>
        </w:trPr>
        <w:tc>
          <w:tcPr>
            <w:tcW w:w="1140" w:type="dxa"/>
          </w:tcPr>
          <w:p w14:paraId="063FC8B1" w14:textId="77777777" w:rsidR="00E617C8" w:rsidRPr="00302FF6" w:rsidRDefault="00E617C8" w:rsidP="003D0FDE">
            <w:pPr>
              <w:jc w:val="center"/>
              <w:rPr>
                <w:b/>
                <w:bCs/>
                <w:sz w:val="22"/>
                <w:szCs w:val="22"/>
              </w:rPr>
            </w:pPr>
            <w:r w:rsidRPr="00302FF6">
              <w:rPr>
                <w:b/>
                <w:bCs/>
                <w:sz w:val="22"/>
                <w:szCs w:val="22"/>
              </w:rPr>
              <w:t>CO5</w:t>
            </w:r>
          </w:p>
        </w:tc>
        <w:tc>
          <w:tcPr>
            <w:tcW w:w="709" w:type="dxa"/>
          </w:tcPr>
          <w:p w14:paraId="5802E765" w14:textId="77777777" w:rsidR="00E617C8" w:rsidRPr="0051318C" w:rsidRDefault="00E617C8" w:rsidP="003D0FDE">
            <w:pPr>
              <w:jc w:val="center"/>
              <w:rPr>
                <w:sz w:val="22"/>
                <w:szCs w:val="22"/>
              </w:rPr>
            </w:pPr>
            <w:r w:rsidRPr="00F83EC7">
              <w:t>1</w:t>
            </w:r>
          </w:p>
        </w:tc>
        <w:tc>
          <w:tcPr>
            <w:tcW w:w="708" w:type="dxa"/>
          </w:tcPr>
          <w:p w14:paraId="0273F745" w14:textId="77777777" w:rsidR="00E617C8" w:rsidRPr="0051318C" w:rsidRDefault="00E617C8" w:rsidP="003D0FDE">
            <w:pPr>
              <w:jc w:val="center"/>
              <w:rPr>
                <w:sz w:val="22"/>
                <w:szCs w:val="22"/>
              </w:rPr>
            </w:pPr>
            <w:r w:rsidRPr="00F83EC7">
              <w:t>9</w:t>
            </w:r>
          </w:p>
        </w:tc>
        <w:tc>
          <w:tcPr>
            <w:tcW w:w="709" w:type="dxa"/>
          </w:tcPr>
          <w:p w14:paraId="35E1C2EC" w14:textId="77777777" w:rsidR="00E617C8" w:rsidRPr="0051318C" w:rsidRDefault="00E617C8" w:rsidP="003D0FDE">
            <w:pPr>
              <w:jc w:val="center"/>
              <w:rPr>
                <w:sz w:val="22"/>
                <w:szCs w:val="22"/>
              </w:rPr>
            </w:pPr>
            <w:r w:rsidRPr="00F83EC7">
              <w:t>12</w:t>
            </w:r>
          </w:p>
        </w:tc>
        <w:tc>
          <w:tcPr>
            <w:tcW w:w="709" w:type="dxa"/>
          </w:tcPr>
          <w:p w14:paraId="30FF9BB3" w14:textId="77777777" w:rsidR="00E617C8" w:rsidRPr="0051318C" w:rsidRDefault="00E617C8" w:rsidP="003D0FDE">
            <w:pPr>
              <w:jc w:val="center"/>
              <w:rPr>
                <w:sz w:val="22"/>
                <w:szCs w:val="22"/>
              </w:rPr>
            </w:pPr>
            <w:r w:rsidRPr="00F83EC7">
              <w:t>6</w:t>
            </w:r>
          </w:p>
        </w:tc>
        <w:tc>
          <w:tcPr>
            <w:tcW w:w="709" w:type="dxa"/>
          </w:tcPr>
          <w:p w14:paraId="5904E2D7" w14:textId="77777777" w:rsidR="00E617C8" w:rsidRPr="0051318C" w:rsidRDefault="00E617C8" w:rsidP="003D0FDE">
            <w:pPr>
              <w:jc w:val="center"/>
              <w:rPr>
                <w:sz w:val="22"/>
                <w:szCs w:val="22"/>
              </w:rPr>
            </w:pPr>
            <w:r>
              <w:rPr>
                <w:sz w:val="22"/>
                <w:szCs w:val="22"/>
              </w:rPr>
              <w:t>-</w:t>
            </w:r>
          </w:p>
        </w:tc>
        <w:tc>
          <w:tcPr>
            <w:tcW w:w="708" w:type="dxa"/>
          </w:tcPr>
          <w:p w14:paraId="2B7F3084" w14:textId="77777777" w:rsidR="00E617C8" w:rsidRPr="0051318C" w:rsidRDefault="00E617C8" w:rsidP="003D0FDE">
            <w:pPr>
              <w:jc w:val="center"/>
              <w:rPr>
                <w:sz w:val="22"/>
                <w:szCs w:val="22"/>
              </w:rPr>
            </w:pPr>
            <w:r>
              <w:rPr>
                <w:sz w:val="22"/>
                <w:szCs w:val="22"/>
              </w:rPr>
              <w:t>-</w:t>
            </w:r>
          </w:p>
        </w:tc>
        <w:tc>
          <w:tcPr>
            <w:tcW w:w="993" w:type="dxa"/>
          </w:tcPr>
          <w:p w14:paraId="49750CB2" w14:textId="77777777" w:rsidR="00E617C8" w:rsidRPr="0051318C" w:rsidRDefault="00E617C8" w:rsidP="003D0FDE">
            <w:pPr>
              <w:jc w:val="center"/>
              <w:rPr>
                <w:sz w:val="22"/>
                <w:szCs w:val="22"/>
              </w:rPr>
            </w:pPr>
            <w:r w:rsidRPr="00BE5893">
              <w:t>28</w:t>
            </w:r>
          </w:p>
        </w:tc>
      </w:tr>
      <w:tr w:rsidR="00E617C8" w:rsidRPr="0051318C" w14:paraId="6172838D" w14:textId="77777777" w:rsidTr="009B7699">
        <w:trPr>
          <w:jc w:val="center"/>
        </w:trPr>
        <w:tc>
          <w:tcPr>
            <w:tcW w:w="1140" w:type="dxa"/>
          </w:tcPr>
          <w:p w14:paraId="63A343B2" w14:textId="77777777" w:rsidR="00E617C8" w:rsidRPr="00302FF6" w:rsidRDefault="00E617C8" w:rsidP="003D0FDE">
            <w:pPr>
              <w:jc w:val="center"/>
              <w:rPr>
                <w:b/>
                <w:bCs/>
                <w:sz w:val="22"/>
                <w:szCs w:val="22"/>
              </w:rPr>
            </w:pPr>
            <w:r w:rsidRPr="00302FF6">
              <w:rPr>
                <w:b/>
                <w:bCs/>
                <w:sz w:val="22"/>
                <w:szCs w:val="22"/>
              </w:rPr>
              <w:t>CO6</w:t>
            </w:r>
          </w:p>
        </w:tc>
        <w:tc>
          <w:tcPr>
            <w:tcW w:w="709" w:type="dxa"/>
          </w:tcPr>
          <w:p w14:paraId="0968DEC8" w14:textId="77777777" w:rsidR="00E617C8" w:rsidRPr="0051318C" w:rsidRDefault="00E617C8" w:rsidP="003D0FDE">
            <w:pPr>
              <w:jc w:val="center"/>
              <w:rPr>
                <w:sz w:val="22"/>
                <w:szCs w:val="22"/>
              </w:rPr>
            </w:pPr>
            <w:r>
              <w:rPr>
                <w:sz w:val="22"/>
                <w:szCs w:val="22"/>
              </w:rPr>
              <w:t>-</w:t>
            </w:r>
          </w:p>
        </w:tc>
        <w:tc>
          <w:tcPr>
            <w:tcW w:w="708" w:type="dxa"/>
          </w:tcPr>
          <w:p w14:paraId="17374D57" w14:textId="77777777" w:rsidR="00E617C8" w:rsidRPr="0051318C" w:rsidRDefault="00E617C8" w:rsidP="003D0FDE">
            <w:pPr>
              <w:jc w:val="center"/>
              <w:rPr>
                <w:sz w:val="22"/>
                <w:szCs w:val="22"/>
              </w:rPr>
            </w:pPr>
            <w:r w:rsidRPr="00F83EC7">
              <w:t>1</w:t>
            </w:r>
          </w:p>
        </w:tc>
        <w:tc>
          <w:tcPr>
            <w:tcW w:w="709" w:type="dxa"/>
          </w:tcPr>
          <w:p w14:paraId="3F9EBC4D" w14:textId="77777777" w:rsidR="00E617C8" w:rsidRPr="0051318C" w:rsidRDefault="00E617C8" w:rsidP="003D0FDE">
            <w:pPr>
              <w:jc w:val="center"/>
              <w:rPr>
                <w:sz w:val="22"/>
                <w:szCs w:val="22"/>
              </w:rPr>
            </w:pPr>
            <w:r>
              <w:rPr>
                <w:sz w:val="22"/>
                <w:szCs w:val="22"/>
              </w:rPr>
              <w:t>-</w:t>
            </w:r>
          </w:p>
        </w:tc>
        <w:tc>
          <w:tcPr>
            <w:tcW w:w="709" w:type="dxa"/>
          </w:tcPr>
          <w:p w14:paraId="47AAAA91" w14:textId="77777777" w:rsidR="00E617C8" w:rsidRPr="0051318C" w:rsidRDefault="00E617C8" w:rsidP="003D0FDE">
            <w:pPr>
              <w:jc w:val="center"/>
              <w:rPr>
                <w:sz w:val="22"/>
                <w:szCs w:val="22"/>
              </w:rPr>
            </w:pPr>
            <w:r w:rsidRPr="00F83EC7">
              <w:t>9</w:t>
            </w:r>
          </w:p>
        </w:tc>
        <w:tc>
          <w:tcPr>
            <w:tcW w:w="709" w:type="dxa"/>
          </w:tcPr>
          <w:p w14:paraId="795E5949" w14:textId="77777777" w:rsidR="00E617C8" w:rsidRPr="0051318C" w:rsidRDefault="00E617C8" w:rsidP="003D0FDE">
            <w:pPr>
              <w:jc w:val="center"/>
              <w:rPr>
                <w:sz w:val="22"/>
                <w:szCs w:val="22"/>
              </w:rPr>
            </w:pPr>
            <w:r w:rsidRPr="00F83EC7">
              <w:t>6</w:t>
            </w:r>
          </w:p>
        </w:tc>
        <w:tc>
          <w:tcPr>
            <w:tcW w:w="708" w:type="dxa"/>
          </w:tcPr>
          <w:p w14:paraId="339432D7" w14:textId="77777777" w:rsidR="00E617C8" w:rsidRPr="0051318C" w:rsidRDefault="00E617C8" w:rsidP="003D0FDE">
            <w:pPr>
              <w:jc w:val="center"/>
              <w:rPr>
                <w:sz w:val="22"/>
                <w:szCs w:val="22"/>
              </w:rPr>
            </w:pPr>
            <w:r>
              <w:rPr>
                <w:sz w:val="22"/>
                <w:szCs w:val="22"/>
              </w:rPr>
              <w:t>-</w:t>
            </w:r>
          </w:p>
        </w:tc>
        <w:tc>
          <w:tcPr>
            <w:tcW w:w="993" w:type="dxa"/>
          </w:tcPr>
          <w:p w14:paraId="576F3C8B" w14:textId="77777777" w:rsidR="00E617C8" w:rsidRPr="0051318C" w:rsidRDefault="00E617C8" w:rsidP="003D0FDE">
            <w:pPr>
              <w:jc w:val="center"/>
              <w:rPr>
                <w:sz w:val="22"/>
                <w:szCs w:val="22"/>
              </w:rPr>
            </w:pPr>
            <w:r w:rsidRPr="00BE5893">
              <w:t>16</w:t>
            </w:r>
          </w:p>
        </w:tc>
      </w:tr>
      <w:tr w:rsidR="00E617C8" w:rsidRPr="0051318C" w14:paraId="1F895839" w14:textId="77777777" w:rsidTr="00E56E00">
        <w:trPr>
          <w:jc w:val="center"/>
        </w:trPr>
        <w:tc>
          <w:tcPr>
            <w:tcW w:w="5392" w:type="dxa"/>
            <w:gridSpan w:val="7"/>
          </w:tcPr>
          <w:p w14:paraId="012D9703" w14:textId="77777777" w:rsidR="00E617C8" w:rsidRPr="0051318C" w:rsidRDefault="00E617C8" w:rsidP="00D54806">
            <w:pPr>
              <w:rPr>
                <w:sz w:val="22"/>
                <w:szCs w:val="22"/>
              </w:rPr>
            </w:pPr>
          </w:p>
        </w:tc>
        <w:tc>
          <w:tcPr>
            <w:tcW w:w="993" w:type="dxa"/>
          </w:tcPr>
          <w:p w14:paraId="4D06F8F3" w14:textId="77777777" w:rsidR="00E617C8" w:rsidRPr="0051318C" w:rsidRDefault="00E617C8" w:rsidP="00D54806">
            <w:pPr>
              <w:jc w:val="center"/>
              <w:rPr>
                <w:b/>
                <w:sz w:val="22"/>
                <w:szCs w:val="22"/>
              </w:rPr>
            </w:pPr>
            <w:r w:rsidRPr="0051318C">
              <w:rPr>
                <w:b/>
                <w:sz w:val="22"/>
                <w:szCs w:val="22"/>
              </w:rPr>
              <w:t>124</w:t>
            </w:r>
          </w:p>
        </w:tc>
      </w:tr>
    </w:tbl>
    <w:p w14:paraId="730A4EC2" w14:textId="77777777" w:rsidR="00E617C8" w:rsidRDefault="00E617C8" w:rsidP="0051318C">
      <w:pPr>
        <w:tabs>
          <w:tab w:val="left" w:pos="7110"/>
        </w:tabs>
      </w:pPr>
      <w:r>
        <w:tab/>
      </w:r>
    </w:p>
    <w:p w14:paraId="6D7C5053" w14:textId="77777777" w:rsidR="00E617C8" w:rsidRDefault="00E617C8" w:rsidP="002E336A"/>
    <w:p w14:paraId="3D8F2B48" w14:textId="77777777" w:rsidR="00E617C8" w:rsidRDefault="00E617C8" w:rsidP="00405BDF">
      <w:r>
        <w:rPr>
          <w:noProof/>
        </w:rPr>
        <w:lastRenderedPageBreak/>
        <w:drawing>
          <wp:inline distT="0" distB="0" distL="0" distR="0" wp14:anchorId="5339FF3E" wp14:editId="7301C0B1">
            <wp:extent cx="5732145" cy="839470"/>
            <wp:effectExtent l="0" t="0" r="1905" b="0"/>
            <wp:docPr id="14405398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87C4312" w14:textId="77777777" w:rsidR="00E617C8" w:rsidRDefault="00E617C8" w:rsidP="00405BDF"/>
    <w:p w14:paraId="1225E22F" w14:textId="77777777" w:rsidR="00E617C8" w:rsidRPr="00D21B4B" w:rsidRDefault="00E617C8" w:rsidP="00D21B4B">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5262D3FB"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2D27FF" w14:paraId="765E0A65" w14:textId="77777777" w:rsidTr="0037089B">
        <w:trPr>
          <w:trHeight w:val="397"/>
          <w:jc w:val="center"/>
        </w:trPr>
        <w:tc>
          <w:tcPr>
            <w:tcW w:w="1555" w:type="dxa"/>
            <w:vAlign w:val="center"/>
          </w:tcPr>
          <w:p w14:paraId="346B12C9" w14:textId="77777777" w:rsidR="00E617C8" w:rsidRPr="002D27FF" w:rsidRDefault="00E617C8" w:rsidP="007E575B">
            <w:pPr>
              <w:pStyle w:val="Title"/>
              <w:jc w:val="left"/>
              <w:rPr>
                <w:b/>
                <w:sz w:val="22"/>
                <w:szCs w:val="22"/>
              </w:rPr>
            </w:pPr>
            <w:r w:rsidRPr="002D27FF">
              <w:rPr>
                <w:b/>
                <w:sz w:val="22"/>
                <w:szCs w:val="22"/>
              </w:rPr>
              <w:t xml:space="preserve">Course Code      </w:t>
            </w:r>
          </w:p>
        </w:tc>
        <w:tc>
          <w:tcPr>
            <w:tcW w:w="6662" w:type="dxa"/>
            <w:vAlign w:val="center"/>
          </w:tcPr>
          <w:p w14:paraId="0ABC7141" w14:textId="77777777" w:rsidR="00E617C8" w:rsidRPr="002D27FF" w:rsidRDefault="00E617C8" w:rsidP="007E575B">
            <w:pPr>
              <w:pStyle w:val="Title"/>
              <w:jc w:val="left"/>
              <w:rPr>
                <w:b/>
                <w:sz w:val="22"/>
                <w:szCs w:val="22"/>
              </w:rPr>
            </w:pPr>
            <w:r w:rsidRPr="002D27FF">
              <w:rPr>
                <w:b/>
                <w:color w:val="000000" w:themeColor="text1"/>
                <w:sz w:val="22"/>
                <w:szCs w:val="22"/>
              </w:rPr>
              <w:t>20FP2037</w:t>
            </w:r>
          </w:p>
        </w:tc>
        <w:tc>
          <w:tcPr>
            <w:tcW w:w="1417" w:type="dxa"/>
            <w:vAlign w:val="center"/>
          </w:tcPr>
          <w:p w14:paraId="7A5181FB" w14:textId="77777777" w:rsidR="00E617C8" w:rsidRPr="002D27FF" w:rsidRDefault="00E617C8" w:rsidP="007E575B">
            <w:pPr>
              <w:pStyle w:val="Title"/>
              <w:ind w:left="-468" w:firstLine="468"/>
              <w:jc w:val="left"/>
              <w:rPr>
                <w:sz w:val="22"/>
                <w:szCs w:val="22"/>
              </w:rPr>
            </w:pPr>
            <w:r w:rsidRPr="002D27FF">
              <w:rPr>
                <w:b/>
                <w:bCs/>
                <w:sz w:val="22"/>
                <w:szCs w:val="22"/>
              </w:rPr>
              <w:t xml:space="preserve">Duration       </w:t>
            </w:r>
          </w:p>
        </w:tc>
        <w:tc>
          <w:tcPr>
            <w:tcW w:w="851" w:type="dxa"/>
            <w:vAlign w:val="center"/>
          </w:tcPr>
          <w:p w14:paraId="23F4834E" w14:textId="77777777" w:rsidR="00E617C8" w:rsidRPr="002D27FF" w:rsidRDefault="00E617C8" w:rsidP="007E575B">
            <w:pPr>
              <w:pStyle w:val="Title"/>
              <w:jc w:val="left"/>
              <w:rPr>
                <w:b/>
                <w:sz w:val="22"/>
                <w:szCs w:val="22"/>
              </w:rPr>
            </w:pPr>
            <w:r w:rsidRPr="002D27FF">
              <w:rPr>
                <w:b/>
                <w:sz w:val="22"/>
                <w:szCs w:val="22"/>
              </w:rPr>
              <w:t>3hrs</w:t>
            </w:r>
          </w:p>
        </w:tc>
      </w:tr>
      <w:tr w:rsidR="00E617C8" w:rsidRPr="002D27FF" w14:paraId="19A2A442" w14:textId="77777777" w:rsidTr="0037089B">
        <w:trPr>
          <w:trHeight w:val="397"/>
          <w:jc w:val="center"/>
        </w:trPr>
        <w:tc>
          <w:tcPr>
            <w:tcW w:w="1555" w:type="dxa"/>
            <w:vAlign w:val="center"/>
          </w:tcPr>
          <w:p w14:paraId="10C1B456" w14:textId="77777777" w:rsidR="00E617C8" w:rsidRPr="002D27FF" w:rsidRDefault="00E617C8" w:rsidP="007E575B">
            <w:pPr>
              <w:pStyle w:val="Title"/>
              <w:ind w:right="-160"/>
              <w:jc w:val="left"/>
              <w:rPr>
                <w:b/>
                <w:sz w:val="22"/>
                <w:szCs w:val="22"/>
              </w:rPr>
            </w:pPr>
            <w:r w:rsidRPr="002D27FF">
              <w:rPr>
                <w:b/>
                <w:sz w:val="22"/>
                <w:szCs w:val="22"/>
              </w:rPr>
              <w:t xml:space="preserve">Course Name     </w:t>
            </w:r>
          </w:p>
        </w:tc>
        <w:tc>
          <w:tcPr>
            <w:tcW w:w="6662" w:type="dxa"/>
            <w:vAlign w:val="center"/>
          </w:tcPr>
          <w:p w14:paraId="72301397" w14:textId="77777777" w:rsidR="00E617C8" w:rsidRPr="002D27FF" w:rsidRDefault="00E617C8" w:rsidP="007E575B">
            <w:pPr>
              <w:pStyle w:val="Title"/>
              <w:jc w:val="left"/>
              <w:rPr>
                <w:b/>
                <w:sz w:val="22"/>
                <w:szCs w:val="22"/>
              </w:rPr>
            </w:pPr>
            <w:r w:rsidRPr="002D27FF">
              <w:rPr>
                <w:b/>
                <w:sz w:val="22"/>
                <w:szCs w:val="22"/>
              </w:rPr>
              <w:t>FAT AND OIL PROCESSING TECHNOLOGY</w:t>
            </w:r>
          </w:p>
        </w:tc>
        <w:tc>
          <w:tcPr>
            <w:tcW w:w="1417" w:type="dxa"/>
            <w:vAlign w:val="center"/>
          </w:tcPr>
          <w:p w14:paraId="396C8B95" w14:textId="77777777" w:rsidR="00E617C8" w:rsidRPr="002D27FF" w:rsidRDefault="00E617C8" w:rsidP="007E575B">
            <w:pPr>
              <w:pStyle w:val="Title"/>
              <w:jc w:val="left"/>
              <w:rPr>
                <w:b/>
                <w:bCs/>
                <w:sz w:val="22"/>
                <w:szCs w:val="22"/>
              </w:rPr>
            </w:pPr>
            <w:r w:rsidRPr="002D27FF">
              <w:rPr>
                <w:b/>
                <w:bCs/>
                <w:sz w:val="22"/>
                <w:szCs w:val="22"/>
              </w:rPr>
              <w:t xml:space="preserve">Max. Marks </w:t>
            </w:r>
          </w:p>
        </w:tc>
        <w:tc>
          <w:tcPr>
            <w:tcW w:w="851" w:type="dxa"/>
            <w:vAlign w:val="center"/>
          </w:tcPr>
          <w:p w14:paraId="14339332" w14:textId="77777777" w:rsidR="00E617C8" w:rsidRPr="002D27FF" w:rsidRDefault="00E617C8" w:rsidP="007E575B">
            <w:pPr>
              <w:pStyle w:val="Title"/>
              <w:jc w:val="left"/>
              <w:rPr>
                <w:b/>
                <w:sz w:val="22"/>
                <w:szCs w:val="22"/>
              </w:rPr>
            </w:pPr>
            <w:r w:rsidRPr="002D27FF">
              <w:rPr>
                <w:b/>
                <w:sz w:val="22"/>
                <w:szCs w:val="22"/>
              </w:rPr>
              <w:t>100</w:t>
            </w:r>
          </w:p>
        </w:tc>
      </w:tr>
    </w:tbl>
    <w:p w14:paraId="0F842935"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3"/>
        <w:gridCol w:w="7921"/>
        <w:gridCol w:w="632"/>
        <w:gridCol w:w="510"/>
        <w:gridCol w:w="504"/>
      </w:tblGrid>
      <w:tr w:rsidR="00E617C8" w:rsidRPr="00BA50B9" w14:paraId="29DF01F1" w14:textId="77777777" w:rsidTr="00E82A6C">
        <w:trPr>
          <w:trHeight w:val="552"/>
        </w:trPr>
        <w:tc>
          <w:tcPr>
            <w:tcW w:w="257" w:type="pct"/>
            <w:vAlign w:val="center"/>
          </w:tcPr>
          <w:p w14:paraId="5C2D96B1" w14:textId="77777777" w:rsidR="00E617C8" w:rsidRPr="006272BC" w:rsidRDefault="00E617C8" w:rsidP="005133D7">
            <w:pPr>
              <w:jc w:val="center"/>
              <w:rPr>
                <w:b/>
                <w:sz w:val="22"/>
                <w:szCs w:val="22"/>
              </w:rPr>
            </w:pPr>
            <w:r w:rsidRPr="006272BC">
              <w:rPr>
                <w:b/>
                <w:sz w:val="22"/>
                <w:szCs w:val="22"/>
              </w:rPr>
              <w:t>Q. No.</w:t>
            </w:r>
          </w:p>
        </w:tc>
        <w:tc>
          <w:tcPr>
            <w:tcW w:w="3958" w:type="pct"/>
            <w:gridSpan w:val="2"/>
            <w:vAlign w:val="center"/>
          </w:tcPr>
          <w:p w14:paraId="5BFAE63B" w14:textId="77777777" w:rsidR="00E617C8" w:rsidRPr="006272BC" w:rsidRDefault="00E617C8" w:rsidP="005133D7">
            <w:pPr>
              <w:jc w:val="center"/>
              <w:rPr>
                <w:b/>
                <w:sz w:val="22"/>
                <w:szCs w:val="22"/>
              </w:rPr>
            </w:pPr>
            <w:r w:rsidRPr="006272BC">
              <w:rPr>
                <w:b/>
                <w:sz w:val="22"/>
                <w:szCs w:val="22"/>
              </w:rPr>
              <w:t>Questions</w:t>
            </w:r>
          </w:p>
        </w:tc>
        <w:tc>
          <w:tcPr>
            <w:tcW w:w="301" w:type="pct"/>
            <w:vAlign w:val="center"/>
          </w:tcPr>
          <w:p w14:paraId="435F4EC8" w14:textId="77777777" w:rsidR="00E617C8" w:rsidRPr="006272BC" w:rsidRDefault="00E617C8" w:rsidP="00405BDF">
            <w:pPr>
              <w:jc w:val="center"/>
              <w:rPr>
                <w:b/>
                <w:sz w:val="22"/>
                <w:szCs w:val="22"/>
              </w:rPr>
            </w:pPr>
            <w:r>
              <w:rPr>
                <w:b/>
                <w:sz w:val="22"/>
                <w:szCs w:val="22"/>
              </w:rPr>
              <w:t>CO</w:t>
            </w:r>
          </w:p>
        </w:tc>
        <w:tc>
          <w:tcPr>
            <w:tcW w:w="243" w:type="pct"/>
            <w:vAlign w:val="center"/>
          </w:tcPr>
          <w:p w14:paraId="3A5E3755" w14:textId="77777777" w:rsidR="00E617C8" w:rsidRPr="006272BC" w:rsidRDefault="00E617C8" w:rsidP="00375CD9">
            <w:pPr>
              <w:jc w:val="center"/>
              <w:rPr>
                <w:b/>
                <w:sz w:val="22"/>
                <w:szCs w:val="22"/>
              </w:rPr>
            </w:pPr>
            <w:r>
              <w:rPr>
                <w:b/>
                <w:sz w:val="22"/>
                <w:szCs w:val="22"/>
              </w:rPr>
              <w:t>BL</w:t>
            </w:r>
          </w:p>
        </w:tc>
        <w:tc>
          <w:tcPr>
            <w:tcW w:w="240" w:type="pct"/>
            <w:vAlign w:val="center"/>
          </w:tcPr>
          <w:p w14:paraId="4B7D8834" w14:textId="77777777" w:rsidR="00E617C8" w:rsidRPr="006272BC" w:rsidRDefault="00E617C8" w:rsidP="005133D7">
            <w:pPr>
              <w:jc w:val="center"/>
              <w:rPr>
                <w:b/>
                <w:sz w:val="22"/>
                <w:szCs w:val="22"/>
              </w:rPr>
            </w:pPr>
            <w:r w:rsidRPr="006272BC">
              <w:rPr>
                <w:b/>
                <w:sz w:val="22"/>
                <w:szCs w:val="22"/>
              </w:rPr>
              <w:t>M</w:t>
            </w:r>
          </w:p>
        </w:tc>
      </w:tr>
      <w:tr w:rsidR="00E617C8" w:rsidRPr="00BA50B9" w14:paraId="01450A72" w14:textId="77777777" w:rsidTr="008E4728">
        <w:trPr>
          <w:trHeight w:val="550"/>
        </w:trPr>
        <w:tc>
          <w:tcPr>
            <w:tcW w:w="5000" w:type="pct"/>
            <w:gridSpan w:val="6"/>
            <w:vAlign w:val="center"/>
          </w:tcPr>
          <w:p w14:paraId="6B5A463A" w14:textId="77777777" w:rsidR="00E617C8" w:rsidRPr="0037089B" w:rsidRDefault="00E617C8" w:rsidP="008C57B9">
            <w:pPr>
              <w:jc w:val="center"/>
              <w:rPr>
                <w:b/>
                <w:sz w:val="22"/>
                <w:szCs w:val="22"/>
                <w:u w:val="single"/>
              </w:rPr>
            </w:pPr>
            <w:r w:rsidRPr="0037089B">
              <w:rPr>
                <w:b/>
                <w:sz w:val="22"/>
                <w:szCs w:val="22"/>
                <w:u w:val="single"/>
              </w:rPr>
              <w:t>PART – A (10 X 1 = 10 MARKS)</w:t>
            </w:r>
          </w:p>
        </w:tc>
      </w:tr>
      <w:tr w:rsidR="00E617C8" w:rsidRPr="00BA50B9" w14:paraId="14D37D13" w14:textId="77777777" w:rsidTr="00E82A6C">
        <w:trPr>
          <w:trHeight w:val="283"/>
        </w:trPr>
        <w:tc>
          <w:tcPr>
            <w:tcW w:w="257" w:type="pct"/>
            <w:vAlign w:val="bottom"/>
          </w:tcPr>
          <w:p w14:paraId="50AE7621" w14:textId="77777777" w:rsidR="00E617C8" w:rsidRPr="00E56E00" w:rsidRDefault="00E617C8" w:rsidP="00D21B4B">
            <w:pPr>
              <w:jc w:val="center"/>
              <w:rPr>
                <w:sz w:val="22"/>
                <w:szCs w:val="22"/>
              </w:rPr>
            </w:pPr>
            <w:r w:rsidRPr="00E56E00">
              <w:rPr>
                <w:sz w:val="22"/>
                <w:szCs w:val="22"/>
              </w:rPr>
              <w:t>1.</w:t>
            </w:r>
          </w:p>
        </w:tc>
        <w:tc>
          <w:tcPr>
            <w:tcW w:w="3958" w:type="pct"/>
            <w:gridSpan w:val="2"/>
            <w:vAlign w:val="bottom"/>
          </w:tcPr>
          <w:p w14:paraId="4FF6AB1A" w14:textId="77777777" w:rsidR="00E617C8" w:rsidRPr="00E56E00" w:rsidRDefault="00E617C8" w:rsidP="00D21B4B">
            <w:pPr>
              <w:autoSpaceDE w:val="0"/>
              <w:autoSpaceDN w:val="0"/>
              <w:adjustRightInd w:val="0"/>
              <w:rPr>
                <w:sz w:val="22"/>
                <w:szCs w:val="22"/>
              </w:rPr>
            </w:pPr>
            <w:r>
              <w:t>Define saponification value of oil.</w:t>
            </w:r>
          </w:p>
        </w:tc>
        <w:tc>
          <w:tcPr>
            <w:tcW w:w="301" w:type="pct"/>
            <w:vAlign w:val="bottom"/>
          </w:tcPr>
          <w:p w14:paraId="450EE4F4" w14:textId="77777777" w:rsidR="00E617C8" w:rsidRPr="00E56E00" w:rsidRDefault="00E617C8" w:rsidP="00D21B4B">
            <w:pPr>
              <w:jc w:val="center"/>
              <w:rPr>
                <w:sz w:val="22"/>
                <w:szCs w:val="22"/>
              </w:rPr>
            </w:pPr>
            <w:r w:rsidRPr="00E56E00">
              <w:rPr>
                <w:sz w:val="22"/>
                <w:szCs w:val="22"/>
              </w:rPr>
              <w:t>CO</w:t>
            </w:r>
            <w:r>
              <w:rPr>
                <w:sz w:val="22"/>
                <w:szCs w:val="22"/>
              </w:rPr>
              <w:t>1</w:t>
            </w:r>
          </w:p>
        </w:tc>
        <w:tc>
          <w:tcPr>
            <w:tcW w:w="243" w:type="pct"/>
            <w:vAlign w:val="bottom"/>
          </w:tcPr>
          <w:p w14:paraId="67723CAE" w14:textId="77777777" w:rsidR="00E617C8" w:rsidRPr="00E56E00" w:rsidRDefault="00E617C8" w:rsidP="00D21B4B">
            <w:pPr>
              <w:jc w:val="center"/>
              <w:rPr>
                <w:sz w:val="22"/>
                <w:szCs w:val="22"/>
              </w:rPr>
            </w:pPr>
            <w:r>
              <w:rPr>
                <w:sz w:val="22"/>
                <w:szCs w:val="22"/>
              </w:rPr>
              <w:t>R</w:t>
            </w:r>
          </w:p>
        </w:tc>
        <w:tc>
          <w:tcPr>
            <w:tcW w:w="240" w:type="pct"/>
            <w:vAlign w:val="bottom"/>
          </w:tcPr>
          <w:p w14:paraId="248EC976" w14:textId="77777777" w:rsidR="00E617C8" w:rsidRPr="00E56E00" w:rsidRDefault="00E617C8" w:rsidP="00D21B4B">
            <w:pPr>
              <w:jc w:val="center"/>
              <w:rPr>
                <w:sz w:val="22"/>
                <w:szCs w:val="22"/>
              </w:rPr>
            </w:pPr>
            <w:r w:rsidRPr="00E56E00">
              <w:rPr>
                <w:sz w:val="22"/>
                <w:szCs w:val="22"/>
              </w:rPr>
              <w:t>1</w:t>
            </w:r>
          </w:p>
        </w:tc>
      </w:tr>
      <w:tr w:rsidR="00E617C8" w:rsidRPr="00BA50B9" w14:paraId="3866D896" w14:textId="77777777" w:rsidTr="00E82A6C">
        <w:trPr>
          <w:trHeight w:val="283"/>
        </w:trPr>
        <w:tc>
          <w:tcPr>
            <w:tcW w:w="257" w:type="pct"/>
            <w:vAlign w:val="bottom"/>
          </w:tcPr>
          <w:p w14:paraId="10720724" w14:textId="77777777" w:rsidR="00E617C8" w:rsidRPr="00E56E00" w:rsidRDefault="00E617C8" w:rsidP="00D21B4B">
            <w:pPr>
              <w:jc w:val="center"/>
              <w:rPr>
                <w:sz w:val="22"/>
                <w:szCs w:val="22"/>
              </w:rPr>
            </w:pPr>
            <w:r w:rsidRPr="00E56E00">
              <w:rPr>
                <w:sz w:val="22"/>
                <w:szCs w:val="22"/>
              </w:rPr>
              <w:t>2.</w:t>
            </w:r>
          </w:p>
        </w:tc>
        <w:tc>
          <w:tcPr>
            <w:tcW w:w="3958" w:type="pct"/>
            <w:gridSpan w:val="2"/>
            <w:vAlign w:val="bottom"/>
          </w:tcPr>
          <w:p w14:paraId="01889D44" w14:textId="77777777" w:rsidR="00E617C8" w:rsidRPr="00E56E00" w:rsidRDefault="00E617C8" w:rsidP="00D21B4B">
            <w:pPr>
              <w:rPr>
                <w:sz w:val="22"/>
                <w:szCs w:val="22"/>
              </w:rPr>
            </w:pPr>
            <w:r>
              <w:rPr>
                <w:lang w:val="en-IN"/>
              </w:rPr>
              <w:t>Mention the peroxide value for fresh oil.</w:t>
            </w:r>
          </w:p>
        </w:tc>
        <w:tc>
          <w:tcPr>
            <w:tcW w:w="301" w:type="pct"/>
            <w:vAlign w:val="bottom"/>
          </w:tcPr>
          <w:p w14:paraId="7105DB1E" w14:textId="77777777" w:rsidR="00E617C8" w:rsidRPr="00E56E00" w:rsidRDefault="00E617C8" w:rsidP="00D21B4B">
            <w:pPr>
              <w:jc w:val="center"/>
              <w:rPr>
                <w:sz w:val="22"/>
                <w:szCs w:val="22"/>
              </w:rPr>
            </w:pPr>
            <w:r w:rsidRPr="00E56E00">
              <w:rPr>
                <w:sz w:val="22"/>
                <w:szCs w:val="22"/>
              </w:rPr>
              <w:t>CO</w:t>
            </w:r>
            <w:r>
              <w:rPr>
                <w:sz w:val="22"/>
                <w:szCs w:val="22"/>
              </w:rPr>
              <w:t>1</w:t>
            </w:r>
          </w:p>
        </w:tc>
        <w:tc>
          <w:tcPr>
            <w:tcW w:w="243" w:type="pct"/>
            <w:vAlign w:val="bottom"/>
          </w:tcPr>
          <w:p w14:paraId="08B40E8E" w14:textId="77777777" w:rsidR="00E617C8" w:rsidRPr="00E56E00" w:rsidRDefault="00E617C8" w:rsidP="00D21B4B">
            <w:pPr>
              <w:jc w:val="center"/>
              <w:rPr>
                <w:sz w:val="22"/>
                <w:szCs w:val="22"/>
              </w:rPr>
            </w:pPr>
            <w:r>
              <w:rPr>
                <w:sz w:val="22"/>
                <w:szCs w:val="22"/>
              </w:rPr>
              <w:t>U</w:t>
            </w:r>
          </w:p>
        </w:tc>
        <w:tc>
          <w:tcPr>
            <w:tcW w:w="240" w:type="pct"/>
            <w:vAlign w:val="bottom"/>
          </w:tcPr>
          <w:p w14:paraId="7E9F17F4" w14:textId="77777777" w:rsidR="00E617C8" w:rsidRPr="00E56E00" w:rsidRDefault="00E617C8" w:rsidP="00D21B4B">
            <w:pPr>
              <w:jc w:val="center"/>
              <w:rPr>
                <w:sz w:val="22"/>
                <w:szCs w:val="22"/>
              </w:rPr>
            </w:pPr>
            <w:r w:rsidRPr="00E56E00">
              <w:rPr>
                <w:sz w:val="22"/>
                <w:szCs w:val="22"/>
              </w:rPr>
              <w:t>1</w:t>
            </w:r>
          </w:p>
        </w:tc>
      </w:tr>
      <w:tr w:rsidR="00E617C8" w:rsidRPr="00BA50B9" w14:paraId="75AF2E74" w14:textId="77777777" w:rsidTr="00E82A6C">
        <w:trPr>
          <w:trHeight w:val="283"/>
        </w:trPr>
        <w:tc>
          <w:tcPr>
            <w:tcW w:w="257" w:type="pct"/>
            <w:vAlign w:val="bottom"/>
          </w:tcPr>
          <w:p w14:paraId="5C8FD087" w14:textId="77777777" w:rsidR="00E617C8" w:rsidRPr="00E56E00" w:rsidRDefault="00E617C8" w:rsidP="00D21B4B">
            <w:pPr>
              <w:jc w:val="center"/>
              <w:rPr>
                <w:sz w:val="22"/>
                <w:szCs w:val="22"/>
              </w:rPr>
            </w:pPr>
            <w:r w:rsidRPr="00E56E00">
              <w:rPr>
                <w:sz w:val="22"/>
                <w:szCs w:val="22"/>
              </w:rPr>
              <w:t>3.</w:t>
            </w:r>
          </w:p>
        </w:tc>
        <w:tc>
          <w:tcPr>
            <w:tcW w:w="3958" w:type="pct"/>
            <w:gridSpan w:val="2"/>
            <w:vAlign w:val="bottom"/>
          </w:tcPr>
          <w:p w14:paraId="143FA350" w14:textId="77777777" w:rsidR="00E617C8" w:rsidRPr="00E56E00" w:rsidRDefault="00E617C8" w:rsidP="00D21B4B">
            <w:pPr>
              <w:rPr>
                <w:sz w:val="22"/>
                <w:szCs w:val="22"/>
              </w:rPr>
            </w:pPr>
            <w:r>
              <w:rPr>
                <w:lang w:val="en-IN"/>
              </w:rPr>
              <w:t>Name one traditional mechanical method of oil expression.</w:t>
            </w:r>
          </w:p>
        </w:tc>
        <w:tc>
          <w:tcPr>
            <w:tcW w:w="301" w:type="pct"/>
            <w:vAlign w:val="bottom"/>
          </w:tcPr>
          <w:p w14:paraId="6868E67D" w14:textId="77777777" w:rsidR="00E617C8" w:rsidRPr="00E56E00" w:rsidRDefault="00E617C8" w:rsidP="00D21B4B">
            <w:pPr>
              <w:jc w:val="center"/>
              <w:rPr>
                <w:sz w:val="22"/>
                <w:szCs w:val="22"/>
              </w:rPr>
            </w:pPr>
            <w:r w:rsidRPr="00E56E00">
              <w:rPr>
                <w:sz w:val="22"/>
                <w:szCs w:val="22"/>
              </w:rPr>
              <w:t>CO</w:t>
            </w:r>
            <w:r>
              <w:rPr>
                <w:sz w:val="22"/>
                <w:szCs w:val="22"/>
              </w:rPr>
              <w:t>2</w:t>
            </w:r>
          </w:p>
        </w:tc>
        <w:tc>
          <w:tcPr>
            <w:tcW w:w="243" w:type="pct"/>
            <w:vAlign w:val="bottom"/>
          </w:tcPr>
          <w:p w14:paraId="1B5F2C9E" w14:textId="77777777" w:rsidR="00E617C8" w:rsidRPr="00E56E00" w:rsidRDefault="00E617C8" w:rsidP="00D21B4B">
            <w:pPr>
              <w:jc w:val="center"/>
              <w:rPr>
                <w:sz w:val="22"/>
                <w:szCs w:val="22"/>
              </w:rPr>
            </w:pPr>
            <w:r>
              <w:rPr>
                <w:sz w:val="22"/>
                <w:szCs w:val="22"/>
              </w:rPr>
              <w:t>R</w:t>
            </w:r>
          </w:p>
        </w:tc>
        <w:tc>
          <w:tcPr>
            <w:tcW w:w="240" w:type="pct"/>
            <w:vAlign w:val="bottom"/>
          </w:tcPr>
          <w:p w14:paraId="2D3F6FC2" w14:textId="77777777" w:rsidR="00E617C8" w:rsidRPr="00E56E00" w:rsidRDefault="00E617C8" w:rsidP="00D21B4B">
            <w:pPr>
              <w:jc w:val="center"/>
              <w:rPr>
                <w:sz w:val="22"/>
                <w:szCs w:val="22"/>
              </w:rPr>
            </w:pPr>
            <w:r w:rsidRPr="00E56E00">
              <w:rPr>
                <w:sz w:val="22"/>
                <w:szCs w:val="22"/>
              </w:rPr>
              <w:t>1</w:t>
            </w:r>
          </w:p>
        </w:tc>
      </w:tr>
      <w:tr w:rsidR="00E617C8" w:rsidRPr="00BA50B9" w14:paraId="57DAFBEC" w14:textId="77777777" w:rsidTr="00E82A6C">
        <w:trPr>
          <w:trHeight w:val="283"/>
        </w:trPr>
        <w:tc>
          <w:tcPr>
            <w:tcW w:w="257" w:type="pct"/>
            <w:vAlign w:val="bottom"/>
          </w:tcPr>
          <w:p w14:paraId="5C961532" w14:textId="77777777" w:rsidR="00E617C8" w:rsidRPr="00E56E00" w:rsidRDefault="00E617C8" w:rsidP="00D21B4B">
            <w:pPr>
              <w:jc w:val="center"/>
              <w:rPr>
                <w:sz w:val="22"/>
                <w:szCs w:val="22"/>
              </w:rPr>
            </w:pPr>
            <w:r w:rsidRPr="00E56E00">
              <w:rPr>
                <w:sz w:val="22"/>
                <w:szCs w:val="22"/>
              </w:rPr>
              <w:t>4.</w:t>
            </w:r>
          </w:p>
        </w:tc>
        <w:tc>
          <w:tcPr>
            <w:tcW w:w="3958" w:type="pct"/>
            <w:gridSpan w:val="2"/>
            <w:vAlign w:val="bottom"/>
          </w:tcPr>
          <w:p w14:paraId="04B7FF27" w14:textId="77777777" w:rsidR="00E617C8" w:rsidRPr="00E56E00" w:rsidRDefault="00E617C8" w:rsidP="00D21B4B">
            <w:pPr>
              <w:rPr>
                <w:sz w:val="22"/>
                <w:szCs w:val="22"/>
              </w:rPr>
            </w:pPr>
            <w:r>
              <w:t xml:space="preserve">Define Iodine value.  </w:t>
            </w:r>
          </w:p>
        </w:tc>
        <w:tc>
          <w:tcPr>
            <w:tcW w:w="301" w:type="pct"/>
            <w:vAlign w:val="bottom"/>
          </w:tcPr>
          <w:p w14:paraId="21C4226F" w14:textId="77777777" w:rsidR="00E617C8" w:rsidRPr="00E56E00" w:rsidRDefault="00E617C8" w:rsidP="00D21B4B">
            <w:pPr>
              <w:jc w:val="center"/>
              <w:rPr>
                <w:sz w:val="22"/>
                <w:szCs w:val="22"/>
              </w:rPr>
            </w:pPr>
            <w:r w:rsidRPr="00E56E00">
              <w:rPr>
                <w:sz w:val="22"/>
                <w:szCs w:val="22"/>
              </w:rPr>
              <w:t>CO</w:t>
            </w:r>
            <w:r>
              <w:rPr>
                <w:sz w:val="22"/>
                <w:szCs w:val="22"/>
              </w:rPr>
              <w:t>4</w:t>
            </w:r>
          </w:p>
        </w:tc>
        <w:tc>
          <w:tcPr>
            <w:tcW w:w="243" w:type="pct"/>
            <w:vAlign w:val="bottom"/>
          </w:tcPr>
          <w:p w14:paraId="7C69B6B1" w14:textId="77777777" w:rsidR="00E617C8" w:rsidRPr="00E56E00" w:rsidRDefault="00E617C8" w:rsidP="00D21B4B">
            <w:pPr>
              <w:jc w:val="center"/>
              <w:rPr>
                <w:sz w:val="22"/>
                <w:szCs w:val="22"/>
              </w:rPr>
            </w:pPr>
            <w:r>
              <w:rPr>
                <w:sz w:val="22"/>
                <w:szCs w:val="22"/>
              </w:rPr>
              <w:t>R</w:t>
            </w:r>
          </w:p>
        </w:tc>
        <w:tc>
          <w:tcPr>
            <w:tcW w:w="240" w:type="pct"/>
            <w:vAlign w:val="bottom"/>
          </w:tcPr>
          <w:p w14:paraId="7E92913E" w14:textId="77777777" w:rsidR="00E617C8" w:rsidRPr="00E56E00" w:rsidRDefault="00E617C8" w:rsidP="00D21B4B">
            <w:pPr>
              <w:jc w:val="center"/>
              <w:rPr>
                <w:sz w:val="22"/>
                <w:szCs w:val="22"/>
              </w:rPr>
            </w:pPr>
            <w:r w:rsidRPr="00E56E00">
              <w:rPr>
                <w:sz w:val="22"/>
                <w:szCs w:val="22"/>
              </w:rPr>
              <w:t>1</w:t>
            </w:r>
          </w:p>
        </w:tc>
      </w:tr>
      <w:tr w:rsidR="00E617C8" w:rsidRPr="00BA50B9" w14:paraId="4A0EA4F7" w14:textId="77777777" w:rsidTr="00E82A6C">
        <w:trPr>
          <w:trHeight w:val="283"/>
        </w:trPr>
        <w:tc>
          <w:tcPr>
            <w:tcW w:w="257" w:type="pct"/>
            <w:vAlign w:val="bottom"/>
          </w:tcPr>
          <w:p w14:paraId="06FF6514" w14:textId="77777777" w:rsidR="00E617C8" w:rsidRPr="00E56E00" w:rsidRDefault="00E617C8" w:rsidP="00D21B4B">
            <w:pPr>
              <w:jc w:val="center"/>
              <w:rPr>
                <w:sz w:val="22"/>
                <w:szCs w:val="22"/>
              </w:rPr>
            </w:pPr>
            <w:r w:rsidRPr="00E56E00">
              <w:rPr>
                <w:sz w:val="22"/>
                <w:szCs w:val="22"/>
              </w:rPr>
              <w:t>5.</w:t>
            </w:r>
          </w:p>
        </w:tc>
        <w:tc>
          <w:tcPr>
            <w:tcW w:w="3958" w:type="pct"/>
            <w:gridSpan w:val="2"/>
            <w:vAlign w:val="bottom"/>
          </w:tcPr>
          <w:p w14:paraId="0ED569AA" w14:textId="77777777" w:rsidR="00E617C8" w:rsidRPr="00E56E00" w:rsidRDefault="00E617C8" w:rsidP="00D21B4B">
            <w:pPr>
              <w:pStyle w:val="Default"/>
              <w:rPr>
                <w:sz w:val="22"/>
                <w:szCs w:val="22"/>
              </w:rPr>
            </w:pPr>
            <w:r>
              <w:t>Recall and write the objective of refining process.</w:t>
            </w:r>
          </w:p>
        </w:tc>
        <w:tc>
          <w:tcPr>
            <w:tcW w:w="301" w:type="pct"/>
            <w:vAlign w:val="bottom"/>
          </w:tcPr>
          <w:p w14:paraId="2C43577B" w14:textId="77777777" w:rsidR="00E617C8" w:rsidRPr="00E56E00" w:rsidRDefault="00E617C8" w:rsidP="00D21B4B">
            <w:pPr>
              <w:jc w:val="center"/>
              <w:rPr>
                <w:sz w:val="22"/>
                <w:szCs w:val="22"/>
              </w:rPr>
            </w:pPr>
            <w:r w:rsidRPr="00E56E00">
              <w:rPr>
                <w:sz w:val="22"/>
                <w:szCs w:val="22"/>
              </w:rPr>
              <w:t>CO</w:t>
            </w:r>
            <w:r>
              <w:rPr>
                <w:sz w:val="22"/>
                <w:szCs w:val="22"/>
              </w:rPr>
              <w:t>3</w:t>
            </w:r>
          </w:p>
        </w:tc>
        <w:tc>
          <w:tcPr>
            <w:tcW w:w="243" w:type="pct"/>
            <w:vAlign w:val="bottom"/>
          </w:tcPr>
          <w:p w14:paraId="2E7FD06B" w14:textId="77777777" w:rsidR="00E617C8" w:rsidRPr="00E56E00" w:rsidRDefault="00E617C8" w:rsidP="00D21B4B">
            <w:pPr>
              <w:jc w:val="center"/>
              <w:rPr>
                <w:sz w:val="22"/>
                <w:szCs w:val="22"/>
              </w:rPr>
            </w:pPr>
            <w:r>
              <w:rPr>
                <w:sz w:val="22"/>
                <w:szCs w:val="22"/>
              </w:rPr>
              <w:t>R</w:t>
            </w:r>
          </w:p>
        </w:tc>
        <w:tc>
          <w:tcPr>
            <w:tcW w:w="240" w:type="pct"/>
            <w:vAlign w:val="bottom"/>
          </w:tcPr>
          <w:p w14:paraId="786B5E54" w14:textId="77777777" w:rsidR="00E617C8" w:rsidRPr="00E56E00" w:rsidRDefault="00E617C8" w:rsidP="00D21B4B">
            <w:pPr>
              <w:jc w:val="center"/>
              <w:rPr>
                <w:sz w:val="22"/>
                <w:szCs w:val="22"/>
              </w:rPr>
            </w:pPr>
            <w:r w:rsidRPr="00E56E00">
              <w:rPr>
                <w:sz w:val="22"/>
                <w:szCs w:val="22"/>
              </w:rPr>
              <w:t>1</w:t>
            </w:r>
          </w:p>
        </w:tc>
      </w:tr>
      <w:tr w:rsidR="00E617C8" w:rsidRPr="00BA50B9" w14:paraId="344B8B11" w14:textId="77777777" w:rsidTr="00E82A6C">
        <w:trPr>
          <w:trHeight w:val="283"/>
        </w:trPr>
        <w:tc>
          <w:tcPr>
            <w:tcW w:w="257" w:type="pct"/>
            <w:vAlign w:val="bottom"/>
          </w:tcPr>
          <w:p w14:paraId="2EDB79AA" w14:textId="77777777" w:rsidR="00E617C8" w:rsidRPr="00E56E00" w:rsidRDefault="00E617C8" w:rsidP="00D21B4B">
            <w:pPr>
              <w:jc w:val="center"/>
              <w:rPr>
                <w:sz w:val="22"/>
                <w:szCs w:val="22"/>
              </w:rPr>
            </w:pPr>
            <w:r w:rsidRPr="00E56E00">
              <w:rPr>
                <w:sz w:val="22"/>
                <w:szCs w:val="22"/>
              </w:rPr>
              <w:t>6.</w:t>
            </w:r>
          </w:p>
        </w:tc>
        <w:tc>
          <w:tcPr>
            <w:tcW w:w="3958" w:type="pct"/>
            <w:gridSpan w:val="2"/>
            <w:vAlign w:val="bottom"/>
          </w:tcPr>
          <w:p w14:paraId="34D731BF" w14:textId="77777777" w:rsidR="00E617C8" w:rsidRPr="00E56E00" w:rsidRDefault="00E617C8" w:rsidP="00D21B4B">
            <w:pPr>
              <w:rPr>
                <w:sz w:val="22"/>
                <w:szCs w:val="22"/>
              </w:rPr>
            </w:pPr>
            <w:r>
              <w:t>Define degumming in oil refining.</w:t>
            </w:r>
          </w:p>
        </w:tc>
        <w:tc>
          <w:tcPr>
            <w:tcW w:w="301" w:type="pct"/>
            <w:vAlign w:val="bottom"/>
          </w:tcPr>
          <w:p w14:paraId="3E9C2EB3" w14:textId="77777777" w:rsidR="00E617C8" w:rsidRPr="00E56E00" w:rsidRDefault="00E617C8" w:rsidP="00D21B4B">
            <w:pPr>
              <w:jc w:val="center"/>
              <w:rPr>
                <w:sz w:val="22"/>
                <w:szCs w:val="22"/>
              </w:rPr>
            </w:pPr>
            <w:r w:rsidRPr="00E56E00">
              <w:rPr>
                <w:sz w:val="22"/>
                <w:szCs w:val="22"/>
              </w:rPr>
              <w:t>CO</w:t>
            </w:r>
            <w:r>
              <w:rPr>
                <w:sz w:val="22"/>
                <w:szCs w:val="22"/>
              </w:rPr>
              <w:t>3</w:t>
            </w:r>
          </w:p>
        </w:tc>
        <w:tc>
          <w:tcPr>
            <w:tcW w:w="243" w:type="pct"/>
            <w:vAlign w:val="bottom"/>
          </w:tcPr>
          <w:p w14:paraId="08B8595B" w14:textId="77777777" w:rsidR="00E617C8" w:rsidRPr="00E56E00" w:rsidRDefault="00E617C8" w:rsidP="00D21B4B">
            <w:pPr>
              <w:jc w:val="center"/>
              <w:rPr>
                <w:sz w:val="22"/>
                <w:szCs w:val="22"/>
              </w:rPr>
            </w:pPr>
            <w:r>
              <w:rPr>
                <w:sz w:val="22"/>
                <w:szCs w:val="22"/>
              </w:rPr>
              <w:t>R</w:t>
            </w:r>
          </w:p>
        </w:tc>
        <w:tc>
          <w:tcPr>
            <w:tcW w:w="240" w:type="pct"/>
            <w:vAlign w:val="bottom"/>
          </w:tcPr>
          <w:p w14:paraId="2348A0BF" w14:textId="77777777" w:rsidR="00E617C8" w:rsidRPr="00E56E00" w:rsidRDefault="00E617C8" w:rsidP="00D21B4B">
            <w:pPr>
              <w:jc w:val="center"/>
              <w:rPr>
                <w:sz w:val="22"/>
                <w:szCs w:val="22"/>
              </w:rPr>
            </w:pPr>
            <w:r w:rsidRPr="00E56E00">
              <w:rPr>
                <w:sz w:val="22"/>
                <w:szCs w:val="22"/>
              </w:rPr>
              <w:t>1</w:t>
            </w:r>
          </w:p>
        </w:tc>
      </w:tr>
      <w:tr w:rsidR="00E617C8" w:rsidRPr="00BA50B9" w14:paraId="288A0176" w14:textId="77777777" w:rsidTr="00E82A6C">
        <w:trPr>
          <w:trHeight w:val="283"/>
        </w:trPr>
        <w:tc>
          <w:tcPr>
            <w:tcW w:w="257" w:type="pct"/>
            <w:vAlign w:val="bottom"/>
          </w:tcPr>
          <w:p w14:paraId="5122D02F" w14:textId="77777777" w:rsidR="00E617C8" w:rsidRPr="00E56E00" w:rsidRDefault="00E617C8" w:rsidP="00D21B4B">
            <w:pPr>
              <w:jc w:val="center"/>
              <w:rPr>
                <w:sz w:val="22"/>
                <w:szCs w:val="22"/>
              </w:rPr>
            </w:pPr>
            <w:r w:rsidRPr="00E56E00">
              <w:rPr>
                <w:sz w:val="22"/>
                <w:szCs w:val="22"/>
              </w:rPr>
              <w:t>7.</w:t>
            </w:r>
          </w:p>
        </w:tc>
        <w:tc>
          <w:tcPr>
            <w:tcW w:w="3958" w:type="pct"/>
            <w:gridSpan w:val="2"/>
            <w:vAlign w:val="bottom"/>
          </w:tcPr>
          <w:p w14:paraId="3F998014" w14:textId="77777777" w:rsidR="00E617C8" w:rsidRPr="00E56E00" w:rsidRDefault="00E617C8" w:rsidP="00D21B4B">
            <w:pPr>
              <w:pStyle w:val="ListParagraph"/>
              <w:ind w:left="0"/>
              <w:rPr>
                <w:noProof/>
                <w:sz w:val="22"/>
                <w:szCs w:val="22"/>
                <w:lang w:eastAsia="zh-TW"/>
              </w:rPr>
            </w:pPr>
            <w:r>
              <w:t>Mention the secondary lipid oxidation products.</w:t>
            </w:r>
          </w:p>
        </w:tc>
        <w:tc>
          <w:tcPr>
            <w:tcW w:w="301" w:type="pct"/>
            <w:vAlign w:val="bottom"/>
          </w:tcPr>
          <w:p w14:paraId="7ED35368" w14:textId="77777777" w:rsidR="00E617C8" w:rsidRPr="00E56E00" w:rsidRDefault="00E617C8" w:rsidP="00D21B4B">
            <w:pPr>
              <w:jc w:val="center"/>
              <w:rPr>
                <w:sz w:val="22"/>
                <w:szCs w:val="22"/>
              </w:rPr>
            </w:pPr>
            <w:r w:rsidRPr="00E56E00">
              <w:rPr>
                <w:sz w:val="22"/>
                <w:szCs w:val="22"/>
              </w:rPr>
              <w:t>CO</w:t>
            </w:r>
            <w:r>
              <w:rPr>
                <w:sz w:val="22"/>
                <w:szCs w:val="22"/>
              </w:rPr>
              <w:t>2</w:t>
            </w:r>
          </w:p>
        </w:tc>
        <w:tc>
          <w:tcPr>
            <w:tcW w:w="243" w:type="pct"/>
            <w:vAlign w:val="bottom"/>
          </w:tcPr>
          <w:p w14:paraId="0C33BC50" w14:textId="77777777" w:rsidR="00E617C8" w:rsidRPr="00E56E00" w:rsidRDefault="00E617C8" w:rsidP="00D21B4B">
            <w:pPr>
              <w:jc w:val="center"/>
              <w:rPr>
                <w:sz w:val="22"/>
                <w:szCs w:val="22"/>
              </w:rPr>
            </w:pPr>
            <w:r>
              <w:rPr>
                <w:sz w:val="22"/>
                <w:szCs w:val="22"/>
              </w:rPr>
              <w:t>U</w:t>
            </w:r>
          </w:p>
        </w:tc>
        <w:tc>
          <w:tcPr>
            <w:tcW w:w="240" w:type="pct"/>
            <w:vAlign w:val="bottom"/>
          </w:tcPr>
          <w:p w14:paraId="37CC0289" w14:textId="77777777" w:rsidR="00E617C8" w:rsidRPr="00E56E00" w:rsidRDefault="00E617C8" w:rsidP="00D21B4B">
            <w:pPr>
              <w:jc w:val="center"/>
              <w:rPr>
                <w:sz w:val="22"/>
                <w:szCs w:val="22"/>
              </w:rPr>
            </w:pPr>
            <w:r w:rsidRPr="00E56E00">
              <w:rPr>
                <w:sz w:val="22"/>
                <w:szCs w:val="22"/>
              </w:rPr>
              <w:t>1</w:t>
            </w:r>
          </w:p>
        </w:tc>
      </w:tr>
      <w:tr w:rsidR="00E617C8" w:rsidRPr="00BA50B9" w14:paraId="22C6EE78" w14:textId="77777777" w:rsidTr="00E82A6C">
        <w:trPr>
          <w:trHeight w:val="283"/>
        </w:trPr>
        <w:tc>
          <w:tcPr>
            <w:tcW w:w="257" w:type="pct"/>
            <w:vAlign w:val="bottom"/>
          </w:tcPr>
          <w:p w14:paraId="5166CE7A" w14:textId="77777777" w:rsidR="00E617C8" w:rsidRPr="00E56E00" w:rsidRDefault="00E617C8" w:rsidP="00D21B4B">
            <w:pPr>
              <w:jc w:val="center"/>
              <w:rPr>
                <w:sz w:val="22"/>
                <w:szCs w:val="22"/>
              </w:rPr>
            </w:pPr>
            <w:r w:rsidRPr="00E56E00">
              <w:rPr>
                <w:sz w:val="22"/>
                <w:szCs w:val="22"/>
              </w:rPr>
              <w:t>8.</w:t>
            </w:r>
          </w:p>
        </w:tc>
        <w:tc>
          <w:tcPr>
            <w:tcW w:w="3958" w:type="pct"/>
            <w:gridSpan w:val="2"/>
            <w:vAlign w:val="bottom"/>
          </w:tcPr>
          <w:p w14:paraId="700C0A84" w14:textId="77777777" w:rsidR="00E617C8" w:rsidRPr="00BE0F83" w:rsidRDefault="00E617C8" w:rsidP="00D21B4B">
            <w:r w:rsidRPr="00BE0F83">
              <w:t>Define Anisidine value.</w:t>
            </w:r>
          </w:p>
        </w:tc>
        <w:tc>
          <w:tcPr>
            <w:tcW w:w="301" w:type="pct"/>
            <w:vAlign w:val="bottom"/>
          </w:tcPr>
          <w:p w14:paraId="18FC4EE2" w14:textId="77777777" w:rsidR="00E617C8" w:rsidRPr="00E56E00" w:rsidRDefault="00E617C8" w:rsidP="00D21B4B">
            <w:pPr>
              <w:jc w:val="center"/>
              <w:rPr>
                <w:sz w:val="22"/>
                <w:szCs w:val="22"/>
              </w:rPr>
            </w:pPr>
            <w:r w:rsidRPr="00E56E00">
              <w:rPr>
                <w:sz w:val="22"/>
                <w:szCs w:val="22"/>
              </w:rPr>
              <w:t>CO</w:t>
            </w:r>
            <w:r>
              <w:rPr>
                <w:sz w:val="22"/>
                <w:szCs w:val="22"/>
              </w:rPr>
              <w:t>4</w:t>
            </w:r>
          </w:p>
        </w:tc>
        <w:tc>
          <w:tcPr>
            <w:tcW w:w="243" w:type="pct"/>
            <w:vAlign w:val="bottom"/>
          </w:tcPr>
          <w:p w14:paraId="226B015B" w14:textId="77777777" w:rsidR="00E617C8" w:rsidRPr="00E56E00" w:rsidRDefault="00E617C8" w:rsidP="00D21B4B">
            <w:pPr>
              <w:jc w:val="center"/>
              <w:rPr>
                <w:sz w:val="22"/>
                <w:szCs w:val="22"/>
              </w:rPr>
            </w:pPr>
            <w:r>
              <w:rPr>
                <w:sz w:val="22"/>
                <w:szCs w:val="22"/>
              </w:rPr>
              <w:t>R</w:t>
            </w:r>
          </w:p>
        </w:tc>
        <w:tc>
          <w:tcPr>
            <w:tcW w:w="240" w:type="pct"/>
            <w:vAlign w:val="bottom"/>
          </w:tcPr>
          <w:p w14:paraId="7E1FBDF2" w14:textId="77777777" w:rsidR="00E617C8" w:rsidRPr="00E56E00" w:rsidRDefault="00E617C8" w:rsidP="00D21B4B">
            <w:pPr>
              <w:jc w:val="center"/>
              <w:rPr>
                <w:sz w:val="22"/>
                <w:szCs w:val="22"/>
              </w:rPr>
            </w:pPr>
            <w:r w:rsidRPr="00E56E00">
              <w:rPr>
                <w:sz w:val="22"/>
                <w:szCs w:val="22"/>
              </w:rPr>
              <w:t>1</w:t>
            </w:r>
          </w:p>
        </w:tc>
      </w:tr>
      <w:tr w:rsidR="00E617C8" w:rsidRPr="00BA50B9" w14:paraId="3A60159B" w14:textId="77777777" w:rsidTr="00E82A6C">
        <w:trPr>
          <w:trHeight w:val="283"/>
        </w:trPr>
        <w:tc>
          <w:tcPr>
            <w:tcW w:w="257" w:type="pct"/>
            <w:vAlign w:val="bottom"/>
          </w:tcPr>
          <w:p w14:paraId="44B72751" w14:textId="77777777" w:rsidR="00E617C8" w:rsidRPr="00E56E00" w:rsidRDefault="00E617C8" w:rsidP="00D21B4B">
            <w:pPr>
              <w:jc w:val="center"/>
              <w:rPr>
                <w:sz w:val="22"/>
                <w:szCs w:val="22"/>
              </w:rPr>
            </w:pPr>
            <w:r w:rsidRPr="00E56E00">
              <w:rPr>
                <w:sz w:val="22"/>
                <w:szCs w:val="22"/>
              </w:rPr>
              <w:t>9.</w:t>
            </w:r>
          </w:p>
        </w:tc>
        <w:tc>
          <w:tcPr>
            <w:tcW w:w="3958" w:type="pct"/>
            <w:gridSpan w:val="2"/>
            <w:vAlign w:val="bottom"/>
          </w:tcPr>
          <w:p w14:paraId="416C3155" w14:textId="77777777" w:rsidR="00E617C8" w:rsidRPr="00E56E00" w:rsidRDefault="00E617C8" w:rsidP="002D27FF">
            <w:pPr>
              <w:pStyle w:val="ListParagraph"/>
              <w:ind w:left="0"/>
              <w:jc w:val="both"/>
              <w:rPr>
                <w:noProof/>
                <w:sz w:val="22"/>
                <w:szCs w:val="22"/>
                <w:lang w:eastAsia="zh-TW"/>
              </w:rPr>
            </w:pPr>
            <w:r>
              <w:t>Mention the year of “Edible oil packaging regulation” commencement by central government.</w:t>
            </w:r>
          </w:p>
        </w:tc>
        <w:tc>
          <w:tcPr>
            <w:tcW w:w="301" w:type="pct"/>
            <w:vAlign w:val="bottom"/>
          </w:tcPr>
          <w:p w14:paraId="6EAD5AB9" w14:textId="77777777" w:rsidR="00E617C8" w:rsidRPr="00E56E00" w:rsidRDefault="00E617C8" w:rsidP="00D21B4B">
            <w:pPr>
              <w:jc w:val="center"/>
              <w:rPr>
                <w:sz w:val="22"/>
                <w:szCs w:val="22"/>
              </w:rPr>
            </w:pPr>
            <w:r w:rsidRPr="00E56E00">
              <w:rPr>
                <w:sz w:val="22"/>
                <w:szCs w:val="22"/>
              </w:rPr>
              <w:t>CO</w:t>
            </w:r>
            <w:r>
              <w:rPr>
                <w:sz w:val="22"/>
                <w:szCs w:val="22"/>
              </w:rPr>
              <w:t>6</w:t>
            </w:r>
          </w:p>
        </w:tc>
        <w:tc>
          <w:tcPr>
            <w:tcW w:w="243" w:type="pct"/>
            <w:vAlign w:val="bottom"/>
          </w:tcPr>
          <w:p w14:paraId="0B7E6B0A" w14:textId="77777777" w:rsidR="00E617C8" w:rsidRPr="00E56E00" w:rsidRDefault="00E617C8" w:rsidP="00D21B4B">
            <w:pPr>
              <w:jc w:val="center"/>
              <w:rPr>
                <w:sz w:val="22"/>
                <w:szCs w:val="22"/>
              </w:rPr>
            </w:pPr>
            <w:r>
              <w:rPr>
                <w:sz w:val="22"/>
                <w:szCs w:val="22"/>
              </w:rPr>
              <w:t>U</w:t>
            </w:r>
          </w:p>
        </w:tc>
        <w:tc>
          <w:tcPr>
            <w:tcW w:w="240" w:type="pct"/>
            <w:vAlign w:val="bottom"/>
          </w:tcPr>
          <w:p w14:paraId="0BDD0D9E" w14:textId="77777777" w:rsidR="00E617C8" w:rsidRPr="00E56E00" w:rsidRDefault="00E617C8" w:rsidP="00D21B4B">
            <w:pPr>
              <w:jc w:val="center"/>
              <w:rPr>
                <w:sz w:val="22"/>
                <w:szCs w:val="22"/>
              </w:rPr>
            </w:pPr>
            <w:r w:rsidRPr="00E56E00">
              <w:rPr>
                <w:sz w:val="22"/>
                <w:szCs w:val="22"/>
              </w:rPr>
              <w:t>1</w:t>
            </w:r>
          </w:p>
        </w:tc>
      </w:tr>
      <w:tr w:rsidR="00E617C8" w:rsidRPr="00BA50B9" w14:paraId="7DFCC650" w14:textId="77777777" w:rsidTr="00E82A6C">
        <w:trPr>
          <w:trHeight w:val="283"/>
        </w:trPr>
        <w:tc>
          <w:tcPr>
            <w:tcW w:w="257" w:type="pct"/>
            <w:vAlign w:val="bottom"/>
          </w:tcPr>
          <w:p w14:paraId="13299F6C" w14:textId="77777777" w:rsidR="00E617C8" w:rsidRPr="00E56E00" w:rsidRDefault="00E617C8" w:rsidP="00D21B4B">
            <w:pPr>
              <w:jc w:val="center"/>
              <w:rPr>
                <w:sz w:val="22"/>
                <w:szCs w:val="22"/>
              </w:rPr>
            </w:pPr>
            <w:r w:rsidRPr="00E56E00">
              <w:rPr>
                <w:sz w:val="22"/>
                <w:szCs w:val="22"/>
              </w:rPr>
              <w:t>10.</w:t>
            </w:r>
          </w:p>
        </w:tc>
        <w:tc>
          <w:tcPr>
            <w:tcW w:w="3958" w:type="pct"/>
            <w:gridSpan w:val="2"/>
            <w:vAlign w:val="bottom"/>
          </w:tcPr>
          <w:p w14:paraId="3ED5A9FB" w14:textId="77777777" w:rsidR="00E617C8" w:rsidRPr="00E56E00" w:rsidRDefault="00E617C8" w:rsidP="00D21B4B">
            <w:pPr>
              <w:rPr>
                <w:sz w:val="22"/>
                <w:szCs w:val="22"/>
              </w:rPr>
            </w:pPr>
            <w:r>
              <w:rPr>
                <w:lang w:val="en-IN"/>
              </w:rPr>
              <w:t>Mention the process involved in conversion of vegetable oil to ghee.</w:t>
            </w:r>
          </w:p>
        </w:tc>
        <w:tc>
          <w:tcPr>
            <w:tcW w:w="301" w:type="pct"/>
            <w:vAlign w:val="bottom"/>
          </w:tcPr>
          <w:p w14:paraId="25E6E16B" w14:textId="77777777" w:rsidR="00E617C8" w:rsidRPr="00E56E00" w:rsidRDefault="00E617C8" w:rsidP="00D21B4B">
            <w:pPr>
              <w:jc w:val="center"/>
              <w:rPr>
                <w:sz w:val="22"/>
                <w:szCs w:val="22"/>
              </w:rPr>
            </w:pPr>
            <w:r w:rsidRPr="00E56E00">
              <w:rPr>
                <w:sz w:val="22"/>
                <w:szCs w:val="22"/>
              </w:rPr>
              <w:t>CO</w:t>
            </w:r>
            <w:r>
              <w:rPr>
                <w:sz w:val="22"/>
                <w:szCs w:val="22"/>
              </w:rPr>
              <w:t>5</w:t>
            </w:r>
          </w:p>
        </w:tc>
        <w:tc>
          <w:tcPr>
            <w:tcW w:w="243" w:type="pct"/>
            <w:vAlign w:val="bottom"/>
          </w:tcPr>
          <w:p w14:paraId="25629A8B" w14:textId="77777777" w:rsidR="00E617C8" w:rsidRPr="00E56E00" w:rsidRDefault="00E617C8" w:rsidP="00D21B4B">
            <w:pPr>
              <w:jc w:val="center"/>
              <w:rPr>
                <w:sz w:val="22"/>
                <w:szCs w:val="22"/>
              </w:rPr>
            </w:pPr>
            <w:r>
              <w:rPr>
                <w:sz w:val="22"/>
                <w:szCs w:val="22"/>
              </w:rPr>
              <w:t>U</w:t>
            </w:r>
          </w:p>
        </w:tc>
        <w:tc>
          <w:tcPr>
            <w:tcW w:w="240" w:type="pct"/>
            <w:vAlign w:val="bottom"/>
          </w:tcPr>
          <w:p w14:paraId="52CF83B6" w14:textId="77777777" w:rsidR="00E617C8" w:rsidRPr="00E56E00" w:rsidRDefault="00E617C8" w:rsidP="00D21B4B">
            <w:pPr>
              <w:jc w:val="center"/>
              <w:rPr>
                <w:sz w:val="22"/>
                <w:szCs w:val="22"/>
              </w:rPr>
            </w:pPr>
            <w:r w:rsidRPr="00E56E00">
              <w:rPr>
                <w:sz w:val="22"/>
                <w:szCs w:val="22"/>
              </w:rPr>
              <w:t>1</w:t>
            </w:r>
          </w:p>
        </w:tc>
      </w:tr>
      <w:tr w:rsidR="00E617C8" w:rsidRPr="00BA50B9" w14:paraId="6C80DFE5" w14:textId="77777777" w:rsidTr="0037089B">
        <w:trPr>
          <w:trHeight w:val="552"/>
        </w:trPr>
        <w:tc>
          <w:tcPr>
            <w:tcW w:w="5000" w:type="pct"/>
            <w:gridSpan w:val="6"/>
            <w:vAlign w:val="center"/>
          </w:tcPr>
          <w:p w14:paraId="6550EC29" w14:textId="77777777" w:rsidR="00E617C8" w:rsidRPr="009D0856" w:rsidRDefault="00E617C8" w:rsidP="008C57B9">
            <w:pPr>
              <w:jc w:val="center"/>
              <w:rPr>
                <w:b/>
                <w:sz w:val="22"/>
                <w:szCs w:val="22"/>
                <w:u w:val="single"/>
              </w:rPr>
            </w:pPr>
            <w:r w:rsidRPr="009D0856">
              <w:rPr>
                <w:b/>
                <w:sz w:val="22"/>
                <w:szCs w:val="22"/>
                <w:u w:val="single"/>
              </w:rPr>
              <w:t>PART – B (6 X 3 = 18 MARKS)</w:t>
            </w:r>
          </w:p>
        </w:tc>
      </w:tr>
      <w:tr w:rsidR="00E617C8" w:rsidRPr="00BA50B9" w14:paraId="353FFFF4" w14:textId="77777777" w:rsidTr="00E82A6C">
        <w:trPr>
          <w:trHeight w:val="283"/>
        </w:trPr>
        <w:tc>
          <w:tcPr>
            <w:tcW w:w="257" w:type="pct"/>
            <w:vAlign w:val="bottom"/>
          </w:tcPr>
          <w:p w14:paraId="271A4FD3" w14:textId="77777777" w:rsidR="00E617C8" w:rsidRPr="00E56E00" w:rsidRDefault="00E617C8" w:rsidP="009D0856">
            <w:pPr>
              <w:pStyle w:val="NoSpacing"/>
              <w:rPr>
                <w:sz w:val="22"/>
                <w:szCs w:val="22"/>
              </w:rPr>
            </w:pPr>
            <w:r w:rsidRPr="00E56E00">
              <w:rPr>
                <w:sz w:val="22"/>
                <w:szCs w:val="22"/>
              </w:rPr>
              <w:t>11.</w:t>
            </w:r>
          </w:p>
        </w:tc>
        <w:tc>
          <w:tcPr>
            <w:tcW w:w="3958" w:type="pct"/>
            <w:gridSpan w:val="2"/>
            <w:vAlign w:val="bottom"/>
          </w:tcPr>
          <w:p w14:paraId="37752067" w14:textId="77777777" w:rsidR="00E617C8" w:rsidRPr="00546284" w:rsidRDefault="00E617C8" w:rsidP="009D0856">
            <w:pPr>
              <w:pStyle w:val="NoSpacing"/>
            </w:pPr>
            <w:r w:rsidRPr="00546284">
              <w:t>Differentiate between cis and trans-fat.</w:t>
            </w:r>
          </w:p>
        </w:tc>
        <w:tc>
          <w:tcPr>
            <w:tcW w:w="301" w:type="pct"/>
            <w:vAlign w:val="bottom"/>
          </w:tcPr>
          <w:p w14:paraId="2368E596" w14:textId="77777777" w:rsidR="00E617C8" w:rsidRPr="00E56E00" w:rsidRDefault="00E617C8" w:rsidP="009D0856">
            <w:pPr>
              <w:pStyle w:val="NoSpacing"/>
              <w:jc w:val="center"/>
              <w:rPr>
                <w:sz w:val="22"/>
                <w:szCs w:val="22"/>
              </w:rPr>
            </w:pPr>
            <w:r w:rsidRPr="00E56E00">
              <w:rPr>
                <w:sz w:val="22"/>
                <w:szCs w:val="22"/>
              </w:rPr>
              <w:t>CO</w:t>
            </w:r>
            <w:r>
              <w:rPr>
                <w:sz w:val="22"/>
                <w:szCs w:val="22"/>
              </w:rPr>
              <w:t>1</w:t>
            </w:r>
          </w:p>
        </w:tc>
        <w:tc>
          <w:tcPr>
            <w:tcW w:w="243" w:type="pct"/>
            <w:vAlign w:val="bottom"/>
          </w:tcPr>
          <w:p w14:paraId="0A3C80FD" w14:textId="77777777" w:rsidR="00E617C8" w:rsidRPr="00E56E00" w:rsidRDefault="00E617C8" w:rsidP="009D0856">
            <w:pPr>
              <w:pStyle w:val="NoSpacing"/>
              <w:jc w:val="center"/>
              <w:rPr>
                <w:sz w:val="22"/>
                <w:szCs w:val="22"/>
              </w:rPr>
            </w:pPr>
            <w:r>
              <w:rPr>
                <w:sz w:val="22"/>
                <w:szCs w:val="22"/>
              </w:rPr>
              <w:t>An</w:t>
            </w:r>
          </w:p>
        </w:tc>
        <w:tc>
          <w:tcPr>
            <w:tcW w:w="240" w:type="pct"/>
            <w:vAlign w:val="bottom"/>
          </w:tcPr>
          <w:p w14:paraId="4E2D270D"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126796E3" w14:textId="77777777" w:rsidTr="00E82A6C">
        <w:trPr>
          <w:trHeight w:val="283"/>
        </w:trPr>
        <w:tc>
          <w:tcPr>
            <w:tcW w:w="257" w:type="pct"/>
            <w:vAlign w:val="bottom"/>
          </w:tcPr>
          <w:p w14:paraId="734B127F" w14:textId="77777777" w:rsidR="00E617C8" w:rsidRPr="00E56E00" w:rsidRDefault="00E617C8" w:rsidP="009D0856">
            <w:pPr>
              <w:pStyle w:val="NoSpacing"/>
              <w:rPr>
                <w:sz w:val="22"/>
                <w:szCs w:val="22"/>
              </w:rPr>
            </w:pPr>
            <w:r w:rsidRPr="00E56E00">
              <w:rPr>
                <w:sz w:val="22"/>
                <w:szCs w:val="22"/>
              </w:rPr>
              <w:t>12.</w:t>
            </w:r>
          </w:p>
        </w:tc>
        <w:tc>
          <w:tcPr>
            <w:tcW w:w="3958" w:type="pct"/>
            <w:gridSpan w:val="2"/>
            <w:vAlign w:val="bottom"/>
          </w:tcPr>
          <w:p w14:paraId="221190B1" w14:textId="77777777" w:rsidR="00E617C8" w:rsidRPr="00546284" w:rsidRDefault="00E617C8" w:rsidP="009D0856">
            <w:pPr>
              <w:pStyle w:val="NoSpacing"/>
            </w:pPr>
            <w:r w:rsidRPr="00546284">
              <w:t>State the principle of hydraulic press.</w:t>
            </w:r>
          </w:p>
        </w:tc>
        <w:tc>
          <w:tcPr>
            <w:tcW w:w="301" w:type="pct"/>
            <w:vAlign w:val="bottom"/>
          </w:tcPr>
          <w:p w14:paraId="16E8A833" w14:textId="77777777" w:rsidR="00E617C8" w:rsidRPr="00E56E00" w:rsidRDefault="00E617C8" w:rsidP="009D0856">
            <w:pPr>
              <w:pStyle w:val="NoSpacing"/>
              <w:jc w:val="center"/>
              <w:rPr>
                <w:sz w:val="22"/>
                <w:szCs w:val="22"/>
              </w:rPr>
            </w:pPr>
            <w:r w:rsidRPr="00E56E00">
              <w:rPr>
                <w:sz w:val="22"/>
                <w:szCs w:val="22"/>
              </w:rPr>
              <w:t>CO</w:t>
            </w:r>
            <w:r>
              <w:rPr>
                <w:sz w:val="22"/>
                <w:szCs w:val="22"/>
              </w:rPr>
              <w:t>2</w:t>
            </w:r>
          </w:p>
        </w:tc>
        <w:tc>
          <w:tcPr>
            <w:tcW w:w="243" w:type="pct"/>
            <w:vAlign w:val="bottom"/>
          </w:tcPr>
          <w:p w14:paraId="76897475" w14:textId="77777777" w:rsidR="00E617C8" w:rsidRPr="00E56E00" w:rsidRDefault="00E617C8" w:rsidP="009D0856">
            <w:pPr>
              <w:pStyle w:val="NoSpacing"/>
              <w:jc w:val="center"/>
              <w:rPr>
                <w:sz w:val="22"/>
                <w:szCs w:val="22"/>
              </w:rPr>
            </w:pPr>
            <w:r>
              <w:rPr>
                <w:sz w:val="22"/>
                <w:szCs w:val="22"/>
              </w:rPr>
              <w:t>R</w:t>
            </w:r>
          </w:p>
        </w:tc>
        <w:tc>
          <w:tcPr>
            <w:tcW w:w="240" w:type="pct"/>
            <w:vAlign w:val="bottom"/>
          </w:tcPr>
          <w:p w14:paraId="124594BB"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58EFCC04" w14:textId="77777777" w:rsidTr="00E82A6C">
        <w:trPr>
          <w:trHeight w:val="283"/>
        </w:trPr>
        <w:tc>
          <w:tcPr>
            <w:tcW w:w="257" w:type="pct"/>
            <w:vAlign w:val="bottom"/>
          </w:tcPr>
          <w:p w14:paraId="2B144AD9" w14:textId="77777777" w:rsidR="00E617C8" w:rsidRPr="00E56E00" w:rsidRDefault="00E617C8" w:rsidP="009D0856">
            <w:pPr>
              <w:pStyle w:val="NoSpacing"/>
              <w:rPr>
                <w:sz w:val="22"/>
                <w:szCs w:val="22"/>
              </w:rPr>
            </w:pPr>
            <w:r w:rsidRPr="00E56E00">
              <w:rPr>
                <w:sz w:val="22"/>
                <w:szCs w:val="22"/>
              </w:rPr>
              <w:t>13.</w:t>
            </w:r>
          </w:p>
        </w:tc>
        <w:tc>
          <w:tcPr>
            <w:tcW w:w="3958" w:type="pct"/>
            <w:gridSpan w:val="2"/>
            <w:vAlign w:val="bottom"/>
          </w:tcPr>
          <w:p w14:paraId="44882C24" w14:textId="77777777" w:rsidR="00E617C8" w:rsidRPr="00546284" w:rsidRDefault="00E617C8" w:rsidP="009D0856">
            <w:pPr>
              <w:pStyle w:val="NoSpacing"/>
            </w:pPr>
            <w:r w:rsidRPr="00546284">
              <w:t>Recall and write the benefits of hydrogenation process in fats and oil.</w:t>
            </w:r>
          </w:p>
        </w:tc>
        <w:tc>
          <w:tcPr>
            <w:tcW w:w="301" w:type="pct"/>
            <w:vAlign w:val="bottom"/>
          </w:tcPr>
          <w:p w14:paraId="37123B98" w14:textId="77777777" w:rsidR="00E617C8" w:rsidRPr="00E56E00" w:rsidRDefault="00E617C8" w:rsidP="009D0856">
            <w:pPr>
              <w:pStyle w:val="NoSpacing"/>
              <w:jc w:val="center"/>
              <w:rPr>
                <w:sz w:val="22"/>
                <w:szCs w:val="22"/>
              </w:rPr>
            </w:pPr>
            <w:r w:rsidRPr="00E56E00">
              <w:rPr>
                <w:sz w:val="22"/>
                <w:szCs w:val="22"/>
              </w:rPr>
              <w:t>CO</w:t>
            </w:r>
            <w:r>
              <w:rPr>
                <w:sz w:val="22"/>
                <w:szCs w:val="22"/>
              </w:rPr>
              <w:t>3</w:t>
            </w:r>
          </w:p>
        </w:tc>
        <w:tc>
          <w:tcPr>
            <w:tcW w:w="243" w:type="pct"/>
            <w:vAlign w:val="bottom"/>
          </w:tcPr>
          <w:p w14:paraId="5184F9E1" w14:textId="77777777" w:rsidR="00E617C8" w:rsidRPr="00E56E00" w:rsidRDefault="00E617C8" w:rsidP="009D0856">
            <w:pPr>
              <w:pStyle w:val="NoSpacing"/>
              <w:jc w:val="center"/>
              <w:rPr>
                <w:sz w:val="22"/>
                <w:szCs w:val="22"/>
              </w:rPr>
            </w:pPr>
            <w:r>
              <w:rPr>
                <w:sz w:val="22"/>
                <w:szCs w:val="22"/>
              </w:rPr>
              <w:t>R</w:t>
            </w:r>
          </w:p>
        </w:tc>
        <w:tc>
          <w:tcPr>
            <w:tcW w:w="240" w:type="pct"/>
            <w:vAlign w:val="bottom"/>
          </w:tcPr>
          <w:p w14:paraId="75730766"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39EDF0E9" w14:textId="77777777" w:rsidTr="00E82A6C">
        <w:trPr>
          <w:trHeight w:val="283"/>
        </w:trPr>
        <w:tc>
          <w:tcPr>
            <w:tcW w:w="257" w:type="pct"/>
            <w:vAlign w:val="bottom"/>
          </w:tcPr>
          <w:p w14:paraId="027287F4" w14:textId="77777777" w:rsidR="00E617C8" w:rsidRPr="00E56E00" w:rsidRDefault="00E617C8" w:rsidP="009D0856">
            <w:pPr>
              <w:pStyle w:val="NoSpacing"/>
              <w:rPr>
                <w:sz w:val="22"/>
                <w:szCs w:val="22"/>
              </w:rPr>
            </w:pPr>
            <w:r w:rsidRPr="00E56E00">
              <w:rPr>
                <w:sz w:val="22"/>
                <w:szCs w:val="22"/>
              </w:rPr>
              <w:t>14.</w:t>
            </w:r>
          </w:p>
        </w:tc>
        <w:tc>
          <w:tcPr>
            <w:tcW w:w="3958" w:type="pct"/>
            <w:gridSpan w:val="2"/>
            <w:vAlign w:val="bottom"/>
          </w:tcPr>
          <w:p w14:paraId="7ED64E97" w14:textId="77777777" w:rsidR="00E617C8" w:rsidRPr="00546284" w:rsidRDefault="00E617C8" w:rsidP="009D0856">
            <w:pPr>
              <w:pStyle w:val="NoSpacing"/>
            </w:pPr>
            <w:r w:rsidRPr="00546284">
              <w:t>List the factors that affect the quality of oil.</w:t>
            </w:r>
          </w:p>
        </w:tc>
        <w:tc>
          <w:tcPr>
            <w:tcW w:w="301" w:type="pct"/>
            <w:vAlign w:val="bottom"/>
          </w:tcPr>
          <w:p w14:paraId="7E91E479" w14:textId="77777777" w:rsidR="00E617C8" w:rsidRPr="00E56E00" w:rsidRDefault="00E617C8" w:rsidP="009D0856">
            <w:pPr>
              <w:pStyle w:val="NoSpacing"/>
              <w:jc w:val="center"/>
              <w:rPr>
                <w:sz w:val="22"/>
                <w:szCs w:val="22"/>
              </w:rPr>
            </w:pPr>
            <w:r w:rsidRPr="00E56E00">
              <w:rPr>
                <w:sz w:val="22"/>
                <w:szCs w:val="22"/>
              </w:rPr>
              <w:t>CO</w:t>
            </w:r>
            <w:r>
              <w:rPr>
                <w:sz w:val="22"/>
                <w:szCs w:val="22"/>
              </w:rPr>
              <w:t>4</w:t>
            </w:r>
          </w:p>
        </w:tc>
        <w:tc>
          <w:tcPr>
            <w:tcW w:w="243" w:type="pct"/>
            <w:vAlign w:val="bottom"/>
          </w:tcPr>
          <w:p w14:paraId="3DF70333" w14:textId="77777777" w:rsidR="00E617C8" w:rsidRPr="00E56E00" w:rsidRDefault="00E617C8" w:rsidP="009D0856">
            <w:pPr>
              <w:pStyle w:val="NoSpacing"/>
              <w:jc w:val="center"/>
              <w:rPr>
                <w:sz w:val="22"/>
                <w:szCs w:val="22"/>
              </w:rPr>
            </w:pPr>
            <w:r>
              <w:rPr>
                <w:sz w:val="22"/>
                <w:szCs w:val="22"/>
              </w:rPr>
              <w:t>R</w:t>
            </w:r>
          </w:p>
        </w:tc>
        <w:tc>
          <w:tcPr>
            <w:tcW w:w="240" w:type="pct"/>
            <w:vAlign w:val="bottom"/>
          </w:tcPr>
          <w:p w14:paraId="48427E23"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321BAA5D" w14:textId="77777777" w:rsidTr="00E82A6C">
        <w:trPr>
          <w:trHeight w:val="283"/>
        </w:trPr>
        <w:tc>
          <w:tcPr>
            <w:tcW w:w="257" w:type="pct"/>
            <w:vAlign w:val="bottom"/>
          </w:tcPr>
          <w:p w14:paraId="783FFF92" w14:textId="77777777" w:rsidR="00E617C8" w:rsidRPr="00E56E00" w:rsidRDefault="00E617C8" w:rsidP="009D0856">
            <w:pPr>
              <w:pStyle w:val="NoSpacing"/>
              <w:rPr>
                <w:sz w:val="22"/>
                <w:szCs w:val="22"/>
              </w:rPr>
            </w:pPr>
            <w:r w:rsidRPr="00E56E00">
              <w:rPr>
                <w:sz w:val="22"/>
                <w:szCs w:val="22"/>
              </w:rPr>
              <w:t>15.</w:t>
            </w:r>
          </w:p>
        </w:tc>
        <w:tc>
          <w:tcPr>
            <w:tcW w:w="3958" w:type="pct"/>
            <w:gridSpan w:val="2"/>
            <w:vAlign w:val="bottom"/>
          </w:tcPr>
          <w:p w14:paraId="4A3C7794" w14:textId="77777777" w:rsidR="00E617C8" w:rsidRPr="00546284" w:rsidRDefault="00E617C8" w:rsidP="009D0856">
            <w:pPr>
              <w:pStyle w:val="NoSpacing"/>
            </w:pPr>
            <w:r w:rsidRPr="00546284">
              <w:t>Recall and write the importance of Filling and capping in oil packaging technology.</w:t>
            </w:r>
          </w:p>
        </w:tc>
        <w:tc>
          <w:tcPr>
            <w:tcW w:w="301" w:type="pct"/>
            <w:vAlign w:val="bottom"/>
          </w:tcPr>
          <w:p w14:paraId="0CC44634" w14:textId="77777777" w:rsidR="00E617C8" w:rsidRPr="00E56E00" w:rsidRDefault="00E617C8" w:rsidP="009D0856">
            <w:pPr>
              <w:pStyle w:val="NoSpacing"/>
              <w:jc w:val="center"/>
              <w:rPr>
                <w:sz w:val="22"/>
                <w:szCs w:val="22"/>
              </w:rPr>
            </w:pPr>
            <w:r w:rsidRPr="00E56E00">
              <w:rPr>
                <w:sz w:val="22"/>
                <w:szCs w:val="22"/>
              </w:rPr>
              <w:t>CO</w:t>
            </w:r>
            <w:r>
              <w:rPr>
                <w:sz w:val="22"/>
                <w:szCs w:val="22"/>
              </w:rPr>
              <w:t>6</w:t>
            </w:r>
          </w:p>
        </w:tc>
        <w:tc>
          <w:tcPr>
            <w:tcW w:w="243" w:type="pct"/>
            <w:vAlign w:val="bottom"/>
          </w:tcPr>
          <w:p w14:paraId="60C5FFC5" w14:textId="77777777" w:rsidR="00E617C8" w:rsidRPr="00E56E00" w:rsidRDefault="00E617C8" w:rsidP="009D0856">
            <w:pPr>
              <w:pStyle w:val="NoSpacing"/>
              <w:jc w:val="center"/>
              <w:rPr>
                <w:sz w:val="22"/>
                <w:szCs w:val="22"/>
              </w:rPr>
            </w:pPr>
            <w:r>
              <w:rPr>
                <w:sz w:val="22"/>
                <w:szCs w:val="22"/>
              </w:rPr>
              <w:t>R</w:t>
            </w:r>
          </w:p>
        </w:tc>
        <w:tc>
          <w:tcPr>
            <w:tcW w:w="240" w:type="pct"/>
            <w:vAlign w:val="bottom"/>
          </w:tcPr>
          <w:p w14:paraId="26F22254"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7E9E392D" w14:textId="77777777" w:rsidTr="00E82A6C">
        <w:trPr>
          <w:trHeight w:val="283"/>
        </w:trPr>
        <w:tc>
          <w:tcPr>
            <w:tcW w:w="257" w:type="pct"/>
            <w:vAlign w:val="bottom"/>
          </w:tcPr>
          <w:p w14:paraId="6A636DF3" w14:textId="77777777" w:rsidR="00E617C8" w:rsidRPr="00E56E00" w:rsidRDefault="00E617C8" w:rsidP="009D0856">
            <w:pPr>
              <w:pStyle w:val="NoSpacing"/>
              <w:rPr>
                <w:sz w:val="22"/>
                <w:szCs w:val="22"/>
              </w:rPr>
            </w:pPr>
            <w:r w:rsidRPr="00E56E00">
              <w:rPr>
                <w:sz w:val="22"/>
                <w:szCs w:val="22"/>
              </w:rPr>
              <w:t>16.</w:t>
            </w:r>
          </w:p>
        </w:tc>
        <w:tc>
          <w:tcPr>
            <w:tcW w:w="3958" w:type="pct"/>
            <w:gridSpan w:val="2"/>
            <w:vAlign w:val="bottom"/>
          </w:tcPr>
          <w:p w14:paraId="037DFE04" w14:textId="77777777" w:rsidR="00E617C8" w:rsidRPr="00546284" w:rsidRDefault="00E617C8" w:rsidP="007917F9">
            <w:pPr>
              <w:autoSpaceDE w:val="0"/>
              <w:autoSpaceDN w:val="0"/>
              <w:adjustRightInd w:val="0"/>
              <w:rPr>
                <w:rFonts w:eastAsiaTheme="minorHAnsi"/>
              </w:rPr>
            </w:pPr>
            <w:r w:rsidRPr="00546284">
              <w:rPr>
                <w:rFonts w:eastAsiaTheme="minorHAnsi"/>
              </w:rPr>
              <w:t>Write down the method of production of butter oil.</w:t>
            </w:r>
          </w:p>
        </w:tc>
        <w:tc>
          <w:tcPr>
            <w:tcW w:w="301" w:type="pct"/>
            <w:vAlign w:val="bottom"/>
          </w:tcPr>
          <w:p w14:paraId="138680CD" w14:textId="77777777" w:rsidR="00E617C8" w:rsidRPr="00E56E00" w:rsidRDefault="00E617C8" w:rsidP="009D0856">
            <w:pPr>
              <w:pStyle w:val="NoSpacing"/>
              <w:jc w:val="center"/>
              <w:rPr>
                <w:sz w:val="22"/>
                <w:szCs w:val="22"/>
              </w:rPr>
            </w:pPr>
            <w:r w:rsidRPr="00E56E00">
              <w:rPr>
                <w:sz w:val="22"/>
                <w:szCs w:val="22"/>
              </w:rPr>
              <w:t>CO</w:t>
            </w:r>
            <w:r>
              <w:rPr>
                <w:sz w:val="22"/>
                <w:szCs w:val="22"/>
              </w:rPr>
              <w:t>5</w:t>
            </w:r>
          </w:p>
        </w:tc>
        <w:tc>
          <w:tcPr>
            <w:tcW w:w="243" w:type="pct"/>
            <w:vAlign w:val="bottom"/>
          </w:tcPr>
          <w:p w14:paraId="2A07E56E" w14:textId="77777777" w:rsidR="00E617C8" w:rsidRPr="00E56E00" w:rsidRDefault="00E617C8" w:rsidP="009D0856">
            <w:pPr>
              <w:pStyle w:val="NoSpacing"/>
              <w:jc w:val="center"/>
              <w:rPr>
                <w:sz w:val="22"/>
                <w:szCs w:val="22"/>
              </w:rPr>
            </w:pPr>
            <w:r>
              <w:rPr>
                <w:sz w:val="22"/>
                <w:szCs w:val="22"/>
              </w:rPr>
              <w:t>A</w:t>
            </w:r>
          </w:p>
        </w:tc>
        <w:tc>
          <w:tcPr>
            <w:tcW w:w="240" w:type="pct"/>
            <w:vAlign w:val="bottom"/>
          </w:tcPr>
          <w:p w14:paraId="0BF98634" w14:textId="77777777" w:rsidR="00E617C8" w:rsidRPr="00E56E00" w:rsidRDefault="00E617C8" w:rsidP="009D0856">
            <w:pPr>
              <w:pStyle w:val="NoSpacing"/>
              <w:jc w:val="center"/>
              <w:rPr>
                <w:sz w:val="22"/>
                <w:szCs w:val="22"/>
              </w:rPr>
            </w:pPr>
            <w:r w:rsidRPr="00E56E00">
              <w:rPr>
                <w:sz w:val="22"/>
                <w:szCs w:val="22"/>
              </w:rPr>
              <w:t>3</w:t>
            </w:r>
          </w:p>
        </w:tc>
      </w:tr>
      <w:tr w:rsidR="00E617C8" w:rsidRPr="00BA50B9" w14:paraId="0F63FBFC" w14:textId="77777777" w:rsidTr="0037089B">
        <w:trPr>
          <w:trHeight w:val="552"/>
        </w:trPr>
        <w:tc>
          <w:tcPr>
            <w:tcW w:w="5000" w:type="pct"/>
            <w:gridSpan w:val="6"/>
          </w:tcPr>
          <w:p w14:paraId="17046DB5" w14:textId="77777777" w:rsidR="00E617C8" w:rsidRPr="009D0856" w:rsidRDefault="00E617C8" w:rsidP="00375CD9">
            <w:pPr>
              <w:jc w:val="center"/>
              <w:rPr>
                <w:b/>
                <w:sz w:val="22"/>
                <w:szCs w:val="22"/>
                <w:u w:val="single"/>
              </w:rPr>
            </w:pPr>
            <w:r w:rsidRPr="009D0856">
              <w:rPr>
                <w:b/>
                <w:sz w:val="22"/>
                <w:szCs w:val="22"/>
                <w:u w:val="single"/>
              </w:rPr>
              <w:t>PART – C (6 X 12 = 72 MARKS)</w:t>
            </w:r>
          </w:p>
          <w:p w14:paraId="1FF1840F" w14:textId="77777777" w:rsidR="00E617C8" w:rsidRPr="00BA50B9" w:rsidRDefault="00E617C8" w:rsidP="00375CD9">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E617C8" w:rsidRPr="00BA50B9" w14:paraId="411A113D" w14:textId="77777777" w:rsidTr="00E82A6C">
        <w:trPr>
          <w:trHeight w:val="283"/>
        </w:trPr>
        <w:tc>
          <w:tcPr>
            <w:tcW w:w="257" w:type="pct"/>
            <w:vAlign w:val="bottom"/>
          </w:tcPr>
          <w:p w14:paraId="09C69F6F" w14:textId="77777777" w:rsidR="00E617C8" w:rsidRPr="00E56E00" w:rsidRDefault="00E617C8" w:rsidP="00E82A6C">
            <w:pPr>
              <w:jc w:val="center"/>
              <w:rPr>
                <w:sz w:val="22"/>
                <w:szCs w:val="22"/>
              </w:rPr>
            </w:pPr>
            <w:r w:rsidRPr="00E56E00">
              <w:rPr>
                <w:sz w:val="22"/>
                <w:szCs w:val="22"/>
              </w:rPr>
              <w:t>17.</w:t>
            </w:r>
          </w:p>
        </w:tc>
        <w:tc>
          <w:tcPr>
            <w:tcW w:w="183" w:type="pct"/>
            <w:vAlign w:val="bottom"/>
          </w:tcPr>
          <w:p w14:paraId="23DF113C" w14:textId="77777777" w:rsidR="00E617C8" w:rsidRPr="00E56E00" w:rsidRDefault="00E617C8" w:rsidP="00E82A6C">
            <w:pPr>
              <w:jc w:val="center"/>
              <w:rPr>
                <w:sz w:val="22"/>
                <w:szCs w:val="22"/>
              </w:rPr>
            </w:pPr>
          </w:p>
        </w:tc>
        <w:tc>
          <w:tcPr>
            <w:tcW w:w="3776" w:type="pct"/>
          </w:tcPr>
          <w:p w14:paraId="3FA4EF35" w14:textId="77777777" w:rsidR="00E617C8" w:rsidRPr="00F14313" w:rsidRDefault="00E617C8" w:rsidP="00E82A6C">
            <w:r w:rsidRPr="00F14313">
              <w:rPr>
                <w:color w:val="000000"/>
              </w:rPr>
              <w:t>Explain the principle and importance of Saponification value in fats and oil.</w:t>
            </w:r>
          </w:p>
        </w:tc>
        <w:tc>
          <w:tcPr>
            <w:tcW w:w="301" w:type="pct"/>
            <w:vAlign w:val="bottom"/>
          </w:tcPr>
          <w:p w14:paraId="357997E0" w14:textId="77777777" w:rsidR="00E617C8" w:rsidRPr="00E56E00" w:rsidRDefault="00E617C8" w:rsidP="00E82A6C">
            <w:pPr>
              <w:jc w:val="center"/>
              <w:rPr>
                <w:sz w:val="22"/>
                <w:szCs w:val="22"/>
              </w:rPr>
            </w:pPr>
            <w:r w:rsidRPr="00E56E00">
              <w:rPr>
                <w:sz w:val="22"/>
                <w:szCs w:val="22"/>
              </w:rPr>
              <w:t>CO</w:t>
            </w:r>
            <w:r>
              <w:rPr>
                <w:sz w:val="22"/>
                <w:szCs w:val="22"/>
              </w:rPr>
              <w:t>1</w:t>
            </w:r>
          </w:p>
        </w:tc>
        <w:tc>
          <w:tcPr>
            <w:tcW w:w="243" w:type="pct"/>
            <w:vAlign w:val="bottom"/>
          </w:tcPr>
          <w:p w14:paraId="14C43B21" w14:textId="77777777" w:rsidR="00E617C8" w:rsidRPr="00E56E00" w:rsidRDefault="00E617C8" w:rsidP="00E82A6C">
            <w:pPr>
              <w:jc w:val="center"/>
              <w:rPr>
                <w:sz w:val="22"/>
                <w:szCs w:val="22"/>
              </w:rPr>
            </w:pPr>
            <w:r>
              <w:rPr>
                <w:sz w:val="22"/>
                <w:szCs w:val="22"/>
              </w:rPr>
              <w:t>U</w:t>
            </w:r>
          </w:p>
        </w:tc>
        <w:tc>
          <w:tcPr>
            <w:tcW w:w="240" w:type="pct"/>
            <w:vAlign w:val="bottom"/>
          </w:tcPr>
          <w:p w14:paraId="471D10CB" w14:textId="77777777" w:rsidR="00E617C8" w:rsidRPr="00E56E00" w:rsidRDefault="00E617C8" w:rsidP="00E82A6C">
            <w:pPr>
              <w:jc w:val="center"/>
              <w:rPr>
                <w:sz w:val="22"/>
                <w:szCs w:val="22"/>
              </w:rPr>
            </w:pPr>
            <w:r w:rsidRPr="00E56E00">
              <w:rPr>
                <w:sz w:val="22"/>
                <w:szCs w:val="22"/>
              </w:rPr>
              <w:t>12</w:t>
            </w:r>
          </w:p>
        </w:tc>
      </w:tr>
      <w:tr w:rsidR="00E617C8" w:rsidRPr="00BA50B9" w14:paraId="0D300F2D" w14:textId="77777777" w:rsidTr="00E82A6C">
        <w:trPr>
          <w:trHeight w:val="283"/>
        </w:trPr>
        <w:tc>
          <w:tcPr>
            <w:tcW w:w="257" w:type="pct"/>
            <w:vAlign w:val="bottom"/>
          </w:tcPr>
          <w:p w14:paraId="201434AB" w14:textId="77777777" w:rsidR="00E617C8" w:rsidRPr="00E56E00" w:rsidRDefault="00E617C8" w:rsidP="00E82A6C">
            <w:pPr>
              <w:jc w:val="center"/>
              <w:rPr>
                <w:sz w:val="22"/>
                <w:szCs w:val="22"/>
              </w:rPr>
            </w:pPr>
          </w:p>
        </w:tc>
        <w:tc>
          <w:tcPr>
            <w:tcW w:w="183" w:type="pct"/>
            <w:vAlign w:val="bottom"/>
          </w:tcPr>
          <w:p w14:paraId="42353FFD" w14:textId="77777777" w:rsidR="00E617C8" w:rsidRPr="00E56E00" w:rsidRDefault="00E617C8" w:rsidP="00E82A6C">
            <w:pPr>
              <w:jc w:val="center"/>
              <w:rPr>
                <w:sz w:val="22"/>
                <w:szCs w:val="22"/>
              </w:rPr>
            </w:pPr>
          </w:p>
        </w:tc>
        <w:tc>
          <w:tcPr>
            <w:tcW w:w="3776" w:type="pct"/>
            <w:vAlign w:val="bottom"/>
          </w:tcPr>
          <w:p w14:paraId="0FE4ABC6" w14:textId="77777777" w:rsidR="00E617C8" w:rsidRPr="00F14313" w:rsidRDefault="00E617C8" w:rsidP="00E82A6C"/>
        </w:tc>
        <w:tc>
          <w:tcPr>
            <w:tcW w:w="301" w:type="pct"/>
            <w:vAlign w:val="bottom"/>
          </w:tcPr>
          <w:p w14:paraId="529E7CC2" w14:textId="77777777" w:rsidR="00E617C8" w:rsidRPr="00E56E00" w:rsidRDefault="00E617C8" w:rsidP="00E82A6C">
            <w:pPr>
              <w:jc w:val="center"/>
              <w:rPr>
                <w:sz w:val="22"/>
                <w:szCs w:val="22"/>
              </w:rPr>
            </w:pPr>
          </w:p>
        </w:tc>
        <w:tc>
          <w:tcPr>
            <w:tcW w:w="243" w:type="pct"/>
            <w:vAlign w:val="bottom"/>
          </w:tcPr>
          <w:p w14:paraId="2524F04D" w14:textId="77777777" w:rsidR="00E617C8" w:rsidRPr="00E56E00" w:rsidRDefault="00E617C8" w:rsidP="00E82A6C">
            <w:pPr>
              <w:jc w:val="center"/>
              <w:rPr>
                <w:sz w:val="22"/>
                <w:szCs w:val="22"/>
              </w:rPr>
            </w:pPr>
          </w:p>
        </w:tc>
        <w:tc>
          <w:tcPr>
            <w:tcW w:w="240" w:type="pct"/>
            <w:vAlign w:val="bottom"/>
          </w:tcPr>
          <w:p w14:paraId="15237AF0" w14:textId="77777777" w:rsidR="00E617C8" w:rsidRPr="00E56E00" w:rsidRDefault="00E617C8" w:rsidP="00E82A6C">
            <w:pPr>
              <w:jc w:val="center"/>
              <w:rPr>
                <w:sz w:val="22"/>
                <w:szCs w:val="22"/>
              </w:rPr>
            </w:pPr>
          </w:p>
        </w:tc>
      </w:tr>
      <w:tr w:rsidR="00E617C8" w:rsidRPr="00BA50B9" w14:paraId="1587E903" w14:textId="77777777" w:rsidTr="00E82A6C">
        <w:trPr>
          <w:trHeight w:val="283"/>
        </w:trPr>
        <w:tc>
          <w:tcPr>
            <w:tcW w:w="257" w:type="pct"/>
            <w:vAlign w:val="bottom"/>
          </w:tcPr>
          <w:p w14:paraId="07C2D77D" w14:textId="77777777" w:rsidR="00E617C8" w:rsidRPr="00E56E00" w:rsidRDefault="00E617C8" w:rsidP="00E82A6C">
            <w:pPr>
              <w:jc w:val="center"/>
              <w:rPr>
                <w:sz w:val="22"/>
                <w:szCs w:val="22"/>
              </w:rPr>
            </w:pPr>
            <w:r w:rsidRPr="00E56E00">
              <w:rPr>
                <w:sz w:val="22"/>
                <w:szCs w:val="22"/>
              </w:rPr>
              <w:t>18.</w:t>
            </w:r>
          </w:p>
        </w:tc>
        <w:tc>
          <w:tcPr>
            <w:tcW w:w="183" w:type="pct"/>
            <w:vAlign w:val="bottom"/>
          </w:tcPr>
          <w:p w14:paraId="58D19B58" w14:textId="77777777" w:rsidR="00E617C8" w:rsidRPr="00E56E00" w:rsidRDefault="00E617C8" w:rsidP="00E82A6C">
            <w:pPr>
              <w:jc w:val="center"/>
              <w:rPr>
                <w:sz w:val="22"/>
                <w:szCs w:val="22"/>
              </w:rPr>
            </w:pPr>
            <w:r w:rsidRPr="00E56E00">
              <w:rPr>
                <w:sz w:val="22"/>
                <w:szCs w:val="22"/>
              </w:rPr>
              <w:t>a.</w:t>
            </w:r>
          </w:p>
        </w:tc>
        <w:tc>
          <w:tcPr>
            <w:tcW w:w="3776" w:type="pct"/>
          </w:tcPr>
          <w:p w14:paraId="7C415D00" w14:textId="77777777" w:rsidR="00E617C8" w:rsidRPr="00F14313" w:rsidRDefault="00E617C8" w:rsidP="00E82A6C">
            <w:r w:rsidRPr="00F14313">
              <w:rPr>
                <w:color w:val="000000"/>
              </w:rPr>
              <w:t>Describe the working principle of screw press.</w:t>
            </w:r>
          </w:p>
        </w:tc>
        <w:tc>
          <w:tcPr>
            <w:tcW w:w="301" w:type="pct"/>
            <w:vAlign w:val="bottom"/>
          </w:tcPr>
          <w:p w14:paraId="7299C7A0" w14:textId="77777777" w:rsidR="00E617C8" w:rsidRPr="00E56E00" w:rsidRDefault="00E617C8" w:rsidP="00E82A6C">
            <w:pPr>
              <w:jc w:val="center"/>
              <w:rPr>
                <w:sz w:val="22"/>
                <w:szCs w:val="22"/>
              </w:rPr>
            </w:pPr>
            <w:r w:rsidRPr="00E56E00">
              <w:rPr>
                <w:sz w:val="22"/>
                <w:szCs w:val="22"/>
              </w:rPr>
              <w:t>CO</w:t>
            </w:r>
            <w:r>
              <w:rPr>
                <w:sz w:val="22"/>
                <w:szCs w:val="22"/>
              </w:rPr>
              <w:t>2</w:t>
            </w:r>
          </w:p>
        </w:tc>
        <w:tc>
          <w:tcPr>
            <w:tcW w:w="243" w:type="pct"/>
            <w:vAlign w:val="bottom"/>
          </w:tcPr>
          <w:p w14:paraId="108C446E" w14:textId="77777777" w:rsidR="00E617C8" w:rsidRPr="00E56E00" w:rsidRDefault="00E617C8" w:rsidP="00E82A6C">
            <w:pPr>
              <w:jc w:val="center"/>
              <w:rPr>
                <w:sz w:val="22"/>
                <w:szCs w:val="22"/>
              </w:rPr>
            </w:pPr>
            <w:r>
              <w:rPr>
                <w:sz w:val="22"/>
                <w:szCs w:val="22"/>
              </w:rPr>
              <w:t>U</w:t>
            </w:r>
          </w:p>
        </w:tc>
        <w:tc>
          <w:tcPr>
            <w:tcW w:w="240" w:type="pct"/>
            <w:vAlign w:val="bottom"/>
          </w:tcPr>
          <w:p w14:paraId="7029FAD0" w14:textId="77777777" w:rsidR="00E617C8" w:rsidRPr="00E56E00" w:rsidRDefault="00E617C8" w:rsidP="00E82A6C">
            <w:pPr>
              <w:jc w:val="center"/>
              <w:rPr>
                <w:sz w:val="22"/>
                <w:szCs w:val="22"/>
              </w:rPr>
            </w:pPr>
            <w:r>
              <w:rPr>
                <w:sz w:val="22"/>
                <w:szCs w:val="22"/>
              </w:rPr>
              <w:t>8</w:t>
            </w:r>
          </w:p>
        </w:tc>
      </w:tr>
      <w:tr w:rsidR="00E617C8" w:rsidRPr="00BA50B9" w14:paraId="1CE72F4C" w14:textId="77777777" w:rsidTr="00E82A6C">
        <w:trPr>
          <w:trHeight w:val="283"/>
        </w:trPr>
        <w:tc>
          <w:tcPr>
            <w:tcW w:w="257" w:type="pct"/>
            <w:vAlign w:val="bottom"/>
          </w:tcPr>
          <w:p w14:paraId="1A02DDDA" w14:textId="77777777" w:rsidR="00E617C8" w:rsidRPr="00E56E00" w:rsidRDefault="00E617C8" w:rsidP="00E82A6C">
            <w:pPr>
              <w:jc w:val="center"/>
              <w:rPr>
                <w:sz w:val="22"/>
                <w:szCs w:val="22"/>
              </w:rPr>
            </w:pPr>
          </w:p>
        </w:tc>
        <w:tc>
          <w:tcPr>
            <w:tcW w:w="183" w:type="pct"/>
            <w:vAlign w:val="bottom"/>
          </w:tcPr>
          <w:p w14:paraId="7B05ABCA" w14:textId="77777777" w:rsidR="00E617C8" w:rsidRPr="00E56E00" w:rsidRDefault="00E617C8" w:rsidP="00E82A6C">
            <w:pPr>
              <w:jc w:val="center"/>
              <w:rPr>
                <w:sz w:val="22"/>
                <w:szCs w:val="22"/>
              </w:rPr>
            </w:pPr>
            <w:r w:rsidRPr="00E56E00">
              <w:rPr>
                <w:sz w:val="22"/>
                <w:szCs w:val="22"/>
              </w:rPr>
              <w:t>b.</w:t>
            </w:r>
          </w:p>
        </w:tc>
        <w:tc>
          <w:tcPr>
            <w:tcW w:w="3776" w:type="pct"/>
          </w:tcPr>
          <w:p w14:paraId="239C5C0C" w14:textId="77777777" w:rsidR="00E617C8" w:rsidRPr="00F14313" w:rsidRDefault="00E617C8" w:rsidP="00E82A6C">
            <w:r w:rsidRPr="00F14313">
              <w:rPr>
                <w:color w:val="000000"/>
              </w:rPr>
              <w:t>Illustrate the extraction process for rice bran oil.</w:t>
            </w:r>
          </w:p>
        </w:tc>
        <w:tc>
          <w:tcPr>
            <w:tcW w:w="301" w:type="pct"/>
            <w:vAlign w:val="bottom"/>
          </w:tcPr>
          <w:p w14:paraId="4083EEFB" w14:textId="77777777" w:rsidR="00E617C8" w:rsidRPr="00E56E00" w:rsidRDefault="00E617C8" w:rsidP="00E82A6C">
            <w:pPr>
              <w:jc w:val="center"/>
              <w:rPr>
                <w:sz w:val="22"/>
                <w:szCs w:val="22"/>
              </w:rPr>
            </w:pPr>
            <w:r>
              <w:rPr>
                <w:sz w:val="22"/>
                <w:szCs w:val="22"/>
              </w:rPr>
              <w:t>CO2</w:t>
            </w:r>
          </w:p>
        </w:tc>
        <w:tc>
          <w:tcPr>
            <w:tcW w:w="243" w:type="pct"/>
            <w:vAlign w:val="bottom"/>
          </w:tcPr>
          <w:p w14:paraId="2073FCFC" w14:textId="77777777" w:rsidR="00E617C8" w:rsidRPr="00E56E00" w:rsidRDefault="00E617C8" w:rsidP="00E82A6C">
            <w:pPr>
              <w:jc w:val="center"/>
              <w:rPr>
                <w:sz w:val="22"/>
                <w:szCs w:val="22"/>
              </w:rPr>
            </w:pPr>
            <w:r>
              <w:rPr>
                <w:sz w:val="22"/>
                <w:szCs w:val="22"/>
              </w:rPr>
              <w:t>A</w:t>
            </w:r>
          </w:p>
        </w:tc>
        <w:tc>
          <w:tcPr>
            <w:tcW w:w="240" w:type="pct"/>
            <w:vAlign w:val="bottom"/>
          </w:tcPr>
          <w:p w14:paraId="1CBD154F" w14:textId="77777777" w:rsidR="00E617C8" w:rsidRPr="00E56E00" w:rsidRDefault="00E617C8" w:rsidP="00E82A6C">
            <w:pPr>
              <w:jc w:val="center"/>
              <w:rPr>
                <w:sz w:val="22"/>
                <w:szCs w:val="22"/>
              </w:rPr>
            </w:pPr>
            <w:r>
              <w:rPr>
                <w:sz w:val="22"/>
                <w:szCs w:val="22"/>
              </w:rPr>
              <w:t>4</w:t>
            </w:r>
          </w:p>
        </w:tc>
      </w:tr>
      <w:tr w:rsidR="00E617C8" w:rsidRPr="00BA50B9" w14:paraId="7E641211" w14:textId="77777777" w:rsidTr="00E82A6C">
        <w:trPr>
          <w:trHeight w:val="283"/>
        </w:trPr>
        <w:tc>
          <w:tcPr>
            <w:tcW w:w="257" w:type="pct"/>
            <w:vAlign w:val="bottom"/>
          </w:tcPr>
          <w:p w14:paraId="6C0E47E7" w14:textId="77777777" w:rsidR="00E617C8" w:rsidRPr="00E56E00" w:rsidRDefault="00E617C8" w:rsidP="00E82A6C">
            <w:pPr>
              <w:jc w:val="center"/>
              <w:rPr>
                <w:sz w:val="22"/>
                <w:szCs w:val="22"/>
              </w:rPr>
            </w:pPr>
          </w:p>
        </w:tc>
        <w:tc>
          <w:tcPr>
            <w:tcW w:w="183" w:type="pct"/>
            <w:vAlign w:val="bottom"/>
          </w:tcPr>
          <w:p w14:paraId="7AE96C30" w14:textId="77777777" w:rsidR="00E617C8" w:rsidRPr="00E56E00" w:rsidRDefault="00E617C8" w:rsidP="00E82A6C">
            <w:pPr>
              <w:jc w:val="center"/>
              <w:rPr>
                <w:sz w:val="22"/>
                <w:szCs w:val="22"/>
              </w:rPr>
            </w:pPr>
          </w:p>
        </w:tc>
        <w:tc>
          <w:tcPr>
            <w:tcW w:w="3776" w:type="pct"/>
            <w:vAlign w:val="bottom"/>
          </w:tcPr>
          <w:p w14:paraId="67E876A1" w14:textId="77777777" w:rsidR="00E617C8" w:rsidRPr="00F14313" w:rsidRDefault="00E617C8" w:rsidP="00E82A6C"/>
        </w:tc>
        <w:tc>
          <w:tcPr>
            <w:tcW w:w="301" w:type="pct"/>
            <w:vAlign w:val="bottom"/>
          </w:tcPr>
          <w:p w14:paraId="5C1BEECE" w14:textId="77777777" w:rsidR="00E617C8" w:rsidRPr="00E56E00" w:rsidRDefault="00E617C8" w:rsidP="00E82A6C">
            <w:pPr>
              <w:jc w:val="center"/>
              <w:rPr>
                <w:sz w:val="22"/>
                <w:szCs w:val="22"/>
              </w:rPr>
            </w:pPr>
          </w:p>
        </w:tc>
        <w:tc>
          <w:tcPr>
            <w:tcW w:w="243" w:type="pct"/>
            <w:vAlign w:val="bottom"/>
          </w:tcPr>
          <w:p w14:paraId="36A53964" w14:textId="77777777" w:rsidR="00E617C8" w:rsidRPr="00E56E00" w:rsidRDefault="00E617C8" w:rsidP="00E82A6C">
            <w:pPr>
              <w:jc w:val="center"/>
              <w:rPr>
                <w:sz w:val="22"/>
                <w:szCs w:val="22"/>
              </w:rPr>
            </w:pPr>
          </w:p>
        </w:tc>
        <w:tc>
          <w:tcPr>
            <w:tcW w:w="240" w:type="pct"/>
            <w:vAlign w:val="bottom"/>
          </w:tcPr>
          <w:p w14:paraId="7B978206" w14:textId="77777777" w:rsidR="00E617C8" w:rsidRPr="00E56E00" w:rsidRDefault="00E617C8" w:rsidP="00E82A6C">
            <w:pPr>
              <w:jc w:val="center"/>
              <w:rPr>
                <w:sz w:val="22"/>
                <w:szCs w:val="22"/>
              </w:rPr>
            </w:pPr>
          </w:p>
        </w:tc>
      </w:tr>
      <w:tr w:rsidR="00E617C8" w:rsidRPr="00BA50B9" w14:paraId="48D9690B" w14:textId="77777777" w:rsidTr="00C03CFB">
        <w:trPr>
          <w:trHeight w:val="283"/>
        </w:trPr>
        <w:tc>
          <w:tcPr>
            <w:tcW w:w="257" w:type="pct"/>
            <w:vAlign w:val="bottom"/>
          </w:tcPr>
          <w:p w14:paraId="601619F9" w14:textId="77777777" w:rsidR="00E617C8" w:rsidRPr="00E56E00" w:rsidRDefault="00E617C8" w:rsidP="006D40D1">
            <w:pPr>
              <w:jc w:val="center"/>
              <w:rPr>
                <w:sz w:val="22"/>
                <w:szCs w:val="22"/>
              </w:rPr>
            </w:pPr>
            <w:r w:rsidRPr="00E56E00">
              <w:rPr>
                <w:sz w:val="22"/>
                <w:szCs w:val="22"/>
              </w:rPr>
              <w:t>19.</w:t>
            </w:r>
          </w:p>
        </w:tc>
        <w:tc>
          <w:tcPr>
            <w:tcW w:w="183" w:type="pct"/>
            <w:vAlign w:val="bottom"/>
          </w:tcPr>
          <w:p w14:paraId="4AEF52C7" w14:textId="77777777" w:rsidR="00E617C8" w:rsidRPr="00E56E00" w:rsidRDefault="00E617C8" w:rsidP="006D40D1">
            <w:pPr>
              <w:jc w:val="center"/>
              <w:rPr>
                <w:sz w:val="22"/>
                <w:szCs w:val="22"/>
              </w:rPr>
            </w:pPr>
          </w:p>
        </w:tc>
        <w:tc>
          <w:tcPr>
            <w:tcW w:w="3776" w:type="pct"/>
            <w:vAlign w:val="center"/>
          </w:tcPr>
          <w:p w14:paraId="5A4776A8" w14:textId="77777777" w:rsidR="00E617C8" w:rsidRPr="00F14313" w:rsidRDefault="00E617C8" w:rsidP="006D40D1">
            <w:r w:rsidRPr="00F14313">
              <w:t>Summarize the types of refining process.</w:t>
            </w:r>
          </w:p>
        </w:tc>
        <w:tc>
          <w:tcPr>
            <w:tcW w:w="301" w:type="pct"/>
            <w:vAlign w:val="bottom"/>
          </w:tcPr>
          <w:p w14:paraId="029FE71F" w14:textId="77777777" w:rsidR="00E617C8" w:rsidRPr="00E56E00" w:rsidRDefault="00E617C8" w:rsidP="006D40D1">
            <w:pPr>
              <w:jc w:val="center"/>
              <w:rPr>
                <w:sz w:val="22"/>
                <w:szCs w:val="22"/>
              </w:rPr>
            </w:pPr>
            <w:r w:rsidRPr="00E56E00">
              <w:rPr>
                <w:sz w:val="22"/>
                <w:szCs w:val="22"/>
              </w:rPr>
              <w:t>CO</w:t>
            </w:r>
            <w:r>
              <w:rPr>
                <w:sz w:val="22"/>
                <w:szCs w:val="22"/>
              </w:rPr>
              <w:t>3</w:t>
            </w:r>
          </w:p>
        </w:tc>
        <w:tc>
          <w:tcPr>
            <w:tcW w:w="243" w:type="pct"/>
            <w:vAlign w:val="bottom"/>
          </w:tcPr>
          <w:p w14:paraId="4B724CCE" w14:textId="77777777" w:rsidR="00E617C8" w:rsidRPr="00E56E00" w:rsidRDefault="00E617C8" w:rsidP="006D40D1">
            <w:pPr>
              <w:jc w:val="center"/>
              <w:rPr>
                <w:sz w:val="22"/>
                <w:szCs w:val="22"/>
              </w:rPr>
            </w:pPr>
            <w:r>
              <w:rPr>
                <w:sz w:val="22"/>
                <w:szCs w:val="22"/>
              </w:rPr>
              <w:t>U</w:t>
            </w:r>
          </w:p>
        </w:tc>
        <w:tc>
          <w:tcPr>
            <w:tcW w:w="240" w:type="pct"/>
            <w:vAlign w:val="bottom"/>
          </w:tcPr>
          <w:p w14:paraId="7AF94BAF" w14:textId="77777777" w:rsidR="00E617C8" w:rsidRPr="00E56E00" w:rsidRDefault="00E617C8" w:rsidP="006D40D1">
            <w:pPr>
              <w:jc w:val="center"/>
              <w:rPr>
                <w:sz w:val="22"/>
                <w:szCs w:val="22"/>
              </w:rPr>
            </w:pPr>
            <w:r w:rsidRPr="00E56E00">
              <w:rPr>
                <w:sz w:val="22"/>
                <w:szCs w:val="22"/>
              </w:rPr>
              <w:t>12</w:t>
            </w:r>
          </w:p>
        </w:tc>
      </w:tr>
      <w:tr w:rsidR="00E617C8" w:rsidRPr="00BA50B9" w14:paraId="1AC56509" w14:textId="77777777" w:rsidTr="00E82A6C">
        <w:trPr>
          <w:trHeight w:val="283"/>
        </w:trPr>
        <w:tc>
          <w:tcPr>
            <w:tcW w:w="257" w:type="pct"/>
            <w:vAlign w:val="bottom"/>
          </w:tcPr>
          <w:p w14:paraId="579F9732" w14:textId="77777777" w:rsidR="00E617C8" w:rsidRPr="00E56E00" w:rsidRDefault="00E617C8" w:rsidP="006D40D1">
            <w:pPr>
              <w:jc w:val="center"/>
              <w:rPr>
                <w:sz w:val="22"/>
                <w:szCs w:val="22"/>
              </w:rPr>
            </w:pPr>
          </w:p>
        </w:tc>
        <w:tc>
          <w:tcPr>
            <w:tcW w:w="183" w:type="pct"/>
            <w:vAlign w:val="bottom"/>
          </w:tcPr>
          <w:p w14:paraId="20784EF4" w14:textId="77777777" w:rsidR="00E617C8" w:rsidRPr="00E56E00" w:rsidRDefault="00E617C8" w:rsidP="006D40D1">
            <w:pPr>
              <w:jc w:val="center"/>
              <w:rPr>
                <w:sz w:val="22"/>
                <w:szCs w:val="22"/>
              </w:rPr>
            </w:pPr>
          </w:p>
        </w:tc>
        <w:tc>
          <w:tcPr>
            <w:tcW w:w="3776" w:type="pct"/>
            <w:vAlign w:val="bottom"/>
          </w:tcPr>
          <w:p w14:paraId="4279AECC" w14:textId="77777777" w:rsidR="00E617C8" w:rsidRPr="00F14313" w:rsidRDefault="00E617C8" w:rsidP="006D40D1"/>
        </w:tc>
        <w:tc>
          <w:tcPr>
            <w:tcW w:w="301" w:type="pct"/>
            <w:vAlign w:val="bottom"/>
          </w:tcPr>
          <w:p w14:paraId="51339EE0" w14:textId="77777777" w:rsidR="00E617C8" w:rsidRPr="00E56E00" w:rsidRDefault="00E617C8" w:rsidP="006D40D1">
            <w:pPr>
              <w:jc w:val="center"/>
              <w:rPr>
                <w:sz w:val="22"/>
                <w:szCs w:val="22"/>
              </w:rPr>
            </w:pPr>
          </w:p>
        </w:tc>
        <w:tc>
          <w:tcPr>
            <w:tcW w:w="243" w:type="pct"/>
            <w:vAlign w:val="bottom"/>
          </w:tcPr>
          <w:p w14:paraId="4462DE40" w14:textId="77777777" w:rsidR="00E617C8" w:rsidRPr="00E56E00" w:rsidRDefault="00E617C8" w:rsidP="006D40D1">
            <w:pPr>
              <w:jc w:val="center"/>
              <w:rPr>
                <w:sz w:val="22"/>
                <w:szCs w:val="22"/>
              </w:rPr>
            </w:pPr>
          </w:p>
        </w:tc>
        <w:tc>
          <w:tcPr>
            <w:tcW w:w="240" w:type="pct"/>
            <w:vAlign w:val="bottom"/>
          </w:tcPr>
          <w:p w14:paraId="1FF52627" w14:textId="77777777" w:rsidR="00E617C8" w:rsidRPr="00E56E00" w:rsidRDefault="00E617C8" w:rsidP="006D40D1">
            <w:pPr>
              <w:jc w:val="center"/>
              <w:rPr>
                <w:sz w:val="22"/>
                <w:szCs w:val="22"/>
              </w:rPr>
            </w:pPr>
          </w:p>
        </w:tc>
      </w:tr>
      <w:tr w:rsidR="00E617C8" w:rsidRPr="00BA50B9" w14:paraId="43991F41" w14:textId="77777777" w:rsidTr="00E82A6C">
        <w:trPr>
          <w:trHeight w:val="283"/>
        </w:trPr>
        <w:tc>
          <w:tcPr>
            <w:tcW w:w="257" w:type="pct"/>
            <w:vAlign w:val="bottom"/>
          </w:tcPr>
          <w:p w14:paraId="21C1CCF5" w14:textId="77777777" w:rsidR="00E617C8" w:rsidRPr="00E56E00" w:rsidRDefault="00E617C8" w:rsidP="006D40D1">
            <w:pPr>
              <w:jc w:val="center"/>
              <w:rPr>
                <w:sz w:val="22"/>
                <w:szCs w:val="22"/>
              </w:rPr>
            </w:pPr>
            <w:r w:rsidRPr="00E56E00">
              <w:rPr>
                <w:sz w:val="22"/>
                <w:szCs w:val="22"/>
              </w:rPr>
              <w:t>20.</w:t>
            </w:r>
          </w:p>
        </w:tc>
        <w:tc>
          <w:tcPr>
            <w:tcW w:w="183" w:type="pct"/>
            <w:vAlign w:val="bottom"/>
          </w:tcPr>
          <w:p w14:paraId="22E09FCF" w14:textId="77777777" w:rsidR="00E617C8" w:rsidRPr="00E56E00" w:rsidRDefault="00E617C8" w:rsidP="006D40D1">
            <w:pPr>
              <w:jc w:val="center"/>
              <w:rPr>
                <w:sz w:val="22"/>
                <w:szCs w:val="22"/>
              </w:rPr>
            </w:pPr>
          </w:p>
        </w:tc>
        <w:tc>
          <w:tcPr>
            <w:tcW w:w="3776" w:type="pct"/>
            <w:vAlign w:val="bottom"/>
          </w:tcPr>
          <w:p w14:paraId="1E5F82A5" w14:textId="77777777" w:rsidR="00E617C8" w:rsidRPr="00F14313" w:rsidRDefault="00E617C8" w:rsidP="002D27FF">
            <w:pPr>
              <w:jc w:val="both"/>
            </w:pPr>
            <w:r w:rsidRPr="00241B63">
              <w:rPr>
                <w:rFonts w:eastAsiaTheme="minorHAnsi"/>
              </w:rPr>
              <w:t>Write about the major byproducts of oil processing industry along with their uses.</w:t>
            </w:r>
          </w:p>
        </w:tc>
        <w:tc>
          <w:tcPr>
            <w:tcW w:w="301" w:type="pct"/>
            <w:vAlign w:val="bottom"/>
          </w:tcPr>
          <w:p w14:paraId="5123C17E" w14:textId="77777777" w:rsidR="00E617C8" w:rsidRPr="00E56E00" w:rsidRDefault="00E617C8" w:rsidP="006D40D1">
            <w:pPr>
              <w:jc w:val="center"/>
              <w:rPr>
                <w:sz w:val="22"/>
                <w:szCs w:val="22"/>
              </w:rPr>
            </w:pPr>
            <w:r w:rsidRPr="00E56E00">
              <w:rPr>
                <w:sz w:val="22"/>
                <w:szCs w:val="22"/>
              </w:rPr>
              <w:t>CO</w:t>
            </w:r>
            <w:r>
              <w:rPr>
                <w:sz w:val="22"/>
                <w:szCs w:val="22"/>
              </w:rPr>
              <w:t>5</w:t>
            </w:r>
          </w:p>
        </w:tc>
        <w:tc>
          <w:tcPr>
            <w:tcW w:w="243" w:type="pct"/>
            <w:vAlign w:val="bottom"/>
          </w:tcPr>
          <w:p w14:paraId="63C2D889" w14:textId="77777777" w:rsidR="00E617C8" w:rsidRPr="00E56E00" w:rsidRDefault="00E617C8" w:rsidP="006D40D1">
            <w:pPr>
              <w:jc w:val="center"/>
              <w:rPr>
                <w:sz w:val="22"/>
                <w:szCs w:val="22"/>
              </w:rPr>
            </w:pPr>
            <w:r>
              <w:rPr>
                <w:sz w:val="22"/>
                <w:szCs w:val="22"/>
              </w:rPr>
              <w:t>A</w:t>
            </w:r>
          </w:p>
        </w:tc>
        <w:tc>
          <w:tcPr>
            <w:tcW w:w="240" w:type="pct"/>
            <w:vAlign w:val="bottom"/>
          </w:tcPr>
          <w:p w14:paraId="44F9F0D6" w14:textId="77777777" w:rsidR="00E617C8" w:rsidRPr="00E56E00" w:rsidRDefault="00E617C8" w:rsidP="006D40D1">
            <w:pPr>
              <w:jc w:val="center"/>
              <w:rPr>
                <w:sz w:val="22"/>
                <w:szCs w:val="22"/>
              </w:rPr>
            </w:pPr>
            <w:r w:rsidRPr="00E56E00">
              <w:rPr>
                <w:sz w:val="22"/>
                <w:szCs w:val="22"/>
              </w:rPr>
              <w:t>12</w:t>
            </w:r>
          </w:p>
        </w:tc>
      </w:tr>
      <w:tr w:rsidR="00E617C8" w:rsidRPr="00BA50B9" w14:paraId="2A8284DD" w14:textId="77777777" w:rsidTr="00E82A6C">
        <w:trPr>
          <w:trHeight w:val="283"/>
        </w:trPr>
        <w:tc>
          <w:tcPr>
            <w:tcW w:w="257" w:type="pct"/>
            <w:vAlign w:val="bottom"/>
          </w:tcPr>
          <w:p w14:paraId="6450CE76" w14:textId="77777777" w:rsidR="00E617C8" w:rsidRPr="00E56E00" w:rsidRDefault="00E617C8" w:rsidP="006D40D1">
            <w:pPr>
              <w:jc w:val="center"/>
              <w:rPr>
                <w:sz w:val="22"/>
                <w:szCs w:val="22"/>
              </w:rPr>
            </w:pPr>
          </w:p>
        </w:tc>
        <w:tc>
          <w:tcPr>
            <w:tcW w:w="183" w:type="pct"/>
            <w:vAlign w:val="bottom"/>
          </w:tcPr>
          <w:p w14:paraId="0B0D7A82" w14:textId="77777777" w:rsidR="00E617C8" w:rsidRPr="00E56E00" w:rsidRDefault="00E617C8" w:rsidP="006D40D1">
            <w:pPr>
              <w:jc w:val="center"/>
              <w:rPr>
                <w:sz w:val="22"/>
                <w:szCs w:val="22"/>
              </w:rPr>
            </w:pPr>
          </w:p>
        </w:tc>
        <w:tc>
          <w:tcPr>
            <w:tcW w:w="3776" w:type="pct"/>
            <w:vAlign w:val="bottom"/>
          </w:tcPr>
          <w:p w14:paraId="1F218773" w14:textId="77777777" w:rsidR="00E617C8" w:rsidRPr="00F14313" w:rsidRDefault="00E617C8" w:rsidP="006D40D1"/>
        </w:tc>
        <w:tc>
          <w:tcPr>
            <w:tcW w:w="301" w:type="pct"/>
            <w:vAlign w:val="bottom"/>
          </w:tcPr>
          <w:p w14:paraId="6455FF6C" w14:textId="77777777" w:rsidR="00E617C8" w:rsidRPr="00E56E00" w:rsidRDefault="00E617C8" w:rsidP="006D40D1">
            <w:pPr>
              <w:jc w:val="center"/>
              <w:rPr>
                <w:sz w:val="22"/>
                <w:szCs w:val="22"/>
              </w:rPr>
            </w:pPr>
          </w:p>
        </w:tc>
        <w:tc>
          <w:tcPr>
            <w:tcW w:w="243" w:type="pct"/>
            <w:vAlign w:val="bottom"/>
          </w:tcPr>
          <w:p w14:paraId="5234B85C" w14:textId="77777777" w:rsidR="00E617C8" w:rsidRPr="00E56E00" w:rsidRDefault="00E617C8" w:rsidP="006D40D1">
            <w:pPr>
              <w:jc w:val="center"/>
              <w:rPr>
                <w:sz w:val="22"/>
                <w:szCs w:val="22"/>
              </w:rPr>
            </w:pPr>
          </w:p>
        </w:tc>
        <w:tc>
          <w:tcPr>
            <w:tcW w:w="240" w:type="pct"/>
            <w:vAlign w:val="bottom"/>
          </w:tcPr>
          <w:p w14:paraId="4B91915D" w14:textId="77777777" w:rsidR="00E617C8" w:rsidRPr="00E56E00" w:rsidRDefault="00E617C8" w:rsidP="006D40D1">
            <w:pPr>
              <w:jc w:val="center"/>
              <w:rPr>
                <w:sz w:val="22"/>
                <w:szCs w:val="22"/>
              </w:rPr>
            </w:pPr>
          </w:p>
        </w:tc>
      </w:tr>
      <w:tr w:rsidR="00E617C8" w:rsidRPr="00BA50B9" w14:paraId="2D97C0A3" w14:textId="77777777" w:rsidTr="00E811AA">
        <w:trPr>
          <w:trHeight w:val="283"/>
        </w:trPr>
        <w:tc>
          <w:tcPr>
            <w:tcW w:w="257" w:type="pct"/>
            <w:vAlign w:val="bottom"/>
          </w:tcPr>
          <w:p w14:paraId="6C2FD139" w14:textId="77777777" w:rsidR="00E617C8" w:rsidRPr="00E56E00" w:rsidRDefault="00E617C8" w:rsidP="006D40D1">
            <w:pPr>
              <w:jc w:val="center"/>
              <w:rPr>
                <w:sz w:val="22"/>
                <w:szCs w:val="22"/>
              </w:rPr>
            </w:pPr>
            <w:r w:rsidRPr="00E56E00">
              <w:rPr>
                <w:sz w:val="22"/>
                <w:szCs w:val="22"/>
              </w:rPr>
              <w:t>21.</w:t>
            </w:r>
          </w:p>
        </w:tc>
        <w:tc>
          <w:tcPr>
            <w:tcW w:w="183" w:type="pct"/>
            <w:vAlign w:val="bottom"/>
          </w:tcPr>
          <w:p w14:paraId="017A67BB" w14:textId="77777777" w:rsidR="00E617C8" w:rsidRPr="00E56E00" w:rsidRDefault="00E617C8" w:rsidP="006D40D1">
            <w:pPr>
              <w:jc w:val="center"/>
              <w:rPr>
                <w:sz w:val="22"/>
                <w:szCs w:val="22"/>
              </w:rPr>
            </w:pPr>
            <w:r w:rsidRPr="00E56E00">
              <w:rPr>
                <w:sz w:val="22"/>
                <w:szCs w:val="22"/>
              </w:rPr>
              <w:t>a.</w:t>
            </w:r>
          </w:p>
        </w:tc>
        <w:tc>
          <w:tcPr>
            <w:tcW w:w="3776" w:type="pct"/>
            <w:vAlign w:val="center"/>
          </w:tcPr>
          <w:p w14:paraId="4FEA1353" w14:textId="77777777" w:rsidR="00E617C8" w:rsidRPr="00F14313" w:rsidRDefault="00E617C8" w:rsidP="006D40D1">
            <w:r w:rsidRPr="00F14313">
              <w:rPr>
                <w:color w:val="000000"/>
              </w:rPr>
              <w:t>Illustrate the general mechanism of lipid oxidation.</w:t>
            </w:r>
          </w:p>
        </w:tc>
        <w:tc>
          <w:tcPr>
            <w:tcW w:w="301" w:type="pct"/>
            <w:vAlign w:val="bottom"/>
          </w:tcPr>
          <w:p w14:paraId="61F43F4D" w14:textId="77777777" w:rsidR="00E617C8" w:rsidRPr="00E56E00" w:rsidRDefault="00E617C8" w:rsidP="006D40D1">
            <w:pPr>
              <w:jc w:val="center"/>
              <w:rPr>
                <w:sz w:val="22"/>
                <w:szCs w:val="22"/>
              </w:rPr>
            </w:pPr>
            <w:r w:rsidRPr="00E56E00">
              <w:rPr>
                <w:sz w:val="22"/>
                <w:szCs w:val="22"/>
              </w:rPr>
              <w:t>CO</w:t>
            </w:r>
            <w:r>
              <w:rPr>
                <w:sz w:val="22"/>
                <w:szCs w:val="22"/>
              </w:rPr>
              <w:t>4</w:t>
            </w:r>
          </w:p>
        </w:tc>
        <w:tc>
          <w:tcPr>
            <w:tcW w:w="243" w:type="pct"/>
            <w:vAlign w:val="bottom"/>
          </w:tcPr>
          <w:p w14:paraId="722D64B5" w14:textId="77777777" w:rsidR="00E617C8" w:rsidRPr="00E56E00" w:rsidRDefault="00E617C8" w:rsidP="006D40D1">
            <w:pPr>
              <w:jc w:val="center"/>
              <w:rPr>
                <w:sz w:val="22"/>
                <w:szCs w:val="22"/>
              </w:rPr>
            </w:pPr>
            <w:r>
              <w:rPr>
                <w:sz w:val="22"/>
                <w:szCs w:val="22"/>
              </w:rPr>
              <w:t>U</w:t>
            </w:r>
          </w:p>
        </w:tc>
        <w:tc>
          <w:tcPr>
            <w:tcW w:w="240" w:type="pct"/>
            <w:vAlign w:val="bottom"/>
          </w:tcPr>
          <w:p w14:paraId="527D57A2" w14:textId="77777777" w:rsidR="00E617C8" w:rsidRPr="00E56E00" w:rsidRDefault="00E617C8" w:rsidP="006D40D1">
            <w:pPr>
              <w:jc w:val="center"/>
              <w:rPr>
                <w:sz w:val="22"/>
                <w:szCs w:val="22"/>
              </w:rPr>
            </w:pPr>
            <w:r>
              <w:rPr>
                <w:sz w:val="22"/>
                <w:szCs w:val="22"/>
              </w:rPr>
              <w:t>6</w:t>
            </w:r>
          </w:p>
        </w:tc>
      </w:tr>
      <w:tr w:rsidR="00E617C8" w14:paraId="75D8DDDA" w14:textId="77777777" w:rsidTr="00E811AA">
        <w:trPr>
          <w:trHeight w:val="283"/>
        </w:trPr>
        <w:tc>
          <w:tcPr>
            <w:tcW w:w="257" w:type="pct"/>
            <w:vAlign w:val="bottom"/>
          </w:tcPr>
          <w:p w14:paraId="31C5FE70" w14:textId="77777777" w:rsidR="00E617C8" w:rsidRPr="00E56E00" w:rsidRDefault="00E617C8" w:rsidP="006D40D1">
            <w:pPr>
              <w:jc w:val="center"/>
              <w:rPr>
                <w:sz w:val="22"/>
                <w:szCs w:val="22"/>
              </w:rPr>
            </w:pPr>
          </w:p>
        </w:tc>
        <w:tc>
          <w:tcPr>
            <w:tcW w:w="183" w:type="pct"/>
            <w:vAlign w:val="bottom"/>
          </w:tcPr>
          <w:p w14:paraId="13BEE4A2" w14:textId="77777777" w:rsidR="00E617C8" w:rsidRPr="00E56E00" w:rsidRDefault="00E617C8" w:rsidP="006D40D1">
            <w:pPr>
              <w:jc w:val="center"/>
              <w:rPr>
                <w:sz w:val="22"/>
                <w:szCs w:val="22"/>
              </w:rPr>
            </w:pPr>
            <w:r w:rsidRPr="00E56E00">
              <w:rPr>
                <w:sz w:val="22"/>
                <w:szCs w:val="22"/>
              </w:rPr>
              <w:t>b.</w:t>
            </w:r>
          </w:p>
        </w:tc>
        <w:tc>
          <w:tcPr>
            <w:tcW w:w="3776" w:type="pct"/>
            <w:vAlign w:val="center"/>
          </w:tcPr>
          <w:p w14:paraId="1D55DB71" w14:textId="77777777" w:rsidR="00E617C8" w:rsidRPr="00F14313" w:rsidRDefault="00E617C8" w:rsidP="006D40D1">
            <w:pPr>
              <w:rPr>
                <w:bCs/>
              </w:rPr>
            </w:pPr>
            <w:r w:rsidRPr="00F14313">
              <w:rPr>
                <w:color w:val="000000"/>
              </w:rPr>
              <w:t>List the assays for m</w:t>
            </w:r>
            <w:r>
              <w:rPr>
                <w:color w:val="000000"/>
              </w:rPr>
              <w:t>easuring lipid oxidation in oil and describe atleast one.</w:t>
            </w:r>
          </w:p>
        </w:tc>
        <w:tc>
          <w:tcPr>
            <w:tcW w:w="301" w:type="pct"/>
            <w:vAlign w:val="bottom"/>
          </w:tcPr>
          <w:p w14:paraId="01D0478F" w14:textId="77777777" w:rsidR="00E617C8" w:rsidRPr="00E56E00" w:rsidRDefault="00E617C8" w:rsidP="006D40D1">
            <w:pPr>
              <w:jc w:val="center"/>
              <w:rPr>
                <w:sz w:val="22"/>
                <w:szCs w:val="22"/>
              </w:rPr>
            </w:pPr>
            <w:r>
              <w:rPr>
                <w:sz w:val="22"/>
                <w:szCs w:val="22"/>
              </w:rPr>
              <w:t>CO4</w:t>
            </w:r>
          </w:p>
        </w:tc>
        <w:tc>
          <w:tcPr>
            <w:tcW w:w="243" w:type="pct"/>
            <w:vAlign w:val="bottom"/>
          </w:tcPr>
          <w:p w14:paraId="2E55F3B2" w14:textId="77777777" w:rsidR="00E617C8" w:rsidRPr="00E56E00" w:rsidRDefault="00E617C8" w:rsidP="006D40D1">
            <w:pPr>
              <w:jc w:val="center"/>
              <w:rPr>
                <w:sz w:val="22"/>
                <w:szCs w:val="22"/>
              </w:rPr>
            </w:pPr>
            <w:r>
              <w:rPr>
                <w:sz w:val="22"/>
                <w:szCs w:val="22"/>
              </w:rPr>
              <w:t>U</w:t>
            </w:r>
          </w:p>
        </w:tc>
        <w:tc>
          <w:tcPr>
            <w:tcW w:w="240" w:type="pct"/>
            <w:vAlign w:val="bottom"/>
          </w:tcPr>
          <w:p w14:paraId="3272B6BA" w14:textId="77777777" w:rsidR="00E617C8" w:rsidRPr="00E56E00" w:rsidRDefault="00E617C8" w:rsidP="006D40D1">
            <w:pPr>
              <w:jc w:val="center"/>
              <w:rPr>
                <w:sz w:val="22"/>
                <w:szCs w:val="22"/>
              </w:rPr>
            </w:pPr>
            <w:r>
              <w:rPr>
                <w:sz w:val="22"/>
                <w:szCs w:val="22"/>
              </w:rPr>
              <w:t>6</w:t>
            </w:r>
          </w:p>
        </w:tc>
      </w:tr>
      <w:tr w:rsidR="00E617C8" w:rsidRPr="00BA50B9" w14:paraId="2BF75768" w14:textId="77777777" w:rsidTr="00E82A6C">
        <w:trPr>
          <w:trHeight w:val="283"/>
        </w:trPr>
        <w:tc>
          <w:tcPr>
            <w:tcW w:w="257" w:type="pct"/>
            <w:vAlign w:val="bottom"/>
          </w:tcPr>
          <w:p w14:paraId="1BC3DDB2" w14:textId="77777777" w:rsidR="00E617C8" w:rsidRPr="00E56E00" w:rsidRDefault="00E617C8" w:rsidP="006D40D1">
            <w:pPr>
              <w:jc w:val="center"/>
              <w:rPr>
                <w:sz w:val="22"/>
                <w:szCs w:val="22"/>
              </w:rPr>
            </w:pPr>
          </w:p>
        </w:tc>
        <w:tc>
          <w:tcPr>
            <w:tcW w:w="183" w:type="pct"/>
            <w:vAlign w:val="bottom"/>
          </w:tcPr>
          <w:p w14:paraId="441CC5EA" w14:textId="77777777" w:rsidR="00E617C8" w:rsidRPr="00E56E00" w:rsidRDefault="00E617C8" w:rsidP="006D40D1">
            <w:pPr>
              <w:jc w:val="center"/>
              <w:rPr>
                <w:sz w:val="22"/>
                <w:szCs w:val="22"/>
              </w:rPr>
            </w:pPr>
          </w:p>
        </w:tc>
        <w:tc>
          <w:tcPr>
            <w:tcW w:w="3776" w:type="pct"/>
            <w:vAlign w:val="bottom"/>
          </w:tcPr>
          <w:p w14:paraId="1EE16A17" w14:textId="77777777" w:rsidR="00E617C8" w:rsidRPr="00F14313" w:rsidRDefault="00E617C8" w:rsidP="006D40D1"/>
        </w:tc>
        <w:tc>
          <w:tcPr>
            <w:tcW w:w="301" w:type="pct"/>
            <w:vAlign w:val="bottom"/>
          </w:tcPr>
          <w:p w14:paraId="48AFC427" w14:textId="77777777" w:rsidR="00E617C8" w:rsidRPr="00E56E00" w:rsidRDefault="00E617C8" w:rsidP="006D40D1">
            <w:pPr>
              <w:jc w:val="center"/>
              <w:rPr>
                <w:sz w:val="22"/>
                <w:szCs w:val="22"/>
              </w:rPr>
            </w:pPr>
          </w:p>
        </w:tc>
        <w:tc>
          <w:tcPr>
            <w:tcW w:w="243" w:type="pct"/>
            <w:vAlign w:val="bottom"/>
          </w:tcPr>
          <w:p w14:paraId="1A04F72B" w14:textId="77777777" w:rsidR="00E617C8" w:rsidRPr="00E56E00" w:rsidRDefault="00E617C8" w:rsidP="006D40D1">
            <w:pPr>
              <w:jc w:val="center"/>
              <w:rPr>
                <w:sz w:val="22"/>
                <w:szCs w:val="22"/>
              </w:rPr>
            </w:pPr>
          </w:p>
        </w:tc>
        <w:tc>
          <w:tcPr>
            <w:tcW w:w="240" w:type="pct"/>
            <w:vAlign w:val="bottom"/>
          </w:tcPr>
          <w:p w14:paraId="4B8AEEC8" w14:textId="77777777" w:rsidR="00E617C8" w:rsidRPr="00E56E00" w:rsidRDefault="00E617C8" w:rsidP="006D40D1">
            <w:pPr>
              <w:jc w:val="center"/>
              <w:rPr>
                <w:sz w:val="22"/>
                <w:szCs w:val="22"/>
              </w:rPr>
            </w:pPr>
          </w:p>
        </w:tc>
      </w:tr>
      <w:tr w:rsidR="00E617C8" w:rsidRPr="00BA50B9" w14:paraId="3447BC86" w14:textId="77777777" w:rsidTr="000F22BC">
        <w:trPr>
          <w:trHeight w:val="283"/>
        </w:trPr>
        <w:tc>
          <w:tcPr>
            <w:tcW w:w="257" w:type="pct"/>
            <w:vAlign w:val="bottom"/>
          </w:tcPr>
          <w:p w14:paraId="4AE10813" w14:textId="77777777" w:rsidR="00E617C8" w:rsidRPr="00E56E00" w:rsidRDefault="00E617C8" w:rsidP="00872202">
            <w:pPr>
              <w:jc w:val="center"/>
              <w:rPr>
                <w:sz w:val="22"/>
                <w:szCs w:val="22"/>
              </w:rPr>
            </w:pPr>
            <w:r w:rsidRPr="00E56E00">
              <w:rPr>
                <w:sz w:val="22"/>
                <w:szCs w:val="22"/>
              </w:rPr>
              <w:t>22.</w:t>
            </w:r>
          </w:p>
        </w:tc>
        <w:tc>
          <w:tcPr>
            <w:tcW w:w="183" w:type="pct"/>
            <w:vAlign w:val="bottom"/>
          </w:tcPr>
          <w:p w14:paraId="35FF8BD5" w14:textId="77777777" w:rsidR="00E617C8" w:rsidRPr="00E56E00" w:rsidRDefault="00E617C8" w:rsidP="00872202">
            <w:pPr>
              <w:jc w:val="center"/>
              <w:rPr>
                <w:sz w:val="22"/>
                <w:szCs w:val="22"/>
              </w:rPr>
            </w:pPr>
            <w:r w:rsidRPr="00E56E00">
              <w:rPr>
                <w:sz w:val="22"/>
                <w:szCs w:val="22"/>
              </w:rPr>
              <w:t>a.</w:t>
            </w:r>
          </w:p>
        </w:tc>
        <w:tc>
          <w:tcPr>
            <w:tcW w:w="3776" w:type="pct"/>
            <w:vAlign w:val="center"/>
          </w:tcPr>
          <w:p w14:paraId="27A4366F" w14:textId="77777777" w:rsidR="00E617C8" w:rsidRPr="00F14313" w:rsidRDefault="00E617C8" w:rsidP="00872202">
            <w:r w:rsidRPr="00F14313">
              <w:rPr>
                <w:color w:val="000000"/>
              </w:rPr>
              <w:t>Write short notes on types of rancidity.</w:t>
            </w:r>
          </w:p>
        </w:tc>
        <w:tc>
          <w:tcPr>
            <w:tcW w:w="301" w:type="pct"/>
            <w:vAlign w:val="bottom"/>
          </w:tcPr>
          <w:p w14:paraId="61C901CF" w14:textId="77777777" w:rsidR="00E617C8" w:rsidRPr="00E56E00" w:rsidRDefault="00E617C8" w:rsidP="00872202">
            <w:pPr>
              <w:jc w:val="center"/>
              <w:rPr>
                <w:sz w:val="22"/>
                <w:szCs w:val="22"/>
              </w:rPr>
            </w:pPr>
            <w:r w:rsidRPr="00E56E00">
              <w:rPr>
                <w:sz w:val="22"/>
                <w:szCs w:val="22"/>
              </w:rPr>
              <w:t>CO</w:t>
            </w:r>
            <w:r>
              <w:rPr>
                <w:sz w:val="22"/>
                <w:szCs w:val="22"/>
              </w:rPr>
              <w:t>6</w:t>
            </w:r>
          </w:p>
        </w:tc>
        <w:tc>
          <w:tcPr>
            <w:tcW w:w="243" w:type="pct"/>
            <w:vAlign w:val="bottom"/>
          </w:tcPr>
          <w:p w14:paraId="775758F5" w14:textId="77777777" w:rsidR="00E617C8" w:rsidRPr="00E56E00" w:rsidRDefault="00E617C8" w:rsidP="00872202">
            <w:pPr>
              <w:jc w:val="center"/>
              <w:rPr>
                <w:sz w:val="22"/>
                <w:szCs w:val="22"/>
              </w:rPr>
            </w:pPr>
            <w:r>
              <w:rPr>
                <w:sz w:val="22"/>
                <w:szCs w:val="22"/>
              </w:rPr>
              <w:t>A</w:t>
            </w:r>
          </w:p>
        </w:tc>
        <w:tc>
          <w:tcPr>
            <w:tcW w:w="240" w:type="pct"/>
            <w:vAlign w:val="bottom"/>
          </w:tcPr>
          <w:p w14:paraId="6CFCAB62" w14:textId="77777777" w:rsidR="00E617C8" w:rsidRPr="00E56E00" w:rsidRDefault="00E617C8" w:rsidP="00872202">
            <w:pPr>
              <w:jc w:val="center"/>
              <w:rPr>
                <w:sz w:val="22"/>
                <w:szCs w:val="22"/>
              </w:rPr>
            </w:pPr>
            <w:r>
              <w:rPr>
                <w:sz w:val="22"/>
                <w:szCs w:val="22"/>
              </w:rPr>
              <w:t>6</w:t>
            </w:r>
          </w:p>
        </w:tc>
      </w:tr>
      <w:tr w:rsidR="00E617C8" w14:paraId="21CC8518" w14:textId="77777777" w:rsidTr="000F22BC">
        <w:trPr>
          <w:trHeight w:val="283"/>
        </w:trPr>
        <w:tc>
          <w:tcPr>
            <w:tcW w:w="257" w:type="pct"/>
            <w:vAlign w:val="bottom"/>
          </w:tcPr>
          <w:p w14:paraId="3F182623" w14:textId="77777777" w:rsidR="00E617C8" w:rsidRPr="00E56E00" w:rsidRDefault="00E617C8" w:rsidP="00872202">
            <w:pPr>
              <w:jc w:val="center"/>
              <w:rPr>
                <w:sz w:val="22"/>
                <w:szCs w:val="22"/>
              </w:rPr>
            </w:pPr>
          </w:p>
        </w:tc>
        <w:tc>
          <w:tcPr>
            <w:tcW w:w="183" w:type="pct"/>
            <w:vAlign w:val="bottom"/>
          </w:tcPr>
          <w:p w14:paraId="1C7BF52B" w14:textId="77777777" w:rsidR="00E617C8" w:rsidRPr="00E56E00" w:rsidRDefault="00E617C8" w:rsidP="00872202">
            <w:pPr>
              <w:jc w:val="center"/>
              <w:rPr>
                <w:sz w:val="22"/>
                <w:szCs w:val="22"/>
              </w:rPr>
            </w:pPr>
            <w:r w:rsidRPr="00E56E00">
              <w:rPr>
                <w:sz w:val="22"/>
                <w:szCs w:val="22"/>
              </w:rPr>
              <w:t>b.</w:t>
            </w:r>
          </w:p>
        </w:tc>
        <w:tc>
          <w:tcPr>
            <w:tcW w:w="3776" w:type="pct"/>
            <w:vAlign w:val="center"/>
          </w:tcPr>
          <w:p w14:paraId="5A792E0A" w14:textId="77777777" w:rsidR="00E617C8" w:rsidRPr="00F14313" w:rsidRDefault="00E617C8" w:rsidP="00872202">
            <w:pPr>
              <w:rPr>
                <w:bCs/>
              </w:rPr>
            </w:pPr>
            <w:r w:rsidRPr="00F14313">
              <w:rPr>
                <w:color w:val="000000"/>
              </w:rPr>
              <w:t>Explain the Primary oxidation products.</w:t>
            </w:r>
          </w:p>
        </w:tc>
        <w:tc>
          <w:tcPr>
            <w:tcW w:w="301" w:type="pct"/>
            <w:vAlign w:val="bottom"/>
          </w:tcPr>
          <w:p w14:paraId="75E8110B" w14:textId="77777777" w:rsidR="00E617C8" w:rsidRPr="00E56E00" w:rsidRDefault="00E617C8" w:rsidP="00872202">
            <w:pPr>
              <w:jc w:val="center"/>
              <w:rPr>
                <w:sz w:val="22"/>
                <w:szCs w:val="22"/>
              </w:rPr>
            </w:pPr>
            <w:r>
              <w:rPr>
                <w:sz w:val="22"/>
                <w:szCs w:val="22"/>
              </w:rPr>
              <w:t>CO6</w:t>
            </w:r>
          </w:p>
        </w:tc>
        <w:tc>
          <w:tcPr>
            <w:tcW w:w="243" w:type="pct"/>
            <w:vAlign w:val="bottom"/>
          </w:tcPr>
          <w:p w14:paraId="62E2C3E9" w14:textId="77777777" w:rsidR="00E617C8" w:rsidRPr="00E56E00" w:rsidRDefault="00E617C8" w:rsidP="00872202">
            <w:pPr>
              <w:jc w:val="center"/>
              <w:rPr>
                <w:sz w:val="22"/>
                <w:szCs w:val="22"/>
              </w:rPr>
            </w:pPr>
            <w:r>
              <w:rPr>
                <w:sz w:val="22"/>
                <w:szCs w:val="22"/>
              </w:rPr>
              <w:t>A</w:t>
            </w:r>
          </w:p>
        </w:tc>
        <w:tc>
          <w:tcPr>
            <w:tcW w:w="240" w:type="pct"/>
            <w:vAlign w:val="bottom"/>
          </w:tcPr>
          <w:p w14:paraId="3082B7A8" w14:textId="77777777" w:rsidR="00E617C8" w:rsidRPr="00E56E00" w:rsidRDefault="00E617C8" w:rsidP="00872202">
            <w:pPr>
              <w:jc w:val="center"/>
              <w:rPr>
                <w:sz w:val="22"/>
                <w:szCs w:val="22"/>
              </w:rPr>
            </w:pPr>
            <w:r>
              <w:rPr>
                <w:sz w:val="22"/>
                <w:szCs w:val="22"/>
              </w:rPr>
              <w:t>6</w:t>
            </w:r>
          </w:p>
        </w:tc>
      </w:tr>
      <w:tr w:rsidR="00E617C8" w:rsidRPr="00BA50B9" w14:paraId="7DECB164" w14:textId="77777777" w:rsidTr="00E82A6C">
        <w:trPr>
          <w:trHeight w:val="283"/>
        </w:trPr>
        <w:tc>
          <w:tcPr>
            <w:tcW w:w="257" w:type="pct"/>
            <w:vAlign w:val="bottom"/>
          </w:tcPr>
          <w:p w14:paraId="3E1AB41F" w14:textId="77777777" w:rsidR="00E617C8" w:rsidRPr="00E56E00" w:rsidRDefault="00E617C8" w:rsidP="00872202">
            <w:pPr>
              <w:jc w:val="center"/>
              <w:rPr>
                <w:sz w:val="22"/>
                <w:szCs w:val="22"/>
              </w:rPr>
            </w:pPr>
          </w:p>
        </w:tc>
        <w:tc>
          <w:tcPr>
            <w:tcW w:w="183" w:type="pct"/>
            <w:vAlign w:val="bottom"/>
          </w:tcPr>
          <w:p w14:paraId="217CF144" w14:textId="77777777" w:rsidR="00E617C8" w:rsidRPr="00E56E00" w:rsidRDefault="00E617C8" w:rsidP="00872202">
            <w:pPr>
              <w:jc w:val="center"/>
              <w:rPr>
                <w:sz w:val="22"/>
                <w:szCs w:val="22"/>
              </w:rPr>
            </w:pPr>
          </w:p>
        </w:tc>
        <w:tc>
          <w:tcPr>
            <w:tcW w:w="3776" w:type="pct"/>
            <w:vAlign w:val="bottom"/>
          </w:tcPr>
          <w:p w14:paraId="514075AD" w14:textId="77777777" w:rsidR="00E617C8" w:rsidRPr="00F14313" w:rsidRDefault="00E617C8" w:rsidP="00872202"/>
        </w:tc>
        <w:tc>
          <w:tcPr>
            <w:tcW w:w="301" w:type="pct"/>
            <w:vAlign w:val="bottom"/>
          </w:tcPr>
          <w:p w14:paraId="30EF3BA0" w14:textId="77777777" w:rsidR="00E617C8" w:rsidRPr="00E56E00" w:rsidRDefault="00E617C8" w:rsidP="00872202">
            <w:pPr>
              <w:jc w:val="center"/>
              <w:rPr>
                <w:sz w:val="22"/>
                <w:szCs w:val="22"/>
              </w:rPr>
            </w:pPr>
          </w:p>
        </w:tc>
        <w:tc>
          <w:tcPr>
            <w:tcW w:w="243" w:type="pct"/>
            <w:vAlign w:val="bottom"/>
          </w:tcPr>
          <w:p w14:paraId="64CF316E" w14:textId="77777777" w:rsidR="00E617C8" w:rsidRPr="00E56E00" w:rsidRDefault="00E617C8" w:rsidP="00872202">
            <w:pPr>
              <w:jc w:val="center"/>
              <w:rPr>
                <w:sz w:val="22"/>
                <w:szCs w:val="22"/>
              </w:rPr>
            </w:pPr>
          </w:p>
        </w:tc>
        <w:tc>
          <w:tcPr>
            <w:tcW w:w="240" w:type="pct"/>
            <w:vAlign w:val="bottom"/>
          </w:tcPr>
          <w:p w14:paraId="7BA82DA9" w14:textId="77777777" w:rsidR="00E617C8" w:rsidRPr="00E56E00" w:rsidRDefault="00E617C8" w:rsidP="00872202">
            <w:pPr>
              <w:jc w:val="center"/>
              <w:rPr>
                <w:sz w:val="22"/>
                <w:szCs w:val="22"/>
              </w:rPr>
            </w:pPr>
          </w:p>
        </w:tc>
      </w:tr>
      <w:tr w:rsidR="00E617C8" w:rsidRPr="00BA50B9" w14:paraId="1327826A" w14:textId="77777777" w:rsidTr="00E82A6C">
        <w:trPr>
          <w:trHeight w:val="283"/>
        </w:trPr>
        <w:tc>
          <w:tcPr>
            <w:tcW w:w="257" w:type="pct"/>
            <w:vAlign w:val="bottom"/>
          </w:tcPr>
          <w:p w14:paraId="7C5E330C" w14:textId="77777777" w:rsidR="00E617C8" w:rsidRPr="00E56E00" w:rsidRDefault="00E617C8" w:rsidP="00872202">
            <w:pPr>
              <w:jc w:val="center"/>
              <w:rPr>
                <w:sz w:val="22"/>
                <w:szCs w:val="22"/>
              </w:rPr>
            </w:pPr>
            <w:r w:rsidRPr="00E56E00">
              <w:rPr>
                <w:sz w:val="22"/>
                <w:szCs w:val="22"/>
              </w:rPr>
              <w:t>23.</w:t>
            </w:r>
          </w:p>
        </w:tc>
        <w:tc>
          <w:tcPr>
            <w:tcW w:w="183" w:type="pct"/>
            <w:vAlign w:val="bottom"/>
          </w:tcPr>
          <w:p w14:paraId="44D95EF3" w14:textId="77777777" w:rsidR="00E617C8" w:rsidRPr="00E56E00" w:rsidRDefault="00E617C8" w:rsidP="00872202">
            <w:pPr>
              <w:jc w:val="center"/>
              <w:rPr>
                <w:sz w:val="22"/>
                <w:szCs w:val="22"/>
              </w:rPr>
            </w:pPr>
            <w:r w:rsidRPr="00E56E00">
              <w:rPr>
                <w:sz w:val="22"/>
                <w:szCs w:val="22"/>
              </w:rPr>
              <w:t>a.</w:t>
            </w:r>
          </w:p>
        </w:tc>
        <w:tc>
          <w:tcPr>
            <w:tcW w:w="3776" w:type="pct"/>
            <w:vAlign w:val="bottom"/>
          </w:tcPr>
          <w:p w14:paraId="621C7966" w14:textId="77777777" w:rsidR="00E617C8" w:rsidRPr="00F14313" w:rsidRDefault="00E617C8" w:rsidP="00872202">
            <w:r w:rsidRPr="00F14313">
              <w:t>Write a note on Bleaching earth used in oil refining.</w:t>
            </w:r>
          </w:p>
        </w:tc>
        <w:tc>
          <w:tcPr>
            <w:tcW w:w="301" w:type="pct"/>
            <w:vAlign w:val="bottom"/>
          </w:tcPr>
          <w:p w14:paraId="796A382F" w14:textId="77777777" w:rsidR="00E617C8" w:rsidRPr="00E56E00" w:rsidRDefault="00E617C8" w:rsidP="00872202">
            <w:pPr>
              <w:jc w:val="center"/>
              <w:rPr>
                <w:sz w:val="22"/>
                <w:szCs w:val="22"/>
              </w:rPr>
            </w:pPr>
            <w:r w:rsidRPr="00E56E00">
              <w:rPr>
                <w:sz w:val="22"/>
                <w:szCs w:val="22"/>
              </w:rPr>
              <w:t>CO</w:t>
            </w:r>
            <w:r>
              <w:rPr>
                <w:sz w:val="22"/>
                <w:szCs w:val="22"/>
              </w:rPr>
              <w:t>3</w:t>
            </w:r>
          </w:p>
        </w:tc>
        <w:tc>
          <w:tcPr>
            <w:tcW w:w="243" w:type="pct"/>
            <w:vAlign w:val="bottom"/>
          </w:tcPr>
          <w:p w14:paraId="7AFA661F" w14:textId="77777777" w:rsidR="00E617C8" w:rsidRPr="00E56E00" w:rsidRDefault="00E617C8" w:rsidP="00872202">
            <w:pPr>
              <w:jc w:val="center"/>
              <w:rPr>
                <w:sz w:val="22"/>
                <w:szCs w:val="22"/>
              </w:rPr>
            </w:pPr>
            <w:r>
              <w:rPr>
                <w:sz w:val="22"/>
                <w:szCs w:val="22"/>
              </w:rPr>
              <w:t>A</w:t>
            </w:r>
          </w:p>
        </w:tc>
        <w:tc>
          <w:tcPr>
            <w:tcW w:w="240" w:type="pct"/>
            <w:vAlign w:val="bottom"/>
          </w:tcPr>
          <w:p w14:paraId="732CA79F" w14:textId="77777777" w:rsidR="00E617C8" w:rsidRPr="00E56E00" w:rsidRDefault="00E617C8" w:rsidP="00872202">
            <w:pPr>
              <w:jc w:val="center"/>
              <w:rPr>
                <w:sz w:val="22"/>
                <w:szCs w:val="22"/>
              </w:rPr>
            </w:pPr>
            <w:r>
              <w:rPr>
                <w:sz w:val="22"/>
                <w:szCs w:val="22"/>
              </w:rPr>
              <w:t>6</w:t>
            </w:r>
          </w:p>
        </w:tc>
      </w:tr>
      <w:tr w:rsidR="00E617C8" w14:paraId="1EC1A34A" w14:textId="77777777" w:rsidTr="00E82A6C">
        <w:trPr>
          <w:trHeight w:val="283"/>
        </w:trPr>
        <w:tc>
          <w:tcPr>
            <w:tcW w:w="257" w:type="pct"/>
            <w:vAlign w:val="bottom"/>
          </w:tcPr>
          <w:p w14:paraId="6DC2D587" w14:textId="77777777" w:rsidR="00E617C8" w:rsidRPr="00E56E00" w:rsidRDefault="00E617C8" w:rsidP="00872202">
            <w:pPr>
              <w:jc w:val="center"/>
              <w:rPr>
                <w:sz w:val="22"/>
                <w:szCs w:val="22"/>
              </w:rPr>
            </w:pPr>
          </w:p>
        </w:tc>
        <w:tc>
          <w:tcPr>
            <w:tcW w:w="183" w:type="pct"/>
            <w:vAlign w:val="bottom"/>
          </w:tcPr>
          <w:p w14:paraId="66867EA6" w14:textId="77777777" w:rsidR="00E617C8" w:rsidRPr="00E56E00" w:rsidRDefault="00E617C8" w:rsidP="00872202">
            <w:pPr>
              <w:jc w:val="center"/>
              <w:rPr>
                <w:sz w:val="22"/>
                <w:szCs w:val="22"/>
              </w:rPr>
            </w:pPr>
            <w:r w:rsidRPr="00E56E00">
              <w:rPr>
                <w:sz w:val="22"/>
                <w:szCs w:val="22"/>
              </w:rPr>
              <w:t>b.</w:t>
            </w:r>
          </w:p>
        </w:tc>
        <w:tc>
          <w:tcPr>
            <w:tcW w:w="3776" w:type="pct"/>
            <w:vAlign w:val="bottom"/>
          </w:tcPr>
          <w:p w14:paraId="50B581A4" w14:textId="77777777" w:rsidR="00E617C8" w:rsidRPr="00F14313" w:rsidRDefault="00E617C8" w:rsidP="00872202">
            <w:pPr>
              <w:rPr>
                <w:bCs/>
              </w:rPr>
            </w:pPr>
            <w:r w:rsidRPr="00F14313">
              <w:rPr>
                <w:color w:val="000000"/>
              </w:rPr>
              <w:t>Describe the working principle of hydraulic press.</w:t>
            </w:r>
          </w:p>
        </w:tc>
        <w:tc>
          <w:tcPr>
            <w:tcW w:w="301" w:type="pct"/>
            <w:vAlign w:val="bottom"/>
          </w:tcPr>
          <w:p w14:paraId="5E3B5A86" w14:textId="77777777" w:rsidR="00E617C8" w:rsidRPr="00E56E00" w:rsidRDefault="00E617C8" w:rsidP="00872202">
            <w:pPr>
              <w:jc w:val="center"/>
              <w:rPr>
                <w:sz w:val="22"/>
                <w:szCs w:val="22"/>
              </w:rPr>
            </w:pPr>
            <w:r>
              <w:rPr>
                <w:sz w:val="22"/>
                <w:szCs w:val="22"/>
              </w:rPr>
              <w:t>CO3</w:t>
            </w:r>
          </w:p>
        </w:tc>
        <w:tc>
          <w:tcPr>
            <w:tcW w:w="243" w:type="pct"/>
            <w:vAlign w:val="bottom"/>
          </w:tcPr>
          <w:p w14:paraId="260CC0BD" w14:textId="77777777" w:rsidR="00E617C8" w:rsidRPr="00E56E00" w:rsidRDefault="00E617C8" w:rsidP="00872202">
            <w:pPr>
              <w:jc w:val="center"/>
              <w:rPr>
                <w:sz w:val="22"/>
                <w:szCs w:val="22"/>
              </w:rPr>
            </w:pPr>
            <w:r>
              <w:rPr>
                <w:sz w:val="22"/>
                <w:szCs w:val="22"/>
              </w:rPr>
              <w:t>U</w:t>
            </w:r>
          </w:p>
        </w:tc>
        <w:tc>
          <w:tcPr>
            <w:tcW w:w="240" w:type="pct"/>
            <w:vAlign w:val="bottom"/>
          </w:tcPr>
          <w:p w14:paraId="524AE861" w14:textId="77777777" w:rsidR="00E617C8" w:rsidRPr="00E56E00" w:rsidRDefault="00E617C8" w:rsidP="00872202">
            <w:pPr>
              <w:jc w:val="center"/>
              <w:rPr>
                <w:sz w:val="22"/>
                <w:szCs w:val="22"/>
              </w:rPr>
            </w:pPr>
            <w:r>
              <w:rPr>
                <w:sz w:val="22"/>
                <w:szCs w:val="22"/>
              </w:rPr>
              <w:t>6</w:t>
            </w:r>
          </w:p>
        </w:tc>
      </w:tr>
      <w:tr w:rsidR="00E617C8" w:rsidRPr="00BA50B9" w14:paraId="32829EF3" w14:textId="77777777" w:rsidTr="008E4728">
        <w:trPr>
          <w:trHeight w:val="550"/>
        </w:trPr>
        <w:tc>
          <w:tcPr>
            <w:tcW w:w="5000" w:type="pct"/>
            <w:gridSpan w:val="6"/>
            <w:vAlign w:val="center"/>
          </w:tcPr>
          <w:p w14:paraId="05A1FD64" w14:textId="77777777" w:rsidR="00E617C8" w:rsidRPr="00F14313" w:rsidRDefault="00E617C8" w:rsidP="00872202">
            <w:pPr>
              <w:jc w:val="center"/>
              <w:rPr>
                <w:b/>
                <w:bCs/>
              </w:rPr>
            </w:pPr>
            <w:r w:rsidRPr="00F14313">
              <w:rPr>
                <w:b/>
                <w:bCs/>
              </w:rPr>
              <w:t>COMPULSORY QUESTION</w:t>
            </w:r>
          </w:p>
        </w:tc>
      </w:tr>
      <w:tr w:rsidR="00E617C8" w:rsidRPr="00BA50B9" w14:paraId="3F46244C" w14:textId="77777777" w:rsidTr="002D27FF">
        <w:trPr>
          <w:trHeight w:val="152"/>
        </w:trPr>
        <w:tc>
          <w:tcPr>
            <w:tcW w:w="257" w:type="pct"/>
          </w:tcPr>
          <w:p w14:paraId="58189DE7" w14:textId="77777777" w:rsidR="00E617C8" w:rsidRPr="00E56E00" w:rsidRDefault="00E617C8" w:rsidP="002D27FF">
            <w:pPr>
              <w:jc w:val="center"/>
              <w:rPr>
                <w:sz w:val="22"/>
                <w:szCs w:val="22"/>
              </w:rPr>
            </w:pPr>
            <w:r w:rsidRPr="00E56E00">
              <w:rPr>
                <w:sz w:val="22"/>
                <w:szCs w:val="22"/>
              </w:rPr>
              <w:t>24.</w:t>
            </w:r>
          </w:p>
        </w:tc>
        <w:tc>
          <w:tcPr>
            <w:tcW w:w="183" w:type="pct"/>
          </w:tcPr>
          <w:p w14:paraId="436E87A7" w14:textId="77777777" w:rsidR="00E617C8" w:rsidRPr="00E56E00" w:rsidRDefault="00E617C8" w:rsidP="002D27FF">
            <w:pPr>
              <w:jc w:val="center"/>
              <w:rPr>
                <w:sz w:val="22"/>
                <w:szCs w:val="22"/>
              </w:rPr>
            </w:pPr>
          </w:p>
        </w:tc>
        <w:tc>
          <w:tcPr>
            <w:tcW w:w="3776" w:type="pct"/>
            <w:vAlign w:val="bottom"/>
          </w:tcPr>
          <w:p w14:paraId="0256D841" w14:textId="77777777" w:rsidR="00E617C8" w:rsidRPr="00F14313" w:rsidRDefault="00E617C8" w:rsidP="002D27FF">
            <w:pPr>
              <w:jc w:val="both"/>
            </w:pPr>
            <w:r>
              <w:rPr>
                <w:rFonts w:eastAsiaTheme="minorHAnsi"/>
              </w:rPr>
              <w:t xml:space="preserve">Describe shortening process and </w:t>
            </w:r>
            <w:r w:rsidRPr="00F14313">
              <w:rPr>
                <w:rFonts w:eastAsiaTheme="minorHAnsi"/>
              </w:rPr>
              <w:t>the advantages of its utilization in bakery</w:t>
            </w:r>
            <w:r>
              <w:rPr>
                <w:rFonts w:eastAsiaTheme="minorHAnsi"/>
              </w:rPr>
              <w:t xml:space="preserve"> </w:t>
            </w:r>
            <w:r w:rsidRPr="00F14313">
              <w:rPr>
                <w:rFonts w:eastAsiaTheme="minorHAnsi"/>
              </w:rPr>
              <w:t>products.</w:t>
            </w:r>
          </w:p>
        </w:tc>
        <w:tc>
          <w:tcPr>
            <w:tcW w:w="301" w:type="pct"/>
          </w:tcPr>
          <w:p w14:paraId="58B2ED22" w14:textId="77777777" w:rsidR="00E617C8" w:rsidRPr="00E56E00" w:rsidRDefault="00E617C8" w:rsidP="002D27FF">
            <w:pPr>
              <w:jc w:val="center"/>
              <w:rPr>
                <w:sz w:val="22"/>
                <w:szCs w:val="22"/>
              </w:rPr>
            </w:pPr>
            <w:r w:rsidRPr="00E56E00">
              <w:rPr>
                <w:sz w:val="22"/>
                <w:szCs w:val="22"/>
              </w:rPr>
              <w:t>CO6</w:t>
            </w:r>
          </w:p>
        </w:tc>
        <w:tc>
          <w:tcPr>
            <w:tcW w:w="243" w:type="pct"/>
          </w:tcPr>
          <w:p w14:paraId="6340220B" w14:textId="77777777" w:rsidR="00E617C8" w:rsidRPr="00E56E00" w:rsidRDefault="00E617C8" w:rsidP="002D27FF">
            <w:pPr>
              <w:jc w:val="center"/>
              <w:rPr>
                <w:sz w:val="22"/>
                <w:szCs w:val="22"/>
              </w:rPr>
            </w:pPr>
            <w:r>
              <w:rPr>
                <w:sz w:val="22"/>
                <w:szCs w:val="22"/>
              </w:rPr>
              <w:t>U</w:t>
            </w:r>
          </w:p>
        </w:tc>
        <w:tc>
          <w:tcPr>
            <w:tcW w:w="240" w:type="pct"/>
          </w:tcPr>
          <w:p w14:paraId="2E66F808" w14:textId="77777777" w:rsidR="00E617C8" w:rsidRPr="00E56E00" w:rsidRDefault="00E617C8" w:rsidP="002D27FF">
            <w:pPr>
              <w:jc w:val="center"/>
              <w:rPr>
                <w:sz w:val="22"/>
                <w:szCs w:val="22"/>
              </w:rPr>
            </w:pPr>
            <w:r w:rsidRPr="00E56E00">
              <w:rPr>
                <w:sz w:val="22"/>
                <w:szCs w:val="22"/>
              </w:rPr>
              <w:t>12</w:t>
            </w:r>
          </w:p>
        </w:tc>
      </w:tr>
    </w:tbl>
    <w:p w14:paraId="00EB45D7" w14:textId="77777777" w:rsidR="00E617C8" w:rsidRDefault="00E617C8" w:rsidP="002E336A"/>
    <w:p w14:paraId="5CE2EE7E"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E44A1E" w14:textId="77777777" w:rsidR="00E617C8" w:rsidRDefault="00E617C8" w:rsidP="002E336A"/>
    <w:tbl>
      <w:tblPr>
        <w:tblStyle w:val="TableGrid"/>
        <w:tblW w:w="10490" w:type="dxa"/>
        <w:tblInd w:w="-714" w:type="dxa"/>
        <w:tblLook w:val="04A0" w:firstRow="1" w:lastRow="0" w:firstColumn="1" w:lastColumn="0" w:noHBand="0" w:noVBand="1"/>
      </w:tblPr>
      <w:tblGrid>
        <w:gridCol w:w="670"/>
        <w:gridCol w:w="9820"/>
      </w:tblGrid>
      <w:tr w:rsidR="00E617C8" w14:paraId="285B973F" w14:textId="77777777" w:rsidTr="005C5F4B">
        <w:trPr>
          <w:trHeight w:val="283"/>
        </w:trPr>
        <w:tc>
          <w:tcPr>
            <w:tcW w:w="670" w:type="dxa"/>
          </w:tcPr>
          <w:p w14:paraId="38FC26E2" w14:textId="77777777" w:rsidR="00E617C8" w:rsidRPr="0051318C" w:rsidRDefault="00E617C8" w:rsidP="00AD39D3">
            <w:pPr>
              <w:rPr>
                <w:sz w:val="22"/>
                <w:szCs w:val="22"/>
              </w:rPr>
            </w:pPr>
          </w:p>
        </w:tc>
        <w:tc>
          <w:tcPr>
            <w:tcW w:w="9820" w:type="dxa"/>
          </w:tcPr>
          <w:p w14:paraId="3C6C789B" w14:textId="77777777" w:rsidR="00E617C8" w:rsidRPr="0051318C" w:rsidRDefault="00E617C8" w:rsidP="00AD39D3">
            <w:pPr>
              <w:jc w:val="center"/>
              <w:rPr>
                <w:b/>
                <w:sz w:val="22"/>
                <w:szCs w:val="22"/>
              </w:rPr>
            </w:pPr>
            <w:r w:rsidRPr="0051318C">
              <w:rPr>
                <w:b/>
                <w:sz w:val="22"/>
                <w:szCs w:val="22"/>
              </w:rPr>
              <w:t>COURSE OUTCOMES</w:t>
            </w:r>
          </w:p>
        </w:tc>
      </w:tr>
      <w:tr w:rsidR="00E617C8" w14:paraId="519BDFC5" w14:textId="77777777" w:rsidTr="005C5F4B">
        <w:trPr>
          <w:trHeight w:val="283"/>
        </w:trPr>
        <w:tc>
          <w:tcPr>
            <w:tcW w:w="670" w:type="dxa"/>
          </w:tcPr>
          <w:p w14:paraId="5CC6038F" w14:textId="77777777" w:rsidR="00E617C8" w:rsidRPr="00302FF6" w:rsidRDefault="00E617C8" w:rsidP="00AD39D3">
            <w:pPr>
              <w:rPr>
                <w:b/>
                <w:bCs/>
                <w:sz w:val="22"/>
                <w:szCs w:val="22"/>
              </w:rPr>
            </w:pPr>
            <w:r w:rsidRPr="00302FF6">
              <w:rPr>
                <w:b/>
                <w:bCs/>
                <w:sz w:val="22"/>
                <w:szCs w:val="22"/>
              </w:rPr>
              <w:t>CO1</w:t>
            </w:r>
          </w:p>
        </w:tc>
        <w:tc>
          <w:tcPr>
            <w:tcW w:w="9820" w:type="dxa"/>
            <w:vAlign w:val="center"/>
          </w:tcPr>
          <w:p w14:paraId="33835D37" w14:textId="77777777" w:rsidR="00E617C8" w:rsidRPr="0051318C" w:rsidRDefault="00E617C8" w:rsidP="004E551E">
            <w:pPr>
              <w:pStyle w:val="Default"/>
              <w:rPr>
                <w:sz w:val="22"/>
                <w:szCs w:val="22"/>
              </w:rPr>
            </w:pPr>
            <w:r>
              <w:rPr>
                <w:sz w:val="22"/>
                <w:szCs w:val="22"/>
              </w:rPr>
              <w:t xml:space="preserve">Recognize the importance of fats and oils in human diet. </w:t>
            </w:r>
          </w:p>
        </w:tc>
      </w:tr>
      <w:tr w:rsidR="00E617C8" w14:paraId="2CC64CDD" w14:textId="77777777" w:rsidTr="005C5F4B">
        <w:trPr>
          <w:trHeight w:val="283"/>
        </w:trPr>
        <w:tc>
          <w:tcPr>
            <w:tcW w:w="670" w:type="dxa"/>
          </w:tcPr>
          <w:p w14:paraId="63E46BC5" w14:textId="77777777" w:rsidR="00E617C8" w:rsidRPr="00302FF6" w:rsidRDefault="00E617C8" w:rsidP="00AD39D3">
            <w:pPr>
              <w:rPr>
                <w:b/>
                <w:bCs/>
                <w:sz w:val="22"/>
                <w:szCs w:val="22"/>
              </w:rPr>
            </w:pPr>
            <w:r w:rsidRPr="00302FF6">
              <w:rPr>
                <w:b/>
                <w:bCs/>
                <w:sz w:val="22"/>
                <w:szCs w:val="22"/>
              </w:rPr>
              <w:t>CO2</w:t>
            </w:r>
          </w:p>
        </w:tc>
        <w:tc>
          <w:tcPr>
            <w:tcW w:w="9820" w:type="dxa"/>
            <w:vAlign w:val="center"/>
          </w:tcPr>
          <w:p w14:paraId="4D075149" w14:textId="77777777" w:rsidR="00E617C8" w:rsidRPr="0051318C" w:rsidRDefault="00E617C8" w:rsidP="004E551E">
            <w:pPr>
              <w:pStyle w:val="Default"/>
              <w:rPr>
                <w:sz w:val="22"/>
                <w:szCs w:val="22"/>
              </w:rPr>
            </w:pPr>
            <w:r>
              <w:rPr>
                <w:sz w:val="22"/>
                <w:szCs w:val="22"/>
              </w:rPr>
              <w:t xml:space="preserve">Describe the manufacturing process of oils and fats. </w:t>
            </w:r>
          </w:p>
        </w:tc>
      </w:tr>
      <w:tr w:rsidR="00E617C8" w14:paraId="34AE1A98" w14:textId="77777777" w:rsidTr="005C5F4B">
        <w:trPr>
          <w:trHeight w:val="283"/>
        </w:trPr>
        <w:tc>
          <w:tcPr>
            <w:tcW w:w="670" w:type="dxa"/>
          </w:tcPr>
          <w:p w14:paraId="4E7F90FA" w14:textId="77777777" w:rsidR="00E617C8" w:rsidRPr="00302FF6" w:rsidRDefault="00E617C8" w:rsidP="00AD39D3">
            <w:pPr>
              <w:rPr>
                <w:b/>
                <w:bCs/>
                <w:sz w:val="22"/>
                <w:szCs w:val="22"/>
              </w:rPr>
            </w:pPr>
            <w:r w:rsidRPr="00302FF6">
              <w:rPr>
                <w:b/>
                <w:bCs/>
                <w:sz w:val="22"/>
                <w:szCs w:val="22"/>
              </w:rPr>
              <w:t>CO3</w:t>
            </w:r>
          </w:p>
        </w:tc>
        <w:tc>
          <w:tcPr>
            <w:tcW w:w="9820" w:type="dxa"/>
            <w:vAlign w:val="center"/>
          </w:tcPr>
          <w:p w14:paraId="0EE9A6BB" w14:textId="77777777" w:rsidR="00E617C8" w:rsidRPr="0051318C" w:rsidRDefault="00E617C8" w:rsidP="004E551E">
            <w:pPr>
              <w:pStyle w:val="Default"/>
              <w:rPr>
                <w:sz w:val="22"/>
                <w:szCs w:val="22"/>
              </w:rPr>
            </w:pPr>
            <w:r>
              <w:rPr>
                <w:sz w:val="22"/>
                <w:szCs w:val="22"/>
              </w:rPr>
              <w:t xml:space="preserve">Apply knowledge on manufacture to design alternate fats. </w:t>
            </w:r>
          </w:p>
        </w:tc>
      </w:tr>
      <w:tr w:rsidR="00E617C8" w14:paraId="27389C90" w14:textId="77777777" w:rsidTr="005C5F4B">
        <w:trPr>
          <w:trHeight w:val="283"/>
        </w:trPr>
        <w:tc>
          <w:tcPr>
            <w:tcW w:w="670" w:type="dxa"/>
          </w:tcPr>
          <w:p w14:paraId="163EF7B6" w14:textId="77777777" w:rsidR="00E617C8" w:rsidRPr="00302FF6" w:rsidRDefault="00E617C8" w:rsidP="00AD39D3">
            <w:pPr>
              <w:rPr>
                <w:b/>
                <w:bCs/>
                <w:sz w:val="22"/>
                <w:szCs w:val="22"/>
              </w:rPr>
            </w:pPr>
            <w:r w:rsidRPr="00302FF6">
              <w:rPr>
                <w:b/>
                <w:bCs/>
                <w:sz w:val="22"/>
                <w:szCs w:val="22"/>
              </w:rPr>
              <w:t>CO4</w:t>
            </w:r>
          </w:p>
        </w:tc>
        <w:tc>
          <w:tcPr>
            <w:tcW w:w="9820" w:type="dxa"/>
            <w:vAlign w:val="center"/>
          </w:tcPr>
          <w:p w14:paraId="08B1C754" w14:textId="77777777" w:rsidR="00E617C8" w:rsidRPr="0051318C" w:rsidRDefault="00E617C8" w:rsidP="004E551E">
            <w:pPr>
              <w:pStyle w:val="Default"/>
              <w:rPr>
                <w:sz w:val="22"/>
                <w:szCs w:val="22"/>
              </w:rPr>
            </w:pPr>
            <w:r>
              <w:rPr>
                <w:sz w:val="22"/>
                <w:szCs w:val="22"/>
              </w:rPr>
              <w:t xml:space="preserve">Analyze the quality attributes of oils and fats. </w:t>
            </w:r>
          </w:p>
        </w:tc>
      </w:tr>
      <w:tr w:rsidR="00E617C8" w14:paraId="5124390A" w14:textId="77777777" w:rsidTr="005C5F4B">
        <w:trPr>
          <w:trHeight w:val="283"/>
        </w:trPr>
        <w:tc>
          <w:tcPr>
            <w:tcW w:w="670" w:type="dxa"/>
          </w:tcPr>
          <w:p w14:paraId="41DAF8E2" w14:textId="77777777" w:rsidR="00E617C8" w:rsidRPr="00302FF6" w:rsidRDefault="00E617C8" w:rsidP="00AD39D3">
            <w:pPr>
              <w:rPr>
                <w:b/>
                <w:bCs/>
                <w:sz w:val="22"/>
                <w:szCs w:val="22"/>
              </w:rPr>
            </w:pPr>
            <w:r w:rsidRPr="00302FF6">
              <w:rPr>
                <w:b/>
                <w:bCs/>
                <w:sz w:val="22"/>
                <w:szCs w:val="22"/>
              </w:rPr>
              <w:t>CO5</w:t>
            </w:r>
          </w:p>
        </w:tc>
        <w:tc>
          <w:tcPr>
            <w:tcW w:w="9820" w:type="dxa"/>
            <w:vAlign w:val="center"/>
          </w:tcPr>
          <w:p w14:paraId="088AD544" w14:textId="77777777" w:rsidR="00E617C8" w:rsidRPr="0051318C" w:rsidRDefault="00E617C8" w:rsidP="004E551E">
            <w:pPr>
              <w:pStyle w:val="Default"/>
              <w:rPr>
                <w:sz w:val="22"/>
                <w:szCs w:val="22"/>
              </w:rPr>
            </w:pPr>
            <w:r>
              <w:rPr>
                <w:sz w:val="22"/>
                <w:szCs w:val="22"/>
              </w:rPr>
              <w:t xml:space="preserve">Defend the use of specialty fats to meet human dietary requirement. </w:t>
            </w:r>
          </w:p>
        </w:tc>
      </w:tr>
      <w:tr w:rsidR="00E617C8" w14:paraId="588DC4B9" w14:textId="77777777" w:rsidTr="005C5F4B">
        <w:trPr>
          <w:trHeight w:val="283"/>
        </w:trPr>
        <w:tc>
          <w:tcPr>
            <w:tcW w:w="670" w:type="dxa"/>
          </w:tcPr>
          <w:p w14:paraId="75AD1C55" w14:textId="77777777" w:rsidR="00E617C8" w:rsidRPr="00302FF6" w:rsidRDefault="00E617C8" w:rsidP="00AD39D3">
            <w:pPr>
              <w:rPr>
                <w:b/>
                <w:bCs/>
                <w:sz w:val="22"/>
                <w:szCs w:val="22"/>
              </w:rPr>
            </w:pPr>
            <w:r w:rsidRPr="00302FF6">
              <w:rPr>
                <w:b/>
                <w:bCs/>
                <w:sz w:val="22"/>
                <w:szCs w:val="22"/>
              </w:rPr>
              <w:t>CO6</w:t>
            </w:r>
          </w:p>
        </w:tc>
        <w:tc>
          <w:tcPr>
            <w:tcW w:w="9820" w:type="dxa"/>
            <w:vAlign w:val="bottom"/>
          </w:tcPr>
          <w:p w14:paraId="0D24D1B5" w14:textId="77777777" w:rsidR="00E617C8" w:rsidRPr="0051318C" w:rsidRDefault="00E617C8" w:rsidP="004E551E">
            <w:pPr>
              <w:pStyle w:val="Default"/>
              <w:rPr>
                <w:sz w:val="22"/>
                <w:szCs w:val="22"/>
              </w:rPr>
            </w:pPr>
            <w:r>
              <w:rPr>
                <w:sz w:val="22"/>
                <w:szCs w:val="22"/>
              </w:rPr>
              <w:t xml:space="preserve">Design suitable packaging materials for fats and oils. </w:t>
            </w:r>
          </w:p>
        </w:tc>
      </w:tr>
    </w:tbl>
    <w:p w14:paraId="51C0E158"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49A3E0EB" w14:textId="77777777" w:rsidTr="00E56E00">
        <w:trPr>
          <w:jc w:val="center"/>
        </w:trPr>
        <w:tc>
          <w:tcPr>
            <w:tcW w:w="6385" w:type="dxa"/>
            <w:gridSpan w:val="8"/>
          </w:tcPr>
          <w:p w14:paraId="6F91DBA3" w14:textId="77777777" w:rsidR="00E617C8" w:rsidRPr="0051318C" w:rsidRDefault="00E617C8" w:rsidP="00D54806">
            <w:pPr>
              <w:jc w:val="center"/>
              <w:rPr>
                <w:b/>
                <w:sz w:val="22"/>
                <w:szCs w:val="22"/>
              </w:rPr>
            </w:pPr>
            <w:r w:rsidRPr="0051318C">
              <w:rPr>
                <w:b/>
                <w:sz w:val="22"/>
                <w:szCs w:val="22"/>
              </w:rPr>
              <w:t xml:space="preserve">Assessment Pattern as per Bloom’s </w:t>
            </w:r>
            <w:r>
              <w:rPr>
                <w:b/>
                <w:sz w:val="22"/>
                <w:szCs w:val="22"/>
              </w:rPr>
              <w:t>Level</w:t>
            </w:r>
          </w:p>
        </w:tc>
      </w:tr>
      <w:tr w:rsidR="00E617C8" w:rsidRPr="0051318C" w14:paraId="14CEFA73" w14:textId="77777777" w:rsidTr="00E56E00">
        <w:trPr>
          <w:jc w:val="center"/>
        </w:trPr>
        <w:tc>
          <w:tcPr>
            <w:tcW w:w="1140" w:type="dxa"/>
          </w:tcPr>
          <w:p w14:paraId="2EF87602" w14:textId="77777777" w:rsidR="00E617C8" w:rsidRPr="00302FF6" w:rsidRDefault="00E617C8"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0CD3EE04" w14:textId="77777777" w:rsidR="00E617C8" w:rsidRPr="0051318C" w:rsidRDefault="00E617C8" w:rsidP="00D54806">
            <w:pPr>
              <w:jc w:val="center"/>
              <w:rPr>
                <w:b/>
                <w:sz w:val="22"/>
                <w:szCs w:val="22"/>
              </w:rPr>
            </w:pPr>
            <w:r w:rsidRPr="0051318C">
              <w:rPr>
                <w:b/>
                <w:sz w:val="22"/>
                <w:szCs w:val="22"/>
              </w:rPr>
              <w:t>R</w:t>
            </w:r>
          </w:p>
        </w:tc>
        <w:tc>
          <w:tcPr>
            <w:tcW w:w="708" w:type="dxa"/>
          </w:tcPr>
          <w:p w14:paraId="395EC747" w14:textId="77777777" w:rsidR="00E617C8" w:rsidRPr="0051318C" w:rsidRDefault="00E617C8" w:rsidP="00D54806">
            <w:pPr>
              <w:jc w:val="center"/>
              <w:rPr>
                <w:b/>
                <w:sz w:val="22"/>
                <w:szCs w:val="22"/>
              </w:rPr>
            </w:pPr>
            <w:r w:rsidRPr="0051318C">
              <w:rPr>
                <w:b/>
                <w:sz w:val="22"/>
                <w:szCs w:val="22"/>
              </w:rPr>
              <w:t>U</w:t>
            </w:r>
          </w:p>
        </w:tc>
        <w:tc>
          <w:tcPr>
            <w:tcW w:w="709" w:type="dxa"/>
          </w:tcPr>
          <w:p w14:paraId="040FAEA3" w14:textId="77777777" w:rsidR="00E617C8" w:rsidRPr="0051318C" w:rsidRDefault="00E617C8" w:rsidP="00D54806">
            <w:pPr>
              <w:jc w:val="center"/>
              <w:rPr>
                <w:b/>
                <w:sz w:val="22"/>
                <w:szCs w:val="22"/>
              </w:rPr>
            </w:pPr>
            <w:r w:rsidRPr="0051318C">
              <w:rPr>
                <w:b/>
                <w:sz w:val="22"/>
                <w:szCs w:val="22"/>
              </w:rPr>
              <w:t>A</w:t>
            </w:r>
          </w:p>
        </w:tc>
        <w:tc>
          <w:tcPr>
            <w:tcW w:w="709" w:type="dxa"/>
          </w:tcPr>
          <w:p w14:paraId="68AB4D66" w14:textId="77777777" w:rsidR="00E617C8" w:rsidRPr="0051318C" w:rsidRDefault="00E617C8" w:rsidP="00D54806">
            <w:pPr>
              <w:jc w:val="center"/>
              <w:rPr>
                <w:b/>
                <w:sz w:val="22"/>
                <w:szCs w:val="22"/>
              </w:rPr>
            </w:pPr>
            <w:r w:rsidRPr="0051318C">
              <w:rPr>
                <w:b/>
                <w:sz w:val="22"/>
                <w:szCs w:val="22"/>
              </w:rPr>
              <w:t>An</w:t>
            </w:r>
          </w:p>
        </w:tc>
        <w:tc>
          <w:tcPr>
            <w:tcW w:w="709" w:type="dxa"/>
          </w:tcPr>
          <w:p w14:paraId="0EC52603" w14:textId="77777777" w:rsidR="00E617C8" w:rsidRPr="0051318C" w:rsidRDefault="00E617C8" w:rsidP="00D54806">
            <w:pPr>
              <w:jc w:val="center"/>
              <w:rPr>
                <w:b/>
                <w:sz w:val="22"/>
                <w:szCs w:val="22"/>
              </w:rPr>
            </w:pPr>
            <w:r w:rsidRPr="0051318C">
              <w:rPr>
                <w:b/>
                <w:sz w:val="22"/>
                <w:szCs w:val="22"/>
              </w:rPr>
              <w:t>E</w:t>
            </w:r>
          </w:p>
        </w:tc>
        <w:tc>
          <w:tcPr>
            <w:tcW w:w="708" w:type="dxa"/>
          </w:tcPr>
          <w:p w14:paraId="3C500068" w14:textId="77777777" w:rsidR="00E617C8" w:rsidRPr="0051318C" w:rsidRDefault="00E617C8" w:rsidP="00D54806">
            <w:pPr>
              <w:jc w:val="center"/>
              <w:rPr>
                <w:b/>
                <w:sz w:val="22"/>
                <w:szCs w:val="22"/>
              </w:rPr>
            </w:pPr>
            <w:r w:rsidRPr="0051318C">
              <w:rPr>
                <w:b/>
                <w:sz w:val="22"/>
                <w:szCs w:val="22"/>
              </w:rPr>
              <w:t>C</w:t>
            </w:r>
          </w:p>
        </w:tc>
        <w:tc>
          <w:tcPr>
            <w:tcW w:w="993" w:type="dxa"/>
          </w:tcPr>
          <w:p w14:paraId="642C5BEA" w14:textId="77777777" w:rsidR="00E617C8" w:rsidRPr="0051318C" w:rsidRDefault="00E617C8" w:rsidP="00D54806">
            <w:pPr>
              <w:jc w:val="center"/>
              <w:rPr>
                <w:b/>
                <w:sz w:val="22"/>
                <w:szCs w:val="22"/>
              </w:rPr>
            </w:pPr>
            <w:r w:rsidRPr="0051318C">
              <w:rPr>
                <w:b/>
                <w:sz w:val="22"/>
                <w:szCs w:val="22"/>
              </w:rPr>
              <w:t>Total</w:t>
            </w:r>
          </w:p>
        </w:tc>
      </w:tr>
      <w:tr w:rsidR="00E617C8" w:rsidRPr="0051318C" w14:paraId="4A788F83" w14:textId="77777777" w:rsidTr="00E56E00">
        <w:trPr>
          <w:jc w:val="center"/>
        </w:trPr>
        <w:tc>
          <w:tcPr>
            <w:tcW w:w="1140" w:type="dxa"/>
          </w:tcPr>
          <w:p w14:paraId="636ACA78" w14:textId="77777777" w:rsidR="00E617C8" w:rsidRPr="00302FF6" w:rsidRDefault="00E617C8" w:rsidP="00D54806">
            <w:pPr>
              <w:jc w:val="center"/>
              <w:rPr>
                <w:b/>
                <w:bCs/>
                <w:sz w:val="22"/>
                <w:szCs w:val="22"/>
              </w:rPr>
            </w:pPr>
            <w:r w:rsidRPr="00302FF6">
              <w:rPr>
                <w:b/>
                <w:bCs/>
                <w:sz w:val="22"/>
                <w:szCs w:val="22"/>
              </w:rPr>
              <w:t>CO1</w:t>
            </w:r>
          </w:p>
        </w:tc>
        <w:tc>
          <w:tcPr>
            <w:tcW w:w="709" w:type="dxa"/>
          </w:tcPr>
          <w:p w14:paraId="12E63C62" w14:textId="77777777" w:rsidR="00E617C8" w:rsidRPr="0051318C" w:rsidRDefault="00E617C8" w:rsidP="00D54806">
            <w:pPr>
              <w:jc w:val="center"/>
              <w:rPr>
                <w:sz w:val="22"/>
                <w:szCs w:val="22"/>
              </w:rPr>
            </w:pPr>
            <w:r>
              <w:rPr>
                <w:sz w:val="22"/>
                <w:szCs w:val="22"/>
              </w:rPr>
              <w:t>1</w:t>
            </w:r>
          </w:p>
        </w:tc>
        <w:tc>
          <w:tcPr>
            <w:tcW w:w="708" w:type="dxa"/>
          </w:tcPr>
          <w:p w14:paraId="25A72676" w14:textId="77777777" w:rsidR="00E617C8" w:rsidRPr="0051318C" w:rsidRDefault="00E617C8" w:rsidP="00D54806">
            <w:pPr>
              <w:jc w:val="center"/>
              <w:rPr>
                <w:sz w:val="22"/>
                <w:szCs w:val="22"/>
              </w:rPr>
            </w:pPr>
            <w:r>
              <w:rPr>
                <w:sz w:val="22"/>
                <w:szCs w:val="22"/>
              </w:rPr>
              <w:t>13</w:t>
            </w:r>
          </w:p>
        </w:tc>
        <w:tc>
          <w:tcPr>
            <w:tcW w:w="709" w:type="dxa"/>
          </w:tcPr>
          <w:p w14:paraId="187B52D0" w14:textId="77777777" w:rsidR="00E617C8" w:rsidRPr="0051318C" w:rsidRDefault="00E617C8" w:rsidP="00D54806">
            <w:pPr>
              <w:jc w:val="center"/>
              <w:rPr>
                <w:sz w:val="22"/>
                <w:szCs w:val="22"/>
              </w:rPr>
            </w:pPr>
            <w:r>
              <w:rPr>
                <w:sz w:val="22"/>
                <w:szCs w:val="22"/>
              </w:rPr>
              <w:t>-</w:t>
            </w:r>
          </w:p>
        </w:tc>
        <w:tc>
          <w:tcPr>
            <w:tcW w:w="709" w:type="dxa"/>
          </w:tcPr>
          <w:p w14:paraId="4E24B626" w14:textId="77777777" w:rsidR="00E617C8" w:rsidRPr="0051318C" w:rsidRDefault="00E617C8" w:rsidP="00D54806">
            <w:pPr>
              <w:jc w:val="center"/>
              <w:rPr>
                <w:sz w:val="22"/>
                <w:szCs w:val="22"/>
              </w:rPr>
            </w:pPr>
            <w:r>
              <w:rPr>
                <w:sz w:val="22"/>
                <w:szCs w:val="22"/>
              </w:rPr>
              <w:t>3</w:t>
            </w:r>
          </w:p>
        </w:tc>
        <w:tc>
          <w:tcPr>
            <w:tcW w:w="709" w:type="dxa"/>
          </w:tcPr>
          <w:p w14:paraId="716CBFAC" w14:textId="77777777" w:rsidR="00E617C8" w:rsidRPr="0051318C" w:rsidRDefault="00E617C8" w:rsidP="00D54806">
            <w:pPr>
              <w:jc w:val="center"/>
              <w:rPr>
                <w:sz w:val="22"/>
                <w:szCs w:val="22"/>
              </w:rPr>
            </w:pPr>
            <w:r>
              <w:rPr>
                <w:sz w:val="22"/>
                <w:szCs w:val="22"/>
              </w:rPr>
              <w:t>-</w:t>
            </w:r>
          </w:p>
        </w:tc>
        <w:tc>
          <w:tcPr>
            <w:tcW w:w="708" w:type="dxa"/>
          </w:tcPr>
          <w:p w14:paraId="74020A97" w14:textId="77777777" w:rsidR="00E617C8" w:rsidRPr="0051318C" w:rsidRDefault="00E617C8" w:rsidP="00D54806">
            <w:pPr>
              <w:jc w:val="center"/>
              <w:rPr>
                <w:sz w:val="22"/>
                <w:szCs w:val="22"/>
              </w:rPr>
            </w:pPr>
            <w:r>
              <w:rPr>
                <w:sz w:val="22"/>
                <w:szCs w:val="22"/>
              </w:rPr>
              <w:t>-</w:t>
            </w:r>
          </w:p>
        </w:tc>
        <w:tc>
          <w:tcPr>
            <w:tcW w:w="993" w:type="dxa"/>
          </w:tcPr>
          <w:p w14:paraId="0D5D2C48" w14:textId="77777777" w:rsidR="00E617C8" w:rsidRPr="0051318C" w:rsidRDefault="00E617C8" w:rsidP="00D54806">
            <w:pPr>
              <w:jc w:val="center"/>
              <w:rPr>
                <w:sz w:val="22"/>
                <w:szCs w:val="22"/>
              </w:rPr>
            </w:pPr>
            <w:r>
              <w:rPr>
                <w:sz w:val="22"/>
                <w:szCs w:val="22"/>
              </w:rPr>
              <w:t>17</w:t>
            </w:r>
          </w:p>
        </w:tc>
      </w:tr>
      <w:tr w:rsidR="00E617C8" w:rsidRPr="0051318C" w14:paraId="7F552F17" w14:textId="77777777" w:rsidTr="00E56E00">
        <w:trPr>
          <w:jc w:val="center"/>
        </w:trPr>
        <w:tc>
          <w:tcPr>
            <w:tcW w:w="1140" w:type="dxa"/>
          </w:tcPr>
          <w:p w14:paraId="0E2667C3" w14:textId="77777777" w:rsidR="00E617C8" w:rsidRPr="00302FF6" w:rsidRDefault="00E617C8" w:rsidP="00D54806">
            <w:pPr>
              <w:jc w:val="center"/>
              <w:rPr>
                <w:b/>
                <w:bCs/>
                <w:sz w:val="22"/>
                <w:szCs w:val="22"/>
              </w:rPr>
            </w:pPr>
            <w:r w:rsidRPr="00302FF6">
              <w:rPr>
                <w:b/>
                <w:bCs/>
                <w:sz w:val="22"/>
                <w:szCs w:val="22"/>
              </w:rPr>
              <w:t>CO2</w:t>
            </w:r>
          </w:p>
        </w:tc>
        <w:tc>
          <w:tcPr>
            <w:tcW w:w="709" w:type="dxa"/>
          </w:tcPr>
          <w:p w14:paraId="72676F24" w14:textId="77777777" w:rsidR="00E617C8" w:rsidRPr="0051318C" w:rsidRDefault="00E617C8" w:rsidP="00D54806">
            <w:pPr>
              <w:jc w:val="center"/>
              <w:rPr>
                <w:sz w:val="22"/>
                <w:szCs w:val="22"/>
              </w:rPr>
            </w:pPr>
            <w:r>
              <w:rPr>
                <w:sz w:val="22"/>
                <w:szCs w:val="22"/>
              </w:rPr>
              <w:t>4</w:t>
            </w:r>
          </w:p>
        </w:tc>
        <w:tc>
          <w:tcPr>
            <w:tcW w:w="708" w:type="dxa"/>
          </w:tcPr>
          <w:p w14:paraId="051FA6FA" w14:textId="77777777" w:rsidR="00E617C8" w:rsidRPr="0051318C" w:rsidRDefault="00E617C8" w:rsidP="00D54806">
            <w:pPr>
              <w:jc w:val="center"/>
              <w:rPr>
                <w:sz w:val="22"/>
                <w:szCs w:val="22"/>
              </w:rPr>
            </w:pPr>
            <w:r>
              <w:rPr>
                <w:sz w:val="22"/>
                <w:szCs w:val="22"/>
              </w:rPr>
              <w:t>9</w:t>
            </w:r>
          </w:p>
        </w:tc>
        <w:tc>
          <w:tcPr>
            <w:tcW w:w="709" w:type="dxa"/>
          </w:tcPr>
          <w:p w14:paraId="2A5571B4" w14:textId="77777777" w:rsidR="00E617C8" w:rsidRPr="0051318C" w:rsidRDefault="00E617C8" w:rsidP="00D54806">
            <w:pPr>
              <w:jc w:val="center"/>
              <w:rPr>
                <w:sz w:val="22"/>
                <w:szCs w:val="22"/>
              </w:rPr>
            </w:pPr>
            <w:r>
              <w:rPr>
                <w:sz w:val="22"/>
                <w:szCs w:val="22"/>
              </w:rPr>
              <w:t>4</w:t>
            </w:r>
          </w:p>
        </w:tc>
        <w:tc>
          <w:tcPr>
            <w:tcW w:w="709" w:type="dxa"/>
          </w:tcPr>
          <w:p w14:paraId="2AF7D8AA" w14:textId="77777777" w:rsidR="00E617C8" w:rsidRPr="0051318C" w:rsidRDefault="00E617C8" w:rsidP="00D54806">
            <w:pPr>
              <w:jc w:val="center"/>
              <w:rPr>
                <w:sz w:val="22"/>
                <w:szCs w:val="22"/>
              </w:rPr>
            </w:pPr>
            <w:r>
              <w:rPr>
                <w:sz w:val="22"/>
                <w:szCs w:val="22"/>
              </w:rPr>
              <w:t>-</w:t>
            </w:r>
          </w:p>
        </w:tc>
        <w:tc>
          <w:tcPr>
            <w:tcW w:w="709" w:type="dxa"/>
          </w:tcPr>
          <w:p w14:paraId="013FB62C" w14:textId="77777777" w:rsidR="00E617C8" w:rsidRPr="0051318C" w:rsidRDefault="00E617C8" w:rsidP="00D54806">
            <w:pPr>
              <w:jc w:val="center"/>
              <w:rPr>
                <w:sz w:val="22"/>
                <w:szCs w:val="22"/>
              </w:rPr>
            </w:pPr>
            <w:r>
              <w:rPr>
                <w:sz w:val="22"/>
                <w:szCs w:val="22"/>
              </w:rPr>
              <w:t>-</w:t>
            </w:r>
          </w:p>
        </w:tc>
        <w:tc>
          <w:tcPr>
            <w:tcW w:w="708" w:type="dxa"/>
          </w:tcPr>
          <w:p w14:paraId="043C633F" w14:textId="77777777" w:rsidR="00E617C8" w:rsidRPr="0051318C" w:rsidRDefault="00E617C8" w:rsidP="00D54806">
            <w:pPr>
              <w:jc w:val="center"/>
              <w:rPr>
                <w:sz w:val="22"/>
                <w:szCs w:val="22"/>
              </w:rPr>
            </w:pPr>
            <w:r>
              <w:rPr>
                <w:sz w:val="22"/>
                <w:szCs w:val="22"/>
              </w:rPr>
              <w:t>-</w:t>
            </w:r>
          </w:p>
        </w:tc>
        <w:tc>
          <w:tcPr>
            <w:tcW w:w="993" w:type="dxa"/>
          </w:tcPr>
          <w:p w14:paraId="1BB81047" w14:textId="77777777" w:rsidR="00E617C8" w:rsidRPr="0051318C" w:rsidRDefault="00E617C8" w:rsidP="00D54806">
            <w:pPr>
              <w:jc w:val="center"/>
              <w:rPr>
                <w:sz w:val="22"/>
                <w:szCs w:val="22"/>
              </w:rPr>
            </w:pPr>
            <w:r>
              <w:rPr>
                <w:sz w:val="22"/>
                <w:szCs w:val="22"/>
              </w:rPr>
              <w:t>17</w:t>
            </w:r>
          </w:p>
        </w:tc>
      </w:tr>
      <w:tr w:rsidR="00E617C8" w:rsidRPr="0051318C" w14:paraId="625E08D7" w14:textId="77777777" w:rsidTr="00E56E00">
        <w:trPr>
          <w:jc w:val="center"/>
        </w:trPr>
        <w:tc>
          <w:tcPr>
            <w:tcW w:w="1140" w:type="dxa"/>
          </w:tcPr>
          <w:p w14:paraId="01FC8839" w14:textId="77777777" w:rsidR="00E617C8" w:rsidRPr="00302FF6" w:rsidRDefault="00E617C8" w:rsidP="00D54806">
            <w:pPr>
              <w:jc w:val="center"/>
              <w:rPr>
                <w:b/>
                <w:bCs/>
                <w:sz w:val="22"/>
                <w:szCs w:val="22"/>
              </w:rPr>
            </w:pPr>
            <w:r w:rsidRPr="00302FF6">
              <w:rPr>
                <w:b/>
                <w:bCs/>
                <w:sz w:val="22"/>
                <w:szCs w:val="22"/>
              </w:rPr>
              <w:t>CO3</w:t>
            </w:r>
          </w:p>
        </w:tc>
        <w:tc>
          <w:tcPr>
            <w:tcW w:w="709" w:type="dxa"/>
          </w:tcPr>
          <w:p w14:paraId="50029C24" w14:textId="77777777" w:rsidR="00E617C8" w:rsidRPr="0051318C" w:rsidRDefault="00E617C8" w:rsidP="00D54806">
            <w:pPr>
              <w:jc w:val="center"/>
              <w:rPr>
                <w:sz w:val="22"/>
                <w:szCs w:val="22"/>
              </w:rPr>
            </w:pPr>
            <w:r>
              <w:rPr>
                <w:sz w:val="22"/>
                <w:szCs w:val="22"/>
              </w:rPr>
              <w:t>5</w:t>
            </w:r>
          </w:p>
        </w:tc>
        <w:tc>
          <w:tcPr>
            <w:tcW w:w="708" w:type="dxa"/>
          </w:tcPr>
          <w:p w14:paraId="0F2CFC15" w14:textId="77777777" w:rsidR="00E617C8" w:rsidRPr="0051318C" w:rsidRDefault="00E617C8" w:rsidP="00D54806">
            <w:pPr>
              <w:jc w:val="center"/>
              <w:rPr>
                <w:sz w:val="22"/>
                <w:szCs w:val="22"/>
              </w:rPr>
            </w:pPr>
            <w:r>
              <w:rPr>
                <w:sz w:val="22"/>
                <w:szCs w:val="22"/>
              </w:rPr>
              <w:t>18</w:t>
            </w:r>
          </w:p>
        </w:tc>
        <w:tc>
          <w:tcPr>
            <w:tcW w:w="709" w:type="dxa"/>
          </w:tcPr>
          <w:p w14:paraId="4BCF646E" w14:textId="77777777" w:rsidR="00E617C8" w:rsidRPr="0051318C" w:rsidRDefault="00E617C8" w:rsidP="00D54806">
            <w:pPr>
              <w:jc w:val="center"/>
              <w:rPr>
                <w:sz w:val="22"/>
                <w:szCs w:val="22"/>
              </w:rPr>
            </w:pPr>
            <w:r>
              <w:rPr>
                <w:sz w:val="22"/>
                <w:szCs w:val="22"/>
              </w:rPr>
              <w:t>6</w:t>
            </w:r>
          </w:p>
        </w:tc>
        <w:tc>
          <w:tcPr>
            <w:tcW w:w="709" w:type="dxa"/>
          </w:tcPr>
          <w:p w14:paraId="6E4CAFA4" w14:textId="77777777" w:rsidR="00E617C8" w:rsidRPr="0051318C" w:rsidRDefault="00E617C8" w:rsidP="00D54806">
            <w:pPr>
              <w:jc w:val="center"/>
              <w:rPr>
                <w:sz w:val="22"/>
                <w:szCs w:val="22"/>
              </w:rPr>
            </w:pPr>
            <w:r>
              <w:rPr>
                <w:sz w:val="22"/>
                <w:szCs w:val="22"/>
              </w:rPr>
              <w:t>-</w:t>
            </w:r>
          </w:p>
        </w:tc>
        <w:tc>
          <w:tcPr>
            <w:tcW w:w="709" w:type="dxa"/>
          </w:tcPr>
          <w:p w14:paraId="0EFB250F" w14:textId="77777777" w:rsidR="00E617C8" w:rsidRPr="0051318C" w:rsidRDefault="00E617C8" w:rsidP="00D54806">
            <w:pPr>
              <w:jc w:val="center"/>
              <w:rPr>
                <w:sz w:val="22"/>
                <w:szCs w:val="22"/>
              </w:rPr>
            </w:pPr>
            <w:r>
              <w:rPr>
                <w:sz w:val="22"/>
                <w:szCs w:val="22"/>
              </w:rPr>
              <w:t>-</w:t>
            </w:r>
          </w:p>
        </w:tc>
        <w:tc>
          <w:tcPr>
            <w:tcW w:w="708" w:type="dxa"/>
          </w:tcPr>
          <w:p w14:paraId="53C97B4D" w14:textId="77777777" w:rsidR="00E617C8" w:rsidRPr="0051318C" w:rsidRDefault="00E617C8" w:rsidP="00D54806">
            <w:pPr>
              <w:jc w:val="center"/>
              <w:rPr>
                <w:sz w:val="22"/>
                <w:szCs w:val="22"/>
              </w:rPr>
            </w:pPr>
            <w:r>
              <w:rPr>
                <w:sz w:val="22"/>
                <w:szCs w:val="22"/>
              </w:rPr>
              <w:t>-</w:t>
            </w:r>
          </w:p>
        </w:tc>
        <w:tc>
          <w:tcPr>
            <w:tcW w:w="993" w:type="dxa"/>
          </w:tcPr>
          <w:p w14:paraId="738C246B" w14:textId="77777777" w:rsidR="00E617C8" w:rsidRPr="0051318C" w:rsidRDefault="00E617C8" w:rsidP="00D54806">
            <w:pPr>
              <w:jc w:val="center"/>
              <w:rPr>
                <w:sz w:val="22"/>
                <w:szCs w:val="22"/>
              </w:rPr>
            </w:pPr>
            <w:r>
              <w:rPr>
                <w:sz w:val="22"/>
                <w:szCs w:val="22"/>
              </w:rPr>
              <w:t>29</w:t>
            </w:r>
          </w:p>
        </w:tc>
      </w:tr>
      <w:tr w:rsidR="00E617C8" w:rsidRPr="0051318C" w14:paraId="26F4EC43" w14:textId="77777777" w:rsidTr="00E56E00">
        <w:trPr>
          <w:jc w:val="center"/>
        </w:trPr>
        <w:tc>
          <w:tcPr>
            <w:tcW w:w="1140" w:type="dxa"/>
          </w:tcPr>
          <w:p w14:paraId="4C861691" w14:textId="77777777" w:rsidR="00E617C8" w:rsidRPr="00302FF6" w:rsidRDefault="00E617C8" w:rsidP="00D54806">
            <w:pPr>
              <w:jc w:val="center"/>
              <w:rPr>
                <w:b/>
                <w:bCs/>
                <w:sz w:val="22"/>
                <w:szCs w:val="22"/>
              </w:rPr>
            </w:pPr>
            <w:r w:rsidRPr="00302FF6">
              <w:rPr>
                <w:b/>
                <w:bCs/>
                <w:sz w:val="22"/>
                <w:szCs w:val="22"/>
              </w:rPr>
              <w:t>CO4</w:t>
            </w:r>
          </w:p>
        </w:tc>
        <w:tc>
          <w:tcPr>
            <w:tcW w:w="709" w:type="dxa"/>
          </w:tcPr>
          <w:p w14:paraId="4F1C992F" w14:textId="77777777" w:rsidR="00E617C8" w:rsidRPr="0051318C" w:rsidRDefault="00E617C8" w:rsidP="00D54806">
            <w:pPr>
              <w:jc w:val="center"/>
              <w:rPr>
                <w:sz w:val="22"/>
                <w:szCs w:val="22"/>
              </w:rPr>
            </w:pPr>
            <w:r>
              <w:rPr>
                <w:sz w:val="22"/>
                <w:szCs w:val="22"/>
              </w:rPr>
              <w:t>5</w:t>
            </w:r>
          </w:p>
        </w:tc>
        <w:tc>
          <w:tcPr>
            <w:tcW w:w="708" w:type="dxa"/>
          </w:tcPr>
          <w:p w14:paraId="172D781E" w14:textId="77777777" w:rsidR="00E617C8" w:rsidRPr="0051318C" w:rsidRDefault="00E617C8" w:rsidP="00D54806">
            <w:pPr>
              <w:jc w:val="center"/>
              <w:rPr>
                <w:sz w:val="22"/>
                <w:szCs w:val="22"/>
              </w:rPr>
            </w:pPr>
            <w:r>
              <w:rPr>
                <w:sz w:val="22"/>
                <w:szCs w:val="22"/>
              </w:rPr>
              <w:t>12</w:t>
            </w:r>
          </w:p>
        </w:tc>
        <w:tc>
          <w:tcPr>
            <w:tcW w:w="709" w:type="dxa"/>
          </w:tcPr>
          <w:p w14:paraId="4665DAC9" w14:textId="77777777" w:rsidR="00E617C8" w:rsidRPr="0051318C" w:rsidRDefault="00E617C8" w:rsidP="00D54806">
            <w:pPr>
              <w:jc w:val="center"/>
              <w:rPr>
                <w:sz w:val="22"/>
                <w:szCs w:val="22"/>
              </w:rPr>
            </w:pPr>
            <w:r>
              <w:rPr>
                <w:sz w:val="22"/>
                <w:szCs w:val="22"/>
              </w:rPr>
              <w:t>-</w:t>
            </w:r>
          </w:p>
        </w:tc>
        <w:tc>
          <w:tcPr>
            <w:tcW w:w="709" w:type="dxa"/>
          </w:tcPr>
          <w:p w14:paraId="4C871A39" w14:textId="77777777" w:rsidR="00E617C8" w:rsidRPr="0051318C" w:rsidRDefault="00E617C8" w:rsidP="00D54806">
            <w:pPr>
              <w:jc w:val="center"/>
              <w:rPr>
                <w:sz w:val="22"/>
                <w:szCs w:val="22"/>
              </w:rPr>
            </w:pPr>
            <w:r>
              <w:rPr>
                <w:sz w:val="22"/>
                <w:szCs w:val="22"/>
              </w:rPr>
              <w:t>-</w:t>
            </w:r>
          </w:p>
        </w:tc>
        <w:tc>
          <w:tcPr>
            <w:tcW w:w="709" w:type="dxa"/>
          </w:tcPr>
          <w:p w14:paraId="7605E84D" w14:textId="77777777" w:rsidR="00E617C8" w:rsidRPr="0051318C" w:rsidRDefault="00E617C8" w:rsidP="00D54806">
            <w:pPr>
              <w:jc w:val="center"/>
              <w:rPr>
                <w:sz w:val="22"/>
                <w:szCs w:val="22"/>
              </w:rPr>
            </w:pPr>
            <w:r>
              <w:rPr>
                <w:sz w:val="22"/>
                <w:szCs w:val="22"/>
              </w:rPr>
              <w:t>-</w:t>
            </w:r>
          </w:p>
        </w:tc>
        <w:tc>
          <w:tcPr>
            <w:tcW w:w="708" w:type="dxa"/>
          </w:tcPr>
          <w:p w14:paraId="5BADCBE1" w14:textId="77777777" w:rsidR="00E617C8" w:rsidRPr="0051318C" w:rsidRDefault="00E617C8" w:rsidP="00D54806">
            <w:pPr>
              <w:jc w:val="center"/>
              <w:rPr>
                <w:sz w:val="22"/>
                <w:szCs w:val="22"/>
              </w:rPr>
            </w:pPr>
            <w:r>
              <w:rPr>
                <w:sz w:val="22"/>
                <w:szCs w:val="22"/>
              </w:rPr>
              <w:t>-</w:t>
            </w:r>
          </w:p>
        </w:tc>
        <w:tc>
          <w:tcPr>
            <w:tcW w:w="993" w:type="dxa"/>
          </w:tcPr>
          <w:p w14:paraId="357364F5" w14:textId="77777777" w:rsidR="00E617C8" w:rsidRPr="0051318C" w:rsidRDefault="00E617C8" w:rsidP="00D54806">
            <w:pPr>
              <w:jc w:val="center"/>
              <w:rPr>
                <w:sz w:val="22"/>
                <w:szCs w:val="22"/>
              </w:rPr>
            </w:pPr>
            <w:r>
              <w:rPr>
                <w:sz w:val="22"/>
                <w:szCs w:val="22"/>
              </w:rPr>
              <w:t>17</w:t>
            </w:r>
          </w:p>
        </w:tc>
      </w:tr>
      <w:tr w:rsidR="00E617C8" w:rsidRPr="0051318C" w14:paraId="161C13F3" w14:textId="77777777" w:rsidTr="00E56E00">
        <w:trPr>
          <w:jc w:val="center"/>
        </w:trPr>
        <w:tc>
          <w:tcPr>
            <w:tcW w:w="1140" w:type="dxa"/>
          </w:tcPr>
          <w:p w14:paraId="1D189757" w14:textId="77777777" w:rsidR="00E617C8" w:rsidRPr="00302FF6" w:rsidRDefault="00E617C8" w:rsidP="00D54806">
            <w:pPr>
              <w:jc w:val="center"/>
              <w:rPr>
                <w:b/>
                <w:bCs/>
                <w:sz w:val="22"/>
                <w:szCs w:val="22"/>
              </w:rPr>
            </w:pPr>
            <w:r w:rsidRPr="00302FF6">
              <w:rPr>
                <w:b/>
                <w:bCs/>
                <w:sz w:val="22"/>
                <w:szCs w:val="22"/>
              </w:rPr>
              <w:t>CO5</w:t>
            </w:r>
          </w:p>
        </w:tc>
        <w:tc>
          <w:tcPr>
            <w:tcW w:w="709" w:type="dxa"/>
          </w:tcPr>
          <w:p w14:paraId="5372A5A4" w14:textId="77777777" w:rsidR="00E617C8" w:rsidRPr="0051318C" w:rsidRDefault="00E617C8" w:rsidP="00D54806">
            <w:pPr>
              <w:jc w:val="center"/>
              <w:rPr>
                <w:sz w:val="22"/>
                <w:szCs w:val="22"/>
              </w:rPr>
            </w:pPr>
            <w:r>
              <w:rPr>
                <w:sz w:val="22"/>
                <w:szCs w:val="22"/>
              </w:rPr>
              <w:t>-</w:t>
            </w:r>
          </w:p>
        </w:tc>
        <w:tc>
          <w:tcPr>
            <w:tcW w:w="708" w:type="dxa"/>
          </w:tcPr>
          <w:p w14:paraId="704977E4" w14:textId="77777777" w:rsidR="00E617C8" w:rsidRPr="0051318C" w:rsidRDefault="00E617C8" w:rsidP="00D54806">
            <w:pPr>
              <w:jc w:val="center"/>
              <w:rPr>
                <w:sz w:val="22"/>
                <w:szCs w:val="22"/>
              </w:rPr>
            </w:pPr>
            <w:r>
              <w:rPr>
                <w:sz w:val="22"/>
                <w:szCs w:val="22"/>
              </w:rPr>
              <w:t>1</w:t>
            </w:r>
          </w:p>
        </w:tc>
        <w:tc>
          <w:tcPr>
            <w:tcW w:w="709" w:type="dxa"/>
          </w:tcPr>
          <w:p w14:paraId="4D895492" w14:textId="77777777" w:rsidR="00E617C8" w:rsidRPr="0051318C" w:rsidRDefault="00E617C8" w:rsidP="00D54806">
            <w:pPr>
              <w:jc w:val="center"/>
              <w:rPr>
                <w:sz w:val="22"/>
                <w:szCs w:val="22"/>
              </w:rPr>
            </w:pPr>
            <w:r>
              <w:rPr>
                <w:sz w:val="22"/>
                <w:szCs w:val="22"/>
              </w:rPr>
              <w:t>15</w:t>
            </w:r>
          </w:p>
        </w:tc>
        <w:tc>
          <w:tcPr>
            <w:tcW w:w="709" w:type="dxa"/>
          </w:tcPr>
          <w:p w14:paraId="287E50DD" w14:textId="77777777" w:rsidR="00E617C8" w:rsidRPr="0051318C" w:rsidRDefault="00E617C8" w:rsidP="00D54806">
            <w:pPr>
              <w:jc w:val="center"/>
              <w:rPr>
                <w:sz w:val="22"/>
                <w:szCs w:val="22"/>
              </w:rPr>
            </w:pPr>
            <w:r>
              <w:rPr>
                <w:sz w:val="22"/>
                <w:szCs w:val="22"/>
              </w:rPr>
              <w:t>-</w:t>
            </w:r>
          </w:p>
        </w:tc>
        <w:tc>
          <w:tcPr>
            <w:tcW w:w="709" w:type="dxa"/>
          </w:tcPr>
          <w:p w14:paraId="10F0F060" w14:textId="77777777" w:rsidR="00E617C8" w:rsidRPr="0051318C" w:rsidRDefault="00E617C8" w:rsidP="00D54806">
            <w:pPr>
              <w:jc w:val="center"/>
              <w:rPr>
                <w:sz w:val="22"/>
                <w:szCs w:val="22"/>
              </w:rPr>
            </w:pPr>
            <w:r>
              <w:rPr>
                <w:sz w:val="22"/>
                <w:szCs w:val="22"/>
              </w:rPr>
              <w:t>-</w:t>
            </w:r>
          </w:p>
        </w:tc>
        <w:tc>
          <w:tcPr>
            <w:tcW w:w="708" w:type="dxa"/>
          </w:tcPr>
          <w:p w14:paraId="06424E4C" w14:textId="77777777" w:rsidR="00E617C8" w:rsidRPr="0051318C" w:rsidRDefault="00E617C8" w:rsidP="00D54806">
            <w:pPr>
              <w:jc w:val="center"/>
              <w:rPr>
                <w:sz w:val="22"/>
                <w:szCs w:val="22"/>
              </w:rPr>
            </w:pPr>
            <w:r>
              <w:rPr>
                <w:sz w:val="22"/>
                <w:szCs w:val="22"/>
              </w:rPr>
              <w:t>-</w:t>
            </w:r>
          </w:p>
        </w:tc>
        <w:tc>
          <w:tcPr>
            <w:tcW w:w="993" w:type="dxa"/>
          </w:tcPr>
          <w:p w14:paraId="38C26EA9" w14:textId="77777777" w:rsidR="00E617C8" w:rsidRPr="0051318C" w:rsidRDefault="00E617C8" w:rsidP="00D54806">
            <w:pPr>
              <w:jc w:val="center"/>
              <w:rPr>
                <w:sz w:val="22"/>
                <w:szCs w:val="22"/>
              </w:rPr>
            </w:pPr>
            <w:r>
              <w:rPr>
                <w:sz w:val="22"/>
                <w:szCs w:val="22"/>
              </w:rPr>
              <w:t>16</w:t>
            </w:r>
          </w:p>
        </w:tc>
      </w:tr>
      <w:tr w:rsidR="00E617C8" w:rsidRPr="0051318C" w14:paraId="4B61E324" w14:textId="77777777" w:rsidTr="00E56E00">
        <w:trPr>
          <w:jc w:val="center"/>
        </w:trPr>
        <w:tc>
          <w:tcPr>
            <w:tcW w:w="1140" w:type="dxa"/>
          </w:tcPr>
          <w:p w14:paraId="4E3620DA" w14:textId="77777777" w:rsidR="00E617C8" w:rsidRPr="00302FF6" w:rsidRDefault="00E617C8" w:rsidP="00D54806">
            <w:pPr>
              <w:jc w:val="center"/>
              <w:rPr>
                <w:b/>
                <w:bCs/>
                <w:sz w:val="22"/>
                <w:szCs w:val="22"/>
              </w:rPr>
            </w:pPr>
            <w:r w:rsidRPr="00302FF6">
              <w:rPr>
                <w:b/>
                <w:bCs/>
                <w:sz w:val="22"/>
                <w:szCs w:val="22"/>
              </w:rPr>
              <w:t>CO6</w:t>
            </w:r>
          </w:p>
        </w:tc>
        <w:tc>
          <w:tcPr>
            <w:tcW w:w="709" w:type="dxa"/>
          </w:tcPr>
          <w:p w14:paraId="0D97214B" w14:textId="77777777" w:rsidR="00E617C8" w:rsidRPr="0051318C" w:rsidRDefault="00E617C8" w:rsidP="00D54806">
            <w:pPr>
              <w:jc w:val="center"/>
              <w:rPr>
                <w:sz w:val="22"/>
                <w:szCs w:val="22"/>
              </w:rPr>
            </w:pPr>
            <w:r>
              <w:rPr>
                <w:sz w:val="22"/>
                <w:szCs w:val="22"/>
              </w:rPr>
              <w:t>3</w:t>
            </w:r>
          </w:p>
        </w:tc>
        <w:tc>
          <w:tcPr>
            <w:tcW w:w="708" w:type="dxa"/>
          </w:tcPr>
          <w:p w14:paraId="79E4E268" w14:textId="77777777" w:rsidR="00E617C8" w:rsidRPr="0051318C" w:rsidRDefault="00E617C8" w:rsidP="00D54806">
            <w:pPr>
              <w:jc w:val="center"/>
              <w:rPr>
                <w:sz w:val="22"/>
                <w:szCs w:val="22"/>
              </w:rPr>
            </w:pPr>
            <w:r>
              <w:rPr>
                <w:sz w:val="22"/>
                <w:szCs w:val="22"/>
              </w:rPr>
              <w:t>13</w:t>
            </w:r>
          </w:p>
        </w:tc>
        <w:tc>
          <w:tcPr>
            <w:tcW w:w="709" w:type="dxa"/>
          </w:tcPr>
          <w:p w14:paraId="5CCE9768" w14:textId="77777777" w:rsidR="00E617C8" w:rsidRPr="0051318C" w:rsidRDefault="00E617C8" w:rsidP="00D54806">
            <w:pPr>
              <w:jc w:val="center"/>
              <w:rPr>
                <w:sz w:val="22"/>
                <w:szCs w:val="22"/>
              </w:rPr>
            </w:pPr>
            <w:r>
              <w:rPr>
                <w:sz w:val="22"/>
                <w:szCs w:val="22"/>
              </w:rPr>
              <w:t>12</w:t>
            </w:r>
          </w:p>
        </w:tc>
        <w:tc>
          <w:tcPr>
            <w:tcW w:w="709" w:type="dxa"/>
          </w:tcPr>
          <w:p w14:paraId="7C9352B6" w14:textId="77777777" w:rsidR="00E617C8" w:rsidRPr="0051318C" w:rsidRDefault="00E617C8" w:rsidP="00D54806">
            <w:pPr>
              <w:jc w:val="center"/>
              <w:rPr>
                <w:sz w:val="22"/>
                <w:szCs w:val="22"/>
              </w:rPr>
            </w:pPr>
            <w:r>
              <w:rPr>
                <w:sz w:val="22"/>
                <w:szCs w:val="22"/>
              </w:rPr>
              <w:t>-</w:t>
            </w:r>
          </w:p>
        </w:tc>
        <w:tc>
          <w:tcPr>
            <w:tcW w:w="709" w:type="dxa"/>
          </w:tcPr>
          <w:p w14:paraId="3AD8F978" w14:textId="77777777" w:rsidR="00E617C8" w:rsidRPr="0051318C" w:rsidRDefault="00E617C8" w:rsidP="00D54806">
            <w:pPr>
              <w:jc w:val="center"/>
              <w:rPr>
                <w:sz w:val="22"/>
                <w:szCs w:val="22"/>
              </w:rPr>
            </w:pPr>
            <w:r>
              <w:rPr>
                <w:sz w:val="22"/>
                <w:szCs w:val="22"/>
              </w:rPr>
              <w:t>-</w:t>
            </w:r>
          </w:p>
        </w:tc>
        <w:tc>
          <w:tcPr>
            <w:tcW w:w="708" w:type="dxa"/>
          </w:tcPr>
          <w:p w14:paraId="30E7330E" w14:textId="77777777" w:rsidR="00E617C8" w:rsidRPr="0051318C" w:rsidRDefault="00E617C8" w:rsidP="00D54806">
            <w:pPr>
              <w:jc w:val="center"/>
              <w:rPr>
                <w:sz w:val="22"/>
                <w:szCs w:val="22"/>
              </w:rPr>
            </w:pPr>
            <w:r>
              <w:rPr>
                <w:sz w:val="22"/>
                <w:szCs w:val="22"/>
              </w:rPr>
              <w:t>-</w:t>
            </w:r>
          </w:p>
        </w:tc>
        <w:tc>
          <w:tcPr>
            <w:tcW w:w="993" w:type="dxa"/>
          </w:tcPr>
          <w:p w14:paraId="309E7E59" w14:textId="77777777" w:rsidR="00E617C8" w:rsidRPr="0051318C" w:rsidRDefault="00E617C8" w:rsidP="00D54806">
            <w:pPr>
              <w:jc w:val="center"/>
              <w:rPr>
                <w:sz w:val="22"/>
                <w:szCs w:val="22"/>
              </w:rPr>
            </w:pPr>
            <w:r>
              <w:rPr>
                <w:sz w:val="22"/>
                <w:szCs w:val="22"/>
              </w:rPr>
              <w:t>28</w:t>
            </w:r>
          </w:p>
        </w:tc>
      </w:tr>
      <w:tr w:rsidR="00E617C8" w:rsidRPr="0051318C" w14:paraId="07F5D6F6" w14:textId="77777777" w:rsidTr="00E56E00">
        <w:trPr>
          <w:jc w:val="center"/>
        </w:trPr>
        <w:tc>
          <w:tcPr>
            <w:tcW w:w="5392" w:type="dxa"/>
            <w:gridSpan w:val="7"/>
          </w:tcPr>
          <w:p w14:paraId="0553A882" w14:textId="77777777" w:rsidR="00E617C8" w:rsidRPr="0051318C" w:rsidRDefault="00E617C8" w:rsidP="00D54806">
            <w:pPr>
              <w:rPr>
                <w:sz w:val="22"/>
                <w:szCs w:val="22"/>
              </w:rPr>
            </w:pPr>
          </w:p>
        </w:tc>
        <w:tc>
          <w:tcPr>
            <w:tcW w:w="993" w:type="dxa"/>
          </w:tcPr>
          <w:p w14:paraId="75744130" w14:textId="77777777" w:rsidR="00E617C8" w:rsidRPr="0051318C" w:rsidRDefault="00E617C8" w:rsidP="00D54806">
            <w:pPr>
              <w:jc w:val="center"/>
              <w:rPr>
                <w:b/>
                <w:sz w:val="22"/>
                <w:szCs w:val="22"/>
              </w:rPr>
            </w:pPr>
            <w:r w:rsidRPr="0051318C">
              <w:rPr>
                <w:b/>
                <w:sz w:val="22"/>
                <w:szCs w:val="22"/>
              </w:rPr>
              <w:t>124</w:t>
            </w:r>
          </w:p>
        </w:tc>
      </w:tr>
    </w:tbl>
    <w:p w14:paraId="7D444D0B" w14:textId="77777777" w:rsidR="00E617C8" w:rsidRDefault="00E617C8" w:rsidP="0051318C">
      <w:pPr>
        <w:tabs>
          <w:tab w:val="left" w:pos="7110"/>
        </w:tabs>
      </w:pPr>
      <w:r>
        <w:tab/>
      </w:r>
    </w:p>
    <w:p w14:paraId="404C893F" w14:textId="77777777" w:rsidR="00E617C8" w:rsidRDefault="00E617C8" w:rsidP="002E336A"/>
    <w:p w14:paraId="4989E58F" w14:textId="77777777" w:rsidR="00E617C8" w:rsidRDefault="00E617C8">
      <w:pPr>
        <w:spacing w:after="200" w:line="276" w:lineRule="auto"/>
        <w:rPr>
          <w:rFonts w:ascii="Arial" w:hAnsi="Arial" w:cs="Arial"/>
          <w:bCs/>
          <w:noProof/>
        </w:rPr>
      </w:pPr>
      <w:r>
        <w:rPr>
          <w:rFonts w:ascii="Arial" w:hAnsi="Arial" w:cs="Arial"/>
          <w:bCs/>
          <w:noProof/>
        </w:rPr>
        <w:br w:type="page"/>
      </w:r>
    </w:p>
    <w:p w14:paraId="10163EAA" w14:textId="10FCB3C9" w:rsidR="00E617C8" w:rsidRDefault="00E617C8" w:rsidP="001720CE">
      <w:pPr>
        <w:jc w:val="center"/>
        <w:rPr>
          <w:rFonts w:ascii="Arial" w:hAnsi="Arial" w:cs="Arial"/>
          <w:bCs/>
          <w:noProof/>
        </w:rPr>
      </w:pPr>
      <w:r>
        <w:rPr>
          <w:rFonts w:ascii="Arial" w:hAnsi="Arial" w:cs="Arial"/>
          <w:noProof/>
        </w:rPr>
        <w:lastRenderedPageBreak/>
        <w:drawing>
          <wp:inline distT="0" distB="0" distL="0" distR="0" wp14:anchorId="6406A6C6" wp14:editId="6E38EC31">
            <wp:extent cx="5734050" cy="838200"/>
            <wp:effectExtent l="0" t="0" r="0" b="0"/>
            <wp:docPr id="1440539814" name="Picture 14405398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6ECC1C" w14:textId="77777777" w:rsidR="00E617C8" w:rsidRDefault="00E617C8" w:rsidP="001720CE">
      <w:pPr>
        <w:jc w:val="center"/>
        <w:rPr>
          <w:b/>
          <w:bCs/>
        </w:rPr>
      </w:pPr>
    </w:p>
    <w:p w14:paraId="75992B88" w14:textId="77777777" w:rsidR="00E617C8" w:rsidRDefault="00E617C8" w:rsidP="001720CE">
      <w:pPr>
        <w:jc w:val="center"/>
        <w:rPr>
          <w:b/>
          <w:bCs/>
        </w:rPr>
      </w:pPr>
      <w:r>
        <w:rPr>
          <w:b/>
          <w:bCs/>
        </w:rPr>
        <w:t>END SEMESTER EXAMINATION – NOV / DEC 2024</w:t>
      </w:r>
    </w:p>
    <w:p w14:paraId="1027E6B0" w14:textId="77777777" w:rsidR="00E617C8" w:rsidRDefault="00E617C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17C8" w:rsidRPr="00A848D2" w14:paraId="6549962B" w14:textId="77777777" w:rsidTr="0037089B">
        <w:trPr>
          <w:trHeight w:val="397"/>
          <w:jc w:val="center"/>
        </w:trPr>
        <w:tc>
          <w:tcPr>
            <w:tcW w:w="1555" w:type="dxa"/>
            <w:vAlign w:val="center"/>
          </w:tcPr>
          <w:p w14:paraId="65C99F2A" w14:textId="77777777" w:rsidR="00E617C8" w:rsidRPr="00A848D2" w:rsidRDefault="00E617C8" w:rsidP="007E575B">
            <w:pPr>
              <w:pStyle w:val="Title"/>
              <w:jc w:val="left"/>
              <w:rPr>
                <w:b/>
                <w:szCs w:val="22"/>
              </w:rPr>
            </w:pPr>
            <w:r w:rsidRPr="00A848D2">
              <w:rPr>
                <w:b/>
                <w:sz w:val="22"/>
                <w:szCs w:val="22"/>
              </w:rPr>
              <w:t xml:space="preserve">Course Code      </w:t>
            </w:r>
          </w:p>
        </w:tc>
        <w:tc>
          <w:tcPr>
            <w:tcW w:w="6662" w:type="dxa"/>
            <w:vAlign w:val="center"/>
          </w:tcPr>
          <w:p w14:paraId="02EBF510" w14:textId="77777777" w:rsidR="00E617C8" w:rsidRPr="00A848D2" w:rsidRDefault="00E617C8" w:rsidP="00301C25">
            <w:pPr>
              <w:pStyle w:val="Title"/>
              <w:jc w:val="left"/>
              <w:rPr>
                <w:b/>
                <w:szCs w:val="22"/>
              </w:rPr>
            </w:pPr>
            <w:r w:rsidRPr="00A848D2">
              <w:rPr>
                <w:sz w:val="22"/>
                <w:szCs w:val="22"/>
              </w:rPr>
              <w:t xml:space="preserve"> </w:t>
            </w:r>
            <w:r w:rsidRPr="00A848D2">
              <w:rPr>
                <w:b/>
                <w:bCs/>
                <w:sz w:val="22"/>
                <w:szCs w:val="22"/>
              </w:rPr>
              <w:t>20FP2038</w:t>
            </w:r>
          </w:p>
        </w:tc>
        <w:tc>
          <w:tcPr>
            <w:tcW w:w="1417" w:type="dxa"/>
            <w:vAlign w:val="center"/>
          </w:tcPr>
          <w:p w14:paraId="31252262" w14:textId="77777777" w:rsidR="00E617C8" w:rsidRPr="00A848D2" w:rsidRDefault="00E617C8" w:rsidP="007E575B">
            <w:pPr>
              <w:pStyle w:val="Title"/>
              <w:ind w:left="-468" w:firstLine="468"/>
              <w:jc w:val="left"/>
              <w:rPr>
                <w:szCs w:val="22"/>
              </w:rPr>
            </w:pPr>
            <w:r w:rsidRPr="00A848D2">
              <w:rPr>
                <w:b/>
                <w:bCs/>
                <w:sz w:val="22"/>
                <w:szCs w:val="22"/>
              </w:rPr>
              <w:t xml:space="preserve">Duration       </w:t>
            </w:r>
          </w:p>
        </w:tc>
        <w:tc>
          <w:tcPr>
            <w:tcW w:w="851" w:type="dxa"/>
            <w:vAlign w:val="center"/>
          </w:tcPr>
          <w:p w14:paraId="78A4CC96" w14:textId="77777777" w:rsidR="00E617C8" w:rsidRPr="00A848D2" w:rsidRDefault="00E617C8" w:rsidP="007E575B">
            <w:pPr>
              <w:pStyle w:val="Title"/>
              <w:jc w:val="left"/>
              <w:rPr>
                <w:b/>
                <w:szCs w:val="22"/>
              </w:rPr>
            </w:pPr>
            <w:r w:rsidRPr="00A848D2">
              <w:rPr>
                <w:b/>
                <w:sz w:val="22"/>
                <w:szCs w:val="22"/>
              </w:rPr>
              <w:t>3hrs</w:t>
            </w:r>
          </w:p>
        </w:tc>
      </w:tr>
      <w:tr w:rsidR="00E617C8" w:rsidRPr="00A848D2" w14:paraId="51575B73" w14:textId="77777777" w:rsidTr="0037089B">
        <w:trPr>
          <w:trHeight w:val="397"/>
          <w:jc w:val="center"/>
        </w:trPr>
        <w:tc>
          <w:tcPr>
            <w:tcW w:w="1555" w:type="dxa"/>
            <w:vAlign w:val="center"/>
          </w:tcPr>
          <w:p w14:paraId="5312DD3E" w14:textId="77777777" w:rsidR="00E617C8" w:rsidRPr="00A848D2" w:rsidRDefault="00E617C8" w:rsidP="007E575B">
            <w:pPr>
              <w:pStyle w:val="Title"/>
              <w:ind w:right="-160"/>
              <w:jc w:val="left"/>
              <w:rPr>
                <w:b/>
                <w:szCs w:val="22"/>
              </w:rPr>
            </w:pPr>
            <w:r w:rsidRPr="00A848D2">
              <w:rPr>
                <w:b/>
                <w:sz w:val="22"/>
                <w:szCs w:val="22"/>
              </w:rPr>
              <w:t xml:space="preserve">Course Name     </w:t>
            </w:r>
          </w:p>
        </w:tc>
        <w:tc>
          <w:tcPr>
            <w:tcW w:w="6662" w:type="dxa"/>
            <w:vAlign w:val="center"/>
          </w:tcPr>
          <w:p w14:paraId="15BE6366" w14:textId="77777777" w:rsidR="00E617C8" w:rsidRPr="00A848D2" w:rsidRDefault="00E617C8" w:rsidP="00301C25">
            <w:pPr>
              <w:pStyle w:val="Title"/>
              <w:jc w:val="left"/>
              <w:rPr>
                <w:b/>
                <w:bCs/>
                <w:szCs w:val="22"/>
              </w:rPr>
            </w:pPr>
            <w:r w:rsidRPr="00A848D2">
              <w:rPr>
                <w:b/>
                <w:bCs/>
                <w:sz w:val="22"/>
                <w:szCs w:val="22"/>
              </w:rPr>
              <w:t xml:space="preserve"> DRYING TECHNOLOGY OF FOOD MATERIALS</w:t>
            </w:r>
          </w:p>
        </w:tc>
        <w:tc>
          <w:tcPr>
            <w:tcW w:w="1417" w:type="dxa"/>
            <w:vAlign w:val="center"/>
          </w:tcPr>
          <w:p w14:paraId="43F80BA8" w14:textId="77777777" w:rsidR="00E617C8" w:rsidRPr="00A848D2" w:rsidRDefault="00E617C8" w:rsidP="007E575B">
            <w:pPr>
              <w:pStyle w:val="Title"/>
              <w:jc w:val="left"/>
              <w:rPr>
                <w:b/>
                <w:bCs/>
                <w:szCs w:val="22"/>
              </w:rPr>
            </w:pPr>
            <w:r w:rsidRPr="00A848D2">
              <w:rPr>
                <w:b/>
                <w:bCs/>
                <w:sz w:val="22"/>
                <w:szCs w:val="22"/>
              </w:rPr>
              <w:t xml:space="preserve">Max. Marks </w:t>
            </w:r>
          </w:p>
        </w:tc>
        <w:tc>
          <w:tcPr>
            <w:tcW w:w="851" w:type="dxa"/>
            <w:vAlign w:val="center"/>
          </w:tcPr>
          <w:p w14:paraId="1DE41070" w14:textId="77777777" w:rsidR="00E617C8" w:rsidRPr="00A848D2" w:rsidRDefault="00E617C8" w:rsidP="007E575B">
            <w:pPr>
              <w:pStyle w:val="Title"/>
              <w:jc w:val="left"/>
              <w:rPr>
                <w:b/>
                <w:szCs w:val="22"/>
              </w:rPr>
            </w:pPr>
            <w:r w:rsidRPr="00A848D2">
              <w:rPr>
                <w:b/>
                <w:sz w:val="22"/>
                <w:szCs w:val="22"/>
              </w:rPr>
              <w:t>100</w:t>
            </w:r>
          </w:p>
        </w:tc>
      </w:tr>
    </w:tbl>
    <w:p w14:paraId="1F5C1E8D" w14:textId="77777777" w:rsidR="00E617C8" w:rsidRDefault="00E617C8"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E617C8" w:rsidRPr="00A848D2" w14:paraId="046178EE" w14:textId="77777777" w:rsidTr="00A848D2">
        <w:trPr>
          <w:trHeight w:val="552"/>
        </w:trPr>
        <w:tc>
          <w:tcPr>
            <w:tcW w:w="265" w:type="pct"/>
          </w:tcPr>
          <w:p w14:paraId="2C0CBD8C" w14:textId="77777777" w:rsidR="00E617C8" w:rsidRPr="00A848D2" w:rsidRDefault="00E617C8" w:rsidP="00517D3B">
            <w:pPr>
              <w:jc w:val="center"/>
              <w:rPr>
                <w:b/>
              </w:rPr>
            </w:pPr>
            <w:r w:rsidRPr="00A848D2">
              <w:rPr>
                <w:b/>
              </w:rPr>
              <w:t>Q. No.</w:t>
            </w:r>
          </w:p>
        </w:tc>
        <w:tc>
          <w:tcPr>
            <w:tcW w:w="3958" w:type="pct"/>
            <w:gridSpan w:val="2"/>
            <w:vAlign w:val="center"/>
          </w:tcPr>
          <w:p w14:paraId="7FD071C8" w14:textId="77777777" w:rsidR="00E617C8" w:rsidRPr="00A848D2" w:rsidRDefault="00E617C8" w:rsidP="00A848D2">
            <w:pPr>
              <w:jc w:val="center"/>
              <w:rPr>
                <w:b/>
              </w:rPr>
            </w:pPr>
            <w:r w:rsidRPr="00A848D2">
              <w:rPr>
                <w:b/>
              </w:rPr>
              <w:t>Questions</w:t>
            </w:r>
          </w:p>
        </w:tc>
        <w:tc>
          <w:tcPr>
            <w:tcW w:w="312" w:type="pct"/>
            <w:vAlign w:val="center"/>
          </w:tcPr>
          <w:p w14:paraId="7AAA0242" w14:textId="77777777" w:rsidR="00E617C8" w:rsidRPr="00A848D2" w:rsidRDefault="00E617C8" w:rsidP="00A848D2">
            <w:pPr>
              <w:jc w:val="center"/>
              <w:rPr>
                <w:b/>
              </w:rPr>
            </w:pPr>
            <w:r w:rsidRPr="00A848D2">
              <w:rPr>
                <w:b/>
              </w:rPr>
              <w:t>CO</w:t>
            </w:r>
          </w:p>
        </w:tc>
        <w:tc>
          <w:tcPr>
            <w:tcW w:w="250" w:type="pct"/>
            <w:vAlign w:val="center"/>
          </w:tcPr>
          <w:p w14:paraId="6725A0E0" w14:textId="77777777" w:rsidR="00E617C8" w:rsidRPr="00A848D2" w:rsidRDefault="00E617C8" w:rsidP="00A848D2">
            <w:pPr>
              <w:jc w:val="center"/>
              <w:rPr>
                <w:b/>
              </w:rPr>
            </w:pPr>
            <w:r w:rsidRPr="00A848D2">
              <w:rPr>
                <w:b/>
              </w:rPr>
              <w:t>BL</w:t>
            </w:r>
          </w:p>
        </w:tc>
        <w:tc>
          <w:tcPr>
            <w:tcW w:w="215" w:type="pct"/>
            <w:vAlign w:val="center"/>
          </w:tcPr>
          <w:p w14:paraId="299997CE" w14:textId="77777777" w:rsidR="00E617C8" w:rsidRPr="00A848D2" w:rsidRDefault="00E617C8" w:rsidP="00A848D2">
            <w:pPr>
              <w:jc w:val="center"/>
              <w:rPr>
                <w:b/>
              </w:rPr>
            </w:pPr>
            <w:r w:rsidRPr="00A848D2">
              <w:rPr>
                <w:b/>
              </w:rPr>
              <w:t>M</w:t>
            </w:r>
          </w:p>
        </w:tc>
      </w:tr>
      <w:tr w:rsidR="00E617C8" w:rsidRPr="00A848D2" w14:paraId="17598DBE" w14:textId="77777777" w:rsidTr="00A848D2">
        <w:trPr>
          <w:trHeight w:val="550"/>
        </w:trPr>
        <w:tc>
          <w:tcPr>
            <w:tcW w:w="5000" w:type="pct"/>
            <w:gridSpan w:val="6"/>
            <w:vAlign w:val="center"/>
          </w:tcPr>
          <w:p w14:paraId="2A68F3B1" w14:textId="77777777" w:rsidR="00E617C8" w:rsidRPr="00A848D2" w:rsidRDefault="00E617C8" w:rsidP="00A848D2">
            <w:pPr>
              <w:jc w:val="center"/>
              <w:rPr>
                <w:b/>
              </w:rPr>
            </w:pPr>
            <w:r w:rsidRPr="00A848D2">
              <w:rPr>
                <w:b/>
              </w:rPr>
              <w:t>PART – A (10 X 1 = 10 MARKS)</w:t>
            </w:r>
          </w:p>
        </w:tc>
      </w:tr>
      <w:tr w:rsidR="00E617C8" w:rsidRPr="00A848D2" w14:paraId="549B2666" w14:textId="77777777" w:rsidTr="00A848D2">
        <w:trPr>
          <w:trHeight w:val="283"/>
        </w:trPr>
        <w:tc>
          <w:tcPr>
            <w:tcW w:w="265" w:type="pct"/>
          </w:tcPr>
          <w:p w14:paraId="619F6D97" w14:textId="77777777" w:rsidR="00E617C8" w:rsidRPr="00A848D2" w:rsidRDefault="00E617C8" w:rsidP="00517D3B">
            <w:pPr>
              <w:jc w:val="center"/>
            </w:pPr>
            <w:r w:rsidRPr="00A848D2">
              <w:t>1.</w:t>
            </w:r>
          </w:p>
        </w:tc>
        <w:tc>
          <w:tcPr>
            <w:tcW w:w="3958" w:type="pct"/>
            <w:gridSpan w:val="2"/>
          </w:tcPr>
          <w:p w14:paraId="3C3C2335" w14:textId="77777777" w:rsidR="00E617C8" w:rsidRPr="00A848D2" w:rsidRDefault="00E617C8" w:rsidP="00C3673E">
            <w:pPr>
              <w:autoSpaceDE w:val="0"/>
              <w:autoSpaceDN w:val="0"/>
              <w:adjustRightInd w:val="0"/>
              <w:jc w:val="both"/>
            </w:pPr>
            <w:r w:rsidRPr="00A848D2">
              <w:t>Summarize the significance of the psychrometric chart in understanding air-water mixtures.</w:t>
            </w:r>
          </w:p>
        </w:tc>
        <w:tc>
          <w:tcPr>
            <w:tcW w:w="312" w:type="pct"/>
          </w:tcPr>
          <w:p w14:paraId="6A1F6A90" w14:textId="77777777" w:rsidR="00E617C8" w:rsidRPr="00A848D2" w:rsidRDefault="00E617C8" w:rsidP="00517D3B">
            <w:pPr>
              <w:jc w:val="center"/>
            </w:pPr>
            <w:r w:rsidRPr="00A848D2">
              <w:t>CO1</w:t>
            </w:r>
          </w:p>
        </w:tc>
        <w:tc>
          <w:tcPr>
            <w:tcW w:w="250" w:type="pct"/>
          </w:tcPr>
          <w:p w14:paraId="52480D00" w14:textId="77777777" w:rsidR="00E617C8" w:rsidRPr="00A848D2" w:rsidRDefault="00E617C8" w:rsidP="00517D3B">
            <w:pPr>
              <w:jc w:val="center"/>
            </w:pPr>
            <w:r w:rsidRPr="00A848D2">
              <w:t>U</w:t>
            </w:r>
          </w:p>
        </w:tc>
        <w:tc>
          <w:tcPr>
            <w:tcW w:w="215" w:type="pct"/>
          </w:tcPr>
          <w:p w14:paraId="3127880D" w14:textId="77777777" w:rsidR="00E617C8" w:rsidRPr="00A848D2" w:rsidRDefault="00E617C8" w:rsidP="00517D3B">
            <w:pPr>
              <w:jc w:val="center"/>
            </w:pPr>
            <w:r w:rsidRPr="00A848D2">
              <w:t>1</w:t>
            </w:r>
          </w:p>
        </w:tc>
      </w:tr>
      <w:tr w:rsidR="00E617C8" w:rsidRPr="00A848D2" w14:paraId="2874B702" w14:textId="77777777" w:rsidTr="00A848D2">
        <w:trPr>
          <w:trHeight w:val="283"/>
        </w:trPr>
        <w:tc>
          <w:tcPr>
            <w:tcW w:w="265" w:type="pct"/>
          </w:tcPr>
          <w:p w14:paraId="5F1D026D" w14:textId="77777777" w:rsidR="00E617C8" w:rsidRPr="00A848D2" w:rsidRDefault="00E617C8" w:rsidP="00517D3B">
            <w:pPr>
              <w:jc w:val="center"/>
            </w:pPr>
            <w:r w:rsidRPr="00A848D2">
              <w:t>2.</w:t>
            </w:r>
          </w:p>
        </w:tc>
        <w:tc>
          <w:tcPr>
            <w:tcW w:w="3958" w:type="pct"/>
            <w:gridSpan w:val="2"/>
          </w:tcPr>
          <w:p w14:paraId="76F2F499" w14:textId="77777777" w:rsidR="00E617C8" w:rsidRPr="00A848D2" w:rsidRDefault="00E617C8" w:rsidP="00145516">
            <w:pPr>
              <w:jc w:val="both"/>
            </w:pPr>
            <w:r w:rsidRPr="00A848D2">
              <w:t>Distinguish between conduction drying and convection drying.</w:t>
            </w:r>
          </w:p>
        </w:tc>
        <w:tc>
          <w:tcPr>
            <w:tcW w:w="312" w:type="pct"/>
          </w:tcPr>
          <w:p w14:paraId="619E8C17" w14:textId="77777777" w:rsidR="00E617C8" w:rsidRPr="00A848D2" w:rsidRDefault="00E617C8" w:rsidP="00517D3B">
            <w:pPr>
              <w:jc w:val="center"/>
            </w:pPr>
            <w:r w:rsidRPr="00A848D2">
              <w:t>CO1</w:t>
            </w:r>
          </w:p>
        </w:tc>
        <w:tc>
          <w:tcPr>
            <w:tcW w:w="250" w:type="pct"/>
          </w:tcPr>
          <w:p w14:paraId="1A712799" w14:textId="77777777" w:rsidR="00E617C8" w:rsidRPr="00A848D2" w:rsidRDefault="00E617C8" w:rsidP="00517D3B">
            <w:pPr>
              <w:jc w:val="center"/>
            </w:pPr>
            <w:r w:rsidRPr="00A848D2">
              <w:t>R</w:t>
            </w:r>
          </w:p>
        </w:tc>
        <w:tc>
          <w:tcPr>
            <w:tcW w:w="215" w:type="pct"/>
          </w:tcPr>
          <w:p w14:paraId="0208D8E0" w14:textId="77777777" w:rsidR="00E617C8" w:rsidRPr="00A848D2" w:rsidRDefault="00E617C8" w:rsidP="00517D3B">
            <w:pPr>
              <w:jc w:val="center"/>
            </w:pPr>
            <w:r w:rsidRPr="00A848D2">
              <w:t>1</w:t>
            </w:r>
          </w:p>
        </w:tc>
      </w:tr>
      <w:tr w:rsidR="00E617C8" w:rsidRPr="00A848D2" w14:paraId="407C53C5" w14:textId="77777777" w:rsidTr="00A848D2">
        <w:trPr>
          <w:trHeight w:val="283"/>
        </w:trPr>
        <w:tc>
          <w:tcPr>
            <w:tcW w:w="265" w:type="pct"/>
          </w:tcPr>
          <w:p w14:paraId="209D92F6" w14:textId="77777777" w:rsidR="00E617C8" w:rsidRPr="00A848D2" w:rsidRDefault="00E617C8" w:rsidP="00517D3B">
            <w:pPr>
              <w:jc w:val="center"/>
            </w:pPr>
            <w:r w:rsidRPr="00A848D2">
              <w:t>3.</w:t>
            </w:r>
          </w:p>
        </w:tc>
        <w:tc>
          <w:tcPr>
            <w:tcW w:w="3958" w:type="pct"/>
            <w:gridSpan w:val="2"/>
          </w:tcPr>
          <w:p w14:paraId="581B9991" w14:textId="77777777" w:rsidR="00E617C8" w:rsidRPr="00A848D2" w:rsidRDefault="00E617C8" w:rsidP="0038182E">
            <w:pPr>
              <w:jc w:val="both"/>
            </w:pPr>
            <w:r w:rsidRPr="00A848D2">
              <w:t>What operational parameters need to be monitored and controlled during the drying process to ensure optimal drying efficiency and product quality?</w:t>
            </w:r>
          </w:p>
        </w:tc>
        <w:tc>
          <w:tcPr>
            <w:tcW w:w="312" w:type="pct"/>
          </w:tcPr>
          <w:p w14:paraId="35DF4457" w14:textId="77777777" w:rsidR="00E617C8" w:rsidRPr="00A848D2" w:rsidRDefault="00E617C8" w:rsidP="00517D3B">
            <w:pPr>
              <w:jc w:val="center"/>
            </w:pPr>
            <w:r w:rsidRPr="00A848D2">
              <w:t>CO2</w:t>
            </w:r>
          </w:p>
        </w:tc>
        <w:tc>
          <w:tcPr>
            <w:tcW w:w="250" w:type="pct"/>
          </w:tcPr>
          <w:p w14:paraId="514D9053" w14:textId="77777777" w:rsidR="00E617C8" w:rsidRPr="00A848D2" w:rsidRDefault="00E617C8" w:rsidP="00517D3B">
            <w:pPr>
              <w:jc w:val="center"/>
            </w:pPr>
            <w:r w:rsidRPr="00A848D2">
              <w:t>R</w:t>
            </w:r>
          </w:p>
        </w:tc>
        <w:tc>
          <w:tcPr>
            <w:tcW w:w="215" w:type="pct"/>
          </w:tcPr>
          <w:p w14:paraId="27A6AE60" w14:textId="77777777" w:rsidR="00E617C8" w:rsidRPr="00A848D2" w:rsidRDefault="00E617C8" w:rsidP="00517D3B">
            <w:pPr>
              <w:jc w:val="center"/>
            </w:pPr>
            <w:r w:rsidRPr="00A848D2">
              <w:t>1</w:t>
            </w:r>
          </w:p>
        </w:tc>
      </w:tr>
      <w:tr w:rsidR="00E617C8" w:rsidRPr="00A848D2" w14:paraId="71C7EC53" w14:textId="77777777" w:rsidTr="00A848D2">
        <w:trPr>
          <w:trHeight w:val="283"/>
        </w:trPr>
        <w:tc>
          <w:tcPr>
            <w:tcW w:w="265" w:type="pct"/>
          </w:tcPr>
          <w:p w14:paraId="7CA67D8F" w14:textId="77777777" w:rsidR="00E617C8" w:rsidRPr="00A848D2" w:rsidRDefault="00E617C8" w:rsidP="00517D3B">
            <w:pPr>
              <w:jc w:val="center"/>
            </w:pPr>
            <w:r w:rsidRPr="00A848D2">
              <w:t>4.</w:t>
            </w:r>
          </w:p>
        </w:tc>
        <w:tc>
          <w:tcPr>
            <w:tcW w:w="3958" w:type="pct"/>
            <w:gridSpan w:val="2"/>
          </w:tcPr>
          <w:p w14:paraId="1A2BE4B7" w14:textId="77777777" w:rsidR="00E617C8" w:rsidRPr="00A848D2" w:rsidRDefault="00E617C8" w:rsidP="000A55AF">
            <w:pPr>
              <w:jc w:val="both"/>
            </w:pPr>
            <w:r w:rsidRPr="00A848D2">
              <w:t>List the common pre-conditioning steps required for crops before drying.</w:t>
            </w:r>
          </w:p>
        </w:tc>
        <w:tc>
          <w:tcPr>
            <w:tcW w:w="312" w:type="pct"/>
          </w:tcPr>
          <w:p w14:paraId="20F20D6F" w14:textId="77777777" w:rsidR="00E617C8" w:rsidRPr="00A848D2" w:rsidRDefault="00E617C8" w:rsidP="00517D3B">
            <w:pPr>
              <w:jc w:val="center"/>
            </w:pPr>
            <w:r w:rsidRPr="00A848D2">
              <w:t>CO2</w:t>
            </w:r>
          </w:p>
        </w:tc>
        <w:tc>
          <w:tcPr>
            <w:tcW w:w="250" w:type="pct"/>
          </w:tcPr>
          <w:p w14:paraId="00FA23B6" w14:textId="77777777" w:rsidR="00E617C8" w:rsidRPr="00A848D2" w:rsidRDefault="00E617C8" w:rsidP="00517D3B">
            <w:pPr>
              <w:jc w:val="center"/>
            </w:pPr>
            <w:r w:rsidRPr="00A848D2">
              <w:t>R</w:t>
            </w:r>
          </w:p>
        </w:tc>
        <w:tc>
          <w:tcPr>
            <w:tcW w:w="215" w:type="pct"/>
          </w:tcPr>
          <w:p w14:paraId="17389C11" w14:textId="77777777" w:rsidR="00E617C8" w:rsidRPr="00A848D2" w:rsidRDefault="00E617C8" w:rsidP="00517D3B">
            <w:pPr>
              <w:jc w:val="center"/>
            </w:pPr>
            <w:r w:rsidRPr="00A848D2">
              <w:t>1</w:t>
            </w:r>
          </w:p>
        </w:tc>
      </w:tr>
      <w:tr w:rsidR="00E617C8" w:rsidRPr="00A848D2" w14:paraId="0090DE24" w14:textId="77777777" w:rsidTr="00A848D2">
        <w:trPr>
          <w:trHeight w:val="283"/>
        </w:trPr>
        <w:tc>
          <w:tcPr>
            <w:tcW w:w="265" w:type="pct"/>
          </w:tcPr>
          <w:p w14:paraId="1DC221AE" w14:textId="77777777" w:rsidR="00E617C8" w:rsidRPr="00A848D2" w:rsidRDefault="00E617C8" w:rsidP="00517D3B">
            <w:pPr>
              <w:jc w:val="center"/>
            </w:pPr>
            <w:r w:rsidRPr="00A848D2">
              <w:t>5.</w:t>
            </w:r>
          </w:p>
        </w:tc>
        <w:tc>
          <w:tcPr>
            <w:tcW w:w="3958" w:type="pct"/>
            <w:gridSpan w:val="2"/>
          </w:tcPr>
          <w:p w14:paraId="3B92D346" w14:textId="77777777" w:rsidR="00E617C8" w:rsidRPr="00A848D2" w:rsidRDefault="00E617C8" w:rsidP="00E533A3">
            <w:pPr>
              <w:pStyle w:val="Default"/>
              <w:jc w:val="both"/>
            </w:pPr>
            <w:r w:rsidRPr="00A848D2">
              <w:t>Outline specific drying characteristics of oilseeds make them different from cereals and pulses</w:t>
            </w:r>
            <w:r>
              <w:t>.</w:t>
            </w:r>
          </w:p>
        </w:tc>
        <w:tc>
          <w:tcPr>
            <w:tcW w:w="312" w:type="pct"/>
          </w:tcPr>
          <w:p w14:paraId="0ABFEDB7" w14:textId="77777777" w:rsidR="00E617C8" w:rsidRPr="00A848D2" w:rsidRDefault="00E617C8" w:rsidP="00517D3B">
            <w:pPr>
              <w:jc w:val="center"/>
            </w:pPr>
            <w:r w:rsidRPr="00A848D2">
              <w:t>CO3</w:t>
            </w:r>
          </w:p>
        </w:tc>
        <w:tc>
          <w:tcPr>
            <w:tcW w:w="250" w:type="pct"/>
          </w:tcPr>
          <w:p w14:paraId="000F2B53" w14:textId="77777777" w:rsidR="00E617C8" w:rsidRPr="00A848D2" w:rsidRDefault="00E617C8" w:rsidP="00517D3B">
            <w:pPr>
              <w:jc w:val="center"/>
            </w:pPr>
            <w:r w:rsidRPr="00A848D2">
              <w:t>U</w:t>
            </w:r>
          </w:p>
        </w:tc>
        <w:tc>
          <w:tcPr>
            <w:tcW w:w="215" w:type="pct"/>
          </w:tcPr>
          <w:p w14:paraId="60FDB836" w14:textId="77777777" w:rsidR="00E617C8" w:rsidRPr="00A848D2" w:rsidRDefault="00E617C8" w:rsidP="00517D3B">
            <w:pPr>
              <w:jc w:val="center"/>
            </w:pPr>
            <w:r w:rsidRPr="00A848D2">
              <w:t>1</w:t>
            </w:r>
          </w:p>
        </w:tc>
      </w:tr>
      <w:tr w:rsidR="00E617C8" w:rsidRPr="00A848D2" w14:paraId="67232F09" w14:textId="77777777" w:rsidTr="00A848D2">
        <w:trPr>
          <w:trHeight w:val="283"/>
        </w:trPr>
        <w:tc>
          <w:tcPr>
            <w:tcW w:w="265" w:type="pct"/>
          </w:tcPr>
          <w:p w14:paraId="50A6C91E" w14:textId="77777777" w:rsidR="00E617C8" w:rsidRPr="00A848D2" w:rsidRDefault="00E617C8" w:rsidP="00517D3B">
            <w:pPr>
              <w:jc w:val="center"/>
            </w:pPr>
            <w:r w:rsidRPr="00A848D2">
              <w:t>6.</w:t>
            </w:r>
          </w:p>
        </w:tc>
        <w:tc>
          <w:tcPr>
            <w:tcW w:w="3958" w:type="pct"/>
            <w:gridSpan w:val="2"/>
          </w:tcPr>
          <w:p w14:paraId="297E6D07" w14:textId="77777777" w:rsidR="00E617C8" w:rsidRPr="00A848D2" w:rsidRDefault="00E617C8" w:rsidP="00E533A3">
            <w:pPr>
              <w:jc w:val="both"/>
            </w:pPr>
            <w:r w:rsidRPr="00A848D2">
              <w:t>Provide the key factors in selecting the most suitable type of dryer for a specific crop.</w:t>
            </w:r>
          </w:p>
        </w:tc>
        <w:tc>
          <w:tcPr>
            <w:tcW w:w="312" w:type="pct"/>
          </w:tcPr>
          <w:p w14:paraId="72295E69" w14:textId="77777777" w:rsidR="00E617C8" w:rsidRPr="00A848D2" w:rsidRDefault="00E617C8" w:rsidP="00517D3B">
            <w:pPr>
              <w:jc w:val="center"/>
            </w:pPr>
            <w:r w:rsidRPr="00A848D2">
              <w:t>CO3</w:t>
            </w:r>
          </w:p>
        </w:tc>
        <w:tc>
          <w:tcPr>
            <w:tcW w:w="250" w:type="pct"/>
          </w:tcPr>
          <w:p w14:paraId="3817DD2D" w14:textId="77777777" w:rsidR="00E617C8" w:rsidRPr="00A848D2" w:rsidRDefault="00E617C8" w:rsidP="00517D3B">
            <w:pPr>
              <w:jc w:val="center"/>
            </w:pPr>
            <w:r w:rsidRPr="00A848D2">
              <w:t>R</w:t>
            </w:r>
          </w:p>
        </w:tc>
        <w:tc>
          <w:tcPr>
            <w:tcW w:w="215" w:type="pct"/>
          </w:tcPr>
          <w:p w14:paraId="068CEB15" w14:textId="77777777" w:rsidR="00E617C8" w:rsidRPr="00A848D2" w:rsidRDefault="00E617C8" w:rsidP="00517D3B">
            <w:pPr>
              <w:jc w:val="center"/>
            </w:pPr>
            <w:r w:rsidRPr="00A848D2">
              <w:t>1</w:t>
            </w:r>
          </w:p>
        </w:tc>
      </w:tr>
      <w:tr w:rsidR="00E617C8" w:rsidRPr="00A848D2" w14:paraId="5911A044" w14:textId="77777777" w:rsidTr="00A848D2">
        <w:trPr>
          <w:trHeight w:val="283"/>
        </w:trPr>
        <w:tc>
          <w:tcPr>
            <w:tcW w:w="265" w:type="pct"/>
          </w:tcPr>
          <w:p w14:paraId="4BD06521" w14:textId="77777777" w:rsidR="00E617C8" w:rsidRPr="00A848D2" w:rsidRDefault="00E617C8" w:rsidP="00517D3B">
            <w:pPr>
              <w:jc w:val="center"/>
            </w:pPr>
            <w:r w:rsidRPr="00A848D2">
              <w:t>7.</w:t>
            </w:r>
          </w:p>
        </w:tc>
        <w:tc>
          <w:tcPr>
            <w:tcW w:w="3958" w:type="pct"/>
            <w:gridSpan w:val="2"/>
          </w:tcPr>
          <w:p w14:paraId="14C47C4E" w14:textId="77777777" w:rsidR="00E617C8" w:rsidRPr="00A848D2" w:rsidRDefault="00E617C8" w:rsidP="006739AE">
            <w:pPr>
              <w:pStyle w:val="ListParagraph"/>
              <w:ind w:left="0"/>
              <w:jc w:val="both"/>
              <w:rPr>
                <w:noProof/>
                <w:lang w:eastAsia="zh-TW"/>
              </w:rPr>
            </w:pPr>
            <w:r w:rsidRPr="00A848D2">
              <w:t>Classify dryers used in the food industry.</w:t>
            </w:r>
          </w:p>
        </w:tc>
        <w:tc>
          <w:tcPr>
            <w:tcW w:w="312" w:type="pct"/>
          </w:tcPr>
          <w:p w14:paraId="50E18398" w14:textId="77777777" w:rsidR="00E617C8" w:rsidRPr="00A848D2" w:rsidRDefault="00E617C8" w:rsidP="00517D3B">
            <w:pPr>
              <w:jc w:val="center"/>
            </w:pPr>
            <w:r w:rsidRPr="00A848D2">
              <w:t>CO4</w:t>
            </w:r>
          </w:p>
        </w:tc>
        <w:tc>
          <w:tcPr>
            <w:tcW w:w="250" w:type="pct"/>
          </w:tcPr>
          <w:p w14:paraId="76822E17" w14:textId="77777777" w:rsidR="00E617C8" w:rsidRPr="00A848D2" w:rsidRDefault="00E617C8" w:rsidP="00517D3B">
            <w:pPr>
              <w:jc w:val="center"/>
            </w:pPr>
            <w:r w:rsidRPr="00A848D2">
              <w:t>U</w:t>
            </w:r>
          </w:p>
        </w:tc>
        <w:tc>
          <w:tcPr>
            <w:tcW w:w="215" w:type="pct"/>
          </w:tcPr>
          <w:p w14:paraId="7B2F1A51" w14:textId="77777777" w:rsidR="00E617C8" w:rsidRPr="00A848D2" w:rsidRDefault="00E617C8" w:rsidP="00517D3B">
            <w:pPr>
              <w:jc w:val="center"/>
            </w:pPr>
            <w:r w:rsidRPr="00A848D2">
              <w:t>1</w:t>
            </w:r>
          </w:p>
        </w:tc>
      </w:tr>
      <w:tr w:rsidR="00E617C8" w:rsidRPr="00A848D2" w14:paraId="3EB10D8D" w14:textId="77777777" w:rsidTr="00A848D2">
        <w:trPr>
          <w:trHeight w:val="283"/>
        </w:trPr>
        <w:tc>
          <w:tcPr>
            <w:tcW w:w="265" w:type="pct"/>
          </w:tcPr>
          <w:p w14:paraId="143E40E0" w14:textId="77777777" w:rsidR="00E617C8" w:rsidRPr="00A848D2" w:rsidRDefault="00E617C8" w:rsidP="00517D3B">
            <w:pPr>
              <w:jc w:val="center"/>
            </w:pPr>
            <w:r w:rsidRPr="00A848D2">
              <w:t>8.</w:t>
            </w:r>
          </w:p>
        </w:tc>
        <w:tc>
          <w:tcPr>
            <w:tcW w:w="3958" w:type="pct"/>
            <w:gridSpan w:val="2"/>
          </w:tcPr>
          <w:p w14:paraId="334B81A1" w14:textId="77777777" w:rsidR="00E617C8" w:rsidRPr="00A848D2" w:rsidRDefault="00E617C8" w:rsidP="00D345EB">
            <w:pPr>
              <w:jc w:val="both"/>
            </w:pPr>
            <w:r w:rsidRPr="00A848D2">
              <w:t>How does the temperature of hot air affect the drying rate of cereals, pulses, and oilseeds?</w:t>
            </w:r>
          </w:p>
        </w:tc>
        <w:tc>
          <w:tcPr>
            <w:tcW w:w="312" w:type="pct"/>
          </w:tcPr>
          <w:p w14:paraId="72B8D66D" w14:textId="77777777" w:rsidR="00E617C8" w:rsidRPr="00A848D2" w:rsidRDefault="00E617C8" w:rsidP="00517D3B">
            <w:pPr>
              <w:jc w:val="center"/>
            </w:pPr>
            <w:r w:rsidRPr="00A848D2">
              <w:t>CO4</w:t>
            </w:r>
          </w:p>
        </w:tc>
        <w:tc>
          <w:tcPr>
            <w:tcW w:w="250" w:type="pct"/>
          </w:tcPr>
          <w:p w14:paraId="380704BD" w14:textId="77777777" w:rsidR="00E617C8" w:rsidRPr="00A848D2" w:rsidRDefault="00E617C8" w:rsidP="00517D3B">
            <w:pPr>
              <w:jc w:val="center"/>
            </w:pPr>
            <w:r w:rsidRPr="00A848D2">
              <w:t>R</w:t>
            </w:r>
          </w:p>
        </w:tc>
        <w:tc>
          <w:tcPr>
            <w:tcW w:w="215" w:type="pct"/>
          </w:tcPr>
          <w:p w14:paraId="004DAB4B" w14:textId="77777777" w:rsidR="00E617C8" w:rsidRPr="00A848D2" w:rsidRDefault="00E617C8" w:rsidP="00517D3B">
            <w:pPr>
              <w:jc w:val="center"/>
            </w:pPr>
            <w:r w:rsidRPr="00A848D2">
              <w:t>1</w:t>
            </w:r>
          </w:p>
        </w:tc>
      </w:tr>
      <w:tr w:rsidR="00E617C8" w:rsidRPr="00A848D2" w14:paraId="4648A3AE" w14:textId="77777777" w:rsidTr="00A848D2">
        <w:trPr>
          <w:trHeight w:val="283"/>
        </w:trPr>
        <w:tc>
          <w:tcPr>
            <w:tcW w:w="265" w:type="pct"/>
          </w:tcPr>
          <w:p w14:paraId="2961A1A2" w14:textId="77777777" w:rsidR="00E617C8" w:rsidRPr="00A848D2" w:rsidRDefault="00E617C8" w:rsidP="00517D3B">
            <w:pPr>
              <w:jc w:val="center"/>
            </w:pPr>
            <w:r w:rsidRPr="00A848D2">
              <w:t>9.</w:t>
            </w:r>
          </w:p>
        </w:tc>
        <w:tc>
          <w:tcPr>
            <w:tcW w:w="3958" w:type="pct"/>
            <w:gridSpan w:val="2"/>
          </w:tcPr>
          <w:p w14:paraId="218289B0" w14:textId="77777777" w:rsidR="00E617C8" w:rsidRPr="00A848D2" w:rsidRDefault="00E617C8" w:rsidP="002300AF">
            <w:pPr>
              <w:pStyle w:val="ListParagraph"/>
              <w:ind w:left="0"/>
              <w:jc w:val="both"/>
              <w:rPr>
                <w:noProof/>
                <w:lang w:eastAsia="zh-TW"/>
              </w:rPr>
            </w:pPr>
            <w:r w:rsidRPr="00A848D2">
              <w:t>Summarize the drying methods commonly used for osmotic dehydration of foods</w:t>
            </w:r>
            <w:r>
              <w:t>.</w:t>
            </w:r>
          </w:p>
        </w:tc>
        <w:tc>
          <w:tcPr>
            <w:tcW w:w="312" w:type="pct"/>
          </w:tcPr>
          <w:p w14:paraId="27E8E381" w14:textId="77777777" w:rsidR="00E617C8" w:rsidRPr="00A848D2" w:rsidRDefault="00E617C8" w:rsidP="00517D3B">
            <w:pPr>
              <w:jc w:val="center"/>
            </w:pPr>
            <w:r w:rsidRPr="00A848D2">
              <w:t>CO5</w:t>
            </w:r>
          </w:p>
        </w:tc>
        <w:tc>
          <w:tcPr>
            <w:tcW w:w="250" w:type="pct"/>
          </w:tcPr>
          <w:p w14:paraId="2C6C990A" w14:textId="77777777" w:rsidR="00E617C8" w:rsidRPr="00A848D2" w:rsidRDefault="00E617C8" w:rsidP="00517D3B">
            <w:pPr>
              <w:jc w:val="center"/>
            </w:pPr>
            <w:r w:rsidRPr="00A848D2">
              <w:t>U</w:t>
            </w:r>
          </w:p>
        </w:tc>
        <w:tc>
          <w:tcPr>
            <w:tcW w:w="215" w:type="pct"/>
          </w:tcPr>
          <w:p w14:paraId="5D37F1EB" w14:textId="77777777" w:rsidR="00E617C8" w:rsidRPr="00A848D2" w:rsidRDefault="00E617C8" w:rsidP="00517D3B">
            <w:pPr>
              <w:jc w:val="center"/>
            </w:pPr>
            <w:r w:rsidRPr="00A848D2">
              <w:t>1</w:t>
            </w:r>
          </w:p>
        </w:tc>
      </w:tr>
      <w:tr w:rsidR="00E617C8" w:rsidRPr="00A848D2" w14:paraId="6307C733" w14:textId="77777777" w:rsidTr="00A848D2">
        <w:trPr>
          <w:trHeight w:val="283"/>
        </w:trPr>
        <w:tc>
          <w:tcPr>
            <w:tcW w:w="265" w:type="pct"/>
          </w:tcPr>
          <w:p w14:paraId="6BBC25D9" w14:textId="77777777" w:rsidR="00E617C8" w:rsidRPr="00A848D2" w:rsidRDefault="00E617C8" w:rsidP="00517D3B">
            <w:pPr>
              <w:jc w:val="center"/>
            </w:pPr>
            <w:r w:rsidRPr="00A848D2">
              <w:t>10.</w:t>
            </w:r>
          </w:p>
        </w:tc>
        <w:tc>
          <w:tcPr>
            <w:tcW w:w="3958" w:type="pct"/>
            <w:gridSpan w:val="2"/>
          </w:tcPr>
          <w:p w14:paraId="2C04D54B" w14:textId="77777777" w:rsidR="00E617C8" w:rsidRPr="00A848D2" w:rsidRDefault="00E617C8" w:rsidP="002300AF">
            <w:pPr>
              <w:jc w:val="both"/>
            </w:pPr>
            <w:r w:rsidRPr="00A848D2">
              <w:t xml:space="preserve">Enlist any two industrial driers used in drying industries. </w:t>
            </w:r>
          </w:p>
        </w:tc>
        <w:tc>
          <w:tcPr>
            <w:tcW w:w="312" w:type="pct"/>
          </w:tcPr>
          <w:p w14:paraId="5077619B" w14:textId="77777777" w:rsidR="00E617C8" w:rsidRPr="00A848D2" w:rsidRDefault="00E617C8" w:rsidP="00517D3B">
            <w:pPr>
              <w:jc w:val="center"/>
            </w:pPr>
            <w:r w:rsidRPr="00A848D2">
              <w:t>CO6</w:t>
            </w:r>
          </w:p>
        </w:tc>
        <w:tc>
          <w:tcPr>
            <w:tcW w:w="250" w:type="pct"/>
          </w:tcPr>
          <w:p w14:paraId="0EE85C77" w14:textId="77777777" w:rsidR="00E617C8" w:rsidRPr="00A848D2" w:rsidRDefault="00E617C8" w:rsidP="00517D3B">
            <w:pPr>
              <w:jc w:val="center"/>
            </w:pPr>
            <w:r w:rsidRPr="00A848D2">
              <w:t>U</w:t>
            </w:r>
          </w:p>
        </w:tc>
        <w:tc>
          <w:tcPr>
            <w:tcW w:w="215" w:type="pct"/>
          </w:tcPr>
          <w:p w14:paraId="032FFCF4" w14:textId="77777777" w:rsidR="00E617C8" w:rsidRPr="00A848D2" w:rsidRDefault="00E617C8" w:rsidP="00517D3B">
            <w:pPr>
              <w:jc w:val="center"/>
            </w:pPr>
            <w:r w:rsidRPr="00A848D2">
              <w:t>1</w:t>
            </w:r>
          </w:p>
        </w:tc>
      </w:tr>
      <w:tr w:rsidR="00E617C8" w:rsidRPr="00A848D2" w14:paraId="7543F871" w14:textId="77777777" w:rsidTr="00A848D2">
        <w:trPr>
          <w:trHeight w:val="552"/>
        </w:trPr>
        <w:tc>
          <w:tcPr>
            <w:tcW w:w="5000" w:type="pct"/>
            <w:gridSpan w:val="6"/>
            <w:vAlign w:val="center"/>
          </w:tcPr>
          <w:p w14:paraId="3C71CFF7" w14:textId="77777777" w:rsidR="00E617C8" w:rsidRPr="00A848D2" w:rsidRDefault="00E617C8" w:rsidP="00A848D2">
            <w:pPr>
              <w:jc w:val="center"/>
              <w:rPr>
                <w:b/>
              </w:rPr>
            </w:pPr>
            <w:r w:rsidRPr="00A848D2">
              <w:rPr>
                <w:b/>
              </w:rPr>
              <w:t>PART – B (6 X 3 = 18 MARKS)</w:t>
            </w:r>
          </w:p>
        </w:tc>
      </w:tr>
      <w:tr w:rsidR="00E617C8" w:rsidRPr="00A848D2" w14:paraId="10AF94C5" w14:textId="77777777" w:rsidTr="00A848D2">
        <w:trPr>
          <w:trHeight w:val="283"/>
        </w:trPr>
        <w:tc>
          <w:tcPr>
            <w:tcW w:w="265" w:type="pct"/>
          </w:tcPr>
          <w:p w14:paraId="4B9EEC5A" w14:textId="77777777" w:rsidR="00E617C8" w:rsidRPr="00A848D2" w:rsidRDefault="00E617C8" w:rsidP="00517D3B">
            <w:pPr>
              <w:pStyle w:val="NoSpacing"/>
              <w:jc w:val="center"/>
            </w:pPr>
            <w:r w:rsidRPr="00A848D2">
              <w:t>11.</w:t>
            </w:r>
          </w:p>
        </w:tc>
        <w:tc>
          <w:tcPr>
            <w:tcW w:w="3958" w:type="pct"/>
            <w:gridSpan w:val="2"/>
          </w:tcPr>
          <w:p w14:paraId="2ADE28B7" w14:textId="77777777" w:rsidR="00E617C8" w:rsidRPr="00A848D2" w:rsidRDefault="00E617C8" w:rsidP="001252CD">
            <w:pPr>
              <w:pStyle w:val="NoSpacing"/>
              <w:jc w:val="both"/>
            </w:pPr>
            <w:r w:rsidRPr="00A848D2">
              <w:t>Analyze briefly about how heat and mass transfer principles apply in the operation of dryers.</w:t>
            </w:r>
          </w:p>
        </w:tc>
        <w:tc>
          <w:tcPr>
            <w:tcW w:w="312" w:type="pct"/>
          </w:tcPr>
          <w:p w14:paraId="27CCBD2A" w14:textId="77777777" w:rsidR="00E617C8" w:rsidRPr="00A848D2" w:rsidRDefault="00E617C8" w:rsidP="00517D3B">
            <w:pPr>
              <w:pStyle w:val="NoSpacing"/>
              <w:jc w:val="center"/>
            </w:pPr>
            <w:r w:rsidRPr="00A848D2">
              <w:t>CO1</w:t>
            </w:r>
          </w:p>
        </w:tc>
        <w:tc>
          <w:tcPr>
            <w:tcW w:w="250" w:type="pct"/>
          </w:tcPr>
          <w:p w14:paraId="7481AF13" w14:textId="77777777" w:rsidR="00E617C8" w:rsidRPr="00A848D2" w:rsidRDefault="00E617C8" w:rsidP="00517D3B">
            <w:pPr>
              <w:pStyle w:val="NoSpacing"/>
              <w:jc w:val="center"/>
            </w:pPr>
            <w:r w:rsidRPr="00A848D2">
              <w:t>An</w:t>
            </w:r>
          </w:p>
        </w:tc>
        <w:tc>
          <w:tcPr>
            <w:tcW w:w="215" w:type="pct"/>
          </w:tcPr>
          <w:p w14:paraId="2E265C4C" w14:textId="77777777" w:rsidR="00E617C8" w:rsidRPr="00A848D2" w:rsidRDefault="00E617C8" w:rsidP="00517D3B">
            <w:pPr>
              <w:pStyle w:val="NoSpacing"/>
              <w:jc w:val="center"/>
            </w:pPr>
            <w:r w:rsidRPr="00A848D2">
              <w:t>3</w:t>
            </w:r>
          </w:p>
        </w:tc>
      </w:tr>
      <w:tr w:rsidR="00E617C8" w:rsidRPr="00A848D2" w14:paraId="0107DA00" w14:textId="77777777" w:rsidTr="00A848D2">
        <w:trPr>
          <w:trHeight w:val="283"/>
        </w:trPr>
        <w:tc>
          <w:tcPr>
            <w:tcW w:w="265" w:type="pct"/>
          </w:tcPr>
          <w:p w14:paraId="3AEB1625" w14:textId="77777777" w:rsidR="00E617C8" w:rsidRPr="00A848D2" w:rsidRDefault="00E617C8" w:rsidP="00517D3B">
            <w:pPr>
              <w:pStyle w:val="NoSpacing"/>
              <w:jc w:val="center"/>
            </w:pPr>
            <w:r w:rsidRPr="00A848D2">
              <w:t>12.</w:t>
            </w:r>
          </w:p>
        </w:tc>
        <w:tc>
          <w:tcPr>
            <w:tcW w:w="3958" w:type="pct"/>
            <w:gridSpan w:val="2"/>
          </w:tcPr>
          <w:p w14:paraId="67BD5557" w14:textId="77777777" w:rsidR="00E617C8" w:rsidRPr="00A848D2" w:rsidRDefault="00E617C8" w:rsidP="001252CD">
            <w:pPr>
              <w:pStyle w:val="NoSpacing"/>
              <w:jc w:val="both"/>
            </w:pPr>
            <w:r w:rsidRPr="00A848D2">
              <w:t xml:space="preserve">Illustrate the process of heated air drying. </w:t>
            </w:r>
          </w:p>
        </w:tc>
        <w:tc>
          <w:tcPr>
            <w:tcW w:w="312" w:type="pct"/>
          </w:tcPr>
          <w:p w14:paraId="657FEAE1" w14:textId="77777777" w:rsidR="00E617C8" w:rsidRPr="00A848D2" w:rsidRDefault="00E617C8" w:rsidP="00517D3B">
            <w:pPr>
              <w:pStyle w:val="NoSpacing"/>
              <w:jc w:val="center"/>
            </w:pPr>
            <w:r w:rsidRPr="00A848D2">
              <w:t>CO2</w:t>
            </w:r>
          </w:p>
        </w:tc>
        <w:tc>
          <w:tcPr>
            <w:tcW w:w="250" w:type="pct"/>
          </w:tcPr>
          <w:p w14:paraId="7762B8BD" w14:textId="77777777" w:rsidR="00E617C8" w:rsidRPr="00A848D2" w:rsidRDefault="00E617C8" w:rsidP="00517D3B">
            <w:pPr>
              <w:pStyle w:val="NoSpacing"/>
              <w:jc w:val="center"/>
            </w:pPr>
            <w:r w:rsidRPr="00A848D2">
              <w:t>U</w:t>
            </w:r>
          </w:p>
        </w:tc>
        <w:tc>
          <w:tcPr>
            <w:tcW w:w="215" w:type="pct"/>
          </w:tcPr>
          <w:p w14:paraId="2156264B" w14:textId="77777777" w:rsidR="00E617C8" w:rsidRPr="00A848D2" w:rsidRDefault="00E617C8" w:rsidP="00517D3B">
            <w:pPr>
              <w:pStyle w:val="NoSpacing"/>
              <w:jc w:val="center"/>
            </w:pPr>
            <w:r w:rsidRPr="00A848D2">
              <w:t>3</w:t>
            </w:r>
          </w:p>
        </w:tc>
      </w:tr>
      <w:tr w:rsidR="00E617C8" w:rsidRPr="00A848D2" w14:paraId="4E6F9777" w14:textId="77777777" w:rsidTr="00A848D2">
        <w:trPr>
          <w:trHeight w:val="283"/>
        </w:trPr>
        <w:tc>
          <w:tcPr>
            <w:tcW w:w="265" w:type="pct"/>
          </w:tcPr>
          <w:p w14:paraId="2542E1CE" w14:textId="77777777" w:rsidR="00E617C8" w:rsidRPr="00A848D2" w:rsidRDefault="00E617C8" w:rsidP="00517D3B">
            <w:pPr>
              <w:pStyle w:val="NoSpacing"/>
              <w:jc w:val="center"/>
            </w:pPr>
            <w:r w:rsidRPr="00A848D2">
              <w:t>13.</w:t>
            </w:r>
          </w:p>
        </w:tc>
        <w:tc>
          <w:tcPr>
            <w:tcW w:w="3958" w:type="pct"/>
            <w:gridSpan w:val="2"/>
          </w:tcPr>
          <w:p w14:paraId="11DD7155" w14:textId="77777777" w:rsidR="00E617C8" w:rsidRPr="00A848D2" w:rsidRDefault="00E617C8" w:rsidP="001252CD">
            <w:pPr>
              <w:pStyle w:val="NoSpacing"/>
              <w:jc w:val="both"/>
            </w:pPr>
            <w:r w:rsidRPr="00A848D2">
              <w:t>Examine how the heat requirement for drying estimated in</w:t>
            </w:r>
            <w:r>
              <w:t xml:space="preserve"> the drying process.</w:t>
            </w:r>
          </w:p>
        </w:tc>
        <w:tc>
          <w:tcPr>
            <w:tcW w:w="312" w:type="pct"/>
          </w:tcPr>
          <w:p w14:paraId="77519285" w14:textId="77777777" w:rsidR="00E617C8" w:rsidRPr="00A848D2" w:rsidRDefault="00E617C8" w:rsidP="00517D3B">
            <w:pPr>
              <w:pStyle w:val="NoSpacing"/>
              <w:jc w:val="center"/>
            </w:pPr>
            <w:r w:rsidRPr="00A848D2">
              <w:t>CO3</w:t>
            </w:r>
          </w:p>
        </w:tc>
        <w:tc>
          <w:tcPr>
            <w:tcW w:w="250" w:type="pct"/>
          </w:tcPr>
          <w:p w14:paraId="0F6EE933" w14:textId="77777777" w:rsidR="00E617C8" w:rsidRPr="00A848D2" w:rsidRDefault="00E617C8" w:rsidP="00517D3B">
            <w:pPr>
              <w:pStyle w:val="NoSpacing"/>
              <w:jc w:val="center"/>
            </w:pPr>
            <w:r w:rsidRPr="00A848D2">
              <w:t>An</w:t>
            </w:r>
          </w:p>
        </w:tc>
        <w:tc>
          <w:tcPr>
            <w:tcW w:w="215" w:type="pct"/>
          </w:tcPr>
          <w:p w14:paraId="2CF5028D" w14:textId="77777777" w:rsidR="00E617C8" w:rsidRPr="00A848D2" w:rsidRDefault="00E617C8" w:rsidP="00517D3B">
            <w:pPr>
              <w:pStyle w:val="NoSpacing"/>
              <w:jc w:val="center"/>
            </w:pPr>
            <w:r w:rsidRPr="00A848D2">
              <w:t>3</w:t>
            </w:r>
          </w:p>
        </w:tc>
      </w:tr>
      <w:tr w:rsidR="00E617C8" w:rsidRPr="00A848D2" w14:paraId="002439CD" w14:textId="77777777" w:rsidTr="00A848D2">
        <w:trPr>
          <w:trHeight w:val="283"/>
        </w:trPr>
        <w:tc>
          <w:tcPr>
            <w:tcW w:w="265" w:type="pct"/>
          </w:tcPr>
          <w:p w14:paraId="2A128B92" w14:textId="77777777" w:rsidR="00E617C8" w:rsidRPr="00A848D2" w:rsidRDefault="00E617C8" w:rsidP="00517D3B">
            <w:pPr>
              <w:pStyle w:val="NoSpacing"/>
              <w:jc w:val="center"/>
            </w:pPr>
            <w:r w:rsidRPr="00A848D2">
              <w:t>14.</w:t>
            </w:r>
          </w:p>
        </w:tc>
        <w:tc>
          <w:tcPr>
            <w:tcW w:w="3958" w:type="pct"/>
            <w:gridSpan w:val="2"/>
          </w:tcPr>
          <w:p w14:paraId="248123A0" w14:textId="77777777" w:rsidR="00E617C8" w:rsidRPr="00A848D2" w:rsidRDefault="00E617C8" w:rsidP="00C44987">
            <w:pPr>
              <w:pStyle w:val="NoSpacing"/>
              <w:jc w:val="both"/>
            </w:pPr>
            <w:r w:rsidRPr="00A848D2">
              <w:t>Explain how the initial moisture content and temperature of hot air affect the drying of fruits and nut</w:t>
            </w:r>
            <w:r>
              <w:t>s.</w:t>
            </w:r>
          </w:p>
        </w:tc>
        <w:tc>
          <w:tcPr>
            <w:tcW w:w="312" w:type="pct"/>
          </w:tcPr>
          <w:p w14:paraId="094084D3" w14:textId="77777777" w:rsidR="00E617C8" w:rsidRPr="00A848D2" w:rsidRDefault="00E617C8" w:rsidP="00517D3B">
            <w:pPr>
              <w:pStyle w:val="NoSpacing"/>
              <w:jc w:val="center"/>
            </w:pPr>
            <w:r w:rsidRPr="00A848D2">
              <w:t>CO4</w:t>
            </w:r>
          </w:p>
        </w:tc>
        <w:tc>
          <w:tcPr>
            <w:tcW w:w="250" w:type="pct"/>
          </w:tcPr>
          <w:p w14:paraId="0B344203" w14:textId="77777777" w:rsidR="00E617C8" w:rsidRPr="00A848D2" w:rsidRDefault="00E617C8" w:rsidP="00517D3B">
            <w:pPr>
              <w:pStyle w:val="NoSpacing"/>
              <w:jc w:val="center"/>
            </w:pPr>
            <w:r w:rsidRPr="00A848D2">
              <w:t>U</w:t>
            </w:r>
          </w:p>
        </w:tc>
        <w:tc>
          <w:tcPr>
            <w:tcW w:w="215" w:type="pct"/>
          </w:tcPr>
          <w:p w14:paraId="6ED518C5" w14:textId="77777777" w:rsidR="00E617C8" w:rsidRPr="00A848D2" w:rsidRDefault="00E617C8" w:rsidP="00517D3B">
            <w:pPr>
              <w:pStyle w:val="NoSpacing"/>
              <w:jc w:val="center"/>
            </w:pPr>
            <w:r w:rsidRPr="00A848D2">
              <w:t>3</w:t>
            </w:r>
          </w:p>
        </w:tc>
      </w:tr>
      <w:tr w:rsidR="00E617C8" w:rsidRPr="00A848D2" w14:paraId="49DF134F" w14:textId="77777777" w:rsidTr="00A848D2">
        <w:trPr>
          <w:trHeight w:val="283"/>
        </w:trPr>
        <w:tc>
          <w:tcPr>
            <w:tcW w:w="265" w:type="pct"/>
          </w:tcPr>
          <w:p w14:paraId="08CA273F" w14:textId="77777777" w:rsidR="00E617C8" w:rsidRPr="00A848D2" w:rsidRDefault="00E617C8" w:rsidP="00517D3B">
            <w:pPr>
              <w:pStyle w:val="NoSpacing"/>
              <w:jc w:val="center"/>
            </w:pPr>
            <w:r w:rsidRPr="00A848D2">
              <w:t>15.</w:t>
            </w:r>
          </w:p>
        </w:tc>
        <w:tc>
          <w:tcPr>
            <w:tcW w:w="3958" w:type="pct"/>
            <w:gridSpan w:val="2"/>
          </w:tcPr>
          <w:p w14:paraId="4E505116" w14:textId="77777777" w:rsidR="00E617C8" w:rsidRPr="00A848D2" w:rsidRDefault="00E617C8" w:rsidP="00BC2FCB">
            <w:pPr>
              <w:pStyle w:val="NoSpacing"/>
              <w:jc w:val="both"/>
            </w:pPr>
            <w:r w:rsidRPr="00A848D2">
              <w:t xml:space="preserve">Examine which types of liquid foods and sensitive products are </w:t>
            </w:r>
            <w:r>
              <w:t>most suitable for freeze drying.</w:t>
            </w:r>
          </w:p>
        </w:tc>
        <w:tc>
          <w:tcPr>
            <w:tcW w:w="312" w:type="pct"/>
          </w:tcPr>
          <w:p w14:paraId="7A439FDB" w14:textId="77777777" w:rsidR="00E617C8" w:rsidRPr="00A848D2" w:rsidRDefault="00E617C8" w:rsidP="00517D3B">
            <w:pPr>
              <w:pStyle w:val="NoSpacing"/>
              <w:jc w:val="center"/>
            </w:pPr>
            <w:r w:rsidRPr="00A848D2">
              <w:t>CO5</w:t>
            </w:r>
          </w:p>
        </w:tc>
        <w:tc>
          <w:tcPr>
            <w:tcW w:w="250" w:type="pct"/>
          </w:tcPr>
          <w:p w14:paraId="0F58948A" w14:textId="77777777" w:rsidR="00E617C8" w:rsidRPr="00A848D2" w:rsidRDefault="00E617C8" w:rsidP="00517D3B">
            <w:pPr>
              <w:pStyle w:val="NoSpacing"/>
              <w:jc w:val="center"/>
            </w:pPr>
            <w:r w:rsidRPr="00A848D2">
              <w:t>An</w:t>
            </w:r>
          </w:p>
        </w:tc>
        <w:tc>
          <w:tcPr>
            <w:tcW w:w="215" w:type="pct"/>
          </w:tcPr>
          <w:p w14:paraId="54472EE6" w14:textId="77777777" w:rsidR="00E617C8" w:rsidRPr="00A848D2" w:rsidRDefault="00E617C8" w:rsidP="00517D3B">
            <w:pPr>
              <w:pStyle w:val="NoSpacing"/>
              <w:jc w:val="center"/>
            </w:pPr>
            <w:r w:rsidRPr="00A848D2">
              <w:t>3</w:t>
            </w:r>
          </w:p>
        </w:tc>
      </w:tr>
      <w:tr w:rsidR="00E617C8" w:rsidRPr="00A848D2" w14:paraId="4C3F938F" w14:textId="77777777" w:rsidTr="00A848D2">
        <w:trPr>
          <w:trHeight w:val="283"/>
        </w:trPr>
        <w:tc>
          <w:tcPr>
            <w:tcW w:w="265" w:type="pct"/>
          </w:tcPr>
          <w:p w14:paraId="0DF48ACE" w14:textId="77777777" w:rsidR="00E617C8" w:rsidRPr="00A848D2" w:rsidRDefault="00E617C8" w:rsidP="00517D3B">
            <w:pPr>
              <w:pStyle w:val="NoSpacing"/>
              <w:jc w:val="center"/>
            </w:pPr>
            <w:r w:rsidRPr="00A848D2">
              <w:t>16.</w:t>
            </w:r>
          </w:p>
        </w:tc>
        <w:tc>
          <w:tcPr>
            <w:tcW w:w="3958" w:type="pct"/>
            <w:gridSpan w:val="2"/>
          </w:tcPr>
          <w:p w14:paraId="797DB0C9" w14:textId="77777777" w:rsidR="00E617C8" w:rsidRPr="00A848D2" w:rsidRDefault="00E617C8" w:rsidP="00AD30F7">
            <w:pPr>
              <w:pStyle w:val="NoSpacing"/>
              <w:jc w:val="both"/>
            </w:pPr>
            <w:r w:rsidRPr="00A848D2">
              <w:t>Mention the significance of heat utilization factor in thermal drying system.</w:t>
            </w:r>
          </w:p>
        </w:tc>
        <w:tc>
          <w:tcPr>
            <w:tcW w:w="312" w:type="pct"/>
          </w:tcPr>
          <w:p w14:paraId="65F418D0" w14:textId="77777777" w:rsidR="00E617C8" w:rsidRPr="00A848D2" w:rsidRDefault="00E617C8" w:rsidP="00517D3B">
            <w:pPr>
              <w:pStyle w:val="NoSpacing"/>
              <w:jc w:val="center"/>
            </w:pPr>
            <w:r w:rsidRPr="00A848D2">
              <w:t>CO6</w:t>
            </w:r>
          </w:p>
        </w:tc>
        <w:tc>
          <w:tcPr>
            <w:tcW w:w="250" w:type="pct"/>
          </w:tcPr>
          <w:p w14:paraId="6068BEE6" w14:textId="77777777" w:rsidR="00E617C8" w:rsidRPr="00A848D2" w:rsidRDefault="00E617C8" w:rsidP="00517D3B">
            <w:pPr>
              <w:pStyle w:val="NoSpacing"/>
              <w:jc w:val="center"/>
            </w:pPr>
            <w:r w:rsidRPr="00A848D2">
              <w:t>U</w:t>
            </w:r>
          </w:p>
        </w:tc>
        <w:tc>
          <w:tcPr>
            <w:tcW w:w="215" w:type="pct"/>
          </w:tcPr>
          <w:p w14:paraId="2D706781" w14:textId="77777777" w:rsidR="00E617C8" w:rsidRPr="00A848D2" w:rsidRDefault="00E617C8" w:rsidP="00517D3B">
            <w:pPr>
              <w:pStyle w:val="NoSpacing"/>
              <w:jc w:val="center"/>
            </w:pPr>
            <w:r w:rsidRPr="00A848D2">
              <w:t>3</w:t>
            </w:r>
          </w:p>
        </w:tc>
      </w:tr>
      <w:tr w:rsidR="00E617C8" w:rsidRPr="00A848D2" w14:paraId="146A2B7E" w14:textId="77777777" w:rsidTr="00517D3B">
        <w:trPr>
          <w:trHeight w:val="552"/>
        </w:trPr>
        <w:tc>
          <w:tcPr>
            <w:tcW w:w="5000" w:type="pct"/>
            <w:gridSpan w:val="6"/>
          </w:tcPr>
          <w:p w14:paraId="3E0CAAAB" w14:textId="77777777" w:rsidR="00E617C8" w:rsidRPr="00A848D2" w:rsidRDefault="00E617C8" w:rsidP="00517D3B">
            <w:pPr>
              <w:jc w:val="center"/>
              <w:rPr>
                <w:b/>
              </w:rPr>
            </w:pPr>
            <w:r w:rsidRPr="00A848D2">
              <w:rPr>
                <w:b/>
              </w:rPr>
              <w:t>PART – C (6 X 12 = 72 MARKS)</w:t>
            </w:r>
          </w:p>
          <w:p w14:paraId="06FC342C" w14:textId="77777777" w:rsidR="00E617C8" w:rsidRPr="00A848D2" w:rsidRDefault="00E617C8" w:rsidP="00517D3B">
            <w:pPr>
              <w:jc w:val="center"/>
              <w:rPr>
                <w:b/>
              </w:rPr>
            </w:pPr>
            <w:r w:rsidRPr="00A848D2">
              <w:rPr>
                <w:b/>
              </w:rPr>
              <w:t>(Answer any five Questions from Q.No. 17 to 23, Q.No. 24 is Compulsory)</w:t>
            </w:r>
          </w:p>
        </w:tc>
      </w:tr>
      <w:tr w:rsidR="00E617C8" w:rsidRPr="00A848D2" w14:paraId="620CAF29" w14:textId="77777777" w:rsidTr="00A848D2">
        <w:trPr>
          <w:trHeight w:val="283"/>
        </w:trPr>
        <w:tc>
          <w:tcPr>
            <w:tcW w:w="265" w:type="pct"/>
          </w:tcPr>
          <w:p w14:paraId="48133A65" w14:textId="77777777" w:rsidR="00E617C8" w:rsidRPr="00A848D2" w:rsidRDefault="00E617C8" w:rsidP="00517D3B">
            <w:pPr>
              <w:jc w:val="center"/>
            </w:pPr>
            <w:r w:rsidRPr="00A848D2">
              <w:t>17.</w:t>
            </w:r>
          </w:p>
        </w:tc>
        <w:tc>
          <w:tcPr>
            <w:tcW w:w="184" w:type="pct"/>
          </w:tcPr>
          <w:p w14:paraId="24B40252" w14:textId="77777777" w:rsidR="00E617C8" w:rsidRPr="00A848D2" w:rsidRDefault="00E617C8" w:rsidP="00517D3B">
            <w:pPr>
              <w:jc w:val="center"/>
            </w:pPr>
            <w:r w:rsidRPr="00A848D2">
              <w:t>a.</w:t>
            </w:r>
          </w:p>
        </w:tc>
        <w:tc>
          <w:tcPr>
            <w:tcW w:w="3774" w:type="pct"/>
          </w:tcPr>
          <w:p w14:paraId="28C9BE29" w14:textId="77777777" w:rsidR="00E617C8" w:rsidRPr="00A848D2" w:rsidRDefault="00E617C8" w:rsidP="00A848D2">
            <w:pPr>
              <w:pStyle w:val="NormalWeb"/>
              <w:jc w:val="both"/>
            </w:pPr>
            <w:r w:rsidRPr="00A848D2">
              <w:t>Explain the two main phases of drying in the context of drying curves: the constant rate period and the falling rate period.</w:t>
            </w:r>
          </w:p>
        </w:tc>
        <w:tc>
          <w:tcPr>
            <w:tcW w:w="312" w:type="pct"/>
          </w:tcPr>
          <w:p w14:paraId="5E90F17A" w14:textId="77777777" w:rsidR="00E617C8" w:rsidRPr="00A848D2" w:rsidRDefault="00E617C8" w:rsidP="00517D3B">
            <w:pPr>
              <w:jc w:val="center"/>
            </w:pPr>
            <w:r w:rsidRPr="00A848D2">
              <w:t>CO1</w:t>
            </w:r>
          </w:p>
        </w:tc>
        <w:tc>
          <w:tcPr>
            <w:tcW w:w="250" w:type="pct"/>
          </w:tcPr>
          <w:p w14:paraId="798CB334" w14:textId="77777777" w:rsidR="00E617C8" w:rsidRPr="00A848D2" w:rsidRDefault="00E617C8" w:rsidP="00517D3B">
            <w:pPr>
              <w:jc w:val="center"/>
            </w:pPr>
            <w:r w:rsidRPr="00A848D2">
              <w:t>U</w:t>
            </w:r>
          </w:p>
        </w:tc>
        <w:tc>
          <w:tcPr>
            <w:tcW w:w="215" w:type="pct"/>
          </w:tcPr>
          <w:p w14:paraId="25C3C296" w14:textId="77777777" w:rsidR="00E617C8" w:rsidRPr="00A848D2" w:rsidRDefault="00E617C8" w:rsidP="00517D3B">
            <w:pPr>
              <w:jc w:val="center"/>
            </w:pPr>
            <w:r w:rsidRPr="00A848D2">
              <w:t>6</w:t>
            </w:r>
          </w:p>
        </w:tc>
      </w:tr>
      <w:tr w:rsidR="00E617C8" w:rsidRPr="00A848D2" w14:paraId="14F99F22" w14:textId="77777777" w:rsidTr="00A848D2">
        <w:trPr>
          <w:trHeight w:val="283"/>
        </w:trPr>
        <w:tc>
          <w:tcPr>
            <w:tcW w:w="265" w:type="pct"/>
          </w:tcPr>
          <w:p w14:paraId="1BA89A5A" w14:textId="77777777" w:rsidR="00E617C8" w:rsidRPr="00A848D2" w:rsidRDefault="00E617C8" w:rsidP="00517D3B">
            <w:pPr>
              <w:jc w:val="center"/>
            </w:pPr>
          </w:p>
        </w:tc>
        <w:tc>
          <w:tcPr>
            <w:tcW w:w="184" w:type="pct"/>
          </w:tcPr>
          <w:p w14:paraId="2E363C19" w14:textId="77777777" w:rsidR="00E617C8" w:rsidRPr="00A848D2" w:rsidRDefault="00E617C8" w:rsidP="00517D3B">
            <w:pPr>
              <w:jc w:val="center"/>
            </w:pPr>
            <w:r w:rsidRPr="00A848D2">
              <w:t>b.</w:t>
            </w:r>
          </w:p>
        </w:tc>
        <w:tc>
          <w:tcPr>
            <w:tcW w:w="3774" w:type="pct"/>
          </w:tcPr>
          <w:p w14:paraId="71AC56E8" w14:textId="77777777" w:rsidR="00E617C8" w:rsidRPr="00A848D2" w:rsidRDefault="00E617C8" w:rsidP="006F0B71">
            <w:pPr>
              <w:jc w:val="both"/>
              <w:rPr>
                <w:bCs/>
              </w:rPr>
            </w:pPr>
            <w:r w:rsidRPr="00A848D2">
              <w:t>Describe two common methods for determining the moisture content of foods and discuss their advantages and disadvantages.</w:t>
            </w:r>
          </w:p>
        </w:tc>
        <w:tc>
          <w:tcPr>
            <w:tcW w:w="312" w:type="pct"/>
          </w:tcPr>
          <w:p w14:paraId="7B8EFB96" w14:textId="77777777" w:rsidR="00E617C8" w:rsidRPr="00A848D2" w:rsidRDefault="00E617C8" w:rsidP="00D345EB">
            <w:pPr>
              <w:jc w:val="center"/>
            </w:pPr>
            <w:r w:rsidRPr="00A848D2">
              <w:t>CO1</w:t>
            </w:r>
          </w:p>
        </w:tc>
        <w:tc>
          <w:tcPr>
            <w:tcW w:w="250" w:type="pct"/>
          </w:tcPr>
          <w:p w14:paraId="3756ACB1" w14:textId="77777777" w:rsidR="00E617C8" w:rsidRPr="00A848D2" w:rsidRDefault="00E617C8" w:rsidP="00517D3B">
            <w:pPr>
              <w:jc w:val="center"/>
            </w:pPr>
            <w:r w:rsidRPr="00A848D2">
              <w:t>U</w:t>
            </w:r>
          </w:p>
        </w:tc>
        <w:tc>
          <w:tcPr>
            <w:tcW w:w="215" w:type="pct"/>
          </w:tcPr>
          <w:p w14:paraId="132BDE3E" w14:textId="77777777" w:rsidR="00E617C8" w:rsidRPr="00A848D2" w:rsidRDefault="00E617C8" w:rsidP="00517D3B">
            <w:pPr>
              <w:jc w:val="center"/>
            </w:pPr>
            <w:r w:rsidRPr="00A848D2">
              <w:t>6</w:t>
            </w:r>
          </w:p>
        </w:tc>
      </w:tr>
      <w:tr w:rsidR="00E617C8" w:rsidRPr="00A848D2" w14:paraId="1058209D" w14:textId="77777777" w:rsidTr="00A848D2">
        <w:trPr>
          <w:trHeight w:val="283"/>
        </w:trPr>
        <w:tc>
          <w:tcPr>
            <w:tcW w:w="265" w:type="pct"/>
          </w:tcPr>
          <w:p w14:paraId="475A8E14" w14:textId="77777777" w:rsidR="00E617C8" w:rsidRPr="00A848D2" w:rsidRDefault="00E617C8" w:rsidP="00517D3B">
            <w:pPr>
              <w:jc w:val="center"/>
            </w:pPr>
          </w:p>
        </w:tc>
        <w:tc>
          <w:tcPr>
            <w:tcW w:w="184" w:type="pct"/>
          </w:tcPr>
          <w:p w14:paraId="78096DFA" w14:textId="77777777" w:rsidR="00E617C8" w:rsidRPr="00A848D2" w:rsidRDefault="00E617C8" w:rsidP="00517D3B">
            <w:pPr>
              <w:jc w:val="center"/>
            </w:pPr>
          </w:p>
        </w:tc>
        <w:tc>
          <w:tcPr>
            <w:tcW w:w="3774" w:type="pct"/>
          </w:tcPr>
          <w:p w14:paraId="1CCD126C" w14:textId="77777777" w:rsidR="00E617C8" w:rsidRPr="00A848D2" w:rsidRDefault="00E617C8" w:rsidP="00517D3B">
            <w:pPr>
              <w:jc w:val="center"/>
            </w:pPr>
          </w:p>
        </w:tc>
        <w:tc>
          <w:tcPr>
            <w:tcW w:w="312" w:type="pct"/>
          </w:tcPr>
          <w:p w14:paraId="024883CB" w14:textId="77777777" w:rsidR="00E617C8" w:rsidRPr="00A848D2" w:rsidRDefault="00E617C8" w:rsidP="00517D3B">
            <w:pPr>
              <w:jc w:val="center"/>
            </w:pPr>
          </w:p>
        </w:tc>
        <w:tc>
          <w:tcPr>
            <w:tcW w:w="250" w:type="pct"/>
          </w:tcPr>
          <w:p w14:paraId="32F4ABF5" w14:textId="77777777" w:rsidR="00E617C8" w:rsidRPr="00A848D2" w:rsidRDefault="00E617C8" w:rsidP="00517D3B">
            <w:pPr>
              <w:jc w:val="center"/>
            </w:pPr>
          </w:p>
        </w:tc>
        <w:tc>
          <w:tcPr>
            <w:tcW w:w="215" w:type="pct"/>
          </w:tcPr>
          <w:p w14:paraId="6F75AC19" w14:textId="77777777" w:rsidR="00E617C8" w:rsidRPr="00A848D2" w:rsidRDefault="00E617C8" w:rsidP="00517D3B">
            <w:pPr>
              <w:jc w:val="center"/>
            </w:pPr>
          </w:p>
        </w:tc>
      </w:tr>
      <w:tr w:rsidR="00E617C8" w:rsidRPr="00A848D2" w14:paraId="5A40D913" w14:textId="77777777" w:rsidTr="00A848D2">
        <w:trPr>
          <w:trHeight w:val="283"/>
        </w:trPr>
        <w:tc>
          <w:tcPr>
            <w:tcW w:w="265" w:type="pct"/>
          </w:tcPr>
          <w:p w14:paraId="1FE7DF4F" w14:textId="77777777" w:rsidR="00E617C8" w:rsidRPr="00A848D2" w:rsidRDefault="00E617C8" w:rsidP="00517D3B">
            <w:pPr>
              <w:jc w:val="center"/>
            </w:pPr>
            <w:r w:rsidRPr="00A848D2">
              <w:t>18.</w:t>
            </w:r>
          </w:p>
        </w:tc>
        <w:tc>
          <w:tcPr>
            <w:tcW w:w="184" w:type="pct"/>
          </w:tcPr>
          <w:p w14:paraId="1D6E9CFD" w14:textId="77777777" w:rsidR="00E617C8" w:rsidRPr="00A848D2" w:rsidRDefault="00E617C8" w:rsidP="00517D3B">
            <w:pPr>
              <w:jc w:val="center"/>
            </w:pPr>
            <w:r w:rsidRPr="00A848D2">
              <w:t>a.</w:t>
            </w:r>
          </w:p>
        </w:tc>
        <w:tc>
          <w:tcPr>
            <w:tcW w:w="3774" w:type="pct"/>
          </w:tcPr>
          <w:p w14:paraId="37894DBC" w14:textId="77777777" w:rsidR="00E617C8" w:rsidRPr="00A848D2" w:rsidRDefault="00E617C8" w:rsidP="00A97D74">
            <w:r w:rsidRPr="00A848D2">
              <w:t xml:space="preserve">Explain the working principle of pneumatic or fluidized bed drying. </w:t>
            </w:r>
          </w:p>
        </w:tc>
        <w:tc>
          <w:tcPr>
            <w:tcW w:w="312" w:type="pct"/>
          </w:tcPr>
          <w:p w14:paraId="2977E523" w14:textId="77777777" w:rsidR="00E617C8" w:rsidRPr="00A848D2" w:rsidRDefault="00E617C8" w:rsidP="00517D3B">
            <w:pPr>
              <w:jc w:val="center"/>
            </w:pPr>
            <w:r w:rsidRPr="00A848D2">
              <w:t>CO2</w:t>
            </w:r>
          </w:p>
        </w:tc>
        <w:tc>
          <w:tcPr>
            <w:tcW w:w="250" w:type="pct"/>
          </w:tcPr>
          <w:p w14:paraId="779E4042" w14:textId="77777777" w:rsidR="00E617C8" w:rsidRPr="00A848D2" w:rsidRDefault="00E617C8" w:rsidP="00517D3B">
            <w:pPr>
              <w:jc w:val="center"/>
            </w:pPr>
            <w:r w:rsidRPr="00A848D2">
              <w:t>U</w:t>
            </w:r>
          </w:p>
        </w:tc>
        <w:tc>
          <w:tcPr>
            <w:tcW w:w="215" w:type="pct"/>
          </w:tcPr>
          <w:p w14:paraId="0D142E4C" w14:textId="77777777" w:rsidR="00E617C8" w:rsidRPr="00A848D2" w:rsidRDefault="00E617C8" w:rsidP="00517D3B">
            <w:pPr>
              <w:jc w:val="center"/>
            </w:pPr>
            <w:r w:rsidRPr="00A848D2">
              <w:t>6</w:t>
            </w:r>
          </w:p>
        </w:tc>
      </w:tr>
      <w:tr w:rsidR="00E617C8" w:rsidRPr="00A848D2" w14:paraId="3B56DDE8" w14:textId="77777777" w:rsidTr="00A848D2">
        <w:trPr>
          <w:trHeight w:val="283"/>
        </w:trPr>
        <w:tc>
          <w:tcPr>
            <w:tcW w:w="265" w:type="pct"/>
          </w:tcPr>
          <w:p w14:paraId="04D481FA" w14:textId="77777777" w:rsidR="00E617C8" w:rsidRPr="00A848D2" w:rsidRDefault="00E617C8" w:rsidP="00517D3B">
            <w:pPr>
              <w:jc w:val="center"/>
            </w:pPr>
          </w:p>
        </w:tc>
        <w:tc>
          <w:tcPr>
            <w:tcW w:w="184" w:type="pct"/>
          </w:tcPr>
          <w:p w14:paraId="678AFFA7" w14:textId="77777777" w:rsidR="00E617C8" w:rsidRPr="00A848D2" w:rsidRDefault="00E617C8" w:rsidP="00517D3B">
            <w:pPr>
              <w:jc w:val="center"/>
            </w:pPr>
            <w:r w:rsidRPr="00A848D2">
              <w:t>b.</w:t>
            </w:r>
          </w:p>
        </w:tc>
        <w:tc>
          <w:tcPr>
            <w:tcW w:w="3774" w:type="pct"/>
          </w:tcPr>
          <w:p w14:paraId="5A7E8D79" w14:textId="77777777" w:rsidR="00E617C8" w:rsidRPr="00A848D2" w:rsidRDefault="00E617C8" w:rsidP="00A97D74">
            <w:r w:rsidRPr="00A848D2">
              <w:t>Compare the advantages of fluidized bed drying over conventional drying.</w:t>
            </w:r>
          </w:p>
        </w:tc>
        <w:tc>
          <w:tcPr>
            <w:tcW w:w="312" w:type="pct"/>
          </w:tcPr>
          <w:p w14:paraId="440632B3" w14:textId="77777777" w:rsidR="00E617C8" w:rsidRPr="00A848D2" w:rsidRDefault="00E617C8" w:rsidP="00D345EB">
            <w:pPr>
              <w:jc w:val="center"/>
            </w:pPr>
            <w:r w:rsidRPr="00A848D2">
              <w:t>CO2</w:t>
            </w:r>
          </w:p>
        </w:tc>
        <w:tc>
          <w:tcPr>
            <w:tcW w:w="250" w:type="pct"/>
          </w:tcPr>
          <w:p w14:paraId="3CD3CB67" w14:textId="77777777" w:rsidR="00E617C8" w:rsidRPr="00A848D2" w:rsidRDefault="00E617C8" w:rsidP="00517D3B">
            <w:pPr>
              <w:jc w:val="center"/>
            </w:pPr>
            <w:r w:rsidRPr="00A848D2">
              <w:t>R</w:t>
            </w:r>
          </w:p>
        </w:tc>
        <w:tc>
          <w:tcPr>
            <w:tcW w:w="215" w:type="pct"/>
          </w:tcPr>
          <w:p w14:paraId="242F081C" w14:textId="77777777" w:rsidR="00E617C8" w:rsidRPr="00A848D2" w:rsidRDefault="00E617C8" w:rsidP="00517D3B">
            <w:pPr>
              <w:jc w:val="center"/>
            </w:pPr>
            <w:r w:rsidRPr="00A848D2">
              <w:t>6</w:t>
            </w:r>
          </w:p>
        </w:tc>
      </w:tr>
      <w:tr w:rsidR="00E617C8" w:rsidRPr="00A848D2" w14:paraId="0ACEDA57" w14:textId="77777777" w:rsidTr="00A848D2">
        <w:trPr>
          <w:trHeight w:val="283"/>
        </w:trPr>
        <w:tc>
          <w:tcPr>
            <w:tcW w:w="265" w:type="pct"/>
          </w:tcPr>
          <w:p w14:paraId="0E8BEEEB" w14:textId="77777777" w:rsidR="00E617C8" w:rsidRPr="00A848D2" w:rsidRDefault="00E617C8" w:rsidP="00517D3B">
            <w:pPr>
              <w:jc w:val="center"/>
            </w:pPr>
          </w:p>
        </w:tc>
        <w:tc>
          <w:tcPr>
            <w:tcW w:w="184" w:type="pct"/>
          </w:tcPr>
          <w:p w14:paraId="2959547C" w14:textId="77777777" w:rsidR="00E617C8" w:rsidRPr="00A848D2" w:rsidRDefault="00E617C8" w:rsidP="00517D3B">
            <w:pPr>
              <w:jc w:val="center"/>
            </w:pPr>
          </w:p>
        </w:tc>
        <w:tc>
          <w:tcPr>
            <w:tcW w:w="3774" w:type="pct"/>
          </w:tcPr>
          <w:p w14:paraId="630AEBD7" w14:textId="77777777" w:rsidR="00E617C8" w:rsidRPr="00A848D2" w:rsidRDefault="00E617C8" w:rsidP="00517D3B">
            <w:pPr>
              <w:jc w:val="center"/>
            </w:pPr>
          </w:p>
        </w:tc>
        <w:tc>
          <w:tcPr>
            <w:tcW w:w="312" w:type="pct"/>
          </w:tcPr>
          <w:p w14:paraId="35068C4B" w14:textId="77777777" w:rsidR="00E617C8" w:rsidRPr="00A848D2" w:rsidRDefault="00E617C8" w:rsidP="00517D3B">
            <w:pPr>
              <w:jc w:val="center"/>
            </w:pPr>
          </w:p>
        </w:tc>
        <w:tc>
          <w:tcPr>
            <w:tcW w:w="250" w:type="pct"/>
          </w:tcPr>
          <w:p w14:paraId="5740F662" w14:textId="77777777" w:rsidR="00E617C8" w:rsidRPr="00A848D2" w:rsidRDefault="00E617C8" w:rsidP="00517D3B">
            <w:pPr>
              <w:jc w:val="center"/>
            </w:pPr>
          </w:p>
        </w:tc>
        <w:tc>
          <w:tcPr>
            <w:tcW w:w="215" w:type="pct"/>
          </w:tcPr>
          <w:p w14:paraId="7238DEF9" w14:textId="77777777" w:rsidR="00E617C8" w:rsidRPr="00A848D2" w:rsidRDefault="00E617C8" w:rsidP="00517D3B">
            <w:pPr>
              <w:jc w:val="center"/>
            </w:pPr>
          </w:p>
        </w:tc>
      </w:tr>
      <w:tr w:rsidR="00E617C8" w:rsidRPr="00A848D2" w14:paraId="267ADB5D" w14:textId="77777777" w:rsidTr="00A848D2">
        <w:trPr>
          <w:trHeight w:val="283"/>
        </w:trPr>
        <w:tc>
          <w:tcPr>
            <w:tcW w:w="265" w:type="pct"/>
          </w:tcPr>
          <w:p w14:paraId="3C9AF407" w14:textId="77777777" w:rsidR="00E617C8" w:rsidRPr="00A848D2" w:rsidRDefault="00E617C8" w:rsidP="00517D3B">
            <w:pPr>
              <w:jc w:val="center"/>
            </w:pPr>
            <w:r w:rsidRPr="00A848D2">
              <w:lastRenderedPageBreak/>
              <w:t>19.</w:t>
            </w:r>
          </w:p>
        </w:tc>
        <w:tc>
          <w:tcPr>
            <w:tcW w:w="184" w:type="pct"/>
          </w:tcPr>
          <w:p w14:paraId="1F9081C4" w14:textId="77777777" w:rsidR="00E617C8" w:rsidRPr="00A848D2" w:rsidRDefault="00E617C8" w:rsidP="00517D3B">
            <w:pPr>
              <w:jc w:val="center"/>
            </w:pPr>
          </w:p>
        </w:tc>
        <w:tc>
          <w:tcPr>
            <w:tcW w:w="3774" w:type="pct"/>
          </w:tcPr>
          <w:p w14:paraId="05CF1226" w14:textId="77777777" w:rsidR="00E617C8" w:rsidRPr="00A848D2" w:rsidRDefault="00E617C8" w:rsidP="000A038C">
            <w:pPr>
              <w:jc w:val="both"/>
            </w:pPr>
            <w:r w:rsidRPr="00A848D2">
              <w:t>Describe the major design considerations for developing an efficient drying system, and explain how these considerations can improve the performance and cost-effectiveness of the process.</w:t>
            </w:r>
          </w:p>
        </w:tc>
        <w:tc>
          <w:tcPr>
            <w:tcW w:w="312" w:type="pct"/>
          </w:tcPr>
          <w:p w14:paraId="73F7FC64" w14:textId="77777777" w:rsidR="00E617C8" w:rsidRPr="00A848D2" w:rsidRDefault="00E617C8" w:rsidP="00517D3B">
            <w:pPr>
              <w:jc w:val="center"/>
            </w:pPr>
            <w:r w:rsidRPr="00A848D2">
              <w:t>CO3</w:t>
            </w:r>
          </w:p>
        </w:tc>
        <w:tc>
          <w:tcPr>
            <w:tcW w:w="250" w:type="pct"/>
          </w:tcPr>
          <w:p w14:paraId="0B9A7833" w14:textId="77777777" w:rsidR="00E617C8" w:rsidRPr="00A848D2" w:rsidRDefault="00E617C8" w:rsidP="00517D3B">
            <w:pPr>
              <w:jc w:val="center"/>
            </w:pPr>
            <w:r w:rsidRPr="00A848D2">
              <w:t>AP</w:t>
            </w:r>
          </w:p>
        </w:tc>
        <w:tc>
          <w:tcPr>
            <w:tcW w:w="215" w:type="pct"/>
          </w:tcPr>
          <w:p w14:paraId="4001F759" w14:textId="77777777" w:rsidR="00E617C8" w:rsidRPr="00A848D2" w:rsidRDefault="00E617C8" w:rsidP="00517D3B">
            <w:pPr>
              <w:jc w:val="center"/>
            </w:pPr>
            <w:r w:rsidRPr="00A848D2">
              <w:t>12</w:t>
            </w:r>
          </w:p>
        </w:tc>
      </w:tr>
      <w:tr w:rsidR="00E617C8" w:rsidRPr="00A848D2" w14:paraId="34AC853E" w14:textId="77777777" w:rsidTr="00A848D2">
        <w:trPr>
          <w:trHeight w:val="283"/>
        </w:trPr>
        <w:tc>
          <w:tcPr>
            <w:tcW w:w="265" w:type="pct"/>
          </w:tcPr>
          <w:p w14:paraId="523E43F1" w14:textId="77777777" w:rsidR="00E617C8" w:rsidRPr="00A848D2" w:rsidRDefault="00E617C8" w:rsidP="00517D3B">
            <w:pPr>
              <w:jc w:val="center"/>
            </w:pPr>
          </w:p>
        </w:tc>
        <w:tc>
          <w:tcPr>
            <w:tcW w:w="184" w:type="pct"/>
          </w:tcPr>
          <w:p w14:paraId="39C1677E" w14:textId="77777777" w:rsidR="00E617C8" w:rsidRPr="00A848D2" w:rsidRDefault="00E617C8" w:rsidP="00517D3B">
            <w:pPr>
              <w:jc w:val="center"/>
            </w:pPr>
          </w:p>
        </w:tc>
        <w:tc>
          <w:tcPr>
            <w:tcW w:w="3774" w:type="pct"/>
          </w:tcPr>
          <w:p w14:paraId="4BAC18AD" w14:textId="77777777" w:rsidR="00E617C8" w:rsidRPr="00A848D2" w:rsidRDefault="00E617C8" w:rsidP="00517D3B">
            <w:pPr>
              <w:jc w:val="center"/>
              <w:rPr>
                <w:bCs/>
              </w:rPr>
            </w:pPr>
          </w:p>
        </w:tc>
        <w:tc>
          <w:tcPr>
            <w:tcW w:w="312" w:type="pct"/>
          </w:tcPr>
          <w:p w14:paraId="243B7EC3" w14:textId="77777777" w:rsidR="00E617C8" w:rsidRPr="00A848D2" w:rsidRDefault="00E617C8" w:rsidP="00517D3B">
            <w:pPr>
              <w:jc w:val="center"/>
            </w:pPr>
          </w:p>
        </w:tc>
        <w:tc>
          <w:tcPr>
            <w:tcW w:w="250" w:type="pct"/>
          </w:tcPr>
          <w:p w14:paraId="197AD77C" w14:textId="77777777" w:rsidR="00E617C8" w:rsidRPr="00A848D2" w:rsidRDefault="00E617C8" w:rsidP="00517D3B">
            <w:pPr>
              <w:jc w:val="center"/>
            </w:pPr>
          </w:p>
        </w:tc>
        <w:tc>
          <w:tcPr>
            <w:tcW w:w="215" w:type="pct"/>
          </w:tcPr>
          <w:p w14:paraId="18A95EF4" w14:textId="77777777" w:rsidR="00E617C8" w:rsidRPr="00A848D2" w:rsidRDefault="00E617C8" w:rsidP="00517D3B">
            <w:pPr>
              <w:jc w:val="center"/>
            </w:pPr>
          </w:p>
        </w:tc>
      </w:tr>
      <w:tr w:rsidR="00E617C8" w:rsidRPr="00A848D2" w14:paraId="61FEC108" w14:textId="77777777" w:rsidTr="00A848D2">
        <w:trPr>
          <w:trHeight w:val="283"/>
        </w:trPr>
        <w:tc>
          <w:tcPr>
            <w:tcW w:w="265" w:type="pct"/>
          </w:tcPr>
          <w:p w14:paraId="598063C1" w14:textId="77777777" w:rsidR="00E617C8" w:rsidRPr="00A848D2" w:rsidRDefault="00E617C8" w:rsidP="00517D3B">
            <w:pPr>
              <w:jc w:val="center"/>
            </w:pPr>
          </w:p>
        </w:tc>
        <w:tc>
          <w:tcPr>
            <w:tcW w:w="184" w:type="pct"/>
          </w:tcPr>
          <w:p w14:paraId="2D7FC0DA" w14:textId="77777777" w:rsidR="00E617C8" w:rsidRPr="00A848D2" w:rsidRDefault="00E617C8" w:rsidP="00517D3B">
            <w:pPr>
              <w:jc w:val="center"/>
            </w:pPr>
          </w:p>
        </w:tc>
        <w:tc>
          <w:tcPr>
            <w:tcW w:w="3774" w:type="pct"/>
          </w:tcPr>
          <w:p w14:paraId="19162797" w14:textId="77777777" w:rsidR="00E617C8" w:rsidRPr="00A848D2" w:rsidRDefault="00E617C8" w:rsidP="00517D3B">
            <w:pPr>
              <w:jc w:val="center"/>
            </w:pPr>
          </w:p>
        </w:tc>
        <w:tc>
          <w:tcPr>
            <w:tcW w:w="312" w:type="pct"/>
          </w:tcPr>
          <w:p w14:paraId="01F98EC5" w14:textId="77777777" w:rsidR="00E617C8" w:rsidRPr="00A848D2" w:rsidRDefault="00E617C8" w:rsidP="00517D3B">
            <w:pPr>
              <w:jc w:val="center"/>
            </w:pPr>
          </w:p>
        </w:tc>
        <w:tc>
          <w:tcPr>
            <w:tcW w:w="250" w:type="pct"/>
          </w:tcPr>
          <w:p w14:paraId="5DE6D6E8" w14:textId="77777777" w:rsidR="00E617C8" w:rsidRPr="00A848D2" w:rsidRDefault="00E617C8" w:rsidP="00517D3B">
            <w:pPr>
              <w:jc w:val="center"/>
            </w:pPr>
          </w:p>
        </w:tc>
        <w:tc>
          <w:tcPr>
            <w:tcW w:w="215" w:type="pct"/>
          </w:tcPr>
          <w:p w14:paraId="7BCF7D16" w14:textId="77777777" w:rsidR="00E617C8" w:rsidRPr="00A848D2" w:rsidRDefault="00E617C8" w:rsidP="00517D3B">
            <w:pPr>
              <w:jc w:val="center"/>
            </w:pPr>
          </w:p>
        </w:tc>
      </w:tr>
      <w:tr w:rsidR="00E617C8" w:rsidRPr="00A848D2" w14:paraId="6780F283" w14:textId="77777777" w:rsidTr="00A848D2">
        <w:trPr>
          <w:trHeight w:val="283"/>
        </w:trPr>
        <w:tc>
          <w:tcPr>
            <w:tcW w:w="265" w:type="pct"/>
          </w:tcPr>
          <w:p w14:paraId="05403C7B" w14:textId="77777777" w:rsidR="00E617C8" w:rsidRPr="00A848D2" w:rsidRDefault="00E617C8" w:rsidP="00517D3B">
            <w:pPr>
              <w:jc w:val="center"/>
            </w:pPr>
            <w:r w:rsidRPr="00A848D2">
              <w:t>20.</w:t>
            </w:r>
          </w:p>
        </w:tc>
        <w:tc>
          <w:tcPr>
            <w:tcW w:w="184" w:type="pct"/>
          </w:tcPr>
          <w:p w14:paraId="0C5CF5BB" w14:textId="77777777" w:rsidR="00E617C8" w:rsidRPr="00A848D2" w:rsidRDefault="00E617C8" w:rsidP="00517D3B">
            <w:pPr>
              <w:jc w:val="center"/>
            </w:pPr>
          </w:p>
        </w:tc>
        <w:tc>
          <w:tcPr>
            <w:tcW w:w="3774" w:type="pct"/>
          </w:tcPr>
          <w:p w14:paraId="654BBF81" w14:textId="77777777" w:rsidR="00E617C8" w:rsidRPr="00A848D2" w:rsidRDefault="00E617C8" w:rsidP="00387411">
            <w:pPr>
              <w:jc w:val="both"/>
            </w:pPr>
            <w:r w:rsidRPr="00A848D2">
              <w:t>List the optimal drying parameters (initial moisture content, air temperature, airflow rate, and humidity) for drying high-value crops like spices and herbal plants, and describe how can these parameters be controlled for maximum efficiency?</w:t>
            </w:r>
          </w:p>
        </w:tc>
        <w:tc>
          <w:tcPr>
            <w:tcW w:w="312" w:type="pct"/>
          </w:tcPr>
          <w:p w14:paraId="25FE9706" w14:textId="77777777" w:rsidR="00E617C8" w:rsidRPr="00A848D2" w:rsidRDefault="00E617C8" w:rsidP="00517D3B">
            <w:pPr>
              <w:jc w:val="center"/>
            </w:pPr>
            <w:r w:rsidRPr="00A848D2">
              <w:t>CO4</w:t>
            </w:r>
          </w:p>
        </w:tc>
        <w:tc>
          <w:tcPr>
            <w:tcW w:w="250" w:type="pct"/>
          </w:tcPr>
          <w:p w14:paraId="32F48EE2" w14:textId="77777777" w:rsidR="00E617C8" w:rsidRPr="00A848D2" w:rsidRDefault="00E617C8" w:rsidP="00517D3B">
            <w:pPr>
              <w:jc w:val="center"/>
            </w:pPr>
            <w:r w:rsidRPr="00A848D2">
              <w:t>AP</w:t>
            </w:r>
          </w:p>
        </w:tc>
        <w:tc>
          <w:tcPr>
            <w:tcW w:w="215" w:type="pct"/>
          </w:tcPr>
          <w:p w14:paraId="6B1A3570" w14:textId="77777777" w:rsidR="00E617C8" w:rsidRPr="00A848D2" w:rsidRDefault="00E617C8" w:rsidP="00517D3B">
            <w:pPr>
              <w:jc w:val="center"/>
            </w:pPr>
            <w:r w:rsidRPr="00A848D2">
              <w:t>12</w:t>
            </w:r>
          </w:p>
        </w:tc>
      </w:tr>
      <w:tr w:rsidR="00E617C8" w:rsidRPr="00A848D2" w14:paraId="1F8D5942" w14:textId="77777777" w:rsidTr="00A848D2">
        <w:trPr>
          <w:trHeight w:val="283"/>
        </w:trPr>
        <w:tc>
          <w:tcPr>
            <w:tcW w:w="265" w:type="pct"/>
          </w:tcPr>
          <w:p w14:paraId="58E469EC" w14:textId="77777777" w:rsidR="00E617C8" w:rsidRPr="00A848D2" w:rsidRDefault="00E617C8" w:rsidP="00517D3B">
            <w:pPr>
              <w:jc w:val="center"/>
            </w:pPr>
          </w:p>
        </w:tc>
        <w:tc>
          <w:tcPr>
            <w:tcW w:w="184" w:type="pct"/>
          </w:tcPr>
          <w:p w14:paraId="4DC076DF" w14:textId="77777777" w:rsidR="00E617C8" w:rsidRPr="00A848D2" w:rsidRDefault="00E617C8" w:rsidP="00517D3B">
            <w:pPr>
              <w:jc w:val="center"/>
            </w:pPr>
          </w:p>
        </w:tc>
        <w:tc>
          <w:tcPr>
            <w:tcW w:w="3774" w:type="pct"/>
          </w:tcPr>
          <w:p w14:paraId="6B9D37AE" w14:textId="77777777" w:rsidR="00E617C8" w:rsidRPr="00A848D2" w:rsidRDefault="00E617C8" w:rsidP="00517D3B">
            <w:pPr>
              <w:jc w:val="center"/>
            </w:pPr>
          </w:p>
        </w:tc>
        <w:tc>
          <w:tcPr>
            <w:tcW w:w="312" w:type="pct"/>
          </w:tcPr>
          <w:p w14:paraId="096DF2EB" w14:textId="77777777" w:rsidR="00E617C8" w:rsidRPr="00A848D2" w:rsidRDefault="00E617C8" w:rsidP="00517D3B">
            <w:pPr>
              <w:jc w:val="center"/>
            </w:pPr>
          </w:p>
        </w:tc>
        <w:tc>
          <w:tcPr>
            <w:tcW w:w="250" w:type="pct"/>
          </w:tcPr>
          <w:p w14:paraId="5A0CD9A4" w14:textId="77777777" w:rsidR="00E617C8" w:rsidRPr="00A848D2" w:rsidRDefault="00E617C8" w:rsidP="00517D3B">
            <w:pPr>
              <w:jc w:val="center"/>
            </w:pPr>
          </w:p>
        </w:tc>
        <w:tc>
          <w:tcPr>
            <w:tcW w:w="215" w:type="pct"/>
          </w:tcPr>
          <w:p w14:paraId="3A06523A" w14:textId="77777777" w:rsidR="00E617C8" w:rsidRPr="00A848D2" w:rsidRDefault="00E617C8" w:rsidP="00517D3B">
            <w:pPr>
              <w:jc w:val="center"/>
            </w:pPr>
          </w:p>
        </w:tc>
      </w:tr>
      <w:tr w:rsidR="00E617C8" w:rsidRPr="00A848D2" w14:paraId="54C9390F" w14:textId="77777777" w:rsidTr="00A848D2">
        <w:trPr>
          <w:trHeight w:val="283"/>
        </w:trPr>
        <w:tc>
          <w:tcPr>
            <w:tcW w:w="265" w:type="pct"/>
          </w:tcPr>
          <w:p w14:paraId="0CA5F8D2" w14:textId="77777777" w:rsidR="00E617C8" w:rsidRPr="00A848D2" w:rsidRDefault="00E617C8" w:rsidP="00517D3B">
            <w:pPr>
              <w:jc w:val="center"/>
            </w:pPr>
            <w:r w:rsidRPr="00A848D2">
              <w:t>21.</w:t>
            </w:r>
          </w:p>
        </w:tc>
        <w:tc>
          <w:tcPr>
            <w:tcW w:w="184" w:type="pct"/>
          </w:tcPr>
          <w:p w14:paraId="56473A79" w14:textId="77777777" w:rsidR="00E617C8" w:rsidRPr="00A848D2" w:rsidRDefault="00E617C8" w:rsidP="00517D3B">
            <w:pPr>
              <w:jc w:val="center"/>
            </w:pPr>
          </w:p>
        </w:tc>
        <w:tc>
          <w:tcPr>
            <w:tcW w:w="3774" w:type="pct"/>
          </w:tcPr>
          <w:p w14:paraId="059B17EA" w14:textId="77777777" w:rsidR="00E617C8" w:rsidRPr="00A848D2" w:rsidRDefault="00E617C8" w:rsidP="00C000E8">
            <w:pPr>
              <w:jc w:val="both"/>
            </w:pPr>
            <w:r w:rsidRPr="00A848D2">
              <w:t>Describe the various types of liquid foods are most suitable for spray drying, and how do the properties of these materials influence the drying process and product quality?</w:t>
            </w:r>
          </w:p>
        </w:tc>
        <w:tc>
          <w:tcPr>
            <w:tcW w:w="312" w:type="pct"/>
          </w:tcPr>
          <w:p w14:paraId="29F12B53" w14:textId="77777777" w:rsidR="00E617C8" w:rsidRPr="00A848D2" w:rsidRDefault="00E617C8" w:rsidP="00517D3B">
            <w:pPr>
              <w:jc w:val="center"/>
            </w:pPr>
            <w:r w:rsidRPr="00A848D2">
              <w:t>CO5</w:t>
            </w:r>
          </w:p>
        </w:tc>
        <w:tc>
          <w:tcPr>
            <w:tcW w:w="250" w:type="pct"/>
          </w:tcPr>
          <w:p w14:paraId="2417D54A" w14:textId="77777777" w:rsidR="00E617C8" w:rsidRPr="00A848D2" w:rsidRDefault="00E617C8" w:rsidP="00517D3B">
            <w:pPr>
              <w:jc w:val="center"/>
            </w:pPr>
            <w:r w:rsidRPr="00A848D2">
              <w:t>U</w:t>
            </w:r>
          </w:p>
        </w:tc>
        <w:tc>
          <w:tcPr>
            <w:tcW w:w="215" w:type="pct"/>
          </w:tcPr>
          <w:p w14:paraId="415E2BF5" w14:textId="77777777" w:rsidR="00E617C8" w:rsidRPr="00A848D2" w:rsidRDefault="00E617C8" w:rsidP="00517D3B">
            <w:pPr>
              <w:jc w:val="center"/>
            </w:pPr>
            <w:r w:rsidRPr="00A848D2">
              <w:t>12</w:t>
            </w:r>
          </w:p>
        </w:tc>
      </w:tr>
      <w:tr w:rsidR="00E617C8" w:rsidRPr="00A848D2" w14:paraId="78BCD7AA" w14:textId="77777777" w:rsidTr="00A848D2">
        <w:trPr>
          <w:trHeight w:val="283"/>
        </w:trPr>
        <w:tc>
          <w:tcPr>
            <w:tcW w:w="265" w:type="pct"/>
          </w:tcPr>
          <w:p w14:paraId="469ED33C" w14:textId="77777777" w:rsidR="00E617C8" w:rsidRPr="00A848D2" w:rsidRDefault="00E617C8" w:rsidP="00517D3B">
            <w:pPr>
              <w:jc w:val="center"/>
            </w:pPr>
          </w:p>
        </w:tc>
        <w:tc>
          <w:tcPr>
            <w:tcW w:w="184" w:type="pct"/>
          </w:tcPr>
          <w:p w14:paraId="561A7605" w14:textId="77777777" w:rsidR="00E617C8" w:rsidRPr="00A848D2" w:rsidRDefault="00E617C8" w:rsidP="00517D3B">
            <w:pPr>
              <w:jc w:val="center"/>
            </w:pPr>
          </w:p>
        </w:tc>
        <w:tc>
          <w:tcPr>
            <w:tcW w:w="3774" w:type="pct"/>
          </w:tcPr>
          <w:p w14:paraId="502E73C2" w14:textId="77777777" w:rsidR="00E617C8" w:rsidRPr="00A848D2" w:rsidRDefault="00E617C8" w:rsidP="00517D3B">
            <w:pPr>
              <w:jc w:val="center"/>
            </w:pPr>
          </w:p>
        </w:tc>
        <w:tc>
          <w:tcPr>
            <w:tcW w:w="312" w:type="pct"/>
          </w:tcPr>
          <w:p w14:paraId="211BC06E" w14:textId="77777777" w:rsidR="00E617C8" w:rsidRPr="00A848D2" w:rsidRDefault="00E617C8" w:rsidP="00517D3B">
            <w:pPr>
              <w:jc w:val="center"/>
            </w:pPr>
          </w:p>
        </w:tc>
        <w:tc>
          <w:tcPr>
            <w:tcW w:w="250" w:type="pct"/>
          </w:tcPr>
          <w:p w14:paraId="40B20577" w14:textId="77777777" w:rsidR="00E617C8" w:rsidRPr="00A848D2" w:rsidRDefault="00E617C8" w:rsidP="00517D3B">
            <w:pPr>
              <w:jc w:val="center"/>
            </w:pPr>
          </w:p>
        </w:tc>
        <w:tc>
          <w:tcPr>
            <w:tcW w:w="215" w:type="pct"/>
          </w:tcPr>
          <w:p w14:paraId="08888757" w14:textId="77777777" w:rsidR="00E617C8" w:rsidRPr="00A848D2" w:rsidRDefault="00E617C8" w:rsidP="00517D3B">
            <w:pPr>
              <w:jc w:val="center"/>
            </w:pPr>
          </w:p>
        </w:tc>
      </w:tr>
      <w:tr w:rsidR="00E617C8" w:rsidRPr="00A848D2" w14:paraId="7ED7CF2F" w14:textId="77777777" w:rsidTr="00A848D2">
        <w:trPr>
          <w:trHeight w:val="283"/>
        </w:trPr>
        <w:tc>
          <w:tcPr>
            <w:tcW w:w="265" w:type="pct"/>
          </w:tcPr>
          <w:p w14:paraId="7FAA8466" w14:textId="77777777" w:rsidR="00E617C8" w:rsidRPr="00A848D2" w:rsidRDefault="00E617C8" w:rsidP="00517D3B">
            <w:pPr>
              <w:jc w:val="center"/>
            </w:pPr>
            <w:r w:rsidRPr="00A848D2">
              <w:t>22.</w:t>
            </w:r>
          </w:p>
        </w:tc>
        <w:tc>
          <w:tcPr>
            <w:tcW w:w="184" w:type="pct"/>
          </w:tcPr>
          <w:p w14:paraId="4BA62FC5" w14:textId="77777777" w:rsidR="00E617C8" w:rsidRPr="00A848D2" w:rsidRDefault="00E617C8" w:rsidP="00517D3B">
            <w:pPr>
              <w:jc w:val="center"/>
            </w:pPr>
          </w:p>
        </w:tc>
        <w:tc>
          <w:tcPr>
            <w:tcW w:w="3774" w:type="pct"/>
          </w:tcPr>
          <w:p w14:paraId="41837601" w14:textId="77777777" w:rsidR="00E617C8" w:rsidRPr="00A848D2" w:rsidRDefault="00E617C8" w:rsidP="007F7E6D">
            <w:pPr>
              <w:jc w:val="both"/>
            </w:pPr>
            <w:r w:rsidRPr="00A848D2">
              <w:t>Illustrate how do foaming and stabilizing agents play a role in foam mat drying, and what are their effects on the drying rate and quality of the dried product?</w:t>
            </w:r>
          </w:p>
        </w:tc>
        <w:tc>
          <w:tcPr>
            <w:tcW w:w="312" w:type="pct"/>
          </w:tcPr>
          <w:p w14:paraId="6B52CB3E" w14:textId="77777777" w:rsidR="00E617C8" w:rsidRPr="00A848D2" w:rsidRDefault="00E617C8" w:rsidP="00517D3B">
            <w:pPr>
              <w:jc w:val="center"/>
            </w:pPr>
            <w:r w:rsidRPr="00A848D2">
              <w:t>CO5</w:t>
            </w:r>
          </w:p>
        </w:tc>
        <w:tc>
          <w:tcPr>
            <w:tcW w:w="250" w:type="pct"/>
          </w:tcPr>
          <w:p w14:paraId="624C0348" w14:textId="77777777" w:rsidR="00E617C8" w:rsidRPr="00A848D2" w:rsidRDefault="00E617C8" w:rsidP="00517D3B">
            <w:pPr>
              <w:jc w:val="center"/>
            </w:pPr>
            <w:r w:rsidRPr="00A848D2">
              <w:t>U</w:t>
            </w:r>
          </w:p>
        </w:tc>
        <w:tc>
          <w:tcPr>
            <w:tcW w:w="215" w:type="pct"/>
          </w:tcPr>
          <w:p w14:paraId="1926C171" w14:textId="77777777" w:rsidR="00E617C8" w:rsidRPr="00A848D2" w:rsidRDefault="00E617C8" w:rsidP="00517D3B">
            <w:pPr>
              <w:jc w:val="center"/>
            </w:pPr>
            <w:r w:rsidRPr="00A848D2">
              <w:t>12</w:t>
            </w:r>
          </w:p>
        </w:tc>
      </w:tr>
      <w:tr w:rsidR="00E617C8" w:rsidRPr="00A848D2" w14:paraId="486FFC51" w14:textId="77777777" w:rsidTr="00A848D2">
        <w:trPr>
          <w:trHeight w:val="283"/>
        </w:trPr>
        <w:tc>
          <w:tcPr>
            <w:tcW w:w="265" w:type="pct"/>
          </w:tcPr>
          <w:p w14:paraId="383434B0" w14:textId="77777777" w:rsidR="00E617C8" w:rsidRPr="00A848D2" w:rsidRDefault="00E617C8" w:rsidP="00517D3B">
            <w:pPr>
              <w:jc w:val="center"/>
            </w:pPr>
          </w:p>
        </w:tc>
        <w:tc>
          <w:tcPr>
            <w:tcW w:w="184" w:type="pct"/>
          </w:tcPr>
          <w:p w14:paraId="45D60C18" w14:textId="77777777" w:rsidR="00E617C8" w:rsidRPr="00A848D2" w:rsidRDefault="00E617C8" w:rsidP="00517D3B">
            <w:pPr>
              <w:jc w:val="center"/>
            </w:pPr>
          </w:p>
        </w:tc>
        <w:tc>
          <w:tcPr>
            <w:tcW w:w="3774" w:type="pct"/>
          </w:tcPr>
          <w:p w14:paraId="3F9ACB7C" w14:textId="77777777" w:rsidR="00E617C8" w:rsidRPr="00A848D2" w:rsidRDefault="00E617C8" w:rsidP="00517D3B">
            <w:pPr>
              <w:jc w:val="center"/>
            </w:pPr>
          </w:p>
        </w:tc>
        <w:tc>
          <w:tcPr>
            <w:tcW w:w="312" w:type="pct"/>
          </w:tcPr>
          <w:p w14:paraId="307D3AED" w14:textId="77777777" w:rsidR="00E617C8" w:rsidRPr="00A848D2" w:rsidRDefault="00E617C8" w:rsidP="00517D3B">
            <w:pPr>
              <w:jc w:val="center"/>
            </w:pPr>
          </w:p>
        </w:tc>
        <w:tc>
          <w:tcPr>
            <w:tcW w:w="250" w:type="pct"/>
          </w:tcPr>
          <w:p w14:paraId="4F4A58A2" w14:textId="77777777" w:rsidR="00E617C8" w:rsidRPr="00A848D2" w:rsidRDefault="00E617C8" w:rsidP="00517D3B">
            <w:pPr>
              <w:jc w:val="center"/>
            </w:pPr>
          </w:p>
        </w:tc>
        <w:tc>
          <w:tcPr>
            <w:tcW w:w="215" w:type="pct"/>
          </w:tcPr>
          <w:p w14:paraId="72372414" w14:textId="77777777" w:rsidR="00E617C8" w:rsidRPr="00A848D2" w:rsidRDefault="00E617C8" w:rsidP="00517D3B">
            <w:pPr>
              <w:jc w:val="center"/>
            </w:pPr>
          </w:p>
        </w:tc>
      </w:tr>
      <w:tr w:rsidR="00E617C8" w:rsidRPr="00A848D2" w14:paraId="31619552" w14:textId="77777777" w:rsidTr="00A848D2">
        <w:trPr>
          <w:trHeight w:val="283"/>
        </w:trPr>
        <w:tc>
          <w:tcPr>
            <w:tcW w:w="265" w:type="pct"/>
          </w:tcPr>
          <w:p w14:paraId="0B2F7C61" w14:textId="77777777" w:rsidR="00E617C8" w:rsidRPr="00A848D2" w:rsidRDefault="00E617C8" w:rsidP="00517D3B">
            <w:pPr>
              <w:jc w:val="center"/>
            </w:pPr>
            <w:r w:rsidRPr="00A848D2">
              <w:t>23.</w:t>
            </w:r>
          </w:p>
        </w:tc>
        <w:tc>
          <w:tcPr>
            <w:tcW w:w="184" w:type="pct"/>
          </w:tcPr>
          <w:p w14:paraId="37C35D9F" w14:textId="77777777" w:rsidR="00E617C8" w:rsidRPr="00A848D2" w:rsidRDefault="00E617C8" w:rsidP="00517D3B">
            <w:pPr>
              <w:jc w:val="center"/>
            </w:pPr>
          </w:p>
        </w:tc>
        <w:tc>
          <w:tcPr>
            <w:tcW w:w="3774" w:type="pct"/>
          </w:tcPr>
          <w:p w14:paraId="5CEB6212" w14:textId="77777777" w:rsidR="00E617C8" w:rsidRPr="00A848D2" w:rsidRDefault="00E617C8" w:rsidP="007F7E6D">
            <w:pPr>
              <w:jc w:val="both"/>
            </w:pPr>
            <w:r w:rsidRPr="00A848D2">
              <w:t>Explain how do tray and vacuum drying methods differ in terms of their impact on the quality of osmosis-treated food products, and what factors influence the choice between these two drying methods</w:t>
            </w:r>
          </w:p>
        </w:tc>
        <w:tc>
          <w:tcPr>
            <w:tcW w:w="312" w:type="pct"/>
          </w:tcPr>
          <w:p w14:paraId="4D1E270D" w14:textId="77777777" w:rsidR="00E617C8" w:rsidRPr="00A848D2" w:rsidRDefault="00E617C8" w:rsidP="00517D3B">
            <w:pPr>
              <w:jc w:val="center"/>
            </w:pPr>
            <w:r w:rsidRPr="00A848D2">
              <w:t>CO6</w:t>
            </w:r>
          </w:p>
        </w:tc>
        <w:tc>
          <w:tcPr>
            <w:tcW w:w="250" w:type="pct"/>
          </w:tcPr>
          <w:p w14:paraId="18CD07C0" w14:textId="77777777" w:rsidR="00E617C8" w:rsidRPr="00A848D2" w:rsidRDefault="00E617C8" w:rsidP="00517D3B">
            <w:pPr>
              <w:jc w:val="center"/>
            </w:pPr>
            <w:r w:rsidRPr="00A848D2">
              <w:t>AP</w:t>
            </w:r>
          </w:p>
        </w:tc>
        <w:tc>
          <w:tcPr>
            <w:tcW w:w="215" w:type="pct"/>
          </w:tcPr>
          <w:p w14:paraId="0CAF050E" w14:textId="77777777" w:rsidR="00E617C8" w:rsidRPr="00A848D2" w:rsidRDefault="00E617C8" w:rsidP="00517D3B">
            <w:pPr>
              <w:jc w:val="center"/>
            </w:pPr>
            <w:r w:rsidRPr="00A848D2">
              <w:t>12</w:t>
            </w:r>
          </w:p>
        </w:tc>
      </w:tr>
      <w:tr w:rsidR="00E617C8" w:rsidRPr="00A848D2" w14:paraId="28FB12F7" w14:textId="77777777" w:rsidTr="00A848D2">
        <w:trPr>
          <w:trHeight w:val="550"/>
        </w:trPr>
        <w:tc>
          <w:tcPr>
            <w:tcW w:w="5000" w:type="pct"/>
            <w:gridSpan w:val="6"/>
            <w:vAlign w:val="center"/>
          </w:tcPr>
          <w:p w14:paraId="07AA3D37" w14:textId="77777777" w:rsidR="00E617C8" w:rsidRPr="00A848D2" w:rsidRDefault="00E617C8" w:rsidP="00A848D2">
            <w:pPr>
              <w:jc w:val="center"/>
              <w:rPr>
                <w:b/>
                <w:bCs/>
              </w:rPr>
            </w:pPr>
            <w:r w:rsidRPr="00A848D2">
              <w:rPr>
                <w:b/>
                <w:bCs/>
              </w:rPr>
              <w:t>COMPULSORY QUESTION</w:t>
            </w:r>
          </w:p>
        </w:tc>
      </w:tr>
      <w:tr w:rsidR="00E617C8" w:rsidRPr="00A848D2" w14:paraId="5913E7B1" w14:textId="77777777" w:rsidTr="00A848D2">
        <w:trPr>
          <w:trHeight w:val="283"/>
        </w:trPr>
        <w:tc>
          <w:tcPr>
            <w:tcW w:w="265" w:type="pct"/>
          </w:tcPr>
          <w:p w14:paraId="4313591C" w14:textId="77777777" w:rsidR="00E617C8" w:rsidRPr="00A848D2" w:rsidRDefault="00E617C8" w:rsidP="00517D3B">
            <w:pPr>
              <w:jc w:val="center"/>
            </w:pPr>
            <w:r w:rsidRPr="00A848D2">
              <w:t>24.</w:t>
            </w:r>
          </w:p>
        </w:tc>
        <w:tc>
          <w:tcPr>
            <w:tcW w:w="184" w:type="pct"/>
          </w:tcPr>
          <w:p w14:paraId="584E56AB" w14:textId="77777777" w:rsidR="00E617C8" w:rsidRPr="00A848D2" w:rsidRDefault="00E617C8" w:rsidP="00517D3B">
            <w:pPr>
              <w:jc w:val="center"/>
            </w:pPr>
            <w:r w:rsidRPr="00A848D2">
              <w:t>a.</w:t>
            </w:r>
          </w:p>
        </w:tc>
        <w:tc>
          <w:tcPr>
            <w:tcW w:w="3774" w:type="pct"/>
          </w:tcPr>
          <w:p w14:paraId="505FD39C" w14:textId="77777777" w:rsidR="00E617C8" w:rsidRPr="00A848D2" w:rsidRDefault="00E617C8" w:rsidP="00A848D2">
            <w:pPr>
              <w:jc w:val="both"/>
            </w:pPr>
            <w:r>
              <w:t>List some</w:t>
            </w:r>
            <w:r w:rsidRPr="00A848D2">
              <w:t xml:space="preserve"> common methods used to measure water activity in food products</w:t>
            </w:r>
            <w:r>
              <w:t>.</w:t>
            </w:r>
            <w:r w:rsidRPr="00A848D2">
              <w:t xml:space="preserve"> Compare their accuracy and practicality.</w:t>
            </w:r>
          </w:p>
        </w:tc>
        <w:tc>
          <w:tcPr>
            <w:tcW w:w="312" w:type="pct"/>
          </w:tcPr>
          <w:p w14:paraId="0745DA52" w14:textId="77777777" w:rsidR="00E617C8" w:rsidRPr="00A848D2" w:rsidRDefault="00E617C8" w:rsidP="00517D3B">
            <w:pPr>
              <w:jc w:val="center"/>
            </w:pPr>
            <w:r w:rsidRPr="00A848D2">
              <w:t>CO6</w:t>
            </w:r>
          </w:p>
        </w:tc>
        <w:tc>
          <w:tcPr>
            <w:tcW w:w="250" w:type="pct"/>
          </w:tcPr>
          <w:p w14:paraId="1DD53CAE" w14:textId="77777777" w:rsidR="00E617C8" w:rsidRPr="00A848D2" w:rsidRDefault="00E617C8" w:rsidP="00517D3B">
            <w:pPr>
              <w:jc w:val="center"/>
            </w:pPr>
            <w:r w:rsidRPr="00A848D2">
              <w:t>U</w:t>
            </w:r>
          </w:p>
        </w:tc>
        <w:tc>
          <w:tcPr>
            <w:tcW w:w="215" w:type="pct"/>
          </w:tcPr>
          <w:p w14:paraId="18859E3A" w14:textId="77777777" w:rsidR="00E617C8" w:rsidRPr="00A848D2" w:rsidRDefault="00E617C8" w:rsidP="00517D3B">
            <w:pPr>
              <w:jc w:val="center"/>
            </w:pPr>
            <w:r w:rsidRPr="00A848D2">
              <w:t>6</w:t>
            </w:r>
          </w:p>
        </w:tc>
      </w:tr>
      <w:tr w:rsidR="00E617C8" w:rsidRPr="00A848D2" w14:paraId="122470B8" w14:textId="77777777" w:rsidTr="00A848D2">
        <w:trPr>
          <w:trHeight w:val="283"/>
        </w:trPr>
        <w:tc>
          <w:tcPr>
            <w:tcW w:w="265" w:type="pct"/>
          </w:tcPr>
          <w:p w14:paraId="6BAC5C39" w14:textId="77777777" w:rsidR="00E617C8" w:rsidRPr="00A848D2" w:rsidRDefault="00E617C8" w:rsidP="00517D3B">
            <w:pPr>
              <w:jc w:val="center"/>
            </w:pPr>
          </w:p>
        </w:tc>
        <w:tc>
          <w:tcPr>
            <w:tcW w:w="184" w:type="pct"/>
          </w:tcPr>
          <w:p w14:paraId="4E5AD843" w14:textId="77777777" w:rsidR="00E617C8" w:rsidRPr="00A848D2" w:rsidRDefault="00E617C8" w:rsidP="00517D3B">
            <w:pPr>
              <w:jc w:val="center"/>
            </w:pPr>
            <w:r w:rsidRPr="00A848D2">
              <w:t>b.</w:t>
            </w:r>
          </w:p>
        </w:tc>
        <w:tc>
          <w:tcPr>
            <w:tcW w:w="3774" w:type="pct"/>
          </w:tcPr>
          <w:p w14:paraId="0E276F5D" w14:textId="77777777" w:rsidR="00E617C8" w:rsidRPr="00A848D2" w:rsidRDefault="00E617C8" w:rsidP="00B0346B">
            <w:pPr>
              <w:jc w:val="both"/>
              <w:rPr>
                <w:bCs/>
              </w:rPr>
            </w:pPr>
            <w:r w:rsidRPr="00A848D2">
              <w:t>How would you calculate the heat energy required to dry a batch of a specific crop, and how does this calculation influence the design of the heating and drying system?</w:t>
            </w:r>
          </w:p>
        </w:tc>
        <w:tc>
          <w:tcPr>
            <w:tcW w:w="312" w:type="pct"/>
          </w:tcPr>
          <w:p w14:paraId="19E80147" w14:textId="77777777" w:rsidR="00E617C8" w:rsidRPr="00A848D2" w:rsidRDefault="00E617C8" w:rsidP="00517D3B">
            <w:pPr>
              <w:jc w:val="center"/>
            </w:pPr>
            <w:r w:rsidRPr="00A848D2">
              <w:t>CO6</w:t>
            </w:r>
          </w:p>
        </w:tc>
        <w:tc>
          <w:tcPr>
            <w:tcW w:w="250" w:type="pct"/>
          </w:tcPr>
          <w:p w14:paraId="7485C6FF" w14:textId="77777777" w:rsidR="00E617C8" w:rsidRPr="00A848D2" w:rsidRDefault="00E617C8" w:rsidP="00517D3B">
            <w:pPr>
              <w:jc w:val="center"/>
            </w:pPr>
            <w:r w:rsidRPr="00A848D2">
              <w:t>U</w:t>
            </w:r>
          </w:p>
        </w:tc>
        <w:tc>
          <w:tcPr>
            <w:tcW w:w="215" w:type="pct"/>
          </w:tcPr>
          <w:p w14:paraId="4B302C68" w14:textId="77777777" w:rsidR="00E617C8" w:rsidRPr="00A848D2" w:rsidRDefault="00E617C8" w:rsidP="00517D3B">
            <w:pPr>
              <w:jc w:val="center"/>
            </w:pPr>
            <w:r w:rsidRPr="00A848D2">
              <w:t>6</w:t>
            </w:r>
          </w:p>
        </w:tc>
      </w:tr>
    </w:tbl>
    <w:p w14:paraId="1B04FBA4" w14:textId="77777777" w:rsidR="00E617C8" w:rsidRDefault="00E617C8" w:rsidP="002E336A"/>
    <w:p w14:paraId="29369048" w14:textId="77777777" w:rsidR="00E617C8" w:rsidRDefault="00E617C8"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D49DB7F" w14:textId="77777777" w:rsidR="00E617C8" w:rsidRDefault="00E617C8" w:rsidP="002E336A"/>
    <w:tbl>
      <w:tblPr>
        <w:tblStyle w:val="TableGrid"/>
        <w:tblW w:w="10490" w:type="dxa"/>
        <w:tblInd w:w="-714" w:type="dxa"/>
        <w:tblLook w:val="04A0" w:firstRow="1" w:lastRow="0" w:firstColumn="1" w:lastColumn="0" w:noHBand="0" w:noVBand="1"/>
      </w:tblPr>
      <w:tblGrid>
        <w:gridCol w:w="696"/>
        <w:gridCol w:w="9794"/>
      </w:tblGrid>
      <w:tr w:rsidR="00E617C8" w14:paraId="57F0C546" w14:textId="77777777" w:rsidTr="00517D3B">
        <w:trPr>
          <w:trHeight w:val="283"/>
        </w:trPr>
        <w:tc>
          <w:tcPr>
            <w:tcW w:w="670" w:type="dxa"/>
          </w:tcPr>
          <w:p w14:paraId="0576599A" w14:textId="77777777" w:rsidR="00E617C8" w:rsidRPr="0051318C" w:rsidRDefault="00E617C8" w:rsidP="00517D3B">
            <w:pPr>
              <w:jc w:val="center"/>
            </w:pPr>
          </w:p>
        </w:tc>
        <w:tc>
          <w:tcPr>
            <w:tcW w:w="9820" w:type="dxa"/>
          </w:tcPr>
          <w:p w14:paraId="285820D8" w14:textId="77777777" w:rsidR="00E617C8" w:rsidRPr="0051318C" w:rsidRDefault="00E617C8" w:rsidP="00517D3B">
            <w:pPr>
              <w:jc w:val="center"/>
              <w:rPr>
                <w:b/>
              </w:rPr>
            </w:pPr>
            <w:r w:rsidRPr="0051318C">
              <w:rPr>
                <w:b/>
              </w:rPr>
              <w:t>COURSE OUTCOMES</w:t>
            </w:r>
          </w:p>
        </w:tc>
      </w:tr>
      <w:tr w:rsidR="00E617C8" w14:paraId="6E4499A3" w14:textId="77777777" w:rsidTr="00517D3B">
        <w:trPr>
          <w:trHeight w:val="283"/>
        </w:trPr>
        <w:tc>
          <w:tcPr>
            <w:tcW w:w="670" w:type="dxa"/>
          </w:tcPr>
          <w:p w14:paraId="4ACD0138" w14:textId="77777777" w:rsidR="00E617C8" w:rsidRPr="00302FF6" w:rsidRDefault="00E617C8" w:rsidP="00517D3B">
            <w:pPr>
              <w:jc w:val="center"/>
              <w:rPr>
                <w:b/>
                <w:bCs/>
              </w:rPr>
            </w:pPr>
            <w:r w:rsidRPr="00302FF6">
              <w:rPr>
                <w:b/>
                <w:bCs/>
              </w:rPr>
              <w:t>CO1</w:t>
            </w:r>
          </w:p>
        </w:tc>
        <w:tc>
          <w:tcPr>
            <w:tcW w:w="9820" w:type="dxa"/>
          </w:tcPr>
          <w:p w14:paraId="35B4A5AC" w14:textId="77777777" w:rsidR="00E617C8" w:rsidRPr="0051318C" w:rsidRDefault="00E617C8" w:rsidP="001A4A6C">
            <w:r w:rsidRPr="001A4A6C">
              <w:rPr>
                <w:rFonts w:eastAsiaTheme="minorHAnsi"/>
                <w:color w:val="000000"/>
              </w:rPr>
              <w:t>Gain knowledge on drying principles</w:t>
            </w:r>
          </w:p>
        </w:tc>
      </w:tr>
      <w:tr w:rsidR="00E617C8" w14:paraId="288F909A" w14:textId="77777777" w:rsidTr="00517D3B">
        <w:trPr>
          <w:trHeight w:val="283"/>
        </w:trPr>
        <w:tc>
          <w:tcPr>
            <w:tcW w:w="670" w:type="dxa"/>
          </w:tcPr>
          <w:p w14:paraId="58C70078" w14:textId="77777777" w:rsidR="00E617C8" w:rsidRPr="00302FF6" w:rsidRDefault="00E617C8" w:rsidP="00517D3B">
            <w:pPr>
              <w:jc w:val="center"/>
              <w:rPr>
                <w:b/>
                <w:bCs/>
              </w:rPr>
            </w:pPr>
            <w:r w:rsidRPr="00302FF6">
              <w:rPr>
                <w:b/>
                <w:bCs/>
              </w:rPr>
              <w:t>CO2</w:t>
            </w:r>
          </w:p>
        </w:tc>
        <w:tc>
          <w:tcPr>
            <w:tcW w:w="9820" w:type="dxa"/>
          </w:tcPr>
          <w:p w14:paraId="6569D7FA" w14:textId="77777777" w:rsidR="00E617C8" w:rsidRPr="0051318C" w:rsidRDefault="00E617C8" w:rsidP="001A4A6C">
            <w:r w:rsidRPr="001A4A6C">
              <w:rPr>
                <w:rFonts w:eastAsiaTheme="minorHAnsi"/>
                <w:color w:val="000000"/>
              </w:rPr>
              <w:t>Understand different types of dryers for different food materials</w:t>
            </w:r>
          </w:p>
        </w:tc>
      </w:tr>
      <w:tr w:rsidR="00E617C8" w14:paraId="2F57D1DE" w14:textId="77777777" w:rsidTr="00517D3B">
        <w:trPr>
          <w:trHeight w:val="283"/>
        </w:trPr>
        <w:tc>
          <w:tcPr>
            <w:tcW w:w="670" w:type="dxa"/>
          </w:tcPr>
          <w:p w14:paraId="26AB2450" w14:textId="77777777" w:rsidR="00E617C8" w:rsidRPr="00302FF6" w:rsidRDefault="00E617C8" w:rsidP="00517D3B">
            <w:pPr>
              <w:jc w:val="center"/>
              <w:rPr>
                <w:b/>
                <w:bCs/>
              </w:rPr>
            </w:pPr>
            <w:r w:rsidRPr="00302FF6">
              <w:rPr>
                <w:b/>
                <w:bCs/>
              </w:rPr>
              <w:t>CO3</w:t>
            </w:r>
          </w:p>
        </w:tc>
        <w:tc>
          <w:tcPr>
            <w:tcW w:w="9820" w:type="dxa"/>
          </w:tcPr>
          <w:p w14:paraId="0E9CC5AA" w14:textId="77777777" w:rsidR="00E617C8" w:rsidRPr="0051318C" w:rsidRDefault="00E617C8" w:rsidP="001A4A6C">
            <w:r w:rsidRPr="001A4A6C">
              <w:rPr>
                <w:rFonts w:eastAsiaTheme="minorHAnsi"/>
                <w:color w:val="000000"/>
              </w:rPr>
              <w:t>Apply the principles to solve problem on drying</w:t>
            </w:r>
          </w:p>
        </w:tc>
      </w:tr>
      <w:tr w:rsidR="00E617C8" w14:paraId="4B10E7E5" w14:textId="77777777" w:rsidTr="00517D3B">
        <w:trPr>
          <w:trHeight w:val="283"/>
        </w:trPr>
        <w:tc>
          <w:tcPr>
            <w:tcW w:w="670" w:type="dxa"/>
          </w:tcPr>
          <w:p w14:paraId="571AF396" w14:textId="77777777" w:rsidR="00E617C8" w:rsidRPr="00302FF6" w:rsidRDefault="00E617C8" w:rsidP="00517D3B">
            <w:pPr>
              <w:jc w:val="center"/>
              <w:rPr>
                <w:b/>
                <w:bCs/>
              </w:rPr>
            </w:pPr>
            <w:r w:rsidRPr="00302FF6">
              <w:rPr>
                <w:b/>
                <w:bCs/>
              </w:rPr>
              <w:t>CO4</w:t>
            </w:r>
          </w:p>
        </w:tc>
        <w:tc>
          <w:tcPr>
            <w:tcW w:w="9820" w:type="dxa"/>
          </w:tcPr>
          <w:p w14:paraId="3FFF9556" w14:textId="77777777" w:rsidR="00E617C8" w:rsidRPr="0051318C" w:rsidRDefault="00E617C8" w:rsidP="001A4A6C">
            <w:r w:rsidRPr="001A4A6C">
              <w:rPr>
                <w:rFonts w:eastAsiaTheme="minorHAnsi"/>
                <w:color w:val="000000"/>
              </w:rPr>
              <w:t>Analyze the efficiency of industrial dryers</w:t>
            </w:r>
          </w:p>
        </w:tc>
      </w:tr>
      <w:tr w:rsidR="00E617C8" w14:paraId="325E0493" w14:textId="77777777" w:rsidTr="00517D3B">
        <w:trPr>
          <w:trHeight w:val="283"/>
        </w:trPr>
        <w:tc>
          <w:tcPr>
            <w:tcW w:w="670" w:type="dxa"/>
          </w:tcPr>
          <w:p w14:paraId="629D2C5B" w14:textId="77777777" w:rsidR="00E617C8" w:rsidRPr="00302FF6" w:rsidRDefault="00E617C8" w:rsidP="00517D3B">
            <w:pPr>
              <w:jc w:val="center"/>
              <w:rPr>
                <w:b/>
                <w:bCs/>
              </w:rPr>
            </w:pPr>
            <w:r w:rsidRPr="00302FF6">
              <w:rPr>
                <w:b/>
                <w:bCs/>
              </w:rPr>
              <w:t>CO5</w:t>
            </w:r>
          </w:p>
        </w:tc>
        <w:tc>
          <w:tcPr>
            <w:tcW w:w="9820" w:type="dxa"/>
          </w:tcPr>
          <w:p w14:paraId="42BB9C0A" w14:textId="77777777" w:rsidR="00E617C8" w:rsidRPr="0051318C" w:rsidRDefault="00E617C8" w:rsidP="001A4A6C">
            <w:r w:rsidRPr="001A4A6C">
              <w:rPr>
                <w:rFonts w:eastAsiaTheme="minorHAnsi"/>
                <w:color w:val="000000"/>
              </w:rPr>
              <w:t>Evaluate the dryer performance</w:t>
            </w:r>
          </w:p>
        </w:tc>
      </w:tr>
      <w:tr w:rsidR="00E617C8" w14:paraId="4D711C88" w14:textId="77777777" w:rsidTr="00517D3B">
        <w:trPr>
          <w:trHeight w:val="283"/>
        </w:trPr>
        <w:tc>
          <w:tcPr>
            <w:tcW w:w="670" w:type="dxa"/>
          </w:tcPr>
          <w:p w14:paraId="5BE2462E" w14:textId="77777777" w:rsidR="00E617C8" w:rsidRPr="00302FF6" w:rsidRDefault="00E617C8" w:rsidP="00517D3B">
            <w:pPr>
              <w:jc w:val="center"/>
              <w:rPr>
                <w:b/>
                <w:bCs/>
              </w:rPr>
            </w:pPr>
            <w:r w:rsidRPr="00302FF6">
              <w:rPr>
                <w:b/>
                <w:bCs/>
              </w:rPr>
              <w:t>CO6</w:t>
            </w:r>
          </w:p>
        </w:tc>
        <w:tc>
          <w:tcPr>
            <w:tcW w:w="9820" w:type="dxa"/>
          </w:tcPr>
          <w:p w14:paraId="12AB3731" w14:textId="77777777" w:rsidR="00E617C8" w:rsidRPr="0051318C" w:rsidRDefault="00E617C8" w:rsidP="001A4A6C">
            <w:r w:rsidRPr="001A4A6C">
              <w:rPr>
                <w:rFonts w:eastAsiaTheme="minorHAnsi"/>
                <w:color w:val="000000"/>
              </w:rPr>
              <w:t>Design dryers for different types of foods</w:t>
            </w:r>
          </w:p>
        </w:tc>
      </w:tr>
    </w:tbl>
    <w:p w14:paraId="07605D0F" w14:textId="77777777" w:rsidR="00E617C8" w:rsidRDefault="00E617C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617C8" w:rsidRPr="0051318C" w14:paraId="7A57DF35" w14:textId="77777777" w:rsidTr="00E56E00">
        <w:trPr>
          <w:jc w:val="center"/>
        </w:trPr>
        <w:tc>
          <w:tcPr>
            <w:tcW w:w="6385" w:type="dxa"/>
            <w:gridSpan w:val="8"/>
          </w:tcPr>
          <w:p w14:paraId="16DEBF26" w14:textId="77777777" w:rsidR="00E617C8" w:rsidRPr="0051318C" w:rsidRDefault="00E617C8" w:rsidP="00D54806">
            <w:pPr>
              <w:jc w:val="center"/>
              <w:rPr>
                <w:b/>
              </w:rPr>
            </w:pPr>
            <w:r w:rsidRPr="0051318C">
              <w:rPr>
                <w:b/>
              </w:rPr>
              <w:t xml:space="preserve">Assessment Pattern as per Bloom’s </w:t>
            </w:r>
            <w:r>
              <w:rPr>
                <w:b/>
              </w:rPr>
              <w:t>Level</w:t>
            </w:r>
          </w:p>
        </w:tc>
      </w:tr>
      <w:tr w:rsidR="00E617C8" w:rsidRPr="0051318C" w14:paraId="3FBE090D" w14:textId="77777777" w:rsidTr="00E56E00">
        <w:trPr>
          <w:jc w:val="center"/>
        </w:trPr>
        <w:tc>
          <w:tcPr>
            <w:tcW w:w="1140" w:type="dxa"/>
          </w:tcPr>
          <w:p w14:paraId="181ADC42" w14:textId="77777777" w:rsidR="00E617C8" w:rsidRPr="00302FF6" w:rsidRDefault="00E617C8" w:rsidP="00D54806">
            <w:pPr>
              <w:jc w:val="center"/>
              <w:rPr>
                <w:b/>
                <w:bCs/>
              </w:rPr>
            </w:pPr>
            <w:r w:rsidRPr="00302FF6">
              <w:rPr>
                <w:b/>
                <w:bCs/>
              </w:rPr>
              <w:t xml:space="preserve">CO / </w:t>
            </w:r>
            <w:r>
              <w:rPr>
                <w:b/>
                <w:bCs/>
              </w:rPr>
              <w:t>BL</w:t>
            </w:r>
          </w:p>
        </w:tc>
        <w:tc>
          <w:tcPr>
            <w:tcW w:w="709" w:type="dxa"/>
          </w:tcPr>
          <w:p w14:paraId="598087F2" w14:textId="77777777" w:rsidR="00E617C8" w:rsidRPr="0051318C" w:rsidRDefault="00E617C8" w:rsidP="00D54806">
            <w:pPr>
              <w:jc w:val="center"/>
              <w:rPr>
                <w:b/>
              </w:rPr>
            </w:pPr>
            <w:r w:rsidRPr="0051318C">
              <w:rPr>
                <w:b/>
              </w:rPr>
              <w:t>R</w:t>
            </w:r>
          </w:p>
        </w:tc>
        <w:tc>
          <w:tcPr>
            <w:tcW w:w="708" w:type="dxa"/>
          </w:tcPr>
          <w:p w14:paraId="32EC430E" w14:textId="77777777" w:rsidR="00E617C8" w:rsidRPr="0051318C" w:rsidRDefault="00E617C8" w:rsidP="00D54806">
            <w:pPr>
              <w:jc w:val="center"/>
              <w:rPr>
                <w:b/>
              </w:rPr>
            </w:pPr>
            <w:r w:rsidRPr="0051318C">
              <w:rPr>
                <w:b/>
              </w:rPr>
              <w:t>U</w:t>
            </w:r>
          </w:p>
        </w:tc>
        <w:tc>
          <w:tcPr>
            <w:tcW w:w="709" w:type="dxa"/>
          </w:tcPr>
          <w:p w14:paraId="2CD53865" w14:textId="77777777" w:rsidR="00E617C8" w:rsidRPr="0051318C" w:rsidRDefault="00E617C8" w:rsidP="00D54806">
            <w:pPr>
              <w:jc w:val="center"/>
              <w:rPr>
                <w:b/>
              </w:rPr>
            </w:pPr>
            <w:r w:rsidRPr="0051318C">
              <w:rPr>
                <w:b/>
              </w:rPr>
              <w:t>A</w:t>
            </w:r>
          </w:p>
        </w:tc>
        <w:tc>
          <w:tcPr>
            <w:tcW w:w="709" w:type="dxa"/>
          </w:tcPr>
          <w:p w14:paraId="0AE13909" w14:textId="77777777" w:rsidR="00E617C8" w:rsidRPr="0051318C" w:rsidRDefault="00E617C8" w:rsidP="00D54806">
            <w:pPr>
              <w:jc w:val="center"/>
              <w:rPr>
                <w:b/>
              </w:rPr>
            </w:pPr>
            <w:r w:rsidRPr="0051318C">
              <w:rPr>
                <w:b/>
              </w:rPr>
              <w:t>An</w:t>
            </w:r>
          </w:p>
        </w:tc>
        <w:tc>
          <w:tcPr>
            <w:tcW w:w="709" w:type="dxa"/>
          </w:tcPr>
          <w:p w14:paraId="7D55C68A" w14:textId="77777777" w:rsidR="00E617C8" w:rsidRPr="0051318C" w:rsidRDefault="00E617C8" w:rsidP="00D54806">
            <w:pPr>
              <w:jc w:val="center"/>
              <w:rPr>
                <w:b/>
              </w:rPr>
            </w:pPr>
            <w:r w:rsidRPr="0051318C">
              <w:rPr>
                <w:b/>
              </w:rPr>
              <w:t>E</w:t>
            </w:r>
          </w:p>
        </w:tc>
        <w:tc>
          <w:tcPr>
            <w:tcW w:w="708" w:type="dxa"/>
          </w:tcPr>
          <w:p w14:paraId="5EAE85C8" w14:textId="77777777" w:rsidR="00E617C8" w:rsidRPr="0051318C" w:rsidRDefault="00E617C8" w:rsidP="00D54806">
            <w:pPr>
              <w:jc w:val="center"/>
              <w:rPr>
                <w:b/>
              </w:rPr>
            </w:pPr>
            <w:r w:rsidRPr="0051318C">
              <w:rPr>
                <w:b/>
              </w:rPr>
              <w:t>C</w:t>
            </w:r>
          </w:p>
        </w:tc>
        <w:tc>
          <w:tcPr>
            <w:tcW w:w="993" w:type="dxa"/>
          </w:tcPr>
          <w:p w14:paraId="684F27FD" w14:textId="77777777" w:rsidR="00E617C8" w:rsidRPr="0051318C" w:rsidRDefault="00E617C8" w:rsidP="00D54806">
            <w:pPr>
              <w:jc w:val="center"/>
              <w:rPr>
                <w:b/>
              </w:rPr>
            </w:pPr>
            <w:r w:rsidRPr="0051318C">
              <w:rPr>
                <w:b/>
              </w:rPr>
              <w:t>Total</w:t>
            </w:r>
          </w:p>
        </w:tc>
      </w:tr>
      <w:tr w:rsidR="00E617C8" w:rsidRPr="0051318C" w14:paraId="503B5A4C" w14:textId="77777777" w:rsidTr="00E56E00">
        <w:trPr>
          <w:jc w:val="center"/>
        </w:trPr>
        <w:tc>
          <w:tcPr>
            <w:tcW w:w="1140" w:type="dxa"/>
          </w:tcPr>
          <w:p w14:paraId="786E0006" w14:textId="77777777" w:rsidR="00E617C8" w:rsidRPr="00302FF6" w:rsidRDefault="00E617C8" w:rsidP="00D54806">
            <w:pPr>
              <w:jc w:val="center"/>
              <w:rPr>
                <w:b/>
                <w:bCs/>
              </w:rPr>
            </w:pPr>
            <w:r w:rsidRPr="00302FF6">
              <w:rPr>
                <w:b/>
                <w:bCs/>
              </w:rPr>
              <w:t>CO1</w:t>
            </w:r>
          </w:p>
        </w:tc>
        <w:tc>
          <w:tcPr>
            <w:tcW w:w="709" w:type="dxa"/>
          </w:tcPr>
          <w:p w14:paraId="2F03F13F" w14:textId="77777777" w:rsidR="00E617C8" w:rsidRPr="0051318C" w:rsidRDefault="00E617C8" w:rsidP="00D54806">
            <w:pPr>
              <w:jc w:val="center"/>
            </w:pPr>
            <w:r>
              <w:t>1</w:t>
            </w:r>
          </w:p>
        </w:tc>
        <w:tc>
          <w:tcPr>
            <w:tcW w:w="708" w:type="dxa"/>
          </w:tcPr>
          <w:p w14:paraId="454ADC85" w14:textId="77777777" w:rsidR="00E617C8" w:rsidRPr="0051318C" w:rsidRDefault="00E617C8" w:rsidP="00D54806">
            <w:pPr>
              <w:jc w:val="center"/>
            </w:pPr>
            <w:r>
              <w:t>13</w:t>
            </w:r>
          </w:p>
        </w:tc>
        <w:tc>
          <w:tcPr>
            <w:tcW w:w="709" w:type="dxa"/>
          </w:tcPr>
          <w:p w14:paraId="63FAC3F7" w14:textId="77777777" w:rsidR="00E617C8" w:rsidRPr="0051318C" w:rsidRDefault="00E617C8" w:rsidP="00D54806">
            <w:pPr>
              <w:jc w:val="center"/>
            </w:pPr>
          </w:p>
        </w:tc>
        <w:tc>
          <w:tcPr>
            <w:tcW w:w="709" w:type="dxa"/>
          </w:tcPr>
          <w:p w14:paraId="263CB8EB" w14:textId="77777777" w:rsidR="00E617C8" w:rsidRPr="0051318C" w:rsidRDefault="00E617C8" w:rsidP="00D54806">
            <w:pPr>
              <w:jc w:val="center"/>
            </w:pPr>
            <w:r>
              <w:t>3</w:t>
            </w:r>
          </w:p>
        </w:tc>
        <w:tc>
          <w:tcPr>
            <w:tcW w:w="709" w:type="dxa"/>
          </w:tcPr>
          <w:p w14:paraId="028ECF37" w14:textId="77777777" w:rsidR="00E617C8" w:rsidRPr="0051318C" w:rsidRDefault="00E617C8" w:rsidP="00D54806">
            <w:pPr>
              <w:jc w:val="center"/>
            </w:pPr>
          </w:p>
        </w:tc>
        <w:tc>
          <w:tcPr>
            <w:tcW w:w="708" w:type="dxa"/>
          </w:tcPr>
          <w:p w14:paraId="3BB01B2A" w14:textId="77777777" w:rsidR="00E617C8" w:rsidRPr="0051318C" w:rsidRDefault="00E617C8" w:rsidP="00D54806">
            <w:pPr>
              <w:jc w:val="center"/>
            </w:pPr>
          </w:p>
        </w:tc>
        <w:tc>
          <w:tcPr>
            <w:tcW w:w="993" w:type="dxa"/>
          </w:tcPr>
          <w:p w14:paraId="6E0EFE36" w14:textId="77777777" w:rsidR="00E617C8" w:rsidRPr="0051318C" w:rsidRDefault="00E617C8" w:rsidP="00D54806">
            <w:pPr>
              <w:jc w:val="center"/>
            </w:pPr>
            <w:r>
              <w:t>17</w:t>
            </w:r>
          </w:p>
        </w:tc>
      </w:tr>
      <w:tr w:rsidR="00E617C8" w:rsidRPr="0051318C" w14:paraId="2CFB49DF" w14:textId="77777777" w:rsidTr="00E56E00">
        <w:trPr>
          <w:jc w:val="center"/>
        </w:trPr>
        <w:tc>
          <w:tcPr>
            <w:tcW w:w="1140" w:type="dxa"/>
          </w:tcPr>
          <w:p w14:paraId="1003F90B" w14:textId="77777777" w:rsidR="00E617C8" w:rsidRPr="00302FF6" w:rsidRDefault="00E617C8" w:rsidP="00D54806">
            <w:pPr>
              <w:jc w:val="center"/>
              <w:rPr>
                <w:b/>
                <w:bCs/>
              </w:rPr>
            </w:pPr>
            <w:r w:rsidRPr="00302FF6">
              <w:rPr>
                <w:b/>
                <w:bCs/>
              </w:rPr>
              <w:t>CO2</w:t>
            </w:r>
          </w:p>
        </w:tc>
        <w:tc>
          <w:tcPr>
            <w:tcW w:w="709" w:type="dxa"/>
          </w:tcPr>
          <w:p w14:paraId="0375CFE6" w14:textId="77777777" w:rsidR="00E617C8" w:rsidRPr="0051318C" w:rsidRDefault="00E617C8" w:rsidP="00D54806">
            <w:pPr>
              <w:jc w:val="center"/>
            </w:pPr>
            <w:r>
              <w:t>8</w:t>
            </w:r>
          </w:p>
        </w:tc>
        <w:tc>
          <w:tcPr>
            <w:tcW w:w="708" w:type="dxa"/>
          </w:tcPr>
          <w:p w14:paraId="59B5672C" w14:textId="77777777" w:rsidR="00E617C8" w:rsidRPr="0051318C" w:rsidRDefault="00E617C8" w:rsidP="00D54806">
            <w:pPr>
              <w:jc w:val="center"/>
            </w:pPr>
            <w:r>
              <w:t>9</w:t>
            </w:r>
          </w:p>
        </w:tc>
        <w:tc>
          <w:tcPr>
            <w:tcW w:w="709" w:type="dxa"/>
          </w:tcPr>
          <w:p w14:paraId="1F43DACD" w14:textId="77777777" w:rsidR="00E617C8" w:rsidRPr="0051318C" w:rsidRDefault="00E617C8" w:rsidP="00D54806">
            <w:pPr>
              <w:jc w:val="center"/>
            </w:pPr>
          </w:p>
        </w:tc>
        <w:tc>
          <w:tcPr>
            <w:tcW w:w="709" w:type="dxa"/>
          </w:tcPr>
          <w:p w14:paraId="092DBFD2" w14:textId="77777777" w:rsidR="00E617C8" w:rsidRPr="0051318C" w:rsidRDefault="00E617C8" w:rsidP="00D54806">
            <w:pPr>
              <w:jc w:val="center"/>
            </w:pPr>
          </w:p>
        </w:tc>
        <w:tc>
          <w:tcPr>
            <w:tcW w:w="709" w:type="dxa"/>
          </w:tcPr>
          <w:p w14:paraId="3B248A7F" w14:textId="77777777" w:rsidR="00E617C8" w:rsidRPr="0051318C" w:rsidRDefault="00E617C8" w:rsidP="00D54806">
            <w:pPr>
              <w:jc w:val="center"/>
            </w:pPr>
          </w:p>
        </w:tc>
        <w:tc>
          <w:tcPr>
            <w:tcW w:w="708" w:type="dxa"/>
          </w:tcPr>
          <w:p w14:paraId="03E1EE40" w14:textId="77777777" w:rsidR="00E617C8" w:rsidRPr="0051318C" w:rsidRDefault="00E617C8" w:rsidP="00D54806">
            <w:pPr>
              <w:jc w:val="center"/>
            </w:pPr>
          </w:p>
        </w:tc>
        <w:tc>
          <w:tcPr>
            <w:tcW w:w="993" w:type="dxa"/>
          </w:tcPr>
          <w:p w14:paraId="0D7DC500" w14:textId="77777777" w:rsidR="00E617C8" w:rsidRPr="0051318C" w:rsidRDefault="00E617C8" w:rsidP="00D54806">
            <w:pPr>
              <w:jc w:val="center"/>
            </w:pPr>
            <w:r>
              <w:t>17</w:t>
            </w:r>
          </w:p>
        </w:tc>
      </w:tr>
      <w:tr w:rsidR="00E617C8" w:rsidRPr="0051318C" w14:paraId="6206B68D" w14:textId="77777777" w:rsidTr="00E56E00">
        <w:trPr>
          <w:jc w:val="center"/>
        </w:trPr>
        <w:tc>
          <w:tcPr>
            <w:tcW w:w="1140" w:type="dxa"/>
          </w:tcPr>
          <w:p w14:paraId="3F4DC4AE" w14:textId="77777777" w:rsidR="00E617C8" w:rsidRPr="00302FF6" w:rsidRDefault="00E617C8" w:rsidP="00D54806">
            <w:pPr>
              <w:jc w:val="center"/>
              <w:rPr>
                <w:b/>
                <w:bCs/>
              </w:rPr>
            </w:pPr>
            <w:r w:rsidRPr="00302FF6">
              <w:rPr>
                <w:b/>
                <w:bCs/>
              </w:rPr>
              <w:t>CO3</w:t>
            </w:r>
          </w:p>
        </w:tc>
        <w:tc>
          <w:tcPr>
            <w:tcW w:w="709" w:type="dxa"/>
          </w:tcPr>
          <w:p w14:paraId="257F2ACB" w14:textId="77777777" w:rsidR="00E617C8" w:rsidRPr="0051318C" w:rsidRDefault="00E617C8" w:rsidP="00D54806">
            <w:pPr>
              <w:jc w:val="center"/>
            </w:pPr>
            <w:r>
              <w:t>1</w:t>
            </w:r>
          </w:p>
        </w:tc>
        <w:tc>
          <w:tcPr>
            <w:tcW w:w="708" w:type="dxa"/>
          </w:tcPr>
          <w:p w14:paraId="1A997096" w14:textId="77777777" w:rsidR="00E617C8" w:rsidRPr="0051318C" w:rsidRDefault="00E617C8" w:rsidP="00D54806">
            <w:pPr>
              <w:jc w:val="center"/>
            </w:pPr>
            <w:r>
              <w:t>1</w:t>
            </w:r>
          </w:p>
        </w:tc>
        <w:tc>
          <w:tcPr>
            <w:tcW w:w="709" w:type="dxa"/>
          </w:tcPr>
          <w:p w14:paraId="0B80DEDF" w14:textId="77777777" w:rsidR="00E617C8" w:rsidRPr="0051318C" w:rsidRDefault="00E617C8" w:rsidP="00D54806">
            <w:pPr>
              <w:jc w:val="center"/>
            </w:pPr>
            <w:r>
              <w:t>12</w:t>
            </w:r>
          </w:p>
        </w:tc>
        <w:tc>
          <w:tcPr>
            <w:tcW w:w="709" w:type="dxa"/>
          </w:tcPr>
          <w:p w14:paraId="69F2C336" w14:textId="77777777" w:rsidR="00E617C8" w:rsidRPr="0051318C" w:rsidRDefault="00E617C8" w:rsidP="00D54806">
            <w:pPr>
              <w:jc w:val="center"/>
            </w:pPr>
            <w:r>
              <w:t>3</w:t>
            </w:r>
          </w:p>
        </w:tc>
        <w:tc>
          <w:tcPr>
            <w:tcW w:w="709" w:type="dxa"/>
          </w:tcPr>
          <w:p w14:paraId="2137E348" w14:textId="77777777" w:rsidR="00E617C8" w:rsidRPr="0051318C" w:rsidRDefault="00E617C8" w:rsidP="00D54806">
            <w:pPr>
              <w:jc w:val="center"/>
            </w:pPr>
          </w:p>
        </w:tc>
        <w:tc>
          <w:tcPr>
            <w:tcW w:w="708" w:type="dxa"/>
          </w:tcPr>
          <w:p w14:paraId="781713E0" w14:textId="77777777" w:rsidR="00E617C8" w:rsidRPr="0051318C" w:rsidRDefault="00E617C8" w:rsidP="00D54806">
            <w:pPr>
              <w:jc w:val="center"/>
            </w:pPr>
          </w:p>
        </w:tc>
        <w:tc>
          <w:tcPr>
            <w:tcW w:w="993" w:type="dxa"/>
          </w:tcPr>
          <w:p w14:paraId="28626699" w14:textId="77777777" w:rsidR="00E617C8" w:rsidRPr="0051318C" w:rsidRDefault="00E617C8" w:rsidP="00D54806">
            <w:pPr>
              <w:jc w:val="center"/>
            </w:pPr>
            <w:r>
              <w:t>17</w:t>
            </w:r>
          </w:p>
        </w:tc>
      </w:tr>
      <w:tr w:rsidR="00E617C8" w:rsidRPr="0051318C" w14:paraId="2D13968B" w14:textId="77777777" w:rsidTr="00E56E00">
        <w:trPr>
          <w:jc w:val="center"/>
        </w:trPr>
        <w:tc>
          <w:tcPr>
            <w:tcW w:w="1140" w:type="dxa"/>
          </w:tcPr>
          <w:p w14:paraId="36961730" w14:textId="77777777" w:rsidR="00E617C8" w:rsidRPr="00302FF6" w:rsidRDefault="00E617C8" w:rsidP="00D54806">
            <w:pPr>
              <w:jc w:val="center"/>
              <w:rPr>
                <w:b/>
                <w:bCs/>
              </w:rPr>
            </w:pPr>
            <w:r w:rsidRPr="00302FF6">
              <w:rPr>
                <w:b/>
                <w:bCs/>
              </w:rPr>
              <w:t>CO4</w:t>
            </w:r>
          </w:p>
        </w:tc>
        <w:tc>
          <w:tcPr>
            <w:tcW w:w="709" w:type="dxa"/>
          </w:tcPr>
          <w:p w14:paraId="37046FB8" w14:textId="77777777" w:rsidR="00E617C8" w:rsidRPr="0051318C" w:rsidRDefault="00E617C8" w:rsidP="00D54806">
            <w:pPr>
              <w:jc w:val="center"/>
            </w:pPr>
            <w:r>
              <w:t>1</w:t>
            </w:r>
          </w:p>
        </w:tc>
        <w:tc>
          <w:tcPr>
            <w:tcW w:w="708" w:type="dxa"/>
          </w:tcPr>
          <w:p w14:paraId="403EB32C" w14:textId="77777777" w:rsidR="00E617C8" w:rsidRPr="0051318C" w:rsidRDefault="00E617C8" w:rsidP="00D54806">
            <w:pPr>
              <w:jc w:val="center"/>
            </w:pPr>
            <w:r>
              <w:t>4</w:t>
            </w:r>
          </w:p>
        </w:tc>
        <w:tc>
          <w:tcPr>
            <w:tcW w:w="709" w:type="dxa"/>
          </w:tcPr>
          <w:p w14:paraId="406C63D8" w14:textId="77777777" w:rsidR="00E617C8" w:rsidRPr="0051318C" w:rsidRDefault="00E617C8" w:rsidP="00D54806">
            <w:pPr>
              <w:jc w:val="center"/>
            </w:pPr>
            <w:r>
              <w:t>12</w:t>
            </w:r>
          </w:p>
        </w:tc>
        <w:tc>
          <w:tcPr>
            <w:tcW w:w="709" w:type="dxa"/>
          </w:tcPr>
          <w:p w14:paraId="193F2C8A" w14:textId="77777777" w:rsidR="00E617C8" w:rsidRPr="0051318C" w:rsidRDefault="00E617C8" w:rsidP="00D54806">
            <w:pPr>
              <w:jc w:val="center"/>
            </w:pPr>
          </w:p>
        </w:tc>
        <w:tc>
          <w:tcPr>
            <w:tcW w:w="709" w:type="dxa"/>
          </w:tcPr>
          <w:p w14:paraId="279C6028" w14:textId="77777777" w:rsidR="00E617C8" w:rsidRPr="0051318C" w:rsidRDefault="00E617C8" w:rsidP="00D54806">
            <w:pPr>
              <w:jc w:val="center"/>
            </w:pPr>
          </w:p>
        </w:tc>
        <w:tc>
          <w:tcPr>
            <w:tcW w:w="708" w:type="dxa"/>
          </w:tcPr>
          <w:p w14:paraId="3521B6F3" w14:textId="77777777" w:rsidR="00E617C8" w:rsidRPr="0051318C" w:rsidRDefault="00E617C8" w:rsidP="00D54806">
            <w:pPr>
              <w:jc w:val="center"/>
            </w:pPr>
          </w:p>
        </w:tc>
        <w:tc>
          <w:tcPr>
            <w:tcW w:w="993" w:type="dxa"/>
          </w:tcPr>
          <w:p w14:paraId="697448A3" w14:textId="77777777" w:rsidR="00E617C8" w:rsidRPr="0051318C" w:rsidRDefault="00E617C8" w:rsidP="00D54806">
            <w:pPr>
              <w:jc w:val="center"/>
            </w:pPr>
            <w:r>
              <w:t>17</w:t>
            </w:r>
          </w:p>
        </w:tc>
      </w:tr>
      <w:tr w:rsidR="00E617C8" w:rsidRPr="0051318C" w14:paraId="3A1FCD0E" w14:textId="77777777" w:rsidTr="00E56E00">
        <w:trPr>
          <w:jc w:val="center"/>
        </w:trPr>
        <w:tc>
          <w:tcPr>
            <w:tcW w:w="1140" w:type="dxa"/>
          </w:tcPr>
          <w:p w14:paraId="6383199A" w14:textId="77777777" w:rsidR="00E617C8" w:rsidRPr="00302FF6" w:rsidRDefault="00E617C8" w:rsidP="00D54806">
            <w:pPr>
              <w:jc w:val="center"/>
              <w:rPr>
                <w:b/>
                <w:bCs/>
              </w:rPr>
            </w:pPr>
            <w:r w:rsidRPr="00302FF6">
              <w:rPr>
                <w:b/>
                <w:bCs/>
              </w:rPr>
              <w:t>CO5</w:t>
            </w:r>
          </w:p>
        </w:tc>
        <w:tc>
          <w:tcPr>
            <w:tcW w:w="709" w:type="dxa"/>
          </w:tcPr>
          <w:p w14:paraId="377A113F" w14:textId="77777777" w:rsidR="00E617C8" w:rsidRPr="0051318C" w:rsidRDefault="00E617C8" w:rsidP="00D54806">
            <w:pPr>
              <w:jc w:val="center"/>
            </w:pPr>
          </w:p>
        </w:tc>
        <w:tc>
          <w:tcPr>
            <w:tcW w:w="708" w:type="dxa"/>
          </w:tcPr>
          <w:p w14:paraId="60F471BB" w14:textId="77777777" w:rsidR="00E617C8" w:rsidRPr="0051318C" w:rsidRDefault="00E617C8" w:rsidP="00D54806">
            <w:pPr>
              <w:jc w:val="center"/>
            </w:pPr>
            <w:r>
              <w:t>25</w:t>
            </w:r>
          </w:p>
        </w:tc>
        <w:tc>
          <w:tcPr>
            <w:tcW w:w="709" w:type="dxa"/>
          </w:tcPr>
          <w:p w14:paraId="1CBBF697" w14:textId="77777777" w:rsidR="00E617C8" w:rsidRPr="0051318C" w:rsidRDefault="00E617C8" w:rsidP="00D54806">
            <w:pPr>
              <w:jc w:val="center"/>
            </w:pPr>
          </w:p>
        </w:tc>
        <w:tc>
          <w:tcPr>
            <w:tcW w:w="709" w:type="dxa"/>
          </w:tcPr>
          <w:p w14:paraId="71EFC8A8" w14:textId="77777777" w:rsidR="00E617C8" w:rsidRPr="0051318C" w:rsidRDefault="00E617C8" w:rsidP="00D54806">
            <w:pPr>
              <w:jc w:val="center"/>
            </w:pPr>
            <w:r>
              <w:t>3</w:t>
            </w:r>
          </w:p>
        </w:tc>
        <w:tc>
          <w:tcPr>
            <w:tcW w:w="709" w:type="dxa"/>
          </w:tcPr>
          <w:p w14:paraId="16F1D204" w14:textId="77777777" w:rsidR="00E617C8" w:rsidRPr="0051318C" w:rsidRDefault="00E617C8" w:rsidP="00D54806">
            <w:pPr>
              <w:jc w:val="center"/>
            </w:pPr>
          </w:p>
        </w:tc>
        <w:tc>
          <w:tcPr>
            <w:tcW w:w="708" w:type="dxa"/>
          </w:tcPr>
          <w:p w14:paraId="56129607" w14:textId="77777777" w:rsidR="00E617C8" w:rsidRPr="0051318C" w:rsidRDefault="00E617C8" w:rsidP="00D54806">
            <w:pPr>
              <w:jc w:val="center"/>
            </w:pPr>
          </w:p>
        </w:tc>
        <w:tc>
          <w:tcPr>
            <w:tcW w:w="993" w:type="dxa"/>
          </w:tcPr>
          <w:p w14:paraId="22127BB0" w14:textId="77777777" w:rsidR="00E617C8" w:rsidRPr="0051318C" w:rsidRDefault="00E617C8" w:rsidP="00D54806">
            <w:pPr>
              <w:jc w:val="center"/>
            </w:pPr>
            <w:r>
              <w:t>28</w:t>
            </w:r>
          </w:p>
        </w:tc>
      </w:tr>
      <w:tr w:rsidR="00E617C8" w:rsidRPr="0051318C" w14:paraId="1169AE4D" w14:textId="77777777" w:rsidTr="00E56E00">
        <w:trPr>
          <w:jc w:val="center"/>
        </w:trPr>
        <w:tc>
          <w:tcPr>
            <w:tcW w:w="1140" w:type="dxa"/>
          </w:tcPr>
          <w:p w14:paraId="710A5BD0" w14:textId="77777777" w:rsidR="00E617C8" w:rsidRPr="00302FF6" w:rsidRDefault="00E617C8" w:rsidP="00D54806">
            <w:pPr>
              <w:jc w:val="center"/>
              <w:rPr>
                <w:b/>
                <w:bCs/>
              </w:rPr>
            </w:pPr>
            <w:r w:rsidRPr="00302FF6">
              <w:rPr>
                <w:b/>
                <w:bCs/>
              </w:rPr>
              <w:t>CO6</w:t>
            </w:r>
          </w:p>
        </w:tc>
        <w:tc>
          <w:tcPr>
            <w:tcW w:w="709" w:type="dxa"/>
          </w:tcPr>
          <w:p w14:paraId="35713093" w14:textId="77777777" w:rsidR="00E617C8" w:rsidRPr="0051318C" w:rsidRDefault="00E617C8" w:rsidP="00D54806">
            <w:pPr>
              <w:jc w:val="center"/>
            </w:pPr>
          </w:p>
        </w:tc>
        <w:tc>
          <w:tcPr>
            <w:tcW w:w="708" w:type="dxa"/>
          </w:tcPr>
          <w:p w14:paraId="5261548A" w14:textId="77777777" w:rsidR="00E617C8" w:rsidRPr="0051318C" w:rsidRDefault="00E617C8" w:rsidP="00145516">
            <w:pPr>
              <w:jc w:val="center"/>
            </w:pPr>
            <w:r>
              <w:t>15</w:t>
            </w:r>
          </w:p>
        </w:tc>
        <w:tc>
          <w:tcPr>
            <w:tcW w:w="709" w:type="dxa"/>
          </w:tcPr>
          <w:p w14:paraId="7AF50380" w14:textId="77777777" w:rsidR="00E617C8" w:rsidRPr="0051318C" w:rsidRDefault="00E617C8" w:rsidP="00D54806">
            <w:pPr>
              <w:jc w:val="center"/>
            </w:pPr>
            <w:r>
              <w:t>12</w:t>
            </w:r>
          </w:p>
        </w:tc>
        <w:tc>
          <w:tcPr>
            <w:tcW w:w="709" w:type="dxa"/>
          </w:tcPr>
          <w:p w14:paraId="24944FBF" w14:textId="77777777" w:rsidR="00E617C8" w:rsidRPr="0051318C" w:rsidRDefault="00E617C8" w:rsidP="00D54806">
            <w:pPr>
              <w:jc w:val="center"/>
            </w:pPr>
          </w:p>
        </w:tc>
        <w:tc>
          <w:tcPr>
            <w:tcW w:w="709" w:type="dxa"/>
          </w:tcPr>
          <w:p w14:paraId="68C40ACE" w14:textId="77777777" w:rsidR="00E617C8" w:rsidRPr="0051318C" w:rsidRDefault="00E617C8" w:rsidP="00D54806">
            <w:pPr>
              <w:jc w:val="center"/>
            </w:pPr>
          </w:p>
        </w:tc>
        <w:tc>
          <w:tcPr>
            <w:tcW w:w="708" w:type="dxa"/>
          </w:tcPr>
          <w:p w14:paraId="43DF786C" w14:textId="77777777" w:rsidR="00E617C8" w:rsidRPr="0051318C" w:rsidRDefault="00E617C8" w:rsidP="00D54806">
            <w:pPr>
              <w:jc w:val="center"/>
            </w:pPr>
          </w:p>
        </w:tc>
        <w:tc>
          <w:tcPr>
            <w:tcW w:w="993" w:type="dxa"/>
          </w:tcPr>
          <w:p w14:paraId="6F1B9D2D" w14:textId="77777777" w:rsidR="00E617C8" w:rsidRPr="0051318C" w:rsidRDefault="00E617C8" w:rsidP="00D54806">
            <w:pPr>
              <w:jc w:val="center"/>
            </w:pPr>
            <w:r>
              <w:t>27</w:t>
            </w:r>
          </w:p>
        </w:tc>
      </w:tr>
      <w:tr w:rsidR="00E617C8" w:rsidRPr="0051318C" w14:paraId="6B7288CD" w14:textId="77777777" w:rsidTr="00E56E00">
        <w:trPr>
          <w:jc w:val="center"/>
        </w:trPr>
        <w:tc>
          <w:tcPr>
            <w:tcW w:w="5392" w:type="dxa"/>
            <w:gridSpan w:val="7"/>
          </w:tcPr>
          <w:p w14:paraId="1E5089A1" w14:textId="77777777" w:rsidR="00E617C8" w:rsidRPr="0051318C" w:rsidRDefault="00E617C8" w:rsidP="00D54806"/>
        </w:tc>
        <w:tc>
          <w:tcPr>
            <w:tcW w:w="993" w:type="dxa"/>
          </w:tcPr>
          <w:p w14:paraId="12BCAE2C" w14:textId="77777777" w:rsidR="00E617C8" w:rsidRPr="0051318C" w:rsidRDefault="00E617C8" w:rsidP="00D54806">
            <w:pPr>
              <w:jc w:val="center"/>
              <w:rPr>
                <w:b/>
              </w:rPr>
            </w:pPr>
            <w:r w:rsidRPr="0051318C">
              <w:rPr>
                <w:b/>
              </w:rPr>
              <w:t>124</w:t>
            </w:r>
          </w:p>
        </w:tc>
      </w:tr>
    </w:tbl>
    <w:p w14:paraId="23F710DE" w14:textId="77777777" w:rsidR="00E617C8" w:rsidRDefault="00E617C8" w:rsidP="0051318C">
      <w:pPr>
        <w:tabs>
          <w:tab w:val="left" w:pos="7110"/>
        </w:tabs>
      </w:pPr>
      <w:r>
        <w:tab/>
      </w:r>
    </w:p>
    <w:p w14:paraId="584ED9CE" w14:textId="77777777" w:rsidR="00E617C8" w:rsidRDefault="00E617C8" w:rsidP="002E336A"/>
    <w:p w14:paraId="30CDE7C0" w14:textId="4A3879FD" w:rsidR="00E617C8" w:rsidRDefault="00E617C8">
      <w:pPr>
        <w:spacing w:after="200" w:line="276" w:lineRule="auto"/>
      </w:pPr>
      <w:r>
        <w:br w:type="page"/>
      </w:r>
    </w:p>
    <w:p w14:paraId="37B4E66A" w14:textId="77777777" w:rsidR="00655761" w:rsidRDefault="00655761" w:rsidP="00022B3E">
      <w:pPr>
        <w:jc w:val="center"/>
        <w:rPr>
          <w:rFonts w:ascii="Arial" w:hAnsi="Arial" w:cs="Arial"/>
          <w:bCs/>
          <w:noProof/>
        </w:rPr>
      </w:pPr>
      <w:r>
        <w:rPr>
          <w:rFonts w:ascii="Arial" w:hAnsi="Arial" w:cs="Arial"/>
          <w:noProof/>
        </w:rPr>
        <w:lastRenderedPageBreak/>
        <w:drawing>
          <wp:inline distT="0" distB="0" distL="0" distR="0" wp14:anchorId="58EC1ACA" wp14:editId="74CC94BE">
            <wp:extent cx="5734050" cy="838200"/>
            <wp:effectExtent l="0" t="0" r="0" b="0"/>
            <wp:docPr id="1440539815" name="Picture 14405398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F85104" w14:textId="77777777" w:rsidR="00655761" w:rsidRDefault="00655761" w:rsidP="00022B3E">
      <w:pPr>
        <w:jc w:val="center"/>
        <w:rPr>
          <w:b/>
          <w:bCs/>
        </w:rPr>
      </w:pPr>
    </w:p>
    <w:p w14:paraId="1E48DE7F" w14:textId="77777777" w:rsidR="00655761" w:rsidRDefault="00655761" w:rsidP="00022B3E">
      <w:pPr>
        <w:jc w:val="center"/>
        <w:rPr>
          <w:b/>
          <w:bCs/>
        </w:rPr>
      </w:pPr>
      <w:r>
        <w:rPr>
          <w:b/>
          <w:bCs/>
        </w:rPr>
        <w:t>END SEMESTER EXAMINATION – NOV / DEC 2024</w:t>
      </w:r>
    </w:p>
    <w:p w14:paraId="6C8C7205"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1535FE" w14:paraId="1B7F2C11" w14:textId="77777777" w:rsidTr="00D54806">
        <w:trPr>
          <w:trHeight w:val="397"/>
          <w:jc w:val="center"/>
        </w:trPr>
        <w:tc>
          <w:tcPr>
            <w:tcW w:w="1555" w:type="dxa"/>
            <w:vAlign w:val="center"/>
          </w:tcPr>
          <w:p w14:paraId="62FF1962" w14:textId="77777777" w:rsidR="00655761" w:rsidRPr="001535FE" w:rsidRDefault="00655761" w:rsidP="00D54806">
            <w:pPr>
              <w:pStyle w:val="Title"/>
              <w:jc w:val="left"/>
              <w:rPr>
                <w:b/>
                <w:szCs w:val="22"/>
              </w:rPr>
            </w:pPr>
            <w:r w:rsidRPr="001535FE">
              <w:rPr>
                <w:b/>
                <w:sz w:val="22"/>
                <w:szCs w:val="22"/>
              </w:rPr>
              <w:t xml:space="preserve">Course Code      </w:t>
            </w:r>
          </w:p>
        </w:tc>
        <w:tc>
          <w:tcPr>
            <w:tcW w:w="6662" w:type="dxa"/>
            <w:vAlign w:val="center"/>
          </w:tcPr>
          <w:p w14:paraId="6F7DB045" w14:textId="77777777" w:rsidR="00655761" w:rsidRPr="001535FE" w:rsidRDefault="00655761" w:rsidP="00D54806">
            <w:pPr>
              <w:pStyle w:val="Title"/>
              <w:jc w:val="left"/>
              <w:rPr>
                <w:b/>
                <w:szCs w:val="22"/>
              </w:rPr>
            </w:pPr>
            <w:r w:rsidRPr="001535FE">
              <w:rPr>
                <w:b/>
                <w:sz w:val="22"/>
                <w:szCs w:val="22"/>
              </w:rPr>
              <w:t>20FP3001</w:t>
            </w:r>
          </w:p>
        </w:tc>
        <w:tc>
          <w:tcPr>
            <w:tcW w:w="1417" w:type="dxa"/>
            <w:vAlign w:val="center"/>
          </w:tcPr>
          <w:p w14:paraId="43E047F1" w14:textId="77777777" w:rsidR="00655761" w:rsidRPr="001535FE" w:rsidRDefault="00655761" w:rsidP="00D54806">
            <w:pPr>
              <w:pStyle w:val="Title"/>
              <w:ind w:left="-468" w:firstLine="468"/>
              <w:jc w:val="left"/>
              <w:rPr>
                <w:szCs w:val="22"/>
              </w:rPr>
            </w:pPr>
            <w:r w:rsidRPr="001535FE">
              <w:rPr>
                <w:b/>
                <w:bCs/>
                <w:sz w:val="22"/>
                <w:szCs w:val="22"/>
              </w:rPr>
              <w:t xml:space="preserve">Duration       </w:t>
            </w:r>
          </w:p>
        </w:tc>
        <w:tc>
          <w:tcPr>
            <w:tcW w:w="851" w:type="dxa"/>
            <w:vAlign w:val="center"/>
          </w:tcPr>
          <w:p w14:paraId="0E34D294" w14:textId="77777777" w:rsidR="00655761" w:rsidRPr="001535FE" w:rsidRDefault="00655761" w:rsidP="00D54806">
            <w:pPr>
              <w:pStyle w:val="Title"/>
              <w:jc w:val="left"/>
              <w:rPr>
                <w:b/>
                <w:szCs w:val="22"/>
              </w:rPr>
            </w:pPr>
            <w:r w:rsidRPr="001535FE">
              <w:rPr>
                <w:b/>
                <w:sz w:val="22"/>
                <w:szCs w:val="22"/>
              </w:rPr>
              <w:t>3hrs</w:t>
            </w:r>
          </w:p>
        </w:tc>
      </w:tr>
      <w:tr w:rsidR="00655761" w:rsidRPr="001535FE" w14:paraId="7461655F" w14:textId="77777777" w:rsidTr="00D54806">
        <w:trPr>
          <w:trHeight w:val="397"/>
          <w:jc w:val="center"/>
        </w:trPr>
        <w:tc>
          <w:tcPr>
            <w:tcW w:w="1555" w:type="dxa"/>
            <w:vAlign w:val="center"/>
          </w:tcPr>
          <w:p w14:paraId="78CA59C5" w14:textId="77777777" w:rsidR="00655761" w:rsidRPr="001535FE" w:rsidRDefault="00655761" w:rsidP="00D925E9">
            <w:pPr>
              <w:pStyle w:val="Title"/>
              <w:ind w:right="-160"/>
              <w:jc w:val="left"/>
              <w:rPr>
                <w:b/>
                <w:szCs w:val="22"/>
              </w:rPr>
            </w:pPr>
            <w:r w:rsidRPr="001535FE">
              <w:rPr>
                <w:b/>
                <w:sz w:val="22"/>
                <w:szCs w:val="22"/>
              </w:rPr>
              <w:t>Course Title</w:t>
            </w:r>
          </w:p>
        </w:tc>
        <w:tc>
          <w:tcPr>
            <w:tcW w:w="6662" w:type="dxa"/>
            <w:vAlign w:val="center"/>
          </w:tcPr>
          <w:p w14:paraId="05E2D35B" w14:textId="77777777" w:rsidR="00655761" w:rsidRPr="001535FE" w:rsidRDefault="00655761" w:rsidP="00250626">
            <w:pPr>
              <w:pStyle w:val="Title"/>
              <w:jc w:val="both"/>
              <w:rPr>
                <w:b/>
                <w:szCs w:val="22"/>
              </w:rPr>
            </w:pPr>
            <w:r w:rsidRPr="001535FE">
              <w:rPr>
                <w:b/>
                <w:sz w:val="22"/>
                <w:szCs w:val="22"/>
              </w:rPr>
              <w:t>MASS TRANSFER AND SEPARATION TECHNIQUES IN FOOD PROCESSING</w:t>
            </w:r>
          </w:p>
        </w:tc>
        <w:tc>
          <w:tcPr>
            <w:tcW w:w="1417" w:type="dxa"/>
            <w:vAlign w:val="center"/>
          </w:tcPr>
          <w:p w14:paraId="69D2F60A" w14:textId="77777777" w:rsidR="00655761" w:rsidRPr="001535FE" w:rsidRDefault="00655761" w:rsidP="00D925E9">
            <w:pPr>
              <w:pStyle w:val="Title"/>
              <w:jc w:val="left"/>
              <w:rPr>
                <w:b/>
                <w:bCs/>
                <w:szCs w:val="22"/>
              </w:rPr>
            </w:pPr>
            <w:r w:rsidRPr="001535FE">
              <w:rPr>
                <w:b/>
                <w:bCs/>
                <w:sz w:val="22"/>
                <w:szCs w:val="22"/>
              </w:rPr>
              <w:t xml:space="preserve">Max. Marks </w:t>
            </w:r>
          </w:p>
        </w:tc>
        <w:tc>
          <w:tcPr>
            <w:tcW w:w="851" w:type="dxa"/>
            <w:vAlign w:val="center"/>
          </w:tcPr>
          <w:p w14:paraId="5D35CF5F" w14:textId="77777777" w:rsidR="00655761" w:rsidRPr="001535FE" w:rsidRDefault="00655761" w:rsidP="00D925E9">
            <w:pPr>
              <w:pStyle w:val="Title"/>
              <w:jc w:val="left"/>
              <w:rPr>
                <w:b/>
                <w:szCs w:val="22"/>
              </w:rPr>
            </w:pPr>
            <w:r w:rsidRPr="001535FE">
              <w:rPr>
                <w:b/>
                <w:sz w:val="22"/>
                <w:szCs w:val="22"/>
              </w:rPr>
              <w:t>100</w:t>
            </w:r>
          </w:p>
        </w:tc>
      </w:tr>
    </w:tbl>
    <w:p w14:paraId="577AE300"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655761" w:rsidRPr="001535FE" w14:paraId="2B749908" w14:textId="77777777" w:rsidTr="00414955">
        <w:trPr>
          <w:trHeight w:val="552"/>
        </w:trPr>
        <w:tc>
          <w:tcPr>
            <w:tcW w:w="272" w:type="pct"/>
            <w:vAlign w:val="center"/>
          </w:tcPr>
          <w:p w14:paraId="206349A6" w14:textId="77777777" w:rsidR="00655761" w:rsidRPr="001535FE" w:rsidRDefault="00655761" w:rsidP="001C418B">
            <w:pPr>
              <w:jc w:val="center"/>
              <w:rPr>
                <w:b/>
              </w:rPr>
            </w:pPr>
            <w:r w:rsidRPr="001535FE">
              <w:rPr>
                <w:b/>
              </w:rPr>
              <w:t>Q. No.</w:t>
            </w:r>
          </w:p>
        </w:tc>
        <w:tc>
          <w:tcPr>
            <w:tcW w:w="3928" w:type="pct"/>
            <w:gridSpan w:val="2"/>
            <w:vAlign w:val="center"/>
          </w:tcPr>
          <w:p w14:paraId="1C0D2632" w14:textId="77777777" w:rsidR="00655761" w:rsidRPr="001535FE" w:rsidRDefault="00655761" w:rsidP="001C418B">
            <w:pPr>
              <w:jc w:val="center"/>
              <w:rPr>
                <w:b/>
              </w:rPr>
            </w:pPr>
            <w:r w:rsidRPr="001535FE">
              <w:rPr>
                <w:b/>
              </w:rPr>
              <w:t>Questions</w:t>
            </w:r>
          </w:p>
        </w:tc>
        <w:tc>
          <w:tcPr>
            <w:tcW w:w="319" w:type="pct"/>
            <w:vAlign w:val="center"/>
          </w:tcPr>
          <w:p w14:paraId="3F7F0B2E" w14:textId="77777777" w:rsidR="00655761" w:rsidRPr="001535FE" w:rsidRDefault="00655761" w:rsidP="001C418B">
            <w:pPr>
              <w:jc w:val="center"/>
              <w:rPr>
                <w:b/>
              </w:rPr>
            </w:pPr>
            <w:r w:rsidRPr="001535FE">
              <w:rPr>
                <w:b/>
              </w:rPr>
              <w:t>CO</w:t>
            </w:r>
          </w:p>
        </w:tc>
        <w:tc>
          <w:tcPr>
            <w:tcW w:w="256" w:type="pct"/>
            <w:vAlign w:val="center"/>
          </w:tcPr>
          <w:p w14:paraId="07DCB456" w14:textId="77777777" w:rsidR="00655761" w:rsidRPr="001535FE" w:rsidRDefault="00655761" w:rsidP="001C418B">
            <w:pPr>
              <w:jc w:val="center"/>
              <w:rPr>
                <w:b/>
              </w:rPr>
            </w:pPr>
            <w:r w:rsidRPr="001535FE">
              <w:rPr>
                <w:b/>
              </w:rPr>
              <w:t>BL</w:t>
            </w:r>
          </w:p>
        </w:tc>
        <w:tc>
          <w:tcPr>
            <w:tcW w:w="225" w:type="pct"/>
            <w:vAlign w:val="center"/>
          </w:tcPr>
          <w:p w14:paraId="38FF0BCD" w14:textId="77777777" w:rsidR="00655761" w:rsidRPr="001535FE" w:rsidRDefault="00655761" w:rsidP="001C418B">
            <w:pPr>
              <w:jc w:val="center"/>
              <w:rPr>
                <w:b/>
              </w:rPr>
            </w:pPr>
            <w:r w:rsidRPr="001535FE">
              <w:rPr>
                <w:b/>
              </w:rPr>
              <w:t>M</w:t>
            </w:r>
          </w:p>
        </w:tc>
      </w:tr>
      <w:tr w:rsidR="00655761" w:rsidRPr="001535FE" w14:paraId="199ED70D" w14:textId="77777777" w:rsidTr="008B3C97">
        <w:trPr>
          <w:trHeight w:val="552"/>
        </w:trPr>
        <w:tc>
          <w:tcPr>
            <w:tcW w:w="5000" w:type="pct"/>
            <w:gridSpan w:val="6"/>
          </w:tcPr>
          <w:p w14:paraId="331F8E6A" w14:textId="77777777" w:rsidR="00655761" w:rsidRPr="001535FE" w:rsidRDefault="00655761" w:rsidP="008B3C97">
            <w:pPr>
              <w:jc w:val="center"/>
              <w:rPr>
                <w:b/>
                <w:u w:val="single"/>
              </w:rPr>
            </w:pPr>
            <w:r w:rsidRPr="001535FE">
              <w:rPr>
                <w:b/>
                <w:u w:val="single"/>
              </w:rPr>
              <w:t>PART – A (5 X 16 = 80 MARKS)</w:t>
            </w:r>
          </w:p>
          <w:p w14:paraId="5CA74F6C" w14:textId="77777777" w:rsidR="00655761" w:rsidRPr="001535FE" w:rsidRDefault="00655761" w:rsidP="008B3C97">
            <w:pPr>
              <w:jc w:val="center"/>
              <w:rPr>
                <w:b/>
              </w:rPr>
            </w:pPr>
            <w:r w:rsidRPr="001535FE">
              <w:rPr>
                <w:b/>
              </w:rPr>
              <w:t>(Answer any five from the following)</w:t>
            </w:r>
          </w:p>
        </w:tc>
      </w:tr>
      <w:tr w:rsidR="00655761" w:rsidRPr="001535FE" w14:paraId="192B7BA7" w14:textId="77777777" w:rsidTr="00414955">
        <w:trPr>
          <w:trHeight w:val="283"/>
        </w:trPr>
        <w:tc>
          <w:tcPr>
            <w:tcW w:w="272" w:type="pct"/>
          </w:tcPr>
          <w:p w14:paraId="7DACC803" w14:textId="77777777" w:rsidR="00655761" w:rsidRPr="001535FE" w:rsidRDefault="00655761" w:rsidP="001C418B">
            <w:pPr>
              <w:jc w:val="center"/>
            </w:pPr>
            <w:r w:rsidRPr="001535FE">
              <w:t>1.</w:t>
            </w:r>
          </w:p>
        </w:tc>
        <w:tc>
          <w:tcPr>
            <w:tcW w:w="189" w:type="pct"/>
          </w:tcPr>
          <w:p w14:paraId="6882276E" w14:textId="77777777" w:rsidR="00655761" w:rsidRPr="001535FE" w:rsidRDefault="00655761" w:rsidP="001C418B">
            <w:pPr>
              <w:jc w:val="center"/>
            </w:pPr>
            <w:r w:rsidRPr="001535FE">
              <w:t>a.</w:t>
            </w:r>
          </w:p>
        </w:tc>
        <w:tc>
          <w:tcPr>
            <w:tcW w:w="3739" w:type="pct"/>
          </w:tcPr>
          <w:p w14:paraId="642F890A" w14:textId="77777777" w:rsidR="00655761" w:rsidRPr="001535FE" w:rsidRDefault="00655761" w:rsidP="00D925E9">
            <w:pPr>
              <w:jc w:val="both"/>
            </w:pPr>
            <w:r w:rsidRPr="001535FE">
              <w:rPr>
                <w:lang w:val="en-IN"/>
              </w:rPr>
              <w:t>A mixture of Ammonia and Nitrogen</w:t>
            </w:r>
            <w:r w:rsidRPr="001535FE">
              <w:rPr>
                <w:vertAlign w:val="subscript"/>
                <w:lang w:val="en-IN"/>
              </w:rPr>
              <w:t xml:space="preserve"> </w:t>
            </w:r>
            <w:r w:rsidRPr="001535FE">
              <w:rPr>
                <w:lang w:val="en-IN"/>
              </w:rPr>
              <w:t xml:space="preserve">gas is contained in a modified atmospheric chamber at 297 K and 1 atm total pressure which is constant throughout. At one end of the chamber at point 1 the partial pressure </w:t>
            </w:r>
            <w:r w:rsidRPr="001535FE">
              <w:rPr>
                <w:i/>
                <w:iCs/>
                <w:lang w:val="en-IN"/>
              </w:rPr>
              <w:t>p</w:t>
            </w:r>
            <w:r w:rsidRPr="001535FE">
              <w:rPr>
                <w:i/>
                <w:iCs/>
                <w:vertAlign w:val="subscript"/>
                <w:lang w:val="en-IN"/>
              </w:rPr>
              <w:t xml:space="preserve">A1 </w:t>
            </w:r>
            <w:r w:rsidRPr="001535FE">
              <w:rPr>
                <w:lang w:val="en-IN"/>
              </w:rPr>
              <w:t xml:space="preserve">of He is 0.12 atm and at the other end of the chamber at 0.9 m and </w:t>
            </w:r>
            <w:r w:rsidRPr="001535FE">
              <w:rPr>
                <w:i/>
                <w:iCs/>
                <w:lang w:val="en-IN"/>
              </w:rPr>
              <w:t>p</w:t>
            </w:r>
            <w:r w:rsidRPr="001535FE">
              <w:rPr>
                <w:i/>
                <w:iCs/>
                <w:vertAlign w:val="subscript"/>
                <w:lang w:val="en-IN"/>
              </w:rPr>
              <w:t xml:space="preserve">A2 </w:t>
            </w:r>
            <w:r w:rsidRPr="001535FE">
              <w:rPr>
                <w:lang w:val="en-IN"/>
              </w:rPr>
              <w:t>= 0.4 atm. Calculate the flux of N</w:t>
            </w:r>
            <w:r w:rsidRPr="001535FE">
              <w:rPr>
                <w:vertAlign w:val="subscript"/>
                <w:lang w:val="en-IN"/>
              </w:rPr>
              <w:t>2</w:t>
            </w:r>
            <w:r w:rsidRPr="001535FE">
              <w:rPr>
                <w:lang w:val="en-IN"/>
              </w:rPr>
              <w:t xml:space="preserve"> at a steady state if </w:t>
            </w:r>
            <w:r w:rsidRPr="001535FE">
              <w:rPr>
                <w:i/>
                <w:iCs/>
                <w:lang w:val="en-IN"/>
              </w:rPr>
              <w:t>D</w:t>
            </w:r>
            <w:r w:rsidRPr="001535FE">
              <w:rPr>
                <w:i/>
                <w:iCs/>
                <w:vertAlign w:val="subscript"/>
                <w:lang w:val="en-IN"/>
              </w:rPr>
              <w:t xml:space="preserve">AB </w:t>
            </w:r>
            <w:r w:rsidRPr="001535FE">
              <w:rPr>
                <w:lang w:val="en-IN"/>
              </w:rPr>
              <w:t>of the Ammonia and Nitrogen</w:t>
            </w:r>
            <w:r w:rsidRPr="001535FE">
              <w:rPr>
                <w:vertAlign w:val="subscript"/>
                <w:lang w:val="en-IN"/>
              </w:rPr>
              <w:t xml:space="preserve"> </w:t>
            </w:r>
            <w:r w:rsidRPr="001535FE">
              <w:rPr>
                <w:lang w:val="en-IN"/>
              </w:rPr>
              <w:t>mixture is 0.367 x 10</w:t>
            </w:r>
            <w:r w:rsidRPr="001535FE">
              <w:rPr>
                <w:vertAlign w:val="superscript"/>
                <w:lang w:val="en-IN"/>
              </w:rPr>
              <w:t xml:space="preserve">-5 </w:t>
            </w:r>
            <w:r w:rsidRPr="001535FE">
              <w:rPr>
                <w:lang w:val="en-IN"/>
              </w:rPr>
              <w:t>m</w:t>
            </w:r>
            <w:r w:rsidRPr="001535FE">
              <w:rPr>
                <w:vertAlign w:val="superscript"/>
                <w:lang w:val="en-IN"/>
              </w:rPr>
              <w:t>2</w:t>
            </w:r>
            <w:r w:rsidRPr="001535FE">
              <w:rPr>
                <w:lang w:val="en-IN"/>
              </w:rPr>
              <w:t>/s.</w:t>
            </w:r>
          </w:p>
        </w:tc>
        <w:tc>
          <w:tcPr>
            <w:tcW w:w="319" w:type="pct"/>
          </w:tcPr>
          <w:p w14:paraId="0EA93BEC" w14:textId="77777777" w:rsidR="00655761" w:rsidRPr="001535FE" w:rsidRDefault="00655761" w:rsidP="001C418B">
            <w:pPr>
              <w:jc w:val="center"/>
            </w:pPr>
            <w:r w:rsidRPr="001535FE">
              <w:t>CO1</w:t>
            </w:r>
          </w:p>
        </w:tc>
        <w:tc>
          <w:tcPr>
            <w:tcW w:w="256" w:type="pct"/>
          </w:tcPr>
          <w:p w14:paraId="0D6C86CF" w14:textId="77777777" w:rsidR="00655761" w:rsidRPr="001535FE" w:rsidRDefault="00655761" w:rsidP="001C418B">
            <w:pPr>
              <w:jc w:val="center"/>
            </w:pPr>
            <w:r w:rsidRPr="001535FE">
              <w:t>An</w:t>
            </w:r>
          </w:p>
        </w:tc>
        <w:tc>
          <w:tcPr>
            <w:tcW w:w="225" w:type="pct"/>
          </w:tcPr>
          <w:p w14:paraId="177C5DE9" w14:textId="77777777" w:rsidR="00655761" w:rsidRPr="001535FE" w:rsidRDefault="00655761" w:rsidP="001C418B">
            <w:pPr>
              <w:jc w:val="center"/>
            </w:pPr>
            <w:r w:rsidRPr="001535FE">
              <w:t>8</w:t>
            </w:r>
          </w:p>
        </w:tc>
      </w:tr>
      <w:tr w:rsidR="00655761" w:rsidRPr="001535FE" w14:paraId="2C9948F5" w14:textId="77777777" w:rsidTr="00414955">
        <w:trPr>
          <w:trHeight w:val="283"/>
        </w:trPr>
        <w:tc>
          <w:tcPr>
            <w:tcW w:w="272" w:type="pct"/>
          </w:tcPr>
          <w:p w14:paraId="34337E80" w14:textId="77777777" w:rsidR="00655761" w:rsidRPr="001535FE" w:rsidRDefault="00655761" w:rsidP="001C418B">
            <w:pPr>
              <w:jc w:val="center"/>
            </w:pPr>
          </w:p>
        </w:tc>
        <w:tc>
          <w:tcPr>
            <w:tcW w:w="189" w:type="pct"/>
          </w:tcPr>
          <w:p w14:paraId="3688BD42" w14:textId="77777777" w:rsidR="00655761" w:rsidRPr="001535FE" w:rsidRDefault="00655761" w:rsidP="001C418B">
            <w:pPr>
              <w:jc w:val="center"/>
            </w:pPr>
            <w:r w:rsidRPr="001535FE">
              <w:t>b.</w:t>
            </w:r>
          </w:p>
        </w:tc>
        <w:tc>
          <w:tcPr>
            <w:tcW w:w="3739" w:type="pct"/>
          </w:tcPr>
          <w:p w14:paraId="36D14EC4" w14:textId="77777777" w:rsidR="00655761" w:rsidRPr="001535FE" w:rsidRDefault="00655761" w:rsidP="001C418B">
            <w:pPr>
              <w:rPr>
                <w:bCs/>
              </w:rPr>
            </w:pPr>
            <w:r w:rsidRPr="001535FE">
              <w:rPr>
                <w:bCs/>
              </w:rPr>
              <w:t xml:space="preserve">Explain steady state and non-steady state diffusion in flat slabs. </w:t>
            </w:r>
          </w:p>
        </w:tc>
        <w:tc>
          <w:tcPr>
            <w:tcW w:w="319" w:type="pct"/>
          </w:tcPr>
          <w:p w14:paraId="16C77B1D" w14:textId="77777777" w:rsidR="00655761" w:rsidRPr="001535FE" w:rsidRDefault="00655761" w:rsidP="001C418B">
            <w:pPr>
              <w:jc w:val="center"/>
            </w:pPr>
            <w:r w:rsidRPr="001535FE">
              <w:t>CO1</w:t>
            </w:r>
          </w:p>
        </w:tc>
        <w:tc>
          <w:tcPr>
            <w:tcW w:w="256" w:type="pct"/>
          </w:tcPr>
          <w:p w14:paraId="7DCACD11" w14:textId="77777777" w:rsidR="00655761" w:rsidRPr="001535FE" w:rsidRDefault="00655761" w:rsidP="001C418B">
            <w:pPr>
              <w:jc w:val="center"/>
            </w:pPr>
            <w:r w:rsidRPr="001535FE">
              <w:t>A</w:t>
            </w:r>
          </w:p>
        </w:tc>
        <w:tc>
          <w:tcPr>
            <w:tcW w:w="225" w:type="pct"/>
          </w:tcPr>
          <w:p w14:paraId="6829F498" w14:textId="77777777" w:rsidR="00655761" w:rsidRPr="001535FE" w:rsidRDefault="00655761" w:rsidP="001C418B">
            <w:pPr>
              <w:jc w:val="center"/>
            </w:pPr>
            <w:r w:rsidRPr="001535FE">
              <w:t>8</w:t>
            </w:r>
          </w:p>
        </w:tc>
      </w:tr>
      <w:tr w:rsidR="00655761" w:rsidRPr="001535FE" w14:paraId="7C8198A2" w14:textId="77777777" w:rsidTr="00414955">
        <w:trPr>
          <w:trHeight w:val="283"/>
        </w:trPr>
        <w:tc>
          <w:tcPr>
            <w:tcW w:w="272" w:type="pct"/>
          </w:tcPr>
          <w:p w14:paraId="0F909B66" w14:textId="77777777" w:rsidR="00655761" w:rsidRPr="001535FE" w:rsidRDefault="00655761" w:rsidP="001C418B">
            <w:pPr>
              <w:jc w:val="center"/>
            </w:pPr>
          </w:p>
        </w:tc>
        <w:tc>
          <w:tcPr>
            <w:tcW w:w="189" w:type="pct"/>
          </w:tcPr>
          <w:p w14:paraId="39A65AF7" w14:textId="77777777" w:rsidR="00655761" w:rsidRPr="001535FE" w:rsidRDefault="00655761" w:rsidP="001C418B">
            <w:pPr>
              <w:jc w:val="center"/>
            </w:pPr>
          </w:p>
        </w:tc>
        <w:tc>
          <w:tcPr>
            <w:tcW w:w="3739" w:type="pct"/>
          </w:tcPr>
          <w:p w14:paraId="3DFC9770" w14:textId="77777777" w:rsidR="00655761" w:rsidRPr="001535FE" w:rsidRDefault="00655761" w:rsidP="001C418B"/>
        </w:tc>
        <w:tc>
          <w:tcPr>
            <w:tcW w:w="319" w:type="pct"/>
          </w:tcPr>
          <w:p w14:paraId="1E4A7822" w14:textId="77777777" w:rsidR="00655761" w:rsidRPr="001535FE" w:rsidRDefault="00655761" w:rsidP="001C418B">
            <w:pPr>
              <w:jc w:val="center"/>
            </w:pPr>
          </w:p>
        </w:tc>
        <w:tc>
          <w:tcPr>
            <w:tcW w:w="256" w:type="pct"/>
          </w:tcPr>
          <w:p w14:paraId="29EF7F07" w14:textId="77777777" w:rsidR="00655761" w:rsidRPr="001535FE" w:rsidRDefault="00655761" w:rsidP="001C418B">
            <w:pPr>
              <w:jc w:val="center"/>
            </w:pPr>
          </w:p>
        </w:tc>
        <w:tc>
          <w:tcPr>
            <w:tcW w:w="225" w:type="pct"/>
          </w:tcPr>
          <w:p w14:paraId="63E8FEBE" w14:textId="77777777" w:rsidR="00655761" w:rsidRPr="001535FE" w:rsidRDefault="00655761" w:rsidP="001C418B">
            <w:pPr>
              <w:jc w:val="center"/>
            </w:pPr>
          </w:p>
        </w:tc>
      </w:tr>
      <w:tr w:rsidR="00655761" w:rsidRPr="001535FE" w14:paraId="497526BF" w14:textId="77777777" w:rsidTr="00414955">
        <w:trPr>
          <w:trHeight w:val="283"/>
        </w:trPr>
        <w:tc>
          <w:tcPr>
            <w:tcW w:w="272" w:type="pct"/>
          </w:tcPr>
          <w:p w14:paraId="12C98859" w14:textId="77777777" w:rsidR="00655761" w:rsidRPr="001535FE" w:rsidRDefault="00655761" w:rsidP="001C418B">
            <w:pPr>
              <w:jc w:val="center"/>
            </w:pPr>
            <w:r w:rsidRPr="001535FE">
              <w:t>2.</w:t>
            </w:r>
          </w:p>
        </w:tc>
        <w:tc>
          <w:tcPr>
            <w:tcW w:w="189" w:type="pct"/>
          </w:tcPr>
          <w:p w14:paraId="58807DCC" w14:textId="77777777" w:rsidR="00655761" w:rsidRPr="001535FE" w:rsidRDefault="00655761" w:rsidP="001C418B">
            <w:pPr>
              <w:jc w:val="center"/>
            </w:pPr>
            <w:r w:rsidRPr="001535FE">
              <w:t>a.</w:t>
            </w:r>
          </w:p>
        </w:tc>
        <w:tc>
          <w:tcPr>
            <w:tcW w:w="3739" w:type="pct"/>
          </w:tcPr>
          <w:p w14:paraId="5466CF2E" w14:textId="77777777" w:rsidR="00655761" w:rsidRPr="001535FE" w:rsidRDefault="00655761" w:rsidP="007025C5">
            <w:r w:rsidRPr="001535FE">
              <w:rPr>
                <w:lang w:val="en-IN"/>
              </w:rPr>
              <w:t>Explain the construction and working of a scrapped surface evaporator.</w:t>
            </w:r>
          </w:p>
        </w:tc>
        <w:tc>
          <w:tcPr>
            <w:tcW w:w="319" w:type="pct"/>
          </w:tcPr>
          <w:p w14:paraId="0726E9E9" w14:textId="77777777" w:rsidR="00655761" w:rsidRPr="001535FE" w:rsidRDefault="00655761" w:rsidP="001C418B">
            <w:pPr>
              <w:jc w:val="center"/>
            </w:pPr>
            <w:r w:rsidRPr="001535FE">
              <w:t>CO2</w:t>
            </w:r>
          </w:p>
        </w:tc>
        <w:tc>
          <w:tcPr>
            <w:tcW w:w="256" w:type="pct"/>
          </w:tcPr>
          <w:p w14:paraId="7AE84D15" w14:textId="77777777" w:rsidR="00655761" w:rsidRPr="001535FE" w:rsidRDefault="00655761" w:rsidP="001C418B">
            <w:pPr>
              <w:jc w:val="center"/>
            </w:pPr>
            <w:r w:rsidRPr="001535FE">
              <w:t>A</w:t>
            </w:r>
          </w:p>
        </w:tc>
        <w:tc>
          <w:tcPr>
            <w:tcW w:w="225" w:type="pct"/>
          </w:tcPr>
          <w:p w14:paraId="3CE21CBC" w14:textId="77777777" w:rsidR="00655761" w:rsidRPr="001535FE" w:rsidRDefault="00655761" w:rsidP="001C418B">
            <w:pPr>
              <w:jc w:val="center"/>
            </w:pPr>
            <w:r w:rsidRPr="001535FE">
              <w:t>6</w:t>
            </w:r>
          </w:p>
        </w:tc>
      </w:tr>
      <w:tr w:rsidR="00655761" w:rsidRPr="001535FE" w14:paraId="50617C3A" w14:textId="77777777" w:rsidTr="00414955">
        <w:trPr>
          <w:trHeight w:val="283"/>
        </w:trPr>
        <w:tc>
          <w:tcPr>
            <w:tcW w:w="272" w:type="pct"/>
          </w:tcPr>
          <w:p w14:paraId="2E5C4E0C" w14:textId="77777777" w:rsidR="00655761" w:rsidRPr="001535FE" w:rsidRDefault="00655761" w:rsidP="001C418B">
            <w:pPr>
              <w:jc w:val="center"/>
            </w:pPr>
          </w:p>
        </w:tc>
        <w:tc>
          <w:tcPr>
            <w:tcW w:w="189" w:type="pct"/>
          </w:tcPr>
          <w:p w14:paraId="262AE1FA" w14:textId="77777777" w:rsidR="00655761" w:rsidRPr="001535FE" w:rsidRDefault="00655761" w:rsidP="001C418B">
            <w:pPr>
              <w:jc w:val="center"/>
            </w:pPr>
            <w:r w:rsidRPr="001535FE">
              <w:t>b.</w:t>
            </w:r>
          </w:p>
        </w:tc>
        <w:tc>
          <w:tcPr>
            <w:tcW w:w="3739" w:type="pct"/>
          </w:tcPr>
          <w:p w14:paraId="562BEF76" w14:textId="77777777" w:rsidR="00655761" w:rsidRPr="001535FE" w:rsidRDefault="00655761" w:rsidP="00AA3258">
            <w:pPr>
              <w:jc w:val="both"/>
            </w:pPr>
            <w:r w:rsidRPr="001535FE">
              <w:t xml:space="preserve">A continuous single effect evaporator concentrates 9072 kg/h of 1.0 wt % salt solution </w:t>
            </w:r>
            <w:r w:rsidRPr="00E07955">
              <w:t>entering at 300 K to final concentration of 1.5 wt%. The vapor space of the evaporator is at 1.0 atm and</w:t>
            </w:r>
            <w:r w:rsidRPr="001535FE">
              <w:t xml:space="preserve"> steam supplied is saturated at 143.3 kPa. The overall heat transfer coefficient V is 1704 W/m</w:t>
            </w:r>
            <w:r w:rsidRPr="001535FE">
              <w:rPr>
                <w:vertAlign w:val="superscript"/>
              </w:rPr>
              <w:t>2</w:t>
            </w:r>
            <w:r w:rsidRPr="001535FE">
              <w:t xml:space="preserve">. Calculate the amount of vapor, amount of liquid product and heat transfer area is required. </w:t>
            </w:r>
          </w:p>
          <w:p w14:paraId="6E8E722F" w14:textId="77777777" w:rsidR="00655761" w:rsidRPr="001535FE" w:rsidRDefault="00655761" w:rsidP="00AA3258">
            <w:pPr>
              <w:jc w:val="both"/>
              <w:rPr>
                <w:b/>
                <w:bCs/>
                <w:u w:val="single"/>
              </w:rPr>
            </w:pPr>
            <w:r w:rsidRPr="001535FE">
              <w:rPr>
                <w:b/>
                <w:bCs/>
                <w:u w:val="single"/>
              </w:rPr>
              <w:t>Given:</w:t>
            </w:r>
          </w:p>
          <w:p w14:paraId="69BF59A0" w14:textId="77777777" w:rsidR="00655761" w:rsidRPr="001535FE" w:rsidRDefault="00655761" w:rsidP="00AA3258">
            <w:pPr>
              <w:jc w:val="both"/>
            </w:pPr>
            <w:r w:rsidRPr="001535FE">
              <w:t>C</w:t>
            </w:r>
            <w:r w:rsidRPr="001535FE">
              <w:rPr>
                <w:vertAlign w:val="subscript"/>
              </w:rPr>
              <w:t>p</w:t>
            </w:r>
            <w:r w:rsidRPr="001535FE">
              <w:t>F (Heat capacity of the feed) = 4.14 kJ/kg</w:t>
            </w:r>
          </w:p>
          <w:p w14:paraId="6CDE4655" w14:textId="77777777" w:rsidR="00655761" w:rsidRPr="001535FE" w:rsidRDefault="00655761" w:rsidP="00AA3258">
            <w:pPr>
              <w:jc w:val="both"/>
            </w:pPr>
            <w:r w:rsidRPr="001535FE">
              <w:t>T</w:t>
            </w:r>
            <w:r w:rsidRPr="001535FE">
              <w:rPr>
                <w:vertAlign w:val="subscript"/>
              </w:rPr>
              <w:t>1</w:t>
            </w:r>
            <w:r w:rsidRPr="001535FE">
              <w:t xml:space="preserve"> = 373.2 K</w:t>
            </w:r>
          </w:p>
          <w:p w14:paraId="263D2AB5" w14:textId="77777777" w:rsidR="00655761" w:rsidRPr="001535FE" w:rsidRDefault="00655761" w:rsidP="00AA3258">
            <w:pPr>
              <w:jc w:val="both"/>
            </w:pPr>
            <w:r w:rsidRPr="001535FE">
              <w:t>H</w:t>
            </w:r>
            <w:r w:rsidRPr="001535FE">
              <w:rPr>
                <w:vertAlign w:val="subscript"/>
              </w:rPr>
              <w:t>r</w:t>
            </w:r>
            <w:r w:rsidRPr="001535FE">
              <w:t xml:space="preserve"> (Latent heat of water) = 2527 kJ/kg</w:t>
            </w:r>
          </w:p>
          <w:p w14:paraId="139C371A" w14:textId="77777777" w:rsidR="00655761" w:rsidRPr="001535FE" w:rsidRDefault="00655761" w:rsidP="00AA3258">
            <w:pPr>
              <w:jc w:val="both"/>
            </w:pPr>
            <w:r w:rsidRPr="001535FE">
              <w:t>Latent heat of λs steam at 143.3 kPa is 2230 kJ/kg</w:t>
            </w:r>
          </w:p>
          <w:p w14:paraId="6AFA8FA6" w14:textId="77777777" w:rsidR="00655761" w:rsidRPr="001535FE" w:rsidRDefault="00655761" w:rsidP="00AA3258">
            <w:pPr>
              <w:jc w:val="both"/>
            </w:pPr>
            <w:r w:rsidRPr="001535FE">
              <w:t>T</w:t>
            </w:r>
            <w:r w:rsidRPr="001535FE">
              <w:rPr>
                <w:vertAlign w:val="subscript"/>
              </w:rPr>
              <w:t>s</w:t>
            </w:r>
            <w:r w:rsidRPr="001535FE">
              <w:t xml:space="preserve"> = 383.2 K </w:t>
            </w:r>
          </w:p>
        </w:tc>
        <w:tc>
          <w:tcPr>
            <w:tcW w:w="319" w:type="pct"/>
          </w:tcPr>
          <w:p w14:paraId="2965BDC8" w14:textId="77777777" w:rsidR="00655761" w:rsidRPr="001535FE" w:rsidRDefault="00655761" w:rsidP="001C418B">
            <w:pPr>
              <w:jc w:val="center"/>
            </w:pPr>
            <w:r w:rsidRPr="001535FE">
              <w:t>CO2</w:t>
            </w:r>
          </w:p>
        </w:tc>
        <w:tc>
          <w:tcPr>
            <w:tcW w:w="256" w:type="pct"/>
          </w:tcPr>
          <w:p w14:paraId="3F2E597A" w14:textId="77777777" w:rsidR="00655761" w:rsidRPr="001535FE" w:rsidRDefault="00655761" w:rsidP="001C418B">
            <w:pPr>
              <w:jc w:val="center"/>
            </w:pPr>
            <w:r w:rsidRPr="001535FE">
              <w:t>An</w:t>
            </w:r>
          </w:p>
        </w:tc>
        <w:tc>
          <w:tcPr>
            <w:tcW w:w="225" w:type="pct"/>
          </w:tcPr>
          <w:p w14:paraId="702B8385" w14:textId="77777777" w:rsidR="00655761" w:rsidRPr="001535FE" w:rsidRDefault="00655761" w:rsidP="001C418B">
            <w:pPr>
              <w:jc w:val="center"/>
            </w:pPr>
            <w:r w:rsidRPr="001535FE">
              <w:t>10</w:t>
            </w:r>
          </w:p>
        </w:tc>
      </w:tr>
      <w:tr w:rsidR="00655761" w:rsidRPr="001535FE" w14:paraId="39212A02" w14:textId="77777777" w:rsidTr="00414955">
        <w:trPr>
          <w:trHeight w:val="283"/>
        </w:trPr>
        <w:tc>
          <w:tcPr>
            <w:tcW w:w="272" w:type="pct"/>
          </w:tcPr>
          <w:p w14:paraId="46E7A119" w14:textId="77777777" w:rsidR="00655761" w:rsidRPr="001535FE" w:rsidRDefault="00655761" w:rsidP="001C418B">
            <w:pPr>
              <w:jc w:val="center"/>
            </w:pPr>
          </w:p>
        </w:tc>
        <w:tc>
          <w:tcPr>
            <w:tcW w:w="189" w:type="pct"/>
          </w:tcPr>
          <w:p w14:paraId="3F1C28BA" w14:textId="77777777" w:rsidR="00655761" w:rsidRPr="001535FE" w:rsidRDefault="00655761" w:rsidP="001C418B">
            <w:pPr>
              <w:jc w:val="center"/>
            </w:pPr>
          </w:p>
        </w:tc>
        <w:tc>
          <w:tcPr>
            <w:tcW w:w="3739" w:type="pct"/>
          </w:tcPr>
          <w:p w14:paraId="36534FF2" w14:textId="77777777" w:rsidR="00655761" w:rsidRPr="001535FE" w:rsidRDefault="00655761" w:rsidP="001C418B"/>
        </w:tc>
        <w:tc>
          <w:tcPr>
            <w:tcW w:w="319" w:type="pct"/>
          </w:tcPr>
          <w:p w14:paraId="352ED1BA" w14:textId="77777777" w:rsidR="00655761" w:rsidRPr="001535FE" w:rsidRDefault="00655761" w:rsidP="001C418B">
            <w:pPr>
              <w:jc w:val="center"/>
            </w:pPr>
          </w:p>
        </w:tc>
        <w:tc>
          <w:tcPr>
            <w:tcW w:w="256" w:type="pct"/>
          </w:tcPr>
          <w:p w14:paraId="6030AC1A" w14:textId="77777777" w:rsidR="00655761" w:rsidRPr="001535FE" w:rsidRDefault="00655761" w:rsidP="001C418B">
            <w:pPr>
              <w:jc w:val="center"/>
            </w:pPr>
          </w:p>
        </w:tc>
        <w:tc>
          <w:tcPr>
            <w:tcW w:w="225" w:type="pct"/>
          </w:tcPr>
          <w:p w14:paraId="464751FD" w14:textId="77777777" w:rsidR="00655761" w:rsidRPr="001535FE" w:rsidRDefault="00655761" w:rsidP="001C418B">
            <w:pPr>
              <w:jc w:val="center"/>
            </w:pPr>
          </w:p>
        </w:tc>
      </w:tr>
      <w:tr w:rsidR="00655761" w:rsidRPr="001535FE" w14:paraId="0431A215" w14:textId="77777777" w:rsidTr="00414955">
        <w:trPr>
          <w:trHeight w:val="283"/>
        </w:trPr>
        <w:tc>
          <w:tcPr>
            <w:tcW w:w="272" w:type="pct"/>
          </w:tcPr>
          <w:p w14:paraId="48555310" w14:textId="77777777" w:rsidR="00655761" w:rsidRPr="001535FE" w:rsidRDefault="00655761" w:rsidP="001C418B">
            <w:pPr>
              <w:jc w:val="center"/>
            </w:pPr>
            <w:r w:rsidRPr="001535FE">
              <w:t>3.</w:t>
            </w:r>
          </w:p>
        </w:tc>
        <w:tc>
          <w:tcPr>
            <w:tcW w:w="189" w:type="pct"/>
          </w:tcPr>
          <w:p w14:paraId="0C605978" w14:textId="77777777" w:rsidR="00655761" w:rsidRPr="001535FE" w:rsidRDefault="00655761" w:rsidP="001C418B">
            <w:pPr>
              <w:jc w:val="center"/>
            </w:pPr>
            <w:r w:rsidRPr="001535FE">
              <w:t>a.</w:t>
            </w:r>
          </w:p>
        </w:tc>
        <w:tc>
          <w:tcPr>
            <w:tcW w:w="3739" w:type="pct"/>
          </w:tcPr>
          <w:p w14:paraId="6754FD19" w14:textId="77777777" w:rsidR="00655761" w:rsidRPr="001535FE" w:rsidRDefault="00655761" w:rsidP="0063193F">
            <w:r w:rsidRPr="001535FE">
              <w:t xml:space="preserve">Explain the types of distillation process. </w:t>
            </w:r>
          </w:p>
        </w:tc>
        <w:tc>
          <w:tcPr>
            <w:tcW w:w="319" w:type="pct"/>
          </w:tcPr>
          <w:p w14:paraId="427EA43D" w14:textId="77777777" w:rsidR="00655761" w:rsidRPr="001535FE" w:rsidRDefault="00655761" w:rsidP="001C418B">
            <w:pPr>
              <w:jc w:val="center"/>
            </w:pPr>
            <w:r w:rsidRPr="001535FE">
              <w:t>CO2</w:t>
            </w:r>
          </w:p>
        </w:tc>
        <w:tc>
          <w:tcPr>
            <w:tcW w:w="256" w:type="pct"/>
          </w:tcPr>
          <w:p w14:paraId="0F6F912E" w14:textId="77777777" w:rsidR="00655761" w:rsidRPr="001535FE" w:rsidRDefault="00655761" w:rsidP="001C418B">
            <w:pPr>
              <w:jc w:val="center"/>
            </w:pPr>
            <w:r w:rsidRPr="001535FE">
              <w:t>A</w:t>
            </w:r>
          </w:p>
        </w:tc>
        <w:tc>
          <w:tcPr>
            <w:tcW w:w="225" w:type="pct"/>
          </w:tcPr>
          <w:p w14:paraId="46213D18" w14:textId="77777777" w:rsidR="00655761" w:rsidRPr="001535FE" w:rsidRDefault="00655761" w:rsidP="001C418B">
            <w:pPr>
              <w:jc w:val="center"/>
            </w:pPr>
            <w:r w:rsidRPr="001535FE">
              <w:t>12</w:t>
            </w:r>
          </w:p>
        </w:tc>
      </w:tr>
      <w:tr w:rsidR="00655761" w:rsidRPr="001535FE" w14:paraId="31D6D573" w14:textId="77777777" w:rsidTr="00414955">
        <w:trPr>
          <w:trHeight w:val="283"/>
        </w:trPr>
        <w:tc>
          <w:tcPr>
            <w:tcW w:w="272" w:type="pct"/>
          </w:tcPr>
          <w:p w14:paraId="7F23A35E" w14:textId="77777777" w:rsidR="00655761" w:rsidRPr="001535FE" w:rsidRDefault="00655761" w:rsidP="001C418B">
            <w:pPr>
              <w:jc w:val="center"/>
            </w:pPr>
          </w:p>
        </w:tc>
        <w:tc>
          <w:tcPr>
            <w:tcW w:w="189" w:type="pct"/>
          </w:tcPr>
          <w:p w14:paraId="153F3FA4" w14:textId="77777777" w:rsidR="00655761" w:rsidRPr="001535FE" w:rsidRDefault="00655761" w:rsidP="001C418B">
            <w:pPr>
              <w:jc w:val="center"/>
            </w:pPr>
            <w:r w:rsidRPr="001535FE">
              <w:t>b.</w:t>
            </w:r>
          </w:p>
        </w:tc>
        <w:tc>
          <w:tcPr>
            <w:tcW w:w="3739" w:type="pct"/>
          </w:tcPr>
          <w:p w14:paraId="36793F09" w14:textId="77777777" w:rsidR="00655761" w:rsidRPr="001535FE" w:rsidRDefault="00655761" w:rsidP="001D4E26">
            <w:pPr>
              <w:jc w:val="both"/>
              <w:rPr>
                <w:bCs/>
                <w:lang w:val="en-IN"/>
              </w:rPr>
            </w:pPr>
            <w:r w:rsidRPr="001535FE">
              <w:rPr>
                <w:bCs/>
              </w:rPr>
              <w:t>Use of Raoult’s Law for Boiling-Point Diagram- Calculate the vapor and liquid compositions in equilibrium at 95°C (368.2 K) for benzene–toluene using the vapor pressure from Table at 101.32 kPa.</w:t>
            </w:r>
          </w:p>
        </w:tc>
        <w:tc>
          <w:tcPr>
            <w:tcW w:w="319" w:type="pct"/>
          </w:tcPr>
          <w:p w14:paraId="6474088B" w14:textId="77777777" w:rsidR="00655761" w:rsidRPr="001535FE" w:rsidRDefault="00655761" w:rsidP="001C418B">
            <w:pPr>
              <w:jc w:val="center"/>
            </w:pPr>
            <w:r w:rsidRPr="001535FE">
              <w:t>CO2</w:t>
            </w:r>
          </w:p>
        </w:tc>
        <w:tc>
          <w:tcPr>
            <w:tcW w:w="256" w:type="pct"/>
          </w:tcPr>
          <w:p w14:paraId="5278B940" w14:textId="77777777" w:rsidR="00655761" w:rsidRPr="001535FE" w:rsidRDefault="00655761" w:rsidP="001C418B">
            <w:pPr>
              <w:jc w:val="center"/>
            </w:pPr>
            <w:r w:rsidRPr="001535FE">
              <w:t>An</w:t>
            </w:r>
          </w:p>
        </w:tc>
        <w:tc>
          <w:tcPr>
            <w:tcW w:w="225" w:type="pct"/>
          </w:tcPr>
          <w:p w14:paraId="7C67B6A5" w14:textId="77777777" w:rsidR="00655761" w:rsidRPr="001535FE" w:rsidRDefault="00655761" w:rsidP="001C418B">
            <w:pPr>
              <w:jc w:val="center"/>
            </w:pPr>
            <w:r w:rsidRPr="001535FE">
              <w:t>4</w:t>
            </w:r>
          </w:p>
        </w:tc>
      </w:tr>
      <w:tr w:rsidR="00655761" w:rsidRPr="001535FE" w14:paraId="2D163ABD" w14:textId="77777777" w:rsidTr="00414955">
        <w:trPr>
          <w:trHeight w:val="283"/>
        </w:trPr>
        <w:tc>
          <w:tcPr>
            <w:tcW w:w="272" w:type="pct"/>
          </w:tcPr>
          <w:p w14:paraId="19C759D9" w14:textId="77777777" w:rsidR="00655761" w:rsidRPr="001535FE" w:rsidRDefault="00655761" w:rsidP="001C418B">
            <w:pPr>
              <w:jc w:val="center"/>
            </w:pPr>
          </w:p>
        </w:tc>
        <w:tc>
          <w:tcPr>
            <w:tcW w:w="189" w:type="pct"/>
          </w:tcPr>
          <w:p w14:paraId="0FCE8EBC" w14:textId="77777777" w:rsidR="00655761" w:rsidRPr="001535FE" w:rsidRDefault="00655761" w:rsidP="001C418B">
            <w:pPr>
              <w:jc w:val="center"/>
            </w:pPr>
          </w:p>
        </w:tc>
        <w:tc>
          <w:tcPr>
            <w:tcW w:w="3739" w:type="pct"/>
          </w:tcPr>
          <w:p w14:paraId="02467EEB" w14:textId="77777777" w:rsidR="00655761" w:rsidRPr="001535FE" w:rsidRDefault="00655761" w:rsidP="001C418B"/>
        </w:tc>
        <w:tc>
          <w:tcPr>
            <w:tcW w:w="319" w:type="pct"/>
          </w:tcPr>
          <w:p w14:paraId="657FAED2" w14:textId="77777777" w:rsidR="00655761" w:rsidRPr="001535FE" w:rsidRDefault="00655761" w:rsidP="001C418B">
            <w:pPr>
              <w:jc w:val="center"/>
            </w:pPr>
          </w:p>
        </w:tc>
        <w:tc>
          <w:tcPr>
            <w:tcW w:w="256" w:type="pct"/>
          </w:tcPr>
          <w:p w14:paraId="6E62A9FF" w14:textId="77777777" w:rsidR="00655761" w:rsidRPr="001535FE" w:rsidRDefault="00655761" w:rsidP="001C418B">
            <w:pPr>
              <w:jc w:val="center"/>
            </w:pPr>
          </w:p>
        </w:tc>
        <w:tc>
          <w:tcPr>
            <w:tcW w:w="225" w:type="pct"/>
          </w:tcPr>
          <w:p w14:paraId="5A208835" w14:textId="77777777" w:rsidR="00655761" w:rsidRPr="001535FE" w:rsidRDefault="00655761" w:rsidP="001C418B">
            <w:pPr>
              <w:jc w:val="center"/>
            </w:pPr>
          </w:p>
        </w:tc>
      </w:tr>
      <w:tr w:rsidR="00655761" w:rsidRPr="001535FE" w14:paraId="32C5AC88" w14:textId="77777777" w:rsidTr="00414955">
        <w:trPr>
          <w:trHeight w:val="283"/>
        </w:trPr>
        <w:tc>
          <w:tcPr>
            <w:tcW w:w="272" w:type="pct"/>
          </w:tcPr>
          <w:p w14:paraId="48D82433" w14:textId="77777777" w:rsidR="00655761" w:rsidRPr="001535FE" w:rsidRDefault="00655761" w:rsidP="001C418B">
            <w:pPr>
              <w:jc w:val="center"/>
            </w:pPr>
            <w:r w:rsidRPr="001535FE">
              <w:t>4.</w:t>
            </w:r>
          </w:p>
        </w:tc>
        <w:tc>
          <w:tcPr>
            <w:tcW w:w="189" w:type="pct"/>
          </w:tcPr>
          <w:p w14:paraId="26F19391" w14:textId="77777777" w:rsidR="00655761" w:rsidRPr="001535FE" w:rsidRDefault="00655761" w:rsidP="001C418B">
            <w:pPr>
              <w:jc w:val="center"/>
            </w:pPr>
            <w:r w:rsidRPr="001535FE">
              <w:t>a.</w:t>
            </w:r>
          </w:p>
        </w:tc>
        <w:tc>
          <w:tcPr>
            <w:tcW w:w="3739" w:type="pct"/>
          </w:tcPr>
          <w:p w14:paraId="1CB6EFC1" w14:textId="77777777" w:rsidR="00655761" w:rsidRPr="001535FE" w:rsidRDefault="00655761" w:rsidP="001D4E26">
            <w:pPr>
              <w:jc w:val="both"/>
            </w:pPr>
            <w:r w:rsidRPr="001535FE">
              <w:t>Describe the different types of equipment used for liquid-liquid extraction.</w:t>
            </w:r>
          </w:p>
        </w:tc>
        <w:tc>
          <w:tcPr>
            <w:tcW w:w="319" w:type="pct"/>
          </w:tcPr>
          <w:p w14:paraId="31187CEE" w14:textId="77777777" w:rsidR="00655761" w:rsidRPr="001535FE" w:rsidRDefault="00655761" w:rsidP="001C418B">
            <w:pPr>
              <w:jc w:val="center"/>
            </w:pPr>
            <w:r w:rsidRPr="001535FE">
              <w:t>CO3</w:t>
            </w:r>
          </w:p>
        </w:tc>
        <w:tc>
          <w:tcPr>
            <w:tcW w:w="256" w:type="pct"/>
          </w:tcPr>
          <w:p w14:paraId="137D8AAF" w14:textId="77777777" w:rsidR="00655761" w:rsidRPr="001535FE" w:rsidRDefault="00655761" w:rsidP="001C418B">
            <w:pPr>
              <w:jc w:val="center"/>
            </w:pPr>
            <w:r w:rsidRPr="001535FE">
              <w:t>U</w:t>
            </w:r>
          </w:p>
        </w:tc>
        <w:tc>
          <w:tcPr>
            <w:tcW w:w="225" w:type="pct"/>
          </w:tcPr>
          <w:p w14:paraId="523E1558" w14:textId="77777777" w:rsidR="00655761" w:rsidRPr="001535FE" w:rsidRDefault="00655761" w:rsidP="001C418B">
            <w:pPr>
              <w:jc w:val="center"/>
            </w:pPr>
            <w:r w:rsidRPr="001535FE">
              <w:t>8</w:t>
            </w:r>
          </w:p>
        </w:tc>
      </w:tr>
      <w:tr w:rsidR="00655761" w:rsidRPr="001535FE" w14:paraId="50C59A9E" w14:textId="77777777" w:rsidTr="00414955">
        <w:trPr>
          <w:trHeight w:val="283"/>
        </w:trPr>
        <w:tc>
          <w:tcPr>
            <w:tcW w:w="272" w:type="pct"/>
          </w:tcPr>
          <w:p w14:paraId="6478B5E5" w14:textId="77777777" w:rsidR="00655761" w:rsidRPr="001535FE" w:rsidRDefault="00655761" w:rsidP="001C418B">
            <w:pPr>
              <w:jc w:val="center"/>
            </w:pPr>
          </w:p>
        </w:tc>
        <w:tc>
          <w:tcPr>
            <w:tcW w:w="189" w:type="pct"/>
          </w:tcPr>
          <w:p w14:paraId="05E6FFE4" w14:textId="77777777" w:rsidR="00655761" w:rsidRPr="001535FE" w:rsidRDefault="00655761" w:rsidP="001C418B">
            <w:pPr>
              <w:jc w:val="center"/>
            </w:pPr>
            <w:r w:rsidRPr="001535FE">
              <w:t>b.</w:t>
            </w:r>
          </w:p>
        </w:tc>
        <w:tc>
          <w:tcPr>
            <w:tcW w:w="3739" w:type="pct"/>
          </w:tcPr>
          <w:p w14:paraId="09F37E4F" w14:textId="77777777" w:rsidR="00655761" w:rsidRPr="001535FE" w:rsidRDefault="00655761" w:rsidP="001D4E26">
            <w:pPr>
              <w:jc w:val="both"/>
              <w:rPr>
                <w:bCs/>
              </w:rPr>
            </w:pPr>
            <w:r w:rsidRPr="001535FE">
              <w:rPr>
                <w:bCs/>
              </w:rPr>
              <w:t>Explain the principles of mechanical extraction using devices like expellers and screw presses.</w:t>
            </w:r>
          </w:p>
        </w:tc>
        <w:tc>
          <w:tcPr>
            <w:tcW w:w="319" w:type="pct"/>
          </w:tcPr>
          <w:p w14:paraId="5D41642E" w14:textId="77777777" w:rsidR="00655761" w:rsidRPr="001535FE" w:rsidRDefault="00655761" w:rsidP="001C418B">
            <w:pPr>
              <w:jc w:val="center"/>
            </w:pPr>
            <w:r w:rsidRPr="001535FE">
              <w:t>CO3</w:t>
            </w:r>
          </w:p>
        </w:tc>
        <w:tc>
          <w:tcPr>
            <w:tcW w:w="256" w:type="pct"/>
          </w:tcPr>
          <w:p w14:paraId="30AD1D7E" w14:textId="77777777" w:rsidR="00655761" w:rsidRPr="001535FE" w:rsidRDefault="00655761" w:rsidP="001C418B">
            <w:pPr>
              <w:jc w:val="center"/>
            </w:pPr>
            <w:r w:rsidRPr="001535FE">
              <w:t>A</w:t>
            </w:r>
          </w:p>
        </w:tc>
        <w:tc>
          <w:tcPr>
            <w:tcW w:w="225" w:type="pct"/>
          </w:tcPr>
          <w:p w14:paraId="7C512A02" w14:textId="77777777" w:rsidR="00655761" w:rsidRPr="001535FE" w:rsidRDefault="00655761" w:rsidP="001C418B">
            <w:pPr>
              <w:jc w:val="center"/>
            </w:pPr>
            <w:r w:rsidRPr="001535FE">
              <w:t>8</w:t>
            </w:r>
          </w:p>
        </w:tc>
      </w:tr>
      <w:tr w:rsidR="00655761" w:rsidRPr="001535FE" w14:paraId="3EE2793D" w14:textId="77777777" w:rsidTr="00414955">
        <w:trPr>
          <w:trHeight w:val="283"/>
        </w:trPr>
        <w:tc>
          <w:tcPr>
            <w:tcW w:w="272" w:type="pct"/>
          </w:tcPr>
          <w:p w14:paraId="47C97E08" w14:textId="77777777" w:rsidR="00655761" w:rsidRPr="001535FE" w:rsidRDefault="00655761" w:rsidP="001C418B">
            <w:pPr>
              <w:jc w:val="center"/>
            </w:pPr>
          </w:p>
        </w:tc>
        <w:tc>
          <w:tcPr>
            <w:tcW w:w="189" w:type="pct"/>
          </w:tcPr>
          <w:p w14:paraId="17F4E28F" w14:textId="77777777" w:rsidR="00655761" w:rsidRPr="001535FE" w:rsidRDefault="00655761" w:rsidP="001C418B">
            <w:pPr>
              <w:jc w:val="center"/>
            </w:pPr>
          </w:p>
        </w:tc>
        <w:tc>
          <w:tcPr>
            <w:tcW w:w="3739" w:type="pct"/>
          </w:tcPr>
          <w:p w14:paraId="28A43FC6" w14:textId="77777777" w:rsidR="00655761" w:rsidRPr="001535FE" w:rsidRDefault="00655761" w:rsidP="001C418B"/>
        </w:tc>
        <w:tc>
          <w:tcPr>
            <w:tcW w:w="319" w:type="pct"/>
          </w:tcPr>
          <w:p w14:paraId="402F4EC5" w14:textId="77777777" w:rsidR="00655761" w:rsidRPr="001535FE" w:rsidRDefault="00655761" w:rsidP="001C418B">
            <w:pPr>
              <w:jc w:val="center"/>
            </w:pPr>
          </w:p>
        </w:tc>
        <w:tc>
          <w:tcPr>
            <w:tcW w:w="256" w:type="pct"/>
          </w:tcPr>
          <w:p w14:paraId="71EDAC1D" w14:textId="77777777" w:rsidR="00655761" w:rsidRPr="001535FE" w:rsidRDefault="00655761" w:rsidP="001C418B">
            <w:pPr>
              <w:jc w:val="center"/>
            </w:pPr>
          </w:p>
        </w:tc>
        <w:tc>
          <w:tcPr>
            <w:tcW w:w="225" w:type="pct"/>
          </w:tcPr>
          <w:p w14:paraId="45F0B87D" w14:textId="77777777" w:rsidR="00655761" w:rsidRPr="001535FE" w:rsidRDefault="00655761" w:rsidP="001C418B">
            <w:pPr>
              <w:jc w:val="center"/>
            </w:pPr>
          </w:p>
        </w:tc>
      </w:tr>
      <w:tr w:rsidR="00655761" w:rsidRPr="001535FE" w14:paraId="2C0BB718" w14:textId="77777777" w:rsidTr="00414955">
        <w:trPr>
          <w:trHeight w:val="283"/>
        </w:trPr>
        <w:tc>
          <w:tcPr>
            <w:tcW w:w="272" w:type="pct"/>
          </w:tcPr>
          <w:p w14:paraId="1151ED3C" w14:textId="77777777" w:rsidR="00655761" w:rsidRPr="001535FE" w:rsidRDefault="00655761" w:rsidP="001C418B">
            <w:pPr>
              <w:jc w:val="center"/>
            </w:pPr>
            <w:r w:rsidRPr="001535FE">
              <w:t>5.</w:t>
            </w:r>
          </w:p>
        </w:tc>
        <w:tc>
          <w:tcPr>
            <w:tcW w:w="189" w:type="pct"/>
          </w:tcPr>
          <w:p w14:paraId="0F06C2A2" w14:textId="77777777" w:rsidR="00655761" w:rsidRPr="001535FE" w:rsidRDefault="00655761" w:rsidP="001C418B">
            <w:pPr>
              <w:jc w:val="center"/>
            </w:pPr>
            <w:r w:rsidRPr="001535FE">
              <w:t>a.</w:t>
            </w:r>
          </w:p>
        </w:tc>
        <w:tc>
          <w:tcPr>
            <w:tcW w:w="3739" w:type="pct"/>
          </w:tcPr>
          <w:p w14:paraId="11657E4C" w14:textId="77777777" w:rsidR="00655761" w:rsidRPr="001535FE" w:rsidRDefault="00655761" w:rsidP="001C418B">
            <w:r w:rsidRPr="001535FE">
              <w:t xml:space="preserve">Evaluate different types of equipment used for equilibrium solubility in gasses. </w:t>
            </w:r>
          </w:p>
        </w:tc>
        <w:tc>
          <w:tcPr>
            <w:tcW w:w="319" w:type="pct"/>
          </w:tcPr>
          <w:p w14:paraId="7DAADAFC" w14:textId="77777777" w:rsidR="00655761" w:rsidRPr="001535FE" w:rsidRDefault="00655761" w:rsidP="001C418B">
            <w:pPr>
              <w:jc w:val="center"/>
            </w:pPr>
            <w:r w:rsidRPr="001535FE">
              <w:t>CO4</w:t>
            </w:r>
          </w:p>
        </w:tc>
        <w:tc>
          <w:tcPr>
            <w:tcW w:w="256" w:type="pct"/>
          </w:tcPr>
          <w:p w14:paraId="1E9FEA4A" w14:textId="77777777" w:rsidR="00655761" w:rsidRPr="001535FE" w:rsidRDefault="00655761" w:rsidP="001C418B">
            <w:pPr>
              <w:jc w:val="center"/>
            </w:pPr>
            <w:r w:rsidRPr="001535FE">
              <w:t>A</w:t>
            </w:r>
          </w:p>
        </w:tc>
        <w:tc>
          <w:tcPr>
            <w:tcW w:w="225" w:type="pct"/>
          </w:tcPr>
          <w:p w14:paraId="77EBCC5B" w14:textId="77777777" w:rsidR="00655761" w:rsidRPr="001535FE" w:rsidRDefault="00655761" w:rsidP="001C418B">
            <w:pPr>
              <w:jc w:val="center"/>
            </w:pPr>
            <w:r w:rsidRPr="001535FE">
              <w:t>8</w:t>
            </w:r>
          </w:p>
        </w:tc>
      </w:tr>
      <w:tr w:rsidR="00655761" w:rsidRPr="001535FE" w14:paraId="73E96A97" w14:textId="77777777" w:rsidTr="00414955">
        <w:trPr>
          <w:trHeight w:val="283"/>
        </w:trPr>
        <w:tc>
          <w:tcPr>
            <w:tcW w:w="272" w:type="pct"/>
          </w:tcPr>
          <w:p w14:paraId="587BED42" w14:textId="77777777" w:rsidR="00655761" w:rsidRPr="001535FE" w:rsidRDefault="00655761" w:rsidP="001C418B">
            <w:pPr>
              <w:jc w:val="center"/>
            </w:pPr>
          </w:p>
        </w:tc>
        <w:tc>
          <w:tcPr>
            <w:tcW w:w="189" w:type="pct"/>
          </w:tcPr>
          <w:p w14:paraId="2549D924" w14:textId="77777777" w:rsidR="00655761" w:rsidRPr="001535FE" w:rsidRDefault="00655761" w:rsidP="001C418B">
            <w:pPr>
              <w:jc w:val="center"/>
            </w:pPr>
            <w:r w:rsidRPr="001535FE">
              <w:t>b.</w:t>
            </w:r>
          </w:p>
        </w:tc>
        <w:tc>
          <w:tcPr>
            <w:tcW w:w="3739" w:type="pct"/>
          </w:tcPr>
          <w:p w14:paraId="1D1BFD97" w14:textId="77777777" w:rsidR="00655761" w:rsidRPr="001535FE" w:rsidRDefault="00655761" w:rsidP="001C418B">
            <w:pPr>
              <w:rPr>
                <w:bCs/>
              </w:rPr>
            </w:pPr>
            <w:r w:rsidRPr="001535FE">
              <w:rPr>
                <w:bCs/>
              </w:rPr>
              <w:t xml:space="preserve">Explain the concept of </w:t>
            </w:r>
            <w:r w:rsidRPr="001535FE">
              <w:t>NTU, HTU and HETP.</w:t>
            </w:r>
          </w:p>
        </w:tc>
        <w:tc>
          <w:tcPr>
            <w:tcW w:w="319" w:type="pct"/>
          </w:tcPr>
          <w:p w14:paraId="55DC5695" w14:textId="77777777" w:rsidR="00655761" w:rsidRPr="001535FE" w:rsidRDefault="00655761" w:rsidP="001C418B">
            <w:pPr>
              <w:jc w:val="center"/>
            </w:pPr>
            <w:r w:rsidRPr="001535FE">
              <w:t>CO4</w:t>
            </w:r>
          </w:p>
        </w:tc>
        <w:tc>
          <w:tcPr>
            <w:tcW w:w="256" w:type="pct"/>
          </w:tcPr>
          <w:p w14:paraId="00F26BF9" w14:textId="77777777" w:rsidR="00655761" w:rsidRPr="001535FE" w:rsidRDefault="00655761" w:rsidP="001C418B">
            <w:pPr>
              <w:jc w:val="center"/>
            </w:pPr>
            <w:r w:rsidRPr="001535FE">
              <w:t>An</w:t>
            </w:r>
          </w:p>
        </w:tc>
        <w:tc>
          <w:tcPr>
            <w:tcW w:w="225" w:type="pct"/>
          </w:tcPr>
          <w:p w14:paraId="6F24DAC3" w14:textId="77777777" w:rsidR="00655761" w:rsidRPr="001535FE" w:rsidRDefault="00655761" w:rsidP="001C418B">
            <w:pPr>
              <w:jc w:val="center"/>
            </w:pPr>
            <w:r w:rsidRPr="001535FE">
              <w:t>8</w:t>
            </w:r>
          </w:p>
        </w:tc>
      </w:tr>
      <w:tr w:rsidR="00655761" w:rsidRPr="001535FE" w14:paraId="3836E7B1" w14:textId="77777777" w:rsidTr="00414955">
        <w:trPr>
          <w:trHeight w:val="283"/>
        </w:trPr>
        <w:tc>
          <w:tcPr>
            <w:tcW w:w="272" w:type="pct"/>
          </w:tcPr>
          <w:p w14:paraId="5CAB230E" w14:textId="77777777" w:rsidR="00655761" w:rsidRPr="001535FE" w:rsidRDefault="00655761" w:rsidP="001C418B">
            <w:pPr>
              <w:jc w:val="center"/>
            </w:pPr>
          </w:p>
        </w:tc>
        <w:tc>
          <w:tcPr>
            <w:tcW w:w="189" w:type="pct"/>
          </w:tcPr>
          <w:p w14:paraId="2C6CC833" w14:textId="77777777" w:rsidR="00655761" w:rsidRPr="001535FE" w:rsidRDefault="00655761" w:rsidP="001C418B">
            <w:pPr>
              <w:jc w:val="center"/>
            </w:pPr>
          </w:p>
        </w:tc>
        <w:tc>
          <w:tcPr>
            <w:tcW w:w="3739" w:type="pct"/>
          </w:tcPr>
          <w:p w14:paraId="64490685" w14:textId="77777777" w:rsidR="00655761" w:rsidRPr="001535FE" w:rsidRDefault="00655761" w:rsidP="001C418B"/>
        </w:tc>
        <w:tc>
          <w:tcPr>
            <w:tcW w:w="319" w:type="pct"/>
          </w:tcPr>
          <w:p w14:paraId="608C0CC8" w14:textId="77777777" w:rsidR="00655761" w:rsidRPr="001535FE" w:rsidRDefault="00655761" w:rsidP="001C418B">
            <w:pPr>
              <w:jc w:val="center"/>
            </w:pPr>
          </w:p>
        </w:tc>
        <w:tc>
          <w:tcPr>
            <w:tcW w:w="256" w:type="pct"/>
          </w:tcPr>
          <w:p w14:paraId="77D34725" w14:textId="77777777" w:rsidR="00655761" w:rsidRPr="001535FE" w:rsidRDefault="00655761" w:rsidP="001C418B">
            <w:pPr>
              <w:jc w:val="center"/>
            </w:pPr>
          </w:p>
        </w:tc>
        <w:tc>
          <w:tcPr>
            <w:tcW w:w="225" w:type="pct"/>
          </w:tcPr>
          <w:p w14:paraId="7F5D4542" w14:textId="77777777" w:rsidR="00655761" w:rsidRPr="001535FE" w:rsidRDefault="00655761" w:rsidP="001C418B">
            <w:pPr>
              <w:jc w:val="center"/>
            </w:pPr>
          </w:p>
        </w:tc>
      </w:tr>
      <w:tr w:rsidR="00655761" w:rsidRPr="001535FE" w14:paraId="152AA62E" w14:textId="77777777" w:rsidTr="00414955">
        <w:trPr>
          <w:trHeight w:val="283"/>
        </w:trPr>
        <w:tc>
          <w:tcPr>
            <w:tcW w:w="272" w:type="pct"/>
          </w:tcPr>
          <w:p w14:paraId="2D634EBD" w14:textId="77777777" w:rsidR="00655761" w:rsidRPr="001535FE" w:rsidRDefault="00655761" w:rsidP="00414955">
            <w:pPr>
              <w:jc w:val="center"/>
            </w:pPr>
            <w:r w:rsidRPr="001535FE">
              <w:t>6.</w:t>
            </w:r>
          </w:p>
        </w:tc>
        <w:tc>
          <w:tcPr>
            <w:tcW w:w="189" w:type="pct"/>
          </w:tcPr>
          <w:p w14:paraId="55D06F8B" w14:textId="77777777" w:rsidR="00655761" w:rsidRPr="001535FE" w:rsidRDefault="00655761" w:rsidP="00414955">
            <w:pPr>
              <w:jc w:val="center"/>
            </w:pPr>
            <w:r w:rsidRPr="001535FE">
              <w:t>a.</w:t>
            </w:r>
          </w:p>
        </w:tc>
        <w:tc>
          <w:tcPr>
            <w:tcW w:w="3739" w:type="pct"/>
          </w:tcPr>
          <w:p w14:paraId="3853FAE4" w14:textId="77777777" w:rsidR="00655761" w:rsidRPr="001535FE" w:rsidRDefault="00655761" w:rsidP="00171EF2">
            <w:pPr>
              <w:jc w:val="both"/>
            </w:pPr>
            <w:r w:rsidRPr="001535FE">
              <w:t>Illustrate the principle and functions of different types of screens used in separation process</w:t>
            </w:r>
            <w:r>
              <w:t>.</w:t>
            </w:r>
            <w:r w:rsidRPr="001535FE">
              <w:t xml:space="preserve"> </w:t>
            </w:r>
          </w:p>
        </w:tc>
        <w:tc>
          <w:tcPr>
            <w:tcW w:w="319" w:type="pct"/>
          </w:tcPr>
          <w:p w14:paraId="08CCDD0A" w14:textId="77777777" w:rsidR="00655761" w:rsidRPr="001535FE" w:rsidRDefault="00655761" w:rsidP="00414955">
            <w:pPr>
              <w:jc w:val="center"/>
            </w:pPr>
            <w:r w:rsidRPr="001535FE">
              <w:t>CO5</w:t>
            </w:r>
          </w:p>
        </w:tc>
        <w:tc>
          <w:tcPr>
            <w:tcW w:w="256" w:type="pct"/>
          </w:tcPr>
          <w:p w14:paraId="364884CD" w14:textId="77777777" w:rsidR="00655761" w:rsidRPr="001535FE" w:rsidRDefault="00655761" w:rsidP="00414955">
            <w:pPr>
              <w:jc w:val="center"/>
            </w:pPr>
            <w:r w:rsidRPr="001535FE">
              <w:t>A</w:t>
            </w:r>
          </w:p>
        </w:tc>
        <w:tc>
          <w:tcPr>
            <w:tcW w:w="225" w:type="pct"/>
          </w:tcPr>
          <w:p w14:paraId="171B80D8" w14:textId="77777777" w:rsidR="00655761" w:rsidRPr="001535FE" w:rsidRDefault="00655761" w:rsidP="00414955">
            <w:pPr>
              <w:jc w:val="center"/>
            </w:pPr>
            <w:r w:rsidRPr="001535FE">
              <w:t>8</w:t>
            </w:r>
          </w:p>
        </w:tc>
      </w:tr>
      <w:tr w:rsidR="00655761" w:rsidRPr="001535FE" w14:paraId="1F00357F" w14:textId="77777777" w:rsidTr="00414955">
        <w:trPr>
          <w:trHeight w:val="283"/>
        </w:trPr>
        <w:tc>
          <w:tcPr>
            <w:tcW w:w="272" w:type="pct"/>
          </w:tcPr>
          <w:p w14:paraId="2035DFAC" w14:textId="77777777" w:rsidR="00655761" w:rsidRPr="001535FE" w:rsidRDefault="00655761" w:rsidP="00414955">
            <w:pPr>
              <w:jc w:val="center"/>
            </w:pPr>
          </w:p>
        </w:tc>
        <w:tc>
          <w:tcPr>
            <w:tcW w:w="189" w:type="pct"/>
          </w:tcPr>
          <w:p w14:paraId="4DD27C5C" w14:textId="77777777" w:rsidR="00655761" w:rsidRPr="001535FE" w:rsidRDefault="00655761" w:rsidP="00414955">
            <w:pPr>
              <w:jc w:val="center"/>
            </w:pPr>
            <w:r w:rsidRPr="001535FE">
              <w:t>b.</w:t>
            </w:r>
          </w:p>
        </w:tc>
        <w:tc>
          <w:tcPr>
            <w:tcW w:w="3739" w:type="pct"/>
          </w:tcPr>
          <w:p w14:paraId="1EF9BC13" w14:textId="77777777" w:rsidR="00655761" w:rsidRPr="001535FE" w:rsidRDefault="00655761" w:rsidP="00414955">
            <w:pPr>
              <w:jc w:val="both"/>
              <w:rPr>
                <w:bCs/>
              </w:rPr>
            </w:pPr>
            <w:r w:rsidRPr="001535FE">
              <w:rPr>
                <w:bCs/>
              </w:rPr>
              <w:t>Summarize the working principle of constant volume filtration and its applications in the food industry.</w:t>
            </w:r>
          </w:p>
        </w:tc>
        <w:tc>
          <w:tcPr>
            <w:tcW w:w="319" w:type="pct"/>
          </w:tcPr>
          <w:p w14:paraId="6DB0F8E5" w14:textId="77777777" w:rsidR="00655761" w:rsidRPr="001535FE" w:rsidRDefault="00655761" w:rsidP="00414955">
            <w:pPr>
              <w:jc w:val="center"/>
            </w:pPr>
            <w:r w:rsidRPr="001535FE">
              <w:t>CO5</w:t>
            </w:r>
          </w:p>
        </w:tc>
        <w:tc>
          <w:tcPr>
            <w:tcW w:w="256" w:type="pct"/>
          </w:tcPr>
          <w:p w14:paraId="39495AC9" w14:textId="77777777" w:rsidR="00655761" w:rsidRPr="001535FE" w:rsidRDefault="00655761" w:rsidP="00414955">
            <w:pPr>
              <w:jc w:val="center"/>
            </w:pPr>
            <w:r w:rsidRPr="001535FE">
              <w:t>An</w:t>
            </w:r>
          </w:p>
        </w:tc>
        <w:tc>
          <w:tcPr>
            <w:tcW w:w="225" w:type="pct"/>
          </w:tcPr>
          <w:p w14:paraId="4E2C9295" w14:textId="77777777" w:rsidR="00655761" w:rsidRPr="001535FE" w:rsidRDefault="00655761" w:rsidP="00414955">
            <w:pPr>
              <w:jc w:val="center"/>
            </w:pPr>
            <w:r w:rsidRPr="001535FE">
              <w:t>8</w:t>
            </w:r>
          </w:p>
        </w:tc>
      </w:tr>
      <w:tr w:rsidR="00655761" w:rsidRPr="001535FE" w14:paraId="59C1D611" w14:textId="77777777" w:rsidTr="00414955">
        <w:trPr>
          <w:trHeight w:val="283"/>
        </w:trPr>
        <w:tc>
          <w:tcPr>
            <w:tcW w:w="272" w:type="pct"/>
          </w:tcPr>
          <w:p w14:paraId="66111B08" w14:textId="77777777" w:rsidR="00655761" w:rsidRPr="001535FE" w:rsidRDefault="00655761" w:rsidP="001C418B">
            <w:pPr>
              <w:jc w:val="center"/>
            </w:pPr>
          </w:p>
        </w:tc>
        <w:tc>
          <w:tcPr>
            <w:tcW w:w="189" w:type="pct"/>
          </w:tcPr>
          <w:p w14:paraId="3946F034" w14:textId="77777777" w:rsidR="00655761" w:rsidRPr="001535FE" w:rsidRDefault="00655761" w:rsidP="001C418B">
            <w:pPr>
              <w:jc w:val="center"/>
            </w:pPr>
          </w:p>
        </w:tc>
        <w:tc>
          <w:tcPr>
            <w:tcW w:w="3739" w:type="pct"/>
          </w:tcPr>
          <w:p w14:paraId="7179BCC0" w14:textId="77777777" w:rsidR="00655761" w:rsidRPr="001535FE" w:rsidRDefault="00655761" w:rsidP="001C418B"/>
        </w:tc>
        <w:tc>
          <w:tcPr>
            <w:tcW w:w="319" w:type="pct"/>
          </w:tcPr>
          <w:p w14:paraId="664B04FD" w14:textId="77777777" w:rsidR="00655761" w:rsidRPr="001535FE" w:rsidRDefault="00655761" w:rsidP="001C418B">
            <w:pPr>
              <w:jc w:val="center"/>
            </w:pPr>
          </w:p>
        </w:tc>
        <w:tc>
          <w:tcPr>
            <w:tcW w:w="256" w:type="pct"/>
          </w:tcPr>
          <w:p w14:paraId="670B45D5" w14:textId="77777777" w:rsidR="00655761" w:rsidRPr="001535FE" w:rsidRDefault="00655761" w:rsidP="001C418B">
            <w:pPr>
              <w:jc w:val="center"/>
            </w:pPr>
          </w:p>
        </w:tc>
        <w:tc>
          <w:tcPr>
            <w:tcW w:w="225" w:type="pct"/>
          </w:tcPr>
          <w:p w14:paraId="3682FA1C" w14:textId="77777777" w:rsidR="00655761" w:rsidRPr="001535FE" w:rsidRDefault="00655761" w:rsidP="001C418B">
            <w:pPr>
              <w:jc w:val="center"/>
            </w:pPr>
          </w:p>
        </w:tc>
      </w:tr>
      <w:tr w:rsidR="00655761" w:rsidRPr="001535FE" w14:paraId="7C49DE72" w14:textId="77777777" w:rsidTr="00414955">
        <w:trPr>
          <w:trHeight w:val="283"/>
        </w:trPr>
        <w:tc>
          <w:tcPr>
            <w:tcW w:w="272" w:type="pct"/>
          </w:tcPr>
          <w:p w14:paraId="7C3E3878" w14:textId="77777777" w:rsidR="00655761" w:rsidRPr="001535FE" w:rsidRDefault="00655761" w:rsidP="001C418B">
            <w:pPr>
              <w:jc w:val="center"/>
            </w:pPr>
            <w:r w:rsidRPr="001535FE">
              <w:t>7.</w:t>
            </w:r>
          </w:p>
        </w:tc>
        <w:tc>
          <w:tcPr>
            <w:tcW w:w="189" w:type="pct"/>
          </w:tcPr>
          <w:p w14:paraId="7A093BD1" w14:textId="77777777" w:rsidR="00655761" w:rsidRPr="001535FE" w:rsidRDefault="00655761" w:rsidP="001C418B">
            <w:pPr>
              <w:jc w:val="center"/>
            </w:pPr>
            <w:r w:rsidRPr="001535FE">
              <w:t>a.</w:t>
            </w:r>
          </w:p>
        </w:tc>
        <w:tc>
          <w:tcPr>
            <w:tcW w:w="3739" w:type="pct"/>
          </w:tcPr>
          <w:p w14:paraId="4F48B43D" w14:textId="77777777" w:rsidR="00655761" w:rsidRPr="001535FE" w:rsidRDefault="00655761" w:rsidP="00414955">
            <w:pPr>
              <w:jc w:val="both"/>
            </w:pPr>
            <w:r w:rsidRPr="001535FE">
              <w:rPr>
                <w:bCs/>
              </w:rPr>
              <w:t>Describe the concept of sedimentation thickening and how it is related to Stokes' law.</w:t>
            </w:r>
          </w:p>
        </w:tc>
        <w:tc>
          <w:tcPr>
            <w:tcW w:w="319" w:type="pct"/>
          </w:tcPr>
          <w:p w14:paraId="333776FB" w14:textId="77777777" w:rsidR="00655761" w:rsidRPr="001535FE" w:rsidRDefault="00655761" w:rsidP="001C418B">
            <w:pPr>
              <w:jc w:val="center"/>
            </w:pPr>
            <w:r w:rsidRPr="001535FE">
              <w:t>CO5</w:t>
            </w:r>
          </w:p>
        </w:tc>
        <w:tc>
          <w:tcPr>
            <w:tcW w:w="256" w:type="pct"/>
          </w:tcPr>
          <w:p w14:paraId="71DC4775" w14:textId="77777777" w:rsidR="00655761" w:rsidRPr="001535FE" w:rsidRDefault="00655761" w:rsidP="001C418B">
            <w:pPr>
              <w:jc w:val="center"/>
            </w:pPr>
            <w:r w:rsidRPr="001535FE">
              <w:t>U</w:t>
            </w:r>
          </w:p>
        </w:tc>
        <w:tc>
          <w:tcPr>
            <w:tcW w:w="225" w:type="pct"/>
          </w:tcPr>
          <w:p w14:paraId="2AAE5043" w14:textId="77777777" w:rsidR="00655761" w:rsidRPr="001535FE" w:rsidRDefault="00655761" w:rsidP="001C418B">
            <w:pPr>
              <w:jc w:val="center"/>
            </w:pPr>
            <w:r w:rsidRPr="001535FE">
              <w:t>10</w:t>
            </w:r>
          </w:p>
        </w:tc>
      </w:tr>
      <w:tr w:rsidR="00655761" w:rsidRPr="001535FE" w14:paraId="4B99837B" w14:textId="77777777" w:rsidTr="00414955">
        <w:trPr>
          <w:trHeight w:val="283"/>
        </w:trPr>
        <w:tc>
          <w:tcPr>
            <w:tcW w:w="272" w:type="pct"/>
          </w:tcPr>
          <w:p w14:paraId="38E7BFE3" w14:textId="77777777" w:rsidR="00655761" w:rsidRPr="001535FE" w:rsidRDefault="00655761" w:rsidP="001C418B">
            <w:pPr>
              <w:jc w:val="center"/>
            </w:pPr>
          </w:p>
        </w:tc>
        <w:tc>
          <w:tcPr>
            <w:tcW w:w="189" w:type="pct"/>
          </w:tcPr>
          <w:p w14:paraId="2DB946B3" w14:textId="77777777" w:rsidR="00655761" w:rsidRPr="001535FE" w:rsidRDefault="00655761" w:rsidP="001C418B">
            <w:pPr>
              <w:jc w:val="center"/>
            </w:pPr>
            <w:r w:rsidRPr="001535FE">
              <w:t>b.</w:t>
            </w:r>
          </w:p>
        </w:tc>
        <w:tc>
          <w:tcPr>
            <w:tcW w:w="3739" w:type="pct"/>
          </w:tcPr>
          <w:p w14:paraId="37DA15B2" w14:textId="77777777" w:rsidR="00655761" w:rsidRPr="001535FE" w:rsidRDefault="00655761" w:rsidP="00414955">
            <w:pPr>
              <w:jc w:val="both"/>
              <w:rPr>
                <w:bCs/>
              </w:rPr>
            </w:pPr>
            <w:r w:rsidRPr="001535FE">
              <w:rPr>
                <w:bCs/>
              </w:rPr>
              <w:t>Analyze the factors that influence the rate and efficiency of constant volume filtration.</w:t>
            </w:r>
          </w:p>
        </w:tc>
        <w:tc>
          <w:tcPr>
            <w:tcW w:w="319" w:type="pct"/>
          </w:tcPr>
          <w:p w14:paraId="447F313E" w14:textId="77777777" w:rsidR="00655761" w:rsidRPr="001535FE" w:rsidRDefault="00655761" w:rsidP="001C418B">
            <w:pPr>
              <w:jc w:val="center"/>
            </w:pPr>
            <w:r w:rsidRPr="001535FE">
              <w:t>CO5</w:t>
            </w:r>
          </w:p>
        </w:tc>
        <w:tc>
          <w:tcPr>
            <w:tcW w:w="256" w:type="pct"/>
          </w:tcPr>
          <w:p w14:paraId="5E9100B9" w14:textId="77777777" w:rsidR="00655761" w:rsidRPr="001535FE" w:rsidRDefault="00655761" w:rsidP="001C418B">
            <w:pPr>
              <w:jc w:val="center"/>
            </w:pPr>
            <w:r w:rsidRPr="001535FE">
              <w:t>An</w:t>
            </w:r>
          </w:p>
        </w:tc>
        <w:tc>
          <w:tcPr>
            <w:tcW w:w="225" w:type="pct"/>
          </w:tcPr>
          <w:p w14:paraId="7BD593F1" w14:textId="77777777" w:rsidR="00655761" w:rsidRPr="001535FE" w:rsidRDefault="00655761" w:rsidP="001C418B">
            <w:pPr>
              <w:jc w:val="center"/>
            </w:pPr>
            <w:r w:rsidRPr="001535FE">
              <w:t>6</w:t>
            </w:r>
          </w:p>
        </w:tc>
      </w:tr>
      <w:tr w:rsidR="00655761" w:rsidRPr="001535FE" w14:paraId="06B7FD03" w14:textId="77777777" w:rsidTr="001C418B">
        <w:trPr>
          <w:trHeight w:val="550"/>
        </w:trPr>
        <w:tc>
          <w:tcPr>
            <w:tcW w:w="5000" w:type="pct"/>
            <w:gridSpan w:val="6"/>
            <w:vAlign w:val="center"/>
          </w:tcPr>
          <w:p w14:paraId="5B55D422" w14:textId="77777777" w:rsidR="00655761" w:rsidRPr="001535FE" w:rsidRDefault="00655761" w:rsidP="001C418B">
            <w:pPr>
              <w:jc w:val="center"/>
            </w:pPr>
            <w:r w:rsidRPr="001535FE">
              <w:rPr>
                <w:b/>
                <w:u w:val="single"/>
              </w:rPr>
              <w:t>PART – B (1 X 20 = 20 MARKS) [</w:t>
            </w:r>
            <w:r w:rsidRPr="001535FE">
              <w:rPr>
                <w:b/>
                <w:bCs/>
              </w:rPr>
              <w:t>Compulsory Question]</w:t>
            </w:r>
          </w:p>
        </w:tc>
      </w:tr>
      <w:tr w:rsidR="00655761" w:rsidRPr="001535FE" w14:paraId="4C15D64C" w14:textId="77777777" w:rsidTr="00414955">
        <w:trPr>
          <w:trHeight w:val="283"/>
        </w:trPr>
        <w:tc>
          <w:tcPr>
            <w:tcW w:w="272" w:type="pct"/>
          </w:tcPr>
          <w:p w14:paraId="5B721BB4" w14:textId="77777777" w:rsidR="00655761" w:rsidRPr="001535FE" w:rsidRDefault="00655761" w:rsidP="008B3C97">
            <w:pPr>
              <w:jc w:val="center"/>
            </w:pPr>
            <w:r w:rsidRPr="001535FE">
              <w:t>8.</w:t>
            </w:r>
          </w:p>
        </w:tc>
        <w:tc>
          <w:tcPr>
            <w:tcW w:w="189" w:type="pct"/>
          </w:tcPr>
          <w:p w14:paraId="439DAA66" w14:textId="77777777" w:rsidR="00655761" w:rsidRPr="001535FE" w:rsidRDefault="00655761" w:rsidP="008B3C97">
            <w:pPr>
              <w:jc w:val="center"/>
            </w:pPr>
          </w:p>
        </w:tc>
        <w:tc>
          <w:tcPr>
            <w:tcW w:w="3739" w:type="pct"/>
          </w:tcPr>
          <w:p w14:paraId="129ED503" w14:textId="77777777" w:rsidR="00655761" w:rsidRPr="001535FE" w:rsidRDefault="00655761" w:rsidP="007025C5">
            <w:pPr>
              <w:jc w:val="both"/>
            </w:pPr>
            <w:r w:rsidRPr="001535FE">
              <w:t xml:space="preserve">Illustrate the principle, construction and working of </w:t>
            </w:r>
            <w:r w:rsidRPr="001535FE">
              <w:rPr>
                <w:b/>
              </w:rPr>
              <w:t>any two</w:t>
            </w:r>
            <w:r w:rsidRPr="001535FE">
              <w:t xml:space="preserve"> membrane separation equipment. </w:t>
            </w:r>
          </w:p>
        </w:tc>
        <w:tc>
          <w:tcPr>
            <w:tcW w:w="319" w:type="pct"/>
          </w:tcPr>
          <w:p w14:paraId="725E9247" w14:textId="77777777" w:rsidR="00655761" w:rsidRPr="001535FE" w:rsidRDefault="00655761" w:rsidP="008B3C97">
            <w:pPr>
              <w:jc w:val="center"/>
            </w:pPr>
            <w:r w:rsidRPr="001535FE">
              <w:t>CO6</w:t>
            </w:r>
          </w:p>
        </w:tc>
        <w:tc>
          <w:tcPr>
            <w:tcW w:w="256" w:type="pct"/>
          </w:tcPr>
          <w:p w14:paraId="311EA4DB" w14:textId="77777777" w:rsidR="00655761" w:rsidRPr="001535FE" w:rsidRDefault="00655761" w:rsidP="008B3C97">
            <w:pPr>
              <w:jc w:val="center"/>
            </w:pPr>
            <w:r w:rsidRPr="001535FE">
              <w:t>An</w:t>
            </w:r>
          </w:p>
        </w:tc>
        <w:tc>
          <w:tcPr>
            <w:tcW w:w="225" w:type="pct"/>
          </w:tcPr>
          <w:p w14:paraId="7FA73128" w14:textId="77777777" w:rsidR="00655761" w:rsidRPr="001535FE" w:rsidRDefault="00655761" w:rsidP="008B3C97">
            <w:pPr>
              <w:jc w:val="center"/>
            </w:pPr>
            <w:r w:rsidRPr="001535FE">
              <w:t>20</w:t>
            </w:r>
          </w:p>
        </w:tc>
      </w:tr>
    </w:tbl>
    <w:p w14:paraId="7CCB0ABB" w14:textId="77777777" w:rsidR="00655761" w:rsidRDefault="00655761" w:rsidP="00AD04F7">
      <w:pPr>
        <w:rPr>
          <w:b/>
          <w:bCs/>
        </w:rPr>
      </w:pPr>
    </w:p>
    <w:p w14:paraId="1467A212" w14:textId="77777777" w:rsidR="00655761" w:rsidRDefault="0065576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C14303" w14:textId="77777777" w:rsidR="00655761" w:rsidRDefault="00655761" w:rsidP="00856324"/>
    <w:tbl>
      <w:tblPr>
        <w:tblStyle w:val="TableGrid"/>
        <w:tblW w:w="10490" w:type="dxa"/>
        <w:tblInd w:w="-714" w:type="dxa"/>
        <w:tblLook w:val="04A0" w:firstRow="1" w:lastRow="0" w:firstColumn="1" w:lastColumn="0" w:noHBand="0" w:noVBand="1"/>
      </w:tblPr>
      <w:tblGrid>
        <w:gridCol w:w="670"/>
        <w:gridCol w:w="9820"/>
      </w:tblGrid>
      <w:tr w:rsidR="00655761" w14:paraId="492F23CA" w14:textId="77777777" w:rsidTr="00D925E9">
        <w:tc>
          <w:tcPr>
            <w:tcW w:w="632" w:type="dxa"/>
          </w:tcPr>
          <w:p w14:paraId="1F34A5F4" w14:textId="77777777" w:rsidR="00655761" w:rsidRPr="00930ED1" w:rsidRDefault="00655761" w:rsidP="008B3C97">
            <w:pPr>
              <w:jc w:val="center"/>
            </w:pPr>
          </w:p>
        </w:tc>
        <w:tc>
          <w:tcPr>
            <w:tcW w:w="9858" w:type="dxa"/>
          </w:tcPr>
          <w:p w14:paraId="41CF4FA4" w14:textId="77777777" w:rsidR="00655761" w:rsidRPr="00930ED1" w:rsidRDefault="00655761" w:rsidP="008B3C97">
            <w:pPr>
              <w:jc w:val="center"/>
              <w:rPr>
                <w:b/>
              </w:rPr>
            </w:pPr>
            <w:r w:rsidRPr="00930ED1">
              <w:rPr>
                <w:b/>
              </w:rPr>
              <w:t>COURSE OUTCOMES</w:t>
            </w:r>
          </w:p>
        </w:tc>
      </w:tr>
      <w:tr w:rsidR="00655761" w14:paraId="66078ED0" w14:textId="77777777" w:rsidTr="00D925E9">
        <w:tc>
          <w:tcPr>
            <w:tcW w:w="632" w:type="dxa"/>
          </w:tcPr>
          <w:p w14:paraId="307CD4B9" w14:textId="77777777" w:rsidR="00655761" w:rsidRPr="00930ED1" w:rsidRDefault="00655761" w:rsidP="00D925E9">
            <w:r w:rsidRPr="00930ED1">
              <w:t>CO1</w:t>
            </w:r>
          </w:p>
        </w:tc>
        <w:tc>
          <w:tcPr>
            <w:tcW w:w="9858" w:type="dxa"/>
          </w:tcPr>
          <w:p w14:paraId="3FF99CF7" w14:textId="77777777" w:rsidR="00655761" w:rsidRPr="00930ED1" w:rsidRDefault="00655761" w:rsidP="00D925E9">
            <w:r w:rsidRPr="00D7673F">
              <w:t xml:space="preserve">Understand the principles of various mass transfer and separation processes. </w:t>
            </w:r>
          </w:p>
        </w:tc>
      </w:tr>
      <w:tr w:rsidR="00655761" w14:paraId="5A00E9A5" w14:textId="77777777" w:rsidTr="00D925E9">
        <w:tc>
          <w:tcPr>
            <w:tcW w:w="632" w:type="dxa"/>
          </w:tcPr>
          <w:p w14:paraId="4AFEAEA8" w14:textId="77777777" w:rsidR="00655761" w:rsidRPr="00930ED1" w:rsidRDefault="00655761" w:rsidP="00D925E9">
            <w:r w:rsidRPr="00930ED1">
              <w:t>CO2</w:t>
            </w:r>
          </w:p>
        </w:tc>
        <w:tc>
          <w:tcPr>
            <w:tcW w:w="9858" w:type="dxa"/>
          </w:tcPr>
          <w:p w14:paraId="277F4EDB" w14:textId="77777777" w:rsidR="00655761" w:rsidRPr="00930ED1" w:rsidRDefault="00655761" w:rsidP="00D925E9">
            <w:r w:rsidRPr="00D7673F">
              <w:t>Express the various mass transfer and separation processes.</w:t>
            </w:r>
          </w:p>
        </w:tc>
      </w:tr>
      <w:tr w:rsidR="00655761" w14:paraId="3ADCA251" w14:textId="77777777" w:rsidTr="00D925E9">
        <w:tc>
          <w:tcPr>
            <w:tcW w:w="632" w:type="dxa"/>
          </w:tcPr>
          <w:p w14:paraId="701040B8" w14:textId="77777777" w:rsidR="00655761" w:rsidRPr="00930ED1" w:rsidRDefault="00655761" w:rsidP="00D925E9">
            <w:r w:rsidRPr="00930ED1">
              <w:t>CO3</w:t>
            </w:r>
          </w:p>
        </w:tc>
        <w:tc>
          <w:tcPr>
            <w:tcW w:w="9858" w:type="dxa"/>
          </w:tcPr>
          <w:p w14:paraId="3A8FD49F" w14:textId="77777777" w:rsidR="00655761" w:rsidRPr="00930ED1" w:rsidRDefault="00655761" w:rsidP="00D925E9">
            <w:r w:rsidRPr="00D7673F">
              <w:t>Describe the types of separation processes in food engineering.</w:t>
            </w:r>
          </w:p>
        </w:tc>
      </w:tr>
      <w:tr w:rsidR="00655761" w14:paraId="605B1A3E" w14:textId="77777777" w:rsidTr="00D925E9">
        <w:tc>
          <w:tcPr>
            <w:tcW w:w="632" w:type="dxa"/>
          </w:tcPr>
          <w:p w14:paraId="3D4BCD00" w14:textId="77777777" w:rsidR="00655761" w:rsidRPr="00930ED1" w:rsidRDefault="00655761" w:rsidP="00D925E9">
            <w:r w:rsidRPr="00930ED1">
              <w:t>CO4</w:t>
            </w:r>
          </w:p>
        </w:tc>
        <w:tc>
          <w:tcPr>
            <w:tcW w:w="9858" w:type="dxa"/>
          </w:tcPr>
          <w:p w14:paraId="20044F18" w14:textId="77777777" w:rsidR="00655761" w:rsidRPr="00930ED1" w:rsidRDefault="00655761" w:rsidP="00D925E9">
            <w:r w:rsidRPr="00D7673F">
              <w:t>Calculate the material balance in food processing units.</w:t>
            </w:r>
          </w:p>
        </w:tc>
      </w:tr>
      <w:tr w:rsidR="00655761" w14:paraId="242660C7" w14:textId="77777777" w:rsidTr="00D925E9">
        <w:tc>
          <w:tcPr>
            <w:tcW w:w="632" w:type="dxa"/>
          </w:tcPr>
          <w:p w14:paraId="220AA427" w14:textId="77777777" w:rsidR="00655761" w:rsidRPr="00930ED1" w:rsidRDefault="00655761" w:rsidP="00D925E9">
            <w:r w:rsidRPr="00930ED1">
              <w:t>CO5</w:t>
            </w:r>
          </w:p>
        </w:tc>
        <w:tc>
          <w:tcPr>
            <w:tcW w:w="9858" w:type="dxa"/>
          </w:tcPr>
          <w:p w14:paraId="0D4827AA" w14:textId="77777777" w:rsidR="00655761" w:rsidRPr="00930ED1" w:rsidRDefault="00655761" w:rsidP="00D925E9">
            <w:r w:rsidRPr="00D7673F">
              <w:t>Appraise the performance of processing unit operations</w:t>
            </w:r>
          </w:p>
        </w:tc>
      </w:tr>
      <w:tr w:rsidR="00655761" w14:paraId="014B8BF7" w14:textId="77777777" w:rsidTr="00D925E9">
        <w:tc>
          <w:tcPr>
            <w:tcW w:w="632" w:type="dxa"/>
          </w:tcPr>
          <w:p w14:paraId="6F5B78B9" w14:textId="77777777" w:rsidR="00655761" w:rsidRPr="00930ED1" w:rsidRDefault="00655761" w:rsidP="00D925E9">
            <w:r w:rsidRPr="00930ED1">
              <w:t>CO6</w:t>
            </w:r>
          </w:p>
        </w:tc>
        <w:tc>
          <w:tcPr>
            <w:tcW w:w="9858" w:type="dxa"/>
          </w:tcPr>
          <w:p w14:paraId="23334785" w14:textId="77777777" w:rsidR="00655761" w:rsidRPr="00930ED1" w:rsidRDefault="00655761" w:rsidP="00D925E9">
            <w:r w:rsidRPr="00D7673F">
              <w:t>Provide solutions to the issues in food processing operations.</w:t>
            </w:r>
          </w:p>
        </w:tc>
      </w:tr>
    </w:tbl>
    <w:p w14:paraId="4A45439E" w14:textId="77777777" w:rsidR="00655761"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54F85361" w14:textId="77777777" w:rsidTr="00C93854">
        <w:trPr>
          <w:jc w:val="center"/>
        </w:trPr>
        <w:tc>
          <w:tcPr>
            <w:tcW w:w="6385" w:type="dxa"/>
            <w:gridSpan w:val="8"/>
          </w:tcPr>
          <w:p w14:paraId="5E3FE9C7" w14:textId="77777777" w:rsidR="00655761" w:rsidRPr="00930ED1" w:rsidRDefault="00655761" w:rsidP="005D4A17">
            <w:pPr>
              <w:jc w:val="center"/>
              <w:rPr>
                <w:b/>
              </w:rPr>
            </w:pPr>
            <w:r w:rsidRPr="00930ED1">
              <w:rPr>
                <w:b/>
              </w:rPr>
              <w:t xml:space="preserve">Assessment Pattern as per Bloom’s </w:t>
            </w:r>
            <w:r>
              <w:rPr>
                <w:b/>
              </w:rPr>
              <w:t>Level</w:t>
            </w:r>
          </w:p>
        </w:tc>
      </w:tr>
      <w:tr w:rsidR="00655761" w14:paraId="480E9E5A" w14:textId="77777777" w:rsidTr="00C93854">
        <w:trPr>
          <w:jc w:val="center"/>
        </w:trPr>
        <w:tc>
          <w:tcPr>
            <w:tcW w:w="1140" w:type="dxa"/>
          </w:tcPr>
          <w:p w14:paraId="55A39325" w14:textId="77777777" w:rsidR="00655761" w:rsidRPr="00CC7F9A" w:rsidRDefault="00655761" w:rsidP="008656EE">
            <w:pPr>
              <w:jc w:val="center"/>
              <w:rPr>
                <w:b/>
                <w:bCs/>
              </w:rPr>
            </w:pPr>
            <w:r w:rsidRPr="00CC7F9A">
              <w:rPr>
                <w:b/>
                <w:bCs/>
              </w:rPr>
              <w:t xml:space="preserve">CO / </w:t>
            </w:r>
            <w:r>
              <w:rPr>
                <w:b/>
                <w:bCs/>
              </w:rPr>
              <w:t>BL</w:t>
            </w:r>
          </w:p>
        </w:tc>
        <w:tc>
          <w:tcPr>
            <w:tcW w:w="709" w:type="dxa"/>
          </w:tcPr>
          <w:p w14:paraId="7F50C349" w14:textId="77777777" w:rsidR="00655761" w:rsidRPr="00CC7F9A" w:rsidRDefault="00655761" w:rsidP="005D4A17">
            <w:pPr>
              <w:jc w:val="center"/>
              <w:rPr>
                <w:b/>
              </w:rPr>
            </w:pPr>
            <w:r w:rsidRPr="00CC7F9A">
              <w:rPr>
                <w:b/>
              </w:rPr>
              <w:t>R</w:t>
            </w:r>
          </w:p>
        </w:tc>
        <w:tc>
          <w:tcPr>
            <w:tcW w:w="708" w:type="dxa"/>
          </w:tcPr>
          <w:p w14:paraId="5860C759" w14:textId="77777777" w:rsidR="00655761" w:rsidRPr="00CC7F9A" w:rsidRDefault="00655761" w:rsidP="005D4A17">
            <w:pPr>
              <w:jc w:val="center"/>
              <w:rPr>
                <w:b/>
              </w:rPr>
            </w:pPr>
            <w:r w:rsidRPr="00CC7F9A">
              <w:rPr>
                <w:b/>
              </w:rPr>
              <w:t>U</w:t>
            </w:r>
          </w:p>
        </w:tc>
        <w:tc>
          <w:tcPr>
            <w:tcW w:w="709" w:type="dxa"/>
          </w:tcPr>
          <w:p w14:paraId="13CC76AE" w14:textId="77777777" w:rsidR="00655761" w:rsidRPr="00CC7F9A" w:rsidRDefault="00655761" w:rsidP="005D4A17">
            <w:pPr>
              <w:jc w:val="center"/>
              <w:rPr>
                <w:b/>
              </w:rPr>
            </w:pPr>
            <w:r w:rsidRPr="00CC7F9A">
              <w:rPr>
                <w:b/>
              </w:rPr>
              <w:t>A</w:t>
            </w:r>
          </w:p>
        </w:tc>
        <w:tc>
          <w:tcPr>
            <w:tcW w:w="709" w:type="dxa"/>
          </w:tcPr>
          <w:p w14:paraId="25F1A06B" w14:textId="77777777" w:rsidR="00655761" w:rsidRPr="00CC7F9A" w:rsidRDefault="00655761" w:rsidP="005D4A17">
            <w:pPr>
              <w:jc w:val="center"/>
              <w:rPr>
                <w:b/>
              </w:rPr>
            </w:pPr>
            <w:r w:rsidRPr="00CC7F9A">
              <w:rPr>
                <w:b/>
              </w:rPr>
              <w:t>An</w:t>
            </w:r>
          </w:p>
        </w:tc>
        <w:tc>
          <w:tcPr>
            <w:tcW w:w="709" w:type="dxa"/>
          </w:tcPr>
          <w:p w14:paraId="41A3ECFB" w14:textId="77777777" w:rsidR="00655761" w:rsidRPr="00CC7F9A" w:rsidRDefault="00655761" w:rsidP="005D4A17">
            <w:pPr>
              <w:jc w:val="center"/>
              <w:rPr>
                <w:b/>
              </w:rPr>
            </w:pPr>
            <w:r w:rsidRPr="00CC7F9A">
              <w:rPr>
                <w:b/>
              </w:rPr>
              <w:t>E</w:t>
            </w:r>
          </w:p>
        </w:tc>
        <w:tc>
          <w:tcPr>
            <w:tcW w:w="708" w:type="dxa"/>
          </w:tcPr>
          <w:p w14:paraId="48C7374B" w14:textId="77777777" w:rsidR="00655761" w:rsidRPr="00CC7F9A" w:rsidRDefault="00655761" w:rsidP="005D4A17">
            <w:pPr>
              <w:jc w:val="center"/>
              <w:rPr>
                <w:b/>
              </w:rPr>
            </w:pPr>
            <w:r w:rsidRPr="00CC7F9A">
              <w:rPr>
                <w:b/>
              </w:rPr>
              <w:t>C</w:t>
            </w:r>
          </w:p>
        </w:tc>
        <w:tc>
          <w:tcPr>
            <w:tcW w:w="993" w:type="dxa"/>
          </w:tcPr>
          <w:p w14:paraId="1DA1177B" w14:textId="77777777" w:rsidR="00655761" w:rsidRPr="00CC7F9A" w:rsidRDefault="00655761" w:rsidP="005D4A17">
            <w:pPr>
              <w:jc w:val="center"/>
              <w:rPr>
                <w:b/>
              </w:rPr>
            </w:pPr>
            <w:r w:rsidRPr="00CC7F9A">
              <w:rPr>
                <w:b/>
              </w:rPr>
              <w:t>Total</w:t>
            </w:r>
          </w:p>
        </w:tc>
      </w:tr>
      <w:tr w:rsidR="00655761" w14:paraId="655FA04D" w14:textId="77777777" w:rsidTr="00A26CD9">
        <w:trPr>
          <w:jc w:val="center"/>
        </w:trPr>
        <w:tc>
          <w:tcPr>
            <w:tcW w:w="1140" w:type="dxa"/>
          </w:tcPr>
          <w:p w14:paraId="73DDC646" w14:textId="77777777" w:rsidR="00655761" w:rsidRPr="00CC7F9A" w:rsidRDefault="00655761" w:rsidP="008656EE">
            <w:pPr>
              <w:jc w:val="center"/>
            </w:pPr>
            <w:r w:rsidRPr="00CC7F9A">
              <w:t>CO1</w:t>
            </w:r>
          </w:p>
        </w:tc>
        <w:tc>
          <w:tcPr>
            <w:tcW w:w="709" w:type="dxa"/>
          </w:tcPr>
          <w:p w14:paraId="1E0C54A2" w14:textId="77777777" w:rsidR="00655761" w:rsidRPr="00CC7F9A" w:rsidRDefault="00655761" w:rsidP="00A26CD9">
            <w:pPr>
              <w:jc w:val="center"/>
            </w:pPr>
            <w:r>
              <w:t>-</w:t>
            </w:r>
          </w:p>
        </w:tc>
        <w:tc>
          <w:tcPr>
            <w:tcW w:w="708" w:type="dxa"/>
          </w:tcPr>
          <w:p w14:paraId="5A177F3A" w14:textId="77777777" w:rsidR="00655761" w:rsidRPr="00CC7F9A" w:rsidRDefault="00655761" w:rsidP="00A26CD9">
            <w:pPr>
              <w:jc w:val="center"/>
            </w:pPr>
            <w:r>
              <w:t>-</w:t>
            </w:r>
          </w:p>
        </w:tc>
        <w:tc>
          <w:tcPr>
            <w:tcW w:w="709" w:type="dxa"/>
          </w:tcPr>
          <w:p w14:paraId="5278ACA2" w14:textId="77777777" w:rsidR="00655761" w:rsidRPr="00CC7F9A" w:rsidRDefault="00655761" w:rsidP="00A26CD9">
            <w:pPr>
              <w:jc w:val="center"/>
            </w:pPr>
            <w:r>
              <w:t>8</w:t>
            </w:r>
          </w:p>
        </w:tc>
        <w:tc>
          <w:tcPr>
            <w:tcW w:w="709" w:type="dxa"/>
          </w:tcPr>
          <w:p w14:paraId="7A83B783" w14:textId="77777777" w:rsidR="00655761" w:rsidRPr="00CC7F9A" w:rsidRDefault="00655761" w:rsidP="00A26CD9">
            <w:pPr>
              <w:jc w:val="center"/>
            </w:pPr>
            <w:r>
              <w:t>8</w:t>
            </w:r>
          </w:p>
        </w:tc>
        <w:tc>
          <w:tcPr>
            <w:tcW w:w="709" w:type="dxa"/>
          </w:tcPr>
          <w:p w14:paraId="2A2415AD" w14:textId="77777777" w:rsidR="00655761" w:rsidRPr="00CC7F9A" w:rsidRDefault="00655761" w:rsidP="00A26CD9">
            <w:pPr>
              <w:jc w:val="center"/>
            </w:pPr>
            <w:r>
              <w:t>-</w:t>
            </w:r>
          </w:p>
        </w:tc>
        <w:tc>
          <w:tcPr>
            <w:tcW w:w="708" w:type="dxa"/>
          </w:tcPr>
          <w:p w14:paraId="456055B4" w14:textId="77777777" w:rsidR="00655761" w:rsidRPr="00CC7F9A" w:rsidRDefault="00655761" w:rsidP="00A26CD9">
            <w:pPr>
              <w:jc w:val="center"/>
            </w:pPr>
            <w:r>
              <w:t>-</w:t>
            </w:r>
          </w:p>
        </w:tc>
        <w:tc>
          <w:tcPr>
            <w:tcW w:w="993" w:type="dxa"/>
          </w:tcPr>
          <w:p w14:paraId="1BC4BBA6" w14:textId="77777777" w:rsidR="00655761" w:rsidRPr="00CC7F9A" w:rsidRDefault="00655761" w:rsidP="00A26CD9">
            <w:pPr>
              <w:jc w:val="center"/>
            </w:pPr>
            <w:r>
              <w:t>16</w:t>
            </w:r>
          </w:p>
        </w:tc>
      </w:tr>
      <w:tr w:rsidR="00655761" w14:paraId="14EDA092" w14:textId="77777777" w:rsidTr="00A26CD9">
        <w:trPr>
          <w:jc w:val="center"/>
        </w:trPr>
        <w:tc>
          <w:tcPr>
            <w:tcW w:w="1140" w:type="dxa"/>
          </w:tcPr>
          <w:p w14:paraId="20959160" w14:textId="77777777" w:rsidR="00655761" w:rsidRPr="00CC7F9A" w:rsidRDefault="00655761" w:rsidP="008656EE">
            <w:pPr>
              <w:jc w:val="center"/>
            </w:pPr>
            <w:r w:rsidRPr="00CC7F9A">
              <w:t>CO2</w:t>
            </w:r>
          </w:p>
        </w:tc>
        <w:tc>
          <w:tcPr>
            <w:tcW w:w="709" w:type="dxa"/>
          </w:tcPr>
          <w:p w14:paraId="24F6DCD4" w14:textId="77777777" w:rsidR="00655761" w:rsidRPr="00CC7F9A" w:rsidRDefault="00655761" w:rsidP="00A26CD9">
            <w:pPr>
              <w:jc w:val="center"/>
            </w:pPr>
            <w:r>
              <w:t>-</w:t>
            </w:r>
          </w:p>
        </w:tc>
        <w:tc>
          <w:tcPr>
            <w:tcW w:w="708" w:type="dxa"/>
          </w:tcPr>
          <w:p w14:paraId="2D827966" w14:textId="77777777" w:rsidR="00655761" w:rsidRPr="00CC7F9A" w:rsidRDefault="00655761" w:rsidP="00A26CD9">
            <w:pPr>
              <w:jc w:val="center"/>
            </w:pPr>
            <w:r>
              <w:t>-</w:t>
            </w:r>
          </w:p>
        </w:tc>
        <w:tc>
          <w:tcPr>
            <w:tcW w:w="709" w:type="dxa"/>
          </w:tcPr>
          <w:p w14:paraId="0178035E" w14:textId="77777777" w:rsidR="00655761" w:rsidRPr="00CC7F9A" w:rsidRDefault="00655761" w:rsidP="00A26CD9">
            <w:pPr>
              <w:jc w:val="center"/>
            </w:pPr>
            <w:r>
              <w:t>18</w:t>
            </w:r>
          </w:p>
        </w:tc>
        <w:tc>
          <w:tcPr>
            <w:tcW w:w="709" w:type="dxa"/>
          </w:tcPr>
          <w:p w14:paraId="7425E14C" w14:textId="77777777" w:rsidR="00655761" w:rsidRPr="00CC7F9A" w:rsidRDefault="00655761" w:rsidP="00A26CD9">
            <w:pPr>
              <w:jc w:val="center"/>
            </w:pPr>
            <w:r>
              <w:t>14</w:t>
            </w:r>
          </w:p>
        </w:tc>
        <w:tc>
          <w:tcPr>
            <w:tcW w:w="709" w:type="dxa"/>
          </w:tcPr>
          <w:p w14:paraId="6C410AA2" w14:textId="77777777" w:rsidR="00655761" w:rsidRPr="00CC7F9A" w:rsidRDefault="00655761" w:rsidP="00A26CD9">
            <w:pPr>
              <w:jc w:val="center"/>
            </w:pPr>
            <w:r>
              <w:t>-</w:t>
            </w:r>
          </w:p>
        </w:tc>
        <w:tc>
          <w:tcPr>
            <w:tcW w:w="708" w:type="dxa"/>
          </w:tcPr>
          <w:p w14:paraId="1641CF22" w14:textId="77777777" w:rsidR="00655761" w:rsidRPr="00CC7F9A" w:rsidRDefault="00655761" w:rsidP="00A26CD9">
            <w:pPr>
              <w:jc w:val="center"/>
            </w:pPr>
            <w:r>
              <w:t>-</w:t>
            </w:r>
          </w:p>
        </w:tc>
        <w:tc>
          <w:tcPr>
            <w:tcW w:w="993" w:type="dxa"/>
          </w:tcPr>
          <w:p w14:paraId="75B3FC94" w14:textId="77777777" w:rsidR="00655761" w:rsidRPr="00CC7F9A" w:rsidRDefault="00655761" w:rsidP="00A26CD9">
            <w:pPr>
              <w:jc w:val="center"/>
            </w:pPr>
            <w:r>
              <w:t>32</w:t>
            </w:r>
          </w:p>
        </w:tc>
      </w:tr>
      <w:tr w:rsidR="00655761" w14:paraId="70A13500" w14:textId="77777777" w:rsidTr="00A26CD9">
        <w:trPr>
          <w:jc w:val="center"/>
        </w:trPr>
        <w:tc>
          <w:tcPr>
            <w:tcW w:w="1140" w:type="dxa"/>
          </w:tcPr>
          <w:p w14:paraId="7B35BC9B" w14:textId="77777777" w:rsidR="00655761" w:rsidRPr="00CC7F9A" w:rsidRDefault="00655761" w:rsidP="008656EE">
            <w:pPr>
              <w:jc w:val="center"/>
            </w:pPr>
            <w:r w:rsidRPr="00CC7F9A">
              <w:t>CO3</w:t>
            </w:r>
          </w:p>
        </w:tc>
        <w:tc>
          <w:tcPr>
            <w:tcW w:w="709" w:type="dxa"/>
          </w:tcPr>
          <w:p w14:paraId="57916FA8" w14:textId="77777777" w:rsidR="00655761" w:rsidRPr="00CC7F9A" w:rsidRDefault="00655761" w:rsidP="00A26CD9">
            <w:pPr>
              <w:jc w:val="center"/>
            </w:pPr>
            <w:r>
              <w:t>-</w:t>
            </w:r>
          </w:p>
        </w:tc>
        <w:tc>
          <w:tcPr>
            <w:tcW w:w="708" w:type="dxa"/>
          </w:tcPr>
          <w:p w14:paraId="017568DC" w14:textId="77777777" w:rsidR="00655761" w:rsidRPr="00CC7F9A" w:rsidRDefault="00655761" w:rsidP="00A26CD9">
            <w:pPr>
              <w:jc w:val="center"/>
            </w:pPr>
            <w:r>
              <w:t>8</w:t>
            </w:r>
          </w:p>
        </w:tc>
        <w:tc>
          <w:tcPr>
            <w:tcW w:w="709" w:type="dxa"/>
          </w:tcPr>
          <w:p w14:paraId="104477D2" w14:textId="77777777" w:rsidR="00655761" w:rsidRPr="00CC7F9A" w:rsidRDefault="00655761" w:rsidP="00A26CD9">
            <w:pPr>
              <w:jc w:val="center"/>
            </w:pPr>
            <w:r>
              <w:t>8</w:t>
            </w:r>
          </w:p>
        </w:tc>
        <w:tc>
          <w:tcPr>
            <w:tcW w:w="709" w:type="dxa"/>
          </w:tcPr>
          <w:p w14:paraId="2DB57A19" w14:textId="77777777" w:rsidR="00655761" w:rsidRPr="00CC7F9A" w:rsidRDefault="00655761" w:rsidP="00A26CD9">
            <w:pPr>
              <w:jc w:val="center"/>
            </w:pPr>
            <w:r>
              <w:t>-</w:t>
            </w:r>
          </w:p>
        </w:tc>
        <w:tc>
          <w:tcPr>
            <w:tcW w:w="709" w:type="dxa"/>
          </w:tcPr>
          <w:p w14:paraId="2619E903" w14:textId="77777777" w:rsidR="00655761" w:rsidRPr="00CC7F9A" w:rsidRDefault="00655761" w:rsidP="00A26CD9">
            <w:pPr>
              <w:jc w:val="center"/>
            </w:pPr>
            <w:r>
              <w:t>-</w:t>
            </w:r>
          </w:p>
        </w:tc>
        <w:tc>
          <w:tcPr>
            <w:tcW w:w="708" w:type="dxa"/>
          </w:tcPr>
          <w:p w14:paraId="4B0CE4B4" w14:textId="77777777" w:rsidR="00655761" w:rsidRPr="00CC7F9A" w:rsidRDefault="00655761" w:rsidP="00A26CD9">
            <w:pPr>
              <w:jc w:val="center"/>
            </w:pPr>
            <w:r>
              <w:t>-</w:t>
            </w:r>
          </w:p>
        </w:tc>
        <w:tc>
          <w:tcPr>
            <w:tcW w:w="993" w:type="dxa"/>
          </w:tcPr>
          <w:p w14:paraId="48AEAFF5" w14:textId="77777777" w:rsidR="00655761" w:rsidRPr="00CC7F9A" w:rsidRDefault="00655761" w:rsidP="00A26CD9">
            <w:pPr>
              <w:jc w:val="center"/>
            </w:pPr>
            <w:r>
              <w:t>16</w:t>
            </w:r>
          </w:p>
        </w:tc>
      </w:tr>
      <w:tr w:rsidR="00655761" w14:paraId="3B6BBB4B" w14:textId="77777777" w:rsidTr="00A26CD9">
        <w:trPr>
          <w:jc w:val="center"/>
        </w:trPr>
        <w:tc>
          <w:tcPr>
            <w:tcW w:w="1140" w:type="dxa"/>
          </w:tcPr>
          <w:p w14:paraId="737B2986" w14:textId="77777777" w:rsidR="00655761" w:rsidRPr="00CC7F9A" w:rsidRDefault="00655761" w:rsidP="008656EE">
            <w:pPr>
              <w:jc w:val="center"/>
            </w:pPr>
            <w:r w:rsidRPr="00CC7F9A">
              <w:t>CO4</w:t>
            </w:r>
          </w:p>
        </w:tc>
        <w:tc>
          <w:tcPr>
            <w:tcW w:w="709" w:type="dxa"/>
          </w:tcPr>
          <w:p w14:paraId="56F4E281" w14:textId="77777777" w:rsidR="00655761" w:rsidRPr="00CC7F9A" w:rsidRDefault="00655761" w:rsidP="00A26CD9">
            <w:pPr>
              <w:jc w:val="center"/>
            </w:pPr>
            <w:r>
              <w:t>-</w:t>
            </w:r>
          </w:p>
        </w:tc>
        <w:tc>
          <w:tcPr>
            <w:tcW w:w="708" w:type="dxa"/>
          </w:tcPr>
          <w:p w14:paraId="0BA24D34" w14:textId="77777777" w:rsidR="00655761" w:rsidRPr="00CC7F9A" w:rsidRDefault="00655761" w:rsidP="00A26CD9">
            <w:pPr>
              <w:jc w:val="center"/>
            </w:pPr>
            <w:r>
              <w:t>-</w:t>
            </w:r>
          </w:p>
        </w:tc>
        <w:tc>
          <w:tcPr>
            <w:tcW w:w="709" w:type="dxa"/>
          </w:tcPr>
          <w:p w14:paraId="6C786B4D" w14:textId="77777777" w:rsidR="00655761" w:rsidRPr="00CC7F9A" w:rsidRDefault="00655761" w:rsidP="00A26CD9">
            <w:pPr>
              <w:jc w:val="center"/>
            </w:pPr>
            <w:r>
              <w:t>8</w:t>
            </w:r>
          </w:p>
        </w:tc>
        <w:tc>
          <w:tcPr>
            <w:tcW w:w="709" w:type="dxa"/>
          </w:tcPr>
          <w:p w14:paraId="62B957A4" w14:textId="77777777" w:rsidR="00655761" w:rsidRPr="00CC7F9A" w:rsidRDefault="00655761" w:rsidP="00A26CD9">
            <w:pPr>
              <w:jc w:val="center"/>
            </w:pPr>
            <w:r>
              <w:t>8</w:t>
            </w:r>
          </w:p>
        </w:tc>
        <w:tc>
          <w:tcPr>
            <w:tcW w:w="709" w:type="dxa"/>
          </w:tcPr>
          <w:p w14:paraId="7B64135A" w14:textId="77777777" w:rsidR="00655761" w:rsidRPr="00CC7F9A" w:rsidRDefault="00655761" w:rsidP="00A26CD9">
            <w:pPr>
              <w:jc w:val="center"/>
            </w:pPr>
            <w:r>
              <w:t>-</w:t>
            </w:r>
          </w:p>
        </w:tc>
        <w:tc>
          <w:tcPr>
            <w:tcW w:w="708" w:type="dxa"/>
          </w:tcPr>
          <w:p w14:paraId="49476FA9" w14:textId="77777777" w:rsidR="00655761" w:rsidRPr="00CC7F9A" w:rsidRDefault="00655761" w:rsidP="00A26CD9">
            <w:pPr>
              <w:jc w:val="center"/>
            </w:pPr>
            <w:r>
              <w:t>-</w:t>
            </w:r>
          </w:p>
        </w:tc>
        <w:tc>
          <w:tcPr>
            <w:tcW w:w="993" w:type="dxa"/>
          </w:tcPr>
          <w:p w14:paraId="54938BEC" w14:textId="77777777" w:rsidR="00655761" w:rsidRPr="00CC7F9A" w:rsidRDefault="00655761" w:rsidP="00A26CD9">
            <w:pPr>
              <w:jc w:val="center"/>
            </w:pPr>
            <w:r>
              <w:t>16</w:t>
            </w:r>
          </w:p>
        </w:tc>
      </w:tr>
      <w:tr w:rsidR="00655761" w14:paraId="7E12649A" w14:textId="77777777" w:rsidTr="00A26CD9">
        <w:trPr>
          <w:jc w:val="center"/>
        </w:trPr>
        <w:tc>
          <w:tcPr>
            <w:tcW w:w="1140" w:type="dxa"/>
          </w:tcPr>
          <w:p w14:paraId="2EFD0EEE" w14:textId="77777777" w:rsidR="00655761" w:rsidRPr="00CC7F9A" w:rsidRDefault="00655761" w:rsidP="008656EE">
            <w:pPr>
              <w:jc w:val="center"/>
            </w:pPr>
            <w:r w:rsidRPr="00CC7F9A">
              <w:t>CO5</w:t>
            </w:r>
          </w:p>
        </w:tc>
        <w:tc>
          <w:tcPr>
            <w:tcW w:w="709" w:type="dxa"/>
          </w:tcPr>
          <w:p w14:paraId="3D327C67" w14:textId="77777777" w:rsidR="00655761" w:rsidRPr="00CC7F9A" w:rsidRDefault="00655761" w:rsidP="00A26CD9">
            <w:pPr>
              <w:jc w:val="center"/>
            </w:pPr>
            <w:r>
              <w:t>-</w:t>
            </w:r>
          </w:p>
        </w:tc>
        <w:tc>
          <w:tcPr>
            <w:tcW w:w="708" w:type="dxa"/>
          </w:tcPr>
          <w:p w14:paraId="54DB613F" w14:textId="77777777" w:rsidR="00655761" w:rsidRPr="00CC7F9A" w:rsidRDefault="00655761" w:rsidP="00A26CD9">
            <w:pPr>
              <w:jc w:val="center"/>
            </w:pPr>
            <w:r>
              <w:t>10</w:t>
            </w:r>
          </w:p>
        </w:tc>
        <w:tc>
          <w:tcPr>
            <w:tcW w:w="709" w:type="dxa"/>
          </w:tcPr>
          <w:p w14:paraId="7F2E81F4" w14:textId="77777777" w:rsidR="00655761" w:rsidRPr="00CC7F9A" w:rsidRDefault="00655761" w:rsidP="00A26CD9">
            <w:pPr>
              <w:jc w:val="center"/>
            </w:pPr>
            <w:r>
              <w:t>8</w:t>
            </w:r>
          </w:p>
        </w:tc>
        <w:tc>
          <w:tcPr>
            <w:tcW w:w="709" w:type="dxa"/>
          </w:tcPr>
          <w:p w14:paraId="363C6634" w14:textId="77777777" w:rsidR="00655761" w:rsidRPr="00CC7F9A" w:rsidRDefault="00655761" w:rsidP="00A26CD9">
            <w:pPr>
              <w:jc w:val="center"/>
            </w:pPr>
            <w:r>
              <w:t>14</w:t>
            </w:r>
          </w:p>
        </w:tc>
        <w:tc>
          <w:tcPr>
            <w:tcW w:w="709" w:type="dxa"/>
          </w:tcPr>
          <w:p w14:paraId="46299668" w14:textId="77777777" w:rsidR="00655761" w:rsidRPr="00CC7F9A" w:rsidRDefault="00655761" w:rsidP="00A26CD9">
            <w:pPr>
              <w:jc w:val="center"/>
            </w:pPr>
            <w:r>
              <w:t>-</w:t>
            </w:r>
          </w:p>
        </w:tc>
        <w:tc>
          <w:tcPr>
            <w:tcW w:w="708" w:type="dxa"/>
          </w:tcPr>
          <w:p w14:paraId="447BF27E" w14:textId="77777777" w:rsidR="00655761" w:rsidRPr="00CC7F9A" w:rsidRDefault="00655761" w:rsidP="00A26CD9">
            <w:pPr>
              <w:jc w:val="center"/>
            </w:pPr>
            <w:r>
              <w:t>-</w:t>
            </w:r>
          </w:p>
        </w:tc>
        <w:tc>
          <w:tcPr>
            <w:tcW w:w="993" w:type="dxa"/>
          </w:tcPr>
          <w:p w14:paraId="62129607" w14:textId="77777777" w:rsidR="00655761" w:rsidRPr="00CC7F9A" w:rsidRDefault="00655761" w:rsidP="00A26CD9">
            <w:pPr>
              <w:jc w:val="center"/>
            </w:pPr>
            <w:r>
              <w:t>32</w:t>
            </w:r>
          </w:p>
        </w:tc>
      </w:tr>
      <w:tr w:rsidR="00655761" w14:paraId="719D68B9" w14:textId="77777777" w:rsidTr="00A26CD9">
        <w:trPr>
          <w:jc w:val="center"/>
        </w:trPr>
        <w:tc>
          <w:tcPr>
            <w:tcW w:w="1140" w:type="dxa"/>
          </w:tcPr>
          <w:p w14:paraId="22AA74E3" w14:textId="77777777" w:rsidR="00655761" w:rsidRPr="00CC7F9A" w:rsidRDefault="00655761" w:rsidP="008656EE">
            <w:pPr>
              <w:jc w:val="center"/>
            </w:pPr>
            <w:r w:rsidRPr="00CC7F9A">
              <w:t>CO6</w:t>
            </w:r>
          </w:p>
        </w:tc>
        <w:tc>
          <w:tcPr>
            <w:tcW w:w="709" w:type="dxa"/>
          </w:tcPr>
          <w:p w14:paraId="0052F592" w14:textId="77777777" w:rsidR="00655761" w:rsidRPr="00CC7F9A" w:rsidRDefault="00655761" w:rsidP="00A26CD9">
            <w:pPr>
              <w:jc w:val="center"/>
            </w:pPr>
            <w:r>
              <w:t>-</w:t>
            </w:r>
          </w:p>
        </w:tc>
        <w:tc>
          <w:tcPr>
            <w:tcW w:w="708" w:type="dxa"/>
          </w:tcPr>
          <w:p w14:paraId="09A391FF" w14:textId="77777777" w:rsidR="00655761" w:rsidRPr="00CC7F9A" w:rsidRDefault="00655761" w:rsidP="00A26CD9">
            <w:pPr>
              <w:jc w:val="center"/>
            </w:pPr>
            <w:r>
              <w:t>-</w:t>
            </w:r>
          </w:p>
        </w:tc>
        <w:tc>
          <w:tcPr>
            <w:tcW w:w="709" w:type="dxa"/>
          </w:tcPr>
          <w:p w14:paraId="6324A0B4" w14:textId="77777777" w:rsidR="00655761" w:rsidRPr="00CC7F9A" w:rsidRDefault="00655761" w:rsidP="00A26CD9">
            <w:pPr>
              <w:jc w:val="center"/>
            </w:pPr>
            <w:r>
              <w:t>-</w:t>
            </w:r>
          </w:p>
        </w:tc>
        <w:tc>
          <w:tcPr>
            <w:tcW w:w="709" w:type="dxa"/>
          </w:tcPr>
          <w:p w14:paraId="0F360309" w14:textId="77777777" w:rsidR="00655761" w:rsidRPr="00CC7F9A" w:rsidRDefault="00655761" w:rsidP="00A26CD9">
            <w:pPr>
              <w:jc w:val="center"/>
            </w:pPr>
            <w:r>
              <w:t>20</w:t>
            </w:r>
          </w:p>
        </w:tc>
        <w:tc>
          <w:tcPr>
            <w:tcW w:w="709" w:type="dxa"/>
          </w:tcPr>
          <w:p w14:paraId="261F18CF" w14:textId="77777777" w:rsidR="00655761" w:rsidRPr="00CC7F9A" w:rsidRDefault="00655761" w:rsidP="00A26CD9">
            <w:pPr>
              <w:jc w:val="center"/>
            </w:pPr>
            <w:r>
              <w:t>-</w:t>
            </w:r>
          </w:p>
        </w:tc>
        <w:tc>
          <w:tcPr>
            <w:tcW w:w="708" w:type="dxa"/>
          </w:tcPr>
          <w:p w14:paraId="12077AF1" w14:textId="77777777" w:rsidR="00655761" w:rsidRPr="00CC7F9A" w:rsidRDefault="00655761" w:rsidP="00A26CD9">
            <w:pPr>
              <w:jc w:val="center"/>
            </w:pPr>
            <w:r>
              <w:t>-</w:t>
            </w:r>
          </w:p>
        </w:tc>
        <w:tc>
          <w:tcPr>
            <w:tcW w:w="993" w:type="dxa"/>
          </w:tcPr>
          <w:p w14:paraId="44043CCD" w14:textId="77777777" w:rsidR="00655761" w:rsidRPr="00CC7F9A" w:rsidRDefault="00655761" w:rsidP="00A26CD9">
            <w:pPr>
              <w:jc w:val="center"/>
            </w:pPr>
            <w:r>
              <w:t>20</w:t>
            </w:r>
          </w:p>
        </w:tc>
      </w:tr>
      <w:tr w:rsidR="00655761" w14:paraId="4650FF38" w14:textId="77777777" w:rsidTr="00C93854">
        <w:trPr>
          <w:jc w:val="center"/>
        </w:trPr>
        <w:tc>
          <w:tcPr>
            <w:tcW w:w="5392" w:type="dxa"/>
            <w:gridSpan w:val="7"/>
          </w:tcPr>
          <w:p w14:paraId="3EC782C2" w14:textId="77777777" w:rsidR="00655761" w:rsidRPr="00CC7F9A" w:rsidRDefault="00655761" w:rsidP="005D4A17"/>
        </w:tc>
        <w:tc>
          <w:tcPr>
            <w:tcW w:w="993" w:type="dxa"/>
          </w:tcPr>
          <w:p w14:paraId="06F02891" w14:textId="77777777" w:rsidR="00655761" w:rsidRPr="00CC7F9A" w:rsidRDefault="00655761" w:rsidP="005D4A17">
            <w:pPr>
              <w:jc w:val="center"/>
              <w:rPr>
                <w:b/>
              </w:rPr>
            </w:pPr>
            <w:r w:rsidRPr="00CC7F9A">
              <w:rPr>
                <w:b/>
              </w:rPr>
              <w:t>132</w:t>
            </w:r>
          </w:p>
        </w:tc>
      </w:tr>
    </w:tbl>
    <w:p w14:paraId="2C5BD831" w14:textId="77777777" w:rsidR="00655761" w:rsidRDefault="00655761" w:rsidP="00D75201"/>
    <w:p w14:paraId="5A81A944" w14:textId="77777777" w:rsidR="00655761" w:rsidRDefault="00655761" w:rsidP="00D75201"/>
    <w:p w14:paraId="3B476AE6" w14:textId="77777777" w:rsidR="00655761" w:rsidRDefault="00655761" w:rsidP="00D75201"/>
    <w:p w14:paraId="3DDCC130" w14:textId="77777777" w:rsidR="00655761" w:rsidRDefault="00655761" w:rsidP="00D75201"/>
    <w:p w14:paraId="15484405" w14:textId="77777777" w:rsidR="00655761" w:rsidRDefault="00655761">
      <w:pPr>
        <w:spacing w:after="200" w:line="276" w:lineRule="auto"/>
        <w:rPr>
          <w:rFonts w:ascii="Arial" w:hAnsi="Arial" w:cs="Arial"/>
          <w:bCs/>
          <w:noProof/>
        </w:rPr>
      </w:pPr>
      <w:r>
        <w:rPr>
          <w:rFonts w:ascii="Arial" w:hAnsi="Arial" w:cs="Arial"/>
          <w:bCs/>
          <w:noProof/>
        </w:rPr>
        <w:br w:type="page"/>
      </w:r>
    </w:p>
    <w:p w14:paraId="41CA83F6" w14:textId="0536758D" w:rsidR="00655761" w:rsidRDefault="00655761" w:rsidP="00022B3E">
      <w:pPr>
        <w:jc w:val="center"/>
        <w:rPr>
          <w:rFonts w:ascii="Arial" w:hAnsi="Arial" w:cs="Arial"/>
          <w:bCs/>
          <w:noProof/>
        </w:rPr>
      </w:pPr>
      <w:r>
        <w:rPr>
          <w:rFonts w:ascii="Arial" w:hAnsi="Arial" w:cs="Arial"/>
          <w:noProof/>
        </w:rPr>
        <w:lastRenderedPageBreak/>
        <w:drawing>
          <wp:inline distT="0" distB="0" distL="0" distR="0" wp14:anchorId="57384E75" wp14:editId="2626BBDE">
            <wp:extent cx="5734050" cy="838200"/>
            <wp:effectExtent l="0" t="0" r="0" b="0"/>
            <wp:docPr id="1440539816" name="Picture 14405398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35466B" w14:textId="77777777" w:rsidR="00655761" w:rsidRDefault="00655761" w:rsidP="00022B3E">
      <w:pPr>
        <w:jc w:val="center"/>
        <w:rPr>
          <w:b/>
          <w:bCs/>
        </w:rPr>
      </w:pPr>
    </w:p>
    <w:p w14:paraId="43DB2660" w14:textId="77777777" w:rsidR="00655761" w:rsidRDefault="00655761" w:rsidP="00022B3E">
      <w:pPr>
        <w:jc w:val="center"/>
        <w:rPr>
          <w:b/>
          <w:bCs/>
        </w:rPr>
      </w:pPr>
      <w:r>
        <w:rPr>
          <w:b/>
          <w:bCs/>
        </w:rPr>
        <w:t>END SEMESTER EXAMINATION – NOV / DEC 2024</w:t>
      </w:r>
    </w:p>
    <w:p w14:paraId="495C10DC"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1E42AE" w14:paraId="3DDA1CA4" w14:textId="77777777" w:rsidTr="00D54806">
        <w:trPr>
          <w:trHeight w:val="397"/>
          <w:jc w:val="center"/>
        </w:trPr>
        <w:tc>
          <w:tcPr>
            <w:tcW w:w="1555" w:type="dxa"/>
            <w:vAlign w:val="center"/>
          </w:tcPr>
          <w:p w14:paraId="6BFF958C" w14:textId="77777777" w:rsidR="00655761" w:rsidRPr="0037089B" w:rsidRDefault="00655761" w:rsidP="00D54806">
            <w:pPr>
              <w:pStyle w:val="Title"/>
              <w:jc w:val="left"/>
              <w:rPr>
                <w:b/>
                <w:sz w:val="22"/>
                <w:szCs w:val="22"/>
              </w:rPr>
            </w:pPr>
            <w:r w:rsidRPr="0037089B">
              <w:rPr>
                <w:b/>
                <w:sz w:val="22"/>
                <w:szCs w:val="22"/>
              </w:rPr>
              <w:t xml:space="preserve">Course Code      </w:t>
            </w:r>
          </w:p>
        </w:tc>
        <w:tc>
          <w:tcPr>
            <w:tcW w:w="6662" w:type="dxa"/>
            <w:vAlign w:val="center"/>
          </w:tcPr>
          <w:p w14:paraId="4718FC97" w14:textId="77777777" w:rsidR="00655761" w:rsidRPr="0037089B" w:rsidRDefault="00655761" w:rsidP="00D54806">
            <w:pPr>
              <w:pStyle w:val="Title"/>
              <w:jc w:val="left"/>
              <w:rPr>
                <w:b/>
                <w:sz w:val="22"/>
                <w:szCs w:val="22"/>
              </w:rPr>
            </w:pPr>
            <w:r w:rsidRPr="002D2771">
              <w:rPr>
                <w:b/>
                <w:sz w:val="22"/>
                <w:szCs w:val="22"/>
              </w:rPr>
              <w:t>20FP3002</w:t>
            </w:r>
          </w:p>
        </w:tc>
        <w:tc>
          <w:tcPr>
            <w:tcW w:w="1417" w:type="dxa"/>
            <w:vAlign w:val="center"/>
          </w:tcPr>
          <w:p w14:paraId="249F19E1" w14:textId="77777777" w:rsidR="00655761" w:rsidRPr="0037089B" w:rsidRDefault="0065576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6B08B3B" w14:textId="77777777" w:rsidR="00655761" w:rsidRPr="0037089B" w:rsidRDefault="00655761" w:rsidP="00D54806">
            <w:pPr>
              <w:pStyle w:val="Title"/>
              <w:jc w:val="left"/>
              <w:rPr>
                <w:b/>
                <w:sz w:val="22"/>
                <w:szCs w:val="22"/>
              </w:rPr>
            </w:pPr>
            <w:r w:rsidRPr="0037089B">
              <w:rPr>
                <w:b/>
                <w:sz w:val="22"/>
                <w:szCs w:val="22"/>
              </w:rPr>
              <w:t>3hrs</w:t>
            </w:r>
          </w:p>
        </w:tc>
      </w:tr>
      <w:tr w:rsidR="00655761" w:rsidRPr="001E42AE" w14:paraId="47001537" w14:textId="77777777" w:rsidTr="00D54806">
        <w:trPr>
          <w:trHeight w:val="397"/>
          <w:jc w:val="center"/>
        </w:trPr>
        <w:tc>
          <w:tcPr>
            <w:tcW w:w="1555" w:type="dxa"/>
            <w:vAlign w:val="center"/>
          </w:tcPr>
          <w:p w14:paraId="7389A0FB" w14:textId="77777777" w:rsidR="00655761" w:rsidRPr="0037089B" w:rsidRDefault="00655761" w:rsidP="00750198">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01F1C27C" w14:textId="77777777" w:rsidR="00655761" w:rsidRPr="0037089B" w:rsidRDefault="00655761" w:rsidP="00750198">
            <w:pPr>
              <w:pStyle w:val="Title"/>
              <w:jc w:val="left"/>
              <w:rPr>
                <w:b/>
                <w:sz w:val="22"/>
                <w:szCs w:val="22"/>
              </w:rPr>
            </w:pPr>
            <w:r w:rsidRPr="002D2771">
              <w:rPr>
                <w:b/>
                <w:sz w:val="22"/>
                <w:szCs w:val="22"/>
              </w:rPr>
              <w:t>TECHNOLOGY OF FOOD FLAVOURANTS AND COLOURANTS</w:t>
            </w:r>
          </w:p>
        </w:tc>
        <w:tc>
          <w:tcPr>
            <w:tcW w:w="1417" w:type="dxa"/>
            <w:vAlign w:val="center"/>
          </w:tcPr>
          <w:p w14:paraId="32BEC7EB" w14:textId="77777777" w:rsidR="00655761" w:rsidRPr="0037089B" w:rsidRDefault="00655761" w:rsidP="00750198">
            <w:pPr>
              <w:pStyle w:val="Title"/>
              <w:jc w:val="left"/>
              <w:rPr>
                <w:b/>
                <w:bCs/>
                <w:sz w:val="22"/>
                <w:szCs w:val="22"/>
              </w:rPr>
            </w:pPr>
            <w:r w:rsidRPr="0037089B">
              <w:rPr>
                <w:b/>
                <w:bCs/>
                <w:sz w:val="22"/>
                <w:szCs w:val="22"/>
              </w:rPr>
              <w:t xml:space="preserve">Max. Marks </w:t>
            </w:r>
          </w:p>
        </w:tc>
        <w:tc>
          <w:tcPr>
            <w:tcW w:w="851" w:type="dxa"/>
            <w:vAlign w:val="center"/>
          </w:tcPr>
          <w:p w14:paraId="5C08570B" w14:textId="77777777" w:rsidR="00655761" w:rsidRPr="0037089B" w:rsidRDefault="00655761" w:rsidP="00750198">
            <w:pPr>
              <w:pStyle w:val="Title"/>
              <w:jc w:val="left"/>
              <w:rPr>
                <w:b/>
                <w:sz w:val="22"/>
                <w:szCs w:val="22"/>
              </w:rPr>
            </w:pPr>
            <w:r w:rsidRPr="0037089B">
              <w:rPr>
                <w:b/>
                <w:sz w:val="22"/>
                <w:szCs w:val="22"/>
              </w:rPr>
              <w:t>100</w:t>
            </w:r>
          </w:p>
        </w:tc>
      </w:tr>
    </w:tbl>
    <w:p w14:paraId="693ABF1C"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655761" w:rsidRPr="00947386" w14:paraId="68A2C1BA" w14:textId="77777777" w:rsidTr="00CC06E0">
        <w:trPr>
          <w:trHeight w:val="552"/>
        </w:trPr>
        <w:tc>
          <w:tcPr>
            <w:tcW w:w="272" w:type="pct"/>
            <w:vAlign w:val="center"/>
          </w:tcPr>
          <w:p w14:paraId="0DC2971A" w14:textId="77777777" w:rsidR="00655761" w:rsidRPr="00947386" w:rsidRDefault="00655761" w:rsidP="001C418B">
            <w:pPr>
              <w:jc w:val="center"/>
              <w:rPr>
                <w:b/>
              </w:rPr>
            </w:pPr>
            <w:r w:rsidRPr="00947386">
              <w:rPr>
                <w:b/>
              </w:rPr>
              <w:t>Q. No.</w:t>
            </w:r>
          </w:p>
        </w:tc>
        <w:tc>
          <w:tcPr>
            <w:tcW w:w="3928" w:type="pct"/>
            <w:gridSpan w:val="2"/>
            <w:vAlign w:val="center"/>
          </w:tcPr>
          <w:p w14:paraId="7D2B7292" w14:textId="77777777" w:rsidR="00655761" w:rsidRPr="00947386" w:rsidRDefault="00655761" w:rsidP="001C418B">
            <w:pPr>
              <w:jc w:val="center"/>
              <w:rPr>
                <w:b/>
              </w:rPr>
            </w:pPr>
            <w:r w:rsidRPr="00947386">
              <w:rPr>
                <w:b/>
              </w:rPr>
              <w:t>Questions</w:t>
            </w:r>
          </w:p>
        </w:tc>
        <w:tc>
          <w:tcPr>
            <w:tcW w:w="319" w:type="pct"/>
            <w:vAlign w:val="center"/>
          </w:tcPr>
          <w:p w14:paraId="06D738BD" w14:textId="77777777" w:rsidR="00655761" w:rsidRPr="00947386" w:rsidRDefault="00655761" w:rsidP="001C418B">
            <w:pPr>
              <w:jc w:val="center"/>
              <w:rPr>
                <w:b/>
              </w:rPr>
            </w:pPr>
            <w:r w:rsidRPr="00947386">
              <w:rPr>
                <w:b/>
              </w:rPr>
              <w:t>CO</w:t>
            </w:r>
          </w:p>
        </w:tc>
        <w:tc>
          <w:tcPr>
            <w:tcW w:w="256" w:type="pct"/>
            <w:vAlign w:val="center"/>
          </w:tcPr>
          <w:p w14:paraId="09A85B24" w14:textId="77777777" w:rsidR="00655761" w:rsidRPr="00947386" w:rsidRDefault="00655761" w:rsidP="001C418B">
            <w:pPr>
              <w:jc w:val="center"/>
              <w:rPr>
                <w:b/>
              </w:rPr>
            </w:pPr>
            <w:r w:rsidRPr="00947386">
              <w:rPr>
                <w:b/>
              </w:rPr>
              <w:t>BL</w:t>
            </w:r>
          </w:p>
        </w:tc>
        <w:tc>
          <w:tcPr>
            <w:tcW w:w="225" w:type="pct"/>
            <w:vAlign w:val="center"/>
          </w:tcPr>
          <w:p w14:paraId="1ABD3B90" w14:textId="77777777" w:rsidR="00655761" w:rsidRPr="00947386" w:rsidRDefault="00655761" w:rsidP="001C418B">
            <w:pPr>
              <w:jc w:val="center"/>
              <w:rPr>
                <w:b/>
              </w:rPr>
            </w:pPr>
            <w:r w:rsidRPr="00947386">
              <w:rPr>
                <w:b/>
              </w:rPr>
              <w:t>M</w:t>
            </w:r>
          </w:p>
        </w:tc>
      </w:tr>
      <w:tr w:rsidR="00655761" w:rsidRPr="00947386" w14:paraId="022C5B27" w14:textId="77777777" w:rsidTr="008B3C97">
        <w:trPr>
          <w:trHeight w:val="552"/>
        </w:trPr>
        <w:tc>
          <w:tcPr>
            <w:tcW w:w="5000" w:type="pct"/>
            <w:gridSpan w:val="6"/>
          </w:tcPr>
          <w:p w14:paraId="46EEE22C" w14:textId="77777777" w:rsidR="00655761" w:rsidRPr="00947386" w:rsidRDefault="00655761" w:rsidP="008B3C97">
            <w:pPr>
              <w:jc w:val="center"/>
              <w:rPr>
                <w:b/>
                <w:u w:val="single"/>
              </w:rPr>
            </w:pPr>
            <w:r w:rsidRPr="00947386">
              <w:rPr>
                <w:b/>
                <w:u w:val="single"/>
              </w:rPr>
              <w:t>PART – A (5 X 16 = 80 MARKS)</w:t>
            </w:r>
          </w:p>
          <w:p w14:paraId="55679783" w14:textId="77777777" w:rsidR="00655761" w:rsidRPr="00947386" w:rsidRDefault="00655761" w:rsidP="008B3C97">
            <w:pPr>
              <w:jc w:val="center"/>
              <w:rPr>
                <w:b/>
              </w:rPr>
            </w:pPr>
            <w:r w:rsidRPr="00947386">
              <w:rPr>
                <w:b/>
              </w:rPr>
              <w:t>(Answer any five from the following)</w:t>
            </w:r>
          </w:p>
        </w:tc>
      </w:tr>
      <w:tr w:rsidR="00655761" w:rsidRPr="00947386" w14:paraId="7D9DE23B" w14:textId="77777777" w:rsidTr="00CC06E0">
        <w:trPr>
          <w:trHeight w:val="283"/>
        </w:trPr>
        <w:tc>
          <w:tcPr>
            <w:tcW w:w="272" w:type="pct"/>
          </w:tcPr>
          <w:p w14:paraId="7AB1A37B" w14:textId="77777777" w:rsidR="00655761" w:rsidRPr="00947386" w:rsidRDefault="00655761" w:rsidP="00CC06E0">
            <w:pPr>
              <w:jc w:val="center"/>
            </w:pPr>
            <w:r w:rsidRPr="00947386">
              <w:t>1.</w:t>
            </w:r>
          </w:p>
        </w:tc>
        <w:tc>
          <w:tcPr>
            <w:tcW w:w="189" w:type="pct"/>
          </w:tcPr>
          <w:p w14:paraId="0BD9AE5C" w14:textId="77777777" w:rsidR="00655761" w:rsidRPr="00947386" w:rsidRDefault="00655761" w:rsidP="00CC06E0">
            <w:pPr>
              <w:jc w:val="center"/>
            </w:pPr>
            <w:r w:rsidRPr="00947386">
              <w:t>a.</w:t>
            </w:r>
          </w:p>
        </w:tc>
        <w:tc>
          <w:tcPr>
            <w:tcW w:w="3739" w:type="pct"/>
          </w:tcPr>
          <w:p w14:paraId="3902AF9A" w14:textId="77777777" w:rsidR="00655761" w:rsidRPr="00947386" w:rsidRDefault="00655761" w:rsidP="00CC06E0">
            <w:r>
              <w:t>Describe the various compounds used as flavour potentiators.</w:t>
            </w:r>
          </w:p>
        </w:tc>
        <w:tc>
          <w:tcPr>
            <w:tcW w:w="319" w:type="pct"/>
          </w:tcPr>
          <w:p w14:paraId="371778EB" w14:textId="77777777" w:rsidR="00655761" w:rsidRPr="00947386" w:rsidRDefault="00655761" w:rsidP="00CC06E0">
            <w:pPr>
              <w:jc w:val="center"/>
            </w:pPr>
            <w:r w:rsidRPr="00947386">
              <w:t>CO</w:t>
            </w:r>
            <w:r>
              <w:t>2</w:t>
            </w:r>
          </w:p>
        </w:tc>
        <w:tc>
          <w:tcPr>
            <w:tcW w:w="256" w:type="pct"/>
          </w:tcPr>
          <w:p w14:paraId="1A869E46" w14:textId="77777777" w:rsidR="00655761" w:rsidRPr="00947386" w:rsidRDefault="00655761" w:rsidP="00CC06E0">
            <w:pPr>
              <w:jc w:val="center"/>
            </w:pPr>
            <w:r w:rsidRPr="00947386">
              <w:t>U</w:t>
            </w:r>
          </w:p>
        </w:tc>
        <w:tc>
          <w:tcPr>
            <w:tcW w:w="225" w:type="pct"/>
          </w:tcPr>
          <w:p w14:paraId="3972A12C" w14:textId="77777777" w:rsidR="00655761" w:rsidRPr="00947386" w:rsidRDefault="00655761" w:rsidP="00CC06E0">
            <w:pPr>
              <w:jc w:val="center"/>
            </w:pPr>
            <w:r>
              <w:t>8</w:t>
            </w:r>
          </w:p>
        </w:tc>
      </w:tr>
      <w:tr w:rsidR="00655761" w:rsidRPr="00947386" w14:paraId="1C6A5775" w14:textId="77777777" w:rsidTr="00CC06E0">
        <w:trPr>
          <w:trHeight w:val="283"/>
        </w:trPr>
        <w:tc>
          <w:tcPr>
            <w:tcW w:w="272" w:type="pct"/>
          </w:tcPr>
          <w:p w14:paraId="2CFCFC0D" w14:textId="77777777" w:rsidR="00655761" w:rsidRPr="00947386" w:rsidRDefault="00655761" w:rsidP="00CC06E0">
            <w:pPr>
              <w:jc w:val="center"/>
            </w:pPr>
          </w:p>
        </w:tc>
        <w:tc>
          <w:tcPr>
            <w:tcW w:w="189" w:type="pct"/>
          </w:tcPr>
          <w:p w14:paraId="005E5A11" w14:textId="77777777" w:rsidR="00655761" w:rsidRPr="00947386" w:rsidRDefault="00655761" w:rsidP="00CC06E0">
            <w:pPr>
              <w:jc w:val="center"/>
            </w:pPr>
            <w:r w:rsidRPr="00947386">
              <w:t>b.</w:t>
            </w:r>
          </w:p>
        </w:tc>
        <w:tc>
          <w:tcPr>
            <w:tcW w:w="3739" w:type="pct"/>
          </w:tcPr>
          <w:p w14:paraId="3EB1DB66" w14:textId="77777777" w:rsidR="00655761" w:rsidRPr="00947386" w:rsidRDefault="00655761" w:rsidP="00CC06E0">
            <w:pPr>
              <w:rPr>
                <w:bCs/>
              </w:rPr>
            </w:pPr>
            <w:r>
              <w:rPr>
                <w:bCs/>
              </w:rPr>
              <w:t>Analyze the Munshell colour system for measurement of colours in Foods.</w:t>
            </w:r>
          </w:p>
        </w:tc>
        <w:tc>
          <w:tcPr>
            <w:tcW w:w="319" w:type="pct"/>
          </w:tcPr>
          <w:p w14:paraId="483AABC0" w14:textId="77777777" w:rsidR="00655761" w:rsidRPr="00947386" w:rsidRDefault="00655761" w:rsidP="00CC06E0">
            <w:pPr>
              <w:jc w:val="center"/>
            </w:pPr>
            <w:r>
              <w:t>CO1</w:t>
            </w:r>
          </w:p>
        </w:tc>
        <w:tc>
          <w:tcPr>
            <w:tcW w:w="256" w:type="pct"/>
          </w:tcPr>
          <w:p w14:paraId="0DDBC8DC" w14:textId="77777777" w:rsidR="00655761" w:rsidRPr="00947386" w:rsidRDefault="00655761" w:rsidP="00CC06E0">
            <w:pPr>
              <w:jc w:val="center"/>
            </w:pPr>
            <w:r>
              <w:t>An</w:t>
            </w:r>
          </w:p>
        </w:tc>
        <w:tc>
          <w:tcPr>
            <w:tcW w:w="225" w:type="pct"/>
          </w:tcPr>
          <w:p w14:paraId="43B546CF" w14:textId="77777777" w:rsidR="00655761" w:rsidRPr="00947386" w:rsidRDefault="00655761" w:rsidP="00CC06E0">
            <w:pPr>
              <w:jc w:val="center"/>
            </w:pPr>
            <w:r>
              <w:t>8</w:t>
            </w:r>
          </w:p>
        </w:tc>
      </w:tr>
      <w:tr w:rsidR="00655761" w:rsidRPr="00947386" w14:paraId="5CF17989" w14:textId="77777777" w:rsidTr="00CC06E0">
        <w:trPr>
          <w:trHeight w:val="283"/>
        </w:trPr>
        <w:tc>
          <w:tcPr>
            <w:tcW w:w="272" w:type="pct"/>
          </w:tcPr>
          <w:p w14:paraId="36A9D854" w14:textId="77777777" w:rsidR="00655761" w:rsidRPr="00947386" w:rsidRDefault="00655761" w:rsidP="00CC06E0">
            <w:pPr>
              <w:jc w:val="center"/>
            </w:pPr>
          </w:p>
        </w:tc>
        <w:tc>
          <w:tcPr>
            <w:tcW w:w="189" w:type="pct"/>
          </w:tcPr>
          <w:p w14:paraId="2CDCEA87" w14:textId="77777777" w:rsidR="00655761" w:rsidRPr="00947386" w:rsidRDefault="00655761" w:rsidP="00CC06E0">
            <w:pPr>
              <w:jc w:val="center"/>
            </w:pPr>
          </w:p>
        </w:tc>
        <w:tc>
          <w:tcPr>
            <w:tcW w:w="3739" w:type="pct"/>
          </w:tcPr>
          <w:p w14:paraId="321E18FB" w14:textId="77777777" w:rsidR="00655761" w:rsidRPr="00947386" w:rsidRDefault="00655761" w:rsidP="00CC06E0"/>
        </w:tc>
        <w:tc>
          <w:tcPr>
            <w:tcW w:w="319" w:type="pct"/>
          </w:tcPr>
          <w:p w14:paraId="47B12A27" w14:textId="77777777" w:rsidR="00655761" w:rsidRPr="00947386" w:rsidRDefault="00655761" w:rsidP="00CC06E0">
            <w:pPr>
              <w:jc w:val="center"/>
            </w:pPr>
          </w:p>
        </w:tc>
        <w:tc>
          <w:tcPr>
            <w:tcW w:w="256" w:type="pct"/>
          </w:tcPr>
          <w:p w14:paraId="72AAF341" w14:textId="77777777" w:rsidR="00655761" w:rsidRPr="00947386" w:rsidRDefault="00655761" w:rsidP="00CC06E0">
            <w:pPr>
              <w:jc w:val="center"/>
            </w:pPr>
          </w:p>
        </w:tc>
        <w:tc>
          <w:tcPr>
            <w:tcW w:w="225" w:type="pct"/>
          </w:tcPr>
          <w:p w14:paraId="234303B2" w14:textId="77777777" w:rsidR="00655761" w:rsidRPr="00947386" w:rsidRDefault="00655761" w:rsidP="00CC06E0">
            <w:pPr>
              <w:jc w:val="center"/>
            </w:pPr>
          </w:p>
        </w:tc>
      </w:tr>
      <w:tr w:rsidR="00655761" w:rsidRPr="00947386" w14:paraId="3578ACE6" w14:textId="77777777" w:rsidTr="00CC06E0">
        <w:trPr>
          <w:trHeight w:val="283"/>
        </w:trPr>
        <w:tc>
          <w:tcPr>
            <w:tcW w:w="272" w:type="pct"/>
          </w:tcPr>
          <w:p w14:paraId="36D06D9D" w14:textId="77777777" w:rsidR="00655761" w:rsidRPr="00947386" w:rsidRDefault="00655761" w:rsidP="00CC06E0">
            <w:pPr>
              <w:jc w:val="center"/>
            </w:pPr>
            <w:r w:rsidRPr="00947386">
              <w:t>2.</w:t>
            </w:r>
          </w:p>
        </w:tc>
        <w:tc>
          <w:tcPr>
            <w:tcW w:w="189" w:type="pct"/>
          </w:tcPr>
          <w:p w14:paraId="7509E8A3" w14:textId="77777777" w:rsidR="00655761" w:rsidRPr="00947386" w:rsidRDefault="00655761" w:rsidP="00CC06E0">
            <w:pPr>
              <w:jc w:val="center"/>
            </w:pPr>
            <w:r w:rsidRPr="00947386">
              <w:t>a.</w:t>
            </w:r>
          </w:p>
        </w:tc>
        <w:tc>
          <w:tcPr>
            <w:tcW w:w="3739" w:type="pct"/>
          </w:tcPr>
          <w:p w14:paraId="182EB5CB" w14:textId="77777777" w:rsidR="00655761" w:rsidRPr="00947386" w:rsidRDefault="00655761" w:rsidP="007B7137">
            <w:pPr>
              <w:jc w:val="both"/>
            </w:pPr>
            <w:r>
              <w:t>Explain the three principal</w:t>
            </w:r>
            <w:r w:rsidRPr="0095577F">
              <w:t xml:space="preserve"> types of flavorings used in foods under definitions agreed in the E.U. and Australia</w:t>
            </w:r>
          </w:p>
        </w:tc>
        <w:tc>
          <w:tcPr>
            <w:tcW w:w="319" w:type="pct"/>
          </w:tcPr>
          <w:p w14:paraId="5300FAE5" w14:textId="77777777" w:rsidR="00655761" w:rsidRPr="00947386" w:rsidRDefault="00655761" w:rsidP="00CC06E0">
            <w:pPr>
              <w:jc w:val="center"/>
            </w:pPr>
            <w:r w:rsidRPr="00947386">
              <w:t>CO</w:t>
            </w:r>
            <w:r>
              <w:t>4</w:t>
            </w:r>
          </w:p>
        </w:tc>
        <w:tc>
          <w:tcPr>
            <w:tcW w:w="256" w:type="pct"/>
          </w:tcPr>
          <w:p w14:paraId="67A60E56" w14:textId="77777777" w:rsidR="00655761" w:rsidRPr="00947386" w:rsidRDefault="00655761" w:rsidP="00CC06E0">
            <w:pPr>
              <w:jc w:val="center"/>
            </w:pPr>
            <w:r w:rsidRPr="00947386">
              <w:t>A</w:t>
            </w:r>
          </w:p>
        </w:tc>
        <w:tc>
          <w:tcPr>
            <w:tcW w:w="225" w:type="pct"/>
          </w:tcPr>
          <w:p w14:paraId="6880EFB4" w14:textId="77777777" w:rsidR="00655761" w:rsidRPr="00947386" w:rsidRDefault="00655761" w:rsidP="00CC06E0">
            <w:pPr>
              <w:jc w:val="center"/>
            </w:pPr>
            <w:r>
              <w:t>8</w:t>
            </w:r>
          </w:p>
        </w:tc>
      </w:tr>
      <w:tr w:rsidR="00655761" w:rsidRPr="00947386" w14:paraId="2E56D224" w14:textId="77777777" w:rsidTr="00CC06E0">
        <w:trPr>
          <w:trHeight w:val="283"/>
        </w:trPr>
        <w:tc>
          <w:tcPr>
            <w:tcW w:w="272" w:type="pct"/>
          </w:tcPr>
          <w:p w14:paraId="718DCB98" w14:textId="77777777" w:rsidR="00655761" w:rsidRPr="00947386" w:rsidRDefault="00655761" w:rsidP="00CC06E0">
            <w:pPr>
              <w:jc w:val="center"/>
            </w:pPr>
          </w:p>
        </w:tc>
        <w:tc>
          <w:tcPr>
            <w:tcW w:w="189" w:type="pct"/>
          </w:tcPr>
          <w:p w14:paraId="67C87077" w14:textId="77777777" w:rsidR="00655761" w:rsidRPr="00947386" w:rsidRDefault="00655761" w:rsidP="00CC06E0">
            <w:pPr>
              <w:jc w:val="center"/>
            </w:pPr>
            <w:r w:rsidRPr="00947386">
              <w:t>b.</w:t>
            </w:r>
          </w:p>
        </w:tc>
        <w:tc>
          <w:tcPr>
            <w:tcW w:w="3739" w:type="pct"/>
          </w:tcPr>
          <w:p w14:paraId="0F8F74F4" w14:textId="77777777" w:rsidR="00655761" w:rsidRPr="00947386" w:rsidRDefault="00655761" w:rsidP="00CC06E0">
            <w:r>
              <w:t>Explain the various derived general objective color indices.</w:t>
            </w:r>
          </w:p>
        </w:tc>
        <w:tc>
          <w:tcPr>
            <w:tcW w:w="319" w:type="pct"/>
          </w:tcPr>
          <w:p w14:paraId="0D866173" w14:textId="77777777" w:rsidR="00655761" w:rsidRPr="00947386" w:rsidRDefault="00655761" w:rsidP="00CC06E0">
            <w:pPr>
              <w:jc w:val="center"/>
            </w:pPr>
            <w:r>
              <w:t>CO1</w:t>
            </w:r>
          </w:p>
        </w:tc>
        <w:tc>
          <w:tcPr>
            <w:tcW w:w="256" w:type="pct"/>
          </w:tcPr>
          <w:p w14:paraId="77554414" w14:textId="77777777" w:rsidR="00655761" w:rsidRPr="00947386" w:rsidRDefault="00655761" w:rsidP="00CC06E0">
            <w:pPr>
              <w:jc w:val="center"/>
            </w:pPr>
            <w:r>
              <w:t>An</w:t>
            </w:r>
          </w:p>
        </w:tc>
        <w:tc>
          <w:tcPr>
            <w:tcW w:w="225" w:type="pct"/>
          </w:tcPr>
          <w:p w14:paraId="1D21A229" w14:textId="77777777" w:rsidR="00655761" w:rsidRPr="00947386" w:rsidRDefault="00655761" w:rsidP="00CC06E0">
            <w:pPr>
              <w:jc w:val="center"/>
            </w:pPr>
            <w:r>
              <w:t>8</w:t>
            </w:r>
          </w:p>
        </w:tc>
      </w:tr>
      <w:tr w:rsidR="00655761" w:rsidRPr="00947386" w14:paraId="208E8799" w14:textId="77777777" w:rsidTr="00CC06E0">
        <w:trPr>
          <w:trHeight w:val="283"/>
        </w:trPr>
        <w:tc>
          <w:tcPr>
            <w:tcW w:w="272" w:type="pct"/>
          </w:tcPr>
          <w:p w14:paraId="53C88159" w14:textId="77777777" w:rsidR="00655761" w:rsidRPr="00947386" w:rsidRDefault="00655761" w:rsidP="00CC06E0">
            <w:pPr>
              <w:jc w:val="center"/>
            </w:pPr>
          </w:p>
        </w:tc>
        <w:tc>
          <w:tcPr>
            <w:tcW w:w="189" w:type="pct"/>
          </w:tcPr>
          <w:p w14:paraId="4E171E1B" w14:textId="77777777" w:rsidR="00655761" w:rsidRPr="00947386" w:rsidRDefault="00655761" w:rsidP="00CC06E0">
            <w:pPr>
              <w:jc w:val="center"/>
            </w:pPr>
          </w:p>
        </w:tc>
        <w:tc>
          <w:tcPr>
            <w:tcW w:w="3739" w:type="pct"/>
          </w:tcPr>
          <w:p w14:paraId="67EAC56D" w14:textId="77777777" w:rsidR="00655761" w:rsidRPr="00947386" w:rsidRDefault="00655761" w:rsidP="00CC06E0"/>
        </w:tc>
        <w:tc>
          <w:tcPr>
            <w:tcW w:w="319" w:type="pct"/>
          </w:tcPr>
          <w:p w14:paraId="34A4DBB6" w14:textId="77777777" w:rsidR="00655761" w:rsidRPr="00947386" w:rsidRDefault="00655761" w:rsidP="00CC06E0">
            <w:pPr>
              <w:jc w:val="center"/>
            </w:pPr>
          </w:p>
        </w:tc>
        <w:tc>
          <w:tcPr>
            <w:tcW w:w="256" w:type="pct"/>
          </w:tcPr>
          <w:p w14:paraId="338DAB49" w14:textId="77777777" w:rsidR="00655761" w:rsidRPr="00947386" w:rsidRDefault="00655761" w:rsidP="00CC06E0">
            <w:pPr>
              <w:jc w:val="center"/>
            </w:pPr>
          </w:p>
        </w:tc>
        <w:tc>
          <w:tcPr>
            <w:tcW w:w="225" w:type="pct"/>
          </w:tcPr>
          <w:p w14:paraId="5CF0E503" w14:textId="77777777" w:rsidR="00655761" w:rsidRPr="00947386" w:rsidRDefault="00655761" w:rsidP="00CC06E0">
            <w:pPr>
              <w:jc w:val="center"/>
            </w:pPr>
          </w:p>
        </w:tc>
      </w:tr>
      <w:tr w:rsidR="00655761" w:rsidRPr="00947386" w14:paraId="66631702" w14:textId="77777777" w:rsidTr="00CC06E0">
        <w:trPr>
          <w:trHeight w:val="283"/>
        </w:trPr>
        <w:tc>
          <w:tcPr>
            <w:tcW w:w="272" w:type="pct"/>
          </w:tcPr>
          <w:p w14:paraId="16F4B474" w14:textId="77777777" w:rsidR="00655761" w:rsidRPr="00947386" w:rsidRDefault="00655761" w:rsidP="00CC06E0">
            <w:pPr>
              <w:jc w:val="center"/>
            </w:pPr>
            <w:r w:rsidRPr="00947386">
              <w:t>3.</w:t>
            </w:r>
          </w:p>
        </w:tc>
        <w:tc>
          <w:tcPr>
            <w:tcW w:w="189" w:type="pct"/>
          </w:tcPr>
          <w:p w14:paraId="44BB7EA3" w14:textId="77777777" w:rsidR="00655761" w:rsidRPr="00947386" w:rsidRDefault="00655761" w:rsidP="00CC06E0">
            <w:pPr>
              <w:jc w:val="center"/>
            </w:pPr>
            <w:r w:rsidRPr="00947386">
              <w:t>a.</w:t>
            </w:r>
          </w:p>
        </w:tc>
        <w:tc>
          <w:tcPr>
            <w:tcW w:w="3739" w:type="pct"/>
          </w:tcPr>
          <w:p w14:paraId="67F60B67" w14:textId="77777777" w:rsidR="00655761" w:rsidRPr="00947386" w:rsidRDefault="00655761" w:rsidP="00CC06E0">
            <w:r>
              <w:t>Compare and contrast continuous and batch extraction.</w:t>
            </w:r>
          </w:p>
        </w:tc>
        <w:tc>
          <w:tcPr>
            <w:tcW w:w="319" w:type="pct"/>
          </w:tcPr>
          <w:p w14:paraId="6520669A" w14:textId="77777777" w:rsidR="00655761" w:rsidRPr="00947386" w:rsidRDefault="00655761" w:rsidP="00CC06E0">
            <w:pPr>
              <w:jc w:val="center"/>
            </w:pPr>
            <w:r w:rsidRPr="00947386">
              <w:t>CO</w:t>
            </w:r>
            <w:r>
              <w:t>3</w:t>
            </w:r>
          </w:p>
        </w:tc>
        <w:tc>
          <w:tcPr>
            <w:tcW w:w="256" w:type="pct"/>
          </w:tcPr>
          <w:p w14:paraId="270D0946" w14:textId="77777777" w:rsidR="00655761" w:rsidRPr="00947386" w:rsidRDefault="00655761" w:rsidP="00CC06E0">
            <w:pPr>
              <w:jc w:val="center"/>
            </w:pPr>
            <w:r>
              <w:t>U</w:t>
            </w:r>
          </w:p>
        </w:tc>
        <w:tc>
          <w:tcPr>
            <w:tcW w:w="225" w:type="pct"/>
          </w:tcPr>
          <w:p w14:paraId="3A29886A" w14:textId="77777777" w:rsidR="00655761" w:rsidRPr="00947386" w:rsidRDefault="00655761" w:rsidP="00CC06E0">
            <w:pPr>
              <w:jc w:val="center"/>
            </w:pPr>
            <w:r>
              <w:t>8</w:t>
            </w:r>
          </w:p>
        </w:tc>
      </w:tr>
      <w:tr w:rsidR="00655761" w:rsidRPr="00947386" w14:paraId="096791CC" w14:textId="77777777" w:rsidTr="00CC06E0">
        <w:trPr>
          <w:trHeight w:val="283"/>
        </w:trPr>
        <w:tc>
          <w:tcPr>
            <w:tcW w:w="272" w:type="pct"/>
          </w:tcPr>
          <w:p w14:paraId="02769307" w14:textId="77777777" w:rsidR="00655761" w:rsidRPr="00947386" w:rsidRDefault="00655761" w:rsidP="00CC06E0">
            <w:pPr>
              <w:jc w:val="center"/>
            </w:pPr>
          </w:p>
        </w:tc>
        <w:tc>
          <w:tcPr>
            <w:tcW w:w="189" w:type="pct"/>
          </w:tcPr>
          <w:p w14:paraId="19F32B38" w14:textId="77777777" w:rsidR="00655761" w:rsidRPr="00947386" w:rsidRDefault="00655761" w:rsidP="00CC06E0">
            <w:pPr>
              <w:jc w:val="center"/>
            </w:pPr>
            <w:r w:rsidRPr="00947386">
              <w:t>b.</w:t>
            </w:r>
          </w:p>
        </w:tc>
        <w:tc>
          <w:tcPr>
            <w:tcW w:w="3739" w:type="pct"/>
          </w:tcPr>
          <w:p w14:paraId="20CDB540" w14:textId="77777777" w:rsidR="00655761" w:rsidRPr="00947386" w:rsidRDefault="00655761" w:rsidP="00CC06E0">
            <w:pPr>
              <w:rPr>
                <w:bCs/>
              </w:rPr>
            </w:pPr>
            <w:r>
              <w:t>Explain the process of extraction of piperine from black pepper.</w:t>
            </w:r>
          </w:p>
        </w:tc>
        <w:tc>
          <w:tcPr>
            <w:tcW w:w="319" w:type="pct"/>
          </w:tcPr>
          <w:p w14:paraId="0EAF21AF" w14:textId="77777777" w:rsidR="00655761" w:rsidRPr="00947386" w:rsidRDefault="00655761" w:rsidP="00CC06E0">
            <w:pPr>
              <w:jc w:val="center"/>
            </w:pPr>
            <w:r>
              <w:t>CO3</w:t>
            </w:r>
          </w:p>
        </w:tc>
        <w:tc>
          <w:tcPr>
            <w:tcW w:w="256" w:type="pct"/>
          </w:tcPr>
          <w:p w14:paraId="6FABEA59" w14:textId="77777777" w:rsidR="00655761" w:rsidRPr="00947386" w:rsidRDefault="00655761" w:rsidP="00CC06E0">
            <w:pPr>
              <w:jc w:val="center"/>
            </w:pPr>
            <w:r>
              <w:t>An</w:t>
            </w:r>
          </w:p>
        </w:tc>
        <w:tc>
          <w:tcPr>
            <w:tcW w:w="225" w:type="pct"/>
          </w:tcPr>
          <w:p w14:paraId="314A45E1" w14:textId="77777777" w:rsidR="00655761" w:rsidRPr="00947386" w:rsidRDefault="00655761" w:rsidP="00CC06E0">
            <w:pPr>
              <w:jc w:val="center"/>
            </w:pPr>
            <w:r>
              <w:t>8</w:t>
            </w:r>
          </w:p>
        </w:tc>
      </w:tr>
      <w:tr w:rsidR="00655761" w:rsidRPr="00947386" w14:paraId="6AE4E0C5" w14:textId="77777777" w:rsidTr="00CC06E0">
        <w:trPr>
          <w:trHeight w:val="283"/>
        </w:trPr>
        <w:tc>
          <w:tcPr>
            <w:tcW w:w="272" w:type="pct"/>
          </w:tcPr>
          <w:p w14:paraId="6550F668" w14:textId="77777777" w:rsidR="00655761" w:rsidRPr="00947386" w:rsidRDefault="00655761" w:rsidP="00CC06E0">
            <w:pPr>
              <w:jc w:val="center"/>
            </w:pPr>
          </w:p>
        </w:tc>
        <w:tc>
          <w:tcPr>
            <w:tcW w:w="189" w:type="pct"/>
          </w:tcPr>
          <w:p w14:paraId="6E09CF91" w14:textId="77777777" w:rsidR="00655761" w:rsidRPr="00947386" w:rsidRDefault="00655761" w:rsidP="00CC06E0">
            <w:pPr>
              <w:jc w:val="center"/>
            </w:pPr>
          </w:p>
        </w:tc>
        <w:tc>
          <w:tcPr>
            <w:tcW w:w="3739" w:type="pct"/>
          </w:tcPr>
          <w:p w14:paraId="096CDB13" w14:textId="77777777" w:rsidR="00655761" w:rsidRPr="00947386" w:rsidRDefault="00655761" w:rsidP="00CC06E0"/>
        </w:tc>
        <w:tc>
          <w:tcPr>
            <w:tcW w:w="319" w:type="pct"/>
          </w:tcPr>
          <w:p w14:paraId="301D22DF" w14:textId="77777777" w:rsidR="00655761" w:rsidRPr="00947386" w:rsidRDefault="00655761" w:rsidP="00CC06E0">
            <w:pPr>
              <w:jc w:val="center"/>
            </w:pPr>
          </w:p>
        </w:tc>
        <w:tc>
          <w:tcPr>
            <w:tcW w:w="256" w:type="pct"/>
          </w:tcPr>
          <w:p w14:paraId="68CF9CFA" w14:textId="77777777" w:rsidR="00655761" w:rsidRPr="00947386" w:rsidRDefault="00655761" w:rsidP="00CC06E0">
            <w:pPr>
              <w:jc w:val="center"/>
            </w:pPr>
          </w:p>
        </w:tc>
        <w:tc>
          <w:tcPr>
            <w:tcW w:w="225" w:type="pct"/>
          </w:tcPr>
          <w:p w14:paraId="7FC60619" w14:textId="77777777" w:rsidR="00655761" w:rsidRPr="00947386" w:rsidRDefault="00655761" w:rsidP="00CC06E0">
            <w:pPr>
              <w:jc w:val="center"/>
            </w:pPr>
          </w:p>
        </w:tc>
      </w:tr>
      <w:tr w:rsidR="00655761" w:rsidRPr="00947386" w14:paraId="6A9DA024" w14:textId="77777777" w:rsidTr="00CC06E0">
        <w:trPr>
          <w:trHeight w:val="283"/>
        </w:trPr>
        <w:tc>
          <w:tcPr>
            <w:tcW w:w="272" w:type="pct"/>
          </w:tcPr>
          <w:p w14:paraId="698FD0C9" w14:textId="77777777" w:rsidR="00655761" w:rsidRPr="00947386" w:rsidRDefault="00655761" w:rsidP="00CC06E0">
            <w:pPr>
              <w:jc w:val="center"/>
            </w:pPr>
            <w:r w:rsidRPr="00947386">
              <w:t>4.</w:t>
            </w:r>
          </w:p>
        </w:tc>
        <w:tc>
          <w:tcPr>
            <w:tcW w:w="189" w:type="pct"/>
          </w:tcPr>
          <w:p w14:paraId="4D49AC86" w14:textId="77777777" w:rsidR="00655761" w:rsidRPr="00947386" w:rsidRDefault="00655761" w:rsidP="00CC06E0">
            <w:pPr>
              <w:jc w:val="center"/>
            </w:pPr>
            <w:r w:rsidRPr="00947386">
              <w:t>a.</w:t>
            </w:r>
          </w:p>
        </w:tc>
        <w:tc>
          <w:tcPr>
            <w:tcW w:w="3739" w:type="pct"/>
          </w:tcPr>
          <w:p w14:paraId="1E6C7409" w14:textId="77777777" w:rsidR="00655761" w:rsidRPr="00947386" w:rsidRDefault="00655761" w:rsidP="00CC06E0">
            <w:r>
              <w:t>Analyze the flavor changes during fermentation process.</w:t>
            </w:r>
          </w:p>
        </w:tc>
        <w:tc>
          <w:tcPr>
            <w:tcW w:w="319" w:type="pct"/>
          </w:tcPr>
          <w:p w14:paraId="41AC5190" w14:textId="77777777" w:rsidR="00655761" w:rsidRPr="00947386" w:rsidRDefault="00655761" w:rsidP="00CC06E0">
            <w:pPr>
              <w:jc w:val="center"/>
            </w:pPr>
            <w:r w:rsidRPr="00947386">
              <w:t>CO</w:t>
            </w:r>
            <w:r>
              <w:t>4</w:t>
            </w:r>
          </w:p>
        </w:tc>
        <w:tc>
          <w:tcPr>
            <w:tcW w:w="256" w:type="pct"/>
          </w:tcPr>
          <w:p w14:paraId="0AC1E86B" w14:textId="77777777" w:rsidR="00655761" w:rsidRPr="00947386" w:rsidRDefault="00655761" w:rsidP="00CC06E0">
            <w:pPr>
              <w:jc w:val="center"/>
            </w:pPr>
            <w:r>
              <w:t>An</w:t>
            </w:r>
          </w:p>
        </w:tc>
        <w:tc>
          <w:tcPr>
            <w:tcW w:w="225" w:type="pct"/>
          </w:tcPr>
          <w:p w14:paraId="4BFE01F3" w14:textId="77777777" w:rsidR="00655761" w:rsidRPr="00947386" w:rsidRDefault="00655761" w:rsidP="00CC06E0">
            <w:pPr>
              <w:jc w:val="center"/>
            </w:pPr>
            <w:r>
              <w:t>8</w:t>
            </w:r>
          </w:p>
        </w:tc>
      </w:tr>
      <w:tr w:rsidR="00655761" w:rsidRPr="00947386" w14:paraId="4ACADEDE" w14:textId="77777777" w:rsidTr="00CC06E0">
        <w:trPr>
          <w:trHeight w:val="283"/>
        </w:trPr>
        <w:tc>
          <w:tcPr>
            <w:tcW w:w="272" w:type="pct"/>
          </w:tcPr>
          <w:p w14:paraId="3C156F41" w14:textId="77777777" w:rsidR="00655761" w:rsidRPr="00947386" w:rsidRDefault="00655761" w:rsidP="00CC06E0">
            <w:pPr>
              <w:jc w:val="center"/>
            </w:pPr>
          </w:p>
        </w:tc>
        <w:tc>
          <w:tcPr>
            <w:tcW w:w="189" w:type="pct"/>
          </w:tcPr>
          <w:p w14:paraId="1D59D2DA" w14:textId="77777777" w:rsidR="00655761" w:rsidRPr="00947386" w:rsidRDefault="00655761" w:rsidP="00CC06E0">
            <w:pPr>
              <w:jc w:val="center"/>
            </w:pPr>
            <w:r w:rsidRPr="00947386">
              <w:t>b.</w:t>
            </w:r>
          </w:p>
        </w:tc>
        <w:tc>
          <w:tcPr>
            <w:tcW w:w="3739" w:type="pct"/>
          </w:tcPr>
          <w:p w14:paraId="19FABE8E" w14:textId="77777777" w:rsidR="00655761" w:rsidRPr="00947386" w:rsidRDefault="00655761" w:rsidP="00CC06E0">
            <w:pPr>
              <w:rPr>
                <w:bCs/>
              </w:rPr>
            </w:pPr>
            <w:r>
              <w:rPr>
                <w:bCs/>
              </w:rPr>
              <w:t>Explain the various extraction process of Bixin.</w:t>
            </w:r>
          </w:p>
        </w:tc>
        <w:tc>
          <w:tcPr>
            <w:tcW w:w="319" w:type="pct"/>
          </w:tcPr>
          <w:p w14:paraId="436CFA65" w14:textId="77777777" w:rsidR="00655761" w:rsidRPr="00947386" w:rsidRDefault="00655761" w:rsidP="00CC06E0">
            <w:pPr>
              <w:jc w:val="center"/>
            </w:pPr>
            <w:r>
              <w:t>CO4</w:t>
            </w:r>
          </w:p>
        </w:tc>
        <w:tc>
          <w:tcPr>
            <w:tcW w:w="256" w:type="pct"/>
          </w:tcPr>
          <w:p w14:paraId="46CEBFFF" w14:textId="77777777" w:rsidR="00655761" w:rsidRPr="00947386" w:rsidRDefault="00655761" w:rsidP="00CC06E0">
            <w:pPr>
              <w:jc w:val="center"/>
            </w:pPr>
            <w:r>
              <w:t>A</w:t>
            </w:r>
          </w:p>
        </w:tc>
        <w:tc>
          <w:tcPr>
            <w:tcW w:w="225" w:type="pct"/>
          </w:tcPr>
          <w:p w14:paraId="04A8622C" w14:textId="77777777" w:rsidR="00655761" w:rsidRPr="00947386" w:rsidRDefault="00655761" w:rsidP="00CC06E0">
            <w:pPr>
              <w:jc w:val="center"/>
            </w:pPr>
            <w:r>
              <w:t>8</w:t>
            </w:r>
          </w:p>
        </w:tc>
      </w:tr>
      <w:tr w:rsidR="00655761" w:rsidRPr="00947386" w14:paraId="6D00F8DA" w14:textId="77777777" w:rsidTr="00CC06E0">
        <w:trPr>
          <w:trHeight w:val="283"/>
        </w:trPr>
        <w:tc>
          <w:tcPr>
            <w:tcW w:w="272" w:type="pct"/>
          </w:tcPr>
          <w:p w14:paraId="63D4BCEB" w14:textId="77777777" w:rsidR="00655761" w:rsidRPr="00947386" w:rsidRDefault="00655761" w:rsidP="00CC06E0">
            <w:pPr>
              <w:jc w:val="center"/>
            </w:pPr>
          </w:p>
        </w:tc>
        <w:tc>
          <w:tcPr>
            <w:tcW w:w="189" w:type="pct"/>
          </w:tcPr>
          <w:p w14:paraId="73606E24" w14:textId="77777777" w:rsidR="00655761" w:rsidRPr="00947386" w:rsidRDefault="00655761" w:rsidP="00CC06E0">
            <w:pPr>
              <w:jc w:val="center"/>
            </w:pPr>
          </w:p>
        </w:tc>
        <w:tc>
          <w:tcPr>
            <w:tcW w:w="3739" w:type="pct"/>
          </w:tcPr>
          <w:p w14:paraId="556E550F" w14:textId="77777777" w:rsidR="00655761" w:rsidRPr="00947386" w:rsidRDefault="00655761" w:rsidP="00CC06E0"/>
        </w:tc>
        <w:tc>
          <w:tcPr>
            <w:tcW w:w="319" w:type="pct"/>
          </w:tcPr>
          <w:p w14:paraId="04C21591" w14:textId="77777777" w:rsidR="00655761" w:rsidRPr="00947386" w:rsidRDefault="00655761" w:rsidP="00CC06E0">
            <w:pPr>
              <w:jc w:val="center"/>
            </w:pPr>
          </w:p>
        </w:tc>
        <w:tc>
          <w:tcPr>
            <w:tcW w:w="256" w:type="pct"/>
          </w:tcPr>
          <w:p w14:paraId="24C20B7B" w14:textId="77777777" w:rsidR="00655761" w:rsidRPr="00947386" w:rsidRDefault="00655761" w:rsidP="00CC06E0">
            <w:pPr>
              <w:jc w:val="center"/>
            </w:pPr>
          </w:p>
        </w:tc>
        <w:tc>
          <w:tcPr>
            <w:tcW w:w="225" w:type="pct"/>
          </w:tcPr>
          <w:p w14:paraId="433F432D" w14:textId="77777777" w:rsidR="00655761" w:rsidRPr="00947386" w:rsidRDefault="00655761" w:rsidP="00CC06E0">
            <w:pPr>
              <w:jc w:val="center"/>
            </w:pPr>
          </w:p>
        </w:tc>
      </w:tr>
      <w:tr w:rsidR="00655761" w:rsidRPr="00947386" w14:paraId="78200254" w14:textId="77777777" w:rsidTr="00CC06E0">
        <w:trPr>
          <w:trHeight w:val="283"/>
        </w:trPr>
        <w:tc>
          <w:tcPr>
            <w:tcW w:w="272" w:type="pct"/>
          </w:tcPr>
          <w:p w14:paraId="5957A56D" w14:textId="77777777" w:rsidR="00655761" w:rsidRPr="00947386" w:rsidRDefault="00655761" w:rsidP="00CC06E0">
            <w:pPr>
              <w:jc w:val="center"/>
            </w:pPr>
            <w:r w:rsidRPr="00947386">
              <w:t>5.</w:t>
            </w:r>
          </w:p>
        </w:tc>
        <w:tc>
          <w:tcPr>
            <w:tcW w:w="189" w:type="pct"/>
          </w:tcPr>
          <w:p w14:paraId="12722589" w14:textId="77777777" w:rsidR="00655761" w:rsidRPr="00947386" w:rsidRDefault="00655761" w:rsidP="00CC06E0">
            <w:pPr>
              <w:jc w:val="center"/>
            </w:pPr>
            <w:r w:rsidRPr="00947386">
              <w:t>a.</w:t>
            </w:r>
          </w:p>
        </w:tc>
        <w:tc>
          <w:tcPr>
            <w:tcW w:w="3739" w:type="pct"/>
          </w:tcPr>
          <w:p w14:paraId="4016B191" w14:textId="77777777" w:rsidR="00655761" w:rsidRPr="00947386" w:rsidRDefault="00655761" w:rsidP="00CC06E0">
            <w:r>
              <w:t>Explain the application of Annatto in Food Industry.</w:t>
            </w:r>
          </w:p>
        </w:tc>
        <w:tc>
          <w:tcPr>
            <w:tcW w:w="319" w:type="pct"/>
          </w:tcPr>
          <w:p w14:paraId="41A6D560" w14:textId="77777777" w:rsidR="00655761" w:rsidRPr="00947386" w:rsidRDefault="00655761" w:rsidP="00CC06E0">
            <w:pPr>
              <w:jc w:val="center"/>
            </w:pPr>
            <w:r w:rsidRPr="00947386">
              <w:t>CO</w:t>
            </w:r>
            <w:r>
              <w:t>5</w:t>
            </w:r>
          </w:p>
        </w:tc>
        <w:tc>
          <w:tcPr>
            <w:tcW w:w="256" w:type="pct"/>
          </w:tcPr>
          <w:p w14:paraId="3854AB94" w14:textId="77777777" w:rsidR="00655761" w:rsidRPr="00947386" w:rsidRDefault="00655761" w:rsidP="00CC06E0">
            <w:pPr>
              <w:jc w:val="center"/>
            </w:pPr>
            <w:r>
              <w:t>A</w:t>
            </w:r>
          </w:p>
        </w:tc>
        <w:tc>
          <w:tcPr>
            <w:tcW w:w="225" w:type="pct"/>
          </w:tcPr>
          <w:p w14:paraId="23470F3B" w14:textId="77777777" w:rsidR="00655761" w:rsidRPr="00947386" w:rsidRDefault="00655761" w:rsidP="00CC06E0">
            <w:pPr>
              <w:jc w:val="center"/>
            </w:pPr>
            <w:r>
              <w:t>8</w:t>
            </w:r>
          </w:p>
        </w:tc>
      </w:tr>
      <w:tr w:rsidR="00655761" w:rsidRPr="00947386" w14:paraId="750EDD68" w14:textId="77777777" w:rsidTr="00CC06E0">
        <w:trPr>
          <w:trHeight w:val="283"/>
        </w:trPr>
        <w:tc>
          <w:tcPr>
            <w:tcW w:w="272" w:type="pct"/>
          </w:tcPr>
          <w:p w14:paraId="7F063DAF" w14:textId="77777777" w:rsidR="00655761" w:rsidRPr="00947386" w:rsidRDefault="00655761" w:rsidP="00CC06E0">
            <w:pPr>
              <w:jc w:val="center"/>
            </w:pPr>
          </w:p>
        </w:tc>
        <w:tc>
          <w:tcPr>
            <w:tcW w:w="189" w:type="pct"/>
          </w:tcPr>
          <w:p w14:paraId="2D795571" w14:textId="77777777" w:rsidR="00655761" w:rsidRPr="00947386" w:rsidRDefault="00655761" w:rsidP="00CC06E0">
            <w:pPr>
              <w:jc w:val="center"/>
            </w:pPr>
            <w:r w:rsidRPr="00947386">
              <w:t>b.</w:t>
            </w:r>
          </w:p>
        </w:tc>
        <w:tc>
          <w:tcPr>
            <w:tcW w:w="3739" w:type="pct"/>
          </w:tcPr>
          <w:p w14:paraId="22CF9510" w14:textId="77777777" w:rsidR="00655761" w:rsidRPr="00947386" w:rsidRDefault="00655761" w:rsidP="007B7137">
            <w:pPr>
              <w:jc w:val="both"/>
              <w:rPr>
                <w:bCs/>
              </w:rPr>
            </w:pPr>
            <w:r>
              <w:t xml:space="preserve">Compare and contrast </w:t>
            </w:r>
            <w:r>
              <w:rPr>
                <w:bCs/>
              </w:rPr>
              <w:t>conventional and novel methods of saffron bioactive extraction.</w:t>
            </w:r>
          </w:p>
        </w:tc>
        <w:tc>
          <w:tcPr>
            <w:tcW w:w="319" w:type="pct"/>
          </w:tcPr>
          <w:p w14:paraId="10964575" w14:textId="77777777" w:rsidR="00655761" w:rsidRPr="00947386" w:rsidRDefault="00655761" w:rsidP="00CC06E0">
            <w:pPr>
              <w:jc w:val="center"/>
            </w:pPr>
            <w:r>
              <w:t>CO5</w:t>
            </w:r>
          </w:p>
        </w:tc>
        <w:tc>
          <w:tcPr>
            <w:tcW w:w="256" w:type="pct"/>
          </w:tcPr>
          <w:p w14:paraId="6FF34748" w14:textId="77777777" w:rsidR="00655761" w:rsidRPr="00947386" w:rsidRDefault="00655761" w:rsidP="00CC06E0">
            <w:pPr>
              <w:jc w:val="center"/>
            </w:pPr>
            <w:r>
              <w:t>U</w:t>
            </w:r>
          </w:p>
        </w:tc>
        <w:tc>
          <w:tcPr>
            <w:tcW w:w="225" w:type="pct"/>
          </w:tcPr>
          <w:p w14:paraId="630294AF" w14:textId="77777777" w:rsidR="00655761" w:rsidRPr="00947386" w:rsidRDefault="00655761" w:rsidP="00CC06E0">
            <w:pPr>
              <w:jc w:val="center"/>
            </w:pPr>
            <w:r>
              <w:t>8</w:t>
            </w:r>
          </w:p>
        </w:tc>
      </w:tr>
      <w:tr w:rsidR="00655761" w:rsidRPr="00947386" w14:paraId="43ECBF2B" w14:textId="77777777" w:rsidTr="00CC06E0">
        <w:trPr>
          <w:trHeight w:val="283"/>
        </w:trPr>
        <w:tc>
          <w:tcPr>
            <w:tcW w:w="272" w:type="pct"/>
          </w:tcPr>
          <w:p w14:paraId="5650C4D5" w14:textId="77777777" w:rsidR="00655761" w:rsidRPr="00947386" w:rsidRDefault="00655761" w:rsidP="00CC06E0">
            <w:pPr>
              <w:jc w:val="center"/>
            </w:pPr>
          </w:p>
        </w:tc>
        <w:tc>
          <w:tcPr>
            <w:tcW w:w="189" w:type="pct"/>
          </w:tcPr>
          <w:p w14:paraId="739C0880" w14:textId="77777777" w:rsidR="00655761" w:rsidRPr="00947386" w:rsidRDefault="00655761" w:rsidP="00CC06E0">
            <w:pPr>
              <w:jc w:val="center"/>
            </w:pPr>
          </w:p>
        </w:tc>
        <w:tc>
          <w:tcPr>
            <w:tcW w:w="3739" w:type="pct"/>
          </w:tcPr>
          <w:p w14:paraId="43FF10A2" w14:textId="77777777" w:rsidR="00655761" w:rsidRPr="00947386" w:rsidRDefault="00655761" w:rsidP="00CC06E0"/>
        </w:tc>
        <w:tc>
          <w:tcPr>
            <w:tcW w:w="319" w:type="pct"/>
          </w:tcPr>
          <w:p w14:paraId="2B2DF3B0" w14:textId="77777777" w:rsidR="00655761" w:rsidRPr="00947386" w:rsidRDefault="00655761" w:rsidP="00CC06E0">
            <w:pPr>
              <w:jc w:val="center"/>
            </w:pPr>
          </w:p>
        </w:tc>
        <w:tc>
          <w:tcPr>
            <w:tcW w:w="256" w:type="pct"/>
          </w:tcPr>
          <w:p w14:paraId="1CEA82CD" w14:textId="77777777" w:rsidR="00655761" w:rsidRPr="00947386" w:rsidRDefault="00655761" w:rsidP="00CC06E0">
            <w:pPr>
              <w:jc w:val="center"/>
            </w:pPr>
          </w:p>
        </w:tc>
        <w:tc>
          <w:tcPr>
            <w:tcW w:w="225" w:type="pct"/>
          </w:tcPr>
          <w:p w14:paraId="6BA8C078" w14:textId="77777777" w:rsidR="00655761" w:rsidRPr="00947386" w:rsidRDefault="00655761" w:rsidP="00CC06E0">
            <w:pPr>
              <w:jc w:val="center"/>
            </w:pPr>
          </w:p>
        </w:tc>
      </w:tr>
      <w:tr w:rsidR="00655761" w:rsidRPr="00947386" w14:paraId="4EA4AD5D" w14:textId="77777777" w:rsidTr="00CC06E0">
        <w:trPr>
          <w:trHeight w:val="283"/>
        </w:trPr>
        <w:tc>
          <w:tcPr>
            <w:tcW w:w="272" w:type="pct"/>
          </w:tcPr>
          <w:p w14:paraId="6C6EACF6" w14:textId="77777777" w:rsidR="00655761" w:rsidRPr="00947386" w:rsidRDefault="00655761" w:rsidP="00CC06E0">
            <w:pPr>
              <w:jc w:val="center"/>
            </w:pPr>
            <w:r w:rsidRPr="00947386">
              <w:t>6.</w:t>
            </w:r>
          </w:p>
        </w:tc>
        <w:tc>
          <w:tcPr>
            <w:tcW w:w="189" w:type="pct"/>
          </w:tcPr>
          <w:p w14:paraId="6CEE3920" w14:textId="77777777" w:rsidR="00655761" w:rsidRPr="00947386" w:rsidRDefault="00655761" w:rsidP="00CC06E0">
            <w:pPr>
              <w:jc w:val="center"/>
            </w:pPr>
            <w:r w:rsidRPr="00947386">
              <w:t>a.</w:t>
            </w:r>
          </w:p>
        </w:tc>
        <w:tc>
          <w:tcPr>
            <w:tcW w:w="3739" w:type="pct"/>
          </w:tcPr>
          <w:p w14:paraId="0A125FDD" w14:textId="77777777" w:rsidR="00655761" w:rsidRPr="00947386" w:rsidRDefault="00655761" w:rsidP="00CC06E0">
            <w:r>
              <w:rPr>
                <w:lang w:val="en-IN"/>
              </w:rPr>
              <w:t xml:space="preserve">Describe the various </w:t>
            </w:r>
            <w:r w:rsidRPr="00225EEA">
              <w:rPr>
                <w:lang w:val="en-IN"/>
              </w:rPr>
              <w:t>Alginate usage in microencapsulation</w:t>
            </w:r>
            <w:r>
              <w:rPr>
                <w:lang w:val="en-IN"/>
              </w:rPr>
              <w:t xml:space="preserve"> technique.</w:t>
            </w:r>
          </w:p>
        </w:tc>
        <w:tc>
          <w:tcPr>
            <w:tcW w:w="319" w:type="pct"/>
          </w:tcPr>
          <w:p w14:paraId="7DF44FAA" w14:textId="77777777" w:rsidR="00655761" w:rsidRPr="00947386" w:rsidRDefault="00655761" w:rsidP="00CC06E0">
            <w:pPr>
              <w:jc w:val="center"/>
            </w:pPr>
            <w:r w:rsidRPr="00947386">
              <w:t>CO</w:t>
            </w:r>
            <w:r>
              <w:t>5</w:t>
            </w:r>
          </w:p>
        </w:tc>
        <w:tc>
          <w:tcPr>
            <w:tcW w:w="256" w:type="pct"/>
          </w:tcPr>
          <w:p w14:paraId="20A1174F" w14:textId="77777777" w:rsidR="00655761" w:rsidRPr="00947386" w:rsidRDefault="00655761" w:rsidP="00CC06E0">
            <w:pPr>
              <w:jc w:val="center"/>
            </w:pPr>
            <w:r>
              <w:t>U</w:t>
            </w:r>
          </w:p>
        </w:tc>
        <w:tc>
          <w:tcPr>
            <w:tcW w:w="225" w:type="pct"/>
          </w:tcPr>
          <w:p w14:paraId="5F07F090" w14:textId="77777777" w:rsidR="00655761" w:rsidRPr="00947386" w:rsidRDefault="00655761" w:rsidP="00CC06E0">
            <w:pPr>
              <w:jc w:val="center"/>
            </w:pPr>
            <w:r>
              <w:t>8</w:t>
            </w:r>
          </w:p>
        </w:tc>
      </w:tr>
      <w:tr w:rsidR="00655761" w:rsidRPr="00947386" w14:paraId="722D4EFE" w14:textId="77777777" w:rsidTr="00CC06E0">
        <w:trPr>
          <w:trHeight w:val="283"/>
        </w:trPr>
        <w:tc>
          <w:tcPr>
            <w:tcW w:w="272" w:type="pct"/>
          </w:tcPr>
          <w:p w14:paraId="1E9B9597" w14:textId="77777777" w:rsidR="00655761" w:rsidRPr="00947386" w:rsidRDefault="00655761" w:rsidP="00CC06E0">
            <w:pPr>
              <w:jc w:val="center"/>
            </w:pPr>
          </w:p>
        </w:tc>
        <w:tc>
          <w:tcPr>
            <w:tcW w:w="189" w:type="pct"/>
          </w:tcPr>
          <w:p w14:paraId="51C67C4C" w14:textId="77777777" w:rsidR="00655761" w:rsidRPr="00947386" w:rsidRDefault="00655761" w:rsidP="00CC06E0">
            <w:pPr>
              <w:jc w:val="center"/>
            </w:pPr>
            <w:r w:rsidRPr="00947386">
              <w:t>b.</w:t>
            </w:r>
          </w:p>
        </w:tc>
        <w:tc>
          <w:tcPr>
            <w:tcW w:w="3739" w:type="pct"/>
          </w:tcPr>
          <w:p w14:paraId="469B6386" w14:textId="77777777" w:rsidR="00655761" w:rsidRPr="00947386" w:rsidRDefault="00655761" w:rsidP="00CC06E0">
            <w:pPr>
              <w:rPr>
                <w:bCs/>
              </w:rPr>
            </w:pPr>
            <w:r>
              <w:t>Explain in detail the coacervation method of encapsulation.</w:t>
            </w:r>
          </w:p>
        </w:tc>
        <w:tc>
          <w:tcPr>
            <w:tcW w:w="319" w:type="pct"/>
          </w:tcPr>
          <w:p w14:paraId="5245E571" w14:textId="77777777" w:rsidR="00655761" w:rsidRPr="00947386" w:rsidRDefault="00655761" w:rsidP="00CC06E0">
            <w:pPr>
              <w:jc w:val="center"/>
            </w:pPr>
            <w:r>
              <w:t>CO5</w:t>
            </w:r>
          </w:p>
        </w:tc>
        <w:tc>
          <w:tcPr>
            <w:tcW w:w="256" w:type="pct"/>
          </w:tcPr>
          <w:p w14:paraId="5E80111E" w14:textId="77777777" w:rsidR="00655761" w:rsidRPr="00947386" w:rsidRDefault="00655761" w:rsidP="00CC06E0">
            <w:pPr>
              <w:jc w:val="center"/>
            </w:pPr>
            <w:r>
              <w:t>A</w:t>
            </w:r>
          </w:p>
        </w:tc>
        <w:tc>
          <w:tcPr>
            <w:tcW w:w="225" w:type="pct"/>
          </w:tcPr>
          <w:p w14:paraId="721D8968" w14:textId="77777777" w:rsidR="00655761" w:rsidRPr="00947386" w:rsidRDefault="00655761" w:rsidP="00CC06E0">
            <w:pPr>
              <w:jc w:val="center"/>
            </w:pPr>
            <w:r>
              <w:t>8</w:t>
            </w:r>
          </w:p>
        </w:tc>
      </w:tr>
      <w:tr w:rsidR="00655761" w:rsidRPr="00947386" w14:paraId="6A6B5784" w14:textId="77777777" w:rsidTr="00CC06E0">
        <w:trPr>
          <w:trHeight w:val="283"/>
        </w:trPr>
        <w:tc>
          <w:tcPr>
            <w:tcW w:w="272" w:type="pct"/>
          </w:tcPr>
          <w:p w14:paraId="4F3C5BFC" w14:textId="77777777" w:rsidR="00655761" w:rsidRPr="00947386" w:rsidRDefault="00655761" w:rsidP="00CC06E0">
            <w:pPr>
              <w:jc w:val="center"/>
            </w:pPr>
          </w:p>
        </w:tc>
        <w:tc>
          <w:tcPr>
            <w:tcW w:w="189" w:type="pct"/>
          </w:tcPr>
          <w:p w14:paraId="59A1BA2C" w14:textId="77777777" w:rsidR="00655761" w:rsidRPr="00947386" w:rsidRDefault="00655761" w:rsidP="00CC06E0">
            <w:pPr>
              <w:jc w:val="center"/>
            </w:pPr>
          </w:p>
        </w:tc>
        <w:tc>
          <w:tcPr>
            <w:tcW w:w="3739" w:type="pct"/>
          </w:tcPr>
          <w:p w14:paraId="2C700BD8" w14:textId="77777777" w:rsidR="00655761" w:rsidRPr="00947386" w:rsidRDefault="00655761" w:rsidP="00CC06E0"/>
        </w:tc>
        <w:tc>
          <w:tcPr>
            <w:tcW w:w="319" w:type="pct"/>
          </w:tcPr>
          <w:p w14:paraId="6183197C" w14:textId="77777777" w:rsidR="00655761" w:rsidRPr="00947386" w:rsidRDefault="00655761" w:rsidP="00CC06E0">
            <w:pPr>
              <w:jc w:val="center"/>
            </w:pPr>
          </w:p>
        </w:tc>
        <w:tc>
          <w:tcPr>
            <w:tcW w:w="256" w:type="pct"/>
          </w:tcPr>
          <w:p w14:paraId="7D7596D7" w14:textId="77777777" w:rsidR="00655761" w:rsidRPr="00947386" w:rsidRDefault="00655761" w:rsidP="00CC06E0">
            <w:pPr>
              <w:jc w:val="center"/>
            </w:pPr>
          </w:p>
        </w:tc>
        <w:tc>
          <w:tcPr>
            <w:tcW w:w="225" w:type="pct"/>
          </w:tcPr>
          <w:p w14:paraId="2328AC6B" w14:textId="77777777" w:rsidR="00655761" w:rsidRPr="00947386" w:rsidRDefault="00655761" w:rsidP="00CC06E0">
            <w:pPr>
              <w:jc w:val="center"/>
            </w:pPr>
          </w:p>
        </w:tc>
      </w:tr>
      <w:tr w:rsidR="00655761" w:rsidRPr="00947386" w14:paraId="121E0376" w14:textId="77777777" w:rsidTr="00CC06E0">
        <w:trPr>
          <w:trHeight w:val="283"/>
        </w:trPr>
        <w:tc>
          <w:tcPr>
            <w:tcW w:w="272" w:type="pct"/>
          </w:tcPr>
          <w:p w14:paraId="33094A35" w14:textId="77777777" w:rsidR="00655761" w:rsidRPr="00947386" w:rsidRDefault="00655761" w:rsidP="00CC06E0">
            <w:pPr>
              <w:jc w:val="center"/>
            </w:pPr>
            <w:r w:rsidRPr="00947386">
              <w:t>7.</w:t>
            </w:r>
          </w:p>
        </w:tc>
        <w:tc>
          <w:tcPr>
            <w:tcW w:w="189" w:type="pct"/>
          </w:tcPr>
          <w:p w14:paraId="06709246" w14:textId="77777777" w:rsidR="00655761" w:rsidRPr="00947386" w:rsidRDefault="00655761" w:rsidP="00CC06E0">
            <w:pPr>
              <w:jc w:val="center"/>
            </w:pPr>
            <w:r w:rsidRPr="00947386">
              <w:t>a.</w:t>
            </w:r>
          </w:p>
        </w:tc>
        <w:tc>
          <w:tcPr>
            <w:tcW w:w="3739" w:type="pct"/>
          </w:tcPr>
          <w:p w14:paraId="27A831B1" w14:textId="77777777" w:rsidR="00655761" w:rsidRPr="00947386" w:rsidRDefault="00655761" w:rsidP="00CC06E0">
            <w:r>
              <w:rPr>
                <w:bCs/>
              </w:rPr>
              <w:t>Evaluate the construction and working of SDE apparatus.</w:t>
            </w:r>
          </w:p>
        </w:tc>
        <w:tc>
          <w:tcPr>
            <w:tcW w:w="319" w:type="pct"/>
          </w:tcPr>
          <w:p w14:paraId="7A8717DB" w14:textId="77777777" w:rsidR="00655761" w:rsidRPr="00947386" w:rsidRDefault="00655761" w:rsidP="00CC06E0">
            <w:pPr>
              <w:jc w:val="center"/>
            </w:pPr>
            <w:r w:rsidRPr="00947386">
              <w:t>CO</w:t>
            </w:r>
            <w:r>
              <w:t>3</w:t>
            </w:r>
          </w:p>
        </w:tc>
        <w:tc>
          <w:tcPr>
            <w:tcW w:w="256" w:type="pct"/>
          </w:tcPr>
          <w:p w14:paraId="2BAB347B" w14:textId="77777777" w:rsidR="00655761" w:rsidRPr="00947386" w:rsidRDefault="00655761" w:rsidP="00CC06E0">
            <w:pPr>
              <w:jc w:val="center"/>
            </w:pPr>
            <w:r>
              <w:t>E</w:t>
            </w:r>
          </w:p>
        </w:tc>
        <w:tc>
          <w:tcPr>
            <w:tcW w:w="225" w:type="pct"/>
          </w:tcPr>
          <w:p w14:paraId="62091957" w14:textId="77777777" w:rsidR="00655761" w:rsidRPr="00947386" w:rsidRDefault="00655761" w:rsidP="00CC06E0">
            <w:pPr>
              <w:jc w:val="center"/>
            </w:pPr>
            <w:r>
              <w:t>8</w:t>
            </w:r>
          </w:p>
        </w:tc>
      </w:tr>
      <w:tr w:rsidR="00655761" w:rsidRPr="00947386" w14:paraId="2B110875" w14:textId="77777777" w:rsidTr="00CC06E0">
        <w:trPr>
          <w:trHeight w:val="283"/>
        </w:trPr>
        <w:tc>
          <w:tcPr>
            <w:tcW w:w="272" w:type="pct"/>
          </w:tcPr>
          <w:p w14:paraId="24778C14" w14:textId="77777777" w:rsidR="00655761" w:rsidRPr="00947386" w:rsidRDefault="00655761" w:rsidP="00CC06E0">
            <w:pPr>
              <w:jc w:val="center"/>
            </w:pPr>
          </w:p>
        </w:tc>
        <w:tc>
          <w:tcPr>
            <w:tcW w:w="189" w:type="pct"/>
          </w:tcPr>
          <w:p w14:paraId="19459650" w14:textId="77777777" w:rsidR="00655761" w:rsidRPr="00947386" w:rsidRDefault="00655761" w:rsidP="00CC06E0">
            <w:pPr>
              <w:jc w:val="center"/>
            </w:pPr>
            <w:r w:rsidRPr="00947386">
              <w:t>b.</w:t>
            </w:r>
          </w:p>
        </w:tc>
        <w:tc>
          <w:tcPr>
            <w:tcW w:w="3739" w:type="pct"/>
          </w:tcPr>
          <w:p w14:paraId="1DA433A3" w14:textId="77777777" w:rsidR="00655761" w:rsidRPr="00947386" w:rsidRDefault="00655761" w:rsidP="00CC06E0">
            <w:pPr>
              <w:rPr>
                <w:bCs/>
              </w:rPr>
            </w:pPr>
            <w:r>
              <w:t>Explain the two methods of head space analysis.</w:t>
            </w:r>
          </w:p>
        </w:tc>
        <w:tc>
          <w:tcPr>
            <w:tcW w:w="319" w:type="pct"/>
          </w:tcPr>
          <w:p w14:paraId="3F5DAD03" w14:textId="77777777" w:rsidR="00655761" w:rsidRPr="00947386" w:rsidRDefault="00655761" w:rsidP="00CC06E0">
            <w:pPr>
              <w:jc w:val="center"/>
            </w:pPr>
            <w:r>
              <w:t>CO5</w:t>
            </w:r>
          </w:p>
        </w:tc>
        <w:tc>
          <w:tcPr>
            <w:tcW w:w="256" w:type="pct"/>
          </w:tcPr>
          <w:p w14:paraId="07C319CB" w14:textId="77777777" w:rsidR="00655761" w:rsidRPr="00947386" w:rsidRDefault="00655761" w:rsidP="00CC06E0">
            <w:pPr>
              <w:jc w:val="center"/>
            </w:pPr>
            <w:r>
              <w:t>A</w:t>
            </w:r>
          </w:p>
        </w:tc>
        <w:tc>
          <w:tcPr>
            <w:tcW w:w="225" w:type="pct"/>
          </w:tcPr>
          <w:p w14:paraId="62C14215" w14:textId="77777777" w:rsidR="00655761" w:rsidRPr="00947386" w:rsidRDefault="00655761" w:rsidP="00CC06E0">
            <w:pPr>
              <w:jc w:val="center"/>
            </w:pPr>
            <w:r>
              <w:t>8</w:t>
            </w:r>
          </w:p>
        </w:tc>
      </w:tr>
      <w:tr w:rsidR="00655761" w:rsidRPr="00947386" w14:paraId="4DE0BE3A" w14:textId="77777777" w:rsidTr="001C418B">
        <w:trPr>
          <w:trHeight w:val="550"/>
        </w:trPr>
        <w:tc>
          <w:tcPr>
            <w:tcW w:w="5000" w:type="pct"/>
            <w:gridSpan w:val="6"/>
            <w:vAlign w:val="center"/>
          </w:tcPr>
          <w:p w14:paraId="477E2866" w14:textId="77777777" w:rsidR="00655761" w:rsidRPr="00947386" w:rsidRDefault="00655761" w:rsidP="00CC06E0">
            <w:pPr>
              <w:jc w:val="center"/>
            </w:pPr>
            <w:r w:rsidRPr="00947386">
              <w:rPr>
                <w:b/>
                <w:u w:val="single"/>
              </w:rPr>
              <w:t>PART – B (1 X 20 = 20 MARKS) [</w:t>
            </w:r>
            <w:r w:rsidRPr="00947386">
              <w:rPr>
                <w:b/>
                <w:bCs/>
              </w:rPr>
              <w:t>Compulsory Question]</w:t>
            </w:r>
          </w:p>
        </w:tc>
      </w:tr>
      <w:tr w:rsidR="00655761" w:rsidRPr="00947386" w14:paraId="5DFFC3C1" w14:textId="77777777" w:rsidTr="00CC06E0">
        <w:trPr>
          <w:trHeight w:val="283"/>
        </w:trPr>
        <w:tc>
          <w:tcPr>
            <w:tcW w:w="272" w:type="pct"/>
          </w:tcPr>
          <w:p w14:paraId="41EE837F" w14:textId="77777777" w:rsidR="00655761" w:rsidRPr="00947386" w:rsidRDefault="00655761" w:rsidP="00CC06E0">
            <w:pPr>
              <w:jc w:val="center"/>
            </w:pPr>
            <w:r w:rsidRPr="00947386">
              <w:t>8.</w:t>
            </w:r>
          </w:p>
        </w:tc>
        <w:tc>
          <w:tcPr>
            <w:tcW w:w="189" w:type="pct"/>
          </w:tcPr>
          <w:p w14:paraId="76378376" w14:textId="77777777" w:rsidR="00655761" w:rsidRPr="00947386" w:rsidRDefault="00655761" w:rsidP="00CC06E0">
            <w:pPr>
              <w:jc w:val="center"/>
            </w:pPr>
            <w:r w:rsidRPr="00947386">
              <w:t>a.</w:t>
            </w:r>
          </w:p>
        </w:tc>
        <w:tc>
          <w:tcPr>
            <w:tcW w:w="3739" w:type="pct"/>
          </w:tcPr>
          <w:p w14:paraId="4ABB4E63" w14:textId="77777777" w:rsidR="00655761" w:rsidRPr="00947386" w:rsidRDefault="00655761" w:rsidP="00CC06E0">
            <w:r>
              <w:t>Summarize the various test protocol considerations to be employed during sensory analysis.</w:t>
            </w:r>
          </w:p>
        </w:tc>
        <w:tc>
          <w:tcPr>
            <w:tcW w:w="319" w:type="pct"/>
          </w:tcPr>
          <w:p w14:paraId="0EBB0402" w14:textId="77777777" w:rsidR="00655761" w:rsidRPr="00947386" w:rsidRDefault="00655761" w:rsidP="00CC06E0">
            <w:pPr>
              <w:jc w:val="center"/>
            </w:pPr>
            <w:r w:rsidRPr="00947386">
              <w:t>CO</w:t>
            </w:r>
            <w:r>
              <w:t>6</w:t>
            </w:r>
          </w:p>
        </w:tc>
        <w:tc>
          <w:tcPr>
            <w:tcW w:w="256" w:type="pct"/>
          </w:tcPr>
          <w:p w14:paraId="3795849D" w14:textId="77777777" w:rsidR="00655761" w:rsidRPr="00947386" w:rsidRDefault="00655761" w:rsidP="00CC06E0">
            <w:pPr>
              <w:jc w:val="center"/>
            </w:pPr>
            <w:r>
              <w:t>U</w:t>
            </w:r>
          </w:p>
        </w:tc>
        <w:tc>
          <w:tcPr>
            <w:tcW w:w="225" w:type="pct"/>
          </w:tcPr>
          <w:p w14:paraId="7E0D443D" w14:textId="77777777" w:rsidR="00655761" w:rsidRPr="00947386" w:rsidRDefault="00655761" w:rsidP="00CC06E0">
            <w:pPr>
              <w:jc w:val="center"/>
            </w:pPr>
            <w:r>
              <w:t>10</w:t>
            </w:r>
          </w:p>
        </w:tc>
      </w:tr>
      <w:tr w:rsidR="00655761" w:rsidRPr="00947386" w14:paraId="755ADE2E" w14:textId="77777777" w:rsidTr="00CC06E0">
        <w:trPr>
          <w:trHeight w:val="283"/>
        </w:trPr>
        <w:tc>
          <w:tcPr>
            <w:tcW w:w="272" w:type="pct"/>
          </w:tcPr>
          <w:p w14:paraId="3805BD06" w14:textId="77777777" w:rsidR="00655761" w:rsidRPr="00947386" w:rsidRDefault="00655761" w:rsidP="00CC06E0">
            <w:pPr>
              <w:jc w:val="center"/>
            </w:pPr>
          </w:p>
        </w:tc>
        <w:tc>
          <w:tcPr>
            <w:tcW w:w="189" w:type="pct"/>
          </w:tcPr>
          <w:p w14:paraId="4F3156F6" w14:textId="77777777" w:rsidR="00655761" w:rsidRPr="00947386" w:rsidRDefault="00655761" w:rsidP="00CC06E0">
            <w:pPr>
              <w:jc w:val="center"/>
            </w:pPr>
            <w:r w:rsidRPr="00947386">
              <w:t>b.</w:t>
            </w:r>
          </w:p>
        </w:tc>
        <w:tc>
          <w:tcPr>
            <w:tcW w:w="3739" w:type="pct"/>
          </w:tcPr>
          <w:p w14:paraId="32E1F5A8" w14:textId="77777777" w:rsidR="00655761" w:rsidRPr="00947386" w:rsidRDefault="00655761" w:rsidP="00CC06E0">
            <w:pPr>
              <w:rPr>
                <w:bCs/>
              </w:rPr>
            </w:pPr>
            <w:r>
              <w:t>Explain the s</w:t>
            </w:r>
            <w:r w:rsidRPr="00A40F77">
              <w:t xml:space="preserve">ensory </w:t>
            </w:r>
            <w:r>
              <w:t>t</w:t>
            </w:r>
            <w:r w:rsidRPr="00A40F77">
              <w:t xml:space="preserve">esting </w:t>
            </w:r>
            <w:r>
              <w:t>e</w:t>
            </w:r>
            <w:r w:rsidRPr="00A40F77">
              <w:t>nvironment</w:t>
            </w:r>
            <w:r>
              <w:t xml:space="preserve"> required for sensory analysis of food.</w:t>
            </w:r>
          </w:p>
        </w:tc>
        <w:tc>
          <w:tcPr>
            <w:tcW w:w="319" w:type="pct"/>
          </w:tcPr>
          <w:p w14:paraId="219A0327" w14:textId="77777777" w:rsidR="00655761" w:rsidRPr="00947386" w:rsidRDefault="00655761" w:rsidP="00CC06E0">
            <w:pPr>
              <w:jc w:val="center"/>
            </w:pPr>
            <w:r>
              <w:t>CO6</w:t>
            </w:r>
          </w:p>
        </w:tc>
        <w:tc>
          <w:tcPr>
            <w:tcW w:w="256" w:type="pct"/>
          </w:tcPr>
          <w:p w14:paraId="2C77AFD5" w14:textId="77777777" w:rsidR="00655761" w:rsidRPr="00947386" w:rsidRDefault="00655761" w:rsidP="00CC06E0">
            <w:pPr>
              <w:jc w:val="center"/>
            </w:pPr>
            <w:r>
              <w:t>A</w:t>
            </w:r>
          </w:p>
        </w:tc>
        <w:tc>
          <w:tcPr>
            <w:tcW w:w="225" w:type="pct"/>
          </w:tcPr>
          <w:p w14:paraId="06A14EDB" w14:textId="77777777" w:rsidR="00655761" w:rsidRPr="00947386" w:rsidRDefault="00655761" w:rsidP="00CC06E0">
            <w:pPr>
              <w:jc w:val="center"/>
            </w:pPr>
            <w:r>
              <w:t>10</w:t>
            </w:r>
          </w:p>
        </w:tc>
      </w:tr>
    </w:tbl>
    <w:p w14:paraId="3A0A7483" w14:textId="77777777" w:rsidR="00655761" w:rsidRDefault="00655761" w:rsidP="00AD04F7">
      <w:pPr>
        <w:rPr>
          <w:b/>
          <w:bCs/>
        </w:rPr>
      </w:pPr>
    </w:p>
    <w:p w14:paraId="3E248B59" w14:textId="77777777" w:rsidR="00655761" w:rsidRDefault="0065576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02B34B"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1CBE429D" w14:textId="77777777" w:rsidTr="001954AD">
        <w:tc>
          <w:tcPr>
            <w:tcW w:w="632" w:type="dxa"/>
          </w:tcPr>
          <w:p w14:paraId="51A5158B" w14:textId="77777777" w:rsidR="00655761" w:rsidRPr="00930ED1" w:rsidRDefault="00655761" w:rsidP="008B3C97">
            <w:pPr>
              <w:jc w:val="center"/>
              <w:rPr>
                <w:sz w:val="22"/>
                <w:szCs w:val="22"/>
              </w:rPr>
            </w:pPr>
          </w:p>
        </w:tc>
        <w:tc>
          <w:tcPr>
            <w:tcW w:w="9858" w:type="dxa"/>
          </w:tcPr>
          <w:p w14:paraId="45385268" w14:textId="77777777" w:rsidR="00655761" w:rsidRPr="00930ED1" w:rsidRDefault="00655761" w:rsidP="008B3C97">
            <w:pPr>
              <w:jc w:val="center"/>
              <w:rPr>
                <w:b/>
                <w:sz w:val="22"/>
                <w:szCs w:val="22"/>
              </w:rPr>
            </w:pPr>
            <w:r w:rsidRPr="00930ED1">
              <w:rPr>
                <w:b/>
                <w:sz w:val="22"/>
                <w:szCs w:val="22"/>
              </w:rPr>
              <w:t>COURSE OUTCOMES</w:t>
            </w:r>
          </w:p>
        </w:tc>
      </w:tr>
      <w:tr w:rsidR="00655761" w14:paraId="00BB2C0B" w14:textId="77777777" w:rsidTr="001954AD">
        <w:tc>
          <w:tcPr>
            <w:tcW w:w="632" w:type="dxa"/>
          </w:tcPr>
          <w:p w14:paraId="4A0E4AEA" w14:textId="77777777" w:rsidR="00655761" w:rsidRPr="00930ED1" w:rsidRDefault="00655761" w:rsidP="001954AD">
            <w:pPr>
              <w:rPr>
                <w:sz w:val="22"/>
                <w:szCs w:val="22"/>
              </w:rPr>
            </w:pPr>
            <w:r w:rsidRPr="00930ED1">
              <w:rPr>
                <w:sz w:val="22"/>
                <w:szCs w:val="22"/>
              </w:rPr>
              <w:t>CO1</w:t>
            </w:r>
          </w:p>
        </w:tc>
        <w:tc>
          <w:tcPr>
            <w:tcW w:w="9858" w:type="dxa"/>
          </w:tcPr>
          <w:p w14:paraId="215CD098" w14:textId="77777777" w:rsidR="00655761" w:rsidRPr="00930ED1" w:rsidRDefault="00655761" w:rsidP="001954AD">
            <w:pPr>
              <w:rPr>
                <w:sz w:val="22"/>
                <w:szCs w:val="22"/>
              </w:rPr>
            </w:pPr>
            <w:r w:rsidRPr="00AB63A8">
              <w:t>recognize the basics of flavours and colours and their safety aspects</w:t>
            </w:r>
          </w:p>
        </w:tc>
      </w:tr>
      <w:tr w:rsidR="00655761" w14:paraId="5E8CF6CF" w14:textId="77777777" w:rsidTr="001954AD">
        <w:tc>
          <w:tcPr>
            <w:tcW w:w="632" w:type="dxa"/>
          </w:tcPr>
          <w:p w14:paraId="279546CA" w14:textId="77777777" w:rsidR="00655761" w:rsidRPr="00930ED1" w:rsidRDefault="00655761" w:rsidP="001954AD">
            <w:pPr>
              <w:rPr>
                <w:sz w:val="22"/>
                <w:szCs w:val="22"/>
              </w:rPr>
            </w:pPr>
            <w:r w:rsidRPr="00930ED1">
              <w:rPr>
                <w:sz w:val="22"/>
                <w:szCs w:val="22"/>
              </w:rPr>
              <w:t>CO2</w:t>
            </w:r>
          </w:p>
        </w:tc>
        <w:tc>
          <w:tcPr>
            <w:tcW w:w="9858" w:type="dxa"/>
          </w:tcPr>
          <w:p w14:paraId="24C96DFB" w14:textId="77777777" w:rsidR="00655761" w:rsidRPr="00930ED1" w:rsidRDefault="00655761" w:rsidP="001954AD">
            <w:pPr>
              <w:rPr>
                <w:sz w:val="22"/>
                <w:szCs w:val="22"/>
              </w:rPr>
            </w:pPr>
            <w:r w:rsidRPr="00AB63A8">
              <w:t>understand the correlation between appearance and taste</w:t>
            </w:r>
          </w:p>
        </w:tc>
      </w:tr>
      <w:tr w:rsidR="00655761" w14:paraId="4A945F8D" w14:textId="77777777" w:rsidTr="001954AD">
        <w:tc>
          <w:tcPr>
            <w:tcW w:w="632" w:type="dxa"/>
          </w:tcPr>
          <w:p w14:paraId="60E5435E" w14:textId="77777777" w:rsidR="00655761" w:rsidRPr="00930ED1" w:rsidRDefault="00655761" w:rsidP="001954AD">
            <w:pPr>
              <w:rPr>
                <w:sz w:val="22"/>
                <w:szCs w:val="22"/>
              </w:rPr>
            </w:pPr>
            <w:r w:rsidRPr="00930ED1">
              <w:rPr>
                <w:sz w:val="22"/>
                <w:szCs w:val="22"/>
              </w:rPr>
              <w:t>CO3</w:t>
            </w:r>
          </w:p>
        </w:tc>
        <w:tc>
          <w:tcPr>
            <w:tcW w:w="9858" w:type="dxa"/>
          </w:tcPr>
          <w:p w14:paraId="56565F57" w14:textId="77777777" w:rsidR="00655761" w:rsidRPr="00930ED1" w:rsidRDefault="00655761" w:rsidP="001954AD">
            <w:pPr>
              <w:rPr>
                <w:sz w:val="22"/>
                <w:szCs w:val="22"/>
              </w:rPr>
            </w:pPr>
            <w:r w:rsidRPr="00AB63A8">
              <w:t>develop methods for stabilization of flavourants and colourants</w:t>
            </w:r>
          </w:p>
        </w:tc>
      </w:tr>
      <w:tr w:rsidR="00655761" w14:paraId="53A5792C" w14:textId="77777777" w:rsidTr="001954AD">
        <w:tc>
          <w:tcPr>
            <w:tcW w:w="632" w:type="dxa"/>
          </w:tcPr>
          <w:p w14:paraId="392280FC" w14:textId="77777777" w:rsidR="00655761" w:rsidRPr="00930ED1" w:rsidRDefault="00655761" w:rsidP="001954AD">
            <w:pPr>
              <w:rPr>
                <w:sz w:val="22"/>
                <w:szCs w:val="22"/>
              </w:rPr>
            </w:pPr>
            <w:r w:rsidRPr="00930ED1">
              <w:rPr>
                <w:sz w:val="22"/>
                <w:szCs w:val="22"/>
              </w:rPr>
              <w:lastRenderedPageBreak/>
              <w:t>CO4</w:t>
            </w:r>
          </w:p>
        </w:tc>
        <w:tc>
          <w:tcPr>
            <w:tcW w:w="9858" w:type="dxa"/>
          </w:tcPr>
          <w:p w14:paraId="7BBB1870" w14:textId="77777777" w:rsidR="00655761" w:rsidRPr="00930ED1" w:rsidRDefault="00655761" w:rsidP="001954AD">
            <w:pPr>
              <w:rPr>
                <w:sz w:val="22"/>
                <w:szCs w:val="22"/>
              </w:rPr>
            </w:pPr>
            <w:r w:rsidRPr="00AB63A8">
              <w:t>assess the quality of a food based on flavaourants and colourants</w:t>
            </w:r>
          </w:p>
        </w:tc>
      </w:tr>
      <w:tr w:rsidR="00655761" w14:paraId="5D529B2B" w14:textId="77777777" w:rsidTr="001954AD">
        <w:tc>
          <w:tcPr>
            <w:tcW w:w="632" w:type="dxa"/>
          </w:tcPr>
          <w:p w14:paraId="0E2669D3" w14:textId="77777777" w:rsidR="00655761" w:rsidRPr="00930ED1" w:rsidRDefault="00655761" w:rsidP="001954AD">
            <w:pPr>
              <w:rPr>
                <w:sz w:val="22"/>
                <w:szCs w:val="22"/>
              </w:rPr>
            </w:pPr>
            <w:r w:rsidRPr="00930ED1">
              <w:rPr>
                <w:sz w:val="22"/>
                <w:szCs w:val="22"/>
              </w:rPr>
              <w:t>CO5</w:t>
            </w:r>
          </w:p>
        </w:tc>
        <w:tc>
          <w:tcPr>
            <w:tcW w:w="9858" w:type="dxa"/>
          </w:tcPr>
          <w:p w14:paraId="72B67926" w14:textId="77777777" w:rsidR="00655761" w:rsidRPr="00930ED1" w:rsidRDefault="00655761" w:rsidP="001954AD">
            <w:pPr>
              <w:rPr>
                <w:sz w:val="22"/>
                <w:szCs w:val="22"/>
              </w:rPr>
            </w:pPr>
            <w:r w:rsidRPr="00AB63A8">
              <w:t>develop a new range of flavorants and colorants</w:t>
            </w:r>
          </w:p>
        </w:tc>
      </w:tr>
      <w:tr w:rsidR="00655761" w14:paraId="5F16F87E" w14:textId="77777777" w:rsidTr="001954AD">
        <w:tc>
          <w:tcPr>
            <w:tcW w:w="632" w:type="dxa"/>
          </w:tcPr>
          <w:p w14:paraId="45179DE8" w14:textId="77777777" w:rsidR="00655761" w:rsidRPr="00930ED1" w:rsidRDefault="00655761" w:rsidP="001954AD">
            <w:pPr>
              <w:rPr>
                <w:sz w:val="22"/>
                <w:szCs w:val="22"/>
              </w:rPr>
            </w:pPr>
            <w:r w:rsidRPr="00930ED1">
              <w:rPr>
                <w:sz w:val="22"/>
                <w:szCs w:val="22"/>
              </w:rPr>
              <w:t>CO6</w:t>
            </w:r>
          </w:p>
        </w:tc>
        <w:tc>
          <w:tcPr>
            <w:tcW w:w="9858" w:type="dxa"/>
          </w:tcPr>
          <w:p w14:paraId="3611AC97" w14:textId="77777777" w:rsidR="00655761" w:rsidRPr="00930ED1" w:rsidRDefault="00655761" w:rsidP="001954AD">
            <w:pPr>
              <w:rPr>
                <w:sz w:val="22"/>
                <w:szCs w:val="22"/>
              </w:rPr>
            </w:pPr>
            <w:r w:rsidRPr="00AB63A8">
              <w:t>design new techniques for analysis of colorants and aroma chemicals</w:t>
            </w:r>
          </w:p>
        </w:tc>
      </w:tr>
    </w:tbl>
    <w:p w14:paraId="0F47D93C" w14:textId="77777777" w:rsidR="00655761"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1E38A1F2" w14:textId="77777777" w:rsidTr="00C93854">
        <w:trPr>
          <w:jc w:val="center"/>
        </w:trPr>
        <w:tc>
          <w:tcPr>
            <w:tcW w:w="6385" w:type="dxa"/>
            <w:gridSpan w:val="8"/>
          </w:tcPr>
          <w:p w14:paraId="52659602" w14:textId="77777777" w:rsidR="00655761" w:rsidRPr="00930ED1" w:rsidRDefault="00655761" w:rsidP="005D4A17">
            <w:pPr>
              <w:jc w:val="center"/>
              <w:rPr>
                <w:b/>
                <w:sz w:val="22"/>
                <w:szCs w:val="22"/>
              </w:rPr>
            </w:pPr>
            <w:r w:rsidRPr="00930ED1">
              <w:rPr>
                <w:b/>
                <w:sz w:val="22"/>
                <w:szCs w:val="22"/>
              </w:rPr>
              <w:t xml:space="preserve">Assessment Pattern as per Bloom’s </w:t>
            </w:r>
            <w:r>
              <w:rPr>
                <w:b/>
                <w:sz w:val="22"/>
                <w:szCs w:val="22"/>
              </w:rPr>
              <w:t>Level</w:t>
            </w:r>
          </w:p>
        </w:tc>
      </w:tr>
      <w:tr w:rsidR="00655761" w14:paraId="30FA960E" w14:textId="77777777" w:rsidTr="00C93854">
        <w:trPr>
          <w:jc w:val="center"/>
        </w:trPr>
        <w:tc>
          <w:tcPr>
            <w:tcW w:w="1140" w:type="dxa"/>
          </w:tcPr>
          <w:p w14:paraId="7DA984DF" w14:textId="77777777" w:rsidR="00655761" w:rsidRPr="00CC7F9A" w:rsidRDefault="00655761"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6B5B558C" w14:textId="77777777" w:rsidR="00655761" w:rsidRPr="00CC7F9A" w:rsidRDefault="00655761" w:rsidP="005D4A17">
            <w:pPr>
              <w:jc w:val="center"/>
              <w:rPr>
                <w:b/>
                <w:sz w:val="22"/>
                <w:szCs w:val="22"/>
              </w:rPr>
            </w:pPr>
            <w:r w:rsidRPr="00CC7F9A">
              <w:rPr>
                <w:b/>
                <w:sz w:val="22"/>
                <w:szCs w:val="22"/>
              </w:rPr>
              <w:t>R</w:t>
            </w:r>
          </w:p>
        </w:tc>
        <w:tc>
          <w:tcPr>
            <w:tcW w:w="708" w:type="dxa"/>
          </w:tcPr>
          <w:p w14:paraId="29EDC37D" w14:textId="77777777" w:rsidR="00655761" w:rsidRPr="00CC7F9A" w:rsidRDefault="00655761" w:rsidP="005D4A17">
            <w:pPr>
              <w:jc w:val="center"/>
              <w:rPr>
                <w:b/>
                <w:sz w:val="22"/>
                <w:szCs w:val="22"/>
              </w:rPr>
            </w:pPr>
            <w:r w:rsidRPr="00CC7F9A">
              <w:rPr>
                <w:b/>
                <w:sz w:val="22"/>
                <w:szCs w:val="22"/>
              </w:rPr>
              <w:t>U</w:t>
            </w:r>
          </w:p>
        </w:tc>
        <w:tc>
          <w:tcPr>
            <w:tcW w:w="709" w:type="dxa"/>
          </w:tcPr>
          <w:p w14:paraId="21714DFB" w14:textId="77777777" w:rsidR="00655761" w:rsidRPr="00CC7F9A" w:rsidRDefault="00655761" w:rsidP="005D4A17">
            <w:pPr>
              <w:jc w:val="center"/>
              <w:rPr>
                <w:b/>
                <w:sz w:val="22"/>
                <w:szCs w:val="22"/>
              </w:rPr>
            </w:pPr>
            <w:r w:rsidRPr="00CC7F9A">
              <w:rPr>
                <w:b/>
                <w:sz w:val="22"/>
                <w:szCs w:val="22"/>
              </w:rPr>
              <w:t>A</w:t>
            </w:r>
          </w:p>
        </w:tc>
        <w:tc>
          <w:tcPr>
            <w:tcW w:w="709" w:type="dxa"/>
          </w:tcPr>
          <w:p w14:paraId="12C9592C" w14:textId="77777777" w:rsidR="00655761" w:rsidRPr="00CC7F9A" w:rsidRDefault="00655761" w:rsidP="005D4A17">
            <w:pPr>
              <w:jc w:val="center"/>
              <w:rPr>
                <w:b/>
                <w:sz w:val="22"/>
                <w:szCs w:val="22"/>
              </w:rPr>
            </w:pPr>
            <w:r w:rsidRPr="00CC7F9A">
              <w:rPr>
                <w:b/>
                <w:sz w:val="22"/>
                <w:szCs w:val="22"/>
              </w:rPr>
              <w:t>An</w:t>
            </w:r>
          </w:p>
        </w:tc>
        <w:tc>
          <w:tcPr>
            <w:tcW w:w="709" w:type="dxa"/>
          </w:tcPr>
          <w:p w14:paraId="516EAF4C" w14:textId="77777777" w:rsidR="00655761" w:rsidRPr="00CC7F9A" w:rsidRDefault="00655761" w:rsidP="005D4A17">
            <w:pPr>
              <w:jc w:val="center"/>
              <w:rPr>
                <w:b/>
                <w:sz w:val="22"/>
                <w:szCs w:val="22"/>
              </w:rPr>
            </w:pPr>
            <w:r w:rsidRPr="00CC7F9A">
              <w:rPr>
                <w:b/>
                <w:sz w:val="22"/>
                <w:szCs w:val="22"/>
              </w:rPr>
              <w:t>E</w:t>
            </w:r>
          </w:p>
        </w:tc>
        <w:tc>
          <w:tcPr>
            <w:tcW w:w="708" w:type="dxa"/>
          </w:tcPr>
          <w:p w14:paraId="1E47C6EF" w14:textId="77777777" w:rsidR="00655761" w:rsidRPr="00CC7F9A" w:rsidRDefault="00655761" w:rsidP="005D4A17">
            <w:pPr>
              <w:jc w:val="center"/>
              <w:rPr>
                <w:b/>
                <w:sz w:val="22"/>
                <w:szCs w:val="22"/>
              </w:rPr>
            </w:pPr>
            <w:r w:rsidRPr="00CC7F9A">
              <w:rPr>
                <w:b/>
                <w:sz w:val="22"/>
                <w:szCs w:val="22"/>
              </w:rPr>
              <w:t>C</w:t>
            </w:r>
          </w:p>
        </w:tc>
        <w:tc>
          <w:tcPr>
            <w:tcW w:w="993" w:type="dxa"/>
          </w:tcPr>
          <w:p w14:paraId="42A78DE0" w14:textId="77777777" w:rsidR="00655761" w:rsidRPr="00CC7F9A" w:rsidRDefault="00655761" w:rsidP="005D4A17">
            <w:pPr>
              <w:jc w:val="center"/>
              <w:rPr>
                <w:b/>
                <w:sz w:val="22"/>
                <w:szCs w:val="22"/>
              </w:rPr>
            </w:pPr>
            <w:r w:rsidRPr="00CC7F9A">
              <w:rPr>
                <w:b/>
                <w:sz w:val="22"/>
                <w:szCs w:val="22"/>
              </w:rPr>
              <w:t>Total</w:t>
            </w:r>
          </w:p>
        </w:tc>
      </w:tr>
      <w:tr w:rsidR="00655761" w14:paraId="675835AD" w14:textId="77777777" w:rsidTr="00A26CD9">
        <w:trPr>
          <w:jc w:val="center"/>
        </w:trPr>
        <w:tc>
          <w:tcPr>
            <w:tcW w:w="1140" w:type="dxa"/>
          </w:tcPr>
          <w:p w14:paraId="185B5C19" w14:textId="77777777" w:rsidR="00655761" w:rsidRPr="00CC7F9A" w:rsidRDefault="00655761" w:rsidP="008656EE">
            <w:pPr>
              <w:jc w:val="center"/>
              <w:rPr>
                <w:sz w:val="22"/>
                <w:szCs w:val="22"/>
              </w:rPr>
            </w:pPr>
            <w:r w:rsidRPr="00CC7F9A">
              <w:rPr>
                <w:sz w:val="22"/>
                <w:szCs w:val="22"/>
              </w:rPr>
              <w:t>CO1</w:t>
            </w:r>
          </w:p>
        </w:tc>
        <w:tc>
          <w:tcPr>
            <w:tcW w:w="709" w:type="dxa"/>
          </w:tcPr>
          <w:p w14:paraId="03E8E9BA" w14:textId="77777777" w:rsidR="00655761" w:rsidRPr="00CC7F9A" w:rsidRDefault="00655761" w:rsidP="00A26CD9">
            <w:pPr>
              <w:jc w:val="center"/>
              <w:rPr>
                <w:sz w:val="22"/>
                <w:szCs w:val="22"/>
              </w:rPr>
            </w:pPr>
            <w:r>
              <w:rPr>
                <w:sz w:val="22"/>
                <w:szCs w:val="22"/>
              </w:rPr>
              <w:t>-</w:t>
            </w:r>
          </w:p>
        </w:tc>
        <w:tc>
          <w:tcPr>
            <w:tcW w:w="708" w:type="dxa"/>
          </w:tcPr>
          <w:p w14:paraId="195B325B" w14:textId="77777777" w:rsidR="00655761" w:rsidRPr="00CC7F9A" w:rsidRDefault="00655761" w:rsidP="00A26CD9">
            <w:pPr>
              <w:jc w:val="center"/>
              <w:rPr>
                <w:sz w:val="22"/>
                <w:szCs w:val="22"/>
              </w:rPr>
            </w:pPr>
            <w:r>
              <w:rPr>
                <w:sz w:val="22"/>
                <w:szCs w:val="22"/>
              </w:rPr>
              <w:t>-</w:t>
            </w:r>
          </w:p>
        </w:tc>
        <w:tc>
          <w:tcPr>
            <w:tcW w:w="709" w:type="dxa"/>
          </w:tcPr>
          <w:p w14:paraId="5AA77FDC" w14:textId="77777777" w:rsidR="00655761" w:rsidRPr="00CC7F9A" w:rsidRDefault="00655761" w:rsidP="00A26CD9">
            <w:pPr>
              <w:jc w:val="center"/>
              <w:rPr>
                <w:sz w:val="22"/>
                <w:szCs w:val="22"/>
              </w:rPr>
            </w:pPr>
            <w:r>
              <w:rPr>
                <w:sz w:val="22"/>
                <w:szCs w:val="22"/>
              </w:rPr>
              <w:t>-</w:t>
            </w:r>
          </w:p>
        </w:tc>
        <w:tc>
          <w:tcPr>
            <w:tcW w:w="709" w:type="dxa"/>
          </w:tcPr>
          <w:p w14:paraId="66E0FA9A" w14:textId="77777777" w:rsidR="00655761" w:rsidRPr="00CC7F9A" w:rsidRDefault="00655761" w:rsidP="00A26CD9">
            <w:pPr>
              <w:jc w:val="center"/>
              <w:rPr>
                <w:sz w:val="22"/>
                <w:szCs w:val="22"/>
              </w:rPr>
            </w:pPr>
            <w:r>
              <w:rPr>
                <w:sz w:val="22"/>
                <w:szCs w:val="22"/>
              </w:rPr>
              <w:t>16</w:t>
            </w:r>
          </w:p>
        </w:tc>
        <w:tc>
          <w:tcPr>
            <w:tcW w:w="709" w:type="dxa"/>
          </w:tcPr>
          <w:p w14:paraId="5FFAE46C" w14:textId="77777777" w:rsidR="00655761" w:rsidRPr="00CC7F9A" w:rsidRDefault="00655761" w:rsidP="00A26CD9">
            <w:pPr>
              <w:jc w:val="center"/>
              <w:rPr>
                <w:sz w:val="22"/>
                <w:szCs w:val="22"/>
              </w:rPr>
            </w:pPr>
            <w:r>
              <w:rPr>
                <w:sz w:val="22"/>
                <w:szCs w:val="22"/>
              </w:rPr>
              <w:t>-</w:t>
            </w:r>
          </w:p>
        </w:tc>
        <w:tc>
          <w:tcPr>
            <w:tcW w:w="708" w:type="dxa"/>
          </w:tcPr>
          <w:p w14:paraId="3719F474" w14:textId="77777777" w:rsidR="00655761" w:rsidRPr="00CC7F9A" w:rsidRDefault="00655761" w:rsidP="00A26CD9">
            <w:pPr>
              <w:jc w:val="center"/>
              <w:rPr>
                <w:sz w:val="22"/>
                <w:szCs w:val="22"/>
              </w:rPr>
            </w:pPr>
            <w:r>
              <w:rPr>
                <w:sz w:val="22"/>
                <w:szCs w:val="22"/>
              </w:rPr>
              <w:t>-</w:t>
            </w:r>
          </w:p>
        </w:tc>
        <w:tc>
          <w:tcPr>
            <w:tcW w:w="993" w:type="dxa"/>
          </w:tcPr>
          <w:p w14:paraId="79C3CB39" w14:textId="77777777" w:rsidR="00655761" w:rsidRPr="00CC7F9A" w:rsidRDefault="00655761" w:rsidP="00A26CD9">
            <w:pPr>
              <w:jc w:val="center"/>
              <w:rPr>
                <w:sz w:val="22"/>
                <w:szCs w:val="22"/>
              </w:rPr>
            </w:pPr>
            <w:r>
              <w:rPr>
                <w:sz w:val="22"/>
                <w:szCs w:val="22"/>
              </w:rPr>
              <w:t>16</w:t>
            </w:r>
          </w:p>
        </w:tc>
      </w:tr>
      <w:tr w:rsidR="00655761" w14:paraId="536B00E2" w14:textId="77777777" w:rsidTr="00A26CD9">
        <w:trPr>
          <w:jc w:val="center"/>
        </w:trPr>
        <w:tc>
          <w:tcPr>
            <w:tcW w:w="1140" w:type="dxa"/>
          </w:tcPr>
          <w:p w14:paraId="3E10244F" w14:textId="77777777" w:rsidR="00655761" w:rsidRPr="00CC7F9A" w:rsidRDefault="00655761" w:rsidP="008656EE">
            <w:pPr>
              <w:jc w:val="center"/>
              <w:rPr>
                <w:sz w:val="22"/>
                <w:szCs w:val="22"/>
              </w:rPr>
            </w:pPr>
            <w:r w:rsidRPr="00CC7F9A">
              <w:rPr>
                <w:sz w:val="22"/>
                <w:szCs w:val="22"/>
              </w:rPr>
              <w:t>CO2</w:t>
            </w:r>
          </w:p>
        </w:tc>
        <w:tc>
          <w:tcPr>
            <w:tcW w:w="709" w:type="dxa"/>
          </w:tcPr>
          <w:p w14:paraId="0C4DCB36" w14:textId="77777777" w:rsidR="00655761" w:rsidRPr="00CC7F9A" w:rsidRDefault="00655761" w:rsidP="00A26CD9">
            <w:pPr>
              <w:jc w:val="center"/>
              <w:rPr>
                <w:sz w:val="22"/>
                <w:szCs w:val="22"/>
              </w:rPr>
            </w:pPr>
            <w:r>
              <w:rPr>
                <w:sz w:val="22"/>
                <w:szCs w:val="22"/>
              </w:rPr>
              <w:t>-</w:t>
            </w:r>
          </w:p>
        </w:tc>
        <w:tc>
          <w:tcPr>
            <w:tcW w:w="708" w:type="dxa"/>
          </w:tcPr>
          <w:p w14:paraId="1F79884C" w14:textId="77777777" w:rsidR="00655761" w:rsidRPr="00CC7F9A" w:rsidRDefault="00655761" w:rsidP="00A26CD9">
            <w:pPr>
              <w:jc w:val="center"/>
              <w:rPr>
                <w:sz w:val="22"/>
                <w:szCs w:val="22"/>
              </w:rPr>
            </w:pPr>
            <w:r>
              <w:rPr>
                <w:sz w:val="22"/>
                <w:szCs w:val="22"/>
              </w:rPr>
              <w:t>8</w:t>
            </w:r>
          </w:p>
        </w:tc>
        <w:tc>
          <w:tcPr>
            <w:tcW w:w="709" w:type="dxa"/>
          </w:tcPr>
          <w:p w14:paraId="146E8F7F" w14:textId="77777777" w:rsidR="00655761" w:rsidRPr="00CC7F9A" w:rsidRDefault="00655761" w:rsidP="00A26CD9">
            <w:pPr>
              <w:jc w:val="center"/>
              <w:rPr>
                <w:sz w:val="22"/>
                <w:szCs w:val="22"/>
              </w:rPr>
            </w:pPr>
            <w:r>
              <w:rPr>
                <w:sz w:val="22"/>
                <w:szCs w:val="22"/>
              </w:rPr>
              <w:t>-</w:t>
            </w:r>
          </w:p>
        </w:tc>
        <w:tc>
          <w:tcPr>
            <w:tcW w:w="709" w:type="dxa"/>
          </w:tcPr>
          <w:p w14:paraId="7083C457" w14:textId="77777777" w:rsidR="00655761" w:rsidRPr="00CC7F9A" w:rsidRDefault="00655761" w:rsidP="00A26CD9">
            <w:pPr>
              <w:jc w:val="center"/>
              <w:rPr>
                <w:sz w:val="22"/>
                <w:szCs w:val="22"/>
              </w:rPr>
            </w:pPr>
            <w:r>
              <w:rPr>
                <w:sz w:val="22"/>
                <w:szCs w:val="22"/>
              </w:rPr>
              <w:t>-</w:t>
            </w:r>
          </w:p>
        </w:tc>
        <w:tc>
          <w:tcPr>
            <w:tcW w:w="709" w:type="dxa"/>
          </w:tcPr>
          <w:p w14:paraId="0A102935" w14:textId="77777777" w:rsidR="00655761" w:rsidRPr="00CC7F9A" w:rsidRDefault="00655761" w:rsidP="00A26CD9">
            <w:pPr>
              <w:jc w:val="center"/>
              <w:rPr>
                <w:sz w:val="22"/>
                <w:szCs w:val="22"/>
              </w:rPr>
            </w:pPr>
            <w:r>
              <w:rPr>
                <w:sz w:val="22"/>
                <w:szCs w:val="22"/>
              </w:rPr>
              <w:t>-</w:t>
            </w:r>
          </w:p>
        </w:tc>
        <w:tc>
          <w:tcPr>
            <w:tcW w:w="708" w:type="dxa"/>
          </w:tcPr>
          <w:p w14:paraId="29098370" w14:textId="77777777" w:rsidR="00655761" w:rsidRPr="00CC7F9A" w:rsidRDefault="00655761" w:rsidP="00A26CD9">
            <w:pPr>
              <w:jc w:val="center"/>
              <w:rPr>
                <w:sz w:val="22"/>
                <w:szCs w:val="22"/>
              </w:rPr>
            </w:pPr>
            <w:r>
              <w:rPr>
                <w:sz w:val="22"/>
                <w:szCs w:val="22"/>
              </w:rPr>
              <w:t>-</w:t>
            </w:r>
          </w:p>
        </w:tc>
        <w:tc>
          <w:tcPr>
            <w:tcW w:w="993" w:type="dxa"/>
          </w:tcPr>
          <w:p w14:paraId="6D042777" w14:textId="77777777" w:rsidR="00655761" w:rsidRPr="00CC7F9A" w:rsidRDefault="00655761" w:rsidP="00A26CD9">
            <w:pPr>
              <w:jc w:val="center"/>
              <w:rPr>
                <w:sz w:val="22"/>
                <w:szCs w:val="22"/>
              </w:rPr>
            </w:pPr>
            <w:r>
              <w:rPr>
                <w:sz w:val="22"/>
                <w:szCs w:val="22"/>
              </w:rPr>
              <w:t>8</w:t>
            </w:r>
          </w:p>
        </w:tc>
      </w:tr>
      <w:tr w:rsidR="00655761" w14:paraId="702823AC" w14:textId="77777777" w:rsidTr="00A26CD9">
        <w:trPr>
          <w:jc w:val="center"/>
        </w:trPr>
        <w:tc>
          <w:tcPr>
            <w:tcW w:w="1140" w:type="dxa"/>
          </w:tcPr>
          <w:p w14:paraId="4B0DB34B" w14:textId="77777777" w:rsidR="00655761" w:rsidRPr="00CC7F9A" w:rsidRDefault="00655761" w:rsidP="008656EE">
            <w:pPr>
              <w:jc w:val="center"/>
              <w:rPr>
                <w:sz w:val="22"/>
                <w:szCs w:val="22"/>
              </w:rPr>
            </w:pPr>
            <w:r w:rsidRPr="00CC7F9A">
              <w:rPr>
                <w:sz w:val="22"/>
                <w:szCs w:val="22"/>
              </w:rPr>
              <w:t>CO3</w:t>
            </w:r>
          </w:p>
        </w:tc>
        <w:tc>
          <w:tcPr>
            <w:tcW w:w="709" w:type="dxa"/>
          </w:tcPr>
          <w:p w14:paraId="67A4323D" w14:textId="77777777" w:rsidR="00655761" w:rsidRPr="00CC7F9A" w:rsidRDefault="00655761" w:rsidP="00A26CD9">
            <w:pPr>
              <w:jc w:val="center"/>
              <w:rPr>
                <w:sz w:val="22"/>
                <w:szCs w:val="22"/>
              </w:rPr>
            </w:pPr>
            <w:r>
              <w:rPr>
                <w:sz w:val="22"/>
                <w:szCs w:val="22"/>
              </w:rPr>
              <w:t>-</w:t>
            </w:r>
          </w:p>
        </w:tc>
        <w:tc>
          <w:tcPr>
            <w:tcW w:w="708" w:type="dxa"/>
          </w:tcPr>
          <w:p w14:paraId="212840E1" w14:textId="77777777" w:rsidR="00655761" w:rsidRPr="00CC7F9A" w:rsidRDefault="00655761" w:rsidP="00A26CD9">
            <w:pPr>
              <w:jc w:val="center"/>
              <w:rPr>
                <w:sz w:val="22"/>
                <w:szCs w:val="22"/>
              </w:rPr>
            </w:pPr>
            <w:r>
              <w:rPr>
                <w:sz w:val="22"/>
                <w:szCs w:val="22"/>
              </w:rPr>
              <w:t>8</w:t>
            </w:r>
          </w:p>
        </w:tc>
        <w:tc>
          <w:tcPr>
            <w:tcW w:w="709" w:type="dxa"/>
          </w:tcPr>
          <w:p w14:paraId="204DAEBD" w14:textId="77777777" w:rsidR="00655761" w:rsidRPr="00CC7F9A" w:rsidRDefault="00655761" w:rsidP="00A26CD9">
            <w:pPr>
              <w:jc w:val="center"/>
              <w:rPr>
                <w:sz w:val="22"/>
                <w:szCs w:val="22"/>
              </w:rPr>
            </w:pPr>
            <w:r>
              <w:rPr>
                <w:sz w:val="22"/>
                <w:szCs w:val="22"/>
              </w:rPr>
              <w:t>-</w:t>
            </w:r>
          </w:p>
        </w:tc>
        <w:tc>
          <w:tcPr>
            <w:tcW w:w="709" w:type="dxa"/>
          </w:tcPr>
          <w:p w14:paraId="5F354893" w14:textId="77777777" w:rsidR="00655761" w:rsidRPr="00CC7F9A" w:rsidRDefault="00655761" w:rsidP="00A26CD9">
            <w:pPr>
              <w:jc w:val="center"/>
              <w:rPr>
                <w:sz w:val="22"/>
                <w:szCs w:val="22"/>
              </w:rPr>
            </w:pPr>
            <w:r>
              <w:rPr>
                <w:sz w:val="22"/>
                <w:szCs w:val="22"/>
              </w:rPr>
              <w:t>8</w:t>
            </w:r>
          </w:p>
        </w:tc>
        <w:tc>
          <w:tcPr>
            <w:tcW w:w="709" w:type="dxa"/>
          </w:tcPr>
          <w:p w14:paraId="1A2E06EC" w14:textId="77777777" w:rsidR="00655761" w:rsidRPr="00CC7F9A" w:rsidRDefault="00655761" w:rsidP="00A26CD9">
            <w:pPr>
              <w:jc w:val="center"/>
              <w:rPr>
                <w:sz w:val="22"/>
                <w:szCs w:val="22"/>
              </w:rPr>
            </w:pPr>
            <w:r>
              <w:rPr>
                <w:sz w:val="22"/>
                <w:szCs w:val="22"/>
              </w:rPr>
              <w:t>8</w:t>
            </w:r>
          </w:p>
        </w:tc>
        <w:tc>
          <w:tcPr>
            <w:tcW w:w="708" w:type="dxa"/>
          </w:tcPr>
          <w:p w14:paraId="72CC4534" w14:textId="77777777" w:rsidR="00655761" w:rsidRPr="00CC7F9A" w:rsidRDefault="00655761" w:rsidP="00A26CD9">
            <w:pPr>
              <w:jc w:val="center"/>
              <w:rPr>
                <w:sz w:val="22"/>
                <w:szCs w:val="22"/>
              </w:rPr>
            </w:pPr>
            <w:r>
              <w:rPr>
                <w:sz w:val="22"/>
                <w:szCs w:val="22"/>
              </w:rPr>
              <w:t>-</w:t>
            </w:r>
          </w:p>
        </w:tc>
        <w:tc>
          <w:tcPr>
            <w:tcW w:w="993" w:type="dxa"/>
          </w:tcPr>
          <w:p w14:paraId="2187C1F2" w14:textId="77777777" w:rsidR="00655761" w:rsidRPr="00CC7F9A" w:rsidRDefault="00655761" w:rsidP="00A26CD9">
            <w:pPr>
              <w:jc w:val="center"/>
              <w:rPr>
                <w:sz w:val="22"/>
                <w:szCs w:val="22"/>
              </w:rPr>
            </w:pPr>
            <w:r>
              <w:rPr>
                <w:sz w:val="22"/>
                <w:szCs w:val="22"/>
              </w:rPr>
              <w:t>24</w:t>
            </w:r>
          </w:p>
        </w:tc>
      </w:tr>
      <w:tr w:rsidR="00655761" w14:paraId="5CFECBDA" w14:textId="77777777" w:rsidTr="00A26CD9">
        <w:trPr>
          <w:jc w:val="center"/>
        </w:trPr>
        <w:tc>
          <w:tcPr>
            <w:tcW w:w="1140" w:type="dxa"/>
          </w:tcPr>
          <w:p w14:paraId="4EED779E" w14:textId="77777777" w:rsidR="00655761" w:rsidRPr="00CC7F9A" w:rsidRDefault="00655761" w:rsidP="008656EE">
            <w:pPr>
              <w:jc w:val="center"/>
              <w:rPr>
                <w:sz w:val="22"/>
                <w:szCs w:val="22"/>
              </w:rPr>
            </w:pPr>
            <w:r w:rsidRPr="00CC7F9A">
              <w:rPr>
                <w:sz w:val="22"/>
                <w:szCs w:val="22"/>
              </w:rPr>
              <w:t>CO4</w:t>
            </w:r>
          </w:p>
        </w:tc>
        <w:tc>
          <w:tcPr>
            <w:tcW w:w="709" w:type="dxa"/>
          </w:tcPr>
          <w:p w14:paraId="0712C53D" w14:textId="77777777" w:rsidR="00655761" w:rsidRPr="00CC7F9A" w:rsidRDefault="00655761" w:rsidP="00A26CD9">
            <w:pPr>
              <w:jc w:val="center"/>
              <w:rPr>
                <w:sz w:val="22"/>
                <w:szCs w:val="22"/>
              </w:rPr>
            </w:pPr>
            <w:r>
              <w:rPr>
                <w:sz w:val="22"/>
                <w:szCs w:val="22"/>
              </w:rPr>
              <w:t>-</w:t>
            </w:r>
          </w:p>
        </w:tc>
        <w:tc>
          <w:tcPr>
            <w:tcW w:w="708" w:type="dxa"/>
          </w:tcPr>
          <w:p w14:paraId="76256AA8" w14:textId="77777777" w:rsidR="00655761" w:rsidRPr="00CC7F9A" w:rsidRDefault="00655761" w:rsidP="00A26CD9">
            <w:pPr>
              <w:jc w:val="center"/>
              <w:rPr>
                <w:sz w:val="22"/>
                <w:szCs w:val="22"/>
              </w:rPr>
            </w:pPr>
            <w:r>
              <w:rPr>
                <w:sz w:val="22"/>
                <w:szCs w:val="22"/>
              </w:rPr>
              <w:t>-</w:t>
            </w:r>
          </w:p>
        </w:tc>
        <w:tc>
          <w:tcPr>
            <w:tcW w:w="709" w:type="dxa"/>
          </w:tcPr>
          <w:p w14:paraId="1479A366" w14:textId="77777777" w:rsidR="00655761" w:rsidRPr="00CC7F9A" w:rsidRDefault="00655761" w:rsidP="00A26CD9">
            <w:pPr>
              <w:jc w:val="center"/>
              <w:rPr>
                <w:sz w:val="22"/>
                <w:szCs w:val="22"/>
              </w:rPr>
            </w:pPr>
            <w:r>
              <w:rPr>
                <w:sz w:val="22"/>
                <w:szCs w:val="22"/>
              </w:rPr>
              <w:t>16</w:t>
            </w:r>
          </w:p>
        </w:tc>
        <w:tc>
          <w:tcPr>
            <w:tcW w:w="709" w:type="dxa"/>
          </w:tcPr>
          <w:p w14:paraId="197E36FB" w14:textId="77777777" w:rsidR="00655761" w:rsidRPr="00CC7F9A" w:rsidRDefault="00655761" w:rsidP="00A26CD9">
            <w:pPr>
              <w:jc w:val="center"/>
              <w:rPr>
                <w:sz w:val="22"/>
                <w:szCs w:val="22"/>
              </w:rPr>
            </w:pPr>
            <w:r>
              <w:rPr>
                <w:sz w:val="22"/>
                <w:szCs w:val="22"/>
              </w:rPr>
              <w:t>8</w:t>
            </w:r>
          </w:p>
        </w:tc>
        <w:tc>
          <w:tcPr>
            <w:tcW w:w="709" w:type="dxa"/>
          </w:tcPr>
          <w:p w14:paraId="1A0FF422" w14:textId="77777777" w:rsidR="00655761" w:rsidRPr="00CC7F9A" w:rsidRDefault="00655761" w:rsidP="00A26CD9">
            <w:pPr>
              <w:jc w:val="center"/>
              <w:rPr>
                <w:sz w:val="22"/>
                <w:szCs w:val="22"/>
              </w:rPr>
            </w:pPr>
            <w:r>
              <w:rPr>
                <w:sz w:val="22"/>
                <w:szCs w:val="22"/>
              </w:rPr>
              <w:t>-</w:t>
            </w:r>
          </w:p>
        </w:tc>
        <w:tc>
          <w:tcPr>
            <w:tcW w:w="708" w:type="dxa"/>
          </w:tcPr>
          <w:p w14:paraId="7115719F" w14:textId="77777777" w:rsidR="00655761" w:rsidRPr="00CC7F9A" w:rsidRDefault="00655761" w:rsidP="00A26CD9">
            <w:pPr>
              <w:jc w:val="center"/>
              <w:rPr>
                <w:sz w:val="22"/>
                <w:szCs w:val="22"/>
              </w:rPr>
            </w:pPr>
            <w:r>
              <w:rPr>
                <w:sz w:val="22"/>
                <w:szCs w:val="22"/>
              </w:rPr>
              <w:t>-</w:t>
            </w:r>
          </w:p>
        </w:tc>
        <w:tc>
          <w:tcPr>
            <w:tcW w:w="993" w:type="dxa"/>
          </w:tcPr>
          <w:p w14:paraId="5EB4E695" w14:textId="77777777" w:rsidR="00655761" w:rsidRPr="00CC7F9A" w:rsidRDefault="00655761" w:rsidP="00A26CD9">
            <w:pPr>
              <w:jc w:val="center"/>
              <w:rPr>
                <w:sz w:val="22"/>
                <w:szCs w:val="22"/>
              </w:rPr>
            </w:pPr>
            <w:r>
              <w:rPr>
                <w:sz w:val="22"/>
                <w:szCs w:val="22"/>
              </w:rPr>
              <w:t>24</w:t>
            </w:r>
          </w:p>
        </w:tc>
      </w:tr>
      <w:tr w:rsidR="00655761" w14:paraId="546C68CC" w14:textId="77777777" w:rsidTr="00A26CD9">
        <w:trPr>
          <w:jc w:val="center"/>
        </w:trPr>
        <w:tc>
          <w:tcPr>
            <w:tcW w:w="1140" w:type="dxa"/>
          </w:tcPr>
          <w:p w14:paraId="35DF4F59" w14:textId="77777777" w:rsidR="00655761" w:rsidRPr="00CC7F9A" w:rsidRDefault="00655761" w:rsidP="008656EE">
            <w:pPr>
              <w:jc w:val="center"/>
              <w:rPr>
                <w:sz w:val="22"/>
                <w:szCs w:val="22"/>
              </w:rPr>
            </w:pPr>
            <w:r w:rsidRPr="00CC7F9A">
              <w:rPr>
                <w:sz w:val="22"/>
                <w:szCs w:val="22"/>
              </w:rPr>
              <w:t>CO5</w:t>
            </w:r>
          </w:p>
        </w:tc>
        <w:tc>
          <w:tcPr>
            <w:tcW w:w="709" w:type="dxa"/>
          </w:tcPr>
          <w:p w14:paraId="52F3EB6A" w14:textId="77777777" w:rsidR="00655761" w:rsidRPr="00CC7F9A" w:rsidRDefault="00655761" w:rsidP="00A26CD9">
            <w:pPr>
              <w:jc w:val="center"/>
              <w:rPr>
                <w:sz w:val="22"/>
                <w:szCs w:val="22"/>
              </w:rPr>
            </w:pPr>
            <w:r>
              <w:rPr>
                <w:sz w:val="22"/>
                <w:szCs w:val="22"/>
              </w:rPr>
              <w:t>8</w:t>
            </w:r>
          </w:p>
        </w:tc>
        <w:tc>
          <w:tcPr>
            <w:tcW w:w="708" w:type="dxa"/>
          </w:tcPr>
          <w:p w14:paraId="729B126D" w14:textId="77777777" w:rsidR="00655761" w:rsidRPr="00CC7F9A" w:rsidRDefault="00655761" w:rsidP="00A26CD9">
            <w:pPr>
              <w:jc w:val="center"/>
              <w:rPr>
                <w:sz w:val="22"/>
                <w:szCs w:val="22"/>
              </w:rPr>
            </w:pPr>
            <w:r>
              <w:rPr>
                <w:sz w:val="22"/>
                <w:szCs w:val="22"/>
              </w:rPr>
              <w:t>8</w:t>
            </w:r>
          </w:p>
        </w:tc>
        <w:tc>
          <w:tcPr>
            <w:tcW w:w="709" w:type="dxa"/>
          </w:tcPr>
          <w:p w14:paraId="421EE665" w14:textId="77777777" w:rsidR="00655761" w:rsidRPr="00CC7F9A" w:rsidRDefault="00655761" w:rsidP="00A26CD9">
            <w:pPr>
              <w:jc w:val="center"/>
              <w:rPr>
                <w:sz w:val="22"/>
                <w:szCs w:val="22"/>
              </w:rPr>
            </w:pPr>
            <w:r>
              <w:rPr>
                <w:sz w:val="22"/>
                <w:szCs w:val="22"/>
              </w:rPr>
              <w:t>24</w:t>
            </w:r>
          </w:p>
        </w:tc>
        <w:tc>
          <w:tcPr>
            <w:tcW w:w="709" w:type="dxa"/>
          </w:tcPr>
          <w:p w14:paraId="367981D7" w14:textId="77777777" w:rsidR="00655761" w:rsidRPr="00CC7F9A" w:rsidRDefault="00655761" w:rsidP="00A26CD9">
            <w:pPr>
              <w:jc w:val="center"/>
              <w:rPr>
                <w:sz w:val="22"/>
                <w:szCs w:val="22"/>
              </w:rPr>
            </w:pPr>
            <w:r>
              <w:rPr>
                <w:sz w:val="22"/>
                <w:szCs w:val="22"/>
              </w:rPr>
              <w:t>-</w:t>
            </w:r>
          </w:p>
        </w:tc>
        <w:tc>
          <w:tcPr>
            <w:tcW w:w="709" w:type="dxa"/>
          </w:tcPr>
          <w:p w14:paraId="6E76E414" w14:textId="77777777" w:rsidR="00655761" w:rsidRPr="00CC7F9A" w:rsidRDefault="00655761" w:rsidP="00A26CD9">
            <w:pPr>
              <w:jc w:val="center"/>
              <w:rPr>
                <w:sz w:val="22"/>
                <w:szCs w:val="22"/>
              </w:rPr>
            </w:pPr>
            <w:r>
              <w:rPr>
                <w:sz w:val="22"/>
                <w:szCs w:val="22"/>
              </w:rPr>
              <w:t>-</w:t>
            </w:r>
          </w:p>
        </w:tc>
        <w:tc>
          <w:tcPr>
            <w:tcW w:w="708" w:type="dxa"/>
          </w:tcPr>
          <w:p w14:paraId="6218BE56" w14:textId="77777777" w:rsidR="00655761" w:rsidRPr="00CC7F9A" w:rsidRDefault="00655761" w:rsidP="00A26CD9">
            <w:pPr>
              <w:jc w:val="center"/>
              <w:rPr>
                <w:sz w:val="22"/>
                <w:szCs w:val="22"/>
              </w:rPr>
            </w:pPr>
            <w:r>
              <w:rPr>
                <w:sz w:val="22"/>
                <w:szCs w:val="22"/>
              </w:rPr>
              <w:t>-</w:t>
            </w:r>
          </w:p>
        </w:tc>
        <w:tc>
          <w:tcPr>
            <w:tcW w:w="993" w:type="dxa"/>
          </w:tcPr>
          <w:p w14:paraId="6A4AD8CF" w14:textId="77777777" w:rsidR="00655761" w:rsidRPr="00CC7F9A" w:rsidRDefault="00655761" w:rsidP="00A26CD9">
            <w:pPr>
              <w:jc w:val="center"/>
              <w:rPr>
                <w:sz w:val="22"/>
                <w:szCs w:val="22"/>
              </w:rPr>
            </w:pPr>
            <w:r>
              <w:rPr>
                <w:sz w:val="22"/>
                <w:szCs w:val="22"/>
              </w:rPr>
              <w:t>40</w:t>
            </w:r>
          </w:p>
        </w:tc>
      </w:tr>
      <w:tr w:rsidR="00655761" w14:paraId="2C1D113C" w14:textId="77777777" w:rsidTr="00A26CD9">
        <w:trPr>
          <w:jc w:val="center"/>
        </w:trPr>
        <w:tc>
          <w:tcPr>
            <w:tcW w:w="1140" w:type="dxa"/>
          </w:tcPr>
          <w:p w14:paraId="5DFD2DA7" w14:textId="77777777" w:rsidR="00655761" w:rsidRPr="00CC7F9A" w:rsidRDefault="00655761" w:rsidP="008656EE">
            <w:pPr>
              <w:jc w:val="center"/>
              <w:rPr>
                <w:sz w:val="22"/>
                <w:szCs w:val="22"/>
              </w:rPr>
            </w:pPr>
            <w:r w:rsidRPr="00CC7F9A">
              <w:rPr>
                <w:sz w:val="22"/>
                <w:szCs w:val="22"/>
              </w:rPr>
              <w:t>CO6</w:t>
            </w:r>
          </w:p>
        </w:tc>
        <w:tc>
          <w:tcPr>
            <w:tcW w:w="709" w:type="dxa"/>
          </w:tcPr>
          <w:p w14:paraId="54CD4DD0" w14:textId="77777777" w:rsidR="00655761" w:rsidRPr="00CC7F9A" w:rsidRDefault="00655761" w:rsidP="00A26CD9">
            <w:pPr>
              <w:jc w:val="center"/>
              <w:rPr>
                <w:sz w:val="22"/>
                <w:szCs w:val="22"/>
              </w:rPr>
            </w:pPr>
            <w:r>
              <w:rPr>
                <w:sz w:val="22"/>
                <w:szCs w:val="22"/>
              </w:rPr>
              <w:t>-</w:t>
            </w:r>
          </w:p>
        </w:tc>
        <w:tc>
          <w:tcPr>
            <w:tcW w:w="708" w:type="dxa"/>
          </w:tcPr>
          <w:p w14:paraId="632EFED9" w14:textId="77777777" w:rsidR="00655761" w:rsidRPr="00CC7F9A" w:rsidRDefault="00655761" w:rsidP="00A26CD9">
            <w:pPr>
              <w:jc w:val="center"/>
              <w:rPr>
                <w:sz w:val="22"/>
                <w:szCs w:val="22"/>
              </w:rPr>
            </w:pPr>
            <w:r>
              <w:rPr>
                <w:sz w:val="22"/>
                <w:szCs w:val="22"/>
              </w:rPr>
              <w:t>10</w:t>
            </w:r>
          </w:p>
        </w:tc>
        <w:tc>
          <w:tcPr>
            <w:tcW w:w="709" w:type="dxa"/>
          </w:tcPr>
          <w:p w14:paraId="1CF3C651" w14:textId="77777777" w:rsidR="00655761" w:rsidRPr="00CC7F9A" w:rsidRDefault="00655761" w:rsidP="00A26CD9">
            <w:pPr>
              <w:jc w:val="center"/>
              <w:rPr>
                <w:sz w:val="22"/>
                <w:szCs w:val="22"/>
              </w:rPr>
            </w:pPr>
            <w:r>
              <w:rPr>
                <w:sz w:val="22"/>
                <w:szCs w:val="22"/>
              </w:rPr>
              <w:t>10</w:t>
            </w:r>
          </w:p>
        </w:tc>
        <w:tc>
          <w:tcPr>
            <w:tcW w:w="709" w:type="dxa"/>
          </w:tcPr>
          <w:p w14:paraId="4F0BD217" w14:textId="77777777" w:rsidR="00655761" w:rsidRPr="00CC7F9A" w:rsidRDefault="00655761" w:rsidP="00A26CD9">
            <w:pPr>
              <w:jc w:val="center"/>
              <w:rPr>
                <w:sz w:val="22"/>
                <w:szCs w:val="22"/>
              </w:rPr>
            </w:pPr>
            <w:r>
              <w:rPr>
                <w:sz w:val="22"/>
                <w:szCs w:val="22"/>
              </w:rPr>
              <w:t>-</w:t>
            </w:r>
          </w:p>
        </w:tc>
        <w:tc>
          <w:tcPr>
            <w:tcW w:w="709" w:type="dxa"/>
          </w:tcPr>
          <w:p w14:paraId="13878CD5" w14:textId="77777777" w:rsidR="00655761" w:rsidRPr="00CC7F9A" w:rsidRDefault="00655761" w:rsidP="00A26CD9">
            <w:pPr>
              <w:jc w:val="center"/>
              <w:rPr>
                <w:sz w:val="22"/>
                <w:szCs w:val="22"/>
              </w:rPr>
            </w:pPr>
            <w:r>
              <w:rPr>
                <w:sz w:val="22"/>
                <w:szCs w:val="22"/>
              </w:rPr>
              <w:t>-</w:t>
            </w:r>
          </w:p>
        </w:tc>
        <w:tc>
          <w:tcPr>
            <w:tcW w:w="708" w:type="dxa"/>
          </w:tcPr>
          <w:p w14:paraId="52327E00" w14:textId="77777777" w:rsidR="00655761" w:rsidRPr="00CC7F9A" w:rsidRDefault="00655761" w:rsidP="00A26CD9">
            <w:pPr>
              <w:jc w:val="center"/>
              <w:rPr>
                <w:sz w:val="22"/>
                <w:szCs w:val="22"/>
              </w:rPr>
            </w:pPr>
            <w:r>
              <w:rPr>
                <w:sz w:val="22"/>
                <w:szCs w:val="22"/>
              </w:rPr>
              <w:t>-</w:t>
            </w:r>
          </w:p>
        </w:tc>
        <w:tc>
          <w:tcPr>
            <w:tcW w:w="993" w:type="dxa"/>
          </w:tcPr>
          <w:p w14:paraId="7618AFCC" w14:textId="77777777" w:rsidR="00655761" w:rsidRPr="00CC7F9A" w:rsidRDefault="00655761" w:rsidP="00A26CD9">
            <w:pPr>
              <w:jc w:val="center"/>
              <w:rPr>
                <w:sz w:val="22"/>
                <w:szCs w:val="22"/>
              </w:rPr>
            </w:pPr>
            <w:r>
              <w:rPr>
                <w:sz w:val="22"/>
                <w:szCs w:val="22"/>
              </w:rPr>
              <w:t>20</w:t>
            </w:r>
          </w:p>
        </w:tc>
      </w:tr>
      <w:tr w:rsidR="00655761" w14:paraId="7337E9DC" w14:textId="77777777" w:rsidTr="00C93854">
        <w:trPr>
          <w:jc w:val="center"/>
        </w:trPr>
        <w:tc>
          <w:tcPr>
            <w:tcW w:w="5392" w:type="dxa"/>
            <w:gridSpan w:val="7"/>
          </w:tcPr>
          <w:p w14:paraId="722AE277" w14:textId="77777777" w:rsidR="00655761" w:rsidRPr="00CC7F9A" w:rsidRDefault="00655761" w:rsidP="005D4A17">
            <w:pPr>
              <w:rPr>
                <w:sz w:val="22"/>
                <w:szCs w:val="22"/>
              </w:rPr>
            </w:pPr>
          </w:p>
        </w:tc>
        <w:tc>
          <w:tcPr>
            <w:tcW w:w="993" w:type="dxa"/>
          </w:tcPr>
          <w:p w14:paraId="723EEDDB" w14:textId="77777777" w:rsidR="00655761" w:rsidRPr="00CC7F9A" w:rsidRDefault="00655761" w:rsidP="005D4A17">
            <w:pPr>
              <w:jc w:val="center"/>
              <w:rPr>
                <w:b/>
                <w:sz w:val="22"/>
                <w:szCs w:val="22"/>
              </w:rPr>
            </w:pPr>
            <w:r w:rsidRPr="00CC7F9A">
              <w:rPr>
                <w:b/>
                <w:sz w:val="22"/>
                <w:szCs w:val="22"/>
              </w:rPr>
              <w:t>132</w:t>
            </w:r>
          </w:p>
        </w:tc>
      </w:tr>
    </w:tbl>
    <w:p w14:paraId="43138E23" w14:textId="77777777" w:rsidR="00655761" w:rsidRDefault="00655761" w:rsidP="00D75201"/>
    <w:p w14:paraId="6040C03C" w14:textId="77777777" w:rsidR="00655761" w:rsidRDefault="00655761" w:rsidP="00D75201"/>
    <w:p w14:paraId="2F1BB0BD" w14:textId="77777777" w:rsidR="00655761" w:rsidRDefault="00655761" w:rsidP="00D75201"/>
    <w:p w14:paraId="54580E90" w14:textId="77777777" w:rsidR="00655761" w:rsidRDefault="00655761" w:rsidP="00D75201"/>
    <w:p w14:paraId="5133843A" w14:textId="77777777" w:rsidR="00655761" w:rsidRDefault="00655761" w:rsidP="00D75201"/>
    <w:p w14:paraId="40647DB6" w14:textId="77777777" w:rsidR="00655761" w:rsidRDefault="00655761" w:rsidP="00D75201"/>
    <w:p w14:paraId="6A378462" w14:textId="77777777" w:rsidR="00655761" w:rsidRDefault="00655761" w:rsidP="00D75201"/>
    <w:p w14:paraId="6EDE9890" w14:textId="77777777" w:rsidR="00655761" w:rsidRDefault="00655761" w:rsidP="00D75201"/>
    <w:p w14:paraId="6C8FBAE7" w14:textId="77777777" w:rsidR="00655761" w:rsidRDefault="00655761" w:rsidP="00D75201"/>
    <w:p w14:paraId="61023404" w14:textId="77777777" w:rsidR="00655761" w:rsidRDefault="00655761" w:rsidP="00D75201"/>
    <w:p w14:paraId="2C926049" w14:textId="77777777" w:rsidR="00655761" w:rsidRDefault="00655761" w:rsidP="00D75201"/>
    <w:p w14:paraId="06849A67" w14:textId="77777777" w:rsidR="00655761" w:rsidRDefault="00655761" w:rsidP="00D75201"/>
    <w:p w14:paraId="282418A4" w14:textId="77777777" w:rsidR="00655761" w:rsidRDefault="00655761" w:rsidP="00D75201"/>
    <w:p w14:paraId="0BD22067" w14:textId="77777777" w:rsidR="00655761" w:rsidRDefault="00655761" w:rsidP="00D75201"/>
    <w:p w14:paraId="1731B436" w14:textId="77777777" w:rsidR="00655761" w:rsidRDefault="00655761" w:rsidP="00D75201"/>
    <w:p w14:paraId="68DB3635" w14:textId="77777777" w:rsidR="00655761" w:rsidRDefault="00655761" w:rsidP="00D75201"/>
    <w:p w14:paraId="3CBB911B" w14:textId="77777777" w:rsidR="00655761" w:rsidRDefault="00655761" w:rsidP="00D75201"/>
    <w:p w14:paraId="02BA8A56" w14:textId="77777777" w:rsidR="00655761" w:rsidRDefault="00655761" w:rsidP="00D75201"/>
    <w:p w14:paraId="4959AA55" w14:textId="77777777" w:rsidR="00655761" w:rsidRDefault="00655761" w:rsidP="00D75201"/>
    <w:p w14:paraId="0FE8555A" w14:textId="77777777" w:rsidR="00655761" w:rsidRDefault="00655761" w:rsidP="00D75201"/>
    <w:p w14:paraId="5F1F1956" w14:textId="77777777" w:rsidR="00655761" w:rsidRDefault="00655761" w:rsidP="00D75201"/>
    <w:p w14:paraId="471BE88F" w14:textId="77777777" w:rsidR="00655761" w:rsidRDefault="00655761" w:rsidP="00D75201"/>
    <w:p w14:paraId="14B59A82" w14:textId="77777777" w:rsidR="00655761" w:rsidRDefault="00655761" w:rsidP="00D75201"/>
    <w:p w14:paraId="15F51790" w14:textId="77777777" w:rsidR="00655761" w:rsidRDefault="00655761" w:rsidP="00D75201"/>
    <w:p w14:paraId="7695BAD6" w14:textId="77777777" w:rsidR="00655761" w:rsidRDefault="00655761" w:rsidP="00D75201"/>
    <w:p w14:paraId="692DA78A" w14:textId="77777777" w:rsidR="00655761" w:rsidRDefault="00655761" w:rsidP="00D75201"/>
    <w:p w14:paraId="17814675" w14:textId="77777777" w:rsidR="00655761" w:rsidRDefault="00655761" w:rsidP="00D75201"/>
    <w:p w14:paraId="5578AA81" w14:textId="77777777" w:rsidR="00655761" w:rsidRDefault="00655761" w:rsidP="00D75201"/>
    <w:p w14:paraId="1131F2F4" w14:textId="77777777" w:rsidR="00655761" w:rsidRDefault="00655761" w:rsidP="00D75201"/>
    <w:p w14:paraId="4442372F" w14:textId="77777777" w:rsidR="00655761" w:rsidRDefault="00655761" w:rsidP="00D75201"/>
    <w:p w14:paraId="3B4BD6EC" w14:textId="77777777" w:rsidR="00655761" w:rsidRDefault="00655761" w:rsidP="00D75201"/>
    <w:p w14:paraId="6780F532" w14:textId="77777777" w:rsidR="00655761" w:rsidRDefault="00655761" w:rsidP="00D75201"/>
    <w:p w14:paraId="594B7AB8" w14:textId="77777777" w:rsidR="00655761" w:rsidRDefault="00655761" w:rsidP="00D75201"/>
    <w:p w14:paraId="3FAFD2D7" w14:textId="77777777" w:rsidR="00655761" w:rsidRDefault="00655761" w:rsidP="00D75201"/>
    <w:p w14:paraId="39885F39" w14:textId="77777777" w:rsidR="00655761" w:rsidRDefault="00655761">
      <w:pPr>
        <w:spacing w:after="200" w:line="276" w:lineRule="auto"/>
        <w:rPr>
          <w:rFonts w:ascii="Arial" w:hAnsi="Arial" w:cs="Arial"/>
          <w:bCs/>
          <w:noProof/>
        </w:rPr>
      </w:pPr>
      <w:r>
        <w:rPr>
          <w:rFonts w:ascii="Arial" w:hAnsi="Arial" w:cs="Arial"/>
          <w:bCs/>
          <w:noProof/>
        </w:rPr>
        <w:br w:type="page"/>
      </w:r>
    </w:p>
    <w:p w14:paraId="24A19C76" w14:textId="10662439" w:rsidR="00655761" w:rsidRDefault="00655761" w:rsidP="0042419A">
      <w:pPr>
        <w:jc w:val="center"/>
        <w:rPr>
          <w:rFonts w:ascii="Arial" w:hAnsi="Arial" w:cs="Arial"/>
          <w:bCs/>
          <w:noProof/>
        </w:rPr>
      </w:pPr>
      <w:r>
        <w:rPr>
          <w:rFonts w:ascii="Arial" w:hAnsi="Arial" w:cs="Arial"/>
          <w:noProof/>
        </w:rPr>
        <w:lastRenderedPageBreak/>
        <w:drawing>
          <wp:inline distT="0" distB="0" distL="0" distR="0" wp14:anchorId="1548B524" wp14:editId="2159D429">
            <wp:extent cx="5734050" cy="838200"/>
            <wp:effectExtent l="0" t="0" r="0" b="0"/>
            <wp:docPr id="1440539817" name="Picture 14405398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FC16CF" w14:textId="77777777" w:rsidR="00655761" w:rsidRDefault="00655761" w:rsidP="0042419A">
      <w:pPr>
        <w:jc w:val="center"/>
        <w:rPr>
          <w:b/>
          <w:bCs/>
        </w:rPr>
      </w:pPr>
    </w:p>
    <w:p w14:paraId="7003E906" w14:textId="77777777" w:rsidR="00655761" w:rsidRDefault="00655761" w:rsidP="0042419A">
      <w:pPr>
        <w:jc w:val="center"/>
        <w:rPr>
          <w:b/>
          <w:bCs/>
        </w:rPr>
      </w:pPr>
      <w:r>
        <w:rPr>
          <w:b/>
          <w:bCs/>
        </w:rPr>
        <w:t>END SEMESTER EXAMINATION – NOV / DEC 2024</w:t>
      </w:r>
    </w:p>
    <w:p w14:paraId="610F859C"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694650" w14:paraId="083785AD" w14:textId="77777777" w:rsidTr="00D54806">
        <w:trPr>
          <w:trHeight w:val="397"/>
          <w:jc w:val="center"/>
        </w:trPr>
        <w:tc>
          <w:tcPr>
            <w:tcW w:w="1555" w:type="dxa"/>
            <w:vAlign w:val="center"/>
          </w:tcPr>
          <w:p w14:paraId="2B85AA62" w14:textId="77777777" w:rsidR="00655761" w:rsidRPr="00694650" w:rsidRDefault="00655761" w:rsidP="009F1988">
            <w:pPr>
              <w:pStyle w:val="Title"/>
              <w:jc w:val="left"/>
              <w:rPr>
                <w:b/>
                <w:sz w:val="22"/>
                <w:szCs w:val="22"/>
              </w:rPr>
            </w:pPr>
            <w:r w:rsidRPr="00694650">
              <w:rPr>
                <w:b/>
                <w:sz w:val="22"/>
                <w:szCs w:val="22"/>
              </w:rPr>
              <w:t xml:space="preserve">Course Code      </w:t>
            </w:r>
          </w:p>
        </w:tc>
        <w:tc>
          <w:tcPr>
            <w:tcW w:w="6662" w:type="dxa"/>
            <w:vAlign w:val="center"/>
          </w:tcPr>
          <w:p w14:paraId="41E63CFB" w14:textId="77777777" w:rsidR="00655761" w:rsidRPr="00694650" w:rsidRDefault="00655761" w:rsidP="009F1988">
            <w:pPr>
              <w:pStyle w:val="Title"/>
              <w:jc w:val="left"/>
              <w:rPr>
                <w:b/>
                <w:sz w:val="22"/>
                <w:szCs w:val="22"/>
              </w:rPr>
            </w:pPr>
            <w:r w:rsidRPr="00694650">
              <w:rPr>
                <w:b/>
                <w:sz w:val="22"/>
                <w:szCs w:val="22"/>
              </w:rPr>
              <w:t>20FP3003</w:t>
            </w:r>
          </w:p>
        </w:tc>
        <w:tc>
          <w:tcPr>
            <w:tcW w:w="1417" w:type="dxa"/>
            <w:vAlign w:val="center"/>
          </w:tcPr>
          <w:p w14:paraId="38BE38AF" w14:textId="77777777" w:rsidR="00655761" w:rsidRPr="00694650" w:rsidRDefault="00655761" w:rsidP="009F1988">
            <w:pPr>
              <w:pStyle w:val="Title"/>
              <w:ind w:left="-468" w:firstLine="468"/>
              <w:jc w:val="left"/>
              <w:rPr>
                <w:sz w:val="22"/>
                <w:szCs w:val="22"/>
              </w:rPr>
            </w:pPr>
            <w:r w:rsidRPr="00694650">
              <w:rPr>
                <w:b/>
                <w:bCs/>
                <w:sz w:val="22"/>
                <w:szCs w:val="22"/>
              </w:rPr>
              <w:t xml:space="preserve">Duration       </w:t>
            </w:r>
          </w:p>
        </w:tc>
        <w:tc>
          <w:tcPr>
            <w:tcW w:w="851" w:type="dxa"/>
            <w:vAlign w:val="center"/>
          </w:tcPr>
          <w:p w14:paraId="749160B2" w14:textId="77777777" w:rsidR="00655761" w:rsidRPr="00694650" w:rsidRDefault="00655761" w:rsidP="009F1988">
            <w:pPr>
              <w:pStyle w:val="Title"/>
              <w:jc w:val="left"/>
              <w:rPr>
                <w:b/>
                <w:sz w:val="22"/>
                <w:szCs w:val="22"/>
              </w:rPr>
            </w:pPr>
            <w:r w:rsidRPr="00694650">
              <w:rPr>
                <w:b/>
                <w:sz w:val="22"/>
                <w:szCs w:val="22"/>
              </w:rPr>
              <w:t>3hrs</w:t>
            </w:r>
          </w:p>
        </w:tc>
      </w:tr>
      <w:tr w:rsidR="00655761" w:rsidRPr="00694650" w14:paraId="416826E1" w14:textId="77777777" w:rsidTr="00D54806">
        <w:trPr>
          <w:trHeight w:val="397"/>
          <w:jc w:val="center"/>
        </w:trPr>
        <w:tc>
          <w:tcPr>
            <w:tcW w:w="1555" w:type="dxa"/>
            <w:vAlign w:val="center"/>
          </w:tcPr>
          <w:p w14:paraId="550FFECF" w14:textId="77777777" w:rsidR="00655761" w:rsidRPr="00694650" w:rsidRDefault="00655761" w:rsidP="009F1988">
            <w:pPr>
              <w:pStyle w:val="Title"/>
              <w:ind w:right="-160"/>
              <w:jc w:val="left"/>
              <w:rPr>
                <w:b/>
                <w:sz w:val="22"/>
                <w:szCs w:val="22"/>
              </w:rPr>
            </w:pPr>
            <w:r w:rsidRPr="00694650">
              <w:rPr>
                <w:b/>
                <w:sz w:val="22"/>
                <w:szCs w:val="22"/>
              </w:rPr>
              <w:t xml:space="preserve">Course Title   </w:t>
            </w:r>
          </w:p>
        </w:tc>
        <w:tc>
          <w:tcPr>
            <w:tcW w:w="6662" w:type="dxa"/>
            <w:vAlign w:val="center"/>
          </w:tcPr>
          <w:p w14:paraId="61AF378B" w14:textId="77777777" w:rsidR="00655761" w:rsidRPr="00694650" w:rsidRDefault="00655761" w:rsidP="009F1988">
            <w:pPr>
              <w:pStyle w:val="Title"/>
              <w:jc w:val="left"/>
              <w:rPr>
                <w:b/>
                <w:sz w:val="22"/>
                <w:szCs w:val="22"/>
              </w:rPr>
            </w:pPr>
            <w:r w:rsidRPr="00694650">
              <w:rPr>
                <w:b/>
                <w:sz w:val="22"/>
                <w:szCs w:val="22"/>
              </w:rPr>
              <w:t>FOOD SAFETY REGULATIONS AND CONTROL</w:t>
            </w:r>
          </w:p>
        </w:tc>
        <w:tc>
          <w:tcPr>
            <w:tcW w:w="1417" w:type="dxa"/>
            <w:vAlign w:val="center"/>
          </w:tcPr>
          <w:p w14:paraId="19F2C25D" w14:textId="77777777" w:rsidR="00655761" w:rsidRPr="00694650" w:rsidRDefault="00655761" w:rsidP="009F1988">
            <w:pPr>
              <w:pStyle w:val="Title"/>
              <w:jc w:val="left"/>
              <w:rPr>
                <w:b/>
                <w:bCs/>
                <w:sz w:val="22"/>
                <w:szCs w:val="22"/>
              </w:rPr>
            </w:pPr>
            <w:r w:rsidRPr="00694650">
              <w:rPr>
                <w:b/>
                <w:bCs/>
                <w:sz w:val="22"/>
                <w:szCs w:val="22"/>
              </w:rPr>
              <w:t xml:space="preserve">Max. Marks </w:t>
            </w:r>
          </w:p>
        </w:tc>
        <w:tc>
          <w:tcPr>
            <w:tcW w:w="851" w:type="dxa"/>
            <w:vAlign w:val="center"/>
          </w:tcPr>
          <w:p w14:paraId="11172EB9" w14:textId="77777777" w:rsidR="00655761" w:rsidRPr="00694650" w:rsidRDefault="00655761" w:rsidP="009F1988">
            <w:pPr>
              <w:pStyle w:val="Title"/>
              <w:jc w:val="left"/>
              <w:rPr>
                <w:b/>
                <w:sz w:val="22"/>
                <w:szCs w:val="22"/>
              </w:rPr>
            </w:pPr>
            <w:r w:rsidRPr="00694650">
              <w:rPr>
                <w:b/>
                <w:sz w:val="22"/>
                <w:szCs w:val="22"/>
              </w:rPr>
              <w:t>100</w:t>
            </w:r>
          </w:p>
        </w:tc>
      </w:tr>
    </w:tbl>
    <w:p w14:paraId="53A85E01" w14:textId="77777777" w:rsidR="00655761" w:rsidRDefault="00655761" w:rsidP="00856324"/>
    <w:tbl>
      <w:tblPr>
        <w:tblStyle w:val="TableGrid"/>
        <w:tblW w:w="5817" w:type="pct"/>
        <w:tblInd w:w="-714" w:type="dxa"/>
        <w:tblLook w:val="04A0" w:firstRow="1" w:lastRow="0" w:firstColumn="1" w:lastColumn="0" w:noHBand="0" w:noVBand="1"/>
      </w:tblPr>
      <w:tblGrid>
        <w:gridCol w:w="540"/>
        <w:gridCol w:w="396"/>
        <w:gridCol w:w="7856"/>
        <w:gridCol w:w="670"/>
        <w:gridCol w:w="510"/>
        <w:gridCol w:w="518"/>
      </w:tblGrid>
      <w:tr w:rsidR="00655761" w:rsidRPr="00BA50B9" w14:paraId="12662438" w14:textId="77777777" w:rsidTr="009F1988">
        <w:trPr>
          <w:trHeight w:val="552"/>
        </w:trPr>
        <w:tc>
          <w:tcPr>
            <w:tcW w:w="257" w:type="pct"/>
            <w:vAlign w:val="center"/>
          </w:tcPr>
          <w:p w14:paraId="7D2B2526" w14:textId="77777777" w:rsidR="00655761" w:rsidRPr="006272BC" w:rsidRDefault="00655761" w:rsidP="00DE1BA6">
            <w:pPr>
              <w:jc w:val="center"/>
              <w:rPr>
                <w:b/>
                <w:sz w:val="22"/>
                <w:szCs w:val="22"/>
              </w:rPr>
            </w:pPr>
            <w:r w:rsidRPr="006272BC">
              <w:rPr>
                <w:b/>
                <w:sz w:val="22"/>
                <w:szCs w:val="22"/>
              </w:rPr>
              <w:t>Q. No.</w:t>
            </w:r>
          </w:p>
        </w:tc>
        <w:tc>
          <w:tcPr>
            <w:tcW w:w="3933" w:type="pct"/>
            <w:gridSpan w:val="2"/>
            <w:vAlign w:val="center"/>
          </w:tcPr>
          <w:p w14:paraId="7B3D2C5F" w14:textId="77777777" w:rsidR="00655761" w:rsidRPr="006272BC" w:rsidRDefault="00655761" w:rsidP="00DE1BA6">
            <w:pPr>
              <w:jc w:val="center"/>
              <w:rPr>
                <w:b/>
                <w:sz w:val="22"/>
                <w:szCs w:val="22"/>
              </w:rPr>
            </w:pPr>
            <w:r w:rsidRPr="006272BC">
              <w:rPr>
                <w:b/>
                <w:sz w:val="22"/>
                <w:szCs w:val="22"/>
              </w:rPr>
              <w:t>Questions</w:t>
            </w:r>
          </w:p>
        </w:tc>
        <w:tc>
          <w:tcPr>
            <w:tcW w:w="314" w:type="pct"/>
            <w:vAlign w:val="center"/>
          </w:tcPr>
          <w:p w14:paraId="74DC253B" w14:textId="77777777" w:rsidR="00655761" w:rsidRPr="006272BC" w:rsidRDefault="00655761" w:rsidP="00DE1BA6">
            <w:pPr>
              <w:jc w:val="center"/>
              <w:rPr>
                <w:b/>
                <w:sz w:val="22"/>
                <w:szCs w:val="22"/>
              </w:rPr>
            </w:pPr>
            <w:r>
              <w:rPr>
                <w:b/>
                <w:sz w:val="22"/>
                <w:szCs w:val="22"/>
              </w:rPr>
              <w:t>CO</w:t>
            </w:r>
          </w:p>
        </w:tc>
        <w:tc>
          <w:tcPr>
            <w:tcW w:w="243" w:type="pct"/>
            <w:vAlign w:val="center"/>
          </w:tcPr>
          <w:p w14:paraId="3C8D37DA" w14:textId="77777777" w:rsidR="00655761" w:rsidRPr="006272BC" w:rsidRDefault="00655761" w:rsidP="00DE1BA6">
            <w:pPr>
              <w:jc w:val="center"/>
              <w:rPr>
                <w:b/>
                <w:sz w:val="22"/>
                <w:szCs w:val="22"/>
              </w:rPr>
            </w:pPr>
            <w:r>
              <w:rPr>
                <w:b/>
                <w:sz w:val="22"/>
                <w:szCs w:val="22"/>
              </w:rPr>
              <w:t>BL</w:t>
            </w:r>
          </w:p>
        </w:tc>
        <w:tc>
          <w:tcPr>
            <w:tcW w:w="253" w:type="pct"/>
            <w:vAlign w:val="center"/>
          </w:tcPr>
          <w:p w14:paraId="10A483EF" w14:textId="77777777" w:rsidR="00655761" w:rsidRPr="006272BC" w:rsidRDefault="00655761" w:rsidP="00DE1BA6">
            <w:pPr>
              <w:jc w:val="center"/>
              <w:rPr>
                <w:b/>
                <w:sz w:val="22"/>
                <w:szCs w:val="22"/>
              </w:rPr>
            </w:pPr>
            <w:r w:rsidRPr="006272BC">
              <w:rPr>
                <w:b/>
                <w:sz w:val="22"/>
                <w:szCs w:val="22"/>
              </w:rPr>
              <w:t>M</w:t>
            </w:r>
          </w:p>
        </w:tc>
      </w:tr>
      <w:tr w:rsidR="00655761" w:rsidRPr="00BA50B9" w14:paraId="1C70343C" w14:textId="77777777" w:rsidTr="00F862F4">
        <w:trPr>
          <w:trHeight w:val="552"/>
        </w:trPr>
        <w:tc>
          <w:tcPr>
            <w:tcW w:w="5000" w:type="pct"/>
            <w:gridSpan w:val="6"/>
            <w:vAlign w:val="center"/>
          </w:tcPr>
          <w:p w14:paraId="73883B40" w14:textId="77777777" w:rsidR="00655761" w:rsidRPr="00F862F4" w:rsidRDefault="00655761" w:rsidP="00F862F4">
            <w:pPr>
              <w:jc w:val="center"/>
              <w:rPr>
                <w:b/>
                <w:sz w:val="22"/>
                <w:szCs w:val="22"/>
                <w:u w:val="single"/>
              </w:rPr>
            </w:pPr>
            <w:r w:rsidRPr="00F862F4">
              <w:rPr>
                <w:b/>
                <w:sz w:val="22"/>
                <w:szCs w:val="22"/>
                <w:u w:val="single"/>
              </w:rPr>
              <w:t>PART – A (5 X 16 = 80 MARKS)</w:t>
            </w:r>
          </w:p>
          <w:p w14:paraId="4C560E52" w14:textId="77777777" w:rsidR="00655761" w:rsidRPr="00BA50B9" w:rsidRDefault="00655761" w:rsidP="00F862F4">
            <w:pPr>
              <w:jc w:val="center"/>
              <w:rPr>
                <w:b/>
              </w:rPr>
            </w:pPr>
            <w:r w:rsidRPr="00F862F4">
              <w:rPr>
                <w:b/>
                <w:sz w:val="22"/>
                <w:szCs w:val="22"/>
              </w:rPr>
              <w:t>(Answer any five from the following)</w:t>
            </w:r>
          </w:p>
        </w:tc>
      </w:tr>
      <w:tr w:rsidR="00655761" w:rsidRPr="009F1988" w14:paraId="4E04F426" w14:textId="77777777" w:rsidTr="009F1988">
        <w:trPr>
          <w:trHeight w:val="283"/>
        </w:trPr>
        <w:tc>
          <w:tcPr>
            <w:tcW w:w="257" w:type="pct"/>
            <w:vAlign w:val="bottom"/>
          </w:tcPr>
          <w:p w14:paraId="1790B079" w14:textId="77777777" w:rsidR="00655761" w:rsidRPr="009F1988" w:rsidRDefault="00655761" w:rsidP="009F1988">
            <w:pPr>
              <w:jc w:val="center"/>
            </w:pPr>
            <w:r w:rsidRPr="009F1988">
              <w:t>1.</w:t>
            </w:r>
          </w:p>
        </w:tc>
        <w:tc>
          <w:tcPr>
            <w:tcW w:w="182" w:type="pct"/>
            <w:vAlign w:val="bottom"/>
          </w:tcPr>
          <w:p w14:paraId="24CEE129" w14:textId="77777777" w:rsidR="00655761" w:rsidRPr="009F1988" w:rsidRDefault="00655761" w:rsidP="009F1988">
            <w:r w:rsidRPr="009F1988">
              <w:t>a.</w:t>
            </w:r>
          </w:p>
        </w:tc>
        <w:tc>
          <w:tcPr>
            <w:tcW w:w="3751" w:type="pct"/>
          </w:tcPr>
          <w:p w14:paraId="2FA09526" w14:textId="77777777" w:rsidR="00655761" w:rsidRPr="009F1988" w:rsidRDefault="00655761" w:rsidP="009F1988">
            <w:r w:rsidRPr="009F1988">
              <w:t xml:space="preserve">Write in brief on </w:t>
            </w:r>
            <w:r>
              <w:t xml:space="preserve">seven principles of a safe food supply chain. </w:t>
            </w:r>
          </w:p>
        </w:tc>
        <w:tc>
          <w:tcPr>
            <w:tcW w:w="314" w:type="pct"/>
            <w:vAlign w:val="bottom"/>
          </w:tcPr>
          <w:p w14:paraId="3E868F92" w14:textId="77777777" w:rsidR="00655761" w:rsidRPr="009F1988" w:rsidRDefault="00655761" w:rsidP="009F1988">
            <w:pPr>
              <w:jc w:val="center"/>
            </w:pPr>
            <w:r w:rsidRPr="009F1988">
              <w:t>CO1</w:t>
            </w:r>
          </w:p>
        </w:tc>
        <w:tc>
          <w:tcPr>
            <w:tcW w:w="243" w:type="pct"/>
            <w:vAlign w:val="bottom"/>
          </w:tcPr>
          <w:p w14:paraId="4B3EB9CB" w14:textId="77777777" w:rsidR="00655761" w:rsidRPr="009F1988" w:rsidRDefault="00655761" w:rsidP="009F1988">
            <w:pPr>
              <w:jc w:val="center"/>
            </w:pPr>
            <w:r w:rsidRPr="009F1988">
              <w:t>U</w:t>
            </w:r>
          </w:p>
        </w:tc>
        <w:tc>
          <w:tcPr>
            <w:tcW w:w="253" w:type="pct"/>
            <w:vAlign w:val="bottom"/>
          </w:tcPr>
          <w:p w14:paraId="406A6DD9" w14:textId="77777777" w:rsidR="00655761" w:rsidRPr="009F1988" w:rsidRDefault="00655761" w:rsidP="009F1988">
            <w:pPr>
              <w:jc w:val="center"/>
            </w:pPr>
            <w:r w:rsidRPr="009F1988">
              <w:t>8</w:t>
            </w:r>
          </w:p>
        </w:tc>
      </w:tr>
      <w:tr w:rsidR="00655761" w:rsidRPr="009F1988" w14:paraId="62E5D347" w14:textId="77777777" w:rsidTr="009F1988">
        <w:trPr>
          <w:trHeight w:val="283"/>
        </w:trPr>
        <w:tc>
          <w:tcPr>
            <w:tcW w:w="257" w:type="pct"/>
            <w:vAlign w:val="bottom"/>
          </w:tcPr>
          <w:p w14:paraId="2F17393C" w14:textId="77777777" w:rsidR="00655761" w:rsidRPr="009F1988" w:rsidRDefault="00655761" w:rsidP="009F1988">
            <w:pPr>
              <w:jc w:val="center"/>
            </w:pPr>
          </w:p>
        </w:tc>
        <w:tc>
          <w:tcPr>
            <w:tcW w:w="182" w:type="pct"/>
            <w:vAlign w:val="bottom"/>
          </w:tcPr>
          <w:p w14:paraId="28FB8E10" w14:textId="77777777" w:rsidR="00655761" w:rsidRPr="009F1988" w:rsidRDefault="00655761" w:rsidP="009F1988">
            <w:r w:rsidRPr="009F1988">
              <w:t>b.</w:t>
            </w:r>
          </w:p>
        </w:tc>
        <w:tc>
          <w:tcPr>
            <w:tcW w:w="3751" w:type="pct"/>
          </w:tcPr>
          <w:p w14:paraId="5585B86E" w14:textId="77777777" w:rsidR="00655761" w:rsidRPr="009F1988" w:rsidRDefault="00655761" w:rsidP="009F1988">
            <w:pPr>
              <w:rPr>
                <w:bCs/>
              </w:rPr>
            </w:pPr>
            <w:r w:rsidRPr="009F1988">
              <w:t>Define adulteration and contamination. Explain the terms with examples.</w:t>
            </w:r>
          </w:p>
        </w:tc>
        <w:tc>
          <w:tcPr>
            <w:tcW w:w="314" w:type="pct"/>
            <w:vAlign w:val="bottom"/>
          </w:tcPr>
          <w:p w14:paraId="06012BC8" w14:textId="77777777" w:rsidR="00655761" w:rsidRPr="009F1988" w:rsidRDefault="00655761" w:rsidP="009F1988">
            <w:pPr>
              <w:jc w:val="center"/>
            </w:pPr>
            <w:r w:rsidRPr="009F1988">
              <w:t>CO</w:t>
            </w:r>
            <w:r>
              <w:t>2</w:t>
            </w:r>
          </w:p>
        </w:tc>
        <w:tc>
          <w:tcPr>
            <w:tcW w:w="243" w:type="pct"/>
            <w:vAlign w:val="bottom"/>
          </w:tcPr>
          <w:p w14:paraId="75F946A2" w14:textId="77777777" w:rsidR="00655761" w:rsidRPr="009F1988" w:rsidRDefault="00655761" w:rsidP="009F1988">
            <w:pPr>
              <w:jc w:val="center"/>
            </w:pPr>
            <w:r>
              <w:t>U</w:t>
            </w:r>
          </w:p>
        </w:tc>
        <w:tc>
          <w:tcPr>
            <w:tcW w:w="253" w:type="pct"/>
            <w:vAlign w:val="bottom"/>
          </w:tcPr>
          <w:p w14:paraId="7717B0C8" w14:textId="77777777" w:rsidR="00655761" w:rsidRPr="009F1988" w:rsidRDefault="00655761" w:rsidP="009F1988">
            <w:pPr>
              <w:jc w:val="center"/>
            </w:pPr>
            <w:r w:rsidRPr="009F1988">
              <w:t>8</w:t>
            </w:r>
          </w:p>
        </w:tc>
      </w:tr>
      <w:tr w:rsidR="00655761" w:rsidRPr="009F1988" w14:paraId="1D1A61E8" w14:textId="77777777" w:rsidTr="009F1988">
        <w:trPr>
          <w:trHeight w:val="283"/>
        </w:trPr>
        <w:tc>
          <w:tcPr>
            <w:tcW w:w="257" w:type="pct"/>
            <w:vAlign w:val="bottom"/>
          </w:tcPr>
          <w:p w14:paraId="25E736EB" w14:textId="77777777" w:rsidR="00655761" w:rsidRPr="009F1988" w:rsidRDefault="00655761" w:rsidP="009F1988">
            <w:pPr>
              <w:jc w:val="center"/>
            </w:pPr>
          </w:p>
        </w:tc>
        <w:tc>
          <w:tcPr>
            <w:tcW w:w="182" w:type="pct"/>
            <w:vAlign w:val="bottom"/>
          </w:tcPr>
          <w:p w14:paraId="32328CF8" w14:textId="77777777" w:rsidR="00655761" w:rsidRPr="009F1988" w:rsidRDefault="00655761" w:rsidP="009F1988"/>
        </w:tc>
        <w:tc>
          <w:tcPr>
            <w:tcW w:w="3751" w:type="pct"/>
            <w:vAlign w:val="bottom"/>
          </w:tcPr>
          <w:p w14:paraId="5856D764" w14:textId="77777777" w:rsidR="00655761" w:rsidRPr="009F1988" w:rsidRDefault="00655761" w:rsidP="009F1988"/>
        </w:tc>
        <w:tc>
          <w:tcPr>
            <w:tcW w:w="314" w:type="pct"/>
            <w:vAlign w:val="bottom"/>
          </w:tcPr>
          <w:p w14:paraId="1691F43E" w14:textId="77777777" w:rsidR="00655761" w:rsidRPr="009F1988" w:rsidRDefault="00655761" w:rsidP="009F1988">
            <w:pPr>
              <w:jc w:val="center"/>
            </w:pPr>
          </w:p>
        </w:tc>
        <w:tc>
          <w:tcPr>
            <w:tcW w:w="243" w:type="pct"/>
            <w:vAlign w:val="bottom"/>
          </w:tcPr>
          <w:p w14:paraId="7853AAFD" w14:textId="77777777" w:rsidR="00655761" w:rsidRPr="009F1988" w:rsidRDefault="00655761" w:rsidP="009F1988">
            <w:pPr>
              <w:jc w:val="center"/>
            </w:pPr>
          </w:p>
        </w:tc>
        <w:tc>
          <w:tcPr>
            <w:tcW w:w="253" w:type="pct"/>
            <w:vAlign w:val="bottom"/>
          </w:tcPr>
          <w:p w14:paraId="3CD39C27" w14:textId="77777777" w:rsidR="00655761" w:rsidRPr="009F1988" w:rsidRDefault="00655761" w:rsidP="009F1988">
            <w:pPr>
              <w:jc w:val="center"/>
            </w:pPr>
          </w:p>
        </w:tc>
      </w:tr>
      <w:tr w:rsidR="00655761" w:rsidRPr="009F1988" w14:paraId="724BA192" w14:textId="77777777" w:rsidTr="009F1988">
        <w:trPr>
          <w:trHeight w:val="283"/>
        </w:trPr>
        <w:tc>
          <w:tcPr>
            <w:tcW w:w="257" w:type="pct"/>
            <w:vAlign w:val="bottom"/>
          </w:tcPr>
          <w:p w14:paraId="182ABDAD" w14:textId="77777777" w:rsidR="00655761" w:rsidRPr="009F1988" w:rsidRDefault="00655761" w:rsidP="009F1988">
            <w:pPr>
              <w:jc w:val="center"/>
            </w:pPr>
            <w:r w:rsidRPr="009F1988">
              <w:t>2.</w:t>
            </w:r>
          </w:p>
        </w:tc>
        <w:tc>
          <w:tcPr>
            <w:tcW w:w="182" w:type="pct"/>
            <w:vAlign w:val="bottom"/>
          </w:tcPr>
          <w:p w14:paraId="3ABB58C2" w14:textId="77777777" w:rsidR="00655761" w:rsidRPr="009F1988" w:rsidRDefault="00655761" w:rsidP="009F1988">
            <w:r w:rsidRPr="009F1988">
              <w:t>a.</w:t>
            </w:r>
          </w:p>
        </w:tc>
        <w:tc>
          <w:tcPr>
            <w:tcW w:w="3751" w:type="pct"/>
          </w:tcPr>
          <w:p w14:paraId="4048EC2F" w14:textId="77777777" w:rsidR="00655761" w:rsidRPr="009F1988" w:rsidRDefault="00655761" w:rsidP="009F1988">
            <w:r w:rsidRPr="009F1988">
              <w:t xml:space="preserve">Draw and explain the organizational structure of FSSAI. </w:t>
            </w:r>
          </w:p>
        </w:tc>
        <w:tc>
          <w:tcPr>
            <w:tcW w:w="314" w:type="pct"/>
            <w:vAlign w:val="bottom"/>
          </w:tcPr>
          <w:p w14:paraId="48999B85" w14:textId="77777777" w:rsidR="00655761" w:rsidRPr="009F1988" w:rsidRDefault="00655761" w:rsidP="009F1988">
            <w:pPr>
              <w:jc w:val="center"/>
            </w:pPr>
            <w:r w:rsidRPr="009F1988">
              <w:t>CO2</w:t>
            </w:r>
          </w:p>
        </w:tc>
        <w:tc>
          <w:tcPr>
            <w:tcW w:w="243" w:type="pct"/>
            <w:vAlign w:val="bottom"/>
          </w:tcPr>
          <w:p w14:paraId="47F00BFE" w14:textId="77777777" w:rsidR="00655761" w:rsidRPr="009F1988" w:rsidRDefault="00655761" w:rsidP="009F1988">
            <w:pPr>
              <w:jc w:val="center"/>
            </w:pPr>
            <w:r>
              <w:t>U</w:t>
            </w:r>
          </w:p>
        </w:tc>
        <w:tc>
          <w:tcPr>
            <w:tcW w:w="253" w:type="pct"/>
            <w:vAlign w:val="bottom"/>
          </w:tcPr>
          <w:p w14:paraId="5F08DE79" w14:textId="77777777" w:rsidR="00655761" w:rsidRPr="009F1988" w:rsidRDefault="00655761" w:rsidP="009F1988">
            <w:pPr>
              <w:jc w:val="center"/>
            </w:pPr>
            <w:r w:rsidRPr="009F1988">
              <w:t>8</w:t>
            </w:r>
          </w:p>
        </w:tc>
      </w:tr>
      <w:tr w:rsidR="00655761" w:rsidRPr="009F1988" w14:paraId="0A49A348" w14:textId="77777777" w:rsidTr="00D41893">
        <w:trPr>
          <w:trHeight w:val="283"/>
        </w:trPr>
        <w:tc>
          <w:tcPr>
            <w:tcW w:w="257" w:type="pct"/>
            <w:vAlign w:val="bottom"/>
          </w:tcPr>
          <w:p w14:paraId="5A82412B" w14:textId="77777777" w:rsidR="00655761" w:rsidRPr="009F1988" w:rsidRDefault="00655761" w:rsidP="009F1988">
            <w:pPr>
              <w:jc w:val="center"/>
            </w:pPr>
          </w:p>
        </w:tc>
        <w:tc>
          <w:tcPr>
            <w:tcW w:w="182" w:type="pct"/>
          </w:tcPr>
          <w:p w14:paraId="520AF473" w14:textId="77777777" w:rsidR="00655761" w:rsidRPr="009F1988" w:rsidRDefault="00655761" w:rsidP="00D41893">
            <w:pPr>
              <w:jc w:val="center"/>
            </w:pPr>
            <w:r w:rsidRPr="009F1988">
              <w:t>b.</w:t>
            </w:r>
          </w:p>
        </w:tc>
        <w:tc>
          <w:tcPr>
            <w:tcW w:w="3751" w:type="pct"/>
          </w:tcPr>
          <w:p w14:paraId="0950B3DA" w14:textId="77777777" w:rsidR="00655761" w:rsidRPr="009F1988" w:rsidRDefault="00655761" w:rsidP="009F1988">
            <w:r w:rsidRPr="009F1988">
              <w:t xml:space="preserve">Mr. XX wants to start a new food industry, suggest him procedure to obtain the registration from FSSAI. </w:t>
            </w:r>
          </w:p>
        </w:tc>
        <w:tc>
          <w:tcPr>
            <w:tcW w:w="314" w:type="pct"/>
            <w:vAlign w:val="bottom"/>
          </w:tcPr>
          <w:p w14:paraId="78105E06" w14:textId="77777777" w:rsidR="00655761" w:rsidRPr="009F1988" w:rsidRDefault="00655761" w:rsidP="009F1988">
            <w:pPr>
              <w:jc w:val="center"/>
            </w:pPr>
            <w:r w:rsidRPr="009F1988">
              <w:t>CO</w:t>
            </w:r>
            <w:r>
              <w:t>4</w:t>
            </w:r>
          </w:p>
        </w:tc>
        <w:tc>
          <w:tcPr>
            <w:tcW w:w="243" w:type="pct"/>
            <w:vAlign w:val="bottom"/>
          </w:tcPr>
          <w:p w14:paraId="26F41659" w14:textId="77777777" w:rsidR="00655761" w:rsidRPr="009F1988" w:rsidRDefault="00655761" w:rsidP="009F1988">
            <w:pPr>
              <w:jc w:val="center"/>
            </w:pPr>
            <w:r>
              <w:t>A</w:t>
            </w:r>
          </w:p>
        </w:tc>
        <w:tc>
          <w:tcPr>
            <w:tcW w:w="253" w:type="pct"/>
            <w:vAlign w:val="bottom"/>
          </w:tcPr>
          <w:p w14:paraId="7D0A2C12" w14:textId="77777777" w:rsidR="00655761" w:rsidRPr="009F1988" w:rsidRDefault="00655761" w:rsidP="009F1988">
            <w:pPr>
              <w:jc w:val="center"/>
            </w:pPr>
            <w:r w:rsidRPr="009F1988">
              <w:t>8</w:t>
            </w:r>
          </w:p>
        </w:tc>
      </w:tr>
      <w:tr w:rsidR="00655761" w:rsidRPr="009F1988" w14:paraId="47460629" w14:textId="77777777" w:rsidTr="009F1988">
        <w:trPr>
          <w:trHeight w:val="283"/>
        </w:trPr>
        <w:tc>
          <w:tcPr>
            <w:tcW w:w="257" w:type="pct"/>
            <w:vAlign w:val="bottom"/>
          </w:tcPr>
          <w:p w14:paraId="4609B4A2" w14:textId="77777777" w:rsidR="00655761" w:rsidRPr="009F1988" w:rsidRDefault="00655761" w:rsidP="009F1988">
            <w:pPr>
              <w:jc w:val="center"/>
            </w:pPr>
          </w:p>
        </w:tc>
        <w:tc>
          <w:tcPr>
            <w:tcW w:w="182" w:type="pct"/>
            <w:vAlign w:val="bottom"/>
          </w:tcPr>
          <w:p w14:paraId="7D637C85" w14:textId="77777777" w:rsidR="00655761" w:rsidRPr="009F1988" w:rsidRDefault="00655761" w:rsidP="009F1988"/>
        </w:tc>
        <w:tc>
          <w:tcPr>
            <w:tcW w:w="3751" w:type="pct"/>
            <w:vAlign w:val="bottom"/>
          </w:tcPr>
          <w:p w14:paraId="6CACFA11" w14:textId="77777777" w:rsidR="00655761" w:rsidRPr="009F1988" w:rsidRDefault="00655761" w:rsidP="009F1988"/>
        </w:tc>
        <w:tc>
          <w:tcPr>
            <w:tcW w:w="314" w:type="pct"/>
            <w:vAlign w:val="bottom"/>
          </w:tcPr>
          <w:p w14:paraId="430252D7" w14:textId="77777777" w:rsidR="00655761" w:rsidRPr="009F1988" w:rsidRDefault="00655761" w:rsidP="009F1988">
            <w:pPr>
              <w:jc w:val="center"/>
            </w:pPr>
          </w:p>
        </w:tc>
        <w:tc>
          <w:tcPr>
            <w:tcW w:w="243" w:type="pct"/>
            <w:vAlign w:val="bottom"/>
          </w:tcPr>
          <w:p w14:paraId="4B30D4E7" w14:textId="77777777" w:rsidR="00655761" w:rsidRPr="009F1988" w:rsidRDefault="00655761" w:rsidP="009F1988">
            <w:pPr>
              <w:jc w:val="center"/>
            </w:pPr>
          </w:p>
        </w:tc>
        <w:tc>
          <w:tcPr>
            <w:tcW w:w="253" w:type="pct"/>
            <w:vAlign w:val="bottom"/>
          </w:tcPr>
          <w:p w14:paraId="2B6470BE" w14:textId="77777777" w:rsidR="00655761" w:rsidRPr="009F1988" w:rsidRDefault="00655761" w:rsidP="009F1988">
            <w:pPr>
              <w:jc w:val="center"/>
            </w:pPr>
          </w:p>
        </w:tc>
      </w:tr>
      <w:tr w:rsidR="00655761" w:rsidRPr="009F1988" w14:paraId="07C25528" w14:textId="77777777" w:rsidTr="00D41893">
        <w:trPr>
          <w:trHeight w:val="283"/>
        </w:trPr>
        <w:tc>
          <w:tcPr>
            <w:tcW w:w="257" w:type="pct"/>
            <w:vAlign w:val="bottom"/>
          </w:tcPr>
          <w:p w14:paraId="64672444" w14:textId="77777777" w:rsidR="00655761" w:rsidRPr="009F1988" w:rsidRDefault="00655761" w:rsidP="009F1988">
            <w:pPr>
              <w:jc w:val="center"/>
            </w:pPr>
            <w:r w:rsidRPr="009F1988">
              <w:t>3.</w:t>
            </w:r>
          </w:p>
        </w:tc>
        <w:tc>
          <w:tcPr>
            <w:tcW w:w="182" w:type="pct"/>
          </w:tcPr>
          <w:p w14:paraId="63E72895" w14:textId="77777777" w:rsidR="00655761" w:rsidRPr="009F1988" w:rsidRDefault="00655761" w:rsidP="00D41893">
            <w:pPr>
              <w:jc w:val="center"/>
            </w:pPr>
            <w:r w:rsidRPr="009F1988">
              <w:t>a.</w:t>
            </w:r>
          </w:p>
        </w:tc>
        <w:tc>
          <w:tcPr>
            <w:tcW w:w="3751" w:type="pct"/>
          </w:tcPr>
          <w:p w14:paraId="360CBAD7" w14:textId="77777777" w:rsidR="00655761" w:rsidRPr="009F1988" w:rsidRDefault="00655761" w:rsidP="009F1988">
            <w:r w:rsidRPr="009F1988">
              <w:t>Write a pest control policy for grain processing industry.</w:t>
            </w:r>
          </w:p>
        </w:tc>
        <w:tc>
          <w:tcPr>
            <w:tcW w:w="314" w:type="pct"/>
            <w:vAlign w:val="bottom"/>
          </w:tcPr>
          <w:p w14:paraId="2168945D" w14:textId="77777777" w:rsidR="00655761" w:rsidRPr="009F1988" w:rsidRDefault="00655761" w:rsidP="009F1988">
            <w:pPr>
              <w:jc w:val="center"/>
            </w:pPr>
            <w:r w:rsidRPr="009F1988">
              <w:t>CO3</w:t>
            </w:r>
          </w:p>
        </w:tc>
        <w:tc>
          <w:tcPr>
            <w:tcW w:w="243" w:type="pct"/>
            <w:vAlign w:val="bottom"/>
          </w:tcPr>
          <w:p w14:paraId="4410677C" w14:textId="77777777" w:rsidR="00655761" w:rsidRPr="009F1988" w:rsidRDefault="00655761" w:rsidP="009F1988">
            <w:pPr>
              <w:jc w:val="center"/>
            </w:pPr>
            <w:r>
              <w:t>U</w:t>
            </w:r>
          </w:p>
        </w:tc>
        <w:tc>
          <w:tcPr>
            <w:tcW w:w="253" w:type="pct"/>
            <w:vAlign w:val="bottom"/>
          </w:tcPr>
          <w:p w14:paraId="445EE6A0" w14:textId="77777777" w:rsidR="00655761" w:rsidRPr="009F1988" w:rsidRDefault="00655761" w:rsidP="009F1988">
            <w:pPr>
              <w:jc w:val="center"/>
            </w:pPr>
            <w:r w:rsidRPr="009F1988">
              <w:t>8</w:t>
            </w:r>
          </w:p>
        </w:tc>
      </w:tr>
      <w:tr w:rsidR="00655761" w:rsidRPr="009F1988" w14:paraId="6024EDD1" w14:textId="77777777" w:rsidTr="00D41893">
        <w:trPr>
          <w:trHeight w:val="283"/>
        </w:trPr>
        <w:tc>
          <w:tcPr>
            <w:tcW w:w="257" w:type="pct"/>
            <w:vAlign w:val="bottom"/>
          </w:tcPr>
          <w:p w14:paraId="45498884" w14:textId="77777777" w:rsidR="00655761" w:rsidRPr="009F1988" w:rsidRDefault="00655761" w:rsidP="009F1988">
            <w:pPr>
              <w:jc w:val="center"/>
            </w:pPr>
          </w:p>
        </w:tc>
        <w:tc>
          <w:tcPr>
            <w:tcW w:w="182" w:type="pct"/>
          </w:tcPr>
          <w:p w14:paraId="31071781" w14:textId="77777777" w:rsidR="00655761" w:rsidRPr="009F1988" w:rsidRDefault="00655761" w:rsidP="00D41893">
            <w:pPr>
              <w:jc w:val="center"/>
            </w:pPr>
            <w:r w:rsidRPr="009F1988">
              <w:t>b.</w:t>
            </w:r>
          </w:p>
        </w:tc>
        <w:tc>
          <w:tcPr>
            <w:tcW w:w="3751" w:type="pct"/>
          </w:tcPr>
          <w:p w14:paraId="781D8AC0" w14:textId="77777777" w:rsidR="00655761" w:rsidRPr="009F1988" w:rsidRDefault="00655761" w:rsidP="009F1988">
            <w:pPr>
              <w:rPr>
                <w:bCs/>
              </w:rPr>
            </w:pPr>
            <w:r w:rsidRPr="009F1988">
              <w:t xml:space="preserve">Design a hygienic plant layout for the </w:t>
            </w:r>
            <w:r>
              <w:t>bakery</w:t>
            </w:r>
            <w:r w:rsidRPr="009F1988">
              <w:t xml:space="preserve"> </w:t>
            </w:r>
            <w:r>
              <w:t>industry</w:t>
            </w:r>
            <w:r w:rsidRPr="009F1988">
              <w:t xml:space="preserve"> and explain in detail all the factors. </w:t>
            </w:r>
          </w:p>
        </w:tc>
        <w:tc>
          <w:tcPr>
            <w:tcW w:w="314" w:type="pct"/>
            <w:vAlign w:val="bottom"/>
          </w:tcPr>
          <w:p w14:paraId="2060CE41" w14:textId="77777777" w:rsidR="00655761" w:rsidRPr="009F1988" w:rsidRDefault="00655761" w:rsidP="009F1988">
            <w:pPr>
              <w:jc w:val="center"/>
            </w:pPr>
            <w:r w:rsidRPr="009F1988">
              <w:t>CO</w:t>
            </w:r>
            <w:r>
              <w:t>3</w:t>
            </w:r>
          </w:p>
        </w:tc>
        <w:tc>
          <w:tcPr>
            <w:tcW w:w="243" w:type="pct"/>
            <w:vAlign w:val="bottom"/>
          </w:tcPr>
          <w:p w14:paraId="3CD559AC" w14:textId="77777777" w:rsidR="00655761" w:rsidRPr="009F1988" w:rsidRDefault="00655761" w:rsidP="009F1988">
            <w:pPr>
              <w:jc w:val="center"/>
            </w:pPr>
            <w:r>
              <w:t>C</w:t>
            </w:r>
          </w:p>
        </w:tc>
        <w:tc>
          <w:tcPr>
            <w:tcW w:w="253" w:type="pct"/>
            <w:vAlign w:val="bottom"/>
          </w:tcPr>
          <w:p w14:paraId="5FDDEEF4" w14:textId="77777777" w:rsidR="00655761" w:rsidRPr="009F1988" w:rsidRDefault="00655761" w:rsidP="009F1988">
            <w:pPr>
              <w:jc w:val="center"/>
            </w:pPr>
            <w:r w:rsidRPr="009F1988">
              <w:t>8</w:t>
            </w:r>
          </w:p>
        </w:tc>
      </w:tr>
      <w:tr w:rsidR="00655761" w:rsidRPr="009F1988" w14:paraId="3FA2C8CF" w14:textId="77777777" w:rsidTr="009F1988">
        <w:trPr>
          <w:trHeight w:val="283"/>
        </w:trPr>
        <w:tc>
          <w:tcPr>
            <w:tcW w:w="257" w:type="pct"/>
            <w:vAlign w:val="bottom"/>
          </w:tcPr>
          <w:p w14:paraId="03C44957" w14:textId="77777777" w:rsidR="00655761" w:rsidRPr="009F1988" w:rsidRDefault="00655761" w:rsidP="009F1988">
            <w:pPr>
              <w:jc w:val="center"/>
            </w:pPr>
          </w:p>
        </w:tc>
        <w:tc>
          <w:tcPr>
            <w:tcW w:w="182" w:type="pct"/>
            <w:vAlign w:val="bottom"/>
          </w:tcPr>
          <w:p w14:paraId="1C3E3CFD" w14:textId="77777777" w:rsidR="00655761" w:rsidRPr="009F1988" w:rsidRDefault="00655761" w:rsidP="009F1988"/>
        </w:tc>
        <w:tc>
          <w:tcPr>
            <w:tcW w:w="3751" w:type="pct"/>
            <w:vAlign w:val="bottom"/>
          </w:tcPr>
          <w:p w14:paraId="1AB67A19" w14:textId="77777777" w:rsidR="00655761" w:rsidRPr="009F1988" w:rsidRDefault="00655761" w:rsidP="009F1988"/>
        </w:tc>
        <w:tc>
          <w:tcPr>
            <w:tcW w:w="314" w:type="pct"/>
            <w:vAlign w:val="bottom"/>
          </w:tcPr>
          <w:p w14:paraId="6576CFCC" w14:textId="77777777" w:rsidR="00655761" w:rsidRPr="009F1988" w:rsidRDefault="00655761" w:rsidP="009F1988">
            <w:pPr>
              <w:jc w:val="center"/>
            </w:pPr>
          </w:p>
        </w:tc>
        <w:tc>
          <w:tcPr>
            <w:tcW w:w="243" w:type="pct"/>
            <w:vAlign w:val="bottom"/>
          </w:tcPr>
          <w:p w14:paraId="1A0EA03A" w14:textId="77777777" w:rsidR="00655761" w:rsidRPr="009F1988" w:rsidRDefault="00655761" w:rsidP="009F1988">
            <w:pPr>
              <w:jc w:val="center"/>
            </w:pPr>
          </w:p>
        </w:tc>
        <w:tc>
          <w:tcPr>
            <w:tcW w:w="253" w:type="pct"/>
            <w:vAlign w:val="bottom"/>
          </w:tcPr>
          <w:p w14:paraId="3E257FC0" w14:textId="77777777" w:rsidR="00655761" w:rsidRPr="009F1988" w:rsidRDefault="00655761" w:rsidP="009F1988">
            <w:pPr>
              <w:jc w:val="center"/>
            </w:pPr>
          </w:p>
        </w:tc>
      </w:tr>
      <w:tr w:rsidR="00655761" w:rsidRPr="009F1988" w14:paraId="1CEEAD49" w14:textId="77777777" w:rsidTr="009F1988">
        <w:trPr>
          <w:trHeight w:val="283"/>
        </w:trPr>
        <w:tc>
          <w:tcPr>
            <w:tcW w:w="257" w:type="pct"/>
            <w:vAlign w:val="bottom"/>
          </w:tcPr>
          <w:p w14:paraId="62FE81CB" w14:textId="77777777" w:rsidR="00655761" w:rsidRPr="009F1988" w:rsidRDefault="00655761" w:rsidP="009F1988">
            <w:pPr>
              <w:jc w:val="center"/>
            </w:pPr>
            <w:r w:rsidRPr="009F1988">
              <w:t>4.</w:t>
            </w:r>
          </w:p>
        </w:tc>
        <w:tc>
          <w:tcPr>
            <w:tcW w:w="182" w:type="pct"/>
            <w:vAlign w:val="bottom"/>
          </w:tcPr>
          <w:p w14:paraId="58C6255B" w14:textId="77777777" w:rsidR="00655761" w:rsidRPr="009F1988" w:rsidRDefault="00655761" w:rsidP="009F1988">
            <w:r w:rsidRPr="009F1988">
              <w:t>a.</w:t>
            </w:r>
          </w:p>
        </w:tc>
        <w:tc>
          <w:tcPr>
            <w:tcW w:w="3751" w:type="pct"/>
          </w:tcPr>
          <w:p w14:paraId="44940161" w14:textId="77777777" w:rsidR="00655761" w:rsidRPr="009F1988" w:rsidRDefault="00655761" w:rsidP="009F1988">
            <w:r w:rsidRPr="009F1988">
              <w:t xml:space="preserve">Write a short note </w:t>
            </w:r>
            <w:r>
              <w:t xml:space="preserve">on “WHO”. </w:t>
            </w:r>
          </w:p>
        </w:tc>
        <w:tc>
          <w:tcPr>
            <w:tcW w:w="314" w:type="pct"/>
            <w:vAlign w:val="bottom"/>
          </w:tcPr>
          <w:p w14:paraId="7D05C099" w14:textId="77777777" w:rsidR="00655761" w:rsidRPr="009F1988" w:rsidRDefault="00655761" w:rsidP="009F1988">
            <w:pPr>
              <w:jc w:val="center"/>
            </w:pPr>
            <w:r w:rsidRPr="009F1988">
              <w:t>CO</w:t>
            </w:r>
            <w:r>
              <w:t>1</w:t>
            </w:r>
          </w:p>
        </w:tc>
        <w:tc>
          <w:tcPr>
            <w:tcW w:w="243" w:type="pct"/>
            <w:vAlign w:val="bottom"/>
          </w:tcPr>
          <w:p w14:paraId="60BAB008" w14:textId="77777777" w:rsidR="00655761" w:rsidRPr="009F1988" w:rsidRDefault="00655761" w:rsidP="009F1988">
            <w:pPr>
              <w:jc w:val="center"/>
            </w:pPr>
            <w:r>
              <w:t>R</w:t>
            </w:r>
          </w:p>
        </w:tc>
        <w:tc>
          <w:tcPr>
            <w:tcW w:w="253" w:type="pct"/>
            <w:vAlign w:val="bottom"/>
          </w:tcPr>
          <w:p w14:paraId="750005E2" w14:textId="77777777" w:rsidR="00655761" w:rsidRPr="009F1988" w:rsidRDefault="00655761" w:rsidP="009F1988">
            <w:pPr>
              <w:jc w:val="center"/>
            </w:pPr>
            <w:r w:rsidRPr="009F1988">
              <w:t>8</w:t>
            </w:r>
          </w:p>
        </w:tc>
      </w:tr>
      <w:tr w:rsidR="00655761" w:rsidRPr="009F1988" w14:paraId="1F42B416" w14:textId="77777777" w:rsidTr="009F1988">
        <w:trPr>
          <w:trHeight w:val="283"/>
        </w:trPr>
        <w:tc>
          <w:tcPr>
            <w:tcW w:w="257" w:type="pct"/>
            <w:vAlign w:val="bottom"/>
          </w:tcPr>
          <w:p w14:paraId="0B7A7881" w14:textId="77777777" w:rsidR="00655761" w:rsidRPr="009F1988" w:rsidRDefault="00655761" w:rsidP="009F1988">
            <w:pPr>
              <w:jc w:val="center"/>
            </w:pPr>
          </w:p>
        </w:tc>
        <w:tc>
          <w:tcPr>
            <w:tcW w:w="182" w:type="pct"/>
            <w:vAlign w:val="bottom"/>
          </w:tcPr>
          <w:p w14:paraId="746D9C11" w14:textId="77777777" w:rsidR="00655761" w:rsidRPr="009F1988" w:rsidRDefault="00655761" w:rsidP="009F1988">
            <w:r w:rsidRPr="009F1988">
              <w:t>b.</w:t>
            </w:r>
          </w:p>
        </w:tc>
        <w:tc>
          <w:tcPr>
            <w:tcW w:w="3751" w:type="pct"/>
          </w:tcPr>
          <w:p w14:paraId="2C0922A7" w14:textId="77777777" w:rsidR="00655761" w:rsidRPr="00970C94" w:rsidRDefault="00655761" w:rsidP="009F1988">
            <w:r>
              <w:t xml:space="preserve">Describe all characteristics used for judging the quality of food commodities. </w:t>
            </w:r>
          </w:p>
        </w:tc>
        <w:tc>
          <w:tcPr>
            <w:tcW w:w="314" w:type="pct"/>
            <w:vAlign w:val="bottom"/>
          </w:tcPr>
          <w:p w14:paraId="7583187D" w14:textId="77777777" w:rsidR="00655761" w:rsidRPr="009F1988" w:rsidRDefault="00655761" w:rsidP="009F1988">
            <w:pPr>
              <w:jc w:val="center"/>
            </w:pPr>
            <w:r w:rsidRPr="009F1988">
              <w:t>CO</w:t>
            </w:r>
            <w:r>
              <w:t>1</w:t>
            </w:r>
          </w:p>
        </w:tc>
        <w:tc>
          <w:tcPr>
            <w:tcW w:w="243" w:type="pct"/>
            <w:vAlign w:val="bottom"/>
          </w:tcPr>
          <w:p w14:paraId="414F599D" w14:textId="77777777" w:rsidR="00655761" w:rsidRPr="009F1988" w:rsidRDefault="00655761" w:rsidP="009F1988">
            <w:pPr>
              <w:jc w:val="center"/>
            </w:pPr>
            <w:r>
              <w:t>U</w:t>
            </w:r>
          </w:p>
        </w:tc>
        <w:tc>
          <w:tcPr>
            <w:tcW w:w="253" w:type="pct"/>
            <w:vAlign w:val="bottom"/>
          </w:tcPr>
          <w:p w14:paraId="1C2DAC96" w14:textId="77777777" w:rsidR="00655761" w:rsidRPr="009F1988" w:rsidRDefault="00655761" w:rsidP="009F1988">
            <w:pPr>
              <w:jc w:val="center"/>
            </w:pPr>
            <w:r w:rsidRPr="009F1988">
              <w:t>8</w:t>
            </w:r>
          </w:p>
        </w:tc>
      </w:tr>
      <w:tr w:rsidR="00655761" w:rsidRPr="009F1988" w14:paraId="22AF8B19" w14:textId="77777777" w:rsidTr="009F1988">
        <w:trPr>
          <w:trHeight w:val="283"/>
        </w:trPr>
        <w:tc>
          <w:tcPr>
            <w:tcW w:w="257" w:type="pct"/>
            <w:vAlign w:val="bottom"/>
          </w:tcPr>
          <w:p w14:paraId="5D036F4E" w14:textId="77777777" w:rsidR="00655761" w:rsidRPr="009F1988" w:rsidRDefault="00655761" w:rsidP="009F1988">
            <w:pPr>
              <w:jc w:val="center"/>
            </w:pPr>
          </w:p>
        </w:tc>
        <w:tc>
          <w:tcPr>
            <w:tcW w:w="182" w:type="pct"/>
            <w:vAlign w:val="bottom"/>
          </w:tcPr>
          <w:p w14:paraId="67D1EFD4" w14:textId="77777777" w:rsidR="00655761" w:rsidRPr="009F1988" w:rsidRDefault="00655761" w:rsidP="009F1988"/>
        </w:tc>
        <w:tc>
          <w:tcPr>
            <w:tcW w:w="3751" w:type="pct"/>
            <w:vAlign w:val="bottom"/>
          </w:tcPr>
          <w:p w14:paraId="7BEA98D0" w14:textId="77777777" w:rsidR="00655761" w:rsidRPr="009F1988" w:rsidRDefault="00655761" w:rsidP="009F1988"/>
        </w:tc>
        <w:tc>
          <w:tcPr>
            <w:tcW w:w="314" w:type="pct"/>
            <w:vAlign w:val="bottom"/>
          </w:tcPr>
          <w:p w14:paraId="71F56CFA" w14:textId="77777777" w:rsidR="00655761" w:rsidRPr="009F1988" w:rsidRDefault="00655761" w:rsidP="009F1988">
            <w:pPr>
              <w:jc w:val="center"/>
            </w:pPr>
          </w:p>
        </w:tc>
        <w:tc>
          <w:tcPr>
            <w:tcW w:w="243" w:type="pct"/>
            <w:vAlign w:val="bottom"/>
          </w:tcPr>
          <w:p w14:paraId="6F62B81D" w14:textId="77777777" w:rsidR="00655761" w:rsidRPr="009F1988" w:rsidRDefault="00655761" w:rsidP="009F1988">
            <w:pPr>
              <w:jc w:val="center"/>
            </w:pPr>
          </w:p>
        </w:tc>
        <w:tc>
          <w:tcPr>
            <w:tcW w:w="253" w:type="pct"/>
            <w:vAlign w:val="bottom"/>
          </w:tcPr>
          <w:p w14:paraId="393E3622" w14:textId="77777777" w:rsidR="00655761" w:rsidRPr="009F1988" w:rsidRDefault="00655761" w:rsidP="009F1988">
            <w:pPr>
              <w:jc w:val="center"/>
            </w:pPr>
          </w:p>
        </w:tc>
      </w:tr>
      <w:tr w:rsidR="00655761" w:rsidRPr="009F1988" w14:paraId="4F729B8B" w14:textId="77777777" w:rsidTr="009F1988">
        <w:trPr>
          <w:trHeight w:val="283"/>
        </w:trPr>
        <w:tc>
          <w:tcPr>
            <w:tcW w:w="257" w:type="pct"/>
            <w:vAlign w:val="bottom"/>
          </w:tcPr>
          <w:p w14:paraId="43780244" w14:textId="77777777" w:rsidR="00655761" w:rsidRPr="009F1988" w:rsidRDefault="00655761" w:rsidP="009F1988">
            <w:pPr>
              <w:jc w:val="center"/>
            </w:pPr>
            <w:r w:rsidRPr="009F1988">
              <w:t>5.</w:t>
            </w:r>
          </w:p>
        </w:tc>
        <w:tc>
          <w:tcPr>
            <w:tcW w:w="182" w:type="pct"/>
            <w:vAlign w:val="bottom"/>
          </w:tcPr>
          <w:p w14:paraId="6DFBCFC7" w14:textId="77777777" w:rsidR="00655761" w:rsidRPr="009F1988" w:rsidRDefault="00655761" w:rsidP="009F1988">
            <w:r w:rsidRPr="009F1988">
              <w:t>a.</w:t>
            </w:r>
          </w:p>
        </w:tc>
        <w:tc>
          <w:tcPr>
            <w:tcW w:w="3751" w:type="pct"/>
          </w:tcPr>
          <w:p w14:paraId="705F06C4" w14:textId="77777777" w:rsidR="00655761" w:rsidRPr="009F1988" w:rsidRDefault="00655761" w:rsidP="009F1988">
            <w:r>
              <w:t xml:space="preserve">Explain all the potential sources of adulterants entry into food.  </w:t>
            </w:r>
          </w:p>
        </w:tc>
        <w:tc>
          <w:tcPr>
            <w:tcW w:w="314" w:type="pct"/>
            <w:vAlign w:val="bottom"/>
          </w:tcPr>
          <w:p w14:paraId="0893889D" w14:textId="77777777" w:rsidR="00655761" w:rsidRPr="009F1988" w:rsidRDefault="00655761" w:rsidP="009F1988">
            <w:pPr>
              <w:jc w:val="center"/>
            </w:pPr>
            <w:r w:rsidRPr="009F1988">
              <w:t>CO5</w:t>
            </w:r>
          </w:p>
        </w:tc>
        <w:tc>
          <w:tcPr>
            <w:tcW w:w="243" w:type="pct"/>
            <w:vAlign w:val="bottom"/>
          </w:tcPr>
          <w:p w14:paraId="1EECA8CF" w14:textId="77777777" w:rsidR="00655761" w:rsidRPr="009F1988" w:rsidRDefault="00655761" w:rsidP="009F1988">
            <w:pPr>
              <w:jc w:val="center"/>
            </w:pPr>
            <w:r>
              <w:t>U</w:t>
            </w:r>
          </w:p>
        </w:tc>
        <w:tc>
          <w:tcPr>
            <w:tcW w:w="253" w:type="pct"/>
            <w:vAlign w:val="bottom"/>
          </w:tcPr>
          <w:p w14:paraId="7814C265" w14:textId="77777777" w:rsidR="00655761" w:rsidRPr="009F1988" w:rsidRDefault="00655761" w:rsidP="009F1988">
            <w:pPr>
              <w:jc w:val="center"/>
            </w:pPr>
            <w:r w:rsidRPr="009F1988">
              <w:t>8</w:t>
            </w:r>
          </w:p>
        </w:tc>
      </w:tr>
      <w:tr w:rsidR="00655761" w:rsidRPr="009F1988" w14:paraId="103C4EBC" w14:textId="77777777" w:rsidTr="009F1988">
        <w:trPr>
          <w:trHeight w:val="283"/>
        </w:trPr>
        <w:tc>
          <w:tcPr>
            <w:tcW w:w="257" w:type="pct"/>
            <w:vAlign w:val="bottom"/>
          </w:tcPr>
          <w:p w14:paraId="7AC61143" w14:textId="77777777" w:rsidR="00655761" w:rsidRPr="009F1988" w:rsidRDefault="00655761" w:rsidP="009F1988">
            <w:pPr>
              <w:jc w:val="center"/>
            </w:pPr>
          </w:p>
        </w:tc>
        <w:tc>
          <w:tcPr>
            <w:tcW w:w="182" w:type="pct"/>
            <w:vAlign w:val="bottom"/>
          </w:tcPr>
          <w:p w14:paraId="1B913B84" w14:textId="77777777" w:rsidR="00655761" w:rsidRPr="009F1988" w:rsidRDefault="00655761" w:rsidP="009F1988">
            <w:r w:rsidRPr="009F1988">
              <w:t>b.</w:t>
            </w:r>
          </w:p>
        </w:tc>
        <w:tc>
          <w:tcPr>
            <w:tcW w:w="3751" w:type="pct"/>
          </w:tcPr>
          <w:p w14:paraId="2DA4FA51" w14:textId="77777777" w:rsidR="00655761" w:rsidRPr="009F1988" w:rsidRDefault="00655761" w:rsidP="009F1988">
            <w:pPr>
              <w:rPr>
                <w:bCs/>
              </w:rPr>
            </w:pPr>
            <w:r w:rsidRPr="009F1988">
              <w:t>Summarize the seven principles of HACCP.</w:t>
            </w:r>
          </w:p>
        </w:tc>
        <w:tc>
          <w:tcPr>
            <w:tcW w:w="314" w:type="pct"/>
            <w:vAlign w:val="bottom"/>
          </w:tcPr>
          <w:p w14:paraId="2D23B438" w14:textId="77777777" w:rsidR="00655761" w:rsidRPr="009F1988" w:rsidRDefault="00655761" w:rsidP="009F1988">
            <w:pPr>
              <w:jc w:val="center"/>
            </w:pPr>
            <w:r w:rsidRPr="009F1988">
              <w:t>CO</w:t>
            </w:r>
            <w:r>
              <w:t>5</w:t>
            </w:r>
          </w:p>
        </w:tc>
        <w:tc>
          <w:tcPr>
            <w:tcW w:w="243" w:type="pct"/>
            <w:vAlign w:val="bottom"/>
          </w:tcPr>
          <w:p w14:paraId="4DC58410" w14:textId="77777777" w:rsidR="00655761" w:rsidRPr="009F1988" w:rsidRDefault="00655761" w:rsidP="009F1988">
            <w:pPr>
              <w:jc w:val="center"/>
            </w:pPr>
            <w:r>
              <w:t>U</w:t>
            </w:r>
          </w:p>
        </w:tc>
        <w:tc>
          <w:tcPr>
            <w:tcW w:w="253" w:type="pct"/>
            <w:vAlign w:val="bottom"/>
          </w:tcPr>
          <w:p w14:paraId="2D682ABD" w14:textId="77777777" w:rsidR="00655761" w:rsidRPr="009F1988" w:rsidRDefault="00655761" w:rsidP="009F1988">
            <w:pPr>
              <w:jc w:val="center"/>
            </w:pPr>
            <w:r w:rsidRPr="009F1988">
              <w:t>8</w:t>
            </w:r>
          </w:p>
        </w:tc>
      </w:tr>
      <w:tr w:rsidR="00655761" w:rsidRPr="009F1988" w14:paraId="3B3BE7F9" w14:textId="77777777" w:rsidTr="009F1988">
        <w:trPr>
          <w:trHeight w:val="283"/>
        </w:trPr>
        <w:tc>
          <w:tcPr>
            <w:tcW w:w="257" w:type="pct"/>
            <w:vAlign w:val="bottom"/>
          </w:tcPr>
          <w:p w14:paraId="74A52D01" w14:textId="77777777" w:rsidR="00655761" w:rsidRPr="009F1988" w:rsidRDefault="00655761" w:rsidP="009F1988">
            <w:pPr>
              <w:jc w:val="center"/>
            </w:pPr>
          </w:p>
        </w:tc>
        <w:tc>
          <w:tcPr>
            <w:tcW w:w="182" w:type="pct"/>
            <w:vAlign w:val="bottom"/>
          </w:tcPr>
          <w:p w14:paraId="7FBC6DBB" w14:textId="77777777" w:rsidR="00655761" w:rsidRPr="009F1988" w:rsidRDefault="00655761" w:rsidP="009F1988"/>
        </w:tc>
        <w:tc>
          <w:tcPr>
            <w:tcW w:w="3751" w:type="pct"/>
            <w:vAlign w:val="bottom"/>
          </w:tcPr>
          <w:p w14:paraId="7ACA8E33" w14:textId="77777777" w:rsidR="00655761" w:rsidRPr="009F1988" w:rsidRDefault="00655761" w:rsidP="009F1988"/>
        </w:tc>
        <w:tc>
          <w:tcPr>
            <w:tcW w:w="314" w:type="pct"/>
            <w:vAlign w:val="bottom"/>
          </w:tcPr>
          <w:p w14:paraId="47BE30B0" w14:textId="77777777" w:rsidR="00655761" w:rsidRPr="009F1988" w:rsidRDefault="00655761" w:rsidP="009F1988">
            <w:pPr>
              <w:jc w:val="center"/>
            </w:pPr>
          </w:p>
        </w:tc>
        <w:tc>
          <w:tcPr>
            <w:tcW w:w="243" w:type="pct"/>
            <w:vAlign w:val="bottom"/>
          </w:tcPr>
          <w:p w14:paraId="665EBB02" w14:textId="77777777" w:rsidR="00655761" w:rsidRPr="009F1988" w:rsidRDefault="00655761" w:rsidP="009F1988">
            <w:pPr>
              <w:jc w:val="center"/>
            </w:pPr>
          </w:p>
        </w:tc>
        <w:tc>
          <w:tcPr>
            <w:tcW w:w="253" w:type="pct"/>
            <w:vAlign w:val="bottom"/>
          </w:tcPr>
          <w:p w14:paraId="5B392B38" w14:textId="77777777" w:rsidR="00655761" w:rsidRPr="009F1988" w:rsidRDefault="00655761" w:rsidP="009F1988">
            <w:pPr>
              <w:jc w:val="center"/>
            </w:pPr>
          </w:p>
        </w:tc>
      </w:tr>
      <w:tr w:rsidR="00655761" w:rsidRPr="009F1988" w14:paraId="44DFF47E" w14:textId="77777777" w:rsidTr="009F1988">
        <w:trPr>
          <w:trHeight w:val="283"/>
        </w:trPr>
        <w:tc>
          <w:tcPr>
            <w:tcW w:w="257" w:type="pct"/>
            <w:vAlign w:val="bottom"/>
          </w:tcPr>
          <w:p w14:paraId="043F1321" w14:textId="77777777" w:rsidR="00655761" w:rsidRPr="009F1988" w:rsidRDefault="00655761" w:rsidP="009F1988">
            <w:pPr>
              <w:jc w:val="center"/>
            </w:pPr>
            <w:r w:rsidRPr="009F1988">
              <w:t>6.</w:t>
            </w:r>
          </w:p>
        </w:tc>
        <w:tc>
          <w:tcPr>
            <w:tcW w:w="182" w:type="pct"/>
            <w:vAlign w:val="bottom"/>
          </w:tcPr>
          <w:p w14:paraId="02CD7A09" w14:textId="77777777" w:rsidR="00655761" w:rsidRPr="009F1988" w:rsidRDefault="00655761" w:rsidP="009F1988">
            <w:r w:rsidRPr="009F1988">
              <w:t>a.</w:t>
            </w:r>
          </w:p>
        </w:tc>
        <w:tc>
          <w:tcPr>
            <w:tcW w:w="3751" w:type="pct"/>
          </w:tcPr>
          <w:p w14:paraId="1FCF62B8" w14:textId="77777777" w:rsidR="00655761" w:rsidRPr="009F1988" w:rsidRDefault="00655761" w:rsidP="009F1988">
            <w:r w:rsidRPr="009F1988">
              <w:t>Write a short note on FAO and its working.</w:t>
            </w:r>
          </w:p>
        </w:tc>
        <w:tc>
          <w:tcPr>
            <w:tcW w:w="314" w:type="pct"/>
            <w:vAlign w:val="bottom"/>
          </w:tcPr>
          <w:p w14:paraId="720AF034" w14:textId="77777777" w:rsidR="00655761" w:rsidRPr="009F1988" w:rsidRDefault="00655761" w:rsidP="009F1988">
            <w:pPr>
              <w:jc w:val="center"/>
            </w:pPr>
            <w:r w:rsidRPr="009F1988">
              <w:t>CO</w:t>
            </w:r>
            <w:r>
              <w:t>1</w:t>
            </w:r>
          </w:p>
        </w:tc>
        <w:tc>
          <w:tcPr>
            <w:tcW w:w="243" w:type="pct"/>
            <w:vAlign w:val="bottom"/>
          </w:tcPr>
          <w:p w14:paraId="28ADF70C" w14:textId="77777777" w:rsidR="00655761" w:rsidRPr="009F1988" w:rsidRDefault="00655761" w:rsidP="009F1988">
            <w:pPr>
              <w:jc w:val="center"/>
            </w:pPr>
            <w:r>
              <w:t>R</w:t>
            </w:r>
          </w:p>
        </w:tc>
        <w:tc>
          <w:tcPr>
            <w:tcW w:w="253" w:type="pct"/>
            <w:vAlign w:val="bottom"/>
          </w:tcPr>
          <w:p w14:paraId="34EB6073" w14:textId="77777777" w:rsidR="00655761" w:rsidRPr="009F1988" w:rsidRDefault="00655761" w:rsidP="009F1988">
            <w:pPr>
              <w:jc w:val="center"/>
            </w:pPr>
            <w:r w:rsidRPr="009F1988">
              <w:t>8</w:t>
            </w:r>
          </w:p>
        </w:tc>
      </w:tr>
      <w:tr w:rsidR="00655761" w:rsidRPr="009F1988" w14:paraId="542FF385" w14:textId="77777777" w:rsidTr="009F1988">
        <w:trPr>
          <w:trHeight w:val="283"/>
        </w:trPr>
        <w:tc>
          <w:tcPr>
            <w:tcW w:w="257" w:type="pct"/>
            <w:vAlign w:val="bottom"/>
          </w:tcPr>
          <w:p w14:paraId="5EB36202" w14:textId="77777777" w:rsidR="00655761" w:rsidRPr="009F1988" w:rsidRDefault="00655761" w:rsidP="009F1988">
            <w:pPr>
              <w:jc w:val="center"/>
            </w:pPr>
          </w:p>
        </w:tc>
        <w:tc>
          <w:tcPr>
            <w:tcW w:w="182" w:type="pct"/>
            <w:vAlign w:val="bottom"/>
          </w:tcPr>
          <w:p w14:paraId="22C3D792" w14:textId="77777777" w:rsidR="00655761" w:rsidRPr="009F1988" w:rsidRDefault="00655761" w:rsidP="009F1988">
            <w:r w:rsidRPr="009F1988">
              <w:t>b.</w:t>
            </w:r>
          </w:p>
        </w:tc>
        <w:tc>
          <w:tcPr>
            <w:tcW w:w="3751" w:type="pct"/>
          </w:tcPr>
          <w:p w14:paraId="4E31C4A5" w14:textId="77777777" w:rsidR="00655761" w:rsidRPr="009F1988" w:rsidRDefault="00655761" w:rsidP="009F1988">
            <w:r>
              <w:t>Describe all the labelling norms as per FSSAI.</w:t>
            </w:r>
          </w:p>
        </w:tc>
        <w:tc>
          <w:tcPr>
            <w:tcW w:w="314" w:type="pct"/>
            <w:vAlign w:val="bottom"/>
          </w:tcPr>
          <w:p w14:paraId="6651C827" w14:textId="77777777" w:rsidR="00655761" w:rsidRPr="009F1988" w:rsidRDefault="00655761" w:rsidP="009F1988">
            <w:pPr>
              <w:jc w:val="center"/>
            </w:pPr>
            <w:r w:rsidRPr="009F1988">
              <w:t>CO</w:t>
            </w:r>
            <w:r>
              <w:t>3</w:t>
            </w:r>
          </w:p>
        </w:tc>
        <w:tc>
          <w:tcPr>
            <w:tcW w:w="243" w:type="pct"/>
            <w:vAlign w:val="bottom"/>
          </w:tcPr>
          <w:p w14:paraId="6A7874AE" w14:textId="77777777" w:rsidR="00655761" w:rsidRPr="009F1988" w:rsidRDefault="00655761" w:rsidP="009F1988">
            <w:pPr>
              <w:jc w:val="center"/>
            </w:pPr>
            <w:r>
              <w:t>U</w:t>
            </w:r>
          </w:p>
        </w:tc>
        <w:tc>
          <w:tcPr>
            <w:tcW w:w="253" w:type="pct"/>
            <w:vAlign w:val="bottom"/>
          </w:tcPr>
          <w:p w14:paraId="2A21225C" w14:textId="77777777" w:rsidR="00655761" w:rsidRPr="009F1988" w:rsidRDefault="00655761" w:rsidP="009F1988">
            <w:pPr>
              <w:jc w:val="center"/>
            </w:pPr>
            <w:r w:rsidRPr="009F1988">
              <w:t>8</w:t>
            </w:r>
          </w:p>
        </w:tc>
      </w:tr>
      <w:tr w:rsidR="00655761" w:rsidRPr="009F1988" w14:paraId="4F91D0F9" w14:textId="77777777" w:rsidTr="009F1988">
        <w:trPr>
          <w:trHeight w:val="283"/>
        </w:trPr>
        <w:tc>
          <w:tcPr>
            <w:tcW w:w="257" w:type="pct"/>
            <w:vAlign w:val="bottom"/>
          </w:tcPr>
          <w:p w14:paraId="4E9E15D3" w14:textId="77777777" w:rsidR="00655761" w:rsidRPr="009F1988" w:rsidRDefault="00655761" w:rsidP="009F1988">
            <w:pPr>
              <w:jc w:val="center"/>
            </w:pPr>
          </w:p>
        </w:tc>
        <w:tc>
          <w:tcPr>
            <w:tcW w:w="182" w:type="pct"/>
            <w:vAlign w:val="bottom"/>
          </w:tcPr>
          <w:p w14:paraId="21B817B2" w14:textId="77777777" w:rsidR="00655761" w:rsidRPr="009F1988" w:rsidRDefault="00655761" w:rsidP="009F1988"/>
        </w:tc>
        <w:tc>
          <w:tcPr>
            <w:tcW w:w="3751" w:type="pct"/>
          </w:tcPr>
          <w:p w14:paraId="2E71CB8D" w14:textId="77777777" w:rsidR="00655761" w:rsidRPr="009F1988" w:rsidRDefault="00655761" w:rsidP="009F1988"/>
        </w:tc>
        <w:tc>
          <w:tcPr>
            <w:tcW w:w="314" w:type="pct"/>
            <w:vAlign w:val="bottom"/>
          </w:tcPr>
          <w:p w14:paraId="5E9AA96D" w14:textId="77777777" w:rsidR="00655761" w:rsidRPr="009F1988" w:rsidRDefault="00655761" w:rsidP="009F1988">
            <w:pPr>
              <w:jc w:val="center"/>
            </w:pPr>
          </w:p>
        </w:tc>
        <w:tc>
          <w:tcPr>
            <w:tcW w:w="243" w:type="pct"/>
            <w:vAlign w:val="bottom"/>
          </w:tcPr>
          <w:p w14:paraId="6E62A631" w14:textId="77777777" w:rsidR="00655761" w:rsidRPr="009F1988" w:rsidRDefault="00655761" w:rsidP="009F1988">
            <w:pPr>
              <w:jc w:val="center"/>
            </w:pPr>
          </w:p>
        </w:tc>
        <w:tc>
          <w:tcPr>
            <w:tcW w:w="253" w:type="pct"/>
            <w:vAlign w:val="bottom"/>
          </w:tcPr>
          <w:p w14:paraId="598E9FB5" w14:textId="77777777" w:rsidR="00655761" w:rsidRPr="009F1988" w:rsidRDefault="00655761" w:rsidP="009F1988">
            <w:pPr>
              <w:jc w:val="center"/>
            </w:pPr>
          </w:p>
        </w:tc>
      </w:tr>
      <w:tr w:rsidR="00655761" w:rsidRPr="009F1988" w14:paraId="3EBF48F6" w14:textId="77777777" w:rsidTr="009F1988">
        <w:trPr>
          <w:trHeight w:val="283"/>
        </w:trPr>
        <w:tc>
          <w:tcPr>
            <w:tcW w:w="257" w:type="pct"/>
            <w:vAlign w:val="bottom"/>
          </w:tcPr>
          <w:p w14:paraId="280AC1B7" w14:textId="77777777" w:rsidR="00655761" w:rsidRPr="009F1988" w:rsidRDefault="00655761" w:rsidP="009F1988">
            <w:pPr>
              <w:jc w:val="center"/>
            </w:pPr>
            <w:r w:rsidRPr="009F1988">
              <w:t>7.</w:t>
            </w:r>
          </w:p>
        </w:tc>
        <w:tc>
          <w:tcPr>
            <w:tcW w:w="182" w:type="pct"/>
            <w:vAlign w:val="bottom"/>
          </w:tcPr>
          <w:p w14:paraId="3FB65A7A" w14:textId="77777777" w:rsidR="00655761" w:rsidRPr="009F1988" w:rsidRDefault="00655761" w:rsidP="009F1988">
            <w:r w:rsidRPr="009F1988">
              <w:t>a.</w:t>
            </w:r>
          </w:p>
        </w:tc>
        <w:tc>
          <w:tcPr>
            <w:tcW w:w="3751" w:type="pct"/>
          </w:tcPr>
          <w:p w14:paraId="51B9E1B8" w14:textId="77777777" w:rsidR="00655761" w:rsidRPr="009F1988" w:rsidRDefault="00655761" w:rsidP="009F1988">
            <w:r w:rsidRPr="009F1988">
              <w:t>Draw a well labeled diagram for PDCA cycle as per ISO 22000:2018.</w:t>
            </w:r>
          </w:p>
        </w:tc>
        <w:tc>
          <w:tcPr>
            <w:tcW w:w="314" w:type="pct"/>
            <w:vAlign w:val="bottom"/>
          </w:tcPr>
          <w:p w14:paraId="63154328" w14:textId="77777777" w:rsidR="00655761" w:rsidRPr="009F1988" w:rsidRDefault="00655761" w:rsidP="009F1988">
            <w:pPr>
              <w:jc w:val="center"/>
            </w:pPr>
            <w:r w:rsidRPr="009F1988">
              <w:t>CO</w:t>
            </w:r>
            <w:r>
              <w:t>5</w:t>
            </w:r>
          </w:p>
        </w:tc>
        <w:tc>
          <w:tcPr>
            <w:tcW w:w="243" w:type="pct"/>
            <w:vAlign w:val="bottom"/>
          </w:tcPr>
          <w:p w14:paraId="41BE4447" w14:textId="77777777" w:rsidR="00655761" w:rsidRPr="009F1988" w:rsidRDefault="00655761" w:rsidP="009F1988">
            <w:pPr>
              <w:jc w:val="center"/>
            </w:pPr>
            <w:r>
              <w:t>U</w:t>
            </w:r>
          </w:p>
        </w:tc>
        <w:tc>
          <w:tcPr>
            <w:tcW w:w="253" w:type="pct"/>
            <w:vAlign w:val="bottom"/>
          </w:tcPr>
          <w:p w14:paraId="3B4E1D1A" w14:textId="77777777" w:rsidR="00655761" w:rsidRPr="009F1988" w:rsidRDefault="00655761" w:rsidP="009F1988">
            <w:pPr>
              <w:jc w:val="center"/>
            </w:pPr>
            <w:r w:rsidRPr="009F1988">
              <w:t>8</w:t>
            </w:r>
          </w:p>
        </w:tc>
      </w:tr>
      <w:tr w:rsidR="00655761" w:rsidRPr="009F1988" w14:paraId="7FFCB6B3" w14:textId="77777777" w:rsidTr="009F1988">
        <w:trPr>
          <w:trHeight w:val="283"/>
        </w:trPr>
        <w:tc>
          <w:tcPr>
            <w:tcW w:w="257" w:type="pct"/>
            <w:vAlign w:val="bottom"/>
          </w:tcPr>
          <w:p w14:paraId="4B5EC907" w14:textId="77777777" w:rsidR="00655761" w:rsidRPr="009F1988" w:rsidRDefault="00655761" w:rsidP="009F1988">
            <w:pPr>
              <w:jc w:val="center"/>
            </w:pPr>
          </w:p>
        </w:tc>
        <w:tc>
          <w:tcPr>
            <w:tcW w:w="182" w:type="pct"/>
            <w:vAlign w:val="bottom"/>
          </w:tcPr>
          <w:p w14:paraId="0E52EC36" w14:textId="77777777" w:rsidR="00655761" w:rsidRPr="009F1988" w:rsidRDefault="00655761" w:rsidP="009F1988">
            <w:r w:rsidRPr="009F1988">
              <w:t>b.</w:t>
            </w:r>
          </w:p>
        </w:tc>
        <w:tc>
          <w:tcPr>
            <w:tcW w:w="3751" w:type="pct"/>
          </w:tcPr>
          <w:p w14:paraId="1E3C7EDA" w14:textId="77777777" w:rsidR="00655761" w:rsidRPr="009F1988" w:rsidRDefault="00655761" w:rsidP="009F1988">
            <w:pPr>
              <w:rPr>
                <w:bCs/>
              </w:rPr>
            </w:pPr>
            <w:r>
              <w:t>List detection and control measures for rodents observed in food industry.</w:t>
            </w:r>
          </w:p>
        </w:tc>
        <w:tc>
          <w:tcPr>
            <w:tcW w:w="314" w:type="pct"/>
            <w:vAlign w:val="bottom"/>
          </w:tcPr>
          <w:p w14:paraId="11DB439F" w14:textId="77777777" w:rsidR="00655761" w:rsidRPr="009F1988" w:rsidRDefault="00655761" w:rsidP="009F1988">
            <w:pPr>
              <w:jc w:val="center"/>
            </w:pPr>
            <w:r w:rsidRPr="009F1988">
              <w:t>CO</w:t>
            </w:r>
            <w:r>
              <w:t>1</w:t>
            </w:r>
          </w:p>
        </w:tc>
        <w:tc>
          <w:tcPr>
            <w:tcW w:w="243" w:type="pct"/>
            <w:vAlign w:val="bottom"/>
          </w:tcPr>
          <w:p w14:paraId="23BDD6BF" w14:textId="77777777" w:rsidR="00655761" w:rsidRPr="009F1988" w:rsidRDefault="00655761" w:rsidP="009F1988">
            <w:pPr>
              <w:jc w:val="center"/>
            </w:pPr>
            <w:r>
              <w:t>R</w:t>
            </w:r>
          </w:p>
        </w:tc>
        <w:tc>
          <w:tcPr>
            <w:tcW w:w="253" w:type="pct"/>
            <w:vAlign w:val="bottom"/>
          </w:tcPr>
          <w:p w14:paraId="44E428C4" w14:textId="77777777" w:rsidR="00655761" w:rsidRPr="009F1988" w:rsidRDefault="00655761" w:rsidP="009F1988">
            <w:pPr>
              <w:jc w:val="center"/>
            </w:pPr>
            <w:r>
              <w:t>8</w:t>
            </w:r>
          </w:p>
        </w:tc>
      </w:tr>
      <w:tr w:rsidR="00655761" w:rsidRPr="009F1988" w14:paraId="3A0D289A" w14:textId="77777777" w:rsidTr="00F862F4">
        <w:trPr>
          <w:trHeight w:val="550"/>
        </w:trPr>
        <w:tc>
          <w:tcPr>
            <w:tcW w:w="5000" w:type="pct"/>
            <w:gridSpan w:val="6"/>
            <w:vAlign w:val="center"/>
          </w:tcPr>
          <w:p w14:paraId="1CF9E684" w14:textId="77777777" w:rsidR="00655761" w:rsidRPr="009F1988" w:rsidRDefault="00655761" w:rsidP="00F00986">
            <w:pPr>
              <w:jc w:val="center"/>
            </w:pPr>
            <w:r w:rsidRPr="009F1988">
              <w:rPr>
                <w:b/>
                <w:u w:val="single"/>
              </w:rPr>
              <w:t>PART – B (1 X 20 = 20 MARKS) [</w:t>
            </w:r>
            <w:r w:rsidRPr="009F1988">
              <w:rPr>
                <w:b/>
                <w:bCs/>
              </w:rPr>
              <w:t>Compulsory Question]</w:t>
            </w:r>
          </w:p>
        </w:tc>
      </w:tr>
      <w:tr w:rsidR="00655761" w:rsidRPr="009F1988" w14:paraId="5FAA4F54" w14:textId="77777777" w:rsidTr="00D41893">
        <w:trPr>
          <w:trHeight w:val="283"/>
        </w:trPr>
        <w:tc>
          <w:tcPr>
            <w:tcW w:w="257" w:type="pct"/>
          </w:tcPr>
          <w:p w14:paraId="25DB5CD6" w14:textId="77777777" w:rsidR="00655761" w:rsidRPr="009F1988" w:rsidRDefault="00655761" w:rsidP="00D41893">
            <w:pPr>
              <w:jc w:val="center"/>
            </w:pPr>
            <w:r w:rsidRPr="009F1988">
              <w:t>8.</w:t>
            </w:r>
          </w:p>
        </w:tc>
        <w:tc>
          <w:tcPr>
            <w:tcW w:w="182" w:type="pct"/>
          </w:tcPr>
          <w:p w14:paraId="6B853CC1" w14:textId="77777777" w:rsidR="00655761" w:rsidRPr="009F1988" w:rsidRDefault="00655761" w:rsidP="00D41893">
            <w:pPr>
              <w:jc w:val="center"/>
            </w:pPr>
            <w:r w:rsidRPr="009F1988">
              <w:t>a.</w:t>
            </w:r>
          </w:p>
        </w:tc>
        <w:tc>
          <w:tcPr>
            <w:tcW w:w="3751" w:type="pct"/>
            <w:vAlign w:val="bottom"/>
          </w:tcPr>
          <w:p w14:paraId="7178AF19" w14:textId="77777777" w:rsidR="00655761" w:rsidRPr="009F1988" w:rsidRDefault="00655761" w:rsidP="00DE1BA6">
            <w:r w:rsidRPr="009F1988">
              <w:t>Enlist all the sub clauses and subsection of the auditable clause no. 8 of ISO 22000:2018 applicable to Dairy industry.</w:t>
            </w:r>
          </w:p>
        </w:tc>
        <w:tc>
          <w:tcPr>
            <w:tcW w:w="314" w:type="pct"/>
          </w:tcPr>
          <w:p w14:paraId="3DE23D01" w14:textId="77777777" w:rsidR="00655761" w:rsidRPr="009F1988" w:rsidRDefault="00655761" w:rsidP="00D41893">
            <w:pPr>
              <w:jc w:val="center"/>
            </w:pPr>
            <w:r w:rsidRPr="009F1988">
              <w:t>CO6</w:t>
            </w:r>
          </w:p>
        </w:tc>
        <w:tc>
          <w:tcPr>
            <w:tcW w:w="243" w:type="pct"/>
          </w:tcPr>
          <w:p w14:paraId="2B4B30FF" w14:textId="77777777" w:rsidR="00655761" w:rsidRPr="009F1988" w:rsidRDefault="00655761" w:rsidP="00D41893">
            <w:pPr>
              <w:jc w:val="center"/>
            </w:pPr>
            <w:r w:rsidRPr="009F1988">
              <w:t>R</w:t>
            </w:r>
          </w:p>
        </w:tc>
        <w:tc>
          <w:tcPr>
            <w:tcW w:w="253" w:type="pct"/>
          </w:tcPr>
          <w:p w14:paraId="7EA3741C" w14:textId="77777777" w:rsidR="00655761" w:rsidRPr="009F1988" w:rsidRDefault="00655761" w:rsidP="00D41893">
            <w:pPr>
              <w:jc w:val="center"/>
            </w:pPr>
            <w:r w:rsidRPr="009F1988">
              <w:t>10</w:t>
            </w:r>
          </w:p>
        </w:tc>
      </w:tr>
      <w:tr w:rsidR="00655761" w:rsidRPr="009F1988" w14:paraId="3EE424AA" w14:textId="77777777" w:rsidTr="00D41893">
        <w:trPr>
          <w:trHeight w:val="283"/>
        </w:trPr>
        <w:tc>
          <w:tcPr>
            <w:tcW w:w="257" w:type="pct"/>
          </w:tcPr>
          <w:p w14:paraId="23B23EC8" w14:textId="77777777" w:rsidR="00655761" w:rsidRPr="009F1988" w:rsidRDefault="00655761" w:rsidP="00D41893">
            <w:pPr>
              <w:jc w:val="center"/>
            </w:pPr>
          </w:p>
        </w:tc>
        <w:tc>
          <w:tcPr>
            <w:tcW w:w="182" w:type="pct"/>
          </w:tcPr>
          <w:p w14:paraId="081F3C67" w14:textId="77777777" w:rsidR="00655761" w:rsidRPr="009F1988" w:rsidRDefault="00655761" w:rsidP="00D41893">
            <w:pPr>
              <w:jc w:val="center"/>
            </w:pPr>
            <w:r w:rsidRPr="009F1988">
              <w:t>b.</w:t>
            </w:r>
          </w:p>
        </w:tc>
        <w:tc>
          <w:tcPr>
            <w:tcW w:w="3751" w:type="pct"/>
            <w:vAlign w:val="bottom"/>
          </w:tcPr>
          <w:p w14:paraId="315CE24F" w14:textId="77777777" w:rsidR="00655761" w:rsidRPr="009F1988" w:rsidRDefault="00655761" w:rsidP="00DE1BA6">
            <w:pPr>
              <w:rPr>
                <w:bCs/>
              </w:rPr>
            </w:pPr>
            <w:r w:rsidRPr="009F1988">
              <w:rPr>
                <w:bCs/>
              </w:rPr>
              <w:t>Create a planning report for the chocolate industry by using clause 7 of ISO 22000:2018</w:t>
            </w:r>
          </w:p>
        </w:tc>
        <w:tc>
          <w:tcPr>
            <w:tcW w:w="314" w:type="pct"/>
          </w:tcPr>
          <w:p w14:paraId="5362AE97" w14:textId="77777777" w:rsidR="00655761" w:rsidRPr="009F1988" w:rsidRDefault="00655761" w:rsidP="00D41893">
            <w:pPr>
              <w:jc w:val="center"/>
            </w:pPr>
            <w:r w:rsidRPr="009F1988">
              <w:t>CO6</w:t>
            </w:r>
          </w:p>
        </w:tc>
        <w:tc>
          <w:tcPr>
            <w:tcW w:w="243" w:type="pct"/>
          </w:tcPr>
          <w:p w14:paraId="0BD0B20C" w14:textId="77777777" w:rsidR="00655761" w:rsidRPr="009F1988" w:rsidRDefault="00655761" w:rsidP="00D41893">
            <w:pPr>
              <w:jc w:val="center"/>
            </w:pPr>
            <w:r w:rsidRPr="009F1988">
              <w:t>C</w:t>
            </w:r>
          </w:p>
        </w:tc>
        <w:tc>
          <w:tcPr>
            <w:tcW w:w="253" w:type="pct"/>
          </w:tcPr>
          <w:p w14:paraId="604B2C02" w14:textId="77777777" w:rsidR="00655761" w:rsidRPr="009F1988" w:rsidRDefault="00655761" w:rsidP="00D41893">
            <w:pPr>
              <w:jc w:val="center"/>
            </w:pPr>
            <w:r w:rsidRPr="009F1988">
              <w:t>10</w:t>
            </w:r>
          </w:p>
        </w:tc>
      </w:tr>
    </w:tbl>
    <w:p w14:paraId="515F62BA" w14:textId="77777777" w:rsidR="00655761" w:rsidRPr="009F1988" w:rsidRDefault="00655761" w:rsidP="00AD04F7">
      <w:pPr>
        <w:rPr>
          <w:b/>
          <w:bCs/>
        </w:rPr>
      </w:pPr>
    </w:p>
    <w:p w14:paraId="535B52A9" w14:textId="77777777" w:rsidR="00655761" w:rsidRPr="009F1988" w:rsidRDefault="00655761" w:rsidP="00AD04F7">
      <w:r w:rsidRPr="009F1988">
        <w:rPr>
          <w:b/>
          <w:bCs/>
        </w:rPr>
        <w:t>CO</w:t>
      </w:r>
      <w:r w:rsidRPr="009F1988">
        <w:t xml:space="preserve"> – COURSE OUTCOME</w:t>
      </w:r>
      <w:r w:rsidRPr="009F1988">
        <w:tab/>
        <w:t xml:space="preserve">        </w:t>
      </w:r>
      <w:r w:rsidRPr="009F1988">
        <w:rPr>
          <w:b/>
          <w:bCs/>
        </w:rPr>
        <w:t>BL</w:t>
      </w:r>
      <w:r w:rsidRPr="009F1988">
        <w:t xml:space="preserve"> – BLOOM’S LEVEL        </w:t>
      </w:r>
      <w:r w:rsidRPr="009F1988">
        <w:rPr>
          <w:b/>
          <w:bCs/>
        </w:rPr>
        <w:t>M</w:t>
      </w:r>
      <w:r w:rsidRPr="009F1988">
        <w:t xml:space="preserve"> – MARKS ALLOTTED</w:t>
      </w:r>
    </w:p>
    <w:p w14:paraId="717EF61B" w14:textId="77777777" w:rsidR="00655761" w:rsidRPr="009F1988" w:rsidRDefault="00655761" w:rsidP="00856324"/>
    <w:tbl>
      <w:tblPr>
        <w:tblStyle w:val="TableGrid"/>
        <w:tblW w:w="10490" w:type="dxa"/>
        <w:tblInd w:w="-714" w:type="dxa"/>
        <w:tblLook w:val="04A0" w:firstRow="1" w:lastRow="0" w:firstColumn="1" w:lastColumn="0" w:noHBand="0" w:noVBand="1"/>
      </w:tblPr>
      <w:tblGrid>
        <w:gridCol w:w="670"/>
        <w:gridCol w:w="9820"/>
      </w:tblGrid>
      <w:tr w:rsidR="00655761" w:rsidRPr="009F1988" w14:paraId="23CD1C9A" w14:textId="77777777" w:rsidTr="00BE1876">
        <w:tc>
          <w:tcPr>
            <w:tcW w:w="632" w:type="dxa"/>
          </w:tcPr>
          <w:p w14:paraId="2EB46C69" w14:textId="77777777" w:rsidR="00655761" w:rsidRPr="009F1988" w:rsidRDefault="00655761" w:rsidP="005D4A17"/>
        </w:tc>
        <w:tc>
          <w:tcPr>
            <w:tcW w:w="9858" w:type="dxa"/>
          </w:tcPr>
          <w:p w14:paraId="5AAFC2B2" w14:textId="77777777" w:rsidR="00655761" w:rsidRPr="009F1988" w:rsidRDefault="00655761" w:rsidP="005D4A17">
            <w:pPr>
              <w:jc w:val="center"/>
              <w:rPr>
                <w:b/>
              </w:rPr>
            </w:pPr>
            <w:r w:rsidRPr="009F1988">
              <w:rPr>
                <w:b/>
              </w:rPr>
              <w:t>COURSE OUTCOMES</w:t>
            </w:r>
          </w:p>
        </w:tc>
      </w:tr>
      <w:tr w:rsidR="00655761" w:rsidRPr="009F1988" w14:paraId="7CAF8227" w14:textId="77777777" w:rsidTr="00BE1876">
        <w:tc>
          <w:tcPr>
            <w:tcW w:w="632" w:type="dxa"/>
          </w:tcPr>
          <w:p w14:paraId="0ECF160B" w14:textId="77777777" w:rsidR="00655761" w:rsidRPr="009F1988" w:rsidRDefault="00655761" w:rsidP="00BE1876">
            <w:r w:rsidRPr="009F1988">
              <w:t>CO1</w:t>
            </w:r>
          </w:p>
        </w:tc>
        <w:tc>
          <w:tcPr>
            <w:tcW w:w="9858" w:type="dxa"/>
          </w:tcPr>
          <w:p w14:paraId="398D4C29" w14:textId="77777777" w:rsidR="00655761" w:rsidRPr="009F1988" w:rsidRDefault="00655761" w:rsidP="00BE1876">
            <w:r w:rsidRPr="009F1988">
              <w:rPr>
                <w:rFonts w:eastAsia="Calibri"/>
                <w:color w:val="000000"/>
              </w:rPr>
              <w:t xml:space="preserve">Recognize the various national and international regulatory bodies working to ensure food safety in the food industries. </w:t>
            </w:r>
          </w:p>
        </w:tc>
      </w:tr>
      <w:tr w:rsidR="00655761" w:rsidRPr="009F1988" w14:paraId="15B11E95" w14:textId="77777777" w:rsidTr="00BE1876">
        <w:tc>
          <w:tcPr>
            <w:tcW w:w="632" w:type="dxa"/>
          </w:tcPr>
          <w:p w14:paraId="74211A62" w14:textId="77777777" w:rsidR="00655761" w:rsidRPr="009F1988" w:rsidRDefault="00655761" w:rsidP="00BE1876">
            <w:r w:rsidRPr="009F1988">
              <w:lastRenderedPageBreak/>
              <w:t>CO2</w:t>
            </w:r>
          </w:p>
        </w:tc>
        <w:tc>
          <w:tcPr>
            <w:tcW w:w="9858" w:type="dxa"/>
          </w:tcPr>
          <w:p w14:paraId="34FE2A7F" w14:textId="77777777" w:rsidR="00655761" w:rsidRPr="009F1988" w:rsidRDefault="00655761" w:rsidP="00BE1876">
            <w:r w:rsidRPr="009F1988">
              <w:rPr>
                <w:rFonts w:eastAsia="Calibri"/>
                <w:color w:val="000000"/>
              </w:rPr>
              <w:t xml:space="preserve">Understand the safety aspects in food industries with special emphasis on GMO and irradiated foods, water, meat and dairy products. </w:t>
            </w:r>
          </w:p>
        </w:tc>
      </w:tr>
      <w:tr w:rsidR="00655761" w:rsidRPr="009F1988" w14:paraId="1855B0E3" w14:textId="77777777" w:rsidTr="00BE1876">
        <w:tc>
          <w:tcPr>
            <w:tcW w:w="632" w:type="dxa"/>
          </w:tcPr>
          <w:p w14:paraId="46EF08CE" w14:textId="77777777" w:rsidR="00655761" w:rsidRPr="009F1988" w:rsidRDefault="00655761" w:rsidP="00BE1876">
            <w:r w:rsidRPr="009F1988">
              <w:t>CO3</w:t>
            </w:r>
          </w:p>
        </w:tc>
        <w:tc>
          <w:tcPr>
            <w:tcW w:w="9858" w:type="dxa"/>
          </w:tcPr>
          <w:p w14:paraId="5B319609" w14:textId="77777777" w:rsidR="00655761" w:rsidRPr="009F1988" w:rsidRDefault="00655761" w:rsidP="00BE1876">
            <w:r w:rsidRPr="009F1988">
              <w:rPr>
                <w:rFonts w:eastAsia="Calibri"/>
                <w:color w:val="000000"/>
              </w:rPr>
              <w:t xml:space="preserve">Apply their knowledge of regulations to develop manuals and protocols for food systems based on existing standards both national &amp; international. </w:t>
            </w:r>
          </w:p>
        </w:tc>
      </w:tr>
      <w:tr w:rsidR="00655761" w:rsidRPr="009F1988" w14:paraId="0266A08B" w14:textId="77777777" w:rsidTr="00BE1876">
        <w:tc>
          <w:tcPr>
            <w:tcW w:w="632" w:type="dxa"/>
          </w:tcPr>
          <w:p w14:paraId="2A6FB13C" w14:textId="77777777" w:rsidR="00655761" w:rsidRPr="009F1988" w:rsidRDefault="00655761" w:rsidP="00BE1876">
            <w:r w:rsidRPr="009F1988">
              <w:t>CO4</w:t>
            </w:r>
          </w:p>
        </w:tc>
        <w:tc>
          <w:tcPr>
            <w:tcW w:w="9858" w:type="dxa"/>
          </w:tcPr>
          <w:p w14:paraId="19EF0A30" w14:textId="77777777" w:rsidR="00655761" w:rsidRPr="009F1988" w:rsidRDefault="00655761" w:rsidP="00BE1876">
            <w:r w:rsidRPr="009F1988">
              <w:rPr>
                <w:rFonts w:eastAsia="Calibri"/>
                <w:color w:val="000000"/>
              </w:rPr>
              <w:t xml:space="preserve">Analyze and point out the various offences of Food Business Operators based on their knowledge of food regulations. </w:t>
            </w:r>
          </w:p>
        </w:tc>
      </w:tr>
      <w:tr w:rsidR="00655761" w:rsidRPr="009F1988" w14:paraId="0E65EA86" w14:textId="77777777" w:rsidTr="00BE1876">
        <w:tc>
          <w:tcPr>
            <w:tcW w:w="632" w:type="dxa"/>
          </w:tcPr>
          <w:p w14:paraId="3629A473" w14:textId="77777777" w:rsidR="00655761" w:rsidRPr="009F1988" w:rsidRDefault="00655761" w:rsidP="00BE1876">
            <w:r w:rsidRPr="009F1988">
              <w:t>CO5</w:t>
            </w:r>
          </w:p>
        </w:tc>
        <w:tc>
          <w:tcPr>
            <w:tcW w:w="9858" w:type="dxa"/>
          </w:tcPr>
          <w:p w14:paraId="7696B335" w14:textId="77777777" w:rsidR="00655761" w:rsidRPr="009F1988" w:rsidRDefault="00655761" w:rsidP="00BE1876">
            <w:r w:rsidRPr="009F1988">
              <w:rPr>
                <w:rFonts w:eastAsia="Calibri"/>
                <w:color w:val="000000"/>
              </w:rPr>
              <w:t>Evaluate the various food hazards in a food system based on HACCP and ISO 22000:2018 standards.</w:t>
            </w:r>
          </w:p>
        </w:tc>
      </w:tr>
      <w:tr w:rsidR="00655761" w:rsidRPr="009F1988" w14:paraId="1589A210" w14:textId="77777777" w:rsidTr="00BE1876">
        <w:tc>
          <w:tcPr>
            <w:tcW w:w="632" w:type="dxa"/>
          </w:tcPr>
          <w:p w14:paraId="76E2CA4D" w14:textId="77777777" w:rsidR="00655761" w:rsidRPr="009F1988" w:rsidRDefault="00655761" w:rsidP="00BE1876">
            <w:r w:rsidRPr="009F1988">
              <w:t>CO6</w:t>
            </w:r>
          </w:p>
        </w:tc>
        <w:tc>
          <w:tcPr>
            <w:tcW w:w="9858" w:type="dxa"/>
          </w:tcPr>
          <w:p w14:paraId="7577F1F1" w14:textId="77777777" w:rsidR="00655761" w:rsidRPr="009F1988" w:rsidRDefault="00655761" w:rsidP="00BE1876">
            <w:r w:rsidRPr="009F1988">
              <w:rPr>
                <w:rFonts w:eastAsia="Calibri"/>
                <w:color w:val="000000"/>
              </w:rPr>
              <w:t>Create new food safety management systems or innovative norms for safety of foods.</w:t>
            </w:r>
          </w:p>
        </w:tc>
      </w:tr>
    </w:tbl>
    <w:p w14:paraId="5C1B0EDC" w14:textId="77777777" w:rsidR="00655761" w:rsidRPr="009F1988"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rsidRPr="009F1988" w14:paraId="08096BBE" w14:textId="77777777" w:rsidTr="00C93854">
        <w:trPr>
          <w:jc w:val="center"/>
        </w:trPr>
        <w:tc>
          <w:tcPr>
            <w:tcW w:w="6385" w:type="dxa"/>
            <w:gridSpan w:val="8"/>
          </w:tcPr>
          <w:p w14:paraId="1515FFF7" w14:textId="77777777" w:rsidR="00655761" w:rsidRPr="009F1988" w:rsidRDefault="00655761" w:rsidP="005D4A17">
            <w:pPr>
              <w:jc w:val="center"/>
              <w:rPr>
                <w:b/>
              </w:rPr>
            </w:pPr>
            <w:r w:rsidRPr="009F1988">
              <w:rPr>
                <w:b/>
              </w:rPr>
              <w:t>Assessment Pattern as per Bloom’s Level</w:t>
            </w:r>
          </w:p>
        </w:tc>
      </w:tr>
      <w:tr w:rsidR="00655761" w:rsidRPr="009F1988" w14:paraId="3F437FF5" w14:textId="77777777" w:rsidTr="00C93854">
        <w:trPr>
          <w:jc w:val="center"/>
        </w:trPr>
        <w:tc>
          <w:tcPr>
            <w:tcW w:w="1140" w:type="dxa"/>
          </w:tcPr>
          <w:p w14:paraId="6C7716A9" w14:textId="77777777" w:rsidR="00655761" w:rsidRPr="009F1988" w:rsidRDefault="00655761" w:rsidP="008656EE">
            <w:pPr>
              <w:jc w:val="center"/>
              <w:rPr>
                <w:b/>
                <w:bCs/>
              </w:rPr>
            </w:pPr>
            <w:r w:rsidRPr="009F1988">
              <w:rPr>
                <w:b/>
                <w:bCs/>
              </w:rPr>
              <w:t>CO / BL</w:t>
            </w:r>
          </w:p>
        </w:tc>
        <w:tc>
          <w:tcPr>
            <w:tcW w:w="709" w:type="dxa"/>
          </w:tcPr>
          <w:p w14:paraId="2FAD4BE7" w14:textId="77777777" w:rsidR="00655761" w:rsidRPr="009F1988" w:rsidRDefault="00655761" w:rsidP="005D4A17">
            <w:pPr>
              <w:jc w:val="center"/>
              <w:rPr>
                <w:b/>
              </w:rPr>
            </w:pPr>
            <w:r w:rsidRPr="009F1988">
              <w:rPr>
                <w:b/>
              </w:rPr>
              <w:t>R</w:t>
            </w:r>
          </w:p>
        </w:tc>
        <w:tc>
          <w:tcPr>
            <w:tcW w:w="708" w:type="dxa"/>
          </w:tcPr>
          <w:p w14:paraId="2645B629" w14:textId="77777777" w:rsidR="00655761" w:rsidRPr="009F1988" w:rsidRDefault="00655761" w:rsidP="005D4A17">
            <w:pPr>
              <w:jc w:val="center"/>
              <w:rPr>
                <w:b/>
              </w:rPr>
            </w:pPr>
            <w:r w:rsidRPr="009F1988">
              <w:rPr>
                <w:b/>
              </w:rPr>
              <w:t>U</w:t>
            </w:r>
          </w:p>
        </w:tc>
        <w:tc>
          <w:tcPr>
            <w:tcW w:w="709" w:type="dxa"/>
          </w:tcPr>
          <w:p w14:paraId="5B6A032F" w14:textId="77777777" w:rsidR="00655761" w:rsidRPr="009F1988" w:rsidRDefault="00655761" w:rsidP="005D4A17">
            <w:pPr>
              <w:jc w:val="center"/>
              <w:rPr>
                <w:b/>
              </w:rPr>
            </w:pPr>
            <w:r w:rsidRPr="009F1988">
              <w:rPr>
                <w:b/>
              </w:rPr>
              <w:t>A</w:t>
            </w:r>
          </w:p>
        </w:tc>
        <w:tc>
          <w:tcPr>
            <w:tcW w:w="709" w:type="dxa"/>
          </w:tcPr>
          <w:p w14:paraId="0D08F613" w14:textId="77777777" w:rsidR="00655761" w:rsidRPr="009F1988" w:rsidRDefault="00655761" w:rsidP="005D4A17">
            <w:pPr>
              <w:jc w:val="center"/>
              <w:rPr>
                <w:b/>
              </w:rPr>
            </w:pPr>
            <w:r w:rsidRPr="009F1988">
              <w:rPr>
                <w:b/>
              </w:rPr>
              <w:t>An</w:t>
            </w:r>
          </w:p>
        </w:tc>
        <w:tc>
          <w:tcPr>
            <w:tcW w:w="709" w:type="dxa"/>
          </w:tcPr>
          <w:p w14:paraId="2BD4DBC5" w14:textId="77777777" w:rsidR="00655761" w:rsidRPr="009F1988" w:rsidRDefault="00655761" w:rsidP="005D4A17">
            <w:pPr>
              <w:jc w:val="center"/>
              <w:rPr>
                <w:b/>
              </w:rPr>
            </w:pPr>
            <w:r w:rsidRPr="009F1988">
              <w:rPr>
                <w:b/>
              </w:rPr>
              <w:t>E</w:t>
            </w:r>
          </w:p>
        </w:tc>
        <w:tc>
          <w:tcPr>
            <w:tcW w:w="708" w:type="dxa"/>
          </w:tcPr>
          <w:p w14:paraId="1FFFD622" w14:textId="77777777" w:rsidR="00655761" w:rsidRPr="009F1988" w:rsidRDefault="00655761" w:rsidP="005D4A17">
            <w:pPr>
              <w:jc w:val="center"/>
              <w:rPr>
                <w:b/>
              </w:rPr>
            </w:pPr>
            <w:r w:rsidRPr="009F1988">
              <w:rPr>
                <w:b/>
              </w:rPr>
              <w:t>C</w:t>
            </w:r>
          </w:p>
        </w:tc>
        <w:tc>
          <w:tcPr>
            <w:tcW w:w="993" w:type="dxa"/>
          </w:tcPr>
          <w:p w14:paraId="34C6875B" w14:textId="77777777" w:rsidR="00655761" w:rsidRPr="009F1988" w:rsidRDefault="00655761" w:rsidP="005D4A17">
            <w:pPr>
              <w:jc w:val="center"/>
              <w:rPr>
                <w:b/>
              </w:rPr>
            </w:pPr>
            <w:r w:rsidRPr="009F1988">
              <w:rPr>
                <w:b/>
              </w:rPr>
              <w:t>Total</w:t>
            </w:r>
          </w:p>
        </w:tc>
      </w:tr>
      <w:tr w:rsidR="00655761" w:rsidRPr="009F1988" w14:paraId="4B279596" w14:textId="77777777" w:rsidTr="00C93854">
        <w:trPr>
          <w:jc w:val="center"/>
        </w:trPr>
        <w:tc>
          <w:tcPr>
            <w:tcW w:w="1140" w:type="dxa"/>
          </w:tcPr>
          <w:p w14:paraId="1B90A1F0" w14:textId="77777777" w:rsidR="00655761" w:rsidRPr="009F1988" w:rsidRDefault="00655761" w:rsidP="008656EE">
            <w:pPr>
              <w:jc w:val="center"/>
            </w:pPr>
            <w:r w:rsidRPr="009F1988">
              <w:t>CO1</w:t>
            </w:r>
          </w:p>
        </w:tc>
        <w:tc>
          <w:tcPr>
            <w:tcW w:w="709" w:type="dxa"/>
          </w:tcPr>
          <w:p w14:paraId="16A1360D" w14:textId="77777777" w:rsidR="00655761" w:rsidRPr="009F1988" w:rsidRDefault="00655761" w:rsidP="005D4A17">
            <w:pPr>
              <w:jc w:val="center"/>
            </w:pPr>
            <w:r>
              <w:t>24</w:t>
            </w:r>
          </w:p>
        </w:tc>
        <w:tc>
          <w:tcPr>
            <w:tcW w:w="708" w:type="dxa"/>
          </w:tcPr>
          <w:p w14:paraId="41A35D99" w14:textId="77777777" w:rsidR="00655761" w:rsidRPr="009F1988" w:rsidRDefault="00655761" w:rsidP="005D4A17">
            <w:pPr>
              <w:jc w:val="center"/>
            </w:pPr>
            <w:r>
              <w:t>16</w:t>
            </w:r>
          </w:p>
        </w:tc>
        <w:tc>
          <w:tcPr>
            <w:tcW w:w="709" w:type="dxa"/>
          </w:tcPr>
          <w:p w14:paraId="334A9E5C" w14:textId="77777777" w:rsidR="00655761" w:rsidRPr="009F1988" w:rsidRDefault="00655761" w:rsidP="005D4A17">
            <w:pPr>
              <w:jc w:val="center"/>
            </w:pPr>
            <w:r>
              <w:t>-</w:t>
            </w:r>
          </w:p>
        </w:tc>
        <w:tc>
          <w:tcPr>
            <w:tcW w:w="709" w:type="dxa"/>
          </w:tcPr>
          <w:p w14:paraId="50A9F8DA" w14:textId="77777777" w:rsidR="00655761" w:rsidRPr="009F1988" w:rsidRDefault="00655761" w:rsidP="005D4A17">
            <w:pPr>
              <w:jc w:val="center"/>
            </w:pPr>
            <w:r>
              <w:t>-</w:t>
            </w:r>
          </w:p>
        </w:tc>
        <w:tc>
          <w:tcPr>
            <w:tcW w:w="709" w:type="dxa"/>
          </w:tcPr>
          <w:p w14:paraId="23BC9D56" w14:textId="77777777" w:rsidR="00655761" w:rsidRPr="009F1988" w:rsidRDefault="00655761" w:rsidP="005D4A17">
            <w:pPr>
              <w:jc w:val="center"/>
            </w:pPr>
            <w:r>
              <w:t>-</w:t>
            </w:r>
          </w:p>
        </w:tc>
        <w:tc>
          <w:tcPr>
            <w:tcW w:w="708" w:type="dxa"/>
          </w:tcPr>
          <w:p w14:paraId="15ECB36D" w14:textId="77777777" w:rsidR="00655761" w:rsidRPr="009F1988" w:rsidRDefault="00655761" w:rsidP="005D4A17">
            <w:pPr>
              <w:jc w:val="center"/>
            </w:pPr>
            <w:r>
              <w:t>-</w:t>
            </w:r>
          </w:p>
        </w:tc>
        <w:tc>
          <w:tcPr>
            <w:tcW w:w="993" w:type="dxa"/>
          </w:tcPr>
          <w:p w14:paraId="34AC2581" w14:textId="77777777" w:rsidR="00655761" w:rsidRPr="009F1988" w:rsidRDefault="00655761" w:rsidP="005D4A17">
            <w:pPr>
              <w:jc w:val="center"/>
            </w:pPr>
            <w:r>
              <w:t>40</w:t>
            </w:r>
          </w:p>
        </w:tc>
      </w:tr>
      <w:tr w:rsidR="00655761" w:rsidRPr="009F1988" w14:paraId="361D5B63" w14:textId="77777777" w:rsidTr="00C93854">
        <w:trPr>
          <w:jc w:val="center"/>
        </w:trPr>
        <w:tc>
          <w:tcPr>
            <w:tcW w:w="1140" w:type="dxa"/>
          </w:tcPr>
          <w:p w14:paraId="48A27F85" w14:textId="77777777" w:rsidR="00655761" w:rsidRPr="009F1988" w:rsidRDefault="00655761" w:rsidP="008656EE">
            <w:pPr>
              <w:jc w:val="center"/>
            </w:pPr>
            <w:r w:rsidRPr="009F1988">
              <w:t>CO2</w:t>
            </w:r>
          </w:p>
        </w:tc>
        <w:tc>
          <w:tcPr>
            <w:tcW w:w="709" w:type="dxa"/>
          </w:tcPr>
          <w:p w14:paraId="1D02FDF7" w14:textId="77777777" w:rsidR="00655761" w:rsidRPr="009F1988" w:rsidRDefault="00655761" w:rsidP="005D4A17">
            <w:pPr>
              <w:jc w:val="center"/>
            </w:pPr>
            <w:r>
              <w:t>-</w:t>
            </w:r>
          </w:p>
        </w:tc>
        <w:tc>
          <w:tcPr>
            <w:tcW w:w="708" w:type="dxa"/>
          </w:tcPr>
          <w:p w14:paraId="16D5AEBF" w14:textId="77777777" w:rsidR="00655761" w:rsidRPr="009F1988" w:rsidRDefault="00655761" w:rsidP="005D4A17">
            <w:pPr>
              <w:jc w:val="center"/>
            </w:pPr>
            <w:r>
              <w:t>16</w:t>
            </w:r>
          </w:p>
        </w:tc>
        <w:tc>
          <w:tcPr>
            <w:tcW w:w="709" w:type="dxa"/>
          </w:tcPr>
          <w:p w14:paraId="1E9D89D7" w14:textId="77777777" w:rsidR="00655761" w:rsidRPr="009F1988" w:rsidRDefault="00655761" w:rsidP="005D4A17">
            <w:pPr>
              <w:jc w:val="center"/>
            </w:pPr>
            <w:r>
              <w:t>-</w:t>
            </w:r>
          </w:p>
        </w:tc>
        <w:tc>
          <w:tcPr>
            <w:tcW w:w="709" w:type="dxa"/>
          </w:tcPr>
          <w:p w14:paraId="1CBDB647" w14:textId="77777777" w:rsidR="00655761" w:rsidRPr="009F1988" w:rsidRDefault="00655761" w:rsidP="005D4A17">
            <w:pPr>
              <w:jc w:val="center"/>
            </w:pPr>
            <w:r>
              <w:t>-</w:t>
            </w:r>
          </w:p>
        </w:tc>
        <w:tc>
          <w:tcPr>
            <w:tcW w:w="709" w:type="dxa"/>
          </w:tcPr>
          <w:p w14:paraId="35068BF9" w14:textId="77777777" w:rsidR="00655761" w:rsidRPr="009F1988" w:rsidRDefault="00655761" w:rsidP="005D4A17">
            <w:pPr>
              <w:jc w:val="center"/>
            </w:pPr>
            <w:r>
              <w:t>-</w:t>
            </w:r>
          </w:p>
        </w:tc>
        <w:tc>
          <w:tcPr>
            <w:tcW w:w="708" w:type="dxa"/>
          </w:tcPr>
          <w:p w14:paraId="5734A28D" w14:textId="77777777" w:rsidR="00655761" w:rsidRPr="009F1988" w:rsidRDefault="00655761" w:rsidP="005D4A17">
            <w:pPr>
              <w:jc w:val="center"/>
            </w:pPr>
            <w:r>
              <w:t>-</w:t>
            </w:r>
          </w:p>
        </w:tc>
        <w:tc>
          <w:tcPr>
            <w:tcW w:w="993" w:type="dxa"/>
          </w:tcPr>
          <w:p w14:paraId="194CE5EC" w14:textId="77777777" w:rsidR="00655761" w:rsidRPr="009F1988" w:rsidRDefault="00655761" w:rsidP="005D4A17">
            <w:pPr>
              <w:jc w:val="center"/>
            </w:pPr>
            <w:r>
              <w:t>16</w:t>
            </w:r>
          </w:p>
        </w:tc>
      </w:tr>
      <w:tr w:rsidR="00655761" w:rsidRPr="009F1988" w14:paraId="110618C9" w14:textId="77777777" w:rsidTr="00C93854">
        <w:trPr>
          <w:jc w:val="center"/>
        </w:trPr>
        <w:tc>
          <w:tcPr>
            <w:tcW w:w="1140" w:type="dxa"/>
          </w:tcPr>
          <w:p w14:paraId="1F47B7D6" w14:textId="77777777" w:rsidR="00655761" w:rsidRPr="009F1988" w:rsidRDefault="00655761" w:rsidP="008656EE">
            <w:pPr>
              <w:jc w:val="center"/>
            </w:pPr>
            <w:r w:rsidRPr="009F1988">
              <w:t>CO3</w:t>
            </w:r>
          </w:p>
        </w:tc>
        <w:tc>
          <w:tcPr>
            <w:tcW w:w="709" w:type="dxa"/>
          </w:tcPr>
          <w:p w14:paraId="1D64628A" w14:textId="77777777" w:rsidR="00655761" w:rsidRPr="009F1988" w:rsidRDefault="00655761" w:rsidP="005D4A17">
            <w:pPr>
              <w:jc w:val="center"/>
            </w:pPr>
            <w:r>
              <w:t>-</w:t>
            </w:r>
          </w:p>
        </w:tc>
        <w:tc>
          <w:tcPr>
            <w:tcW w:w="708" w:type="dxa"/>
          </w:tcPr>
          <w:p w14:paraId="2F24FAC9" w14:textId="77777777" w:rsidR="00655761" w:rsidRPr="009F1988" w:rsidRDefault="00655761" w:rsidP="005D4A17">
            <w:pPr>
              <w:jc w:val="center"/>
            </w:pPr>
            <w:r>
              <w:t>16</w:t>
            </w:r>
          </w:p>
        </w:tc>
        <w:tc>
          <w:tcPr>
            <w:tcW w:w="709" w:type="dxa"/>
          </w:tcPr>
          <w:p w14:paraId="38B5C2C4" w14:textId="77777777" w:rsidR="00655761" w:rsidRPr="009F1988" w:rsidRDefault="00655761" w:rsidP="005D4A17">
            <w:pPr>
              <w:jc w:val="center"/>
            </w:pPr>
            <w:r>
              <w:t>-</w:t>
            </w:r>
          </w:p>
        </w:tc>
        <w:tc>
          <w:tcPr>
            <w:tcW w:w="709" w:type="dxa"/>
          </w:tcPr>
          <w:p w14:paraId="2FFDB990" w14:textId="77777777" w:rsidR="00655761" w:rsidRPr="009F1988" w:rsidRDefault="00655761" w:rsidP="005D4A17">
            <w:pPr>
              <w:jc w:val="center"/>
            </w:pPr>
            <w:r>
              <w:t>-</w:t>
            </w:r>
          </w:p>
        </w:tc>
        <w:tc>
          <w:tcPr>
            <w:tcW w:w="709" w:type="dxa"/>
          </w:tcPr>
          <w:p w14:paraId="33C4936B" w14:textId="77777777" w:rsidR="00655761" w:rsidRPr="009F1988" w:rsidRDefault="00655761" w:rsidP="005D4A17">
            <w:pPr>
              <w:jc w:val="center"/>
            </w:pPr>
            <w:r>
              <w:t>-</w:t>
            </w:r>
          </w:p>
        </w:tc>
        <w:tc>
          <w:tcPr>
            <w:tcW w:w="708" w:type="dxa"/>
          </w:tcPr>
          <w:p w14:paraId="17583C00" w14:textId="77777777" w:rsidR="00655761" w:rsidRPr="009F1988" w:rsidRDefault="00655761" w:rsidP="005D4A17">
            <w:pPr>
              <w:jc w:val="center"/>
            </w:pPr>
            <w:r>
              <w:t>8</w:t>
            </w:r>
          </w:p>
        </w:tc>
        <w:tc>
          <w:tcPr>
            <w:tcW w:w="993" w:type="dxa"/>
          </w:tcPr>
          <w:p w14:paraId="2F029475" w14:textId="77777777" w:rsidR="00655761" w:rsidRPr="009F1988" w:rsidRDefault="00655761" w:rsidP="005D4A17">
            <w:pPr>
              <w:jc w:val="center"/>
            </w:pPr>
            <w:r>
              <w:t>24</w:t>
            </w:r>
          </w:p>
        </w:tc>
      </w:tr>
      <w:tr w:rsidR="00655761" w:rsidRPr="009F1988" w14:paraId="4A43BB98" w14:textId="77777777" w:rsidTr="00C93854">
        <w:trPr>
          <w:jc w:val="center"/>
        </w:trPr>
        <w:tc>
          <w:tcPr>
            <w:tcW w:w="1140" w:type="dxa"/>
          </w:tcPr>
          <w:p w14:paraId="31F1870D" w14:textId="77777777" w:rsidR="00655761" w:rsidRPr="009F1988" w:rsidRDefault="00655761" w:rsidP="008656EE">
            <w:pPr>
              <w:jc w:val="center"/>
            </w:pPr>
            <w:r w:rsidRPr="009F1988">
              <w:t>CO4</w:t>
            </w:r>
          </w:p>
        </w:tc>
        <w:tc>
          <w:tcPr>
            <w:tcW w:w="709" w:type="dxa"/>
          </w:tcPr>
          <w:p w14:paraId="19D6C1C3" w14:textId="77777777" w:rsidR="00655761" w:rsidRPr="009F1988" w:rsidRDefault="00655761" w:rsidP="005D4A17">
            <w:pPr>
              <w:jc w:val="center"/>
            </w:pPr>
            <w:r>
              <w:t>-</w:t>
            </w:r>
          </w:p>
        </w:tc>
        <w:tc>
          <w:tcPr>
            <w:tcW w:w="708" w:type="dxa"/>
          </w:tcPr>
          <w:p w14:paraId="5ED4069E" w14:textId="77777777" w:rsidR="00655761" w:rsidRPr="009F1988" w:rsidRDefault="00655761" w:rsidP="005D4A17">
            <w:pPr>
              <w:jc w:val="center"/>
            </w:pPr>
            <w:r>
              <w:t>-</w:t>
            </w:r>
          </w:p>
        </w:tc>
        <w:tc>
          <w:tcPr>
            <w:tcW w:w="709" w:type="dxa"/>
          </w:tcPr>
          <w:p w14:paraId="070EBEC2" w14:textId="77777777" w:rsidR="00655761" w:rsidRPr="009F1988" w:rsidRDefault="00655761" w:rsidP="005D4A17">
            <w:pPr>
              <w:jc w:val="center"/>
            </w:pPr>
            <w:r>
              <w:t>8</w:t>
            </w:r>
          </w:p>
        </w:tc>
        <w:tc>
          <w:tcPr>
            <w:tcW w:w="709" w:type="dxa"/>
          </w:tcPr>
          <w:p w14:paraId="5BB8C668" w14:textId="77777777" w:rsidR="00655761" w:rsidRPr="009F1988" w:rsidRDefault="00655761" w:rsidP="005D4A17">
            <w:pPr>
              <w:jc w:val="center"/>
            </w:pPr>
            <w:r>
              <w:t>-</w:t>
            </w:r>
          </w:p>
        </w:tc>
        <w:tc>
          <w:tcPr>
            <w:tcW w:w="709" w:type="dxa"/>
          </w:tcPr>
          <w:p w14:paraId="5AA06AE2" w14:textId="77777777" w:rsidR="00655761" w:rsidRPr="009F1988" w:rsidRDefault="00655761" w:rsidP="005D4A17">
            <w:pPr>
              <w:jc w:val="center"/>
            </w:pPr>
            <w:r>
              <w:t>-</w:t>
            </w:r>
          </w:p>
        </w:tc>
        <w:tc>
          <w:tcPr>
            <w:tcW w:w="708" w:type="dxa"/>
          </w:tcPr>
          <w:p w14:paraId="5731378B" w14:textId="77777777" w:rsidR="00655761" w:rsidRPr="009F1988" w:rsidRDefault="00655761" w:rsidP="005D4A17">
            <w:pPr>
              <w:jc w:val="center"/>
            </w:pPr>
            <w:r>
              <w:t>-</w:t>
            </w:r>
          </w:p>
        </w:tc>
        <w:tc>
          <w:tcPr>
            <w:tcW w:w="993" w:type="dxa"/>
          </w:tcPr>
          <w:p w14:paraId="162CA85D" w14:textId="77777777" w:rsidR="00655761" w:rsidRPr="009F1988" w:rsidRDefault="00655761" w:rsidP="005D4A17">
            <w:pPr>
              <w:jc w:val="center"/>
            </w:pPr>
            <w:r>
              <w:t>8</w:t>
            </w:r>
          </w:p>
        </w:tc>
      </w:tr>
      <w:tr w:rsidR="00655761" w:rsidRPr="009F1988" w14:paraId="6125DC07" w14:textId="77777777" w:rsidTr="00C93854">
        <w:trPr>
          <w:jc w:val="center"/>
        </w:trPr>
        <w:tc>
          <w:tcPr>
            <w:tcW w:w="1140" w:type="dxa"/>
          </w:tcPr>
          <w:p w14:paraId="23809ED2" w14:textId="77777777" w:rsidR="00655761" w:rsidRPr="009F1988" w:rsidRDefault="00655761" w:rsidP="008656EE">
            <w:pPr>
              <w:jc w:val="center"/>
            </w:pPr>
            <w:r w:rsidRPr="009F1988">
              <w:t>CO5</w:t>
            </w:r>
          </w:p>
        </w:tc>
        <w:tc>
          <w:tcPr>
            <w:tcW w:w="709" w:type="dxa"/>
          </w:tcPr>
          <w:p w14:paraId="1859A7A6" w14:textId="77777777" w:rsidR="00655761" w:rsidRPr="009F1988" w:rsidRDefault="00655761" w:rsidP="005D4A17">
            <w:pPr>
              <w:jc w:val="center"/>
            </w:pPr>
            <w:r>
              <w:t>-</w:t>
            </w:r>
          </w:p>
        </w:tc>
        <w:tc>
          <w:tcPr>
            <w:tcW w:w="708" w:type="dxa"/>
          </w:tcPr>
          <w:p w14:paraId="4281381D" w14:textId="77777777" w:rsidR="00655761" w:rsidRPr="009F1988" w:rsidRDefault="00655761" w:rsidP="005D4A17">
            <w:pPr>
              <w:jc w:val="center"/>
            </w:pPr>
            <w:r>
              <w:t>24</w:t>
            </w:r>
          </w:p>
        </w:tc>
        <w:tc>
          <w:tcPr>
            <w:tcW w:w="709" w:type="dxa"/>
          </w:tcPr>
          <w:p w14:paraId="72527BD6" w14:textId="77777777" w:rsidR="00655761" w:rsidRPr="009F1988" w:rsidRDefault="00655761" w:rsidP="005D4A17">
            <w:pPr>
              <w:jc w:val="center"/>
            </w:pPr>
            <w:r>
              <w:t>-</w:t>
            </w:r>
          </w:p>
        </w:tc>
        <w:tc>
          <w:tcPr>
            <w:tcW w:w="709" w:type="dxa"/>
          </w:tcPr>
          <w:p w14:paraId="6165AFA2" w14:textId="77777777" w:rsidR="00655761" w:rsidRPr="009F1988" w:rsidRDefault="00655761" w:rsidP="005D4A17">
            <w:pPr>
              <w:jc w:val="center"/>
            </w:pPr>
            <w:r>
              <w:t>-</w:t>
            </w:r>
          </w:p>
        </w:tc>
        <w:tc>
          <w:tcPr>
            <w:tcW w:w="709" w:type="dxa"/>
          </w:tcPr>
          <w:p w14:paraId="150FD377" w14:textId="77777777" w:rsidR="00655761" w:rsidRPr="009F1988" w:rsidRDefault="00655761" w:rsidP="005D4A17">
            <w:pPr>
              <w:jc w:val="center"/>
            </w:pPr>
            <w:r>
              <w:t>-</w:t>
            </w:r>
          </w:p>
        </w:tc>
        <w:tc>
          <w:tcPr>
            <w:tcW w:w="708" w:type="dxa"/>
          </w:tcPr>
          <w:p w14:paraId="1B302824" w14:textId="77777777" w:rsidR="00655761" w:rsidRPr="009F1988" w:rsidRDefault="00655761" w:rsidP="005D4A17">
            <w:pPr>
              <w:jc w:val="center"/>
            </w:pPr>
            <w:r>
              <w:t>-</w:t>
            </w:r>
          </w:p>
        </w:tc>
        <w:tc>
          <w:tcPr>
            <w:tcW w:w="993" w:type="dxa"/>
          </w:tcPr>
          <w:p w14:paraId="2180B17D" w14:textId="77777777" w:rsidR="00655761" w:rsidRPr="009F1988" w:rsidRDefault="00655761" w:rsidP="005D4A17">
            <w:pPr>
              <w:jc w:val="center"/>
            </w:pPr>
            <w:r>
              <w:t>24</w:t>
            </w:r>
          </w:p>
        </w:tc>
      </w:tr>
      <w:tr w:rsidR="00655761" w:rsidRPr="009F1988" w14:paraId="27BCD2AC" w14:textId="77777777" w:rsidTr="00C93854">
        <w:trPr>
          <w:jc w:val="center"/>
        </w:trPr>
        <w:tc>
          <w:tcPr>
            <w:tcW w:w="1140" w:type="dxa"/>
          </w:tcPr>
          <w:p w14:paraId="0476EDA9" w14:textId="77777777" w:rsidR="00655761" w:rsidRPr="009F1988" w:rsidRDefault="00655761" w:rsidP="008656EE">
            <w:pPr>
              <w:jc w:val="center"/>
            </w:pPr>
            <w:r w:rsidRPr="009F1988">
              <w:t>CO6</w:t>
            </w:r>
          </w:p>
        </w:tc>
        <w:tc>
          <w:tcPr>
            <w:tcW w:w="709" w:type="dxa"/>
          </w:tcPr>
          <w:p w14:paraId="61881C32" w14:textId="77777777" w:rsidR="00655761" w:rsidRPr="009F1988" w:rsidRDefault="00655761" w:rsidP="005D4A17">
            <w:pPr>
              <w:jc w:val="center"/>
            </w:pPr>
            <w:r>
              <w:t>10</w:t>
            </w:r>
          </w:p>
        </w:tc>
        <w:tc>
          <w:tcPr>
            <w:tcW w:w="708" w:type="dxa"/>
          </w:tcPr>
          <w:p w14:paraId="3DAEA605" w14:textId="77777777" w:rsidR="00655761" w:rsidRPr="009F1988" w:rsidRDefault="00655761" w:rsidP="005D4A17">
            <w:pPr>
              <w:jc w:val="center"/>
            </w:pPr>
            <w:r>
              <w:t>-</w:t>
            </w:r>
          </w:p>
        </w:tc>
        <w:tc>
          <w:tcPr>
            <w:tcW w:w="709" w:type="dxa"/>
          </w:tcPr>
          <w:p w14:paraId="7023F152" w14:textId="77777777" w:rsidR="00655761" w:rsidRPr="009F1988" w:rsidRDefault="00655761" w:rsidP="005D4A17">
            <w:pPr>
              <w:jc w:val="center"/>
            </w:pPr>
            <w:r>
              <w:t>-</w:t>
            </w:r>
          </w:p>
        </w:tc>
        <w:tc>
          <w:tcPr>
            <w:tcW w:w="709" w:type="dxa"/>
          </w:tcPr>
          <w:p w14:paraId="2DEDB906" w14:textId="77777777" w:rsidR="00655761" w:rsidRPr="009F1988" w:rsidRDefault="00655761" w:rsidP="005D4A17">
            <w:pPr>
              <w:jc w:val="center"/>
            </w:pPr>
            <w:r>
              <w:t>-</w:t>
            </w:r>
          </w:p>
        </w:tc>
        <w:tc>
          <w:tcPr>
            <w:tcW w:w="709" w:type="dxa"/>
          </w:tcPr>
          <w:p w14:paraId="13DFD3C1" w14:textId="77777777" w:rsidR="00655761" w:rsidRPr="009F1988" w:rsidRDefault="00655761" w:rsidP="005D4A17">
            <w:pPr>
              <w:jc w:val="center"/>
            </w:pPr>
            <w:r>
              <w:t>-</w:t>
            </w:r>
          </w:p>
        </w:tc>
        <w:tc>
          <w:tcPr>
            <w:tcW w:w="708" w:type="dxa"/>
          </w:tcPr>
          <w:p w14:paraId="0CCB4BEA" w14:textId="77777777" w:rsidR="00655761" w:rsidRPr="009F1988" w:rsidRDefault="00655761" w:rsidP="005D4A17">
            <w:pPr>
              <w:jc w:val="center"/>
            </w:pPr>
            <w:r>
              <w:t>10</w:t>
            </w:r>
          </w:p>
        </w:tc>
        <w:tc>
          <w:tcPr>
            <w:tcW w:w="993" w:type="dxa"/>
          </w:tcPr>
          <w:p w14:paraId="6E2BF758" w14:textId="77777777" w:rsidR="00655761" w:rsidRPr="009F1988" w:rsidRDefault="00655761" w:rsidP="005D4A17">
            <w:pPr>
              <w:jc w:val="center"/>
            </w:pPr>
            <w:r>
              <w:t>20</w:t>
            </w:r>
          </w:p>
        </w:tc>
      </w:tr>
      <w:tr w:rsidR="00655761" w:rsidRPr="009F1988" w14:paraId="6361C127" w14:textId="77777777" w:rsidTr="00C93854">
        <w:trPr>
          <w:jc w:val="center"/>
        </w:trPr>
        <w:tc>
          <w:tcPr>
            <w:tcW w:w="5392" w:type="dxa"/>
            <w:gridSpan w:val="7"/>
          </w:tcPr>
          <w:p w14:paraId="11EAD2F3" w14:textId="77777777" w:rsidR="00655761" w:rsidRPr="009F1988" w:rsidRDefault="00655761" w:rsidP="005D4A17"/>
        </w:tc>
        <w:tc>
          <w:tcPr>
            <w:tcW w:w="993" w:type="dxa"/>
          </w:tcPr>
          <w:p w14:paraId="78AB6C2C" w14:textId="77777777" w:rsidR="00655761" w:rsidRPr="009F1988" w:rsidRDefault="00655761" w:rsidP="005D4A17">
            <w:pPr>
              <w:jc w:val="center"/>
              <w:rPr>
                <w:b/>
              </w:rPr>
            </w:pPr>
            <w:r w:rsidRPr="009F1988">
              <w:rPr>
                <w:b/>
              </w:rPr>
              <w:t>132</w:t>
            </w:r>
          </w:p>
        </w:tc>
      </w:tr>
    </w:tbl>
    <w:p w14:paraId="383BE809" w14:textId="77777777" w:rsidR="00655761" w:rsidRPr="009F1988" w:rsidRDefault="00655761" w:rsidP="00D75201"/>
    <w:p w14:paraId="6D416633" w14:textId="77777777" w:rsidR="00655761" w:rsidRPr="009F1988" w:rsidRDefault="00655761" w:rsidP="00D75201"/>
    <w:p w14:paraId="00FAB6EE" w14:textId="77777777" w:rsidR="00655761" w:rsidRDefault="00655761" w:rsidP="00D75201"/>
    <w:p w14:paraId="2D487A71" w14:textId="77777777" w:rsidR="00655761" w:rsidRDefault="00655761" w:rsidP="00D75201"/>
    <w:p w14:paraId="508DFA72" w14:textId="77777777" w:rsidR="00655761" w:rsidRDefault="00655761" w:rsidP="00D75201"/>
    <w:p w14:paraId="71CDD1FF" w14:textId="77777777" w:rsidR="00655761" w:rsidRDefault="00655761" w:rsidP="00D75201"/>
    <w:p w14:paraId="7FFE1F6A" w14:textId="77777777" w:rsidR="00655761" w:rsidRDefault="00655761" w:rsidP="00D75201"/>
    <w:p w14:paraId="53082868" w14:textId="77777777" w:rsidR="00655761" w:rsidRDefault="00655761" w:rsidP="00D75201"/>
    <w:p w14:paraId="7B030434" w14:textId="77777777" w:rsidR="00655761" w:rsidRDefault="00655761" w:rsidP="00D75201"/>
    <w:p w14:paraId="3DC54AB5" w14:textId="77777777" w:rsidR="00655761" w:rsidRDefault="00655761" w:rsidP="00D75201"/>
    <w:p w14:paraId="54CFD97E" w14:textId="77777777" w:rsidR="00655761" w:rsidRDefault="00655761" w:rsidP="00D75201"/>
    <w:p w14:paraId="44D7AB83" w14:textId="77777777" w:rsidR="00655761" w:rsidRDefault="00655761" w:rsidP="00D75201"/>
    <w:p w14:paraId="20DB9A48" w14:textId="77777777" w:rsidR="00655761" w:rsidRDefault="00655761" w:rsidP="00D75201"/>
    <w:p w14:paraId="23BA7FE5" w14:textId="77777777" w:rsidR="00655761" w:rsidRDefault="00655761" w:rsidP="00D75201"/>
    <w:p w14:paraId="44C92F76" w14:textId="77777777" w:rsidR="00655761" w:rsidRDefault="00655761" w:rsidP="00D75201"/>
    <w:p w14:paraId="752E8F57" w14:textId="77777777" w:rsidR="00655761" w:rsidRDefault="00655761" w:rsidP="00D75201"/>
    <w:p w14:paraId="163DF5C4" w14:textId="77777777" w:rsidR="00655761" w:rsidRDefault="00655761" w:rsidP="00D75201"/>
    <w:p w14:paraId="620A2F1A" w14:textId="77777777" w:rsidR="00655761" w:rsidRDefault="00655761" w:rsidP="00D75201"/>
    <w:p w14:paraId="3BBDDC8D" w14:textId="77777777" w:rsidR="00655761" w:rsidRDefault="00655761" w:rsidP="00D75201"/>
    <w:p w14:paraId="7DC2DA78" w14:textId="77777777" w:rsidR="00655761" w:rsidRDefault="00655761" w:rsidP="00D75201"/>
    <w:p w14:paraId="37443836" w14:textId="77777777" w:rsidR="00655761" w:rsidRDefault="00655761" w:rsidP="00D75201"/>
    <w:p w14:paraId="4F2D4AF4" w14:textId="77777777" w:rsidR="00655761" w:rsidRDefault="00655761" w:rsidP="00D75201"/>
    <w:p w14:paraId="17A15C98" w14:textId="77777777" w:rsidR="00655761" w:rsidRDefault="00655761" w:rsidP="00D75201"/>
    <w:p w14:paraId="2469E08D" w14:textId="77777777" w:rsidR="00655761" w:rsidRDefault="00655761" w:rsidP="00D75201"/>
    <w:p w14:paraId="0CD856F2" w14:textId="77777777" w:rsidR="00655761" w:rsidRDefault="00655761" w:rsidP="00D75201"/>
    <w:p w14:paraId="628C2D98" w14:textId="77777777" w:rsidR="00655761" w:rsidRDefault="00655761" w:rsidP="00D75201"/>
    <w:p w14:paraId="36BE1C73" w14:textId="77777777" w:rsidR="00655761" w:rsidRDefault="00655761" w:rsidP="00D75201"/>
    <w:p w14:paraId="365647C3" w14:textId="77777777" w:rsidR="00655761" w:rsidRDefault="00655761" w:rsidP="00D75201"/>
    <w:p w14:paraId="270BD178" w14:textId="77777777" w:rsidR="00655761" w:rsidRDefault="00655761" w:rsidP="00D75201"/>
    <w:p w14:paraId="0B6FA2F7" w14:textId="77777777" w:rsidR="00655761" w:rsidRDefault="00655761" w:rsidP="00D75201"/>
    <w:p w14:paraId="54CBA450" w14:textId="77777777" w:rsidR="00655761" w:rsidRDefault="00655761" w:rsidP="00D75201"/>
    <w:p w14:paraId="236B6EF3" w14:textId="77777777" w:rsidR="00655761" w:rsidRDefault="00655761" w:rsidP="00D75201"/>
    <w:p w14:paraId="6B8C2A9B" w14:textId="77777777" w:rsidR="00655761" w:rsidRDefault="00655761" w:rsidP="00D75201"/>
    <w:p w14:paraId="7B4B5D56" w14:textId="77777777" w:rsidR="00655761" w:rsidRDefault="00655761" w:rsidP="00D75201"/>
    <w:p w14:paraId="490FD434" w14:textId="77777777" w:rsidR="00655761" w:rsidRDefault="00655761">
      <w:pPr>
        <w:jc w:val="center"/>
        <w:rPr>
          <w:rFonts w:ascii="Arial" w:eastAsia="Arial" w:hAnsi="Arial" w:cs="Arial"/>
        </w:rPr>
      </w:pPr>
      <w:r>
        <w:rPr>
          <w:rFonts w:ascii="Arial" w:eastAsia="Arial" w:hAnsi="Arial" w:cs="Arial"/>
          <w:noProof/>
        </w:rPr>
        <w:drawing>
          <wp:inline distT="0" distB="0" distL="114300" distR="114300" wp14:anchorId="1E439CBB" wp14:editId="22E071DA">
            <wp:extent cx="5734685" cy="837565"/>
            <wp:effectExtent l="0" t="0" r="0" b="0"/>
            <wp:docPr id="144053981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14"/>
                    <a:srcRect/>
                    <a:stretch>
                      <a:fillRect/>
                    </a:stretch>
                  </pic:blipFill>
                  <pic:spPr>
                    <a:xfrm>
                      <a:off x="0" y="0"/>
                      <a:ext cx="5734685" cy="837565"/>
                    </a:xfrm>
                    <a:prstGeom prst="rect">
                      <a:avLst/>
                    </a:prstGeom>
                    <a:ln/>
                  </pic:spPr>
                </pic:pic>
              </a:graphicData>
            </a:graphic>
          </wp:inline>
        </w:drawing>
      </w:r>
    </w:p>
    <w:p w14:paraId="7F4C9C23" w14:textId="77777777" w:rsidR="00655761" w:rsidRDefault="00655761">
      <w:pPr>
        <w:jc w:val="center"/>
        <w:rPr>
          <w:b/>
        </w:rPr>
      </w:pPr>
    </w:p>
    <w:p w14:paraId="390EF555" w14:textId="77777777" w:rsidR="00655761" w:rsidRDefault="00655761">
      <w:pPr>
        <w:jc w:val="center"/>
        <w:rPr>
          <w:b/>
        </w:rPr>
      </w:pPr>
      <w:r>
        <w:rPr>
          <w:b/>
        </w:rPr>
        <w:t>END SEMESTER EXAMINATION – NOV / DEC 2024</w:t>
      </w:r>
    </w:p>
    <w:p w14:paraId="0DE69938" w14:textId="77777777" w:rsidR="00655761" w:rsidRDefault="00655761">
      <w:pPr>
        <w:jc w:val="center"/>
      </w:pPr>
    </w:p>
    <w:tbl>
      <w:tblPr>
        <w:tblW w:w="1020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20"/>
        <w:gridCol w:w="1418"/>
        <w:gridCol w:w="708"/>
      </w:tblGrid>
      <w:tr w:rsidR="00655761" w:rsidRPr="00A95C94" w14:paraId="124EC47B" w14:textId="77777777" w:rsidTr="00A95C94">
        <w:trPr>
          <w:trHeight w:val="397"/>
          <w:jc w:val="center"/>
        </w:trPr>
        <w:tc>
          <w:tcPr>
            <w:tcW w:w="1555" w:type="dxa"/>
            <w:vAlign w:val="center"/>
          </w:tcPr>
          <w:p w14:paraId="6290BCED" w14:textId="77777777" w:rsidR="00655761" w:rsidRPr="00A95C94" w:rsidRDefault="00655761">
            <w:pPr>
              <w:pStyle w:val="Title"/>
              <w:jc w:val="left"/>
              <w:rPr>
                <w:b/>
                <w:sz w:val="22"/>
                <w:szCs w:val="22"/>
              </w:rPr>
            </w:pPr>
            <w:r w:rsidRPr="00A95C94">
              <w:rPr>
                <w:b/>
                <w:sz w:val="22"/>
                <w:szCs w:val="22"/>
              </w:rPr>
              <w:t xml:space="preserve">Course Code      </w:t>
            </w:r>
          </w:p>
        </w:tc>
        <w:tc>
          <w:tcPr>
            <w:tcW w:w="6520" w:type="dxa"/>
            <w:vAlign w:val="center"/>
          </w:tcPr>
          <w:p w14:paraId="65ACCA27" w14:textId="77777777" w:rsidR="00655761" w:rsidRPr="00A95C94" w:rsidRDefault="00655761">
            <w:pPr>
              <w:pStyle w:val="Title"/>
              <w:jc w:val="left"/>
              <w:rPr>
                <w:b/>
                <w:sz w:val="22"/>
                <w:szCs w:val="22"/>
              </w:rPr>
            </w:pPr>
            <w:r w:rsidRPr="00A95C94">
              <w:rPr>
                <w:b/>
                <w:sz w:val="22"/>
                <w:szCs w:val="22"/>
              </w:rPr>
              <w:t>20FP3004</w:t>
            </w:r>
          </w:p>
        </w:tc>
        <w:tc>
          <w:tcPr>
            <w:tcW w:w="1418" w:type="dxa"/>
            <w:vAlign w:val="center"/>
          </w:tcPr>
          <w:p w14:paraId="30D43640" w14:textId="77777777" w:rsidR="00655761" w:rsidRPr="00A95C94" w:rsidRDefault="00655761">
            <w:pPr>
              <w:pStyle w:val="Title"/>
              <w:ind w:left="-468" w:firstLine="468"/>
              <w:jc w:val="left"/>
              <w:rPr>
                <w:sz w:val="22"/>
                <w:szCs w:val="22"/>
              </w:rPr>
            </w:pPr>
            <w:r w:rsidRPr="00A95C94">
              <w:rPr>
                <w:b/>
                <w:sz w:val="22"/>
                <w:szCs w:val="22"/>
              </w:rPr>
              <w:t xml:space="preserve">Duration       </w:t>
            </w:r>
          </w:p>
        </w:tc>
        <w:tc>
          <w:tcPr>
            <w:tcW w:w="708" w:type="dxa"/>
            <w:vAlign w:val="center"/>
          </w:tcPr>
          <w:p w14:paraId="5832074C" w14:textId="77777777" w:rsidR="00655761" w:rsidRPr="00A95C94" w:rsidRDefault="00655761">
            <w:pPr>
              <w:pStyle w:val="Title"/>
              <w:jc w:val="left"/>
              <w:rPr>
                <w:b/>
                <w:sz w:val="22"/>
                <w:szCs w:val="22"/>
              </w:rPr>
            </w:pPr>
            <w:r w:rsidRPr="00A95C94">
              <w:rPr>
                <w:b/>
                <w:sz w:val="22"/>
                <w:szCs w:val="22"/>
              </w:rPr>
              <w:t>3hrs</w:t>
            </w:r>
          </w:p>
        </w:tc>
      </w:tr>
      <w:tr w:rsidR="00655761" w:rsidRPr="00A95C94" w14:paraId="1F7E216E" w14:textId="77777777" w:rsidTr="00A95C94">
        <w:trPr>
          <w:trHeight w:val="397"/>
          <w:jc w:val="center"/>
        </w:trPr>
        <w:tc>
          <w:tcPr>
            <w:tcW w:w="1555" w:type="dxa"/>
            <w:vAlign w:val="center"/>
          </w:tcPr>
          <w:p w14:paraId="72D45C4D" w14:textId="77777777" w:rsidR="00655761" w:rsidRPr="00A95C94" w:rsidRDefault="00655761">
            <w:pPr>
              <w:pStyle w:val="Title"/>
              <w:ind w:right="-160"/>
              <w:jc w:val="left"/>
              <w:rPr>
                <w:b/>
                <w:sz w:val="22"/>
                <w:szCs w:val="22"/>
              </w:rPr>
            </w:pPr>
            <w:r w:rsidRPr="00A95C94">
              <w:rPr>
                <w:b/>
                <w:sz w:val="22"/>
                <w:szCs w:val="22"/>
              </w:rPr>
              <w:t xml:space="preserve">Course Title     </w:t>
            </w:r>
          </w:p>
        </w:tc>
        <w:tc>
          <w:tcPr>
            <w:tcW w:w="6520" w:type="dxa"/>
            <w:vAlign w:val="center"/>
          </w:tcPr>
          <w:p w14:paraId="57E5E9F6" w14:textId="77777777" w:rsidR="00655761" w:rsidRPr="00A95C94" w:rsidRDefault="00655761">
            <w:pPr>
              <w:pStyle w:val="Title"/>
              <w:jc w:val="both"/>
              <w:rPr>
                <w:b/>
                <w:sz w:val="22"/>
                <w:szCs w:val="22"/>
              </w:rPr>
            </w:pPr>
            <w:bookmarkStart w:id="29" w:name="_Hlk181818493"/>
            <w:r w:rsidRPr="00A95C94">
              <w:rPr>
                <w:b/>
                <w:sz w:val="22"/>
                <w:szCs w:val="22"/>
              </w:rPr>
              <w:t>INSTRUMENTAL TECHNIQUES FOR FOOD ANALYSIS</w:t>
            </w:r>
            <w:bookmarkEnd w:id="29"/>
          </w:p>
        </w:tc>
        <w:tc>
          <w:tcPr>
            <w:tcW w:w="1418" w:type="dxa"/>
            <w:vAlign w:val="center"/>
          </w:tcPr>
          <w:p w14:paraId="2A4D631A" w14:textId="77777777" w:rsidR="00655761" w:rsidRPr="00A95C94" w:rsidRDefault="00655761">
            <w:pPr>
              <w:pStyle w:val="Title"/>
              <w:jc w:val="left"/>
              <w:rPr>
                <w:b/>
                <w:sz w:val="22"/>
                <w:szCs w:val="22"/>
              </w:rPr>
            </w:pPr>
            <w:r w:rsidRPr="00A95C94">
              <w:rPr>
                <w:b/>
                <w:sz w:val="22"/>
                <w:szCs w:val="22"/>
              </w:rPr>
              <w:t xml:space="preserve">Max. Marks </w:t>
            </w:r>
          </w:p>
        </w:tc>
        <w:tc>
          <w:tcPr>
            <w:tcW w:w="708" w:type="dxa"/>
            <w:vAlign w:val="center"/>
          </w:tcPr>
          <w:p w14:paraId="75DFA306" w14:textId="77777777" w:rsidR="00655761" w:rsidRPr="00A95C94" w:rsidRDefault="00655761">
            <w:pPr>
              <w:pStyle w:val="Title"/>
              <w:jc w:val="left"/>
              <w:rPr>
                <w:b/>
                <w:sz w:val="22"/>
                <w:szCs w:val="22"/>
              </w:rPr>
            </w:pPr>
            <w:r w:rsidRPr="00A95C94">
              <w:rPr>
                <w:b/>
                <w:sz w:val="22"/>
                <w:szCs w:val="22"/>
              </w:rPr>
              <w:t>100</w:t>
            </w:r>
          </w:p>
        </w:tc>
      </w:tr>
    </w:tbl>
    <w:p w14:paraId="44D5435D" w14:textId="77777777" w:rsidR="00655761" w:rsidRDefault="00655761"/>
    <w:tbl>
      <w:tblPr>
        <w:tblW w:w="10348"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425"/>
        <w:gridCol w:w="7371"/>
        <w:gridCol w:w="709"/>
        <w:gridCol w:w="567"/>
        <w:gridCol w:w="567"/>
      </w:tblGrid>
      <w:tr w:rsidR="00655761" w:rsidRPr="00A95C94" w14:paraId="0DBD0E73" w14:textId="77777777" w:rsidTr="00A95C94">
        <w:trPr>
          <w:trHeight w:val="552"/>
        </w:trPr>
        <w:tc>
          <w:tcPr>
            <w:tcW w:w="709" w:type="dxa"/>
            <w:vAlign w:val="center"/>
          </w:tcPr>
          <w:p w14:paraId="44862EC9" w14:textId="77777777" w:rsidR="00655761" w:rsidRPr="00A95C94" w:rsidRDefault="00655761">
            <w:pPr>
              <w:jc w:val="center"/>
              <w:rPr>
                <w:b/>
              </w:rPr>
            </w:pPr>
            <w:r w:rsidRPr="00A95C94">
              <w:rPr>
                <w:b/>
              </w:rPr>
              <w:t>Q. No.</w:t>
            </w:r>
          </w:p>
        </w:tc>
        <w:tc>
          <w:tcPr>
            <w:tcW w:w="7796" w:type="dxa"/>
            <w:gridSpan w:val="2"/>
            <w:vAlign w:val="center"/>
          </w:tcPr>
          <w:p w14:paraId="6ABDB35A" w14:textId="77777777" w:rsidR="00655761" w:rsidRPr="00A95C94" w:rsidRDefault="00655761">
            <w:pPr>
              <w:jc w:val="center"/>
              <w:rPr>
                <w:b/>
              </w:rPr>
            </w:pPr>
            <w:r w:rsidRPr="00A95C94">
              <w:rPr>
                <w:b/>
              </w:rPr>
              <w:t>Questions</w:t>
            </w:r>
          </w:p>
        </w:tc>
        <w:tc>
          <w:tcPr>
            <w:tcW w:w="709" w:type="dxa"/>
            <w:vAlign w:val="center"/>
          </w:tcPr>
          <w:p w14:paraId="0A9677D6" w14:textId="77777777" w:rsidR="00655761" w:rsidRPr="00A95C94" w:rsidRDefault="00655761">
            <w:pPr>
              <w:jc w:val="center"/>
              <w:rPr>
                <w:b/>
              </w:rPr>
            </w:pPr>
            <w:r w:rsidRPr="00A95C94">
              <w:rPr>
                <w:b/>
              </w:rPr>
              <w:t>CO</w:t>
            </w:r>
          </w:p>
        </w:tc>
        <w:tc>
          <w:tcPr>
            <w:tcW w:w="567" w:type="dxa"/>
            <w:vAlign w:val="center"/>
          </w:tcPr>
          <w:p w14:paraId="4980150C" w14:textId="77777777" w:rsidR="00655761" w:rsidRPr="00A95C94" w:rsidRDefault="00655761">
            <w:pPr>
              <w:jc w:val="center"/>
              <w:rPr>
                <w:b/>
              </w:rPr>
            </w:pPr>
            <w:r w:rsidRPr="00A95C94">
              <w:rPr>
                <w:b/>
              </w:rPr>
              <w:t>BL</w:t>
            </w:r>
          </w:p>
        </w:tc>
        <w:tc>
          <w:tcPr>
            <w:tcW w:w="567" w:type="dxa"/>
            <w:vAlign w:val="center"/>
          </w:tcPr>
          <w:p w14:paraId="51B45210" w14:textId="77777777" w:rsidR="00655761" w:rsidRPr="00A95C94" w:rsidRDefault="00655761">
            <w:pPr>
              <w:jc w:val="center"/>
              <w:rPr>
                <w:b/>
              </w:rPr>
            </w:pPr>
            <w:r w:rsidRPr="00A95C94">
              <w:rPr>
                <w:b/>
              </w:rPr>
              <w:t>M</w:t>
            </w:r>
          </w:p>
        </w:tc>
      </w:tr>
      <w:tr w:rsidR="00655761" w:rsidRPr="00A95C94" w14:paraId="6621F0D6" w14:textId="77777777" w:rsidTr="00A95C94">
        <w:trPr>
          <w:trHeight w:val="552"/>
        </w:trPr>
        <w:tc>
          <w:tcPr>
            <w:tcW w:w="10348" w:type="dxa"/>
            <w:gridSpan w:val="6"/>
            <w:vAlign w:val="center"/>
          </w:tcPr>
          <w:p w14:paraId="28E01511" w14:textId="77777777" w:rsidR="00655761" w:rsidRPr="00A95C94" w:rsidRDefault="00655761">
            <w:pPr>
              <w:jc w:val="center"/>
              <w:rPr>
                <w:b/>
                <w:u w:val="single"/>
              </w:rPr>
            </w:pPr>
            <w:r w:rsidRPr="00A95C94">
              <w:rPr>
                <w:b/>
                <w:u w:val="single"/>
              </w:rPr>
              <w:t>PART – A (4 X 20 = 80 MARKS)</w:t>
            </w:r>
          </w:p>
          <w:p w14:paraId="3794E500" w14:textId="77777777" w:rsidR="00655761" w:rsidRPr="00A95C94" w:rsidRDefault="00655761">
            <w:pPr>
              <w:jc w:val="center"/>
              <w:rPr>
                <w:b/>
              </w:rPr>
            </w:pPr>
            <w:r w:rsidRPr="00A95C94">
              <w:rPr>
                <w:b/>
              </w:rPr>
              <w:t>(Answer all the Questions)</w:t>
            </w:r>
          </w:p>
        </w:tc>
      </w:tr>
      <w:tr w:rsidR="00655761" w:rsidRPr="00A95C94" w14:paraId="49E6BFD2" w14:textId="77777777" w:rsidTr="00A95C94">
        <w:trPr>
          <w:trHeight w:val="283"/>
        </w:trPr>
        <w:tc>
          <w:tcPr>
            <w:tcW w:w="709" w:type="dxa"/>
            <w:vAlign w:val="center"/>
          </w:tcPr>
          <w:p w14:paraId="3F2138A7" w14:textId="77777777" w:rsidR="00655761" w:rsidRPr="00A95C94" w:rsidRDefault="00655761">
            <w:pPr>
              <w:jc w:val="center"/>
            </w:pPr>
            <w:r w:rsidRPr="00A95C94">
              <w:t>1.</w:t>
            </w:r>
          </w:p>
        </w:tc>
        <w:tc>
          <w:tcPr>
            <w:tcW w:w="425" w:type="dxa"/>
            <w:vAlign w:val="center"/>
          </w:tcPr>
          <w:p w14:paraId="7887429F" w14:textId="77777777" w:rsidR="00655761" w:rsidRPr="00A95C94" w:rsidRDefault="00655761">
            <w:pPr>
              <w:jc w:val="center"/>
            </w:pPr>
          </w:p>
        </w:tc>
        <w:tc>
          <w:tcPr>
            <w:tcW w:w="7371" w:type="dxa"/>
          </w:tcPr>
          <w:p w14:paraId="7813B370" w14:textId="77777777" w:rsidR="00655761" w:rsidRPr="00A95C94" w:rsidRDefault="00655761">
            <w:pPr>
              <w:pBdr>
                <w:top w:val="nil"/>
                <w:left w:val="nil"/>
                <w:bottom w:val="nil"/>
                <w:right w:val="nil"/>
                <w:between w:val="nil"/>
              </w:pBdr>
              <w:jc w:val="both"/>
              <w:rPr>
                <w:color w:val="000000"/>
              </w:rPr>
            </w:pPr>
            <w:r w:rsidRPr="00A95C94">
              <w:rPr>
                <w:color w:val="000000"/>
              </w:rPr>
              <w:t>Describe the com</w:t>
            </w:r>
            <w:r>
              <w:rPr>
                <w:color w:val="000000"/>
              </w:rPr>
              <w:t xml:space="preserve">ponents and their functions of  </w:t>
            </w:r>
            <w:r w:rsidRPr="00A95C94">
              <w:rPr>
                <w:color w:val="000000"/>
              </w:rPr>
              <w:t>Gas Chromatography with a neat sketch.</w:t>
            </w:r>
          </w:p>
        </w:tc>
        <w:tc>
          <w:tcPr>
            <w:tcW w:w="709" w:type="dxa"/>
            <w:vAlign w:val="center"/>
          </w:tcPr>
          <w:p w14:paraId="26D7BC43" w14:textId="77777777" w:rsidR="00655761" w:rsidRPr="00A95C94" w:rsidRDefault="00655761">
            <w:pPr>
              <w:pBdr>
                <w:top w:val="nil"/>
                <w:left w:val="nil"/>
                <w:bottom w:val="nil"/>
                <w:right w:val="nil"/>
                <w:between w:val="nil"/>
              </w:pBdr>
              <w:jc w:val="center"/>
              <w:rPr>
                <w:color w:val="000000"/>
              </w:rPr>
            </w:pPr>
            <w:r w:rsidRPr="00A95C94">
              <w:rPr>
                <w:color w:val="000000"/>
              </w:rPr>
              <w:t>CO1</w:t>
            </w:r>
          </w:p>
        </w:tc>
        <w:tc>
          <w:tcPr>
            <w:tcW w:w="567" w:type="dxa"/>
            <w:vAlign w:val="center"/>
          </w:tcPr>
          <w:p w14:paraId="3D5E1175" w14:textId="77777777" w:rsidR="00655761" w:rsidRPr="00A95C94" w:rsidRDefault="00655761">
            <w:pPr>
              <w:pBdr>
                <w:top w:val="nil"/>
                <w:left w:val="nil"/>
                <w:bottom w:val="nil"/>
                <w:right w:val="nil"/>
                <w:between w:val="nil"/>
              </w:pBdr>
              <w:jc w:val="center"/>
              <w:rPr>
                <w:color w:val="000000"/>
              </w:rPr>
            </w:pPr>
            <w:r w:rsidRPr="00A95C94">
              <w:rPr>
                <w:color w:val="000000"/>
              </w:rPr>
              <w:t>U</w:t>
            </w:r>
          </w:p>
        </w:tc>
        <w:tc>
          <w:tcPr>
            <w:tcW w:w="567" w:type="dxa"/>
            <w:vAlign w:val="center"/>
          </w:tcPr>
          <w:p w14:paraId="5CD09B68" w14:textId="77777777" w:rsidR="00655761" w:rsidRPr="00A95C94" w:rsidRDefault="00655761">
            <w:pPr>
              <w:pBdr>
                <w:top w:val="nil"/>
                <w:left w:val="nil"/>
                <w:bottom w:val="nil"/>
                <w:right w:val="nil"/>
                <w:between w:val="nil"/>
              </w:pBdr>
              <w:jc w:val="center"/>
              <w:rPr>
                <w:color w:val="000000"/>
              </w:rPr>
            </w:pPr>
            <w:r w:rsidRPr="00A95C94">
              <w:rPr>
                <w:color w:val="000000"/>
              </w:rPr>
              <w:t>20</w:t>
            </w:r>
          </w:p>
        </w:tc>
      </w:tr>
      <w:tr w:rsidR="00655761" w:rsidRPr="00A95C94" w14:paraId="162BB039" w14:textId="77777777" w:rsidTr="00A95C94">
        <w:trPr>
          <w:trHeight w:val="239"/>
        </w:trPr>
        <w:tc>
          <w:tcPr>
            <w:tcW w:w="709" w:type="dxa"/>
            <w:vAlign w:val="center"/>
          </w:tcPr>
          <w:p w14:paraId="3459A95E" w14:textId="77777777" w:rsidR="00655761" w:rsidRPr="00A95C94" w:rsidRDefault="00655761">
            <w:pPr>
              <w:jc w:val="center"/>
            </w:pPr>
          </w:p>
        </w:tc>
        <w:tc>
          <w:tcPr>
            <w:tcW w:w="425" w:type="dxa"/>
            <w:vAlign w:val="center"/>
          </w:tcPr>
          <w:p w14:paraId="6EC338F6" w14:textId="77777777" w:rsidR="00655761" w:rsidRPr="00A95C94" w:rsidRDefault="00655761">
            <w:pPr>
              <w:jc w:val="center"/>
            </w:pPr>
          </w:p>
        </w:tc>
        <w:tc>
          <w:tcPr>
            <w:tcW w:w="7371" w:type="dxa"/>
          </w:tcPr>
          <w:p w14:paraId="526D2FF3" w14:textId="77777777" w:rsidR="00655761" w:rsidRPr="00A95C94" w:rsidRDefault="00655761">
            <w:pPr>
              <w:jc w:val="center"/>
              <w:rPr>
                <w:b/>
              </w:rPr>
            </w:pPr>
            <w:r w:rsidRPr="00A95C94">
              <w:rPr>
                <w:b/>
              </w:rPr>
              <w:t>(OR)</w:t>
            </w:r>
          </w:p>
        </w:tc>
        <w:tc>
          <w:tcPr>
            <w:tcW w:w="709" w:type="dxa"/>
            <w:vAlign w:val="center"/>
          </w:tcPr>
          <w:p w14:paraId="41D55D69" w14:textId="77777777" w:rsidR="00655761" w:rsidRPr="00A95C94" w:rsidRDefault="00655761">
            <w:pPr>
              <w:jc w:val="center"/>
            </w:pPr>
          </w:p>
        </w:tc>
        <w:tc>
          <w:tcPr>
            <w:tcW w:w="567" w:type="dxa"/>
            <w:vAlign w:val="center"/>
          </w:tcPr>
          <w:p w14:paraId="316D60B5" w14:textId="77777777" w:rsidR="00655761" w:rsidRPr="00A95C94" w:rsidRDefault="00655761">
            <w:pPr>
              <w:jc w:val="center"/>
            </w:pPr>
          </w:p>
        </w:tc>
        <w:tc>
          <w:tcPr>
            <w:tcW w:w="567" w:type="dxa"/>
            <w:vAlign w:val="center"/>
          </w:tcPr>
          <w:p w14:paraId="4C23D83E" w14:textId="77777777" w:rsidR="00655761" w:rsidRPr="00A95C94" w:rsidRDefault="00655761">
            <w:pPr>
              <w:jc w:val="center"/>
            </w:pPr>
          </w:p>
        </w:tc>
      </w:tr>
      <w:tr w:rsidR="00655761" w:rsidRPr="00A95C94" w14:paraId="677EB4A8" w14:textId="77777777" w:rsidTr="00A95C94">
        <w:trPr>
          <w:trHeight w:val="283"/>
        </w:trPr>
        <w:tc>
          <w:tcPr>
            <w:tcW w:w="709" w:type="dxa"/>
            <w:vAlign w:val="center"/>
          </w:tcPr>
          <w:p w14:paraId="25142B30" w14:textId="77777777" w:rsidR="00655761" w:rsidRPr="00A95C94" w:rsidRDefault="00655761">
            <w:pPr>
              <w:jc w:val="center"/>
            </w:pPr>
            <w:r w:rsidRPr="00A95C94">
              <w:t>2.</w:t>
            </w:r>
          </w:p>
        </w:tc>
        <w:tc>
          <w:tcPr>
            <w:tcW w:w="425" w:type="dxa"/>
            <w:vAlign w:val="center"/>
          </w:tcPr>
          <w:p w14:paraId="11C997EC" w14:textId="77777777" w:rsidR="00655761" w:rsidRPr="00A95C94" w:rsidRDefault="00655761">
            <w:pPr>
              <w:jc w:val="center"/>
            </w:pPr>
          </w:p>
        </w:tc>
        <w:tc>
          <w:tcPr>
            <w:tcW w:w="7371" w:type="dxa"/>
          </w:tcPr>
          <w:p w14:paraId="7DD5F725" w14:textId="77777777" w:rsidR="00655761" w:rsidRPr="00A95C94" w:rsidRDefault="00655761">
            <w:pPr>
              <w:pBdr>
                <w:top w:val="nil"/>
                <w:left w:val="nil"/>
                <w:bottom w:val="nil"/>
                <w:right w:val="nil"/>
                <w:between w:val="nil"/>
              </w:pBdr>
              <w:jc w:val="both"/>
              <w:rPr>
                <w:color w:val="000000"/>
              </w:rPr>
            </w:pPr>
            <w:r w:rsidRPr="00A95C94">
              <w:rPr>
                <w:color w:val="000000"/>
              </w:rPr>
              <w:t>Discuss in detail the principle, instrumentation and application of FTIR in determining the functional group present in the given sample.</w:t>
            </w:r>
          </w:p>
        </w:tc>
        <w:tc>
          <w:tcPr>
            <w:tcW w:w="709" w:type="dxa"/>
            <w:vAlign w:val="center"/>
          </w:tcPr>
          <w:p w14:paraId="14775269" w14:textId="77777777" w:rsidR="00655761" w:rsidRPr="00A95C94" w:rsidRDefault="00655761">
            <w:pPr>
              <w:pBdr>
                <w:top w:val="nil"/>
                <w:left w:val="nil"/>
                <w:bottom w:val="nil"/>
                <w:right w:val="nil"/>
                <w:between w:val="nil"/>
              </w:pBdr>
              <w:jc w:val="center"/>
              <w:rPr>
                <w:color w:val="000000"/>
              </w:rPr>
            </w:pPr>
            <w:r w:rsidRPr="00A95C94">
              <w:rPr>
                <w:color w:val="000000"/>
              </w:rPr>
              <w:t>CO2</w:t>
            </w:r>
          </w:p>
        </w:tc>
        <w:tc>
          <w:tcPr>
            <w:tcW w:w="567" w:type="dxa"/>
            <w:vAlign w:val="center"/>
          </w:tcPr>
          <w:p w14:paraId="40A1454F" w14:textId="77777777" w:rsidR="00655761" w:rsidRPr="00A95C94" w:rsidRDefault="00655761">
            <w:pPr>
              <w:pBdr>
                <w:top w:val="nil"/>
                <w:left w:val="nil"/>
                <w:bottom w:val="nil"/>
                <w:right w:val="nil"/>
                <w:between w:val="nil"/>
              </w:pBdr>
              <w:jc w:val="center"/>
              <w:rPr>
                <w:color w:val="000000"/>
              </w:rPr>
            </w:pPr>
            <w:r w:rsidRPr="00A95C94">
              <w:rPr>
                <w:color w:val="000000"/>
              </w:rPr>
              <w:t>U</w:t>
            </w:r>
          </w:p>
        </w:tc>
        <w:tc>
          <w:tcPr>
            <w:tcW w:w="567" w:type="dxa"/>
            <w:vAlign w:val="center"/>
          </w:tcPr>
          <w:p w14:paraId="05ECC643" w14:textId="77777777" w:rsidR="00655761" w:rsidRPr="00A95C94" w:rsidRDefault="00655761">
            <w:pPr>
              <w:pBdr>
                <w:top w:val="nil"/>
                <w:left w:val="nil"/>
                <w:bottom w:val="nil"/>
                <w:right w:val="nil"/>
                <w:between w:val="nil"/>
              </w:pBdr>
              <w:jc w:val="center"/>
              <w:rPr>
                <w:color w:val="000000"/>
              </w:rPr>
            </w:pPr>
            <w:r w:rsidRPr="00A95C94">
              <w:rPr>
                <w:color w:val="000000"/>
              </w:rPr>
              <w:t>20</w:t>
            </w:r>
          </w:p>
        </w:tc>
      </w:tr>
      <w:tr w:rsidR="00655761" w:rsidRPr="00A95C94" w14:paraId="5D97A7E0" w14:textId="77777777" w:rsidTr="00A95C94">
        <w:trPr>
          <w:trHeight w:val="397"/>
        </w:trPr>
        <w:tc>
          <w:tcPr>
            <w:tcW w:w="709" w:type="dxa"/>
            <w:vAlign w:val="center"/>
          </w:tcPr>
          <w:p w14:paraId="02E57357" w14:textId="77777777" w:rsidR="00655761" w:rsidRPr="00A95C94" w:rsidRDefault="00655761">
            <w:pPr>
              <w:jc w:val="center"/>
            </w:pPr>
          </w:p>
        </w:tc>
        <w:tc>
          <w:tcPr>
            <w:tcW w:w="425" w:type="dxa"/>
            <w:vAlign w:val="center"/>
          </w:tcPr>
          <w:p w14:paraId="37869012" w14:textId="77777777" w:rsidR="00655761" w:rsidRPr="00A95C94" w:rsidRDefault="00655761">
            <w:pPr>
              <w:jc w:val="center"/>
            </w:pPr>
          </w:p>
        </w:tc>
        <w:tc>
          <w:tcPr>
            <w:tcW w:w="7371" w:type="dxa"/>
          </w:tcPr>
          <w:p w14:paraId="4051D69C" w14:textId="77777777" w:rsidR="00655761" w:rsidRPr="00A95C94" w:rsidRDefault="00655761">
            <w:pPr>
              <w:jc w:val="center"/>
            </w:pPr>
          </w:p>
        </w:tc>
        <w:tc>
          <w:tcPr>
            <w:tcW w:w="709" w:type="dxa"/>
            <w:vAlign w:val="center"/>
          </w:tcPr>
          <w:p w14:paraId="1EA307E0" w14:textId="77777777" w:rsidR="00655761" w:rsidRPr="00A95C94" w:rsidRDefault="00655761">
            <w:pPr>
              <w:jc w:val="center"/>
            </w:pPr>
          </w:p>
        </w:tc>
        <w:tc>
          <w:tcPr>
            <w:tcW w:w="567" w:type="dxa"/>
            <w:vAlign w:val="center"/>
          </w:tcPr>
          <w:p w14:paraId="6F71D0BF" w14:textId="77777777" w:rsidR="00655761" w:rsidRPr="00A95C94" w:rsidRDefault="00655761">
            <w:pPr>
              <w:jc w:val="center"/>
            </w:pPr>
          </w:p>
        </w:tc>
        <w:tc>
          <w:tcPr>
            <w:tcW w:w="567" w:type="dxa"/>
            <w:vAlign w:val="center"/>
          </w:tcPr>
          <w:p w14:paraId="7C622E50" w14:textId="77777777" w:rsidR="00655761" w:rsidRPr="00A95C94" w:rsidRDefault="00655761">
            <w:pPr>
              <w:jc w:val="center"/>
            </w:pPr>
          </w:p>
        </w:tc>
      </w:tr>
      <w:tr w:rsidR="00655761" w:rsidRPr="00A95C94" w14:paraId="4AC64207" w14:textId="77777777" w:rsidTr="00A95C94">
        <w:trPr>
          <w:trHeight w:val="283"/>
        </w:trPr>
        <w:tc>
          <w:tcPr>
            <w:tcW w:w="709" w:type="dxa"/>
            <w:vAlign w:val="center"/>
          </w:tcPr>
          <w:p w14:paraId="1E101D1C" w14:textId="77777777" w:rsidR="00655761" w:rsidRPr="00A95C94" w:rsidRDefault="00655761">
            <w:pPr>
              <w:jc w:val="center"/>
            </w:pPr>
            <w:r w:rsidRPr="00A95C94">
              <w:t>3.</w:t>
            </w:r>
          </w:p>
        </w:tc>
        <w:tc>
          <w:tcPr>
            <w:tcW w:w="425" w:type="dxa"/>
            <w:vAlign w:val="center"/>
          </w:tcPr>
          <w:p w14:paraId="6B3981C1" w14:textId="77777777" w:rsidR="00655761" w:rsidRPr="00A95C94" w:rsidRDefault="00655761">
            <w:pPr>
              <w:jc w:val="center"/>
            </w:pPr>
          </w:p>
        </w:tc>
        <w:tc>
          <w:tcPr>
            <w:tcW w:w="7371" w:type="dxa"/>
          </w:tcPr>
          <w:p w14:paraId="1833A700" w14:textId="77777777" w:rsidR="00655761" w:rsidRPr="00A95C94" w:rsidRDefault="00655761">
            <w:pPr>
              <w:pBdr>
                <w:top w:val="nil"/>
                <w:left w:val="nil"/>
                <w:bottom w:val="nil"/>
                <w:right w:val="nil"/>
                <w:between w:val="nil"/>
              </w:pBdr>
              <w:jc w:val="both"/>
              <w:rPr>
                <w:color w:val="000000"/>
              </w:rPr>
            </w:pPr>
            <w:r w:rsidRPr="00A95C94">
              <w:rPr>
                <w:color w:val="000000"/>
              </w:rPr>
              <w:t>Discuss the principle and instrumentation involved in Atomic Emission Spectroscopy and state its application.</w:t>
            </w:r>
          </w:p>
        </w:tc>
        <w:tc>
          <w:tcPr>
            <w:tcW w:w="709" w:type="dxa"/>
            <w:vAlign w:val="center"/>
          </w:tcPr>
          <w:p w14:paraId="109A7568" w14:textId="77777777" w:rsidR="00655761" w:rsidRPr="00A95C94" w:rsidRDefault="00655761">
            <w:pPr>
              <w:pBdr>
                <w:top w:val="nil"/>
                <w:left w:val="nil"/>
                <w:bottom w:val="nil"/>
                <w:right w:val="nil"/>
                <w:between w:val="nil"/>
              </w:pBdr>
              <w:jc w:val="center"/>
              <w:rPr>
                <w:color w:val="000000"/>
              </w:rPr>
            </w:pPr>
            <w:r w:rsidRPr="00A95C94">
              <w:rPr>
                <w:color w:val="000000"/>
              </w:rPr>
              <w:t>CO3</w:t>
            </w:r>
          </w:p>
        </w:tc>
        <w:tc>
          <w:tcPr>
            <w:tcW w:w="567" w:type="dxa"/>
            <w:vAlign w:val="center"/>
          </w:tcPr>
          <w:p w14:paraId="1096D86C" w14:textId="77777777" w:rsidR="00655761" w:rsidRPr="00A95C94" w:rsidRDefault="00655761">
            <w:pPr>
              <w:pBdr>
                <w:top w:val="nil"/>
                <w:left w:val="nil"/>
                <w:bottom w:val="nil"/>
                <w:right w:val="nil"/>
                <w:between w:val="nil"/>
              </w:pBdr>
              <w:jc w:val="center"/>
              <w:rPr>
                <w:color w:val="000000"/>
              </w:rPr>
            </w:pPr>
            <w:r w:rsidRPr="00A95C94">
              <w:rPr>
                <w:color w:val="000000"/>
              </w:rPr>
              <w:t>U</w:t>
            </w:r>
          </w:p>
        </w:tc>
        <w:tc>
          <w:tcPr>
            <w:tcW w:w="567" w:type="dxa"/>
            <w:vAlign w:val="center"/>
          </w:tcPr>
          <w:p w14:paraId="05F95F36" w14:textId="77777777" w:rsidR="00655761" w:rsidRPr="00A95C94" w:rsidRDefault="00655761">
            <w:pPr>
              <w:pBdr>
                <w:top w:val="nil"/>
                <w:left w:val="nil"/>
                <w:bottom w:val="nil"/>
                <w:right w:val="nil"/>
                <w:between w:val="nil"/>
              </w:pBdr>
              <w:jc w:val="center"/>
              <w:rPr>
                <w:color w:val="000000"/>
              </w:rPr>
            </w:pPr>
            <w:r w:rsidRPr="00A95C94">
              <w:rPr>
                <w:color w:val="000000"/>
              </w:rPr>
              <w:t>20</w:t>
            </w:r>
          </w:p>
        </w:tc>
      </w:tr>
      <w:tr w:rsidR="00655761" w:rsidRPr="00A95C94" w14:paraId="5D723CC1" w14:textId="77777777" w:rsidTr="00A95C94">
        <w:trPr>
          <w:trHeight w:val="173"/>
        </w:trPr>
        <w:tc>
          <w:tcPr>
            <w:tcW w:w="709" w:type="dxa"/>
            <w:vAlign w:val="center"/>
          </w:tcPr>
          <w:p w14:paraId="32DFF537" w14:textId="77777777" w:rsidR="00655761" w:rsidRPr="00A95C94" w:rsidRDefault="00655761">
            <w:pPr>
              <w:jc w:val="center"/>
            </w:pPr>
          </w:p>
        </w:tc>
        <w:tc>
          <w:tcPr>
            <w:tcW w:w="425" w:type="dxa"/>
            <w:vAlign w:val="center"/>
          </w:tcPr>
          <w:p w14:paraId="54CEFD52" w14:textId="77777777" w:rsidR="00655761" w:rsidRPr="00A95C94" w:rsidRDefault="00655761">
            <w:pPr>
              <w:jc w:val="center"/>
            </w:pPr>
          </w:p>
        </w:tc>
        <w:tc>
          <w:tcPr>
            <w:tcW w:w="7371" w:type="dxa"/>
          </w:tcPr>
          <w:p w14:paraId="23D9116D" w14:textId="77777777" w:rsidR="00655761" w:rsidRPr="00A95C94" w:rsidRDefault="00655761">
            <w:pPr>
              <w:jc w:val="center"/>
            </w:pPr>
            <w:r w:rsidRPr="00A95C94">
              <w:rPr>
                <w:b/>
              </w:rPr>
              <w:t>(OR)</w:t>
            </w:r>
          </w:p>
        </w:tc>
        <w:tc>
          <w:tcPr>
            <w:tcW w:w="709" w:type="dxa"/>
            <w:vAlign w:val="center"/>
          </w:tcPr>
          <w:p w14:paraId="597E45E2" w14:textId="77777777" w:rsidR="00655761" w:rsidRPr="00A95C94" w:rsidRDefault="00655761">
            <w:pPr>
              <w:jc w:val="center"/>
            </w:pPr>
          </w:p>
        </w:tc>
        <w:tc>
          <w:tcPr>
            <w:tcW w:w="567" w:type="dxa"/>
            <w:vAlign w:val="center"/>
          </w:tcPr>
          <w:p w14:paraId="5C4BCD49" w14:textId="77777777" w:rsidR="00655761" w:rsidRPr="00A95C94" w:rsidRDefault="00655761">
            <w:pPr>
              <w:jc w:val="center"/>
            </w:pPr>
          </w:p>
        </w:tc>
        <w:tc>
          <w:tcPr>
            <w:tcW w:w="567" w:type="dxa"/>
            <w:vAlign w:val="center"/>
          </w:tcPr>
          <w:p w14:paraId="630F4FB8" w14:textId="77777777" w:rsidR="00655761" w:rsidRPr="00A95C94" w:rsidRDefault="00655761">
            <w:pPr>
              <w:jc w:val="center"/>
            </w:pPr>
          </w:p>
        </w:tc>
      </w:tr>
      <w:tr w:rsidR="00655761" w:rsidRPr="00A95C94" w14:paraId="52DA0C2D" w14:textId="77777777" w:rsidTr="00A95C94">
        <w:trPr>
          <w:trHeight w:val="283"/>
        </w:trPr>
        <w:tc>
          <w:tcPr>
            <w:tcW w:w="709" w:type="dxa"/>
            <w:vMerge w:val="restart"/>
            <w:vAlign w:val="center"/>
          </w:tcPr>
          <w:p w14:paraId="02919C12" w14:textId="77777777" w:rsidR="00655761" w:rsidRPr="00A95C94" w:rsidRDefault="00655761">
            <w:pPr>
              <w:jc w:val="center"/>
            </w:pPr>
            <w:r w:rsidRPr="00A95C94">
              <w:t>4.</w:t>
            </w:r>
          </w:p>
        </w:tc>
        <w:tc>
          <w:tcPr>
            <w:tcW w:w="425" w:type="dxa"/>
            <w:vAlign w:val="center"/>
          </w:tcPr>
          <w:p w14:paraId="271D1DDB" w14:textId="77777777" w:rsidR="00655761" w:rsidRPr="00A95C94" w:rsidRDefault="00655761">
            <w:pPr>
              <w:jc w:val="center"/>
            </w:pPr>
            <w:r w:rsidRPr="00A95C94">
              <w:t>a.</w:t>
            </w:r>
          </w:p>
        </w:tc>
        <w:tc>
          <w:tcPr>
            <w:tcW w:w="7371" w:type="dxa"/>
          </w:tcPr>
          <w:p w14:paraId="230F20B2" w14:textId="77777777" w:rsidR="00655761" w:rsidRPr="00A95C94" w:rsidRDefault="00655761">
            <w:pPr>
              <w:pBdr>
                <w:top w:val="nil"/>
                <w:left w:val="nil"/>
                <w:bottom w:val="nil"/>
                <w:right w:val="nil"/>
                <w:between w:val="nil"/>
              </w:pBdr>
              <w:jc w:val="both"/>
              <w:rPr>
                <w:color w:val="000000"/>
              </w:rPr>
            </w:pPr>
            <w:r w:rsidRPr="00A95C94">
              <w:rPr>
                <w:color w:val="000000"/>
              </w:rPr>
              <w:t xml:space="preserve">Compare and contrast </w:t>
            </w:r>
            <w:r w:rsidRPr="00A95C94">
              <w:rPr>
                <w:color w:val="000000"/>
                <w:vertAlign w:val="superscript"/>
              </w:rPr>
              <w:t>13</w:t>
            </w:r>
            <w:r w:rsidRPr="00A95C94">
              <w:rPr>
                <w:color w:val="000000"/>
              </w:rPr>
              <w:t xml:space="preserve">C and </w:t>
            </w:r>
            <w:r w:rsidRPr="00A95C94">
              <w:rPr>
                <w:color w:val="000000"/>
                <w:vertAlign w:val="superscript"/>
              </w:rPr>
              <w:t>1</w:t>
            </w:r>
            <w:r w:rsidRPr="00A95C94">
              <w:rPr>
                <w:color w:val="000000"/>
              </w:rPr>
              <w:t>H NMR in determining the structure of the given compound. </w:t>
            </w:r>
          </w:p>
        </w:tc>
        <w:tc>
          <w:tcPr>
            <w:tcW w:w="709" w:type="dxa"/>
            <w:vAlign w:val="center"/>
          </w:tcPr>
          <w:p w14:paraId="166617BF" w14:textId="77777777" w:rsidR="00655761" w:rsidRPr="00A95C94" w:rsidRDefault="00655761">
            <w:pPr>
              <w:pBdr>
                <w:top w:val="nil"/>
                <w:left w:val="nil"/>
                <w:bottom w:val="nil"/>
                <w:right w:val="nil"/>
                <w:between w:val="nil"/>
              </w:pBdr>
              <w:jc w:val="center"/>
              <w:rPr>
                <w:color w:val="000000"/>
              </w:rPr>
            </w:pPr>
            <w:r w:rsidRPr="00A95C94">
              <w:rPr>
                <w:color w:val="000000"/>
              </w:rPr>
              <w:t>CO4</w:t>
            </w:r>
          </w:p>
        </w:tc>
        <w:tc>
          <w:tcPr>
            <w:tcW w:w="567" w:type="dxa"/>
            <w:vAlign w:val="center"/>
          </w:tcPr>
          <w:p w14:paraId="65A9AE03" w14:textId="77777777" w:rsidR="00655761" w:rsidRPr="00A95C94" w:rsidRDefault="00655761">
            <w:pPr>
              <w:pBdr>
                <w:top w:val="nil"/>
                <w:left w:val="nil"/>
                <w:bottom w:val="nil"/>
                <w:right w:val="nil"/>
                <w:between w:val="nil"/>
              </w:pBdr>
              <w:jc w:val="center"/>
              <w:rPr>
                <w:color w:val="000000"/>
              </w:rPr>
            </w:pPr>
            <w:r w:rsidRPr="00A95C94">
              <w:rPr>
                <w:color w:val="000000"/>
              </w:rPr>
              <w:t>E</w:t>
            </w:r>
          </w:p>
        </w:tc>
        <w:tc>
          <w:tcPr>
            <w:tcW w:w="567" w:type="dxa"/>
            <w:vAlign w:val="center"/>
          </w:tcPr>
          <w:p w14:paraId="398588B3"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5A707493" w14:textId="77777777" w:rsidTr="00A95C94">
        <w:trPr>
          <w:trHeight w:val="283"/>
        </w:trPr>
        <w:tc>
          <w:tcPr>
            <w:tcW w:w="709" w:type="dxa"/>
            <w:vMerge/>
            <w:vAlign w:val="center"/>
          </w:tcPr>
          <w:p w14:paraId="1211E953" w14:textId="77777777" w:rsidR="00655761" w:rsidRPr="00A95C94" w:rsidRDefault="00655761">
            <w:pPr>
              <w:widowControl w:val="0"/>
              <w:pBdr>
                <w:top w:val="nil"/>
                <w:left w:val="nil"/>
                <w:bottom w:val="nil"/>
                <w:right w:val="nil"/>
                <w:between w:val="nil"/>
              </w:pBdr>
              <w:spacing w:line="276" w:lineRule="auto"/>
              <w:rPr>
                <w:color w:val="000000"/>
              </w:rPr>
            </w:pPr>
          </w:p>
        </w:tc>
        <w:tc>
          <w:tcPr>
            <w:tcW w:w="425" w:type="dxa"/>
            <w:vAlign w:val="center"/>
          </w:tcPr>
          <w:p w14:paraId="5430D9DC" w14:textId="77777777" w:rsidR="00655761" w:rsidRPr="00A95C94" w:rsidRDefault="00655761">
            <w:pPr>
              <w:jc w:val="center"/>
            </w:pPr>
            <w:r w:rsidRPr="00A95C94">
              <w:t>b.</w:t>
            </w:r>
          </w:p>
        </w:tc>
        <w:tc>
          <w:tcPr>
            <w:tcW w:w="7371" w:type="dxa"/>
          </w:tcPr>
          <w:p w14:paraId="7122BC6A" w14:textId="77777777" w:rsidR="00655761" w:rsidRPr="00A95C94" w:rsidRDefault="00655761">
            <w:pPr>
              <w:pBdr>
                <w:top w:val="nil"/>
                <w:left w:val="nil"/>
                <w:bottom w:val="nil"/>
                <w:right w:val="nil"/>
                <w:between w:val="nil"/>
              </w:pBdr>
              <w:jc w:val="both"/>
              <w:rPr>
                <w:color w:val="000000"/>
              </w:rPr>
            </w:pPr>
            <w:r w:rsidRPr="00A95C94">
              <w:rPr>
                <w:color w:val="000000"/>
              </w:rPr>
              <w:t>Interpret the role of shielding and deshielding groups on the chemical shift in NMR with suitable examples. </w:t>
            </w:r>
          </w:p>
        </w:tc>
        <w:tc>
          <w:tcPr>
            <w:tcW w:w="709" w:type="dxa"/>
            <w:vAlign w:val="center"/>
          </w:tcPr>
          <w:p w14:paraId="5CA31323" w14:textId="77777777" w:rsidR="00655761" w:rsidRPr="00A95C94" w:rsidRDefault="00655761">
            <w:pPr>
              <w:pBdr>
                <w:top w:val="nil"/>
                <w:left w:val="nil"/>
                <w:bottom w:val="nil"/>
                <w:right w:val="nil"/>
                <w:between w:val="nil"/>
              </w:pBdr>
              <w:jc w:val="center"/>
              <w:rPr>
                <w:color w:val="000000"/>
              </w:rPr>
            </w:pPr>
            <w:r w:rsidRPr="00A95C94">
              <w:rPr>
                <w:color w:val="000000"/>
              </w:rPr>
              <w:t>CO4</w:t>
            </w:r>
          </w:p>
        </w:tc>
        <w:tc>
          <w:tcPr>
            <w:tcW w:w="567" w:type="dxa"/>
            <w:vAlign w:val="center"/>
          </w:tcPr>
          <w:p w14:paraId="7721FD74" w14:textId="77777777" w:rsidR="00655761" w:rsidRPr="00A95C94" w:rsidRDefault="00655761">
            <w:pPr>
              <w:pBdr>
                <w:top w:val="nil"/>
                <w:left w:val="nil"/>
                <w:bottom w:val="nil"/>
                <w:right w:val="nil"/>
                <w:between w:val="nil"/>
              </w:pBdr>
              <w:jc w:val="center"/>
              <w:rPr>
                <w:color w:val="000000"/>
              </w:rPr>
            </w:pPr>
            <w:r w:rsidRPr="00A95C94">
              <w:rPr>
                <w:color w:val="000000"/>
              </w:rPr>
              <w:t>A</w:t>
            </w:r>
          </w:p>
        </w:tc>
        <w:tc>
          <w:tcPr>
            <w:tcW w:w="567" w:type="dxa"/>
            <w:vAlign w:val="center"/>
          </w:tcPr>
          <w:p w14:paraId="6E053FE0"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723B0992" w14:textId="77777777" w:rsidTr="00A95C94">
        <w:trPr>
          <w:trHeight w:val="397"/>
        </w:trPr>
        <w:tc>
          <w:tcPr>
            <w:tcW w:w="709" w:type="dxa"/>
            <w:vAlign w:val="center"/>
          </w:tcPr>
          <w:p w14:paraId="27352384" w14:textId="77777777" w:rsidR="00655761" w:rsidRPr="00A95C94" w:rsidRDefault="00655761">
            <w:pPr>
              <w:jc w:val="center"/>
            </w:pPr>
          </w:p>
        </w:tc>
        <w:tc>
          <w:tcPr>
            <w:tcW w:w="425" w:type="dxa"/>
            <w:vAlign w:val="center"/>
          </w:tcPr>
          <w:p w14:paraId="3CA038F3" w14:textId="77777777" w:rsidR="00655761" w:rsidRPr="00A95C94" w:rsidRDefault="00655761">
            <w:pPr>
              <w:jc w:val="center"/>
            </w:pPr>
          </w:p>
        </w:tc>
        <w:tc>
          <w:tcPr>
            <w:tcW w:w="7371" w:type="dxa"/>
          </w:tcPr>
          <w:p w14:paraId="69B58C61" w14:textId="77777777" w:rsidR="00655761" w:rsidRPr="00A95C94" w:rsidRDefault="00655761">
            <w:pPr>
              <w:jc w:val="center"/>
            </w:pPr>
          </w:p>
        </w:tc>
        <w:tc>
          <w:tcPr>
            <w:tcW w:w="709" w:type="dxa"/>
            <w:vAlign w:val="center"/>
          </w:tcPr>
          <w:p w14:paraId="74D757BA" w14:textId="77777777" w:rsidR="00655761" w:rsidRPr="00A95C94" w:rsidRDefault="00655761">
            <w:pPr>
              <w:jc w:val="center"/>
            </w:pPr>
          </w:p>
        </w:tc>
        <w:tc>
          <w:tcPr>
            <w:tcW w:w="567" w:type="dxa"/>
            <w:vAlign w:val="center"/>
          </w:tcPr>
          <w:p w14:paraId="044D6965" w14:textId="77777777" w:rsidR="00655761" w:rsidRPr="00A95C94" w:rsidRDefault="00655761">
            <w:pPr>
              <w:jc w:val="center"/>
            </w:pPr>
          </w:p>
        </w:tc>
        <w:tc>
          <w:tcPr>
            <w:tcW w:w="567" w:type="dxa"/>
            <w:vAlign w:val="center"/>
          </w:tcPr>
          <w:p w14:paraId="28D0EDAF" w14:textId="77777777" w:rsidR="00655761" w:rsidRPr="00A95C94" w:rsidRDefault="00655761">
            <w:pPr>
              <w:jc w:val="center"/>
            </w:pPr>
          </w:p>
        </w:tc>
      </w:tr>
      <w:tr w:rsidR="00655761" w:rsidRPr="00A95C94" w14:paraId="1B6CB1C4" w14:textId="77777777" w:rsidTr="00A95C94">
        <w:trPr>
          <w:trHeight w:val="283"/>
        </w:trPr>
        <w:tc>
          <w:tcPr>
            <w:tcW w:w="709" w:type="dxa"/>
            <w:vMerge w:val="restart"/>
            <w:vAlign w:val="center"/>
          </w:tcPr>
          <w:p w14:paraId="5DEB0C51" w14:textId="77777777" w:rsidR="00655761" w:rsidRPr="00A95C94" w:rsidRDefault="00655761">
            <w:pPr>
              <w:jc w:val="center"/>
            </w:pPr>
            <w:r w:rsidRPr="00A95C94">
              <w:t>5.</w:t>
            </w:r>
          </w:p>
        </w:tc>
        <w:tc>
          <w:tcPr>
            <w:tcW w:w="425" w:type="dxa"/>
            <w:vAlign w:val="center"/>
          </w:tcPr>
          <w:p w14:paraId="1D445705" w14:textId="77777777" w:rsidR="00655761" w:rsidRPr="00A95C94" w:rsidRDefault="00655761">
            <w:pPr>
              <w:jc w:val="center"/>
            </w:pPr>
            <w:r w:rsidRPr="00A95C94">
              <w:t>a.</w:t>
            </w:r>
          </w:p>
        </w:tc>
        <w:tc>
          <w:tcPr>
            <w:tcW w:w="7371" w:type="dxa"/>
          </w:tcPr>
          <w:p w14:paraId="61CB1B41" w14:textId="77777777" w:rsidR="00655761" w:rsidRPr="00A95C94" w:rsidRDefault="00655761">
            <w:pPr>
              <w:pBdr>
                <w:top w:val="nil"/>
                <w:left w:val="nil"/>
                <w:bottom w:val="nil"/>
                <w:right w:val="nil"/>
                <w:between w:val="nil"/>
              </w:pBdr>
              <w:jc w:val="both"/>
              <w:rPr>
                <w:color w:val="000000"/>
              </w:rPr>
            </w:pPr>
            <w:r w:rsidRPr="00A95C94">
              <w:rPr>
                <w:color w:val="000000"/>
              </w:rPr>
              <w:t>Explain conductometry , its type and state their scope and limitations.</w:t>
            </w:r>
          </w:p>
        </w:tc>
        <w:tc>
          <w:tcPr>
            <w:tcW w:w="709" w:type="dxa"/>
            <w:vAlign w:val="center"/>
          </w:tcPr>
          <w:p w14:paraId="47E16E8B" w14:textId="77777777" w:rsidR="00655761" w:rsidRPr="00A95C94" w:rsidRDefault="00655761">
            <w:pPr>
              <w:pBdr>
                <w:top w:val="nil"/>
                <w:left w:val="nil"/>
                <w:bottom w:val="nil"/>
                <w:right w:val="nil"/>
                <w:between w:val="nil"/>
              </w:pBdr>
              <w:jc w:val="center"/>
              <w:rPr>
                <w:color w:val="000000"/>
              </w:rPr>
            </w:pPr>
            <w:r w:rsidRPr="00A95C94">
              <w:rPr>
                <w:color w:val="000000"/>
              </w:rPr>
              <w:t>CO5</w:t>
            </w:r>
          </w:p>
        </w:tc>
        <w:tc>
          <w:tcPr>
            <w:tcW w:w="567" w:type="dxa"/>
            <w:vAlign w:val="center"/>
          </w:tcPr>
          <w:p w14:paraId="2E5AB3D9" w14:textId="77777777" w:rsidR="00655761" w:rsidRPr="00A95C94" w:rsidRDefault="00655761">
            <w:pPr>
              <w:pBdr>
                <w:top w:val="nil"/>
                <w:left w:val="nil"/>
                <w:bottom w:val="nil"/>
                <w:right w:val="nil"/>
                <w:between w:val="nil"/>
              </w:pBdr>
              <w:jc w:val="center"/>
              <w:rPr>
                <w:color w:val="000000"/>
              </w:rPr>
            </w:pPr>
            <w:r w:rsidRPr="00A95C94">
              <w:rPr>
                <w:color w:val="000000"/>
              </w:rPr>
              <w:t>An</w:t>
            </w:r>
          </w:p>
        </w:tc>
        <w:tc>
          <w:tcPr>
            <w:tcW w:w="567" w:type="dxa"/>
            <w:vAlign w:val="center"/>
          </w:tcPr>
          <w:p w14:paraId="68B24E24"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16DFF915" w14:textId="77777777" w:rsidTr="00A95C94">
        <w:trPr>
          <w:trHeight w:val="283"/>
        </w:trPr>
        <w:tc>
          <w:tcPr>
            <w:tcW w:w="709" w:type="dxa"/>
            <w:vMerge/>
            <w:vAlign w:val="center"/>
          </w:tcPr>
          <w:p w14:paraId="33EC7B41" w14:textId="77777777" w:rsidR="00655761" w:rsidRPr="00A95C94" w:rsidRDefault="00655761">
            <w:pPr>
              <w:widowControl w:val="0"/>
              <w:pBdr>
                <w:top w:val="nil"/>
                <w:left w:val="nil"/>
                <w:bottom w:val="nil"/>
                <w:right w:val="nil"/>
                <w:between w:val="nil"/>
              </w:pBdr>
              <w:spacing w:line="276" w:lineRule="auto"/>
              <w:rPr>
                <w:color w:val="000000"/>
              </w:rPr>
            </w:pPr>
          </w:p>
        </w:tc>
        <w:tc>
          <w:tcPr>
            <w:tcW w:w="425" w:type="dxa"/>
            <w:vAlign w:val="center"/>
          </w:tcPr>
          <w:p w14:paraId="1241384B" w14:textId="77777777" w:rsidR="00655761" w:rsidRPr="00A95C94" w:rsidRDefault="00655761">
            <w:pPr>
              <w:jc w:val="center"/>
            </w:pPr>
            <w:r w:rsidRPr="00A95C94">
              <w:t>b.</w:t>
            </w:r>
          </w:p>
        </w:tc>
        <w:tc>
          <w:tcPr>
            <w:tcW w:w="7371" w:type="dxa"/>
          </w:tcPr>
          <w:p w14:paraId="6B195A41" w14:textId="77777777" w:rsidR="00655761" w:rsidRPr="00A95C94" w:rsidRDefault="00655761">
            <w:pPr>
              <w:pBdr>
                <w:top w:val="nil"/>
                <w:left w:val="nil"/>
                <w:bottom w:val="nil"/>
                <w:right w:val="nil"/>
                <w:between w:val="nil"/>
              </w:pBdr>
              <w:jc w:val="both"/>
              <w:rPr>
                <w:color w:val="000000"/>
              </w:rPr>
            </w:pPr>
            <w:r w:rsidRPr="00A95C94">
              <w:rPr>
                <w:color w:val="000000"/>
              </w:rPr>
              <w:t>Give an account on the basic principles involved in Potentiometry and explain the methods of determination of  pCO</w:t>
            </w:r>
            <w:r w:rsidRPr="00A95C94">
              <w:rPr>
                <w:color w:val="000000"/>
                <w:vertAlign w:val="subscript"/>
              </w:rPr>
              <w:t>2</w:t>
            </w:r>
            <w:r w:rsidRPr="00A95C94">
              <w:rPr>
                <w:color w:val="000000"/>
              </w:rPr>
              <w:t>, pHCO</w:t>
            </w:r>
            <w:r w:rsidRPr="00A95C94">
              <w:rPr>
                <w:color w:val="000000"/>
                <w:vertAlign w:val="subscript"/>
              </w:rPr>
              <w:t>3</w:t>
            </w:r>
            <w:r w:rsidRPr="00A95C94">
              <w:rPr>
                <w:color w:val="000000"/>
              </w:rPr>
              <w:t>.</w:t>
            </w:r>
          </w:p>
        </w:tc>
        <w:tc>
          <w:tcPr>
            <w:tcW w:w="709" w:type="dxa"/>
            <w:vAlign w:val="center"/>
          </w:tcPr>
          <w:p w14:paraId="46A8549E" w14:textId="77777777" w:rsidR="00655761" w:rsidRPr="00A95C94" w:rsidRDefault="00655761">
            <w:pPr>
              <w:pBdr>
                <w:top w:val="nil"/>
                <w:left w:val="nil"/>
                <w:bottom w:val="nil"/>
                <w:right w:val="nil"/>
                <w:between w:val="nil"/>
              </w:pBdr>
              <w:jc w:val="center"/>
              <w:rPr>
                <w:color w:val="000000"/>
              </w:rPr>
            </w:pPr>
            <w:r w:rsidRPr="00A95C94">
              <w:rPr>
                <w:color w:val="000000"/>
              </w:rPr>
              <w:t>CO5</w:t>
            </w:r>
          </w:p>
        </w:tc>
        <w:tc>
          <w:tcPr>
            <w:tcW w:w="567" w:type="dxa"/>
            <w:vAlign w:val="center"/>
          </w:tcPr>
          <w:p w14:paraId="42C3058B" w14:textId="77777777" w:rsidR="00655761" w:rsidRPr="00A95C94" w:rsidRDefault="00655761">
            <w:pPr>
              <w:pBdr>
                <w:top w:val="nil"/>
                <w:left w:val="nil"/>
                <w:bottom w:val="nil"/>
                <w:right w:val="nil"/>
                <w:between w:val="nil"/>
              </w:pBdr>
              <w:jc w:val="center"/>
              <w:rPr>
                <w:color w:val="000000"/>
              </w:rPr>
            </w:pPr>
            <w:r w:rsidRPr="00A95C94">
              <w:rPr>
                <w:color w:val="000000"/>
              </w:rPr>
              <w:t>A</w:t>
            </w:r>
          </w:p>
        </w:tc>
        <w:tc>
          <w:tcPr>
            <w:tcW w:w="567" w:type="dxa"/>
            <w:vAlign w:val="center"/>
          </w:tcPr>
          <w:p w14:paraId="4EB87EA9"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6F255554" w14:textId="77777777" w:rsidTr="00A95C94">
        <w:trPr>
          <w:trHeight w:val="263"/>
        </w:trPr>
        <w:tc>
          <w:tcPr>
            <w:tcW w:w="709" w:type="dxa"/>
            <w:vAlign w:val="center"/>
          </w:tcPr>
          <w:p w14:paraId="29634C62" w14:textId="77777777" w:rsidR="00655761" w:rsidRPr="00A95C94" w:rsidRDefault="00655761">
            <w:pPr>
              <w:jc w:val="center"/>
            </w:pPr>
          </w:p>
        </w:tc>
        <w:tc>
          <w:tcPr>
            <w:tcW w:w="425" w:type="dxa"/>
            <w:vAlign w:val="center"/>
          </w:tcPr>
          <w:p w14:paraId="61761674" w14:textId="77777777" w:rsidR="00655761" w:rsidRPr="00A95C94" w:rsidRDefault="00655761">
            <w:pPr>
              <w:jc w:val="center"/>
            </w:pPr>
          </w:p>
        </w:tc>
        <w:tc>
          <w:tcPr>
            <w:tcW w:w="7371" w:type="dxa"/>
          </w:tcPr>
          <w:p w14:paraId="0A484B97" w14:textId="77777777" w:rsidR="00655761" w:rsidRPr="00A95C94" w:rsidRDefault="00655761">
            <w:pPr>
              <w:jc w:val="center"/>
            </w:pPr>
            <w:r w:rsidRPr="00A95C94">
              <w:rPr>
                <w:b/>
              </w:rPr>
              <w:t>(OR)</w:t>
            </w:r>
          </w:p>
        </w:tc>
        <w:tc>
          <w:tcPr>
            <w:tcW w:w="709" w:type="dxa"/>
            <w:vAlign w:val="center"/>
          </w:tcPr>
          <w:p w14:paraId="1288A578" w14:textId="77777777" w:rsidR="00655761" w:rsidRPr="00A95C94" w:rsidRDefault="00655761">
            <w:pPr>
              <w:jc w:val="center"/>
            </w:pPr>
          </w:p>
        </w:tc>
        <w:tc>
          <w:tcPr>
            <w:tcW w:w="567" w:type="dxa"/>
            <w:vAlign w:val="center"/>
          </w:tcPr>
          <w:p w14:paraId="1F409642" w14:textId="77777777" w:rsidR="00655761" w:rsidRPr="00A95C94" w:rsidRDefault="00655761">
            <w:pPr>
              <w:jc w:val="center"/>
            </w:pPr>
          </w:p>
        </w:tc>
        <w:tc>
          <w:tcPr>
            <w:tcW w:w="567" w:type="dxa"/>
            <w:vAlign w:val="center"/>
          </w:tcPr>
          <w:p w14:paraId="0BD11528" w14:textId="77777777" w:rsidR="00655761" w:rsidRPr="00A95C94" w:rsidRDefault="00655761">
            <w:pPr>
              <w:jc w:val="center"/>
            </w:pPr>
          </w:p>
        </w:tc>
      </w:tr>
      <w:tr w:rsidR="00655761" w:rsidRPr="00A95C94" w14:paraId="2EE9CE18" w14:textId="77777777" w:rsidTr="00A95C94">
        <w:trPr>
          <w:trHeight w:val="283"/>
        </w:trPr>
        <w:tc>
          <w:tcPr>
            <w:tcW w:w="709" w:type="dxa"/>
            <w:vMerge w:val="restart"/>
            <w:vAlign w:val="center"/>
          </w:tcPr>
          <w:p w14:paraId="06476165" w14:textId="77777777" w:rsidR="00655761" w:rsidRPr="00A95C94" w:rsidRDefault="00655761">
            <w:pPr>
              <w:jc w:val="center"/>
            </w:pPr>
            <w:r w:rsidRPr="00A95C94">
              <w:t>6.</w:t>
            </w:r>
          </w:p>
        </w:tc>
        <w:tc>
          <w:tcPr>
            <w:tcW w:w="425" w:type="dxa"/>
            <w:vAlign w:val="center"/>
          </w:tcPr>
          <w:p w14:paraId="7B700620" w14:textId="77777777" w:rsidR="00655761" w:rsidRPr="00A95C94" w:rsidRDefault="00655761">
            <w:pPr>
              <w:jc w:val="center"/>
            </w:pPr>
            <w:r w:rsidRPr="00A95C94">
              <w:t>a.</w:t>
            </w:r>
          </w:p>
        </w:tc>
        <w:tc>
          <w:tcPr>
            <w:tcW w:w="7371" w:type="dxa"/>
          </w:tcPr>
          <w:p w14:paraId="13A800CC" w14:textId="77777777" w:rsidR="00655761" w:rsidRPr="00A95C94" w:rsidRDefault="00655761">
            <w:pPr>
              <w:pBdr>
                <w:top w:val="nil"/>
                <w:left w:val="nil"/>
                <w:bottom w:val="nil"/>
                <w:right w:val="nil"/>
                <w:between w:val="nil"/>
              </w:pBdr>
              <w:jc w:val="both"/>
              <w:rPr>
                <w:color w:val="000000"/>
              </w:rPr>
            </w:pPr>
            <w:r w:rsidRPr="00A95C94">
              <w:rPr>
                <w:color w:val="000000"/>
              </w:rPr>
              <w:t>Classify various types of molecular vibrations in diatomic and polyatomic molecules. </w:t>
            </w:r>
          </w:p>
        </w:tc>
        <w:tc>
          <w:tcPr>
            <w:tcW w:w="709" w:type="dxa"/>
            <w:vAlign w:val="center"/>
          </w:tcPr>
          <w:p w14:paraId="2F335FA9" w14:textId="77777777" w:rsidR="00655761" w:rsidRPr="00A95C94" w:rsidRDefault="00655761">
            <w:pPr>
              <w:pBdr>
                <w:top w:val="nil"/>
                <w:left w:val="nil"/>
                <w:bottom w:val="nil"/>
                <w:right w:val="nil"/>
                <w:between w:val="nil"/>
              </w:pBdr>
              <w:jc w:val="center"/>
              <w:rPr>
                <w:color w:val="000000"/>
              </w:rPr>
            </w:pPr>
            <w:r w:rsidRPr="00A95C94">
              <w:rPr>
                <w:color w:val="000000"/>
              </w:rPr>
              <w:t>CO2</w:t>
            </w:r>
          </w:p>
        </w:tc>
        <w:tc>
          <w:tcPr>
            <w:tcW w:w="567" w:type="dxa"/>
            <w:vAlign w:val="center"/>
          </w:tcPr>
          <w:p w14:paraId="60E9B028" w14:textId="77777777" w:rsidR="00655761" w:rsidRPr="00A95C94" w:rsidRDefault="00655761">
            <w:pPr>
              <w:pBdr>
                <w:top w:val="nil"/>
                <w:left w:val="nil"/>
                <w:bottom w:val="nil"/>
                <w:right w:val="nil"/>
                <w:between w:val="nil"/>
              </w:pBdr>
              <w:jc w:val="center"/>
              <w:rPr>
                <w:color w:val="000000"/>
              </w:rPr>
            </w:pPr>
            <w:r w:rsidRPr="00A95C94">
              <w:rPr>
                <w:color w:val="000000"/>
              </w:rPr>
              <w:t>An</w:t>
            </w:r>
          </w:p>
        </w:tc>
        <w:tc>
          <w:tcPr>
            <w:tcW w:w="567" w:type="dxa"/>
            <w:vAlign w:val="center"/>
          </w:tcPr>
          <w:p w14:paraId="0017DF9A"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0DD59A41" w14:textId="77777777" w:rsidTr="00A95C94">
        <w:trPr>
          <w:trHeight w:val="283"/>
        </w:trPr>
        <w:tc>
          <w:tcPr>
            <w:tcW w:w="709" w:type="dxa"/>
            <w:vMerge/>
            <w:vAlign w:val="center"/>
          </w:tcPr>
          <w:p w14:paraId="5A943C92" w14:textId="77777777" w:rsidR="00655761" w:rsidRPr="00A95C94" w:rsidRDefault="00655761">
            <w:pPr>
              <w:widowControl w:val="0"/>
              <w:pBdr>
                <w:top w:val="nil"/>
                <w:left w:val="nil"/>
                <w:bottom w:val="nil"/>
                <w:right w:val="nil"/>
                <w:between w:val="nil"/>
              </w:pBdr>
              <w:spacing w:line="276" w:lineRule="auto"/>
              <w:rPr>
                <w:color w:val="000000"/>
              </w:rPr>
            </w:pPr>
          </w:p>
        </w:tc>
        <w:tc>
          <w:tcPr>
            <w:tcW w:w="425" w:type="dxa"/>
            <w:vAlign w:val="center"/>
          </w:tcPr>
          <w:p w14:paraId="03E489F4" w14:textId="77777777" w:rsidR="00655761" w:rsidRPr="00A95C94" w:rsidRDefault="00655761">
            <w:pPr>
              <w:jc w:val="center"/>
            </w:pPr>
            <w:r w:rsidRPr="00A95C94">
              <w:t>b.</w:t>
            </w:r>
          </w:p>
        </w:tc>
        <w:tc>
          <w:tcPr>
            <w:tcW w:w="7371" w:type="dxa"/>
          </w:tcPr>
          <w:p w14:paraId="718D121B" w14:textId="77777777" w:rsidR="00655761" w:rsidRPr="00A95C94" w:rsidRDefault="00655761">
            <w:pPr>
              <w:pBdr>
                <w:top w:val="nil"/>
                <w:left w:val="nil"/>
                <w:bottom w:val="nil"/>
                <w:right w:val="nil"/>
                <w:between w:val="nil"/>
              </w:pBdr>
              <w:jc w:val="both"/>
              <w:rPr>
                <w:color w:val="000000"/>
              </w:rPr>
            </w:pPr>
            <w:r w:rsidRPr="00A95C94">
              <w:rPr>
                <w:color w:val="000000"/>
              </w:rPr>
              <w:t>Correlate group frequencies and finger print region with reference to IR spectra and state their significance.</w:t>
            </w:r>
          </w:p>
        </w:tc>
        <w:tc>
          <w:tcPr>
            <w:tcW w:w="709" w:type="dxa"/>
            <w:vAlign w:val="center"/>
          </w:tcPr>
          <w:p w14:paraId="4BFC860D" w14:textId="77777777" w:rsidR="00655761" w:rsidRPr="00A95C94" w:rsidRDefault="00655761">
            <w:pPr>
              <w:pBdr>
                <w:top w:val="nil"/>
                <w:left w:val="nil"/>
                <w:bottom w:val="nil"/>
                <w:right w:val="nil"/>
                <w:between w:val="nil"/>
              </w:pBdr>
              <w:jc w:val="center"/>
              <w:rPr>
                <w:color w:val="000000"/>
              </w:rPr>
            </w:pPr>
            <w:r w:rsidRPr="00A95C94">
              <w:rPr>
                <w:color w:val="000000"/>
              </w:rPr>
              <w:t>CO2</w:t>
            </w:r>
          </w:p>
        </w:tc>
        <w:tc>
          <w:tcPr>
            <w:tcW w:w="567" w:type="dxa"/>
            <w:vAlign w:val="center"/>
          </w:tcPr>
          <w:p w14:paraId="31AF7E76" w14:textId="77777777" w:rsidR="00655761" w:rsidRPr="00A95C94" w:rsidRDefault="00655761">
            <w:pPr>
              <w:pBdr>
                <w:top w:val="nil"/>
                <w:left w:val="nil"/>
                <w:bottom w:val="nil"/>
                <w:right w:val="nil"/>
                <w:between w:val="nil"/>
              </w:pBdr>
              <w:jc w:val="center"/>
              <w:rPr>
                <w:color w:val="000000"/>
              </w:rPr>
            </w:pPr>
            <w:r w:rsidRPr="00A95C94">
              <w:rPr>
                <w:color w:val="000000"/>
              </w:rPr>
              <w:t>An</w:t>
            </w:r>
          </w:p>
        </w:tc>
        <w:tc>
          <w:tcPr>
            <w:tcW w:w="567" w:type="dxa"/>
            <w:vAlign w:val="center"/>
          </w:tcPr>
          <w:p w14:paraId="34933143"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2A6835B6" w14:textId="77777777" w:rsidTr="00A95C94">
        <w:trPr>
          <w:trHeight w:val="397"/>
        </w:trPr>
        <w:tc>
          <w:tcPr>
            <w:tcW w:w="709" w:type="dxa"/>
            <w:vAlign w:val="center"/>
          </w:tcPr>
          <w:p w14:paraId="568B6AF5" w14:textId="77777777" w:rsidR="00655761" w:rsidRPr="00A95C94" w:rsidRDefault="00655761">
            <w:pPr>
              <w:jc w:val="center"/>
            </w:pPr>
          </w:p>
        </w:tc>
        <w:tc>
          <w:tcPr>
            <w:tcW w:w="425" w:type="dxa"/>
            <w:vAlign w:val="center"/>
          </w:tcPr>
          <w:p w14:paraId="3D930D73" w14:textId="77777777" w:rsidR="00655761" w:rsidRPr="00A95C94" w:rsidRDefault="00655761">
            <w:pPr>
              <w:jc w:val="center"/>
            </w:pPr>
          </w:p>
        </w:tc>
        <w:tc>
          <w:tcPr>
            <w:tcW w:w="7371" w:type="dxa"/>
          </w:tcPr>
          <w:p w14:paraId="4D77C374" w14:textId="77777777" w:rsidR="00655761" w:rsidRPr="00A95C94" w:rsidRDefault="00655761">
            <w:pPr>
              <w:jc w:val="center"/>
            </w:pPr>
          </w:p>
        </w:tc>
        <w:tc>
          <w:tcPr>
            <w:tcW w:w="709" w:type="dxa"/>
            <w:vAlign w:val="center"/>
          </w:tcPr>
          <w:p w14:paraId="06920858" w14:textId="77777777" w:rsidR="00655761" w:rsidRPr="00A95C94" w:rsidRDefault="00655761">
            <w:pPr>
              <w:jc w:val="center"/>
            </w:pPr>
          </w:p>
        </w:tc>
        <w:tc>
          <w:tcPr>
            <w:tcW w:w="567" w:type="dxa"/>
            <w:vAlign w:val="center"/>
          </w:tcPr>
          <w:p w14:paraId="2B56CB39" w14:textId="77777777" w:rsidR="00655761" w:rsidRPr="00A95C94" w:rsidRDefault="00655761">
            <w:pPr>
              <w:jc w:val="center"/>
            </w:pPr>
          </w:p>
        </w:tc>
        <w:tc>
          <w:tcPr>
            <w:tcW w:w="567" w:type="dxa"/>
            <w:vAlign w:val="center"/>
          </w:tcPr>
          <w:p w14:paraId="3BBF0679" w14:textId="77777777" w:rsidR="00655761" w:rsidRPr="00A95C94" w:rsidRDefault="00655761">
            <w:pPr>
              <w:jc w:val="center"/>
            </w:pPr>
          </w:p>
        </w:tc>
      </w:tr>
      <w:tr w:rsidR="00655761" w:rsidRPr="00A95C94" w14:paraId="2A1DF5EA" w14:textId="77777777" w:rsidTr="00A95C94">
        <w:trPr>
          <w:trHeight w:val="283"/>
        </w:trPr>
        <w:tc>
          <w:tcPr>
            <w:tcW w:w="709" w:type="dxa"/>
            <w:vMerge w:val="restart"/>
            <w:vAlign w:val="center"/>
          </w:tcPr>
          <w:p w14:paraId="7AE15437" w14:textId="77777777" w:rsidR="00655761" w:rsidRPr="00A95C94" w:rsidRDefault="00655761">
            <w:pPr>
              <w:jc w:val="center"/>
            </w:pPr>
            <w:r w:rsidRPr="00A95C94">
              <w:t>7.</w:t>
            </w:r>
          </w:p>
        </w:tc>
        <w:tc>
          <w:tcPr>
            <w:tcW w:w="425" w:type="dxa"/>
            <w:vAlign w:val="center"/>
          </w:tcPr>
          <w:p w14:paraId="3168BEAA" w14:textId="77777777" w:rsidR="00655761" w:rsidRPr="00A95C94" w:rsidRDefault="00655761">
            <w:pPr>
              <w:jc w:val="center"/>
            </w:pPr>
            <w:r w:rsidRPr="00A95C94">
              <w:t>a.</w:t>
            </w:r>
          </w:p>
        </w:tc>
        <w:tc>
          <w:tcPr>
            <w:tcW w:w="7371" w:type="dxa"/>
          </w:tcPr>
          <w:p w14:paraId="1A673CD4" w14:textId="77777777" w:rsidR="00655761" w:rsidRPr="00A95C94" w:rsidRDefault="00655761">
            <w:pPr>
              <w:pBdr>
                <w:top w:val="nil"/>
                <w:left w:val="nil"/>
                <w:bottom w:val="nil"/>
                <w:right w:val="nil"/>
                <w:between w:val="nil"/>
              </w:pBdr>
              <w:jc w:val="both"/>
              <w:rPr>
                <w:color w:val="000000"/>
              </w:rPr>
            </w:pPr>
            <w:r w:rsidRPr="00A95C94">
              <w:rPr>
                <w:color w:val="000000"/>
              </w:rPr>
              <w:t>Give a detailed account on various chromatographic parameters and their significance.</w:t>
            </w:r>
          </w:p>
        </w:tc>
        <w:tc>
          <w:tcPr>
            <w:tcW w:w="709" w:type="dxa"/>
            <w:vAlign w:val="center"/>
          </w:tcPr>
          <w:p w14:paraId="059545EB" w14:textId="77777777" w:rsidR="00655761" w:rsidRPr="00A95C94" w:rsidRDefault="00655761">
            <w:pPr>
              <w:pBdr>
                <w:top w:val="nil"/>
                <w:left w:val="nil"/>
                <w:bottom w:val="nil"/>
                <w:right w:val="nil"/>
                <w:between w:val="nil"/>
              </w:pBdr>
              <w:jc w:val="center"/>
              <w:rPr>
                <w:color w:val="000000"/>
              </w:rPr>
            </w:pPr>
            <w:r w:rsidRPr="00A95C94">
              <w:rPr>
                <w:color w:val="000000"/>
              </w:rPr>
              <w:t>CO1</w:t>
            </w:r>
          </w:p>
        </w:tc>
        <w:tc>
          <w:tcPr>
            <w:tcW w:w="567" w:type="dxa"/>
            <w:vAlign w:val="center"/>
          </w:tcPr>
          <w:p w14:paraId="4AA804FD" w14:textId="77777777" w:rsidR="00655761" w:rsidRPr="00A95C94" w:rsidRDefault="00655761">
            <w:pPr>
              <w:pBdr>
                <w:top w:val="nil"/>
                <w:left w:val="nil"/>
                <w:bottom w:val="nil"/>
                <w:right w:val="nil"/>
                <w:between w:val="nil"/>
              </w:pBdr>
              <w:jc w:val="center"/>
              <w:rPr>
                <w:color w:val="000000"/>
              </w:rPr>
            </w:pPr>
            <w:r w:rsidRPr="00A95C94">
              <w:rPr>
                <w:color w:val="000000"/>
              </w:rPr>
              <w:t>U</w:t>
            </w:r>
          </w:p>
        </w:tc>
        <w:tc>
          <w:tcPr>
            <w:tcW w:w="567" w:type="dxa"/>
            <w:vAlign w:val="center"/>
          </w:tcPr>
          <w:p w14:paraId="2AD435BA" w14:textId="77777777" w:rsidR="00655761" w:rsidRPr="00A95C94" w:rsidRDefault="00655761">
            <w:pPr>
              <w:jc w:val="center"/>
            </w:pPr>
            <w:r w:rsidRPr="00A95C94">
              <w:t>10</w:t>
            </w:r>
          </w:p>
        </w:tc>
      </w:tr>
      <w:tr w:rsidR="00655761" w:rsidRPr="00A95C94" w14:paraId="7C7F97A1" w14:textId="77777777" w:rsidTr="00A95C94">
        <w:trPr>
          <w:trHeight w:val="283"/>
        </w:trPr>
        <w:tc>
          <w:tcPr>
            <w:tcW w:w="709" w:type="dxa"/>
            <w:vMerge/>
            <w:vAlign w:val="center"/>
          </w:tcPr>
          <w:p w14:paraId="5A6FE793" w14:textId="77777777" w:rsidR="00655761" w:rsidRPr="00A95C94" w:rsidRDefault="00655761">
            <w:pPr>
              <w:widowControl w:val="0"/>
              <w:pBdr>
                <w:top w:val="nil"/>
                <w:left w:val="nil"/>
                <w:bottom w:val="nil"/>
                <w:right w:val="nil"/>
                <w:between w:val="nil"/>
              </w:pBdr>
              <w:spacing w:line="276" w:lineRule="auto"/>
            </w:pPr>
          </w:p>
        </w:tc>
        <w:tc>
          <w:tcPr>
            <w:tcW w:w="425" w:type="dxa"/>
            <w:vAlign w:val="center"/>
          </w:tcPr>
          <w:p w14:paraId="1213DCE1" w14:textId="77777777" w:rsidR="00655761" w:rsidRPr="00A95C94" w:rsidRDefault="00655761">
            <w:pPr>
              <w:jc w:val="center"/>
            </w:pPr>
            <w:r w:rsidRPr="00A95C94">
              <w:t>b.</w:t>
            </w:r>
          </w:p>
        </w:tc>
        <w:tc>
          <w:tcPr>
            <w:tcW w:w="7371" w:type="dxa"/>
          </w:tcPr>
          <w:p w14:paraId="1F0D5B7D" w14:textId="77777777" w:rsidR="00655761" w:rsidRPr="00A95C94" w:rsidRDefault="00655761">
            <w:pPr>
              <w:pBdr>
                <w:top w:val="nil"/>
                <w:left w:val="nil"/>
                <w:bottom w:val="nil"/>
                <w:right w:val="nil"/>
                <w:between w:val="nil"/>
              </w:pBdr>
              <w:jc w:val="both"/>
              <w:rPr>
                <w:color w:val="000000"/>
              </w:rPr>
            </w:pPr>
            <w:r w:rsidRPr="00A95C94">
              <w:rPr>
                <w:color w:val="000000"/>
              </w:rPr>
              <w:t>Demonstrate the working principle of various detectors used in HPLC.</w:t>
            </w:r>
          </w:p>
        </w:tc>
        <w:tc>
          <w:tcPr>
            <w:tcW w:w="709" w:type="dxa"/>
            <w:vAlign w:val="center"/>
          </w:tcPr>
          <w:p w14:paraId="5E7B8347" w14:textId="77777777" w:rsidR="00655761" w:rsidRPr="00A95C94" w:rsidRDefault="00655761">
            <w:pPr>
              <w:pBdr>
                <w:top w:val="nil"/>
                <w:left w:val="nil"/>
                <w:bottom w:val="nil"/>
                <w:right w:val="nil"/>
                <w:between w:val="nil"/>
              </w:pBdr>
              <w:jc w:val="center"/>
              <w:rPr>
                <w:color w:val="000000"/>
              </w:rPr>
            </w:pPr>
            <w:r w:rsidRPr="00A95C94">
              <w:rPr>
                <w:color w:val="000000"/>
              </w:rPr>
              <w:t>CO1</w:t>
            </w:r>
          </w:p>
        </w:tc>
        <w:tc>
          <w:tcPr>
            <w:tcW w:w="567" w:type="dxa"/>
            <w:vAlign w:val="center"/>
          </w:tcPr>
          <w:p w14:paraId="436835D3" w14:textId="77777777" w:rsidR="00655761" w:rsidRPr="00A95C94" w:rsidRDefault="00655761">
            <w:pPr>
              <w:pBdr>
                <w:top w:val="nil"/>
                <w:left w:val="nil"/>
                <w:bottom w:val="nil"/>
                <w:right w:val="nil"/>
                <w:between w:val="nil"/>
              </w:pBdr>
              <w:jc w:val="center"/>
              <w:rPr>
                <w:color w:val="000000"/>
              </w:rPr>
            </w:pPr>
            <w:r w:rsidRPr="00A95C94">
              <w:rPr>
                <w:color w:val="000000"/>
              </w:rPr>
              <w:t>A</w:t>
            </w:r>
          </w:p>
        </w:tc>
        <w:tc>
          <w:tcPr>
            <w:tcW w:w="567" w:type="dxa"/>
            <w:vAlign w:val="center"/>
          </w:tcPr>
          <w:p w14:paraId="0FE5C33C" w14:textId="77777777" w:rsidR="00655761" w:rsidRPr="00A95C94" w:rsidRDefault="00655761">
            <w:pPr>
              <w:jc w:val="center"/>
            </w:pPr>
            <w:r w:rsidRPr="00A95C94">
              <w:t>10</w:t>
            </w:r>
          </w:p>
        </w:tc>
      </w:tr>
      <w:tr w:rsidR="00655761" w:rsidRPr="00A95C94" w14:paraId="2867B14B" w14:textId="77777777" w:rsidTr="00A95C94">
        <w:trPr>
          <w:trHeight w:val="283"/>
        </w:trPr>
        <w:tc>
          <w:tcPr>
            <w:tcW w:w="709" w:type="dxa"/>
            <w:vAlign w:val="center"/>
          </w:tcPr>
          <w:p w14:paraId="45E8FC97" w14:textId="77777777" w:rsidR="00655761" w:rsidRPr="00A95C94" w:rsidRDefault="00655761">
            <w:pPr>
              <w:jc w:val="center"/>
            </w:pPr>
          </w:p>
        </w:tc>
        <w:tc>
          <w:tcPr>
            <w:tcW w:w="425" w:type="dxa"/>
            <w:vAlign w:val="center"/>
          </w:tcPr>
          <w:p w14:paraId="162F0580" w14:textId="77777777" w:rsidR="00655761" w:rsidRPr="00A95C94" w:rsidRDefault="00655761">
            <w:pPr>
              <w:jc w:val="center"/>
            </w:pPr>
          </w:p>
        </w:tc>
        <w:tc>
          <w:tcPr>
            <w:tcW w:w="7371" w:type="dxa"/>
          </w:tcPr>
          <w:p w14:paraId="24F2AE68" w14:textId="77777777" w:rsidR="00655761" w:rsidRPr="00A95C94" w:rsidRDefault="00655761">
            <w:pPr>
              <w:jc w:val="center"/>
            </w:pPr>
            <w:r w:rsidRPr="00A95C94">
              <w:rPr>
                <w:b/>
              </w:rPr>
              <w:t>(OR)</w:t>
            </w:r>
          </w:p>
        </w:tc>
        <w:tc>
          <w:tcPr>
            <w:tcW w:w="709" w:type="dxa"/>
            <w:vAlign w:val="center"/>
          </w:tcPr>
          <w:p w14:paraId="0D199A62" w14:textId="77777777" w:rsidR="00655761" w:rsidRPr="00A95C94" w:rsidRDefault="00655761">
            <w:pPr>
              <w:jc w:val="center"/>
            </w:pPr>
          </w:p>
        </w:tc>
        <w:tc>
          <w:tcPr>
            <w:tcW w:w="567" w:type="dxa"/>
            <w:vAlign w:val="center"/>
          </w:tcPr>
          <w:p w14:paraId="2A4469D6" w14:textId="77777777" w:rsidR="00655761" w:rsidRPr="00A95C94" w:rsidRDefault="00655761">
            <w:pPr>
              <w:jc w:val="center"/>
            </w:pPr>
          </w:p>
        </w:tc>
        <w:tc>
          <w:tcPr>
            <w:tcW w:w="567" w:type="dxa"/>
            <w:vAlign w:val="center"/>
          </w:tcPr>
          <w:p w14:paraId="1D9CEE1E" w14:textId="77777777" w:rsidR="00655761" w:rsidRPr="00A95C94" w:rsidRDefault="00655761">
            <w:pPr>
              <w:jc w:val="center"/>
            </w:pPr>
          </w:p>
        </w:tc>
      </w:tr>
      <w:tr w:rsidR="00655761" w:rsidRPr="00A95C94" w14:paraId="783CD2E9" w14:textId="77777777" w:rsidTr="00A95C94">
        <w:trPr>
          <w:trHeight w:val="283"/>
        </w:trPr>
        <w:tc>
          <w:tcPr>
            <w:tcW w:w="709" w:type="dxa"/>
            <w:vMerge w:val="restart"/>
            <w:vAlign w:val="center"/>
          </w:tcPr>
          <w:p w14:paraId="2D094D29" w14:textId="77777777" w:rsidR="00655761" w:rsidRPr="00A95C94" w:rsidRDefault="00655761">
            <w:pPr>
              <w:jc w:val="center"/>
            </w:pPr>
            <w:r w:rsidRPr="00A95C94">
              <w:t>8.</w:t>
            </w:r>
          </w:p>
        </w:tc>
        <w:tc>
          <w:tcPr>
            <w:tcW w:w="425" w:type="dxa"/>
            <w:vAlign w:val="center"/>
          </w:tcPr>
          <w:p w14:paraId="58E1D93D" w14:textId="77777777" w:rsidR="00655761" w:rsidRPr="00A95C94" w:rsidRDefault="00655761">
            <w:pPr>
              <w:jc w:val="center"/>
            </w:pPr>
            <w:r w:rsidRPr="00A95C94">
              <w:t>a.</w:t>
            </w:r>
          </w:p>
        </w:tc>
        <w:tc>
          <w:tcPr>
            <w:tcW w:w="7371" w:type="dxa"/>
          </w:tcPr>
          <w:p w14:paraId="6B57CD9A" w14:textId="77777777" w:rsidR="00655761" w:rsidRPr="00A95C94" w:rsidRDefault="00655761">
            <w:pPr>
              <w:pBdr>
                <w:top w:val="nil"/>
                <w:left w:val="nil"/>
                <w:bottom w:val="nil"/>
                <w:right w:val="nil"/>
                <w:between w:val="nil"/>
              </w:pBdr>
              <w:jc w:val="both"/>
              <w:rPr>
                <w:color w:val="000000"/>
              </w:rPr>
            </w:pPr>
            <w:r w:rsidRPr="00A95C94">
              <w:rPr>
                <w:color w:val="000000"/>
              </w:rPr>
              <w:t>Explain the principle and working of a Differential Scanning Calorimeter.</w:t>
            </w:r>
          </w:p>
        </w:tc>
        <w:tc>
          <w:tcPr>
            <w:tcW w:w="709" w:type="dxa"/>
            <w:vAlign w:val="center"/>
          </w:tcPr>
          <w:p w14:paraId="227781FC" w14:textId="77777777" w:rsidR="00655761" w:rsidRPr="00A95C94" w:rsidRDefault="00655761">
            <w:pPr>
              <w:pBdr>
                <w:top w:val="nil"/>
                <w:left w:val="nil"/>
                <w:bottom w:val="nil"/>
                <w:right w:val="nil"/>
                <w:between w:val="nil"/>
              </w:pBdr>
              <w:jc w:val="center"/>
              <w:rPr>
                <w:color w:val="000000"/>
              </w:rPr>
            </w:pPr>
            <w:r w:rsidRPr="00A95C94">
              <w:rPr>
                <w:color w:val="000000"/>
              </w:rPr>
              <w:t>CO6</w:t>
            </w:r>
          </w:p>
        </w:tc>
        <w:tc>
          <w:tcPr>
            <w:tcW w:w="567" w:type="dxa"/>
            <w:vAlign w:val="center"/>
          </w:tcPr>
          <w:p w14:paraId="5DC26FE5" w14:textId="77777777" w:rsidR="00655761" w:rsidRPr="00A95C94" w:rsidRDefault="00655761">
            <w:pPr>
              <w:pBdr>
                <w:top w:val="nil"/>
                <w:left w:val="nil"/>
                <w:bottom w:val="nil"/>
                <w:right w:val="nil"/>
                <w:between w:val="nil"/>
              </w:pBdr>
              <w:jc w:val="center"/>
              <w:rPr>
                <w:color w:val="000000"/>
              </w:rPr>
            </w:pPr>
            <w:r w:rsidRPr="00A95C94">
              <w:rPr>
                <w:color w:val="000000"/>
              </w:rPr>
              <w:t>A</w:t>
            </w:r>
          </w:p>
        </w:tc>
        <w:tc>
          <w:tcPr>
            <w:tcW w:w="567" w:type="dxa"/>
            <w:vAlign w:val="center"/>
          </w:tcPr>
          <w:p w14:paraId="074B8BBF" w14:textId="77777777" w:rsidR="00655761" w:rsidRPr="00A95C94" w:rsidRDefault="00655761">
            <w:pPr>
              <w:jc w:val="center"/>
            </w:pPr>
            <w:r w:rsidRPr="00A95C94">
              <w:t>10</w:t>
            </w:r>
          </w:p>
        </w:tc>
      </w:tr>
      <w:tr w:rsidR="00655761" w:rsidRPr="00A95C94" w14:paraId="6A0C17F5" w14:textId="77777777" w:rsidTr="00A95C94">
        <w:trPr>
          <w:trHeight w:val="283"/>
        </w:trPr>
        <w:tc>
          <w:tcPr>
            <w:tcW w:w="709" w:type="dxa"/>
            <w:vMerge/>
            <w:vAlign w:val="center"/>
          </w:tcPr>
          <w:p w14:paraId="50741B25" w14:textId="77777777" w:rsidR="00655761" w:rsidRPr="00A95C94" w:rsidRDefault="00655761">
            <w:pPr>
              <w:widowControl w:val="0"/>
              <w:pBdr>
                <w:top w:val="nil"/>
                <w:left w:val="nil"/>
                <w:bottom w:val="nil"/>
                <w:right w:val="nil"/>
                <w:between w:val="nil"/>
              </w:pBdr>
              <w:spacing w:line="276" w:lineRule="auto"/>
            </w:pPr>
          </w:p>
        </w:tc>
        <w:tc>
          <w:tcPr>
            <w:tcW w:w="425" w:type="dxa"/>
            <w:vAlign w:val="center"/>
          </w:tcPr>
          <w:p w14:paraId="114246DE" w14:textId="77777777" w:rsidR="00655761" w:rsidRPr="00A95C94" w:rsidRDefault="00655761">
            <w:pPr>
              <w:jc w:val="center"/>
            </w:pPr>
            <w:r w:rsidRPr="00A95C94">
              <w:t>b.</w:t>
            </w:r>
          </w:p>
        </w:tc>
        <w:tc>
          <w:tcPr>
            <w:tcW w:w="7371" w:type="dxa"/>
          </w:tcPr>
          <w:p w14:paraId="36A55FC2" w14:textId="77777777" w:rsidR="00655761" w:rsidRPr="00A95C94" w:rsidRDefault="00655761">
            <w:pPr>
              <w:pBdr>
                <w:top w:val="nil"/>
                <w:left w:val="nil"/>
                <w:bottom w:val="nil"/>
                <w:right w:val="nil"/>
                <w:between w:val="nil"/>
              </w:pBdr>
              <w:jc w:val="both"/>
              <w:rPr>
                <w:color w:val="000000"/>
              </w:rPr>
            </w:pPr>
            <w:r w:rsidRPr="00A95C94">
              <w:rPr>
                <w:color w:val="000000"/>
              </w:rPr>
              <w:t>Compare and contrast XRD and XRF.</w:t>
            </w:r>
          </w:p>
        </w:tc>
        <w:tc>
          <w:tcPr>
            <w:tcW w:w="709" w:type="dxa"/>
            <w:vAlign w:val="center"/>
          </w:tcPr>
          <w:p w14:paraId="0157564B" w14:textId="77777777" w:rsidR="00655761" w:rsidRPr="00A95C94" w:rsidRDefault="00655761">
            <w:pPr>
              <w:pBdr>
                <w:top w:val="nil"/>
                <w:left w:val="nil"/>
                <w:bottom w:val="nil"/>
                <w:right w:val="nil"/>
                <w:between w:val="nil"/>
              </w:pBdr>
              <w:jc w:val="center"/>
              <w:rPr>
                <w:color w:val="000000"/>
              </w:rPr>
            </w:pPr>
            <w:r w:rsidRPr="00A95C94">
              <w:rPr>
                <w:color w:val="000000"/>
              </w:rPr>
              <w:t>CO6</w:t>
            </w:r>
          </w:p>
        </w:tc>
        <w:tc>
          <w:tcPr>
            <w:tcW w:w="567" w:type="dxa"/>
            <w:vAlign w:val="center"/>
          </w:tcPr>
          <w:p w14:paraId="0E96334C" w14:textId="77777777" w:rsidR="00655761" w:rsidRPr="00A95C94" w:rsidRDefault="00655761">
            <w:pPr>
              <w:pBdr>
                <w:top w:val="nil"/>
                <w:left w:val="nil"/>
                <w:bottom w:val="nil"/>
                <w:right w:val="nil"/>
                <w:between w:val="nil"/>
              </w:pBdr>
              <w:jc w:val="center"/>
              <w:rPr>
                <w:color w:val="000000"/>
              </w:rPr>
            </w:pPr>
            <w:r w:rsidRPr="00A95C94">
              <w:rPr>
                <w:color w:val="000000"/>
              </w:rPr>
              <w:t>An</w:t>
            </w:r>
          </w:p>
        </w:tc>
        <w:tc>
          <w:tcPr>
            <w:tcW w:w="567" w:type="dxa"/>
            <w:vAlign w:val="center"/>
          </w:tcPr>
          <w:p w14:paraId="333A98FE" w14:textId="77777777" w:rsidR="00655761" w:rsidRPr="00A95C94" w:rsidRDefault="00655761">
            <w:pPr>
              <w:jc w:val="center"/>
            </w:pPr>
            <w:r w:rsidRPr="00A95C94">
              <w:t>10</w:t>
            </w:r>
          </w:p>
        </w:tc>
      </w:tr>
      <w:tr w:rsidR="00655761" w:rsidRPr="00A95C94" w14:paraId="34E8B27F" w14:textId="77777777" w:rsidTr="00A95C94">
        <w:trPr>
          <w:trHeight w:val="550"/>
        </w:trPr>
        <w:tc>
          <w:tcPr>
            <w:tcW w:w="10348" w:type="dxa"/>
            <w:gridSpan w:val="6"/>
            <w:vAlign w:val="center"/>
          </w:tcPr>
          <w:p w14:paraId="6D0005BA" w14:textId="77777777" w:rsidR="00655761" w:rsidRPr="00A95C94" w:rsidRDefault="00655761">
            <w:pPr>
              <w:jc w:val="center"/>
            </w:pPr>
            <w:r w:rsidRPr="00A95C94">
              <w:rPr>
                <w:b/>
              </w:rPr>
              <w:t>COMPULSORY QUESTION</w:t>
            </w:r>
          </w:p>
        </w:tc>
      </w:tr>
      <w:tr w:rsidR="00655761" w:rsidRPr="00A95C94" w14:paraId="4D25D130" w14:textId="77777777" w:rsidTr="00A95C94">
        <w:trPr>
          <w:trHeight w:val="283"/>
        </w:trPr>
        <w:tc>
          <w:tcPr>
            <w:tcW w:w="709" w:type="dxa"/>
            <w:vMerge w:val="restart"/>
            <w:vAlign w:val="center"/>
          </w:tcPr>
          <w:p w14:paraId="5E148AC6" w14:textId="77777777" w:rsidR="00655761" w:rsidRPr="00A95C94" w:rsidRDefault="00655761">
            <w:pPr>
              <w:jc w:val="center"/>
            </w:pPr>
            <w:r w:rsidRPr="00A95C94">
              <w:t>9.</w:t>
            </w:r>
          </w:p>
        </w:tc>
        <w:tc>
          <w:tcPr>
            <w:tcW w:w="425" w:type="dxa"/>
            <w:vAlign w:val="center"/>
          </w:tcPr>
          <w:p w14:paraId="551CC98F" w14:textId="77777777" w:rsidR="00655761" w:rsidRPr="00A95C94" w:rsidRDefault="00655761">
            <w:pPr>
              <w:jc w:val="center"/>
            </w:pPr>
            <w:r w:rsidRPr="00A95C94">
              <w:t>a.</w:t>
            </w:r>
          </w:p>
        </w:tc>
        <w:tc>
          <w:tcPr>
            <w:tcW w:w="7371" w:type="dxa"/>
            <w:vAlign w:val="center"/>
          </w:tcPr>
          <w:p w14:paraId="4C6D67E9" w14:textId="77777777" w:rsidR="00655761" w:rsidRPr="00A95C94" w:rsidRDefault="00655761">
            <w:pPr>
              <w:pBdr>
                <w:top w:val="nil"/>
                <w:left w:val="nil"/>
                <w:bottom w:val="nil"/>
                <w:right w:val="nil"/>
                <w:between w:val="nil"/>
              </w:pBdr>
              <w:jc w:val="both"/>
              <w:rPr>
                <w:color w:val="000000"/>
              </w:rPr>
            </w:pPr>
            <w:r w:rsidRPr="00A95C94">
              <w:rPr>
                <w:color w:val="000000"/>
              </w:rPr>
              <w:t>Compare the role SEM and TEM in studying the morphological characteristics of food materials.</w:t>
            </w:r>
          </w:p>
        </w:tc>
        <w:tc>
          <w:tcPr>
            <w:tcW w:w="709" w:type="dxa"/>
            <w:vAlign w:val="center"/>
          </w:tcPr>
          <w:p w14:paraId="1C38443E" w14:textId="77777777" w:rsidR="00655761" w:rsidRPr="00A95C94" w:rsidRDefault="00655761">
            <w:pPr>
              <w:pBdr>
                <w:top w:val="nil"/>
                <w:left w:val="nil"/>
                <w:bottom w:val="nil"/>
                <w:right w:val="nil"/>
                <w:between w:val="nil"/>
              </w:pBdr>
              <w:jc w:val="center"/>
              <w:rPr>
                <w:color w:val="000000"/>
              </w:rPr>
            </w:pPr>
            <w:r w:rsidRPr="00A95C94">
              <w:rPr>
                <w:color w:val="000000"/>
              </w:rPr>
              <w:t>CO6</w:t>
            </w:r>
          </w:p>
        </w:tc>
        <w:tc>
          <w:tcPr>
            <w:tcW w:w="567" w:type="dxa"/>
            <w:vAlign w:val="center"/>
          </w:tcPr>
          <w:p w14:paraId="359EB5E5" w14:textId="77777777" w:rsidR="00655761" w:rsidRPr="00A95C94" w:rsidRDefault="00655761">
            <w:pPr>
              <w:pBdr>
                <w:top w:val="nil"/>
                <w:left w:val="nil"/>
                <w:bottom w:val="nil"/>
                <w:right w:val="nil"/>
                <w:between w:val="nil"/>
              </w:pBdr>
              <w:jc w:val="center"/>
              <w:rPr>
                <w:color w:val="000000"/>
              </w:rPr>
            </w:pPr>
            <w:r w:rsidRPr="00A95C94">
              <w:rPr>
                <w:color w:val="000000"/>
              </w:rPr>
              <w:t>E</w:t>
            </w:r>
          </w:p>
        </w:tc>
        <w:tc>
          <w:tcPr>
            <w:tcW w:w="567" w:type="dxa"/>
            <w:vAlign w:val="center"/>
          </w:tcPr>
          <w:p w14:paraId="24B4F4F3"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r w:rsidR="00655761" w:rsidRPr="00A95C94" w14:paraId="04F0C77A" w14:textId="77777777" w:rsidTr="00A95C94">
        <w:trPr>
          <w:trHeight w:val="283"/>
        </w:trPr>
        <w:tc>
          <w:tcPr>
            <w:tcW w:w="709" w:type="dxa"/>
            <w:vMerge/>
            <w:vAlign w:val="center"/>
          </w:tcPr>
          <w:p w14:paraId="3ED70025" w14:textId="77777777" w:rsidR="00655761" w:rsidRPr="00A95C94" w:rsidRDefault="00655761">
            <w:pPr>
              <w:widowControl w:val="0"/>
              <w:pBdr>
                <w:top w:val="nil"/>
                <w:left w:val="nil"/>
                <w:bottom w:val="nil"/>
                <w:right w:val="nil"/>
                <w:between w:val="nil"/>
              </w:pBdr>
              <w:spacing w:line="276" w:lineRule="auto"/>
              <w:rPr>
                <w:color w:val="000000"/>
              </w:rPr>
            </w:pPr>
          </w:p>
        </w:tc>
        <w:tc>
          <w:tcPr>
            <w:tcW w:w="425" w:type="dxa"/>
            <w:vAlign w:val="center"/>
          </w:tcPr>
          <w:p w14:paraId="592D5FE2" w14:textId="77777777" w:rsidR="00655761" w:rsidRPr="00A95C94" w:rsidRDefault="00655761">
            <w:pPr>
              <w:jc w:val="center"/>
            </w:pPr>
            <w:r w:rsidRPr="00A95C94">
              <w:t>b.</w:t>
            </w:r>
          </w:p>
        </w:tc>
        <w:tc>
          <w:tcPr>
            <w:tcW w:w="7371" w:type="dxa"/>
            <w:vAlign w:val="center"/>
          </w:tcPr>
          <w:p w14:paraId="3CC45624" w14:textId="77777777" w:rsidR="00655761" w:rsidRPr="00A95C94" w:rsidRDefault="00655761">
            <w:pPr>
              <w:pBdr>
                <w:top w:val="nil"/>
                <w:left w:val="nil"/>
                <w:bottom w:val="nil"/>
                <w:right w:val="nil"/>
                <w:between w:val="nil"/>
              </w:pBdr>
              <w:jc w:val="both"/>
              <w:rPr>
                <w:color w:val="000000"/>
              </w:rPr>
            </w:pPr>
            <w:r w:rsidRPr="00A95C94">
              <w:rPr>
                <w:color w:val="000000"/>
              </w:rPr>
              <w:t>State the importance of texture analyzer in determining the physical properties of food materials. </w:t>
            </w:r>
          </w:p>
        </w:tc>
        <w:tc>
          <w:tcPr>
            <w:tcW w:w="709" w:type="dxa"/>
            <w:vAlign w:val="center"/>
          </w:tcPr>
          <w:p w14:paraId="53297247" w14:textId="77777777" w:rsidR="00655761" w:rsidRPr="00A95C94" w:rsidRDefault="00655761">
            <w:pPr>
              <w:pBdr>
                <w:top w:val="nil"/>
                <w:left w:val="nil"/>
                <w:bottom w:val="nil"/>
                <w:right w:val="nil"/>
                <w:between w:val="nil"/>
              </w:pBdr>
              <w:jc w:val="center"/>
              <w:rPr>
                <w:color w:val="000000"/>
              </w:rPr>
            </w:pPr>
            <w:r w:rsidRPr="00A95C94">
              <w:rPr>
                <w:color w:val="000000"/>
              </w:rPr>
              <w:t>CO6</w:t>
            </w:r>
          </w:p>
        </w:tc>
        <w:tc>
          <w:tcPr>
            <w:tcW w:w="567" w:type="dxa"/>
            <w:vAlign w:val="center"/>
          </w:tcPr>
          <w:p w14:paraId="7811E767" w14:textId="77777777" w:rsidR="00655761" w:rsidRPr="00A95C94" w:rsidRDefault="00655761">
            <w:pPr>
              <w:pBdr>
                <w:top w:val="nil"/>
                <w:left w:val="nil"/>
                <w:bottom w:val="nil"/>
                <w:right w:val="nil"/>
                <w:between w:val="nil"/>
              </w:pBdr>
              <w:jc w:val="center"/>
              <w:rPr>
                <w:color w:val="000000"/>
              </w:rPr>
            </w:pPr>
            <w:r w:rsidRPr="00A95C94">
              <w:rPr>
                <w:color w:val="000000"/>
              </w:rPr>
              <w:t>A</w:t>
            </w:r>
          </w:p>
        </w:tc>
        <w:tc>
          <w:tcPr>
            <w:tcW w:w="567" w:type="dxa"/>
            <w:vAlign w:val="center"/>
          </w:tcPr>
          <w:p w14:paraId="61E763E9" w14:textId="77777777" w:rsidR="00655761" w:rsidRPr="00A95C94" w:rsidRDefault="00655761">
            <w:pPr>
              <w:pBdr>
                <w:top w:val="nil"/>
                <w:left w:val="nil"/>
                <w:bottom w:val="nil"/>
                <w:right w:val="nil"/>
                <w:between w:val="nil"/>
              </w:pBdr>
              <w:jc w:val="center"/>
              <w:rPr>
                <w:color w:val="000000"/>
              </w:rPr>
            </w:pPr>
            <w:r w:rsidRPr="00A95C94">
              <w:rPr>
                <w:color w:val="000000"/>
              </w:rPr>
              <w:t>10</w:t>
            </w:r>
          </w:p>
        </w:tc>
      </w:tr>
    </w:tbl>
    <w:p w14:paraId="24214107" w14:textId="77777777" w:rsidR="00655761" w:rsidRDefault="00655761"/>
    <w:p w14:paraId="2AC87BBE" w14:textId="77777777" w:rsidR="00655761" w:rsidRDefault="00655761" w:rsidP="00A95C94">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683FE576" w14:textId="77777777" w:rsidR="00655761" w:rsidRDefault="00655761"/>
    <w:tbl>
      <w:tblPr>
        <w:tblW w:w="9923"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9214"/>
      </w:tblGrid>
      <w:tr w:rsidR="00655761" w14:paraId="640E3037" w14:textId="77777777" w:rsidTr="00A95C94">
        <w:tc>
          <w:tcPr>
            <w:tcW w:w="709" w:type="dxa"/>
          </w:tcPr>
          <w:p w14:paraId="7652DDF8" w14:textId="77777777" w:rsidR="00655761" w:rsidRDefault="00655761">
            <w:pPr>
              <w:jc w:val="center"/>
              <w:rPr>
                <w:sz w:val="22"/>
                <w:szCs w:val="22"/>
              </w:rPr>
            </w:pPr>
          </w:p>
        </w:tc>
        <w:tc>
          <w:tcPr>
            <w:tcW w:w="9214" w:type="dxa"/>
          </w:tcPr>
          <w:p w14:paraId="641A67D5" w14:textId="77777777" w:rsidR="00655761" w:rsidRDefault="00655761">
            <w:pPr>
              <w:jc w:val="center"/>
              <w:rPr>
                <w:b/>
                <w:sz w:val="22"/>
                <w:szCs w:val="22"/>
              </w:rPr>
            </w:pPr>
            <w:r>
              <w:rPr>
                <w:b/>
                <w:sz w:val="22"/>
                <w:szCs w:val="22"/>
              </w:rPr>
              <w:t>COURSE OUTCOMES</w:t>
            </w:r>
          </w:p>
        </w:tc>
      </w:tr>
      <w:tr w:rsidR="00655761" w14:paraId="3E47ECB2" w14:textId="77777777" w:rsidTr="00A95C94">
        <w:tc>
          <w:tcPr>
            <w:tcW w:w="709" w:type="dxa"/>
          </w:tcPr>
          <w:p w14:paraId="0F5CA605" w14:textId="77777777" w:rsidR="00655761" w:rsidRDefault="00655761">
            <w:pPr>
              <w:jc w:val="center"/>
              <w:rPr>
                <w:sz w:val="22"/>
                <w:szCs w:val="22"/>
              </w:rPr>
            </w:pPr>
            <w:r>
              <w:rPr>
                <w:sz w:val="22"/>
                <w:szCs w:val="22"/>
              </w:rPr>
              <w:t>CO1</w:t>
            </w:r>
          </w:p>
        </w:tc>
        <w:tc>
          <w:tcPr>
            <w:tcW w:w="9214" w:type="dxa"/>
          </w:tcPr>
          <w:p w14:paraId="7059C0D7"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Recognize the components of the mixture using chromatographic techniques.</w:t>
            </w:r>
          </w:p>
        </w:tc>
      </w:tr>
      <w:tr w:rsidR="00655761" w14:paraId="257B3DB7" w14:textId="77777777" w:rsidTr="00A95C94">
        <w:tc>
          <w:tcPr>
            <w:tcW w:w="709" w:type="dxa"/>
          </w:tcPr>
          <w:p w14:paraId="6850346A" w14:textId="77777777" w:rsidR="00655761" w:rsidRDefault="00655761">
            <w:pPr>
              <w:jc w:val="center"/>
              <w:rPr>
                <w:sz w:val="22"/>
                <w:szCs w:val="22"/>
              </w:rPr>
            </w:pPr>
            <w:r>
              <w:rPr>
                <w:sz w:val="22"/>
                <w:szCs w:val="22"/>
              </w:rPr>
              <w:t>CO2</w:t>
            </w:r>
          </w:p>
        </w:tc>
        <w:tc>
          <w:tcPr>
            <w:tcW w:w="9214" w:type="dxa"/>
          </w:tcPr>
          <w:p w14:paraId="67F7B8D9"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Identify the functional groups present in the food sample.</w:t>
            </w:r>
          </w:p>
        </w:tc>
      </w:tr>
      <w:tr w:rsidR="00655761" w14:paraId="2A152005" w14:textId="77777777" w:rsidTr="00A95C94">
        <w:tc>
          <w:tcPr>
            <w:tcW w:w="709" w:type="dxa"/>
          </w:tcPr>
          <w:p w14:paraId="03FB6A01" w14:textId="77777777" w:rsidR="00655761" w:rsidRDefault="00655761">
            <w:pPr>
              <w:jc w:val="center"/>
              <w:rPr>
                <w:sz w:val="22"/>
                <w:szCs w:val="22"/>
              </w:rPr>
            </w:pPr>
            <w:r>
              <w:rPr>
                <w:sz w:val="22"/>
                <w:szCs w:val="22"/>
              </w:rPr>
              <w:t>CO3</w:t>
            </w:r>
          </w:p>
        </w:tc>
        <w:tc>
          <w:tcPr>
            <w:tcW w:w="9214" w:type="dxa"/>
          </w:tcPr>
          <w:p w14:paraId="5F1E57A4"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Calculate the trace metals present in the food sample.</w:t>
            </w:r>
          </w:p>
        </w:tc>
      </w:tr>
      <w:tr w:rsidR="00655761" w14:paraId="1A41AD90" w14:textId="77777777" w:rsidTr="00A95C94">
        <w:tc>
          <w:tcPr>
            <w:tcW w:w="709" w:type="dxa"/>
          </w:tcPr>
          <w:p w14:paraId="077A39CF" w14:textId="77777777" w:rsidR="00655761" w:rsidRDefault="00655761">
            <w:pPr>
              <w:jc w:val="center"/>
              <w:rPr>
                <w:sz w:val="22"/>
                <w:szCs w:val="22"/>
              </w:rPr>
            </w:pPr>
            <w:r>
              <w:rPr>
                <w:sz w:val="22"/>
                <w:szCs w:val="22"/>
              </w:rPr>
              <w:t>CO4</w:t>
            </w:r>
          </w:p>
        </w:tc>
        <w:tc>
          <w:tcPr>
            <w:tcW w:w="9214" w:type="dxa"/>
          </w:tcPr>
          <w:p w14:paraId="77087371"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 xml:space="preserve">Analyze the structure of the novel compound isolated from natural </w:t>
            </w:r>
            <w:r>
              <w:rPr>
                <w:sz w:val="22"/>
                <w:szCs w:val="22"/>
              </w:rPr>
              <w:t>sources</w:t>
            </w:r>
            <w:r>
              <w:rPr>
                <w:color w:val="000000"/>
                <w:sz w:val="22"/>
                <w:szCs w:val="22"/>
              </w:rPr>
              <w:t>.</w:t>
            </w:r>
          </w:p>
        </w:tc>
      </w:tr>
      <w:tr w:rsidR="00655761" w14:paraId="631DA53D" w14:textId="77777777" w:rsidTr="00A95C94">
        <w:tc>
          <w:tcPr>
            <w:tcW w:w="709" w:type="dxa"/>
          </w:tcPr>
          <w:p w14:paraId="64AC3C5C" w14:textId="77777777" w:rsidR="00655761" w:rsidRDefault="00655761">
            <w:pPr>
              <w:jc w:val="center"/>
              <w:rPr>
                <w:sz w:val="22"/>
                <w:szCs w:val="22"/>
              </w:rPr>
            </w:pPr>
            <w:r>
              <w:rPr>
                <w:sz w:val="22"/>
                <w:szCs w:val="22"/>
              </w:rPr>
              <w:t>CO5</w:t>
            </w:r>
          </w:p>
        </w:tc>
        <w:tc>
          <w:tcPr>
            <w:tcW w:w="9214" w:type="dxa"/>
          </w:tcPr>
          <w:p w14:paraId="3E948777"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Assess the molecular weight of the given component.</w:t>
            </w:r>
          </w:p>
        </w:tc>
      </w:tr>
      <w:tr w:rsidR="00655761" w14:paraId="1F16D596" w14:textId="77777777" w:rsidTr="00A95C94">
        <w:tc>
          <w:tcPr>
            <w:tcW w:w="709" w:type="dxa"/>
          </w:tcPr>
          <w:p w14:paraId="0358FA2B" w14:textId="77777777" w:rsidR="00655761" w:rsidRDefault="00655761">
            <w:pPr>
              <w:jc w:val="center"/>
              <w:rPr>
                <w:sz w:val="22"/>
                <w:szCs w:val="22"/>
              </w:rPr>
            </w:pPr>
            <w:r>
              <w:rPr>
                <w:sz w:val="22"/>
                <w:szCs w:val="22"/>
              </w:rPr>
              <w:t>CO6</w:t>
            </w:r>
          </w:p>
        </w:tc>
        <w:tc>
          <w:tcPr>
            <w:tcW w:w="9214" w:type="dxa"/>
          </w:tcPr>
          <w:p w14:paraId="0781F168" w14:textId="77777777" w:rsidR="00655761" w:rsidRDefault="00655761">
            <w:pPr>
              <w:pBdr>
                <w:top w:val="nil"/>
                <w:left w:val="nil"/>
                <w:bottom w:val="nil"/>
                <w:right w:val="nil"/>
                <w:between w:val="nil"/>
              </w:pBdr>
              <w:jc w:val="both"/>
              <w:rPr>
                <w:rFonts w:ascii="Arial" w:eastAsia="Arial" w:hAnsi="Arial" w:cs="Arial"/>
                <w:color w:val="000000"/>
                <w:sz w:val="22"/>
                <w:szCs w:val="22"/>
              </w:rPr>
            </w:pPr>
            <w:r>
              <w:rPr>
                <w:color w:val="000000"/>
                <w:sz w:val="22"/>
                <w:szCs w:val="22"/>
              </w:rPr>
              <w:t>Organize components from mixture based on electrical property.</w:t>
            </w:r>
          </w:p>
        </w:tc>
      </w:tr>
    </w:tbl>
    <w:p w14:paraId="4A0C94D0" w14:textId="77777777" w:rsidR="00655761" w:rsidRDefault="00655761"/>
    <w:tbl>
      <w:tblPr>
        <w:tblW w:w="82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94"/>
        <w:gridCol w:w="847"/>
        <w:gridCol w:w="847"/>
        <w:gridCol w:w="847"/>
        <w:gridCol w:w="1124"/>
        <w:gridCol w:w="819"/>
        <w:gridCol w:w="850"/>
        <w:gridCol w:w="1627"/>
      </w:tblGrid>
      <w:tr w:rsidR="00655761" w14:paraId="5BBA2910" w14:textId="77777777" w:rsidTr="00A95C94">
        <w:trPr>
          <w:jc w:val="center"/>
        </w:trPr>
        <w:tc>
          <w:tcPr>
            <w:tcW w:w="8255" w:type="dxa"/>
            <w:gridSpan w:val="8"/>
          </w:tcPr>
          <w:p w14:paraId="5FB5C7AD" w14:textId="77777777" w:rsidR="00655761" w:rsidRDefault="00655761">
            <w:pPr>
              <w:jc w:val="center"/>
              <w:rPr>
                <w:b/>
                <w:sz w:val="22"/>
                <w:szCs w:val="22"/>
              </w:rPr>
            </w:pPr>
            <w:r>
              <w:rPr>
                <w:b/>
                <w:sz w:val="22"/>
                <w:szCs w:val="22"/>
              </w:rPr>
              <w:t>Assessment Pattern as per Bloom’s Level</w:t>
            </w:r>
          </w:p>
        </w:tc>
      </w:tr>
      <w:tr w:rsidR="00655761" w14:paraId="1B5BA861" w14:textId="77777777" w:rsidTr="00A95C94">
        <w:trPr>
          <w:jc w:val="center"/>
        </w:trPr>
        <w:tc>
          <w:tcPr>
            <w:tcW w:w="1294" w:type="dxa"/>
          </w:tcPr>
          <w:p w14:paraId="0FC63643" w14:textId="77777777" w:rsidR="00655761" w:rsidRDefault="00655761">
            <w:pPr>
              <w:jc w:val="center"/>
              <w:rPr>
                <w:b/>
                <w:sz w:val="22"/>
                <w:szCs w:val="22"/>
              </w:rPr>
            </w:pPr>
            <w:r>
              <w:rPr>
                <w:b/>
                <w:sz w:val="22"/>
                <w:szCs w:val="22"/>
              </w:rPr>
              <w:t>CO / BL</w:t>
            </w:r>
          </w:p>
        </w:tc>
        <w:tc>
          <w:tcPr>
            <w:tcW w:w="847" w:type="dxa"/>
          </w:tcPr>
          <w:p w14:paraId="421C6DF3" w14:textId="77777777" w:rsidR="00655761" w:rsidRDefault="00655761">
            <w:pPr>
              <w:jc w:val="center"/>
              <w:rPr>
                <w:b/>
                <w:sz w:val="22"/>
                <w:szCs w:val="22"/>
              </w:rPr>
            </w:pPr>
            <w:r>
              <w:rPr>
                <w:b/>
                <w:sz w:val="22"/>
                <w:szCs w:val="22"/>
              </w:rPr>
              <w:t>R</w:t>
            </w:r>
          </w:p>
        </w:tc>
        <w:tc>
          <w:tcPr>
            <w:tcW w:w="847" w:type="dxa"/>
          </w:tcPr>
          <w:p w14:paraId="57B2D34D" w14:textId="77777777" w:rsidR="00655761" w:rsidRDefault="00655761">
            <w:pPr>
              <w:jc w:val="center"/>
              <w:rPr>
                <w:b/>
                <w:sz w:val="22"/>
                <w:szCs w:val="22"/>
              </w:rPr>
            </w:pPr>
            <w:r>
              <w:rPr>
                <w:b/>
                <w:sz w:val="22"/>
                <w:szCs w:val="22"/>
              </w:rPr>
              <w:t>U</w:t>
            </w:r>
          </w:p>
        </w:tc>
        <w:tc>
          <w:tcPr>
            <w:tcW w:w="847" w:type="dxa"/>
          </w:tcPr>
          <w:p w14:paraId="02610A84" w14:textId="77777777" w:rsidR="00655761" w:rsidRDefault="00655761">
            <w:pPr>
              <w:jc w:val="center"/>
              <w:rPr>
                <w:b/>
                <w:sz w:val="22"/>
                <w:szCs w:val="22"/>
              </w:rPr>
            </w:pPr>
            <w:r>
              <w:rPr>
                <w:b/>
                <w:sz w:val="22"/>
                <w:szCs w:val="22"/>
              </w:rPr>
              <w:t>A</w:t>
            </w:r>
          </w:p>
        </w:tc>
        <w:tc>
          <w:tcPr>
            <w:tcW w:w="1124" w:type="dxa"/>
          </w:tcPr>
          <w:p w14:paraId="5FDD1FC0" w14:textId="77777777" w:rsidR="00655761" w:rsidRDefault="00655761">
            <w:pPr>
              <w:jc w:val="center"/>
              <w:rPr>
                <w:b/>
                <w:sz w:val="22"/>
                <w:szCs w:val="22"/>
              </w:rPr>
            </w:pPr>
            <w:r>
              <w:rPr>
                <w:b/>
                <w:sz w:val="22"/>
                <w:szCs w:val="22"/>
              </w:rPr>
              <w:t>An</w:t>
            </w:r>
          </w:p>
        </w:tc>
        <w:tc>
          <w:tcPr>
            <w:tcW w:w="819" w:type="dxa"/>
          </w:tcPr>
          <w:p w14:paraId="4117F2A0" w14:textId="77777777" w:rsidR="00655761" w:rsidRDefault="00655761">
            <w:pPr>
              <w:jc w:val="center"/>
              <w:rPr>
                <w:b/>
                <w:sz w:val="22"/>
                <w:szCs w:val="22"/>
              </w:rPr>
            </w:pPr>
            <w:r>
              <w:rPr>
                <w:b/>
                <w:sz w:val="22"/>
                <w:szCs w:val="22"/>
              </w:rPr>
              <w:t>E</w:t>
            </w:r>
          </w:p>
        </w:tc>
        <w:tc>
          <w:tcPr>
            <w:tcW w:w="850" w:type="dxa"/>
          </w:tcPr>
          <w:p w14:paraId="4EC3C7DB" w14:textId="77777777" w:rsidR="00655761" w:rsidRDefault="00655761">
            <w:pPr>
              <w:jc w:val="center"/>
              <w:rPr>
                <w:b/>
                <w:sz w:val="22"/>
                <w:szCs w:val="22"/>
              </w:rPr>
            </w:pPr>
            <w:r>
              <w:rPr>
                <w:b/>
                <w:sz w:val="22"/>
                <w:szCs w:val="22"/>
              </w:rPr>
              <w:t>C</w:t>
            </w:r>
          </w:p>
        </w:tc>
        <w:tc>
          <w:tcPr>
            <w:tcW w:w="1627" w:type="dxa"/>
          </w:tcPr>
          <w:p w14:paraId="47D6ED55" w14:textId="77777777" w:rsidR="00655761" w:rsidRDefault="00655761">
            <w:pPr>
              <w:jc w:val="center"/>
              <w:rPr>
                <w:b/>
                <w:sz w:val="22"/>
                <w:szCs w:val="22"/>
              </w:rPr>
            </w:pPr>
            <w:r>
              <w:rPr>
                <w:b/>
                <w:sz w:val="22"/>
                <w:szCs w:val="22"/>
              </w:rPr>
              <w:t>Total</w:t>
            </w:r>
          </w:p>
        </w:tc>
      </w:tr>
      <w:tr w:rsidR="00655761" w14:paraId="0E11EA82" w14:textId="77777777" w:rsidTr="00A95C94">
        <w:trPr>
          <w:jc w:val="center"/>
        </w:trPr>
        <w:tc>
          <w:tcPr>
            <w:tcW w:w="1294" w:type="dxa"/>
          </w:tcPr>
          <w:p w14:paraId="26574431" w14:textId="77777777" w:rsidR="00655761" w:rsidRDefault="00655761">
            <w:pPr>
              <w:jc w:val="center"/>
              <w:rPr>
                <w:sz w:val="22"/>
                <w:szCs w:val="22"/>
              </w:rPr>
            </w:pPr>
            <w:r>
              <w:rPr>
                <w:sz w:val="22"/>
                <w:szCs w:val="22"/>
              </w:rPr>
              <w:t>CO1</w:t>
            </w:r>
          </w:p>
        </w:tc>
        <w:tc>
          <w:tcPr>
            <w:tcW w:w="847" w:type="dxa"/>
          </w:tcPr>
          <w:p w14:paraId="7CDFD30E" w14:textId="77777777" w:rsidR="00655761" w:rsidRDefault="00655761">
            <w:pPr>
              <w:jc w:val="center"/>
              <w:rPr>
                <w:sz w:val="22"/>
                <w:szCs w:val="22"/>
              </w:rPr>
            </w:pPr>
            <w:r>
              <w:rPr>
                <w:sz w:val="22"/>
                <w:szCs w:val="22"/>
              </w:rPr>
              <w:t>---</w:t>
            </w:r>
          </w:p>
        </w:tc>
        <w:tc>
          <w:tcPr>
            <w:tcW w:w="847" w:type="dxa"/>
          </w:tcPr>
          <w:p w14:paraId="31B0B653" w14:textId="77777777" w:rsidR="00655761" w:rsidRDefault="00655761">
            <w:pPr>
              <w:jc w:val="center"/>
              <w:rPr>
                <w:sz w:val="22"/>
                <w:szCs w:val="22"/>
              </w:rPr>
            </w:pPr>
            <w:r>
              <w:rPr>
                <w:sz w:val="22"/>
                <w:szCs w:val="22"/>
              </w:rPr>
              <w:t>30</w:t>
            </w:r>
          </w:p>
        </w:tc>
        <w:tc>
          <w:tcPr>
            <w:tcW w:w="847" w:type="dxa"/>
          </w:tcPr>
          <w:p w14:paraId="634F59E7" w14:textId="77777777" w:rsidR="00655761" w:rsidRDefault="00655761">
            <w:pPr>
              <w:jc w:val="center"/>
              <w:rPr>
                <w:sz w:val="22"/>
                <w:szCs w:val="22"/>
              </w:rPr>
            </w:pPr>
            <w:r>
              <w:rPr>
                <w:sz w:val="22"/>
                <w:szCs w:val="22"/>
              </w:rPr>
              <w:t>10</w:t>
            </w:r>
          </w:p>
        </w:tc>
        <w:tc>
          <w:tcPr>
            <w:tcW w:w="1124" w:type="dxa"/>
          </w:tcPr>
          <w:p w14:paraId="7638E541" w14:textId="77777777" w:rsidR="00655761" w:rsidRDefault="00655761">
            <w:pPr>
              <w:jc w:val="center"/>
              <w:rPr>
                <w:sz w:val="22"/>
                <w:szCs w:val="22"/>
              </w:rPr>
            </w:pPr>
            <w:r>
              <w:rPr>
                <w:sz w:val="22"/>
                <w:szCs w:val="22"/>
              </w:rPr>
              <w:t>---</w:t>
            </w:r>
          </w:p>
        </w:tc>
        <w:tc>
          <w:tcPr>
            <w:tcW w:w="819" w:type="dxa"/>
          </w:tcPr>
          <w:p w14:paraId="7FBFF5DB" w14:textId="77777777" w:rsidR="00655761" w:rsidRDefault="00655761">
            <w:pPr>
              <w:jc w:val="center"/>
              <w:rPr>
                <w:sz w:val="22"/>
                <w:szCs w:val="22"/>
              </w:rPr>
            </w:pPr>
            <w:r>
              <w:rPr>
                <w:sz w:val="22"/>
                <w:szCs w:val="22"/>
              </w:rPr>
              <w:t>---</w:t>
            </w:r>
          </w:p>
        </w:tc>
        <w:tc>
          <w:tcPr>
            <w:tcW w:w="850" w:type="dxa"/>
          </w:tcPr>
          <w:p w14:paraId="0247CD85" w14:textId="77777777" w:rsidR="00655761" w:rsidRDefault="00655761">
            <w:pPr>
              <w:jc w:val="center"/>
              <w:rPr>
                <w:sz w:val="22"/>
                <w:szCs w:val="22"/>
              </w:rPr>
            </w:pPr>
            <w:r>
              <w:rPr>
                <w:sz w:val="22"/>
                <w:szCs w:val="22"/>
              </w:rPr>
              <w:t>---</w:t>
            </w:r>
          </w:p>
        </w:tc>
        <w:tc>
          <w:tcPr>
            <w:tcW w:w="1627" w:type="dxa"/>
          </w:tcPr>
          <w:p w14:paraId="17A41DA4" w14:textId="77777777" w:rsidR="00655761" w:rsidRDefault="00655761">
            <w:pPr>
              <w:jc w:val="center"/>
              <w:rPr>
                <w:sz w:val="22"/>
                <w:szCs w:val="22"/>
              </w:rPr>
            </w:pPr>
            <w:r>
              <w:rPr>
                <w:sz w:val="22"/>
                <w:szCs w:val="22"/>
              </w:rPr>
              <w:t>40</w:t>
            </w:r>
          </w:p>
        </w:tc>
      </w:tr>
      <w:tr w:rsidR="00655761" w14:paraId="69909AA2" w14:textId="77777777" w:rsidTr="00A95C94">
        <w:trPr>
          <w:jc w:val="center"/>
        </w:trPr>
        <w:tc>
          <w:tcPr>
            <w:tcW w:w="1294" w:type="dxa"/>
          </w:tcPr>
          <w:p w14:paraId="605E441B" w14:textId="77777777" w:rsidR="00655761" w:rsidRDefault="00655761">
            <w:pPr>
              <w:jc w:val="center"/>
              <w:rPr>
                <w:sz w:val="22"/>
                <w:szCs w:val="22"/>
              </w:rPr>
            </w:pPr>
            <w:r>
              <w:rPr>
                <w:sz w:val="22"/>
                <w:szCs w:val="22"/>
              </w:rPr>
              <w:t>CO2</w:t>
            </w:r>
          </w:p>
        </w:tc>
        <w:tc>
          <w:tcPr>
            <w:tcW w:w="847" w:type="dxa"/>
          </w:tcPr>
          <w:p w14:paraId="1B67B992" w14:textId="77777777" w:rsidR="00655761" w:rsidRDefault="00655761">
            <w:pPr>
              <w:jc w:val="center"/>
              <w:rPr>
                <w:sz w:val="22"/>
                <w:szCs w:val="22"/>
              </w:rPr>
            </w:pPr>
            <w:r>
              <w:rPr>
                <w:sz w:val="22"/>
                <w:szCs w:val="22"/>
              </w:rPr>
              <w:t>---</w:t>
            </w:r>
          </w:p>
        </w:tc>
        <w:tc>
          <w:tcPr>
            <w:tcW w:w="847" w:type="dxa"/>
          </w:tcPr>
          <w:p w14:paraId="7546CFE1" w14:textId="77777777" w:rsidR="00655761" w:rsidRDefault="00655761">
            <w:pPr>
              <w:jc w:val="center"/>
              <w:rPr>
                <w:sz w:val="22"/>
                <w:szCs w:val="22"/>
              </w:rPr>
            </w:pPr>
            <w:r>
              <w:rPr>
                <w:sz w:val="22"/>
                <w:szCs w:val="22"/>
              </w:rPr>
              <w:t>20</w:t>
            </w:r>
          </w:p>
        </w:tc>
        <w:tc>
          <w:tcPr>
            <w:tcW w:w="847" w:type="dxa"/>
          </w:tcPr>
          <w:p w14:paraId="38A1F3A2" w14:textId="77777777" w:rsidR="00655761" w:rsidRDefault="00655761">
            <w:pPr>
              <w:jc w:val="center"/>
              <w:rPr>
                <w:sz w:val="22"/>
                <w:szCs w:val="22"/>
              </w:rPr>
            </w:pPr>
            <w:r>
              <w:rPr>
                <w:sz w:val="22"/>
                <w:szCs w:val="22"/>
              </w:rPr>
              <w:t>---</w:t>
            </w:r>
          </w:p>
        </w:tc>
        <w:tc>
          <w:tcPr>
            <w:tcW w:w="1124" w:type="dxa"/>
          </w:tcPr>
          <w:p w14:paraId="380C624C" w14:textId="77777777" w:rsidR="00655761" w:rsidRDefault="00655761">
            <w:pPr>
              <w:jc w:val="center"/>
              <w:rPr>
                <w:sz w:val="22"/>
                <w:szCs w:val="22"/>
              </w:rPr>
            </w:pPr>
            <w:r>
              <w:rPr>
                <w:sz w:val="22"/>
                <w:szCs w:val="22"/>
              </w:rPr>
              <w:t>20</w:t>
            </w:r>
          </w:p>
        </w:tc>
        <w:tc>
          <w:tcPr>
            <w:tcW w:w="819" w:type="dxa"/>
          </w:tcPr>
          <w:p w14:paraId="4E23CC49" w14:textId="77777777" w:rsidR="00655761" w:rsidRDefault="00655761">
            <w:pPr>
              <w:jc w:val="center"/>
              <w:rPr>
                <w:sz w:val="22"/>
                <w:szCs w:val="22"/>
              </w:rPr>
            </w:pPr>
            <w:r>
              <w:rPr>
                <w:sz w:val="22"/>
                <w:szCs w:val="22"/>
              </w:rPr>
              <w:t>---</w:t>
            </w:r>
          </w:p>
        </w:tc>
        <w:tc>
          <w:tcPr>
            <w:tcW w:w="850" w:type="dxa"/>
          </w:tcPr>
          <w:p w14:paraId="4E60DBB8" w14:textId="77777777" w:rsidR="00655761" w:rsidRDefault="00655761">
            <w:pPr>
              <w:jc w:val="center"/>
              <w:rPr>
                <w:sz w:val="22"/>
                <w:szCs w:val="22"/>
              </w:rPr>
            </w:pPr>
            <w:r>
              <w:rPr>
                <w:sz w:val="22"/>
                <w:szCs w:val="22"/>
              </w:rPr>
              <w:t>---</w:t>
            </w:r>
          </w:p>
        </w:tc>
        <w:tc>
          <w:tcPr>
            <w:tcW w:w="1627" w:type="dxa"/>
          </w:tcPr>
          <w:p w14:paraId="74D9FB75" w14:textId="77777777" w:rsidR="00655761" w:rsidRDefault="00655761">
            <w:pPr>
              <w:jc w:val="center"/>
              <w:rPr>
                <w:sz w:val="22"/>
                <w:szCs w:val="22"/>
              </w:rPr>
            </w:pPr>
            <w:r>
              <w:rPr>
                <w:sz w:val="22"/>
                <w:szCs w:val="22"/>
              </w:rPr>
              <w:t>40</w:t>
            </w:r>
          </w:p>
        </w:tc>
      </w:tr>
      <w:tr w:rsidR="00655761" w14:paraId="55C7092A" w14:textId="77777777" w:rsidTr="00A95C94">
        <w:trPr>
          <w:jc w:val="center"/>
        </w:trPr>
        <w:tc>
          <w:tcPr>
            <w:tcW w:w="1294" w:type="dxa"/>
          </w:tcPr>
          <w:p w14:paraId="6B891EAD" w14:textId="77777777" w:rsidR="00655761" w:rsidRDefault="00655761">
            <w:pPr>
              <w:jc w:val="center"/>
              <w:rPr>
                <w:sz w:val="22"/>
                <w:szCs w:val="22"/>
              </w:rPr>
            </w:pPr>
            <w:r>
              <w:rPr>
                <w:sz w:val="22"/>
                <w:szCs w:val="22"/>
              </w:rPr>
              <w:t>CO3</w:t>
            </w:r>
          </w:p>
        </w:tc>
        <w:tc>
          <w:tcPr>
            <w:tcW w:w="847" w:type="dxa"/>
          </w:tcPr>
          <w:p w14:paraId="066ACD49" w14:textId="77777777" w:rsidR="00655761" w:rsidRDefault="00655761">
            <w:pPr>
              <w:jc w:val="center"/>
              <w:rPr>
                <w:sz w:val="22"/>
                <w:szCs w:val="22"/>
              </w:rPr>
            </w:pPr>
            <w:r>
              <w:rPr>
                <w:sz w:val="22"/>
                <w:szCs w:val="22"/>
              </w:rPr>
              <w:t>---</w:t>
            </w:r>
          </w:p>
        </w:tc>
        <w:tc>
          <w:tcPr>
            <w:tcW w:w="847" w:type="dxa"/>
          </w:tcPr>
          <w:p w14:paraId="4A521581" w14:textId="77777777" w:rsidR="00655761" w:rsidRDefault="00655761">
            <w:pPr>
              <w:jc w:val="center"/>
              <w:rPr>
                <w:sz w:val="22"/>
                <w:szCs w:val="22"/>
              </w:rPr>
            </w:pPr>
            <w:r>
              <w:rPr>
                <w:sz w:val="22"/>
                <w:szCs w:val="22"/>
              </w:rPr>
              <w:t>20</w:t>
            </w:r>
          </w:p>
        </w:tc>
        <w:tc>
          <w:tcPr>
            <w:tcW w:w="847" w:type="dxa"/>
          </w:tcPr>
          <w:p w14:paraId="4A0FC13E" w14:textId="77777777" w:rsidR="00655761" w:rsidRDefault="00655761">
            <w:pPr>
              <w:jc w:val="center"/>
              <w:rPr>
                <w:sz w:val="22"/>
                <w:szCs w:val="22"/>
              </w:rPr>
            </w:pPr>
            <w:r>
              <w:rPr>
                <w:sz w:val="22"/>
                <w:szCs w:val="22"/>
              </w:rPr>
              <w:t>---</w:t>
            </w:r>
          </w:p>
        </w:tc>
        <w:tc>
          <w:tcPr>
            <w:tcW w:w="1124" w:type="dxa"/>
          </w:tcPr>
          <w:p w14:paraId="59753705" w14:textId="77777777" w:rsidR="00655761" w:rsidRDefault="00655761">
            <w:pPr>
              <w:jc w:val="center"/>
              <w:rPr>
                <w:sz w:val="22"/>
                <w:szCs w:val="22"/>
              </w:rPr>
            </w:pPr>
            <w:r>
              <w:rPr>
                <w:sz w:val="22"/>
                <w:szCs w:val="22"/>
              </w:rPr>
              <w:t>---</w:t>
            </w:r>
          </w:p>
        </w:tc>
        <w:tc>
          <w:tcPr>
            <w:tcW w:w="819" w:type="dxa"/>
          </w:tcPr>
          <w:p w14:paraId="00CCB04F" w14:textId="77777777" w:rsidR="00655761" w:rsidRDefault="00655761">
            <w:pPr>
              <w:jc w:val="center"/>
              <w:rPr>
                <w:sz w:val="22"/>
                <w:szCs w:val="22"/>
              </w:rPr>
            </w:pPr>
            <w:r>
              <w:rPr>
                <w:sz w:val="22"/>
                <w:szCs w:val="22"/>
              </w:rPr>
              <w:t>---</w:t>
            </w:r>
          </w:p>
        </w:tc>
        <w:tc>
          <w:tcPr>
            <w:tcW w:w="850" w:type="dxa"/>
          </w:tcPr>
          <w:p w14:paraId="479472FB" w14:textId="77777777" w:rsidR="00655761" w:rsidRDefault="00655761">
            <w:pPr>
              <w:jc w:val="center"/>
              <w:rPr>
                <w:sz w:val="22"/>
                <w:szCs w:val="22"/>
              </w:rPr>
            </w:pPr>
            <w:r>
              <w:rPr>
                <w:sz w:val="22"/>
                <w:szCs w:val="22"/>
              </w:rPr>
              <w:t>---</w:t>
            </w:r>
          </w:p>
        </w:tc>
        <w:tc>
          <w:tcPr>
            <w:tcW w:w="1627" w:type="dxa"/>
          </w:tcPr>
          <w:p w14:paraId="250BEE70" w14:textId="77777777" w:rsidR="00655761" w:rsidRDefault="00655761">
            <w:pPr>
              <w:jc w:val="center"/>
              <w:rPr>
                <w:sz w:val="22"/>
                <w:szCs w:val="22"/>
              </w:rPr>
            </w:pPr>
            <w:r>
              <w:rPr>
                <w:sz w:val="22"/>
                <w:szCs w:val="22"/>
              </w:rPr>
              <w:t>20</w:t>
            </w:r>
          </w:p>
        </w:tc>
      </w:tr>
      <w:tr w:rsidR="00655761" w14:paraId="10C4221E" w14:textId="77777777" w:rsidTr="00A95C94">
        <w:trPr>
          <w:jc w:val="center"/>
        </w:trPr>
        <w:tc>
          <w:tcPr>
            <w:tcW w:w="1294" w:type="dxa"/>
          </w:tcPr>
          <w:p w14:paraId="4FB77F3A" w14:textId="77777777" w:rsidR="00655761" w:rsidRDefault="00655761">
            <w:pPr>
              <w:jc w:val="center"/>
              <w:rPr>
                <w:sz w:val="22"/>
                <w:szCs w:val="22"/>
              </w:rPr>
            </w:pPr>
            <w:r>
              <w:rPr>
                <w:sz w:val="22"/>
                <w:szCs w:val="22"/>
              </w:rPr>
              <w:t>CO4</w:t>
            </w:r>
          </w:p>
        </w:tc>
        <w:tc>
          <w:tcPr>
            <w:tcW w:w="847" w:type="dxa"/>
          </w:tcPr>
          <w:p w14:paraId="4D98AE49" w14:textId="77777777" w:rsidR="00655761" w:rsidRDefault="00655761">
            <w:pPr>
              <w:jc w:val="center"/>
              <w:rPr>
                <w:sz w:val="22"/>
                <w:szCs w:val="22"/>
              </w:rPr>
            </w:pPr>
            <w:r>
              <w:rPr>
                <w:sz w:val="22"/>
                <w:szCs w:val="22"/>
              </w:rPr>
              <w:t>---</w:t>
            </w:r>
          </w:p>
        </w:tc>
        <w:tc>
          <w:tcPr>
            <w:tcW w:w="847" w:type="dxa"/>
          </w:tcPr>
          <w:p w14:paraId="7562F4AB" w14:textId="77777777" w:rsidR="00655761" w:rsidRDefault="00655761">
            <w:pPr>
              <w:jc w:val="center"/>
              <w:rPr>
                <w:sz w:val="22"/>
                <w:szCs w:val="22"/>
              </w:rPr>
            </w:pPr>
            <w:r>
              <w:rPr>
                <w:sz w:val="22"/>
                <w:szCs w:val="22"/>
              </w:rPr>
              <w:t>---</w:t>
            </w:r>
          </w:p>
        </w:tc>
        <w:tc>
          <w:tcPr>
            <w:tcW w:w="847" w:type="dxa"/>
          </w:tcPr>
          <w:p w14:paraId="70512F44" w14:textId="77777777" w:rsidR="00655761" w:rsidRDefault="00655761">
            <w:pPr>
              <w:jc w:val="center"/>
              <w:rPr>
                <w:sz w:val="22"/>
                <w:szCs w:val="22"/>
              </w:rPr>
            </w:pPr>
            <w:r>
              <w:rPr>
                <w:sz w:val="22"/>
                <w:szCs w:val="22"/>
              </w:rPr>
              <w:t>10</w:t>
            </w:r>
          </w:p>
        </w:tc>
        <w:tc>
          <w:tcPr>
            <w:tcW w:w="1124" w:type="dxa"/>
          </w:tcPr>
          <w:p w14:paraId="758F3A50" w14:textId="77777777" w:rsidR="00655761" w:rsidRDefault="00655761">
            <w:pPr>
              <w:jc w:val="center"/>
              <w:rPr>
                <w:sz w:val="22"/>
                <w:szCs w:val="22"/>
              </w:rPr>
            </w:pPr>
            <w:r>
              <w:rPr>
                <w:sz w:val="22"/>
                <w:szCs w:val="22"/>
              </w:rPr>
              <w:t>---</w:t>
            </w:r>
          </w:p>
        </w:tc>
        <w:tc>
          <w:tcPr>
            <w:tcW w:w="819" w:type="dxa"/>
          </w:tcPr>
          <w:p w14:paraId="12BCFD96" w14:textId="77777777" w:rsidR="00655761" w:rsidRDefault="00655761">
            <w:pPr>
              <w:jc w:val="center"/>
              <w:rPr>
                <w:sz w:val="22"/>
                <w:szCs w:val="22"/>
              </w:rPr>
            </w:pPr>
            <w:r>
              <w:rPr>
                <w:sz w:val="22"/>
                <w:szCs w:val="22"/>
              </w:rPr>
              <w:t>10</w:t>
            </w:r>
          </w:p>
        </w:tc>
        <w:tc>
          <w:tcPr>
            <w:tcW w:w="850" w:type="dxa"/>
          </w:tcPr>
          <w:p w14:paraId="775913F8" w14:textId="77777777" w:rsidR="00655761" w:rsidRDefault="00655761">
            <w:pPr>
              <w:jc w:val="center"/>
              <w:rPr>
                <w:sz w:val="22"/>
                <w:szCs w:val="22"/>
              </w:rPr>
            </w:pPr>
            <w:r>
              <w:rPr>
                <w:sz w:val="22"/>
                <w:szCs w:val="22"/>
              </w:rPr>
              <w:t>---</w:t>
            </w:r>
          </w:p>
        </w:tc>
        <w:tc>
          <w:tcPr>
            <w:tcW w:w="1627" w:type="dxa"/>
          </w:tcPr>
          <w:p w14:paraId="2F5FFEF1" w14:textId="77777777" w:rsidR="00655761" w:rsidRDefault="00655761">
            <w:pPr>
              <w:jc w:val="center"/>
              <w:rPr>
                <w:sz w:val="22"/>
                <w:szCs w:val="22"/>
              </w:rPr>
            </w:pPr>
            <w:r>
              <w:rPr>
                <w:sz w:val="22"/>
                <w:szCs w:val="22"/>
              </w:rPr>
              <w:t>20</w:t>
            </w:r>
          </w:p>
        </w:tc>
      </w:tr>
      <w:tr w:rsidR="00655761" w14:paraId="5828F174" w14:textId="77777777" w:rsidTr="00A95C94">
        <w:trPr>
          <w:jc w:val="center"/>
        </w:trPr>
        <w:tc>
          <w:tcPr>
            <w:tcW w:w="1294" w:type="dxa"/>
          </w:tcPr>
          <w:p w14:paraId="4F5DA613" w14:textId="77777777" w:rsidR="00655761" w:rsidRDefault="00655761">
            <w:pPr>
              <w:jc w:val="center"/>
              <w:rPr>
                <w:sz w:val="22"/>
                <w:szCs w:val="22"/>
              </w:rPr>
            </w:pPr>
            <w:r>
              <w:rPr>
                <w:sz w:val="22"/>
                <w:szCs w:val="22"/>
              </w:rPr>
              <w:t>CO5</w:t>
            </w:r>
          </w:p>
        </w:tc>
        <w:tc>
          <w:tcPr>
            <w:tcW w:w="847" w:type="dxa"/>
          </w:tcPr>
          <w:p w14:paraId="56B90430" w14:textId="77777777" w:rsidR="00655761" w:rsidRDefault="00655761">
            <w:pPr>
              <w:jc w:val="center"/>
              <w:rPr>
                <w:sz w:val="22"/>
                <w:szCs w:val="22"/>
              </w:rPr>
            </w:pPr>
            <w:r>
              <w:rPr>
                <w:sz w:val="22"/>
                <w:szCs w:val="22"/>
              </w:rPr>
              <w:t>---</w:t>
            </w:r>
          </w:p>
        </w:tc>
        <w:tc>
          <w:tcPr>
            <w:tcW w:w="847" w:type="dxa"/>
          </w:tcPr>
          <w:p w14:paraId="12E284C0" w14:textId="77777777" w:rsidR="00655761" w:rsidRDefault="00655761">
            <w:pPr>
              <w:jc w:val="center"/>
              <w:rPr>
                <w:sz w:val="22"/>
                <w:szCs w:val="22"/>
              </w:rPr>
            </w:pPr>
            <w:r>
              <w:rPr>
                <w:sz w:val="22"/>
                <w:szCs w:val="22"/>
              </w:rPr>
              <w:t>---</w:t>
            </w:r>
          </w:p>
        </w:tc>
        <w:tc>
          <w:tcPr>
            <w:tcW w:w="847" w:type="dxa"/>
          </w:tcPr>
          <w:p w14:paraId="170B6F07" w14:textId="77777777" w:rsidR="00655761" w:rsidRDefault="00655761">
            <w:pPr>
              <w:jc w:val="center"/>
              <w:rPr>
                <w:sz w:val="22"/>
                <w:szCs w:val="22"/>
              </w:rPr>
            </w:pPr>
            <w:r>
              <w:rPr>
                <w:sz w:val="22"/>
                <w:szCs w:val="22"/>
              </w:rPr>
              <w:t>10</w:t>
            </w:r>
          </w:p>
        </w:tc>
        <w:tc>
          <w:tcPr>
            <w:tcW w:w="1124" w:type="dxa"/>
          </w:tcPr>
          <w:p w14:paraId="2CAF18A4" w14:textId="77777777" w:rsidR="00655761" w:rsidRDefault="00655761">
            <w:pPr>
              <w:jc w:val="center"/>
              <w:rPr>
                <w:sz w:val="22"/>
                <w:szCs w:val="22"/>
              </w:rPr>
            </w:pPr>
            <w:r>
              <w:rPr>
                <w:sz w:val="22"/>
                <w:szCs w:val="22"/>
              </w:rPr>
              <w:t>10</w:t>
            </w:r>
          </w:p>
        </w:tc>
        <w:tc>
          <w:tcPr>
            <w:tcW w:w="819" w:type="dxa"/>
          </w:tcPr>
          <w:p w14:paraId="54510ECA" w14:textId="77777777" w:rsidR="00655761" w:rsidRDefault="00655761">
            <w:pPr>
              <w:jc w:val="center"/>
              <w:rPr>
                <w:sz w:val="22"/>
                <w:szCs w:val="22"/>
              </w:rPr>
            </w:pPr>
            <w:r>
              <w:rPr>
                <w:sz w:val="22"/>
                <w:szCs w:val="22"/>
              </w:rPr>
              <w:t>---</w:t>
            </w:r>
          </w:p>
        </w:tc>
        <w:tc>
          <w:tcPr>
            <w:tcW w:w="850" w:type="dxa"/>
          </w:tcPr>
          <w:p w14:paraId="44B13299" w14:textId="77777777" w:rsidR="00655761" w:rsidRDefault="00655761">
            <w:pPr>
              <w:jc w:val="center"/>
              <w:rPr>
                <w:sz w:val="22"/>
                <w:szCs w:val="22"/>
              </w:rPr>
            </w:pPr>
            <w:r>
              <w:rPr>
                <w:sz w:val="22"/>
                <w:szCs w:val="22"/>
              </w:rPr>
              <w:t>---</w:t>
            </w:r>
          </w:p>
        </w:tc>
        <w:tc>
          <w:tcPr>
            <w:tcW w:w="1627" w:type="dxa"/>
          </w:tcPr>
          <w:p w14:paraId="5CEF01E7" w14:textId="77777777" w:rsidR="00655761" w:rsidRDefault="00655761">
            <w:pPr>
              <w:jc w:val="center"/>
              <w:rPr>
                <w:sz w:val="22"/>
                <w:szCs w:val="22"/>
              </w:rPr>
            </w:pPr>
            <w:r>
              <w:rPr>
                <w:sz w:val="22"/>
                <w:szCs w:val="22"/>
              </w:rPr>
              <w:t>20</w:t>
            </w:r>
          </w:p>
        </w:tc>
      </w:tr>
      <w:tr w:rsidR="00655761" w14:paraId="060E51A3" w14:textId="77777777" w:rsidTr="00A95C94">
        <w:trPr>
          <w:jc w:val="center"/>
        </w:trPr>
        <w:tc>
          <w:tcPr>
            <w:tcW w:w="1294" w:type="dxa"/>
          </w:tcPr>
          <w:p w14:paraId="35C3D69E" w14:textId="77777777" w:rsidR="00655761" w:rsidRDefault="00655761">
            <w:pPr>
              <w:jc w:val="center"/>
              <w:rPr>
                <w:sz w:val="22"/>
                <w:szCs w:val="22"/>
              </w:rPr>
            </w:pPr>
            <w:r>
              <w:rPr>
                <w:sz w:val="22"/>
                <w:szCs w:val="22"/>
              </w:rPr>
              <w:t>CO6</w:t>
            </w:r>
          </w:p>
        </w:tc>
        <w:tc>
          <w:tcPr>
            <w:tcW w:w="847" w:type="dxa"/>
          </w:tcPr>
          <w:p w14:paraId="350D3F52" w14:textId="77777777" w:rsidR="00655761" w:rsidRDefault="00655761">
            <w:pPr>
              <w:jc w:val="center"/>
              <w:rPr>
                <w:sz w:val="22"/>
                <w:szCs w:val="22"/>
              </w:rPr>
            </w:pPr>
            <w:r>
              <w:rPr>
                <w:sz w:val="22"/>
                <w:szCs w:val="22"/>
              </w:rPr>
              <w:t>---</w:t>
            </w:r>
          </w:p>
        </w:tc>
        <w:tc>
          <w:tcPr>
            <w:tcW w:w="847" w:type="dxa"/>
          </w:tcPr>
          <w:p w14:paraId="5842F10C" w14:textId="77777777" w:rsidR="00655761" w:rsidRDefault="00655761">
            <w:pPr>
              <w:jc w:val="center"/>
              <w:rPr>
                <w:sz w:val="22"/>
                <w:szCs w:val="22"/>
              </w:rPr>
            </w:pPr>
            <w:r>
              <w:rPr>
                <w:sz w:val="22"/>
                <w:szCs w:val="22"/>
              </w:rPr>
              <w:t>---</w:t>
            </w:r>
          </w:p>
        </w:tc>
        <w:tc>
          <w:tcPr>
            <w:tcW w:w="847" w:type="dxa"/>
          </w:tcPr>
          <w:p w14:paraId="1B264569" w14:textId="77777777" w:rsidR="00655761" w:rsidRDefault="00655761">
            <w:pPr>
              <w:jc w:val="center"/>
              <w:rPr>
                <w:sz w:val="22"/>
                <w:szCs w:val="22"/>
              </w:rPr>
            </w:pPr>
            <w:r>
              <w:rPr>
                <w:sz w:val="22"/>
                <w:szCs w:val="22"/>
              </w:rPr>
              <w:t>20</w:t>
            </w:r>
          </w:p>
        </w:tc>
        <w:tc>
          <w:tcPr>
            <w:tcW w:w="1124" w:type="dxa"/>
          </w:tcPr>
          <w:p w14:paraId="26417DC6" w14:textId="77777777" w:rsidR="00655761" w:rsidRDefault="00655761">
            <w:pPr>
              <w:jc w:val="center"/>
              <w:rPr>
                <w:sz w:val="22"/>
                <w:szCs w:val="22"/>
              </w:rPr>
            </w:pPr>
            <w:r>
              <w:rPr>
                <w:sz w:val="22"/>
                <w:szCs w:val="22"/>
              </w:rPr>
              <w:t>10</w:t>
            </w:r>
          </w:p>
        </w:tc>
        <w:tc>
          <w:tcPr>
            <w:tcW w:w="819" w:type="dxa"/>
          </w:tcPr>
          <w:p w14:paraId="3982EA59" w14:textId="77777777" w:rsidR="00655761" w:rsidRDefault="00655761">
            <w:pPr>
              <w:jc w:val="center"/>
              <w:rPr>
                <w:sz w:val="22"/>
                <w:szCs w:val="22"/>
              </w:rPr>
            </w:pPr>
            <w:r>
              <w:rPr>
                <w:sz w:val="22"/>
                <w:szCs w:val="22"/>
              </w:rPr>
              <w:t>10</w:t>
            </w:r>
          </w:p>
        </w:tc>
        <w:tc>
          <w:tcPr>
            <w:tcW w:w="850" w:type="dxa"/>
          </w:tcPr>
          <w:p w14:paraId="6E6534DE" w14:textId="77777777" w:rsidR="00655761" w:rsidRDefault="00655761">
            <w:pPr>
              <w:jc w:val="center"/>
              <w:rPr>
                <w:sz w:val="22"/>
                <w:szCs w:val="22"/>
              </w:rPr>
            </w:pPr>
            <w:r>
              <w:rPr>
                <w:sz w:val="22"/>
                <w:szCs w:val="22"/>
              </w:rPr>
              <w:t>---</w:t>
            </w:r>
          </w:p>
        </w:tc>
        <w:tc>
          <w:tcPr>
            <w:tcW w:w="1627" w:type="dxa"/>
          </w:tcPr>
          <w:p w14:paraId="3BAA0F00" w14:textId="77777777" w:rsidR="00655761" w:rsidRDefault="00655761">
            <w:pPr>
              <w:jc w:val="center"/>
              <w:rPr>
                <w:sz w:val="22"/>
                <w:szCs w:val="22"/>
              </w:rPr>
            </w:pPr>
            <w:r>
              <w:rPr>
                <w:sz w:val="22"/>
                <w:szCs w:val="22"/>
              </w:rPr>
              <w:t>40</w:t>
            </w:r>
          </w:p>
        </w:tc>
      </w:tr>
      <w:tr w:rsidR="00655761" w14:paraId="5CC5C0DA" w14:textId="77777777" w:rsidTr="00A95C94">
        <w:trPr>
          <w:jc w:val="center"/>
        </w:trPr>
        <w:tc>
          <w:tcPr>
            <w:tcW w:w="6628" w:type="dxa"/>
            <w:gridSpan w:val="7"/>
          </w:tcPr>
          <w:p w14:paraId="6E5E9D7F" w14:textId="77777777" w:rsidR="00655761" w:rsidRDefault="00655761">
            <w:pPr>
              <w:rPr>
                <w:sz w:val="22"/>
                <w:szCs w:val="22"/>
              </w:rPr>
            </w:pPr>
          </w:p>
        </w:tc>
        <w:tc>
          <w:tcPr>
            <w:tcW w:w="1627" w:type="dxa"/>
          </w:tcPr>
          <w:p w14:paraId="3ECD15AF" w14:textId="77777777" w:rsidR="00655761" w:rsidRDefault="00655761">
            <w:pPr>
              <w:jc w:val="center"/>
              <w:rPr>
                <w:b/>
                <w:sz w:val="22"/>
                <w:szCs w:val="22"/>
              </w:rPr>
            </w:pPr>
            <w:r>
              <w:rPr>
                <w:b/>
                <w:sz w:val="22"/>
                <w:szCs w:val="22"/>
              </w:rPr>
              <w:t>180</w:t>
            </w:r>
          </w:p>
        </w:tc>
      </w:tr>
    </w:tbl>
    <w:p w14:paraId="298442B7" w14:textId="77777777" w:rsidR="00655761" w:rsidRDefault="00655761"/>
    <w:p w14:paraId="52001FF3" w14:textId="77777777" w:rsidR="00655761" w:rsidRDefault="00655761"/>
    <w:p w14:paraId="69D69354" w14:textId="77777777" w:rsidR="00655761" w:rsidRDefault="00655761"/>
    <w:p w14:paraId="67DEE67D" w14:textId="77777777" w:rsidR="00655761" w:rsidRDefault="00655761"/>
    <w:p w14:paraId="6D3D359B" w14:textId="77777777" w:rsidR="00655761" w:rsidRDefault="00655761"/>
    <w:p w14:paraId="603E603C" w14:textId="77777777" w:rsidR="00655761" w:rsidRDefault="00655761"/>
    <w:p w14:paraId="53FED169" w14:textId="77777777" w:rsidR="00655761" w:rsidRDefault="00655761"/>
    <w:p w14:paraId="71B48D65" w14:textId="77777777" w:rsidR="00655761" w:rsidRDefault="00655761"/>
    <w:p w14:paraId="36A15D3E" w14:textId="77777777" w:rsidR="00655761" w:rsidRDefault="00655761"/>
    <w:p w14:paraId="6782EF9C" w14:textId="77777777" w:rsidR="00655761" w:rsidRDefault="00655761"/>
    <w:p w14:paraId="252F1694" w14:textId="77777777" w:rsidR="00655761" w:rsidRDefault="00655761"/>
    <w:p w14:paraId="1A81FC9E" w14:textId="77777777" w:rsidR="00655761" w:rsidRDefault="00655761"/>
    <w:p w14:paraId="07C4EC81" w14:textId="77777777" w:rsidR="00655761" w:rsidRDefault="00655761" w:rsidP="004E3D44">
      <w:pPr>
        <w:tabs>
          <w:tab w:val="left" w:pos="2352"/>
        </w:tabs>
      </w:pPr>
      <w:r>
        <w:tab/>
      </w:r>
    </w:p>
    <w:p w14:paraId="28B1BFB2" w14:textId="77777777" w:rsidR="00655761" w:rsidRDefault="00655761"/>
    <w:p w14:paraId="4613D74C" w14:textId="77777777" w:rsidR="00655761" w:rsidRDefault="00655761"/>
    <w:p w14:paraId="02374AF7" w14:textId="77777777" w:rsidR="00655761" w:rsidRDefault="00655761"/>
    <w:p w14:paraId="5676BFC0" w14:textId="77777777" w:rsidR="00655761" w:rsidRDefault="00655761">
      <w:pPr>
        <w:spacing w:after="200" w:line="276" w:lineRule="auto"/>
        <w:rPr>
          <w:rFonts w:eastAsia="Arial"/>
        </w:rPr>
      </w:pPr>
      <w:r>
        <w:rPr>
          <w:rFonts w:eastAsia="Arial"/>
        </w:rPr>
        <w:br w:type="page"/>
      </w:r>
    </w:p>
    <w:p w14:paraId="37413CBF" w14:textId="3FB9D03E" w:rsidR="00655761" w:rsidRDefault="00655761">
      <w:pPr>
        <w:jc w:val="center"/>
        <w:rPr>
          <w:rFonts w:eastAsia="Arial"/>
        </w:rPr>
      </w:pPr>
      <w:r>
        <w:rPr>
          <w:rFonts w:eastAsia="Arial"/>
        </w:rPr>
        <w:lastRenderedPageBreak/>
        <w:pict w14:anchorId="45BDC6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i1025" type="#_x0000_t75" alt="A black background with red text&#10;&#10;Description automatically generated" style="width:451.7pt;height:65.9pt" o:preferrelative="f">
            <v:fill o:detectmouseclick="t"/>
            <v:imagedata r:id="rId17" o:title="A black background with red text&#10;&#10;Description automatically generated"/>
            <o:lock v:ext="edit" aspectratio="f"/>
          </v:shape>
        </w:pict>
      </w:r>
    </w:p>
    <w:p w14:paraId="5CC42DEC" w14:textId="77777777" w:rsidR="00655761" w:rsidRDefault="00655761">
      <w:pPr>
        <w:jc w:val="center"/>
        <w:rPr>
          <w:b/>
        </w:rPr>
      </w:pPr>
    </w:p>
    <w:p w14:paraId="6D229BF6" w14:textId="77777777" w:rsidR="00655761" w:rsidRDefault="00655761">
      <w:pPr>
        <w:jc w:val="center"/>
        <w:rPr>
          <w:b/>
        </w:rPr>
      </w:pPr>
      <w:r>
        <w:rPr>
          <w:b/>
        </w:rPr>
        <w:t>END SEMESTER EXAMINATION – NOV / DEC 2024</w:t>
      </w:r>
    </w:p>
    <w:p w14:paraId="63C6156A" w14:textId="77777777" w:rsidR="00655761" w:rsidRDefault="00655761"/>
    <w:tbl>
      <w:tblPr>
        <w:tblW w:w="542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413"/>
        <w:gridCol w:w="5551"/>
        <w:gridCol w:w="2104"/>
        <w:gridCol w:w="708"/>
      </w:tblGrid>
      <w:tr w:rsidR="00655761" w:rsidRPr="00A229A6" w14:paraId="4BA03CB0" w14:textId="77777777" w:rsidTr="00655761">
        <w:trPr>
          <w:trHeight w:val="397"/>
          <w:jc w:val="center"/>
        </w:trPr>
        <w:tc>
          <w:tcPr>
            <w:tcW w:w="723" w:type="pct"/>
            <w:shd w:val="clear" w:color="auto" w:fill="auto"/>
            <w:vAlign w:val="center"/>
          </w:tcPr>
          <w:p w14:paraId="413076D3" w14:textId="77777777" w:rsidR="00655761" w:rsidRPr="00A229A6" w:rsidRDefault="00655761" w:rsidP="00A229A6">
            <w:pPr>
              <w:pStyle w:val="Title"/>
              <w:jc w:val="left"/>
              <w:rPr>
                <w:b/>
                <w:sz w:val="22"/>
                <w:szCs w:val="22"/>
              </w:rPr>
            </w:pPr>
            <w:r w:rsidRPr="00A229A6">
              <w:rPr>
                <w:b/>
                <w:sz w:val="22"/>
                <w:szCs w:val="22"/>
              </w:rPr>
              <w:t xml:space="preserve">Course Code      </w:t>
            </w:r>
          </w:p>
        </w:tc>
        <w:tc>
          <w:tcPr>
            <w:tcW w:w="2839" w:type="pct"/>
            <w:shd w:val="clear" w:color="auto" w:fill="auto"/>
            <w:vAlign w:val="center"/>
          </w:tcPr>
          <w:p w14:paraId="7B4B4508" w14:textId="77777777" w:rsidR="00655761" w:rsidRPr="00A229A6" w:rsidRDefault="00655761" w:rsidP="00A229A6">
            <w:pPr>
              <w:pStyle w:val="Title"/>
              <w:jc w:val="left"/>
              <w:rPr>
                <w:b/>
                <w:sz w:val="22"/>
                <w:szCs w:val="22"/>
              </w:rPr>
            </w:pPr>
            <w:r w:rsidRPr="00A229A6">
              <w:rPr>
                <w:b/>
                <w:sz w:val="22"/>
                <w:szCs w:val="22"/>
              </w:rPr>
              <w:t>20FP3005</w:t>
            </w:r>
          </w:p>
        </w:tc>
        <w:tc>
          <w:tcPr>
            <w:tcW w:w="1076" w:type="pct"/>
            <w:shd w:val="clear" w:color="auto" w:fill="auto"/>
            <w:vAlign w:val="center"/>
          </w:tcPr>
          <w:p w14:paraId="11A42F95" w14:textId="77777777" w:rsidR="00655761" w:rsidRPr="00A229A6" w:rsidRDefault="00655761" w:rsidP="00A229A6">
            <w:pPr>
              <w:pStyle w:val="Title"/>
              <w:ind w:left="-468" w:firstLine="468"/>
              <w:jc w:val="left"/>
              <w:rPr>
                <w:sz w:val="22"/>
                <w:szCs w:val="22"/>
              </w:rPr>
            </w:pPr>
            <w:r w:rsidRPr="00A229A6">
              <w:rPr>
                <w:b/>
                <w:sz w:val="22"/>
                <w:szCs w:val="22"/>
              </w:rPr>
              <w:t xml:space="preserve">Duration       </w:t>
            </w:r>
          </w:p>
        </w:tc>
        <w:tc>
          <w:tcPr>
            <w:tcW w:w="363" w:type="pct"/>
            <w:shd w:val="clear" w:color="auto" w:fill="auto"/>
            <w:vAlign w:val="center"/>
          </w:tcPr>
          <w:p w14:paraId="62C21B5A" w14:textId="77777777" w:rsidR="00655761" w:rsidRPr="00A229A6" w:rsidRDefault="00655761" w:rsidP="00A229A6">
            <w:pPr>
              <w:pStyle w:val="Title"/>
              <w:jc w:val="left"/>
              <w:rPr>
                <w:b/>
                <w:sz w:val="22"/>
                <w:szCs w:val="22"/>
              </w:rPr>
            </w:pPr>
            <w:r w:rsidRPr="00A229A6">
              <w:rPr>
                <w:b/>
                <w:sz w:val="22"/>
                <w:szCs w:val="22"/>
              </w:rPr>
              <w:t>3hrs</w:t>
            </w:r>
          </w:p>
        </w:tc>
      </w:tr>
      <w:tr w:rsidR="00655761" w:rsidRPr="00A229A6" w14:paraId="2BBC12EE" w14:textId="77777777" w:rsidTr="00655761">
        <w:trPr>
          <w:trHeight w:val="397"/>
          <w:jc w:val="center"/>
        </w:trPr>
        <w:tc>
          <w:tcPr>
            <w:tcW w:w="723" w:type="pct"/>
            <w:shd w:val="clear" w:color="auto" w:fill="auto"/>
            <w:vAlign w:val="center"/>
          </w:tcPr>
          <w:p w14:paraId="5D45027A" w14:textId="77777777" w:rsidR="00655761" w:rsidRPr="00A229A6" w:rsidRDefault="00655761" w:rsidP="00A229A6">
            <w:pPr>
              <w:pStyle w:val="Title"/>
              <w:ind w:right="-160"/>
              <w:jc w:val="left"/>
              <w:rPr>
                <w:b/>
                <w:sz w:val="22"/>
                <w:szCs w:val="22"/>
              </w:rPr>
            </w:pPr>
            <w:r w:rsidRPr="00A229A6">
              <w:rPr>
                <w:b/>
                <w:sz w:val="22"/>
                <w:szCs w:val="22"/>
              </w:rPr>
              <w:t>Course Title</w:t>
            </w:r>
          </w:p>
        </w:tc>
        <w:tc>
          <w:tcPr>
            <w:tcW w:w="2839" w:type="pct"/>
            <w:shd w:val="clear" w:color="auto" w:fill="auto"/>
            <w:vAlign w:val="center"/>
          </w:tcPr>
          <w:p w14:paraId="3B7CFAA8" w14:textId="77777777" w:rsidR="00655761" w:rsidRPr="00A229A6" w:rsidRDefault="00655761" w:rsidP="00A229A6">
            <w:pPr>
              <w:pStyle w:val="Title"/>
              <w:jc w:val="left"/>
              <w:rPr>
                <w:b/>
                <w:sz w:val="22"/>
                <w:szCs w:val="22"/>
              </w:rPr>
            </w:pPr>
            <w:r w:rsidRPr="00A229A6">
              <w:rPr>
                <w:b/>
                <w:sz w:val="22"/>
                <w:szCs w:val="22"/>
              </w:rPr>
              <w:t>ADVANCED FOOD PROCESS EQUIPMENT DESIGN</w:t>
            </w:r>
          </w:p>
        </w:tc>
        <w:tc>
          <w:tcPr>
            <w:tcW w:w="1076" w:type="pct"/>
            <w:shd w:val="clear" w:color="auto" w:fill="auto"/>
            <w:vAlign w:val="center"/>
          </w:tcPr>
          <w:p w14:paraId="44A8CDEE" w14:textId="77777777" w:rsidR="00655761" w:rsidRPr="00A229A6" w:rsidRDefault="00655761" w:rsidP="00A229A6">
            <w:pPr>
              <w:pStyle w:val="Title"/>
              <w:jc w:val="left"/>
              <w:rPr>
                <w:b/>
                <w:sz w:val="22"/>
                <w:szCs w:val="22"/>
              </w:rPr>
            </w:pPr>
            <w:r w:rsidRPr="00A229A6">
              <w:rPr>
                <w:b/>
                <w:sz w:val="22"/>
                <w:szCs w:val="22"/>
              </w:rPr>
              <w:t xml:space="preserve">Max. Marks </w:t>
            </w:r>
          </w:p>
        </w:tc>
        <w:tc>
          <w:tcPr>
            <w:tcW w:w="363" w:type="pct"/>
            <w:shd w:val="clear" w:color="auto" w:fill="auto"/>
            <w:vAlign w:val="center"/>
          </w:tcPr>
          <w:p w14:paraId="1AF10791" w14:textId="77777777" w:rsidR="00655761" w:rsidRPr="00A229A6" w:rsidRDefault="00655761" w:rsidP="00A229A6">
            <w:pPr>
              <w:pStyle w:val="Title"/>
              <w:jc w:val="left"/>
              <w:rPr>
                <w:b/>
                <w:sz w:val="22"/>
                <w:szCs w:val="22"/>
              </w:rPr>
            </w:pPr>
            <w:r w:rsidRPr="00A229A6">
              <w:rPr>
                <w:b/>
                <w:sz w:val="22"/>
                <w:szCs w:val="22"/>
              </w:rPr>
              <w:t>100</w:t>
            </w:r>
          </w:p>
        </w:tc>
      </w:tr>
    </w:tbl>
    <w:p w14:paraId="692EF259" w14:textId="77777777" w:rsidR="00655761" w:rsidRDefault="00655761"/>
    <w:tbl>
      <w:tblPr>
        <w:tblW w:w="5659" w:type="pct"/>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
        <w:gridCol w:w="425"/>
        <w:gridCol w:w="7090"/>
        <w:gridCol w:w="708"/>
        <w:gridCol w:w="565"/>
        <w:gridCol w:w="706"/>
      </w:tblGrid>
      <w:tr w:rsidR="00655761" w:rsidRPr="00A229A6" w14:paraId="21CF043B" w14:textId="77777777" w:rsidTr="00655761">
        <w:trPr>
          <w:trHeight w:val="552"/>
        </w:trPr>
        <w:tc>
          <w:tcPr>
            <w:tcW w:w="348" w:type="pct"/>
            <w:shd w:val="clear" w:color="auto" w:fill="auto"/>
            <w:vAlign w:val="center"/>
          </w:tcPr>
          <w:p w14:paraId="491441E2" w14:textId="77777777" w:rsidR="00655761" w:rsidRPr="00A229A6" w:rsidRDefault="00655761" w:rsidP="00A229A6">
            <w:pPr>
              <w:jc w:val="center"/>
              <w:rPr>
                <w:b/>
              </w:rPr>
            </w:pPr>
            <w:r w:rsidRPr="00A229A6">
              <w:rPr>
                <w:b/>
              </w:rPr>
              <w:t>Q. No.</w:t>
            </w:r>
          </w:p>
        </w:tc>
        <w:tc>
          <w:tcPr>
            <w:tcW w:w="3682" w:type="pct"/>
            <w:gridSpan w:val="2"/>
            <w:shd w:val="clear" w:color="auto" w:fill="auto"/>
            <w:vAlign w:val="center"/>
          </w:tcPr>
          <w:p w14:paraId="2930571D" w14:textId="77777777" w:rsidR="00655761" w:rsidRPr="00A229A6" w:rsidRDefault="00655761" w:rsidP="00A229A6">
            <w:pPr>
              <w:jc w:val="center"/>
              <w:rPr>
                <w:b/>
              </w:rPr>
            </w:pPr>
            <w:r w:rsidRPr="00A229A6">
              <w:rPr>
                <w:b/>
              </w:rPr>
              <w:t>Questions</w:t>
            </w:r>
          </w:p>
        </w:tc>
        <w:tc>
          <w:tcPr>
            <w:tcW w:w="347" w:type="pct"/>
            <w:shd w:val="clear" w:color="auto" w:fill="auto"/>
            <w:vAlign w:val="center"/>
          </w:tcPr>
          <w:p w14:paraId="3E8ACF79" w14:textId="77777777" w:rsidR="00655761" w:rsidRPr="00A229A6" w:rsidRDefault="00655761" w:rsidP="00A229A6">
            <w:pPr>
              <w:jc w:val="center"/>
              <w:rPr>
                <w:b/>
              </w:rPr>
            </w:pPr>
            <w:r w:rsidRPr="00A229A6">
              <w:rPr>
                <w:b/>
              </w:rPr>
              <w:t>CO</w:t>
            </w:r>
          </w:p>
        </w:tc>
        <w:tc>
          <w:tcPr>
            <w:tcW w:w="277" w:type="pct"/>
            <w:shd w:val="clear" w:color="auto" w:fill="auto"/>
            <w:vAlign w:val="center"/>
          </w:tcPr>
          <w:p w14:paraId="6E4629EC" w14:textId="77777777" w:rsidR="00655761" w:rsidRPr="00A229A6" w:rsidRDefault="00655761" w:rsidP="00A229A6">
            <w:pPr>
              <w:jc w:val="center"/>
              <w:rPr>
                <w:b/>
              </w:rPr>
            </w:pPr>
            <w:r w:rsidRPr="00A229A6">
              <w:rPr>
                <w:b/>
              </w:rPr>
              <w:t>BL</w:t>
            </w:r>
          </w:p>
        </w:tc>
        <w:tc>
          <w:tcPr>
            <w:tcW w:w="346" w:type="pct"/>
            <w:shd w:val="clear" w:color="auto" w:fill="auto"/>
            <w:vAlign w:val="center"/>
          </w:tcPr>
          <w:p w14:paraId="14C34231" w14:textId="77777777" w:rsidR="00655761" w:rsidRPr="00A229A6" w:rsidRDefault="00655761" w:rsidP="00A229A6">
            <w:pPr>
              <w:jc w:val="center"/>
              <w:rPr>
                <w:b/>
              </w:rPr>
            </w:pPr>
            <w:r w:rsidRPr="00A229A6">
              <w:rPr>
                <w:b/>
              </w:rPr>
              <w:t>M</w:t>
            </w:r>
          </w:p>
        </w:tc>
      </w:tr>
      <w:tr w:rsidR="00655761" w:rsidRPr="00A229A6" w14:paraId="3AB06B26" w14:textId="77777777" w:rsidTr="00655761">
        <w:trPr>
          <w:trHeight w:val="552"/>
        </w:trPr>
        <w:tc>
          <w:tcPr>
            <w:tcW w:w="5000" w:type="pct"/>
            <w:gridSpan w:val="6"/>
            <w:shd w:val="clear" w:color="auto" w:fill="auto"/>
          </w:tcPr>
          <w:p w14:paraId="1DE20847" w14:textId="77777777" w:rsidR="00655761" w:rsidRPr="00A229A6" w:rsidRDefault="00655761" w:rsidP="00A229A6">
            <w:pPr>
              <w:jc w:val="center"/>
              <w:rPr>
                <w:b/>
                <w:u w:val="single"/>
              </w:rPr>
            </w:pPr>
            <w:r w:rsidRPr="00A229A6">
              <w:rPr>
                <w:b/>
                <w:u w:val="single"/>
              </w:rPr>
              <w:t>PART – A (5 X 16 = 80 MARKS)</w:t>
            </w:r>
          </w:p>
          <w:p w14:paraId="03645228" w14:textId="77777777" w:rsidR="00655761" w:rsidRPr="00A229A6" w:rsidRDefault="00655761" w:rsidP="00A229A6">
            <w:pPr>
              <w:jc w:val="center"/>
              <w:rPr>
                <w:b/>
              </w:rPr>
            </w:pPr>
            <w:r w:rsidRPr="00A229A6">
              <w:rPr>
                <w:b/>
              </w:rPr>
              <w:t>(Answer any five from the following)</w:t>
            </w:r>
          </w:p>
        </w:tc>
      </w:tr>
      <w:tr w:rsidR="00655761" w:rsidRPr="00A229A6" w14:paraId="7AE7FBDE" w14:textId="77777777" w:rsidTr="00655761">
        <w:trPr>
          <w:trHeight w:val="283"/>
        </w:trPr>
        <w:tc>
          <w:tcPr>
            <w:tcW w:w="348" w:type="pct"/>
            <w:shd w:val="clear" w:color="auto" w:fill="auto"/>
          </w:tcPr>
          <w:p w14:paraId="1D0B6780" w14:textId="77777777" w:rsidR="00655761" w:rsidRPr="00A229A6" w:rsidRDefault="00655761" w:rsidP="002E2C19">
            <w:pPr>
              <w:jc w:val="center"/>
            </w:pPr>
            <w:r w:rsidRPr="00A229A6">
              <w:t>1.</w:t>
            </w:r>
          </w:p>
        </w:tc>
        <w:tc>
          <w:tcPr>
            <w:tcW w:w="208" w:type="pct"/>
            <w:shd w:val="clear" w:color="auto" w:fill="auto"/>
          </w:tcPr>
          <w:p w14:paraId="598E530B" w14:textId="77777777" w:rsidR="00655761" w:rsidRPr="00A229A6" w:rsidRDefault="00655761" w:rsidP="002E2C19">
            <w:pPr>
              <w:jc w:val="center"/>
            </w:pPr>
          </w:p>
        </w:tc>
        <w:tc>
          <w:tcPr>
            <w:tcW w:w="3474" w:type="pct"/>
            <w:shd w:val="clear" w:color="auto" w:fill="auto"/>
          </w:tcPr>
          <w:p w14:paraId="4414BA04" w14:textId="77777777" w:rsidR="00655761" w:rsidRPr="00A229A6" w:rsidRDefault="00655761" w:rsidP="00A229A6">
            <w:pPr>
              <w:jc w:val="both"/>
            </w:pPr>
            <w:r w:rsidRPr="00A229A6">
              <w:t xml:space="preserve">Explain the mechanical properties of materials used in process equipment design. </w:t>
            </w:r>
          </w:p>
        </w:tc>
        <w:tc>
          <w:tcPr>
            <w:tcW w:w="347" w:type="pct"/>
            <w:shd w:val="clear" w:color="auto" w:fill="auto"/>
          </w:tcPr>
          <w:p w14:paraId="6A31104E" w14:textId="77777777" w:rsidR="00655761" w:rsidRPr="00A229A6" w:rsidRDefault="00655761" w:rsidP="002E2C19">
            <w:pPr>
              <w:jc w:val="center"/>
            </w:pPr>
            <w:r w:rsidRPr="00A229A6">
              <w:t>CO1</w:t>
            </w:r>
          </w:p>
        </w:tc>
        <w:tc>
          <w:tcPr>
            <w:tcW w:w="277" w:type="pct"/>
            <w:shd w:val="clear" w:color="auto" w:fill="auto"/>
          </w:tcPr>
          <w:p w14:paraId="774B6CE7" w14:textId="77777777" w:rsidR="00655761" w:rsidRPr="00A229A6" w:rsidRDefault="00655761" w:rsidP="002E2C19">
            <w:pPr>
              <w:jc w:val="center"/>
            </w:pPr>
            <w:r w:rsidRPr="00A229A6">
              <w:t>U</w:t>
            </w:r>
          </w:p>
        </w:tc>
        <w:tc>
          <w:tcPr>
            <w:tcW w:w="346" w:type="pct"/>
            <w:shd w:val="clear" w:color="auto" w:fill="auto"/>
          </w:tcPr>
          <w:p w14:paraId="239DE1B1" w14:textId="77777777" w:rsidR="00655761" w:rsidRPr="00A229A6" w:rsidRDefault="00655761" w:rsidP="002E2C19">
            <w:pPr>
              <w:jc w:val="center"/>
            </w:pPr>
            <w:r w:rsidRPr="00A229A6">
              <w:t>16</w:t>
            </w:r>
          </w:p>
        </w:tc>
      </w:tr>
      <w:tr w:rsidR="00655761" w:rsidRPr="00A229A6" w14:paraId="47954950" w14:textId="77777777" w:rsidTr="00655761">
        <w:trPr>
          <w:trHeight w:val="283"/>
        </w:trPr>
        <w:tc>
          <w:tcPr>
            <w:tcW w:w="348" w:type="pct"/>
            <w:shd w:val="clear" w:color="auto" w:fill="auto"/>
          </w:tcPr>
          <w:p w14:paraId="30B6792C" w14:textId="77777777" w:rsidR="00655761" w:rsidRPr="00A229A6" w:rsidRDefault="00655761" w:rsidP="002E2C19">
            <w:pPr>
              <w:jc w:val="center"/>
            </w:pPr>
          </w:p>
        </w:tc>
        <w:tc>
          <w:tcPr>
            <w:tcW w:w="208" w:type="pct"/>
            <w:shd w:val="clear" w:color="auto" w:fill="auto"/>
          </w:tcPr>
          <w:p w14:paraId="63535AD5" w14:textId="77777777" w:rsidR="00655761" w:rsidRPr="00A229A6" w:rsidRDefault="00655761" w:rsidP="002E2C19">
            <w:pPr>
              <w:jc w:val="center"/>
            </w:pPr>
          </w:p>
        </w:tc>
        <w:tc>
          <w:tcPr>
            <w:tcW w:w="3474" w:type="pct"/>
            <w:shd w:val="clear" w:color="auto" w:fill="auto"/>
          </w:tcPr>
          <w:p w14:paraId="0FD09305" w14:textId="77777777" w:rsidR="00655761" w:rsidRPr="00A229A6" w:rsidRDefault="00655761" w:rsidP="00A229A6">
            <w:pPr>
              <w:jc w:val="both"/>
            </w:pPr>
          </w:p>
        </w:tc>
        <w:tc>
          <w:tcPr>
            <w:tcW w:w="347" w:type="pct"/>
            <w:shd w:val="clear" w:color="auto" w:fill="auto"/>
          </w:tcPr>
          <w:p w14:paraId="4FA4E109" w14:textId="77777777" w:rsidR="00655761" w:rsidRPr="00A229A6" w:rsidRDefault="00655761" w:rsidP="002E2C19">
            <w:pPr>
              <w:jc w:val="center"/>
            </w:pPr>
          </w:p>
        </w:tc>
        <w:tc>
          <w:tcPr>
            <w:tcW w:w="277" w:type="pct"/>
            <w:shd w:val="clear" w:color="auto" w:fill="auto"/>
          </w:tcPr>
          <w:p w14:paraId="0359F548" w14:textId="77777777" w:rsidR="00655761" w:rsidRPr="00A229A6" w:rsidRDefault="00655761" w:rsidP="002E2C19">
            <w:pPr>
              <w:jc w:val="center"/>
            </w:pPr>
          </w:p>
        </w:tc>
        <w:tc>
          <w:tcPr>
            <w:tcW w:w="346" w:type="pct"/>
            <w:shd w:val="clear" w:color="auto" w:fill="auto"/>
          </w:tcPr>
          <w:p w14:paraId="2D238AEC" w14:textId="77777777" w:rsidR="00655761" w:rsidRPr="00A229A6" w:rsidRDefault="00655761" w:rsidP="002E2C19">
            <w:pPr>
              <w:jc w:val="center"/>
            </w:pPr>
          </w:p>
        </w:tc>
      </w:tr>
      <w:tr w:rsidR="00655761" w:rsidRPr="00A229A6" w14:paraId="040B4F28" w14:textId="77777777" w:rsidTr="00655761">
        <w:trPr>
          <w:trHeight w:val="484"/>
        </w:trPr>
        <w:tc>
          <w:tcPr>
            <w:tcW w:w="348" w:type="pct"/>
            <w:shd w:val="clear" w:color="auto" w:fill="auto"/>
          </w:tcPr>
          <w:p w14:paraId="452A6A23" w14:textId="77777777" w:rsidR="00655761" w:rsidRPr="00A229A6" w:rsidRDefault="00655761" w:rsidP="002E2C19">
            <w:pPr>
              <w:jc w:val="center"/>
            </w:pPr>
            <w:r w:rsidRPr="00A229A6">
              <w:t>2.</w:t>
            </w:r>
          </w:p>
        </w:tc>
        <w:tc>
          <w:tcPr>
            <w:tcW w:w="208" w:type="pct"/>
            <w:shd w:val="clear" w:color="auto" w:fill="auto"/>
          </w:tcPr>
          <w:p w14:paraId="0736A606" w14:textId="77777777" w:rsidR="00655761" w:rsidRPr="00A229A6" w:rsidRDefault="00655761" w:rsidP="002E2C19">
            <w:pPr>
              <w:jc w:val="center"/>
            </w:pPr>
          </w:p>
        </w:tc>
        <w:tc>
          <w:tcPr>
            <w:tcW w:w="3474" w:type="pct"/>
            <w:shd w:val="clear" w:color="auto" w:fill="auto"/>
          </w:tcPr>
          <w:p w14:paraId="568BD778" w14:textId="77777777" w:rsidR="00655761" w:rsidRPr="00A229A6" w:rsidRDefault="00655761" w:rsidP="002E2C19">
            <w:pPr>
              <w:jc w:val="both"/>
            </w:pPr>
            <w:r w:rsidRPr="00A229A6">
              <w:t xml:space="preserve">Demonstrate the stresses involved in the design stages </w:t>
            </w:r>
            <w:r>
              <w:t>of food equipment</w:t>
            </w:r>
            <w:r w:rsidRPr="00A229A6">
              <w:t>.</w:t>
            </w:r>
          </w:p>
        </w:tc>
        <w:tc>
          <w:tcPr>
            <w:tcW w:w="347" w:type="pct"/>
            <w:shd w:val="clear" w:color="auto" w:fill="auto"/>
          </w:tcPr>
          <w:p w14:paraId="4DD605A3" w14:textId="77777777" w:rsidR="00655761" w:rsidRPr="00A229A6" w:rsidRDefault="00655761" w:rsidP="002E2C19">
            <w:pPr>
              <w:jc w:val="center"/>
            </w:pPr>
            <w:r w:rsidRPr="00A229A6">
              <w:t>CO2</w:t>
            </w:r>
          </w:p>
        </w:tc>
        <w:tc>
          <w:tcPr>
            <w:tcW w:w="277" w:type="pct"/>
            <w:shd w:val="clear" w:color="auto" w:fill="auto"/>
          </w:tcPr>
          <w:p w14:paraId="26A31F66" w14:textId="77777777" w:rsidR="00655761" w:rsidRPr="00A229A6" w:rsidRDefault="00655761" w:rsidP="002E2C19">
            <w:pPr>
              <w:jc w:val="center"/>
            </w:pPr>
            <w:r w:rsidRPr="00A229A6">
              <w:t>A</w:t>
            </w:r>
          </w:p>
        </w:tc>
        <w:tc>
          <w:tcPr>
            <w:tcW w:w="346" w:type="pct"/>
            <w:shd w:val="clear" w:color="auto" w:fill="auto"/>
          </w:tcPr>
          <w:p w14:paraId="5AF85615" w14:textId="77777777" w:rsidR="00655761" w:rsidRPr="00A229A6" w:rsidRDefault="00655761" w:rsidP="002E2C19">
            <w:pPr>
              <w:jc w:val="center"/>
            </w:pPr>
            <w:r w:rsidRPr="00A229A6">
              <w:t>16</w:t>
            </w:r>
          </w:p>
        </w:tc>
      </w:tr>
      <w:tr w:rsidR="00655761" w:rsidRPr="00A229A6" w14:paraId="4D47AA1A" w14:textId="77777777" w:rsidTr="00655761">
        <w:trPr>
          <w:trHeight w:val="283"/>
        </w:trPr>
        <w:tc>
          <w:tcPr>
            <w:tcW w:w="348" w:type="pct"/>
            <w:shd w:val="clear" w:color="auto" w:fill="auto"/>
          </w:tcPr>
          <w:p w14:paraId="40E857BF" w14:textId="77777777" w:rsidR="00655761" w:rsidRPr="00A229A6" w:rsidRDefault="00655761" w:rsidP="002E2C19">
            <w:pPr>
              <w:jc w:val="center"/>
            </w:pPr>
          </w:p>
        </w:tc>
        <w:tc>
          <w:tcPr>
            <w:tcW w:w="208" w:type="pct"/>
            <w:shd w:val="clear" w:color="auto" w:fill="auto"/>
          </w:tcPr>
          <w:p w14:paraId="2C7B064A" w14:textId="77777777" w:rsidR="00655761" w:rsidRPr="00A229A6" w:rsidRDefault="00655761" w:rsidP="002E2C19">
            <w:pPr>
              <w:jc w:val="center"/>
            </w:pPr>
          </w:p>
        </w:tc>
        <w:tc>
          <w:tcPr>
            <w:tcW w:w="3474" w:type="pct"/>
            <w:shd w:val="clear" w:color="auto" w:fill="auto"/>
          </w:tcPr>
          <w:p w14:paraId="06AD1ECD" w14:textId="77777777" w:rsidR="00655761" w:rsidRPr="00A229A6" w:rsidRDefault="00655761" w:rsidP="00A229A6">
            <w:pPr>
              <w:jc w:val="both"/>
            </w:pPr>
          </w:p>
        </w:tc>
        <w:tc>
          <w:tcPr>
            <w:tcW w:w="347" w:type="pct"/>
            <w:shd w:val="clear" w:color="auto" w:fill="auto"/>
          </w:tcPr>
          <w:p w14:paraId="3A8350C0" w14:textId="77777777" w:rsidR="00655761" w:rsidRPr="00A229A6" w:rsidRDefault="00655761" w:rsidP="002E2C19">
            <w:pPr>
              <w:jc w:val="center"/>
            </w:pPr>
          </w:p>
        </w:tc>
        <w:tc>
          <w:tcPr>
            <w:tcW w:w="277" w:type="pct"/>
            <w:shd w:val="clear" w:color="auto" w:fill="auto"/>
          </w:tcPr>
          <w:p w14:paraId="5ABDAB04" w14:textId="77777777" w:rsidR="00655761" w:rsidRPr="00A229A6" w:rsidRDefault="00655761" w:rsidP="002E2C19">
            <w:pPr>
              <w:jc w:val="center"/>
            </w:pPr>
          </w:p>
        </w:tc>
        <w:tc>
          <w:tcPr>
            <w:tcW w:w="346" w:type="pct"/>
            <w:shd w:val="clear" w:color="auto" w:fill="auto"/>
          </w:tcPr>
          <w:p w14:paraId="3956AD6B" w14:textId="77777777" w:rsidR="00655761" w:rsidRPr="00A229A6" w:rsidRDefault="00655761" w:rsidP="002E2C19">
            <w:pPr>
              <w:jc w:val="center"/>
            </w:pPr>
          </w:p>
        </w:tc>
      </w:tr>
      <w:tr w:rsidR="00655761" w:rsidRPr="00A229A6" w14:paraId="6D5C008E" w14:textId="77777777" w:rsidTr="00655761">
        <w:trPr>
          <w:trHeight w:val="283"/>
        </w:trPr>
        <w:tc>
          <w:tcPr>
            <w:tcW w:w="348" w:type="pct"/>
            <w:vMerge w:val="restart"/>
            <w:shd w:val="clear" w:color="auto" w:fill="auto"/>
          </w:tcPr>
          <w:p w14:paraId="5155852E" w14:textId="77777777" w:rsidR="00655761" w:rsidRPr="00A229A6" w:rsidRDefault="00655761" w:rsidP="002E2C19">
            <w:pPr>
              <w:jc w:val="center"/>
            </w:pPr>
            <w:r w:rsidRPr="00A229A6">
              <w:t>3.</w:t>
            </w:r>
          </w:p>
        </w:tc>
        <w:tc>
          <w:tcPr>
            <w:tcW w:w="208" w:type="pct"/>
            <w:shd w:val="clear" w:color="auto" w:fill="auto"/>
          </w:tcPr>
          <w:p w14:paraId="58E31877" w14:textId="77777777" w:rsidR="00655761" w:rsidRPr="00A229A6" w:rsidRDefault="00655761" w:rsidP="002E2C19">
            <w:pPr>
              <w:jc w:val="center"/>
            </w:pPr>
            <w:r w:rsidRPr="00A229A6">
              <w:t>a</w:t>
            </w:r>
            <w:r>
              <w:t>.</w:t>
            </w:r>
          </w:p>
        </w:tc>
        <w:tc>
          <w:tcPr>
            <w:tcW w:w="3474" w:type="pct"/>
            <w:shd w:val="clear" w:color="auto" w:fill="auto"/>
          </w:tcPr>
          <w:p w14:paraId="1B2E7682" w14:textId="77777777" w:rsidR="00655761" w:rsidRPr="00A229A6" w:rsidRDefault="00655761" w:rsidP="00A229A6">
            <w:pPr>
              <w:pBdr>
                <w:top w:val="none" w:sz="0" w:space="0" w:color="000000"/>
                <w:left w:val="none" w:sz="0" w:space="0" w:color="000000"/>
                <w:bottom w:val="none" w:sz="0" w:space="0" w:color="000000"/>
                <w:right w:val="none" w:sz="0" w:space="0" w:color="000000"/>
                <w:between w:val="none" w:sz="0" w:space="0" w:color="000000"/>
              </w:pBdr>
              <w:jc w:val="both"/>
              <w:rPr>
                <w:color w:val="000000"/>
              </w:rPr>
            </w:pPr>
            <w:r w:rsidRPr="00A229A6">
              <w:rPr>
                <w:color w:val="000000"/>
              </w:rPr>
              <w:t>A cold storage room is to be constructed with an inner layer of 5 mm wood board, a middle layer of cork board</w:t>
            </w:r>
            <w:r w:rsidRPr="00A229A6">
              <w:t>,</w:t>
            </w:r>
            <w:r w:rsidRPr="00A229A6">
              <w:rPr>
                <w:color w:val="000000"/>
              </w:rPr>
              <w:t xml:space="preserve"> and an outer layer of 10 mm of brick. </w:t>
            </w:r>
            <w:r w:rsidRPr="00A229A6">
              <w:t>The air</w:t>
            </w:r>
            <w:r w:rsidRPr="00A229A6">
              <w:rPr>
                <w:color w:val="000000"/>
              </w:rPr>
              <w:t xml:space="preserve"> inside the cold storage is to be maintained at 5°C. The maximum air temperature outside the cold storage is expected to reach 50°C. Thermal conductivities of wood, cork board</w:t>
            </w:r>
            <w:r w:rsidRPr="00A229A6">
              <w:t>,</w:t>
            </w:r>
            <w:r w:rsidRPr="00A229A6">
              <w:rPr>
                <w:color w:val="000000"/>
              </w:rPr>
              <w:t xml:space="preserve"> and brick are 0.15, 0.043</w:t>
            </w:r>
            <w:r w:rsidRPr="00A229A6">
              <w:t>,</w:t>
            </w:r>
            <w:r w:rsidRPr="00A229A6">
              <w:rPr>
                <w:color w:val="000000"/>
              </w:rPr>
              <w:t xml:space="preserve"> and 0.69 W/m K respectively. The convective heat transfer coefficient of inside and outside air are 100 and 10 W/m</w:t>
            </w:r>
            <w:r w:rsidRPr="00A229A6">
              <w:rPr>
                <w:color w:val="000000"/>
                <w:vertAlign w:val="superscript"/>
              </w:rPr>
              <w:t>2</w:t>
            </w:r>
            <w:r w:rsidRPr="00A229A6">
              <w:rPr>
                <w:color w:val="000000"/>
              </w:rPr>
              <w:t xml:space="preserve"> K respectively. What thickness of cork board is needed to keep the heat loss to 10 W/m</w:t>
            </w:r>
            <w:r w:rsidRPr="00A229A6">
              <w:rPr>
                <w:color w:val="000000"/>
                <w:vertAlign w:val="superscript"/>
              </w:rPr>
              <w:t>2?</w:t>
            </w:r>
          </w:p>
        </w:tc>
        <w:tc>
          <w:tcPr>
            <w:tcW w:w="347" w:type="pct"/>
            <w:shd w:val="clear" w:color="auto" w:fill="auto"/>
          </w:tcPr>
          <w:p w14:paraId="60851491" w14:textId="77777777" w:rsidR="00655761" w:rsidRPr="00A229A6" w:rsidRDefault="00655761" w:rsidP="002E2C19">
            <w:pPr>
              <w:jc w:val="center"/>
            </w:pPr>
            <w:r w:rsidRPr="00A229A6">
              <w:t>CO3</w:t>
            </w:r>
          </w:p>
        </w:tc>
        <w:tc>
          <w:tcPr>
            <w:tcW w:w="277" w:type="pct"/>
            <w:shd w:val="clear" w:color="auto" w:fill="auto"/>
          </w:tcPr>
          <w:p w14:paraId="6C72F97B" w14:textId="77777777" w:rsidR="00655761" w:rsidRPr="00A229A6" w:rsidRDefault="00655761" w:rsidP="002E2C19">
            <w:pPr>
              <w:jc w:val="center"/>
            </w:pPr>
            <w:r w:rsidRPr="00A229A6">
              <w:t>An</w:t>
            </w:r>
          </w:p>
        </w:tc>
        <w:tc>
          <w:tcPr>
            <w:tcW w:w="346" w:type="pct"/>
            <w:shd w:val="clear" w:color="auto" w:fill="auto"/>
          </w:tcPr>
          <w:p w14:paraId="11D9D8BA" w14:textId="77777777" w:rsidR="00655761" w:rsidRPr="00A229A6" w:rsidRDefault="00655761" w:rsidP="002E2C19">
            <w:pPr>
              <w:jc w:val="center"/>
            </w:pPr>
            <w:r w:rsidRPr="00A229A6">
              <w:t>8</w:t>
            </w:r>
          </w:p>
        </w:tc>
      </w:tr>
      <w:tr w:rsidR="00655761" w:rsidRPr="00A229A6" w14:paraId="36C09557" w14:textId="77777777" w:rsidTr="00655761">
        <w:trPr>
          <w:trHeight w:val="283"/>
        </w:trPr>
        <w:tc>
          <w:tcPr>
            <w:tcW w:w="348" w:type="pct"/>
            <w:vMerge/>
            <w:shd w:val="clear" w:color="auto" w:fill="auto"/>
          </w:tcPr>
          <w:p w14:paraId="7D8E2F22" w14:textId="77777777" w:rsidR="00655761" w:rsidRPr="00A229A6" w:rsidRDefault="00655761" w:rsidP="002E2C19">
            <w:pPr>
              <w:widowControl w:val="0"/>
              <w:spacing w:line="276" w:lineRule="auto"/>
              <w:jc w:val="center"/>
            </w:pPr>
          </w:p>
        </w:tc>
        <w:tc>
          <w:tcPr>
            <w:tcW w:w="208" w:type="pct"/>
            <w:shd w:val="clear" w:color="auto" w:fill="auto"/>
          </w:tcPr>
          <w:p w14:paraId="52B32CC0" w14:textId="77777777" w:rsidR="00655761" w:rsidRPr="00A229A6" w:rsidRDefault="00655761" w:rsidP="002E2C19">
            <w:pPr>
              <w:jc w:val="center"/>
            </w:pPr>
            <w:r>
              <w:t>b.</w:t>
            </w:r>
          </w:p>
        </w:tc>
        <w:tc>
          <w:tcPr>
            <w:tcW w:w="3474" w:type="pct"/>
            <w:shd w:val="clear" w:color="auto" w:fill="auto"/>
          </w:tcPr>
          <w:p w14:paraId="3EC8B644" w14:textId="77777777" w:rsidR="00655761" w:rsidRPr="00A229A6" w:rsidRDefault="00655761" w:rsidP="00A229A6">
            <w:pPr>
              <w:jc w:val="both"/>
            </w:pPr>
            <w:r w:rsidRPr="00A229A6">
              <w:t>Explain controlled atmospheric storage and state its application and limitations.</w:t>
            </w:r>
          </w:p>
        </w:tc>
        <w:tc>
          <w:tcPr>
            <w:tcW w:w="347" w:type="pct"/>
            <w:shd w:val="clear" w:color="auto" w:fill="auto"/>
          </w:tcPr>
          <w:p w14:paraId="3505137D" w14:textId="77777777" w:rsidR="00655761" w:rsidRPr="00A229A6" w:rsidRDefault="00655761" w:rsidP="002E2C19">
            <w:pPr>
              <w:jc w:val="center"/>
            </w:pPr>
            <w:r w:rsidRPr="00A229A6">
              <w:t>CO3</w:t>
            </w:r>
          </w:p>
        </w:tc>
        <w:tc>
          <w:tcPr>
            <w:tcW w:w="277" w:type="pct"/>
            <w:shd w:val="clear" w:color="auto" w:fill="auto"/>
          </w:tcPr>
          <w:p w14:paraId="1EC97283" w14:textId="77777777" w:rsidR="00655761" w:rsidRPr="00A229A6" w:rsidRDefault="00655761" w:rsidP="002E2C19">
            <w:pPr>
              <w:jc w:val="center"/>
            </w:pPr>
            <w:r w:rsidRPr="00A229A6">
              <w:t>A</w:t>
            </w:r>
          </w:p>
        </w:tc>
        <w:tc>
          <w:tcPr>
            <w:tcW w:w="346" w:type="pct"/>
            <w:shd w:val="clear" w:color="auto" w:fill="auto"/>
          </w:tcPr>
          <w:p w14:paraId="313AC5BC" w14:textId="77777777" w:rsidR="00655761" w:rsidRPr="00A229A6" w:rsidRDefault="00655761" w:rsidP="002E2C19">
            <w:pPr>
              <w:jc w:val="center"/>
            </w:pPr>
            <w:r w:rsidRPr="00A229A6">
              <w:t>8</w:t>
            </w:r>
          </w:p>
        </w:tc>
      </w:tr>
      <w:tr w:rsidR="00655761" w:rsidRPr="00A229A6" w14:paraId="696DE9DD" w14:textId="77777777" w:rsidTr="00655761">
        <w:trPr>
          <w:trHeight w:val="283"/>
        </w:trPr>
        <w:tc>
          <w:tcPr>
            <w:tcW w:w="348" w:type="pct"/>
            <w:shd w:val="clear" w:color="auto" w:fill="auto"/>
          </w:tcPr>
          <w:p w14:paraId="152DEE7E" w14:textId="77777777" w:rsidR="00655761" w:rsidRPr="00A229A6" w:rsidRDefault="00655761" w:rsidP="002E2C19">
            <w:pPr>
              <w:jc w:val="center"/>
            </w:pPr>
          </w:p>
        </w:tc>
        <w:tc>
          <w:tcPr>
            <w:tcW w:w="208" w:type="pct"/>
            <w:shd w:val="clear" w:color="auto" w:fill="auto"/>
          </w:tcPr>
          <w:p w14:paraId="1E2320FB" w14:textId="77777777" w:rsidR="00655761" w:rsidRPr="00A229A6" w:rsidRDefault="00655761" w:rsidP="002E2C19">
            <w:pPr>
              <w:jc w:val="center"/>
            </w:pPr>
          </w:p>
        </w:tc>
        <w:tc>
          <w:tcPr>
            <w:tcW w:w="3474" w:type="pct"/>
            <w:shd w:val="clear" w:color="auto" w:fill="auto"/>
          </w:tcPr>
          <w:p w14:paraId="44B5026B" w14:textId="77777777" w:rsidR="00655761" w:rsidRPr="00A229A6" w:rsidRDefault="00655761" w:rsidP="00A229A6">
            <w:pPr>
              <w:jc w:val="both"/>
            </w:pPr>
          </w:p>
        </w:tc>
        <w:tc>
          <w:tcPr>
            <w:tcW w:w="347" w:type="pct"/>
            <w:shd w:val="clear" w:color="auto" w:fill="auto"/>
          </w:tcPr>
          <w:p w14:paraId="6F2A966A" w14:textId="77777777" w:rsidR="00655761" w:rsidRPr="00A229A6" w:rsidRDefault="00655761" w:rsidP="002E2C19">
            <w:pPr>
              <w:jc w:val="center"/>
            </w:pPr>
          </w:p>
        </w:tc>
        <w:tc>
          <w:tcPr>
            <w:tcW w:w="277" w:type="pct"/>
            <w:shd w:val="clear" w:color="auto" w:fill="auto"/>
          </w:tcPr>
          <w:p w14:paraId="4FD94EA7" w14:textId="77777777" w:rsidR="00655761" w:rsidRPr="00A229A6" w:rsidRDefault="00655761" w:rsidP="002E2C19">
            <w:pPr>
              <w:jc w:val="center"/>
            </w:pPr>
          </w:p>
        </w:tc>
        <w:tc>
          <w:tcPr>
            <w:tcW w:w="346" w:type="pct"/>
            <w:shd w:val="clear" w:color="auto" w:fill="auto"/>
          </w:tcPr>
          <w:p w14:paraId="5EAB371B" w14:textId="77777777" w:rsidR="00655761" w:rsidRPr="00A229A6" w:rsidRDefault="00655761" w:rsidP="002E2C19">
            <w:pPr>
              <w:jc w:val="center"/>
            </w:pPr>
          </w:p>
        </w:tc>
      </w:tr>
      <w:tr w:rsidR="00655761" w:rsidRPr="00A229A6" w14:paraId="61CEEA90" w14:textId="77777777" w:rsidTr="00655761">
        <w:trPr>
          <w:trHeight w:val="283"/>
        </w:trPr>
        <w:tc>
          <w:tcPr>
            <w:tcW w:w="348" w:type="pct"/>
            <w:vMerge w:val="restart"/>
            <w:shd w:val="clear" w:color="auto" w:fill="auto"/>
          </w:tcPr>
          <w:p w14:paraId="38B1A212" w14:textId="77777777" w:rsidR="00655761" w:rsidRPr="00A229A6" w:rsidRDefault="00655761" w:rsidP="002E2C19">
            <w:pPr>
              <w:jc w:val="center"/>
            </w:pPr>
            <w:r w:rsidRPr="00A229A6">
              <w:t>4.</w:t>
            </w:r>
          </w:p>
        </w:tc>
        <w:tc>
          <w:tcPr>
            <w:tcW w:w="208" w:type="pct"/>
            <w:shd w:val="clear" w:color="auto" w:fill="auto"/>
          </w:tcPr>
          <w:p w14:paraId="11A35DC4" w14:textId="77777777" w:rsidR="00655761" w:rsidRPr="00A229A6" w:rsidRDefault="00655761" w:rsidP="002E2C19">
            <w:pPr>
              <w:jc w:val="center"/>
            </w:pPr>
            <w:r w:rsidRPr="00A229A6">
              <w:t>a</w:t>
            </w:r>
            <w:r>
              <w:t>.</w:t>
            </w:r>
          </w:p>
        </w:tc>
        <w:tc>
          <w:tcPr>
            <w:tcW w:w="3474" w:type="pct"/>
            <w:shd w:val="clear" w:color="auto" w:fill="auto"/>
          </w:tcPr>
          <w:p w14:paraId="4350D7C8" w14:textId="77777777" w:rsidR="00655761" w:rsidRPr="00A229A6" w:rsidRDefault="00655761" w:rsidP="00A229A6">
            <w:pPr>
              <w:jc w:val="both"/>
            </w:pPr>
            <w:r w:rsidRPr="00A229A6">
              <w:t>Deduce the expression for the design equation for the Plug Flow Reactor starting from steady state material balance.</w:t>
            </w:r>
          </w:p>
        </w:tc>
        <w:tc>
          <w:tcPr>
            <w:tcW w:w="347" w:type="pct"/>
            <w:shd w:val="clear" w:color="auto" w:fill="auto"/>
          </w:tcPr>
          <w:p w14:paraId="0F72FA9C" w14:textId="77777777" w:rsidR="00655761" w:rsidRPr="00A229A6" w:rsidRDefault="00655761" w:rsidP="002E2C19">
            <w:pPr>
              <w:jc w:val="center"/>
            </w:pPr>
            <w:r w:rsidRPr="00A229A6">
              <w:t>CO4</w:t>
            </w:r>
          </w:p>
        </w:tc>
        <w:tc>
          <w:tcPr>
            <w:tcW w:w="277" w:type="pct"/>
            <w:shd w:val="clear" w:color="auto" w:fill="auto"/>
          </w:tcPr>
          <w:p w14:paraId="4904FC2D" w14:textId="77777777" w:rsidR="00655761" w:rsidRPr="00A229A6" w:rsidRDefault="00655761" w:rsidP="002E2C19">
            <w:pPr>
              <w:jc w:val="center"/>
            </w:pPr>
            <w:r w:rsidRPr="00A229A6">
              <w:t>An</w:t>
            </w:r>
          </w:p>
        </w:tc>
        <w:tc>
          <w:tcPr>
            <w:tcW w:w="346" w:type="pct"/>
            <w:shd w:val="clear" w:color="auto" w:fill="auto"/>
          </w:tcPr>
          <w:p w14:paraId="5F4B2B74" w14:textId="77777777" w:rsidR="00655761" w:rsidRPr="00A229A6" w:rsidRDefault="00655761" w:rsidP="002E2C19">
            <w:pPr>
              <w:jc w:val="center"/>
            </w:pPr>
            <w:r w:rsidRPr="00A229A6">
              <w:t>8</w:t>
            </w:r>
          </w:p>
        </w:tc>
      </w:tr>
      <w:tr w:rsidR="00655761" w:rsidRPr="00A229A6" w14:paraId="1C99D732" w14:textId="77777777" w:rsidTr="00655761">
        <w:trPr>
          <w:trHeight w:val="2386"/>
        </w:trPr>
        <w:tc>
          <w:tcPr>
            <w:tcW w:w="348" w:type="pct"/>
            <w:vMerge/>
            <w:shd w:val="clear" w:color="auto" w:fill="auto"/>
          </w:tcPr>
          <w:p w14:paraId="5A0985F4" w14:textId="77777777" w:rsidR="00655761" w:rsidRPr="00A229A6" w:rsidRDefault="00655761" w:rsidP="002E2C19">
            <w:pPr>
              <w:widowControl w:val="0"/>
              <w:spacing w:line="276" w:lineRule="auto"/>
              <w:jc w:val="center"/>
            </w:pPr>
          </w:p>
        </w:tc>
        <w:tc>
          <w:tcPr>
            <w:tcW w:w="208" w:type="pct"/>
            <w:shd w:val="clear" w:color="auto" w:fill="auto"/>
          </w:tcPr>
          <w:p w14:paraId="3A64D435" w14:textId="77777777" w:rsidR="00655761" w:rsidRPr="00A229A6" w:rsidRDefault="00655761" w:rsidP="002E2C19">
            <w:pPr>
              <w:jc w:val="center"/>
            </w:pPr>
            <w:r w:rsidRPr="00A229A6">
              <w:t>b</w:t>
            </w:r>
            <w:r>
              <w:t>.</w:t>
            </w:r>
          </w:p>
        </w:tc>
        <w:tc>
          <w:tcPr>
            <w:tcW w:w="3474" w:type="pct"/>
            <w:shd w:val="clear" w:color="auto" w:fill="auto"/>
          </w:tcPr>
          <w:p w14:paraId="492DC4AD" w14:textId="77777777" w:rsidR="00655761" w:rsidRPr="00A229A6" w:rsidRDefault="00655761" w:rsidP="00A229A6">
            <w:pPr>
              <w:jc w:val="both"/>
              <w:rPr>
                <w:color w:val="000000"/>
              </w:rPr>
            </w:pPr>
            <w:r w:rsidRPr="00A229A6">
              <w:rPr>
                <w:color w:val="000000"/>
              </w:rPr>
              <w:t>It is proposed to operate a batch reactor for converting A into R. This is a liquid phase reaction with the stoichiometry A gives  R. Find the time required to drop the concentration of A from C</w:t>
            </w:r>
            <w:r w:rsidRPr="00A229A6">
              <w:rPr>
                <w:color w:val="000000"/>
                <w:vertAlign w:val="subscript"/>
              </w:rPr>
              <w:t xml:space="preserve">Ao </w:t>
            </w:r>
            <w:r w:rsidRPr="00A229A6">
              <w:rPr>
                <w:color w:val="000000"/>
              </w:rPr>
              <w:t>= 1.3 mol/l to C</w:t>
            </w:r>
            <w:r w:rsidRPr="00A229A6">
              <w:rPr>
                <w:color w:val="000000"/>
                <w:vertAlign w:val="subscript"/>
              </w:rPr>
              <w:t xml:space="preserve">Af </w:t>
            </w:r>
            <w:r w:rsidRPr="00A229A6">
              <w:rPr>
                <w:color w:val="000000"/>
              </w:rPr>
              <w:t>=0.30 mol/l ? The rate v/s concentration data are as given below :</w:t>
            </w:r>
          </w:p>
          <w:tbl>
            <w:tblPr>
              <w:tblW w:w="72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1"/>
              <w:gridCol w:w="567"/>
              <w:gridCol w:w="600"/>
              <w:gridCol w:w="534"/>
              <w:gridCol w:w="567"/>
              <w:gridCol w:w="567"/>
              <w:gridCol w:w="567"/>
              <w:gridCol w:w="567"/>
              <w:gridCol w:w="567"/>
              <w:gridCol w:w="567"/>
              <w:gridCol w:w="709"/>
              <w:gridCol w:w="749"/>
            </w:tblGrid>
            <w:tr w:rsidR="00655761" w:rsidRPr="00A229A6" w14:paraId="715DC7E6" w14:textId="77777777" w:rsidTr="002E2C19">
              <w:trPr>
                <w:trHeight w:val="264"/>
                <w:jc w:val="center"/>
              </w:trPr>
              <w:tc>
                <w:tcPr>
                  <w:tcW w:w="681" w:type="dxa"/>
                  <w:shd w:val="clear" w:color="auto" w:fill="auto"/>
                </w:tcPr>
                <w:p w14:paraId="7BDF0F5D" w14:textId="77777777" w:rsidR="00655761" w:rsidRPr="00A229A6" w:rsidRDefault="00655761" w:rsidP="00A229A6">
                  <w:pPr>
                    <w:jc w:val="both"/>
                    <w:rPr>
                      <w:sz w:val="20"/>
                      <w:szCs w:val="20"/>
                    </w:rPr>
                  </w:pPr>
                  <w:r w:rsidRPr="00A229A6">
                    <w:rPr>
                      <w:sz w:val="20"/>
                      <w:szCs w:val="20"/>
                    </w:rPr>
                    <w:t>C</w:t>
                  </w:r>
                  <w:r w:rsidRPr="00A229A6">
                    <w:rPr>
                      <w:sz w:val="20"/>
                      <w:szCs w:val="20"/>
                      <w:vertAlign w:val="subscript"/>
                    </w:rPr>
                    <w:t>A</w:t>
                  </w:r>
                  <w:r w:rsidRPr="00A229A6">
                    <w:rPr>
                      <w:sz w:val="20"/>
                      <w:szCs w:val="20"/>
                    </w:rPr>
                    <w:t>, (mol/l)</w:t>
                  </w:r>
                </w:p>
              </w:tc>
              <w:tc>
                <w:tcPr>
                  <w:tcW w:w="567" w:type="dxa"/>
                  <w:shd w:val="clear" w:color="auto" w:fill="auto"/>
                </w:tcPr>
                <w:p w14:paraId="375D5FEB" w14:textId="77777777" w:rsidR="00655761" w:rsidRPr="00A229A6" w:rsidRDefault="00655761" w:rsidP="00A229A6">
                  <w:pPr>
                    <w:jc w:val="both"/>
                    <w:rPr>
                      <w:sz w:val="20"/>
                      <w:szCs w:val="20"/>
                    </w:rPr>
                  </w:pPr>
                  <w:r w:rsidRPr="00A229A6">
                    <w:rPr>
                      <w:sz w:val="20"/>
                      <w:szCs w:val="20"/>
                    </w:rPr>
                    <w:t>0.1</w:t>
                  </w:r>
                </w:p>
              </w:tc>
              <w:tc>
                <w:tcPr>
                  <w:tcW w:w="600" w:type="dxa"/>
                  <w:shd w:val="clear" w:color="auto" w:fill="auto"/>
                </w:tcPr>
                <w:p w14:paraId="14357B0A" w14:textId="77777777" w:rsidR="00655761" w:rsidRPr="00A229A6" w:rsidRDefault="00655761" w:rsidP="00A229A6">
                  <w:pPr>
                    <w:jc w:val="both"/>
                    <w:rPr>
                      <w:sz w:val="20"/>
                      <w:szCs w:val="20"/>
                    </w:rPr>
                  </w:pPr>
                  <w:r w:rsidRPr="00A229A6">
                    <w:rPr>
                      <w:sz w:val="20"/>
                      <w:szCs w:val="20"/>
                    </w:rPr>
                    <w:t>0.2</w:t>
                  </w:r>
                </w:p>
              </w:tc>
              <w:tc>
                <w:tcPr>
                  <w:tcW w:w="534" w:type="dxa"/>
                  <w:shd w:val="clear" w:color="auto" w:fill="auto"/>
                </w:tcPr>
                <w:p w14:paraId="62BDD8BE" w14:textId="77777777" w:rsidR="00655761" w:rsidRPr="00A229A6" w:rsidRDefault="00655761" w:rsidP="00A229A6">
                  <w:pPr>
                    <w:jc w:val="both"/>
                    <w:rPr>
                      <w:sz w:val="20"/>
                      <w:szCs w:val="20"/>
                    </w:rPr>
                  </w:pPr>
                  <w:r w:rsidRPr="00A229A6">
                    <w:rPr>
                      <w:sz w:val="20"/>
                      <w:szCs w:val="20"/>
                    </w:rPr>
                    <w:t>0.3</w:t>
                  </w:r>
                </w:p>
              </w:tc>
              <w:tc>
                <w:tcPr>
                  <w:tcW w:w="567" w:type="dxa"/>
                  <w:shd w:val="clear" w:color="auto" w:fill="auto"/>
                </w:tcPr>
                <w:p w14:paraId="2830CE03" w14:textId="77777777" w:rsidR="00655761" w:rsidRPr="00A229A6" w:rsidRDefault="00655761" w:rsidP="00A229A6">
                  <w:pPr>
                    <w:jc w:val="both"/>
                    <w:rPr>
                      <w:sz w:val="20"/>
                      <w:szCs w:val="20"/>
                    </w:rPr>
                  </w:pPr>
                  <w:r w:rsidRPr="00A229A6">
                    <w:rPr>
                      <w:sz w:val="20"/>
                      <w:szCs w:val="20"/>
                    </w:rPr>
                    <w:t>0.4</w:t>
                  </w:r>
                </w:p>
              </w:tc>
              <w:tc>
                <w:tcPr>
                  <w:tcW w:w="567" w:type="dxa"/>
                  <w:shd w:val="clear" w:color="auto" w:fill="auto"/>
                </w:tcPr>
                <w:p w14:paraId="735C0C86" w14:textId="77777777" w:rsidR="00655761" w:rsidRPr="00A229A6" w:rsidRDefault="00655761" w:rsidP="00A229A6">
                  <w:pPr>
                    <w:jc w:val="both"/>
                    <w:rPr>
                      <w:sz w:val="20"/>
                      <w:szCs w:val="20"/>
                    </w:rPr>
                  </w:pPr>
                  <w:r w:rsidRPr="00A229A6">
                    <w:rPr>
                      <w:sz w:val="20"/>
                      <w:szCs w:val="20"/>
                    </w:rPr>
                    <w:t>0.5</w:t>
                  </w:r>
                </w:p>
              </w:tc>
              <w:tc>
                <w:tcPr>
                  <w:tcW w:w="567" w:type="dxa"/>
                  <w:shd w:val="clear" w:color="auto" w:fill="auto"/>
                </w:tcPr>
                <w:p w14:paraId="2D595CCD" w14:textId="77777777" w:rsidR="00655761" w:rsidRPr="00A229A6" w:rsidRDefault="00655761" w:rsidP="00A229A6">
                  <w:pPr>
                    <w:jc w:val="both"/>
                    <w:rPr>
                      <w:sz w:val="20"/>
                      <w:szCs w:val="20"/>
                    </w:rPr>
                  </w:pPr>
                  <w:r w:rsidRPr="00A229A6">
                    <w:rPr>
                      <w:sz w:val="20"/>
                      <w:szCs w:val="20"/>
                    </w:rPr>
                    <w:t>0.6</w:t>
                  </w:r>
                </w:p>
              </w:tc>
              <w:tc>
                <w:tcPr>
                  <w:tcW w:w="567" w:type="dxa"/>
                  <w:shd w:val="clear" w:color="auto" w:fill="auto"/>
                </w:tcPr>
                <w:p w14:paraId="584A0282" w14:textId="77777777" w:rsidR="00655761" w:rsidRPr="00A229A6" w:rsidRDefault="00655761" w:rsidP="00A229A6">
                  <w:pPr>
                    <w:jc w:val="both"/>
                    <w:rPr>
                      <w:sz w:val="20"/>
                      <w:szCs w:val="20"/>
                    </w:rPr>
                  </w:pPr>
                  <w:r w:rsidRPr="00A229A6">
                    <w:rPr>
                      <w:sz w:val="20"/>
                      <w:szCs w:val="20"/>
                    </w:rPr>
                    <w:t>0.7</w:t>
                  </w:r>
                </w:p>
              </w:tc>
              <w:tc>
                <w:tcPr>
                  <w:tcW w:w="567" w:type="dxa"/>
                  <w:shd w:val="clear" w:color="auto" w:fill="auto"/>
                </w:tcPr>
                <w:p w14:paraId="2A4F0D7E" w14:textId="77777777" w:rsidR="00655761" w:rsidRPr="00A229A6" w:rsidRDefault="00655761" w:rsidP="00A229A6">
                  <w:pPr>
                    <w:jc w:val="both"/>
                    <w:rPr>
                      <w:sz w:val="20"/>
                      <w:szCs w:val="20"/>
                    </w:rPr>
                  </w:pPr>
                  <w:r w:rsidRPr="00A229A6">
                    <w:rPr>
                      <w:sz w:val="20"/>
                      <w:szCs w:val="20"/>
                    </w:rPr>
                    <w:t>0.8</w:t>
                  </w:r>
                </w:p>
              </w:tc>
              <w:tc>
                <w:tcPr>
                  <w:tcW w:w="567" w:type="dxa"/>
                  <w:shd w:val="clear" w:color="auto" w:fill="auto"/>
                </w:tcPr>
                <w:p w14:paraId="35C57390" w14:textId="77777777" w:rsidR="00655761" w:rsidRPr="00A229A6" w:rsidRDefault="00655761" w:rsidP="00A229A6">
                  <w:pPr>
                    <w:jc w:val="both"/>
                    <w:rPr>
                      <w:sz w:val="20"/>
                      <w:szCs w:val="20"/>
                    </w:rPr>
                  </w:pPr>
                  <w:r w:rsidRPr="00A229A6">
                    <w:rPr>
                      <w:sz w:val="20"/>
                      <w:szCs w:val="20"/>
                    </w:rPr>
                    <w:t>1.0</w:t>
                  </w:r>
                </w:p>
              </w:tc>
              <w:tc>
                <w:tcPr>
                  <w:tcW w:w="709" w:type="dxa"/>
                  <w:shd w:val="clear" w:color="auto" w:fill="auto"/>
                </w:tcPr>
                <w:p w14:paraId="72EF3E84" w14:textId="77777777" w:rsidR="00655761" w:rsidRPr="00A229A6" w:rsidRDefault="00655761" w:rsidP="00A229A6">
                  <w:pPr>
                    <w:jc w:val="both"/>
                    <w:rPr>
                      <w:sz w:val="20"/>
                      <w:szCs w:val="20"/>
                    </w:rPr>
                  </w:pPr>
                  <w:r w:rsidRPr="00A229A6">
                    <w:rPr>
                      <w:sz w:val="20"/>
                      <w:szCs w:val="20"/>
                    </w:rPr>
                    <w:t>1.3</w:t>
                  </w:r>
                </w:p>
              </w:tc>
              <w:tc>
                <w:tcPr>
                  <w:tcW w:w="749" w:type="dxa"/>
                  <w:shd w:val="clear" w:color="auto" w:fill="auto"/>
                </w:tcPr>
                <w:p w14:paraId="5F3E3AAC" w14:textId="77777777" w:rsidR="00655761" w:rsidRPr="00A229A6" w:rsidRDefault="00655761" w:rsidP="00A229A6">
                  <w:pPr>
                    <w:jc w:val="both"/>
                    <w:rPr>
                      <w:sz w:val="20"/>
                      <w:szCs w:val="20"/>
                    </w:rPr>
                  </w:pPr>
                  <w:r w:rsidRPr="00A229A6">
                    <w:rPr>
                      <w:sz w:val="20"/>
                      <w:szCs w:val="20"/>
                    </w:rPr>
                    <w:t>2.0</w:t>
                  </w:r>
                </w:p>
              </w:tc>
            </w:tr>
            <w:tr w:rsidR="00655761" w:rsidRPr="00A229A6" w14:paraId="52B77287" w14:textId="77777777" w:rsidTr="002E2C19">
              <w:trPr>
                <w:trHeight w:val="390"/>
                <w:jc w:val="center"/>
              </w:trPr>
              <w:tc>
                <w:tcPr>
                  <w:tcW w:w="681" w:type="dxa"/>
                  <w:shd w:val="clear" w:color="auto" w:fill="auto"/>
                </w:tcPr>
                <w:p w14:paraId="35CAC694" w14:textId="77777777" w:rsidR="00655761" w:rsidRPr="00A229A6" w:rsidRDefault="00655761" w:rsidP="00A229A6">
                  <w:pPr>
                    <w:jc w:val="both"/>
                    <w:rPr>
                      <w:sz w:val="20"/>
                      <w:szCs w:val="20"/>
                    </w:rPr>
                  </w:pPr>
                  <w:r w:rsidRPr="00A229A6">
                    <w:rPr>
                      <w:sz w:val="20"/>
                      <w:szCs w:val="20"/>
                    </w:rPr>
                    <w:t>-r</w:t>
                  </w:r>
                  <w:r w:rsidRPr="00A229A6">
                    <w:rPr>
                      <w:sz w:val="20"/>
                      <w:szCs w:val="20"/>
                      <w:vertAlign w:val="subscript"/>
                    </w:rPr>
                    <w:t>A</w:t>
                  </w:r>
                  <w:r w:rsidRPr="00A229A6">
                    <w:rPr>
                      <w:sz w:val="20"/>
                      <w:szCs w:val="20"/>
                    </w:rPr>
                    <w:t>, (mol/l.min)</w:t>
                  </w:r>
                </w:p>
              </w:tc>
              <w:tc>
                <w:tcPr>
                  <w:tcW w:w="567" w:type="dxa"/>
                  <w:shd w:val="clear" w:color="auto" w:fill="auto"/>
                </w:tcPr>
                <w:p w14:paraId="3F30F7B4" w14:textId="77777777" w:rsidR="00655761" w:rsidRPr="00A229A6" w:rsidRDefault="00655761" w:rsidP="00A229A6">
                  <w:pPr>
                    <w:jc w:val="both"/>
                    <w:rPr>
                      <w:sz w:val="20"/>
                      <w:szCs w:val="20"/>
                    </w:rPr>
                  </w:pPr>
                  <w:r w:rsidRPr="00A229A6">
                    <w:rPr>
                      <w:sz w:val="20"/>
                      <w:szCs w:val="20"/>
                    </w:rPr>
                    <w:t>0.1</w:t>
                  </w:r>
                </w:p>
              </w:tc>
              <w:tc>
                <w:tcPr>
                  <w:tcW w:w="600" w:type="dxa"/>
                  <w:shd w:val="clear" w:color="auto" w:fill="auto"/>
                </w:tcPr>
                <w:p w14:paraId="549B895C" w14:textId="77777777" w:rsidR="00655761" w:rsidRPr="00A229A6" w:rsidRDefault="00655761" w:rsidP="00A229A6">
                  <w:pPr>
                    <w:jc w:val="both"/>
                    <w:rPr>
                      <w:sz w:val="20"/>
                      <w:szCs w:val="20"/>
                    </w:rPr>
                  </w:pPr>
                  <w:r w:rsidRPr="00A229A6">
                    <w:rPr>
                      <w:sz w:val="20"/>
                      <w:szCs w:val="20"/>
                    </w:rPr>
                    <w:t>0.3</w:t>
                  </w:r>
                </w:p>
              </w:tc>
              <w:tc>
                <w:tcPr>
                  <w:tcW w:w="534" w:type="dxa"/>
                  <w:shd w:val="clear" w:color="auto" w:fill="auto"/>
                </w:tcPr>
                <w:p w14:paraId="6DF16782" w14:textId="77777777" w:rsidR="00655761" w:rsidRPr="00A229A6" w:rsidRDefault="00655761" w:rsidP="00A229A6">
                  <w:pPr>
                    <w:jc w:val="both"/>
                    <w:rPr>
                      <w:sz w:val="20"/>
                      <w:szCs w:val="20"/>
                    </w:rPr>
                  </w:pPr>
                  <w:r w:rsidRPr="00A229A6">
                    <w:rPr>
                      <w:sz w:val="20"/>
                      <w:szCs w:val="20"/>
                    </w:rPr>
                    <w:t>0.5</w:t>
                  </w:r>
                </w:p>
              </w:tc>
              <w:tc>
                <w:tcPr>
                  <w:tcW w:w="567" w:type="dxa"/>
                  <w:shd w:val="clear" w:color="auto" w:fill="auto"/>
                </w:tcPr>
                <w:p w14:paraId="611CE54E" w14:textId="77777777" w:rsidR="00655761" w:rsidRPr="00A229A6" w:rsidRDefault="00655761" w:rsidP="00A229A6">
                  <w:pPr>
                    <w:jc w:val="both"/>
                    <w:rPr>
                      <w:sz w:val="20"/>
                      <w:szCs w:val="20"/>
                    </w:rPr>
                  </w:pPr>
                  <w:r w:rsidRPr="00A229A6">
                    <w:rPr>
                      <w:sz w:val="20"/>
                      <w:szCs w:val="20"/>
                    </w:rPr>
                    <w:t>0.6</w:t>
                  </w:r>
                </w:p>
              </w:tc>
              <w:tc>
                <w:tcPr>
                  <w:tcW w:w="567" w:type="dxa"/>
                  <w:shd w:val="clear" w:color="auto" w:fill="auto"/>
                </w:tcPr>
                <w:p w14:paraId="2C95BD93" w14:textId="77777777" w:rsidR="00655761" w:rsidRPr="00A229A6" w:rsidRDefault="00655761" w:rsidP="00A229A6">
                  <w:pPr>
                    <w:jc w:val="both"/>
                    <w:rPr>
                      <w:sz w:val="20"/>
                      <w:szCs w:val="20"/>
                    </w:rPr>
                  </w:pPr>
                  <w:r w:rsidRPr="00A229A6">
                    <w:rPr>
                      <w:sz w:val="20"/>
                      <w:szCs w:val="20"/>
                    </w:rPr>
                    <w:t>0.5</w:t>
                  </w:r>
                </w:p>
              </w:tc>
              <w:tc>
                <w:tcPr>
                  <w:tcW w:w="567" w:type="dxa"/>
                  <w:shd w:val="clear" w:color="auto" w:fill="auto"/>
                </w:tcPr>
                <w:p w14:paraId="07967AE3" w14:textId="77777777" w:rsidR="00655761" w:rsidRPr="00A229A6" w:rsidRDefault="00655761" w:rsidP="00A229A6">
                  <w:pPr>
                    <w:jc w:val="both"/>
                    <w:rPr>
                      <w:sz w:val="20"/>
                      <w:szCs w:val="20"/>
                    </w:rPr>
                  </w:pPr>
                  <w:r w:rsidRPr="00A229A6">
                    <w:rPr>
                      <w:sz w:val="20"/>
                      <w:szCs w:val="20"/>
                    </w:rPr>
                    <w:t>0.25</w:t>
                  </w:r>
                </w:p>
              </w:tc>
              <w:tc>
                <w:tcPr>
                  <w:tcW w:w="567" w:type="dxa"/>
                  <w:shd w:val="clear" w:color="auto" w:fill="auto"/>
                </w:tcPr>
                <w:p w14:paraId="32F4F8B5" w14:textId="77777777" w:rsidR="00655761" w:rsidRPr="00A229A6" w:rsidRDefault="00655761" w:rsidP="00A229A6">
                  <w:pPr>
                    <w:jc w:val="both"/>
                    <w:rPr>
                      <w:sz w:val="20"/>
                      <w:szCs w:val="20"/>
                    </w:rPr>
                  </w:pPr>
                  <w:r w:rsidRPr="00A229A6">
                    <w:rPr>
                      <w:sz w:val="20"/>
                      <w:szCs w:val="20"/>
                    </w:rPr>
                    <w:t>0.10</w:t>
                  </w:r>
                </w:p>
              </w:tc>
              <w:tc>
                <w:tcPr>
                  <w:tcW w:w="567" w:type="dxa"/>
                  <w:shd w:val="clear" w:color="auto" w:fill="auto"/>
                </w:tcPr>
                <w:p w14:paraId="7AF611F7" w14:textId="77777777" w:rsidR="00655761" w:rsidRPr="00A229A6" w:rsidRDefault="00655761" w:rsidP="00A229A6">
                  <w:pPr>
                    <w:jc w:val="both"/>
                    <w:rPr>
                      <w:sz w:val="20"/>
                      <w:szCs w:val="20"/>
                    </w:rPr>
                  </w:pPr>
                  <w:r w:rsidRPr="00A229A6">
                    <w:rPr>
                      <w:sz w:val="20"/>
                      <w:szCs w:val="20"/>
                    </w:rPr>
                    <w:t>0.06</w:t>
                  </w:r>
                </w:p>
              </w:tc>
              <w:tc>
                <w:tcPr>
                  <w:tcW w:w="567" w:type="dxa"/>
                  <w:shd w:val="clear" w:color="auto" w:fill="auto"/>
                </w:tcPr>
                <w:p w14:paraId="4D1C253E" w14:textId="77777777" w:rsidR="00655761" w:rsidRPr="00A229A6" w:rsidRDefault="00655761" w:rsidP="00A229A6">
                  <w:pPr>
                    <w:jc w:val="both"/>
                    <w:rPr>
                      <w:sz w:val="20"/>
                      <w:szCs w:val="20"/>
                    </w:rPr>
                  </w:pPr>
                  <w:r w:rsidRPr="00A229A6">
                    <w:rPr>
                      <w:sz w:val="20"/>
                      <w:szCs w:val="20"/>
                    </w:rPr>
                    <w:t>0.05</w:t>
                  </w:r>
                </w:p>
              </w:tc>
              <w:tc>
                <w:tcPr>
                  <w:tcW w:w="709" w:type="dxa"/>
                  <w:shd w:val="clear" w:color="auto" w:fill="auto"/>
                </w:tcPr>
                <w:p w14:paraId="4BCDA6BF" w14:textId="77777777" w:rsidR="00655761" w:rsidRPr="00A229A6" w:rsidRDefault="00655761" w:rsidP="00A229A6">
                  <w:pPr>
                    <w:jc w:val="both"/>
                    <w:rPr>
                      <w:sz w:val="20"/>
                      <w:szCs w:val="20"/>
                    </w:rPr>
                  </w:pPr>
                  <w:r w:rsidRPr="00A229A6">
                    <w:rPr>
                      <w:sz w:val="20"/>
                      <w:szCs w:val="20"/>
                    </w:rPr>
                    <w:t>0.045</w:t>
                  </w:r>
                </w:p>
              </w:tc>
              <w:tc>
                <w:tcPr>
                  <w:tcW w:w="749" w:type="dxa"/>
                  <w:shd w:val="clear" w:color="auto" w:fill="auto"/>
                </w:tcPr>
                <w:p w14:paraId="2B82C474" w14:textId="77777777" w:rsidR="00655761" w:rsidRPr="00A229A6" w:rsidRDefault="00655761" w:rsidP="00A229A6">
                  <w:pPr>
                    <w:jc w:val="both"/>
                    <w:rPr>
                      <w:sz w:val="20"/>
                      <w:szCs w:val="20"/>
                    </w:rPr>
                  </w:pPr>
                  <w:r w:rsidRPr="00A229A6">
                    <w:rPr>
                      <w:sz w:val="20"/>
                      <w:szCs w:val="20"/>
                    </w:rPr>
                    <w:t>0.042</w:t>
                  </w:r>
                </w:p>
              </w:tc>
            </w:tr>
          </w:tbl>
          <w:p w14:paraId="62B17D75" w14:textId="77777777" w:rsidR="00655761" w:rsidRPr="00A229A6" w:rsidRDefault="00655761" w:rsidP="00A229A6">
            <w:pPr>
              <w:jc w:val="both"/>
            </w:pPr>
          </w:p>
        </w:tc>
        <w:tc>
          <w:tcPr>
            <w:tcW w:w="347" w:type="pct"/>
            <w:shd w:val="clear" w:color="auto" w:fill="auto"/>
          </w:tcPr>
          <w:p w14:paraId="4E26D83B" w14:textId="77777777" w:rsidR="00655761" w:rsidRPr="00A229A6" w:rsidRDefault="00655761" w:rsidP="002E2C19">
            <w:pPr>
              <w:jc w:val="center"/>
            </w:pPr>
            <w:r w:rsidRPr="00A229A6">
              <w:t>CO4</w:t>
            </w:r>
          </w:p>
        </w:tc>
        <w:tc>
          <w:tcPr>
            <w:tcW w:w="277" w:type="pct"/>
            <w:shd w:val="clear" w:color="auto" w:fill="auto"/>
          </w:tcPr>
          <w:p w14:paraId="43422A66" w14:textId="77777777" w:rsidR="00655761" w:rsidRPr="00A229A6" w:rsidRDefault="00655761" w:rsidP="002E2C19">
            <w:pPr>
              <w:jc w:val="center"/>
            </w:pPr>
            <w:r w:rsidRPr="00A229A6">
              <w:t>E</w:t>
            </w:r>
          </w:p>
        </w:tc>
        <w:tc>
          <w:tcPr>
            <w:tcW w:w="346" w:type="pct"/>
            <w:shd w:val="clear" w:color="auto" w:fill="auto"/>
          </w:tcPr>
          <w:p w14:paraId="5C615229" w14:textId="77777777" w:rsidR="00655761" w:rsidRPr="00A229A6" w:rsidRDefault="00655761" w:rsidP="002E2C19">
            <w:pPr>
              <w:jc w:val="center"/>
            </w:pPr>
            <w:r w:rsidRPr="00A229A6">
              <w:t>8</w:t>
            </w:r>
          </w:p>
        </w:tc>
      </w:tr>
      <w:tr w:rsidR="00655761" w:rsidRPr="00A229A6" w14:paraId="3853E6DC" w14:textId="77777777" w:rsidTr="00655761">
        <w:trPr>
          <w:trHeight w:val="283"/>
        </w:trPr>
        <w:tc>
          <w:tcPr>
            <w:tcW w:w="348" w:type="pct"/>
            <w:shd w:val="clear" w:color="auto" w:fill="auto"/>
          </w:tcPr>
          <w:p w14:paraId="54E16D02" w14:textId="77777777" w:rsidR="00655761" w:rsidRPr="00A229A6" w:rsidRDefault="00655761" w:rsidP="002E2C19">
            <w:pPr>
              <w:jc w:val="center"/>
            </w:pPr>
          </w:p>
        </w:tc>
        <w:tc>
          <w:tcPr>
            <w:tcW w:w="208" w:type="pct"/>
            <w:shd w:val="clear" w:color="auto" w:fill="auto"/>
          </w:tcPr>
          <w:p w14:paraId="671FC961" w14:textId="77777777" w:rsidR="00655761" w:rsidRPr="00A229A6" w:rsidRDefault="00655761" w:rsidP="002E2C19">
            <w:pPr>
              <w:jc w:val="center"/>
            </w:pPr>
          </w:p>
        </w:tc>
        <w:tc>
          <w:tcPr>
            <w:tcW w:w="3474" w:type="pct"/>
            <w:shd w:val="clear" w:color="auto" w:fill="auto"/>
          </w:tcPr>
          <w:p w14:paraId="497D7E68" w14:textId="77777777" w:rsidR="00655761" w:rsidRPr="00A229A6" w:rsidRDefault="00655761" w:rsidP="00A229A6">
            <w:pPr>
              <w:jc w:val="both"/>
            </w:pPr>
          </w:p>
        </w:tc>
        <w:tc>
          <w:tcPr>
            <w:tcW w:w="347" w:type="pct"/>
            <w:shd w:val="clear" w:color="auto" w:fill="auto"/>
          </w:tcPr>
          <w:p w14:paraId="6E673265" w14:textId="77777777" w:rsidR="00655761" w:rsidRPr="00A229A6" w:rsidRDefault="00655761" w:rsidP="002E2C19">
            <w:pPr>
              <w:jc w:val="center"/>
            </w:pPr>
          </w:p>
        </w:tc>
        <w:tc>
          <w:tcPr>
            <w:tcW w:w="277" w:type="pct"/>
            <w:shd w:val="clear" w:color="auto" w:fill="auto"/>
          </w:tcPr>
          <w:p w14:paraId="08054C00" w14:textId="77777777" w:rsidR="00655761" w:rsidRPr="00A229A6" w:rsidRDefault="00655761" w:rsidP="002E2C19">
            <w:pPr>
              <w:jc w:val="center"/>
            </w:pPr>
          </w:p>
        </w:tc>
        <w:tc>
          <w:tcPr>
            <w:tcW w:w="346" w:type="pct"/>
            <w:shd w:val="clear" w:color="auto" w:fill="auto"/>
          </w:tcPr>
          <w:p w14:paraId="4E41407D" w14:textId="77777777" w:rsidR="00655761" w:rsidRPr="00A229A6" w:rsidRDefault="00655761" w:rsidP="002E2C19">
            <w:pPr>
              <w:jc w:val="center"/>
            </w:pPr>
          </w:p>
        </w:tc>
      </w:tr>
      <w:tr w:rsidR="00655761" w:rsidRPr="00A229A6" w14:paraId="1F032896" w14:textId="77777777" w:rsidTr="00655761">
        <w:trPr>
          <w:trHeight w:val="372"/>
        </w:trPr>
        <w:tc>
          <w:tcPr>
            <w:tcW w:w="348" w:type="pct"/>
            <w:vMerge w:val="restart"/>
            <w:shd w:val="clear" w:color="auto" w:fill="auto"/>
          </w:tcPr>
          <w:p w14:paraId="05CC4B89" w14:textId="77777777" w:rsidR="00655761" w:rsidRPr="00A229A6" w:rsidRDefault="00655761" w:rsidP="002E2C19">
            <w:pPr>
              <w:jc w:val="center"/>
            </w:pPr>
            <w:r w:rsidRPr="00A229A6">
              <w:t>5.</w:t>
            </w:r>
          </w:p>
        </w:tc>
        <w:tc>
          <w:tcPr>
            <w:tcW w:w="208" w:type="pct"/>
            <w:shd w:val="clear" w:color="auto" w:fill="auto"/>
          </w:tcPr>
          <w:p w14:paraId="097A706F" w14:textId="77777777" w:rsidR="00655761" w:rsidRPr="00A229A6" w:rsidRDefault="00655761" w:rsidP="002E2C19">
            <w:pPr>
              <w:jc w:val="center"/>
            </w:pPr>
            <w:r w:rsidRPr="00A229A6">
              <w:t>a</w:t>
            </w:r>
            <w:r>
              <w:t>.</w:t>
            </w:r>
          </w:p>
        </w:tc>
        <w:tc>
          <w:tcPr>
            <w:tcW w:w="3474" w:type="pct"/>
            <w:shd w:val="clear" w:color="auto" w:fill="auto"/>
          </w:tcPr>
          <w:p w14:paraId="39380580" w14:textId="77777777" w:rsidR="00655761" w:rsidRPr="00A229A6" w:rsidRDefault="00655761" w:rsidP="00A229A6">
            <w:pPr>
              <w:jc w:val="both"/>
            </w:pPr>
            <w:r w:rsidRPr="00A229A6">
              <w:t>Explain the various classifications of heat exchangers.</w:t>
            </w:r>
          </w:p>
        </w:tc>
        <w:tc>
          <w:tcPr>
            <w:tcW w:w="347" w:type="pct"/>
            <w:shd w:val="clear" w:color="auto" w:fill="auto"/>
          </w:tcPr>
          <w:p w14:paraId="3537DBAA" w14:textId="77777777" w:rsidR="00655761" w:rsidRPr="00A229A6" w:rsidRDefault="00655761" w:rsidP="002E2C19">
            <w:pPr>
              <w:jc w:val="center"/>
            </w:pPr>
            <w:r w:rsidRPr="00A229A6">
              <w:t>CO5</w:t>
            </w:r>
          </w:p>
        </w:tc>
        <w:tc>
          <w:tcPr>
            <w:tcW w:w="277" w:type="pct"/>
            <w:shd w:val="clear" w:color="auto" w:fill="auto"/>
          </w:tcPr>
          <w:p w14:paraId="3AF2CC45" w14:textId="77777777" w:rsidR="00655761" w:rsidRPr="00A229A6" w:rsidRDefault="00655761" w:rsidP="002E2C19">
            <w:pPr>
              <w:jc w:val="center"/>
            </w:pPr>
            <w:r w:rsidRPr="00A229A6">
              <w:t>U</w:t>
            </w:r>
          </w:p>
        </w:tc>
        <w:tc>
          <w:tcPr>
            <w:tcW w:w="346" w:type="pct"/>
            <w:shd w:val="clear" w:color="auto" w:fill="auto"/>
          </w:tcPr>
          <w:p w14:paraId="0F933FCC" w14:textId="77777777" w:rsidR="00655761" w:rsidRPr="00A229A6" w:rsidRDefault="00655761" w:rsidP="002E2C19">
            <w:pPr>
              <w:jc w:val="center"/>
            </w:pPr>
            <w:r w:rsidRPr="00A229A6">
              <w:t>8</w:t>
            </w:r>
          </w:p>
        </w:tc>
      </w:tr>
      <w:tr w:rsidR="00655761" w:rsidRPr="00A229A6" w14:paraId="2FB8CBB6" w14:textId="77777777" w:rsidTr="00655761">
        <w:trPr>
          <w:trHeight w:val="283"/>
        </w:trPr>
        <w:tc>
          <w:tcPr>
            <w:tcW w:w="348" w:type="pct"/>
            <w:vMerge/>
            <w:shd w:val="clear" w:color="auto" w:fill="auto"/>
          </w:tcPr>
          <w:p w14:paraId="5738D42A" w14:textId="77777777" w:rsidR="00655761" w:rsidRPr="00A229A6" w:rsidRDefault="00655761" w:rsidP="002E2C19">
            <w:pPr>
              <w:widowControl w:val="0"/>
              <w:spacing w:line="276" w:lineRule="auto"/>
              <w:jc w:val="center"/>
            </w:pPr>
          </w:p>
        </w:tc>
        <w:tc>
          <w:tcPr>
            <w:tcW w:w="208" w:type="pct"/>
            <w:shd w:val="clear" w:color="auto" w:fill="auto"/>
          </w:tcPr>
          <w:p w14:paraId="3A3028A6" w14:textId="77777777" w:rsidR="00655761" w:rsidRPr="00A229A6" w:rsidRDefault="00655761" w:rsidP="002E2C19">
            <w:pPr>
              <w:jc w:val="center"/>
            </w:pPr>
            <w:r w:rsidRPr="00A229A6">
              <w:t>b</w:t>
            </w:r>
            <w:r>
              <w:t>.</w:t>
            </w:r>
          </w:p>
        </w:tc>
        <w:tc>
          <w:tcPr>
            <w:tcW w:w="3474" w:type="pct"/>
            <w:shd w:val="clear" w:color="auto" w:fill="auto"/>
          </w:tcPr>
          <w:p w14:paraId="64943687" w14:textId="77777777" w:rsidR="00655761" w:rsidRPr="00A229A6" w:rsidRDefault="00655761" w:rsidP="00A229A6">
            <w:pPr>
              <w:jc w:val="both"/>
              <w:rPr>
                <w:color w:val="000000"/>
              </w:rPr>
            </w:pPr>
            <w:r w:rsidRPr="00A229A6">
              <w:rPr>
                <w:color w:val="000000"/>
              </w:rPr>
              <w:t xml:space="preserve">Cold fluid </w:t>
            </w:r>
            <w:r w:rsidRPr="00A229A6">
              <w:t>flows</w:t>
            </w:r>
            <w:r w:rsidRPr="00A229A6">
              <w:rPr>
                <w:color w:val="000000"/>
              </w:rPr>
              <w:t xml:space="preserve"> through the heat exchanger at a </w:t>
            </w:r>
            <w:r w:rsidRPr="00A229A6">
              <w:t>15 m3/hr rate</w:t>
            </w:r>
            <w:r w:rsidRPr="00A229A6">
              <w:rPr>
                <w:color w:val="000000"/>
              </w:rPr>
              <w:t xml:space="preserve">. It enters the heat exchanger at 303 K and leaves at 328 K. A hot thermic fluid enters the heat exchanger at a </w:t>
            </w:r>
            <w:r w:rsidRPr="00A229A6">
              <w:t xml:space="preserve">21 m3/hr rate and </w:t>
            </w:r>
            <w:r w:rsidRPr="00A229A6">
              <w:rPr>
                <w:color w:val="000000"/>
              </w:rPr>
              <w:t xml:space="preserve">a temperature of 388 K. Find the area of heat transfer required assuming the flow to be counter </w:t>
            </w:r>
            <w:r w:rsidRPr="00A229A6">
              <w:rPr>
                <w:color w:val="000000"/>
              </w:rPr>
              <w:lastRenderedPageBreak/>
              <w:t>current and overall heat transfer coefficient to be 3490 W/m</w:t>
            </w:r>
            <w:r w:rsidRPr="00A229A6">
              <w:rPr>
                <w:color w:val="000000"/>
                <w:vertAlign w:val="superscript"/>
              </w:rPr>
              <w:t>2</w:t>
            </w:r>
            <w:r w:rsidRPr="00A229A6">
              <w:rPr>
                <w:color w:val="000000"/>
              </w:rPr>
              <w:t xml:space="preserve">K. The </w:t>
            </w:r>
            <w:r w:rsidRPr="00A229A6">
              <w:t>d</w:t>
            </w:r>
            <w:r w:rsidRPr="00A229A6">
              <w:rPr>
                <w:color w:val="000000"/>
              </w:rPr>
              <w:t xml:space="preserve">ensity of the cold fluid </w:t>
            </w:r>
            <w:r w:rsidRPr="00A229A6">
              <w:t xml:space="preserve">is </w:t>
            </w:r>
            <w:r w:rsidRPr="00A229A6">
              <w:rPr>
                <w:color w:val="000000"/>
              </w:rPr>
              <w:t>1000 kg/m</w:t>
            </w:r>
            <w:r w:rsidRPr="00A229A6">
              <w:rPr>
                <w:color w:val="000000"/>
                <w:vertAlign w:val="superscript"/>
              </w:rPr>
              <w:t>3</w:t>
            </w:r>
            <w:r w:rsidRPr="00A229A6">
              <w:rPr>
                <w:color w:val="000000"/>
              </w:rPr>
              <w:t xml:space="preserve">. </w:t>
            </w:r>
            <w:r w:rsidRPr="00A229A6">
              <w:t>The density</w:t>
            </w:r>
            <w:r w:rsidRPr="00A229A6">
              <w:rPr>
                <w:color w:val="000000"/>
              </w:rPr>
              <w:t xml:space="preserve"> of the thermic fluid </w:t>
            </w:r>
            <w:r w:rsidRPr="00A229A6">
              <w:t xml:space="preserve">is </w:t>
            </w:r>
            <w:r w:rsidRPr="00A229A6">
              <w:rPr>
                <w:color w:val="000000"/>
              </w:rPr>
              <w:t>950 kg/m</w:t>
            </w:r>
            <w:r w:rsidRPr="00A229A6">
              <w:rPr>
                <w:color w:val="000000"/>
                <w:vertAlign w:val="superscript"/>
              </w:rPr>
              <w:t>3</w:t>
            </w:r>
            <w:r w:rsidRPr="00A229A6">
              <w:rPr>
                <w:color w:val="000000"/>
              </w:rPr>
              <w:t xml:space="preserve">. </w:t>
            </w:r>
            <w:r w:rsidRPr="00A229A6">
              <w:t>The specific</w:t>
            </w:r>
            <w:r w:rsidRPr="00A229A6">
              <w:rPr>
                <w:color w:val="000000"/>
              </w:rPr>
              <w:t xml:space="preserve"> heat of cold fluid is 4.187 kJ/kg K and that of thermic fluid is 2.93 kJ/kg K. </w:t>
            </w:r>
          </w:p>
        </w:tc>
        <w:tc>
          <w:tcPr>
            <w:tcW w:w="347" w:type="pct"/>
            <w:shd w:val="clear" w:color="auto" w:fill="auto"/>
          </w:tcPr>
          <w:p w14:paraId="24FCCB29" w14:textId="77777777" w:rsidR="00655761" w:rsidRPr="00A229A6" w:rsidRDefault="00655761" w:rsidP="002E2C19">
            <w:pPr>
              <w:jc w:val="center"/>
            </w:pPr>
            <w:r w:rsidRPr="00A229A6">
              <w:lastRenderedPageBreak/>
              <w:t>CO5</w:t>
            </w:r>
          </w:p>
        </w:tc>
        <w:tc>
          <w:tcPr>
            <w:tcW w:w="277" w:type="pct"/>
            <w:shd w:val="clear" w:color="auto" w:fill="auto"/>
          </w:tcPr>
          <w:p w14:paraId="110AAFE0" w14:textId="77777777" w:rsidR="00655761" w:rsidRPr="00A229A6" w:rsidRDefault="00655761" w:rsidP="002E2C19">
            <w:pPr>
              <w:jc w:val="center"/>
            </w:pPr>
            <w:r w:rsidRPr="00A229A6">
              <w:t>A</w:t>
            </w:r>
          </w:p>
        </w:tc>
        <w:tc>
          <w:tcPr>
            <w:tcW w:w="346" w:type="pct"/>
            <w:shd w:val="clear" w:color="auto" w:fill="auto"/>
          </w:tcPr>
          <w:p w14:paraId="6209DEE4" w14:textId="77777777" w:rsidR="00655761" w:rsidRPr="00A229A6" w:rsidRDefault="00655761" w:rsidP="002E2C19">
            <w:pPr>
              <w:jc w:val="center"/>
            </w:pPr>
            <w:r w:rsidRPr="00A229A6">
              <w:t>8</w:t>
            </w:r>
          </w:p>
        </w:tc>
      </w:tr>
      <w:tr w:rsidR="00655761" w:rsidRPr="00A229A6" w14:paraId="4741E0FC" w14:textId="77777777" w:rsidTr="00655761">
        <w:trPr>
          <w:trHeight w:val="283"/>
        </w:trPr>
        <w:tc>
          <w:tcPr>
            <w:tcW w:w="348" w:type="pct"/>
            <w:shd w:val="clear" w:color="auto" w:fill="auto"/>
          </w:tcPr>
          <w:p w14:paraId="5F6BDAC2" w14:textId="77777777" w:rsidR="00655761" w:rsidRPr="00A229A6" w:rsidRDefault="00655761" w:rsidP="002E2C19">
            <w:pPr>
              <w:jc w:val="center"/>
            </w:pPr>
          </w:p>
        </w:tc>
        <w:tc>
          <w:tcPr>
            <w:tcW w:w="208" w:type="pct"/>
            <w:shd w:val="clear" w:color="auto" w:fill="auto"/>
          </w:tcPr>
          <w:p w14:paraId="47B435EB" w14:textId="77777777" w:rsidR="00655761" w:rsidRPr="00A229A6" w:rsidRDefault="00655761" w:rsidP="002E2C19">
            <w:pPr>
              <w:jc w:val="center"/>
            </w:pPr>
          </w:p>
        </w:tc>
        <w:tc>
          <w:tcPr>
            <w:tcW w:w="3474" w:type="pct"/>
            <w:shd w:val="clear" w:color="auto" w:fill="auto"/>
          </w:tcPr>
          <w:p w14:paraId="6785525C" w14:textId="77777777" w:rsidR="00655761" w:rsidRPr="00A229A6" w:rsidRDefault="00655761" w:rsidP="00A229A6">
            <w:pPr>
              <w:jc w:val="both"/>
            </w:pPr>
          </w:p>
        </w:tc>
        <w:tc>
          <w:tcPr>
            <w:tcW w:w="347" w:type="pct"/>
            <w:shd w:val="clear" w:color="auto" w:fill="auto"/>
          </w:tcPr>
          <w:p w14:paraId="00B57309" w14:textId="77777777" w:rsidR="00655761" w:rsidRPr="00A229A6" w:rsidRDefault="00655761" w:rsidP="002E2C19">
            <w:pPr>
              <w:jc w:val="center"/>
            </w:pPr>
          </w:p>
        </w:tc>
        <w:tc>
          <w:tcPr>
            <w:tcW w:w="277" w:type="pct"/>
            <w:shd w:val="clear" w:color="auto" w:fill="auto"/>
          </w:tcPr>
          <w:p w14:paraId="4C0ACB0E" w14:textId="77777777" w:rsidR="00655761" w:rsidRPr="00A229A6" w:rsidRDefault="00655761" w:rsidP="002E2C19">
            <w:pPr>
              <w:jc w:val="center"/>
            </w:pPr>
          </w:p>
        </w:tc>
        <w:tc>
          <w:tcPr>
            <w:tcW w:w="346" w:type="pct"/>
            <w:shd w:val="clear" w:color="auto" w:fill="auto"/>
          </w:tcPr>
          <w:p w14:paraId="551CA710" w14:textId="77777777" w:rsidR="00655761" w:rsidRPr="00A229A6" w:rsidRDefault="00655761" w:rsidP="002E2C19">
            <w:pPr>
              <w:jc w:val="center"/>
            </w:pPr>
          </w:p>
        </w:tc>
      </w:tr>
      <w:tr w:rsidR="00655761" w:rsidRPr="00A229A6" w14:paraId="62BB7388" w14:textId="77777777" w:rsidTr="00655761">
        <w:trPr>
          <w:trHeight w:val="283"/>
        </w:trPr>
        <w:tc>
          <w:tcPr>
            <w:tcW w:w="348" w:type="pct"/>
            <w:vMerge w:val="restart"/>
            <w:shd w:val="clear" w:color="auto" w:fill="auto"/>
          </w:tcPr>
          <w:p w14:paraId="45610B06" w14:textId="77777777" w:rsidR="00655761" w:rsidRPr="00A229A6" w:rsidRDefault="00655761" w:rsidP="002E2C19">
            <w:pPr>
              <w:jc w:val="center"/>
            </w:pPr>
            <w:r w:rsidRPr="00A229A6">
              <w:t>6.</w:t>
            </w:r>
          </w:p>
        </w:tc>
        <w:tc>
          <w:tcPr>
            <w:tcW w:w="208" w:type="pct"/>
            <w:shd w:val="clear" w:color="auto" w:fill="auto"/>
          </w:tcPr>
          <w:p w14:paraId="36F0B91A" w14:textId="77777777" w:rsidR="00655761" w:rsidRPr="00A229A6" w:rsidRDefault="00655761" w:rsidP="002E2C19">
            <w:pPr>
              <w:jc w:val="center"/>
            </w:pPr>
            <w:r>
              <w:t>a.</w:t>
            </w:r>
          </w:p>
        </w:tc>
        <w:tc>
          <w:tcPr>
            <w:tcW w:w="3474" w:type="pct"/>
            <w:shd w:val="clear" w:color="auto" w:fill="auto"/>
          </w:tcPr>
          <w:p w14:paraId="4BF9DEB4" w14:textId="77777777" w:rsidR="00655761" w:rsidRPr="00A229A6" w:rsidRDefault="00655761" w:rsidP="00A229A6">
            <w:pPr>
              <w:jc w:val="both"/>
              <w:rPr>
                <w:color w:val="000000"/>
              </w:rPr>
            </w:pPr>
            <w:r w:rsidRPr="00A229A6">
              <w:rPr>
                <w:color w:val="000000"/>
              </w:rPr>
              <w:t xml:space="preserve">Two liquids are flowing in a double pipe heat exchanger both at the rate of 1770 kg/h. The inner pipe of the heat exchanger has an inner diameter of 2.5 cm and </w:t>
            </w:r>
            <w:r w:rsidRPr="00A229A6">
              <w:t xml:space="preserve">a </w:t>
            </w:r>
            <w:r w:rsidRPr="00A229A6">
              <w:rPr>
                <w:color w:val="000000"/>
              </w:rPr>
              <w:t>wall thickness of 0.125 cm. The inner pipe is made up of copper having thermal conductivity (K) = 328 k cal/hr m</w:t>
            </w:r>
            <w:r w:rsidRPr="00A229A6">
              <w:rPr>
                <w:color w:val="000000"/>
                <w:vertAlign w:val="superscript"/>
              </w:rPr>
              <w:t>2</w:t>
            </w:r>
            <w:r w:rsidRPr="00A229A6">
              <w:rPr>
                <w:color w:val="000000"/>
              </w:rPr>
              <w:t xml:space="preserve">°C/m. The outer pipe of the heat exchanger has an internal diameter of 5 cm. For simplicity assume that both liquids have physical properties comparable with that of water. The liquid in the inner tube is being cooled from 70°C to 55°C at the expense of the liquid flowing in the outer tube which is entering 20°C. Calculate the length of the heat exchanger required if the liquids are flowing in a </w:t>
            </w:r>
            <w:r w:rsidRPr="00A229A6">
              <w:t>counter-current</w:t>
            </w:r>
            <w:r w:rsidRPr="00A229A6">
              <w:rPr>
                <w:color w:val="000000"/>
              </w:rPr>
              <w:t xml:space="preserve"> manner. Physical properties of water: Viscosity at 62.5°C = 0.452 cp and viscosity at 27.5°C = 0.840 cp. Thermal conductivity at 62.5°C = 0.57 k cal/hr m</w:t>
            </w:r>
            <w:r w:rsidRPr="00A229A6">
              <w:rPr>
                <w:color w:val="000000"/>
                <w:vertAlign w:val="superscript"/>
              </w:rPr>
              <w:t>2</w:t>
            </w:r>
            <w:r w:rsidRPr="00A229A6">
              <w:rPr>
                <w:color w:val="000000"/>
              </w:rPr>
              <w:t>°C/m and at 27.5°C = 0.528 k cal/hr m</w:t>
            </w:r>
            <w:r w:rsidRPr="00A229A6">
              <w:rPr>
                <w:color w:val="000000"/>
                <w:vertAlign w:val="superscript"/>
              </w:rPr>
              <w:t>2</w:t>
            </w:r>
            <w:r w:rsidRPr="00A229A6">
              <w:rPr>
                <w:color w:val="000000"/>
              </w:rPr>
              <w:t>°C/m..</w:t>
            </w:r>
          </w:p>
          <w:p w14:paraId="4BE18B70" w14:textId="77777777" w:rsidR="00655761" w:rsidRPr="00A229A6" w:rsidRDefault="00655761" w:rsidP="00A229A6">
            <w:pPr>
              <w:jc w:val="both"/>
            </w:pPr>
          </w:p>
        </w:tc>
        <w:tc>
          <w:tcPr>
            <w:tcW w:w="347" w:type="pct"/>
            <w:shd w:val="clear" w:color="auto" w:fill="auto"/>
          </w:tcPr>
          <w:p w14:paraId="26AF1EAE" w14:textId="77777777" w:rsidR="00655761" w:rsidRPr="00A229A6" w:rsidRDefault="00655761" w:rsidP="002E2C19">
            <w:pPr>
              <w:jc w:val="center"/>
            </w:pPr>
            <w:r w:rsidRPr="00A229A6">
              <w:t>CO4</w:t>
            </w:r>
          </w:p>
        </w:tc>
        <w:tc>
          <w:tcPr>
            <w:tcW w:w="277" w:type="pct"/>
            <w:shd w:val="clear" w:color="auto" w:fill="auto"/>
          </w:tcPr>
          <w:p w14:paraId="2738CEA2" w14:textId="77777777" w:rsidR="00655761" w:rsidRPr="00A229A6" w:rsidRDefault="00655761" w:rsidP="002E2C19">
            <w:pPr>
              <w:jc w:val="center"/>
            </w:pPr>
            <w:r w:rsidRPr="00A229A6">
              <w:t>E</w:t>
            </w:r>
          </w:p>
        </w:tc>
        <w:tc>
          <w:tcPr>
            <w:tcW w:w="346" w:type="pct"/>
            <w:shd w:val="clear" w:color="auto" w:fill="auto"/>
          </w:tcPr>
          <w:p w14:paraId="495BD306" w14:textId="77777777" w:rsidR="00655761" w:rsidRPr="00A229A6" w:rsidRDefault="00655761" w:rsidP="002E2C19">
            <w:pPr>
              <w:jc w:val="center"/>
            </w:pPr>
            <w:r w:rsidRPr="00A229A6">
              <w:t>10</w:t>
            </w:r>
          </w:p>
        </w:tc>
      </w:tr>
      <w:tr w:rsidR="00655761" w:rsidRPr="00A229A6" w14:paraId="6B60CDC1" w14:textId="77777777" w:rsidTr="00655761">
        <w:trPr>
          <w:trHeight w:val="283"/>
        </w:trPr>
        <w:tc>
          <w:tcPr>
            <w:tcW w:w="348" w:type="pct"/>
            <w:vMerge/>
            <w:shd w:val="clear" w:color="auto" w:fill="auto"/>
          </w:tcPr>
          <w:p w14:paraId="4C4C06E4" w14:textId="77777777" w:rsidR="00655761" w:rsidRPr="00A229A6" w:rsidRDefault="00655761" w:rsidP="002E2C19">
            <w:pPr>
              <w:widowControl w:val="0"/>
              <w:spacing w:line="276" w:lineRule="auto"/>
              <w:jc w:val="center"/>
            </w:pPr>
          </w:p>
        </w:tc>
        <w:tc>
          <w:tcPr>
            <w:tcW w:w="208" w:type="pct"/>
            <w:shd w:val="clear" w:color="auto" w:fill="auto"/>
          </w:tcPr>
          <w:p w14:paraId="1BB1348B" w14:textId="77777777" w:rsidR="00655761" w:rsidRPr="00A229A6" w:rsidRDefault="00655761" w:rsidP="002E2C19">
            <w:pPr>
              <w:jc w:val="center"/>
            </w:pPr>
            <w:r>
              <w:t>b.</w:t>
            </w:r>
          </w:p>
        </w:tc>
        <w:tc>
          <w:tcPr>
            <w:tcW w:w="3474" w:type="pct"/>
            <w:shd w:val="clear" w:color="auto" w:fill="auto"/>
          </w:tcPr>
          <w:p w14:paraId="7839788F" w14:textId="77777777" w:rsidR="00655761" w:rsidRPr="00A229A6" w:rsidRDefault="00655761" w:rsidP="00A229A6">
            <w:pPr>
              <w:jc w:val="both"/>
            </w:pPr>
            <w:r w:rsidRPr="00A229A6">
              <w:t>Compare the Log Mean Temperature Difference (LMTD) for parallel flow and counter flow.</w:t>
            </w:r>
          </w:p>
        </w:tc>
        <w:tc>
          <w:tcPr>
            <w:tcW w:w="347" w:type="pct"/>
            <w:shd w:val="clear" w:color="auto" w:fill="auto"/>
          </w:tcPr>
          <w:p w14:paraId="4FD2EB67" w14:textId="77777777" w:rsidR="00655761" w:rsidRPr="00A229A6" w:rsidRDefault="00655761" w:rsidP="002E2C19">
            <w:pPr>
              <w:jc w:val="center"/>
            </w:pPr>
            <w:r w:rsidRPr="00A229A6">
              <w:t>CO4</w:t>
            </w:r>
          </w:p>
        </w:tc>
        <w:tc>
          <w:tcPr>
            <w:tcW w:w="277" w:type="pct"/>
            <w:shd w:val="clear" w:color="auto" w:fill="auto"/>
          </w:tcPr>
          <w:p w14:paraId="699DA628" w14:textId="77777777" w:rsidR="00655761" w:rsidRPr="00A229A6" w:rsidRDefault="00655761" w:rsidP="002E2C19">
            <w:pPr>
              <w:jc w:val="center"/>
            </w:pPr>
            <w:r w:rsidRPr="00A229A6">
              <w:t>An</w:t>
            </w:r>
          </w:p>
        </w:tc>
        <w:tc>
          <w:tcPr>
            <w:tcW w:w="346" w:type="pct"/>
            <w:shd w:val="clear" w:color="auto" w:fill="auto"/>
          </w:tcPr>
          <w:p w14:paraId="5FFC4145" w14:textId="77777777" w:rsidR="00655761" w:rsidRPr="00A229A6" w:rsidRDefault="00655761" w:rsidP="002E2C19">
            <w:pPr>
              <w:jc w:val="center"/>
            </w:pPr>
            <w:r w:rsidRPr="00A229A6">
              <w:t>6</w:t>
            </w:r>
          </w:p>
        </w:tc>
      </w:tr>
      <w:tr w:rsidR="00655761" w:rsidRPr="00A229A6" w14:paraId="14ED26F6" w14:textId="77777777" w:rsidTr="00655761">
        <w:trPr>
          <w:trHeight w:val="283"/>
        </w:trPr>
        <w:tc>
          <w:tcPr>
            <w:tcW w:w="348" w:type="pct"/>
            <w:shd w:val="clear" w:color="auto" w:fill="auto"/>
          </w:tcPr>
          <w:p w14:paraId="7BC24F35" w14:textId="77777777" w:rsidR="00655761" w:rsidRPr="00A229A6" w:rsidRDefault="00655761" w:rsidP="002E2C19">
            <w:pPr>
              <w:jc w:val="center"/>
            </w:pPr>
          </w:p>
        </w:tc>
        <w:tc>
          <w:tcPr>
            <w:tcW w:w="208" w:type="pct"/>
            <w:shd w:val="clear" w:color="auto" w:fill="auto"/>
          </w:tcPr>
          <w:p w14:paraId="6865AC3F" w14:textId="77777777" w:rsidR="00655761" w:rsidRPr="00A229A6" w:rsidRDefault="00655761" w:rsidP="002E2C19">
            <w:pPr>
              <w:jc w:val="center"/>
            </w:pPr>
          </w:p>
        </w:tc>
        <w:tc>
          <w:tcPr>
            <w:tcW w:w="3474" w:type="pct"/>
            <w:shd w:val="clear" w:color="auto" w:fill="auto"/>
          </w:tcPr>
          <w:p w14:paraId="1F8DE0CE" w14:textId="77777777" w:rsidR="00655761" w:rsidRPr="00A229A6" w:rsidRDefault="00655761" w:rsidP="00A229A6">
            <w:pPr>
              <w:jc w:val="both"/>
            </w:pPr>
          </w:p>
        </w:tc>
        <w:tc>
          <w:tcPr>
            <w:tcW w:w="347" w:type="pct"/>
            <w:shd w:val="clear" w:color="auto" w:fill="auto"/>
          </w:tcPr>
          <w:p w14:paraId="20F5F23D" w14:textId="77777777" w:rsidR="00655761" w:rsidRPr="00A229A6" w:rsidRDefault="00655761" w:rsidP="002E2C19">
            <w:pPr>
              <w:jc w:val="center"/>
            </w:pPr>
          </w:p>
        </w:tc>
        <w:tc>
          <w:tcPr>
            <w:tcW w:w="277" w:type="pct"/>
            <w:shd w:val="clear" w:color="auto" w:fill="auto"/>
          </w:tcPr>
          <w:p w14:paraId="165AD8DE" w14:textId="77777777" w:rsidR="00655761" w:rsidRPr="00A229A6" w:rsidRDefault="00655761" w:rsidP="002E2C19">
            <w:pPr>
              <w:jc w:val="center"/>
            </w:pPr>
          </w:p>
        </w:tc>
        <w:tc>
          <w:tcPr>
            <w:tcW w:w="346" w:type="pct"/>
            <w:shd w:val="clear" w:color="auto" w:fill="auto"/>
          </w:tcPr>
          <w:p w14:paraId="363E73CC" w14:textId="77777777" w:rsidR="00655761" w:rsidRPr="00A229A6" w:rsidRDefault="00655761" w:rsidP="002E2C19">
            <w:pPr>
              <w:jc w:val="center"/>
            </w:pPr>
          </w:p>
        </w:tc>
      </w:tr>
      <w:tr w:rsidR="00655761" w:rsidRPr="00A229A6" w14:paraId="3ED244A5" w14:textId="77777777" w:rsidTr="00655761">
        <w:trPr>
          <w:trHeight w:val="283"/>
        </w:trPr>
        <w:tc>
          <w:tcPr>
            <w:tcW w:w="348" w:type="pct"/>
            <w:vMerge w:val="restart"/>
            <w:shd w:val="clear" w:color="auto" w:fill="auto"/>
          </w:tcPr>
          <w:p w14:paraId="68FC7AA4" w14:textId="77777777" w:rsidR="00655761" w:rsidRPr="00A229A6" w:rsidRDefault="00655761" w:rsidP="002E2C19">
            <w:pPr>
              <w:jc w:val="center"/>
            </w:pPr>
            <w:r w:rsidRPr="00A229A6">
              <w:t>7.</w:t>
            </w:r>
          </w:p>
        </w:tc>
        <w:tc>
          <w:tcPr>
            <w:tcW w:w="208" w:type="pct"/>
            <w:shd w:val="clear" w:color="auto" w:fill="auto"/>
          </w:tcPr>
          <w:p w14:paraId="38F9C629" w14:textId="77777777" w:rsidR="00655761" w:rsidRPr="00A229A6" w:rsidRDefault="00655761" w:rsidP="002E2C19">
            <w:pPr>
              <w:jc w:val="center"/>
            </w:pPr>
            <w:r>
              <w:t>a.</w:t>
            </w:r>
          </w:p>
        </w:tc>
        <w:tc>
          <w:tcPr>
            <w:tcW w:w="3474" w:type="pct"/>
            <w:shd w:val="clear" w:color="auto" w:fill="auto"/>
          </w:tcPr>
          <w:p w14:paraId="6133F1E7" w14:textId="77777777" w:rsidR="00655761" w:rsidRPr="00A229A6" w:rsidRDefault="00655761" w:rsidP="00A229A6">
            <w:pPr>
              <w:jc w:val="both"/>
            </w:pPr>
            <w:r w:rsidRPr="00A229A6">
              <w:t xml:space="preserve">Discuss various methods of feeding multiple-effect evaporators. </w:t>
            </w:r>
          </w:p>
        </w:tc>
        <w:tc>
          <w:tcPr>
            <w:tcW w:w="347" w:type="pct"/>
            <w:shd w:val="clear" w:color="auto" w:fill="auto"/>
          </w:tcPr>
          <w:p w14:paraId="20D4110C" w14:textId="77777777" w:rsidR="00655761" w:rsidRPr="00A229A6" w:rsidRDefault="00655761" w:rsidP="002E2C19">
            <w:pPr>
              <w:jc w:val="center"/>
            </w:pPr>
            <w:r w:rsidRPr="00A229A6">
              <w:t>CO5</w:t>
            </w:r>
          </w:p>
        </w:tc>
        <w:tc>
          <w:tcPr>
            <w:tcW w:w="277" w:type="pct"/>
            <w:shd w:val="clear" w:color="auto" w:fill="auto"/>
          </w:tcPr>
          <w:p w14:paraId="029EC2F1" w14:textId="77777777" w:rsidR="00655761" w:rsidRPr="00A229A6" w:rsidRDefault="00655761" w:rsidP="002E2C19">
            <w:pPr>
              <w:jc w:val="center"/>
            </w:pPr>
            <w:r w:rsidRPr="00A229A6">
              <w:t>U</w:t>
            </w:r>
          </w:p>
        </w:tc>
        <w:tc>
          <w:tcPr>
            <w:tcW w:w="346" w:type="pct"/>
            <w:shd w:val="clear" w:color="auto" w:fill="auto"/>
          </w:tcPr>
          <w:p w14:paraId="1FA95944" w14:textId="77777777" w:rsidR="00655761" w:rsidRPr="00A229A6" w:rsidRDefault="00655761" w:rsidP="002E2C19">
            <w:pPr>
              <w:jc w:val="center"/>
            </w:pPr>
            <w:r w:rsidRPr="00A229A6">
              <w:t>6</w:t>
            </w:r>
          </w:p>
        </w:tc>
      </w:tr>
      <w:tr w:rsidR="00655761" w:rsidRPr="00A229A6" w14:paraId="4C1A9893" w14:textId="77777777" w:rsidTr="00655761">
        <w:trPr>
          <w:trHeight w:val="283"/>
        </w:trPr>
        <w:tc>
          <w:tcPr>
            <w:tcW w:w="348" w:type="pct"/>
            <w:vMerge/>
            <w:shd w:val="clear" w:color="auto" w:fill="auto"/>
          </w:tcPr>
          <w:p w14:paraId="23A04E9A" w14:textId="77777777" w:rsidR="00655761" w:rsidRPr="00A229A6" w:rsidRDefault="00655761" w:rsidP="002E2C19">
            <w:pPr>
              <w:widowControl w:val="0"/>
              <w:spacing w:line="276" w:lineRule="auto"/>
              <w:jc w:val="center"/>
            </w:pPr>
          </w:p>
        </w:tc>
        <w:tc>
          <w:tcPr>
            <w:tcW w:w="208" w:type="pct"/>
            <w:shd w:val="clear" w:color="auto" w:fill="auto"/>
          </w:tcPr>
          <w:p w14:paraId="57F4298F" w14:textId="77777777" w:rsidR="00655761" w:rsidRPr="00A229A6" w:rsidRDefault="00655761" w:rsidP="002E2C19">
            <w:pPr>
              <w:jc w:val="center"/>
            </w:pPr>
            <w:r w:rsidRPr="00A229A6">
              <w:t>b</w:t>
            </w:r>
            <w:r>
              <w:t>.</w:t>
            </w:r>
          </w:p>
        </w:tc>
        <w:tc>
          <w:tcPr>
            <w:tcW w:w="3474" w:type="pct"/>
            <w:shd w:val="clear" w:color="auto" w:fill="auto"/>
          </w:tcPr>
          <w:p w14:paraId="4CEB34F4" w14:textId="77777777" w:rsidR="00655761" w:rsidRPr="00A229A6" w:rsidRDefault="00655761" w:rsidP="00A229A6">
            <w:pPr>
              <w:jc w:val="both"/>
              <w:rPr>
                <w:color w:val="000000"/>
              </w:rPr>
            </w:pPr>
            <w:r w:rsidRPr="00A229A6">
              <w:rPr>
                <w:color w:val="000000"/>
              </w:rPr>
              <w:t xml:space="preserve">A </w:t>
            </w:r>
            <w:r w:rsidRPr="00A229A6">
              <w:t>single-effect</w:t>
            </w:r>
            <w:r w:rsidRPr="00A229A6">
              <w:rPr>
                <w:color w:val="000000"/>
              </w:rPr>
              <w:t xml:space="preserve"> evaporator is to be designed to concentrate 9000 kg/hr of a solution from 12% to 20% solids. Feed enters at 25°C. Saturated steam at 110°C (latent heat 540 k cal/kg) is available, and the condensate leaves at the condensing temperature. </w:t>
            </w:r>
            <w:r w:rsidRPr="00A229A6">
              <w:t>The saturation</w:t>
            </w:r>
            <w:r w:rsidRPr="00A229A6">
              <w:rPr>
                <w:color w:val="000000"/>
              </w:rPr>
              <w:t xml:space="preserve"> temperature of vapor to the condenser is 40°C (latent heat = 580 k cal/kg). </w:t>
            </w:r>
            <w:r w:rsidRPr="00A229A6">
              <w:t>The specific</w:t>
            </w:r>
            <w:r w:rsidRPr="00A229A6">
              <w:rPr>
                <w:color w:val="000000"/>
              </w:rPr>
              <w:t xml:space="preserve"> heat of all solutions may be taken as 1.0. </w:t>
            </w:r>
            <w:r w:rsidRPr="00A229A6">
              <w:t>The boiling</w:t>
            </w:r>
            <w:r w:rsidRPr="00A229A6">
              <w:rPr>
                <w:color w:val="000000"/>
              </w:rPr>
              <w:t xml:space="preserve"> point rise of the solution is negligible. The vapor has an overall heat transfer coefficient of 1900 kcal/hrm</w:t>
            </w:r>
            <w:r w:rsidRPr="00A229A6">
              <w:rPr>
                <w:color w:val="000000"/>
                <w:vertAlign w:val="superscript"/>
              </w:rPr>
              <w:t>2</w:t>
            </w:r>
            <w:r w:rsidRPr="00A229A6">
              <w:rPr>
                <w:color w:val="000000"/>
              </w:rPr>
              <w:t>°C. Calculate i. Steam consumption in kg/hr. ii. The area of the heating surface required.</w:t>
            </w:r>
          </w:p>
        </w:tc>
        <w:tc>
          <w:tcPr>
            <w:tcW w:w="347" w:type="pct"/>
            <w:shd w:val="clear" w:color="auto" w:fill="auto"/>
          </w:tcPr>
          <w:p w14:paraId="765B64F5" w14:textId="77777777" w:rsidR="00655761" w:rsidRPr="00A229A6" w:rsidRDefault="00655761" w:rsidP="002E2C19">
            <w:pPr>
              <w:jc w:val="center"/>
            </w:pPr>
            <w:r w:rsidRPr="00A229A6">
              <w:t>CO5</w:t>
            </w:r>
          </w:p>
        </w:tc>
        <w:tc>
          <w:tcPr>
            <w:tcW w:w="277" w:type="pct"/>
            <w:shd w:val="clear" w:color="auto" w:fill="auto"/>
          </w:tcPr>
          <w:p w14:paraId="2B3CEF8F" w14:textId="77777777" w:rsidR="00655761" w:rsidRPr="00A229A6" w:rsidRDefault="00655761" w:rsidP="002E2C19">
            <w:pPr>
              <w:jc w:val="center"/>
            </w:pPr>
            <w:r w:rsidRPr="00A229A6">
              <w:t>E</w:t>
            </w:r>
          </w:p>
        </w:tc>
        <w:tc>
          <w:tcPr>
            <w:tcW w:w="346" w:type="pct"/>
            <w:shd w:val="clear" w:color="auto" w:fill="auto"/>
          </w:tcPr>
          <w:p w14:paraId="5BBF11CC" w14:textId="77777777" w:rsidR="00655761" w:rsidRPr="00A229A6" w:rsidRDefault="00655761" w:rsidP="002E2C19">
            <w:pPr>
              <w:jc w:val="center"/>
            </w:pPr>
            <w:r w:rsidRPr="00A229A6">
              <w:t>10</w:t>
            </w:r>
          </w:p>
        </w:tc>
      </w:tr>
      <w:tr w:rsidR="00655761" w:rsidRPr="00A229A6" w14:paraId="6E8EF936" w14:textId="77777777" w:rsidTr="00655761">
        <w:trPr>
          <w:trHeight w:val="550"/>
        </w:trPr>
        <w:tc>
          <w:tcPr>
            <w:tcW w:w="5000" w:type="pct"/>
            <w:gridSpan w:val="6"/>
            <w:shd w:val="clear" w:color="auto" w:fill="auto"/>
            <w:vAlign w:val="center"/>
          </w:tcPr>
          <w:p w14:paraId="335C1499" w14:textId="77777777" w:rsidR="00655761" w:rsidRPr="00A229A6" w:rsidRDefault="00655761" w:rsidP="00A229A6">
            <w:pPr>
              <w:jc w:val="center"/>
            </w:pPr>
            <w:r w:rsidRPr="00A229A6">
              <w:rPr>
                <w:b/>
                <w:u w:val="single"/>
              </w:rPr>
              <w:t>PART – B (1 X 20 = 20 MARKS) [</w:t>
            </w:r>
            <w:r w:rsidRPr="00A229A6">
              <w:rPr>
                <w:b/>
              </w:rPr>
              <w:t>Compulsory Question]</w:t>
            </w:r>
          </w:p>
        </w:tc>
      </w:tr>
      <w:tr w:rsidR="00655761" w:rsidRPr="00A229A6" w14:paraId="2158673B" w14:textId="77777777" w:rsidTr="00655761">
        <w:trPr>
          <w:trHeight w:val="283"/>
        </w:trPr>
        <w:tc>
          <w:tcPr>
            <w:tcW w:w="348" w:type="pct"/>
            <w:vMerge w:val="restart"/>
            <w:shd w:val="clear" w:color="auto" w:fill="auto"/>
          </w:tcPr>
          <w:p w14:paraId="7DFB7F54" w14:textId="77777777" w:rsidR="00655761" w:rsidRPr="00A229A6" w:rsidRDefault="00655761" w:rsidP="002E2C19">
            <w:pPr>
              <w:jc w:val="center"/>
            </w:pPr>
            <w:r w:rsidRPr="00A229A6">
              <w:t>8.</w:t>
            </w:r>
          </w:p>
        </w:tc>
        <w:tc>
          <w:tcPr>
            <w:tcW w:w="208" w:type="pct"/>
            <w:shd w:val="clear" w:color="auto" w:fill="auto"/>
          </w:tcPr>
          <w:p w14:paraId="3450BD51" w14:textId="77777777" w:rsidR="00655761" w:rsidRPr="00A229A6" w:rsidRDefault="00655761" w:rsidP="002E2C19">
            <w:pPr>
              <w:jc w:val="center"/>
            </w:pPr>
            <w:r w:rsidRPr="00A229A6">
              <w:t>a</w:t>
            </w:r>
            <w:r>
              <w:t>.</w:t>
            </w:r>
          </w:p>
        </w:tc>
        <w:tc>
          <w:tcPr>
            <w:tcW w:w="3474" w:type="pct"/>
            <w:shd w:val="clear" w:color="auto" w:fill="auto"/>
          </w:tcPr>
          <w:p w14:paraId="187B9363" w14:textId="77777777" w:rsidR="00655761" w:rsidRPr="00A229A6" w:rsidRDefault="00655761" w:rsidP="00A229A6">
            <w:pPr>
              <w:jc w:val="both"/>
            </w:pPr>
            <w:r w:rsidRPr="00A229A6">
              <w:t xml:space="preserve">Deduce the expression for total drying time for batch drying operation. </w:t>
            </w:r>
          </w:p>
        </w:tc>
        <w:tc>
          <w:tcPr>
            <w:tcW w:w="347" w:type="pct"/>
            <w:shd w:val="clear" w:color="auto" w:fill="auto"/>
            <w:vAlign w:val="center"/>
          </w:tcPr>
          <w:p w14:paraId="57D1F0F7" w14:textId="77777777" w:rsidR="00655761" w:rsidRPr="00A229A6" w:rsidRDefault="00655761" w:rsidP="00A229A6">
            <w:pPr>
              <w:jc w:val="center"/>
            </w:pPr>
            <w:r w:rsidRPr="00A229A6">
              <w:t>CO6</w:t>
            </w:r>
          </w:p>
        </w:tc>
        <w:tc>
          <w:tcPr>
            <w:tcW w:w="277" w:type="pct"/>
            <w:shd w:val="clear" w:color="auto" w:fill="auto"/>
            <w:vAlign w:val="center"/>
          </w:tcPr>
          <w:p w14:paraId="2C160FD2" w14:textId="77777777" w:rsidR="00655761" w:rsidRPr="00A229A6" w:rsidRDefault="00655761" w:rsidP="00A229A6">
            <w:pPr>
              <w:jc w:val="center"/>
            </w:pPr>
            <w:r w:rsidRPr="00A229A6">
              <w:t>An</w:t>
            </w:r>
          </w:p>
        </w:tc>
        <w:tc>
          <w:tcPr>
            <w:tcW w:w="346" w:type="pct"/>
            <w:shd w:val="clear" w:color="auto" w:fill="auto"/>
            <w:vAlign w:val="center"/>
          </w:tcPr>
          <w:p w14:paraId="6569A7D4" w14:textId="77777777" w:rsidR="00655761" w:rsidRPr="00A229A6" w:rsidRDefault="00655761" w:rsidP="00A229A6">
            <w:pPr>
              <w:jc w:val="center"/>
            </w:pPr>
            <w:r w:rsidRPr="00A229A6">
              <w:t>12</w:t>
            </w:r>
          </w:p>
        </w:tc>
      </w:tr>
      <w:tr w:rsidR="00655761" w:rsidRPr="00A229A6" w14:paraId="45799B3A" w14:textId="77777777" w:rsidTr="00655761">
        <w:trPr>
          <w:trHeight w:val="283"/>
        </w:trPr>
        <w:tc>
          <w:tcPr>
            <w:tcW w:w="348" w:type="pct"/>
            <w:vMerge/>
            <w:shd w:val="clear" w:color="auto" w:fill="auto"/>
          </w:tcPr>
          <w:p w14:paraId="577CF589" w14:textId="77777777" w:rsidR="00655761" w:rsidRPr="00A229A6" w:rsidRDefault="00655761" w:rsidP="002E2C19">
            <w:pPr>
              <w:widowControl w:val="0"/>
              <w:spacing w:line="276" w:lineRule="auto"/>
              <w:jc w:val="center"/>
            </w:pPr>
          </w:p>
        </w:tc>
        <w:tc>
          <w:tcPr>
            <w:tcW w:w="208" w:type="pct"/>
            <w:shd w:val="clear" w:color="auto" w:fill="auto"/>
          </w:tcPr>
          <w:p w14:paraId="6FE45DF6" w14:textId="77777777" w:rsidR="00655761" w:rsidRPr="00A229A6" w:rsidRDefault="00655761" w:rsidP="002E2C19">
            <w:pPr>
              <w:jc w:val="center"/>
            </w:pPr>
            <w:r w:rsidRPr="00A229A6">
              <w:t>b</w:t>
            </w:r>
            <w:r>
              <w:t>.</w:t>
            </w:r>
          </w:p>
        </w:tc>
        <w:tc>
          <w:tcPr>
            <w:tcW w:w="3474" w:type="pct"/>
            <w:shd w:val="clear" w:color="auto" w:fill="auto"/>
          </w:tcPr>
          <w:p w14:paraId="26F5945D" w14:textId="77777777" w:rsidR="00655761" w:rsidRPr="00A229A6" w:rsidRDefault="00655761" w:rsidP="00A229A6">
            <w:pPr>
              <w:jc w:val="both"/>
            </w:pPr>
            <w:r w:rsidRPr="00A229A6">
              <w:rPr>
                <w:color w:val="000000"/>
              </w:rPr>
              <w:t>1000 kg (dry mass) of non-porous solid is dried under constant drying conditions with an air velocity of 0.75 m/s. The area of the drying surface is 55 m</w:t>
            </w:r>
            <w:r w:rsidRPr="00A229A6">
              <w:rPr>
                <w:color w:val="000000"/>
                <w:vertAlign w:val="superscript"/>
              </w:rPr>
              <w:t>2</w:t>
            </w:r>
            <w:r w:rsidRPr="00A229A6">
              <w:rPr>
                <w:color w:val="000000"/>
              </w:rPr>
              <w:t>. If the initial rate of drying is 0.3 g/m</w:t>
            </w:r>
            <w:r w:rsidRPr="00A229A6">
              <w:rPr>
                <w:color w:val="000000"/>
                <w:vertAlign w:val="superscript"/>
              </w:rPr>
              <w:t>2</w:t>
            </w:r>
            <w:r w:rsidRPr="00A229A6">
              <w:rPr>
                <w:color w:val="000000"/>
              </w:rPr>
              <w:t>s, how long will it take to dry material from 0.15 to 0.025 kg water/kg dry solid? The critical moisture content is 0.125 kg water/kg dry solid. Assume that the falling rate is linear. The equilibrium moisture content may be assumed to be zero. If the air velocity is increased to 4 m/s, what will be the anticipated saving in drying time? Assume that the rate of evaporation in a constant rate period is proportional to the air velocity raised to the power of 0.8.</w:t>
            </w:r>
          </w:p>
        </w:tc>
        <w:tc>
          <w:tcPr>
            <w:tcW w:w="347" w:type="pct"/>
            <w:shd w:val="clear" w:color="auto" w:fill="auto"/>
          </w:tcPr>
          <w:p w14:paraId="36498023" w14:textId="77777777" w:rsidR="00655761" w:rsidRPr="00A229A6" w:rsidRDefault="00655761" w:rsidP="002E2C19">
            <w:pPr>
              <w:jc w:val="center"/>
            </w:pPr>
            <w:r w:rsidRPr="00A229A6">
              <w:t>CO6</w:t>
            </w:r>
          </w:p>
        </w:tc>
        <w:tc>
          <w:tcPr>
            <w:tcW w:w="277" w:type="pct"/>
            <w:shd w:val="clear" w:color="auto" w:fill="auto"/>
          </w:tcPr>
          <w:p w14:paraId="3CC59C13" w14:textId="77777777" w:rsidR="00655761" w:rsidRPr="00A229A6" w:rsidRDefault="00655761" w:rsidP="002E2C19">
            <w:pPr>
              <w:jc w:val="center"/>
            </w:pPr>
            <w:r w:rsidRPr="00A229A6">
              <w:t>A</w:t>
            </w:r>
          </w:p>
        </w:tc>
        <w:tc>
          <w:tcPr>
            <w:tcW w:w="346" w:type="pct"/>
            <w:shd w:val="clear" w:color="auto" w:fill="auto"/>
          </w:tcPr>
          <w:p w14:paraId="04016B2F" w14:textId="77777777" w:rsidR="00655761" w:rsidRPr="00A229A6" w:rsidRDefault="00655761" w:rsidP="002E2C19">
            <w:pPr>
              <w:jc w:val="center"/>
            </w:pPr>
            <w:r w:rsidRPr="00A229A6">
              <w:t>8</w:t>
            </w:r>
          </w:p>
        </w:tc>
      </w:tr>
    </w:tbl>
    <w:p w14:paraId="6544DFE7" w14:textId="77777777" w:rsidR="00655761" w:rsidRDefault="00655761" w:rsidP="002E2C19">
      <w:pPr>
        <w:jc w:val="center"/>
        <w:rPr>
          <w:b/>
        </w:rPr>
      </w:pPr>
    </w:p>
    <w:p w14:paraId="1E4E86F9" w14:textId="77777777" w:rsidR="00655761" w:rsidRPr="005B4C0A" w:rsidRDefault="00655761" w:rsidP="002E2C19">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32"/>
        <w:gridCol w:w="8383"/>
      </w:tblGrid>
      <w:tr w:rsidR="00655761" w:rsidRPr="00A229A6" w14:paraId="1D1A4271" w14:textId="77777777" w:rsidTr="002E2C19">
        <w:tc>
          <w:tcPr>
            <w:tcW w:w="341" w:type="pct"/>
            <w:shd w:val="clear" w:color="auto" w:fill="auto"/>
          </w:tcPr>
          <w:p w14:paraId="459CC111" w14:textId="77777777" w:rsidR="00655761" w:rsidRPr="00A229A6" w:rsidRDefault="00655761" w:rsidP="00A229A6">
            <w:pPr>
              <w:jc w:val="center"/>
              <w:rPr>
                <w:sz w:val="22"/>
                <w:szCs w:val="22"/>
              </w:rPr>
            </w:pPr>
          </w:p>
        </w:tc>
        <w:tc>
          <w:tcPr>
            <w:tcW w:w="4659" w:type="pct"/>
            <w:shd w:val="clear" w:color="auto" w:fill="auto"/>
          </w:tcPr>
          <w:p w14:paraId="29A79560" w14:textId="77777777" w:rsidR="00655761" w:rsidRPr="00A229A6" w:rsidRDefault="00655761" w:rsidP="00A229A6">
            <w:pPr>
              <w:jc w:val="center"/>
              <w:rPr>
                <w:b/>
                <w:sz w:val="22"/>
                <w:szCs w:val="22"/>
              </w:rPr>
            </w:pPr>
            <w:r w:rsidRPr="00A229A6">
              <w:rPr>
                <w:b/>
                <w:sz w:val="22"/>
                <w:szCs w:val="22"/>
              </w:rPr>
              <w:t>COURSE OUTCOMES</w:t>
            </w:r>
          </w:p>
        </w:tc>
      </w:tr>
      <w:tr w:rsidR="00655761" w:rsidRPr="00A229A6" w14:paraId="223AFE5F" w14:textId="77777777" w:rsidTr="002E2C19">
        <w:tc>
          <w:tcPr>
            <w:tcW w:w="341" w:type="pct"/>
            <w:shd w:val="clear" w:color="auto" w:fill="auto"/>
            <w:vAlign w:val="center"/>
          </w:tcPr>
          <w:p w14:paraId="1373B63B" w14:textId="77777777" w:rsidR="00655761" w:rsidRPr="00A229A6" w:rsidRDefault="00655761" w:rsidP="00A229A6">
            <w:pPr>
              <w:jc w:val="center"/>
              <w:rPr>
                <w:sz w:val="22"/>
                <w:szCs w:val="22"/>
              </w:rPr>
            </w:pPr>
            <w:r w:rsidRPr="00A229A6">
              <w:rPr>
                <w:sz w:val="22"/>
                <w:szCs w:val="22"/>
              </w:rPr>
              <w:t>CO1</w:t>
            </w:r>
          </w:p>
        </w:tc>
        <w:tc>
          <w:tcPr>
            <w:tcW w:w="4659" w:type="pct"/>
            <w:shd w:val="clear" w:color="auto" w:fill="auto"/>
          </w:tcPr>
          <w:p w14:paraId="5922AC5B" w14:textId="77777777" w:rsidR="00655761" w:rsidRPr="00A229A6" w:rsidRDefault="00655761" w:rsidP="00A229A6">
            <w:pPr>
              <w:jc w:val="both"/>
              <w:rPr>
                <w:rFonts w:eastAsia="Arial"/>
                <w:color w:val="000000"/>
                <w:sz w:val="22"/>
                <w:szCs w:val="22"/>
              </w:rPr>
            </w:pPr>
            <w:r w:rsidRPr="00A229A6">
              <w:rPr>
                <w:color w:val="000000"/>
                <w:sz w:val="22"/>
                <w:szCs w:val="22"/>
              </w:rPr>
              <w:t xml:space="preserve">Identify the factors that </w:t>
            </w:r>
            <w:r w:rsidRPr="00A229A6">
              <w:rPr>
                <w:sz w:val="22"/>
                <w:szCs w:val="22"/>
              </w:rPr>
              <w:t>affect</w:t>
            </w:r>
            <w:r w:rsidRPr="00A229A6">
              <w:rPr>
                <w:color w:val="000000"/>
                <w:sz w:val="22"/>
                <w:szCs w:val="22"/>
              </w:rPr>
              <w:t xml:space="preserve"> the design of </w:t>
            </w:r>
            <w:r w:rsidRPr="00A229A6">
              <w:rPr>
                <w:sz w:val="22"/>
                <w:szCs w:val="22"/>
              </w:rPr>
              <w:t>equipment</w:t>
            </w:r>
            <w:r w:rsidRPr="00A229A6">
              <w:rPr>
                <w:color w:val="000000"/>
                <w:sz w:val="22"/>
                <w:szCs w:val="22"/>
              </w:rPr>
              <w:t>.</w:t>
            </w:r>
          </w:p>
        </w:tc>
      </w:tr>
      <w:tr w:rsidR="00655761" w:rsidRPr="00A229A6" w14:paraId="721CA6E4" w14:textId="77777777" w:rsidTr="002E2C19">
        <w:tc>
          <w:tcPr>
            <w:tcW w:w="341" w:type="pct"/>
            <w:shd w:val="clear" w:color="auto" w:fill="auto"/>
            <w:vAlign w:val="center"/>
          </w:tcPr>
          <w:p w14:paraId="4C3D37C9" w14:textId="77777777" w:rsidR="00655761" w:rsidRPr="00A229A6" w:rsidRDefault="00655761" w:rsidP="00A229A6">
            <w:pPr>
              <w:jc w:val="center"/>
              <w:rPr>
                <w:sz w:val="22"/>
                <w:szCs w:val="22"/>
              </w:rPr>
            </w:pPr>
            <w:r w:rsidRPr="00A229A6">
              <w:rPr>
                <w:sz w:val="22"/>
                <w:szCs w:val="22"/>
              </w:rPr>
              <w:t>CO2</w:t>
            </w:r>
          </w:p>
        </w:tc>
        <w:tc>
          <w:tcPr>
            <w:tcW w:w="4659" w:type="pct"/>
            <w:shd w:val="clear" w:color="auto" w:fill="auto"/>
          </w:tcPr>
          <w:p w14:paraId="6391F97A" w14:textId="77777777" w:rsidR="00655761" w:rsidRPr="00A229A6" w:rsidRDefault="00655761" w:rsidP="00A229A6">
            <w:pPr>
              <w:jc w:val="both"/>
              <w:rPr>
                <w:rFonts w:eastAsia="Arial"/>
                <w:color w:val="000000"/>
                <w:sz w:val="22"/>
                <w:szCs w:val="22"/>
              </w:rPr>
            </w:pPr>
            <w:r w:rsidRPr="00A229A6">
              <w:rPr>
                <w:color w:val="000000"/>
                <w:sz w:val="22"/>
                <w:szCs w:val="22"/>
              </w:rPr>
              <w:t>Classify the design variables based on various properties.</w:t>
            </w:r>
          </w:p>
        </w:tc>
      </w:tr>
      <w:tr w:rsidR="00655761" w:rsidRPr="00A229A6" w14:paraId="1E3901FC" w14:textId="77777777" w:rsidTr="002E2C19">
        <w:tc>
          <w:tcPr>
            <w:tcW w:w="341" w:type="pct"/>
            <w:shd w:val="clear" w:color="auto" w:fill="auto"/>
            <w:vAlign w:val="center"/>
          </w:tcPr>
          <w:p w14:paraId="503B7668" w14:textId="77777777" w:rsidR="00655761" w:rsidRPr="00A229A6" w:rsidRDefault="00655761" w:rsidP="00A229A6">
            <w:pPr>
              <w:jc w:val="center"/>
              <w:rPr>
                <w:sz w:val="22"/>
                <w:szCs w:val="22"/>
              </w:rPr>
            </w:pPr>
            <w:r w:rsidRPr="00A229A6">
              <w:rPr>
                <w:sz w:val="22"/>
                <w:szCs w:val="22"/>
              </w:rPr>
              <w:t>CO3</w:t>
            </w:r>
          </w:p>
        </w:tc>
        <w:tc>
          <w:tcPr>
            <w:tcW w:w="4659" w:type="pct"/>
            <w:shd w:val="clear" w:color="auto" w:fill="auto"/>
          </w:tcPr>
          <w:p w14:paraId="143A5E1C" w14:textId="77777777" w:rsidR="00655761" w:rsidRPr="00A229A6" w:rsidRDefault="00655761" w:rsidP="00A229A6">
            <w:pPr>
              <w:jc w:val="both"/>
              <w:rPr>
                <w:rFonts w:eastAsia="Arial"/>
                <w:color w:val="000000"/>
                <w:sz w:val="22"/>
                <w:szCs w:val="22"/>
              </w:rPr>
            </w:pPr>
            <w:r w:rsidRPr="00A229A6">
              <w:rPr>
                <w:color w:val="000000"/>
                <w:sz w:val="22"/>
                <w:szCs w:val="22"/>
              </w:rPr>
              <w:t>Relate various process variables.</w:t>
            </w:r>
          </w:p>
        </w:tc>
      </w:tr>
      <w:tr w:rsidR="00655761" w:rsidRPr="00A229A6" w14:paraId="36C1BBB0" w14:textId="77777777" w:rsidTr="002E2C19">
        <w:tc>
          <w:tcPr>
            <w:tcW w:w="341" w:type="pct"/>
            <w:shd w:val="clear" w:color="auto" w:fill="auto"/>
            <w:vAlign w:val="center"/>
          </w:tcPr>
          <w:p w14:paraId="0C0DE1AA" w14:textId="77777777" w:rsidR="00655761" w:rsidRPr="00A229A6" w:rsidRDefault="00655761" w:rsidP="00A229A6">
            <w:pPr>
              <w:jc w:val="center"/>
              <w:rPr>
                <w:sz w:val="22"/>
                <w:szCs w:val="22"/>
              </w:rPr>
            </w:pPr>
            <w:r w:rsidRPr="00A229A6">
              <w:rPr>
                <w:sz w:val="22"/>
                <w:szCs w:val="22"/>
              </w:rPr>
              <w:t>CO4</w:t>
            </w:r>
          </w:p>
        </w:tc>
        <w:tc>
          <w:tcPr>
            <w:tcW w:w="4659" w:type="pct"/>
            <w:shd w:val="clear" w:color="auto" w:fill="auto"/>
          </w:tcPr>
          <w:p w14:paraId="0B96E451" w14:textId="77777777" w:rsidR="00655761" w:rsidRPr="00A229A6" w:rsidRDefault="00655761" w:rsidP="00A229A6">
            <w:pPr>
              <w:jc w:val="both"/>
              <w:rPr>
                <w:rFonts w:eastAsia="Arial"/>
                <w:color w:val="000000"/>
                <w:sz w:val="22"/>
                <w:szCs w:val="22"/>
              </w:rPr>
            </w:pPr>
            <w:r w:rsidRPr="00A229A6">
              <w:rPr>
                <w:color w:val="000000"/>
                <w:sz w:val="22"/>
                <w:szCs w:val="22"/>
              </w:rPr>
              <w:t xml:space="preserve">Prioritize the critical variables for the design of </w:t>
            </w:r>
            <w:r w:rsidRPr="00A229A6">
              <w:rPr>
                <w:sz w:val="22"/>
                <w:szCs w:val="22"/>
              </w:rPr>
              <w:t>equipment</w:t>
            </w:r>
            <w:r w:rsidRPr="00A229A6">
              <w:rPr>
                <w:color w:val="000000"/>
                <w:sz w:val="22"/>
                <w:szCs w:val="22"/>
              </w:rPr>
              <w:t>.</w:t>
            </w:r>
          </w:p>
        </w:tc>
      </w:tr>
      <w:tr w:rsidR="00655761" w:rsidRPr="00A229A6" w14:paraId="48A53788" w14:textId="77777777" w:rsidTr="002E2C19">
        <w:tc>
          <w:tcPr>
            <w:tcW w:w="341" w:type="pct"/>
            <w:shd w:val="clear" w:color="auto" w:fill="auto"/>
            <w:vAlign w:val="center"/>
          </w:tcPr>
          <w:p w14:paraId="414A149F" w14:textId="77777777" w:rsidR="00655761" w:rsidRPr="00A229A6" w:rsidRDefault="00655761" w:rsidP="00A229A6">
            <w:pPr>
              <w:jc w:val="center"/>
              <w:rPr>
                <w:sz w:val="22"/>
                <w:szCs w:val="22"/>
              </w:rPr>
            </w:pPr>
            <w:r w:rsidRPr="00A229A6">
              <w:rPr>
                <w:sz w:val="22"/>
                <w:szCs w:val="22"/>
              </w:rPr>
              <w:lastRenderedPageBreak/>
              <w:t>CO5</w:t>
            </w:r>
          </w:p>
        </w:tc>
        <w:tc>
          <w:tcPr>
            <w:tcW w:w="4659" w:type="pct"/>
            <w:shd w:val="clear" w:color="auto" w:fill="auto"/>
          </w:tcPr>
          <w:p w14:paraId="5205EEC1" w14:textId="77777777" w:rsidR="00655761" w:rsidRPr="00A229A6" w:rsidRDefault="00655761" w:rsidP="00A229A6">
            <w:pPr>
              <w:jc w:val="both"/>
              <w:rPr>
                <w:rFonts w:eastAsia="Arial"/>
                <w:color w:val="000000"/>
                <w:sz w:val="22"/>
                <w:szCs w:val="22"/>
              </w:rPr>
            </w:pPr>
            <w:r w:rsidRPr="00A229A6">
              <w:rPr>
                <w:color w:val="000000"/>
                <w:sz w:val="22"/>
                <w:szCs w:val="22"/>
              </w:rPr>
              <w:t>Recommend a conceptual design model.</w:t>
            </w:r>
          </w:p>
        </w:tc>
      </w:tr>
      <w:tr w:rsidR="00655761" w:rsidRPr="00A229A6" w14:paraId="6FC38B66" w14:textId="77777777" w:rsidTr="002E2C19">
        <w:tc>
          <w:tcPr>
            <w:tcW w:w="341" w:type="pct"/>
            <w:shd w:val="clear" w:color="auto" w:fill="auto"/>
            <w:vAlign w:val="center"/>
          </w:tcPr>
          <w:p w14:paraId="055038F2" w14:textId="77777777" w:rsidR="00655761" w:rsidRPr="00A229A6" w:rsidRDefault="00655761" w:rsidP="00A229A6">
            <w:pPr>
              <w:jc w:val="center"/>
              <w:rPr>
                <w:sz w:val="22"/>
                <w:szCs w:val="22"/>
              </w:rPr>
            </w:pPr>
            <w:r w:rsidRPr="00A229A6">
              <w:rPr>
                <w:sz w:val="22"/>
                <w:szCs w:val="22"/>
              </w:rPr>
              <w:t>CO6</w:t>
            </w:r>
          </w:p>
        </w:tc>
        <w:tc>
          <w:tcPr>
            <w:tcW w:w="4659" w:type="pct"/>
            <w:shd w:val="clear" w:color="auto" w:fill="auto"/>
          </w:tcPr>
          <w:p w14:paraId="71A55BE6" w14:textId="77777777" w:rsidR="00655761" w:rsidRPr="00A229A6" w:rsidRDefault="00655761" w:rsidP="00A229A6">
            <w:pPr>
              <w:jc w:val="both"/>
              <w:rPr>
                <w:sz w:val="22"/>
                <w:szCs w:val="22"/>
              </w:rPr>
            </w:pPr>
            <w:r w:rsidRPr="00A229A6">
              <w:t>Assess the validity of the conceptual model.</w:t>
            </w:r>
          </w:p>
        </w:tc>
      </w:tr>
    </w:tbl>
    <w:p w14:paraId="3BC7CA35" w14:textId="77777777" w:rsidR="00655761" w:rsidRDefault="00655761">
      <w:pPr>
        <w:ind w:left="720"/>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06"/>
        <w:gridCol w:w="1001"/>
        <w:gridCol w:w="994"/>
        <w:gridCol w:w="1001"/>
        <w:gridCol w:w="1001"/>
        <w:gridCol w:w="1001"/>
        <w:gridCol w:w="1001"/>
        <w:gridCol w:w="1412"/>
      </w:tblGrid>
      <w:tr w:rsidR="00655761" w:rsidRPr="00A229A6" w14:paraId="2AF123B9" w14:textId="77777777" w:rsidTr="00A229A6">
        <w:trPr>
          <w:jc w:val="center"/>
        </w:trPr>
        <w:tc>
          <w:tcPr>
            <w:tcW w:w="5000" w:type="pct"/>
            <w:gridSpan w:val="8"/>
            <w:shd w:val="clear" w:color="auto" w:fill="auto"/>
          </w:tcPr>
          <w:p w14:paraId="7AA51A5C" w14:textId="77777777" w:rsidR="00655761" w:rsidRPr="00A229A6" w:rsidRDefault="00655761" w:rsidP="00A229A6">
            <w:pPr>
              <w:jc w:val="center"/>
              <w:rPr>
                <w:b/>
                <w:sz w:val="22"/>
                <w:szCs w:val="22"/>
              </w:rPr>
            </w:pPr>
            <w:r w:rsidRPr="00A229A6">
              <w:rPr>
                <w:b/>
                <w:sz w:val="22"/>
                <w:szCs w:val="22"/>
              </w:rPr>
              <w:t>Assessment Pattern as per Bloom’s Level</w:t>
            </w:r>
          </w:p>
        </w:tc>
      </w:tr>
      <w:tr w:rsidR="00655761" w:rsidRPr="00A229A6" w14:paraId="10780654" w14:textId="77777777" w:rsidTr="00A229A6">
        <w:trPr>
          <w:jc w:val="center"/>
        </w:trPr>
        <w:tc>
          <w:tcPr>
            <w:tcW w:w="891" w:type="pct"/>
            <w:shd w:val="clear" w:color="auto" w:fill="auto"/>
          </w:tcPr>
          <w:p w14:paraId="7FF4440C" w14:textId="77777777" w:rsidR="00655761" w:rsidRPr="00A229A6" w:rsidRDefault="00655761" w:rsidP="00A229A6">
            <w:pPr>
              <w:jc w:val="center"/>
              <w:rPr>
                <w:b/>
                <w:sz w:val="22"/>
                <w:szCs w:val="22"/>
              </w:rPr>
            </w:pPr>
            <w:r w:rsidRPr="00A229A6">
              <w:rPr>
                <w:b/>
                <w:sz w:val="22"/>
                <w:szCs w:val="22"/>
              </w:rPr>
              <w:t>CO / BL</w:t>
            </w:r>
          </w:p>
        </w:tc>
        <w:tc>
          <w:tcPr>
            <w:tcW w:w="555" w:type="pct"/>
            <w:shd w:val="clear" w:color="auto" w:fill="auto"/>
          </w:tcPr>
          <w:p w14:paraId="58E38A60" w14:textId="77777777" w:rsidR="00655761" w:rsidRPr="00A229A6" w:rsidRDefault="00655761" w:rsidP="00A229A6">
            <w:pPr>
              <w:jc w:val="center"/>
              <w:rPr>
                <w:b/>
                <w:sz w:val="22"/>
                <w:szCs w:val="22"/>
              </w:rPr>
            </w:pPr>
            <w:r w:rsidRPr="00A229A6">
              <w:rPr>
                <w:b/>
                <w:sz w:val="22"/>
                <w:szCs w:val="22"/>
              </w:rPr>
              <w:t>R</w:t>
            </w:r>
          </w:p>
        </w:tc>
        <w:tc>
          <w:tcPr>
            <w:tcW w:w="551" w:type="pct"/>
            <w:shd w:val="clear" w:color="auto" w:fill="auto"/>
          </w:tcPr>
          <w:p w14:paraId="2C407532" w14:textId="77777777" w:rsidR="00655761" w:rsidRPr="00A229A6" w:rsidRDefault="00655761" w:rsidP="00A229A6">
            <w:pPr>
              <w:jc w:val="center"/>
              <w:rPr>
                <w:b/>
                <w:sz w:val="22"/>
                <w:szCs w:val="22"/>
              </w:rPr>
            </w:pPr>
            <w:r w:rsidRPr="00A229A6">
              <w:rPr>
                <w:b/>
                <w:sz w:val="22"/>
                <w:szCs w:val="22"/>
              </w:rPr>
              <w:t>U</w:t>
            </w:r>
          </w:p>
        </w:tc>
        <w:tc>
          <w:tcPr>
            <w:tcW w:w="555" w:type="pct"/>
            <w:shd w:val="clear" w:color="auto" w:fill="auto"/>
          </w:tcPr>
          <w:p w14:paraId="3FDCBD5B" w14:textId="77777777" w:rsidR="00655761" w:rsidRPr="00A229A6" w:rsidRDefault="00655761" w:rsidP="00A229A6">
            <w:pPr>
              <w:jc w:val="center"/>
              <w:rPr>
                <w:b/>
                <w:sz w:val="22"/>
                <w:szCs w:val="22"/>
              </w:rPr>
            </w:pPr>
            <w:r w:rsidRPr="00A229A6">
              <w:rPr>
                <w:b/>
                <w:sz w:val="22"/>
                <w:szCs w:val="22"/>
              </w:rPr>
              <w:t>A</w:t>
            </w:r>
          </w:p>
        </w:tc>
        <w:tc>
          <w:tcPr>
            <w:tcW w:w="555" w:type="pct"/>
            <w:shd w:val="clear" w:color="auto" w:fill="auto"/>
          </w:tcPr>
          <w:p w14:paraId="12591CC2" w14:textId="77777777" w:rsidR="00655761" w:rsidRPr="00A229A6" w:rsidRDefault="00655761" w:rsidP="00A229A6">
            <w:pPr>
              <w:jc w:val="center"/>
              <w:rPr>
                <w:b/>
                <w:sz w:val="22"/>
                <w:szCs w:val="22"/>
              </w:rPr>
            </w:pPr>
            <w:r w:rsidRPr="00A229A6">
              <w:rPr>
                <w:b/>
                <w:sz w:val="22"/>
                <w:szCs w:val="22"/>
              </w:rPr>
              <w:t>An</w:t>
            </w:r>
          </w:p>
        </w:tc>
        <w:tc>
          <w:tcPr>
            <w:tcW w:w="555" w:type="pct"/>
            <w:shd w:val="clear" w:color="auto" w:fill="auto"/>
          </w:tcPr>
          <w:p w14:paraId="7FB10A00" w14:textId="77777777" w:rsidR="00655761" w:rsidRPr="00A229A6" w:rsidRDefault="00655761" w:rsidP="00A229A6">
            <w:pPr>
              <w:jc w:val="center"/>
              <w:rPr>
                <w:b/>
                <w:sz w:val="22"/>
                <w:szCs w:val="22"/>
              </w:rPr>
            </w:pPr>
            <w:r w:rsidRPr="00A229A6">
              <w:rPr>
                <w:b/>
                <w:sz w:val="22"/>
                <w:szCs w:val="22"/>
              </w:rPr>
              <w:t>E</w:t>
            </w:r>
          </w:p>
        </w:tc>
        <w:tc>
          <w:tcPr>
            <w:tcW w:w="555" w:type="pct"/>
            <w:shd w:val="clear" w:color="auto" w:fill="auto"/>
          </w:tcPr>
          <w:p w14:paraId="45D9A5CD" w14:textId="77777777" w:rsidR="00655761" w:rsidRPr="00A229A6" w:rsidRDefault="00655761" w:rsidP="00A229A6">
            <w:pPr>
              <w:jc w:val="center"/>
              <w:rPr>
                <w:b/>
                <w:sz w:val="22"/>
                <w:szCs w:val="22"/>
              </w:rPr>
            </w:pPr>
            <w:r w:rsidRPr="00A229A6">
              <w:rPr>
                <w:b/>
                <w:sz w:val="22"/>
                <w:szCs w:val="22"/>
              </w:rPr>
              <w:t>C</w:t>
            </w:r>
          </w:p>
        </w:tc>
        <w:tc>
          <w:tcPr>
            <w:tcW w:w="782" w:type="pct"/>
            <w:shd w:val="clear" w:color="auto" w:fill="auto"/>
          </w:tcPr>
          <w:p w14:paraId="49BA706E" w14:textId="77777777" w:rsidR="00655761" w:rsidRPr="00A229A6" w:rsidRDefault="00655761" w:rsidP="00A229A6">
            <w:pPr>
              <w:jc w:val="center"/>
              <w:rPr>
                <w:b/>
                <w:sz w:val="22"/>
                <w:szCs w:val="22"/>
              </w:rPr>
            </w:pPr>
            <w:r w:rsidRPr="00A229A6">
              <w:rPr>
                <w:b/>
                <w:sz w:val="22"/>
                <w:szCs w:val="22"/>
              </w:rPr>
              <w:t>Total</w:t>
            </w:r>
          </w:p>
        </w:tc>
      </w:tr>
      <w:tr w:rsidR="00655761" w:rsidRPr="00A229A6" w14:paraId="35BC791A" w14:textId="77777777" w:rsidTr="00A229A6">
        <w:trPr>
          <w:jc w:val="center"/>
        </w:trPr>
        <w:tc>
          <w:tcPr>
            <w:tcW w:w="891" w:type="pct"/>
            <w:shd w:val="clear" w:color="auto" w:fill="auto"/>
            <w:vAlign w:val="center"/>
          </w:tcPr>
          <w:p w14:paraId="67977A3D" w14:textId="77777777" w:rsidR="00655761" w:rsidRPr="00A229A6" w:rsidRDefault="00655761" w:rsidP="00A229A6">
            <w:pPr>
              <w:jc w:val="center"/>
              <w:rPr>
                <w:sz w:val="22"/>
                <w:szCs w:val="22"/>
              </w:rPr>
            </w:pPr>
            <w:r w:rsidRPr="00A229A6">
              <w:rPr>
                <w:sz w:val="22"/>
                <w:szCs w:val="22"/>
              </w:rPr>
              <w:t>CO1</w:t>
            </w:r>
          </w:p>
        </w:tc>
        <w:tc>
          <w:tcPr>
            <w:tcW w:w="555" w:type="pct"/>
            <w:shd w:val="clear" w:color="auto" w:fill="auto"/>
          </w:tcPr>
          <w:p w14:paraId="39395911"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681AB205" w14:textId="77777777" w:rsidR="00655761" w:rsidRPr="00A229A6" w:rsidRDefault="00655761" w:rsidP="00A229A6">
            <w:pPr>
              <w:jc w:val="center"/>
              <w:rPr>
                <w:sz w:val="22"/>
                <w:szCs w:val="22"/>
              </w:rPr>
            </w:pPr>
            <w:r w:rsidRPr="00A229A6">
              <w:rPr>
                <w:sz w:val="22"/>
                <w:szCs w:val="22"/>
              </w:rPr>
              <w:t>16</w:t>
            </w:r>
          </w:p>
        </w:tc>
        <w:tc>
          <w:tcPr>
            <w:tcW w:w="555" w:type="pct"/>
            <w:shd w:val="clear" w:color="auto" w:fill="auto"/>
          </w:tcPr>
          <w:p w14:paraId="632C69A4"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39DDB423"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09546A5A"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0680A4B0"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103AAAF0" w14:textId="77777777" w:rsidR="00655761" w:rsidRPr="00A229A6" w:rsidRDefault="00655761" w:rsidP="00A229A6">
            <w:pPr>
              <w:jc w:val="center"/>
              <w:rPr>
                <w:sz w:val="22"/>
                <w:szCs w:val="22"/>
              </w:rPr>
            </w:pPr>
            <w:r w:rsidRPr="00A229A6">
              <w:rPr>
                <w:sz w:val="22"/>
                <w:szCs w:val="22"/>
              </w:rPr>
              <w:t>16</w:t>
            </w:r>
          </w:p>
        </w:tc>
      </w:tr>
      <w:tr w:rsidR="00655761" w:rsidRPr="00A229A6" w14:paraId="7F3F547D" w14:textId="77777777" w:rsidTr="00A229A6">
        <w:trPr>
          <w:jc w:val="center"/>
        </w:trPr>
        <w:tc>
          <w:tcPr>
            <w:tcW w:w="891" w:type="pct"/>
            <w:shd w:val="clear" w:color="auto" w:fill="auto"/>
            <w:vAlign w:val="center"/>
          </w:tcPr>
          <w:p w14:paraId="1A7EB1F7" w14:textId="77777777" w:rsidR="00655761" w:rsidRPr="00A229A6" w:rsidRDefault="00655761" w:rsidP="00A229A6">
            <w:pPr>
              <w:jc w:val="center"/>
              <w:rPr>
                <w:sz w:val="22"/>
                <w:szCs w:val="22"/>
              </w:rPr>
            </w:pPr>
            <w:r w:rsidRPr="00A229A6">
              <w:rPr>
                <w:sz w:val="22"/>
                <w:szCs w:val="22"/>
              </w:rPr>
              <w:t>CO2</w:t>
            </w:r>
          </w:p>
        </w:tc>
        <w:tc>
          <w:tcPr>
            <w:tcW w:w="555" w:type="pct"/>
            <w:shd w:val="clear" w:color="auto" w:fill="auto"/>
          </w:tcPr>
          <w:p w14:paraId="097E0A34"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435A2C94"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756D12BD" w14:textId="77777777" w:rsidR="00655761" w:rsidRPr="00A229A6" w:rsidRDefault="00655761" w:rsidP="00A229A6">
            <w:pPr>
              <w:jc w:val="center"/>
              <w:rPr>
                <w:sz w:val="22"/>
                <w:szCs w:val="22"/>
              </w:rPr>
            </w:pPr>
            <w:r w:rsidRPr="00A229A6">
              <w:rPr>
                <w:sz w:val="22"/>
                <w:szCs w:val="22"/>
              </w:rPr>
              <w:t>16</w:t>
            </w:r>
          </w:p>
        </w:tc>
        <w:tc>
          <w:tcPr>
            <w:tcW w:w="555" w:type="pct"/>
            <w:shd w:val="clear" w:color="auto" w:fill="auto"/>
          </w:tcPr>
          <w:p w14:paraId="7474C8DB"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3F4A5E7D"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2317AEAA"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5E946DA6" w14:textId="77777777" w:rsidR="00655761" w:rsidRPr="00A229A6" w:rsidRDefault="00655761" w:rsidP="00A229A6">
            <w:pPr>
              <w:jc w:val="center"/>
              <w:rPr>
                <w:sz w:val="22"/>
                <w:szCs w:val="22"/>
              </w:rPr>
            </w:pPr>
            <w:r w:rsidRPr="00A229A6">
              <w:rPr>
                <w:sz w:val="22"/>
                <w:szCs w:val="22"/>
              </w:rPr>
              <w:t>16</w:t>
            </w:r>
          </w:p>
        </w:tc>
      </w:tr>
      <w:tr w:rsidR="00655761" w:rsidRPr="00A229A6" w14:paraId="1053FDC2" w14:textId="77777777" w:rsidTr="00A229A6">
        <w:trPr>
          <w:jc w:val="center"/>
        </w:trPr>
        <w:tc>
          <w:tcPr>
            <w:tcW w:w="891" w:type="pct"/>
            <w:shd w:val="clear" w:color="auto" w:fill="auto"/>
            <w:vAlign w:val="center"/>
          </w:tcPr>
          <w:p w14:paraId="3B9941C9" w14:textId="77777777" w:rsidR="00655761" w:rsidRPr="00A229A6" w:rsidRDefault="00655761" w:rsidP="00A229A6">
            <w:pPr>
              <w:jc w:val="center"/>
              <w:rPr>
                <w:sz w:val="22"/>
                <w:szCs w:val="22"/>
              </w:rPr>
            </w:pPr>
            <w:r w:rsidRPr="00A229A6">
              <w:rPr>
                <w:sz w:val="22"/>
                <w:szCs w:val="22"/>
              </w:rPr>
              <w:t>CO3</w:t>
            </w:r>
          </w:p>
        </w:tc>
        <w:tc>
          <w:tcPr>
            <w:tcW w:w="555" w:type="pct"/>
            <w:shd w:val="clear" w:color="auto" w:fill="auto"/>
          </w:tcPr>
          <w:p w14:paraId="017D97F6"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4A3B66F9"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63EA378C" w14:textId="77777777" w:rsidR="00655761" w:rsidRPr="00A229A6" w:rsidRDefault="00655761" w:rsidP="00A229A6">
            <w:pPr>
              <w:jc w:val="center"/>
              <w:rPr>
                <w:sz w:val="22"/>
                <w:szCs w:val="22"/>
              </w:rPr>
            </w:pPr>
            <w:r w:rsidRPr="00A229A6">
              <w:rPr>
                <w:sz w:val="22"/>
                <w:szCs w:val="22"/>
              </w:rPr>
              <w:t>8</w:t>
            </w:r>
          </w:p>
        </w:tc>
        <w:tc>
          <w:tcPr>
            <w:tcW w:w="555" w:type="pct"/>
            <w:shd w:val="clear" w:color="auto" w:fill="auto"/>
          </w:tcPr>
          <w:p w14:paraId="2B61DA0A" w14:textId="77777777" w:rsidR="00655761" w:rsidRPr="00A229A6" w:rsidRDefault="00655761" w:rsidP="00A229A6">
            <w:pPr>
              <w:jc w:val="center"/>
              <w:rPr>
                <w:sz w:val="22"/>
                <w:szCs w:val="22"/>
              </w:rPr>
            </w:pPr>
            <w:r w:rsidRPr="00A229A6">
              <w:rPr>
                <w:sz w:val="22"/>
                <w:szCs w:val="22"/>
              </w:rPr>
              <w:t>8</w:t>
            </w:r>
          </w:p>
        </w:tc>
        <w:tc>
          <w:tcPr>
            <w:tcW w:w="555" w:type="pct"/>
            <w:shd w:val="clear" w:color="auto" w:fill="auto"/>
          </w:tcPr>
          <w:p w14:paraId="63F685DA"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0379DC55"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75065E13" w14:textId="77777777" w:rsidR="00655761" w:rsidRPr="00A229A6" w:rsidRDefault="00655761" w:rsidP="00A229A6">
            <w:pPr>
              <w:jc w:val="center"/>
              <w:rPr>
                <w:sz w:val="22"/>
                <w:szCs w:val="22"/>
              </w:rPr>
            </w:pPr>
            <w:r w:rsidRPr="00A229A6">
              <w:rPr>
                <w:sz w:val="22"/>
                <w:szCs w:val="22"/>
              </w:rPr>
              <w:t>16</w:t>
            </w:r>
          </w:p>
        </w:tc>
      </w:tr>
      <w:tr w:rsidR="00655761" w:rsidRPr="00A229A6" w14:paraId="24A55DCF" w14:textId="77777777" w:rsidTr="00A229A6">
        <w:trPr>
          <w:jc w:val="center"/>
        </w:trPr>
        <w:tc>
          <w:tcPr>
            <w:tcW w:w="891" w:type="pct"/>
            <w:shd w:val="clear" w:color="auto" w:fill="auto"/>
            <w:vAlign w:val="center"/>
          </w:tcPr>
          <w:p w14:paraId="013AC2E3" w14:textId="77777777" w:rsidR="00655761" w:rsidRPr="00A229A6" w:rsidRDefault="00655761" w:rsidP="00A229A6">
            <w:pPr>
              <w:jc w:val="center"/>
              <w:rPr>
                <w:sz w:val="22"/>
                <w:szCs w:val="22"/>
              </w:rPr>
            </w:pPr>
            <w:r w:rsidRPr="00A229A6">
              <w:rPr>
                <w:sz w:val="22"/>
                <w:szCs w:val="22"/>
              </w:rPr>
              <w:t>CO4</w:t>
            </w:r>
          </w:p>
        </w:tc>
        <w:tc>
          <w:tcPr>
            <w:tcW w:w="555" w:type="pct"/>
            <w:shd w:val="clear" w:color="auto" w:fill="auto"/>
          </w:tcPr>
          <w:p w14:paraId="465335E9"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01481560"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4568A7C4"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5AF8E444" w14:textId="77777777" w:rsidR="00655761" w:rsidRPr="00A229A6" w:rsidRDefault="00655761" w:rsidP="00A229A6">
            <w:pPr>
              <w:jc w:val="center"/>
              <w:rPr>
                <w:sz w:val="22"/>
                <w:szCs w:val="22"/>
              </w:rPr>
            </w:pPr>
            <w:r w:rsidRPr="00A229A6">
              <w:rPr>
                <w:sz w:val="22"/>
                <w:szCs w:val="22"/>
              </w:rPr>
              <w:t>14</w:t>
            </w:r>
          </w:p>
        </w:tc>
        <w:tc>
          <w:tcPr>
            <w:tcW w:w="555" w:type="pct"/>
            <w:shd w:val="clear" w:color="auto" w:fill="auto"/>
          </w:tcPr>
          <w:p w14:paraId="1959F6BF" w14:textId="77777777" w:rsidR="00655761" w:rsidRPr="00A229A6" w:rsidRDefault="00655761" w:rsidP="00A229A6">
            <w:pPr>
              <w:jc w:val="center"/>
              <w:rPr>
                <w:sz w:val="22"/>
                <w:szCs w:val="22"/>
              </w:rPr>
            </w:pPr>
            <w:r w:rsidRPr="00A229A6">
              <w:rPr>
                <w:sz w:val="22"/>
                <w:szCs w:val="22"/>
              </w:rPr>
              <w:t>18</w:t>
            </w:r>
          </w:p>
        </w:tc>
        <w:tc>
          <w:tcPr>
            <w:tcW w:w="555" w:type="pct"/>
            <w:shd w:val="clear" w:color="auto" w:fill="auto"/>
          </w:tcPr>
          <w:p w14:paraId="2B5BC266"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7A3D81B1" w14:textId="77777777" w:rsidR="00655761" w:rsidRPr="00A229A6" w:rsidRDefault="00655761" w:rsidP="00A229A6">
            <w:pPr>
              <w:jc w:val="center"/>
              <w:rPr>
                <w:sz w:val="22"/>
                <w:szCs w:val="22"/>
              </w:rPr>
            </w:pPr>
            <w:r w:rsidRPr="00A229A6">
              <w:rPr>
                <w:sz w:val="22"/>
                <w:szCs w:val="22"/>
              </w:rPr>
              <w:t>32</w:t>
            </w:r>
          </w:p>
        </w:tc>
      </w:tr>
      <w:tr w:rsidR="00655761" w:rsidRPr="00A229A6" w14:paraId="4F8534A4" w14:textId="77777777" w:rsidTr="00A229A6">
        <w:trPr>
          <w:jc w:val="center"/>
        </w:trPr>
        <w:tc>
          <w:tcPr>
            <w:tcW w:w="891" w:type="pct"/>
            <w:shd w:val="clear" w:color="auto" w:fill="auto"/>
            <w:vAlign w:val="center"/>
          </w:tcPr>
          <w:p w14:paraId="770CA770" w14:textId="77777777" w:rsidR="00655761" w:rsidRPr="00A229A6" w:rsidRDefault="00655761" w:rsidP="00A229A6">
            <w:pPr>
              <w:jc w:val="center"/>
              <w:rPr>
                <w:sz w:val="22"/>
                <w:szCs w:val="22"/>
              </w:rPr>
            </w:pPr>
            <w:r w:rsidRPr="00A229A6">
              <w:rPr>
                <w:sz w:val="22"/>
                <w:szCs w:val="22"/>
              </w:rPr>
              <w:t>CO5</w:t>
            </w:r>
          </w:p>
        </w:tc>
        <w:tc>
          <w:tcPr>
            <w:tcW w:w="555" w:type="pct"/>
            <w:shd w:val="clear" w:color="auto" w:fill="auto"/>
          </w:tcPr>
          <w:p w14:paraId="3B805A57"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46168FC0" w14:textId="77777777" w:rsidR="00655761" w:rsidRPr="00A229A6" w:rsidRDefault="00655761" w:rsidP="00A229A6">
            <w:pPr>
              <w:jc w:val="center"/>
              <w:rPr>
                <w:sz w:val="22"/>
                <w:szCs w:val="22"/>
              </w:rPr>
            </w:pPr>
            <w:r w:rsidRPr="00A229A6">
              <w:rPr>
                <w:sz w:val="22"/>
                <w:szCs w:val="22"/>
              </w:rPr>
              <w:t>14</w:t>
            </w:r>
          </w:p>
        </w:tc>
        <w:tc>
          <w:tcPr>
            <w:tcW w:w="555" w:type="pct"/>
            <w:shd w:val="clear" w:color="auto" w:fill="auto"/>
          </w:tcPr>
          <w:p w14:paraId="6A9591EA" w14:textId="77777777" w:rsidR="00655761" w:rsidRPr="00A229A6" w:rsidRDefault="00655761" w:rsidP="00A229A6">
            <w:pPr>
              <w:jc w:val="center"/>
              <w:rPr>
                <w:sz w:val="22"/>
                <w:szCs w:val="22"/>
              </w:rPr>
            </w:pPr>
            <w:r w:rsidRPr="00A229A6">
              <w:rPr>
                <w:sz w:val="22"/>
                <w:szCs w:val="22"/>
              </w:rPr>
              <w:t>8</w:t>
            </w:r>
          </w:p>
        </w:tc>
        <w:tc>
          <w:tcPr>
            <w:tcW w:w="555" w:type="pct"/>
            <w:shd w:val="clear" w:color="auto" w:fill="auto"/>
          </w:tcPr>
          <w:p w14:paraId="070B9DB2"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63AD676A" w14:textId="77777777" w:rsidR="00655761" w:rsidRPr="00A229A6" w:rsidRDefault="00655761" w:rsidP="00A229A6">
            <w:pPr>
              <w:jc w:val="center"/>
              <w:rPr>
                <w:sz w:val="22"/>
                <w:szCs w:val="22"/>
              </w:rPr>
            </w:pPr>
            <w:r w:rsidRPr="00A229A6">
              <w:rPr>
                <w:sz w:val="22"/>
                <w:szCs w:val="22"/>
              </w:rPr>
              <w:t>10</w:t>
            </w:r>
          </w:p>
        </w:tc>
        <w:tc>
          <w:tcPr>
            <w:tcW w:w="555" w:type="pct"/>
            <w:shd w:val="clear" w:color="auto" w:fill="auto"/>
          </w:tcPr>
          <w:p w14:paraId="0E653EBA"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5D242AA7" w14:textId="77777777" w:rsidR="00655761" w:rsidRPr="00A229A6" w:rsidRDefault="00655761" w:rsidP="00A229A6">
            <w:pPr>
              <w:jc w:val="center"/>
              <w:rPr>
                <w:sz w:val="22"/>
                <w:szCs w:val="22"/>
              </w:rPr>
            </w:pPr>
            <w:r w:rsidRPr="00A229A6">
              <w:rPr>
                <w:sz w:val="22"/>
                <w:szCs w:val="22"/>
              </w:rPr>
              <w:t>32</w:t>
            </w:r>
          </w:p>
        </w:tc>
      </w:tr>
      <w:tr w:rsidR="00655761" w:rsidRPr="00A229A6" w14:paraId="43806905" w14:textId="77777777" w:rsidTr="00A229A6">
        <w:trPr>
          <w:jc w:val="center"/>
        </w:trPr>
        <w:tc>
          <w:tcPr>
            <w:tcW w:w="891" w:type="pct"/>
            <w:shd w:val="clear" w:color="auto" w:fill="auto"/>
            <w:vAlign w:val="center"/>
          </w:tcPr>
          <w:p w14:paraId="4441479A" w14:textId="77777777" w:rsidR="00655761" w:rsidRPr="00A229A6" w:rsidRDefault="00655761" w:rsidP="00A229A6">
            <w:pPr>
              <w:jc w:val="center"/>
              <w:rPr>
                <w:sz w:val="22"/>
                <w:szCs w:val="22"/>
              </w:rPr>
            </w:pPr>
            <w:r w:rsidRPr="00A229A6">
              <w:rPr>
                <w:sz w:val="22"/>
                <w:szCs w:val="22"/>
              </w:rPr>
              <w:t>CO6</w:t>
            </w:r>
          </w:p>
        </w:tc>
        <w:tc>
          <w:tcPr>
            <w:tcW w:w="555" w:type="pct"/>
            <w:shd w:val="clear" w:color="auto" w:fill="auto"/>
          </w:tcPr>
          <w:p w14:paraId="1764B87D" w14:textId="77777777" w:rsidR="00655761" w:rsidRPr="00A229A6" w:rsidRDefault="00655761" w:rsidP="00A229A6">
            <w:pPr>
              <w:jc w:val="center"/>
              <w:rPr>
                <w:sz w:val="22"/>
                <w:szCs w:val="22"/>
              </w:rPr>
            </w:pPr>
            <w:r w:rsidRPr="00A229A6">
              <w:rPr>
                <w:sz w:val="22"/>
                <w:szCs w:val="22"/>
              </w:rPr>
              <w:t>---</w:t>
            </w:r>
          </w:p>
        </w:tc>
        <w:tc>
          <w:tcPr>
            <w:tcW w:w="551" w:type="pct"/>
            <w:shd w:val="clear" w:color="auto" w:fill="auto"/>
          </w:tcPr>
          <w:p w14:paraId="0E064936"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22336021" w14:textId="77777777" w:rsidR="00655761" w:rsidRPr="00A229A6" w:rsidRDefault="00655761" w:rsidP="00A229A6">
            <w:pPr>
              <w:jc w:val="center"/>
              <w:rPr>
                <w:sz w:val="22"/>
                <w:szCs w:val="22"/>
              </w:rPr>
            </w:pPr>
            <w:r w:rsidRPr="00A229A6">
              <w:rPr>
                <w:sz w:val="22"/>
                <w:szCs w:val="22"/>
              </w:rPr>
              <w:t>8</w:t>
            </w:r>
          </w:p>
        </w:tc>
        <w:tc>
          <w:tcPr>
            <w:tcW w:w="555" w:type="pct"/>
            <w:shd w:val="clear" w:color="auto" w:fill="auto"/>
          </w:tcPr>
          <w:p w14:paraId="27FB9EB7" w14:textId="77777777" w:rsidR="00655761" w:rsidRPr="00A229A6" w:rsidRDefault="00655761" w:rsidP="00A229A6">
            <w:pPr>
              <w:jc w:val="center"/>
              <w:rPr>
                <w:sz w:val="22"/>
                <w:szCs w:val="22"/>
              </w:rPr>
            </w:pPr>
            <w:r w:rsidRPr="00A229A6">
              <w:rPr>
                <w:sz w:val="22"/>
                <w:szCs w:val="22"/>
              </w:rPr>
              <w:t>12</w:t>
            </w:r>
          </w:p>
        </w:tc>
        <w:tc>
          <w:tcPr>
            <w:tcW w:w="555" w:type="pct"/>
            <w:shd w:val="clear" w:color="auto" w:fill="auto"/>
          </w:tcPr>
          <w:p w14:paraId="7B04AC51" w14:textId="77777777" w:rsidR="00655761" w:rsidRPr="00A229A6" w:rsidRDefault="00655761" w:rsidP="00A229A6">
            <w:pPr>
              <w:jc w:val="center"/>
              <w:rPr>
                <w:sz w:val="22"/>
                <w:szCs w:val="22"/>
              </w:rPr>
            </w:pPr>
            <w:r w:rsidRPr="00A229A6">
              <w:rPr>
                <w:sz w:val="22"/>
                <w:szCs w:val="22"/>
              </w:rPr>
              <w:t>---</w:t>
            </w:r>
          </w:p>
        </w:tc>
        <w:tc>
          <w:tcPr>
            <w:tcW w:w="555" w:type="pct"/>
            <w:shd w:val="clear" w:color="auto" w:fill="auto"/>
          </w:tcPr>
          <w:p w14:paraId="7D539775" w14:textId="77777777" w:rsidR="00655761" w:rsidRPr="00A229A6" w:rsidRDefault="00655761" w:rsidP="00A229A6">
            <w:pPr>
              <w:jc w:val="center"/>
              <w:rPr>
                <w:sz w:val="22"/>
                <w:szCs w:val="22"/>
              </w:rPr>
            </w:pPr>
            <w:r w:rsidRPr="00A229A6">
              <w:rPr>
                <w:sz w:val="22"/>
                <w:szCs w:val="22"/>
              </w:rPr>
              <w:t>---</w:t>
            </w:r>
          </w:p>
        </w:tc>
        <w:tc>
          <w:tcPr>
            <w:tcW w:w="782" w:type="pct"/>
            <w:shd w:val="clear" w:color="auto" w:fill="auto"/>
          </w:tcPr>
          <w:p w14:paraId="0AE66369" w14:textId="77777777" w:rsidR="00655761" w:rsidRPr="00A229A6" w:rsidRDefault="00655761" w:rsidP="00A229A6">
            <w:pPr>
              <w:jc w:val="center"/>
              <w:rPr>
                <w:sz w:val="22"/>
                <w:szCs w:val="22"/>
              </w:rPr>
            </w:pPr>
            <w:r w:rsidRPr="00A229A6">
              <w:rPr>
                <w:sz w:val="22"/>
                <w:szCs w:val="22"/>
              </w:rPr>
              <w:t>20</w:t>
            </w:r>
          </w:p>
        </w:tc>
      </w:tr>
      <w:tr w:rsidR="00655761" w:rsidRPr="00A229A6" w14:paraId="6A727B31" w14:textId="77777777" w:rsidTr="00A229A6">
        <w:trPr>
          <w:jc w:val="center"/>
        </w:trPr>
        <w:tc>
          <w:tcPr>
            <w:tcW w:w="4217" w:type="pct"/>
            <w:gridSpan w:val="7"/>
            <w:shd w:val="clear" w:color="auto" w:fill="auto"/>
          </w:tcPr>
          <w:p w14:paraId="3049AF4C" w14:textId="77777777" w:rsidR="00655761" w:rsidRPr="00A229A6" w:rsidRDefault="00655761">
            <w:pPr>
              <w:rPr>
                <w:sz w:val="22"/>
                <w:szCs w:val="22"/>
              </w:rPr>
            </w:pPr>
          </w:p>
        </w:tc>
        <w:tc>
          <w:tcPr>
            <w:tcW w:w="782" w:type="pct"/>
            <w:shd w:val="clear" w:color="auto" w:fill="auto"/>
            <w:vAlign w:val="center"/>
          </w:tcPr>
          <w:p w14:paraId="15D6BF38" w14:textId="77777777" w:rsidR="00655761" w:rsidRPr="00A229A6" w:rsidRDefault="00655761" w:rsidP="00A229A6">
            <w:pPr>
              <w:jc w:val="center"/>
              <w:rPr>
                <w:b/>
                <w:sz w:val="22"/>
                <w:szCs w:val="22"/>
              </w:rPr>
            </w:pPr>
            <w:r w:rsidRPr="00A229A6">
              <w:rPr>
                <w:b/>
                <w:sz w:val="22"/>
                <w:szCs w:val="22"/>
              </w:rPr>
              <w:t>132</w:t>
            </w:r>
          </w:p>
        </w:tc>
      </w:tr>
    </w:tbl>
    <w:p w14:paraId="44ECFB50" w14:textId="77777777" w:rsidR="00655761" w:rsidRDefault="00655761"/>
    <w:p w14:paraId="52721736" w14:textId="77777777" w:rsidR="00655761" w:rsidRDefault="00655761"/>
    <w:p w14:paraId="7DF142B6" w14:textId="77777777" w:rsidR="00655761" w:rsidRDefault="00655761"/>
    <w:p w14:paraId="2B9946FD" w14:textId="77777777" w:rsidR="00655761" w:rsidRDefault="00655761"/>
    <w:p w14:paraId="32452FF4" w14:textId="77777777" w:rsidR="00655761" w:rsidRDefault="00655761"/>
    <w:p w14:paraId="234D6787" w14:textId="77777777" w:rsidR="00655761" w:rsidRDefault="00655761"/>
    <w:p w14:paraId="6B896F3F" w14:textId="77777777" w:rsidR="00655761" w:rsidRDefault="00655761"/>
    <w:p w14:paraId="127DAF7D" w14:textId="77777777" w:rsidR="00655761" w:rsidRDefault="00655761"/>
    <w:p w14:paraId="7AC1FB97" w14:textId="77777777" w:rsidR="00655761" w:rsidRDefault="00655761"/>
    <w:p w14:paraId="7EDDBDFF" w14:textId="77777777" w:rsidR="00655761" w:rsidRDefault="00655761"/>
    <w:p w14:paraId="1BCEE071" w14:textId="77777777" w:rsidR="00655761" w:rsidRDefault="00655761"/>
    <w:p w14:paraId="6A850BD1" w14:textId="77777777" w:rsidR="00655761" w:rsidRDefault="00655761"/>
    <w:p w14:paraId="0D2336AF" w14:textId="77777777" w:rsidR="00655761" w:rsidRDefault="00655761"/>
    <w:p w14:paraId="1AF57E51" w14:textId="77777777" w:rsidR="00655761" w:rsidRDefault="00655761"/>
    <w:p w14:paraId="56FB9961" w14:textId="77777777" w:rsidR="00655761" w:rsidRDefault="00655761"/>
    <w:p w14:paraId="0D3801AC" w14:textId="77777777" w:rsidR="00655761" w:rsidRDefault="00655761"/>
    <w:p w14:paraId="38A4D862" w14:textId="77777777" w:rsidR="00655761" w:rsidRDefault="00655761"/>
    <w:p w14:paraId="270E0A95" w14:textId="77777777" w:rsidR="00655761" w:rsidRDefault="00655761"/>
    <w:p w14:paraId="60B8CDF1" w14:textId="77777777" w:rsidR="00655761" w:rsidRDefault="00655761"/>
    <w:p w14:paraId="2CC19242" w14:textId="77777777" w:rsidR="00655761" w:rsidRDefault="00655761"/>
    <w:p w14:paraId="1914C38C" w14:textId="77777777" w:rsidR="00655761" w:rsidRDefault="00655761"/>
    <w:p w14:paraId="4C9E95F8" w14:textId="77777777" w:rsidR="00655761" w:rsidRDefault="00655761"/>
    <w:p w14:paraId="7AEC2933" w14:textId="77777777" w:rsidR="00655761" w:rsidRDefault="00655761"/>
    <w:p w14:paraId="50F58F20" w14:textId="77777777" w:rsidR="00655761" w:rsidRDefault="00655761"/>
    <w:p w14:paraId="7780935E" w14:textId="77777777" w:rsidR="00655761" w:rsidRDefault="00655761"/>
    <w:p w14:paraId="1AA267B3" w14:textId="77777777" w:rsidR="00655761" w:rsidRDefault="00655761"/>
    <w:p w14:paraId="6370FCE4" w14:textId="77777777" w:rsidR="00655761" w:rsidRDefault="00655761"/>
    <w:p w14:paraId="00A29FE2" w14:textId="77777777" w:rsidR="00655761" w:rsidRDefault="00655761"/>
    <w:p w14:paraId="79DC4789" w14:textId="77777777" w:rsidR="00655761" w:rsidRDefault="00655761"/>
    <w:p w14:paraId="12B159F2" w14:textId="77777777" w:rsidR="00655761" w:rsidRDefault="00655761"/>
    <w:p w14:paraId="38D44BA4" w14:textId="77777777" w:rsidR="00655761" w:rsidRDefault="00655761"/>
    <w:p w14:paraId="4366AB4B" w14:textId="77777777" w:rsidR="00655761" w:rsidRDefault="00655761"/>
    <w:p w14:paraId="54C6387B" w14:textId="77777777" w:rsidR="00655761" w:rsidRDefault="00655761"/>
    <w:p w14:paraId="5371B786" w14:textId="77777777" w:rsidR="00655761" w:rsidRDefault="00655761"/>
    <w:p w14:paraId="652BAF60" w14:textId="77777777" w:rsidR="00655761" w:rsidRDefault="00655761">
      <w:pPr>
        <w:spacing w:after="200" w:line="276" w:lineRule="auto"/>
        <w:rPr>
          <w:rFonts w:ascii="Arial" w:hAnsi="Arial" w:cs="Arial"/>
          <w:bCs/>
          <w:noProof/>
        </w:rPr>
      </w:pPr>
      <w:r>
        <w:rPr>
          <w:rFonts w:ascii="Arial" w:hAnsi="Arial" w:cs="Arial"/>
          <w:bCs/>
          <w:noProof/>
        </w:rPr>
        <w:br w:type="page"/>
      </w:r>
    </w:p>
    <w:p w14:paraId="362929F0" w14:textId="3416AE5B" w:rsidR="00655761" w:rsidRPr="00AC28DD" w:rsidRDefault="00655761" w:rsidP="00AC28DD">
      <w:pPr>
        <w:jc w:val="center"/>
        <w:rPr>
          <w:rFonts w:ascii="Arial" w:hAnsi="Arial" w:cs="Arial"/>
          <w:bCs/>
          <w:noProof/>
        </w:rPr>
      </w:pPr>
      <w:r w:rsidRPr="00AC28DD">
        <w:rPr>
          <w:rFonts w:ascii="Arial" w:hAnsi="Arial" w:cs="Arial"/>
          <w:noProof/>
        </w:rPr>
        <w:lastRenderedPageBreak/>
        <w:drawing>
          <wp:inline distT="0" distB="0" distL="0" distR="0" wp14:anchorId="01A86051" wp14:editId="3383B1BC">
            <wp:extent cx="5734050" cy="838200"/>
            <wp:effectExtent l="0" t="0" r="0" b="0"/>
            <wp:docPr id="1440539819" name="Picture 14405398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3AB5A6" w14:textId="77777777" w:rsidR="00655761" w:rsidRPr="00AC28DD" w:rsidRDefault="00655761" w:rsidP="00AC28DD">
      <w:pPr>
        <w:jc w:val="center"/>
        <w:rPr>
          <w:b/>
          <w:bCs/>
        </w:rPr>
      </w:pPr>
    </w:p>
    <w:p w14:paraId="3B579CDD" w14:textId="77777777" w:rsidR="00655761" w:rsidRPr="00AC28DD" w:rsidRDefault="00655761" w:rsidP="00AC28DD">
      <w:pPr>
        <w:jc w:val="center"/>
        <w:rPr>
          <w:b/>
          <w:bCs/>
        </w:rPr>
      </w:pPr>
      <w:r w:rsidRPr="00AC28DD">
        <w:rPr>
          <w:b/>
          <w:bCs/>
        </w:rPr>
        <w:t>END SEMESTER EXAMINATION – NOV / DEC 2024</w:t>
      </w:r>
    </w:p>
    <w:p w14:paraId="2B2991EB" w14:textId="77777777" w:rsidR="00655761" w:rsidRPr="00AC28DD" w:rsidRDefault="00655761"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655761" w:rsidRPr="00B279DF" w14:paraId="38ABB826" w14:textId="77777777" w:rsidTr="00960E5A">
        <w:trPr>
          <w:trHeight w:val="397"/>
          <w:jc w:val="center"/>
        </w:trPr>
        <w:tc>
          <w:tcPr>
            <w:tcW w:w="1555" w:type="dxa"/>
            <w:vAlign w:val="center"/>
          </w:tcPr>
          <w:p w14:paraId="74CFB0B8" w14:textId="77777777" w:rsidR="00655761" w:rsidRPr="00B279DF" w:rsidRDefault="00655761" w:rsidP="00D54806">
            <w:pPr>
              <w:pStyle w:val="Title"/>
              <w:jc w:val="left"/>
              <w:rPr>
                <w:b/>
                <w:sz w:val="22"/>
                <w:szCs w:val="22"/>
              </w:rPr>
            </w:pPr>
            <w:r w:rsidRPr="00B279DF">
              <w:rPr>
                <w:b/>
                <w:sz w:val="22"/>
                <w:szCs w:val="22"/>
              </w:rPr>
              <w:t xml:space="preserve">Course Code      </w:t>
            </w:r>
          </w:p>
        </w:tc>
        <w:tc>
          <w:tcPr>
            <w:tcW w:w="6237" w:type="dxa"/>
            <w:vAlign w:val="center"/>
          </w:tcPr>
          <w:p w14:paraId="5EBB8691" w14:textId="77777777" w:rsidR="00655761" w:rsidRPr="00B279DF" w:rsidRDefault="00655761" w:rsidP="00D54806">
            <w:pPr>
              <w:pStyle w:val="Title"/>
              <w:jc w:val="left"/>
              <w:rPr>
                <w:b/>
                <w:sz w:val="22"/>
                <w:szCs w:val="22"/>
              </w:rPr>
            </w:pPr>
            <w:r w:rsidRPr="00B279DF">
              <w:rPr>
                <w:b/>
                <w:sz w:val="22"/>
                <w:szCs w:val="22"/>
              </w:rPr>
              <w:t>20FP3006</w:t>
            </w:r>
          </w:p>
        </w:tc>
        <w:tc>
          <w:tcPr>
            <w:tcW w:w="1705" w:type="dxa"/>
            <w:vAlign w:val="center"/>
          </w:tcPr>
          <w:p w14:paraId="5B264F1A" w14:textId="77777777" w:rsidR="00655761" w:rsidRPr="00B279DF" w:rsidRDefault="00655761" w:rsidP="00D54806">
            <w:pPr>
              <w:pStyle w:val="Title"/>
              <w:ind w:left="-468" w:firstLine="468"/>
              <w:jc w:val="left"/>
              <w:rPr>
                <w:sz w:val="22"/>
                <w:szCs w:val="22"/>
              </w:rPr>
            </w:pPr>
            <w:r w:rsidRPr="00B279DF">
              <w:rPr>
                <w:b/>
                <w:bCs/>
                <w:sz w:val="22"/>
                <w:szCs w:val="22"/>
              </w:rPr>
              <w:t xml:space="preserve">Duration       </w:t>
            </w:r>
          </w:p>
        </w:tc>
        <w:tc>
          <w:tcPr>
            <w:tcW w:w="851" w:type="dxa"/>
            <w:vAlign w:val="center"/>
          </w:tcPr>
          <w:p w14:paraId="67B57DE5" w14:textId="77777777" w:rsidR="00655761" w:rsidRPr="00B279DF" w:rsidRDefault="00655761" w:rsidP="00D54806">
            <w:pPr>
              <w:pStyle w:val="Title"/>
              <w:jc w:val="left"/>
              <w:rPr>
                <w:b/>
                <w:sz w:val="22"/>
                <w:szCs w:val="22"/>
              </w:rPr>
            </w:pPr>
            <w:r w:rsidRPr="00B279DF">
              <w:rPr>
                <w:b/>
                <w:sz w:val="22"/>
                <w:szCs w:val="22"/>
              </w:rPr>
              <w:t>3hrs</w:t>
            </w:r>
          </w:p>
        </w:tc>
      </w:tr>
      <w:tr w:rsidR="00655761" w:rsidRPr="00B279DF" w14:paraId="4AE3D951" w14:textId="77777777" w:rsidTr="00960E5A">
        <w:trPr>
          <w:trHeight w:val="397"/>
          <w:jc w:val="center"/>
        </w:trPr>
        <w:tc>
          <w:tcPr>
            <w:tcW w:w="1555" w:type="dxa"/>
            <w:vAlign w:val="center"/>
          </w:tcPr>
          <w:p w14:paraId="2EC44A3F" w14:textId="77777777" w:rsidR="00655761" w:rsidRPr="00B279DF" w:rsidRDefault="00655761" w:rsidP="00D54806">
            <w:pPr>
              <w:pStyle w:val="Title"/>
              <w:ind w:right="-160"/>
              <w:jc w:val="left"/>
              <w:rPr>
                <w:b/>
                <w:sz w:val="22"/>
                <w:szCs w:val="22"/>
              </w:rPr>
            </w:pPr>
            <w:r w:rsidRPr="00B279DF">
              <w:rPr>
                <w:b/>
                <w:sz w:val="22"/>
                <w:szCs w:val="22"/>
              </w:rPr>
              <w:t xml:space="preserve">Course Title     </w:t>
            </w:r>
          </w:p>
        </w:tc>
        <w:tc>
          <w:tcPr>
            <w:tcW w:w="6237" w:type="dxa"/>
            <w:vAlign w:val="center"/>
          </w:tcPr>
          <w:p w14:paraId="3B610E75" w14:textId="77777777" w:rsidR="00655761" w:rsidRPr="00B279DF" w:rsidRDefault="00655761" w:rsidP="00D54806">
            <w:pPr>
              <w:pStyle w:val="Title"/>
              <w:jc w:val="left"/>
              <w:rPr>
                <w:b/>
                <w:sz w:val="22"/>
                <w:szCs w:val="22"/>
              </w:rPr>
            </w:pPr>
            <w:r w:rsidRPr="00B279DF">
              <w:rPr>
                <w:b/>
                <w:sz w:val="22"/>
                <w:szCs w:val="22"/>
              </w:rPr>
              <w:t>ADVANCES IN FOOD PROCESS ENGINEERING</w:t>
            </w:r>
          </w:p>
        </w:tc>
        <w:tc>
          <w:tcPr>
            <w:tcW w:w="1705" w:type="dxa"/>
            <w:vAlign w:val="center"/>
          </w:tcPr>
          <w:p w14:paraId="1574617E" w14:textId="77777777" w:rsidR="00655761" w:rsidRPr="00B279DF" w:rsidRDefault="00655761" w:rsidP="00D54806">
            <w:pPr>
              <w:pStyle w:val="Title"/>
              <w:jc w:val="left"/>
              <w:rPr>
                <w:b/>
                <w:bCs/>
                <w:sz w:val="22"/>
                <w:szCs w:val="22"/>
              </w:rPr>
            </w:pPr>
            <w:r w:rsidRPr="00B279DF">
              <w:rPr>
                <w:b/>
                <w:bCs/>
                <w:sz w:val="22"/>
                <w:szCs w:val="22"/>
              </w:rPr>
              <w:t xml:space="preserve">Max. Marks </w:t>
            </w:r>
          </w:p>
        </w:tc>
        <w:tc>
          <w:tcPr>
            <w:tcW w:w="851" w:type="dxa"/>
            <w:vAlign w:val="center"/>
          </w:tcPr>
          <w:p w14:paraId="2CCCE116" w14:textId="77777777" w:rsidR="00655761" w:rsidRPr="00B279DF" w:rsidRDefault="00655761" w:rsidP="00D54806">
            <w:pPr>
              <w:pStyle w:val="Title"/>
              <w:jc w:val="left"/>
              <w:rPr>
                <w:b/>
                <w:sz w:val="22"/>
                <w:szCs w:val="22"/>
              </w:rPr>
            </w:pPr>
            <w:r w:rsidRPr="00B279DF">
              <w:rPr>
                <w:b/>
                <w:sz w:val="22"/>
                <w:szCs w:val="22"/>
              </w:rPr>
              <w:t>100</w:t>
            </w:r>
          </w:p>
        </w:tc>
      </w:tr>
    </w:tbl>
    <w:p w14:paraId="2214C77A" w14:textId="77777777" w:rsidR="00655761" w:rsidRPr="00AC28DD" w:rsidRDefault="00655761" w:rsidP="00737086">
      <w:pPr>
        <w:contextualSpacing/>
      </w:pPr>
    </w:p>
    <w:tbl>
      <w:tblPr>
        <w:tblStyle w:val="TableGrid"/>
        <w:tblW w:w="5738" w:type="pct"/>
        <w:tblInd w:w="-572" w:type="dxa"/>
        <w:tblLook w:val="04A0" w:firstRow="1" w:lastRow="0" w:firstColumn="1" w:lastColumn="0" w:noHBand="0" w:noVBand="1"/>
      </w:tblPr>
      <w:tblGrid>
        <w:gridCol w:w="570"/>
        <w:gridCol w:w="417"/>
        <w:gridCol w:w="7659"/>
        <w:gridCol w:w="708"/>
        <w:gridCol w:w="537"/>
        <w:gridCol w:w="457"/>
      </w:tblGrid>
      <w:tr w:rsidR="00655761" w:rsidRPr="00B279DF" w14:paraId="1C5ABAA6" w14:textId="77777777" w:rsidTr="00655761">
        <w:trPr>
          <w:trHeight w:val="531"/>
        </w:trPr>
        <w:tc>
          <w:tcPr>
            <w:tcW w:w="275" w:type="pct"/>
            <w:vAlign w:val="center"/>
          </w:tcPr>
          <w:p w14:paraId="12355F00" w14:textId="77777777" w:rsidR="00655761" w:rsidRPr="00B279DF" w:rsidRDefault="00655761" w:rsidP="00737086">
            <w:pPr>
              <w:contextualSpacing/>
              <w:jc w:val="center"/>
              <w:rPr>
                <w:b/>
              </w:rPr>
            </w:pPr>
            <w:r w:rsidRPr="00B279DF">
              <w:rPr>
                <w:b/>
              </w:rPr>
              <w:t>Q. No.</w:t>
            </w:r>
          </w:p>
        </w:tc>
        <w:tc>
          <w:tcPr>
            <w:tcW w:w="3903" w:type="pct"/>
            <w:gridSpan w:val="2"/>
            <w:vAlign w:val="center"/>
          </w:tcPr>
          <w:p w14:paraId="248A4803" w14:textId="77777777" w:rsidR="00655761" w:rsidRPr="00B279DF" w:rsidRDefault="00655761" w:rsidP="00737086">
            <w:pPr>
              <w:contextualSpacing/>
              <w:jc w:val="center"/>
              <w:rPr>
                <w:b/>
              </w:rPr>
            </w:pPr>
            <w:r w:rsidRPr="00B279DF">
              <w:rPr>
                <w:b/>
              </w:rPr>
              <w:t>Questions</w:t>
            </w:r>
          </w:p>
        </w:tc>
        <w:tc>
          <w:tcPr>
            <w:tcW w:w="342" w:type="pct"/>
            <w:vAlign w:val="center"/>
          </w:tcPr>
          <w:p w14:paraId="67F959BA" w14:textId="77777777" w:rsidR="00655761" w:rsidRPr="00B279DF" w:rsidRDefault="00655761" w:rsidP="00737086">
            <w:pPr>
              <w:contextualSpacing/>
              <w:jc w:val="center"/>
              <w:rPr>
                <w:b/>
              </w:rPr>
            </w:pPr>
            <w:r w:rsidRPr="00B279DF">
              <w:rPr>
                <w:b/>
              </w:rPr>
              <w:t>CO</w:t>
            </w:r>
          </w:p>
        </w:tc>
        <w:tc>
          <w:tcPr>
            <w:tcW w:w="259" w:type="pct"/>
            <w:vAlign w:val="center"/>
          </w:tcPr>
          <w:p w14:paraId="63F42F14" w14:textId="77777777" w:rsidR="00655761" w:rsidRPr="00B279DF" w:rsidRDefault="00655761" w:rsidP="00737086">
            <w:pPr>
              <w:contextualSpacing/>
              <w:jc w:val="center"/>
              <w:rPr>
                <w:b/>
              </w:rPr>
            </w:pPr>
            <w:r w:rsidRPr="00B279DF">
              <w:rPr>
                <w:b/>
              </w:rPr>
              <w:t>BL</w:t>
            </w:r>
          </w:p>
        </w:tc>
        <w:tc>
          <w:tcPr>
            <w:tcW w:w="221" w:type="pct"/>
            <w:vAlign w:val="center"/>
          </w:tcPr>
          <w:p w14:paraId="29BEEB6F" w14:textId="77777777" w:rsidR="00655761" w:rsidRPr="00B279DF" w:rsidRDefault="00655761" w:rsidP="00B279DF">
            <w:pPr>
              <w:contextualSpacing/>
              <w:jc w:val="center"/>
              <w:rPr>
                <w:b/>
              </w:rPr>
            </w:pPr>
            <w:r w:rsidRPr="00B279DF">
              <w:rPr>
                <w:b/>
              </w:rPr>
              <w:t>M</w:t>
            </w:r>
          </w:p>
        </w:tc>
      </w:tr>
      <w:tr w:rsidR="00655761" w:rsidRPr="00B279DF" w14:paraId="636A5B6B" w14:textId="77777777" w:rsidTr="00655761">
        <w:trPr>
          <w:trHeight w:val="531"/>
        </w:trPr>
        <w:tc>
          <w:tcPr>
            <w:tcW w:w="5000" w:type="pct"/>
            <w:gridSpan w:val="6"/>
          </w:tcPr>
          <w:p w14:paraId="5FB7240E" w14:textId="77777777" w:rsidR="00655761" w:rsidRPr="00B279DF" w:rsidRDefault="00655761" w:rsidP="00737086">
            <w:pPr>
              <w:contextualSpacing/>
              <w:jc w:val="center"/>
              <w:rPr>
                <w:b/>
                <w:u w:val="single"/>
              </w:rPr>
            </w:pPr>
            <w:r w:rsidRPr="00B279DF">
              <w:rPr>
                <w:b/>
                <w:u w:val="single"/>
              </w:rPr>
              <w:t>PART – A (5 X 16 = 80 MARKS)</w:t>
            </w:r>
          </w:p>
          <w:p w14:paraId="0FEF1E4E" w14:textId="77777777" w:rsidR="00655761" w:rsidRPr="00B279DF" w:rsidRDefault="00655761" w:rsidP="00737086">
            <w:pPr>
              <w:contextualSpacing/>
              <w:jc w:val="center"/>
              <w:rPr>
                <w:b/>
              </w:rPr>
            </w:pPr>
            <w:r w:rsidRPr="00B279DF">
              <w:rPr>
                <w:b/>
              </w:rPr>
              <w:t>(Answer any five from the following)</w:t>
            </w:r>
          </w:p>
        </w:tc>
      </w:tr>
      <w:tr w:rsidR="00655761" w:rsidRPr="00B279DF" w14:paraId="34F7DCBD" w14:textId="77777777" w:rsidTr="00655761">
        <w:trPr>
          <w:trHeight w:val="382"/>
        </w:trPr>
        <w:tc>
          <w:tcPr>
            <w:tcW w:w="275" w:type="pct"/>
          </w:tcPr>
          <w:p w14:paraId="024203D9" w14:textId="77777777" w:rsidR="00655761" w:rsidRPr="00B279DF" w:rsidRDefault="00655761" w:rsidP="00AC28DD">
            <w:pPr>
              <w:contextualSpacing/>
              <w:jc w:val="center"/>
            </w:pPr>
            <w:r w:rsidRPr="00B279DF">
              <w:t>1.</w:t>
            </w:r>
          </w:p>
        </w:tc>
        <w:tc>
          <w:tcPr>
            <w:tcW w:w="202" w:type="pct"/>
          </w:tcPr>
          <w:p w14:paraId="399A457E" w14:textId="77777777" w:rsidR="00655761" w:rsidRPr="00B279DF" w:rsidRDefault="00655761" w:rsidP="00AC28DD">
            <w:pPr>
              <w:contextualSpacing/>
              <w:jc w:val="center"/>
            </w:pPr>
            <w:r w:rsidRPr="00B279DF">
              <w:t>a.</w:t>
            </w:r>
          </w:p>
        </w:tc>
        <w:tc>
          <w:tcPr>
            <w:tcW w:w="3700" w:type="pct"/>
            <w:vAlign w:val="bottom"/>
          </w:tcPr>
          <w:p w14:paraId="6E68CC50" w14:textId="77777777" w:rsidR="00655761" w:rsidRPr="00B279DF" w:rsidRDefault="00655761" w:rsidP="0031064D">
            <w:pPr>
              <w:jc w:val="both"/>
            </w:pPr>
            <w:r w:rsidRPr="00B279DF">
              <w:t>For the evaluation of pasteurization process, it is recommended to utilize F value based on a reference temperature of 70°C and a Z value of 7°C. For the evaluation of cooking process and other chemical changes that occur during processing the recommended reference temperature of 100°C and Z value 30°C. Calculate the pasteurization and cooking value of following constant temperature process.</w:t>
            </w:r>
          </w:p>
          <w:tbl>
            <w:tblPr>
              <w:tblStyle w:val="TableGrid"/>
              <w:tblW w:w="0" w:type="auto"/>
              <w:tblInd w:w="677" w:type="dxa"/>
              <w:tblLook w:val="04A0" w:firstRow="1" w:lastRow="0" w:firstColumn="1" w:lastColumn="0" w:noHBand="0" w:noVBand="1"/>
            </w:tblPr>
            <w:tblGrid>
              <w:gridCol w:w="1354"/>
              <w:gridCol w:w="1928"/>
              <w:gridCol w:w="1928"/>
            </w:tblGrid>
            <w:tr w:rsidR="00655761" w:rsidRPr="00B279DF" w14:paraId="509DC089" w14:textId="77777777" w:rsidTr="00126999">
              <w:trPr>
                <w:trHeight w:val="261"/>
              </w:trPr>
              <w:tc>
                <w:tcPr>
                  <w:tcW w:w="1354" w:type="dxa"/>
                </w:tcPr>
                <w:p w14:paraId="45730C3A" w14:textId="77777777" w:rsidR="00655761" w:rsidRPr="00B279DF" w:rsidRDefault="00655761" w:rsidP="0031064D">
                  <w:pPr>
                    <w:jc w:val="both"/>
                  </w:pPr>
                  <w:r w:rsidRPr="00B279DF">
                    <w:t>Process</w:t>
                  </w:r>
                </w:p>
              </w:tc>
              <w:tc>
                <w:tcPr>
                  <w:tcW w:w="1928" w:type="dxa"/>
                </w:tcPr>
                <w:p w14:paraId="69A8EDF3" w14:textId="77777777" w:rsidR="00655761" w:rsidRPr="00B279DF" w:rsidRDefault="00655761" w:rsidP="0031064D">
                  <w:pPr>
                    <w:jc w:val="both"/>
                  </w:pPr>
                  <w:r w:rsidRPr="00B279DF">
                    <w:t>Temperature (°C)</w:t>
                  </w:r>
                </w:p>
              </w:tc>
              <w:tc>
                <w:tcPr>
                  <w:tcW w:w="1928" w:type="dxa"/>
                </w:tcPr>
                <w:p w14:paraId="10BD7E2A" w14:textId="77777777" w:rsidR="00655761" w:rsidRPr="00B279DF" w:rsidRDefault="00655761" w:rsidP="0031064D">
                  <w:pPr>
                    <w:jc w:val="both"/>
                  </w:pPr>
                  <w:r w:rsidRPr="00B279DF">
                    <w:t>Time, (s)</w:t>
                  </w:r>
                </w:p>
              </w:tc>
            </w:tr>
            <w:tr w:rsidR="00655761" w:rsidRPr="00B279DF" w14:paraId="0D9A7386" w14:textId="77777777" w:rsidTr="00126999">
              <w:trPr>
                <w:trHeight w:val="261"/>
              </w:trPr>
              <w:tc>
                <w:tcPr>
                  <w:tcW w:w="1354" w:type="dxa"/>
                </w:tcPr>
                <w:p w14:paraId="4EF03936" w14:textId="77777777" w:rsidR="00655761" w:rsidRPr="00B279DF" w:rsidRDefault="00655761" w:rsidP="0031064D">
                  <w:pPr>
                    <w:jc w:val="center"/>
                  </w:pPr>
                  <w:r w:rsidRPr="00B279DF">
                    <w:t>A</w:t>
                  </w:r>
                </w:p>
              </w:tc>
              <w:tc>
                <w:tcPr>
                  <w:tcW w:w="1928" w:type="dxa"/>
                </w:tcPr>
                <w:p w14:paraId="70CFA69A" w14:textId="77777777" w:rsidR="00655761" w:rsidRPr="00B279DF" w:rsidRDefault="00655761" w:rsidP="0031064D">
                  <w:pPr>
                    <w:jc w:val="center"/>
                  </w:pPr>
                  <w:r w:rsidRPr="00B279DF">
                    <w:t>80</w:t>
                  </w:r>
                </w:p>
              </w:tc>
              <w:tc>
                <w:tcPr>
                  <w:tcW w:w="1928" w:type="dxa"/>
                </w:tcPr>
                <w:p w14:paraId="693767EA" w14:textId="77777777" w:rsidR="00655761" w:rsidRPr="00B279DF" w:rsidRDefault="00655761" w:rsidP="0031064D">
                  <w:pPr>
                    <w:jc w:val="center"/>
                  </w:pPr>
                  <w:r w:rsidRPr="00B279DF">
                    <w:t>15</w:t>
                  </w:r>
                </w:p>
              </w:tc>
            </w:tr>
            <w:tr w:rsidR="00655761" w:rsidRPr="00B279DF" w14:paraId="144EB9DB" w14:textId="77777777" w:rsidTr="00126999">
              <w:trPr>
                <w:trHeight w:val="261"/>
              </w:trPr>
              <w:tc>
                <w:tcPr>
                  <w:tcW w:w="1354" w:type="dxa"/>
                </w:tcPr>
                <w:p w14:paraId="794E844A" w14:textId="77777777" w:rsidR="00655761" w:rsidRPr="00B279DF" w:rsidRDefault="00655761" w:rsidP="0031064D">
                  <w:pPr>
                    <w:jc w:val="center"/>
                  </w:pPr>
                  <w:r w:rsidRPr="00B279DF">
                    <w:t>B</w:t>
                  </w:r>
                </w:p>
              </w:tc>
              <w:tc>
                <w:tcPr>
                  <w:tcW w:w="1928" w:type="dxa"/>
                </w:tcPr>
                <w:p w14:paraId="5435F5F4" w14:textId="77777777" w:rsidR="00655761" w:rsidRPr="00B279DF" w:rsidRDefault="00655761" w:rsidP="0031064D">
                  <w:pPr>
                    <w:jc w:val="center"/>
                  </w:pPr>
                  <w:r w:rsidRPr="00B279DF">
                    <w:t>95</w:t>
                  </w:r>
                </w:p>
              </w:tc>
              <w:tc>
                <w:tcPr>
                  <w:tcW w:w="1928" w:type="dxa"/>
                </w:tcPr>
                <w:p w14:paraId="35298136" w14:textId="77777777" w:rsidR="00655761" w:rsidRPr="00B279DF" w:rsidRDefault="00655761" w:rsidP="0031064D">
                  <w:pPr>
                    <w:jc w:val="center"/>
                  </w:pPr>
                  <w:r w:rsidRPr="00B279DF">
                    <w:t>5</w:t>
                  </w:r>
                </w:p>
              </w:tc>
            </w:tr>
            <w:tr w:rsidR="00655761" w:rsidRPr="00B279DF" w14:paraId="4C1494BE" w14:textId="77777777" w:rsidTr="00126999">
              <w:trPr>
                <w:trHeight w:val="261"/>
              </w:trPr>
              <w:tc>
                <w:tcPr>
                  <w:tcW w:w="1354" w:type="dxa"/>
                </w:tcPr>
                <w:p w14:paraId="2B3CB3BE" w14:textId="77777777" w:rsidR="00655761" w:rsidRPr="00B279DF" w:rsidRDefault="00655761" w:rsidP="0031064D">
                  <w:pPr>
                    <w:jc w:val="center"/>
                  </w:pPr>
                  <w:r w:rsidRPr="00B279DF">
                    <w:t>C</w:t>
                  </w:r>
                </w:p>
              </w:tc>
              <w:tc>
                <w:tcPr>
                  <w:tcW w:w="1928" w:type="dxa"/>
                </w:tcPr>
                <w:p w14:paraId="52C847CE" w14:textId="77777777" w:rsidR="00655761" w:rsidRPr="00B279DF" w:rsidRDefault="00655761" w:rsidP="0031064D">
                  <w:pPr>
                    <w:jc w:val="center"/>
                  </w:pPr>
                  <w:r w:rsidRPr="00B279DF">
                    <w:t>70</w:t>
                  </w:r>
                </w:p>
              </w:tc>
              <w:tc>
                <w:tcPr>
                  <w:tcW w:w="1928" w:type="dxa"/>
                </w:tcPr>
                <w:p w14:paraId="6877841F" w14:textId="77777777" w:rsidR="00655761" w:rsidRPr="00B279DF" w:rsidRDefault="00655761" w:rsidP="0031064D">
                  <w:pPr>
                    <w:jc w:val="center"/>
                  </w:pPr>
                  <w:r w:rsidRPr="00B279DF">
                    <w:t>145</w:t>
                  </w:r>
                </w:p>
              </w:tc>
            </w:tr>
            <w:tr w:rsidR="00655761" w:rsidRPr="00B279DF" w14:paraId="77AF79AD" w14:textId="77777777" w:rsidTr="00126999">
              <w:trPr>
                <w:trHeight w:val="261"/>
              </w:trPr>
              <w:tc>
                <w:tcPr>
                  <w:tcW w:w="1354" w:type="dxa"/>
                </w:tcPr>
                <w:p w14:paraId="4C9B240D" w14:textId="77777777" w:rsidR="00655761" w:rsidRPr="00B279DF" w:rsidRDefault="00655761" w:rsidP="0031064D">
                  <w:pPr>
                    <w:jc w:val="center"/>
                  </w:pPr>
                  <w:r w:rsidRPr="00B279DF">
                    <w:t>D</w:t>
                  </w:r>
                </w:p>
              </w:tc>
              <w:tc>
                <w:tcPr>
                  <w:tcW w:w="1928" w:type="dxa"/>
                </w:tcPr>
                <w:p w14:paraId="76C2D731" w14:textId="77777777" w:rsidR="00655761" w:rsidRPr="00B279DF" w:rsidRDefault="00655761" w:rsidP="0031064D">
                  <w:pPr>
                    <w:jc w:val="center"/>
                  </w:pPr>
                  <w:r w:rsidRPr="00B279DF">
                    <w:t>112</w:t>
                  </w:r>
                </w:p>
              </w:tc>
              <w:tc>
                <w:tcPr>
                  <w:tcW w:w="1928" w:type="dxa"/>
                </w:tcPr>
                <w:p w14:paraId="2BC67627" w14:textId="77777777" w:rsidR="00655761" w:rsidRPr="00B279DF" w:rsidRDefault="00655761" w:rsidP="0031064D">
                  <w:pPr>
                    <w:jc w:val="center"/>
                  </w:pPr>
                  <w:r w:rsidRPr="00B279DF">
                    <w:t>223</w:t>
                  </w:r>
                </w:p>
              </w:tc>
            </w:tr>
          </w:tbl>
          <w:p w14:paraId="21DBD4F1" w14:textId="77777777" w:rsidR="00655761" w:rsidRPr="00B279DF" w:rsidRDefault="00655761" w:rsidP="0031064D">
            <w:pPr>
              <w:contextualSpacing/>
              <w:jc w:val="both"/>
            </w:pPr>
          </w:p>
        </w:tc>
        <w:tc>
          <w:tcPr>
            <w:tcW w:w="342" w:type="pct"/>
          </w:tcPr>
          <w:p w14:paraId="0984D508" w14:textId="77777777" w:rsidR="00655761" w:rsidRPr="00B279DF" w:rsidRDefault="00655761" w:rsidP="00AC28DD">
            <w:pPr>
              <w:contextualSpacing/>
              <w:jc w:val="center"/>
            </w:pPr>
            <w:r w:rsidRPr="00B279DF">
              <w:t>CO1</w:t>
            </w:r>
          </w:p>
        </w:tc>
        <w:tc>
          <w:tcPr>
            <w:tcW w:w="259" w:type="pct"/>
          </w:tcPr>
          <w:p w14:paraId="47ED3F37" w14:textId="77777777" w:rsidR="00655761" w:rsidRPr="00B279DF" w:rsidRDefault="00655761" w:rsidP="00AC28DD">
            <w:pPr>
              <w:contextualSpacing/>
              <w:jc w:val="center"/>
            </w:pPr>
            <w:r w:rsidRPr="00B279DF">
              <w:t>U</w:t>
            </w:r>
          </w:p>
        </w:tc>
        <w:tc>
          <w:tcPr>
            <w:tcW w:w="221" w:type="pct"/>
          </w:tcPr>
          <w:p w14:paraId="739EFA5E" w14:textId="77777777" w:rsidR="00655761" w:rsidRPr="00B279DF" w:rsidRDefault="00655761" w:rsidP="00AC28DD">
            <w:pPr>
              <w:contextualSpacing/>
              <w:jc w:val="center"/>
            </w:pPr>
            <w:r w:rsidRPr="00B279DF">
              <w:t>8</w:t>
            </w:r>
          </w:p>
        </w:tc>
      </w:tr>
      <w:tr w:rsidR="00655761" w:rsidRPr="00B279DF" w14:paraId="50696AEF" w14:textId="77777777" w:rsidTr="00655761">
        <w:trPr>
          <w:trHeight w:val="230"/>
        </w:trPr>
        <w:tc>
          <w:tcPr>
            <w:tcW w:w="275" w:type="pct"/>
          </w:tcPr>
          <w:p w14:paraId="23DC0A6A" w14:textId="77777777" w:rsidR="00655761" w:rsidRPr="00B279DF" w:rsidRDefault="00655761" w:rsidP="00AC28DD">
            <w:pPr>
              <w:contextualSpacing/>
              <w:jc w:val="center"/>
            </w:pPr>
          </w:p>
        </w:tc>
        <w:tc>
          <w:tcPr>
            <w:tcW w:w="202" w:type="pct"/>
          </w:tcPr>
          <w:p w14:paraId="4B88507C" w14:textId="77777777" w:rsidR="00655761" w:rsidRPr="00B279DF" w:rsidRDefault="00655761" w:rsidP="00AC28DD">
            <w:pPr>
              <w:contextualSpacing/>
              <w:jc w:val="center"/>
            </w:pPr>
            <w:r w:rsidRPr="00B279DF">
              <w:t>b.</w:t>
            </w:r>
          </w:p>
        </w:tc>
        <w:tc>
          <w:tcPr>
            <w:tcW w:w="3700" w:type="pct"/>
            <w:vAlign w:val="bottom"/>
          </w:tcPr>
          <w:p w14:paraId="478485EE" w14:textId="77777777" w:rsidR="00655761" w:rsidRPr="00B279DF" w:rsidRDefault="00655761" w:rsidP="0031064D">
            <w:pPr>
              <w:jc w:val="both"/>
            </w:pPr>
            <w:r w:rsidRPr="00B279DF">
              <w:t>Calculate the lethality rate for the give kinetic data using general method. TDT is characterized by a F</w:t>
            </w:r>
            <w:r w:rsidRPr="00B279DF">
              <w:rPr>
                <w:vertAlign w:val="subscript"/>
              </w:rPr>
              <w:t>o</w:t>
            </w:r>
            <w:r w:rsidRPr="00B279DF">
              <w:t xml:space="preserve"> (at 121.1°C) of 2.52 min with a z value of 10°C. </w:t>
            </w:r>
          </w:p>
          <w:p w14:paraId="4212CFFB" w14:textId="77777777" w:rsidR="00655761" w:rsidRPr="00B279DF" w:rsidRDefault="00655761" w:rsidP="0031064D">
            <w:pPr>
              <w:jc w:val="both"/>
            </w:pPr>
            <w:r w:rsidRPr="00B279DF">
              <w:t>Time (min): 0, 5,10,15,20,25,30,35,40,45,50,55,60,65,70,75,80,85&amp; 90</w:t>
            </w:r>
          </w:p>
          <w:p w14:paraId="66C1A5D3" w14:textId="77777777" w:rsidR="00655761" w:rsidRPr="00B279DF" w:rsidRDefault="00655761" w:rsidP="0031064D">
            <w:pPr>
              <w:contextualSpacing/>
              <w:jc w:val="both"/>
            </w:pPr>
            <w:r w:rsidRPr="00B279DF">
              <w:t>Temp.(ºC):     60,65,70,78,86,93,102,110,115,118,120,121,121,118,111,101,85,74 &amp;60.</w:t>
            </w:r>
          </w:p>
        </w:tc>
        <w:tc>
          <w:tcPr>
            <w:tcW w:w="342" w:type="pct"/>
          </w:tcPr>
          <w:p w14:paraId="2E038118" w14:textId="77777777" w:rsidR="00655761" w:rsidRPr="00B279DF" w:rsidRDefault="00655761" w:rsidP="00AC28DD">
            <w:pPr>
              <w:contextualSpacing/>
              <w:jc w:val="center"/>
            </w:pPr>
            <w:r w:rsidRPr="00B279DF">
              <w:t>CO1</w:t>
            </w:r>
          </w:p>
        </w:tc>
        <w:tc>
          <w:tcPr>
            <w:tcW w:w="259" w:type="pct"/>
          </w:tcPr>
          <w:p w14:paraId="577C4FB5" w14:textId="77777777" w:rsidR="00655761" w:rsidRPr="00B279DF" w:rsidRDefault="00655761" w:rsidP="00AC28DD">
            <w:pPr>
              <w:contextualSpacing/>
              <w:jc w:val="center"/>
            </w:pPr>
            <w:r w:rsidRPr="00B279DF">
              <w:t>A</w:t>
            </w:r>
          </w:p>
        </w:tc>
        <w:tc>
          <w:tcPr>
            <w:tcW w:w="221" w:type="pct"/>
          </w:tcPr>
          <w:p w14:paraId="570AB25C" w14:textId="77777777" w:rsidR="00655761" w:rsidRPr="00B279DF" w:rsidRDefault="00655761" w:rsidP="00AC28DD">
            <w:pPr>
              <w:contextualSpacing/>
              <w:jc w:val="center"/>
            </w:pPr>
            <w:r w:rsidRPr="00B279DF">
              <w:t>8</w:t>
            </w:r>
          </w:p>
        </w:tc>
      </w:tr>
      <w:tr w:rsidR="00655761" w:rsidRPr="00B279DF" w14:paraId="70CE65B0" w14:textId="77777777" w:rsidTr="00655761">
        <w:trPr>
          <w:trHeight w:val="464"/>
        </w:trPr>
        <w:tc>
          <w:tcPr>
            <w:tcW w:w="275" w:type="pct"/>
          </w:tcPr>
          <w:p w14:paraId="773821CC" w14:textId="77777777" w:rsidR="00655761" w:rsidRPr="00B279DF" w:rsidRDefault="00655761" w:rsidP="00AC28DD">
            <w:pPr>
              <w:contextualSpacing/>
              <w:jc w:val="center"/>
            </w:pPr>
            <w:r w:rsidRPr="00B279DF">
              <w:t>2.</w:t>
            </w:r>
          </w:p>
        </w:tc>
        <w:tc>
          <w:tcPr>
            <w:tcW w:w="202" w:type="pct"/>
          </w:tcPr>
          <w:p w14:paraId="3F757A2F" w14:textId="77777777" w:rsidR="00655761" w:rsidRPr="00B279DF" w:rsidRDefault="00655761" w:rsidP="00AC28DD">
            <w:pPr>
              <w:contextualSpacing/>
              <w:jc w:val="center"/>
            </w:pPr>
            <w:r w:rsidRPr="00B279DF">
              <w:t>a.</w:t>
            </w:r>
          </w:p>
        </w:tc>
        <w:tc>
          <w:tcPr>
            <w:tcW w:w="3700" w:type="pct"/>
            <w:vAlign w:val="center"/>
          </w:tcPr>
          <w:p w14:paraId="18DD2648" w14:textId="77777777" w:rsidR="00655761" w:rsidRPr="00B279DF" w:rsidRDefault="00655761" w:rsidP="008E0DA7">
            <w:pPr>
              <w:contextualSpacing/>
            </w:pPr>
            <w:r w:rsidRPr="00B279DF">
              <w:t>Explain the different methods of freeze driers with a suitable diagram.</w:t>
            </w:r>
          </w:p>
        </w:tc>
        <w:tc>
          <w:tcPr>
            <w:tcW w:w="342" w:type="pct"/>
          </w:tcPr>
          <w:p w14:paraId="77125D63" w14:textId="77777777" w:rsidR="00655761" w:rsidRPr="00B279DF" w:rsidRDefault="00655761" w:rsidP="00AC28DD">
            <w:pPr>
              <w:contextualSpacing/>
              <w:jc w:val="center"/>
            </w:pPr>
            <w:r w:rsidRPr="00B279DF">
              <w:t>CO2</w:t>
            </w:r>
          </w:p>
        </w:tc>
        <w:tc>
          <w:tcPr>
            <w:tcW w:w="259" w:type="pct"/>
          </w:tcPr>
          <w:p w14:paraId="169598E0" w14:textId="77777777" w:rsidR="00655761" w:rsidRPr="00B279DF" w:rsidRDefault="00655761" w:rsidP="00AC28DD">
            <w:pPr>
              <w:contextualSpacing/>
              <w:jc w:val="center"/>
            </w:pPr>
            <w:r w:rsidRPr="00B279DF">
              <w:t>An</w:t>
            </w:r>
          </w:p>
        </w:tc>
        <w:tc>
          <w:tcPr>
            <w:tcW w:w="221" w:type="pct"/>
          </w:tcPr>
          <w:p w14:paraId="0416913C" w14:textId="77777777" w:rsidR="00655761" w:rsidRPr="00B279DF" w:rsidRDefault="00655761" w:rsidP="00AC28DD">
            <w:pPr>
              <w:contextualSpacing/>
              <w:jc w:val="center"/>
            </w:pPr>
            <w:r w:rsidRPr="00B279DF">
              <w:t>8</w:t>
            </w:r>
          </w:p>
        </w:tc>
      </w:tr>
      <w:tr w:rsidR="00655761" w:rsidRPr="00B279DF" w14:paraId="726BA570" w14:textId="77777777" w:rsidTr="00655761">
        <w:trPr>
          <w:trHeight w:val="382"/>
        </w:trPr>
        <w:tc>
          <w:tcPr>
            <w:tcW w:w="275" w:type="pct"/>
          </w:tcPr>
          <w:p w14:paraId="3920084D" w14:textId="77777777" w:rsidR="00655761" w:rsidRPr="00B279DF" w:rsidRDefault="00655761" w:rsidP="00AC28DD">
            <w:pPr>
              <w:contextualSpacing/>
              <w:jc w:val="center"/>
            </w:pPr>
          </w:p>
        </w:tc>
        <w:tc>
          <w:tcPr>
            <w:tcW w:w="202" w:type="pct"/>
          </w:tcPr>
          <w:p w14:paraId="1CEB3316" w14:textId="77777777" w:rsidR="00655761" w:rsidRPr="00B279DF" w:rsidRDefault="00655761" w:rsidP="00AC28DD">
            <w:pPr>
              <w:contextualSpacing/>
              <w:jc w:val="center"/>
            </w:pPr>
            <w:r w:rsidRPr="00B279DF">
              <w:t>b.</w:t>
            </w:r>
          </w:p>
        </w:tc>
        <w:tc>
          <w:tcPr>
            <w:tcW w:w="3700" w:type="pct"/>
            <w:vAlign w:val="center"/>
          </w:tcPr>
          <w:p w14:paraId="0613A6EA" w14:textId="77777777" w:rsidR="00655761" w:rsidRPr="00B279DF" w:rsidRDefault="00655761" w:rsidP="0031064D">
            <w:pPr>
              <w:contextualSpacing/>
              <w:jc w:val="both"/>
            </w:pPr>
            <w:r w:rsidRPr="00B279DF">
              <w:rPr>
                <w:lang w:val="en-IN"/>
              </w:rPr>
              <w:t>Meat Patty with an initial moisture content of 300% (dry-weight basis) is poured into 0.4 cm layers in a tray placed in a freeze drier operating at 40 Pa. It is to be dried to 10% moisture (dry-weight basis) at a maximum surface temperature of 55ºC. Assuming that the pressure at the ice front remains constant at 78 Pa, estimate (a) the drying time and (b) the drying time if the layer of food is increased to 0.8 cm and dried under similar conditions. (Additional data: the dried food has a thermal conductivity of 0.03 W/m K, a density of 470 kg /m</w:t>
            </w:r>
            <w:r w:rsidRPr="00B279DF">
              <w:rPr>
                <w:vertAlign w:val="superscript"/>
                <w:lang w:val="en-IN"/>
              </w:rPr>
              <w:t>3</w:t>
            </w:r>
            <w:r w:rsidRPr="00B279DF">
              <w:rPr>
                <w:lang w:val="en-IN"/>
              </w:rPr>
              <w:t>, a permeability of 2.4 x10</w:t>
            </w:r>
            <w:r w:rsidRPr="00B279DF">
              <w:rPr>
                <w:vertAlign w:val="superscript"/>
                <w:lang w:val="en-IN"/>
              </w:rPr>
              <w:t>-8</w:t>
            </w:r>
            <w:r w:rsidRPr="00B279DF">
              <w:rPr>
                <w:lang w:val="en-IN"/>
              </w:rPr>
              <w:t xml:space="preserve"> kg/s and the latent heat of sublimation is 2.95 x 10</w:t>
            </w:r>
            <w:r w:rsidRPr="00B279DF">
              <w:rPr>
                <w:vertAlign w:val="superscript"/>
                <w:lang w:val="en-IN"/>
              </w:rPr>
              <w:t xml:space="preserve">3 </w:t>
            </w:r>
            <w:r w:rsidRPr="00B279DF">
              <w:rPr>
                <w:lang w:val="en-IN"/>
              </w:rPr>
              <w:t>kJ/ kg.)</w:t>
            </w:r>
          </w:p>
        </w:tc>
        <w:tc>
          <w:tcPr>
            <w:tcW w:w="342" w:type="pct"/>
          </w:tcPr>
          <w:p w14:paraId="3AF72345" w14:textId="77777777" w:rsidR="00655761" w:rsidRPr="00B279DF" w:rsidRDefault="00655761" w:rsidP="00AC28DD">
            <w:pPr>
              <w:contextualSpacing/>
              <w:jc w:val="center"/>
            </w:pPr>
            <w:r w:rsidRPr="00B279DF">
              <w:t>CO2</w:t>
            </w:r>
          </w:p>
        </w:tc>
        <w:tc>
          <w:tcPr>
            <w:tcW w:w="259" w:type="pct"/>
          </w:tcPr>
          <w:p w14:paraId="3610D3C0" w14:textId="77777777" w:rsidR="00655761" w:rsidRPr="00B279DF" w:rsidRDefault="00655761" w:rsidP="00AC28DD">
            <w:pPr>
              <w:contextualSpacing/>
              <w:jc w:val="center"/>
            </w:pPr>
            <w:r w:rsidRPr="00B279DF">
              <w:t>A</w:t>
            </w:r>
          </w:p>
        </w:tc>
        <w:tc>
          <w:tcPr>
            <w:tcW w:w="221" w:type="pct"/>
          </w:tcPr>
          <w:p w14:paraId="3E9843BE" w14:textId="77777777" w:rsidR="00655761" w:rsidRPr="00B279DF" w:rsidRDefault="00655761" w:rsidP="00AC28DD">
            <w:pPr>
              <w:contextualSpacing/>
              <w:jc w:val="center"/>
            </w:pPr>
            <w:r w:rsidRPr="00B279DF">
              <w:t>8</w:t>
            </w:r>
          </w:p>
        </w:tc>
      </w:tr>
      <w:tr w:rsidR="00655761" w:rsidRPr="00B279DF" w14:paraId="4579B7FA" w14:textId="77777777" w:rsidTr="00655761">
        <w:trPr>
          <w:trHeight w:val="245"/>
        </w:trPr>
        <w:tc>
          <w:tcPr>
            <w:tcW w:w="275" w:type="pct"/>
          </w:tcPr>
          <w:p w14:paraId="26B6BC97" w14:textId="77777777" w:rsidR="00655761" w:rsidRPr="00B279DF" w:rsidRDefault="00655761" w:rsidP="00AC28DD">
            <w:pPr>
              <w:contextualSpacing/>
              <w:jc w:val="center"/>
            </w:pPr>
          </w:p>
        </w:tc>
        <w:tc>
          <w:tcPr>
            <w:tcW w:w="202" w:type="pct"/>
          </w:tcPr>
          <w:p w14:paraId="4B6DACEB" w14:textId="77777777" w:rsidR="00655761" w:rsidRPr="00B279DF" w:rsidRDefault="00655761" w:rsidP="00AC28DD">
            <w:pPr>
              <w:contextualSpacing/>
              <w:jc w:val="center"/>
            </w:pPr>
          </w:p>
        </w:tc>
        <w:tc>
          <w:tcPr>
            <w:tcW w:w="3700" w:type="pct"/>
            <w:vAlign w:val="bottom"/>
          </w:tcPr>
          <w:p w14:paraId="498F98D3" w14:textId="77777777" w:rsidR="00655761" w:rsidRPr="00B279DF" w:rsidRDefault="00655761" w:rsidP="00B81B2D">
            <w:pPr>
              <w:contextualSpacing/>
              <w:jc w:val="both"/>
            </w:pPr>
          </w:p>
        </w:tc>
        <w:tc>
          <w:tcPr>
            <w:tcW w:w="342" w:type="pct"/>
          </w:tcPr>
          <w:p w14:paraId="24E6AE3F" w14:textId="77777777" w:rsidR="00655761" w:rsidRPr="00B279DF" w:rsidRDefault="00655761" w:rsidP="00AC28DD">
            <w:pPr>
              <w:contextualSpacing/>
              <w:jc w:val="center"/>
            </w:pPr>
          </w:p>
        </w:tc>
        <w:tc>
          <w:tcPr>
            <w:tcW w:w="259" w:type="pct"/>
          </w:tcPr>
          <w:p w14:paraId="40B76753" w14:textId="77777777" w:rsidR="00655761" w:rsidRPr="00B279DF" w:rsidRDefault="00655761" w:rsidP="00AC28DD">
            <w:pPr>
              <w:contextualSpacing/>
              <w:jc w:val="center"/>
            </w:pPr>
          </w:p>
        </w:tc>
        <w:tc>
          <w:tcPr>
            <w:tcW w:w="221" w:type="pct"/>
          </w:tcPr>
          <w:p w14:paraId="5703BD15" w14:textId="77777777" w:rsidR="00655761" w:rsidRPr="00B279DF" w:rsidRDefault="00655761" w:rsidP="00AC28DD">
            <w:pPr>
              <w:contextualSpacing/>
              <w:jc w:val="center"/>
            </w:pPr>
          </w:p>
        </w:tc>
      </w:tr>
      <w:tr w:rsidR="00655761" w:rsidRPr="00B279DF" w14:paraId="3D94DA55" w14:textId="77777777" w:rsidTr="00655761">
        <w:trPr>
          <w:trHeight w:val="382"/>
        </w:trPr>
        <w:tc>
          <w:tcPr>
            <w:tcW w:w="275" w:type="pct"/>
          </w:tcPr>
          <w:p w14:paraId="6993DA7E" w14:textId="77777777" w:rsidR="00655761" w:rsidRPr="00B279DF" w:rsidRDefault="00655761" w:rsidP="00AC28DD">
            <w:pPr>
              <w:contextualSpacing/>
              <w:jc w:val="center"/>
            </w:pPr>
            <w:r w:rsidRPr="00B279DF">
              <w:t>3.</w:t>
            </w:r>
          </w:p>
        </w:tc>
        <w:tc>
          <w:tcPr>
            <w:tcW w:w="202" w:type="pct"/>
          </w:tcPr>
          <w:p w14:paraId="68320A75" w14:textId="77777777" w:rsidR="00655761" w:rsidRPr="00B279DF" w:rsidRDefault="00655761" w:rsidP="00AC28DD">
            <w:pPr>
              <w:contextualSpacing/>
              <w:jc w:val="center"/>
            </w:pPr>
            <w:r w:rsidRPr="00B279DF">
              <w:t>a.</w:t>
            </w:r>
          </w:p>
        </w:tc>
        <w:tc>
          <w:tcPr>
            <w:tcW w:w="3700" w:type="pct"/>
            <w:vAlign w:val="center"/>
          </w:tcPr>
          <w:p w14:paraId="62C81FEA" w14:textId="77777777" w:rsidR="00655761" w:rsidRPr="00B279DF" w:rsidRDefault="00655761" w:rsidP="0031064D">
            <w:pPr>
              <w:contextualSpacing/>
              <w:jc w:val="both"/>
            </w:pPr>
            <w:r w:rsidRPr="00B279DF">
              <w:t xml:space="preserve">Describe the principle, construction and working of spray drying system also mention the advantages, disadvantages and applications of spray drying process. </w:t>
            </w:r>
          </w:p>
        </w:tc>
        <w:tc>
          <w:tcPr>
            <w:tcW w:w="342" w:type="pct"/>
          </w:tcPr>
          <w:p w14:paraId="327D460D" w14:textId="77777777" w:rsidR="00655761" w:rsidRPr="00B279DF" w:rsidRDefault="00655761" w:rsidP="00AC28DD">
            <w:pPr>
              <w:contextualSpacing/>
              <w:jc w:val="center"/>
            </w:pPr>
            <w:r w:rsidRPr="00B279DF">
              <w:t>CO3</w:t>
            </w:r>
          </w:p>
        </w:tc>
        <w:tc>
          <w:tcPr>
            <w:tcW w:w="259" w:type="pct"/>
          </w:tcPr>
          <w:p w14:paraId="0AF525BC" w14:textId="77777777" w:rsidR="00655761" w:rsidRPr="00B279DF" w:rsidRDefault="00655761" w:rsidP="00AC28DD">
            <w:pPr>
              <w:contextualSpacing/>
              <w:jc w:val="center"/>
            </w:pPr>
            <w:r w:rsidRPr="00B279DF">
              <w:t>R</w:t>
            </w:r>
          </w:p>
        </w:tc>
        <w:tc>
          <w:tcPr>
            <w:tcW w:w="221" w:type="pct"/>
          </w:tcPr>
          <w:p w14:paraId="79B55BEF" w14:textId="77777777" w:rsidR="00655761" w:rsidRPr="00B279DF" w:rsidRDefault="00655761" w:rsidP="00AC28DD">
            <w:pPr>
              <w:contextualSpacing/>
              <w:jc w:val="center"/>
            </w:pPr>
            <w:r w:rsidRPr="00B279DF">
              <w:t>10</w:t>
            </w:r>
          </w:p>
        </w:tc>
      </w:tr>
      <w:tr w:rsidR="00655761" w:rsidRPr="00B279DF" w14:paraId="2D3620FB" w14:textId="77777777" w:rsidTr="00655761">
        <w:trPr>
          <w:trHeight w:val="382"/>
        </w:trPr>
        <w:tc>
          <w:tcPr>
            <w:tcW w:w="275" w:type="pct"/>
          </w:tcPr>
          <w:p w14:paraId="1288C81F" w14:textId="77777777" w:rsidR="00655761" w:rsidRPr="00B279DF" w:rsidRDefault="00655761" w:rsidP="00AC28DD">
            <w:pPr>
              <w:contextualSpacing/>
              <w:jc w:val="center"/>
            </w:pPr>
          </w:p>
        </w:tc>
        <w:tc>
          <w:tcPr>
            <w:tcW w:w="202" w:type="pct"/>
          </w:tcPr>
          <w:p w14:paraId="24720D8D" w14:textId="77777777" w:rsidR="00655761" w:rsidRPr="00B279DF" w:rsidRDefault="00655761" w:rsidP="00AC28DD">
            <w:pPr>
              <w:contextualSpacing/>
              <w:jc w:val="center"/>
            </w:pPr>
            <w:r w:rsidRPr="00B279DF">
              <w:t>b.</w:t>
            </w:r>
          </w:p>
        </w:tc>
        <w:tc>
          <w:tcPr>
            <w:tcW w:w="3700" w:type="pct"/>
            <w:vAlign w:val="center"/>
          </w:tcPr>
          <w:p w14:paraId="467EAE38" w14:textId="77777777" w:rsidR="00655761" w:rsidRPr="00B279DF" w:rsidRDefault="00655761" w:rsidP="0031064D">
            <w:pPr>
              <w:contextualSpacing/>
              <w:jc w:val="both"/>
              <w:rPr>
                <w:bCs/>
              </w:rPr>
            </w:pPr>
            <w:r w:rsidRPr="00B279DF">
              <w:rPr>
                <w:bCs/>
              </w:rPr>
              <w:t>Explain the working of combined fluidized bed and heat pump drying mechanism with a diagram.</w:t>
            </w:r>
          </w:p>
        </w:tc>
        <w:tc>
          <w:tcPr>
            <w:tcW w:w="342" w:type="pct"/>
          </w:tcPr>
          <w:p w14:paraId="04EE6593" w14:textId="77777777" w:rsidR="00655761" w:rsidRPr="00B279DF" w:rsidRDefault="00655761" w:rsidP="00AC28DD">
            <w:pPr>
              <w:contextualSpacing/>
              <w:jc w:val="center"/>
            </w:pPr>
            <w:r w:rsidRPr="00B279DF">
              <w:t>CO3</w:t>
            </w:r>
          </w:p>
        </w:tc>
        <w:tc>
          <w:tcPr>
            <w:tcW w:w="259" w:type="pct"/>
          </w:tcPr>
          <w:p w14:paraId="48BB79F7" w14:textId="77777777" w:rsidR="00655761" w:rsidRPr="00B279DF" w:rsidRDefault="00655761" w:rsidP="00AC28DD">
            <w:pPr>
              <w:contextualSpacing/>
              <w:jc w:val="center"/>
            </w:pPr>
            <w:r w:rsidRPr="00B279DF">
              <w:t>U</w:t>
            </w:r>
          </w:p>
        </w:tc>
        <w:tc>
          <w:tcPr>
            <w:tcW w:w="221" w:type="pct"/>
          </w:tcPr>
          <w:p w14:paraId="5B42D018" w14:textId="77777777" w:rsidR="00655761" w:rsidRPr="00B279DF" w:rsidRDefault="00655761" w:rsidP="00AC28DD">
            <w:pPr>
              <w:contextualSpacing/>
              <w:jc w:val="center"/>
            </w:pPr>
            <w:r w:rsidRPr="00B279DF">
              <w:t>6</w:t>
            </w:r>
          </w:p>
        </w:tc>
      </w:tr>
      <w:tr w:rsidR="00655761" w:rsidRPr="00B279DF" w14:paraId="61CB2CCE" w14:textId="77777777" w:rsidTr="00655761">
        <w:trPr>
          <w:trHeight w:val="152"/>
        </w:trPr>
        <w:tc>
          <w:tcPr>
            <w:tcW w:w="275" w:type="pct"/>
          </w:tcPr>
          <w:p w14:paraId="109C051E" w14:textId="77777777" w:rsidR="00655761" w:rsidRPr="00B279DF" w:rsidRDefault="00655761" w:rsidP="00AC28DD">
            <w:pPr>
              <w:contextualSpacing/>
              <w:jc w:val="center"/>
            </w:pPr>
          </w:p>
        </w:tc>
        <w:tc>
          <w:tcPr>
            <w:tcW w:w="202" w:type="pct"/>
          </w:tcPr>
          <w:p w14:paraId="4C7D11C3" w14:textId="77777777" w:rsidR="00655761" w:rsidRPr="00B279DF" w:rsidRDefault="00655761" w:rsidP="00AC28DD">
            <w:pPr>
              <w:contextualSpacing/>
              <w:jc w:val="center"/>
            </w:pPr>
          </w:p>
        </w:tc>
        <w:tc>
          <w:tcPr>
            <w:tcW w:w="3700" w:type="pct"/>
            <w:vAlign w:val="bottom"/>
          </w:tcPr>
          <w:p w14:paraId="751F32B7" w14:textId="77777777" w:rsidR="00655761" w:rsidRPr="00B279DF" w:rsidRDefault="00655761" w:rsidP="0031064D">
            <w:pPr>
              <w:contextualSpacing/>
              <w:jc w:val="both"/>
            </w:pPr>
          </w:p>
        </w:tc>
        <w:tc>
          <w:tcPr>
            <w:tcW w:w="342" w:type="pct"/>
          </w:tcPr>
          <w:p w14:paraId="48E97E42" w14:textId="77777777" w:rsidR="00655761" w:rsidRPr="00B279DF" w:rsidRDefault="00655761" w:rsidP="00AC28DD">
            <w:pPr>
              <w:contextualSpacing/>
              <w:jc w:val="center"/>
            </w:pPr>
          </w:p>
        </w:tc>
        <w:tc>
          <w:tcPr>
            <w:tcW w:w="259" w:type="pct"/>
          </w:tcPr>
          <w:p w14:paraId="409D737B" w14:textId="77777777" w:rsidR="00655761" w:rsidRPr="00B279DF" w:rsidRDefault="00655761" w:rsidP="00AC28DD">
            <w:pPr>
              <w:contextualSpacing/>
              <w:jc w:val="center"/>
            </w:pPr>
          </w:p>
        </w:tc>
        <w:tc>
          <w:tcPr>
            <w:tcW w:w="221" w:type="pct"/>
          </w:tcPr>
          <w:p w14:paraId="736416CA" w14:textId="77777777" w:rsidR="00655761" w:rsidRPr="00B279DF" w:rsidRDefault="00655761" w:rsidP="00AC28DD">
            <w:pPr>
              <w:contextualSpacing/>
              <w:jc w:val="center"/>
            </w:pPr>
          </w:p>
        </w:tc>
      </w:tr>
      <w:tr w:rsidR="00655761" w:rsidRPr="00B279DF" w14:paraId="42EF6A3E" w14:textId="77777777" w:rsidTr="00655761">
        <w:trPr>
          <w:trHeight w:val="382"/>
        </w:trPr>
        <w:tc>
          <w:tcPr>
            <w:tcW w:w="275" w:type="pct"/>
          </w:tcPr>
          <w:p w14:paraId="4A82CA8E" w14:textId="77777777" w:rsidR="00655761" w:rsidRPr="00B279DF" w:rsidRDefault="00655761" w:rsidP="00AC28DD">
            <w:pPr>
              <w:contextualSpacing/>
              <w:jc w:val="center"/>
            </w:pPr>
            <w:r w:rsidRPr="00B279DF">
              <w:t>4.</w:t>
            </w:r>
          </w:p>
        </w:tc>
        <w:tc>
          <w:tcPr>
            <w:tcW w:w="202" w:type="pct"/>
          </w:tcPr>
          <w:p w14:paraId="16A17CC2" w14:textId="77777777" w:rsidR="00655761" w:rsidRPr="00B279DF" w:rsidRDefault="00655761" w:rsidP="00AC28DD">
            <w:pPr>
              <w:contextualSpacing/>
              <w:jc w:val="center"/>
            </w:pPr>
            <w:r w:rsidRPr="00B279DF">
              <w:t>a.</w:t>
            </w:r>
          </w:p>
        </w:tc>
        <w:tc>
          <w:tcPr>
            <w:tcW w:w="3700" w:type="pct"/>
            <w:vAlign w:val="center"/>
          </w:tcPr>
          <w:p w14:paraId="4C3BE9C7" w14:textId="77777777" w:rsidR="00655761" w:rsidRPr="00B279DF" w:rsidRDefault="00655761" w:rsidP="0031064D">
            <w:pPr>
              <w:contextualSpacing/>
              <w:jc w:val="both"/>
            </w:pPr>
            <w:r w:rsidRPr="00B279DF">
              <w:t>Express the various regulations and risks pertaining to nanofoods.</w:t>
            </w:r>
          </w:p>
        </w:tc>
        <w:tc>
          <w:tcPr>
            <w:tcW w:w="342" w:type="pct"/>
          </w:tcPr>
          <w:p w14:paraId="31846630" w14:textId="77777777" w:rsidR="00655761" w:rsidRPr="00B279DF" w:rsidRDefault="00655761" w:rsidP="00AC28DD">
            <w:pPr>
              <w:contextualSpacing/>
              <w:jc w:val="center"/>
            </w:pPr>
            <w:r w:rsidRPr="00B279DF">
              <w:t>CO5</w:t>
            </w:r>
          </w:p>
        </w:tc>
        <w:tc>
          <w:tcPr>
            <w:tcW w:w="259" w:type="pct"/>
          </w:tcPr>
          <w:p w14:paraId="3F5112AF" w14:textId="77777777" w:rsidR="00655761" w:rsidRPr="00B279DF" w:rsidRDefault="00655761" w:rsidP="00AC28DD">
            <w:pPr>
              <w:contextualSpacing/>
              <w:jc w:val="center"/>
            </w:pPr>
            <w:r w:rsidRPr="00B279DF">
              <w:t>C</w:t>
            </w:r>
          </w:p>
        </w:tc>
        <w:tc>
          <w:tcPr>
            <w:tcW w:w="221" w:type="pct"/>
          </w:tcPr>
          <w:p w14:paraId="244695D9" w14:textId="77777777" w:rsidR="00655761" w:rsidRPr="00B279DF" w:rsidRDefault="00655761" w:rsidP="00AC28DD">
            <w:pPr>
              <w:contextualSpacing/>
              <w:jc w:val="center"/>
            </w:pPr>
            <w:r w:rsidRPr="00B279DF">
              <w:t>8</w:t>
            </w:r>
          </w:p>
        </w:tc>
      </w:tr>
      <w:tr w:rsidR="00655761" w:rsidRPr="00B279DF" w14:paraId="4D1961E0" w14:textId="77777777" w:rsidTr="00655761">
        <w:trPr>
          <w:trHeight w:val="382"/>
        </w:trPr>
        <w:tc>
          <w:tcPr>
            <w:tcW w:w="275" w:type="pct"/>
          </w:tcPr>
          <w:p w14:paraId="75CBA024" w14:textId="77777777" w:rsidR="00655761" w:rsidRPr="00B279DF" w:rsidRDefault="00655761" w:rsidP="00AC28DD">
            <w:pPr>
              <w:contextualSpacing/>
              <w:jc w:val="center"/>
            </w:pPr>
          </w:p>
        </w:tc>
        <w:tc>
          <w:tcPr>
            <w:tcW w:w="202" w:type="pct"/>
          </w:tcPr>
          <w:p w14:paraId="1FCB7A31" w14:textId="77777777" w:rsidR="00655761" w:rsidRPr="00B279DF" w:rsidRDefault="00655761" w:rsidP="00AC28DD">
            <w:pPr>
              <w:contextualSpacing/>
              <w:jc w:val="center"/>
            </w:pPr>
            <w:r w:rsidRPr="00B279DF">
              <w:t>b.</w:t>
            </w:r>
          </w:p>
        </w:tc>
        <w:tc>
          <w:tcPr>
            <w:tcW w:w="3700" w:type="pct"/>
            <w:vAlign w:val="center"/>
          </w:tcPr>
          <w:p w14:paraId="5C1B800B" w14:textId="77777777" w:rsidR="00655761" w:rsidRPr="00B279DF" w:rsidRDefault="00655761" w:rsidP="0031064D">
            <w:pPr>
              <w:contextualSpacing/>
              <w:jc w:val="both"/>
              <w:rPr>
                <w:bCs/>
              </w:rPr>
            </w:pPr>
            <w:r w:rsidRPr="00B279DF">
              <w:rPr>
                <w:bCs/>
              </w:rPr>
              <w:t>Describe the major interactions responsible for structural organization of food components.</w:t>
            </w:r>
          </w:p>
        </w:tc>
        <w:tc>
          <w:tcPr>
            <w:tcW w:w="342" w:type="pct"/>
          </w:tcPr>
          <w:p w14:paraId="260C0276" w14:textId="77777777" w:rsidR="00655761" w:rsidRPr="00B279DF" w:rsidRDefault="00655761" w:rsidP="00AC28DD">
            <w:pPr>
              <w:contextualSpacing/>
              <w:jc w:val="center"/>
            </w:pPr>
            <w:r w:rsidRPr="00B279DF">
              <w:t>CO5</w:t>
            </w:r>
          </w:p>
        </w:tc>
        <w:tc>
          <w:tcPr>
            <w:tcW w:w="259" w:type="pct"/>
          </w:tcPr>
          <w:p w14:paraId="35C721E3" w14:textId="77777777" w:rsidR="00655761" w:rsidRPr="00B279DF" w:rsidRDefault="00655761" w:rsidP="00AC28DD">
            <w:pPr>
              <w:contextualSpacing/>
              <w:jc w:val="center"/>
            </w:pPr>
            <w:r w:rsidRPr="00B279DF">
              <w:t>R</w:t>
            </w:r>
          </w:p>
        </w:tc>
        <w:tc>
          <w:tcPr>
            <w:tcW w:w="221" w:type="pct"/>
          </w:tcPr>
          <w:p w14:paraId="336BE412" w14:textId="77777777" w:rsidR="00655761" w:rsidRPr="00B279DF" w:rsidRDefault="00655761" w:rsidP="00AC28DD">
            <w:pPr>
              <w:contextualSpacing/>
              <w:jc w:val="center"/>
            </w:pPr>
            <w:r w:rsidRPr="00B279DF">
              <w:t>8</w:t>
            </w:r>
          </w:p>
        </w:tc>
      </w:tr>
      <w:tr w:rsidR="00655761" w:rsidRPr="00B279DF" w14:paraId="187C86D4" w14:textId="77777777" w:rsidTr="00655761">
        <w:trPr>
          <w:trHeight w:val="193"/>
        </w:trPr>
        <w:tc>
          <w:tcPr>
            <w:tcW w:w="275" w:type="pct"/>
          </w:tcPr>
          <w:p w14:paraId="61CCB852" w14:textId="77777777" w:rsidR="00655761" w:rsidRPr="00B279DF" w:rsidRDefault="00655761" w:rsidP="00AC28DD">
            <w:pPr>
              <w:contextualSpacing/>
              <w:jc w:val="center"/>
            </w:pPr>
          </w:p>
        </w:tc>
        <w:tc>
          <w:tcPr>
            <w:tcW w:w="202" w:type="pct"/>
          </w:tcPr>
          <w:p w14:paraId="05C81BDA" w14:textId="77777777" w:rsidR="00655761" w:rsidRPr="00B279DF" w:rsidRDefault="00655761" w:rsidP="00AC28DD">
            <w:pPr>
              <w:contextualSpacing/>
              <w:jc w:val="center"/>
            </w:pPr>
          </w:p>
        </w:tc>
        <w:tc>
          <w:tcPr>
            <w:tcW w:w="3700" w:type="pct"/>
            <w:vAlign w:val="bottom"/>
          </w:tcPr>
          <w:p w14:paraId="68E1298C" w14:textId="77777777" w:rsidR="00655761" w:rsidRPr="00B279DF" w:rsidRDefault="00655761" w:rsidP="0031064D">
            <w:pPr>
              <w:contextualSpacing/>
              <w:jc w:val="both"/>
            </w:pPr>
          </w:p>
        </w:tc>
        <w:tc>
          <w:tcPr>
            <w:tcW w:w="342" w:type="pct"/>
          </w:tcPr>
          <w:p w14:paraId="2103D845" w14:textId="77777777" w:rsidR="00655761" w:rsidRPr="00B279DF" w:rsidRDefault="00655761" w:rsidP="00AC28DD">
            <w:pPr>
              <w:contextualSpacing/>
              <w:jc w:val="center"/>
            </w:pPr>
          </w:p>
        </w:tc>
        <w:tc>
          <w:tcPr>
            <w:tcW w:w="259" w:type="pct"/>
          </w:tcPr>
          <w:p w14:paraId="2B8CA4F0" w14:textId="77777777" w:rsidR="00655761" w:rsidRPr="00B279DF" w:rsidRDefault="00655761" w:rsidP="00AC28DD">
            <w:pPr>
              <w:contextualSpacing/>
              <w:jc w:val="center"/>
            </w:pPr>
          </w:p>
        </w:tc>
        <w:tc>
          <w:tcPr>
            <w:tcW w:w="221" w:type="pct"/>
          </w:tcPr>
          <w:p w14:paraId="4DA044CF" w14:textId="77777777" w:rsidR="00655761" w:rsidRPr="00B279DF" w:rsidRDefault="00655761" w:rsidP="00AC28DD">
            <w:pPr>
              <w:contextualSpacing/>
              <w:jc w:val="center"/>
            </w:pPr>
          </w:p>
        </w:tc>
      </w:tr>
      <w:tr w:rsidR="00655761" w:rsidRPr="00B279DF" w14:paraId="2ECEE780" w14:textId="77777777" w:rsidTr="00655761">
        <w:trPr>
          <w:trHeight w:val="382"/>
        </w:trPr>
        <w:tc>
          <w:tcPr>
            <w:tcW w:w="275" w:type="pct"/>
          </w:tcPr>
          <w:p w14:paraId="7C4D2D62" w14:textId="77777777" w:rsidR="00655761" w:rsidRPr="00B279DF" w:rsidRDefault="00655761" w:rsidP="00AC28DD">
            <w:pPr>
              <w:contextualSpacing/>
              <w:jc w:val="center"/>
            </w:pPr>
            <w:r w:rsidRPr="00B279DF">
              <w:t>5.</w:t>
            </w:r>
          </w:p>
        </w:tc>
        <w:tc>
          <w:tcPr>
            <w:tcW w:w="202" w:type="pct"/>
          </w:tcPr>
          <w:p w14:paraId="37D2F58C" w14:textId="77777777" w:rsidR="00655761" w:rsidRPr="00B279DF" w:rsidRDefault="00655761" w:rsidP="00AC28DD">
            <w:pPr>
              <w:contextualSpacing/>
              <w:jc w:val="center"/>
            </w:pPr>
          </w:p>
        </w:tc>
        <w:tc>
          <w:tcPr>
            <w:tcW w:w="3700" w:type="pct"/>
            <w:vAlign w:val="center"/>
          </w:tcPr>
          <w:p w14:paraId="3322D9E5" w14:textId="77777777" w:rsidR="00655761" w:rsidRPr="00B279DF" w:rsidRDefault="00655761" w:rsidP="0031064D">
            <w:pPr>
              <w:contextualSpacing/>
              <w:jc w:val="both"/>
            </w:pPr>
            <w:r w:rsidRPr="00B279DF">
              <w:t>Elaborate the principle, theory and methods of encapsulation process.</w:t>
            </w:r>
          </w:p>
        </w:tc>
        <w:tc>
          <w:tcPr>
            <w:tcW w:w="342" w:type="pct"/>
          </w:tcPr>
          <w:p w14:paraId="5B0DFE75" w14:textId="77777777" w:rsidR="00655761" w:rsidRPr="00B279DF" w:rsidRDefault="00655761" w:rsidP="00AC28DD">
            <w:pPr>
              <w:contextualSpacing/>
              <w:jc w:val="center"/>
            </w:pPr>
            <w:r w:rsidRPr="00B279DF">
              <w:t>CO4</w:t>
            </w:r>
          </w:p>
        </w:tc>
        <w:tc>
          <w:tcPr>
            <w:tcW w:w="259" w:type="pct"/>
          </w:tcPr>
          <w:p w14:paraId="42E7A74B" w14:textId="77777777" w:rsidR="00655761" w:rsidRPr="00B279DF" w:rsidRDefault="00655761" w:rsidP="00AC28DD">
            <w:pPr>
              <w:contextualSpacing/>
              <w:jc w:val="center"/>
            </w:pPr>
            <w:r w:rsidRPr="00B279DF">
              <w:t>C</w:t>
            </w:r>
          </w:p>
        </w:tc>
        <w:tc>
          <w:tcPr>
            <w:tcW w:w="221" w:type="pct"/>
          </w:tcPr>
          <w:p w14:paraId="4C09CB73" w14:textId="77777777" w:rsidR="00655761" w:rsidRPr="00B279DF" w:rsidRDefault="00655761" w:rsidP="00AC28DD">
            <w:pPr>
              <w:contextualSpacing/>
              <w:jc w:val="center"/>
            </w:pPr>
            <w:r w:rsidRPr="00B279DF">
              <w:t>16</w:t>
            </w:r>
          </w:p>
        </w:tc>
      </w:tr>
      <w:tr w:rsidR="00655761" w:rsidRPr="00B279DF" w14:paraId="04F29911" w14:textId="77777777" w:rsidTr="00655761">
        <w:trPr>
          <w:trHeight w:val="209"/>
        </w:trPr>
        <w:tc>
          <w:tcPr>
            <w:tcW w:w="275" w:type="pct"/>
          </w:tcPr>
          <w:p w14:paraId="5293E27B" w14:textId="77777777" w:rsidR="00655761" w:rsidRPr="00B279DF" w:rsidRDefault="00655761" w:rsidP="00AC28DD">
            <w:pPr>
              <w:contextualSpacing/>
              <w:jc w:val="center"/>
            </w:pPr>
          </w:p>
        </w:tc>
        <w:tc>
          <w:tcPr>
            <w:tcW w:w="202" w:type="pct"/>
          </w:tcPr>
          <w:p w14:paraId="0E645F61" w14:textId="77777777" w:rsidR="00655761" w:rsidRPr="00B279DF" w:rsidRDefault="00655761" w:rsidP="00AC28DD">
            <w:pPr>
              <w:contextualSpacing/>
              <w:jc w:val="center"/>
            </w:pPr>
          </w:p>
        </w:tc>
        <w:tc>
          <w:tcPr>
            <w:tcW w:w="3700" w:type="pct"/>
            <w:vAlign w:val="bottom"/>
          </w:tcPr>
          <w:p w14:paraId="3BABC5C9" w14:textId="77777777" w:rsidR="00655761" w:rsidRPr="00B279DF" w:rsidRDefault="00655761" w:rsidP="0031064D">
            <w:pPr>
              <w:contextualSpacing/>
              <w:jc w:val="both"/>
            </w:pPr>
          </w:p>
        </w:tc>
        <w:tc>
          <w:tcPr>
            <w:tcW w:w="342" w:type="pct"/>
          </w:tcPr>
          <w:p w14:paraId="47CF76AD" w14:textId="77777777" w:rsidR="00655761" w:rsidRPr="00B279DF" w:rsidRDefault="00655761" w:rsidP="00AC28DD">
            <w:pPr>
              <w:contextualSpacing/>
              <w:jc w:val="center"/>
            </w:pPr>
          </w:p>
        </w:tc>
        <w:tc>
          <w:tcPr>
            <w:tcW w:w="259" w:type="pct"/>
          </w:tcPr>
          <w:p w14:paraId="7D08AFB3" w14:textId="77777777" w:rsidR="00655761" w:rsidRPr="00B279DF" w:rsidRDefault="00655761" w:rsidP="00AC28DD">
            <w:pPr>
              <w:contextualSpacing/>
              <w:jc w:val="center"/>
            </w:pPr>
          </w:p>
        </w:tc>
        <w:tc>
          <w:tcPr>
            <w:tcW w:w="221" w:type="pct"/>
          </w:tcPr>
          <w:p w14:paraId="51495299" w14:textId="77777777" w:rsidR="00655761" w:rsidRPr="00B279DF" w:rsidRDefault="00655761" w:rsidP="00AC28DD">
            <w:pPr>
              <w:contextualSpacing/>
              <w:jc w:val="center"/>
            </w:pPr>
          </w:p>
        </w:tc>
      </w:tr>
      <w:tr w:rsidR="00655761" w:rsidRPr="00B279DF" w14:paraId="06F5556D" w14:textId="77777777" w:rsidTr="00655761">
        <w:trPr>
          <w:trHeight w:val="382"/>
        </w:trPr>
        <w:tc>
          <w:tcPr>
            <w:tcW w:w="275" w:type="pct"/>
          </w:tcPr>
          <w:p w14:paraId="69E6E0B6" w14:textId="77777777" w:rsidR="00655761" w:rsidRPr="00B279DF" w:rsidRDefault="00655761" w:rsidP="00AC28DD">
            <w:pPr>
              <w:contextualSpacing/>
              <w:jc w:val="center"/>
            </w:pPr>
            <w:r w:rsidRPr="00B279DF">
              <w:t>6.</w:t>
            </w:r>
          </w:p>
        </w:tc>
        <w:tc>
          <w:tcPr>
            <w:tcW w:w="202" w:type="pct"/>
          </w:tcPr>
          <w:p w14:paraId="5947A784" w14:textId="77777777" w:rsidR="00655761" w:rsidRPr="00B279DF" w:rsidRDefault="00655761" w:rsidP="00AC28DD">
            <w:pPr>
              <w:contextualSpacing/>
              <w:jc w:val="center"/>
            </w:pPr>
            <w:r w:rsidRPr="00B279DF">
              <w:t>a.</w:t>
            </w:r>
          </w:p>
        </w:tc>
        <w:tc>
          <w:tcPr>
            <w:tcW w:w="3700" w:type="pct"/>
            <w:vAlign w:val="center"/>
          </w:tcPr>
          <w:p w14:paraId="2CF26765" w14:textId="77777777" w:rsidR="00655761" w:rsidRPr="00B279DF" w:rsidRDefault="00655761" w:rsidP="0031064D">
            <w:pPr>
              <w:contextualSpacing/>
              <w:jc w:val="both"/>
            </w:pPr>
            <w:r w:rsidRPr="00B279DF">
              <w:rPr>
                <w:rFonts w:eastAsiaTheme="minorHAnsi"/>
                <w:lang w:val="en-IN"/>
              </w:rPr>
              <w:t>Five-centimetre apple cubes are individually quick frozen (IQF) in a blast freezer operating at - 45ºC and with a surface heat transfer coefficient of 38 W/ m</w:t>
            </w:r>
            <w:r w:rsidRPr="00B279DF">
              <w:rPr>
                <w:rFonts w:eastAsiaTheme="minorHAnsi"/>
                <w:vertAlign w:val="superscript"/>
                <w:lang w:val="en-IN"/>
              </w:rPr>
              <w:t>2</w:t>
            </w:r>
            <w:r w:rsidRPr="00B279DF">
              <w:rPr>
                <w:rFonts w:eastAsiaTheme="minorHAnsi"/>
                <w:lang w:val="en-IN"/>
              </w:rPr>
              <w:t xml:space="preserve"> K. If the freezing point of the potato is measured as - 1.0ºC and the density is 1100 kg/ m</w:t>
            </w:r>
            <w:r w:rsidRPr="00B279DF">
              <w:rPr>
                <w:rFonts w:eastAsiaTheme="minorHAnsi"/>
                <w:vertAlign w:val="superscript"/>
                <w:lang w:val="en-IN"/>
              </w:rPr>
              <w:t>3</w:t>
            </w:r>
            <w:r w:rsidRPr="00B279DF">
              <w:rPr>
                <w:rFonts w:eastAsiaTheme="minorHAnsi"/>
                <w:lang w:val="en-IN"/>
              </w:rPr>
              <w:t>.  Estimate the expected freezing time for each cube. If the cubes are then packed into a cardboard carton measuring 25 cm x12 cm x12 cm, calculate the freezing time. Also calculate the freezing time for IQF freezing of 3 cm cubes. (</w:t>
            </w:r>
            <w:r w:rsidRPr="00B279DF">
              <w:rPr>
                <w:rFonts w:eastAsiaTheme="minorHAnsi"/>
                <w:b/>
                <w:lang w:val="en-IN"/>
              </w:rPr>
              <w:t>Additional data:</w:t>
            </w:r>
            <w:r w:rsidRPr="00B279DF">
              <w:rPr>
                <w:rFonts w:eastAsiaTheme="minorHAnsi"/>
                <w:lang w:val="en-IN"/>
              </w:rPr>
              <w:t xml:space="preserve"> the thickness of the card is 1.5 mm, the thermal conductivity of the card is 0.07 W/mK, the thermal conductivity of potato is 2.5 W/mK and the latent heat of crystallisation 2.74 x 10</w:t>
            </w:r>
            <w:r w:rsidRPr="00B279DF">
              <w:rPr>
                <w:rFonts w:eastAsiaTheme="minorHAnsi"/>
                <w:vertAlign w:val="superscript"/>
                <w:lang w:val="en-IN"/>
              </w:rPr>
              <w:t>5</w:t>
            </w:r>
            <w:r w:rsidRPr="00B279DF">
              <w:rPr>
                <w:rFonts w:eastAsiaTheme="minorHAnsi"/>
                <w:lang w:val="en-IN"/>
              </w:rPr>
              <w:t xml:space="preserve"> J/ kg.)</w:t>
            </w:r>
          </w:p>
        </w:tc>
        <w:tc>
          <w:tcPr>
            <w:tcW w:w="342" w:type="pct"/>
          </w:tcPr>
          <w:p w14:paraId="6A754B81" w14:textId="77777777" w:rsidR="00655761" w:rsidRPr="00B279DF" w:rsidRDefault="00655761" w:rsidP="00AC28DD">
            <w:pPr>
              <w:contextualSpacing/>
              <w:jc w:val="center"/>
            </w:pPr>
            <w:r w:rsidRPr="00B279DF">
              <w:t>CO2</w:t>
            </w:r>
          </w:p>
        </w:tc>
        <w:tc>
          <w:tcPr>
            <w:tcW w:w="259" w:type="pct"/>
          </w:tcPr>
          <w:p w14:paraId="30DE8E72" w14:textId="77777777" w:rsidR="00655761" w:rsidRPr="00B279DF" w:rsidRDefault="00655761" w:rsidP="00AC28DD">
            <w:pPr>
              <w:contextualSpacing/>
              <w:jc w:val="center"/>
            </w:pPr>
            <w:r w:rsidRPr="00B279DF">
              <w:t>E</w:t>
            </w:r>
          </w:p>
        </w:tc>
        <w:tc>
          <w:tcPr>
            <w:tcW w:w="221" w:type="pct"/>
          </w:tcPr>
          <w:p w14:paraId="650B8B8C" w14:textId="77777777" w:rsidR="00655761" w:rsidRPr="00B279DF" w:rsidRDefault="00655761" w:rsidP="00AC28DD">
            <w:pPr>
              <w:contextualSpacing/>
              <w:jc w:val="center"/>
            </w:pPr>
            <w:r w:rsidRPr="00B279DF">
              <w:t>8</w:t>
            </w:r>
          </w:p>
        </w:tc>
      </w:tr>
      <w:tr w:rsidR="00655761" w:rsidRPr="00B279DF" w14:paraId="63CCD152" w14:textId="77777777" w:rsidTr="00655761">
        <w:trPr>
          <w:trHeight w:val="382"/>
        </w:trPr>
        <w:tc>
          <w:tcPr>
            <w:tcW w:w="275" w:type="pct"/>
          </w:tcPr>
          <w:p w14:paraId="0CDAE8BA" w14:textId="77777777" w:rsidR="00655761" w:rsidRPr="00B279DF" w:rsidRDefault="00655761" w:rsidP="00AC28DD">
            <w:pPr>
              <w:contextualSpacing/>
              <w:jc w:val="center"/>
            </w:pPr>
          </w:p>
        </w:tc>
        <w:tc>
          <w:tcPr>
            <w:tcW w:w="202" w:type="pct"/>
          </w:tcPr>
          <w:p w14:paraId="451EEEE7" w14:textId="77777777" w:rsidR="00655761" w:rsidRPr="00B279DF" w:rsidRDefault="00655761" w:rsidP="00AC28DD">
            <w:pPr>
              <w:contextualSpacing/>
              <w:jc w:val="center"/>
            </w:pPr>
            <w:r w:rsidRPr="00B279DF">
              <w:t>b.</w:t>
            </w:r>
          </w:p>
        </w:tc>
        <w:tc>
          <w:tcPr>
            <w:tcW w:w="3700" w:type="pct"/>
            <w:vAlign w:val="center"/>
          </w:tcPr>
          <w:p w14:paraId="4EBFEAC2" w14:textId="77777777" w:rsidR="00655761" w:rsidRPr="00B279DF" w:rsidRDefault="00655761" w:rsidP="0031064D">
            <w:pPr>
              <w:contextualSpacing/>
              <w:jc w:val="both"/>
              <w:rPr>
                <w:bCs/>
              </w:rPr>
            </w:pPr>
            <w:r w:rsidRPr="00B279DF">
              <w:rPr>
                <w:bCs/>
              </w:rPr>
              <w:t>Analyze the effect of freezing on food materials.</w:t>
            </w:r>
          </w:p>
        </w:tc>
        <w:tc>
          <w:tcPr>
            <w:tcW w:w="342" w:type="pct"/>
          </w:tcPr>
          <w:p w14:paraId="339E0253" w14:textId="77777777" w:rsidR="00655761" w:rsidRPr="00B279DF" w:rsidRDefault="00655761" w:rsidP="00AC28DD">
            <w:pPr>
              <w:contextualSpacing/>
              <w:jc w:val="center"/>
            </w:pPr>
            <w:r w:rsidRPr="00B279DF">
              <w:t>CO2</w:t>
            </w:r>
          </w:p>
        </w:tc>
        <w:tc>
          <w:tcPr>
            <w:tcW w:w="259" w:type="pct"/>
          </w:tcPr>
          <w:p w14:paraId="4FCBE891" w14:textId="77777777" w:rsidR="00655761" w:rsidRPr="00B279DF" w:rsidRDefault="00655761" w:rsidP="00AC28DD">
            <w:pPr>
              <w:contextualSpacing/>
              <w:jc w:val="center"/>
            </w:pPr>
            <w:r w:rsidRPr="00B279DF">
              <w:t>An</w:t>
            </w:r>
          </w:p>
        </w:tc>
        <w:tc>
          <w:tcPr>
            <w:tcW w:w="221" w:type="pct"/>
          </w:tcPr>
          <w:p w14:paraId="5CA5E847" w14:textId="77777777" w:rsidR="00655761" w:rsidRPr="00B279DF" w:rsidRDefault="00655761" w:rsidP="00AC28DD">
            <w:pPr>
              <w:contextualSpacing/>
              <w:jc w:val="center"/>
            </w:pPr>
            <w:r w:rsidRPr="00B279DF">
              <w:t>8</w:t>
            </w:r>
          </w:p>
        </w:tc>
      </w:tr>
      <w:tr w:rsidR="00655761" w:rsidRPr="00B279DF" w14:paraId="3B46C1B3" w14:textId="77777777" w:rsidTr="00655761">
        <w:trPr>
          <w:trHeight w:val="251"/>
        </w:trPr>
        <w:tc>
          <w:tcPr>
            <w:tcW w:w="275" w:type="pct"/>
          </w:tcPr>
          <w:p w14:paraId="43871559" w14:textId="77777777" w:rsidR="00655761" w:rsidRPr="00B279DF" w:rsidRDefault="00655761" w:rsidP="00AC28DD">
            <w:pPr>
              <w:contextualSpacing/>
              <w:jc w:val="center"/>
            </w:pPr>
          </w:p>
        </w:tc>
        <w:tc>
          <w:tcPr>
            <w:tcW w:w="202" w:type="pct"/>
          </w:tcPr>
          <w:p w14:paraId="304ADA04" w14:textId="77777777" w:rsidR="00655761" w:rsidRPr="00B279DF" w:rsidRDefault="00655761" w:rsidP="00AC28DD">
            <w:pPr>
              <w:contextualSpacing/>
              <w:jc w:val="center"/>
            </w:pPr>
          </w:p>
        </w:tc>
        <w:tc>
          <w:tcPr>
            <w:tcW w:w="3700" w:type="pct"/>
            <w:vAlign w:val="bottom"/>
          </w:tcPr>
          <w:p w14:paraId="429A8765" w14:textId="77777777" w:rsidR="00655761" w:rsidRPr="00B279DF" w:rsidRDefault="00655761" w:rsidP="0031064D">
            <w:pPr>
              <w:contextualSpacing/>
              <w:jc w:val="both"/>
            </w:pPr>
          </w:p>
        </w:tc>
        <w:tc>
          <w:tcPr>
            <w:tcW w:w="342" w:type="pct"/>
          </w:tcPr>
          <w:p w14:paraId="3D491385" w14:textId="77777777" w:rsidR="00655761" w:rsidRPr="00B279DF" w:rsidRDefault="00655761" w:rsidP="00AC28DD">
            <w:pPr>
              <w:contextualSpacing/>
              <w:jc w:val="center"/>
            </w:pPr>
          </w:p>
        </w:tc>
        <w:tc>
          <w:tcPr>
            <w:tcW w:w="259" w:type="pct"/>
          </w:tcPr>
          <w:p w14:paraId="377EA963" w14:textId="77777777" w:rsidR="00655761" w:rsidRPr="00B279DF" w:rsidRDefault="00655761" w:rsidP="00AC28DD">
            <w:pPr>
              <w:contextualSpacing/>
              <w:jc w:val="center"/>
            </w:pPr>
          </w:p>
        </w:tc>
        <w:tc>
          <w:tcPr>
            <w:tcW w:w="221" w:type="pct"/>
          </w:tcPr>
          <w:p w14:paraId="11350D2A" w14:textId="77777777" w:rsidR="00655761" w:rsidRPr="00B279DF" w:rsidRDefault="00655761" w:rsidP="00AC28DD">
            <w:pPr>
              <w:contextualSpacing/>
              <w:jc w:val="center"/>
            </w:pPr>
          </w:p>
        </w:tc>
      </w:tr>
      <w:tr w:rsidR="00655761" w:rsidRPr="00B279DF" w14:paraId="02951A9B" w14:textId="77777777" w:rsidTr="00655761">
        <w:trPr>
          <w:trHeight w:val="382"/>
        </w:trPr>
        <w:tc>
          <w:tcPr>
            <w:tcW w:w="275" w:type="pct"/>
          </w:tcPr>
          <w:p w14:paraId="2481C7C5" w14:textId="77777777" w:rsidR="00655761" w:rsidRPr="00B279DF" w:rsidRDefault="00655761" w:rsidP="00AC28DD">
            <w:pPr>
              <w:contextualSpacing/>
              <w:jc w:val="center"/>
            </w:pPr>
            <w:r w:rsidRPr="00B279DF">
              <w:t>7.</w:t>
            </w:r>
          </w:p>
        </w:tc>
        <w:tc>
          <w:tcPr>
            <w:tcW w:w="202" w:type="pct"/>
          </w:tcPr>
          <w:p w14:paraId="21D99EF2" w14:textId="77777777" w:rsidR="00655761" w:rsidRPr="00B279DF" w:rsidRDefault="00655761" w:rsidP="001C41AD">
            <w:pPr>
              <w:contextualSpacing/>
            </w:pPr>
          </w:p>
        </w:tc>
        <w:tc>
          <w:tcPr>
            <w:tcW w:w="3700" w:type="pct"/>
            <w:vAlign w:val="center"/>
          </w:tcPr>
          <w:p w14:paraId="34B35D3E" w14:textId="77777777" w:rsidR="00655761" w:rsidRPr="00B279DF" w:rsidRDefault="00655761" w:rsidP="0031064D">
            <w:pPr>
              <w:contextualSpacing/>
              <w:jc w:val="both"/>
            </w:pPr>
            <w:r w:rsidRPr="00B279DF">
              <w:t>Explain the principle, construction, working and performance of heat pump dryer. List the merits and demerits of heat pump dryer.</w:t>
            </w:r>
          </w:p>
        </w:tc>
        <w:tc>
          <w:tcPr>
            <w:tcW w:w="342" w:type="pct"/>
          </w:tcPr>
          <w:p w14:paraId="600CD742" w14:textId="77777777" w:rsidR="00655761" w:rsidRPr="00B279DF" w:rsidRDefault="00655761" w:rsidP="00AC28DD">
            <w:pPr>
              <w:contextualSpacing/>
              <w:jc w:val="center"/>
            </w:pPr>
            <w:r w:rsidRPr="00B279DF">
              <w:t>CO3</w:t>
            </w:r>
          </w:p>
        </w:tc>
        <w:tc>
          <w:tcPr>
            <w:tcW w:w="259" w:type="pct"/>
          </w:tcPr>
          <w:p w14:paraId="67AAE09B" w14:textId="77777777" w:rsidR="00655761" w:rsidRPr="00B279DF" w:rsidRDefault="00655761" w:rsidP="00AC28DD">
            <w:pPr>
              <w:contextualSpacing/>
              <w:jc w:val="center"/>
            </w:pPr>
            <w:r w:rsidRPr="00B279DF">
              <w:t>A</w:t>
            </w:r>
          </w:p>
        </w:tc>
        <w:tc>
          <w:tcPr>
            <w:tcW w:w="221" w:type="pct"/>
          </w:tcPr>
          <w:p w14:paraId="21778E26" w14:textId="77777777" w:rsidR="00655761" w:rsidRPr="00B279DF" w:rsidRDefault="00655761" w:rsidP="00AC28DD">
            <w:pPr>
              <w:contextualSpacing/>
              <w:jc w:val="center"/>
            </w:pPr>
            <w:r w:rsidRPr="00B279DF">
              <w:t>16</w:t>
            </w:r>
          </w:p>
        </w:tc>
      </w:tr>
      <w:tr w:rsidR="00655761" w:rsidRPr="00B279DF" w14:paraId="26596FC5" w14:textId="77777777" w:rsidTr="00655761">
        <w:trPr>
          <w:trHeight w:val="399"/>
        </w:trPr>
        <w:tc>
          <w:tcPr>
            <w:tcW w:w="5000" w:type="pct"/>
            <w:gridSpan w:val="6"/>
          </w:tcPr>
          <w:p w14:paraId="2D2A54C5" w14:textId="77777777" w:rsidR="00655761" w:rsidRPr="00B279DF" w:rsidRDefault="00655761" w:rsidP="00AC28DD">
            <w:pPr>
              <w:contextualSpacing/>
              <w:jc w:val="center"/>
              <w:rPr>
                <w:b/>
                <w:u w:val="single"/>
              </w:rPr>
            </w:pPr>
            <w:r w:rsidRPr="00B279DF">
              <w:rPr>
                <w:b/>
                <w:u w:val="single"/>
              </w:rPr>
              <w:t>PART – B (1 X 20 = 20 MARKS)</w:t>
            </w:r>
          </w:p>
          <w:p w14:paraId="4C02E6B4" w14:textId="77777777" w:rsidR="00655761" w:rsidRPr="00B279DF" w:rsidRDefault="00655761" w:rsidP="00AC28DD">
            <w:pPr>
              <w:contextualSpacing/>
              <w:jc w:val="center"/>
            </w:pPr>
            <w:r w:rsidRPr="00B279DF">
              <w:rPr>
                <w:b/>
                <w:bCs/>
              </w:rPr>
              <w:t>(Compulsory Question)</w:t>
            </w:r>
          </w:p>
        </w:tc>
      </w:tr>
      <w:tr w:rsidR="00655761" w:rsidRPr="00B279DF" w14:paraId="06A76768" w14:textId="77777777" w:rsidTr="00655761">
        <w:trPr>
          <w:trHeight w:val="382"/>
        </w:trPr>
        <w:tc>
          <w:tcPr>
            <w:tcW w:w="275" w:type="pct"/>
          </w:tcPr>
          <w:p w14:paraId="50218D04" w14:textId="77777777" w:rsidR="00655761" w:rsidRPr="00B279DF" w:rsidRDefault="00655761" w:rsidP="00AC28DD">
            <w:pPr>
              <w:contextualSpacing/>
              <w:jc w:val="center"/>
            </w:pPr>
            <w:r w:rsidRPr="00B279DF">
              <w:t>8.</w:t>
            </w:r>
          </w:p>
        </w:tc>
        <w:tc>
          <w:tcPr>
            <w:tcW w:w="202" w:type="pct"/>
          </w:tcPr>
          <w:p w14:paraId="322BB1FD" w14:textId="77777777" w:rsidR="00655761" w:rsidRPr="00B279DF" w:rsidRDefault="00655761" w:rsidP="00AC28DD">
            <w:pPr>
              <w:contextualSpacing/>
              <w:jc w:val="center"/>
            </w:pPr>
            <w:r w:rsidRPr="00B279DF">
              <w:t>a.</w:t>
            </w:r>
          </w:p>
        </w:tc>
        <w:tc>
          <w:tcPr>
            <w:tcW w:w="3700" w:type="pct"/>
            <w:vAlign w:val="center"/>
          </w:tcPr>
          <w:p w14:paraId="51580117" w14:textId="77777777" w:rsidR="00655761" w:rsidRPr="00B279DF" w:rsidRDefault="00655761" w:rsidP="008E0DA7">
            <w:pPr>
              <w:contextualSpacing/>
              <w:jc w:val="both"/>
            </w:pPr>
            <w:r w:rsidRPr="00B279DF">
              <w:t>Summarize the role of biosensors in food industries.</w:t>
            </w:r>
          </w:p>
        </w:tc>
        <w:tc>
          <w:tcPr>
            <w:tcW w:w="342" w:type="pct"/>
          </w:tcPr>
          <w:p w14:paraId="382EA274" w14:textId="77777777" w:rsidR="00655761" w:rsidRPr="00B279DF" w:rsidRDefault="00655761" w:rsidP="00AC28DD">
            <w:pPr>
              <w:contextualSpacing/>
              <w:jc w:val="center"/>
            </w:pPr>
            <w:r w:rsidRPr="00B279DF">
              <w:t>CO6</w:t>
            </w:r>
          </w:p>
        </w:tc>
        <w:tc>
          <w:tcPr>
            <w:tcW w:w="259" w:type="pct"/>
          </w:tcPr>
          <w:p w14:paraId="701B0079" w14:textId="77777777" w:rsidR="00655761" w:rsidRPr="00B279DF" w:rsidRDefault="00655761" w:rsidP="00AC28DD">
            <w:pPr>
              <w:contextualSpacing/>
              <w:jc w:val="center"/>
            </w:pPr>
            <w:r w:rsidRPr="00B279DF">
              <w:t>U</w:t>
            </w:r>
          </w:p>
        </w:tc>
        <w:tc>
          <w:tcPr>
            <w:tcW w:w="221" w:type="pct"/>
          </w:tcPr>
          <w:p w14:paraId="56EE14F9" w14:textId="77777777" w:rsidR="00655761" w:rsidRPr="00B279DF" w:rsidRDefault="00655761" w:rsidP="00AC28DD">
            <w:pPr>
              <w:contextualSpacing/>
              <w:jc w:val="center"/>
            </w:pPr>
            <w:r w:rsidRPr="00B279DF">
              <w:t>10</w:t>
            </w:r>
          </w:p>
        </w:tc>
      </w:tr>
      <w:tr w:rsidR="00655761" w:rsidRPr="00B279DF" w14:paraId="691388B6" w14:textId="77777777" w:rsidTr="00655761">
        <w:trPr>
          <w:trHeight w:val="382"/>
        </w:trPr>
        <w:tc>
          <w:tcPr>
            <w:tcW w:w="275" w:type="pct"/>
          </w:tcPr>
          <w:p w14:paraId="5F36B72D" w14:textId="77777777" w:rsidR="00655761" w:rsidRPr="00B279DF" w:rsidRDefault="00655761" w:rsidP="00AC28DD">
            <w:pPr>
              <w:contextualSpacing/>
              <w:jc w:val="center"/>
            </w:pPr>
          </w:p>
        </w:tc>
        <w:tc>
          <w:tcPr>
            <w:tcW w:w="202" w:type="pct"/>
          </w:tcPr>
          <w:p w14:paraId="511E349B" w14:textId="77777777" w:rsidR="00655761" w:rsidRPr="00B279DF" w:rsidRDefault="00655761" w:rsidP="00AC28DD">
            <w:pPr>
              <w:contextualSpacing/>
              <w:jc w:val="center"/>
            </w:pPr>
            <w:r w:rsidRPr="00B279DF">
              <w:t>b.</w:t>
            </w:r>
          </w:p>
        </w:tc>
        <w:tc>
          <w:tcPr>
            <w:tcW w:w="3700" w:type="pct"/>
            <w:vAlign w:val="center"/>
          </w:tcPr>
          <w:p w14:paraId="0ED4F06F" w14:textId="77777777" w:rsidR="00655761" w:rsidRPr="00B279DF" w:rsidRDefault="00655761" w:rsidP="008E0DA7">
            <w:pPr>
              <w:contextualSpacing/>
              <w:jc w:val="both"/>
              <w:rPr>
                <w:bCs/>
              </w:rPr>
            </w:pPr>
            <w:r w:rsidRPr="00B279DF">
              <w:rPr>
                <w:bCs/>
              </w:rPr>
              <w:t>Analyze the working principle of automated method of sensory evaluation.</w:t>
            </w:r>
          </w:p>
        </w:tc>
        <w:tc>
          <w:tcPr>
            <w:tcW w:w="342" w:type="pct"/>
          </w:tcPr>
          <w:p w14:paraId="1A1888CD" w14:textId="77777777" w:rsidR="00655761" w:rsidRPr="00B279DF" w:rsidRDefault="00655761" w:rsidP="00AC28DD">
            <w:pPr>
              <w:contextualSpacing/>
              <w:jc w:val="center"/>
            </w:pPr>
            <w:r w:rsidRPr="00B279DF">
              <w:t>CO6</w:t>
            </w:r>
          </w:p>
        </w:tc>
        <w:tc>
          <w:tcPr>
            <w:tcW w:w="259" w:type="pct"/>
          </w:tcPr>
          <w:p w14:paraId="3A44D5F9" w14:textId="77777777" w:rsidR="00655761" w:rsidRPr="00B279DF" w:rsidRDefault="00655761" w:rsidP="00AC28DD">
            <w:pPr>
              <w:contextualSpacing/>
              <w:jc w:val="center"/>
            </w:pPr>
            <w:r w:rsidRPr="00B279DF">
              <w:t>An</w:t>
            </w:r>
          </w:p>
        </w:tc>
        <w:tc>
          <w:tcPr>
            <w:tcW w:w="221" w:type="pct"/>
          </w:tcPr>
          <w:p w14:paraId="7DD17F74" w14:textId="77777777" w:rsidR="00655761" w:rsidRPr="00B279DF" w:rsidRDefault="00655761" w:rsidP="00AC28DD">
            <w:pPr>
              <w:contextualSpacing/>
              <w:jc w:val="center"/>
            </w:pPr>
            <w:r w:rsidRPr="00B279DF">
              <w:t>10</w:t>
            </w:r>
          </w:p>
        </w:tc>
      </w:tr>
    </w:tbl>
    <w:p w14:paraId="2D70ACD3" w14:textId="77777777" w:rsidR="00655761" w:rsidRPr="00AC28DD" w:rsidRDefault="00655761" w:rsidP="00737086">
      <w:pPr>
        <w:contextualSpacing/>
      </w:pPr>
    </w:p>
    <w:p w14:paraId="56A2D40C" w14:textId="77777777" w:rsidR="00655761" w:rsidRPr="005B4C0A" w:rsidRDefault="00655761" w:rsidP="001C41AD">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FADAF72" w14:textId="77777777" w:rsidR="00655761" w:rsidRPr="00AC28DD" w:rsidRDefault="00655761" w:rsidP="00737086">
      <w:pPr>
        <w:contextualSpacing/>
      </w:pPr>
    </w:p>
    <w:tbl>
      <w:tblPr>
        <w:tblStyle w:val="TableGrid"/>
        <w:tblW w:w="9639" w:type="dxa"/>
        <w:tblInd w:w="-5" w:type="dxa"/>
        <w:tblLook w:val="04A0" w:firstRow="1" w:lastRow="0" w:firstColumn="1" w:lastColumn="0" w:noHBand="0" w:noVBand="1"/>
      </w:tblPr>
      <w:tblGrid>
        <w:gridCol w:w="670"/>
        <w:gridCol w:w="8969"/>
      </w:tblGrid>
      <w:tr w:rsidR="00655761" w:rsidRPr="00AC28DD" w14:paraId="547054CA" w14:textId="77777777" w:rsidTr="00655761">
        <w:tc>
          <w:tcPr>
            <w:tcW w:w="670" w:type="dxa"/>
          </w:tcPr>
          <w:p w14:paraId="05306F26" w14:textId="77777777" w:rsidR="00655761" w:rsidRPr="00AC28DD" w:rsidRDefault="00655761" w:rsidP="00737086">
            <w:pPr>
              <w:contextualSpacing/>
            </w:pPr>
          </w:p>
        </w:tc>
        <w:tc>
          <w:tcPr>
            <w:tcW w:w="8969" w:type="dxa"/>
          </w:tcPr>
          <w:p w14:paraId="2E24CA44" w14:textId="77777777" w:rsidR="00655761" w:rsidRPr="00AC28DD" w:rsidRDefault="00655761" w:rsidP="00737086">
            <w:pPr>
              <w:contextualSpacing/>
              <w:jc w:val="center"/>
              <w:rPr>
                <w:b/>
              </w:rPr>
            </w:pPr>
            <w:r w:rsidRPr="00AC28DD">
              <w:rPr>
                <w:b/>
              </w:rPr>
              <w:t>COURSE OUTCOMES</w:t>
            </w:r>
          </w:p>
        </w:tc>
      </w:tr>
      <w:tr w:rsidR="00655761" w:rsidRPr="00AC28DD" w14:paraId="363DA20A" w14:textId="77777777" w:rsidTr="00655761">
        <w:tc>
          <w:tcPr>
            <w:tcW w:w="670" w:type="dxa"/>
          </w:tcPr>
          <w:p w14:paraId="7471AB29" w14:textId="77777777" w:rsidR="00655761" w:rsidRPr="00AC28DD" w:rsidRDefault="00655761" w:rsidP="00960BF7">
            <w:pPr>
              <w:contextualSpacing/>
            </w:pPr>
            <w:r w:rsidRPr="00AC28DD">
              <w:t>CO1</w:t>
            </w:r>
          </w:p>
        </w:tc>
        <w:tc>
          <w:tcPr>
            <w:tcW w:w="8969" w:type="dxa"/>
          </w:tcPr>
          <w:p w14:paraId="47C045AC" w14:textId="77777777" w:rsidR="00655761" w:rsidRPr="00AC28DD" w:rsidRDefault="00655761" w:rsidP="00960BF7">
            <w:pPr>
              <w:contextualSpacing/>
              <w:jc w:val="both"/>
            </w:pPr>
            <w:r w:rsidRPr="00AC28DD">
              <w:t>Understand the role of time – temperature combination of food processing.</w:t>
            </w:r>
          </w:p>
        </w:tc>
      </w:tr>
      <w:tr w:rsidR="00655761" w:rsidRPr="00AC28DD" w14:paraId="0283A0F0" w14:textId="77777777" w:rsidTr="00655761">
        <w:tc>
          <w:tcPr>
            <w:tcW w:w="670" w:type="dxa"/>
          </w:tcPr>
          <w:p w14:paraId="757E2934" w14:textId="77777777" w:rsidR="00655761" w:rsidRPr="00AC28DD" w:rsidRDefault="00655761" w:rsidP="00960BF7">
            <w:pPr>
              <w:contextualSpacing/>
            </w:pPr>
            <w:r w:rsidRPr="00AC28DD">
              <w:t>CO2</w:t>
            </w:r>
          </w:p>
        </w:tc>
        <w:tc>
          <w:tcPr>
            <w:tcW w:w="8969" w:type="dxa"/>
          </w:tcPr>
          <w:p w14:paraId="03FFAC5A" w14:textId="77777777" w:rsidR="00655761" w:rsidRPr="00AC28DD" w:rsidRDefault="00655761" w:rsidP="00960BF7">
            <w:pPr>
              <w:contextualSpacing/>
              <w:jc w:val="both"/>
            </w:pPr>
            <w:r w:rsidRPr="00AC28DD">
              <w:t>Explain the low temperature food preservation.</w:t>
            </w:r>
          </w:p>
        </w:tc>
      </w:tr>
      <w:tr w:rsidR="00655761" w:rsidRPr="00AC28DD" w14:paraId="4ACF110C" w14:textId="77777777" w:rsidTr="00655761">
        <w:tc>
          <w:tcPr>
            <w:tcW w:w="670" w:type="dxa"/>
          </w:tcPr>
          <w:p w14:paraId="0EC1B90F" w14:textId="77777777" w:rsidR="00655761" w:rsidRPr="00AC28DD" w:rsidRDefault="00655761" w:rsidP="00960BF7">
            <w:pPr>
              <w:contextualSpacing/>
            </w:pPr>
            <w:r w:rsidRPr="00AC28DD">
              <w:t>CO3</w:t>
            </w:r>
          </w:p>
        </w:tc>
        <w:tc>
          <w:tcPr>
            <w:tcW w:w="8969" w:type="dxa"/>
          </w:tcPr>
          <w:p w14:paraId="38E52BD3" w14:textId="77777777" w:rsidR="00655761" w:rsidRPr="00AC28DD" w:rsidRDefault="00655761" w:rsidP="00960BF7">
            <w:pPr>
              <w:contextualSpacing/>
              <w:jc w:val="both"/>
            </w:pPr>
            <w:r w:rsidRPr="00AC28DD">
              <w:t>Identify the suitable drying methods for specific food.</w:t>
            </w:r>
          </w:p>
        </w:tc>
      </w:tr>
      <w:tr w:rsidR="00655761" w:rsidRPr="00AC28DD" w14:paraId="3FCA2FA0" w14:textId="77777777" w:rsidTr="00655761">
        <w:tc>
          <w:tcPr>
            <w:tcW w:w="670" w:type="dxa"/>
          </w:tcPr>
          <w:p w14:paraId="04CDD992" w14:textId="77777777" w:rsidR="00655761" w:rsidRPr="00AC28DD" w:rsidRDefault="00655761" w:rsidP="00960BF7">
            <w:pPr>
              <w:contextualSpacing/>
            </w:pPr>
            <w:r w:rsidRPr="00AC28DD">
              <w:t>CO4</w:t>
            </w:r>
          </w:p>
        </w:tc>
        <w:tc>
          <w:tcPr>
            <w:tcW w:w="8969" w:type="dxa"/>
          </w:tcPr>
          <w:p w14:paraId="68207234" w14:textId="77777777" w:rsidR="00655761" w:rsidRPr="00AC28DD" w:rsidRDefault="00655761" w:rsidP="00960BF7">
            <w:pPr>
              <w:contextualSpacing/>
              <w:jc w:val="both"/>
            </w:pPr>
            <w:r w:rsidRPr="00AC28DD">
              <w:t>Describe the technology that useful for targeted food delivery.</w:t>
            </w:r>
          </w:p>
        </w:tc>
      </w:tr>
      <w:tr w:rsidR="00655761" w:rsidRPr="00AC28DD" w14:paraId="00A02645" w14:textId="77777777" w:rsidTr="00655761">
        <w:tc>
          <w:tcPr>
            <w:tcW w:w="670" w:type="dxa"/>
          </w:tcPr>
          <w:p w14:paraId="4A91D4D5" w14:textId="77777777" w:rsidR="00655761" w:rsidRPr="00AC28DD" w:rsidRDefault="00655761" w:rsidP="00960BF7">
            <w:pPr>
              <w:contextualSpacing/>
            </w:pPr>
            <w:r w:rsidRPr="00AC28DD">
              <w:t>CO5</w:t>
            </w:r>
          </w:p>
        </w:tc>
        <w:tc>
          <w:tcPr>
            <w:tcW w:w="8969" w:type="dxa"/>
          </w:tcPr>
          <w:p w14:paraId="579EC2B3" w14:textId="77777777" w:rsidR="00655761" w:rsidRPr="00AC28DD" w:rsidRDefault="00655761" w:rsidP="00960BF7">
            <w:pPr>
              <w:contextualSpacing/>
              <w:jc w:val="both"/>
            </w:pPr>
            <w:r w:rsidRPr="00AC28DD">
              <w:t>Analyze the importance of food nano structures</w:t>
            </w:r>
          </w:p>
        </w:tc>
      </w:tr>
      <w:tr w:rsidR="00655761" w:rsidRPr="00AC28DD" w14:paraId="4E42F7D1" w14:textId="77777777" w:rsidTr="00655761">
        <w:tc>
          <w:tcPr>
            <w:tcW w:w="670" w:type="dxa"/>
          </w:tcPr>
          <w:p w14:paraId="1AE8E55C" w14:textId="77777777" w:rsidR="00655761" w:rsidRPr="00AC28DD" w:rsidRDefault="00655761" w:rsidP="00960BF7">
            <w:pPr>
              <w:contextualSpacing/>
            </w:pPr>
            <w:r w:rsidRPr="00AC28DD">
              <w:t>CO6</w:t>
            </w:r>
          </w:p>
        </w:tc>
        <w:tc>
          <w:tcPr>
            <w:tcW w:w="8969" w:type="dxa"/>
          </w:tcPr>
          <w:p w14:paraId="73B3A80D" w14:textId="77777777" w:rsidR="00655761" w:rsidRPr="00AC28DD" w:rsidRDefault="00655761" w:rsidP="00960BF7">
            <w:pPr>
              <w:contextualSpacing/>
              <w:jc w:val="both"/>
            </w:pPr>
            <w:r w:rsidRPr="00AC28DD">
              <w:t>Evaluate the efficiency of biosensors in food applications.</w:t>
            </w:r>
          </w:p>
        </w:tc>
      </w:tr>
    </w:tbl>
    <w:p w14:paraId="7A29DD2C" w14:textId="77777777" w:rsidR="00655761" w:rsidRPr="00AC28DD" w:rsidRDefault="00655761" w:rsidP="00737086">
      <w:pPr>
        <w:ind w:left="720"/>
        <w:contextualSpacing/>
      </w:pPr>
    </w:p>
    <w:tbl>
      <w:tblPr>
        <w:tblStyle w:val="TableGrid"/>
        <w:tblW w:w="9639" w:type="dxa"/>
        <w:tblInd w:w="-5" w:type="dxa"/>
        <w:tblLook w:val="04A0" w:firstRow="1" w:lastRow="0" w:firstColumn="1" w:lastColumn="0" w:noHBand="0" w:noVBand="1"/>
      </w:tblPr>
      <w:tblGrid>
        <w:gridCol w:w="1644"/>
        <w:gridCol w:w="1174"/>
        <w:gridCol w:w="1172"/>
        <w:gridCol w:w="1174"/>
        <w:gridCol w:w="1174"/>
        <w:gridCol w:w="1174"/>
        <w:gridCol w:w="1174"/>
        <w:gridCol w:w="953"/>
      </w:tblGrid>
      <w:tr w:rsidR="00655761" w:rsidRPr="00AC28DD" w14:paraId="0D207EEA" w14:textId="77777777" w:rsidTr="00655761">
        <w:trPr>
          <w:trHeight w:val="263"/>
        </w:trPr>
        <w:tc>
          <w:tcPr>
            <w:tcW w:w="9639" w:type="dxa"/>
            <w:gridSpan w:val="8"/>
          </w:tcPr>
          <w:p w14:paraId="3316CF6E" w14:textId="77777777" w:rsidR="00655761" w:rsidRPr="00AC28DD" w:rsidRDefault="00655761" w:rsidP="00737086">
            <w:pPr>
              <w:contextualSpacing/>
              <w:jc w:val="center"/>
              <w:rPr>
                <w:b/>
              </w:rPr>
            </w:pPr>
            <w:r w:rsidRPr="00AC28DD">
              <w:rPr>
                <w:b/>
              </w:rPr>
              <w:t>Assessment Pattern as per Bloom’s Taxonomy</w:t>
            </w:r>
          </w:p>
        </w:tc>
      </w:tr>
      <w:tr w:rsidR="00655761" w:rsidRPr="00AC28DD" w14:paraId="0A746A19" w14:textId="77777777" w:rsidTr="00655761">
        <w:trPr>
          <w:trHeight w:val="247"/>
        </w:trPr>
        <w:tc>
          <w:tcPr>
            <w:tcW w:w="1644" w:type="dxa"/>
          </w:tcPr>
          <w:p w14:paraId="32B18337" w14:textId="77777777" w:rsidR="00655761" w:rsidRPr="00AC28DD" w:rsidRDefault="00655761" w:rsidP="00737086">
            <w:pPr>
              <w:contextualSpacing/>
              <w:jc w:val="center"/>
              <w:rPr>
                <w:b/>
                <w:bCs/>
              </w:rPr>
            </w:pPr>
            <w:r w:rsidRPr="00AC28DD">
              <w:rPr>
                <w:b/>
                <w:bCs/>
              </w:rPr>
              <w:t>COs</w:t>
            </w:r>
          </w:p>
        </w:tc>
        <w:tc>
          <w:tcPr>
            <w:tcW w:w="1174" w:type="dxa"/>
          </w:tcPr>
          <w:p w14:paraId="5F03B543" w14:textId="77777777" w:rsidR="00655761" w:rsidRPr="00AC28DD" w:rsidRDefault="00655761" w:rsidP="00737086">
            <w:pPr>
              <w:contextualSpacing/>
              <w:jc w:val="center"/>
              <w:rPr>
                <w:b/>
              </w:rPr>
            </w:pPr>
            <w:r w:rsidRPr="00AC28DD">
              <w:rPr>
                <w:b/>
              </w:rPr>
              <w:t>R</w:t>
            </w:r>
          </w:p>
        </w:tc>
        <w:tc>
          <w:tcPr>
            <w:tcW w:w="1172" w:type="dxa"/>
          </w:tcPr>
          <w:p w14:paraId="2C4DB4D7" w14:textId="77777777" w:rsidR="00655761" w:rsidRPr="00AC28DD" w:rsidRDefault="00655761" w:rsidP="00737086">
            <w:pPr>
              <w:contextualSpacing/>
              <w:jc w:val="center"/>
              <w:rPr>
                <w:b/>
              </w:rPr>
            </w:pPr>
            <w:r w:rsidRPr="00AC28DD">
              <w:rPr>
                <w:b/>
              </w:rPr>
              <w:t>U</w:t>
            </w:r>
          </w:p>
        </w:tc>
        <w:tc>
          <w:tcPr>
            <w:tcW w:w="1174" w:type="dxa"/>
          </w:tcPr>
          <w:p w14:paraId="3C1F6C5B" w14:textId="77777777" w:rsidR="00655761" w:rsidRPr="00AC28DD" w:rsidRDefault="00655761" w:rsidP="00737086">
            <w:pPr>
              <w:contextualSpacing/>
              <w:jc w:val="center"/>
              <w:rPr>
                <w:b/>
              </w:rPr>
            </w:pPr>
            <w:r w:rsidRPr="00AC28DD">
              <w:rPr>
                <w:b/>
              </w:rPr>
              <w:t>A</w:t>
            </w:r>
          </w:p>
        </w:tc>
        <w:tc>
          <w:tcPr>
            <w:tcW w:w="1174" w:type="dxa"/>
          </w:tcPr>
          <w:p w14:paraId="1C8CA724" w14:textId="77777777" w:rsidR="00655761" w:rsidRPr="00AC28DD" w:rsidRDefault="00655761" w:rsidP="00737086">
            <w:pPr>
              <w:contextualSpacing/>
              <w:jc w:val="center"/>
              <w:rPr>
                <w:b/>
              </w:rPr>
            </w:pPr>
            <w:r w:rsidRPr="00AC28DD">
              <w:rPr>
                <w:b/>
              </w:rPr>
              <w:t>An</w:t>
            </w:r>
          </w:p>
        </w:tc>
        <w:tc>
          <w:tcPr>
            <w:tcW w:w="1174" w:type="dxa"/>
          </w:tcPr>
          <w:p w14:paraId="5AF4DFE0" w14:textId="77777777" w:rsidR="00655761" w:rsidRPr="00AC28DD" w:rsidRDefault="00655761" w:rsidP="00737086">
            <w:pPr>
              <w:contextualSpacing/>
              <w:jc w:val="center"/>
              <w:rPr>
                <w:b/>
              </w:rPr>
            </w:pPr>
            <w:r w:rsidRPr="00AC28DD">
              <w:rPr>
                <w:b/>
              </w:rPr>
              <w:t>E</w:t>
            </w:r>
          </w:p>
        </w:tc>
        <w:tc>
          <w:tcPr>
            <w:tcW w:w="1174" w:type="dxa"/>
          </w:tcPr>
          <w:p w14:paraId="7F3D7F5E" w14:textId="77777777" w:rsidR="00655761" w:rsidRPr="00AC28DD" w:rsidRDefault="00655761" w:rsidP="00737086">
            <w:pPr>
              <w:contextualSpacing/>
              <w:jc w:val="center"/>
              <w:rPr>
                <w:b/>
              </w:rPr>
            </w:pPr>
            <w:r w:rsidRPr="00AC28DD">
              <w:rPr>
                <w:b/>
              </w:rPr>
              <w:t>C</w:t>
            </w:r>
          </w:p>
        </w:tc>
        <w:tc>
          <w:tcPr>
            <w:tcW w:w="953" w:type="dxa"/>
          </w:tcPr>
          <w:p w14:paraId="754C4809" w14:textId="77777777" w:rsidR="00655761" w:rsidRPr="00AC28DD" w:rsidRDefault="00655761" w:rsidP="00737086">
            <w:pPr>
              <w:contextualSpacing/>
              <w:jc w:val="center"/>
              <w:rPr>
                <w:b/>
              </w:rPr>
            </w:pPr>
            <w:r w:rsidRPr="00AC28DD">
              <w:rPr>
                <w:b/>
              </w:rPr>
              <w:t>Total</w:t>
            </w:r>
          </w:p>
        </w:tc>
      </w:tr>
      <w:tr w:rsidR="00655761" w:rsidRPr="00AC28DD" w14:paraId="7650163A" w14:textId="77777777" w:rsidTr="00655761">
        <w:trPr>
          <w:trHeight w:val="263"/>
        </w:trPr>
        <w:tc>
          <w:tcPr>
            <w:tcW w:w="1644" w:type="dxa"/>
          </w:tcPr>
          <w:p w14:paraId="2F16F90E" w14:textId="77777777" w:rsidR="00655761" w:rsidRPr="00AC28DD" w:rsidRDefault="00655761" w:rsidP="006D3F8B">
            <w:pPr>
              <w:contextualSpacing/>
              <w:jc w:val="center"/>
            </w:pPr>
            <w:r w:rsidRPr="00AC28DD">
              <w:t>CO1</w:t>
            </w:r>
          </w:p>
        </w:tc>
        <w:tc>
          <w:tcPr>
            <w:tcW w:w="1174" w:type="dxa"/>
          </w:tcPr>
          <w:p w14:paraId="1F5D5BDD" w14:textId="77777777" w:rsidR="00655761" w:rsidRPr="00AC28DD" w:rsidRDefault="00655761" w:rsidP="006D3F8B">
            <w:pPr>
              <w:contextualSpacing/>
              <w:jc w:val="center"/>
            </w:pPr>
            <w:r w:rsidRPr="00AC28DD">
              <w:t>-</w:t>
            </w:r>
          </w:p>
        </w:tc>
        <w:tc>
          <w:tcPr>
            <w:tcW w:w="1172" w:type="dxa"/>
          </w:tcPr>
          <w:p w14:paraId="5B99F597" w14:textId="77777777" w:rsidR="00655761" w:rsidRPr="00AC28DD" w:rsidRDefault="00655761" w:rsidP="006D3F8B">
            <w:pPr>
              <w:contextualSpacing/>
              <w:jc w:val="center"/>
            </w:pPr>
            <w:r w:rsidRPr="00AC28DD">
              <w:t>8</w:t>
            </w:r>
          </w:p>
        </w:tc>
        <w:tc>
          <w:tcPr>
            <w:tcW w:w="1174" w:type="dxa"/>
          </w:tcPr>
          <w:p w14:paraId="3C6F868F" w14:textId="77777777" w:rsidR="00655761" w:rsidRPr="00AC28DD" w:rsidRDefault="00655761" w:rsidP="006D3F8B">
            <w:pPr>
              <w:contextualSpacing/>
              <w:jc w:val="center"/>
            </w:pPr>
            <w:r w:rsidRPr="00AC28DD">
              <w:t>8</w:t>
            </w:r>
          </w:p>
        </w:tc>
        <w:tc>
          <w:tcPr>
            <w:tcW w:w="1174" w:type="dxa"/>
          </w:tcPr>
          <w:p w14:paraId="1D89FA96" w14:textId="77777777" w:rsidR="00655761" w:rsidRPr="00AC28DD" w:rsidRDefault="00655761" w:rsidP="006D3F8B">
            <w:pPr>
              <w:contextualSpacing/>
              <w:jc w:val="center"/>
            </w:pPr>
            <w:r w:rsidRPr="00AC28DD">
              <w:t>-</w:t>
            </w:r>
          </w:p>
        </w:tc>
        <w:tc>
          <w:tcPr>
            <w:tcW w:w="1174" w:type="dxa"/>
          </w:tcPr>
          <w:p w14:paraId="515F0FC7" w14:textId="77777777" w:rsidR="00655761" w:rsidRPr="00AC28DD" w:rsidRDefault="00655761" w:rsidP="006D3F8B">
            <w:pPr>
              <w:contextualSpacing/>
              <w:jc w:val="center"/>
            </w:pPr>
            <w:r w:rsidRPr="00AC28DD">
              <w:t>-</w:t>
            </w:r>
          </w:p>
        </w:tc>
        <w:tc>
          <w:tcPr>
            <w:tcW w:w="1174" w:type="dxa"/>
          </w:tcPr>
          <w:p w14:paraId="46ED237A" w14:textId="77777777" w:rsidR="00655761" w:rsidRPr="00AC28DD" w:rsidRDefault="00655761" w:rsidP="006D3F8B">
            <w:pPr>
              <w:contextualSpacing/>
              <w:jc w:val="center"/>
            </w:pPr>
            <w:r w:rsidRPr="00AC28DD">
              <w:t>-</w:t>
            </w:r>
          </w:p>
        </w:tc>
        <w:tc>
          <w:tcPr>
            <w:tcW w:w="953" w:type="dxa"/>
          </w:tcPr>
          <w:p w14:paraId="1276E587" w14:textId="77777777" w:rsidR="00655761" w:rsidRPr="00AC28DD" w:rsidRDefault="00655761" w:rsidP="006D3F8B">
            <w:pPr>
              <w:contextualSpacing/>
              <w:jc w:val="center"/>
            </w:pPr>
            <w:r w:rsidRPr="00AC28DD">
              <w:t>16</w:t>
            </w:r>
          </w:p>
        </w:tc>
      </w:tr>
      <w:tr w:rsidR="00655761" w:rsidRPr="00AC28DD" w14:paraId="5428BFAB" w14:textId="77777777" w:rsidTr="00655761">
        <w:trPr>
          <w:trHeight w:val="247"/>
        </w:trPr>
        <w:tc>
          <w:tcPr>
            <w:tcW w:w="1644" w:type="dxa"/>
          </w:tcPr>
          <w:p w14:paraId="79719306" w14:textId="77777777" w:rsidR="00655761" w:rsidRPr="00AC28DD" w:rsidRDefault="00655761" w:rsidP="006D3F8B">
            <w:pPr>
              <w:contextualSpacing/>
              <w:jc w:val="center"/>
            </w:pPr>
            <w:r w:rsidRPr="00AC28DD">
              <w:t>CO2</w:t>
            </w:r>
          </w:p>
        </w:tc>
        <w:tc>
          <w:tcPr>
            <w:tcW w:w="1174" w:type="dxa"/>
          </w:tcPr>
          <w:p w14:paraId="15223303" w14:textId="77777777" w:rsidR="00655761" w:rsidRPr="00AC28DD" w:rsidRDefault="00655761" w:rsidP="006D3F8B">
            <w:pPr>
              <w:contextualSpacing/>
              <w:jc w:val="center"/>
            </w:pPr>
            <w:r w:rsidRPr="00AC28DD">
              <w:t>-</w:t>
            </w:r>
          </w:p>
        </w:tc>
        <w:tc>
          <w:tcPr>
            <w:tcW w:w="1172" w:type="dxa"/>
          </w:tcPr>
          <w:p w14:paraId="5C0BA7DF" w14:textId="77777777" w:rsidR="00655761" w:rsidRPr="00AC28DD" w:rsidRDefault="00655761" w:rsidP="006D3F8B">
            <w:pPr>
              <w:contextualSpacing/>
              <w:jc w:val="center"/>
            </w:pPr>
            <w:r w:rsidRPr="00AC28DD">
              <w:t>-</w:t>
            </w:r>
          </w:p>
        </w:tc>
        <w:tc>
          <w:tcPr>
            <w:tcW w:w="1174" w:type="dxa"/>
          </w:tcPr>
          <w:p w14:paraId="4633EF2D" w14:textId="77777777" w:rsidR="00655761" w:rsidRPr="00AC28DD" w:rsidRDefault="00655761" w:rsidP="006D3F8B">
            <w:pPr>
              <w:contextualSpacing/>
              <w:jc w:val="center"/>
            </w:pPr>
            <w:r w:rsidRPr="00AC28DD">
              <w:t>8</w:t>
            </w:r>
          </w:p>
        </w:tc>
        <w:tc>
          <w:tcPr>
            <w:tcW w:w="1174" w:type="dxa"/>
          </w:tcPr>
          <w:p w14:paraId="516B7108" w14:textId="77777777" w:rsidR="00655761" w:rsidRPr="00AC28DD" w:rsidRDefault="00655761" w:rsidP="006D3F8B">
            <w:pPr>
              <w:contextualSpacing/>
              <w:jc w:val="center"/>
            </w:pPr>
            <w:r w:rsidRPr="00AC28DD">
              <w:t>16</w:t>
            </w:r>
          </w:p>
        </w:tc>
        <w:tc>
          <w:tcPr>
            <w:tcW w:w="1174" w:type="dxa"/>
          </w:tcPr>
          <w:p w14:paraId="21DC1806" w14:textId="77777777" w:rsidR="00655761" w:rsidRPr="00AC28DD" w:rsidRDefault="00655761" w:rsidP="006D3F8B">
            <w:pPr>
              <w:contextualSpacing/>
              <w:jc w:val="center"/>
            </w:pPr>
            <w:r w:rsidRPr="00AC28DD">
              <w:t>8</w:t>
            </w:r>
          </w:p>
        </w:tc>
        <w:tc>
          <w:tcPr>
            <w:tcW w:w="1174" w:type="dxa"/>
          </w:tcPr>
          <w:p w14:paraId="13926909" w14:textId="77777777" w:rsidR="00655761" w:rsidRPr="00AC28DD" w:rsidRDefault="00655761" w:rsidP="006D3F8B">
            <w:pPr>
              <w:contextualSpacing/>
              <w:jc w:val="center"/>
            </w:pPr>
            <w:r w:rsidRPr="00AC28DD">
              <w:t>-</w:t>
            </w:r>
          </w:p>
        </w:tc>
        <w:tc>
          <w:tcPr>
            <w:tcW w:w="953" w:type="dxa"/>
          </w:tcPr>
          <w:p w14:paraId="72D4435A" w14:textId="77777777" w:rsidR="00655761" w:rsidRPr="00AC28DD" w:rsidRDefault="00655761" w:rsidP="006D3F8B">
            <w:pPr>
              <w:contextualSpacing/>
              <w:jc w:val="center"/>
            </w:pPr>
            <w:r w:rsidRPr="00AC28DD">
              <w:t>32</w:t>
            </w:r>
          </w:p>
        </w:tc>
      </w:tr>
      <w:tr w:rsidR="00655761" w:rsidRPr="00AC28DD" w14:paraId="07CB9992" w14:textId="77777777" w:rsidTr="00655761">
        <w:trPr>
          <w:trHeight w:val="263"/>
        </w:trPr>
        <w:tc>
          <w:tcPr>
            <w:tcW w:w="1644" w:type="dxa"/>
          </w:tcPr>
          <w:p w14:paraId="3A4DD338" w14:textId="77777777" w:rsidR="00655761" w:rsidRPr="00AC28DD" w:rsidRDefault="00655761" w:rsidP="006D3F8B">
            <w:pPr>
              <w:contextualSpacing/>
              <w:jc w:val="center"/>
            </w:pPr>
            <w:r w:rsidRPr="00AC28DD">
              <w:t>CO3</w:t>
            </w:r>
          </w:p>
        </w:tc>
        <w:tc>
          <w:tcPr>
            <w:tcW w:w="1174" w:type="dxa"/>
          </w:tcPr>
          <w:p w14:paraId="56ACEBDA" w14:textId="77777777" w:rsidR="00655761" w:rsidRPr="00AC28DD" w:rsidRDefault="00655761" w:rsidP="006D3F8B">
            <w:pPr>
              <w:contextualSpacing/>
              <w:jc w:val="center"/>
            </w:pPr>
            <w:r w:rsidRPr="00AC28DD">
              <w:t>10</w:t>
            </w:r>
          </w:p>
        </w:tc>
        <w:tc>
          <w:tcPr>
            <w:tcW w:w="1172" w:type="dxa"/>
          </w:tcPr>
          <w:p w14:paraId="42E0E23C" w14:textId="77777777" w:rsidR="00655761" w:rsidRPr="00AC28DD" w:rsidRDefault="00655761" w:rsidP="006D3F8B">
            <w:pPr>
              <w:contextualSpacing/>
              <w:jc w:val="center"/>
            </w:pPr>
            <w:r w:rsidRPr="00AC28DD">
              <w:t>6</w:t>
            </w:r>
          </w:p>
        </w:tc>
        <w:tc>
          <w:tcPr>
            <w:tcW w:w="1174" w:type="dxa"/>
          </w:tcPr>
          <w:p w14:paraId="4854020C" w14:textId="77777777" w:rsidR="00655761" w:rsidRPr="00AC28DD" w:rsidRDefault="00655761" w:rsidP="006D3F8B">
            <w:pPr>
              <w:contextualSpacing/>
              <w:jc w:val="center"/>
            </w:pPr>
            <w:r w:rsidRPr="00AC28DD">
              <w:t>16</w:t>
            </w:r>
          </w:p>
        </w:tc>
        <w:tc>
          <w:tcPr>
            <w:tcW w:w="1174" w:type="dxa"/>
          </w:tcPr>
          <w:p w14:paraId="59DF4F90" w14:textId="77777777" w:rsidR="00655761" w:rsidRPr="00AC28DD" w:rsidRDefault="00655761" w:rsidP="006D3F8B">
            <w:pPr>
              <w:contextualSpacing/>
              <w:jc w:val="center"/>
            </w:pPr>
            <w:r w:rsidRPr="00AC28DD">
              <w:t>-</w:t>
            </w:r>
          </w:p>
        </w:tc>
        <w:tc>
          <w:tcPr>
            <w:tcW w:w="1174" w:type="dxa"/>
          </w:tcPr>
          <w:p w14:paraId="66FC32E8" w14:textId="77777777" w:rsidR="00655761" w:rsidRPr="00AC28DD" w:rsidRDefault="00655761" w:rsidP="006D3F8B">
            <w:pPr>
              <w:contextualSpacing/>
              <w:jc w:val="center"/>
            </w:pPr>
            <w:r w:rsidRPr="00AC28DD">
              <w:t>-</w:t>
            </w:r>
          </w:p>
        </w:tc>
        <w:tc>
          <w:tcPr>
            <w:tcW w:w="1174" w:type="dxa"/>
          </w:tcPr>
          <w:p w14:paraId="7439E830" w14:textId="77777777" w:rsidR="00655761" w:rsidRPr="00AC28DD" w:rsidRDefault="00655761" w:rsidP="006D3F8B">
            <w:pPr>
              <w:contextualSpacing/>
              <w:jc w:val="center"/>
            </w:pPr>
            <w:r w:rsidRPr="00AC28DD">
              <w:t>-</w:t>
            </w:r>
          </w:p>
        </w:tc>
        <w:tc>
          <w:tcPr>
            <w:tcW w:w="953" w:type="dxa"/>
          </w:tcPr>
          <w:p w14:paraId="6C8D6794" w14:textId="77777777" w:rsidR="00655761" w:rsidRPr="00AC28DD" w:rsidRDefault="00655761" w:rsidP="006D3F8B">
            <w:pPr>
              <w:contextualSpacing/>
              <w:jc w:val="center"/>
            </w:pPr>
            <w:r w:rsidRPr="00AC28DD">
              <w:t>32</w:t>
            </w:r>
          </w:p>
        </w:tc>
      </w:tr>
      <w:tr w:rsidR="00655761" w:rsidRPr="00AC28DD" w14:paraId="1E8ADF93" w14:textId="77777777" w:rsidTr="00655761">
        <w:trPr>
          <w:trHeight w:val="247"/>
        </w:trPr>
        <w:tc>
          <w:tcPr>
            <w:tcW w:w="1644" w:type="dxa"/>
          </w:tcPr>
          <w:p w14:paraId="28CF32CF" w14:textId="77777777" w:rsidR="00655761" w:rsidRPr="00AC28DD" w:rsidRDefault="00655761" w:rsidP="006D3F8B">
            <w:pPr>
              <w:contextualSpacing/>
              <w:jc w:val="center"/>
            </w:pPr>
            <w:r w:rsidRPr="00AC28DD">
              <w:t>CO4</w:t>
            </w:r>
          </w:p>
        </w:tc>
        <w:tc>
          <w:tcPr>
            <w:tcW w:w="1174" w:type="dxa"/>
          </w:tcPr>
          <w:p w14:paraId="2FDCEE97" w14:textId="77777777" w:rsidR="00655761" w:rsidRPr="00AC28DD" w:rsidRDefault="00655761" w:rsidP="006D3F8B">
            <w:pPr>
              <w:contextualSpacing/>
              <w:jc w:val="center"/>
            </w:pPr>
            <w:r w:rsidRPr="00AC28DD">
              <w:t>-</w:t>
            </w:r>
          </w:p>
        </w:tc>
        <w:tc>
          <w:tcPr>
            <w:tcW w:w="1172" w:type="dxa"/>
          </w:tcPr>
          <w:p w14:paraId="49B9E3F5" w14:textId="77777777" w:rsidR="00655761" w:rsidRPr="00AC28DD" w:rsidRDefault="00655761" w:rsidP="006D3F8B">
            <w:pPr>
              <w:contextualSpacing/>
              <w:jc w:val="center"/>
            </w:pPr>
            <w:r w:rsidRPr="00AC28DD">
              <w:t>-</w:t>
            </w:r>
          </w:p>
        </w:tc>
        <w:tc>
          <w:tcPr>
            <w:tcW w:w="1174" w:type="dxa"/>
          </w:tcPr>
          <w:p w14:paraId="7B6B0451" w14:textId="77777777" w:rsidR="00655761" w:rsidRPr="00AC28DD" w:rsidRDefault="00655761" w:rsidP="006D3F8B">
            <w:pPr>
              <w:contextualSpacing/>
              <w:jc w:val="center"/>
            </w:pPr>
            <w:r w:rsidRPr="00AC28DD">
              <w:t>-</w:t>
            </w:r>
          </w:p>
        </w:tc>
        <w:tc>
          <w:tcPr>
            <w:tcW w:w="1174" w:type="dxa"/>
          </w:tcPr>
          <w:p w14:paraId="5391A138" w14:textId="77777777" w:rsidR="00655761" w:rsidRPr="00AC28DD" w:rsidRDefault="00655761" w:rsidP="006D3F8B">
            <w:pPr>
              <w:contextualSpacing/>
              <w:jc w:val="center"/>
            </w:pPr>
            <w:r w:rsidRPr="00AC28DD">
              <w:t>-</w:t>
            </w:r>
          </w:p>
        </w:tc>
        <w:tc>
          <w:tcPr>
            <w:tcW w:w="1174" w:type="dxa"/>
          </w:tcPr>
          <w:p w14:paraId="14E2BCAF" w14:textId="77777777" w:rsidR="00655761" w:rsidRPr="00AC28DD" w:rsidRDefault="00655761" w:rsidP="006D3F8B">
            <w:pPr>
              <w:contextualSpacing/>
              <w:jc w:val="center"/>
            </w:pPr>
            <w:r w:rsidRPr="00AC28DD">
              <w:t>-</w:t>
            </w:r>
          </w:p>
        </w:tc>
        <w:tc>
          <w:tcPr>
            <w:tcW w:w="1174" w:type="dxa"/>
          </w:tcPr>
          <w:p w14:paraId="596D4929" w14:textId="77777777" w:rsidR="00655761" w:rsidRPr="00AC28DD" w:rsidRDefault="00655761" w:rsidP="006D3F8B">
            <w:pPr>
              <w:contextualSpacing/>
              <w:jc w:val="center"/>
            </w:pPr>
            <w:r w:rsidRPr="00AC28DD">
              <w:t>16</w:t>
            </w:r>
          </w:p>
        </w:tc>
        <w:tc>
          <w:tcPr>
            <w:tcW w:w="953" w:type="dxa"/>
          </w:tcPr>
          <w:p w14:paraId="509C7D97" w14:textId="77777777" w:rsidR="00655761" w:rsidRPr="00AC28DD" w:rsidRDefault="00655761" w:rsidP="006D3F8B">
            <w:pPr>
              <w:contextualSpacing/>
              <w:jc w:val="center"/>
            </w:pPr>
            <w:r w:rsidRPr="00AC28DD">
              <w:t>16</w:t>
            </w:r>
          </w:p>
        </w:tc>
      </w:tr>
      <w:tr w:rsidR="00655761" w:rsidRPr="00AC28DD" w14:paraId="0B0E4472" w14:textId="77777777" w:rsidTr="00655761">
        <w:trPr>
          <w:trHeight w:val="263"/>
        </w:trPr>
        <w:tc>
          <w:tcPr>
            <w:tcW w:w="1644" w:type="dxa"/>
          </w:tcPr>
          <w:p w14:paraId="50AFDC73" w14:textId="77777777" w:rsidR="00655761" w:rsidRPr="00AC28DD" w:rsidRDefault="00655761" w:rsidP="006D3F8B">
            <w:pPr>
              <w:contextualSpacing/>
              <w:jc w:val="center"/>
            </w:pPr>
            <w:r w:rsidRPr="00AC28DD">
              <w:t>CO5</w:t>
            </w:r>
          </w:p>
        </w:tc>
        <w:tc>
          <w:tcPr>
            <w:tcW w:w="1174" w:type="dxa"/>
          </w:tcPr>
          <w:p w14:paraId="05A8FDA6" w14:textId="77777777" w:rsidR="00655761" w:rsidRPr="00AC28DD" w:rsidRDefault="00655761" w:rsidP="006D3F8B">
            <w:pPr>
              <w:contextualSpacing/>
              <w:jc w:val="center"/>
            </w:pPr>
            <w:r w:rsidRPr="00AC28DD">
              <w:t>8</w:t>
            </w:r>
          </w:p>
        </w:tc>
        <w:tc>
          <w:tcPr>
            <w:tcW w:w="1172" w:type="dxa"/>
          </w:tcPr>
          <w:p w14:paraId="3F1782ED" w14:textId="77777777" w:rsidR="00655761" w:rsidRPr="00AC28DD" w:rsidRDefault="00655761" w:rsidP="006D3F8B">
            <w:pPr>
              <w:contextualSpacing/>
              <w:jc w:val="center"/>
            </w:pPr>
            <w:r w:rsidRPr="00AC28DD">
              <w:t>-</w:t>
            </w:r>
          </w:p>
        </w:tc>
        <w:tc>
          <w:tcPr>
            <w:tcW w:w="1174" w:type="dxa"/>
          </w:tcPr>
          <w:p w14:paraId="04068BBA" w14:textId="77777777" w:rsidR="00655761" w:rsidRPr="00AC28DD" w:rsidRDefault="00655761" w:rsidP="006D3F8B">
            <w:pPr>
              <w:contextualSpacing/>
              <w:jc w:val="center"/>
            </w:pPr>
            <w:r w:rsidRPr="00AC28DD">
              <w:t>-</w:t>
            </w:r>
          </w:p>
        </w:tc>
        <w:tc>
          <w:tcPr>
            <w:tcW w:w="1174" w:type="dxa"/>
          </w:tcPr>
          <w:p w14:paraId="0A2B18F1" w14:textId="77777777" w:rsidR="00655761" w:rsidRPr="00AC28DD" w:rsidRDefault="00655761" w:rsidP="006D3F8B">
            <w:pPr>
              <w:contextualSpacing/>
              <w:jc w:val="center"/>
            </w:pPr>
            <w:r w:rsidRPr="00AC28DD">
              <w:t>-</w:t>
            </w:r>
          </w:p>
        </w:tc>
        <w:tc>
          <w:tcPr>
            <w:tcW w:w="1174" w:type="dxa"/>
          </w:tcPr>
          <w:p w14:paraId="32689C22" w14:textId="77777777" w:rsidR="00655761" w:rsidRPr="00AC28DD" w:rsidRDefault="00655761" w:rsidP="006D3F8B">
            <w:pPr>
              <w:contextualSpacing/>
              <w:jc w:val="center"/>
            </w:pPr>
            <w:r w:rsidRPr="00AC28DD">
              <w:t>-</w:t>
            </w:r>
          </w:p>
        </w:tc>
        <w:tc>
          <w:tcPr>
            <w:tcW w:w="1174" w:type="dxa"/>
          </w:tcPr>
          <w:p w14:paraId="723AA23C" w14:textId="77777777" w:rsidR="00655761" w:rsidRPr="00AC28DD" w:rsidRDefault="00655761" w:rsidP="006D3F8B">
            <w:pPr>
              <w:contextualSpacing/>
              <w:jc w:val="center"/>
            </w:pPr>
            <w:r w:rsidRPr="00AC28DD">
              <w:t>8</w:t>
            </w:r>
          </w:p>
        </w:tc>
        <w:tc>
          <w:tcPr>
            <w:tcW w:w="953" w:type="dxa"/>
          </w:tcPr>
          <w:p w14:paraId="4E6EC87D" w14:textId="77777777" w:rsidR="00655761" w:rsidRPr="00AC28DD" w:rsidRDefault="00655761" w:rsidP="006D3F8B">
            <w:pPr>
              <w:contextualSpacing/>
              <w:jc w:val="center"/>
            </w:pPr>
            <w:r w:rsidRPr="00AC28DD">
              <w:t>16</w:t>
            </w:r>
          </w:p>
        </w:tc>
      </w:tr>
      <w:tr w:rsidR="00655761" w:rsidRPr="00AC28DD" w14:paraId="4C9CEA91" w14:textId="77777777" w:rsidTr="00655761">
        <w:trPr>
          <w:trHeight w:val="247"/>
        </w:trPr>
        <w:tc>
          <w:tcPr>
            <w:tcW w:w="1644" w:type="dxa"/>
          </w:tcPr>
          <w:p w14:paraId="3D648582" w14:textId="77777777" w:rsidR="00655761" w:rsidRPr="00AC28DD" w:rsidRDefault="00655761" w:rsidP="00737086">
            <w:pPr>
              <w:contextualSpacing/>
              <w:jc w:val="center"/>
            </w:pPr>
            <w:r w:rsidRPr="00AC28DD">
              <w:t>CO6</w:t>
            </w:r>
          </w:p>
        </w:tc>
        <w:tc>
          <w:tcPr>
            <w:tcW w:w="1174" w:type="dxa"/>
          </w:tcPr>
          <w:p w14:paraId="546299A0" w14:textId="77777777" w:rsidR="00655761" w:rsidRPr="00AC28DD" w:rsidRDefault="00655761" w:rsidP="00737086">
            <w:pPr>
              <w:contextualSpacing/>
              <w:jc w:val="center"/>
            </w:pPr>
            <w:r w:rsidRPr="00AC28DD">
              <w:t>-</w:t>
            </w:r>
          </w:p>
        </w:tc>
        <w:tc>
          <w:tcPr>
            <w:tcW w:w="1172" w:type="dxa"/>
          </w:tcPr>
          <w:p w14:paraId="65AC8150" w14:textId="77777777" w:rsidR="00655761" w:rsidRPr="00AC28DD" w:rsidRDefault="00655761" w:rsidP="00737086">
            <w:pPr>
              <w:contextualSpacing/>
              <w:jc w:val="center"/>
            </w:pPr>
            <w:r w:rsidRPr="00AC28DD">
              <w:t>10</w:t>
            </w:r>
          </w:p>
        </w:tc>
        <w:tc>
          <w:tcPr>
            <w:tcW w:w="1174" w:type="dxa"/>
          </w:tcPr>
          <w:p w14:paraId="25E9D360" w14:textId="77777777" w:rsidR="00655761" w:rsidRPr="00AC28DD" w:rsidRDefault="00655761" w:rsidP="00737086">
            <w:pPr>
              <w:contextualSpacing/>
              <w:jc w:val="center"/>
            </w:pPr>
            <w:r w:rsidRPr="00AC28DD">
              <w:t>-</w:t>
            </w:r>
          </w:p>
        </w:tc>
        <w:tc>
          <w:tcPr>
            <w:tcW w:w="1174" w:type="dxa"/>
          </w:tcPr>
          <w:p w14:paraId="165EC047" w14:textId="77777777" w:rsidR="00655761" w:rsidRPr="00AC28DD" w:rsidRDefault="00655761" w:rsidP="00737086">
            <w:pPr>
              <w:contextualSpacing/>
              <w:jc w:val="center"/>
            </w:pPr>
            <w:r w:rsidRPr="00AC28DD">
              <w:t>10</w:t>
            </w:r>
          </w:p>
        </w:tc>
        <w:tc>
          <w:tcPr>
            <w:tcW w:w="1174" w:type="dxa"/>
          </w:tcPr>
          <w:p w14:paraId="4C031253" w14:textId="77777777" w:rsidR="00655761" w:rsidRPr="00AC28DD" w:rsidRDefault="00655761" w:rsidP="00737086">
            <w:pPr>
              <w:contextualSpacing/>
              <w:jc w:val="center"/>
            </w:pPr>
            <w:r w:rsidRPr="00AC28DD">
              <w:t>-</w:t>
            </w:r>
          </w:p>
        </w:tc>
        <w:tc>
          <w:tcPr>
            <w:tcW w:w="1174" w:type="dxa"/>
          </w:tcPr>
          <w:p w14:paraId="2CE2CC46" w14:textId="77777777" w:rsidR="00655761" w:rsidRPr="00AC28DD" w:rsidRDefault="00655761" w:rsidP="00737086">
            <w:pPr>
              <w:contextualSpacing/>
              <w:jc w:val="center"/>
            </w:pPr>
            <w:r w:rsidRPr="00AC28DD">
              <w:t>-</w:t>
            </w:r>
          </w:p>
        </w:tc>
        <w:tc>
          <w:tcPr>
            <w:tcW w:w="953" w:type="dxa"/>
          </w:tcPr>
          <w:p w14:paraId="13C37645" w14:textId="77777777" w:rsidR="00655761" w:rsidRPr="00AC28DD" w:rsidRDefault="00655761" w:rsidP="00737086">
            <w:pPr>
              <w:contextualSpacing/>
              <w:jc w:val="center"/>
            </w:pPr>
            <w:r w:rsidRPr="00AC28DD">
              <w:t>20</w:t>
            </w:r>
          </w:p>
        </w:tc>
      </w:tr>
      <w:tr w:rsidR="00655761" w:rsidRPr="00AC28DD" w14:paraId="7287D3C9" w14:textId="77777777" w:rsidTr="00655761">
        <w:trPr>
          <w:trHeight w:val="247"/>
        </w:trPr>
        <w:tc>
          <w:tcPr>
            <w:tcW w:w="8686" w:type="dxa"/>
            <w:gridSpan w:val="7"/>
          </w:tcPr>
          <w:p w14:paraId="3ADF8AAD" w14:textId="77777777" w:rsidR="00655761" w:rsidRPr="00AC28DD" w:rsidRDefault="00655761" w:rsidP="00737086">
            <w:pPr>
              <w:contextualSpacing/>
            </w:pPr>
          </w:p>
        </w:tc>
        <w:tc>
          <w:tcPr>
            <w:tcW w:w="953" w:type="dxa"/>
          </w:tcPr>
          <w:p w14:paraId="2CD7EC0F" w14:textId="77777777" w:rsidR="00655761" w:rsidRPr="00AC28DD" w:rsidRDefault="00655761" w:rsidP="00737086">
            <w:pPr>
              <w:contextualSpacing/>
              <w:jc w:val="center"/>
              <w:rPr>
                <w:b/>
              </w:rPr>
            </w:pPr>
            <w:r w:rsidRPr="00AC28DD">
              <w:rPr>
                <w:b/>
              </w:rPr>
              <w:t>132</w:t>
            </w:r>
          </w:p>
        </w:tc>
      </w:tr>
    </w:tbl>
    <w:p w14:paraId="5FD4CC24" w14:textId="77777777" w:rsidR="00655761" w:rsidRPr="00AC28DD" w:rsidRDefault="00655761" w:rsidP="00737086">
      <w:pPr>
        <w:contextualSpacing/>
      </w:pPr>
    </w:p>
    <w:p w14:paraId="68AE6E20" w14:textId="77777777" w:rsidR="00655761" w:rsidRDefault="00655761">
      <w:pPr>
        <w:spacing w:after="200" w:line="276" w:lineRule="auto"/>
        <w:rPr>
          <w:noProof/>
          <w:szCs w:val="20"/>
        </w:rPr>
      </w:pPr>
      <w:r>
        <w:rPr>
          <w:noProof/>
        </w:rPr>
        <w:br w:type="page"/>
      </w:r>
    </w:p>
    <w:p w14:paraId="618552AF" w14:textId="6ACA29B1" w:rsidR="00655761" w:rsidRPr="00D16CF0" w:rsidRDefault="00655761" w:rsidP="00BE6288">
      <w:pPr>
        <w:pStyle w:val="Title"/>
        <w:rPr>
          <w:noProof/>
        </w:rPr>
      </w:pPr>
      <w:r w:rsidRPr="00D16CF0">
        <w:rPr>
          <w:noProof/>
        </w:rPr>
        <w:lastRenderedPageBreak/>
        <w:drawing>
          <wp:inline distT="0" distB="0" distL="0" distR="0" wp14:anchorId="11A7997D" wp14:editId="65B807DB">
            <wp:extent cx="5734050" cy="838200"/>
            <wp:effectExtent l="0" t="0" r="0" b="0"/>
            <wp:docPr id="1440539820" name="Picture 14405398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C1E56E" w14:textId="77777777" w:rsidR="00655761" w:rsidRPr="00D16CF0" w:rsidRDefault="00655761" w:rsidP="00022B3E">
      <w:pPr>
        <w:jc w:val="center"/>
      </w:pPr>
    </w:p>
    <w:p w14:paraId="738B8F57" w14:textId="77777777" w:rsidR="00655761" w:rsidRPr="00D16CF0" w:rsidRDefault="00655761" w:rsidP="00022B3E">
      <w:pPr>
        <w:jc w:val="center"/>
        <w:rPr>
          <w:b/>
          <w:bCs/>
        </w:rPr>
      </w:pPr>
      <w:r w:rsidRPr="00D16CF0">
        <w:rPr>
          <w:b/>
          <w:bCs/>
        </w:rPr>
        <w:t>END SEMESTER EXAMINATION – NOV / DEC 2024</w:t>
      </w:r>
    </w:p>
    <w:p w14:paraId="4C06E967" w14:textId="77777777" w:rsidR="00655761" w:rsidRPr="00D16CF0"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D16CF0" w14:paraId="05B853E1" w14:textId="77777777" w:rsidTr="00D54806">
        <w:trPr>
          <w:trHeight w:val="397"/>
          <w:jc w:val="center"/>
        </w:trPr>
        <w:tc>
          <w:tcPr>
            <w:tcW w:w="1555" w:type="dxa"/>
            <w:vAlign w:val="center"/>
          </w:tcPr>
          <w:p w14:paraId="4034E45E" w14:textId="77777777" w:rsidR="00655761" w:rsidRPr="00D16CF0" w:rsidRDefault="00655761" w:rsidP="00D54806">
            <w:pPr>
              <w:pStyle w:val="Title"/>
              <w:jc w:val="left"/>
              <w:rPr>
                <w:b/>
                <w:bCs/>
                <w:sz w:val="22"/>
                <w:szCs w:val="22"/>
              </w:rPr>
            </w:pPr>
            <w:r w:rsidRPr="00D16CF0">
              <w:rPr>
                <w:b/>
                <w:bCs/>
                <w:sz w:val="22"/>
                <w:szCs w:val="22"/>
              </w:rPr>
              <w:t xml:space="preserve">Course Code      </w:t>
            </w:r>
          </w:p>
        </w:tc>
        <w:tc>
          <w:tcPr>
            <w:tcW w:w="6662" w:type="dxa"/>
            <w:vAlign w:val="center"/>
          </w:tcPr>
          <w:p w14:paraId="4829BCB8" w14:textId="77777777" w:rsidR="00655761" w:rsidRPr="00234193" w:rsidRDefault="00655761" w:rsidP="00D54806">
            <w:pPr>
              <w:pStyle w:val="Title"/>
              <w:jc w:val="left"/>
              <w:rPr>
                <w:b/>
                <w:bCs/>
                <w:sz w:val="22"/>
                <w:szCs w:val="22"/>
              </w:rPr>
            </w:pPr>
            <w:r w:rsidRPr="00234193">
              <w:rPr>
                <w:rFonts w:eastAsiaTheme="minorHAnsi"/>
                <w:b/>
                <w:bCs/>
                <w:sz w:val="22"/>
                <w:szCs w:val="22"/>
                <w:lang w:val="en-IN" w:bidi="hi-IN"/>
              </w:rPr>
              <w:t>20FP3011</w:t>
            </w:r>
          </w:p>
        </w:tc>
        <w:tc>
          <w:tcPr>
            <w:tcW w:w="1417" w:type="dxa"/>
            <w:vAlign w:val="center"/>
          </w:tcPr>
          <w:p w14:paraId="0439BF21" w14:textId="77777777" w:rsidR="00655761" w:rsidRPr="00234193" w:rsidRDefault="00655761" w:rsidP="00D54806">
            <w:pPr>
              <w:pStyle w:val="Title"/>
              <w:ind w:left="-468" w:firstLine="468"/>
              <w:jc w:val="left"/>
              <w:rPr>
                <w:b/>
                <w:bCs/>
                <w:sz w:val="22"/>
                <w:szCs w:val="22"/>
              </w:rPr>
            </w:pPr>
            <w:r w:rsidRPr="00234193">
              <w:rPr>
                <w:b/>
                <w:bCs/>
                <w:sz w:val="22"/>
                <w:szCs w:val="22"/>
              </w:rPr>
              <w:t xml:space="preserve">Duration       </w:t>
            </w:r>
          </w:p>
        </w:tc>
        <w:tc>
          <w:tcPr>
            <w:tcW w:w="851" w:type="dxa"/>
            <w:vAlign w:val="center"/>
          </w:tcPr>
          <w:p w14:paraId="36661820" w14:textId="77777777" w:rsidR="00655761" w:rsidRPr="00234193" w:rsidRDefault="00655761" w:rsidP="00D54806">
            <w:pPr>
              <w:pStyle w:val="Title"/>
              <w:jc w:val="left"/>
              <w:rPr>
                <w:b/>
                <w:bCs/>
                <w:sz w:val="22"/>
                <w:szCs w:val="22"/>
              </w:rPr>
            </w:pPr>
            <w:r w:rsidRPr="00234193">
              <w:rPr>
                <w:b/>
                <w:bCs/>
                <w:sz w:val="22"/>
                <w:szCs w:val="22"/>
              </w:rPr>
              <w:t>3hrs</w:t>
            </w:r>
          </w:p>
        </w:tc>
      </w:tr>
      <w:tr w:rsidR="00655761" w:rsidRPr="00D16CF0" w14:paraId="186E6C3A" w14:textId="77777777" w:rsidTr="00D54806">
        <w:trPr>
          <w:trHeight w:val="397"/>
          <w:jc w:val="center"/>
        </w:trPr>
        <w:tc>
          <w:tcPr>
            <w:tcW w:w="1555" w:type="dxa"/>
            <w:vAlign w:val="center"/>
          </w:tcPr>
          <w:p w14:paraId="0B768076" w14:textId="77777777" w:rsidR="00655761" w:rsidRPr="00D16CF0" w:rsidRDefault="00655761" w:rsidP="00927152">
            <w:pPr>
              <w:pStyle w:val="Title"/>
              <w:ind w:right="-160"/>
              <w:jc w:val="left"/>
              <w:rPr>
                <w:b/>
                <w:bCs/>
                <w:sz w:val="22"/>
                <w:szCs w:val="22"/>
              </w:rPr>
            </w:pPr>
            <w:r w:rsidRPr="00D16CF0">
              <w:rPr>
                <w:b/>
                <w:bCs/>
                <w:sz w:val="22"/>
                <w:szCs w:val="22"/>
              </w:rPr>
              <w:t>Course Title</w:t>
            </w:r>
          </w:p>
        </w:tc>
        <w:tc>
          <w:tcPr>
            <w:tcW w:w="6662" w:type="dxa"/>
            <w:vAlign w:val="center"/>
          </w:tcPr>
          <w:p w14:paraId="5C2AD84D" w14:textId="77777777" w:rsidR="00655761" w:rsidRPr="00234193" w:rsidRDefault="00655761" w:rsidP="00B81A42">
            <w:pPr>
              <w:autoSpaceDE w:val="0"/>
              <w:autoSpaceDN w:val="0"/>
              <w:adjustRightInd w:val="0"/>
              <w:rPr>
                <w:b/>
                <w:bCs/>
                <w:sz w:val="22"/>
                <w:szCs w:val="22"/>
              </w:rPr>
            </w:pPr>
            <w:r w:rsidRPr="00234193">
              <w:rPr>
                <w:rFonts w:eastAsiaTheme="minorHAnsi"/>
                <w:b/>
                <w:bCs/>
                <w:sz w:val="22"/>
                <w:szCs w:val="22"/>
                <w:lang w:val="en-IN" w:bidi="hi-IN"/>
              </w:rPr>
              <w:t>ADVANCES IN DAIRY, MEAT AND FISH</w:t>
            </w:r>
            <w:r>
              <w:rPr>
                <w:rFonts w:eastAsiaTheme="minorHAnsi"/>
                <w:b/>
                <w:bCs/>
                <w:sz w:val="22"/>
                <w:szCs w:val="22"/>
                <w:lang w:val="en-IN" w:bidi="hi-IN"/>
              </w:rPr>
              <w:t xml:space="preserve"> </w:t>
            </w:r>
            <w:r w:rsidRPr="00234193">
              <w:rPr>
                <w:rFonts w:eastAsiaTheme="minorHAnsi"/>
                <w:b/>
                <w:bCs/>
                <w:sz w:val="22"/>
                <w:szCs w:val="22"/>
                <w:lang w:val="en-IN" w:bidi="hi-IN"/>
              </w:rPr>
              <w:t>PROCESSING</w:t>
            </w:r>
          </w:p>
        </w:tc>
        <w:tc>
          <w:tcPr>
            <w:tcW w:w="1417" w:type="dxa"/>
            <w:vAlign w:val="center"/>
          </w:tcPr>
          <w:p w14:paraId="72B8ECF8" w14:textId="77777777" w:rsidR="00655761" w:rsidRPr="00234193" w:rsidRDefault="00655761" w:rsidP="00D54806">
            <w:pPr>
              <w:pStyle w:val="Title"/>
              <w:jc w:val="left"/>
              <w:rPr>
                <w:b/>
                <w:bCs/>
                <w:sz w:val="22"/>
                <w:szCs w:val="22"/>
              </w:rPr>
            </w:pPr>
            <w:r w:rsidRPr="00234193">
              <w:rPr>
                <w:b/>
                <w:bCs/>
                <w:sz w:val="22"/>
                <w:szCs w:val="22"/>
              </w:rPr>
              <w:t xml:space="preserve">Max. Marks </w:t>
            </w:r>
          </w:p>
        </w:tc>
        <w:tc>
          <w:tcPr>
            <w:tcW w:w="851" w:type="dxa"/>
            <w:vAlign w:val="center"/>
          </w:tcPr>
          <w:p w14:paraId="3B67CE9F" w14:textId="77777777" w:rsidR="00655761" w:rsidRPr="00234193" w:rsidRDefault="00655761" w:rsidP="00D54806">
            <w:pPr>
              <w:pStyle w:val="Title"/>
              <w:jc w:val="left"/>
              <w:rPr>
                <w:b/>
                <w:bCs/>
                <w:sz w:val="22"/>
                <w:szCs w:val="22"/>
              </w:rPr>
            </w:pPr>
            <w:r w:rsidRPr="00234193">
              <w:rPr>
                <w:b/>
                <w:bCs/>
                <w:sz w:val="22"/>
                <w:szCs w:val="22"/>
              </w:rPr>
              <w:t>100</w:t>
            </w:r>
          </w:p>
        </w:tc>
      </w:tr>
    </w:tbl>
    <w:p w14:paraId="5F3AA4F7" w14:textId="77777777" w:rsidR="00655761" w:rsidRPr="00D16CF0" w:rsidRDefault="00655761" w:rsidP="00856324"/>
    <w:tbl>
      <w:tblPr>
        <w:tblStyle w:val="TableGrid"/>
        <w:tblW w:w="5817" w:type="pct"/>
        <w:tblInd w:w="-714" w:type="dxa"/>
        <w:tblLook w:val="04A0" w:firstRow="1" w:lastRow="0" w:firstColumn="1" w:lastColumn="0" w:noHBand="0" w:noVBand="1"/>
      </w:tblPr>
      <w:tblGrid>
        <w:gridCol w:w="570"/>
        <w:gridCol w:w="396"/>
        <w:gridCol w:w="7833"/>
        <w:gridCol w:w="670"/>
        <w:gridCol w:w="537"/>
        <w:gridCol w:w="484"/>
      </w:tblGrid>
      <w:tr w:rsidR="00655761" w:rsidRPr="00D16CF0" w14:paraId="7182BF1A" w14:textId="77777777" w:rsidTr="001E75E2">
        <w:trPr>
          <w:trHeight w:val="468"/>
        </w:trPr>
        <w:tc>
          <w:tcPr>
            <w:tcW w:w="265" w:type="pct"/>
            <w:vAlign w:val="center"/>
          </w:tcPr>
          <w:p w14:paraId="67D784E6" w14:textId="77777777" w:rsidR="00655761" w:rsidRPr="00234193" w:rsidRDefault="00655761" w:rsidP="001C418B">
            <w:pPr>
              <w:jc w:val="center"/>
              <w:rPr>
                <w:b/>
                <w:bCs/>
              </w:rPr>
            </w:pPr>
            <w:r w:rsidRPr="00234193">
              <w:rPr>
                <w:b/>
                <w:bCs/>
              </w:rPr>
              <w:t>Q. No.</w:t>
            </w:r>
          </w:p>
        </w:tc>
        <w:tc>
          <w:tcPr>
            <w:tcW w:w="3930" w:type="pct"/>
            <w:gridSpan w:val="2"/>
            <w:vAlign w:val="center"/>
          </w:tcPr>
          <w:p w14:paraId="52125E58" w14:textId="77777777" w:rsidR="00655761" w:rsidRPr="00234193" w:rsidRDefault="00655761" w:rsidP="001C418B">
            <w:pPr>
              <w:jc w:val="center"/>
              <w:rPr>
                <w:b/>
                <w:bCs/>
              </w:rPr>
            </w:pPr>
            <w:r w:rsidRPr="00234193">
              <w:rPr>
                <w:b/>
                <w:bCs/>
              </w:rPr>
              <w:t>Questions</w:t>
            </w:r>
          </w:p>
        </w:tc>
        <w:tc>
          <w:tcPr>
            <w:tcW w:w="312" w:type="pct"/>
            <w:vAlign w:val="center"/>
          </w:tcPr>
          <w:p w14:paraId="25BA3A4D" w14:textId="77777777" w:rsidR="00655761" w:rsidRPr="00234193" w:rsidRDefault="00655761" w:rsidP="001C418B">
            <w:pPr>
              <w:jc w:val="center"/>
              <w:rPr>
                <w:b/>
                <w:bCs/>
              </w:rPr>
            </w:pPr>
            <w:r w:rsidRPr="00234193">
              <w:rPr>
                <w:b/>
                <w:bCs/>
              </w:rPr>
              <w:t>CO</w:t>
            </w:r>
          </w:p>
        </w:tc>
        <w:tc>
          <w:tcPr>
            <w:tcW w:w="250" w:type="pct"/>
            <w:vAlign w:val="center"/>
          </w:tcPr>
          <w:p w14:paraId="745B57C3" w14:textId="77777777" w:rsidR="00655761" w:rsidRPr="00234193" w:rsidRDefault="00655761" w:rsidP="001C418B">
            <w:pPr>
              <w:jc w:val="center"/>
              <w:rPr>
                <w:b/>
                <w:bCs/>
              </w:rPr>
            </w:pPr>
            <w:r w:rsidRPr="00234193">
              <w:rPr>
                <w:b/>
                <w:bCs/>
              </w:rPr>
              <w:t>BL</w:t>
            </w:r>
          </w:p>
        </w:tc>
        <w:tc>
          <w:tcPr>
            <w:tcW w:w="243" w:type="pct"/>
            <w:vAlign w:val="center"/>
          </w:tcPr>
          <w:p w14:paraId="6F42D217" w14:textId="77777777" w:rsidR="00655761" w:rsidRPr="00234193" w:rsidRDefault="00655761" w:rsidP="001C418B">
            <w:pPr>
              <w:jc w:val="center"/>
              <w:rPr>
                <w:b/>
                <w:bCs/>
              </w:rPr>
            </w:pPr>
            <w:r w:rsidRPr="00234193">
              <w:rPr>
                <w:b/>
                <w:bCs/>
              </w:rPr>
              <w:t>M</w:t>
            </w:r>
          </w:p>
        </w:tc>
      </w:tr>
      <w:tr w:rsidR="00655761" w:rsidRPr="00D16CF0" w14:paraId="2D53930D" w14:textId="77777777" w:rsidTr="008B3C97">
        <w:trPr>
          <w:trHeight w:val="552"/>
        </w:trPr>
        <w:tc>
          <w:tcPr>
            <w:tcW w:w="5000" w:type="pct"/>
            <w:gridSpan w:val="6"/>
          </w:tcPr>
          <w:p w14:paraId="3FEA474D" w14:textId="77777777" w:rsidR="00655761" w:rsidRPr="00D16CF0" w:rsidRDefault="00655761" w:rsidP="008B3C97">
            <w:pPr>
              <w:jc w:val="center"/>
              <w:rPr>
                <w:b/>
                <w:bCs/>
                <w:u w:val="single"/>
              </w:rPr>
            </w:pPr>
            <w:r w:rsidRPr="00D16CF0">
              <w:rPr>
                <w:b/>
                <w:bCs/>
                <w:u w:val="single"/>
              </w:rPr>
              <w:t>PART – A (5 X 16 = 80 MARKS)</w:t>
            </w:r>
          </w:p>
          <w:p w14:paraId="19BE1C62" w14:textId="77777777" w:rsidR="00655761" w:rsidRPr="00D16CF0" w:rsidRDefault="00655761" w:rsidP="008B3C97">
            <w:pPr>
              <w:jc w:val="center"/>
            </w:pPr>
            <w:r w:rsidRPr="00D16CF0">
              <w:rPr>
                <w:b/>
                <w:bCs/>
              </w:rPr>
              <w:t>(Answer any five from the following)</w:t>
            </w:r>
          </w:p>
        </w:tc>
      </w:tr>
      <w:tr w:rsidR="00655761" w:rsidRPr="00AC6BF0" w14:paraId="30757195" w14:textId="77777777" w:rsidTr="001E75E2">
        <w:trPr>
          <w:trHeight w:val="283"/>
        </w:trPr>
        <w:tc>
          <w:tcPr>
            <w:tcW w:w="265" w:type="pct"/>
          </w:tcPr>
          <w:p w14:paraId="7A3D1D14" w14:textId="77777777" w:rsidR="00655761" w:rsidRPr="00D16CF0" w:rsidRDefault="00655761" w:rsidP="001C418B">
            <w:pPr>
              <w:jc w:val="center"/>
            </w:pPr>
            <w:r w:rsidRPr="00D16CF0">
              <w:t>1.</w:t>
            </w:r>
          </w:p>
        </w:tc>
        <w:tc>
          <w:tcPr>
            <w:tcW w:w="184" w:type="pct"/>
          </w:tcPr>
          <w:p w14:paraId="159193C9" w14:textId="77777777" w:rsidR="00655761" w:rsidRPr="00D16CF0" w:rsidRDefault="00655761" w:rsidP="001C418B">
            <w:pPr>
              <w:jc w:val="center"/>
            </w:pPr>
            <w:r w:rsidRPr="00D16CF0">
              <w:t>a.</w:t>
            </w:r>
          </w:p>
        </w:tc>
        <w:tc>
          <w:tcPr>
            <w:tcW w:w="3746" w:type="pct"/>
          </w:tcPr>
          <w:p w14:paraId="0CDF41E4" w14:textId="77777777" w:rsidR="00655761" w:rsidRPr="00D16CF0" w:rsidRDefault="00655761" w:rsidP="00852C69">
            <w:pPr>
              <w:jc w:val="both"/>
            </w:pPr>
            <w:r>
              <w:rPr>
                <w:rStyle w:val="Emphasis"/>
              </w:rPr>
              <w:t>Describe</w:t>
            </w:r>
            <w:r w:rsidRPr="00D16CF0">
              <w:t xml:space="preserve"> the key steps in the milk reception process and </w:t>
            </w:r>
            <w:r w:rsidRPr="00E00472">
              <w:rPr>
                <w:rStyle w:val="Emphasis"/>
              </w:rPr>
              <w:t>determine</w:t>
            </w:r>
            <w:r w:rsidRPr="00E00472">
              <w:rPr>
                <w:i/>
                <w:iCs/>
              </w:rPr>
              <w:t xml:space="preserve"> </w:t>
            </w:r>
            <w:r w:rsidRPr="00D16CF0">
              <w:t>how each step ensures quality and safety.</w:t>
            </w:r>
          </w:p>
        </w:tc>
        <w:tc>
          <w:tcPr>
            <w:tcW w:w="312" w:type="pct"/>
          </w:tcPr>
          <w:p w14:paraId="6BEF8052" w14:textId="77777777" w:rsidR="00655761" w:rsidRPr="00AC6BF0" w:rsidRDefault="00655761" w:rsidP="001C418B">
            <w:pPr>
              <w:jc w:val="center"/>
            </w:pPr>
            <w:r w:rsidRPr="00AC6BF0">
              <w:t>CO4</w:t>
            </w:r>
          </w:p>
        </w:tc>
        <w:tc>
          <w:tcPr>
            <w:tcW w:w="250" w:type="pct"/>
          </w:tcPr>
          <w:p w14:paraId="5E1AC857" w14:textId="77777777" w:rsidR="00655761" w:rsidRPr="00AC6BF0" w:rsidRDefault="00655761" w:rsidP="001C418B">
            <w:pPr>
              <w:jc w:val="center"/>
            </w:pPr>
            <w:r w:rsidRPr="00AC6BF0">
              <w:t>U</w:t>
            </w:r>
          </w:p>
        </w:tc>
        <w:tc>
          <w:tcPr>
            <w:tcW w:w="243" w:type="pct"/>
          </w:tcPr>
          <w:p w14:paraId="4484A9DE" w14:textId="77777777" w:rsidR="00655761" w:rsidRPr="00AC6BF0" w:rsidRDefault="00655761" w:rsidP="001C418B">
            <w:pPr>
              <w:jc w:val="center"/>
            </w:pPr>
            <w:r w:rsidRPr="00AC6BF0">
              <w:t>8</w:t>
            </w:r>
          </w:p>
        </w:tc>
      </w:tr>
      <w:tr w:rsidR="00655761" w:rsidRPr="00AC6BF0" w14:paraId="4705190A" w14:textId="77777777" w:rsidTr="001E75E2">
        <w:trPr>
          <w:trHeight w:val="283"/>
        </w:trPr>
        <w:tc>
          <w:tcPr>
            <w:tcW w:w="265" w:type="pct"/>
          </w:tcPr>
          <w:p w14:paraId="249322FE" w14:textId="77777777" w:rsidR="00655761" w:rsidRPr="00D16CF0" w:rsidRDefault="00655761" w:rsidP="001C418B">
            <w:pPr>
              <w:jc w:val="center"/>
            </w:pPr>
          </w:p>
        </w:tc>
        <w:tc>
          <w:tcPr>
            <w:tcW w:w="184" w:type="pct"/>
          </w:tcPr>
          <w:p w14:paraId="3BB23727" w14:textId="77777777" w:rsidR="00655761" w:rsidRPr="00D16CF0" w:rsidRDefault="00655761" w:rsidP="001C418B">
            <w:pPr>
              <w:jc w:val="center"/>
            </w:pPr>
            <w:r w:rsidRPr="00D16CF0">
              <w:t>b.</w:t>
            </w:r>
          </w:p>
        </w:tc>
        <w:tc>
          <w:tcPr>
            <w:tcW w:w="3746" w:type="pct"/>
          </w:tcPr>
          <w:p w14:paraId="3EFA9495" w14:textId="77777777" w:rsidR="00655761" w:rsidRPr="00D16CF0" w:rsidRDefault="00655761" w:rsidP="00852C69">
            <w:pPr>
              <w:jc w:val="both"/>
              <w:rPr>
                <w:lang w:val="en-IN"/>
              </w:rPr>
            </w:pPr>
            <w:r w:rsidRPr="00D16CF0">
              <w:rPr>
                <w:rStyle w:val="Emphasis"/>
              </w:rPr>
              <w:t>Analyze</w:t>
            </w:r>
            <w:r w:rsidRPr="00D16CF0">
              <w:rPr>
                <w:i/>
                <w:iCs/>
              </w:rPr>
              <w:t xml:space="preserve"> </w:t>
            </w:r>
            <w:r w:rsidRPr="00D16CF0">
              <w:t xml:space="preserve">the composition of milk and </w:t>
            </w:r>
            <w:r w:rsidRPr="001E75E2">
              <w:rPr>
                <w:rStyle w:val="Emphasis"/>
              </w:rPr>
              <w:t>explain</w:t>
            </w:r>
            <w:r w:rsidRPr="00D16CF0">
              <w:t xml:space="preserve"> how its physical and chemical properties influence its applications in dairy products.</w:t>
            </w:r>
          </w:p>
        </w:tc>
        <w:tc>
          <w:tcPr>
            <w:tcW w:w="312" w:type="pct"/>
          </w:tcPr>
          <w:p w14:paraId="2E22E18F" w14:textId="77777777" w:rsidR="00655761" w:rsidRPr="00AC6BF0" w:rsidRDefault="00655761" w:rsidP="001C418B">
            <w:pPr>
              <w:jc w:val="center"/>
            </w:pPr>
            <w:r w:rsidRPr="00AC6BF0">
              <w:t>CO3</w:t>
            </w:r>
          </w:p>
        </w:tc>
        <w:tc>
          <w:tcPr>
            <w:tcW w:w="250" w:type="pct"/>
          </w:tcPr>
          <w:p w14:paraId="0B340517" w14:textId="77777777" w:rsidR="00655761" w:rsidRPr="00AC6BF0" w:rsidRDefault="00655761" w:rsidP="001C418B">
            <w:pPr>
              <w:jc w:val="center"/>
            </w:pPr>
            <w:r w:rsidRPr="00AC6BF0">
              <w:t>An</w:t>
            </w:r>
          </w:p>
        </w:tc>
        <w:tc>
          <w:tcPr>
            <w:tcW w:w="243" w:type="pct"/>
          </w:tcPr>
          <w:p w14:paraId="65B40A89" w14:textId="77777777" w:rsidR="00655761" w:rsidRPr="00AC6BF0" w:rsidRDefault="00655761" w:rsidP="001C418B">
            <w:pPr>
              <w:jc w:val="center"/>
            </w:pPr>
            <w:r w:rsidRPr="00AC6BF0">
              <w:t>8</w:t>
            </w:r>
          </w:p>
        </w:tc>
      </w:tr>
      <w:tr w:rsidR="00655761" w:rsidRPr="00AC6BF0" w14:paraId="5EF9CD35" w14:textId="77777777" w:rsidTr="001E75E2">
        <w:trPr>
          <w:trHeight w:val="283"/>
        </w:trPr>
        <w:tc>
          <w:tcPr>
            <w:tcW w:w="265" w:type="pct"/>
          </w:tcPr>
          <w:p w14:paraId="299E645C" w14:textId="77777777" w:rsidR="00655761" w:rsidRPr="00D16CF0" w:rsidRDefault="00655761" w:rsidP="001C418B">
            <w:pPr>
              <w:jc w:val="center"/>
            </w:pPr>
          </w:p>
        </w:tc>
        <w:tc>
          <w:tcPr>
            <w:tcW w:w="184" w:type="pct"/>
          </w:tcPr>
          <w:p w14:paraId="3C7CDB17" w14:textId="77777777" w:rsidR="00655761" w:rsidRPr="00D16CF0" w:rsidRDefault="00655761" w:rsidP="001C418B">
            <w:pPr>
              <w:jc w:val="center"/>
            </w:pPr>
          </w:p>
        </w:tc>
        <w:tc>
          <w:tcPr>
            <w:tcW w:w="3746" w:type="pct"/>
          </w:tcPr>
          <w:p w14:paraId="1CEDC7A4" w14:textId="77777777" w:rsidR="00655761" w:rsidRPr="00D16CF0" w:rsidRDefault="00655761" w:rsidP="00852C69">
            <w:pPr>
              <w:jc w:val="both"/>
              <w:rPr>
                <w:i/>
                <w:iCs/>
              </w:rPr>
            </w:pPr>
          </w:p>
        </w:tc>
        <w:tc>
          <w:tcPr>
            <w:tcW w:w="312" w:type="pct"/>
          </w:tcPr>
          <w:p w14:paraId="6910A096" w14:textId="77777777" w:rsidR="00655761" w:rsidRPr="00AC6BF0" w:rsidRDefault="00655761" w:rsidP="001C418B">
            <w:pPr>
              <w:jc w:val="center"/>
            </w:pPr>
          </w:p>
        </w:tc>
        <w:tc>
          <w:tcPr>
            <w:tcW w:w="250" w:type="pct"/>
          </w:tcPr>
          <w:p w14:paraId="3DED9BAB" w14:textId="77777777" w:rsidR="00655761" w:rsidRPr="00AC6BF0" w:rsidRDefault="00655761" w:rsidP="001C418B">
            <w:pPr>
              <w:jc w:val="center"/>
            </w:pPr>
          </w:p>
        </w:tc>
        <w:tc>
          <w:tcPr>
            <w:tcW w:w="243" w:type="pct"/>
          </w:tcPr>
          <w:p w14:paraId="5F79CEA7" w14:textId="77777777" w:rsidR="00655761" w:rsidRPr="00AC6BF0" w:rsidRDefault="00655761" w:rsidP="001C418B">
            <w:pPr>
              <w:jc w:val="center"/>
            </w:pPr>
          </w:p>
        </w:tc>
      </w:tr>
      <w:tr w:rsidR="00655761" w:rsidRPr="00AC6BF0" w14:paraId="2198400D" w14:textId="77777777" w:rsidTr="001E75E2">
        <w:trPr>
          <w:trHeight w:val="283"/>
        </w:trPr>
        <w:tc>
          <w:tcPr>
            <w:tcW w:w="265" w:type="pct"/>
          </w:tcPr>
          <w:p w14:paraId="304263B7" w14:textId="77777777" w:rsidR="00655761" w:rsidRPr="00D16CF0" w:rsidRDefault="00655761" w:rsidP="001C418B">
            <w:pPr>
              <w:jc w:val="center"/>
            </w:pPr>
            <w:r w:rsidRPr="00D16CF0">
              <w:t>2.</w:t>
            </w:r>
          </w:p>
        </w:tc>
        <w:tc>
          <w:tcPr>
            <w:tcW w:w="184" w:type="pct"/>
          </w:tcPr>
          <w:p w14:paraId="7DF827D0" w14:textId="77777777" w:rsidR="00655761" w:rsidRPr="00D16CF0" w:rsidRDefault="00655761" w:rsidP="001C418B">
            <w:pPr>
              <w:jc w:val="center"/>
            </w:pPr>
            <w:r w:rsidRPr="00D16CF0">
              <w:t>a.</w:t>
            </w:r>
          </w:p>
        </w:tc>
        <w:tc>
          <w:tcPr>
            <w:tcW w:w="3746" w:type="pct"/>
          </w:tcPr>
          <w:p w14:paraId="341C4994" w14:textId="77777777" w:rsidR="00655761" w:rsidRPr="00D16CF0" w:rsidRDefault="00655761" w:rsidP="00852C69">
            <w:pPr>
              <w:jc w:val="both"/>
            </w:pPr>
            <w:r>
              <w:rPr>
                <w:rStyle w:val="Emphasis"/>
              </w:rPr>
              <w:t>Explain</w:t>
            </w:r>
            <w:r w:rsidRPr="00D16CF0">
              <w:rPr>
                <w:i/>
                <w:iCs/>
              </w:rPr>
              <w:t xml:space="preserve"> </w:t>
            </w:r>
            <w:r w:rsidRPr="00D16CF0">
              <w:t xml:space="preserve">the physico-chemical properties of cream and </w:t>
            </w:r>
            <w:r w:rsidRPr="001E75E2">
              <w:rPr>
                <w:rStyle w:val="Emphasis"/>
              </w:rPr>
              <w:t>assess</w:t>
            </w:r>
            <w:r w:rsidRPr="001E75E2">
              <w:rPr>
                <w:i/>
                <w:iCs/>
              </w:rPr>
              <w:t xml:space="preserve"> </w:t>
            </w:r>
            <w:r w:rsidRPr="00D16CF0">
              <w:t>how they affect stability and product quality.</w:t>
            </w:r>
          </w:p>
        </w:tc>
        <w:tc>
          <w:tcPr>
            <w:tcW w:w="312" w:type="pct"/>
          </w:tcPr>
          <w:p w14:paraId="3C3F85B6" w14:textId="77777777" w:rsidR="00655761" w:rsidRPr="00AC6BF0" w:rsidRDefault="00655761" w:rsidP="001C418B">
            <w:pPr>
              <w:jc w:val="center"/>
            </w:pPr>
            <w:r w:rsidRPr="00AC6BF0">
              <w:t>CO3</w:t>
            </w:r>
          </w:p>
        </w:tc>
        <w:tc>
          <w:tcPr>
            <w:tcW w:w="250" w:type="pct"/>
          </w:tcPr>
          <w:p w14:paraId="6BF973E0" w14:textId="77777777" w:rsidR="00655761" w:rsidRPr="00AC6BF0" w:rsidRDefault="00655761" w:rsidP="001C418B">
            <w:pPr>
              <w:jc w:val="center"/>
            </w:pPr>
            <w:r w:rsidRPr="00AC6BF0">
              <w:t>U</w:t>
            </w:r>
          </w:p>
        </w:tc>
        <w:tc>
          <w:tcPr>
            <w:tcW w:w="243" w:type="pct"/>
          </w:tcPr>
          <w:p w14:paraId="5BDF53A1" w14:textId="77777777" w:rsidR="00655761" w:rsidRPr="00AC6BF0" w:rsidRDefault="00655761" w:rsidP="001C418B">
            <w:pPr>
              <w:jc w:val="center"/>
            </w:pPr>
            <w:r w:rsidRPr="00AC6BF0">
              <w:t>8</w:t>
            </w:r>
          </w:p>
        </w:tc>
      </w:tr>
      <w:tr w:rsidR="00655761" w:rsidRPr="00AC6BF0" w14:paraId="62CEC7C4" w14:textId="77777777" w:rsidTr="001E75E2">
        <w:trPr>
          <w:trHeight w:val="283"/>
        </w:trPr>
        <w:tc>
          <w:tcPr>
            <w:tcW w:w="265" w:type="pct"/>
          </w:tcPr>
          <w:p w14:paraId="68DDF029" w14:textId="77777777" w:rsidR="00655761" w:rsidRPr="00D16CF0" w:rsidRDefault="00655761" w:rsidP="001C418B">
            <w:pPr>
              <w:jc w:val="center"/>
            </w:pPr>
          </w:p>
        </w:tc>
        <w:tc>
          <w:tcPr>
            <w:tcW w:w="184" w:type="pct"/>
          </w:tcPr>
          <w:p w14:paraId="25535300" w14:textId="77777777" w:rsidR="00655761" w:rsidRPr="00D16CF0" w:rsidRDefault="00655761" w:rsidP="001C418B">
            <w:pPr>
              <w:jc w:val="center"/>
            </w:pPr>
            <w:r w:rsidRPr="00D16CF0">
              <w:t>b.</w:t>
            </w:r>
          </w:p>
        </w:tc>
        <w:tc>
          <w:tcPr>
            <w:tcW w:w="3746" w:type="pct"/>
          </w:tcPr>
          <w:p w14:paraId="08A3F561" w14:textId="77777777" w:rsidR="00655761" w:rsidRPr="00D16CF0" w:rsidRDefault="00655761" w:rsidP="00852C69">
            <w:pPr>
              <w:jc w:val="both"/>
            </w:pPr>
            <w:r w:rsidRPr="00D16CF0">
              <w:rPr>
                <w:rStyle w:val="Emphasis"/>
              </w:rPr>
              <w:t>Compare</w:t>
            </w:r>
            <w:r w:rsidRPr="00D16CF0">
              <w:rPr>
                <w:i/>
                <w:iCs/>
              </w:rPr>
              <w:t xml:space="preserve"> </w:t>
            </w:r>
            <w:r w:rsidRPr="00D16CF0">
              <w:t xml:space="preserve">the advantages of vertical milk storage tanks over other storage methods and </w:t>
            </w:r>
            <w:r w:rsidRPr="00D16CF0">
              <w:rPr>
                <w:rStyle w:val="Emphasis"/>
              </w:rPr>
              <w:t>analyze</w:t>
            </w:r>
            <w:r w:rsidRPr="00D16CF0">
              <w:t xml:space="preserve"> their effectiveness in maintaining milk quality.</w:t>
            </w:r>
          </w:p>
        </w:tc>
        <w:tc>
          <w:tcPr>
            <w:tcW w:w="312" w:type="pct"/>
          </w:tcPr>
          <w:p w14:paraId="15093D91" w14:textId="77777777" w:rsidR="00655761" w:rsidRPr="00AC6BF0" w:rsidRDefault="00655761" w:rsidP="001C418B">
            <w:pPr>
              <w:jc w:val="center"/>
            </w:pPr>
            <w:r w:rsidRPr="00AC6BF0">
              <w:t>CO5</w:t>
            </w:r>
          </w:p>
        </w:tc>
        <w:tc>
          <w:tcPr>
            <w:tcW w:w="250" w:type="pct"/>
          </w:tcPr>
          <w:p w14:paraId="1E8BA76A" w14:textId="77777777" w:rsidR="00655761" w:rsidRPr="00AC6BF0" w:rsidRDefault="00655761" w:rsidP="001C418B">
            <w:pPr>
              <w:jc w:val="center"/>
            </w:pPr>
            <w:r w:rsidRPr="00AC6BF0">
              <w:t>An</w:t>
            </w:r>
          </w:p>
        </w:tc>
        <w:tc>
          <w:tcPr>
            <w:tcW w:w="243" w:type="pct"/>
          </w:tcPr>
          <w:p w14:paraId="6EA248C6" w14:textId="77777777" w:rsidR="00655761" w:rsidRPr="00AC6BF0" w:rsidRDefault="00655761" w:rsidP="001C418B">
            <w:pPr>
              <w:jc w:val="center"/>
            </w:pPr>
            <w:r w:rsidRPr="00AC6BF0">
              <w:t>8</w:t>
            </w:r>
          </w:p>
        </w:tc>
      </w:tr>
      <w:tr w:rsidR="00655761" w:rsidRPr="00AC6BF0" w14:paraId="63B96E78" w14:textId="77777777" w:rsidTr="001E75E2">
        <w:trPr>
          <w:trHeight w:val="283"/>
        </w:trPr>
        <w:tc>
          <w:tcPr>
            <w:tcW w:w="265" w:type="pct"/>
          </w:tcPr>
          <w:p w14:paraId="31D2A383" w14:textId="77777777" w:rsidR="00655761" w:rsidRPr="00D16CF0" w:rsidRDefault="00655761" w:rsidP="001C418B">
            <w:pPr>
              <w:jc w:val="center"/>
            </w:pPr>
          </w:p>
        </w:tc>
        <w:tc>
          <w:tcPr>
            <w:tcW w:w="184" w:type="pct"/>
          </w:tcPr>
          <w:p w14:paraId="78D7B559" w14:textId="77777777" w:rsidR="00655761" w:rsidRPr="00D16CF0" w:rsidRDefault="00655761" w:rsidP="001C418B">
            <w:pPr>
              <w:jc w:val="center"/>
            </w:pPr>
          </w:p>
        </w:tc>
        <w:tc>
          <w:tcPr>
            <w:tcW w:w="3746" w:type="pct"/>
          </w:tcPr>
          <w:p w14:paraId="06551298" w14:textId="77777777" w:rsidR="00655761" w:rsidRPr="00D16CF0" w:rsidRDefault="00655761" w:rsidP="00852C69">
            <w:pPr>
              <w:jc w:val="both"/>
              <w:rPr>
                <w:i/>
                <w:iCs/>
              </w:rPr>
            </w:pPr>
          </w:p>
        </w:tc>
        <w:tc>
          <w:tcPr>
            <w:tcW w:w="312" w:type="pct"/>
          </w:tcPr>
          <w:p w14:paraId="08B6FD0E" w14:textId="77777777" w:rsidR="00655761" w:rsidRPr="00AC6BF0" w:rsidRDefault="00655761" w:rsidP="001C418B">
            <w:pPr>
              <w:jc w:val="center"/>
            </w:pPr>
          </w:p>
        </w:tc>
        <w:tc>
          <w:tcPr>
            <w:tcW w:w="250" w:type="pct"/>
          </w:tcPr>
          <w:p w14:paraId="6F16BF86" w14:textId="77777777" w:rsidR="00655761" w:rsidRPr="00AC6BF0" w:rsidRDefault="00655761" w:rsidP="001C418B">
            <w:pPr>
              <w:jc w:val="center"/>
            </w:pPr>
          </w:p>
        </w:tc>
        <w:tc>
          <w:tcPr>
            <w:tcW w:w="243" w:type="pct"/>
          </w:tcPr>
          <w:p w14:paraId="56BE75C8" w14:textId="77777777" w:rsidR="00655761" w:rsidRPr="00AC6BF0" w:rsidRDefault="00655761" w:rsidP="001C418B">
            <w:pPr>
              <w:jc w:val="center"/>
            </w:pPr>
          </w:p>
        </w:tc>
      </w:tr>
      <w:tr w:rsidR="00655761" w:rsidRPr="00AC6BF0" w14:paraId="4BB9CE08" w14:textId="77777777" w:rsidTr="001E75E2">
        <w:trPr>
          <w:trHeight w:val="283"/>
        </w:trPr>
        <w:tc>
          <w:tcPr>
            <w:tcW w:w="265" w:type="pct"/>
          </w:tcPr>
          <w:p w14:paraId="5BCFD240" w14:textId="77777777" w:rsidR="00655761" w:rsidRPr="00D16CF0" w:rsidRDefault="00655761" w:rsidP="001C418B">
            <w:pPr>
              <w:jc w:val="center"/>
            </w:pPr>
            <w:r w:rsidRPr="00D16CF0">
              <w:t>3.</w:t>
            </w:r>
          </w:p>
        </w:tc>
        <w:tc>
          <w:tcPr>
            <w:tcW w:w="184" w:type="pct"/>
          </w:tcPr>
          <w:p w14:paraId="4EC1C73A" w14:textId="77777777" w:rsidR="00655761" w:rsidRPr="00D16CF0" w:rsidRDefault="00655761" w:rsidP="001C418B">
            <w:pPr>
              <w:jc w:val="center"/>
            </w:pPr>
            <w:r w:rsidRPr="00D16CF0">
              <w:t>a.</w:t>
            </w:r>
          </w:p>
        </w:tc>
        <w:tc>
          <w:tcPr>
            <w:tcW w:w="3746" w:type="pct"/>
          </w:tcPr>
          <w:p w14:paraId="7B04DE13" w14:textId="77777777" w:rsidR="00655761" w:rsidRPr="00D16CF0" w:rsidRDefault="00655761" w:rsidP="00852C69">
            <w:pPr>
              <w:jc w:val="both"/>
            </w:pPr>
            <w:r>
              <w:rPr>
                <w:rStyle w:val="Emphasis"/>
              </w:rPr>
              <w:t>Examine</w:t>
            </w:r>
            <w:r w:rsidRPr="00D16CF0">
              <w:rPr>
                <w:i/>
                <w:iCs/>
              </w:rPr>
              <w:t xml:space="preserve"> </w:t>
            </w:r>
            <w:r w:rsidRPr="00D16CF0">
              <w:t xml:space="preserve">the role of </w:t>
            </w:r>
            <w:r>
              <w:t>microorganisms in meat spoilage.</w:t>
            </w:r>
          </w:p>
        </w:tc>
        <w:tc>
          <w:tcPr>
            <w:tcW w:w="312" w:type="pct"/>
          </w:tcPr>
          <w:p w14:paraId="04C86F39" w14:textId="77777777" w:rsidR="00655761" w:rsidRPr="00AC6BF0" w:rsidRDefault="00655761" w:rsidP="001C418B">
            <w:pPr>
              <w:jc w:val="center"/>
            </w:pPr>
            <w:r w:rsidRPr="00AC6BF0">
              <w:t>CO4</w:t>
            </w:r>
          </w:p>
        </w:tc>
        <w:tc>
          <w:tcPr>
            <w:tcW w:w="250" w:type="pct"/>
          </w:tcPr>
          <w:p w14:paraId="185F9BFA" w14:textId="77777777" w:rsidR="00655761" w:rsidRPr="00AC6BF0" w:rsidRDefault="00655761" w:rsidP="001C418B">
            <w:pPr>
              <w:jc w:val="center"/>
            </w:pPr>
            <w:r w:rsidRPr="00AC6BF0">
              <w:t>A</w:t>
            </w:r>
          </w:p>
        </w:tc>
        <w:tc>
          <w:tcPr>
            <w:tcW w:w="243" w:type="pct"/>
          </w:tcPr>
          <w:p w14:paraId="26EF7720" w14:textId="77777777" w:rsidR="00655761" w:rsidRPr="00AC6BF0" w:rsidRDefault="00655761" w:rsidP="001C418B">
            <w:pPr>
              <w:jc w:val="center"/>
            </w:pPr>
            <w:r w:rsidRPr="00AC6BF0">
              <w:t>8</w:t>
            </w:r>
          </w:p>
        </w:tc>
      </w:tr>
      <w:tr w:rsidR="00655761" w:rsidRPr="00AC6BF0" w14:paraId="042A8EFB" w14:textId="77777777" w:rsidTr="001E75E2">
        <w:trPr>
          <w:trHeight w:val="283"/>
        </w:trPr>
        <w:tc>
          <w:tcPr>
            <w:tcW w:w="265" w:type="pct"/>
          </w:tcPr>
          <w:p w14:paraId="3221E6B8" w14:textId="77777777" w:rsidR="00655761" w:rsidRPr="00D16CF0" w:rsidRDefault="00655761" w:rsidP="001C418B">
            <w:pPr>
              <w:jc w:val="center"/>
            </w:pPr>
          </w:p>
        </w:tc>
        <w:tc>
          <w:tcPr>
            <w:tcW w:w="184" w:type="pct"/>
          </w:tcPr>
          <w:p w14:paraId="599CE434" w14:textId="77777777" w:rsidR="00655761" w:rsidRPr="00D16CF0" w:rsidRDefault="00655761" w:rsidP="001C418B">
            <w:pPr>
              <w:jc w:val="center"/>
            </w:pPr>
            <w:r w:rsidRPr="00D16CF0">
              <w:t>b.</w:t>
            </w:r>
          </w:p>
        </w:tc>
        <w:tc>
          <w:tcPr>
            <w:tcW w:w="3746" w:type="pct"/>
          </w:tcPr>
          <w:p w14:paraId="72EB840B" w14:textId="77777777" w:rsidR="00655761" w:rsidRPr="00D16CF0" w:rsidRDefault="00655761" w:rsidP="00852C69">
            <w:pPr>
              <w:jc w:val="both"/>
            </w:pPr>
            <w:r w:rsidRPr="00D16CF0">
              <w:rPr>
                <w:rStyle w:val="Emphasis"/>
              </w:rPr>
              <w:t>Analyze</w:t>
            </w:r>
            <w:r w:rsidRPr="00D16CF0">
              <w:t xml:space="preserve"> the differences in meat composition across various animal sources and </w:t>
            </w:r>
            <w:r w:rsidRPr="00D16CF0">
              <w:rPr>
                <w:rStyle w:val="Emphasis"/>
              </w:rPr>
              <w:t>discuss</w:t>
            </w:r>
            <w:r w:rsidRPr="00D16CF0">
              <w:t xml:space="preserve"> how these differences impact nutritional value and culinary uses.</w:t>
            </w:r>
          </w:p>
        </w:tc>
        <w:tc>
          <w:tcPr>
            <w:tcW w:w="312" w:type="pct"/>
          </w:tcPr>
          <w:p w14:paraId="50357C14" w14:textId="77777777" w:rsidR="00655761" w:rsidRPr="00AC6BF0" w:rsidRDefault="00655761" w:rsidP="001C418B">
            <w:pPr>
              <w:jc w:val="center"/>
            </w:pPr>
            <w:r w:rsidRPr="00AC6BF0">
              <w:t>CO2</w:t>
            </w:r>
          </w:p>
        </w:tc>
        <w:tc>
          <w:tcPr>
            <w:tcW w:w="250" w:type="pct"/>
          </w:tcPr>
          <w:p w14:paraId="2EE5DC44" w14:textId="77777777" w:rsidR="00655761" w:rsidRPr="00AC6BF0" w:rsidRDefault="00655761" w:rsidP="001C418B">
            <w:pPr>
              <w:jc w:val="center"/>
            </w:pPr>
            <w:r w:rsidRPr="00AC6BF0">
              <w:t>An</w:t>
            </w:r>
          </w:p>
        </w:tc>
        <w:tc>
          <w:tcPr>
            <w:tcW w:w="243" w:type="pct"/>
          </w:tcPr>
          <w:p w14:paraId="433FDDBE" w14:textId="77777777" w:rsidR="00655761" w:rsidRPr="00AC6BF0" w:rsidRDefault="00655761" w:rsidP="001C418B">
            <w:pPr>
              <w:jc w:val="center"/>
            </w:pPr>
            <w:r w:rsidRPr="00AC6BF0">
              <w:t>8</w:t>
            </w:r>
          </w:p>
        </w:tc>
      </w:tr>
      <w:tr w:rsidR="00655761" w:rsidRPr="00AC6BF0" w14:paraId="4320D221" w14:textId="77777777" w:rsidTr="001E75E2">
        <w:trPr>
          <w:trHeight w:val="342"/>
        </w:trPr>
        <w:tc>
          <w:tcPr>
            <w:tcW w:w="265" w:type="pct"/>
          </w:tcPr>
          <w:p w14:paraId="6FBBD533" w14:textId="77777777" w:rsidR="00655761" w:rsidRPr="00D16CF0" w:rsidRDefault="00655761" w:rsidP="001C418B">
            <w:pPr>
              <w:jc w:val="center"/>
            </w:pPr>
          </w:p>
        </w:tc>
        <w:tc>
          <w:tcPr>
            <w:tcW w:w="184" w:type="pct"/>
          </w:tcPr>
          <w:p w14:paraId="13EEF134" w14:textId="77777777" w:rsidR="00655761" w:rsidRPr="00D16CF0" w:rsidRDefault="00655761" w:rsidP="001C418B">
            <w:pPr>
              <w:jc w:val="center"/>
            </w:pPr>
          </w:p>
        </w:tc>
        <w:tc>
          <w:tcPr>
            <w:tcW w:w="3746" w:type="pct"/>
          </w:tcPr>
          <w:p w14:paraId="50A80C1D" w14:textId="77777777" w:rsidR="00655761" w:rsidRPr="00D16CF0" w:rsidRDefault="00655761" w:rsidP="00852C69">
            <w:pPr>
              <w:jc w:val="both"/>
              <w:rPr>
                <w:i/>
                <w:iCs/>
              </w:rPr>
            </w:pPr>
          </w:p>
        </w:tc>
        <w:tc>
          <w:tcPr>
            <w:tcW w:w="312" w:type="pct"/>
          </w:tcPr>
          <w:p w14:paraId="59E5A587" w14:textId="77777777" w:rsidR="00655761" w:rsidRPr="00AC6BF0" w:rsidRDefault="00655761" w:rsidP="001C418B">
            <w:pPr>
              <w:jc w:val="center"/>
            </w:pPr>
          </w:p>
        </w:tc>
        <w:tc>
          <w:tcPr>
            <w:tcW w:w="250" w:type="pct"/>
          </w:tcPr>
          <w:p w14:paraId="5A0C0295" w14:textId="77777777" w:rsidR="00655761" w:rsidRPr="00AC6BF0" w:rsidRDefault="00655761" w:rsidP="001C418B">
            <w:pPr>
              <w:jc w:val="center"/>
            </w:pPr>
          </w:p>
        </w:tc>
        <w:tc>
          <w:tcPr>
            <w:tcW w:w="243" w:type="pct"/>
          </w:tcPr>
          <w:p w14:paraId="19CC0677" w14:textId="77777777" w:rsidR="00655761" w:rsidRPr="00AC6BF0" w:rsidRDefault="00655761" w:rsidP="001C418B">
            <w:pPr>
              <w:jc w:val="center"/>
            </w:pPr>
          </w:p>
        </w:tc>
      </w:tr>
      <w:tr w:rsidR="00655761" w:rsidRPr="00AC6BF0" w14:paraId="0A30A901" w14:textId="77777777" w:rsidTr="001E75E2">
        <w:trPr>
          <w:trHeight w:val="283"/>
        </w:trPr>
        <w:tc>
          <w:tcPr>
            <w:tcW w:w="265" w:type="pct"/>
          </w:tcPr>
          <w:p w14:paraId="5D2A2017" w14:textId="77777777" w:rsidR="00655761" w:rsidRPr="00D16CF0" w:rsidRDefault="00655761" w:rsidP="001C418B">
            <w:pPr>
              <w:jc w:val="center"/>
            </w:pPr>
            <w:r w:rsidRPr="00D16CF0">
              <w:t>4.</w:t>
            </w:r>
          </w:p>
        </w:tc>
        <w:tc>
          <w:tcPr>
            <w:tcW w:w="184" w:type="pct"/>
          </w:tcPr>
          <w:p w14:paraId="341E05F9" w14:textId="77777777" w:rsidR="00655761" w:rsidRPr="00D16CF0" w:rsidRDefault="00655761" w:rsidP="001C418B">
            <w:pPr>
              <w:jc w:val="center"/>
            </w:pPr>
            <w:r w:rsidRPr="00D16CF0">
              <w:t>a.</w:t>
            </w:r>
          </w:p>
        </w:tc>
        <w:tc>
          <w:tcPr>
            <w:tcW w:w="3746" w:type="pct"/>
          </w:tcPr>
          <w:p w14:paraId="7ED7DF58" w14:textId="77777777" w:rsidR="00655761" w:rsidRPr="00D16CF0" w:rsidRDefault="00655761" w:rsidP="00852C69">
            <w:pPr>
              <w:jc w:val="both"/>
              <w:rPr>
                <w:lang w:val="en-IN"/>
              </w:rPr>
            </w:pPr>
            <w:r w:rsidRPr="00D16CF0">
              <w:rPr>
                <w:rStyle w:val="Emphasis"/>
              </w:rPr>
              <w:t>Identify</w:t>
            </w:r>
            <w:r w:rsidRPr="00D16CF0">
              <w:rPr>
                <w:i/>
                <w:iCs/>
              </w:rPr>
              <w:t xml:space="preserve"> </w:t>
            </w:r>
            <w:r w:rsidRPr="00D16CF0">
              <w:t xml:space="preserve">operational factors that influence meat quality and </w:t>
            </w:r>
            <w:r w:rsidRPr="001E75E2">
              <w:rPr>
                <w:rStyle w:val="Emphasis"/>
              </w:rPr>
              <w:t>assess</w:t>
            </w:r>
            <w:r w:rsidRPr="00D16CF0">
              <w:t xml:space="preserve"> how these factors can be optimized to enhance final product quality.</w:t>
            </w:r>
          </w:p>
        </w:tc>
        <w:tc>
          <w:tcPr>
            <w:tcW w:w="312" w:type="pct"/>
          </w:tcPr>
          <w:p w14:paraId="3AA03485" w14:textId="77777777" w:rsidR="00655761" w:rsidRPr="00AC6BF0" w:rsidRDefault="00655761" w:rsidP="001C418B">
            <w:pPr>
              <w:jc w:val="center"/>
            </w:pPr>
            <w:r w:rsidRPr="00AC6BF0">
              <w:t>CO4</w:t>
            </w:r>
          </w:p>
        </w:tc>
        <w:tc>
          <w:tcPr>
            <w:tcW w:w="250" w:type="pct"/>
          </w:tcPr>
          <w:p w14:paraId="2F0BAE68" w14:textId="77777777" w:rsidR="00655761" w:rsidRPr="00AC6BF0" w:rsidRDefault="00655761" w:rsidP="001C418B">
            <w:pPr>
              <w:jc w:val="center"/>
            </w:pPr>
            <w:r w:rsidRPr="00AC6BF0">
              <w:t>U</w:t>
            </w:r>
          </w:p>
        </w:tc>
        <w:tc>
          <w:tcPr>
            <w:tcW w:w="243" w:type="pct"/>
          </w:tcPr>
          <w:p w14:paraId="6E2E8852" w14:textId="77777777" w:rsidR="00655761" w:rsidRPr="00AC6BF0" w:rsidRDefault="00655761" w:rsidP="001C418B">
            <w:pPr>
              <w:jc w:val="center"/>
            </w:pPr>
            <w:r w:rsidRPr="00AC6BF0">
              <w:t>8</w:t>
            </w:r>
          </w:p>
        </w:tc>
      </w:tr>
      <w:tr w:rsidR="00655761" w:rsidRPr="00AC6BF0" w14:paraId="2F97E903" w14:textId="77777777" w:rsidTr="001E75E2">
        <w:trPr>
          <w:trHeight w:val="283"/>
        </w:trPr>
        <w:tc>
          <w:tcPr>
            <w:tcW w:w="265" w:type="pct"/>
          </w:tcPr>
          <w:p w14:paraId="07D03E8B" w14:textId="77777777" w:rsidR="00655761" w:rsidRPr="00D16CF0" w:rsidRDefault="00655761" w:rsidP="001C418B">
            <w:pPr>
              <w:jc w:val="center"/>
            </w:pPr>
          </w:p>
        </w:tc>
        <w:tc>
          <w:tcPr>
            <w:tcW w:w="184" w:type="pct"/>
          </w:tcPr>
          <w:p w14:paraId="5AFC104B" w14:textId="77777777" w:rsidR="00655761" w:rsidRPr="00D16CF0" w:rsidRDefault="00655761" w:rsidP="001C418B">
            <w:pPr>
              <w:jc w:val="center"/>
            </w:pPr>
            <w:r w:rsidRPr="00D16CF0">
              <w:t>b.</w:t>
            </w:r>
          </w:p>
        </w:tc>
        <w:tc>
          <w:tcPr>
            <w:tcW w:w="3746" w:type="pct"/>
          </w:tcPr>
          <w:p w14:paraId="1309F71F" w14:textId="77777777" w:rsidR="00655761" w:rsidRPr="00D16CF0" w:rsidRDefault="00655761" w:rsidP="00852C69">
            <w:pPr>
              <w:jc w:val="both"/>
            </w:pPr>
            <w:r w:rsidRPr="00D16CF0">
              <w:rPr>
                <w:rStyle w:val="Emphasis"/>
              </w:rPr>
              <w:t>Evaluate</w:t>
            </w:r>
            <w:r w:rsidRPr="00D16CF0">
              <w:t xml:space="preserve"> the effects of canning on the nutritional and sensory qualities of meat and </w:t>
            </w:r>
            <w:r w:rsidRPr="00D16CF0">
              <w:rPr>
                <w:rStyle w:val="Emphasis"/>
              </w:rPr>
              <w:t>analyze</w:t>
            </w:r>
            <w:r w:rsidRPr="00D16CF0">
              <w:t xml:space="preserve"> the processes that extend its shelf life.</w:t>
            </w:r>
          </w:p>
        </w:tc>
        <w:tc>
          <w:tcPr>
            <w:tcW w:w="312" w:type="pct"/>
          </w:tcPr>
          <w:p w14:paraId="005A2CFE" w14:textId="77777777" w:rsidR="00655761" w:rsidRPr="00AC6BF0" w:rsidRDefault="00655761" w:rsidP="001C418B">
            <w:pPr>
              <w:jc w:val="center"/>
            </w:pPr>
            <w:r w:rsidRPr="00AC6BF0">
              <w:t>CO3</w:t>
            </w:r>
          </w:p>
        </w:tc>
        <w:tc>
          <w:tcPr>
            <w:tcW w:w="250" w:type="pct"/>
          </w:tcPr>
          <w:p w14:paraId="1E7CBFC0" w14:textId="77777777" w:rsidR="00655761" w:rsidRPr="00AC6BF0" w:rsidRDefault="00655761" w:rsidP="001C418B">
            <w:pPr>
              <w:jc w:val="center"/>
            </w:pPr>
            <w:r w:rsidRPr="00AC6BF0">
              <w:t>E</w:t>
            </w:r>
          </w:p>
        </w:tc>
        <w:tc>
          <w:tcPr>
            <w:tcW w:w="243" w:type="pct"/>
          </w:tcPr>
          <w:p w14:paraId="32D4FA6D" w14:textId="77777777" w:rsidR="00655761" w:rsidRPr="00AC6BF0" w:rsidRDefault="00655761" w:rsidP="001C418B">
            <w:pPr>
              <w:jc w:val="center"/>
            </w:pPr>
            <w:r w:rsidRPr="00AC6BF0">
              <w:t>8</w:t>
            </w:r>
          </w:p>
        </w:tc>
      </w:tr>
      <w:tr w:rsidR="00655761" w:rsidRPr="00AC6BF0" w14:paraId="42847E08" w14:textId="77777777" w:rsidTr="001E75E2">
        <w:trPr>
          <w:trHeight w:val="283"/>
        </w:trPr>
        <w:tc>
          <w:tcPr>
            <w:tcW w:w="265" w:type="pct"/>
          </w:tcPr>
          <w:p w14:paraId="71D2E184" w14:textId="77777777" w:rsidR="00655761" w:rsidRPr="00D16CF0" w:rsidRDefault="00655761" w:rsidP="001C418B">
            <w:pPr>
              <w:jc w:val="center"/>
            </w:pPr>
          </w:p>
        </w:tc>
        <w:tc>
          <w:tcPr>
            <w:tcW w:w="184" w:type="pct"/>
          </w:tcPr>
          <w:p w14:paraId="42228575" w14:textId="77777777" w:rsidR="00655761" w:rsidRPr="00D16CF0" w:rsidRDefault="00655761" w:rsidP="001C418B">
            <w:pPr>
              <w:jc w:val="center"/>
            </w:pPr>
          </w:p>
        </w:tc>
        <w:tc>
          <w:tcPr>
            <w:tcW w:w="3746" w:type="pct"/>
          </w:tcPr>
          <w:p w14:paraId="4166A0C3" w14:textId="77777777" w:rsidR="00655761" w:rsidRPr="00D16CF0" w:rsidRDefault="00655761" w:rsidP="00852C69">
            <w:pPr>
              <w:jc w:val="both"/>
              <w:rPr>
                <w:i/>
                <w:iCs/>
              </w:rPr>
            </w:pPr>
          </w:p>
        </w:tc>
        <w:tc>
          <w:tcPr>
            <w:tcW w:w="312" w:type="pct"/>
          </w:tcPr>
          <w:p w14:paraId="193228B7" w14:textId="77777777" w:rsidR="00655761" w:rsidRPr="00AC6BF0" w:rsidRDefault="00655761" w:rsidP="001C418B">
            <w:pPr>
              <w:jc w:val="center"/>
            </w:pPr>
          </w:p>
        </w:tc>
        <w:tc>
          <w:tcPr>
            <w:tcW w:w="250" w:type="pct"/>
          </w:tcPr>
          <w:p w14:paraId="3450C016" w14:textId="77777777" w:rsidR="00655761" w:rsidRPr="00AC6BF0" w:rsidRDefault="00655761" w:rsidP="001C418B">
            <w:pPr>
              <w:jc w:val="center"/>
            </w:pPr>
          </w:p>
        </w:tc>
        <w:tc>
          <w:tcPr>
            <w:tcW w:w="243" w:type="pct"/>
          </w:tcPr>
          <w:p w14:paraId="18E5CA09" w14:textId="77777777" w:rsidR="00655761" w:rsidRPr="00AC6BF0" w:rsidRDefault="00655761" w:rsidP="001C418B">
            <w:pPr>
              <w:jc w:val="center"/>
            </w:pPr>
          </w:p>
        </w:tc>
      </w:tr>
      <w:tr w:rsidR="00655761" w:rsidRPr="00AC6BF0" w14:paraId="7A98D7C1" w14:textId="77777777" w:rsidTr="001E75E2">
        <w:trPr>
          <w:trHeight w:val="283"/>
        </w:trPr>
        <w:tc>
          <w:tcPr>
            <w:tcW w:w="265" w:type="pct"/>
          </w:tcPr>
          <w:p w14:paraId="6FE3CCAC" w14:textId="77777777" w:rsidR="00655761" w:rsidRPr="00D16CF0" w:rsidRDefault="00655761" w:rsidP="001C418B">
            <w:pPr>
              <w:jc w:val="center"/>
            </w:pPr>
            <w:r w:rsidRPr="00D16CF0">
              <w:t>5.</w:t>
            </w:r>
          </w:p>
        </w:tc>
        <w:tc>
          <w:tcPr>
            <w:tcW w:w="184" w:type="pct"/>
          </w:tcPr>
          <w:p w14:paraId="112FE58A" w14:textId="77777777" w:rsidR="00655761" w:rsidRPr="00D16CF0" w:rsidRDefault="00655761" w:rsidP="001C418B">
            <w:pPr>
              <w:jc w:val="center"/>
            </w:pPr>
            <w:r w:rsidRPr="00D16CF0">
              <w:t>a.</w:t>
            </w:r>
          </w:p>
        </w:tc>
        <w:tc>
          <w:tcPr>
            <w:tcW w:w="3746" w:type="pct"/>
          </w:tcPr>
          <w:p w14:paraId="758586C4" w14:textId="77777777" w:rsidR="00655761" w:rsidRPr="00D16CF0" w:rsidRDefault="00655761" w:rsidP="00852C69">
            <w:pPr>
              <w:jc w:val="both"/>
            </w:pPr>
            <w:r w:rsidRPr="00D16CF0">
              <w:rPr>
                <w:rStyle w:val="Emphasis"/>
              </w:rPr>
              <w:t>Examine</w:t>
            </w:r>
            <w:r w:rsidRPr="00D16CF0">
              <w:rPr>
                <w:i/>
                <w:iCs/>
              </w:rPr>
              <w:t xml:space="preserve"> </w:t>
            </w:r>
            <w:r w:rsidRPr="00D16CF0">
              <w:t xml:space="preserve">the methods used to produce dried meat products and </w:t>
            </w:r>
            <w:r w:rsidRPr="000A6053">
              <w:rPr>
                <w:rStyle w:val="Emphasis"/>
              </w:rPr>
              <w:t>analyze</w:t>
            </w:r>
            <w:r w:rsidRPr="00D16CF0">
              <w:t xml:space="preserve"> how these methods affect texture, flavor, and safety.</w:t>
            </w:r>
          </w:p>
        </w:tc>
        <w:tc>
          <w:tcPr>
            <w:tcW w:w="312" w:type="pct"/>
          </w:tcPr>
          <w:p w14:paraId="1E9010C8" w14:textId="77777777" w:rsidR="00655761" w:rsidRPr="00AC6BF0" w:rsidRDefault="00655761" w:rsidP="001C418B">
            <w:pPr>
              <w:jc w:val="center"/>
            </w:pPr>
            <w:r w:rsidRPr="00AC6BF0">
              <w:t>CO5</w:t>
            </w:r>
          </w:p>
        </w:tc>
        <w:tc>
          <w:tcPr>
            <w:tcW w:w="250" w:type="pct"/>
          </w:tcPr>
          <w:p w14:paraId="17E07AA3" w14:textId="77777777" w:rsidR="00655761" w:rsidRPr="00AC6BF0" w:rsidRDefault="00655761" w:rsidP="001C418B">
            <w:pPr>
              <w:jc w:val="center"/>
            </w:pPr>
            <w:r w:rsidRPr="00AC6BF0">
              <w:t>A</w:t>
            </w:r>
          </w:p>
        </w:tc>
        <w:tc>
          <w:tcPr>
            <w:tcW w:w="243" w:type="pct"/>
          </w:tcPr>
          <w:p w14:paraId="19CD789D" w14:textId="77777777" w:rsidR="00655761" w:rsidRPr="00AC6BF0" w:rsidRDefault="00655761" w:rsidP="001C418B">
            <w:pPr>
              <w:jc w:val="center"/>
            </w:pPr>
            <w:r w:rsidRPr="00AC6BF0">
              <w:t>8</w:t>
            </w:r>
          </w:p>
        </w:tc>
      </w:tr>
      <w:tr w:rsidR="00655761" w:rsidRPr="00AC6BF0" w14:paraId="543927C5" w14:textId="77777777" w:rsidTr="001E75E2">
        <w:trPr>
          <w:trHeight w:val="283"/>
        </w:trPr>
        <w:tc>
          <w:tcPr>
            <w:tcW w:w="265" w:type="pct"/>
          </w:tcPr>
          <w:p w14:paraId="5499F435" w14:textId="77777777" w:rsidR="00655761" w:rsidRPr="00D16CF0" w:rsidRDefault="00655761" w:rsidP="001C418B">
            <w:pPr>
              <w:jc w:val="center"/>
            </w:pPr>
          </w:p>
        </w:tc>
        <w:tc>
          <w:tcPr>
            <w:tcW w:w="184" w:type="pct"/>
          </w:tcPr>
          <w:p w14:paraId="313A8114" w14:textId="77777777" w:rsidR="00655761" w:rsidRPr="00D16CF0" w:rsidRDefault="00655761" w:rsidP="001C418B">
            <w:pPr>
              <w:jc w:val="center"/>
            </w:pPr>
            <w:r w:rsidRPr="00D16CF0">
              <w:t>b.</w:t>
            </w:r>
          </w:p>
        </w:tc>
        <w:tc>
          <w:tcPr>
            <w:tcW w:w="3746" w:type="pct"/>
          </w:tcPr>
          <w:p w14:paraId="2C769E5B" w14:textId="77777777" w:rsidR="00655761" w:rsidRPr="00D16CF0" w:rsidRDefault="00655761" w:rsidP="00852C69">
            <w:pPr>
              <w:jc w:val="both"/>
            </w:pPr>
            <w:r>
              <w:rPr>
                <w:rStyle w:val="Emphasis"/>
              </w:rPr>
              <w:t>Explain</w:t>
            </w:r>
            <w:r w:rsidRPr="00D16CF0">
              <w:t xml:space="preserve"> the principles of HACCP and </w:t>
            </w:r>
            <w:r w:rsidRPr="001E75E2">
              <w:rPr>
                <w:rStyle w:val="Emphasis"/>
              </w:rPr>
              <w:t>design</w:t>
            </w:r>
            <w:r w:rsidRPr="00D16CF0">
              <w:t xml:space="preserve"> a basic plan for ensuring food safety in a meat or dairy processing facility.</w:t>
            </w:r>
          </w:p>
        </w:tc>
        <w:tc>
          <w:tcPr>
            <w:tcW w:w="312" w:type="pct"/>
          </w:tcPr>
          <w:p w14:paraId="5DA5C47A" w14:textId="77777777" w:rsidR="00655761" w:rsidRPr="00AC6BF0" w:rsidRDefault="00655761" w:rsidP="001C418B">
            <w:pPr>
              <w:jc w:val="center"/>
            </w:pPr>
            <w:r w:rsidRPr="00AC6BF0">
              <w:t>CO6</w:t>
            </w:r>
          </w:p>
        </w:tc>
        <w:tc>
          <w:tcPr>
            <w:tcW w:w="250" w:type="pct"/>
          </w:tcPr>
          <w:p w14:paraId="3B6F57BC" w14:textId="77777777" w:rsidR="00655761" w:rsidRPr="00AC6BF0" w:rsidRDefault="00655761" w:rsidP="001C418B">
            <w:pPr>
              <w:jc w:val="center"/>
            </w:pPr>
            <w:r w:rsidRPr="00AC6BF0">
              <w:t>A</w:t>
            </w:r>
          </w:p>
        </w:tc>
        <w:tc>
          <w:tcPr>
            <w:tcW w:w="243" w:type="pct"/>
          </w:tcPr>
          <w:p w14:paraId="398591DA" w14:textId="77777777" w:rsidR="00655761" w:rsidRPr="00AC6BF0" w:rsidRDefault="00655761" w:rsidP="001C418B">
            <w:pPr>
              <w:jc w:val="center"/>
            </w:pPr>
            <w:r w:rsidRPr="00AC6BF0">
              <w:t>8</w:t>
            </w:r>
          </w:p>
        </w:tc>
      </w:tr>
      <w:tr w:rsidR="00655761" w:rsidRPr="00AC6BF0" w14:paraId="3331648D" w14:textId="77777777" w:rsidTr="001E75E2">
        <w:trPr>
          <w:trHeight w:val="283"/>
        </w:trPr>
        <w:tc>
          <w:tcPr>
            <w:tcW w:w="265" w:type="pct"/>
          </w:tcPr>
          <w:p w14:paraId="2FB786A9" w14:textId="77777777" w:rsidR="00655761" w:rsidRPr="00D16CF0" w:rsidRDefault="00655761" w:rsidP="001C418B">
            <w:pPr>
              <w:jc w:val="center"/>
            </w:pPr>
          </w:p>
        </w:tc>
        <w:tc>
          <w:tcPr>
            <w:tcW w:w="184" w:type="pct"/>
          </w:tcPr>
          <w:p w14:paraId="2EB5CFEC" w14:textId="77777777" w:rsidR="00655761" w:rsidRPr="00D16CF0" w:rsidRDefault="00655761" w:rsidP="001C418B">
            <w:pPr>
              <w:jc w:val="center"/>
            </w:pPr>
          </w:p>
        </w:tc>
        <w:tc>
          <w:tcPr>
            <w:tcW w:w="3746" w:type="pct"/>
          </w:tcPr>
          <w:p w14:paraId="0FF65200" w14:textId="77777777" w:rsidR="00655761" w:rsidRPr="00D16CF0" w:rsidRDefault="00655761" w:rsidP="00852C69">
            <w:pPr>
              <w:jc w:val="both"/>
              <w:rPr>
                <w:i/>
                <w:iCs/>
              </w:rPr>
            </w:pPr>
          </w:p>
        </w:tc>
        <w:tc>
          <w:tcPr>
            <w:tcW w:w="312" w:type="pct"/>
          </w:tcPr>
          <w:p w14:paraId="77B4857D" w14:textId="77777777" w:rsidR="00655761" w:rsidRPr="00AC6BF0" w:rsidRDefault="00655761" w:rsidP="001C418B">
            <w:pPr>
              <w:jc w:val="center"/>
            </w:pPr>
          </w:p>
        </w:tc>
        <w:tc>
          <w:tcPr>
            <w:tcW w:w="250" w:type="pct"/>
          </w:tcPr>
          <w:p w14:paraId="63721527" w14:textId="77777777" w:rsidR="00655761" w:rsidRPr="00AC6BF0" w:rsidRDefault="00655761" w:rsidP="001C418B">
            <w:pPr>
              <w:jc w:val="center"/>
            </w:pPr>
          </w:p>
        </w:tc>
        <w:tc>
          <w:tcPr>
            <w:tcW w:w="243" w:type="pct"/>
          </w:tcPr>
          <w:p w14:paraId="2AA2660A" w14:textId="77777777" w:rsidR="00655761" w:rsidRPr="00AC6BF0" w:rsidRDefault="00655761" w:rsidP="001C418B">
            <w:pPr>
              <w:jc w:val="center"/>
            </w:pPr>
          </w:p>
        </w:tc>
      </w:tr>
      <w:tr w:rsidR="00655761" w:rsidRPr="00AC6BF0" w14:paraId="7A08A954" w14:textId="77777777" w:rsidTr="001E75E2">
        <w:trPr>
          <w:trHeight w:val="283"/>
        </w:trPr>
        <w:tc>
          <w:tcPr>
            <w:tcW w:w="265" w:type="pct"/>
          </w:tcPr>
          <w:p w14:paraId="08EB43AD" w14:textId="77777777" w:rsidR="00655761" w:rsidRPr="00D16CF0" w:rsidRDefault="00655761" w:rsidP="001C418B">
            <w:pPr>
              <w:jc w:val="center"/>
            </w:pPr>
            <w:r w:rsidRPr="00D16CF0">
              <w:t>6.</w:t>
            </w:r>
          </w:p>
        </w:tc>
        <w:tc>
          <w:tcPr>
            <w:tcW w:w="184" w:type="pct"/>
          </w:tcPr>
          <w:p w14:paraId="448FFE24" w14:textId="77777777" w:rsidR="00655761" w:rsidRPr="00D16CF0" w:rsidRDefault="00655761" w:rsidP="001C418B">
            <w:pPr>
              <w:jc w:val="center"/>
            </w:pPr>
            <w:r w:rsidRPr="00D16CF0">
              <w:t>a.</w:t>
            </w:r>
          </w:p>
        </w:tc>
        <w:tc>
          <w:tcPr>
            <w:tcW w:w="3746" w:type="pct"/>
          </w:tcPr>
          <w:p w14:paraId="6315910E" w14:textId="77777777" w:rsidR="00655761" w:rsidRPr="00D16CF0" w:rsidRDefault="00655761" w:rsidP="00852C69">
            <w:pPr>
              <w:jc w:val="both"/>
            </w:pPr>
            <w:r w:rsidRPr="00D16CF0">
              <w:rPr>
                <w:rStyle w:val="Emphasis"/>
              </w:rPr>
              <w:t>Analyze</w:t>
            </w:r>
            <w:r w:rsidRPr="00D16CF0">
              <w:rPr>
                <w:i/>
                <w:iCs/>
              </w:rPr>
              <w:t xml:space="preserve"> </w:t>
            </w:r>
            <w:r w:rsidRPr="00D16CF0">
              <w:t xml:space="preserve">the biological and chemical factors that affect meat tenderization and </w:t>
            </w:r>
            <w:r w:rsidRPr="000A6053">
              <w:rPr>
                <w:rStyle w:val="Emphasis"/>
              </w:rPr>
              <w:t>evaluate</w:t>
            </w:r>
            <w:r w:rsidRPr="000A6053">
              <w:rPr>
                <w:i/>
                <w:iCs/>
              </w:rPr>
              <w:t xml:space="preserve"> </w:t>
            </w:r>
            <w:r w:rsidRPr="00D16CF0">
              <w:t>different tenderization methods.</w:t>
            </w:r>
          </w:p>
        </w:tc>
        <w:tc>
          <w:tcPr>
            <w:tcW w:w="312" w:type="pct"/>
          </w:tcPr>
          <w:p w14:paraId="4D6AA817" w14:textId="77777777" w:rsidR="00655761" w:rsidRPr="00AC6BF0" w:rsidRDefault="00655761" w:rsidP="001C418B">
            <w:pPr>
              <w:jc w:val="center"/>
            </w:pPr>
            <w:r w:rsidRPr="00AC6BF0">
              <w:t>CO4</w:t>
            </w:r>
          </w:p>
        </w:tc>
        <w:tc>
          <w:tcPr>
            <w:tcW w:w="250" w:type="pct"/>
          </w:tcPr>
          <w:p w14:paraId="0FBF6AAD" w14:textId="77777777" w:rsidR="00655761" w:rsidRPr="00AC6BF0" w:rsidRDefault="00655761" w:rsidP="001C418B">
            <w:pPr>
              <w:jc w:val="center"/>
            </w:pPr>
            <w:r w:rsidRPr="00AC6BF0">
              <w:t>An</w:t>
            </w:r>
          </w:p>
        </w:tc>
        <w:tc>
          <w:tcPr>
            <w:tcW w:w="243" w:type="pct"/>
          </w:tcPr>
          <w:p w14:paraId="3D6C2D0A" w14:textId="77777777" w:rsidR="00655761" w:rsidRPr="00AC6BF0" w:rsidRDefault="00655761" w:rsidP="001C418B">
            <w:pPr>
              <w:jc w:val="center"/>
            </w:pPr>
            <w:r w:rsidRPr="00AC6BF0">
              <w:t>8</w:t>
            </w:r>
          </w:p>
        </w:tc>
      </w:tr>
      <w:tr w:rsidR="00655761" w:rsidRPr="00AC6BF0" w14:paraId="63C1BFB6" w14:textId="77777777" w:rsidTr="001E75E2">
        <w:trPr>
          <w:trHeight w:val="283"/>
        </w:trPr>
        <w:tc>
          <w:tcPr>
            <w:tcW w:w="265" w:type="pct"/>
          </w:tcPr>
          <w:p w14:paraId="3954ED68" w14:textId="77777777" w:rsidR="00655761" w:rsidRPr="00D16CF0" w:rsidRDefault="00655761" w:rsidP="001C418B">
            <w:pPr>
              <w:jc w:val="center"/>
            </w:pPr>
          </w:p>
        </w:tc>
        <w:tc>
          <w:tcPr>
            <w:tcW w:w="184" w:type="pct"/>
          </w:tcPr>
          <w:p w14:paraId="0A248C38" w14:textId="77777777" w:rsidR="00655761" w:rsidRPr="00D16CF0" w:rsidRDefault="00655761" w:rsidP="001C418B">
            <w:pPr>
              <w:jc w:val="center"/>
            </w:pPr>
            <w:r w:rsidRPr="00D16CF0">
              <w:t>b.</w:t>
            </w:r>
          </w:p>
        </w:tc>
        <w:tc>
          <w:tcPr>
            <w:tcW w:w="3746" w:type="pct"/>
          </w:tcPr>
          <w:p w14:paraId="3724073A" w14:textId="77777777" w:rsidR="00655761" w:rsidRPr="00D16CF0" w:rsidRDefault="00655761" w:rsidP="00852C69">
            <w:pPr>
              <w:jc w:val="both"/>
            </w:pPr>
            <w:r w:rsidRPr="00D16CF0">
              <w:rPr>
                <w:rStyle w:val="Emphasis"/>
              </w:rPr>
              <w:t>Explain</w:t>
            </w:r>
            <w:r w:rsidRPr="00D16CF0">
              <w:rPr>
                <w:i/>
                <w:iCs/>
              </w:rPr>
              <w:t xml:space="preserve"> </w:t>
            </w:r>
            <w:r w:rsidRPr="00D16CF0">
              <w:t xml:space="preserve">the working mechanism of open-type cream separators and </w:t>
            </w:r>
            <w:r w:rsidRPr="000A6053">
              <w:rPr>
                <w:rStyle w:val="Emphasis"/>
              </w:rPr>
              <w:t>evaluate</w:t>
            </w:r>
            <w:r w:rsidRPr="000A6053">
              <w:rPr>
                <w:i/>
                <w:iCs/>
              </w:rPr>
              <w:t xml:space="preserve"> </w:t>
            </w:r>
            <w:r w:rsidRPr="00D16CF0">
              <w:t>their efficiency compared to other types of separators.</w:t>
            </w:r>
          </w:p>
        </w:tc>
        <w:tc>
          <w:tcPr>
            <w:tcW w:w="312" w:type="pct"/>
          </w:tcPr>
          <w:p w14:paraId="7C360F76" w14:textId="77777777" w:rsidR="00655761" w:rsidRPr="00AC6BF0" w:rsidRDefault="00655761" w:rsidP="001C418B">
            <w:pPr>
              <w:jc w:val="center"/>
            </w:pPr>
            <w:r w:rsidRPr="00AC6BF0">
              <w:t>CO5</w:t>
            </w:r>
          </w:p>
        </w:tc>
        <w:tc>
          <w:tcPr>
            <w:tcW w:w="250" w:type="pct"/>
          </w:tcPr>
          <w:p w14:paraId="40FC2870" w14:textId="77777777" w:rsidR="00655761" w:rsidRPr="00AC6BF0" w:rsidRDefault="00655761" w:rsidP="001C418B">
            <w:pPr>
              <w:jc w:val="center"/>
            </w:pPr>
            <w:r w:rsidRPr="00AC6BF0">
              <w:t>U</w:t>
            </w:r>
          </w:p>
        </w:tc>
        <w:tc>
          <w:tcPr>
            <w:tcW w:w="243" w:type="pct"/>
          </w:tcPr>
          <w:p w14:paraId="24A83338" w14:textId="77777777" w:rsidR="00655761" w:rsidRPr="00AC6BF0" w:rsidRDefault="00655761" w:rsidP="001C418B">
            <w:pPr>
              <w:jc w:val="center"/>
            </w:pPr>
            <w:r w:rsidRPr="00AC6BF0">
              <w:t>8</w:t>
            </w:r>
          </w:p>
        </w:tc>
      </w:tr>
      <w:tr w:rsidR="00655761" w:rsidRPr="00AC6BF0" w14:paraId="68435FA7" w14:textId="77777777" w:rsidTr="001E75E2">
        <w:trPr>
          <w:trHeight w:val="283"/>
        </w:trPr>
        <w:tc>
          <w:tcPr>
            <w:tcW w:w="265" w:type="pct"/>
          </w:tcPr>
          <w:p w14:paraId="1AE49730" w14:textId="77777777" w:rsidR="00655761" w:rsidRPr="00D16CF0" w:rsidRDefault="00655761" w:rsidP="001C418B">
            <w:pPr>
              <w:jc w:val="center"/>
            </w:pPr>
          </w:p>
        </w:tc>
        <w:tc>
          <w:tcPr>
            <w:tcW w:w="184" w:type="pct"/>
          </w:tcPr>
          <w:p w14:paraId="4E88DFC2" w14:textId="77777777" w:rsidR="00655761" w:rsidRPr="00D16CF0" w:rsidRDefault="00655761" w:rsidP="001C418B">
            <w:pPr>
              <w:jc w:val="center"/>
            </w:pPr>
          </w:p>
        </w:tc>
        <w:tc>
          <w:tcPr>
            <w:tcW w:w="3746" w:type="pct"/>
          </w:tcPr>
          <w:p w14:paraId="73FCEEB7" w14:textId="77777777" w:rsidR="00655761" w:rsidRPr="00D16CF0" w:rsidRDefault="00655761" w:rsidP="00852C69">
            <w:pPr>
              <w:jc w:val="both"/>
              <w:rPr>
                <w:i/>
                <w:iCs/>
              </w:rPr>
            </w:pPr>
          </w:p>
        </w:tc>
        <w:tc>
          <w:tcPr>
            <w:tcW w:w="312" w:type="pct"/>
          </w:tcPr>
          <w:p w14:paraId="495EC922" w14:textId="77777777" w:rsidR="00655761" w:rsidRPr="00AC6BF0" w:rsidRDefault="00655761" w:rsidP="001C418B">
            <w:pPr>
              <w:jc w:val="center"/>
            </w:pPr>
          </w:p>
        </w:tc>
        <w:tc>
          <w:tcPr>
            <w:tcW w:w="250" w:type="pct"/>
          </w:tcPr>
          <w:p w14:paraId="5456F17F" w14:textId="77777777" w:rsidR="00655761" w:rsidRPr="00AC6BF0" w:rsidRDefault="00655761" w:rsidP="001C418B">
            <w:pPr>
              <w:jc w:val="center"/>
            </w:pPr>
          </w:p>
        </w:tc>
        <w:tc>
          <w:tcPr>
            <w:tcW w:w="243" w:type="pct"/>
          </w:tcPr>
          <w:p w14:paraId="267B6E4E" w14:textId="77777777" w:rsidR="00655761" w:rsidRPr="00AC6BF0" w:rsidRDefault="00655761" w:rsidP="001C418B">
            <w:pPr>
              <w:jc w:val="center"/>
            </w:pPr>
          </w:p>
        </w:tc>
      </w:tr>
      <w:tr w:rsidR="00655761" w:rsidRPr="00AC6BF0" w14:paraId="4D9822B6" w14:textId="77777777" w:rsidTr="001E75E2">
        <w:trPr>
          <w:trHeight w:val="283"/>
        </w:trPr>
        <w:tc>
          <w:tcPr>
            <w:tcW w:w="265" w:type="pct"/>
          </w:tcPr>
          <w:p w14:paraId="7BB98825" w14:textId="77777777" w:rsidR="00655761" w:rsidRPr="00D16CF0" w:rsidRDefault="00655761" w:rsidP="001C418B">
            <w:pPr>
              <w:jc w:val="center"/>
            </w:pPr>
            <w:r w:rsidRPr="00D16CF0">
              <w:t>7.</w:t>
            </w:r>
          </w:p>
        </w:tc>
        <w:tc>
          <w:tcPr>
            <w:tcW w:w="184" w:type="pct"/>
          </w:tcPr>
          <w:p w14:paraId="17A8E4A9" w14:textId="77777777" w:rsidR="00655761" w:rsidRPr="00D16CF0" w:rsidRDefault="00655761" w:rsidP="001C418B">
            <w:pPr>
              <w:jc w:val="center"/>
            </w:pPr>
            <w:r w:rsidRPr="00D16CF0">
              <w:t>a.</w:t>
            </w:r>
          </w:p>
        </w:tc>
        <w:tc>
          <w:tcPr>
            <w:tcW w:w="3746" w:type="pct"/>
          </w:tcPr>
          <w:p w14:paraId="4558EC8E" w14:textId="77777777" w:rsidR="00655761" w:rsidRPr="00D16CF0" w:rsidRDefault="00655761" w:rsidP="00B30C2E">
            <w:pPr>
              <w:jc w:val="both"/>
            </w:pPr>
            <w:r w:rsidRPr="00D16CF0">
              <w:rPr>
                <w:rStyle w:val="Emphasis"/>
              </w:rPr>
              <w:t>Compare</w:t>
            </w:r>
            <w:r w:rsidRPr="00D16CF0">
              <w:rPr>
                <w:i/>
                <w:iCs/>
              </w:rPr>
              <w:t xml:space="preserve"> </w:t>
            </w:r>
            <w:r w:rsidRPr="00D16CF0">
              <w:t xml:space="preserve">red and white meat in terms of physiological and biochemical properties, and </w:t>
            </w:r>
            <w:r w:rsidRPr="001E75E2">
              <w:rPr>
                <w:rStyle w:val="Emphasis"/>
              </w:rPr>
              <w:t>analyze</w:t>
            </w:r>
            <w:r w:rsidRPr="001E75E2">
              <w:rPr>
                <w:i/>
                <w:iCs/>
              </w:rPr>
              <w:t xml:space="preserve"> </w:t>
            </w:r>
            <w:r>
              <w:rPr>
                <w:iCs/>
              </w:rPr>
              <w:t>the</w:t>
            </w:r>
            <w:r w:rsidRPr="00D16CF0">
              <w:t xml:space="preserve"> differences </w:t>
            </w:r>
            <w:r>
              <w:t>based on the</w:t>
            </w:r>
            <w:r w:rsidRPr="00D16CF0">
              <w:t xml:space="preserve"> cooking and flavor.</w:t>
            </w:r>
          </w:p>
        </w:tc>
        <w:tc>
          <w:tcPr>
            <w:tcW w:w="312" w:type="pct"/>
          </w:tcPr>
          <w:p w14:paraId="7F77D029" w14:textId="77777777" w:rsidR="00655761" w:rsidRPr="00AC6BF0" w:rsidRDefault="00655761" w:rsidP="001C418B">
            <w:pPr>
              <w:jc w:val="center"/>
            </w:pPr>
            <w:r w:rsidRPr="00AC6BF0">
              <w:t>CO2</w:t>
            </w:r>
          </w:p>
        </w:tc>
        <w:tc>
          <w:tcPr>
            <w:tcW w:w="250" w:type="pct"/>
          </w:tcPr>
          <w:p w14:paraId="3279A729" w14:textId="77777777" w:rsidR="00655761" w:rsidRPr="00AC6BF0" w:rsidRDefault="00655761" w:rsidP="001C418B">
            <w:pPr>
              <w:jc w:val="center"/>
            </w:pPr>
            <w:r w:rsidRPr="00AC6BF0">
              <w:t>E</w:t>
            </w:r>
          </w:p>
        </w:tc>
        <w:tc>
          <w:tcPr>
            <w:tcW w:w="243" w:type="pct"/>
          </w:tcPr>
          <w:p w14:paraId="000EA9E3" w14:textId="77777777" w:rsidR="00655761" w:rsidRPr="00AC6BF0" w:rsidRDefault="00655761" w:rsidP="001C418B">
            <w:pPr>
              <w:jc w:val="center"/>
            </w:pPr>
            <w:r w:rsidRPr="00AC6BF0">
              <w:t>8</w:t>
            </w:r>
          </w:p>
        </w:tc>
      </w:tr>
      <w:tr w:rsidR="00655761" w:rsidRPr="00AC6BF0" w14:paraId="4643803A" w14:textId="77777777" w:rsidTr="001E75E2">
        <w:trPr>
          <w:trHeight w:val="283"/>
        </w:trPr>
        <w:tc>
          <w:tcPr>
            <w:tcW w:w="265" w:type="pct"/>
          </w:tcPr>
          <w:p w14:paraId="60787144" w14:textId="77777777" w:rsidR="00655761" w:rsidRPr="00D16CF0" w:rsidRDefault="00655761" w:rsidP="001C418B">
            <w:pPr>
              <w:jc w:val="center"/>
            </w:pPr>
          </w:p>
        </w:tc>
        <w:tc>
          <w:tcPr>
            <w:tcW w:w="184" w:type="pct"/>
          </w:tcPr>
          <w:p w14:paraId="079E1A51" w14:textId="77777777" w:rsidR="00655761" w:rsidRPr="00D16CF0" w:rsidRDefault="00655761" w:rsidP="001C418B">
            <w:pPr>
              <w:jc w:val="center"/>
            </w:pPr>
            <w:r w:rsidRPr="00D16CF0">
              <w:t>b.</w:t>
            </w:r>
          </w:p>
        </w:tc>
        <w:tc>
          <w:tcPr>
            <w:tcW w:w="3746" w:type="pct"/>
          </w:tcPr>
          <w:p w14:paraId="57645C62" w14:textId="77777777" w:rsidR="00655761" w:rsidRPr="00D16CF0" w:rsidRDefault="00655761" w:rsidP="00852C69">
            <w:pPr>
              <w:jc w:val="both"/>
            </w:pPr>
            <w:r w:rsidRPr="00D16CF0">
              <w:rPr>
                <w:rStyle w:val="Emphasis"/>
              </w:rPr>
              <w:t>Analyze</w:t>
            </w:r>
            <w:r w:rsidRPr="00D16CF0">
              <w:rPr>
                <w:i/>
                <w:iCs/>
              </w:rPr>
              <w:t xml:space="preserve"> </w:t>
            </w:r>
            <w:r w:rsidRPr="00D16CF0">
              <w:t xml:space="preserve">the effects of various cooking methods on meat's texture, flavor, and nutritional value, and </w:t>
            </w:r>
            <w:r w:rsidRPr="001E75E2">
              <w:rPr>
                <w:rStyle w:val="Emphasis"/>
              </w:rPr>
              <w:t>evaluate</w:t>
            </w:r>
            <w:r w:rsidRPr="001E75E2">
              <w:rPr>
                <w:i/>
                <w:iCs/>
              </w:rPr>
              <w:t xml:space="preserve"> </w:t>
            </w:r>
            <w:r w:rsidRPr="00D16CF0">
              <w:t>which methods best preserve quality.</w:t>
            </w:r>
          </w:p>
        </w:tc>
        <w:tc>
          <w:tcPr>
            <w:tcW w:w="312" w:type="pct"/>
          </w:tcPr>
          <w:p w14:paraId="4038F5F7" w14:textId="77777777" w:rsidR="00655761" w:rsidRPr="00AC6BF0" w:rsidRDefault="00655761" w:rsidP="001C418B">
            <w:pPr>
              <w:jc w:val="center"/>
            </w:pPr>
            <w:r w:rsidRPr="00AC6BF0">
              <w:t>CO3</w:t>
            </w:r>
          </w:p>
        </w:tc>
        <w:tc>
          <w:tcPr>
            <w:tcW w:w="250" w:type="pct"/>
          </w:tcPr>
          <w:p w14:paraId="6440E0D1" w14:textId="77777777" w:rsidR="00655761" w:rsidRPr="00AC6BF0" w:rsidRDefault="00655761" w:rsidP="001C418B">
            <w:pPr>
              <w:jc w:val="center"/>
            </w:pPr>
            <w:r w:rsidRPr="00AC6BF0">
              <w:t>An</w:t>
            </w:r>
          </w:p>
        </w:tc>
        <w:tc>
          <w:tcPr>
            <w:tcW w:w="243" w:type="pct"/>
          </w:tcPr>
          <w:p w14:paraId="27FD94D5" w14:textId="77777777" w:rsidR="00655761" w:rsidRPr="00AC6BF0" w:rsidRDefault="00655761" w:rsidP="001C418B">
            <w:pPr>
              <w:jc w:val="center"/>
            </w:pPr>
            <w:r w:rsidRPr="00AC6BF0">
              <w:t>8</w:t>
            </w:r>
          </w:p>
        </w:tc>
      </w:tr>
      <w:tr w:rsidR="00655761" w:rsidRPr="00D16CF0" w14:paraId="1147E924" w14:textId="77777777" w:rsidTr="00852C69">
        <w:trPr>
          <w:trHeight w:val="550"/>
        </w:trPr>
        <w:tc>
          <w:tcPr>
            <w:tcW w:w="5000" w:type="pct"/>
            <w:gridSpan w:val="6"/>
            <w:vAlign w:val="center"/>
          </w:tcPr>
          <w:p w14:paraId="269B0A89" w14:textId="77777777" w:rsidR="00655761" w:rsidRDefault="00655761" w:rsidP="00852C69">
            <w:pPr>
              <w:jc w:val="center"/>
              <w:rPr>
                <w:b/>
                <w:bCs/>
                <w:i/>
                <w:iCs/>
                <w:u w:val="single"/>
              </w:rPr>
            </w:pPr>
          </w:p>
          <w:p w14:paraId="24EFFEF7" w14:textId="77777777" w:rsidR="00655761" w:rsidRDefault="00655761" w:rsidP="00852C69">
            <w:pPr>
              <w:jc w:val="center"/>
              <w:rPr>
                <w:b/>
                <w:bCs/>
                <w:i/>
                <w:iCs/>
                <w:u w:val="single"/>
              </w:rPr>
            </w:pPr>
          </w:p>
          <w:p w14:paraId="2615115D" w14:textId="77777777" w:rsidR="00655761" w:rsidRPr="00B81A42" w:rsidRDefault="00655761" w:rsidP="00852C69">
            <w:pPr>
              <w:jc w:val="center"/>
              <w:rPr>
                <w:b/>
                <w:bCs/>
                <w:iCs/>
              </w:rPr>
            </w:pPr>
            <w:r w:rsidRPr="00B81A42">
              <w:rPr>
                <w:b/>
                <w:bCs/>
                <w:iCs/>
                <w:u w:val="single"/>
              </w:rPr>
              <w:lastRenderedPageBreak/>
              <w:t>PART – B (1 X 20 = 20 MARKS) [</w:t>
            </w:r>
            <w:r w:rsidRPr="00B81A42">
              <w:rPr>
                <w:b/>
                <w:bCs/>
                <w:iCs/>
              </w:rPr>
              <w:t>Compulsory Question]</w:t>
            </w:r>
          </w:p>
        </w:tc>
      </w:tr>
      <w:tr w:rsidR="00655761" w:rsidRPr="00D16CF0" w14:paraId="22ED3260" w14:textId="77777777" w:rsidTr="001E75E2">
        <w:trPr>
          <w:trHeight w:val="283"/>
        </w:trPr>
        <w:tc>
          <w:tcPr>
            <w:tcW w:w="265" w:type="pct"/>
          </w:tcPr>
          <w:p w14:paraId="0EC7C114" w14:textId="77777777" w:rsidR="00655761" w:rsidRPr="00D16CF0" w:rsidRDefault="00655761" w:rsidP="008B3C97">
            <w:pPr>
              <w:jc w:val="center"/>
            </w:pPr>
            <w:r w:rsidRPr="00D16CF0">
              <w:lastRenderedPageBreak/>
              <w:t>8.</w:t>
            </w:r>
          </w:p>
        </w:tc>
        <w:tc>
          <w:tcPr>
            <w:tcW w:w="184" w:type="pct"/>
          </w:tcPr>
          <w:p w14:paraId="2046DC2F" w14:textId="77777777" w:rsidR="00655761" w:rsidRPr="00D16CF0" w:rsidRDefault="00655761" w:rsidP="008B3C97">
            <w:pPr>
              <w:jc w:val="center"/>
            </w:pPr>
            <w:r w:rsidRPr="00D16CF0">
              <w:t>a.</w:t>
            </w:r>
          </w:p>
        </w:tc>
        <w:tc>
          <w:tcPr>
            <w:tcW w:w="3746" w:type="pct"/>
          </w:tcPr>
          <w:p w14:paraId="5979A83A" w14:textId="77777777" w:rsidR="00655761" w:rsidRPr="00D16CF0" w:rsidRDefault="00655761" w:rsidP="00852C69">
            <w:pPr>
              <w:jc w:val="both"/>
            </w:pPr>
            <w:r>
              <w:rPr>
                <w:rStyle w:val="Emphasis"/>
              </w:rPr>
              <w:t xml:space="preserve">Interpret </w:t>
            </w:r>
            <w:r w:rsidRPr="000A6053">
              <w:t>the</w:t>
            </w:r>
            <w:r w:rsidRPr="00D16CF0">
              <w:t xml:space="preserve"> biochemical and physical changes that occur in fish during chilling and icing and </w:t>
            </w:r>
            <w:r w:rsidRPr="001E75E2">
              <w:rPr>
                <w:rStyle w:val="Emphasis"/>
              </w:rPr>
              <w:t>evaluate</w:t>
            </w:r>
            <w:r w:rsidRPr="00D16CF0">
              <w:t xml:space="preserve"> how these changes affect quality and shelf life.</w:t>
            </w:r>
          </w:p>
        </w:tc>
        <w:tc>
          <w:tcPr>
            <w:tcW w:w="312" w:type="pct"/>
          </w:tcPr>
          <w:p w14:paraId="2B3798E8" w14:textId="77777777" w:rsidR="00655761" w:rsidRPr="00AC6BF0" w:rsidRDefault="00655761" w:rsidP="008B3C97">
            <w:pPr>
              <w:jc w:val="center"/>
            </w:pPr>
            <w:r w:rsidRPr="00AC6BF0">
              <w:t>CO4</w:t>
            </w:r>
          </w:p>
        </w:tc>
        <w:tc>
          <w:tcPr>
            <w:tcW w:w="250" w:type="pct"/>
          </w:tcPr>
          <w:p w14:paraId="0EF1BBF9" w14:textId="77777777" w:rsidR="00655761" w:rsidRPr="00AC6BF0" w:rsidRDefault="00655761" w:rsidP="008B3C97">
            <w:pPr>
              <w:jc w:val="center"/>
            </w:pPr>
            <w:r w:rsidRPr="00AC6BF0">
              <w:t>A</w:t>
            </w:r>
          </w:p>
        </w:tc>
        <w:tc>
          <w:tcPr>
            <w:tcW w:w="243" w:type="pct"/>
          </w:tcPr>
          <w:p w14:paraId="6AC50211" w14:textId="77777777" w:rsidR="00655761" w:rsidRPr="00AC6BF0" w:rsidRDefault="00655761" w:rsidP="008B3C97">
            <w:pPr>
              <w:jc w:val="center"/>
            </w:pPr>
            <w:r w:rsidRPr="00AC6BF0">
              <w:t>10</w:t>
            </w:r>
          </w:p>
        </w:tc>
      </w:tr>
      <w:tr w:rsidR="00655761" w:rsidRPr="00D16CF0" w14:paraId="5A994321" w14:textId="77777777" w:rsidTr="001E75E2">
        <w:trPr>
          <w:trHeight w:val="283"/>
        </w:trPr>
        <w:tc>
          <w:tcPr>
            <w:tcW w:w="265" w:type="pct"/>
          </w:tcPr>
          <w:p w14:paraId="00B24B72" w14:textId="77777777" w:rsidR="00655761" w:rsidRPr="00D16CF0" w:rsidRDefault="00655761" w:rsidP="008B3C97">
            <w:pPr>
              <w:jc w:val="center"/>
            </w:pPr>
          </w:p>
        </w:tc>
        <w:tc>
          <w:tcPr>
            <w:tcW w:w="184" w:type="pct"/>
          </w:tcPr>
          <w:p w14:paraId="5304FB3A" w14:textId="77777777" w:rsidR="00655761" w:rsidRPr="00D16CF0" w:rsidRDefault="00655761" w:rsidP="008B3C97">
            <w:pPr>
              <w:jc w:val="center"/>
            </w:pPr>
            <w:r w:rsidRPr="00D16CF0">
              <w:t>b.</w:t>
            </w:r>
          </w:p>
        </w:tc>
        <w:tc>
          <w:tcPr>
            <w:tcW w:w="3746" w:type="pct"/>
          </w:tcPr>
          <w:p w14:paraId="0126BD5D" w14:textId="77777777" w:rsidR="00655761" w:rsidRPr="00D16CF0" w:rsidRDefault="00655761" w:rsidP="00852C69">
            <w:pPr>
              <w:jc w:val="both"/>
            </w:pPr>
            <w:r w:rsidRPr="00D16CF0">
              <w:rPr>
                <w:rStyle w:val="Emphasis"/>
              </w:rPr>
              <w:t>Analyze</w:t>
            </w:r>
            <w:r w:rsidRPr="00D16CF0">
              <w:t xml:space="preserve"> the impact of individual quick freezing on product shelf lif</w:t>
            </w:r>
            <w:r>
              <w:t>e, texture, and consumer appeal.</w:t>
            </w:r>
          </w:p>
        </w:tc>
        <w:tc>
          <w:tcPr>
            <w:tcW w:w="312" w:type="pct"/>
          </w:tcPr>
          <w:p w14:paraId="463B36D5" w14:textId="77777777" w:rsidR="00655761" w:rsidRPr="00AC6BF0" w:rsidRDefault="00655761" w:rsidP="008B3C97">
            <w:pPr>
              <w:jc w:val="center"/>
            </w:pPr>
            <w:r w:rsidRPr="00AC6BF0">
              <w:t>CO3</w:t>
            </w:r>
          </w:p>
        </w:tc>
        <w:tc>
          <w:tcPr>
            <w:tcW w:w="250" w:type="pct"/>
          </w:tcPr>
          <w:p w14:paraId="68B35CFF" w14:textId="77777777" w:rsidR="00655761" w:rsidRPr="00AC6BF0" w:rsidRDefault="00655761" w:rsidP="008B3C97">
            <w:pPr>
              <w:jc w:val="center"/>
            </w:pPr>
            <w:r w:rsidRPr="00AC6BF0">
              <w:t>An</w:t>
            </w:r>
          </w:p>
        </w:tc>
        <w:tc>
          <w:tcPr>
            <w:tcW w:w="243" w:type="pct"/>
          </w:tcPr>
          <w:p w14:paraId="4403A337" w14:textId="77777777" w:rsidR="00655761" w:rsidRPr="00AC6BF0" w:rsidRDefault="00655761" w:rsidP="008B3C97">
            <w:pPr>
              <w:jc w:val="center"/>
            </w:pPr>
            <w:r w:rsidRPr="00AC6BF0">
              <w:t>10</w:t>
            </w:r>
          </w:p>
        </w:tc>
      </w:tr>
    </w:tbl>
    <w:p w14:paraId="44B13423" w14:textId="77777777" w:rsidR="00655761" w:rsidRPr="00D16CF0" w:rsidRDefault="00655761" w:rsidP="00AD04F7"/>
    <w:p w14:paraId="5D29F2D0" w14:textId="77777777" w:rsidR="00655761" w:rsidRPr="00D16CF0" w:rsidRDefault="00655761" w:rsidP="00AD04F7">
      <w:r w:rsidRPr="00D16CF0">
        <w:t>CO – COURSE OUTCOME</w:t>
      </w:r>
      <w:r w:rsidRPr="00D16CF0">
        <w:tab/>
        <w:t xml:space="preserve">        BL – BLOOM’S LEVEL        M – MARKS ALLOTTED</w:t>
      </w:r>
    </w:p>
    <w:p w14:paraId="2D54F612" w14:textId="77777777" w:rsidR="00655761" w:rsidRPr="00D16CF0" w:rsidRDefault="00655761" w:rsidP="00856324"/>
    <w:tbl>
      <w:tblPr>
        <w:tblStyle w:val="TableGrid"/>
        <w:tblW w:w="10566" w:type="dxa"/>
        <w:tblInd w:w="-714" w:type="dxa"/>
        <w:tblLook w:val="04A0" w:firstRow="1" w:lastRow="0" w:firstColumn="1" w:lastColumn="0" w:noHBand="0" w:noVBand="1"/>
      </w:tblPr>
      <w:tblGrid>
        <w:gridCol w:w="656"/>
        <w:gridCol w:w="9910"/>
      </w:tblGrid>
      <w:tr w:rsidR="00655761" w:rsidRPr="00D16CF0" w14:paraId="5F4B42A8" w14:textId="77777777" w:rsidTr="00351CCF">
        <w:trPr>
          <w:trHeight w:val="295"/>
        </w:trPr>
        <w:tc>
          <w:tcPr>
            <w:tcW w:w="637" w:type="dxa"/>
          </w:tcPr>
          <w:p w14:paraId="2F70E895" w14:textId="77777777" w:rsidR="00655761" w:rsidRPr="00D16CF0" w:rsidRDefault="00655761" w:rsidP="008B3C97">
            <w:pPr>
              <w:jc w:val="center"/>
              <w:rPr>
                <w:sz w:val="22"/>
                <w:szCs w:val="22"/>
              </w:rPr>
            </w:pPr>
          </w:p>
        </w:tc>
        <w:tc>
          <w:tcPr>
            <w:tcW w:w="9929" w:type="dxa"/>
          </w:tcPr>
          <w:p w14:paraId="19976004" w14:textId="77777777" w:rsidR="00655761" w:rsidRPr="00575F6F" w:rsidRDefault="00655761" w:rsidP="008B3C97">
            <w:pPr>
              <w:jc w:val="center"/>
              <w:rPr>
                <w:b/>
                <w:bCs/>
                <w:sz w:val="22"/>
                <w:szCs w:val="22"/>
              </w:rPr>
            </w:pPr>
            <w:r w:rsidRPr="00575F6F">
              <w:rPr>
                <w:b/>
                <w:bCs/>
                <w:sz w:val="22"/>
                <w:szCs w:val="22"/>
              </w:rPr>
              <w:t>COURSE OUTCOMES</w:t>
            </w:r>
          </w:p>
        </w:tc>
      </w:tr>
      <w:tr w:rsidR="00655761" w:rsidRPr="00D16CF0" w14:paraId="5A5BE70D" w14:textId="77777777" w:rsidTr="00351CCF">
        <w:trPr>
          <w:trHeight w:val="278"/>
        </w:trPr>
        <w:tc>
          <w:tcPr>
            <w:tcW w:w="637" w:type="dxa"/>
          </w:tcPr>
          <w:p w14:paraId="654912A0" w14:textId="77777777" w:rsidR="00655761" w:rsidRPr="00575F6F" w:rsidRDefault="00655761" w:rsidP="001C418B">
            <w:pPr>
              <w:rPr>
                <w:b/>
                <w:bCs/>
                <w:sz w:val="22"/>
                <w:szCs w:val="22"/>
              </w:rPr>
            </w:pPr>
            <w:r w:rsidRPr="00575F6F">
              <w:rPr>
                <w:b/>
                <w:bCs/>
                <w:sz w:val="22"/>
                <w:szCs w:val="22"/>
              </w:rPr>
              <w:t>CO1</w:t>
            </w:r>
          </w:p>
        </w:tc>
        <w:tc>
          <w:tcPr>
            <w:tcW w:w="9929" w:type="dxa"/>
          </w:tcPr>
          <w:p w14:paraId="3F5C7E09" w14:textId="77777777" w:rsidR="00655761" w:rsidRPr="00D16CF0" w:rsidRDefault="00655761" w:rsidP="00A26CD9">
            <w:pPr>
              <w:rPr>
                <w:sz w:val="22"/>
                <w:szCs w:val="22"/>
              </w:rPr>
            </w:pPr>
            <w:r w:rsidRPr="00D16CF0">
              <w:rPr>
                <w:rFonts w:eastAsiaTheme="minorHAnsi"/>
                <w:sz w:val="22"/>
                <w:szCs w:val="22"/>
                <w:lang w:val="en-IN" w:bidi="hi-IN"/>
              </w:rPr>
              <w:t>Understand the precautions that need to be taken while handling products from this segment.</w:t>
            </w:r>
          </w:p>
        </w:tc>
      </w:tr>
      <w:tr w:rsidR="00655761" w:rsidRPr="00D16CF0" w14:paraId="7BD37847" w14:textId="77777777" w:rsidTr="00351CCF">
        <w:trPr>
          <w:trHeight w:val="295"/>
        </w:trPr>
        <w:tc>
          <w:tcPr>
            <w:tcW w:w="637" w:type="dxa"/>
          </w:tcPr>
          <w:p w14:paraId="12BBB804" w14:textId="77777777" w:rsidR="00655761" w:rsidRPr="00575F6F" w:rsidRDefault="00655761" w:rsidP="001C418B">
            <w:pPr>
              <w:rPr>
                <w:b/>
                <w:bCs/>
                <w:sz w:val="22"/>
                <w:szCs w:val="22"/>
              </w:rPr>
            </w:pPr>
            <w:r w:rsidRPr="00575F6F">
              <w:rPr>
                <w:b/>
                <w:bCs/>
                <w:sz w:val="22"/>
                <w:szCs w:val="22"/>
              </w:rPr>
              <w:t>CO2</w:t>
            </w:r>
          </w:p>
        </w:tc>
        <w:tc>
          <w:tcPr>
            <w:tcW w:w="9929" w:type="dxa"/>
          </w:tcPr>
          <w:p w14:paraId="468F2035" w14:textId="77777777" w:rsidR="00655761" w:rsidRPr="00D16CF0" w:rsidRDefault="00655761" w:rsidP="00A26CD9">
            <w:pPr>
              <w:rPr>
                <w:sz w:val="22"/>
                <w:szCs w:val="22"/>
              </w:rPr>
            </w:pPr>
            <w:r w:rsidRPr="00D16CF0">
              <w:rPr>
                <w:rFonts w:eastAsiaTheme="minorHAnsi"/>
                <w:sz w:val="22"/>
                <w:szCs w:val="22"/>
                <w:lang w:val="en-IN" w:bidi="hi-IN"/>
              </w:rPr>
              <w:t>Decall the different types of meat, poultry and fish and the processes involved in their processing.</w:t>
            </w:r>
          </w:p>
        </w:tc>
      </w:tr>
      <w:tr w:rsidR="00655761" w:rsidRPr="00D16CF0" w14:paraId="163DF693" w14:textId="77777777" w:rsidTr="00351CCF">
        <w:trPr>
          <w:trHeight w:val="278"/>
        </w:trPr>
        <w:tc>
          <w:tcPr>
            <w:tcW w:w="637" w:type="dxa"/>
          </w:tcPr>
          <w:p w14:paraId="7ABA32A0" w14:textId="77777777" w:rsidR="00655761" w:rsidRPr="00575F6F" w:rsidRDefault="00655761" w:rsidP="001C418B">
            <w:pPr>
              <w:rPr>
                <w:b/>
                <w:bCs/>
                <w:sz w:val="22"/>
                <w:szCs w:val="22"/>
              </w:rPr>
            </w:pPr>
            <w:r w:rsidRPr="00575F6F">
              <w:rPr>
                <w:b/>
                <w:bCs/>
                <w:sz w:val="22"/>
                <w:szCs w:val="22"/>
              </w:rPr>
              <w:t>CO3</w:t>
            </w:r>
          </w:p>
        </w:tc>
        <w:tc>
          <w:tcPr>
            <w:tcW w:w="9929" w:type="dxa"/>
          </w:tcPr>
          <w:p w14:paraId="543527A0" w14:textId="77777777" w:rsidR="00655761" w:rsidRPr="00D16CF0" w:rsidRDefault="00655761" w:rsidP="00A26CD9">
            <w:pPr>
              <w:rPr>
                <w:sz w:val="22"/>
                <w:szCs w:val="22"/>
              </w:rPr>
            </w:pPr>
            <w:r w:rsidRPr="00D16CF0">
              <w:rPr>
                <w:rFonts w:eastAsiaTheme="minorHAnsi"/>
                <w:sz w:val="22"/>
                <w:szCs w:val="22"/>
                <w:lang w:val="en-IN" w:bidi="hi-IN"/>
              </w:rPr>
              <w:t>Analyze the challenges in developing new value-added products from this segment.</w:t>
            </w:r>
          </w:p>
        </w:tc>
      </w:tr>
      <w:tr w:rsidR="00655761" w:rsidRPr="00D16CF0" w14:paraId="7CC617B6" w14:textId="77777777" w:rsidTr="00351CCF">
        <w:trPr>
          <w:trHeight w:val="295"/>
        </w:trPr>
        <w:tc>
          <w:tcPr>
            <w:tcW w:w="637" w:type="dxa"/>
          </w:tcPr>
          <w:p w14:paraId="622929E3" w14:textId="77777777" w:rsidR="00655761" w:rsidRPr="00575F6F" w:rsidRDefault="00655761" w:rsidP="001C418B">
            <w:pPr>
              <w:rPr>
                <w:b/>
                <w:bCs/>
                <w:sz w:val="22"/>
                <w:szCs w:val="22"/>
              </w:rPr>
            </w:pPr>
            <w:r w:rsidRPr="00575F6F">
              <w:rPr>
                <w:b/>
                <w:bCs/>
                <w:sz w:val="22"/>
                <w:szCs w:val="22"/>
              </w:rPr>
              <w:t>CO4</w:t>
            </w:r>
          </w:p>
        </w:tc>
        <w:tc>
          <w:tcPr>
            <w:tcW w:w="9929" w:type="dxa"/>
          </w:tcPr>
          <w:p w14:paraId="6038C40D" w14:textId="77777777" w:rsidR="00655761" w:rsidRPr="00D16CF0" w:rsidRDefault="00655761" w:rsidP="00A26CD9">
            <w:pPr>
              <w:rPr>
                <w:sz w:val="22"/>
                <w:szCs w:val="22"/>
              </w:rPr>
            </w:pPr>
            <w:r w:rsidRPr="00D16CF0">
              <w:rPr>
                <w:rFonts w:eastAsiaTheme="minorHAnsi"/>
                <w:sz w:val="22"/>
                <w:szCs w:val="22"/>
                <w:lang w:val="en-IN" w:bidi="hi-IN"/>
              </w:rPr>
              <w:t>Evaluate the hygienic and safe handling of Meat, Fish and Dairy Products.</w:t>
            </w:r>
          </w:p>
        </w:tc>
      </w:tr>
      <w:tr w:rsidR="00655761" w:rsidRPr="00D16CF0" w14:paraId="284B6CF1" w14:textId="77777777" w:rsidTr="00351CCF">
        <w:trPr>
          <w:trHeight w:val="278"/>
        </w:trPr>
        <w:tc>
          <w:tcPr>
            <w:tcW w:w="637" w:type="dxa"/>
          </w:tcPr>
          <w:p w14:paraId="56889E06" w14:textId="77777777" w:rsidR="00655761" w:rsidRPr="00575F6F" w:rsidRDefault="00655761" w:rsidP="001C418B">
            <w:pPr>
              <w:rPr>
                <w:b/>
                <w:bCs/>
                <w:sz w:val="22"/>
                <w:szCs w:val="22"/>
              </w:rPr>
            </w:pPr>
            <w:r w:rsidRPr="00575F6F">
              <w:rPr>
                <w:b/>
                <w:bCs/>
                <w:sz w:val="22"/>
                <w:szCs w:val="22"/>
              </w:rPr>
              <w:t>CO5</w:t>
            </w:r>
          </w:p>
        </w:tc>
        <w:tc>
          <w:tcPr>
            <w:tcW w:w="9929" w:type="dxa"/>
          </w:tcPr>
          <w:p w14:paraId="52231E3A" w14:textId="77777777" w:rsidR="00655761" w:rsidRPr="00D16CF0" w:rsidRDefault="00655761" w:rsidP="00A26CD9">
            <w:pPr>
              <w:rPr>
                <w:sz w:val="22"/>
                <w:szCs w:val="22"/>
              </w:rPr>
            </w:pPr>
            <w:r w:rsidRPr="00D16CF0">
              <w:rPr>
                <w:rFonts w:eastAsiaTheme="minorHAnsi"/>
                <w:sz w:val="22"/>
                <w:szCs w:val="22"/>
                <w:lang w:val="en-IN" w:bidi="hi-IN"/>
              </w:rPr>
              <w:t>Design the machinery involved in the Meat, Fish and Dairy Products processing segment.</w:t>
            </w:r>
          </w:p>
        </w:tc>
      </w:tr>
      <w:tr w:rsidR="00655761" w:rsidRPr="00D16CF0" w14:paraId="6AACA55D" w14:textId="77777777" w:rsidTr="00351CCF">
        <w:trPr>
          <w:trHeight w:val="591"/>
        </w:trPr>
        <w:tc>
          <w:tcPr>
            <w:tcW w:w="637" w:type="dxa"/>
          </w:tcPr>
          <w:p w14:paraId="709F132B" w14:textId="77777777" w:rsidR="00655761" w:rsidRPr="00575F6F" w:rsidRDefault="00655761" w:rsidP="001C418B">
            <w:pPr>
              <w:rPr>
                <w:b/>
                <w:bCs/>
                <w:sz w:val="22"/>
                <w:szCs w:val="22"/>
              </w:rPr>
            </w:pPr>
            <w:r w:rsidRPr="00575F6F">
              <w:rPr>
                <w:b/>
                <w:bCs/>
                <w:sz w:val="22"/>
                <w:szCs w:val="22"/>
              </w:rPr>
              <w:t>CO6</w:t>
            </w:r>
          </w:p>
        </w:tc>
        <w:tc>
          <w:tcPr>
            <w:tcW w:w="9929" w:type="dxa"/>
          </w:tcPr>
          <w:p w14:paraId="21AF4C9D" w14:textId="77777777" w:rsidR="00655761" w:rsidRDefault="00655761" w:rsidP="00B27713">
            <w:pPr>
              <w:autoSpaceDE w:val="0"/>
              <w:autoSpaceDN w:val="0"/>
              <w:adjustRightInd w:val="0"/>
              <w:rPr>
                <w:rFonts w:eastAsiaTheme="minorHAnsi"/>
                <w:sz w:val="22"/>
                <w:szCs w:val="22"/>
                <w:lang w:val="en-IN" w:bidi="hi-IN"/>
              </w:rPr>
            </w:pPr>
            <w:r w:rsidRPr="00D16CF0">
              <w:rPr>
                <w:rFonts w:eastAsiaTheme="minorHAnsi"/>
                <w:sz w:val="22"/>
                <w:szCs w:val="22"/>
                <w:lang w:val="en-IN" w:bidi="hi-IN"/>
              </w:rPr>
              <w:t>Create solutions for quality checks involved in Meat, Fish and Dairy Products processing</w:t>
            </w:r>
            <w:r>
              <w:rPr>
                <w:rFonts w:eastAsiaTheme="minorHAnsi"/>
                <w:sz w:val="22"/>
                <w:szCs w:val="22"/>
                <w:lang w:val="en-IN" w:bidi="hi-IN"/>
              </w:rPr>
              <w:t xml:space="preserve"> </w:t>
            </w:r>
          </w:p>
          <w:p w14:paraId="5D1ADD67" w14:textId="77777777" w:rsidR="00655761" w:rsidRPr="00B27713" w:rsidRDefault="00655761" w:rsidP="00B27713">
            <w:pPr>
              <w:autoSpaceDE w:val="0"/>
              <w:autoSpaceDN w:val="0"/>
              <w:adjustRightInd w:val="0"/>
              <w:rPr>
                <w:rFonts w:eastAsiaTheme="minorHAnsi"/>
                <w:sz w:val="22"/>
                <w:szCs w:val="22"/>
                <w:lang w:val="en-IN" w:bidi="hi-IN"/>
              </w:rPr>
            </w:pPr>
            <w:r w:rsidRPr="00D16CF0">
              <w:rPr>
                <w:rFonts w:eastAsiaTheme="minorHAnsi"/>
                <w:sz w:val="22"/>
                <w:szCs w:val="22"/>
                <w:lang w:val="en-IN" w:bidi="hi-IN"/>
              </w:rPr>
              <w:t>Segment.</w:t>
            </w:r>
          </w:p>
        </w:tc>
      </w:tr>
    </w:tbl>
    <w:p w14:paraId="7C50BEAB" w14:textId="77777777" w:rsidR="00655761" w:rsidRPr="00D16CF0"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rsidRPr="00D16CF0" w14:paraId="2B398A99" w14:textId="77777777" w:rsidTr="00C93854">
        <w:trPr>
          <w:jc w:val="center"/>
        </w:trPr>
        <w:tc>
          <w:tcPr>
            <w:tcW w:w="6385" w:type="dxa"/>
            <w:gridSpan w:val="8"/>
          </w:tcPr>
          <w:p w14:paraId="40AF96D0" w14:textId="77777777" w:rsidR="00655761" w:rsidRPr="00575F6F" w:rsidRDefault="00655761" w:rsidP="005D4A17">
            <w:pPr>
              <w:jc w:val="center"/>
              <w:rPr>
                <w:b/>
                <w:bCs/>
                <w:sz w:val="22"/>
                <w:szCs w:val="22"/>
              </w:rPr>
            </w:pPr>
            <w:r w:rsidRPr="00575F6F">
              <w:rPr>
                <w:b/>
                <w:bCs/>
                <w:sz w:val="22"/>
                <w:szCs w:val="22"/>
              </w:rPr>
              <w:t>Assessment Pattern as per Bloom’s Level</w:t>
            </w:r>
          </w:p>
        </w:tc>
      </w:tr>
      <w:tr w:rsidR="00655761" w:rsidRPr="00D16CF0" w14:paraId="09F32AFB" w14:textId="77777777" w:rsidTr="00C93854">
        <w:trPr>
          <w:jc w:val="center"/>
        </w:trPr>
        <w:tc>
          <w:tcPr>
            <w:tcW w:w="1140" w:type="dxa"/>
          </w:tcPr>
          <w:p w14:paraId="5986CBAC" w14:textId="77777777" w:rsidR="00655761" w:rsidRPr="00575F6F" w:rsidRDefault="00655761" w:rsidP="008656EE">
            <w:pPr>
              <w:jc w:val="center"/>
              <w:rPr>
                <w:b/>
                <w:bCs/>
                <w:sz w:val="22"/>
                <w:szCs w:val="22"/>
              </w:rPr>
            </w:pPr>
            <w:r w:rsidRPr="00575F6F">
              <w:rPr>
                <w:b/>
                <w:bCs/>
                <w:sz w:val="22"/>
                <w:szCs w:val="22"/>
              </w:rPr>
              <w:t>CO / BL</w:t>
            </w:r>
          </w:p>
        </w:tc>
        <w:tc>
          <w:tcPr>
            <w:tcW w:w="709" w:type="dxa"/>
          </w:tcPr>
          <w:p w14:paraId="23407940" w14:textId="77777777" w:rsidR="00655761" w:rsidRPr="00575F6F" w:rsidRDefault="00655761" w:rsidP="005D4A17">
            <w:pPr>
              <w:jc w:val="center"/>
              <w:rPr>
                <w:b/>
                <w:bCs/>
                <w:sz w:val="22"/>
                <w:szCs w:val="22"/>
              </w:rPr>
            </w:pPr>
            <w:r w:rsidRPr="00575F6F">
              <w:rPr>
                <w:b/>
                <w:bCs/>
                <w:sz w:val="22"/>
                <w:szCs w:val="22"/>
              </w:rPr>
              <w:t>R</w:t>
            </w:r>
          </w:p>
        </w:tc>
        <w:tc>
          <w:tcPr>
            <w:tcW w:w="708" w:type="dxa"/>
          </w:tcPr>
          <w:p w14:paraId="7B785813" w14:textId="77777777" w:rsidR="00655761" w:rsidRPr="00575F6F" w:rsidRDefault="00655761" w:rsidP="005D4A17">
            <w:pPr>
              <w:jc w:val="center"/>
              <w:rPr>
                <w:b/>
                <w:bCs/>
                <w:sz w:val="22"/>
                <w:szCs w:val="22"/>
              </w:rPr>
            </w:pPr>
            <w:r w:rsidRPr="00575F6F">
              <w:rPr>
                <w:b/>
                <w:bCs/>
                <w:sz w:val="22"/>
                <w:szCs w:val="22"/>
              </w:rPr>
              <w:t>U</w:t>
            </w:r>
          </w:p>
        </w:tc>
        <w:tc>
          <w:tcPr>
            <w:tcW w:w="709" w:type="dxa"/>
          </w:tcPr>
          <w:p w14:paraId="52D7CA36" w14:textId="77777777" w:rsidR="00655761" w:rsidRPr="00575F6F" w:rsidRDefault="00655761" w:rsidP="005D4A17">
            <w:pPr>
              <w:jc w:val="center"/>
              <w:rPr>
                <w:b/>
                <w:bCs/>
                <w:sz w:val="22"/>
                <w:szCs w:val="22"/>
              </w:rPr>
            </w:pPr>
            <w:r w:rsidRPr="00575F6F">
              <w:rPr>
                <w:b/>
                <w:bCs/>
                <w:sz w:val="22"/>
                <w:szCs w:val="22"/>
              </w:rPr>
              <w:t>A</w:t>
            </w:r>
          </w:p>
        </w:tc>
        <w:tc>
          <w:tcPr>
            <w:tcW w:w="709" w:type="dxa"/>
          </w:tcPr>
          <w:p w14:paraId="3B755674" w14:textId="77777777" w:rsidR="00655761" w:rsidRPr="00575F6F" w:rsidRDefault="00655761" w:rsidP="005D4A17">
            <w:pPr>
              <w:jc w:val="center"/>
              <w:rPr>
                <w:b/>
                <w:bCs/>
                <w:sz w:val="22"/>
                <w:szCs w:val="22"/>
              </w:rPr>
            </w:pPr>
            <w:r w:rsidRPr="00575F6F">
              <w:rPr>
                <w:b/>
                <w:bCs/>
                <w:sz w:val="22"/>
                <w:szCs w:val="22"/>
              </w:rPr>
              <w:t>An</w:t>
            </w:r>
          </w:p>
        </w:tc>
        <w:tc>
          <w:tcPr>
            <w:tcW w:w="709" w:type="dxa"/>
          </w:tcPr>
          <w:p w14:paraId="1F827C01" w14:textId="77777777" w:rsidR="00655761" w:rsidRPr="00575F6F" w:rsidRDefault="00655761" w:rsidP="005D4A17">
            <w:pPr>
              <w:jc w:val="center"/>
              <w:rPr>
                <w:b/>
                <w:bCs/>
                <w:sz w:val="22"/>
                <w:szCs w:val="22"/>
              </w:rPr>
            </w:pPr>
            <w:r w:rsidRPr="00575F6F">
              <w:rPr>
                <w:b/>
                <w:bCs/>
                <w:sz w:val="22"/>
                <w:szCs w:val="22"/>
              </w:rPr>
              <w:t>E</w:t>
            </w:r>
          </w:p>
        </w:tc>
        <w:tc>
          <w:tcPr>
            <w:tcW w:w="708" w:type="dxa"/>
          </w:tcPr>
          <w:p w14:paraId="6BDC005C" w14:textId="77777777" w:rsidR="00655761" w:rsidRPr="00575F6F" w:rsidRDefault="00655761" w:rsidP="005D4A17">
            <w:pPr>
              <w:jc w:val="center"/>
              <w:rPr>
                <w:b/>
                <w:bCs/>
                <w:sz w:val="22"/>
                <w:szCs w:val="22"/>
              </w:rPr>
            </w:pPr>
            <w:r w:rsidRPr="00575F6F">
              <w:rPr>
                <w:b/>
                <w:bCs/>
                <w:sz w:val="22"/>
                <w:szCs w:val="22"/>
              </w:rPr>
              <w:t>C</w:t>
            </w:r>
          </w:p>
        </w:tc>
        <w:tc>
          <w:tcPr>
            <w:tcW w:w="993" w:type="dxa"/>
          </w:tcPr>
          <w:p w14:paraId="7206CCFE" w14:textId="77777777" w:rsidR="00655761" w:rsidRPr="00575F6F" w:rsidRDefault="00655761" w:rsidP="005D4A17">
            <w:pPr>
              <w:jc w:val="center"/>
              <w:rPr>
                <w:b/>
                <w:bCs/>
                <w:sz w:val="22"/>
                <w:szCs w:val="22"/>
              </w:rPr>
            </w:pPr>
            <w:r w:rsidRPr="00575F6F">
              <w:rPr>
                <w:b/>
                <w:bCs/>
                <w:sz w:val="22"/>
                <w:szCs w:val="22"/>
              </w:rPr>
              <w:t>Total</w:t>
            </w:r>
          </w:p>
        </w:tc>
      </w:tr>
      <w:tr w:rsidR="00655761" w:rsidRPr="00D16CF0" w14:paraId="2632688A" w14:textId="77777777" w:rsidTr="00A26CD9">
        <w:trPr>
          <w:jc w:val="center"/>
        </w:trPr>
        <w:tc>
          <w:tcPr>
            <w:tcW w:w="1140" w:type="dxa"/>
          </w:tcPr>
          <w:p w14:paraId="50C498A7" w14:textId="77777777" w:rsidR="00655761" w:rsidRPr="00575F6F" w:rsidRDefault="00655761" w:rsidP="008656EE">
            <w:pPr>
              <w:jc w:val="center"/>
              <w:rPr>
                <w:b/>
                <w:bCs/>
                <w:sz w:val="22"/>
                <w:szCs w:val="22"/>
              </w:rPr>
            </w:pPr>
            <w:r w:rsidRPr="00575F6F">
              <w:rPr>
                <w:b/>
                <w:bCs/>
                <w:sz w:val="22"/>
                <w:szCs w:val="22"/>
              </w:rPr>
              <w:t>CO1</w:t>
            </w:r>
          </w:p>
        </w:tc>
        <w:tc>
          <w:tcPr>
            <w:tcW w:w="709" w:type="dxa"/>
          </w:tcPr>
          <w:p w14:paraId="212124B9" w14:textId="77777777" w:rsidR="00655761" w:rsidRPr="00D16CF0" w:rsidRDefault="00655761" w:rsidP="00A26CD9">
            <w:pPr>
              <w:jc w:val="center"/>
              <w:rPr>
                <w:sz w:val="22"/>
                <w:szCs w:val="22"/>
              </w:rPr>
            </w:pPr>
            <w:r>
              <w:rPr>
                <w:sz w:val="22"/>
                <w:szCs w:val="22"/>
              </w:rPr>
              <w:t>--</w:t>
            </w:r>
          </w:p>
        </w:tc>
        <w:tc>
          <w:tcPr>
            <w:tcW w:w="708" w:type="dxa"/>
          </w:tcPr>
          <w:p w14:paraId="0F8A8FD2" w14:textId="77777777" w:rsidR="00655761" w:rsidRPr="00D16CF0" w:rsidRDefault="00655761" w:rsidP="00A26CD9">
            <w:pPr>
              <w:jc w:val="center"/>
              <w:rPr>
                <w:sz w:val="22"/>
                <w:szCs w:val="22"/>
              </w:rPr>
            </w:pPr>
            <w:r w:rsidRPr="00170EE9">
              <w:rPr>
                <w:sz w:val="22"/>
                <w:szCs w:val="22"/>
              </w:rPr>
              <w:t>--</w:t>
            </w:r>
          </w:p>
        </w:tc>
        <w:tc>
          <w:tcPr>
            <w:tcW w:w="709" w:type="dxa"/>
          </w:tcPr>
          <w:p w14:paraId="51BC311F" w14:textId="77777777" w:rsidR="00655761" w:rsidRPr="00D16CF0" w:rsidRDefault="00655761" w:rsidP="00A26CD9">
            <w:pPr>
              <w:jc w:val="center"/>
              <w:rPr>
                <w:sz w:val="22"/>
                <w:szCs w:val="22"/>
              </w:rPr>
            </w:pPr>
            <w:r w:rsidRPr="00170EE9">
              <w:rPr>
                <w:sz w:val="22"/>
                <w:szCs w:val="22"/>
              </w:rPr>
              <w:t>--</w:t>
            </w:r>
          </w:p>
        </w:tc>
        <w:tc>
          <w:tcPr>
            <w:tcW w:w="709" w:type="dxa"/>
          </w:tcPr>
          <w:p w14:paraId="3BB55731" w14:textId="77777777" w:rsidR="00655761" w:rsidRPr="00D16CF0" w:rsidRDefault="00655761" w:rsidP="00A26CD9">
            <w:pPr>
              <w:jc w:val="center"/>
              <w:rPr>
                <w:sz w:val="22"/>
                <w:szCs w:val="22"/>
              </w:rPr>
            </w:pPr>
            <w:r w:rsidRPr="00170EE9">
              <w:rPr>
                <w:sz w:val="22"/>
                <w:szCs w:val="22"/>
              </w:rPr>
              <w:t>--</w:t>
            </w:r>
          </w:p>
        </w:tc>
        <w:tc>
          <w:tcPr>
            <w:tcW w:w="709" w:type="dxa"/>
          </w:tcPr>
          <w:p w14:paraId="36DEBFFA" w14:textId="77777777" w:rsidR="00655761" w:rsidRPr="00D16CF0" w:rsidRDefault="00655761" w:rsidP="00A26CD9">
            <w:pPr>
              <w:jc w:val="center"/>
              <w:rPr>
                <w:sz w:val="22"/>
                <w:szCs w:val="22"/>
              </w:rPr>
            </w:pPr>
            <w:r w:rsidRPr="00170EE9">
              <w:rPr>
                <w:sz w:val="22"/>
                <w:szCs w:val="22"/>
              </w:rPr>
              <w:t>--</w:t>
            </w:r>
          </w:p>
        </w:tc>
        <w:tc>
          <w:tcPr>
            <w:tcW w:w="708" w:type="dxa"/>
          </w:tcPr>
          <w:p w14:paraId="1A77B71C" w14:textId="77777777" w:rsidR="00655761" w:rsidRPr="00D16CF0" w:rsidRDefault="00655761" w:rsidP="00A26CD9">
            <w:pPr>
              <w:jc w:val="center"/>
              <w:rPr>
                <w:sz w:val="22"/>
                <w:szCs w:val="22"/>
              </w:rPr>
            </w:pPr>
            <w:r w:rsidRPr="00170EE9">
              <w:rPr>
                <w:sz w:val="22"/>
                <w:szCs w:val="22"/>
              </w:rPr>
              <w:t>--</w:t>
            </w:r>
          </w:p>
        </w:tc>
        <w:tc>
          <w:tcPr>
            <w:tcW w:w="993" w:type="dxa"/>
          </w:tcPr>
          <w:p w14:paraId="7DB8661D" w14:textId="77777777" w:rsidR="00655761" w:rsidRPr="00D16CF0" w:rsidRDefault="00655761" w:rsidP="00A26CD9">
            <w:pPr>
              <w:jc w:val="center"/>
              <w:rPr>
                <w:sz w:val="22"/>
                <w:szCs w:val="22"/>
              </w:rPr>
            </w:pPr>
            <w:r>
              <w:rPr>
                <w:sz w:val="22"/>
                <w:szCs w:val="22"/>
              </w:rPr>
              <w:t>--</w:t>
            </w:r>
          </w:p>
        </w:tc>
      </w:tr>
      <w:tr w:rsidR="00655761" w:rsidRPr="00D16CF0" w14:paraId="39BB487A" w14:textId="77777777" w:rsidTr="00A26CD9">
        <w:trPr>
          <w:jc w:val="center"/>
        </w:trPr>
        <w:tc>
          <w:tcPr>
            <w:tcW w:w="1140" w:type="dxa"/>
          </w:tcPr>
          <w:p w14:paraId="76E12F4D" w14:textId="77777777" w:rsidR="00655761" w:rsidRPr="00575F6F" w:rsidRDefault="00655761" w:rsidP="008656EE">
            <w:pPr>
              <w:jc w:val="center"/>
              <w:rPr>
                <w:b/>
                <w:bCs/>
                <w:sz w:val="22"/>
                <w:szCs w:val="22"/>
              </w:rPr>
            </w:pPr>
            <w:r w:rsidRPr="00575F6F">
              <w:rPr>
                <w:b/>
                <w:bCs/>
                <w:sz w:val="22"/>
                <w:szCs w:val="22"/>
              </w:rPr>
              <w:t>CO2</w:t>
            </w:r>
          </w:p>
        </w:tc>
        <w:tc>
          <w:tcPr>
            <w:tcW w:w="709" w:type="dxa"/>
          </w:tcPr>
          <w:p w14:paraId="37E08D84" w14:textId="77777777" w:rsidR="00655761" w:rsidRPr="00D16CF0" w:rsidRDefault="00655761" w:rsidP="00A26CD9">
            <w:pPr>
              <w:jc w:val="center"/>
              <w:rPr>
                <w:sz w:val="22"/>
                <w:szCs w:val="22"/>
              </w:rPr>
            </w:pPr>
            <w:r w:rsidRPr="00723862">
              <w:rPr>
                <w:sz w:val="22"/>
                <w:szCs w:val="22"/>
              </w:rPr>
              <w:t>--</w:t>
            </w:r>
          </w:p>
        </w:tc>
        <w:tc>
          <w:tcPr>
            <w:tcW w:w="708" w:type="dxa"/>
          </w:tcPr>
          <w:p w14:paraId="3CA1D433" w14:textId="77777777" w:rsidR="00655761" w:rsidRPr="00D16CF0" w:rsidRDefault="00655761" w:rsidP="00A26CD9">
            <w:pPr>
              <w:jc w:val="center"/>
              <w:rPr>
                <w:sz w:val="22"/>
                <w:szCs w:val="22"/>
              </w:rPr>
            </w:pPr>
            <w:r w:rsidRPr="00723862">
              <w:rPr>
                <w:sz w:val="22"/>
                <w:szCs w:val="22"/>
              </w:rPr>
              <w:t>--</w:t>
            </w:r>
          </w:p>
        </w:tc>
        <w:tc>
          <w:tcPr>
            <w:tcW w:w="709" w:type="dxa"/>
          </w:tcPr>
          <w:p w14:paraId="27567ACD" w14:textId="77777777" w:rsidR="00655761" w:rsidRPr="00D16CF0" w:rsidRDefault="00655761" w:rsidP="00A26CD9">
            <w:pPr>
              <w:jc w:val="center"/>
              <w:rPr>
                <w:sz w:val="22"/>
                <w:szCs w:val="22"/>
              </w:rPr>
            </w:pPr>
            <w:r w:rsidRPr="00723862">
              <w:rPr>
                <w:sz w:val="22"/>
                <w:szCs w:val="22"/>
              </w:rPr>
              <w:t>--</w:t>
            </w:r>
          </w:p>
        </w:tc>
        <w:tc>
          <w:tcPr>
            <w:tcW w:w="709" w:type="dxa"/>
          </w:tcPr>
          <w:p w14:paraId="3BB1CEE2" w14:textId="77777777" w:rsidR="00655761" w:rsidRPr="00D16CF0" w:rsidRDefault="00655761" w:rsidP="00A26CD9">
            <w:pPr>
              <w:jc w:val="center"/>
              <w:rPr>
                <w:sz w:val="22"/>
                <w:szCs w:val="22"/>
              </w:rPr>
            </w:pPr>
            <w:r>
              <w:rPr>
                <w:sz w:val="22"/>
                <w:szCs w:val="22"/>
              </w:rPr>
              <w:t>8</w:t>
            </w:r>
          </w:p>
        </w:tc>
        <w:tc>
          <w:tcPr>
            <w:tcW w:w="709" w:type="dxa"/>
          </w:tcPr>
          <w:p w14:paraId="2F5A87B9" w14:textId="77777777" w:rsidR="00655761" w:rsidRPr="00D16CF0" w:rsidRDefault="00655761" w:rsidP="00A26CD9">
            <w:pPr>
              <w:jc w:val="center"/>
              <w:rPr>
                <w:sz w:val="22"/>
                <w:szCs w:val="22"/>
              </w:rPr>
            </w:pPr>
            <w:r>
              <w:rPr>
                <w:sz w:val="22"/>
                <w:szCs w:val="22"/>
              </w:rPr>
              <w:t>8</w:t>
            </w:r>
          </w:p>
        </w:tc>
        <w:tc>
          <w:tcPr>
            <w:tcW w:w="708" w:type="dxa"/>
          </w:tcPr>
          <w:p w14:paraId="3F1592F5" w14:textId="77777777" w:rsidR="00655761" w:rsidRPr="00D16CF0" w:rsidRDefault="00655761" w:rsidP="00A26CD9">
            <w:pPr>
              <w:jc w:val="center"/>
              <w:rPr>
                <w:sz w:val="22"/>
                <w:szCs w:val="22"/>
              </w:rPr>
            </w:pPr>
            <w:r>
              <w:rPr>
                <w:sz w:val="22"/>
                <w:szCs w:val="22"/>
              </w:rPr>
              <w:t>--</w:t>
            </w:r>
          </w:p>
        </w:tc>
        <w:tc>
          <w:tcPr>
            <w:tcW w:w="993" w:type="dxa"/>
          </w:tcPr>
          <w:p w14:paraId="39B3972C" w14:textId="77777777" w:rsidR="00655761" w:rsidRPr="00D16CF0" w:rsidRDefault="00655761" w:rsidP="00A26CD9">
            <w:pPr>
              <w:jc w:val="center"/>
              <w:rPr>
                <w:sz w:val="22"/>
                <w:szCs w:val="22"/>
              </w:rPr>
            </w:pPr>
            <w:r>
              <w:rPr>
                <w:sz w:val="22"/>
                <w:szCs w:val="22"/>
              </w:rPr>
              <w:t>16</w:t>
            </w:r>
          </w:p>
        </w:tc>
      </w:tr>
      <w:tr w:rsidR="00655761" w:rsidRPr="00D16CF0" w14:paraId="5AB4CC21" w14:textId="77777777" w:rsidTr="00A26CD9">
        <w:trPr>
          <w:jc w:val="center"/>
        </w:trPr>
        <w:tc>
          <w:tcPr>
            <w:tcW w:w="1140" w:type="dxa"/>
          </w:tcPr>
          <w:p w14:paraId="60D853D3" w14:textId="77777777" w:rsidR="00655761" w:rsidRPr="00575F6F" w:rsidRDefault="00655761" w:rsidP="008656EE">
            <w:pPr>
              <w:jc w:val="center"/>
              <w:rPr>
                <w:b/>
                <w:bCs/>
                <w:sz w:val="22"/>
                <w:szCs w:val="22"/>
              </w:rPr>
            </w:pPr>
            <w:r w:rsidRPr="00575F6F">
              <w:rPr>
                <w:b/>
                <w:bCs/>
                <w:sz w:val="22"/>
                <w:szCs w:val="22"/>
              </w:rPr>
              <w:t>CO3</w:t>
            </w:r>
          </w:p>
        </w:tc>
        <w:tc>
          <w:tcPr>
            <w:tcW w:w="709" w:type="dxa"/>
          </w:tcPr>
          <w:p w14:paraId="6614A7E2" w14:textId="77777777" w:rsidR="00655761" w:rsidRPr="00D16CF0" w:rsidRDefault="00655761" w:rsidP="00A26CD9">
            <w:pPr>
              <w:jc w:val="center"/>
              <w:rPr>
                <w:sz w:val="22"/>
                <w:szCs w:val="22"/>
              </w:rPr>
            </w:pPr>
            <w:r w:rsidRPr="00AB0B8F">
              <w:rPr>
                <w:sz w:val="22"/>
                <w:szCs w:val="22"/>
              </w:rPr>
              <w:t>--</w:t>
            </w:r>
          </w:p>
        </w:tc>
        <w:tc>
          <w:tcPr>
            <w:tcW w:w="708" w:type="dxa"/>
          </w:tcPr>
          <w:p w14:paraId="417967F6" w14:textId="77777777" w:rsidR="00655761" w:rsidRPr="00D16CF0" w:rsidRDefault="00655761" w:rsidP="00A26CD9">
            <w:pPr>
              <w:jc w:val="center"/>
              <w:rPr>
                <w:sz w:val="22"/>
                <w:szCs w:val="22"/>
              </w:rPr>
            </w:pPr>
            <w:r>
              <w:rPr>
                <w:sz w:val="22"/>
                <w:szCs w:val="22"/>
              </w:rPr>
              <w:t>8</w:t>
            </w:r>
          </w:p>
        </w:tc>
        <w:tc>
          <w:tcPr>
            <w:tcW w:w="709" w:type="dxa"/>
          </w:tcPr>
          <w:p w14:paraId="6996208E" w14:textId="77777777" w:rsidR="00655761" w:rsidRPr="00D16CF0" w:rsidRDefault="00655761" w:rsidP="00A26CD9">
            <w:pPr>
              <w:jc w:val="center"/>
              <w:rPr>
                <w:sz w:val="22"/>
                <w:szCs w:val="22"/>
              </w:rPr>
            </w:pPr>
          </w:p>
        </w:tc>
        <w:tc>
          <w:tcPr>
            <w:tcW w:w="709" w:type="dxa"/>
          </w:tcPr>
          <w:p w14:paraId="3F6BDFC5" w14:textId="77777777" w:rsidR="00655761" w:rsidRPr="00D16CF0" w:rsidRDefault="00655761" w:rsidP="00A26CD9">
            <w:pPr>
              <w:jc w:val="center"/>
              <w:rPr>
                <w:sz w:val="22"/>
                <w:szCs w:val="22"/>
              </w:rPr>
            </w:pPr>
            <w:r>
              <w:rPr>
                <w:sz w:val="22"/>
                <w:szCs w:val="22"/>
              </w:rPr>
              <w:t>26</w:t>
            </w:r>
          </w:p>
        </w:tc>
        <w:tc>
          <w:tcPr>
            <w:tcW w:w="709" w:type="dxa"/>
          </w:tcPr>
          <w:p w14:paraId="28746FE5" w14:textId="77777777" w:rsidR="00655761" w:rsidRPr="00D16CF0" w:rsidRDefault="00655761" w:rsidP="00A26CD9">
            <w:pPr>
              <w:jc w:val="center"/>
              <w:rPr>
                <w:sz w:val="22"/>
                <w:szCs w:val="22"/>
              </w:rPr>
            </w:pPr>
            <w:r>
              <w:rPr>
                <w:sz w:val="22"/>
                <w:szCs w:val="22"/>
              </w:rPr>
              <w:t>8</w:t>
            </w:r>
          </w:p>
        </w:tc>
        <w:tc>
          <w:tcPr>
            <w:tcW w:w="708" w:type="dxa"/>
          </w:tcPr>
          <w:p w14:paraId="15F56A2D" w14:textId="77777777" w:rsidR="00655761" w:rsidRPr="00D16CF0" w:rsidRDefault="00655761" w:rsidP="00A26CD9">
            <w:pPr>
              <w:jc w:val="center"/>
              <w:rPr>
                <w:sz w:val="22"/>
                <w:szCs w:val="22"/>
              </w:rPr>
            </w:pPr>
            <w:r w:rsidRPr="007B3693">
              <w:rPr>
                <w:sz w:val="22"/>
                <w:szCs w:val="22"/>
              </w:rPr>
              <w:t>--</w:t>
            </w:r>
          </w:p>
        </w:tc>
        <w:tc>
          <w:tcPr>
            <w:tcW w:w="993" w:type="dxa"/>
          </w:tcPr>
          <w:p w14:paraId="02F70CDA" w14:textId="77777777" w:rsidR="00655761" w:rsidRPr="00D16CF0" w:rsidRDefault="00655761" w:rsidP="00A26CD9">
            <w:pPr>
              <w:jc w:val="center"/>
              <w:rPr>
                <w:sz w:val="22"/>
                <w:szCs w:val="22"/>
              </w:rPr>
            </w:pPr>
            <w:r>
              <w:rPr>
                <w:sz w:val="22"/>
                <w:szCs w:val="22"/>
              </w:rPr>
              <w:t>42</w:t>
            </w:r>
          </w:p>
        </w:tc>
      </w:tr>
      <w:tr w:rsidR="00655761" w:rsidRPr="00D16CF0" w14:paraId="35501F1F" w14:textId="77777777" w:rsidTr="00A26CD9">
        <w:trPr>
          <w:jc w:val="center"/>
        </w:trPr>
        <w:tc>
          <w:tcPr>
            <w:tcW w:w="1140" w:type="dxa"/>
          </w:tcPr>
          <w:p w14:paraId="6507EC06" w14:textId="77777777" w:rsidR="00655761" w:rsidRPr="00575F6F" w:rsidRDefault="00655761" w:rsidP="008656EE">
            <w:pPr>
              <w:jc w:val="center"/>
              <w:rPr>
                <w:b/>
                <w:bCs/>
                <w:sz w:val="22"/>
                <w:szCs w:val="22"/>
              </w:rPr>
            </w:pPr>
            <w:r w:rsidRPr="00575F6F">
              <w:rPr>
                <w:b/>
                <w:bCs/>
                <w:sz w:val="22"/>
                <w:szCs w:val="22"/>
              </w:rPr>
              <w:t>CO4</w:t>
            </w:r>
          </w:p>
        </w:tc>
        <w:tc>
          <w:tcPr>
            <w:tcW w:w="709" w:type="dxa"/>
          </w:tcPr>
          <w:p w14:paraId="7BF69172" w14:textId="77777777" w:rsidR="00655761" w:rsidRPr="00D16CF0" w:rsidRDefault="00655761" w:rsidP="00A26CD9">
            <w:pPr>
              <w:jc w:val="center"/>
              <w:rPr>
                <w:sz w:val="22"/>
                <w:szCs w:val="22"/>
              </w:rPr>
            </w:pPr>
            <w:r w:rsidRPr="00AB0B8F">
              <w:rPr>
                <w:sz w:val="22"/>
                <w:szCs w:val="22"/>
              </w:rPr>
              <w:t>--</w:t>
            </w:r>
          </w:p>
        </w:tc>
        <w:tc>
          <w:tcPr>
            <w:tcW w:w="708" w:type="dxa"/>
          </w:tcPr>
          <w:p w14:paraId="3D36B880" w14:textId="77777777" w:rsidR="00655761" w:rsidRPr="00D16CF0" w:rsidRDefault="00655761" w:rsidP="00A26CD9">
            <w:pPr>
              <w:jc w:val="center"/>
              <w:rPr>
                <w:sz w:val="22"/>
                <w:szCs w:val="22"/>
              </w:rPr>
            </w:pPr>
            <w:r>
              <w:rPr>
                <w:sz w:val="22"/>
                <w:szCs w:val="22"/>
              </w:rPr>
              <w:t>16</w:t>
            </w:r>
          </w:p>
        </w:tc>
        <w:tc>
          <w:tcPr>
            <w:tcW w:w="709" w:type="dxa"/>
          </w:tcPr>
          <w:p w14:paraId="7750EA87" w14:textId="77777777" w:rsidR="00655761" w:rsidRPr="00D16CF0" w:rsidRDefault="00655761" w:rsidP="00A26CD9">
            <w:pPr>
              <w:jc w:val="center"/>
              <w:rPr>
                <w:sz w:val="22"/>
                <w:szCs w:val="22"/>
              </w:rPr>
            </w:pPr>
            <w:r>
              <w:rPr>
                <w:sz w:val="22"/>
                <w:szCs w:val="22"/>
              </w:rPr>
              <w:t>18</w:t>
            </w:r>
          </w:p>
        </w:tc>
        <w:tc>
          <w:tcPr>
            <w:tcW w:w="709" w:type="dxa"/>
          </w:tcPr>
          <w:p w14:paraId="764229B0" w14:textId="77777777" w:rsidR="00655761" w:rsidRPr="00D16CF0" w:rsidRDefault="00655761" w:rsidP="00A26CD9">
            <w:pPr>
              <w:jc w:val="center"/>
              <w:rPr>
                <w:sz w:val="22"/>
                <w:szCs w:val="22"/>
              </w:rPr>
            </w:pPr>
            <w:r>
              <w:rPr>
                <w:sz w:val="22"/>
                <w:szCs w:val="22"/>
              </w:rPr>
              <w:t>8</w:t>
            </w:r>
          </w:p>
        </w:tc>
        <w:tc>
          <w:tcPr>
            <w:tcW w:w="709" w:type="dxa"/>
          </w:tcPr>
          <w:p w14:paraId="63462D76" w14:textId="77777777" w:rsidR="00655761" w:rsidRPr="00D16CF0" w:rsidRDefault="00655761" w:rsidP="00A26CD9">
            <w:pPr>
              <w:jc w:val="center"/>
              <w:rPr>
                <w:sz w:val="22"/>
                <w:szCs w:val="22"/>
              </w:rPr>
            </w:pPr>
            <w:r w:rsidRPr="00AB08DF">
              <w:rPr>
                <w:sz w:val="22"/>
                <w:szCs w:val="22"/>
              </w:rPr>
              <w:t>--</w:t>
            </w:r>
          </w:p>
        </w:tc>
        <w:tc>
          <w:tcPr>
            <w:tcW w:w="708" w:type="dxa"/>
          </w:tcPr>
          <w:p w14:paraId="164AF0B2" w14:textId="77777777" w:rsidR="00655761" w:rsidRPr="00D16CF0" w:rsidRDefault="00655761" w:rsidP="00A26CD9">
            <w:pPr>
              <w:jc w:val="center"/>
              <w:rPr>
                <w:sz w:val="22"/>
                <w:szCs w:val="22"/>
              </w:rPr>
            </w:pPr>
            <w:r w:rsidRPr="007B3693">
              <w:rPr>
                <w:sz w:val="22"/>
                <w:szCs w:val="22"/>
              </w:rPr>
              <w:t>--</w:t>
            </w:r>
          </w:p>
        </w:tc>
        <w:tc>
          <w:tcPr>
            <w:tcW w:w="993" w:type="dxa"/>
          </w:tcPr>
          <w:p w14:paraId="5400948F" w14:textId="77777777" w:rsidR="00655761" w:rsidRPr="00D16CF0" w:rsidRDefault="00655761" w:rsidP="00A26CD9">
            <w:pPr>
              <w:jc w:val="center"/>
              <w:rPr>
                <w:sz w:val="22"/>
                <w:szCs w:val="22"/>
              </w:rPr>
            </w:pPr>
            <w:r>
              <w:rPr>
                <w:sz w:val="22"/>
                <w:szCs w:val="22"/>
              </w:rPr>
              <w:t>42</w:t>
            </w:r>
          </w:p>
        </w:tc>
      </w:tr>
      <w:tr w:rsidR="00655761" w:rsidRPr="00D16CF0" w14:paraId="3A86F056" w14:textId="77777777" w:rsidTr="00A26CD9">
        <w:trPr>
          <w:jc w:val="center"/>
        </w:trPr>
        <w:tc>
          <w:tcPr>
            <w:tcW w:w="1140" w:type="dxa"/>
          </w:tcPr>
          <w:p w14:paraId="5DC6B4B0" w14:textId="77777777" w:rsidR="00655761" w:rsidRPr="00575F6F" w:rsidRDefault="00655761" w:rsidP="008656EE">
            <w:pPr>
              <w:jc w:val="center"/>
              <w:rPr>
                <w:b/>
                <w:bCs/>
                <w:sz w:val="22"/>
                <w:szCs w:val="22"/>
              </w:rPr>
            </w:pPr>
            <w:r w:rsidRPr="00575F6F">
              <w:rPr>
                <w:b/>
                <w:bCs/>
                <w:sz w:val="22"/>
                <w:szCs w:val="22"/>
              </w:rPr>
              <w:t>CO5</w:t>
            </w:r>
          </w:p>
        </w:tc>
        <w:tc>
          <w:tcPr>
            <w:tcW w:w="709" w:type="dxa"/>
          </w:tcPr>
          <w:p w14:paraId="2B0EA845" w14:textId="77777777" w:rsidR="00655761" w:rsidRPr="00D16CF0" w:rsidRDefault="00655761" w:rsidP="00A26CD9">
            <w:pPr>
              <w:jc w:val="center"/>
              <w:rPr>
                <w:sz w:val="22"/>
                <w:szCs w:val="22"/>
              </w:rPr>
            </w:pPr>
            <w:r w:rsidRPr="00AB0B8F">
              <w:rPr>
                <w:sz w:val="22"/>
                <w:szCs w:val="22"/>
              </w:rPr>
              <w:t>--</w:t>
            </w:r>
          </w:p>
        </w:tc>
        <w:tc>
          <w:tcPr>
            <w:tcW w:w="708" w:type="dxa"/>
          </w:tcPr>
          <w:p w14:paraId="6C5A1ADB" w14:textId="77777777" w:rsidR="00655761" w:rsidRPr="00D16CF0" w:rsidRDefault="00655761" w:rsidP="00A26CD9">
            <w:pPr>
              <w:jc w:val="center"/>
              <w:rPr>
                <w:sz w:val="22"/>
                <w:szCs w:val="22"/>
              </w:rPr>
            </w:pPr>
            <w:r>
              <w:rPr>
                <w:sz w:val="22"/>
                <w:szCs w:val="22"/>
              </w:rPr>
              <w:t>8</w:t>
            </w:r>
          </w:p>
        </w:tc>
        <w:tc>
          <w:tcPr>
            <w:tcW w:w="709" w:type="dxa"/>
          </w:tcPr>
          <w:p w14:paraId="57C541D0" w14:textId="77777777" w:rsidR="00655761" w:rsidRPr="00E06A36" w:rsidRDefault="00655761" w:rsidP="00A26CD9">
            <w:pPr>
              <w:jc w:val="center"/>
              <w:rPr>
                <w:sz w:val="22"/>
                <w:szCs w:val="22"/>
                <w:highlight w:val="cyan"/>
              </w:rPr>
            </w:pPr>
            <w:r w:rsidRPr="00AC6BF0">
              <w:rPr>
                <w:sz w:val="22"/>
                <w:szCs w:val="22"/>
              </w:rPr>
              <w:t>8</w:t>
            </w:r>
          </w:p>
        </w:tc>
        <w:tc>
          <w:tcPr>
            <w:tcW w:w="709" w:type="dxa"/>
          </w:tcPr>
          <w:p w14:paraId="457AA4F3" w14:textId="77777777" w:rsidR="00655761" w:rsidRPr="00D16CF0" w:rsidRDefault="00655761" w:rsidP="00A26CD9">
            <w:pPr>
              <w:jc w:val="center"/>
              <w:rPr>
                <w:sz w:val="22"/>
                <w:szCs w:val="22"/>
              </w:rPr>
            </w:pPr>
            <w:r>
              <w:rPr>
                <w:sz w:val="22"/>
                <w:szCs w:val="22"/>
              </w:rPr>
              <w:t>8</w:t>
            </w:r>
          </w:p>
        </w:tc>
        <w:tc>
          <w:tcPr>
            <w:tcW w:w="709" w:type="dxa"/>
          </w:tcPr>
          <w:p w14:paraId="0D16D6B2" w14:textId="77777777" w:rsidR="00655761" w:rsidRPr="00D16CF0" w:rsidRDefault="00655761" w:rsidP="00A26CD9">
            <w:pPr>
              <w:jc w:val="center"/>
              <w:rPr>
                <w:sz w:val="22"/>
                <w:szCs w:val="22"/>
              </w:rPr>
            </w:pPr>
            <w:r w:rsidRPr="00AB08DF">
              <w:rPr>
                <w:sz w:val="22"/>
                <w:szCs w:val="22"/>
              </w:rPr>
              <w:t>--</w:t>
            </w:r>
          </w:p>
        </w:tc>
        <w:tc>
          <w:tcPr>
            <w:tcW w:w="708" w:type="dxa"/>
          </w:tcPr>
          <w:p w14:paraId="40372B07" w14:textId="77777777" w:rsidR="00655761" w:rsidRPr="00D16CF0" w:rsidRDefault="00655761" w:rsidP="00A26CD9">
            <w:pPr>
              <w:jc w:val="center"/>
              <w:rPr>
                <w:sz w:val="22"/>
                <w:szCs w:val="22"/>
              </w:rPr>
            </w:pPr>
            <w:r w:rsidRPr="007B3693">
              <w:rPr>
                <w:sz w:val="22"/>
                <w:szCs w:val="22"/>
              </w:rPr>
              <w:t>--</w:t>
            </w:r>
          </w:p>
        </w:tc>
        <w:tc>
          <w:tcPr>
            <w:tcW w:w="993" w:type="dxa"/>
          </w:tcPr>
          <w:p w14:paraId="1F7A8682" w14:textId="77777777" w:rsidR="00655761" w:rsidRPr="00D16CF0" w:rsidRDefault="00655761" w:rsidP="00A26CD9">
            <w:pPr>
              <w:jc w:val="center"/>
              <w:rPr>
                <w:sz w:val="22"/>
                <w:szCs w:val="22"/>
              </w:rPr>
            </w:pPr>
            <w:r>
              <w:rPr>
                <w:sz w:val="22"/>
                <w:szCs w:val="22"/>
              </w:rPr>
              <w:t>24</w:t>
            </w:r>
          </w:p>
        </w:tc>
      </w:tr>
      <w:tr w:rsidR="00655761" w:rsidRPr="00D16CF0" w14:paraId="1EB23D20" w14:textId="77777777" w:rsidTr="00A26CD9">
        <w:trPr>
          <w:jc w:val="center"/>
        </w:trPr>
        <w:tc>
          <w:tcPr>
            <w:tcW w:w="1140" w:type="dxa"/>
          </w:tcPr>
          <w:p w14:paraId="65BED52D" w14:textId="77777777" w:rsidR="00655761" w:rsidRPr="00575F6F" w:rsidRDefault="00655761" w:rsidP="008656EE">
            <w:pPr>
              <w:jc w:val="center"/>
              <w:rPr>
                <w:b/>
                <w:bCs/>
                <w:sz w:val="22"/>
                <w:szCs w:val="22"/>
              </w:rPr>
            </w:pPr>
            <w:r w:rsidRPr="00575F6F">
              <w:rPr>
                <w:b/>
                <w:bCs/>
                <w:sz w:val="22"/>
                <w:szCs w:val="22"/>
              </w:rPr>
              <w:t>CO6</w:t>
            </w:r>
          </w:p>
        </w:tc>
        <w:tc>
          <w:tcPr>
            <w:tcW w:w="709" w:type="dxa"/>
          </w:tcPr>
          <w:p w14:paraId="6505198E" w14:textId="77777777" w:rsidR="00655761" w:rsidRPr="00D16CF0" w:rsidRDefault="00655761" w:rsidP="00A26CD9">
            <w:pPr>
              <w:jc w:val="center"/>
              <w:rPr>
                <w:sz w:val="22"/>
                <w:szCs w:val="22"/>
              </w:rPr>
            </w:pPr>
            <w:r w:rsidRPr="00AB0B8F">
              <w:rPr>
                <w:sz w:val="22"/>
                <w:szCs w:val="22"/>
              </w:rPr>
              <w:t>--</w:t>
            </w:r>
          </w:p>
        </w:tc>
        <w:tc>
          <w:tcPr>
            <w:tcW w:w="708" w:type="dxa"/>
          </w:tcPr>
          <w:p w14:paraId="0FB2403E" w14:textId="77777777" w:rsidR="00655761" w:rsidRPr="00D16CF0" w:rsidRDefault="00655761" w:rsidP="00A26CD9">
            <w:pPr>
              <w:jc w:val="center"/>
              <w:rPr>
                <w:sz w:val="22"/>
                <w:szCs w:val="22"/>
              </w:rPr>
            </w:pPr>
            <w:r>
              <w:rPr>
                <w:sz w:val="22"/>
                <w:szCs w:val="22"/>
              </w:rPr>
              <w:t>--</w:t>
            </w:r>
          </w:p>
        </w:tc>
        <w:tc>
          <w:tcPr>
            <w:tcW w:w="709" w:type="dxa"/>
          </w:tcPr>
          <w:p w14:paraId="44575454" w14:textId="77777777" w:rsidR="00655761" w:rsidRPr="00D16CF0" w:rsidRDefault="00655761" w:rsidP="00A26CD9">
            <w:pPr>
              <w:jc w:val="center"/>
              <w:rPr>
                <w:sz w:val="22"/>
                <w:szCs w:val="22"/>
              </w:rPr>
            </w:pPr>
            <w:r>
              <w:rPr>
                <w:sz w:val="22"/>
                <w:szCs w:val="22"/>
              </w:rPr>
              <w:t>8</w:t>
            </w:r>
          </w:p>
        </w:tc>
        <w:tc>
          <w:tcPr>
            <w:tcW w:w="709" w:type="dxa"/>
          </w:tcPr>
          <w:p w14:paraId="654AF121" w14:textId="77777777" w:rsidR="00655761" w:rsidRPr="00D16CF0" w:rsidRDefault="00655761" w:rsidP="00A26CD9">
            <w:pPr>
              <w:jc w:val="center"/>
              <w:rPr>
                <w:sz w:val="22"/>
                <w:szCs w:val="22"/>
              </w:rPr>
            </w:pPr>
            <w:r>
              <w:rPr>
                <w:sz w:val="22"/>
                <w:szCs w:val="22"/>
              </w:rPr>
              <w:t>--</w:t>
            </w:r>
          </w:p>
        </w:tc>
        <w:tc>
          <w:tcPr>
            <w:tcW w:w="709" w:type="dxa"/>
          </w:tcPr>
          <w:p w14:paraId="07117E4C" w14:textId="77777777" w:rsidR="00655761" w:rsidRPr="00D16CF0" w:rsidRDefault="00655761" w:rsidP="00A26CD9">
            <w:pPr>
              <w:jc w:val="center"/>
              <w:rPr>
                <w:sz w:val="22"/>
                <w:szCs w:val="22"/>
              </w:rPr>
            </w:pPr>
            <w:r w:rsidRPr="00AB08DF">
              <w:rPr>
                <w:sz w:val="22"/>
                <w:szCs w:val="22"/>
              </w:rPr>
              <w:t>--</w:t>
            </w:r>
          </w:p>
        </w:tc>
        <w:tc>
          <w:tcPr>
            <w:tcW w:w="708" w:type="dxa"/>
          </w:tcPr>
          <w:p w14:paraId="4526CE06" w14:textId="77777777" w:rsidR="00655761" w:rsidRPr="00D16CF0" w:rsidRDefault="00655761" w:rsidP="00A26CD9">
            <w:pPr>
              <w:jc w:val="center"/>
              <w:rPr>
                <w:sz w:val="22"/>
                <w:szCs w:val="22"/>
              </w:rPr>
            </w:pPr>
            <w:r w:rsidRPr="007B3693">
              <w:rPr>
                <w:sz w:val="22"/>
                <w:szCs w:val="22"/>
              </w:rPr>
              <w:t>--</w:t>
            </w:r>
          </w:p>
        </w:tc>
        <w:tc>
          <w:tcPr>
            <w:tcW w:w="993" w:type="dxa"/>
          </w:tcPr>
          <w:p w14:paraId="7CBAA0A8" w14:textId="77777777" w:rsidR="00655761" w:rsidRPr="00D16CF0" w:rsidRDefault="00655761" w:rsidP="00A26CD9">
            <w:pPr>
              <w:jc w:val="center"/>
              <w:rPr>
                <w:sz w:val="22"/>
                <w:szCs w:val="22"/>
              </w:rPr>
            </w:pPr>
            <w:r>
              <w:rPr>
                <w:sz w:val="22"/>
                <w:szCs w:val="22"/>
              </w:rPr>
              <w:t>8</w:t>
            </w:r>
          </w:p>
        </w:tc>
      </w:tr>
      <w:tr w:rsidR="00655761" w:rsidRPr="00D16CF0" w14:paraId="6F5C422D" w14:textId="77777777" w:rsidTr="00C93854">
        <w:trPr>
          <w:jc w:val="center"/>
        </w:trPr>
        <w:tc>
          <w:tcPr>
            <w:tcW w:w="5392" w:type="dxa"/>
            <w:gridSpan w:val="7"/>
          </w:tcPr>
          <w:p w14:paraId="36DFC446" w14:textId="77777777" w:rsidR="00655761" w:rsidRPr="00D16CF0" w:rsidRDefault="00655761" w:rsidP="005D4A17">
            <w:pPr>
              <w:rPr>
                <w:sz w:val="22"/>
                <w:szCs w:val="22"/>
              </w:rPr>
            </w:pPr>
          </w:p>
        </w:tc>
        <w:tc>
          <w:tcPr>
            <w:tcW w:w="993" w:type="dxa"/>
          </w:tcPr>
          <w:p w14:paraId="41798E7E" w14:textId="77777777" w:rsidR="00655761" w:rsidRPr="00CC7F1A" w:rsidRDefault="00655761" w:rsidP="005D4A17">
            <w:pPr>
              <w:jc w:val="center"/>
              <w:rPr>
                <w:b/>
                <w:bCs/>
                <w:sz w:val="22"/>
                <w:szCs w:val="22"/>
              </w:rPr>
            </w:pPr>
            <w:r w:rsidRPr="00CC7F1A">
              <w:rPr>
                <w:b/>
                <w:bCs/>
                <w:sz w:val="22"/>
                <w:szCs w:val="22"/>
              </w:rPr>
              <w:t>132</w:t>
            </w:r>
          </w:p>
        </w:tc>
      </w:tr>
    </w:tbl>
    <w:p w14:paraId="4163A059" w14:textId="77777777" w:rsidR="00655761" w:rsidRPr="00D16CF0" w:rsidRDefault="00655761" w:rsidP="00D75201"/>
    <w:p w14:paraId="260B54AB" w14:textId="77777777" w:rsidR="00655761" w:rsidRPr="00D16CF0" w:rsidRDefault="00655761" w:rsidP="00D75201"/>
    <w:p w14:paraId="1BBBF1E6" w14:textId="77777777" w:rsidR="00655761" w:rsidRPr="00D16CF0" w:rsidRDefault="00655761" w:rsidP="00D75201"/>
    <w:p w14:paraId="143BCCDD" w14:textId="77777777" w:rsidR="00655761" w:rsidRPr="00D16CF0" w:rsidRDefault="00655761" w:rsidP="00E06A36">
      <w:pPr>
        <w:tabs>
          <w:tab w:val="left" w:pos="8190"/>
        </w:tabs>
      </w:pPr>
      <w:r>
        <w:tab/>
      </w:r>
    </w:p>
    <w:p w14:paraId="552EF8A0" w14:textId="77777777" w:rsidR="00655761" w:rsidRPr="00D16CF0" w:rsidRDefault="00655761" w:rsidP="00D75201"/>
    <w:p w14:paraId="0604F0C3" w14:textId="77777777" w:rsidR="00655761" w:rsidRPr="00D16CF0" w:rsidRDefault="00655761" w:rsidP="00D75201"/>
    <w:p w14:paraId="06952C21" w14:textId="77777777" w:rsidR="00655761" w:rsidRPr="00D16CF0" w:rsidRDefault="00655761" w:rsidP="00D75201"/>
    <w:p w14:paraId="23CAA5D0" w14:textId="77777777" w:rsidR="00655761" w:rsidRPr="00D16CF0" w:rsidRDefault="00655761" w:rsidP="00D75201"/>
    <w:p w14:paraId="3047DC67" w14:textId="77777777" w:rsidR="00655761" w:rsidRPr="00D16CF0" w:rsidRDefault="00655761" w:rsidP="00D75201"/>
    <w:p w14:paraId="4FDF2BF7" w14:textId="77777777" w:rsidR="00655761" w:rsidRPr="00D16CF0" w:rsidRDefault="00655761" w:rsidP="00D75201"/>
    <w:p w14:paraId="3FA686AF" w14:textId="77777777" w:rsidR="00655761" w:rsidRPr="00D16CF0" w:rsidRDefault="00655761" w:rsidP="00D75201"/>
    <w:p w14:paraId="7289CD40" w14:textId="77777777" w:rsidR="00655761" w:rsidRPr="00D16CF0" w:rsidRDefault="00655761" w:rsidP="00D75201"/>
    <w:p w14:paraId="2B93FCBF" w14:textId="77777777" w:rsidR="00655761" w:rsidRPr="00D16CF0" w:rsidRDefault="00655761" w:rsidP="00D75201"/>
    <w:p w14:paraId="675405D3" w14:textId="77777777" w:rsidR="00655761" w:rsidRPr="00D16CF0" w:rsidRDefault="00655761" w:rsidP="00D75201"/>
    <w:p w14:paraId="1D7052B6" w14:textId="77777777" w:rsidR="00655761" w:rsidRPr="00D16CF0" w:rsidRDefault="00655761" w:rsidP="00D75201"/>
    <w:p w14:paraId="7921C889" w14:textId="77777777" w:rsidR="00655761" w:rsidRPr="00D16CF0" w:rsidRDefault="00655761" w:rsidP="00D75201"/>
    <w:p w14:paraId="2017275B" w14:textId="77777777" w:rsidR="00655761" w:rsidRPr="00D16CF0" w:rsidRDefault="00655761" w:rsidP="00D75201"/>
    <w:p w14:paraId="334DA401" w14:textId="77777777" w:rsidR="00655761" w:rsidRPr="00D16CF0" w:rsidRDefault="00655761" w:rsidP="00D75201"/>
    <w:p w14:paraId="44997AF4" w14:textId="77777777" w:rsidR="00655761" w:rsidRPr="00D16CF0" w:rsidRDefault="00655761" w:rsidP="00D75201"/>
    <w:p w14:paraId="4F0EAC25" w14:textId="77777777" w:rsidR="00655761" w:rsidRPr="00D16CF0" w:rsidRDefault="00655761" w:rsidP="00D75201"/>
    <w:p w14:paraId="00EEE88D" w14:textId="77777777" w:rsidR="00655761" w:rsidRPr="00D16CF0" w:rsidRDefault="00655761" w:rsidP="00D75201"/>
    <w:p w14:paraId="685C2C48" w14:textId="77777777" w:rsidR="00655761" w:rsidRPr="00D16CF0" w:rsidRDefault="00655761" w:rsidP="00D75201"/>
    <w:p w14:paraId="331BB5CD" w14:textId="77777777" w:rsidR="00655761" w:rsidRPr="00D16CF0" w:rsidRDefault="00655761" w:rsidP="00D75201"/>
    <w:p w14:paraId="491A5123" w14:textId="77777777" w:rsidR="00655761" w:rsidRPr="0062291C" w:rsidRDefault="00655761" w:rsidP="0062291C">
      <w:pPr>
        <w:tabs>
          <w:tab w:val="left" w:pos="6570"/>
        </w:tabs>
      </w:pPr>
    </w:p>
    <w:p w14:paraId="59964677" w14:textId="77777777" w:rsidR="00655761" w:rsidRDefault="00655761" w:rsidP="008B182C">
      <w:pPr>
        <w:jc w:val="center"/>
        <w:rPr>
          <w:rFonts w:ascii="Arial" w:hAnsi="Arial" w:cs="Arial"/>
          <w:bCs/>
          <w:noProof/>
        </w:rPr>
      </w:pPr>
      <w:r>
        <w:rPr>
          <w:rFonts w:ascii="Arial" w:hAnsi="Arial" w:cs="Arial"/>
          <w:noProof/>
        </w:rPr>
        <w:lastRenderedPageBreak/>
        <w:drawing>
          <wp:inline distT="0" distB="0" distL="0" distR="0" wp14:anchorId="301839C3" wp14:editId="2C6CBC84">
            <wp:extent cx="5734050" cy="838200"/>
            <wp:effectExtent l="0" t="0" r="0" b="0"/>
            <wp:docPr id="1440539821" name="Picture 1440539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1A2652" w14:textId="77777777" w:rsidR="00655761" w:rsidRDefault="00655761" w:rsidP="008B182C">
      <w:pPr>
        <w:jc w:val="center"/>
        <w:rPr>
          <w:b/>
          <w:bCs/>
        </w:rPr>
      </w:pPr>
    </w:p>
    <w:p w14:paraId="073D0D48" w14:textId="77777777" w:rsidR="00655761" w:rsidRDefault="00655761" w:rsidP="008B182C">
      <w:pPr>
        <w:jc w:val="center"/>
        <w:rPr>
          <w:b/>
          <w:bCs/>
        </w:rPr>
      </w:pPr>
      <w:r>
        <w:rPr>
          <w:b/>
          <w:bCs/>
        </w:rPr>
        <w:t>END SEMESTER EXAMINATION – NOV / DEC 2024</w:t>
      </w:r>
    </w:p>
    <w:p w14:paraId="4C332F70" w14:textId="77777777" w:rsidR="00655761" w:rsidRDefault="0065576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8B2C03" w14:paraId="22A769F7" w14:textId="77777777" w:rsidTr="00D54806">
        <w:trPr>
          <w:trHeight w:val="397"/>
          <w:jc w:val="center"/>
        </w:trPr>
        <w:tc>
          <w:tcPr>
            <w:tcW w:w="1555" w:type="dxa"/>
            <w:vAlign w:val="center"/>
          </w:tcPr>
          <w:p w14:paraId="62AFC2F0" w14:textId="77777777" w:rsidR="00655761" w:rsidRPr="008B2C03" w:rsidRDefault="00655761" w:rsidP="00D54806">
            <w:pPr>
              <w:pStyle w:val="Title"/>
              <w:jc w:val="left"/>
              <w:rPr>
                <w:b/>
                <w:sz w:val="22"/>
                <w:szCs w:val="22"/>
              </w:rPr>
            </w:pPr>
            <w:r w:rsidRPr="008B2C03">
              <w:rPr>
                <w:b/>
                <w:sz w:val="22"/>
                <w:szCs w:val="22"/>
              </w:rPr>
              <w:t xml:space="preserve">Course Code      </w:t>
            </w:r>
          </w:p>
        </w:tc>
        <w:tc>
          <w:tcPr>
            <w:tcW w:w="6662" w:type="dxa"/>
            <w:vAlign w:val="center"/>
          </w:tcPr>
          <w:p w14:paraId="0BD65692" w14:textId="77777777" w:rsidR="00655761" w:rsidRPr="008B2C03" w:rsidRDefault="00655761" w:rsidP="00D54806">
            <w:pPr>
              <w:pStyle w:val="Title"/>
              <w:jc w:val="left"/>
              <w:rPr>
                <w:b/>
                <w:sz w:val="22"/>
                <w:szCs w:val="22"/>
              </w:rPr>
            </w:pPr>
            <w:r w:rsidRPr="008B2C03">
              <w:rPr>
                <w:b/>
                <w:sz w:val="22"/>
                <w:szCs w:val="22"/>
              </w:rPr>
              <w:t>20FP3012</w:t>
            </w:r>
          </w:p>
        </w:tc>
        <w:tc>
          <w:tcPr>
            <w:tcW w:w="1417" w:type="dxa"/>
            <w:vAlign w:val="center"/>
          </w:tcPr>
          <w:p w14:paraId="38C3C94D" w14:textId="77777777" w:rsidR="00655761" w:rsidRPr="008B2C03" w:rsidRDefault="00655761" w:rsidP="00D54806">
            <w:pPr>
              <w:pStyle w:val="Title"/>
              <w:ind w:left="-468" w:firstLine="468"/>
              <w:jc w:val="left"/>
              <w:rPr>
                <w:sz w:val="22"/>
                <w:szCs w:val="22"/>
              </w:rPr>
            </w:pPr>
            <w:r w:rsidRPr="008B2C03">
              <w:rPr>
                <w:b/>
                <w:bCs/>
                <w:sz w:val="22"/>
                <w:szCs w:val="22"/>
              </w:rPr>
              <w:t xml:space="preserve">Duration       </w:t>
            </w:r>
          </w:p>
        </w:tc>
        <w:tc>
          <w:tcPr>
            <w:tcW w:w="851" w:type="dxa"/>
            <w:vAlign w:val="center"/>
          </w:tcPr>
          <w:p w14:paraId="4A0E5388" w14:textId="77777777" w:rsidR="00655761" w:rsidRPr="008B2C03" w:rsidRDefault="00655761" w:rsidP="00D54806">
            <w:pPr>
              <w:pStyle w:val="Title"/>
              <w:jc w:val="left"/>
              <w:rPr>
                <w:b/>
                <w:sz w:val="22"/>
                <w:szCs w:val="22"/>
              </w:rPr>
            </w:pPr>
            <w:r w:rsidRPr="008B2C03">
              <w:rPr>
                <w:b/>
                <w:sz w:val="22"/>
                <w:szCs w:val="22"/>
              </w:rPr>
              <w:t>3hrs</w:t>
            </w:r>
          </w:p>
        </w:tc>
      </w:tr>
      <w:tr w:rsidR="00655761" w:rsidRPr="008B2C03" w14:paraId="456F18B1" w14:textId="77777777" w:rsidTr="00D54806">
        <w:trPr>
          <w:trHeight w:val="397"/>
          <w:jc w:val="center"/>
        </w:trPr>
        <w:tc>
          <w:tcPr>
            <w:tcW w:w="1555" w:type="dxa"/>
            <w:vAlign w:val="center"/>
          </w:tcPr>
          <w:p w14:paraId="0B98EF3E" w14:textId="77777777" w:rsidR="00655761" w:rsidRPr="008B2C03" w:rsidRDefault="00655761" w:rsidP="00354B5A">
            <w:pPr>
              <w:pStyle w:val="Title"/>
              <w:ind w:right="-160"/>
              <w:jc w:val="left"/>
              <w:rPr>
                <w:b/>
                <w:sz w:val="22"/>
                <w:szCs w:val="22"/>
              </w:rPr>
            </w:pPr>
            <w:r w:rsidRPr="008B2C03">
              <w:rPr>
                <w:b/>
                <w:sz w:val="22"/>
                <w:szCs w:val="22"/>
              </w:rPr>
              <w:t xml:space="preserve">Course Title     </w:t>
            </w:r>
          </w:p>
        </w:tc>
        <w:tc>
          <w:tcPr>
            <w:tcW w:w="6662" w:type="dxa"/>
            <w:vAlign w:val="center"/>
          </w:tcPr>
          <w:p w14:paraId="051ECE15" w14:textId="77777777" w:rsidR="00655761" w:rsidRPr="008B2C03" w:rsidRDefault="00655761" w:rsidP="004A6C98">
            <w:pPr>
              <w:pStyle w:val="Title"/>
              <w:jc w:val="both"/>
              <w:rPr>
                <w:b/>
                <w:sz w:val="22"/>
                <w:szCs w:val="22"/>
              </w:rPr>
            </w:pPr>
            <w:r w:rsidRPr="008B2C03">
              <w:rPr>
                <w:b/>
                <w:sz w:val="22"/>
                <w:szCs w:val="22"/>
              </w:rPr>
              <w:t>ADVANCES IN PROCESSING OF CEREALS, PULSES AND OIL SEEDS</w:t>
            </w:r>
          </w:p>
        </w:tc>
        <w:tc>
          <w:tcPr>
            <w:tcW w:w="1417" w:type="dxa"/>
            <w:vAlign w:val="center"/>
          </w:tcPr>
          <w:p w14:paraId="09D4A3B8" w14:textId="77777777" w:rsidR="00655761" w:rsidRPr="008B2C03" w:rsidRDefault="00655761" w:rsidP="004A6C98">
            <w:pPr>
              <w:pStyle w:val="Title"/>
              <w:jc w:val="both"/>
              <w:rPr>
                <w:b/>
                <w:bCs/>
                <w:sz w:val="22"/>
                <w:szCs w:val="22"/>
              </w:rPr>
            </w:pPr>
            <w:r w:rsidRPr="008B2C03">
              <w:rPr>
                <w:b/>
                <w:bCs/>
                <w:sz w:val="22"/>
                <w:szCs w:val="22"/>
              </w:rPr>
              <w:t xml:space="preserve">Max. Marks </w:t>
            </w:r>
          </w:p>
        </w:tc>
        <w:tc>
          <w:tcPr>
            <w:tcW w:w="851" w:type="dxa"/>
            <w:vAlign w:val="center"/>
          </w:tcPr>
          <w:p w14:paraId="3D998423" w14:textId="77777777" w:rsidR="00655761" w:rsidRPr="008B2C03" w:rsidRDefault="00655761" w:rsidP="004A6C98">
            <w:pPr>
              <w:pStyle w:val="Title"/>
              <w:jc w:val="both"/>
              <w:rPr>
                <w:b/>
                <w:sz w:val="22"/>
                <w:szCs w:val="22"/>
              </w:rPr>
            </w:pPr>
            <w:r w:rsidRPr="008B2C03">
              <w:rPr>
                <w:b/>
                <w:sz w:val="22"/>
                <w:szCs w:val="22"/>
              </w:rPr>
              <w:t>100</w:t>
            </w:r>
          </w:p>
        </w:tc>
      </w:tr>
    </w:tbl>
    <w:p w14:paraId="5213204E"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55761" w:rsidRPr="003F48A5" w14:paraId="55D77499" w14:textId="77777777" w:rsidTr="008E66B2">
        <w:trPr>
          <w:trHeight w:val="552"/>
        </w:trPr>
        <w:tc>
          <w:tcPr>
            <w:tcW w:w="272" w:type="pct"/>
            <w:vAlign w:val="center"/>
          </w:tcPr>
          <w:p w14:paraId="42CB40A7" w14:textId="77777777" w:rsidR="00655761" w:rsidRPr="003F48A5" w:rsidRDefault="00655761" w:rsidP="00F33D16">
            <w:pPr>
              <w:jc w:val="center"/>
              <w:rPr>
                <w:b/>
              </w:rPr>
            </w:pPr>
            <w:r w:rsidRPr="003F48A5">
              <w:rPr>
                <w:b/>
              </w:rPr>
              <w:t>Q. No.</w:t>
            </w:r>
          </w:p>
        </w:tc>
        <w:tc>
          <w:tcPr>
            <w:tcW w:w="3900" w:type="pct"/>
            <w:gridSpan w:val="2"/>
            <w:vAlign w:val="center"/>
          </w:tcPr>
          <w:p w14:paraId="0A7C2B3A" w14:textId="77777777" w:rsidR="00655761" w:rsidRPr="003F48A5" w:rsidRDefault="00655761" w:rsidP="00F33D16">
            <w:pPr>
              <w:jc w:val="center"/>
              <w:rPr>
                <w:b/>
              </w:rPr>
            </w:pPr>
            <w:r w:rsidRPr="003F48A5">
              <w:rPr>
                <w:b/>
              </w:rPr>
              <w:t>Questions</w:t>
            </w:r>
          </w:p>
        </w:tc>
        <w:tc>
          <w:tcPr>
            <w:tcW w:w="319" w:type="pct"/>
            <w:vAlign w:val="center"/>
          </w:tcPr>
          <w:p w14:paraId="5892FA67" w14:textId="77777777" w:rsidR="00655761" w:rsidRPr="003F48A5" w:rsidRDefault="00655761" w:rsidP="00F33D16">
            <w:pPr>
              <w:jc w:val="center"/>
              <w:rPr>
                <w:b/>
              </w:rPr>
            </w:pPr>
            <w:r w:rsidRPr="003F48A5">
              <w:rPr>
                <w:b/>
              </w:rPr>
              <w:t>CO</w:t>
            </w:r>
          </w:p>
        </w:tc>
        <w:tc>
          <w:tcPr>
            <w:tcW w:w="256" w:type="pct"/>
            <w:vAlign w:val="center"/>
          </w:tcPr>
          <w:p w14:paraId="199D3350" w14:textId="77777777" w:rsidR="00655761" w:rsidRPr="003F48A5" w:rsidRDefault="00655761" w:rsidP="00F33D16">
            <w:pPr>
              <w:jc w:val="center"/>
              <w:rPr>
                <w:b/>
              </w:rPr>
            </w:pPr>
            <w:r w:rsidRPr="003F48A5">
              <w:rPr>
                <w:b/>
              </w:rPr>
              <w:t>BL</w:t>
            </w:r>
          </w:p>
        </w:tc>
        <w:tc>
          <w:tcPr>
            <w:tcW w:w="253" w:type="pct"/>
            <w:vAlign w:val="center"/>
          </w:tcPr>
          <w:p w14:paraId="3EC63B23" w14:textId="77777777" w:rsidR="00655761" w:rsidRPr="003F48A5" w:rsidRDefault="00655761" w:rsidP="00F33D16">
            <w:pPr>
              <w:jc w:val="center"/>
              <w:rPr>
                <w:b/>
              </w:rPr>
            </w:pPr>
            <w:r w:rsidRPr="003F48A5">
              <w:rPr>
                <w:b/>
              </w:rPr>
              <w:t>M</w:t>
            </w:r>
          </w:p>
        </w:tc>
      </w:tr>
      <w:tr w:rsidR="00655761" w:rsidRPr="003F48A5" w14:paraId="04E88E14" w14:textId="77777777" w:rsidTr="00F33D16">
        <w:trPr>
          <w:trHeight w:val="552"/>
        </w:trPr>
        <w:tc>
          <w:tcPr>
            <w:tcW w:w="5000" w:type="pct"/>
            <w:gridSpan w:val="6"/>
            <w:vAlign w:val="center"/>
          </w:tcPr>
          <w:p w14:paraId="45A0E4FA" w14:textId="77777777" w:rsidR="00655761" w:rsidRPr="003F48A5" w:rsidRDefault="00655761" w:rsidP="00F33D16">
            <w:pPr>
              <w:jc w:val="center"/>
              <w:rPr>
                <w:b/>
                <w:u w:val="single"/>
              </w:rPr>
            </w:pPr>
            <w:r w:rsidRPr="003F48A5">
              <w:rPr>
                <w:b/>
                <w:u w:val="single"/>
              </w:rPr>
              <w:t>PART – A (4 X 20 = 80 MARKS)</w:t>
            </w:r>
          </w:p>
          <w:p w14:paraId="487D2B07" w14:textId="77777777" w:rsidR="00655761" w:rsidRPr="003F48A5" w:rsidRDefault="00655761" w:rsidP="00F33D16">
            <w:pPr>
              <w:jc w:val="center"/>
              <w:rPr>
                <w:b/>
              </w:rPr>
            </w:pPr>
            <w:r w:rsidRPr="003F48A5">
              <w:rPr>
                <w:b/>
              </w:rPr>
              <w:t>(Answer all the Questions)</w:t>
            </w:r>
          </w:p>
        </w:tc>
      </w:tr>
      <w:tr w:rsidR="00655761" w:rsidRPr="003F48A5" w14:paraId="6846B786" w14:textId="77777777" w:rsidTr="008E66B2">
        <w:trPr>
          <w:trHeight w:val="283"/>
        </w:trPr>
        <w:tc>
          <w:tcPr>
            <w:tcW w:w="272" w:type="pct"/>
          </w:tcPr>
          <w:p w14:paraId="689F4345" w14:textId="77777777" w:rsidR="00655761" w:rsidRPr="003F48A5" w:rsidRDefault="00655761" w:rsidP="00F33D16">
            <w:pPr>
              <w:jc w:val="center"/>
            </w:pPr>
            <w:r w:rsidRPr="003F48A5">
              <w:t>1.</w:t>
            </w:r>
          </w:p>
        </w:tc>
        <w:tc>
          <w:tcPr>
            <w:tcW w:w="189" w:type="pct"/>
          </w:tcPr>
          <w:p w14:paraId="40E49C23" w14:textId="77777777" w:rsidR="00655761" w:rsidRPr="003F48A5" w:rsidRDefault="00655761" w:rsidP="00F33D16">
            <w:pPr>
              <w:jc w:val="center"/>
            </w:pPr>
            <w:r w:rsidRPr="003F48A5">
              <w:t>a.</w:t>
            </w:r>
          </w:p>
        </w:tc>
        <w:tc>
          <w:tcPr>
            <w:tcW w:w="3711" w:type="pct"/>
          </w:tcPr>
          <w:p w14:paraId="1D46BE0A" w14:textId="77777777" w:rsidR="00655761" w:rsidRPr="003F48A5" w:rsidRDefault="00655761" w:rsidP="00972046">
            <w:pPr>
              <w:jc w:val="both"/>
            </w:pPr>
            <w:r>
              <w:t>Explain the different methods of paddy parboiling and mention their advantages and disadvantages.</w:t>
            </w:r>
          </w:p>
        </w:tc>
        <w:tc>
          <w:tcPr>
            <w:tcW w:w="319" w:type="pct"/>
          </w:tcPr>
          <w:p w14:paraId="3DF53882" w14:textId="77777777" w:rsidR="00655761" w:rsidRPr="003F48A5" w:rsidRDefault="00655761" w:rsidP="00F33D16">
            <w:pPr>
              <w:jc w:val="center"/>
            </w:pPr>
            <w:r w:rsidRPr="003F48A5">
              <w:t>CO1</w:t>
            </w:r>
          </w:p>
        </w:tc>
        <w:tc>
          <w:tcPr>
            <w:tcW w:w="256" w:type="pct"/>
          </w:tcPr>
          <w:p w14:paraId="0385B9E2" w14:textId="77777777" w:rsidR="00655761" w:rsidRPr="003F48A5" w:rsidRDefault="00655761" w:rsidP="00F33D16">
            <w:pPr>
              <w:jc w:val="center"/>
            </w:pPr>
            <w:r>
              <w:t>U</w:t>
            </w:r>
          </w:p>
        </w:tc>
        <w:tc>
          <w:tcPr>
            <w:tcW w:w="253" w:type="pct"/>
          </w:tcPr>
          <w:p w14:paraId="3C38C0BC" w14:textId="77777777" w:rsidR="00655761" w:rsidRPr="003F48A5" w:rsidRDefault="00655761" w:rsidP="00F33D16">
            <w:pPr>
              <w:jc w:val="center"/>
            </w:pPr>
            <w:r>
              <w:t>1</w:t>
            </w:r>
            <w:r w:rsidRPr="003F48A5">
              <w:t>0</w:t>
            </w:r>
          </w:p>
        </w:tc>
      </w:tr>
      <w:tr w:rsidR="00655761" w:rsidRPr="003F48A5" w14:paraId="4F008236" w14:textId="77777777" w:rsidTr="008E66B2">
        <w:trPr>
          <w:trHeight w:val="283"/>
        </w:trPr>
        <w:tc>
          <w:tcPr>
            <w:tcW w:w="272" w:type="pct"/>
          </w:tcPr>
          <w:p w14:paraId="7BFB779A" w14:textId="77777777" w:rsidR="00655761" w:rsidRPr="003F48A5" w:rsidRDefault="00655761" w:rsidP="00F33D16">
            <w:pPr>
              <w:jc w:val="center"/>
            </w:pPr>
          </w:p>
        </w:tc>
        <w:tc>
          <w:tcPr>
            <w:tcW w:w="189" w:type="pct"/>
          </w:tcPr>
          <w:p w14:paraId="79284CAC" w14:textId="77777777" w:rsidR="00655761" w:rsidRPr="003F48A5" w:rsidRDefault="00655761" w:rsidP="00F33D16">
            <w:pPr>
              <w:jc w:val="center"/>
            </w:pPr>
            <w:r w:rsidRPr="003F48A5">
              <w:t>b.</w:t>
            </w:r>
          </w:p>
        </w:tc>
        <w:tc>
          <w:tcPr>
            <w:tcW w:w="3711" w:type="pct"/>
          </w:tcPr>
          <w:p w14:paraId="1A125AE6" w14:textId="77777777" w:rsidR="00655761" w:rsidRPr="003F48A5" w:rsidRDefault="00655761" w:rsidP="008E66B2">
            <w:pPr>
              <w:rPr>
                <w:bCs/>
              </w:rPr>
            </w:pPr>
            <w:r>
              <w:rPr>
                <w:sz w:val="22"/>
                <w:szCs w:val="22"/>
              </w:rPr>
              <w:t>Describe the working principle of the LSU dryer with a neat illustration.</w:t>
            </w:r>
          </w:p>
        </w:tc>
        <w:tc>
          <w:tcPr>
            <w:tcW w:w="319" w:type="pct"/>
          </w:tcPr>
          <w:p w14:paraId="4D35D922" w14:textId="77777777" w:rsidR="00655761" w:rsidRPr="003F48A5" w:rsidRDefault="00655761" w:rsidP="00F33D16">
            <w:pPr>
              <w:jc w:val="center"/>
            </w:pPr>
            <w:r>
              <w:t>CO2</w:t>
            </w:r>
          </w:p>
        </w:tc>
        <w:tc>
          <w:tcPr>
            <w:tcW w:w="256" w:type="pct"/>
          </w:tcPr>
          <w:p w14:paraId="25D7D44E" w14:textId="77777777" w:rsidR="00655761" w:rsidRPr="003F48A5" w:rsidRDefault="00655761" w:rsidP="00F33D16">
            <w:pPr>
              <w:jc w:val="center"/>
            </w:pPr>
            <w:r>
              <w:t>R</w:t>
            </w:r>
          </w:p>
        </w:tc>
        <w:tc>
          <w:tcPr>
            <w:tcW w:w="253" w:type="pct"/>
          </w:tcPr>
          <w:p w14:paraId="63F87DD7" w14:textId="77777777" w:rsidR="00655761" w:rsidRPr="003F48A5" w:rsidRDefault="00655761" w:rsidP="00F33D16">
            <w:pPr>
              <w:jc w:val="center"/>
            </w:pPr>
            <w:r>
              <w:t>10</w:t>
            </w:r>
          </w:p>
        </w:tc>
      </w:tr>
      <w:tr w:rsidR="00655761" w:rsidRPr="003F48A5" w14:paraId="2A27C701" w14:textId="77777777" w:rsidTr="008E66B2">
        <w:trPr>
          <w:trHeight w:val="239"/>
        </w:trPr>
        <w:tc>
          <w:tcPr>
            <w:tcW w:w="272" w:type="pct"/>
          </w:tcPr>
          <w:p w14:paraId="61903B0A" w14:textId="77777777" w:rsidR="00655761" w:rsidRPr="003F48A5" w:rsidRDefault="00655761" w:rsidP="00F33D16">
            <w:pPr>
              <w:jc w:val="center"/>
            </w:pPr>
          </w:p>
        </w:tc>
        <w:tc>
          <w:tcPr>
            <w:tcW w:w="189" w:type="pct"/>
          </w:tcPr>
          <w:p w14:paraId="7535DE46" w14:textId="77777777" w:rsidR="00655761" w:rsidRPr="003F48A5" w:rsidRDefault="00655761" w:rsidP="00F33D16">
            <w:pPr>
              <w:jc w:val="center"/>
            </w:pPr>
          </w:p>
        </w:tc>
        <w:tc>
          <w:tcPr>
            <w:tcW w:w="3711" w:type="pct"/>
          </w:tcPr>
          <w:p w14:paraId="2E9D15FF" w14:textId="77777777" w:rsidR="00655761" w:rsidRPr="003F48A5" w:rsidRDefault="00655761" w:rsidP="00FA7076">
            <w:pPr>
              <w:jc w:val="center"/>
              <w:rPr>
                <w:b/>
                <w:bCs/>
              </w:rPr>
            </w:pPr>
            <w:r w:rsidRPr="003F48A5">
              <w:rPr>
                <w:b/>
                <w:bCs/>
              </w:rPr>
              <w:t>(OR)</w:t>
            </w:r>
          </w:p>
        </w:tc>
        <w:tc>
          <w:tcPr>
            <w:tcW w:w="319" w:type="pct"/>
          </w:tcPr>
          <w:p w14:paraId="5B61A722" w14:textId="77777777" w:rsidR="00655761" w:rsidRPr="003F48A5" w:rsidRDefault="00655761" w:rsidP="00F33D16">
            <w:pPr>
              <w:jc w:val="center"/>
            </w:pPr>
          </w:p>
        </w:tc>
        <w:tc>
          <w:tcPr>
            <w:tcW w:w="256" w:type="pct"/>
          </w:tcPr>
          <w:p w14:paraId="4C55B8D7" w14:textId="77777777" w:rsidR="00655761" w:rsidRPr="003F48A5" w:rsidRDefault="00655761" w:rsidP="00F33D16">
            <w:pPr>
              <w:jc w:val="center"/>
            </w:pPr>
          </w:p>
        </w:tc>
        <w:tc>
          <w:tcPr>
            <w:tcW w:w="253" w:type="pct"/>
          </w:tcPr>
          <w:p w14:paraId="0FA0E2C1" w14:textId="77777777" w:rsidR="00655761" w:rsidRPr="003F48A5" w:rsidRDefault="00655761" w:rsidP="00F33D16">
            <w:pPr>
              <w:jc w:val="center"/>
            </w:pPr>
          </w:p>
        </w:tc>
      </w:tr>
      <w:tr w:rsidR="00655761" w:rsidRPr="003F48A5" w14:paraId="07EDE908" w14:textId="77777777" w:rsidTr="008E66B2">
        <w:trPr>
          <w:trHeight w:val="283"/>
        </w:trPr>
        <w:tc>
          <w:tcPr>
            <w:tcW w:w="272" w:type="pct"/>
          </w:tcPr>
          <w:p w14:paraId="530A3061" w14:textId="77777777" w:rsidR="00655761" w:rsidRPr="003F48A5" w:rsidRDefault="00655761" w:rsidP="00F33D16">
            <w:pPr>
              <w:jc w:val="center"/>
            </w:pPr>
            <w:r w:rsidRPr="003F48A5">
              <w:t>2.</w:t>
            </w:r>
          </w:p>
        </w:tc>
        <w:tc>
          <w:tcPr>
            <w:tcW w:w="189" w:type="pct"/>
          </w:tcPr>
          <w:p w14:paraId="48EEC9DC" w14:textId="77777777" w:rsidR="00655761" w:rsidRPr="003F48A5" w:rsidRDefault="00655761" w:rsidP="00F33D16">
            <w:pPr>
              <w:jc w:val="center"/>
            </w:pPr>
          </w:p>
        </w:tc>
        <w:tc>
          <w:tcPr>
            <w:tcW w:w="3711" w:type="pct"/>
          </w:tcPr>
          <w:p w14:paraId="0BC2E7D9" w14:textId="77777777" w:rsidR="00655761" w:rsidRPr="003F48A5" w:rsidRDefault="00655761" w:rsidP="00ED3E60">
            <w:pPr>
              <w:jc w:val="both"/>
            </w:pPr>
            <w:r>
              <w:t>Illustrate the wheat milling process and highlight the unit operations with a neat diagram.</w:t>
            </w:r>
          </w:p>
        </w:tc>
        <w:tc>
          <w:tcPr>
            <w:tcW w:w="319" w:type="pct"/>
          </w:tcPr>
          <w:p w14:paraId="4F452B06" w14:textId="77777777" w:rsidR="00655761" w:rsidRPr="003F48A5" w:rsidRDefault="00655761" w:rsidP="00F33D16">
            <w:pPr>
              <w:jc w:val="center"/>
            </w:pPr>
            <w:r w:rsidRPr="003F48A5">
              <w:t>CO</w:t>
            </w:r>
            <w:r>
              <w:t>1</w:t>
            </w:r>
          </w:p>
        </w:tc>
        <w:tc>
          <w:tcPr>
            <w:tcW w:w="256" w:type="pct"/>
          </w:tcPr>
          <w:p w14:paraId="2B90720D" w14:textId="77777777" w:rsidR="00655761" w:rsidRPr="003F48A5" w:rsidRDefault="00655761" w:rsidP="00F33D16">
            <w:pPr>
              <w:jc w:val="center"/>
            </w:pPr>
            <w:r>
              <w:t>U</w:t>
            </w:r>
          </w:p>
        </w:tc>
        <w:tc>
          <w:tcPr>
            <w:tcW w:w="253" w:type="pct"/>
          </w:tcPr>
          <w:p w14:paraId="5F7433A3" w14:textId="77777777" w:rsidR="00655761" w:rsidRPr="003F48A5" w:rsidRDefault="00655761" w:rsidP="00F33D16">
            <w:pPr>
              <w:jc w:val="center"/>
            </w:pPr>
            <w:r>
              <w:t>2</w:t>
            </w:r>
            <w:r w:rsidRPr="003F48A5">
              <w:t>0</w:t>
            </w:r>
          </w:p>
        </w:tc>
      </w:tr>
      <w:tr w:rsidR="00655761" w:rsidRPr="003F48A5" w14:paraId="361392DF" w14:textId="77777777" w:rsidTr="008E66B2">
        <w:trPr>
          <w:trHeight w:val="397"/>
        </w:trPr>
        <w:tc>
          <w:tcPr>
            <w:tcW w:w="272" w:type="pct"/>
          </w:tcPr>
          <w:p w14:paraId="4D119233" w14:textId="77777777" w:rsidR="00655761" w:rsidRPr="003F48A5" w:rsidRDefault="00655761" w:rsidP="00F33D16">
            <w:pPr>
              <w:jc w:val="center"/>
            </w:pPr>
          </w:p>
        </w:tc>
        <w:tc>
          <w:tcPr>
            <w:tcW w:w="189" w:type="pct"/>
          </w:tcPr>
          <w:p w14:paraId="36229481" w14:textId="77777777" w:rsidR="00655761" w:rsidRPr="003F48A5" w:rsidRDefault="00655761" w:rsidP="00F33D16">
            <w:pPr>
              <w:jc w:val="center"/>
            </w:pPr>
          </w:p>
        </w:tc>
        <w:tc>
          <w:tcPr>
            <w:tcW w:w="3711" w:type="pct"/>
          </w:tcPr>
          <w:p w14:paraId="67A7FADE" w14:textId="77777777" w:rsidR="00655761" w:rsidRPr="003F48A5" w:rsidRDefault="00655761" w:rsidP="00FA7076">
            <w:pPr>
              <w:jc w:val="center"/>
            </w:pPr>
          </w:p>
        </w:tc>
        <w:tc>
          <w:tcPr>
            <w:tcW w:w="319" w:type="pct"/>
          </w:tcPr>
          <w:p w14:paraId="325006F8" w14:textId="77777777" w:rsidR="00655761" w:rsidRPr="003F48A5" w:rsidRDefault="00655761" w:rsidP="00F33D16">
            <w:pPr>
              <w:jc w:val="center"/>
            </w:pPr>
          </w:p>
        </w:tc>
        <w:tc>
          <w:tcPr>
            <w:tcW w:w="256" w:type="pct"/>
          </w:tcPr>
          <w:p w14:paraId="43281649" w14:textId="77777777" w:rsidR="00655761" w:rsidRPr="003F48A5" w:rsidRDefault="00655761" w:rsidP="00F33D16">
            <w:pPr>
              <w:jc w:val="center"/>
            </w:pPr>
          </w:p>
        </w:tc>
        <w:tc>
          <w:tcPr>
            <w:tcW w:w="253" w:type="pct"/>
          </w:tcPr>
          <w:p w14:paraId="73EBBF37" w14:textId="77777777" w:rsidR="00655761" w:rsidRPr="003F48A5" w:rsidRDefault="00655761" w:rsidP="00F33D16">
            <w:pPr>
              <w:jc w:val="center"/>
            </w:pPr>
          </w:p>
        </w:tc>
      </w:tr>
      <w:tr w:rsidR="00655761" w:rsidRPr="003F48A5" w14:paraId="7617E2F2" w14:textId="77777777" w:rsidTr="008E66B2">
        <w:trPr>
          <w:trHeight w:val="283"/>
        </w:trPr>
        <w:tc>
          <w:tcPr>
            <w:tcW w:w="272" w:type="pct"/>
          </w:tcPr>
          <w:p w14:paraId="27F65273" w14:textId="77777777" w:rsidR="00655761" w:rsidRPr="003F48A5" w:rsidRDefault="00655761" w:rsidP="008E66B2">
            <w:pPr>
              <w:jc w:val="center"/>
            </w:pPr>
            <w:r w:rsidRPr="003F48A5">
              <w:t>3.</w:t>
            </w:r>
          </w:p>
        </w:tc>
        <w:tc>
          <w:tcPr>
            <w:tcW w:w="189" w:type="pct"/>
          </w:tcPr>
          <w:p w14:paraId="2FC5CCA9" w14:textId="77777777" w:rsidR="00655761" w:rsidRPr="003F48A5" w:rsidRDefault="00655761" w:rsidP="008E66B2">
            <w:pPr>
              <w:jc w:val="center"/>
            </w:pPr>
            <w:r w:rsidRPr="003F48A5">
              <w:t>a.</w:t>
            </w:r>
          </w:p>
        </w:tc>
        <w:tc>
          <w:tcPr>
            <w:tcW w:w="3711" w:type="pct"/>
            <w:vAlign w:val="bottom"/>
          </w:tcPr>
          <w:p w14:paraId="524942CA" w14:textId="77777777" w:rsidR="00655761" w:rsidRPr="003F48A5" w:rsidRDefault="00655761" w:rsidP="00ED3E60">
            <w:pPr>
              <w:jc w:val="both"/>
            </w:pPr>
            <w:r>
              <w:t>Explain the working mechanisms of dehullers and roller mills used in pulse milling with neat diagram.</w:t>
            </w:r>
          </w:p>
        </w:tc>
        <w:tc>
          <w:tcPr>
            <w:tcW w:w="319" w:type="pct"/>
          </w:tcPr>
          <w:p w14:paraId="5F941F97" w14:textId="77777777" w:rsidR="00655761" w:rsidRPr="003F48A5" w:rsidRDefault="00655761" w:rsidP="008E66B2">
            <w:pPr>
              <w:jc w:val="center"/>
            </w:pPr>
            <w:r w:rsidRPr="003F48A5">
              <w:t>CO3</w:t>
            </w:r>
          </w:p>
        </w:tc>
        <w:tc>
          <w:tcPr>
            <w:tcW w:w="256" w:type="pct"/>
          </w:tcPr>
          <w:p w14:paraId="508CC663" w14:textId="77777777" w:rsidR="00655761" w:rsidRPr="003F48A5" w:rsidRDefault="00655761" w:rsidP="008E66B2">
            <w:pPr>
              <w:jc w:val="center"/>
            </w:pPr>
            <w:r>
              <w:t>A</w:t>
            </w:r>
          </w:p>
        </w:tc>
        <w:tc>
          <w:tcPr>
            <w:tcW w:w="253" w:type="pct"/>
          </w:tcPr>
          <w:p w14:paraId="43A39856" w14:textId="77777777" w:rsidR="00655761" w:rsidRPr="003F48A5" w:rsidRDefault="00655761" w:rsidP="008E66B2">
            <w:pPr>
              <w:jc w:val="center"/>
            </w:pPr>
            <w:r>
              <w:t>1</w:t>
            </w:r>
            <w:r w:rsidRPr="003F48A5">
              <w:t>0</w:t>
            </w:r>
          </w:p>
        </w:tc>
      </w:tr>
      <w:tr w:rsidR="00655761" w:rsidRPr="003F48A5" w14:paraId="61374BBC" w14:textId="77777777" w:rsidTr="008E66B2">
        <w:trPr>
          <w:trHeight w:val="283"/>
        </w:trPr>
        <w:tc>
          <w:tcPr>
            <w:tcW w:w="272" w:type="pct"/>
          </w:tcPr>
          <w:p w14:paraId="0D6A579A" w14:textId="77777777" w:rsidR="00655761" w:rsidRPr="003F48A5" w:rsidRDefault="00655761" w:rsidP="008E66B2">
            <w:pPr>
              <w:jc w:val="center"/>
            </w:pPr>
          </w:p>
        </w:tc>
        <w:tc>
          <w:tcPr>
            <w:tcW w:w="189" w:type="pct"/>
          </w:tcPr>
          <w:p w14:paraId="43AF61D2" w14:textId="77777777" w:rsidR="00655761" w:rsidRPr="003F48A5" w:rsidRDefault="00655761" w:rsidP="008E66B2">
            <w:pPr>
              <w:jc w:val="center"/>
            </w:pPr>
            <w:r w:rsidRPr="003F48A5">
              <w:t>b.</w:t>
            </w:r>
          </w:p>
        </w:tc>
        <w:tc>
          <w:tcPr>
            <w:tcW w:w="3711" w:type="pct"/>
          </w:tcPr>
          <w:p w14:paraId="3A489BF1" w14:textId="77777777" w:rsidR="00655761" w:rsidRPr="003F48A5" w:rsidRDefault="00655761" w:rsidP="00ED3E60">
            <w:pPr>
              <w:jc w:val="both"/>
              <w:rPr>
                <w:bCs/>
              </w:rPr>
            </w:pPr>
            <w:r w:rsidRPr="002E53FE">
              <w:rPr>
                <w:bCs/>
              </w:rPr>
              <w:t>Illustrate the mechanical oil extraction method</w:t>
            </w:r>
            <w:r>
              <w:rPr>
                <w:bCs/>
              </w:rPr>
              <w:t>s with</w:t>
            </w:r>
            <w:r w:rsidRPr="002E53FE">
              <w:rPr>
                <w:bCs/>
              </w:rPr>
              <w:t xml:space="preserve"> a </w:t>
            </w:r>
            <w:r>
              <w:rPr>
                <w:bCs/>
              </w:rPr>
              <w:t>neat diagrammatic representation.</w:t>
            </w:r>
          </w:p>
        </w:tc>
        <w:tc>
          <w:tcPr>
            <w:tcW w:w="319" w:type="pct"/>
          </w:tcPr>
          <w:p w14:paraId="0E93408C" w14:textId="77777777" w:rsidR="00655761" w:rsidRPr="003F48A5" w:rsidRDefault="00655761" w:rsidP="008E66B2">
            <w:pPr>
              <w:jc w:val="center"/>
            </w:pPr>
            <w:r>
              <w:t>CO3</w:t>
            </w:r>
          </w:p>
        </w:tc>
        <w:tc>
          <w:tcPr>
            <w:tcW w:w="256" w:type="pct"/>
          </w:tcPr>
          <w:p w14:paraId="42200616" w14:textId="77777777" w:rsidR="00655761" w:rsidRPr="003F48A5" w:rsidRDefault="00655761" w:rsidP="008E66B2">
            <w:pPr>
              <w:jc w:val="center"/>
            </w:pPr>
            <w:r>
              <w:t>A</w:t>
            </w:r>
          </w:p>
        </w:tc>
        <w:tc>
          <w:tcPr>
            <w:tcW w:w="253" w:type="pct"/>
          </w:tcPr>
          <w:p w14:paraId="619661EA" w14:textId="77777777" w:rsidR="00655761" w:rsidRPr="003F48A5" w:rsidRDefault="00655761" w:rsidP="008E66B2">
            <w:pPr>
              <w:jc w:val="center"/>
            </w:pPr>
            <w:r>
              <w:t>10</w:t>
            </w:r>
          </w:p>
        </w:tc>
      </w:tr>
      <w:tr w:rsidR="00655761" w:rsidRPr="003F48A5" w14:paraId="7C096FAB" w14:textId="77777777" w:rsidTr="008E66B2">
        <w:trPr>
          <w:trHeight w:val="173"/>
        </w:trPr>
        <w:tc>
          <w:tcPr>
            <w:tcW w:w="272" w:type="pct"/>
          </w:tcPr>
          <w:p w14:paraId="2161638F" w14:textId="77777777" w:rsidR="00655761" w:rsidRPr="003F48A5" w:rsidRDefault="00655761" w:rsidP="008E66B2">
            <w:pPr>
              <w:jc w:val="center"/>
            </w:pPr>
          </w:p>
        </w:tc>
        <w:tc>
          <w:tcPr>
            <w:tcW w:w="189" w:type="pct"/>
          </w:tcPr>
          <w:p w14:paraId="30352CE2" w14:textId="77777777" w:rsidR="00655761" w:rsidRPr="003F48A5" w:rsidRDefault="00655761" w:rsidP="008E66B2">
            <w:pPr>
              <w:jc w:val="center"/>
            </w:pPr>
          </w:p>
        </w:tc>
        <w:tc>
          <w:tcPr>
            <w:tcW w:w="3711" w:type="pct"/>
          </w:tcPr>
          <w:p w14:paraId="03079BF8" w14:textId="77777777" w:rsidR="00655761" w:rsidRPr="003F48A5" w:rsidRDefault="00655761" w:rsidP="008E66B2">
            <w:pPr>
              <w:jc w:val="center"/>
            </w:pPr>
            <w:r w:rsidRPr="003F48A5">
              <w:rPr>
                <w:b/>
                <w:bCs/>
              </w:rPr>
              <w:t>(OR)</w:t>
            </w:r>
          </w:p>
        </w:tc>
        <w:tc>
          <w:tcPr>
            <w:tcW w:w="319" w:type="pct"/>
          </w:tcPr>
          <w:p w14:paraId="55F71F9B" w14:textId="77777777" w:rsidR="00655761" w:rsidRPr="003F48A5" w:rsidRDefault="00655761" w:rsidP="008E66B2">
            <w:pPr>
              <w:jc w:val="center"/>
            </w:pPr>
          </w:p>
        </w:tc>
        <w:tc>
          <w:tcPr>
            <w:tcW w:w="256" w:type="pct"/>
          </w:tcPr>
          <w:p w14:paraId="04846517" w14:textId="77777777" w:rsidR="00655761" w:rsidRPr="003F48A5" w:rsidRDefault="00655761" w:rsidP="008E66B2">
            <w:pPr>
              <w:jc w:val="center"/>
            </w:pPr>
          </w:p>
        </w:tc>
        <w:tc>
          <w:tcPr>
            <w:tcW w:w="253" w:type="pct"/>
          </w:tcPr>
          <w:p w14:paraId="6626DD6C" w14:textId="77777777" w:rsidR="00655761" w:rsidRPr="003F48A5" w:rsidRDefault="00655761" w:rsidP="008E66B2">
            <w:pPr>
              <w:jc w:val="center"/>
            </w:pPr>
          </w:p>
        </w:tc>
      </w:tr>
      <w:tr w:rsidR="00655761" w:rsidRPr="003F48A5" w14:paraId="151DD980" w14:textId="77777777" w:rsidTr="008E66B2">
        <w:trPr>
          <w:trHeight w:val="283"/>
        </w:trPr>
        <w:tc>
          <w:tcPr>
            <w:tcW w:w="272" w:type="pct"/>
          </w:tcPr>
          <w:p w14:paraId="110DE17E" w14:textId="77777777" w:rsidR="00655761" w:rsidRPr="003F48A5" w:rsidRDefault="00655761" w:rsidP="008E66B2">
            <w:pPr>
              <w:jc w:val="center"/>
            </w:pPr>
            <w:r w:rsidRPr="003F48A5">
              <w:t>4.</w:t>
            </w:r>
          </w:p>
        </w:tc>
        <w:tc>
          <w:tcPr>
            <w:tcW w:w="189" w:type="pct"/>
          </w:tcPr>
          <w:p w14:paraId="5C9067AD" w14:textId="77777777" w:rsidR="00655761" w:rsidRPr="003F48A5" w:rsidRDefault="00655761" w:rsidP="008E66B2">
            <w:pPr>
              <w:jc w:val="center"/>
            </w:pPr>
            <w:r w:rsidRPr="003F48A5">
              <w:t>a.</w:t>
            </w:r>
          </w:p>
        </w:tc>
        <w:tc>
          <w:tcPr>
            <w:tcW w:w="3711" w:type="pct"/>
          </w:tcPr>
          <w:p w14:paraId="2AE64DF0" w14:textId="77777777" w:rsidR="00655761" w:rsidRPr="003F48A5" w:rsidRDefault="00655761" w:rsidP="00ED3E60">
            <w:pPr>
              <w:jc w:val="both"/>
            </w:pPr>
            <w:r>
              <w:t>Evaluate the steps involved in dry milling of corn with a flow diagram to illustrate the process.</w:t>
            </w:r>
          </w:p>
        </w:tc>
        <w:tc>
          <w:tcPr>
            <w:tcW w:w="319" w:type="pct"/>
          </w:tcPr>
          <w:p w14:paraId="6048ADDA" w14:textId="77777777" w:rsidR="00655761" w:rsidRPr="003F48A5" w:rsidRDefault="00655761" w:rsidP="008E66B2">
            <w:pPr>
              <w:jc w:val="center"/>
            </w:pPr>
            <w:r w:rsidRPr="003F48A5">
              <w:t>CO4</w:t>
            </w:r>
          </w:p>
        </w:tc>
        <w:tc>
          <w:tcPr>
            <w:tcW w:w="256" w:type="pct"/>
          </w:tcPr>
          <w:p w14:paraId="5F4270D7" w14:textId="77777777" w:rsidR="00655761" w:rsidRPr="003F48A5" w:rsidRDefault="00655761" w:rsidP="008E66B2">
            <w:pPr>
              <w:jc w:val="center"/>
            </w:pPr>
            <w:r>
              <w:t>An</w:t>
            </w:r>
          </w:p>
        </w:tc>
        <w:tc>
          <w:tcPr>
            <w:tcW w:w="253" w:type="pct"/>
          </w:tcPr>
          <w:p w14:paraId="12EFD07C" w14:textId="77777777" w:rsidR="00655761" w:rsidRPr="003F48A5" w:rsidRDefault="00655761" w:rsidP="008E66B2">
            <w:pPr>
              <w:jc w:val="center"/>
            </w:pPr>
            <w:r>
              <w:t>1</w:t>
            </w:r>
            <w:r w:rsidRPr="003F48A5">
              <w:t>0</w:t>
            </w:r>
          </w:p>
        </w:tc>
      </w:tr>
      <w:tr w:rsidR="00655761" w:rsidRPr="003F48A5" w14:paraId="54001266" w14:textId="77777777" w:rsidTr="008E66B2">
        <w:trPr>
          <w:trHeight w:val="283"/>
        </w:trPr>
        <w:tc>
          <w:tcPr>
            <w:tcW w:w="272" w:type="pct"/>
          </w:tcPr>
          <w:p w14:paraId="352DBCAC" w14:textId="77777777" w:rsidR="00655761" w:rsidRPr="003F48A5" w:rsidRDefault="00655761" w:rsidP="008E66B2">
            <w:pPr>
              <w:jc w:val="center"/>
            </w:pPr>
          </w:p>
        </w:tc>
        <w:tc>
          <w:tcPr>
            <w:tcW w:w="189" w:type="pct"/>
          </w:tcPr>
          <w:p w14:paraId="36ABDCAA" w14:textId="77777777" w:rsidR="00655761" w:rsidRPr="003F48A5" w:rsidRDefault="00655761" w:rsidP="008E66B2">
            <w:pPr>
              <w:jc w:val="center"/>
            </w:pPr>
            <w:r w:rsidRPr="003F48A5">
              <w:t>b.</w:t>
            </w:r>
          </w:p>
        </w:tc>
        <w:tc>
          <w:tcPr>
            <w:tcW w:w="3711" w:type="pct"/>
          </w:tcPr>
          <w:p w14:paraId="7A3D38DA" w14:textId="77777777" w:rsidR="00655761" w:rsidRPr="003F48A5" w:rsidRDefault="00655761" w:rsidP="00ED3E60">
            <w:pPr>
              <w:jc w:val="both"/>
              <w:rPr>
                <w:bCs/>
              </w:rPr>
            </w:pPr>
            <w:r>
              <w:rPr>
                <w:bCs/>
              </w:rPr>
              <w:t>Outline</w:t>
            </w:r>
            <w:r w:rsidRPr="00572297">
              <w:rPr>
                <w:bCs/>
              </w:rPr>
              <w:t xml:space="preserve"> the soybean processing methods, and </w:t>
            </w:r>
            <w:r>
              <w:rPr>
                <w:bCs/>
              </w:rPr>
              <w:t xml:space="preserve">provide </w:t>
            </w:r>
            <w:r w:rsidRPr="00572297">
              <w:rPr>
                <w:bCs/>
              </w:rPr>
              <w:t>a block d</w:t>
            </w:r>
            <w:r>
              <w:rPr>
                <w:bCs/>
              </w:rPr>
              <w:t>iagram.</w:t>
            </w:r>
          </w:p>
        </w:tc>
        <w:tc>
          <w:tcPr>
            <w:tcW w:w="319" w:type="pct"/>
          </w:tcPr>
          <w:p w14:paraId="19BAEDE5" w14:textId="77777777" w:rsidR="00655761" w:rsidRPr="003F48A5" w:rsidRDefault="00655761" w:rsidP="008E66B2">
            <w:pPr>
              <w:jc w:val="center"/>
            </w:pPr>
            <w:r>
              <w:t>CO3</w:t>
            </w:r>
          </w:p>
        </w:tc>
        <w:tc>
          <w:tcPr>
            <w:tcW w:w="256" w:type="pct"/>
          </w:tcPr>
          <w:p w14:paraId="334536D8" w14:textId="77777777" w:rsidR="00655761" w:rsidRPr="003F48A5" w:rsidRDefault="00655761" w:rsidP="008E66B2">
            <w:pPr>
              <w:jc w:val="center"/>
            </w:pPr>
            <w:r>
              <w:t>An</w:t>
            </w:r>
          </w:p>
        </w:tc>
        <w:tc>
          <w:tcPr>
            <w:tcW w:w="253" w:type="pct"/>
          </w:tcPr>
          <w:p w14:paraId="0155CF58" w14:textId="77777777" w:rsidR="00655761" w:rsidRPr="003F48A5" w:rsidRDefault="00655761" w:rsidP="008E66B2">
            <w:pPr>
              <w:jc w:val="center"/>
            </w:pPr>
            <w:r>
              <w:t>10</w:t>
            </w:r>
          </w:p>
        </w:tc>
      </w:tr>
      <w:tr w:rsidR="00655761" w:rsidRPr="003F48A5" w14:paraId="2FB19578" w14:textId="77777777" w:rsidTr="008E66B2">
        <w:trPr>
          <w:trHeight w:val="397"/>
        </w:trPr>
        <w:tc>
          <w:tcPr>
            <w:tcW w:w="272" w:type="pct"/>
          </w:tcPr>
          <w:p w14:paraId="21CEAC13" w14:textId="77777777" w:rsidR="00655761" w:rsidRPr="003F48A5" w:rsidRDefault="00655761" w:rsidP="008E66B2">
            <w:pPr>
              <w:jc w:val="center"/>
            </w:pPr>
          </w:p>
        </w:tc>
        <w:tc>
          <w:tcPr>
            <w:tcW w:w="189" w:type="pct"/>
          </w:tcPr>
          <w:p w14:paraId="10AC0BC1" w14:textId="77777777" w:rsidR="00655761" w:rsidRPr="003F48A5" w:rsidRDefault="00655761" w:rsidP="008E66B2">
            <w:pPr>
              <w:jc w:val="center"/>
            </w:pPr>
          </w:p>
        </w:tc>
        <w:tc>
          <w:tcPr>
            <w:tcW w:w="3711" w:type="pct"/>
          </w:tcPr>
          <w:p w14:paraId="334B9D17" w14:textId="77777777" w:rsidR="00655761" w:rsidRPr="003F48A5" w:rsidRDefault="00655761" w:rsidP="008E66B2">
            <w:pPr>
              <w:jc w:val="center"/>
            </w:pPr>
          </w:p>
        </w:tc>
        <w:tc>
          <w:tcPr>
            <w:tcW w:w="319" w:type="pct"/>
          </w:tcPr>
          <w:p w14:paraId="76D65B1C" w14:textId="77777777" w:rsidR="00655761" w:rsidRPr="003F48A5" w:rsidRDefault="00655761" w:rsidP="008E66B2">
            <w:pPr>
              <w:jc w:val="center"/>
            </w:pPr>
          </w:p>
        </w:tc>
        <w:tc>
          <w:tcPr>
            <w:tcW w:w="256" w:type="pct"/>
          </w:tcPr>
          <w:p w14:paraId="1872469F" w14:textId="77777777" w:rsidR="00655761" w:rsidRPr="003F48A5" w:rsidRDefault="00655761" w:rsidP="008E66B2">
            <w:pPr>
              <w:jc w:val="center"/>
            </w:pPr>
          </w:p>
        </w:tc>
        <w:tc>
          <w:tcPr>
            <w:tcW w:w="253" w:type="pct"/>
          </w:tcPr>
          <w:p w14:paraId="730C0891" w14:textId="77777777" w:rsidR="00655761" w:rsidRPr="003F48A5" w:rsidRDefault="00655761" w:rsidP="008E66B2">
            <w:pPr>
              <w:jc w:val="center"/>
            </w:pPr>
          </w:p>
        </w:tc>
      </w:tr>
      <w:tr w:rsidR="00655761" w:rsidRPr="003F48A5" w14:paraId="12500FA1" w14:textId="77777777" w:rsidTr="008E66B2">
        <w:trPr>
          <w:trHeight w:val="283"/>
        </w:trPr>
        <w:tc>
          <w:tcPr>
            <w:tcW w:w="272" w:type="pct"/>
          </w:tcPr>
          <w:p w14:paraId="4ABFDA8F" w14:textId="77777777" w:rsidR="00655761" w:rsidRPr="003F48A5" w:rsidRDefault="00655761" w:rsidP="008E66B2">
            <w:pPr>
              <w:jc w:val="center"/>
            </w:pPr>
            <w:r w:rsidRPr="003F48A5">
              <w:t>5.</w:t>
            </w:r>
          </w:p>
        </w:tc>
        <w:tc>
          <w:tcPr>
            <w:tcW w:w="189" w:type="pct"/>
          </w:tcPr>
          <w:p w14:paraId="3D30821B" w14:textId="77777777" w:rsidR="00655761" w:rsidRPr="003F48A5" w:rsidRDefault="00655761" w:rsidP="008E66B2">
            <w:pPr>
              <w:jc w:val="center"/>
            </w:pPr>
            <w:r w:rsidRPr="003F48A5">
              <w:t>a.</w:t>
            </w:r>
          </w:p>
        </w:tc>
        <w:tc>
          <w:tcPr>
            <w:tcW w:w="3711" w:type="pct"/>
          </w:tcPr>
          <w:p w14:paraId="08FC1DB4" w14:textId="77777777" w:rsidR="00655761" w:rsidRPr="003F48A5" w:rsidRDefault="00655761" w:rsidP="00100B13">
            <w:pPr>
              <w:jc w:val="both"/>
            </w:pPr>
            <w:r>
              <w:t>Elucidate the process of rice bran oil extraction with a neat flow chart.</w:t>
            </w:r>
          </w:p>
        </w:tc>
        <w:tc>
          <w:tcPr>
            <w:tcW w:w="319" w:type="pct"/>
          </w:tcPr>
          <w:p w14:paraId="4B0C3857" w14:textId="77777777" w:rsidR="00655761" w:rsidRPr="003F48A5" w:rsidRDefault="00655761" w:rsidP="008E66B2">
            <w:pPr>
              <w:jc w:val="center"/>
            </w:pPr>
            <w:r w:rsidRPr="003F48A5">
              <w:t>CO</w:t>
            </w:r>
            <w:r>
              <w:t>3</w:t>
            </w:r>
          </w:p>
        </w:tc>
        <w:tc>
          <w:tcPr>
            <w:tcW w:w="256" w:type="pct"/>
          </w:tcPr>
          <w:p w14:paraId="2EDA330E" w14:textId="77777777" w:rsidR="00655761" w:rsidRPr="003F48A5" w:rsidRDefault="00655761" w:rsidP="008E66B2">
            <w:pPr>
              <w:jc w:val="center"/>
            </w:pPr>
            <w:r>
              <w:t>An</w:t>
            </w:r>
          </w:p>
        </w:tc>
        <w:tc>
          <w:tcPr>
            <w:tcW w:w="253" w:type="pct"/>
          </w:tcPr>
          <w:p w14:paraId="03E56493" w14:textId="77777777" w:rsidR="00655761" w:rsidRPr="003F48A5" w:rsidRDefault="00655761" w:rsidP="008E66B2">
            <w:pPr>
              <w:jc w:val="center"/>
            </w:pPr>
            <w:r>
              <w:t>1</w:t>
            </w:r>
            <w:r w:rsidRPr="003F48A5">
              <w:t>0</w:t>
            </w:r>
          </w:p>
        </w:tc>
      </w:tr>
      <w:tr w:rsidR="00655761" w:rsidRPr="003F48A5" w14:paraId="77359617" w14:textId="77777777" w:rsidTr="008E66B2">
        <w:trPr>
          <w:trHeight w:val="283"/>
        </w:trPr>
        <w:tc>
          <w:tcPr>
            <w:tcW w:w="272" w:type="pct"/>
          </w:tcPr>
          <w:p w14:paraId="24745E1E" w14:textId="77777777" w:rsidR="00655761" w:rsidRPr="003F48A5" w:rsidRDefault="00655761" w:rsidP="008E66B2">
            <w:pPr>
              <w:jc w:val="center"/>
            </w:pPr>
          </w:p>
        </w:tc>
        <w:tc>
          <w:tcPr>
            <w:tcW w:w="189" w:type="pct"/>
          </w:tcPr>
          <w:p w14:paraId="1F4B7B71" w14:textId="77777777" w:rsidR="00655761" w:rsidRPr="003F48A5" w:rsidRDefault="00655761" w:rsidP="008E66B2">
            <w:pPr>
              <w:jc w:val="center"/>
            </w:pPr>
            <w:r w:rsidRPr="003F48A5">
              <w:t>b.</w:t>
            </w:r>
          </w:p>
        </w:tc>
        <w:tc>
          <w:tcPr>
            <w:tcW w:w="3711" w:type="pct"/>
          </w:tcPr>
          <w:p w14:paraId="2DCB7006" w14:textId="77777777" w:rsidR="00655761" w:rsidRPr="003F48A5" w:rsidRDefault="00655761" w:rsidP="001B5334">
            <w:pPr>
              <w:rPr>
                <w:bCs/>
              </w:rPr>
            </w:pPr>
            <w:r>
              <w:t>Illustrate the extraction and refining process of oil from sunflower seeds.</w:t>
            </w:r>
          </w:p>
        </w:tc>
        <w:tc>
          <w:tcPr>
            <w:tcW w:w="319" w:type="pct"/>
          </w:tcPr>
          <w:p w14:paraId="70956514" w14:textId="77777777" w:rsidR="00655761" w:rsidRPr="003F48A5" w:rsidRDefault="00655761" w:rsidP="008E66B2">
            <w:pPr>
              <w:jc w:val="center"/>
            </w:pPr>
            <w:r>
              <w:t>CO3</w:t>
            </w:r>
          </w:p>
        </w:tc>
        <w:tc>
          <w:tcPr>
            <w:tcW w:w="256" w:type="pct"/>
          </w:tcPr>
          <w:p w14:paraId="2E53945F" w14:textId="77777777" w:rsidR="00655761" w:rsidRPr="003F48A5" w:rsidRDefault="00655761" w:rsidP="008E66B2">
            <w:pPr>
              <w:jc w:val="center"/>
            </w:pPr>
            <w:r>
              <w:t>A</w:t>
            </w:r>
          </w:p>
        </w:tc>
        <w:tc>
          <w:tcPr>
            <w:tcW w:w="253" w:type="pct"/>
          </w:tcPr>
          <w:p w14:paraId="576FCDC3" w14:textId="77777777" w:rsidR="00655761" w:rsidRPr="003F48A5" w:rsidRDefault="00655761" w:rsidP="008E66B2">
            <w:pPr>
              <w:jc w:val="center"/>
            </w:pPr>
            <w:r>
              <w:t>10</w:t>
            </w:r>
          </w:p>
        </w:tc>
      </w:tr>
      <w:tr w:rsidR="00655761" w:rsidRPr="003F48A5" w14:paraId="66587BF8" w14:textId="77777777" w:rsidTr="008E66B2">
        <w:trPr>
          <w:trHeight w:val="263"/>
        </w:trPr>
        <w:tc>
          <w:tcPr>
            <w:tcW w:w="272" w:type="pct"/>
          </w:tcPr>
          <w:p w14:paraId="5DCBF1E8" w14:textId="77777777" w:rsidR="00655761" w:rsidRPr="003F48A5" w:rsidRDefault="00655761" w:rsidP="008E66B2">
            <w:pPr>
              <w:jc w:val="center"/>
            </w:pPr>
          </w:p>
        </w:tc>
        <w:tc>
          <w:tcPr>
            <w:tcW w:w="189" w:type="pct"/>
          </w:tcPr>
          <w:p w14:paraId="740C2D5E" w14:textId="77777777" w:rsidR="00655761" w:rsidRPr="003F48A5" w:rsidRDefault="00655761" w:rsidP="008E66B2">
            <w:pPr>
              <w:jc w:val="center"/>
            </w:pPr>
          </w:p>
        </w:tc>
        <w:tc>
          <w:tcPr>
            <w:tcW w:w="3711" w:type="pct"/>
          </w:tcPr>
          <w:p w14:paraId="1235520F" w14:textId="77777777" w:rsidR="00655761" w:rsidRPr="003F48A5" w:rsidRDefault="00655761" w:rsidP="008E66B2">
            <w:pPr>
              <w:jc w:val="center"/>
            </w:pPr>
            <w:r w:rsidRPr="003F48A5">
              <w:rPr>
                <w:b/>
                <w:bCs/>
              </w:rPr>
              <w:t>(OR)</w:t>
            </w:r>
          </w:p>
        </w:tc>
        <w:tc>
          <w:tcPr>
            <w:tcW w:w="319" w:type="pct"/>
          </w:tcPr>
          <w:p w14:paraId="2299B3F0" w14:textId="77777777" w:rsidR="00655761" w:rsidRPr="003F48A5" w:rsidRDefault="00655761" w:rsidP="008E66B2">
            <w:pPr>
              <w:jc w:val="center"/>
            </w:pPr>
          </w:p>
        </w:tc>
        <w:tc>
          <w:tcPr>
            <w:tcW w:w="256" w:type="pct"/>
          </w:tcPr>
          <w:p w14:paraId="7D98B149" w14:textId="77777777" w:rsidR="00655761" w:rsidRPr="003F48A5" w:rsidRDefault="00655761" w:rsidP="008E66B2">
            <w:pPr>
              <w:jc w:val="center"/>
            </w:pPr>
          </w:p>
        </w:tc>
        <w:tc>
          <w:tcPr>
            <w:tcW w:w="253" w:type="pct"/>
          </w:tcPr>
          <w:p w14:paraId="65D63913" w14:textId="77777777" w:rsidR="00655761" w:rsidRPr="003F48A5" w:rsidRDefault="00655761" w:rsidP="008E66B2">
            <w:pPr>
              <w:jc w:val="center"/>
            </w:pPr>
          </w:p>
        </w:tc>
      </w:tr>
      <w:tr w:rsidR="00655761" w:rsidRPr="003F48A5" w14:paraId="055D8A9A" w14:textId="77777777" w:rsidTr="007A026B">
        <w:trPr>
          <w:trHeight w:val="283"/>
        </w:trPr>
        <w:tc>
          <w:tcPr>
            <w:tcW w:w="272" w:type="pct"/>
          </w:tcPr>
          <w:p w14:paraId="6B98D2C6" w14:textId="77777777" w:rsidR="00655761" w:rsidRPr="003F48A5" w:rsidRDefault="00655761" w:rsidP="00076E16">
            <w:pPr>
              <w:jc w:val="center"/>
            </w:pPr>
            <w:r w:rsidRPr="003F48A5">
              <w:t>6.</w:t>
            </w:r>
          </w:p>
        </w:tc>
        <w:tc>
          <w:tcPr>
            <w:tcW w:w="189" w:type="pct"/>
          </w:tcPr>
          <w:p w14:paraId="60DAF588" w14:textId="77777777" w:rsidR="00655761" w:rsidRPr="003F48A5" w:rsidRDefault="00655761" w:rsidP="00076E16">
            <w:pPr>
              <w:jc w:val="center"/>
            </w:pPr>
            <w:r w:rsidRPr="003F48A5">
              <w:t>a.</w:t>
            </w:r>
          </w:p>
        </w:tc>
        <w:tc>
          <w:tcPr>
            <w:tcW w:w="3711" w:type="pct"/>
            <w:vAlign w:val="center"/>
          </w:tcPr>
          <w:p w14:paraId="4B0A4922" w14:textId="77777777" w:rsidR="00655761" w:rsidRPr="003F48A5" w:rsidRDefault="00655761" w:rsidP="00ED3E60">
            <w:pPr>
              <w:jc w:val="both"/>
            </w:pPr>
            <w:r w:rsidRPr="00E241E1">
              <w:rPr>
                <w:color w:val="000000" w:themeColor="text1"/>
              </w:rPr>
              <w:t>Explain the manufacturing process of puffed rice</w:t>
            </w:r>
            <w:r>
              <w:rPr>
                <w:color w:val="000000" w:themeColor="text1"/>
              </w:rPr>
              <w:t xml:space="preserve"> and flattened rice with a flow chart.</w:t>
            </w:r>
          </w:p>
        </w:tc>
        <w:tc>
          <w:tcPr>
            <w:tcW w:w="319" w:type="pct"/>
          </w:tcPr>
          <w:p w14:paraId="64A47850" w14:textId="77777777" w:rsidR="00655761" w:rsidRPr="003F48A5" w:rsidRDefault="00655761" w:rsidP="00076E16">
            <w:pPr>
              <w:jc w:val="center"/>
            </w:pPr>
            <w:r w:rsidRPr="003F48A5">
              <w:t>CO</w:t>
            </w:r>
            <w:r>
              <w:t>6</w:t>
            </w:r>
          </w:p>
        </w:tc>
        <w:tc>
          <w:tcPr>
            <w:tcW w:w="256" w:type="pct"/>
          </w:tcPr>
          <w:p w14:paraId="14A88289" w14:textId="77777777" w:rsidR="00655761" w:rsidRPr="003F48A5" w:rsidRDefault="00655761" w:rsidP="00076E16">
            <w:pPr>
              <w:jc w:val="center"/>
            </w:pPr>
            <w:r>
              <w:t>A</w:t>
            </w:r>
          </w:p>
        </w:tc>
        <w:tc>
          <w:tcPr>
            <w:tcW w:w="253" w:type="pct"/>
          </w:tcPr>
          <w:p w14:paraId="1FA483B5" w14:textId="77777777" w:rsidR="00655761" w:rsidRPr="003F48A5" w:rsidRDefault="00655761" w:rsidP="00076E16">
            <w:pPr>
              <w:jc w:val="center"/>
            </w:pPr>
            <w:r>
              <w:t>1</w:t>
            </w:r>
            <w:r w:rsidRPr="003F48A5">
              <w:t>0</w:t>
            </w:r>
          </w:p>
        </w:tc>
      </w:tr>
      <w:tr w:rsidR="00655761" w:rsidRPr="003F48A5" w14:paraId="5FF6BF65" w14:textId="77777777" w:rsidTr="008E66B2">
        <w:trPr>
          <w:trHeight w:val="283"/>
        </w:trPr>
        <w:tc>
          <w:tcPr>
            <w:tcW w:w="272" w:type="pct"/>
          </w:tcPr>
          <w:p w14:paraId="709AF33C" w14:textId="77777777" w:rsidR="00655761" w:rsidRPr="003F48A5" w:rsidRDefault="00655761" w:rsidP="00076E16">
            <w:pPr>
              <w:jc w:val="center"/>
            </w:pPr>
          </w:p>
        </w:tc>
        <w:tc>
          <w:tcPr>
            <w:tcW w:w="189" w:type="pct"/>
          </w:tcPr>
          <w:p w14:paraId="037234F8" w14:textId="77777777" w:rsidR="00655761" w:rsidRPr="003F48A5" w:rsidRDefault="00655761" w:rsidP="00076E16">
            <w:pPr>
              <w:jc w:val="center"/>
            </w:pPr>
            <w:r w:rsidRPr="003F48A5">
              <w:t>b.</w:t>
            </w:r>
          </w:p>
        </w:tc>
        <w:tc>
          <w:tcPr>
            <w:tcW w:w="3711" w:type="pct"/>
          </w:tcPr>
          <w:p w14:paraId="4F66BE6C" w14:textId="77777777" w:rsidR="00655761" w:rsidRPr="003F48A5" w:rsidRDefault="00655761" w:rsidP="00D677AC">
            <w:pPr>
              <w:rPr>
                <w:bCs/>
              </w:rPr>
            </w:pPr>
            <w:r>
              <w:rPr>
                <w:bCs/>
              </w:rPr>
              <w:t>Write the principle and working mechanism of rice grading machinery with a neat diagram.</w:t>
            </w:r>
          </w:p>
        </w:tc>
        <w:tc>
          <w:tcPr>
            <w:tcW w:w="319" w:type="pct"/>
          </w:tcPr>
          <w:p w14:paraId="33A41525" w14:textId="77777777" w:rsidR="00655761" w:rsidRPr="003F48A5" w:rsidRDefault="00655761" w:rsidP="00076E16">
            <w:pPr>
              <w:jc w:val="center"/>
            </w:pPr>
            <w:r>
              <w:t>CO5</w:t>
            </w:r>
          </w:p>
        </w:tc>
        <w:tc>
          <w:tcPr>
            <w:tcW w:w="256" w:type="pct"/>
          </w:tcPr>
          <w:p w14:paraId="38CBF319" w14:textId="77777777" w:rsidR="00655761" w:rsidRPr="003F48A5" w:rsidRDefault="00655761" w:rsidP="00076E16">
            <w:pPr>
              <w:jc w:val="center"/>
            </w:pPr>
            <w:r>
              <w:t>A</w:t>
            </w:r>
          </w:p>
        </w:tc>
        <w:tc>
          <w:tcPr>
            <w:tcW w:w="253" w:type="pct"/>
          </w:tcPr>
          <w:p w14:paraId="0339EAF1" w14:textId="77777777" w:rsidR="00655761" w:rsidRPr="003F48A5" w:rsidRDefault="00655761" w:rsidP="00076E16">
            <w:pPr>
              <w:jc w:val="center"/>
            </w:pPr>
            <w:r>
              <w:t>10</w:t>
            </w:r>
          </w:p>
        </w:tc>
      </w:tr>
      <w:tr w:rsidR="00655761" w:rsidRPr="003F48A5" w14:paraId="0765E868" w14:textId="77777777" w:rsidTr="008E66B2">
        <w:trPr>
          <w:trHeight w:val="397"/>
        </w:trPr>
        <w:tc>
          <w:tcPr>
            <w:tcW w:w="272" w:type="pct"/>
          </w:tcPr>
          <w:p w14:paraId="1819671A" w14:textId="77777777" w:rsidR="00655761" w:rsidRPr="003F48A5" w:rsidRDefault="00655761" w:rsidP="00076E16">
            <w:pPr>
              <w:jc w:val="center"/>
            </w:pPr>
          </w:p>
        </w:tc>
        <w:tc>
          <w:tcPr>
            <w:tcW w:w="189" w:type="pct"/>
          </w:tcPr>
          <w:p w14:paraId="21952005" w14:textId="77777777" w:rsidR="00655761" w:rsidRPr="003F48A5" w:rsidRDefault="00655761" w:rsidP="00076E16">
            <w:pPr>
              <w:jc w:val="center"/>
            </w:pPr>
          </w:p>
        </w:tc>
        <w:tc>
          <w:tcPr>
            <w:tcW w:w="3711" w:type="pct"/>
          </w:tcPr>
          <w:p w14:paraId="70FA35E8" w14:textId="77777777" w:rsidR="00655761" w:rsidRPr="003F48A5" w:rsidRDefault="00655761" w:rsidP="00076E16">
            <w:pPr>
              <w:jc w:val="center"/>
            </w:pPr>
          </w:p>
        </w:tc>
        <w:tc>
          <w:tcPr>
            <w:tcW w:w="319" w:type="pct"/>
          </w:tcPr>
          <w:p w14:paraId="49F2FA2B" w14:textId="77777777" w:rsidR="00655761" w:rsidRPr="003F48A5" w:rsidRDefault="00655761" w:rsidP="00076E16">
            <w:pPr>
              <w:jc w:val="center"/>
            </w:pPr>
          </w:p>
        </w:tc>
        <w:tc>
          <w:tcPr>
            <w:tcW w:w="256" w:type="pct"/>
          </w:tcPr>
          <w:p w14:paraId="09742B40" w14:textId="77777777" w:rsidR="00655761" w:rsidRPr="003F48A5" w:rsidRDefault="00655761" w:rsidP="00076E16">
            <w:pPr>
              <w:jc w:val="center"/>
            </w:pPr>
          </w:p>
        </w:tc>
        <w:tc>
          <w:tcPr>
            <w:tcW w:w="253" w:type="pct"/>
          </w:tcPr>
          <w:p w14:paraId="48ABF1BE" w14:textId="77777777" w:rsidR="00655761" w:rsidRPr="003F48A5" w:rsidRDefault="00655761" w:rsidP="00076E16">
            <w:pPr>
              <w:jc w:val="center"/>
            </w:pPr>
          </w:p>
        </w:tc>
      </w:tr>
      <w:tr w:rsidR="00655761" w:rsidRPr="003F48A5" w14:paraId="2C7C9624" w14:textId="77777777" w:rsidTr="008E66B2">
        <w:trPr>
          <w:trHeight w:val="283"/>
        </w:trPr>
        <w:tc>
          <w:tcPr>
            <w:tcW w:w="272" w:type="pct"/>
          </w:tcPr>
          <w:p w14:paraId="6B91A436" w14:textId="77777777" w:rsidR="00655761" w:rsidRPr="003F48A5" w:rsidRDefault="00655761" w:rsidP="00076E16">
            <w:pPr>
              <w:jc w:val="center"/>
            </w:pPr>
            <w:r w:rsidRPr="003F48A5">
              <w:t>7.</w:t>
            </w:r>
          </w:p>
        </w:tc>
        <w:tc>
          <w:tcPr>
            <w:tcW w:w="189" w:type="pct"/>
          </w:tcPr>
          <w:p w14:paraId="4D55A1EE" w14:textId="77777777" w:rsidR="00655761" w:rsidRPr="003F48A5" w:rsidRDefault="00655761" w:rsidP="00076E16">
            <w:pPr>
              <w:jc w:val="center"/>
            </w:pPr>
          </w:p>
        </w:tc>
        <w:tc>
          <w:tcPr>
            <w:tcW w:w="3711" w:type="pct"/>
          </w:tcPr>
          <w:p w14:paraId="6931FA1B" w14:textId="77777777" w:rsidR="00655761" w:rsidRPr="003F48A5" w:rsidRDefault="00655761" w:rsidP="000C4A7F">
            <w:pPr>
              <w:jc w:val="both"/>
            </w:pPr>
            <w:r>
              <w:t>Compare and contrast wet milling and dry milling of pulses adopted in food processing industries.</w:t>
            </w:r>
          </w:p>
        </w:tc>
        <w:tc>
          <w:tcPr>
            <w:tcW w:w="319" w:type="pct"/>
          </w:tcPr>
          <w:p w14:paraId="3D54C50F" w14:textId="77777777" w:rsidR="00655761" w:rsidRPr="003F48A5" w:rsidRDefault="00655761" w:rsidP="00076E16">
            <w:pPr>
              <w:jc w:val="center"/>
            </w:pPr>
            <w:r w:rsidRPr="003F48A5">
              <w:t>CO</w:t>
            </w:r>
            <w:r>
              <w:t>6</w:t>
            </w:r>
          </w:p>
        </w:tc>
        <w:tc>
          <w:tcPr>
            <w:tcW w:w="256" w:type="pct"/>
          </w:tcPr>
          <w:p w14:paraId="7818B5D3" w14:textId="77777777" w:rsidR="00655761" w:rsidRPr="003F48A5" w:rsidRDefault="00655761" w:rsidP="00076E16">
            <w:pPr>
              <w:jc w:val="center"/>
            </w:pPr>
            <w:r>
              <w:t>An</w:t>
            </w:r>
          </w:p>
        </w:tc>
        <w:tc>
          <w:tcPr>
            <w:tcW w:w="253" w:type="pct"/>
          </w:tcPr>
          <w:p w14:paraId="670456A3" w14:textId="77777777" w:rsidR="00655761" w:rsidRPr="003F48A5" w:rsidRDefault="00655761" w:rsidP="00076E16">
            <w:pPr>
              <w:jc w:val="center"/>
            </w:pPr>
            <w:r>
              <w:t>2</w:t>
            </w:r>
            <w:r w:rsidRPr="003F48A5">
              <w:t>0</w:t>
            </w:r>
          </w:p>
        </w:tc>
      </w:tr>
      <w:tr w:rsidR="00655761" w:rsidRPr="003F48A5" w14:paraId="0C322BD7" w14:textId="77777777" w:rsidTr="008E66B2">
        <w:trPr>
          <w:trHeight w:val="283"/>
        </w:trPr>
        <w:tc>
          <w:tcPr>
            <w:tcW w:w="272" w:type="pct"/>
          </w:tcPr>
          <w:p w14:paraId="42989E46" w14:textId="77777777" w:rsidR="00655761" w:rsidRPr="003F48A5" w:rsidRDefault="00655761" w:rsidP="0006672B">
            <w:pPr>
              <w:jc w:val="center"/>
            </w:pPr>
          </w:p>
        </w:tc>
        <w:tc>
          <w:tcPr>
            <w:tcW w:w="189" w:type="pct"/>
          </w:tcPr>
          <w:p w14:paraId="73FCA9EF" w14:textId="77777777" w:rsidR="00655761" w:rsidRPr="003F48A5" w:rsidRDefault="00655761" w:rsidP="0006672B">
            <w:pPr>
              <w:jc w:val="center"/>
            </w:pPr>
          </w:p>
        </w:tc>
        <w:tc>
          <w:tcPr>
            <w:tcW w:w="3711" w:type="pct"/>
          </w:tcPr>
          <w:p w14:paraId="3F10331B" w14:textId="77777777" w:rsidR="00655761" w:rsidRPr="003F48A5" w:rsidRDefault="00655761" w:rsidP="0006672B">
            <w:pPr>
              <w:jc w:val="center"/>
              <w:rPr>
                <w:bCs/>
              </w:rPr>
            </w:pPr>
            <w:r w:rsidRPr="003F48A5">
              <w:rPr>
                <w:b/>
                <w:bCs/>
              </w:rPr>
              <w:t>(OR)</w:t>
            </w:r>
          </w:p>
        </w:tc>
        <w:tc>
          <w:tcPr>
            <w:tcW w:w="319" w:type="pct"/>
          </w:tcPr>
          <w:p w14:paraId="6B856142" w14:textId="77777777" w:rsidR="00655761" w:rsidRPr="003F48A5" w:rsidRDefault="00655761" w:rsidP="0006672B">
            <w:pPr>
              <w:jc w:val="center"/>
            </w:pPr>
          </w:p>
        </w:tc>
        <w:tc>
          <w:tcPr>
            <w:tcW w:w="256" w:type="pct"/>
          </w:tcPr>
          <w:p w14:paraId="76F101A2" w14:textId="77777777" w:rsidR="00655761" w:rsidRPr="003F48A5" w:rsidRDefault="00655761" w:rsidP="0006672B">
            <w:pPr>
              <w:jc w:val="center"/>
            </w:pPr>
          </w:p>
        </w:tc>
        <w:tc>
          <w:tcPr>
            <w:tcW w:w="253" w:type="pct"/>
          </w:tcPr>
          <w:p w14:paraId="16D889FB" w14:textId="77777777" w:rsidR="00655761" w:rsidRPr="003F48A5" w:rsidRDefault="00655761" w:rsidP="0006672B">
            <w:pPr>
              <w:jc w:val="center"/>
            </w:pPr>
          </w:p>
        </w:tc>
      </w:tr>
      <w:tr w:rsidR="00655761" w:rsidRPr="003F48A5" w14:paraId="04FBE3E1" w14:textId="77777777" w:rsidTr="008E66B2">
        <w:trPr>
          <w:trHeight w:val="283"/>
        </w:trPr>
        <w:tc>
          <w:tcPr>
            <w:tcW w:w="272" w:type="pct"/>
          </w:tcPr>
          <w:p w14:paraId="7BC89FC8" w14:textId="77777777" w:rsidR="00655761" w:rsidRPr="003F48A5" w:rsidRDefault="00655761" w:rsidP="0006672B">
            <w:pPr>
              <w:jc w:val="center"/>
            </w:pPr>
            <w:r w:rsidRPr="003F48A5">
              <w:t>8.</w:t>
            </w:r>
          </w:p>
        </w:tc>
        <w:tc>
          <w:tcPr>
            <w:tcW w:w="189" w:type="pct"/>
          </w:tcPr>
          <w:p w14:paraId="5AA6C333" w14:textId="77777777" w:rsidR="00655761" w:rsidRPr="003F48A5" w:rsidRDefault="00655761" w:rsidP="0006672B">
            <w:pPr>
              <w:jc w:val="center"/>
            </w:pPr>
          </w:p>
        </w:tc>
        <w:tc>
          <w:tcPr>
            <w:tcW w:w="3711" w:type="pct"/>
          </w:tcPr>
          <w:p w14:paraId="4A9B6BFF" w14:textId="77777777" w:rsidR="00655761" w:rsidRPr="003F48A5" w:rsidRDefault="00655761" w:rsidP="00D677AC">
            <w:pPr>
              <w:jc w:val="both"/>
              <w:rPr>
                <w:bCs/>
              </w:rPr>
            </w:pPr>
            <w:r>
              <w:rPr>
                <w:bCs/>
              </w:rPr>
              <w:t>With a neat flow diagram, explain the</w:t>
            </w:r>
            <w:r w:rsidRPr="00086843">
              <w:rPr>
                <w:bCs/>
              </w:rPr>
              <w:t xml:space="preserve"> </w:t>
            </w:r>
            <w:r>
              <w:rPr>
                <w:bCs/>
              </w:rPr>
              <w:t>production process of t</w:t>
            </w:r>
            <w:r w:rsidRPr="00086843">
              <w:rPr>
                <w:bCs/>
              </w:rPr>
              <w:t>ortilla</w:t>
            </w:r>
            <w:r>
              <w:rPr>
                <w:bCs/>
              </w:rPr>
              <w:t>s and mention their nutritional benefits.</w:t>
            </w:r>
          </w:p>
        </w:tc>
        <w:tc>
          <w:tcPr>
            <w:tcW w:w="319" w:type="pct"/>
          </w:tcPr>
          <w:p w14:paraId="478AE1C4" w14:textId="77777777" w:rsidR="00655761" w:rsidRPr="003F48A5" w:rsidRDefault="00655761" w:rsidP="0006672B">
            <w:pPr>
              <w:jc w:val="center"/>
            </w:pPr>
            <w:r w:rsidRPr="003F48A5">
              <w:t>CO6</w:t>
            </w:r>
          </w:p>
        </w:tc>
        <w:tc>
          <w:tcPr>
            <w:tcW w:w="256" w:type="pct"/>
          </w:tcPr>
          <w:p w14:paraId="3603E4A9" w14:textId="77777777" w:rsidR="00655761" w:rsidRPr="003F48A5" w:rsidRDefault="00655761" w:rsidP="0006672B">
            <w:pPr>
              <w:jc w:val="center"/>
            </w:pPr>
            <w:r>
              <w:t>A</w:t>
            </w:r>
          </w:p>
        </w:tc>
        <w:tc>
          <w:tcPr>
            <w:tcW w:w="253" w:type="pct"/>
          </w:tcPr>
          <w:p w14:paraId="4E67F3AC" w14:textId="77777777" w:rsidR="00655761" w:rsidRPr="003F48A5" w:rsidRDefault="00655761" w:rsidP="0006672B">
            <w:pPr>
              <w:jc w:val="center"/>
            </w:pPr>
            <w:r>
              <w:t>2</w:t>
            </w:r>
            <w:r w:rsidRPr="003F48A5">
              <w:t>0</w:t>
            </w:r>
          </w:p>
        </w:tc>
      </w:tr>
      <w:tr w:rsidR="00655761" w:rsidRPr="003F48A5" w14:paraId="76ABB1C0" w14:textId="77777777" w:rsidTr="008E66B2">
        <w:trPr>
          <w:trHeight w:val="283"/>
        </w:trPr>
        <w:tc>
          <w:tcPr>
            <w:tcW w:w="272" w:type="pct"/>
          </w:tcPr>
          <w:p w14:paraId="4E61F2C6" w14:textId="77777777" w:rsidR="00655761" w:rsidRPr="003F48A5" w:rsidRDefault="00655761" w:rsidP="0006672B">
            <w:pPr>
              <w:jc w:val="center"/>
            </w:pPr>
          </w:p>
        </w:tc>
        <w:tc>
          <w:tcPr>
            <w:tcW w:w="189" w:type="pct"/>
          </w:tcPr>
          <w:p w14:paraId="1EAB6D13" w14:textId="77777777" w:rsidR="00655761" w:rsidRPr="003F48A5" w:rsidRDefault="00655761" w:rsidP="0006672B">
            <w:pPr>
              <w:jc w:val="center"/>
            </w:pPr>
          </w:p>
        </w:tc>
        <w:tc>
          <w:tcPr>
            <w:tcW w:w="3711" w:type="pct"/>
          </w:tcPr>
          <w:p w14:paraId="31842EE5" w14:textId="77777777" w:rsidR="00655761" w:rsidRPr="003F48A5" w:rsidRDefault="00655761" w:rsidP="0006672B">
            <w:pPr>
              <w:rPr>
                <w:bCs/>
              </w:rPr>
            </w:pPr>
          </w:p>
        </w:tc>
        <w:tc>
          <w:tcPr>
            <w:tcW w:w="319" w:type="pct"/>
          </w:tcPr>
          <w:p w14:paraId="3707DB7D" w14:textId="77777777" w:rsidR="00655761" w:rsidRPr="003F48A5" w:rsidRDefault="00655761" w:rsidP="0006672B">
            <w:pPr>
              <w:jc w:val="center"/>
            </w:pPr>
          </w:p>
        </w:tc>
        <w:tc>
          <w:tcPr>
            <w:tcW w:w="256" w:type="pct"/>
          </w:tcPr>
          <w:p w14:paraId="437C0B26" w14:textId="77777777" w:rsidR="00655761" w:rsidRPr="003F48A5" w:rsidRDefault="00655761" w:rsidP="0006672B">
            <w:pPr>
              <w:jc w:val="center"/>
            </w:pPr>
          </w:p>
        </w:tc>
        <w:tc>
          <w:tcPr>
            <w:tcW w:w="253" w:type="pct"/>
          </w:tcPr>
          <w:p w14:paraId="08C48840" w14:textId="77777777" w:rsidR="00655761" w:rsidRPr="003F48A5" w:rsidRDefault="00655761" w:rsidP="0006672B">
            <w:pPr>
              <w:jc w:val="center"/>
            </w:pPr>
          </w:p>
        </w:tc>
      </w:tr>
      <w:tr w:rsidR="00655761" w:rsidRPr="003F48A5" w14:paraId="26C9D269" w14:textId="77777777" w:rsidTr="00F33D16">
        <w:trPr>
          <w:trHeight w:val="550"/>
        </w:trPr>
        <w:tc>
          <w:tcPr>
            <w:tcW w:w="5000" w:type="pct"/>
            <w:gridSpan w:val="6"/>
            <w:vAlign w:val="center"/>
          </w:tcPr>
          <w:p w14:paraId="33CEFCED" w14:textId="77777777" w:rsidR="00655761" w:rsidRPr="003F48A5" w:rsidRDefault="00655761" w:rsidP="0006672B">
            <w:pPr>
              <w:jc w:val="center"/>
            </w:pPr>
            <w:r w:rsidRPr="003F48A5">
              <w:rPr>
                <w:b/>
                <w:bCs/>
              </w:rPr>
              <w:t>COMPULSORY QUESTION</w:t>
            </w:r>
          </w:p>
        </w:tc>
      </w:tr>
      <w:tr w:rsidR="00655761" w:rsidRPr="003F48A5" w14:paraId="2E77543E" w14:textId="77777777" w:rsidTr="000751D0">
        <w:trPr>
          <w:trHeight w:val="283"/>
        </w:trPr>
        <w:tc>
          <w:tcPr>
            <w:tcW w:w="272" w:type="pct"/>
          </w:tcPr>
          <w:p w14:paraId="2799D678" w14:textId="77777777" w:rsidR="00655761" w:rsidRPr="003F48A5" w:rsidRDefault="00655761" w:rsidP="0006672B">
            <w:pPr>
              <w:jc w:val="center"/>
            </w:pPr>
            <w:r w:rsidRPr="003F48A5">
              <w:t>9.</w:t>
            </w:r>
          </w:p>
        </w:tc>
        <w:tc>
          <w:tcPr>
            <w:tcW w:w="189" w:type="pct"/>
          </w:tcPr>
          <w:p w14:paraId="53C588A4" w14:textId="77777777" w:rsidR="00655761" w:rsidRPr="003F48A5" w:rsidRDefault="00655761" w:rsidP="0006672B">
            <w:pPr>
              <w:jc w:val="center"/>
            </w:pPr>
          </w:p>
        </w:tc>
        <w:tc>
          <w:tcPr>
            <w:tcW w:w="3711" w:type="pct"/>
            <w:vAlign w:val="center"/>
          </w:tcPr>
          <w:p w14:paraId="5C17ED9E" w14:textId="77777777" w:rsidR="00655761" w:rsidRPr="003F48A5" w:rsidRDefault="00655761" w:rsidP="00D677AC">
            <w:pPr>
              <w:jc w:val="both"/>
            </w:pPr>
            <w:r>
              <w:t>Evaluate the steps involved in millet processing and development of their value-added food products with a neat illustration.</w:t>
            </w:r>
          </w:p>
        </w:tc>
        <w:tc>
          <w:tcPr>
            <w:tcW w:w="319" w:type="pct"/>
          </w:tcPr>
          <w:p w14:paraId="1D03B1C6" w14:textId="77777777" w:rsidR="00655761" w:rsidRPr="003F48A5" w:rsidRDefault="00655761" w:rsidP="0006672B">
            <w:pPr>
              <w:jc w:val="center"/>
            </w:pPr>
            <w:r w:rsidRPr="003F48A5">
              <w:t>CO6</w:t>
            </w:r>
          </w:p>
        </w:tc>
        <w:tc>
          <w:tcPr>
            <w:tcW w:w="256" w:type="pct"/>
          </w:tcPr>
          <w:p w14:paraId="31C7B792" w14:textId="77777777" w:rsidR="00655761" w:rsidRPr="003F48A5" w:rsidRDefault="00655761" w:rsidP="0006672B">
            <w:pPr>
              <w:jc w:val="center"/>
            </w:pPr>
            <w:r>
              <w:t>An</w:t>
            </w:r>
          </w:p>
        </w:tc>
        <w:tc>
          <w:tcPr>
            <w:tcW w:w="253" w:type="pct"/>
          </w:tcPr>
          <w:p w14:paraId="55DA302F" w14:textId="77777777" w:rsidR="00655761" w:rsidRPr="003F48A5" w:rsidRDefault="00655761" w:rsidP="0006672B">
            <w:pPr>
              <w:jc w:val="center"/>
            </w:pPr>
            <w:r>
              <w:t>2</w:t>
            </w:r>
            <w:r w:rsidRPr="003F48A5">
              <w:t>0</w:t>
            </w:r>
          </w:p>
        </w:tc>
      </w:tr>
    </w:tbl>
    <w:p w14:paraId="32E787D8" w14:textId="77777777" w:rsidR="00655761" w:rsidRDefault="00655761" w:rsidP="00856324"/>
    <w:p w14:paraId="77534195" w14:textId="77777777" w:rsidR="00655761" w:rsidRDefault="0065576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07E258"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5A961B99" w14:textId="77777777" w:rsidTr="0090256D">
        <w:tc>
          <w:tcPr>
            <w:tcW w:w="632" w:type="dxa"/>
          </w:tcPr>
          <w:p w14:paraId="5983357D" w14:textId="77777777" w:rsidR="00655761" w:rsidRPr="00930ED1" w:rsidRDefault="00655761" w:rsidP="00FA7076">
            <w:pPr>
              <w:jc w:val="center"/>
              <w:rPr>
                <w:sz w:val="22"/>
                <w:szCs w:val="22"/>
              </w:rPr>
            </w:pPr>
          </w:p>
        </w:tc>
        <w:tc>
          <w:tcPr>
            <w:tcW w:w="9858" w:type="dxa"/>
          </w:tcPr>
          <w:p w14:paraId="19A7EF5A" w14:textId="77777777" w:rsidR="00655761" w:rsidRPr="00930ED1" w:rsidRDefault="00655761" w:rsidP="00FA7076">
            <w:pPr>
              <w:jc w:val="center"/>
              <w:rPr>
                <w:b/>
                <w:sz w:val="22"/>
                <w:szCs w:val="22"/>
              </w:rPr>
            </w:pPr>
            <w:r w:rsidRPr="00930ED1">
              <w:rPr>
                <w:b/>
                <w:sz w:val="22"/>
                <w:szCs w:val="22"/>
              </w:rPr>
              <w:t>COURSE OUTCOMES</w:t>
            </w:r>
          </w:p>
        </w:tc>
      </w:tr>
      <w:tr w:rsidR="00655761" w14:paraId="7C65DBE9" w14:textId="77777777" w:rsidTr="0090256D">
        <w:tc>
          <w:tcPr>
            <w:tcW w:w="632" w:type="dxa"/>
          </w:tcPr>
          <w:p w14:paraId="4BAD967F" w14:textId="77777777" w:rsidR="00655761" w:rsidRPr="00930ED1" w:rsidRDefault="00655761" w:rsidP="00FA7076">
            <w:pPr>
              <w:jc w:val="center"/>
              <w:rPr>
                <w:sz w:val="22"/>
                <w:szCs w:val="22"/>
              </w:rPr>
            </w:pPr>
            <w:r w:rsidRPr="00930ED1">
              <w:rPr>
                <w:sz w:val="22"/>
                <w:szCs w:val="22"/>
              </w:rPr>
              <w:t>CO1</w:t>
            </w:r>
          </w:p>
        </w:tc>
        <w:tc>
          <w:tcPr>
            <w:tcW w:w="9858" w:type="dxa"/>
          </w:tcPr>
          <w:p w14:paraId="5D735EC7" w14:textId="77777777" w:rsidR="00655761" w:rsidRDefault="00655761" w:rsidP="0090256D">
            <w:pPr>
              <w:pStyle w:val="Normal3"/>
              <w:jc w:val="both"/>
              <w:rPr>
                <w:rFonts w:ascii="Times New Roman" w:eastAsia="Times New Roman" w:hAnsi="Times New Roman" w:cs="Times New Roman"/>
              </w:rPr>
            </w:pPr>
            <w:r>
              <w:rPr>
                <w:rFonts w:ascii="Times New Roman" w:eastAsia="Times New Roman" w:hAnsi="Times New Roman" w:cs="Times New Roman"/>
              </w:rPr>
              <w:t>Gain knowledge on the structure, composition and pre milling operations of food grains, pulses and oil seeds</w:t>
            </w:r>
          </w:p>
          <w:p w14:paraId="2E07CD90" w14:textId="77777777" w:rsidR="00655761" w:rsidRPr="00930ED1" w:rsidRDefault="00655761" w:rsidP="00F33D16">
            <w:pPr>
              <w:jc w:val="both"/>
              <w:rPr>
                <w:sz w:val="22"/>
                <w:szCs w:val="22"/>
              </w:rPr>
            </w:pPr>
          </w:p>
        </w:tc>
      </w:tr>
      <w:tr w:rsidR="00655761" w14:paraId="4B2F38F2" w14:textId="77777777" w:rsidTr="0090256D">
        <w:tc>
          <w:tcPr>
            <w:tcW w:w="632" w:type="dxa"/>
          </w:tcPr>
          <w:p w14:paraId="6AB2683D" w14:textId="77777777" w:rsidR="00655761" w:rsidRPr="00930ED1" w:rsidRDefault="00655761" w:rsidP="0090256D">
            <w:pPr>
              <w:jc w:val="center"/>
              <w:rPr>
                <w:sz w:val="22"/>
                <w:szCs w:val="22"/>
              </w:rPr>
            </w:pPr>
            <w:r w:rsidRPr="00930ED1">
              <w:rPr>
                <w:sz w:val="22"/>
                <w:szCs w:val="22"/>
              </w:rPr>
              <w:t>CO2</w:t>
            </w:r>
          </w:p>
        </w:tc>
        <w:tc>
          <w:tcPr>
            <w:tcW w:w="9858" w:type="dxa"/>
          </w:tcPr>
          <w:p w14:paraId="5955C9E5" w14:textId="77777777" w:rsidR="00655761" w:rsidRPr="00930ED1" w:rsidRDefault="00655761" w:rsidP="0090256D">
            <w:pPr>
              <w:jc w:val="both"/>
              <w:rPr>
                <w:sz w:val="22"/>
                <w:szCs w:val="22"/>
              </w:rPr>
            </w:pPr>
            <w:r>
              <w:t>U</w:t>
            </w:r>
            <w:r w:rsidRPr="00432717">
              <w:t>nderstand the Paddy Processing and Rice milling equipment which will help them for developing entrepreneurial skills.</w:t>
            </w:r>
          </w:p>
        </w:tc>
      </w:tr>
      <w:tr w:rsidR="00655761" w14:paraId="2AB0B3E3" w14:textId="77777777" w:rsidTr="0090256D">
        <w:tc>
          <w:tcPr>
            <w:tcW w:w="632" w:type="dxa"/>
          </w:tcPr>
          <w:p w14:paraId="6DA88530" w14:textId="77777777" w:rsidR="00655761" w:rsidRPr="00930ED1" w:rsidRDefault="00655761" w:rsidP="0090256D">
            <w:pPr>
              <w:jc w:val="center"/>
              <w:rPr>
                <w:sz w:val="22"/>
                <w:szCs w:val="22"/>
              </w:rPr>
            </w:pPr>
            <w:r w:rsidRPr="00930ED1">
              <w:rPr>
                <w:sz w:val="22"/>
                <w:szCs w:val="22"/>
              </w:rPr>
              <w:t>CO3</w:t>
            </w:r>
          </w:p>
        </w:tc>
        <w:tc>
          <w:tcPr>
            <w:tcW w:w="9858" w:type="dxa"/>
          </w:tcPr>
          <w:p w14:paraId="750A6424" w14:textId="77777777" w:rsidR="00655761" w:rsidRPr="00930ED1" w:rsidRDefault="00655761" w:rsidP="0090256D">
            <w:pPr>
              <w:jc w:val="both"/>
              <w:rPr>
                <w:sz w:val="22"/>
                <w:szCs w:val="22"/>
              </w:rPr>
            </w:pPr>
            <w:r>
              <w:t>D</w:t>
            </w:r>
            <w:r w:rsidRPr="00432717">
              <w:t>evelop skills needed in milling of pulses and oil seeds which will promote employment.</w:t>
            </w:r>
          </w:p>
        </w:tc>
      </w:tr>
      <w:tr w:rsidR="00655761" w14:paraId="5388F54C" w14:textId="77777777" w:rsidTr="0090256D">
        <w:tc>
          <w:tcPr>
            <w:tcW w:w="632" w:type="dxa"/>
          </w:tcPr>
          <w:p w14:paraId="57F1DA37" w14:textId="77777777" w:rsidR="00655761" w:rsidRPr="00930ED1" w:rsidRDefault="00655761" w:rsidP="0090256D">
            <w:pPr>
              <w:jc w:val="center"/>
              <w:rPr>
                <w:sz w:val="22"/>
                <w:szCs w:val="22"/>
              </w:rPr>
            </w:pPr>
            <w:r w:rsidRPr="00930ED1">
              <w:rPr>
                <w:sz w:val="22"/>
                <w:szCs w:val="22"/>
              </w:rPr>
              <w:t>CO4</w:t>
            </w:r>
          </w:p>
        </w:tc>
        <w:tc>
          <w:tcPr>
            <w:tcW w:w="9858" w:type="dxa"/>
          </w:tcPr>
          <w:p w14:paraId="744D4625" w14:textId="77777777" w:rsidR="00655761" w:rsidRPr="00930ED1" w:rsidRDefault="00655761" w:rsidP="0090256D">
            <w:pPr>
              <w:jc w:val="both"/>
              <w:rPr>
                <w:sz w:val="22"/>
                <w:szCs w:val="22"/>
              </w:rPr>
            </w:pPr>
            <w:r>
              <w:t>A</w:t>
            </w:r>
            <w:r w:rsidRPr="00432717">
              <w:t>nalyze the suitable method for corn/maize milling</w:t>
            </w:r>
          </w:p>
        </w:tc>
      </w:tr>
      <w:tr w:rsidR="00655761" w14:paraId="28DE41F4" w14:textId="77777777" w:rsidTr="0090256D">
        <w:tc>
          <w:tcPr>
            <w:tcW w:w="632" w:type="dxa"/>
          </w:tcPr>
          <w:p w14:paraId="48374830" w14:textId="77777777" w:rsidR="00655761" w:rsidRPr="00930ED1" w:rsidRDefault="00655761" w:rsidP="0090256D">
            <w:pPr>
              <w:jc w:val="center"/>
              <w:rPr>
                <w:sz w:val="22"/>
                <w:szCs w:val="22"/>
              </w:rPr>
            </w:pPr>
            <w:r w:rsidRPr="00930ED1">
              <w:rPr>
                <w:sz w:val="22"/>
                <w:szCs w:val="22"/>
              </w:rPr>
              <w:t>CO5</w:t>
            </w:r>
          </w:p>
        </w:tc>
        <w:tc>
          <w:tcPr>
            <w:tcW w:w="9858" w:type="dxa"/>
          </w:tcPr>
          <w:p w14:paraId="0BD942A4" w14:textId="77777777" w:rsidR="00655761" w:rsidRPr="00930ED1" w:rsidRDefault="00655761" w:rsidP="0090256D">
            <w:pPr>
              <w:jc w:val="both"/>
              <w:rPr>
                <w:sz w:val="22"/>
                <w:szCs w:val="22"/>
              </w:rPr>
            </w:pPr>
            <w:r>
              <w:t>P</w:t>
            </w:r>
            <w:r w:rsidRPr="00432717">
              <w:t>redict a better equipment for processing the raw materials</w:t>
            </w:r>
          </w:p>
        </w:tc>
      </w:tr>
      <w:tr w:rsidR="00655761" w14:paraId="33753362" w14:textId="77777777" w:rsidTr="0090256D">
        <w:tc>
          <w:tcPr>
            <w:tcW w:w="632" w:type="dxa"/>
          </w:tcPr>
          <w:p w14:paraId="71950634" w14:textId="77777777" w:rsidR="00655761" w:rsidRPr="00930ED1" w:rsidRDefault="00655761" w:rsidP="0090256D">
            <w:pPr>
              <w:jc w:val="center"/>
              <w:rPr>
                <w:sz w:val="22"/>
                <w:szCs w:val="22"/>
              </w:rPr>
            </w:pPr>
            <w:r w:rsidRPr="00930ED1">
              <w:rPr>
                <w:sz w:val="22"/>
                <w:szCs w:val="22"/>
              </w:rPr>
              <w:t>CO6</w:t>
            </w:r>
          </w:p>
        </w:tc>
        <w:tc>
          <w:tcPr>
            <w:tcW w:w="9858" w:type="dxa"/>
          </w:tcPr>
          <w:p w14:paraId="7D1BED8D" w14:textId="77777777" w:rsidR="00655761" w:rsidRPr="00930ED1" w:rsidRDefault="00655761" w:rsidP="0090256D">
            <w:pPr>
              <w:jc w:val="both"/>
              <w:rPr>
                <w:sz w:val="22"/>
                <w:szCs w:val="22"/>
              </w:rPr>
            </w:pPr>
            <w:r>
              <w:t>A</w:t>
            </w:r>
            <w:r w:rsidRPr="00432717">
              <w:t>pply the knowledge to process food grains into value added products</w:t>
            </w:r>
          </w:p>
        </w:tc>
      </w:tr>
    </w:tbl>
    <w:p w14:paraId="32410581" w14:textId="77777777" w:rsidR="00655761" w:rsidRDefault="00655761"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69347E8F" w14:textId="77777777" w:rsidTr="00CA4F97">
        <w:trPr>
          <w:jc w:val="center"/>
        </w:trPr>
        <w:tc>
          <w:tcPr>
            <w:tcW w:w="6385" w:type="dxa"/>
            <w:gridSpan w:val="8"/>
          </w:tcPr>
          <w:p w14:paraId="037CE39C" w14:textId="77777777" w:rsidR="00655761" w:rsidRPr="00930ED1" w:rsidRDefault="00655761" w:rsidP="00D54806">
            <w:pPr>
              <w:jc w:val="center"/>
              <w:rPr>
                <w:b/>
                <w:sz w:val="22"/>
                <w:szCs w:val="22"/>
              </w:rPr>
            </w:pPr>
            <w:r w:rsidRPr="00930ED1">
              <w:rPr>
                <w:b/>
                <w:sz w:val="22"/>
                <w:szCs w:val="22"/>
              </w:rPr>
              <w:t xml:space="preserve">Assessment Pattern as per Bloom’s </w:t>
            </w:r>
            <w:r>
              <w:rPr>
                <w:b/>
                <w:sz w:val="22"/>
                <w:szCs w:val="22"/>
              </w:rPr>
              <w:t>Level</w:t>
            </w:r>
          </w:p>
        </w:tc>
      </w:tr>
      <w:tr w:rsidR="00655761" w14:paraId="0448A65E" w14:textId="77777777" w:rsidTr="00CA4F97">
        <w:trPr>
          <w:jc w:val="center"/>
        </w:trPr>
        <w:tc>
          <w:tcPr>
            <w:tcW w:w="1140" w:type="dxa"/>
          </w:tcPr>
          <w:p w14:paraId="1DE81835" w14:textId="77777777" w:rsidR="00655761" w:rsidRPr="00CC7F9A" w:rsidRDefault="00655761"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BF55E13" w14:textId="77777777" w:rsidR="00655761" w:rsidRPr="00CC7F9A" w:rsidRDefault="00655761" w:rsidP="00D54806">
            <w:pPr>
              <w:jc w:val="center"/>
              <w:rPr>
                <w:b/>
                <w:sz w:val="22"/>
                <w:szCs w:val="22"/>
              </w:rPr>
            </w:pPr>
            <w:r w:rsidRPr="00CC7F9A">
              <w:rPr>
                <w:b/>
                <w:sz w:val="22"/>
                <w:szCs w:val="22"/>
              </w:rPr>
              <w:t>R</w:t>
            </w:r>
          </w:p>
        </w:tc>
        <w:tc>
          <w:tcPr>
            <w:tcW w:w="708" w:type="dxa"/>
          </w:tcPr>
          <w:p w14:paraId="3F270147" w14:textId="77777777" w:rsidR="00655761" w:rsidRPr="00CC7F9A" w:rsidRDefault="00655761" w:rsidP="00D54806">
            <w:pPr>
              <w:jc w:val="center"/>
              <w:rPr>
                <w:b/>
                <w:sz w:val="22"/>
                <w:szCs w:val="22"/>
              </w:rPr>
            </w:pPr>
            <w:r w:rsidRPr="00CC7F9A">
              <w:rPr>
                <w:b/>
                <w:sz w:val="22"/>
                <w:szCs w:val="22"/>
              </w:rPr>
              <w:t>U</w:t>
            </w:r>
          </w:p>
        </w:tc>
        <w:tc>
          <w:tcPr>
            <w:tcW w:w="709" w:type="dxa"/>
          </w:tcPr>
          <w:p w14:paraId="5668DCBB" w14:textId="77777777" w:rsidR="00655761" w:rsidRPr="00CC7F9A" w:rsidRDefault="00655761" w:rsidP="00D54806">
            <w:pPr>
              <w:jc w:val="center"/>
              <w:rPr>
                <w:b/>
                <w:sz w:val="22"/>
                <w:szCs w:val="22"/>
              </w:rPr>
            </w:pPr>
            <w:r w:rsidRPr="00CC7F9A">
              <w:rPr>
                <w:b/>
                <w:sz w:val="22"/>
                <w:szCs w:val="22"/>
              </w:rPr>
              <w:t>A</w:t>
            </w:r>
          </w:p>
        </w:tc>
        <w:tc>
          <w:tcPr>
            <w:tcW w:w="709" w:type="dxa"/>
          </w:tcPr>
          <w:p w14:paraId="0FE8C6E8" w14:textId="77777777" w:rsidR="00655761" w:rsidRPr="00CC7F9A" w:rsidRDefault="00655761" w:rsidP="00D54806">
            <w:pPr>
              <w:jc w:val="center"/>
              <w:rPr>
                <w:b/>
                <w:sz w:val="22"/>
                <w:szCs w:val="22"/>
              </w:rPr>
            </w:pPr>
            <w:r w:rsidRPr="00CC7F9A">
              <w:rPr>
                <w:b/>
                <w:sz w:val="22"/>
                <w:szCs w:val="22"/>
              </w:rPr>
              <w:t>An</w:t>
            </w:r>
          </w:p>
        </w:tc>
        <w:tc>
          <w:tcPr>
            <w:tcW w:w="709" w:type="dxa"/>
          </w:tcPr>
          <w:p w14:paraId="70236501" w14:textId="77777777" w:rsidR="00655761" w:rsidRPr="00CC7F9A" w:rsidRDefault="00655761" w:rsidP="00D54806">
            <w:pPr>
              <w:jc w:val="center"/>
              <w:rPr>
                <w:b/>
                <w:sz w:val="22"/>
                <w:szCs w:val="22"/>
              </w:rPr>
            </w:pPr>
            <w:r w:rsidRPr="00CC7F9A">
              <w:rPr>
                <w:b/>
                <w:sz w:val="22"/>
                <w:szCs w:val="22"/>
              </w:rPr>
              <w:t>E</w:t>
            </w:r>
          </w:p>
        </w:tc>
        <w:tc>
          <w:tcPr>
            <w:tcW w:w="708" w:type="dxa"/>
          </w:tcPr>
          <w:p w14:paraId="18E6D672" w14:textId="77777777" w:rsidR="00655761" w:rsidRPr="00CC7F9A" w:rsidRDefault="00655761" w:rsidP="00D54806">
            <w:pPr>
              <w:jc w:val="center"/>
              <w:rPr>
                <w:b/>
                <w:sz w:val="22"/>
                <w:szCs w:val="22"/>
              </w:rPr>
            </w:pPr>
            <w:r w:rsidRPr="00CC7F9A">
              <w:rPr>
                <w:b/>
                <w:sz w:val="22"/>
                <w:szCs w:val="22"/>
              </w:rPr>
              <w:t>C</w:t>
            </w:r>
          </w:p>
        </w:tc>
        <w:tc>
          <w:tcPr>
            <w:tcW w:w="993" w:type="dxa"/>
          </w:tcPr>
          <w:p w14:paraId="6ABD8949" w14:textId="77777777" w:rsidR="00655761" w:rsidRPr="00CC7F9A" w:rsidRDefault="00655761" w:rsidP="00D54806">
            <w:pPr>
              <w:jc w:val="center"/>
              <w:rPr>
                <w:b/>
                <w:sz w:val="22"/>
                <w:szCs w:val="22"/>
              </w:rPr>
            </w:pPr>
            <w:r w:rsidRPr="00CC7F9A">
              <w:rPr>
                <w:b/>
                <w:sz w:val="22"/>
                <w:szCs w:val="22"/>
              </w:rPr>
              <w:t>Total</w:t>
            </w:r>
          </w:p>
        </w:tc>
      </w:tr>
      <w:tr w:rsidR="00655761" w14:paraId="08817AC1" w14:textId="77777777" w:rsidTr="005E62B1">
        <w:trPr>
          <w:jc w:val="center"/>
        </w:trPr>
        <w:tc>
          <w:tcPr>
            <w:tcW w:w="1140" w:type="dxa"/>
          </w:tcPr>
          <w:p w14:paraId="72230663" w14:textId="77777777" w:rsidR="00655761" w:rsidRPr="00CC7F9A" w:rsidRDefault="00655761" w:rsidP="00D54806">
            <w:pPr>
              <w:jc w:val="center"/>
              <w:rPr>
                <w:sz w:val="22"/>
                <w:szCs w:val="22"/>
              </w:rPr>
            </w:pPr>
            <w:r w:rsidRPr="00CC7F9A">
              <w:rPr>
                <w:sz w:val="22"/>
                <w:szCs w:val="22"/>
              </w:rPr>
              <w:t>CO1</w:t>
            </w:r>
          </w:p>
        </w:tc>
        <w:tc>
          <w:tcPr>
            <w:tcW w:w="709" w:type="dxa"/>
          </w:tcPr>
          <w:p w14:paraId="44B9048B" w14:textId="77777777" w:rsidR="00655761" w:rsidRPr="00CC7F9A" w:rsidRDefault="00655761" w:rsidP="005E62B1">
            <w:pPr>
              <w:jc w:val="center"/>
              <w:rPr>
                <w:sz w:val="22"/>
                <w:szCs w:val="22"/>
              </w:rPr>
            </w:pPr>
            <w:r>
              <w:rPr>
                <w:sz w:val="22"/>
                <w:szCs w:val="22"/>
              </w:rPr>
              <w:t>-</w:t>
            </w:r>
          </w:p>
        </w:tc>
        <w:tc>
          <w:tcPr>
            <w:tcW w:w="708" w:type="dxa"/>
          </w:tcPr>
          <w:p w14:paraId="08F016A6" w14:textId="77777777" w:rsidR="00655761" w:rsidRPr="00CC7F9A" w:rsidRDefault="00655761" w:rsidP="005E62B1">
            <w:pPr>
              <w:jc w:val="center"/>
              <w:rPr>
                <w:sz w:val="22"/>
                <w:szCs w:val="22"/>
              </w:rPr>
            </w:pPr>
            <w:r>
              <w:rPr>
                <w:sz w:val="22"/>
                <w:szCs w:val="22"/>
              </w:rPr>
              <w:t>30</w:t>
            </w:r>
          </w:p>
        </w:tc>
        <w:tc>
          <w:tcPr>
            <w:tcW w:w="709" w:type="dxa"/>
          </w:tcPr>
          <w:p w14:paraId="7DA1A316" w14:textId="77777777" w:rsidR="00655761" w:rsidRPr="00CC7F9A" w:rsidRDefault="00655761" w:rsidP="005E62B1">
            <w:pPr>
              <w:jc w:val="center"/>
              <w:rPr>
                <w:sz w:val="22"/>
                <w:szCs w:val="22"/>
              </w:rPr>
            </w:pPr>
            <w:r>
              <w:rPr>
                <w:sz w:val="22"/>
                <w:szCs w:val="22"/>
              </w:rPr>
              <w:t>-</w:t>
            </w:r>
          </w:p>
        </w:tc>
        <w:tc>
          <w:tcPr>
            <w:tcW w:w="709" w:type="dxa"/>
          </w:tcPr>
          <w:p w14:paraId="3CFA7974" w14:textId="77777777" w:rsidR="00655761" w:rsidRPr="00CC7F9A" w:rsidRDefault="00655761" w:rsidP="005E62B1">
            <w:pPr>
              <w:jc w:val="center"/>
              <w:rPr>
                <w:sz w:val="22"/>
                <w:szCs w:val="22"/>
              </w:rPr>
            </w:pPr>
            <w:r>
              <w:rPr>
                <w:sz w:val="22"/>
                <w:szCs w:val="22"/>
              </w:rPr>
              <w:t>-</w:t>
            </w:r>
          </w:p>
        </w:tc>
        <w:tc>
          <w:tcPr>
            <w:tcW w:w="709" w:type="dxa"/>
          </w:tcPr>
          <w:p w14:paraId="701237B8" w14:textId="77777777" w:rsidR="00655761" w:rsidRPr="00CC7F9A" w:rsidRDefault="00655761" w:rsidP="005E62B1">
            <w:pPr>
              <w:jc w:val="center"/>
              <w:rPr>
                <w:sz w:val="22"/>
                <w:szCs w:val="22"/>
              </w:rPr>
            </w:pPr>
            <w:r>
              <w:rPr>
                <w:sz w:val="22"/>
                <w:szCs w:val="22"/>
              </w:rPr>
              <w:t>-</w:t>
            </w:r>
          </w:p>
        </w:tc>
        <w:tc>
          <w:tcPr>
            <w:tcW w:w="708" w:type="dxa"/>
          </w:tcPr>
          <w:p w14:paraId="05F09338" w14:textId="77777777" w:rsidR="00655761" w:rsidRPr="00CC7F9A" w:rsidRDefault="00655761" w:rsidP="005E62B1">
            <w:pPr>
              <w:jc w:val="center"/>
              <w:rPr>
                <w:sz w:val="22"/>
                <w:szCs w:val="22"/>
              </w:rPr>
            </w:pPr>
            <w:r>
              <w:rPr>
                <w:sz w:val="22"/>
                <w:szCs w:val="22"/>
              </w:rPr>
              <w:t>-</w:t>
            </w:r>
          </w:p>
        </w:tc>
        <w:tc>
          <w:tcPr>
            <w:tcW w:w="993" w:type="dxa"/>
          </w:tcPr>
          <w:p w14:paraId="794C8B1B" w14:textId="77777777" w:rsidR="00655761" w:rsidRPr="00CC7F9A" w:rsidRDefault="00655761" w:rsidP="005E62B1">
            <w:pPr>
              <w:jc w:val="center"/>
              <w:rPr>
                <w:sz w:val="22"/>
                <w:szCs w:val="22"/>
              </w:rPr>
            </w:pPr>
            <w:r>
              <w:rPr>
                <w:sz w:val="22"/>
                <w:szCs w:val="22"/>
              </w:rPr>
              <w:t>30</w:t>
            </w:r>
          </w:p>
        </w:tc>
      </w:tr>
      <w:tr w:rsidR="00655761" w14:paraId="40BA8FD9" w14:textId="77777777" w:rsidTr="005E62B1">
        <w:trPr>
          <w:jc w:val="center"/>
        </w:trPr>
        <w:tc>
          <w:tcPr>
            <w:tcW w:w="1140" w:type="dxa"/>
          </w:tcPr>
          <w:p w14:paraId="6A4EFFF9" w14:textId="77777777" w:rsidR="00655761" w:rsidRPr="00CC7F9A" w:rsidRDefault="00655761" w:rsidP="00D54806">
            <w:pPr>
              <w:jc w:val="center"/>
              <w:rPr>
                <w:sz w:val="22"/>
                <w:szCs w:val="22"/>
              </w:rPr>
            </w:pPr>
            <w:r w:rsidRPr="00CC7F9A">
              <w:rPr>
                <w:sz w:val="22"/>
                <w:szCs w:val="22"/>
              </w:rPr>
              <w:t>CO2</w:t>
            </w:r>
          </w:p>
        </w:tc>
        <w:tc>
          <w:tcPr>
            <w:tcW w:w="709" w:type="dxa"/>
          </w:tcPr>
          <w:p w14:paraId="73BEE6B2" w14:textId="77777777" w:rsidR="00655761" w:rsidRPr="00CC7F9A" w:rsidRDefault="00655761" w:rsidP="005E62B1">
            <w:pPr>
              <w:jc w:val="center"/>
              <w:rPr>
                <w:sz w:val="22"/>
                <w:szCs w:val="22"/>
              </w:rPr>
            </w:pPr>
            <w:r>
              <w:rPr>
                <w:sz w:val="22"/>
                <w:szCs w:val="22"/>
              </w:rPr>
              <w:t>10</w:t>
            </w:r>
          </w:p>
        </w:tc>
        <w:tc>
          <w:tcPr>
            <w:tcW w:w="708" w:type="dxa"/>
          </w:tcPr>
          <w:p w14:paraId="7DA52270" w14:textId="77777777" w:rsidR="00655761" w:rsidRPr="00CC7F9A" w:rsidRDefault="00655761" w:rsidP="005E62B1">
            <w:pPr>
              <w:jc w:val="center"/>
              <w:rPr>
                <w:sz w:val="22"/>
                <w:szCs w:val="22"/>
              </w:rPr>
            </w:pPr>
            <w:r>
              <w:rPr>
                <w:sz w:val="22"/>
                <w:szCs w:val="22"/>
              </w:rPr>
              <w:t>-</w:t>
            </w:r>
          </w:p>
        </w:tc>
        <w:tc>
          <w:tcPr>
            <w:tcW w:w="709" w:type="dxa"/>
          </w:tcPr>
          <w:p w14:paraId="4327128E" w14:textId="77777777" w:rsidR="00655761" w:rsidRPr="00CC7F9A" w:rsidRDefault="00655761" w:rsidP="005E62B1">
            <w:pPr>
              <w:jc w:val="center"/>
              <w:rPr>
                <w:sz w:val="22"/>
                <w:szCs w:val="22"/>
              </w:rPr>
            </w:pPr>
            <w:r>
              <w:rPr>
                <w:sz w:val="22"/>
                <w:szCs w:val="22"/>
              </w:rPr>
              <w:t>-</w:t>
            </w:r>
          </w:p>
        </w:tc>
        <w:tc>
          <w:tcPr>
            <w:tcW w:w="709" w:type="dxa"/>
          </w:tcPr>
          <w:p w14:paraId="4CFFB2C4" w14:textId="77777777" w:rsidR="00655761" w:rsidRPr="00CC7F9A" w:rsidRDefault="00655761" w:rsidP="005E62B1">
            <w:pPr>
              <w:jc w:val="center"/>
              <w:rPr>
                <w:sz w:val="22"/>
                <w:szCs w:val="22"/>
              </w:rPr>
            </w:pPr>
            <w:r>
              <w:rPr>
                <w:sz w:val="22"/>
                <w:szCs w:val="22"/>
              </w:rPr>
              <w:t>-</w:t>
            </w:r>
          </w:p>
        </w:tc>
        <w:tc>
          <w:tcPr>
            <w:tcW w:w="709" w:type="dxa"/>
          </w:tcPr>
          <w:p w14:paraId="0879F999" w14:textId="77777777" w:rsidR="00655761" w:rsidRPr="00CC7F9A" w:rsidRDefault="00655761" w:rsidP="005E62B1">
            <w:pPr>
              <w:jc w:val="center"/>
              <w:rPr>
                <w:sz w:val="22"/>
                <w:szCs w:val="22"/>
              </w:rPr>
            </w:pPr>
            <w:r>
              <w:rPr>
                <w:sz w:val="22"/>
                <w:szCs w:val="22"/>
              </w:rPr>
              <w:t>-</w:t>
            </w:r>
          </w:p>
        </w:tc>
        <w:tc>
          <w:tcPr>
            <w:tcW w:w="708" w:type="dxa"/>
          </w:tcPr>
          <w:p w14:paraId="4A6927BE" w14:textId="77777777" w:rsidR="00655761" w:rsidRPr="00CC7F9A" w:rsidRDefault="00655761" w:rsidP="005E62B1">
            <w:pPr>
              <w:jc w:val="center"/>
              <w:rPr>
                <w:sz w:val="22"/>
                <w:szCs w:val="22"/>
              </w:rPr>
            </w:pPr>
            <w:r>
              <w:rPr>
                <w:sz w:val="22"/>
                <w:szCs w:val="22"/>
              </w:rPr>
              <w:t>-</w:t>
            </w:r>
          </w:p>
        </w:tc>
        <w:tc>
          <w:tcPr>
            <w:tcW w:w="993" w:type="dxa"/>
          </w:tcPr>
          <w:p w14:paraId="3F26709A" w14:textId="77777777" w:rsidR="00655761" w:rsidRPr="00CC7F9A" w:rsidRDefault="00655761" w:rsidP="005E62B1">
            <w:pPr>
              <w:jc w:val="center"/>
              <w:rPr>
                <w:sz w:val="22"/>
                <w:szCs w:val="22"/>
              </w:rPr>
            </w:pPr>
            <w:r>
              <w:rPr>
                <w:sz w:val="22"/>
                <w:szCs w:val="22"/>
              </w:rPr>
              <w:t>10</w:t>
            </w:r>
          </w:p>
        </w:tc>
      </w:tr>
      <w:tr w:rsidR="00655761" w14:paraId="000A8495" w14:textId="77777777" w:rsidTr="005E62B1">
        <w:trPr>
          <w:jc w:val="center"/>
        </w:trPr>
        <w:tc>
          <w:tcPr>
            <w:tcW w:w="1140" w:type="dxa"/>
          </w:tcPr>
          <w:p w14:paraId="502D51BF" w14:textId="77777777" w:rsidR="00655761" w:rsidRPr="00CC7F9A" w:rsidRDefault="00655761" w:rsidP="00D54806">
            <w:pPr>
              <w:jc w:val="center"/>
              <w:rPr>
                <w:sz w:val="22"/>
                <w:szCs w:val="22"/>
              </w:rPr>
            </w:pPr>
            <w:r w:rsidRPr="00CC7F9A">
              <w:rPr>
                <w:sz w:val="22"/>
                <w:szCs w:val="22"/>
              </w:rPr>
              <w:t>CO3</w:t>
            </w:r>
          </w:p>
        </w:tc>
        <w:tc>
          <w:tcPr>
            <w:tcW w:w="709" w:type="dxa"/>
          </w:tcPr>
          <w:p w14:paraId="75A5E506" w14:textId="77777777" w:rsidR="00655761" w:rsidRPr="00CC7F9A" w:rsidRDefault="00655761" w:rsidP="005E62B1">
            <w:pPr>
              <w:jc w:val="center"/>
              <w:rPr>
                <w:sz w:val="22"/>
                <w:szCs w:val="22"/>
              </w:rPr>
            </w:pPr>
            <w:r>
              <w:rPr>
                <w:sz w:val="22"/>
                <w:szCs w:val="22"/>
              </w:rPr>
              <w:t>-</w:t>
            </w:r>
          </w:p>
        </w:tc>
        <w:tc>
          <w:tcPr>
            <w:tcW w:w="708" w:type="dxa"/>
          </w:tcPr>
          <w:p w14:paraId="785012CF" w14:textId="77777777" w:rsidR="00655761" w:rsidRPr="00CC7F9A" w:rsidRDefault="00655761" w:rsidP="005E62B1">
            <w:pPr>
              <w:jc w:val="center"/>
              <w:rPr>
                <w:sz w:val="22"/>
                <w:szCs w:val="22"/>
              </w:rPr>
            </w:pPr>
            <w:r>
              <w:rPr>
                <w:sz w:val="22"/>
                <w:szCs w:val="22"/>
              </w:rPr>
              <w:t>-</w:t>
            </w:r>
          </w:p>
        </w:tc>
        <w:tc>
          <w:tcPr>
            <w:tcW w:w="709" w:type="dxa"/>
          </w:tcPr>
          <w:p w14:paraId="32EE8450" w14:textId="77777777" w:rsidR="00655761" w:rsidRPr="00CC7F9A" w:rsidRDefault="00655761" w:rsidP="005E62B1">
            <w:pPr>
              <w:jc w:val="center"/>
              <w:rPr>
                <w:sz w:val="22"/>
                <w:szCs w:val="22"/>
              </w:rPr>
            </w:pPr>
            <w:r>
              <w:rPr>
                <w:sz w:val="22"/>
                <w:szCs w:val="22"/>
              </w:rPr>
              <w:t>30</w:t>
            </w:r>
          </w:p>
        </w:tc>
        <w:tc>
          <w:tcPr>
            <w:tcW w:w="709" w:type="dxa"/>
          </w:tcPr>
          <w:p w14:paraId="0356C74F" w14:textId="77777777" w:rsidR="00655761" w:rsidRPr="00CC7F9A" w:rsidRDefault="00655761" w:rsidP="005E62B1">
            <w:pPr>
              <w:jc w:val="center"/>
              <w:rPr>
                <w:sz w:val="22"/>
                <w:szCs w:val="22"/>
              </w:rPr>
            </w:pPr>
            <w:r>
              <w:rPr>
                <w:sz w:val="22"/>
                <w:szCs w:val="22"/>
              </w:rPr>
              <w:t>20</w:t>
            </w:r>
          </w:p>
        </w:tc>
        <w:tc>
          <w:tcPr>
            <w:tcW w:w="709" w:type="dxa"/>
          </w:tcPr>
          <w:p w14:paraId="3328D7CC" w14:textId="77777777" w:rsidR="00655761" w:rsidRPr="00CC7F9A" w:rsidRDefault="00655761" w:rsidP="005E62B1">
            <w:pPr>
              <w:jc w:val="center"/>
              <w:rPr>
                <w:sz w:val="22"/>
                <w:szCs w:val="22"/>
              </w:rPr>
            </w:pPr>
            <w:r>
              <w:rPr>
                <w:sz w:val="22"/>
                <w:szCs w:val="22"/>
              </w:rPr>
              <w:t>-</w:t>
            </w:r>
          </w:p>
        </w:tc>
        <w:tc>
          <w:tcPr>
            <w:tcW w:w="708" w:type="dxa"/>
          </w:tcPr>
          <w:p w14:paraId="40EB8C7E" w14:textId="77777777" w:rsidR="00655761" w:rsidRPr="00CC7F9A" w:rsidRDefault="00655761" w:rsidP="005E62B1">
            <w:pPr>
              <w:jc w:val="center"/>
              <w:rPr>
                <w:sz w:val="22"/>
                <w:szCs w:val="22"/>
              </w:rPr>
            </w:pPr>
            <w:r>
              <w:rPr>
                <w:sz w:val="22"/>
                <w:szCs w:val="22"/>
              </w:rPr>
              <w:t>-</w:t>
            </w:r>
          </w:p>
        </w:tc>
        <w:tc>
          <w:tcPr>
            <w:tcW w:w="993" w:type="dxa"/>
          </w:tcPr>
          <w:p w14:paraId="2779A062" w14:textId="77777777" w:rsidR="00655761" w:rsidRPr="00CC7F9A" w:rsidRDefault="00655761" w:rsidP="005E62B1">
            <w:pPr>
              <w:jc w:val="center"/>
              <w:rPr>
                <w:sz w:val="22"/>
                <w:szCs w:val="22"/>
              </w:rPr>
            </w:pPr>
            <w:r>
              <w:rPr>
                <w:sz w:val="22"/>
                <w:szCs w:val="22"/>
              </w:rPr>
              <w:t>50</w:t>
            </w:r>
          </w:p>
        </w:tc>
      </w:tr>
      <w:tr w:rsidR="00655761" w14:paraId="34A950F3" w14:textId="77777777" w:rsidTr="005E62B1">
        <w:trPr>
          <w:jc w:val="center"/>
        </w:trPr>
        <w:tc>
          <w:tcPr>
            <w:tcW w:w="1140" w:type="dxa"/>
          </w:tcPr>
          <w:p w14:paraId="2E8CE55A" w14:textId="77777777" w:rsidR="00655761" w:rsidRPr="00CC7F9A" w:rsidRDefault="00655761" w:rsidP="00D54806">
            <w:pPr>
              <w:jc w:val="center"/>
              <w:rPr>
                <w:sz w:val="22"/>
                <w:szCs w:val="22"/>
              </w:rPr>
            </w:pPr>
            <w:r w:rsidRPr="00CC7F9A">
              <w:rPr>
                <w:sz w:val="22"/>
                <w:szCs w:val="22"/>
              </w:rPr>
              <w:t>CO4</w:t>
            </w:r>
          </w:p>
        </w:tc>
        <w:tc>
          <w:tcPr>
            <w:tcW w:w="709" w:type="dxa"/>
          </w:tcPr>
          <w:p w14:paraId="6E478164" w14:textId="77777777" w:rsidR="00655761" w:rsidRPr="00CC7F9A" w:rsidRDefault="00655761" w:rsidP="005E62B1">
            <w:pPr>
              <w:jc w:val="center"/>
              <w:rPr>
                <w:sz w:val="22"/>
                <w:szCs w:val="22"/>
              </w:rPr>
            </w:pPr>
            <w:r>
              <w:rPr>
                <w:sz w:val="22"/>
                <w:szCs w:val="22"/>
              </w:rPr>
              <w:t>-</w:t>
            </w:r>
          </w:p>
        </w:tc>
        <w:tc>
          <w:tcPr>
            <w:tcW w:w="708" w:type="dxa"/>
          </w:tcPr>
          <w:p w14:paraId="483BBCAF" w14:textId="77777777" w:rsidR="00655761" w:rsidRPr="00CC7F9A" w:rsidRDefault="00655761" w:rsidP="005E62B1">
            <w:pPr>
              <w:jc w:val="center"/>
              <w:rPr>
                <w:sz w:val="22"/>
                <w:szCs w:val="22"/>
              </w:rPr>
            </w:pPr>
            <w:r>
              <w:rPr>
                <w:sz w:val="22"/>
                <w:szCs w:val="22"/>
              </w:rPr>
              <w:t>-</w:t>
            </w:r>
          </w:p>
        </w:tc>
        <w:tc>
          <w:tcPr>
            <w:tcW w:w="709" w:type="dxa"/>
          </w:tcPr>
          <w:p w14:paraId="36C25A05" w14:textId="77777777" w:rsidR="00655761" w:rsidRPr="00CC7F9A" w:rsidRDefault="00655761" w:rsidP="005E62B1">
            <w:pPr>
              <w:jc w:val="center"/>
              <w:rPr>
                <w:sz w:val="22"/>
                <w:szCs w:val="22"/>
              </w:rPr>
            </w:pPr>
            <w:r>
              <w:rPr>
                <w:sz w:val="22"/>
                <w:szCs w:val="22"/>
              </w:rPr>
              <w:t>-</w:t>
            </w:r>
          </w:p>
        </w:tc>
        <w:tc>
          <w:tcPr>
            <w:tcW w:w="709" w:type="dxa"/>
          </w:tcPr>
          <w:p w14:paraId="5904407D" w14:textId="77777777" w:rsidR="00655761" w:rsidRPr="00CC7F9A" w:rsidRDefault="00655761" w:rsidP="005E62B1">
            <w:pPr>
              <w:jc w:val="center"/>
              <w:rPr>
                <w:sz w:val="22"/>
                <w:szCs w:val="22"/>
              </w:rPr>
            </w:pPr>
            <w:r>
              <w:rPr>
                <w:sz w:val="22"/>
                <w:szCs w:val="22"/>
              </w:rPr>
              <w:t>10</w:t>
            </w:r>
          </w:p>
        </w:tc>
        <w:tc>
          <w:tcPr>
            <w:tcW w:w="709" w:type="dxa"/>
          </w:tcPr>
          <w:p w14:paraId="132AF0FA" w14:textId="77777777" w:rsidR="00655761" w:rsidRPr="00CC7F9A" w:rsidRDefault="00655761" w:rsidP="005E62B1">
            <w:pPr>
              <w:jc w:val="center"/>
              <w:rPr>
                <w:sz w:val="22"/>
                <w:szCs w:val="22"/>
              </w:rPr>
            </w:pPr>
            <w:r>
              <w:rPr>
                <w:sz w:val="22"/>
                <w:szCs w:val="22"/>
              </w:rPr>
              <w:t>-</w:t>
            </w:r>
          </w:p>
        </w:tc>
        <w:tc>
          <w:tcPr>
            <w:tcW w:w="708" w:type="dxa"/>
          </w:tcPr>
          <w:p w14:paraId="716B5A12" w14:textId="77777777" w:rsidR="00655761" w:rsidRPr="00CC7F9A" w:rsidRDefault="00655761" w:rsidP="005E62B1">
            <w:pPr>
              <w:jc w:val="center"/>
              <w:rPr>
                <w:sz w:val="22"/>
                <w:szCs w:val="22"/>
              </w:rPr>
            </w:pPr>
            <w:r>
              <w:rPr>
                <w:sz w:val="22"/>
                <w:szCs w:val="22"/>
              </w:rPr>
              <w:t>-</w:t>
            </w:r>
          </w:p>
        </w:tc>
        <w:tc>
          <w:tcPr>
            <w:tcW w:w="993" w:type="dxa"/>
          </w:tcPr>
          <w:p w14:paraId="3E6B47AB" w14:textId="77777777" w:rsidR="00655761" w:rsidRPr="00CC7F9A" w:rsidRDefault="00655761" w:rsidP="005E62B1">
            <w:pPr>
              <w:jc w:val="center"/>
              <w:rPr>
                <w:sz w:val="22"/>
                <w:szCs w:val="22"/>
              </w:rPr>
            </w:pPr>
            <w:r>
              <w:rPr>
                <w:sz w:val="22"/>
                <w:szCs w:val="22"/>
              </w:rPr>
              <w:t>10</w:t>
            </w:r>
          </w:p>
        </w:tc>
      </w:tr>
      <w:tr w:rsidR="00655761" w14:paraId="479B5528" w14:textId="77777777" w:rsidTr="005E62B1">
        <w:trPr>
          <w:jc w:val="center"/>
        </w:trPr>
        <w:tc>
          <w:tcPr>
            <w:tcW w:w="1140" w:type="dxa"/>
          </w:tcPr>
          <w:p w14:paraId="5E934E58" w14:textId="77777777" w:rsidR="00655761" w:rsidRPr="00CC7F9A" w:rsidRDefault="00655761" w:rsidP="00D54806">
            <w:pPr>
              <w:jc w:val="center"/>
              <w:rPr>
                <w:sz w:val="22"/>
                <w:szCs w:val="22"/>
              </w:rPr>
            </w:pPr>
            <w:r w:rsidRPr="00CC7F9A">
              <w:rPr>
                <w:sz w:val="22"/>
                <w:szCs w:val="22"/>
              </w:rPr>
              <w:t>CO5</w:t>
            </w:r>
          </w:p>
        </w:tc>
        <w:tc>
          <w:tcPr>
            <w:tcW w:w="709" w:type="dxa"/>
          </w:tcPr>
          <w:p w14:paraId="54317E87" w14:textId="77777777" w:rsidR="00655761" w:rsidRPr="00CC7F9A" w:rsidRDefault="00655761" w:rsidP="005E62B1">
            <w:pPr>
              <w:jc w:val="center"/>
              <w:rPr>
                <w:sz w:val="22"/>
                <w:szCs w:val="22"/>
              </w:rPr>
            </w:pPr>
            <w:r>
              <w:rPr>
                <w:sz w:val="22"/>
                <w:szCs w:val="22"/>
              </w:rPr>
              <w:t>-</w:t>
            </w:r>
          </w:p>
        </w:tc>
        <w:tc>
          <w:tcPr>
            <w:tcW w:w="708" w:type="dxa"/>
          </w:tcPr>
          <w:p w14:paraId="09CFE4DA" w14:textId="77777777" w:rsidR="00655761" w:rsidRPr="00CC7F9A" w:rsidRDefault="00655761" w:rsidP="005E62B1">
            <w:pPr>
              <w:jc w:val="center"/>
              <w:rPr>
                <w:sz w:val="22"/>
                <w:szCs w:val="22"/>
              </w:rPr>
            </w:pPr>
            <w:r>
              <w:rPr>
                <w:sz w:val="22"/>
                <w:szCs w:val="22"/>
              </w:rPr>
              <w:t>-</w:t>
            </w:r>
          </w:p>
        </w:tc>
        <w:tc>
          <w:tcPr>
            <w:tcW w:w="709" w:type="dxa"/>
          </w:tcPr>
          <w:p w14:paraId="078B3094" w14:textId="77777777" w:rsidR="00655761" w:rsidRPr="00CC7F9A" w:rsidRDefault="00655761" w:rsidP="005E62B1">
            <w:pPr>
              <w:jc w:val="center"/>
              <w:rPr>
                <w:sz w:val="22"/>
                <w:szCs w:val="22"/>
              </w:rPr>
            </w:pPr>
            <w:r>
              <w:rPr>
                <w:sz w:val="22"/>
                <w:szCs w:val="22"/>
              </w:rPr>
              <w:t>10</w:t>
            </w:r>
          </w:p>
        </w:tc>
        <w:tc>
          <w:tcPr>
            <w:tcW w:w="709" w:type="dxa"/>
          </w:tcPr>
          <w:p w14:paraId="01D345C8" w14:textId="77777777" w:rsidR="00655761" w:rsidRPr="00CC7F9A" w:rsidRDefault="00655761" w:rsidP="005E62B1">
            <w:pPr>
              <w:jc w:val="center"/>
              <w:rPr>
                <w:sz w:val="22"/>
                <w:szCs w:val="22"/>
              </w:rPr>
            </w:pPr>
            <w:r>
              <w:rPr>
                <w:sz w:val="22"/>
                <w:szCs w:val="22"/>
              </w:rPr>
              <w:t>-</w:t>
            </w:r>
          </w:p>
        </w:tc>
        <w:tc>
          <w:tcPr>
            <w:tcW w:w="709" w:type="dxa"/>
          </w:tcPr>
          <w:p w14:paraId="2128BCFC" w14:textId="77777777" w:rsidR="00655761" w:rsidRPr="00CC7F9A" w:rsidRDefault="00655761" w:rsidP="005E62B1">
            <w:pPr>
              <w:jc w:val="center"/>
              <w:rPr>
                <w:sz w:val="22"/>
                <w:szCs w:val="22"/>
              </w:rPr>
            </w:pPr>
            <w:r>
              <w:rPr>
                <w:sz w:val="22"/>
                <w:szCs w:val="22"/>
              </w:rPr>
              <w:t>-</w:t>
            </w:r>
          </w:p>
        </w:tc>
        <w:tc>
          <w:tcPr>
            <w:tcW w:w="708" w:type="dxa"/>
          </w:tcPr>
          <w:p w14:paraId="32E6D349" w14:textId="77777777" w:rsidR="00655761" w:rsidRPr="00CC7F9A" w:rsidRDefault="00655761" w:rsidP="005E62B1">
            <w:pPr>
              <w:jc w:val="center"/>
              <w:rPr>
                <w:sz w:val="22"/>
                <w:szCs w:val="22"/>
              </w:rPr>
            </w:pPr>
            <w:r>
              <w:rPr>
                <w:sz w:val="22"/>
                <w:szCs w:val="22"/>
              </w:rPr>
              <w:t>-</w:t>
            </w:r>
          </w:p>
        </w:tc>
        <w:tc>
          <w:tcPr>
            <w:tcW w:w="993" w:type="dxa"/>
          </w:tcPr>
          <w:p w14:paraId="5C4469CA" w14:textId="77777777" w:rsidR="00655761" w:rsidRPr="00CC7F9A" w:rsidRDefault="00655761" w:rsidP="005E62B1">
            <w:pPr>
              <w:jc w:val="center"/>
              <w:rPr>
                <w:sz w:val="22"/>
                <w:szCs w:val="22"/>
              </w:rPr>
            </w:pPr>
            <w:r>
              <w:rPr>
                <w:sz w:val="22"/>
                <w:szCs w:val="22"/>
              </w:rPr>
              <w:t>10</w:t>
            </w:r>
          </w:p>
        </w:tc>
      </w:tr>
      <w:tr w:rsidR="00655761" w14:paraId="35F469D8" w14:textId="77777777" w:rsidTr="005E62B1">
        <w:trPr>
          <w:jc w:val="center"/>
        </w:trPr>
        <w:tc>
          <w:tcPr>
            <w:tcW w:w="1140" w:type="dxa"/>
          </w:tcPr>
          <w:p w14:paraId="2D1EB327" w14:textId="77777777" w:rsidR="00655761" w:rsidRPr="00CC7F9A" w:rsidRDefault="00655761" w:rsidP="00D54806">
            <w:pPr>
              <w:jc w:val="center"/>
              <w:rPr>
                <w:sz w:val="22"/>
                <w:szCs w:val="22"/>
              </w:rPr>
            </w:pPr>
            <w:r w:rsidRPr="00CC7F9A">
              <w:rPr>
                <w:sz w:val="22"/>
                <w:szCs w:val="22"/>
              </w:rPr>
              <w:t>CO6</w:t>
            </w:r>
          </w:p>
        </w:tc>
        <w:tc>
          <w:tcPr>
            <w:tcW w:w="709" w:type="dxa"/>
          </w:tcPr>
          <w:p w14:paraId="0DCBADEC" w14:textId="77777777" w:rsidR="00655761" w:rsidRPr="00CC7F9A" w:rsidRDefault="00655761" w:rsidP="005E62B1">
            <w:pPr>
              <w:jc w:val="center"/>
              <w:rPr>
                <w:sz w:val="22"/>
                <w:szCs w:val="22"/>
              </w:rPr>
            </w:pPr>
            <w:r>
              <w:rPr>
                <w:sz w:val="22"/>
                <w:szCs w:val="22"/>
              </w:rPr>
              <w:t>-</w:t>
            </w:r>
          </w:p>
        </w:tc>
        <w:tc>
          <w:tcPr>
            <w:tcW w:w="708" w:type="dxa"/>
          </w:tcPr>
          <w:p w14:paraId="59DBE68A" w14:textId="77777777" w:rsidR="00655761" w:rsidRPr="00CC7F9A" w:rsidRDefault="00655761" w:rsidP="005E62B1">
            <w:pPr>
              <w:jc w:val="center"/>
              <w:rPr>
                <w:sz w:val="22"/>
                <w:szCs w:val="22"/>
              </w:rPr>
            </w:pPr>
            <w:r>
              <w:rPr>
                <w:sz w:val="22"/>
                <w:szCs w:val="22"/>
              </w:rPr>
              <w:t>-</w:t>
            </w:r>
          </w:p>
        </w:tc>
        <w:tc>
          <w:tcPr>
            <w:tcW w:w="709" w:type="dxa"/>
          </w:tcPr>
          <w:p w14:paraId="642811A0" w14:textId="77777777" w:rsidR="00655761" w:rsidRPr="00CC7F9A" w:rsidRDefault="00655761" w:rsidP="005E62B1">
            <w:pPr>
              <w:jc w:val="center"/>
              <w:rPr>
                <w:sz w:val="22"/>
                <w:szCs w:val="22"/>
              </w:rPr>
            </w:pPr>
            <w:r>
              <w:rPr>
                <w:sz w:val="22"/>
                <w:szCs w:val="22"/>
              </w:rPr>
              <w:t>30</w:t>
            </w:r>
          </w:p>
        </w:tc>
        <w:tc>
          <w:tcPr>
            <w:tcW w:w="709" w:type="dxa"/>
          </w:tcPr>
          <w:p w14:paraId="70390AA1" w14:textId="77777777" w:rsidR="00655761" w:rsidRPr="00CC7F9A" w:rsidRDefault="00655761" w:rsidP="005E62B1">
            <w:pPr>
              <w:jc w:val="center"/>
              <w:rPr>
                <w:sz w:val="22"/>
                <w:szCs w:val="22"/>
              </w:rPr>
            </w:pPr>
            <w:r>
              <w:rPr>
                <w:sz w:val="22"/>
                <w:szCs w:val="22"/>
              </w:rPr>
              <w:t>40</w:t>
            </w:r>
          </w:p>
        </w:tc>
        <w:tc>
          <w:tcPr>
            <w:tcW w:w="709" w:type="dxa"/>
          </w:tcPr>
          <w:p w14:paraId="5759A4B8" w14:textId="77777777" w:rsidR="00655761" w:rsidRPr="00CC7F9A" w:rsidRDefault="00655761" w:rsidP="005E62B1">
            <w:pPr>
              <w:jc w:val="center"/>
              <w:rPr>
                <w:sz w:val="22"/>
                <w:szCs w:val="22"/>
              </w:rPr>
            </w:pPr>
            <w:r>
              <w:rPr>
                <w:sz w:val="22"/>
                <w:szCs w:val="22"/>
              </w:rPr>
              <w:t>-</w:t>
            </w:r>
          </w:p>
        </w:tc>
        <w:tc>
          <w:tcPr>
            <w:tcW w:w="708" w:type="dxa"/>
          </w:tcPr>
          <w:p w14:paraId="251105C8" w14:textId="77777777" w:rsidR="00655761" w:rsidRPr="00CC7F9A" w:rsidRDefault="00655761" w:rsidP="005E62B1">
            <w:pPr>
              <w:jc w:val="center"/>
              <w:rPr>
                <w:sz w:val="22"/>
                <w:szCs w:val="22"/>
              </w:rPr>
            </w:pPr>
            <w:r>
              <w:rPr>
                <w:sz w:val="22"/>
                <w:szCs w:val="22"/>
              </w:rPr>
              <w:t>-</w:t>
            </w:r>
          </w:p>
        </w:tc>
        <w:tc>
          <w:tcPr>
            <w:tcW w:w="993" w:type="dxa"/>
          </w:tcPr>
          <w:p w14:paraId="19178274" w14:textId="77777777" w:rsidR="00655761" w:rsidRPr="00CC7F9A" w:rsidRDefault="00655761" w:rsidP="005E62B1">
            <w:pPr>
              <w:jc w:val="center"/>
              <w:rPr>
                <w:sz w:val="22"/>
                <w:szCs w:val="22"/>
              </w:rPr>
            </w:pPr>
            <w:r>
              <w:rPr>
                <w:sz w:val="22"/>
                <w:szCs w:val="22"/>
              </w:rPr>
              <w:t>70</w:t>
            </w:r>
          </w:p>
        </w:tc>
      </w:tr>
      <w:tr w:rsidR="00655761" w14:paraId="4BB5E0BB" w14:textId="77777777" w:rsidTr="00CA4F97">
        <w:trPr>
          <w:jc w:val="center"/>
        </w:trPr>
        <w:tc>
          <w:tcPr>
            <w:tcW w:w="5392" w:type="dxa"/>
            <w:gridSpan w:val="7"/>
          </w:tcPr>
          <w:p w14:paraId="7C8D44CE" w14:textId="77777777" w:rsidR="00655761" w:rsidRPr="00CC7F9A" w:rsidRDefault="00655761" w:rsidP="00D54806">
            <w:pPr>
              <w:rPr>
                <w:sz w:val="22"/>
                <w:szCs w:val="22"/>
              </w:rPr>
            </w:pPr>
          </w:p>
        </w:tc>
        <w:tc>
          <w:tcPr>
            <w:tcW w:w="993" w:type="dxa"/>
          </w:tcPr>
          <w:p w14:paraId="52957BA9" w14:textId="77777777" w:rsidR="00655761" w:rsidRPr="00CC7F9A" w:rsidRDefault="00655761" w:rsidP="00D54806">
            <w:pPr>
              <w:jc w:val="center"/>
              <w:rPr>
                <w:b/>
                <w:sz w:val="22"/>
                <w:szCs w:val="22"/>
              </w:rPr>
            </w:pPr>
            <w:r w:rsidRPr="00CC7F9A">
              <w:rPr>
                <w:b/>
                <w:sz w:val="22"/>
                <w:szCs w:val="22"/>
              </w:rPr>
              <w:t>1</w:t>
            </w:r>
            <w:r>
              <w:rPr>
                <w:b/>
                <w:sz w:val="22"/>
                <w:szCs w:val="22"/>
              </w:rPr>
              <w:t>80</w:t>
            </w:r>
          </w:p>
        </w:tc>
      </w:tr>
    </w:tbl>
    <w:p w14:paraId="1B7B33B6" w14:textId="77777777" w:rsidR="00655761" w:rsidRDefault="00655761" w:rsidP="00856324"/>
    <w:p w14:paraId="607B956C" w14:textId="77777777" w:rsidR="00655761" w:rsidRDefault="00655761" w:rsidP="00856324"/>
    <w:p w14:paraId="002034F1" w14:textId="77777777" w:rsidR="00655761" w:rsidRDefault="00655761" w:rsidP="00856324"/>
    <w:p w14:paraId="6E9BB9D2" w14:textId="77777777" w:rsidR="00655761" w:rsidRDefault="00655761" w:rsidP="00D75201"/>
    <w:p w14:paraId="673496F0" w14:textId="77777777" w:rsidR="00655761" w:rsidRDefault="00655761" w:rsidP="00D75201"/>
    <w:p w14:paraId="678F61C2" w14:textId="77777777" w:rsidR="00655761" w:rsidRDefault="00655761" w:rsidP="00D75201"/>
    <w:p w14:paraId="02A630E3" w14:textId="77777777" w:rsidR="00655761" w:rsidRDefault="00655761" w:rsidP="00D75201"/>
    <w:p w14:paraId="3CAE2D09" w14:textId="77777777" w:rsidR="00655761" w:rsidRDefault="00655761" w:rsidP="00D75201"/>
    <w:p w14:paraId="0102916F" w14:textId="77777777" w:rsidR="00655761" w:rsidRDefault="00655761" w:rsidP="00D75201"/>
    <w:p w14:paraId="5A920DAA" w14:textId="77777777" w:rsidR="00655761" w:rsidRDefault="00655761" w:rsidP="00D75201"/>
    <w:p w14:paraId="30231165" w14:textId="77777777" w:rsidR="00655761" w:rsidRDefault="00655761" w:rsidP="00D75201"/>
    <w:p w14:paraId="4C5F1E71" w14:textId="77777777" w:rsidR="00655761" w:rsidRDefault="00655761" w:rsidP="00D75201"/>
    <w:p w14:paraId="781FAB37" w14:textId="77777777" w:rsidR="00655761" w:rsidRDefault="00655761" w:rsidP="00D75201"/>
    <w:p w14:paraId="71F858D6" w14:textId="77777777" w:rsidR="00655761" w:rsidRDefault="00655761" w:rsidP="00D75201"/>
    <w:p w14:paraId="5F74ED52" w14:textId="77777777" w:rsidR="00655761" w:rsidRDefault="00655761" w:rsidP="00D75201"/>
    <w:p w14:paraId="23C14C11" w14:textId="77777777" w:rsidR="00655761" w:rsidRDefault="00655761" w:rsidP="00D75201"/>
    <w:p w14:paraId="498FE385" w14:textId="77777777" w:rsidR="00655761" w:rsidRDefault="00655761" w:rsidP="00D75201"/>
    <w:p w14:paraId="1A0A6C14" w14:textId="77777777" w:rsidR="00655761" w:rsidRDefault="00655761">
      <w:pPr>
        <w:spacing w:after="200" w:line="276" w:lineRule="auto"/>
        <w:rPr>
          <w:rFonts w:ascii="Arial" w:hAnsi="Arial" w:cs="Arial"/>
          <w:bCs/>
        </w:rPr>
      </w:pPr>
      <w:r>
        <w:rPr>
          <w:rFonts w:ascii="Arial" w:hAnsi="Arial" w:cs="Arial"/>
          <w:bCs/>
        </w:rPr>
        <w:br w:type="page"/>
      </w:r>
    </w:p>
    <w:p w14:paraId="476711FE" w14:textId="06C3A12A" w:rsidR="00655761" w:rsidRDefault="00655761">
      <w:pPr>
        <w:jc w:val="center"/>
        <w:rPr>
          <w:rFonts w:ascii="Arial" w:hAnsi="Arial" w:cs="Arial"/>
          <w:bCs/>
        </w:rPr>
      </w:pPr>
      <w:r>
        <w:rPr>
          <w:rFonts w:ascii="Arial" w:hAnsi="Arial" w:cs="Arial"/>
          <w:noProof/>
        </w:rPr>
        <w:lastRenderedPageBreak/>
        <w:drawing>
          <wp:inline distT="0" distB="0" distL="0" distR="0" wp14:anchorId="629AAE80" wp14:editId="63254694">
            <wp:extent cx="5734050" cy="838200"/>
            <wp:effectExtent l="0" t="0" r="0" b="0"/>
            <wp:docPr id="1440539822" name="Picture 14405398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582A061A" w14:textId="77777777" w:rsidR="00655761" w:rsidRDefault="00655761">
      <w:pPr>
        <w:jc w:val="center"/>
        <w:rPr>
          <w:b/>
          <w:bCs/>
        </w:rPr>
      </w:pPr>
    </w:p>
    <w:p w14:paraId="5F390290" w14:textId="77777777" w:rsidR="00655761" w:rsidRDefault="00655761">
      <w:pPr>
        <w:jc w:val="center"/>
        <w:rPr>
          <w:b/>
          <w:bCs/>
        </w:rPr>
      </w:pPr>
      <w:r>
        <w:rPr>
          <w:b/>
          <w:bCs/>
        </w:rPr>
        <w:t>END SEMESTER EXAMINATION – NOV / DEC 2024</w:t>
      </w:r>
    </w:p>
    <w:p w14:paraId="29243677" w14:textId="77777777" w:rsidR="00655761" w:rsidRDefault="0065576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804"/>
        <w:gridCol w:w="1417"/>
        <w:gridCol w:w="709"/>
      </w:tblGrid>
      <w:tr w:rsidR="00655761" w:rsidRPr="00685E9F" w14:paraId="371FB03E" w14:textId="77777777" w:rsidTr="00685E9F">
        <w:trPr>
          <w:trHeight w:val="397"/>
          <w:jc w:val="center"/>
        </w:trPr>
        <w:tc>
          <w:tcPr>
            <w:tcW w:w="1555" w:type="dxa"/>
            <w:vAlign w:val="center"/>
          </w:tcPr>
          <w:p w14:paraId="6D4A3923" w14:textId="77777777" w:rsidR="00655761" w:rsidRPr="00685E9F" w:rsidRDefault="00655761">
            <w:pPr>
              <w:pStyle w:val="Title"/>
              <w:jc w:val="left"/>
              <w:rPr>
                <w:b/>
                <w:sz w:val="22"/>
                <w:szCs w:val="22"/>
              </w:rPr>
            </w:pPr>
            <w:r w:rsidRPr="00685E9F">
              <w:rPr>
                <w:b/>
                <w:sz w:val="22"/>
                <w:szCs w:val="22"/>
              </w:rPr>
              <w:t xml:space="preserve">Course Code      </w:t>
            </w:r>
          </w:p>
        </w:tc>
        <w:tc>
          <w:tcPr>
            <w:tcW w:w="6804" w:type="dxa"/>
            <w:vAlign w:val="center"/>
          </w:tcPr>
          <w:p w14:paraId="537EDF9C" w14:textId="77777777" w:rsidR="00655761" w:rsidRPr="00685E9F" w:rsidRDefault="00655761">
            <w:pPr>
              <w:rPr>
                <w:b/>
                <w:sz w:val="22"/>
                <w:szCs w:val="22"/>
              </w:rPr>
            </w:pPr>
            <w:r w:rsidRPr="00685E9F">
              <w:rPr>
                <w:rFonts w:eastAsia="SimSun"/>
                <w:b/>
                <w:bCs/>
                <w:color w:val="000000"/>
                <w:sz w:val="22"/>
                <w:szCs w:val="22"/>
                <w:lang w:eastAsia="zh-CN" w:bidi="ar"/>
              </w:rPr>
              <w:t xml:space="preserve">20FP3013 </w:t>
            </w:r>
          </w:p>
        </w:tc>
        <w:tc>
          <w:tcPr>
            <w:tcW w:w="1417" w:type="dxa"/>
            <w:vAlign w:val="center"/>
          </w:tcPr>
          <w:p w14:paraId="45555317" w14:textId="77777777" w:rsidR="00655761" w:rsidRPr="00685E9F" w:rsidRDefault="00655761">
            <w:pPr>
              <w:pStyle w:val="Title"/>
              <w:ind w:left="-468" w:firstLine="468"/>
              <w:jc w:val="left"/>
              <w:rPr>
                <w:sz w:val="22"/>
                <w:szCs w:val="22"/>
              </w:rPr>
            </w:pPr>
            <w:r w:rsidRPr="00685E9F">
              <w:rPr>
                <w:b/>
                <w:bCs/>
                <w:sz w:val="22"/>
                <w:szCs w:val="22"/>
              </w:rPr>
              <w:t xml:space="preserve">Duration       </w:t>
            </w:r>
          </w:p>
        </w:tc>
        <w:tc>
          <w:tcPr>
            <w:tcW w:w="709" w:type="dxa"/>
            <w:vAlign w:val="center"/>
          </w:tcPr>
          <w:p w14:paraId="75617703" w14:textId="77777777" w:rsidR="00655761" w:rsidRPr="00685E9F" w:rsidRDefault="00655761">
            <w:pPr>
              <w:pStyle w:val="Title"/>
              <w:jc w:val="left"/>
              <w:rPr>
                <w:b/>
                <w:sz w:val="22"/>
                <w:szCs w:val="22"/>
              </w:rPr>
            </w:pPr>
            <w:r w:rsidRPr="00685E9F">
              <w:rPr>
                <w:b/>
                <w:sz w:val="22"/>
                <w:szCs w:val="22"/>
              </w:rPr>
              <w:t>3hrs</w:t>
            </w:r>
          </w:p>
        </w:tc>
      </w:tr>
      <w:tr w:rsidR="00655761" w:rsidRPr="00685E9F" w14:paraId="6500C47D" w14:textId="77777777" w:rsidTr="00685E9F">
        <w:trPr>
          <w:trHeight w:val="397"/>
          <w:jc w:val="center"/>
        </w:trPr>
        <w:tc>
          <w:tcPr>
            <w:tcW w:w="1555" w:type="dxa"/>
            <w:vAlign w:val="center"/>
          </w:tcPr>
          <w:p w14:paraId="55B901A1" w14:textId="77777777" w:rsidR="00655761" w:rsidRPr="00685E9F" w:rsidRDefault="00655761">
            <w:pPr>
              <w:pStyle w:val="Title"/>
              <w:ind w:right="-160"/>
              <w:jc w:val="left"/>
              <w:rPr>
                <w:b/>
                <w:sz w:val="22"/>
                <w:szCs w:val="22"/>
              </w:rPr>
            </w:pPr>
            <w:r w:rsidRPr="00685E9F">
              <w:rPr>
                <w:b/>
                <w:sz w:val="22"/>
                <w:szCs w:val="22"/>
              </w:rPr>
              <w:t xml:space="preserve">Course Title     </w:t>
            </w:r>
          </w:p>
        </w:tc>
        <w:tc>
          <w:tcPr>
            <w:tcW w:w="6804" w:type="dxa"/>
            <w:vAlign w:val="center"/>
          </w:tcPr>
          <w:p w14:paraId="358065CA" w14:textId="77777777" w:rsidR="00655761" w:rsidRPr="00685E9F" w:rsidRDefault="00655761">
            <w:pPr>
              <w:rPr>
                <w:sz w:val="22"/>
                <w:szCs w:val="22"/>
              </w:rPr>
            </w:pPr>
            <w:r w:rsidRPr="00685E9F">
              <w:rPr>
                <w:rFonts w:eastAsia="SimSun"/>
                <w:b/>
                <w:bCs/>
                <w:color w:val="000000"/>
                <w:sz w:val="22"/>
                <w:szCs w:val="22"/>
                <w:lang w:eastAsia="zh-CN" w:bidi="ar"/>
              </w:rPr>
              <w:t xml:space="preserve">ADVANCES IN PROCESSING OF HORTICULTURE, </w:t>
            </w:r>
          </w:p>
          <w:p w14:paraId="19CDCA3B" w14:textId="77777777" w:rsidR="00655761" w:rsidRPr="00685E9F" w:rsidRDefault="00655761">
            <w:pPr>
              <w:rPr>
                <w:b/>
                <w:sz w:val="22"/>
                <w:szCs w:val="22"/>
              </w:rPr>
            </w:pPr>
            <w:r w:rsidRPr="00685E9F">
              <w:rPr>
                <w:rFonts w:eastAsia="SimSun"/>
                <w:b/>
                <w:bCs/>
                <w:color w:val="000000"/>
                <w:sz w:val="22"/>
                <w:szCs w:val="22"/>
                <w:lang w:eastAsia="zh-CN" w:bidi="ar"/>
              </w:rPr>
              <w:t xml:space="preserve">SPICES AND PLANTATION PRODUCTS </w:t>
            </w:r>
          </w:p>
        </w:tc>
        <w:tc>
          <w:tcPr>
            <w:tcW w:w="1417" w:type="dxa"/>
            <w:vAlign w:val="center"/>
          </w:tcPr>
          <w:p w14:paraId="06D3F6BB" w14:textId="77777777" w:rsidR="00655761" w:rsidRPr="00685E9F" w:rsidRDefault="00655761">
            <w:pPr>
              <w:pStyle w:val="Title"/>
              <w:jc w:val="left"/>
              <w:rPr>
                <w:b/>
                <w:bCs/>
                <w:sz w:val="22"/>
                <w:szCs w:val="22"/>
              </w:rPr>
            </w:pPr>
            <w:r w:rsidRPr="00685E9F">
              <w:rPr>
                <w:b/>
                <w:bCs/>
                <w:sz w:val="22"/>
                <w:szCs w:val="22"/>
              </w:rPr>
              <w:t xml:space="preserve">Max. Marks </w:t>
            </w:r>
          </w:p>
        </w:tc>
        <w:tc>
          <w:tcPr>
            <w:tcW w:w="709" w:type="dxa"/>
            <w:vAlign w:val="center"/>
          </w:tcPr>
          <w:p w14:paraId="0CAD0761" w14:textId="77777777" w:rsidR="00655761" w:rsidRPr="00685E9F" w:rsidRDefault="00655761">
            <w:pPr>
              <w:pStyle w:val="Title"/>
              <w:jc w:val="left"/>
              <w:rPr>
                <w:b/>
                <w:sz w:val="22"/>
                <w:szCs w:val="22"/>
              </w:rPr>
            </w:pPr>
            <w:r w:rsidRPr="00685E9F">
              <w:rPr>
                <w:b/>
                <w:sz w:val="22"/>
                <w:szCs w:val="22"/>
              </w:rPr>
              <w:t>100</w:t>
            </w:r>
          </w:p>
        </w:tc>
      </w:tr>
    </w:tbl>
    <w:p w14:paraId="697EEEB6" w14:textId="77777777" w:rsidR="00655761" w:rsidRDefault="00655761"/>
    <w:tbl>
      <w:tblPr>
        <w:tblStyle w:val="TableGrid"/>
        <w:tblW w:w="5815" w:type="pct"/>
        <w:tblInd w:w="-714" w:type="dxa"/>
        <w:tblLook w:val="04A0" w:firstRow="1" w:lastRow="0" w:firstColumn="1" w:lastColumn="0" w:noHBand="0" w:noVBand="1"/>
      </w:tblPr>
      <w:tblGrid>
        <w:gridCol w:w="570"/>
        <w:gridCol w:w="396"/>
        <w:gridCol w:w="7762"/>
        <w:gridCol w:w="670"/>
        <w:gridCol w:w="537"/>
        <w:gridCol w:w="552"/>
      </w:tblGrid>
      <w:tr w:rsidR="00655761" w14:paraId="6F7FFCDF" w14:textId="77777777">
        <w:trPr>
          <w:trHeight w:val="552"/>
        </w:trPr>
        <w:tc>
          <w:tcPr>
            <w:tcW w:w="265" w:type="pct"/>
            <w:vAlign w:val="center"/>
          </w:tcPr>
          <w:p w14:paraId="4598AD42" w14:textId="77777777" w:rsidR="00655761" w:rsidRDefault="00655761">
            <w:pPr>
              <w:jc w:val="center"/>
              <w:rPr>
                <w:b/>
              </w:rPr>
            </w:pPr>
            <w:r>
              <w:rPr>
                <w:b/>
              </w:rPr>
              <w:t>Q. No.</w:t>
            </w:r>
          </w:p>
        </w:tc>
        <w:tc>
          <w:tcPr>
            <w:tcW w:w="3898" w:type="pct"/>
            <w:gridSpan w:val="2"/>
            <w:vAlign w:val="center"/>
          </w:tcPr>
          <w:p w14:paraId="0D3BA175" w14:textId="77777777" w:rsidR="00655761" w:rsidRDefault="00655761">
            <w:pPr>
              <w:jc w:val="center"/>
              <w:rPr>
                <w:b/>
              </w:rPr>
            </w:pPr>
            <w:r>
              <w:rPr>
                <w:b/>
              </w:rPr>
              <w:t>Questions</w:t>
            </w:r>
          </w:p>
        </w:tc>
        <w:tc>
          <w:tcPr>
            <w:tcW w:w="311" w:type="pct"/>
            <w:vAlign w:val="center"/>
          </w:tcPr>
          <w:p w14:paraId="43ADCF3C" w14:textId="77777777" w:rsidR="00655761" w:rsidRDefault="00655761">
            <w:pPr>
              <w:jc w:val="center"/>
              <w:rPr>
                <w:b/>
              </w:rPr>
            </w:pPr>
            <w:r>
              <w:rPr>
                <w:b/>
              </w:rPr>
              <w:t>CO</w:t>
            </w:r>
          </w:p>
        </w:tc>
        <w:tc>
          <w:tcPr>
            <w:tcW w:w="250" w:type="pct"/>
            <w:vAlign w:val="center"/>
          </w:tcPr>
          <w:p w14:paraId="7DF40071" w14:textId="77777777" w:rsidR="00655761" w:rsidRDefault="00655761">
            <w:pPr>
              <w:jc w:val="center"/>
              <w:rPr>
                <w:b/>
              </w:rPr>
            </w:pPr>
            <w:r>
              <w:rPr>
                <w:b/>
              </w:rPr>
              <w:t>BL</w:t>
            </w:r>
          </w:p>
        </w:tc>
        <w:tc>
          <w:tcPr>
            <w:tcW w:w="273" w:type="pct"/>
            <w:vAlign w:val="center"/>
          </w:tcPr>
          <w:p w14:paraId="14C1F27A" w14:textId="77777777" w:rsidR="00655761" w:rsidRDefault="00655761">
            <w:pPr>
              <w:jc w:val="center"/>
              <w:rPr>
                <w:b/>
              </w:rPr>
            </w:pPr>
            <w:r>
              <w:rPr>
                <w:b/>
              </w:rPr>
              <w:t>M</w:t>
            </w:r>
          </w:p>
        </w:tc>
      </w:tr>
      <w:tr w:rsidR="00655761" w14:paraId="5E2E56C7" w14:textId="77777777">
        <w:trPr>
          <w:trHeight w:val="552"/>
        </w:trPr>
        <w:tc>
          <w:tcPr>
            <w:tcW w:w="5000" w:type="pct"/>
            <w:gridSpan w:val="6"/>
            <w:vAlign w:val="center"/>
          </w:tcPr>
          <w:p w14:paraId="1C14ECF4" w14:textId="77777777" w:rsidR="00655761" w:rsidRDefault="00655761">
            <w:pPr>
              <w:jc w:val="center"/>
              <w:rPr>
                <w:b/>
                <w:u w:val="single"/>
              </w:rPr>
            </w:pPr>
            <w:r>
              <w:rPr>
                <w:b/>
                <w:u w:val="single"/>
              </w:rPr>
              <w:t>PART – A (4 X 20 = 80 MARKS)</w:t>
            </w:r>
          </w:p>
          <w:p w14:paraId="69D2FC85" w14:textId="77777777" w:rsidR="00655761" w:rsidRDefault="00655761">
            <w:pPr>
              <w:jc w:val="center"/>
              <w:rPr>
                <w:b/>
              </w:rPr>
            </w:pPr>
            <w:r>
              <w:rPr>
                <w:b/>
              </w:rPr>
              <w:t>(Answer all the Questions)</w:t>
            </w:r>
          </w:p>
        </w:tc>
      </w:tr>
      <w:tr w:rsidR="00655761" w14:paraId="1EDA1100" w14:textId="77777777">
        <w:trPr>
          <w:trHeight w:val="283"/>
        </w:trPr>
        <w:tc>
          <w:tcPr>
            <w:tcW w:w="265" w:type="pct"/>
          </w:tcPr>
          <w:p w14:paraId="32C3EFAE" w14:textId="77777777" w:rsidR="00655761" w:rsidRDefault="00655761">
            <w:pPr>
              <w:jc w:val="center"/>
            </w:pPr>
            <w:r>
              <w:t>1.</w:t>
            </w:r>
          </w:p>
        </w:tc>
        <w:tc>
          <w:tcPr>
            <w:tcW w:w="184" w:type="pct"/>
          </w:tcPr>
          <w:p w14:paraId="21CEA275" w14:textId="77777777" w:rsidR="00655761" w:rsidRDefault="00655761">
            <w:pPr>
              <w:jc w:val="center"/>
            </w:pPr>
          </w:p>
        </w:tc>
        <w:tc>
          <w:tcPr>
            <w:tcW w:w="3714" w:type="pct"/>
          </w:tcPr>
          <w:p w14:paraId="0F3B177B" w14:textId="77777777" w:rsidR="00655761" w:rsidRDefault="00655761" w:rsidP="00617786">
            <w:pPr>
              <w:jc w:val="both"/>
            </w:pPr>
            <w:r>
              <w:t>Explain the concept of minimal processing, the techniques involved and significance of the methods in preserving the nutritional value and sensory characteristics of food products.</w:t>
            </w:r>
          </w:p>
        </w:tc>
        <w:tc>
          <w:tcPr>
            <w:tcW w:w="311" w:type="pct"/>
          </w:tcPr>
          <w:p w14:paraId="69008D44" w14:textId="77777777" w:rsidR="00655761" w:rsidRDefault="00655761">
            <w:pPr>
              <w:jc w:val="center"/>
            </w:pPr>
            <w:r>
              <w:t>CO1</w:t>
            </w:r>
          </w:p>
        </w:tc>
        <w:tc>
          <w:tcPr>
            <w:tcW w:w="250" w:type="pct"/>
          </w:tcPr>
          <w:p w14:paraId="553863C3" w14:textId="77777777" w:rsidR="00655761" w:rsidRDefault="00655761">
            <w:pPr>
              <w:jc w:val="center"/>
            </w:pPr>
            <w:r>
              <w:t>A</w:t>
            </w:r>
          </w:p>
        </w:tc>
        <w:tc>
          <w:tcPr>
            <w:tcW w:w="273" w:type="pct"/>
          </w:tcPr>
          <w:p w14:paraId="6F58058E" w14:textId="77777777" w:rsidR="00655761" w:rsidRDefault="00655761">
            <w:pPr>
              <w:jc w:val="center"/>
            </w:pPr>
            <w:r>
              <w:t>20</w:t>
            </w:r>
          </w:p>
        </w:tc>
      </w:tr>
      <w:tr w:rsidR="00655761" w14:paraId="6B310C20" w14:textId="77777777">
        <w:trPr>
          <w:trHeight w:val="239"/>
        </w:trPr>
        <w:tc>
          <w:tcPr>
            <w:tcW w:w="265" w:type="pct"/>
          </w:tcPr>
          <w:p w14:paraId="2ECADC95" w14:textId="77777777" w:rsidR="00655761" w:rsidRDefault="00655761">
            <w:pPr>
              <w:jc w:val="center"/>
            </w:pPr>
          </w:p>
        </w:tc>
        <w:tc>
          <w:tcPr>
            <w:tcW w:w="184" w:type="pct"/>
          </w:tcPr>
          <w:p w14:paraId="377D00B8" w14:textId="77777777" w:rsidR="00655761" w:rsidRDefault="00655761">
            <w:pPr>
              <w:jc w:val="center"/>
            </w:pPr>
          </w:p>
        </w:tc>
        <w:tc>
          <w:tcPr>
            <w:tcW w:w="3714" w:type="pct"/>
          </w:tcPr>
          <w:p w14:paraId="51915C59" w14:textId="77777777" w:rsidR="00655761" w:rsidRDefault="00655761">
            <w:pPr>
              <w:jc w:val="center"/>
              <w:rPr>
                <w:b/>
                <w:bCs/>
              </w:rPr>
            </w:pPr>
            <w:r>
              <w:rPr>
                <w:b/>
                <w:bCs/>
              </w:rPr>
              <w:t>(OR)</w:t>
            </w:r>
          </w:p>
        </w:tc>
        <w:tc>
          <w:tcPr>
            <w:tcW w:w="311" w:type="pct"/>
          </w:tcPr>
          <w:p w14:paraId="5090A370" w14:textId="77777777" w:rsidR="00655761" w:rsidRDefault="00655761">
            <w:pPr>
              <w:jc w:val="center"/>
            </w:pPr>
          </w:p>
        </w:tc>
        <w:tc>
          <w:tcPr>
            <w:tcW w:w="250" w:type="pct"/>
          </w:tcPr>
          <w:p w14:paraId="57DAE91C" w14:textId="77777777" w:rsidR="00655761" w:rsidRDefault="00655761">
            <w:pPr>
              <w:jc w:val="center"/>
            </w:pPr>
          </w:p>
        </w:tc>
        <w:tc>
          <w:tcPr>
            <w:tcW w:w="273" w:type="pct"/>
          </w:tcPr>
          <w:p w14:paraId="042DC6D2" w14:textId="77777777" w:rsidR="00655761" w:rsidRDefault="00655761">
            <w:pPr>
              <w:jc w:val="center"/>
            </w:pPr>
          </w:p>
        </w:tc>
      </w:tr>
      <w:tr w:rsidR="00655761" w14:paraId="34C5D68E" w14:textId="77777777">
        <w:trPr>
          <w:trHeight w:val="283"/>
        </w:trPr>
        <w:tc>
          <w:tcPr>
            <w:tcW w:w="265" w:type="pct"/>
          </w:tcPr>
          <w:p w14:paraId="53AB1D69" w14:textId="77777777" w:rsidR="00655761" w:rsidRDefault="00655761">
            <w:pPr>
              <w:jc w:val="center"/>
            </w:pPr>
            <w:r>
              <w:t>2.</w:t>
            </w:r>
          </w:p>
        </w:tc>
        <w:tc>
          <w:tcPr>
            <w:tcW w:w="184" w:type="pct"/>
          </w:tcPr>
          <w:p w14:paraId="669433A9" w14:textId="77777777" w:rsidR="00655761" w:rsidRDefault="00655761">
            <w:pPr>
              <w:jc w:val="center"/>
            </w:pPr>
          </w:p>
        </w:tc>
        <w:tc>
          <w:tcPr>
            <w:tcW w:w="3714" w:type="pct"/>
          </w:tcPr>
          <w:p w14:paraId="5E8ED786" w14:textId="77777777" w:rsidR="00655761" w:rsidRDefault="00655761">
            <w:pPr>
              <w:jc w:val="both"/>
              <w:rPr>
                <w:color w:val="F79646" w:themeColor="accent6"/>
              </w:rPr>
            </w:pPr>
            <w:r>
              <w:t>Describe the principles, benefits, and applications of various drying techniques in food processing and analyze the impacts of each method on the quality and shelf life of the finished product.</w:t>
            </w:r>
          </w:p>
        </w:tc>
        <w:tc>
          <w:tcPr>
            <w:tcW w:w="311" w:type="pct"/>
          </w:tcPr>
          <w:p w14:paraId="28EF168F" w14:textId="77777777" w:rsidR="00655761" w:rsidRDefault="00655761">
            <w:pPr>
              <w:jc w:val="center"/>
            </w:pPr>
            <w:r>
              <w:t>CO2</w:t>
            </w:r>
          </w:p>
        </w:tc>
        <w:tc>
          <w:tcPr>
            <w:tcW w:w="250" w:type="pct"/>
          </w:tcPr>
          <w:p w14:paraId="77412E7C" w14:textId="77777777" w:rsidR="00655761" w:rsidRDefault="00655761">
            <w:pPr>
              <w:jc w:val="center"/>
              <w:rPr>
                <w:lang w:val="en-IN"/>
              </w:rPr>
            </w:pPr>
            <w:r>
              <w:t>U</w:t>
            </w:r>
          </w:p>
        </w:tc>
        <w:tc>
          <w:tcPr>
            <w:tcW w:w="273" w:type="pct"/>
          </w:tcPr>
          <w:p w14:paraId="1AA13047" w14:textId="77777777" w:rsidR="00655761" w:rsidRDefault="00655761">
            <w:pPr>
              <w:jc w:val="center"/>
            </w:pPr>
            <w:r>
              <w:t>20</w:t>
            </w:r>
          </w:p>
        </w:tc>
      </w:tr>
      <w:tr w:rsidR="00655761" w14:paraId="24EC0746" w14:textId="77777777" w:rsidTr="00685E9F">
        <w:trPr>
          <w:trHeight w:val="283"/>
        </w:trPr>
        <w:tc>
          <w:tcPr>
            <w:tcW w:w="265" w:type="pct"/>
          </w:tcPr>
          <w:p w14:paraId="24C4D95C" w14:textId="77777777" w:rsidR="00655761" w:rsidRDefault="00655761">
            <w:pPr>
              <w:jc w:val="center"/>
            </w:pPr>
          </w:p>
        </w:tc>
        <w:tc>
          <w:tcPr>
            <w:tcW w:w="184" w:type="pct"/>
          </w:tcPr>
          <w:p w14:paraId="2ED354BF" w14:textId="77777777" w:rsidR="00655761" w:rsidRDefault="00655761">
            <w:pPr>
              <w:jc w:val="center"/>
            </w:pPr>
          </w:p>
        </w:tc>
        <w:tc>
          <w:tcPr>
            <w:tcW w:w="3714" w:type="pct"/>
          </w:tcPr>
          <w:p w14:paraId="7C66F14F" w14:textId="77777777" w:rsidR="00655761" w:rsidRDefault="00655761">
            <w:pPr>
              <w:jc w:val="center"/>
              <w:rPr>
                <w:color w:val="F79646" w:themeColor="accent6"/>
              </w:rPr>
            </w:pPr>
          </w:p>
        </w:tc>
        <w:tc>
          <w:tcPr>
            <w:tcW w:w="311" w:type="pct"/>
          </w:tcPr>
          <w:p w14:paraId="1444604F" w14:textId="77777777" w:rsidR="00655761" w:rsidRDefault="00655761">
            <w:pPr>
              <w:jc w:val="center"/>
            </w:pPr>
          </w:p>
        </w:tc>
        <w:tc>
          <w:tcPr>
            <w:tcW w:w="250" w:type="pct"/>
          </w:tcPr>
          <w:p w14:paraId="1E2F6CE0" w14:textId="77777777" w:rsidR="00655761" w:rsidRDefault="00655761">
            <w:pPr>
              <w:jc w:val="center"/>
            </w:pPr>
          </w:p>
        </w:tc>
        <w:tc>
          <w:tcPr>
            <w:tcW w:w="273" w:type="pct"/>
          </w:tcPr>
          <w:p w14:paraId="1C708D5E" w14:textId="77777777" w:rsidR="00655761" w:rsidRDefault="00655761">
            <w:pPr>
              <w:jc w:val="center"/>
            </w:pPr>
          </w:p>
        </w:tc>
      </w:tr>
      <w:tr w:rsidR="00655761" w14:paraId="53E7A5C3" w14:textId="77777777">
        <w:trPr>
          <w:trHeight w:val="283"/>
        </w:trPr>
        <w:tc>
          <w:tcPr>
            <w:tcW w:w="265" w:type="pct"/>
          </w:tcPr>
          <w:p w14:paraId="0DDFBDC8" w14:textId="77777777" w:rsidR="00655761" w:rsidRDefault="00655761">
            <w:pPr>
              <w:jc w:val="center"/>
            </w:pPr>
            <w:r>
              <w:t>3.</w:t>
            </w:r>
          </w:p>
        </w:tc>
        <w:tc>
          <w:tcPr>
            <w:tcW w:w="184" w:type="pct"/>
          </w:tcPr>
          <w:p w14:paraId="5B8061B8" w14:textId="77777777" w:rsidR="00655761" w:rsidRDefault="00655761">
            <w:pPr>
              <w:jc w:val="center"/>
            </w:pPr>
            <w:r>
              <w:t>a.</w:t>
            </w:r>
          </w:p>
        </w:tc>
        <w:tc>
          <w:tcPr>
            <w:tcW w:w="3714" w:type="pct"/>
          </w:tcPr>
          <w:p w14:paraId="6731B54B" w14:textId="77777777" w:rsidR="00655761" w:rsidRDefault="00655761">
            <w:pPr>
              <w:jc w:val="both"/>
              <w:rPr>
                <w:color w:val="F79646" w:themeColor="accent6"/>
              </w:rPr>
            </w:pPr>
            <w:r>
              <w:t xml:space="preserve">Analyze the grading and evaluation process of tea by outlining the key parameters that determine its quality. </w:t>
            </w:r>
          </w:p>
        </w:tc>
        <w:tc>
          <w:tcPr>
            <w:tcW w:w="311" w:type="pct"/>
          </w:tcPr>
          <w:p w14:paraId="7904FC33" w14:textId="77777777" w:rsidR="00655761" w:rsidRDefault="00655761">
            <w:pPr>
              <w:jc w:val="center"/>
            </w:pPr>
            <w:r>
              <w:t>CO3</w:t>
            </w:r>
          </w:p>
        </w:tc>
        <w:tc>
          <w:tcPr>
            <w:tcW w:w="250" w:type="pct"/>
          </w:tcPr>
          <w:p w14:paraId="4F4C1754" w14:textId="77777777" w:rsidR="00655761" w:rsidRDefault="00655761">
            <w:pPr>
              <w:jc w:val="center"/>
            </w:pPr>
            <w:r>
              <w:t>An</w:t>
            </w:r>
          </w:p>
        </w:tc>
        <w:tc>
          <w:tcPr>
            <w:tcW w:w="273" w:type="pct"/>
          </w:tcPr>
          <w:p w14:paraId="3527D373" w14:textId="77777777" w:rsidR="00655761" w:rsidRDefault="00655761">
            <w:pPr>
              <w:jc w:val="center"/>
            </w:pPr>
            <w:r>
              <w:t>10</w:t>
            </w:r>
          </w:p>
        </w:tc>
      </w:tr>
      <w:tr w:rsidR="00655761" w14:paraId="4B07369A" w14:textId="77777777">
        <w:trPr>
          <w:trHeight w:val="283"/>
        </w:trPr>
        <w:tc>
          <w:tcPr>
            <w:tcW w:w="265" w:type="pct"/>
          </w:tcPr>
          <w:p w14:paraId="78CF1283" w14:textId="77777777" w:rsidR="00655761" w:rsidRDefault="00655761">
            <w:pPr>
              <w:jc w:val="center"/>
            </w:pPr>
          </w:p>
        </w:tc>
        <w:tc>
          <w:tcPr>
            <w:tcW w:w="184" w:type="pct"/>
          </w:tcPr>
          <w:p w14:paraId="3B062247" w14:textId="77777777" w:rsidR="00655761" w:rsidRDefault="00655761">
            <w:pPr>
              <w:jc w:val="center"/>
            </w:pPr>
            <w:r>
              <w:t>b.</w:t>
            </w:r>
          </w:p>
        </w:tc>
        <w:tc>
          <w:tcPr>
            <w:tcW w:w="3714" w:type="pct"/>
          </w:tcPr>
          <w:p w14:paraId="755DCCD7" w14:textId="77777777" w:rsidR="00655761" w:rsidRDefault="00655761">
            <w:pPr>
              <w:jc w:val="both"/>
            </w:pPr>
            <w:r>
              <w:t>Explain the manufacturing process of green tea.</w:t>
            </w:r>
          </w:p>
        </w:tc>
        <w:tc>
          <w:tcPr>
            <w:tcW w:w="311" w:type="pct"/>
          </w:tcPr>
          <w:p w14:paraId="2A884626" w14:textId="77777777" w:rsidR="00655761" w:rsidRDefault="00655761">
            <w:pPr>
              <w:jc w:val="center"/>
            </w:pPr>
            <w:r>
              <w:t>CO3</w:t>
            </w:r>
          </w:p>
        </w:tc>
        <w:tc>
          <w:tcPr>
            <w:tcW w:w="250" w:type="pct"/>
          </w:tcPr>
          <w:p w14:paraId="48F7E4F7" w14:textId="77777777" w:rsidR="00655761" w:rsidRDefault="00655761">
            <w:pPr>
              <w:jc w:val="center"/>
            </w:pPr>
            <w:r>
              <w:t>U</w:t>
            </w:r>
          </w:p>
        </w:tc>
        <w:tc>
          <w:tcPr>
            <w:tcW w:w="273" w:type="pct"/>
          </w:tcPr>
          <w:p w14:paraId="6917A44E" w14:textId="77777777" w:rsidR="00655761" w:rsidRDefault="00655761">
            <w:pPr>
              <w:jc w:val="center"/>
            </w:pPr>
            <w:r>
              <w:t>10</w:t>
            </w:r>
          </w:p>
        </w:tc>
      </w:tr>
      <w:tr w:rsidR="00655761" w14:paraId="1BEC9667" w14:textId="77777777">
        <w:trPr>
          <w:trHeight w:val="173"/>
        </w:trPr>
        <w:tc>
          <w:tcPr>
            <w:tcW w:w="265" w:type="pct"/>
          </w:tcPr>
          <w:p w14:paraId="6EC68BDB" w14:textId="77777777" w:rsidR="00655761" w:rsidRDefault="00655761">
            <w:pPr>
              <w:jc w:val="center"/>
            </w:pPr>
          </w:p>
        </w:tc>
        <w:tc>
          <w:tcPr>
            <w:tcW w:w="184" w:type="pct"/>
          </w:tcPr>
          <w:p w14:paraId="51F04F90" w14:textId="77777777" w:rsidR="00655761" w:rsidRDefault="00655761">
            <w:pPr>
              <w:jc w:val="center"/>
            </w:pPr>
          </w:p>
        </w:tc>
        <w:tc>
          <w:tcPr>
            <w:tcW w:w="3714" w:type="pct"/>
          </w:tcPr>
          <w:p w14:paraId="0B291CA9" w14:textId="77777777" w:rsidR="00655761" w:rsidRDefault="00655761">
            <w:pPr>
              <w:jc w:val="center"/>
              <w:rPr>
                <w:color w:val="F79646" w:themeColor="accent6"/>
              </w:rPr>
            </w:pPr>
            <w:r>
              <w:rPr>
                <w:b/>
                <w:bCs/>
                <w:color w:val="000000" w:themeColor="text1"/>
              </w:rPr>
              <w:t>(OR)</w:t>
            </w:r>
          </w:p>
        </w:tc>
        <w:tc>
          <w:tcPr>
            <w:tcW w:w="311" w:type="pct"/>
          </w:tcPr>
          <w:p w14:paraId="433D2E99" w14:textId="77777777" w:rsidR="00655761" w:rsidRDefault="00655761">
            <w:pPr>
              <w:jc w:val="center"/>
            </w:pPr>
          </w:p>
        </w:tc>
        <w:tc>
          <w:tcPr>
            <w:tcW w:w="250" w:type="pct"/>
          </w:tcPr>
          <w:p w14:paraId="1D318E0F" w14:textId="77777777" w:rsidR="00655761" w:rsidRDefault="00655761">
            <w:pPr>
              <w:jc w:val="center"/>
            </w:pPr>
          </w:p>
        </w:tc>
        <w:tc>
          <w:tcPr>
            <w:tcW w:w="273" w:type="pct"/>
          </w:tcPr>
          <w:p w14:paraId="11238D33" w14:textId="77777777" w:rsidR="00655761" w:rsidRDefault="00655761">
            <w:pPr>
              <w:jc w:val="center"/>
            </w:pPr>
          </w:p>
        </w:tc>
      </w:tr>
      <w:tr w:rsidR="00655761" w14:paraId="6B0003F3" w14:textId="77777777">
        <w:trPr>
          <w:trHeight w:val="283"/>
        </w:trPr>
        <w:tc>
          <w:tcPr>
            <w:tcW w:w="265" w:type="pct"/>
          </w:tcPr>
          <w:p w14:paraId="5E529BB9" w14:textId="77777777" w:rsidR="00655761" w:rsidRDefault="00655761">
            <w:pPr>
              <w:jc w:val="center"/>
            </w:pPr>
            <w:r>
              <w:t>4.</w:t>
            </w:r>
          </w:p>
        </w:tc>
        <w:tc>
          <w:tcPr>
            <w:tcW w:w="184" w:type="pct"/>
          </w:tcPr>
          <w:p w14:paraId="222CEBCA" w14:textId="77777777" w:rsidR="00655761" w:rsidRDefault="00655761">
            <w:pPr>
              <w:jc w:val="center"/>
            </w:pPr>
          </w:p>
        </w:tc>
        <w:tc>
          <w:tcPr>
            <w:tcW w:w="3714" w:type="pct"/>
          </w:tcPr>
          <w:p w14:paraId="305E6738" w14:textId="77777777" w:rsidR="00655761" w:rsidRDefault="00655761">
            <w:pPr>
              <w:jc w:val="both"/>
              <w:rPr>
                <w:color w:val="F79646" w:themeColor="accent6"/>
              </w:rPr>
            </w:pPr>
            <w:r>
              <w:t xml:space="preserve">Analyze the physiological transformations in cocoa bean during fermentation and leverage this knowledge to design an effective quality control strategy for chocolate manufacturing. </w:t>
            </w:r>
          </w:p>
        </w:tc>
        <w:tc>
          <w:tcPr>
            <w:tcW w:w="311" w:type="pct"/>
          </w:tcPr>
          <w:p w14:paraId="30AAAA15" w14:textId="77777777" w:rsidR="00655761" w:rsidRDefault="00655761">
            <w:pPr>
              <w:jc w:val="center"/>
            </w:pPr>
            <w:r>
              <w:t>CO4</w:t>
            </w:r>
          </w:p>
        </w:tc>
        <w:tc>
          <w:tcPr>
            <w:tcW w:w="250" w:type="pct"/>
          </w:tcPr>
          <w:p w14:paraId="1E4BC032" w14:textId="77777777" w:rsidR="00655761" w:rsidRDefault="00655761" w:rsidP="00617786">
            <w:r>
              <w:t xml:space="preserve"> A</w:t>
            </w:r>
          </w:p>
        </w:tc>
        <w:tc>
          <w:tcPr>
            <w:tcW w:w="273" w:type="pct"/>
          </w:tcPr>
          <w:p w14:paraId="5B190C76" w14:textId="77777777" w:rsidR="00655761" w:rsidRDefault="00655761">
            <w:pPr>
              <w:jc w:val="center"/>
            </w:pPr>
            <w:r>
              <w:t>20</w:t>
            </w:r>
          </w:p>
        </w:tc>
      </w:tr>
      <w:tr w:rsidR="00655761" w14:paraId="03919278" w14:textId="77777777" w:rsidTr="00685E9F">
        <w:trPr>
          <w:trHeight w:val="283"/>
        </w:trPr>
        <w:tc>
          <w:tcPr>
            <w:tcW w:w="265" w:type="pct"/>
          </w:tcPr>
          <w:p w14:paraId="7AA46F7E" w14:textId="77777777" w:rsidR="00655761" w:rsidRDefault="00655761">
            <w:pPr>
              <w:jc w:val="center"/>
            </w:pPr>
          </w:p>
        </w:tc>
        <w:tc>
          <w:tcPr>
            <w:tcW w:w="184" w:type="pct"/>
          </w:tcPr>
          <w:p w14:paraId="11563C79" w14:textId="77777777" w:rsidR="00655761" w:rsidRDefault="00655761">
            <w:pPr>
              <w:jc w:val="center"/>
            </w:pPr>
          </w:p>
        </w:tc>
        <w:tc>
          <w:tcPr>
            <w:tcW w:w="3714" w:type="pct"/>
          </w:tcPr>
          <w:p w14:paraId="345A9FA3" w14:textId="77777777" w:rsidR="00655761" w:rsidRDefault="00655761">
            <w:pPr>
              <w:jc w:val="center"/>
              <w:rPr>
                <w:color w:val="F79646" w:themeColor="accent6"/>
              </w:rPr>
            </w:pPr>
          </w:p>
        </w:tc>
        <w:tc>
          <w:tcPr>
            <w:tcW w:w="311" w:type="pct"/>
          </w:tcPr>
          <w:p w14:paraId="13AAF41A" w14:textId="77777777" w:rsidR="00655761" w:rsidRDefault="00655761">
            <w:pPr>
              <w:jc w:val="center"/>
            </w:pPr>
          </w:p>
        </w:tc>
        <w:tc>
          <w:tcPr>
            <w:tcW w:w="250" w:type="pct"/>
          </w:tcPr>
          <w:p w14:paraId="206352A7" w14:textId="77777777" w:rsidR="00655761" w:rsidRDefault="00655761">
            <w:pPr>
              <w:jc w:val="center"/>
            </w:pPr>
          </w:p>
        </w:tc>
        <w:tc>
          <w:tcPr>
            <w:tcW w:w="273" w:type="pct"/>
          </w:tcPr>
          <w:p w14:paraId="1D6695E7" w14:textId="77777777" w:rsidR="00655761" w:rsidRDefault="00655761">
            <w:pPr>
              <w:jc w:val="center"/>
            </w:pPr>
          </w:p>
        </w:tc>
      </w:tr>
      <w:tr w:rsidR="00655761" w14:paraId="59650407" w14:textId="77777777">
        <w:trPr>
          <w:trHeight w:val="283"/>
        </w:trPr>
        <w:tc>
          <w:tcPr>
            <w:tcW w:w="265" w:type="pct"/>
          </w:tcPr>
          <w:p w14:paraId="02ACA704" w14:textId="77777777" w:rsidR="00655761" w:rsidRDefault="00655761">
            <w:pPr>
              <w:jc w:val="center"/>
            </w:pPr>
            <w:r>
              <w:t>5.</w:t>
            </w:r>
          </w:p>
        </w:tc>
        <w:tc>
          <w:tcPr>
            <w:tcW w:w="184" w:type="pct"/>
          </w:tcPr>
          <w:p w14:paraId="348FF861" w14:textId="77777777" w:rsidR="00655761" w:rsidRDefault="00655761">
            <w:pPr>
              <w:jc w:val="center"/>
            </w:pPr>
          </w:p>
        </w:tc>
        <w:tc>
          <w:tcPr>
            <w:tcW w:w="3714" w:type="pct"/>
          </w:tcPr>
          <w:p w14:paraId="1238765D" w14:textId="77777777" w:rsidR="00655761" w:rsidRDefault="00655761">
            <w:pPr>
              <w:jc w:val="both"/>
              <w:rPr>
                <w:color w:val="F79646" w:themeColor="accent6"/>
              </w:rPr>
            </w:pPr>
            <w:r>
              <w:t xml:space="preserve">Classify the types of chocolate and compare the manufacturing processes for each type of chocolate. </w:t>
            </w:r>
          </w:p>
        </w:tc>
        <w:tc>
          <w:tcPr>
            <w:tcW w:w="311" w:type="pct"/>
          </w:tcPr>
          <w:p w14:paraId="1B217F17" w14:textId="77777777" w:rsidR="00655761" w:rsidRDefault="00655761">
            <w:pPr>
              <w:jc w:val="center"/>
            </w:pPr>
            <w:r>
              <w:t>CO5</w:t>
            </w:r>
          </w:p>
        </w:tc>
        <w:tc>
          <w:tcPr>
            <w:tcW w:w="250" w:type="pct"/>
          </w:tcPr>
          <w:p w14:paraId="6F155CC2" w14:textId="77777777" w:rsidR="00655761" w:rsidRDefault="00655761">
            <w:pPr>
              <w:jc w:val="center"/>
            </w:pPr>
            <w:r>
              <w:t>An</w:t>
            </w:r>
          </w:p>
        </w:tc>
        <w:tc>
          <w:tcPr>
            <w:tcW w:w="273" w:type="pct"/>
          </w:tcPr>
          <w:p w14:paraId="219482A7" w14:textId="77777777" w:rsidR="00655761" w:rsidRDefault="00655761">
            <w:pPr>
              <w:jc w:val="center"/>
            </w:pPr>
            <w:r>
              <w:t>20</w:t>
            </w:r>
          </w:p>
        </w:tc>
      </w:tr>
      <w:tr w:rsidR="00655761" w14:paraId="7F0AD323" w14:textId="77777777">
        <w:trPr>
          <w:trHeight w:val="263"/>
        </w:trPr>
        <w:tc>
          <w:tcPr>
            <w:tcW w:w="265" w:type="pct"/>
          </w:tcPr>
          <w:p w14:paraId="135865B3" w14:textId="77777777" w:rsidR="00655761" w:rsidRDefault="00655761">
            <w:pPr>
              <w:jc w:val="center"/>
            </w:pPr>
          </w:p>
        </w:tc>
        <w:tc>
          <w:tcPr>
            <w:tcW w:w="184" w:type="pct"/>
          </w:tcPr>
          <w:p w14:paraId="41423FBF" w14:textId="77777777" w:rsidR="00655761" w:rsidRDefault="00655761">
            <w:pPr>
              <w:jc w:val="center"/>
            </w:pPr>
          </w:p>
        </w:tc>
        <w:tc>
          <w:tcPr>
            <w:tcW w:w="3714" w:type="pct"/>
          </w:tcPr>
          <w:p w14:paraId="25945350" w14:textId="77777777" w:rsidR="00655761" w:rsidRDefault="00655761">
            <w:pPr>
              <w:jc w:val="center"/>
              <w:rPr>
                <w:color w:val="F79646" w:themeColor="accent6"/>
              </w:rPr>
            </w:pPr>
            <w:r>
              <w:rPr>
                <w:b/>
                <w:bCs/>
                <w:color w:val="000000" w:themeColor="text1"/>
              </w:rPr>
              <w:t>(OR)</w:t>
            </w:r>
          </w:p>
        </w:tc>
        <w:tc>
          <w:tcPr>
            <w:tcW w:w="311" w:type="pct"/>
          </w:tcPr>
          <w:p w14:paraId="464CDE22" w14:textId="77777777" w:rsidR="00655761" w:rsidRDefault="00655761">
            <w:pPr>
              <w:jc w:val="center"/>
            </w:pPr>
          </w:p>
        </w:tc>
        <w:tc>
          <w:tcPr>
            <w:tcW w:w="250" w:type="pct"/>
          </w:tcPr>
          <w:p w14:paraId="0DF28F6D" w14:textId="77777777" w:rsidR="00655761" w:rsidRDefault="00655761">
            <w:pPr>
              <w:jc w:val="center"/>
            </w:pPr>
          </w:p>
        </w:tc>
        <w:tc>
          <w:tcPr>
            <w:tcW w:w="273" w:type="pct"/>
          </w:tcPr>
          <w:p w14:paraId="2D75109B" w14:textId="77777777" w:rsidR="00655761" w:rsidRDefault="00655761">
            <w:pPr>
              <w:jc w:val="center"/>
            </w:pPr>
          </w:p>
        </w:tc>
      </w:tr>
      <w:tr w:rsidR="00655761" w14:paraId="04BC8BE4" w14:textId="77777777">
        <w:trPr>
          <w:trHeight w:val="283"/>
        </w:trPr>
        <w:tc>
          <w:tcPr>
            <w:tcW w:w="265" w:type="pct"/>
          </w:tcPr>
          <w:p w14:paraId="5D52D4D5" w14:textId="77777777" w:rsidR="00655761" w:rsidRDefault="00655761">
            <w:pPr>
              <w:jc w:val="center"/>
            </w:pPr>
            <w:r>
              <w:t>6.</w:t>
            </w:r>
          </w:p>
        </w:tc>
        <w:tc>
          <w:tcPr>
            <w:tcW w:w="184" w:type="pct"/>
          </w:tcPr>
          <w:p w14:paraId="4DBBD79B" w14:textId="77777777" w:rsidR="00655761" w:rsidRDefault="00655761">
            <w:pPr>
              <w:jc w:val="center"/>
            </w:pPr>
          </w:p>
        </w:tc>
        <w:tc>
          <w:tcPr>
            <w:tcW w:w="3714" w:type="pct"/>
          </w:tcPr>
          <w:p w14:paraId="3A4B2230" w14:textId="77777777" w:rsidR="00655761" w:rsidRDefault="00655761" w:rsidP="00617786">
            <w:pPr>
              <w:jc w:val="both"/>
              <w:rPr>
                <w:color w:val="F79646" w:themeColor="accent6"/>
              </w:rPr>
            </w:pPr>
            <w:r>
              <w:t xml:space="preserve">Explain the production process for </w:t>
            </w:r>
            <w:r>
              <w:rPr>
                <w:lang w:val="en-IN"/>
              </w:rPr>
              <w:t>apple</w:t>
            </w:r>
            <w:r>
              <w:t xml:space="preserve"> juice using the principles of High-Pressure Processing (HPP) to ensure microbial safety, quality and extended shelf life. </w:t>
            </w:r>
          </w:p>
        </w:tc>
        <w:tc>
          <w:tcPr>
            <w:tcW w:w="311" w:type="pct"/>
          </w:tcPr>
          <w:p w14:paraId="6F6B4CD9" w14:textId="77777777" w:rsidR="00655761" w:rsidRDefault="00655761">
            <w:pPr>
              <w:jc w:val="center"/>
            </w:pPr>
            <w:r>
              <w:t>CO2</w:t>
            </w:r>
          </w:p>
        </w:tc>
        <w:tc>
          <w:tcPr>
            <w:tcW w:w="250" w:type="pct"/>
          </w:tcPr>
          <w:p w14:paraId="027010A1" w14:textId="77777777" w:rsidR="00655761" w:rsidRDefault="00655761">
            <w:pPr>
              <w:jc w:val="center"/>
              <w:rPr>
                <w:lang w:val="en-IN"/>
              </w:rPr>
            </w:pPr>
            <w:r>
              <w:rPr>
                <w:lang w:val="en-IN"/>
              </w:rPr>
              <w:t>A</w:t>
            </w:r>
          </w:p>
        </w:tc>
        <w:tc>
          <w:tcPr>
            <w:tcW w:w="273" w:type="pct"/>
          </w:tcPr>
          <w:p w14:paraId="203AA444" w14:textId="77777777" w:rsidR="00655761" w:rsidRDefault="00655761">
            <w:pPr>
              <w:jc w:val="center"/>
            </w:pPr>
            <w:r>
              <w:t>20</w:t>
            </w:r>
          </w:p>
        </w:tc>
      </w:tr>
      <w:tr w:rsidR="00655761" w14:paraId="12796861" w14:textId="77777777" w:rsidTr="00685E9F">
        <w:trPr>
          <w:trHeight w:val="283"/>
        </w:trPr>
        <w:tc>
          <w:tcPr>
            <w:tcW w:w="265" w:type="pct"/>
          </w:tcPr>
          <w:p w14:paraId="504F635F" w14:textId="77777777" w:rsidR="00655761" w:rsidRDefault="00655761">
            <w:pPr>
              <w:jc w:val="center"/>
            </w:pPr>
          </w:p>
        </w:tc>
        <w:tc>
          <w:tcPr>
            <w:tcW w:w="184" w:type="pct"/>
          </w:tcPr>
          <w:p w14:paraId="10A42089" w14:textId="77777777" w:rsidR="00655761" w:rsidRDefault="00655761">
            <w:pPr>
              <w:jc w:val="center"/>
            </w:pPr>
          </w:p>
        </w:tc>
        <w:tc>
          <w:tcPr>
            <w:tcW w:w="3714" w:type="pct"/>
          </w:tcPr>
          <w:p w14:paraId="0380E644" w14:textId="77777777" w:rsidR="00655761" w:rsidRDefault="00655761">
            <w:pPr>
              <w:jc w:val="center"/>
              <w:rPr>
                <w:color w:val="F79646" w:themeColor="accent6"/>
              </w:rPr>
            </w:pPr>
          </w:p>
        </w:tc>
        <w:tc>
          <w:tcPr>
            <w:tcW w:w="311" w:type="pct"/>
          </w:tcPr>
          <w:p w14:paraId="030E5E8D" w14:textId="77777777" w:rsidR="00655761" w:rsidRDefault="00655761">
            <w:pPr>
              <w:jc w:val="center"/>
            </w:pPr>
          </w:p>
        </w:tc>
        <w:tc>
          <w:tcPr>
            <w:tcW w:w="250" w:type="pct"/>
          </w:tcPr>
          <w:p w14:paraId="594E0244" w14:textId="77777777" w:rsidR="00655761" w:rsidRDefault="00655761">
            <w:pPr>
              <w:jc w:val="center"/>
            </w:pPr>
          </w:p>
        </w:tc>
        <w:tc>
          <w:tcPr>
            <w:tcW w:w="273" w:type="pct"/>
          </w:tcPr>
          <w:p w14:paraId="20B9C9A4" w14:textId="77777777" w:rsidR="00655761" w:rsidRDefault="00655761">
            <w:pPr>
              <w:jc w:val="center"/>
            </w:pPr>
          </w:p>
        </w:tc>
      </w:tr>
      <w:tr w:rsidR="00655761" w14:paraId="6681117C" w14:textId="77777777">
        <w:trPr>
          <w:trHeight w:val="283"/>
        </w:trPr>
        <w:tc>
          <w:tcPr>
            <w:tcW w:w="265" w:type="pct"/>
          </w:tcPr>
          <w:p w14:paraId="56A615DF" w14:textId="77777777" w:rsidR="00655761" w:rsidRDefault="00655761">
            <w:pPr>
              <w:jc w:val="center"/>
            </w:pPr>
            <w:r>
              <w:t>7.</w:t>
            </w:r>
          </w:p>
        </w:tc>
        <w:tc>
          <w:tcPr>
            <w:tcW w:w="184" w:type="pct"/>
          </w:tcPr>
          <w:p w14:paraId="3CA1F48A" w14:textId="77777777" w:rsidR="00655761" w:rsidRDefault="00655761">
            <w:pPr>
              <w:jc w:val="center"/>
            </w:pPr>
          </w:p>
        </w:tc>
        <w:tc>
          <w:tcPr>
            <w:tcW w:w="3714" w:type="pct"/>
          </w:tcPr>
          <w:p w14:paraId="2C2F1485" w14:textId="77777777" w:rsidR="00655761" w:rsidRDefault="00655761" w:rsidP="00E46560">
            <w:pPr>
              <w:jc w:val="both"/>
            </w:pPr>
            <w:r>
              <w:t xml:space="preserve">Differentiate between wet and dry methods of coffee processing and give a detailed account on each technique that affects the flavor profiles, aroma, and overall quality of the final coffee product. </w:t>
            </w:r>
          </w:p>
        </w:tc>
        <w:tc>
          <w:tcPr>
            <w:tcW w:w="311" w:type="pct"/>
          </w:tcPr>
          <w:p w14:paraId="2533099C" w14:textId="77777777" w:rsidR="00655761" w:rsidRDefault="00655761">
            <w:pPr>
              <w:jc w:val="center"/>
              <w:rPr>
                <w:lang w:val="en-IN"/>
              </w:rPr>
            </w:pPr>
            <w:r>
              <w:t>CO</w:t>
            </w:r>
            <w:r>
              <w:rPr>
                <w:lang w:val="en-IN"/>
              </w:rPr>
              <w:t>4</w:t>
            </w:r>
          </w:p>
        </w:tc>
        <w:tc>
          <w:tcPr>
            <w:tcW w:w="250" w:type="pct"/>
          </w:tcPr>
          <w:p w14:paraId="3204709A" w14:textId="77777777" w:rsidR="00655761" w:rsidRDefault="00655761">
            <w:pPr>
              <w:jc w:val="center"/>
              <w:rPr>
                <w:lang w:val="en-IN"/>
              </w:rPr>
            </w:pPr>
            <w:r>
              <w:rPr>
                <w:lang w:val="en-IN"/>
              </w:rPr>
              <w:t>An</w:t>
            </w:r>
          </w:p>
        </w:tc>
        <w:tc>
          <w:tcPr>
            <w:tcW w:w="273" w:type="pct"/>
          </w:tcPr>
          <w:p w14:paraId="6F608FFF" w14:textId="77777777" w:rsidR="00655761" w:rsidRDefault="00655761">
            <w:pPr>
              <w:jc w:val="center"/>
            </w:pPr>
            <w:r>
              <w:t>20</w:t>
            </w:r>
          </w:p>
        </w:tc>
      </w:tr>
      <w:tr w:rsidR="00655761" w14:paraId="159A396A" w14:textId="77777777">
        <w:trPr>
          <w:trHeight w:val="283"/>
        </w:trPr>
        <w:tc>
          <w:tcPr>
            <w:tcW w:w="265" w:type="pct"/>
          </w:tcPr>
          <w:p w14:paraId="0088B8F6" w14:textId="77777777" w:rsidR="00655761" w:rsidRDefault="00655761">
            <w:pPr>
              <w:jc w:val="center"/>
            </w:pPr>
          </w:p>
        </w:tc>
        <w:tc>
          <w:tcPr>
            <w:tcW w:w="184" w:type="pct"/>
          </w:tcPr>
          <w:p w14:paraId="182C72F6" w14:textId="77777777" w:rsidR="00655761" w:rsidRDefault="00655761">
            <w:pPr>
              <w:jc w:val="center"/>
            </w:pPr>
          </w:p>
        </w:tc>
        <w:tc>
          <w:tcPr>
            <w:tcW w:w="3714" w:type="pct"/>
          </w:tcPr>
          <w:p w14:paraId="7C4306AE" w14:textId="77777777" w:rsidR="00655761" w:rsidRPr="00685E9F" w:rsidRDefault="00655761">
            <w:pPr>
              <w:jc w:val="center"/>
              <w:rPr>
                <w:b/>
              </w:rPr>
            </w:pPr>
            <w:r w:rsidRPr="00685E9F">
              <w:rPr>
                <w:b/>
              </w:rPr>
              <w:t>(OR)</w:t>
            </w:r>
          </w:p>
        </w:tc>
        <w:tc>
          <w:tcPr>
            <w:tcW w:w="311" w:type="pct"/>
          </w:tcPr>
          <w:p w14:paraId="32643936" w14:textId="77777777" w:rsidR="00655761" w:rsidRDefault="00655761">
            <w:pPr>
              <w:jc w:val="center"/>
            </w:pPr>
          </w:p>
        </w:tc>
        <w:tc>
          <w:tcPr>
            <w:tcW w:w="250" w:type="pct"/>
          </w:tcPr>
          <w:p w14:paraId="49F38F61" w14:textId="77777777" w:rsidR="00655761" w:rsidRDefault="00655761">
            <w:pPr>
              <w:jc w:val="center"/>
            </w:pPr>
          </w:p>
        </w:tc>
        <w:tc>
          <w:tcPr>
            <w:tcW w:w="273" w:type="pct"/>
          </w:tcPr>
          <w:p w14:paraId="1FD05003" w14:textId="77777777" w:rsidR="00655761" w:rsidRDefault="00655761">
            <w:pPr>
              <w:jc w:val="center"/>
            </w:pPr>
          </w:p>
        </w:tc>
      </w:tr>
      <w:tr w:rsidR="00655761" w14:paraId="4A8A5B24" w14:textId="77777777">
        <w:trPr>
          <w:trHeight w:val="283"/>
        </w:trPr>
        <w:tc>
          <w:tcPr>
            <w:tcW w:w="265" w:type="pct"/>
          </w:tcPr>
          <w:p w14:paraId="5899656F" w14:textId="77777777" w:rsidR="00655761" w:rsidRDefault="00655761">
            <w:pPr>
              <w:jc w:val="center"/>
            </w:pPr>
            <w:r>
              <w:t>8.</w:t>
            </w:r>
          </w:p>
        </w:tc>
        <w:tc>
          <w:tcPr>
            <w:tcW w:w="184" w:type="pct"/>
          </w:tcPr>
          <w:p w14:paraId="0FD52992" w14:textId="77777777" w:rsidR="00655761" w:rsidRDefault="00655761">
            <w:pPr>
              <w:jc w:val="center"/>
            </w:pPr>
          </w:p>
        </w:tc>
        <w:tc>
          <w:tcPr>
            <w:tcW w:w="3714" w:type="pct"/>
          </w:tcPr>
          <w:p w14:paraId="7FA87C22" w14:textId="77777777" w:rsidR="00655761" w:rsidRDefault="00655761" w:rsidP="00E46560">
            <w:pPr>
              <w:jc w:val="both"/>
              <w:rPr>
                <w:bCs/>
                <w:color w:val="F79646" w:themeColor="accent6"/>
              </w:rPr>
            </w:pPr>
            <w:r>
              <w:t>Outline the traditional and modern methods employed in the processing of minor spices, and analyze their impact on the quality of the final product</w:t>
            </w:r>
          </w:p>
        </w:tc>
        <w:tc>
          <w:tcPr>
            <w:tcW w:w="311" w:type="pct"/>
          </w:tcPr>
          <w:p w14:paraId="7DAF2A18" w14:textId="77777777" w:rsidR="00655761" w:rsidRDefault="00655761">
            <w:pPr>
              <w:jc w:val="center"/>
            </w:pPr>
            <w:r>
              <w:t>CO6</w:t>
            </w:r>
          </w:p>
        </w:tc>
        <w:tc>
          <w:tcPr>
            <w:tcW w:w="250" w:type="pct"/>
          </w:tcPr>
          <w:p w14:paraId="43EEE3C3" w14:textId="77777777" w:rsidR="00655761" w:rsidRDefault="00655761" w:rsidP="00E46560">
            <w:pPr>
              <w:rPr>
                <w:lang w:val="en-IN"/>
              </w:rPr>
            </w:pPr>
            <w:r>
              <w:rPr>
                <w:lang w:val="en-IN"/>
              </w:rPr>
              <w:t xml:space="preserve"> U</w:t>
            </w:r>
          </w:p>
        </w:tc>
        <w:tc>
          <w:tcPr>
            <w:tcW w:w="273" w:type="pct"/>
          </w:tcPr>
          <w:p w14:paraId="3EA49239" w14:textId="77777777" w:rsidR="00655761" w:rsidRDefault="00655761">
            <w:pPr>
              <w:jc w:val="center"/>
            </w:pPr>
            <w:r>
              <w:t>20</w:t>
            </w:r>
          </w:p>
        </w:tc>
      </w:tr>
      <w:tr w:rsidR="00655761" w14:paraId="3559931D" w14:textId="77777777" w:rsidTr="00685E9F">
        <w:trPr>
          <w:trHeight w:val="454"/>
        </w:trPr>
        <w:tc>
          <w:tcPr>
            <w:tcW w:w="5000" w:type="pct"/>
            <w:gridSpan w:val="6"/>
            <w:vAlign w:val="center"/>
          </w:tcPr>
          <w:p w14:paraId="38D74407" w14:textId="77777777" w:rsidR="00655761" w:rsidRDefault="00655761">
            <w:pPr>
              <w:jc w:val="center"/>
              <w:rPr>
                <w:color w:val="000000" w:themeColor="text1"/>
              </w:rPr>
            </w:pPr>
            <w:r>
              <w:rPr>
                <w:b/>
                <w:bCs/>
                <w:color w:val="000000" w:themeColor="text1"/>
              </w:rPr>
              <w:t>COMPULSORY QUESTION</w:t>
            </w:r>
          </w:p>
        </w:tc>
      </w:tr>
      <w:tr w:rsidR="00655761" w14:paraId="2F8A63D6" w14:textId="77777777">
        <w:trPr>
          <w:trHeight w:val="283"/>
        </w:trPr>
        <w:tc>
          <w:tcPr>
            <w:tcW w:w="265" w:type="pct"/>
          </w:tcPr>
          <w:p w14:paraId="486D9FD1" w14:textId="77777777" w:rsidR="00655761" w:rsidRDefault="00655761">
            <w:pPr>
              <w:jc w:val="center"/>
              <w:rPr>
                <w:color w:val="000000" w:themeColor="text1"/>
              </w:rPr>
            </w:pPr>
            <w:r>
              <w:rPr>
                <w:color w:val="000000" w:themeColor="text1"/>
              </w:rPr>
              <w:t>9.</w:t>
            </w:r>
          </w:p>
        </w:tc>
        <w:tc>
          <w:tcPr>
            <w:tcW w:w="184" w:type="pct"/>
          </w:tcPr>
          <w:p w14:paraId="3098FE6D" w14:textId="77777777" w:rsidR="00655761" w:rsidRDefault="00655761">
            <w:pPr>
              <w:jc w:val="center"/>
              <w:rPr>
                <w:color w:val="000000" w:themeColor="text1"/>
              </w:rPr>
            </w:pPr>
          </w:p>
        </w:tc>
        <w:tc>
          <w:tcPr>
            <w:tcW w:w="3714" w:type="pct"/>
          </w:tcPr>
          <w:p w14:paraId="78656BD8" w14:textId="77777777" w:rsidR="00655761" w:rsidRDefault="00655761">
            <w:pPr>
              <w:jc w:val="both"/>
              <w:rPr>
                <w:color w:val="000000" w:themeColor="text1"/>
              </w:rPr>
            </w:pPr>
            <w:r>
              <w:rPr>
                <w:color w:val="000000" w:themeColor="text1"/>
              </w:rPr>
              <w:t>Illustrate on the method of  extracting of oleoresins and essential oils from Piper nigrum (black pepper) and list their applications in food and pharmaceutical industries.</w:t>
            </w:r>
          </w:p>
        </w:tc>
        <w:tc>
          <w:tcPr>
            <w:tcW w:w="311" w:type="pct"/>
          </w:tcPr>
          <w:p w14:paraId="65E72BE9" w14:textId="77777777" w:rsidR="00655761" w:rsidRDefault="00655761">
            <w:pPr>
              <w:jc w:val="center"/>
              <w:rPr>
                <w:color w:val="000000" w:themeColor="text1"/>
              </w:rPr>
            </w:pPr>
            <w:r>
              <w:rPr>
                <w:color w:val="000000" w:themeColor="text1"/>
              </w:rPr>
              <w:t>CO6</w:t>
            </w:r>
          </w:p>
        </w:tc>
        <w:tc>
          <w:tcPr>
            <w:tcW w:w="250" w:type="pct"/>
          </w:tcPr>
          <w:p w14:paraId="708C7FF4" w14:textId="77777777" w:rsidR="00655761" w:rsidRDefault="00655761">
            <w:pPr>
              <w:jc w:val="center"/>
              <w:rPr>
                <w:color w:val="000000" w:themeColor="text1"/>
              </w:rPr>
            </w:pPr>
            <w:r>
              <w:rPr>
                <w:color w:val="000000" w:themeColor="text1"/>
              </w:rPr>
              <w:t>A</w:t>
            </w:r>
          </w:p>
        </w:tc>
        <w:tc>
          <w:tcPr>
            <w:tcW w:w="273" w:type="pct"/>
          </w:tcPr>
          <w:p w14:paraId="5915AC93" w14:textId="77777777" w:rsidR="00655761" w:rsidRDefault="00655761">
            <w:pPr>
              <w:jc w:val="center"/>
              <w:rPr>
                <w:color w:val="000000" w:themeColor="text1"/>
              </w:rPr>
            </w:pPr>
            <w:r>
              <w:rPr>
                <w:color w:val="000000" w:themeColor="text1"/>
              </w:rPr>
              <w:t>20</w:t>
            </w:r>
          </w:p>
        </w:tc>
      </w:tr>
    </w:tbl>
    <w:p w14:paraId="6B24D9D0" w14:textId="77777777" w:rsidR="00655761" w:rsidRPr="005B4C0A" w:rsidRDefault="00655761" w:rsidP="00685E9F">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FC4EEEE" w14:textId="77777777" w:rsidR="00655761" w:rsidRDefault="00655761"/>
    <w:tbl>
      <w:tblPr>
        <w:tblStyle w:val="TableGrid"/>
        <w:tblW w:w="10490" w:type="dxa"/>
        <w:tblInd w:w="-714" w:type="dxa"/>
        <w:tblLook w:val="04A0" w:firstRow="1" w:lastRow="0" w:firstColumn="1" w:lastColumn="0" w:noHBand="0" w:noVBand="1"/>
      </w:tblPr>
      <w:tblGrid>
        <w:gridCol w:w="632"/>
        <w:gridCol w:w="9858"/>
      </w:tblGrid>
      <w:tr w:rsidR="00655761" w14:paraId="6C8218EE" w14:textId="77777777">
        <w:tc>
          <w:tcPr>
            <w:tcW w:w="425" w:type="dxa"/>
          </w:tcPr>
          <w:p w14:paraId="410F0FBB" w14:textId="77777777" w:rsidR="00655761" w:rsidRDefault="00655761">
            <w:pPr>
              <w:jc w:val="center"/>
              <w:rPr>
                <w:sz w:val="22"/>
                <w:szCs w:val="22"/>
              </w:rPr>
            </w:pPr>
          </w:p>
        </w:tc>
        <w:tc>
          <w:tcPr>
            <w:tcW w:w="10065" w:type="dxa"/>
          </w:tcPr>
          <w:p w14:paraId="79DB48BB" w14:textId="77777777" w:rsidR="00655761" w:rsidRDefault="00655761">
            <w:pPr>
              <w:jc w:val="center"/>
              <w:rPr>
                <w:b/>
                <w:sz w:val="22"/>
                <w:szCs w:val="22"/>
              </w:rPr>
            </w:pPr>
            <w:r>
              <w:rPr>
                <w:b/>
                <w:sz w:val="22"/>
                <w:szCs w:val="22"/>
              </w:rPr>
              <w:t>COURSE OUTCOMES</w:t>
            </w:r>
          </w:p>
        </w:tc>
      </w:tr>
      <w:tr w:rsidR="00655761" w14:paraId="4F8462BC" w14:textId="77777777">
        <w:tc>
          <w:tcPr>
            <w:tcW w:w="425" w:type="dxa"/>
          </w:tcPr>
          <w:p w14:paraId="56034AFC" w14:textId="77777777" w:rsidR="00655761" w:rsidRDefault="00655761">
            <w:pPr>
              <w:jc w:val="center"/>
              <w:rPr>
                <w:sz w:val="22"/>
                <w:szCs w:val="22"/>
              </w:rPr>
            </w:pPr>
            <w:r>
              <w:rPr>
                <w:sz w:val="22"/>
                <w:szCs w:val="22"/>
              </w:rPr>
              <w:t>CO1</w:t>
            </w:r>
          </w:p>
        </w:tc>
        <w:tc>
          <w:tcPr>
            <w:tcW w:w="10065" w:type="dxa"/>
          </w:tcPr>
          <w:p w14:paraId="57608E5F" w14:textId="77777777" w:rsidR="00655761" w:rsidRDefault="00655761">
            <w:r>
              <w:rPr>
                <w:rFonts w:eastAsia="SimSun"/>
                <w:color w:val="000000"/>
                <w:sz w:val="22"/>
                <w:szCs w:val="22"/>
                <w:lang w:eastAsia="zh-CN" w:bidi="ar"/>
              </w:rPr>
              <w:t xml:space="preserve">Define the different unit operations and its equipment's involved in coffee, tea and cocoa </w:t>
            </w:r>
          </w:p>
          <w:p w14:paraId="2E42B0C6" w14:textId="77777777" w:rsidR="00655761" w:rsidRDefault="00655761">
            <w:pPr>
              <w:rPr>
                <w:sz w:val="22"/>
                <w:szCs w:val="22"/>
              </w:rPr>
            </w:pPr>
            <w:r>
              <w:rPr>
                <w:rFonts w:eastAsia="SimSun"/>
                <w:color w:val="000000"/>
                <w:sz w:val="22"/>
                <w:szCs w:val="22"/>
                <w:lang w:eastAsia="zh-CN" w:bidi="ar"/>
              </w:rPr>
              <w:t xml:space="preserve">processing.   </w:t>
            </w:r>
          </w:p>
        </w:tc>
      </w:tr>
      <w:tr w:rsidR="00655761" w14:paraId="676CDCF1" w14:textId="77777777">
        <w:tc>
          <w:tcPr>
            <w:tcW w:w="425" w:type="dxa"/>
          </w:tcPr>
          <w:p w14:paraId="24CCB917" w14:textId="77777777" w:rsidR="00655761" w:rsidRDefault="00655761">
            <w:pPr>
              <w:jc w:val="center"/>
              <w:rPr>
                <w:sz w:val="22"/>
                <w:szCs w:val="22"/>
              </w:rPr>
            </w:pPr>
            <w:r>
              <w:rPr>
                <w:sz w:val="22"/>
                <w:szCs w:val="22"/>
              </w:rPr>
              <w:t>CO2</w:t>
            </w:r>
          </w:p>
        </w:tc>
        <w:tc>
          <w:tcPr>
            <w:tcW w:w="10065" w:type="dxa"/>
          </w:tcPr>
          <w:p w14:paraId="5CE56552" w14:textId="77777777" w:rsidR="00655761" w:rsidRDefault="00655761">
            <w:pPr>
              <w:jc w:val="both"/>
              <w:rPr>
                <w:sz w:val="22"/>
                <w:szCs w:val="22"/>
              </w:rPr>
            </w:pPr>
            <w:r>
              <w:rPr>
                <w:rFonts w:eastAsia="SimSun"/>
                <w:color w:val="000000"/>
                <w:sz w:val="22"/>
                <w:szCs w:val="22"/>
                <w:lang w:eastAsia="zh-CN" w:bidi="ar"/>
              </w:rPr>
              <w:t xml:space="preserve"> Gain knowledge in processing of plantation crops and spices and also its value added products</w:t>
            </w:r>
          </w:p>
        </w:tc>
      </w:tr>
      <w:tr w:rsidR="00655761" w14:paraId="1C34F141" w14:textId="77777777">
        <w:tc>
          <w:tcPr>
            <w:tcW w:w="425" w:type="dxa"/>
          </w:tcPr>
          <w:p w14:paraId="566507CE" w14:textId="77777777" w:rsidR="00655761" w:rsidRDefault="00655761">
            <w:pPr>
              <w:jc w:val="center"/>
              <w:rPr>
                <w:sz w:val="22"/>
                <w:szCs w:val="22"/>
              </w:rPr>
            </w:pPr>
            <w:r>
              <w:rPr>
                <w:sz w:val="22"/>
                <w:szCs w:val="22"/>
              </w:rPr>
              <w:t>CO3</w:t>
            </w:r>
          </w:p>
        </w:tc>
        <w:tc>
          <w:tcPr>
            <w:tcW w:w="10065" w:type="dxa"/>
          </w:tcPr>
          <w:p w14:paraId="7CE94625" w14:textId="77777777" w:rsidR="00655761" w:rsidRDefault="00655761">
            <w:pPr>
              <w:rPr>
                <w:sz w:val="22"/>
                <w:szCs w:val="22"/>
              </w:rPr>
            </w:pPr>
            <w:r>
              <w:rPr>
                <w:rFonts w:eastAsia="SimSun"/>
                <w:color w:val="000000"/>
                <w:sz w:val="22"/>
                <w:szCs w:val="22"/>
                <w:lang w:eastAsia="zh-CN" w:bidi="ar"/>
              </w:rPr>
              <w:t xml:space="preserve">Outline ways in which quality loss can be minimized during preparation and processing. </w:t>
            </w:r>
          </w:p>
        </w:tc>
      </w:tr>
      <w:tr w:rsidR="00655761" w14:paraId="42215701" w14:textId="77777777">
        <w:tc>
          <w:tcPr>
            <w:tcW w:w="425" w:type="dxa"/>
          </w:tcPr>
          <w:p w14:paraId="36180F2C" w14:textId="77777777" w:rsidR="00655761" w:rsidRDefault="00655761">
            <w:pPr>
              <w:jc w:val="center"/>
              <w:rPr>
                <w:sz w:val="22"/>
                <w:szCs w:val="22"/>
              </w:rPr>
            </w:pPr>
            <w:r>
              <w:rPr>
                <w:sz w:val="22"/>
                <w:szCs w:val="22"/>
              </w:rPr>
              <w:t>CO4</w:t>
            </w:r>
          </w:p>
        </w:tc>
        <w:tc>
          <w:tcPr>
            <w:tcW w:w="10065" w:type="dxa"/>
          </w:tcPr>
          <w:p w14:paraId="540AEC8A" w14:textId="77777777" w:rsidR="00655761" w:rsidRDefault="00655761">
            <w:pPr>
              <w:jc w:val="both"/>
              <w:rPr>
                <w:sz w:val="22"/>
                <w:szCs w:val="22"/>
              </w:rPr>
            </w:pPr>
            <w:r>
              <w:rPr>
                <w:rFonts w:eastAsia="SimSun"/>
                <w:color w:val="000000"/>
                <w:sz w:val="22"/>
                <w:szCs w:val="22"/>
                <w:lang w:eastAsia="zh-CN" w:bidi="ar"/>
              </w:rPr>
              <w:t>Develop value added products from plantation products and spices.</w:t>
            </w:r>
          </w:p>
        </w:tc>
      </w:tr>
      <w:tr w:rsidR="00655761" w14:paraId="15E0AAF8" w14:textId="77777777">
        <w:tc>
          <w:tcPr>
            <w:tcW w:w="425" w:type="dxa"/>
          </w:tcPr>
          <w:p w14:paraId="14139848" w14:textId="77777777" w:rsidR="00655761" w:rsidRDefault="00655761">
            <w:pPr>
              <w:jc w:val="center"/>
              <w:rPr>
                <w:sz w:val="22"/>
                <w:szCs w:val="22"/>
              </w:rPr>
            </w:pPr>
            <w:r>
              <w:rPr>
                <w:sz w:val="22"/>
                <w:szCs w:val="22"/>
              </w:rPr>
              <w:t>CO5</w:t>
            </w:r>
          </w:p>
        </w:tc>
        <w:tc>
          <w:tcPr>
            <w:tcW w:w="10065" w:type="dxa"/>
          </w:tcPr>
          <w:p w14:paraId="4EC5D09B" w14:textId="77777777" w:rsidR="00655761" w:rsidRDefault="00655761">
            <w:pPr>
              <w:rPr>
                <w:sz w:val="22"/>
                <w:szCs w:val="22"/>
              </w:rPr>
            </w:pPr>
            <w:r>
              <w:rPr>
                <w:rFonts w:eastAsia="SimSun"/>
                <w:color w:val="000000"/>
                <w:sz w:val="22"/>
                <w:szCs w:val="22"/>
                <w:lang w:eastAsia="zh-CN" w:bidi="ar"/>
              </w:rPr>
              <w:t>Demonstrate appropriate technique for the extraction of spice oil and oleoresin with quality standards</w:t>
            </w:r>
          </w:p>
        </w:tc>
      </w:tr>
      <w:tr w:rsidR="00655761" w14:paraId="0B0D9CAD" w14:textId="77777777">
        <w:tc>
          <w:tcPr>
            <w:tcW w:w="425" w:type="dxa"/>
          </w:tcPr>
          <w:p w14:paraId="670BABB5" w14:textId="77777777" w:rsidR="00655761" w:rsidRDefault="00655761">
            <w:pPr>
              <w:jc w:val="center"/>
              <w:rPr>
                <w:sz w:val="22"/>
                <w:szCs w:val="22"/>
              </w:rPr>
            </w:pPr>
            <w:r>
              <w:rPr>
                <w:sz w:val="22"/>
                <w:szCs w:val="22"/>
              </w:rPr>
              <w:t>CO6</w:t>
            </w:r>
          </w:p>
        </w:tc>
        <w:tc>
          <w:tcPr>
            <w:tcW w:w="10065" w:type="dxa"/>
          </w:tcPr>
          <w:p w14:paraId="45C720C3" w14:textId="77777777" w:rsidR="00655761" w:rsidRDefault="00655761">
            <w:r>
              <w:rPr>
                <w:rFonts w:eastAsia="SimSun"/>
                <w:color w:val="000000"/>
                <w:sz w:val="22"/>
                <w:szCs w:val="22"/>
                <w:lang w:eastAsia="zh-CN" w:bidi="ar"/>
              </w:rPr>
              <w:t xml:space="preserve">Acquire a confident to get placement in any kind of cereals and spices industry with minimum </w:t>
            </w:r>
          </w:p>
          <w:p w14:paraId="0340A2CC" w14:textId="77777777" w:rsidR="00655761" w:rsidRDefault="00655761">
            <w:r>
              <w:rPr>
                <w:rFonts w:eastAsia="SimSun"/>
                <w:color w:val="000000"/>
                <w:sz w:val="22"/>
                <w:szCs w:val="22"/>
                <w:lang w:eastAsia="zh-CN" w:bidi="ar"/>
              </w:rPr>
              <w:t>post harvest losses and maximum benefit to the industry.</w:t>
            </w:r>
          </w:p>
          <w:p w14:paraId="61B22A4C" w14:textId="77777777" w:rsidR="00655761" w:rsidRDefault="00655761">
            <w:pPr>
              <w:jc w:val="both"/>
              <w:rPr>
                <w:sz w:val="22"/>
                <w:szCs w:val="22"/>
              </w:rPr>
            </w:pPr>
          </w:p>
        </w:tc>
      </w:tr>
    </w:tbl>
    <w:p w14:paraId="24405504" w14:textId="77777777" w:rsidR="00655761" w:rsidRDefault="00655761"/>
    <w:p w14:paraId="530A4ED2" w14:textId="77777777" w:rsidR="00655761" w:rsidRDefault="00655761"/>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120CE8BF" w14:textId="77777777" w:rsidTr="00A81F7C">
        <w:trPr>
          <w:jc w:val="center"/>
        </w:trPr>
        <w:tc>
          <w:tcPr>
            <w:tcW w:w="6385" w:type="dxa"/>
            <w:gridSpan w:val="8"/>
          </w:tcPr>
          <w:p w14:paraId="4D7EBC5C" w14:textId="77777777" w:rsidR="00655761" w:rsidRDefault="00655761" w:rsidP="00A81F7C">
            <w:pPr>
              <w:jc w:val="center"/>
              <w:rPr>
                <w:b/>
                <w:sz w:val="22"/>
                <w:szCs w:val="22"/>
              </w:rPr>
            </w:pPr>
            <w:r>
              <w:rPr>
                <w:b/>
                <w:sz w:val="22"/>
                <w:szCs w:val="22"/>
              </w:rPr>
              <w:t>Assessment Pattern as per Bloom’s Level</w:t>
            </w:r>
          </w:p>
        </w:tc>
      </w:tr>
      <w:tr w:rsidR="00655761" w14:paraId="21ED7308" w14:textId="77777777" w:rsidTr="00A81F7C">
        <w:trPr>
          <w:jc w:val="center"/>
        </w:trPr>
        <w:tc>
          <w:tcPr>
            <w:tcW w:w="1140" w:type="dxa"/>
          </w:tcPr>
          <w:p w14:paraId="14499A44" w14:textId="77777777" w:rsidR="00655761" w:rsidRDefault="00655761" w:rsidP="00A81F7C">
            <w:pPr>
              <w:jc w:val="center"/>
              <w:rPr>
                <w:b/>
                <w:bCs/>
                <w:sz w:val="22"/>
                <w:szCs w:val="22"/>
              </w:rPr>
            </w:pPr>
            <w:r>
              <w:rPr>
                <w:b/>
                <w:bCs/>
                <w:sz w:val="22"/>
                <w:szCs w:val="22"/>
              </w:rPr>
              <w:t>CO / BL</w:t>
            </w:r>
          </w:p>
        </w:tc>
        <w:tc>
          <w:tcPr>
            <w:tcW w:w="709" w:type="dxa"/>
          </w:tcPr>
          <w:p w14:paraId="66AFE2FD" w14:textId="77777777" w:rsidR="00655761" w:rsidRDefault="00655761" w:rsidP="00A81F7C">
            <w:pPr>
              <w:jc w:val="center"/>
              <w:rPr>
                <w:b/>
                <w:sz w:val="22"/>
                <w:szCs w:val="22"/>
              </w:rPr>
            </w:pPr>
            <w:r>
              <w:rPr>
                <w:b/>
                <w:sz w:val="22"/>
                <w:szCs w:val="22"/>
              </w:rPr>
              <w:t>R</w:t>
            </w:r>
          </w:p>
        </w:tc>
        <w:tc>
          <w:tcPr>
            <w:tcW w:w="708" w:type="dxa"/>
          </w:tcPr>
          <w:p w14:paraId="04A3FE46" w14:textId="77777777" w:rsidR="00655761" w:rsidRDefault="00655761" w:rsidP="00A81F7C">
            <w:pPr>
              <w:jc w:val="center"/>
              <w:rPr>
                <w:b/>
                <w:sz w:val="22"/>
                <w:szCs w:val="22"/>
              </w:rPr>
            </w:pPr>
            <w:r>
              <w:rPr>
                <w:b/>
                <w:sz w:val="22"/>
                <w:szCs w:val="22"/>
              </w:rPr>
              <w:t>U</w:t>
            </w:r>
          </w:p>
        </w:tc>
        <w:tc>
          <w:tcPr>
            <w:tcW w:w="709" w:type="dxa"/>
          </w:tcPr>
          <w:p w14:paraId="225E684C" w14:textId="77777777" w:rsidR="00655761" w:rsidRDefault="00655761" w:rsidP="00A81F7C">
            <w:pPr>
              <w:jc w:val="center"/>
              <w:rPr>
                <w:b/>
                <w:sz w:val="22"/>
                <w:szCs w:val="22"/>
              </w:rPr>
            </w:pPr>
            <w:r>
              <w:rPr>
                <w:b/>
                <w:sz w:val="22"/>
                <w:szCs w:val="22"/>
              </w:rPr>
              <w:t>A</w:t>
            </w:r>
          </w:p>
        </w:tc>
        <w:tc>
          <w:tcPr>
            <w:tcW w:w="709" w:type="dxa"/>
          </w:tcPr>
          <w:p w14:paraId="1AD3ED2D" w14:textId="77777777" w:rsidR="00655761" w:rsidRDefault="00655761" w:rsidP="00A81F7C">
            <w:pPr>
              <w:jc w:val="center"/>
              <w:rPr>
                <w:b/>
                <w:sz w:val="22"/>
                <w:szCs w:val="22"/>
              </w:rPr>
            </w:pPr>
            <w:r>
              <w:rPr>
                <w:b/>
                <w:sz w:val="22"/>
                <w:szCs w:val="22"/>
              </w:rPr>
              <w:t>An</w:t>
            </w:r>
          </w:p>
        </w:tc>
        <w:tc>
          <w:tcPr>
            <w:tcW w:w="709" w:type="dxa"/>
          </w:tcPr>
          <w:p w14:paraId="4F3E885A" w14:textId="77777777" w:rsidR="00655761" w:rsidRDefault="00655761" w:rsidP="00A81F7C">
            <w:pPr>
              <w:jc w:val="center"/>
              <w:rPr>
                <w:b/>
                <w:sz w:val="22"/>
                <w:szCs w:val="22"/>
              </w:rPr>
            </w:pPr>
            <w:r>
              <w:rPr>
                <w:b/>
                <w:sz w:val="22"/>
                <w:szCs w:val="22"/>
              </w:rPr>
              <w:t>E</w:t>
            </w:r>
          </w:p>
        </w:tc>
        <w:tc>
          <w:tcPr>
            <w:tcW w:w="708" w:type="dxa"/>
          </w:tcPr>
          <w:p w14:paraId="2D01B698" w14:textId="77777777" w:rsidR="00655761" w:rsidRDefault="00655761" w:rsidP="00A81F7C">
            <w:pPr>
              <w:jc w:val="center"/>
              <w:rPr>
                <w:b/>
                <w:sz w:val="22"/>
                <w:szCs w:val="22"/>
              </w:rPr>
            </w:pPr>
            <w:r>
              <w:rPr>
                <w:b/>
                <w:sz w:val="22"/>
                <w:szCs w:val="22"/>
              </w:rPr>
              <w:t>C</w:t>
            </w:r>
          </w:p>
        </w:tc>
        <w:tc>
          <w:tcPr>
            <w:tcW w:w="993" w:type="dxa"/>
          </w:tcPr>
          <w:p w14:paraId="35C6AD27" w14:textId="77777777" w:rsidR="00655761" w:rsidRDefault="00655761" w:rsidP="00A81F7C">
            <w:pPr>
              <w:jc w:val="center"/>
              <w:rPr>
                <w:b/>
                <w:sz w:val="22"/>
                <w:szCs w:val="22"/>
              </w:rPr>
            </w:pPr>
            <w:r>
              <w:rPr>
                <w:b/>
                <w:sz w:val="22"/>
                <w:szCs w:val="22"/>
              </w:rPr>
              <w:t>Total</w:t>
            </w:r>
          </w:p>
        </w:tc>
      </w:tr>
      <w:tr w:rsidR="00655761" w14:paraId="237ACC99" w14:textId="77777777" w:rsidTr="00A81F7C">
        <w:trPr>
          <w:jc w:val="center"/>
        </w:trPr>
        <w:tc>
          <w:tcPr>
            <w:tcW w:w="1140" w:type="dxa"/>
          </w:tcPr>
          <w:p w14:paraId="2D62C6C9" w14:textId="77777777" w:rsidR="00655761" w:rsidRDefault="00655761" w:rsidP="00A81F7C">
            <w:pPr>
              <w:jc w:val="center"/>
              <w:rPr>
                <w:sz w:val="22"/>
                <w:szCs w:val="22"/>
              </w:rPr>
            </w:pPr>
            <w:r>
              <w:rPr>
                <w:sz w:val="22"/>
                <w:szCs w:val="22"/>
              </w:rPr>
              <w:t>CO1</w:t>
            </w:r>
          </w:p>
        </w:tc>
        <w:tc>
          <w:tcPr>
            <w:tcW w:w="709" w:type="dxa"/>
          </w:tcPr>
          <w:p w14:paraId="4170CE6F" w14:textId="77777777" w:rsidR="00655761" w:rsidRDefault="00655761" w:rsidP="00A81F7C">
            <w:pPr>
              <w:jc w:val="center"/>
              <w:rPr>
                <w:sz w:val="22"/>
                <w:szCs w:val="22"/>
              </w:rPr>
            </w:pPr>
            <w:r>
              <w:rPr>
                <w:sz w:val="22"/>
                <w:szCs w:val="22"/>
              </w:rPr>
              <w:t>-</w:t>
            </w:r>
          </w:p>
        </w:tc>
        <w:tc>
          <w:tcPr>
            <w:tcW w:w="708" w:type="dxa"/>
          </w:tcPr>
          <w:p w14:paraId="1FAC41C2" w14:textId="77777777" w:rsidR="00655761" w:rsidRDefault="00655761" w:rsidP="00A81F7C">
            <w:pPr>
              <w:jc w:val="center"/>
              <w:rPr>
                <w:sz w:val="22"/>
                <w:szCs w:val="22"/>
              </w:rPr>
            </w:pPr>
            <w:r>
              <w:rPr>
                <w:sz w:val="22"/>
                <w:szCs w:val="22"/>
              </w:rPr>
              <w:t>-</w:t>
            </w:r>
          </w:p>
        </w:tc>
        <w:tc>
          <w:tcPr>
            <w:tcW w:w="709" w:type="dxa"/>
          </w:tcPr>
          <w:p w14:paraId="2E636341" w14:textId="77777777" w:rsidR="00655761" w:rsidRDefault="00655761" w:rsidP="00A81F7C">
            <w:pPr>
              <w:jc w:val="center"/>
              <w:rPr>
                <w:sz w:val="22"/>
                <w:szCs w:val="22"/>
              </w:rPr>
            </w:pPr>
            <w:r>
              <w:rPr>
                <w:sz w:val="22"/>
                <w:szCs w:val="22"/>
              </w:rPr>
              <w:t>20</w:t>
            </w:r>
          </w:p>
        </w:tc>
        <w:tc>
          <w:tcPr>
            <w:tcW w:w="709" w:type="dxa"/>
          </w:tcPr>
          <w:p w14:paraId="35E37BCC" w14:textId="77777777" w:rsidR="00655761" w:rsidRDefault="00655761" w:rsidP="00A81F7C">
            <w:pPr>
              <w:jc w:val="center"/>
              <w:rPr>
                <w:sz w:val="22"/>
                <w:szCs w:val="22"/>
              </w:rPr>
            </w:pPr>
            <w:r>
              <w:rPr>
                <w:sz w:val="22"/>
                <w:szCs w:val="22"/>
              </w:rPr>
              <w:t>-</w:t>
            </w:r>
          </w:p>
        </w:tc>
        <w:tc>
          <w:tcPr>
            <w:tcW w:w="709" w:type="dxa"/>
          </w:tcPr>
          <w:p w14:paraId="73110A03" w14:textId="77777777" w:rsidR="00655761" w:rsidRDefault="00655761" w:rsidP="00A81F7C">
            <w:pPr>
              <w:jc w:val="center"/>
              <w:rPr>
                <w:sz w:val="22"/>
                <w:szCs w:val="22"/>
              </w:rPr>
            </w:pPr>
            <w:r>
              <w:rPr>
                <w:sz w:val="22"/>
                <w:szCs w:val="22"/>
              </w:rPr>
              <w:t>-</w:t>
            </w:r>
          </w:p>
        </w:tc>
        <w:tc>
          <w:tcPr>
            <w:tcW w:w="708" w:type="dxa"/>
          </w:tcPr>
          <w:p w14:paraId="6FBA0B2D" w14:textId="77777777" w:rsidR="00655761" w:rsidRDefault="00655761" w:rsidP="00A81F7C">
            <w:pPr>
              <w:jc w:val="center"/>
              <w:rPr>
                <w:sz w:val="22"/>
                <w:szCs w:val="22"/>
              </w:rPr>
            </w:pPr>
            <w:r>
              <w:rPr>
                <w:sz w:val="22"/>
                <w:szCs w:val="22"/>
              </w:rPr>
              <w:t>-</w:t>
            </w:r>
          </w:p>
        </w:tc>
        <w:tc>
          <w:tcPr>
            <w:tcW w:w="993" w:type="dxa"/>
          </w:tcPr>
          <w:p w14:paraId="4F4BA160" w14:textId="77777777" w:rsidR="00655761" w:rsidRDefault="00655761" w:rsidP="00A81F7C">
            <w:pPr>
              <w:jc w:val="center"/>
              <w:rPr>
                <w:sz w:val="22"/>
                <w:szCs w:val="22"/>
              </w:rPr>
            </w:pPr>
            <w:r>
              <w:rPr>
                <w:sz w:val="22"/>
                <w:szCs w:val="22"/>
              </w:rPr>
              <w:t>20</w:t>
            </w:r>
          </w:p>
        </w:tc>
      </w:tr>
      <w:tr w:rsidR="00655761" w14:paraId="2EC9F2D6" w14:textId="77777777" w:rsidTr="00A81F7C">
        <w:trPr>
          <w:jc w:val="center"/>
        </w:trPr>
        <w:tc>
          <w:tcPr>
            <w:tcW w:w="1140" w:type="dxa"/>
          </w:tcPr>
          <w:p w14:paraId="3907D290" w14:textId="77777777" w:rsidR="00655761" w:rsidRDefault="00655761" w:rsidP="00A81F7C">
            <w:pPr>
              <w:jc w:val="center"/>
              <w:rPr>
                <w:sz w:val="22"/>
                <w:szCs w:val="22"/>
              </w:rPr>
            </w:pPr>
            <w:r>
              <w:rPr>
                <w:sz w:val="22"/>
                <w:szCs w:val="22"/>
              </w:rPr>
              <w:t>CO2</w:t>
            </w:r>
          </w:p>
        </w:tc>
        <w:tc>
          <w:tcPr>
            <w:tcW w:w="709" w:type="dxa"/>
          </w:tcPr>
          <w:p w14:paraId="7C25B500" w14:textId="77777777" w:rsidR="00655761" w:rsidRDefault="00655761" w:rsidP="00A81F7C">
            <w:pPr>
              <w:jc w:val="center"/>
              <w:rPr>
                <w:sz w:val="22"/>
                <w:szCs w:val="22"/>
              </w:rPr>
            </w:pPr>
            <w:r>
              <w:rPr>
                <w:sz w:val="22"/>
                <w:szCs w:val="22"/>
              </w:rPr>
              <w:t>-</w:t>
            </w:r>
          </w:p>
        </w:tc>
        <w:tc>
          <w:tcPr>
            <w:tcW w:w="708" w:type="dxa"/>
          </w:tcPr>
          <w:p w14:paraId="4D9DC745" w14:textId="77777777" w:rsidR="00655761" w:rsidRDefault="00655761" w:rsidP="00A81F7C">
            <w:pPr>
              <w:jc w:val="center"/>
              <w:rPr>
                <w:sz w:val="22"/>
                <w:szCs w:val="22"/>
              </w:rPr>
            </w:pPr>
            <w:r>
              <w:rPr>
                <w:sz w:val="22"/>
                <w:szCs w:val="22"/>
              </w:rPr>
              <w:t>20</w:t>
            </w:r>
          </w:p>
        </w:tc>
        <w:tc>
          <w:tcPr>
            <w:tcW w:w="709" w:type="dxa"/>
          </w:tcPr>
          <w:p w14:paraId="38F28F16" w14:textId="77777777" w:rsidR="00655761" w:rsidRDefault="00655761" w:rsidP="00A81F7C">
            <w:pPr>
              <w:jc w:val="center"/>
              <w:rPr>
                <w:sz w:val="22"/>
                <w:szCs w:val="22"/>
              </w:rPr>
            </w:pPr>
            <w:r>
              <w:rPr>
                <w:sz w:val="22"/>
                <w:szCs w:val="22"/>
              </w:rPr>
              <w:t>20</w:t>
            </w:r>
          </w:p>
        </w:tc>
        <w:tc>
          <w:tcPr>
            <w:tcW w:w="709" w:type="dxa"/>
          </w:tcPr>
          <w:p w14:paraId="4C6823D8" w14:textId="77777777" w:rsidR="00655761" w:rsidRDefault="00655761" w:rsidP="00A81F7C">
            <w:pPr>
              <w:jc w:val="center"/>
              <w:rPr>
                <w:sz w:val="22"/>
                <w:szCs w:val="22"/>
              </w:rPr>
            </w:pPr>
            <w:r>
              <w:rPr>
                <w:sz w:val="22"/>
                <w:szCs w:val="22"/>
              </w:rPr>
              <w:t>-</w:t>
            </w:r>
          </w:p>
        </w:tc>
        <w:tc>
          <w:tcPr>
            <w:tcW w:w="709" w:type="dxa"/>
          </w:tcPr>
          <w:p w14:paraId="5234020A" w14:textId="77777777" w:rsidR="00655761" w:rsidRDefault="00655761" w:rsidP="00A81F7C">
            <w:pPr>
              <w:jc w:val="center"/>
              <w:rPr>
                <w:sz w:val="22"/>
                <w:szCs w:val="22"/>
              </w:rPr>
            </w:pPr>
            <w:r>
              <w:rPr>
                <w:sz w:val="22"/>
                <w:szCs w:val="22"/>
              </w:rPr>
              <w:t>-</w:t>
            </w:r>
          </w:p>
        </w:tc>
        <w:tc>
          <w:tcPr>
            <w:tcW w:w="708" w:type="dxa"/>
          </w:tcPr>
          <w:p w14:paraId="303F1B0A" w14:textId="77777777" w:rsidR="00655761" w:rsidRDefault="00655761" w:rsidP="00A81F7C">
            <w:pPr>
              <w:jc w:val="center"/>
              <w:rPr>
                <w:sz w:val="22"/>
                <w:szCs w:val="22"/>
              </w:rPr>
            </w:pPr>
            <w:r>
              <w:rPr>
                <w:sz w:val="22"/>
                <w:szCs w:val="22"/>
              </w:rPr>
              <w:t>-</w:t>
            </w:r>
          </w:p>
        </w:tc>
        <w:tc>
          <w:tcPr>
            <w:tcW w:w="993" w:type="dxa"/>
          </w:tcPr>
          <w:p w14:paraId="7FFD2D90" w14:textId="77777777" w:rsidR="00655761" w:rsidRDefault="00655761" w:rsidP="00A81F7C">
            <w:pPr>
              <w:jc w:val="center"/>
              <w:rPr>
                <w:sz w:val="22"/>
                <w:szCs w:val="22"/>
              </w:rPr>
            </w:pPr>
            <w:r>
              <w:rPr>
                <w:sz w:val="22"/>
                <w:szCs w:val="22"/>
              </w:rPr>
              <w:t>40</w:t>
            </w:r>
          </w:p>
        </w:tc>
      </w:tr>
      <w:tr w:rsidR="00655761" w14:paraId="4A192F7A" w14:textId="77777777" w:rsidTr="00A81F7C">
        <w:trPr>
          <w:jc w:val="center"/>
        </w:trPr>
        <w:tc>
          <w:tcPr>
            <w:tcW w:w="1140" w:type="dxa"/>
          </w:tcPr>
          <w:p w14:paraId="1475C998" w14:textId="77777777" w:rsidR="00655761" w:rsidRDefault="00655761" w:rsidP="00A81F7C">
            <w:pPr>
              <w:jc w:val="center"/>
              <w:rPr>
                <w:sz w:val="22"/>
                <w:szCs w:val="22"/>
              </w:rPr>
            </w:pPr>
            <w:r>
              <w:rPr>
                <w:sz w:val="22"/>
                <w:szCs w:val="22"/>
              </w:rPr>
              <w:t>CO3</w:t>
            </w:r>
          </w:p>
        </w:tc>
        <w:tc>
          <w:tcPr>
            <w:tcW w:w="709" w:type="dxa"/>
          </w:tcPr>
          <w:p w14:paraId="05C39B7F" w14:textId="77777777" w:rsidR="00655761" w:rsidRDefault="00655761" w:rsidP="00A81F7C">
            <w:pPr>
              <w:jc w:val="center"/>
              <w:rPr>
                <w:sz w:val="22"/>
                <w:szCs w:val="22"/>
              </w:rPr>
            </w:pPr>
            <w:r>
              <w:rPr>
                <w:sz w:val="22"/>
                <w:szCs w:val="22"/>
              </w:rPr>
              <w:t>-</w:t>
            </w:r>
          </w:p>
        </w:tc>
        <w:tc>
          <w:tcPr>
            <w:tcW w:w="708" w:type="dxa"/>
          </w:tcPr>
          <w:p w14:paraId="3C31115B" w14:textId="77777777" w:rsidR="00655761" w:rsidRDefault="00655761" w:rsidP="00A81F7C">
            <w:pPr>
              <w:jc w:val="center"/>
              <w:rPr>
                <w:sz w:val="22"/>
                <w:szCs w:val="22"/>
              </w:rPr>
            </w:pPr>
            <w:r>
              <w:rPr>
                <w:sz w:val="22"/>
                <w:szCs w:val="22"/>
              </w:rPr>
              <w:t>10</w:t>
            </w:r>
          </w:p>
        </w:tc>
        <w:tc>
          <w:tcPr>
            <w:tcW w:w="709" w:type="dxa"/>
          </w:tcPr>
          <w:p w14:paraId="4173AF11" w14:textId="77777777" w:rsidR="00655761" w:rsidRDefault="00655761" w:rsidP="00A81F7C">
            <w:pPr>
              <w:jc w:val="center"/>
              <w:rPr>
                <w:sz w:val="22"/>
                <w:szCs w:val="22"/>
              </w:rPr>
            </w:pPr>
            <w:r>
              <w:rPr>
                <w:sz w:val="22"/>
                <w:szCs w:val="22"/>
              </w:rPr>
              <w:t>-</w:t>
            </w:r>
          </w:p>
        </w:tc>
        <w:tc>
          <w:tcPr>
            <w:tcW w:w="709" w:type="dxa"/>
          </w:tcPr>
          <w:p w14:paraId="0E10054E" w14:textId="77777777" w:rsidR="00655761" w:rsidRDefault="00655761" w:rsidP="00A81F7C">
            <w:pPr>
              <w:jc w:val="center"/>
              <w:rPr>
                <w:sz w:val="22"/>
                <w:szCs w:val="22"/>
              </w:rPr>
            </w:pPr>
            <w:r>
              <w:rPr>
                <w:sz w:val="22"/>
                <w:szCs w:val="22"/>
              </w:rPr>
              <w:t>10</w:t>
            </w:r>
          </w:p>
        </w:tc>
        <w:tc>
          <w:tcPr>
            <w:tcW w:w="709" w:type="dxa"/>
          </w:tcPr>
          <w:p w14:paraId="17A84AEB" w14:textId="77777777" w:rsidR="00655761" w:rsidRDefault="00655761" w:rsidP="00A81F7C">
            <w:pPr>
              <w:jc w:val="center"/>
              <w:rPr>
                <w:sz w:val="22"/>
                <w:szCs w:val="22"/>
              </w:rPr>
            </w:pPr>
            <w:r>
              <w:rPr>
                <w:sz w:val="22"/>
                <w:szCs w:val="22"/>
              </w:rPr>
              <w:t>-</w:t>
            </w:r>
          </w:p>
        </w:tc>
        <w:tc>
          <w:tcPr>
            <w:tcW w:w="708" w:type="dxa"/>
          </w:tcPr>
          <w:p w14:paraId="2E4EDB16" w14:textId="77777777" w:rsidR="00655761" w:rsidRDefault="00655761" w:rsidP="00A81F7C">
            <w:pPr>
              <w:jc w:val="center"/>
              <w:rPr>
                <w:sz w:val="22"/>
                <w:szCs w:val="22"/>
              </w:rPr>
            </w:pPr>
            <w:r>
              <w:rPr>
                <w:sz w:val="22"/>
                <w:szCs w:val="22"/>
              </w:rPr>
              <w:t>-</w:t>
            </w:r>
          </w:p>
        </w:tc>
        <w:tc>
          <w:tcPr>
            <w:tcW w:w="993" w:type="dxa"/>
          </w:tcPr>
          <w:p w14:paraId="223799EF" w14:textId="77777777" w:rsidR="00655761" w:rsidRDefault="00655761" w:rsidP="00A81F7C">
            <w:pPr>
              <w:jc w:val="center"/>
              <w:rPr>
                <w:sz w:val="22"/>
                <w:szCs w:val="22"/>
              </w:rPr>
            </w:pPr>
            <w:r>
              <w:rPr>
                <w:sz w:val="22"/>
                <w:szCs w:val="22"/>
              </w:rPr>
              <w:t>20</w:t>
            </w:r>
          </w:p>
        </w:tc>
      </w:tr>
      <w:tr w:rsidR="00655761" w14:paraId="6E98D411" w14:textId="77777777" w:rsidTr="00A81F7C">
        <w:trPr>
          <w:jc w:val="center"/>
        </w:trPr>
        <w:tc>
          <w:tcPr>
            <w:tcW w:w="1140" w:type="dxa"/>
          </w:tcPr>
          <w:p w14:paraId="433F4A5D" w14:textId="77777777" w:rsidR="00655761" w:rsidRDefault="00655761" w:rsidP="00A81F7C">
            <w:pPr>
              <w:jc w:val="center"/>
              <w:rPr>
                <w:sz w:val="22"/>
                <w:szCs w:val="22"/>
              </w:rPr>
            </w:pPr>
            <w:r>
              <w:rPr>
                <w:sz w:val="22"/>
                <w:szCs w:val="22"/>
              </w:rPr>
              <w:t>CO4</w:t>
            </w:r>
          </w:p>
        </w:tc>
        <w:tc>
          <w:tcPr>
            <w:tcW w:w="709" w:type="dxa"/>
          </w:tcPr>
          <w:p w14:paraId="6E14B2F7" w14:textId="77777777" w:rsidR="00655761" w:rsidRDefault="00655761" w:rsidP="00A81F7C">
            <w:pPr>
              <w:jc w:val="center"/>
              <w:rPr>
                <w:sz w:val="22"/>
                <w:szCs w:val="22"/>
              </w:rPr>
            </w:pPr>
            <w:r>
              <w:rPr>
                <w:sz w:val="22"/>
                <w:szCs w:val="22"/>
              </w:rPr>
              <w:t>-</w:t>
            </w:r>
          </w:p>
        </w:tc>
        <w:tc>
          <w:tcPr>
            <w:tcW w:w="708" w:type="dxa"/>
          </w:tcPr>
          <w:p w14:paraId="2B229E20" w14:textId="77777777" w:rsidR="00655761" w:rsidRDefault="00655761" w:rsidP="00A81F7C">
            <w:pPr>
              <w:jc w:val="center"/>
              <w:rPr>
                <w:sz w:val="22"/>
                <w:szCs w:val="22"/>
              </w:rPr>
            </w:pPr>
            <w:r>
              <w:rPr>
                <w:sz w:val="22"/>
                <w:szCs w:val="22"/>
              </w:rPr>
              <w:t>-</w:t>
            </w:r>
          </w:p>
        </w:tc>
        <w:tc>
          <w:tcPr>
            <w:tcW w:w="709" w:type="dxa"/>
          </w:tcPr>
          <w:p w14:paraId="6A18F6C8" w14:textId="77777777" w:rsidR="00655761" w:rsidRDefault="00655761" w:rsidP="00A81F7C">
            <w:pPr>
              <w:jc w:val="center"/>
              <w:rPr>
                <w:sz w:val="22"/>
                <w:szCs w:val="22"/>
              </w:rPr>
            </w:pPr>
            <w:r>
              <w:rPr>
                <w:sz w:val="22"/>
                <w:szCs w:val="22"/>
              </w:rPr>
              <w:t>20</w:t>
            </w:r>
          </w:p>
        </w:tc>
        <w:tc>
          <w:tcPr>
            <w:tcW w:w="709" w:type="dxa"/>
          </w:tcPr>
          <w:p w14:paraId="5AC04998" w14:textId="77777777" w:rsidR="00655761" w:rsidRDefault="00655761" w:rsidP="00A81F7C">
            <w:pPr>
              <w:jc w:val="center"/>
              <w:rPr>
                <w:sz w:val="22"/>
                <w:szCs w:val="22"/>
              </w:rPr>
            </w:pPr>
            <w:r>
              <w:rPr>
                <w:sz w:val="22"/>
                <w:szCs w:val="22"/>
              </w:rPr>
              <w:t>20</w:t>
            </w:r>
          </w:p>
        </w:tc>
        <w:tc>
          <w:tcPr>
            <w:tcW w:w="709" w:type="dxa"/>
          </w:tcPr>
          <w:p w14:paraId="1DD43E7D" w14:textId="77777777" w:rsidR="00655761" w:rsidRDefault="00655761" w:rsidP="00A81F7C">
            <w:pPr>
              <w:jc w:val="center"/>
              <w:rPr>
                <w:sz w:val="22"/>
                <w:szCs w:val="22"/>
              </w:rPr>
            </w:pPr>
            <w:r>
              <w:rPr>
                <w:sz w:val="22"/>
                <w:szCs w:val="22"/>
              </w:rPr>
              <w:t>-</w:t>
            </w:r>
          </w:p>
        </w:tc>
        <w:tc>
          <w:tcPr>
            <w:tcW w:w="708" w:type="dxa"/>
          </w:tcPr>
          <w:p w14:paraId="726DF4F5" w14:textId="77777777" w:rsidR="00655761" w:rsidRDefault="00655761" w:rsidP="00A81F7C">
            <w:pPr>
              <w:jc w:val="center"/>
              <w:rPr>
                <w:sz w:val="22"/>
                <w:szCs w:val="22"/>
              </w:rPr>
            </w:pPr>
            <w:r>
              <w:rPr>
                <w:sz w:val="22"/>
                <w:szCs w:val="22"/>
              </w:rPr>
              <w:t>-</w:t>
            </w:r>
          </w:p>
        </w:tc>
        <w:tc>
          <w:tcPr>
            <w:tcW w:w="993" w:type="dxa"/>
          </w:tcPr>
          <w:p w14:paraId="7F5B5A01" w14:textId="77777777" w:rsidR="00655761" w:rsidRDefault="00655761" w:rsidP="00A81F7C">
            <w:pPr>
              <w:jc w:val="center"/>
              <w:rPr>
                <w:sz w:val="22"/>
                <w:szCs w:val="22"/>
              </w:rPr>
            </w:pPr>
            <w:r>
              <w:rPr>
                <w:sz w:val="22"/>
                <w:szCs w:val="22"/>
              </w:rPr>
              <w:t>40</w:t>
            </w:r>
          </w:p>
        </w:tc>
      </w:tr>
      <w:tr w:rsidR="00655761" w14:paraId="6A4E91D3" w14:textId="77777777" w:rsidTr="00A81F7C">
        <w:trPr>
          <w:jc w:val="center"/>
        </w:trPr>
        <w:tc>
          <w:tcPr>
            <w:tcW w:w="1140" w:type="dxa"/>
          </w:tcPr>
          <w:p w14:paraId="780C8C2E" w14:textId="77777777" w:rsidR="00655761" w:rsidRDefault="00655761" w:rsidP="00A81F7C">
            <w:pPr>
              <w:jc w:val="center"/>
              <w:rPr>
                <w:sz w:val="22"/>
                <w:szCs w:val="22"/>
              </w:rPr>
            </w:pPr>
            <w:r>
              <w:rPr>
                <w:sz w:val="22"/>
                <w:szCs w:val="22"/>
              </w:rPr>
              <w:t>CO5</w:t>
            </w:r>
          </w:p>
        </w:tc>
        <w:tc>
          <w:tcPr>
            <w:tcW w:w="709" w:type="dxa"/>
          </w:tcPr>
          <w:p w14:paraId="146AB23B" w14:textId="77777777" w:rsidR="00655761" w:rsidRDefault="00655761" w:rsidP="00A81F7C">
            <w:pPr>
              <w:jc w:val="center"/>
              <w:rPr>
                <w:sz w:val="22"/>
                <w:szCs w:val="22"/>
              </w:rPr>
            </w:pPr>
            <w:r>
              <w:rPr>
                <w:sz w:val="22"/>
                <w:szCs w:val="22"/>
              </w:rPr>
              <w:t>-</w:t>
            </w:r>
          </w:p>
        </w:tc>
        <w:tc>
          <w:tcPr>
            <w:tcW w:w="708" w:type="dxa"/>
          </w:tcPr>
          <w:p w14:paraId="5C443C1A" w14:textId="77777777" w:rsidR="00655761" w:rsidRDefault="00655761" w:rsidP="00A81F7C">
            <w:pPr>
              <w:jc w:val="center"/>
              <w:rPr>
                <w:sz w:val="22"/>
                <w:szCs w:val="22"/>
              </w:rPr>
            </w:pPr>
            <w:r>
              <w:rPr>
                <w:sz w:val="22"/>
                <w:szCs w:val="22"/>
              </w:rPr>
              <w:t>-</w:t>
            </w:r>
          </w:p>
        </w:tc>
        <w:tc>
          <w:tcPr>
            <w:tcW w:w="709" w:type="dxa"/>
          </w:tcPr>
          <w:p w14:paraId="40C293E7" w14:textId="77777777" w:rsidR="00655761" w:rsidRDefault="00655761" w:rsidP="00A81F7C">
            <w:pPr>
              <w:jc w:val="center"/>
              <w:rPr>
                <w:sz w:val="22"/>
                <w:szCs w:val="22"/>
              </w:rPr>
            </w:pPr>
            <w:r>
              <w:rPr>
                <w:sz w:val="22"/>
                <w:szCs w:val="22"/>
              </w:rPr>
              <w:t>-</w:t>
            </w:r>
          </w:p>
        </w:tc>
        <w:tc>
          <w:tcPr>
            <w:tcW w:w="709" w:type="dxa"/>
          </w:tcPr>
          <w:p w14:paraId="03B0D253" w14:textId="77777777" w:rsidR="00655761" w:rsidRDefault="00655761" w:rsidP="00A81F7C">
            <w:pPr>
              <w:jc w:val="center"/>
              <w:rPr>
                <w:sz w:val="22"/>
                <w:szCs w:val="22"/>
              </w:rPr>
            </w:pPr>
            <w:r>
              <w:rPr>
                <w:sz w:val="22"/>
                <w:szCs w:val="22"/>
              </w:rPr>
              <w:t>20</w:t>
            </w:r>
          </w:p>
        </w:tc>
        <w:tc>
          <w:tcPr>
            <w:tcW w:w="709" w:type="dxa"/>
          </w:tcPr>
          <w:p w14:paraId="31815F9E" w14:textId="77777777" w:rsidR="00655761" w:rsidRDefault="00655761" w:rsidP="00A81F7C">
            <w:pPr>
              <w:jc w:val="center"/>
              <w:rPr>
                <w:sz w:val="22"/>
                <w:szCs w:val="22"/>
              </w:rPr>
            </w:pPr>
            <w:r>
              <w:rPr>
                <w:sz w:val="22"/>
                <w:szCs w:val="22"/>
              </w:rPr>
              <w:t>-</w:t>
            </w:r>
          </w:p>
        </w:tc>
        <w:tc>
          <w:tcPr>
            <w:tcW w:w="708" w:type="dxa"/>
          </w:tcPr>
          <w:p w14:paraId="4B3E0358" w14:textId="77777777" w:rsidR="00655761" w:rsidRDefault="00655761" w:rsidP="00A81F7C">
            <w:pPr>
              <w:jc w:val="center"/>
              <w:rPr>
                <w:sz w:val="22"/>
                <w:szCs w:val="22"/>
              </w:rPr>
            </w:pPr>
            <w:r>
              <w:rPr>
                <w:sz w:val="22"/>
                <w:szCs w:val="22"/>
              </w:rPr>
              <w:t>-</w:t>
            </w:r>
          </w:p>
        </w:tc>
        <w:tc>
          <w:tcPr>
            <w:tcW w:w="993" w:type="dxa"/>
          </w:tcPr>
          <w:p w14:paraId="251323BB" w14:textId="77777777" w:rsidR="00655761" w:rsidRDefault="00655761" w:rsidP="00A81F7C">
            <w:pPr>
              <w:jc w:val="center"/>
              <w:rPr>
                <w:sz w:val="22"/>
                <w:szCs w:val="22"/>
              </w:rPr>
            </w:pPr>
            <w:r>
              <w:rPr>
                <w:sz w:val="22"/>
                <w:szCs w:val="22"/>
              </w:rPr>
              <w:t>20</w:t>
            </w:r>
          </w:p>
        </w:tc>
      </w:tr>
      <w:tr w:rsidR="00655761" w14:paraId="1ADEFA3B" w14:textId="77777777" w:rsidTr="00A81F7C">
        <w:trPr>
          <w:jc w:val="center"/>
        </w:trPr>
        <w:tc>
          <w:tcPr>
            <w:tcW w:w="1140" w:type="dxa"/>
          </w:tcPr>
          <w:p w14:paraId="633D4423" w14:textId="77777777" w:rsidR="00655761" w:rsidRDefault="00655761" w:rsidP="00A81F7C">
            <w:pPr>
              <w:jc w:val="center"/>
              <w:rPr>
                <w:sz w:val="22"/>
                <w:szCs w:val="22"/>
              </w:rPr>
            </w:pPr>
            <w:r>
              <w:rPr>
                <w:sz w:val="22"/>
                <w:szCs w:val="22"/>
              </w:rPr>
              <w:t>CO6</w:t>
            </w:r>
          </w:p>
        </w:tc>
        <w:tc>
          <w:tcPr>
            <w:tcW w:w="709" w:type="dxa"/>
          </w:tcPr>
          <w:p w14:paraId="406BCF8D" w14:textId="77777777" w:rsidR="00655761" w:rsidRDefault="00655761" w:rsidP="00A81F7C">
            <w:pPr>
              <w:jc w:val="center"/>
              <w:rPr>
                <w:sz w:val="22"/>
                <w:szCs w:val="22"/>
              </w:rPr>
            </w:pPr>
            <w:r>
              <w:rPr>
                <w:sz w:val="22"/>
                <w:szCs w:val="22"/>
              </w:rPr>
              <w:t>-</w:t>
            </w:r>
          </w:p>
        </w:tc>
        <w:tc>
          <w:tcPr>
            <w:tcW w:w="708" w:type="dxa"/>
          </w:tcPr>
          <w:p w14:paraId="03063017" w14:textId="77777777" w:rsidR="00655761" w:rsidRDefault="00655761" w:rsidP="00A81F7C">
            <w:pPr>
              <w:jc w:val="center"/>
              <w:rPr>
                <w:sz w:val="22"/>
                <w:szCs w:val="22"/>
              </w:rPr>
            </w:pPr>
            <w:r>
              <w:rPr>
                <w:sz w:val="22"/>
                <w:szCs w:val="22"/>
              </w:rPr>
              <w:t>20</w:t>
            </w:r>
          </w:p>
        </w:tc>
        <w:tc>
          <w:tcPr>
            <w:tcW w:w="709" w:type="dxa"/>
          </w:tcPr>
          <w:p w14:paraId="1F6F89FF" w14:textId="77777777" w:rsidR="00655761" w:rsidRDefault="00655761" w:rsidP="00A81F7C">
            <w:pPr>
              <w:jc w:val="center"/>
              <w:rPr>
                <w:sz w:val="22"/>
                <w:szCs w:val="22"/>
              </w:rPr>
            </w:pPr>
            <w:r>
              <w:rPr>
                <w:sz w:val="22"/>
                <w:szCs w:val="22"/>
              </w:rPr>
              <w:t>20</w:t>
            </w:r>
          </w:p>
        </w:tc>
        <w:tc>
          <w:tcPr>
            <w:tcW w:w="709" w:type="dxa"/>
          </w:tcPr>
          <w:p w14:paraId="150DB27D" w14:textId="77777777" w:rsidR="00655761" w:rsidRDefault="00655761" w:rsidP="00A81F7C">
            <w:pPr>
              <w:jc w:val="center"/>
              <w:rPr>
                <w:sz w:val="22"/>
                <w:szCs w:val="22"/>
              </w:rPr>
            </w:pPr>
            <w:r>
              <w:rPr>
                <w:sz w:val="22"/>
                <w:szCs w:val="22"/>
              </w:rPr>
              <w:t>-</w:t>
            </w:r>
          </w:p>
        </w:tc>
        <w:tc>
          <w:tcPr>
            <w:tcW w:w="709" w:type="dxa"/>
          </w:tcPr>
          <w:p w14:paraId="49852E64" w14:textId="77777777" w:rsidR="00655761" w:rsidRDefault="00655761" w:rsidP="00A81F7C">
            <w:pPr>
              <w:jc w:val="center"/>
              <w:rPr>
                <w:sz w:val="22"/>
                <w:szCs w:val="22"/>
              </w:rPr>
            </w:pPr>
            <w:r>
              <w:rPr>
                <w:sz w:val="22"/>
                <w:szCs w:val="22"/>
              </w:rPr>
              <w:t>-</w:t>
            </w:r>
          </w:p>
        </w:tc>
        <w:tc>
          <w:tcPr>
            <w:tcW w:w="708" w:type="dxa"/>
          </w:tcPr>
          <w:p w14:paraId="15518906" w14:textId="77777777" w:rsidR="00655761" w:rsidRDefault="00655761" w:rsidP="00A81F7C">
            <w:pPr>
              <w:jc w:val="center"/>
              <w:rPr>
                <w:sz w:val="22"/>
                <w:szCs w:val="22"/>
              </w:rPr>
            </w:pPr>
            <w:r>
              <w:rPr>
                <w:sz w:val="22"/>
                <w:szCs w:val="22"/>
              </w:rPr>
              <w:t>-</w:t>
            </w:r>
          </w:p>
        </w:tc>
        <w:tc>
          <w:tcPr>
            <w:tcW w:w="993" w:type="dxa"/>
          </w:tcPr>
          <w:p w14:paraId="740264B9" w14:textId="77777777" w:rsidR="00655761" w:rsidRDefault="00655761" w:rsidP="00A81F7C">
            <w:pPr>
              <w:jc w:val="center"/>
              <w:rPr>
                <w:sz w:val="22"/>
                <w:szCs w:val="22"/>
              </w:rPr>
            </w:pPr>
            <w:r>
              <w:rPr>
                <w:sz w:val="22"/>
                <w:szCs w:val="22"/>
              </w:rPr>
              <w:t>40</w:t>
            </w:r>
          </w:p>
        </w:tc>
      </w:tr>
      <w:tr w:rsidR="00655761" w14:paraId="3A83BCC9" w14:textId="77777777" w:rsidTr="00A81F7C">
        <w:trPr>
          <w:jc w:val="center"/>
        </w:trPr>
        <w:tc>
          <w:tcPr>
            <w:tcW w:w="5392" w:type="dxa"/>
            <w:gridSpan w:val="7"/>
          </w:tcPr>
          <w:p w14:paraId="773267FF" w14:textId="77777777" w:rsidR="00655761" w:rsidRDefault="00655761" w:rsidP="00A81F7C">
            <w:pPr>
              <w:rPr>
                <w:sz w:val="22"/>
                <w:szCs w:val="22"/>
              </w:rPr>
            </w:pPr>
          </w:p>
        </w:tc>
        <w:tc>
          <w:tcPr>
            <w:tcW w:w="993" w:type="dxa"/>
          </w:tcPr>
          <w:p w14:paraId="63CC952D" w14:textId="77777777" w:rsidR="00655761" w:rsidRDefault="00655761" w:rsidP="00A81F7C">
            <w:pPr>
              <w:jc w:val="center"/>
              <w:rPr>
                <w:b/>
                <w:sz w:val="22"/>
                <w:szCs w:val="22"/>
              </w:rPr>
            </w:pPr>
            <w:r>
              <w:rPr>
                <w:b/>
                <w:sz w:val="22"/>
                <w:szCs w:val="22"/>
              </w:rPr>
              <w:t>180</w:t>
            </w:r>
          </w:p>
        </w:tc>
      </w:tr>
    </w:tbl>
    <w:p w14:paraId="6AEE31E6" w14:textId="77777777" w:rsidR="00655761" w:rsidRDefault="00655761"/>
    <w:p w14:paraId="4EFD3E50" w14:textId="77777777" w:rsidR="00655761" w:rsidRDefault="00655761"/>
    <w:p w14:paraId="644C6358" w14:textId="77777777" w:rsidR="00655761" w:rsidRDefault="00655761"/>
    <w:p w14:paraId="618C1077" w14:textId="77777777" w:rsidR="00655761" w:rsidRDefault="00655761"/>
    <w:p w14:paraId="55609BD7" w14:textId="77777777" w:rsidR="00655761" w:rsidRDefault="00655761"/>
    <w:p w14:paraId="7647758C" w14:textId="77777777" w:rsidR="00655761" w:rsidRDefault="00655761"/>
    <w:p w14:paraId="2E757206" w14:textId="77777777" w:rsidR="00655761" w:rsidRDefault="00655761"/>
    <w:p w14:paraId="6AA414E3" w14:textId="77777777" w:rsidR="00655761" w:rsidRDefault="00655761"/>
    <w:p w14:paraId="33C237F6" w14:textId="77777777" w:rsidR="00655761" w:rsidRDefault="00655761"/>
    <w:p w14:paraId="3CE996A2" w14:textId="77777777" w:rsidR="00655761" w:rsidRDefault="00655761"/>
    <w:p w14:paraId="68449C84" w14:textId="77777777" w:rsidR="00655761" w:rsidRDefault="00655761"/>
    <w:p w14:paraId="2B3561BA" w14:textId="77777777" w:rsidR="00655761" w:rsidRDefault="00655761"/>
    <w:p w14:paraId="39F2D405" w14:textId="77777777" w:rsidR="00655761" w:rsidRDefault="00655761"/>
    <w:p w14:paraId="33BC872E" w14:textId="77777777" w:rsidR="00655761" w:rsidRDefault="00655761"/>
    <w:p w14:paraId="7B310C55" w14:textId="77777777" w:rsidR="00655761" w:rsidRDefault="00655761">
      <w:pPr>
        <w:spacing w:after="200" w:line="276" w:lineRule="auto"/>
        <w:rPr>
          <w:rFonts w:eastAsia="Arial"/>
        </w:rPr>
      </w:pPr>
      <w:r>
        <w:rPr>
          <w:rFonts w:eastAsia="Arial"/>
        </w:rPr>
        <w:br w:type="page"/>
      </w:r>
    </w:p>
    <w:p w14:paraId="3F1AE19B" w14:textId="1CE0E800" w:rsidR="00655761" w:rsidRDefault="00655761" w:rsidP="00BC63D9">
      <w:pPr>
        <w:jc w:val="center"/>
        <w:rPr>
          <w:rFonts w:eastAsia="Arial"/>
        </w:rPr>
      </w:pPr>
      <w:r>
        <w:rPr>
          <w:rFonts w:eastAsia="Arial"/>
        </w:rPr>
        <w:lastRenderedPageBreak/>
        <w:pict w14:anchorId="1C83BEAB">
          <v:shape id="_x0000_i1026" type="#_x0000_t75" alt="A black background with red text&#10;&#10;Description automatically generated" style="width:451.7pt;height:65.9pt" o:preferrelative="f">
            <v:fill o:detectmouseclick="t"/>
            <v:imagedata r:id="rId17" o:title="A black background with red text&#10;&#10;Description automatically generated"/>
            <o:lock v:ext="edit" aspectratio="f"/>
          </v:shape>
        </w:pict>
      </w:r>
    </w:p>
    <w:p w14:paraId="054DBF52" w14:textId="77777777" w:rsidR="00655761" w:rsidRDefault="00655761">
      <w:pPr>
        <w:jc w:val="center"/>
        <w:rPr>
          <w:b/>
        </w:rPr>
      </w:pPr>
    </w:p>
    <w:p w14:paraId="12B14F42" w14:textId="77777777" w:rsidR="00655761" w:rsidRDefault="00655761">
      <w:pPr>
        <w:jc w:val="center"/>
        <w:rPr>
          <w:b/>
        </w:rPr>
      </w:pPr>
      <w:r>
        <w:rPr>
          <w:b/>
        </w:rPr>
        <w:t>END SEMESTER EXAMINATION – NOV / DEC 2024</w:t>
      </w:r>
    </w:p>
    <w:p w14:paraId="373A5FBC" w14:textId="77777777" w:rsidR="00655761" w:rsidRDefault="00655761"/>
    <w:tbl>
      <w:tblPr>
        <w:tblW w:w="104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42"/>
        <w:gridCol w:w="6674"/>
        <w:gridCol w:w="1559"/>
        <w:gridCol w:w="658"/>
      </w:tblGrid>
      <w:tr w:rsidR="00655761" w:rsidRPr="005E5515" w14:paraId="2D4A4BD3" w14:textId="77777777" w:rsidTr="00BC63D9">
        <w:trPr>
          <w:trHeight w:val="397"/>
          <w:jc w:val="center"/>
        </w:trPr>
        <w:tc>
          <w:tcPr>
            <w:tcW w:w="1542" w:type="dxa"/>
            <w:shd w:val="clear" w:color="auto" w:fill="auto"/>
            <w:vAlign w:val="center"/>
          </w:tcPr>
          <w:p w14:paraId="55777115" w14:textId="77777777" w:rsidR="00655761" w:rsidRPr="005E5515" w:rsidRDefault="00655761" w:rsidP="005E5515">
            <w:pPr>
              <w:pStyle w:val="Title"/>
              <w:jc w:val="left"/>
              <w:rPr>
                <w:b/>
                <w:sz w:val="22"/>
                <w:szCs w:val="22"/>
              </w:rPr>
            </w:pPr>
            <w:r w:rsidRPr="005E5515">
              <w:rPr>
                <w:b/>
                <w:sz w:val="22"/>
                <w:szCs w:val="22"/>
              </w:rPr>
              <w:t xml:space="preserve">Course Code      </w:t>
            </w:r>
          </w:p>
        </w:tc>
        <w:tc>
          <w:tcPr>
            <w:tcW w:w="6674" w:type="dxa"/>
            <w:shd w:val="clear" w:color="auto" w:fill="auto"/>
            <w:vAlign w:val="center"/>
          </w:tcPr>
          <w:p w14:paraId="623A1EE6" w14:textId="77777777" w:rsidR="00655761" w:rsidRPr="005E5515" w:rsidRDefault="00655761" w:rsidP="005E5515">
            <w:pPr>
              <w:pStyle w:val="Title"/>
              <w:jc w:val="left"/>
              <w:rPr>
                <w:b/>
                <w:sz w:val="22"/>
                <w:szCs w:val="22"/>
              </w:rPr>
            </w:pPr>
            <w:r w:rsidRPr="005E5515">
              <w:rPr>
                <w:b/>
                <w:sz w:val="22"/>
                <w:szCs w:val="22"/>
              </w:rPr>
              <w:t>20FP3014</w:t>
            </w:r>
          </w:p>
        </w:tc>
        <w:tc>
          <w:tcPr>
            <w:tcW w:w="1559" w:type="dxa"/>
            <w:shd w:val="clear" w:color="auto" w:fill="auto"/>
            <w:vAlign w:val="center"/>
          </w:tcPr>
          <w:p w14:paraId="6AC04973" w14:textId="77777777" w:rsidR="00655761" w:rsidRPr="005E5515" w:rsidRDefault="00655761" w:rsidP="005E5515">
            <w:pPr>
              <w:pStyle w:val="Title"/>
              <w:ind w:left="-468" w:firstLine="468"/>
              <w:jc w:val="left"/>
              <w:rPr>
                <w:sz w:val="22"/>
                <w:szCs w:val="22"/>
              </w:rPr>
            </w:pPr>
            <w:r w:rsidRPr="005E5515">
              <w:rPr>
                <w:b/>
                <w:sz w:val="22"/>
                <w:szCs w:val="22"/>
              </w:rPr>
              <w:t xml:space="preserve">Duration       </w:t>
            </w:r>
          </w:p>
        </w:tc>
        <w:tc>
          <w:tcPr>
            <w:tcW w:w="658" w:type="dxa"/>
            <w:shd w:val="clear" w:color="auto" w:fill="auto"/>
            <w:vAlign w:val="center"/>
          </w:tcPr>
          <w:p w14:paraId="6DCEB031" w14:textId="77777777" w:rsidR="00655761" w:rsidRPr="005E5515" w:rsidRDefault="00655761" w:rsidP="005E5515">
            <w:pPr>
              <w:pStyle w:val="Title"/>
              <w:jc w:val="left"/>
              <w:rPr>
                <w:b/>
                <w:sz w:val="22"/>
                <w:szCs w:val="22"/>
              </w:rPr>
            </w:pPr>
            <w:r w:rsidRPr="005E5515">
              <w:rPr>
                <w:b/>
                <w:sz w:val="22"/>
                <w:szCs w:val="22"/>
              </w:rPr>
              <w:t>3hrs</w:t>
            </w:r>
          </w:p>
        </w:tc>
      </w:tr>
      <w:tr w:rsidR="00655761" w:rsidRPr="005E5515" w14:paraId="03533CC6" w14:textId="77777777" w:rsidTr="00BC63D9">
        <w:trPr>
          <w:trHeight w:val="397"/>
          <w:jc w:val="center"/>
        </w:trPr>
        <w:tc>
          <w:tcPr>
            <w:tcW w:w="1542" w:type="dxa"/>
            <w:shd w:val="clear" w:color="auto" w:fill="auto"/>
            <w:vAlign w:val="center"/>
          </w:tcPr>
          <w:p w14:paraId="164BB998" w14:textId="77777777" w:rsidR="00655761" w:rsidRPr="005E5515" w:rsidRDefault="00655761" w:rsidP="005E5515">
            <w:pPr>
              <w:pStyle w:val="Title"/>
              <w:ind w:right="-160"/>
              <w:jc w:val="left"/>
              <w:rPr>
                <w:b/>
                <w:sz w:val="22"/>
                <w:szCs w:val="22"/>
              </w:rPr>
            </w:pPr>
            <w:r w:rsidRPr="005E5515">
              <w:rPr>
                <w:b/>
                <w:sz w:val="22"/>
                <w:szCs w:val="22"/>
              </w:rPr>
              <w:t>Course Title</w:t>
            </w:r>
          </w:p>
        </w:tc>
        <w:tc>
          <w:tcPr>
            <w:tcW w:w="6674" w:type="dxa"/>
            <w:shd w:val="clear" w:color="auto" w:fill="auto"/>
            <w:vAlign w:val="center"/>
          </w:tcPr>
          <w:p w14:paraId="721BAAD2" w14:textId="77777777" w:rsidR="00655761" w:rsidRPr="005E5515" w:rsidRDefault="00655761" w:rsidP="005E5515">
            <w:pPr>
              <w:pStyle w:val="Title"/>
              <w:jc w:val="both"/>
              <w:rPr>
                <w:b/>
                <w:sz w:val="22"/>
                <w:szCs w:val="22"/>
              </w:rPr>
            </w:pPr>
            <w:r w:rsidRPr="005E5515">
              <w:rPr>
                <w:b/>
                <w:sz w:val="22"/>
                <w:szCs w:val="22"/>
              </w:rPr>
              <w:t>ADVANCES IN REFRIGERATION AND COLD SUPPLY CHAIN MANAGEMENT</w:t>
            </w:r>
          </w:p>
        </w:tc>
        <w:tc>
          <w:tcPr>
            <w:tcW w:w="1559" w:type="dxa"/>
            <w:shd w:val="clear" w:color="auto" w:fill="auto"/>
            <w:vAlign w:val="center"/>
          </w:tcPr>
          <w:p w14:paraId="2A7539BE" w14:textId="77777777" w:rsidR="00655761" w:rsidRPr="005E5515" w:rsidRDefault="00655761" w:rsidP="005E5515">
            <w:pPr>
              <w:pStyle w:val="Title"/>
              <w:jc w:val="left"/>
              <w:rPr>
                <w:b/>
                <w:sz w:val="22"/>
                <w:szCs w:val="22"/>
              </w:rPr>
            </w:pPr>
            <w:r w:rsidRPr="005E5515">
              <w:rPr>
                <w:b/>
                <w:sz w:val="22"/>
                <w:szCs w:val="22"/>
              </w:rPr>
              <w:t xml:space="preserve">Max. Marks </w:t>
            </w:r>
          </w:p>
        </w:tc>
        <w:tc>
          <w:tcPr>
            <w:tcW w:w="658" w:type="dxa"/>
            <w:shd w:val="clear" w:color="auto" w:fill="auto"/>
            <w:vAlign w:val="center"/>
          </w:tcPr>
          <w:p w14:paraId="6E3506D0" w14:textId="77777777" w:rsidR="00655761" w:rsidRPr="005E5515" w:rsidRDefault="00655761" w:rsidP="005E5515">
            <w:pPr>
              <w:pStyle w:val="Title"/>
              <w:jc w:val="left"/>
              <w:rPr>
                <w:b/>
                <w:sz w:val="22"/>
                <w:szCs w:val="22"/>
              </w:rPr>
            </w:pPr>
            <w:r w:rsidRPr="005E5515">
              <w:rPr>
                <w:b/>
                <w:sz w:val="22"/>
                <w:szCs w:val="22"/>
              </w:rPr>
              <w:t>100</w:t>
            </w:r>
          </w:p>
        </w:tc>
      </w:tr>
    </w:tbl>
    <w:p w14:paraId="2B4F17ED" w14:textId="77777777" w:rsidR="00655761" w:rsidRDefault="00655761"/>
    <w:tbl>
      <w:tblPr>
        <w:tblW w:w="5751" w:type="pct"/>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70"/>
        <w:gridCol w:w="410"/>
        <w:gridCol w:w="7603"/>
        <w:gridCol w:w="688"/>
        <w:gridCol w:w="551"/>
        <w:gridCol w:w="549"/>
      </w:tblGrid>
      <w:tr w:rsidR="00655761" w:rsidRPr="005E5515" w14:paraId="18A9E387" w14:textId="77777777" w:rsidTr="00BC63D9">
        <w:trPr>
          <w:trHeight w:val="552"/>
        </w:trPr>
        <w:tc>
          <w:tcPr>
            <w:tcW w:w="268" w:type="pct"/>
            <w:shd w:val="clear" w:color="auto" w:fill="auto"/>
            <w:vAlign w:val="center"/>
          </w:tcPr>
          <w:p w14:paraId="1455A815" w14:textId="77777777" w:rsidR="00655761" w:rsidRPr="005E5515" w:rsidRDefault="00655761" w:rsidP="005E5515">
            <w:pPr>
              <w:jc w:val="center"/>
              <w:rPr>
                <w:b/>
              </w:rPr>
            </w:pPr>
            <w:r w:rsidRPr="005E5515">
              <w:rPr>
                <w:b/>
              </w:rPr>
              <w:t>Q. No.</w:t>
            </w:r>
          </w:p>
        </w:tc>
        <w:tc>
          <w:tcPr>
            <w:tcW w:w="3866" w:type="pct"/>
            <w:gridSpan w:val="2"/>
            <w:shd w:val="clear" w:color="auto" w:fill="auto"/>
            <w:vAlign w:val="center"/>
          </w:tcPr>
          <w:p w14:paraId="351DF4F6" w14:textId="77777777" w:rsidR="00655761" w:rsidRPr="005E5515" w:rsidRDefault="00655761" w:rsidP="005E5515">
            <w:pPr>
              <w:jc w:val="center"/>
              <w:rPr>
                <w:b/>
              </w:rPr>
            </w:pPr>
            <w:r w:rsidRPr="005E5515">
              <w:rPr>
                <w:b/>
              </w:rPr>
              <w:t>Questions</w:t>
            </w:r>
          </w:p>
        </w:tc>
        <w:tc>
          <w:tcPr>
            <w:tcW w:w="333" w:type="pct"/>
            <w:shd w:val="clear" w:color="auto" w:fill="auto"/>
            <w:vAlign w:val="center"/>
          </w:tcPr>
          <w:p w14:paraId="594B5835" w14:textId="77777777" w:rsidR="00655761" w:rsidRPr="005E5515" w:rsidRDefault="00655761" w:rsidP="005E5515">
            <w:pPr>
              <w:jc w:val="center"/>
              <w:rPr>
                <w:b/>
              </w:rPr>
            </w:pPr>
            <w:r w:rsidRPr="005E5515">
              <w:rPr>
                <w:b/>
              </w:rPr>
              <w:t>CO</w:t>
            </w:r>
          </w:p>
        </w:tc>
        <w:tc>
          <w:tcPr>
            <w:tcW w:w="267" w:type="pct"/>
            <w:shd w:val="clear" w:color="auto" w:fill="auto"/>
            <w:vAlign w:val="center"/>
          </w:tcPr>
          <w:p w14:paraId="3A83D719" w14:textId="77777777" w:rsidR="00655761" w:rsidRPr="005E5515" w:rsidRDefault="00655761" w:rsidP="005E5515">
            <w:pPr>
              <w:jc w:val="center"/>
              <w:rPr>
                <w:b/>
              </w:rPr>
            </w:pPr>
            <w:r w:rsidRPr="005E5515">
              <w:rPr>
                <w:b/>
              </w:rPr>
              <w:t>BL</w:t>
            </w:r>
          </w:p>
        </w:tc>
        <w:tc>
          <w:tcPr>
            <w:tcW w:w="266" w:type="pct"/>
            <w:shd w:val="clear" w:color="auto" w:fill="auto"/>
            <w:vAlign w:val="center"/>
          </w:tcPr>
          <w:p w14:paraId="6EDFBEDC" w14:textId="77777777" w:rsidR="00655761" w:rsidRPr="005E5515" w:rsidRDefault="00655761" w:rsidP="005E5515">
            <w:pPr>
              <w:jc w:val="center"/>
              <w:rPr>
                <w:b/>
              </w:rPr>
            </w:pPr>
            <w:r w:rsidRPr="005E5515">
              <w:rPr>
                <w:b/>
              </w:rPr>
              <w:t>M</w:t>
            </w:r>
          </w:p>
        </w:tc>
      </w:tr>
      <w:tr w:rsidR="00655761" w:rsidRPr="005E5515" w14:paraId="0194FA3F" w14:textId="77777777" w:rsidTr="00BC63D9">
        <w:trPr>
          <w:trHeight w:val="552"/>
        </w:trPr>
        <w:tc>
          <w:tcPr>
            <w:tcW w:w="5000" w:type="pct"/>
            <w:gridSpan w:val="6"/>
            <w:shd w:val="clear" w:color="auto" w:fill="auto"/>
          </w:tcPr>
          <w:p w14:paraId="488A7135" w14:textId="77777777" w:rsidR="00655761" w:rsidRPr="005E5515" w:rsidRDefault="00655761" w:rsidP="005E5515">
            <w:pPr>
              <w:jc w:val="center"/>
              <w:rPr>
                <w:b/>
                <w:u w:val="single"/>
              </w:rPr>
            </w:pPr>
            <w:r w:rsidRPr="005E5515">
              <w:rPr>
                <w:b/>
                <w:u w:val="single"/>
              </w:rPr>
              <w:t>PART – A (5 X 16 = 80 MARKS)</w:t>
            </w:r>
          </w:p>
          <w:p w14:paraId="0225DCD1" w14:textId="77777777" w:rsidR="00655761" w:rsidRPr="005E5515" w:rsidRDefault="00655761" w:rsidP="005E5515">
            <w:pPr>
              <w:jc w:val="center"/>
              <w:rPr>
                <w:b/>
              </w:rPr>
            </w:pPr>
            <w:r w:rsidRPr="005E5515">
              <w:rPr>
                <w:b/>
              </w:rPr>
              <w:t>(Answer any five from the following)</w:t>
            </w:r>
          </w:p>
        </w:tc>
      </w:tr>
      <w:tr w:rsidR="00655761" w:rsidRPr="005E5515" w14:paraId="3AB61172" w14:textId="77777777" w:rsidTr="00BC63D9">
        <w:trPr>
          <w:trHeight w:val="283"/>
        </w:trPr>
        <w:tc>
          <w:tcPr>
            <w:tcW w:w="268" w:type="pct"/>
            <w:vMerge w:val="restart"/>
            <w:shd w:val="clear" w:color="auto" w:fill="auto"/>
          </w:tcPr>
          <w:p w14:paraId="4B50FED5" w14:textId="77777777" w:rsidR="00655761" w:rsidRPr="005E5515" w:rsidRDefault="00655761" w:rsidP="005E5515">
            <w:pPr>
              <w:jc w:val="center"/>
            </w:pPr>
            <w:r w:rsidRPr="005E5515">
              <w:t>1.</w:t>
            </w:r>
          </w:p>
        </w:tc>
        <w:tc>
          <w:tcPr>
            <w:tcW w:w="199" w:type="pct"/>
            <w:shd w:val="clear" w:color="auto" w:fill="auto"/>
          </w:tcPr>
          <w:p w14:paraId="7D4D07D6" w14:textId="77777777" w:rsidR="00655761" w:rsidRPr="005E5515" w:rsidRDefault="00655761" w:rsidP="005E5515">
            <w:pPr>
              <w:jc w:val="center"/>
            </w:pPr>
            <w:r w:rsidRPr="005E5515">
              <w:t>a.</w:t>
            </w:r>
          </w:p>
        </w:tc>
        <w:tc>
          <w:tcPr>
            <w:tcW w:w="3667" w:type="pct"/>
            <w:shd w:val="clear" w:color="auto" w:fill="auto"/>
          </w:tcPr>
          <w:p w14:paraId="0F32A15E" w14:textId="77777777" w:rsidR="00655761" w:rsidRPr="005E5515" w:rsidRDefault="00655761" w:rsidP="005E5515">
            <w:pPr>
              <w:jc w:val="both"/>
            </w:pPr>
            <w:r w:rsidRPr="005E5515">
              <w:t xml:space="preserve">Summarize various components of vapor absorption refrigeration systems with their operation. </w:t>
            </w:r>
          </w:p>
        </w:tc>
        <w:tc>
          <w:tcPr>
            <w:tcW w:w="333" w:type="pct"/>
            <w:shd w:val="clear" w:color="auto" w:fill="auto"/>
          </w:tcPr>
          <w:p w14:paraId="24655A1C" w14:textId="77777777" w:rsidR="00655761" w:rsidRPr="005E5515" w:rsidRDefault="00655761" w:rsidP="005E5515">
            <w:pPr>
              <w:jc w:val="center"/>
            </w:pPr>
            <w:r w:rsidRPr="005E5515">
              <w:t>CO1</w:t>
            </w:r>
          </w:p>
        </w:tc>
        <w:tc>
          <w:tcPr>
            <w:tcW w:w="267" w:type="pct"/>
            <w:shd w:val="clear" w:color="auto" w:fill="auto"/>
          </w:tcPr>
          <w:p w14:paraId="5F3E982C" w14:textId="77777777" w:rsidR="00655761" w:rsidRPr="005E5515" w:rsidRDefault="00655761" w:rsidP="005E5515">
            <w:pPr>
              <w:jc w:val="center"/>
            </w:pPr>
            <w:r w:rsidRPr="005E5515">
              <w:t>U</w:t>
            </w:r>
          </w:p>
        </w:tc>
        <w:tc>
          <w:tcPr>
            <w:tcW w:w="266" w:type="pct"/>
            <w:shd w:val="clear" w:color="auto" w:fill="auto"/>
          </w:tcPr>
          <w:p w14:paraId="7F60AC11" w14:textId="77777777" w:rsidR="00655761" w:rsidRPr="005E5515" w:rsidRDefault="00655761" w:rsidP="005E5515">
            <w:pPr>
              <w:jc w:val="center"/>
            </w:pPr>
            <w:r w:rsidRPr="005E5515">
              <w:t>10</w:t>
            </w:r>
          </w:p>
        </w:tc>
      </w:tr>
      <w:tr w:rsidR="00655761" w:rsidRPr="005E5515" w14:paraId="189F36CD" w14:textId="77777777" w:rsidTr="00BC63D9">
        <w:trPr>
          <w:trHeight w:val="283"/>
        </w:trPr>
        <w:tc>
          <w:tcPr>
            <w:tcW w:w="268" w:type="pct"/>
            <w:vMerge/>
            <w:shd w:val="clear" w:color="auto" w:fill="auto"/>
          </w:tcPr>
          <w:p w14:paraId="75C81342" w14:textId="77777777" w:rsidR="00655761" w:rsidRPr="005E5515" w:rsidRDefault="00655761" w:rsidP="005E5515">
            <w:pPr>
              <w:widowControl w:val="0"/>
              <w:spacing w:line="276" w:lineRule="auto"/>
              <w:jc w:val="center"/>
            </w:pPr>
          </w:p>
        </w:tc>
        <w:tc>
          <w:tcPr>
            <w:tcW w:w="199" w:type="pct"/>
            <w:shd w:val="clear" w:color="auto" w:fill="auto"/>
          </w:tcPr>
          <w:p w14:paraId="1797CACF" w14:textId="77777777" w:rsidR="00655761" w:rsidRPr="005E5515" w:rsidRDefault="00655761" w:rsidP="005E5515">
            <w:pPr>
              <w:jc w:val="center"/>
            </w:pPr>
            <w:r w:rsidRPr="005E5515">
              <w:t>b.</w:t>
            </w:r>
          </w:p>
        </w:tc>
        <w:tc>
          <w:tcPr>
            <w:tcW w:w="3667" w:type="pct"/>
            <w:shd w:val="clear" w:color="auto" w:fill="auto"/>
          </w:tcPr>
          <w:p w14:paraId="354C162E" w14:textId="77777777" w:rsidR="00655761" w:rsidRPr="005E5515" w:rsidRDefault="00655761" w:rsidP="005E5515">
            <w:pPr>
              <w:jc w:val="both"/>
            </w:pPr>
            <w:r w:rsidRPr="005E5515">
              <w:t>Explain the essential thermodynamic properties of refrigerants.</w:t>
            </w:r>
          </w:p>
        </w:tc>
        <w:tc>
          <w:tcPr>
            <w:tcW w:w="333" w:type="pct"/>
            <w:shd w:val="clear" w:color="auto" w:fill="auto"/>
          </w:tcPr>
          <w:p w14:paraId="42FBB847" w14:textId="77777777" w:rsidR="00655761" w:rsidRPr="005E5515" w:rsidRDefault="00655761" w:rsidP="005E5515">
            <w:pPr>
              <w:jc w:val="center"/>
            </w:pPr>
            <w:r w:rsidRPr="005E5515">
              <w:t>CO1</w:t>
            </w:r>
          </w:p>
        </w:tc>
        <w:tc>
          <w:tcPr>
            <w:tcW w:w="267" w:type="pct"/>
            <w:shd w:val="clear" w:color="auto" w:fill="auto"/>
          </w:tcPr>
          <w:p w14:paraId="4DD96644" w14:textId="77777777" w:rsidR="00655761" w:rsidRPr="005E5515" w:rsidRDefault="00655761" w:rsidP="005E5515">
            <w:pPr>
              <w:jc w:val="center"/>
            </w:pPr>
            <w:r w:rsidRPr="005E5515">
              <w:t>An</w:t>
            </w:r>
          </w:p>
        </w:tc>
        <w:tc>
          <w:tcPr>
            <w:tcW w:w="266" w:type="pct"/>
            <w:shd w:val="clear" w:color="auto" w:fill="auto"/>
          </w:tcPr>
          <w:p w14:paraId="28351CD1" w14:textId="77777777" w:rsidR="00655761" w:rsidRPr="005E5515" w:rsidRDefault="00655761" w:rsidP="005E5515">
            <w:pPr>
              <w:jc w:val="center"/>
            </w:pPr>
            <w:r w:rsidRPr="005E5515">
              <w:t>6</w:t>
            </w:r>
          </w:p>
        </w:tc>
      </w:tr>
      <w:tr w:rsidR="00655761" w:rsidRPr="005E5515" w14:paraId="4E26A651" w14:textId="77777777" w:rsidTr="00BC63D9">
        <w:trPr>
          <w:trHeight w:val="283"/>
        </w:trPr>
        <w:tc>
          <w:tcPr>
            <w:tcW w:w="268" w:type="pct"/>
            <w:shd w:val="clear" w:color="auto" w:fill="auto"/>
          </w:tcPr>
          <w:p w14:paraId="2F0604C8" w14:textId="77777777" w:rsidR="00655761" w:rsidRPr="005E5515" w:rsidRDefault="00655761" w:rsidP="005E5515">
            <w:pPr>
              <w:jc w:val="center"/>
            </w:pPr>
          </w:p>
        </w:tc>
        <w:tc>
          <w:tcPr>
            <w:tcW w:w="199" w:type="pct"/>
            <w:shd w:val="clear" w:color="auto" w:fill="auto"/>
          </w:tcPr>
          <w:p w14:paraId="14F229E0" w14:textId="77777777" w:rsidR="00655761" w:rsidRPr="005E5515" w:rsidRDefault="00655761" w:rsidP="005E5515">
            <w:pPr>
              <w:jc w:val="center"/>
            </w:pPr>
          </w:p>
        </w:tc>
        <w:tc>
          <w:tcPr>
            <w:tcW w:w="3667" w:type="pct"/>
            <w:shd w:val="clear" w:color="auto" w:fill="auto"/>
          </w:tcPr>
          <w:p w14:paraId="293D3936" w14:textId="77777777" w:rsidR="00655761" w:rsidRPr="005E5515" w:rsidRDefault="00655761" w:rsidP="005E5515">
            <w:pPr>
              <w:jc w:val="both"/>
            </w:pPr>
          </w:p>
        </w:tc>
        <w:tc>
          <w:tcPr>
            <w:tcW w:w="333" w:type="pct"/>
            <w:shd w:val="clear" w:color="auto" w:fill="auto"/>
          </w:tcPr>
          <w:p w14:paraId="2CC8A75B" w14:textId="77777777" w:rsidR="00655761" w:rsidRPr="005E5515" w:rsidRDefault="00655761" w:rsidP="005E5515">
            <w:pPr>
              <w:jc w:val="center"/>
            </w:pPr>
          </w:p>
        </w:tc>
        <w:tc>
          <w:tcPr>
            <w:tcW w:w="267" w:type="pct"/>
            <w:shd w:val="clear" w:color="auto" w:fill="auto"/>
          </w:tcPr>
          <w:p w14:paraId="28C926A0" w14:textId="77777777" w:rsidR="00655761" w:rsidRPr="005E5515" w:rsidRDefault="00655761" w:rsidP="005E5515">
            <w:pPr>
              <w:jc w:val="center"/>
            </w:pPr>
          </w:p>
        </w:tc>
        <w:tc>
          <w:tcPr>
            <w:tcW w:w="266" w:type="pct"/>
            <w:shd w:val="clear" w:color="auto" w:fill="auto"/>
          </w:tcPr>
          <w:p w14:paraId="47DB966D" w14:textId="77777777" w:rsidR="00655761" w:rsidRPr="005E5515" w:rsidRDefault="00655761" w:rsidP="005E5515">
            <w:pPr>
              <w:jc w:val="center"/>
            </w:pPr>
          </w:p>
        </w:tc>
      </w:tr>
      <w:tr w:rsidR="00655761" w:rsidRPr="005E5515" w14:paraId="7FD3ABC4" w14:textId="77777777" w:rsidTr="00BC63D9">
        <w:trPr>
          <w:trHeight w:val="283"/>
        </w:trPr>
        <w:tc>
          <w:tcPr>
            <w:tcW w:w="268" w:type="pct"/>
            <w:shd w:val="clear" w:color="auto" w:fill="auto"/>
          </w:tcPr>
          <w:p w14:paraId="3BC75FA5" w14:textId="77777777" w:rsidR="00655761" w:rsidRPr="005E5515" w:rsidRDefault="00655761" w:rsidP="005E5515">
            <w:pPr>
              <w:jc w:val="center"/>
            </w:pPr>
            <w:r w:rsidRPr="005E5515">
              <w:t>2.</w:t>
            </w:r>
          </w:p>
        </w:tc>
        <w:tc>
          <w:tcPr>
            <w:tcW w:w="199" w:type="pct"/>
            <w:shd w:val="clear" w:color="auto" w:fill="auto"/>
          </w:tcPr>
          <w:p w14:paraId="6AAD1E32" w14:textId="77777777" w:rsidR="00655761" w:rsidRPr="005E5515" w:rsidRDefault="00655761" w:rsidP="005E5515">
            <w:pPr>
              <w:jc w:val="center"/>
            </w:pPr>
          </w:p>
        </w:tc>
        <w:tc>
          <w:tcPr>
            <w:tcW w:w="3667" w:type="pct"/>
            <w:shd w:val="clear" w:color="auto" w:fill="auto"/>
          </w:tcPr>
          <w:p w14:paraId="0E6C5B87" w14:textId="77777777" w:rsidR="00655761" w:rsidRPr="005E5515" w:rsidRDefault="00655761" w:rsidP="005E5515">
            <w:pPr>
              <w:jc w:val="both"/>
            </w:pPr>
            <w:r w:rsidRPr="005E5515">
              <w:t xml:space="preserve">Describe summer, winter, and year-round air conditioning systems with its accessories.  </w:t>
            </w:r>
          </w:p>
        </w:tc>
        <w:tc>
          <w:tcPr>
            <w:tcW w:w="333" w:type="pct"/>
            <w:shd w:val="clear" w:color="auto" w:fill="auto"/>
          </w:tcPr>
          <w:p w14:paraId="6E000B14" w14:textId="77777777" w:rsidR="00655761" w:rsidRPr="005E5515" w:rsidRDefault="00655761" w:rsidP="005E5515">
            <w:pPr>
              <w:jc w:val="center"/>
            </w:pPr>
            <w:r w:rsidRPr="005E5515">
              <w:t>CO2</w:t>
            </w:r>
          </w:p>
        </w:tc>
        <w:tc>
          <w:tcPr>
            <w:tcW w:w="267" w:type="pct"/>
            <w:shd w:val="clear" w:color="auto" w:fill="auto"/>
          </w:tcPr>
          <w:p w14:paraId="12B5F195" w14:textId="77777777" w:rsidR="00655761" w:rsidRPr="005E5515" w:rsidRDefault="00655761" w:rsidP="005E5515">
            <w:pPr>
              <w:jc w:val="center"/>
            </w:pPr>
            <w:r w:rsidRPr="005E5515">
              <w:t>A</w:t>
            </w:r>
          </w:p>
        </w:tc>
        <w:tc>
          <w:tcPr>
            <w:tcW w:w="266" w:type="pct"/>
            <w:shd w:val="clear" w:color="auto" w:fill="auto"/>
          </w:tcPr>
          <w:p w14:paraId="6901A995" w14:textId="77777777" w:rsidR="00655761" w:rsidRPr="005E5515" w:rsidRDefault="00655761" w:rsidP="005E5515">
            <w:pPr>
              <w:jc w:val="center"/>
            </w:pPr>
            <w:r w:rsidRPr="005E5515">
              <w:t>16</w:t>
            </w:r>
          </w:p>
        </w:tc>
      </w:tr>
      <w:tr w:rsidR="00655761" w:rsidRPr="005E5515" w14:paraId="343DC3DA" w14:textId="77777777" w:rsidTr="00BC63D9">
        <w:trPr>
          <w:trHeight w:val="283"/>
        </w:trPr>
        <w:tc>
          <w:tcPr>
            <w:tcW w:w="268" w:type="pct"/>
            <w:shd w:val="clear" w:color="auto" w:fill="auto"/>
          </w:tcPr>
          <w:p w14:paraId="76717AF5" w14:textId="77777777" w:rsidR="00655761" w:rsidRPr="005E5515" w:rsidRDefault="00655761" w:rsidP="005E5515">
            <w:pPr>
              <w:jc w:val="center"/>
            </w:pPr>
          </w:p>
        </w:tc>
        <w:tc>
          <w:tcPr>
            <w:tcW w:w="199" w:type="pct"/>
            <w:shd w:val="clear" w:color="auto" w:fill="auto"/>
          </w:tcPr>
          <w:p w14:paraId="7A86F379" w14:textId="77777777" w:rsidR="00655761" w:rsidRPr="005E5515" w:rsidRDefault="00655761" w:rsidP="005E5515">
            <w:pPr>
              <w:jc w:val="center"/>
            </w:pPr>
          </w:p>
        </w:tc>
        <w:tc>
          <w:tcPr>
            <w:tcW w:w="3667" w:type="pct"/>
            <w:shd w:val="clear" w:color="auto" w:fill="auto"/>
          </w:tcPr>
          <w:p w14:paraId="26376D82" w14:textId="77777777" w:rsidR="00655761" w:rsidRPr="005E5515" w:rsidRDefault="00655761" w:rsidP="005E5515">
            <w:pPr>
              <w:jc w:val="both"/>
            </w:pPr>
          </w:p>
        </w:tc>
        <w:tc>
          <w:tcPr>
            <w:tcW w:w="333" w:type="pct"/>
            <w:shd w:val="clear" w:color="auto" w:fill="auto"/>
          </w:tcPr>
          <w:p w14:paraId="3770D424" w14:textId="77777777" w:rsidR="00655761" w:rsidRPr="005E5515" w:rsidRDefault="00655761" w:rsidP="005E5515">
            <w:pPr>
              <w:jc w:val="center"/>
            </w:pPr>
          </w:p>
        </w:tc>
        <w:tc>
          <w:tcPr>
            <w:tcW w:w="267" w:type="pct"/>
            <w:shd w:val="clear" w:color="auto" w:fill="auto"/>
          </w:tcPr>
          <w:p w14:paraId="7E874097" w14:textId="77777777" w:rsidR="00655761" w:rsidRPr="005E5515" w:rsidRDefault="00655761" w:rsidP="005E5515">
            <w:pPr>
              <w:jc w:val="center"/>
            </w:pPr>
          </w:p>
        </w:tc>
        <w:tc>
          <w:tcPr>
            <w:tcW w:w="266" w:type="pct"/>
            <w:shd w:val="clear" w:color="auto" w:fill="auto"/>
          </w:tcPr>
          <w:p w14:paraId="25C5E70E" w14:textId="77777777" w:rsidR="00655761" w:rsidRPr="005E5515" w:rsidRDefault="00655761" w:rsidP="005E5515">
            <w:pPr>
              <w:jc w:val="center"/>
            </w:pPr>
          </w:p>
        </w:tc>
      </w:tr>
      <w:tr w:rsidR="00655761" w:rsidRPr="005E5515" w14:paraId="1CB0739C" w14:textId="77777777" w:rsidTr="00BC63D9">
        <w:trPr>
          <w:trHeight w:val="283"/>
        </w:trPr>
        <w:tc>
          <w:tcPr>
            <w:tcW w:w="268" w:type="pct"/>
            <w:vMerge w:val="restart"/>
            <w:shd w:val="clear" w:color="auto" w:fill="auto"/>
          </w:tcPr>
          <w:p w14:paraId="408F4BC6" w14:textId="77777777" w:rsidR="00655761" w:rsidRPr="005E5515" w:rsidRDefault="00655761" w:rsidP="005E5515">
            <w:pPr>
              <w:jc w:val="center"/>
            </w:pPr>
            <w:r w:rsidRPr="005E5515">
              <w:t>3.</w:t>
            </w:r>
          </w:p>
        </w:tc>
        <w:tc>
          <w:tcPr>
            <w:tcW w:w="199" w:type="pct"/>
            <w:shd w:val="clear" w:color="auto" w:fill="auto"/>
          </w:tcPr>
          <w:p w14:paraId="545AD301" w14:textId="77777777" w:rsidR="00655761" w:rsidRPr="005E5515" w:rsidRDefault="00655761" w:rsidP="005E5515">
            <w:pPr>
              <w:jc w:val="center"/>
            </w:pPr>
            <w:r w:rsidRPr="005E5515">
              <w:t>a.</w:t>
            </w:r>
          </w:p>
        </w:tc>
        <w:tc>
          <w:tcPr>
            <w:tcW w:w="3667" w:type="pct"/>
            <w:shd w:val="clear" w:color="auto" w:fill="auto"/>
          </w:tcPr>
          <w:p w14:paraId="3B5DB2AB" w14:textId="77777777" w:rsidR="00655761" w:rsidRPr="005E5515" w:rsidRDefault="00655761" w:rsidP="005E5515">
            <w:pPr>
              <w:jc w:val="both"/>
            </w:pPr>
            <w:r w:rsidRPr="005E5515">
              <w:t>Demonstrate modified atmosphere packaging for storing fruits and vegetables.</w:t>
            </w:r>
          </w:p>
        </w:tc>
        <w:tc>
          <w:tcPr>
            <w:tcW w:w="333" w:type="pct"/>
            <w:shd w:val="clear" w:color="auto" w:fill="auto"/>
          </w:tcPr>
          <w:p w14:paraId="149C13C7" w14:textId="77777777" w:rsidR="00655761" w:rsidRPr="005E5515" w:rsidRDefault="00655761" w:rsidP="005E5515">
            <w:pPr>
              <w:jc w:val="center"/>
            </w:pPr>
            <w:r w:rsidRPr="005E5515">
              <w:t>CO3</w:t>
            </w:r>
          </w:p>
        </w:tc>
        <w:tc>
          <w:tcPr>
            <w:tcW w:w="267" w:type="pct"/>
            <w:shd w:val="clear" w:color="auto" w:fill="auto"/>
          </w:tcPr>
          <w:p w14:paraId="42AF81F9" w14:textId="77777777" w:rsidR="00655761" w:rsidRPr="005E5515" w:rsidRDefault="00655761" w:rsidP="005E5515">
            <w:pPr>
              <w:jc w:val="center"/>
            </w:pPr>
            <w:r w:rsidRPr="005E5515">
              <w:t>A</w:t>
            </w:r>
          </w:p>
        </w:tc>
        <w:tc>
          <w:tcPr>
            <w:tcW w:w="266" w:type="pct"/>
            <w:shd w:val="clear" w:color="auto" w:fill="auto"/>
          </w:tcPr>
          <w:p w14:paraId="621A0EA3" w14:textId="77777777" w:rsidR="00655761" w:rsidRPr="005E5515" w:rsidRDefault="00655761" w:rsidP="005E5515">
            <w:pPr>
              <w:jc w:val="center"/>
            </w:pPr>
            <w:r w:rsidRPr="005E5515">
              <w:t>8</w:t>
            </w:r>
          </w:p>
        </w:tc>
      </w:tr>
      <w:tr w:rsidR="00655761" w:rsidRPr="005E5515" w14:paraId="2AD9C39D" w14:textId="77777777" w:rsidTr="00BC63D9">
        <w:trPr>
          <w:trHeight w:val="283"/>
        </w:trPr>
        <w:tc>
          <w:tcPr>
            <w:tcW w:w="268" w:type="pct"/>
            <w:vMerge/>
            <w:shd w:val="clear" w:color="auto" w:fill="auto"/>
          </w:tcPr>
          <w:p w14:paraId="384FECD5" w14:textId="77777777" w:rsidR="00655761" w:rsidRPr="005E5515" w:rsidRDefault="00655761" w:rsidP="005E5515">
            <w:pPr>
              <w:widowControl w:val="0"/>
              <w:spacing w:line="276" w:lineRule="auto"/>
              <w:jc w:val="center"/>
            </w:pPr>
          </w:p>
        </w:tc>
        <w:tc>
          <w:tcPr>
            <w:tcW w:w="199" w:type="pct"/>
            <w:shd w:val="clear" w:color="auto" w:fill="auto"/>
          </w:tcPr>
          <w:p w14:paraId="6D3D73F4" w14:textId="77777777" w:rsidR="00655761" w:rsidRPr="005E5515" w:rsidRDefault="00655761" w:rsidP="005E5515">
            <w:pPr>
              <w:jc w:val="center"/>
            </w:pPr>
            <w:r w:rsidRPr="005E5515">
              <w:t>b.</w:t>
            </w:r>
          </w:p>
        </w:tc>
        <w:tc>
          <w:tcPr>
            <w:tcW w:w="3667" w:type="pct"/>
            <w:shd w:val="clear" w:color="auto" w:fill="auto"/>
          </w:tcPr>
          <w:p w14:paraId="699649E7" w14:textId="77777777" w:rsidR="00655761" w:rsidRPr="005E5515" w:rsidRDefault="00655761" w:rsidP="005E5515">
            <w:pPr>
              <w:jc w:val="both"/>
            </w:pPr>
            <w:r w:rsidRPr="005E5515">
              <w:t xml:space="preserve">Analyze various components of cooling load calculation involved in cold storage. </w:t>
            </w:r>
          </w:p>
        </w:tc>
        <w:tc>
          <w:tcPr>
            <w:tcW w:w="333" w:type="pct"/>
            <w:shd w:val="clear" w:color="auto" w:fill="auto"/>
          </w:tcPr>
          <w:p w14:paraId="459E2345" w14:textId="77777777" w:rsidR="00655761" w:rsidRPr="005E5515" w:rsidRDefault="00655761" w:rsidP="005E5515">
            <w:pPr>
              <w:jc w:val="center"/>
            </w:pPr>
            <w:r w:rsidRPr="005E5515">
              <w:t>CO3</w:t>
            </w:r>
          </w:p>
        </w:tc>
        <w:tc>
          <w:tcPr>
            <w:tcW w:w="267" w:type="pct"/>
            <w:shd w:val="clear" w:color="auto" w:fill="auto"/>
          </w:tcPr>
          <w:p w14:paraId="5EBBEDAC" w14:textId="77777777" w:rsidR="00655761" w:rsidRPr="005E5515" w:rsidRDefault="00655761" w:rsidP="005E5515">
            <w:pPr>
              <w:jc w:val="center"/>
            </w:pPr>
            <w:r w:rsidRPr="005E5515">
              <w:t>An</w:t>
            </w:r>
          </w:p>
        </w:tc>
        <w:tc>
          <w:tcPr>
            <w:tcW w:w="266" w:type="pct"/>
            <w:shd w:val="clear" w:color="auto" w:fill="auto"/>
          </w:tcPr>
          <w:p w14:paraId="6A99D6FE" w14:textId="77777777" w:rsidR="00655761" w:rsidRPr="005E5515" w:rsidRDefault="00655761" w:rsidP="005E5515">
            <w:pPr>
              <w:jc w:val="center"/>
            </w:pPr>
            <w:r w:rsidRPr="005E5515">
              <w:t>8</w:t>
            </w:r>
          </w:p>
        </w:tc>
      </w:tr>
      <w:tr w:rsidR="00655761" w:rsidRPr="005E5515" w14:paraId="57A7B16F" w14:textId="77777777" w:rsidTr="00BC63D9">
        <w:trPr>
          <w:trHeight w:val="283"/>
        </w:trPr>
        <w:tc>
          <w:tcPr>
            <w:tcW w:w="268" w:type="pct"/>
            <w:shd w:val="clear" w:color="auto" w:fill="auto"/>
          </w:tcPr>
          <w:p w14:paraId="7F3222BE" w14:textId="77777777" w:rsidR="00655761" w:rsidRPr="005E5515" w:rsidRDefault="00655761" w:rsidP="005E5515">
            <w:pPr>
              <w:jc w:val="center"/>
            </w:pPr>
          </w:p>
        </w:tc>
        <w:tc>
          <w:tcPr>
            <w:tcW w:w="199" w:type="pct"/>
            <w:shd w:val="clear" w:color="auto" w:fill="auto"/>
          </w:tcPr>
          <w:p w14:paraId="416BC284" w14:textId="77777777" w:rsidR="00655761" w:rsidRPr="005E5515" w:rsidRDefault="00655761" w:rsidP="005E5515">
            <w:pPr>
              <w:jc w:val="center"/>
            </w:pPr>
          </w:p>
        </w:tc>
        <w:tc>
          <w:tcPr>
            <w:tcW w:w="3667" w:type="pct"/>
            <w:shd w:val="clear" w:color="auto" w:fill="auto"/>
          </w:tcPr>
          <w:p w14:paraId="5E122695" w14:textId="77777777" w:rsidR="00655761" w:rsidRPr="005E5515" w:rsidRDefault="00655761" w:rsidP="005E5515">
            <w:pPr>
              <w:jc w:val="both"/>
            </w:pPr>
          </w:p>
        </w:tc>
        <w:tc>
          <w:tcPr>
            <w:tcW w:w="333" w:type="pct"/>
            <w:shd w:val="clear" w:color="auto" w:fill="auto"/>
          </w:tcPr>
          <w:p w14:paraId="795EF9CB" w14:textId="77777777" w:rsidR="00655761" w:rsidRPr="005E5515" w:rsidRDefault="00655761" w:rsidP="005E5515">
            <w:pPr>
              <w:jc w:val="center"/>
            </w:pPr>
          </w:p>
        </w:tc>
        <w:tc>
          <w:tcPr>
            <w:tcW w:w="267" w:type="pct"/>
            <w:shd w:val="clear" w:color="auto" w:fill="auto"/>
          </w:tcPr>
          <w:p w14:paraId="4BA1CE84" w14:textId="77777777" w:rsidR="00655761" w:rsidRPr="005E5515" w:rsidRDefault="00655761" w:rsidP="005E5515">
            <w:pPr>
              <w:jc w:val="center"/>
            </w:pPr>
          </w:p>
        </w:tc>
        <w:tc>
          <w:tcPr>
            <w:tcW w:w="266" w:type="pct"/>
            <w:shd w:val="clear" w:color="auto" w:fill="auto"/>
          </w:tcPr>
          <w:p w14:paraId="197C7BD7" w14:textId="77777777" w:rsidR="00655761" w:rsidRPr="005E5515" w:rsidRDefault="00655761" w:rsidP="005E5515">
            <w:pPr>
              <w:jc w:val="center"/>
            </w:pPr>
          </w:p>
        </w:tc>
      </w:tr>
      <w:tr w:rsidR="00655761" w:rsidRPr="005E5515" w14:paraId="5890DC2D" w14:textId="77777777" w:rsidTr="00BC63D9">
        <w:trPr>
          <w:trHeight w:val="340"/>
        </w:trPr>
        <w:tc>
          <w:tcPr>
            <w:tcW w:w="268" w:type="pct"/>
            <w:vMerge w:val="restart"/>
            <w:shd w:val="clear" w:color="auto" w:fill="auto"/>
          </w:tcPr>
          <w:p w14:paraId="574ED05B" w14:textId="77777777" w:rsidR="00655761" w:rsidRPr="005E5515" w:rsidRDefault="00655761" w:rsidP="005E5515">
            <w:pPr>
              <w:jc w:val="center"/>
            </w:pPr>
            <w:r w:rsidRPr="005E5515">
              <w:t>4.</w:t>
            </w:r>
          </w:p>
        </w:tc>
        <w:tc>
          <w:tcPr>
            <w:tcW w:w="199" w:type="pct"/>
            <w:shd w:val="clear" w:color="auto" w:fill="auto"/>
          </w:tcPr>
          <w:p w14:paraId="059C1585" w14:textId="77777777" w:rsidR="00655761" w:rsidRPr="005E5515" w:rsidRDefault="00655761" w:rsidP="005E5515">
            <w:pPr>
              <w:jc w:val="center"/>
            </w:pPr>
            <w:r w:rsidRPr="005E5515">
              <w:t>a.</w:t>
            </w:r>
          </w:p>
        </w:tc>
        <w:tc>
          <w:tcPr>
            <w:tcW w:w="3667" w:type="pct"/>
            <w:shd w:val="clear" w:color="auto" w:fill="auto"/>
          </w:tcPr>
          <w:p w14:paraId="4FF2365A" w14:textId="77777777" w:rsidR="00655761" w:rsidRPr="005E5515" w:rsidRDefault="00655761" w:rsidP="005E5515">
            <w:pPr>
              <w:jc w:val="both"/>
            </w:pPr>
            <w:r w:rsidRPr="005E5515">
              <w:t xml:space="preserve">Illustrate direct expansion techniques in chilling. </w:t>
            </w:r>
          </w:p>
        </w:tc>
        <w:tc>
          <w:tcPr>
            <w:tcW w:w="333" w:type="pct"/>
            <w:shd w:val="clear" w:color="auto" w:fill="auto"/>
          </w:tcPr>
          <w:p w14:paraId="1A1C0CE3" w14:textId="77777777" w:rsidR="00655761" w:rsidRPr="005E5515" w:rsidRDefault="00655761" w:rsidP="005E5515">
            <w:pPr>
              <w:jc w:val="center"/>
            </w:pPr>
            <w:r w:rsidRPr="005E5515">
              <w:t>CO4</w:t>
            </w:r>
          </w:p>
        </w:tc>
        <w:tc>
          <w:tcPr>
            <w:tcW w:w="267" w:type="pct"/>
            <w:shd w:val="clear" w:color="auto" w:fill="auto"/>
          </w:tcPr>
          <w:p w14:paraId="41273369" w14:textId="77777777" w:rsidR="00655761" w:rsidRPr="005E5515" w:rsidRDefault="00655761" w:rsidP="005E5515">
            <w:pPr>
              <w:jc w:val="center"/>
            </w:pPr>
            <w:r w:rsidRPr="005E5515">
              <w:t>A</w:t>
            </w:r>
          </w:p>
        </w:tc>
        <w:tc>
          <w:tcPr>
            <w:tcW w:w="266" w:type="pct"/>
            <w:shd w:val="clear" w:color="auto" w:fill="auto"/>
          </w:tcPr>
          <w:p w14:paraId="17EC1FE9" w14:textId="77777777" w:rsidR="00655761" w:rsidRPr="005E5515" w:rsidRDefault="00655761" w:rsidP="005E5515">
            <w:pPr>
              <w:jc w:val="center"/>
            </w:pPr>
            <w:r w:rsidRPr="005E5515">
              <w:t>8</w:t>
            </w:r>
          </w:p>
        </w:tc>
      </w:tr>
      <w:tr w:rsidR="00655761" w:rsidRPr="005E5515" w14:paraId="06594182" w14:textId="77777777" w:rsidTr="00BC63D9">
        <w:trPr>
          <w:trHeight w:val="340"/>
        </w:trPr>
        <w:tc>
          <w:tcPr>
            <w:tcW w:w="268" w:type="pct"/>
            <w:vMerge/>
            <w:shd w:val="clear" w:color="auto" w:fill="auto"/>
          </w:tcPr>
          <w:p w14:paraId="485B7C78" w14:textId="77777777" w:rsidR="00655761" w:rsidRPr="005E5515" w:rsidRDefault="00655761" w:rsidP="005E5515">
            <w:pPr>
              <w:widowControl w:val="0"/>
              <w:spacing w:line="276" w:lineRule="auto"/>
              <w:jc w:val="center"/>
            </w:pPr>
          </w:p>
        </w:tc>
        <w:tc>
          <w:tcPr>
            <w:tcW w:w="199" w:type="pct"/>
            <w:shd w:val="clear" w:color="auto" w:fill="auto"/>
          </w:tcPr>
          <w:p w14:paraId="78C2E46D" w14:textId="77777777" w:rsidR="00655761" w:rsidRPr="005E5515" w:rsidRDefault="00655761" w:rsidP="005E5515">
            <w:pPr>
              <w:jc w:val="center"/>
            </w:pPr>
            <w:r w:rsidRPr="005E5515">
              <w:t>b.</w:t>
            </w:r>
          </w:p>
        </w:tc>
        <w:tc>
          <w:tcPr>
            <w:tcW w:w="3667" w:type="pct"/>
            <w:shd w:val="clear" w:color="auto" w:fill="auto"/>
          </w:tcPr>
          <w:p w14:paraId="67C22BD2" w14:textId="77777777" w:rsidR="00655761" w:rsidRPr="005E5515" w:rsidRDefault="00655761" w:rsidP="005E5515">
            <w:pPr>
              <w:jc w:val="both"/>
            </w:pPr>
            <w:r w:rsidRPr="005E5515">
              <w:t>Explain microbial growth in Chilled foods.</w:t>
            </w:r>
          </w:p>
        </w:tc>
        <w:tc>
          <w:tcPr>
            <w:tcW w:w="333" w:type="pct"/>
            <w:shd w:val="clear" w:color="auto" w:fill="auto"/>
          </w:tcPr>
          <w:p w14:paraId="1F180BCE" w14:textId="77777777" w:rsidR="00655761" w:rsidRPr="005E5515" w:rsidRDefault="00655761" w:rsidP="005E5515">
            <w:pPr>
              <w:jc w:val="center"/>
            </w:pPr>
            <w:r w:rsidRPr="005E5515">
              <w:t>CO4</w:t>
            </w:r>
          </w:p>
        </w:tc>
        <w:tc>
          <w:tcPr>
            <w:tcW w:w="267" w:type="pct"/>
            <w:shd w:val="clear" w:color="auto" w:fill="auto"/>
          </w:tcPr>
          <w:p w14:paraId="7889A29E" w14:textId="77777777" w:rsidR="00655761" w:rsidRPr="005E5515" w:rsidRDefault="00655761" w:rsidP="005E5515">
            <w:pPr>
              <w:jc w:val="center"/>
            </w:pPr>
            <w:r w:rsidRPr="005E5515">
              <w:t>U</w:t>
            </w:r>
          </w:p>
        </w:tc>
        <w:tc>
          <w:tcPr>
            <w:tcW w:w="266" w:type="pct"/>
            <w:shd w:val="clear" w:color="auto" w:fill="auto"/>
          </w:tcPr>
          <w:p w14:paraId="53307DDC" w14:textId="77777777" w:rsidR="00655761" w:rsidRPr="005E5515" w:rsidRDefault="00655761" w:rsidP="005E5515">
            <w:pPr>
              <w:jc w:val="center"/>
            </w:pPr>
            <w:r w:rsidRPr="005E5515">
              <w:t>8</w:t>
            </w:r>
          </w:p>
        </w:tc>
      </w:tr>
      <w:tr w:rsidR="00655761" w:rsidRPr="005E5515" w14:paraId="6866F77B" w14:textId="77777777" w:rsidTr="00BC63D9">
        <w:trPr>
          <w:trHeight w:val="283"/>
        </w:trPr>
        <w:tc>
          <w:tcPr>
            <w:tcW w:w="268" w:type="pct"/>
            <w:shd w:val="clear" w:color="auto" w:fill="auto"/>
          </w:tcPr>
          <w:p w14:paraId="2932D0E0" w14:textId="77777777" w:rsidR="00655761" w:rsidRPr="005E5515" w:rsidRDefault="00655761" w:rsidP="005E5515">
            <w:pPr>
              <w:jc w:val="center"/>
            </w:pPr>
          </w:p>
        </w:tc>
        <w:tc>
          <w:tcPr>
            <w:tcW w:w="199" w:type="pct"/>
            <w:shd w:val="clear" w:color="auto" w:fill="auto"/>
          </w:tcPr>
          <w:p w14:paraId="1D83E124" w14:textId="77777777" w:rsidR="00655761" w:rsidRPr="005E5515" w:rsidRDefault="00655761" w:rsidP="005E5515">
            <w:pPr>
              <w:jc w:val="center"/>
            </w:pPr>
          </w:p>
        </w:tc>
        <w:tc>
          <w:tcPr>
            <w:tcW w:w="3667" w:type="pct"/>
            <w:shd w:val="clear" w:color="auto" w:fill="auto"/>
          </w:tcPr>
          <w:p w14:paraId="6760EBA8" w14:textId="77777777" w:rsidR="00655761" w:rsidRPr="005E5515" w:rsidRDefault="00655761" w:rsidP="005E5515">
            <w:pPr>
              <w:jc w:val="both"/>
            </w:pPr>
          </w:p>
        </w:tc>
        <w:tc>
          <w:tcPr>
            <w:tcW w:w="333" w:type="pct"/>
            <w:shd w:val="clear" w:color="auto" w:fill="auto"/>
          </w:tcPr>
          <w:p w14:paraId="0C3D741C" w14:textId="77777777" w:rsidR="00655761" w:rsidRPr="005E5515" w:rsidRDefault="00655761" w:rsidP="005E5515">
            <w:pPr>
              <w:jc w:val="center"/>
            </w:pPr>
          </w:p>
        </w:tc>
        <w:tc>
          <w:tcPr>
            <w:tcW w:w="267" w:type="pct"/>
            <w:shd w:val="clear" w:color="auto" w:fill="auto"/>
          </w:tcPr>
          <w:p w14:paraId="2C9C151D" w14:textId="77777777" w:rsidR="00655761" w:rsidRPr="005E5515" w:rsidRDefault="00655761" w:rsidP="005E5515">
            <w:pPr>
              <w:jc w:val="center"/>
            </w:pPr>
          </w:p>
        </w:tc>
        <w:tc>
          <w:tcPr>
            <w:tcW w:w="266" w:type="pct"/>
            <w:shd w:val="clear" w:color="auto" w:fill="auto"/>
          </w:tcPr>
          <w:p w14:paraId="7AE2C330" w14:textId="77777777" w:rsidR="00655761" w:rsidRPr="005E5515" w:rsidRDefault="00655761" w:rsidP="005E5515">
            <w:pPr>
              <w:jc w:val="center"/>
            </w:pPr>
          </w:p>
        </w:tc>
      </w:tr>
      <w:tr w:rsidR="00655761" w:rsidRPr="005E5515" w14:paraId="1D324FEE" w14:textId="77777777" w:rsidTr="00BC63D9">
        <w:trPr>
          <w:trHeight w:val="283"/>
        </w:trPr>
        <w:tc>
          <w:tcPr>
            <w:tcW w:w="268" w:type="pct"/>
            <w:shd w:val="clear" w:color="auto" w:fill="auto"/>
          </w:tcPr>
          <w:p w14:paraId="51310B04" w14:textId="77777777" w:rsidR="00655761" w:rsidRPr="005E5515" w:rsidRDefault="00655761" w:rsidP="005E5515">
            <w:pPr>
              <w:jc w:val="center"/>
            </w:pPr>
            <w:r w:rsidRPr="005E5515">
              <w:t>5.</w:t>
            </w:r>
          </w:p>
        </w:tc>
        <w:tc>
          <w:tcPr>
            <w:tcW w:w="199" w:type="pct"/>
            <w:shd w:val="clear" w:color="auto" w:fill="auto"/>
          </w:tcPr>
          <w:p w14:paraId="6180706B" w14:textId="77777777" w:rsidR="00655761" w:rsidRPr="005E5515" w:rsidRDefault="00655761" w:rsidP="005E5515">
            <w:pPr>
              <w:jc w:val="center"/>
            </w:pPr>
          </w:p>
        </w:tc>
        <w:tc>
          <w:tcPr>
            <w:tcW w:w="3667" w:type="pct"/>
            <w:shd w:val="clear" w:color="auto" w:fill="auto"/>
          </w:tcPr>
          <w:p w14:paraId="17659C27" w14:textId="77777777" w:rsidR="00655761" w:rsidRPr="005E5515" w:rsidRDefault="00655761" w:rsidP="005E5515">
            <w:pPr>
              <w:jc w:val="both"/>
            </w:pPr>
            <w:r w:rsidRPr="005E5515">
              <w:t>Compare individual quick freezing and cryogenic freezing.</w:t>
            </w:r>
          </w:p>
        </w:tc>
        <w:tc>
          <w:tcPr>
            <w:tcW w:w="333" w:type="pct"/>
            <w:shd w:val="clear" w:color="auto" w:fill="auto"/>
          </w:tcPr>
          <w:p w14:paraId="3024517F" w14:textId="77777777" w:rsidR="00655761" w:rsidRPr="005E5515" w:rsidRDefault="00655761" w:rsidP="005E5515">
            <w:pPr>
              <w:jc w:val="center"/>
            </w:pPr>
            <w:r w:rsidRPr="005E5515">
              <w:t>CO5</w:t>
            </w:r>
          </w:p>
        </w:tc>
        <w:tc>
          <w:tcPr>
            <w:tcW w:w="267" w:type="pct"/>
            <w:shd w:val="clear" w:color="auto" w:fill="auto"/>
          </w:tcPr>
          <w:p w14:paraId="7C5739FE" w14:textId="77777777" w:rsidR="00655761" w:rsidRPr="005E5515" w:rsidRDefault="00655761" w:rsidP="005E5515">
            <w:pPr>
              <w:jc w:val="center"/>
            </w:pPr>
            <w:r w:rsidRPr="005E5515">
              <w:t>An</w:t>
            </w:r>
          </w:p>
        </w:tc>
        <w:tc>
          <w:tcPr>
            <w:tcW w:w="266" w:type="pct"/>
            <w:shd w:val="clear" w:color="auto" w:fill="auto"/>
          </w:tcPr>
          <w:p w14:paraId="3958C2B4" w14:textId="77777777" w:rsidR="00655761" w:rsidRPr="005E5515" w:rsidRDefault="00655761" w:rsidP="005E5515">
            <w:pPr>
              <w:jc w:val="center"/>
            </w:pPr>
            <w:r w:rsidRPr="005E5515">
              <w:t>16</w:t>
            </w:r>
          </w:p>
        </w:tc>
      </w:tr>
      <w:tr w:rsidR="00655761" w:rsidRPr="005E5515" w14:paraId="639FC94B" w14:textId="77777777" w:rsidTr="00BC63D9">
        <w:trPr>
          <w:trHeight w:val="283"/>
        </w:trPr>
        <w:tc>
          <w:tcPr>
            <w:tcW w:w="268" w:type="pct"/>
            <w:shd w:val="clear" w:color="auto" w:fill="auto"/>
          </w:tcPr>
          <w:p w14:paraId="2E311D73" w14:textId="77777777" w:rsidR="00655761" w:rsidRPr="005E5515" w:rsidRDefault="00655761" w:rsidP="005E5515">
            <w:pPr>
              <w:jc w:val="center"/>
            </w:pPr>
          </w:p>
        </w:tc>
        <w:tc>
          <w:tcPr>
            <w:tcW w:w="199" w:type="pct"/>
            <w:shd w:val="clear" w:color="auto" w:fill="auto"/>
          </w:tcPr>
          <w:p w14:paraId="2D43A343" w14:textId="77777777" w:rsidR="00655761" w:rsidRPr="005E5515" w:rsidRDefault="00655761" w:rsidP="005E5515">
            <w:pPr>
              <w:jc w:val="center"/>
            </w:pPr>
          </w:p>
        </w:tc>
        <w:tc>
          <w:tcPr>
            <w:tcW w:w="3667" w:type="pct"/>
            <w:shd w:val="clear" w:color="auto" w:fill="auto"/>
          </w:tcPr>
          <w:p w14:paraId="16DB1D0E" w14:textId="77777777" w:rsidR="00655761" w:rsidRPr="005E5515" w:rsidRDefault="00655761" w:rsidP="005E5515">
            <w:pPr>
              <w:jc w:val="both"/>
            </w:pPr>
          </w:p>
        </w:tc>
        <w:tc>
          <w:tcPr>
            <w:tcW w:w="333" w:type="pct"/>
            <w:shd w:val="clear" w:color="auto" w:fill="auto"/>
          </w:tcPr>
          <w:p w14:paraId="6EF66226" w14:textId="77777777" w:rsidR="00655761" w:rsidRPr="005E5515" w:rsidRDefault="00655761" w:rsidP="005E5515">
            <w:pPr>
              <w:jc w:val="center"/>
            </w:pPr>
          </w:p>
        </w:tc>
        <w:tc>
          <w:tcPr>
            <w:tcW w:w="267" w:type="pct"/>
            <w:shd w:val="clear" w:color="auto" w:fill="auto"/>
          </w:tcPr>
          <w:p w14:paraId="7D203141" w14:textId="77777777" w:rsidR="00655761" w:rsidRPr="005E5515" w:rsidRDefault="00655761" w:rsidP="005E5515">
            <w:pPr>
              <w:jc w:val="center"/>
            </w:pPr>
          </w:p>
        </w:tc>
        <w:tc>
          <w:tcPr>
            <w:tcW w:w="266" w:type="pct"/>
            <w:shd w:val="clear" w:color="auto" w:fill="auto"/>
          </w:tcPr>
          <w:p w14:paraId="570E88B7" w14:textId="77777777" w:rsidR="00655761" w:rsidRPr="005E5515" w:rsidRDefault="00655761" w:rsidP="005E5515">
            <w:pPr>
              <w:jc w:val="center"/>
            </w:pPr>
          </w:p>
        </w:tc>
      </w:tr>
      <w:tr w:rsidR="00655761" w:rsidRPr="005E5515" w14:paraId="25DFF487" w14:textId="77777777" w:rsidTr="00BC63D9">
        <w:trPr>
          <w:trHeight w:val="283"/>
        </w:trPr>
        <w:tc>
          <w:tcPr>
            <w:tcW w:w="268" w:type="pct"/>
            <w:vMerge w:val="restart"/>
            <w:shd w:val="clear" w:color="auto" w:fill="auto"/>
          </w:tcPr>
          <w:p w14:paraId="03FA22E8" w14:textId="77777777" w:rsidR="00655761" w:rsidRPr="005E5515" w:rsidRDefault="00655761" w:rsidP="005E5515">
            <w:pPr>
              <w:jc w:val="center"/>
            </w:pPr>
            <w:r w:rsidRPr="005E5515">
              <w:t>6.</w:t>
            </w:r>
          </w:p>
        </w:tc>
        <w:tc>
          <w:tcPr>
            <w:tcW w:w="199" w:type="pct"/>
            <w:shd w:val="clear" w:color="auto" w:fill="auto"/>
          </w:tcPr>
          <w:p w14:paraId="2E19DDE6" w14:textId="77777777" w:rsidR="00655761" w:rsidRPr="005E5515" w:rsidRDefault="00655761" w:rsidP="005E5515">
            <w:pPr>
              <w:jc w:val="center"/>
            </w:pPr>
            <w:r w:rsidRPr="005E5515">
              <w:t>a.</w:t>
            </w:r>
          </w:p>
        </w:tc>
        <w:tc>
          <w:tcPr>
            <w:tcW w:w="3667" w:type="pct"/>
            <w:shd w:val="clear" w:color="auto" w:fill="auto"/>
          </w:tcPr>
          <w:p w14:paraId="31627C33" w14:textId="77777777" w:rsidR="00655761" w:rsidRPr="005E5515" w:rsidRDefault="00655761" w:rsidP="005E5515">
            <w:pPr>
              <w:jc w:val="both"/>
              <w:rPr>
                <w:color w:val="000000"/>
              </w:rPr>
            </w:pPr>
            <w:r w:rsidRPr="005E5515">
              <w:rPr>
                <w:color w:val="000000"/>
              </w:rPr>
              <w:t xml:space="preserve">680 kg of fish at 5°C are to be frozen and stored at -12°C. The specific heat of fish above </w:t>
            </w:r>
            <w:r w:rsidRPr="005E5515">
              <w:t xml:space="preserve">the </w:t>
            </w:r>
            <w:r w:rsidRPr="005E5515">
              <w:rPr>
                <w:color w:val="000000"/>
              </w:rPr>
              <w:t xml:space="preserve">freezing point is 3.182 kJ/kg K and </w:t>
            </w:r>
            <w:r w:rsidRPr="005E5515">
              <w:t>1.717 kJ/kg K below the freezing point</w:t>
            </w:r>
            <w:r w:rsidRPr="005E5515">
              <w:rPr>
                <w:color w:val="000000"/>
              </w:rPr>
              <w:t xml:space="preserve">. The freezing point is -2°C and the latent heat of fusion is 234.5 kJ/kg. How much heat must be removed to cool the fish and what percent of </w:t>
            </w:r>
            <w:r w:rsidRPr="005E5515">
              <w:t xml:space="preserve">the </w:t>
            </w:r>
            <w:r w:rsidRPr="005E5515">
              <w:rPr>
                <w:color w:val="000000"/>
              </w:rPr>
              <w:t>total cooling load is latent heat?</w:t>
            </w:r>
          </w:p>
        </w:tc>
        <w:tc>
          <w:tcPr>
            <w:tcW w:w="333" w:type="pct"/>
            <w:shd w:val="clear" w:color="auto" w:fill="auto"/>
          </w:tcPr>
          <w:p w14:paraId="2A437A7C" w14:textId="77777777" w:rsidR="00655761" w:rsidRPr="005E5515" w:rsidRDefault="00655761" w:rsidP="005E5515">
            <w:pPr>
              <w:jc w:val="center"/>
            </w:pPr>
            <w:r w:rsidRPr="005E5515">
              <w:t>CO1</w:t>
            </w:r>
          </w:p>
        </w:tc>
        <w:tc>
          <w:tcPr>
            <w:tcW w:w="267" w:type="pct"/>
            <w:shd w:val="clear" w:color="auto" w:fill="auto"/>
          </w:tcPr>
          <w:p w14:paraId="79BEA53C" w14:textId="77777777" w:rsidR="00655761" w:rsidRPr="005E5515" w:rsidRDefault="00655761" w:rsidP="005E5515">
            <w:pPr>
              <w:jc w:val="center"/>
            </w:pPr>
            <w:r w:rsidRPr="005E5515">
              <w:t>E</w:t>
            </w:r>
          </w:p>
        </w:tc>
        <w:tc>
          <w:tcPr>
            <w:tcW w:w="266" w:type="pct"/>
            <w:shd w:val="clear" w:color="auto" w:fill="auto"/>
          </w:tcPr>
          <w:p w14:paraId="21D5E5DC" w14:textId="77777777" w:rsidR="00655761" w:rsidRPr="005E5515" w:rsidRDefault="00655761" w:rsidP="005E5515">
            <w:pPr>
              <w:jc w:val="center"/>
            </w:pPr>
            <w:r w:rsidRPr="005E5515">
              <w:t>10</w:t>
            </w:r>
          </w:p>
        </w:tc>
      </w:tr>
      <w:tr w:rsidR="00655761" w:rsidRPr="005E5515" w14:paraId="03A0DD6C" w14:textId="77777777" w:rsidTr="00BC63D9">
        <w:trPr>
          <w:trHeight w:val="340"/>
        </w:trPr>
        <w:tc>
          <w:tcPr>
            <w:tcW w:w="268" w:type="pct"/>
            <w:vMerge/>
            <w:shd w:val="clear" w:color="auto" w:fill="auto"/>
          </w:tcPr>
          <w:p w14:paraId="1BB49D16" w14:textId="77777777" w:rsidR="00655761" w:rsidRPr="005E5515" w:rsidRDefault="00655761" w:rsidP="005E5515">
            <w:pPr>
              <w:widowControl w:val="0"/>
              <w:spacing w:line="276" w:lineRule="auto"/>
              <w:jc w:val="center"/>
            </w:pPr>
          </w:p>
        </w:tc>
        <w:tc>
          <w:tcPr>
            <w:tcW w:w="199" w:type="pct"/>
            <w:shd w:val="clear" w:color="auto" w:fill="auto"/>
          </w:tcPr>
          <w:p w14:paraId="7AFB17C0" w14:textId="77777777" w:rsidR="00655761" w:rsidRPr="005E5515" w:rsidRDefault="00655761" w:rsidP="005E5515">
            <w:pPr>
              <w:jc w:val="center"/>
            </w:pPr>
            <w:r w:rsidRPr="005E5515">
              <w:t>b.</w:t>
            </w:r>
          </w:p>
        </w:tc>
        <w:tc>
          <w:tcPr>
            <w:tcW w:w="3667" w:type="pct"/>
            <w:shd w:val="clear" w:color="auto" w:fill="auto"/>
          </w:tcPr>
          <w:p w14:paraId="0DCB1AE3" w14:textId="77777777" w:rsidR="00655761" w:rsidRPr="005E5515" w:rsidRDefault="00655761" w:rsidP="005E5515">
            <w:pPr>
              <w:jc w:val="both"/>
            </w:pPr>
            <w:r w:rsidRPr="005E5515">
              <w:t>Criticize the ozone depletion potential of synthetic refrigerants.</w:t>
            </w:r>
          </w:p>
        </w:tc>
        <w:tc>
          <w:tcPr>
            <w:tcW w:w="333" w:type="pct"/>
            <w:shd w:val="clear" w:color="auto" w:fill="auto"/>
          </w:tcPr>
          <w:p w14:paraId="43D32CF0" w14:textId="77777777" w:rsidR="00655761" w:rsidRPr="005E5515" w:rsidRDefault="00655761" w:rsidP="005E5515">
            <w:pPr>
              <w:jc w:val="center"/>
            </w:pPr>
            <w:r w:rsidRPr="005E5515">
              <w:t>CO1</w:t>
            </w:r>
          </w:p>
        </w:tc>
        <w:tc>
          <w:tcPr>
            <w:tcW w:w="267" w:type="pct"/>
            <w:shd w:val="clear" w:color="auto" w:fill="auto"/>
          </w:tcPr>
          <w:p w14:paraId="176FCF0D" w14:textId="77777777" w:rsidR="00655761" w:rsidRPr="005E5515" w:rsidRDefault="00655761" w:rsidP="005E5515">
            <w:pPr>
              <w:jc w:val="center"/>
            </w:pPr>
            <w:r w:rsidRPr="005E5515">
              <w:t>E</w:t>
            </w:r>
          </w:p>
        </w:tc>
        <w:tc>
          <w:tcPr>
            <w:tcW w:w="266" w:type="pct"/>
            <w:shd w:val="clear" w:color="auto" w:fill="auto"/>
          </w:tcPr>
          <w:p w14:paraId="3766F3B9" w14:textId="77777777" w:rsidR="00655761" w:rsidRPr="005E5515" w:rsidRDefault="00655761" w:rsidP="005E5515">
            <w:pPr>
              <w:jc w:val="center"/>
            </w:pPr>
            <w:r w:rsidRPr="005E5515">
              <w:t>6</w:t>
            </w:r>
          </w:p>
        </w:tc>
      </w:tr>
      <w:tr w:rsidR="00655761" w:rsidRPr="005E5515" w14:paraId="6D2D29ED" w14:textId="77777777" w:rsidTr="00BC63D9">
        <w:trPr>
          <w:trHeight w:val="283"/>
        </w:trPr>
        <w:tc>
          <w:tcPr>
            <w:tcW w:w="268" w:type="pct"/>
            <w:shd w:val="clear" w:color="auto" w:fill="auto"/>
          </w:tcPr>
          <w:p w14:paraId="4D5B2A36" w14:textId="77777777" w:rsidR="00655761" w:rsidRPr="005E5515" w:rsidRDefault="00655761" w:rsidP="005E5515">
            <w:pPr>
              <w:jc w:val="center"/>
            </w:pPr>
          </w:p>
        </w:tc>
        <w:tc>
          <w:tcPr>
            <w:tcW w:w="199" w:type="pct"/>
            <w:shd w:val="clear" w:color="auto" w:fill="auto"/>
          </w:tcPr>
          <w:p w14:paraId="3D6F3960" w14:textId="77777777" w:rsidR="00655761" w:rsidRPr="005E5515" w:rsidRDefault="00655761" w:rsidP="005E5515">
            <w:pPr>
              <w:jc w:val="center"/>
            </w:pPr>
          </w:p>
        </w:tc>
        <w:tc>
          <w:tcPr>
            <w:tcW w:w="3667" w:type="pct"/>
            <w:shd w:val="clear" w:color="auto" w:fill="auto"/>
          </w:tcPr>
          <w:p w14:paraId="6EF8F6F5" w14:textId="77777777" w:rsidR="00655761" w:rsidRPr="005E5515" w:rsidRDefault="00655761"/>
        </w:tc>
        <w:tc>
          <w:tcPr>
            <w:tcW w:w="333" w:type="pct"/>
            <w:shd w:val="clear" w:color="auto" w:fill="auto"/>
          </w:tcPr>
          <w:p w14:paraId="60270219" w14:textId="77777777" w:rsidR="00655761" w:rsidRPr="005E5515" w:rsidRDefault="00655761" w:rsidP="005E5515">
            <w:pPr>
              <w:jc w:val="center"/>
            </w:pPr>
          </w:p>
        </w:tc>
        <w:tc>
          <w:tcPr>
            <w:tcW w:w="267" w:type="pct"/>
            <w:shd w:val="clear" w:color="auto" w:fill="auto"/>
          </w:tcPr>
          <w:p w14:paraId="538864E7" w14:textId="77777777" w:rsidR="00655761" w:rsidRPr="005E5515" w:rsidRDefault="00655761" w:rsidP="005E5515">
            <w:pPr>
              <w:jc w:val="center"/>
            </w:pPr>
          </w:p>
        </w:tc>
        <w:tc>
          <w:tcPr>
            <w:tcW w:w="266" w:type="pct"/>
            <w:shd w:val="clear" w:color="auto" w:fill="auto"/>
          </w:tcPr>
          <w:p w14:paraId="3293DA5F" w14:textId="77777777" w:rsidR="00655761" w:rsidRPr="005E5515" w:rsidRDefault="00655761" w:rsidP="005E5515">
            <w:pPr>
              <w:jc w:val="center"/>
            </w:pPr>
          </w:p>
        </w:tc>
      </w:tr>
      <w:tr w:rsidR="00655761" w:rsidRPr="005E5515" w14:paraId="374C4F29" w14:textId="77777777" w:rsidTr="00BC63D9">
        <w:trPr>
          <w:trHeight w:val="283"/>
        </w:trPr>
        <w:tc>
          <w:tcPr>
            <w:tcW w:w="268" w:type="pct"/>
            <w:vMerge w:val="restart"/>
            <w:shd w:val="clear" w:color="auto" w:fill="auto"/>
          </w:tcPr>
          <w:p w14:paraId="78AE6ADF" w14:textId="77777777" w:rsidR="00655761" w:rsidRPr="005E5515" w:rsidRDefault="00655761" w:rsidP="005E5515">
            <w:pPr>
              <w:jc w:val="center"/>
            </w:pPr>
            <w:r w:rsidRPr="005E5515">
              <w:t>7.</w:t>
            </w:r>
          </w:p>
        </w:tc>
        <w:tc>
          <w:tcPr>
            <w:tcW w:w="199" w:type="pct"/>
            <w:shd w:val="clear" w:color="auto" w:fill="auto"/>
          </w:tcPr>
          <w:p w14:paraId="5646DDED" w14:textId="77777777" w:rsidR="00655761" w:rsidRPr="005E5515" w:rsidRDefault="00655761" w:rsidP="005E5515">
            <w:pPr>
              <w:jc w:val="center"/>
            </w:pPr>
            <w:r w:rsidRPr="005E5515">
              <w:t>a.</w:t>
            </w:r>
          </w:p>
        </w:tc>
        <w:tc>
          <w:tcPr>
            <w:tcW w:w="3667" w:type="pct"/>
            <w:shd w:val="clear" w:color="auto" w:fill="auto"/>
          </w:tcPr>
          <w:p w14:paraId="77BCC31B" w14:textId="77777777" w:rsidR="00655761" w:rsidRPr="005E5515" w:rsidRDefault="00655761" w:rsidP="005E5515">
            <w:pPr>
              <w:pBdr>
                <w:top w:val="none" w:sz="0" w:space="0" w:color="000000"/>
                <w:left w:val="none" w:sz="0" w:space="0" w:color="000000"/>
                <w:bottom w:val="none" w:sz="0" w:space="0" w:color="000000"/>
                <w:right w:val="none" w:sz="0" w:space="0" w:color="000000"/>
                <w:between w:val="none" w:sz="0" w:space="0" w:color="000000"/>
              </w:pBdr>
              <w:jc w:val="both"/>
              <w:rPr>
                <w:color w:val="000000"/>
              </w:rPr>
            </w:pPr>
            <w:r w:rsidRPr="005E5515">
              <w:rPr>
                <w:color w:val="000000"/>
              </w:rPr>
              <w:t>A cold storage room is to be constructed with an inner layer of 5 mm wood board, a middle layer of cork board</w:t>
            </w:r>
            <w:r w:rsidRPr="005E5515">
              <w:t>,</w:t>
            </w:r>
            <w:r w:rsidRPr="005E5515">
              <w:rPr>
                <w:color w:val="000000"/>
              </w:rPr>
              <w:t xml:space="preserve"> and an outer layer of 10 mm of brick. </w:t>
            </w:r>
            <w:r w:rsidRPr="005E5515">
              <w:t>The air</w:t>
            </w:r>
            <w:r w:rsidRPr="005E5515">
              <w:rPr>
                <w:color w:val="000000"/>
              </w:rPr>
              <w:t xml:space="preserve"> inside the cold storage is to be maintained at 5°C. The maximum air temperature outside the cold storage is expected to reach 50°C. Thermal conductivities of wood, cork board</w:t>
            </w:r>
            <w:r w:rsidRPr="005E5515">
              <w:t>,</w:t>
            </w:r>
            <w:r w:rsidRPr="005E5515">
              <w:rPr>
                <w:color w:val="000000"/>
              </w:rPr>
              <w:t xml:space="preserve"> and brick are 0.15, 0.043</w:t>
            </w:r>
            <w:r w:rsidRPr="005E5515">
              <w:t>,</w:t>
            </w:r>
            <w:r w:rsidRPr="005E5515">
              <w:rPr>
                <w:color w:val="000000"/>
              </w:rPr>
              <w:t xml:space="preserve"> and 0.69 W/m K respectively. The convective heat transfer coefficient of inside and outside air </w:t>
            </w:r>
            <w:r w:rsidRPr="005E5515">
              <w:t>is</w:t>
            </w:r>
            <w:r w:rsidRPr="005E5515">
              <w:rPr>
                <w:color w:val="000000"/>
              </w:rPr>
              <w:t xml:space="preserve"> 100 and 10 W/m</w:t>
            </w:r>
            <w:r w:rsidRPr="005E5515">
              <w:rPr>
                <w:color w:val="000000"/>
                <w:vertAlign w:val="superscript"/>
              </w:rPr>
              <w:t>2</w:t>
            </w:r>
            <w:r w:rsidRPr="005E5515">
              <w:rPr>
                <w:color w:val="000000"/>
              </w:rPr>
              <w:t xml:space="preserve"> K respectively. What thickness of cork board is needed to keep the heat loss to 10 W/m</w:t>
            </w:r>
            <w:r w:rsidRPr="005E5515">
              <w:rPr>
                <w:color w:val="000000"/>
                <w:vertAlign w:val="superscript"/>
              </w:rPr>
              <w:t>2</w:t>
            </w:r>
            <w:r w:rsidRPr="005E5515">
              <w:t>?</w:t>
            </w:r>
          </w:p>
        </w:tc>
        <w:tc>
          <w:tcPr>
            <w:tcW w:w="333" w:type="pct"/>
            <w:shd w:val="clear" w:color="auto" w:fill="auto"/>
          </w:tcPr>
          <w:p w14:paraId="1F95E63C" w14:textId="77777777" w:rsidR="00655761" w:rsidRPr="005E5515" w:rsidRDefault="00655761" w:rsidP="005E5515">
            <w:pPr>
              <w:jc w:val="center"/>
            </w:pPr>
            <w:r w:rsidRPr="005E5515">
              <w:t>CO1</w:t>
            </w:r>
          </w:p>
        </w:tc>
        <w:tc>
          <w:tcPr>
            <w:tcW w:w="267" w:type="pct"/>
            <w:shd w:val="clear" w:color="auto" w:fill="auto"/>
          </w:tcPr>
          <w:p w14:paraId="54AE5659" w14:textId="77777777" w:rsidR="00655761" w:rsidRPr="005E5515" w:rsidRDefault="00655761" w:rsidP="005E5515">
            <w:pPr>
              <w:jc w:val="center"/>
            </w:pPr>
            <w:r w:rsidRPr="005E5515">
              <w:t>A</w:t>
            </w:r>
          </w:p>
        </w:tc>
        <w:tc>
          <w:tcPr>
            <w:tcW w:w="266" w:type="pct"/>
            <w:shd w:val="clear" w:color="auto" w:fill="auto"/>
          </w:tcPr>
          <w:p w14:paraId="3F338A45" w14:textId="77777777" w:rsidR="00655761" w:rsidRPr="005E5515" w:rsidRDefault="00655761" w:rsidP="005E5515">
            <w:pPr>
              <w:jc w:val="center"/>
            </w:pPr>
            <w:r w:rsidRPr="005E5515">
              <w:t>8</w:t>
            </w:r>
          </w:p>
        </w:tc>
      </w:tr>
      <w:tr w:rsidR="00655761" w:rsidRPr="005E5515" w14:paraId="6A516CAF" w14:textId="77777777" w:rsidTr="00BC63D9">
        <w:trPr>
          <w:trHeight w:val="340"/>
        </w:trPr>
        <w:tc>
          <w:tcPr>
            <w:tcW w:w="268" w:type="pct"/>
            <w:vMerge/>
            <w:shd w:val="clear" w:color="auto" w:fill="auto"/>
          </w:tcPr>
          <w:p w14:paraId="0585A66C" w14:textId="77777777" w:rsidR="00655761" w:rsidRPr="005E5515" w:rsidRDefault="00655761" w:rsidP="005E5515">
            <w:pPr>
              <w:widowControl w:val="0"/>
              <w:spacing w:line="276" w:lineRule="auto"/>
              <w:jc w:val="center"/>
            </w:pPr>
          </w:p>
        </w:tc>
        <w:tc>
          <w:tcPr>
            <w:tcW w:w="199" w:type="pct"/>
            <w:shd w:val="clear" w:color="auto" w:fill="auto"/>
          </w:tcPr>
          <w:p w14:paraId="734E3E7E" w14:textId="77777777" w:rsidR="00655761" w:rsidRPr="005E5515" w:rsidRDefault="00655761" w:rsidP="005E5515">
            <w:pPr>
              <w:jc w:val="center"/>
            </w:pPr>
            <w:r w:rsidRPr="005E5515">
              <w:t>b.</w:t>
            </w:r>
          </w:p>
        </w:tc>
        <w:tc>
          <w:tcPr>
            <w:tcW w:w="3667" w:type="pct"/>
            <w:shd w:val="clear" w:color="auto" w:fill="auto"/>
          </w:tcPr>
          <w:p w14:paraId="1BC06FFF" w14:textId="77777777" w:rsidR="00655761" w:rsidRPr="005E5515" w:rsidRDefault="00655761" w:rsidP="005E5515">
            <w:pPr>
              <w:jc w:val="both"/>
            </w:pPr>
            <w:r w:rsidRPr="005E5515">
              <w:t>Interpret the growth rate of crystals and the texture of frozen foods.</w:t>
            </w:r>
          </w:p>
        </w:tc>
        <w:tc>
          <w:tcPr>
            <w:tcW w:w="333" w:type="pct"/>
            <w:shd w:val="clear" w:color="auto" w:fill="auto"/>
          </w:tcPr>
          <w:p w14:paraId="409545CE" w14:textId="77777777" w:rsidR="00655761" w:rsidRPr="005E5515" w:rsidRDefault="00655761" w:rsidP="005E5515">
            <w:pPr>
              <w:jc w:val="center"/>
            </w:pPr>
            <w:r w:rsidRPr="005E5515">
              <w:t>CO5</w:t>
            </w:r>
          </w:p>
        </w:tc>
        <w:tc>
          <w:tcPr>
            <w:tcW w:w="267" w:type="pct"/>
            <w:shd w:val="clear" w:color="auto" w:fill="auto"/>
          </w:tcPr>
          <w:p w14:paraId="39A3C435" w14:textId="77777777" w:rsidR="00655761" w:rsidRPr="005E5515" w:rsidRDefault="00655761" w:rsidP="005E5515">
            <w:pPr>
              <w:jc w:val="center"/>
            </w:pPr>
            <w:r w:rsidRPr="005E5515">
              <w:t>A</w:t>
            </w:r>
          </w:p>
        </w:tc>
        <w:tc>
          <w:tcPr>
            <w:tcW w:w="266" w:type="pct"/>
            <w:shd w:val="clear" w:color="auto" w:fill="auto"/>
          </w:tcPr>
          <w:p w14:paraId="5AAAECF5" w14:textId="77777777" w:rsidR="00655761" w:rsidRPr="005E5515" w:rsidRDefault="00655761" w:rsidP="005E5515">
            <w:pPr>
              <w:jc w:val="center"/>
            </w:pPr>
            <w:r w:rsidRPr="005E5515">
              <w:t>8</w:t>
            </w:r>
          </w:p>
        </w:tc>
      </w:tr>
      <w:tr w:rsidR="00655761" w:rsidRPr="005E5515" w14:paraId="757325FF" w14:textId="77777777" w:rsidTr="00BC63D9">
        <w:trPr>
          <w:trHeight w:val="397"/>
        </w:trPr>
        <w:tc>
          <w:tcPr>
            <w:tcW w:w="5000" w:type="pct"/>
            <w:gridSpan w:val="6"/>
            <w:shd w:val="clear" w:color="auto" w:fill="auto"/>
            <w:vAlign w:val="center"/>
          </w:tcPr>
          <w:p w14:paraId="50C3752D" w14:textId="77777777" w:rsidR="00655761" w:rsidRPr="005E5515" w:rsidRDefault="00655761" w:rsidP="00BC63D9">
            <w:pPr>
              <w:jc w:val="center"/>
            </w:pPr>
            <w:r w:rsidRPr="005E5515">
              <w:rPr>
                <w:b/>
                <w:u w:val="single"/>
              </w:rPr>
              <w:t>PART – B (1 X 20 = 20 MARKS) [</w:t>
            </w:r>
            <w:r w:rsidRPr="005E5515">
              <w:rPr>
                <w:b/>
              </w:rPr>
              <w:t>Compulsory Question]</w:t>
            </w:r>
          </w:p>
        </w:tc>
      </w:tr>
      <w:tr w:rsidR="00655761" w:rsidRPr="005E5515" w14:paraId="350B92D8" w14:textId="77777777" w:rsidTr="00BC63D9">
        <w:trPr>
          <w:trHeight w:val="283"/>
        </w:trPr>
        <w:tc>
          <w:tcPr>
            <w:tcW w:w="268" w:type="pct"/>
            <w:vMerge w:val="restart"/>
            <w:shd w:val="clear" w:color="auto" w:fill="auto"/>
          </w:tcPr>
          <w:p w14:paraId="5D85A1FE" w14:textId="77777777" w:rsidR="00655761" w:rsidRPr="005E5515" w:rsidRDefault="00655761" w:rsidP="005E5515">
            <w:pPr>
              <w:jc w:val="center"/>
            </w:pPr>
            <w:r w:rsidRPr="005E5515">
              <w:lastRenderedPageBreak/>
              <w:t>8.</w:t>
            </w:r>
          </w:p>
        </w:tc>
        <w:tc>
          <w:tcPr>
            <w:tcW w:w="199" w:type="pct"/>
            <w:shd w:val="clear" w:color="auto" w:fill="auto"/>
          </w:tcPr>
          <w:p w14:paraId="6AA47EF0" w14:textId="77777777" w:rsidR="00655761" w:rsidRPr="005E5515" w:rsidRDefault="00655761" w:rsidP="005E5515">
            <w:pPr>
              <w:jc w:val="center"/>
            </w:pPr>
            <w:r w:rsidRPr="005E5515">
              <w:t>a.</w:t>
            </w:r>
          </w:p>
        </w:tc>
        <w:tc>
          <w:tcPr>
            <w:tcW w:w="3667" w:type="pct"/>
            <w:shd w:val="clear" w:color="auto" w:fill="auto"/>
          </w:tcPr>
          <w:p w14:paraId="43A6AC15" w14:textId="77777777" w:rsidR="00655761" w:rsidRPr="005E5515" w:rsidRDefault="00655761" w:rsidP="005E5515">
            <w:pPr>
              <w:jc w:val="both"/>
            </w:pPr>
            <w:r w:rsidRPr="005E5515">
              <w:t>Report the logistics protoco</w:t>
            </w:r>
            <w:r>
              <w:t xml:space="preserve">l for refrigerated foods' sea, </w:t>
            </w:r>
            <w:r w:rsidRPr="005E5515">
              <w:t xml:space="preserve">domestic, and air transport. </w:t>
            </w:r>
          </w:p>
        </w:tc>
        <w:tc>
          <w:tcPr>
            <w:tcW w:w="333" w:type="pct"/>
            <w:shd w:val="clear" w:color="auto" w:fill="auto"/>
          </w:tcPr>
          <w:p w14:paraId="6C2474DF" w14:textId="77777777" w:rsidR="00655761" w:rsidRPr="005E5515" w:rsidRDefault="00655761" w:rsidP="005E5515">
            <w:pPr>
              <w:jc w:val="center"/>
            </w:pPr>
            <w:r w:rsidRPr="005E5515">
              <w:t>CO6</w:t>
            </w:r>
          </w:p>
        </w:tc>
        <w:tc>
          <w:tcPr>
            <w:tcW w:w="267" w:type="pct"/>
            <w:shd w:val="clear" w:color="auto" w:fill="auto"/>
          </w:tcPr>
          <w:p w14:paraId="4DA487A5" w14:textId="77777777" w:rsidR="00655761" w:rsidRPr="005E5515" w:rsidRDefault="00655761" w:rsidP="005E5515">
            <w:pPr>
              <w:jc w:val="center"/>
            </w:pPr>
            <w:r w:rsidRPr="005E5515">
              <w:t>A</w:t>
            </w:r>
          </w:p>
        </w:tc>
        <w:tc>
          <w:tcPr>
            <w:tcW w:w="266" w:type="pct"/>
            <w:shd w:val="clear" w:color="auto" w:fill="auto"/>
          </w:tcPr>
          <w:p w14:paraId="3BF4AFDD" w14:textId="77777777" w:rsidR="00655761" w:rsidRPr="005E5515" w:rsidRDefault="00655761" w:rsidP="005E5515">
            <w:pPr>
              <w:jc w:val="center"/>
            </w:pPr>
            <w:r w:rsidRPr="005E5515">
              <w:t>12</w:t>
            </w:r>
          </w:p>
        </w:tc>
      </w:tr>
      <w:tr w:rsidR="00655761" w:rsidRPr="005E5515" w14:paraId="27200A1D" w14:textId="77777777" w:rsidTr="00BC63D9">
        <w:trPr>
          <w:trHeight w:val="283"/>
        </w:trPr>
        <w:tc>
          <w:tcPr>
            <w:tcW w:w="268" w:type="pct"/>
            <w:vMerge/>
            <w:shd w:val="clear" w:color="auto" w:fill="auto"/>
          </w:tcPr>
          <w:p w14:paraId="180D2EFB" w14:textId="77777777" w:rsidR="00655761" w:rsidRPr="005E5515" w:rsidRDefault="00655761" w:rsidP="005E5515">
            <w:pPr>
              <w:widowControl w:val="0"/>
              <w:spacing w:line="276" w:lineRule="auto"/>
              <w:jc w:val="center"/>
            </w:pPr>
          </w:p>
        </w:tc>
        <w:tc>
          <w:tcPr>
            <w:tcW w:w="199" w:type="pct"/>
            <w:shd w:val="clear" w:color="auto" w:fill="auto"/>
          </w:tcPr>
          <w:p w14:paraId="4CD003BD" w14:textId="77777777" w:rsidR="00655761" w:rsidRPr="005E5515" w:rsidRDefault="00655761" w:rsidP="005E5515">
            <w:pPr>
              <w:jc w:val="center"/>
            </w:pPr>
            <w:r w:rsidRPr="005E5515">
              <w:t>b.</w:t>
            </w:r>
          </w:p>
        </w:tc>
        <w:tc>
          <w:tcPr>
            <w:tcW w:w="3667" w:type="pct"/>
            <w:shd w:val="clear" w:color="auto" w:fill="auto"/>
          </w:tcPr>
          <w:p w14:paraId="632C381C" w14:textId="77777777" w:rsidR="00655761" w:rsidRPr="005E5515" w:rsidRDefault="00655761" w:rsidP="005E5515">
            <w:pPr>
              <w:jc w:val="both"/>
            </w:pPr>
            <w:r w:rsidRPr="005E5515">
              <w:t xml:space="preserve">Discuss the role of cold supply chain management in beverage industries. </w:t>
            </w:r>
          </w:p>
        </w:tc>
        <w:tc>
          <w:tcPr>
            <w:tcW w:w="333" w:type="pct"/>
            <w:shd w:val="clear" w:color="auto" w:fill="auto"/>
          </w:tcPr>
          <w:p w14:paraId="32716AD5" w14:textId="77777777" w:rsidR="00655761" w:rsidRPr="005E5515" w:rsidRDefault="00655761" w:rsidP="005E5515">
            <w:pPr>
              <w:jc w:val="center"/>
            </w:pPr>
            <w:r w:rsidRPr="005E5515">
              <w:t>CO6</w:t>
            </w:r>
          </w:p>
        </w:tc>
        <w:tc>
          <w:tcPr>
            <w:tcW w:w="267" w:type="pct"/>
            <w:shd w:val="clear" w:color="auto" w:fill="auto"/>
          </w:tcPr>
          <w:p w14:paraId="441C2CFE" w14:textId="77777777" w:rsidR="00655761" w:rsidRPr="005E5515" w:rsidRDefault="00655761" w:rsidP="005E5515">
            <w:pPr>
              <w:jc w:val="center"/>
            </w:pPr>
            <w:r w:rsidRPr="005E5515">
              <w:t>U</w:t>
            </w:r>
          </w:p>
        </w:tc>
        <w:tc>
          <w:tcPr>
            <w:tcW w:w="266" w:type="pct"/>
            <w:shd w:val="clear" w:color="auto" w:fill="auto"/>
          </w:tcPr>
          <w:p w14:paraId="07F6EE49" w14:textId="77777777" w:rsidR="00655761" w:rsidRPr="005E5515" w:rsidRDefault="00655761" w:rsidP="005E5515">
            <w:pPr>
              <w:jc w:val="center"/>
            </w:pPr>
            <w:r w:rsidRPr="005E5515">
              <w:t>8</w:t>
            </w:r>
          </w:p>
        </w:tc>
      </w:tr>
    </w:tbl>
    <w:p w14:paraId="1330B8BB" w14:textId="77777777" w:rsidR="00655761" w:rsidRDefault="00655761">
      <w:pPr>
        <w:rPr>
          <w:b/>
        </w:rPr>
      </w:pPr>
    </w:p>
    <w:p w14:paraId="4F2B8844" w14:textId="77777777" w:rsidR="00655761" w:rsidRDefault="00655761"/>
    <w:tbl>
      <w:tblPr>
        <w:tblW w:w="5521"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14"/>
        <w:gridCol w:w="8943"/>
      </w:tblGrid>
      <w:tr w:rsidR="00655761" w:rsidRPr="005E5515" w14:paraId="1ECDE1EA" w14:textId="77777777" w:rsidTr="005E5515">
        <w:tc>
          <w:tcPr>
            <w:tcW w:w="509" w:type="pct"/>
            <w:shd w:val="clear" w:color="auto" w:fill="auto"/>
          </w:tcPr>
          <w:p w14:paraId="54178A98" w14:textId="77777777" w:rsidR="00655761" w:rsidRPr="005E5515" w:rsidRDefault="00655761" w:rsidP="005E5515">
            <w:pPr>
              <w:jc w:val="center"/>
              <w:rPr>
                <w:sz w:val="22"/>
                <w:szCs w:val="22"/>
              </w:rPr>
            </w:pPr>
          </w:p>
        </w:tc>
        <w:tc>
          <w:tcPr>
            <w:tcW w:w="4491" w:type="pct"/>
            <w:shd w:val="clear" w:color="auto" w:fill="auto"/>
          </w:tcPr>
          <w:p w14:paraId="262CC6A8" w14:textId="77777777" w:rsidR="00655761" w:rsidRPr="005E5515" w:rsidRDefault="00655761" w:rsidP="005E5515">
            <w:pPr>
              <w:jc w:val="center"/>
              <w:rPr>
                <w:b/>
                <w:sz w:val="22"/>
                <w:szCs w:val="22"/>
              </w:rPr>
            </w:pPr>
            <w:r w:rsidRPr="005E5515">
              <w:rPr>
                <w:b/>
                <w:sz w:val="22"/>
                <w:szCs w:val="22"/>
              </w:rPr>
              <w:t>COURSE OUTCOMES</w:t>
            </w:r>
          </w:p>
        </w:tc>
      </w:tr>
      <w:tr w:rsidR="00655761" w:rsidRPr="005E5515" w14:paraId="5CE2F8A7" w14:textId="77777777" w:rsidTr="005E5515">
        <w:tc>
          <w:tcPr>
            <w:tcW w:w="509" w:type="pct"/>
            <w:shd w:val="clear" w:color="auto" w:fill="auto"/>
            <w:vAlign w:val="center"/>
          </w:tcPr>
          <w:p w14:paraId="5B60A167" w14:textId="77777777" w:rsidR="00655761" w:rsidRPr="005E5515" w:rsidRDefault="00655761" w:rsidP="005E5515">
            <w:pPr>
              <w:jc w:val="center"/>
              <w:rPr>
                <w:sz w:val="22"/>
                <w:szCs w:val="22"/>
              </w:rPr>
            </w:pPr>
            <w:r w:rsidRPr="005E5515">
              <w:rPr>
                <w:sz w:val="22"/>
                <w:szCs w:val="22"/>
              </w:rPr>
              <w:t>CO1</w:t>
            </w:r>
          </w:p>
        </w:tc>
        <w:tc>
          <w:tcPr>
            <w:tcW w:w="4491" w:type="pct"/>
            <w:shd w:val="clear" w:color="auto" w:fill="auto"/>
          </w:tcPr>
          <w:p w14:paraId="251CCCA1" w14:textId="77777777" w:rsidR="00655761" w:rsidRPr="005E5515" w:rsidRDefault="00655761" w:rsidP="005E5515">
            <w:pPr>
              <w:jc w:val="both"/>
              <w:rPr>
                <w:rFonts w:eastAsia="Calibri"/>
                <w:color w:val="000000"/>
                <w:sz w:val="22"/>
                <w:szCs w:val="22"/>
              </w:rPr>
            </w:pPr>
            <w:r w:rsidRPr="005E5515">
              <w:rPr>
                <w:color w:val="000000"/>
                <w:sz w:val="22"/>
                <w:szCs w:val="22"/>
                <w:highlight w:val="white"/>
              </w:rPr>
              <w:t>Interpret the concepts and functions of various refrigeration systems.</w:t>
            </w:r>
          </w:p>
        </w:tc>
      </w:tr>
      <w:tr w:rsidR="00655761" w:rsidRPr="005E5515" w14:paraId="4D3E3AF2" w14:textId="77777777" w:rsidTr="005E5515">
        <w:tc>
          <w:tcPr>
            <w:tcW w:w="509" w:type="pct"/>
            <w:shd w:val="clear" w:color="auto" w:fill="auto"/>
            <w:vAlign w:val="center"/>
          </w:tcPr>
          <w:p w14:paraId="0A6A1967" w14:textId="77777777" w:rsidR="00655761" w:rsidRPr="005E5515" w:rsidRDefault="00655761" w:rsidP="005E5515">
            <w:pPr>
              <w:jc w:val="center"/>
              <w:rPr>
                <w:sz w:val="22"/>
                <w:szCs w:val="22"/>
              </w:rPr>
            </w:pPr>
            <w:r w:rsidRPr="005E5515">
              <w:rPr>
                <w:sz w:val="22"/>
                <w:szCs w:val="22"/>
              </w:rPr>
              <w:t>CO2</w:t>
            </w:r>
          </w:p>
        </w:tc>
        <w:tc>
          <w:tcPr>
            <w:tcW w:w="4491" w:type="pct"/>
            <w:shd w:val="clear" w:color="auto" w:fill="auto"/>
          </w:tcPr>
          <w:p w14:paraId="235D4C20" w14:textId="77777777" w:rsidR="00655761" w:rsidRPr="005E5515" w:rsidRDefault="00655761" w:rsidP="005E5515">
            <w:pPr>
              <w:jc w:val="both"/>
              <w:rPr>
                <w:rFonts w:eastAsia="Calibri"/>
                <w:color w:val="000000"/>
                <w:sz w:val="22"/>
                <w:szCs w:val="22"/>
              </w:rPr>
            </w:pPr>
            <w:r w:rsidRPr="005E5515">
              <w:rPr>
                <w:color w:val="000000"/>
                <w:sz w:val="22"/>
                <w:szCs w:val="22"/>
                <w:highlight w:val="white"/>
              </w:rPr>
              <w:t>Illustrate the working of an air conditioning system for the storage of agricultural produce.</w:t>
            </w:r>
          </w:p>
        </w:tc>
      </w:tr>
      <w:tr w:rsidR="00655761" w:rsidRPr="005E5515" w14:paraId="65AF3948" w14:textId="77777777" w:rsidTr="005E5515">
        <w:tc>
          <w:tcPr>
            <w:tcW w:w="509" w:type="pct"/>
            <w:shd w:val="clear" w:color="auto" w:fill="auto"/>
            <w:vAlign w:val="center"/>
          </w:tcPr>
          <w:p w14:paraId="67682F27" w14:textId="77777777" w:rsidR="00655761" w:rsidRPr="005E5515" w:rsidRDefault="00655761" w:rsidP="005E5515">
            <w:pPr>
              <w:jc w:val="center"/>
              <w:rPr>
                <w:sz w:val="22"/>
                <w:szCs w:val="22"/>
              </w:rPr>
            </w:pPr>
            <w:r w:rsidRPr="005E5515">
              <w:rPr>
                <w:sz w:val="22"/>
                <w:szCs w:val="22"/>
              </w:rPr>
              <w:t>CO3</w:t>
            </w:r>
          </w:p>
        </w:tc>
        <w:tc>
          <w:tcPr>
            <w:tcW w:w="4491" w:type="pct"/>
            <w:shd w:val="clear" w:color="auto" w:fill="auto"/>
          </w:tcPr>
          <w:p w14:paraId="22E5D1D2" w14:textId="77777777" w:rsidR="00655761" w:rsidRPr="005E5515" w:rsidRDefault="00655761" w:rsidP="005E5515">
            <w:pPr>
              <w:jc w:val="both"/>
              <w:rPr>
                <w:rFonts w:eastAsia="Calibri"/>
                <w:color w:val="000000"/>
                <w:sz w:val="22"/>
                <w:szCs w:val="22"/>
              </w:rPr>
            </w:pPr>
            <w:r w:rsidRPr="005E5515">
              <w:rPr>
                <w:color w:val="000000"/>
                <w:sz w:val="22"/>
                <w:szCs w:val="22"/>
                <w:highlight w:val="white"/>
              </w:rPr>
              <w:t xml:space="preserve">Design and construct cold storage </w:t>
            </w:r>
            <w:r w:rsidRPr="005E5515">
              <w:rPr>
                <w:sz w:val="22"/>
                <w:szCs w:val="22"/>
                <w:highlight w:val="white"/>
              </w:rPr>
              <w:t>units</w:t>
            </w:r>
            <w:r w:rsidRPr="005E5515">
              <w:rPr>
                <w:color w:val="000000"/>
                <w:sz w:val="22"/>
                <w:szCs w:val="22"/>
                <w:highlight w:val="white"/>
              </w:rPr>
              <w:t xml:space="preserve"> for perishable products.</w:t>
            </w:r>
          </w:p>
        </w:tc>
      </w:tr>
      <w:tr w:rsidR="00655761" w:rsidRPr="005E5515" w14:paraId="4EDDCF6E" w14:textId="77777777" w:rsidTr="005E5515">
        <w:tc>
          <w:tcPr>
            <w:tcW w:w="509" w:type="pct"/>
            <w:shd w:val="clear" w:color="auto" w:fill="auto"/>
            <w:vAlign w:val="center"/>
          </w:tcPr>
          <w:p w14:paraId="0E3570C0" w14:textId="77777777" w:rsidR="00655761" w:rsidRPr="005E5515" w:rsidRDefault="00655761" w:rsidP="005E5515">
            <w:pPr>
              <w:jc w:val="center"/>
              <w:rPr>
                <w:sz w:val="22"/>
                <w:szCs w:val="22"/>
              </w:rPr>
            </w:pPr>
            <w:r w:rsidRPr="005E5515">
              <w:rPr>
                <w:sz w:val="22"/>
                <w:szCs w:val="22"/>
              </w:rPr>
              <w:t>CO4</w:t>
            </w:r>
          </w:p>
        </w:tc>
        <w:tc>
          <w:tcPr>
            <w:tcW w:w="4491" w:type="pct"/>
            <w:shd w:val="clear" w:color="auto" w:fill="auto"/>
          </w:tcPr>
          <w:p w14:paraId="33333750" w14:textId="77777777" w:rsidR="00655761" w:rsidRPr="005E5515" w:rsidRDefault="00655761" w:rsidP="005E5515">
            <w:pPr>
              <w:jc w:val="both"/>
              <w:rPr>
                <w:rFonts w:eastAsia="Calibri"/>
                <w:color w:val="000000"/>
                <w:sz w:val="22"/>
                <w:szCs w:val="22"/>
              </w:rPr>
            </w:pPr>
            <w:r w:rsidRPr="005E5515">
              <w:rPr>
                <w:color w:val="000000"/>
                <w:sz w:val="22"/>
                <w:szCs w:val="22"/>
                <w:highlight w:val="white"/>
              </w:rPr>
              <w:t>Apply advanced chilling and freezing techniques in food processing.</w:t>
            </w:r>
          </w:p>
        </w:tc>
      </w:tr>
      <w:tr w:rsidR="00655761" w:rsidRPr="005E5515" w14:paraId="150D766C" w14:textId="77777777" w:rsidTr="005E5515">
        <w:tc>
          <w:tcPr>
            <w:tcW w:w="509" w:type="pct"/>
            <w:shd w:val="clear" w:color="auto" w:fill="auto"/>
            <w:vAlign w:val="center"/>
          </w:tcPr>
          <w:p w14:paraId="2E6B80DC" w14:textId="77777777" w:rsidR="00655761" w:rsidRPr="005E5515" w:rsidRDefault="00655761" w:rsidP="005E5515">
            <w:pPr>
              <w:jc w:val="center"/>
              <w:rPr>
                <w:sz w:val="22"/>
                <w:szCs w:val="22"/>
              </w:rPr>
            </w:pPr>
            <w:r w:rsidRPr="005E5515">
              <w:rPr>
                <w:sz w:val="22"/>
                <w:szCs w:val="22"/>
              </w:rPr>
              <w:t>CO5</w:t>
            </w:r>
          </w:p>
        </w:tc>
        <w:tc>
          <w:tcPr>
            <w:tcW w:w="4491" w:type="pct"/>
            <w:shd w:val="clear" w:color="auto" w:fill="auto"/>
          </w:tcPr>
          <w:p w14:paraId="6D3B3FDA" w14:textId="77777777" w:rsidR="00655761" w:rsidRPr="005E5515" w:rsidRDefault="00655761" w:rsidP="005E5515">
            <w:pPr>
              <w:jc w:val="both"/>
              <w:rPr>
                <w:rFonts w:eastAsia="Calibri"/>
                <w:color w:val="000000"/>
                <w:sz w:val="22"/>
                <w:szCs w:val="22"/>
              </w:rPr>
            </w:pPr>
            <w:r w:rsidRPr="005E5515">
              <w:rPr>
                <w:color w:val="000000"/>
                <w:sz w:val="22"/>
                <w:szCs w:val="22"/>
                <w:highlight w:val="white"/>
              </w:rPr>
              <w:t>Examine the food safety aspects of chilled foods and frozen foods.</w:t>
            </w:r>
          </w:p>
        </w:tc>
      </w:tr>
      <w:tr w:rsidR="00655761" w:rsidRPr="005E5515" w14:paraId="4BA4DC99" w14:textId="77777777" w:rsidTr="005E5515">
        <w:tc>
          <w:tcPr>
            <w:tcW w:w="509" w:type="pct"/>
            <w:shd w:val="clear" w:color="auto" w:fill="auto"/>
            <w:vAlign w:val="center"/>
          </w:tcPr>
          <w:p w14:paraId="4084DA30" w14:textId="77777777" w:rsidR="00655761" w:rsidRPr="005E5515" w:rsidRDefault="00655761" w:rsidP="005E5515">
            <w:pPr>
              <w:jc w:val="center"/>
              <w:rPr>
                <w:sz w:val="22"/>
                <w:szCs w:val="22"/>
              </w:rPr>
            </w:pPr>
            <w:r w:rsidRPr="005E5515">
              <w:rPr>
                <w:sz w:val="22"/>
                <w:szCs w:val="22"/>
              </w:rPr>
              <w:t>CO6</w:t>
            </w:r>
          </w:p>
        </w:tc>
        <w:tc>
          <w:tcPr>
            <w:tcW w:w="4491" w:type="pct"/>
            <w:shd w:val="clear" w:color="auto" w:fill="auto"/>
          </w:tcPr>
          <w:p w14:paraId="43B32BD1" w14:textId="77777777" w:rsidR="00655761" w:rsidRPr="005E5515" w:rsidRDefault="00655761" w:rsidP="005E5515">
            <w:pPr>
              <w:jc w:val="both"/>
              <w:rPr>
                <w:sz w:val="22"/>
                <w:szCs w:val="22"/>
              </w:rPr>
            </w:pPr>
            <w:r w:rsidRPr="005E5515">
              <w:rPr>
                <w:sz w:val="22"/>
                <w:szCs w:val="22"/>
                <w:highlight w:val="white"/>
              </w:rPr>
              <w:t>Develop cold chain management systems for transporting food products in the distribution sector.</w:t>
            </w:r>
          </w:p>
        </w:tc>
      </w:tr>
    </w:tbl>
    <w:p w14:paraId="0EAFB419" w14:textId="77777777" w:rsidR="00655761" w:rsidRDefault="00655761">
      <w:pPr>
        <w:ind w:left="720"/>
      </w:pPr>
    </w:p>
    <w:tbl>
      <w:tblPr>
        <w:tblW w:w="92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49"/>
        <w:gridCol w:w="1026"/>
        <w:gridCol w:w="1022"/>
        <w:gridCol w:w="1026"/>
        <w:gridCol w:w="1026"/>
        <w:gridCol w:w="1026"/>
        <w:gridCol w:w="1026"/>
        <w:gridCol w:w="1442"/>
      </w:tblGrid>
      <w:tr w:rsidR="00655761" w:rsidRPr="005E5515" w14:paraId="6F4CE1AF" w14:textId="77777777" w:rsidTr="005E5515">
        <w:trPr>
          <w:jc w:val="center"/>
        </w:trPr>
        <w:tc>
          <w:tcPr>
            <w:tcW w:w="9243" w:type="dxa"/>
            <w:gridSpan w:val="8"/>
            <w:shd w:val="clear" w:color="auto" w:fill="auto"/>
            <w:vAlign w:val="center"/>
          </w:tcPr>
          <w:p w14:paraId="059CE6BF" w14:textId="77777777" w:rsidR="00655761" w:rsidRPr="005E5515" w:rsidRDefault="00655761" w:rsidP="005E5515">
            <w:pPr>
              <w:jc w:val="center"/>
              <w:rPr>
                <w:b/>
                <w:sz w:val="22"/>
                <w:szCs w:val="22"/>
              </w:rPr>
            </w:pPr>
            <w:r w:rsidRPr="005E5515">
              <w:rPr>
                <w:b/>
                <w:sz w:val="22"/>
                <w:szCs w:val="22"/>
              </w:rPr>
              <w:t>Assessment Pattern as per Bloom’s Level</w:t>
            </w:r>
          </w:p>
        </w:tc>
      </w:tr>
      <w:tr w:rsidR="00655761" w:rsidRPr="005E5515" w14:paraId="01008EE6" w14:textId="77777777" w:rsidTr="005E5515">
        <w:trPr>
          <w:jc w:val="center"/>
        </w:trPr>
        <w:tc>
          <w:tcPr>
            <w:tcW w:w="1649" w:type="dxa"/>
            <w:shd w:val="clear" w:color="auto" w:fill="auto"/>
            <w:vAlign w:val="center"/>
          </w:tcPr>
          <w:p w14:paraId="737AEE88" w14:textId="77777777" w:rsidR="00655761" w:rsidRPr="005E5515" w:rsidRDefault="00655761" w:rsidP="005E5515">
            <w:pPr>
              <w:jc w:val="center"/>
              <w:rPr>
                <w:b/>
                <w:sz w:val="22"/>
                <w:szCs w:val="22"/>
              </w:rPr>
            </w:pPr>
            <w:r w:rsidRPr="005E5515">
              <w:rPr>
                <w:b/>
                <w:sz w:val="22"/>
                <w:szCs w:val="22"/>
              </w:rPr>
              <w:t>CO / BL</w:t>
            </w:r>
          </w:p>
        </w:tc>
        <w:tc>
          <w:tcPr>
            <w:tcW w:w="1026" w:type="dxa"/>
            <w:shd w:val="clear" w:color="auto" w:fill="auto"/>
            <w:vAlign w:val="center"/>
          </w:tcPr>
          <w:p w14:paraId="4E1DD044" w14:textId="77777777" w:rsidR="00655761" w:rsidRPr="005E5515" w:rsidRDefault="00655761" w:rsidP="005E5515">
            <w:pPr>
              <w:jc w:val="center"/>
              <w:rPr>
                <w:b/>
                <w:sz w:val="22"/>
                <w:szCs w:val="22"/>
              </w:rPr>
            </w:pPr>
            <w:r w:rsidRPr="005E5515">
              <w:rPr>
                <w:b/>
                <w:sz w:val="22"/>
                <w:szCs w:val="22"/>
              </w:rPr>
              <w:t>R</w:t>
            </w:r>
          </w:p>
        </w:tc>
        <w:tc>
          <w:tcPr>
            <w:tcW w:w="1022" w:type="dxa"/>
            <w:shd w:val="clear" w:color="auto" w:fill="auto"/>
            <w:vAlign w:val="center"/>
          </w:tcPr>
          <w:p w14:paraId="68CB9A17" w14:textId="77777777" w:rsidR="00655761" w:rsidRPr="005E5515" w:rsidRDefault="00655761" w:rsidP="005E5515">
            <w:pPr>
              <w:jc w:val="center"/>
              <w:rPr>
                <w:b/>
                <w:sz w:val="22"/>
                <w:szCs w:val="22"/>
              </w:rPr>
            </w:pPr>
            <w:r w:rsidRPr="005E5515">
              <w:rPr>
                <w:b/>
                <w:sz w:val="22"/>
                <w:szCs w:val="22"/>
              </w:rPr>
              <w:t>U</w:t>
            </w:r>
          </w:p>
        </w:tc>
        <w:tc>
          <w:tcPr>
            <w:tcW w:w="1026" w:type="dxa"/>
            <w:shd w:val="clear" w:color="auto" w:fill="auto"/>
            <w:vAlign w:val="center"/>
          </w:tcPr>
          <w:p w14:paraId="65E358F1" w14:textId="77777777" w:rsidR="00655761" w:rsidRPr="005E5515" w:rsidRDefault="00655761" w:rsidP="005E5515">
            <w:pPr>
              <w:jc w:val="center"/>
              <w:rPr>
                <w:b/>
                <w:sz w:val="22"/>
                <w:szCs w:val="22"/>
              </w:rPr>
            </w:pPr>
            <w:r w:rsidRPr="005E5515">
              <w:rPr>
                <w:b/>
                <w:sz w:val="22"/>
                <w:szCs w:val="22"/>
              </w:rPr>
              <w:t>A</w:t>
            </w:r>
          </w:p>
        </w:tc>
        <w:tc>
          <w:tcPr>
            <w:tcW w:w="1026" w:type="dxa"/>
            <w:shd w:val="clear" w:color="auto" w:fill="auto"/>
            <w:vAlign w:val="center"/>
          </w:tcPr>
          <w:p w14:paraId="5DD807AA" w14:textId="77777777" w:rsidR="00655761" w:rsidRPr="005E5515" w:rsidRDefault="00655761" w:rsidP="005E5515">
            <w:pPr>
              <w:jc w:val="center"/>
              <w:rPr>
                <w:b/>
                <w:sz w:val="22"/>
                <w:szCs w:val="22"/>
              </w:rPr>
            </w:pPr>
            <w:r w:rsidRPr="005E5515">
              <w:rPr>
                <w:b/>
                <w:sz w:val="22"/>
                <w:szCs w:val="22"/>
              </w:rPr>
              <w:t>An</w:t>
            </w:r>
          </w:p>
        </w:tc>
        <w:tc>
          <w:tcPr>
            <w:tcW w:w="1026" w:type="dxa"/>
            <w:shd w:val="clear" w:color="auto" w:fill="auto"/>
            <w:vAlign w:val="center"/>
          </w:tcPr>
          <w:p w14:paraId="43AAF719" w14:textId="77777777" w:rsidR="00655761" w:rsidRPr="005E5515" w:rsidRDefault="00655761" w:rsidP="005E5515">
            <w:pPr>
              <w:jc w:val="center"/>
              <w:rPr>
                <w:b/>
                <w:sz w:val="22"/>
                <w:szCs w:val="22"/>
              </w:rPr>
            </w:pPr>
            <w:r w:rsidRPr="005E5515">
              <w:rPr>
                <w:b/>
                <w:sz w:val="22"/>
                <w:szCs w:val="22"/>
              </w:rPr>
              <w:t>E</w:t>
            </w:r>
          </w:p>
        </w:tc>
        <w:tc>
          <w:tcPr>
            <w:tcW w:w="1026" w:type="dxa"/>
            <w:shd w:val="clear" w:color="auto" w:fill="auto"/>
            <w:vAlign w:val="center"/>
          </w:tcPr>
          <w:p w14:paraId="10D65AF8" w14:textId="77777777" w:rsidR="00655761" w:rsidRPr="005E5515" w:rsidRDefault="00655761" w:rsidP="005E5515">
            <w:pPr>
              <w:jc w:val="center"/>
              <w:rPr>
                <w:b/>
                <w:sz w:val="22"/>
                <w:szCs w:val="22"/>
              </w:rPr>
            </w:pPr>
            <w:r w:rsidRPr="005E5515">
              <w:rPr>
                <w:b/>
                <w:sz w:val="22"/>
                <w:szCs w:val="22"/>
              </w:rPr>
              <w:t>C</w:t>
            </w:r>
          </w:p>
        </w:tc>
        <w:tc>
          <w:tcPr>
            <w:tcW w:w="1442" w:type="dxa"/>
            <w:shd w:val="clear" w:color="auto" w:fill="auto"/>
            <w:vAlign w:val="center"/>
          </w:tcPr>
          <w:p w14:paraId="0A6C8A41" w14:textId="77777777" w:rsidR="00655761" w:rsidRPr="005E5515" w:rsidRDefault="00655761" w:rsidP="005E5515">
            <w:pPr>
              <w:jc w:val="center"/>
              <w:rPr>
                <w:b/>
                <w:sz w:val="22"/>
                <w:szCs w:val="22"/>
              </w:rPr>
            </w:pPr>
            <w:r w:rsidRPr="005E5515">
              <w:rPr>
                <w:b/>
                <w:sz w:val="22"/>
                <w:szCs w:val="22"/>
              </w:rPr>
              <w:t>Total</w:t>
            </w:r>
          </w:p>
        </w:tc>
      </w:tr>
      <w:tr w:rsidR="00655761" w:rsidRPr="005E5515" w14:paraId="3D25B7AD" w14:textId="77777777" w:rsidTr="005E5515">
        <w:trPr>
          <w:jc w:val="center"/>
        </w:trPr>
        <w:tc>
          <w:tcPr>
            <w:tcW w:w="1649" w:type="dxa"/>
            <w:shd w:val="clear" w:color="auto" w:fill="auto"/>
            <w:vAlign w:val="center"/>
          </w:tcPr>
          <w:p w14:paraId="0D76B246" w14:textId="77777777" w:rsidR="00655761" w:rsidRPr="005E5515" w:rsidRDefault="00655761" w:rsidP="005E5515">
            <w:pPr>
              <w:jc w:val="center"/>
              <w:rPr>
                <w:sz w:val="22"/>
                <w:szCs w:val="22"/>
              </w:rPr>
            </w:pPr>
            <w:r w:rsidRPr="005E5515">
              <w:rPr>
                <w:sz w:val="22"/>
                <w:szCs w:val="22"/>
              </w:rPr>
              <w:t>CO1</w:t>
            </w:r>
          </w:p>
        </w:tc>
        <w:tc>
          <w:tcPr>
            <w:tcW w:w="1026" w:type="dxa"/>
            <w:shd w:val="clear" w:color="auto" w:fill="auto"/>
            <w:vAlign w:val="center"/>
          </w:tcPr>
          <w:p w14:paraId="1DA1DB0F"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655D9332" w14:textId="77777777" w:rsidR="00655761" w:rsidRPr="005E5515" w:rsidRDefault="00655761" w:rsidP="005E5515">
            <w:pPr>
              <w:jc w:val="center"/>
              <w:rPr>
                <w:sz w:val="22"/>
                <w:szCs w:val="22"/>
              </w:rPr>
            </w:pPr>
            <w:r w:rsidRPr="005E5515">
              <w:rPr>
                <w:sz w:val="22"/>
                <w:szCs w:val="22"/>
              </w:rPr>
              <w:t>10</w:t>
            </w:r>
          </w:p>
        </w:tc>
        <w:tc>
          <w:tcPr>
            <w:tcW w:w="1026" w:type="dxa"/>
            <w:shd w:val="clear" w:color="auto" w:fill="auto"/>
            <w:vAlign w:val="center"/>
          </w:tcPr>
          <w:p w14:paraId="51E4C4F6"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5064E0CA" w14:textId="77777777" w:rsidR="00655761" w:rsidRPr="005E5515" w:rsidRDefault="00655761" w:rsidP="005E5515">
            <w:pPr>
              <w:jc w:val="center"/>
              <w:rPr>
                <w:sz w:val="22"/>
                <w:szCs w:val="22"/>
              </w:rPr>
            </w:pPr>
            <w:r w:rsidRPr="005E5515">
              <w:rPr>
                <w:sz w:val="22"/>
                <w:szCs w:val="22"/>
              </w:rPr>
              <w:t>6</w:t>
            </w:r>
          </w:p>
        </w:tc>
        <w:tc>
          <w:tcPr>
            <w:tcW w:w="1026" w:type="dxa"/>
            <w:shd w:val="clear" w:color="auto" w:fill="auto"/>
            <w:vAlign w:val="center"/>
          </w:tcPr>
          <w:p w14:paraId="491093E7" w14:textId="77777777" w:rsidR="00655761" w:rsidRPr="005E5515" w:rsidRDefault="00655761" w:rsidP="005E5515">
            <w:pPr>
              <w:jc w:val="center"/>
              <w:rPr>
                <w:sz w:val="22"/>
                <w:szCs w:val="22"/>
              </w:rPr>
            </w:pPr>
            <w:r w:rsidRPr="005E5515">
              <w:rPr>
                <w:sz w:val="22"/>
                <w:szCs w:val="22"/>
              </w:rPr>
              <w:t>16</w:t>
            </w:r>
          </w:p>
        </w:tc>
        <w:tc>
          <w:tcPr>
            <w:tcW w:w="1026" w:type="dxa"/>
            <w:shd w:val="clear" w:color="auto" w:fill="auto"/>
            <w:vAlign w:val="center"/>
          </w:tcPr>
          <w:p w14:paraId="1C06DBB0"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4E26AF73" w14:textId="77777777" w:rsidR="00655761" w:rsidRPr="005E5515" w:rsidRDefault="00655761" w:rsidP="005E5515">
            <w:pPr>
              <w:jc w:val="center"/>
              <w:rPr>
                <w:sz w:val="22"/>
                <w:szCs w:val="22"/>
              </w:rPr>
            </w:pPr>
            <w:r w:rsidRPr="005E5515">
              <w:rPr>
                <w:sz w:val="22"/>
                <w:szCs w:val="22"/>
              </w:rPr>
              <w:t>40</w:t>
            </w:r>
          </w:p>
        </w:tc>
      </w:tr>
      <w:tr w:rsidR="00655761" w:rsidRPr="005E5515" w14:paraId="73E8346D" w14:textId="77777777" w:rsidTr="005E5515">
        <w:trPr>
          <w:jc w:val="center"/>
        </w:trPr>
        <w:tc>
          <w:tcPr>
            <w:tcW w:w="1649" w:type="dxa"/>
            <w:shd w:val="clear" w:color="auto" w:fill="auto"/>
            <w:vAlign w:val="center"/>
          </w:tcPr>
          <w:p w14:paraId="6B044D13" w14:textId="77777777" w:rsidR="00655761" w:rsidRPr="005E5515" w:rsidRDefault="00655761" w:rsidP="005E5515">
            <w:pPr>
              <w:jc w:val="center"/>
              <w:rPr>
                <w:sz w:val="22"/>
                <w:szCs w:val="22"/>
              </w:rPr>
            </w:pPr>
            <w:r w:rsidRPr="005E5515">
              <w:rPr>
                <w:sz w:val="22"/>
                <w:szCs w:val="22"/>
              </w:rPr>
              <w:t>CO2</w:t>
            </w:r>
          </w:p>
        </w:tc>
        <w:tc>
          <w:tcPr>
            <w:tcW w:w="1026" w:type="dxa"/>
            <w:shd w:val="clear" w:color="auto" w:fill="auto"/>
            <w:vAlign w:val="center"/>
          </w:tcPr>
          <w:p w14:paraId="1F0DBAF4"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6CC9EF97"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19F9629A" w14:textId="77777777" w:rsidR="00655761" w:rsidRPr="005E5515" w:rsidRDefault="00655761" w:rsidP="005E5515">
            <w:pPr>
              <w:jc w:val="center"/>
              <w:rPr>
                <w:sz w:val="22"/>
                <w:szCs w:val="22"/>
              </w:rPr>
            </w:pPr>
            <w:r w:rsidRPr="005E5515">
              <w:rPr>
                <w:sz w:val="22"/>
                <w:szCs w:val="22"/>
              </w:rPr>
              <w:t>16</w:t>
            </w:r>
          </w:p>
        </w:tc>
        <w:tc>
          <w:tcPr>
            <w:tcW w:w="1026" w:type="dxa"/>
            <w:shd w:val="clear" w:color="auto" w:fill="auto"/>
            <w:vAlign w:val="center"/>
          </w:tcPr>
          <w:p w14:paraId="0F487368"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69801EDE"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732D0C6D"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2242B360" w14:textId="77777777" w:rsidR="00655761" w:rsidRPr="005E5515" w:rsidRDefault="00655761" w:rsidP="005E5515">
            <w:pPr>
              <w:jc w:val="center"/>
              <w:rPr>
                <w:sz w:val="22"/>
                <w:szCs w:val="22"/>
              </w:rPr>
            </w:pPr>
            <w:r w:rsidRPr="005E5515">
              <w:rPr>
                <w:sz w:val="22"/>
                <w:szCs w:val="22"/>
              </w:rPr>
              <w:t>16</w:t>
            </w:r>
          </w:p>
        </w:tc>
      </w:tr>
      <w:tr w:rsidR="00655761" w:rsidRPr="005E5515" w14:paraId="22D175F9" w14:textId="77777777" w:rsidTr="005E5515">
        <w:trPr>
          <w:jc w:val="center"/>
        </w:trPr>
        <w:tc>
          <w:tcPr>
            <w:tcW w:w="1649" w:type="dxa"/>
            <w:shd w:val="clear" w:color="auto" w:fill="auto"/>
            <w:vAlign w:val="center"/>
          </w:tcPr>
          <w:p w14:paraId="2E302F89" w14:textId="77777777" w:rsidR="00655761" w:rsidRPr="005E5515" w:rsidRDefault="00655761" w:rsidP="005E5515">
            <w:pPr>
              <w:jc w:val="center"/>
              <w:rPr>
                <w:sz w:val="22"/>
                <w:szCs w:val="22"/>
              </w:rPr>
            </w:pPr>
            <w:r w:rsidRPr="005E5515">
              <w:rPr>
                <w:sz w:val="22"/>
                <w:szCs w:val="22"/>
              </w:rPr>
              <w:t>CO3</w:t>
            </w:r>
          </w:p>
        </w:tc>
        <w:tc>
          <w:tcPr>
            <w:tcW w:w="1026" w:type="dxa"/>
            <w:shd w:val="clear" w:color="auto" w:fill="auto"/>
            <w:vAlign w:val="center"/>
          </w:tcPr>
          <w:p w14:paraId="099C7104"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51A85C8D"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42F36C9B"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0F9A58EB"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2F51E459"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73B1EDEA"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0C012412" w14:textId="77777777" w:rsidR="00655761" w:rsidRPr="005E5515" w:rsidRDefault="00655761" w:rsidP="005E5515">
            <w:pPr>
              <w:jc w:val="center"/>
              <w:rPr>
                <w:sz w:val="22"/>
                <w:szCs w:val="22"/>
              </w:rPr>
            </w:pPr>
            <w:r w:rsidRPr="005E5515">
              <w:rPr>
                <w:sz w:val="22"/>
                <w:szCs w:val="22"/>
              </w:rPr>
              <w:t>16</w:t>
            </w:r>
          </w:p>
        </w:tc>
      </w:tr>
      <w:tr w:rsidR="00655761" w:rsidRPr="005E5515" w14:paraId="23A826F5" w14:textId="77777777" w:rsidTr="005E5515">
        <w:trPr>
          <w:jc w:val="center"/>
        </w:trPr>
        <w:tc>
          <w:tcPr>
            <w:tcW w:w="1649" w:type="dxa"/>
            <w:shd w:val="clear" w:color="auto" w:fill="auto"/>
            <w:vAlign w:val="center"/>
          </w:tcPr>
          <w:p w14:paraId="58A7841B" w14:textId="77777777" w:rsidR="00655761" w:rsidRPr="005E5515" w:rsidRDefault="00655761" w:rsidP="005E5515">
            <w:pPr>
              <w:jc w:val="center"/>
              <w:rPr>
                <w:sz w:val="22"/>
                <w:szCs w:val="22"/>
              </w:rPr>
            </w:pPr>
            <w:r w:rsidRPr="005E5515">
              <w:rPr>
                <w:sz w:val="22"/>
                <w:szCs w:val="22"/>
              </w:rPr>
              <w:t>CO4</w:t>
            </w:r>
          </w:p>
        </w:tc>
        <w:tc>
          <w:tcPr>
            <w:tcW w:w="1026" w:type="dxa"/>
            <w:shd w:val="clear" w:color="auto" w:fill="auto"/>
            <w:vAlign w:val="center"/>
          </w:tcPr>
          <w:p w14:paraId="2D83F7EC"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3ACAD2BB"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12031A0A"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1C0ABDC3"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631EAA4B"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2A77F1E3"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568767DB" w14:textId="77777777" w:rsidR="00655761" w:rsidRPr="005E5515" w:rsidRDefault="00655761" w:rsidP="005E5515">
            <w:pPr>
              <w:jc w:val="center"/>
              <w:rPr>
                <w:sz w:val="22"/>
                <w:szCs w:val="22"/>
              </w:rPr>
            </w:pPr>
            <w:r w:rsidRPr="005E5515">
              <w:rPr>
                <w:sz w:val="22"/>
                <w:szCs w:val="22"/>
              </w:rPr>
              <w:t>16</w:t>
            </w:r>
          </w:p>
        </w:tc>
      </w:tr>
      <w:tr w:rsidR="00655761" w:rsidRPr="005E5515" w14:paraId="2EAC2D7B" w14:textId="77777777" w:rsidTr="005E5515">
        <w:trPr>
          <w:jc w:val="center"/>
        </w:trPr>
        <w:tc>
          <w:tcPr>
            <w:tcW w:w="1649" w:type="dxa"/>
            <w:shd w:val="clear" w:color="auto" w:fill="auto"/>
            <w:vAlign w:val="center"/>
          </w:tcPr>
          <w:p w14:paraId="04EB5C26" w14:textId="77777777" w:rsidR="00655761" w:rsidRPr="005E5515" w:rsidRDefault="00655761" w:rsidP="005E5515">
            <w:pPr>
              <w:jc w:val="center"/>
              <w:rPr>
                <w:sz w:val="22"/>
                <w:szCs w:val="22"/>
              </w:rPr>
            </w:pPr>
            <w:r w:rsidRPr="005E5515">
              <w:rPr>
                <w:sz w:val="22"/>
                <w:szCs w:val="22"/>
              </w:rPr>
              <w:t>CO5</w:t>
            </w:r>
          </w:p>
        </w:tc>
        <w:tc>
          <w:tcPr>
            <w:tcW w:w="1026" w:type="dxa"/>
            <w:shd w:val="clear" w:color="auto" w:fill="auto"/>
            <w:vAlign w:val="center"/>
          </w:tcPr>
          <w:p w14:paraId="543ADACC"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70E89867"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262B8E85"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70075BC1" w14:textId="77777777" w:rsidR="00655761" w:rsidRPr="005E5515" w:rsidRDefault="00655761" w:rsidP="005E5515">
            <w:pPr>
              <w:jc w:val="center"/>
              <w:rPr>
                <w:sz w:val="22"/>
                <w:szCs w:val="22"/>
              </w:rPr>
            </w:pPr>
            <w:r w:rsidRPr="005E5515">
              <w:rPr>
                <w:sz w:val="22"/>
                <w:szCs w:val="22"/>
              </w:rPr>
              <w:t>16</w:t>
            </w:r>
          </w:p>
        </w:tc>
        <w:tc>
          <w:tcPr>
            <w:tcW w:w="1026" w:type="dxa"/>
            <w:shd w:val="clear" w:color="auto" w:fill="auto"/>
            <w:vAlign w:val="center"/>
          </w:tcPr>
          <w:p w14:paraId="6557FA57"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7B2BC5ED"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59550BA2" w14:textId="77777777" w:rsidR="00655761" w:rsidRPr="005E5515" w:rsidRDefault="00655761" w:rsidP="005E5515">
            <w:pPr>
              <w:jc w:val="center"/>
              <w:rPr>
                <w:sz w:val="22"/>
                <w:szCs w:val="22"/>
              </w:rPr>
            </w:pPr>
            <w:r w:rsidRPr="005E5515">
              <w:rPr>
                <w:sz w:val="22"/>
                <w:szCs w:val="22"/>
              </w:rPr>
              <w:t>24</w:t>
            </w:r>
          </w:p>
        </w:tc>
      </w:tr>
      <w:tr w:rsidR="00655761" w:rsidRPr="005E5515" w14:paraId="6FD50BF9" w14:textId="77777777" w:rsidTr="005E5515">
        <w:trPr>
          <w:jc w:val="center"/>
        </w:trPr>
        <w:tc>
          <w:tcPr>
            <w:tcW w:w="1649" w:type="dxa"/>
            <w:shd w:val="clear" w:color="auto" w:fill="auto"/>
            <w:vAlign w:val="center"/>
          </w:tcPr>
          <w:p w14:paraId="1E59832E" w14:textId="77777777" w:rsidR="00655761" w:rsidRPr="005E5515" w:rsidRDefault="00655761" w:rsidP="005E5515">
            <w:pPr>
              <w:jc w:val="center"/>
              <w:rPr>
                <w:sz w:val="22"/>
                <w:szCs w:val="22"/>
              </w:rPr>
            </w:pPr>
            <w:r w:rsidRPr="005E5515">
              <w:rPr>
                <w:sz w:val="22"/>
                <w:szCs w:val="22"/>
              </w:rPr>
              <w:t>CO6</w:t>
            </w:r>
          </w:p>
        </w:tc>
        <w:tc>
          <w:tcPr>
            <w:tcW w:w="1026" w:type="dxa"/>
            <w:shd w:val="clear" w:color="auto" w:fill="auto"/>
            <w:vAlign w:val="center"/>
          </w:tcPr>
          <w:p w14:paraId="6B0A37BA" w14:textId="77777777" w:rsidR="00655761" w:rsidRPr="005E5515" w:rsidRDefault="00655761" w:rsidP="005E5515">
            <w:pPr>
              <w:jc w:val="center"/>
              <w:rPr>
                <w:sz w:val="22"/>
                <w:szCs w:val="22"/>
              </w:rPr>
            </w:pPr>
            <w:r w:rsidRPr="005E5515">
              <w:rPr>
                <w:sz w:val="22"/>
                <w:szCs w:val="22"/>
              </w:rPr>
              <w:t>---</w:t>
            </w:r>
          </w:p>
        </w:tc>
        <w:tc>
          <w:tcPr>
            <w:tcW w:w="1022" w:type="dxa"/>
            <w:shd w:val="clear" w:color="auto" w:fill="auto"/>
            <w:vAlign w:val="center"/>
          </w:tcPr>
          <w:p w14:paraId="0208C75F" w14:textId="77777777" w:rsidR="00655761" w:rsidRPr="005E5515" w:rsidRDefault="00655761" w:rsidP="005E5515">
            <w:pPr>
              <w:jc w:val="center"/>
              <w:rPr>
                <w:sz w:val="22"/>
                <w:szCs w:val="22"/>
              </w:rPr>
            </w:pPr>
            <w:r w:rsidRPr="005E5515">
              <w:rPr>
                <w:sz w:val="22"/>
                <w:szCs w:val="22"/>
              </w:rPr>
              <w:t>8</w:t>
            </w:r>
          </w:p>
        </w:tc>
        <w:tc>
          <w:tcPr>
            <w:tcW w:w="1026" w:type="dxa"/>
            <w:shd w:val="clear" w:color="auto" w:fill="auto"/>
            <w:vAlign w:val="center"/>
          </w:tcPr>
          <w:p w14:paraId="25D53119" w14:textId="77777777" w:rsidR="00655761" w:rsidRPr="005E5515" w:rsidRDefault="00655761" w:rsidP="005E5515">
            <w:pPr>
              <w:jc w:val="center"/>
              <w:rPr>
                <w:sz w:val="22"/>
                <w:szCs w:val="22"/>
              </w:rPr>
            </w:pPr>
            <w:r w:rsidRPr="005E5515">
              <w:rPr>
                <w:sz w:val="22"/>
                <w:szCs w:val="22"/>
              </w:rPr>
              <w:t>12</w:t>
            </w:r>
          </w:p>
        </w:tc>
        <w:tc>
          <w:tcPr>
            <w:tcW w:w="1026" w:type="dxa"/>
            <w:shd w:val="clear" w:color="auto" w:fill="auto"/>
            <w:vAlign w:val="center"/>
          </w:tcPr>
          <w:p w14:paraId="7EC95EA7"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0E4123F5" w14:textId="77777777" w:rsidR="00655761" w:rsidRPr="005E5515" w:rsidRDefault="00655761" w:rsidP="005E5515">
            <w:pPr>
              <w:jc w:val="center"/>
              <w:rPr>
                <w:sz w:val="22"/>
                <w:szCs w:val="22"/>
              </w:rPr>
            </w:pPr>
            <w:r w:rsidRPr="005E5515">
              <w:rPr>
                <w:sz w:val="22"/>
                <w:szCs w:val="22"/>
              </w:rPr>
              <w:t>---</w:t>
            </w:r>
          </w:p>
        </w:tc>
        <w:tc>
          <w:tcPr>
            <w:tcW w:w="1026" w:type="dxa"/>
            <w:shd w:val="clear" w:color="auto" w:fill="auto"/>
            <w:vAlign w:val="center"/>
          </w:tcPr>
          <w:p w14:paraId="740D2812" w14:textId="77777777" w:rsidR="00655761" w:rsidRPr="005E5515" w:rsidRDefault="00655761" w:rsidP="005E5515">
            <w:pPr>
              <w:jc w:val="center"/>
              <w:rPr>
                <w:sz w:val="22"/>
                <w:szCs w:val="22"/>
              </w:rPr>
            </w:pPr>
            <w:r w:rsidRPr="005E5515">
              <w:rPr>
                <w:sz w:val="22"/>
                <w:szCs w:val="22"/>
              </w:rPr>
              <w:t>---</w:t>
            </w:r>
          </w:p>
        </w:tc>
        <w:tc>
          <w:tcPr>
            <w:tcW w:w="1442" w:type="dxa"/>
            <w:shd w:val="clear" w:color="auto" w:fill="auto"/>
            <w:vAlign w:val="center"/>
          </w:tcPr>
          <w:p w14:paraId="37C731FA" w14:textId="77777777" w:rsidR="00655761" w:rsidRPr="005E5515" w:rsidRDefault="00655761" w:rsidP="005E5515">
            <w:pPr>
              <w:jc w:val="center"/>
              <w:rPr>
                <w:sz w:val="22"/>
                <w:szCs w:val="22"/>
              </w:rPr>
            </w:pPr>
            <w:r w:rsidRPr="005E5515">
              <w:rPr>
                <w:sz w:val="22"/>
                <w:szCs w:val="22"/>
              </w:rPr>
              <w:t>20</w:t>
            </w:r>
          </w:p>
        </w:tc>
      </w:tr>
      <w:tr w:rsidR="00655761" w:rsidRPr="005E5515" w14:paraId="5879A7CA" w14:textId="77777777" w:rsidTr="005E5515">
        <w:trPr>
          <w:jc w:val="center"/>
        </w:trPr>
        <w:tc>
          <w:tcPr>
            <w:tcW w:w="7801" w:type="dxa"/>
            <w:gridSpan w:val="7"/>
            <w:shd w:val="clear" w:color="auto" w:fill="auto"/>
            <w:vAlign w:val="center"/>
          </w:tcPr>
          <w:p w14:paraId="5B394C96" w14:textId="77777777" w:rsidR="00655761" w:rsidRPr="005E5515" w:rsidRDefault="00655761" w:rsidP="005E5515">
            <w:pPr>
              <w:jc w:val="center"/>
              <w:rPr>
                <w:sz w:val="22"/>
                <w:szCs w:val="22"/>
              </w:rPr>
            </w:pPr>
          </w:p>
        </w:tc>
        <w:tc>
          <w:tcPr>
            <w:tcW w:w="1442" w:type="dxa"/>
            <w:shd w:val="clear" w:color="auto" w:fill="auto"/>
            <w:vAlign w:val="center"/>
          </w:tcPr>
          <w:p w14:paraId="403BFD85" w14:textId="77777777" w:rsidR="00655761" w:rsidRPr="005E5515" w:rsidRDefault="00655761" w:rsidP="005E5515">
            <w:pPr>
              <w:jc w:val="center"/>
              <w:rPr>
                <w:b/>
                <w:sz w:val="22"/>
                <w:szCs w:val="22"/>
              </w:rPr>
            </w:pPr>
            <w:r w:rsidRPr="005E5515">
              <w:rPr>
                <w:b/>
                <w:sz w:val="22"/>
                <w:szCs w:val="22"/>
              </w:rPr>
              <w:t>132</w:t>
            </w:r>
          </w:p>
        </w:tc>
      </w:tr>
    </w:tbl>
    <w:p w14:paraId="4E26CD5E" w14:textId="77777777" w:rsidR="00655761" w:rsidRDefault="00655761"/>
    <w:p w14:paraId="41A178F3" w14:textId="77777777" w:rsidR="00655761" w:rsidRDefault="00655761"/>
    <w:p w14:paraId="6AA9C809" w14:textId="77777777" w:rsidR="00655761" w:rsidRDefault="00655761"/>
    <w:p w14:paraId="0E6BDF3C" w14:textId="77777777" w:rsidR="00655761" w:rsidRDefault="00655761"/>
    <w:p w14:paraId="5B5FABBB" w14:textId="77777777" w:rsidR="00655761" w:rsidRDefault="00655761"/>
    <w:p w14:paraId="004C01D9" w14:textId="77777777" w:rsidR="00655761" w:rsidRDefault="00655761"/>
    <w:p w14:paraId="7EEF9E4C" w14:textId="77777777" w:rsidR="00655761" w:rsidRDefault="00655761"/>
    <w:p w14:paraId="4998B9DA" w14:textId="77777777" w:rsidR="00655761" w:rsidRDefault="00655761"/>
    <w:p w14:paraId="031ECC2C" w14:textId="77777777" w:rsidR="00655761" w:rsidRDefault="00655761"/>
    <w:p w14:paraId="4F8B5DA5" w14:textId="77777777" w:rsidR="00655761" w:rsidRDefault="00655761"/>
    <w:p w14:paraId="30945C7C" w14:textId="77777777" w:rsidR="00655761" w:rsidRDefault="00655761"/>
    <w:p w14:paraId="46ACCDD9" w14:textId="77777777" w:rsidR="00655761" w:rsidRDefault="00655761"/>
    <w:p w14:paraId="6E61DEA3" w14:textId="77777777" w:rsidR="00655761" w:rsidRDefault="00655761"/>
    <w:p w14:paraId="3BA70721" w14:textId="77777777" w:rsidR="00655761" w:rsidRDefault="00655761"/>
    <w:p w14:paraId="11C956D5" w14:textId="77777777" w:rsidR="00655761" w:rsidRDefault="00655761"/>
    <w:p w14:paraId="7414D4AF" w14:textId="77777777" w:rsidR="00655761" w:rsidRDefault="00655761"/>
    <w:p w14:paraId="5E303D53" w14:textId="77777777" w:rsidR="00655761" w:rsidRDefault="00655761"/>
    <w:p w14:paraId="7BAD8DD0" w14:textId="77777777" w:rsidR="00655761" w:rsidRDefault="00655761"/>
    <w:p w14:paraId="4C265DA5" w14:textId="77777777" w:rsidR="00655761" w:rsidRDefault="00655761"/>
    <w:p w14:paraId="76E37128" w14:textId="77777777" w:rsidR="00655761" w:rsidRDefault="00655761"/>
    <w:p w14:paraId="26DC2324" w14:textId="77777777" w:rsidR="00655761" w:rsidRDefault="00655761">
      <w:pPr>
        <w:spacing w:after="200" w:line="276" w:lineRule="auto"/>
        <w:rPr>
          <w:rFonts w:ascii="Arial" w:hAnsi="Arial" w:cs="Arial"/>
          <w:bCs/>
          <w:noProof/>
        </w:rPr>
      </w:pPr>
      <w:r>
        <w:rPr>
          <w:rFonts w:ascii="Arial" w:hAnsi="Arial" w:cs="Arial"/>
          <w:bCs/>
          <w:noProof/>
        </w:rPr>
        <w:br w:type="page"/>
      </w:r>
    </w:p>
    <w:p w14:paraId="73882301" w14:textId="23B30BE5" w:rsidR="00655761" w:rsidRDefault="00655761" w:rsidP="00603CCF">
      <w:pPr>
        <w:jc w:val="center"/>
        <w:rPr>
          <w:rFonts w:ascii="Arial" w:hAnsi="Arial" w:cs="Arial"/>
          <w:bCs/>
          <w:noProof/>
        </w:rPr>
      </w:pPr>
      <w:r>
        <w:rPr>
          <w:rFonts w:ascii="Arial" w:hAnsi="Arial" w:cs="Arial"/>
          <w:noProof/>
        </w:rPr>
        <w:lastRenderedPageBreak/>
        <w:drawing>
          <wp:inline distT="0" distB="0" distL="0" distR="0" wp14:anchorId="32AF6E19" wp14:editId="0F1F845C">
            <wp:extent cx="5734050" cy="838200"/>
            <wp:effectExtent l="0" t="0" r="0" b="0"/>
            <wp:docPr id="1440539823" name="Picture 14405398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B3CBA9" w14:textId="77777777" w:rsidR="00655761" w:rsidRDefault="00655761" w:rsidP="00603CCF">
      <w:pPr>
        <w:jc w:val="center"/>
        <w:rPr>
          <w:b/>
          <w:bCs/>
        </w:rPr>
      </w:pPr>
    </w:p>
    <w:p w14:paraId="3498DFCC" w14:textId="77777777" w:rsidR="00655761" w:rsidRDefault="00655761" w:rsidP="00603CCF">
      <w:pPr>
        <w:jc w:val="center"/>
        <w:rPr>
          <w:b/>
          <w:bCs/>
        </w:rPr>
      </w:pPr>
      <w:r>
        <w:rPr>
          <w:b/>
          <w:bCs/>
        </w:rPr>
        <w:t>END SEMESTER EXAMINATION – NOV / DEC 2024</w:t>
      </w:r>
    </w:p>
    <w:p w14:paraId="67CE60EF" w14:textId="77777777" w:rsidR="00655761" w:rsidRPr="00AE7F0C" w:rsidRDefault="00655761"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22"/>
        <w:gridCol w:w="704"/>
      </w:tblGrid>
      <w:tr w:rsidR="00655761" w:rsidRPr="00050498" w14:paraId="26F71440" w14:textId="77777777" w:rsidTr="00397F1C">
        <w:trPr>
          <w:trHeight w:val="397"/>
          <w:jc w:val="center"/>
        </w:trPr>
        <w:tc>
          <w:tcPr>
            <w:tcW w:w="1555" w:type="dxa"/>
            <w:vAlign w:val="center"/>
          </w:tcPr>
          <w:p w14:paraId="7369AA21" w14:textId="77777777" w:rsidR="00655761" w:rsidRPr="00050498" w:rsidRDefault="00655761" w:rsidP="00D54806">
            <w:pPr>
              <w:pStyle w:val="Title"/>
              <w:jc w:val="left"/>
              <w:rPr>
                <w:b/>
                <w:sz w:val="22"/>
                <w:szCs w:val="22"/>
              </w:rPr>
            </w:pPr>
            <w:r w:rsidRPr="00050498">
              <w:rPr>
                <w:b/>
                <w:sz w:val="22"/>
                <w:szCs w:val="22"/>
              </w:rPr>
              <w:t xml:space="preserve">Course Code      </w:t>
            </w:r>
          </w:p>
        </w:tc>
        <w:tc>
          <w:tcPr>
            <w:tcW w:w="6804" w:type="dxa"/>
            <w:vAlign w:val="center"/>
          </w:tcPr>
          <w:p w14:paraId="37B0B71D" w14:textId="77777777" w:rsidR="00655761" w:rsidRPr="00050498" w:rsidRDefault="00655761" w:rsidP="00D54806">
            <w:pPr>
              <w:pStyle w:val="Title"/>
              <w:jc w:val="left"/>
              <w:rPr>
                <w:b/>
                <w:sz w:val="22"/>
                <w:szCs w:val="22"/>
              </w:rPr>
            </w:pPr>
            <w:r w:rsidRPr="00050498">
              <w:rPr>
                <w:b/>
                <w:sz w:val="22"/>
                <w:szCs w:val="22"/>
              </w:rPr>
              <w:t>20FP3015</w:t>
            </w:r>
          </w:p>
        </w:tc>
        <w:tc>
          <w:tcPr>
            <w:tcW w:w="1422" w:type="dxa"/>
            <w:vAlign w:val="center"/>
          </w:tcPr>
          <w:p w14:paraId="116DA895" w14:textId="77777777" w:rsidR="00655761" w:rsidRPr="00050498" w:rsidRDefault="00655761" w:rsidP="00D54806">
            <w:pPr>
              <w:pStyle w:val="Title"/>
              <w:ind w:left="-468" w:firstLine="468"/>
              <w:jc w:val="left"/>
              <w:rPr>
                <w:sz w:val="22"/>
                <w:szCs w:val="22"/>
              </w:rPr>
            </w:pPr>
            <w:r w:rsidRPr="00050498">
              <w:rPr>
                <w:b/>
                <w:bCs/>
                <w:sz w:val="22"/>
                <w:szCs w:val="22"/>
              </w:rPr>
              <w:t xml:space="preserve">Duration       </w:t>
            </w:r>
          </w:p>
        </w:tc>
        <w:tc>
          <w:tcPr>
            <w:tcW w:w="704" w:type="dxa"/>
            <w:vAlign w:val="center"/>
          </w:tcPr>
          <w:p w14:paraId="36E915D3" w14:textId="77777777" w:rsidR="00655761" w:rsidRPr="00050498" w:rsidRDefault="00655761" w:rsidP="00D54806">
            <w:pPr>
              <w:pStyle w:val="Title"/>
              <w:jc w:val="left"/>
              <w:rPr>
                <w:b/>
                <w:sz w:val="22"/>
                <w:szCs w:val="22"/>
              </w:rPr>
            </w:pPr>
            <w:r w:rsidRPr="00050498">
              <w:rPr>
                <w:b/>
                <w:sz w:val="22"/>
                <w:szCs w:val="22"/>
              </w:rPr>
              <w:t>3hrs</w:t>
            </w:r>
          </w:p>
        </w:tc>
      </w:tr>
      <w:tr w:rsidR="00655761" w:rsidRPr="00050498" w14:paraId="5ACB3517" w14:textId="77777777" w:rsidTr="00397F1C">
        <w:trPr>
          <w:trHeight w:val="397"/>
          <w:jc w:val="center"/>
        </w:trPr>
        <w:tc>
          <w:tcPr>
            <w:tcW w:w="1555" w:type="dxa"/>
            <w:vAlign w:val="center"/>
          </w:tcPr>
          <w:p w14:paraId="6FD0917F" w14:textId="77777777" w:rsidR="00655761" w:rsidRPr="00050498" w:rsidRDefault="00655761" w:rsidP="00D54806">
            <w:pPr>
              <w:pStyle w:val="Title"/>
              <w:ind w:right="-160"/>
              <w:jc w:val="left"/>
              <w:rPr>
                <w:b/>
                <w:sz w:val="22"/>
                <w:szCs w:val="22"/>
              </w:rPr>
            </w:pPr>
            <w:r w:rsidRPr="00050498">
              <w:rPr>
                <w:b/>
                <w:sz w:val="22"/>
                <w:szCs w:val="22"/>
              </w:rPr>
              <w:t xml:space="preserve">Course </w:t>
            </w:r>
            <w:r>
              <w:rPr>
                <w:b/>
                <w:sz w:val="22"/>
                <w:szCs w:val="22"/>
              </w:rPr>
              <w:t>Title</w:t>
            </w:r>
            <w:r w:rsidRPr="00050498">
              <w:rPr>
                <w:b/>
                <w:sz w:val="22"/>
                <w:szCs w:val="22"/>
              </w:rPr>
              <w:t xml:space="preserve">    </w:t>
            </w:r>
          </w:p>
        </w:tc>
        <w:tc>
          <w:tcPr>
            <w:tcW w:w="6804" w:type="dxa"/>
            <w:vAlign w:val="center"/>
          </w:tcPr>
          <w:p w14:paraId="2F6AA275" w14:textId="77777777" w:rsidR="00655761" w:rsidRPr="00050498" w:rsidRDefault="00655761" w:rsidP="00A346A3">
            <w:pPr>
              <w:pStyle w:val="Title"/>
              <w:jc w:val="both"/>
              <w:rPr>
                <w:b/>
                <w:sz w:val="22"/>
                <w:szCs w:val="22"/>
              </w:rPr>
            </w:pPr>
            <w:r w:rsidRPr="00050498">
              <w:rPr>
                <w:b/>
                <w:sz w:val="22"/>
                <w:szCs w:val="22"/>
              </w:rPr>
              <w:t>ADVANCES IN ENGINEERING PROPERTIES OF FOOD MATERIALS</w:t>
            </w:r>
          </w:p>
        </w:tc>
        <w:tc>
          <w:tcPr>
            <w:tcW w:w="1422" w:type="dxa"/>
            <w:vAlign w:val="center"/>
          </w:tcPr>
          <w:p w14:paraId="28E73CF2" w14:textId="77777777" w:rsidR="00655761" w:rsidRPr="00050498" w:rsidRDefault="00655761" w:rsidP="00D54806">
            <w:pPr>
              <w:pStyle w:val="Title"/>
              <w:jc w:val="left"/>
              <w:rPr>
                <w:b/>
                <w:bCs/>
                <w:sz w:val="22"/>
                <w:szCs w:val="22"/>
              </w:rPr>
            </w:pPr>
            <w:r w:rsidRPr="00050498">
              <w:rPr>
                <w:b/>
                <w:bCs/>
                <w:sz w:val="22"/>
                <w:szCs w:val="22"/>
              </w:rPr>
              <w:t xml:space="preserve">Max. Marks </w:t>
            </w:r>
          </w:p>
        </w:tc>
        <w:tc>
          <w:tcPr>
            <w:tcW w:w="704" w:type="dxa"/>
            <w:vAlign w:val="center"/>
          </w:tcPr>
          <w:p w14:paraId="4A19CC9B" w14:textId="77777777" w:rsidR="00655761" w:rsidRPr="00050498" w:rsidRDefault="00655761" w:rsidP="00D54806">
            <w:pPr>
              <w:pStyle w:val="Title"/>
              <w:jc w:val="left"/>
              <w:rPr>
                <w:b/>
                <w:sz w:val="22"/>
                <w:szCs w:val="22"/>
              </w:rPr>
            </w:pPr>
            <w:r w:rsidRPr="00050498">
              <w:rPr>
                <w:b/>
                <w:sz w:val="22"/>
                <w:szCs w:val="22"/>
              </w:rPr>
              <w:t>100</w:t>
            </w:r>
          </w:p>
        </w:tc>
      </w:tr>
    </w:tbl>
    <w:p w14:paraId="40C0AAF1" w14:textId="77777777" w:rsidR="00655761" w:rsidRPr="00AE7F0C" w:rsidRDefault="00655761" w:rsidP="00A6387A">
      <w:pPr>
        <w:contextualSpacing/>
      </w:pPr>
    </w:p>
    <w:tbl>
      <w:tblPr>
        <w:tblStyle w:val="TableGrid"/>
        <w:tblW w:w="5234" w:type="pct"/>
        <w:tblInd w:w="-306" w:type="dxa"/>
        <w:tblLook w:val="04A0" w:firstRow="1" w:lastRow="0" w:firstColumn="1" w:lastColumn="0" w:noHBand="0" w:noVBand="1"/>
      </w:tblPr>
      <w:tblGrid>
        <w:gridCol w:w="570"/>
        <w:gridCol w:w="396"/>
        <w:gridCol w:w="6810"/>
        <w:gridCol w:w="670"/>
        <w:gridCol w:w="537"/>
        <w:gridCol w:w="456"/>
      </w:tblGrid>
      <w:tr w:rsidR="00655761" w:rsidRPr="00AE7F0C" w14:paraId="03816F74" w14:textId="77777777" w:rsidTr="00397F1C">
        <w:trPr>
          <w:trHeight w:val="549"/>
        </w:trPr>
        <w:tc>
          <w:tcPr>
            <w:tcW w:w="268" w:type="pct"/>
            <w:vAlign w:val="center"/>
          </w:tcPr>
          <w:p w14:paraId="3A6AB57F" w14:textId="77777777" w:rsidR="00655761" w:rsidRPr="00AE7F0C" w:rsidRDefault="00655761" w:rsidP="00A6387A">
            <w:pPr>
              <w:contextualSpacing/>
              <w:jc w:val="center"/>
              <w:rPr>
                <w:b/>
              </w:rPr>
            </w:pPr>
            <w:r w:rsidRPr="00AE7F0C">
              <w:rPr>
                <w:b/>
              </w:rPr>
              <w:t>Q. No.</w:t>
            </w:r>
          </w:p>
        </w:tc>
        <w:tc>
          <w:tcPr>
            <w:tcW w:w="3933" w:type="pct"/>
            <w:gridSpan w:val="2"/>
            <w:vAlign w:val="center"/>
          </w:tcPr>
          <w:p w14:paraId="2AC189BA" w14:textId="77777777" w:rsidR="00655761" w:rsidRPr="00AE7F0C" w:rsidRDefault="00655761" w:rsidP="00A6387A">
            <w:pPr>
              <w:contextualSpacing/>
              <w:jc w:val="center"/>
              <w:rPr>
                <w:b/>
              </w:rPr>
            </w:pPr>
            <w:r w:rsidRPr="00AE7F0C">
              <w:rPr>
                <w:b/>
              </w:rPr>
              <w:t>Questions</w:t>
            </w:r>
          </w:p>
        </w:tc>
        <w:tc>
          <w:tcPr>
            <w:tcW w:w="332" w:type="pct"/>
            <w:vAlign w:val="center"/>
          </w:tcPr>
          <w:p w14:paraId="5DCD6E13" w14:textId="77777777" w:rsidR="00655761" w:rsidRPr="00AE7F0C" w:rsidRDefault="00655761" w:rsidP="00A6387A">
            <w:pPr>
              <w:contextualSpacing/>
              <w:jc w:val="center"/>
              <w:rPr>
                <w:b/>
              </w:rPr>
            </w:pPr>
            <w:r w:rsidRPr="00AE7F0C">
              <w:rPr>
                <w:b/>
              </w:rPr>
              <w:t>CO</w:t>
            </w:r>
          </w:p>
        </w:tc>
        <w:tc>
          <w:tcPr>
            <w:tcW w:w="252" w:type="pct"/>
            <w:vAlign w:val="center"/>
          </w:tcPr>
          <w:p w14:paraId="2D04B003" w14:textId="77777777" w:rsidR="00655761" w:rsidRPr="00AE7F0C" w:rsidRDefault="00655761" w:rsidP="00A6387A">
            <w:pPr>
              <w:contextualSpacing/>
              <w:jc w:val="center"/>
              <w:rPr>
                <w:b/>
              </w:rPr>
            </w:pPr>
            <w:r w:rsidRPr="00AE7F0C">
              <w:rPr>
                <w:b/>
              </w:rPr>
              <w:t>BL</w:t>
            </w:r>
          </w:p>
        </w:tc>
        <w:tc>
          <w:tcPr>
            <w:tcW w:w="214" w:type="pct"/>
            <w:vAlign w:val="center"/>
          </w:tcPr>
          <w:p w14:paraId="27E12627" w14:textId="77777777" w:rsidR="00655761" w:rsidRPr="00AE7F0C" w:rsidRDefault="00655761" w:rsidP="00397F1C">
            <w:pPr>
              <w:contextualSpacing/>
              <w:jc w:val="center"/>
              <w:rPr>
                <w:b/>
              </w:rPr>
            </w:pPr>
            <w:r w:rsidRPr="00AE7F0C">
              <w:rPr>
                <w:b/>
              </w:rPr>
              <w:t>M</w:t>
            </w:r>
          </w:p>
        </w:tc>
      </w:tr>
      <w:tr w:rsidR="00655761" w:rsidRPr="00AE7F0C" w14:paraId="547B0ED4" w14:textId="77777777" w:rsidTr="00A24BFA">
        <w:trPr>
          <w:trHeight w:val="549"/>
        </w:trPr>
        <w:tc>
          <w:tcPr>
            <w:tcW w:w="5000" w:type="pct"/>
            <w:gridSpan w:val="6"/>
          </w:tcPr>
          <w:p w14:paraId="179D5AFB" w14:textId="77777777" w:rsidR="00655761" w:rsidRPr="00AE7F0C" w:rsidRDefault="00655761" w:rsidP="00A6387A">
            <w:pPr>
              <w:contextualSpacing/>
              <w:jc w:val="center"/>
              <w:rPr>
                <w:b/>
                <w:u w:val="single"/>
              </w:rPr>
            </w:pPr>
            <w:r w:rsidRPr="00AE7F0C">
              <w:rPr>
                <w:b/>
                <w:u w:val="single"/>
              </w:rPr>
              <w:t>PART – A (4 X 20 = 80 MARKS)</w:t>
            </w:r>
          </w:p>
          <w:p w14:paraId="0AB81E9C" w14:textId="77777777" w:rsidR="00655761" w:rsidRPr="00AE7F0C" w:rsidRDefault="00655761" w:rsidP="00A6387A">
            <w:pPr>
              <w:contextualSpacing/>
              <w:jc w:val="center"/>
              <w:rPr>
                <w:b/>
              </w:rPr>
            </w:pPr>
            <w:r w:rsidRPr="00AE7F0C">
              <w:rPr>
                <w:b/>
              </w:rPr>
              <w:t>(Answer all the Questions)</w:t>
            </w:r>
          </w:p>
        </w:tc>
      </w:tr>
      <w:tr w:rsidR="00655761" w:rsidRPr="00AE7F0C" w14:paraId="511EDB4C" w14:textId="77777777" w:rsidTr="00397F1C">
        <w:trPr>
          <w:trHeight w:val="394"/>
        </w:trPr>
        <w:tc>
          <w:tcPr>
            <w:tcW w:w="268" w:type="pct"/>
          </w:tcPr>
          <w:p w14:paraId="0FF4B1C9" w14:textId="77777777" w:rsidR="00655761" w:rsidRPr="00AE7F0C" w:rsidRDefault="00655761" w:rsidP="00397F1C">
            <w:pPr>
              <w:contextualSpacing/>
              <w:jc w:val="center"/>
            </w:pPr>
            <w:r w:rsidRPr="00AE7F0C">
              <w:t>1.</w:t>
            </w:r>
          </w:p>
        </w:tc>
        <w:tc>
          <w:tcPr>
            <w:tcW w:w="186" w:type="pct"/>
          </w:tcPr>
          <w:p w14:paraId="39552C89" w14:textId="77777777" w:rsidR="00655761" w:rsidRPr="00AE7F0C" w:rsidRDefault="00655761" w:rsidP="00397F1C">
            <w:pPr>
              <w:contextualSpacing/>
              <w:jc w:val="center"/>
            </w:pPr>
            <w:r w:rsidRPr="00AE7F0C">
              <w:t>a.</w:t>
            </w:r>
          </w:p>
        </w:tc>
        <w:tc>
          <w:tcPr>
            <w:tcW w:w="3747" w:type="pct"/>
            <w:vAlign w:val="center"/>
          </w:tcPr>
          <w:p w14:paraId="139A464F" w14:textId="77777777" w:rsidR="00655761" w:rsidRPr="00AE7F0C" w:rsidRDefault="00655761" w:rsidP="0053131E">
            <w:pPr>
              <w:pStyle w:val="Default"/>
              <w:jc w:val="both"/>
            </w:pPr>
            <w:r w:rsidRPr="00AE7F0C">
              <w:t>Illustrate the principle and working of gas comparison pycnometer for determination of porosity with a neat sketch.</w:t>
            </w:r>
          </w:p>
        </w:tc>
        <w:tc>
          <w:tcPr>
            <w:tcW w:w="332" w:type="pct"/>
          </w:tcPr>
          <w:p w14:paraId="20880391" w14:textId="77777777" w:rsidR="00655761" w:rsidRPr="00AE7F0C" w:rsidRDefault="00655761" w:rsidP="00050498">
            <w:pPr>
              <w:contextualSpacing/>
              <w:jc w:val="center"/>
            </w:pPr>
            <w:r w:rsidRPr="00AE7F0C">
              <w:t>CO1</w:t>
            </w:r>
          </w:p>
        </w:tc>
        <w:tc>
          <w:tcPr>
            <w:tcW w:w="252" w:type="pct"/>
          </w:tcPr>
          <w:p w14:paraId="1CFD945D" w14:textId="77777777" w:rsidR="00655761" w:rsidRPr="00AE7F0C" w:rsidRDefault="00655761" w:rsidP="00050498">
            <w:pPr>
              <w:contextualSpacing/>
              <w:jc w:val="center"/>
            </w:pPr>
            <w:r w:rsidRPr="00AE7F0C">
              <w:t>U</w:t>
            </w:r>
          </w:p>
        </w:tc>
        <w:tc>
          <w:tcPr>
            <w:tcW w:w="214" w:type="pct"/>
          </w:tcPr>
          <w:p w14:paraId="47318096" w14:textId="77777777" w:rsidR="00655761" w:rsidRPr="00AE7F0C" w:rsidRDefault="00655761" w:rsidP="00050498">
            <w:pPr>
              <w:contextualSpacing/>
              <w:jc w:val="center"/>
            </w:pPr>
            <w:r w:rsidRPr="00AE7F0C">
              <w:t>10</w:t>
            </w:r>
          </w:p>
        </w:tc>
      </w:tr>
      <w:tr w:rsidR="00655761" w:rsidRPr="00AE7F0C" w14:paraId="147BF56F" w14:textId="77777777" w:rsidTr="00397F1C">
        <w:trPr>
          <w:trHeight w:val="394"/>
        </w:trPr>
        <w:tc>
          <w:tcPr>
            <w:tcW w:w="268" w:type="pct"/>
          </w:tcPr>
          <w:p w14:paraId="27CFE686" w14:textId="77777777" w:rsidR="00655761" w:rsidRPr="00AE7F0C" w:rsidRDefault="00655761" w:rsidP="00397F1C">
            <w:pPr>
              <w:contextualSpacing/>
              <w:jc w:val="center"/>
            </w:pPr>
          </w:p>
        </w:tc>
        <w:tc>
          <w:tcPr>
            <w:tcW w:w="186" w:type="pct"/>
          </w:tcPr>
          <w:p w14:paraId="6DCB7C71" w14:textId="77777777" w:rsidR="00655761" w:rsidRPr="00AE7F0C" w:rsidRDefault="00655761" w:rsidP="00397F1C">
            <w:pPr>
              <w:contextualSpacing/>
              <w:jc w:val="center"/>
            </w:pPr>
            <w:r w:rsidRPr="00AE7F0C">
              <w:t>b.</w:t>
            </w:r>
          </w:p>
        </w:tc>
        <w:tc>
          <w:tcPr>
            <w:tcW w:w="3747" w:type="pct"/>
            <w:vAlign w:val="center"/>
          </w:tcPr>
          <w:p w14:paraId="3271EC1E" w14:textId="77777777" w:rsidR="00655761" w:rsidRPr="00AE7F0C" w:rsidRDefault="00655761" w:rsidP="0053131E">
            <w:pPr>
              <w:contextualSpacing/>
              <w:jc w:val="both"/>
              <w:rPr>
                <w:bCs/>
              </w:rPr>
            </w:pPr>
            <w:r w:rsidRPr="00AE7F0C">
              <w:rPr>
                <w:bCs/>
              </w:rPr>
              <w:t>Explain the methods of determination of porosity of an object.</w:t>
            </w:r>
          </w:p>
        </w:tc>
        <w:tc>
          <w:tcPr>
            <w:tcW w:w="332" w:type="pct"/>
          </w:tcPr>
          <w:p w14:paraId="577C187C" w14:textId="77777777" w:rsidR="00655761" w:rsidRPr="00AE7F0C" w:rsidRDefault="00655761" w:rsidP="00050498">
            <w:pPr>
              <w:contextualSpacing/>
              <w:jc w:val="center"/>
            </w:pPr>
            <w:r w:rsidRPr="00AE7F0C">
              <w:t>CO1</w:t>
            </w:r>
          </w:p>
        </w:tc>
        <w:tc>
          <w:tcPr>
            <w:tcW w:w="252" w:type="pct"/>
          </w:tcPr>
          <w:p w14:paraId="4EC421DD" w14:textId="77777777" w:rsidR="00655761" w:rsidRPr="00AE7F0C" w:rsidRDefault="00655761" w:rsidP="00050498">
            <w:pPr>
              <w:contextualSpacing/>
              <w:jc w:val="center"/>
            </w:pPr>
            <w:r w:rsidRPr="00AE7F0C">
              <w:t>An</w:t>
            </w:r>
          </w:p>
        </w:tc>
        <w:tc>
          <w:tcPr>
            <w:tcW w:w="214" w:type="pct"/>
          </w:tcPr>
          <w:p w14:paraId="55540CCD" w14:textId="77777777" w:rsidR="00655761" w:rsidRPr="00AE7F0C" w:rsidRDefault="00655761" w:rsidP="00050498">
            <w:pPr>
              <w:contextualSpacing/>
              <w:jc w:val="center"/>
            </w:pPr>
            <w:r w:rsidRPr="00AE7F0C">
              <w:t>10</w:t>
            </w:r>
          </w:p>
        </w:tc>
      </w:tr>
      <w:tr w:rsidR="00655761" w:rsidRPr="00AE7F0C" w14:paraId="76036997" w14:textId="77777777" w:rsidTr="00397F1C">
        <w:trPr>
          <w:trHeight w:val="237"/>
        </w:trPr>
        <w:tc>
          <w:tcPr>
            <w:tcW w:w="268" w:type="pct"/>
          </w:tcPr>
          <w:p w14:paraId="72835872" w14:textId="77777777" w:rsidR="00655761" w:rsidRPr="00AE7F0C" w:rsidRDefault="00655761" w:rsidP="00397F1C">
            <w:pPr>
              <w:contextualSpacing/>
              <w:jc w:val="center"/>
            </w:pPr>
          </w:p>
        </w:tc>
        <w:tc>
          <w:tcPr>
            <w:tcW w:w="186" w:type="pct"/>
          </w:tcPr>
          <w:p w14:paraId="33E5054D" w14:textId="77777777" w:rsidR="00655761" w:rsidRPr="00AE7F0C" w:rsidRDefault="00655761" w:rsidP="00397F1C">
            <w:pPr>
              <w:contextualSpacing/>
              <w:jc w:val="center"/>
            </w:pPr>
          </w:p>
        </w:tc>
        <w:tc>
          <w:tcPr>
            <w:tcW w:w="3747" w:type="pct"/>
            <w:vAlign w:val="bottom"/>
          </w:tcPr>
          <w:p w14:paraId="7409266C" w14:textId="77777777" w:rsidR="00655761" w:rsidRPr="00AE7F0C" w:rsidRDefault="00655761" w:rsidP="00A6387A">
            <w:pPr>
              <w:contextualSpacing/>
              <w:jc w:val="center"/>
              <w:rPr>
                <w:b/>
                <w:bCs/>
              </w:rPr>
            </w:pPr>
            <w:r w:rsidRPr="00AE7F0C">
              <w:rPr>
                <w:b/>
                <w:bCs/>
              </w:rPr>
              <w:t>(OR)</w:t>
            </w:r>
          </w:p>
        </w:tc>
        <w:tc>
          <w:tcPr>
            <w:tcW w:w="332" w:type="pct"/>
          </w:tcPr>
          <w:p w14:paraId="1E13FA11" w14:textId="77777777" w:rsidR="00655761" w:rsidRPr="00AE7F0C" w:rsidRDefault="00655761" w:rsidP="00050498">
            <w:pPr>
              <w:contextualSpacing/>
              <w:jc w:val="center"/>
            </w:pPr>
          </w:p>
        </w:tc>
        <w:tc>
          <w:tcPr>
            <w:tcW w:w="252" w:type="pct"/>
          </w:tcPr>
          <w:p w14:paraId="7F6D2953" w14:textId="77777777" w:rsidR="00655761" w:rsidRPr="00AE7F0C" w:rsidRDefault="00655761" w:rsidP="00050498">
            <w:pPr>
              <w:contextualSpacing/>
              <w:jc w:val="center"/>
            </w:pPr>
          </w:p>
        </w:tc>
        <w:tc>
          <w:tcPr>
            <w:tcW w:w="214" w:type="pct"/>
          </w:tcPr>
          <w:p w14:paraId="19D75C7A" w14:textId="77777777" w:rsidR="00655761" w:rsidRPr="00AE7F0C" w:rsidRDefault="00655761" w:rsidP="00050498">
            <w:pPr>
              <w:contextualSpacing/>
              <w:jc w:val="center"/>
            </w:pPr>
          </w:p>
        </w:tc>
      </w:tr>
      <w:tr w:rsidR="00655761" w:rsidRPr="00AE7F0C" w14:paraId="4825387A" w14:textId="77777777" w:rsidTr="00397F1C">
        <w:trPr>
          <w:trHeight w:val="394"/>
        </w:trPr>
        <w:tc>
          <w:tcPr>
            <w:tcW w:w="268" w:type="pct"/>
          </w:tcPr>
          <w:p w14:paraId="7BF6CBAD" w14:textId="77777777" w:rsidR="00655761" w:rsidRPr="00AE7F0C" w:rsidRDefault="00655761" w:rsidP="00397F1C">
            <w:pPr>
              <w:contextualSpacing/>
              <w:jc w:val="center"/>
            </w:pPr>
            <w:r w:rsidRPr="00AE7F0C">
              <w:t>2.</w:t>
            </w:r>
          </w:p>
        </w:tc>
        <w:tc>
          <w:tcPr>
            <w:tcW w:w="186" w:type="pct"/>
          </w:tcPr>
          <w:p w14:paraId="45F09592" w14:textId="77777777" w:rsidR="00655761" w:rsidRPr="00AE7F0C" w:rsidRDefault="00655761" w:rsidP="00397F1C">
            <w:pPr>
              <w:contextualSpacing/>
              <w:jc w:val="center"/>
            </w:pPr>
            <w:r w:rsidRPr="00AE7F0C">
              <w:t>a.</w:t>
            </w:r>
          </w:p>
        </w:tc>
        <w:tc>
          <w:tcPr>
            <w:tcW w:w="3747" w:type="pct"/>
            <w:vAlign w:val="center"/>
          </w:tcPr>
          <w:p w14:paraId="39A6E745" w14:textId="77777777" w:rsidR="00655761" w:rsidRPr="00AE7F0C" w:rsidRDefault="00655761" w:rsidP="00A346A3">
            <w:pPr>
              <w:contextualSpacing/>
            </w:pPr>
            <w:r w:rsidRPr="00AE7F0C">
              <w:t>Classify rheology and explain the various rheological properties of foods.</w:t>
            </w:r>
          </w:p>
        </w:tc>
        <w:tc>
          <w:tcPr>
            <w:tcW w:w="332" w:type="pct"/>
          </w:tcPr>
          <w:p w14:paraId="530304C0" w14:textId="77777777" w:rsidR="00655761" w:rsidRPr="00AE7F0C" w:rsidRDefault="00655761" w:rsidP="00050498">
            <w:pPr>
              <w:contextualSpacing/>
              <w:jc w:val="center"/>
            </w:pPr>
            <w:r w:rsidRPr="00AE7F0C">
              <w:t>CO2</w:t>
            </w:r>
          </w:p>
        </w:tc>
        <w:tc>
          <w:tcPr>
            <w:tcW w:w="252" w:type="pct"/>
          </w:tcPr>
          <w:p w14:paraId="35DA2CEA" w14:textId="77777777" w:rsidR="00655761" w:rsidRPr="00AE7F0C" w:rsidRDefault="00655761" w:rsidP="00050498">
            <w:pPr>
              <w:contextualSpacing/>
              <w:jc w:val="center"/>
            </w:pPr>
            <w:r w:rsidRPr="00AE7F0C">
              <w:t>A</w:t>
            </w:r>
          </w:p>
        </w:tc>
        <w:tc>
          <w:tcPr>
            <w:tcW w:w="214" w:type="pct"/>
          </w:tcPr>
          <w:p w14:paraId="0DF9EDD2" w14:textId="77777777" w:rsidR="00655761" w:rsidRPr="00AE7F0C" w:rsidRDefault="00655761" w:rsidP="00050498">
            <w:pPr>
              <w:contextualSpacing/>
              <w:jc w:val="center"/>
            </w:pPr>
            <w:r w:rsidRPr="00AE7F0C">
              <w:t>10</w:t>
            </w:r>
          </w:p>
        </w:tc>
      </w:tr>
      <w:tr w:rsidR="00655761" w:rsidRPr="00AE7F0C" w14:paraId="752C8618" w14:textId="77777777" w:rsidTr="00397F1C">
        <w:trPr>
          <w:trHeight w:val="394"/>
        </w:trPr>
        <w:tc>
          <w:tcPr>
            <w:tcW w:w="268" w:type="pct"/>
          </w:tcPr>
          <w:p w14:paraId="56F47A15" w14:textId="77777777" w:rsidR="00655761" w:rsidRPr="00AE7F0C" w:rsidRDefault="00655761" w:rsidP="00397F1C">
            <w:pPr>
              <w:contextualSpacing/>
              <w:jc w:val="center"/>
            </w:pPr>
          </w:p>
        </w:tc>
        <w:tc>
          <w:tcPr>
            <w:tcW w:w="186" w:type="pct"/>
          </w:tcPr>
          <w:p w14:paraId="7BFC68B1" w14:textId="77777777" w:rsidR="00655761" w:rsidRPr="00AE7F0C" w:rsidRDefault="00655761" w:rsidP="00397F1C">
            <w:pPr>
              <w:contextualSpacing/>
              <w:jc w:val="center"/>
            </w:pPr>
            <w:r w:rsidRPr="00AE7F0C">
              <w:t>b.</w:t>
            </w:r>
          </w:p>
        </w:tc>
        <w:tc>
          <w:tcPr>
            <w:tcW w:w="3747" w:type="pct"/>
            <w:vAlign w:val="center"/>
          </w:tcPr>
          <w:p w14:paraId="1D49522D" w14:textId="77777777" w:rsidR="00655761" w:rsidRPr="00AE7F0C" w:rsidRDefault="00655761" w:rsidP="00397F1C">
            <w:pPr>
              <w:contextualSpacing/>
            </w:pPr>
            <w:r w:rsidRPr="00AE7F0C">
              <w:t>Explain capillary flow viscometer.</w:t>
            </w:r>
          </w:p>
        </w:tc>
        <w:tc>
          <w:tcPr>
            <w:tcW w:w="332" w:type="pct"/>
          </w:tcPr>
          <w:p w14:paraId="20E25633" w14:textId="77777777" w:rsidR="00655761" w:rsidRPr="00AE7F0C" w:rsidRDefault="00655761" w:rsidP="00050498">
            <w:pPr>
              <w:contextualSpacing/>
              <w:jc w:val="center"/>
            </w:pPr>
            <w:r w:rsidRPr="00AE7F0C">
              <w:t>CO2</w:t>
            </w:r>
          </w:p>
        </w:tc>
        <w:tc>
          <w:tcPr>
            <w:tcW w:w="252" w:type="pct"/>
          </w:tcPr>
          <w:p w14:paraId="2611B1CE" w14:textId="77777777" w:rsidR="00655761" w:rsidRPr="00AE7F0C" w:rsidRDefault="00655761" w:rsidP="00050498">
            <w:pPr>
              <w:contextualSpacing/>
              <w:jc w:val="center"/>
            </w:pPr>
            <w:r w:rsidRPr="00AE7F0C">
              <w:t>A</w:t>
            </w:r>
          </w:p>
        </w:tc>
        <w:tc>
          <w:tcPr>
            <w:tcW w:w="214" w:type="pct"/>
          </w:tcPr>
          <w:p w14:paraId="0FDEE60F" w14:textId="77777777" w:rsidR="00655761" w:rsidRPr="00AE7F0C" w:rsidRDefault="00655761" w:rsidP="00050498">
            <w:pPr>
              <w:contextualSpacing/>
              <w:jc w:val="center"/>
            </w:pPr>
            <w:r w:rsidRPr="00AE7F0C">
              <w:t>10</w:t>
            </w:r>
          </w:p>
        </w:tc>
      </w:tr>
      <w:tr w:rsidR="00655761" w:rsidRPr="00AE7F0C" w14:paraId="217FC273" w14:textId="77777777" w:rsidTr="00397F1C">
        <w:trPr>
          <w:trHeight w:val="394"/>
        </w:trPr>
        <w:tc>
          <w:tcPr>
            <w:tcW w:w="268" w:type="pct"/>
          </w:tcPr>
          <w:p w14:paraId="48212CD9" w14:textId="77777777" w:rsidR="00655761" w:rsidRPr="00AE7F0C" w:rsidRDefault="00655761" w:rsidP="00397F1C">
            <w:pPr>
              <w:contextualSpacing/>
              <w:jc w:val="center"/>
            </w:pPr>
          </w:p>
        </w:tc>
        <w:tc>
          <w:tcPr>
            <w:tcW w:w="186" w:type="pct"/>
          </w:tcPr>
          <w:p w14:paraId="3BC24A7D" w14:textId="77777777" w:rsidR="00655761" w:rsidRPr="00AE7F0C" w:rsidRDefault="00655761" w:rsidP="00397F1C">
            <w:pPr>
              <w:contextualSpacing/>
              <w:jc w:val="center"/>
            </w:pPr>
          </w:p>
        </w:tc>
        <w:tc>
          <w:tcPr>
            <w:tcW w:w="3747" w:type="pct"/>
            <w:vAlign w:val="bottom"/>
          </w:tcPr>
          <w:p w14:paraId="27B06618" w14:textId="77777777" w:rsidR="00655761" w:rsidRPr="00AE7F0C" w:rsidRDefault="00655761" w:rsidP="005223AA">
            <w:pPr>
              <w:contextualSpacing/>
              <w:jc w:val="both"/>
            </w:pPr>
          </w:p>
        </w:tc>
        <w:tc>
          <w:tcPr>
            <w:tcW w:w="332" w:type="pct"/>
          </w:tcPr>
          <w:p w14:paraId="3549618A" w14:textId="77777777" w:rsidR="00655761" w:rsidRPr="00AE7F0C" w:rsidRDefault="00655761" w:rsidP="00050498">
            <w:pPr>
              <w:contextualSpacing/>
              <w:jc w:val="center"/>
            </w:pPr>
          </w:p>
        </w:tc>
        <w:tc>
          <w:tcPr>
            <w:tcW w:w="252" w:type="pct"/>
          </w:tcPr>
          <w:p w14:paraId="5B2FB529" w14:textId="77777777" w:rsidR="00655761" w:rsidRPr="00AE7F0C" w:rsidRDefault="00655761" w:rsidP="00050498">
            <w:pPr>
              <w:contextualSpacing/>
              <w:jc w:val="center"/>
            </w:pPr>
          </w:p>
        </w:tc>
        <w:tc>
          <w:tcPr>
            <w:tcW w:w="214" w:type="pct"/>
          </w:tcPr>
          <w:p w14:paraId="5045D16A" w14:textId="77777777" w:rsidR="00655761" w:rsidRPr="00AE7F0C" w:rsidRDefault="00655761" w:rsidP="00050498">
            <w:pPr>
              <w:contextualSpacing/>
              <w:jc w:val="center"/>
            </w:pPr>
          </w:p>
        </w:tc>
      </w:tr>
      <w:tr w:rsidR="00655761" w:rsidRPr="00AE7F0C" w14:paraId="25AED1F3" w14:textId="77777777" w:rsidTr="00397F1C">
        <w:trPr>
          <w:trHeight w:val="394"/>
        </w:trPr>
        <w:tc>
          <w:tcPr>
            <w:tcW w:w="268" w:type="pct"/>
          </w:tcPr>
          <w:p w14:paraId="3D5381AE" w14:textId="77777777" w:rsidR="00655761" w:rsidRPr="00AE7F0C" w:rsidRDefault="00655761" w:rsidP="00397F1C">
            <w:pPr>
              <w:contextualSpacing/>
              <w:jc w:val="center"/>
            </w:pPr>
            <w:r w:rsidRPr="00AE7F0C">
              <w:t>3.</w:t>
            </w:r>
          </w:p>
        </w:tc>
        <w:tc>
          <w:tcPr>
            <w:tcW w:w="186" w:type="pct"/>
          </w:tcPr>
          <w:p w14:paraId="47A2CA20" w14:textId="77777777" w:rsidR="00655761" w:rsidRPr="00AE7F0C" w:rsidRDefault="00655761" w:rsidP="00397F1C">
            <w:pPr>
              <w:contextualSpacing/>
              <w:jc w:val="center"/>
            </w:pPr>
          </w:p>
        </w:tc>
        <w:tc>
          <w:tcPr>
            <w:tcW w:w="3747" w:type="pct"/>
            <w:vAlign w:val="center"/>
          </w:tcPr>
          <w:p w14:paraId="4B310644" w14:textId="77777777" w:rsidR="00655761" w:rsidRPr="00AE7F0C" w:rsidRDefault="00655761" w:rsidP="00A346A3">
            <w:pPr>
              <w:contextualSpacing/>
            </w:pPr>
            <w:r w:rsidRPr="00AE7F0C">
              <w:t>Describe the methods used for determining thermal conductivity of foods.</w:t>
            </w:r>
          </w:p>
        </w:tc>
        <w:tc>
          <w:tcPr>
            <w:tcW w:w="332" w:type="pct"/>
          </w:tcPr>
          <w:p w14:paraId="32CA33F9" w14:textId="77777777" w:rsidR="00655761" w:rsidRPr="00AE7F0C" w:rsidRDefault="00655761" w:rsidP="00050498">
            <w:pPr>
              <w:contextualSpacing/>
              <w:jc w:val="center"/>
            </w:pPr>
            <w:r w:rsidRPr="00AE7F0C">
              <w:t>CO3</w:t>
            </w:r>
          </w:p>
        </w:tc>
        <w:tc>
          <w:tcPr>
            <w:tcW w:w="252" w:type="pct"/>
          </w:tcPr>
          <w:p w14:paraId="1238A60F" w14:textId="77777777" w:rsidR="00655761" w:rsidRPr="00AE7F0C" w:rsidRDefault="00655761" w:rsidP="00050498">
            <w:pPr>
              <w:contextualSpacing/>
              <w:jc w:val="center"/>
            </w:pPr>
            <w:r w:rsidRPr="00AE7F0C">
              <w:t>R</w:t>
            </w:r>
          </w:p>
        </w:tc>
        <w:tc>
          <w:tcPr>
            <w:tcW w:w="214" w:type="pct"/>
          </w:tcPr>
          <w:p w14:paraId="224755AF" w14:textId="77777777" w:rsidR="00655761" w:rsidRPr="00AE7F0C" w:rsidRDefault="00655761" w:rsidP="00050498">
            <w:pPr>
              <w:contextualSpacing/>
              <w:jc w:val="center"/>
            </w:pPr>
            <w:r w:rsidRPr="00AE7F0C">
              <w:t>20</w:t>
            </w:r>
          </w:p>
        </w:tc>
      </w:tr>
      <w:tr w:rsidR="00655761" w:rsidRPr="00AE7F0C" w14:paraId="3D8C3779" w14:textId="77777777" w:rsidTr="00397F1C">
        <w:trPr>
          <w:trHeight w:val="172"/>
        </w:trPr>
        <w:tc>
          <w:tcPr>
            <w:tcW w:w="268" w:type="pct"/>
          </w:tcPr>
          <w:p w14:paraId="3EB913AC" w14:textId="77777777" w:rsidR="00655761" w:rsidRPr="00AE7F0C" w:rsidRDefault="00655761" w:rsidP="00397F1C">
            <w:pPr>
              <w:contextualSpacing/>
              <w:jc w:val="center"/>
            </w:pPr>
          </w:p>
        </w:tc>
        <w:tc>
          <w:tcPr>
            <w:tcW w:w="186" w:type="pct"/>
          </w:tcPr>
          <w:p w14:paraId="5D347065" w14:textId="77777777" w:rsidR="00655761" w:rsidRPr="00AE7F0C" w:rsidRDefault="00655761" w:rsidP="00397F1C">
            <w:pPr>
              <w:contextualSpacing/>
              <w:jc w:val="center"/>
            </w:pPr>
          </w:p>
        </w:tc>
        <w:tc>
          <w:tcPr>
            <w:tcW w:w="3747" w:type="pct"/>
            <w:vAlign w:val="bottom"/>
          </w:tcPr>
          <w:p w14:paraId="3FC8B466" w14:textId="77777777" w:rsidR="00655761" w:rsidRPr="00AE7F0C" w:rsidRDefault="00655761" w:rsidP="00A6387A">
            <w:pPr>
              <w:contextualSpacing/>
              <w:jc w:val="center"/>
            </w:pPr>
            <w:r w:rsidRPr="00AE7F0C">
              <w:rPr>
                <w:b/>
                <w:bCs/>
              </w:rPr>
              <w:t>(OR)</w:t>
            </w:r>
          </w:p>
        </w:tc>
        <w:tc>
          <w:tcPr>
            <w:tcW w:w="332" w:type="pct"/>
          </w:tcPr>
          <w:p w14:paraId="11BD8181" w14:textId="77777777" w:rsidR="00655761" w:rsidRPr="00AE7F0C" w:rsidRDefault="00655761" w:rsidP="00050498">
            <w:pPr>
              <w:contextualSpacing/>
              <w:jc w:val="center"/>
            </w:pPr>
          </w:p>
        </w:tc>
        <w:tc>
          <w:tcPr>
            <w:tcW w:w="252" w:type="pct"/>
          </w:tcPr>
          <w:p w14:paraId="2E1DDA2D" w14:textId="77777777" w:rsidR="00655761" w:rsidRPr="00AE7F0C" w:rsidRDefault="00655761" w:rsidP="00050498">
            <w:pPr>
              <w:contextualSpacing/>
              <w:jc w:val="center"/>
            </w:pPr>
          </w:p>
        </w:tc>
        <w:tc>
          <w:tcPr>
            <w:tcW w:w="214" w:type="pct"/>
          </w:tcPr>
          <w:p w14:paraId="4A47BF8C" w14:textId="77777777" w:rsidR="00655761" w:rsidRPr="00AE7F0C" w:rsidRDefault="00655761" w:rsidP="00050498">
            <w:pPr>
              <w:contextualSpacing/>
              <w:jc w:val="center"/>
            </w:pPr>
          </w:p>
        </w:tc>
      </w:tr>
      <w:tr w:rsidR="00655761" w:rsidRPr="00AE7F0C" w14:paraId="523E4586" w14:textId="77777777" w:rsidTr="00397F1C">
        <w:trPr>
          <w:trHeight w:val="394"/>
        </w:trPr>
        <w:tc>
          <w:tcPr>
            <w:tcW w:w="268" w:type="pct"/>
          </w:tcPr>
          <w:p w14:paraId="47390016" w14:textId="77777777" w:rsidR="00655761" w:rsidRPr="00AE7F0C" w:rsidRDefault="00655761" w:rsidP="00397F1C">
            <w:pPr>
              <w:contextualSpacing/>
              <w:jc w:val="center"/>
            </w:pPr>
            <w:r w:rsidRPr="00AE7F0C">
              <w:t>4.</w:t>
            </w:r>
          </w:p>
        </w:tc>
        <w:tc>
          <w:tcPr>
            <w:tcW w:w="186" w:type="pct"/>
          </w:tcPr>
          <w:p w14:paraId="70C531BE" w14:textId="77777777" w:rsidR="00655761" w:rsidRPr="00AE7F0C" w:rsidRDefault="00655761" w:rsidP="00397F1C">
            <w:pPr>
              <w:contextualSpacing/>
              <w:jc w:val="center"/>
            </w:pPr>
            <w:r w:rsidRPr="00AE7F0C">
              <w:t>a.</w:t>
            </w:r>
          </w:p>
        </w:tc>
        <w:tc>
          <w:tcPr>
            <w:tcW w:w="3747" w:type="pct"/>
            <w:vAlign w:val="center"/>
          </w:tcPr>
          <w:p w14:paraId="5812397D" w14:textId="77777777" w:rsidR="00655761" w:rsidRPr="00AE7F0C" w:rsidRDefault="00655761" w:rsidP="00A346A3">
            <w:pPr>
              <w:contextualSpacing/>
            </w:pPr>
            <w:r w:rsidRPr="00AE7F0C">
              <w:t xml:space="preserve">State the basic principle of microwave heating and explain them. </w:t>
            </w:r>
          </w:p>
        </w:tc>
        <w:tc>
          <w:tcPr>
            <w:tcW w:w="332" w:type="pct"/>
          </w:tcPr>
          <w:p w14:paraId="4E3446CD" w14:textId="77777777" w:rsidR="00655761" w:rsidRPr="00AE7F0C" w:rsidRDefault="00655761" w:rsidP="00050498">
            <w:pPr>
              <w:contextualSpacing/>
              <w:jc w:val="center"/>
            </w:pPr>
            <w:r w:rsidRPr="00AE7F0C">
              <w:t>CO3</w:t>
            </w:r>
          </w:p>
        </w:tc>
        <w:tc>
          <w:tcPr>
            <w:tcW w:w="252" w:type="pct"/>
          </w:tcPr>
          <w:p w14:paraId="468D10DF" w14:textId="77777777" w:rsidR="00655761" w:rsidRPr="00AE7F0C" w:rsidRDefault="00655761" w:rsidP="00050498">
            <w:pPr>
              <w:contextualSpacing/>
              <w:jc w:val="center"/>
            </w:pPr>
            <w:r w:rsidRPr="00AE7F0C">
              <w:t>R</w:t>
            </w:r>
          </w:p>
        </w:tc>
        <w:tc>
          <w:tcPr>
            <w:tcW w:w="214" w:type="pct"/>
          </w:tcPr>
          <w:p w14:paraId="2CCD1228" w14:textId="77777777" w:rsidR="00655761" w:rsidRPr="00AE7F0C" w:rsidRDefault="00655761" w:rsidP="00050498">
            <w:pPr>
              <w:contextualSpacing/>
              <w:jc w:val="center"/>
            </w:pPr>
            <w:r w:rsidRPr="00AE7F0C">
              <w:t>5</w:t>
            </w:r>
          </w:p>
        </w:tc>
      </w:tr>
      <w:tr w:rsidR="00655761" w:rsidRPr="00AE7F0C" w14:paraId="5D5680CD" w14:textId="77777777" w:rsidTr="00397F1C">
        <w:trPr>
          <w:trHeight w:val="394"/>
        </w:trPr>
        <w:tc>
          <w:tcPr>
            <w:tcW w:w="268" w:type="pct"/>
          </w:tcPr>
          <w:p w14:paraId="39FDF9FA" w14:textId="77777777" w:rsidR="00655761" w:rsidRPr="00AE7F0C" w:rsidRDefault="00655761" w:rsidP="00397F1C">
            <w:pPr>
              <w:contextualSpacing/>
              <w:jc w:val="center"/>
            </w:pPr>
          </w:p>
        </w:tc>
        <w:tc>
          <w:tcPr>
            <w:tcW w:w="186" w:type="pct"/>
          </w:tcPr>
          <w:p w14:paraId="5F6BAC8F" w14:textId="77777777" w:rsidR="00655761" w:rsidRPr="00AE7F0C" w:rsidRDefault="00655761" w:rsidP="00397F1C">
            <w:pPr>
              <w:contextualSpacing/>
              <w:jc w:val="center"/>
            </w:pPr>
            <w:r w:rsidRPr="00AE7F0C">
              <w:t>b.</w:t>
            </w:r>
          </w:p>
        </w:tc>
        <w:tc>
          <w:tcPr>
            <w:tcW w:w="3747" w:type="pct"/>
            <w:vAlign w:val="center"/>
          </w:tcPr>
          <w:p w14:paraId="40C7C164" w14:textId="77777777" w:rsidR="00655761" w:rsidRPr="00AE7F0C" w:rsidRDefault="00655761" w:rsidP="00A346A3">
            <w:pPr>
              <w:contextualSpacing/>
              <w:rPr>
                <w:bCs/>
              </w:rPr>
            </w:pPr>
            <w:r w:rsidRPr="00AE7F0C">
              <w:rPr>
                <w:bCs/>
              </w:rPr>
              <w:t>Discuss the effect of dielectric properties on food constituents.</w:t>
            </w:r>
          </w:p>
        </w:tc>
        <w:tc>
          <w:tcPr>
            <w:tcW w:w="332" w:type="pct"/>
          </w:tcPr>
          <w:p w14:paraId="4A52F231" w14:textId="77777777" w:rsidR="00655761" w:rsidRPr="00AE7F0C" w:rsidRDefault="00655761" w:rsidP="00050498">
            <w:pPr>
              <w:contextualSpacing/>
              <w:jc w:val="center"/>
            </w:pPr>
            <w:r w:rsidRPr="00AE7F0C">
              <w:t>CO3</w:t>
            </w:r>
          </w:p>
        </w:tc>
        <w:tc>
          <w:tcPr>
            <w:tcW w:w="252" w:type="pct"/>
          </w:tcPr>
          <w:p w14:paraId="6B222BF9" w14:textId="77777777" w:rsidR="00655761" w:rsidRPr="00AE7F0C" w:rsidRDefault="00655761" w:rsidP="00050498">
            <w:pPr>
              <w:contextualSpacing/>
              <w:jc w:val="center"/>
            </w:pPr>
            <w:r w:rsidRPr="00AE7F0C">
              <w:t>U</w:t>
            </w:r>
          </w:p>
        </w:tc>
        <w:tc>
          <w:tcPr>
            <w:tcW w:w="214" w:type="pct"/>
          </w:tcPr>
          <w:p w14:paraId="18FDD80F" w14:textId="77777777" w:rsidR="00655761" w:rsidRPr="00AE7F0C" w:rsidRDefault="00655761" w:rsidP="00050498">
            <w:pPr>
              <w:contextualSpacing/>
              <w:jc w:val="center"/>
            </w:pPr>
            <w:r w:rsidRPr="00AE7F0C">
              <w:t>15</w:t>
            </w:r>
          </w:p>
        </w:tc>
      </w:tr>
      <w:tr w:rsidR="00655761" w:rsidRPr="00AE7F0C" w14:paraId="36675365" w14:textId="77777777" w:rsidTr="00397F1C">
        <w:trPr>
          <w:trHeight w:val="394"/>
        </w:trPr>
        <w:tc>
          <w:tcPr>
            <w:tcW w:w="268" w:type="pct"/>
          </w:tcPr>
          <w:p w14:paraId="5A983201" w14:textId="77777777" w:rsidR="00655761" w:rsidRPr="00AE7F0C" w:rsidRDefault="00655761" w:rsidP="00397F1C">
            <w:pPr>
              <w:contextualSpacing/>
              <w:jc w:val="center"/>
            </w:pPr>
          </w:p>
        </w:tc>
        <w:tc>
          <w:tcPr>
            <w:tcW w:w="186" w:type="pct"/>
          </w:tcPr>
          <w:p w14:paraId="1BC34208" w14:textId="77777777" w:rsidR="00655761" w:rsidRPr="00AE7F0C" w:rsidRDefault="00655761" w:rsidP="00397F1C">
            <w:pPr>
              <w:contextualSpacing/>
              <w:jc w:val="center"/>
            </w:pPr>
          </w:p>
        </w:tc>
        <w:tc>
          <w:tcPr>
            <w:tcW w:w="3747" w:type="pct"/>
            <w:vAlign w:val="bottom"/>
          </w:tcPr>
          <w:p w14:paraId="2CC8F570" w14:textId="77777777" w:rsidR="00655761" w:rsidRPr="00AE7F0C" w:rsidRDefault="00655761" w:rsidP="005223AA">
            <w:pPr>
              <w:contextualSpacing/>
              <w:jc w:val="both"/>
            </w:pPr>
          </w:p>
        </w:tc>
        <w:tc>
          <w:tcPr>
            <w:tcW w:w="332" w:type="pct"/>
          </w:tcPr>
          <w:p w14:paraId="347C9CEF" w14:textId="77777777" w:rsidR="00655761" w:rsidRPr="00AE7F0C" w:rsidRDefault="00655761" w:rsidP="00050498">
            <w:pPr>
              <w:contextualSpacing/>
              <w:jc w:val="center"/>
            </w:pPr>
          </w:p>
        </w:tc>
        <w:tc>
          <w:tcPr>
            <w:tcW w:w="252" w:type="pct"/>
          </w:tcPr>
          <w:p w14:paraId="2B9D4F19" w14:textId="77777777" w:rsidR="00655761" w:rsidRPr="00AE7F0C" w:rsidRDefault="00655761" w:rsidP="00050498">
            <w:pPr>
              <w:contextualSpacing/>
              <w:jc w:val="center"/>
            </w:pPr>
          </w:p>
        </w:tc>
        <w:tc>
          <w:tcPr>
            <w:tcW w:w="214" w:type="pct"/>
          </w:tcPr>
          <w:p w14:paraId="4CF0367E" w14:textId="77777777" w:rsidR="00655761" w:rsidRPr="00AE7F0C" w:rsidRDefault="00655761" w:rsidP="00050498">
            <w:pPr>
              <w:contextualSpacing/>
              <w:jc w:val="center"/>
            </w:pPr>
          </w:p>
        </w:tc>
      </w:tr>
      <w:tr w:rsidR="00655761" w:rsidRPr="00AE7F0C" w14:paraId="527CE9D1" w14:textId="77777777" w:rsidTr="00397F1C">
        <w:trPr>
          <w:trHeight w:val="394"/>
        </w:trPr>
        <w:tc>
          <w:tcPr>
            <w:tcW w:w="268" w:type="pct"/>
          </w:tcPr>
          <w:p w14:paraId="34F71871" w14:textId="77777777" w:rsidR="00655761" w:rsidRPr="00AE7F0C" w:rsidRDefault="00655761" w:rsidP="00397F1C">
            <w:pPr>
              <w:contextualSpacing/>
              <w:jc w:val="center"/>
            </w:pPr>
            <w:r w:rsidRPr="00AE7F0C">
              <w:t>5.</w:t>
            </w:r>
          </w:p>
        </w:tc>
        <w:tc>
          <w:tcPr>
            <w:tcW w:w="186" w:type="pct"/>
          </w:tcPr>
          <w:p w14:paraId="06717D39" w14:textId="77777777" w:rsidR="00655761" w:rsidRPr="00AE7F0C" w:rsidRDefault="00655761" w:rsidP="00397F1C">
            <w:pPr>
              <w:contextualSpacing/>
              <w:jc w:val="center"/>
            </w:pPr>
            <w:r w:rsidRPr="00AE7F0C">
              <w:t>a.</w:t>
            </w:r>
          </w:p>
        </w:tc>
        <w:tc>
          <w:tcPr>
            <w:tcW w:w="3747" w:type="pct"/>
            <w:vAlign w:val="center"/>
          </w:tcPr>
          <w:p w14:paraId="4ADDA2D6" w14:textId="77777777" w:rsidR="00655761" w:rsidRPr="00AE7F0C" w:rsidRDefault="00655761" w:rsidP="00FD08FA">
            <w:pPr>
              <w:contextualSpacing/>
            </w:pPr>
            <w:r w:rsidRPr="00AE7F0C">
              <w:t>Explain the terms angle of repose and angle of internal friction.</w:t>
            </w:r>
          </w:p>
        </w:tc>
        <w:tc>
          <w:tcPr>
            <w:tcW w:w="332" w:type="pct"/>
          </w:tcPr>
          <w:p w14:paraId="33BCCF3F" w14:textId="77777777" w:rsidR="00655761" w:rsidRPr="00AE7F0C" w:rsidRDefault="00655761" w:rsidP="00050498">
            <w:pPr>
              <w:contextualSpacing/>
              <w:jc w:val="center"/>
            </w:pPr>
            <w:r w:rsidRPr="00AE7F0C">
              <w:t>CO4</w:t>
            </w:r>
          </w:p>
        </w:tc>
        <w:tc>
          <w:tcPr>
            <w:tcW w:w="252" w:type="pct"/>
          </w:tcPr>
          <w:p w14:paraId="6D67861E" w14:textId="77777777" w:rsidR="00655761" w:rsidRPr="00AE7F0C" w:rsidRDefault="00655761" w:rsidP="00050498">
            <w:pPr>
              <w:contextualSpacing/>
              <w:jc w:val="center"/>
            </w:pPr>
            <w:r w:rsidRPr="00AE7F0C">
              <w:t>U</w:t>
            </w:r>
          </w:p>
        </w:tc>
        <w:tc>
          <w:tcPr>
            <w:tcW w:w="214" w:type="pct"/>
          </w:tcPr>
          <w:p w14:paraId="37910BC2" w14:textId="77777777" w:rsidR="00655761" w:rsidRPr="00AE7F0C" w:rsidRDefault="00655761" w:rsidP="00050498">
            <w:pPr>
              <w:contextualSpacing/>
              <w:jc w:val="center"/>
            </w:pPr>
            <w:r w:rsidRPr="00AE7F0C">
              <w:t>10</w:t>
            </w:r>
          </w:p>
        </w:tc>
      </w:tr>
      <w:tr w:rsidR="00655761" w:rsidRPr="00AE7F0C" w14:paraId="6F13F796" w14:textId="77777777" w:rsidTr="00397F1C">
        <w:trPr>
          <w:trHeight w:val="394"/>
        </w:trPr>
        <w:tc>
          <w:tcPr>
            <w:tcW w:w="268" w:type="pct"/>
          </w:tcPr>
          <w:p w14:paraId="1D22D6B0" w14:textId="77777777" w:rsidR="00655761" w:rsidRPr="00AE7F0C" w:rsidRDefault="00655761" w:rsidP="00397F1C">
            <w:pPr>
              <w:contextualSpacing/>
              <w:jc w:val="center"/>
            </w:pPr>
          </w:p>
        </w:tc>
        <w:tc>
          <w:tcPr>
            <w:tcW w:w="186" w:type="pct"/>
          </w:tcPr>
          <w:p w14:paraId="5C92D6A8" w14:textId="77777777" w:rsidR="00655761" w:rsidRPr="00AE7F0C" w:rsidRDefault="00655761" w:rsidP="00397F1C">
            <w:pPr>
              <w:contextualSpacing/>
              <w:jc w:val="center"/>
            </w:pPr>
            <w:r w:rsidRPr="00AE7F0C">
              <w:t>b.</w:t>
            </w:r>
          </w:p>
        </w:tc>
        <w:tc>
          <w:tcPr>
            <w:tcW w:w="3747" w:type="pct"/>
            <w:vAlign w:val="center"/>
          </w:tcPr>
          <w:p w14:paraId="0841D821" w14:textId="77777777" w:rsidR="00655761" w:rsidRPr="00AE7F0C" w:rsidRDefault="00655761" w:rsidP="00397F1C">
            <w:pPr>
              <w:contextualSpacing/>
              <w:jc w:val="both"/>
              <w:rPr>
                <w:bCs/>
              </w:rPr>
            </w:pPr>
            <w:r w:rsidRPr="00AE7F0C">
              <w:rPr>
                <w:bCs/>
              </w:rPr>
              <w:t>List the applications of engineering properties in design and operations of agricultural equipment.</w:t>
            </w:r>
          </w:p>
        </w:tc>
        <w:tc>
          <w:tcPr>
            <w:tcW w:w="332" w:type="pct"/>
          </w:tcPr>
          <w:p w14:paraId="610D2F72" w14:textId="77777777" w:rsidR="00655761" w:rsidRPr="00AE7F0C" w:rsidRDefault="00655761" w:rsidP="00050498">
            <w:pPr>
              <w:contextualSpacing/>
              <w:jc w:val="center"/>
            </w:pPr>
            <w:r w:rsidRPr="00AE7F0C">
              <w:t>CO4</w:t>
            </w:r>
          </w:p>
        </w:tc>
        <w:tc>
          <w:tcPr>
            <w:tcW w:w="252" w:type="pct"/>
          </w:tcPr>
          <w:p w14:paraId="51E210DD" w14:textId="77777777" w:rsidR="00655761" w:rsidRPr="00AE7F0C" w:rsidRDefault="00655761" w:rsidP="00050498">
            <w:pPr>
              <w:contextualSpacing/>
              <w:jc w:val="center"/>
            </w:pPr>
            <w:r w:rsidRPr="00AE7F0C">
              <w:t>R</w:t>
            </w:r>
          </w:p>
        </w:tc>
        <w:tc>
          <w:tcPr>
            <w:tcW w:w="214" w:type="pct"/>
          </w:tcPr>
          <w:p w14:paraId="68ADD010" w14:textId="77777777" w:rsidR="00655761" w:rsidRPr="00AE7F0C" w:rsidRDefault="00655761" w:rsidP="00050498">
            <w:pPr>
              <w:contextualSpacing/>
              <w:jc w:val="center"/>
            </w:pPr>
            <w:r w:rsidRPr="00AE7F0C">
              <w:t>10</w:t>
            </w:r>
          </w:p>
        </w:tc>
      </w:tr>
      <w:tr w:rsidR="00655761" w:rsidRPr="00AE7F0C" w14:paraId="4020F16A" w14:textId="77777777" w:rsidTr="00397F1C">
        <w:trPr>
          <w:trHeight w:val="261"/>
        </w:trPr>
        <w:tc>
          <w:tcPr>
            <w:tcW w:w="268" w:type="pct"/>
          </w:tcPr>
          <w:p w14:paraId="6C0E2668" w14:textId="77777777" w:rsidR="00655761" w:rsidRPr="00AE7F0C" w:rsidRDefault="00655761" w:rsidP="00397F1C">
            <w:pPr>
              <w:contextualSpacing/>
              <w:jc w:val="center"/>
            </w:pPr>
          </w:p>
        </w:tc>
        <w:tc>
          <w:tcPr>
            <w:tcW w:w="186" w:type="pct"/>
          </w:tcPr>
          <w:p w14:paraId="75E459CA" w14:textId="77777777" w:rsidR="00655761" w:rsidRPr="00AE7F0C" w:rsidRDefault="00655761" w:rsidP="00397F1C">
            <w:pPr>
              <w:contextualSpacing/>
              <w:jc w:val="center"/>
            </w:pPr>
          </w:p>
        </w:tc>
        <w:tc>
          <w:tcPr>
            <w:tcW w:w="3747" w:type="pct"/>
            <w:vAlign w:val="bottom"/>
          </w:tcPr>
          <w:p w14:paraId="54559DE2" w14:textId="77777777" w:rsidR="00655761" w:rsidRPr="00AE7F0C" w:rsidRDefault="00655761" w:rsidP="00FD08FA">
            <w:pPr>
              <w:contextualSpacing/>
              <w:jc w:val="center"/>
            </w:pPr>
            <w:r w:rsidRPr="00AE7F0C">
              <w:rPr>
                <w:b/>
                <w:bCs/>
              </w:rPr>
              <w:t>(OR)</w:t>
            </w:r>
          </w:p>
        </w:tc>
        <w:tc>
          <w:tcPr>
            <w:tcW w:w="332" w:type="pct"/>
          </w:tcPr>
          <w:p w14:paraId="7396B88C" w14:textId="77777777" w:rsidR="00655761" w:rsidRPr="00AE7F0C" w:rsidRDefault="00655761" w:rsidP="00050498">
            <w:pPr>
              <w:contextualSpacing/>
              <w:jc w:val="center"/>
            </w:pPr>
          </w:p>
        </w:tc>
        <w:tc>
          <w:tcPr>
            <w:tcW w:w="252" w:type="pct"/>
          </w:tcPr>
          <w:p w14:paraId="7832BDB4" w14:textId="77777777" w:rsidR="00655761" w:rsidRPr="00AE7F0C" w:rsidRDefault="00655761" w:rsidP="00050498">
            <w:pPr>
              <w:contextualSpacing/>
              <w:jc w:val="center"/>
            </w:pPr>
          </w:p>
        </w:tc>
        <w:tc>
          <w:tcPr>
            <w:tcW w:w="214" w:type="pct"/>
          </w:tcPr>
          <w:p w14:paraId="4DA4A37E" w14:textId="77777777" w:rsidR="00655761" w:rsidRPr="00AE7F0C" w:rsidRDefault="00655761" w:rsidP="00050498">
            <w:pPr>
              <w:contextualSpacing/>
              <w:jc w:val="center"/>
            </w:pPr>
          </w:p>
        </w:tc>
      </w:tr>
      <w:tr w:rsidR="00655761" w:rsidRPr="00AE7F0C" w14:paraId="784E2267" w14:textId="77777777" w:rsidTr="00397F1C">
        <w:trPr>
          <w:trHeight w:val="394"/>
        </w:trPr>
        <w:tc>
          <w:tcPr>
            <w:tcW w:w="268" w:type="pct"/>
          </w:tcPr>
          <w:p w14:paraId="4ADA44C7" w14:textId="77777777" w:rsidR="00655761" w:rsidRPr="00AE7F0C" w:rsidRDefault="00655761" w:rsidP="00397F1C">
            <w:pPr>
              <w:contextualSpacing/>
              <w:jc w:val="center"/>
            </w:pPr>
            <w:r w:rsidRPr="00AE7F0C">
              <w:t>6.</w:t>
            </w:r>
          </w:p>
        </w:tc>
        <w:tc>
          <w:tcPr>
            <w:tcW w:w="186" w:type="pct"/>
          </w:tcPr>
          <w:p w14:paraId="328D54E5" w14:textId="77777777" w:rsidR="00655761" w:rsidRPr="00AE7F0C" w:rsidRDefault="00655761" w:rsidP="00397F1C">
            <w:pPr>
              <w:contextualSpacing/>
              <w:jc w:val="center"/>
            </w:pPr>
            <w:r w:rsidRPr="00AE7F0C">
              <w:t>a.</w:t>
            </w:r>
          </w:p>
        </w:tc>
        <w:tc>
          <w:tcPr>
            <w:tcW w:w="3747" w:type="pct"/>
            <w:vAlign w:val="center"/>
          </w:tcPr>
          <w:p w14:paraId="72FE9D6B" w14:textId="77777777" w:rsidR="00655761" w:rsidRPr="00AE7F0C" w:rsidRDefault="00655761" w:rsidP="00FD08FA">
            <w:pPr>
              <w:contextualSpacing/>
            </w:pPr>
            <w:r w:rsidRPr="00AE7F0C">
              <w:t>Describe the Texture Profile Analysis (TPA) curve.</w:t>
            </w:r>
          </w:p>
        </w:tc>
        <w:tc>
          <w:tcPr>
            <w:tcW w:w="332" w:type="pct"/>
          </w:tcPr>
          <w:p w14:paraId="2CEA15F9" w14:textId="77777777" w:rsidR="00655761" w:rsidRPr="00AE7F0C" w:rsidRDefault="00655761" w:rsidP="00050498">
            <w:pPr>
              <w:contextualSpacing/>
              <w:jc w:val="center"/>
            </w:pPr>
            <w:r w:rsidRPr="00AE7F0C">
              <w:t>CO5</w:t>
            </w:r>
          </w:p>
        </w:tc>
        <w:tc>
          <w:tcPr>
            <w:tcW w:w="252" w:type="pct"/>
          </w:tcPr>
          <w:p w14:paraId="2B59ADED" w14:textId="77777777" w:rsidR="00655761" w:rsidRPr="00AE7F0C" w:rsidRDefault="00655761" w:rsidP="00050498">
            <w:pPr>
              <w:contextualSpacing/>
              <w:jc w:val="center"/>
            </w:pPr>
            <w:r w:rsidRPr="00AE7F0C">
              <w:t>U</w:t>
            </w:r>
          </w:p>
        </w:tc>
        <w:tc>
          <w:tcPr>
            <w:tcW w:w="214" w:type="pct"/>
          </w:tcPr>
          <w:p w14:paraId="2A7226FB" w14:textId="77777777" w:rsidR="00655761" w:rsidRPr="00AE7F0C" w:rsidRDefault="00655761" w:rsidP="00050498">
            <w:pPr>
              <w:contextualSpacing/>
              <w:jc w:val="center"/>
            </w:pPr>
            <w:r w:rsidRPr="00AE7F0C">
              <w:t>8</w:t>
            </w:r>
          </w:p>
        </w:tc>
      </w:tr>
      <w:tr w:rsidR="00655761" w:rsidRPr="00AE7F0C" w14:paraId="625E9E6D" w14:textId="77777777" w:rsidTr="00397F1C">
        <w:trPr>
          <w:trHeight w:val="394"/>
        </w:trPr>
        <w:tc>
          <w:tcPr>
            <w:tcW w:w="268" w:type="pct"/>
          </w:tcPr>
          <w:p w14:paraId="688AC499" w14:textId="77777777" w:rsidR="00655761" w:rsidRPr="00AE7F0C" w:rsidRDefault="00655761" w:rsidP="00397F1C">
            <w:pPr>
              <w:contextualSpacing/>
              <w:jc w:val="center"/>
            </w:pPr>
          </w:p>
        </w:tc>
        <w:tc>
          <w:tcPr>
            <w:tcW w:w="186" w:type="pct"/>
          </w:tcPr>
          <w:p w14:paraId="2EA5131A" w14:textId="77777777" w:rsidR="00655761" w:rsidRPr="00AE7F0C" w:rsidRDefault="00655761" w:rsidP="00397F1C">
            <w:pPr>
              <w:contextualSpacing/>
              <w:jc w:val="center"/>
            </w:pPr>
            <w:r w:rsidRPr="00AE7F0C">
              <w:t>b.</w:t>
            </w:r>
          </w:p>
        </w:tc>
        <w:tc>
          <w:tcPr>
            <w:tcW w:w="3747" w:type="pct"/>
            <w:vAlign w:val="center"/>
          </w:tcPr>
          <w:p w14:paraId="0DDA870B" w14:textId="77777777" w:rsidR="00655761" w:rsidRPr="00AE7F0C" w:rsidRDefault="00655761" w:rsidP="00397F1C">
            <w:pPr>
              <w:contextualSpacing/>
              <w:jc w:val="both"/>
            </w:pPr>
            <w:r w:rsidRPr="00AE7F0C">
              <w:rPr>
                <w:bCs/>
              </w:rPr>
              <w:t>Write short notes on Compression test, Snapping – Bending test, cutting shear, puncture and penetration tests.</w:t>
            </w:r>
          </w:p>
        </w:tc>
        <w:tc>
          <w:tcPr>
            <w:tcW w:w="332" w:type="pct"/>
          </w:tcPr>
          <w:p w14:paraId="137B6620" w14:textId="77777777" w:rsidR="00655761" w:rsidRPr="00AE7F0C" w:rsidRDefault="00655761" w:rsidP="00050498">
            <w:pPr>
              <w:contextualSpacing/>
              <w:jc w:val="center"/>
            </w:pPr>
            <w:r w:rsidRPr="00AE7F0C">
              <w:t>CO5</w:t>
            </w:r>
          </w:p>
        </w:tc>
        <w:tc>
          <w:tcPr>
            <w:tcW w:w="252" w:type="pct"/>
          </w:tcPr>
          <w:p w14:paraId="000984CA" w14:textId="77777777" w:rsidR="00655761" w:rsidRPr="00AE7F0C" w:rsidRDefault="00655761" w:rsidP="00050498">
            <w:pPr>
              <w:contextualSpacing/>
              <w:jc w:val="center"/>
            </w:pPr>
            <w:r w:rsidRPr="00AE7F0C">
              <w:t>A</w:t>
            </w:r>
          </w:p>
        </w:tc>
        <w:tc>
          <w:tcPr>
            <w:tcW w:w="214" w:type="pct"/>
          </w:tcPr>
          <w:p w14:paraId="0837DE7A" w14:textId="77777777" w:rsidR="00655761" w:rsidRPr="00AE7F0C" w:rsidRDefault="00655761" w:rsidP="00050498">
            <w:pPr>
              <w:contextualSpacing/>
              <w:jc w:val="center"/>
            </w:pPr>
            <w:r w:rsidRPr="00AE7F0C">
              <w:t>12</w:t>
            </w:r>
          </w:p>
        </w:tc>
      </w:tr>
      <w:tr w:rsidR="00655761" w:rsidRPr="00AE7F0C" w14:paraId="4D51FCC4" w14:textId="77777777" w:rsidTr="00397F1C">
        <w:trPr>
          <w:trHeight w:val="394"/>
        </w:trPr>
        <w:tc>
          <w:tcPr>
            <w:tcW w:w="268" w:type="pct"/>
          </w:tcPr>
          <w:p w14:paraId="62F09441" w14:textId="77777777" w:rsidR="00655761" w:rsidRPr="00AE7F0C" w:rsidRDefault="00655761" w:rsidP="00397F1C">
            <w:pPr>
              <w:contextualSpacing/>
              <w:jc w:val="center"/>
            </w:pPr>
          </w:p>
        </w:tc>
        <w:tc>
          <w:tcPr>
            <w:tcW w:w="186" w:type="pct"/>
          </w:tcPr>
          <w:p w14:paraId="42747561" w14:textId="77777777" w:rsidR="00655761" w:rsidRPr="00AE7F0C" w:rsidRDefault="00655761" w:rsidP="00397F1C">
            <w:pPr>
              <w:contextualSpacing/>
              <w:jc w:val="center"/>
            </w:pPr>
          </w:p>
        </w:tc>
        <w:tc>
          <w:tcPr>
            <w:tcW w:w="3747" w:type="pct"/>
            <w:vAlign w:val="bottom"/>
          </w:tcPr>
          <w:p w14:paraId="08C7D612" w14:textId="77777777" w:rsidR="00655761" w:rsidRPr="00AE7F0C" w:rsidRDefault="00655761" w:rsidP="00FD08FA">
            <w:pPr>
              <w:contextualSpacing/>
              <w:jc w:val="both"/>
            </w:pPr>
          </w:p>
        </w:tc>
        <w:tc>
          <w:tcPr>
            <w:tcW w:w="332" w:type="pct"/>
          </w:tcPr>
          <w:p w14:paraId="756C1D1E" w14:textId="77777777" w:rsidR="00655761" w:rsidRPr="00AE7F0C" w:rsidRDefault="00655761" w:rsidP="00050498">
            <w:pPr>
              <w:contextualSpacing/>
              <w:jc w:val="center"/>
            </w:pPr>
          </w:p>
        </w:tc>
        <w:tc>
          <w:tcPr>
            <w:tcW w:w="252" w:type="pct"/>
          </w:tcPr>
          <w:p w14:paraId="4FA60B06" w14:textId="77777777" w:rsidR="00655761" w:rsidRPr="00AE7F0C" w:rsidRDefault="00655761" w:rsidP="00050498">
            <w:pPr>
              <w:contextualSpacing/>
              <w:jc w:val="center"/>
            </w:pPr>
          </w:p>
        </w:tc>
        <w:tc>
          <w:tcPr>
            <w:tcW w:w="214" w:type="pct"/>
          </w:tcPr>
          <w:p w14:paraId="3001BA39" w14:textId="77777777" w:rsidR="00655761" w:rsidRPr="00AE7F0C" w:rsidRDefault="00655761" w:rsidP="00050498">
            <w:pPr>
              <w:contextualSpacing/>
              <w:jc w:val="center"/>
            </w:pPr>
          </w:p>
        </w:tc>
      </w:tr>
      <w:tr w:rsidR="00655761" w:rsidRPr="00AE7F0C" w14:paraId="081FFBB7" w14:textId="77777777" w:rsidTr="00397F1C">
        <w:trPr>
          <w:trHeight w:val="394"/>
        </w:trPr>
        <w:tc>
          <w:tcPr>
            <w:tcW w:w="268" w:type="pct"/>
          </w:tcPr>
          <w:p w14:paraId="5D5ABFCC" w14:textId="77777777" w:rsidR="00655761" w:rsidRPr="00AE7F0C" w:rsidRDefault="00655761" w:rsidP="00397F1C">
            <w:pPr>
              <w:contextualSpacing/>
              <w:jc w:val="center"/>
            </w:pPr>
            <w:r w:rsidRPr="00AE7F0C">
              <w:t>7.</w:t>
            </w:r>
          </w:p>
        </w:tc>
        <w:tc>
          <w:tcPr>
            <w:tcW w:w="186" w:type="pct"/>
          </w:tcPr>
          <w:p w14:paraId="7D7CD1B8" w14:textId="77777777" w:rsidR="00655761" w:rsidRPr="00AE7F0C" w:rsidRDefault="00655761" w:rsidP="00397F1C">
            <w:pPr>
              <w:contextualSpacing/>
              <w:jc w:val="center"/>
            </w:pPr>
          </w:p>
        </w:tc>
        <w:tc>
          <w:tcPr>
            <w:tcW w:w="3747" w:type="pct"/>
            <w:vAlign w:val="center"/>
          </w:tcPr>
          <w:p w14:paraId="38866D2A" w14:textId="77777777" w:rsidR="00655761" w:rsidRPr="00AE7F0C" w:rsidRDefault="00655761" w:rsidP="00397F1C">
            <w:pPr>
              <w:contextualSpacing/>
              <w:jc w:val="both"/>
            </w:pPr>
            <w:r w:rsidRPr="00AE7F0C">
              <w:t>Describe the construction and working of Bomb calorimeter and list the applications of thermal properties in food industries.</w:t>
            </w:r>
          </w:p>
        </w:tc>
        <w:tc>
          <w:tcPr>
            <w:tcW w:w="332" w:type="pct"/>
          </w:tcPr>
          <w:p w14:paraId="1816BEB3" w14:textId="77777777" w:rsidR="00655761" w:rsidRPr="00AE7F0C" w:rsidRDefault="00655761" w:rsidP="00050498">
            <w:pPr>
              <w:contextualSpacing/>
              <w:jc w:val="center"/>
            </w:pPr>
            <w:r w:rsidRPr="00AE7F0C">
              <w:t>CO3</w:t>
            </w:r>
          </w:p>
        </w:tc>
        <w:tc>
          <w:tcPr>
            <w:tcW w:w="252" w:type="pct"/>
          </w:tcPr>
          <w:p w14:paraId="3B9E95B8" w14:textId="77777777" w:rsidR="00655761" w:rsidRPr="00AE7F0C" w:rsidRDefault="00655761" w:rsidP="00050498">
            <w:pPr>
              <w:contextualSpacing/>
              <w:jc w:val="center"/>
            </w:pPr>
            <w:r w:rsidRPr="00AE7F0C">
              <w:t>R</w:t>
            </w:r>
          </w:p>
        </w:tc>
        <w:tc>
          <w:tcPr>
            <w:tcW w:w="214" w:type="pct"/>
          </w:tcPr>
          <w:p w14:paraId="4DE292A1" w14:textId="77777777" w:rsidR="00655761" w:rsidRPr="00AE7F0C" w:rsidRDefault="00655761" w:rsidP="00050498">
            <w:pPr>
              <w:contextualSpacing/>
              <w:jc w:val="center"/>
            </w:pPr>
            <w:r w:rsidRPr="00AE7F0C">
              <w:t>20</w:t>
            </w:r>
          </w:p>
        </w:tc>
      </w:tr>
      <w:tr w:rsidR="00655761" w:rsidRPr="00AE7F0C" w14:paraId="4BDBC624" w14:textId="77777777" w:rsidTr="00397F1C">
        <w:trPr>
          <w:trHeight w:val="394"/>
        </w:trPr>
        <w:tc>
          <w:tcPr>
            <w:tcW w:w="268" w:type="pct"/>
          </w:tcPr>
          <w:p w14:paraId="4E084B0F" w14:textId="77777777" w:rsidR="00655761" w:rsidRPr="00AE7F0C" w:rsidRDefault="00655761" w:rsidP="00397F1C">
            <w:pPr>
              <w:contextualSpacing/>
              <w:jc w:val="center"/>
            </w:pPr>
          </w:p>
        </w:tc>
        <w:tc>
          <w:tcPr>
            <w:tcW w:w="186" w:type="pct"/>
          </w:tcPr>
          <w:p w14:paraId="2F346567" w14:textId="77777777" w:rsidR="00655761" w:rsidRPr="00AE7F0C" w:rsidRDefault="00655761" w:rsidP="00397F1C">
            <w:pPr>
              <w:contextualSpacing/>
              <w:jc w:val="center"/>
            </w:pPr>
          </w:p>
        </w:tc>
        <w:tc>
          <w:tcPr>
            <w:tcW w:w="3747" w:type="pct"/>
            <w:vAlign w:val="bottom"/>
          </w:tcPr>
          <w:p w14:paraId="0822E9ED" w14:textId="77777777" w:rsidR="00655761" w:rsidRPr="00AE7F0C" w:rsidRDefault="00655761" w:rsidP="00FD08FA">
            <w:pPr>
              <w:contextualSpacing/>
              <w:jc w:val="center"/>
              <w:rPr>
                <w:bCs/>
              </w:rPr>
            </w:pPr>
            <w:r w:rsidRPr="00AE7F0C">
              <w:rPr>
                <w:b/>
                <w:bCs/>
              </w:rPr>
              <w:t>(OR)</w:t>
            </w:r>
          </w:p>
        </w:tc>
        <w:tc>
          <w:tcPr>
            <w:tcW w:w="332" w:type="pct"/>
          </w:tcPr>
          <w:p w14:paraId="3E74E3D8" w14:textId="77777777" w:rsidR="00655761" w:rsidRPr="00AE7F0C" w:rsidRDefault="00655761" w:rsidP="00050498">
            <w:pPr>
              <w:contextualSpacing/>
              <w:jc w:val="center"/>
            </w:pPr>
          </w:p>
        </w:tc>
        <w:tc>
          <w:tcPr>
            <w:tcW w:w="252" w:type="pct"/>
          </w:tcPr>
          <w:p w14:paraId="25559888" w14:textId="77777777" w:rsidR="00655761" w:rsidRPr="00AE7F0C" w:rsidRDefault="00655761" w:rsidP="00050498">
            <w:pPr>
              <w:contextualSpacing/>
              <w:jc w:val="center"/>
            </w:pPr>
          </w:p>
        </w:tc>
        <w:tc>
          <w:tcPr>
            <w:tcW w:w="214" w:type="pct"/>
          </w:tcPr>
          <w:p w14:paraId="5FC962AF" w14:textId="77777777" w:rsidR="00655761" w:rsidRPr="00AE7F0C" w:rsidRDefault="00655761" w:rsidP="00050498">
            <w:pPr>
              <w:contextualSpacing/>
              <w:jc w:val="center"/>
            </w:pPr>
          </w:p>
        </w:tc>
      </w:tr>
      <w:tr w:rsidR="00655761" w:rsidRPr="00AE7F0C" w14:paraId="4EAE05BA" w14:textId="77777777" w:rsidTr="00397F1C">
        <w:trPr>
          <w:trHeight w:val="394"/>
        </w:trPr>
        <w:tc>
          <w:tcPr>
            <w:tcW w:w="268" w:type="pct"/>
          </w:tcPr>
          <w:p w14:paraId="494D2280" w14:textId="77777777" w:rsidR="00655761" w:rsidRPr="00AE7F0C" w:rsidRDefault="00655761" w:rsidP="00397F1C">
            <w:pPr>
              <w:contextualSpacing/>
              <w:jc w:val="center"/>
            </w:pPr>
            <w:r w:rsidRPr="00AE7F0C">
              <w:t>8.</w:t>
            </w:r>
          </w:p>
        </w:tc>
        <w:tc>
          <w:tcPr>
            <w:tcW w:w="186" w:type="pct"/>
          </w:tcPr>
          <w:p w14:paraId="2F317705" w14:textId="77777777" w:rsidR="00655761" w:rsidRPr="00AE7F0C" w:rsidRDefault="00655761" w:rsidP="00397F1C">
            <w:pPr>
              <w:contextualSpacing/>
              <w:jc w:val="center"/>
            </w:pPr>
          </w:p>
        </w:tc>
        <w:tc>
          <w:tcPr>
            <w:tcW w:w="3747" w:type="pct"/>
            <w:vAlign w:val="center"/>
          </w:tcPr>
          <w:p w14:paraId="17AFD196" w14:textId="77777777" w:rsidR="00655761" w:rsidRPr="00AE7F0C" w:rsidRDefault="00655761" w:rsidP="00FD08FA">
            <w:pPr>
              <w:contextualSpacing/>
              <w:rPr>
                <w:bCs/>
              </w:rPr>
            </w:pPr>
            <w:r w:rsidRPr="00AE7F0C">
              <w:rPr>
                <w:bCs/>
              </w:rPr>
              <w:t>Elaborate the instruments used for testing rheological behavior of dough.</w:t>
            </w:r>
          </w:p>
        </w:tc>
        <w:tc>
          <w:tcPr>
            <w:tcW w:w="332" w:type="pct"/>
          </w:tcPr>
          <w:p w14:paraId="4F082801" w14:textId="77777777" w:rsidR="00655761" w:rsidRPr="00AE7F0C" w:rsidRDefault="00655761" w:rsidP="00050498">
            <w:pPr>
              <w:contextualSpacing/>
              <w:jc w:val="center"/>
            </w:pPr>
            <w:r w:rsidRPr="00AE7F0C">
              <w:t>CO4</w:t>
            </w:r>
          </w:p>
        </w:tc>
        <w:tc>
          <w:tcPr>
            <w:tcW w:w="252" w:type="pct"/>
          </w:tcPr>
          <w:p w14:paraId="06F39744" w14:textId="77777777" w:rsidR="00655761" w:rsidRPr="00AE7F0C" w:rsidRDefault="00655761" w:rsidP="00050498">
            <w:pPr>
              <w:contextualSpacing/>
              <w:jc w:val="center"/>
            </w:pPr>
            <w:r w:rsidRPr="00AE7F0C">
              <w:t>An</w:t>
            </w:r>
          </w:p>
        </w:tc>
        <w:tc>
          <w:tcPr>
            <w:tcW w:w="214" w:type="pct"/>
          </w:tcPr>
          <w:p w14:paraId="49FECA91" w14:textId="77777777" w:rsidR="00655761" w:rsidRPr="00AE7F0C" w:rsidRDefault="00655761" w:rsidP="00050498">
            <w:pPr>
              <w:contextualSpacing/>
              <w:jc w:val="center"/>
            </w:pPr>
            <w:r w:rsidRPr="00AE7F0C">
              <w:t>20</w:t>
            </w:r>
          </w:p>
        </w:tc>
      </w:tr>
      <w:tr w:rsidR="00655761" w:rsidRPr="00AE7F0C" w14:paraId="4479C557" w14:textId="77777777" w:rsidTr="00050498">
        <w:trPr>
          <w:trHeight w:val="292"/>
        </w:trPr>
        <w:tc>
          <w:tcPr>
            <w:tcW w:w="5000" w:type="pct"/>
            <w:gridSpan w:val="6"/>
          </w:tcPr>
          <w:p w14:paraId="051E7D60" w14:textId="77777777" w:rsidR="00655761" w:rsidRPr="00AE7F0C" w:rsidRDefault="00655761" w:rsidP="00050498">
            <w:pPr>
              <w:contextualSpacing/>
              <w:jc w:val="center"/>
              <w:rPr>
                <w:b/>
                <w:u w:val="single"/>
              </w:rPr>
            </w:pPr>
            <w:r w:rsidRPr="00AE7F0C">
              <w:rPr>
                <w:b/>
                <w:u w:val="single"/>
              </w:rPr>
              <w:t>PART – B (1 X 20 = 20 MARKS)</w:t>
            </w:r>
          </w:p>
          <w:p w14:paraId="7DBC8651" w14:textId="77777777" w:rsidR="00655761" w:rsidRPr="00AE7F0C" w:rsidRDefault="00655761" w:rsidP="00050498">
            <w:pPr>
              <w:contextualSpacing/>
              <w:jc w:val="center"/>
            </w:pPr>
            <w:r w:rsidRPr="00AE7F0C">
              <w:rPr>
                <w:b/>
                <w:bCs/>
              </w:rPr>
              <w:t>COMPULSORY QUESTION</w:t>
            </w:r>
          </w:p>
        </w:tc>
      </w:tr>
      <w:tr w:rsidR="00655761" w:rsidRPr="00AE7F0C" w14:paraId="7FBEA157" w14:textId="77777777" w:rsidTr="00397F1C">
        <w:trPr>
          <w:trHeight w:val="394"/>
        </w:trPr>
        <w:tc>
          <w:tcPr>
            <w:tcW w:w="268" w:type="pct"/>
          </w:tcPr>
          <w:p w14:paraId="0E947473" w14:textId="77777777" w:rsidR="00655761" w:rsidRPr="00AE7F0C" w:rsidRDefault="00655761" w:rsidP="00397F1C">
            <w:pPr>
              <w:contextualSpacing/>
              <w:jc w:val="center"/>
            </w:pPr>
            <w:r w:rsidRPr="00AE7F0C">
              <w:t>9.</w:t>
            </w:r>
          </w:p>
        </w:tc>
        <w:tc>
          <w:tcPr>
            <w:tcW w:w="186" w:type="pct"/>
            <w:vAlign w:val="center"/>
          </w:tcPr>
          <w:p w14:paraId="70440B15" w14:textId="77777777" w:rsidR="00655761" w:rsidRPr="00AE7F0C" w:rsidRDefault="00655761" w:rsidP="00FD08FA">
            <w:pPr>
              <w:contextualSpacing/>
            </w:pPr>
          </w:p>
        </w:tc>
        <w:tc>
          <w:tcPr>
            <w:tcW w:w="3747" w:type="pct"/>
            <w:vAlign w:val="center"/>
          </w:tcPr>
          <w:p w14:paraId="7D6A2461" w14:textId="77777777" w:rsidR="00655761" w:rsidRPr="00AE7F0C" w:rsidRDefault="00655761" w:rsidP="00397F1C">
            <w:pPr>
              <w:contextualSpacing/>
              <w:jc w:val="both"/>
            </w:pPr>
            <w:r w:rsidRPr="00AE7F0C">
              <w:t>Compile the various color measuring instruments and explain the method of color measurement.</w:t>
            </w:r>
          </w:p>
        </w:tc>
        <w:tc>
          <w:tcPr>
            <w:tcW w:w="332" w:type="pct"/>
          </w:tcPr>
          <w:p w14:paraId="6C0291E6" w14:textId="77777777" w:rsidR="00655761" w:rsidRPr="00AE7F0C" w:rsidRDefault="00655761" w:rsidP="00050498">
            <w:pPr>
              <w:contextualSpacing/>
              <w:jc w:val="center"/>
            </w:pPr>
            <w:r w:rsidRPr="00AE7F0C">
              <w:t>CO6</w:t>
            </w:r>
          </w:p>
        </w:tc>
        <w:tc>
          <w:tcPr>
            <w:tcW w:w="252" w:type="pct"/>
          </w:tcPr>
          <w:p w14:paraId="39A41DB7" w14:textId="77777777" w:rsidR="00655761" w:rsidRPr="00AE7F0C" w:rsidRDefault="00655761" w:rsidP="00050498">
            <w:pPr>
              <w:contextualSpacing/>
              <w:jc w:val="center"/>
            </w:pPr>
            <w:r w:rsidRPr="00AE7F0C">
              <w:t>C</w:t>
            </w:r>
          </w:p>
        </w:tc>
        <w:tc>
          <w:tcPr>
            <w:tcW w:w="214" w:type="pct"/>
          </w:tcPr>
          <w:p w14:paraId="6814C461" w14:textId="77777777" w:rsidR="00655761" w:rsidRPr="00AE7F0C" w:rsidRDefault="00655761" w:rsidP="00050498">
            <w:pPr>
              <w:contextualSpacing/>
              <w:jc w:val="center"/>
            </w:pPr>
            <w:r w:rsidRPr="00AE7F0C">
              <w:t>20</w:t>
            </w:r>
          </w:p>
        </w:tc>
      </w:tr>
    </w:tbl>
    <w:p w14:paraId="4F407A38" w14:textId="77777777" w:rsidR="00655761" w:rsidRPr="00AE7F0C" w:rsidRDefault="00655761" w:rsidP="00A6387A">
      <w:pPr>
        <w:contextualSpacing/>
      </w:pPr>
    </w:p>
    <w:p w14:paraId="779D9AAB" w14:textId="77777777" w:rsidR="00655761" w:rsidRPr="005B4C0A" w:rsidRDefault="00655761" w:rsidP="00397F1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9072" w:type="dxa"/>
        <w:tblInd w:w="562" w:type="dxa"/>
        <w:tblLook w:val="04A0" w:firstRow="1" w:lastRow="0" w:firstColumn="1" w:lastColumn="0" w:noHBand="0" w:noVBand="1"/>
      </w:tblPr>
      <w:tblGrid>
        <w:gridCol w:w="851"/>
        <w:gridCol w:w="8221"/>
      </w:tblGrid>
      <w:tr w:rsidR="00655761" w:rsidRPr="00AE7F0C" w14:paraId="1D6460B9" w14:textId="77777777" w:rsidTr="00397F1C">
        <w:trPr>
          <w:trHeight w:val="277"/>
        </w:trPr>
        <w:tc>
          <w:tcPr>
            <w:tcW w:w="851" w:type="dxa"/>
          </w:tcPr>
          <w:p w14:paraId="74439AA3" w14:textId="77777777" w:rsidR="00655761" w:rsidRPr="00AE7F0C" w:rsidRDefault="00655761" w:rsidP="00A6387A">
            <w:pPr>
              <w:contextualSpacing/>
            </w:pPr>
          </w:p>
        </w:tc>
        <w:tc>
          <w:tcPr>
            <w:tcW w:w="8221" w:type="dxa"/>
          </w:tcPr>
          <w:p w14:paraId="60905D9E" w14:textId="77777777" w:rsidR="00655761" w:rsidRPr="00AE7F0C" w:rsidRDefault="00655761" w:rsidP="00A6387A">
            <w:pPr>
              <w:contextualSpacing/>
              <w:jc w:val="center"/>
              <w:rPr>
                <w:b/>
              </w:rPr>
            </w:pPr>
            <w:r w:rsidRPr="00AE7F0C">
              <w:rPr>
                <w:b/>
              </w:rPr>
              <w:t>COURSE OUTCOMES</w:t>
            </w:r>
          </w:p>
        </w:tc>
      </w:tr>
      <w:tr w:rsidR="00655761" w:rsidRPr="00AE7F0C" w14:paraId="1BAE6167" w14:textId="77777777" w:rsidTr="00397F1C">
        <w:trPr>
          <w:trHeight w:val="277"/>
        </w:trPr>
        <w:tc>
          <w:tcPr>
            <w:tcW w:w="851" w:type="dxa"/>
          </w:tcPr>
          <w:p w14:paraId="2EDF6962" w14:textId="77777777" w:rsidR="00655761" w:rsidRPr="00AE7F0C" w:rsidRDefault="00655761" w:rsidP="00A346A3">
            <w:pPr>
              <w:contextualSpacing/>
            </w:pPr>
            <w:r w:rsidRPr="00AE7F0C">
              <w:t>CO1</w:t>
            </w:r>
          </w:p>
        </w:tc>
        <w:tc>
          <w:tcPr>
            <w:tcW w:w="8221" w:type="dxa"/>
          </w:tcPr>
          <w:p w14:paraId="4BDA95B7" w14:textId="77777777" w:rsidR="00655761" w:rsidRPr="00AE7F0C" w:rsidRDefault="00655761" w:rsidP="00A346A3">
            <w:pPr>
              <w:contextualSpacing/>
              <w:jc w:val="both"/>
            </w:pPr>
            <w:r w:rsidRPr="00AE7F0C">
              <w:t xml:space="preserve">Interpret physical properties of food materials. </w:t>
            </w:r>
          </w:p>
        </w:tc>
      </w:tr>
      <w:tr w:rsidR="00655761" w:rsidRPr="00AE7F0C" w14:paraId="1D569030" w14:textId="77777777" w:rsidTr="00397F1C">
        <w:trPr>
          <w:trHeight w:val="277"/>
        </w:trPr>
        <w:tc>
          <w:tcPr>
            <w:tcW w:w="851" w:type="dxa"/>
          </w:tcPr>
          <w:p w14:paraId="0BDB70AE" w14:textId="77777777" w:rsidR="00655761" w:rsidRPr="00AE7F0C" w:rsidRDefault="00655761" w:rsidP="00A346A3">
            <w:pPr>
              <w:contextualSpacing/>
            </w:pPr>
            <w:r w:rsidRPr="00AE7F0C">
              <w:t>CO2</w:t>
            </w:r>
          </w:p>
        </w:tc>
        <w:tc>
          <w:tcPr>
            <w:tcW w:w="8221" w:type="dxa"/>
          </w:tcPr>
          <w:p w14:paraId="7C7E88E4" w14:textId="77777777" w:rsidR="00655761" w:rsidRPr="00AE7F0C" w:rsidRDefault="00655761" w:rsidP="00A346A3">
            <w:pPr>
              <w:contextualSpacing/>
              <w:jc w:val="both"/>
            </w:pPr>
            <w:r w:rsidRPr="00AE7F0C">
              <w:t>Elaborate Rheological properties of foods and their applications.</w:t>
            </w:r>
          </w:p>
        </w:tc>
      </w:tr>
      <w:tr w:rsidR="00655761" w:rsidRPr="00AE7F0C" w14:paraId="0C46DCF2" w14:textId="77777777" w:rsidTr="00397F1C">
        <w:trPr>
          <w:trHeight w:val="277"/>
        </w:trPr>
        <w:tc>
          <w:tcPr>
            <w:tcW w:w="851" w:type="dxa"/>
          </w:tcPr>
          <w:p w14:paraId="1CE63092" w14:textId="77777777" w:rsidR="00655761" w:rsidRPr="00AE7F0C" w:rsidRDefault="00655761" w:rsidP="00A346A3">
            <w:pPr>
              <w:contextualSpacing/>
            </w:pPr>
            <w:r w:rsidRPr="00AE7F0C">
              <w:t>CO3</w:t>
            </w:r>
          </w:p>
        </w:tc>
        <w:tc>
          <w:tcPr>
            <w:tcW w:w="8221" w:type="dxa"/>
          </w:tcPr>
          <w:p w14:paraId="45E20E2E" w14:textId="77777777" w:rsidR="00655761" w:rsidRPr="00AE7F0C" w:rsidRDefault="00655761" w:rsidP="00A346A3">
            <w:pPr>
              <w:contextualSpacing/>
              <w:jc w:val="both"/>
            </w:pPr>
            <w:r w:rsidRPr="00AE7F0C">
              <w:t xml:space="preserve">Recognize the thermal properties of food materials. </w:t>
            </w:r>
          </w:p>
        </w:tc>
      </w:tr>
      <w:tr w:rsidR="00655761" w:rsidRPr="00AE7F0C" w14:paraId="2737A111" w14:textId="77777777" w:rsidTr="00397F1C">
        <w:trPr>
          <w:trHeight w:val="277"/>
        </w:trPr>
        <w:tc>
          <w:tcPr>
            <w:tcW w:w="851" w:type="dxa"/>
          </w:tcPr>
          <w:p w14:paraId="1596E86A" w14:textId="77777777" w:rsidR="00655761" w:rsidRPr="00AE7F0C" w:rsidRDefault="00655761" w:rsidP="00A346A3">
            <w:pPr>
              <w:contextualSpacing/>
            </w:pPr>
            <w:r w:rsidRPr="00AE7F0C">
              <w:t>CO4</w:t>
            </w:r>
          </w:p>
        </w:tc>
        <w:tc>
          <w:tcPr>
            <w:tcW w:w="8221" w:type="dxa"/>
          </w:tcPr>
          <w:p w14:paraId="595EDC55" w14:textId="77777777" w:rsidR="00655761" w:rsidRPr="00AE7F0C" w:rsidRDefault="00655761" w:rsidP="00A346A3">
            <w:pPr>
              <w:contextualSpacing/>
              <w:jc w:val="both"/>
            </w:pPr>
            <w:r w:rsidRPr="00AE7F0C">
              <w:t xml:space="preserve">Outline the Hydro and Aerodynamic properties of food materials. </w:t>
            </w:r>
          </w:p>
        </w:tc>
      </w:tr>
      <w:tr w:rsidR="00655761" w:rsidRPr="00AE7F0C" w14:paraId="0DC56B51" w14:textId="77777777" w:rsidTr="00397F1C">
        <w:trPr>
          <w:trHeight w:val="277"/>
        </w:trPr>
        <w:tc>
          <w:tcPr>
            <w:tcW w:w="851" w:type="dxa"/>
          </w:tcPr>
          <w:p w14:paraId="1C2ACA24" w14:textId="77777777" w:rsidR="00655761" w:rsidRPr="00AE7F0C" w:rsidRDefault="00655761" w:rsidP="00A346A3">
            <w:pPr>
              <w:contextualSpacing/>
            </w:pPr>
            <w:r w:rsidRPr="00AE7F0C">
              <w:t>CO5</w:t>
            </w:r>
          </w:p>
        </w:tc>
        <w:tc>
          <w:tcPr>
            <w:tcW w:w="8221" w:type="dxa"/>
          </w:tcPr>
          <w:p w14:paraId="30998D10" w14:textId="77777777" w:rsidR="00655761" w:rsidRPr="00AE7F0C" w:rsidRDefault="00655761" w:rsidP="00A346A3">
            <w:pPr>
              <w:contextualSpacing/>
              <w:jc w:val="both"/>
            </w:pPr>
            <w:r w:rsidRPr="00AE7F0C">
              <w:t xml:space="preserve">Infer Textural and EM properties of foods. </w:t>
            </w:r>
          </w:p>
        </w:tc>
      </w:tr>
      <w:tr w:rsidR="00655761" w:rsidRPr="00AE7F0C" w14:paraId="5BE04AC5" w14:textId="77777777" w:rsidTr="00397F1C">
        <w:trPr>
          <w:trHeight w:val="277"/>
        </w:trPr>
        <w:tc>
          <w:tcPr>
            <w:tcW w:w="851" w:type="dxa"/>
          </w:tcPr>
          <w:p w14:paraId="69B2C75C" w14:textId="77777777" w:rsidR="00655761" w:rsidRPr="00AE7F0C" w:rsidRDefault="00655761" w:rsidP="00A346A3">
            <w:pPr>
              <w:contextualSpacing/>
            </w:pPr>
            <w:r w:rsidRPr="00AE7F0C">
              <w:t>CO6</w:t>
            </w:r>
          </w:p>
        </w:tc>
        <w:tc>
          <w:tcPr>
            <w:tcW w:w="8221" w:type="dxa"/>
          </w:tcPr>
          <w:p w14:paraId="0A96F276" w14:textId="77777777" w:rsidR="00655761" w:rsidRPr="00AE7F0C" w:rsidRDefault="00655761" w:rsidP="00A346A3">
            <w:pPr>
              <w:contextualSpacing/>
              <w:jc w:val="both"/>
            </w:pPr>
            <w:r w:rsidRPr="00AE7F0C">
              <w:t>Examine the optical properties of food.</w:t>
            </w:r>
          </w:p>
        </w:tc>
      </w:tr>
    </w:tbl>
    <w:p w14:paraId="46A1405B" w14:textId="77777777" w:rsidR="00655761" w:rsidRPr="00AE7F0C" w:rsidRDefault="00655761" w:rsidP="00A6387A">
      <w:pPr>
        <w:contextualSpacing/>
      </w:pPr>
    </w:p>
    <w:tbl>
      <w:tblPr>
        <w:tblStyle w:val="TableGrid"/>
        <w:tblW w:w="9072" w:type="dxa"/>
        <w:jc w:val="center"/>
        <w:tblLook w:val="04A0" w:firstRow="1" w:lastRow="0" w:firstColumn="1" w:lastColumn="0" w:noHBand="0" w:noVBand="1"/>
      </w:tblPr>
      <w:tblGrid>
        <w:gridCol w:w="1422"/>
        <w:gridCol w:w="1134"/>
        <w:gridCol w:w="1418"/>
        <w:gridCol w:w="992"/>
        <w:gridCol w:w="1276"/>
        <w:gridCol w:w="992"/>
        <w:gridCol w:w="871"/>
        <w:gridCol w:w="967"/>
      </w:tblGrid>
      <w:tr w:rsidR="00655761" w:rsidRPr="00AE7F0C" w14:paraId="2478E510" w14:textId="77777777" w:rsidTr="00397F1C">
        <w:trPr>
          <w:jc w:val="center"/>
        </w:trPr>
        <w:tc>
          <w:tcPr>
            <w:tcW w:w="9072" w:type="dxa"/>
            <w:gridSpan w:val="8"/>
          </w:tcPr>
          <w:p w14:paraId="332EC644" w14:textId="77777777" w:rsidR="00655761" w:rsidRPr="00AE7F0C" w:rsidRDefault="00655761" w:rsidP="00A6387A">
            <w:pPr>
              <w:contextualSpacing/>
              <w:jc w:val="center"/>
              <w:rPr>
                <w:b/>
              </w:rPr>
            </w:pPr>
            <w:r w:rsidRPr="00AE7F0C">
              <w:rPr>
                <w:b/>
              </w:rPr>
              <w:t>Assessment Pattern as per Bloom’s Taxonomy</w:t>
            </w:r>
          </w:p>
        </w:tc>
      </w:tr>
      <w:tr w:rsidR="00655761" w:rsidRPr="00AE7F0C" w14:paraId="6EBF8D03" w14:textId="77777777" w:rsidTr="00397F1C">
        <w:trPr>
          <w:jc w:val="center"/>
        </w:trPr>
        <w:tc>
          <w:tcPr>
            <w:tcW w:w="1422" w:type="dxa"/>
          </w:tcPr>
          <w:p w14:paraId="4CF85FCB" w14:textId="77777777" w:rsidR="00655761" w:rsidRPr="00AE7F0C" w:rsidRDefault="00655761" w:rsidP="00A6387A">
            <w:pPr>
              <w:contextualSpacing/>
              <w:jc w:val="center"/>
              <w:rPr>
                <w:b/>
                <w:bCs/>
              </w:rPr>
            </w:pPr>
            <w:r>
              <w:rPr>
                <w:b/>
                <w:bCs/>
              </w:rPr>
              <w:t>CO / BL</w:t>
            </w:r>
          </w:p>
        </w:tc>
        <w:tc>
          <w:tcPr>
            <w:tcW w:w="1134" w:type="dxa"/>
          </w:tcPr>
          <w:p w14:paraId="6F7FC570" w14:textId="77777777" w:rsidR="00655761" w:rsidRPr="00AE7F0C" w:rsidRDefault="00655761" w:rsidP="00A6387A">
            <w:pPr>
              <w:contextualSpacing/>
              <w:jc w:val="center"/>
              <w:rPr>
                <w:b/>
              </w:rPr>
            </w:pPr>
            <w:r w:rsidRPr="00AE7F0C">
              <w:rPr>
                <w:b/>
              </w:rPr>
              <w:t>R</w:t>
            </w:r>
          </w:p>
        </w:tc>
        <w:tc>
          <w:tcPr>
            <w:tcW w:w="1418" w:type="dxa"/>
          </w:tcPr>
          <w:p w14:paraId="13C63999" w14:textId="77777777" w:rsidR="00655761" w:rsidRPr="00AE7F0C" w:rsidRDefault="00655761" w:rsidP="00A6387A">
            <w:pPr>
              <w:contextualSpacing/>
              <w:jc w:val="center"/>
              <w:rPr>
                <w:b/>
              </w:rPr>
            </w:pPr>
            <w:r w:rsidRPr="00AE7F0C">
              <w:rPr>
                <w:b/>
              </w:rPr>
              <w:t>U</w:t>
            </w:r>
          </w:p>
        </w:tc>
        <w:tc>
          <w:tcPr>
            <w:tcW w:w="992" w:type="dxa"/>
          </w:tcPr>
          <w:p w14:paraId="369C693E" w14:textId="77777777" w:rsidR="00655761" w:rsidRPr="00AE7F0C" w:rsidRDefault="00655761" w:rsidP="00A6387A">
            <w:pPr>
              <w:contextualSpacing/>
              <w:jc w:val="center"/>
              <w:rPr>
                <w:b/>
              </w:rPr>
            </w:pPr>
            <w:r w:rsidRPr="00AE7F0C">
              <w:rPr>
                <w:b/>
              </w:rPr>
              <w:t>A</w:t>
            </w:r>
          </w:p>
        </w:tc>
        <w:tc>
          <w:tcPr>
            <w:tcW w:w="1276" w:type="dxa"/>
          </w:tcPr>
          <w:p w14:paraId="297E2E04" w14:textId="77777777" w:rsidR="00655761" w:rsidRPr="00AE7F0C" w:rsidRDefault="00655761" w:rsidP="00A6387A">
            <w:pPr>
              <w:contextualSpacing/>
              <w:jc w:val="center"/>
              <w:rPr>
                <w:b/>
              </w:rPr>
            </w:pPr>
            <w:r w:rsidRPr="00AE7F0C">
              <w:rPr>
                <w:b/>
              </w:rPr>
              <w:t>An</w:t>
            </w:r>
          </w:p>
        </w:tc>
        <w:tc>
          <w:tcPr>
            <w:tcW w:w="992" w:type="dxa"/>
          </w:tcPr>
          <w:p w14:paraId="68B815A9" w14:textId="77777777" w:rsidR="00655761" w:rsidRPr="00AE7F0C" w:rsidRDefault="00655761" w:rsidP="00A6387A">
            <w:pPr>
              <w:contextualSpacing/>
              <w:jc w:val="center"/>
              <w:rPr>
                <w:b/>
              </w:rPr>
            </w:pPr>
            <w:r w:rsidRPr="00AE7F0C">
              <w:rPr>
                <w:b/>
              </w:rPr>
              <w:t>E</w:t>
            </w:r>
          </w:p>
        </w:tc>
        <w:tc>
          <w:tcPr>
            <w:tcW w:w="871" w:type="dxa"/>
          </w:tcPr>
          <w:p w14:paraId="7923D5CC" w14:textId="77777777" w:rsidR="00655761" w:rsidRPr="00AE7F0C" w:rsidRDefault="00655761" w:rsidP="00A6387A">
            <w:pPr>
              <w:contextualSpacing/>
              <w:jc w:val="center"/>
              <w:rPr>
                <w:b/>
              </w:rPr>
            </w:pPr>
            <w:r w:rsidRPr="00AE7F0C">
              <w:rPr>
                <w:b/>
              </w:rPr>
              <w:t>C</w:t>
            </w:r>
          </w:p>
        </w:tc>
        <w:tc>
          <w:tcPr>
            <w:tcW w:w="967" w:type="dxa"/>
          </w:tcPr>
          <w:p w14:paraId="6ECDF867" w14:textId="77777777" w:rsidR="00655761" w:rsidRPr="00AE7F0C" w:rsidRDefault="00655761" w:rsidP="00A6387A">
            <w:pPr>
              <w:contextualSpacing/>
              <w:jc w:val="center"/>
              <w:rPr>
                <w:b/>
              </w:rPr>
            </w:pPr>
            <w:r w:rsidRPr="00AE7F0C">
              <w:rPr>
                <w:b/>
              </w:rPr>
              <w:t>Total</w:t>
            </w:r>
          </w:p>
        </w:tc>
      </w:tr>
      <w:tr w:rsidR="00655761" w:rsidRPr="00AE7F0C" w14:paraId="7855707C" w14:textId="77777777" w:rsidTr="00397F1C">
        <w:trPr>
          <w:jc w:val="center"/>
        </w:trPr>
        <w:tc>
          <w:tcPr>
            <w:tcW w:w="1422" w:type="dxa"/>
          </w:tcPr>
          <w:p w14:paraId="4591A732" w14:textId="77777777" w:rsidR="00655761" w:rsidRPr="00AE7F0C" w:rsidRDefault="00655761" w:rsidP="00A6387A">
            <w:pPr>
              <w:contextualSpacing/>
              <w:jc w:val="center"/>
            </w:pPr>
            <w:r w:rsidRPr="00AE7F0C">
              <w:t>CO1</w:t>
            </w:r>
          </w:p>
        </w:tc>
        <w:tc>
          <w:tcPr>
            <w:tcW w:w="1134" w:type="dxa"/>
          </w:tcPr>
          <w:p w14:paraId="7FC813C9" w14:textId="77777777" w:rsidR="00655761" w:rsidRPr="00AE7F0C" w:rsidRDefault="00655761" w:rsidP="00A6387A">
            <w:pPr>
              <w:contextualSpacing/>
              <w:jc w:val="center"/>
            </w:pPr>
            <w:r w:rsidRPr="00AE7F0C">
              <w:t>-</w:t>
            </w:r>
          </w:p>
        </w:tc>
        <w:tc>
          <w:tcPr>
            <w:tcW w:w="1418" w:type="dxa"/>
          </w:tcPr>
          <w:p w14:paraId="39ABF211" w14:textId="77777777" w:rsidR="00655761" w:rsidRPr="00AE7F0C" w:rsidRDefault="00655761" w:rsidP="00A6387A">
            <w:pPr>
              <w:contextualSpacing/>
              <w:jc w:val="center"/>
            </w:pPr>
            <w:r w:rsidRPr="00AE7F0C">
              <w:t>10</w:t>
            </w:r>
          </w:p>
        </w:tc>
        <w:tc>
          <w:tcPr>
            <w:tcW w:w="992" w:type="dxa"/>
          </w:tcPr>
          <w:p w14:paraId="14724D52" w14:textId="77777777" w:rsidR="00655761" w:rsidRPr="00AE7F0C" w:rsidRDefault="00655761" w:rsidP="00A6387A">
            <w:pPr>
              <w:contextualSpacing/>
              <w:jc w:val="center"/>
            </w:pPr>
            <w:r w:rsidRPr="00AE7F0C">
              <w:t>-</w:t>
            </w:r>
          </w:p>
        </w:tc>
        <w:tc>
          <w:tcPr>
            <w:tcW w:w="1276" w:type="dxa"/>
          </w:tcPr>
          <w:p w14:paraId="000CFFC9" w14:textId="77777777" w:rsidR="00655761" w:rsidRPr="00AE7F0C" w:rsidRDefault="00655761" w:rsidP="00A6387A">
            <w:pPr>
              <w:contextualSpacing/>
              <w:jc w:val="center"/>
            </w:pPr>
            <w:r w:rsidRPr="00AE7F0C">
              <w:t>10</w:t>
            </w:r>
          </w:p>
        </w:tc>
        <w:tc>
          <w:tcPr>
            <w:tcW w:w="992" w:type="dxa"/>
          </w:tcPr>
          <w:p w14:paraId="0DBD6FF4" w14:textId="77777777" w:rsidR="00655761" w:rsidRPr="00AE7F0C" w:rsidRDefault="00655761" w:rsidP="00A6387A">
            <w:pPr>
              <w:contextualSpacing/>
              <w:jc w:val="center"/>
            </w:pPr>
            <w:r w:rsidRPr="00AE7F0C">
              <w:t>-</w:t>
            </w:r>
          </w:p>
        </w:tc>
        <w:tc>
          <w:tcPr>
            <w:tcW w:w="871" w:type="dxa"/>
          </w:tcPr>
          <w:p w14:paraId="377CA462" w14:textId="77777777" w:rsidR="00655761" w:rsidRPr="00AE7F0C" w:rsidRDefault="00655761" w:rsidP="00A6387A">
            <w:pPr>
              <w:contextualSpacing/>
              <w:jc w:val="center"/>
            </w:pPr>
            <w:r w:rsidRPr="00AE7F0C">
              <w:t>-</w:t>
            </w:r>
          </w:p>
        </w:tc>
        <w:tc>
          <w:tcPr>
            <w:tcW w:w="967" w:type="dxa"/>
          </w:tcPr>
          <w:p w14:paraId="43BB0256" w14:textId="77777777" w:rsidR="00655761" w:rsidRPr="00AE7F0C" w:rsidRDefault="00655761" w:rsidP="00A6387A">
            <w:pPr>
              <w:contextualSpacing/>
              <w:jc w:val="center"/>
            </w:pPr>
            <w:r w:rsidRPr="00AE7F0C">
              <w:t>20</w:t>
            </w:r>
          </w:p>
        </w:tc>
      </w:tr>
      <w:tr w:rsidR="00655761" w:rsidRPr="00AE7F0C" w14:paraId="3AB28125" w14:textId="77777777" w:rsidTr="00397F1C">
        <w:trPr>
          <w:jc w:val="center"/>
        </w:trPr>
        <w:tc>
          <w:tcPr>
            <w:tcW w:w="1422" w:type="dxa"/>
          </w:tcPr>
          <w:p w14:paraId="00C93DB0" w14:textId="77777777" w:rsidR="00655761" w:rsidRPr="00AE7F0C" w:rsidRDefault="00655761" w:rsidP="00A6387A">
            <w:pPr>
              <w:contextualSpacing/>
              <w:jc w:val="center"/>
            </w:pPr>
            <w:r w:rsidRPr="00AE7F0C">
              <w:t>CO2</w:t>
            </w:r>
          </w:p>
        </w:tc>
        <w:tc>
          <w:tcPr>
            <w:tcW w:w="1134" w:type="dxa"/>
          </w:tcPr>
          <w:p w14:paraId="43502722" w14:textId="77777777" w:rsidR="00655761" w:rsidRPr="00AE7F0C" w:rsidRDefault="00655761" w:rsidP="00A6387A">
            <w:pPr>
              <w:contextualSpacing/>
              <w:jc w:val="center"/>
            </w:pPr>
            <w:r w:rsidRPr="00AE7F0C">
              <w:t>-</w:t>
            </w:r>
          </w:p>
        </w:tc>
        <w:tc>
          <w:tcPr>
            <w:tcW w:w="1418" w:type="dxa"/>
          </w:tcPr>
          <w:p w14:paraId="74FA24E8" w14:textId="77777777" w:rsidR="00655761" w:rsidRPr="00AE7F0C" w:rsidRDefault="00655761" w:rsidP="00A6387A">
            <w:pPr>
              <w:contextualSpacing/>
              <w:jc w:val="center"/>
            </w:pPr>
            <w:r w:rsidRPr="00AE7F0C">
              <w:t>-</w:t>
            </w:r>
          </w:p>
        </w:tc>
        <w:tc>
          <w:tcPr>
            <w:tcW w:w="992" w:type="dxa"/>
          </w:tcPr>
          <w:p w14:paraId="3B66D09E" w14:textId="77777777" w:rsidR="00655761" w:rsidRPr="00AE7F0C" w:rsidRDefault="00655761" w:rsidP="00A6387A">
            <w:pPr>
              <w:contextualSpacing/>
              <w:jc w:val="center"/>
            </w:pPr>
            <w:r w:rsidRPr="00AE7F0C">
              <w:t>20</w:t>
            </w:r>
          </w:p>
        </w:tc>
        <w:tc>
          <w:tcPr>
            <w:tcW w:w="1276" w:type="dxa"/>
          </w:tcPr>
          <w:p w14:paraId="725E0C72" w14:textId="77777777" w:rsidR="00655761" w:rsidRPr="00AE7F0C" w:rsidRDefault="00655761" w:rsidP="00A6387A">
            <w:pPr>
              <w:contextualSpacing/>
              <w:jc w:val="center"/>
            </w:pPr>
            <w:r w:rsidRPr="00AE7F0C">
              <w:t>-</w:t>
            </w:r>
          </w:p>
        </w:tc>
        <w:tc>
          <w:tcPr>
            <w:tcW w:w="992" w:type="dxa"/>
          </w:tcPr>
          <w:p w14:paraId="1D106375" w14:textId="77777777" w:rsidR="00655761" w:rsidRPr="00AE7F0C" w:rsidRDefault="00655761" w:rsidP="00A6387A">
            <w:pPr>
              <w:contextualSpacing/>
              <w:jc w:val="center"/>
            </w:pPr>
            <w:r w:rsidRPr="00AE7F0C">
              <w:t>-</w:t>
            </w:r>
          </w:p>
        </w:tc>
        <w:tc>
          <w:tcPr>
            <w:tcW w:w="871" w:type="dxa"/>
          </w:tcPr>
          <w:p w14:paraId="18C444AA" w14:textId="77777777" w:rsidR="00655761" w:rsidRPr="00AE7F0C" w:rsidRDefault="00655761" w:rsidP="00A6387A">
            <w:pPr>
              <w:contextualSpacing/>
              <w:jc w:val="center"/>
            </w:pPr>
            <w:r w:rsidRPr="00AE7F0C">
              <w:t>-</w:t>
            </w:r>
          </w:p>
        </w:tc>
        <w:tc>
          <w:tcPr>
            <w:tcW w:w="967" w:type="dxa"/>
          </w:tcPr>
          <w:p w14:paraId="3C8AFA56" w14:textId="77777777" w:rsidR="00655761" w:rsidRPr="00AE7F0C" w:rsidRDefault="00655761" w:rsidP="00A6387A">
            <w:pPr>
              <w:contextualSpacing/>
              <w:jc w:val="center"/>
            </w:pPr>
            <w:r w:rsidRPr="00AE7F0C">
              <w:t>20</w:t>
            </w:r>
          </w:p>
        </w:tc>
      </w:tr>
      <w:tr w:rsidR="00655761" w:rsidRPr="00AE7F0C" w14:paraId="68D450CA" w14:textId="77777777" w:rsidTr="00397F1C">
        <w:trPr>
          <w:jc w:val="center"/>
        </w:trPr>
        <w:tc>
          <w:tcPr>
            <w:tcW w:w="1422" w:type="dxa"/>
          </w:tcPr>
          <w:p w14:paraId="6D11425A" w14:textId="77777777" w:rsidR="00655761" w:rsidRPr="00AE7F0C" w:rsidRDefault="00655761" w:rsidP="00A6387A">
            <w:pPr>
              <w:contextualSpacing/>
              <w:jc w:val="center"/>
            </w:pPr>
            <w:r w:rsidRPr="00AE7F0C">
              <w:t>CO3</w:t>
            </w:r>
          </w:p>
        </w:tc>
        <w:tc>
          <w:tcPr>
            <w:tcW w:w="1134" w:type="dxa"/>
          </w:tcPr>
          <w:p w14:paraId="4A2B75B3" w14:textId="77777777" w:rsidR="00655761" w:rsidRPr="00AE7F0C" w:rsidRDefault="00655761" w:rsidP="00A6387A">
            <w:pPr>
              <w:contextualSpacing/>
              <w:jc w:val="center"/>
            </w:pPr>
            <w:r w:rsidRPr="00AE7F0C">
              <w:t>45</w:t>
            </w:r>
          </w:p>
        </w:tc>
        <w:tc>
          <w:tcPr>
            <w:tcW w:w="1418" w:type="dxa"/>
          </w:tcPr>
          <w:p w14:paraId="004F2960" w14:textId="77777777" w:rsidR="00655761" w:rsidRPr="00AE7F0C" w:rsidRDefault="00655761" w:rsidP="00A6387A">
            <w:pPr>
              <w:contextualSpacing/>
              <w:jc w:val="center"/>
            </w:pPr>
            <w:r w:rsidRPr="00AE7F0C">
              <w:t>15</w:t>
            </w:r>
          </w:p>
        </w:tc>
        <w:tc>
          <w:tcPr>
            <w:tcW w:w="992" w:type="dxa"/>
          </w:tcPr>
          <w:p w14:paraId="77F2F714" w14:textId="77777777" w:rsidR="00655761" w:rsidRPr="00AE7F0C" w:rsidRDefault="00655761" w:rsidP="00A6387A">
            <w:pPr>
              <w:contextualSpacing/>
              <w:jc w:val="center"/>
            </w:pPr>
            <w:r w:rsidRPr="00AE7F0C">
              <w:t>-</w:t>
            </w:r>
          </w:p>
        </w:tc>
        <w:tc>
          <w:tcPr>
            <w:tcW w:w="1276" w:type="dxa"/>
          </w:tcPr>
          <w:p w14:paraId="3EFDA4BE" w14:textId="77777777" w:rsidR="00655761" w:rsidRPr="00AE7F0C" w:rsidRDefault="00655761" w:rsidP="00A6387A">
            <w:pPr>
              <w:contextualSpacing/>
              <w:jc w:val="center"/>
            </w:pPr>
            <w:r w:rsidRPr="00AE7F0C">
              <w:t>-</w:t>
            </w:r>
          </w:p>
        </w:tc>
        <w:tc>
          <w:tcPr>
            <w:tcW w:w="992" w:type="dxa"/>
          </w:tcPr>
          <w:p w14:paraId="23A5D33C" w14:textId="77777777" w:rsidR="00655761" w:rsidRPr="00AE7F0C" w:rsidRDefault="00655761" w:rsidP="00A6387A">
            <w:pPr>
              <w:contextualSpacing/>
              <w:jc w:val="center"/>
            </w:pPr>
            <w:r w:rsidRPr="00AE7F0C">
              <w:t>-</w:t>
            </w:r>
          </w:p>
        </w:tc>
        <w:tc>
          <w:tcPr>
            <w:tcW w:w="871" w:type="dxa"/>
          </w:tcPr>
          <w:p w14:paraId="2BA55FD8" w14:textId="77777777" w:rsidR="00655761" w:rsidRPr="00AE7F0C" w:rsidRDefault="00655761" w:rsidP="00A6387A">
            <w:pPr>
              <w:contextualSpacing/>
              <w:jc w:val="center"/>
            </w:pPr>
            <w:r w:rsidRPr="00AE7F0C">
              <w:t>-</w:t>
            </w:r>
          </w:p>
        </w:tc>
        <w:tc>
          <w:tcPr>
            <w:tcW w:w="967" w:type="dxa"/>
          </w:tcPr>
          <w:p w14:paraId="025A9A0B" w14:textId="77777777" w:rsidR="00655761" w:rsidRPr="00AE7F0C" w:rsidRDefault="00655761" w:rsidP="00A6387A">
            <w:pPr>
              <w:contextualSpacing/>
              <w:jc w:val="center"/>
            </w:pPr>
            <w:r w:rsidRPr="00AE7F0C">
              <w:t>60</w:t>
            </w:r>
          </w:p>
        </w:tc>
      </w:tr>
      <w:tr w:rsidR="00655761" w:rsidRPr="00AE7F0C" w14:paraId="2A4C1BE8" w14:textId="77777777" w:rsidTr="00397F1C">
        <w:trPr>
          <w:jc w:val="center"/>
        </w:trPr>
        <w:tc>
          <w:tcPr>
            <w:tcW w:w="1422" w:type="dxa"/>
          </w:tcPr>
          <w:p w14:paraId="342C4973" w14:textId="77777777" w:rsidR="00655761" w:rsidRPr="00AE7F0C" w:rsidRDefault="00655761" w:rsidP="00A6387A">
            <w:pPr>
              <w:contextualSpacing/>
              <w:jc w:val="center"/>
            </w:pPr>
            <w:r w:rsidRPr="00AE7F0C">
              <w:t>CO4</w:t>
            </w:r>
          </w:p>
        </w:tc>
        <w:tc>
          <w:tcPr>
            <w:tcW w:w="1134" w:type="dxa"/>
          </w:tcPr>
          <w:p w14:paraId="220A991F" w14:textId="77777777" w:rsidR="00655761" w:rsidRPr="00AE7F0C" w:rsidRDefault="00655761" w:rsidP="00A6387A">
            <w:pPr>
              <w:contextualSpacing/>
              <w:jc w:val="center"/>
            </w:pPr>
            <w:r w:rsidRPr="00AE7F0C">
              <w:t>10</w:t>
            </w:r>
          </w:p>
        </w:tc>
        <w:tc>
          <w:tcPr>
            <w:tcW w:w="1418" w:type="dxa"/>
          </w:tcPr>
          <w:p w14:paraId="0BA0F3A9" w14:textId="77777777" w:rsidR="00655761" w:rsidRPr="00AE7F0C" w:rsidRDefault="00655761" w:rsidP="00A6387A">
            <w:pPr>
              <w:contextualSpacing/>
              <w:jc w:val="center"/>
            </w:pPr>
            <w:r w:rsidRPr="00AE7F0C">
              <w:t>10</w:t>
            </w:r>
          </w:p>
        </w:tc>
        <w:tc>
          <w:tcPr>
            <w:tcW w:w="992" w:type="dxa"/>
          </w:tcPr>
          <w:p w14:paraId="38B0531E" w14:textId="77777777" w:rsidR="00655761" w:rsidRPr="00AE7F0C" w:rsidRDefault="00655761" w:rsidP="00A6387A">
            <w:pPr>
              <w:contextualSpacing/>
              <w:jc w:val="center"/>
            </w:pPr>
            <w:r w:rsidRPr="00AE7F0C">
              <w:t>-</w:t>
            </w:r>
          </w:p>
        </w:tc>
        <w:tc>
          <w:tcPr>
            <w:tcW w:w="1276" w:type="dxa"/>
          </w:tcPr>
          <w:p w14:paraId="5F716CA1" w14:textId="77777777" w:rsidR="00655761" w:rsidRPr="00AE7F0C" w:rsidRDefault="00655761" w:rsidP="00A6387A">
            <w:pPr>
              <w:contextualSpacing/>
              <w:jc w:val="center"/>
            </w:pPr>
            <w:r w:rsidRPr="00AE7F0C">
              <w:t>20</w:t>
            </w:r>
          </w:p>
        </w:tc>
        <w:tc>
          <w:tcPr>
            <w:tcW w:w="992" w:type="dxa"/>
          </w:tcPr>
          <w:p w14:paraId="1D614850" w14:textId="77777777" w:rsidR="00655761" w:rsidRPr="00AE7F0C" w:rsidRDefault="00655761" w:rsidP="00A6387A">
            <w:pPr>
              <w:contextualSpacing/>
              <w:jc w:val="center"/>
            </w:pPr>
            <w:r w:rsidRPr="00AE7F0C">
              <w:t>-</w:t>
            </w:r>
          </w:p>
        </w:tc>
        <w:tc>
          <w:tcPr>
            <w:tcW w:w="871" w:type="dxa"/>
          </w:tcPr>
          <w:p w14:paraId="381FE726" w14:textId="77777777" w:rsidR="00655761" w:rsidRPr="00AE7F0C" w:rsidRDefault="00655761" w:rsidP="00A6387A">
            <w:pPr>
              <w:contextualSpacing/>
              <w:jc w:val="center"/>
            </w:pPr>
            <w:r w:rsidRPr="00AE7F0C">
              <w:t>-</w:t>
            </w:r>
          </w:p>
        </w:tc>
        <w:tc>
          <w:tcPr>
            <w:tcW w:w="967" w:type="dxa"/>
          </w:tcPr>
          <w:p w14:paraId="3AF37E96" w14:textId="77777777" w:rsidR="00655761" w:rsidRPr="00AE7F0C" w:rsidRDefault="00655761" w:rsidP="00A6387A">
            <w:pPr>
              <w:contextualSpacing/>
              <w:jc w:val="center"/>
            </w:pPr>
            <w:r w:rsidRPr="00AE7F0C">
              <w:t>40</w:t>
            </w:r>
          </w:p>
        </w:tc>
      </w:tr>
      <w:tr w:rsidR="00655761" w:rsidRPr="00AE7F0C" w14:paraId="44586E2A" w14:textId="77777777" w:rsidTr="00397F1C">
        <w:trPr>
          <w:jc w:val="center"/>
        </w:trPr>
        <w:tc>
          <w:tcPr>
            <w:tcW w:w="1422" w:type="dxa"/>
          </w:tcPr>
          <w:p w14:paraId="44D75DD6" w14:textId="77777777" w:rsidR="00655761" w:rsidRPr="00AE7F0C" w:rsidRDefault="00655761" w:rsidP="00A6387A">
            <w:pPr>
              <w:contextualSpacing/>
              <w:jc w:val="center"/>
            </w:pPr>
            <w:r w:rsidRPr="00AE7F0C">
              <w:t>CO5</w:t>
            </w:r>
          </w:p>
        </w:tc>
        <w:tc>
          <w:tcPr>
            <w:tcW w:w="1134" w:type="dxa"/>
          </w:tcPr>
          <w:p w14:paraId="1537AA52" w14:textId="77777777" w:rsidR="00655761" w:rsidRPr="00AE7F0C" w:rsidRDefault="00655761" w:rsidP="00A6387A">
            <w:pPr>
              <w:contextualSpacing/>
              <w:jc w:val="center"/>
            </w:pPr>
            <w:r w:rsidRPr="00AE7F0C">
              <w:t>-</w:t>
            </w:r>
          </w:p>
        </w:tc>
        <w:tc>
          <w:tcPr>
            <w:tcW w:w="1418" w:type="dxa"/>
          </w:tcPr>
          <w:p w14:paraId="138DBB85" w14:textId="77777777" w:rsidR="00655761" w:rsidRPr="00AE7F0C" w:rsidRDefault="00655761" w:rsidP="00A6387A">
            <w:pPr>
              <w:contextualSpacing/>
              <w:jc w:val="center"/>
            </w:pPr>
            <w:r w:rsidRPr="00AE7F0C">
              <w:t>8</w:t>
            </w:r>
          </w:p>
        </w:tc>
        <w:tc>
          <w:tcPr>
            <w:tcW w:w="992" w:type="dxa"/>
          </w:tcPr>
          <w:p w14:paraId="3F5FABD7" w14:textId="77777777" w:rsidR="00655761" w:rsidRPr="00AE7F0C" w:rsidRDefault="00655761" w:rsidP="00A6387A">
            <w:pPr>
              <w:contextualSpacing/>
              <w:jc w:val="center"/>
            </w:pPr>
            <w:r w:rsidRPr="00AE7F0C">
              <w:t>12</w:t>
            </w:r>
          </w:p>
        </w:tc>
        <w:tc>
          <w:tcPr>
            <w:tcW w:w="1276" w:type="dxa"/>
          </w:tcPr>
          <w:p w14:paraId="54503EBB" w14:textId="77777777" w:rsidR="00655761" w:rsidRPr="00AE7F0C" w:rsidRDefault="00655761" w:rsidP="00A6387A">
            <w:pPr>
              <w:contextualSpacing/>
              <w:jc w:val="center"/>
            </w:pPr>
            <w:r w:rsidRPr="00AE7F0C">
              <w:t>-</w:t>
            </w:r>
          </w:p>
        </w:tc>
        <w:tc>
          <w:tcPr>
            <w:tcW w:w="992" w:type="dxa"/>
          </w:tcPr>
          <w:p w14:paraId="25836DCB" w14:textId="77777777" w:rsidR="00655761" w:rsidRPr="00AE7F0C" w:rsidRDefault="00655761" w:rsidP="00A6387A">
            <w:pPr>
              <w:contextualSpacing/>
              <w:jc w:val="center"/>
            </w:pPr>
            <w:r w:rsidRPr="00AE7F0C">
              <w:t>-</w:t>
            </w:r>
          </w:p>
        </w:tc>
        <w:tc>
          <w:tcPr>
            <w:tcW w:w="871" w:type="dxa"/>
          </w:tcPr>
          <w:p w14:paraId="3E17C0C4" w14:textId="77777777" w:rsidR="00655761" w:rsidRPr="00AE7F0C" w:rsidRDefault="00655761" w:rsidP="00A6387A">
            <w:pPr>
              <w:contextualSpacing/>
              <w:jc w:val="center"/>
            </w:pPr>
            <w:r w:rsidRPr="00AE7F0C">
              <w:t>-</w:t>
            </w:r>
          </w:p>
        </w:tc>
        <w:tc>
          <w:tcPr>
            <w:tcW w:w="967" w:type="dxa"/>
          </w:tcPr>
          <w:p w14:paraId="304AE5A3" w14:textId="77777777" w:rsidR="00655761" w:rsidRPr="00AE7F0C" w:rsidRDefault="00655761" w:rsidP="00A6387A">
            <w:pPr>
              <w:contextualSpacing/>
              <w:jc w:val="center"/>
            </w:pPr>
            <w:r w:rsidRPr="00AE7F0C">
              <w:t>20</w:t>
            </w:r>
          </w:p>
        </w:tc>
      </w:tr>
      <w:tr w:rsidR="00655761" w:rsidRPr="00AE7F0C" w14:paraId="5D3CDF0D" w14:textId="77777777" w:rsidTr="00397F1C">
        <w:trPr>
          <w:jc w:val="center"/>
        </w:trPr>
        <w:tc>
          <w:tcPr>
            <w:tcW w:w="1422" w:type="dxa"/>
          </w:tcPr>
          <w:p w14:paraId="0F8713D5" w14:textId="77777777" w:rsidR="00655761" w:rsidRPr="00AE7F0C" w:rsidRDefault="00655761" w:rsidP="00A6387A">
            <w:pPr>
              <w:contextualSpacing/>
              <w:jc w:val="center"/>
            </w:pPr>
            <w:r w:rsidRPr="00AE7F0C">
              <w:t>CO6</w:t>
            </w:r>
          </w:p>
        </w:tc>
        <w:tc>
          <w:tcPr>
            <w:tcW w:w="1134" w:type="dxa"/>
          </w:tcPr>
          <w:p w14:paraId="4C108C4C" w14:textId="77777777" w:rsidR="00655761" w:rsidRPr="00AE7F0C" w:rsidRDefault="00655761" w:rsidP="00A6387A">
            <w:pPr>
              <w:contextualSpacing/>
              <w:jc w:val="center"/>
            </w:pPr>
            <w:r w:rsidRPr="00AE7F0C">
              <w:t>-</w:t>
            </w:r>
          </w:p>
        </w:tc>
        <w:tc>
          <w:tcPr>
            <w:tcW w:w="1418" w:type="dxa"/>
          </w:tcPr>
          <w:p w14:paraId="31E3291C" w14:textId="77777777" w:rsidR="00655761" w:rsidRPr="00AE7F0C" w:rsidRDefault="00655761" w:rsidP="00A6387A">
            <w:pPr>
              <w:contextualSpacing/>
              <w:jc w:val="center"/>
            </w:pPr>
            <w:r w:rsidRPr="00AE7F0C">
              <w:t>-</w:t>
            </w:r>
          </w:p>
        </w:tc>
        <w:tc>
          <w:tcPr>
            <w:tcW w:w="992" w:type="dxa"/>
          </w:tcPr>
          <w:p w14:paraId="72ACE76B" w14:textId="77777777" w:rsidR="00655761" w:rsidRPr="00AE7F0C" w:rsidRDefault="00655761" w:rsidP="00A6387A">
            <w:pPr>
              <w:contextualSpacing/>
              <w:jc w:val="center"/>
            </w:pPr>
            <w:r w:rsidRPr="00AE7F0C">
              <w:t>-</w:t>
            </w:r>
          </w:p>
        </w:tc>
        <w:tc>
          <w:tcPr>
            <w:tcW w:w="1276" w:type="dxa"/>
          </w:tcPr>
          <w:p w14:paraId="6E36E250" w14:textId="77777777" w:rsidR="00655761" w:rsidRPr="00AE7F0C" w:rsidRDefault="00655761" w:rsidP="00A6387A">
            <w:pPr>
              <w:contextualSpacing/>
              <w:jc w:val="center"/>
            </w:pPr>
            <w:r w:rsidRPr="00AE7F0C">
              <w:t>-</w:t>
            </w:r>
          </w:p>
        </w:tc>
        <w:tc>
          <w:tcPr>
            <w:tcW w:w="992" w:type="dxa"/>
          </w:tcPr>
          <w:p w14:paraId="4A950D60" w14:textId="77777777" w:rsidR="00655761" w:rsidRPr="00AE7F0C" w:rsidRDefault="00655761" w:rsidP="00A6387A">
            <w:pPr>
              <w:contextualSpacing/>
              <w:jc w:val="center"/>
            </w:pPr>
            <w:r w:rsidRPr="00AE7F0C">
              <w:t>-</w:t>
            </w:r>
          </w:p>
        </w:tc>
        <w:tc>
          <w:tcPr>
            <w:tcW w:w="871" w:type="dxa"/>
          </w:tcPr>
          <w:p w14:paraId="532EEE85" w14:textId="77777777" w:rsidR="00655761" w:rsidRPr="00AE7F0C" w:rsidRDefault="00655761" w:rsidP="00A6387A">
            <w:pPr>
              <w:contextualSpacing/>
              <w:jc w:val="center"/>
            </w:pPr>
            <w:r w:rsidRPr="00AE7F0C">
              <w:t>20</w:t>
            </w:r>
          </w:p>
        </w:tc>
        <w:tc>
          <w:tcPr>
            <w:tcW w:w="967" w:type="dxa"/>
          </w:tcPr>
          <w:p w14:paraId="4A814B91" w14:textId="77777777" w:rsidR="00655761" w:rsidRPr="00AE7F0C" w:rsidRDefault="00655761" w:rsidP="00A6387A">
            <w:pPr>
              <w:contextualSpacing/>
              <w:jc w:val="center"/>
            </w:pPr>
            <w:r w:rsidRPr="00AE7F0C">
              <w:t>20</w:t>
            </w:r>
          </w:p>
        </w:tc>
      </w:tr>
      <w:tr w:rsidR="00655761" w:rsidRPr="00AE7F0C" w14:paraId="2F50BC68" w14:textId="77777777" w:rsidTr="00397F1C">
        <w:trPr>
          <w:jc w:val="center"/>
        </w:trPr>
        <w:tc>
          <w:tcPr>
            <w:tcW w:w="8105" w:type="dxa"/>
            <w:gridSpan w:val="7"/>
          </w:tcPr>
          <w:p w14:paraId="0345ECB6" w14:textId="77777777" w:rsidR="00655761" w:rsidRPr="00AE7F0C" w:rsidRDefault="00655761" w:rsidP="00A6387A">
            <w:pPr>
              <w:contextualSpacing/>
            </w:pPr>
          </w:p>
        </w:tc>
        <w:tc>
          <w:tcPr>
            <w:tcW w:w="967" w:type="dxa"/>
          </w:tcPr>
          <w:p w14:paraId="2C96C6AE" w14:textId="77777777" w:rsidR="00655761" w:rsidRPr="00AE7F0C" w:rsidRDefault="00655761" w:rsidP="00A6387A">
            <w:pPr>
              <w:contextualSpacing/>
              <w:jc w:val="center"/>
              <w:rPr>
                <w:b/>
              </w:rPr>
            </w:pPr>
            <w:r w:rsidRPr="00AE7F0C">
              <w:rPr>
                <w:b/>
              </w:rPr>
              <w:t>180</w:t>
            </w:r>
          </w:p>
        </w:tc>
      </w:tr>
    </w:tbl>
    <w:p w14:paraId="4758BF4B" w14:textId="77777777" w:rsidR="00655761" w:rsidRPr="00AE7F0C" w:rsidRDefault="00655761" w:rsidP="00A6387A">
      <w:pPr>
        <w:contextualSpacing/>
      </w:pPr>
    </w:p>
    <w:p w14:paraId="46636737" w14:textId="77777777" w:rsidR="00655761" w:rsidRDefault="00655761">
      <w:pPr>
        <w:spacing w:after="200" w:line="276" w:lineRule="auto"/>
        <w:rPr>
          <w:rFonts w:ascii="Arial" w:hAnsi="Arial" w:cs="Arial"/>
          <w:bCs/>
          <w:noProof/>
        </w:rPr>
      </w:pPr>
      <w:r>
        <w:rPr>
          <w:rFonts w:ascii="Arial" w:hAnsi="Arial" w:cs="Arial"/>
          <w:bCs/>
          <w:noProof/>
        </w:rPr>
        <w:br w:type="page"/>
      </w:r>
    </w:p>
    <w:p w14:paraId="61077DCD" w14:textId="663CD279" w:rsidR="00655761" w:rsidRDefault="00655761" w:rsidP="008B182C">
      <w:pPr>
        <w:jc w:val="center"/>
        <w:rPr>
          <w:rFonts w:ascii="Arial" w:hAnsi="Arial" w:cs="Arial"/>
          <w:bCs/>
          <w:noProof/>
        </w:rPr>
      </w:pPr>
      <w:r>
        <w:rPr>
          <w:rFonts w:ascii="Arial" w:hAnsi="Arial" w:cs="Arial"/>
          <w:noProof/>
        </w:rPr>
        <w:lastRenderedPageBreak/>
        <w:drawing>
          <wp:inline distT="0" distB="0" distL="0" distR="0" wp14:anchorId="231A4514" wp14:editId="41D8D3A0">
            <wp:extent cx="5734050" cy="838200"/>
            <wp:effectExtent l="0" t="0" r="0" b="0"/>
            <wp:docPr id="1440539824" name="Picture 14405398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721DC7" w14:textId="77777777" w:rsidR="00655761" w:rsidRDefault="00655761" w:rsidP="008B182C">
      <w:pPr>
        <w:jc w:val="center"/>
        <w:rPr>
          <w:b/>
          <w:bCs/>
        </w:rPr>
      </w:pPr>
    </w:p>
    <w:p w14:paraId="6FED423E" w14:textId="77777777" w:rsidR="00655761" w:rsidRDefault="00655761" w:rsidP="008B182C">
      <w:pPr>
        <w:jc w:val="center"/>
        <w:rPr>
          <w:b/>
          <w:bCs/>
        </w:rPr>
      </w:pPr>
      <w:r>
        <w:rPr>
          <w:b/>
          <w:bCs/>
        </w:rPr>
        <w:t>END SEMESTER EXAMINATION – NOV / DEC 2024</w:t>
      </w:r>
    </w:p>
    <w:p w14:paraId="7C13348A" w14:textId="77777777" w:rsidR="00655761" w:rsidRDefault="0065576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1E42AE" w14:paraId="45BBE0FB" w14:textId="77777777" w:rsidTr="00D54806">
        <w:trPr>
          <w:trHeight w:val="397"/>
          <w:jc w:val="center"/>
        </w:trPr>
        <w:tc>
          <w:tcPr>
            <w:tcW w:w="1555" w:type="dxa"/>
            <w:vAlign w:val="center"/>
          </w:tcPr>
          <w:p w14:paraId="07D38141" w14:textId="77777777" w:rsidR="00655761" w:rsidRPr="0037089B" w:rsidRDefault="00655761" w:rsidP="00D54806">
            <w:pPr>
              <w:pStyle w:val="Title"/>
              <w:jc w:val="left"/>
              <w:rPr>
                <w:b/>
                <w:sz w:val="22"/>
                <w:szCs w:val="22"/>
              </w:rPr>
            </w:pPr>
            <w:r w:rsidRPr="0037089B">
              <w:rPr>
                <w:b/>
                <w:sz w:val="22"/>
                <w:szCs w:val="22"/>
              </w:rPr>
              <w:t xml:space="preserve">Course Code      </w:t>
            </w:r>
          </w:p>
        </w:tc>
        <w:tc>
          <w:tcPr>
            <w:tcW w:w="6662" w:type="dxa"/>
            <w:vAlign w:val="center"/>
          </w:tcPr>
          <w:p w14:paraId="58125C79" w14:textId="77777777" w:rsidR="00655761" w:rsidRPr="0037089B" w:rsidRDefault="00655761" w:rsidP="003D5621">
            <w:pPr>
              <w:pStyle w:val="Title"/>
              <w:jc w:val="left"/>
              <w:rPr>
                <w:b/>
                <w:sz w:val="22"/>
                <w:szCs w:val="22"/>
              </w:rPr>
            </w:pPr>
            <w:r>
              <w:rPr>
                <w:b/>
                <w:sz w:val="22"/>
                <w:szCs w:val="22"/>
              </w:rPr>
              <w:t>20FP3018</w:t>
            </w:r>
          </w:p>
        </w:tc>
        <w:tc>
          <w:tcPr>
            <w:tcW w:w="1417" w:type="dxa"/>
            <w:vAlign w:val="center"/>
          </w:tcPr>
          <w:p w14:paraId="53728132" w14:textId="77777777" w:rsidR="00655761" w:rsidRPr="0037089B" w:rsidRDefault="0065576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6AD342F0" w14:textId="77777777" w:rsidR="00655761" w:rsidRPr="0037089B" w:rsidRDefault="00655761" w:rsidP="00D54806">
            <w:pPr>
              <w:pStyle w:val="Title"/>
              <w:jc w:val="left"/>
              <w:rPr>
                <w:b/>
                <w:sz w:val="22"/>
                <w:szCs w:val="22"/>
              </w:rPr>
            </w:pPr>
            <w:r w:rsidRPr="0037089B">
              <w:rPr>
                <w:b/>
                <w:sz w:val="22"/>
                <w:szCs w:val="22"/>
              </w:rPr>
              <w:t>3hrs</w:t>
            </w:r>
          </w:p>
        </w:tc>
      </w:tr>
      <w:tr w:rsidR="00655761" w:rsidRPr="001E42AE" w14:paraId="781CA212" w14:textId="77777777" w:rsidTr="00D54806">
        <w:trPr>
          <w:trHeight w:val="397"/>
          <w:jc w:val="center"/>
        </w:trPr>
        <w:tc>
          <w:tcPr>
            <w:tcW w:w="1555" w:type="dxa"/>
            <w:vAlign w:val="center"/>
          </w:tcPr>
          <w:p w14:paraId="53B2D752" w14:textId="77777777" w:rsidR="00655761" w:rsidRPr="0037089B" w:rsidRDefault="00655761"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EFB5256" w14:textId="77777777" w:rsidR="00655761" w:rsidRPr="0037089B" w:rsidRDefault="00655761" w:rsidP="00D54806">
            <w:pPr>
              <w:pStyle w:val="Title"/>
              <w:jc w:val="left"/>
              <w:rPr>
                <w:b/>
                <w:sz w:val="22"/>
                <w:szCs w:val="22"/>
              </w:rPr>
            </w:pPr>
            <w:r>
              <w:rPr>
                <w:b/>
                <w:sz w:val="22"/>
                <w:szCs w:val="22"/>
              </w:rPr>
              <w:t>EMERGING TRENDS IN FOOD PROCESS ENGINEERING</w:t>
            </w:r>
          </w:p>
        </w:tc>
        <w:tc>
          <w:tcPr>
            <w:tcW w:w="1417" w:type="dxa"/>
            <w:vAlign w:val="center"/>
          </w:tcPr>
          <w:p w14:paraId="5A927625" w14:textId="77777777" w:rsidR="00655761" w:rsidRPr="0037089B" w:rsidRDefault="00655761" w:rsidP="00D54806">
            <w:pPr>
              <w:pStyle w:val="Title"/>
              <w:jc w:val="left"/>
              <w:rPr>
                <w:b/>
                <w:bCs/>
                <w:sz w:val="22"/>
                <w:szCs w:val="22"/>
              </w:rPr>
            </w:pPr>
            <w:r w:rsidRPr="0037089B">
              <w:rPr>
                <w:b/>
                <w:bCs/>
                <w:sz w:val="22"/>
                <w:szCs w:val="22"/>
              </w:rPr>
              <w:t xml:space="preserve">Max. Marks </w:t>
            </w:r>
          </w:p>
        </w:tc>
        <w:tc>
          <w:tcPr>
            <w:tcW w:w="851" w:type="dxa"/>
            <w:vAlign w:val="center"/>
          </w:tcPr>
          <w:p w14:paraId="3FCB5F87" w14:textId="77777777" w:rsidR="00655761" w:rsidRPr="0037089B" w:rsidRDefault="00655761" w:rsidP="00D54806">
            <w:pPr>
              <w:pStyle w:val="Title"/>
              <w:jc w:val="left"/>
              <w:rPr>
                <w:b/>
                <w:sz w:val="22"/>
                <w:szCs w:val="22"/>
              </w:rPr>
            </w:pPr>
            <w:r w:rsidRPr="0037089B">
              <w:rPr>
                <w:b/>
                <w:sz w:val="22"/>
                <w:szCs w:val="22"/>
              </w:rPr>
              <w:t>100</w:t>
            </w:r>
          </w:p>
        </w:tc>
      </w:tr>
    </w:tbl>
    <w:p w14:paraId="7D82792F"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55761" w:rsidRPr="003F48A5" w14:paraId="21E89BAC" w14:textId="77777777" w:rsidTr="000938AC">
        <w:trPr>
          <w:trHeight w:val="552"/>
        </w:trPr>
        <w:tc>
          <w:tcPr>
            <w:tcW w:w="272" w:type="pct"/>
            <w:vAlign w:val="center"/>
          </w:tcPr>
          <w:p w14:paraId="116FE89A" w14:textId="77777777" w:rsidR="00655761" w:rsidRPr="003F48A5" w:rsidRDefault="00655761" w:rsidP="00F33D16">
            <w:pPr>
              <w:jc w:val="center"/>
              <w:rPr>
                <w:b/>
              </w:rPr>
            </w:pPr>
            <w:r w:rsidRPr="003F48A5">
              <w:rPr>
                <w:b/>
              </w:rPr>
              <w:t>Q. No.</w:t>
            </w:r>
          </w:p>
        </w:tc>
        <w:tc>
          <w:tcPr>
            <w:tcW w:w="3900" w:type="pct"/>
            <w:gridSpan w:val="2"/>
            <w:vAlign w:val="center"/>
          </w:tcPr>
          <w:p w14:paraId="0D3B1E69" w14:textId="77777777" w:rsidR="00655761" w:rsidRPr="003F48A5" w:rsidRDefault="00655761" w:rsidP="00F33D16">
            <w:pPr>
              <w:jc w:val="center"/>
              <w:rPr>
                <w:b/>
              </w:rPr>
            </w:pPr>
            <w:r w:rsidRPr="003F48A5">
              <w:rPr>
                <w:b/>
              </w:rPr>
              <w:t>Questions</w:t>
            </w:r>
          </w:p>
        </w:tc>
        <w:tc>
          <w:tcPr>
            <w:tcW w:w="319" w:type="pct"/>
            <w:vAlign w:val="center"/>
          </w:tcPr>
          <w:p w14:paraId="300A5A0B" w14:textId="77777777" w:rsidR="00655761" w:rsidRPr="003F48A5" w:rsidRDefault="00655761" w:rsidP="00F33D16">
            <w:pPr>
              <w:jc w:val="center"/>
              <w:rPr>
                <w:b/>
              </w:rPr>
            </w:pPr>
            <w:r w:rsidRPr="003F48A5">
              <w:rPr>
                <w:b/>
              </w:rPr>
              <w:t>CO</w:t>
            </w:r>
          </w:p>
        </w:tc>
        <w:tc>
          <w:tcPr>
            <w:tcW w:w="256" w:type="pct"/>
            <w:vAlign w:val="center"/>
          </w:tcPr>
          <w:p w14:paraId="182D1ECE" w14:textId="77777777" w:rsidR="00655761" w:rsidRPr="003F48A5" w:rsidRDefault="00655761" w:rsidP="00F33D16">
            <w:pPr>
              <w:jc w:val="center"/>
              <w:rPr>
                <w:b/>
              </w:rPr>
            </w:pPr>
            <w:r w:rsidRPr="003F48A5">
              <w:rPr>
                <w:b/>
              </w:rPr>
              <w:t>BL</w:t>
            </w:r>
          </w:p>
        </w:tc>
        <w:tc>
          <w:tcPr>
            <w:tcW w:w="253" w:type="pct"/>
            <w:vAlign w:val="center"/>
          </w:tcPr>
          <w:p w14:paraId="16039144" w14:textId="77777777" w:rsidR="00655761" w:rsidRPr="003F48A5" w:rsidRDefault="00655761" w:rsidP="00F33D16">
            <w:pPr>
              <w:jc w:val="center"/>
              <w:rPr>
                <w:b/>
              </w:rPr>
            </w:pPr>
            <w:r w:rsidRPr="003F48A5">
              <w:rPr>
                <w:b/>
              </w:rPr>
              <w:t>M</w:t>
            </w:r>
          </w:p>
        </w:tc>
      </w:tr>
      <w:tr w:rsidR="00655761" w:rsidRPr="003F48A5" w14:paraId="4FC9DDF6" w14:textId="77777777" w:rsidTr="00F33D16">
        <w:trPr>
          <w:trHeight w:val="552"/>
        </w:trPr>
        <w:tc>
          <w:tcPr>
            <w:tcW w:w="5000" w:type="pct"/>
            <w:gridSpan w:val="6"/>
            <w:vAlign w:val="center"/>
          </w:tcPr>
          <w:p w14:paraId="73A8D146" w14:textId="77777777" w:rsidR="00655761" w:rsidRPr="003F48A5" w:rsidRDefault="00655761" w:rsidP="00F33D16">
            <w:pPr>
              <w:jc w:val="center"/>
              <w:rPr>
                <w:b/>
                <w:u w:val="single"/>
              </w:rPr>
            </w:pPr>
            <w:r w:rsidRPr="003F48A5">
              <w:rPr>
                <w:b/>
                <w:u w:val="single"/>
              </w:rPr>
              <w:t>PART – A (4 X 20 = 80 MARKS)</w:t>
            </w:r>
          </w:p>
          <w:p w14:paraId="2E7168AF" w14:textId="77777777" w:rsidR="00655761" w:rsidRPr="003F48A5" w:rsidRDefault="00655761" w:rsidP="00F33D16">
            <w:pPr>
              <w:jc w:val="center"/>
              <w:rPr>
                <w:b/>
              </w:rPr>
            </w:pPr>
            <w:r w:rsidRPr="003F48A5">
              <w:rPr>
                <w:b/>
              </w:rPr>
              <w:t>(Answer all the Questions)</w:t>
            </w:r>
          </w:p>
        </w:tc>
      </w:tr>
      <w:tr w:rsidR="00655761" w:rsidRPr="003F48A5" w14:paraId="5DE83AA2" w14:textId="77777777" w:rsidTr="003E76D5">
        <w:trPr>
          <w:trHeight w:val="283"/>
        </w:trPr>
        <w:tc>
          <w:tcPr>
            <w:tcW w:w="272" w:type="pct"/>
          </w:tcPr>
          <w:p w14:paraId="0E54FEC9" w14:textId="77777777" w:rsidR="00655761" w:rsidRPr="003F48A5" w:rsidRDefault="00655761" w:rsidP="00F33D16">
            <w:pPr>
              <w:jc w:val="center"/>
            </w:pPr>
            <w:r w:rsidRPr="003F48A5">
              <w:t>1.</w:t>
            </w:r>
          </w:p>
        </w:tc>
        <w:tc>
          <w:tcPr>
            <w:tcW w:w="189" w:type="pct"/>
          </w:tcPr>
          <w:p w14:paraId="6DBF2561" w14:textId="77777777" w:rsidR="00655761" w:rsidRPr="003F48A5" w:rsidRDefault="00655761" w:rsidP="00F33D16">
            <w:pPr>
              <w:jc w:val="center"/>
            </w:pPr>
            <w:r w:rsidRPr="003F48A5">
              <w:t>a.</w:t>
            </w:r>
          </w:p>
        </w:tc>
        <w:tc>
          <w:tcPr>
            <w:tcW w:w="3711" w:type="pct"/>
          </w:tcPr>
          <w:p w14:paraId="5909FB90" w14:textId="77777777" w:rsidR="00655761" w:rsidRPr="003F48A5" w:rsidRDefault="00655761" w:rsidP="007A411A">
            <w:pPr>
              <w:jc w:val="both"/>
            </w:pPr>
            <w:r>
              <w:t>Classify the hurdles and interpret the principles of hurdle technology in preserving food quality.</w:t>
            </w:r>
          </w:p>
        </w:tc>
        <w:tc>
          <w:tcPr>
            <w:tcW w:w="319" w:type="pct"/>
            <w:vAlign w:val="center"/>
          </w:tcPr>
          <w:p w14:paraId="6F04B0EE" w14:textId="77777777" w:rsidR="00655761" w:rsidRPr="003F48A5" w:rsidRDefault="00655761" w:rsidP="003E76D5">
            <w:pPr>
              <w:jc w:val="center"/>
            </w:pPr>
            <w:r w:rsidRPr="003F48A5">
              <w:t>CO1</w:t>
            </w:r>
          </w:p>
        </w:tc>
        <w:tc>
          <w:tcPr>
            <w:tcW w:w="256" w:type="pct"/>
            <w:vAlign w:val="center"/>
          </w:tcPr>
          <w:p w14:paraId="220490B3" w14:textId="77777777" w:rsidR="00655761" w:rsidRPr="003F48A5" w:rsidRDefault="00655761" w:rsidP="003E76D5">
            <w:pPr>
              <w:jc w:val="center"/>
            </w:pPr>
            <w:r>
              <w:t>An</w:t>
            </w:r>
          </w:p>
        </w:tc>
        <w:tc>
          <w:tcPr>
            <w:tcW w:w="253" w:type="pct"/>
            <w:vAlign w:val="center"/>
          </w:tcPr>
          <w:p w14:paraId="242FEEC8" w14:textId="77777777" w:rsidR="00655761" w:rsidRPr="003F48A5" w:rsidRDefault="00655761" w:rsidP="003E76D5">
            <w:pPr>
              <w:jc w:val="center"/>
            </w:pPr>
            <w:r>
              <w:t>1</w:t>
            </w:r>
            <w:r w:rsidRPr="003F48A5">
              <w:t>0</w:t>
            </w:r>
          </w:p>
        </w:tc>
      </w:tr>
      <w:tr w:rsidR="00655761" w:rsidRPr="003F48A5" w14:paraId="061C1426" w14:textId="77777777" w:rsidTr="003E76D5">
        <w:trPr>
          <w:trHeight w:val="283"/>
        </w:trPr>
        <w:tc>
          <w:tcPr>
            <w:tcW w:w="272" w:type="pct"/>
          </w:tcPr>
          <w:p w14:paraId="311E39BC" w14:textId="77777777" w:rsidR="00655761" w:rsidRPr="003F48A5" w:rsidRDefault="00655761" w:rsidP="00F33D16">
            <w:pPr>
              <w:jc w:val="center"/>
            </w:pPr>
          </w:p>
        </w:tc>
        <w:tc>
          <w:tcPr>
            <w:tcW w:w="189" w:type="pct"/>
          </w:tcPr>
          <w:p w14:paraId="6F99B5D0" w14:textId="77777777" w:rsidR="00655761" w:rsidRPr="003F48A5" w:rsidRDefault="00655761" w:rsidP="00F33D16">
            <w:pPr>
              <w:jc w:val="center"/>
            </w:pPr>
            <w:r w:rsidRPr="003F48A5">
              <w:t>b.</w:t>
            </w:r>
          </w:p>
        </w:tc>
        <w:tc>
          <w:tcPr>
            <w:tcW w:w="3711" w:type="pct"/>
          </w:tcPr>
          <w:p w14:paraId="76E0E891" w14:textId="77777777" w:rsidR="00655761" w:rsidRPr="003F48A5" w:rsidRDefault="00655761" w:rsidP="007A411A">
            <w:pPr>
              <w:rPr>
                <w:bCs/>
              </w:rPr>
            </w:pPr>
            <w:r>
              <w:rPr>
                <w:bCs/>
              </w:rPr>
              <w:t>Illustrate the different types of hurdles with suitable examples.</w:t>
            </w:r>
          </w:p>
        </w:tc>
        <w:tc>
          <w:tcPr>
            <w:tcW w:w="319" w:type="pct"/>
            <w:vAlign w:val="center"/>
          </w:tcPr>
          <w:p w14:paraId="2D46F432" w14:textId="77777777" w:rsidR="00655761" w:rsidRPr="003F48A5" w:rsidRDefault="00655761" w:rsidP="003E76D5">
            <w:pPr>
              <w:jc w:val="center"/>
            </w:pPr>
            <w:r>
              <w:t>CO1</w:t>
            </w:r>
          </w:p>
        </w:tc>
        <w:tc>
          <w:tcPr>
            <w:tcW w:w="256" w:type="pct"/>
            <w:vAlign w:val="center"/>
          </w:tcPr>
          <w:p w14:paraId="1612DCD6" w14:textId="77777777" w:rsidR="00655761" w:rsidRPr="003F48A5" w:rsidRDefault="00655761" w:rsidP="003E76D5">
            <w:pPr>
              <w:jc w:val="center"/>
            </w:pPr>
            <w:r>
              <w:t>A</w:t>
            </w:r>
          </w:p>
        </w:tc>
        <w:tc>
          <w:tcPr>
            <w:tcW w:w="253" w:type="pct"/>
            <w:vAlign w:val="center"/>
          </w:tcPr>
          <w:p w14:paraId="6CAEB9D5" w14:textId="77777777" w:rsidR="00655761" w:rsidRPr="003F48A5" w:rsidRDefault="00655761" w:rsidP="003E76D5">
            <w:pPr>
              <w:jc w:val="center"/>
            </w:pPr>
            <w:r>
              <w:t>10</w:t>
            </w:r>
          </w:p>
        </w:tc>
      </w:tr>
      <w:tr w:rsidR="00655761" w:rsidRPr="003F48A5" w14:paraId="7EBA536A" w14:textId="77777777" w:rsidTr="003E76D5">
        <w:trPr>
          <w:trHeight w:val="239"/>
        </w:trPr>
        <w:tc>
          <w:tcPr>
            <w:tcW w:w="272" w:type="pct"/>
          </w:tcPr>
          <w:p w14:paraId="7E3D9B57" w14:textId="77777777" w:rsidR="00655761" w:rsidRPr="003F48A5" w:rsidRDefault="00655761" w:rsidP="00F33D16">
            <w:pPr>
              <w:jc w:val="center"/>
            </w:pPr>
          </w:p>
        </w:tc>
        <w:tc>
          <w:tcPr>
            <w:tcW w:w="189" w:type="pct"/>
          </w:tcPr>
          <w:p w14:paraId="1C7D58E3" w14:textId="77777777" w:rsidR="00655761" w:rsidRPr="003F48A5" w:rsidRDefault="00655761" w:rsidP="00F33D16">
            <w:pPr>
              <w:jc w:val="center"/>
            </w:pPr>
          </w:p>
        </w:tc>
        <w:tc>
          <w:tcPr>
            <w:tcW w:w="3711" w:type="pct"/>
          </w:tcPr>
          <w:p w14:paraId="0FC7AEBF" w14:textId="77777777" w:rsidR="00655761" w:rsidRPr="003F48A5" w:rsidRDefault="00655761" w:rsidP="00FA7076">
            <w:pPr>
              <w:jc w:val="center"/>
              <w:rPr>
                <w:b/>
                <w:bCs/>
              </w:rPr>
            </w:pPr>
            <w:r w:rsidRPr="003F48A5">
              <w:rPr>
                <w:b/>
                <w:bCs/>
              </w:rPr>
              <w:t>(OR)</w:t>
            </w:r>
          </w:p>
        </w:tc>
        <w:tc>
          <w:tcPr>
            <w:tcW w:w="319" w:type="pct"/>
            <w:vAlign w:val="center"/>
          </w:tcPr>
          <w:p w14:paraId="7A87844A" w14:textId="77777777" w:rsidR="00655761" w:rsidRPr="003F48A5" w:rsidRDefault="00655761" w:rsidP="003E76D5">
            <w:pPr>
              <w:jc w:val="center"/>
            </w:pPr>
          </w:p>
        </w:tc>
        <w:tc>
          <w:tcPr>
            <w:tcW w:w="256" w:type="pct"/>
            <w:vAlign w:val="center"/>
          </w:tcPr>
          <w:p w14:paraId="3BEAFFD9" w14:textId="77777777" w:rsidR="00655761" w:rsidRPr="003F48A5" w:rsidRDefault="00655761" w:rsidP="003E76D5">
            <w:pPr>
              <w:jc w:val="center"/>
            </w:pPr>
          </w:p>
        </w:tc>
        <w:tc>
          <w:tcPr>
            <w:tcW w:w="253" w:type="pct"/>
            <w:vAlign w:val="center"/>
          </w:tcPr>
          <w:p w14:paraId="4165F023" w14:textId="77777777" w:rsidR="00655761" w:rsidRPr="003F48A5" w:rsidRDefault="00655761" w:rsidP="003E76D5">
            <w:pPr>
              <w:jc w:val="center"/>
            </w:pPr>
          </w:p>
        </w:tc>
      </w:tr>
      <w:tr w:rsidR="00655761" w:rsidRPr="003F48A5" w14:paraId="0CE327D0" w14:textId="77777777" w:rsidTr="003E76D5">
        <w:trPr>
          <w:trHeight w:val="283"/>
        </w:trPr>
        <w:tc>
          <w:tcPr>
            <w:tcW w:w="272" w:type="pct"/>
          </w:tcPr>
          <w:p w14:paraId="4D1F0E81" w14:textId="77777777" w:rsidR="00655761" w:rsidRPr="003F48A5" w:rsidRDefault="00655761" w:rsidP="00F33D16">
            <w:pPr>
              <w:jc w:val="center"/>
            </w:pPr>
            <w:r w:rsidRPr="003F48A5">
              <w:t>2.</w:t>
            </w:r>
          </w:p>
        </w:tc>
        <w:tc>
          <w:tcPr>
            <w:tcW w:w="189" w:type="pct"/>
          </w:tcPr>
          <w:p w14:paraId="3B7C5496" w14:textId="77777777" w:rsidR="00655761" w:rsidRPr="003F48A5" w:rsidRDefault="00655761" w:rsidP="00F33D16">
            <w:pPr>
              <w:jc w:val="center"/>
            </w:pPr>
          </w:p>
        </w:tc>
        <w:tc>
          <w:tcPr>
            <w:tcW w:w="3711" w:type="pct"/>
          </w:tcPr>
          <w:p w14:paraId="2BC5E3A6" w14:textId="77777777" w:rsidR="00655761" w:rsidRPr="003F48A5" w:rsidRDefault="00655761" w:rsidP="000938AC">
            <w:r>
              <w:t>State the principle of pulsed light and explain the generation and inactivation mechanism of PL with a suitable diagram.</w:t>
            </w:r>
          </w:p>
        </w:tc>
        <w:tc>
          <w:tcPr>
            <w:tcW w:w="319" w:type="pct"/>
            <w:vAlign w:val="center"/>
          </w:tcPr>
          <w:p w14:paraId="61BB1305" w14:textId="77777777" w:rsidR="00655761" w:rsidRPr="003F48A5" w:rsidRDefault="00655761" w:rsidP="003E76D5">
            <w:pPr>
              <w:jc w:val="center"/>
            </w:pPr>
            <w:r w:rsidRPr="003F48A5">
              <w:t>CO2</w:t>
            </w:r>
          </w:p>
        </w:tc>
        <w:tc>
          <w:tcPr>
            <w:tcW w:w="256" w:type="pct"/>
            <w:vAlign w:val="center"/>
          </w:tcPr>
          <w:p w14:paraId="60D59E1A" w14:textId="77777777" w:rsidR="00655761" w:rsidRPr="003F48A5" w:rsidRDefault="00655761" w:rsidP="003E76D5">
            <w:pPr>
              <w:jc w:val="center"/>
            </w:pPr>
            <w:r>
              <w:t>A</w:t>
            </w:r>
          </w:p>
        </w:tc>
        <w:tc>
          <w:tcPr>
            <w:tcW w:w="253" w:type="pct"/>
            <w:vAlign w:val="center"/>
          </w:tcPr>
          <w:p w14:paraId="7E1F2BE0" w14:textId="77777777" w:rsidR="00655761" w:rsidRPr="003F48A5" w:rsidRDefault="00655761" w:rsidP="003E76D5">
            <w:pPr>
              <w:jc w:val="center"/>
            </w:pPr>
            <w:r w:rsidRPr="003F48A5">
              <w:t>20</w:t>
            </w:r>
          </w:p>
        </w:tc>
      </w:tr>
      <w:tr w:rsidR="00655761" w:rsidRPr="003F48A5" w14:paraId="29C4DD48" w14:textId="77777777" w:rsidTr="003E76D5">
        <w:trPr>
          <w:trHeight w:val="397"/>
        </w:trPr>
        <w:tc>
          <w:tcPr>
            <w:tcW w:w="272" w:type="pct"/>
          </w:tcPr>
          <w:p w14:paraId="017B1EB9" w14:textId="77777777" w:rsidR="00655761" w:rsidRPr="003F48A5" w:rsidRDefault="00655761" w:rsidP="00F33D16">
            <w:pPr>
              <w:jc w:val="center"/>
            </w:pPr>
          </w:p>
        </w:tc>
        <w:tc>
          <w:tcPr>
            <w:tcW w:w="189" w:type="pct"/>
          </w:tcPr>
          <w:p w14:paraId="6B564F9C" w14:textId="77777777" w:rsidR="00655761" w:rsidRPr="003F48A5" w:rsidRDefault="00655761" w:rsidP="00F33D16">
            <w:pPr>
              <w:jc w:val="center"/>
            </w:pPr>
          </w:p>
        </w:tc>
        <w:tc>
          <w:tcPr>
            <w:tcW w:w="3711" w:type="pct"/>
          </w:tcPr>
          <w:p w14:paraId="6938FA8C" w14:textId="77777777" w:rsidR="00655761" w:rsidRPr="003F48A5" w:rsidRDefault="00655761" w:rsidP="00FA7076">
            <w:pPr>
              <w:jc w:val="center"/>
            </w:pPr>
          </w:p>
        </w:tc>
        <w:tc>
          <w:tcPr>
            <w:tcW w:w="319" w:type="pct"/>
            <w:vAlign w:val="center"/>
          </w:tcPr>
          <w:p w14:paraId="49F0C15F" w14:textId="77777777" w:rsidR="00655761" w:rsidRPr="003F48A5" w:rsidRDefault="00655761" w:rsidP="003E76D5">
            <w:pPr>
              <w:jc w:val="center"/>
            </w:pPr>
          </w:p>
        </w:tc>
        <w:tc>
          <w:tcPr>
            <w:tcW w:w="256" w:type="pct"/>
            <w:vAlign w:val="center"/>
          </w:tcPr>
          <w:p w14:paraId="343744A9" w14:textId="77777777" w:rsidR="00655761" w:rsidRPr="003F48A5" w:rsidRDefault="00655761" w:rsidP="003E76D5">
            <w:pPr>
              <w:jc w:val="center"/>
            </w:pPr>
          </w:p>
        </w:tc>
        <w:tc>
          <w:tcPr>
            <w:tcW w:w="253" w:type="pct"/>
            <w:vAlign w:val="center"/>
          </w:tcPr>
          <w:p w14:paraId="4751D77E" w14:textId="77777777" w:rsidR="00655761" w:rsidRPr="003F48A5" w:rsidRDefault="00655761" w:rsidP="003E76D5">
            <w:pPr>
              <w:jc w:val="center"/>
            </w:pPr>
          </w:p>
        </w:tc>
      </w:tr>
      <w:tr w:rsidR="00655761" w:rsidRPr="003F48A5" w14:paraId="0DCBD0A7" w14:textId="77777777" w:rsidTr="003E76D5">
        <w:trPr>
          <w:trHeight w:val="283"/>
        </w:trPr>
        <w:tc>
          <w:tcPr>
            <w:tcW w:w="272" w:type="pct"/>
          </w:tcPr>
          <w:p w14:paraId="0069EB34" w14:textId="77777777" w:rsidR="00655761" w:rsidRPr="003F48A5" w:rsidRDefault="00655761" w:rsidP="006E359E">
            <w:pPr>
              <w:jc w:val="center"/>
            </w:pPr>
            <w:r w:rsidRPr="003F48A5">
              <w:t>3.</w:t>
            </w:r>
          </w:p>
        </w:tc>
        <w:tc>
          <w:tcPr>
            <w:tcW w:w="189" w:type="pct"/>
          </w:tcPr>
          <w:p w14:paraId="7A70C769" w14:textId="77777777" w:rsidR="00655761" w:rsidRPr="003F48A5" w:rsidRDefault="00655761" w:rsidP="006E359E">
            <w:pPr>
              <w:jc w:val="center"/>
            </w:pPr>
            <w:r w:rsidRPr="003F48A5">
              <w:t>a.</w:t>
            </w:r>
          </w:p>
        </w:tc>
        <w:tc>
          <w:tcPr>
            <w:tcW w:w="3711" w:type="pct"/>
            <w:vAlign w:val="center"/>
          </w:tcPr>
          <w:p w14:paraId="539EF6B7" w14:textId="77777777" w:rsidR="00655761" w:rsidRPr="003F48A5" w:rsidRDefault="00655761" w:rsidP="006E359E">
            <w:pPr>
              <w:jc w:val="both"/>
            </w:pPr>
            <w:r>
              <w:t>Describe the principle, construction and working of Microwave processing equipment.</w:t>
            </w:r>
          </w:p>
        </w:tc>
        <w:tc>
          <w:tcPr>
            <w:tcW w:w="319" w:type="pct"/>
            <w:vAlign w:val="center"/>
          </w:tcPr>
          <w:p w14:paraId="146B9E2E" w14:textId="77777777" w:rsidR="00655761" w:rsidRPr="003F48A5" w:rsidRDefault="00655761" w:rsidP="003E76D5">
            <w:pPr>
              <w:jc w:val="center"/>
            </w:pPr>
            <w:r w:rsidRPr="00111D43">
              <w:t>CO</w:t>
            </w:r>
            <w:r>
              <w:t>3</w:t>
            </w:r>
          </w:p>
        </w:tc>
        <w:tc>
          <w:tcPr>
            <w:tcW w:w="256" w:type="pct"/>
            <w:vAlign w:val="center"/>
          </w:tcPr>
          <w:p w14:paraId="7F9FFA10" w14:textId="77777777" w:rsidR="00655761" w:rsidRPr="003F48A5" w:rsidRDefault="00655761" w:rsidP="003E76D5">
            <w:pPr>
              <w:jc w:val="center"/>
            </w:pPr>
            <w:r>
              <w:t>R</w:t>
            </w:r>
          </w:p>
        </w:tc>
        <w:tc>
          <w:tcPr>
            <w:tcW w:w="253" w:type="pct"/>
            <w:vAlign w:val="center"/>
          </w:tcPr>
          <w:p w14:paraId="37493039" w14:textId="77777777" w:rsidR="00655761" w:rsidRPr="003F48A5" w:rsidRDefault="00655761" w:rsidP="003E76D5">
            <w:pPr>
              <w:jc w:val="center"/>
            </w:pPr>
            <w:r>
              <w:t>12</w:t>
            </w:r>
          </w:p>
        </w:tc>
      </w:tr>
      <w:tr w:rsidR="00655761" w:rsidRPr="003F48A5" w14:paraId="43571AC8" w14:textId="77777777" w:rsidTr="003E76D5">
        <w:trPr>
          <w:trHeight w:val="283"/>
        </w:trPr>
        <w:tc>
          <w:tcPr>
            <w:tcW w:w="272" w:type="pct"/>
          </w:tcPr>
          <w:p w14:paraId="5F105741" w14:textId="77777777" w:rsidR="00655761" w:rsidRPr="003F48A5" w:rsidRDefault="00655761" w:rsidP="00A135F7">
            <w:pPr>
              <w:jc w:val="center"/>
            </w:pPr>
          </w:p>
        </w:tc>
        <w:tc>
          <w:tcPr>
            <w:tcW w:w="189" w:type="pct"/>
          </w:tcPr>
          <w:p w14:paraId="10F0487C" w14:textId="77777777" w:rsidR="00655761" w:rsidRPr="003F48A5" w:rsidRDefault="00655761" w:rsidP="00A135F7">
            <w:pPr>
              <w:jc w:val="center"/>
            </w:pPr>
            <w:r w:rsidRPr="003F48A5">
              <w:t>b.</w:t>
            </w:r>
          </w:p>
        </w:tc>
        <w:tc>
          <w:tcPr>
            <w:tcW w:w="3711" w:type="pct"/>
            <w:vAlign w:val="center"/>
          </w:tcPr>
          <w:p w14:paraId="6D1977CA" w14:textId="77777777" w:rsidR="00655761" w:rsidRPr="003F48A5" w:rsidRDefault="00655761" w:rsidP="00A135F7">
            <w:pPr>
              <w:jc w:val="both"/>
              <w:rPr>
                <w:bCs/>
              </w:rPr>
            </w:pPr>
            <w:r>
              <w:rPr>
                <w:bCs/>
              </w:rPr>
              <w:t>Summarize the recent advancement in microwave processing of foods.</w:t>
            </w:r>
          </w:p>
        </w:tc>
        <w:tc>
          <w:tcPr>
            <w:tcW w:w="319" w:type="pct"/>
            <w:vAlign w:val="center"/>
          </w:tcPr>
          <w:p w14:paraId="051569D0" w14:textId="77777777" w:rsidR="00655761" w:rsidRPr="003F48A5" w:rsidRDefault="00655761" w:rsidP="003E76D5">
            <w:pPr>
              <w:jc w:val="center"/>
            </w:pPr>
            <w:r w:rsidRPr="00111D43">
              <w:t>CO</w:t>
            </w:r>
            <w:r>
              <w:t>3</w:t>
            </w:r>
          </w:p>
        </w:tc>
        <w:tc>
          <w:tcPr>
            <w:tcW w:w="256" w:type="pct"/>
            <w:vAlign w:val="center"/>
          </w:tcPr>
          <w:p w14:paraId="2188F38E" w14:textId="77777777" w:rsidR="00655761" w:rsidRPr="003F48A5" w:rsidRDefault="00655761" w:rsidP="003E76D5">
            <w:pPr>
              <w:jc w:val="center"/>
            </w:pPr>
            <w:r>
              <w:t>U</w:t>
            </w:r>
          </w:p>
        </w:tc>
        <w:tc>
          <w:tcPr>
            <w:tcW w:w="253" w:type="pct"/>
            <w:vAlign w:val="center"/>
          </w:tcPr>
          <w:p w14:paraId="1DF461C2" w14:textId="77777777" w:rsidR="00655761" w:rsidRPr="003F48A5" w:rsidRDefault="00655761" w:rsidP="003E76D5">
            <w:pPr>
              <w:jc w:val="center"/>
            </w:pPr>
            <w:r>
              <w:t>8</w:t>
            </w:r>
          </w:p>
        </w:tc>
      </w:tr>
      <w:tr w:rsidR="00655761" w:rsidRPr="003F48A5" w14:paraId="0C165C57" w14:textId="77777777" w:rsidTr="003E76D5">
        <w:trPr>
          <w:trHeight w:val="173"/>
        </w:trPr>
        <w:tc>
          <w:tcPr>
            <w:tcW w:w="272" w:type="pct"/>
          </w:tcPr>
          <w:p w14:paraId="7FAB332F" w14:textId="77777777" w:rsidR="00655761" w:rsidRPr="003F48A5" w:rsidRDefault="00655761" w:rsidP="00A135F7">
            <w:pPr>
              <w:jc w:val="center"/>
            </w:pPr>
          </w:p>
        </w:tc>
        <w:tc>
          <w:tcPr>
            <w:tcW w:w="189" w:type="pct"/>
          </w:tcPr>
          <w:p w14:paraId="65D78BAE" w14:textId="77777777" w:rsidR="00655761" w:rsidRPr="003F48A5" w:rsidRDefault="00655761" w:rsidP="00A135F7">
            <w:pPr>
              <w:jc w:val="center"/>
            </w:pPr>
          </w:p>
        </w:tc>
        <w:tc>
          <w:tcPr>
            <w:tcW w:w="3711" w:type="pct"/>
          </w:tcPr>
          <w:p w14:paraId="19168AEC" w14:textId="77777777" w:rsidR="00655761" w:rsidRPr="003F48A5" w:rsidRDefault="00655761" w:rsidP="00A135F7">
            <w:pPr>
              <w:jc w:val="center"/>
            </w:pPr>
            <w:r w:rsidRPr="003F48A5">
              <w:rPr>
                <w:b/>
                <w:bCs/>
              </w:rPr>
              <w:t>(OR)</w:t>
            </w:r>
          </w:p>
        </w:tc>
        <w:tc>
          <w:tcPr>
            <w:tcW w:w="319" w:type="pct"/>
            <w:vAlign w:val="center"/>
          </w:tcPr>
          <w:p w14:paraId="10DC4B1E" w14:textId="77777777" w:rsidR="00655761" w:rsidRPr="003F48A5" w:rsidRDefault="00655761" w:rsidP="003E76D5">
            <w:pPr>
              <w:jc w:val="center"/>
            </w:pPr>
          </w:p>
        </w:tc>
        <w:tc>
          <w:tcPr>
            <w:tcW w:w="256" w:type="pct"/>
            <w:vAlign w:val="center"/>
          </w:tcPr>
          <w:p w14:paraId="6E3A6708" w14:textId="77777777" w:rsidR="00655761" w:rsidRPr="003F48A5" w:rsidRDefault="00655761" w:rsidP="003E76D5">
            <w:pPr>
              <w:jc w:val="center"/>
            </w:pPr>
          </w:p>
        </w:tc>
        <w:tc>
          <w:tcPr>
            <w:tcW w:w="253" w:type="pct"/>
            <w:vAlign w:val="center"/>
          </w:tcPr>
          <w:p w14:paraId="518F9365" w14:textId="77777777" w:rsidR="00655761" w:rsidRPr="003F48A5" w:rsidRDefault="00655761" w:rsidP="003E76D5">
            <w:pPr>
              <w:jc w:val="center"/>
            </w:pPr>
          </w:p>
        </w:tc>
      </w:tr>
      <w:tr w:rsidR="00655761" w:rsidRPr="003F48A5" w14:paraId="26A236B0" w14:textId="77777777" w:rsidTr="003E76D5">
        <w:trPr>
          <w:trHeight w:val="283"/>
        </w:trPr>
        <w:tc>
          <w:tcPr>
            <w:tcW w:w="272" w:type="pct"/>
          </w:tcPr>
          <w:p w14:paraId="50E1367E" w14:textId="77777777" w:rsidR="00655761" w:rsidRPr="003F48A5" w:rsidRDefault="00655761" w:rsidP="00A135F7">
            <w:pPr>
              <w:jc w:val="center"/>
            </w:pPr>
            <w:r w:rsidRPr="003F48A5">
              <w:t>4.</w:t>
            </w:r>
          </w:p>
        </w:tc>
        <w:tc>
          <w:tcPr>
            <w:tcW w:w="189" w:type="pct"/>
          </w:tcPr>
          <w:p w14:paraId="6AF46526" w14:textId="77777777" w:rsidR="00655761" w:rsidRPr="003F48A5" w:rsidRDefault="00655761" w:rsidP="00A135F7">
            <w:pPr>
              <w:jc w:val="center"/>
            </w:pPr>
          </w:p>
        </w:tc>
        <w:tc>
          <w:tcPr>
            <w:tcW w:w="3711" w:type="pct"/>
          </w:tcPr>
          <w:p w14:paraId="3CD959CB" w14:textId="77777777" w:rsidR="00655761" w:rsidRPr="003F48A5" w:rsidRDefault="00655761" w:rsidP="001A5C19">
            <w:pPr>
              <w:jc w:val="both"/>
            </w:pPr>
            <w:r>
              <w:t>List the principles of HPP, describe the construction and working of HPP unit with a neat sketch and mention the advantages and disadvantages.</w:t>
            </w:r>
          </w:p>
        </w:tc>
        <w:tc>
          <w:tcPr>
            <w:tcW w:w="319" w:type="pct"/>
            <w:vAlign w:val="center"/>
          </w:tcPr>
          <w:p w14:paraId="7956854D" w14:textId="77777777" w:rsidR="00655761" w:rsidRPr="003F48A5" w:rsidRDefault="00655761" w:rsidP="003E76D5">
            <w:pPr>
              <w:jc w:val="center"/>
            </w:pPr>
            <w:r w:rsidRPr="003F48A5">
              <w:t>CO4</w:t>
            </w:r>
          </w:p>
        </w:tc>
        <w:tc>
          <w:tcPr>
            <w:tcW w:w="256" w:type="pct"/>
            <w:vAlign w:val="center"/>
          </w:tcPr>
          <w:p w14:paraId="0744E2E5" w14:textId="77777777" w:rsidR="00655761" w:rsidRPr="003F48A5" w:rsidRDefault="00655761" w:rsidP="003E76D5">
            <w:pPr>
              <w:jc w:val="center"/>
            </w:pPr>
            <w:r>
              <w:t>U</w:t>
            </w:r>
          </w:p>
        </w:tc>
        <w:tc>
          <w:tcPr>
            <w:tcW w:w="253" w:type="pct"/>
            <w:vAlign w:val="center"/>
          </w:tcPr>
          <w:p w14:paraId="78C131D8" w14:textId="77777777" w:rsidR="00655761" w:rsidRPr="003F48A5" w:rsidRDefault="00655761" w:rsidP="003E76D5">
            <w:pPr>
              <w:jc w:val="center"/>
            </w:pPr>
            <w:r>
              <w:t>20</w:t>
            </w:r>
          </w:p>
        </w:tc>
      </w:tr>
      <w:tr w:rsidR="00655761" w:rsidRPr="003F48A5" w14:paraId="02E1A286" w14:textId="77777777" w:rsidTr="003E76D5">
        <w:trPr>
          <w:trHeight w:val="397"/>
        </w:trPr>
        <w:tc>
          <w:tcPr>
            <w:tcW w:w="272" w:type="pct"/>
          </w:tcPr>
          <w:p w14:paraId="3818C44C" w14:textId="77777777" w:rsidR="00655761" w:rsidRPr="003F48A5" w:rsidRDefault="00655761" w:rsidP="00A135F7">
            <w:pPr>
              <w:jc w:val="center"/>
            </w:pPr>
          </w:p>
        </w:tc>
        <w:tc>
          <w:tcPr>
            <w:tcW w:w="189" w:type="pct"/>
          </w:tcPr>
          <w:p w14:paraId="292F6097" w14:textId="77777777" w:rsidR="00655761" w:rsidRPr="003F48A5" w:rsidRDefault="00655761" w:rsidP="00A135F7">
            <w:pPr>
              <w:jc w:val="center"/>
            </w:pPr>
          </w:p>
        </w:tc>
        <w:tc>
          <w:tcPr>
            <w:tcW w:w="3711" w:type="pct"/>
          </w:tcPr>
          <w:p w14:paraId="1999578D" w14:textId="77777777" w:rsidR="00655761" w:rsidRPr="003F48A5" w:rsidRDefault="00655761" w:rsidP="00A135F7">
            <w:pPr>
              <w:jc w:val="center"/>
            </w:pPr>
          </w:p>
        </w:tc>
        <w:tc>
          <w:tcPr>
            <w:tcW w:w="319" w:type="pct"/>
            <w:vAlign w:val="center"/>
          </w:tcPr>
          <w:p w14:paraId="2AC075C5" w14:textId="77777777" w:rsidR="00655761" w:rsidRPr="003F48A5" w:rsidRDefault="00655761" w:rsidP="003E76D5">
            <w:pPr>
              <w:jc w:val="center"/>
            </w:pPr>
          </w:p>
        </w:tc>
        <w:tc>
          <w:tcPr>
            <w:tcW w:w="256" w:type="pct"/>
            <w:vAlign w:val="center"/>
          </w:tcPr>
          <w:p w14:paraId="3472CD3A" w14:textId="77777777" w:rsidR="00655761" w:rsidRPr="003F48A5" w:rsidRDefault="00655761" w:rsidP="003E76D5">
            <w:pPr>
              <w:jc w:val="center"/>
            </w:pPr>
          </w:p>
        </w:tc>
        <w:tc>
          <w:tcPr>
            <w:tcW w:w="253" w:type="pct"/>
            <w:vAlign w:val="center"/>
          </w:tcPr>
          <w:p w14:paraId="3337E890" w14:textId="77777777" w:rsidR="00655761" w:rsidRPr="003F48A5" w:rsidRDefault="00655761" w:rsidP="003E76D5">
            <w:pPr>
              <w:jc w:val="center"/>
            </w:pPr>
          </w:p>
        </w:tc>
      </w:tr>
      <w:tr w:rsidR="00655761" w:rsidRPr="003F48A5" w14:paraId="31017409" w14:textId="77777777" w:rsidTr="003E76D5">
        <w:trPr>
          <w:trHeight w:val="283"/>
        </w:trPr>
        <w:tc>
          <w:tcPr>
            <w:tcW w:w="272" w:type="pct"/>
          </w:tcPr>
          <w:p w14:paraId="2524A9BA" w14:textId="77777777" w:rsidR="00655761" w:rsidRPr="003F48A5" w:rsidRDefault="00655761" w:rsidP="001A5C19">
            <w:pPr>
              <w:jc w:val="center"/>
            </w:pPr>
            <w:r w:rsidRPr="003F48A5">
              <w:t>5.</w:t>
            </w:r>
          </w:p>
        </w:tc>
        <w:tc>
          <w:tcPr>
            <w:tcW w:w="189" w:type="pct"/>
          </w:tcPr>
          <w:p w14:paraId="0A8FFD26" w14:textId="77777777" w:rsidR="00655761" w:rsidRPr="003F48A5" w:rsidRDefault="00655761" w:rsidP="001A5C19">
            <w:pPr>
              <w:jc w:val="center"/>
            </w:pPr>
          </w:p>
        </w:tc>
        <w:tc>
          <w:tcPr>
            <w:tcW w:w="3711" w:type="pct"/>
            <w:vAlign w:val="center"/>
          </w:tcPr>
          <w:p w14:paraId="50EF443D" w14:textId="77777777" w:rsidR="00655761" w:rsidRPr="003F48A5" w:rsidRDefault="00655761" w:rsidP="001A5C19">
            <w:pPr>
              <w:jc w:val="both"/>
            </w:pPr>
            <w:r>
              <w:t>Explain the theory of irradiation, describe the process of irradiation and mention the advantages and disadvantages of irradiation.</w:t>
            </w:r>
          </w:p>
        </w:tc>
        <w:tc>
          <w:tcPr>
            <w:tcW w:w="319" w:type="pct"/>
            <w:vAlign w:val="center"/>
          </w:tcPr>
          <w:p w14:paraId="0619C329" w14:textId="77777777" w:rsidR="00655761" w:rsidRPr="003F48A5" w:rsidRDefault="00655761" w:rsidP="003E76D5">
            <w:pPr>
              <w:jc w:val="center"/>
            </w:pPr>
            <w:r w:rsidRPr="00111D43">
              <w:t>CO</w:t>
            </w:r>
            <w:r>
              <w:t>6</w:t>
            </w:r>
          </w:p>
        </w:tc>
        <w:tc>
          <w:tcPr>
            <w:tcW w:w="256" w:type="pct"/>
            <w:vAlign w:val="center"/>
          </w:tcPr>
          <w:p w14:paraId="2560BE0F" w14:textId="77777777" w:rsidR="00655761" w:rsidRPr="003F48A5" w:rsidRDefault="00655761" w:rsidP="003E76D5">
            <w:pPr>
              <w:jc w:val="center"/>
            </w:pPr>
            <w:r>
              <w:t>A</w:t>
            </w:r>
          </w:p>
        </w:tc>
        <w:tc>
          <w:tcPr>
            <w:tcW w:w="253" w:type="pct"/>
            <w:vAlign w:val="center"/>
          </w:tcPr>
          <w:p w14:paraId="0B6807D7" w14:textId="77777777" w:rsidR="00655761" w:rsidRPr="003F48A5" w:rsidRDefault="00655761" w:rsidP="003E76D5">
            <w:pPr>
              <w:jc w:val="center"/>
            </w:pPr>
            <w:r w:rsidRPr="003F48A5">
              <w:t>20</w:t>
            </w:r>
          </w:p>
        </w:tc>
      </w:tr>
      <w:tr w:rsidR="00655761" w:rsidRPr="003F48A5" w14:paraId="0211EB3F" w14:textId="77777777" w:rsidTr="003E76D5">
        <w:trPr>
          <w:trHeight w:val="263"/>
        </w:trPr>
        <w:tc>
          <w:tcPr>
            <w:tcW w:w="272" w:type="pct"/>
          </w:tcPr>
          <w:p w14:paraId="1FCD4833" w14:textId="77777777" w:rsidR="00655761" w:rsidRPr="003F48A5" w:rsidRDefault="00655761" w:rsidP="001A5C19">
            <w:pPr>
              <w:jc w:val="center"/>
            </w:pPr>
          </w:p>
        </w:tc>
        <w:tc>
          <w:tcPr>
            <w:tcW w:w="189" w:type="pct"/>
          </w:tcPr>
          <w:p w14:paraId="21579895" w14:textId="77777777" w:rsidR="00655761" w:rsidRPr="003F48A5" w:rsidRDefault="00655761" w:rsidP="001A5C19">
            <w:pPr>
              <w:jc w:val="center"/>
            </w:pPr>
          </w:p>
        </w:tc>
        <w:tc>
          <w:tcPr>
            <w:tcW w:w="3711" w:type="pct"/>
          </w:tcPr>
          <w:p w14:paraId="38854D9E" w14:textId="77777777" w:rsidR="00655761" w:rsidRPr="003F48A5" w:rsidRDefault="00655761" w:rsidP="001A5C19">
            <w:pPr>
              <w:jc w:val="center"/>
            </w:pPr>
            <w:r w:rsidRPr="003F48A5">
              <w:rPr>
                <w:b/>
                <w:bCs/>
              </w:rPr>
              <w:t>(OR)</w:t>
            </w:r>
          </w:p>
        </w:tc>
        <w:tc>
          <w:tcPr>
            <w:tcW w:w="319" w:type="pct"/>
            <w:vAlign w:val="center"/>
          </w:tcPr>
          <w:p w14:paraId="6CFF76CB" w14:textId="77777777" w:rsidR="00655761" w:rsidRPr="003F48A5" w:rsidRDefault="00655761" w:rsidP="003E76D5">
            <w:pPr>
              <w:jc w:val="center"/>
            </w:pPr>
          </w:p>
        </w:tc>
        <w:tc>
          <w:tcPr>
            <w:tcW w:w="256" w:type="pct"/>
            <w:vAlign w:val="center"/>
          </w:tcPr>
          <w:p w14:paraId="1F7D4621" w14:textId="77777777" w:rsidR="00655761" w:rsidRPr="003F48A5" w:rsidRDefault="00655761" w:rsidP="003E76D5">
            <w:pPr>
              <w:jc w:val="center"/>
            </w:pPr>
          </w:p>
        </w:tc>
        <w:tc>
          <w:tcPr>
            <w:tcW w:w="253" w:type="pct"/>
            <w:vAlign w:val="center"/>
          </w:tcPr>
          <w:p w14:paraId="23F8278C" w14:textId="77777777" w:rsidR="00655761" w:rsidRPr="003F48A5" w:rsidRDefault="00655761" w:rsidP="003E76D5">
            <w:pPr>
              <w:jc w:val="center"/>
            </w:pPr>
          </w:p>
        </w:tc>
      </w:tr>
      <w:tr w:rsidR="00655761" w:rsidRPr="003F48A5" w14:paraId="338529C6" w14:textId="77777777" w:rsidTr="003E76D5">
        <w:trPr>
          <w:trHeight w:val="283"/>
        </w:trPr>
        <w:tc>
          <w:tcPr>
            <w:tcW w:w="272" w:type="pct"/>
          </w:tcPr>
          <w:p w14:paraId="047A8B02" w14:textId="77777777" w:rsidR="00655761" w:rsidRPr="003F48A5" w:rsidRDefault="00655761" w:rsidP="008E18B0">
            <w:pPr>
              <w:jc w:val="center"/>
            </w:pPr>
            <w:r w:rsidRPr="003F48A5">
              <w:t>6.</w:t>
            </w:r>
          </w:p>
        </w:tc>
        <w:tc>
          <w:tcPr>
            <w:tcW w:w="189" w:type="pct"/>
          </w:tcPr>
          <w:p w14:paraId="6C338B44" w14:textId="77777777" w:rsidR="00655761" w:rsidRPr="003F48A5" w:rsidRDefault="00655761" w:rsidP="008E18B0">
            <w:pPr>
              <w:jc w:val="center"/>
            </w:pPr>
          </w:p>
        </w:tc>
        <w:tc>
          <w:tcPr>
            <w:tcW w:w="3711" w:type="pct"/>
            <w:vAlign w:val="center"/>
          </w:tcPr>
          <w:p w14:paraId="1072A1BD" w14:textId="77777777" w:rsidR="00655761" w:rsidRPr="003F48A5" w:rsidRDefault="00655761" w:rsidP="008E18B0">
            <w:pPr>
              <w:jc w:val="both"/>
            </w:pPr>
            <w:r>
              <w:t>Write a detailed note on instrumentation, mechanism of inactivation and applications of PEF technology in ensuring safety of food products.</w:t>
            </w:r>
          </w:p>
        </w:tc>
        <w:tc>
          <w:tcPr>
            <w:tcW w:w="319" w:type="pct"/>
            <w:vAlign w:val="center"/>
          </w:tcPr>
          <w:p w14:paraId="18B38589" w14:textId="77777777" w:rsidR="00655761" w:rsidRPr="003F48A5" w:rsidRDefault="00655761" w:rsidP="003E76D5">
            <w:pPr>
              <w:jc w:val="center"/>
            </w:pPr>
            <w:r w:rsidRPr="00111D43">
              <w:t>CO</w:t>
            </w:r>
            <w:r>
              <w:t>3</w:t>
            </w:r>
          </w:p>
        </w:tc>
        <w:tc>
          <w:tcPr>
            <w:tcW w:w="256" w:type="pct"/>
            <w:vAlign w:val="center"/>
          </w:tcPr>
          <w:p w14:paraId="3A16A340" w14:textId="77777777" w:rsidR="00655761" w:rsidRPr="003F48A5" w:rsidRDefault="00655761" w:rsidP="003E76D5">
            <w:pPr>
              <w:jc w:val="center"/>
            </w:pPr>
            <w:r>
              <w:t>A</w:t>
            </w:r>
          </w:p>
        </w:tc>
        <w:tc>
          <w:tcPr>
            <w:tcW w:w="253" w:type="pct"/>
            <w:vAlign w:val="center"/>
          </w:tcPr>
          <w:p w14:paraId="118196DC" w14:textId="77777777" w:rsidR="00655761" w:rsidRPr="003F48A5" w:rsidRDefault="00655761" w:rsidP="003E76D5">
            <w:pPr>
              <w:jc w:val="center"/>
            </w:pPr>
            <w:r w:rsidRPr="003F48A5">
              <w:t>20</w:t>
            </w:r>
          </w:p>
        </w:tc>
      </w:tr>
      <w:tr w:rsidR="00655761" w:rsidRPr="003F48A5" w14:paraId="2BF16D64" w14:textId="77777777" w:rsidTr="003E76D5">
        <w:trPr>
          <w:trHeight w:val="397"/>
        </w:trPr>
        <w:tc>
          <w:tcPr>
            <w:tcW w:w="272" w:type="pct"/>
          </w:tcPr>
          <w:p w14:paraId="16A05F15" w14:textId="77777777" w:rsidR="00655761" w:rsidRPr="003F48A5" w:rsidRDefault="00655761" w:rsidP="008E18B0">
            <w:pPr>
              <w:jc w:val="center"/>
            </w:pPr>
          </w:p>
        </w:tc>
        <w:tc>
          <w:tcPr>
            <w:tcW w:w="189" w:type="pct"/>
          </w:tcPr>
          <w:p w14:paraId="216C6D6A" w14:textId="77777777" w:rsidR="00655761" w:rsidRPr="003F48A5" w:rsidRDefault="00655761" w:rsidP="008E18B0">
            <w:pPr>
              <w:jc w:val="center"/>
            </w:pPr>
          </w:p>
        </w:tc>
        <w:tc>
          <w:tcPr>
            <w:tcW w:w="3711" w:type="pct"/>
          </w:tcPr>
          <w:p w14:paraId="57AE4B9B" w14:textId="77777777" w:rsidR="00655761" w:rsidRPr="003F48A5" w:rsidRDefault="00655761" w:rsidP="008E18B0">
            <w:pPr>
              <w:jc w:val="center"/>
            </w:pPr>
          </w:p>
        </w:tc>
        <w:tc>
          <w:tcPr>
            <w:tcW w:w="319" w:type="pct"/>
            <w:vAlign w:val="center"/>
          </w:tcPr>
          <w:p w14:paraId="549759D1" w14:textId="77777777" w:rsidR="00655761" w:rsidRPr="003F48A5" w:rsidRDefault="00655761" w:rsidP="003E76D5">
            <w:pPr>
              <w:jc w:val="center"/>
            </w:pPr>
          </w:p>
        </w:tc>
        <w:tc>
          <w:tcPr>
            <w:tcW w:w="256" w:type="pct"/>
            <w:vAlign w:val="center"/>
          </w:tcPr>
          <w:p w14:paraId="4D5D7EF7" w14:textId="77777777" w:rsidR="00655761" w:rsidRPr="003F48A5" w:rsidRDefault="00655761" w:rsidP="003E76D5">
            <w:pPr>
              <w:jc w:val="center"/>
            </w:pPr>
          </w:p>
        </w:tc>
        <w:tc>
          <w:tcPr>
            <w:tcW w:w="253" w:type="pct"/>
            <w:vAlign w:val="center"/>
          </w:tcPr>
          <w:p w14:paraId="16DCB3FB" w14:textId="77777777" w:rsidR="00655761" w:rsidRPr="003F48A5" w:rsidRDefault="00655761" w:rsidP="003E76D5">
            <w:pPr>
              <w:jc w:val="center"/>
            </w:pPr>
          </w:p>
        </w:tc>
      </w:tr>
      <w:tr w:rsidR="00655761" w:rsidRPr="003F48A5" w14:paraId="5C0B68F8" w14:textId="77777777" w:rsidTr="003E76D5">
        <w:trPr>
          <w:trHeight w:val="283"/>
        </w:trPr>
        <w:tc>
          <w:tcPr>
            <w:tcW w:w="272" w:type="pct"/>
          </w:tcPr>
          <w:p w14:paraId="67FE5A8F" w14:textId="77777777" w:rsidR="00655761" w:rsidRPr="003F48A5" w:rsidRDefault="00655761" w:rsidP="008E18B0">
            <w:pPr>
              <w:jc w:val="center"/>
            </w:pPr>
            <w:r w:rsidRPr="003F48A5">
              <w:t>7.</w:t>
            </w:r>
          </w:p>
        </w:tc>
        <w:tc>
          <w:tcPr>
            <w:tcW w:w="189" w:type="pct"/>
          </w:tcPr>
          <w:p w14:paraId="23E519DC" w14:textId="77777777" w:rsidR="00655761" w:rsidRPr="003F48A5" w:rsidRDefault="00655761" w:rsidP="008E18B0">
            <w:pPr>
              <w:jc w:val="center"/>
            </w:pPr>
            <w:r w:rsidRPr="003F48A5">
              <w:t>a.</w:t>
            </w:r>
          </w:p>
        </w:tc>
        <w:tc>
          <w:tcPr>
            <w:tcW w:w="3711" w:type="pct"/>
            <w:vAlign w:val="center"/>
          </w:tcPr>
          <w:p w14:paraId="271DD4B4" w14:textId="77777777" w:rsidR="00655761" w:rsidRPr="003F48A5" w:rsidRDefault="00655761" w:rsidP="008E18B0">
            <w:pPr>
              <w:jc w:val="both"/>
            </w:pPr>
            <w:r>
              <w:rPr>
                <w:bCs/>
              </w:rPr>
              <w:t>Illustrate the Electron beam irradiation process with a neat sketch and write its applications.</w:t>
            </w:r>
          </w:p>
        </w:tc>
        <w:tc>
          <w:tcPr>
            <w:tcW w:w="319" w:type="pct"/>
            <w:vAlign w:val="center"/>
          </w:tcPr>
          <w:p w14:paraId="3E75D7AE" w14:textId="77777777" w:rsidR="00655761" w:rsidRPr="003F48A5" w:rsidRDefault="00655761" w:rsidP="003E76D5">
            <w:pPr>
              <w:jc w:val="center"/>
            </w:pPr>
            <w:r w:rsidRPr="003F48A5">
              <w:t>CO</w:t>
            </w:r>
            <w:r>
              <w:t>6</w:t>
            </w:r>
          </w:p>
        </w:tc>
        <w:tc>
          <w:tcPr>
            <w:tcW w:w="256" w:type="pct"/>
            <w:vAlign w:val="center"/>
          </w:tcPr>
          <w:p w14:paraId="49E00354" w14:textId="77777777" w:rsidR="00655761" w:rsidRPr="003F48A5" w:rsidRDefault="00655761" w:rsidP="003E76D5">
            <w:pPr>
              <w:jc w:val="center"/>
            </w:pPr>
            <w:r>
              <w:t>An</w:t>
            </w:r>
          </w:p>
        </w:tc>
        <w:tc>
          <w:tcPr>
            <w:tcW w:w="253" w:type="pct"/>
            <w:vAlign w:val="center"/>
          </w:tcPr>
          <w:p w14:paraId="31EC948B" w14:textId="77777777" w:rsidR="00655761" w:rsidRPr="003F48A5" w:rsidRDefault="00655761" w:rsidP="003E76D5">
            <w:pPr>
              <w:jc w:val="center"/>
            </w:pPr>
            <w:r>
              <w:t>12</w:t>
            </w:r>
          </w:p>
        </w:tc>
      </w:tr>
      <w:tr w:rsidR="00655761" w:rsidRPr="003F48A5" w14:paraId="3981A913" w14:textId="77777777" w:rsidTr="003E76D5">
        <w:trPr>
          <w:trHeight w:val="283"/>
        </w:trPr>
        <w:tc>
          <w:tcPr>
            <w:tcW w:w="272" w:type="pct"/>
          </w:tcPr>
          <w:p w14:paraId="3CC6CF15" w14:textId="77777777" w:rsidR="00655761" w:rsidRPr="003F48A5" w:rsidRDefault="00655761" w:rsidP="008E18B0">
            <w:pPr>
              <w:jc w:val="center"/>
            </w:pPr>
          </w:p>
        </w:tc>
        <w:tc>
          <w:tcPr>
            <w:tcW w:w="189" w:type="pct"/>
          </w:tcPr>
          <w:p w14:paraId="32031C11" w14:textId="77777777" w:rsidR="00655761" w:rsidRPr="003F48A5" w:rsidRDefault="00655761" w:rsidP="008E18B0">
            <w:pPr>
              <w:jc w:val="center"/>
            </w:pPr>
            <w:r w:rsidRPr="003F48A5">
              <w:t>b.</w:t>
            </w:r>
          </w:p>
        </w:tc>
        <w:tc>
          <w:tcPr>
            <w:tcW w:w="3711" w:type="pct"/>
          </w:tcPr>
          <w:p w14:paraId="3C587DEF" w14:textId="77777777" w:rsidR="00655761" w:rsidRPr="003F48A5" w:rsidRDefault="00655761" w:rsidP="008E18B0">
            <w:pPr>
              <w:jc w:val="both"/>
              <w:rPr>
                <w:bCs/>
              </w:rPr>
            </w:pPr>
            <w:r>
              <w:rPr>
                <w:bCs/>
              </w:rPr>
              <w:t>Explain the principle of preservation of shelf stable dried meat products.</w:t>
            </w:r>
          </w:p>
        </w:tc>
        <w:tc>
          <w:tcPr>
            <w:tcW w:w="319" w:type="pct"/>
            <w:vAlign w:val="center"/>
          </w:tcPr>
          <w:p w14:paraId="29E417C9" w14:textId="77777777" w:rsidR="00655761" w:rsidRPr="003F48A5" w:rsidRDefault="00655761" w:rsidP="003E76D5">
            <w:pPr>
              <w:jc w:val="center"/>
            </w:pPr>
            <w:r>
              <w:t>CO1</w:t>
            </w:r>
          </w:p>
        </w:tc>
        <w:tc>
          <w:tcPr>
            <w:tcW w:w="256" w:type="pct"/>
            <w:vAlign w:val="center"/>
          </w:tcPr>
          <w:p w14:paraId="2E714B51" w14:textId="77777777" w:rsidR="00655761" w:rsidRPr="003F48A5" w:rsidRDefault="00655761" w:rsidP="003E76D5">
            <w:pPr>
              <w:jc w:val="center"/>
            </w:pPr>
            <w:r>
              <w:t>A</w:t>
            </w:r>
          </w:p>
        </w:tc>
        <w:tc>
          <w:tcPr>
            <w:tcW w:w="253" w:type="pct"/>
            <w:vAlign w:val="center"/>
          </w:tcPr>
          <w:p w14:paraId="4B633F56" w14:textId="77777777" w:rsidR="00655761" w:rsidRPr="003F48A5" w:rsidRDefault="00655761" w:rsidP="003E76D5">
            <w:pPr>
              <w:jc w:val="center"/>
            </w:pPr>
            <w:r>
              <w:t>8</w:t>
            </w:r>
          </w:p>
        </w:tc>
      </w:tr>
      <w:tr w:rsidR="00655761" w:rsidRPr="003F48A5" w14:paraId="28D1D8E7" w14:textId="77777777" w:rsidTr="003E76D5">
        <w:trPr>
          <w:trHeight w:val="283"/>
        </w:trPr>
        <w:tc>
          <w:tcPr>
            <w:tcW w:w="272" w:type="pct"/>
          </w:tcPr>
          <w:p w14:paraId="3E4007C8" w14:textId="77777777" w:rsidR="00655761" w:rsidRPr="003F48A5" w:rsidRDefault="00655761" w:rsidP="008E18B0">
            <w:pPr>
              <w:jc w:val="center"/>
            </w:pPr>
          </w:p>
        </w:tc>
        <w:tc>
          <w:tcPr>
            <w:tcW w:w="189" w:type="pct"/>
          </w:tcPr>
          <w:p w14:paraId="3977613E" w14:textId="77777777" w:rsidR="00655761" w:rsidRPr="003F48A5" w:rsidRDefault="00655761" w:rsidP="008E18B0">
            <w:pPr>
              <w:jc w:val="center"/>
            </w:pPr>
          </w:p>
        </w:tc>
        <w:tc>
          <w:tcPr>
            <w:tcW w:w="3711" w:type="pct"/>
          </w:tcPr>
          <w:p w14:paraId="33DA5C58" w14:textId="77777777" w:rsidR="00655761" w:rsidRPr="003F48A5" w:rsidRDefault="00655761" w:rsidP="008E18B0">
            <w:pPr>
              <w:jc w:val="center"/>
              <w:rPr>
                <w:bCs/>
              </w:rPr>
            </w:pPr>
            <w:r w:rsidRPr="003F48A5">
              <w:rPr>
                <w:b/>
                <w:bCs/>
              </w:rPr>
              <w:t>(OR)</w:t>
            </w:r>
          </w:p>
        </w:tc>
        <w:tc>
          <w:tcPr>
            <w:tcW w:w="319" w:type="pct"/>
            <w:vAlign w:val="center"/>
          </w:tcPr>
          <w:p w14:paraId="5B15671F" w14:textId="77777777" w:rsidR="00655761" w:rsidRPr="003F48A5" w:rsidRDefault="00655761" w:rsidP="003E76D5">
            <w:pPr>
              <w:jc w:val="center"/>
            </w:pPr>
          </w:p>
        </w:tc>
        <w:tc>
          <w:tcPr>
            <w:tcW w:w="256" w:type="pct"/>
            <w:vAlign w:val="center"/>
          </w:tcPr>
          <w:p w14:paraId="5F21F138" w14:textId="77777777" w:rsidR="00655761" w:rsidRPr="003F48A5" w:rsidRDefault="00655761" w:rsidP="003E76D5">
            <w:pPr>
              <w:jc w:val="center"/>
            </w:pPr>
          </w:p>
        </w:tc>
        <w:tc>
          <w:tcPr>
            <w:tcW w:w="253" w:type="pct"/>
            <w:vAlign w:val="center"/>
          </w:tcPr>
          <w:p w14:paraId="342FCCD5" w14:textId="77777777" w:rsidR="00655761" w:rsidRPr="003F48A5" w:rsidRDefault="00655761" w:rsidP="003E76D5">
            <w:pPr>
              <w:jc w:val="center"/>
            </w:pPr>
          </w:p>
        </w:tc>
      </w:tr>
      <w:tr w:rsidR="00655761" w:rsidRPr="003F48A5" w14:paraId="7FDBF488" w14:textId="77777777" w:rsidTr="003E76D5">
        <w:trPr>
          <w:trHeight w:val="283"/>
        </w:trPr>
        <w:tc>
          <w:tcPr>
            <w:tcW w:w="272" w:type="pct"/>
          </w:tcPr>
          <w:p w14:paraId="157AE160" w14:textId="77777777" w:rsidR="00655761" w:rsidRPr="003F48A5" w:rsidRDefault="00655761" w:rsidP="00500A41">
            <w:pPr>
              <w:jc w:val="center"/>
            </w:pPr>
            <w:r w:rsidRPr="003F48A5">
              <w:t>8.</w:t>
            </w:r>
          </w:p>
        </w:tc>
        <w:tc>
          <w:tcPr>
            <w:tcW w:w="189" w:type="pct"/>
          </w:tcPr>
          <w:p w14:paraId="2624CFFB" w14:textId="77777777" w:rsidR="00655761" w:rsidRPr="003F48A5" w:rsidRDefault="00655761" w:rsidP="00500A41">
            <w:pPr>
              <w:jc w:val="center"/>
            </w:pPr>
          </w:p>
        </w:tc>
        <w:tc>
          <w:tcPr>
            <w:tcW w:w="3711" w:type="pct"/>
            <w:vAlign w:val="center"/>
          </w:tcPr>
          <w:p w14:paraId="6D4B9B2F" w14:textId="77777777" w:rsidR="00655761" w:rsidRPr="003F48A5" w:rsidRDefault="00655761" w:rsidP="00500A41">
            <w:pPr>
              <w:jc w:val="both"/>
              <w:rPr>
                <w:bCs/>
              </w:rPr>
            </w:pPr>
            <w:r>
              <w:t>Explain the basic principle of UV light, types of UV treatment, the mechanism of inactivation of microbes by UV light and its application.</w:t>
            </w:r>
          </w:p>
        </w:tc>
        <w:tc>
          <w:tcPr>
            <w:tcW w:w="319" w:type="pct"/>
            <w:vAlign w:val="center"/>
          </w:tcPr>
          <w:p w14:paraId="088D5376" w14:textId="77777777" w:rsidR="00655761" w:rsidRPr="003F48A5" w:rsidRDefault="00655761" w:rsidP="003E76D5">
            <w:pPr>
              <w:jc w:val="center"/>
            </w:pPr>
            <w:r w:rsidRPr="00111D43">
              <w:t>CO</w:t>
            </w:r>
            <w:r>
              <w:t>2</w:t>
            </w:r>
          </w:p>
        </w:tc>
        <w:tc>
          <w:tcPr>
            <w:tcW w:w="256" w:type="pct"/>
            <w:vAlign w:val="center"/>
          </w:tcPr>
          <w:p w14:paraId="30C7933C" w14:textId="77777777" w:rsidR="00655761" w:rsidRPr="003F48A5" w:rsidRDefault="00655761" w:rsidP="003E76D5">
            <w:pPr>
              <w:jc w:val="center"/>
            </w:pPr>
            <w:r>
              <w:t>An</w:t>
            </w:r>
          </w:p>
        </w:tc>
        <w:tc>
          <w:tcPr>
            <w:tcW w:w="253" w:type="pct"/>
            <w:vAlign w:val="center"/>
          </w:tcPr>
          <w:p w14:paraId="73683591" w14:textId="77777777" w:rsidR="00655761" w:rsidRPr="003F48A5" w:rsidRDefault="00655761" w:rsidP="003E76D5">
            <w:pPr>
              <w:jc w:val="center"/>
            </w:pPr>
            <w:r w:rsidRPr="003F48A5">
              <w:t>20</w:t>
            </w:r>
          </w:p>
        </w:tc>
      </w:tr>
      <w:tr w:rsidR="00655761" w:rsidRPr="003F48A5" w14:paraId="3D6FC432" w14:textId="77777777" w:rsidTr="003E76D5">
        <w:trPr>
          <w:trHeight w:val="550"/>
        </w:trPr>
        <w:tc>
          <w:tcPr>
            <w:tcW w:w="5000" w:type="pct"/>
            <w:gridSpan w:val="6"/>
            <w:vAlign w:val="center"/>
          </w:tcPr>
          <w:p w14:paraId="34410529" w14:textId="77777777" w:rsidR="00655761" w:rsidRPr="003F48A5" w:rsidRDefault="00655761" w:rsidP="003E76D5">
            <w:pPr>
              <w:jc w:val="center"/>
            </w:pPr>
            <w:r w:rsidRPr="003F48A5">
              <w:rPr>
                <w:b/>
                <w:bCs/>
              </w:rPr>
              <w:t>COMPULSORY QUESTION</w:t>
            </w:r>
          </w:p>
        </w:tc>
      </w:tr>
      <w:tr w:rsidR="00655761" w:rsidRPr="003F48A5" w14:paraId="2CA83FF8" w14:textId="77777777" w:rsidTr="003E76D5">
        <w:trPr>
          <w:trHeight w:val="283"/>
        </w:trPr>
        <w:tc>
          <w:tcPr>
            <w:tcW w:w="272" w:type="pct"/>
          </w:tcPr>
          <w:p w14:paraId="03C684E4" w14:textId="77777777" w:rsidR="00655761" w:rsidRPr="003F48A5" w:rsidRDefault="00655761" w:rsidP="00500A41">
            <w:pPr>
              <w:jc w:val="center"/>
            </w:pPr>
            <w:r w:rsidRPr="003F48A5">
              <w:t>9.</w:t>
            </w:r>
          </w:p>
        </w:tc>
        <w:tc>
          <w:tcPr>
            <w:tcW w:w="189" w:type="pct"/>
          </w:tcPr>
          <w:p w14:paraId="71E4C051" w14:textId="77777777" w:rsidR="00655761" w:rsidRPr="003F48A5" w:rsidRDefault="00655761" w:rsidP="00500A41">
            <w:pPr>
              <w:jc w:val="center"/>
            </w:pPr>
            <w:r w:rsidRPr="003F48A5">
              <w:t>a.</w:t>
            </w:r>
          </w:p>
        </w:tc>
        <w:tc>
          <w:tcPr>
            <w:tcW w:w="3711" w:type="pct"/>
            <w:vAlign w:val="center"/>
          </w:tcPr>
          <w:p w14:paraId="6FB2EB0B" w14:textId="77777777" w:rsidR="00655761" w:rsidRPr="003F48A5" w:rsidRDefault="00655761" w:rsidP="00500A41">
            <w:pPr>
              <w:jc w:val="both"/>
            </w:pPr>
            <w:r>
              <w:t>Illustrate the different methods of cold plasma generation with a diagram.</w:t>
            </w:r>
          </w:p>
        </w:tc>
        <w:tc>
          <w:tcPr>
            <w:tcW w:w="319" w:type="pct"/>
            <w:vAlign w:val="center"/>
          </w:tcPr>
          <w:p w14:paraId="3DEFFC82" w14:textId="77777777" w:rsidR="00655761" w:rsidRPr="003F48A5" w:rsidRDefault="00655761" w:rsidP="003E76D5">
            <w:pPr>
              <w:jc w:val="center"/>
            </w:pPr>
            <w:r w:rsidRPr="00111D43">
              <w:t>CO</w:t>
            </w:r>
            <w:r>
              <w:t>5</w:t>
            </w:r>
          </w:p>
        </w:tc>
        <w:tc>
          <w:tcPr>
            <w:tcW w:w="256" w:type="pct"/>
            <w:vAlign w:val="center"/>
          </w:tcPr>
          <w:p w14:paraId="3AB6D647" w14:textId="77777777" w:rsidR="00655761" w:rsidRPr="003F48A5" w:rsidRDefault="00655761" w:rsidP="003E76D5">
            <w:pPr>
              <w:jc w:val="center"/>
            </w:pPr>
            <w:r>
              <w:t>A</w:t>
            </w:r>
          </w:p>
        </w:tc>
        <w:tc>
          <w:tcPr>
            <w:tcW w:w="253" w:type="pct"/>
            <w:vAlign w:val="center"/>
          </w:tcPr>
          <w:p w14:paraId="13472D79" w14:textId="77777777" w:rsidR="00655761" w:rsidRPr="003F48A5" w:rsidRDefault="00655761" w:rsidP="003E76D5">
            <w:pPr>
              <w:jc w:val="center"/>
            </w:pPr>
            <w:r>
              <w:t>10</w:t>
            </w:r>
          </w:p>
        </w:tc>
      </w:tr>
      <w:tr w:rsidR="00655761" w:rsidRPr="003F48A5" w14:paraId="04E44D85" w14:textId="77777777" w:rsidTr="003E76D5">
        <w:trPr>
          <w:trHeight w:val="283"/>
        </w:trPr>
        <w:tc>
          <w:tcPr>
            <w:tcW w:w="272" w:type="pct"/>
          </w:tcPr>
          <w:p w14:paraId="4DAACBBC" w14:textId="77777777" w:rsidR="00655761" w:rsidRPr="003F48A5" w:rsidRDefault="00655761" w:rsidP="00500A41">
            <w:pPr>
              <w:jc w:val="center"/>
            </w:pPr>
          </w:p>
        </w:tc>
        <w:tc>
          <w:tcPr>
            <w:tcW w:w="189" w:type="pct"/>
          </w:tcPr>
          <w:p w14:paraId="2C56BF71" w14:textId="77777777" w:rsidR="00655761" w:rsidRPr="003F48A5" w:rsidRDefault="00655761" w:rsidP="00500A41">
            <w:pPr>
              <w:jc w:val="center"/>
            </w:pPr>
            <w:r w:rsidRPr="003F48A5">
              <w:t>b.</w:t>
            </w:r>
          </w:p>
        </w:tc>
        <w:tc>
          <w:tcPr>
            <w:tcW w:w="3711" w:type="pct"/>
            <w:vAlign w:val="center"/>
          </w:tcPr>
          <w:p w14:paraId="16FB2B38" w14:textId="77777777" w:rsidR="00655761" w:rsidRPr="003F48A5" w:rsidRDefault="00655761" w:rsidP="00500A41">
            <w:pPr>
              <w:jc w:val="both"/>
              <w:rPr>
                <w:bCs/>
              </w:rPr>
            </w:pPr>
            <w:r>
              <w:rPr>
                <w:bCs/>
              </w:rPr>
              <w:t>Summarize the applications of cold plasma in food processing.</w:t>
            </w:r>
          </w:p>
        </w:tc>
        <w:tc>
          <w:tcPr>
            <w:tcW w:w="319" w:type="pct"/>
            <w:vAlign w:val="center"/>
          </w:tcPr>
          <w:p w14:paraId="3CB5BCAA" w14:textId="77777777" w:rsidR="00655761" w:rsidRPr="003F48A5" w:rsidRDefault="00655761" w:rsidP="003E76D5">
            <w:pPr>
              <w:jc w:val="center"/>
            </w:pPr>
            <w:r w:rsidRPr="00111D43">
              <w:t>CO</w:t>
            </w:r>
            <w:r>
              <w:t>5</w:t>
            </w:r>
          </w:p>
        </w:tc>
        <w:tc>
          <w:tcPr>
            <w:tcW w:w="256" w:type="pct"/>
            <w:vAlign w:val="center"/>
          </w:tcPr>
          <w:p w14:paraId="23139DE0" w14:textId="77777777" w:rsidR="00655761" w:rsidRPr="003F48A5" w:rsidRDefault="00655761" w:rsidP="003E76D5">
            <w:pPr>
              <w:jc w:val="center"/>
            </w:pPr>
            <w:r>
              <w:t>U</w:t>
            </w:r>
          </w:p>
        </w:tc>
        <w:tc>
          <w:tcPr>
            <w:tcW w:w="253" w:type="pct"/>
            <w:vAlign w:val="center"/>
          </w:tcPr>
          <w:p w14:paraId="429C653B" w14:textId="77777777" w:rsidR="00655761" w:rsidRPr="003F48A5" w:rsidRDefault="00655761" w:rsidP="003E76D5">
            <w:pPr>
              <w:jc w:val="center"/>
            </w:pPr>
            <w:r>
              <w:t>10</w:t>
            </w:r>
          </w:p>
        </w:tc>
      </w:tr>
    </w:tbl>
    <w:p w14:paraId="457EACED" w14:textId="77777777" w:rsidR="00655761" w:rsidRDefault="00655761" w:rsidP="00856324"/>
    <w:p w14:paraId="27BCD01F" w14:textId="77777777" w:rsidR="00655761" w:rsidRDefault="00655761" w:rsidP="003D5621">
      <w:pPr>
        <w:jc w:val="center"/>
      </w:pPr>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11890ECE" w14:textId="77777777" w:rsidR="00655761" w:rsidRDefault="00655761" w:rsidP="00856324"/>
    <w:p w14:paraId="5209AAA2" w14:textId="77777777" w:rsidR="00655761" w:rsidRDefault="00655761" w:rsidP="00856324"/>
    <w:p w14:paraId="57E3F2B9" w14:textId="77777777" w:rsidR="00655761" w:rsidRDefault="00655761" w:rsidP="000D6E6A">
      <w:pPr>
        <w:contextualSpacing/>
      </w:pPr>
    </w:p>
    <w:tbl>
      <w:tblPr>
        <w:tblStyle w:val="TableGrid"/>
        <w:tblpPr w:leftFromText="180" w:rightFromText="180" w:vertAnchor="text" w:horzAnchor="margin" w:tblpXSpec="center" w:tblpY="148"/>
        <w:tblW w:w="10348" w:type="dxa"/>
        <w:tblLook w:val="04A0" w:firstRow="1" w:lastRow="0" w:firstColumn="1" w:lastColumn="0" w:noHBand="0" w:noVBand="1"/>
      </w:tblPr>
      <w:tblGrid>
        <w:gridCol w:w="670"/>
        <w:gridCol w:w="9678"/>
      </w:tblGrid>
      <w:tr w:rsidR="00655761" w:rsidRPr="00111D43" w14:paraId="7C68FC72" w14:textId="77777777" w:rsidTr="000D6E6A">
        <w:tc>
          <w:tcPr>
            <w:tcW w:w="670" w:type="dxa"/>
          </w:tcPr>
          <w:p w14:paraId="5EE3964C" w14:textId="77777777" w:rsidR="00655761" w:rsidRPr="00111D43" w:rsidRDefault="00655761" w:rsidP="000D6E6A">
            <w:pPr>
              <w:contextualSpacing/>
            </w:pPr>
          </w:p>
        </w:tc>
        <w:tc>
          <w:tcPr>
            <w:tcW w:w="9678" w:type="dxa"/>
          </w:tcPr>
          <w:p w14:paraId="5C09BB72" w14:textId="77777777" w:rsidR="00655761" w:rsidRPr="00111D43" w:rsidRDefault="00655761" w:rsidP="000D6E6A">
            <w:pPr>
              <w:contextualSpacing/>
              <w:jc w:val="center"/>
              <w:rPr>
                <w:b/>
              </w:rPr>
            </w:pPr>
            <w:r w:rsidRPr="00111D43">
              <w:rPr>
                <w:b/>
              </w:rPr>
              <w:t>COURSE OUTCOMES</w:t>
            </w:r>
          </w:p>
        </w:tc>
      </w:tr>
      <w:tr w:rsidR="00655761" w:rsidRPr="00111D43" w14:paraId="1E947C75" w14:textId="77777777" w:rsidTr="000D6E6A">
        <w:tc>
          <w:tcPr>
            <w:tcW w:w="670" w:type="dxa"/>
          </w:tcPr>
          <w:p w14:paraId="62A9A12A" w14:textId="77777777" w:rsidR="00655761" w:rsidRPr="00111D43" w:rsidRDefault="00655761" w:rsidP="000D6E6A">
            <w:pPr>
              <w:contextualSpacing/>
            </w:pPr>
            <w:r w:rsidRPr="00111D43">
              <w:t>CO1</w:t>
            </w:r>
          </w:p>
        </w:tc>
        <w:tc>
          <w:tcPr>
            <w:tcW w:w="9678" w:type="dxa"/>
          </w:tcPr>
          <w:p w14:paraId="2098BCEC" w14:textId="77777777" w:rsidR="00655761" w:rsidRPr="00111D43" w:rsidRDefault="00655761" w:rsidP="000D6E6A">
            <w:pPr>
              <w:contextualSpacing/>
              <w:jc w:val="both"/>
            </w:pPr>
            <w:r w:rsidRPr="00720A33">
              <w:t>Remember the principles of preservation.</w:t>
            </w:r>
          </w:p>
        </w:tc>
      </w:tr>
      <w:tr w:rsidR="00655761" w:rsidRPr="00111D43" w14:paraId="12B5E236" w14:textId="77777777" w:rsidTr="000D6E6A">
        <w:tc>
          <w:tcPr>
            <w:tcW w:w="670" w:type="dxa"/>
          </w:tcPr>
          <w:p w14:paraId="41775C5C" w14:textId="77777777" w:rsidR="00655761" w:rsidRPr="00111D43" w:rsidRDefault="00655761" w:rsidP="000D6E6A">
            <w:pPr>
              <w:contextualSpacing/>
            </w:pPr>
            <w:r w:rsidRPr="00111D43">
              <w:t>CO2</w:t>
            </w:r>
          </w:p>
        </w:tc>
        <w:tc>
          <w:tcPr>
            <w:tcW w:w="9678" w:type="dxa"/>
          </w:tcPr>
          <w:p w14:paraId="1B1F16AE" w14:textId="77777777" w:rsidR="00655761" w:rsidRPr="00111D43" w:rsidRDefault="00655761" w:rsidP="000D6E6A">
            <w:pPr>
              <w:contextualSpacing/>
              <w:jc w:val="both"/>
            </w:pPr>
            <w:r w:rsidRPr="00720A33">
              <w:t>Interpret the various emerging techniques available for food processing.</w:t>
            </w:r>
          </w:p>
        </w:tc>
      </w:tr>
      <w:tr w:rsidR="00655761" w:rsidRPr="00111D43" w14:paraId="25E702EE" w14:textId="77777777" w:rsidTr="000D6E6A">
        <w:tc>
          <w:tcPr>
            <w:tcW w:w="670" w:type="dxa"/>
          </w:tcPr>
          <w:p w14:paraId="66B3F2A7" w14:textId="77777777" w:rsidR="00655761" w:rsidRPr="00111D43" w:rsidRDefault="00655761" w:rsidP="000D6E6A">
            <w:pPr>
              <w:contextualSpacing/>
            </w:pPr>
            <w:r w:rsidRPr="00111D43">
              <w:t>CO3</w:t>
            </w:r>
          </w:p>
        </w:tc>
        <w:tc>
          <w:tcPr>
            <w:tcW w:w="9678" w:type="dxa"/>
          </w:tcPr>
          <w:p w14:paraId="2070E3FC" w14:textId="77777777" w:rsidR="00655761" w:rsidRPr="00111D43" w:rsidRDefault="00655761" w:rsidP="000D6E6A">
            <w:pPr>
              <w:contextualSpacing/>
              <w:jc w:val="both"/>
            </w:pPr>
            <w:r w:rsidRPr="00720A33">
              <w:t>Apply the techniques for preservation of foods.</w:t>
            </w:r>
          </w:p>
        </w:tc>
      </w:tr>
      <w:tr w:rsidR="00655761" w:rsidRPr="00111D43" w14:paraId="0CC1FA4B" w14:textId="77777777" w:rsidTr="000D6E6A">
        <w:tc>
          <w:tcPr>
            <w:tcW w:w="670" w:type="dxa"/>
          </w:tcPr>
          <w:p w14:paraId="2A6829C5" w14:textId="77777777" w:rsidR="00655761" w:rsidRPr="00111D43" w:rsidRDefault="00655761" w:rsidP="000D6E6A">
            <w:pPr>
              <w:contextualSpacing/>
            </w:pPr>
            <w:r w:rsidRPr="00111D43">
              <w:t>CO4</w:t>
            </w:r>
          </w:p>
        </w:tc>
        <w:tc>
          <w:tcPr>
            <w:tcW w:w="9678" w:type="dxa"/>
          </w:tcPr>
          <w:p w14:paraId="79174514" w14:textId="77777777" w:rsidR="00655761" w:rsidRPr="00111D43" w:rsidRDefault="00655761" w:rsidP="000D6E6A">
            <w:pPr>
              <w:contextualSpacing/>
              <w:jc w:val="both"/>
            </w:pPr>
            <w:r w:rsidRPr="00720A33">
              <w:t>Analyze the most suitable method for processing foods.</w:t>
            </w:r>
          </w:p>
        </w:tc>
      </w:tr>
      <w:tr w:rsidR="00655761" w:rsidRPr="00111D43" w14:paraId="03C6FBD2" w14:textId="77777777" w:rsidTr="000D6E6A">
        <w:tc>
          <w:tcPr>
            <w:tcW w:w="670" w:type="dxa"/>
          </w:tcPr>
          <w:p w14:paraId="08ABC3A0" w14:textId="77777777" w:rsidR="00655761" w:rsidRPr="00111D43" w:rsidRDefault="00655761" w:rsidP="000D6E6A">
            <w:pPr>
              <w:contextualSpacing/>
            </w:pPr>
            <w:r w:rsidRPr="00111D43">
              <w:t>CO5</w:t>
            </w:r>
          </w:p>
        </w:tc>
        <w:tc>
          <w:tcPr>
            <w:tcW w:w="9678" w:type="dxa"/>
          </w:tcPr>
          <w:p w14:paraId="407C8354" w14:textId="77777777" w:rsidR="00655761" w:rsidRPr="00111D43" w:rsidRDefault="00655761" w:rsidP="000D6E6A">
            <w:pPr>
              <w:contextualSpacing/>
              <w:jc w:val="both"/>
            </w:pPr>
            <w:r w:rsidRPr="00720A33">
              <w:t>Explain a novel food preservation technique.</w:t>
            </w:r>
          </w:p>
        </w:tc>
      </w:tr>
      <w:tr w:rsidR="00655761" w:rsidRPr="00111D43" w14:paraId="3EE83927" w14:textId="77777777" w:rsidTr="000D6E6A">
        <w:tc>
          <w:tcPr>
            <w:tcW w:w="670" w:type="dxa"/>
          </w:tcPr>
          <w:p w14:paraId="03B753A7" w14:textId="77777777" w:rsidR="00655761" w:rsidRPr="00111D43" w:rsidRDefault="00655761" w:rsidP="000D6E6A">
            <w:pPr>
              <w:contextualSpacing/>
            </w:pPr>
            <w:r w:rsidRPr="00111D43">
              <w:t>CO6</w:t>
            </w:r>
          </w:p>
        </w:tc>
        <w:tc>
          <w:tcPr>
            <w:tcW w:w="9678" w:type="dxa"/>
          </w:tcPr>
          <w:p w14:paraId="2B10CF2A" w14:textId="77777777" w:rsidR="00655761" w:rsidRPr="00111D43" w:rsidRDefault="00655761" w:rsidP="000D6E6A">
            <w:pPr>
              <w:contextualSpacing/>
              <w:jc w:val="both"/>
            </w:pPr>
            <w:r w:rsidRPr="00720A33">
              <w:t>Evaluate the suitability of the techniques for specific foods.</w:t>
            </w:r>
          </w:p>
        </w:tc>
      </w:tr>
    </w:tbl>
    <w:p w14:paraId="6DE55E2A" w14:textId="77777777" w:rsidR="00655761" w:rsidRPr="00111D43" w:rsidRDefault="00655761" w:rsidP="000D6E6A">
      <w:pPr>
        <w:contextualSpacing/>
      </w:pPr>
    </w:p>
    <w:tbl>
      <w:tblPr>
        <w:tblStyle w:val="TableGrid"/>
        <w:tblpPr w:leftFromText="180" w:rightFromText="180" w:vertAnchor="text" w:horzAnchor="margin" w:tblpXSpec="center" w:tblpY="160"/>
        <w:tblW w:w="10331" w:type="dxa"/>
        <w:tblLook w:val="04A0" w:firstRow="1" w:lastRow="0" w:firstColumn="1" w:lastColumn="0" w:noHBand="0" w:noVBand="1"/>
      </w:tblPr>
      <w:tblGrid>
        <w:gridCol w:w="1644"/>
        <w:gridCol w:w="1174"/>
        <w:gridCol w:w="1172"/>
        <w:gridCol w:w="1174"/>
        <w:gridCol w:w="1174"/>
        <w:gridCol w:w="1174"/>
        <w:gridCol w:w="1174"/>
        <w:gridCol w:w="1645"/>
      </w:tblGrid>
      <w:tr w:rsidR="00655761" w:rsidRPr="00111D43" w14:paraId="0C081859" w14:textId="77777777" w:rsidTr="000D6E6A">
        <w:trPr>
          <w:trHeight w:val="263"/>
        </w:trPr>
        <w:tc>
          <w:tcPr>
            <w:tcW w:w="10331" w:type="dxa"/>
            <w:gridSpan w:val="8"/>
          </w:tcPr>
          <w:p w14:paraId="135A58A9" w14:textId="77777777" w:rsidR="00655761" w:rsidRPr="00111D43" w:rsidRDefault="00655761" w:rsidP="000D6E6A">
            <w:pPr>
              <w:contextualSpacing/>
              <w:jc w:val="center"/>
              <w:rPr>
                <w:b/>
              </w:rPr>
            </w:pPr>
            <w:r w:rsidRPr="00111D43">
              <w:rPr>
                <w:b/>
              </w:rPr>
              <w:t>Assessment Pattern as per Bloom’s Taxonomy</w:t>
            </w:r>
          </w:p>
        </w:tc>
      </w:tr>
      <w:tr w:rsidR="00655761" w:rsidRPr="00111D43" w14:paraId="2F1AC134" w14:textId="77777777" w:rsidTr="000D6E6A">
        <w:trPr>
          <w:trHeight w:val="247"/>
        </w:trPr>
        <w:tc>
          <w:tcPr>
            <w:tcW w:w="1644" w:type="dxa"/>
          </w:tcPr>
          <w:p w14:paraId="2D9AD6B7" w14:textId="77777777" w:rsidR="00655761" w:rsidRPr="00111D43" w:rsidRDefault="00655761" w:rsidP="000D6E6A">
            <w:pPr>
              <w:contextualSpacing/>
              <w:jc w:val="center"/>
              <w:rPr>
                <w:b/>
                <w:bCs/>
              </w:rPr>
            </w:pPr>
            <w:r>
              <w:rPr>
                <w:b/>
                <w:bCs/>
              </w:rPr>
              <w:t>CO / BL</w:t>
            </w:r>
          </w:p>
        </w:tc>
        <w:tc>
          <w:tcPr>
            <w:tcW w:w="1174" w:type="dxa"/>
          </w:tcPr>
          <w:p w14:paraId="282BEFCA" w14:textId="77777777" w:rsidR="00655761" w:rsidRPr="00111D43" w:rsidRDefault="00655761" w:rsidP="000D6E6A">
            <w:pPr>
              <w:contextualSpacing/>
              <w:jc w:val="center"/>
              <w:rPr>
                <w:b/>
              </w:rPr>
            </w:pPr>
            <w:r w:rsidRPr="00111D43">
              <w:rPr>
                <w:b/>
              </w:rPr>
              <w:t>R</w:t>
            </w:r>
          </w:p>
        </w:tc>
        <w:tc>
          <w:tcPr>
            <w:tcW w:w="1172" w:type="dxa"/>
          </w:tcPr>
          <w:p w14:paraId="389AF2E6" w14:textId="77777777" w:rsidR="00655761" w:rsidRPr="00111D43" w:rsidRDefault="00655761" w:rsidP="000D6E6A">
            <w:pPr>
              <w:contextualSpacing/>
              <w:jc w:val="center"/>
              <w:rPr>
                <w:b/>
              </w:rPr>
            </w:pPr>
            <w:r w:rsidRPr="00111D43">
              <w:rPr>
                <w:b/>
              </w:rPr>
              <w:t>U</w:t>
            </w:r>
          </w:p>
        </w:tc>
        <w:tc>
          <w:tcPr>
            <w:tcW w:w="1174" w:type="dxa"/>
          </w:tcPr>
          <w:p w14:paraId="2B652537" w14:textId="77777777" w:rsidR="00655761" w:rsidRPr="00111D43" w:rsidRDefault="00655761" w:rsidP="000D6E6A">
            <w:pPr>
              <w:contextualSpacing/>
              <w:jc w:val="center"/>
              <w:rPr>
                <w:b/>
              </w:rPr>
            </w:pPr>
            <w:r w:rsidRPr="00111D43">
              <w:rPr>
                <w:b/>
              </w:rPr>
              <w:t>A</w:t>
            </w:r>
          </w:p>
        </w:tc>
        <w:tc>
          <w:tcPr>
            <w:tcW w:w="1174" w:type="dxa"/>
          </w:tcPr>
          <w:p w14:paraId="625189A4" w14:textId="77777777" w:rsidR="00655761" w:rsidRPr="00111D43" w:rsidRDefault="00655761" w:rsidP="000D6E6A">
            <w:pPr>
              <w:contextualSpacing/>
              <w:jc w:val="center"/>
              <w:rPr>
                <w:b/>
              </w:rPr>
            </w:pPr>
            <w:r w:rsidRPr="00111D43">
              <w:rPr>
                <w:b/>
              </w:rPr>
              <w:t>An</w:t>
            </w:r>
          </w:p>
        </w:tc>
        <w:tc>
          <w:tcPr>
            <w:tcW w:w="1174" w:type="dxa"/>
          </w:tcPr>
          <w:p w14:paraId="6D1A5089" w14:textId="77777777" w:rsidR="00655761" w:rsidRPr="00111D43" w:rsidRDefault="00655761" w:rsidP="000D6E6A">
            <w:pPr>
              <w:contextualSpacing/>
              <w:jc w:val="center"/>
              <w:rPr>
                <w:b/>
              </w:rPr>
            </w:pPr>
            <w:r w:rsidRPr="00111D43">
              <w:rPr>
                <w:b/>
              </w:rPr>
              <w:t>E</w:t>
            </w:r>
          </w:p>
        </w:tc>
        <w:tc>
          <w:tcPr>
            <w:tcW w:w="1174" w:type="dxa"/>
          </w:tcPr>
          <w:p w14:paraId="2590908E" w14:textId="77777777" w:rsidR="00655761" w:rsidRPr="00111D43" w:rsidRDefault="00655761" w:rsidP="000D6E6A">
            <w:pPr>
              <w:contextualSpacing/>
              <w:jc w:val="center"/>
              <w:rPr>
                <w:b/>
              </w:rPr>
            </w:pPr>
            <w:r w:rsidRPr="00111D43">
              <w:rPr>
                <w:b/>
              </w:rPr>
              <w:t>C</w:t>
            </w:r>
          </w:p>
        </w:tc>
        <w:tc>
          <w:tcPr>
            <w:tcW w:w="1645" w:type="dxa"/>
          </w:tcPr>
          <w:p w14:paraId="360669EF" w14:textId="77777777" w:rsidR="00655761" w:rsidRPr="00111D43" w:rsidRDefault="00655761" w:rsidP="000D6E6A">
            <w:pPr>
              <w:contextualSpacing/>
              <w:jc w:val="center"/>
              <w:rPr>
                <w:b/>
              </w:rPr>
            </w:pPr>
            <w:r w:rsidRPr="00111D43">
              <w:rPr>
                <w:b/>
              </w:rPr>
              <w:t>Total</w:t>
            </w:r>
          </w:p>
        </w:tc>
      </w:tr>
      <w:tr w:rsidR="00655761" w:rsidRPr="00111D43" w14:paraId="169B8315" w14:textId="77777777" w:rsidTr="000D6E6A">
        <w:trPr>
          <w:trHeight w:val="263"/>
        </w:trPr>
        <w:tc>
          <w:tcPr>
            <w:tcW w:w="1644" w:type="dxa"/>
          </w:tcPr>
          <w:p w14:paraId="3072B764" w14:textId="77777777" w:rsidR="00655761" w:rsidRPr="00111D43" w:rsidRDefault="00655761" w:rsidP="000D6E6A">
            <w:pPr>
              <w:contextualSpacing/>
              <w:jc w:val="center"/>
            </w:pPr>
            <w:r w:rsidRPr="00111D43">
              <w:t>CO1</w:t>
            </w:r>
          </w:p>
        </w:tc>
        <w:tc>
          <w:tcPr>
            <w:tcW w:w="1174" w:type="dxa"/>
          </w:tcPr>
          <w:p w14:paraId="3BF24674" w14:textId="77777777" w:rsidR="00655761" w:rsidRPr="00111D43" w:rsidRDefault="00655761" w:rsidP="000D6E6A">
            <w:pPr>
              <w:contextualSpacing/>
              <w:jc w:val="center"/>
            </w:pPr>
            <w:r>
              <w:t>-</w:t>
            </w:r>
          </w:p>
        </w:tc>
        <w:tc>
          <w:tcPr>
            <w:tcW w:w="1172" w:type="dxa"/>
          </w:tcPr>
          <w:p w14:paraId="5885A2C9" w14:textId="77777777" w:rsidR="00655761" w:rsidRPr="00111D43" w:rsidRDefault="00655761" w:rsidP="000D6E6A">
            <w:pPr>
              <w:contextualSpacing/>
              <w:jc w:val="center"/>
            </w:pPr>
            <w:r>
              <w:t>-</w:t>
            </w:r>
          </w:p>
        </w:tc>
        <w:tc>
          <w:tcPr>
            <w:tcW w:w="1174" w:type="dxa"/>
          </w:tcPr>
          <w:p w14:paraId="19C2E046" w14:textId="77777777" w:rsidR="00655761" w:rsidRPr="00111D43" w:rsidRDefault="00655761" w:rsidP="000D6E6A">
            <w:pPr>
              <w:contextualSpacing/>
              <w:jc w:val="center"/>
            </w:pPr>
            <w:r>
              <w:t>18</w:t>
            </w:r>
          </w:p>
        </w:tc>
        <w:tc>
          <w:tcPr>
            <w:tcW w:w="1174" w:type="dxa"/>
          </w:tcPr>
          <w:p w14:paraId="64229C71" w14:textId="77777777" w:rsidR="00655761" w:rsidRPr="00111D43" w:rsidRDefault="00655761" w:rsidP="000D6E6A">
            <w:pPr>
              <w:contextualSpacing/>
              <w:jc w:val="center"/>
            </w:pPr>
            <w:r>
              <w:t>10</w:t>
            </w:r>
          </w:p>
        </w:tc>
        <w:tc>
          <w:tcPr>
            <w:tcW w:w="1174" w:type="dxa"/>
          </w:tcPr>
          <w:p w14:paraId="1ED8920A" w14:textId="77777777" w:rsidR="00655761" w:rsidRPr="00111D43" w:rsidRDefault="00655761" w:rsidP="000D6E6A">
            <w:pPr>
              <w:contextualSpacing/>
              <w:jc w:val="center"/>
            </w:pPr>
            <w:r>
              <w:t>-</w:t>
            </w:r>
          </w:p>
        </w:tc>
        <w:tc>
          <w:tcPr>
            <w:tcW w:w="1174" w:type="dxa"/>
          </w:tcPr>
          <w:p w14:paraId="75674E30" w14:textId="77777777" w:rsidR="00655761" w:rsidRPr="00111D43" w:rsidRDefault="00655761" w:rsidP="000D6E6A">
            <w:pPr>
              <w:contextualSpacing/>
              <w:jc w:val="center"/>
            </w:pPr>
            <w:r>
              <w:t>-</w:t>
            </w:r>
          </w:p>
        </w:tc>
        <w:tc>
          <w:tcPr>
            <w:tcW w:w="1645" w:type="dxa"/>
          </w:tcPr>
          <w:p w14:paraId="172F8F5C" w14:textId="77777777" w:rsidR="00655761" w:rsidRPr="00111D43" w:rsidRDefault="00655761" w:rsidP="000D6E6A">
            <w:pPr>
              <w:contextualSpacing/>
              <w:jc w:val="center"/>
            </w:pPr>
            <w:r>
              <w:t>28</w:t>
            </w:r>
          </w:p>
        </w:tc>
      </w:tr>
      <w:tr w:rsidR="00655761" w:rsidRPr="00111D43" w14:paraId="4FA301AF" w14:textId="77777777" w:rsidTr="000D6E6A">
        <w:trPr>
          <w:trHeight w:val="247"/>
        </w:trPr>
        <w:tc>
          <w:tcPr>
            <w:tcW w:w="1644" w:type="dxa"/>
          </w:tcPr>
          <w:p w14:paraId="67007B1E" w14:textId="77777777" w:rsidR="00655761" w:rsidRPr="00111D43" w:rsidRDefault="00655761" w:rsidP="000D6E6A">
            <w:pPr>
              <w:contextualSpacing/>
              <w:jc w:val="center"/>
            </w:pPr>
            <w:r w:rsidRPr="00111D43">
              <w:t>CO2</w:t>
            </w:r>
          </w:p>
        </w:tc>
        <w:tc>
          <w:tcPr>
            <w:tcW w:w="1174" w:type="dxa"/>
          </w:tcPr>
          <w:p w14:paraId="18801A79" w14:textId="77777777" w:rsidR="00655761" w:rsidRPr="00111D43" w:rsidRDefault="00655761" w:rsidP="000D6E6A">
            <w:pPr>
              <w:contextualSpacing/>
              <w:jc w:val="center"/>
            </w:pPr>
            <w:r>
              <w:t>-</w:t>
            </w:r>
          </w:p>
        </w:tc>
        <w:tc>
          <w:tcPr>
            <w:tcW w:w="1172" w:type="dxa"/>
          </w:tcPr>
          <w:p w14:paraId="05844F01" w14:textId="77777777" w:rsidR="00655761" w:rsidRPr="00111D43" w:rsidRDefault="00655761" w:rsidP="000D6E6A">
            <w:pPr>
              <w:contextualSpacing/>
              <w:jc w:val="center"/>
            </w:pPr>
            <w:r>
              <w:t>-</w:t>
            </w:r>
          </w:p>
        </w:tc>
        <w:tc>
          <w:tcPr>
            <w:tcW w:w="1174" w:type="dxa"/>
          </w:tcPr>
          <w:p w14:paraId="3FD791EF" w14:textId="77777777" w:rsidR="00655761" w:rsidRPr="00111D43" w:rsidRDefault="00655761" w:rsidP="000D6E6A">
            <w:pPr>
              <w:contextualSpacing/>
              <w:jc w:val="center"/>
            </w:pPr>
            <w:r>
              <w:t>20</w:t>
            </w:r>
          </w:p>
        </w:tc>
        <w:tc>
          <w:tcPr>
            <w:tcW w:w="1174" w:type="dxa"/>
          </w:tcPr>
          <w:p w14:paraId="4C065CFC" w14:textId="77777777" w:rsidR="00655761" w:rsidRPr="00111D43" w:rsidRDefault="00655761" w:rsidP="000D6E6A">
            <w:pPr>
              <w:contextualSpacing/>
              <w:jc w:val="center"/>
            </w:pPr>
            <w:r>
              <w:t>20</w:t>
            </w:r>
          </w:p>
        </w:tc>
        <w:tc>
          <w:tcPr>
            <w:tcW w:w="1174" w:type="dxa"/>
          </w:tcPr>
          <w:p w14:paraId="2B29FD40" w14:textId="77777777" w:rsidR="00655761" w:rsidRPr="00111D43" w:rsidRDefault="00655761" w:rsidP="000D6E6A">
            <w:pPr>
              <w:contextualSpacing/>
              <w:jc w:val="center"/>
            </w:pPr>
            <w:r>
              <w:t>-</w:t>
            </w:r>
          </w:p>
        </w:tc>
        <w:tc>
          <w:tcPr>
            <w:tcW w:w="1174" w:type="dxa"/>
          </w:tcPr>
          <w:p w14:paraId="04E54197" w14:textId="77777777" w:rsidR="00655761" w:rsidRPr="00111D43" w:rsidRDefault="00655761" w:rsidP="000D6E6A">
            <w:pPr>
              <w:contextualSpacing/>
              <w:jc w:val="center"/>
            </w:pPr>
            <w:r>
              <w:t>-</w:t>
            </w:r>
          </w:p>
        </w:tc>
        <w:tc>
          <w:tcPr>
            <w:tcW w:w="1645" w:type="dxa"/>
          </w:tcPr>
          <w:p w14:paraId="6A120051" w14:textId="77777777" w:rsidR="00655761" w:rsidRPr="00111D43" w:rsidRDefault="00655761" w:rsidP="000D6E6A">
            <w:pPr>
              <w:contextualSpacing/>
              <w:jc w:val="center"/>
            </w:pPr>
            <w:r>
              <w:t>40</w:t>
            </w:r>
          </w:p>
        </w:tc>
      </w:tr>
      <w:tr w:rsidR="00655761" w:rsidRPr="00111D43" w14:paraId="20EA44AC" w14:textId="77777777" w:rsidTr="000D6E6A">
        <w:trPr>
          <w:trHeight w:val="263"/>
        </w:trPr>
        <w:tc>
          <w:tcPr>
            <w:tcW w:w="1644" w:type="dxa"/>
          </w:tcPr>
          <w:p w14:paraId="3B8483BF" w14:textId="77777777" w:rsidR="00655761" w:rsidRPr="00111D43" w:rsidRDefault="00655761" w:rsidP="000D6E6A">
            <w:pPr>
              <w:contextualSpacing/>
              <w:jc w:val="center"/>
            </w:pPr>
            <w:r w:rsidRPr="00111D43">
              <w:t>CO3</w:t>
            </w:r>
          </w:p>
        </w:tc>
        <w:tc>
          <w:tcPr>
            <w:tcW w:w="1174" w:type="dxa"/>
          </w:tcPr>
          <w:p w14:paraId="65BF02D0" w14:textId="77777777" w:rsidR="00655761" w:rsidRPr="00111D43" w:rsidRDefault="00655761" w:rsidP="000D6E6A">
            <w:pPr>
              <w:contextualSpacing/>
              <w:jc w:val="center"/>
            </w:pPr>
            <w:r>
              <w:t>12</w:t>
            </w:r>
          </w:p>
        </w:tc>
        <w:tc>
          <w:tcPr>
            <w:tcW w:w="1172" w:type="dxa"/>
          </w:tcPr>
          <w:p w14:paraId="6BDBC9E4" w14:textId="77777777" w:rsidR="00655761" w:rsidRPr="00111D43" w:rsidRDefault="00655761" w:rsidP="000D6E6A">
            <w:pPr>
              <w:contextualSpacing/>
              <w:jc w:val="center"/>
            </w:pPr>
            <w:r>
              <w:t>08</w:t>
            </w:r>
          </w:p>
        </w:tc>
        <w:tc>
          <w:tcPr>
            <w:tcW w:w="1174" w:type="dxa"/>
          </w:tcPr>
          <w:p w14:paraId="69DD11FB" w14:textId="77777777" w:rsidR="00655761" w:rsidRPr="00111D43" w:rsidRDefault="00655761" w:rsidP="000D6E6A">
            <w:pPr>
              <w:contextualSpacing/>
              <w:jc w:val="center"/>
            </w:pPr>
            <w:r>
              <w:t>20</w:t>
            </w:r>
          </w:p>
        </w:tc>
        <w:tc>
          <w:tcPr>
            <w:tcW w:w="1174" w:type="dxa"/>
          </w:tcPr>
          <w:p w14:paraId="6107C896" w14:textId="77777777" w:rsidR="00655761" w:rsidRPr="00111D43" w:rsidRDefault="00655761" w:rsidP="000D6E6A">
            <w:pPr>
              <w:contextualSpacing/>
              <w:jc w:val="center"/>
            </w:pPr>
            <w:r>
              <w:t>-</w:t>
            </w:r>
          </w:p>
        </w:tc>
        <w:tc>
          <w:tcPr>
            <w:tcW w:w="1174" w:type="dxa"/>
          </w:tcPr>
          <w:p w14:paraId="02A70CBF" w14:textId="77777777" w:rsidR="00655761" w:rsidRPr="00111D43" w:rsidRDefault="00655761" w:rsidP="000D6E6A">
            <w:pPr>
              <w:contextualSpacing/>
              <w:jc w:val="center"/>
            </w:pPr>
            <w:r>
              <w:t>-</w:t>
            </w:r>
          </w:p>
        </w:tc>
        <w:tc>
          <w:tcPr>
            <w:tcW w:w="1174" w:type="dxa"/>
          </w:tcPr>
          <w:p w14:paraId="5DA09E3A" w14:textId="77777777" w:rsidR="00655761" w:rsidRPr="00111D43" w:rsidRDefault="00655761" w:rsidP="000D6E6A">
            <w:pPr>
              <w:contextualSpacing/>
              <w:jc w:val="center"/>
            </w:pPr>
            <w:r>
              <w:t>-</w:t>
            </w:r>
          </w:p>
        </w:tc>
        <w:tc>
          <w:tcPr>
            <w:tcW w:w="1645" w:type="dxa"/>
          </w:tcPr>
          <w:p w14:paraId="75E302AB" w14:textId="77777777" w:rsidR="00655761" w:rsidRPr="00111D43" w:rsidRDefault="00655761" w:rsidP="000D6E6A">
            <w:pPr>
              <w:contextualSpacing/>
              <w:jc w:val="center"/>
            </w:pPr>
            <w:r>
              <w:t>40</w:t>
            </w:r>
          </w:p>
        </w:tc>
      </w:tr>
      <w:tr w:rsidR="00655761" w:rsidRPr="00111D43" w14:paraId="36998D47" w14:textId="77777777" w:rsidTr="000D6E6A">
        <w:trPr>
          <w:trHeight w:val="247"/>
        </w:trPr>
        <w:tc>
          <w:tcPr>
            <w:tcW w:w="1644" w:type="dxa"/>
          </w:tcPr>
          <w:p w14:paraId="56593959" w14:textId="77777777" w:rsidR="00655761" w:rsidRPr="00111D43" w:rsidRDefault="00655761" w:rsidP="000D6E6A">
            <w:pPr>
              <w:contextualSpacing/>
              <w:jc w:val="center"/>
            </w:pPr>
            <w:r w:rsidRPr="00111D43">
              <w:t>CO4</w:t>
            </w:r>
          </w:p>
        </w:tc>
        <w:tc>
          <w:tcPr>
            <w:tcW w:w="1174" w:type="dxa"/>
          </w:tcPr>
          <w:p w14:paraId="37F9F462" w14:textId="77777777" w:rsidR="00655761" w:rsidRPr="00111D43" w:rsidRDefault="00655761" w:rsidP="000D6E6A">
            <w:pPr>
              <w:contextualSpacing/>
              <w:jc w:val="center"/>
            </w:pPr>
            <w:r>
              <w:t>-</w:t>
            </w:r>
          </w:p>
        </w:tc>
        <w:tc>
          <w:tcPr>
            <w:tcW w:w="1172" w:type="dxa"/>
          </w:tcPr>
          <w:p w14:paraId="0B212068" w14:textId="77777777" w:rsidR="00655761" w:rsidRPr="00111D43" w:rsidRDefault="00655761" w:rsidP="000D6E6A">
            <w:pPr>
              <w:contextualSpacing/>
              <w:jc w:val="center"/>
            </w:pPr>
            <w:r>
              <w:t>20</w:t>
            </w:r>
          </w:p>
        </w:tc>
        <w:tc>
          <w:tcPr>
            <w:tcW w:w="1174" w:type="dxa"/>
          </w:tcPr>
          <w:p w14:paraId="10E4F03B" w14:textId="77777777" w:rsidR="00655761" w:rsidRPr="00111D43" w:rsidRDefault="00655761" w:rsidP="000D6E6A">
            <w:pPr>
              <w:contextualSpacing/>
              <w:jc w:val="center"/>
            </w:pPr>
            <w:r>
              <w:t>-</w:t>
            </w:r>
          </w:p>
        </w:tc>
        <w:tc>
          <w:tcPr>
            <w:tcW w:w="1174" w:type="dxa"/>
          </w:tcPr>
          <w:p w14:paraId="39E0AE9F" w14:textId="77777777" w:rsidR="00655761" w:rsidRPr="00111D43" w:rsidRDefault="00655761" w:rsidP="000D6E6A">
            <w:pPr>
              <w:contextualSpacing/>
              <w:jc w:val="center"/>
            </w:pPr>
            <w:r>
              <w:t>-</w:t>
            </w:r>
          </w:p>
        </w:tc>
        <w:tc>
          <w:tcPr>
            <w:tcW w:w="1174" w:type="dxa"/>
          </w:tcPr>
          <w:p w14:paraId="7B97E386" w14:textId="77777777" w:rsidR="00655761" w:rsidRPr="00111D43" w:rsidRDefault="00655761" w:rsidP="000D6E6A">
            <w:pPr>
              <w:contextualSpacing/>
              <w:jc w:val="center"/>
            </w:pPr>
            <w:r>
              <w:t>-</w:t>
            </w:r>
          </w:p>
        </w:tc>
        <w:tc>
          <w:tcPr>
            <w:tcW w:w="1174" w:type="dxa"/>
          </w:tcPr>
          <w:p w14:paraId="0D007CC0" w14:textId="77777777" w:rsidR="00655761" w:rsidRPr="00111D43" w:rsidRDefault="00655761" w:rsidP="000D6E6A">
            <w:pPr>
              <w:contextualSpacing/>
              <w:jc w:val="center"/>
            </w:pPr>
            <w:r>
              <w:t>-</w:t>
            </w:r>
          </w:p>
        </w:tc>
        <w:tc>
          <w:tcPr>
            <w:tcW w:w="1645" w:type="dxa"/>
          </w:tcPr>
          <w:p w14:paraId="66BE88F8" w14:textId="77777777" w:rsidR="00655761" w:rsidRPr="00111D43" w:rsidRDefault="00655761" w:rsidP="000D6E6A">
            <w:pPr>
              <w:contextualSpacing/>
              <w:jc w:val="center"/>
            </w:pPr>
            <w:r>
              <w:t>20</w:t>
            </w:r>
          </w:p>
        </w:tc>
      </w:tr>
      <w:tr w:rsidR="00655761" w:rsidRPr="00111D43" w14:paraId="6E4233B6" w14:textId="77777777" w:rsidTr="000D6E6A">
        <w:trPr>
          <w:trHeight w:val="263"/>
        </w:trPr>
        <w:tc>
          <w:tcPr>
            <w:tcW w:w="1644" w:type="dxa"/>
          </w:tcPr>
          <w:p w14:paraId="3BCDA7F2" w14:textId="77777777" w:rsidR="00655761" w:rsidRPr="00111D43" w:rsidRDefault="00655761" w:rsidP="000D6E6A">
            <w:pPr>
              <w:contextualSpacing/>
              <w:jc w:val="center"/>
            </w:pPr>
            <w:r w:rsidRPr="00111D43">
              <w:t>CO5</w:t>
            </w:r>
          </w:p>
        </w:tc>
        <w:tc>
          <w:tcPr>
            <w:tcW w:w="1174" w:type="dxa"/>
          </w:tcPr>
          <w:p w14:paraId="5BB0CFDF" w14:textId="77777777" w:rsidR="00655761" w:rsidRPr="00111D43" w:rsidRDefault="00655761" w:rsidP="000D6E6A">
            <w:pPr>
              <w:contextualSpacing/>
              <w:jc w:val="center"/>
            </w:pPr>
            <w:r>
              <w:t>-</w:t>
            </w:r>
          </w:p>
        </w:tc>
        <w:tc>
          <w:tcPr>
            <w:tcW w:w="1172" w:type="dxa"/>
          </w:tcPr>
          <w:p w14:paraId="29237980" w14:textId="77777777" w:rsidR="00655761" w:rsidRPr="00111D43" w:rsidRDefault="00655761" w:rsidP="000D6E6A">
            <w:pPr>
              <w:contextualSpacing/>
              <w:jc w:val="center"/>
            </w:pPr>
            <w:r>
              <w:t>10</w:t>
            </w:r>
          </w:p>
        </w:tc>
        <w:tc>
          <w:tcPr>
            <w:tcW w:w="1174" w:type="dxa"/>
          </w:tcPr>
          <w:p w14:paraId="50F8F505" w14:textId="77777777" w:rsidR="00655761" w:rsidRPr="00111D43" w:rsidRDefault="00655761" w:rsidP="000D6E6A">
            <w:pPr>
              <w:contextualSpacing/>
              <w:jc w:val="center"/>
            </w:pPr>
            <w:r>
              <w:t>10</w:t>
            </w:r>
          </w:p>
        </w:tc>
        <w:tc>
          <w:tcPr>
            <w:tcW w:w="1174" w:type="dxa"/>
          </w:tcPr>
          <w:p w14:paraId="79DCB2A1" w14:textId="77777777" w:rsidR="00655761" w:rsidRPr="00111D43" w:rsidRDefault="00655761" w:rsidP="000D6E6A">
            <w:pPr>
              <w:contextualSpacing/>
              <w:jc w:val="center"/>
            </w:pPr>
            <w:r>
              <w:t>-</w:t>
            </w:r>
          </w:p>
        </w:tc>
        <w:tc>
          <w:tcPr>
            <w:tcW w:w="1174" w:type="dxa"/>
          </w:tcPr>
          <w:p w14:paraId="22BDC752" w14:textId="77777777" w:rsidR="00655761" w:rsidRPr="00111D43" w:rsidRDefault="00655761" w:rsidP="000D6E6A">
            <w:pPr>
              <w:contextualSpacing/>
              <w:jc w:val="center"/>
            </w:pPr>
            <w:r>
              <w:t>-</w:t>
            </w:r>
          </w:p>
        </w:tc>
        <w:tc>
          <w:tcPr>
            <w:tcW w:w="1174" w:type="dxa"/>
          </w:tcPr>
          <w:p w14:paraId="65945FF1" w14:textId="77777777" w:rsidR="00655761" w:rsidRPr="00111D43" w:rsidRDefault="00655761" w:rsidP="000D6E6A">
            <w:pPr>
              <w:contextualSpacing/>
              <w:jc w:val="center"/>
            </w:pPr>
            <w:r>
              <w:t>-</w:t>
            </w:r>
          </w:p>
        </w:tc>
        <w:tc>
          <w:tcPr>
            <w:tcW w:w="1645" w:type="dxa"/>
          </w:tcPr>
          <w:p w14:paraId="08318183" w14:textId="77777777" w:rsidR="00655761" w:rsidRPr="00111D43" w:rsidRDefault="00655761" w:rsidP="000D6E6A">
            <w:pPr>
              <w:contextualSpacing/>
              <w:jc w:val="center"/>
            </w:pPr>
            <w:r>
              <w:t>20</w:t>
            </w:r>
          </w:p>
        </w:tc>
      </w:tr>
      <w:tr w:rsidR="00655761" w:rsidRPr="00111D43" w14:paraId="27047480" w14:textId="77777777" w:rsidTr="000D6E6A">
        <w:trPr>
          <w:trHeight w:val="247"/>
        </w:trPr>
        <w:tc>
          <w:tcPr>
            <w:tcW w:w="1644" w:type="dxa"/>
          </w:tcPr>
          <w:p w14:paraId="7CC6C500" w14:textId="77777777" w:rsidR="00655761" w:rsidRPr="00111D43" w:rsidRDefault="00655761" w:rsidP="000D6E6A">
            <w:pPr>
              <w:contextualSpacing/>
              <w:jc w:val="center"/>
            </w:pPr>
            <w:r w:rsidRPr="00111D43">
              <w:t>CO6</w:t>
            </w:r>
          </w:p>
        </w:tc>
        <w:tc>
          <w:tcPr>
            <w:tcW w:w="1174" w:type="dxa"/>
          </w:tcPr>
          <w:p w14:paraId="708082D0" w14:textId="77777777" w:rsidR="00655761" w:rsidRPr="00111D43" w:rsidRDefault="00655761" w:rsidP="000D6E6A">
            <w:pPr>
              <w:contextualSpacing/>
              <w:jc w:val="center"/>
            </w:pPr>
            <w:r>
              <w:t>-</w:t>
            </w:r>
          </w:p>
        </w:tc>
        <w:tc>
          <w:tcPr>
            <w:tcW w:w="1172" w:type="dxa"/>
          </w:tcPr>
          <w:p w14:paraId="0D276279" w14:textId="77777777" w:rsidR="00655761" w:rsidRPr="00111D43" w:rsidRDefault="00655761" w:rsidP="000D6E6A">
            <w:pPr>
              <w:contextualSpacing/>
              <w:jc w:val="center"/>
            </w:pPr>
            <w:r>
              <w:t>-</w:t>
            </w:r>
          </w:p>
        </w:tc>
        <w:tc>
          <w:tcPr>
            <w:tcW w:w="1174" w:type="dxa"/>
          </w:tcPr>
          <w:p w14:paraId="3AF967A4" w14:textId="77777777" w:rsidR="00655761" w:rsidRPr="00111D43" w:rsidRDefault="00655761" w:rsidP="000D6E6A">
            <w:pPr>
              <w:contextualSpacing/>
              <w:jc w:val="center"/>
            </w:pPr>
            <w:r>
              <w:t>20</w:t>
            </w:r>
          </w:p>
        </w:tc>
        <w:tc>
          <w:tcPr>
            <w:tcW w:w="1174" w:type="dxa"/>
          </w:tcPr>
          <w:p w14:paraId="0D09D473" w14:textId="77777777" w:rsidR="00655761" w:rsidRPr="00111D43" w:rsidRDefault="00655761" w:rsidP="000D6E6A">
            <w:pPr>
              <w:contextualSpacing/>
              <w:jc w:val="center"/>
            </w:pPr>
            <w:r>
              <w:t>12</w:t>
            </w:r>
          </w:p>
        </w:tc>
        <w:tc>
          <w:tcPr>
            <w:tcW w:w="1174" w:type="dxa"/>
          </w:tcPr>
          <w:p w14:paraId="4D27F966" w14:textId="77777777" w:rsidR="00655761" w:rsidRPr="00111D43" w:rsidRDefault="00655761" w:rsidP="000D6E6A">
            <w:pPr>
              <w:contextualSpacing/>
              <w:jc w:val="center"/>
            </w:pPr>
            <w:r>
              <w:t>-</w:t>
            </w:r>
          </w:p>
        </w:tc>
        <w:tc>
          <w:tcPr>
            <w:tcW w:w="1174" w:type="dxa"/>
          </w:tcPr>
          <w:p w14:paraId="11978BAF" w14:textId="77777777" w:rsidR="00655761" w:rsidRPr="00111D43" w:rsidRDefault="00655761" w:rsidP="000D6E6A">
            <w:pPr>
              <w:contextualSpacing/>
              <w:jc w:val="center"/>
            </w:pPr>
            <w:r>
              <w:t>-</w:t>
            </w:r>
          </w:p>
        </w:tc>
        <w:tc>
          <w:tcPr>
            <w:tcW w:w="1645" w:type="dxa"/>
          </w:tcPr>
          <w:p w14:paraId="7DD672F1" w14:textId="77777777" w:rsidR="00655761" w:rsidRPr="00111D43" w:rsidRDefault="00655761" w:rsidP="000D6E6A">
            <w:pPr>
              <w:contextualSpacing/>
              <w:jc w:val="center"/>
            </w:pPr>
            <w:r>
              <w:t>32</w:t>
            </w:r>
          </w:p>
        </w:tc>
      </w:tr>
      <w:tr w:rsidR="00655761" w:rsidRPr="00111D43" w14:paraId="2055FA31" w14:textId="77777777" w:rsidTr="000D6E6A">
        <w:trPr>
          <w:trHeight w:val="247"/>
        </w:trPr>
        <w:tc>
          <w:tcPr>
            <w:tcW w:w="8686" w:type="dxa"/>
            <w:gridSpan w:val="7"/>
          </w:tcPr>
          <w:p w14:paraId="70F60A2B" w14:textId="77777777" w:rsidR="00655761" w:rsidRPr="00111D43" w:rsidRDefault="00655761" w:rsidP="000D6E6A">
            <w:pPr>
              <w:contextualSpacing/>
            </w:pPr>
          </w:p>
        </w:tc>
        <w:tc>
          <w:tcPr>
            <w:tcW w:w="1645" w:type="dxa"/>
          </w:tcPr>
          <w:p w14:paraId="29F11240" w14:textId="77777777" w:rsidR="00655761" w:rsidRPr="00111D43" w:rsidRDefault="00655761" w:rsidP="000D6E6A">
            <w:pPr>
              <w:contextualSpacing/>
              <w:jc w:val="center"/>
              <w:rPr>
                <w:b/>
              </w:rPr>
            </w:pPr>
            <w:r w:rsidRPr="00111D43">
              <w:rPr>
                <w:b/>
              </w:rPr>
              <w:t>1</w:t>
            </w:r>
            <w:r>
              <w:rPr>
                <w:b/>
              </w:rPr>
              <w:t>80</w:t>
            </w:r>
          </w:p>
        </w:tc>
      </w:tr>
    </w:tbl>
    <w:p w14:paraId="1D6BF495" w14:textId="77777777" w:rsidR="00655761" w:rsidRPr="00111D43" w:rsidRDefault="00655761" w:rsidP="000D6E6A">
      <w:pPr>
        <w:ind w:left="720"/>
        <w:contextualSpacing/>
      </w:pPr>
    </w:p>
    <w:p w14:paraId="5192B63E" w14:textId="77777777" w:rsidR="00655761" w:rsidRPr="00111D43" w:rsidRDefault="00655761" w:rsidP="000D6E6A">
      <w:pPr>
        <w:contextualSpacing/>
      </w:pPr>
    </w:p>
    <w:p w14:paraId="0466589F" w14:textId="77777777" w:rsidR="00655761" w:rsidRDefault="00655761" w:rsidP="00856324"/>
    <w:p w14:paraId="6562750C" w14:textId="77777777" w:rsidR="00655761" w:rsidRDefault="00655761" w:rsidP="00D75201"/>
    <w:p w14:paraId="0D312A6C" w14:textId="77777777" w:rsidR="00655761" w:rsidRDefault="00655761" w:rsidP="00D75201"/>
    <w:p w14:paraId="32353BA4" w14:textId="77777777" w:rsidR="00655761" w:rsidRDefault="00655761" w:rsidP="00D75201"/>
    <w:p w14:paraId="3F3DC437" w14:textId="77777777" w:rsidR="00655761" w:rsidRDefault="00655761" w:rsidP="00D75201"/>
    <w:p w14:paraId="3F9D5051" w14:textId="77777777" w:rsidR="00655761" w:rsidRDefault="00655761" w:rsidP="00D75201"/>
    <w:p w14:paraId="111F0134" w14:textId="77777777" w:rsidR="00655761" w:rsidRDefault="00655761" w:rsidP="00D75201"/>
    <w:p w14:paraId="6D7DF032" w14:textId="77777777" w:rsidR="00655761" w:rsidRDefault="00655761" w:rsidP="00D75201"/>
    <w:p w14:paraId="137492DF" w14:textId="77777777" w:rsidR="00655761" w:rsidRDefault="00655761" w:rsidP="00D75201"/>
    <w:p w14:paraId="7A332D48" w14:textId="77777777" w:rsidR="00655761" w:rsidRDefault="00655761" w:rsidP="00D75201"/>
    <w:p w14:paraId="185D0CCF" w14:textId="77777777" w:rsidR="00655761" w:rsidRDefault="00655761" w:rsidP="00D75201"/>
    <w:p w14:paraId="44C1192C" w14:textId="77777777" w:rsidR="00655761" w:rsidRDefault="00655761" w:rsidP="00D75201"/>
    <w:p w14:paraId="3EEF7AC3" w14:textId="77777777" w:rsidR="00655761" w:rsidRDefault="00655761" w:rsidP="00D75201"/>
    <w:p w14:paraId="04455326" w14:textId="77777777" w:rsidR="00655761" w:rsidRDefault="00655761" w:rsidP="00D75201"/>
    <w:p w14:paraId="72939724" w14:textId="77777777" w:rsidR="00655761" w:rsidRDefault="00655761" w:rsidP="00D75201"/>
    <w:p w14:paraId="122E7149" w14:textId="77777777" w:rsidR="00655761" w:rsidRDefault="00655761">
      <w:pPr>
        <w:spacing w:after="200" w:line="276" w:lineRule="auto"/>
      </w:pPr>
      <w:r>
        <w:br w:type="page"/>
      </w:r>
    </w:p>
    <w:p w14:paraId="409C1C25" w14:textId="6E7B7B19" w:rsidR="00655761" w:rsidRDefault="00655761">
      <w:pPr>
        <w:jc w:val="center"/>
      </w:pPr>
      <w:r>
        <w:rPr>
          <w:rFonts w:ascii="Arial" w:hAnsi="Arial" w:cs="Arial"/>
          <w:noProof/>
        </w:rPr>
        <w:lastRenderedPageBreak/>
        <w:drawing>
          <wp:inline distT="0" distB="0" distL="0" distR="0" wp14:anchorId="692372E4" wp14:editId="0FFB8C91">
            <wp:extent cx="5734050" cy="838200"/>
            <wp:effectExtent l="0" t="0" r="0" b="0"/>
            <wp:docPr id="1440539825" name="Picture 1440539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F0866B" w14:textId="77777777" w:rsidR="00655761" w:rsidRDefault="00655761">
      <w:pPr>
        <w:jc w:val="center"/>
      </w:pPr>
    </w:p>
    <w:p w14:paraId="09617B96" w14:textId="77777777" w:rsidR="00655761" w:rsidRDefault="00655761" w:rsidP="00805E64">
      <w:pPr>
        <w:jc w:val="center"/>
        <w:rPr>
          <w:b/>
          <w:bCs/>
        </w:rPr>
      </w:pPr>
      <w:r>
        <w:rPr>
          <w:b/>
          <w:bCs/>
        </w:rPr>
        <w:t>END SEMESTER EXAMINATION – NOV / DEC 2024</w:t>
      </w:r>
    </w:p>
    <w:p w14:paraId="7BCECC41" w14:textId="77777777" w:rsidR="00655761" w:rsidRPr="00111D43" w:rsidRDefault="00655761" w:rsidP="00805E64"/>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714"/>
      </w:tblGrid>
      <w:tr w:rsidR="00655761" w:rsidRPr="00CC0FC1" w14:paraId="00ECAEAB" w14:textId="77777777" w:rsidTr="009853CC">
        <w:trPr>
          <w:trHeight w:val="397"/>
          <w:jc w:val="center"/>
        </w:trPr>
        <w:tc>
          <w:tcPr>
            <w:tcW w:w="1696" w:type="dxa"/>
            <w:vAlign w:val="center"/>
          </w:tcPr>
          <w:p w14:paraId="477EE49B" w14:textId="77777777" w:rsidR="00655761" w:rsidRPr="00CC0FC1" w:rsidRDefault="00655761">
            <w:pPr>
              <w:pStyle w:val="Title"/>
              <w:jc w:val="left"/>
              <w:rPr>
                <w:b/>
                <w:sz w:val="22"/>
                <w:szCs w:val="22"/>
              </w:rPr>
            </w:pPr>
            <w:r w:rsidRPr="00CC0FC1">
              <w:rPr>
                <w:b/>
                <w:sz w:val="22"/>
                <w:szCs w:val="22"/>
              </w:rPr>
              <w:t xml:space="preserve">Course Code      </w:t>
            </w:r>
          </w:p>
        </w:tc>
        <w:tc>
          <w:tcPr>
            <w:tcW w:w="6379" w:type="dxa"/>
            <w:vAlign w:val="center"/>
          </w:tcPr>
          <w:p w14:paraId="6A14E60C" w14:textId="77777777" w:rsidR="00655761" w:rsidRPr="00CC0FC1" w:rsidRDefault="00655761">
            <w:pPr>
              <w:pStyle w:val="Title"/>
              <w:jc w:val="left"/>
              <w:rPr>
                <w:b/>
                <w:sz w:val="22"/>
                <w:szCs w:val="22"/>
              </w:rPr>
            </w:pPr>
            <w:r w:rsidRPr="00CC0FC1">
              <w:rPr>
                <w:b/>
                <w:sz w:val="22"/>
                <w:szCs w:val="22"/>
              </w:rPr>
              <w:t>20FP3018</w:t>
            </w:r>
          </w:p>
        </w:tc>
        <w:tc>
          <w:tcPr>
            <w:tcW w:w="1559" w:type="dxa"/>
            <w:vAlign w:val="center"/>
          </w:tcPr>
          <w:p w14:paraId="3ECA4F19" w14:textId="77777777" w:rsidR="00655761" w:rsidRPr="00CC0FC1" w:rsidRDefault="00655761">
            <w:pPr>
              <w:pStyle w:val="Title"/>
              <w:ind w:left="-468" w:firstLine="468"/>
              <w:jc w:val="left"/>
              <w:rPr>
                <w:sz w:val="22"/>
                <w:szCs w:val="22"/>
              </w:rPr>
            </w:pPr>
            <w:r w:rsidRPr="00CC0FC1">
              <w:rPr>
                <w:b/>
                <w:sz w:val="22"/>
                <w:szCs w:val="22"/>
              </w:rPr>
              <w:t xml:space="preserve">Duration       </w:t>
            </w:r>
          </w:p>
        </w:tc>
        <w:tc>
          <w:tcPr>
            <w:tcW w:w="714" w:type="dxa"/>
            <w:vAlign w:val="center"/>
          </w:tcPr>
          <w:p w14:paraId="72494BC5" w14:textId="77777777" w:rsidR="00655761" w:rsidRPr="00CC0FC1" w:rsidRDefault="00655761">
            <w:pPr>
              <w:pStyle w:val="Title"/>
              <w:jc w:val="left"/>
              <w:rPr>
                <w:b/>
                <w:sz w:val="22"/>
                <w:szCs w:val="22"/>
              </w:rPr>
            </w:pPr>
            <w:r w:rsidRPr="00CC0FC1">
              <w:rPr>
                <w:b/>
                <w:sz w:val="22"/>
                <w:szCs w:val="22"/>
              </w:rPr>
              <w:t>3hrs</w:t>
            </w:r>
          </w:p>
        </w:tc>
      </w:tr>
      <w:tr w:rsidR="00655761" w:rsidRPr="00CC0FC1" w14:paraId="0D5A8016" w14:textId="77777777" w:rsidTr="009853CC">
        <w:trPr>
          <w:trHeight w:val="397"/>
          <w:jc w:val="center"/>
        </w:trPr>
        <w:tc>
          <w:tcPr>
            <w:tcW w:w="1696" w:type="dxa"/>
            <w:vAlign w:val="center"/>
          </w:tcPr>
          <w:p w14:paraId="12F59164" w14:textId="77777777" w:rsidR="00655761" w:rsidRPr="00CC0FC1" w:rsidRDefault="00655761">
            <w:pPr>
              <w:pStyle w:val="Title"/>
              <w:ind w:right="-160"/>
              <w:jc w:val="left"/>
              <w:rPr>
                <w:b/>
                <w:sz w:val="22"/>
                <w:szCs w:val="22"/>
              </w:rPr>
            </w:pPr>
            <w:r w:rsidRPr="00CC0FC1">
              <w:rPr>
                <w:b/>
                <w:sz w:val="22"/>
                <w:szCs w:val="22"/>
              </w:rPr>
              <w:t xml:space="preserve">Course Title    </w:t>
            </w:r>
          </w:p>
        </w:tc>
        <w:tc>
          <w:tcPr>
            <w:tcW w:w="6379" w:type="dxa"/>
            <w:vAlign w:val="center"/>
          </w:tcPr>
          <w:p w14:paraId="71D776CD" w14:textId="77777777" w:rsidR="00655761" w:rsidRPr="00CC0FC1" w:rsidRDefault="00655761">
            <w:pPr>
              <w:pStyle w:val="Title"/>
              <w:jc w:val="left"/>
              <w:rPr>
                <w:b/>
                <w:sz w:val="22"/>
                <w:szCs w:val="22"/>
              </w:rPr>
            </w:pPr>
            <w:r w:rsidRPr="00CC0FC1">
              <w:rPr>
                <w:b/>
                <w:sz w:val="22"/>
                <w:szCs w:val="22"/>
              </w:rPr>
              <w:t>EMERGING TRENDS IN FOOD PROCESS ENGINEERING</w:t>
            </w:r>
          </w:p>
        </w:tc>
        <w:tc>
          <w:tcPr>
            <w:tcW w:w="1559" w:type="dxa"/>
            <w:vAlign w:val="center"/>
          </w:tcPr>
          <w:p w14:paraId="71F59B21" w14:textId="77777777" w:rsidR="00655761" w:rsidRPr="00CC0FC1" w:rsidRDefault="00655761">
            <w:pPr>
              <w:pStyle w:val="Title"/>
              <w:jc w:val="left"/>
              <w:rPr>
                <w:b/>
                <w:sz w:val="22"/>
                <w:szCs w:val="22"/>
              </w:rPr>
            </w:pPr>
            <w:r w:rsidRPr="00CC0FC1">
              <w:rPr>
                <w:b/>
                <w:sz w:val="22"/>
                <w:szCs w:val="22"/>
              </w:rPr>
              <w:t xml:space="preserve">Max. Marks </w:t>
            </w:r>
          </w:p>
        </w:tc>
        <w:tc>
          <w:tcPr>
            <w:tcW w:w="714" w:type="dxa"/>
            <w:vAlign w:val="center"/>
          </w:tcPr>
          <w:p w14:paraId="764D44EF" w14:textId="77777777" w:rsidR="00655761" w:rsidRPr="00CC0FC1" w:rsidRDefault="00655761">
            <w:pPr>
              <w:pStyle w:val="Title"/>
              <w:jc w:val="left"/>
              <w:rPr>
                <w:b/>
                <w:sz w:val="22"/>
                <w:szCs w:val="22"/>
              </w:rPr>
            </w:pPr>
            <w:r w:rsidRPr="00CC0FC1">
              <w:rPr>
                <w:b/>
                <w:sz w:val="22"/>
                <w:szCs w:val="22"/>
              </w:rPr>
              <w:t>100</w:t>
            </w:r>
          </w:p>
        </w:tc>
      </w:tr>
    </w:tbl>
    <w:p w14:paraId="63F077D3" w14:textId="77777777" w:rsidR="00655761" w:rsidRDefault="00655761"/>
    <w:tbl>
      <w:tblPr>
        <w:tblW w:w="1031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245"/>
        <w:gridCol w:w="720"/>
        <w:gridCol w:w="708"/>
        <w:gridCol w:w="676"/>
      </w:tblGrid>
      <w:tr w:rsidR="00655761" w14:paraId="24F46B36" w14:textId="77777777" w:rsidTr="00CC0FC1">
        <w:trPr>
          <w:trHeight w:val="531"/>
        </w:trPr>
        <w:tc>
          <w:tcPr>
            <w:tcW w:w="570" w:type="dxa"/>
            <w:vAlign w:val="center"/>
          </w:tcPr>
          <w:p w14:paraId="1B31BD76" w14:textId="77777777" w:rsidR="00655761" w:rsidRDefault="00655761">
            <w:pPr>
              <w:jc w:val="center"/>
              <w:rPr>
                <w:b/>
              </w:rPr>
            </w:pPr>
            <w:r>
              <w:rPr>
                <w:b/>
              </w:rPr>
              <w:t>Q. No.</w:t>
            </w:r>
          </w:p>
        </w:tc>
        <w:tc>
          <w:tcPr>
            <w:tcW w:w="7641" w:type="dxa"/>
            <w:gridSpan w:val="2"/>
            <w:vAlign w:val="center"/>
          </w:tcPr>
          <w:p w14:paraId="5E3E093E" w14:textId="77777777" w:rsidR="00655761" w:rsidRDefault="00655761">
            <w:pPr>
              <w:jc w:val="center"/>
              <w:rPr>
                <w:b/>
              </w:rPr>
            </w:pPr>
            <w:r>
              <w:rPr>
                <w:b/>
              </w:rPr>
              <w:t>Questions</w:t>
            </w:r>
          </w:p>
        </w:tc>
        <w:tc>
          <w:tcPr>
            <w:tcW w:w="720" w:type="dxa"/>
            <w:vAlign w:val="center"/>
          </w:tcPr>
          <w:p w14:paraId="0CF58444" w14:textId="77777777" w:rsidR="00655761" w:rsidRDefault="00655761">
            <w:pPr>
              <w:jc w:val="center"/>
              <w:rPr>
                <w:b/>
              </w:rPr>
            </w:pPr>
            <w:r>
              <w:rPr>
                <w:b/>
              </w:rPr>
              <w:t>CO</w:t>
            </w:r>
          </w:p>
        </w:tc>
        <w:tc>
          <w:tcPr>
            <w:tcW w:w="708" w:type="dxa"/>
            <w:vAlign w:val="center"/>
          </w:tcPr>
          <w:p w14:paraId="41DFD807" w14:textId="77777777" w:rsidR="00655761" w:rsidRDefault="00655761">
            <w:pPr>
              <w:jc w:val="center"/>
              <w:rPr>
                <w:b/>
              </w:rPr>
            </w:pPr>
            <w:r>
              <w:rPr>
                <w:b/>
              </w:rPr>
              <w:t>BL</w:t>
            </w:r>
          </w:p>
        </w:tc>
        <w:tc>
          <w:tcPr>
            <w:tcW w:w="676" w:type="dxa"/>
            <w:vAlign w:val="center"/>
          </w:tcPr>
          <w:p w14:paraId="436F6EA4" w14:textId="77777777" w:rsidR="00655761" w:rsidRDefault="00655761" w:rsidP="00CC0FC1">
            <w:pPr>
              <w:jc w:val="center"/>
              <w:rPr>
                <w:b/>
              </w:rPr>
            </w:pPr>
            <w:r>
              <w:rPr>
                <w:b/>
              </w:rPr>
              <w:t>M</w:t>
            </w:r>
          </w:p>
        </w:tc>
      </w:tr>
      <w:tr w:rsidR="00655761" w14:paraId="48D059C7" w14:textId="77777777">
        <w:trPr>
          <w:trHeight w:val="531"/>
        </w:trPr>
        <w:tc>
          <w:tcPr>
            <w:tcW w:w="10315" w:type="dxa"/>
            <w:gridSpan w:val="6"/>
          </w:tcPr>
          <w:p w14:paraId="4FC1C418" w14:textId="77777777" w:rsidR="00655761" w:rsidRDefault="00655761">
            <w:pPr>
              <w:jc w:val="center"/>
              <w:rPr>
                <w:b/>
                <w:u w:val="single"/>
              </w:rPr>
            </w:pPr>
            <w:r>
              <w:rPr>
                <w:b/>
                <w:u w:val="single"/>
              </w:rPr>
              <w:t>PART – A (5 X 16 = 80 MARKS)</w:t>
            </w:r>
          </w:p>
          <w:p w14:paraId="578C9F83" w14:textId="77777777" w:rsidR="00655761" w:rsidRDefault="00655761">
            <w:pPr>
              <w:jc w:val="center"/>
              <w:rPr>
                <w:b/>
              </w:rPr>
            </w:pPr>
            <w:r>
              <w:rPr>
                <w:b/>
              </w:rPr>
              <w:t>(Answer any five from the following)</w:t>
            </w:r>
          </w:p>
        </w:tc>
      </w:tr>
      <w:tr w:rsidR="00655761" w14:paraId="7DE47A19" w14:textId="77777777" w:rsidTr="00CC0FC1">
        <w:trPr>
          <w:trHeight w:val="382"/>
        </w:trPr>
        <w:tc>
          <w:tcPr>
            <w:tcW w:w="570" w:type="dxa"/>
            <w:vAlign w:val="center"/>
          </w:tcPr>
          <w:p w14:paraId="7C11046D" w14:textId="77777777" w:rsidR="00655761" w:rsidRDefault="00655761">
            <w:pPr>
              <w:jc w:val="center"/>
            </w:pPr>
            <w:r>
              <w:t>1.</w:t>
            </w:r>
          </w:p>
        </w:tc>
        <w:tc>
          <w:tcPr>
            <w:tcW w:w="396" w:type="dxa"/>
            <w:vAlign w:val="center"/>
          </w:tcPr>
          <w:p w14:paraId="33E3C156" w14:textId="77777777" w:rsidR="00655761" w:rsidRDefault="00655761">
            <w:pPr>
              <w:jc w:val="center"/>
            </w:pPr>
            <w:r>
              <w:t>a.</w:t>
            </w:r>
          </w:p>
        </w:tc>
        <w:tc>
          <w:tcPr>
            <w:tcW w:w="7245" w:type="dxa"/>
            <w:vAlign w:val="center"/>
          </w:tcPr>
          <w:p w14:paraId="437CBDE9" w14:textId="77777777" w:rsidR="00655761" w:rsidRDefault="00655761">
            <w:pPr>
              <w:jc w:val="both"/>
            </w:pPr>
            <w:r>
              <w:t>Mention the different types of hurdles and explain the concept of hurdle technology in food preservation.</w:t>
            </w:r>
          </w:p>
        </w:tc>
        <w:tc>
          <w:tcPr>
            <w:tcW w:w="720" w:type="dxa"/>
            <w:vAlign w:val="center"/>
          </w:tcPr>
          <w:p w14:paraId="238E59EE" w14:textId="77777777" w:rsidR="00655761" w:rsidRDefault="00655761">
            <w:pPr>
              <w:jc w:val="center"/>
            </w:pPr>
            <w:r>
              <w:t>CO1</w:t>
            </w:r>
          </w:p>
        </w:tc>
        <w:tc>
          <w:tcPr>
            <w:tcW w:w="708" w:type="dxa"/>
            <w:vAlign w:val="center"/>
          </w:tcPr>
          <w:p w14:paraId="271CC17A" w14:textId="77777777" w:rsidR="00655761" w:rsidRDefault="00655761">
            <w:pPr>
              <w:jc w:val="center"/>
            </w:pPr>
            <w:r>
              <w:t>A</w:t>
            </w:r>
          </w:p>
        </w:tc>
        <w:tc>
          <w:tcPr>
            <w:tcW w:w="676" w:type="dxa"/>
            <w:vAlign w:val="center"/>
          </w:tcPr>
          <w:p w14:paraId="153719C6" w14:textId="77777777" w:rsidR="00655761" w:rsidRDefault="00655761">
            <w:pPr>
              <w:jc w:val="center"/>
            </w:pPr>
            <w:r>
              <w:t>8</w:t>
            </w:r>
          </w:p>
        </w:tc>
      </w:tr>
      <w:tr w:rsidR="00655761" w14:paraId="69A64E4F" w14:textId="77777777" w:rsidTr="00CC0FC1">
        <w:trPr>
          <w:trHeight w:val="382"/>
        </w:trPr>
        <w:tc>
          <w:tcPr>
            <w:tcW w:w="570" w:type="dxa"/>
            <w:vAlign w:val="center"/>
          </w:tcPr>
          <w:p w14:paraId="412D01A0" w14:textId="77777777" w:rsidR="00655761" w:rsidRDefault="00655761">
            <w:pPr>
              <w:jc w:val="center"/>
            </w:pPr>
          </w:p>
        </w:tc>
        <w:tc>
          <w:tcPr>
            <w:tcW w:w="396" w:type="dxa"/>
            <w:vAlign w:val="center"/>
          </w:tcPr>
          <w:p w14:paraId="76A42A5E" w14:textId="77777777" w:rsidR="00655761" w:rsidRDefault="00655761">
            <w:pPr>
              <w:jc w:val="center"/>
            </w:pPr>
            <w:r>
              <w:t>b.</w:t>
            </w:r>
          </w:p>
        </w:tc>
        <w:tc>
          <w:tcPr>
            <w:tcW w:w="7245" w:type="dxa"/>
            <w:vAlign w:val="center"/>
          </w:tcPr>
          <w:p w14:paraId="12FA50C9" w14:textId="77777777" w:rsidR="00655761" w:rsidRDefault="00655761">
            <w:pPr>
              <w:jc w:val="both"/>
            </w:pPr>
            <w:r>
              <w:t>Analyze the role of different hurdles in enhancing the shelf of dried meat and fermented sausages.</w:t>
            </w:r>
          </w:p>
        </w:tc>
        <w:tc>
          <w:tcPr>
            <w:tcW w:w="720" w:type="dxa"/>
            <w:vAlign w:val="center"/>
          </w:tcPr>
          <w:p w14:paraId="27F9F395" w14:textId="77777777" w:rsidR="00655761" w:rsidRDefault="00655761">
            <w:pPr>
              <w:jc w:val="center"/>
            </w:pPr>
            <w:r>
              <w:t>CO1</w:t>
            </w:r>
          </w:p>
        </w:tc>
        <w:tc>
          <w:tcPr>
            <w:tcW w:w="708" w:type="dxa"/>
            <w:vAlign w:val="center"/>
          </w:tcPr>
          <w:p w14:paraId="3B025653" w14:textId="77777777" w:rsidR="00655761" w:rsidRDefault="00655761">
            <w:pPr>
              <w:jc w:val="center"/>
            </w:pPr>
            <w:r>
              <w:t>An</w:t>
            </w:r>
          </w:p>
        </w:tc>
        <w:tc>
          <w:tcPr>
            <w:tcW w:w="676" w:type="dxa"/>
            <w:vAlign w:val="center"/>
          </w:tcPr>
          <w:p w14:paraId="63B674A8" w14:textId="77777777" w:rsidR="00655761" w:rsidRDefault="00655761">
            <w:pPr>
              <w:jc w:val="center"/>
            </w:pPr>
            <w:r>
              <w:t>8</w:t>
            </w:r>
          </w:p>
        </w:tc>
      </w:tr>
      <w:tr w:rsidR="00655761" w14:paraId="22430354" w14:textId="77777777" w:rsidTr="00CC0FC1">
        <w:trPr>
          <w:trHeight w:val="230"/>
        </w:trPr>
        <w:tc>
          <w:tcPr>
            <w:tcW w:w="570" w:type="dxa"/>
            <w:vAlign w:val="center"/>
          </w:tcPr>
          <w:p w14:paraId="2C172184" w14:textId="77777777" w:rsidR="00655761" w:rsidRDefault="00655761">
            <w:pPr>
              <w:jc w:val="center"/>
            </w:pPr>
          </w:p>
        </w:tc>
        <w:tc>
          <w:tcPr>
            <w:tcW w:w="396" w:type="dxa"/>
            <w:vAlign w:val="center"/>
          </w:tcPr>
          <w:p w14:paraId="0E6D7F40" w14:textId="77777777" w:rsidR="00655761" w:rsidRDefault="00655761">
            <w:pPr>
              <w:jc w:val="center"/>
            </w:pPr>
          </w:p>
        </w:tc>
        <w:tc>
          <w:tcPr>
            <w:tcW w:w="7245" w:type="dxa"/>
            <w:vAlign w:val="center"/>
          </w:tcPr>
          <w:p w14:paraId="19B779DE" w14:textId="77777777" w:rsidR="00655761" w:rsidRDefault="00655761"/>
        </w:tc>
        <w:tc>
          <w:tcPr>
            <w:tcW w:w="720" w:type="dxa"/>
            <w:vAlign w:val="center"/>
          </w:tcPr>
          <w:p w14:paraId="2ECAF54B" w14:textId="77777777" w:rsidR="00655761" w:rsidRDefault="00655761">
            <w:pPr>
              <w:jc w:val="center"/>
            </w:pPr>
          </w:p>
        </w:tc>
        <w:tc>
          <w:tcPr>
            <w:tcW w:w="708" w:type="dxa"/>
            <w:vAlign w:val="center"/>
          </w:tcPr>
          <w:p w14:paraId="3B310833" w14:textId="77777777" w:rsidR="00655761" w:rsidRDefault="00655761">
            <w:pPr>
              <w:jc w:val="center"/>
            </w:pPr>
          </w:p>
        </w:tc>
        <w:tc>
          <w:tcPr>
            <w:tcW w:w="676" w:type="dxa"/>
            <w:vAlign w:val="center"/>
          </w:tcPr>
          <w:p w14:paraId="63147114" w14:textId="77777777" w:rsidR="00655761" w:rsidRDefault="00655761">
            <w:pPr>
              <w:jc w:val="center"/>
            </w:pPr>
          </w:p>
        </w:tc>
      </w:tr>
      <w:tr w:rsidR="00655761" w14:paraId="0F7489E0" w14:textId="77777777" w:rsidTr="00CC0FC1">
        <w:trPr>
          <w:trHeight w:val="382"/>
        </w:trPr>
        <w:tc>
          <w:tcPr>
            <w:tcW w:w="570" w:type="dxa"/>
            <w:vAlign w:val="center"/>
          </w:tcPr>
          <w:p w14:paraId="7FE3790A" w14:textId="77777777" w:rsidR="00655761" w:rsidRDefault="00655761">
            <w:pPr>
              <w:jc w:val="center"/>
            </w:pPr>
            <w:r>
              <w:t>2.</w:t>
            </w:r>
          </w:p>
        </w:tc>
        <w:tc>
          <w:tcPr>
            <w:tcW w:w="396" w:type="dxa"/>
            <w:vAlign w:val="center"/>
          </w:tcPr>
          <w:p w14:paraId="54A7786E" w14:textId="77777777" w:rsidR="00655761" w:rsidRDefault="00655761">
            <w:pPr>
              <w:jc w:val="center"/>
            </w:pPr>
            <w:r>
              <w:t>a.</w:t>
            </w:r>
          </w:p>
        </w:tc>
        <w:tc>
          <w:tcPr>
            <w:tcW w:w="7245" w:type="dxa"/>
            <w:vAlign w:val="center"/>
          </w:tcPr>
          <w:p w14:paraId="37C40148" w14:textId="77777777" w:rsidR="00655761" w:rsidRDefault="00655761">
            <w:pPr>
              <w:jc w:val="both"/>
            </w:pPr>
            <w:r>
              <w:t>Explain the principle of UV technology, the microbial inactivation mechanism by UV light, and its application in food processing.</w:t>
            </w:r>
          </w:p>
        </w:tc>
        <w:tc>
          <w:tcPr>
            <w:tcW w:w="720" w:type="dxa"/>
            <w:vAlign w:val="center"/>
          </w:tcPr>
          <w:p w14:paraId="75720184" w14:textId="77777777" w:rsidR="00655761" w:rsidRDefault="00655761">
            <w:pPr>
              <w:jc w:val="center"/>
            </w:pPr>
            <w:r>
              <w:t>CO2</w:t>
            </w:r>
          </w:p>
        </w:tc>
        <w:tc>
          <w:tcPr>
            <w:tcW w:w="708" w:type="dxa"/>
            <w:vAlign w:val="center"/>
          </w:tcPr>
          <w:p w14:paraId="31B12768" w14:textId="77777777" w:rsidR="00655761" w:rsidRDefault="00655761">
            <w:pPr>
              <w:jc w:val="center"/>
            </w:pPr>
            <w:r>
              <w:t>A</w:t>
            </w:r>
          </w:p>
        </w:tc>
        <w:tc>
          <w:tcPr>
            <w:tcW w:w="676" w:type="dxa"/>
            <w:vAlign w:val="center"/>
          </w:tcPr>
          <w:p w14:paraId="74417D65" w14:textId="77777777" w:rsidR="00655761" w:rsidRDefault="00655761">
            <w:pPr>
              <w:jc w:val="center"/>
            </w:pPr>
            <w:r>
              <w:t>10</w:t>
            </w:r>
          </w:p>
        </w:tc>
      </w:tr>
      <w:tr w:rsidR="00655761" w14:paraId="4A841544" w14:textId="77777777" w:rsidTr="00CC0FC1">
        <w:trPr>
          <w:trHeight w:val="382"/>
        </w:trPr>
        <w:tc>
          <w:tcPr>
            <w:tcW w:w="570" w:type="dxa"/>
            <w:vAlign w:val="center"/>
          </w:tcPr>
          <w:p w14:paraId="04DA055C" w14:textId="77777777" w:rsidR="00655761" w:rsidRDefault="00655761">
            <w:pPr>
              <w:jc w:val="center"/>
            </w:pPr>
          </w:p>
        </w:tc>
        <w:tc>
          <w:tcPr>
            <w:tcW w:w="396" w:type="dxa"/>
            <w:vAlign w:val="center"/>
          </w:tcPr>
          <w:p w14:paraId="3B0C49A1" w14:textId="77777777" w:rsidR="00655761" w:rsidRDefault="00655761">
            <w:pPr>
              <w:jc w:val="center"/>
            </w:pPr>
            <w:r>
              <w:t>b.</w:t>
            </w:r>
          </w:p>
        </w:tc>
        <w:tc>
          <w:tcPr>
            <w:tcW w:w="7245" w:type="dxa"/>
            <w:vAlign w:val="center"/>
          </w:tcPr>
          <w:p w14:paraId="61716999" w14:textId="77777777" w:rsidR="00655761" w:rsidRDefault="00655761">
            <w:pPr>
              <w:jc w:val="both"/>
            </w:pPr>
            <w:r>
              <w:t>Schematically describe the electroporation effect of PEF treatment on microorganisms.</w:t>
            </w:r>
          </w:p>
        </w:tc>
        <w:tc>
          <w:tcPr>
            <w:tcW w:w="720" w:type="dxa"/>
            <w:vAlign w:val="center"/>
          </w:tcPr>
          <w:p w14:paraId="56ECF0B1" w14:textId="77777777" w:rsidR="00655761" w:rsidRDefault="00655761">
            <w:pPr>
              <w:jc w:val="center"/>
            </w:pPr>
            <w:r>
              <w:t>CO2</w:t>
            </w:r>
          </w:p>
        </w:tc>
        <w:tc>
          <w:tcPr>
            <w:tcW w:w="708" w:type="dxa"/>
            <w:vAlign w:val="center"/>
          </w:tcPr>
          <w:p w14:paraId="5ADA9589" w14:textId="77777777" w:rsidR="00655761" w:rsidRDefault="00655761">
            <w:pPr>
              <w:jc w:val="center"/>
            </w:pPr>
            <w:r>
              <w:t>R</w:t>
            </w:r>
          </w:p>
        </w:tc>
        <w:tc>
          <w:tcPr>
            <w:tcW w:w="676" w:type="dxa"/>
            <w:vAlign w:val="center"/>
          </w:tcPr>
          <w:p w14:paraId="0EA77D71" w14:textId="77777777" w:rsidR="00655761" w:rsidRDefault="00655761">
            <w:pPr>
              <w:jc w:val="center"/>
            </w:pPr>
            <w:r>
              <w:t>6</w:t>
            </w:r>
          </w:p>
        </w:tc>
      </w:tr>
      <w:tr w:rsidR="00655761" w14:paraId="25100260" w14:textId="77777777" w:rsidTr="00CC0FC1">
        <w:trPr>
          <w:trHeight w:val="245"/>
        </w:trPr>
        <w:tc>
          <w:tcPr>
            <w:tcW w:w="570" w:type="dxa"/>
            <w:vAlign w:val="center"/>
          </w:tcPr>
          <w:p w14:paraId="4830BAE7" w14:textId="77777777" w:rsidR="00655761" w:rsidRDefault="00655761">
            <w:pPr>
              <w:jc w:val="center"/>
            </w:pPr>
          </w:p>
        </w:tc>
        <w:tc>
          <w:tcPr>
            <w:tcW w:w="396" w:type="dxa"/>
            <w:vAlign w:val="center"/>
          </w:tcPr>
          <w:p w14:paraId="107F0AA9" w14:textId="77777777" w:rsidR="00655761" w:rsidRDefault="00655761">
            <w:pPr>
              <w:jc w:val="center"/>
            </w:pPr>
          </w:p>
        </w:tc>
        <w:tc>
          <w:tcPr>
            <w:tcW w:w="7245" w:type="dxa"/>
            <w:vAlign w:val="center"/>
          </w:tcPr>
          <w:p w14:paraId="74C8A798" w14:textId="77777777" w:rsidR="00655761" w:rsidRDefault="00655761"/>
        </w:tc>
        <w:tc>
          <w:tcPr>
            <w:tcW w:w="720" w:type="dxa"/>
            <w:vAlign w:val="center"/>
          </w:tcPr>
          <w:p w14:paraId="50D266E2" w14:textId="77777777" w:rsidR="00655761" w:rsidRDefault="00655761">
            <w:pPr>
              <w:jc w:val="center"/>
            </w:pPr>
          </w:p>
        </w:tc>
        <w:tc>
          <w:tcPr>
            <w:tcW w:w="708" w:type="dxa"/>
            <w:vAlign w:val="center"/>
          </w:tcPr>
          <w:p w14:paraId="32C1BEE6" w14:textId="77777777" w:rsidR="00655761" w:rsidRDefault="00655761">
            <w:pPr>
              <w:jc w:val="center"/>
            </w:pPr>
          </w:p>
        </w:tc>
        <w:tc>
          <w:tcPr>
            <w:tcW w:w="676" w:type="dxa"/>
            <w:vAlign w:val="center"/>
          </w:tcPr>
          <w:p w14:paraId="4DC54C61" w14:textId="77777777" w:rsidR="00655761" w:rsidRDefault="00655761">
            <w:pPr>
              <w:jc w:val="center"/>
            </w:pPr>
          </w:p>
        </w:tc>
      </w:tr>
      <w:tr w:rsidR="00655761" w14:paraId="7F49D607" w14:textId="77777777" w:rsidTr="00CC0FC1">
        <w:trPr>
          <w:trHeight w:val="382"/>
        </w:trPr>
        <w:tc>
          <w:tcPr>
            <w:tcW w:w="570" w:type="dxa"/>
            <w:vAlign w:val="center"/>
          </w:tcPr>
          <w:p w14:paraId="7237EE3F" w14:textId="77777777" w:rsidR="00655761" w:rsidRDefault="00655761">
            <w:pPr>
              <w:jc w:val="center"/>
            </w:pPr>
            <w:r>
              <w:t>3.</w:t>
            </w:r>
          </w:p>
        </w:tc>
        <w:tc>
          <w:tcPr>
            <w:tcW w:w="396" w:type="dxa"/>
            <w:vAlign w:val="center"/>
          </w:tcPr>
          <w:p w14:paraId="66BBCAC4" w14:textId="77777777" w:rsidR="00655761" w:rsidRDefault="00655761">
            <w:pPr>
              <w:jc w:val="center"/>
            </w:pPr>
            <w:r>
              <w:t>a.</w:t>
            </w:r>
          </w:p>
        </w:tc>
        <w:tc>
          <w:tcPr>
            <w:tcW w:w="7245" w:type="dxa"/>
            <w:vAlign w:val="center"/>
          </w:tcPr>
          <w:p w14:paraId="4D5E9FFD" w14:textId="77777777" w:rsidR="00655761" w:rsidRDefault="00655761">
            <w:pPr>
              <w:jc w:val="both"/>
            </w:pPr>
            <w:r>
              <w:t>Define the principle of microwave processing and illustrate the construction and working of Microwave processing equipment.</w:t>
            </w:r>
          </w:p>
        </w:tc>
        <w:tc>
          <w:tcPr>
            <w:tcW w:w="720" w:type="dxa"/>
            <w:vAlign w:val="center"/>
          </w:tcPr>
          <w:p w14:paraId="422C7E22" w14:textId="77777777" w:rsidR="00655761" w:rsidRDefault="00655761">
            <w:pPr>
              <w:jc w:val="center"/>
            </w:pPr>
            <w:r>
              <w:t>CO3</w:t>
            </w:r>
          </w:p>
        </w:tc>
        <w:tc>
          <w:tcPr>
            <w:tcW w:w="708" w:type="dxa"/>
            <w:vAlign w:val="center"/>
          </w:tcPr>
          <w:p w14:paraId="3FEFB44B" w14:textId="77777777" w:rsidR="00655761" w:rsidRDefault="00655761">
            <w:pPr>
              <w:jc w:val="center"/>
            </w:pPr>
            <w:r>
              <w:t>An</w:t>
            </w:r>
          </w:p>
        </w:tc>
        <w:tc>
          <w:tcPr>
            <w:tcW w:w="676" w:type="dxa"/>
            <w:vAlign w:val="center"/>
          </w:tcPr>
          <w:p w14:paraId="69E48832" w14:textId="77777777" w:rsidR="00655761" w:rsidRDefault="00655761">
            <w:pPr>
              <w:jc w:val="center"/>
            </w:pPr>
            <w:r>
              <w:t>8</w:t>
            </w:r>
          </w:p>
        </w:tc>
      </w:tr>
      <w:tr w:rsidR="00655761" w14:paraId="6ABDD3E1" w14:textId="77777777" w:rsidTr="00CC0FC1">
        <w:trPr>
          <w:trHeight w:val="382"/>
        </w:trPr>
        <w:tc>
          <w:tcPr>
            <w:tcW w:w="570" w:type="dxa"/>
            <w:vAlign w:val="center"/>
          </w:tcPr>
          <w:p w14:paraId="4EA4D203" w14:textId="77777777" w:rsidR="00655761" w:rsidRDefault="00655761">
            <w:pPr>
              <w:jc w:val="center"/>
            </w:pPr>
          </w:p>
        </w:tc>
        <w:tc>
          <w:tcPr>
            <w:tcW w:w="396" w:type="dxa"/>
            <w:vAlign w:val="center"/>
          </w:tcPr>
          <w:p w14:paraId="2419A684" w14:textId="77777777" w:rsidR="00655761" w:rsidRDefault="00655761">
            <w:pPr>
              <w:jc w:val="center"/>
            </w:pPr>
            <w:r>
              <w:t>b.</w:t>
            </w:r>
          </w:p>
        </w:tc>
        <w:tc>
          <w:tcPr>
            <w:tcW w:w="7245" w:type="dxa"/>
            <w:vAlign w:val="center"/>
          </w:tcPr>
          <w:p w14:paraId="0715DF3D" w14:textId="77777777" w:rsidR="00655761" w:rsidRDefault="00655761">
            <w:pPr>
              <w:jc w:val="both"/>
            </w:pPr>
            <w:r>
              <w:t>Examine the effect of the ohmic heating process on food, enzymes, and microbes.</w:t>
            </w:r>
          </w:p>
        </w:tc>
        <w:tc>
          <w:tcPr>
            <w:tcW w:w="720" w:type="dxa"/>
            <w:vAlign w:val="center"/>
          </w:tcPr>
          <w:p w14:paraId="6D21CCFF" w14:textId="77777777" w:rsidR="00655761" w:rsidRDefault="00655761">
            <w:pPr>
              <w:jc w:val="center"/>
            </w:pPr>
            <w:r>
              <w:t>CO3</w:t>
            </w:r>
          </w:p>
        </w:tc>
        <w:tc>
          <w:tcPr>
            <w:tcW w:w="708" w:type="dxa"/>
            <w:vAlign w:val="center"/>
          </w:tcPr>
          <w:p w14:paraId="44C2486D" w14:textId="77777777" w:rsidR="00655761" w:rsidRDefault="00655761">
            <w:pPr>
              <w:jc w:val="center"/>
            </w:pPr>
            <w:r>
              <w:t>A</w:t>
            </w:r>
          </w:p>
        </w:tc>
        <w:tc>
          <w:tcPr>
            <w:tcW w:w="676" w:type="dxa"/>
            <w:vAlign w:val="center"/>
          </w:tcPr>
          <w:p w14:paraId="6C6145C0" w14:textId="77777777" w:rsidR="00655761" w:rsidRDefault="00655761">
            <w:pPr>
              <w:jc w:val="center"/>
            </w:pPr>
            <w:r>
              <w:t>8</w:t>
            </w:r>
          </w:p>
        </w:tc>
      </w:tr>
      <w:tr w:rsidR="00655761" w14:paraId="2F7EE9E2" w14:textId="77777777" w:rsidTr="00CC0FC1">
        <w:trPr>
          <w:trHeight w:val="152"/>
        </w:trPr>
        <w:tc>
          <w:tcPr>
            <w:tcW w:w="570" w:type="dxa"/>
            <w:vAlign w:val="center"/>
          </w:tcPr>
          <w:p w14:paraId="0F7645C5" w14:textId="77777777" w:rsidR="00655761" w:rsidRDefault="00655761">
            <w:pPr>
              <w:jc w:val="center"/>
            </w:pPr>
          </w:p>
        </w:tc>
        <w:tc>
          <w:tcPr>
            <w:tcW w:w="396" w:type="dxa"/>
            <w:vAlign w:val="center"/>
          </w:tcPr>
          <w:p w14:paraId="475F40AD" w14:textId="77777777" w:rsidR="00655761" w:rsidRDefault="00655761">
            <w:pPr>
              <w:jc w:val="center"/>
            </w:pPr>
          </w:p>
        </w:tc>
        <w:tc>
          <w:tcPr>
            <w:tcW w:w="7245" w:type="dxa"/>
            <w:vAlign w:val="center"/>
          </w:tcPr>
          <w:p w14:paraId="2C4109D6" w14:textId="77777777" w:rsidR="00655761" w:rsidRDefault="00655761">
            <w:pPr>
              <w:jc w:val="both"/>
            </w:pPr>
          </w:p>
        </w:tc>
        <w:tc>
          <w:tcPr>
            <w:tcW w:w="720" w:type="dxa"/>
            <w:vAlign w:val="center"/>
          </w:tcPr>
          <w:p w14:paraId="56231A2D" w14:textId="77777777" w:rsidR="00655761" w:rsidRDefault="00655761">
            <w:pPr>
              <w:jc w:val="center"/>
            </w:pPr>
          </w:p>
        </w:tc>
        <w:tc>
          <w:tcPr>
            <w:tcW w:w="708" w:type="dxa"/>
            <w:vAlign w:val="center"/>
          </w:tcPr>
          <w:p w14:paraId="1BB01C79" w14:textId="77777777" w:rsidR="00655761" w:rsidRDefault="00655761">
            <w:pPr>
              <w:jc w:val="center"/>
            </w:pPr>
          </w:p>
        </w:tc>
        <w:tc>
          <w:tcPr>
            <w:tcW w:w="676" w:type="dxa"/>
            <w:vAlign w:val="center"/>
          </w:tcPr>
          <w:p w14:paraId="4E41058E" w14:textId="77777777" w:rsidR="00655761" w:rsidRDefault="00655761">
            <w:pPr>
              <w:jc w:val="center"/>
            </w:pPr>
          </w:p>
        </w:tc>
      </w:tr>
      <w:tr w:rsidR="00655761" w14:paraId="2AAEB21D" w14:textId="77777777" w:rsidTr="00CC0FC1">
        <w:trPr>
          <w:trHeight w:val="382"/>
        </w:trPr>
        <w:tc>
          <w:tcPr>
            <w:tcW w:w="570" w:type="dxa"/>
            <w:vAlign w:val="center"/>
          </w:tcPr>
          <w:p w14:paraId="32DF6004" w14:textId="77777777" w:rsidR="00655761" w:rsidRDefault="00655761">
            <w:pPr>
              <w:jc w:val="center"/>
            </w:pPr>
            <w:r>
              <w:t>4.</w:t>
            </w:r>
          </w:p>
        </w:tc>
        <w:tc>
          <w:tcPr>
            <w:tcW w:w="396" w:type="dxa"/>
            <w:vAlign w:val="center"/>
          </w:tcPr>
          <w:p w14:paraId="3E7335EC" w14:textId="77777777" w:rsidR="00655761" w:rsidRDefault="00655761">
            <w:pPr>
              <w:jc w:val="center"/>
            </w:pPr>
            <w:r>
              <w:t>a.</w:t>
            </w:r>
          </w:p>
        </w:tc>
        <w:tc>
          <w:tcPr>
            <w:tcW w:w="7245" w:type="dxa"/>
            <w:vAlign w:val="center"/>
          </w:tcPr>
          <w:p w14:paraId="64E8689D" w14:textId="77777777" w:rsidR="00655761" w:rsidRDefault="00655761">
            <w:pPr>
              <w:jc w:val="both"/>
            </w:pPr>
            <w:r>
              <w:t>Explain the generation mechanism of ultrasonic waves and describe the working principle of ultrasonic equipment.</w:t>
            </w:r>
          </w:p>
        </w:tc>
        <w:tc>
          <w:tcPr>
            <w:tcW w:w="720" w:type="dxa"/>
            <w:vAlign w:val="center"/>
          </w:tcPr>
          <w:p w14:paraId="43022C9F" w14:textId="77777777" w:rsidR="00655761" w:rsidRDefault="00655761">
            <w:pPr>
              <w:jc w:val="center"/>
            </w:pPr>
            <w:r>
              <w:t>CO4</w:t>
            </w:r>
          </w:p>
        </w:tc>
        <w:tc>
          <w:tcPr>
            <w:tcW w:w="708" w:type="dxa"/>
            <w:vAlign w:val="center"/>
          </w:tcPr>
          <w:p w14:paraId="4576A495" w14:textId="77777777" w:rsidR="00655761" w:rsidRDefault="00655761">
            <w:pPr>
              <w:jc w:val="center"/>
            </w:pPr>
            <w:r>
              <w:t>A</w:t>
            </w:r>
          </w:p>
        </w:tc>
        <w:tc>
          <w:tcPr>
            <w:tcW w:w="676" w:type="dxa"/>
            <w:vAlign w:val="center"/>
          </w:tcPr>
          <w:p w14:paraId="7394B347" w14:textId="77777777" w:rsidR="00655761" w:rsidRDefault="00655761">
            <w:pPr>
              <w:jc w:val="center"/>
            </w:pPr>
            <w:r>
              <w:t>8</w:t>
            </w:r>
          </w:p>
        </w:tc>
      </w:tr>
      <w:tr w:rsidR="00655761" w14:paraId="68839153" w14:textId="77777777" w:rsidTr="00CC0FC1">
        <w:trPr>
          <w:trHeight w:val="382"/>
        </w:trPr>
        <w:tc>
          <w:tcPr>
            <w:tcW w:w="570" w:type="dxa"/>
            <w:vAlign w:val="center"/>
          </w:tcPr>
          <w:p w14:paraId="0AF3DE2D" w14:textId="77777777" w:rsidR="00655761" w:rsidRDefault="00655761">
            <w:pPr>
              <w:jc w:val="center"/>
            </w:pPr>
          </w:p>
        </w:tc>
        <w:tc>
          <w:tcPr>
            <w:tcW w:w="396" w:type="dxa"/>
            <w:vAlign w:val="center"/>
          </w:tcPr>
          <w:p w14:paraId="489F1D71" w14:textId="77777777" w:rsidR="00655761" w:rsidRDefault="00655761">
            <w:pPr>
              <w:jc w:val="center"/>
            </w:pPr>
            <w:r>
              <w:t>b.</w:t>
            </w:r>
          </w:p>
        </w:tc>
        <w:tc>
          <w:tcPr>
            <w:tcW w:w="7245" w:type="dxa"/>
            <w:vAlign w:val="center"/>
          </w:tcPr>
          <w:p w14:paraId="1B3961A1" w14:textId="77777777" w:rsidR="00655761" w:rsidRDefault="00655761">
            <w:pPr>
              <w:jc w:val="both"/>
            </w:pPr>
            <w:r>
              <w:t>Summarize the effect of HPP on microorganisms and enzymes and list its application.</w:t>
            </w:r>
          </w:p>
        </w:tc>
        <w:tc>
          <w:tcPr>
            <w:tcW w:w="720" w:type="dxa"/>
            <w:vAlign w:val="center"/>
          </w:tcPr>
          <w:p w14:paraId="03630E58" w14:textId="77777777" w:rsidR="00655761" w:rsidRDefault="00655761">
            <w:pPr>
              <w:jc w:val="center"/>
            </w:pPr>
            <w:r>
              <w:t>CO4</w:t>
            </w:r>
          </w:p>
        </w:tc>
        <w:tc>
          <w:tcPr>
            <w:tcW w:w="708" w:type="dxa"/>
            <w:vAlign w:val="center"/>
          </w:tcPr>
          <w:p w14:paraId="0A2A09EF" w14:textId="77777777" w:rsidR="00655761" w:rsidRDefault="00655761">
            <w:pPr>
              <w:jc w:val="center"/>
            </w:pPr>
            <w:r>
              <w:t>U</w:t>
            </w:r>
          </w:p>
        </w:tc>
        <w:tc>
          <w:tcPr>
            <w:tcW w:w="676" w:type="dxa"/>
            <w:vAlign w:val="center"/>
          </w:tcPr>
          <w:p w14:paraId="09CBBFA3" w14:textId="77777777" w:rsidR="00655761" w:rsidRDefault="00655761">
            <w:pPr>
              <w:jc w:val="center"/>
            </w:pPr>
            <w:r>
              <w:t>8</w:t>
            </w:r>
          </w:p>
        </w:tc>
      </w:tr>
      <w:tr w:rsidR="00655761" w14:paraId="110289EF" w14:textId="77777777" w:rsidTr="00CC0FC1">
        <w:trPr>
          <w:trHeight w:val="193"/>
        </w:trPr>
        <w:tc>
          <w:tcPr>
            <w:tcW w:w="570" w:type="dxa"/>
            <w:vAlign w:val="center"/>
          </w:tcPr>
          <w:p w14:paraId="1A6B1770" w14:textId="77777777" w:rsidR="00655761" w:rsidRDefault="00655761">
            <w:pPr>
              <w:jc w:val="center"/>
            </w:pPr>
          </w:p>
        </w:tc>
        <w:tc>
          <w:tcPr>
            <w:tcW w:w="396" w:type="dxa"/>
            <w:vAlign w:val="center"/>
          </w:tcPr>
          <w:p w14:paraId="196EE7F3" w14:textId="77777777" w:rsidR="00655761" w:rsidRDefault="00655761">
            <w:pPr>
              <w:jc w:val="center"/>
            </w:pPr>
          </w:p>
        </w:tc>
        <w:tc>
          <w:tcPr>
            <w:tcW w:w="7245" w:type="dxa"/>
            <w:vAlign w:val="center"/>
          </w:tcPr>
          <w:p w14:paraId="4EC51AF6" w14:textId="77777777" w:rsidR="00655761" w:rsidRDefault="00655761">
            <w:pPr>
              <w:jc w:val="both"/>
            </w:pPr>
          </w:p>
        </w:tc>
        <w:tc>
          <w:tcPr>
            <w:tcW w:w="720" w:type="dxa"/>
            <w:vAlign w:val="center"/>
          </w:tcPr>
          <w:p w14:paraId="7AA8265B" w14:textId="77777777" w:rsidR="00655761" w:rsidRDefault="00655761">
            <w:pPr>
              <w:jc w:val="center"/>
            </w:pPr>
          </w:p>
        </w:tc>
        <w:tc>
          <w:tcPr>
            <w:tcW w:w="708" w:type="dxa"/>
            <w:vAlign w:val="center"/>
          </w:tcPr>
          <w:p w14:paraId="1FD46CD8" w14:textId="77777777" w:rsidR="00655761" w:rsidRDefault="00655761">
            <w:pPr>
              <w:jc w:val="center"/>
            </w:pPr>
          </w:p>
        </w:tc>
        <w:tc>
          <w:tcPr>
            <w:tcW w:w="676" w:type="dxa"/>
            <w:vAlign w:val="center"/>
          </w:tcPr>
          <w:p w14:paraId="336050A5" w14:textId="77777777" w:rsidR="00655761" w:rsidRDefault="00655761">
            <w:pPr>
              <w:jc w:val="center"/>
            </w:pPr>
          </w:p>
        </w:tc>
      </w:tr>
      <w:tr w:rsidR="00655761" w14:paraId="53924A57" w14:textId="77777777" w:rsidTr="00CC0FC1">
        <w:trPr>
          <w:trHeight w:val="382"/>
        </w:trPr>
        <w:tc>
          <w:tcPr>
            <w:tcW w:w="570" w:type="dxa"/>
            <w:vAlign w:val="center"/>
          </w:tcPr>
          <w:p w14:paraId="29724DF2" w14:textId="77777777" w:rsidR="00655761" w:rsidRDefault="00655761">
            <w:pPr>
              <w:jc w:val="center"/>
            </w:pPr>
            <w:r>
              <w:t>5.</w:t>
            </w:r>
          </w:p>
        </w:tc>
        <w:tc>
          <w:tcPr>
            <w:tcW w:w="396" w:type="dxa"/>
            <w:vAlign w:val="center"/>
          </w:tcPr>
          <w:p w14:paraId="212518A1" w14:textId="77777777" w:rsidR="00655761" w:rsidRDefault="00655761">
            <w:pPr>
              <w:jc w:val="center"/>
            </w:pPr>
            <w:r>
              <w:t>a.</w:t>
            </w:r>
          </w:p>
        </w:tc>
        <w:tc>
          <w:tcPr>
            <w:tcW w:w="7245" w:type="dxa"/>
            <w:vAlign w:val="center"/>
          </w:tcPr>
          <w:p w14:paraId="272E988E" w14:textId="77777777" w:rsidR="00655761" w:rsidRDefault="00655761">
            <w:pPr>
              <w:jc w:val="both"/>
            </w:pPr>
            <w:r>
              <w:t xml:space="preserve">Explain the principle, working, and inactivation mechanism of electron beam irradiation. </w:t>
            </w:r>
          </w:p>
        </w:tc>
        <w:tc>
          <w:tcPr>
            <w:tcW w:w="720" w:type="dxa"/>
            <w:vAlign w:val="center"/>
          </w:tcPr>
          <w:p w14:paraId="419F3EAD" w14:textId="77777777" w:rsidR="00655761" w:rsidRDefault="00655761">
            <w:pPr>
              <w:jc w:val="center"/>
            </w:pPr>
            <w:r>
              <w:t>CO6</w:t>
            </w:r>
          </w:p>
        </w:tc>
        <w:tc>
          <w:tcPr>
            <w:tcW w:w="708" w:type="dxa"/>
            <w:vAlign w:val="center"/>
          </w:tcPr>
          <w:p w14:paraId="15344A71" w14:textId="77777777" w:rsidR="00655761" w:rsidRDefault="00655761">
            <w:pPr>
              <w:jc w:val="center"/>
            </w:pPr>
            <w:r>
              <w:t>U</w:t>
            </w:r>
          </w:p>
        </w:tc>
        <w:tc>
          <w:tcPr>
            <w:tcW w:w="676" w:type="dxa"/>
            <w:vAlign w:val="center"/>
          </w:tcPr>
          <w:p w14:paraId="1218917E" w14:textId="77777777" w:rsidR="00655761" w:rsidRDefault="00655761">
            <w:pPr>
              <w:jc w:val="center"/>
            </w:pPr>
            <w:r>
              <w:t>10</w:t>
            </w:r>
          </w:p>
        </w:tc>
      </w:tr>
      <w:tr w:rsidR="00655761" w14:paraId="61FE506D" w14:textId="77777777" w:rsidTr="00CC0FC1">
        <w:trPr>
          <w:trHeight w:val="382"/>
        </w:trPr>
        <w:tc>
          <w:tcPr>
            <w:tcW w:w="570" w:type="dxa"/>
            <w:vAlign w:val="center"/>
          </w:tcPr>
          <w:p w14:paraId="2E3AD4F5" w14:textId="77777777" w:rsidR="00655761" w:rsidRDefault="00655761">
            <w:pPr>
              <w:jc w:val="center"/>
            </w:pPr>
          </w:p>
        </w:tc>
        <w:tc>
          <w:tcPr>
            <w:tcW w:w="396" w:type="dxa"/>
            <w:vAlign w:val="center"/>
          </w:tcPr>
          <w:p w14:paraId="22087D51" w14:textId="77777777" w:rsidR="00655761" w:rsidRDefault="00655761">
            <w:pPr>
              <w:jc w:val="center"/>
            </w:pPr>
            <w:r>
              <w:t>b.</w:t>
            </w:r>
          </w:p>
        </w:tc>
        <w:tc>
          <w:tcPr>
            <w:tcW w:w="7245" w:type="dxa"/>
            <w:vAlign w:val="center"/>
          </w:tcPr>
          <w:p w14:paraId="3ABC5CC0" w14:textId="77777777" w:rsidR="00655761" w:rsidRDefault="00655761">
            <w:pPr>
              <w:jc w:val="both"/>
            </w:pPr>
            <w:r>
              <w:t>Categorize the irradiation sources based on the dosage levels and mention their applications.</w:t>
            </w:r>
          </w:p>
        </w:tc>
        <w:tc>
          <w:tcPr>
            <w:tcW w:w="720" w:type="dxa"/>
            <w:vAlign w:val="center"/>
          </w:tcPr>
          <w:p w14:paraId="673F00CC" w14:textId="77777777" w:rsidR="00655761" w:rsidRDefault="00655761">
            <w:pPr>
              <w:jc w:val="center"/>
            </w:pPr>
            <w:r>
              <w:t>CO6</w:t>
            </w:r>
          </w:p>
        </w:tc>
        <w:tc>
          <w:tcPr>
            <w:tcW w:w="708" w:type="dxa"/>
            <w:vAlign w:val="center"/>
          </w:tcPr>
          <w:p w14:paraId="770E8426" w14:textId="77777777" w:rsidR="00655761" w:rsidRDefault="00655761">
            <w:pPr>
              <w:jc w:val="center"/>
            </w:pPr>
            <w:r>
              <w:t>An</w:t>
            </w:r>
          </w:p>
        </w:tc>
        <w:tc>
          <w:tcPr>
            <w:tcW w:w="676" w:type="dxa"/>
            <w:vAlign w:val="center"/>
          </w:tcPr>
          <w:p w14:paraId="02F0912E" w14:textId="77777777" w:rsidR="00655761" w:rsidRDefault="00655761">
            <w:pPr>
              <w:jc w:val="center"/>
            </w:pPr>
            <w:r>
              <w:t>6</w:t>
            </w:r>
          </w:p>
        </w:tc>
      </w:tr>
      <w:tr w:rsidR="00655761" w14:paraId="7E38E7D2" w14:textId="77777777" w:rsidTr="00CC0FC1">
        <w:trPr>
          <w:trHeight w:val="209"/>
        </w:trPr>
        <w:tc>
          <w:tcPr>
            <w:tcW w:w="570" w:type="dxa"/>
            <w:vAlign w:val="center"/>
          </w:tcPr>
          <w:p w14:paraId="746040B6" w14:textId="77777777" w:rsidR="00655761" w:rsidRDefault="00655761">
            <w:pPr>
              <w:jc w:val="center"/>
            </w:pPr>
          </w:p>
        </w:tc>
        <w:tc>
          <w:tcPr>
            <w:tcW w:w="396" w:type="dxa"/>
            <w:vAlign w:val="center"/>
          </w:tcPr>
          <w:p w14:paraId="2B9F722A" w14:textId="77777777" w:rsidR="00655761" w:rsidRDefault="00655761">
            <w:pPr>
              <w:jc w:val="center"/>
            </w:pPr>
          </w:p>
        </w:tc>
        <w:tc>
          <w:tcPr>
            <w:tcW w:w="7245" w:type="dxa"/>
            <w:vAlign w:val="center"/>
          </w:tcPr>
          <w:p w14:paraId="1EEB8C67" w14:textId="77777777" w:rsidR="00655761" w:rsidRDefault="00655761">
            <w:pPr>
              <w:jc w:val="both"/>
            </w:pPr>
          </w:p>
        </w:tc>
        <w:tc>
          <w:tcPr>
            <w:tcW w:w="720" w:type="dxa"/>
            <w:vAlign w:val="center"/>
          </w:tcPr>
          <w:p w14:paraId="4D760869" w14:textId="77777777" w:rsidR="00655761" w:rsidRDefault="00655761">
            <w:pPr>
              <w:jc w:val="center"/>
            </w:pPr>
          </w:p>
        </w:tc>
        <w:tc>
          <w:tcPr>
            <w:tcW w:w="708" w:type="dxa"/>
            <w:vAlign w:val="center"/>
          </w:tcPr>
          <w:p w14:paraId="442D7870" w14:textId="77777777" w:rsidR="00655761" w:rsidRDefault="00655761">
            <w:pPr>
              <w:jc w:val="center"/>
            </w:pPr>
          </w:p>
        </w:tc>
        <w:tc>
          <w:tcPr>
            <w:tcW w:w="676" w:type="dxa"/>
            <w:vAlign w:val="center"/>
          </w:tcPr>
          <w:p w14:paraId="1F7247CB" w14:textId="77777777" w:rsidR="00655761" w:rsidRDefault="00655761">
            <w:pPr>
              <w:jc w:val="center"/>
            </w:pPr>
          </w:p>
        </w:tc>
      </w:tr>
      <w:tr w:rsidR="00655761" w14:paraId="3139E35B" w14:textId="77777777" w:rsidTr="00CC0FC1">
        <w:trPr>
          <w:trHeight w:val="382"/>
        </w:trPr>
        <w:tc>
          <w:tcPr>
            <w:tcW w:w="570" w:type="dxa"/>
            <w:vAlign w:val="center"/>
          </w:tcPr>
          <w:p w14:paraId="68226284" w14:textId="77777777" w:rsidR="00655761" w:rsidRDefault="00655761">
            <w:pPr>
              <w:jc w:val="center"/>
            </w:pPr>
            <w:r>
              <w:t>6.</w:t>
            </w:r>
          </w:p>
        </w:tc>
        <w:tc>
          <w:tcPr>
            <w:tcW w:w="396" w:type="dxa"/>
            <w:vAlign w:val="center"/>
          </w:tcPr>
          <w:p w14:paraId="0A2A4C48" w14:textId="77777777" w:rsidR="00655761" w:rsidRDefault="00655761">
            <w:pPr>
              <w:jc w:val="center"/>
            </w:pPr>
            <w:r>
              <w:t>a.</w:t>
            </w:r>
          </w:p>
        </w:tc>
        <w:tc>
          <w:tcPr>
            <w:tcW w:w="7245" w:type="dxa"/>
            <w:vAlign w:val="center"/>
          </w:tcPr>
          <w:p w14:paraId="13BD0FF8" w14:textId="77777777" w:rsidR="00655761" w:rsidRDefault="00655761" w:rsidP="00CC0FC1">
            <w:pPr>
              <w:jc w:val="both"/>
            </w:pPr>
            <w:r>
              <w:t>Write in detail Pulsed Light techniques and their application.</w:t>
            </w:r>
          </w:p>
        </w:tc>
        <w:tc>
          <w:tcPr>
            <w:tcW w:w="720" w:type="dxa"/>
            <w:vAlign w:val="center"/>
          </w:tcPr>
          <w:p w14:paraId="571A5E35" w14:textId="77777777" w:rsidR="00655761" w:rsidRDefault="00655761">
            <w:pPr>
              <w:jc w:val="center"/>
            </w:pPr>
            <w:r>
              <w:t>CO2</w:t>
            </w:r>
          </w:p>
        </w:tc>
        <w:tc>
          <w:tcPr>
            <w:tcW w:w="708" w:type="dxa"/>
            <w:vAlign w:val="center"/>
          </w:tcPr>
          <w:p w14:paraId="299CEB2D" w14:textId="77777777" w:rsidR="00655761" w:rsidRDefault="00655761">
            <w:pPr>
              <w:jc w:val="center"/>
            </w:pPr>
            <w:r>
              <w:t>U</w:t>
            </w:r>
          </w:p>
        </w:tc>
        <w:tc>
          <w:tcPr>
            <w:tcW w:w="676" w:type="dxa"/>
            <w:vAlign w:val="center"/>
          </w:tcPr>
          <w:p w14:paraId="03F6E19C" w14:textId="77777777" w:rsidR="00655761" w:rsidRDefault="00655761">
            <w:pPr>
              <w:jc w:val="center"/>
            </w:pPr>
            <w:r>
              <w:t>8</w:t>
            </w:r>
          </w:p>
        </w:tc>
      </w:tr>
      <w:tr w:rsidR="00655761" w14:paraId="241A33D7" w14:textId="77777777" w:rsidTr="00CC0FC1">
        <w:trPr>
          <w:trHeight w:val="382"/>
        </w:trPr>
        <w:tc>
          <w:tcPr>
            <w:tcW w:w="570" w:type="dxa"/>
            <w:vAlign w:val="center"/>
          </w:tcPr>
          <w:p w14:paraId="14D3F10E" w14:textId="77777777" w:rsidR="00655761" w:rsidRDefault="00655761" w:rsidP="00A056F1">
            <w:pPr>
              <w:jc w:val="center"/>
            </w:pPr>
          </w:p>
        </w:tc>
        <w:tc>
          <w:tcPr>
            <w:tcW w:w="396" w:type="dxa"/>
            <w:vAlign w:val="center"/>
          </w:tcPr>
          <w:p w14:paraId="21D35525" w14:textId="77777777" w:rsidR="00655761" w:rsidRDefault="00655761" w:rsidP="00A056F1">
            <w:pPr>
              <w:jc w:val="center"/>
            </w:pPr>
            <w:r>
              <w:t>b.</w:t>
            </w:r>
          </w:p>
        </w:tc>
        <w:tc>
          <w:tcPr>
            <w:tcW w:w="7245" w:type="dxa"/>
            <w:vAlign w:val="center"/>
          </w:tcPr>
          <w:p w14:paraId="4376229D" w14:textId="77777777" w:rsidR="00655761" w:rsidRDefault="00655761" w:rsidP="00A056F1">
            <w:pPr>
              <w:jc w:val="both"/>
            </w:pPr>
            <w:r>
              <w:rPr>
                <w:lang w:val="en-IN"/>
              </w:rPr>
              <w:t>Tabulate the applications of high power – low frequency Ultrasound in food industries.</w:t>
            </w:r>
          </w:p>
        </w:tc>
        <w:tc>
          <w:tcPr>
            <w:tcW w:w="720" w:type="dxa"/>
            <w:vAlign w:val="center"/>
          </w:tcPr>
          <w:p w14:paraId="261AC764" w14:textId="77777777" w:rsidR="00655761" w:rsidRDefault="00655761" w:rsidP="00A056F1">
            <w:pPr>
              <w:jc w:val="center"/>
            </w:pPr>
            <w:r>
              <w:rPr>
                <w:color w:val="000000" w:themeColor="text1"/>
              </w:rPr>
              <w:t>CO5</w:t>
            </w:r>
          </w:p>
        </w:tc>
        <w:tc>
          <w:tcPr>
            <w:tcW w:w="708" w:type="dxa"/>
            <w:vAlign w:val="center"/>
          </w:tcPr>
          <w:p w14:paraId="6C5FFF72" w14:textId="77777777" w:rsidR="00655761" w:rsidRDefault="00655761" w:rsidP="00A056F1">
            <w:pPr>
              <w:jc w:val="center"/>
            </w:pPr>
            <w:r>
              <w:t>R</w:t>
            </w:r>
          </w:p>
        </w:tc>
        <w:tc>
          <w:tcPr>
            <w:tcW w:w="676" w:type="dxa"/>
            <w:vAlign w:val="center"/>
          </w:tcPr>
          <w:p w14:paraId="39D7BA7E" w14:textId="77777777" w:rsidR="00655761" w:rsidRDefault="00655761" w:rsidP="00A056F1">
            <w:pPr>
              <w:jc w:val="center"/>
            </w:pPr>
            <w:r>
              <w:t>8</w:t>
            </w:r>
          </w:p>
        </w:tc>
      </w:tr>
      <w:tr w:rsidR="00655761" w14:paraId="72C2162A" w14:textId="77777777" w:rsidTr="00CC0FC1">
        <w:trPr>
          <w:trHeight w:val="251"/>
        </w:trPr>
        <w:tc>
          <w:tcPr>
            <w:tcW w:w="570" w:type="dxa"/>
            <w:vAlign w:val="center"/>
          </w:tcPr>
          <w:p w14:paraId="1C437E33" w14:textId="77777777" w:rsidR="00655761" w:rsidRDefault="00655761" w:rsidP="00A056F1">
            <w:pPr>
              <w:jc w:val="center"/>
            </w:pPr>
          </w:p>
        </w:tc>
        <w:tc>
          <w:tcPr>
            <w:tcW w:w="396" w:type="dxa"/>
            <w:vAlign w:val="center"/>
          </w:tcPr>
          <w:p w14:paraId="644D1BC1" w14:textId="77777777" w:rsidR="00655761" w:rsidRDefault="00655761" w:rsidP="00A056F1">
            <w:pPr>
              <w:jc w:val="center"/>
            </w:pPr>
          </w:p>
        </w:tc>
        <w:tc>
          <w:tcPr>
            <w:tcW w:w="7245" w:type="dxa"/>
            <w:vAlign w:val="center"/>
          </w:tcPr>
          <w:p w14:paraId="7D2EA1E9" w14:textId="77777777" w:rsidR="00655761" w:rsidRDefault="00655761" w:rsidP="00A056F1"/>
        </w:tc>
        <w:tc>
          <w:tcPr>
            <w:tcW w:w="720" w:type="dxa"/>
            <w:vAlign w:val="center"/>
          </w:tcPr>
          <w:p w14:paraId="01066FF1" w14:textId="77777777" w:rsidR="00655761" w:rsidRDefault="00655761" w:rsidP="00A056F1">
            <w:pPr>
              <w:jc w:val="center"/>
            </w:pPr>
          </w:p>
        </w:tc>
        <w:tc>
          <w:tcPr>
            <w:tcW w:w="708" w:type="dxa"/>
            <w:vAlign w:val="center"/>
          </w:tcPr>
          <w:p w14:paraId="6F01339C" w14:textId="77777777" w:rsidR="00655761" w:rsidRDefault="00655761" w:rsidP="00A056F1">
            <w:pPr>
              <w:jc w:val="center"/>
            </w:pPr>
          </w:p>
        </w:tc>
        <w:tc>
          <w:tcPr>
            <w:tcW w:w="676" w:type="dxa"/>
            <w:vAlign w:val="center"/>
          </w:tcPr>
          <w:p w14:paraId="1C25D752" w14:textId="77777777" w:rsidR="00655761" w:rsidRDefault="00655761" w:rsidP="00A056F1">
            <w:pPr>
              <w:jc w:val="center"/>
            </w:pPr>
          </w:p>
        </w:tc>
      </w:tr>
      <w:tr w:rsidR="00655761" w14:paraId="0A6EC2F5" w14:textId="77777777" w:rsidTr="00CC0FC1">
        <w:trPr>
          <w:trHeight w:val="382"/>
        </w:trPr>
        <w:tc>
          <w:tcPr>
            <w:tcW w:w="570" w:type="dxa"/>
            <w:vAlign w:val="center"/>
          </w:tcPr>
          <w:p w14:paraId="1AD93E00" w14:textId="77777777" w:rsidR="00655761" w:rsidRDefault="00655761" w:rsidP="00A056F1">
            <w:pPr>
              <w:jc w:val="center"/>
            </w:pPr>
            <w:r>
              <w:t>7.</w:t>
            </w:r>
          </w:p>
        </w:tc>
        <w:tc>
          <w:tcPr>
            <w:tcW w:w="396" w:type="dxa"/>
            <w:vAlign w:val="center"/>
          </w:tcPr>
          <w:p w14:paraId="1B2C397A" w14:textId="77777777" w:rsidR="00655761" w:rsidRDefault="00655761" w:rsidP="00A056F1">
            <w:pPr>
              <w:jc w:val="center"/>
            </w:pPr>
            <w:r>
              <w:t>a.</w:t>
            </w:r>
          </w:p>
        </w:tc>
        <w:tc>
          <w:tcPr>
            <w:tcW w:w="7245" w:type="dxa"/>
            <w:vAlign w:val="center"/>
          </w:tcPr>
          <w:p w14:paraId="0AA5CEFF" w14:textId="77777777" w:rsidR="00655761" w:rsidRDefault="00655761" w:rsidP="00CC0FC1">
            <w:pPr>
              <w:jc w:val="both"/>
            </w:pPr>
            <w:r>
              <w:t>State the principles of High Pressure Processing in food processing.</w:t>
            </w:r>
          </w:p>
        </w:tc>
        <w:tc>
          <w:tcPr>
            <w:tcW w:w="720" w:type="dxa"/>
            <w:vAlign w:val="center"/>
          </w:tcPr>
          <w:p w14:paraId="1602BFAA" w14:textId="77777777" w:rsidR="00655761" w:rsidRDefault="00655761" w:rsidP="00A056F1">
            <w:pPr>
              <w:jc w:val="center"/>
            </w:pPr>
            <w:r>
              <w:t>CO4</w:t>
            </w:r>
          </w:p>
        </w:tc>
        <w:tc>
          <w:tcPr>
            <w:tcW w:w="708" w:type="dxa"/>
            <w:vAlign w:val="center"/>
          </w:tcPr>
          <w:p w14:paraId="027FAAFD" w14:textId="77777777" w:rsidR="00655761" w:rsidRDefault="00655761" w:rsidP="00A056F1">
            <w:pPr>
              <w:jc w:val="center"/>
            </w:pPr>
            <w:r>
              <w:t>R</w:t>
            </w:r>
          </w:p>
        </w:tc>
        <w:tc>
          <w:tcPr>
            <w:tcW w:w="676" w:type="dxa"/>
            <w:vAlign w:val="center"/>
          </w:tcPr>
          <w:p w14:paraId="76CF514C" w14:textId="77777777" w:rsidR="00655761" w:rsidRDefault="00655761" w:rsidP="00A056F1">
            <w:pPr>
              <w:jc w:val="center"/>
            </w:pPr>
            <w:r>
              <w:t>5</w:t>
            </w:r>
          </w:p>
        </w:tc>
      </w:tr>
      <w:tr w:rsidR="00655761" w14:paraId="761AB744" w14:textId="77777777" w:rsidTr="00CC0FC1">
        <w:trPr>
          <w:trHeight w:val="382"/>
        </w:trPr>
        <w:tc>
          <w:tcPr>
            <w:tcW w:w="570" w:type="dxa"/>
            <w:vAlign w:val="center"/>
          </w:tcPr>
          <w:p w14:paraId="5639DC3D" w14:textId="77777777" w:rsidR="00655761" w:rsidRDefault="00655761" w:rsidP="00A056F1">
            <w:pPr>
              <w:jc w:val="center"/>
            </w:pPr>
          </w:p>
        </w:tc>
        <w:tc>
          <w:tcPr>
            <w:tcW w:w="396" w:type="dxa"/>
            <w:vAlign w:val="center"/>
          </w:tcPr>
          <w:p w14:paraId="04C2E296" w14:textId="77777777" w:rsidR="00655761" w:rsidRDefault="00655761" w:rsidP="00A056F1">
            <w:pPr>
              <w:jc w:val="center"/>
            </w:pPr>
            <w:r>
              <w:t>b.</w:t>
            </w:r>
          </w:p>
        </w:tc>
        <w:tc>
          <w:tcPr>
            <w:tcW w:w="7245" w:type="dxa"/>
            <w:vAlign w:val="center"/>
          </w:tcPr>
          <w:p w14:paraId="437B407A" w14:textId="77777777" w:rsidR="00655761" w:rsidRDefault="00655761" w:rsidP="00A056F1">
            <w:pPr>
              <w:jc w:val="both"/>
            </w:pPr>
            <w:r>
              <w:t>Write the applications of hurdle technology in food processing.</w:t>
            </w:r>
          </w:p>
        </w:tc>
        <w:tc>
          <w:tcPr>
            <w:tcW w:w="720" w:type="dxa"/>
            <w:vAlign w:val="center"/>
          </w:tcPr>
          <w:p w14:paraId="6A6553B2" w14:textId="77777777" w:rsidR="00655761" w:rsidRDefault="00655761" w:rsidP="00A056F1">
            <w:pPr>
              <w:jc w:val="center"/>
            </w:pPr>
            <w:r>
              <w:t>CO1</w:t>
            </w:r>
          </w:p>
        </w:tc>
        <w:tc>
          <w:tcPr>
            <w:tcW w:w="708" w:type="dxa"/>
            <w:vAlign w:val="center"/>
          </w:tcPr>
          <w:p w14:paraId="4C48C987" w14:textId="77777777" w:rsidR="00655761" w:rsidRDefault="00655761" w:rsidP="00A056F1">
            <w:pPr>
              <w:jc w:val="center"/>
            </w:pPr>
            <w:r>
              <w:t>A</w:t>
            </w:r>
          </w:p>
        </w:tc>
        <w:tc>
          <w:tcPr>
            <w:tcW w:w="676" w:type="dxa"/>
            <w:vAlign w:val="center"/>
          </w:tcPr>
          <w:p w14:paraId="1F680F2B" w14:textId="77777777" w:rsidR="00655761" w:rsidRDefault="00655761" w:rsidP="00A056F1">
            <w:pPr>
              <w:jc w:val="center"/>
            </w:pPr>
            <w:r>
              <w:t>6</w:t>
            </w:r>
          </w:p>
        </w:tc>
      </w:tr>
      <w:tr w:rsidR="00655761" w14:paraId="5D74BBA6" w14:textId="77777777" w:rsidTr="00CC0FC1">
        <w:trPr>
          <w:trHeight w:val="382"/>
        </w:trPr>
        <w:tc>
          <w:tcPr>
            <w:tcW w:w="570" w:type="dxa"/>
            <w:vAlign w:val="center"/>
          </w:tcPr>
          <w:p w14:paraId="79F592F3" w14:textId="77777777" w:rsidR="00655761" w:rsidRDefault="00655761" w:rsidP="00A056F1">
            <w:pPr>
              <w:jc w:val="center"/>
            </w:pPr>
          </w:p>
        </w:tc>
        <w:tc>
          <w:tcPr>
            <w:tcW w:w="396" w:type="dxa"/>
            <w:vAlign w:val="center"/>
          </w:tcPr>
          <w:p w14:paraId="5D13802B" w14:textId="77777777" w:rsidR="00655761" w:rsidRDefault="00655761" w:rsidP="00A056F1">
            <w:pPr>
              <w:jc w:val="center"/>
            </w:pPr>
            <w:r>
              <w:t>c.</w:t>
            </w:r>
          </w:p>
        </w:tc>
        <w:tc>
          <w:tcPr>
            <w:tcW w:w="7245" w:type="dxa"/>
            <w:vAlign w:val="center"/>
          </w:tcPr>
          <w:p w14:paraId="5028D041" w14:textId="77777777" w:rsidR="00655761" w:rsidRDefault="00655761" w:rsidP="00A056F1">
            <w:pPr>
              <w:jc w:val="both"/>
            </w:pPr>
            <w:r>
              <w:t>Distinguish between in-container and bulk HPP of foods.</w:t>
            </w:r>
          </w:p>
        </w:tc>
        <w:tc>
          <w:tcPr>
            <w:tcW w:w="720" w:type="dxa"/>
            <w:vAlign w:val="center"/>
          </w:tcPr>
          <w:p w14:paraId="48CA3743" w14:textId="77777777" w:rsidR="00655761" w:rsidRDefault="00655761" w:rsidP="00A056F1">
            <w:pPr>
              <w:jc w:val="center"/>
            </w:pPr>
            <w:r>
              <w:t>CO4</w:t>
            </w:r>
          </w:p>
        </w:tc>
        <w:tc>
          <w:tcPr>
            <w:tcW w:w="708" w:type="dxa"/>
            <w:vAlign w:val="center"/>
          </w:tcPr>
          <w:p w14:paraId="10B6E387" w14:textId="77777777" w:rsidR="00655761" w:rsidRDefault="00655761" w:rsidP="00A056F1">
            <w:pPr>
              <w:jc w:val="center"/>
            </w:pPr>
            <w:r>
              <w:t>An</w:t>
            </w:r>
          </w:p>
        </w:tc>
        <w:tc>
          <w:tcPr>
            <w:tcW w:w="676" w:type="dxa"/>
            <w:vAlign w:val="center"/>
          </w:tcPr>
          <w:p w14:paraId="534371E2" w14:textId="77777777" w:rsidR="00655761" w:rsidRDefault="00655761" w:rsidP="00A056F1">
            <w:pPr>
              <w:jc w:val="center"/>
            </w:pPr>
            <w:r>
              <w:t>5</w:t>
            </w:r>
          </w:p>
        </w:tc>
      </w:tr>
      <w:tr w:rsidR="00655761" w14:paraId="4332F1B6" w14:textId="77777777" w:rsidTr="00CC0FC1">
        <w:trPr>
          <w:trHeight w:val="382"/>
        </w:trPr>
        <w:tc>
          <w:tcPr>
            <w:tcW w:w="570" w:type="dxa"/>
            <w:vAlign w:val="center"/>
          </w:tcPr>
          <w:p w14:paraId="624FB342" w14:textId="77777777" w:rsidR="00655761" w:rsidRDefault="00655761" w:rsidP="00A056F1">
            <w:pPr>
              <w:jc w:val="center"/>
            </w:pPr>
          </w:p>
        </w:tc>
        <w:tc>
          <w:tcPr>
            <w:tcW w:w="396" w:type="dxa"/>
            <w:vAlign w:val="center"/>
          </w:tcPr>
          <w:p w14:paraId="269CD0A8" w14:textId="77777777" w:rsidR="00655761" w:rsidRDefault="00655761" w:rsidP="00A056F1">
            <w:pPr>
              <w:jc w:val="center"/>
            </w:pPr>
          </w:p>
        </w:tc>
        <w:tc>
          <w:tcPr>
            <w:tcW w:w="7245" w:type="dxa"/>
            <w:vAlign w:val="center"/>
          </w:tcPr>
          <w:p w14:paraId="68FD8329" w14:textId="77777777" w:rsidR="00655761" w:rsidRDefault="00655761" w:rsidP="00A056F1"/>
        </w:tc>
        <w:tc>
          <w:tcPr>
            <w:tcW w:w="720" w:type="dxa"/>
            <w:vAlign w:val="center"/>
          </w:tcPr>
          <w:p w14:paraId="609DBCB2" w14:textId="77777777" w:rsidR="00655761" w:rsidRDefault="00655761" w:rsidP="00A056F1">
            <w:pPr>
              <w:jc w:val="center"/>
            </w:pPr>
          </w:p>
        </w:tc>
        <w:tc>
          <w:tcPr>
            <w:tcW w:w="708" w:type="dxa"/>
            <w:vAlign w:val="center"/>
          </w:tcPr>
          <w:p w14:paraId="1E5CDBB9" w14:textId="77777777" w:rsidR="00655761" w:rsidRDefault="00655761" w:rsidP="00A056F1">
            <w:pPr>
              <w:jc w:val="center"/>
            </w:pPr>
          </w:p>
        </w:tc>
        <w:tc>
          <w:tcPr>
            <w:tcW w:w="676" w:type="dxa"/>
            <w:vAlign w:val="center"/>
          </w:tcPr>
          <w:p w14:paraId="6B6600A0" w14:textId="77777777" w:rsidR="00655761" w:rsidRDefault="00655761" w:rsidP="00A056F1">
            <w:pPr>
              <w:jc w:val="center"/>
            </w:pPr>
          </w:p>
        </w:tc>
      </w:tr>
      <w:tr w:rsidR="00655761" w14:paraId="41B1B7EC" w14:textId="77777777">
        <w:trPr>
          <w:trHeight w:val="399"/>
        </w:trPr>
        <w:tc>
          <w:tcPr>
            <w:tcW w:w="10315" w:type="dxa"/>
            <w:gridSpan w:val="6"/>
            <w:vAlign w:val="center"/>
          </w:tcPr>
          <w:p w14:paraId="146FA910" w14:textId="77777777" w:rsidR="00655761" w:rsidRDefault="00655761" w:rsidP="00A056F1">
            <w:pPr>
              <w:jc w:val="center"/>
              <w:rPr>
                <w:b/>
                <w:u w:val="single"/>
              </w:rPr>
            </w:pPr>
            <w:r>
              <w:rPr>
                <w:b/>
                <w:u w:val="single"/>
              </w:rPr>
              <w:lastRenderedPageBreak/>
              <w:t xml:space="preserve">PART – B (1 X 20 = 20 MARKS) </w:t>
            </w:r>
          </w:p>
          <w:p w14:paraId="1AB58B67" w14:textId="77777777" w:rsidR="00655761" w:rsidRDefault="00655761" w:rsidP="00A056F1">
            <w:pPr>
              <w:jc w:val="center"/>
            </w:pPr>
            <w:r>
              <w:rPr>
                <w:b/>
              </w:rPr>
              <w:t>(Compulsory Question)</w:t>
            </w:r>
          </w:p>
        </w:tc>
      </w:tr>
      <w:tr w:rsidR="00655761" w14:paraId="689717CE" w14:textId="77777777" w:rsidTr="00CC0FC1">
        <w:trPr>
          <w:trHeight w:val="382"/>
        </w:trPr>
        <w:tc>
          <w:tcPr>
            <w:tcW w:w="570" w:type="dxa"/>
            <w:vAlign w:val="center"/>
          </w:tcPr>
          <w:p w14:paraId="59E9B9D7" w14:textId="77777777" w:rsidR="00655761" w:rsidRDefault="00655761" w:rsidP="00A056F1">
            <w:pPr>
              <w:jc w:val="center"/>
            </w:pPr>
            <w:r>
              <w:t>8.</w:t>
            </w:r>
          </w:p>
        </w:tc>
        <w:tc>
          <w:tcPr>
            <w:tcW w:w="396" w:type="dxa"/>
            <w:vAlign w:val="center"/>
          </w:tcPr>
          <w:p w14:paraId="768B5687" w14:textId="77777777" w:rsidR="00655761" w:rsidRDefault="00655761" w:rsidP="00A056F1">
            <w:pPr>
              <w:jc w:val="center"/>
            </w:pPr>
            <w:r>
              <w:t>a.</w:t>
            </w:r>
          </w:p>
        </w:tc>
        <w:tc>
          <w:tcPr>
            <w:tcW w:w="7245" w:type="dxa"/>
            <w:vAlign w:val="center"/>
          </w:tcPr>
          <w:p w14:paraId="5A8368AF" w14:textId="77777777" w:rsidR="00655761" w:rsidRDefault="00655761" w:rsidP="00A056F1">
            <w:pPr>
              <w:jc w:val="both"/>
            </w:pPr>
            <w:r>
              <w:rPr>
                <w:color w:val="000000"/>
              </w:rPr>
              <w:t xml:space="preserve">Propose the various plasma generation mechanisms and </w:t>
            </w:r>
            <w:r>
              <w:t>modes</w:t>
            </w:r>
            <w:r>
              <w:rPr>
                <w:color w:val="000000"/>
              </w:rPr>
              <w:t xml:space="preserve"> of contact of plasma with the food system.</w:t>
            </w:r>
          </w:p>
        </w:tc>
        <w:tc>
          <w:tcPr>
            <w:tcW w:w="720" w:type="dxa"/>
            <w:vAlign w:val="center"/>
          </w:tcPr>
          <w:p w14:paraId="7E53F449" w14:textId="77777777" w:rsidR="00655761" w:rsidRDefault="00655761" w:rsidP="00A056F1">
            <w:pPr>
              <w:jc w:val="center"/>
            </w:pPr>
            <w:r>
              <w:t>CO5</w:t>
            </w:r>
          </w:p>
        </w:tc>
        <w:tc>
          <w:tcPr>
            <w:tcW w:w="708" w:type="dxa"/>
            <w:vAlign w:val="center"/>
          </w:tcPr>
          <w:p w14:paraId="75CF983E" w14:textId="77777777" w:rsidR="00655761" w:rsidRDefault="00655761" w:rsidP="00A056F1">
            <w:pPr>
              <w:jc w:val="center"/>
            </w:pPr>
            <w:r>
              <w:t>C</w:t>
            </w:r>
          </w:p>
        </w:tc>
        <w:tc>
          <w:tcPr>
            <w:tcW w:w="676" w:type="dxa"/>
            <w:vAlign w:val="center"/>
          </w:tcPr>
          <w:p w14:paraId="381068F4" w14:textId="77777777" w:rsidR="00655761" w:rsidRDefault="00655761" w:rsidP="00A056F1">
            <w:pPr>
              <w:jc w:val="center"/>
            </w:pPr>
            <w:r>
              <w:t>10</w:t>
            </w:r>
          </w:p>
        </w:tc>
      </w:tr>
      <w:tr w:rsidR="00655761" w14:paraId="259ECDDF" w14:textId="77777777" w:rsidTr="00CC0FC1">
        <w:trPr>
          <w:trHeight w:val="382"/>
        </w:trPr>
        <w:tc>
          <w:tcPr>
            <w:tcW w:w="570" w:type="dxa"/>
            <w:vAlign w:val="center"/>
          </w:tcPr>
          <w:p w14:paraId="07791866" w14:textId="77777777" w:rsidR="00655761" w:rsidRDefault="00655761" w:rsidP="00A056F1">
            <w:pPr>
              <w:jc w:val="center"/>
            </w:pPr>
          </w:p>
        </w:tc>
        <w:tc>
          <w:tcPr>
            <w:tcW w:w="396" w:type="dxa"/>
            <w:vAlign w:val="center"/>
          </w:tcPr>
          <w:p w14:paraId="4BA9BD5F" w14:textId="77777777" w:rsidR="00655761" w:rsidRDefault="00655761" w:rsidP="00A056F1">
            <w:pPr>
              <w:jc w:val="center"/>
            </w:pPr>
            <w:r>
              <w:t>b.</w:t>
            </w:r>
          </w:p>
        </w:tc>
        <w:tc>
          <w:tcPr>
            <w:tcW w:w="7245" w:type="dxa"/>
            <w:vAlign w:val="center"/>
          </w:tcPr>
          <w:p w14:paraId="49D2C7D1" w14:textId="77777777" w:rsidR="00655761" w:rsidRDefault="00655761" w:rsidP="00A056F1">
            <w:pPr>
              <w:jc w:val="both"/>
              <w:rPr>
                <w:color w:val="000000"/>
              </w:rPr>
            </w:pPr>
            <w:r>
              <w:t>Analyze the non-thermal effect of cold plasma and its mechanism in surface decontamination of food products.</w:t>
            </w:r>
          </w:p>
        </w:tc>
        <w:tc>
          <w:tcPr>
            <w:tcW w:w="720" w:type="dxa"/>
            <w:vAlign w:val="center"/>
          </w:tcPr>
          <w:p w14:paraId="364882C1" w14:textId="77777777" w:rsidR="00655761" w:rsidRDefault="00655761" w:rsidP="00A056F1">
            <w:pPr>
              <w:jc w:val="center"/>
            </w:pPr>
            <w:r>
              <w:t>CO5</w:t>
            </w:r>
          </w:p>
        </w:tc>
        <w:tc>
          <w:tcPr>
            <w:tcW w:w="708" w:type="dxa"/>
            <w:vAlign w:val="center"/>
          </w:tcPr>
          <w:p w14:paraId="16CCFA30" w14:textId="77777777" w:rsidR="00655761" w:rsidRDefault="00655761" w:rsidP="00A056F1">
            <w:pPr>
              <w:jc w:val="center"/>
            </w:pPr>
            <w:r>
              <w:t>A</w:t>
            </w:r>
          </w:p>
        </w:tc>
        <w:tc>
          <w:tcPr>
            <w:tcW w:w="676" w:type="dxa"/>
            <w:vAlign w:val="center"/>
          </w:tcPr>
          <w:p w14:paraId="50A6AF45" w14:textId="77777777" w:rsidR="00655761" w:rsidRDefault="00655761" w:rsidP="00A056F1">
            <w:pPr>
              <w:jc w:val="center"/>
            </w:pPr>
            <w:r>
              <w:t>10</w:t>
            </w:r>
          </w:p>
        </w:tc>
      </w:tr>
    </w:tbl>
    <w:p w14:paraId="584CBBC0" w14:textId="77777777" w:rsidR="00655761" w:rsidRDefault="00655761"/>
    <w:p w14:paraId="12CBA97E" w14:textId="77777777" w:rsidR="00655761" w:rsidRPr="005B4C0A" w:rsidRDefault="00655761" w:rsidP="00CC0FC1">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2A31FA1A" w14:textId="77777777" w:rsidR="00655761" w:rsidRDefault="00655761"/>
    <w:tbl>
      <w:tblPr>
        <w:tblW w:w="103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678"/>
      </w:tblGrid>
      <w:tr w:rsidR="00655761" w14:paraId="70D07E71" w14:textId="77777777">
        <w:tc>
          <w:tcPr>
            <w:tcW w:w="670" w:type="dxa"/>
          </w:tcPr>
          <w:p w14:paraId="5A547B2E" w14:textId="77777777" w:rsidR="00655761" w:rsidRDefault="00655761"/>
        </w:tc>
        <w:tc>
          <w:tcPr>
            <w:tcW w:w="9678" w:type="dxa"/>
          </w:tcPr>
          <w:p w14:paraId="76067557" w14:textId="77777777" w:rsidR="00655761" w:rsidRDefault="00655761">
            <w:pPr>
              <w:jc w:val="center"/>
              <w:rPr>
                <w:b/>
              </w:rPr>
            </w:pPr>
            <w:r>
              <w:rPr>
                <w:b/>
              </w:rPr>
              <w:t>COURSE OUTCOMES</w:t>
            </w:r>
          </w:p>
        </w:tc>
      </w:tr>
      <w:tr w:rsidR="00655761" w14:paraId="4FAEABD7" w14:textId="77777777">
        <w:tc>
          <w:tcPr>
            <w:tcW w:w="670" w:type="dxa"/>
          </w:tcPr>
          <w:p w14:paraId="098FAE5D" w14:textId="77777777" w:rsidR="00655761" w:rsidRDefault="00655761">
            <w:r>
              <w:t>CO1</w:t>
            </w:r>
          </w:p>
        </w:tc>
        <w:tc>
          <w:tcPr>
            <w:tcW w:w="9678" w:type="dxa"/>
          </w:tcPr>
          <w:p w14:paraId="6820DC42" w14:textId="77777777" w:rsidR="00655761" w:rsidRDefault="00655761">
            <w:pPr>
              <w:jc w:val="both"/>
            </w:pPr>
            <w:r>
              <w:t>Remember the principles of preservation.</w:t>
            </w:r>
          </w:p>
        </w:tc>
      </w:tr>
      <w:tr w:rsidR="00655761" w14:paraId="75914A27" w14:textId="77777777">
        <w:tc>
          <w:tcPr>
            <w:tcW w:w="670" w:type="dxa"/>
          </w:tcPr>
          <w:p w14:paraId="7B03251A" w14:textId="77777777" w:rsidR="00655761" w:rsidRDefault="00655761">
            <w:r>
              <w:t>CO2</w:t>
            </w:r>
          </w:p>
        </w:tc>
        <w:tc>
          <w:tcPr>
            <w:tcW w:w="9678" w:type="dxa"/>
          </w:tcPr>
          <w:p w14:paraId="42B35A05" w14:textId="77777777" w:rsidR="00655761" w:rsidRDefault="00655761">
            <w:pPr>
              <w:jc w:val="both"/>
            </w:pPr>
            <w:r>
              <w:t>Interpret the various emerging techniques available for food processing.</w:t>
            </w:r>
          </w:p>
        </w:tc>
      </w:tr>
      <w:tr w:rsidR="00655761" w14:paraId="1EA67192" w14:textId="77777777">
        <w:tc>
          <w:tcPr>
            <w:tcW w:w="670" w:type="dxa"/>
          </w:tcPr>
          <w:p w14:paraId="61D6C04A" w14:textId="77777777" w:rsidR="00655761" w:rsidRDefault="00655761">
            <w:r>
              <w:t>CO3</w:t>
            </w:r>
          </w:p>
        </w:tc>
        <w:tc>
          <w:tcPr>
            <w:tcW w:w="9678" w:type="dxa"/>
          </w:tcPr>
          <w:p w14:paraId="069BB61F" w14:textId="77777777" w:rsidR="00655761" w:rsidRDefault="00655761">
            <w:pPr>
              <w:jc w:val="both"/>
            </w:pPr>
            <w:r>
              <w:t>Apply the techniques for the preservation of foods.</w:t>
            </w:r>
          </w:p>
        </w:tc>
      </w:tr>
      <w:tr w:rsidR="00655761" w14:paraId="5266974D" w14:textId="77777777">
        <w:tc>
          <w:tcPr>
            <w:tcW w:w="670" w:type="dxa"/>
          </w:tcPr>
          <w:p w14:paraId="725FAB41" w14:textId="77777777" w:rsidR="00655761" w:rsidRDefault="00655761">
            <w:r>
              <w:t>CO4</w:t>
            </w:r>
          </w:p>
        </w:tc>
        <w:tc>
          <w:tcPr>
            <w:tcW w:w="9678" w:type="dxa"/>
          </w:tcPr>
          <w:p w14:paraId="5B39C5D0" w14:textId="77777777" w:rsidR="00655761" w:rsidRDefault="00655761">
            <w:pPr>
              <w:jc w:val="both"/>
            </w:pPr>
            <w:r>
              <w:t>Analyze the most suitable method for processing foods.</w:t>
            </w:r>
          </w:p>
        </w:tc>
      </w:tr>
      <w:tr w:rsidR="00655761" w14:paraId="0A27660C" w14:textId="77777777">
        <w:tc>
          <w:tcPr>
            <w:tcW w:w="670" w:type="dxa"/>
          </w:tcPr>
          <w:p w14:paraId="44C73D8A" w14:textId="77777777" w:rsidR="00655761" w:rsidRDefault="00655761">
            <w:r>
              <w:t>CO5</w:t>
            </w:r>
          </w:p>
        </w:tc>
        <w:tc>
          <w:tcPr>
            <w:tcW w:w="9678" w:type="dxa"/>
          </w:tcPr>
          <w:p w14:paraId="2A90A56F" w14:textId="77777777" w:rsidR="00655761" w:rsidRDefault="00655761">
            <w:pPr>
              <w:jc w:val="both"/>
            </w:pPr>
            <w:r>
              <w:t>Explain a novel food preservation technique.</w:t>
            </w:r>
          </w:p>
        </w:tc>
      </w:tr>
      <w:tr w:rsidR="00655761" w14:paraId="0E876A29" w14:textId="77777777">
        <w:tc>
          <w:tcPr>
            <w:tcW w:w="670" w:type="dxa"/>
          </w:tcPr>
          <w:p w14:paraId="2482A238" w14:textId="77777777" w:rsidR="00655761" w:rsidRDefault="00655761">
            <w:r>
              <w:t>CO6</w:t>
            </w:r>
          </w:p>
        </w:tc>
        <w:tc>
          <w:tcPr>
            <w:tcW w:w="9678" w:type="dxa"/>
          </w:tcPr>
          <w:p w14:paraId="4295F93D" w14:textId="77777777" w:rsidR="00655761" w:rsidRDefault="00655761">
            <w:pPr>
              <w:jc w:val="both"/>
            </w:pPr>
            <w:r>
              <w:t>Evaluate the suitability of the techniques for specific foods.</w:t>
            </w:r>
          </w:p>
        </w:tc>
      </w:tr>
    </w:tbl>
    <w:p w14:paraId="7C0067EE" w14:textId="77777777" w:rsidR="00655761" w:rsidRDefault="00655761">
      <w:pPr>
        <w:ind w:left="720"/>
      </w:pPr>
    </w:p>
    <w:tbl>
      <w:tblPr>
        <w:tblW w:w="103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4"/>
        <w:gridCol w:w="1174"/>
        <w:gridCol w:w="1172"/>
        <w:gridCol w:w="1174"/>
        <w:gridCol w:w="1174"/>
        <w:gridCol w:w="1174"/>
        <w:gridCol w:w="1174"/>
        <w:gridCol w:w="1645"/>
      </w:tblGrid>
      <w:tr w:rsidR="00655761" w14:paraId="347D82C0" w14:textId="77777777">
        <w:trPr>
          <w:trHeight w:val="263"/>
        </w:trPr>
        <w:tc>
          <w:tcPr>
            <w:tcW w:w="10331" w:type="dxa"/>
            <w:gridSpan w:val="8"/>
          </w:tcPr>
          <w:p w14:paraId="36A008C7" w14:textId="77777777" w:rsidR="00655761" w:rsidRDefault="00655761">
            <w:pPr>
              <w:jc w:val="center"/>
              <w:rPr>
                <w:b/>
              </w:rPr>
            </w:pPr>
            <w:r>
              <w:rPr>
                <w:b/>
              </w:rPr>
              <w:t>Assessment Pattern as per Bloom’s Taxonomy</w:t>
            </w:r>
          </w:p>
        </w:tc>
      </w:tr>
      <w:tr w:rsidR="00655761" w14:paraId="5C0AD143" w14:textId="77777777">
        <w:trPr>
          <w:trHeight w:val="247"/>
        </w:trPr>
        <w:tc>
          <w:tcPr>
            <w:tcW w:w="1644" w:type="dxa"/>
          </w:tcPr>
          <w:p w14:paraId="4E0DCC07" w14:textId="77777777" w:rsidR="00655761" w:rsidRDefault="00655761">
            <w:pPr>
              <w:jc w:val="center"/>
              <w:rPr>
                <w:b/>
              </w:rPr>
            </w:pPr>
            <w:r>
              <w:rPr>
                <w:b/>
              </w:rPr>
              <w:t>CO / BL</w:t>
            </w:r>
          </w:p>
        </w:tc>
        <w:tc>
          <w:tcPr>
            <w:tcW w:w="1174" w:type="dxa"/>
          </w:tcPr>
          <w:p w14:paraId="0258FEF0" w14:textId="77777777" w:rsidR="00655761" w:rsidRDefault="00655761">
            <w:pPr>
              <w:jc w:val="center"/>
              <w:rPr>
                <w:b/>
              </w:rPr>
            </w:pPr>
            <w:r>
              <w:rPr>
                <w:b/>
              </w:rPr>
              <w:t>R</w:t>
            </w:r>
          </w:p>
        </w:tc>
        <w:tc>
          <w:tcPr>
            <w:tcW w:w="1172" w:type="dxa"/>
          </w:tcPr>
          <w:p w14:paraId="2B390139" w14:textId="77777777" w:rsidR="00655761" w:rsidRDefault="00655761">
            <w:pPr>
              <w:jc w:val="center"/>
              <w:rPr>
                <w:b/>
              </w:rPr>
            </w:pPr>
            <w:r>
              <w:rPr>
                <w:b/>
              </w:rPr>
              <w:t>U</w:t>
            </w:r>
          </w:p>
        </w:tc>
        <w:tc>
          <w:tcPr>
            <w:tcW w:w="1174" w:type="dxa"/>
          </w:tcPr>
          <w:p w14:paraId="44F0BEDA" w14:textId="77777777" w:rsidR="00655761" w:rsidRDefault="00655761">
            <w:pPr>
              <w:jc w:val="center"/>
              <w:rPr>
                <w:b/>
              </w:rPr>
            </w:pPr>
            <w:r>
              <w:rPr>
                <w:b/>
              </w:rPr>
              <w:t>A</w:t>
            </w:r>
          </w:p>
        </w:tc>
        <w:tc>
          <w:tcPr>
            <w:tcW w:w="1174" w:type="dxa"/>
          </w:tcPr>
          <w:p w14:paraId="62D68530" w14:textId="77777777" w:rsidR="00655761" w:rsidRDefault="00655761">
            <w:pPr>
              <w:jc w:val="center"/>
              <w:rPr>
                <w:b/>
              </w:rPr>
            </w:pPr>
            <w:r>
              <w:rPr>
                <w:b/>
              </w:rPr>
              <w:t>An</w:t>
            </w:r>
          </w:p>
        </w:tc>
        <w:tc>
          <w:tcPr>
            <w:tcW w:w="1174" w:type="dxa"/>
          </w:tcPr>
          <w:p w14:paraId="5AC07407" w14:textId="77777777" w:rsidR="00655761" w:rsidRDefault="00655761">
            <w:pPr>
              <w:jc w:val="center"/>
              <w:rPr>
                <w:b/>
              </w:rPr>
            </w:pPr>
            <w:r>
              <w:rPr>
                <w:b/>
              </w:rPr>
              <w:t>E</w:t>
            </w:r>
          </w:p>
        </w:tc>
        <w:tc>
          <w:tcPr>
            <w:tcW w:w="1174" w:type="dxa"/>
          </w:tcPr>
          <w:p w14:paraId="24301878" w14:textId="77777777" w:rsidR="00655761" w:rsidRDefault="00655761">
            <w:pPr>
              <w:jc w:val="center"/>
              <w:rPr>
                <w:b/>
              </w:rPr>
            </w:pPr>
            <w:r>
              <w:rPr>
                <w:b/>
              </w:rPr>
              <w:t>C</w:t>
            </w:r>
          </w:p>
        </w:tc>
        <w:tc>
          <w:tcPr>
            <w:tcW w:w="1645" w:type="dxa"/>
          </w:tcPr>
          <w:p w14:paraId="64278AF5" w14:textId="77777777" w:rsidR="00655761" w:rsidRDefault="00655761">
            <w:pPr>
              <w:jc w:val="center"/>
              <w:rPr>
                <w:b/>
              </w:rPr>
            </w:pPr>
            <w:r>
              <w:rPr>
                <w:b/>
              </w:rPr>
              <w:t>Total</w:t>
            </w:r>
          </w:p>
        </w:tc>
      </w:tr>
      <w:tr w:rsidR="00655761" w14:paraId="41663129" w14:textId="77777777">
        <w:trPr>
          <w:trHeight w:val="263"/>
        </w:trPr>
        <w:tc>
          <w:tcPr>
            <w:tcW w:w="1644" w:type="dxa"/>
          </w:tcPr>
          <w:p w14:paraId="260AE5A3" w14:textId="77777777" w:rsidR="00655761" w:rsidRDefault="00655761">
            <w:pPr>
              <w:jc w:val="center"/>
            </w:pPr>
            <w:r>
              <w:t>CO1</w:t>
            </w:r>
          </w:p>
        </w:tc>
        <w:tc>
          <w:tcPr>
            <w:tcW w:w="1174" w:type="dxa"/>
          </w:tcPr>
          <w:p w14:paraId="0B186015" w14:textId="77777777" w:rsidR="00655761" w:rsidRDefault="00655761">
            <w:pPr>
              <w:jc w:val="center"/>
            </w:pPr>
            <w:r>
              <w:t>-</w:t>
            </w:r>
          </w:p>
        </w:tc>
        <w:tc>
          <w:tcPr>
            <w:tcW w:w="1172" w:type="dxa"/>
          </w:tcPr>
          <w:p w14:paraId="412AAC24" w14:textId="77777777" w:rsidR="00655761" w:rsidRDefault="00655761">
            <w:pPr>
              <w:jc w:val="center"/>
            </w:pPr>
            <w:r>
              <w:t>-</w:t>
            </w:r>
          </w:p>
        </w:tc>
        <w:tc>
          <w:tcPr>
            <w:tcW w:w="1174" w:type="dxa"/>
          </w:tcPr>
          <w:p w14:paraId="1D1AC8DB" w14:textId="77777777" w:rsidR="00655761" w:rsidRDefault="00655761">
            <w:pPr>
              <w:jc w:val="center"/>
            </w:pPr>
            <w:r>
              <w:t>14</w:t>
            </w:r>
          </w:p>
        </w:tc>
        <w:tc>
          <w:tcPr>
            <w:tcW w:w="1174" w:type="dxa"/>
          </w:tcPr>
          <w:p w14:paraId="279842FD" w14:textId="77777777" w:rsidR="00655761" w:rsidRDefault="00655761">
            <w:pPr>
              <w:jc w:val="center"/>
            </w:pPr>
            <w:r>
              <w:t>8</w:t>
            </w:r>
          </w:p>
        </w:tc>
        <w:tc>
          <w:tcPr>
            <w:tcW w:w="1174" w:type="dxa"/>
          </w:tcPr>
          <w:p w14:paraId="174EBE0D" w14:textId="77777777" w:rsidR="00655761" w:rsidRDefault="00655761">
            <w:pPr>
              <w:jc w:val="center"/>
            </w:pPr>
            <w:r>
              <w:t>-</w:t>
            </w:r>
          </w:p>
        </w:tc>
        <w:tc>
          <w:tcPr>
            <w:tcW w:w="1174" w:type="dxa"/>
          </w:tcPr>
          <w:p w14:paraId="42DDBFE8" w14:textId="77777777" w:rsidR="00655761" w:rsidRDefault="00655761">
            <w:pPr>
              <w:jc w:val="center"/>
            </w:pPr>
            <w:r>
              <w:t>-</w:t>
            </w:r>
          </w:p>
        </w:tc>
        <w:tc>
          <w:tcPr>
            <w:tcW w:w="1645" w:type="dxa"/>
          </w:tcPr>
          <w:p w14:paraId="5017F030" w14:textId="77777777" w:rsidR="00655761" w:rsidRDefault="00655761">
            <w:pPr>
              <w:jc w:val="center"/>
            </w:pPr>
            <w:r>
              <w:t>22</w:t>
            </w:r>
          </w:p>
        </w:tc>
      </w:tr>
      <w:tr w:rsidR="00655761" w14:paraId="379F9A2A" w14:textId="77777777">
        <w:trPr>
          <w:trHeight w:val="247"/>
        </w:trPr>
        <w:tc>
          <w:tcPr>
            <w:tcW w:w="1644" w:type="dxa"/>
          </w:tcPr>
          <w:p w14:paraId="0878D5ED" w14:textId="77777777" w:rsidR="00655761" w:rsidRDefault="00655761">
            <w:pPr>
              <w:jc w:val="center"/>
            </w:pPr>
            <w:r>
              <w:t>CO2</w:t>
            </w:r>
          </w:p>
        </w:tc>
        <w:tc>
          <w:tcPr>
            <w:tcW w:w="1174" w:type="dxa"/>
          </w:tcPr>
          <w:p w14:paraId="1EB3AB62" w14:textId="77777777" w:rsidR="00655761" w:rsidRDefault="00655761">
            <w:pPr>
              <w:jc w:val="center"/>
            </w:pPr>
            <w:r>
              <w:t>6</w:t>
            </w:r>
          </w:p>
        </w:tc>
        <w:tc>
          <w:tcPr>
            <w:tcW w:w="1172" w:type="dxa"/>
          </w:tcPr>
          <w:p w14:paraId="6DC2909C" w14:textId="77777777" w:rsidR="00655761" w:rsidRDefault="00655761">
            <w:pPr>
              <w:jc w:val="center"/>
            </w:pPr>
            <w:r>
              <w:t>8</w:t>
            </w:r>
          </w:p>
        </w:tc>
        <w:tc>
          <w:tcPr>
            <w:tcW w:w="1174" w:type="dxa"/>
          </w:tcPr>
          <w:p w14:paraId="5C32B1D9" w14:textId="77777777" w:rsidR="00655761" w:rsidRDefault="00655761">
            <w:pPr>
              <w:jc w:val="center"/>
            </w:pPr>
            <w:r>
              <w:t>10</w:t>
            </w:r>
          </w:p>
        </w:tc>
        <w:tc>
          <w:tcPr>
            <w:tcW w:w="1174" w:type="dxa"/>
          </w:tcPr>
          <w:p w14:paraId="1FDDB15E" w14:textId="77777777" w:rsidR="00655761" w:rsidRDefault="00655761">
            <w:pPr>
              <w:jc w:val="center"/>
            </w:pPr>
            <w:r>
              <w:t>-</w:t>
            </w:r>
          </w:p>
        </w:tc>
        <w:tc>
          <w:tcPr>
            <w:tcW w:w="1174" w:type="dxa"/>
          </w:tcPr>
          <w:p w14:paraId="16EA2D55" w14:textId="77777777" w:rsidR="00655761" w:rsidRDefault="00655761">
            <w:pPr>
              <w:jc w:val="center"/>
            </w:pPr>
            <w:r>
              <w:t>-</w:t>
            </w:r>
          </w:p>
        </w:tc>
        <w:tc>
          <w:tcPr>
            <w:tcW w:w="1174" w:type="dxa"/>
          </w:tcPr>
          <w:p w14:paraId="30D9C29D" w14:textId="77777777" w:rsidR="00655761" w:rsidRDefault="00655761">
            <w:pPr>
              <w:jc w:val="center"/>
            </w:pPr>
            <w:r>
              <w:t>-</w:t>
            </w:r>
          </w:p>
        </w:tc>
        <w:tc>
          <w:tcPr>
            <w:tcW w:w="1645" w:type="dxa"/>
          </w:tcPr>
          <w:p w14:paraId="2D0BC55F" w14:textId="77777777" w:rsidR="00655761" w:rsidRDefault="00655761">
            <w:pPr>
              <w:jc w:val="center"/>
            </w:pPr>
            <w:r>
              <w:t>24</w:t>
            </w:r>
          </w:p>
        </w:tc>
      </w:tr>
      <w:tr w:rsidR="00655761" w14:paraId="3DEC91A3" w14:textId="77777777">
        <w:trPr>
          <w:trHeight w:val="263"/>
        </w:trPr>
        <w:tc>
          <w:tcPr>
            <w:tcW w:w="1644" w:type="dxa"/>
          </w:tcPr>
          <w:p w14:paraId="00EA1022" w14:textId="77777777" w:rsidR="00655761" w:rsidRDefault="00655761">
            <w:pPr>
              <w:jc w:val="center"/>
            </w:pPr>
            <w:r>
              <w:t>CO3</w:t>
            </w:r>
          </w:p>
        </w:tc>
        <w:tc>
          <w:tcPr>
            <w:tcW w:w="1174" w:type="dxa"/>
          </w:tcPr>
          <w:p w14:paraId="2E7997C8" w14:textId="77777777" w:rsidR="00655761" w:rsidRDefault="00655761">
            <w:pPr>
              <w:jc w:val="center"/>
            </w:pPr>
            <w:r>
              <w:t>-</w:t>
            </w:r>
          </w:p>
        </w:tc>
        <w:tc>
          <w:tcPr>
            <w:tcW w:w="1172" w:type="dxa"/>
          </w:tcPr>
          <w:p w14:paraId="09C0ACAD" w14:textId="77777777" w:rsidR="00655761" w:rsidRDefault="00655761">
            <w:pPr>
              <w:jc w:val="center"/>
            </w:pPr>
            <w:r>
              <w:t>-</w:t>
            </w:r>
          </w:p>
        </w:tc>
        <w:tc>
          <w:tcPr>
            <w:tcW w:w="1174" w:type="dxa"/>
          </w:tcPr>
          <w:p w14:paraId="3FAD1FBC" w14:textId="77777777" w:rsidR="00655761" w:rsidRDefault="00655761">
            <w:pPr>
              <w:jc w:val="center"/>
            </w:pPr>
            <w:r>
              <w:t>8</w:t>
            </w:r>
          </w:p>
        </w:tc>
        <w:tc>
          <w:tcPr>
            <w:tcW w:w="1174" w:type="dxa"/>
          </w:tcPr>
          <w:p w14:paraId="6FA737F0" w14:textId="77777777" w:rsidR="00655761" w:rsidRDefault="00655761">
            <w:pPr>
              <w:jc w:val="center"/>
            </w:pPr>
            <w:r>
              <w:t>8</w:t>
            </w:r>
          </w:p>
        </w:tc>
        <w:tc>
          <w:tcPr>
            <w:tcW w:w="1174" w:type="dxa"/>
          </w:tcPr>
          <w:p w14:paraId="7D19E307" w14:textId="77777777" w:rsidR="00655761" w:rsidRDefault="00655761">
            <w:pPr>
              <w:jc w:val="center"/>
            </w:pPr>
            <w:r>
              <w:t>-</w:t>
            </w:r>
          </w:p>
        </w:tc>
        <w:tc>
          <w:tcPr>
            <w:tcW w:w="1174" w:type="dxa"/>
          </w:tcPr>
          <w:p w14:paraId="652772A9" w14:textId="77777777" w:rsidR="00655761" w:rsidRDefault="00655761">
            <w:pPr>
              <w:jc w:val="center"/>
            </w:pPr>
            <w:r>
              <w:t>-</w:t>
            </w:r>
          </w:p>
        </w:tc>
        <w:tc>
          <w:tcPr>
            <w:tcW w:w="1645" w:type="dxa"/>
          </w:tcPr>
          <w:p w14:paraId="3566A59F" w14:textId="77777777" w:rsidR="00655761" w:rsidRDefault="00655761">
            <w:pPr>
              <w:jc w:val="center"/>
            </w:pPr>
            <w:r>
              <w:t>16</w:t>
            </w:r>
          </w:p>
        </w:tc>
      </w:tr>
      <w:tr w:rsidR="00655761" w14:paraId="78AD54D3" w14:textId="77777777">
        <w:trPr>
          <w:trHeight w:val="247"/>
        </w:trPr>
        <w:tc>
          <w:tcPr>
            <w:tcW w:w="1644" w:type="dxa"/>
          </w:tcPr>
          <w:p w14:paraId="379C01FE" w14:textId="77777777" w:rsidR="00655761" w:rsidRDefault="00655761">
            <w:pPr>
              <w:jc w:val="center"/>
            </w:pPr>
            <w:r>
              <w:t>CO4</w:t>
            </w:r>
          </w:p>
        </w:tc>
        <w:tc>
          <w:tcPr>
            <w:tcW w:w="1174" w:type="dxa"/>
          </w:tcPr>
          <w:p w14:paraId="770536B3" w14:textId="77777777" w:rsidR="00655761" w:rsidRDefault="00655761">
            <w:pPr>
              <w:jc w:val="center"/>
            </w:pPr>
            <w:r>
              <w:t>5</w:t>
            </w:r>
          </w:p>
        </w:tc>
        <w:tc>
          <w:tcPr>
            <w:tcW w:w="1172" w:type="dxa"/>
          </w:tcPr>
          <w:p w14:paraId="1E107188" w14:textId="77777777" w:rsidR="00655761" w:rsidRDefault="00655761">
            <w:pPr>
              <w:jc w:val="center"/>
            </w:pPr>
            <w:r>
              <w:t>8</w:t>
            </w:r>
          </w:p>
        </w:tc>
        <w:tc>
          <w:tcPr>
            <w:tcW w:w="1174" w:type="dxa"/>
          </w:tcPr>
          <w:p w14:paraId="77E035A9" w14:textId="77777777" w:rsidR="00655761" w:rsidRDefault="00655761">
            <w:pPr>
              <w:jc w:val="center"/>
            </w:pPr>
            <w:r>
              <w:t>8</w:t>
            </w:r>
          </w:p>
        </w:tc>
        <w:tc>
          <w:tcPr>
            <w:tcW w:w="1174" w:type="dxa"/>
          </w:tcPr>
          <w:p w14:paraId="6F778AA1" w14:textId="77777777" w:rsidR="00655761" w:rsidRDefault="00655761">
            <w:pPr>
              <w:jc w:val="center"/>
            </w:pPr>
            <w:r>
              <w:t>5</w:t>
            </w:r>
          </w:p>
        </w:tc>
        <w:tc>
          <w:tcPr>
            <w:tcW w:w="1174" w:type="dxa"/>
          </w:tcPr>
          <w:p w14:paraId="580E349A" w14:textId="77777777" w:rsidR="00655761" w:rsidRDefault="00655761">
            <w:pPr>
              <w:jc w:val="center"/>
            </w:pPr>
            <w:r>
              <w:t>-</w:t>
            </w:r>
          </w:p>
        </w:tc>
        <w:tc>
          <w:tcPr>
            <w:tcW w:w="1174" w:type="dxa"/>
          </w:tcPr>
          <w:p w14:paraId="3404EA5D" w14:textId="77777777" w:rsidR="00655761" w:rsidRDefault="00655761">
            <w:pPr>
              <w:jc w:val="center"/>
            </w:pPr>
            <w:r>
              <w:t>-</w:t>
            </w:r>
          </w:p>
        </w:tc>
        <w:tc>
          <w:tcPr>
            <w:tcW w:w="1645" w:type="dxa"/>
          </w:tcPr>
          <w:p w14:paraId="3B9FB346" w14:textId="77777777" w:rsidR="00655761" w:rsidRDefault="00655761">
            <w:pPr>
              <w:jc w:val="center"/>
            </w:pPr>
            <w:r>
              <w:t>26</w:t>
            </w:r>
          </w:p>
        </w:tc>
      </w:tr>
      <w:tr w:rsidR="00655761" w14:paraId="19B40DA6" w14:textId="77777777">
        <w:trPr>
          <w:trHeight w:val="263"/>
        </w:trPr>
        <w:tc>
          <w:tcPr>
            <w:tcW w:w="1644" w:type="dxa"/>
          </w:tcPr>
          <w:p w14:paraId="2C9C1F09" w14:textId="77777777" w:rsidR="00655761" w:rsidRDefault="00655761">
            <w:pPr>
              <w:jc w:val="center"/>
            </w:pPr>
            <w:r>
              <w:t>CO5</w:t>
            </w:r>
          </w:p>
        </w:tc>
        <w:tc>
          <w:tcPr>
            <w:tcW w:w="1174" w:type="dxa"/>
          </w:tcPr>
          <w:p w14:paraId="7C5F63D3" w14:textId="77777777" w:rsidR="00655761" w:rsidRDefault="00655761">
            <w:pPr>
              <w:jc w:val="center"/>
            </w:pPr>
            <w:r>
              <w:t>8</w:t>
            </w:r>
          </w:p>
        </w:tc>
        <w:tc>
          <w:tcPr>
            <w:tcW w:w="1172" w:type="dxa"/>
          </w:tcPr>
          <w:p w14:paraId="72858165" w14:textId="77777777" w:rsidR="00655761" w:rsidRDefault="00655761">
            <w:pPr>
              <w:jc w:val="center"/>
            </w:pPr>
            <w:r>
              <w:t>-</w:t>
            </w:r>
          </w:p>
        </w:tc>
        <w:tc>
          <w:tcPr>
            <w:tcW w:w="1174" w:type="dxa"/>
          </w:tcPr>
          <w:p w14:paraId="06C207B1" w14:textId="77777777" w:rsidR="00655761" w:rsidRDefault="00655761">
            <w:pPr>
              <w:jc w:val="center"/>
            </w:pPr>
            <w:r>
              <w:t>10</w:t>
            </w:r>
          </w:p>
        </w:tc>
        <w:tc>
          <w:tcPr>
            <w:tcW w:w="1174" w:type="dxa"/>
          </w:tcPr>
          <w:p w14:paraId="5CADB87D" w14:textId="77777777" w:rsidR="00655761" w:rsidRDefault="00655761">
            <w:pPr>
              <w:jc w:val="center"/>
            </w:pPr>
            <w:r>
              <w:t>-</w:t>
            </w:r>
          </w:p>
        </w:tc>
        <w:tc>
          <w:tcPr>
            <w:tcW w:w="1174" w:type="dxa"/>
          </w:tcPr>
          <w:p w14:paraId="0F8B6D2D" w14:textId="77777777" w:rsidR="00655761" w:rsidRDefault="00655761">
            <w:pPr>
              <w:jc w:val="center"/>
            </w:pPr>
            <w:r>
              <w:t>-</w:t>
            </w:r>
          </w:p>
        </w:tc>
        <w:tc>
          <w:tcPr>
            <w:tcW w:w="1174" w:type="dxa"/>
          </w:tcPr>
          <w:p w14:paraId="72E8220C" w14:textId="77777777" w:rsidR="00655761" w:rsidRDefault="00655761">
            <w:pPr>
              <w:jc w:val="center"/>
            </w:pPr>
            <w:r>
              <w:t>10</w:t>
            </w:r>
          </w:p>
        </w:tc>
        <w:tc>
          <w:tcPr>
            <w:tcW w:w="1645" w:type="dxa"/>
          </w:tcPr>
          <w:p w14:paraId="4E6F2A3C" w14:textId="77777777" w:rsidR="00655761" w:rsidRDefault="00655761">
            <w:pPr>
              <w:jc w:val="center"/>
            </w:pPr>
            <w:r>
              <w:t>28</w:t>
            </w:r>
          </w:p>
        </w:tc>
      </w:tr>
      <w:tr w:rsidR="00655761" w14:paraId="4E6F3F17" w14:textId="77777777">
        <w:trPr>
          <w:trHeight w:val="247"/>
        </w:trPr>
        <w:tc>
          <w:tcPr>
            <w:tcW w:w="1644" w:type="dxa"/>
          </w:tcPr>
          <w:p w14:paraId="2B7C6895" w14:textId="77777777" w:rsidR="00655761" w:rsidRDefault="00655761">
            <w:pPr>
              <w:jc w:val="center"/>
            </w:pPr>
            <w:r>
              <w:t>CO6</w:t>
            </w:r>
          </w:p>
        </w:tc>
        <w:tc>
          <w:tcPr>
            <w:tcW w:w="1174" w:type="dxa"/>
          </w:tcPr>
          <w:p w14:paraId="5EC4D659" w14:textId="77777777" w:rsidR="00655761" w:rsidRDefault="00655761">
            <w:pPr>
              <w:jc w:val="center"/>
            </w:pPr>
            <w:r>
              <w:t>-</w:t>
            </w:r>
          </w:p>
        </w:tc>
        <w:tc>
          <w:tcPr>
            <w:tcW w:w="1172" w:type="dxa"/>
          </w:tcPr>
          <w:p w14:paraId="405FF357" w14:textId="77777777" w:rsidR="00655761" w:rsidRDefault="00655761">
            <w:pPr>
              <w:jc w:val="center"/>
            </w:pPr>
            <w:r>
              <w:t>10</w:t>
            </w:r>
          </w:p>
        </w:tc>
        <w:tc>
          <w:tcPr>
            <w:tcW w:w="1174" w:type="dxa"/>
          </w:tcPr>
          <w:p w14:paraId="3C0736BC" w14:textId="77777777" w:rsidR="00655761" w:rsidRDefault="00655761">
            <w:pPr>
              <w:jc w:val="center"/>
            </w:pPr>
            <w:r>
              <w:t>-</w:t>
            </w:r>
          </w:p>
        </w:tc>
        <w:tc>
          <w:tcPr>
            <w:tcW w:w="1174" w:type="dxa"/>
          </w:tcPr>
          <w:p w14:paraId="7BCB93E0" w14:textId="77777777" w:rsidR="00655761" w:rsidRDefault="00655761">
            <w:pPr>
              <w:jc w:val="center"/>
            </w:pPr>
            <w:r>
              <w:t>6</w:t>
            </w:r>
          </w:p>
        </w:tc>
        <w:tc>
          <w:tcPr>
            <w:tcW w:w="1174" w:type="dxa"/>
          </w:tcPr>
          <w:p w14:paraId="4BF4E073" w14:textId="77777777" w:rsidR="00655761" w:rsidRDefault="00655761">
            <w:pPr>
              <w:jc w:val="center"/>
            </w:pPr>
            <w:r>
              <w:t>-</w:t>
            </w:r>
          </w:p>
        </w:tc>
        <w:tc>
          <w:tcPr>
            <w:tcW w:w="1174" w:type="dxa"/>
          </w:tcPr>
          <w:p w14:paraId="0C538129" w14:textId="77777777" w:rsidR="00655761" w:rsidRDefault="00655761">
            <w:pPr>
              <w:jc w:val="center"/>
            </w:pPr>
            <w:r>
              <w:t>-</w:t>
            </w:r>
          </w:p>
        </w:tc>
        <w:tc>
          <w:tcPr>
            <w:tcW w:w="1645" w:type="dxa"/>
          </w:tcPr>
          <w:p w14:paraId="7A8EAC27" w14:textId="77777777" w:rsidR="00655761" w:rsidRDefault="00655761">
            <w:pPr>
              <w:jc w:val="center"/>
            </w:pPr>
            <w:r>
              <w:t>16</w:t>
            </w:r>
          </w:p>
        </w:tc>
      </w:tr>
      <w:tr w:rsidR="00655761" w14:paraId="1C2E89C3" w14:textId="77777777">
        <w:trPr>
          <w:trHeight w:val="247"/>
        </w:trPr>
        <w:tc>
          <w:tcPr>
            <w:tcW w:w="8686" w:type="dxa"/>
            <w:gridSpan w:val="7"/>
          </w:tcPr>
          <w:p w14:paraId="1CD436FD" w14:textId="77777777" w:rsidR="00655761" w:rsidRDefault="00655761"/>
        </w:tc>
        <w:tc>
          <w:tcPr>
            <w:tcW w:w="1645" w:type="dxa"/>
          </w:tcPr>
          <w:p w14:paraId="144E5564" w14:textId="77777777" w:rsidR="00655761" w:rsidRDefault="00655761">
            <w:pPr>
              <w:jc w:val="center"/>
              <w:rPr>
                <w:b/>
              </w:rPr>
            </w:pPr>
            <w:r>
              <w:rPr>
                <w:b/>
              </w:rPr>
              <w:t>132</w:t>
            </w:r>
          </w:p>
        </w:tc>
      </w:tr>
    </w:tbl>
    <w:p w14:paraId="4067CCAA" w14:textId="77777777" w:rsidR="00655761" w:rsidRDefault="00655761"/>
    <w:p w14:paraId="542F74B0" w14:textId="77777777" w:rsidR="00655761" w:rsidRDefault="00655761">
      <w:pPr>
        <w:spacing w:after="200" w:line="276" w:lineRule="auto"/>
        <w:rPr>
          <w:rFonts w:ascii="Arial" w:hAnsi="Arial" w:cs="Arial"/>
          <w:bCs/>
          <w:noProof/>
        </w:rPr>
      </w:pPr>
      <w:r>
        <w:rPr>
          <w:rFonts w:ascii="Arial" w:hAnsi="Arial" w:cs="Arial"/>
          <w:bCs/>
          <w:noProof/>
        </w:rPr>
        <w:br w:type="page"/>
      </w:r>
    </w:p>
    <w:p w14:paraId="06A289BC" w14:textId="1ABCB319" w:rsidR="00655761" w:rsidRDefault="00655761" w:rsidP="00022B3E">
      <w:pPr>
        <w:jc w:val="center"/>
        <w:rPr>
          <w:rFonts w:ascii="Arial" w:hAnsi="Arial" w:cs="Arial"/>
          <w:bCs/>
          <w:noProof/>
        </w:rPr>
      </w:pPr>
      <w:r>
        <w:rPr>
          <w:rFonts w:ascii="Arial" w:hAnsi="Arial" w:cs="Arial"/>
          <w:noProof/>
        </w:rPr>
        <w:lastRenderedPageBreak/>
        <w:drawing>
          <wp:inline distT="0" distB="0" distL="0" distR="0" wp14:anchorId="50F3B756" wp14:editId="30CD4AAA">
            <wp:extent cx="5734050" cy="838200"/>
            <wp:effectExtent l="0" t="0" r="0" b="0"/>
            <wp:docPr id="1440539826" name="Picture 14405398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8A93EA" w14:textId="77777777" w:rsidR="00655761" w:rsidRDefault="00655761" w:rsidP="00022B3E">
      <w:pPr>
        <w:jc w:val="center"/>
        <w:rPr>
          <w:b/>
          <w:bCs/>
        </w:rPr>
      </w:pPr>
    </w:p>
    <w:p w14:paraId="73594EB2" w14:textId="77777777" w:rsidR="00655761" w:rsidRDefault="00655761" w:rsidP="00022B3E">
      <w:pPr>
        <w:jc w:val="center"/>
        <w:rPr>
          <w:b/>
          <w:bCs/>
        </w:rPr>
      </w:pPr>
      <w:r>
        <w:rPr>
          <w:b/>
          <w:bCs/>
        </w:rPr>
        <w:t>END SEMESTER EXAMINATION – NOV / DEC 2024</w:t>
      </w:r>
    </w:p>
    <w:p w14:paraId="442D08F0"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CF28A5" w14:paraId="4264AFD2" w14:textId="77777777" w:rsidTr="00D54806">
        <w:trPr>
          <w:trHeight w:val="397"/>
          <w:jc w:val="center"/>
        </w:trPr>
        <w:tc>
          <w:tcPr>
            <w:tcW w:w="1555" w:type="dxa"/>
            <w:vAlign w:val="center"/>
          </w:tcPr>
          <w:p w14:paraId="0EBCA5D9" w14:textId="77777777" w:rsidR="00655761" w:rsidRPr="00CF28A5" w:rsidRDefault="00655761" w:rsidP="00D54806">
            <w:pPr>
              <w:pStyle w:val="Title"/>
              <w:jc w:val="left"/>
              <w:rPr>
                <w:b/>
                <w:sz w:val="22"/>
                <w:szCs w:val="22"/>
              </w:rPr>
            </w:pPr>
            <w:r w:rsidRPr="00CF28A5">
              <w:rPr>
                <w:b/>
                <w:sz w:val="22"/>
                <w:szCs w:val="22"/>
              </w:rPr>
              <w:t xml:space="preserve">Course Code      </w:t>
            </w:r>
          </w:p>
        </w:tc>
        <w:tc>
          <w:tcPr>
            <w:tcW w:w="6662" w:type="dxa"/>
            <w:vAlign w:val="center"/>
          </w:tcPr>
          <w:p w14:paraId="76333452" w14:textId="77777777" w:rsidR="00655761" w:rsidRPr="00CF28A5" w:rsidRDefault="00655761" w:rsidP="00D54806">
            <w:pPr>
              <w:pStyle w:val="Title"/>
              <w:jc w:val="left"/>
              <w:rPr>
                <w:b/>
                <w:sz w:val="22"/>
                <w:szCs w:val="22"/>
              </w:rPr>
            </w:pPr>
            <w:r w:rsidRPr="00CF28A5">
              <w:rPr>
                <w:b/>
                <w:sz w:val="22"/>
                <w:szCs w:val="22"/>
              </w:rPr>
              <w:t>20FP3020</w:t>
            </w:r>
          </w:p>
        </w:tc>
        <w:tc>
          <w:tcPr>
            <w:tcW w:w="1417" w:type="dxa"/>
            <w:vAlign w:val="center"/>
          </w:tcPr>
          <w:p w14:paraId="256B1A5D" w14:textId="77777777" w:rsidR="00655761" w:rsidRPr="00CF28A5" w:rsidRDefault="00655761" w:rsidP="00D54806">
            <w:pPr>
              <w:pStyle w:val="Title"/>
              <w:ind w:left="-468" w:firstLine="468"/>
              <w:jc w:val="left"/>
              <w:rPr>
                <w:sz w:val="22"/>
                <w:szCs w:val="22"/>
              </w:rPr>
            </w:pPr>
            <w:r w:rsidRPr="00CF28A5">
              <w:rPr>
                <w:b/>
                <w:bCs/>
                <w:sz w:val="22"/>
                <w:szCs w:val="22"/>
              </w:rPr>
              <w:t xml:space="preserve">Duration       </w:t>
            </w:r>
          </w:p>
        </w:tc>
        <w:tc>
          <w:tcPr>
            <w:tcW w:w="851" w:type="dxa"/>
            <w:vAlign w:val="center"/>
          </w:tcPr>
          <w:p w14:paraId="18DF1CE8" w14:textId="77777777" w:rsidR="00655761" w:rsidRPr="00CF28A5" w:rsidRDefault="00655761" w:rsidP="00D54806">
            <w:pPr>
              <w:pStyle w:val="Title"/>
              <w:jc w:val="left"/>
              <w:rPr>
                <w:b/>
                <w:sz w:val="22"/>
                <w:szCs w:val="22"/>
              </w:rPr>
            </w:pPr>
            <w:r w:rsidRPr="00CF28A5">
              <w:rPr>
                <w:b/>
                <w:sz w:val="22"/>
                <w:szCs w:val="22"/>
              </w:rPr>
              <w:t>3hrs</w:t>
            </w:r>
          </w:p>
        </w:tc>
      </w:tr>
      <w:tr w:rsidR="00655761" w:rsidRPr="00CF28A5" w14:paraId="54F61B8B" w14:textId="77777777" w:rsidTr="00D54806">
        <w:trPr>
          <w:trHeight w:val="397"/>
          <w:jc w:val="center"/>
        </w:trPr>
        <w:tc>
          <w:tcPr>
            <w:tcW w:w="1555" w:type="dxa"/>
            <w:vAlign w:val="center"/>
          </w:tcPr>
          <w:p w14:paraId="2BB9E654" w14:textId="77777777" w:rsidR="00655761" w:rsidRPr="00CF28A5" w:rsidRDefault="00655761" w:rsidP="00927152">
            <w:pPr>
              <w:pStyle w:val="Title"/>
              <w:ind w:right="-160"/>
              <w:jc w:val="left"/>
              <w:rPr>
                <w:b/>
                <w:sz w:val="22"/>
                <w:szCs w:val="22"/>
              </w:rPr>
            </w:pPr>
            <w:r w:rsidRPr="00CF28A5">
              <w:rPr>
                <w:b/>
                <w:sz w:val="22"/>
                <w:szCs w:val="22"/>
              </w:rPr>
              <w:t>Course Title</w:t>
            </w:r>
          </w:p>
        </w:tc>
        <w:tc>
          <w:tcPr>
            <w:tcW w:w="6662" w:type="dxa"/>
            <w:vAlign w:val="center"/>
          </w:tcPr>
          <w:p w14:paraId="15C5F298" w14:textId="77777777" w:rsidR="00655761" w:rsidRPr="00CF28A5" w:rsidRDefault="00655761" w:rsidP="00D54806">
            <w:pPr>
              <w:pStyle w:val="Title"/>
              <w:jc w:val="left"/>
              <w:rPr>
                <w:b/>
                <w:sz w:val="22"/>
                <w:szCs w:val="22"/>
              </w:rPr>
            </w:pPr>
            <w:r w:rsidRPr="00CF28A5">
              <w:rPr>
                <w:b/>
                <w:bCs/>
                <w:sz w:val="22"/>
                <w:szCs w:val="22"/>
              </w:rPr>
              <w:t>FOOD MATERIAL SCIENCE AND ENGINEERING</w:t>
            </w:r>
          </w:p>
        </w:tc>
        <w:tc>
          <w:tcPr>
            <w:tcW w:w="1417" w:type="dxa"/>
            <w:vAlign w:val="center"/>
          </w:tcPr>
          <w:p w14:paraId="65F86F08" w14:textId="77777777" w:rsidR="00655761" w:rsidRPr="00CF28A5" w:rsidRDefault="00655761" w:rsidP="00D54806">
            <w:pPr>
              <w:pStyle w:val="Title"/>
              <w:jc w:val="left"/>
              <w:rPr>
                <w:b/>
                <w:bCs/>
                <w:sz w:val="22"/>
                <w:szCs w:val="22"/>
              </w:rPr>
            </w:pPr>
            <w:r w:rsidRPr="00CF28A5">
              <w:rPr>
                <w:b/>
                <w:bCs/>
                <w:sz w:val="22"/>
                <w:szCs w:val="22"/>
              </w:rPr>
              <w:t xml:space="preserve">Max. Marks </w:t>
            </w:r>
          </w:p>
        </w:tc>
        <w:tc>
          <w:tcPr>
            <w:tcW w:w="851" w:type="dxa"/>
            <w:vAlign w:val="center"/>
          </w:tcPr>
          <w:p w14:paraId="06C8807E" w14:textId="77777777" w:rsidR="00655761" w:rsidRPr="00CF28A5" w:rsidRDefault="00655761" w:rsidP="00D54806">
            <w:pPr>
              <w:pStyle w:val="Title"/>
              <w:jc w:val="left"/>
              <w:rPr>
                <w:b/>
                <w:sz w:val="22"/>
                <w:szCs w:val="22"/>
              </w:rPr>
            </w:pPr>
            <w:r w:rsidRPr="00CF28A5">
              <w:rPr>
                <w:b/>
                <w:sz w:val="22"/>
                <w:szCs w:val="22"/>
              </w:rPr>
              <w:t>100</w:t>
            </w:r>
          </w:p>
        </w:tc>
      </w:tr>
    </w:tbl>
    <w:p w14:paraId="008B7F10"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655761" w:rsidRPr="00947386" w14:paraId="76CA98B3" w14:textId="77777777" w:rsidTr="00704AF9">
        <w:trPr>
          <w:trHeight w:val="552"/>
        </w:trPr>
        <w:tc>
          <w:tcPr>
            <w:tcW w:w="272" w:type="pct"/>
            <w:vAlign w:val="center"/>
          </w:tcPr>
          <w:p w14:paraId="02963AF2" w14:textId="77777777" w:rsidR="00655761" w:rsidRPr="00947386" w:rsidRDefault="00655761" w:rsidP="001C418B">
            <w:pPr>
              <w:jc w:val="center"/>
              <w:rPr>
                <w:b/>
              </w:rPr>
            </w:pPr>
            <w:r w:rsidRPr="00947386">
              <w:rPr>
                <w:b/>
              </w:rPr>
              <w:t>Q. No.</w:t>
            </w:r>
          </w:p>
        </w:tc>
        <w:tc>
          <w:tcPr>
            <w:tcW w:w="3928" w:type="pct"/>
            <w:gridSpan w:val="2"/>
            <w:vAlign w:val="center"/>
          </w:tcPr>
          <w:p w14:paraId="585FF6E2" w14:textId="77777777" w:rsidR="00655761" w:rsidRPr="00947386" w:rsidRDefault="00655761" w:rsidP="001C418B">
            <w:pPr>
              <w:jc w:val="center"/>
              <w:rPr>
                <w:b/>
              </w:rPr>
            </w:pPr>
            <w:r w:rsidRPr="00947386">
              <w:rPr>
                <w:b/>
              </w:rPr>
              <w:t>Questions</w:t>
            </w:r>
          </w:p>
        </w:tc>
        <w:tc>
          <w:tcPr>
            <w:tcW w:w="319" w:type="pct"/>
            <w:vAlign w:val="center"/>
          </w:tcPr>
          <w:p w14:paraId="748F1E71" w14:textId="77777777" w:rsidR="00655761" w:rsidRPr="00947386" w:rsidRDefault="00655761" w:rsidP="001C418B">
            <w:pPr>
              <w:jc w:val="center"/>
              <w:rPr>
                <w:b/>
              </w:rPr>
            </w:pPr>
            <w:r w:rsidRPr="00947386">
              <w:rPr>
                <w:b/>
              </w:rPr>
              <w:t>CO</w:t>
            </w:r>
          </w:p>
        </w:tc>
        <w:tc>
          <w:tcPr>
            <w:tcW w:w="256" w:type="pct"/>
            <w:vAlign w:val="center"/>
          </w:tcPr>
          <w:p w14:paraId="318FBA94" w14:textId="77777777" w:rsidR="00655761" w:rsidRPr="00947386" w:rsidRDefault="00655761" w:rsidP="001C418B">
            <w:pPr>
              <w:jc w:val="center"/>
              <w:rPr>
                <w:b/>
              </w:rPr>
            </w:pPr>
            <w:r w:rsidRPr="00947386">
              <w:rPr>
                <w:b/>
              </w:rPr>
              <w:t>BL</w:t>
            </w:r>
          </w:p>
        </w:tc>
        <w:tc>
          <w:tcPr>
            <w:tcW w:w="225" w:type="pct"/>
            <w:vAlign w:val="center"/>
          </w:tcPr>
          <w:p w14:paraId="71F59E66" w14:textId="77777777" w:rsidR="00655761" w:rsidRPr="00947386" w:rsidRDefault="00655761" w:rsidP="001C418B">
            <w:pPr>
              <w:jc w:val="center"/>
              <w:rPr>
                <w:b/>
              </w:rPr>
            </w:pPr>
            <w:r w:rsidRPr="00947386">
              <w:rPr>
                <w:b/>
              </w:rPr>
              <w:t>M</w:t>
            </w:r>
          </w:p>
        </w:tc>
      </w:tr>
      <w:tr w:rsidR="00655761" w:rsidRPr="00947386" w14:paraId="08499E83" w14:textId="77777777" w:rsidTr="008B3C97">
        <w:trPr>
          <w:trHeight w:val="552"/>
        </w:trPr>
        <w:tc>
          <w:tcPr>
            <w:tcW w:w="5000" w:type="pct"/>
            <w:gridSpan w:val="6"/>
          </w:tcPr>
          <w:p w14:paraId="55510FB9" w14:textId="77777777" w:rsidR="00655761" w:rsidRPr="00947386" w:rsidRDefault="00655761" w:rsidP="008B3C97">
            <w:pPr>
              <w:jc w:val="center"/>
              <w:rPr>
                <w:b/>
                <w:u w:val="single"/>
              </w:rPr>
            </w:pPr>
            <w:r w:rsidRPr="00947386">
              <w:rPr>
                <w:b/>
                <w:u w:val="single"/>
              </w:rPr>
              <w:t>PART – A (5 X 16 = 80 MARKS)</w:t>
            </w:r>
          </w:p>
          <w:p w14:paraId="21D5206C" w14:textId="77777777" w:rsidR="00655761" w:rsidRPr="00947386" w:rsidRDefault="00655761" w:rsidP="008B3C97">
            <w:pPr>
              <w:jc w:val="center"/>
              <w:rPr>
                <w:b/>
              </w:rPr>
            </w:pPr>
            <w:r w:rsidRPr="00947386">
              <w:rPr>
                <w:b/>
              </w:rPr>
              <w:t>(Answer any five from the following)</w:t>
            </w:r>
          </w:p>
        </w:tc>
      </w:tr>
      <w:tr w:rsidR="00655761" w:rsidRPr="00947386" w14:paraId="56615E1E" w14:textId="77777777" w:rsidTr="00704AF9">
        <w:trPr>
          <w:trHeight w:val="283"/>
        </w:trPr>
        <w:tc>
          <w:tcPr>
            <w:tcW w:w="272" w:type="pct"/>
          </w:tcPr>
          <w:p w14:paraId="0B52C1D0" w14:textId="77777777" w:rsidR="00655761" w:rsidRPr="00947386" w:rsidRDefault="00655761" w:rsidP="001C418B">
            <w:pPr>
              <w:jc w:val="center"/>
            </w:pPr>
            <w:r w:rsidRPr="00947386">
              <w:t>1.</w:t>
            </w:r>
          </w:p>
        </w:tc>
        <w:tc>
          <w:tcPr>
            <w:tcW w:w="189" w:type="pct"/>
          </w:tcPr>
          <w:p w14:paraId="00E20136" w14:textId="77777777" w:rsidR="00655761" w:rsidRPr="00947386" w:rsidRDefault="00655761" w:rsidP="001C418B">
            <w:pPr>
              <w:jc w:val="center"/>
            </w:pPr>
            <w:r w:rsidRPr="00947386">
              <w:t>a.</w:t>
            </w:r>
          </w:p>
        </w:tc>
        <w:tc>
          <w:tcPr>
            <w:tcW w:w="3739" w:type="pct"/>
          </w:tcPr>
          <w:p w14:paraId="79553461" w14:textId="77777777" w:rsidR="00655761" w:rsidRPr="00947386" w:rsidRDefault="00655761" w:rsidP="005834E3">
            <w:pPr>
              <w:jc w:val="both"/>
            </w:pPr>
            <w:r>
              <w:t>Illustrate the state diagram of lactose in skimmed milk.</w:t>
            </w:r>
          </w:p>
        </w:tc>
        <w:tc>
          <w:tcPr>
            <w:tcW w:w="319" w:type="pct"/>
          </w:tcPr>
          <w:p w14:paraId="54C75D2E" w14:textId="77777777" w:rsidR="00655761" w:rsidRPr="00947386" w:rsidRDefault="00655761" w:rsidP="001C418B">
            <w:pPr>
              <w:jc w:val="center"/>
            </w:pPr>
            <w:r w:rsidRPr="00947386">
              <w:t>CO1</w:t>
            </w:r>
          </w:p>
        </w:tc>
        <w:tc>
          <w:tcPr>
            <w:tcW w:w="256" w:type="pct"/>
          </w:tcPr>
          <w:p w14:paraId="7F4EA152" w14:textId="77777777" w:rsidR="00655761" w:rsidRPr="00947386" w:rsidRDefault="00655761" w:rsidP="001C418B">
            <w:pPr>
              <w:jc w:val="center"/>
            </w:pPr>
            <w:r>
              <w:t>U</w:t>
            </w:r>
          </w:p>
        </w:tc>
        <w:tc>
          <w:tcPr>
            <w:tcW w:w="225" w:type="pct"/>
          </w:tcPr>
          <w:p w14:paraId="068FD169" w14:textId="77777777" w:rsidR="00655761" w:rsidRPr="00947386" w:rsidRDefault="00655761" w:rsidP="001C418B">
            <w:pPr>
              <w:jc w:val="center"/>
            </w:pPr>
            <w:r>
              <w:t>10</w:t>
            </w:r>
          </w:p>
        </w:tc>
      </w:tr>
      <w:tr w:rsidR="00655761" w:rsidRPr="00947386" w14:paraId="25DC3148" w14:textId="77777777" w:rsidTr="00704AF9">
        <w:trPr>
          <w:trHeight w:val="283"/>
        </w:trPr>
        <w:tc>
          <w:tcPr>
            <w:tcW w:w="272" w:type="pct"/>
          </w:tcPr>
          <w:p w14:paraId="70648ED8" w14:textId="77777777" w:rsidR="00655761" w:rsidRPr="00947386" w:rsidRDefault="00655761" w:rsidP="001C418B">
            <w:pPr>
              <w:jc w:val="center"/>
            </w:pPr>
          </w:p>
        </w:tc>
        <w:tc>
          <w:tcPr>
            <w:tcW w:w="189" w:type="pct"/>
          </w:tcPr>
          <w:p w14:paraId="5CC8EE87" w14:textId="77777777" w:rsidR="00655761" w:rsidRPr="00947386" w:rsidRDefault="00655761" w:rsidP="001C418B">
            <w:pPr>
              <w:jc w:val="center"/>
            </w:pPr>
            <w:r w:rsidRPr="00947386">
              <w:t>b.</w:t>
            </w:r>
          </w:p>
        </w:tc>
        <w:tc>
          <w:tcPr>
            <w:tcW w:w="3739" w:type="pct"/>
          </w:tcPr>
          <w:p w14:paraId="237386D7" w14:textId="77777777" w:rsidR="00655761" w:rsidRPr="00947386" w:rsidRDefault="00655761" w:rsidP="005834E3">
            <w:pPr>
              <w:autoSpaceDE w:val="0"/>
              <w:autoSpaceDN w:val="0"/>
              <w:adjustRightInd w:val="0"/>
              <w:jc w:val="both"/>
              <w:rPr>
                <w:bCs/>
              </w:rPr>
            </w:pPr>
            <w:r>
              <w:rPr>
                <w:rFonts w:eastAsiaTheme="minorHAnsi"/>
              </w:rPr>
              <w:t>Examine the glass transition and enthalpy relaxation in an amorphous solid.</w:t>
            </w:r>
          </w:p>
        </w:tc>
        <w:tc>
          <w:tcPr>
            <w:tcW w:w="319" w:type="pct"/>
          </w:tcPr>
          <w:p w14:paraId="220898C2" w14:textId="77777777" w:rsidR="00655761" w:rsidRPr="00947386" w:rsidRDefault="00655761" w:rsidP="001C418B">
            <w:pPr>
              <w:jc w:val="center"/>
            </w:pPr>
            <w:r w:rsidRPr="00947386">
              <w:t>CO1</w:t>
            </w:r>
          </w:p>
        </w:tc>
        <w:tc>
          <w:tcPr>
            <w:tcW w:w="256" w:type="pct"/>
          </w:tcPr>
          <w:p w14:paraId="3ED91C39" w14:textId="77777777" w:rsidR="00655761" w:rsidRPr="00947386" w:rsidRDefault="00655761" w:rsidP="001C418B">
            <w:pPr>
              <w:jc w:val="center"/>
            </w:pPr>
            <w:r>
              <w:t>A</w:t>
            </w:r>
          </w:p>
        </w:tc>
        <w:tc>
          <w:tcPr>
            <w:tcW w:w="225" w:type="pct"/>
          </w:tcPr>
          <w:p w14:paraId="2A1C9711" w14:textId="77777777" w:rsidR="00655761" w:rsidRPr="00947386" w:rsidRDefault="00655761" w:rsidP="001C418B">
            <w:pPr>
              <w:jc w:val="center"/>
            </w:pPr>
            <w:r>
              <w:t>6</w:t>
            </w:r>
          </w:p>
        </w:tc>
      </w:tr>
      <w:tr w:rsidR="00655761" w:rsidRPr="00947386" w14:paraId="0035E4F6" w14:textId="77777777" w:rsidTr="00704AF9">
        <w:trPr>
          <w:trHeight w:val="283"/>
        </w:trPr>
        <w:tc>
          <w:tcPr>
            <w:tcW w:w="272" w:type="pct"/>
          </w:tcPr>
          <w:p w14:paraId="0B5B6349" w14:textId="77777777" w:rsidR="00655761" w:rsidRPr="00947386" w:rsidRDefault="00655761" w:rsidP="001C418B">
            <w:pPr>
              <w:jc w:val="center"/>
            </w:pPr>
          </w:p>
        </w:tc>
        <w:tc>
          <w:tcPr>
            <w:tcW w:w="189" w:type="pct"/>
          </w:tcPr>
          <w:p w14:paraId="4BFCAFFA" w14:textId="77777777" w:rsidR="00655761" w:rsidRPr="00947386" w:rsidRDefault="00655761" w:rsidP="001C418B">
            <w:pPr>
              <w:jc w:val="center"/>
            </w:pPr>
          </w:p>
        </w:tc>
        <w:tc>
          <w:tcPr>
            <w:tcW w:w="3739" w:type="pct"/>
          </w:tcPr>
          <w:p w14:paraId="37F7D619" w14:textId="77777777" w:rsidR="00655761" w:rsidRPr="00947386" w:rsidRDefault="00655761" w:rsidP="005834E3">
            <w:pPr>
              <w:jc w:val="both"/>
            </w:pPr>
          </w:p>
        </w:tc>
        <w:tc>
          <w:tcPr>
            <w:tcW w:w="319" w:type="pct"/>
          </w:tcPr>
          <w:p w14:paraId="39DD537A" w14:textId="77777777" w:rsidR="00655761" w:rsidRPr="00947386" w:rsidRDefault="00655761" w:rsidP="001C418B">
            <w:pPr>
              <w:jc w:val="center"/>
            </w:pPr>
          </w:p>
        </w:tc>
        <w:tc>
          <w:tcPr>
            <w:tcW w:w="256" w:type="pct"/>
          </w:tcPr>
          <w:p w14:paraId="7AD8335A" w14:textId="77777777" w:rsidR="00655761" w:rsidRPr="00947386" w:rsidRDefault="00655761" w:rsidP="001C418B">
            <w:pPr>
              <w:jc w:val="center"/>
            </w:pPr>
          </w:p>
        </w:tc>
        <w:tc>
          <w:tcPr>
            <w:tcW w:w="225" w:type="pct"/>
          </w:tcPr>
          <w:p w14:paraId="53370133" w14:textId="77777777" w:rsidR="00655761" w:rsidRPr="00947386" w:rsidRDefault="00655761" w:rsidP="001C418B">
            <w:pPr>
              <w:jc w:val="center"/>
            </w:pPr>
          </w:p>
        </w:tc>
      </w:tr>
      <w:tr w:rsidR="00655761" w:rsidRPr="00947386" w14:paraId="3A852B32" w14:textId="77777777" w:rsidTr="00704AF9">
        <w:trPr>
          <w:trHeight w:val="283"/>
        </w:trPr>
        <w:tc>
          <w:tcPr>
            <w:tcW w:w="272" w:type="pct"/>
          </w:tcPr>
          <w:p w14:paraId="2E9D6645" w14:textId="77777777" w:rsidR="00655761" w:rsidRPr="00947386" w:rsidRDefault="00655761" w:rsidP="001C418B">
            <w:pPr>
              <w:jc w:val="center"/>
            </w:pPr>
            <w:r w:rsidRPr="00947386">
              <w:t>2.</w:t>
            </w:r>
          </w:p>
        </w:tc>
        <w:tc>
          <w:tcPr>
            <w:tcW w:w="189" w:type="pct"/>
          </w:tcPr>
          <w:p w14:paraId="676921AF" w14:textId="77777777" w:rsidR="00655761" w:rsidRPr="00947386" w:rsidRDefault="00655761" w:rsidP="001C418B">
            <w:pPr>
              <w:jc w:val="center"/>
            </w:pPr>
            <w:r w:rsidRPr="00947386">
              <w:t>a.</w:t>
            </w:r>
          </w:p>
        </w:tc>
        <w:tc>
          <w:tcPr>
            <w:tcW w:w="3739" w:type="pct"/>
          </w:tcPr>
          <w:p w14:paraId="473E1CC7" w14:textId="77777777" w:rsidR="00655761" w:rsidRPr="00947386" w:rsidRDefault="00655761" w:rsidP="005834E3">
            <w:pPr>
              <w:jc w:val="both"/>
            </w:pPr>
            <w:r w:rsidRPr="00A142E7">
              <w:t xml:space="preserve">Compare the four possible results </w:t>
            </w:r>
            <w:r>
              <w:t>of</w:t>
            </w:r>
            <w:r w:rsidRPr="00A142E7">
              <w:t xml:space="preserve"> mixing protein-polysaccharide solutions</w:t>
            </w:r>
            <w:r>
              <w:t xml:space="preserve"> with a schematic diagram.</w:t>
            </w:r>
          </w:p>
        </w:tc>
        <w:tc>
          <w:tcPr>
            <w:tcW w:w="319" w:type="pct"/>
          </w:tcPr>
          <w:p w14:paraId="34E2CED8" w14:textId="77777777" w:rsidR="00655761" w:rsidRPr="00947386" w:rsidRDefault="00655761" w:rsidP="001C418B">
            <w:pPr>
              <w:jc w:val="center"/>
            </w:pPr>
            <w:r w:rsidRPr="00947386">
              <w:t>CO2</w:t>
            </w:r>
          </w:p>
        </w:tc>
        <w:tc>
          <w:tcPr>
            <w:tcW w:w="256" w:type="pct"/>
          </w:tcPr>
          <w:p w14:paraId="7C25F20E" w14:textId="77777777" w:rsidR="00655761" w:rsidRPr="00947386" w:rsidRDefault="00655761" w:rsidP="001C418B">
            <w:pPr>
              <w:jc w:val="center"/>
            </w:pPr>
            <w:r w:rsidRPr="00947386">
              <w:t>A</w:t>
            </w:r>
            <w:r>
              <w:t>n</w:t>
            </w:r>
          </w:p>
        </w:tc>
        <w:tc>
          <w:tcPr>
            <w:tcW w:w="225" w:type="pct"/>
          </w:tcPr>
          <w:p w14:paraId="56C40F20" w14:textId="77777777" w:rsidR="00655761" w:rsidRPr="00947386" w:rsidRDefault="00655761" w:rsidP="001C418B">
            <w:pPr>
              <w:jc w:val="center"/>
            </w:pPr>
            <w:r>
              <w:t>10</w:t>
            </w:r>
          </w:p>
        </w:tc>
      </w:tr>
      <w:tr w:rsidR="00655761" w:rsidRPr="00947386" w14:paraId="3F7D30D6" w14:textId="77777777" w:rsidTr="00704AF9">
        <w:trPr>
          <w:trHeight w:val="283"/>
        </w:trPr>
        <w:tc>
          <w:tcPr>
            <w:tcW w:w="272" w:type="pct"/>
          </w:tcPr>
          <w:p w14:paraId="21D6FE93" w14:textId="77777777" w:rsidR="00655761" w:rsidRPr="00947386" w:rsidRDefault="00655761" w:rsidP="001C418B">
            <w:pPr>
              <w:jc w:val="center"/>
            </w:pPr>
          </w:p>
        </w:tc>
        <w:tc>
          <w:tcPr>
            <w:tcW w:w="189" w:type="pct"/>
          </w:tcPr>
          <w:p w14:paraId="4FF105F9" w14:textId="77777777" w:rsidR="00655761" w:rsidRPr="00947386" w:rsidRDefault="00655761" w:rsidP="001C418B">
            <w:pPr>
              <w:jc w:val="center"/>
            </w:pPr>
            <w:r w:rsidRPr="00947386">
              <w:t>b.</w:t>
            </w:r>
          </w:p>
        </w:tc>
        <w:tc>
          <w:tcPr>
            <w:tcW w:w="3739" w:type="pct"/>
          </w:tcPr>
          <w:p w14:paraId="6C7F009D" w14:textId="77777777" w:rsidR="00655761" w:rsidRPr="00947386" w:rsidRDefault="00655761" w:rsidP="005834E3">
            <w:pPr>
              <w:jc w:val="both"/>
            </w:pPr>
            <w:r>
              <w:t xml:space="preserve">Analyze the incompatibility of biopolymers </w:t>
            </w:r>
            <w:r w:rsidRPr="00206179">
              <w:t>according to the Flory-Huggins theory</w:t>
            </w:r>
            <w:r>
              <w:t>.</w:t>
            </w:r>
          </w:p>
        </w:tc>
        <w:tc>
          <w:tcPr>
            <w:tcW w:w="319" w:type="pct"/>
          </w:tcPr>
          <w:p w14:paraId="5F477B19" w14:textId="77777777" w:rsidR="00655761" w:rsidRPr="00947386" w:rsidRDefault="00655761" w:rsidP="001C418B">
            <w:pPr>
              <w:jc w:val="center"/>
            </w:pPr>
            <w:r>
              <w:t>CO2</w:t>
            </w:r>
          </w:p>
        </w:tc>
        <w:tc>
          <w:tcPr>
            <w:tcW w:w="256" w:type="pct"/>
          </w:tcPr>
          <w:p w14:paraId="544A55DB" w14:textId="77777777" w:rsidR="00655761" w:rsidRPr="00947386" w:rsidRDefault="00655761" w:rsidP="001C418B">
            <w:pPr>
              <w:jc w:val="center"/>
            </w:pPr>
            <w:r>
              <w:t>An</w:t>
            </w:r>
          </w:p>
        </w:tc>
        <w:tc>
          <w:tcPr>
            <w:tcW w:w="225" w:type="pct"/>
          </w:tcPr>
          <w:p w14:paraId="42CCA25A" w14:textId="77777777" w:rsidR="00655761" w:rsidRPr="00947386" w:rsidRDefault="00655761" w:rsidP="001C418B">
            <w:pPr>
              <w:jc w:val="center"/>
            </w:pPr>
            <w:r>
              <w:t>6</w:t>
            </w:r>
          </w:p>
        </w:tc>
      </w:tr>
      <w:tr w:rsidR="00655761" w:rsidRPr="00947386" w14:paraId="12EE236A" w14:textId="77777777" w:rsidTr="00704AF9">
        <w:trPr>
          <w:trHeight w:val="283"/>
        </w:trPr>
        <w:tc>
          <w:tcPr>
            <w:tcW w:w="272" w:type="pct"/>
          </w:tcPr>
          <w:p w14:paraId="40C748ED" w14:textId="77777777" w:rsidR="00655761" w:rsidRPr="00947386" w:rsidRDefault="00655761" w:rsidP="001C418B">
            <w:pPr>
              <w:jc w:val="center"/>
            </w:pPr>
          </w:p>
        </w:tc>
        <w:tc>
          <w:tcPr>
            <w:tcW w:w="189" w:type="pct"/>
          </w:tcPr>
          <w:p w14:paraId="38457501" w14:textId="77777777" w:rsidR="00655761" w:rsidRPr="00947386" w:rsidRDefault="00655761" w:rsidP="001C418B">
            <w:pPr>
              <w:jc w:val="center"/>
            </w:pPr>
          </w:p>
        </w:tc>
        <w:tc>
          <w:tcPr>
            <w:tcW w:w="3739" w:type="pct"/>
          </w:tcPr>
          <w:p w14:paraId="5BA67716" w14:textId="77777777" w:rsidR="00655761" w:rsidRPr="00947386" w:rsidRDefault="00655761" w:rsidP="005834E3">
            <w:pPr>
              <w:jc w:val="both"/>
            </w:pPr>
          </w:p>
        </w:tc>
        <w:tc>
          <w:tcPr>
            <w:tcW w:w="319" w:type="pct"/>
          </w:tcPr>
          <w:p w14:paraId="1C336B06" w14:textId="77777777" w:rsidR="00655761" w:rsidRPr="00947386" w:rsidRDefault="00655761" w:rsidP="001C418B">
            <w:pPr>
              <w:jc w:val="center"/>
            </w:pPr>
          </w:p>
        </w:tc>
        <w:tc>
          <w:tcPr>
            <w:tcW w:w="256" w:type="pct"/>
          </w:tcPr>
          <w:p w14:paraId="7B9D8B76" w14:textId="77777777" w:rsidR="00655761" w:rsidRPr="00947386" w:rsidRDefault="00655761" w:rsidP="001C418B">
            <w:pPr>
              <w:jc w:val="center"/>
            </w:pPr>
          </w:p>
        </w:tc>
        <w:tc>
          <w:tcPr>
            <w:tcW w:w="225" w:type="pct"/>
          </w:tcPr>
          <w:p w14:paraId="65FC163E" w14:textId="77777777" w:rsidR="00655761" w:rsidRPr="00947386" w:rsidRDefault="00655761" w:rsidP="001C418B">
            <w:pPr>
              <w:jc w:val="center"/>
            </w:pPr>
          </w:p>
        </w:tc>
      </w:tr>
      <w:tr w:rsidR="00655761" w:rsidRPr="00947386" w14:paraId="190D871C" w14:textId="77777777" w:rsidTr="00704AF9">
        <w:trPr>
          <w:trHeight w:val="283"/>
        </w:trPr>
        <w:tc>
          <w:tcPr>
            <w:tcW w:w="272" w:type="pct"/>
          </w:tcPr>
          <w:p w14:paraId="54D159A5" w14:textId="77777777" w:rsidR="00655761" w:rsidRPr="00947386" w:rsidRDefault="00655761" w:rsidP="001C418B">
            <w:pPr>
              <w:jc w:val="center"/>
            </w:pPr>
            <w:r w:rsidRPr="00947386">
              <w:t>3.</w:t>
            </w:r>
          </w:p>
        </w:tc>
        <w:tc>
          <w:tcPr>
            <w:tcW w:w="189" w:type="pct"/>
          </w:tcPr>
          <w:p w14:paraId="7E68FB5C" w14:textId="77777777" w:rsidR="00655761" w:rsidRPr="00947386" w:rsidRDefault="00655761" w:rsidP="001C418B">
            <w:pPr>
              <w:jc w:val="center"/>
            </w:pPr>
            <w:r w:rsidRPr="00947386">
              <w:t>a.</w:t>
            </w:r>
          </w:p>
        </w:tc>
        <w:tc>
          <w:tcPr>
            <w:tcW w:w="3739" w:type="pct"/>
          </w:tcPr>
          <w:p w14:paraId="1C7FF242" w14:textId="77777777" w:rsidR="00655761" w:rsidRPr="00947386" w:rsidRDefault="00655761" w:rsidP="005834E3">
            <w:pPr>
              <w:autoSpaceDE w:val="0"/>
              <w:autoSpaceDN w:val="0"/>
              <w:adjustRightInd w:val="0"/>
              <w:jc w:val="both"/>
            </w:pPr>
            <w:r>
              <w:rPr>
                <w:rFonts w:eastAsiaTheme="minorHAnsi"/>
              </w:rPr>
              <w:t>Elaborate on the development of bread structure during the baking process.</w:t>
            </w:r>
          </w:p>
        </w:tc>
        <w:tc>
          <w:tcPr>
            <w:tcW w:w="319" w:type="pct"/>
          </w:tcPr>
          <w:p w14:paraId="737D8EF0" w14:textId="77777777" w:rsidR="00655761" w:rsidRPr="00947386" w:rsidRDefault="00655761" w:rsidP="001C418B">
            <w:pPr>
              <w:jc w:val="center"/>
            </w:pPr>
            <w:r w:rsidRPr="00947386">
              <w:t>CO3</w:t>
            </w:r>
          </w:p>
        </w:tc>
        <w:tc>
          <w:tcPr>
            <w:tcW w:w="256" w:type="pct"/>
          </w:tcPr>
          <w:p w14:paraId="32E17989" w14:textId="77777777" w:rsidR="00655761" w:rsidRPr="00947386" w:rsidRDefault="00655761" w:rsidP="001C418B">
            <w:pPr>
              <w:jc w:val="center"/>
            </w:pPr>
            <w:r>
              <w:t>U</w:t>
            </w:r>
          </w:p>
        </w:tc>
        <w:tc>
          <w:tcPr>
            <w:tcW w:w="225" w:type="pct"/>
          </w:tcPr>
          <w:p w14:paraId="0F00496D" w14:textId="77777777" w:rsidR="00655761" w:rsidRPr="00947386" w:rsidRDefault="00655761" w:rsidP="001C418B">
            <w:pPr>
              <w:jc w:val="center"/>
            </w:pPr>
            <w:r>
              <w:t>10</w:t>
            </w:r>
          </w:p>
        </w:tc>
      </w:tr>
      <w:tr w:rsidR="00655761" w:rsidRPr="00947386" w14:paraId="66B2E01D" w14:textId="77777777" w:rsidTr="00704AF9">
        <w:trPr>
          <w:trHeight w:val="283"/>
        </w:trPr>
        <w:tc>
          <w:tcPr>
            <w:tcW w:w="272" w:type="pct"/>
          </w:tcPr>
          <w:p w14:paraId="3704EC9A" w14:textId="77777777" w:rsidR="00655761" w:rsidRPr="00947386" w:rsidRDefault="00655761" w:rsidP="001C418B">
            <w:pPr>
              <w:jc w:val="center"/>
            </w:pPr>
          </w:p>
        </w:tc>
        <w:tc>
          <w:tcPr>
            <w:tcW w:w="189" w:type="pct"/>
          </w:tcPr>
          <w:p w14:paraId="52F5A8F6" w14:textId="77777777" w:rsidR="00655761" w:rsidRPr="00947386" w:rsidRDefault="00655761" w:rsidP="001C418B">
            <w:pPr>
              <w:jc w:val="center"/>
            </w:pPr>
            <w:r w:rsidRPr="00947386">
              <w:t>b.</w:t>
            </w:r>
          </w:p>
        </w:tc>
        <w:tc>
          <w:tcPr>
            <w:tcW w:w="3739" w:type="pct"/>
          </w:tcPr>
          <w:p w14:paraId="355FB71D" w14:textId="77777777" w:rsidR="00655761" w:rsidRPr="00947386" w:rsidRDefault="00655761" w:rsidP="005834E3">
            <w:pPr>
              <w:jc w:val="both"/>
              <w:rPr>
                <w:bCs/>
              </w:rPr>
            </w:pPr>
            <w:r w:rsidRPr="00A73B98">
              <w:rPr>
                <w:bCs/>
              </w:rPr>
              <w:t>Construct the processing steps involved in forming complex structures in ice cream.</w:t>
            </w:r>
          </w:p>
        </w:tc>
        <w:tc>
          <w:tcPr>
            <w:tcW w:w="319" w:type="pct"/>
          </w:tcPr>
          <w:p w14:paraId="3400B3E5" w14:textId="77777777" w:rsidR="00655761" w:rsidRPr="00947386" w:rsidRDefault="00655761" w:rsidP="001C418B">
            <w:pPr>
              <w:jc w:val="center"/>
            </w:pPr>
            <w:r>
              <w:t>CO3</w:t>
            </w:r>
          </w:p>
        </w:tc>
        <w:tc>
          <w:tcPr>
            <w:tcW w:w="256" w:type="pct"/>
          </w:tcPr>
          <w:p w14:paraId="1A02224C" w14:textId="77777777" w:rsidR="00655761" w:rsidRPr="00947386" w:rsidRDefault="00655761" w:rsidP="001C418B">
            <w:pPr>
              <w:jc w:val="center"/>
            </w:pPr>
            <w:r>
              <w:t>C</w:t>
            </w:r>
          </w:p>
        </w:tc>
        <w:tc>
          <w:tcPr>
            <w:tcW w:w="225" w:type="pct"/>
          </w:tcPr>
          <w:p w14:paraId="5EEA89BC" w14:textId="77777777" w:rsidR="00655761" w:rsidRPr="00947386" w:rsidRDefault="00655761" w:rsidP="001C418B">
            <w:pPr>
              <w:jc w:val="center"/>
            </w:pPr>
            <w:r>
              <w:t>6</w:t>
            </w:r>
          </w:p>
        </w:tc>
      </w:tr>
      <w:tr w:rsidR="00655761" w:rsidRPr="00947386" w14:paraId="3F909E1D" w14:textId="77777777" w:rsidTr="00704AF9">
        <w:trPr>
          <w:trHeight w:val="283"/>
        </w:trPr>
        <w:tc>
          <w:tcPr>
            <w:tcW w:w="272" w:type="pct"/>
          </w:tcPr>
          <w:p w14:paraId="774CAB2C" w14:textId="77777777" w:rsidR="00655761" w:rsidRPr="00947386" w:rsidRDefault="00655761" w:rsidP="001C418B">
            <w:pPr>
              <w:jc w:val="center"/>
            </w:pPr>
          </w:p>
        </w:tc>
        <w:tc>
          <w:tcPr>
            <w:tcW w:w="189" w:type="pct"/>
          </w:tcPr>
          <w:p w14:paraId="534FB3BD" w14:textId="77777777" w:rsidR="00655761" w:rsidRPr="00947386" w:rsidRDefault="00655761" w:rsidP="001C418B">
            <w:pPr>
              <w:jc w:val="center"/>
            </w:pPr>
          </w:p>
        </w:tc>
        <w:tc>
          <w:tcPr>
            <w:tcW w:w="3739" w:type="pct"/>
          </w:tcPr>
          <w:p w14:paraId="33AF4422" w14:textId="77777777" w:rsidR="00655761" w:rsidRPr="00947386" w:rsidRDefault="00655761" w:rsidP="005834E3">
            <w:pPr>
              <w:jc w:val="both"/>
            </w:pPr>
          </w:p>
        </w:tc>
        <w:tc>
          <w:tcPr>
            <w:tcW w:w="319" w:type="pct"/>
          </w:tcPr>
          <w:p w14:paraId="65D5AA76" w14:textId="77777777" w:rsidR="00655761" w:rsidRPr="00947386" w:rsidRDefault="00655761" w:rsidP="001C418B">
            <w:pPr>
              <w:jc w:val="center"/>
            </w:pPr>
          </w:p>
        </w:tc>
        <w:tc>
          <w:tcPr>
            <w:tcW w:w="256" w:type="pct"/>
          </w:tcPr>
          <w:p w14:paraId="50F9501A" w14:textId="77777777" w:rsidR="00655761" w:rsidRPr="00947386" w:rsidRDefault="00655761" w:rsidP="001C418B">
            <w:pPr>
              <w:jc w:val="center"/>
            </w:pPr>
          </w:p>
        </w:tc>
        <w:tc>
          <w:tcPr>
            <w:tcW w:w="225" w:type="pct"/>
          </w:tcPr>
          <w:p w14:paraId="0782CA1E" w14:textId="77777777" w:rsidR="00655761" w:rsidRPr="00947386" w:rsidRDefault="00655761" w:rsidP="001C418B">
            <w:pPr>
              <w:jc w:val="center"/>
            </w:pPr>
          </w:p>
        </w:tc>
      </w:tr>
      <w:tr w:rsidR="00655761" w:rsidRPr="00947386" w14:paraId="4AD2332D" w14:textId="77777777" w:rsidTr="00704AF9">
        <w:trPr>
          <w:trHeight w:val="283"/>
        </w:trPr>
        <w:tc>
          <w:tcPr>
            <w:tcW w:w="272" w:type="pct"/>
          </w:tcPr>
          <w:p w14:paraId="2A0EA7BC" w14:textId="77777777" w:rsidR="00655761" w:rsidRPr="00947386" w:rsidRDefault="00655761" w:rsidP="001C418B">
            <w:pPr>
              <w:jc w:val="center"/>
            </w:pPr>
            <w:r w:rsidRPr="00947386">
              <w:t>4.</w:t>
            </w:r>
          </w:p>
        </w:tc>
        <w:tc>
          <w:tcPr>
            <w:tcW w:w="189" w:type="pct"/>
          </w:tcPr>
          <w:p w14:paraId="0F45B20A" w14:textId="77777777" w:rsidR="00655761" w:rsidRPr="00947386" w:rsidRDefault="00655761" w:rsidP="001C418B">
            <w:pPr>
              <w:jc w:val="center"/>
            </w:pPr>
            <w:r w:rsidRPr="00947386">
              <w:t>a.</w:t>
            </w:r>
          </w:p>
        </w:tc>
        <w:tc>
          <w:tcPr>
            <w:tcW w:w="3739" w:type="pct"/>
          </w:tcPr>
          <w:p w14:paraId="7FCBDBD5" w14:textId="77777777" w:rsidR="00655761" w:rsidRPr="00947386" w:rsidRDefault="00655761" w:rsidP="005834E3">
            <w:pPr>
              <w:autoSpaceDE w:val="0"/>
              <w:autoSpaceDN w:val="0"/>
              <w:adjustRightInd w:val="0"/>
              <w:jc w:val="both"/>
            </w:pPr>
            <w:r>
              <w:rPr>
                <w:rFonts w:eastAsiaTheme="minorHAnsi"/>
              </w:rPr>
              <w:t>Illustrate the construction and working of FTIR with a neat sketch.</w:t>
            </w:r>
          </w:p>
        </w:tc>
        <w:tc>
          <w:tcPr>
            <w:tcW w:w="319" w:type="pct"/>
          </w:tcPr>
          <w:p w14:paraId="4ABD6F0B" w14:textId="77777777" w:rsidR="00655761" w:rsidRPr="00947386" w:rsidRDefault="00655761" w:rsidP="001C418B">
            <w:pPr>
              <w:jc w:val="center"/>
            </w:pPr>
            <w:r w:rsidRPr="00947386">
              <w:t>CO4</w:t>
            </w:r>
          </w:p>
        </w:tc>
        <w:tc>
          <w:tcPr>
            <w:tcW w:w="256" w:type="pct"/>
          </w:tcPr>
          <w:p w14:paraId="6059CBCA" w14:textId="77777777" w:rsidR="00655761" w:rsidRPr="00947386" w:rsidRDefault="00655761" w:rsidP="001C418B">
            <w:pPr>
              <w:jc w:val="center"/>
            </w:pPr>
            <w:r>
              <w:t>A</w:t>
            </w:r>
          </w:p>
        </w:tc>
        <w:tc>
          <w:tcPr>
            <w:tcW w:w="225" w:type="pct"/>
          </w:tcPr>
          <w:p w14:paraId="6FEBF991" w14:textId="77777777" w:rsidR="00655761" w:rsidRPr="00947386" w:rsidRDefault="00655761" w:rsidP="001C418B">
            <w:pPr>
              <w:jc w:val="center"/>
            </w:pPr>
            <w:r>
              <w:t>10</w:t>
            </w:r>
          </w:p>
        </w:tc>
      </w:tr>
      <w:tr w:rsidR="00655761" w:rsidRPr="00947386" w14:paraId="427F9151" w14:textId="77777777" w:rsidTr="00704AF9">
        <w:trPr>
          <w:trHeight w:val="283"/>
        </w:trPr>
        <w:tc>
          <w:tcPr>
            <w:tcW w:w="272" w:type="pct"/>
          </w:tcPr>
          <w:p w14:paraId="7D0216CB" w14:textId="77777777" w:rsidR="00655761" w:rsidRPr="00947386" w:rsidRDefault="00655761" w:rsidP="001C418B">
            <w:pPr>
              <w:jc w:val="center"/>
            </w:pPr>
          </w:p>
        </w:tc>
        <w:tc>
          <w:tcPr>
            <w:tcW w:w="189" w:type="pct"/>
          </w:tcPr>
          <w:p w14:paraId="54315498" w14:textId="77777777" w:rsidR="00655761" w:rsidRPr="00947386" w:rsidRDefault="00655761" w:rsidP="001C418B">
            <w:pPr>
              <w:jc w:val="center"/>
            </w:pPr>
            <w:r w:rsidRPr="00947386">
              <w:t>b.</w:t>
            </w:r>
          </w:p>
        </w:tc>
        <w:tc>
          <w:tcPr>
            <w:tcW w:w="3739" w:type="pct"/>
          </w:tcPr>
          <w:p w14:paraId="038725F6" w14:textId="77777777" w:rsidR="00655761" w:rsidRPr="00FF6B97" w:rsidRDefault="00655761" w:rsidP="00FF6B97">
            <w:pPr>
              <w:autoSpaceDE w:val="0"/>
              <w:autoSpaceDN w:val="0"/>
              <w:adjustRightInd w:val="0"/>
              <w:jc w:val="both"/>
              <w:rPr>
                <w:rFonts w:eastAsiaTheme="minorHAnsi"/>
              </w:rPr>
            </w:pPr>
            <w:r>
              <w:rPr>
                <w:rFonts w:eastAsiaTheme="minorHAnsi"/>
              </w:rPr>
              <w:t>Explain the principle and applications of XRD, highlighting its advantages.</w:t>
            </w:r>
          </w:p>
        </w:tc>
        <w:tc>
          <w:tcPr>
            <w:tcW w:w="319" w:type="pct"/>
          </w:tcPr>
          <w:p w14:paraId="72C80091" w14:textId="77777777" w:rsidR="00655761" w:rsidRPr="00947386" w:rsidRDefault="00655761" w:rsidP="001C418B">
            <w:pPr>
              <w:jc w:val="center"/>
            </w:pPr>
            <w:r>
              <w:t>CO4</w:t>
            </w:r>
          </w:p>
        </w:tc>
        <w:tc>
          <w:tcPr>
            <w:tcW w:w="256" w:type="pct"/>
          </w:tcPr>
          <w:p w14:paraId="7DCAAF56" w14:textId="77777777" w:rsidR="00655761" w:rsidRPr="00947386" w:rsidRDefault="00655761" w:rsidP="001C418B">
            <w:pPr>
              <w:jc w:val="center"/>
            </w:pPr>
            <w:r>
              <w:t>An</w:t>
            </w:r>
          </w:p>
        </w:tc>
        <w:tc>
          <w:tcPr>
            <w:tcW w:w="225" w:type="pct"/>
          </w:tcPr>
          <w:p w14:paraId="63B56F66" w14:textId="77777777" w:rsidR="00655761" w:rsidRPr="00947386" w:rsidRDefault="00655761" w:rsidP="001C418B">
            <w:pPr>
              <w:jc w:val="center"/>
            </w:pPr>
            <w:r>
              <w:t>6</w:t>
            </w:r>
          </w:p>
        </w:tc>
      </w:tr>
      <w:tr w:rsidR="00655761" w:rsidRPr="00947386" w14:paraId="13AFBE0D" w14:textId="77777777" w:rsidTr="00704AF9">
        <w:trPr>
          <w:trHeight w:val="283"/>
        </w:trPr>
        <w:tc>
          <w:tcPr>
            <w:tcW w:w="272" w:type="pct"/>
          </w:tcPr>
          <w:p w14:paraId="32F6B488" w14:textId="77777777" w:rsidR="00655761" w:rsidRPr="00947386" w:rsidRDefault="00655761" w:rsidP="001C418B">
            <w:pPr>
              <w:jc w:val="center"/>
            </w:pPr>
          </w:p>
        </w:tc>
        <w:tc>
          <w:tcPr>
            <w:tcW w:w="189" w:type="pct"/>
          </w:tcPr>
          <w:p w14:paraId="3D7892A8" w14:textId="77777777" w:rsidR="00655761" w:rsidRPr="00947386" w:rsidRDefault="00655761" w:rsidP="001C418B">
            <w:pPr>
              <w:jc w:val="center"/>
            </w:pPr>
          </w:p>
        </w:tc>
        <w:tc>
          <w:tcPr>
            <w:tcW w:w="3739" w:type="pct"/>
          </w:tcPr>
          <w:p w14:paraId="559F1B49" w14:textId="77777777" w:rsidR="00655761" w:rsidRPr="00947386" w:rsidRDefault="00655761" w:rsidP="005834E3">
            <w:pPr>
              <w:jc w:val="both"/>
            </w:pPr>
          </w:p>
        </w:tc>
        <w:tc>
          <w:tcPr>
            <w:tcW w:w="319" w:type="pct"/>
          </w:tcPr>
          <w:p w14:paraId="53E69AB5" w14:textId="77777777" w:rsidR="00655761" w:rsidRPr="00947386" w:rsidRDefault="00655761" w:rsidP="001C418B">
            <w:pPr>
              <w:jc w:val="center"/>
            </w:pPr>
          </w:p>
        </w:tc>
        <w:tc>
          <w:tcPr>
            <w:tcW w:w="256" w:type="pct"/>
          </w:tcPr>
          <w:p w14:paraId="50C9EDC4" w14:textId="77777777" w:rsidR="00655761" w:rsidRPr="00947386" w:rsidRDefault="00655761" w:rsidP="001C418B">
            <w:pPr>
              <w:jc w:val="center"/>
            </w:pPr>
          </w:p>
        </w:tc>
        <w:tc>
          <w:tcPr>
            <w:tcW w:w="225" w:type="pct"/>
          </w:tcPr>
          <w:p w14:paraId="6DB35423" w14:textId="77777777" w:rsidR="00655761" w:rsidRPr="00947386" w:rsidRDefault="00655761" w:rsidP="001C418B">
            <w:pPr>
              <w:jc w:val="center"/>
            </w:pPr>
          </w:p>
        </w:tc>
      </w:tr>
      <w:tr w:rsidR="00655761" w:rsidRPr="00947386" w14:paraId="34304824" w14:textId="77777777" w:rsidTr="00704AF9">
        <w:trPr>
          <w:trHeight w:val="283"/>
        </w:trPr>
        <w:tc>
          <w:tcPr>
            <w:tcW w:w="272" w:type="pct"/>
          </w:tcPr>
          <w:p w14:paraId="581AAB99" w14:textId="77777777" w:rsidR="00655761" w:rsidRPr="00947386" w:rsidRDefault="00655761" w:rsidP="00444574">
            <w:pPr>
              <w:jc w:val="center"/>
            </w:pPr>
            <w:r w:rsidRPr="00947386">
              <w:t>5.</w:t>
            </w:r>
          </w:p>
        </w:tc>
        <w:tc>
          <w:tcPr>
            <w:tcW w:w="189" w:type="pct"/>
          </w:tcPr>
          <w:p w14:paraId="1235F33D" w14:textId="77777777" w:rsidR="00655761" w:rsidRPr="00947386" w:rsidRDefault="00655761" w:rsidP="00444574">
            <w:pPr>
              <w:jc w:val="center"/>
            </w:pPr>
            <w:r w:rsidRPr="00947386">
              <w:t>a.</w:t>
            </w:r>
          </w:p>
        </w:tc>
        <w:tc>
          <w:tcPr>
            <w:tcW w:w="3739" w:type="pct"/>
          </w:tcPr>
          <w:p w14:paraId="3AC118CB" w14:textId="77777777" w:rsidR="00655761" w:rsidRPr="00947386" w:rsidRDefault="00655761" w:rsidP="00444574">
            <w:pPr>
              <w:jc w:val="both"/>
            </w:pPr>
            <w:r w:rsidRPr="007947A1">
              <w:rPr>
                <w:rFonts w:eastAsiaTheme="minorHAnsi"/>
              </w:rPr>
              <w:t xml:space="preserve">Describe the </w:t>
            </w:r>
            <w:r>
              <w:rPr>
                <w:rFonts w:eastAsiaTheme="minorHAnsi"/>
              </w:rPr>
              <w:t xml:space="preserve">coating </w:t>
            </w:r>
            <w:r w:rsidRPr="007947A1">
              <w:rPr>
                <w:rFonts w:eastAsiaTheme="minorHAnsi"/>
              </w:rPr>
              <w:t>principle in batch and continuous fluidized bed</w:t>
            </w:r>
            <w:r>
              <w:rPr>
                <w:rFonts w:eastAsiaTheme="minorHAnsi"/>
              </w:rPr>
              <w:t xml:space="preserve"> </w:t>
            </w:r>
            <w:r w:rsidRPr="007947A1">
              <w:rPr>
                <w:rFonts w:eastAsiaTheme="minorHAnsi"/>
              </w:rPr>
              <w:t>technique</w:t>
            </w:r>
            <w:r>
              <w:rPr>
                <w:rFonts w:eastAsiaTheme="minorHAnsi"/>
              </w:rPr>
              <w:t>s</w:t>
            </w:r>
            <w:r w:rsidRPr="007947A1">
              <w:rPr>
                <w:rFonts w:eastAsiaTheme="minorHAnsi"/>
              </w:rPr>
              <w:t>.</w:t>
            </w:r>
          </w:p>
        </w:tc>
        <w:tc>
          <w:tcPr>
            <w:tcW w:w="319" w:type="pct"/>
          </w:tcPr>
          <w:p w14:paraId="1CE0EEFA" w14:textId="77777777" w:rsidR="00655761" w:rsidRPr="00947386" w:rsidRDefault="00655761" w:rsidP="00444574">
            <w:pPr>
              <w:jc w:val="center"/>
            </w:pPr>
            <w:r w:rsidRPr="00947386">
              <w:t>CO5</w:t>
            </w:r>
          </w:p>
        </w:tc>
        <w:tc>
          <w:tcPr>
            <w:tcW w:w="256" w:type="pct"/>
          </w:tcPr>
          <w:p w14:paraId="7C3CAE61" w14:textId="77777777" w:rsidR="00655761" w:rsidRPr="00947386" w:rsidRDefault="00655761" w:rsidP="00444574">
            <w:pPr>
              <w:jc w:val="center"/>
            </w:pPr>
            <w:r>
              <w:t>U</w:t>
            </w:r>
          </w:p>
        </w:tc>
        <w:tc>
          <w:tcPr>
            <w:tcW w:w="225" w:type="pct"/>
          </w:tcPr>
          <w:p w14:paraId="3EFABCF8" w14:textId="77777777" w:rsidR="00655761" w:rsidRPr="00947386" w:rsidRDefault="00655761" w:rsidP="00444574">
            <w:pPr>
              <w:jc w:val="center"/>
            </w:pPr>
            <w:r>
              <w:t>10</w:t>
            </w:r>
          </w:p>
        </w:tc>
      </w:tr>
      <w:tr w:rsidR="00655761" w:rsidRPr="00947386" w14:paraId="4AB33D02" w14:textId="77777777" w:rsidTr="00704AF9">
        <w:trPr>
          <w:trHeight w:val="283"/>
        </w:trPr>
        <w:tc>
          <w:tcPr>
            <w:tcW w:w="272" w:type="pct"/>
          </w:tcPr>
          <w:p w14:paraId="3B4C62F2" w14:textId="77777777" w:rsidR="00655761" w:rsidRPr="00947386" w:rsidRDefault="00655761" w:rsidP="00444574">
            <w:pPr>
              <w:jc w:val="center"/>
            </w:pPr>
          </w:p>
        </w:tc>
        <w:tc>
          <w:tcPr>
            <w:tcW w:w="189" w:type="pct"/>
          </w:tcPr>
          <w:p w14:paraId="7C7CBDE5" w14:textId="77777777" w:rsidR="00655761" w:rsidRPr="00947386" w:rsidRDefault="00655761" w:rsidP="00444574">
            <w:pPr>
              <w:jc w:val="center"/>
            </w:pPr>
            <w:r w:rsidRPr="00947386">
              <w:t>b.</w:t>
            </w:r>
          </w:p>
        </w:tc>
        <w:tc>
          <w:tcPr>
            <w:tcW w:w="3739" w:type="pct"/>
          </w:tcPr>
          <w:p w14:paraId="588DEE2E" w14:textId="77777777" w:rsidR="00655761" w:rsidRPr="00947386" w:rsidRDefault="00655761" w:rsidP="00444574">
            <w:pPr>
              <w:jc w:val="both"/>
              <w:rPr>
                <w:bCs/>
              </w:rPr>
            </w:pPr>
            <w:r>
              <w:rPr>
                <w:rFonts w:eastAsiaTheme="minorHAnsi"/>
              </w:rPr>
              <w:t>Examine the three different mechanisms involved in granulating food powders.</w:t>
            </w:r>
          </w:p>
        </w:tc>
        <w:tc>
          <w:tcPr>
            <w:tcW w:w="319" w:type="pct"/>
          </w:tcPr>
          <w:p w14:paraId="57F73B71" w14:textId="77777777" w:rsidR="00655761" w:rsidRPr="00947386" w:rsidRDefault="00655761" w:rsidP="00444574">
            <w:pPr>
              <w:jc w:val="center"/>
            </w:pPr>
            <w:r>
              <w:t>CO5</w:t>
            </w:r>
          </w:p>
        </w:tc>
        <w:tc>
          <w:tcPr>
            <w:tcW w:w="256" w:type="pct"/>
          </w:tcPr>
          <w:p w14:paraId="42B04AFF" w14:textId="77777777" w:rsidR="00655761" w:rsidRPr="00947386" w:rsidRDefault="00655761" w:rsidP="00444574">
            <w:pPr>
              <w:jc w:val="center"/>
            </w:pPr>
            <w:r>
              <w:t>A</w:t>
            </w:r>
          </w:p>
        </w:tc>
        <w:tc>
          <w:tcPr>
            <w:tcW w:w="225" w:type="pct"/>
          </w:tcPr>
          <w:p w14:paraId="0039F687" w14:textId="77777777" w:rsidR="00655761" w:rsidRPr="00947386" w:rsidRDefault="00655761" w:rsidP="00444574">
            <w:pPr>
              <w:jc w:val="center"/>
            </w:pPr>
            <w:r>
              <w:t>6</w:t>
            </w:r>
          </w:p>
        </w:tc>
      </w:tr>
      <w:tr w:rsidR="00655761" w:rsidRPr="00947386" w14:paraId="79C7DA44" w14:textId="77777777" w:rsidTr="00704AF9">
        <w:trPr>
          <w:trHeight w:val="283"/>
        </w:trPr>
        <w:tc>
          <w:tcPr>
            <w:tcW w:w="272" w:type="pct"/>
          </w:tcPr>
          <w:p w14:paraId="593856C2" w14:textId="77777777" w:rsidR="00655761" w:rsidRPr="00947386" w:rsidRDefault="00655761" w:rsidP="00444574">
            <w:pPr>
              <w:jc w:val="center"/>
            </w:pPr>
          </w:p>
        </w:tc>
        <w:tc>
          <w:tcPr>
            <w:tcW w:w="189" w:type="pct"/>
          </w:tcPr>
          <w:p w14:paraId="61654151" w14:textId="77777777" w:rsidR="00655761" w:rsidRPr="00947386" w:rsidRDefault="00655761" w:rsidP="00444574">
            <w:pPr>
              <w:jc w:val="center"/>
            </w:pPr>
          </w:p>
        </w:tc>
        <w:tc>
          <w:tcPr>
            <w:tcW w:w="3739" w:type="pct"/>
          </w:tcPr>
          <w:p w14:paraId="0487AF66" w14:textId="77777777" w:rsidR="00655761" w:rsidRPr="00947386" w:rsidRDefault="00655761" w:rsidP="00444574">
            <w:pPr>
              <w:jc w:val="both"/>
            </w:pPr>
          </w:p>
        </w:tc>
        <w:tc>
          <w:tcPr>
            <w:tcW w:w="319" w:type="pct"/>
          </w:tcPr>
          <w:p w14:paraId="64608FE7" w14:textId="77777777" w:rsidR="00655761" w:rsidRPr="00947386" w:rsidRDefault="00655761" w:rsidP="00444574">
            <w:pPr>
              <w:jc w:val="center"/>
            </w:pPr>
          </w:p>
        </w:tc>
        <w:tc>
          <w:tcPr>
            <w:tcW w:w="256" w:type="pct"/>
          </w:tcPr>
          <w:p w14:paraId="677D856E" w14:textId="77777777" w:rsidR="00655761" w:rsidRPr="00947386" w:rsidRDefault="00655761" w:rsidP="00444574">
            <w:pPr>
              <w:jc w:val="center"/>
            </w:pPr>
          </w:p>
        </w:tc>
        <w:tc>
          <w:tcPr>
            <w:tcW w:w="225" w:type="pct"/>
          </w:tcPr>
          <w:p w14:paraId="5574B81B" w14:textId="77777777" w:rsidR="00655761" w:rsidRPr="00947386" w:rsidRDefault="00655761" w:rsidP="00444574">
            <w:pPr>
              <w:jc w:val="center"/>
            </w:pPr>
          </w:p>
        </w:tc>
      </w:tr>
      <w:tr w:rsidR="00655761" w:rsidRPr="00947386" w14:paraId="59C12CE6" w14:textId="77777777" w:rsidTr="00704AF9">
        <w:trPr>
          <w:trHeight w:val="283"/>
        </w:trPr>
        <w:tc>
          <w:tcPr>
            <w:tcW w:w="272" w:type="pct"/>
          </w:tcPr>
          <w:p w14:paraId="030D6994" w14:textId="77777777" w:rsidR="00655761" w:rsidRPr="00947386" w:rsidRDefault="00655761" w:rsidP="00E62BEA">
            <w:pPr>
              <w:jc w:val="center"/>
            </w:pPr>
            <w:r w:rsidRPr="00947386">
              <w:t>6.</w:t>
            </w:r>
          </w:p>
        </w:tc>
        <w:tc>
          <w:tcPr>
            <w:tcW w:w="189" w:type="pct"/>
          </w:tcPr>
          <w:p w14:paraId="34980472" w14:textId="77777777" w:rsidR="00655761" w:rsidRPr="00947386" w:rsidRDefault="00655761" w:rsidP="00E62BEA">
            <w:pPr>
              <w:jc w:val="center"/>
            </w:pPr>
            <w:r w:rsidRPr="00947386">
              <w:t>a.</w:t>
            </w:r>
          </w:p>
        </w:tc>
        <w:tc>
          <w:tcPr>
            <w:tcW w:w="3739" w:type="pct"/>
          </w:tcPr>
          <w:p w14:paraId="46EF4D4D" w14:textId="77777777" w:rsidR="00655761" w:rsidRPr="00947386" w:rsidRDefault="00655761" w:rsidP="00E62BEA">
            <w:pPr>
              <w:autoSpaceDE w:val="0"/>
              <w:autoSpaceDN w:val="0"/>
              <w:adjustRightInd w:val="0"/>
              <w:jc w:val="both"/>
            </w:pPr>
            <w:r>
              <w:t>Interpret the mechanisms of forming structures in fat-based dairy products.</w:t>
            </w:r>
          </w:p>
        </w:tc>
        <w:tc>
          <w:tcPr>
            <w:tcW w:w="319" w:type="pct"/>
          </w:tcPr>
          <w:p w14:paraId="6575632E" w14:textId="77777777" w:rsidR="00655761" w:rsidRPr="00947386" w:rsidRDefault="00655761" w:rsidP="00E62BEA">
            <w:pPr>
              <w:jc w:val="center"/>
            </w:pPr>
            <w:r w:rsidRPr="00947386">
              <w:t>CO</w:t>
            </w:r>
            <w:r>
              <w:t>3</w:t>
            </w:r>
          </w:p>
        </w:tc>
        <w:tc>
          <w:tcPr>
            <w:tcW w:w="256" w:type="pct"/>
          </w:tcPr>
          <w:p w14:paraId="636ABE3D" w14:textId="77777777" w:rsidR="00655761" w:rsidRPr="00947386" w:rsidRDefault="00655761" w:rsidP="00E62BEA">
            <w:pPr>
              <w:jc w:val="center"/>
            </w:pPr>
            <w:r>
              <w:t>An</w:t>
            </w:r>
          </w:p>
        </w:tc>
        <w:tc>
          <w:tcPr>
            <w:tcW w:w="225" w:type="pct"/>
          </w:tcPr>
          <w:p w14:paraId="111124E5" w14:textId="77777777" w:rsidR="00655761" w:rsidRPr="00947386" w:rsidRDefault="00655761" w:rsidP="00E62BEA">
            <w:pPr>
              <w:jc w:val="center"/>
            </w:pPr>
            <w:r>
              <w:t>10</w:t>
            </w:r>
          </w:p>
        </w:tc>
      </w:tr>
      <w:tr w:rsidR="00655761" w:rsidRPr="00947386" w14:paraId="306C59AC" w14:textId="77777777" w:rsidTr="00704AF9">
        <w:trPr>
          <w:trHeight w:val="283"/>
        </w:trPr>
        <w:tc>
          <w:tcPr>
            <w:tcW w:w="272" w:type="pct"/>
          </w:tcPr>
          <w:p w14:paraId="62E446E0" w14:textId="77777777" w:rsidR="00655761" w:rsidRPr="00947386" w:rsidRDefault="00655761" w:rsidP="00444574">
            <w:pPr>
              <w:jc w:val="center"/>
            </w:pPr>
          </w:p>
        </w:tc>
        <w:tc>
          <w:tcPr>
            <w:tcW w:w="189" w:type="pct"/>
          </w:tcPr>
          <w:p w14:paraId="6A7FD89D" w14:textId="77777777" w:rsidR="00655761" w:rsidRPr="00947386" w:rsidRDefault="00655761" w:rsidP="00444574">
            <w:pPr>
              <w:jc w:val="center"/>
            </w:pPr>
            <w:r w:rsidRPr="00947386">
              <w:t>b.</w:t>
            </w:r>
          </w:p>
        </w:tc>
        <w:tc>
          <w:tcPr>
            <w:tcW w:w="3739" w:type="pct"/>
          </w:tcPr>
          <w:p w14:paraId="45A5E5B0" w14:textId="77777777" w:rsidR="00655761" w:rsidRPr="00947386" w:rsidRDefault="00655761" w:rsidP="00444574">
            <w:pPr>
              <w:jc w:val="both"/>
              <w:rPr>
                <w:bCs/>
              </w:rPr>
            </w:pPr>
            <w:r>
              <w:rPr>
                <w:bCs/>
              </w:rPr>
              <w:t>Analyze the conditions for the formation of interbiopolymer (electrostatic) complexes.</w:t>
            </w:r>
          </w:p>
        </w:tc>
        <w:tc>
          <w:tcPr>
            <w:tcW w:w="319" w:type="pct"/>
          </w:tcPr>
          <w:p w14:paraId="086964F0" w14:textId="77777777" w:rsidR="00655761" w:rsidRPr="00947386" w:rsidRDefault="00655761" w:rsidP="00444574">
            <w:pPr>
              <w:jc w:val="center"/>
            </w:pPr>
            <w:r>
              <w:t>CO1</w:t>
            </w:r>
          </w:p>
        </w:tc>
        <w:tc>
          <w:tcPr>
            <w:tcW w:w="256" w:type="pct"/>
          </w:tcPr>
          <w:p w14:paraId="4E51F00D" w14:textId="77777777" w:rsidR="00655761" w:rsidRPr="00947386" w:rsidRDefault="00655761" w:rsidP="00444574">
            <w:pPr>
              <w:jc w:val="center"/>
            </w:pPr>
            <w:r>
              <w:t>An</w:t>
            </w:r>
          </w:p>
        </w:tc>
        <w:tc>
          <w:tcPr>
            <w:tcW w:w="225" w:type="pct"/>
          </w:tcPr>
          <w:p w14:paraId="38730AA6" w14:textId="77777777" w:rsidR="00655761" w:rsidRPr="00947386" w:rsidRDefault="00655761" w:rsidP="00444574">
            <w:pPr>
              <w:jc w:val="center"/>
            </w:pPr>
            <w:r>
              <w:t>6</w:t>
            </w:r>
          </w:p>
        </w:tc>
      </w:tr>
      <w:tr w:rsidR="00655761" w:rsidRPr="00947386" w14:paraId="15C0BCED" w14:textId="77777777" w:rsidTr="00704AF9">
        <w:trPr>
          <w:trHeight w:val="283"/>
        </w:trPr>
        <w:tc>
          <w:tcPr>
            <w:tcW w:w="272" w:type="pct"/>
          </w:tcPr>
          <w:p w14:paraId="47B8ED61" w14:textId="77777777" w:rsidR="00655761" w:rsidRPr="00947386" w:rsidRDefault="00655761" w:rsidP="00444574">
            <w:pPr>
              <w:jc w:val="center"/>
            </w:pPr>
          </w:p>
        </w:tc>
        <w:tc>
          <w:tcPr>
            <w:tcW w:w="189" w:type="pct"/>
          </w:tcPr>
          <w:p w14:paraId="1C779089" w14:textId="77777777" w:rsidR="00655761" w:rsidRPr="00947386" w:rsidRDefault="00655761" w:rsidP="00444574">
            <w:pPr>
              <w:jc w:val="center"/>
            </w:pPr>
          </w:p>
        </w:tc>
        <w:tc>
          <w:tcPr>
            <w:tcW w:w="3739" w:type="pct"/>
          </w:tcPr>
          <w:p w14:paraId="31F099A2" w14:textId="77777777" w:rsidR="00655761" w:rsidRPr="00947386" w:rsidRDefault="00655761" w:rsidP="00444574">
            <w:pPr>
              <w:jc w:val="both"/>
            </w:pPr>
          </w:p>
        </w:tc>
        <w:tc>
          <w:tcPr>
            <w:tcW w:w="319" w:type="pct"/>
          </w:tcPr>
          <w:p w14:paraId="7642A8BA" w14:textId="77777777" w:rsidR="00655761" w:rsidRPr="00947386" w:rsidRDefault="00655761" w:rsidP="00444574">
            <w:pPr>
              <w:jc w:val="center"/>
            </w:pPr>
          </w:p>
        </w:tc>
        <w:tc>
          <w:tcPr>
            <w:tcW w:w="256" w:type="pct"/>
          </w:tcPr>
          <w:p w14:paraId="764FCF58" w14:textId="77777777" w:rsidR="00655761" w:rsidRPr="00947386" w:rsidRDefault="00655761" w:rsidP="00444574">
            <w:pPr>
              <w:jc w:val="center"/>
            </w:pPr>
          </w:p>
        </w:tc>
        <w:tc>
          <w:tcPr>
            <w:tcW w:w="225" w:type="pct"/>
          </w:tcPr>
          <w:p w14:paraId="6ED252D6" w14:textId="77777777" w:rsidR="00655761" w:rsidRPr="00947386" w:rsidRDefault="00655761" w:rsidP="00444574">
            <w:pPr>
              <w:jc w:val="center"/>
            </w:pPr>
          </w:p>
        </w:tc>
      </w:tr>
      <w:tr w:rsidR="00655761" w:rsidRPr="00947386" w14:paraId="795FE01D" w14:textId="77777777" w:rsidTr="00704AF9">
        <w:trPr>
          <w:trHeight w:val="283"/>
        </w:trPr>
        <w:tc>
          <w:tcPr>
            <w:tcW w:w="272" w:type="pct"/>
          </w:tcPr>
          <w:p w14:paraId="1E1C9A34" w14:textId="77777777" w:rsidR="00655761" w:rsidRPr="00947386" w:rsidRDefault="00655761" w:rsidP="00E62BEA">
            <w:pPr>
              <w:jc w:val="center"/>
            </w:pPr>
            <w:r w:rsidRPr="00947386">
              <w:t>7.</w:t>
            </w:r>
          </w:p>
        </w:tc>
        <w:tc>
          <w:tcPr>
            <w:tcW w:w="189" w:type="pct"/>
          </w:tcPr>
          <w:p w14:paraId="4A548904" w14:textId="77777777" w:rsidR="00655761" w:rsidRPr="00947386" w:rsidRDefault="00655761" w:rsidP="00E62BEA">
            <w:pPr>
              <w:jc w:val="center"/>
            </w:pPr>
          </w:p>
        </w:tc>
        <w:tc>
          <w:tcPr>
            <w:tcW w:w="3739" w:type="pct"/>
          </w:tcPr>
          <w:p w14:paraId="28194D46" w14:textId="77777777" w:rsidR="00655761" w:rsidRPr="00947386" w:rsidRDefault="00655761" w:rsidP="00E62BEA">
            <w:pPr>
              <w:autoSpaceDE w:val="0"/>
              <w:autoSpaceDN w:val="0"/>
              <w:adjustRightInd w:val="0"/>
              <w:jc w:val="both"/>
            </w:pPr>
            <w:r>
              <w:rPr>
                <w:rFonts w:eastAsiaTheme="minorHAnsi"/>
              </w:rPr>
              <w:t>Compare the process of spray drying and comminution in producing food powders.</w:t>
            </w:r>
          </w:p>
        </w:tc>
        <w:tc>
          <w:tcPr>
            <w:tcW w:w="319" w:type="pct"/>
          </w:tcPr>
          <w:p w14:paraId="6DB642B4" w14:textId="77777777" w:rsidR="00655761" w:rsidRPr="00947386" w:rsidRDefault="00655761" w:rsidP="00E62BEA">
            <w:pPr>
              <w:jc w:val="center"/>
            </w:pPr>
            <w:r w:rsidRPr="00947386">
              <w:t>CO</w:t>
            </w:r>
            <w:r>
              <w:t>5</w:t>
            </w:r>
          </w:p>
        </w:tc>
        <w:tc>
          <w:tcPr>
            <w:tcW w:w="256" w:type="pct"/>
          </w:tcPr>
          <w:p w14:paraId="0429F026" w14:textId="77777777" w:rsidR="00655761" w:rsidRPr="00947386" w:rsidRDefault="00655761" w:rsidP="00E62BEA">
            <w:pPr>
              <w:jc w:val="center"/>
            </w:pPr>
            <w:r>
              <w:t>E</w:t>
            </w:r>
          </w:p>
        </w:tc>
        <w:tc>
          <w:tcPr>
            <w:tcW w:w="225" w:type="pct"/>
          </w:tcPr>
          <w:p w14:paraId="57EEA5EA" w14:textId="77777777" w:rsidR="00655761" w:rsidRPr="00947386" w:rsidRDefault="00655761" w:rsidP="00E62BEA">
            <w:pPr>
              <w:jc w:val="center"/>
            </w:pPr>
            <w:r w:rsidRPr="00947386">
              <w:t>16</w:t>
            </w:r>
          </w:p>
        </w:tc>
      </w:tr>
      <w:tr w:rsidR="00655761" w:rsidRPr="00947386" w14:paraId="38FBF319" w14:textId="77777777" w:rsidTr="001C418B">
        <w:trPr>
          <w:trHeight w:val="550"/>
        </w:trPr>
        <w:tc>
          <w:tcPr>
            <w:tcW w:w="5000" w:type="pct"/>
            <w:gridSpan w:val="6"/>
            <w:vAlign w:val="center"/>
          </w:tcPr>
          <w:p w14:paraId="6E25BE21" w14:textId="77777777" w:rsidR="00655761" w:rsidRPr="00947386" w:rsidRDefault="00655761" w:rsidP="00E62BEA">
            <w:pPr>
              <w:jc w:val="center"/>
            </w:pPr>
            <w:r w:rsidRPr="00947386">
              <w:rPr>
                <w:b/>
                <w:u w:val="single"/>
              </w:rPr>
              <w:t>PART – B (1 X 20 = 20 MARKS) [</w:t>
            </w:r>
            <w:r w:rsidRPr="00947386">
              <w:rPr>
                <w:b/>
                <w:bCs/>
              </w:rPr>
              <w:t>Compulsory Question]</w:t>
            </w:r>
          </w:p>
        </w:tc>
      </w:tr>
      <w:tr w:rsidR="00655761" w:rsidRPr="00947386" w14:paraId="47E9CA03" w14:textId="77777777" w:rsidTr="00704AF9">
        <w:trPr>
          <w:trHeight w:val="283"/>
        </w:trPr>
        <w:tc>
          <w:tcPr>
            <w:tcW w:w="272" w:type="pct"/>
          </w:tcPr>
          <w:p w14:paraId="34A9CA58" w14:textId="77777777" w:rsidR="00655761" w:rsidRPr="00947386" w:rsidRDefault="00655761" w:rsidP="00E62BEA">
            <w:pPr>
              <w:jc w:val="center"/>
            </w:pPr>
            <w:r w:rsidRPr="00947386">
              <w:t>8.</w:t>
            </w:r>
          </w:p>
        </w:tc>
        <w:tc>
          <w:tcPr>
            <w:tcW w:w="189" w:type="pct"/>
          </w:tcPr>
          <w:p w14:paraId="70C457A6" w14:textId="77777777" w:rsidR="00655761" w:rsidRPr="00947386" w:rsidRDefault="00655761" w:rsidP="00E62BEA">
            <w:pPr>
              <w:jc w:val="center"/>
            </w:pPr>
          </w:p>
        </w:tc>
        <w:tc>
          <w:tcPr>
            <w:tcW w:w="3739" w:type="pct"/>
          </w:tcPr>
          <w:p w14:paraId="376378A9" w14:textId="77777777" w:rsidR="00655761" w:rsidRPr="00947386" w:rsidRDefault="00655761" w:rsidP="00E62BEA">
            <w:r>
              <w:t>Elucidate the nanotechnological applications of food biopolymers in functional food research.</w:t>
            </w:r>
          </w:p>
        </w:tc>
        <w:tc>
          <w:tcPr>
            <w:tcW w:w="319" w:type="pct"/>
          </w:tcPr>
          <w:p w14:paraId="7E18C0E2" w14:textId="77777777" w:rsidR="00655761" w:rsidRPr="00947386" w:rsidRDefault="00655761" w:rsidP="00E62BEA">
            <w:pPr>
              <w:jc w:val="center"/>
            </w:pPr>
            <w:r w:rsidRPr="00947386">
              <w:t>CO6</w:t>
            </w:r>
          </w:p>
        </w:tc>
        <w:tc>
          <w:tcPr>
            <w:tcW w:w="256" w:type="pct"/>
          </w:tcPr>
          <w:p w14:paraId="16ACA7F9" w14:textId="77777777" w:rsidR="00655761" w:rsidRPr="00947386" w:rsidRDefault="00655761" w:rsidP="00E62BEA">
            <w:pPr>
              <w:jc w:val="center"/>
            </w:pPr>
            <w:r>
              <w:t>A</w:t>
            </w:r>
          </w:p>
        </w:tc>
        <w:tc>
          <w:tcPr>
            <w:tcW w:w="225" w:type="pct"/>
          </w:tcPr>
          <w:p w14:paraId="78B4B752" w14:textId="77777777" w:rsidR="00655761" w:rsidRPr="00947386" w:rsidRDefault="00655761" w:rsidP="00E62BEA">
            <w:pPr>
              <w:jc w:val="center"/>
            </w:pPr>
            <w:r w:rsidRPr="00947386">
              <w:t>20</w:t>
            </w:r>
          </w:p>
        </w:tc>
      </w:tr>
    </w:tbl>
    <w:p w14:paraId="6EF7AD6E" w14:textId="77777777" w:rsidR="00655761" w:rsidRDefault="00655761" w:rsidP="00AD04F7">
      <w:pPr>
        <w:rPr>
          <w:b/>
          <w:bCs/>
        </w:rPr>
      </w:pPr>
    </w:p>
    <w:p w14:paraId="2EC534B8" w14:textId="77777777" w:rsidR="00655761" w:rsidRDefault="0065576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E845613"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2F7F159E" w14:textId="77777777" w:rsidTr="00131E64">
        <w:tc>
          <w:tcPr>
            <w:tcW w:w="632" w:type="dxa"/>
          </w:tcPr>
          <w:p w14:paraId="15E711F0" w14:textId="77777777" w:rsidR="00655761" w:rsidRPr="00930ED1" w:rsidRDefault="00655761" w:rsidP="008B3C97">
            <w:pPr>
              <w:jc w:val="center"/>
              <w:rPr>
                <w:sz w:val="22"/>
                <w:szCs w:val="22"/>
              </w:rPr>
            </w:pPr>
          </w:p>
        </w:tc>
        <w:tc>
          <w:tcPr>
            <w:tcW w:w="9858" w:type="dxa"/>
          </w:tcPr>
          <w:p w14:paraId="5CA7E167" w14:textId="77777777" w:rsidR="00655761" w:rsidRPr="00930ED1" w:rsidRDefault="00655761" w:rsidP="008B3C97">
            <w:pPr>
              <w:jc w:val="center"/>
              <w:rPr>
                <w:b/>
                <w:sz w:val="22"/>
                <w:szCs w:val="22"/>
              </w:rPr>
            </w:pPr>
            <w:r w:rsidRPr="00930ED1">
              <w:rPr>
                <w:b/>
                <w:sz w:val="22"/>
                <w:szCs w:val="22"/>
              </w:rPr>
              <w:t>COURSE OUTCOMES</w:t>
            </w:r>
          </w:p>
        </w:tc>
      </w:tr>
      <w:tr w:rsidR="00655761" w14:paraId="650E2474" w14:textId="77777777" w:rsidTr="00131E64">
        <w:tc>
          <w:tcPr>
            <w:tcW w:w="632" w:type="dxa"/>
          </w:tcPr>
          <w:p w14:paraId="396D2923" w14:textId="77777777" w:rsidR="00655761" w:rsidRPr="00930ED1" w:rsidRDefault="00655761" w:rsidP="00131E64">
            <w:pPr>
              <w:rPr>
                <w:sz w:val="22"/>
                <w:szCs w:val="22"/>
              </w:rPr>
            </w:pPr>
            <w:r w:rsidRPr="00930ED1">
              <w:rPr>
                <w:sz w:val="22"/>
                <w:szCs w:val="22"/>
              </w:rPr>
              <w:t>CO1</w:t>
            </w:r>
          </w:p>
        </w:tc>
        <w:tc>
          <w:tcPr>
            <w:tcW w:w="9858" w:type="dxa"/>
          </w:tcPr>
          <w:p w14:paraId="2BCFFC48" w14:textId="77777777" w:rsidR="00655761" w:rsidRPr="00930ED1" w:rsidRDefault="00655761" w:rsidP="00131E64">
            <w:pPr>
              <w:rPr>
                <w:sz w:val="22"/>
                <w:szCs w:val="22"/>
              </w:rPr>
            </w:pPr>
            <w:r>
              <w:rPr>
                <w:sz w:val="22"/>
                <w:szCs w:val="22"/>
              </w:rPr>
              <w:t>U</w:t>
            </w:r>
            <w:r w:rsidRPr="002A4739">
              <w:rPr>
                <w:sz w:val="22"/>
                <w:szCs w:val="22"/>
              </w:rPr>
              <w:t>nderstand the importance of glass transitions and its relation to stability</w:t>
            </w:r>
          </w:p>
        </w:tc>
      </w:tr>
      <w:tr w:rsidR="00655761" w14:paraId="6C38245A" w14:textId="77777777" w:rsidTr="00131E64">
        <w:tc>
          <w:tcPr>
            <w:tcW w:w="632" w:type="dxa"/>
          </w:tcPr>
          <w:p w14:paraId="6A996F39" w14:textId="77777777" w:rsidR="00655761" w:rsidRPr="00930ED1" w:rsidRDefault="00655761" w:rsidP="00131E64">
            <w:pPr>
              <w:rPr>
                <w:sz w:val="22"/>
                <w:szCs w:val="22"/>
              </w:rPr>
            </w:pPr>
            <w:r w:rsidRPr="00930ED1">
              <w:rPr>
                <w:sz w:val="22"/>
                <w:szCs w:val="22"/>
              </w:rPr>
              <w:t>CO2</w:t>
            </w:r>
          </w:p>
        </w:tc>
        <w:tc>
          <w:tcPr>
            <w:tcW w:w="9858" w:type="dxa"/>
          </w:tcPr>
          <w:p w14:paraId="1B4CCBEE" w14:textId="77777777" w:rsidR="00655761" w:rsidRPr="00930ED1" w:rsidRDefault="00655761" w:rsidP="00131E64">
            <w:pPr>
              <w:rPr>
                <w:sz w:val="22"/>
                <w:szCs w:val="22"/>
              </w:rPr>
            </w:pPr>
            <w:r>
              <w:rPr>
                <w:sz w:val="22"/>
                <w:szCs w:val="22"/>
              </w:rPr>
              <w:t>U</w:t>
            </w:r>
            <w:r w:rsidRPr="002A4739">
              <w:rPr>
                <w:sz w:val="22"/>
                <w:szCs w:val="22"/>
              </w:rPr>
              <w:t>nderstand the theory of gelling and its effect on texture of foods</w:t>
            </w:r>
          </w:p>
        </w:tc>
      </w:tr>
      <w:tr w:rsidR="00655761" w14:paraId="2A37303C" w14:textId="77777777" w:rsidTr="00131E64">
        <w:tc>
          <w:tcPr>
            <w:tcW w:w="632" w:type="dxa"/>
          </w:tcPr>
          <w:p w14:paraId="40D7880E" w14:textId="77777777" w:rsidR="00655761" w:rsidRPr="00930ED1" w:rsidRDefault="00655761" w:rsidP="00131E64">
            <w:pPr>
              <w:rPr>
                <w:sz w:val="22"/>
                <w:szCs w:val="22"/>
              </w:rPr>
            </w:pPr>
            <w:r w:rsidRPr="00930ED1">
              <w:rPr>
                <w:sz w:val="22"/>
                <w:szCs w:val="22"/>
              </w:rPr>
              <w:t>CO3</w:t>
            </w:r>
          </w:p>
        </w:tc>
        <w:tc>
          <w:tcPr>
            <w:tcW w:w="9858" w:type="dxa"/>
          </w:tcPr>
          <w:p w14:paraId="278B6890" w14:textId="77777777" w:rsidR="00655761" w:rsidRPr="00930ED1" w:rsidRDefault="00655761" w:rsidP="00131E64">
            <w:pPr>
              <w:rPr>
                <w:sz w:val="22"/>
                <w:szCs w:val="22"/>
              </w:rPr>
            </w:pPr>
            <w:r>
              <w:rPr>
                <w:sz w:val="22"/>
                <w:szCs w:val="22"/>
              </w:rPr>
              <w:t>D</w:t>
            </w:r>
            <w:r w:rsidRPr="002A4739">
              <w:rPr>
                <w:sz w:val="22"/>
                <w:szCs w:val="22"/>
              </w:rPr>
              <w:t>evelop new products which are nutritional and cost effective</w:t>
            </w:r>
          </w:p>
        </w:tc>
      </w:tr>
      <w:tr w:rsidR="00655761" w14:paraId="3D280258" w14:textId="77777777" w:rsidTr="00131E64">
        <w:tc>
          <w:tcPr>
            <w:tcW w:w="632" w:type="dxa"/>
          </w:tcPr>
          <w:p w14:paraId="2242320F" w14:textId="77777777" w:rsidR="00655761" w:rsidRPr="00930ED1" w:rsidRDefault="00655761" w:rsidP="00131E64">
            <w:pPr>
              <w:rPr>
                <w:sz w:val="22"/>
                <w:szCs w:val="22"/>
              </w:rPr>
            </w:pPr>
            <w:r w:rsidRPr="00930ED1">
              <w:rPr>
                <w:sz w:val="22"/>
                <w:szCs w:val="22"/>
              </w:rPr>
              <w:lastRenderedPageBreak/>
              <w:t>CO4</w:t>
            </w:r>
          </w:p>
        </w:tc>
        <w:tc>
          <w:tcPr>
            <w:tcW w:w="9858" w:type="dxa"/>
          </w:tcPr>
          <w:p w14:paraId="60872F22" w14:textId="77777777" w:rsidR="00655761" w:rsidRPr="00930ED1" w:rsidRDefault="00655761" w:rsidP="00131E64">
            <w:pPr>
              <w:rPr>
                <w:sz w:val="22"/>
                <w:szCs w:val="22"/>
              </w:rPr>
            </w:pPr>
            <w:r>
              <w:rPr>
                <w:sz w:val="22"/>
                <w:szCs w:val="22"/>
              </w:rPr>
              <w:t>U</w:t>
            </w:r>
            <w:r w:rsidRPr="002A4739">
              <w:rPr>
                <w:sz w:val="22"/>
                <w:szCs w:val="22"/>
              </w:rPr>
              <w:t>nderstand the relationship between structure and properties of foods</w:t>
            </w:r>
          </w:p>
        </w:tc>
      </w:tr>
      <w:tr w:rsidR="00655761" w14:paraId="6212B5DA" w14:textId="77777777" w:rsidTr="00131E64">
        <w:tc>
          <w:tcPr>
            <w:tcW w:w="632" w:type="dxa"/>
          </w:tcPr>
          <w:p w14:paraId="42EEBF63" w14:textId="77777777" w:rsidR="00655761" w:rsidRPr="00930ED1" w:rsidRDefault="00655761" w:rsidP="00131E64">
            <w:pPr>
              <w:rPr>
                <w:sz w:val="22"/>
                <w:szCs w:val="22"/>
              </w:rPr>
            </w:pPr>
            <w:r w:rsidRPr="00930ED1">
              <w:rPr>
                <w:sz w:val="22"/>
                <w:szCs w:val="22"/>
              </w:rPr>
              <w:t>CO5</w:t>
            </w:r>
          </w:p>
        </w:tc>
        <w:tc>
          <w:tcPr>
            <w:tcW w:w="9858" w:type="dxa"/>
          </w:tcPr>
          <w:p w14:paraId="5C311580" w14:textId="77777777" w:rsidR="00655761" w:rsidRPr="00930ED1" w:rsidRDefault="00655761" w:rsidP="00131E64">
            <w:pPr>
              <w:rPr>
                <w:sz w:val="22"/>
                <w:szCs w:val="22"/>
              </w:rPr>
            </w:pPr>
            <w:r>
              <w:rPr>
                <w:sz w:val="22"/>
                <w:szCs w:val="22"/>
              </w:rPr>
              <w:t>P</w:t>
            </w:r>
            <w:r w:rsidRPr="002A4739">
              <w:rPr>
                <w:sz w:val="22"/>
                <w:szCs w:val="22"/>
              </w:rPr>
              <w:t>redict their behavior during storage</w:t>
            </w:r>
          </w:p>
        </w:tc>
      </w:tr>
      <w:tr w:rsidR="00655761" w14:paraId="2253D42A" w14:textId="77777777" w:rsidTr="00131E64">
        <w:tc>
          <w:tcPr>
            <w:tcW w:w="632" w:type="dxa"/>
          </w:tcPr>
          <w:p w14:paraId="02D74AAF" w14:textId="77777777" w:rsidR="00655761" w:rsidRPr="00930ED1" w:rsidRDefault="00655761" w:rsidP="00131E64">
            <w:pPr>
              <w:rPr>
                <w:sz w:val="22"/>
                <w:szCs w:val="22"/>
              </w:rPr>
            </w:pPr>
            <w:r w:rsidRPr="00930ED1">
              <w:rPr>
                <w:sz w:val="22"/>
                <w:szCs w:val="22"/>
              </w:rPr>
              <w:t>CO6</w:t>
            </w:r>
          </w:p>
        </w:tc>
        <w:tc>
          <w:tcPr>
            <w:tcW w:w="9858" w:type="dxa"/>
          </w:tcPr>
          <w:p w14:paraId="1858D0ED" w14:textId="77777777" w:rsidR="00655761" w:rsidRPr="00930ED1" w:rsidRDefault="00655761" w:rsidP="00131E64">
            <w:pPr>
              <w:rPr>
                <w:sz w:val="22"/>
                <w:szCs w:val="22"/>
              </w:rPr>
            </w:pPr>
            <w:r>
              <w:rPr>
                <w:sz w:val="22"/>
                <w:szCs w:val="22"/>
              </w:rPr>
              <w:t>D</w:t>
            </w:r>
            <w:r w:rsidRPr="002A4739">
              <w:rPr>
                <w:sz w:val="22"/>
                <w:szCs w:val="22"/>
              </w:rPr>
              <w:t>evelop cheaper sources of raw materials for a product</w:t>
            </w:r>
          </w:p>
        </w:tc>
      </w:tr>
    </w:tbl>
    <w:p w14:paraId="04FF255B" w14:textId="77777777" w:rsidR="00655761"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406997F8" w14:textId="77777777" w:rsidTr="00C93854">
        <w:trPr>
          <w:jc w:val="center"/>
        </w:trPr>
        <w:tc>
          <w:tcPr>
            <w:tcW w:w="6385" w:type="dxa"/>
            <w:gridSpan w:val="8"/>
          </w:tcPr>
          <w:p w14:paraId="4B48BC38" w14:textId="77777777" w:rsidR="00655761" w:rsidRPr="00930ED1" w:rsidRDefault="00655761" w:rsidP="005D4A17">
            <w:pPr>
              <w:jc w:val="center"/>
              <w:rPr>
                <w:b/>
                <w:sz w:val="22"/>
                <w:szCs w:val="22"/>
              </w:rPr>
            </w:pPr>
            <w:r w:rsidRPr="00930ED1">
              <w:rPr>
                <w:b/>
                <w:sz w:val="22"/>
                <w:szCs w:val="22"/>
              </w:rPr>
              <w:t xml:space="preserve">Assessment Pattern as per Bloom’s </w:t>
            </w:r>
            <w:r>
              <w:rPr>
                <w:b/>
                <w:sz w:val="22"/>
                <w:szCs w:val="22"/>
              </w:rPr>
              <w:t>Level</w:t>
            </w:r>
          </w:p>
        </w:tc>
      </w:tr>
      <w:tr w:rsidR="00655761" w14:paraId="1BF2AD1A" w14:textId="77777777" w:rsidTr="00C93854">
        <w:trPr>
          <w:jc w:val="center"/>
        </w:trPr>
        <w:tc>
          <w:tcPr>
            <w:tcW w:w="1140" w:type="dxa"/>
          </w:tcPr>
          <w:p w14:paraId="2DF7E6F4" w14:textId="77777777" w:rsidR="00655761" w:rsidRPr="00CC7F9A" w:rsidRDefault="00655761"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1A63DAA9" w14:textId="77777777" w:rsidR="00655761" w:rsidRPr="00CC7F9A" w:rsidRDefault="00655761" w:rsidP="005D4A17">
            <w:pPr>
              <w:jc w:val="center"/>
              <w:rPr>
                <w:b/>
                <w:sz w:val="22"/>
                <w:szCs w:val="22"/>
              </w:rPr>
            </w:pPr>
            <w:r w:rsidRPr="00CC7F9A">
              <w:rPr>
                <w:b/>
                <w:sz w:val="22"/>
                <w:szCs w:val="22"/>
              </w:rPr>
              <w:t>R</w:t>
            </w:r>
          </w:p>
        </w:tc>
        <w:tc>
          <w:tcPr>
            <w:tcW w:w="708" w:type="dxa"/>
          </w:tcPr>
          <w:p w14:paraId="03C84BD5" w14:textId="77777777" w:rsidR="00655761" w:rsidRPr="00CC7F9A" w:rsidRDefault="00655761" w:rsidP="005D4A17">
            <w:pPr>
              <w:jc w:val="center"/>
              <w:rPr>
                <w:b/>
                <w:sz w:val="22"/>
                <w:szCs w:val="22"/>
              </w:rPr>
            </w:pPr>
            <w:r w:rsidRPr="00CC7F9A">
              <w:rPr>
                <w:b/>
                <w:sz w:val="22"/>
                <w:szCs w:val="22"/>
              </w:rPr>
              <w:t>U</w:t>
            </w:r>
          </w:p>
        </w:tc>
        <w:tc>
          <w:tcPr>
            <w:tcW w:w="709" w:type="dxa"/>
          </w:tcPr>
          <w:p w14:paraId="3611D3F7" w14:textId="77777777" w:rsidR="00655761" w:rsidRPr="00CC7F9A" w:rsidRDefault="00655761" w:rsidP="005D4A17">
            <w:pPr>
              <w:jc w:val="center"/>
              <w:rPr>
                <w:b/>
                <w:sz w:val="22"/>
                <w:szCs w:val="22"/>
              </w:rPr>
            </w:pPr>
            <w:r w:rsidRPr="00CC7F9A">
              <w:rPr>
                <w:b/>
                <w:sz w:val="22"/>
                <w:szCs w:val="22"/>
              </w:rPr>
              <w:t>A</w:t>
            </w:r>
          </w:p>
        </w:tc>
        <w:tc>
          <w:tcPr>
            <w:tcW w:w="709" w:type="dxa"/>
          </w:tcPr>
          <w:p w14:paraId="64FD7D4D" w14:textId="77777777" w:rsidR="00655761" w:rsidRPr="00CC7F9A" w:rsidRDefault="00655761" w:rsidP="005D4A17">
            <w:pPr>
              <w:jc w:val="center"/>
              <w:rPr>
                <w:b/>
                <w:sz w:val="22"/>
                <w:szCs w:val="22"/>
              </w:rPr>
            </w:pPr>
            <w:r w:rsidRPr="00CC7F9A">
              <w:rPr>
                <w:b/>
                <w:sz w:val="22"/>
                <w:szCs w:val="22"/>
              </w:rPr>
              <w:t>An</w:t>
            </w:r>
          </w:p>
        </w:tc>
        <w:tc>
          <w:tcPr>
            <w:tcW w:w="709" w:type="dxa"/>
          </w:tcPr>
          <w:p w14:paraId="6BBCD341" w14:textId="77777777" w:rsidR="00655761" w:rsidRPr="00CC7F9A" w:rsidRDefault="00655761" w:rsidP="005D4A17">
            <w:pPr>
              <w:jc w:val="center"/>
              <w:rPr>
                <w:b/>
                <w:sz w:val="22"/>
                <w:szCs w:val="22"/>
              </w:rPr>
            </w:pPr>
            <w:r w:rsidRPr="00CC7F9A">
              <w:rPr>
                <w:b/>
                <w:sz w:val="22"/>
                <w:szCs w:val="22"/>
              </w:rPr>
              <w:t>E</w:t>
            </w:r>
          </w:p>
        </w:tc>
        <w:tc>
          <w:tcPr>
            <w:tcW w:w="708" w:type="dxa"/>
          </w:tcPr>
          <w:p w14:paraId="46014E1D" w14:textId="77777777" w:rsidR="00655761" w:rsidRPr="00CC7F9A" w:rsidRDefault="00655761" w:rsidP="005D4A17">
            <w:pPr>
              <w:jc w:val="center"/>
              <w:rPr>
                <w:b/>
                <w:sz w:val="22"/>
                <w:szCs w:val="22"/>
              </w:rPr>
            </w:pPr>
            <w:r w:rsidRPr="00CC7F9A">
              <w:rPr>
                <w:b/>
                <w:sz w:val="22"/>
                <w:szCs w:val="22"/>
              </w:rPr>
              <w:t>C</w:t>
            </w:r>
          </w:p>
        </w:tc>
        <w:tc>
          <w:tcPr>
            <w:tcW w:w="993" w:type="dxa"/>
          </w:tcPr>
          <w:p w14:paraId="3B1E7EC9" w14:textId="77777777" w:rsidR="00655761" w:rsidRPr="00CC7F9A" w:rsidRDefault="00655761" w:rsidP="005D4A17">
            <w:pPr>
              <w:jc w:val="center"/>
              <w:rPr>
                <w:b/>
                <w:sz w:val="22"/>
                <w:szCs w:val="22"/>
              </w:rPr>
            </w:pPr>
            <w:r w:rsidRPr="00CC7F9A">
              <w:rPr>
                <w:b/>
                <w:sz w:val="22"/>
                <w:szCs w:val="22"/>
              </w:rPr>
              <w:t>Total</w:t>
            </w:r>
          </w:p>
        </w:tc>
      </w:tr>
      <w:tr w:rsidR="00655761" w14:paraId="16EFD96E" w14:textId="77777777" w:rsidTr="00A26CD9">
        <w:trPr>
          <w:jc w:val="center"/>
        </w:trPr>
        <w:tc>
          <w:tcPr>
            <w:tcW w:w="1140" w:type="dxa"/>
          </w:tcPr>
          <w:p w14:paraId="47E78E3E" w14:textId="77777777" w:rsidR="00655761" w:rsidRPr="00CC7F9A" w:rsidRDefault="00655761" w:rsidP="008656EE">
            <w:pPr>
              <w:jc w:val="center"/>
              <w:rPr>
                <w:sz w:val="22"/>
                <w:szCs w:val="22"/>
              </w:rPr>
            </w:pPr>
            <w:r w:rsidRPr="00CC7F9A">
              <w:rPr>
                <w:sz w:val="22"/>
                <w:szCs w:val="22"/>
              </w:rPr>
              <w:t>CO1</w:t>
            </w:r>
          </w:p>
        </w:tc>
        <w:tc>
          <w:tcPr>
            <w:tcW w:w="709" w:type="dxa"/>
          </w:tcPr>
          <w:p w14:paraId="1948CB86" w14:textId="77777777" w:rsidR="00655761" w:rsidRPr="00CC7F9A" w:rsidRDefault="00655761" w:rsidP="00A26CD9">
            <w:pPr>
              <w:jc w:val="center"/>
              <w:rPr>
                <w:sz w:val="22"/>
                <w:szCs w:val="22"/>
              </w:rPr>
            </w:pPr>
          </w:p>
        </w:tc>
        <w:tc>
          <w:tcPr>
            <w:tcW w:w="708" w:type="dxa"/>
          </w:tcPr>
          <w:p w14:paraId="18B495D8" w14:textId="77777777" w:rsidR="00655761" w:rsidRPr="00CC7F9A" w:rsidRDefault="00655761" w:rsidP="00A26CD9">
            <w:pPr>
              <w:jc w:val="center"/>
              <w:rPr>
                <w:sz w:val="22"/>
                <w:szCs w:val="22"/>
              </w:rPr>
            </w:pPr>
            <w:r>
              <w:rPr>
                <w:sz w:val="22"/>
                <w:szCs w:val="22"/>
              </w:rPr>
              <w:t>10</w:t>
            </w:r>
          </w:p>
        </w:tc>
        <w:tc>
          <w:tcPr>
            <w:tcW w:w="709" w:type="dxa"/>
          </w:tcPr>
          <w:p w14:paraId="62E541DA" w14:textId="77777777" w:rsidR="00655761" w:rsidRPr="00CC7F9A" w:rsidRDefault="00655761" w:rsidP="00A26CD9">
            <w:pPr>
              <w:jc w:val="center"/>
              <w:rPr>
                <w:sz w:val="22"/>
                <w:szCs w:val="22"/>
              </w:rPr>
            </w:pPr>
            <w:r>
              <w:rPr>
                <w:sz w:val="22"/>
                <w:szCs w:val="22"/>
              </w:rPr>
              <w:t>6</w:t>
            </w:r>
          </w:p>
        </w:tc>
        <w:tc>
          <w:tcPr>
            <w:tcW w:w="709" w:type="dxa"/>
          </w:tcPr>
          <w:p w14:paraId="101C45DA" w14:textId="77777777" w:rsidR="00655761" w:rsidRPr="00CC7F9A" w:rsidRDefault="00655761" w:rsidP="00A26CD9">
            <w:pPr>
              <w:jc w:val="center"/>
              <w:rPr>
                <w:sz w:val="22"/>
                <w:szCs w:val="22"/>
              </w:rPr>
            </w:pPr>
            <w:r>
              <w:rPr>
                <w:sz w:val="22"/>
                <w:szCs w:val="22"/>
              </w:rPr>
              <w:t>6</w:t>
            </w:r>
          </w:p>
        </w:tc>
        <w:tc>
          <w:tcPr>
            <w:tcW w:w="709" w:type="dxa"/>
          </w:tcPr>
          <w:p w14:paraId="27B08720" w14:textId="77777777" w:rsidR="00655761" w:rsidRPr="00CC7F9A" w:rsidRDefault="00655761" w:rsidP="00A26CD9">
            <w:pPr>
              <w:jc w:val="center"/>
              <w:rPr>
                <w:sz w:val="22"/>
                <w:szCs w:val="22"/>
              </w:rPr>
            </w:pPr>
          </w:p>
        </w:tc>
        <w:tc>
          <w:tcPr>
            <w:tcW w:w="708" w:type="dxa"/>
          </w:tcPr>
          <w:p w14:paraId="3A3CA2AE" w14:textId="77777777" w:rsidR="00655761" w:rsidRPr="00CC7F9A" w:rsidRDefault="00655761" w:rsidP="00A26CD9">
            <w:pPr>
              <w:jc w:val="center"/>
              <w:rPr>
                <w:sz w:val="22"/>
                <w:szCs w:val="22"/>
              </w:rPr>
            </w:pPr>
          </w:p>
        </w:tc>
        <w:tc>
          <w:tcPr>
            <w:tcW w:w="993" w:type="dxa"/>
          </w:tcPr>
          <w:p w14:paraId="4339AEB3" w14:textId="77777777" w:rsidR="00655761" w:rsidRPr="00CC7F9A" w:rsidRDefault="00655761" w:rsidP="00A26CD9">
            <w:pPr>
              <w:jc w:val="center"/>
              <w:rPr>
                <w:sz w:val="22"/>
                <w:szCs w:val="22"/>
              </w:rPr>
            </w:pPr>
            <w:r>
              <w:rPr>
                <w:sz w:val="22"/>
                <w:szCs w:val="22"/>
              </w:rPr>
              <w:t>22</w:t>
            </w:r>
          </w:p>
        </w:tc>
      </w:tr>
      <w:tr w:rsidR="00655761" w14:paraId="0470358C" w14:textId="77777777" w:rsidTr="00A26CD9">
        <w:trPr>
          <w:jc w:val="center"/>
        </w:trPr>
        <w:tc>
          <w:tcPr>
            <w:tcW w:w="1140" w:type="dxa"/>
          </w:tcPr>
          <w:p w14:paraId="0A75009E" w14:textId="77777777" w:rsidR="00655761" w:rsidRPr="00CC7F9A" w:rsidRDefault="00655761" w:rsidP="008656EE">
            <w:pPr>
              <w:jc w:val="center"/>
              <w:rPr>
                <w:sz w:val="22"/>
                <w:szCs w:val="22"/>
              </w:rPr>
            </w:pPr>
            <w:r w:rsidRPr="00CC7F9A">
              <w:rPr>
                <w:sz w:val="22"/>
                <w:szCs w:val="22"/>
              </w:rPr>
              <w:t>CO2</w:t>
            </w:r>
          </w:p>
        </w:tc>
        <w:tc>
          <w:tcPr>
            <w:tcW w:w="709" w:type="dxa"/>
          </w:tcPr>
          <w:p w14:paraId="45A574F4" w14:textId="77777777" w:rsidR="00655761" w:rsidRPr="00CC7F9A" w:rsidRDefault="00655761" w:rsidP="00A26CD9">
            <w:pPr>
              <w:jc w:val="center"/>
              <w:rPr>
                <w:sz w:val="22"/>
                <w:szCs w:val="22"/>
              </w:rPr>
            </w:pPr>
          </w:p>
        </w:tc>
        <w:tc>
          <w:tcPr>
            <w:tcW w:w="708" w:type="dxa"/>
          </w:tcPr>
          <w:p w14:paraId="7784A062" w14:textId="77777777" w:rsidR="00655761" w:rsidRPr="00CC7F9A" w:rsidRDefault="00655761" w:rsidP="00A26CD9">
            <w:pPr>
              <w:jc w:val="center"/>
              <w:rPr>
                <w:sz w:val="22"/>
                <w:szCs w:val="22"/>
              </w:rPr>
            </w:pPr>
          </w:p>
        </w:tc>
        <w:tc>
          <w:tcPr>
            <w:tcW w:w="709" w:type="dxa"/>
          </w:tcPr>
          <w:p w14:paraId="3609D773" w14:textId="77777777" w:rsidR="00655761" w:rsidRPr="00CC7F9A" w:rsidRDefault="00655761" w:rsidP="00A26CD9">
            <w:pPr>
              <w:jc w:val="center"/>
              <w:rPr>
                <w:sz w:val="22"/>
                <w:szCs w:val="22"/>
              </w:rPr>
            </w:pPr>
          </w:p>
        </w:tc>
        <w:tc>
          <w:tcPr>
            <w:tcW w:w="709" w:type="dxa"/>
          </w:tcPr>
          <w:p w14:paraId="329B1665" w14:textId="77777777" w:rsidR="00655761" w:rsidRPr="00CC7F9A" w:rsidRDefault="00655761" w:rsidP="00A26CD9">
            <w:pPr>
              <w:jc w:val="center"/>
              <w:rPr>
                <w:sz w:val="22"/>
                <w:szCs w:val="22"/>
              </w:rPr>
            </w:pPr>
            <w:r>
              <w:rPr>
                <w:sz w:val="22"/>
                <w:szCs w:val="22"/>
              </w:rPr>
              <w:t>16</w:t>
            </w:r>
          </w:p>
        </w:tc>
        <w:tc>
          <w:tcPr>
            <w:tcW w:w="709" w:type="dxa"/>
          </w:tcPr>
          <w:p w14:paraId="02B6DC57" w14:textId="77777777" w:rsidR="00655761" w:rsidRPr="00CC7F9A" w:rsidRDefault="00655761" w:rsidP="00A26CD9">
            <w:pPr>
              <w:jc w:val="center"/>
              <w:rPr>
                <w:sz w:val="22"/>
                <w:szCs w:val="22"/>
              </w:rPr>
            </w:pPr>
          </w:p>
        </w:tc>
        <w:tc>
          <w:tcPr>
            <w:tcW w:w="708" w:type="dxa"/>
          </w:tcPr>
          <w:p w14:paraId="3C2F9932" w14:textId="77777777" w:rsidR="00655761" w:rsidRPr="00CC7F9A" w:rsidRDefault="00655761" w:rsidP="00A26CD9">
            <w:pPr>
              <w:jc w:val="center"/>
              <w:rPr>
                <w:sz w:val="22"/>
                <w:szCs w:val="22"/>
              </w:rPr>
            </w:pPr>
          </w:p>
        </w:tc>
        <w:tc>
          <w:tcPr>
            <w:tcW w:w="993" w:type="dxa"/>
          </w:tcPr>
          <w:p w14:paraId="0914F7B9" w14:textId="77777777" w:rsidR="00655761" w:rsidRPr="00CC7F9A" w:rsidRDefault="00655761" w:rsidP="00A26CD9">
            <w:pPr>
              <w:jc w:val="center"/>
              <w:rPr>
                <w:sz w:val="22"/>
                <w:szCs w:val="22"/>
              </w:rPr>
            </w:pPr>
            <w:r>
              <w:rPr>
                <w:sz w:val="22"/>
                <w:szCs w:val="22"/>
              </w:rPr>
              <w:t>16</w:t>
            </w:r>
          </w:p>
        </w:tc>
      </w:tr>
      <w:tr w:rsidR="00655761" w14:paraId="490D6113" w14:textId="77777777" w:rsidTr="00A26CD9">
        <w:trPr>
          <w:jc w:val="center"/>
        </w:trPr>
        <w:tc>
          <w:tcPr>
            <w:tcW w:w="1140" w:type="dxa"/>
          </w:tcPr>
          <w:p w14:paraId="5FC2FE52" w14:textId="77777777" w:rsidR="00655761" w:rsidRPr="00CC7F9A" w:rsidRDefault="00655761" w:rsidP="008656EE">
            <w:pPr>
              <w:jc w:val="center"/>
              <w:rPr>
                <w:sz w:val="22"/>
                <w:szCs w:val="22"/>
              </w:rPr>
            </w:pPr>
            <w:r w:rsidRPr="00CC7F9A">
              <w:rPr>
                <w:sz w:val="22"/>
                <w:szCs w:val="22"/>
              </w:rPr>
              <w:t>CO3</w:t>
            </w:r>
          </w:p>
        </w:tc>
        <w:tc>
          <w:tcPr>
            <w:tcW w:w="709" w:type="dxa"/>
          </w:tcPr>
          <w:p w14:paraId="56A36E0C" w14:textId="77777777" w:rsidR="00655761" w:rsidRPr="00CC7F9A" w:rsidRDefault="00655761" w:rsidP="00A26CD9">
            <w:pPr>
              <w:jc w:val="center"/>
              <w:rPr>
                <w:sz w:val="22"/>
                <w:szCs w:val="22"/>
              </w:rPr>
            </w:pPr>
          </w:p>
        </w:tc>
        <w:tc>
          <w:tcPr>
            <w:tcW w:w="708" w:type="dxa"/>
          </w:tcPr>
          <w:p w14:paraId="56C1AF87" w14:textId="77777777" w:rsidR="00655761" w:rsidRPr="00CC7F9A" w:rsidRDefault="00655761" w:rsidP="00A26CD9">
            <w:pPr>
              <w:jc w:val="center"/>
              <w:rPr>
                <w:sz w:val="22"/>
                <w:szCs w:val="22"/>
              </w:rPr>
            </w:pPr>
            <w:r>
              <w:rPr>
                <w:sz w:val="22"/>
                <w:szCs w:val="22"/>
              </w:rPr>
              <w:t>10</w:t>
            </w:r>
          </w:p>
        </w:tc>
        <w:tc>
          <w:tcPr>
            <w:tcW w:w="709" w:type="dxa"/>
          </w:tcPr>
          <w:p w14:paraId="5F77C0D5" w14:textId="77777777" w:rsidR="00655761" w:rsidRPr="00CC7F9A" w:rsidRDefault="00655761" w:rsidP="00A26CD9">
            <w:pPr>
              <w:jc w:val="center"/>
              <w:rPr>
                <w:sz w:val="22"/>
                <w:szCs w:val="22"/>
              </w:rPr>
            </w:pPr>
          </w:p>
        </w:tc>
        <w:tc>
          <w:tcPr>
            <w:tcW w:w="709" w:type="dxa"/>
          </w:tcPr>
          <w:p w14:paraId="102D8FB6" w14:textId="77777777" w:rsidR="00655761" w:rsidRPr="00CC7F9A" w:rsidRDefault="00655761" w:rsidP="00A26CD9">
            <w:pPr>
              <w:jc w:val="center"/>
              <w:rPr>
                <w:sz w:val="22"/>
                <w:szCs w:val="22"/>
              </w:rPr>
            </w:pPr>
            <w:r>
              <w:rPr>
                <w:sz w:val="22"/>
                <w:szCs w:val="22"/>
              </w:rPr>
              <w:t>10</w:t>
            </w:r>
          </w:p>
        </w:tc>
        <w:tc>
          <w:tcPr>
            <w:tcW w:w="709" w:type="dxa"/>
          </w:tcPr>
          <w:p w14:paraId="3EEEF4E9" w14:textId="77777777" w:rsidR="00655761" w:rsidRPr="00CC7F9A" w:rsidRDefault="00655761" w:rsidP="00A26CD9">
            <w:pPr>
              <w:jc w:val="center"/>
              <w:rPr>
                <w:sz w:val="22"/>
                <w:szCs w:val="22"/>
              </w:rPr>
            </w:pPr>
          </w:p>
        </w:tc>
        <w:tc>
          <w:tcPr>
            <w:tcW w:w="708" w:type="dxa"/>
          </w:tcPr>
          <w:p w14:paraId="70366688" w14:textId="77777777" w:rsidR="00655761" w:rsidRPr="00CC7F9A" w:rsidRDefault="00655761" w:rsidP="00A26CD9">
            <w:pPr>
              <w:jc w:val="center"/>
              <w:rPr>
                <w:sz w:val="22"/>
                <w:szCs w:val="22"/>
              </w:rPr>
            </w:pPr>
            <w:r>
              <w:rPr>
                <w:sz w:val="22"/>
                <w:szCs w:val="22"/>
              </w:rPr>
              <w:t>6</w:t>
            </w:r>
          </w:p>
        </w:tc>
        <w:tc>
          <w:tcPr>
            <w:tcW w:w="993" w:type="dxa"/>
          </w:tcPr>
          <w:p w14:paraId="72087214" w14:textId="77777777" w:rsidR="00655761" w:rsidRPr="00CC7F9A" w:rsidRDefault="00655761" w:rsidP="00A26CD9">
            <w:pPr>
              <w:jc w:val="center"/>
              <w:rPr>
                <w:sz w:val="22"/>
                <w:szCs w:val="22"/>
              </w:rPr>
            </w:pPr>
            <w:r>
              <w:rPr>
                <w:sz w:val="22"/>
                <w:szCs w:val="22"/>
              </w:rPr>
              <w:t>26</w:t>
            </w:r>
          </w:p>
        </w:tc>
      </w:tr>
      <w:tr w:rsidR="00655761" w14:paraId="15F1D507" w14:textId="77777777" w:rsidTr="00A26CD9">
        <w:trPr>
          <w:jc w:val="center"/>
        </w:trPr>
        <w:tc>
          <w:tcPr>
            <w:tcW w:w="1140" w:type="dxa"/>
          </w:tcPr>
          <w:p w14:paraId="215200D4" w14:textId="77777777" w:rsidR="00655761" w:rsidRPr="00CC7F9A" w:rsidRDefault="00655761" w:rsidP="008656EE">
            <w:pPr>
              <w:jc w:val="center"/>
              <w:rPr>
                <w:sz w:val="22"/>
                <w:szCs w:val="22"/>
              </w:rPr>
            </w:pPr>
            <w:r w:rsidRPr="00CC7F9A">
              <w:rPr>
                <w:sz w:val="22"/>
                <w:szCs w:val="22"/>
              </w:rPr>
              <w:t>CO4</w:t>
            </w:r>
          </w:p>
        </w:tc>
        <w:tc>
          <w:tcPr>
            <w:tcW w:w="709" w:type="dxa"/>
          </w:tcPr>
          <w:p w14:paraId="61F68035" w14:textId="77777777" w:rsidR="00655761" w:rsidRPr="00CC7F9A" w:rsidRDefault="00655761" w:rsidP="00A26CD9">
            <w:pPr>
              <w:jc w:val="center"/>
              <w:rPr>
                <w:sz w:val="22"/>
                <w:szCs w:val="22"/>
              </w:rPr>
            </w:pPr>
          </w:p>
        </w:tc>
        <w:tc>
          <w:tcPr>
            <w:tcW w:w="708" w:type="dxa"/>
          </w:tcPr>
          <w:p w14:paraId="48A15E20" w14:textId="77777777" w:rsidR="00655761" w:rsidRPr="00CC7F9A" w:rsidRDefault="00655761" w:rsidP="00A26CD9">
            <w:pPr>
              <w:jc w:val="center"/>
              <w:rPr>
                <w:sz w:val="22"/>
                <w:szCs w:val="22"/>
              </w:rPr>
            </w:pPr>
          </w:p>
        </w:tc>
        <w:tc>
          <w:tcPr>
            <w:tcW w:w="709" w:type="dxa"/>
          </w:tcPr>
          <w:p w14:paraId="71A4C88A" w14:textId="77777777" w:rsidR="00655761" w:rsidRPr="00CC7F9A" w:rsidRDefault="00655761" w:rsidP="00A26CD9">
            <w:pPr>
              <w:jc w:val="center"/>
              <w:rPr>
                <w:sz w:val="22"/>
                <w:szCs w:val="22"/>
              </w:rPr>
            </w:pPr>
            <w:r>
              <w:rPr>
                <w:sz w:val="22"/>
                <w:szCs w:val="22"/>
              </w:rPr>
              <w:t>10</w:t>
            </w:r>
          </w:p>
        </w:tc>
        <w:tc>
          <w:tcPr>
            <w:tcW w:w="709" w:type="dxa"/>
          </w:tcPr>
          <w:p w14:paraId="59AE4AF2" w14:textId="77777777" w:rsidR="00655761" w:rsidRPr="00CC7F9A" w:rsidRDefault="00655761" w:rsidP="00A26CD9">
            <w:pPr>
              <w:jc w:val="center"/>
              <w:rPr>
                <w:sz w:val="22"/>
                <w:szCs w:val="22"/>
              </w:rPr>
            </w:pPr>
            <w:r>
              <w:rPr>
                <w:sz w:val="22"/>
                <w:szCs w:val="22"/>
              </w:rPr>
              <w:t>6</w:t>
            </w:r>
          </w:p>
        </w:tc>
        <w:tc>
          <w:tcPr>
            <w:tcW w:w="709" w:type="dxa"/>
          </w:tcPr>
          <w:p w14:paraId="0E7E06A6" w14:textId="77777777" w:rsidR="00655761" w:rsidRPr="00CC7F9A" w:rsidRDefault="00655761" w:rsidP="00A26CD9">
            <w:pPr>
              <w:jc w:val="center"/>
              <w:rPr>
                <w:sz w:val="22"/>
                <w:szCs w:val="22"/>
              </w:rPr>
            </w:pPr>
          </w:p>
        </w:tc>
        <w:tc>
          <w:tcPr>
            <w:tcW w:w="708" w:type="dxa"/>
          </w:tcPr>
          <w:p w14:paraId="13D1D4E4" w14:textId="77777777" w:rsidR="00655761" w:rsidRPr="00CC7F9A" w:rsidRDefault="00655761" w:rsidP="00A26CD9">
            <w:pPr>
              <w:jc w:val="center"/>
              <w:rPr>
                <w:sz w:val="22"/>
                <w:szCs w:val="22"/>
              </w:rPr>
            </w:pPr>
          </w:p>
        </w:tc>
        <w:tc>
          <w:tcPr>
            <w:tcW w:w="993" w:type="dxa"/>
          </w:tcPr>
          <w:p w14:paraId="73E0E659" w14:textId="77777777" w:rsidR="00655761" w:rsidRPr="00CC7F9A" w:rsidRDefault="00655761" w:rsidP="00A26CD9">
            <w:pPr>
              <w:jc w:val="center"/>
              <w:rPr>
                <w:sz w:val="22"/>
                <w:szCs w:val="22"/>
              </w:rPr>
            </w:pPr>
            <w:r>
              <w:rPr>
                <w:sz w:val="22"/>
                <w:szCs w:val="22"/>
              </w:rPr>
              <w:t>16</w:t>
            </w:r>
          </w:p>
        </w:tc>
      </w:tr>
      <w:tr w:rsidR="00655761" w14:paraId="35FE6D78" w14:textId="77777777" w:rsidTr="00A26CD9">
        <w:trPr>
          <w:jc w:val="center"/>
        </w:trPr>
        <w:tc>
          <w:tcPr>
            <w:tcW w:w="1140" w:type="dxa"/>
          </w:tcPr>
          <w:p w14:paraId="79862835" w14:textId="77777777" w:rsidR="00655761" w:rsidRPr="00CC7F9A" w:rsidRDefault="00655761" w:rsidP="008656EE">
            <w:pPr>
              <w:jc w:val="center"/>
              <w:rPr>
                <w:sz w:val="22"/>
                <w:szCs w:val="22"/>
              </w:rPr>
            </w:pPr>
            <w:r w:rsidRPr="00CC7F9A">
              <w:rPr>
                <w:sz w:val="22"/>
                <w:szCs w:val="22"/>
              </w:rPr>
              <w:t>CO5</w:t>
            </w:r>
          </w:p>
        </w:tc>
        <w:tc>
          <w:tcPr>
            <w:tcW w:w="709" w:type="dxa"/>
          </w:tcPr>
          <w:p w14:paraId="2AC18213" w14:textId="77777777" w:rsidR="00655761" w:rsidRPr="00CC7F9A" w:rsidRDefault="00655761" w:rsidP="00A26CD9">
            <w:pPr>
              <w:jc w:val="center"/>
              <w:rPr>
                <w:sz w:val="22"/>
                <w:szCs w:val="22"/>
              </w:rPr>
            </w:pPr>
          </w:p>
        </w:tc>
        <w:tc>
          <w:tcPr>
            <w:tcW w:w="708" w:type="dxa"/>
          </w:tcPr>
          <w:p w14:paraId="5CA7E074" w14:textId="77777777" w:rsidR="00655761" w:rsidRPr="00CC7F9A" w:rsidRDefault="00655761" w:rsidP="00A26CD9">
            <w:pPr>
              <w:jc w:val="center"/>
              <w:rPr>
                <w:sz w:val="22"/>
                <w:szCs w:val="22"/>
              </w:rPr>
            </w:pPr>
            <w:r>
              <w:rPr>
                <w:sz w:val="22"/>
                <w:szCs w:val="22"/>
              </w:rPr>
              <w:t>10</w:t>
            </w:r>
          </w:p>
        </w:tc>
        <w:tc>
          <w:tcPr>
            <w:tcW w:w="709" w:type="dxa"/>
          </w:tcPr>
          <w:p w14:paraId="2F5A9BE8" w14:textId="77777777" w:rsidR="00655761" w:rsidRPr="00CC7F9A" w:rsidRDefault="00655761" w:rsidP="00A26CD9">
            <w:pPr>
              <w:jc w:val="center"/>
              <w:rPr>
                <w:sz w:val="22"/>
                <w:szCs w:val="22"/>
              </w:rPr>
            </w:pPr>
            <w:r>
              <w:rPr>
                <w:sz w:val="22"/>
                <w:szCs w:val="22"/>
              </w:rPr>
              <w:t>6</w:t>
            </w:r>
          </w:p>
        </w:tc>
        <w:tc>
          <w:tcPr>
            <w:tcW w:w="709" w:type="dxa"/>
          </w:tcPr>
          <w:p w14:paraId="421BDDFC" w14:textId="77777777" w:rsidR="00655761" w:rsidRPr="00CC7F9A" w:rsidRDefault="00655761" w:rsidP="00A26CD9">
            <w:pPr>
              <w:jc w:val="center"/>
              <w:rPr>
                <w:sz w:val="22"/>
                <w:szCs w:val="22"/>
              </w:rPr>
            </w:pPr>
          </w:p>
        </w:tc>
        <w:tc>
          <w:tcPr>
            <w:tcW w:w="709" w:type="dxa"/>
          </w:tcPr>
          <w:p w14:paraId="421FEA0F" w14:textId="77777777" w:rsidR="00655761" w:rsidRPr="00CC7F9A" w:rsidRDefault="00655761" w:rsidP="00A26CD9">
            <w:pPr>
              <w:jc w:val="center"/>
              <w:rPr>
                <w:sz w:val="22"/>
                <w:szCs w:val="22"/>
              </w:rPr>
            </w:pPr>
            <w:r>
              <w:rPr>
                <w:sz w:val="22"/>
                <w:szCs w:val="22"/>
              </w:rPr>
              <w:t>16</w:t>
            </w:r>
          </w:p>
        </w:tc>
        <w:tc>
          <w:tcPr>
            <w:tcW w:w="708" w:type="dxa"/>
          </w:tcPr>
          <w:p w14:paraId="5D630F4C" w14:textId="77777777" w:rsidR="00655761" w:rsidRPr="00CC7F9A" w:rsidRDefault="00655761" w:rsidP="00A26CD9">
            <w:pPr>
              <w:jc w:val="center"/>
              <w:rPr>
                <w:sz w:val="22"/>
                <w:szCs w:val="22"/>
              </w:rPr>
            </w:pPr>
          </w:p>
        </w:tc>
        <w:tc>
          <w:tcPr>
            <w:tcW w:w="993" w:type="dxa"/>
          </w:tcPr>
          <w:p w14:paraId="3C4ECC3F" w14:textId="77777777" w:rsidR="00655761" w:rsidRPr="00CC7F9A" w:rsidRDefault="00655761" w:rsidP="00A26CD9">
            <w:pPr>
              <w:jc w:val="center"/>
              <w:rPr>
                <w:sz w:val="22"/>
                <w:szCs w:val="22"/>
              </w:rPr>
            </w:pPr>
            <w:r>
              <w:rPr>
                <w:sz w:val="22"/>
                <w:szCs w:val="22"/>
              </w:rPr>
              <w:t>32</w:t>
            </w:r>
          </w:p>
        </w:tc>
      </w:tr>
      <w:tr w:rsidR="00655761" w14:paraId="0E2D9071" w14:textId="77777777" w:rsidTr="00A26CD9">
        <w:trPr>
          <w:jc w:val="center"/>
        </w:trPr>
        <w:tc>
          <w:tcPr>
            <w:tcW w:w="1140" w:type="dxa"/>
          </w:tcPr>
          <w:p w14:paraId="7CBA7399" w14:textId="77777777" w:rsidR="00655761" w:rsidRPr="00CC7F9A" w:rsidRDefault="00655761" w:rsidP="008656EE">
            <w:pPr>
              <w:jc w:val="center"/>
              <w:rPr>
                <w:sz w:val="22"/>
                <w:szCs w:val="22"/>
              </w:rPr>
            </w:pPr>
            <w:r w:rsidRPr="00CC7F9A">
              <w:rPr>
                <w:sz w:val="22"/>
                <w:szCs w:val="22"/>
              </w:rPr>
              <w:t>CO6</w:t>
            </w:r>
          </w:p>
        </w:tc>
        <w:tc>
          <w:tcPr>
            <w:tcW w:w="709" w:type="dxa"/>
          </w:tcPr>
          <w:p w14:paraId="17F1C113" w14:textId="77777777" w:rsidR="00655761" w:rsidRPr="00CC7F9A" w:rsidRDefault="00655761" w:rsidP="00A26CD9">
            <w:pPr>
              <w:jc w:val="center"/>
              <w:rPr>
                <w:sz w:val="22"/>
                <w:szCs w:val="22"/>
              </w:rPr>
            </w:pPr>
          </w:p>
        </w:tc>
        <w:tc>
          <w:tcPr>
            <w:tcW w:w="708" w:type="dxa"/>
          </w:tcPr>
          <w:p w14:paraId="3088BF8F" w14:textId="77777777" w:rsidR="00655761" w:rsidRPr="00CC7F9A" w:rsidRDefault="00655761" w:rsidP="00A26CD9">
            <w:pPr>
              <w:jc w:val="center"/>
              <w:rPr>
                <w:sz w:val="22"/>
                <w:szCs w:val="22"/>
              </w:rPr>
            </w:pPr>
          </w:p>
        </w:tc>
        <w:tc>
          <w:tcPr>
            <w:tcW w:w="709" w:type="dxa"/>
          </w:tcPr>
          <w:p w14:paraId="092999A2" w14:textId="77777777" w:rsidR="00655761" w:rsidRPr="00CC7F9A" w:rsidRDefault="00655761" w:rsidP="00A26CD9">
            <w:pPr>
              <w:jc w:val="center"/>
              <w:rPr>
                <w:sz w:val="22"/>
                <w:szCs w:val="22"/>
              </w:rPr>
            </w:pPr>
            <w:r>
              <w:rPr>
                <w:sz w:val="22"/>
                <w:szCs w:val="22"/>
              </w:rPr>
              <w:t>20</w:t>
            </w:r>
          </w:p>
        </w:tc>
        <w:tc>
          <w:tcPr>
            <w:tcW w:w="709" w:type="dxa"/>
          </w:tcPr>
          <w:p w14:paraId="1BF796AC" w14:textId="77777777" w:rsidR="00655761" w:rsidRPr="00CC7F9A" w:rsidRDefault="00655761" w:rsidP="00A26CD9">
            <w:pPr>
              <w:jc w:val="center"/>
              <w:rPr>
                <w:sz w:val="22"/>
                <w:szCs w:val="22"/>
              </w:rPr>
            </w:pPr>
          </w:p>
        </w:tc>
        <w:tc>
          <w:tcPr>
            <w:tcW w:w="709" w:type="dxa"/>
          </w:tcPr>
          <w:p w14:paraId="045C0E84" w14:textId="77777777" w:rsidR="00655761" w:rsidRPr="00CC7F9A" w:rsidRDefault="00655761" w:rsidP="00A26CD9">
            <w:pPr>
              <w:jc w:val="center"/>
              <w:rPr>
                <w:sz w:val="22"/>
                <w:szCs w:val="22"/>
              </w:rPr>
            </w:pPr>
          </w:p>
        </w:tc>
        <w:tc>
          <w:tcPr>
            <w:tcW w:w="708" w:type="dxa"/>
          </w:tcPr>
          <w:p w14:paraId="5AA5A31C" w14:textId="77777777" w:rsidR="00655761" w:rsidRPr="00CC7F9A" w:rsidRDefault="00655761" w:rsidP="00A26CD9">
            <w:pPr>
              <w:jc w:val="center"/>
              <w:rPr>
                <w:sz w:val="22"/>
                <w:szCs w:val="22"/>
              </w:rPr>
            </w:pPr>
          </w:p>
        </w:tc>
        <w:tc>
          <w:tcPr>
            <w:tcW w:w="993" w:type="dxa"/>
          </w:tcPr>
          <w:p w14:paraId="1F6F5C1D" w14:textId="77777777" w:rsidR="00655761" w:rsidRPr="00CC7F9A" w:rsidRDefault="00655761" w:rsidP="00A26CD9">
            <w:pPr>
              <w:jc w:val="center"/>
              <w:rPr>
                <w:sz w:val="22"/>
                <w:szCs w:val="22"/>
              </w:rPr>
            </w:pPr>
            <w:r>
              <w:rPr>
                <w:sz w:val="22"/>
                <w:szCs w:val="22"/>
              </w:rPr>
              <w:t>20</w:t>
            </w:r>
          </w:p>
        </w:tc>
      </w:tr>
      <w:tr w:rsidR="00655761" w14:paraId="647A0DC2" w14:textId="77777777" w:rsidTr="00C93854">
        <w:trPr>
          <w:jc w:val="center"/>
        </w:trPr>
        <w:tc>
          <w:tcPr>
            <w:tcW w:w="5392" w:type="dxa"/>
            <w:gridSpan w:val="7"/>
          </w:tcPr>
          <w:p w14:paraId="050AF29B" w14:textId="77777777" w:rsidR="00655761" w:rsidRPr="00CC7F9A" w:rsidRDefault="00655761" w:rsidP="005D4A17">
            <w:pPr>
              <w:rPr>
                <w:sz w:val="22"/>
                <w:szCs w:val="22"/>
              </w:rPr>
            </w:pPr>
          </w:p>
        </w:tc>
        <w:tc>
          <w:tcPr>
            <w:tcW w:w="993" w:type="dxa"/>
          </w:tcPr>
          <w:p w14:paraId="1009D697" w14:textId="77777777" w:rsidR="00655761" w:rsidRPr="00CC7F9A" w:rsidRDefault="00655761" w:rsidP="005D4A17">
            <w:pPr>
              <w:jc w:val="center"/>
              <w:rPr>
                <w:b/>
                <w:sz w:val="22"/>
                <w:szCs w:val="22"/>
              </w:rPr>
            </w:pPr>
            <w:r w:rsidRPr="00CC7F9A">
              <w:rPr>
                <w:b/>
                <w:sz w:val="22"/>
                <w:szCs w:val="22"/>
              </w:rPr>
              <w:t>132</w:t>
            </w:r>
          </w:p>
        </w:tc>
      </w:tr>
    </w:tbl>
    <w:p w14:paraId="396EC071" w14:textId="77777777" w:rsidR="00655761" w:rsidRDefault="00655761" w:rsidP="00D75201"/>
    <w:p w14:paraId="68D97748" w14:textId="77777777" w:rsidR="00655761" w:rsidRDefault="00655761" w:rsidP="00D75201"/>
    <w:p w14:paraId="79C1E2E3" w14:textId="77777777" w:rsidR="00655761" w:rsidRDefault="00655761" w:rsidP="00D75201"/>
    <w:p w14:paraId="1E2A2796" w14:textId="77777777" w:rsidR="00655761" w:rsidRDefault="00655761" w:rsidP="00D75201"/>
    <w:p w14:paraId="523D688D" w14:textId="77777777" w:rsidR="00655761" w:rsidRDefault="00655761" w:rsidP="00D75201"/>
    <w:p w14:paraId="18E0D8DE" w14:textId="77777777" w:rsidR="00655761" w:rsidRDefault="00655761" w:rsidP="00D75201"/>
    <w:p w14:paraId="04EC88DB" w14:textId="77777777" w:rsidR="00655761" w:rsidRDefault="00655761" w:rsidP="00D75201"/>
    <w:p w14:paraId="014AE2A0" w14:textId="77777777" w:rsidR="00655761" w:rsidRDefault="00655761" w:rsidP="00D75201"/>
    <w:p w14:paraId="30E4B5EB" w14:textId="77777777" w:rsidR="00655761" w:rsidRDefault="00655761" w:rsidP="00D75201"/>
    <w:p w14:paraId="5123CF23" w14:textId="77777777" w:rsidR="00655761" w:rsidRDefault="00655761" w:rsidP="00D75201"/>
    <w:p w14:paraId="65CE6417" w14:textId="77777777" w:rsidR="00655761" w:rsidRDefault="00655761" w:rsidP="00D75201"/>
    <w:p w14:paraId="39E2BDF1" w14:textId="77777777" w:rsidR="00655761" w:rsidRDefault="00655761" w:rsidP="00D75201"/>
    <w:p w14:paraId="4A9D9C7E" w14:textId="77777777" w:rsidR="00655761" w:rsidRDefault="00655761" w:rsidP="00D75201"/>
    <w:p w14:paraId="1B8974BA" w14:textId="77777777" w:rsidR="00655761" w:rsidRDefault="00655761" w:rsidP="00D75201"/>
    <w:p w14:paraId="034FCD14" w14:textId="77777777" w:rsidR="00655761" w:rsidRDefault="00655761" w:rsidP="00D75201"/>
    <w:p w14:paraId="277B3303" w14:textId="77777777" w:rsidR="00655761" w:rsidRDefault="00655761" w:rsidP="00D75201"/>
    <w:p w14:paraId="3C60BD27" w14:textId="77777777" w:rsidR="00655761" w:rsidRDefault="00655761" w:rsidP="00D75201"/>
    <w:p w14:paraId="66456173" w14:textId="77777777" w:rsidR="00655761" w:rsidRDefault="00655761" w:rsidP="00D75201"/>
    <w:p w14:paraId="0EB86248" w14:textId="77777777" w:rsidR="00655761" w:rsidRDefault="00655761" w:rsidP="00D75201"/>
    <w:p w14:paraId="529F0E0A" w14:textId="77777777" w:rsidR="00655761" w:rsidRDefault="00655761" w:rsidP="00D75201"/>
    <w:p w14:paraId="3AEA8414" w14:textId="77777777" w:rsidR="00655761" w:rsidRDefault="00655761" w:rsidP="00D75201"/>
    <w:p w14:paraId="51D9C310" w14:textId="77777777" w:rsidR="00655761" w:rsidRDefault="00655761" w:rsidP="00D75201"/>
    <w:p w14:paraId="2A1D27D0" w14:textId="77777777" w:rsidR="00655761" w:rsidRDefault="00655761" w:rsidP="00D75201"/>
    <w:p w14:paraId="3B8D18BA" w14:textId="77777777" w:rsidR="00655761" w:rsidRDefault="00655761" w:rsidP="00D75201"/>
    <w:p w14:paraId="2EFA59F5" w14:textId="77777777" w:rsidR="00655761" w:rsidRDefault="00655761" w:rsidP="00D75201"/>
    <w:p w14:paraId="5559E34B" w14:textId="77777777" w:rsidR="00655761" w:rsidRDefault="00655761" w:rsidP="00D75201"/>
    <w:p w14:paraId="7471A589" w14:textId="77777777" w:rsidR="00655761" w:rsidRDefault="00655761" w:rsidP="00D75201"/>
    <w:p w14:paraId="46E86B2F" w14:textId="77777777" w:rsidR="00655761" w:rsidRDefault="00655761" w:rsidP="00D75201"/>
    <w:p w14:paraId="5D64D200" w14:textId="77777777" w:rsidR="00655761" w:rsidRDefault="00655761" w:rsidP="00D75201"/>
    <w:p w14:paraId="7FD9215D" w14:textId="77777777" w:rsidR="00655761" w:rsidRDefault="00655761" w:rsidP="00D75201"/>
    <w:p w14:paraId="47E1E50B" w14:textId="77777777" w:rsidR="00655761" w:rsidRDefault="00655761" w:rsidP="00D75201"/>
    <w:p w14:paraId="401CC55E" w14:textId="77777777" w:rsidR="00655761" w:rsidRDefault="00655761" w:rsidP="00D75201"/>
    <w:p w14:paraId="2ACC6FFB" w14:textId="77777777" w:rsidR="00655761" w:rsidRDefault="00655761" w:rsidP="00D75201"/>
    <w:p w14:paraId="7FF0B8EF" w14:textId="77777777" w:rsidR="00655761" w:rsidRDefault="00655761" w:rsidP="00D75201"/>
    <w:p w14:paraId="78A9AE41" w14:textId="77777777" w:rsidR="00655761" w:rsidRDefault="00655761">
      <w:pPr>
        <w:spacing w:after="200" w:line="276" w:lineRule="auto"/>
        <w:rPr>
          <w:rFonts w:ascii="Arial" w:hAnsi="Arial" w:cs="Arial"/>
          <w:bCs/>
          <w:noProof/>
        </w:rPr>
      </w:pPr>
      <w:r>
        <w:rPr>
          <w:rFonts w:ascii="Arial" w:hAnsi="Arial" w:cs="Arial"/>
          <w:bCs/>
          <w:noProof/>
        </w:rPr>
        <w:br w:type="page"/>
      </w:r>
    </w:p>
    <w:p w14:paraId="0414634F" w14:textId="3B9C5D07" w:rsidR="00655761" w:rsidRDefault="00655761" w:rsidP="008B182C">
      <w:pPr>
        <w:jc w:val="center"/>
        <w:rPr>
          <w:rFonts w:ascii="Arial" w:hAnsi="Arial" w:cs="Arial"/>
          <w:bCs/>
          <w:noProof/>
        </w:rPr>
      </w:pPr>
      <w:r>
        <w:rPr>
          <w:rFonts w:ascii="Arial" w:hAnsi="Arial" w:cs="Arial"/>
          <w:noProof/>
        </w:rPr>
        <w:lastRenderedPageBreak/>
        <w:drawing>
          <wp:inline distT="0" distB="0" distL="0" distR="0" wp14:anchorId="23155187" wp14:editId="03E56796">
            <wp:extent cx="5734050" cy="838200"/>
            <wp:effectExtent l="0" t="0" r="0" b="0"/>
            <wp:docPr id="1440539827" name="Picture 1440539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328E5D" w14:textId="77777777" w:rsidR="00655761" w:rsidRDefault="00655761" w:rsidP="008B182C">
      <w:pPr>
        <w:jc w:val="center"/>
        <w:rPr>
          <w:b/>
          <w:bCs/>
        </w:rPr>
      </w:pPr>
    </w:p>
    <w:p w14:paraId="378C5642" w14:textId="77777777" w:rsidR="00655761" w:rsidRDefault="00655761" w:rsidP="008B182C">
      <w:pPr>
        <w:jc w:val="center"/>
        <w:rPr>
          <w:b/>
          <w:bCs/>
        </w:rPr>
      </w:pPr>
      <w:r>
        <w:rPr>
          <w:b/>
          <w:bCs/>
        </w:rPr>
        <w:t>END SEMESTER EXAMINATION – NOV / DEC 2024</w:t>
      </w:r>
    </w:p>
    <w:p w14:paraId="1DD5FEF7" w14:textId="77777777" w:rsidR="00655761" w:rsidRDefault="0065576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1D19FE" w14:paraId="3B388BA4" w14:textId="77777777" w:rsidTr="001D19FE">
        <w:trPr>
          <w:trHeight w:val="397"/>
          <w:jc w:val="center"/>
        </w:trPr>
        <w:tc>
          <w:tcPr>
            <w:tcW w:w="1555" w:type="dxa"/>
            <w:vAlign w:val="center"/>
          </w:tcPr>
          <w:p w14:paraId="35A30D2B" w14:textId="77777777" w:rsidR="00655761" w:rsidRPr="001D19FE" w:rsidRDefault="00655761" w:rsidP="000630F3">
            <w:pPr>
              <w:pStyle w:val="Title"/>
              <w:jc w:val="left"/>
              <w:rPr>
                <w:b/>
                <w:sz w:val="22"/>
                <w:szCs w:val="22"/>
              </w:rPr>
            </w:pPr>
            <w:r w:rsidRPr="001D19FE">
              <w:rPr>
                <w:b/>
                <w:sz w:val="22"/>
                <w:szCs w:val="22"/>
              </w:rPr>
              <w:t xml:space="preserve">Course Code      </w:t>
            </w:r>
          </w:p>
        </w:tc>
        <w:tc>
          <w:tcPr>
            <w:tcW w:w="6662" w:type="dxa"/>
            <w:vAlign w:val="center"/>
          </w:tcPr>
          <w:p w14:paraId="4B3CF061" w14:textId="77777777" w:rsidR="00655761" w:rsidRPr="001D19FE" w:rsidRDefault="00655761" w:rsidP="001D19FE">
            <w:pPr>
              <w:pStyle w:val="Title"/>
              <w:jc w:val="left"/>
              <w:rPr>
                <w:b/>
                <w:bCs/>
                <w:sz w:val="22"/>
                <w:szCs w:val="22"/>
              </w:rPr>
            </w:pPr>
            <w:r w:rsidRPr="001D19FE">
              <w:rPr>
                <w:b/>
                <w:bCs/>
                <w:sz w:val="22"/>
                <w:szCs w:val="22"/>
              </w:rPr>
              <w:t>20FP3021</w:t>
            </w:r>
          </w:p>
        </w:tc>
        <w:tc>
          <w:tcPr>
            <w:tcW w:w="1417" w:type="dxa"/>
            <w:vAlign w:val="center"/>
          </w:tcPr>
          <w:p w14:paraId="7BDE9732" w14:textId="77777777" w:rsidR="00655761" w:rsidRPr="001D19FE" w:rsidRDefault="00655761" w:rsidP="000630F3">
            <w:pPr>
              <w:pStyle w:val="Title"/>
              <w:ind w:left="-468" w:firstLine="468"/>
              <w:jc w:val="left"/>
              <w:rPr>
                <w:sz w:val="22"/>
                <w:szCs w:val="22"/>
              </w:rPr>
            </w:pPr>
            <w:r w:rsidRPr="001D19FE">
              <w:rPr>
                <w:b/>
                <w:bCs/>
                <w:sz w:val="22"/>
                <w:szCs w:val="22"/>
              </w:rPr>
              <w:t xml:space="preserve">Duration       </w:t>
            </w:r>
          </w:p>
        </w:tc>
        <w:tc>
          <w:tcPr>
            <w:tcW w:w="851" w:type="dxa"/>
            <w:vAlign w:val="center"/>
          </w:tcPr>
          <w:p w14:paraId="255B50D4" w14:textId="77777777" w:rsidR="00655761" w:rsidRPr="001D19FE" w:rsidRDefault="00655761" w:rsidP="000630F3">
            <w:pPr>
              <w:pStyle w:val="Title"/>
              <w:jc w:val="left"/>
              <w:rPr>
                <w:b/>
                <w:sz w:val="22"/>
                <w:szCs w:val="22"/>
              </w:rPr>
            </w:pPr>
            <w:r w:rsidRPr="001D19FE">
              <w:rPr>
                <w:b/>
                <w:sz w:val="22"/>
                <w:szCs w:val="22"/>
              </w:rPr>
              <w:t>3hrs</w:t>
            </w:r>
          </w:p>
        </w:tc>
      </w:tr>
      <w:tr w:rsidR="00655761" w:rsidRPr="001D19FE" w14:paraId="5CCF2BE4" w14:textId="77777777" w:rsidTr="001D19FE">
        <w:trPr>
          <w:trHeight w:val="397"/>
          <w:jc w:val="center"/>
        </w:trPr>
        <w:tc>
          <w:tcPr>
            <w:tcW w:w="1555" w:type="dxa"/>
            <w:vAlign w:val="center"/>
          </w:tcPr>
          <w:p w14:paraId="0351D605" w14:textId="77777777" w:rsidR="00655761" w:rsidRPr="001D19FE" w:rsidRDefault="00655761" w:rsidP="000630F3">
            <w:pPr>
              <w:pStyle w:val="Title"/>
              <w:ind w:right="-160"/>
              <w:jc w:val="left"/>
              <w:rPr>
                <w:b/>
                <w:sz w:val="22"/>
                <w:szCs w:val="22"/>
              </w:rPr>
            </w:pPr>
            <w:r w:rsidRPr="001D19FE">
              <w:rPr>
                <w:b/>
                <w:sz w:val="22"/>
                <w:szCs w:val="22"/>
              </w:rPr>
              <w:t xml:space="preserve">Course Title     </w:t>
            </w:r>
          </w:p>
        </w:tc>
        <w:tc>
          <w:tcPr>
            <w:tcW w:w="6662" w:type="dxa"/>
            <w:vAlign w:val="center"/>
          </w:tcPr>
          <w:p w14:paraId="758C1D35" w14:textId="77777777" w:rsidR="00655761" w:rsidRPr="001D19FE" w:rsidRDefault="00655761" w:rsidP="001D19FE">
            <w:pPr>
              <w:pStyle w:val="Title"/>
              <w:jc w:val="left"/>
              <w:rPr>
                <w:b/>
                <w:bCs/>
                <w:sz w:val="22"/>
                <w:szCs w:val="22"/>
              </w:rPr>
            </w:pPr>
            <w:r w:rsidRPr="001D19FE">
              <w:rPr>
                <w:b/>
                <w:bCs/>
                <w:sz w:val="22"/>
                <w:szCs w:val="22"/>
              </w:rPr>
              <w:t>GREEN TECHNOLOGY IN FOOD PROCESSING</w:t>
            </w:r>
          </w:p>
        </w:tc>
        <w:tc>
          <w:tcPr>
            <w:tcW w:w="1417" w:type="dxa"/>
            <w:vAlign w:val="center"/>
          </w:tcPr>
          <w:p w14:paraId="1B497E95" w14:textId="77777777" w:rsidR="00655761" w:rsidRPr="001D19FE" w:rsidRDefault="00655761" w:rsidP="000630F3">
            <w:pPr>
              <w:pStyle w:val="Title"/>
              <w:jc w:val="left"/>
              <w:rPr>
                <w:b/>
                <w:bCs/>
                <w:sz w:val="22"/>
                <w:szCs w:val="22"/>
              </w:rPr>
            </w:pPr>
            <w:r w:rsidRPr="001D19FE">
              <w:rPr>
                <w:b/>
                <w:bCs/>
                <w:sz w:val="22"/>
                <w:szCs w:val="22"/>
              </w:rPr>
              <w:t xml:space="preserve">Max. Marks </w:t>
            </w:r>
          </w:p>
        </w:tc>
        <w:tc>
          <w:tcPr>
            <w:tcW w:w="851" w:type="dxa"/>
            <w:vAlign w:val="center"/>
          </w:tcPr>
          <w:p w14:paraId="6D89DC23" w14:textId="77777777" w:rsidR="00655761" w:rsidRPr="001D19FE" w:rsidRDefault="00655761" w:rsidP="000630F3">
            <w:pPr>
              <w:pStyle w:val="Title"/>
              <w:jc w:val="left"/>
              <w:rPr>
                <w:b/>
                <w:sz w:val="22"/>
                <w:szCs w:val="22"/>
              </w:rPr>
            </w:pPr>
            <w:r w:rsidRPr="001D19FE">
              <w:rPr>
                <w:b/>
                <w:sz w:val="22"/>
                <w:szCs w:val="22"/>
              </w:rPr>
              <w:t>100</w:t>
            </w:r>
          </w:p>
        </w:tc>
      </w:tr>
    </w:tbl>
    <w:p w14:paraId="12D3A95D"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55761" w:rsidRPr="003F48A5" w14:paraId="4D7BDFA1" w14:textId="77777777" w:rsidTr="000630F3">
        <w:trPr>
          <w:trHeight w:val="552"/>
        </w:trPr>
        <w:tc>
          <w:tcPr>
            <w:tcW w:w="272" w:type="pct"/>
            <w:vAlign w:val="center"/>
          </w:tcPr>
          <w:p w14:paraId="5D151EF6" w14:textId="77777777" w:rsidR="00655761" w:rsidRPr="003F48A5" w:rsidRDefault="00655761" w:rsidP="00F33D16">
            <w:pPr>
              <w:jc w:val="center"/>
              <w:rPr>
                <w:b/>
              </w:rPr>
            </w:pPr>
            <w:r w:rsidRPr="003F48A5">
              <w:rPr>
                <w:b/>
              </w:rPr>
              <w:t>Q. No.</w:t>
            </w:r>
          </w:p>
        </w:tc>
        <w:tc>
          <w:tcPr>
            <w:tcW w:w="3900" w:type="pct"/>
            <w:gridSpan w:val="2"/>
            <w:vAlign w:val="center"/>
          </w:tcPr>
          <w:p w14:paraId="0E51BCD4" w14:textId="77777777" w:rsidR="00655761" w:rsidRPr="003F48A5" w:rsidRDefault="00655761" w:rsidP="00F33D16">
            <w:pPr>
              <w:jc w:val="center"/>
              <w:rPr>
                <w:b/>
              </w:rPr>
            </w:pPr>
            <w:r w:rsidRPr="003F48A5">
              <w:rPr>
                <w:b/>
              </w:rPr>
              <w:t>Questions</w:t>
            </w:r>
          </w:p>
        </w:tc>
        <w:tc>
          <w:tcPr>
            <w:tcW w:w="319" w:type="pct"/>
            <w:vAlign w:val="center"/>
          </w:tcPr>
          <w:p w14:paraId="70C5D559" w14:textId="77777777" w:rsidR="00655761" w:rsidRPr="003F48A5" w:rsidRDefault="00655761" w:rsidP="00F33D16">
            <w:pPr>
              <w:jc w:val="center"/>
              <w:rPr>
                <w:b/>
              </w:rPr>
            </w:pPr>
            <w:r w:rsidRPr="003F48A5">
              <w:rPr>
                <w:b/>
              </w:rPr>
              <w:t>CO</w:t>
            </w:r>
          </w:p>
        </w:tc>
        <w:tc>
          <w:tcPr>
            <w:tcW w:w="256" w:type="pct"/>
            <w:vAlign w:val="center"/>
          </w:tcPr>
          <w:p w14:paraId="7096AA58" w14:textId="77777777" w:rsidR="00655761" w:rsidRPr="003F48A5" w:rsidRDefault="00655761" w:rsidP="00F33D16">
            <w:pPr>
              <w:jc w:val="center"/>
              <w:rPr>
                <w:b/>
              </w:rPr>
            </w:pPr>
            <w:r w:rsidRPr="003F48A5">
              <w:rPr>
                <w:b/>
              </w:rPr>
              <w:t>BL</w:t>
            </w:r>
          </w:p>
        </w:tc>
        <w:tc>
          <w:tcPr>
            <w:tcW w:w="253" w:type="pct"/>
            <w:vAlign w:val="center"/>
          </w:tcPr>
          <w:p w14:paraId="5F11EB47" w14:textId="77777777" w:rsidR="00655761" w:rsidRPr="003F48A5" w:rsidRDefault="00655761" w:rsidP="00F33D16">
            <w:pPr>
              <w:jc w:val="center"/>
              <w:rPr>
                <w:b/>
              </w:rPr>
            </w:pPr>
            <w:r w:rsidRPr="003F48A5">
              <w:rPr>
                <w:b/>
              </w:rPr>
              <w:t>M</w:t>
            </w:r>
          </w:p>
        </w:tc>
      </w:tr>
      <w:tr w:rsidR="00655761" w:rsidRPr="003F48A5" w14:paraId="1369A2E1" w14:textId="77777777" w:rsidTr="00F33D16">
        <w:trPr>
          <w:trHeight w:val="552"/>
        </w:trPr>
        <w:tc>
          <w:tcPr>
            <w:tcW w:w="5000" w:type="pct"/>
            <w:gridSpan w:val="6"/>
            <w:vAlign w:val="center"/>
          </w:tcPr>
          <w:p w14:paraId="243EFF5A" w14:textId="77777777" w:rsidR="00655761" w:rsidRPr="003F48A5" w:rsidRDefault="00655761" w:rsidP="00F33D16">
            <w:pPr>
              <w:jc w:val="center"/>
              <w:rPr>
                <w:b/>
                <w:u w:val="single"/>
              </w:rPr>
            </w:pPr>
            <w:r w:rsidRPr="003F48A5">
              <w:rPr>
                <w:b/>
                <w:u w:val="single"/>
              </w:rPr>
              <w:t>PART – A (4 X 20 = 80 MARKS)</w:t>
            </w:r>
          </w:p>
          <w:p w14:paraId="1FD6EDB3" w14:textId="77777777" w:rsidR="00655761" w:rsidRPr="003F48A5" w:rsidRDefault="00655761" w:rsidP="00F33D16">
            <w:pPr>
              <w:jc w:val="center"/>
              <w:rPr>
                <w:b/>
              </w:rPr>
            </w:pPr>
            <w:r w:rsidRPr="003F48A5">
              <w:rPr>
                <w:b/>
              </w:rPr>
              <w:t>(Answer all the Questions)</w:t>
            </w:r>
          </w:p>
        </w:tc>
      </w:tr>
      <w:tr w:rsidR="00655761" w:rsidRPr="003F48A5" w14:paraId="2860C7BB" w14:textId="77777777" w:rsidTr="000630F3">
        <w:trPr>
          <w:trHeight w:val="283"/>
        </w:trPr>
        <w:tc>
          <w:tcPr>
            <w:tcW w:w="272" w:type="pct"/>
          </w:tcPr>
          <w:p w14:paraId="569A43B7" w14:textId="77777777" w:rsidR="00655761" w:rsidRPr="003F48A5" w:rsidRDefault="00655761" w:rsidP="000630F3">
            <w:pPr>
              <w:jc w:val="center"/>
            </w:pPr>
            <w:r w:rsidRPr="003F48A5">
              <w:t>1.</w:t>
            </w:r>
          </w:p>
        </w:tc>
        <w:tc>
          <w:tcPr>
            <w:tcW w:w="189" w:type="pct"/>
          </w:tcPr>
          <w:p w14:paraId="7724A33C" w14:textId="77777777" w:rsidR="00655761" w:rsidRPr="003F48A5" w:rsidRDefault="00655761" w:rsidP="000630F3">
            <w:pPr>
              <w:jc w:val="center"/>
            </w:pPr>
            <w:r w:rsidRPr="003F48A5">
              <w:t>a.</w:t>
            </w:r>
          </w:p>
        </w:tc>
        <w:tc>
          <w:tcPr>
            <w:tcW w:w="3711" w:type="pct"/>
          </w:tcPr>
          <w:p w14:paraId="53973A3E" w14:textId="77777777" w:rsidR="00655761" w:rsidRPr="003F48A5" w:rsidRDefault="00655761" w:rsidP="000630F3">
            <w:r w:rsidRPr="00EC6463">
              <w:t xml:space="preserve">Describe </w:t>
            </w:r>
            <w:r>
              <w:t>c</w:t>
            </w:r>
            <w:r w:rsidRPr="00EC6463">
              <w:t>haracteristics of global agri-food system.</w:t>
            </w:r>
          </w:p>
        </w:tc>
        <w:tc>
          <w:tcPr>
            <w:tcW w:w="319" w:type="pct"/>
          </w:tcPr>
          <w:p w14:paraId="6BA249B1" w14:textId="77777777" w:rsidR="00655761" w:rsidRPr="003F48A5" w:rsidRDefault="00655761" w:rsidP="000630F3">
            <w:pPr>
              <w:jc w:val="center"/>
            </w:pPr>
            <w:r w:rsidRPr="003F48A5">
              <w:t>CO1</w:t>
            </w:r>
          </w:p>
        </w:tc>
        <w:tc>
          <w:tcPr>
            <w:tcW w:w="256" w:type="pct"/>
          </w:tcPr>
          <w:p w14:paraId="4BF1FE17" w14:textId="77777777" w:rsidR="00655761" w:rsidRPr="003F48A5" w:rsidRDefault="00655761" w:rsidP="000630F3">
            <w:pPr>
              <w:jc w:val="center"/>
            </w:pPr>
            <w:r>
              <w:t>R</w:t>
            </w:r>
          </w:p>
        </w:tc>
        <w:tc>
          <w:tcPr>
            <w:tcW w:w="253" w:type="pct"/>
          </w:tcPr>
          <w:p w14:paraId="1DAD9CB0" w14:textId="77777777" w:rsidR="00655761" w:rsidRPr="003F48A5" w:rsidRDefault="00655761" w:rsidP="000630F3">
            <w:pPr>
              <w:jc w:val="center"/>
            </w:pPr>
            <w:r>
              <w:t>10</w:t>
            </w:r>
          </w:p>
        </w:tc>
      </w:tr>
      <w:tr w:rsidR="00655761" w:rsidRPr="003F48A5" w14:paraId="3FC07170" w14:textId="77777777" w:rsidTr="000630F3">
        <w:trPr>
          <w:trHeight w:val="283"/>
        </w:trPr>
        <w:tc>
          <w:tcPr>
            <w:tcW w:w="272" w:type="pct"/>
          </w:tcPr>
          <w:p w14:paraId="23DB28D4" w14:textId="77777777" w:rsidR="00655761" w:rsidRPr="003F48A5" w:rsidRDefault="00655761" w:rsidP="000630F3">
            <w:pPr>
              <w:jc w:val="center"/>
            </w:pPr>
          </w:p>
        </w:tc>
        <w:tc>
          <w:tcPr>
            <w:tcW w:w="189" w:type="pct"/>
          </w:tcPr>
          <w:p w14:paraId="29BA02F7" w14:textId="77777777" w:rsidR="00655761" w:rsidRPr="003F48A5" w:rsidRDefault="00655761" w:rsidP="000630F3">
            <w:pPr>
              <w:jc w:val="center"/>
            </w:pPr>
            <w:r w:rsidRPr="003F48A5">
              <w:t>b.</w:t>
            </w:r>
          </w:p>
        </w:tc>
        <w:tc>
          <w:tcPr>
            <w:tcW w:w="3711" w:type="pct"/>
          </w:tcPr>
          <w:p w14:paraId="60108F2D" w14:textId="77777777" w:rsidR="00655761" w:rsidRPr="003F48A5" w:rsidRDefault="00655761" w:rsidP="00EF234C">
            <w:pPr>
              <w:jc w:val="both"/>
              <w:rPr>
                <w:bCs/>
              </w:rPr>
            </w:pPr>
            <w:r w:rsidRPr="00EC6463">
              <w:t xml:space="preserve">Enlist </w:t>
            </w:r>
            <w:r>
              <w:t xml:space="preserve">and explain </w:t>
            </w:r>
            <w:r w:rsidRPr="00EC6463">
              <w:t xml:space="preserve">all the Key drivers of the </w:t>
            </w:r>
            <w:r>
              <w:t xml:space="preserve">green </w:t>
            </w:r>
            <w:r w:rsidRPr="00EC6463">
              <w:t>food chain.</w:t>
            </w:r>
          </w:p>
        </w:tc>
        <w:tc>
          <w:tcPr>
            <w:tcW w:w="319" w:type="pct"/>
          </w:tcPr>
          <w:p w14:paraId="76519C31" w14:textId="77777777" w:rsidR="00655761" w:rsidRPr="003F48A5" w:rsidRDefault="00655761" w:rsidP="000630F3">
            <w:pPr>
              <w:jc w:val="center"/>
            </w:pPr>
            <w:r>
              <w:t>CO5</w:t>
            </w:r>
          </w:p>
        </w:tc>
        <w:tc>
          <w:tcPr>
            <w:tcW w:w="256" w:type="pct"/>
          </w:tcPr>
          <w:p w14:paraId="33E204C1" w14:textId="77777777" w:rsidR="00655761" w:rsidRPr="003F48A5" w:rsidRDefault="00655761" w:rsidP="000630F3">
            <w:pPr>
              <w:jc w:val="center"/>
            </w:pPr>
            <w:r>
              <w:t>R</w:t>
            </w:r>
          </w:p>
        </w:tc>
        <w:tc>
          <w:tcPr>
            <w:tcW w:w="253" w:type="pct"/>
          </w:tcPr>
          <w:p w14:paraId="00DD2AD2" w14:textId="77777777" w:rsidR="00655761" w:rsidRPr="003F48A5" w:rsidRDefault="00655761" w:rsidP="000630F3">
            <w:pPr>
              <w:jc w:val="center"/>
            </w:pPr>
            <w:r>
              <w:t>10</w:t>
            </w:r>
          </w:p>
        </w:tc>
      </w:tr>
      <w:tr w:rsidR="00655761" w:rsidRPr="003F48A5" w14:paraId="5FB6C066" w14:textId="77777777" w:rsidTr="000630F3">
        <w:trPr>
          <w:trHeight w:val="239"/>
        </w:trPr>
        <w:tc>
          <w:tcPr>
            <w:tcW w:w="272" w:type="pct"/>
          </w:tcPr>
          <w:p w14:paraId="54CCA38A" w14:textId="77777777" w:rsidR="00655761" w:rsidRPr="003F48A5" w:rsidRDefault="00655761" w:rsidP="00F33D16">
            <w:pPr>
              <w:jc w:val="center"/>
            </w:pPr>
          </w:p>
        </w:tc>
        <w:tc>
          <w:tcPr>
            <w:tcW w:w="189" w:type="pct"/>
          </w:tcPr>
          <w:p w14:paraId="49AABFDF" w14:textId="77777777" w:rsidR="00655761" w:rsidRPr="003F48A5" w:rsidRDefault="00655761" w:rsidP="00F33D16">
            <w:pPr>
              <w:jc w:val="center"/>
            </w:pPr>
          </w:p>
        </w:tc>
        <w:tc>
          <w:tcPr>
            <w:tcW w:w="3711" w:type="pct"/>
          </w:tcPr>
          <w:p w14:paraId="368FA694" w14:textId="77777777" w:rsidR="00655761" w:rsidRPr="003F48A5" w:rsidRDefault="00655761" w:rsidP="00FA7076">
            <w:pPr>
              <w:jc w:val="center"/>
              <w:rPr>
                <w:b/>
                <w:bCs/>
              </w:rPr>
            </w:pPr>
            <w:r w:rsidRPr="003F48A5">
              <w:rPr>
                <w:b/>
                <w:bCs/>
              </w:rPr>
              <w:t>(OR)</w:t>
            </w:r>
          </w:p>
        </w:tc>
        <w:tc>
          <w:tcPr>
            <w:tcW w:w="319" w:type="pct"/>
          </w:tcPr>
          <w:p w14:paraId="3FF64A11" w14:textId="77777777" w:rsidR="00655761" w:rsidRPr="003F48A5" w:rsidRDefault="00655761" w:rsidP="00F33D16">
            <w:pPr>
              <w:jc w:val="center"/>
            </w:pPr>
          </w:p>
        </w:tc>
        <w:tc>
          <w:tcPr>
            <w:tcW w:w="256" w:type="pct"/>
          </w:tcPr>
          <w:p w14:paraId="668440E5" w14:textId="77777777" w:rsidR="00655761" w:rsidRPr="003F48A5" w:rsidRDefault="00655761" w:rsidP="00F33D16">
            <w:pPr>
              <w:jc w:val="center"/>
            </w:pPr>
          </w:p>
        </w:tc>
        <w:tc>
          <w:tcPr>
            <w:tcW w:w="253" w:type="pct"/>
          </w:tcPr>
          <w:p w14:paraId="7ABA7F68" w14:textId="77777777" w:rsidR="00655761" w:rsidRPr="003F48A5" w:rsidRDefault="00655761" w:rsidP="00F33D16">
            <w:pPr>
              <w:jc w:val="center"/>
            </w:pPr>
          </w:p>
        </w:tc>
      </w:tr>
      <w:tr w:rsidR="00655761" w:rsidRPr="003F48A5" w14:paraId="6D710D46" w14:textId="77777777" w:rsidTr="000630F3">
        <w:trPr>
          <w:trHeight w:val="283"/>
        </w:trPr>
        <w:tc>
          <w:tcPr>
            <w:tcW w:w="272" w:type="pct"/>
          </w:tcPr>
          <w:p w14:paraId="01000092" w14:textId="77777777" w:rsidR="00655761" w:rsidRPr="003F48A5" w:rsidRDefault="00655761" w:rsidP="000630F3">
            <w:pPr>
              <w:jc w:val="center"/>
            </w:pPr>
            <w:r w:rsidRPr="003F48A5">
              <w:t>2.</w:t>
            </w:r>
          </w:p>
        </w:tc>
        <w:tc>
          <w:tcPr>
            <w:tcW w:w="189" w:type="pct"/>
          </w:tcPr>
          <w:p w14:paraId="782289A6" w14:textId="77777777" w:rsidR="00655761" w:rsidRPr="003F48A5" w:rsidRDefault="00655761" w:rsidP="000630F3">
            <w:pPr>
              <w:jc w:val="center"/>
            </w:pPr>
            <w:r w:rsidRPr="003F48A5">
              <w:t>a.</w:t>
            </w:r>
          </w:p>
        </w:tc>
        <w:tc>
          <w:tcPr>
            <w:tcW w:w="3711" w:type="pct"/>
          </w:tcPr>
          <w:p w14:paraId="60079060" w14:textId="77777777" w:rsidR="00655761" w:rsidRPr="003F48A5" w:rsidRDefault="00655761" w:rsidP="000630F3">
            <w:r w:rsidRPr="00C3276B">
              <w:t xml:space="preserve">Differentiate between </w:t>
            </w:r>
            <w:r>
              <w:t>p</w:t>
            </w:r>
            <w:r w:rsidRPr="00C3276B">
              <w:t xml:space="preserve">roduct </w:t>
            </w:r>
            <w:r>
              <w:t>o</w:t>
            </w:r>
            <w:r w:rsidRPr="00C3276B">
              <w:t xml:space="preserve">riented and </w:t>
            </w:r>
            <w:r>
              <w:t>p</w:t>
            </w:r>
            <w:r w:rsidRPr="00C3276B">
              <w:t>rocess oriented LCA.</w:t>
            </w:r>
          </w:p>
        </w:tc>
        <w:tc>
          <w:tcPr>
            <w:tcW w:w="319" w:type="pct"/>
          </w:tcPr>
          <w:p w14:paraId="1D3AADFC" w14:textId="77777777" w:rsidR="00655761" w:rsidRPr="003F48A5" w:rsidRDefault="00655761" w:rsidP="000630F3">
            <w:pPr>
              <w:jc w:val="center"/>
            </w:pPr>
            <w:r w:rsidRPr="003F48A5">
              <w:t>CO2</w:t>
            </w:r>
          </w:p>
        </w:tc>
        <w:tc>
          <w:tcPr>
            <w:tcW w:w="256" w:type="pct"/>
          </w:tcPr>
          <w:p w14:paraId="6F3160BB" w14:textId="77777777" w:rsidR="00655761" w:rsidRPr="003F48A5" w:rsidRDefault="00655761" w:rsidP="000630F3">
            <w:pPr>
              <w:jc w:val="center"/>
            </w:pPr>
            <w:r>
              <w:t>A</w:t>
            </w:r>
          </w:p>
        </w:tc>
        <w:tc>
          <w:tcPr>
            <w:tcW w:w="253" w:type="pct"/>
          </w:tcPr>
          <w:p w14:paraId="5458CB03" w14:textId="77777777" w:rsidR="00655761" w:rsidRPr="003F48A5" w:rsidRDefault="00655761" w:rsidP="000630F3">
            <w:pPr>
              <w:jc w:val="center"/>
            </w:pPr>
            <w:r>
              <w:t>10</w:t>
            </w:r>
          </w:p>
        </w:tc>
      </w:tr>
      <w:tr w:rsidR="00655761" w:rsidRPr="003F48A5" w14:paraId="16713AD8" w14:textId="77777777" w:rsidTr="000630F3">
        <w:trPr>
          <w:trHeight w:val="283"/>
        </w:trPr>
        <w:tc>
          <w:tcPr>
            <w:tcW w:w="272" w:type="pct"/>
          </w:tcPr>
          <w:p w14:paraId="251738CF" w14:textId="77777777" w:rsidR="00655761" w:rsidRPr="003F48A5" w:rsidRDefault="00655761" w:rsidP="000630F3">
            <w:pPr>
              <w:jc w:val="center"/>
            </w:pPr>
          </w:p>
        </w:tc>
        <w:tc>
          <w:tcPr>
            <w:tcW w:w="189" w:type="pct"/>
          </w:tcPr>
          <w:p w14:paraId="06EB12C7" w14:textId="77777777" w:rsidR="00655761" w:rsidRPr="003F48A5" w:rsidRDefault="00655761" w:rsidP="000630F3">
            <w:pPr>
              <w:jc w:val="center"/>
            </w:pPr>
            <w:r w:rsidRPr="003F48A5">
              <w:t>b.</w:t>
            </w:r>
          </w:p>
        </w:tc>
        <w:tc>
          <w:tcPr>
            <w:tcW w:w="3711" w:type="pct"/>
          </w:tcPr>
          <w:p w14:paraId="033C0AE7" w14:textId="77777777" w:rsidR="00655761" w:rsidRPr="003F48A5" w:rsidRDefault="00655761" w:rsidP="000630F3">
            <w:r>
              <w:t>W</w:t>
            </w:r>
            <w:r w:rsidRPr="00C3276B">
              <w:t xml:space="preserve">rite an overview on </w:t>
            </w:r>
            <w:r>
              <w:t>g</w:t>
            </w:r>
            <w:r w:rsidRPr="00C3276B">
              <w:t xml:space="preserve">reen </w:t>
            </w:r>
            <w:r>
              <w:t>c</w:t>
            </w:r>
            <w:r w:rsidRPr="00C3276B">
              <w:t>hemistry.</w:t>
            </w:r>
          </w:p>
        </w:tc>
        <w:tc>
          <w:tcPr>
            <w:tcW w:w="319" w:type="pct"/>
          </w:tcPr>
          <w:p w14:paraId="317AF2A5" w14:textId="77777777" w:rsidR="00655761" w:rsidRPr="003F48A5" w:rsidRDefault="00655761" w:rsidP="000630F3">
            <w:pPr>
              <w:jc w:val="center"/>
            </w:pPr>
            <w:r>
              <w:t>CO1</w:t>
            </w:r>
          </w:p>
        </w:tc>
        <w:tc>
          <w:tcPr>
            <w:tcW w:w="256" w:type="pct"/>
          </w:tcPr>
          <w:p w14:paraId="54BB7CA8" w14:textId="77777777" w:rsidR="00655761" w:rsidRPr="003F48A5" w:rsidRDefault="00655761" w:rsidP="000630F3">
            <w:pPr>
              <w:jc w:val="center"/>
            </w:pPr>
            <w:r>
              <w:t>R</w:t>
            </w:r>
          </w:p>
        </w:tc>
        <w:tc>
          <w:tcPr>
            <w:tcW w:w="253" w:type="pct"/>
          </w:tcPr>
          <w:p w14:paraId="37AA2C46" w14:textId="77777777" w:rsidR="00655761" w:rsidRPr="003F48A5" w:rsidRDefault="00655761" w:rsidP="000630F3">
            <w:pPr>
              <w:jc w:val="center"/>
            </w:pPr>
            <w:r>
              <w:t>10</w:t>
            </w:r>
          </w:p>
        </w:tc>
      </w:tr>
      <w:tr w:rsidR="00655761" w:rsidRPr="003F48A5" w14:paraId="31BE8207" w14:textId="77777777" w:rsidTr="000630F3">
        <w:trPr>
          <w:trHeight w:val="397"/>
        </w:trPr>
        <w:tc>
          <w:tcPr>
            <w:tcW w:w="272" w:type="pct"/>
          </w:tcPr>
          <w:p w14:paraId="10EB39E7" w14:textId="77777777" w:rsidR="00655761" w:rsidRPr="003F48A5" w:rsidRDefault="00655761" w:rsidP="00F33D16">
            <w:pPr>
              <w:jc w:val="center"/>
            </w:pPr>
          </w:p>
        </w:tc>
        <w:tc>
          <w:tcPr>
            <w:tcW w:w="189" w:type="pct"/>
          </w:tcPr>
          <w:p w14:paraId="2B1906B2" w14:textId="77777777" w:rsidR="00655761" w:rsidRPr="003F48A5" w:rsidRDefault="00655761" w:rsidP="00F33D16">
            <w:pPr>
              <w:jc w:val="center"/>
            </w:pPr>
          </w:p>
        </w:tc>
        <w:tc>
          <w:tcPr>
            <w:tcW w:w="3711" w:type="pct"/>
          </w:tcPr>
          <w:p w14:paraId="7A22A1D8" w14:textId="77777777" w:rsidR="00655761" w:rsidRPr="003F48A5" w:rsidRDefault="00655761" w:rsidP="00FA7076">
            <w:pPr>
              <w:jc w:val="center"/>
            </w:pPr>
          </w:p>
        </w:tc>
        <w:tc>
          <w:tcPr>
            <w:tcW w:w="319" w:type="pct"/>
          </w:tcPr>
          <w:p w14:paraId="1DA7CABD" w14:textId="77777777" w:rsidR="00655761" w:rsidRPr="003F48A5" w:rsidRDefault="00655761" w:rsidP="00F33D16">
            <w:pPr>
              <w:jc w:val="center"/>
            </w:pPr>
          </w:p>
        </w:tc>
        <w:tc>
          <w:tcPr>
            <w:tcW w:w="256" w:type="pct"/>
          </w:tcPr>
          <w:p w14:paraId="49198475" w14:textId="77777777" w:rsidR="00655761" w:rsidRPr="003F48A5" w:rsidRDefault="00655761" w:rsidP="00F33D16">
            <w:pPr>
              <w:jc w:val="center"/>
            </w:pPr>
          </w:p>
        </w:tc>
        <w:tc>
          <w:tcPr>
            <w:tcW w:w="253" w:type="pct"/>
          </w:tcPr>
          <w:p w14:paraId="72FB6780" w14:textId="77777777" w:rsidR="00655761" w:rsidRPr="003F48A5" w:rsidRDefault="00655761" w:rsidP="00F33D16">
            <w:pPr>
              <w:jc w:val="center"/>
            </w:pPr>
          </w:p>
        </w:tc>
      </w:tr>
      <w:tr w:rsidR="00655761" w:rsidRPr="003F48A5" w14:paraId="4EFE505D" w14:textId="77777777" w:rsidTr="000630F3">
        <w:trPr>
          <w:trHeight w:val="283"/>
        </w:trPr>
        <w:tc>
          <w:tcPr>
            <w:tcW w:w="272" w:type="pct"/>
          </w:tcPr>
          <w:p w14:paraId="748F0900" w14:textId="77777777" w:rsidR="00655761" w:rsidRPr="003F48A5" w:rsidRDefault="00655761" w:rsidP="000630F3">
            <w:pPr>
              <w:jc w:val="center"/>
            </w:pPr>
            <w:r w:rsidRPr="003F48A5">
              <w:t>3.</w:t>
            </w:r>
          </w:p>
        </w:tc>
        <w:tc>
          <w:tcPr>
            <w:tcW w:w="189" w:type="pct"/>
          </w:tcPr>
          <w:p w14:paraId="2E5949A0" w14:textId="77777777" w:rsidR="00655761" w:rsidRPr="003F48A5" w:rsidRDefault="00655761" w:rsidP="000630F3">
            <w:pPr>
              <w:jc w:val="center"/>
            </w:pPr>
            <w:r w:rsidRPr="003F48A5">
              <w:t>a.</w:t>
            </w:r>
          </w:p>
        </w:tc>
        <w:tc>
          <w:tcPr>
            <w:tcW w:w="3711" w:type="pct"/>
          </w:tcPr>
          <w:p w14:paraId="326A4615" w14:textId="77777777" w:rsidR="00655761" w:rsidRPr="003F48A5" w:rsidRDefault="00655761" w:rsidP="000630F3">
            <w:r>
              <w:t>Illustrate the</w:t>
            </w:r>
            <w:r w:rsidRPr="00A56AA1">
              <w:t xml:space="preserve"> </w:t>
            </w:r>
            <w:r>
              <w:t>p</w:t>
            </w:r>
            <w:r w:rsidRPr="00A56AA1">
              <w:t xml:space="preserve">rinciple of </w:t>
            </w:r>
            <w:r>
              <w:t>s</w:t>
            </w:r>
            <w:r w:rsidRPr="00A56AA1">
              <w:t>ubcritical water extraction</w:t>
            </w:r>
            <w:r>
              <w:t xml:space="preserve"> and enlist its application in food industry</w:t>
            </w:r>
            <w:r w:rsidRPr="00A56AA1">
              <w:t>.</w:t>
            </w:r>
          </w:p>
        </w:tc>
        <w:tc>
          <w:tcPr>
            <w:tcW w:w="319" w:type="pct"/>
          </w:tcPr>
          <w:p w14:paraId="320F6DFE" w14:textId="77777777" w:rsidR="00655761" w:rsidRPr="003F48A5" w:rsidRDefault="00655761" w:rsidP="000630F3">
            <w:pPr>
              <w:jc w:val="center"/>
            </w:pPr>
            <w:r w:rsidRPr="003F48A5">
              <w:t>CO3</w:t>
            </w:r>
          </w:p>
        </w:tc>
        <w:tc>
          <w:tcPr>
            <w:tcW w:w="256" w:type="pct"/>
          </w:tcPr>
          <w:p w14:paraId="14FB855D" w14:textId="77777777" w:rsidR="00655761" w:rsidRPr="003F48A5" w:rsidRDefault="00655761" w:rsidP="000630F3">
            <w:pPr>
              <w:jc w:val="center"/>
            </w:pPr>
            <w:r>
              <w:t>U</w:t>
            </w:r>
          </w:p>
        </w:tc>
        <w:tc>
          <w:tcPr>
            <w:tcW w:w="253" w:type="pct"/>
          </w:tcPr>
          <w:p w14:paraId="1037FD55" w14:textId="77777777" w:rsidR="00655761" w:rsidRPr="003F48A5" w:rsidRDefault="00655761" w:rsidP="000630F3">
            <w:pPr>
              <w:jc w:val="center"/>
            </w:pPr>
            <w:r>
              <w:t>10</w:t>
            </w:r>
          </w:p>
        </w:tc>
      </w:tr>
      <w:tr w:rsidR="00655761" w:rsidRPr="003F48A5" w14:paraId="51CDF1FD" w14:textId="77777777" w:rsidTr="000630F3">
        <w:trPr>
          <w:trHeight w:val="283"/>
        </w:trPr>
        <w:tc>
          <w:tcPr>
            <w:tcW w:w="272" w:type="pct"/>
          </w:tcPr>
          <w:p w14:paraId="0D5DD941" w14:textId="77777777" w:rsidR="00655761" w:rsidRPr="003F48A5" w:rsidRDefault="00655761" w:rsidP="000630F3">
            <w:pPr>
              <w:jc w:val="center"/>
            </w:pPr>
          </w:p>
        </w:tc>
        <w:tc>
          <w:tcPr>
            <w:tcW w:w="189" w:type="pct"/>
          </w:tcPr>
          <w:p w14:paraId="64644171" w14:textId="77777777" w:rsidR="00655761" w:rsidRPr="003F48A5" w:rsidRDefault="00655761" w:rsidP="000630F3">
            <w:pPr>
              <w:jc w:val="center"/>
            </w:pPr>
            <w:r w:rsidRPr="003F48A5">
              <w:t>b.</w:t>
            </w:r>
          </w:p>
        </w:tc>
        <w:tc>
          <w:tcPr>
            <w:tcW w:w="3711" w:type="pct"/>
          </w:tcPr>
          <w:p w14:paraId="752F7A0B" w14:textId="77777777" w:rsidR="00655761" w:rsidRPr="003F48A5" w:rsidRDefault="00655761" w:rsidP="00EF234C">
            <w:pPr>
              <w:jc w:val="both"/>
              <w:rPr>
                <w:bCs/>
              </w:rPr>
            </w:pPr>
            <w:r>
              <w:t>Write a</w:t>
            </w:r>
            <w:r w:rsidRPr="00A56AA1">
              <w:t>dvantages</w:t>
            </w:r>
            <w:r>
              <w:t xml:space="preserve"> and l</w:t>
            </w:r>
            <w:r w:rsidRPr="00A56AA1">
              <w:t xml:space="preserve">imitations of </w:t>
            </w:r>
            <w:r>
              <w:t>s</w:t>
            </w:r>
            <w:r w:rsidRPr="00A56AA1">
              <w:t>ubcritical water extract</w:t>
            </w:r>
            <w:r>
              <w:t>ion.</w:t>
            </w:r>
          </w:p>
        </w:tc>
        <w:tc>
          <w:tcPr>
            <w:tcW w:w="319" w:type="pct"/>
          </w:tcPr>
          <w:p w14:paraId="3969EAB6" w14:textId="77777777" w:rsidR="00655761" w:rsidRPr="003F48A5" w:rsidRDefault="00655761" w:rsidP="000630F3">
            <w:pPr>
              <w:jc w:val="center"/>
            </w:pPr>
            <w:r>
              <w:t>CO2</w:t>
            </w:r>
          </w:p>
        </w:tc>
        <w:tc>
          <w:tcPr>
            <w:tcW w:w="256" w:type="pct"/>
          </w:tcPr>
          <w:p w14:paraId="2F5E258E" w14:textId="77777777" w:rsidR="00655761" w:rsidRPr="003F48A5" w:rsidRDefault="00655761" w:rsidP="000630F3">
            <w:pPr>
              <w:jc w:val="center"/>
            </w:pPr>
            <w:r>
              <w:t>R</w:t>
            </w:r>
          </w:p>
        </w:tc>
        <w:tc>
          <w:tcPr>
            <w:tcW w:w="253" w:type="pct"/>
          </w:tcPr>
          <w:p w14:paraId="49D37F78" w14:textId="77777777" w:rsidR="00655761" w:rsidRPr="003F48A5" w:rsidRDefault="00655761" w:rsidP="000630F3">
            <w:pPr>
              <w:jc w:val="center"/>
            </w:pPr>
            <w:r>
              <w:t>10</w:t>
            </w:r>
          </w:p>
        </w:tc>
      </w:tr>
      <w:tr w:rsidR="00655761" w:rsidRPr="003F48A5" w14:paraId="66BBB81F" w14:textId="77777777" w:rsidTr="000630F3">
        <w:trPr>
          <w:trHeight w:val="173"/>
        </w:trPr>
        <w:tc>
          <w:tcPr>
            <w:tcW w:w="272" w:type="pct"/>
          </w:tcPr>
          <w:p w14:paraId="64C9571E" w14:textId="77777777" w:rsidR="00655761" w:rsidRPr="003F48A5" w:rsidRDefault="00655761" w:rsidP="00F33D16">
            <w:pPr>
              <w:jc w:val="center"/>
            </w:pPr>
          </w:p>
        </w:tc>
        <w:tc>
          <w:tcPr>
            <w:tcW w:w="189" w:type="pct"/>
          </w:tcPr>
          <w:p w14:paraId="1B1FFC6F" w14:textId="77777777" w:rsidR="00655761" w:rsidRPr="003F48A5" w:rsidRDefault="00655761" w:rsidP="00F33D16">
            <w:pPr>
              <w:jc w:val="center"/>
            </w:pPr>
          </w:p>
        </w:tc>
        <w:tc>
          <w:tcPr>
            <w:tcW w:w="3711" w:type="pct"/>
          </w:tcPr>
          <w:p w14:paraId="3523DC55" w14:textId="77777777" w:rsidR="00655761" w:rsidRPr="003F48A5" w:rsidRDefault="00655761" w:rsidP="00FA7076">
            <w:pPr>
              <w:jc w:val="center"/>
            </w:pPr>
            <w:r w:rsidRPr="003F48A5">
              <w:rPr>
                <w:b/>
                <w:bCs/>
              </w:rPr>
              <w:t>(OR)</w:t>
            </w:r>
          </w:p>
        </w:tc>
        <w:tc>
          <w:tcPr>
            <w:tcW w:w="319" w:type="pct"/>
          </w:tcPr>
          <w:p w14:paraId="3BC87096" w14:textId="77777777" w:rsidR="00655761" w:rsidRPr="003F48A5" w:rsidRDefault="00655761" w:rsidP="00F33D16">
            <w:pPr>
              <w:jc w:val="center"/>
            </w:pPr>
          </w:p>
        </w:tc>
        <w:tc>
          <w:tcPr>
            <w:tcW w:w="256" w:type="pct"/>
          </w:tcPr>
          <w:p w14:paraId="1393FDD1" w14:textId="77777777" w:rsidR="00655761" w:rsidRPr="003F48A5" w:rsidRDefault="00655761" w:rsidP="00F33D16">
            <w:pPr>
              <w:jc w:val="center"/>
            </w:pPr>
          </w:p>
        </w:tc>
        <w:tc>
          <w:tcPr>
            <w:tcW w:w="253" w:type="pct"/>
          </w:tcPr>
          <w:p w14:paraId="2F7CEDCE" w14:textId="77777777" w:rsidR="00655761" w:rsidRPr="003F48A5" w:rsidRDefault="00655761" w:rsidP="00F33D16">
            <w:pPr>
              <w:jc w:val="center"/>
            </w:pPr>
          </w:p>
        </w:tc>
      </w:tr>
      <w:tr w:rsidR="00655761" w:rsidRPr="003F48A5" w14:paraId="4CAB7848" w14:textId="77777777" w:rsidTr="000630F3">
        <w:trPr>
          <w:trHeight w:val="283"/>
        </w:trPr>
        <w:tc>
          <w:tcPr>
            <w:tcW w:w="272" w:type="pct"/>
          </w:tcPr>
          <w:p w14:paraId="4A93779F" w14:textId="77777777" w:rsidR="00655761" w:rsidRPr="003F48A5" w:rsidRDefault="00655761" w:rsidP="000630F3">
            <w:pPr>
              <w:jc w:val="center"/>
            </w:pPr>
            <w:r w:rsidRPr="003F48A5">
              <w:t>4.</w:t>
            </w:r>
          </w:p>
        </w:tc>
        <w:tc>
          <w:tcPr>
            <w:tcW w:w="189" w:type="pct"/>
          </w:tcPr>
          <w:p w14:paraId="1660D9FE" w14:textId="77777777" w:rsidR="00655761" w:rsidRPr="003F48A5" w:rsidRDefault="00655761" w:rsidP="000630F3">
            <w:pPr>
              <w:jc w:val="center"/>
            </w:pPr>
            <w:r w:rsidRPr="003F48A5">
              <w:t>a.</w:t>
            </w:r>
          </w:p>
        </w:tc>
        <w:tc>
          <w:tcPr>
            <w:tcW w:w="3711" w:type="pct"/>
          </w:tcPr>
          <w:p w14:paraId="1C97A6D7" w14:textId="77777777" w:rsidR="00655761" w:rsidRPr="003F48A5" w:rsidRDefault="00655761" w:rsidP="00EF234C">
            <w:pPr>
              <w:jc w:val="both"/>
            </w:pPr>
            <w:r>
              <w:t xml:space="preserve">Conceptualize sustainability and its parameter in view of food processing industry.   </w:t>
            </w:r>
          </w:p>
        </w:tc>
        <w:tc>
          <w:tcPr>
            <w:tcW w:w="319" w:type="pct"/>
          </w:tcPr>
          <w:p w14:paraId="00E8371D" w14:textId="77777777" w:rsidR="00655761" w:rsidRPr="003F48A5" w:rsidRDefault="00655761" w:rsidP="000630F3">
            <w:pPr>
              <w:jc w:val="center"/>
            </w:pPr>
            <w:r w:rsidRPr="003F48A5">
              <w:t>CO4</w:t>
            </w:r>
          </w:p>
        </w:tc>
        <w:tc>
          <w:tcPr>
            <w:tcW w:w="256" w:type="pct"/>
          </w:tcPr>
          <w:p w14:paraId="6796FF11" w14:textId="77777777" w:rsidR="00655761" w:rsidRPr="003F48A5" w:rsidRDefault="00655761" w:rsidP="000630F3">
            <w:pPr>
              <w:jc w:val="center"/>
            </w:pPr>
            <w:r>
              <w:t>A</w:t>
            </w:r>
          </w:p>
        </w:tc>
        <w:tc>
          <w:tcPr>
            <w:tcW w:w="253" w:type="pct"/>
          </w:tcPr>
          <w:p w14:paraId="26C41D79" w14:textId="77777777" w:rsidR="00655761" w:rsidRPr="003F48A5" w:rsidRDefault="00655761" w:rsidP="000630F3">
            <w:pPr>
              <w:jc w:val="center"/>
            </w:pPr>
            <w:r>
              <w:t>10</w:t>
            </w:r>
          </w:p>
        </w:tc>
      </w:tr>
      <w:tr w:rsidR="00655761" w:rsidRPr="003F48A5" w14:paraId="2CC337FC" w14:textId="77777777" w:rsidTr="000630F3">
        <w:trPr>
          <w:trHeight w:val="283"/>
        </w:trPr>
        <w:tc>
          <w:tcPr>
            <w:tcW w:w="272" w:type="pct"/>
          </w:tcPr>
          <w:p w14:paraId="69324D60" w14:textId="77777777" w:rsidR="00655761" w:rsidRPr="003F48A5" w:rsidRDefault="00655761" w:rsidP="000630F3">
            <w:pPr>
              <w:jc w:val="center"/>
            </w:pPr>
          </w:p>
        </w:tc>
        <w:tc>
          <w:tcPr>
            <w:tcW w:w="189" w:type="pct"/>
          </w:tcPr>
          <w:p w14:paraId="49CF594E" w14:textId="77777777" w:rsidR="00655761" w:rsidRPr="003F48A5" w:rsidRDefault="00655761" w:rsidP="000630F3">
            <w:pPr>
              <w:jc w:val="center"/>
            </w:pPr>
            <w:r w:rsidRPr="003F48A5">
              <w:t>b.</w:t>
            </w:r>
          </w:p>
        </w:tc>
        <w:tc>
          <w:tcPr>
            <w:tcW w:w="3711" w:type="pct"/>
          </w:tcPr>
          <w:p w14:paraId="32A1E1B9" w14:textId="77777777" w:rsidR="00655761" w:rsidRPr="003F48A5" w:rsidRDefault="00655761" w:rsidP="000630F3">
            <w:pPr>
              <w:rPr>
                <w:bCs/>
              </w:rPr>
            </w:pPr>
            <w:r>
              <w:t>Describe</w:t>
            </w:r>
            <w:r w:rsidRPr="009275D8">
              <w:t xml:space="preserve"> the importance, benefits and drawbacks of bipolar electrodialysis in food processing.</w:t>
            </w:r>
          </w:p>
        </w:tc>
        <w:tc>
          <w:tcPr>
            <w:tcW w:w="319" w:type="pct"/>
          </w:tcPr>
          <w:p w14:paraId="075D4EA0" w14:textId="77777777" w:rsidR="00655761" w:rsidRPr="003F48A5" w:rsidRDefault="00655761" w:rsidP="000630F3">
            <w:pPr>
              <w:jc w:val="center"/>
            </w:pPr>
            <w:r>
              <w:t>CO4</w:t>
            </w:r>
          </w:p>
        </w:tc>
        <w:tc>
          <w:tcPr>
            <w:tcW w:w="256" w:type="pct"/>
          </w:tcPr>
          <w:p w14:paraId="219E107E" w14:textId="77777777" w:rsidR="00655761" w:rsidRPr="003F48A5" w:rsidRDefault="00655761" w:rsidP="000630F3">
            <w:pPr>
              <w:jc w:val="center"/>
            </w:pPr>
            <w:r>
              <w:t>U</w:t>
            </w:r>
          </w:p>
        </w:tc>
        <w:tc>
          <w:tcPr>
            <w:tcW w:w="253" w:type="pct"/>
          </w:tcPr>
          <w:p w14:paraId="47EB665F" w14:textId="77777777" w:rsidR="00655761" w:rsidRPr="003F48A5" w:rsidRDefault="00655761" w:rsidP="000630F3">
            <w:pPr>
              <w:jc w:val="center"/>
            </w:pPr>
            <w:r>
              <w:t>10</w:t>
            </w:r>
          </w:p>
        </w:tc>
      </w:tr>
      <w:tr w:rsidR="00655761" w:rsidRPr="003F48A5" w14:paraId="2734E8A5" w14:textId="77777777" w:rsidTr="000630F3">
        <w:trPr>
          <w:trHeight w:val="397"/>
        </w:trPr>
        <w:tc>
          <w:tcPr>
            <w:tcW w:w="272" w:type="pct"/>
          </w:tcPr>
          <w:p w14:paraId="5847807C" w14:textId="77777777" w:rsidR="00655761" w:rsidRPr="003F48A5" w:rsidRDefault="00655761" w:rsidP="00F33D16">
            <w:pPr>
              <w:jc w:val="center"/>
            </w:pPr>
          </w:p>
        </w:tc>
        <w:tc>
          <w:tcPr>
            <w:tcW w:w="189" w:type="pct"/>
          </w:tcPr>
          <w:p w14:paraId="4A18E8E4" w14:textId="77777777" w:rsidR="00655761" w:rsidRPr="003F48A5" w:rsidRDefault="00655761" w:rsidP="00F33D16">
            <w:pPr>
              <w:jc w:val="center"/>
            </w:pPr>
          </w:p>
        </w:tc>
        <w:tc>
          <w:tcPr>
            <w:tcW w:w="3711" w:type="pct"/>
          </w:tcPr>
          <w:p w14:paraId="38AB567C" w14:textId="77777777" w:rsidR="00655761" w:rsidRPr="003F48A5" w:rsidRDefault="00655761" w:rsidP="00FA7076">
            <w:pPr>
              <w:jc w:val="center"/>
            </w:pPr>
          </w:p>
        </w:tc>
        <w:tc>
          <w:tcPr>
            <w:tcW w:w="319" w:type="pct"/>
          </w:tcPr>
          <w:p w14:paraId="20219CDA" w14:textId="77777777" w:rsidR="00655761" w:rsidRPr="003F48A5" w:rsidRDefault="00655761" w:rsidP="00F33D16">
            <w:pPr>
              <w:jc w:val="center"/>
            </w:pPr>
          </w:p>
        </w:tc>
        <w:tc>
          <w:tcPr>
            <w:tcW w:w="256" w:type="pct"/>
          </w:tcPr>
          <w:p w14:paraId="448B2DD0" w14:textId="77777777" w:rsidR="00655761" w:rsidRPr="003F48A5" w:rsidRDefault="00655761" w:rsidP="00F33D16">
            <w:pPr>
              <w:jc w:val="center"/>
            </w:pPr>
          </w:p>
        </w:tc>
        <w:tc>
          <w:tcPr>
            <w:tcW w:w="253" w:type="pct"/>
          </w:tcPr>
          <w:p w14:paraId="2A695D81" w14:textId="77777777" w:rsidR="00655761" w:rsidRPr="003F48A5" w:rsidRDefault="00655761" w:rsidP="00F33D16">
            <w:pPr>
              <w:jc w:val="center"/>
            </w:pPr>
          </w:p>
        </w:tc>
      </w:tr>
      <w:tr w:rsidR="00655761" w:rsidRPr="003F48A5" w14:paraId="19FFDF98" w14:textId="77777777" w:rsidTr="000630F3">
        <w:trPr>
          <w:trHeight w:val="283"/>
        </w:trPr>
        <w:tc>
          <w:tcPr>
            <w:tcW w:w="272" w:type="pct"/>
          </w:tcPr>
          <w:p w14:paraId="33CDC00F" w14:textId="77777777" w:rsidR="00655761" w:rsidRPr="003F48A5" w:rsidRDefault="00655761" w:rsidP="000630F3">
            <w:pPr>
              <w:jc w:val="center"/>
            </w:pPr>
            <w:r w:rsidRPr="003F48A5">
              <w:t>5.</w:t>
            </w:r>
          </w:p>
        </w:tc>
        <w:tc>
          <w:tcPr>
            <w:tcW w:w="189" w:type="pct"/>
          </w:tcPr>
          <w:p w14:paraId="774DC92D" w14:textId="77777777" w:rsidR="00655761" w:rsidRPr="003F48A5" w:rsidRDefault="00655761" w:rsidP="000630F3">
            <w:pPr>
              <w:jc w:val="center"/>
            </w:pPr>
            <w:r w:rsidRPr="003F48A5">
              <w:t>a.</w:t>
            </w:r>
          </w:p>
        </w:tc>
        <w:tc>
          <w:tcPr>
            <w:tcW w:w="3711" w:type="pct"/>
          </w:tcPr>
          <w:p w14:paraId="7E2BB95B" w14:textId="77777777" w:rsidR="00655761" w:rsidRPr="003F48A5" w:rsidRDefault="00655761" w:rsidP="000630F3">
            <w:r>
              <w:t>Give a brief outline on importance of f</w:t>
            </w:r>
            <w:r w:rsidRPr="00C25770">
              <w:t>ood enzymes</w:t>
            </w:r>
            <w:r>
              <w:t xml:space="preserve"> with its</w:t>
            </w:r>
            <w:r w:rsidRPr="00C25770">
              <w:t xml:space="preserve"> principles and list enzyme groups used in food industry.</w:t>
            </w:r>
          </w:p>
        </w:tc>
        <w:tc>
          <w:tcPr>
            <w:tcW w:w="319" w:type="pct"/>
          </w:tcPr>
          <w:p w14:paraId="6E72DB8E" w14:textId="77777777" w:rsidR="00655761" w:rsidRPr="003F48A5" w:rsidRDefault="00655761" w:rsidP="000630F3">
            <w:pPr>
              <w:jc w:val="center"/>
            </w:pPr>
            <w:r w:rsidRPr="003F48A5">
              <w:t>CO5</w:t>
            </w:r>
          </w:p>
        </w:tc>
        <w:tc>
          <w:tcPr>
            <w:tcW w:w="256" w:type="pct"/>
          </w:tcPr>
          <w:p w14:paraId="475DCE65" w14:textId="77777777" w:rsidR="00655761" w:rsidRPr="003F48A5" w:rsidRDefault="00655761" w:rsidP="000630F3">
            <w:pPr>
              <w:jc w:val="center"/>
            </w:pPr>
            <w:r>
              <w:t>U</w:t>
            </w:r>
          </w:p>
        </w:tc>
        <w:tc>
          <w:tcPr>
            <w:tcW w:w="253" w:type="pct"/>
          </w:tcPr>
          <w:p w14:paraId="74C3E39C" w14:textId="77777777" w:rsidR="00655761" w:rsidRPr="003F48A5" w:rsidRDefault="00655761" w:rsidP="000630F3">
            <w:pPr>
              <w:jc w:val="center"/>
            </w:pPr>
            <w:r>
              <w:t>10</w:t>
            </w:r>
          </w:p>
        </w:tc>
      </w:tr>
      <w:tr w:rsidR="00655761" w:rsidRPr="003F48A5" w14:paraId="6C4F665F" w14:textId="77777777" w:rsidTr="000630F3">
        <w:trPr>
          <w:trHeight w:val="283"/>
        </w:trPr>
        <w:tc>
          <w:tcPr>
            <w:tcW w:w="272" w:type="pct"/>
          </w:tcPr>
          <w:p w14:paraId="083190E1" w14:textId="77777777" w:rsidR="00655761" w:rsidRPr="003F48A5" w:rsidRDefault="00655761" w:rsidP="000630F3">
            <w:pPr>
              <w:jc w:val="center"/>
            </w:pPr>
          </w:p>
        </w:tc>
        <w:tc>
          <w:tcPr>
            <w:tcW w:w="189" w:type="pct"/>
          </w:tcPr>
          <w:p w14:paraId="708FC63A" w14:textId="77777777" w:rsidR="00655761" w:rsidRPr="003F48A5" w:rsidRDefault="00655761" w:rsidP="000630F3">
            <w:pPr>
              <w:jc w:val="center"/>
            </w:pPr>
            <w:r w:rsidRPr="003F48A5">
              <w:t>b.</w:t>
            </w:r>
          </w:p>
        </w:tc>
        <w:tc>
          <w:tcPr>
            <w:tcW w:w="3711" w:type="pct"/>
          </w:tcPr>
          <w:p w14:paraId="56B48BA4" w14:textId="77777777" w:rsidR="00655761" w:rsidRPr="003F48A5" w:rsidRDefault="00655761" w:rsidP="00EF234C">
            <w:pPr>
              <w:jc w:val="both"/>
              <w:rPr>
                <w:bCs/>
              </w:rPr>
            </w:pPr>
            <w:r>
              <w:t>Summarize the m</w:t>
            </w:r>
            <w:r w:rsidRPr="00C25770">
              <w:t xml:space="preserve">ajor </w:t>
            </w:r>
            <w:r>
              <w:t>s</w:t>
            </w:r>
            <w:r w:rsidRPr="00C25770">
              <w:t xml:space="preserve">ources of </w:t>
            </w:r>
            <w:r>
              <w:t>f</w:t>
            </w:r>
            <w:r w:rsidRPr="00C25770">
              <w:t xml:space="preserve">ood </w:t>
            </w:r>
            <w:r>
              <w:t>e</w:t>
            </w:r>
            <w:r w:rsidRPr="00C25770">
              <w:t xml:space="preserve">nzymes and its applications in food processing in greener way. </w:t>
            </w:r>
          </w:p>
        </w:tc>
        <w:tc>
          <w:tcPr>
            <w:tcW w:w="319" w:type="pct"/>
          </w:tcPr>
          <w:p w14:paraId="675DF40F" w14:textId="77777777" w:rsidR="00655761" w:rsidRPr="003F48A5" w:rsidRDefault="00655761" w:rsidP="000630F3">
            <w:pPr>
              <w:jc w:val="center"/>
            </w:pPr>
            <w:r>
              <w:t>CO5</w:t>
            </w:r>
          </w:p>
        </w:tc>
        <w:tc>
          <w:tcPr>
            <w:tcW w:w="256" w:type="pct"/>
          </w:tcPr>
          <w:p w14:paraId="1A68C95B" w14:textId="77777777" w:rsidR="00655761" w:rsidRPr="003F48A5" w:rsidRDefault="00655761" w:rsidP="000630F3">
            <w:pPr>
              <w:jc w:val="center"/>
            </w:pPr>
            <w:r>
              <w:t>U</w:t>
            </w:r>
          </w:p>
        </w:tc>
        <w:tc>
          <w:tcPr>
            <w:tcW w:w="253" w:type="pct"/>
          </w:tcPr>
          <w:p w14:paraId="41015CBC" w14:textId="77777777" w:rsidR="00655761" w:rsidRPr="003F48A5" w:rsidRDefault="00655761" w:rsidP="000630F3">
            <w:pPr>
              <w:jc w:val="center"/>
            </w:pPr>
            <w:r>
              <w:t>10</w:t>
            </w:r>
          </w:p>
        </w:tc>
      </w:tr>
      <w:tr w:rsidR="00655761" w:rsidRPr="003F48A5" w14:paraId="2CFC4D00" w14:textId="77777777" w:rsidTr="000630F3">
        <w:trPr>
          <w:trHeight w:val="263"/>
        </w:trPr>
        <w:tc>
          <w:tcPr>
            <w:tcW w:w="272" w:type="pct"/>
          </w:tcPr>
          <w:p w14:paraId="3D172EB1" w14:textId="77777777" w:rsidR="00655761" w:rsidRPr="003F48A5" w:rsidRDefault="00655761" w:rsidP="00F33D16">
            <w:pPr>
              <w:jc w:val="center"/>
            </w:pPr>
          </w:p>
        </w:tc>
        <w:tc>
          <w:tcPr>
            <w:tcW w:w="189" w:type="pct"/>
          </w:tcPr>
          <w:p w14:paraId="3D671098" w14:textId="77777777" w:rsidR="00655761" w:rsidRPr="003F48A5" w:rsidRDefault="00655761" w:rsidP="00F33D16">
            <w:pPr>
              <w:jc w:val="center"/>
            </w:pPr>
          </w:p>
        </w:tc>
        <w:tc>
          <w:tcPr>
            <w:tcW w:w="3711" w:type="pct"/>
          </w:tcPr>
          <w:p w14:paraId="35F47E52" w14:textId="77777777" w:rsidR="00655761" w:rsidRPr="003F48A5" w:rsidRDefault="00655761" w:rsidP="00FA7076">
            <w:pPr>
              <w:jc w:val="center"/>
            </w:pPr>
            <w:r w:rsidRPr="003F48A5">
              <w:rPr>
                <w:b/>
                <w:bCs/>
              </w:rPr>
              <w:t>(OR)</w:t>
            </w:r>
          </w:p>
        </w:tc>
        <w:tc>
          <w:tcPr>
            <w:tcW w:w="319" w:type="pct"/>
          </w:tcPr>
          <w:p w14:paraId="7F9EE73A" w14:textId="77777777" w:rsidR="00655761" w:rsidRPr="003F48A5" w:rsidRDefault="00655761" w:rsidP="00F33D16">
            <w:pPr>
              <w:jc w:val="center"/>
            </w:pPr>
          </w:p>
        </w:tc>
        <w:tc>
          <w:tcPr>
            <w:tcW w:w="256" w:type="pct"/>
          </w:tcPr>
          <w:p w14:paraId="0E199B4D" w14:textId="77777777" w:rsidR="00655761" w:rsidRPr="003F48A5" w:rsidRDefault="00655761" w:rsidP="00F33D16">
            <w:pPr>
              <w:jc w:val="center"/>
            </w:pPr>
          </w:p>
        </w:tc>
        <w:tc>
          <w:tcPr>
            <w:tcW w:w="253" w:type="pct"/>
          </w:tcPr>
          <w:p w14:paraId="07679CF0" w14:textId="77777777" w:rsidR="00655761" w:rsidRPr="003F48A5" w:rsidRDefault="00655761" w:rsidP="00F33D16">
            <w:pPr>
              <w:jc w:val="center"/>
            </w:pPr>
          </w:p>
        </w:tc>
      </w:tr>
      <w:tr w:rsidR="00655761" w:rsidRPr="003F48A5" w14:paraId="257B9C46" w14:textId="77777777" w:rsidTr="000630F3">
        <w:trPr>
          <w:trHeight w:val="283"/>
        </w:trPr>
        <w:tc>
          <w:tcPr>
            <w:tcW w:w="272" w:type="pct"/>
          </w:tcPr>
          <w:p w14:paraId="6622BA1C" w14:textId="77777777" w:rsidR="00655761" w:rsidRPr="003F48A5" w:rsidRDefault="00655761" w:rsidP="000630F3">
            <w:pPr>
              <w:jc w:val="center"/>
            </w:pPr>
            <w:r w:rsidRPr="003F48A5">
              <w:t>6.</w:t>
            </w:r>
          </w:p>
        </w:tc>
        <w:tc>
          <w:tcPr>
            <w:tcW w:w="189" w:type="pct"/>
          </w:tcPr>
          <w:p w14:paraId="5D4ABE74" w14:textId="77777777" w:rsidR="00655761" w:rsidRPr="003F48A5" w:rsidRDefault="00655761" w:rsidP="000630F3">
            <w:pPr>
              <w:jc w:val="center"/>
            </w:pPr>
            <w:r w:rsidRPr="003F48A5">
              <w:t>a.</w:t>
            </w:r>
          </w:p>
        </w:tc>
        <w:tc>
          <w:tcPr>
            <w:tcW w:w="3711" w:type="pct"/>
          </w:tcPr>
          <w:p w14:paraId="177952C4" w14:textId="77777777" w:rsidR="00655761" w:rsidRPr="003F48A5" w:rsidRDefault="00655761" w:rsidP="000630F3">
            <w:r w:rsidRPr="00DF00A4">
              <w:t>Explain the principles of bipolar electrodialysis in food processing and its advantages.</w:t>
            </w:r>
          </w:p>
        </w:tc>
        <w:tc>
          <w:tcPr>
            <w:tcW w:w="319" w:type="pct"/>
          </w:tcPr>
          <w:p w14:paraId="2468EEE3" w14:textId="77777777" w:rsidR="00655761" w:rsidRPr="003F48A5" w:rsidRDefault="00655761" w:rsidP="000630F3">
            <w:pPr>
              <w:jc w:val="center"/>
            </w:pPr>
            <w:r w:rsidRPr="003F48A5">
              <w:t>CO</w:t>
            </w:r>
            <w:r>
              <w:t>3</w:t>
            </w:r>
          </w:p>
        </w:tc>
        <w:tc>
          <w:tcPr>
            <w:tcW w:w="256" w:type="pct"/>
          </w:tcPr>
          <w:p w14:paraId="68A15174" w14:textId="77777777" w:rsidR="00655761" w:rsidRPr="003F48A5" w:rsidRDefault="00655761" w:rsidP="000630F3">
            <w:pPr>
              <w:jc w:val="center"/>
            </w:pPr>
            <w:r>
              <w:t>U</w:t>
            </w:r>
          </w:p>
        </w:tc>
        <w:tc>
          <w:tcPr>
            <w:tcW w:w="253" w:type="pct"/>
          </w:tcPr>
          <w:p w14:paraId="0FBECAED" w14:textId="77777777" w:rsidR="00655761" w:rsidRPr="003F48A5" w:rsidRDefault="00655761" w:rsidP="000630F3">
            <w:pPr>
              <w:jc w:val="center"/>
            </w:pPr>
            <w:r>
              <w:t>10</w:t>
            </w:r>
          </w:p>
        </w:tc>
      </w:tr>
      <w:tr w:rsidR="00655761" w:rsidRPr="003F48A5" w14:paraId="742C74B1" w14:textId="77777777" w:rsidTr="000630F3">
        <w:trPr>
          <w:trHeight w:val="283"/>
        </w:trPr>
        <w:tc>
          <w:tcPr>
            <w:tcW w:w="272" w:type="pct"/>
          </w:tcPr>
          <w:p w14:paraId="1226E96C" w14:textId="77777777" w:rsidR="00655761" w:rsidRPr="003F48A5" w:rsidRDefault="00655761" w:rsidP="000630F3">
            <w:pPr>
              <w:jc w:val="center"/>
            </w:pPr>
          </w:p>
        </w:tc>
        <w:tc>
          <w:tcPr>
            <w:tcW w:w="189" w:type="pct"/>
          </w:tcPr>
          <w:p w14:paraId="79D58C5A" w14:textId="77777777" w:rsidR="00655761" w:rsidRPr="003F48A5" w:rsidRDefault="00655761" w:rsidP="000630F3">
            <w:pPr>
              <w:jc w:val="center"/>
            </w:pPr>
            <w:r w:rsidRPr="003F48A5">
              <w:t>b.</w:t>
            </w:r>
          </w:p>
        </w:tc>
        <w:tc>
          <w:tcPr>
            <w:tcW w:w="3711" w:type="pct"/>
          </w:tcPr>
          <w:p w14:paraId="10765AC6" w14:textId="77777777" w:rsidR="00655761" w:rsidRPr="003F48A5" w:rsidRDefault="00655761" w:rsidP="00EF234C">
            <w:pPr>
              <w:jc w:val="both"/>
              <w:rPr>
                <w:bCs/>
              </w:rPr>
            </w:pPr>
            <w:r>
              <w:t xml:space="preserve">Differentiate between </w:t>
            </w:r>
            <w:r w:rsidRPr="009275D8">
              <w:t>conventional electrodialysis</w:t>
            </w:r>
            <w:r>
              <w:t xml:space="preserve"> and </w:t>
            </w:r>
            <w:r w:rsidRPr="009275D8">
              <w:t>bipolar electrodialysis</w:t>
            </w:r>
            <w:r>
              <w:t xml:space="preserve"> in food processing.</w:t>
            </w:r>
          </w:p>
        </w:tc>
        <w:tc>
          <w:tcPr>
            <w:tcW w:w="319" w:type="pct"/>
          </w:tcPr>
          <w:p w14:paraId="27851DFF" w14:textId="77777777" w:rsidR="00655761" w:rsidRPr="003F48A5" w:rsidRDefault="00655761" w:rsidP="000630F3">
            <w:pPr>
              <w:jc w:val="center"/>
            </w:pPr>
            <w:r>
              <w:t>CO5</w:t>
            </w:r>
          </w:p>
        </w:tc>
        <w:tc>
          <w:tcPr>
            <w:tcW w:w="256" w:type="pct"/>
          </w:tcPr>
          <w:p w14:paraId="38DC7EBA" w14:textId="77777777" w:rsidR="00655761" w:rsidRPr="003F48A5" w:rsidRDefault="00655761" w:rsidP="000630F3">
            <w:pPr>
              <w:jc w:val="center"/>
            </w:pPr>
            <w:r>
              <w:t>A</w:t>
            </w:r>
          </w:p>
        </w:tc>
        <w:tc>
          <w:tcPr>
            <w:tcW w:w="253" w:type="pct"/>
          </w:tcPr>
          <w:p w14:paraId="7DF67D28" w14:textId="77777777" w:rsidR="00655761" w:rsidRPr="003F48A5" w:rsidRDefault="00655761" w:rsidP="000630F3">
            <w:pPr>
              <w:jc w:val="center"/>
            </w:pPr>
            <w:r>
              <w:t>10</w:t>
            </w:r>
          </w:p>
        </w:tc>
      </w:tr>
      <w:tr w:rsidR="00655761" w:rsidRPr="003F48A5" w14:paraId="182E72D7" w14:textId="77777777" w:rsidTr="000630F3">
        <w:trPr>
          <w:trHeight w:val="397"/>
        </w:trPr>
        <w:tc>
          <w:tcPr>
            <w:tcW w:w="272" w:type="pct"/>
          </w:tcPr>
          <w:p w14:paraId="6885B298" w14:textId="77777777" w:rsidR="00655761" w:rsidRPr="003F48A5" w:rsidRDefault="00655761" w:rsidP="00F33D16">
            <w:pPr>
              <w:jc w:val="center"/>
            </w:pPr>
          </w:p>
        </w:tc>
        <w:tc>
          <w:tcPr>
            <w:tcW w:w="189" w:type="pct"/>
          </w:tcPr>
          <w:p w14:paraId="6C215AA4" w14:textId="77777777" w:rsidR="00655761" w:rsidRPr="003F48A5" w:rsidRDefault="00655761" w:rsidP="00F33D16">
            <w:pPr>
              <w:jc w:val="center"/>
            </w:pPr>
          </w:p>
        </w:tc>
        <w:tc>
          <w:tcPr>
            <w:tcW w:w="3711" w:type="pct"/>
          </w:tcPr>
          <w:p w14:paraId="569F3538" w14:textId="77777777" w:rsidR="00655761" w:rsidRPr="003F48A5" w:rsidRDefault="00655761" w:rsidP="00FA7076">
            <w:pPr>
              <w:jc w:val="center"/>
            </w:pPr>
          </w:p>
        </w:tc>
        <w:tc>
          <w:tcPr>
            <w:tcW w:w="319" w:type="pct"/>
          </w:tcPr>
          <w:p w14:paraId="34C9980F" w14:textId="77777777" w:rsidR="00655761" w:rsidRPr="003F48A5" w:rsidRDefault="00655761" w:rsidP="00F33D16">
            <w:pPr>
              <w:jc w:val="center"/>
            </w:pPr>
          </w:p>
        </w:tc>
        <w:tc>
          <w:tcPr>
            <w:tcW w:w="256" w:type="pct"/>
          </w:tcPr>
          <w:p w14:paraId="34DB54D0" w14:textId="77777777" w:rsidR="00655761" w:rsidRPr="003F48A5" w:rsidRDefault="00655761" w:rsidP="00F33D16">
            <w:pPr>
              <w:jc w:val="center"/>
            </w:pPr>
          </w:p>
        </w:tc>
        <w:tc>
          <w:tcPr>
            <w:tcW w:w="253" w:type="pct"/>
          </w:tcPr>
          <w:p w14:paraId="5D516F7A" w14:textId="77777777" w:rsidR="00655761" w:rsidRPr="003F48A5" w:rsidRDefault="00655761" w:rsidP="00F33D16">
            <w:pPr>
              <w:jc w:val="center"/>
            </w:pPr>
          </w:p>
        </w:tc>
      </w:tr>
      <w:tr w:rsidR="00655761" w:rsidRPr="003F48A5" w14:paraId="3DCDD05B" w14:textId="77777777" w:rsidTr="000630F3">
        <w:trPr>
          <w:trHeight w:val="283"/>
        </w:trPr>
        <w:tc>
          <w:tcPr>
            <w:tcW w:w="272" w:type="pct"/>
          </w:tcPr>
          <w:p w14:paraId="48F85B93" w14:textId="77777777" w:rsidR="00655761" w:rsidRPr="003F48A5" w:rsidRDefault="00655761" w:rsidP="00F33D16">
            <w:pPr>
              <w:jc w:val="center"/>
            </w:pPr>
            <w:r w:rsidRPr="003F48A5">
              <w:t>7.</w:t>
            </w:r>
          </w:p>
        </w:tc>
        <w:tc>
          <w:tcPr>
            <w:tcW w:w="189" w:type="pct"/>
          </w:tcPr>
          <w:p w14:paraId="7ADDFC74" w14:textId="77777777" w:rsidR="00655761" w:rsidRPr="003F48A5" w:rsidRDefault="00655761" w:rsidP="00F33D16">
            <w:pPr>
              <w:jc w:val="center"/>
            </w:pPr>
          </w:p>
        </w:tc>
        <w:tc>
          <w:tcPr>
            <w:tcW w:w="3711" w:type="pct"/>
          </w:tcPr>
          <w:p w14:paraId="312AD71E" w14:textId="77777777" w:rsidR="00655761" w:rsidRPr="003F48A5" w:rsidRDefault="00655761" w:rsidP="00EF234C">
            <w:pPr>
              <w:jc w:val="both"/>
            </w:pPr>
            <w:r>
              <w:rPr>
                <w:lang w:val="en-IN"/>
              </w:rPr>
              <w:t>Explain the r</w:t>
            </w:r>
            <w:r w:rsidRPr="00891F69">
              <w:rPr>
                <w:lang w:val="en-IN"/>
              </w:rPr>
              <w:t>ole of bio</w:t>
            </w:r>
            <w:r>
              <w:rPr>
                <w:lang w:val="en-IN"/>
              </w:rPr>
              <w:t>-</w:t>
            </w:r>
            <w:r w:rsidRPr="00891F69">
              <w:rPr>
                <w:lang w:val="en-IN"/>
              </w:rPr>
              <w:t>preservatives in food safety control in view of microbial growth</w:t>
            </w:r>
            <w:r>
              <w:rPr>
                <w:lang w:val="en-IN"/>
              </w:rPr>
              <w:t>.</w:t>
            </w:r>
          </w:p>
        </w:tc>
        <w:tc>
          <w:tcPr>
            <w:tcW w:w="319" w:type="pct"/>
          </w:tcPr>
          <w:p w14:paraId="538B5FCE" w14:textId="77777777" w:rsidR="00655761" w:rsidRPr="003F48A5" w:rsidRDefault="00655761" w:rsidP="00F33D16">
            <w:pPr>
              <w:jc w:val="center"/>
            </w:pPr>
            <w:r w:rsidRPr="003F48A5">
              <w:t>CO</w:t>
            </w:r>
            <w:r>
              <w:t>5</w:t>
            </w:r>
          </w:p>
        </w:tc>
        <w:tc>
          <w:tcPr>
            <w:tcW w:w="256" w:type="pct"/>
          </w:tcPr>
          <w:p w14:paraId="24E74DBC" w14:textId="77777777" w:rsidR="00655761" w:rsidRPr="003F48A5" w:rsidRDefault="00655761" w:rsidP="00F33D16">
            <w:pPr>
              <w:jc w:val="center"/>
            </w:pPr>
            <w:r>
              <w:t>U</w:t>
            </w:r>
          </w:p>
        </w:tc>
        <w:tc>
          <w:tcPr>
            <w:tcW w:w="253" w:type="pct"/>
          </w:tcPr>
          <w:p w14:paraId="589DEE5A" w14:textId="77777777" w:rsidR="00655761" w:rsidRPr="003F48A5" w:rsidRDefault="00655761" w:rsidP="00F33D16">
            <w:pPr>
              <w:jc w:val="center"/>
            </w:pPr>
            <w:r>
              <w:t>20</w:t>
            </w:r>
          </w:p>
        </w:tc>
      </w:tr>
      <w:tr w:rsidR="00655761" w:rsidRPr="003F48A5" w14:paraId="741C82A7" w14:textId="77777777" w:rsidTr="000630F3">
        <w:trPr>
          <w:trHeight w:val="283"/>
        </w:trPr>
        <w:tc>
          <w:tcPr>
            <w:tcW w:w="272" w:type="pct"/>
          </w:tcPr>
          <w:p w14:paraId="1BBF0ED9" w14:textId="77777777" w:rsidR="00655761" w:rsidRPr="003F48A5" w:rsidRDefault="00655761" w:rsidP="00F33D16">
            <w:pPr>
              <w:jc w:val="center"/>
            </w:pPr>
          </w:p>
        </w:tc>
        <w:tc>
          <w:tcPr>
            <w:tcW w:w="189" w:type="pct"/>
          </w:tcPr>
          <w:p w14:paraId="0BA961DE" w14:textId="77777777" w:rsidR="00655761" w:rsidRPr="003F48A5" w:rsidRDefault="00655761" w:rsidP="00F33D16">
            <w:pPr>
              <w:jc w:val="center"/>
            </w:pPr>
          </w:p>
        </w:tc>
        <w:tc>
          <w:tcPr>
            <w:tcW w:w="3711" w:type="pct"/>
          </w:tcPr>
          <w:p w14:paraId="7C1C3C9D" w14:textId="77777777" w:rsidR="00655761" w:rsidRPr="003F48A5" w:rsidRDefault="00655761" w:rsidP="00FA7076">
            <w:pPr>
              <w:jc w:val="center"/>
              <w:rPr>
                <w:bCs/>
              </w:rPr>
            </w:pPr>
            <w:r w:rsidRPr="003F48A5">
              <w:rPr>
                <w:b/>
                <w:bCs/>
              </w:rPr>
              <w:t>(OR)</w:t>
            </w:r>
          </w:p>
        </w:tc>
        <w:tc>
          <w:tcPr>
            <w:tcW w:w="319" w:type="pct"/>
          </w:tcPr>
          <w:p w14:paraId="624E515D" w14:textId="77777777" w:rsidR="00655761" w:rsidRPr="003F48A5" w:rsidRDefault="00655761" w:rsidP="00F33D16">
            <w:pPr>
              <w:jc w:val="center"/>
            </w:pPr>
          </w:p>
        </w:tc>
        <w:tc>
          <w:tcPr>
            <w:tcW w:w="256" w:type="pct"/>
          </w:tcPr>
          <w:p w14:paraId="71944036" w14:textId="77777777" w:rsidR="00655761" w:rsidRPr="003F48A5" w:rsidRDefault="00655761" w:rsidP="00F33D16">
            <w:pPr>
              <w:jc w:val="center"/>
            </w:pPr>
          </w:p>
        </w:tc>
        <w:tc>
          <w:tcPr>
            <w:tcW w:w="253" w:type="pct"/>
          </w:tcPr>
          <w:p w14:paraId="5F70593E" w14:textId="77777777" w:rsidR="00655761" w:rsidRPr="003F48A5" w:rsidRDefault="00655761" w:rsidP="00F33D16">
            <w:pPr>
              <w:jc w:val="center"/>
            </w:pPr>
          </w:p>
        </w:tc>
      </w:tr>
      <w:tr w:rsidR="00655761" w:rsidRPr="003F48A5" w14:paraId="299E1D64" w14:textId="77777777" w:rsidTr="000630F3">
        <w:trPr>
          <w:trHeight w:val="283"/>
        </w:trPr>
        <w:tc>
          <w:tcPr>
            <w:tcW w:w="272" w:type="pct"/>
          </w:tcPr>
          <w:p w14:paraId="04CD266D" w14:textId="77777777" w:rsidR="00655761" w:rsidRPr="003F48A5" w:rsidRDefault="00655761" w:rsidP="00F33D16">
            <w:pPr>
              <w:jc w:val="center"/>
            </w:pPr>
            <w:r w:rsidRPr="003F48A5">
              <w:t>8.</w:t>
            </w:r>
          </w:p>
        </w:tc>
        <w:tc>
          <w:tcPr>
            <w:tcW w:w="189" w:type="pct"/>
          </w:tcPr>
          <w:p w14:paraId="4D47CA7C" w14:textId="77777777" w:rsidR="00655761" w:rsidRPr="003F48A5" w:rsidRDefault="00655761" w:rsidP="00F33D16">
            <w:pPr>
              <w:jc w:val="center"/>
            </w:pPr>
          </w:p>
        </w:tc>
        <w:tc>
          <w:tcPr>
            <w:tcW w:w="3711" w:type="pct"/>
          </w:tcPr>
          <w:p w14:paraId="562FDB4D" w14:textId="77777777" w:rsidR="00655761" w:rsidRPr="003F48A5" w:rsidRDefault="00655761" w:rsidP="000630F3">
            <w:pPr>
              <w:rPr>
                <w:bCs/>
              </w:rPr>
            </w:pPr>
            <w:r>
              <w:rPr>
                <w:lang w:val="en-IN"/>
              </w:rPr>
              <w:t>Formulate the m</w:t>
            </w:r>
            <w:r w:rsidRPr="00891F69">
              <w:rPr>
                <w:lang w:val="en-IN"/>
              </w:rPr>
              <w:t xml:space="preserve">ethodological </w:t>
            </w:r>
            <w:r>
              <w:rPr>
                <w:lang w:val="en-IN"/>
              </w:rPr>
              <w:t>f</w:t>
            </w:r>
            <w:r w:rsidRPr="00891F69">
              <w:rPr>
                <w:lang w:val="en-IN"/>
              </w:rPr>
              <w:t>ramework of LCA</w:t>
            </w:r>
            <w:r>
              <w:rPr>
                <w:lang w:val="en-IN"/>
              </w:rPr>
              <w:t>.</w:t>
            </w:r>
          </w:p>
        </w:tc>
        <w:tc>
          <w:tcPr>
            <w:tcW w:w="319" w:type="pct"/>
          </w:tcPr>
          <w:p w14:paraId="04FCF42A" w14:textId="77777777" w:rsidR="00655761" w:rsidRPr="003F48A5" w:rsidRDefault="00655761" w:rsidP="00F33D16">
            <w:pPr>
              <w:jc w:val="center"/>
            </w:pPr>
            <w:r w:rsidRPr="003F48A5">
              <w:t>CO6</w:t>
            </w:r>
          </w:p>
        </w:tc>
        <w:tc>
          <w:tcPr>
            <w:tcW w:w="256" w:type="pct"/>
          </w:tcPr>
          <w:p w14:paraId="772FA4E7" w14:textId="77777777" w:rsidR="00655761" w:rsidRPr="003F48A5" w:rsidRDefault="00655761" w:rsidP="00F33D16">
            <w:pPr>
              <w:jc w:val="center"/>
            </w:pPr>
            <w:r>
              <w:t>C</w:t>
            </w:r>
          </w:p>
        </w:tc>
        <w:tc>
          <w:tcPr>
            <w:tcW w:w="253" w:type="pct"/>
          </w:tcPr>
          <w:p w14:paraId="79D63437" w14:textId="77777777" w:rsidR="00655761" w:rsidRPr="003F48A5" w:rsidRDefault="00655761" w:rsidP="00F33D16">
            <w:pPr>
              <w:jc w:val="center"/>
            </w:pPr>
            <w:r>
              <w:t>20</w:t>
            </w:r>
          </w:p>
        </w:tc>
      </w:tr>
      <w:tr w:rsidR="00655761" w:rsidRPr="003F48A5" w14:paraId="1CB37DA6" w14:textId="77777777" w:rsidTr="001D19FE">
        <w:trPr>
          <w:trHeight w:val="397"/>
        </w:trPr>
        <w:tc>
          <w:tcPr>
            <w:tcW w:w="5000" w:type="pct"/>
            <w:gridSpan w:val="6"/>
            <w:vAlign w:val="center"/>
          </w:tcPr>
          <w:p w14:paraId="31DA3F19" w14:textId="77777777" w:rsidR="00655761" w:rsidRPr="003F48A5" w:rsidRDefault="00655761" w:rsidP="00F33D16">
            <w:pPr>
              <w:jc w:val="center"/>
            </w:pPr>
            <w:r w:rsidRPr="003F48A5">
              <w:rPr>
                <w:b/>
                <w:bCs/>
              </w:rPr>
              <w:t>COMPULSORY QUESTION</w:t>
            </w:r>
          </w:p>
        </w:tc>
      </w:tr>
      <w:tr w:rsidR="00655761" w:rsidRPr="003F48A5" w14:paraId="185294DF" w14:textId="77777777" w:rsidTr="000630F3">
        <w:trPr>
          <w:trHeight w:val="283"/>
        </w:trPr>
        <w:tc>
          <w:tcPr>
            <w:tcW w:w="272" w:type="pct"/>
          </w:tcPr>
          <w:p w14:paraId="2CE7FB6F" w14:textId="77777777" w:rsidR="00655761" w:rsidRPr="003F48A5" w:rsidRDefault="00655761" w:rsidP="00F33D16">
            <w:pPr>
              <w:jc w:val="center"/>
            </w:pPr>
            <w:r w:rsidRPr="003F48A5">
              <w:t>9.</w:t>
            </w:r>
          </w:p>
        </w:tc>
        <w:tc>
          <w:tcPr>
            <w:tcW w:w="189" w:type="pct"/>
          </w:tcPr>
          <w:p w14:paraId="5AA598A8" w14:textId="77777777" w:rsidR="00655761" w:rsidRPr="003F48A5" w:rsidRDefault="00655761" w:rsidP="00F33D16">
            <w:pPr>
              <w:jc w:val="center"/>
            </w:pPr>
          </w:p>
        </w:tc>
        <w:tc>
          <w:tcPr>
            <w:tcW w:w="3711" w:type="pct"/>
          </w:tcPr>
          <w:p w14:paraId="1DDE3BE0" w14:textId="77777777" w:rsidR="00655761" w:rsidRPr="003F48A5" w:rsidRDefault="00655761" w:rsidP="00EF234C">
            <w:pPr>
              <w:jc w:val="both"/>
            </w:pPr>
            <w:r>
              <w:rPr>
                <w:lang w:val="en-IN"/>
              </w:rPr>
              <w:t>Compile</w:t>
            </w:r>
            <w:r w:rsidRPr="003A6E7F">
              <w:rPr>
                <w:lang w:val="en-IN"/>
              </w:rPr>
              <w:t xml:space="preserve"> </w:t>
            </w:r>
            <w:r>
              <w:rPr>
                <w:lang w:val="en-IN"/>
              </w:rPr>
              <w:t xml:space="preserve">the </w:t>
            </w:r>
            <w:r w:rsidRPr="003A6E7F">
              <w:rPr>
                <w:lang w:val="en-IN"/>
              </w:rPr>
              <w:t xml:space="preserve">novel thermal technologies in </w:t>
            </w:r>
            <w:r>
              <w:rPr>
                <w:lang w:val="en-IN"/>
              </w:rPr>
              <w:t>g</w:t>
            </w:r>
            <w:r w:rsidRPr="003A6E7F">
              <w:rPr>
                <w:lang w:val="en-IN"/>
              </w:rPr>
              <w:t xml:space="preserve">reen processing </w:t>
            </w:r>
            <w:r>
              <w:rPr>
                <w:lang w:val="en-IN"/>
              </w:rPr>
              <w:t xml:space="preserve">of </w:t>
            </w:r>
            <w:r w:rsidRPr="003A6E7F">
              <w:rPr>
                <w:lang w:val="en-IN"/>
              </w:rPr>
              <w:t>food</w:t>
            </w:r>
            <w:r>
              <w:rPr>
                <w:lang w:val="en-IN"/>
              </w:rPr>
              <w:t xml:space="preserve"> commoditie</w:t>
            </w:r>
            <w:r w:rsidRPr="003A6E7F">
              <w:rPr>
                <w:lang w:val="en-IN"/>
              </w:rPr>
              <w:t>s</w:t>
            </w:r>
            <w:r>
              <w:rPr>
                <w:lang w:val="en-IN"/>
              </w:rPr>
              <w:t xml:space="preserve">. </w:t>
            </w:r>
          </w:p>
        </w:tc>
        <w:tc>
          <w:tcPr>
            <w:tcW w:w="319" w:type="pct"/>
          </w:tcPr>
          <w:p w14:paraId="71ABC7DB" w14:textId="77777777" w:rsidR="00655761" w:rsidRPr="003F48A5" w:rsidRDefault="00655761" w:rsidP="00F33D16">
            <w:pPr>
              <w:jc w:val="center"/>
            </w:pPr>
            <w:r w:rsidRPr="003F48A5">
              <w:t>CO6</w:t>
            </w:r>
          </w:p>
        </w:tc>
        <w:tc>
          <w:tcPr>
            <w:tcW w:w="256" w:type="pct"/>
          </w:tcPr>
          <w:p w14:paraId="661F0156" w14:textId="77777777" w:rsidR="00655761" w:rsidRPr="003F48A5" w:rsidRDefault="00655761" w:rsidP="00F33D16">
            <w:pPr>
              <w:jc w:val="center"/>
            </w:pPr>
            <w:r>
              <w:t>C</w:t>
            </w:r>
          </w:p>
        </w:tc>
        <w:tc>
          <w:tcPr>
            <w:tcW w:w="253" w:type="pct"/>
          </w:tcPr>
          <w:p w14:paraId="4E8325EB" w14:textId="77777777" w:rsidR="00655761" w:rsidRPr="003F48A5" w:rsidRDefault="00655761" w:rsidP="00F33D16">
            <w:pPr>
              <w:jc w:val="center"/>
            </w:pPr>
            <w:r w:rsidRPr="003F48A5">
              <w:t>20</w:t>
            </w:r>
          </w:p>
        </w:tc>
      </w:tr>
    </w:tbl>
    <w:p w14:paraId="3325E317" w14:textId="77777777" w:rsidR="00655761" w:rsidRDefault="00655761" w:rsidP="00856324"/>
    <w:p w14:paraId="4F85A60C" w14:textId="77777777" w:rsidR="00655761" w:rsidRDefault="0065576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655761" w14:paraId="1B893CB4" w14:textId="77777777" w:rsidTr="000630F3">
        <w:tc>
          <w:tcPr>
            <w:tcW w:w="632" w:type="dxa"/>
          </w:tcPr>
          <w:p w14:paraId="553FF925" w14:textId="77777777" w:rsidR="00655761" w:rsidRPr="00930ED1" w:rsidRDefault="00655761" w:rsidP="00FA7076">
            <w:pPr>
              <w:jc w:val="center"/>
              <w:rPr>
                <w:sz w:val="22"/>
                <w:szCs w:val="22"/>
              </w:rPr>
            </w:pPr>
          </w:p>
        </w:tc>
        <w:tc>
          <w:tcPr>
            <w:tcW w:w="9858" w:type="dxa"/>
          </w:tcPr>
          <w:p w14:paraId="1245D1AB" w14:textId="77777777" w:rsidR="00655761" w:rsidRPr="00930ED1" w:rsidRDefault="00655761" w:rsidP="00FA7076">
            <w:pPr>
              <w:jc w:val="center"/>
              <w:rPr>
                <w:b/>
                <w:sz w:val="22"/>
                <w:szCs w:val="22"/>
              </w:rPr>
            </w:pPr>
            <w:r w:rsidRPr="00930ED1">
              <w:rPr>
                <w:b/>
                <w:sz w:val="22"/>
                <w:szCs w:val="22"/>
              </w:rPr>
              <w:t>COURSE OUTCOMES</w:t>
            </w:r>
          </w:p>
        </w:tc>
      </w:tr>
      <w:tr w:rsidR="00655761" w14:paraId="58EDBC1E" w14:textId="77777777" w:rsidTr="000630F3">
        <w:tc>
          <w:tcPr>
            <w:tcW w:w="632" w:type="dxa"/>
          </w:tcPr>
          <w:p w14:paraId="7AEA85FA" w14:textId="77777777" w:rsidR="00655761" w:rsidRPr="00930ED1" w:rsidRDefault="00655761" w:rsidP="000630F3">
            <w:pPr>
              <w:jc w:val="center"/>
              <w:rPr>
                <w:sz w:val="22"/>
                <w:szCs w:val="22"/>
              </w:rPr>
            </w:pPr>
            <w:r w:rsidRPr="00930ED1">
              <w:rPr>
                <w:sz w:val="22"/>
                <w:szCs w:val="22"/>
              </w:rPr>
              <w:t>CO1</w:t>
            </w:r>
          </w:p>
        </w:tc>
        <w:tc>
          <w:tcPr>
            <w:tcW w:w="9858" w:type="dxa"/>
          </w:tcPr>
          <w:p w14:paraId="1222B7B1" w14:textId="77777777" w:rsidR="00655761" w:rsidRPr="00930ED1" w:rsidRDefault="00655761" w:rsidP="000630F3">
            <w:pPr>
              <w:jc w:val="both"/>
              <w:rPr>
                <w:sz w:val="22"/>
                <w:szCs w:val="22"/>
              </w:rPr>
            </w:pPr>
            <w:r w:rsidRPr="00A20292">
              <w:t xml:space="preserve">Understand the basics of Green Technology. </w:t>
            </w:r>
          </w:p>
        </w:tc>
      </w:tr>
      <w:tr w:rsidR="00655761" w14:paraId="5F48EF5B" w14:textId="77777777" w:rsidTr="000630F3">
        <w:tc>
          <w:tcPr>
            <w:tcW w:w="632" w:type="dxa"/>
          </w:tcPr>
          <w:p w14:paraId="3356BB4B" w14:textId="77777777" w:rsidR="00655761" w:rsidRPr="00930ED1" w:rsidRDefault="00655761" w:rsidP="000630F3">
            <w:pPr>
              <w:jc w:val="center"/>
              <w:rPr>
                <w:sz w:val="22"/>
                <w:szCs w:val="22"/>
              </w:rPr>
            </w:pPr>
            <w:r w:rsidRPr="00930ED1">
              <w:rPr>
                <w:sz w:val="22"/>
                <w:szCs w:val="22"/>
              </w:rPr>
              <w:t>CO2</w:t>
            </w:r>
          </w:p>
        </w:tc>
        <w:tc>
          <w:tcPr>
            <w:tcW w:w="9858" w:type="dxa"/>
          </w:tcPr>
          <w:p w14:paraId="215BF168" w14:textId="77777777" w:rsidR="00655761" w:rsidRPr="00930ED1" w:rsidRDefault="00655761" w:rsidP="000630F3">
            <w:pPr>
              <w:jc w:val="both"/>
              <w:rPr>
                <w:sz w:val="22"/>
                <w:szCs w:val="22"/>
              </w:rPr>
            </w:pPr>
            <w:r w:rsidRPr="00A20292">
              <w:t xml:space="preserve">Predict the efficiency of a system and relate it with Green Technology. </w:t>
            </w:r>
          </w:p>
        </w:tc>
      </w:tr>
      <w:tr w:rsidR="00655761" w14:paraId="1B3FEED2" w14:textId="77777777" w:rsidTr="000630F3">
        <w:tc>
          <w:tcPr>
            <w:tcW w:w="632" w:type="dxa"/>
          </w:tcPr>
          <w:p w14:paraId="0C136854" w14:textId="77777777" w:rsidR="00655761" w:rsidRPr="00930ED1" w:rsidRDefault="00655761" w:rsidP="000630F3">
            <w:pPr>
              <w:jc w:val="center"/>
              <w:rPr>
                <w:sz w:val="22"/>
                <w:szCs w:val="22"/>
              </w:rPr>
            </w:pPr>
            <w:r w:rsidRPr="00930ED1">
              <w:rPr>
                <w:sz w:val="22"/>
                <w:szCs w:val="22"/>
              </w:rPr>
              <w:t>CO3</w:t>
            </w:r>
          </w:p>
        </w:tc>
        <w:tc>
          <w:tcPr>
            <w:tcW w:w="9858" w:type="dxa"/>
          </w:tcPr>
          <w:p w14:paraId="5F961211" w14:textId="77777777" w:rsidR="00655761" w:rsidRPr="00930ED1" w:rsidRDefault="00655761" w:rsidP="000630F3">
            <w:pPr>
              <w:jc w:val="both"/>
              <w:rPr>
                <w:sz w:val="22"/>
                <w:szCs w:val="22"/>
              </w:rPr>
            </w:pPr>
            <w:r w:rsidRPr="00A20292">
              <w:t xml:space="preserve">Examine suitable processes towards Green processing of Foods.   </w:t>
            </w:r>
          </w:p>
        </w:tc>
      </w:tr>
      <w:tr w:rsidR="00655761" w14:paraId="20770883" w14:textId="77777777" w:rsidTr="000630F3">
        <w:tc>
          <w:tcPr>
            <w:tcW w:w="632" w:type="dxa"/>
          </w:tcPr>
          <w:p w14:paraId="7EB99D31" w14:textId="77777777" w:rsidR="00655761" w:rsidRPr="00930ED1" w:rsidRDefault="00655761" w:rsidP="000630F3">
            <w:pPr>
              <w:jc w:val="center"/>
              <w:rPr>
                <w:sz w:val="22"/>
                <w:szCs w:val="22"/>
              </w:rPr>
            </w:pPr>
            <w:r w:rsidRPr="00930ED1">
              <w:rPr>
                <w:sz w:val="22"/>
                <w:szCs w:val="22"/>
              </w:rPr>
              <w:t>CO4</w:t>
            </w:r>
          </w:p>
        </w:tc>
        <w:tc>
          <w:tcPr>
            <w:tcW w:w="9858" w:type="dxa"/>
          </w:tcPr>
          <w:p w14:paraId="31D055C4" w14:textId="77777777" w:rsidR="00655761" w:rsidRPr="00930ED1" w:rsidRDefault="00655761" w:rsidP="000630F3">
            <w:pPr>
              <w:jc w:val="both"/>
              <w:rPr>
                <w:sz w:val="22"/>
                <w:szCs w:val="22"/>
              </w:rPr>
            </w:pPr>
            <w:r w:rsidRPr="00A20292">
              <w:t xml:space="preserve">Choose an eco-friendly and cost-effective method of manufacture of products. </w:t>
            </w:r>
          </w:p>
        </w:tc>
      </w:tr>
      <w:tr w:rsidR="00655761" w14:paraId="7C29065D" w14:textId="77777777" w:rsidTr="000630F3">
        <w:tc>
          <w:tcPr>
            <w:tcW w:w="632" w:type="dxa"/>
          </w:tcPr>
          <w:p w14:paraId="118E47EF" w14:textId="77777777" w:rsidR="00655761" w:rsidRPr="00930ED1" w:rsidRDefault="00655761" w:rsidP="000630F3">
            <w:pPr>
              <w:jc w:val="center"/>
              <w:rPr>
                <w:sz w:val="22"/>
                <w:szCs w:val="22"/>
              </w:rPr>
            </w:pPr>
            <w:r w:rsidRPr="00930ED1">
              <w:rPr>
                <w:sz w:val="22"/>
                <w:szCs w:val="22"/>
              </w:rPr>
              <w:t>CO5</w:t>
            </w:r>
          </w:p>
        </w:tc>
        <w:tc>
          <w:tcPr>
            <w:tcW w:w="9858" w:type="dxa"/>
          </w:tcPr>
          <w:p w14:paraId="1A6A5419" w14:textId="77777777" w:rsidR="00655761" w:rsidRPr="00930ED1" w:rsidRDefault="00655761" w:rsidP="000630F3">
            <w:pPr>
              <w:jc w:val="both"/>
              <w:rPr>
                <w:sz w:val="22"/>
                <w:szCs w:val="22"/>
              </w:rPr>
            </w:pPr>
            <w:r w:rsidRPr="00A20292">
              <w:t xml:space="preserve">To Improve existing methods for improved efficiency and economics. </w:t>
            </w:r>
          </w:p>
        </w:tc>
      </w:tr>
      <w:tr w:rsidR="00655761" w14:paraId="675FBF0C" w14:textId="77777777" w:rsidTr="000630F3">
        <w:tc>
          <w:tcPr>
            <w:tcW w:w="632" w:type="dxa"/>
          </w:tcPr>
          <w:p w14:paraId="4CE62255" w14:textId="77777777" w:rsidR="00655761" w:rsidRPr="00930ED1" w:rsidRDefault="00655761" w:rsidP="000630F3">
            <w:pPr>
              <w:jc w:val="center"/>
              <w:rPr>
                <w:sz w:val="22"/>
                <w:szCs w:val="22"/>
              </w:rPr>
            </w:pPr>
            <w:r w:rsidRPr="00930ED1">
              <w:rPr>
                <w:sz w:val="22"/>
                <w:szCs w:val="22"/>
              </w:rPr>
              <w:t>CO6</w:t>
            </w:r>
          </w:p>
        </w:tc>
        <w:tc>
          <w:tcPr>
            <w:tcW w:w="9858" w:type="dxa"/>
          </w:tcPr>
          <w:p w14:paraId="33BFFD28" w14:textId="77777777" w:rsidR="00655761" w:rsidRPr="00930ED1" w:rsidRDefault="00655761" w:rsidP="000630F3">
            <w:pPr>
              <w:jc w:val="both"/>
              <w:rPr>
                <w:sz w:val="22"/>
                <w:szCs w:val="22"/>
              </w:rPr>
            </w:pPr>
            <w:r w:rsidRPr="00A20292">
              <w:t xml:space="preserve">Develop novel methods for improved efficiency and economics.  </w:t>
            </w:r>
          </w:p>
        </w:tc>
      </w:tr>
    </w:tbl>
    <w:p w14:paraId="5F310F31" w14:textId="77777777" w:rsidR="00655761" w:rsidRDefault="00655761"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192D842C" w14:textId="77777777" w:rsidTr="00CA4F97">
        <w:trPr>
          <w:jc w:val="center"/>
        </w:trPr>
        <w:tc>
          <w:tcPr>
            <w:tcW w:w="6385" w:type="dxa"/>
            <w:gridSpan w:val="8"/>
          </w:tcPr>
          <w:p w14:paraId="7820B0DA" w14:textId="77777777" w:rsidR="00655761" w:rsidRPr="00930ED1" w:rsidRDefault="00655761" w:rsidP="00D54806">
            <w:pPr>
              <w:jc w:val="center"/>
              <w:rPr>
                <w:b/>
                <w:sz w:val="22"/>
                <w:szCs w:val="22"/>
              </w:rPr>
            </w:pPr>
            <w:r w:rsidRPr="00930ED1">
              <w:rPr>
                <w:b/>
                <w:sz w:val="22"/>
                <w:szCs w:val="22"/>
              </w:rPr>
              <w:t xml:space="preserve">Assessment Pattern as per Bloom’s </w:t>
            </w:r>
            <w:r>
              <w:rPr>
                <w:b/>
                <w:sz w:val="22"/>
                <w:szCs w:val="22"/>
              </w:rPr>
              <w:t>Level</w:t>
            </w:r>
          </w:p>
        </w:tc>
      </w:tr>
      <w:tr w:rsidR="00655761" w14:paraId="7C5F4C2D" w14:textId="77777777" w:rsidTr="00CA4F97">
        <w:trPr>
          <w:jc w:val="center"/>
        </w:trPr>
        <w:tc>
          <w:tcPr>
            <w:tcW w:w="1140" w:type="dxa"/>
          </w:tcPr>
          <w:p w14:paraId="023451E6" w14:textId="77777777" w:rsidR="00655761" w:rsidRPr="00CC7F9A" w:rsidRDefault="00655761"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2C3683BA" w14:textId="77777777" w:rsidR="00655761" w:rsidRPr="00CC7F9A" w:rsidRDefault="00655761" w:rsidP="00D54806">
            <w:pPr>
              <w:jc w:val="center"/>
              <w:rPr>
                <w:b/>
                <w:sz w:val="22"/>
                <w:szCs w:val="22"/>
              </w:rPr>
            </w:pPr>
            <w:r w:rsidRPr="00CC7F9A">
              <w:rPr>
                <w:b/>
                <w:sz w:val="22"/>
                <w:szCs w:val="22"/>
              </w:rPr>
              <w:t>R</w:t>
            </w:r>
          </w:p>
        </w:tc>
        <w:tc>
          <w:tcPr>
            <w:tcW w:w="708" w:type="dxa"/>
          </w:tcPr>
          <w:p w14:paraId="42683FA1" w14:textId="77777777" w:rsidR="00655761" w:rsidRPr="00CC7F9A" w:rsidRDefault="00655761" w:rsidP="00D54806">
            <w:pPr>
              <w:jc w:val="center"/>
              <w:rPr>
                <w:b/>
                <w:sz w:val="22"/>
                <w:szCs w:val="22"/>
              </w:rPr>
            </w:pPr>
            <w:r w:rsidRPr="00CC7F9A">
              <w:rPr>
                <w:b/>
                <w:sz w:val="22"/>
                <w:szCs w:val="22"/>
              </w:rPr>
              <w:t>U</w:t>
            </w:r>
          </w:p>
        </w:tc>
        <w:tc>
          <w:tcPr>
            <w:tcW w:w="709" w:type="dxa"/>
          </w:tcPr>
          <w:p w14:paraId="345DD1CA" w14:textId="77777777" w:rsidR="00655761" w:rsidRPr="00CC7F9A" w:rsidRDefault="00655761" w:rsidP="00D54806">
            <w:pPr>
              <w:jc w:val="center"/>
              <w:rPr>
                <w:b/>
                <w:sz w:val="22"/>
                <w:szCs w:val="22"/>
              </w:rPr>
            </w:pPr>
            <w:r w:rsidRPr="00CC7F9A">
              <w:rPr>
                <w:b/>
                <w:sz w:val="22"/>
                <w:szCs w:val="22"/>
              </w:rPr>
              <w:t>A</w:t>
            </w:r>
          </w:p>
        </w:tc>
        <w:tc>
          <w:tcPr>
            <w:tcW w:w="709" w:type="dxa"/>
          </w:tcPr>
          <w:p w14:paraId="0E46051B" w14:textId="77777777" w:rsidR="00655761" w:rsidRPr="00CC7F9A" w:rsidRDefault="00655761" w:rsidP="00D54806">
            <w:pPr>
              <w:jc w:val="center"/>
              <w:rPr>
                <w:b/>
                <w:sz w:val="22"/>
                <w:szCs w:val="22"/>
              </w:rPr>
            </w:pPr>
            <w:r w:rsidRPr="00CC7F9A">
              <w:rPr>
                <w:b/>
                <w:sz w:val="22"/>
                <w:szCs w:val="22"/>
              </w:rPr>
              <w:t>An</w:t>
            </w:r>
          </w:p>
        </w:tc>
        <w:tc>
          <w:tcPr>
            <w:tcW w:w="709" w:type="dxa"/>
          </w:tcPr>
          <w:p w14:paraId="2F3EA4AB" w14:textId="77777777" w:rsidR="00655761" w:rsidRPr="00CC7F9A" w:rsidRDefault="00655761" w:rsidP="00D54806">
            <w:pPr>
              <w:jc w:val="center"/>
              <w:rPr>
                <w:b/>
                <w:sz w:val="22"/>
                <w:szCs w:val="22"/>
              </w:rPr>
            </w:pPr>
            <w:r w:rsidRPr="00CC7F9A">
              <w:rPr>
                <w:b/>
                <w:sz w:val="22"/>
                <w:szCs w:val="22"/>
              </w:rPr>
              <w:t>E</w:t>
            </w:r>
          </w:p>
        </w:tc>
        <w:tc>
          <w:tcPr>
            <w:tcW w:w="708" w:type="dxa"/>
          </w:tcPr>
          <w:p w14:paraId="113FEF05" w14:textId="77777777" w:rsidR="00655761" w:rsidRPr="00CC7F9A" w:rsidRDefault="00655761" w:rsidP="00D54806">
            <w:pPr>
              <w:jc w:val="center"/>
              <w:rPr>
                <w:b/>
                <w:sz w:val="22"/>
                <w:szCs w:val="22"/>
              </w:rPr>
            </w:pPr>
            <w:r w:rsidRPr="00CC7F9A">
              <w:rPr>
                <w:b/>
                <w:sz w:val="22"/>
                <w:szCs w:val="22"/>
              </w:rPr>
              <w:t>C</w:t>
            </w:r>
          </w:p>
        </w:tc>
        <w:tc>
          <w:tcPr>
            <w:tcW w:w="993" w:type="dxa"/>
          </w:tcPr>
          <w:p w14:paraId="5CC13D73" w14:textId="77777777" w:rsidR="00655761" w:rsidRPr="00CC7F9A" w:rsidRDefault="00655761" w:rsidP="00D54806">
            <w:pPr>
              <w:jc w:val="center"/>
              <w:rPr>
                <w:b/>
                <w:sz w:val="22"/>
                <w:szCs w:val="22"/>
              </w:rPr>
            </w:pPr>
            <w:r w:rsidRPr="00CC7F9A">
              <w:rPr>
                <w:b/>
                <w:sz w:val="22"/>
                <w:szCs w:val="22"/>
              </w:rPr>
              <w:t>Total</w:t>
            </w:r>
          </w:p>
        </w:tc>
      </w:tr>
      <w:tr w:rsidR="00655761" w14:paraId="6BA3B719" w14:textId="77777777" w:rsidTr="005E62B1">
        <w:trPr>
          <w:jc w:val="center"/>
        </w:trPr>
        <w:tc>
          <w:tcPr>
            <w:tcW w:w="1140" w:type="dxa"/>
          </w:tcPr>
          <w:p w14:paraId="6EFA4DA9" w14:textId="77777777" w:rsidR="00655761" w:rsidRPr="00CC7F9A" w:rsidRDefault="00655761" w:rsidP="00D54806">
            <w:pPr>
              <w:jc w:val="center"/>
              <w:rPr>
                <w:sz w:val="22"/>
                <w:szCs w:val="22"/>
              </w:rPr>
            </w:pPr>
            <w:r w:rsidRPr="00CC7F9A">
              <w:rPr>
                <w:sz w:val="22"/>
                <w:szCs w:val="22"/>
              </w:rPr>
              <w:t>CO1</w:t>
            </w:r>
          </w:p>
        </w:tc>
        <w:tc>
          <w:tcPr>
            <w:tcW w:w="709" w:type="dxa"/>
          </w:tcPr>
          <w:p w14:paraId="13823B37" w14:textId="77777777" w:rsidR="00655761" w:rsidRPr="00CC7F9A" w:rsidRDefault="00655761" w:rsidP="005E62B1">
            <w:pPr>
              <w:jc w:val="center"/>
              <w:rPr>
                <w:sz w:val="22"/>
                <w:szCs w:val="22"/>
              </w:rPr>
            </w:pPr>
            <w:r>
              <w:rPr>
                <w:sz w:val="22"/>
                <w:szCs w:val="22"/>
              </w:rPr>
              <w:t>20</w:t>
            </w:r>
          </w:p>
        </w:tc>
        <w:tc>
          <w:tcPr>
            <w:tcW w:w="708" w:type="dxa"/>
          </w:tcPr>
          <w:p w14:paraId="06267956" w14:textId="77777777" w:rsidR="00655761" w:rsidRPr="00CC7F9A" w:rsidRDefault="00655761" w:rsidP="005E62B1">
            <w:pPr>
              <w:jc w:val="center"/>
              <w:rPr>
                <w:sz w:val="22"/>
                <w:szCs w:val="22"/>
              </w:rPr>
            </w:pPr>
          </w:p>
        </w:tc>
        <w:tc>
          <w:tcPr>
            <w:tcW w:w="709" w:type="dxa"/>
          </w:tcPr>
          <w:p w14:paraId="0D098F3E" w14:textId="77777777" w:rsidR="00655761" w:rsidRPr="00CC7F9A" w:rsidRDefault="00655761" w:rsidP="005E62B1">
            <w:pPr>
              <w:jc w:val="center"/>
              <w:rPr>
                <w:sz w:val="22"/>
                <w:szCs w:val="22"/>
              </w:rPr>
            </w:pPr>
          </w:p>
        </w:tc>
        <w:tc>
          <w:tcPr>
            <w:tcW w:w="709" w:type="dxa"/>
          </w:tcPr>
          <w:p w14:paraId="42C8FD70" w14:textId="77777777" w:rsidR="00655761" w:rsidRPr="00CC7F9A" w:rsidRDefault="00655761" w:rsidP="005E62B1">
            <w:pPr>
              <w:jc w:val="center"/>
              <w:rPr>
                <w:sz w:val="22"/>
                <w:szCs w:val="22"/>
              </w:rPr>
            </w:pPr>
          </w:p>
        </w:tc>
        <w:tc>
          <w:tcPr>
            <w:tcW w:w="709" w:type="dxa"/>
          </w:tcPr>
          <w:p w14:paraId="33AF8934" w14:textId="77777777" w:rsidR="00655761" w:rsidRPr="00CC7F9A" w:rsidRDefault="00655761" w:rsidP="005E62B1">
            <w:pPr>
              <w:jc w:val="center"/>
              <w:rPr>
                <w:sz w:val="22"/>
                <w:szCs w:val="22"/>
              </w:rPr>
            </w:pPr>
          </w:p>
        </w:tc>
        <w:tc>
          <w:tcPr>
            <w:tcW w:w="708" w:type="dxa"/>
          </w:tcPr>
          <w:p w14:paraId="702F6FB9" w14:textId="77777777" w:rsidR="00655761" w:rsidRPr="00CC7F9A" w:rsidRDefault="00655761" w:rsidP="005E62B1">
            <w:pPr>
              <w:jc w:val="center"/>
              <w:rPr>
                <w:sz w:val="22"/>
                <w:szCs w:val="22"/>
              </w:rPr>
            </w:pPr>
          </w:p>
        </w:tc>
        <w:tc>
          <w:tcPr>
            <w:tcW w:w="993" w:type="dxa"/>
          </w:tcPr>
          <w:p w14:paraId="66DDF242" w14:textId="77777777" w:rsidR="00655761" w:rsidRPr="00CC7F9A" w:rsidRDefault="00655761" w:rsidP="005E62B1">
            <w:pPr>
              <w:jc w:val="center"/>
              <w:rPr>
                <w:sz w:val="22"/>
                <w:szCs w:val="22"/>
              </w:rPr>
            </w:pPr>
            <w:r>
              <w:rPr>
                <w:sz w:val="22"/>
                <w:szCs w:val="22"/>
              </w:rPr>
              <w:t>20</w:t>
            </w:r>
          </w:p>
        </w:tc>
      </w:tr>
      <w:tr w:rsidR="00655761" w14:paraId="039B350A" w14:textId="77777777" w:rsidTr="005E62B1">
        <w:trPr>
          <w:jc w:val="center"/>
        </w:trPr>
        <w:tc>
          <w:tcPr>
            <w:tcW w:w="1140" w:type="dxa"/>
          </w:tcPr>
          <w:p w14:paraId="02B43438" w14:textId="77777777" w:rsidR="00655761" w:rsidRPr="00CC7F9A" w:rsidRDefault="00655761" w:rsidP="00D54806">
            <w:pPr>
              <w:jc w:val="center"/>
              <w:rPr>
                <w:sz w:val="22"/>
                <w:szCs w:val="22"/>
              </w:rPr>
            </w:pPr>
            <w:r w:rsidRPr="00CC7F9A">
              <w:rPr>
                <w:sz w:val="22"/>
                <w:szCs w:val="22"/>
              </w:rPr>
              <w:t>CO2</w:t>
            </w:r>
          </w:p>
        </w:tc>
        <w:tc>
          <w:tcPr>
            <w:tcW w:w="709" w:type="dxa"/>
          </w:tcPr>
          <w:p w14:paraId="5643FED1" w14:textId="77777777" w:rsidR="00655761" w:rsidRPr="00CC7F9A" w:rsidRDefault="00655761" w:rsidP="005E62B1">
            <w:pPr>
              <w:jc w:val="center"/>
              <w:rPr>
                <w:sz w:val="22"/>
                <w:szCs w:val="22"/>
              </w:rPr>
            </w:pPr>
            <w:r>
              <w:rPr>
                <w:sz w:val="22"/>
                <w:szCs w:val="22"/>
              </w:rPr>
              <w:t>10</w:t>
            </w:r>
          </w:p>
        </w:tc>
        <w:tc>
          <w:tcPr>
            <w:tcW w:w="708" w:type="dxa"/>
          </w:tcPr>
          <w:p w14:paraId="099373CB" w14:textId="77777777" w:rsidR="00655761" w:rsidRPr="00CC7F9A" w:rsidRDefault="00655761" w:rsidP="005E62B1">
            <w:pPr>
              <w:jc w:val="center"/>
              <w:rPr>
                <w:sz w:val="22"/>
                <w:szCs w:val="22"/>
              </w:rPr>
            </w:pPr>
          </w:p>
        </w:tc>
        <w:tc>
          <w:tcPr>
            <w:tcW w:w="709" w:type="dxa"/>
          </w:tcPr>
          <w:p w14:paraId="78CDF162" w14:textId="77777777" w:rsidR="00655761" w:rsidRPr="00CC7F9A" w:rsidRDefault="00655761" w:rsidP="005E62B1">
            <w:pPr>
              <w:jc w:val="center"/>
              <w:rPr>
                <w:sz w:val="22"/>
                <w:szCs w:val="22"/>
              </w:rPr>
            </w:pPr>
            <w:r>
              <w:rPr>
                <w:sz w:val="22"/>
                <w:szCs w:val="22"/>
              </w:rPr>
              <w:t>10</w:t>
            </w:r>
          </w:p>
        </w:tc>
        <w:tc>
          <w:tcPr>
            <w:tcW w:w="709" w:type="dxa"/>
          </w:tcPr>
          <w:p w14:paraId="0FB2371D" w14:textId="77777777" w:rsidR="00655761" w:rsidRPr="00CC7F9A" w:rsidRDefault="00655761" w:rsidP="005E62B1">
            <w:pPr>
              <w:jc w:val="center"/>
              <w:rPr>
                <w:sz w:val="22"/>
                <w:szCs w:val="22"/>
              </w:rPr>
            </w:pPr>
          </w:p>
        </w:tc>
        <w:tc>
          <w:tcPr>
            <w:tcW w:w="709" w:type="dxa"/>
          </w:tcPr>
          <w:p w14:paraId="42F90669" w14:textId="77777777" w:rsidR="00655761" w:rsidRPr="00CC7F9A" w:rsidRDefault="00655761" w:rsidP="005E62B1">
            <w:pPr>
              <w:jc w:val="center"/>
              <w:rPr>
                <w:sz w:val="22"/>
                <w:szCs w:val="22"/>
              </w:rPr>
            </w:pPr>
          </w:p>
        </w:tc>
        <w:tc>
          <w:tcPr>
            <w:tcW w:w="708" w:type="dxa"/>
          </w:tcPr>
          <w:p w14:paraId="6677D0CB" w14:textId="77777777" w:rsidR="00655761" w:rsidRPr="00CC7F9A" w:rsidRDefault="00655761" w:rsidP="005E62B1">
            <w:pPr>
              <w:jc w:val="center"/>
              <w:rPr>
                <w:sz w:val="22"/>
                <w:szCs w:val="22"/>
              </w:rPr>
            </w:pPr>
          </w:p>
        </w:tc>
        <w:tc>
          <w:tcPr>
            <w:tcW w:w="993" w:type="dxa"/>
          </w:tcPr>
          <w:p w14:paraId="1D91F61B" w14:textId="77777777" w:rsidR="00655761" w:rsidRPr="00CC7F9A" w:rsidRDefault="00655761" w:rsidP="005E62B1">
            <w:pPr>
              <w:jc w:val="center"/>
              <w:rPr>
                <w:sz w:val="22"/>
                <w:szCs w:val="22"/>
              </w:rPr>
            </w:pPr>
            <w:r>
              <w:rPr>
                <w:sz w:val="22"/>
                <w:szCs w:val="22"/>
              </w:rPr>
              <w:t>20</w:t>
            </w:r>
          </w:p>
        </w:tc>
      </w:tr>
      <w:tr w:rsidR="00655761" w14:paraId="5459F29D" w14:textId="77777777" w:rsidTr="005E62B1">
        <w:trPr>
          <w:jc w:val="center"/>
        </w:trPr>
        <w:tc>
          <w:tcPr>
            <w:tcW w:w="1140" w:type="dxa"/>
          </w:tcPr>
          <w:p w14:paraId="744E8231" w14:textId="77777777" w:rsidR="00655761" w:rsidRPr="00CC7F9A" w:rsidRDefault="00655761" w:rsidP="00D54806">
            <w:pPr>
              <w:jc w:val="center"/>
              <w:rPr>
                <w:sz w:val="22"/>
                <w:szCs w:val="22"/>
              </w:rPr>
            </w:pPr>
            <w:r w:rsidRPr="00CC7F9A">
              <w:rPr>
                <w:sz w:val="22"/>
                <w:szCs w:val="22"/>
              </w:rPr>
              <w:t>CO3</w:t>
            </w:r>
          </w:p>
        </w:tc>
        <w:tc>
          <w:tcPr>
            <w:tcW w:w="709" w:type="dxa"/>
          </w:tcPr>
          <w:p w14:paraId="02E58F89" w14:textId="77777777" w:rsidR="00655761" w:rsidRPr="00CC7F9A" w:rsidRDefault="00655761" w:rsidP="005E62B1">
            <w:pPr>
              <w:jc w:val="center"/>
              <w:rPr>
                <w:sz w:val="22"/>
                <w:szCs w:val="22"/>
              </w:rPr>
            </w:pPr>
          </w:p>
        </w:tc>
        <w:tc>
          <w:tcPr>
            <w:tcW w:w="708" w:type="dxa"/>
          </w:tcPr>
          <w:p w14:paraId="3BC02674" w14:textId="77777777" w:rsidR="00655761" w:rsidRPr="00CC7F9A" w:rsidRDefault="00655761" w:rsidP="005E62B1">
            <w:pPr>
              <w:jc w:val="center"/>
              <w:rPr>
                <w:sz w:val="22"/>
                <w:szCs w:val="22"/>
              </w:rPr>
            </w:pPr>
            <w:r>
              <w:rPr>
                <w:sz w:val="22"/>
                <w:szCs w:val="22"/>
              </w:rPr>
              <w:t>20</w:t>
            </w:r>
          </w:p>
        </w:tc>
        <w:tc>
          <w:tcPr>
            <w:tcW w:w="709" w:type="dxa"/>
          </w:tcPr>
          <w:p w14:paraId="55900603" w14:textId="77777777" w:rsidR="00655761" w:rsidRPr="00CC7F9A" w:rsidRDefault="00655761" w:rsidP="005E62B1">
            <w:pPr>
              <w:jc w:val="center"/>
              <w:rPr>
                <w:sz w:val="22"/>
                <w:szCs w:val="22"/>
              </w:rPr>
            </w:pPr>
          </w:p>
        </w:tc>
        <w:tc>
          <w:tcPr>
            <w:tcW w:w="709" w:type="dxa"/>
          </w:tcPr>
          <w:p w14:paraId="114371B7" w14:textId="77777777" w:rsidR="00655761" w:rsidRPr="00CC7F9A" w:rsidRDefault="00655761" w:rsidP="005E62B1">
            <w:pPr>
              <w:jc w:val="center"/>
              <w:rPr>
                <w:sz w:val="22"/>
                <w:szCs w:val="22"/>
              </w:rPr>
            </w:pPr>
          </w:p>
        </w:tc>
        <w:tc>
          <w:tcPr>
            <w:tcW w:w="709" w:type="dxa"/>
          </w:tcPr>
          <w:p w14:paraId="636E3E0A" w14:textId="77777777" w:rsidR="00655761" w:rsidRPr="00CC7F9A" w:rsidRDefault="00655761" w:rsidP="005E62B1">
            <w:pPr>
              <w:jc w:val="center"/>
              <w:rPr>
                <w:sz w:val="22"/>
                <w:szCs w:val="22"/>
              </w:rPr>
            </w:pPr>
          </w:p>
        </w:tc>
        <w:tc>
          <w:tcPr>
            <w:tcW w:w="708" w:type="dxa"/>
          </w:tcPr>
          <w:p w14:paraId="174EE731" w14:textId="77777777" w:rsidR="00655761" w:rsidRPr="00CC7F9A" w:rsidRDefault="00655761" w:rsidP="005E62B1">
            <w:pPr>
              <w:jc w:val="center"/>
              <w:rPr>
                <w:sz w:val="22"/>
                <w:szCs w:val="22"/>
              </w:rPr>
            </w:pPr>
          </w:p>
        </w:tc>
        <w:tc>
          <w:tcPr>
            <w:tcW w:w="993" w:type="dxa"/>
          </w:tcPr>
          <w:p w14:paraId="4908094F" w14:textId="77777777" w:rsidR="00655761" w:rsidRPr="00CC7F9A" w:rsidRDefault="00655761" w:rsidP="005E62B1">
            <w:pPr>
              <w:jc w:val="center"/>
              <w:rPr>
                <w:sz w:val="22"/>
                <w:szCs w:val="22"/>
              </w:rPr>
            </w:pPr>
            <w:r>
              <w:rPr>
                <w:sz w:val="22"/>
                <w:szCs w:val="22"/>
              </w:rPr>
              <w:t>20</w:t>
            </w:r>
          </w:p>
        </w:tc>
      </w:tr>
      <w:tr w:rsidR="00655761" w14:paraId="1C53D674" w14:textId="77777777" w:rsidTr="005E62B1">
        <w:trPr>
          <w:jc w:val="center"/>
        </w:trPr>
        <w:tc>
          <w:tcPr>
            <w:tcW w:w="1140" w:type="dxa"/>
          </w:tcPr>
          <w:p w14:paraId="19BD65DA" w14:textId="77777777" w:rsidR="00655761" w:rsidRPr="00CC7F9A" w:rsidRDefault="00655761" w:rsidP="00D54806">
            <w:pPr>
              <w:jc w:val="center"/>
              <w:rPr>
                <w:sz w:val="22"/>
                <w:szCs w:val="22"/>
              </w:rPr>
            </w:pPr>
            <w:r w:rsidRPr="00CC7F9A">
              <w:rPr>
                <w:sz w:val="22"/>
                <w:szCs w:val="22"/>
              </w:rPr>
              <w:t>CO4</w:t>
            </w:r>
          </w:p>
        </w:tc>
        <w:tc>
          <w:tcPr>
            <w:tcW w:w="709" w:type="dxa"/>
          </w:tcPr>
          <w:p w14:paraId="11F9167E" w14:textId="77777777" w:rsidR="00655761" w:rsidRPr="00CC7F9A" w:rsidRDefault="00655761" w:rsidP="005E62B1">
            <w:pPr>
              <w:jc w:val="center"/>
              <w:rPr>
                <w:sz w:val="22"/>
                <w:szCs w:val="22"/>
              </w:rPr>
            </w:pPr>
          </w:p>
        </w:tc>
        <w:tc>
          <w:tcPr>
            <w:tcW w:w="708" w:type="dxa"/>
          </w:tcPr>
          <w:p w14:paraId="1BE09F64" w14:textId="77777777" w:rsidR="00655761" w:rsidRPr="00CC7F9A" w:rsidRDefault="00655761" w:rsidP="005E62B1">
            <w:pPr>
              <w:jc w:val="center"/>
              <w:rPr>
                <w:sz w:val="22"/>
                <w:szCs w:val="22"/>
              </w:rPr>
            </w:pPr>
            <w:r>
              <w:rPr>
                <w:sz w:val="22"/>
                <w:szCs w:val="22"/>
              </w:rPr>
              <w:t>10</w:t>
            </w:r>
          </w:p>
        </w:tc>
        <w:tc>
          <w:tcPr>
            <w:tcW w:w="709" w:type="dxa"/>
          </w:tcPr>
          <w:p w14:paraId="134F7AF9" w14:textId="77777777" w:rsidR="00655761" w:rsidRPr="00CC7F9A" w:rsidRDefault="00655761" w:rsidP="005E62B1">
            <w:pPr>
              <w:jc w:val="center"/>
              <w:rPr>
                <w:sz w:val="22"/>
                <w:szCs w:val="22"/>
              </w:rPr>
            </w:pPr>
            <w:r>
              <w:rPr>
                <w:sz w:val="22"/>
                <w:szCs w:val="22"/>
              </w:rPr>
              <w:t>10</w:t>
            </w:r>
          </w:p>
        </w:tc>
        <w:tc>
          <w:tcPr>
            <w:tcW w:w="709" w:type="dxa"/>
          </w:tcPr>
          <w:p w14:paraId="6B2D6C69" w14:textId="77777777" w:rsidR="00655761" w:rsidRPr="00CC7F9A" w:rsidRDefault="00655761" w:rsidP="005E62B1">
            <w:pPr>
              <w:jc w:val="center"/>
              <w:rPr>
                <w:sz w:val="22"/>
                <w:szCs w:val="22"/>
              </w:rPr>
            </w:pPr>
          </w:p>
        </w:tc>
        <w:tc>
          <w:tcPr>
            <w:tcW w:w="709" w:type="dxa"/>
          </w:tcPr>
          <w:p w14:paraId="48A4DCB3" w14:textId="77777777" w:rsidR="00655761" w:rsidRPr="00CC7F9A" w:rsidRDefault="00655761" w:rsidP="005E62B1">
            <w:pPr>
              <w:jc w:val="center"/>
              <w:rPr>
                <w:sz w:val="22"/>
                <w:szCs w:val="22"/>
              </w:rPr>
            </w:pPr>
          </w:p>
        </w:tc>
        <w:tc>
          <w:tcPr>
            <w:tcW w:w="708" w:type="dxa"/>
          </w:tcPr>
          <w:p w14:paraId="77B38FDF" w14:textId="77777777" w:rsidR="00655761" w:rsidRPr="00CC7F9A" w:rsidRDefault="00655761" w:rsidP="005E62B1">
            <w:pPr>
              <w:jc w:val="center"/>
              <w:rPr>
                <w:sz w:val="22"/>
                <w:szCs w:val="22"/>
              </w:rPr>
            </w:pPr>
          </w:p>
        </w:tc>
        <w:tc>
          <w:tcPr>
            <w:tcW w:w="993" w:type="dxa"/>
          </w:tcPr>
          <w:p w14:paraId="3EA35DD7" w14:textId="77777777" w:rsidR="00655761" w:rsidRPr="00CC7F9A" w:rsidRDefault="00655761" w:rsidP="005E62B1">
            <w:pPr>
              <w:jc w:val="center"/>
              <w:rPr>
                <w:sz w:val="22"/>
                <w:szCs w:val="22"/>
              </w:rPr>
            </w:pPr>
            <w:r>
              <w:rPr>
                <w:sz w:val="22"/>
                <w:szCs w:val="22"/>
              </w:rPr>
              <w:t>20</w:t>
            </w:r>
          </w:p>
        </w:tc>
      </w:tr>
      <w:tr w:rsidR="00655761" w14:paraId="5DA591C7" w14:textId="77777777" w:rsidTr="005E62B1">
        <w:trPr>
          <w:jc w:val="center"/>
        </w:trPr>
        <w:tc>
          <w:tcPr>
            <w:tcW w:w="1140" w:type="dxa"/>
          </w:tcPr>
          <w:p w14:paraId="5756CF58" w14:textId="77777777" w:rsidR="00655761" w:rsidRPr="00CC7F9A" w:rsidRDefault="00655761" w:rsidP="00D54806">
            <w:pPr>
              <w:jc w:val="center"/>
              <w:rPr>
                <w:sz w:val="22"/>
                <w:szCs w:val="22"/>
              </w:rPr>
            </w:pPr>
            <w:r w:rsidRPr="00CC7F9A">
              <w:rPr>
                <w:sz w:val="22"/>
                <w:szCs w:val="22"/>
              </w:rPr>
              <w:t>CO5</w:t>
            </w:r>
          </w:p>
        </w:tc>
        <w:tc>
          <w:tcPr>
            <w:tcW w:w="709" w:type="dxa"/>
          </w:tcPr>
          <w:p w14:paraId="385D4D71" w14:textId="77777777" w:rsidR="00655761" w:rsidRPr="00CC7F9A" w:rsidRDefault="00655761" w:rsidP="005E62B1">
            <w:pPr>
              <w:jc w:val="center"/>
              <w:rPr>
                <w:sz w:val="22"/>
                <w:szCs w:val="22"/>
              </w:rPr>
            </w:pPr>
            <w:r>
              <w:rPr>
                <w:sz w:val="22"/>
                <w:szCs w:val="22"/>
              </w:rPr>
              <w:t>10</w:t>
            </w:r>
          </w:p>
        </w:tc>
        <w:tc>
          <w:tcPr>
            <w:tcW w:w="708" w:type="dxa"/>
          </w:tcPr>
          <w:p w14:paraId="6E70C629" w14:textId="77777777" w:rsidR="00655761" w:rsidRPr="00CC7F9A" w:rsidRDefault="00655761" w:rsidP="005E62B1">
            <w:pPr>
              <w:jc w:val="center"/>
              <w:rPr>
                <w:sz w:val="22"/>
                <w:szCs w:val="22"/>
              </w:rPr>
            </w:pPr>
            <w:r>
              <w:rPr>
                <w:sz w:val="22"/>
                <w:szCs w:val="22"/>
              </w:rPr>
              <w:t>40</w:t>
            </w:r>
          </w:p>
        </w:tc>
        <w:tc>
          <w:tcPr>
            <w:tcW w:w="709" w:type="dxa"/>
          </w:tcPr>
          <w:p w14:paraId="776EF220" w14:textId="77777777" w:rsidR="00655761" w:rsidRPr="00CC7F9A" w:rsidRDefault="00655761" w:rsidP="005E62B1">
            <w:pPr>
              <w:jc w:val="center"/>
              <w:rPr>
                <w:sz w:val="22"/>
                <w:szCs w:val="22"/>
              </w:rPr>
            </w:pPr>
            <w:r>
              <w:rPr>
                <w:sz w:val="22"/>
                <w:szCs w:val="22"/>
              </w:rPr>
              <w:t>10</w:t>
            </w:r>
          </w:p>
        </w:tc>
        <w:tc>
          <w:tcPr>
            <w:tcW w:w="709" w:type="dxa"/>
          </w:tcPr>
          <w:p w14:paraId="764BB0BB" w14:textId="77777777" w:rsidR="00655761" w:rsidRPr="00CC7F9A" w:rsidRDefault="00655761" w:rsidP="005E62B1">
            <w:pPr>
              <w:jc w:val="center"/>
              <w:rPr>
                <w:sz w:val="22"/>
                <w:szCs w:val="22"/>
              </w:rPr>
            </w:pPr>
          </w:p>
        </w:tc>
        <w:tc>
          <w:tcPr>
            <w:tcW w:w="709" w:type="dxa"/>
          </w:tcPr>
          <w:p w14:paraId="50C7E08E" w14:textId="77777777" w:rsidR="00655761" w:rsidRPr="00CC7F9A" w:rsidRDefault="00655761" w:rsidP="005E62B1">
            <w:pPr>
              <w:jc w:val="center"/>
              <w:rPr>
                <w:sz w:val="22"/>
                <w:szCs w:val="22"/>
              </w:rPr>
            </w:pPr>
          </w:p>
        </w:tc>
        <w:tc>
          <w:tcPr>
            <w:tcW w:w="708" w:type="dxa"/>
          </w:tcPr>
          <w:p w14:paraId="1EFE93B6" w14:textId="77777777" w:rsidR="00655761" w:rsidRPr="00CC7F9A" w:rsidRDefault="00655761" w:rsidP="005E62B1">
            <w:pPr>
              <w:jc w:val="center"/>
              <w:rPr>
                <w:sz w:val="22"/>
                <w:szCs w:val="22"/>
              </w:rPr>
            </w:pPr>
          </w:p>
        </w:tc>
        <w:tc>
          <w:tcPr>
            <w:tcW w:w="993" w:type="dxa"/>
          </w:tcPr>
          <w:p w14:paraId="277564B7" w14:textId="77777777" w:rsidR="00655761" w:rsidRPr="00CC7F9A" w:rsidRDefault="00655761" w:rsidP="005E62B1">
            <w:pPr>
              <w:jc w:val="center"/>
              <w:rPr>
                <w:sz w:val="22"/>
                <w:szCs w:val="22"/>
              </w:rPr>
            </w:pPr>
            <w:r>
              <w:rPr>
                <w:sz w:val="22"/>
                <w:szCs w:val="22"/>
              </w:rPr>
              <w:t>60</w:t>
            </w:r>
          </w:p>
        </w:tc>
      </w:tr>
      <w:tr w:rsidR="00655761" w14:paraId="64C05084" w14:textId="77777777" w:rsidTr="005E62B1">
        <w:trPr>
          <w:jc w:val="center"/>
        </w:trPr>
        <w:tc>
          <w:tcPr>
            <w:tcW w:w="1140" w:type="dxa"/>
          </w:tcPr>
          <w:p w14:paraId="33D65C35" w14:textId="77777777" w:rsidR="00655761" w:rsidRPr="00CC7F9A" w:rsidRDefault="00655761" w:rsidP="00D54806">
            <w:pPr>
              <w:jc w:val="center"/>
              <w:rPr>
                <w:sz w:val="22"/>
                <w:szCs w:val="22"/>
              </w:rPr>
            </w:pPr>
            <w:r w:rsidRPr="00CC7F9A">
              <w:rPr>
                <w:sz w:val="22"/>
                <w:szCs w:val="22"/>
              </w:rPr>
              <w:t>CO6</w:t>
            </w:r>
          </w:p>
        </w:tc>
        <w:tc>
          <w:tcPr>
            <w:tcW w:w="709" w:type="dxa"/>
          </w:tcPr>
          <w:p w14:paraId="419C19B9" w14:textId="77777777" w:rsidR="00655761" w:rsidRPr="00CC7F9A" w:rsidRDefault="00655761" w:rsidP="005E62B1">
            <w:pPr>
              <w:jc w:val="center"/>
              <w:rPr>
                <w:sz w:val="22"/>
                <w:szCs w:val="22"/>
              </w:rPr>
            </w:pPr>
          </w:p>
        </w:tc>
        <w:tc>
          <w:tcPr>
            <w:tcW w:w="708" w:type="dxa"/>
          </w:tcPr>
          <w:p w14:paraId="1C939817" w14:textId="77777777" w:rsidR="00655761" w:rsidRPr="00CC7F9A" w:rsidRDefault="00655761" w:rsidP="005E62B1">
            <w:pPr>
              <w:jc w:val="center"/>
              <w:rPr>
                <w:sz w:val="22"/>
                <w:szCs w:val="22"/>
              </w:rPr>
            </w:pPr>
          </w:p>
        </w:tc>
        <w:tc>
          <w:tcPr>
            <w:tcW w:w="709" w:type="dxa"/>
          </w:tcPr>
          <w:p w14:paraId="653E6193" w14:textId="77777777" w:rsidR="00655761" w:rsidRPr="00CC7F9A" w:rsidRDefault="00655761" w:rsidP="005E62B1">
            <w:pPr>
              <w:jc w:val="center"/>
              <w:rPr>
                <w:sz w:val="22"/>
                <w:szCs w:val="22"/>
              </w:rPr>
            </w:pPr>
          </w:p>
        </w:tc>
        <w:tc>
          <w:tcPr>
            <w:tcW w:w="709" w:type="dxa"/>
          </w:tcPr>
          <w:p w14:paraId="25323F96" w14:textId="77777777" w:rsidR="00655761" w:rsidRPr="00CC7F9A" w:rsidRDefault="00655761" w:rsidP="005E62B1">
            <w:pPr>
              <w:jc w:val="center"/>
              <w:rPr>
                <w:sz w:val="22"/>
                <w:szCs w:val="22"/>
              </w:rPr>
            </w:pPr>
          </w:p>
        </w:tc>
        <w:tc>
          <w:tcPr>
            <w:tcW w:w="709" w:type="dxa"/>
          </w:tcPr>
          <w:p w14:paraId="13BE28A6" w14:textId="77777777" w:rsidR="00655761" w:rsidRPr="00CC7F9A" w:rsidRDefault="00655761" w:rsidP="005E62B1">
            <w:pPr>
              <w:jc w:val="center"/>
              <w:rPr>
                <w:sz w:val="22"/>
                <w:szCs w:val="22"/>
              </w:rPr>
            </w:pPr>
          </w:p>
        </w:tc>
        <w:tc>
          <w:tcPr>
            <w:tcW w:w="708" w:type="dxa"/>
          </w:tcPr>
          <w:p w14:paraId="012A22E7" w14:textId="77777777" w:rsidR="00655761" w:rsidRPr="00CC7F9A" w:rsidRDefault="00655761" w:rsidP="005E62B1">
            <w:pPr>
              <w:jc w:val="center"/>
              <w:rPr>
                <w:sz w:val="22"/>
                <w:szCs w:val="22"/>
              </w:rPr>
            </w:pPr>
            <w:r>
              <w:rPr>
                <w:sz w:val="22"/>
                <w:szCs w:val="22"/>
              </w:rPr>
              <w:t>40</w:t>
            </w:r>
          </w:p>
        </w:tc>
        <w:tc>
          <w:tcPr>
            <w:tcW w:w="993" w:type="dxa"/>
          </w:tcPr>
          <w:p w14:paraId="4889AD0B" w14:textId="77777777" w:rsidR="00655761" w:rsidRPr="00CC7F9A" w:rsidRDefault="00655761" w:rsidP="005E62B1">
            <w:pPr>
              <w:jc w:val="center"/>
              <w:rPr>
                <w:sz w:val="22"/>
                <w:szCs w:val="22"/>
              </w:rPr>
            </w:pPr>
            <w:r>
              <w:rPr>
                <w:sz w:val="22"/>
                <w:szCs w:val="22"/>
              </w:rPr>
              <w:t>40</w:t>
            </w:r>
          </w:p>
        </w:tc>
      </w:tr>
      <w:tr w:rsidR="00655761" w14:paraId="4DB6AA8B" w14:textId="77777777" w:rsidTr="00CA4F97">
        <w:trPr>
          <w:jc w:val="center"/>
        </w:trPr>
        <w:tc>
          <w:tcPr>
            <w:tcW w:w="5392" w:type="dxa"/>
            <w:gridSpan w:val="7"/>
          </w:tcPr>
          <w:p w14:paraId="40DDD53C" w14:textId="77777777" w:rsidR="00655761" w:rsidRPr="00CC7F9A" w:rsidRDefault="00655761" w:rsidP="00D54806">
            <w:pPr>
              <w:rPr>
                <w:sz w:val="22"/>
                <w:szCs w:val="22"/>
              </w:rPr>
            </w:pPr>
          </w:p>
        </w:tc>
        <w:tc>
          <w:tcPr>
            <w:tcW w:w="993" w:type="dxa"/>
          </w:tcPr>
          <w:p w14:paraId="194A2D40" w14:textId="77777777" w:rsidR="00655761" w:rsidRPr="00CC7F9A" w:rsidRDefault="00655761" w:rsidP="00D54806">
            <w:pPr>
              <w:jc w:val="center"/>
              <w:rPr>
                <w:b/>
                <w:sz w:val="22"/>
                <w:szCs w:val="22"/>
              </w:rPr>
            </w:pPr>
            <w:r w:rsidRPr="00CC7F9A">
              <w:rPr>
                <w:b/>
                <w:sz w:val="22"/>
                <w:szCs w:val="22"/>
              </w:rPr>
              <w:t>1</w:t>
            </w:r>
            <w:r>
              <w:rPr>
                <w:b/>
                <w:sz w:val="22"/>
                <w:szCs w:val="22"/>
              </w:rPr>
              <w:t>80</w:t>
            </w:r>
          </w:p>
        </w:tc>
      </w:tr>
    </w:tbl>
    <w:p w14:paraId="73B97C78" w14:textId="77777777" w:rsidR="00655761" w:rsidRDefault="00655761" w:rsidP="00856324"/>
    <w:p w14:paraId="2DE90FF7" w14:textId="77777777" w:rsidR="00655761" w:rsidRDefault="00655761" w:rsidP="00856324"/>
    <w:p w14:paraId="611640AF" w14:textId="77777777" w:rsidR="00655761" w:rsidRDefault="00655761" w:rsidP="00856324"/>
    <w:p w14:paraId="2DBC5E21" w14:textId="77777777" w:rsidR="00655761" w:rsidRDefault="00655761" w:rsidP="00D75201"/>
    <w:p w14:paraId="2E73E8B0" w14:textId="77777777" w:rsidR="00655761" w:rsidRDefault="00655761" w:rsidP="00D75201"/>
    <w:p w14:paraId="2FB27377" w14:textId="77777777" w:rsidR="00655761" w:rsidRDefault="00655761" w:rsidP="00D75201"/>
    <w:p w14:paraId="6C0479AA" w14:textId="77777777" w:rsidR="00655761" w:rsidRDefault="00655761" w:rsidP="00D75201"/>
    <w:p w14:paraId="02BC5C02" w14:textId="77777777" w:rsidR="00655761" w:rsidRDefault="00655761" w:rsidP="00D75201"/>
    <w:p w14:paraId="0F2265E9" w14:textId="77777777" w:rsidR="00655761" w:rsidRDefault="00655761" w:rsidP="00D75201"/>
    <w:p w14:paraId="35AC636E" w14:textId="77777777" w:rsidR="00655761" w:rsidRDefault="00655761" w:rsidP="00D75201"/>
    <w:p w14:paraId="316F3DE4" w14:textId="77777777" w:rsidR="00655761" w:rsidRDefault="00655761" w:rsidP="00D75201"/>
    <w:p w14:paraId="13A61FE2" w14:textId="77777777" w:rsidR="00655761" w:rsidRDefault="00655761" w:rsidP="00D75201"/>
    <w:p w14:paraId="6721E296" w14:textId="77777777" w:rsidR="00655761" w:rsidRDefault="00655761" w:rsidP="00D75201"/>
    <w:p w14:paraId="19FE8B42" w14:textId="77777777" w:rsidR="00655761" w:rsidRDefault="00655761" w:rsidP="00D75201"/>
    <w:p w14:paraId="553112A1" w14:textId="77777777" w:rsidR="00655761" w:rsidRDefault="00655761" w:rsidP="00D75201"/>
    <w:p w14:paraId="56A49868" w14:textId="77777777" w:rsidR="00655761" w:rsidRDefault="00655761" w:rsidP="00D75201"/>
    <w:p w14:paraId="0377B988" w14:textId="77777777" w:rsidR="00655761" w:rsidRDefault="00655761" w:rsidP="00D75201"/>
    <w:p w14:paraId="27886689" w14:textId="77777777" w:rsidR="00655761" w:rsidRDefault="00655761">
      <w:pPr>
        <w:spacing w:after="200" w:line="276" w:lineRule="auto"/>
        <w:rPr>
          <w:rFonts w:ascii="Arial" w:hAnsi="Arial" w:cs="Arial"/>
          <w:bCs/>
          <w:noProof/>
        </w:rPr>
      </w:pPr>
      <w:r>
        <w:rPr>
          <w:rFonts w:ascii="Arial" w:hAnsi="Arial" w:cs="Arial"/>
          <w:bCs/>
          <w:noProof/>
        </w:rPr>
        <w:br w:type="page"/>
      </w:r>
    </w:p>
    <w:p w14:paraId="5F65AD49" w14:textId="208EF637" w:rsidR="00655761" w:rsidRDefault="00655761" w:rsidP="00022B3E">
      <w:pPr>
        <w:jc w:val="center"/>
        <w:rPr>
          <w:rFonts w:ascii="Arial" w:hAnsi="Arial" w:cs="Arial"/>
          <w:bCs/>
          <w:noProof/>
        </w:rPr>
      </w:pPr>
      <w:r>
        <w:rPr>
          <w:rFonts w:ascii="Arial" w:hAnsi="Arial" w:cs="Arial"/>
          <w:noProof/>
        </w:rPr>
        <w:lastRenderedPageBreak/>
        <w:drawing>
          <wp:inline distT="0" distB="0" distL="0" distR="0" wp14:anchorId="3EE830F0" wp14:editId="6CAA2F7E">
            <wp:extent cx="5734050" cy="838200"/>
            <wp:effectExtent l="0" t="0" r="0" b="0"/>
            <wp:docPr id="1440539828" name="Picture 14405398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B5B68A" w14:textId="77777777" w:rsidR="00655761" w:rsidRDefault="00655761" w:rsidP="00022B3E">
      <w:pPr>
        <w:jc w:val="center"/>
        <w:rPr>
          <w:b/>
          <w:bCs/>
        </w:rPr>
      </w:pPr>
    </w:p>
    <w:p w14:paraId="0828B0FD" w14:textId="77777777" w:rsidR="00655761" w:rsidRDefault="00655761" w:rsidP="00022B3E">
      <w:pPr>
        <w:jc w:val="center"/>
        <w:rPr>
          <w:b/>
          <w:bCs/>
        </w:rPr>
      </w:pPr>
      <w:r>
        <w:rPr>
          <w:b/>
          <w:bCs/>
        </w:rPr>
        <w:t>END SEMESTER EXAMINATION – NOV / DEC 2024</w:t>
      </w:r>
    </w:p>
    <w:p w14:paraId="1C1AA01F"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4C3917" w14:paraId="51ECE444" w14:textId="77777777" w:rsidTr="004C3917">
        <w:trPr>
          <w:trHeight w:val="397"/>
          <w:jc w:val="center"/>
        </w:trPr>
        <w:tc>
          <w:tcPr>
            <w:tcW w:w="1555" w:type="dxa"/>
            <w:vAlign w:val="center"/>
          </w:tcPr>
          <w:p w14:paraId="447D804E" w14:textId="77777777" w:rsidR="00655761" w:rsidRPr="004C3917" w:rsidRDefault="00655761" w:rsidP="00394062">
            <w:pPr>
              <w:pStyle w:val="Title"/>
              <w:jc w:val="left"/>
              <w:rPr>
                <w:b/>
                <w:sz w:val="22"/>
                <w:szCs w:val="22"/>
              </w:rPr>
            </w:pPr>
            <w:r w:rsidRPr="004C3917">
              <w:rPr>
                <w:b/>
                <w:sz w:val="22"/>
                <w:szCs w:val="22"/>
              </w:rPr>
              <w:t xml:space="preserve">Course Code      </w:t>
            </w:r>
          </w:p>
        </w:tc>
        <w:tc>
          <w:tcPr>
            <w:tcW w:w="6662" w:type="dxa"/>
            <w:vAlign w:val="center"/>
          </w:tcPr>
          <w:p w14:paraId="1DB00F46" w14:textId="77777777" w:rsidR="00655761" w:rsidRPr="004C3917" w:rsidRDefault="00655761" w:rsidP="004C3917">
            <w:pPr>
              <w:pStyle w:val="Title"/>
              <w:jc w:val="left"/>
              <w:rPr>
                <w:b/>
                <w:bCs/>
                <w:sz w:val="22"/>
                <w:szCs w:val="22"/>
              </w:rPr>
            </w:pPr>
            <w:r w:rsidRPr="004C3917">
              <w:rPr>
                <w:b/>
                <w:bCs/>
                <w:sz w:val="22"/>
                <w:szCs w:val="22"/>
              </w:rPr>
              <w:t>20FP3022</w:t>
            </w:r>
          </w:p>
        </w:tc>
        <w:tc>
          <w:tcPr>
            <w:tcW w:w="1417" w:type="dxa"/>
            <w:vAlign w:val="center"/>
          </w:tcPr>
          <w:p w14:paraId="0646A93B" w14:textId="77777777" w:rsidR="00655761" w:rsidRPr="004C3917" w:rsidRDefault="00655761" w:rsidP="00394062">
            <w:pPr>
              <w:pStyle w:val="Title"/>
              <w:ind w:left="-468" w:firstLine="468"/>
              <w:jc w:val="left"/>
              <w:rPr>
                <w:sz w:val="22"/>
                <w:szCs w:val="22"/>
              </w:rPr>
            </w:pPr>
            <w:r w:rsidRPr="004C3917">
              <w:rPr>
                <w:b/>
                <w:bCs/>
                <w:sz w:val="22"/>
                <w:szCs w:val="22"/>
              </w:rPr>
              <w:t xml:space="preserve">Duration       </w:t>
            </w:r>
          </w:p>
        </w:tc>
        <w:tc>
          <w:tcPr>
            <w:tcW w:w="851" w:type="dxa"/>
            <w:vAlign w:val="center"/>
          </w:tcPr>
          <w:p w14:paraId="5FD6E3C5" w14:textId="77777777" w:rsidR="00655761" w:rsidRPr="004C3917" w:rsidRDefault="00655761" w:rsidP="00394062">
            <w:pPr>
              <w:pStyle w:val="Title"/>
              <w:jc w:val="left"/>
              <w:rPr>
                <w:b/>
                <w:sz w:val="22"/>
                <w:szCs w:val="22"/>
              </w:rPr>
            </w:pPr>
            <w:r w:rsidRPr="004C3917">
              <w:rPr>
                <w:b/>
                <w:sz w:val="22"/>
                <w:szCs w:val="22"/>
              </w:rPr>
              <w:t>3hrs</w:t>
            </w:r>
          </w:p>
        </w:tc>
      </w:tr>
      <w:tr w:rsidR="00655761" w:rsidRPr="004C3917" w14:paraId="17A92CFB" w14:textId="77777777" w:rsidTr="004C3917">
        <w:trPr>
          <w:trHeight w:val="397"/>
          <w:jc w:val="center"/>
        </w:trPr>
        <w:tc>
          <w:tcPr>
            <w:tcW w:w="1555" w:type="dxa"/>
            <w:vAlign w:val="center"/>
          </w:tcPr>
          <w:p w14:paraId="07FDED88" w14:textId="77777777" w:rsidR="00655761" w:rsidRPr="004C3917" w:rsidRDefault="00655761" w:rsidP="00394062">
            <w:pPr>
              <w:pStyle w:val="Title"/>
              <w:ind w:right="-160"/>
              <w:jc w:val="left"/>
              <w:rPr>
                <w:b/>
                <w:sz w:val="22"/>
                <w:szCs w:val="22"/>
              </w:rPr>
            </w:pPr>
            <w:r w:rsidRPr="004C3917">
              <w:rPr>
                <w:b/>
                <w:sz w:val="22"/>
                <w:szCs w:val="22"/>
              </w:rPr>
              <w:t>Course Title</w:t>
            </w:r>
          </w:p>
        </w:tc>
        <w:tc>
          <w:tcPr>
            <w:tcW w:w="6662" w:type="dxa"/>
            <w:vAlign w:val="center"/>
          </w:tcPr>
          <w:p w14:paraId="338E324E" w14:textId="77777777" w:rsidR="00655761" w:rsidRPr="004C3917" w:rsidRDefault="00655761" w:rsidP="004C3917">
            <w:pPr>
              <w:pStyle w:val="Title"/>
              <w:jc w:val="left"/>
              <w:rPr>
                <w:b/>
                <w:bCs/>
                <w:sz w:val="22"/>
                <w:szCs w:val="22"/>
              </w:rPr>
            </w:pPr>
            <w:r w:rsidRPr="004C3917">
              <w:rPr>
                <w:b/>
                <w:bCs/>
                <w:sz w:val="22"/>
                <w:szCs w:val="22"/>
              </w:rPr>
              <w:t>FOOD SUPPLY CHAIN MANAGEMENT</w:t>
            </w:r>
          </w:p>
        </w:tc>
        <w:tc>
          <w:tcPr>
            <w:tcW w:w="1417" w:type="dxa"/>
            <w:vAlign w:val="center"/>
          </w:tcPr>
          <w:p w14:paraId="712CA124" w14:textId="77777777" w:rsidR="00655761" w:rsidRPr="004C3917" w:rsidRDefault="00655761" w:rsidP="00394062">
            <w:pPr>
              <w:pStyle w:val="Title"/>
              <w:jc w:val="left"/>
              <w:rPr>
                <w:b/>
                <w:bCs/>
                <w:sz w:val="22"/>
                <w:szCs w:val="22"/>
              </w:rPr>
            </w:pPr>
            <w:r w:rsidRPr="004C3917">
              <w:rPr>
                <w:b/>
                <w:bCs/>
                <w:sz w:val="22"/>
                <w:szCs w:val="22"/>
              </w:rPr>
              <w:t xml:space="preserve">Max. Marks </w:t>
            </w:r>
          </w:p>
        </w:tc>
        <w:tc>
          <w:tcPr>
            <w:tcW w:w="851" w:type="dxa"/>
            <w:vAlign w:val="center"/>
          </w:tcPr>
          <w:p w14:paraId="582ED4DE" w14:textId="77777777" w:rsidR="00655761" w:rsidRPr="004C3917" w:rsidRDefault="00655761" w:rsidP="00394062">
            <w:pPr>
              <w:pStyle w:val="Title"/>
              <w:jc w:val="left"/>
              <w:rPr>
                <w:b/>
                <w:sz w:val="22"/>
                <w:szCs w:val="22"/>
              </w:rPr>
            </w:pPr>
            <w:r w:rsidRPr="004C3917">
              <w:rPr>
                <w:b/>
                <w:sz w:val="22"/>
                <w:szCs w:val="22"/>
              </w:rPr>
              <w:t>100</w:t>
            </w:r>
          </w:p>
        </w:tc>
      </w:tr>
    </w:tbl>
    <w:p w14:paraId="502F54FA"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655761" w:rsidRPr="00947386" w14:paraId="4C8725E5" w14:textId="77777777" w:rsidTr="00A26D09">
        <w:trPr>
          <w:trHeight w:val="552"/>
        </w:trPr>
        <w:tc>
          <w:tcPr>
            <w:tcW w:w="272" w:type="pct"/>
            <w:vAlign w:val="center"/>
          </w:tcPr>
          <w:p w14:paraId="42DBD2B6" w14:textId="77777777" w:rsidR="00655761" w:rsidRPr="00947386" w:rsidRDefault="00655761" w:rsidP="001C418B">
            <w:pPr>
              <w:jc w:val="center"/>
              <w:rPr>
                <w:b/>
              </w:rPr>
            </w:pPr>
            <w:r w:rsidRPr="00947386">
              <w:rPr>
                <w:b/>
              </w:rPr>
              <w:t>Q. No.</w:t>
            </w:r>
          </w:p>
        </w:tc>
        <w:tc>
          <w:tcPr>
            <w:tcW w:w="3928" w:type="pct"/>
            <w:gridSpan w:val="2"/>
            <w:vAlign w:val="center"/>
          </w:tcPr>
          <w:p w14:paraId="062F6C6F" w14:textId="77777777" w:rsidR="00655761" w:rsidRPr="00947386" w:rsidRDefault="00655761" w:rsidP="001C418B">
            <w:pPr>
              <w:jc w:val="center"/>
              <w:rPr>
                <w:b/>
              </w:rPr>
            </w:pPr>
            <w:r w:rsidRPr="00947386">
              <w:rPr>
                <w:b/>
              </w:rPr>
              <w:t>Questions</w:t>
            </w:r>
          </w:p>
        </w:tc>
        <w:tc>
          <w:tcPr>
            <w:tcW w:w="319" w:type="pct"/>
            <w:vAlign w:val="center"/>
          </w:tcPr>
          <w:p w14:paraId="645F8968" w14:textId="77777777" w:rsidR="00655761" w:rsidRPr="00947386" w:rsidRDefault="00655761" w:rsidP="001C418B">
            <w:pPr>
              <w:jc w:val="center"/>
              <w:rPr>
                <w:b/>
              </w:rPr>
            </w:pPr>
            <w:r w:rsidRPr="00947386">
              <w:rPr>
                <w:b/>
              </w:rPr>
              <w:t>CO</w:t>
            </w:r>
          </w:p>
        </w:tc>
        <w:tc>
          <w:tcPr>
            <w:tcW w:w="256" w:type="pct"/>
            <w:vAlign w:val="center"/>
          </w:tcPr>
          <w:p w14:paraId="402745A1" w14:textId="77777777" w:rsidR="00655761" w:rsidRPr="00947386" w:rsidRDefault="00655761" w:rsidP="001C418B">
            <w:pPr>
              <w:jc w:val="center"/>
              <w:rPr>
                <w:b/>
              </w:rPr>
            </w:pPr>
            <w:r w:rsidRPr="00947386">
              <w:rPr>
                <w:b/>
              </w:rPr>
              <w:t>BL</w:t>
            </w:r>
          </w:p>
        </w:tc>
        <w:tc>
          <w:tcPr>
            <w:tcW w:w="225" w:type="pct"/>
            <w:vAlign w:val="center"/>
          </w:tcPr>
          <w:p w14:paraId="3DA70C14" w14:textId="77777777" w:rsidR="00655761" w:rsidRPr="00947386" w:rsidRDefault="00655761" w:rsidP="001C418B">
            <w:pPr>
              <w:jc w:val="center"/>
              <w:rPr>
                <w:b/>
              </w:rPr>
            </w:pPr>
            <w:r w:rsidRPr="00947386">
              <w:rPr>
                <w:b/>
              </w:rPr>
              <w:t>M</w:t>
            </w:r>
          </w:p>
        </w:tc>
      </w:tr>
      <w:tr w:rsidR="00655761" w:rsidRPr="00947386" w14:paraId="620BC41D" w14:textId="77777777" w:rsidTr="008B3C97">
        <w:trPr>
          <w:trHeight w:val="552"/>
        </w:trPr>
        <w:tc>
          <w:tcPr>
            <w:tcW w:w="5000" w:type="pct"/>
            <w:gridSpan w:val="6"/>
          </w:tcPr>
          <w:p w14:paraId="77C598BB" w14:textId="77777777" w:rsidR="00655761" w:rsidRPr="00947386" w:rsidRDefault="00655761" w:rsidP="008B3C97">
            <w:pPr>
              <w:jc w:val="center"/>
              <w:rPr>
                <w:b/>
                <w:u w:val="single"/>
              </w:rPr>
            </w:pPr>
            <w:r w:rsidRPr="00947386">
              <w:rPr>
                <w:b/>
                <w:u w:val="single"/>
              </w:rPr>
              <w:t>PART – A (5 X 16 = 80 MARKS)</w:t>
            </w:r>
          </w:p>
          <w:p w14:paraId="72813644" w14:textId="77777777" w:rsidR="00655761" w:rsidRPr="00947386" w:rsidRDefault="00655761" w:rsidP="008B3C97">
            <w:pPr>
              <w:jc w:val="center"/>
              <w:rPr>
                <w:b/>
              </w:rPr>
            </w:pPr>
            <w:r w:rsidRPr="00947386">
              <w:rPr>
                <w:b/>
              </w:rPr>
              <w:t>(Answer any five from the following)</w:t>
            </w:r>
          </w:p>
        </w:tc>
      </w:tr>
      <w:tr w:rsidR="00655761" w:rsidRPr="00947386" w14:paraId="51D3BC2F" w14:textId="77777777" w:rsidTr="00A26D09">
        <w:trPr>
          <w:trHeight w:val="283"/>
        </w:trPr>
        <w:tc>
          <w:tcPr>
            <w:tcW w:w="272" w:type="pct"/>
          </w:tcPr>
          <w:p w14:paraId="786F7EA6" w14:textId="77777777" w:rsidR="00655761" w:rsidRPr="00947386" w:rsidRDefault="00655761" w:rsidP="0047417A">
            <w:pPr>
              <w:jc w:val="center"/>
            </w:pPr>
            <w:r w:rsidRPr="00947386">
              <w:t>1.</w:t>
            </w:r>
          </w:p>
        </w:tc>
        <w:tc>
          <w:tcPr>
            <w:tcW w:w="189" w:type="pct"/>
          </w:tcPr>
          <w:p w14:paraId="685A98A5" w14:textId="77777777" w:rsidR="00655761" w:rsidRPr="00947386" w:rsidRDefault="00655761" w:rsidP="0047417A">
            <w:pPr>
              <w:jc w:val="center"/>
            </w:pPr>
            <w:r w:rsidRPr="00947386">
              <w:t>a.</w:t>
            </w:r>
          </w:p>
        </w:tc>
        <w:tc>
          <w:tcPr>
            <w:tcW w:w="3739" w:type="pct"/>
          </w:tcPr>
          <w:p w14:paraId="769ED2F8" w14:textId="77777777" w:rsidR="00655761" w:rsidRPr="00947386" w:rsidRDefault="00655761" w:rsidP="00C6437E">
            <w:pPr>
              <w:jc w:val="both"/>
            </w:pPr>
            <w:r>
              <w:t>Compare the logistical drivers with cross-functional drivers in terms of efficiency and responsiveness.</w:t>
            </w:r>
          </w:p>
        </w:tc>
        <w:tc>
          <w:tcPr>
            <w:tcW w:w="319" w:type="pct"/>
          </w:tcPr>
          <w:p w14:paraId="46107CEA" w14:textId="77777777" w:rsidR="00655761" w:rsidRPr="00947386" w:rsidRDefault="00655761" w:rsidP="0047417A">
            <w:pPr>
              <w:jc w:val="center"/>
            </w:pPr>
            <w:r w:rsidRPr="00947386">
              <w:t>CO1</w:t>
            </w:r>
          </w:p>
        </w:tc>
        <w:tc>
          <w:tcPr>
            <w:tcW w:w="256" w:type="pct"/>
          </w:tcPr>
          <w:p w14:paraId="0194EA90" w14:textId="77777777" w:rsidR="00655761" w:rsidRPr="00947386" w:rsidRDefault="00655761" w:rsidP="0047417A">
            <w:pPr>
              <w:jc w:val="center"/>
            </w:pPr>
            <w:r>
              <w:t>An</w:t>
            </w:r>
          </w:p>
        </w:tc>
        <w:tc>
          <w:tcPr>
            <w:tcW w:w="225" w:type="pct"/>
          </w:tcPr>
          <w:p w14:paraId="48F749B7" w14:textId="77777777" w:rsidR="00655761" w:rsidRPr="00947386" w:rsidRDefault="00655761" w:rsidP="0047417A">
            <w:pPr>
              <w:jc w:val="center"/>
            </w:pPr>
            <w:r>
              <w:t>8</w:t>
            </w:r>
          </w:p>
        </w:tc>
      </w:tr>
      <w:tr w:rsidR="00655761" w:rsidRPr="00947386" w14:paraId="0C168E4D" w14:textId="77777777" w:rsidTr="00A26D09">
        <w:trPr>
          <w:trHeight w:val="283"/>
        </w:trPr>
        <w:tc>
          <w:tcPr>
            <w:tcW w:w="272" w:type="pct"/>
          </w:tcPr>
          <w:p w14:paraId="42E7400D" w14:textId="77777777" w:rsidR="00655761" w:rsidRPr="00947386" w:rsidRDefault="00655761" w:rsidP="0047417A">
            <w:pPr>
              <w:jc w:val="center"/>
            </w:pPr>
          </w:p>
        </w:tc>
        <w:tc>
          <w:tcPr>
            <w:tcW w:w="189" w:type="pct"/>
          </w:tcPr>
          <w:p w14:paraId="3C90F88E" w14:textId="77777777" w:rsidR="00655761" w:rsidRPr="00947386" w:rsidRDefault="00655761" w:rsidP="0047417A">
            <w:pPr>
              <w:jc w:val="center"/>
            </w:pPr>
            <w:r w:rsidRPr="00947386">
              <w:t>b.</w:t>
            </w:r>
          </w:p>
        </w:tc>
        <w:tc>
          <w:tcPr>
            <w:tcW w:w="3739" w:type="pct"/>
          </w:tcPr>
          <w:p w14:paraId="209C4484" w14:textId="77777777" w:rsidR="00655761" w:rsidRPr="00947386" w:rsidRDefault="00655761" w:rsidP="00C6437E">
            <w:pPr>
              <w:jc w:val="both"/>
              <w:rPr>
                <w:bCs/>
              </w:rPr>
            </w:pPr>
            <w:r>
              <w:rPr>
                <w:bCs/>
              </w:rPr>
              <w:t>Classify the s</w:t>
            </w:r>
            <w:r w:rsidRPr="00B8281D">
              <w:rPr>
                <w:bCs/>
              </w:rPr>
              <w:t>ourcing strategies used in supply chain management</w:t>
            </w:r>
            <w:r>
              <w:rPr>
                <w:bCs/>
              </w:rPr>
              <w:t xml:space="preserve"> with suitable examples.</w:t>
            </w:r>
            <w:r w:rsidRPr="00B8281D">
              <w:rPr>
                <w:bCs/>
              </w:rPr>
              <w:t xml:space="preserve"> </w:t>
            </w:r>
          </w:p>
        </w:tc>
        <w:tc>
          <w:tcPr>
            <w:tcW w:w="319" w:type="pct"/>
          </w:tcPr>
          <w:p w14:paraId="25FD4922" w14:textId="77777777" w:rsidR="00655761" w:rsidRPr="00947386" w:rsidRDefault="00655761" w:rsidP="0047417A">
            <w:pPr>
              <w:jc w:val="center"/>
            </w:pPr>
            <w:r>
              <w:t>CO2</w:t>
            </w:r>
          </w:p>
        </w:tc>
        <w:tc>
          <w:tcPr>
            <w:tcW w:w="256" w:type="pct"/>
          </w:tcPr>
          <w:p w14:paraId="00EB5447" w14:textId="77777777" w:rsidR="00655761" w:rsidRPr="00947386" w:rsidRDefault="00655761" w:rsidP="0047417A">
            <w:pPr>
              <w:jc w:val="center"/>
            </w:pPr>
            <w:r>
              <w:t>An</w:t>
            </w:r>
          </w:p>
        </w:tc>
        <w:tc>
          <w:tcPr>
            <w:tcW w:w="225" w:type="pct"/>
          </w:tcPr>
          <w:p w14:paraId="5F0CE0BD" w14:textId="77777777" w:rsidR="00655761" w:rsidRPr="00947386" w:rsidRDefault="00655761" w:rsidP="0047417A">
            <w:pPr>
              <w:jc w:val="center"/>
            </w:pPr>
            <w:r>
              <w:t>8</w:t>
            </w:r>
          </w:p>
        </w:tc>
      </w:tr>
      <w:tr w:rsidR="00655761" w:rsidRPr="00947386" w14:paraId="26072191" w14:textId="77777777" w:rsidTr="00A26D09">
        <w:trPr>
          <w:trHeight w:val="283"/>
        </w:trPr>
        <w:tc>
          <w:tcPr>
            <w:tcW w:w="272" w:type="pct"/>
          </w:tcPr>
          <w:p w14:paraId="585DE488" w14:textId="77777777" w:rsidR="00655761" w:rsidRPr="00947386" w:rsidRDefault="00655761" w:rsidP="0047417A">
            <w:pPr>
              <w:jc w:val="center"/>
            </w:pPr>
          </w:p>
        </w:tc>
        <w:tc>
          <w:tcPr>
            <w:tcW w:w="189" w:type="pct"/>
          </w:tcPr>
          <w:p w14:paraId="251516F7" w14:textId="77777777" w:rsidR="00655761" w:rsidRPr="00947386" w:rsidRDefault="00655761" w:rsidP="0047417A">
            <w:pPr>
              <w:jc w:val="center"/>
            </w:pPr>
          </w:p>
        </w:tc>
        <w:tc>
          <w:tcPr>
            <w:tcW w:w="3739" w:type="pct"/>
          </w:tcPr>
          <w:p w14:paraId="351EC83D" w14:textId="77777777" w:rsidR="00655761" w:rsidRPr="00947386" w:rsidRDefault="00655761" w:rsidP="00C6437E">
            <w:pPr>
              <w:jc w:val="both"/>
            </w:pPr>
          </w:p>
        </w:tc>
        <w:tc>
          <w:tcPr>
            <w:tcW w:w="319" w:type="pct"/>
          </w:tcPr>
          <w:p w14:paraId="78F4A313" w14:textId="77777777" w:rsidR="00655761" w:rsidRPr="00947386" w:rsidRDefault="00655761" w:rsidP="0047417A">
            <w:pPr>
              <w:jc w:val="center"/>
            </w:pPr>
          </w:p>
        </w:tc>
        <w:tc>
          <w:tcPr>
            <w:tcW w:w="256" w:type="pct"/>
          </w:tcPr>
          <w:p w14:paraId="5C2104B7" w14:textId="77777777" w:rsidR="00655761" w:rsidRPr="00947386" w:rsidRDefault="00655761" w:rsidP="0047417A">
            <w:pPr>
              <w:jc w:val="center"/>
            </w:pPr>
          </w:p>
        </w:tc>
        <w:tc>
          <w:tcPr>
            <w:tcW w:w="225" w:type="pct"/>
          </w:tcPr>
          <w:p w14:paraId="79BEC136" w14:textId="77777777" w:rsidR="00655761" w:rsidRPr="00947386" w:rsidRDefault="00655761" w:rsidP="0047417A">
            <w:pPr>
              <w:jc w:val="center"/>
            </w:pPr>
          </w:p>
        </w:tc>
      </w:tr>
      <w:tr w:rsidR="00655761" w:rsidRPr="00947386" w14:paraId="6582E671" w14:textId="77777777" w:rsidTr="00A26D09">
        <w:trPr>
          <w:trHeight w:val="283"/>
        </w:trPr>
        <w:tc>
          <w:tcPr>
            <w:tcW w:w="272" w:type="pct"/>
          </w:tcPr>
          <w:p w14:paraId="7A9F6F58" w14:textId="77777777" w:rsidR="00655761" w:rsidRPr="00947386" w:rsidRDefault="00655761" w:rsidP="0047417A">
            <w:pPr>
              <w:jc w:val="center"/>
            </w:pPr>
            <w:r w:rsidRPr="00947386">
              <w:t>2.</w:t>
            </w:r>
          </w:p>
        </w:tc>
        <w:tc>
          <w:tcPr>
            <w:tcW w:w="189" w:type="pct"/>
          </w:tcPr>
          <w:p w14:paraId="517F8199" w14:textId="77777777" w:rsidR="00655761" w:rsidRPr="00947386" w:rsidRDefault="00655761" w:rsidP="0047417A">
            <w:pPr>
              <w:jc w:val="center"/>
            </w:pPr>
            <w:r w:rsidRPr="00947386">
              <w:t>a.</w:t>
            </w:r>
          </w:p>
        </w:tc>
        <w:tc>
          <w:tcPr>
            <w:tcW w:w="3739" w:type="pct"/>
          </w:tcPr>
          <w:p w14:paraId="239BA386" w14:textId="77777777" w:rsidR="00655761" w:rsidRPr="00947386" w:rsidRDefault="00655761" w:rsidP="00C6437E">
            <w:pPr>
              <w:jc w:val="both"/>
            </w:pPr>
            <w:r>
              <w:t>Compare and contrast the advantages and disadvantages of road, air, rail, and water transport.</w:t>
            </w:r>
          </w:p>
        </w:tc>
        <w:tc>
          <w:tcPr>
            <w:tcW w:w="319" w:type="pct"/>
          </w:tcPr>
          <w:p w14:paraId="24DD1676" w14:textId="77777777" w:rsidR="00655761" w:rsidRPr="00947386" w:rsidRDefault="00655761" w:rsidP="0047417A">
            <w:pPr>
              <w:jc w:val="center"/>
            </w:pPr>
            <w:r w:rsidRPr="00947386">
              <w:t>CO</w:t>
            </w:r>
            <w:r>
              <w:t>3</w:t>
            </w:r>
          </w:p>
        </w:tc>
        <w:tc>
          <w:tcPr>
            <w:tcW w:w="256" w:type="pct"/>
          </w:tcPr>
          <w:p w14:paraId="50B36AFB" w14:textId="77777777" w:rsidR="00655761" w:rsidRPr="00947386" w:rsidRDefault="00655761" w:rsidP="0047417A">
            <w:pPr>
              <w:jc w:val="center"/>
            </w:pPr>
            <w:r>
              <w:t>U</w:t>
            </w:r>
          </w:p>
        </w:tc>
        <w:tc>
          <w:tcPr>
            <w:tcW w:w="225" w:type="pct"/>
          </w:tcPr>
          <w:p w14:paraId="0E1C0F48" w14:textId="77777777" w:rsidR="00655761" w:rsidRPr="00947386" w:rsidRDefault="00655761" w:rsidP="0047417A">
            <w:pPr>
              <w:jc w:val="center"/>
            </w:pPr>
            <w:r>
              <w:t>8</w:t>
            </w:r>
          </w:p>
        </w:tc>
      </w:tr>
      <w:tr w:rsidR="00655761" w:rsidRPr="00947386" w14:paraId="789C0B26" w14:textId="77777777" w:rsidTr="00A26D09">
        <w:trPr>
          <w:trHeight w:val="283"/>
        </w:trPr>
        <w:tc>
          <w:tcPr>
            <w:tcW w:w="272" w:type="pct"/>
          </w:tcPr>
          <w:p w14:paraId="69CF5A1C" w14:textId="77777777" w:rsidR="00655761" w:rsidRPr="00947386" w:rsidRDefault="00655761" w:rsidP="0047417A">
            <w:pPr>
              <w:jc w:val="center"/>
            </w:pPr>
          </w:p>
        </w:tc>
        <w:tc>
          <w:tcPr>
            <w:tcW w:w="189" w:type="pct"/>
          </w:tcPr>
          <w:p w14:paraId="52C0D4F0" w14:textId="77777777" w:rsidR="00655761" w:rsidRPr="00947386" w:rsidRDefault="00655761" w:rsidP="0047417A">
            <w:pPr>
              <w:jc w:val="center"/>
            </w:pPr>
            <w:r w:rsidRPr="00947386">
              <w:t>b.</w:t>
            </w:r>
          </w:p>
        </w:tc>
        <w:tc>
          <w:tcPr>
            <w:tcW w:w="3739" w:type="pct"/>
          </w:tcPr>
          <w:p w14:paraId="4AB5E330" w14:textId="77777777" w:rsidR="00655761" w:rsidRPr="00947386" w:rsidRDefault="00655761" w:rsidP="00C6437E">
            <w:pPr>
              <w:jc w:val="both"/>
            </w:pPr>
            <w:r>
              <w:t>Explain the labelling requirement for export and import packaging.</w:t>
            </w:r>
          </w:p>
        </w:tc>
        <w:tc>
          <w:tcPr>
            <w:tcW w:w="319" w:type="pct"/>
          </w:tcPr>
          <w:p w14:paraId="3ED986C6" w14:textId="77777777" w:rsidR="00655761" w:rsidRPr="00947386" w:rsidRDefault="00655761" w:rsidP="0047417A">
            <w:pPr>
              <w:jc w:val="center"/>
            </w:pPr>
            <w:r>
              <w:t>CO4</w:t>
            </w:r>
          </w:p>
        </w:tc>
        <w:tc>
          <w:tcPr>
            <w:tcW w:w="256" w:type="pct"/>
          </w:tcPr>
          <w:p w14:paraId="3A1427B5" w14:textId="77777777" w:rsidR="00655761" w:rsidRPr="00947386" w:rsidRDefault="00655761" w:rsidP="0047417A">
            <w:pPr>
              <w:jc w:val="center"/>
            </w:pPr>
            <w:r>
              <w:t>A</w:t>
            </w:r>
          </w:p>
        </w:tc>
        <w:tc>
          <w:tcPr>
            <w:tcW w:w="225" w:type="pct"/>
          </w:tcPr>
          <w:p w14:paraId="32441310" w14:textId="77777777" w:rsidR="00655761" w:rsidRPr="00947386" w:rsidRDefault="00655761" w:rsidP="0047417A">
            <w:pPr>
              <w:jc w:val="center"/>
            </w:pPr>
            <w:r>
              <w:t>8</w:t>
            </w:r>
          </w:p>
        </w:tc>
      </w:tr>
      <w:tr w:rsidR="00655761" w:rsidRPr="00947386" w14:paraId="2E1A3E3C" w14:textId="77777777" w:rsidTr="00A26D09">
        <w:trPr>
          <w:trHeight w:val="283"/>
        </w:trPr>
        <w:tc>
          <w:tcPr>
            <w:tcW w:w="272" w:type="pct"/>
          </w:tcPr>
          <w:p w14:paraId="1564B5CE" w14:textId="77777777" w:rsidR="00655761" w:rsidRPr="00947386" w:rsidRDefault="00655761" w:rsidP="0047417A">
            <w:pPr>
              <w:jc w:val="center"/>
            </w:pPr>
          </w:p>
        </w:tc>
        <w:tc>
          <w:tcPr>
            <w:tcW w:w="189" w:type="pct"/>
          </w:tcPr>
          <w:p w14:paraId="539F6332" w14:textId="77777777" w:rsidR="00655761" w:rsidRPr="00947386" w:rsidRDefault="00655761" w:rsidP="0047417A">
            <w:pPr>
              <w:jc w:val="center"/>
            </w:pPr>
          </w:p>
        </w:tc>
        <w:tc>
          <w:tcPr>
            <w:tcW w:w="3739" w:type="pct"/>
          </w:tcPr>
          <w:p w14:paraId="24AD5A52" w14:textId="77777777" w:rsidR="00655761" w:rsidRPr="00947386" w:rsidRDefault="00655761" w:rsidP="00C6437E">
            <w:pPr>
              <w:jc w:val="both"/>
            </w:pPr>
          </w:p>
        </w:tc>
        <w:tc>
          <w:tcPr>
            <w:tcW w:w="319" w:type="pct"/>
          </w:tcPr>
          <w:p w14:paraId="296EB782" w14:textId="77777777" w:rsidR="00655761" w:rsidRPr="00947386" w:rsidRDefault="00655761" w:rsidP="0047417A">
            <w:pPr>
              <w:jc w:val="center"/>
            </w:pPr>
          </w:p>
        </w:tc>
        <w:tc>
          <w:tcPr>
            <w:tcW w:w="256" w:type="pct"/>
          </w:tcPr>
          <w:p w14:paraId="1782C727" w14:textId="77777777" w:rsidR="00655761" w:rsidRPr="00947386" w:rsidRDefault="00655761" w:rsidP="0047417A">
            <w:pPr>
              <w:jc w:val="center"/>
            </w:pPr>
          </w:p>
        </w:tc>
        <w:tc>
          <w:tcPr>
            <w:tcW w:w="225" w:type="pct"/>
          </w:tcPr>
          <w:p w14:paraId="0F1EDD3E" w14:textId="77777777" w:rsidR="00655761" w:rsidRPr="00947386" w:rsidRDefault="00655761" w:rsidP="0047417A">
            <w:pPr>
              <w:jc w:val="center"/>
            </w:pPr>
          </w:p>
        </w:tc>
      </w:tr>
      <w:tr w:rsidR="00655761" w:rsidRPr="00947386" w14:paraId="2E47F4D7" w14:textId="77777777" w:rsidTr="00A26D09">
        <w:trPr>
          <w:trHeight w:val="283"/>
        </w:trPr>
        <w:tc>
          <w:tcPr>
            <w:tcW w:w="272" w:type="pct"/>
          </w:tcPr>
          <w:p w14:paraId="3FD24BCE" w14:textId="77777777" w:rsidR="00655761" w:rsidRPr="00947386" w:rsidRDefault="00655761" w:rsidP="0047417A">
            <w:pPr>
              <w:jc w:val="center"/>
            </w:pPr>
            <w:r w:rsidRPr="00947386">
              <w:t>3.</w:t>
            </w:r>
          </w:p>
        </w:tc>
        <w:tc>
          <w:tcPr>
            <w:tcW w:w="189" w:type="pct"/>
          </w:tcPr>
          <w:p w14:paraId="01B2E6AC" w14:textId="77777777" w:rsidR="00655761" w:rsidRPr="00947386" w:rsidRDefault="00655761" w:rsidP="0047417A">
            <w:pPr>
              <w:jc w:val="center"/>
            </w:pPr>
            <w:r w:rsidRPr="00947386">
              <w:t>a.</w:t>
            </w:r>
          </w:p>
        </w:tc>
        <w:tc>
          <w:tcPr>
            <w:tcW w:w="3739" w:type="pct"/>
          </w:tcPr>
          <w:p w14:paraId="4747F6E0" w14:textId="77777777" w:rsidR="00655761" w:rsidRPr="002A04AD" w:rsidRDefault="00655761" w:rsidP="00C6437E">
            <w:pPr>
              <w:jc w:val="both"/>
              <w:rPr>
                <w:bCs/>
              </w:rPr>
            </w:pPr>
            <w:r>
              <w:rPr>
                <w:bCs/>
              </w:rPr>
              <w:t xml:space="preserve">Summarize </w:t>
            </w:r>
            <w:r w:rsidRPr="00CE5144">
              <w:rPr>
                <w:bCs/>
              </w:rPr>
              <w:t>the Six Sigma methodology and explain its role in optimizing food supply chain operations.</w:t>
            </w:r>
          </w:p>
        </w:tc>
        <w:tc>
          <w:tcPr>
            <w:tcW w:w="319" w:type="pct"/>
          </w:tcPr>
          <w:p w14:paraId="2ED6D787" w14:textId="77777777" w:rsidR="00655761" w:rsidRPr="00947386" w:rsidRDefault="00655761" w:rsidP="0047417A">
            <w:pPr>
              <w:jc w:val="center"/>
            </w:pPr>
            <w:r w:rsidRPr="00947386">
              <w:t>CO</w:t>
            </w:r>
            <w:r>
              <w:t>5</w:t>
            </w:r>
          </w:p>
        </w:tc>
        <w:tc>
          <w:tcPr>
            <w:tcW w:w="256" w:type="pct"/>
          </w:tcPr>
          <w:p w14:paraId="031732F5" w14:textId="77777777" w:rsidR="00655761" w:rsidRPr="00947386" w:rsidRDefault="00655761" w:rsidP="0047417A">
            <w:pPr>
              <w:jc w:val="center"/>
            </w:pPr>
            <w:r>
              <w:t>U</w:t>
            </w:r>
          </w:p>
        </w:tc>
        <w:tc>
          <w:tcPr>
            <w:tcW w:w="225" w:type="pct"/>
          </w:tcPr>
          <w:p w14:paraId="2C0A9D79" w14:textId="77777777" w:rsidR="00655761" w:rsidRPr="00947386" w:rsidRDefault="00655761" w:rsidP="0047417A">
            <w:pPr>
              <w:jc w:val="center"/>
            </w:pPr>
            <w:r>
              <w:t>8</w:t>
            </w:r>
          </w:p>
        </w:tc>
      </w:tr>
      <w:tr w:rsidR="00655761" w:rsidRPr="00947386" w14:paraId="172B14F1" w14:textId="77777777" w:rsidTr="00A26D09">
        <w:trPr>
          <w:trHeight w:val="283"/>
        </w:trPr>
        <w:tc>
          <w:tcPr>
            <w:tcW w:w="272" w:type="pct"/>
          </w:tcPr>
          <w:p w14:paraId="1988AA55" w14:textId="77777777" w:rsidR="00655761" w:rsidRPr="00947386" w:rsidRDefault="00655761" w:rsidP="0047417A">
            <w:pPr>
              <w:jc w:val="center"/>
            </w:pPr>
          </w:p>
        </w:tc>
        <w:tc>
          <w:tcPr>
            <w:tcW w:w="189" w:type="pct"/>
          </w:tcPr>
          <w:p w14:paraId="2AFB4AA2" w14:textId="77777777" w:rsidR="00655761" w:rsidRPr="00947386" w:rsidRDefault="00655761" w:rsidP="0047417A">
            <w:pPr>
              <w:jc w:val="center"/>
            </w:pPr>
            <w:r w:rsidRPr="00947386">
              <w:t>b.</w:t>
            </w:r>
          </w:p>
        </w:tc>
        <w:tc>
          <w:tcPr>
            <w:tcW w:w="3739" w:type="pct"/>
          </w:tcPr>
          <w:p w14:paraId="056AF4D5" w14:textId="77777777" w:rsidR="00655761" w:rsidRPr="00947386" w:rsidRDefault="00655761" w:rsidP="00C6437E">
            <w:pPr>
              <w:jc w:val="both"/>
              <w:rPr>
                <w:bCs/>
              </w:rPr>
            </w:pPr>
            <w:r>
              <w:t>Differentiate between APEDA and MPEDA.</w:t>
            </w:r>
          </w:p>
        </w:tc>
        <w:tc>
          <w:tcPr>
            <w:tcW w:w="319" w:type="pct"/>
          </w:tcPr>
          <w:p w14:paraId="733F49E5" w14:textId="77777777" w:rsidR="00655761" w:rsidRPr="00947386" w:rsidRDefault="00655761" w:rsidP="0047417A">
            <w:pPr>
              <w:jc w:val="center"/>
            </w:pPr>
            <w:r>
              <w:t>CO6</w:t>
            </w:r>
          </w:p>
        </w:tc>
        <w:tc>
          <w:tcPr>
            <w:tcW w:w="256" w:type="pct"/>
          </w:tcPr>
          <w:p w14:paraId="5E02D113" w14:textId="77777777" w:rsidR="00655761" w:rsidRPr="00947386" w:rsidRDefault="00655761" w:rsidP="0047417A">
            <w:pPr>
              <w:jc w:val="center"/>
            </w:pPr>
            <w:r>
              <w:t>An</w:t>
            </w:r>
          </w:p>
        </w:tc>
        <w:tc>
          <w:tcPr>
            <w:tcW w:w="225" w:type="pct"/>
          </w:tcPr>
          <w:p w14:paraId="2D1B9B8C" w14:textId="77777777" w:rsidR="00655761" w:rsidRPr="00947386" w:rsidRDefault="00655761" w:rsidP="0047417A">
            <w:pPr>
              <w:jc w:val="center"/>
            </w:pPr>
            <w:r>
              <w:t>8</w:t>
            </w:r>
          </w:p>
        </w:tc>
      </w:tr>
      <w:tr w:rsidR="00655761" w:rsidRPr="00947386" w14:paraId="51EE463D" w14:textId="77777777" w:rsidTr="00A26D09">
        <w:trPr>
          <w:trHeight w:val="283"/>
        </w:trPr>
        <w:tc>
          <w:tcPr>
            <w:tcW w:w="272" w:type="pct"/>
          </w:tcPr>
          <w:p w14:paraId="6ACF152D" w14:textId="77777777" w:rsidR="00655761" w:rsidRPr="00947386" w:rsidRDefault="00655761" w:rsidP="0047417A">
            <w:pPr>
              <w:jc w:val="center"/>
            </w:pPr>
          </w:p>
        </w:tc>
        <w:tc>
          <w:tcPr>
            <w:tcW w:w="189" w:type="pct"/>
          </w:tcPr>
          <w:p w14:paraId="256C3EF5" w14:textId="77777777" w:rsidR="00655761" w:rsidRPr="00947386" w:rsidRDefault="00655761" w:rsidP="0047417A">
            <w:pPr>
              <w:jc w:val="center"/>
            </w:pPr>
          </w:p>
        </w:tc>
        <w:tc>
          <w:tcPr>
            <w:tcW w:w="3739" w:type="pct"/>
          </w:tcPr>
          <w:p w14:paraId="44B80E27" w14:textId="77777777" w:rsidR="00655761" w:rsidRPr="00947386" w:rsidRDefault="00655761" w:rsidP="00C6437E">
            <w:pPr>
              <w:jc w:val="both"/>
            </w:pPr>
          </w:p>
        </w:tc>
        <w:tc>
          <w:tcPr>
            <w:tcW w:w="319" w:type="pct"/>
          </w:tcPr>
          <w:p w14:paraId="6403BD24" w14:textId="77777777" w:rsidR="00655761" w:rsidRPr="00947386" w:rsidRDefault="00655761" w:rsidP="0047417A">
            <w:pPr>
              <w:jc w:val="center"/>
            </w:pPr>
          </w:p>
        </w:tc>
        <w:tc>
          <w:tcPr>
            <w:tcW w:w="256" w:type="pct"/>
          </w:tcPr>
          <w:p w14:paraId="7E7BF926" w14:textId="77777777" w:rsidR="00655761" w:rsidRPr="00947386" w:rsidRDefault="00655761" w:rsidP="0047417A">
            <w:pPr>
              <w:jc w:val="center"/>
            </w:pPr>
          </w:p>
        </w:tc>
        <w:tc>
          <w:tcPr>
            <w:tcW w:w="225" w:type="pct"/>
          </w:tcPr>
          <w:p w14:paraId="7512164C" w14:textId="77777777" w:rsidR="00655761" w:rsidRPr="00947386" w:rsidRDefault="00655761" w:rsidP="0047417A">
            <w:pPr>
              <w:jc w:val="center"/>
            </w:pPr>
          </w:p>
        </w:tc>
      </w:tr>
      <w:tr w:rsidR="00655761" w:rsidRPr="00947386" w14:paraId="6F398FEB" w14:textId="77777777" w:rsidTr="00A26D09">
        <w:trPr>
          <w:trHeight w:val="283"/>
        </w:trPr>
        <w:tc>
          <w:tcPr>
            <w:tcW w:w="272" w:type="pct"/>
          </w:tcPr>
          <w:p w14:paraId="3D0969E7" w14:textId="77777777" w:rsidR="00655761" w:rsidRPr="00947386" w:rsidRDefault="00655761" w:rsidP="0047417A">
            <w:pPr>
              <w:jc w:val="center"/>
            </w:pPr>
            <w:r w:rsidRPr="00947386">
              <w:t>4.</w:t>
            </w:r>
          </w:p>
        </w:tc>
        <w:tc>
          <w:tcPr>
            <w:tcW w:w="189" w:type="pct"/>
          </w:tcPr>
          <w:p w14:paraId="2D30914B" w14:textId="77777777" w:rsidR="00655761" w:rsidRPr="00947386" w:rsidRDefault="00655761" w:rsidP="0047417A">
            <w:pPr>
              <w:jc w:val="center"/>
            </w:pPr>
            <w:r w:rsidRPr="00947386">
              <w:t>a.</w:t>
            </w:r>
          </w:p>
        </w:tc>
        <w:tc>
          <w:tcPr>
            <w:tcW w:w="3739" w:type="pct"/>
          </w:tcPr>
          <w:p w14:paraId="3B42C3F0" w14:textId="77777777" w:rsidR="00655761" w:rsidRPr="00947386" w:rsidRDefault="00655761" w:rsidP="00C6437E">
            <w:pPr>
              <w:jc w:val="both"/>
            </w:pPr>
            <w:r>
              <w:t>Summarize</w:t>
            </w:r>
            <w:r w:rsidRPr="00CE5144">
              <w:t xml:space="preserve"> the five primary processes of the SCOR model and their interactions in supporting effective supply chain management.</w:t>
            </w:r>
          </w:p>
        </w:tc>
        <w:tc>
          <w:tcPr>
            <w:tcW w:w="319" w:type="pct"/>
          </w:tcPr>
          <w:p w14:paraId="0B6391ED" w14:textId="77777777" w:rsidR="00655761" w:rsidRPr="00947386" w:rsidRDefault="00655761" w:rsidP="0047417A">
            <w:pPr>
              <w:jc w:val="center"/>
            </w:pPr>
            <w:r w:rsidRPr="00947386">
              <w:t>CO</w:t>
            </w:r>
            <w:r>
              <w:t>1</w:t>
            </w:r>
          </w:p>
        </w:tc>
        <w:tc>
          <w:tcPr>
            <w:tcW w:w="256" w:type="pct"/>
          </w:tcPr>
          <w:p w14:paraId="05E1EC5F" w14:textId="77777777" w:rsidR="00655761" w:rsidRPr="00947386" w:rsidRDefault="00655761" w:rsidP="0047417A">
            <w:pPr>
              <w:jc w:val="center"/>
            </w:pPr>
            <w:r>
              <w:t>U</w:t>
            </w:r>
          </w:p>
        </w:tc>
        <w:tc>
          <w:tcPr>
            <w:tcW w:w="225" w:type="pct"/>
          </w:tcPr>
          <w:p w14:paraId="47359FA0" w14:textId="77777777" w:rsidR="00655761" w:rsidRPr="00947386" w:rsidRDefault="00655761" w:rsidP="0047417A">
            <w:pPr>
              <w:jc w:val="center"/>
            </w:pPr>
            <w:r>
              <w:t>8</w:t>
            </w:r>
          </w:p>
        </w:tc>
      </w:tr>
      <w:tr w:rsidR="00655761" w:rsidRPr="00947386" w14:paraId="39FE49E6" w14:textId="77777777" w:rsidTr="00A26D09">
        <w:trPr>
          <w:trHeight w:val="283"/>
        </w:trPr>
        <w:tc>
          <w:tcPr>
            <w:tcW w:w="272" w:type="pct"/>
          </w:tcPr>
          <w:p w14:paraId="0E531F90" w14:textId="77777777" w:rsidR="00655761" w:rsidRPr="00947386" w:rsidRDefault="00655761" w:rsidP="0047417A">
            <w:pPr>
              <w:jc w:val="center"/>
            </w:pPr>
          </w:p>
        </w:tc>
        <w:tc>
          <w:tcPr>
            <w:tcW w:w="189" w:type="pct"/>
          </w:tcPr>
          <w:p w14:paraId="25EE8E16" w14:textId="77777777" w:rsidR="00655761" w:rsidRPr="00947386" w:rsidRDefault="00655761" w:rsidP="0047417A">
            <w:pPr>
              <w:jc w:val="center"/>
            </w:pPr>
            <w:r w:rsidRPr="00947386">
              <w:t>b.</w:t>
            </w:r>
          </w:p>
        </w:tc>
        <w:tc>
          <w:tcPr>
            <w:tcW w:w="3739" w:type="pct"/>
          </w:tcPr>
          <w:p w14:paraId="4BCDB35D" w14:textId="77777777" w:rsidR="00655761" w:rsidRPr="00947386" w:rsidRDefault="00655761" w:rsidP="00C6437E">
            <w:pPr>
              <w:jc w:val="both"/>
              <w:rPr>
                <w:bCs/>
              </w:rPr>
            </w:pPr>
            <w:r>
              <w:t>Explain the role of demand forecasting in contributing to the bullwhip effect.</w:t>
            </w:r>
          </w:p>
        </w:tc>
        <w:tc>
          <w:tcPr>
            <w:tcW w:w="319" w:type="pct"/>
          </w:tcPr>
          <w:p w14:paraId="2D66DAAB" w14:textId="77777777" w:rsidR="00655761" w:rsidRPr="00947386" w:rsidRDefault="00655761" w:rsidP="0047417A">
            <w:pPr>
              <w:jc w:val="center"/>
            </w:pPr>
            <w:r>
              <w:t>CO2</w:t>
            </w:r>
          </w:p>
        </w:tc>
        <w:tc>
          <w:tcPr>
            <w:tcW w:w="256" w:type="pct"/>
          </w:tcPr>
          <w:p w14:paraId="5DDF8A77" w14:textId="77777777" w:rsidR="00655761" w:rsidRPr="00947386" w:rsidRDefault="00655761" w:rsidP="0047417A">
            <w:pPr>
              <w:jc w:val="center"/>
            </w:pPr>
            <w:r>
              <w:t>A</w:t>
            </w:r>
          </w:p>
        </w:tc>
        <w:tc>
          <w:tcPr>
            <w:tcW w:w="225" w:type="pct"/>
          </w:tcPr>
          <w:p w14:paraId="63CFE7D9" w14:textId="77777777" w:rsidR="00655761" w:rsidRPr="00947386" w:rsidRDefault="00655761" w:rsidP="0047417A">
            <w:pPr>
              <w:jc w:val="center"/>
            </w:pPr>
            <w:r>
              <w:t>8</w:t>
            </w:r>
          </w:p>
        </w:tc>
      </w:tr>
      <w:tr w:rsidR="00655761" w:rsidRPr="00947386" w14:paraId="34442711" w14:textId="77777777" w:rsidTr="00A26D09">
        <w:trPr>
          <w:trHeight w:val="283"/>
        </w:trPr>
        <w:tc>
          <w:tcPr>
            <w:tcW w:w="272" w:type="pct"/>
          </w:tcPr>
          <w:p w14:paraId="6B65BCC4" w14:textId="77777777" w:rsidR="00655761" w:rsidRPr="00947386" w:rsidRDefault="00655761" w:rsidP="0047417A">
            <w:pPr>
              <w:jc w:val="center"/>
            </w:pPr>
          </w:p>
        </w:tc>
        <w:tc>
          <w:tcPr>
            <w:tcW w:w="189" w:type="pct"/>
          </w:tcPr>
          <w:p w14:paraId="39079E98" w14:textId="77777777" w:rsidR="00655761" w:rsidRPr="00947386" w:rsidRDefault="00655761" w:rsidP="0047417A">
            <w:pPr>
              <w:jc w:val="center"/>
            </w:pPr>
          </w:p>
        </w:tc>
        <w:tc>
          <w:tcPr>
            <w:tcW w:w="3739" w:type="pct"/>
          </w:tcPr>
          <w:p w14:paraId="745BFC91" w14:textId="77777777" w:rsidR="00655761" w:rsidRPr="00947386" w:rsidRDefault="00655761" w:rsidP="00C6437E">
            <w:pPr>
              <w:jc w:val="both"/>
            </w:pPr>
          </w:p>
        </w:tc>
        <w:tc>
          <w:tcPr>
            <w:tcW w:w="319" w:type="pct"/>
          </w:tcPr>
          <w:p w14:paraId="07F52E3B" w14:textId="77777777" w:rsidR="00655761" w:rsidRPr="00947386" w:rsidRDefault="00655761" w:rsidP="0047417A">
            <w:pPr>
              <w:jc w:val="center"/>
            </w:pPr>
          </w:p>
        </w:tc>
        <w:tc>
          <w:tcPr>
            <w:tcW w:w="256" w:type="pct"/>
          </w:tcPr>
          <w:p w14:paraId="63FB421B" w14:textId="77777777" w:rsidR="00655761" w:rsidRPr="00947386" w:rsidRDefault="00655761" w:rsidP="0047417A">
            <w:pPr>
              <w:jc w:val="center"/>
            </w:pPr>
          </w:p>
        </w:tc>
        <w:tc>
          <w:tcPr>
            <w:tcW w:w="225" w:type="pct"/>
          </w:tcPr>
          <w:p w14:paraId="3923FA3F" w14:textId="77777777" w:rsidR="00655761" w:rsidRPr="00947386" w:rsidRDefault="00655761" w:rsidP="0047417A">
            <w:pPr>
              <w:jc w:val="center"/>
            </w:pPr>
          </w:p>
        </w:tc>
      </w:tr>
      <w:tr w:rsidR="00655761" w:rsidRPr="00947386" w14:paraId="45D7260D" w14:textId="77777777" w:rsidTr="00A26D09">
        <w:trPr>
          <w:trHeight w:val="283"/>
        </w:trPr>
        <w:tc>
          <w:tcPr>
            <w:tcW w:w="272" w:type="pct"/>
          </w:tcPr>
          <w:p w14:paraId="359B8B65" w14:textId="77777777" w:rsidR="00655761" w:rsidRPr="00947386" w:rsidRDefault="00655761" w:rsidP="0047417A">
            <w:pPr>
              <w:jc w:val="center"/>
            </w:pPr>
            <w:r w:rsidRPr="00947386">
              <w:t>5.</w:t>
            </w:r>
          </w:p>
        </w:tc>
        <w:tc>
          <w:tcPr>
            <w:tcW w:w="189" w:type="pct"/>
          </w:tcPr>
          <w:p w14:paraId="2B3F81D3" w14:textId="77777777" w:rsidR="00655761" w:rsidRPr="00947386" w:rsidRDefault="00655761" w:rsidP="0047417A">
            <w:pPr>
              <w:jc w:val="center"/>
            </w:pPr>
            <w:r w:rsidRPr="00947386">
              <w:t>a.</w:t>
            </w:r>
          </w:p>
        </w:tc>
        <w:tc>
          <w:tcPr>
            <w:tcW w:w="3739" w:type="pct"/>
          </w:tcPr>
          <w:p w14:paraId="3E645737" w14:textId="77777777" w:rsidR="00655761" w:rsidRPr="00947386" w:rsidRDefault="00655761" w:rsidP="00C6437E">
            <w:pPr>
              <w:jc w:val="both"/>
            </w:pPr>
            <w:r w:rsidRPr="00CE5144">
              <w:rPr>
                <w:bCs/>
              </w:rPr>
              <w:t>Explain the role of distribution channels in the supply chain and how they affect the movement of goods from suppliers to customers.</w:t>
            </w:r>
          </w:p>
        </w:tc>
        <w:tc>
          <w:tcPr>
            <w:tcW w:w="319" w:type="pct"/>
          </w:tcPr>
          <w:p w14:paraId="2A72B179" w14:textId="77777777" w:rsidR="00655761" w:rsidRPr="00947386" w:rsidRDefault="00655761" w:rsidP="0047417A">
            <w:pPr>
              <w:jc w:val="center"/>
            </w:pPr>
            <w:r w:rsidRPr="00947386">
              <w:t>CO</w:t>
            </w:r>
            <w:r>
              <w:t>3</w:t>
            </w:r>
          </w:p>
        </w:tc>
        <w:tc>
          <w:tcPr>
            <w:tcW w:w="256" w:type="pct"/>
          </w:tcPr>
          <w:p w14:paraId="0D0F364B" w14:textId="77777777" w:rsidR="00655761" w:rsidRPr="00947386" w:rsidRDefault="00655761" w:rsidP="0047417A">
            <w:pPr>
              <w:jc w:val="center"/>
            </w:pPr>
            <w:r>
              <w:t>An</w:t>
            </w:r>
          </w:p>
        </w:tc>
        <w:tc>
          <w:tcPr>
            <w:tcW w:w="225" w:type="pct"/>
          </w:tcPr>
          <w:p w14:paraId="1BA28BBA" w14:textId="77777777" w:rsidR="00655761" w:rsidRPr="00947386" w:rsidRDefault="00655761" w:rsidP="0047417A">
            <w:pPr>
              <w:jc w:val="center"/>
            </w:pPr>
            <w:r>
              <w:t>8</w:t>
            </w:r>
          </w:p>
        </w:tc>
      </w:tr>
      <w:tr w:rsidR="00655761" w:rsidRPr="00947386" w14:paraId="2E8296BB" w14:textId="77777777" w:rsidTr="00A26D09">
        <w:trPr>
          <w:trHeight w:val="283"/>
        </w:trPr>
        <w:tc>
          <w:tcPr>
            <w:tcW w:w="272" w:type="pct"/>
          </w:tcPr>
          <w:p w14:paraId="69DBA580" w14:textId="77777777" w:rsidR="00655761" w:rsidRPr="00947386" w:rsidRDefault="00655761" w:rsidP="0047417A">
            <w:pPr>
              <w:jc w:val="center"/>
            </w:pPr>
          </w:p>
        </w:tc>
        <w:tc>
          <w:tcPr>
            <w:tcW w:w="189" w:type="pct"/>
          </w:tcPr>
          <w:p w14:paraId="2A69051B" w14:textId="77777777" w:rsidR="00655761" w:rsidRPr="00947386" w:rsidRDefault="00655761" w:rsidP="0047417A">
            <w:pPr>
              <w:jc w:val="center"/>
            </w:pPr>
            <w:r w:rsidRPr="00947386">
              <w:t>b.</w:t>
            </w:r>
          </w:p>
        </w:tc>
        <w:tc>
          <w:tcPr>
            <w:tcW w:w="3739" w:type="pct"/>
          </w:tcPr>
          <w:p w14:paraId="19F59BFA" w14:textId="77777777" w:rsidR="00655761" w:rsidRPr="00947386" w:rsidRDefault="00655761" w:rsidP="00C6437E">
            <w:pPr>
              <w:jc w:val="both"/>
              <w:rPr>
                <w:bCs/>
              </w:rPr>
            </w:pPr>
            <w:r w:rsidRPr="002A04AD">
              <w:rPr>
                <w:bCs/>
              </w:rPr>
              <w:t>Describe RFID in detail, including its principles, components, and advantages.</w:t>
            </w:r>
          </w:p>
        </w:tc>
        <w:tc>
          <w:tcPr>
            <w:tcW w:w="319" w:type="pct"/>
          </w:tcPr>
          <w:p w14:paraId="7E6D7E03" w14:textId="77777777" w:rsidR="00655761" w:rsidRPr="00947386" w:rsidRDefault="00655761" w:rsidP="0047417A">
            <w:pPr>
              <w:jc w:val="center"/>
            </w:pPr>
            <w:r>
              <w:t>CO4</w:t>
            </w:r>
          </w:p>
        </w:tc>
        <w:tc>
          <w:tcPr>
            <w:tcW w:w="256" w:type="pct"/>
          </w:tcPr>
          <w:p w14:paraId="49884222" w14:textId="77777777" w:rsidR="00655761" w:rsidRPr="00947386" w:rsidRDefault="00655761" w:rsidP="0047417A">
            <w:pPr>
              <w:jc w:val="center"/>
            </w:pPr>
            <w:r>
              <w:t>U</w:t>
            </w:r>
          </w:p>
        </w:tc>
        <w:tc>
          <w:tcPr>
            <w:tcW w:w="225" w:type="pct"/>
          </w:tcPr>
          <w:p w14:paraId="0B5DF4BC" w14:textId="77777777" w:rsidR="00655761" w:rsidRPr="00947386" w:rsidRDefault="00655761" w:rsidP="0047417A">
            <w:pPr>
              <w:jc w:val="center"/>
            </w:pPr>
            <w:r>
              <w:t>8</w:t>
            </w:r>
          </w:p>
        </w:tc>
      </w:tr>
      <w:tr w:rsidR="00655761" w:rsidRPr="00947386" w14:paraId="38CCFC32" w14:textId="77777777" w:rsidTr="00A26D09">
        <w:trPr>
          <w:trHeight w:val="283"/>
        </w:trPr>
        <w:tc>
          <w:tcPr>
            <w:tcW w:w="272" w:type="pct"/>
          </w:tcPr>
          <w:p w14:paraId="62DD53E1" w14:textId="77777777" w:rsidR="00655761" w:rsidRPr="00947386" w:rsidRDefault="00655761" w:rsidP="0047417A">
            <w:pPr>
              <w:jc w:val="center"/>
            </w:pPr>
          </w:p>
        </w:tc>
        <w:tc>
          <w:tcPr>
            <w:tcW w:w="189" w:type="pct"/>
          </w:tcPr>
          <w:p w14:paraId="5FE7D7AC" w14:textId="77777777" w:rsidR="00655761" w:rsidRPr="00947386" w:rsidRDefault="00655761" w:rsidP="0047417A">
            <w:pPr>
              <w:jc w:val="center"/>
            </w:pPr>
          </w:p>
        </w:tc>
        <w:tc>
          <w:tcPr>
            <w:tcW w:w="3739" w:type="pct"/>
          </w:tcPr>
          <w:p w14:paraId="5C49C1C4" w14:textId="77777777" w:rsidR="00655761" w:rsidRPr="00947386" w:rsidRDefault="00655761" w:rsidP="0047417A"/>
        </w:tc>
        <w:tc>
          <w:tcPr>
            <w:tcW w:w="319" w:type="pct"/>
          </w:tcPr>
          <w:p w14:paraId="149B65B5" w14:textId="77777777" w:rsidR="00655761" w:rsidRPr="00947386" w:rsidRDefault="00655761" w:rsidP="0047417A">
            <w:pPr>
              <w:jc w:val="center"/>
            </w:pPr>
          </w:p>
        </w:tc>
        <w:tc>
          <w:tcPr>
            <w:tcW w:w="256" w:type="pct"/>
          </w:tcPr>
          <w:p w14:paraId="28997AA4" w14:textId="77777777" w:rsidR="00655761" w:rsidRPr="00947386" w:rsidRDefault="00655761" w:rsidP="0047417A">
            <w:pPr>
              <w:jc w:val="center"/>
            </w:pPr>
          </w:p>
        </w:tc>
        <w:tc>
          <w:tcPr>
            <w:tcW w:w="225" w:type="pct"/>
          </w:tcPr>
          <w:p w14:paraId="2302ADA9" w14:textId="77777777" w:rsidR="00655761" w:rsidRPr="00947386" w:rsidRDefault="00655761" w:rsidP="0047417A">
            <w:pPr>
              <w:jc w:val="center"/>
            </w:pPr>
          </w:p>
        </w:tc>
      </w:tr>
      <w:tr w:rsidR="00655761" w:rsidRPr="00947386" w14:paraId="3779B0A2" w14:textId="77777777" w:rsidTr="00A26D09">
        <w:trPr>
          <w:trHeight w:val="283"/>
        </w:trPr>
        <w:tc>
          <w:tcPr>
            <w:tcW w:w="272" w:type="pct"/>
          </w:tcPr>
          <w:p w14:paraId="2AF3CECD" w14:textId="77777777" w:rsidR="00655761" w:rsidRPr="00947386" w:rsidRDefault="00655761" w:rsidP="0047417A">
            <w:pPr>
              <w:jc w:val="center"/>
            </w:pPr>
            <w:r w:rsidRPr="00947386">
              <w:t>6.</w:t>
            </w:r>
          </w:p>
        </w:tc>
        <w:tc>
          <w:tcPr>
            <w:tcW w:w="189" w:type="pct"/>
          </w:tcPr>
          <w:p w14:paraId="665150A2" w14:textId="77777777" w:rsidR="00655761" w:rsidRPr="00947386" w:rsidRDefault="00655761" w:rsidP="0047417A">
            <w:pPr>
              <w:jc w:val="center"/>
            </w:pPr>
            <w:r w:rsidRPr="00947386">
              <w:t>a.</w:t>
            </w:r>
          </w:p>
        </w:tc>
        <w:tc>
          <w:tcPr>
            <w:tcW w:w="3739" w:type="pct"/>
          </w:tcPr>
          <w:p w14:paraId="588F3F9A" w14:textId="77777777" w:rsidR="00655761" w:rsidRPr="00947386" w:rsidRDefault="00655761" w:rsidP="00C6437E">
            <w:pPr>
              <w:jc w:val="both"/>
            </w:pPr>
            <w:r w:rsidRPr="002A04AD">
              <w:t>Describe the procedure and documentation required for export and import.</w:t>
            </w:r>
          </w:p>
        </w:tc>
        <w:tc>
          <w:tcPr>
            <w:tcW w:w="319" w:type="pct"/>
          </w:tcPr>
          <w:p w14:paraId="0A87CE3E" w14:textId="77777777" w:rsidR="00655761" w:rsidRPr="00947386" w:rsidRDefault="00655761" w:rsidP="0047417A">
            <w:pPr>
              <w:jc w:val="center"/>
            </w:pPr>
            <w:r w:rsidRPr="00947386">
              <w:t>CO</w:t>
            </w:r>
            <w:r>
              <w:t>5</w:t>
            </w:r>
          </w:p>
        </w:tc>
        <w:tc>
          <w:tcPr>
            <w:tcW w:w="256" w:type="pct"/>
          </w:tcPr>
          <w:p w14:paraId="16FFC517" w14:textId="77777777" w:rsidR="00655761" w:rsidRPr="00947386" w:rsidRDefault="00655761" w:rsidP="0047417A">
            <w:pPr>
              <w:jc w:val="center"/>
            </w:pPr>
            <w:r>
              <w:t>U</w:t>
            </w:r>
          </w:p>
        </w:tc>
        <w:tc>
          <w:tcPr>
            <w:tcW w:w="225" w:type="pct"/>
          </w:tcPr>
          <w:p w14:paraId="6D38CF68" w14:textId="77777777" w:rsidR="00655761" w:rsidRPr="00947386" w:rsidRDefault="00655761" w:rsidP="0047417A">
            <w:pPr>
              <w:jc w:val="center"/>
            </w:pPr>
            <w:r>
              <w:t>8</w:t>
            </w:r>
          </w:p>
        </w:tc>
      </w:tr>
      <w:tr w:rsidR="00655761" w:rsidRPr="00947386" w14:paraId="01366662" w14:textId="77777777" w:rsidTr="00A26D09">
        <w:trPr>
          <w:trHeight w:val="283"/>
        </w:trPr>
        <w:tc>
          <w:tcPr>
            <w:tcW w:w="272" w:type="pct"/>
          </w:tcPr>
          <w:p w14:paraId="527A0766" w14:textId="77777777" w:rsidR="00655761" w:rsidRPr="00947386" w:rsidRDefault="00655761" w:rsidP="0047417A">
            <w:pPr>
              <w:jc w:val="center"/>
            </w:pPr>
          </w:p>
        </w:tc>
        <w:tc>
          <w:tcPr>
            <w:tcW w:w="189" w:type="pct"/>
          </w:tcPr>
          <w:p w14:paraId="2E7AB803" w14:textId="77777777" w:rsidR="00655761" w:rsidRPr="00947386" w:rsidRDefault="00655761" w:rsidP="0047417A">
            <w:pPr>
              <w:jc w:val="center"/>
            </w:pPr>
            <w:r w:rsidRPr="00947386">
              <w:t>b.</w:t>
            </w:r>
          </w:p>
        </w:tc>
        <w:tc>
          <w:tcPr>
            <w:tcW w:w="3739" w:type="pct"/>
          </w:tcPr>
          <w:p w14:paraId="34F20A68" w14:textId="77777777" w:rsidR="00655761" w:rsidRPr="00947386" w:rsidRDefault="00655761" w:rsidP="00C6437E">
            <w:pPr>
              <w:jc w:val="both"/>
              <w:rPr>
                <w:bCs/>
              </w:rPr>
            </w:pPr>
            <w:r>
              <w:t>Summarize the cold supply chain with an example.</w:t>
            </w:r>
          </w:p>
        </w:tc>
        <w:tc>
          <w:tcPr>
            <w:tcW w:w="319" w:type="pct"/>
          </w:tcPr>
          <w:p w14:paraId="4485FDEA" w14:textId="77777777" w:rsidR="00655761" w:rsidRPr="00947386" w:rsidRDefault="00655761" w:rsidP="0047417A">
            <w:pPr>
              <w:jc w:val="center"/>
            </w:pPr>
            <w:r>
              <w:t>CO6</w:t>
            </w:r>
          </w:p>
        </w:tc>
        <w:tc>
          <w:tcPr>
            <w:tcW w:w="256" w:type="pct"/>
          </w:tcPr>
          <w:p w14:paraId="636AD472" w14:textId="77777777" w:rsidR="00655761" w:rsidRPr="00947386" w:rsidRDefault="00655761" w:rsidP="0047417A">
            <w:pPr>
              <w:jc w:val="center"/>
            </w:pPr>
            <w:r>
              <w:t>U</w:t>
            </w:r>
          </w:p>
        </w:tc>
        <w:tc>
          <w:tcPr>
            <w:tcW w:w="225" w:type="pct"/>
          </w:tcPr>
          <w:p w14:paraId="1464FC79" w14:textId="77777777" w:rsidR="00655761" w:rsidRPr="00947386" w:rsidRDefault="00655761" w:rsidP="0047417A">
            <w:pPr>
              <w:jc w:val="center"/>
            </w:pPr>
            <w:r>
              <w:t>8</w:t>
            </w:r>
          </w:p>
        </w:tc>
      </w:tr>
      <w:tr w:rsidR="00655761" w:rsidRPr="00947386" w14:paraId="4BCCFC7A" w14:textId="77777777" w:rsidTr="00A26D09">
        <w:trPr>
          <w:trHeight w:val="283"/>
        </w:trPr>
        <w:tc>
          <w:tcPr>
            <w:tcW w:w="272" w:type="pct"/>
          </w:tcPr>
          <w:p w14:paraId="1F026876" w14:textId="77777777" w:rsidR="00655761" w:rsidRPr="00947386" w:rsidRDefault="00655761" w:rsidP="0047417A">
            <w:pPr>
              <w:jc w:val="center"/>
            </w:pPr>
          </w:p>
        </w:tc>
        <w:tc>
          <w:tcPr>
            <w:tcW w:w="189" w:type="pct"/>
          </w:tcPr>
          <w:p w14:paraId="3A6E4CD0" w14:textId="77777777" w:rsidR="00655761" w:rsidRPr="00947386" w:rsidRDefault="00655761" w:rsidP="0047417A">
            <w:pPr>
              <w:jc w:val="center"/>
            </w:pPr>
          </w:p>
        </w:tc>
        <w:tc>
          <w:tcPr>
            <w:tcW w:w="3739" w:type="pct"/>
          </w:tcPr>
          <w:p w14:paraId="348593A7" w14:textId="77777777" w:rsidR="00655761" w:rsidRPr="00947386" w:rsidRDefault="00655761" w:rsidP="00C6437E">
            <w:pPr>
              <w:jc w:val="both"/>
            </w:pPr>
          </w:p>
        </w:tc>
        <w:tc>
          <w:tcPr>
            <w:tcW w:w="319" w:type="pct"/>
          </w:tcPr>
          <w:p w14:paraId="037E45CA" w14:textId="77777777" w:rsidR="00655761" w:rsidRPr="00947386" w:rsidRDefault="00655761" w:rsidP="0047417A">
            <w:pPr>
              <w:jc w:val="center"/>
            </w:pPr>
          </w:p>
        </w:tc>
        <w:tc>
          <w:tcPr>
            <w:tcW w:w="256" w:type="pct"/>
          </w:tcPr>
          <w:p w14:paraId="1E47FAE0" w14:textId="77777777" w:rsidR="00655761" w:rsidRPr="00947386" w:rsidRDefault="00655761" w:rsidP="0047417A">
            <w:pPr>
              <w:jc w:val="center"/>
            </w:pPr>
          </w:p>
        </w:tc>
        <w:tc>
          <w:tcPr>
            <w:tcW w:w="225" w:type="pct"/>
          </w:tcPr>
          <w:p w14:paraId="4A702875" w14:textId="77777777" w:rsidR="00655761" w:rsidRPr="00947386" w:rsidRDefault="00655761" w:rsidP="0047417A">
            <w:pPr>
              <w:jc w:val="center"/>
            </w:pPr>
          </w:p>
        </w:tc>
      </w:tr>
      <w:tr w:rsidR="00655761" w:rsidRPr="00947386" w14:paraId="0D80662A" w14:textId="77777777" w:rsidTr="00A26D09">
        <w:trPr>
          <w:trHeight w:val="283"/>
        </w:trPr>
        <w:tc>
          <w:tcPr>
            <w:tcW w:w="272" w:type="pct"/>
          </w:tcPr>
          <w:p w14:paraId="11FEA459" w14:textId="77777777" w:rsidR="00655761" w:rsidRPr="00947386" w:rsidRDefault="00655761" w:rsidP="0047417A">
            <w:pPr>
              <w:jc w:val="center"/>
            </w:pPr>
            <w:r w:rsidRPr="00947386">
              <w:t>7.</w:t>
            </w:r>
          </w:p>
        </w:tc>
        <w:tc>
          <w:tcPr>
            <w:tcW w:w="189" w:type="pct"/>
          </w:tcPr>
          <w:p w14:paraId="70F39D81" w14:textId="77777777" w:rsidR="00655761" w:rsidRPr="00947386" w:rsidRDefault="00655761" w:rsidP="0047417A">
            <w:pPr>
              <w:jc w:val="center"/>
            </w:pPr>
            <w:r w:rsidRPr="00947386">
              <w:t>a.</w:t>
            </w:r>
          </w:p>
        </w:tc>
        <w:tc>
          <w:tcPr>
            <w:tcW w:w="3739" w:type="pct"/>
          </w:tcPr>
          <w:p w14:paraId="4CEE6063" w14:textId="77777777" w:rsidR="00655761" w:rsidRPr="00947386" w:rsidRDefault="00655761" w:rsidP="00C6437E">
            <w:pPr>
              <w:jc w:val="both"/>
            </w:pPr>
            <w:r>
              <w:t>Describe the components of E-procurement.</w:t>
            </w:r>
          </w:p>
        </w:tc>
        <w:tc>
          <w:tcPr>
            <w:tcW w:w="319" w:type="pct"/>
          </w:tcPr>
          <w:p w14:paraId="6FF49FFC" w14:textId="77777777" w:rsidR="00655761" w:rsidRPr="00947386" w:rsidRDefault="00655761" w:rsidP="0047417A">
            <w:pPr>
              <w:jc w:val="center"/>
            </w:pPr>
            <w:r w:rsidRPr="00947386">
              <w:t>CO</w:t>
            </w:r>
            <w:r>
              <w:t>4</w:t>
            </w:r>
          </w:p>
        </w:tc>
        <w:tc>
          <w:tcPr>
            <w:tcW w:w="256" w:type="pct"/>
          </w:tcPr>
          <w:p w14:paraId="16AA8794" w14:textId="77777777" w:rsidR="00655761" w:rsidRPr="00947386" w:rsidRDefault="00655761" w:rsidP="0047417A">
            <w:pPr>
              <w:jc w:val="center"/>
            </w:pPr>
            <w:r>
              <w:t>U</w:t>
            </w:r>
          </w:p>
        </w:tc>
        <w:tc>
          <w:tcPr>
            <w:tcW w:w="225" w:type="pct"/>
          </w:tcPr>
          <w:p w14:paraId="271FE427" w14:textId="77777777" w:rsidR="00655761" w:rsidRPr="00947386" w:rsidRDefault="00655761" w:rsidP="0047417A">
            <w:pPr>
              <w:jc w:val="center"/>
            </w:pPr>
            <w:r>
              <w:t>8</w:t>
            </w:r>
          </w:p>
        </w:tc>
      </w:tr>
      <w:tr w:rsidR="00655761" w:rsidRPr="00947386" w14:paraId="54CFB540" w14:textId="77777777" w:rsidTr="00A26D09">
        <w:trPr>
          <w:trHeight w:val="283"/>
        </w:trPr>
        <w:tc>
          <w:tcPr>
            <w:tcW w:w="272" w:type="pct"/>
          </w:tcPr>
          <w:p w14:paraId="11DC235D" w14:textId="77777777" w:rsidR="00655761" w:rsidRPr="00947386" w:rsidRDefault="00655761" w:rsidP="0047417A">
            <w:pPr>
              <w:jc w:val="center"/>
            </w:pPr>
          </w:p>
        </w:tc>
        <w:tc>
          <w:tcPr>
            <w:tcW w:w="189" w:type="pct"/>
          </w:tcPr>
          <w:p w14:paraId="454572EA" w14:textId="77777777" w:rsidR="00655761" w:rsidRPr="00947386" w:rsidRDefault="00655761" w:rsidP="0047417A">
            <w:pPr>
              <w:jc w:val="center"/>
            </w:pPr>
            <w:r w:rsidRPr="00947386">
              <w:t>b.</w:t>
            </w:r>
          </w:p>
        </w:tc>
        <w:tc>
          <w:tcPr>
            <w:tcW w:w="3739" w:type="pct"/>
          </w:tcPr>
          <w:p w14:paraId="14564377" w14:textId="77777777" w:rsidR="00655761" w:rsidRPr="00947386" w:rsidRDefault="00655761" w:rsidP="00C6437E">
            <w:pPr>
              <w:jc w:val="both"/>
              <w:rPr>
                <w:bCs/>
              </w:rPr>
            </w:pPr>
            <w:r w:rsidRPr="0055158B">
              <w:t>Explain the role of IoT in food supply chain management and analyze its impact on traceability in the supply chain.</w:t>
            </w:r>
          </w:p>
        </w:tc>
        <w:tc>
          <w:tcPr>
            <w:tcW w:w="319" w:type="pct"/>
          </w:tcPr>
          <w:p w14:paraId="4C66F882" w14:textId="77777777" w:rsidR="00655761" w:rsidRPr="00947386" w:rsidRDefault="00655761" w:rsidP="0047417A">
            <w:pPr>
              <w:jc w:val="center"/>
            </w:pPr>
            <w:r>
              <w:t>CO4</w:t>
            </w:r>
          </w:p>
        </w:tc>
        <w:tc>
          <w:tcPr>
            <w:tcW w:w="256" w:type="pct"/>
          </w:tcPr>
          <w:p w14:paraId="2558699F" w14:textId="77777777" w:rsidR="00655761" w:rsidRPr="00947386" w:rsidRDefault="00655761" w:rsidP="0047417A">
            <w:pPr>
              <w:jc w:val="center"/>
            </w:pPr>
            <w:r>
              <w:t>A</w:t>
            </w:r>
          </w:p>
        </w:tc>
        <w:tc>
          <w:tcPr>
            <w:tcW w:w="225" w:type="pct"/>
          </w:tcPr>
          <w:p w14:paraId="4BD8BCCC" w14:textId="77777777" w:rsidR="00655761" w:rsidRPr="00947386" w:rsidRDefault="00655761" w:rsidP="0047417A">
            <w:pPr>
              <w:jc w:val="center"/>
            </w:pPr>
            <w:r>
              <w:t>8</w:t>
            </w:r>
          </w:p>
        </w:tc>
      </w:tr>
      <w:tr w:rsidR="00655761" w:rsidRPr="00947386" w14:paraId="43207D9A" w14:textId="77777777" w:rsidTr="001C418B">
        <w:trPr>
          <w:trHeight w:val="550"/>
        </w:trPr>
        <w:tc>
          <w:tcPr>
            <w:tcW w:w="5000" w:type="pct"/>
            <w:gridSpan w:val="6"/>
            <w:vAlign w:val="center"/>
          </w:tcPr>
          <w:p w14:paraId="3F693B9B" w14:textId="77777777" w:rsidR="00655761" w:rsidRPr="00947386" w:rsidRDefault="00655761" w:rsidP="00A26D09">
            <w:pPr>
              <w:jc w:val="center"/>
            </w:pPr>
            <w:r w:rsidRPr="00947386">
              <w:rPr>
                <w:b/>
                <w:u w:val="single"/>
              </w:rPr>
              <w:t>PART – B (1 X 20 = 20 MARKS) [</w:t>
            </w:r>
            <w:r w:rsidRPr="00947386">
              <w:rPr>
                <w:b/>
                <w:bCs/>
              </w:rPr>
              <w:t>Compulsory Question]</w:t>
            </w:r>
          </w:p>
        </w:tc>
      </w:tr>
      <w:tr w:rsidR="00655761" w:rsidRPr="00947386" w14:paraId="48D2171B" w14:textId="77777777" w:rsidTr="00A26D09">
        <w:trPr>
          <w:trHeight w:val="283"/>
        </w:trPr>
        <w:tc>
          <w:tcPr>
            <w:tcW w:w="272" w:type="pct"/>
          </w:tcPr>
          <w:p w14:paraId="507F640C" w14:textId="77777777" w:rsidR="00655761" w:rsidRPr="00947386" w:rsidRDefault="00655761" w:rsidP="00A26D09">
            <w:pPr>
              <w:jc w:val="center"/>
            </w:pPr>
            <w:r w:rsidRPr="00947386">
              <w:t>8.</w:t>
            </w:r>
          </w:p>
        </w:tc>
        <w:tc>
          <w:tcPr>
            <w:tcW w:w="189" w:type="pct"/>
          </w:tcPr>
          <w:p w14:paraId="422DF7CD" w14:textId="77777777" w:rsidR="00655761" w:rsidRPr="00947386" w:rsidRDefault="00655761" w:rsidP="00A26D09">
            <w:pPr>
              <w:jc w:val="center"/>
            </w:pPr>
            <w:r w:rsidRPr="00947386">
              <w:t>a.</w:t>
            </w:r>
          </w:p>
        </w:tc>
        <w:tc>
          <w:tcPr>
            <w:tcW w:w="3739" w:type="pct"/>
          </w:tcPr>
          <w:p w14:paraId="78884C56" w14:textId="77777777" w:rsidR="00655761" w:rsidRPr="00947386" w:rsidRDefault="00655761" w:rsidP="00A26D09">
            <w:r w:rsidRPr="00CE5144">
              <w:t>Write a detailed overview of food supply chain management with an example, highlighting the contributions of each participant.</w:t>
            </w:r>
          </w:p>
        </w:tc>
        <w:tc>
          <w:tcPr>
            <w:tcW w:w="319" w:type="pct"/>
          </w:tcPr>
          <w:p w14:paraId="1FE5696B" w14:textId="77777777" w:rsidR="00655761" w:rsidRPr="00947386" w:rsidRDefault="00655761" w:rsidP="00A26D09">
            <w:pPr>
              <w:jc w:val="center"/>
            </w:pPr>
            <w:r w:rsidRPr="00947386">
              <w:t>CO6</w:t>
            </w:r>
          </w:p>
        </w:tc>
        <w:tc>
          <w:tcPr>
            <w:tcW w:w="256" w:type="pct"/>
          </w:tcPr>
          <w:p w14:paraId="3F09F02F" w14:textId="77777777" w:rsidR="00655761" w:rsidRPr="00947386" w:rsidRDefault="00655761" w:rsidP="00A26D09">
            <w:pPr>
              <w:jc w:val="center"/>
            </w:pPr>
            <w:r>
              <w:t>A</w:t>
            </w:r>
          </w:p>
        </w:tc>
        <w:tc>
          <w:tcPr>
            <w:tcW w:w="225" w:type="pct"/>
          </w:tcPr>
          <w:p w14:paraId="7B500B65" w14:textId="77777777" w:rsidR="00655761" w:rsidRPr="00947386" w:rsidRDefault="00655761" w:rsidP="00A26D09">
            <w:pPr>
              <w:jc w:val="center"/>
            </w:pPr>
            <w:r>
              <w:t>1</w:t>
            </w:r>
            <w:r w:rsidRPr="00947386">
              <w:t>0</w:t>
            </w:r>
          </w:p>
        </w:tc>
      </w:tr>
      <w:tr w:rsidR="00655761" w:rsidRPr="00947386" w14:paraId="0D661B6C" w14:textId="77777777" w:rsidTr="00BF24DB">
        <w:trPr>
          <w:trHeight w:val="163"/>
        </w:trPr>
        <w:tc>
          <w:tcPr>
            <w:tcW w:w="272" w:type="pct"/>
          </w:tcPr>
          <w:p w14:paraId="3ECD3290" w14:textId="77777777" w:rsidR="00655761" w:rsidRPr="00947386" w:rsidRDefault="00655761" w:rsidP="00A26D09">
            <w:pPr>
              <w:jc w:val="center"/>
            </w:pPr>
          </w:p>
        </w:tc>
        <w:tc>
          <w:tcPr>
            <w:tcW w:w="189" w:type="pct"/>
          </w:tcPr>
          <w:p w14:paraId="61198A4A" w14:textId="77777777" w:rsidR="00655761" w:rsidRPr="00947386" w:rsidRDefault="00655761" w:rsidP="00A26D09">
            <w:pPr>
              <w:jc w:val="center"/>
            </w:pPr>
            <w:r w:rsidRPr="00947386">
              <w:t>b.</w:t>
            </w:r>
          </w:p>
        </w:tc>
        <w:tc>
          <w:tcPr>
            <w:tcW w:w="3739" w:type="pct"/>
          </w:tcPr>
          <w:p w14:paraId="2BDB19C4" w14:textId="77777777" w:rsidR="00655761" w:rsidRPr="00947386" w:rsidRDefault="00655761" w:rsidP="00A26D09">
            <w:pPr>
              <w:rPr>
                <w:bCs/>
              </w:rPr>
            </w:pPr>
            <w:r>
              <w:rPr>
                <w:bCs/>
              </w:rPr>
              <w:t>Explain the qualitative demand forecasting.</w:t>
            </w:r>
          </w:p>
        </w:tc>
        <w:tc>
          <w:tcPr>
            <w:tcW w:w="319" w:type="pct"/>
          </w:tcPr>
          <w:p w14:paraId="0F7848BA" w14:textId="77777777" w:rsidR="00655761" w:rsidRPr="00947386" w:rsidRDefault="00655761" w:rsidP="00A26D09">
            <w:pPr>
              <w:jc w:val="center"/>
            </w:pPr>
            <w:r>
              <w:t>CO2</w:t>
            </w:r>
          </w:p>
        </w:tc>
        <w:tc>
          <w:tcPr>
            <w:tcW w:w="256" w:type="pct"/>
          </w:tcPr>
          <w:p w14:paraId="148AB6DA" w14:textId="77777777" w:rsidR="00655761" w:rsidRPr="00947386" w:rsidRDefault="00655761" w:rsidP="00BF24DB">
            <w:pPr>
              <w:jc w:val="center"/>
            </w:pPr>
            <w:r>
              <w:t>A</w:t>
            </w:r>
          </w:p>
        </w:tc>
        <w:tc>
          <w:tcPr>
            <w:tcW w:w="225" w:type="pct"/>
          </w:tcPr>
          <w:p w14:paraId="28959446" w14:textId="77777777" w:rsidR="00655761" w:rsidRPr="00947386" w:rsidRDefault="00655761" w:rsidP="00A26D09">
            <w:pPr>
              <w:jc w:val="center"/>
            </w:pPr>
            <w:r>
              <w:t>10</w:t>
            </w:r>
          </w:p>
        </w:tc>
      </w:tr>
    </w:tbl>
    <w:p w14:paraId="2136B77B" w14:textId="77777777" w:rsidR="00655761" w:rsidRDefault="00655761" w:rsidP="00AD04F7">
      <w:pPr>
        <w:rPr>
          <w:b/>
          <w:bCs/>
        </w:rPr>
      </w:pPr>
    </w:p>
    <w:p w14:paraId="4B29BAD5" w14:textId="77777777" w:rsidR="00655761" w:rsidRDefault="0065576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AF14C5B"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0DF6424C" w14:textId="77777777" w:rsidTr="00C136C8">
        <w:tc>
          <w:tcPr>
            <w:tcW w:w="632" w:type="dxa"/>
          </w:tcPr>
          <w:p w14:paraId="360B03C5" w14:textId="77777777" w:rsidR="00655761" w:rsidRPr="00930ED1" w:rsidRDefault="00655761" w:rsidP="008B3C97">
            <w:pPr>
              <w:jc w:val="center"/>
              <w:rPr>
                <w:sz w:val="22"/>
                <w:szCs w:val="22"/>
              </w:rPr>
            </w:pPr>
          </w:p>
        </w:tc>
        <w:tc>
          <w:tcPr>
            <w:tcW w:w="9858" w:type="dxa"/>
          </w:tcPr>
          <w:p w14:paraId="5F9C65B2" w14:textId="77777777" w:rsidR="00655761" w:rsidRPr="00930ED1" w:rsidRDefault="00655761" w:rsidP="008B3C97">
            <w:pPr>
              <w:jc w:val="center"/>
              <w:rPr>
                <w:b/>
                <w:sz w:val="22"/>
                <w:szCs w:val="22"/>
              </w:rPr>
            </w:pPr>
            <w:r w:rsidRPr="00930ED1">
              <w:rPr>
                <w:b/>
                <w:sz w:val="22"/>
                <w:szCs w:val="22"/>
              </w:rPr>
              <w:t>COURSE OUTCOMES</w:t>
            </w:r>
          </w:p>
        </w:tc>
      </w:tr>
      <w:tr w:rsidR="00655761" w14:paraId="1D993652" w14:textId="77777777" w:rsidTr="00C136C8">
        <w:tc>
          <w:tcPr>
            <w:tcW w:w="632" w:type="dxa"/>
          </w:tcPr>
          <w:p w14:paraId="3B5A0EEA" w14:textId="77777777" w:rsidR="00655761" w:rsidRPr="00930ED1" w:rsidRDefault="00655761" w:rsidP="00C136C8">
            <w:pPr>
              <w:rPr>
                <w:sz w:val="22"/>
                <w:szCs w:val="22"/>
              </w:rPr>
            </w:pPr>
            <w:r w:rsidRPr="00930ED1">
              <w:rPr>
                <w:sz w:val="22"/>
                <w:szCs w:val="22"/>
              </w:rPr>
              <w:t>CO1</w:t>
            </w:r>
          </w:p>
        </w:tc>
        <w:tc>
          <w:tcPr>
            <w:tcW w:w="9858" w:type="dxa"/>
          </w:tcPr>
          <w:p w14:paraId="08FAEE6B" w14:textId="77777777" w:rsidR="00655761" w:rsidRPr="00930ED1" w:rsidRDefault="00655761" w:rsidP="00C136C8">
            <w:pPr>
              <w:rPr>
                <w:sz w:val="22"/>
                <w:szCs w:val="22"/>
              </w:rPr>
            </w:pPr>
            <w:r w:rsidRPr="000F16F1">
              <w:rPr>
                <w:sz w:val="22"/>
                <w:szCs w:val="22"/>
              </w:rPr>
              <w:t>Learn the methods of logistics.</w:t>
            </w:r>
          </w:p>
        </w:tc>
      </w:tr>
      <w:tr w:rsidR="00655761" w14:paraId="73A85A15" w14:textId="77777777" w:rsidTr="00C136C8">
        <w:tc>
          <w:tcPr>
            <w:tcW w:w="632" w:type="dxa"/>
          </w:tcPr>
          <w:p w14:paraId="19C5AB27" w14:textId="77777777" w:rsidR="00655761" w:rsidRPr="00930ED1" w:rsidRDefault="00655761" w:rsidP="00C136C8">
            <w:pPr>
              <w:rPr>
                <w:sz w:val="22"/>
                <w:szCs w:val="22"/>
              </w:rPr>
            </w:pPr>
            <w:r w:rsidRPr="00930ED1">
              <w:rPr>
                <w:sz w:val="22"/>
                <w:szCs w:val="22"/>
              </w:rPr>
              <w:t>CO2</w:t>
            </w:r>
          </w:p>
        </w:tc>
        <w:tc>
          <w:tcPr>
            <w:tcW w:w="9858" w:type="dxa"/>
          </w:tcPr>
          <w:p w14:paraId="4F43B5F5" w14:textId="77777777" w:rsidR="00655761" w:rsidRPr="00930ED1" w:rsidRDefault="00655761" w:rsidP="00C136C8">
            <w:pPr>
              <w:rPr>
                <w:sz w:val="22"/>
                <w:szCs w:val="22"/>
              </w:rPr>
            </w:pPr>
            <w:r w:rsidRPr="000F16F1">
              <w:rPr>
                <w:sz w:val="22"/>
                <w:szCs w:val="22"/>
              </w:rPr>
              <w:t>Understand the concepts of supply chain management.</w:t>
            </w:r>
          </w:p>
        </w:tc>
      </w:tr>
      <w:tr w:rsidR="00655761" w14:paraId="183A0B20" w14:textId="77777777" w:rsidTr="00C136C8">
        <w:tc>
          <w:tcPr>
            <w:tcW w:w="632" w:type="dxa"/>
          </w:tcPr>
          <w:p w14:paraId="1C94CEEB" w14:textId="77777777" w:rsidR="00655761" w:rsidRPr="00930ED1" w:rsidRDefault="00655761" w:rsidP="00C136C8">
            <w:pPr>
              <w:rPr>
                <w:sz w:val="22"/>
                <w:szCs w:val="22"/>
              </w:rPr>
            </w:pPr>
            <w:r w:rsidRPr="00930ED1">
              <w:rPr>
                <w:sz w:val="22"/>
                <w:szCs w:val="22"/>
              </w:rPr>
              <w:t>CO3</w:t>
            </w:r>
          </w:p>
        </w:tc>
        <w:tc>
          <w:tcPr>
            <w:tcW w:w="9858" w:type="dxa"/>
          </w:tcPr>
          <w:p w14:paraId="13D2C772" w14:textId="77777777" w:rsidR="00655761" w:rsidRPr="00930ED1" w:rsidRDefault="00655761" w:rsidP="00C136C8">
            <w:pPr>
              <w:rPr>
                <w:sz w:val="22"/>
                <w:szCs w:val="22"/>
              </w:rPr>
            </w:pPr>
            <w:r w:rsidRPr="000F16F1">
              <w:rPr>
                <w:sz w:val="22"/>
                <w:szCs w:val="22"/>
              </w:rPr>
              <w:t>Identify challenges of food retailing as well as international food supply chains.</w:t>
            </w:r>
          </w:p>
        </w:tc>
      </w:tr>
      <w:tr w:rsidR="00655761" w14:paraId="41E51754" w14:textId="77777777" w:rsidTr="00C136C8">
        <w:tc>
          <w:tcPr>
            <w:tcW w:w="632" w:type="dxa"/>
          </w:tcPr>
          <w:p w14:paraId="05C992A3" w14:textId="77777777" w:rsidR="00655761" w:rsidRPr="00930ED1" w:rsidRDefault="00655761" w:rsidP="00C136C8">
            <w:pPr>
              <w:rPr>
                <w:sz w:val="22"/>
                <w:szCs w:val="22"/>
              </w:rPr>
            </w:pPr>
            <w:r w:rsidRPr="00930ED1">
              <w:rPr>
                <w:sz w:val="22"/>
                <w:szCs w:val="22"/>
              </w:rPr>
              <w:t>CO4</w:t>
            </w:r>
          </w:p>
        </w:tc>
        <w:tc>
          <w:tcPr>
            <w:tcW w:w="9858" w:type="dxa"/>
          </w:tcPr>
          <w:p w14:paraId="210B19AF" w14:textId="77777777" w:rsidR="00655761" w:rsidRPr="00930ED1" w:rsidRDefault="00655761" w:rsidP="00C136C8">
            <w:pPr>
              <w:rPr>
                <w:sz w:val="22"/>
                <w:szCs w:val="22"/>
              </w:rPr>
            </w:pPr>
            <w:r w:rsidRPr="000F16F1">
              <w:rPr>
                <w:sz w:val="22"/>
                <w:szCs w:val="22"/>
              </w:rPr>
              <w:t>Empower the students in the field of logistics and supply chain management.</w:t>
            </w:r>
          </w:p>
        </w:tc>
      </w:tr>
      <w:tr w:rsidR="00655761" w14:paraId="7EA06770" w14:textId="77777777" w:rsidTr="00C136C8">
        <w:tc>
          <w:tcPr>
            <w:tcW w:w="632" w:type="dxa"/>
          </w:tcPr>
          <w:p w14:paraId="0CBCD9AB" w14:textId="77777777" w:rsidR="00655761" w:rsidRPr="00930ED1" w:rsidRDefault="00655761" w:rsidP="00C136C8">
            <w:pPr>
              <w:rPr>
                <w:sz w:val="22"/>
                <w:szCs w:val="22"/>
              </w:rPr>
            </w:pPr>
            <w:r w:rsidRPr="00930ED1">
              <w:rPr>
                <w:sz w:val="22"/>
                <w:szCs w:val="22"/>
              </w:rPr>
              <w:t>CO5</w:t>
            </w:r>
          </w:p>
        </w:tc>
        <w:tc>
          <w:tcPr>
            <w:tcW w:w="9858" w:type="dxa"/>
          </w:tcPr>
          <w:p w14:paraId="43F73B07" w14:textId="77777777" w:rsidR="00655761" w:rsidRPr="00930ED1" w:rsidRDefault="00655761" w:rsidP="00C136C8">
            <w:pPr>
              <w:rPr>
                <w:sz w:val="22"/>
                <w:szCs w:val="22"/>
              </w:rPr>
            </w:pPr>
            <w:r w:rsidRPr="000F16F1">
              <w:rPr>
                <w:sz w:val="22"/>
                <w:szCs w:val="22"/>
              </w:rPr>
              <w:t>Design logistics and supply chain management for food industries.</w:t>
            </w:r>
          </w:p>
        </w:tc>
      </w:tr>
      <w:tr w:rsidR="00655761" w14:paraId="24A3D741" w14:textId="77777777" w:rsidTr="00C136C8">
        <w:tc>
          <w:tcPr>
            <w:tcW w:w="632" w:type="dxa"/>
          </w:tcPr>
          <w:p w14:paraId="6AAD231B" w14:textId="77777777" w:rsidR="00655761" w:rsidRPr="00930ED1" w:rsidRDefault="00655761" w:rsidP="00C136C8">
            <w:pPr>
              <w:rPr>
                <w:sz w:val="22"/>
                <w:szCs w:val="22"/>
              </w:rPr>
            </w:pPr>
            <w:r w:rsidRPr="00930ED1">
              <w:rPr>
                <w:sz w:val="22"/>
                <w:szCs w:val="22"/>
              </w:rPr>
              <w:t>CO6</w:t>
            </w:r>
          </w:p>
        </w:tc>
        <w:tc>
          <w:tcPr>
            <w:tcW w:w="9858" w:type="dxa"/>
          </w:tcPr>
          <w:p w14:paraId="0F28A08C" w14:textId="77777777" w:rsidR="00655761" w:rsidRPr="00930ED1" w:rsidRDefault="00655761" w:rsidP="00C136C8">
            <w:pPr>
              <w:rPr>
                <w:sz w:val="22"/>
                <w:szCs w:val="22"/>
              </w:rPr>
            </w:pPr>
            <w:r w:rsidRPr="000F16F1">
              <w:rPr>
                <w:sz w:val="22"/>
                <w:szCs w:val="22"/>
              </w:rPr>
              <w:t>Apply Methods and Tools for creating sustainable supply chains</w:t>
            </w:r>
            <w:r>
              <w:rPr>
                <w:sz w:val="22"/>
                <w:szCs w:val="22"/>
              </w:rPr>
              <w:t>.</w:t>
            </w:r>
          </w:p>
        </w:tc>
      </w:tr>
    </w:tbl>
    <w:p w14:paraId="3C859B86" w14:textId="77777777" w:rsidR="00655761"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27EEBB69" w14:textId="77777777" w:rsidTr="00C93854">
        <w:trPr>
          <w:jc w:val="center"/>
        </w:trPr>
        <w:tc>
          <w:tcPr>
            <w:tcW w:w="6385" w:type="dxa"/>
            <w:gridSpan w:val="8"/>
          </w:tcPr>
          <w:p w14:paraId="6CAC4562" w14:textId="77777777" w:rsidR="00655761" w:rsidRPr="00930ED1" w:rsidRDefault="00655761" w:rsidP="005D4A17">
            <w:pPr>
              <w:jc w:val="center"/>
              <w:rPr>
                <w:b/>
                <w:sz w:val="22"/>
                <w:szCs w:val="22"/>
              </w:rPr>
            </w:pPr>
            <w:r w:rsidRPr="00930ED1">
              <w:rPr>
                <w:b/>
                <w:sz w:val="22"/>
                <w:szCs w:val="22"/>
              </w:rPr>
              <w:t xml:space="preserve">Assessment Pattern as per Bloom’s </w:t>
            </w:r>
            <w:r>
              <w:rPr>
                <w:b/>
                <w:sz w:val="22"/>
                <w:szCs w:val="22"/>
              </w:rPr>
              <w:t>Level</w:t>
            </w:r>
          </w:p>
        </w:tc>
      </w:tr>
      <w:tr w:rsidR="00655761" w14:paraId="34122CD5" w14:textId="77777777" w:rsidTr="00C93854">
        <w:trPr>
          <w:jc w:val="center"/>
        </w:trPr>
        <w:tc>
          <w:tcPr>
            <w:tcW w:w="1140" w:type="dxa"/>
          </w:tcPr>
          <w:p w14:paraId="0C9879E6" w14:textId="77777777" w:rsidR="00655761" w:rsidRPr="00CC7F9A" w:rsidRDefault="00655761"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50891C5C" w14:textId="77777777" w:rsidR="00655761" w:rsidRPr="00CC7F9A" w:rsidRDefault="00655761" w:rsidP="005D4A17">
            <w:pPr>
              <w:jc w:val="center"/>
              <w:rPr>
                <w:b/>
                <w:sz w:val="22"/>
                <w:szCs w:val="22"/>
              </w:rPr>
            </w:pPr>
            <w:r w:rsidRPr="00CC7F9A">
              <w:rPr>
                <w:b/>
                <w:sz w:val="22"/>
                <w:szCs w:val="22"/>
              </w:rPr>
              <w:t>R</w:t>
            </w:r>
          </w:p>
        </w:tc>
        <w:tc>
          <w:tcPr>
            <w:tcW w:w="708" w:type="dxa"/>
          </w:tcPr>
          <w:p w14:paraId="3711CAEA" w14:textId="77777777" w:rsidR="00655761" w:rsidRPr="00CC7F9A" w:rsidRDefault="00655761" w:rsidP="005D4A17">
            <w:pPr>
              <w:jc w:val="center"/>
              <w:rPr>
                <w:b/>
                <w:sz w:val="22"/>
                <w:szCs w:val="22"/>
              </w:rPr>
            </w:pPr>
            <w:r w:rsidRPr="00CC7F9A">
              <w:rPr>
                <w:b/>
                <w:sz w:val="22"/>
                <w:szCs w:val="22"/>
              </w:rPr>
              <w:t>U</w:t>
            </w:r>
          </w:p>
        </w:tc>
        <w:tc>
          <w:tcPr>
            <w:tcW w:w="709" w:type="dxa"/>
          </w:tcPr>
          <w:p w14:paraId="40A25683" w14:textId="77777777" w:rsidR="00655761" w:rsidRPr="00CC7F9A" w:rsidRDefault="00655761" w:rsidP="005D4A17">
            <w:pPr>
              <w:jc w:val="center"/>
              <w:rPr>
                <w:b/>
                <w:sz w:val="22"/>
                <w:szCs w:val="22"/>
              </w:rPr>
            </w:pPr>
            <w:r w:rsidRPr="00CC7F9A">
              <w:rPr>
                <w:b/>
                <w:sz w:val="22"/>
                <w:szCs w:val="22"/>
              </w:rPr>
              <w:t>A</w:t>
            </w:r>
          </w:p>
        </w:tc>
        <w:tc>
          <w:tcPr>
            <w:tcW w:w="709" w:type="dxa"/>
          </w:tcPr>
          <w:p w14:paraId="2EDDC1D2" w14:textId="77777777" w:rsidR="00655761" w:rsidRPr="00CC7F9A" w:rsidRDefault="00655761" w:rsidP="005D4A17">
            <w:pPr>
              <w:jc w:val="center"/>
              <w:rPr>
                <w:b/>
                <w:sz w:val="22"/>
                <w:szCs w:val="22"/>
              </w:rPr>
            </w:pPr>
            <w:r w:rsidRPr="00CC7F9A">
              <w:rPr>
                <w:b/>
                <w:sz w:val="22"/>
                <w:szCs w:val="22"/>
              </w:rPr>
              <w:t>An</w:t>
            </w:r>
          </w:p>
        </w:tc>
        <w:tc>
          <w:tcPr>
            <w:tcW w:w="709" w:type="dxa"/>
          </w:tcPr>
          <w:p w14:paraId="0C617427" w14:textId="77777777" w:rsidR="00655761" w:rsidRPr="00CC7F9A" w:rsidRDefault="00655761" w:rsidP="005D4A17">
            <w:pPr>
              <w:jc w:val="center"/>
              <w:rPr>
                <w:b/>
                <w:sz w:val="22"/>
                <w:szCs w:val="22"/>
              </w:rPr>
            </w:pPr>
            <w:r w:rsidRPr="00CC7F9A">
              <w:rPr>
                <w:b/>
                <w:sz w:val="22"/>
                <w:szCs w:val="22"/>
              </w:rPr>
              <w:t>E</w:t>
            </w:r>
          </w:p>
        </w:tc>
        <w:tc>
          <w:tcPr>
            <w:tcW w:w="708" w:type="dxa"/>
          </w:tcPr>
          <w:p w14:paraId="11B1AE00" w14:textId="77777777" w:rsidR="00655761" w:rsidRPr="00CC7F9A" w:rsidRDefault="00655761" w:rsidP="005D4A17">
            <w:pPr>
              <w:jc w:val="center"/>
              <w:rPr>
                <w:b/>
                <w:sz w:val="22"/>
                <w:szCs w:val="22"/>
              </w:rPr>
            </w:pPr>
            <w:r w:rsidRPr="00CC7F9A">
              <w:rPr>
                <w:b/>
                <w:sz w:val="22"/>
                <w:szCs w:val="22"/>
              </w:rPr>
              <w:t>C</w:t>
            </w:r>
          </w:p>
        </w:tc>
        <w:tc>
          <w:tcPr>
            <w:tcW w:w="993" w:type="dxa"/>
          </w:tcPr>
          <w:p w14:paraId="686CE175" w14:textId="77777777" w:rsidR="00655761" w:rsidRPr="00CC7F9A" w:rsidRDefault="00655761" w:rsidP="005D4A17">
            <w:pPr>
              <w:jc w:val="center"/>
              <w:rPr>
                <w:b/>
                <w:sz w:val="22"/>
                <w:szCs w:val="22"/>
              </w:rPr>
            </w:pPr>
            <w:r w:rsidRPr="00CC7F9A">
              <w:rPr>
                <w:b/>
                <w:sz w:val="22"/>
                <w:szCs w:val="22"/>
              </w:rPr>
              <w:t>Total</w:t>
            </w:r>
          </w:p>
        </w:tc>
      </w:tr>
      <w:tr w:rsidR="00655761" w14:paraId="7BC99262" w14:textId="77777777" w:rsidTr="00A26CD9">
        <w:trPr>
          <w:jc w:val="center"/>
        </w:trPr>
        <w:tc>
          <w:tcPr>
            <w:tcW w:w="1140" w:type="dxa"/>
          </w:tcPr>
          <w:p w14:paraId="384EAD5D" w14:textId="77777777" w:rsidR="00655761" w:rsidRPr="00CC7F9A" w:rsidRDefault="00655761" w:rsidP="008656EE">
            <w:pPr>
              <w:jc w:val="center"/>
              <w:rPr>
                <w:sz w:val="22"/>
                <w:szCs w:val="22"/>
              </w:rPr>
            </w:pPr>
            <w:r w:rsidRPr="00CC7F9A">
              <w:rPr>
                <w:sz w:val="22"/>
                <w:szCs w:val="22"/>
              </w:rPr>
              <w:t>CO1</w:t>
            </w:r>
          </w:p>
        </w:tc>
        <w:tc>
          <w:tcPr>
            <w:tcW w:w="709" w:type="dxa"/>
          </w:tcPr>
          <w:p w14:paraId="3D5D954A" w14:textId="77777777" w:rsidR="00655761" w:rsidRPr="00CC7F9A" w:rsidRDefault="00655761" w:rsidP="00A26CD9">
            <w:pPr>
              <w:jc w:val="center"/>
              <w:rPr>
                <w:sz w:val="22"/>
                <w:szCs w:val="22"/>
              </w:rPr>
            </w:pPr>
            <w:r>
              <w:rPr>
                <w:sz w:val="22"/>
                <w:szCs w:val="22"/>
              </w:rPr>
              <w:t>-</w:t>
            </w:r>
          </w:p>
        </w:tc>
        <w:tc>
          <w:tcPr>
            <w:tcW w:w="708" w:type="dxa"/>
          </w:tcPr>
          <w:p w14:paraId="4A34FCD1" w14:textId="77777777" w:rsidR="00655761" w:rsidRPr="00CC7F9A" w:rsidRDefault="00655761" w:rsidP="00A26CD9">
            <w:pPr>
              <w:jc w:val="center"/>
              <w:rPr>
                <w:sz w:val="22"/>
                <w:szCs w:val="22"/>
              </w:rPr>
            </w:pPr>
            <w:r>
              <w:rPr>
                <w:sz w:val="22"/>
                <w:szCs w:val="22"/>
              </w:rPr>
              <w:t>8</w:t>
            </w:r>
          </w:p>
        </w:tc>
        <w:tc>
          <w:tcPr>
            <w:tcW w:w="709" w:type="dxa"/>
          </w:tcPr>
          <w:p w14:paraId="6DD3BBF5" w14:textId="77777777" w:rsidR="00655761" w:rsidRPr="00CC7F9A" w:rsidRDefault="00655761" w:rsidP="00A26CD9">
            <w:pPr>
              <w:jc w:val="center"/>
              <w:rPr>
                <w:sz w:val="22"/>
                <w:szCs w:val="22"/>
              </w:rPr>
            </w:pPr>
            <w:r>
              <w:rPr>
                <w:sz w:val="22"/>
                <w:szCs w:val="22"/>
              </w:rPr>
              <w:t>-</w:t>
            </w:r>
          </w:p>
        </w:tc>
        <w:tc>
          <w:tcPr>
            <w:tcW w:w="709" w:type="dxa"/>
          </w:tcPr>
          <w:p w14:paraId="6EDEA4A1" w14:textId="77777777" w:rsidR="00655761" w:rsidRPr="00CC7F9A" w:rsidRDefault="00655761" w:rsidP="00A26CD9">
            <w:pPr>
              <w:jc w:val="center"/>
              <w:rPr>
                <w:sz w:val="22"/>
                <w:szCs w:val="22"/>
              </w:rPr>
            </w:pPr>
            <w:r>
              <w:rPr>
                <w:sz w:val="22"/>
                <w:szCs w:val="22"/>
              </w:rPr>
              <w:t>-</w:t>
            </w:r>
          </w:p>
        </w:tc>
        <w:tc>
          <w:tcPr>
            <w:tcW w:w="709" w:type="dxa"/>
          </w:tcPr>
          <w:p w14:paraId="6E5EB3CA" w14:textId="77777777" w:rsidR="00655761" w:rsidRPr="00CC7F9A" w:rsidRDefault="00655761" w:rsidP="00A26CD9">
            <w:pPr>
              <w:jc w:val="center"/>
              <w:rPr>
                <w:sz w:val="22"/>
                <w:szCs w:val="22"/>
              </w:rPr>
            </w:pPr>
            <w:r>
              <w:rPr>
                <w:sz w:val="22"/>
                <w:szCs w:val="22"/>
              </w:rPr>
              <w:t>8</w:t>
            </w:r>
          </w:p>
        </w:tc>
        <w:tc>
          <w:tcPr>
            <w:tcW w:w="708" w:type="dxa"/>
          </w:tcPr>
          <w:p w14:paraId="42243D9A" w14:textId="77777777" w:rsidR="00655761" w:rsidRPr="00CC7F9A" w:rsidRDefault="00655761" w:rsidP="00A26CD9">
            <w:pPr>
              <w:jc w:val="center"/>
              <w:rPr>
                <w:sz w:val="22"/>
                <w:szCs w:val="22"/>
              </w:rPr>
            </w:pPr>
            <w:r>
              <w:rPr>
                <w:sz w:val="22"/>
                <w:szCs w:val="22"/>
              </w:rPr>
              <w:t>-</w:t>
            </w:r>
          </w:p>
        </w:tc>
        <w:tc>
          <w:tcPr>
            <w:tcW w:w="993" w:type="dxa"/>
          </w:tcPr>
          <w:p w14:paraId="035C021C" w14:textId="77777777" w:rsidR="00655761" w:rsidRPr="00CC7F9A" w:rsidRDefault="00655761" w:rsidP="00A26CD9">
            <w:pPr>
              <w:jc w:val="center"/>
              <w:rPr>
                <w:sz w:val="22"/>
                <w:szCs w:val="22"/>
              </w:rPr>
            </w:pPr>
            <w:r>
              <w:rPr>
                <w:sz w:val="22"/>
                <w:szCs w:val="22"/>
              </w:rPr>
              <w:t>16</w:t>
            </w:r>
          </w:p>
        </w:tc>
      </w:tr>
      <w:tr w:rsidR="00655761" w14:paraId="28902892" w14:textId="77777777" w:rsidTr="00A26CD9">
        <w:trPr>
          <w:jc w:val="center"/>
        </w:trPr>
        <w:tc>
          <w:tcPr>
            <w:tcW w:w="1140" w:type="dxa"/>
          </w:tcPr>
          <w:p w14:paraId="7F01ABDD" w14:textId="77777777" w:rsidR="00655761" w:rsidRPr="00CC7F9A" w:rsidRDefault="00655761" w:rsidP="008656EE">
            <w:pPr>
              <w:jc w:val="center"/>
              <w:rPr>
                <w:sz w:val="22"/>
                <w:szCs w:val="22"/>
              </w:rPr>
            </w:pPr>
            <w:r w:rsidRPr="00CC7F9A">
              <w:rPr>
                <w:sz w:val="22"/>
                <w:szCs w:val="22"/>
              </w:rPr>
              <w:t>CO2</w:t>
            </w:r>
          </w:p>
        </w:tc>
        <w:tc>
          <w:tcPr>
            <w:tcW w:w="709" w:type="dxa"/>
          </w:tcPr>
          <w:p w14:paraId="7E2B3DA2" w14:textId="77777777" w:rsidR="00655761" w:rsidRPr="00CC7F9A" w:rsidRDefault="00655761" w:rsidP="00A26CD9">
            <w:pPr>
              <w:jc w:val="center"/>
              <w:rPr>
                <w:sz w:val="22"/>
                <w:szCs w:val="22"/>
              </w:rPr>
            </w:pPr>
            <w:r>
              <w:rPr>
                <w:sz w:val="22"/>
                <w:szCs w:val="22"/>
              </w:rPr>
              <w:t>-</w:t>
            </w:r>
          </w:p>
        </w:tc>
        <w:tc>
          <w:tcPr>
            <w:tcW w:w="708" w:type="dxa"/>
          </w:tcPr>
          <w:p w14:paraId="5BE875E6" w14:textId="77777777" w:rsidR="00655761" w:rsidRPr="00CC7F9A" w:rsidRDefault="00655761" w:rsidP="00A26CD9">
            <w:pPr>
              <w:jc w:val="center"/>
              <w:rPr>
                <w:sz w:val="22"/>
                <w:szCs w:val="22"/>
              </w:rPr>
            </w:pPr>
            <w:r>
              <w:rPr>
                <w:sz w:val="22"/>
                <w:szCs w:val="22"/>
              </w:rPr>
              <w:t>16</w:t>
            </w:r>
          </w:p>
        </w:tc>
        <w:tc>
          <w:tcPr>
            <w:tcW w:w="709" w:type="dxa"/>
          </w:tcPr>
          <w:p w14:paraId="7FFFD0BE" w14:textId="77777777" w:rsidR="00655761" w:rsidRPr="00CC7F9A" w:rsidRDefault="00655761" w:rsidP="00A26CD9">
            <w:pPr>
              <w:jc w:val="center"/>
              <w:rPr>
                <w:sz w:val="22"/>
                <w:szCs w:val="22"/>
              </w:rPr>
            </w:pPr>
            <w:r>
              <w:rPr>
                <w:sz w:val="22"/>
                <w:szCs w:val="22"/>
              </w:rPr>
              <w:t>10</w:t>
            </w:r>
          </w:p>
        </w:tc>
        <w:tc>
          <w:tcPr>
            <w:tcW w:w="709" w:type="dxa"/>
          </w:tcPr>
          <w:p w14:paraId="13F80136" w14:textId="77777777" w:rsidR="00655761" w:rsidRPr="00CC7F9A" w:rsidRDefault="00655761" w:rsidP="00A26CD9">
            <w:pPr>
              <w:jc w:val="center"/>
              <w:rPr>
                <w:sz w:val="22"/>
                <w:szCs w:val="22"/>
              </w:rPr>
            </w:pPr>
            <w:r>
              <w:rPr>
                <w:sz w:val="22"/>
                <w:szCs w:val="22"/>
              </w:rPr>
              <w:t>-</w:t>
            </w:r>
          </w:p>
        </w:tc>
        <w:tc>
          <w:tcPr>
            <w:tcW w:w="709" w:type="dxa"/>
          </w:tcPr>
          <w:p w14:paraId="2C533595" w14:textId="77777777" w:rsidR="00655761" w:rsidRPr="00CC7F9A" w:rsidRDefault="00655761" w:rsidP="00A26CD9">
            <w:pPr>
              <w:jc w:val="center"/>
              <w:rPr>
                <w:sz w:val="22"/>
                <w:szCs w:val="22"/>
              </w:rPr>
            </w:pPr>
            <w:r>
              <w:rPr>
                <w:sz w:val="22"/>
                <w:szCs w:val="22"/>
              </w:rPr>
              <w:t>-</w:t>
            </w:r>
          </w:p>
        </w:tc>
        <w:tc>
          <w:tcPr>
            <w:tcW w:w="708" w:type="dxa"/>
          </w:tcPr>
          <w:p w14:paraId="0F3B5B1E" w14:textId="77777777" w:rsidR="00655761" w:rsidRPr="00CC7F9A" w:rsidRDefault="00655761" w:rsidP="00A26CD9">
            <w:pPr>
              <w:jc w:val="center"/>
              <w:rPr>
                <w:sz w:val="22"/>
                <w:szCs w:val="22"/>
              </w:rPr>
            </w:pPr>
            <w:r>
              <w:rPr>
                <w:sz w:val="22"/>
                <w:szCs w:val="22"/>
              </w:rPr>
              <w:t>-</w:t>
            </w:r>
          </w:p>
        </w:tc>
        <w:tc>
          <w:tcPr>
            <w:tcW w:w="993" w:type="dxa"/>
          </w:tcPr>
          <w:p w14:paraId="73233409" w14:textId="77777777" w:rsidR="00655761" w:rsidRPr="00CC7F9A" w:rsidRDefault="00655761" w:rsidP="00A26CD9">
            <w:pPr>
              <w:jc w:val="center"/>
              <w:rPr>
                <w:sz w:val="22"/>
                <w:szCs w:val="22"/>
              </w:rPr>
            </w:pPr>
            <w:r>
              <w:rPr>
                <w:sz w:val="22"/>
                <w:szCs w:val="22"/>
              </w:rPr>
              <w:t>26</w:t>
            </w:r>
          </w:p>
        </w:tc>
      </w:tr>
      <w:tr w:rsidR="00655761" w14:paraId="19002BE7" w14:textId="77777777" w:rsidTr="00A26CD9">
        <w:trPr>
          <w:jc w:val="center"/>
        </w:trPr>
        <w:tc>
          <w:tcPr>
            <w:tcW w:w="1140" w:type="dxa"/>
          </w:tcPr>
          <w:p w14:paraId="3D7120B6" w14:textId="77777777" w:rsidR="00655761" w:rsidRPr="00CC7F9A" w:rsidRDefault="00655761" w:rsidP="008656EE">
            <w:pPr>
              <w:jc w:val="center"/>
              <w:rPr>
                <w:sz w:val="22"/>
                <w:szCs w:val="22"/>
              </w:rPr>
            </w:pPr>
            <w:r w:rsidRPr="00CC7F9A">
              <w:rPr>
                <w:sz w:val="22"/>
                <w:szCs w:val="22"/>
              </w:rPr>
              <w:t>CO3</w:t>
            </w:r>
          </w:p>
        </w:tc>
        <w:tc>
          <w:tcPr>
            <w:tcW w:w="709" w:type="dxa"/>
          </w:tcPr>
          <w:p w14:paraId="3800BE62" w14:textId="77777777" w:rsidR="00655761" w:rsidRPr="00CC7F9A" w:rsidRDefault="00655761" w:rsidP="00A26CD9">
            <w:pPr>
              <w:jc w:val="center"/>
              <w:rPr>
                <w:sz w:val="22"/>
                <w:szCs w:val="22"/>
              </w:rPr>
            </w:pPr>
            <w:r>
              <w:rPr>
                <w:sz w:val="22"/>
                <w:szCs w:val="22"/>
              </w:rPr>
              <w:t>-</w:t>
            </w:r>
          </w:p>
        </w:tc>
        <w:tc>
          <w:tcPr>
            <w:tcW w:w="708" w:type="dxa"/>
          </w:tcPr>
          <w:p w14:paraId="0F948E65" w14:textId="77777777" w:rsidR="00655761" w:rsidRPr="00CC7F9A" w:rsidRDefault="00655761" w:rsidP="00A26CD9">
            <w:pPr>
              <w:jc w:val="center"/>
              <w:rPr>
                <w:sz w:val="22"/>
                <w:szCs w:val="22"/>
              </w:rPr>
            </w:pPr>
            <w:r>
              <w:rPr>
                <w:sz w:val="22"/>
                <w:szCs w:val="22"/>
              </w:rPr>
              <w:t>8</w:t>
            </w:r>
          </w:p>
        </w:tc>
        <w:tc>
          <w:tcPr>
            <w:tcW w:w="709" w:type="dxa"/>
          </w:tcPr>
          <w:p w14:paraId="51277588" w14:textId="77777777" w:rsidR="00655761" w:rsidRPr="00CC7F9A" w:rsidRDefault="00655761" w:rsidP="00A26CD9">
            <w:pPr>
              <w:jc w:val="center"/>
              <w:rPr>
                <w:sz w:val="22"/>
                <w:szCs w:val="22"/>
              </w:rPr>
            </w:pPr>
            <w:r>
              <w:rPr>
                <w:sz w:val="22"/>
                <w:szCs w:val="22"/>
              </w:rPr>
              <w:t>8</w:t>
            </w:r>
          </w:p>
        </w:tc>
        <w:tc>
          <w:tcPr>
            <w:tcW w:w="709" w:type="dxa"/>
          </w:tcPr>
          <w:p w14:paraId="71D4CF20" w14:textId="77777777" w:rsidR="00655761" w:rsidRPr="00CC7F9A" w:rsidRDefault="00655761" w:rsidP="00A26CD9">
            <w:pPr>
              <w:jc w:val="center"/>
              <w:rPr>
                <w:sz w:val="22"/>
                <w:szCs w:val="22"/>
              </w:rPr>
            </w:pPr>
            <w:r>
              <w:rPr>
                <w:sz w:val="22"/>
                <w:szCs w:val="22"/>
              </w:rPr>
              <w:t>-</w:t>
            </w:r>
          </w:p>
        </w:tc>
        <w:tc>
          <w:tcPr>
            <w:tcW w:w="709" w:type="dxa"/>
          </w:tcPr>
          <w:p w14:paraId="0C1AEDF9" w14:textId="77777777" w:rsidR="00655761" w:rsidRPr="00CC7F9A" w:rsidRDefault="00655761" w:rsidP="00A26CD9">
            <w:pPr>
              <w:jc w:val="center"/>
              <w:rPr>
                <w:sz w:val="22"/>
                <w:szCs w:val="22"/>
              </w:rPr>
            </w:pPr>
            <w:r>
              <w:rPr>
                <w:sz w:val="22"/>
                <w:szCs w:val="22"/>
              </w:rPr>
              <w:t>-</w:t>
            </w:r>
          </w:p>
        </w:tc>
        <w:tc>
          <w:tcPr>
            <w:tcW w:w="708" w:type="dxa"/>
          </w:tcPr>
          <w:p w14:paraId="002819F1" w14:textId="77777777" w:rsidR="00655761" w:rsidRPr="00CC7F9A" w:rsidRDefault="00655761" w:rsidP="00A26CD9">
            <w:pPr>
              <w:jc w:val="center"/>
              <w:rPr>
                <w:sz w:val="22"/>
                <w:szCs w:val="22"/>
              </w:rPr>
            </w:pPr>
            <w:r>
              <w:rPr>
                <w:sz w:val="22"/>
                <w:szCs w:val="22"/>
              </w:rPr>
              <w:t>-</w:t>
            </w:r>
          </w:p>
        </w:tc>
        <w:tc>
          <w:tcPr>
            <w:tcW w:w="993" w:type="dxa"/>
          </w:tcPr>
          <w:p w14:paraId="1D77D3AC" w14:textId="77777777" w:rsidR="00655761" w:rsidRPr="00CC7F9A" w:rsidRDefault="00655761" w:rsidP="00A26CD9">
            <w:pPr>
              <w:jc w:val="center"/>
              <w:rPr>
                <w:sz w:val="22"/>
                <w:szCs w:val="22"/>
              </w:rPr>
            </w:pPr>
            <w:r>
              <w:rPr>
                <w:sz w:val="22"/>
                <w:szCs w:val="22"/>
              </w:rPr>
              <w:t>16</w:t>
            </w:r>
          </w:p>
        </w:tc>
      </w:tr>
      <w:tr w:rsidR="00655761" w14:paraId="00EEBCD0" w14:textId="77777777" w:rsidTr="00A26CD9">
        <w:trPr>
          <w:jc w:val="center"/>
        </w:trPr>
        <w:tc>
          <w:tcPr>
            <w:tcW w:w="1140" w:type="dxa"/>
          </w:tcPr>
          <w:p w14:paraId="36A10A8B" w14:textId="77777777" w:rsidR="00655761" w:rsidRPr="00CC7F9A" w:rsidRDefault="00655761" w:rsidP="008656EE">
            <w:pPr>
              <w:jc w:val="center"/>
              <w:rPr>
                <w:sz w:val="22"/>
                <w:szCs w:val="22"/>
              </w:rPr>
            </w:pPr>
            <w:r w:rsidRPr="00CC7F9A">
              <w:rPr>
                <w:sz w:val="22"/>
                <w:szCs w:val="22"/>
              </w:rPr>
              <w:t>CO4</w:t>
            </w:r>
          </w:p>
        </w:tc>
        <w:tc>
          <w:tcPr>
            <w:tcW w:w="709" w:type="dxa"/>
          </w:tcPr>
          <w:p w14:paraId="5B1E573A" w14:textId="77777777" w:rsidR="00655761" w:rsidRPr="00CC7F9A" w:rsidRDefault="00655761" w:rsidP="00A26CD9">
            <w:pPr>
              <w:jc w:val="center"/>
              <w:rPr>
                <w:sz w:val="22"/>
                <w:szCs w:val="22"/>
              </w:rPr>
            </w:pPr>
            <w:r>
              <w:rPr>
                <w:sz w:val="22"/>
                <w:szCs w:val="22"/>
              </w:rPr>
              <w:t>-</w:t>
            </w:r>
          </w:p>
        </w:tc>
        <w:tc>
          <w:tcPr>
            <w:tcW w:w="708" w:type="dxa"/>
          </w:tcPr>
          <w:p w14:paraId="36053904" w14:textId="77777777" w:rsidR="00655761" w:rsidRPr="00CC7F9A" w:rsidRDefault="00655761" w:rsidP="00A26CD9">
            <w:pPr>
              <w:jc w:val="center"/>
              <w:rPr>
                <w:sz w:val="22"/>
                <w:szCs w:val="22"/>
              </w:rPr>
            </w:pPr>
            <w:r>
              <w:rPr>
                <w:sz w:val="22"/>
                <w:szCs w:val="22"/>
              </w:rPr>
              <w:t>16</w:t>
            </w:r>
          </w:p>
        </w:tc>
        <w:tc>
          <w:tcPr>
            <w:tcW w:w="709" w:type="dxa"/>
          </w:tcPr>
          <w:p w14:paraId="01692C58" w14:textId="77777777" w:rsidR="00655761" w:rsidRPr="00CC7F9A" w:rsidRDefault="00655761" w:rsidP="00A26CD9">
            <w:pPr>
              <w:jc w:val="center"/>
              <w:rPr>
                <w:sz w:val="22"/>
                <w:szCs w:val="22"/>
              </w:rPr>
            </w:pPr>
            <w:r>
              <w:rPr>
                <w:sz w:val="22"/>
                <w:szCs w:val="22"/>
              </w:rPr>
              <w:t>16</w:t>
            </w:r>
          </w:p>
        </w:tc>
        <w:tc>
          <w:tcPr>
            <w:tcW w:w="709" w:type="dxa"/>
          </w:tcPr>
          <w:p w14:paraId="3AD6CFEF" w14:textId="77777777" w:rsidR="00655761" w:rsidRPr="00CC7F9A" w:rsidRDefault="00655761" w:rsidP="00A26CD9">
            <w:pPr>
              <w:jc w:val="center"/>
              <w:rPr>
                <w:sz w:val="22"/>
                <w:szCs w:val="22"/>
              </w:rPr>
            </w:pPr>
            <w:r>
              <w:rPr>
                <w:sz w:val="22"/>
                <w:szCs w:val="22"/>
              </w:rPr>
              <w:t>-</w:t>
            </w:r>
          </w:p>
        </w:tc>
        <w:tc>
          <w:tcPr>
            <w:tcW w:w="709" w:type="dxa"/>
          </w:tcPr>
          <w:p w14:paraId="5DF3E4DB" w14:textId="77777777" w:rsidR="00655761" w:rsidRPr="00CC7F9A" w:rsidRDefault="00655761" w:rsidP="00A26CD9">
            <w:pPr>
              <w:jc w:val="center"/>
              <w:rPr>
                <w:sz w:val="22"/>
                <w:szCs w:val="22"/>
              </w:rPr>
            </w:pPr>
            <w:r>
              <w:rPr>
                <w:sz w:val="22"/>
                <w:szCs w:val="22"/>
              </w:rPr>
              <w:t>-</w:t>
            </w:r>
          </w:p>
        </w:tc>
        <w:tc>
          <w:tcPr>
            <w:tcW w:w="708" w:type="dxa"/>
          </w:tcPr>
          <w:p w14:paraId="709F937A" w14:textId="77777777" w:rsidR="00655761" w:rsidRPr="00CC7F9A" w:rsidRDefault="00655761" w:rsidP="00A26CD9">
            <w:pPr>
              <w:jc w:val="center"/>
              <w:rPr>
                <w:sz w:val="22"/>
                <w:szCs w:val="22"/>
              </w:rPr>
            </w:pPr>
            <w:r>
              <w:rPr>
                <w:sz w:val="22"/>
                <w:szCs w:val="22"/>
              </w:rPr>
              <w:t>-</w:t>
            </w:r>
          </w:p>
        </w:tc>
        <w:tc>
          <w:tcPr>
            <w:tcW w:w="993" w:type="dxa"/>
          </w:tcPr>
          <w:p w14:paraId="34E99B11" w14:textId="77777777" w:rsidR="00655761" w:rsidRPr="00CC7F9A" w:rsidRDefault="00655761" w:rsidP="00A26CD9">
            <w:pPr>
              <w:jc w:val="center"/>
              <w:rPr>
                <w:sz w:val="22"/>
                <w:szCs w:val="22"/>
              </w:rPr>
            </w:pPr>
            <w:r>
              <w:rPr>
                <w:sz w:val="22"/>
                <w:szCs w:val="22"/>
              </w:rPr>
              <w:t>32</w:t>
            </w:r>
          </w:p>
        </w:tc>
      </w:tr>
      <w:tr w:rsidR="00655761" w14:paraId="6D0500B3" w14:textId="77777777" w:rsidTr="00A26CD9">
        <w:trPr>
          <w:jc w:val="center"/>
        </w:trPr>
        <w:tc>
          <w:tcPr>
            <w:tcW w:w="1140" w:type="dxa"/>
          </w:tcPr>
          <w:p w14:paraId="61CE1EAC" w14:textId="77777777" w:rsidR="00655761" w:rsidRPr="00CC7F9A" w:rsidRDefault="00655761" w:rsidP="008656EE">
            <w:pPr>
              <w:jc w:val="center"/>
              <w:rPr>
                <w:sz w:val="22"/>
                <w:szCs w:val="22"/>
              </w:rPr>
            </w:pPr>
            <w:r w:rsidRPr="00CC7F9A">
              <w:rPr>
                <w:sz w:val="22"/>
                <w:szCs w:val="22"/>
              </w:rPr>
              <w:t>CO5</w:t>
            </w:r>
          </w:p>
        </w:tc>
        <w:tc>
          <w:tcPr>
            <w:tcW w:w="709" w:type="dxa"/>
          </w:tcPr>
          <w:p w14:paraId="3B7BA5A5" w14:textId="77777777" w:rsidR="00655761" w:rsidRPr="00CC7F9A" w:rsidRDefault="00655761" w:rsidP="00A26CD9">
            <w:pPr>
              <w:jc w:val="center"/>
              <w:rPr>
                <w:sz w:val="22"/>
                <w:szCs w:val="22"/>
              </w:rPr>
            </w:pPr>
            <w:r>
              <w:rPr>
                <w:sz w:val="22"/>
                <w:szCs w:val="22"/>
              </w:rPr>
              <w:t>-</w:t>
            </w:r>
          </w:p>
        </w:tc>
        <w:tc>
          <w:tcPr>
            <w:tcW w:w="708" w:type="dxa"/>
          </w:tcPr>
          <w:p w14:paraId="118E853C" w14:textId="77777777" w:rsidR="00655761" w:rsidRPr="00CC7F9A" w:rsidRDefault="00655761" w:rsidP="00A26CD9">
            <w:pPr>
              <w:jc w:val="center"/>
              <w:rPr>
                <w:sz w:val="22"/>
                <w:szCs w:val="22"/>
              </w:rPr>
            </w:pPr>
            <w:r>
              <w:rPr>
                <w:sz w:val="22"/>
                <w:szCs w:val="22"/>
              </w:rPr>
              <w:t>8</w:t>
            </w:r>
          </w:p>
        </w:tc>
        <w:tc>
          <w:tcPr>
            <w:tcW w:w="709" w:type="dxa"/>
          </w:tcPr>
          <w:p w14:paraId="2399FD8E" w14:textId="77777777" w:rsidR="00655761" w:rsidRPr="00CC7F9A" w:rsidRDefault="00655761" w:rsidP="00A26CD9">
            <w:pPr>
              <w:jc w:val="center"/>
              <w:rPr>
                <w:sz w:val="22"/>
                <w:szCs w:val="22"/>
              </w:rPr>
            </w:pPr>
            <w:r>
              <w:rPr>
                <w:sz w:val="22"/>
                <w:szCs w:val="22"/>
              </w:rPr>
              <w:t>-</w:t>
            </w:r>
          </w:p>
        </w:tc>
        <w:tc>
          <w:tcPr>
            <w:tcW w:w="709" w:type="dxa"/>
          </w:tcPr>
          <w:p w14:paraId="65A0F13F" w14:textId="77777777" w:rsidR="00655761" w:rsidRPr="00CC7F9A" w:rsidRDefault="00655761" w:rsidP="00A26CD9">
            <w:pPr>
              <w:jc w:val="center"/>
              <w:rPr>
                <w:sz w:val="22"/>
                <w:szCs w:val="22"/>
              </w:rPr>
            </w:pPr>
            <w:r>
              <w:rPr>
                <w:sz w:val="22"/>
                <w:szCs w:val="22"/>
              </w:rPr>
              <w:t>-</w:t>
            </w:r>
          </w:p>
        </w:tc>
        <w:tc>
          <w:tcPr>
            <w:tcW w:w="709" w:type="dxa"/>
          </w:tcPr>
          <w:p w14:paraId="6A53F4B9" w14:textId="77777777" w:rsidR="00655761" w:rsidRPr="00CC7F9A" w:rsidRDefault="00655761" w:rsidP="00A26CD9">
            <w:pPr>
              <w:jc w:val="center"/>
              <w:rPr>
                <w:sz w:val="22"/>
                <w:szCs w:val="22"/>
              </w:rPr>
            </w:pPr>
            <w:r>
              <w:rPr>
                <w:sz w:val="22"/>
                <w:szCs w:val="22"/>
              </w:rPr>
              <w:t>E</w:t>
            </w:r>
          </w:p>
        </w:tc>
        <w:tc>
          <w:tcPr>
            <w:tcW w:w="708" w:type="dxa"/>
          </w:tcPr>
          <w:p w14:paraId="31E03A32" w14:textId="77777777" w:rsidR="00655761" w:rsidRPr="00CC7F9A" w:rsidRDefault="00655761" w:rsidP="00A26CD9">
            <w:pPr>
              <w:jc w:val="center"/>
              <w:rPr>
                <w:sz w:val="22"/>
                <w:szCs w:val="22"/>
              </w:rPr>
            </w:pPr>
            <w:r>
              <w:rPr>
                <w:sz w:val="22"/>
                <w:szCs w:val="22"/>
              </w:rPr>
              <w:t>-</w:t>
            </w:r>
          </w:p>
        </w:tc>
        <w:tc>
          <w:tcPr>
            <w:tcW w:w="993" w:type="dxa"/>
          </w:tcPr>
          <w:p w14:paraId="0225539B" w14:textId="77777777" w:rsidR="00655761" w:rsidRPr="00CC7F9A" w:rsidRDefault="00655761" w:rsidP="00A26CD9">
            <w:pPr>
              <w:jc w:val="center"/>
              <w:rPr>
                <w:sz w:val="22"/>
                <w:szCs w:val="22"/>
              </w:rPr>
            </w:pPr>
            <w:r>
              <w:rPr>
                <w:sz w:val="22"/>
                <w:szCs w:val="22"/>
              </w:rPr>
              <w:t>16</w:t>
            </w:r>
          </w:p>
        </w:tc>
      </w:tr>
      <w:tr w:rsidR="00655761" w14:paraId="6A2A8FE1" w14:textId="77777777" w:rsidTr="00A26CD9">
        <w:trPr>
          <w:jc w:val="center"/>
        </w:trPr>
        <w:tc>
          <w:tcPr>
            <w:tcW w:w="1140" w:type="dxa"/>
          </w:tcPr>
          <w:p w14:paraId="73F8D75A" w14:textId="77777777" w:rsidR="00655761" w:rsidRPr="00CC7F9A" w:rsidRDefault="00655761" w:rsidP="008656EE">
            <w:pPr>
              <w:jc w:val="center"/>
              <w:rPr>
                <w:sz w:val="22"/>
                <w:szCs w:val="22"/>
              </w:rPr>
            </w:pPr>
            <w:r w:rsidRPr="00CC7F9A">
              <w:rPr>
                <w:sz w:val="22"/>
                <w:szCs w:val="22"/>
              </w:rPr>
              <w:t>CO6</w:t>
            </w:r>
          </w:p>
        </w:tc>
        <w:tc>
          <w:tcPr>
            <w:tcW w:w="709" w:type="dxa"/>
          </w:tcPr>
          <w:p w14:paraId="2C6A8012" w14:textId="77777777" w:rsidR="00655761" w:rsidRPr="00CC7F9A" w:rsidRDefault="00655761" w:rsidP="00A26CD9">
            <w:pPr>
              <w:jc w:val="center"/>
              <w:rPr>
                <w:sz w:val="22"/>
                <w:szCs w:val="22"/>
              </w:rPr>
            </w:pPr>
            <w:r>
              <w:rPr>
                <w:sz w:val="22"/>
                <w:szCs w:val="22"/>
              </w:rPr>
              <w:t>-</w:t>
            </w:r>
          </w:p>
        </w:tc>
        <w:tc>
          <w:tcPr>
            <w:tcW w:w="708" w:type="dxa"/>
          </w:tcPr>
          <w:p w14:paraId="0CC00D6E" w14:textId="77777777" w:rsidR="00655761" w:rsidRPr="00CC7F9A" w:rsidRDefault="00655761" w:rsidP="00A26CD9">
            <w:pPr>
              <w:jc w:val="center"/>
              <w:rPr>
                <w:sz w:val="22"/>
                <w:szCs w:val="22"/>
              </w:rPr>
            </w:pPr>
            <w:r>
              <w:rPr>
                <w:sz w:val="22"/>
                <w:szCs w:val="22"/>
              </w:rPr>
              <w:t>-</w:t>
            </w:r>
          </w:p>
        </w:tc>
        <w:tc>
          <w:tcPr>
            <w:tcW w:w="709" w:type="dxa"/>
          </w:tcPr>
          <w:p w14:paraId="3ECFF51A" w14:textId="77777777" w:rsidR="00655761" w:rsidRPr="00CC7F9A" w:rsidRDefault="00655761" w:rsidP="00A26CD9">
            <w:pPr>
              <w:jc w:val="center"/>
              <w:rPr>
                <w:sz w:val="22"/>
                <w:szCs w:val="22"/>
              </w:rPr>
            </w:pPr>
            <w:r>
              <w:rPr>
                <w:sz w:val="22"/>
                <w:szCs w:val="22"/>
              </w:rPr>
              <w:t>10</w:t>
            </w:r>
          </w:p>
        </w:tc>
        <w:tc>
          <w:tcPr>
            <w:tcW w:w="709" w:type="dxa"/>
          </w:tcPr>
          <w:p w14:paraId="4AFAAC81" w14:textId="77777777" w:rsidR="00655761" w:rsidRPr="00CC7F9A" w:rsidRDefault="00655761" w:rsidP="00A26CD9">
            <w:pPr>
              <w:jc w:val="center"/>
              <w:rPr>
                <w:sz w:val="22"/>
                <w:szCs w:val="22"/>
              </w:rPr>
            </w:pPr>
            <w:r>
              <w:rPr>
                <w:sz w:val="22"/>
                <w:szCs w:val="22"/>
              </w:rPr>
              <w:t>8</w:t>
            </w:r>
          </w:p>
        </w:tc>
        <w:tc>
          <w:tcPr>
            <w:tcW w:w="709" w:type="dxa"/>
          </w:tcPr>
          <w:p w14:paraId="0DB8A456" w14:textId="77777777" w:rsidR="00655761" w:rsidRPr="00CC7F9A" w:rsidRDefault="00655761" w:rsidP="00A26CD9">
            <w:pPr>
              <w:jc w:val="center"/>
              <w:rPr>
                <w:sz w:val="22"/>
                <w:szCs w:val="22"/>
              </w:rPr>
            </w:pPr>
            <w:r>
              <w:rPr>
                <w:sz w:val="22"/>
                <w:szCs w:val="22"/>
              </w:rPr>
              <w:t>E</w:t>
            </w:r>
          </w:p>
        </w:tc>
        <w:tc>
          <w:tcPr>
            <w:tcW w:w="708" w:type="dxa"/>
          </w:tcPr>
          <w:p w14:paraId="7F85380D" w14:textId="77777777" w:rsidR="00655761" w:rsidRPr="00CC7F9A" w:rsidRDefault="00655761" w:rsidP="00A26CD9">
            <w:pPr>
              <w:jc w:val="center"/>
              <w:rPr>
                <w:sz w:val="22"/>
                <w:szCs w:val="22"/>
              </w:rPr>
            </w:pPr>
            <w:r>
              <w:rPr>
                <w:sz w:val="22"/>
                <w:szCs w:val="22"/>
              </w:rPr>
              <w:t>-</w:t>
            </w:r>
          </w:p>
        </w:tc>
        <w:tc>
          <w:tcPr>
            <w:tcW w:w="993" w:type="dxa"/>
          </w:tcPr>
          <w:p w14:paraId="34C44F7F" w14:textId="77777777" w:rsidR="00655761" w:rsidRPr="00CC7F9A" w:rsidRDefault="00655761" w:rsidP="00A26CD9">
            <w:pPr>
              <w:jc w:val="center"/>
              <w:rPr>
                <w:sz w:val="22"/>
                <w:szCs w:val="22"/>
              </w:rPr>
            </w:pPr>
            <w:r>
              <w:rPr>
                <w:sz w:val="22"/>
                <w:szCs w:val="22"/>
              </w:rPr>
              <w:t>26</w:t>
            </w:r>
          </w:p>
        </w:tc>
      </w:tr>
      <w:tr w:rsidR="00655761" w14:paraId="4F2E26C5" w14:textId="77777777" w:rsidTr="00C93854">
        <w:trPr>
          <w:jc w:val="center"/>
        </w:trPr>
        <w:tc>
          <w:tcPr>
            <w:tcW w:w="5392" w:type="dxa"/>
            <w:gridSpan w:val="7"/>
          </w:tcPr>
          <w:p w14:paraId="7DDE9548" w14:textId="77777777" w:rsidR="00655761" w:rsidRPr="00CC7F9A" w:rsidRDefault="00655761" w:rsidP="005D4A17">
            <w:pPr>
              <w:rPr>
                <w:sz w:val="22"/>
                <w:szCs w:val="22"/>
              </w:rPr>
            </w:pPr>
          </w:p>
        </w:tc>
        <w:tc>
          <w:tcPr>
            <w:tcW w:w="993" w:type="dxa"/>
          </w:tcPr>
          <w:p w14:paraId="5F11F699" w14:textId="77777777" w:rsidR="00655761" w:rsidRPr="00CC7F9A" w:rsidRDefault="00655761" w:rsidP="005D4A17">
            <w:pPr>
              <w:jc w:val="center"/>
              <w:rPr>
                <w:b/>
                <w:sz w:val="22"/>
                <w:szCs w:val="22"/>
              </w:rPr>
            </w:pPr>
            <w:r w:rsidRPr="00CC7F9A">
              <w:rPr>
                <w:b/>
                <w:sz w:val="22"/>
                <w:szCs w:val="22"/>
              </w:rPr>
              <w:t>1</w:t>
            </w:r>
            <w:r>
              <w:rPr>
                <w:b/>
                <w:sz w:val="22"/>
                <w:szCs w:val="22"/>
              </w:rPr>
              <w:t>24</w:t>
            </w:r>
          </w:p>
        </w:tc>
      </w:tr>
    </w:tbl>
    <w:p w14:paraId="38922F94" w14:textId="77777777" w:rsidR="00655761" w:rsidRDefault="00655761" w:rsidP="00D75201"/>
    <w:p w14:paraId="5B381CB4" w14:textId="77777777" w:rsidR="00655761" w:rsidRDefault="00655761" w:rsidP="00D75201"/>
    <w:p w14:paraId="12B1FA5D" w14:textId="77777777" w:rsidR="00655761" w:rsidRDefault="00655761" w:rsidP="00D75201"/>
    <w:p w14:paraId="50DE7483" w14:textId="77777777" w:rsidR="00655761" w:rsidRDefault="00655761" w:rsidP="00D75201"/>
    <w:p w14:paraId="01289E4F" w14:textId="77777777" w:rsidR="00655761" w:rsidRDefault="00655761" w:rsidP="00D75201"/>
    <w:p w14:paraId="0E4DF293" w14:textId="77777777" w:rsidR="00655761" w:rsidRDefault="00655761" w:rsidP="00D75201"/>
    <w:p w14:paraId="5F5FBBE1" w14:textId="77777777" w:rsidR="00655761" w:rsidRDefault="00655761" w:rsidP="00D75201"/>
    <w:p w14:paraId="76B7A135" w14:textId="77777777" w:rsidR="00655761" w:rsidRDefault="00655761" w:rsidP="00D75201"/>
    <w:p w14:paraId="7DB05726" w14:textId="77777777" w:rsidR="00655761" w:rsidRDefault="00655761" w:rsidP="00D75201"/>
    <w:p w14:paraId="710C5865" w14:textId="77777777" w:rsidR="00655761" w:rsidRDefault="00655761" w:rsidP="00D75201"/>
    <w:p w14:paraId="01A803D2" w14:textId="77777777" w:rsidR="00655761" w:rsidRDefault="00655761" w:rsidP="00D75201"/>
    <w:p w14:paraId="25A73CC6" w14:textId="77777777" w:rsidR="00655761" w:rsidRDefault="00655761" w:rsidP="00D75201"/>
    <w:p w14:paraId="1BD3353A" w14:textId="77777777" w:rsidR="00655761" w:rsidRDefault="00655761" w:rsidP="00D75201"/>
    <w:p w14:paraId="10ADA104" w14:textId="77777777" w:rsidR="00655761" w:rsidRDefault="00655761" w:rsidP="00D75201"/>
    <w:p w14:paraId="7006D55A" w14:textId="77777777" w:rsidR="00655761" w:rsidRDefault="00655761" w:rsidP="00D75201"/>
    <w:p w14:paraId="5133DD69" w14:textId="77777777" w:rsidR="00655761" w:rsidRDefault="00655761" w:rsidP="00D75201"/>
    <w:p w14:paraId="4DC1E32E" w14:textId="77777777" w:rsidR="00655761" w:rsidRDefault="00655761" w:rsidP="00D75201"/>
    <w:p w14:paraId="223533FB" w14:textId="77777777" w:rsidR="00655761" w:rsidRDefault="00655761" w:rsidP="00D75201"/>
    <w:p w14:paraId="6E17D69C" w14:textId="77777777" w:rsidR="00655761" w:rsidRDefault="00655761" w:rsidP="00D75201"/>
    <w:p w14:paraId="239101E1" w14:textId="77777777" w:rsidR="00655761" w:rsidRDefault="00655761" w:rsidP="00D75201"/>
    <w:p w14:paraId="0D01DB19" w14:textId="77777777" w:rsidR="00655761" w:rsidRDefault="00655761" w:rsidP="00D75201"/>
    <w:p w14:paraId="1B3F1711" w14:textId="77777777" w:rsidR="00655761" w:rsidRDefault="00655761" w:rsidP="00D75201"/>
    <w:p w14:paraId="5E649781" w14:textId="77777777" w:rsidR="00655761" w:rsidRDefault="00655761" w:rsidP="00D75201"/>
    <w:p w14:paraId="54150FC5" w14:textId="77777777" w:rsidR="00655761" w:rsidRDefault="00655761" w:rsidP="00D75201"/>
    <w:p w14:paraId="470AE596" w14:textId="77777777" w:rsidR="00655761" w:rsidRDefault="00655761" w:rsidP="00D75201"/>
    <w:p w14:paraId="08169059" w14:textId="77777777" w:rsidR="00655761" w:rsidRDefault="00655761" w:rsidP="00D75201"/>
    <w:p w14:paraId="64AC6C8A" w14:textId="77777777" w:rsidR="00655761" w:rsidRDefault="00655761" w:rsidP="00D75201"/>
    <w:p w14:paraId="45CCCB8A" w14:textId="77777777" w:rsidR="00655761" w:rsidRDefault="00655761" w:rsidP="00D75201"/>
    <w:p w14:paraId="5CA94C11" w14:textId="77777777" w:rsidR="00655761" w:rsidRDefault="00655761" w:rsidP="00D75201"/>
    <w:p w14:paraId="65D80755" w14:textId="77777777" w:rsidR="00655761" w:rsidRDefault="00655761" w:rsidP="00D75201"/>
    <w:p w14:paraId="2B9E3BF2" w14:textId="77777777" w:rsidR="00655761" w:rsidRDefault="00655761" w:rsidP="00D75201"/>
    <w:p w14:paraId="706E7440" w14:textId="77777777" w:rsidR="00655761" w:rsidRDefault="00655761" w:rsidP="00D75201"/>
    <w:p w14:paraId="586EA413" w14:textId="77777777" w:rsidR="00655761" w:rsidRDefault="00655761" w:rsidP="00D75201"/>
    <w:p w14:paraId="27994B3D" w14:textId="77777777" w:rsidR="00655761" w:rsidRDefault="00655761" w:rsidP="00D75201"/>
    <w:p w14:paraId="0DB0BD89" w14:textId="77777777" w:rsidR="00655761" w:rsidRDefault="00655761" w:rsidP="008B182C">
      <w:pPr>
        <w:jc w:val="center"/>
        <w:rPr>
          <w:rFonts w:ascii="Arial" w:hAnsi="Arial" w:cs="Arial"/>
          <w:bCs/>
          <w:noProof/>
        </w:rPr>
      </w:pPr>
      <w:r>
        <w:rPr>
          <w:rFonts w:ascii="Arial" w:hAnsi="Arial" w:cs="Arial"/>
          <w:noProof/>
        </w:rPr>
        <w:lastRenderedPageBreak/>
        <w:drawing>
          <wp:inline distT="0" distB="0" distL="0" distR="0" wp14:anchorId="21797D3B" wp14:editId="4CC61028">
            <wp:extent cx="5734050" cy="838200"/>
            <wp:effectExtent l="0" t="0" r="0" b="0"/>
            <wp:docPr id="1440539829" name="Picture 14405398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63D901" w14:textId="77777777" w:rsidR="00655761" w:rsidRDefault="00655761" w:rsidP="008B182C">
      <w:pPr>
        <w:jc w:val="center"/>
        <w:rPr>
          <w:b/>
          <w:bCs/>
        </w:rPr>
      </w:pPr>
    </w:p>
    <w:p w14:paraId="2188E9F6" w14:textId="77777777" w:rsidR="00655761" w:rsidRDefault="00655761" w:rsidP="008B182C">
      <w:pPr>
        <w:jc w:val="center"/>
        <w:rPr>
          <w:b/>
          <w:bCs/>
        </w:rPr>
      </w:pPr>
      <w:r>
        <w:rPr>
          <w:b/>
          <w:bCs/>
        </w:rPr>
        <w:t>END SEMESTER EXAMINATION – NOV / DEC 2024</w:t>
      </w:r>
    </w:p>
    <w:p w14:paraId="1C8439BE" w14:textId="77777777" w:rsidR="00655761" w:rsidRDefault="0065576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55761" w:rsidRPr="001E42AE" w14:paraId="00E2051D" w14:textId="77777777" w:rsidTr="00D54806">
        <w:trPr>
          <w:trHeight w:val="397"/>
          <w:jc w:val="center"/>
        </w:trPr>
        <w:tc>
          <w:tcPr>
            <w:tcW w:w="1555" w:type="dxa"/>
            <w:vAlign w:val="center"/>
          </w:tcPr>
          <w:p w14:paraId="17A7EA6B" w14:textId="77777777" w:rsidR="00655761" w:rsidRPr="0037089B" w:rsidRDefault="00655761" w:rsidP="00D54806">
            <w:pPr>
              <w:pStyle w:val="Title"/>
              <w:jc w:val="left"/>
              <w:rPr>
                <w:b/>
                <w:sz w:val="22"/>
                <w:szCs w:val="22"/>
              </w:rPr>
            </w:pPr>
            <w:r w:rsidRPr="0037089B">
              <w:rPr>
                <w:b/>
                <w:sz w:val="22"/>
                <w:szCs w:val="22"/>
              </w:rPr>
              <w:t xml:space="preserve">Course Code      </w:t>
            </w:r>
          </w:p>
        </w:tc>
        <w:tc>
          <w:tcPr>
            <w:tcW w:w="6662" w:type="dxa"/>
            <w:vAlign w:val="center"/>
          </w:tcPr>
          <w:p w14:paraId="1FD8CDC9" w14:textId="77777777" w:rsidR="00655761" w:rsidRPr="0037089B" w:rsidRDefault="00655761" w:rsidP="00D54806">
            <w:pPr>
              <w:pStyle w:val="Title"/>
              <w:jc w:val="left"/>
              <w:rPr>
                <w:b/>
                <w:sz w:val="22"/>
                <w:szCs w:val="22"/>
              </w:rPr>
            </w:pPr>
            <w:r>
              <w:rPr>
                <w:b/>
                <w:sz w:val="22"/>
                <w:szCs w:val="22"/>
              </w:rPr>
              <w:t>20FP3023</w:t>
            </w:r>
          </w:p>
        </w:tc>
        <w:tc>
          <w:tcPr>
            <w:tcW w:w="1417" w:type="dxa"/>
            <w:vAlign w:val="center"/>
          </w:tcPr>
          <w:p w14:paraId="5B5B535D" w14:textId="77777777" w:rsidR="00655761" w:rsidRPr="0037089B" w:rsidRDefault="0065576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999EB3A" w14:textId="77777777" w:rsidR="00655761" w:rsidRPr="0037089B" w:rsidRDefault="00655761" w:rsidP="00D54806">
            <w:pPr>
              <w:pStyle w:val="Title"/>
              <w:jc w:val="left"/>
              <w:rPr>
                <w:b/>
                <w:sz w:val="22"/>
                <w:szCs w:val="22"/>
              </w:rPr>
            </w:pPr>
            <w:r w:rsidRPr="0037089B">
              <w:rPr>
                <w:b/>
                <w:sz w:val="22"/>
                <w:szCs w:val="22"/>
              </w:rPr>
              <w:t>3hrs</w:t>
            </w:r>
          </w:p>
        </w:tc>
      </w:tr>
      <w:tr w:rsidR="00655761" w:rsidRPr="001E42AE" w14:paraId="3B032FEA" w14:textId="77777777" w:rsidTr="00D54806">
        <w:trPr>
          <w:trHeight w:val="397"/>
          <w:jc w:val="center"/>
        </w:trPr>
        <w:tc>
          <w:tcPr>
            <w:tcW w:w="1555" w:type="dxa"/>
            <w:vAlign w:val="center"/>
          </w:tcPr>
          <w:p w14:paraId="79EAD25E" w14:textId="77777777" w:rsidR="00655761" w:rsidRPr="0037089B" w:rsidRDefault="00655761"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956021" w14:textId="77777777" w:rsidR="00655761" w:rsidRPr="0037089B" w:rsidRDefault="00655761" w:rsidP="00D54806">
            <w:pPr>
              <w:pStyle w:val="Title"/>
              <w:jc w:val="left"/>
              <w:rPr>
                <w:b/>
                <w:sz w:val="22"/>
                <w:szCs w:val="22"/>
              </w:rPr>
            </w:pPr>
            <w:r w:rsidRPr="005F1A50">
              <w:rPr>
                <w:b/>
                <w:sz w:val="22"/>
                <w:szCs w:val="22"/>
              </w:rPr>
              <w:t>FOOD PLANT LAYOUT AND DESIGN</w:t>
            </w:r>
          </w:p>
        </w:tc>
        <w:tc>
          <w:tcPr>
            <w:tcW w:w="1417" w:type="dxa"/>
            <w:vAlign w:val="center"/>
          </w:tcPr>
          <w:p w14:paraId="3D959A4B" w14:textId="77777777" w:rsidR="00655761" w:rsidRPr="0037089B" w:rsidRDefault="00655761" w:rsidP="00D54806">
            <w:pPr>
              <w:pStyle w:val="Title"/>
              <w:jc w:val="left"/>
              <w:rPr>
                <w:b/>
                <w:bCs/>
                <w:sz w:val="22"/>
                <w:szCs w:val="22"/>
              </w:rPr>
            </w:pPr>
            <w:r w:rsidRPr="0037089B">
              <w:rPr>
                <w:b/>
                <w:bCs/>
                <w:sz w:val="22"/>
                <w:szCs w:val="22"/>
              </w:rPr>
              <w:t xml:space="preserve">Max. Marks </w:t>
            </w:r>
          </w:p>
        </w:tc>
        <w:tc>
          <w:tcPr>
            <w:tcW w:w="851" w:type="dxa"/>
            <w:vAlign w:val="center"/>
          </w:tcPr>
          <w:p w14:paraId="2F4D13F3" w14:textId="77777777" w:rsidR="00655761" w:rsidRPr="0037089B" w:rsidRDefault="00655761" w:rsidP="00D54806">
            <w:pPr>
              <w:pStyle w:val="Title"/>
              <w:jc w:val="left"/>
              <w:rPr>
                <w:b/>
                <w:sz w:val="22"/>
                <w:szCs w:val="22"/>
              </w:rPr>
            </w:pPr>
            <w:r w:rsidRPr="0037089B">
              <w:rPr>
                <w:b/>
                <w:sz w:val="22"/>
                <w:szCs w:val="22"/>
              </w:rPr>
              <w:t>100</w:t>
            </w:r>
          </w:p>
        </w:tc>
      </w:tr>
    </w:tbl>
    <w:p w14:paraId="0451E74C"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55761" w:rsidRPr="003F48A5" w14:paraId="4C71F3B0" w14:textId="77777777" w:rsidTr="00F33D16">
        <w:trPr>
          <w:trHeight w:val="552"/>
        </w:trPr>
        <w:tc>
          <w:tcPr>
            <w:tcW w:w="257" w:type="pct"/>
            <w:vAlign w:val="center"/>
          </w:tcPr>
          <w:p w14:paraId="5523066E" w14:textId="77777777" w:rsidR="00655761" w:rsidRPr="003F48A5" w:rsidRDefault="00655761" w:rsidP="00F33D16">
            <w:pPr>
              <w:jc w:val="center"/>
              <w:rPr>
                <w:b/>
              </w:rPr>
            </w:pPr>
            <w:r w:rsidRPr="003F48A5">
              <w:rPr>
                <w:b/>
              </w:rPr>
              <w:t>Q. No.</w:t>
            </w:r>
          </w:p>
        </w:tc>
        <w:tc>
          <w:tcPr>
            <w:tcW w:w="3932" w:type="pct"/>
            <w:gridSpan w:val="2"/>
            <w:vAlign w:val="center"/>
          </w:tcPr>
          <w:p w14:paraId="3BBA902A" w14:textId="77777777" w:rsidR="00655761" w:rsidRPr="003F48A5" w:rsidRDefault="00655761" w:rsidP="00F33D16">
            <w:pPr>
              <w:jc w:val="center"/>
              <w:rPr>
                <w:b/>
              </w:rPr>
            </w:pPr>
            <w:r w:rsidRPr="003F48A5">
              <w:rPr>
                <w:b/>
              </w:rPr>
              <w:t>Questions</w:t>
            </w:r>
          </w:p>
        </w:tc>
        <w:tc>
          <w:tcPr>
            <w:tcW w:w="270" w:type="pct"/>
            <w:vAlign w:val="center"/>
          </w:tcPr>
          <w:p w14:paraId="7F396BCD" w14:textId="77777777" w:rsidR="00655761" w:rsidRPr="003F48A5" w:rsidRDefault="00655761" w:rsidP="00F33D16">
            <w:pPr>
              <w:jc w:val="center"/>
              <w:rPr>
                <w:b/>
              </w:rPr>
            </w:pPr>
            <w:r w:rsidRPr="003F48A5">
              <w:rPr>
                <w:b/>
              </w:rPr>
              <w:t>CO</w:t>
            </w:r>
          </w:p>
        </w:tc>
        <w:tc>
          <w:tcPr>
            <w:tcW w:w="271" w:type="pct"/>
            <w:vAlign w:val="center"/>
          </w:tcPr>
          <w:p w14:paraId="58E9A1CA" w14:textId="77777777" w:rsidR="00655761" w:rsidRPr="003F48A5" w:rsidRDefault="00655761" w:rsidP="00F33D16">
            <w:pPr>
              <w:jc w:val="center"/>
              <w:rPr>
                <w:b/>
              </w:rPr>
            </w:pPr>
            <w:r w:rsidRPr="003F48A5">
              <w:rPr>
                <w:b/>
              </w:rPr>
              <w:t>BL</w:t>
            </w:r>
          </w:p>
        </w:tc>
        <w:tc>
          <w:tcPr>
            <w:tcW w:w="270" w:type="pct"/>
            <w:vAlign w:val="center"/>
          </w:tcPr>
          <w:p w14:paraId="15F0A837" w14:textId="77777777" w:rsidR="00655761" w:rsidRPr="003F48A5" w:rsidRDefault="00655761" w:rsidP="00F33D16">
            <w:pPr>
              <w:jc w:val="center"/>
              <w:rPr>
                <w:b/>
              </w:rPr>
            </w:pPr>
            <w:r w:rsidRPr="003F48A5">
              <w:rPr>
                <w:b/>
              </w:rPr>
              <w:t>M</w:t>
            </w:r>
          </w:p>
        </w:tc>
      </w:tr>
      <w:tr w:rsidR="00655761" w:rsidRPr="003F48A5" w14:paraId="78C56345" w14:textId="77777777" w:rsidTr="00F33D16">
        <w:trPr>
          <w:trHeight w:val="552"/>
        </w:trPr>
        <w:tc>
          <w:tcPr>
            <w:tcW w:w="5000" w:type="pct"/>
            <w:gridSpan w:val="6"/>
            <w:vAlign w:val="center"/>
          </w:tcPr>
          <w:p w14:paraId="4A9E7922" w14:textId="77777777" w:rsidR="00655761" w:rsidRPr="003F48A5" w:rsidRDefault="00655761" w:rsidP="00F33D16">
            <w:pPr>
              <w:jc w:val="center"/>
              <w:rPr>
                <w:b/>
                <w:u w:val="single"/>
              </w:rPr>
            </w:pPr>
            <w:r w:rsidRPr="003F48A5">
              <w:rPr>
                <w:b/>
                <w:u w:val="single"/>
              </w:rPr>
              <w:t>PART – A (4 X 20 = 80 MARKS)</w:t>
            </w:r>
          </w:p>
          <w:p w14:paraId="3C99F128" w14:textId="77777777" w:rsidR="00655761" w:rsidRPr="003F48A5" w:rsidRDefault="00655761" w:rsidP="00F33D16">
            <w:pPr>
              <w:jc w:val="center"/>
              <w:rPr>
                <w:b/>
              </w:rPr>
            </w:pPr>
            <w:r w:rsidRPr="003F48A5">
              <w:rPr>
                <w:b/>
              </w:rPr>
              <w:t>(Answer all the Questions)</w:t>
            </w:r>
          </w:p>
        </w:tc>
      </w:tr>
      <w:tr w:rsidR="00655761" w:rsidRPr="003F48A5" w14:paraId="6DFF6B2A" w14:textId="77777777" w:rsidTr="00F33D16">
        <w:trPr>
          <w:trHeight w:val="283"/>
        </w:trPr>
        <w:tc>
          <w:tcPr>
            <w:tcW w:w="257" w:type="pct"/>
          </w:tcPr>
          <w:p w14:paraId="477E42CE" w14:textId="77777777" w:rsidR="00655761" w:rsidRPr="003F48A5" w:rsidRDefault="00655761" w:rsidP="00F33D16">
            <w:pPr>
              <w:jc w:val="center"/>
            </w:pPr>
            <w:r w:rsidRPr="003F48A5">
              <w:t>1.</w:t>
            </w:r>
          </w:p>
        </w:tc>
        <w:tc>
          <w:tcPr>
            <w:tcW w:w="189" w:type="pct"/>
          </w:tcPr>
          <w:p w14:paraId="51D5B2AD" w14:textId="77777777" w:rsidR="00655761" w:rsidRPr="003F48A5" w:rsidRDefault="00655761" w:rsidP="00F33D16">
            <w:pPr>
              <w:jc w:val="center"/>
            </w:pPr>
            <w:r w:rsidRPr="003F48A5">
              <w:t>a.</w:t>
            </w:r>
          </w:p>
        </w:tc>
        <w:tc>
          <w:tcPr>
            <w:tcW w:w="3743" w:type="pct"/>
          </w:tcPr>
          <w:p w14:paraId="0E346886" w14:textId="77777777" w:rsidR="00655761" w:rsidRPr="003F48A5" w:rsidRDefault="00655761" w:rsidP="00965EA8">
            <w:r w:rsidRPr="00C76C94">
              <w:rPr>
                <w:lang w:val="en-IN"/>
              </w:rPr>
              <w:t>Write a note on site characteristics</w:t>
            </w:r>
            <w:r>
              <w:rPr>
                <w:lang w:val="en-IN"/>
              </w:rPr>
              <w:t xml:space="preserve">. </w:t>
            </w:r>
          </w:p>
        </w:tc>
        <w:tc>
          <w:tcPr>
            <w:tcW w:w="270" w:type="pct"/>
          </w:tcPr>
          <w:p w14:paraId="0B9A8FB6" w14:textId="77777777" w:rsidR="00655761" w:rsidRPr="003F48A5" w:rsidRDefault="00655761" w:rsidP="00F33D16">
            <w:pPr>
              <w:jc w:val="center"/>
            </w:pPr>
            <w:r w:rsidRPr="003F48A5">
              <w:t>CO1</w:t>
            </w:r>
          </w:p>
        </w:tc>
        <w:tc>
          <w:tcPr>
            <w:tcW w:w="271" w:type="pct"/>
          </w:tcPr>
          <w:p w14:paraId="4387E0FB" w14:textId="77777777" w:rsidR="00655761" w:rsidRPr="003F48A5" w:rsidRDefault="00655761" w:rsidP="00F33D16">
            <w:pPr>
              <w:jc w:val="center"/>
            </w:pPr>
            <w:r>
              <w:t>R</w:t>
            </w:r>
          </w:p>
        </w:tc>
        <w:tc>
          <w:tcPr>
            <w:tcW w:w="270" w:type="pct"/>
          </w:tcPr>
          <w:p w14:paraId="4ECEC8EF" w14:textId="77777777" w:rsidR="00655761" w:rsidRPr="003F48A5" w:rsidRDefault="00655761" w:rsidP="00F33D16">
            <w:pPr>
              <w:jc w:val="center"/>
            </w:pPr>
            <w:r>
              <w:t>10</w:t>
            </w:r>
          </w:p>
        </w:tc>
      </w:tr>
      <w:tr w:rsidR="00655761" w:rsidRPr="003F48A5" w14:paraId="697167A1" w14:textId="77777777" w:rsidTr="00F33D16">
        <w:trPr>
          <w:trHeight w:val="283"/>
        </w:trPr>
        <w:tc>
          <w:tcPr>
            <w:tcW w:w="257" w:type="pct"/>
          </w:tcPr>
          <w:p w14:paraId="7ABF0B23" w14:textId="77777777" w:rsidR="00655761" w:rsidRPr="003F48A5" w:rsidRDefault="00655761" w:rsidP="00F33D16">
            <w:pPr>
              <w:jc w:val="center"/>
            </w:pPr>
          </w:p>
        </w:tc>
        <w:tc>
          <w:tcPr>
            <w:tcW w:w="189" w:type="pct"/>
          </w:tcPr>
          <w:p w14:paraId="0E1B38AD" w14:textId="77777777" w:rsidR="00655761" w:rsidRPr="003F48A5" w:rsidRDefault="00655761" w:rsidP="00F33D16">
            <w:pPr>
              <w:jc w:val="center"/>
            </w:pPr>
            <w:r w:rsidRPr="003F48A5">
              <w:t>b.</w:t>
            </w:r>
          </w:p>
        </w:tc>
        <w:tc>
          <w:tcPr>
            <w:tcW w:w="3743" w:type="pct"/>
          </w:tcPr>
          <w:p w14:paraId="4559FB2C" w14:textId="77777777" w:rsidR="00655761" w:rsidRPr="003F48A5" w:rsidRDefault="00655761" w:rsidP="00965EA8">
            <w:pPr>
              <w:rPr>
                <w:bCs/>
              </w:rPr>
            </w:pPr>
            <w:r>
              <w:rPr>
                <w:lang w:val="en-IN"/>
              </w:rPr>
              <w:t xml:space="preserve">Interpret </w:t>
            </w:r>
            <w:r w:rsidRPr="00C76C94">
              <w:rPr>
                <w:lang w:val="en-IN"/>
              </w:rPr>
              <w:t>technical feasibility survey of food industry</w:t>
            </w:r>
            <w:r>
              <w:rPr>
                <w:lang w:val="en-IN"/>
              </w:rPr>
              <w:t xml:space="preserve">. </w:t>
            </w:r>
          </w:p>
        </w:tc>
        <w:tc>
          <w:tcPr>
            <w:tcW w:w="270" w:type="pct"/>
          </w:tcPr>
          <w:p w14:paraId="280594E9" w14:textId="77777777" w:rsidR="00655761" w:rsidRPr="003F48A5" w:rsidRDefault="00655761" w:rsidP="00F33D16">
            <w:pPr>
              <w:jc w:val="center"/>
            </w:pPr>
            <w:r>
              <w:t>CO1</w:t>
            </w:r>
          </w:p>
        </w:tc>
        <w:tc>
          <w:tcPr>
            <w:tcW w:w="271" w:type="pct"/>
          </w:tcPr>
          <w:p w14:paraId="792E84E2" w14:textId="77777777" w:rsidR="00655761" w:rsidRPr="003F48A5" w:rsidRDefault="00655761" w:rsidP="00F33D16">
            <w:pPr>
              <w:jc w:val="center"/>
            </w:pPr>
            <w:r>
              <w:t>U</w:t>
            </w:r>
          </w:p>
        </w:tc>
        <w:tc>
          <w:tcPr>
            <w:tcW w:w="270" w:type="pct"/>
          </w:tcPr>
          <w:p w14:paraId="08ACD4EE" w14:textId="77777777" w:rsidR="00655761" w:rsidRPr="003F48A5" w:rsidRDefault="00655761" w:rsidP="00F33D16">
            <w:pPr>
              <w:jc w:val="center"/>
            </w:pPr>
            <w:r>
              <w:t>10</w:t>
            </w:r>
          </w:p>
        </w:tc>
      </w:tr>
      <w:tr w:rsidR="00655761" w:rsidRPr="003F48A5" w14:paraId="1C641D25" w14:textId="77777777" w:rsidTr="00F33D16">
        <w:trPr>
          <w:trHeight w:val="239"/>
        </w:trPr>
        <w:tc>
          <w:tcPr>
            <w:tcW w:w="257" w:type="pct"/>
          </w:tcPr>
          <w:p w14:paraId="3EA17C08" w14:textId="77777777" w:rsidR="00655761" w:rsidRPr="003F48A5" w:rsidRDefault="00655761" w:rsidP="00F33D16">
            <w:pPr>
              <w:jc w:val="center"/>
            </w:pPr>
          </w:p>
        </w:tc>
        <w:tc>
          <w:tcPr>
            <w:tcW w:w="189" w:type="pct"/>
          </w:tcPr>
          <w:p w14:paraId="54201200" w14:textId="77777777" w:rsidR="00655761" w:rsidRPr="003F48A5" w:rsidRDefault="00655761" w:rsidP="00F33D16">
            <w:pPr>
              <w:jc w:val="center"/>
            </w:pPr>
          </w:p>
        </w:tc>
        <w:tc>
          <w:tcPr>
            <w:tcW w:w="3743" w:type="pct"/>
          </w:tcPr>
          <w:p w14:paraId="6D5F74B2" w14:textId="77777777" w:rsidR="00655761" w:rsidRPr="003F48A5" w:rsidRDefault="00655761" w:rsidP="00FA7076">
            <w:pPr>
              <w:jc w:val="center"/>
              <w:rPr>
                <w:b/>
                <w:bCs/>
              </w:rPr>
            </w:pPr>
            <w:r w:rsidRPr="003F48A5">
              <w:rPr>
                <w:b/>
                <w:bCs/>
              </w:rPr>
              <w:t>(OR)</w:t>
            </w:r>
          </w:p>
        </w:tc>
        <w:tc>
          <w:tcPr>
            <w:tcW w:w="270" w:type="pct"/>
          </w:tcPr>
          <w:p w14:paraId="020CC3AF" w14:textId="77777777" w:rsidR="00655761" w:rsidRPr="003F48A5" w:rsidRDefault="00655761" w:rsidP="00F33D16">
            <w:pPr>
              <w:jc w:val="center"/>
            </w:pPr>
          </w:p>
        </w:tc>
        <w:tc>
          <w:tcPr>
            <w:tcW w:w="271" w:type="pct"/>
          </w:tcPr>
          <w:p w14:paraId="3EBBBD28" w14:textId="77777777" w:rsidR="00655761" w:rsidRPr="003F48A5" w:rsidRDefault="00655761" w:rsidP="00F33D16">
            <w:pPr>
              <w:jc w:val="center"/>
            </w:pPr>
          </w:p>
        </w:tc>
        <w:tc>
          <w:tcPr>
            <w:tcW w:w="270" w:type="pct"/>
          </w:tcPr>
          <w:p w14:paraId="4354844C" w14:textId="77777777" w:rsidR="00655761" w:rsidRPr="003F48A5" w:rsidRDefault="00655761" w:rsidP="00F33D16">
            <w:pPr>
              <w:jc w:val="center"/>
            </w:pPr>
          </w:p>
        </w:tc>
      </w:tr>
      <w:tr w:rsidR="00655761" w:rsidRPr="003F48A5" w14:paraId="7D2215AF" w14:textId="77777777" w:rsidTr="00F33D16">
        <w:trPr>
          <w:trHeight w:val="283"/>
        </w:trPr>
        <w:tc>
          <w:tcPr>
            <w:tcW w:w="257" w:type="pct"/>
          </w:tcPr>
          <w:p w14:paraId="47BEDD7F" w14:textId="77777777" w:rsidR="00655761" w:rsidRPr="003F48A5" w:rsidRDefault="00655761" w:rsidP="00F33D16">
            <w:pPr>
              <w:jc w:val="center"/>
            </w:pPr>
            <w:r w:rsidRPr="003F48A5">
              <w:t>2.</w:t>
            </w:r>
          </w:p>
        </w:tc>
        <w:tc>
          <w:tcPr>
            <w:tcW w:w="189" w:type="pct"/>
          </w:tcPr>
          <w:p w14:paraId="00442ECD" w14:textId="77777777" w:rsidR="00655761" w:rsidRPr="003F48A5" w:rsidRDefault="00655761" w:rsidP="00F33D16">
            <w:pPr>
              <w:jc w:val="center"/>
            </w:pPr>
            <w:r w:rsidRPr="003F48A5">
              <w:t>a.</w:t>
            </w:r>
          </w:p>
        </w:tc>
        <w:tc>
          <w:tcPr>
            <w:tcW w:w="3743" w:type="pct"/>
          </w:tcPr>
          <w:p w14:paraId="52C423E5" w14:textId="77777777" w:rsidR="00655761" w:rsidRPr="003F48A5" w:rsidRDefault="00655761" w:rsidP="00965EA8">
            <w:r w:rsidRPr="00C76C94">
              <w:rPr>
                <w:lang w:val="en-IN"/>
              </w:rPr>
              <w:t>D</w:t>
            </w:r>
            <w:r>
              <w:rPr>
                <w:lang w:val="en-IN"/>
              </w:rPr>
              <w:t>escribe</w:t>
            </w:r>
            <w:r w:rsidRPr="00C76C94">
              <w:rPr>
                <w:lang w:val="en-IN"/>
              </w:rPr>
              <w:t> food process design and its stages</w:t>
            </w:r>
            <w:r>
              <w:rPr>
                <w:lang w:val="en-IN"/>
              </w:rPr>
              <w:t xml:space="preserve">. </w:t>
            </w:r>
          </w:p>
        </w:tc>
        <w:tc>
          <w:tcPr>
            <w:tcW w:w="270" w:type="pct"/>
          </w:tcPr>
          <w:p w14:paraId="49A1F597" w14:textId="77777777" w:rsidR="00655761" w:rsidRPr="003F48A5" w:rsidRDefault="00655761" w:rsidP="00F33D16">
            <w:pPr>
              <w:jc w:val="center"/>
            </w:pPr>
            <w:r w:rsidRPr="003F48A5">
              <w:t>CO2</w:t>
            </w:r>
          </w:p>
        </w:tc>
        <w:tc>
          <w:tcPr>
            <w:tcW w:w="271" w:type="pct"/>
          </w:tcPr>
          <w:p w14:paraId="65576B35" w14:textId="77777777" w:rsidR="00655761" w:rsidRPr="003F48A5" w:rsidRDefault="00655761" w:rsidP="00F33D16">
            <w:pPr>
              <w:jc w:val="center"/>
            </w:pPr>
            <w:r>
              <w:t>U</w:t>
            </w:r>
          </w:p>
        </w:tc>
        <w:tc>
          <w:tcPr>
            <w:tcW w:w="270" w:type="pct"/>
          </w:tcPr>
          <w:p w14:paraId="65B8C9C9" w14:textId="77777777" w:rsidR="00655761" w:rsidRPr="003F48A5" w:rsidRDefault="00655761" w:rsidP="00F33D16">
            <w:pPr>
              <w:jc w:val="center"/>
            </w:pPr>
            <w:r>
              <w:t>10</w:t>
            </w:r>
          </w:p>
        </w:tc>
      </w:tr>
      <w:tr w:rsidR="00655761" w:rsidRPr="003F48A5" w14:paraId="70D2FBC3" w14:textId="77777777" w:rsidTr="00F33D16">
        <w:trPr>
          <w:trHeight w:val="283"/>
        </w:trPr>
        <w:tc>
          <w:tcPr>
            <w:tcW w:w="257" w:type="pct"/>
          </w:tcPr>
          <w:p w14:paraId="1FA6C978" w14:textId="77777777" w:rsidR="00655761" w:rsidRPr="003F48A5" w:rsidRDefault="00655761" w:rsidP="00F33D16">
            <w:pPr>
              <w:jc w:val="center"/>
            </w:pPr>
          </w:p>
        </w:tc>
        <w:tc>
          <w:tcPr>
            <w:tcW w:w="189" w:type="pct"/>
          </w:tcPr>
          <w:p w14:paraId="5C8BD3D6" w14:textId="77777777" w:rsidR="00655761" w:rsidRPr="003F48A5" w:rsidRDefault="00655761" w:rsidP="00F33D16">
            <w:pPr>
              <w:jc w:val="center"/>
            </w:pPr>
            <w:r w:rsidRPr="003F48A5">
              <w:t>b.</w:t>
            </w:r>
          </w:p>
        </w:tc>
        <w:tc>
          <w:tcPr>
            <w:tcW w:w="3743" w:type="pct"/>
          </w:tcPr>
          <w:p w14:paraId="7B4AB160" w14:textId="77777777" w:rsidR="00655761" w:rsidRPr="003F48A5" w:rsidRDefault="00655761" w:rsidP="005F1A50">
            <w:pPr>
              <w:jc w:val="both"/>
            </w:pPr>
            <w:r>
              <w:t>The purchased cost of a shell-and-tube heat exchanger (floating head and carbon-steel tubes) with 100 ft</w:t>
            </w:r>
            <w:r w:rsidRPr="005F1A50">
              <w:rPr>
                <w:vertAlign w:val="superscript"/>
              </w:rPr>
              <w:t>2</w:t>
            </w:r>
            <w:r>
              <w:t xml:space="preserve"> of heating surface was Rs 3,000 in 1980. What will be the purchased cost of a similar heat exchanger with 200 ft</w:t>
            </w:r>
            <w:r w:rsidRPr="005F1A50">
              <w:rPr>
                <w:vertAlign w:val="superscript"/>
              </w:rPr>
              <w:t>2</w:t>
            </w:r>
            <w:r>
              <w:t xml:space="preserve"> of heating surface in 1980 if the purchased-cost-capacity exponent is 0.60 for surface area ranging from 100 to 400 ft</w:t>
            </w:r>
            <w:r w:rsidRPr="005F1A50">
              <w:rPr>
                <w:vertAlign w:val="superscript"/>
              </w:rPr>
              <w:t>2</w:t>
            </w:r>
            <w:r>
              <w:t>? If the purchased-cost-capacity exponent for this type of exchanger is 0.81 for surface areas ranging from 400 to 2000 ft</w:t>
            </w:r>
            <w:r w:rsidRPr="005F1A50">
              <w:rPr>
                <w:vertAlign w:val="superscript"/>
              </w:rPr>
              <w:t>2</w:t>
            </w:r>
            <w:r>
              <w:t>, what will be the purchased cost of a heat exchanger with 1000 ft</w:t>
            </w:r>
            <w:r w:rsidRPr="005F1A50">
              <w:rPr>
                <w:vertAlign w:val="superscript"/>
              </w:rPr>
              <w:t>2</w:t>
            </w:r>
            <w:r>
              <w:t xml:space="preserve"> of heating surface in 1985?</w:t>
            </w:r>
          </w:p>
        </w:tc>
        <w:tc>
          <w:tcPr>
            <w:tcW w:w="270" w:type="pct"/>
          </w:tcPr>
          <w:p w14:paraId="7B839AA5" w14:textId="77777777" w:rsidR="00655761" w:rsidRPr="003F48A5" w:rsidRDefault="00655761" w:rsidP="00F33D16">
            <w:pPr>
              <w:jc w:val="center"/>
            </w:pPr>
            <w:r>
              <w:t>CO5</w:t>
            </w:r>
          </w:p>
        </w:tc>
        <w:tc>
          <w:tcPr>
            <w:tcW w:w="271" w:type="pct"/>
          </w:tcPr>
          <w:p w14:paraId="02D0A601" w14:textId="77777777" w:rsidR="00655761" w:rsidRPr="003F48A5" w:rsidRDefault="00655761" w:rsidP="00F33D16">
            <w:pPr>
              <w:jc w:val="center"/>
            </w:pPr>
            <w:r>
              <w:t>E</w:t>
            </w:r>
          </w:p>
        </w:tc>
        <w:tc>
          <w:tcPr>
            <w:tcW w:w="270" w:type="pct"/>
          </w:tcPr>
          <w:p w14:paraId="197D23CC" w14:textId="77777777" w:rsidR="00655761" w:rsidRPr="003F48A5" w:rsidRDefault="00655761" w:rsidP="00F33D16">
            <w:pPr>
              <w:jc w:val="center"/>
            </w:pPr>
            <w:r>
              <w:t>10</w:t>
            </w:r>
          </w:p>
        </w:tc>
      </w:tr>
      <w:tr w:rsidR="00655761" w:rsidRPr="003F48A5" w14:paraId="7933B6C9" w14:textId="77777777" w:rsidTr="00F33D16">
        <w:trPr>
          <w:trHeight w:val="397"/>
        </w:trPr>
        <w:tc>
          <w:tcPr>
            <w:tcW w:w="257" w:type="pct"/>
          </w:tcPr>
          <w:p w14:paraId="69115096" w14:textId="77777777" w:rsidR="00655761" w:rsidRPr="003F48A5" w:rsidRDefault="00655761" w:rsidP="00F33D16">
            <w:pPr>
              <w:jc w:val="center"/>
            </w:pPr>
          </w:p>
        </w:tc>
        <w:tc>
          <w:tcPr>
            <w:tcW w:w="189" w:type="pct"/>
          </w:tcPr>
          <w:p w14:paraId="584D884C" w14:textId="77777777" w:rsidR="00655761" w:rsidRPr="003F48A5" w:rsidRDefault="00655761" w:rsidP="00F33D16">
            <w:pPr>
              <w:jc w:val="center"/>
            </w:pPr>
          </w:p>
        </w:tc>
        <w:tc>
          <w:tcPr>
            <w:tcW w:w="3743" w:type="pct"/>
          </w:tcPr>
          <w:p w14:paraId="3172A47A" w14:textId="77777777" w:rsidR="00655761" w:rsidRPr="003F48A5" w:rsidRDefault="00655761" w:rsidP="00FA7076">
            <w:pPr>
              <w:jc w:val="center"/>
            </w:pPr>
          </w:p>
        </w:tc>
        <w:tc>
          <w:tcPr>
            <w:tcW w:w="270" w:type="pct"/>
          </w:tcPr>
          <w:p w14:paraId="161CA022" w14:textId="77777777" w:rsidR="00655761" w:rsidRPr="003F48A5" w:rsidRDefault="00655761" w:rsidP="00F33D16">
            <w:pPr>
              <w:jc w:val="center"/>
            </w:pPr>
          </w:p>
        </w:tc>
        <w:tc>
          <w:tcPr>
            <w:tcW w:w="271" w:type="pct"/>
          </w:tcPr>
          <w:p w14:paraId="6337FA96" w14:textId="77777777" w:rsidR="00655761" w:rsidRPr="003F48A5" w:rsidRDefault="00655761" w:rsidP="00F33D16">
            <w:pPr>
              <w:jc w:val="center"/>
            </w:pPr>
          </w:p>
        </w:tc>
        <w:tc>
          <w:tcPr>
            <w:tcW w:w="270" w:type="pct"/>
          </w:tcPr>
          <w:p w14:paraId="75953C35" w14:textId="77777777" w:rsidR="00655761" w:rsidRPr="003F48A5" w:rsidRDefault="00655761" w:rsidP="00F33D16">
            <w:pPr>
              <w:jc w:val="center"/>
            </w:pPr>
          </w:p>
        </w:tc>
      </w:tr>
      <w:tr w:rsidR="00655761" w:rsidRPr="003F48A5" w14:paraId="5524624E" w14:textId="77777777" w:rsidTr="00F33D16">
        <w:trPr>
          <w:trHeight w:val="283"/>
        </w:trPr>
        <w:tc>
          <w:tcPr>
            <w:tcW w:w="257" w:type="pct"/>
          </w:tcPr>
          <w:p w14:paraId="4FF82ED6" w14:textId="77777777" w:rsidR="00655761" w:rsidRPr="003F48A5" w:rsidRDefault="00655761" w:rsidP="00F33D16">
            <w:pPr>
              <w:jc w:val="center"/>
            </w:pPr>
            <w:r w:rsidRPr="003F48A5">
              <w:t>3.</w:t>
            </w:r>
          </w:p>
        </w:tc>
        <w:tc>
          <w:tcPr>
            <w:tcW w:w="189" w:type="pct"/>
          </w:tcPr>
          <w:p w14:paraId="7F299E48" w14:textId="77777777" w:rsidR="00655761" w:rsidRPr="003F48A5" w:rsidRDefault="00655761" w:rsidP="00F33D16">
            <w:pPr>
              <w:jc w:val="center"/>
            </w:pPr>
            <w:r w:rsidRPr="003F48A5">
              <w:t>a.</w:t>
            </w:r>
          </w:p>
        </w:tc>
        <w:tc>
          <w:tcPr>
            <w:tcW w:w="3743" w:type="pct"/>
          </w:tcPr>
          <w:p w14:paraId="7AAA287D" w14:textId="77777777" w:rsidR="00655761" w:rsidRPr="003F48A5" w:rsidRDefault="00655761" w:rsidP="00965EA8">
            <w:r w:rsidRPr="00C76C94">
              <w:rPr>
                <w:lang w:val="en-IN"/>
              </w:rPr>
              <w:t xml:space="preserve">Defne CIP and </w:t>
            </w:r>
            <w:r>
              <w:rPr>
                <w:lang w:val="en-IN"/>
              </w:rPr>
              <w:t>enlist its a</w:t>
            </w:r>
            <w:r w:rsidRPr="00C76C94">
              <w:rPr>
                <w:lang w:val="en-IN"/>
              </w:rPr>
              <w:t>pplications for juice processing industry</w:t>
            </w:r>
            <w:r>
              <w:rPr>
                <w:lang w:val="en-IN"/>
              </w:rPr>
              <w:t xml:space="preserve">. </w:t>
            </w:r>
          </w:p>
        </w:tc>
        <w:tc>
          <w:tcPr>
            <w:tcW w:w="270" w:type="pct"/>
          </w:tcPr>
          <w:p w14:paraId="6CE038D2" w14:textId="77777777" w:rsidR="00655761" w:rsidRPr="003F48A5" w:rsidRDefault="00655761" w:rsidP="00F33D16">
            <w:pPr>
              <w:jc w:val="center"/>
            </w:pPr>
            <w:r w:rsidRPr="003F48A5">
              <w:t>CO3</w:t>
            </w:r>
          </w:p>
        </w:tc>
        <w:tc>
          <w:tcPr>
            <w:tcW w:w="271" w:type="pct"/>
          </w:tcPr>
          <w:p w14:paraId="70F0C267" w14:textId="77777777" w:rsidR="00655761" w:rsidRPr="003F48A5" w:rsidRDefault="00655761" w:rsidP="00F33D16">
            <w:pPr>
              <w:jc w:val="center"/>
            </w:pPr>
            <w:r>
              <w:t>R</w:t>
            </w:r>
          </w:p>
        </w:tc>
        <w:tc>
          <w:tcPr>
            <w:tcW w:w="270" w:type="pct"/>
          </w:tcPr>
          <w:p w14:paraId="5F5EDBD5" w14:textId="77777777" w:rsidR="00655761" w:rsidRPr="003F48A5" w:rsidRDefault="00655761" w:rsidP="00F33D16">
            <w:pPr>
              <w:jc w:val="center"/>
            </w:pPr>
            <w:r>
              <w:t>10</w:t>
            </w:r>
          </w:p>
        </w:tc>
      </w:tr>
      <w:tr w:rsidR="00655761" w:rsidRPr="003F48A5" w14:paraId="49589A1E" w14:textId="77777777" w:rsidTr="00F33D16">
        <w:trPr>
          <w:trHeight w:val="283"/>
        </w:trPr>
        <w:tc>
          <w:tcPr>
            <w:tcW w:w="257" w:type="pct"/>
          </w:tcPr>
          <w:p w14:paraId="6FDC21B3" w14:textId="77777777" w:rsidR="00655761" w:rsidRPr="003F48A5" w:rsidRDefault="00655761" w:rsidP="00F33D16">
            <w:pPr>
              <w:jc w:val="center"/>
            </w:pPr>
          </w:p>
        </w:tc>
        <w:tc>
          <w:tcPr>
            <w:tcW w:w="189" w:type="pct"/>
          </w:tcPr>
          <w:p w14:paraId="6B05C849" w14:textId="77777777" w:rsidR="00655761" w:rsidRPr="003F48A5" w:rsidRDefault="00655761" w:rsidP="00F33D16">
            <w:pPr>
              <w:jc w:val="center"/>
            </w:pPr>
            <w:r w:rsidRPr="003F48A5">
              <w:t>b.</w:t>
            </w:r>
          </w:p>
        </w:tc>
        <w:tc>
          <w:tcPr>
            <w:tcW w:w="3743" w:type="pct"/>
          </w:tcPr>
          <w:p w14:paraId="57E186E3" w14:textId="77777777" w:rsidR="00655761" w:rsidRPr="003F48A5" w:rsidRDefault="00655761" w:rsidP="00965EA8">
            <w:pPr>
              <w:rPr>
                <w:bCs/>
              </w:rPr>
            </w:pPr>
            <w:r>
              <w:rPr>
                <w:lang w:val="en-IN"/>
              </w:rPr>
              <w:t>Outline</w:t>
            </w:r>
            <w:r w:rsidRPr="00C76C94">
              <w:rPr>
                <w:lang w:val="en-IN"/>
              </w:rPr>
              <w:t xml:space="preserve"> factors affecting the cleaning rate</w:t>
            </w:r>
            <w:r>
              <w:rPr>
                <w:lang w:val="en-IN"/>
              </w:rPr>
              <w:t xml:space="preserve"> during CIP</w:t>
            </w:r>
            <w:r w:rsidRPr="00C76C94">
              <w:rPr>
                <w:lang w:val="en-IN"/>
              </w:rPr>
              <w:t>.</w:t>
            </w:r>
          </w:p>
        </w:tc>
        <w:tc>
          <w:tcPr>
            <w:tcW w:w="270" w:type="pct"/>
          </w:tcPr>
          <w:p w14:paraId="0200A1BD" w14:textId="77777777" w:rsidR="00655761" w:rsidRPr="003F48A5" w:rsidRDefault="00655761" w:rsidP="00F33D16">
            <w:pPr>
              <w:jc w:val="center"/>
            </w:pPr>
            <w:r>
              <w:t>CO3</w:t>
            </w:r>
          </w:p>
        </w:tc>
        <w:tc>
          <w:tcPr>
            <w:tcW w:w="271" w:type="pct"/>
          </w:tcPr>
          <w:p w14:paraId="6D497905" w14:textId="77777777" w:rsidR="00655761" w:rsidRPr="003F48A5" w:rsidRDefault="00655761" w:rsidP="00F33D16">
            <w:pPr>
              <w:jc w:val="center"/>
            </w:pPr>
            <w:r>
              <w:t>U</w:t>
            </w:r>
          </w:p>
        </w:tc>
        <w:tc>
          <w:tcPr>
            <w:tcW w:w="270" w:type="pct"/>
          </w:tcPr>
          <w:p w14:paraId="36B498D9" w14:textId="77777777" w:rsidR="00655761" w:rsidRPr="003F48A5" w:rsidRDefault="00655761" w:rsidP="00F33D16">
            <w:pPr>
              <w:jc w:val="center"/>
            </w:pPr>
            <w:r>
              <w:t>10</w:t>
            </w:r>
          </w:p>
        </w:tc>
      </w:tr>
      <w:tr w:rsidR="00655761" w:rsidRPr="003F48A5" w14:paraId="1384AFFB" w14:textId="77777777" w:rsidTr="00F33D16">
        <w:trPr>
          <w:trHeight w:val="173"/>
        </w:trPr>
        <w:tc>
          <w:tcPr>
            <w:tcW w:w="257" w:type="pct"/>
          </w:tcPr>
          <w:p w14:paraId="671D5035" w14:textId="77777777" w:rsidR="00655761" w:rsidRPr="003F48A5" w:rsidRDefault="00655761" w:rsidP="00F33D16">
            <w:pPr>
              <w:jc w:val="center"/>
            </w:pPr>
          </w:p>
        </w:tc>
        <w:tc>
          <w:tcPr>
            <w:tcW w:w="189" w:type="pct"/>
          </w:tcPr>
          <w:p w14:paraId="6A9ADCE4" w14:textId="77777777" w:rsidR="00655761" w:rsidRPr="003F48A5" w:rsidRDefault="00655761" w:rsidP="00F33D16">
            <w:pPr>
              <w:jc w:val="center"/>
            </w:pPr>
          </w:p>
        </w:tc>
        <w:tc>
          <w:tcPr>
            <w:tcW w:w="3743" w:type="pct"/>
          </w:tcPr>
          <w:p w14:paraId="5218F649" w14:textId="77777777" w:rsidR="00655761" w:rsidRPr="003F48A5" w:rsidRDefault="00655761" w:rsidP="00FA7076">
            <w:pPr>
              <w:jc w:val="center"/>
            </w:pPr>
            <w:r w:rsidRPr="003F48A5">
              <w:rPr>
                <w:b/>
                <w:bCs/>
              </w:rPr>
              <w:t>(OR)</w:t>
            </w:r>
          </w:p>
        </w:tc>
        <w:tc>
          <w:tcPr>
            <w:tcW w:w="270" w:type="pct"/>
          </w:tcPr>
          <w:p w14:paraId="22AD3818" w14:textId="77777777" w:rsidR="00655761" w:rsidRPr="003F48A5" w:rsidRDefault="00655761" w:rsidP="00F33D16">
            <w:pPr>
              <w:jc w:val="center"/>
            </w:pPr>
          </w:p>
        </w:tc>
        <w:tc>
          <w:tcPr>
            <w:tcW w:w="271" w:type="pct"/>
          </w:tcPr>
          <w:p w14:paraId="6A4DC7EF" w14:textId="77777777" w:rsidR="00655761" w:rsidRPr="003F48A5" w:rsidRDefault="00655761" w:rsidP="00F33D16">
            <w:pPr>
              <w:jc w:val="center"/>
            </w:pPr>
          </w:p>
        </w:tc>
        <w:tc>
          <w:tcPr>
            <w:tcW w:w="270" w:type="pct"/>
          </w:tcPr>
          <w:p w14:paraId="44FC0626" w14:textId="77777777" w:rsidR="00655761" w:rsidRPr="003F48A5" w:rsidRDefault="00655761" w:rsidP="00F33D16">
            <w:pPr>
              <w:jc w:val="center"/>
            </w:pPr>
          </w:p>
        </w:tc>
      </w:tr>
      <w:tr w:rsidR="00655761" w:rsidRPr="003F48A5" w14:paraId="324403CB" w14:textId="77777777" w:rsidTr="00F33D16">
        <w:trPr>
          <w:trHeight w:val="283"/>
        </w:trPr>
        <w:tc>
          <w:tcPr>
            <w:tcW w:w="257" w:type="pct"/>
          </w:tcPr>
          <w:p w14:paraId="645FF14B" w14:textId="77777777" w:rsidR="00655761" w:rsidRPr="003F48A5" w:rsidRDefault="00655761" w:rsidP="00F33D16">
            <w:pPr>
              <w:jc w:val="center"/>
            </w:pPr>
            <w:r w:rsidRPr="003F48A5">
              <w:t>4.</w:t>
            </w:r>
          </w:p>
        </w:tc>
        <w:tc>
          <w:tcPr>
            <w:tcW w:w="189" w:type="pct"/>
          </w:tcPr>
          <w:p w14:paraId="4FB8C487" w14:textId="77777777" w:rsidR="00655761" w:rsidRPr="003F48A5" w:rsidRDefault="00655761" w:rsidP="00F33D16">
            <w:pPr>
              <w:jc w:val="center"/>
            </w:pPr>
            <w:r w:rsidRPr="003F48A5">
              <w:t>a.</w:t>
            </w:r>
          </w:p>
        </w:tc>
        <w:tc>
          <w:tcPr>
            <w:tcW w:w="3743" w:type="pct"/>
          </w:tcPr>
          <w:p w14:paraId="7E5859AA" w14:textId="77777777" w:rsidR="00655761" w:rsidRPr="003F48A5" w:rsidRDefault="00655761" w:rsidP="00965EA8">
            <w:r>
              <w:rPr>
                <w:lang w:val="en-IN"/>
              </w:rPr>
              <w:t>Interpret</w:t>
            </w:r>
            <w:r w:rsidRPr="00C76C94">
              <w:rPr>
                <w:lang w:val="en-IN"/>
              </w:rPr>
              <w:t xml:space="preserve"> methods of solid waste disposal</w:t>
            </w:r>
            <w:r>
              <w:rPr>
                <w:lang w:val="en-IN"/>
              </w:rPr>
              <w:t xml:space="preserve">. </w:t>
            </w:r>
          </w:p>
        </w:tc>
        <w:tc>
          <w:tcPr>
            <w:tcW w:w="270" w:type="pct"/>
          </w:tcPr>
          <w:p w14:paraId="1E74BACF" w14:textId="77777777" w:rsidR="00655761" w:rsidRPr="003F48A5" w:rsidRDefault="00655761" w:rsidP="00F33D16">
            <w:pPr>
              <w:jc w:val="center"/>
            </w:pPr>
            <w:r w:rsidRPr="003F48A5">
              <w:t>CO4</w:t>
            </w:r>
          </w:p>
        </w:tc>
        <w:tc>
          <w:tcPr>
            <w:tcW w:w="271" w:type="pct"/>
          </w:tcPr>
          <w:p w14:paraId="7F2F47F9" w14:textId="77777777" w:rsidR="00655761" w:rsidRPr="003F48A5" w:rsidRDefault="00655761" w:rsidP="00F33D16">
            <w:pPr>
              <w:jc w:val="center"/>
            </w:pPr>
            <w:r>
              <w:t>U</w:t>
            </w:r>
          </w:p>
        </w:tc>
        <w:tc>
          <w:tcPr>
            <w:tcW w:w="270" w:type="pct"/>
          </w:tcPr>
          <w:p w14:paraId="53E9252D" w14:textId="77777777" w:rsidR="00655761" w:rsidRPr="003F48A5" w:rsidRDefault="00655761" w:rsidP="00F33D16">
            <w:pPr>
              <w:jc w:val="center"/>
            </w:pPr>
            <w:r>
              <w:t>10</w:t>
            </w:r>
          </w:p>
        </w:tc>
      </w:tr>
      <w:tr w:rsidR="00655761" w:rsidRPr="003F48A5" w14:paraId="2A92F340" w14:textId="77777777" w:rsidTr="00F33D16">
        <w:trPr>
          <w:trHeight w:val="283"/>
        </w:trPr>
        <w:tc>
          <w:tcPr>
            <w:tcW w:w="257" w:type="pct"/>
          </w:tcPr>
          <w:p w14:paraId="7652516B" w14:textId="77777777" w:rsidR="00655761" w:rsidRPr="003F48A5" w:rsidRDefault="00655761" w:rsidP="00F33D16">
            <w:pPr>
              <w:jc w:val="center"/>
            </w:pPr>
          </w:p>
        </w:tc>
        <w:tc>
          <w:tcPr>
            <w:tcW w:w="189" w:type="pct"/>
          </w:tcPr>
          <w:p w14:paraId="4F0A6B6F" w14:textId="77777777" w:rsidR="00655761" w:rsidRPr="003F48A5" w:rsidRDefault="00655761" w:rsidP="00F33D16">
            <w:pPr>
              <w:jc w:val="center"/>
            </w:pPr>
            <w:r w:rsidRPr="003F48A5">
              <w:t>b.</w:t>
            </w:r>
          </w:p>
        </w:tc>
        <w:tc>
          <w:tcPr>
            <w:tcW w:w="3743" w:type="pct"/>
          </w:tcPr>
          <w:p w14:paraId="5DC85B03" w14:textId="77777777" w:rsidR="00655761" w:rsidRPr="003F48A5" w:rsidRDefault="00655761" w:rsidP="00965EA8">
            <w:pPr>
              <w:rPr>
                <w:bCs/>
              </w:rPr>
            </w:pPr>
            <w:r w:rsidRPr="00C76C94">
              <w:rPr>
                <w:lang w:val="en-IN"/>
              </w:rPr>
              <w:t>Classify the unit operations involved in Food Processing</w:t>
            </w:r>
            <w:r>
              <w:rPr>
                <w:lang w:val="en-IN"/>
              </w:rPr>
              <w:t>.</w:t>
            </w:r>
          </w:p>
        </w:tc>
        <w:tc>
          <w:tcPr>
            <w:tcW w:w="270" w:type="pct"/>
          </w:tcPr>
          <w:p w14:paraId="6A586C30" w14:textId="77777777" w:rsidR="00655761" w:rsidRPr="003F48A5" w:rsidRDefault="00655761" w:rsidP="00F33D16">
            <w:pPr>
              <w:jc w:val="center"/>
            </w:pPr>
            <w:r>
              <w:t>CO2</w:t>
            </w:r>
          </w:p>
        </w:tc>
        <w:tc>
          <w:tcPr>
            <w:tcW w:w="271" w:type="pct"/>
          </w:tcPr>
          <w:p w14:paraId="5D3B4F11" w14:textId="77777777" w:rsidR="00655761" w:rsidRPr="003F48A5" w:rsidRDefault="00655761" w:rsidP="00F33D16">
            <w:pPr>
              <w:jc w:val="center"/>
            </w:pPr>
            <w:r>
              <w:t>An</w:t>
            </w:r>
          </w:p>
        </w:tc>
        <w:tc>
          <w:tcPr>
            <w:tcW w:w="270" w:type="pct"/>
          </w:tcPr>
          <w:p w14:paraId="47553304" w14:textId="77777777" w:rsidR="00655761" w:rsidRPr="003F48A5" w:rsidRDefault="00655761" w:rsidP="00F33D16">
            <w:pPr>
              <w:jc w:val="center"/>
            </w:pPr>
            <w:r>
              <w:t>10</w:t>
            </w:r>
          </w:p>
        </w:tc>
      </w:tr>
      <w:tr w:rsidR="00655761" w:rsidRPr="003F48A5" w14:paraId="5292FC31" w14:textId="77777777" w:rsidTr="00F33D16">
        <w:trPr>
          <w:trHeight w:val="397"/>
        </w:trPr>
        <w:tc>
          <w:tcPr>
            <w:tcW w:w="257" w:type="pct"/>
          </w:tcPr>
          <w:p w14:paraId="628AAD13" w14:textId="77777777" w:rsidR="00655761" w:rsidRPr="003F48A5" w:rsidRDefault="00655761" w:rsidP="00F33D16">
            <w:pPr>
              <w:jc w:val="center"/>
            </w:pPr>
          </w:p>
        </w:tc>
        <w:tc>
          <w:tcPr>
            <w:tcW w:w="189" w:type="pct"/>
          </w:tcPr>
          <w:p w14:paraId="7D1E8F09" w14:textId="77777777" w:rsidR="00655761" w:rsidRPr="003F48A5" w:rsidRDefault="00655761" w:rsidP="00F33D16">
            <w:pPr>
              <w:jc w:val="center"/>
            </w:pPr>
          </w:p>
        </w:tc>
        <w:tc>
          <w:tcPr>
            <w:tcW w:w="3743" w:type="pct"/>
          </w:tcPr>
          <w:p w14:paraId="18624402" w14:textId="77777777" w:rsidR="00655761" w:rsidRPr="003F48A5" w:rsidRDefault="00655761" w:rsidP="00FA7076">
            <w:pPr>
              <w:jc w:val="center"/>
            </w:pPr>
          </w:p>
        </w:tc>
        <w:tc>
          <w:tcPr>
            <w:tcW w:w="270" w:type="pct"/>
          </w:tcPr>
          <w:p w14:paraId="0CD7BE65" w14:textId="77777777" w:rsidR="00655761" w:rsidRPr="003F48A5" w:rsidRDefault="00655761" w:rsidP="00F33D16">
            <w:pPr>
              <w:jc w:val="center"/>
            </w:pPr>
          </w:p>
        </w:tc>
        <w:tc>
          <w:tcPr>
            <w:tcW w:w="271" w:type="pct"/>
          </w:tcPr>
          <w:p w14:paraId="4BAFEEF9" w14:textId="77777777" w:rsidR="00655761" w:rsidRPr="003F48A5" w:rsidRDefault="00655761" w:rsidP="00F33D16">
            <w:pPr>
              <w:jc w:val="center"/>
            </w:pPr>
          </w:p>
        </w:tc>
        <w:tc>
          <w:tcPr>
            <w:tcW w:w="270" w:type="pct"/>
          </w:tcPr>
          <w:p w14:paraId="376FAED5" w14:textId="77777777" w:rsidR="00655761" w:rsidRPr="003F48A5" w:rsidRDefault="00655761" w:rsidP="00F33D16">
            <w:pPr>
              <w:jc w:val="center"/>
            </w:pPr>
          </w:p>
        </w:tc>
      </w:tr>
      <w:tr w:rsidR="00655761" w:rsidRPr="003F48A5" w14:paraId="6C9287BC" w14:textId="77777777" w:rsidTr="00F33D16">
        <w:trPr>
          <w:trHeight w:val="283"/>
        </w:trPr>
        <w:tc>
          <w:tcPr>
            <w:tcW w:w="257" w:type="pct"/>
          </w:tcPr>
          <w:p w14:paraId="6BE1C355" w14:textId="77777777" w:rsidR="00655761" w:rsidRPr="003F48A5" w:rsidRDefault="00655761" w:rsidP="00F33D16">
            <w:pPr>
              <w:jc w:val="center"/>
            </w:pPr>
            <w:r w:rsidRPr="003F48A5">
              <w:t>5.</w:t>
            </w:r>
          </w:p>
        </w:tc>
        <w:tc>
          <w:tcPr>
            <w:tcW w:w="189" w:type="pct"/>
          </w:tcPr>
          <w:p w14:paraId="4F0F846C" w14:textId="77777777" w:rsidR="00655761" w:rsidRPr="003F48A5" w:rsidRDefault="00655761" w:rsidP="00F33D16">
            <w:pPr>
              <w:jc w:val="center"/>
            </w:pPr>
            <w:r w:rsidRPr="003F48A5">
              <w:t>a.</w:t>
            </w:r>
          </w:p>
        </w:tc>
        <w:tc>
          <w:tcPr>
            <w:tcW w:w="3743" w:type="pct"/>
          </w:tcPr>
          <w:p w14:paraId="2157F67B" w14:textId="77777777" w:rsidR="00655761" w:rsidRPr="003F48A5" w:rsidRDefault="00655761" w:rsidP="008C7407">
            <w:pPr>
              <w:jc w:val="both"/>
            </w:pPr>
            <w:r w:rsidRPr="00C76C94">
              <w:rPr>
                <w:lang w:val="en-IN"/>
              </w:rPr>
              <w:t xml:space="preserve">Illustrate the </w:t>
            </w:r>
            <w:r>
              <w:rPr>
                <w:lang w:val="en-IN"/>
              </w:rPr>
              <w:t>m</w:t>
            </w:r>
            <w:r w:rsidRPr="00C76C94">
              <w:rPr>
                <w:lang w:val="en-IN"/>
              </w:rPr>
              <w:t>aterials of construction used in food industry and</w:t>
            </w:r>
            <w:r>
              <w:rPr>
                <w:lang w:val="en-IN"/>
              </w:rPr>
              <w:t xml:space="preserve"> mention </w:t>
            </w:r>
            <w:r w:rsidRPr="00C76C94">
              <w:rPr>
                <w:lang w:val="en-IN"/>
              </w:rPr>
              <w:t>their importance</w:t>
            </w:r>
            <w:r>
              <w:rPr>
                <w:lang w:val="en-IN"/>
              </w:rPr>
              <w:t xml:space="preserve">. </w:t>
            </w:r>
          </w:p>
        </w:tc>
        <w:tc>
          <w:tcPr>
            <w:tcW w:w="270" w:type="pct"/>
          </w:tcPr>
          <w:p w14:paraId="46979EF4" w14:textId="77777777" w:rsidR="00655761" w:rsidRPr="003F48A5" w:rsidRDefault="00655761" w:rsidP="00F33D16">
            <w:pPr>
              <w:jc w:val="center"/>
            </w:pPr>
            <w:r w:rsidRPr="003F48A5">
              <w:t>CO5</w:t>
            </w:r>
          </w:p>
        </w:tc>
        <w:tc>
          <w:tcPr>
            <w:tcW w:w="271" w:type="pct"/>
          </w:tcPr>
          <w:p w14:paraId="41B9E16A" w14:textId="77777777" w:rsidR="00655761" w:rsidRPr="003F48A5" w:rsidRDefault="00655761" w:rsidP="00F33D16">
            <w:pPr>
              <w:jc w:val="center"/>
            </w:pPr>
            <w:r>
              <w:t>U</w:t>
            </w:r>
          </w:p>
        </w:tc>
        <w:tc>
          <w:tcPr>
            <w:tcW w:w="270" w:type="pct"/>
          </w:tcPr>
          <w:p w14:paraId="13097321" w14:textId="77777777" w:rsidR="00655761" w:rsidRPr="003F48A5" w:rsidRDefault="00655761" w:rsidP="00F33D16">
            <w:pPr>
              <w:jc w:val="center"/>
            </w:pPr>
            <w:r>
              <w:t>10</w:t>
            </w:r>
          </w:p>
        </w:tc>
      </w:tr>
      <w:tr w:rsidR="00655761" w:rsidRPr="003F48A5" w14:paraId="070231FE" w14:textId="77777777" w:rsidTr="00F33D16">
        <w:trPr>
          <w:trHeight w:val="283"/>
        </w:trPr>
        <w:tc>
          <w:tcPr>
            <w:tcW w:w="257" w:type="pct"/>
          </w:tcPr>
          <w:p w14:paraId="4C6E33D4" w14:textId="77777777" w:rsidR="00655761" w:rsidRPr="003F48A5" w:rsidRDefault="00655761" w:rsidP="00F33D16">
            <w:pPr>
              <w:jc w:val="center"/>
            </w:pPr>
          </w:p>
        </w:tc>
        <w:tc>
          <w:tcPr>
            <w:tcW w:w="189" w:type="pct"/>
          </w:tcPr>
          <w:p w14:paraId="3AC721A9" w14:textId="77777777" w:rsidR="00655761" w:rsidRPr="003F48A5" w:rsidRDefault="00655761" w:rsidP="00F33D16">
            <w:pPr>
              <w:jc w:val="center"/>
            </w:pPr>
            <w:r w:rsidRPr="003F48A5">
              <w:t>b.</w:t>
            </w:r>
          </w:p>
        </w:tc>
        <w:tc>
          <w:tcPr>
            <w:tcW w:w="3743" w:type="pct"/>
          </w:tcPr>
          <w:p w14:paraId="04631B7A" w14:textId="77777777" w:rsidR="00655761" w:rsidRPr="003F48A5" w:rsidRDefault="00655761" w:rsidP="00965EA8">
            <w:pPr>
              <w:rPr>
                <w:bCs/>
              </w:rPr>
            </w:pPr>
            <w:r>
              <w:rPr>
                <w:lang w:val="en-IN"/>
              </w:rPr>
              <w:t>Summarize</w:t>
            </w:r>
            <w:r w:rsidRPr="00C76C94">
              <w:rPr>
                <w:lang w:val="en-IN"/>
              </w:rPr>
              <w:t xml:space="preserve"> the use of alkali as CIP agent in the Food industry.</w:t>
            </w:r>
          </w:p>
        </w:tc>
        <w:tc>
          <w:tcPr>
            <w:tcW w:w="270" w:type="pct"/>
          </w:tcPr>
          <w:p w14:paraId="6921CAF2" w14:textId="77777777" w:rsidR="00655761" w:rsidRPr="003F48A5" w:rsidRDefault="00655761" w:rsidP="00F33D16">
            <w:pPr>
              <w:jc w:val="center"/>
            </w:pPr>
            <w:r>
              <w:t>CO5</w:t>
            </w:r>
          </w:p>
        </w:tc>
        <w:tc>
          <w:tcPr>
            <w:tcW w:w="271" w:type="pct"/>
          </w:tcPr>
          <w:p w14:paraId="50738586" w14:textId="77777777" w:rsidR="00655761" w:rsidRPr="003F48A5" w:rsidRDefault="00655761" w:rsidP="00F33D16">
            <w:pPr>
              <w:jc w:val="center"/>
            </w:pPr>
            <w:r>
              <w:t>U</w:t>
            </w:r>
          </w:p>
        </w:tc>
        <w:tc>
          <w:tcPr>
            <w:tcW w:w="270" w:type="pct"/>
          </w:tcPr>
          <w:p w14:paraId="7AD636D3" w14:textId="77777777" w:rsidR="00655761" w:rsidRPr="003F48A5" w:rsidRDefault="00655761" w:rsidP="00F33D16">
            <w:pPr>
              <w:jc w:val="center"/>
            </w:pPr>
            <w:r>
              <w:t>10</w:t>
            </w:r>
          </w:p>
        </w:tc>
      </w:tr>
      <w:tr w:rsidR="00655761" w:rsidRPr="003F48A5" w14:paraId="1DF0FD92" w14:textId="77777777" w:rsidTr="00F33D16">
        <w:trPr>
          <w:trHeight w:val="263"/>
        </w:trPr>
        <w:tc>
          <w:tcPr>
            <w:tcW w:w="257" w:type="pct"/>
          </w:tcPr>
          <w:p w14:paraId="7A44A221" w14:textId="77777777" w:rsidR="00655761" w:rsidRPr="003F48A5" w:rsidRDefault="00655761" w:rsidP="00F33D16">
            <w:pPr>
              <w:jc w:val="center"/>
            </w:pPr>
          </w:p>
        </w:tc>
        <w:tc>
          <w:tcPr>
            <w:tcW w:w="189" w:type="pct"/>
          </w:tcPr>
          <w:p w14:paraId="360CC96B" w14:textId="77777777" w:rsidR="00655761" w:rsidRPr="003F48A5" w:rsidRDefault="00655761" w:rsidP="00F33D16">
            <w:pPr>
              <w:jc w:val="center"/>
            </w:pPr>
          </w:p>
        </w:tc>
        <w:tc>
          <w:tcPr>
            <w:tcW w:w="3743" w:type="pct"/>
          </w:tcPr>
          <w:p w14:paraId="2397EA69" w14:textId="77777777" w:rsidR="00655761" w:rsidRPr="003F48A5" w:rsidRDefault="00655761" w:rsidP="00FA7076">
            <w:pPr>
              <w:jc w:val="center"/>
            </w:pPr>
            <w:r w:rsidRPr="003F48A5">
              <w:rPr>
                <w:b/>
                <w:bCs/>
              </w:rPr>
              <w:t>(OR)</w:t>
            </w:r>
          </w:p>
        </w:tc>
        <w:tc>
          <w:tcPr>
            <w:tcW w:w="270" w:type="pct"/>
          </w:tcPr>
          <w:p w14:paraId="16087E23" w14:textId="77777777" w:rsidR="00655761" w:rsidRPr="003F48A5" w:rsidRDefault="00655761" w:rsidP="00F33D16">
            <w:pPr>
              <w:jc w:val="center"/>
            </w:pPr>
          </w:p>
        </w:tc>
        <w:tc>
          <w:tcPr>
            <w:tcW w:w="271" w:type="pct"/>
          </w:tcPr>
          <w:p w14:paraId="5EDBBCD6" w14:textId="77777777" w:rsidR="00655761" w:rsidRPr="003F48A5" w:rsidRDefault="00655761" w:rsidP="00F33D16">
            <w:pPr>
              <w:jc w:val="center"/>
            </w:pPr>
          </w:p>
        </w:tc>
        <w:tc>
          <w:tcPr>
            <w:tcW w:w="270" w:type="pct"/>
          </w:tcPr>
          <w:p w14:paraId="2EE83975" w14:textId="77777777" w:rsidR="00655761" w:rsidRPr="003F48A5" w:rsidRDefault="00655761" w:rsidP="00F33D16">
            <w:pPr>
              <w:jc w:val="center"/>
            </w:pPr>
          </w:p>
        </w:tc>
      </w:tr>
      <w:tr w:rsidR="00655761" w:rsidRPr="003F48A5" w14:paraId="1BDAED95" w14:textId="77777777" w:rsidTr="00F33D16">
        <w:trPr>
          <w:trHeight w:val="283"/>
        </w:trPr>
        <w:tc>
          <w:tcPr>
            <w:tcW w:w="257" w:type="pct"/>
          </w:tcPr>
          <w:p w14:paraId="413C8921" w14:textId="77777777" w:rsidR="00655761" w:rsidRPr="003F48A5" w:rsidRDefault="00655761" w:rsidP="00F33D16">
            <w:pPr>
              <w:jc w:val="center"/>
            </w:pPr>
            <w:r w:rsidRPr="003F48A5">
              <w:t>6.</w:t>
            </w:r>
          </w:p>
        </w:tc>
        <w:tc>
          <w:tcPr>
            <w:tcW w:w="189" w:type="pct"/>
          </w:tcPr>
          <w:p w14:paraId="4A658E94" w14:textId="77777777" w:rsidR="00655761" w:rsidRPr="003F48A5" w:rsidRDefault="00655761" w:rsidP="00F33D16">
            <w:pPr>
              <w:jc w:val="center"/>
            </w:pPr>
            <w:r w:rsidRPr="003F48A5">
              <w:t>a.</w:t>
            </w:r>
          </w:p>
        </w:tc>
        <w:tc>
          <w:tcPr>
            <w:tcW w:w="3743" w:type="pct"/>
          </w:tcPr>
          <w:p w14:paraId="351BAA91" w14:textId="77777777" w:rsidR="00655761" w:rsidRPr="003F48A5" w:rsidRDefault="00655761" w:rsidP="000F1540">
            <w:pPr>
              <w:jc w:val="both"/>
            </w:pPr>
            <w:r>
              <w:rPr>
                <w:lang w:val="en-IN"/>
              </w:rPr>
              <w:t>Outline the</w:t>
            </w:r>
            <w:r w:rsidRPr="00C76C94">
              <w:rPr>
                <w:lang w:val="en-IN"/>
              </w:rPr>
              <w:t xml:space="preserve"> </w:t>
            </w:r>
            <w:r>
              <w:rPr>
                <w:lang w:val="en-IN"/>
              </w:rPr>
              <w:t>t</w:t>
            </w:r>
            <w:r w:rsidRPr="00C76C94">
              <w:rPr>
                <w:lang w:val="en-IN"/>
              </w:rPr>
              <w:t xml:space="preserve">ypes of </w:t>
            </w:r>
            <w:r>
              <w:rPr>
                <w:lang w:val="en-IN"/>
              </w:rPr>
              <w:t>c</w:t>
            </w:r>
            <w:r w:rsidRPr="00C76C94">
              <w:rPr>
                <w:lang w:val="en-IN"/>
              </w:rPr>
              <w:t xml:space="preserve">apital </w:t>
            </w:r>
            <w:r>
              <w:rPr>
                <w:lang w:val="en-IN"/>
              </w:rPr>
              <w:t>c</w:t>
            </w:r>
            <w:r w:rsidRPr="00C76C94">
              <w:rPr>
                <w:lang w:val="en-IN"/>
              </w:rPr>
              <w:t xml:space="preserve">ost </w:t>
            </w:r>
            <w:r>
              <w:rPr>
                <w:lang w:val="en-IN"/>
              </w:rPr>
              <w:t>e</w:t>
            </w:r>
            <w:r w:rsidRPr="00C76C94">
              <w:rPr>
                <w:lang w:val="en-IN"/>
              </w:rPr>
              <w:t>stimates involved in setting</w:t>
            </w:r>
            <w:r>
              <w:rPr>
                <w:lang w:val="en-IN"/>
              </w:rPr>
              <w:t xml:space="preserve"> u</w:t>
            </w:r>
            <w:r w:rsidRPr="00C76C94">
              <w:rPr>
                <w:lang w:val="en-IN"/>
              </w:rPr>
              <w:t>p</w:t>
            </w:r>
            <w:r>
              <w:rPr>
                <w:lang w:val="en-IN"/>
              </w:rPr>
              <w:t xml:space="preserve"> f</w:t>
            </w:r>
            <w:r w:rsidRPr="00C76C94">
              <w:rPr>
                <w:lang w:val="en-IN"/>
              </w:rPr>
              <w:t>ood industry</w:t>
            </w:r>
            <w:r>
              <w:rPr>
                <w:lang w:val="en-IN"/>
              </w:rPr>
              <w:t>.</w:t>
            </w:r>
          </w:p>
        </w:tc>
        <w:tc>
          <w:tcPr>
            <w:tcW w:w="270" w:type="pct"/>
          </w:tcPr>
          <w:p w14:paraId="016B5E9C" w14:textId="77777777" w:rsidR="00655761" w:rsidRPr="003F48A5" w:rsidRDefault="00655761" w:rsidP="00F33D16">
            <w:pPr>
              <w:jc w:val="center"/>
            </w:pPr>
            <w:r w:rsidRPr="003F48A5">
              <w:t>CO</w:t>
            </w:r>
            <w:r>
              <w:t>6</w:t>
            </w:r>
          </w:p>
        </w:tc>
        <w:tc>
          <w:tcPr>
            <w:tcW w:w="271" w:type="pct"/>
          </w:tcPr>
          <w:p w14:paraId="0F1949A9" w14:textId="77777777" w:rsidR="00655761" w:rsidRPr="003F48A5" w:rsidRDefault="00655761" w:rsidP="00F33D16">
            <w:pPr>
              <w:jc w:val="center"/>
            </w:pPr>
            <w:r>
              <w:t>U</w:t>
            </w:r>
          </w:p>
        </w:tc>
        <w:tc>
          <w:tcPr>
            <w:tcW w:w="270" w:type="pct"/>
          </w:tcPr>
          <w:p w14:paraId="582B9AB5" w14:textId="77777777" w:rsidR="00655761" w:rsidRPr="003F48A5" w:rsidRDefault="00655761" w:rsidP="00F33D16">
            <w:pPr>
              <w:jc w:val="center"/>
            </w:pPr>
            <w:r>
              <w:t>10</w:t>
            </w:r>
          </w:p>
        </w:tc>
      </w:tr>
      <w:tr w:rsidR="00655761" w:rsidRPr="003F48A5" w14:paraId="1D2E6F43" w14:textId="77777777" w:rsidTr="00F33D16">
        <w:trPr>
          <w:trHeight w:val="283"/>
        </w:trPr>
        <w:tc>
          <w:tcPr>
            <w:tcW w:w="257" w:type="pct"/>
          </w:tcPr>
          <w:p w14:paraId="38D9246D" w14:textId="77777777" w:rsidR="00655761" w:rsidRPr="003F48A5" w:rsidRDefault="00655761" w:rsidP="00F33D16">
            <w:pPr>
              <w:jc w:val="center"/>
            </w:pPr>
          </w:p>
        </w:tc>
        <w:tc>
          <w:tcPr>
            <w:tcW w:w="189" w:type="pct"/>
          </w:tcPr>
          <w:p w14:paraId="7D574562" w14:textId="77777777" w:rsidR="00655761" w:rsidRPr="003F48A5" w:rsidRDefault="00655761" w:rsidP="00F33D16">
            <w:pPr>
              <w:jc w:val="center"/>
            </w:pPr>
            <w:r w:rsidRPr="003F48A5">
              <w:t>b.</w:t>
            </w:r>
          </w:p>
        </w:tc>
        <w:tc>
          <w:tcPr>
            <w:tcW w:w="3743" w:type="pct"/>
          </w:tcPr>
          <w:p w14:paraId="180DAE00" w14:textId="77777777" w:rsidR="00655761" w:rsidRPr="003F48A5" w:rsidRDefault="00655761" w:rsidP="005F1A50">
            <w:pPr>
              <w:jc w:val="both"/>
              <w:rPr>
                <w:bCs/>
              </w:rPr>
            </w:pPr>
            <w:r w:rsidRPr="00331DFE">
              <w:rPr>
                <w:bCs/>
              </w:rPr>
              <w:t xml:space="preserve">The annual direct production costs for a plant operating at 70 percent capacity are </w:t>
            </w:r>
            <w:r>
              <w:rPr>
                <w:bCs/>
              </w:rPr>
              <w:t xml:space="preserve">Rs. </w:t>
            </w:r>
            <w:r w:rsidRPr="00331DFE">
              <w:rPr>
                <w:bCs/>
              </w:rPr>
              <w:t>2</w:t>
            </w:r>
            <w:r>
              <w:rPr>
                <w:bCs/>
              </w:rPr>
              <w:t>,</w:t>
            </w:r>
            <w:r w:rsidRPr="00331DFE">
              <w:rPr>
                <w:bCs/>
              </w:rPr>
              <w:t xml:space="preserve">80,000 while the sum of the annual fixed charges, overhead costs, and general expenses is </w:t>
            </w:r>
            <w:r>
              <w:rPr>
                <w:bCs/>
              </w:rPr>
              <w:t xml:space="preserve">Rs. </w:t>
            </w:r>
            <w:r w:rsidRPr="00331DFE">
              <w:rPr>
                <w:bCs/>
              </w:rPr>
              <w:t>2</w:t>
            </w:r>
            <w:r>
              <w:rPr>
                <w:bCs/>
              </w:rPr>
              <w:t>,</w:t>
            </w:r>
            <w:r w:rsidRPr="00331DFE">
              <w:rPr>
                <w:bCs/>
              </w:rPr>
              <w:t xml:space="preserve">00,000. What is the break-even point in units of production per year if total annual sales are </w:t>
            </w:r>
            <w:r>
              <w:rPr>
                <w:bCs/>
              </w:rPr>
              <w:t xml:space="preserve">Rs. </w:t>
            </w:r>
            <w:r w:rsidRPr="00331DFE">
              <w:rPr>
                <w:bCs/>
              </w:rPr>
              <w:t>5</w:t>
            </w:r>
            <w:r>
              <w:rPr>
                <w:bCs/>
              </w:rPr>
              <w:t>,</w:t>
            </w:r>
            <w:r w:rsidRPr="00331DFE">
              <w:rPr>
                <w:bCs/>
              </w:rPr>
              <w:t xml:space="preserve">60,000 and the product sells at </w:t>
            </w:r>
            <w:r>
              <w:rPr>
                <w:bCs/>
              </w:rPr>
              <w:t xml:space="preserve">Rs. </w:t>
            </w:r>
            <w:r w:rsidRPr="00331DFE">
              <w:rPr>
                <w:bCs/>
              </w:rPr>
              <w:t xml:space="preserve">40 per unit? What were the annual gross earnings and net profit for this plant at 100 percent capacity in 1988 when corporate income taxes required a 15 percent tax on the first </w:t>
            </w:r>
            <w:r>
              <w:rPr>
                <w:bCs/>
              </w:rPr>
              <w:t xml:space="preserve">Rs. </w:t>
            </w:r>
            <w:r w:rsidRPr="00331DFE">
              <w:rPr>
                <w:bCs/>
              </w:rPr>
              <w:t xml:space="preserve">50,000 of annual gross earnings, 25 percent on annual gross earnings of </w:t>
            </w:r>
            <w:r>
              <w:rPr>
                <w:bCs/>
              </w:rPr>
              <w:t xml:space="preserve">Rs. </w:t>
            </w:r>
            <w:r w:rsidRPr="00331DFE">
              <w:rPr>
                <w:bCs/>
              </w:rPr>
              <w:t xml:space="preserve">50,000 to </w:t>
            </w:r>
            <w:r>
              <w:rPr>
                <w:bCs/>
              </w:rPr>
              <w:t xml:space="preserve">Rs. </w:t>
            </w:r>
            <w:r w:rsidRPr="00331DFE">
              <w:rPr>
                <w:bCs/>
              </w:rPr>
              <w:t xml:space="preserve">75,000, 34 percent on annual gross earnings above </w:t>
            </w:r>
            <w:r>
              <w:rPr>
                <w:bCs/>
              </w:rPr>
              <w:t xml:space="preserve">Rs. </w:t>
            </w:r>
            <w:r w:rsidRPr="00331DFE">
              <w:rPr>
                <w:bCs/>
              </w:rPr>
              <w:t xml:space="preserve">75,000, and 5 percent on gross earnings from </w:t>
            </w:r>
            <w:r>
              <w:rPr>
                <w:bCs/>
              </w:rPr>
              <w:t xml:space="preserve">Rs. </w:t>
            </w:r>
            <w:r w:rsidRPr="00331DFE">
              <w:rPr>
                <w:bCs/>
              </w:rPr>
              <w:t xml:space="preserve">100,000 to </w:t>
            </w:r>
            <w:r>
              <w:rPr>
                <w:bCs/>
              </w:rPr>
              <w:t xml:space="preserve">Rs. </w:t>
            </w:r>
            <w:r w:rsidRPr="00331DFE">
              <w:rPr>
                <w:bCs/>
              </w:rPr>
              <w:t>3</w:t>
            </w:r>
            <w:r>
              <w:rPr>
                <w:bCs/>
              </w:rPr>
              <w:t>,</w:t>
            </w:r>
            <w:r w:rsidRPr="00331DFE">
              <w:rPr>
                <w:bCs/>
              </w:rPr>
              <w:t>35,000?</w:t>
            </w:r>
          </w:p>
        </w:tc>
        <w:tc>
          <w:tcPr>
            <w:tcW w:w="270" w:type="pct"/>
          </w:tcPr>
          <w:p w14:paraId="5FD8F0F8" w14:textId="77777777" w:rsidR="00655761" w:rsidRPr="003F48A5" w:rsidRDefault="00655761" w:rsidP="00F33D16">
            <w:pPr>
              <w:jc w:val="center"/>
            </w:pPr>
            <w:r>
              <w:t>CO5</w:t>
            </w:r>
          </w:p>
        </w:tc>
        <w:tc>
          <w:tcPr>
            <w:tcW w:w="271" w:type="pct"/>
          </w:tcPr>
          <w:p w14:paraId="20A13210" w14:textId="77777777" w:rsidR="00655761" w:rsidRPr="003F48A5" w:rsidRDefault="00655761" w:rsidP="00F33D16">
            <w:pPr>
              <w:jc w:val="center"/>
            </w:pPr>
            <w:r>
              <w:t>E</w:t>
            </w:r>
          </w:p>
        </w:tc>
        <w:tc>
          <w:tcPr>
            <w:tcW w:w="270" w:type="pct"/>
          </w:tcPr>
          <w:p w14:paraId="630A4CBA" w14:textId="77777777" w:rsidR="00655761" w:rsidRPr="003F48A5" w:rsidRDefault="00655761" w:rsidP="00F33D16">
            <w:pPr>
              <w:jc w:val="center"/>
            </w:pPr>
            <w:r>
              <w:t>10</w:t>
            </w:r>
          </w:p>
        </w:tc>
      </w:tr>
      <w:tr w:rsidR="00655761" w:rsidRPr="003F48A5" w14:paraId="38B8A07E" w14:textId="77777777" w:rsidTr="00F33D16">
        <w:trPr>
          <w:trHeight w:val="397"/>
        </w:trPr>
        <w:tc>
          <w:tcPr>
            <w:tcW w:w="257" w:type="pct"/>
          </w:tcPr>
          <w:p w14:paraId="196F2234" w14:textId="77777777" w:rsidR="00655761" w:rsidRPr="003F48A5" w:rsidRDefault="00655761" w:rsidP="00F33D16">
            <w:pPr>
              <w:jc w:val="center"/>
            </w:pPr>
          </w:p>
        </w:tc>
        <w:tc>
          <w:tcPr>
            <w:tcW w:w="189" w:type="pct"/>
          </w:tcPr>
          <w:p w14:paraId="577FD598" w14:textId="77777777" w:rsidR="00655761" w:rsidRPr="003F48A5" w:rsidRDefault="00655761" w:rsidP="00F33D16">
            <w:pPr>
              <w:jc w:val="center"/>
            </w:pPr>
          </w:p>
        </w:tc>
        <w:tc>
          <w:tcPr>
            <w:tcW w:w="3743" w:type="pct"/>
          </w:tcPr>
          <w:p w14:paraId="5E32049B" w14:textId="77777777" w:rsidR="00655761" w:rsidRPr="003F48A5" w:rsidRDefault="00655761" w:rsidP="00FA7076">
            <w:pPr>
              <w:jc w:val="center"/>
            </w:pPr>
          </w:p>
        </w:tc>
        <w:tc>
          <w:tcPr>
            <w:tcW w:w="270" w:type="pct"/>
          </w:tcPr>
          <w:p w14:paraId="3FE786B9" w14:textId="77777777" w:rsidR="00655761" w:rsidRPr="003F48A5" w:rsidRDefault="00655761" w:rsidP="00F33D16">
            <w:pPr>
              <w:jc w:val="center"/>
            </w:pPr>
          </w:p>
        </w:tc>
        <w:tc>
          <w:tcPr>
            <w:tcW w:w="271" w:type="pct"/>
          </w:tcPr>
          <w:p w14:paraId="30284DEF" w14:textId="77777777" w:rsidR="00655761" w:rsidRPr="003F48A5" w:rsidRDefault="00655761" w:rsidP="00F33D16">
            <w:pPr>
              <w:jc w:val="center"/>
            </w:pPr>
          </w:p>
        </w:tc>
        <w:tc>
          <w:tcPr>
            <w:tcW w:w="270" w:type="pct"/>
          </w:tcPr>
          <w:p w14:paraId="1542A4CA" w14:textId="77777777" w:rsidR="00655761" w:rsidRPr="003F48A5" w:rsidRDefault="00655761" w:rsidP="00F33D16">
            <w:pPr>
              <w:jc w:val="center"/>
            </w:pPr>
          </w:p>
        </w:tc>
      </w:tr>
      <w:tr w:rsidR="00655761" w:rsidRPr="003F48A5" w14:paraId="7096994E" w14:textId="77777777" w:rsidTr="00F33D16">
        <w:trPr>
          <w:trHeight w:val="283"/>
        </w:trPr>
        <w:tc>
          <w:tcPr>
            <w:tcW w:w="257" w:type="pct"/>
          </w:tcPr>
          <w:p w14:paraId="1DF1C3B6" w14:textId="77777777" w:rsidR="00655761" w:rsidRPr="003F48A5" w:rsidRDefault="00655761" w:rsidP="00F33D16">
            <w:pPr>
              <w:jc w:val="center"/>
            </w:pPr>
            <w:r w:rsidRPr="003F48A5">
              <w:t>7.</w:t>
            </w:r>
          </w:p>
        </w:tc>
        <w:tc>
          <w:tcPr>
            <w:tcW w:w="189" w:type="pct"/>
          </w:tcPr>
          <w:p w14:paraId="5EEDF0F6" w14:textId="77777777" w:rsidR="00655761" w:rsidRPr="003F48A5" w:rsidRDefault="00655761" w:rsidP="00F33D16">
            <w:pPr>
              <w:jc w:val="center"/>
            </w:pPr>
          </w:p>
        </w:tc>
        <w:tc>
          <w:tcPr>
            <w:tcW w:w="3743" w:type="pct"/>
          </w:tcPr>
          <w:p w14:paraId="6941F105" w14:textId="77777777" w:rsidR="00655761" w:rsidRPr="003F48A5" w:rsidRDefault="00655761" w:rsidP="00FC14B6">
            <w:r w:rsidRPr="00C76C94">
              <w:rPr>
                <w:lang w:val="en-IN"/>
              </w:rPr>
              <w:t>Analyze the direct cost involved in setting up the dairy processing</w:t>
            </w:r>
            <w:r>
              <w:rPr>
                <w:lang w:val="en-IN"/>
              </w:rPr>
              <w:t xml:space="preserve"> i</w:t>
            </w:r>
            <w:r w:rsidRPr="00C76C94">
              <w:rPr>
                <w:lang w:val="en-IN"/>
              </w:rPr>
              <w:t>ndustry.</w:t>
            </w:r>
          </w:p>
        </w:tc>
        <w:tc>
          <w:tcPr>
            <w:tcW w:w="270" w:type="pct"/>
          </w:tcPr>
          <w:p w14:paraId="21C83CFC" w14:textId="77777777" w:rsidR="00655761" w:rsidRPr="003F48A5" w:rsidRDefault="00655761" w:rsidP="00F33D16">
            <w:pPr>
              <w:jc w:val="center"/>
            </w:pPr>
            <w:r w:rsidRPr="003F48A5">
              <w:t>CO</w:t>
            </w:r>
            <w:r>
              <w:t>4</w:t>
            </w:r>
          </w:p>
        </w:tc>
        <w:tc>
          <w:tcPr>
            <w:tcW w:w="271" w:type="pct"/>
          </w:tcPr>
          <w:p w14:paraId="19D8662B" w14:textId="77777777" w:rsidR="00655761" w:rsidRPr="003F48A5" w:rsidRDefault="00655761" w:rsidP="00F33D16">
            <w:pPr>
              <w:jc w:val="center"/>
            </w:pPr>
            <w:r>
              <w:t>An</w:t>
            </w:r>
          </w:p>
        </w:tc>
        <w:tc>
          <w:tcPr>
            <w:tcW w:w="270" w:type="pct"/>
          </w:tcPr>
          <w:p w14:paraId="1DD43233" w14:textId="77777777" w:rsidR="00655761" w:rsidRPr="003F48A5" w:rsidRDefault="00655761" w:rsidP="00F33D16">
            <w:pPr>
              <w:jc w:val="center"/>
            </w:pPr>
            <w:r w:rsidRPr="003F48A5">
              <w:t>20</w:t>
            </w:r>
          </w:p>
        </w:tc>
      </w:tr>
      <w:tr w:rsidR="00655761" w:rsidRPr="003F48A5" w14:paraId="2A5E3C39" w14:textId="77777777" w:rsidTr="00F33D16">
        <w:trPr>
          <w:trHeight w:val="283"/>
        </w:trPr>
        <w:tc>
          <w:tcPr>
            <w:tcW w:w="257" w:type="pct"/>
          </w:tcPr>
          <w:p w14:paraId="5C8429D0" w14:textId="77777777" w:rsidR="00655761" w:rsidRPr="003F48A5" w:rsidRDefault="00655761" w:rsidP="00F33D16">
            <w:pPr>
              <w:jc w:val="center"/>
            </w:pPr>
          </w:p>
        </w:tc>
        <w:tc>
          <w:tcPr>
            <w:tcW w:w="189" w:type="pct"/>
          </w:tcPr>
          <w:p w14:paraId="554500BB" w14:textId="77777777" w:rsidR="00655761" w:rsidRPr="003F48A5" w:rsidRDefault="00655761" w:rsidP="00F33D16">
            <w:pPr>
              <w:jc w:val="center"/>
            </w:pPr>
          </w:p>
        </w:tc>
        <w:tc>
          <w:tcPr>
            <w:tcW w:w="3743" w:type="pct"/>
          </w:tcPr>
          <w:p w14:paraId="5339DC8D" w14:textId="77777777" w:rsidR="00655761" w:rsidRPr="00FC14B6" w:rsidRDefault="00655761" w:rsidP="00FC14B6">
            <w:pPr>
              <w:jc w:val="both"/>
              <w:rPr>
                <w:lang w:val="en-IN"/>
              </w:rPr>
            </w:pPr>
          </w:p>
        </w:tc>
        <w:tc>
          <w:tcPr>
            <w:tcW w:w="270" w:type="pct"/>
          </w:tcPr>
          <w:p w14:paraId="6DCEE629" w14:textId="77777777" w:rsidR="00655761" w:rsidRPr="003F48A5" w:rsidRDefault="00655761" w:rsidP="00F33D16">
            <w:pPr>
              <w:jc w:val="center"/>
            </w:pPr>
          </w:p>
        </w:tc>
        <w:tc>
          <w:tcPr>
            <w:tcW w:w="271" w:type="pct"/>
          </w:tcPr>
          <w:p w14:paraId="3560A40A" w14:textId="77777777" w:rsidR="00655761" w:rsidRPr="003F48A5" w:rsidRDefault="00655761" w:rsidP="00F33D16">
            <w:pPr>
              <w:jc w:val="center"/>
            </w:pPr>
          </w:p>
        </w:tc>
        <w:tc>
          <w:tcPr>
            <w:tcW w:w="270" w:type="pct"/>
          </w:tcPr>
          <w:p w14:paraId="5781D1E6" w14:textId="77777777" w:rsidR="00655761" w:rsidRPr="003F48A5" w:rsidRDefault="00655761" w:rsidP="00F33D16">
            <w:pPr>
              <w:jc w:val="center"/>
            </w:pPr>
          </w:p>
        </w:tc>
      </w:tr>
      <w:tr w:rsidR="00655761" w:rsidRPr="003F48A5" w14:paraId="47A5DFEC" w14:textId="77777777" w:rsidTr="00F33D16">
        <w:trPr>
          <w:trHeight w:val="283"/>
        </w:trPr>
        <w:tc>
          <w:tcPr>
            <w:tcW w:w="257" w:type="pct"/>
          </w:tcPr>
          <w:p w14:paraId="7C391E1C" w14:textId="77777777" w:rsidR="00655761" w:rsidRPr="003F48A5" w:rsidRDefault="00655761" w:rsidP="00F33D16">
            <w:pPr>
              <w:jc w:val="center"/>
            </w:pPr>
          </w:p>
        </w:tc>
        <w:tc>
          <w:tcPr>
            <w:tcW w:w="189" w:type="pct"/>
          </w:tcPr>
          <w:p w14:paraId="36451C59" w14:textId="77777777" w:rsidR="00655761" w:rsidRPr="003F48A5" w:rsidRDefault="00655761" w:rsidP="00F33D16">
            <w:pPr>
              <w:jc w:val="center"/>
            </w:pPr>
          </w:p>
        </w:tc>
        <w:tc>
          <w:tcPr>
            <w:tcW w:w="3743" w:type="pct"/>
          </w:tcPr>
          <w:p w14:paraId="145D45B2" w14:textId="77777777" w:rsidR="00655761" w:rsidRPr="003F48A5" w:rsidRDefault="00655761" w:rsidP="00FA7076">
            <w:pPr>
              <w:jc w:val="center"/>
              <w:rPr>
                <w:bCs/>
              </w:rPr>
            </w:pPr>
            <w:r w:rsidRPr="003F48A5">
              <w:rPr>
                <w:b/>
                <w:bCs/>
              </w:rPr>
              <w:t>(OR)</w:t>
            </w:r>
          </w:p>
        </w:tc>
        <w:tc>
          <w:tcPr>
            <w:tcW w:w="270" w:type="pct"/>
          </w:tcPr>
          <w:p w14:paraId="59477C74" w14:textId="77777777" w:rsidR="00655761" w:rsidRPr="003F48A5" w:rsidRDefault="00655761" w:rsidP="00F33D16">
            <w:pPr>
              <w:jc w:val="center"/>
            </w:pPr>
          </w:p>
        </w:tc>
        <w:tc>
          <w:tcPr>
            <w:tcW w:w="271" w:type="pct"/>
          </w:tcPr>
          <w:p w14:paraId="267E5039" w14:textId="77777777" w:rsidR="00655761" w:rsidRPr="003F48A5" w:rsidRDefault="00655761" w:rsidP="00F33D16">
            <w:pPr>
              <w:jc w:val="center"/>
            </w:pPr>
          </w:p>
        </w:tc>
        <w:tc>
          <w:tcPr>
            <w:tcW w:w="270" w:type="pct"/>
          </w:tcPr>
          <w:p w14:paraId="56D86BA1" w14:textId="77777777" w:rsidR="00655761" w:rsidRPr="003F48A5" w:rsidRDefault="00655761" w:rsidP="00F33D16">
            <w:pPr>
              <w:jc w:val="center"/>
            </w:pPr>
          </w:p>
        </w:tc>
      </w:tr>
      <w:tr w:rsidR="00655761" w:rsidRPr="003F48A5" w14:paraId="55B72AE4" w14:textId="77777777" w:rsidTr="00F33D16">
        <w:trPr>
          <w:trHeight w:val="283"/>
        </w:trPr>
        <w:tc>
          <w:tcPr>
            <w:tcW w:w="257" w:type="pct"/>
          </w:tcPr>
          <w:p w14:paraId="418C31CF" w14:textId="77777777" w:rsidR="00655761" w:rsidRPr="003F48A5" w:rsidRDefault="00655761" w:rsidP="00F33D16">
            <w:pPr>
              <w:jc w:val="center"/>
            </w:pPr>
            <w:r w:rsidRPr="003F48A5">
              <w:t>8.</w:t>
            </w:r>
          </w:p>
        </w:tc>
        <w:tc>
          <w:tcPr>
            <w:tcW w:w="189" w:type="pct"/>
          </w:tcPr>
          <w:p w14:paraId="3A5F9A35" w14:textId="77777777" w:rsidR="00655761" w:rsidRPr="003F48A5" w:rsidRDefault="00655761" w:rsidP="00F33D16">
            <w:pPr>
              <w:jc w:val="center"/>
            </w:pPr>
          </w:p>
        </w:tc>
        <w:tc>
          <w:tcPr>
            <w:tcW w:w="3743" w:type="pct"/>
          </w:tcPr>
          <w:p w14:paraId="00ABAC17" w14:textId="77777777" w:rsidR="00655761" w:rsidRPr="003F48A5" w:rsidRDefault="00655761" w:rsidP="00FC14B6">
            <w:pPr>
              <w:rPr>
                <w:bCs/>
              </w:rPr>
            </w:pPr>
            <w:r>
              <w:rPr>
                <w:lang w:val="en-IN"/>
              </w:rPr>
              <w:t xml:space="preserve">Construct a </w:t>
            </w:r>
            <w:r w:rsidRPr="00C76C94">
              <w:rPr>
                <w:lang w:val="en-IN"/>
              </w:rPr>
              <w:t xml:space="preserve">Richard Muther’s </w:t>
            </w:r>
            <w:r>
              <w:rPr>
                <w:lang w:val="en-IN"/>
              </w:rPr>
              <w:t>s</w:t>
            </w:r>
            <w:r w:rsidRPr="00C76C94">
              <w:rPr>
                <w:lang w:val="en-IN"/>
              </w:rPr>
              <w:t xml:space="preserve">imple </w:t>
            </w:r>
            <w:r>
              <w:rPr>
                <w:lang w:val="en-IN"/>
              </w:rPr>
              <w:t>s</w:t>
            </w:r>
            <w:r w:rsidRPr="00C76C94">
              <w:rPr>
                <w:lang w:val="en-IN"/>
              </w:rPr>
              <w:t>ystematic </w:t>
            </w:r>
            <w:r>
              <w:rPr>
                <w:lang w:val="en-IN"/>
              </w:rPr>
              <w:t>p</w:t>
            </w:r>
            <w:r w:rsidRPr="00C76C94">
              <w:rPr>
                <w:lang w:val="en-IN"/>
              </w:rPr>
              <w:t>lant </w:t>
            </w:r>
            <w:r>
              <w:rPr>
                <w:lang w:val="en-IN"/>
              </w:rPr>
              <w:t>l</w:t>
            </w:r>
            <w:r w:rsidRPr="00C76C94">
              <w:rPr>
                <w:lang w:val="en-IN"/>
              </w:rPr>
              <w:t>ayout</w:t>
            </w:r>
            <w:r>
              <w:rPr>
                <w:lang w:val="en-IN"/>
              </w:rPr>
              <w:t xml:space="preserve">. </w:t>
            </w:r>
          </w:p>
        </w:tc>
        <w:tc>
          <w:tcPr>
            <w:tcW w:w="270" w:type="pct"/>
          </w:tcPr>
          <w:p w14:paraId="54F590BF" w14:textId="77777777" w:rsidR="00655761" w:rsidRPr="003F48A5" w:rsidRDefault="00655761" w:rsidP="00F33D16">
            <w:pPr>
              <w:jc w:val="center"/>
            </w:pPr>
            <w:r w:rsidRPr="003F48A5">
              <w:t>CO</w:t>
            </w:r>
            <w:r>
              <w:t>1</w:t>
            </w:r>
          </w:p>
        </w:tc>
        <w:tc>
          <w:tcPr>
            <w:tcW w:w="271" w:type="pct"/>
          </w:tcPr>
          <w:p w14:paraId="6BBED789" w14:textId="77777777" w:rsidR="00655761" w:rsidRPr="003F48A5" w:rsidRDefault="00655761" w:rsidP="00F33D16">
            <w:pPr>
              <w:jc w:val="center"/>
            </w:pPr>
            <w:r>
              <w:t>C</w:t>
            </w:r>
          </w:p>
        </w:tc>
        <w:tc>
          <w:tcPr>
            <w:tcW w:w="270" w:type="pct"/>
          </w:tcPr>
          <w:p w14:paraId="135F9A82" w14:textId="77777777" w:rsidR="00655761" w:rsidRPr="003F48A5" w:rsidRDefault="00655761" w:rsidP="00F33D16">
            <w:pPr>
              <w:jc w:val="center"/>
            </w:pPr>
            <w:r w:rsidRPr="003F48A5">
              <w:t>20</w:t>
            </w:r>
          </w:p>
        </w:tc>
      </w:tr>
      <w:tr w:rsidR="00655761" w:rsidRPr="003F48A5" w14:paraId="7A021D14" w14:textId="77777777" w:rsidTr="00F33D16">
        <w:trPr>
          <w:trHeight w:val="283"/>
        </w:trPr>
        <w:tc>
          <w:tcPr>
            <w:tcW w:w="257" w:type="pct"/>
          </w:tcPr>
          <w:p w14:paraId="6EF55979" w14:textId="77777777" w:rsidR="00655761" w:rsidRPr="003F48A5" w:rsidRDefault="00655761" w:rsidP="00F33D16">
            <w:pPr>
              <w:jc w:val="center"/>
            </w:pPr>
          </w:p>
        </w:tc>
        <w:tc>
          <w:tcPr>
            <w:tcW w:w="189" w:type="pct"/>
          </w:tcPr>
          <w:p w14:paraId="55765F55" w14:textId="77777777" w:rsidR="00655761" w:rsidRPr="003F48A5" w:rsidRDefault="00655761" w:rsidP="00F33D16">
            <w:pPr>
              <w:jc w:val="center"/>
            </w:pPr>
          </w:p>
        </w:tc>
        <w:tc>
          <w:tcPr>
            <w:tcW w:w="3743" w:type="pct"/>
          </w:tcPr>
          <w:p w14:paraId="39341AC5" w14:textId="77777777" w:rsidR="00655761" w:rsidRPr="003F48A5" w:rsidRDefault="00655761" w:rsidP="00FC14B6">
            <w:pPr>
              <w:rPr>
                <w:bCs/>
              </w:rPr>
            </w:pPr>
          </w:p>
        </w:tc>
        <w:tc>
          <w:tcPr>
            <w:tcW w:w="270" w:type="pct"/>
          </w:tcPr>
          <w:p w14:paraId="1EF3B7B5" w14:textId="77777777" w:rsidR="00655761" w:rsidRPr="003F48A5" w:rsidRDefault="00655761" w:rsidP="00F33D16">
            <w:pPr>
              <w:jc w:val="center"/>
            </w:pPr>
          </w:p>
        </w:tc>
        <w:tc>
          <w:tcPr>
            <w:tcW w:w="271" w:type="pct"/>
          </w:tcPr>
          <w:p w14:paraId="06DB60D1" w14:textId="77777777" w:rsidR="00655761" w:rsidRPr="003F48A5" w:rsidRDefault="00655761" w:rsidP="00F33D16">
            <w:pPr>
              <w:jc w:val="center"/>
            </w:pPr>
          </w:p>
        </w:tc>
        <w:tc>
          <w:tcPr>
            <w:tcW w:w="270" w:type="pct"/>
          </w:tcPr>
          <w:p w14:paraId="291DDF09" w14:textId="77777777" w:rsidR="00655761" w:rsidRPr="003F48A5" w:rsidRDefault="00655761" w:rsidP="00F33D16">
            <w:pPr>
              <w:jc w:val="center"/>
            </w:pPr>
          </w:p>
        </w:tc>
      </w:tr>
      <w:tr w:rsidR="00655761" w:rsidRPr="003F48A5" w14:paraId="4E898D60" w14:textId="77777777" w:rsidTr="00F33D16">
        <w:trPr>
          <w:trHeight w:val="550"/>
        </w:trPr>
        <w:tc>
          <w:tcPr>
            <w:tcW w:w="5000" w:type="pct"/>
            <w:gridSpan w:val="6"/>
            <w:vAlign w:val="center"/>
          </w:tcPr>
          <w:p w14:paraId="3E228D0A" w14:textId="77777777" w:rsidR="00655761" w:rsidRPr="003F48A5" w:rsidRDefault="00655761" w:rsidP="00F33D16">
            <w:pPr>
              <w:jc w:val="center"/>
            </w:pPr>
            <w:r w:rsidRPr="003F48A5">
              <w:rPr>
                <w:b/>
                <w:bCs/>
              </w:rPr>
              <w:t>COMPULSORY QUESTION</w:t>
            </w:r>
          </w:p>
        </w:tc>
      </w:tr>
      <w:tr w:rsidR="00655761" w:rsidRPr="003F48A5" w14:paraId="6CC2998F" w14:textId="77777777" w:rsidTr="00F33D16">
        <w:trPr>
          <w:trHeight w:val="283"/>
        </w:trPr>
        <w:tc>
          <w:tcPr>
            <w:tcW w:w="257" w:type="pct"/>
          </w:tcPr>
          <w:p w14:paraId="0E01866D" w14:textId="77777777" w:rsidR="00655761" w:rsidRPr="003F48A5" w:rsidRDefault="00655761" w:rsidP="00F33D16">
            <w:pPr>
              <w:jc w:val="center"/>
            </w:pPr>
            <w:r w:rsidRPr="003F48A5">
              <w:t>9.</w:t>
            </w:r>
          </w:p>
        </w:tc>
        <w:tc>
          <w:tcPr>
            <w:tcW w:w="189" w:type="pct"/>
          </w:tcPr>
          <w:p w14:paraId="6B8EC24F" w14:textId="77777777" w:rsidR="00655761" w:rsidRPr="003F48A5" w:rsidRDefault="00655761" w:rsidP="00F33D16">
            <w:pPr>
              <w:jc w:val="center"/>
            </w:pPr>
          </w:p>
        </w:tc>
        <w:tc>
          <w:tcPr>
            <w:tcW w:w="3743" w:type="pct"/>
          </w:tcPr>
          <w:p w14:paraId="5EC1522C" w14:textId="77777777" w:rsidR="00655761" w:rsidRPr="003F48A5" w:rsidRDefault="00655761" w:rsidP="00FC14B6">
            <w:r w:rsidRPr="00C76C94">
              <w:rPr>
                <w:lang w:val="en-IN"/>
              </w:rPr>
              <w:t>Elaborate on role of community in setting up a new food </w:t>
            </w:r>
            <w:r>
              <w:rPr>
                <w:lang w:val="en-IN"/>
              </w:rPr>
              <w:t xml:space="preserve">production unit. </w:t>
            </w:r>
          </w:p>
        </w:tc>
        <w:tc>
          <w:tcPr>
            <w:tcW w:w="270" w:type="pct"/>
          </w:tcPr>
          <w:p w14:paraId="397A5D64" w14:textId="77777777" w:rsidR="00655761" w:rsidRPr="003F48A5" w:rsidRDefault="00655761" w:rsidP="00F33D16">
            <w:pPr>
              <w:jc w:val="center"/>
            </w:pPr>
            <w:r w:rsidRPr="003F48A5">
              <w:t>CO6</w:t>
            </w:r>
          </w:p>
        </w:tc>
        <w:tc>
          <w:tcPr>
            <w:tcW w:w="271" w:type="pct"/>
          </w:tcPr>
          <w:p w14:paraId="265DA563" w14:textId="77777777" w:rsidR="00655761" w:rsidRPr="003F48A5" w:rsidRDefault="00655761" w:rsidP="00F33D16">
            <w:pPr>
              <w:jc w:val="center"/>
            </w:pPr>
            <w:r>
              <w:t>C</w:t>
            </w:r>
          </w:p>
        </w:tc>
        <w:tc>
          <w:tcPr>
            <w:tcW w:w="270" w:type="pct"/>
          </w:tcPr>
          <w:p w14:paraId="719E9B8E" w14:textId="77777777" w:rsidR="00655761" w:rsidRPr="003F48A5" w:rsidRDefault="00655761" w:rsidP="00F33D16">
            <w:pPr>
              <w:jc w:val="center"/>
            </w:pPr>
            <w:r w:rsidRPr="003F48A5">
              <w:t>20</w:t>
            </w:r>
          </w:p>
        </w:tc>
      </w:tr>
      <w:tr w:rsidR="00655761" w:rsidRPr="003F48A5" w14:paraId="2BB51210" w14:textId="77777777" w:rsidTr="00F33D16">
        <w:trPr>
          <w:trHeight w:val="283"/>
        </w:trPr>
        <w:tc>
          <w:tcPr>
            <w:tcW w:w="257" w:type="pct"/>
          </w:tcPr>
          <w:p w14:paraId="0089F046" w14:textId="77777777" w:rsidR="00655761" w:rsidRPr="003F48A5" w:rsidRDefault="00655761" w:rsidP="00F33D16">
            <w:pPr>
              <w:jc w:val="center"/>
            </w:pPr>
          </w:p>
        </w:tc>
        <w:tc>
          <w:tcPr>
            <w:tcW w:w="189" w:type="pct"/>
          </w:tcPr>
          <w:p w14:paraId="46D36181" w14:textId="77777777" w:rsidR="00655761" w:rsidRPr="003F48A5" w:rsidRDefault="00655761" w:rsidP="00F33D16">
            <w:pPr>
              <w:jc w:val="center"/>
            </w:pPr>
          </w:p>
        </w:tc>
        <w:tc>
          <w:tcPr>
            <w:tcW w:w="3743" w:type="pct"/>
          </w:tcPr>
          <w:p w14:paraId="365074EC" w14:textId="77777777" w:rsidR="00655761" w:rsidRPr="003F48A5" w:rsidRDefault="00655761" w:rsidP="00FA7076">
            <w:pPr>
              <w:jc w:val="center"/>
              <w:rPr>
                <w:bCs/>
              </w:rPr>
            </w:pPr>
          </w:p>
        </w:tc>
        <w:tc>
          <w:tcPr>
            <w:tcW w:w="270" w:type="pct"/>
          </w:tcPr>
          <w:p w14:paraId="47A2459F" w14:textId="77777777" w:rsidR="00655761" w:rsidRPr="003F48A5" w:rsidRDefault="00655761" w:rsidP="00F33D16">
            <w:pPr>
              <w:jc w:val="center"/>
            </w:pPr>
          </w:p>
        </w:tc>
        <w:tc>
          <w:tcPr>
            <w:tcW w:w="271" w:type="pct"/>
          </w:tcPr>
          <w:p w14:paraId="3755ADF8" w14:textId="77777777" w:rsidR="00655761" w:rsidRPr="003F48A5" w:rsidRDefault="00655761" w:rsidP="00F33D16">
            <w:pPr>
              <w:jc w:val="center"/>
            </w:pPr>
          </w:p>
        </w:tc>
        <w:tc>
          <w:tcPr>
            <w:tcW w:w="270" w:type="pct"/>
          </w:tcPr>
          <w:p w14:paraId="6CFFC853" w14:textId="77777777" w:rsidR="00655761" w:rsidRPr="003F48A5" w:rsidRDefault="00655761" w:rsidP="00F33D16">
            <w:pPr>
              <w:jc w:val="center"/>
            </w:pPr>
          </w:p>
        </w:tc>
      </w:tr>
    </w:tbl>
    <w:p w14:paraId="5C82B7AB" w14:textId="77777777" w:rsidR="00655761" w:rsidRDefault="00655761" w:rsidP="00856324"/>
    <w:p w14:paraId="1DCCFC61" w14:textId="77777777" w:rsidR="00655761" w:rsidRDefault="0065576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FAE63C"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252A8F11" w14:textId="77777777" w:rsidTr="00AA542F">
        <w:tc>
          <w:tcPr>
            <w:tcW w:w="632" w:type="dxa"/>
          </w:tcPr>
          <w:p w14:paraId="435F7333" w14:textId="77777777" w:rsidR="00655761" w:rsidRPr="00930ED1" w:rsidRDefault="00655761" w:rsidP="00FA7076">
            <w:pPr>
              <w:jc w:val="center"/>
              <w:rPr>
                <w:sz w:val="22"/>
                <w:szCs w:val="22"/>
              </w:rPr>
            </w:pPr>
          </w:p>
        </w:tc>
        <w:tc>
          <w:tcPr>
            <w:tcW w:w="9858" w:type="dxa"/>
          </w:tcPr>
          <w:p w14:paraId="3FD3387B" w14:textId="77777777" w:rsidR="00655761" w:rsidRPr="00930ED1" w:rsidRDefault="00655761" w:rsidP="00FA7076">
            <w:pPr>
              <w:jc w:val="center"/>
              <w:rPr>
                <w:b/>
                <w:sz w:val="22"/>
                <w:szCs w:val="22"/>
              </w:rPr>
            </w:pPr>
            <w:r w:rsidRPr="00930ED1">
              <w:rPr>
                <w:b/>
                <w:sz w:val="22"/>
                <w:szCs w:val="22"/>
              </w:rPr>
              <w:t>COURSE OUTCOMES</w:t>
            </w:r>
          </w:p>
        </w:tc>
      </w:tr>
      <w:tr w:rsidR="00655761" w14:paraId="73680EF8" w14:textId="77777777" w:rsidTr="00AA542F">
        <w:tc>
          <w:tcPr>
            <w:tcW w:w="632" w:type="dxa"/>
          </w:tcPr>
          <w:p w14:paraId="6CBF447B" w14:textId="77777777" w:rsidR="00655761" w:rsidRPr="00930ED1" w:rsidRDefault="00655761" w:rsidP="00AA542F">
            <w:pPr>
              <w:jc w:val="center"/>
              <w:rPr>
                <w:sz w:val="22"/>
                <w:szCs w:val="22"/>
              </w:rPr>
            </w:pPr>
            <w:r w:rsidRPr="00930ED1">
              <w:rPr>
                <w:sz w:val="22"/>
                <w:szCs w:val="22"/>
              </w:rPr>
              <w:t>CO1</w:t>
            </w:r>
          </w:p>
        </w:tc>
        <w:tc>
          <w:tcPr>
            <w:tcW w:w="9858" w:type="dxa"/>
          </w:tcPr>
          <w:p w14:paraId="00B32390" w14:textId="77777777" w:rsidR="00655761" w:rsidRPr="00930ED1" w:rsidRDefault="00655761" w:rsidP="00AA542F">
            <w:pPr>
              <w:jc w:val="both"/>
              <w:rPr>
                <w:sz w:val="22"/>
                <w:szCs w:val="22"/>
              </w:rPr>
            </w:pPr>
            <w:r w:rsidRPr="007D0336">
              <w:t xml:space="preserve">Gain knowledge on the various factors involved in setting up a Food Processing Industry.  </w:t>
            </w:r>
          </w:p>
        </w:tc>
      </w:tr>
      <w:tr w:rsidR="00655761" w14:paraId="18DF5D81" w14:textId="77777777" w:rsidTr="00AA542F">
        <w:tc>
          <w:tcPr>
            <w:tcW w:w="632" w:type="dxa"/>
          </w:tcPr>
          <w:p w14:paraId="7A13411E" w14:textId="77777777" w:rsidR="00655761" w:rsidRPr="00930ED1" w:rsidRDefault="00655761" w:rsidP="00AA542F">
            <w:pPr>
              <w:jc w:val="center"/>
              <w:rPr>
                <w:sz w:val="22"/>
                <w:szCs w:val="22"/>
              </w:rPr>
            </w:pPr>
            <w:r w:rsidRPr="00930ED1">
              <w:rPr>
                <w:sz w:val="22"/>
                <w:szCs w:val="22"/>
              </w:rPr>
              <w:t>CO2</w:t>
            </w:r>
          </w:p>
        </w:tc>
        <w:tc>
          <w:tcPr>
            <w:tcW w:w="9858" w:type="dxa"/>
          </w:tcPr>
          <w:p w14:paraId="4FB61F66" w14:textId="77777777" w:rsidR="00655761" w:rsidRPr="00930ED1" w:rsidRDefault="00655761" w:rsidP="00AA542F">
            <w:pPr>
              <w:jc w:val="both"/>
              <w:rPr>
                <w:sz w:val="22"/>
                <w:szCs w:val="22"/>
              </w:rPr>
            </w:pPr>
            <w:r w:rsidRPr="007D0336">
              <w:t xml:space="preserve">Understand the process of food plant layout design.  </w:t>
            </w:r>
          </w:p>
        </w:tc>
      </w:tr>
      <w:tr w:rsidR="00655761" w14:paraId="20810A5D" w14:textId="77777777" w:rsidTr="00AA542F">
        <w:tc>
          <w:tcPr>
            <w:tcW w:w="632" w:type="dxa"/>
          </w:tcPr>
          <w:p w14:paraId="4C12E259" w14:textId="77777777" w:rsidR="00655761" w:rsidRPr="00930ED1" w:rsidRDefault="00655761" w:rsidP="00AA542F">
            <w:pPr>
              <w:jc w:val="center"/>
              <w:rPr>
                <w:sz w:val="22"/>
                <w:szCs w:val="22"/>
              </w:rPr>
            </w:pPr>
            <w:r w:rsidRPr="00930ED1">
              <w:rPr>
                <w:sz w:val="22"/>
                <w:szCs w:val="22"/>
              </w:rPr>
              <w:t>CO3</w:t>
            </w:r>
          </w:p>
        </w:tc>
        <w:tc>
          <w:tcPr>
            <w:tcW w:w="9858" w:type="dxa"/>
          </w:tcPr>
          <w:p w14:paraId="0B824AED" w14:textId="77777777" w:rsidR="00655761" w:rsidRPr="00930ED1" w:rsidRDefault="00655761" w:rsidP="00AA542F">
            <w:pPr>
              <w:jc w:val="both"/>
              <w:rPr>
                <w:sz w:val="22"/>
                <w:szCs w:val="22"/>
              </w:rPr>
            </w:pPr>
            <w:r w:rsidRPr="007D0336">
              <w:t xml:space="preserve">Apply their knowledge to design projects for setting up a Food Processing Industry.  </w:t>
            </w:r>
          </w:p>
        </w:tc>
      </w:tr>
      <w:tr w:rsidR="00655761" w14:paraId="2F52FA50" w14:textId="77777777" w:rsidTr="00AA542F">
        <w:tc>
          <w:tcPr>
            <w:tcW w:w="632" w:type="dxa"/>
          </w:tcPr>
          <w:p w14:paraId="11776855" w14:textId="77777777" w:rsidR="00655761" w:rsidRPr="00930ED1" w:rsidRDefault="00655761" w:rsidP="00AA542F">
            <w:pPr>
              <w:jc w:val="center"/>
              <w:rPr>
                <w:sz w:val="22"/>
                <w:szCs w:val="22"/>
              </w:rPr>
            </w:pPr>
            <w:r w:rsidRPr="00930ED1">
              <w:rPr>
                <w:sz w:val="22"/>
                <w:szCs w:val="22"/>
              </w:rPr>
              <w:t>CO4</w:t>
            </w:r>
          </w:p>
        </w:tc>
        <w:tc>
          <w:tcPr>
            <w:tcW w:w="9858" w:type="dxa"/>
          </w:tcPr>
          <w:p w14:paraId="2CEA307D" w14:textId="77777777" w:rsidR="00655761" w:rsidRPr="00930ED1" w:rsidRDefault="00655761" w:rsidP="00AA542F">
            <w:pPr>
              <w:jc w:val="both"/>
              <w:rPr>
                <w:sz w:val="22"/>
                <w:szCs w:val="22"/>
              </w:rPr>
            </w:pPr>
            <w:r w:rsidRPr="007D0336">
              <w:t xml:space="preserve">Analyze the problems involved in deciding the level of manufacture of a food product </w:t>
            </w:r>
          </w:p>
        </w:tc>
      </w:tr>
      <w:tr w:rsidR="00655761" w14:paraId="11209840" w14:textId="77777777" w:rsidTr="00AA542F">
        <w:tc>
          <w:tcPr>
            <w:tcW w:w="632" w:type="dxa"/>
          </w:tcPr>
          <w:p w14:paraId="1D598CCE" w14:textId="77777777" w:rsidR="00655761" w:rsidRPr="00930ED1" w:rsidRDefault="00655761" w:rsidP="00AA542F">
            <w:pPr>
              <w:jc w:val="center"/>
              <w:rPr>
                <w:sz w:val="22"/>
                <w:szCs w:val="22"/>
              </w:rPr>
            </w:pPr>
            <w:r w:rsidRPr="00930ED1">
              <w:rPr>
                <w:sz w:val="22"/>
                <w:szCs w:val="22"/>
              </w:rPr>
              <w:t>CO5</w:t>
            </w:r>
          </w:p>
        </w:tc>
        <w:tc>
          <w:tcPr>
            <w:tcW w:w="9858" w:type="dxa"/>
          </w:tcPr>
          <w:p w14:paraId="0F7B8817" w14:textId="77777777" w:rsidR="00655761" w:rsidRPr="00930ED1" w:rsidRDefault="00655761" w:rsidP="00AA542F">
            <w:pPr>
              <w:jc w:val="both"/>
              <w:rPr>
                <w:sz w:val="22"/>
                <w:szCs w:val="22"/>
              </w:rPr>
            </w:pPr>
            <w:r w:rsidRPr="007D0336">
              <w:t xml:space="preserve">Evaluate the options involved and decide on the right choice based on the economics of the system </w:t>
            </w:r>
          </w:p>
        </w:tc>
      </w:tr>
      <w:tr w:rsidR="00655761" w14:paraId="479CF4F2" w14:textId="77777777" w:rsidTr="00AA542F">
        <w:tc>
          <w:tcPr>
            <w:tcW w:w="632" w:type="dxa"/>
          </w:tcPr>
          <w:p w14:paraId="2A7D8413" w14:textId="77777777" w:rsidR="00655761" w:rsidRPr="00930ED1" w:rsidRDefault="00655761" w:rsidP="00AA542F">
            <w:pPr>
              <w:jc w:val="center"/>
              <w:rPr>
                <w:sz w:val="22"/>
                <w:szCs w:val="22"/>
              </w:rPr>
            </w:pPr>
            <w:r w:rsidRPr="00930ED1">
              <w:rPr>
                <w:sz w:val="22"/>
                <w:szCs w:val="22"/>
              </w:rPr>
              <w:t>CO6</w:t>
            </w:r>
          </w:p>
        </w:tc>
        <w:tc>
          <w:tcPr>
            <w:tcW w:w="9858" w:type="dxa"/>
          </w:tcPr>
          <w:p w14:paraId="2C40A8EA" w14:textId="77777777" w:rsidR="00655761" w:rsidRPr="00930ED1" w:rsidRDefault="00655761" w:rsidP="00AA542F">
            <w:pPr>
              <w:jc w:val="both"/>
              <w:rPr>
                <w:sz w:val="22"/>
                <w:szCs w:val="22"/>
              </w:rPr>
            </w:pPr>
            <w:r w:rsidRPr="007D0336">
              <w:t xml:space="preserve">Develop own industry or plan turn-key projects based on the request from customers </w:t>
            </w:r>
          </w:p>
        </w:tc>
      </w:tr>
    </w:tbl>
    <w:p w14:paraId="6B6DBCE1" w14:textId="77777777" w:rsidR="00655761" w:rsidRDefault="00655761"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0B2B4798" w14:textId="77777777" w:rsidTr="00CA4F97">
        <w:trPr>
          <w:jc w:val="center"/>
        </w:trPr>
        <w:tc>
          <w:tcPr>
            <w:tcW w:w="6385" w:type="dxa"/>
            <w:gridSpan w:val="8"/>
          </w:tcPr>
          <w:p w14:paraId="6BF40330" w14:textId="77777777" w:rsidR="00655761" w:rsidRPr="00930ED1" w:rsidRDefault="00655761" w:rsidP="00D54806">
            <w:pPr>
              <w:jc w:val="center"/>
              <w:rPr>
                <w:b/>
                <w:sz w:val="22"/>
                <w:szCs w:val="22"/>
              </w:rPr>
            </w:pPr>
            <w:r w:rsidRPr="00930ED1">
              <w:rPr>
                <w:b/>
                <w:sz w:val="22"/>
                <w:szCs w:val="22"/>
              </w:rPr>
              <w:t xml:space="preserve">Assessment Pattern as per Bloom’s </w:t>
            </w:r>
            <w:r>
              <w:rPr>
                <w:b/>
                <w:sz w:val="22"/>
                <w:szCs w:val="22"/>
              </w:rPr>
              <w:t>Level</w:t>
            </w:r>
          </w:p>
        </w:tc>
      </w:tr>
      <w:tr w:rsidR="00655761" w14:paraId="5E2C26CD" w14:textId="77777777" w:rsidTr="00CA4F97">
        <w:trPr>
          <w:jc w:val="center"/>
        </w:trPr>
        <w:tc>
          <w:tcPr>
            <w:tcW w:w="1140" w:type="dxa"/>
          </w:tcPr>
          <w:p w14:paraId="16664F23" w14:textId="77777777" w:rsidR="00655761" w:rsidRPr="00CC7F9A" w:rsidRDefault="00655761"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DF6BF0A" w14:textId="77777777" w:rsidR="00655761" w:rsidRPr="00CC7F9A" w:rsidRDefault="00655761" w:rsidP="00D54806">
            <w:pPr>
              <w:jc w:val="center"/>
              <w:rPr>
                <w:b/>
                <w:sz w:val="22"/>
                <w:szCs w:val="22"/>
              </w:rPr>
            </w:pPr>
            <w:r w:rsidRPr="00CC7F9A">
              <w:rPr>
                <w:b/>
                <w:sz w:val="22"/>
                <w:szCs w:val="22"/>
              </w:rPr>
              <w:t>R</w:t>
            </w:r>
          </w:p>
        </w:tc>
        <w:tc>
          <w:tcPr>
            <w:tcW w:w="708" w:type="dxa"/>
          </w:tcPr>
          <w:p w14:paraId="2E0BCDDB" w14:textId="77777777" w:rsidR="00655761" w:rsidRPr="00CC7F9A" w:rsidRDefault="00655761" w:rsidP="00D54806">
            <w:pPr>
              <w:jc w:val="center"/>
              <w:rPr>
                <w:b/>
                <w:sz w:val="22"/>
                <w:szCs w:val="22"/>
              </w:rPr>
            </w:pPr>
            <w:r w:rsidRPr="00CC7F9A">
              <w:rPr>
                <w:b/>
                <w:sz w:val="22"/>
                <w:szCs w:val="22"/>
              </w:rPr>
              <w:t>U</w:t>
            </w:r>
          </w:p>
        </w:tc>
        <w:tc>
          <w:tcPr>
            <w:tcW w:w="709" w:type="dxa"/>
          </w:tcPr>
          <w:p w14:paraId="15E521B4" w14:textId="77777777" w:rsidR="00655761" w:rsidRPr="00CC7F9A" w:rsidRDefault="00655761" w:rsidP="00D54806">
            <w:pPr>
              <w:jc w:val="center"/>
              <w:rPr>
                <w:b/>
                <w:sz w:val="22"/>
                <w:szCs w:val="22"/>
              </w:rPr>
            </w:pPr>
            <w:r w:rsidRPr="00CC7F9A">
              <w:rPr>
                <w:b/>
                <w:sz w:val="22"/>
                <w:szCs w:val="22"/>
              </w:rPr>
              <w:t>A</w:t>
            </w:r>
          </w:p>
        </w:tc>
        <w:tc>
          <w:tcPr>
            <w:tcW w:w="709" w:type="dxa"/>
          </w:tcPr>
          <w:p w14:paraId="124AB363" w14:textId="77777777" w:rsidR="00655761" w:rsidRPr="00CC7F9A" w:rsidRDefault="00655761" w:rsidP="00D54806">
            <w:pPr>
              <w:jc w:val="center"/>
              <w:rPr>
                <w:b/>
                <w:sz w:val="22"/>
                <w:szCs w:val="22"/>
              </w:rPr>
            </w:pPr>
            <w:r w:rsidRPr="00CC7F9A">
              <w:rPr>
                <w:b/>
                <w:sz w:val="22"/>
                <w:szCs w:val="22"/>
              </w:rPr>
              <w:t>An</w:t>
            </w:r>
          </w:p>
        </w:tc>
        <w:tc>
          <w:tcPr>
            <w:tcW w:w="709" w:type="dxa"/>
          </w:tcPr>
          <w:p w14:paraId="56D08AE5" w14:textId="77777777" w:rsidR="00655761" w:rsidRPr="00CC7F9A" w:rsidRDefault="00655761" w:rsidP="00D54806">
            <w:pPr>
              <w:jc w:val="center"/>
              <w:rPr>
                <w:b/>
                <w:sz w:val="22"/>
                <w:szCs w:val="22"/>
              </w:rPr>
            </w:pPr>
            <w:r w:rsidRPr="00CC7F9A">
              <w:rPr>
                <w:b/>
                <w:sz w:val="22"/>
                <w:szCs w:val="22"/>
              </w:rPr>
              <w:t>E</w:t>
            </w:r>
          </w:p>
        </w:tc>
        <w:tc>
          <w:tcPr>
            <w:tcW w:w="708" w:type="dxa"/>
          </w:tcPr>
          <w:p w14:paraId="196D5A4C" w14:textId="77777777" w:rsidR="00655761" w:rsidRPr="00CC7F9A" w:rsidRDefault="00655761" w:rsidP="00D54806">
            <w:pPr>
              <w:jc w:val="center"/>
              <w:rPr>
                <w:b/>
                <w:sz w:val="22"/>
                <w:szCs w:val="22"/>
              </w:rPr>
            </w:pPr>
            <w:r w:rsidRPr="00CC7F9A">
              <w:rPr>
                <w:b/>
                <w:sz w:val="22"/>
                <w:szCs w:val="22"/>
              </w:rPr>
              <w:t>C</w:t>
            </w:r>
          </w:p>
        </w:tc>
        <w:tc>
          <w:tcPr>
            <w:tcW w:w="993" w:type="dxa"/>
          </w:tcPr>
          <w:p w14:paraId="132DC6B1" w14:textId="77777777" w:rsidR="00655761" w:rsidRPr="00CC7F9A" w:rsidRDefault="00655761" w:rsidP="00D54806">
            <w:pPr>
              <w:jc w:val="center"/>
              <w:rPr>
                <w:b/>
                <w:sz w:val="22"/>
                <w:szCs w:val="22"/>
              </w:rPr>
            </w:pPr>
            <w:r w:rsidRPr="00CC7F9A">
              <w:rPr>
                <w:b/>
                <w:sz w:val="22"/>
                <w:szCs w:val="22"/>
              </w:rPr>
              <w:t>Total</w:t>
            </w:r>
          </w:p>
        </w:tc>
      </w:tr>
      <w:tr w:rsidR="00655761" w14:paraId="6C3BD6DD" w14:textId="77777777" w:rsidTr="005E62B1">
        <w:trPr>
          <w:jc w:val="center"/>
        </w:trPr>
        <w:tc>
          <w:tcPr>
            <w:tcW w:w="1140" w:type="dxa"/>
          </w:tcPr>
          <w:p w14:paraId="5ED970A5" w14:textId="77777777" w:rsidR="00655761" w:rsidRPr="00CC7F9A" w:rsidRDefault="00655761" w:rsidP="00D54806">
            <w:pPr>
              <w:jc w:val="center"/>
              <w:rPr>
                <w:sz w:val="22"/>
                <w:szCs w:val="22"/>
              </w:rPr>
            </w:pPr>
            <w:r w:rsidRPr="00CC7F9A">
              <w:rPr>
                <w:sz w:val="22"/>
                <w:szCs w:val="22"/>
              </w:rPr>
              <w:t>CO1</w:t>
            </w:r>
          </w:p>
        </w:tc>
        <w:tc>
          <w:tcPr>
            <w:tcW w:w="709" w:type="dxa"/>
          </w:tcPr>
          <w:p w14:paraId="56C3528A" w14:textId="77777777" w:rsidR="00655761" w:rsidRPr="00B37E57" w:rsidRDefault="00655761" w:rsidP="005E62B1">
            <w:pPr>
              <w:jc w:val="center"/>
              <w:rPr>
                <w:sz w:val="22"/>
                <w:szCs w:val="22"/>
                <w:lang w:val="en-IN"/>
              </w:rPr>
            </w:pPr>
            <w:r>
              <w:rPr>
                <w:sz w:val="22"/>
                <w:szCs w:val="22"/>
                <w:lang w:val="en-IN"/>
              </w:rPr>
              <w:t>10</w:t>
            </w:r>
          </w:p>
        </w:tc>
        <w:tc>
          <w:tcPr>
            <w:tcW w:w="708" w:type="dxa"/>
          </w:tcPr>
          <w:p w14:paraId="1E4267DA" w14:textId="77777777" w:rsidR="00655761" w:rsidRPr="00CC7F9A" w:rsidRDefault="00655761" w:rsidP="005E62B1">
            <w:pPr>
              <w:jc w:val="center"/>
              <w:rPr>
                <w:sz w:val="22"/>
                <w:szCs w:val="22"/>
              </w:rPr>
            </w:pPr>
            <w:r>
              <w:rPr>
                <w:sz w:val="22"/>
                <w:szCs w:val="22"/>
              </w:rPr>
              <w:t>10</w:t>
            </w:r>
          </w:p>
        </w:tc>
        <w:tc>
          <w:tcPr>
            <w:tcW w:w="709" w:type="dxa"/>
          </w:tcPr>
          <w:p w14:paraId="7496E95D" w14:textId="77777777" w:rsidR="00655761" w:rsidRPr="00CC7F9A" w:rsidRDefault="00655761" w:rsidP="005E62B1">
            <w:pPr>
              <w:jc w:val="center"/>
              <w:rPr>
                <w:sz w:val="22"/>
                <w:szCs w:val="22"/>
              </w:rPr>
            </w:pPr>
          </w:p>
        </w:tc>
        <w:tc>
          <w:tcPr>
            <w:tcW w:w="709" w:type="dxa"/>
          </w:tcPr>
          <w:p w14:paraId="5C838673" w14:textId="77777777" w:rsidR="00655761" w:rsidRPr="00CC7F9A" w:rsidRDefault="00655761" w:rsidP="005E62B1">
            <w:pPr>
              <w:jc w:val="center"/>
              <w:rPr>
                <w:sz w:val="22"/>
                <w:szCs w:val="22"/>
              </w:rPr>
            </w:pPr>
          </w:p>
        </w:tc>
        <w:tc>
          <w:tcPr>
            <w:tcW w:w="709" w:type="dxa"/>
          </w:tcPr>
          <w:p w14:paraId="3CC9D8BF" w14:textId="77777777" w:rsidR="00655761" w:rsidRPr="00CC7F9A" w:rsidRDefault="00655761" w:rsidP="005E62B1">
            <w:pPr>
              <w:jc w:val="center"/>
              <w:rPr>
                <w:sz w:val="22"/>
                <w:szCs w:val="22"/>
              </w:rPr>
            </w:pPr>
          </w:p>
        </w:tc>
        <w:tc>
          <w:tcPr>
            <w:tcW w:w="708" w:type="dxa"/>
          </w:tcPr>
          <w:p w14:paraId="268CF19A" w14:textId="77777777" w:rsidR="00655761" w:rsidRPr="00CC7F9A" w:rsidRDefault="00655761" w:rsidP="005E62B1">
            <w:pPr>
              <w:jc w:val="center"/>
              <w:rPr>
                <w:sz w:val="22"/>
                <w:szCs w:val="22"/>
              </w:rPr>
            </w:pPr>
            <w:r>
              <w:rPr>
                <w:sz w:val="22"/>
                <w:szCs w:val="22"/>
              </w:rPr>
              <w:t>20</w:t>
            </w:r>
          </w:p>
        </w:tc>
        <w:tc>
          <w:tcPr>
            <w:tcW w:w="993" w:type="dxa"/>
          </w:tcPr>
          <w:p w14:paraId="081D6F19" w14:textId="77777777" w:rsidR="00655761" w:rsidRPr="00CC7F9A" w:rsidRDefault="00655761" w:rsidP="005E62B1">
            <w:pPr>
              <w:jc w:val="center"/>
              <w:rPr>
                <w:sz w:val="22"/>
                <w:szCs w:val="22"/>
              </w:rPr>
            </w:pPr>
            <w:r>
              <w:rPr>
                <w:sz w:val="22"/>
                <w:szCs w:val="22"/>
              </w:rPr>
              <w:t>40</w:t>
            </w:r>
          </w:p>
        </w:tc>
      </w:tr>
      <w:tr w:rsidR="00655761" w14:paraId="2A64E23F" w14:textId="77777777" w:rsidTr="005E62B1">
        <w:trPr>
          <w:jc w:val="center"/>
        </w:trPr>
        <w:tc>
          <w:tcPr>
            <w:tcW w:w="1140" w:type="dxa"/>
          </w:tcPr>
          <w:p w14:paraId="4EAED2BF" w14:textId="77777777" w:rsidR="00655761" w:rsidRPr="00CC7F9A" w:rsidRDefault="00655761" w:rsidP="00D54806">
            <w:pPr>
              <w:jc w:val="center"/>
              <w:rPr>
                <w:sz w:val="22"/>
                <w:szCs w:val="22"/>
              </w:rPr>
            </w:pPr>
            <w:r w:rsidRPr="00CC7F9A">
              <w:rPr>
                <w:sz w:val="22"/>
                <w:szCs w:val="22"/>
              </w:rPr>
              <w:t>CO2</w:t>
            </w:r>
          </w:p>
        </w:tc>
        <w:tc>
          <w:tcPr>
            <w:tcW w:w="709" w:type="dxa"/>
          </w:tcPr>
          <w:p w14:paraId="23D7C9F9" w14:textId="77777777" w:rsidR="00655761" w:rsidRPr="00CC7F9A" w:rsidRDefault="00655761" w:rsidP="005E62B1">
            <w:pPr>
              <w:jc w:val="center"/>
              <w:rPr>
                <w:sz w:val="22"/>
                <w:szCs w:val="22"/>
              </w:rPr>
            </w:pPr>
          </w:p>
        </w:tc>
        <w:tc>
          <w:tcPr>
            <w:tcW w:w="708" w:type="dxa"/>
          </w:tcPr>
          <w:p w14:paraId="286C0E1B" w14:textId="77777777" w:rsidR="00655761" w:rsidRPr="00CC7F9A" w:rsidRDefault="00655761" w:rsidP="005E62B1">
            <w:pPr>
              <w:jc w:val="center"/>
              <w:rPr>
                <w:sz w:val="22"/>
                <w:szCs w:val="22"/>
              </w:rPr>
            </w:pPr>
            <w:r>
              <w:rPr>
                <w:sz w:val="22"/>
                <w:szCs w:val="22"/>
              </w:rPr>
              <w:t>10</w:t>
            </w:r>
          </w:p>
        </w:tc>
        <w:tc>
          <w:tcPr>
            <w:tcW w:w="709" w:type="dxa"/>
          </w:tcPr>
          <w:p w14:paraId="5465E192" w14:textId="77777777" w:rsidR="00655761" w:rsidRPr="00CC7F9A" w:rsidRDefault="00655761" w:rsidP="005E62B1">
            <w:pPr>
              <w:jc w:val="center"/>
              <w:rPr>
                <w:sz w:val="22"/>
                <w:szCs w:val="22"/>
              </w:rPr>
            </w:pPr>
          </w:p>
        </w:tc>
        <w:tc>
          <w:tcPr>
            <w:tcW w:w="709" w:type="dxa"/>
          </w:tcPr>
          <w:p w14:paraId="638B8DFB" w14:textId="77777777" w:rsidR="00655761" w:rsidRPr="00CC7F9A" w:rsidRDefault="00655761" w:rsidP="005E62B1">
            <w:pPr>
              <w:jc w:val="center"/>
              <w:rPr>
                <w:sz w:val="22"/>
                <w:szCs w:val="22"/>
              </w:rPr>
            </w:pPr>
            <w:r>
              <w:rPr>
                <w:sz w:val="22"/>
                <w:szCs w:val="22"/>
              </w:rPr>
              <w:t>10</w:t>
            </w:r>
          </w:p>
        </w:tc>
        <w:tc>
          <w:tcPr>
            <w:tcW w:w="709" w:type="dxa"/>
          </w:tcPr>
          <w:p w14:paraId="7BD2BE41" w14:textId="77777777" w:rsidR="00655761" w:rsidRPr="00CC7F9A" w:rsidRDefault="00655761" w:rsidP="005E62B1">
            <w:pPr>
              <w:jc w:val="center"/>
              <w:rPr>
                <w:sz w:val="22"/>
                <w:szCs w:val="22"/>
              </w:rPr>
            </w:pPr>
          </w:p>
        </w:tc>
        <w:tc>
          <w:tcPr>
            <w:tcW w:w="708" w:type="dxa"/>
          </w:tcPr>
          <w:p w14:paraId="5ED9CF47" w14:textId="77777777" w:rsidR="00655761" w:rsidRPr="00CC7F9A" w:rsidRDefault="00655761" w:rsidP="005E62B1">
            <w:pPr>
              <w:jc w:val="center"/>
              <w:rPr>
                <w:sz w:val="22"/>
                <w:szCs w:val="22"/>
              </w:rPr>
            </w:pPr>
          </w:p>
        </w:tc>
        <w:tc>
          <w:tcPr>
            <w:tcW w:w="993" w:type="dxa"/>
          </w:tcPr>
          <w:p w14:paraId="64F1C6CF" w14:textId="77777777" w:rsidR="00655761" w:rsidRPr="00CC7F9A" w:rsidRDefault="00655761" w:rsidP="005E62B1">
            <w:pPr>
              <w:jc w:val="center"/>
              <w:rPr>
                <w:sz w:val="22"/>
                <w:szCs w:val="22"/>
              </w:rPr>
            </w:pPr>
            <w:r>
              <w:rPr>
                <w:sz w:val="22"/>
                <w:szCs w:val="22"/>
              </w:rPr>
              <w:t>20</w:t>
            </w:r>
          </w:p>
        </w:tc>
      </w:tr>
      <w:tr w:rsidR="00655761" w14:paraId="2FFD6D1A" w14:textId="77777777" w:rsidTr="005E62B1">
        <w:trPr>
          <w:jc w:val="center"/>
        </w:trPr>
        <w:tc>
          <w:tcPr>
            <w:tcW w:w="1140" w:type="dxa"/>
          </w:tcPr>
          <w:p w14:paraId="7B4845B4" w14:textId="77777777" w:rsidR="00655761" w:rsidRPr="00CC7F9A" w:rsidRDefault="00655761" w:rsidP="00D54806">
            <w:pPr>
              <w:jc w:val="center"/>
              <w:rPr>
                <w:sz w:val="22"/>
                <w:szCs w:val="22"/>
              </w:rPr>
            </w:pPr>
            <w:r w:rsidRPr="00CC7F9A">
              <w:rPr>
                <w:sz w:val="22"/>
                <w:szCs w:val="22"/>
              </w:rPr>
              <w:t>CO3</w:t>
            </w:r>
          </w:p>
        </w:tc>
        <w:tc>
          <w:tcPr>
            <w:tcW w:w="709" w:type="dxa"/>
          </w:tcPr>
          <w:p w14:paraId="1EA6FAC9" w14:textId="77777777" w:rsidR="00655761" w:rsidRPr="00CC7F9A" w:rsidRDefault="00655761" w:rsidP="005E62B1">
            <w:pPr>
              <w:jc w:val="center"/>
              <w:rPr>
                <w:sz w:val="22"/>
                <w:szCs w:val="22"/>
              </w:rPr>
            </w:pPr>
            <w:r>
              <w:rPr>
                <w:sz w:val="22"/>
                <w:szCs w:val="22"/>
              </w:rPr>
              <w:t>10</w:t>
            </w:r>
          </w:p>
        </w:tc>
        <w:tc>
          <w:tcPr>
            <w:tcW w:w="708" w:type="dxa"/>
          </w:tcPr>
          <w:p w14:paraId="06EFB62F" w14:textId="77777777" w:rsidR="00655761" w:rsidRPr="00CC7F9A" w:rsidRDefault="00655761" w:rsidP="005E62B1">
            <w:pPr>
              <w:jc w:val="center"/>
              <w:rPr>
                <w:sz w:val="22"/>
                <w:szCs w:val="22"/>
              </w:rPr>
            </w:pPr>
            <w:r>
              <w:rPr>
                <w:sz w:val="22"/>
                <w:szCs w:val="22"/>
              </w:rPr>
              <w:t>10</w:t>
            </w:r>
          </w:p>
        </w:tc>
        <w:tc>
          <w:tcPr>
            <w:tcW w:w="709" w:type="dxa"/>
          </w:tcPr>
          <w:p w14:paraId="352CCF4A" w14:textId="77777777" w:rsidR="00655761" w:rsidRPr="00CC7F9A" w:rsidRDefault="00655761" w:rsidP="005E62B1">
            <w:pPr>
              <w:jc w:val="center"/>
              <w:rPr>
                <w:sz w:val="22"/>
                <w:szCs w:val="22"/>
              </w:rPr>
            </w:pPr>
          </w:p>
        </w:tc>
        <w:tc>
          <w:tcPr>
            <w:tcW w:w="709" w:type="dxa"/>
          </w:tcPr>
          <w:p w14:paraId="131915CA" w14:textId="77777777" w:rsidR="00655761" w:rsidRPr="00CC7F9A" w:rsidRDefault="00655761" w:rsidP="005E62B1">
            <w:pPr>
              <w:jc w:val="center"/>
              <w:rPr>
                <w:sz w:val="22"/>
                <w:szCs w:val="22"/>
              </w:rPr>
            </w:pPr>
          </w:p>
        </w:tc>
        <w:tc>
          <w:tcPr>
            <w:tcW w:w="709" w:type="dxa"/>
          </w:tcPr>
          <w:p w14:paraId="446599EF" w14:textId="77777777" w:rsidR="00655761" w:rsidRPr="00CC7F9A" w:rsidRDefault="00655761" w:rsidP="005E62B1">
            <w:pPr>
              <w:jc w:val="center"/>
              <w:rPr>
                <w:sz w:val="22"/>
                <w:szCs w:val="22"/>
              </w:rPr>
            </w:pPr>
          </w:p>
        </w:tc>
        <w:tc>
          <w:tcPr>
            <w:tcW w:w="708" w:type="dxa"/>
          </w:tcPr>
          <w:p w14:paraId="08CF3E78" w14:textId="77777777" w:rsidR="00655761" w:rsidRPr="00CC7F9A" w:rsidRDefault="00655761" w:rsidP="005E62B1">
            <w:pPr>
              <w:jc w:val="center"/>
              <w:rPr>
                <w:sz w:val="22"/>
                <w:szCs w:val="22"/>
              </w:rPr>
            </w:pPr>
          </w:p>
        </w:tc>
        <w:tc>
          <w:tcPr>
            <w:tcW w:w="993" w:type="dxa"/>
          </w:tcPr>
          <w:p w14:paraId="119C3081" w14:textId="77777777" w:rsidR="00655761" w:rsidRPr="00CC7F9A" w:rsidRDefault="00655761" w:rsidP="005E62B1">
            <w:pPr>
              <w:jc w:val="center"/>
              <w:rPr>
                <w:sz w:val="22"/>
                <w:szCs w:val="22"/>
              </w:rPr>
            </w:pPr>
            <w:r>
              <w:rPr>
                <w:sz w:val="22"/>
                <w:szCs w:val="22"/>
              </w:rPr>
              <w:t>20</w:t>
            </w:r>
          </w:p>
        </w:tc>
      </w:tr>
      <w:tr w:rsidR="00655761" w14:paraId="6588EFD8" w14:textId="77777777" w:rsidTr="005E62B1">
        <w:trPr>
          <w:jc w:val="center"/>
        </w:trPr>
        <w:tc>
          <w:tcPr>
            <w:tcW w:w="1140" w:type="dxa"/>
          </w:tcPr>
          <w:p w14:paraId="284F46AE" w14:textId="77777777" w:rsidR="00655761" w:rsidRPr="00CC7F9A" w:rsidRDefault="00655761" w:rsidP="00D54806">
            <w:pPr>
              <w:jc w:val="center"/>
              <w:rPr>
                <w:sz w:val="22"/>
                <w:szCs w:val="22"/>
              </w:rPr>
            </w:pPr>
            <w:r w:rsidRPr="00CC7F9A">
              <w:rPr>
                <w:sz w:val="22"/>
                <w:szCs w:val="22"/>
              </w:rPr>
              <w:t>CO4</w:t>
            </w:r>
          </w:p>
        </w:tc>
        <w:tc>
          <w:tcPr>
            <w:tcW w:w="709" w:type="dxa"/>
          </w:tcPr>
          <w:p w14:paraId="04573896" w14:textId="77777777" w:rsidR="00655761" w:rsidRPr="00CC7F9A" w:rsidRDefault="00655761" w:rsidP="005E62B1">
            <w:pPr>
              <w:jc w:val="center"/>
              <w:rPr>
                <w:sz w:val="22"/>
                <w:szCs w:val="22"/>
              </w:rPr>
            </w:pPr>
          </w:p>
        </w:tc>
        <w:tc>
          <w:tcPr>
            <w:tcW w:w="708" w:type="dxa"/>
          </w:tcPr>
          <w:p w14:paraId="21228EE3" w14:textId="77777777" w:rsidR="00655761" w:rsidRPr="00CC7F9A" w:rsidRDefault="00655761" w:rsidP="005E62B1">
            <w:pPr>
              <w:jc w:val="center"/>
              <w:rPr>
                <w:sz w:val="22"/>
                <w:szCs w:val="22"/>
              </w:rPr>
            </w:pPr>
            <w:r>
              <w:rPr>
                <w:sz w:val="22"/>
                <w:szCs w:val="22"/>
              </w:rPr>
              <w:t>10</w:t>
            </w:r>
          </w:p>
        </w:tc>
        <w:tc>
          <w:tcPr>
            <w:tcW w:w="709" w:type="dxa"/>
          </w:tcPr>
          <w:p w14:paraId="45D05D60" w14:textId="77777777" w:rsidR="00655761" w:rsidRPr="00CC7F9A" w:rsidRDefault="00655761" w:rsidP="005E62B1">
            <w:pPr>
              <w:jc w:val="center"/>
              <w:rPr>
                <w:sz w:val="22"/>
                <w:szCs w:val="22"/>
              </w:rPr>
            </w:pPr>
          </w:p>
        </w:tc>
        <w:tc>
          <w:tcPr>
            <w:tcW w:w="709" w:type="dxa"/>
          </w:tcPr>
          <w:p w14:paraId="659B0D94" w14:textId="77777777" w:rsidR="00655761" w:rsidRPr="00CC7F9A" w:rsidRDefault="00655761" w:rsidP="005E62B1">
            <w:pPr>
              <w:jc w:val="center"/>
              <w:rPr>
                <w:sz w:val="22"/>
                <w:szCs w:val="22"/>
              </w:rPr>
            </w:pPr>
            <w:r>
              <w:rPr>
                <w:sz w:val="22"/>
                <w:szCs w:val="22"/>
              </w:rPr>
              <w:t>20</w:t>
            </w:r>
          </w:p>
        </w:tc>
        <w:tc>
          <w:tcPr>
            <w:tcW w:w="709" w:type="dxa"/>
          </w:tcPr>
          <w:p w14:paraId="0864E194" w14:textId="77777777" w:rsidR="00655761" w:rsidRPr="00CC7F9A" w:rsidRDefault="00655761" w:rsidP="005E62B1">
            <w:pPr>
              <w:jc w:val="center"/>
              <w:rPr>
                <w:sz w:val="22"/>
                <w:szCs w:val="22"/>
              </w:rPr>
            </w:pPr>
          </w:p>
        </w:tc>
        <w:tc>
          <w:tcPr>
            <w:tcW w:w="708" w:type="dxa"/>
          </w:tcPr>
          <w:p w14:paraId="212E9314" w14:textId="77777777" w:rsidR="00655761" w:rsidRPr="00CC7F9A" w:rsidRDefault="00655761" w:rsidP="005E62B1">
            <w:pPr>
              <w:jc w:val="center"/>
              <w:rPr>
                <w:sz w:val="22"/>
                <w:szCs w:val="22"/>
              </w:rPr>
            </w:pPr>
          </w:p>
        </w:tc>
        <w:tc>
          <w:tcPr>
            <w:tcW w:w="993" w:type="dxa"/>
          </w:tcPr>
          <w:p w14:paraId="12CD3578" w14:textId="77777777" w:rsidR="00655761" w:rsidRPr="00CC7F9A" w:rsidRDefault="00655761" w:rsidP="005E62B1">
            <w:pPr>
              <w:jc w:val="center"/>
              <w:rPr>
                <w:sz w:val="22"/>
                <w:szCs w:val="22"/>
              </w:rPr>
            </w:pPr>
            <w:r>
              <w:rPr>
                <w:sz w:val="22"/>
                <w:szCs w:val="22"/>
              </w:rPr>
              <w:t>30</w:t>
            </w:r>
          </w:p>
        </w:tc>
      </w:tr>
      <w:tr w:rsidR="00655761" w14:paraId="053BB7FD" w14:textId="77777777" w:rsidTr="005E62B1">
        <w:trPr>
          <w:jc w:val="center"/>
        </w:trPr>
        <w:tc>
          <w:tcPr>
            <w:tcW w:w="1140" w:type="dxa"/>
          </w:tcPr>
          <w:p w14:paraId="51661499" w14:textId="77777777" w:rsidR="00655761" w:rsidRPr="00CC7F9A" w:rsidRDefault="00655761" w:rsidP="00D54806">
            <w:pPr>
              <w:jc w:val="center"/>
              <w:rPr>
                <w:sz w:val="22"/>
                <w:szCs w:val="22"/>
              </w:rPr>
            </w:pPr>
            <w:r w:rsidRPr="00CC7F9A">
              <w:rPr>
                <w:sz w:val="22"/>
                <w:szCs w:val="22"/>
              </w:rPr>
              <w:t>CO5</w:t>
            </w:r>
          </w:p>
        </w:tc>
        <w:tc>
          <w:tcPr>
            <w:tcW w:w="709" w:type="dxa"/>
          </w:tcPr>
          <w:p w14:paraId="54311755" w14:textId="77777777" w:rsidR="00655761" w:rsidRPr="00CC7F9A" w:rsidRDefault="00655761" w:rsidP="005E62B1">
            <w:pPr>
              <w:jc w:val="center"/>
              <w:rPr>
                <w:sz w:val="22"/>
                <w:szCs w:val="22"/>
              </w:rPr>
            </w:pPr>
          </w:p>
        </w:tc>
        <w:tc>
          <w:tcPr>
            <w:tcW w:w="708" w:type="dxa"/>
          </w:tcPr>
          <w:p w14:paraId="7A590B57" w14:textId="77777777" w:rsidR="00655761" w:rsidRPr="00CC7F9A" w:rsidRDefault="00655761" w:rsidP="005E62B1">
            <w:pPr>
              <w:jc w:val="center"/>
              <w:rPr>
                <w:sz w:val="22"/>
                <w:szCs w:val="22"/>
              </w:rPr>
            </w:pPr>
            <w:r>
              <w:rPr>
                <w:sz w:val="22"/>
                <w:szCs w:val="22"/>
              </w:rPr>
              <w:t>20</w:t>
            </w:r>
          </w:p>
        </w:tc>
        <w:tc>
          <w:tcPr>
            <w:tcW w:w="709" w:type="dxa"/>
          </w:tcPr>
          <w:p w14:paraId="45150549" w14:textId="77777777" w:rsidR="00655761" w:rsidRPr="00CC7F9A" w:rsidRDefault="00655761" w:rsidP="005E62B1">
            <w:pPr>
              <w:jc w:val="center"/>
              <w:rPr>
                <w:sz w:val="22"/>
                <w:szCs w:val="22"/>
              </w:rPr>
            </w:pPr>
          </w:p>
        </w:tc>
        <w:tc>
          <w:tcPr>
            <w:tcW w:w="709" w:type="dxa"/>
          </w:tcPr>
          <w:p w14:paraId="5278A4F3" w14:textId="77777777" w:rsidR="00655761" w:rsidRPr="00CC7F9A" w:rsidRDefault="00655761" w:rsidP="005E62B1">
            <w:pPr>
              <w:jc w:val="center"/>
              <w:rPr>
                <w:sz w:val="22"/>
                <w:szCs w:val="22"/>
              </w:rPr>
            </w:pPr>
          </w:p>
        </w:tc>
        <w:tc>
          <w:tcPr>
            <w:tcW w:w="709" w:type="dxa"/>
          </w:tcPr>
          <w:p w14:paraId="795CD989" w14:textId="77777777" w:rsidR="00655761" w:rsidRPr="00CC7F9A" w:rsidRDefault="00655761" w:rsidP="005E62B1">
            <w:pPr>
              <w:jc w:val="center"/>
              <w:rPr>
                <w:sz w:val="22"/>
                <w:szCs w:val="22"/>
              </w:rPr>
            </w:pPr>
            <w:r>
              <w:rPr>
                <w:sz w:val="22"/>
                <w:szCs w:val="22"/>
              </w:rPr>
              <w:t>20</w:t>
            </w:r>
          </w:p>
        </w:tc>
        <w:tc>
          <w:tcPr>
            <w:tcW w:w="708" w:type="dxa"/>
          </w:tcPr>
          <w:p w14:paraId="7A12661C" w14:textId="77777777" w:rsidR="00655761" w:rsidRPr="00CC7F9A" w:rsidRDefault="00655761" w:rsidP="005E62B1">
            <w:pPr>
              <w:jc w:val="center"/>
              <w:rPr>
                <w:sz w:val="22"/>
                <w:szCs w:val="22"/>
              </w:rPr>
            </w:pPr>
          </w:p>
        </w:tc>
        <w:tc>
          <w:tcPr>
            <w:tcW w:w="993" w:type="dxa"/>
          </w:tcPr>
          <w:p w14:paraId="2EE43E6D" w14:textId="77777777" w:rsidR="00655761" w:rsidRPr="00CC7F9A" w:rsidRDefault="00655761" w:rsidP="005E62B1">
            <w:pPr>
              <w:jc w:val="center"/>
              <w:rPr>
                <w:sz w:val="22"/>
                <w:szCs w:val="22"/>
              </w:rPr>
            </w:pPr>
            <w:r>
              <w:rPr>
                <w:sz w:val="22"/>
                <w:szCs w:val="22"/>
              </w:rPr>
              <w:t>40</w:t>
            </w:r>
          </w:p>
        </w:tc>
      </w:tr>
      <w:tr w:rsidR="00655761" w14:paraId="3147FE6B" w14:textId="77777777" w:rsidTr="005E62B1">
        <w:trPr>
          <w:jc w:val="center"/>
        </w:trPr>
        <w:tc>
          <w:tcPr>
            <w:tcW w:w="1140" w:type="dxa"/>
          </w:tcPr>
          <w:p w14:paraId="5F0E16F6" w14:textId="77777777" w:rsidR="00655761" w:rsidRPr="00CC7F9A" w:rsidRDefault="00655761" w:rsidP="00D54806">
            <w:pPr>
              <w:jc w:val="center"/>
              <w:rPr>
                <w:sz w:val="22"/>
                <w:szCs w:val="22"/>
              </w:rPr>
            </w:pPr>
            <w:r w:rsidRPr="00CC7F9A">
              <w:rPr>
                <w:sz w:val="22"/>
                <w:szCs w:val="22"/>
              </w:rPr>
              <w:t>CO6</w:t>
            </w:r>
          </w:p>
        </w:tc>
        <w:tc>
          <w:tcPr>
            <w:tcW w:w="709" w:type="dxa"/>
          </w:tcPr>
          <w:p w14:paraId="3A93C218" w14:textId="77777777" w:rsidR="00655761" w:rsidRPr="00CC7F9A" w:rsidRDefault="00655761" w:rsidP="005E62B1">
            <w:pPr>
              <w:jc w:val="center"/>
              <w:rPr>
                <w:sz w:val="22"/>
                <w:szCs w:val="22"/>
              </w:rPr>
            </w:pPr>
          </w:p>
        </w:tc>
        <w:tc>
          <w:tcPr>
            <w:tcW w:w="708" w:type="dxa"/>
          </w:tcPr>
          <w:p w14:paraId="5189EDAE" w14:textId="77777777" w:rsidR="00655761" w:rsidRPr="00CC7F9A" w:rsidRDefault="00655761" w:rsidP="005E62B1">
            <w:pPr>
              <w:jc w:val="center"/>
              <w:rPr>
                <w:sz w:val="22"/>
                <w:szCs w:val="22"/>
              </w:rPr>
            </w:pPr>
            <w:r>
              <w:rPr>
                <w:sz w:val="22"/>
                <w:szCs w:val="22"/>
              </w:rPr>
              <w:t>10</w:t>
            </w:r>
          </w:p>
        </w:tc>
        <w:tc>
          <w:tcPr>
            <w:tcW w:w="709" w:type="dxa"/>
          </w:tcPr>
          <w:p w14:paraId="337019AF" w14:textId="77777777" w:rsidR="00655761" w:rsidRPr="00CC7F9A" w:rsidRDefault="00655761" w:rsidP="005E62B1">
            <w:pPr>
              <w:jc w:val="center"/>
              <w:rPr>
                <w:sz w:val="22"/>
                <w:szCs w:val="22"/>
              </w:rPr>
            </w:pPr>
          </w:p>
        </w:tc>
        <w:tc>
          <w:tcPr>
            <w:tcW w:w="709" w:type="dxa"/>
          </w:tcPr>
          <w:p w14:paraId="6E961082" w14:textId="77777777" w:rsidR="00655761" w:rsidRPr="00CC7F9A" w:rsidRDefault="00655761" w:rsidP="005E62B1">
            <w:pPr>
              <w:jc w:val="center"/>
              <w:rPr>
                <w:sz w:val="22"/>
                <w:szCs w:val="22"/>
              </w:rPr>
            </w:pPr>
          </w:p>
        </w:tc>
        <w:tc>
          <w:tcPr>
            <w:tcW w:w="709" w:type="dxa"/>
          </w:tcPr>
          <w:p w14:paraId="0E044570" w14:textId="77777777" w:rsidR="00655761" w:rsidRPr="00CC7F9A" w:rsidRDefault="00655761" w:rsidP="005E62B1">
            <w:pPr>
              <w:jc w:val="center"/>
              <w:rPr>
                <w:sz w:val="22"/>
                <w:szCs w:val="22"/>
              </w:rPr>
            </w:pPr>
          </w:p>
        </w:tc>
        <w:tc>
          <w:tcPr>
            <w:tcW w:w="708" w:type="dxa"/>
          </w:tcPr>
          <w:p w14:paraId="54E8970E" w14:textId="77777777" w:rsidR="00655761" w:rsidRPr="00CC7F9A" w:rsidRDefault="00655761" w:rsidP="005E62B1">
            <w:pPr>
              <w:jc w:val="center"/>
              <w:rPr>
                <w:sz w:val="22"/>
                <w:szCs w:val="22"/>
              </w:rPr>
            </w:pPr>
            <w:r>
              <w:rPr>
                <w:sz w:val="22"/>
                <w:szCs w:val="22"/>
              </w:rPr>
              <w:t>20</w:t>
            </w:r>
          </w:p>
        </w:tc>
        <w:tc>
          <w:tcPr>
            <w:tcW w:w="993" w:type="dxa"/>
          </w:tcPr>
          <w:p w14:paraId="79F7C4DB" w14:textId="77777777" w:rsidR="00655761" w:rsidRPr="00CC7F9A" w:rsidRDefault="00655761" w:rsidP="005E62B1">
            <w:pPr>
              <w:jc w:val="center"/>
              <w:rPr>
                <w:sz w:val="22"/>
                <w:szCs w:val="22"/>
              </w:rPr>
            </w:pPr>
            <w:r>
              <w:rPr>
                <w:sz w:val="22"/>
                <w:szCs w:val="22"/>
              </w:rPr>
              <w:t>30</w:t>
            </w:r>
          </w:p>
        </w:tc>
      </w:tr>
      <w:tr w:rsidR="00655761" w14:paraId="1FDE666E" w14:textId="77777777" w:rsidTr="00CA4F97">
        <w:trPr>
          <w:jc w:val="center"/>
        </w:trPr>
        <w:tc>
          <w:tcPr>
            <w:tcW w:w="5392" w:type="dxa"/>
            <w:gridSpan w:val="7"/>
          </w:tcPr>
          <w:p w14:paraId="31F82843" w14:textId="77777777" w:rsidR="00655761" w:rsidRPr="00CC7F9A" w:rsidRDefault="00655761" w:rsidP="00D54806">
            <w:pPr>
              <w:rPr>
                <w:sz w:val="22"/>
                <w:szCs w:val="22"/>
              </w:rPr>
            </w:pPr>
          </w:p>
        </w:tc>
        <w:tc>
          <w:tcPr>
            <w:tcW w:w="993" w:type="dxa"/>
          </w:tcPr>
          <w:p w14:paraId="182D6091" w14:textId="77777777" w:rsidR="00655761" w:rsidRPr="00CC7F9A" w:rsidRDefault="00655761" w:rsidP="00D54806">
            <w:pPr>
              <w:jc w:val="center"/>
              <w:rPr>
                <w:b/>
                <w:sz w:val="22"/>
                <w:szCs w:val="22"/>
              </w:rPr>
            </w:pPr>
            <w:r w:rsidRPr="00CC7F9A">
              <w:rPr>
                <w:b/>
                <w:sz w:val="22"/>
                <w:szCs w:val="22"/>
              </w:rPr>
              <w:t>1</w:t>
            </w:r>
            <w:r>
              <w:rPr>
                <w:b/>
                <w:sz w:val="22"/>
                <w:szCs w:val="22"/>
              </w:rPr>
              <w:t>80</w:t>
            </w:r>
          </w:p>
        </w:tc>
      </w:tr>
    </w:tbl>
    <w:p w14:paraId="320C55F0" w14:textId="77777777" w:rsidR="00655761" w:rsidRDefault="00655761" w:rsidP="00856324"/>
    <w:p w14:paraId="1E49B912" w14:textId="77777777" w:rsidR="00655761" w:rsidRDefault="00655761" w:rsidP="00D75201"/>
    <w:p w14:paraId="0D4DBC10" w14:textId="77777777" w:rsidR="00655761" w:rsidRDefault="00655761" w:rsidP="00D75201"/>
    <w:p w14:paraId="7A346117" w14:textId="77777777" w:rsidR="00655761" w:rsidRDefault="00655761" w:rsidP="00D75201"/>
    <w:p w14:paraId="467DA0CC" w14:textId="77777777" w:rsidR="00655761" w:rsidRDefault="00655761" w:rsidP="00D75201"/>
    <w:p w14:paraId="5C8E8C3F" w14:textId="77777777" w:rsidR="00655761" w:rsidRDefault="00655761" w:rsidP="00D75201"/>
    <w:p w14:paraId="63A73A6E" w14:textId="77777777" w:rsidR="00655761" w:rsidRDefault="00655761" w:rsidP="00D75201"/>
    <w:p w14:paraId="4086B710" w14:textId="77777777" w:rsidR="00655761" w:rsidRDefault="00655761">
      <w:pPr>
        <w:spacing w:after="200" w:line="276" w:lineRule="auto"/>
        <w:rPr>
          <w:rFonts w:ascii="Arial" w:hAnsi="Arial" w:cs="Arial"/>
          <w:bCs/>
          <w:noProof/>
        </w:rPr>
      </w:pPr>
      <w:r>
        <w:rPr>
          <w:rFonts w:ascii="Arial" w:hAnsi="Arial" w:cs="Arial"/>
          <w:bCs/>
          <w:noProof/>
        </w:rPr>
        <w:br w:type="page"/>
      </w:r>
    </w:p>
    <w:p w14:paraId="06E3B9DB" w14:textId="36D26558" w:rsidR="00655761" w:rsidRDefault="00655761" w:rsidP="00022B3E">
      <w:pPr>
        <w:jc w:val="center"/>
        <w:rPr>
          <w:rFonts w:ascii="Arial" w:hAnsi="Arial" w:cs="Arial"/>
          <w:bCs/>
          <w:noProof/>
        </w:rPr>
      </w:pPr>
      <w:r>
        <w:rPr>
          <w:rFonts w:ascii="Arial" w:hAnsi="Arial" w:cs="Arial"/>
          <w:noProof/>
        </w:rPr>
        <w:lastRenderedPageBreak/>
        <w:drawing>
          <wp:inline distT="0" distB="0" distL="0" distR="0" wp14:anchorId="0D8543F3" wp14:editId="4C8C8456">
            <wp:extent cx="5734050" cy="838200"/>
            <wp:effectExtent l="0" t="0" r="0" b="0"/>
            <wp:docPr id="1440539830" name="Picture 14405398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5DBCF4" w14:textId="77777777" w:rsidR="00655761" w:rsidRDefault="00655761" w:rsidP="00022B3E">
      <w:pPr>
        <w:jc w:val="center"/>
        <w:rPr>
          <w:b/>
          <w:bCs/>
        </w:rPr>
      </w:pPr>
    </w:p>
    <w:p w14:paraId="4C26D7E6" w14:textId="77777777" w:rsidR="00655761" w:rsidRDefault="00655761" w:rsidP="00022B3E">
      <w:pPr>
        <w:jc w:val="center"/>
        <w:rPr>
          <w:b/>
          <w:bCs/>
        </w:rPr>
      </w:pPr>
      <w:r>
        <w:rPr>
          <w:b/>
          <w:bCs/>
        </w:rPr>
        <w:t>END SEMESTER EXAMINATION – NOV / DEC 2024</w:t>
      </w:r>
    </w:p>
    <w:p w14:paraId="093564AE" w14:textId="77777777" w:rsidR="00655761" w:rsidRDefault="0065576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55761" w:rsidRPr="003827DD" w14:paraId="4FEF6F04" w14:textId="77777777" w:rsidTr="003827DD">
        <w:trPr>
          <w:trHeight w:val="397"/>
          <w:jc w:val="center"/>
        </w:trPr>
        <w:tc>
          <w:tcPr>
            <w:tcW w:w="1555" w:type="dxa"/>
            <w:vAlign w:val="center"/>
          </w:tcPr>
          <w:p w14:paraId="60641DAF" w14:textId="77777777" w:rsidR="00655761" w:rsidRPr="003827DD" w:rsidRDefault="00655761" w:rsidP="00D54806">
            <w:pPr>
              <w:pStyle w:val="Title"/>
              <w:jc w:val="left"/>
              <w:rPr>
                <w:b/>
                <w:sz w:val="22"/>
                <w:szCs w:val="22"/>
              </w:rPr>
            </w:pPr>
            <w:r w:rsidRPr="003827DD">
              <w:rPr>
                <w:b/>
                <w:sz w:val="22"/>
                <w:szCs w:val="22"/>
              </w:rPr>
              <w:t xml:space="preserve">Course Code      </w:t>
            </w:r>
          </w:p>
        </w:tc>
        <w:tc>
          <w:tcPr>
            <w:tcW w:w="6804" w:type="dxa"/>
            <w:vAlign w:val="center"/>
          </w:tcPr>
          <w:p w14:paraId="7BD39E6F" w14:textId="77777777" w:rsidR="00655761" w:rsidRPr="003827DD" w:rsidRDefault="00655761" w:rsidP="00D54806">
            <w:pPr>
              <w:pStyle w:val="Title"/>
              <w:jc w:val="left"/>
              <w:rPr>
                <w:b/>
                <w:sz w:val="22"/>
                <w:szCs w:val="22"/>
              </w:rPr>
            </w:pPr>
            <w:r w:rsidRPr="003827DD">
              <w:rPr>
                <w:b/>
                <w:color w:val="000000"/>
                <w:sz w:val="22"/>
                <w:szCs w:val="22"/>
              </w:rPr>
              <w:t>20FP3023</w:t>
            </w:r>
          </w:p>
        </w:tc>
        <w:tc>
          <w:tcPr>
            <w:tcW w:w="1417" w:type="dxa"/>
            <w:vAlign w:val="center"/>
          </w:tcPr>
          <w:p w14:paraId="0071FCB1" w14:textId="77777777" w:rsidR="00655761" w:rsidRPr="003827DD" w:rsidRDefault="00655761" w:rsidP="00D54806">
            <w:pPr>
              <w:pStyle w:val="Title"/>
              <w:ind w:left="-468" w:firstLine="468"/>
              <w:jc w:val="left"/>
              <w:rPr>
                <w:sz w:val="22"/>
                <w:szCs w:val="22"/>
              </w:rPr>
            </w:pPr>
            <w:r w:rsidRPr="003827DD">
              <w:rPr>
                <w:b/>
                <w:bCs/>
                <w:sz w:val="22"/>
                <w:szCs w:val="22"/>
              </w:rPr>
              <w:t xml:space="preserve">Duration       </w:t>
            </w:r>
          </w:p>
        </w:tc>
        <w:tc>
          <w:tcPr>
            <w:tcW w:w="709" w:type="dxa"/>
            <w:vAlign w:val="center"/>
          </w:tcPr>
          <w:p w14:paraId="2FF7C939" w14:textId="77777777" w:rsidR="00655761" w:rsidRPr="003827DD" w:rsidRDefault="00655761" w:rsidP="00D54806">
            <w:pPr>
              <w:pStyle w:val="Title"/>
              <w:jc w:val="left"/>
              <w:rPr>
                <w:b/>
                <w:sz w:val="22"/>
                <w:szCs w:val="22"/>
              </w:rPr>
            </w:pPr>
            <w:r w:rsidRPr="003827DD">
              <w:rPr>
                <w:b/>
                <w:sz w:val="22"/>
                <w:szCs w:val="22"/>
              </w:rPr>
              <w:t>3hrs</w:t>
            </w:r>
          </w:p>
        </w:tc>
      </w:tr>
      <w:tr w:rsidR="00655761" w:rsidRPr="003827DD" w14:paraId="58EBDB06" w14:textId="77777777" w:rsidTr="003827DD">
        <w:trPr>
          <w:trHeight w:val="397"/>
          <w:jc w:val="center"/>
        </w:trPr>
        <w:tc>
          <w:tcPr>
            <w:tcW w:w="1555" w:type="dxa"/>
            <w:vAlign w:val="center"/>
          </w:tcPr>
          <w:p w14:paraId="2F82D398" w14:textId="77777777" w:rsidR="00655761" w:rsidRPr="003827DD" w:rsidRDefault="00655761" w:rsidP="00927152">
            <w:pPr>
              <w:pStyle w:val="Title"/>
              <w:ind w:right="-160"/>
              <w:jc w:val="left"/>
              <w:rPr>
                <w:b/>
                <w:sz w:val="22"/>
                <w:szCs w:val="22"/>
              </w:rPr>
            </w:pPr>
            <w:r w:rsidRPr="003827DD">
              <w:rPr>
                <w:b/>
                <w:sz w:val="22"/>
                <w:szCs w:val="22"/>
              </w:rPr>
              <w:t>Course Title</w:t>
            </w:r>
          </w:p>
        </w:tc>
        <w:tc>
          <w:tcPr>
            <w:tcW w:w="6804" w:type="dxa"/>
            <w:vAlign w:val="center"/>
          </w:tcPr>
          <w:p w14:paraId="48FC3600" w14:textId="77777777" w:rsidR="00655761" w:rsidRPr="003827DD" w:rsidRDefault="00655761" w:rsidP="00D54806">
            <w:pPr>
              <w:pStyle w:val="Title"/>
              <w:jc w:val="left"/>
              <w:rPr>
                <w:b/>
                <w:sz w:val="22"/>
                <w:szCs w:val="22"/>
              </w:rPr>
            </w:pPr>
            <w:r w:rsidRPr="003827DD">
              <w:rPr>
                <w:b/>
                <w:color w:val="000000"/>
                <w:sz w:val="22"/>
                <w:szCs w:val="22"/>
              </w:rPr>
              <w:t>FOOD PLANT LAYOUT AND DESIGN</w:t>
            </w:r>
          </w:p>
        </w:tc>
        <w:tc>
          <w:tcPr>
            <w:tcW w:w="1417" w:type="dxa"/>
            <w:vAlign w:val="center"/>
          </w:tcPr>
          <w:p w14:paraId="0EB0784B" w14:textId="77777777" w:rsidR="00655761" w:rsidRPr="003827DD" w:rsidRDefault="00655761" w:rsidP="00D54806">
            <w:pPr>
              <w:pStyle w:val="Title"/>
              <w:jc w:val="left"/>
              <w:rPr>
                <w:b/>
                <w:bCs/>
                <w:sz w:val="22"/>
                <w:szCs w:val="22"/>
              </w:rPr>
            </w:pPr>
            <w:r w:rsidRPr="003827DD">
              <w:rPr>
                <w:b/>
                <w:bCs/>
                <w:sz w:val="22"/>
                <w:szCs w:val="22"/>
              </w:rPr>
              <w:t xml:space="preserve">Max. Marks </w:t>
            </w:r>
          </w:p>
        </w:tc>
        <w:tc>
          <w:tcPr>
            <w:tcW w:w="709" w:type="dxa"/>
            <w:vAlign w:val="center"/>
          </w:tcPr>
          <w:p w14:paraId="23038401" w14:textId="77777777" w:rsidR="00655761" w:rsidRPr="003827DD" w:rsidRDefault="00655761" w:rsidP="00D54806">
            <w:pPr>
              <w:pStyle w:val="Title"/>
              <w:jc w:val="left"/>
              <w:rPr>
                <w:b/>
                <w:sz w:val="22"/>
                <w:szCs w:val="22"/>
              </w:rPr>
            </w:pPr>
            <w:r w:rsidRPr="003827DD">
              <w:rPr>
                <w:b/>
                <w:sz w:val="22"/>
                <w:szCs w:val="22"/>
              </w:rPr>
              <w:t>100</w:t>
            </w:r>
          </w:p>
        </w:tc>
      </w:tr>
    </w:tbl>
    <w:p w14:paraId="6B3E6C03" w14:textId="77777777" w:rsidR="00655761" w:rsidRDefault="00655761" w:rsidP="00856324"/>
    <w:tbl>
      <w:tblPr>
        <w:tblStyle w:val="TableGrid"/>
        <w:tblW w:w="5817" w:type="pct"/>
        <w:tblInd w:w="-714" w:type="dxa"/>
        <w:tblLook w:val="04A0" w:firstRow="1" w:lastRow="0" w:firstColumn="1" w:lastColumn="0" w:noHBand="0" w:noVBand="1"/>
      </w:tblPr>
      <w:tblGrid>
        <w:gridCol w:w="570"/>
        <w:gridCol w:w="396"/>
        <w:gridCol w:w="7729"/>
        <w:gridCol w:w="670"/>
        <w:gridCol w:w="669"/>
        <w:gridCol w:w="456"/>
      </w:tblGrid>
      <w:tr w:rsidR="00655761" w:rsidRPr="00947386" w14:paraId="65B802BF" w14:textId="77777777" w:rsidTr="00B1184C">
        <w:trPr>
          <w:trHeight w:val="552"/>
        </w:trPr>
        <w:tc>
          <w:tcPr>
            <w:tcW w:w="272" w:type="pct"/>
            <w:vAlign w:val="center"/>
          </w:tcPr>
          <w:p w14:paraId="54C2B270" w14:textId="77777777" w:rsidR="00655761" w:rsidRPr="00947386" w:rsidRDefault="00655761" w:rsidP="001C418B">
            <w:pPr>
              <w:jc w:val="center"/>
              <w:rPr>
                <w:b/>
              </w:rPr>
            </w:pPr>
            <w:r w:rsidRPr="00947386">
              <w:rPr>
                <w:b/>
              </w:rPr>
              <w:t>Q. No.</w:t>
            </w:r>
          </w:p>
        </w:tc>
        <w:tc>
          <w:tcPr>
            <w:tcW w:w="3872" w:type="pct"/>
            <w:gridSpan w:val="2"/>
            <w:vAlign w:val="center"/>
          </w:tcPr>
          <w:p w14:paraId="4C445C90" w14:textId="77777777" w:rsidR="00655761" w:rsidRPr="00947386" w:rsidRDefault="00655761" w:rsidP="001C418B">
            <w:pPr>
              <w:jc w:val="center"/>
              <w:rPr>
                <w:b/>
              </w:rPr>
            </w:pPr>
            <w:r w:rsidRPr="00947386">
              <w:rPr>
                <w:b/>
              </w:rPr>
              <w:t>Questions</w:t>
            </w:r>
          </w:p>
        </w:tc>
        <w:tc>
          <w:tcPr>
            <w:tcW w:w="319" w:type="pct"/>
            <w:vAlign w:val="center"/>
          </w:tcPr>
          <w:p w14:paraId="759FCD09" w14:textId="77777777" w:rsidR="00655761" w:rsidRPr="00947386" w:rsidRDefault="00655761" w:rsidP="001C418B">
            <w:pPr>
              <w:jc w:val="center"/>
              <w:rPr>
                <w:b/>
              </w:rPr>
            </w:pPr>
            <w:r w:rsidRPr="00947386">
              <w:rPr>
                <w:b/>
              </w:rPr>
              <w:t>CO</w:t>
            </w:r>
          </w:p>
        </w:tc>
        <w:tc>
          <w:tcPr>
            <w:tcW w:w="319" w:type="pct"/>
            <w:vAlign w:val="center"/>
          </w:tcPr>
          <w:p w14:paraId="0E89D27A" w14:textId="77777777" w:rsidR="00655761" w:rsidRPr="00947386" w:rsidRDefault="00655761" w:rsidP="001C418B">
            <w:pPr>
              <w:jc w:val="center"/>
              <w:rPr>
                <w:b/>
              </w:rPr>
            </w:pPr>
            <w:r w:rsidRPr="00947386">
              <w:rPr>
                <w:b/>
              </w:rPr>
              <w:t>BL</w:t>
            </w:r>
          </w:p>
        </w:tc>
        <w:tc>
          <w:tcPr>
            <w:tcW w:w="217" w:type="pct"/>
            <w:vAlign w:val="center"/>
          </w:tcPr>
          <w:p w14:paraId="585C3DB4" w14:textId="77777777" w:rsidR="00655761" w:rsidRPr="00947386" w:rsidRDefault="00655761" w:rsidP="001C418B">
            <w:pPr>
              <w:jc w:val="center"/>
              <w:rPr>
                <w:b/>
              </w:rPr>
            </w:pPr>
            <w:r w:rsidRPr="00947386">
              <w:rPr>
                <w:b/>
              </w:rPr>
              <w:t>M</w:t>
            </w:r>
          </w:p>
        </w:tc>
      </w:tr>
      <w:tr w:rsidR="00655761" w:rsidRPr="00947386" w14:paraId="57638264" w14:textId="77777777" w:rsidTr="008B3C97">
        <w:trPr>
          <w:trHeight w:val="552"/>
        </w:trPr>
        <w:tc>
          <w:tcPr>
            <w:tcW w:w="5000" w:type="pct"/>
            <w:gridSpan w:val="6"/>
          </w:tcPr>
          <w:p w14:paraId="5F4E49DA" w14:textId="77777777" w:rsidR="00655761" w:rsidRPr="00947386" w:rsidRDefault="00655761" w:rsidP="008B3C97">
            <w:pPr>
              <w:jc w:val="center"/>
              <w:rPr>
                <w:b/>
                <w:u w:val="single"/>
              </w:rPr>
            </w:pPr>
            <w:r w:rsidRPr="00947386">
              <w:rPr>
                <w:b/>
                <w:u w:val="single"/>
              </w:rPr>
              <w:t>PART – A (5 X 16 = 80 MARKS)</w:t>
            </w:r>
          </w:p>
          <w:p w14:paraId="597422AF" w14:textId="77777777" w:rsidR="00655761" w:rsidRPr="00947386" w:rsidRDefault="00655761" w:rsidP="008B3C97">
            <w:pPr>
              <w:jc w:val="center"/>
              <w:rPr>
                <w:b/>
              </w:rPr>
            </w:pPr>
            <w:r w:rsidRPr="00947386">
              <w:rPr>
                <w:b/>
              </w:rPr>
              <w:t>(Answer any five from the following)</w:t>
            </w:r>
          </w:p>
        </w:tc>
      </w:tr>
      <w:tr w:rsidR="00655761" w:rsidRPr="00947386" w14:paraId="6A476975" w14:textId="77777777" w:rsidTr="003827DD">
        <w:trPr>
          <w:trHeight w:val="283"/>
        </w:trPr>
        <w:tc>
          <w:tcPr>
            <w:tcW w:w="272" w:type="pct"/>
          </w:tcPr>
          <w:p w14:paraId="1F8E28F9" w14:textId="77777777" w:rsidR="00655761" w:rsidRPr="00947386" w:rsidRDefault="00655761" w:rsidP="003827DD">
            <w:pPr>
              <w:jc w:val="center"/>
            </w:pPr>
            <w:r w:rsidRPr="00947386">
              <w:t>1.</w:t>
            </w:r>
          </w:p>
        </w:tc>
        <w:tc>
          <w:tcPr>
            <w:tcW w:w="189" w:type="pct"/>
          </w:tcPr>
          <w:p w14:paraId="2BC6887D" w14:textId="77777777" w:rsidR="00655761" w:rsidRPr="00947386" w:rsidRDefault="00655761" w:rsidP="003827DD">
            <w:pPr>
              <w:jc w:val="center"/>
            </w:pPr>
            <w:r w:rsidRPr="00947386">
              <w:t>a.</w:t>
            </w:r>
          </w:p>
        </w:tc>
        <w:tc>
          <w:tcPr>
            <w:tcW w:w="3684" w:type="pct"/>
            <w:vAlign w:val="center"/>
          </w:tcPr>
          <w:p w14:paraId="7A6EE771" w14:textId="77777777" w:rsidR="00655761" w:rsidRPr="003827DD" w:rsidRDefault="00655761" w:rsidP="00B1184C">
            <w:pPr>
              <w:rPr>
                <w:bCs/>
              </w:rPr>
            </w:pPr>
            <w:r w:rsidRPr="003827DD">
              <w:rPr>
                <w:bCs/>
              </w:rPr>
              <w:t xml:space="preserve">Outline the types of design involved in project procedure and explain each of them. </w:t>
            </w:r>
          </w:p>
        </w:tc>
        <w:tc>
          <w:tcPr>
            <w:tcW w:w="319" w:type="pct"/>
          </w:tcPr>
          <w:p w14:paraId="0BB1D78F" w14:textId="77777777" w:rsidR="00655761" w:rsidRPr="00DC17D1" w:rsidRDefault="00655761" w:rsidP="003827DD">
            <w:pPr>
              <w:jc w:val="center"/>
            </w:pPr>
            <w:r>
              <w:t>CO2</w:t>
            </w:r>
          </w:p>
        </w:tc>
        <w:tc>
          <w:tcPr>
            <w:tcW w:w="319" w:type="pct"/>
          </w:tcPr>
          <w:p w14:paraId="40A74604" w14:textId="77777777" w:rsidR="00655761" w:rsidRPr="00DC17D1" w:rsidRDefault="00655761" w:rsidP="003827DD">
            <w:pPr>
              <w:jc w:val="center"/>
            </w:pPr>
            <w:r>
              <w:t>U</w:t>
            </w:r>
          </w:p>
        </w:tc>
        <w:tc>
          <w:tcPr>
            <w:tcW w:w="217" w:type="pct"/>
          </w:tcPr>
          <w:p w14:paraId="6C35E2B7" w14:textId="77777777" w:rsidR="00655761" w:rsidRPr="00947386" w:rsidRDefault="00655761" w:rsidP="003827DD">
            <w:pPr>
              <w:jc w:val="center"/>
            </w:pPr>
            <w:r>
              <w:t>8</w:t>
            </w:r>
          </w:p>
        </w:tc>
      </w:tr>
      <w:tr w:rsidR="00655761" w:rsidRPr="00947386" w14:paraId="275DDB2F" w14:textId="77777777" w:rsidTr="003827DD">
        <w:trPr>
          <w:trHeight w:val="283"/>
        </w:trPr>
        <w:tc>
          <w:tcPr>
            <w:tcW w:w="272" w:type="pct"/>
          </w:tcPr>
          <w:p w14:paraId="50A5ABC2" w14:textId="77777777" w:rsidR="00655761" w:rsidRPr="00947386" w:rsidRDefault="00655761" w:rsidP="003827DD">
            <w:pPr>
              <w:jc w:val="center"/>
            </w:pPr>
          </w:p>
        </w:tc>
        <w:tc>
          <w:tcPr>
            <w:tcW w:w="189" w:type="pct"/>
          </w:tcPr>
          <w:p w14:paraId="7EBB0DC9" w14:textId="77777777" w:rsidR="00655761" w:rsidRPr="00947386" w:rsidRDefault="00655761" w:rsidP="003827DD">
            <w:pPr>
              <w:jc w:val="center"/>
            </w:pPr>
            <w:r w:rsidRPr="00947386">
              <w:t>b.</w:t>
            </w:r>
          </w:p>
        </w:tc>
        <w:tc>
          <w:tcPr>
            <w:tcW w:w="3684" w:type="pct"/>
            <w:vAlign w:val="center"/>
          </w:tcPr>
          <w:p w14:paraId="690CCFD4" w14:textId="77777777" w:rsidR="00655761" w:rsidRPr="002316B2" w:rsidRDefault="00655761" w:rsidP="00B1184C">
            <w:pPr>
              <w:rPr>
                <w:bCs/>
              </w:rPr>
            </w:pPr>
            <w:r w:rsidRPr="002316B2">
              <w:rPr>
                <w:bCs/>
              </w:rPr>
              <w:t xml:space="preserve">Construct a simplified process flow diagram for tomato paste processing plant. </w:t>
            </w:r>
          </w:p>
        </w:tc>
        <w:tc>
          <w:tcPr>
            <w:tcW w:w="319" w:type="pct"/>
          </w:tcPr>
          <w:p w14:paraId="2B8DE2F1" w14:textId="77777777" w:rsidR="00655761" w:rsidRPr="00DC17D1" w:rsidRDefault="00655761" w:rsidP="003827DD">
            <w:pPr>
              <w:jc w:val="center"/>
            </w:pPr>
            <w:r w:rsidRPr="00DC17D1">
              <w:t>CO6</w:t>
            </w:r>
          </w:p>
        </w:tc>
        <w:tc>
          <w:tcPr>
            <w:tcW w:w="319" w:type="pct"/>
          </w:tcPr>
          <w:p w14:paraId="7D47F2BE" w14:textId="77777777" w:rsidR="00655761" w:rsidRPr="00DC17D1" w:rsidRDefault="00655761" w:rsidP="003827DD">
            <w:pPr>
              <w:jc w:val="center"/>
            </w:pPr>
            <w:r w:rsidRPr="00DC17D1">
              <w:t>C</w:t>
            </w:r>
          </w:p>
        </w:tc>
        <w:tc>
          <w:tcPr>
            <w:tcW w:w="217" w:type="pct"/>
          </w:tcPr>
          <w:p w14:paraId="4C384FE5" w14:textId="77777777" w:rsidR="00655761" w:rsidRPr="00947386" w:rsidRDefault="00655761" w:rsidP="003827DD">
            <w:pPr>
              <w:jc w:val="center"/>
            </w:pPr>
            <w:r>
              <w:t>8</w:t>
            </w:r>
          </w:p>
        </w:tc>
      </w:tr>
      <w:tr w:rsidR="00655761" w:rsidRPr="00947386" w14:paraId="3A6CD177" w14:textId="77777777" w:rsidTr="003827DD">
        <w:trPr>
          <w:trHeight w:val="283"/>
        </w:trPr>
        <w:tc>
          <w:tcPr>
            <w:tcW w:w="272" w:type="pct"/>
          </w:tcPr>
          <w:p w14:paraId="56AE6F7E" w14:textId="77777777" w:rsidR="00655761" w:rsidRPr="00947386" w:rsidRDefault="00655761" w:rsidP="003827DD">
            <w:pPr>
              <w:jc w:val="center"/>
            </w:pPr>
          </w:p>
        </w:tc>
        <w:tc>
          <w:tcPr>
            <w:tcW w:w="189" w:type="pct"/>
          </w:tcPr>
          <w:p w14:paraId="7CF8114E" w14:textId="77777777" w:rsidR="00655761" w:rsidRPr="00947386" w:rsidRDefault="00655761" w:rsidP="003827DD">
            <w:pPr>
              <w:jc w:val="center"/>
            </w:pPr>
          </w:p>
        </w:tc>
        <w:tc>
          <w:tcPr>
            <w:tcW w:w="3684" w:type="pct"/>
          </w:tcPr>
          <w:p w14:paraId="53BCEA0D" w14:textId="77777777" w:rsidR="00655761" w:rsidRPr="003827DD" w:rsidRDefault="00655761" w:rsidP="001C418B">
            <w:pPr>
              <w:rPr>
                <w:bCs/>
              </w:rPr>
            </w:pPr>
          </w:p>
        </w:tc>
        <w:tc>
          <w:tcPr>
            <w:tcW w:w="319" w:type="pct"/>
          </w:tcPr>
          <w:p w14:paraId="116BD35C" w14:textId="77777777" w:rsidR="00655761" w:rsidRPr="009A124A" w:rsidRDefault="00655761" w:rsidP="003827DD">
            <w:pPr>
              <w:jc w:val="center"/>
              <w:rPr>
                <w:highlight w:val="yellow"/>
              </w:rPr>
            </w:pPr>
          </w:p>
        </w:tc>
        <w:tc>
          <w:tcPr>
            <w:tcW w:w="319" w:type="pct"/>
          </w:tcPr>
          <w:p w14:paraId="709833B4" w14:textId="77777777" w:rsidR="00655761" w:rsidRPr="009A124A" w:rsidRDefault="00655761" w:rsidP="003827DD">
            <w:pPr>
              <w:jc w:val="center"/>
              <w:rPr>
                <w:highlight w:val="yellow"/>
              </w:rPr>
            </w:pPr>
          </w:p>
        </w:tc>
        <w:tc>
          <w:tcPr>
            <w:tcW w:w="217" w:type="pct"/>
          </w:tcPr>
          <w:p w14:paraId="1A0484F1" w14:textId="77777777" w:rsidR="00655761" w:rsidRPr="00947386" w:rsidRDefault="00655761" w:rsidP="003827DD">
            <w:pPr>
              <w:jc w:val="center"/>
            </w:pPr>
          </w:p>
        </w:tc>
      </w:tr>
      <w:tr w:rsidR="00655761" w:rsidRPr="00947386" w14:paraId="0AF47896" w14:textId="77777777" w:rsidTr="003827DD">
        <w:trPr>
          <w:trHeight w:val="283"/>
        </w:trPr>
        <w:tc>
          <w:tcPr>
            <w:tcW w:w="272" w:type="pct"/>
          </w:tcPr>
          <w:p w14:paraId="7BAC99BE" w14:textId="77777777" w:rsidR="00655761" w:rsidRPr="00947386" w:rsidRDefault="00655761" w:rsidP="003827DD">
            <w:pPr>
              <w:jc w:val="center"/>
            </w:pPr>
            <w:r w:rsidRPr="00947386">
              <w:t>2.</w:t>
            </w:r>
          </w:p>
        </w:tc>
        <w:tc>
          <w:tcPr>
            <w:tcW w:w="189" w:type="pct"/>
          </w:tcPr>
          <w:p w14:paraId="27931439" w14:textId="77777777" w:rsidR="00655761" w:rsidRPr="00947386" w:rsidRDefault="00655761" w:rsidP="003827DD">
            <w:pPr>
              <w:jc w:val="center"/>
            </w:pPr>
            <w:r w:rsidRPr="00947386">
              <w:t>a.</w:t>
            </w:r>
          </w:p>
        </w:tc>
        <w:tc>
          <w:tcPr>
            <w:tcW w:w="3684" w:type="pct"/>
            <w:vAlign w:val="center"/>
          </w:tcPr>
          <w:p w14:paraId="507B8E78" w14:textId="77777777" w:rsidR="00655761" w:rsidRPr="003827DD" w:rsidRDefault="00655761" w:rsidP="00DC17D1">
            <w:pPr>
              <w:rPr>
                <w:bCs/>
              </w:rPr>
            </w:pPr>
            <w:r w:rsidRPr="003827DD">
              <w:rPr>
                <w:bCs/>
              </w:rPr>
              <w:t>Summarize</w:t>
            </w:r>
            <w:r>
              <w:rPr>
                <w:bCs/>
              </w:rPr>
              <w:t xml:space="preserve"> the</w:t>
            </w:r>
            <w:r w:rsidRPr="003827DD">
              <w:rPr>
                <w:bCs/>
              </w:rPr>
              <w:t xml:space="preserve"> types of capital cost estimates. </w:t>
            </w:r>
          </w:p>
        </w:tc>
        <w:tc>
          <w:tcPr>
            <w:tcW w:w="319" w:type="pct"/>
          </w:tcPr>
          <w:p w14:paraId="2F15818A" w14:textId="77777777" w:rsidR="00655761" w:rsidRPr="00DC17D1" w:rsidRDefault="00655761" w:rsidP="003827DD">
            <w:pPr>
              <w:jc w:val="center"/>
            </w:pPr>
            <w:r w:rsidRPr="00DC17D1">
              <w:t>CO1</w:t>
            </w:r>
          </w:p>
        </w:tc>
        <w:tc>
          <w:tcPr>
            <w:tcW w:w="319" w:type="pct"/>
          </w:tcPr>
          <w:p w14:paraId="67174CD8" w14:textId="77777777" w:rsidR="00655761" w:rsidRPr="00DC17D1" w:rsidRDefault="00655761" w:rsidP="003827DD">
            <w:pPr>
              <w:jc w:val="center"/>
            </w:pPr>
            <w:r w:rsidRPr="00DC17D1">
              <w:rPr>
                <w:color w:val="000000"/>
              </w:rPr>
              <w:t>U</w:t>
            </w:r>
          </w:p>
        </w:tc>
        <w:tc>
          <w:tcPr>
            <w:tcW w:w="217" w:type="pct"/>
          </w:tcPr>
          <w:p w14:paraId="03EBDFC7" w14:textId="77777777" w:rsidR="00655761" w:rsidRPr="00947386" w:rsidRDefault="00655761" w:rsidP="003827DD">
            <w:pPr>
              <w:jc w:val="center"/>
            </w:pPr>
            <w:r>
              <w:t>8</w:t>
            </w:r>
          </w:p>
        </w:tc>
      </w:tr>
      <w:tr w:rsidR="00655761" w:rsidRPr="00947386" w14:paraId="507A4940" w14:textId="77777777" w:rsidTr="003827DD">
        <w:trPr>
          <w:trHeight w:val="283"/>
        </w:trPr>
        <w:tc>
          <w:tcPr>
            <w:tcW w:w="272" w:type="pct"/>
          </w:tcPr>
          <w:p w14:paraId="5FC2DB2C" w14:textId="77777777" w:rsidR="00655761" w:rsidRPr="00947386" w:rsidRDefault="00655761" w:rsidP="003827DD">
            <w:pPr>
              <w:jc w:val="center"/>
            </w:pPr>
          </w:p>
        </w:tc>
        <w:tc>
          <w:tcPr>
            <w:tcW w:w="189" w:type="pct"/>
          </w:tcPr>
          <w:p w14:paraId="515F082A" w14:textId="77777777" w:rsidR="00655761" w:rsidRPr="00947386" w:rsidRDefault="00655761" w:rsidP="003827DD">
            <w:pPr>
              <w:jc w:val="center"/>
            </w:pPr>
            <w:r w:rsidRPr="00947386">
              <w:t>b.</w:t>
            </w:r>
          </w:p>
        </w:tc>
        <w:tc>
          <w:tcPr>
            <w:tcW w:w="3684" w:type="pct"/>
            <w:vAlign w:val="center"/>
          </w:tcPr>
          <w:p w14:paraId="45C923A6" w14:textId="77777777" w:rsidR="00655761" w:rsidRPr="003827DD" w:rsidRDefault="00655761" w:rsidP="00DC17D1">
            <w:pPr>
              <w:rPr>
                <w:bCs/>
              </w:rPr>
            </w:pPr>
            <w:r w:rsidRPr="003827DD">
              <w:rPr>
                <w:bCs/>
              </w:rPr>
              <w:t xml:space="preserve">Illustrate the food plant design situations. </w:t>
            </w:r>
          </w:p>
        </w:tc>
        <w:tc>
          <w:tcPr>
            <w:tcW w:w="319" w:type="pct"/>
          </w:tcPr>
          <w:p w14:paraId="506982D3" w14:textId="77777777" w:rsidR="00655761" w:rsidRPr="00DC17D1" w:rsidRDefault="00655761" w:rsidP="003827DD">
            <w:pPr>
              <w:jc w:val="center"/>
            </w:pPr>
            <w:r w:rsidRPr="00DC17D1">
              <w:t>CO2</w:t>
            </w:r>
          </w:p>
        </w:tc>
        <w:tc>
          <w:tcPr>
            <w:tcW w:w="319" w:type="pct"/>
          </w:tcPr>
          <w:p w14:paraId="7ACCCB97" w14:textId="77777777" w:rsidR="00655761" w:rsidRPr="00DC17D1" w:rsidRDefault="00655761" w:rsidP="003827DD">
            <w:pPr>
              <w:jc w:val="center"/>
            </w:pPr>
            <w:r>
              <w:rPr>
                <w:color w:val="000000"/>
              </w:rPr>
              <w:t>U</w:t>
            </w:r>
          </w:p>
        </w:tc>
        <w:tc>
          <w:tcPr>
            <w:tcW w:w="217" w:type="pct"/>
          </w:tcPr>
          <w:p w14:paraId="1DAB5220" w14:textId="77777777" w:rsidR="00655761" w:rsidRPr="00947386" w:rsidRDefault="00655761" w:rsidP="003827DD">
            <w:pPr>
              <w:jc w:val="center"/>
            </w:pPr>
            <w:r>
              <w:t>8</w:t>
            </w:r>
          </w:p>
        </w:tc>
      </w:tr>
      <w:tr w:rsidR="00655761" w:rsidRPr="00947386" w14:paraId="60D437AF" w14:textId="77777777" w:rsidTr="003827DD">
        <w:trPr>
          <w:trHeight w:val="283"/>
        </w:trPr>
        <w:tc>
          <w:tcPr>
            <w:tcW w:w="272" w:type="pct"/>
          </w:tcPr>
          <w:p w14:paraId="7E58FBDB" w14:textId="77777777" w:rsidR="00655761" w:rsidRPr="00947386" w:rsidRDefault="00655761" w:rsidP="003827DD">
            <w:pPr>
              <w:jc w:val="center"/>
            </w:pPr>
          </w:p>
        </w:tc>
        <w:tc>
          <w:tcPr>
            <w:tcW w:w="189" w:type="pct"/>
          </w:tcPr>
          <w:p w14:paraId="36C2F812" w14:textId="77777777" w:rsidR="00655761" w:rsidRPr="00947386" w:rsidRDefault="00655761" w:rsidP="003827DD">
            <w:pPr>
              <w:jc w:val="center"/>
            </w:pPr>
          </w:p>
        </w:tc>
        <w:tc>
          <w:tcPr>
            <w:tcW w:w="3684" w:type="pct"/>
          </w:tcPr>
          <w:p w14:paraId="70B39996" w14:textId="77777777" w:rsidR="00655761" w:rsidRPr="003827DD" w:rsidRDefault="00655761" w:rsidP="001C418B">
            <w:pPr>
              <w:rPr>
                <w:bCs/>
              </w:rPr>
            </w:pPr>
          </w:p>
        </w:tc>
        <w:tc>
          <w:tcPr>
            <w:tcW w:w="319" w:type="pct"/>
          </w:tcPr>
          <w:p w14:paraId="35180189" w14:textId="77777777" w:rsidR="00655761" w:rsidRPr="00947386" w:rsidRDefault="00655761" w:rsidP="003827DD">
            <w:pPr>
              <w:jc w:val="center"/>
            </w:pPr>
          </w:p>
        </w:tc>
        <w:tc>
          <w:tcPr>
            <w:tcW w:w="319" w:type="pct"/>
          </w:tcPr>
          <w:p w14:paraId="74FFA9ED" w14:textId="77777777" w:rsidR="00655761" w:rsidRPr="00947386" w:rsidRDefault="00655761" w:rsidP="003827DD">
            <w:pPr>
              <w:jc w:val="center"/>
            </w:pPr>
          </w:p>
        </w:tc>
        <w:tc>
          <w:tcPr>
            <w:tcW w:w="217" w:type="pct"/>
          </w:tcPr>
          <w:p w14:paraId="0F26DC0A" w14:textId="77777777" w:rsidR="00655761" w:rsidRPr="00947386" w:rsidRDefault="00655761" w:rsidP="003827DD">
            <w:pPr>
              <w:jc w:val="center"/>
            </w:pPr>
          </w:p>
        </w:tc>
      </w:tr>
      <w:tr w:rsidR="00655761" w:rsidRPr="00947386" w14:paraId="7705ED7A" w14:textId="77777777" w:rsidTr="003827DD">
        <w:trPr>
          <w:trHeight w:val="283"/>
        </w:trPr>
        <w:tc>
          <w:tcPr>
            <w:tcW w:w="272" w:type="pct"/>
          </w:tcPr>
          <w:p w14:paraId="48691C6D" w14:textId="77777777" w:rsidR="00655761" w:rsidRPr="00947386" w:rsidRDefault="00655761" w:rsidP="003827DD">
            <w:pPr>
              <w:jc w:val="center"/>
            </w:pPr>
            <w:r w:rsidRPr="00947386">
              <w:t>3.</w:t>
            </w:r>
          </w:p>
        </w:tc>
        <w:tc>
          <w:tcPr>
            <w:tcW w:w="189" w:type="pct"/>
          </w:tcPr>
          <w:p w14:paraId="03745200" w14:textId="77777777" w:rsidR="00655761" w:rsidRPr="00947386" w:rsidRDefault="00655761" w:rsidP="003827DD">
            <w:pPr>
              <w:jc w:val="center"/>
            </w:pPr>
            <w:r w:rsidRPr="00947386">
              <w:t>a.</w:t>
            </w:r>
          </w:p>
        </w:tc>
        <w:tc>
          <w:tcPr>
            <w:tcW w:w="3684" w:type="pct"/>
          </w:tcPr>
          <w:p w14:paraId="207A79A8" w14:textId="77777777" w:rsidR="00655761" w:rsidRPr="003827DD" w:rsidRDefault="00655761" w:rsidP="009A124A">
            <w:pPr>
              <w:rPr>
                <w:bCs/>
              </w:rPr>
            </w:pPr>
            <w:r w:rsidRPr="003827DD">
              <w:rPr>
                <w:bCs/>
              </w:rPr>
              <w:t xml:space="preserve">Classify the unit operations involved in Food Processing. </w:t>
            </w:r>
          </w:p>
        </w:tc>
        <w:tc>
          <w:tcPr>
            <w:tcW w:w="319" w:type="pct"/>
          </w:tcPr>
          <w:p w14:paraId="1599E997" w14:textId="77777777" w:rsidR="00655761" w:rsidRPr="00947386" w:rsidRDefault="00655761" w:rsidP="003827DD">
            <w:pPr>
              <w:jc w:val="center"/>
            </w:pPr>
            <w:r>
              <w:t>CO3</w:t>
            </w:r>
          </w:p>
        </w:tc>
        <w:tc>
          <w:tcPr>
            <w:tcW w:w="319" w:type="pct"/>
          </w:tcPr>
          <w:p w14:paraId="4CA30B3D" w14:textId="77777777" w:rsidR="00655761" w:rsidRPr="00947386" w:rsidRDefault="00655761" w:rsidP="003827DD">
            <w:pPr>
              <w:jc w:val="center"/>
            </w:pPr>
            <w:r>
              <w:t>A</w:t>
            </w:r>
          </w:p>
        </w:tc>
        <w:tc>
          <w:tcPr>
            <w:tcW w:w="217" w:type="pct"/>
          </w:tcPr>
          <w:p w14:paraId="25F304A5" w14:textId="77777777" w:rsidR="00655761" w:rsidRPr="00947386" w:rsidRDefault="00655761" w:rsidP="003827DD">
            <w:pPr>
              <w:jc w:val="center"/>
            </w:pPr>
            <w:r>
              <w:t>8</w:t>
            </w:r>
          </w:p>
        </w:tc>
      </w:tr>
      <w:tr w:rsidR="00655761" w:rsidRPr="00947386" w14:paraId="43BDB3B6" w14:textId="77777777" w:rsidTr="003827DD">
        <w:trPr>
          <w:trHeight w:val="283"/>
        </w:trPr>
        <w:tc>
          <w:tcPr>
            <w:tcW w:w="272" w:type="pct"/>
          </w:tcPr>
          <w:p w14:paraId="397462B9" w14:textId="77777777" w:rsidR="00655761" w:rsidRPr="00947386" w:rsidRDefault="00655761" w:rsidP="003827DD">
            <w:pPr>
              <w:jc w:val="center"/>
            </w:pPr>
          </w:p>
        </w:tc>
        <w:tc>
          <w:tcPr>
            <w:tcW w:w="189" w:type="pct"/>
          </w:tcPr>
          <w:p w14:paraId="40FC215C" w14:textId="77777777" w:rsidR="00655761" w:rsidRPr="00947386" w:rsidRDefault="00655761" w:rsidP="003827DD">
            <w:pPr>
              <w:jc w:val="center"/>
            </w:pPr>
            <w:r w:rsidRPr="00947386">
              <w:t>b.</w:t>
            </w:r>
          </w:p>
        </w:tc>
        <w:tc>
          <w:tcPr>
            <w:tcW w:w="3684" w:type="pct"/>
          </w:tcPr>
          <w:p w14:paraId="23988B35" w14:textId="77777777" w:rsidR="00655761" w:rsidRPr="002316B2" w:rsidRDefault="00655761" w:rsidP="003827DD">
            <w:pPr>
              <w:jc w:val="both"/>
              <w:rPr>
                <w:bCs/>
              </w:rPr>
            </w:pPr>
            <w:r w:rsidRPr="003827DD">
              <w:rPr>
                <w:bCs/>
              </w:rPr>
              <w:t xml:space="preserve">Summarize the types of capital cost estimates of a newly established food processing unit.  </w:t>
            </w:r>
          </w:p>
        </w:tc>
        <w:tc>
          <w:tcPr>
            <w:tcW w:w="319" w:type="pct"/>
          </w:tcPr>
          <w:p w14:paraId="2E21405B" w14:textId="77777777" w:rsidR="00655761" w:rsidRPr="00947386" w:rsidRDefault="00655761" w:rsidP="003827DD">
            <w:pPr>
              <w:jc w:val="center"/>
            </w:pPr>
            <w:r>
              <w:t>CO3</w:t>
            </w:r>
          </w:p>
        </w:tc>
        <w:tc>
          <w:tcPr>
            <w:tcW w:w="319" w:type="pct"/>
          </w:tcPr>
          <w:p w14:paraId="4CAE9D34" w14:textId="77777777" w:rsidR="00655761" w:rsidRPr="00947386" w:rsidRDefault="00655761" w:rsidP="003827DD">
            <w:pPr>
              <w:jc w:val="center"/>
            </w:pPr>
            <w:r>
              <w:t>U</w:t>
            </w:r>
          </w:p>
        </w:tc>
        <w:tc>
          <w:tcPr>
            <w:tcW w:w="217" w:type="pct"/>
          </w:tcPr>
          <w:p w14:paraId="61D1ABEE" w14:textId="77777777" w:rsidR="00655761" w:rsidRPr="00947386" w:rsidRDefault="00655761" w:rsidP="003827DD">
            <w:pPr>
              <w:jc w:val="center"/>
            </w:pPr>
            <w:r>
              <w:t>8</w:t>
            </w:r>
          </w:p>
        </w:tc>
      </w:tr>
      <w:tr w:rsidR="00655761" w:rsidRPr="00947386" w14:paraId="1FCC43E2" w14:textId="77777777" w:rsidTr="003827DD">
        <w:trPr>
          <w:trHeight w:val="283"/>
        </w:trPr>
        <w:tc>
          <w:tcPr>
            <w:tcW w:w="272" w:type="pct"/>
          </w:tcPr>
          <w:p w14:paraId="5FA41652" w14:textId="77777777" w:rsidR="00655761" w:rsidRPr="00947386" w:rsidRDefault="00655761" w:rsidP="003827DD">
            <w:pPr>
              <w:jc w:val="center"/>
            </w:pPr>
          </w:p>
        </w:tc>
        <w:tc>
          <w:tcPr>
            <w:tcW w:w="189" w:type="pct"/>
          </w:tcPr>
          <w:p w14:paraId="34F93363" w14:textId="77777777" w:rsidR="00655761" w:rsidRPr="00947386" w:rsidRDefault="00655761" w:rsidP="003827DD">
            <w:pPr>
              <w:jc w:val="center"/>
            </w:pPr>
          </w:p>
        </w:tc>
        <w:tc>
          <w:tcPr>
            <w:tcW w:w="3684" w:type="pct"/>
          </w:tcPr>
          <w:p w14:paraId="57353082" w14:textId="77777777" w:rsidR="00655761" w:rsidRPr="003827DD" w:rsidRDefault="00655761" w:rsidP="001C418B">
            <w:pPr>
              <w:rPr>
                <w:bCs/>
              </w:rPr>
            </w:pPr>
          </w:p>
        </w:tc>
        <w:tc>
          <w:tcPr>
            <w:tcW w:w="319" w:type="pct"/>
          </w:tcPr>
          <w:p w14:paraId="2E92D95F" w14:textId="77777777" w:rsidR="00655761" w:rsidRPr="00947386" w:rsidRDefault="00655761" w:rsidP="003827DD">
            <w:pPr>
              <w:jc w:val="center"/>
            </w:pPr>
          </w:p>
        </w:tc>
        <w:tc>
          <w:tcPr>
            <w:tcW w:w="319" w:type="pct"/>
          </w:tcPr>
          <w:p w14:paraId="52A9EBCD" w14:textId="77777777" w:rsidR="00655761" w:rsidRPr="00947386" w:rsidRDefault="00655761" w:rsidP="003827DD">
            <w:pPr>
              <w:jc w:val="center"/>
            </w:pPr>
          </w:p>
        </w:tc>
        <w:tc>
          <w:tcPr>
            <w:tcW w:w="217" w:type="pct"/>
          </w:tcPr>
          <w:p w14:paraId="5BC7EC97" w14:textId="77777777" w:rsidR="00655761" w:rsidRPr="00947386" w:rsidRDefault="00655761" w:rsidP="003827DD">
            <w:pPr>
              <w:jc w:val="center"/>
            </w:pPr>
          </w:p>
        </w:tc>
      </w:tr>
      <w:tr w:rsidR="00655761" w:rsidRPr="00947386" w14:paraId="76F951D7" w14:textId="77777777" w:rsidTr="003827DD">
        <w:trPr>
          <w:trHeight w:val="283"/>
        </w:trPr>
        <w:tc>
          <w:tcPr>
            <w:tcW w:w="272" w:type="pct"/>
          </w:tcPr>
          <w:p w14:paraId="7A550592" w14:textId="77777777" w:rsidR="00655761" w:rsidRPr="00947386" w:rsidRDefault="00655761" w:rsidP="003827DD">
            <w:pPr>
              <w:jc w:val="center"/>
            </w:pPr>
            <w:r w:rsidRPr="00947386">
              <w:t>4.</w:t>
            </w:r>
          </w:p>
        </w:tc>
        <w:tc>
          <w:tcPr>
            <w:tcW w:w="189" w:type="pct"/>
          </w:tcPr>
          <w:p w14:paraId="2AC3B564" w14:textId="77777777" w:rsidR="00655761" w:rsidRPr="00947386" w:rsidRDefault="00655761" w:rsidP="003827DD">
            <w:pPr>
              <w:jc w:val="center"/>
            </w:pPr>
            <w:r w:rsidRPr="00947386">
              <w:t>a.</w:t>
            </w:r>
          </w:p>
        </w:tc>
        <w:tc>
          <w:tcPr>
            <w:tcW w:w="3684" w:type="pct"/>
          </w:tcPr>
          <w:p w14:paraId="311280D7" w14:textId="77777777" w:rsidR="00655761" w:rsidRPr="003827DD" w:rsidRDefault="00655761" w:rsidP="009A124A">
            <w:pPr>
              <w:rPr>
                <w:bCs/>
              </w:rPr>
            </w:pPr>
            <w:r w:rsidRPr="003827DD">
              <w:rPr>
                <w:bCs/>
              </w:rPr>
              <w:t xml:space="preserve">Write a note on cost indices. </w:t>
            </w:r>
          </w:p>
        </w:tc>
        <w:tc>
          <w:tcPr>
            <w:tcW w:w="319" w:type="pct"/>
          </w:tcPr>
          <w:p w14:paraId="2DE584D5" w14:textId="77777777" w:rsidR="00655761" w:rsidRPr="00947386" w:rsidRDefault="00655761" w:rsidP="003827DD">
            <w:pPr>
              <w:jc w:val="center"/>
            </w:pPr>
            <w:r>
              <w:t>CO1</w:t>
            </w:r>
          </w:p>
        </w:tc>
        <w:tc>
          <w:tcPr>
            <w:tcW w:w="319" w:type="pct"/>
          </w:tcPr>
          <w:p w14:paraId="5925B937" w14:textId="77777777" w:rsidR="00655761" w:rsidRPr="00947386" w:rsidRDefault="00655761" w:rsidP="003827DD">
            <w:pPr>
              <w:jc w:val="center"/>
            </w:pPr>
            <w:r>
              <w:t>R</w:t>
            </w:r>
          </w:p>
        </w:tc>
        <w:tc>
          <w:tcPr>
            <w:tcW w:w="217" w:type="pct"/>
          </w:tcPr>
          <w:p w14:paraId="173F6B05" w14:textId="77777777" w:rsidR="00655761" w:rsidRPr="00947386" w:rsidRDefault="00655761" w:rsidP="003827DD">
            <w:pPr>
              <w:jc w:val="center"/>
            </w:pPr>
            <w:r>
              <w:t>8</w:t>
            </w:r>
          </w:p>
        </w:tc>
      </w:tr>
      <w:tr w:rsidR="00655761" w:rsidRPr="00947386" w14:paraId="72EB0504" w14:textId="77777777" w:rsidTr="003827DD">
        <w:trPr>
          <w:trHeight w:val="283"/>
        </w:trPr>
        <w:tc>
          <w:tcPr>
            <w:tcW w:w="272" w:type="pct"/>
          </w:tcPr>
          <w:p w14:paraId="55C599B1" w14:textId="77777777" w:rsidR="00655761" w:rsidRPr="00947386" w:rsidRDefault="00655761" w:rsidP="003827DD">
            <w:pPr>
              <w:jc w:val="center"/>
            </w:pPr>
          </w:p>
        </w:tc>
        <w:tc>
          <w:tcPr>
            <w:tcW w:w="189" w:type="pct"/>
          </w:tcPr>
          <w:p w14:paraId="18A60D6B" w14:textId="77777777" w:rsidR="00655761" w:rsidRPr="00947386" w:rsidRDefault="00655761" w:rsidP="003827DD">
            <w:pPr>
              <w:jc w:val="center"/>
            </w:pPr>
            <w:r w:rsidRPr="00947386">
              <w:t>b.</w:t>
            </w:r>
          </w:p>
        </w:tc>
        <w:tc>
          <w:tcPr>
            <w:tcW w:w="3684" w:type="pct"/>
          </w:tcPr>
          <w:p w14:paraId="355D8DD9" w14:textId="77777777" w:rsidR="00655761" w:rsidRPr="002316B2" w:rsidRDefault="00655761" w:rsidP="009A124A">
            <w:pPr>
              <w:rPr>
                <w:bCs/>
              </w:rPr>
            </w:pPr>
            <w:r w:rsidRPr="003827DD">
              <w:rPr>
                <w:bCs/>
              </w:rPr>
              <w:t xml:space="preserve">Analyze the risk factors involved in the marketability of the product.  </w:t>
            </w:r>
          </w:p>
        </w:tc>
        <w:tc>
          <w:tcPr>
            <w:tcW w:w="319" w:type="pct"/>
          </w:tcPr>
          <w:p w14:paraId="61179EB6" w14:textId="77777777" w:rsidR="00655761" w:rsidRPr="00947386" w:rsidRDefault="00655761" w:rsidP="003827DD">
            <w:pPr>
              <w:jc w:val="center"/>
            </w:pPr>
            <w:r>
              <w:t>CO4</w:t>
            </w:r>
          </w:p>
        </w:tc>
        <w:tc>
          <w:tcPr>
            <w:tcW w:w="319" w:type="pct"/>
          </w:tcPr>
          <w:p w14:paraId="6230A6FF" w14:textId="77777777" w:rsidR="00655761" w:rsidRPr="00947386" w:rsidRDefault="00655761" w:rsidP="003827DD">
            <w:pPr>
              <w:jc w:val="center"/>
            </w:pPr>
            <w:r>
              <w:t>An</w:t>
            </w:r>
          </w:p>
        </w:tc>
        <w:tc>
          <w:tcPr>
            <w:tcW w:w="217" w:type="pct"/>
          </w:tcPr>
          <w:p w14:paraId="7F8380A4" w14:textId="77777777" w:rsidR="00655761" w:rsidRPr="00947386" w:rsidRDefault="00655761" w:rsidP="003827DD">
            <w:pPr>
              <w:jc w:val="center"/>
            </w:pPr>
            <w:r>
              <w:t>8</w:t>
            </w:r>
          </w:p>
        </w:tc>
      </w:tr>
      <w:tr w:rsidR="00655761" w:rsidRPr="00947386" w14:paraId="40719666" w14:textId="77777777" w:rsidTr="003827DD">
        <w:trPr>
          <w:trHeight w:val="283"/>
        </w:trPr>
        <w:tc>
          <w:tcPr>
            <w:tcW w:w="272" w:type="pct"/>
          </w:tcPr>
          <w:p w14:paraId="3D2C6AF5" w14:textId="77777777" w:rsidR="00655761" w:rsidRPr="00947386" w:rsidRDefault="00655761" w:rsidP="003827DD">
            <w:pPr>
              <w:jc w:val="center"/>
            </w:pPr>
          </w:p>
        </w:tc>
        <w:tc>
          <w:tcPr>
            <w:tcW w:w="189" w:type="pct"/>
          </w:tcPr>
          <w:p w14:paraId="6C100042" w14:textId="77777777" w:rsidR="00655761" w:rsidRPr="00947386" w:rsidRDefault="00655761" w:rsidP="003827DD">
            <w:pPr>
              <w:jc w:val="center"/>
            </w:pPr>
          </w:p>
        </w:tc>
        <w:tc>
          <w:tcPr>
            <w:tcW w:w="3684" w:type="pct"/>
          </w:tcPr>
          <w:p w14:paraId="3CE6DA37" w14:textId="77777777" w:rsidR="00655761" w:rsidRPr="002316B2" w:rsidRDefault="00655761" w:rsidP="001C418B"/>
        </w:tc>
        <w:tc>
          <w:tcPr>
            <w:tcW w:w="319" w:type="pct"/>
          </w:tcPr>
          <w:p w14:paraId="7F4E3BBB" w14:textId="77777777" w:rsidR="00655761" w:rsidRPr="00947386" w:rsidRDefault="00655761" w:rsidP="003827DD">
            <w:pPr>
              <w:jc w:val="center"/>
            </w:pPr>
          </w:p>
        </w:tc>
        <w:tc>
          <w:tcPr>
            <w:tcW w:w="319" w:type="pct"/>
          </w:tcPr>
          <w:p w14:paraId="77566745" w14:textId="77777777" w:rsidR="00655761" w:rsidRPr="00947386" w:rsidRDefault="00655761" w:rsidP="003827DD">
            <w:pPr>
              <w:jc w:val="center"/>
            </w:pPr>
          </w:p>
        </w:tc>
        <w:tc>
          <w:tcPr>
            <w:tcW w:w="217" w:type="pct"/>
          </w:tcPr>
          <w:p w14:paraId="48C4C976" w14:textId="77777777" w:rsidR="00655761" w:rsidRPr="00947386" w:rsidRDefault="00655761" w:rsidP="003827DD">
            <w:pPr>
              <w:jc w:val="center"/>
            </w:pPr>
          </w:p>
        </w:tc>
      </w:tr>
      <w:tr w:rsidR="00655761" w:rsidRPr="00947386" w14:paraId="089BC327" w14:textId="77777777" w:rsidTr="003827DD">
        <w:trPr>
          <w:trHeight w:val="283"/>
        </w:trPr>
        <w:tc>
          <w:tcPr>
            <w:tcW w:w="272" w:type="pct"/>
          </w:tcPr>
          <w:p w14:paraId="60A39B6C" w14:textId="77777777" w:rsidR="00655761" w:rsidRPr="00947386" w:rsidRDefault="00655761" w:rsidP="003827DD">
            <w:pPr>
              <w:jc w:val="center"/>
            </w:pPr>
            <w:r w:rsidRPr="00947386">
              <w:t>5.</w:t>
            </w:r>
          </w:p>
        </w:tc>
        <w:tc>
          <w:tcPr>
            <w:tcW w:w="189" w:type="pct"/>
          </w:tcPr>
          <w:p w14:paraId="7F8E6C4D" w14:textId="77777777" w:rsidR="00655761" w:rsidRPr="00947386" w:rsidRDefault="00655761" w:rsidP="003827DD">
            <w:pPr>
              <w:jc w:val="center"/>
            </w:pPr>
            <w:r w:rsidRPr="00947386">
              <w:t>a.</w:t>
            </w:r>
          </w:p>
        </w:tc>
        <w:tc>
          <w:tcPr>
            <w:tcW w:w="3684" w:type="pct"/>
          </w:tcPr>
          <w:p w14:paraId="15DDBFA9" w14:textId="77777777" w:rsidR="00655761" w:rsidRPr="002316B2" w:rsidRDefault="00655761" w:rsidP="003827DD">
            <w:pPr>
              <w:jc w:val="both"/>
            </w:pPr>
            <w:r w:rsidRPr="002316B2">
              <w:t xml:space="preserve">Illustrate the Materials of construction used in food industry and their importance. </w:t>
            </w:r>
          </w:p>
        </w:tc>
        <w:tc>
          <w:tcPr>
            <w:tcW w:w="319" w:type="pct"/>
          </w:tcPr>
          <w:p w14:paraId="770E6945" w14:textId="77777777" w:rsidR="00655761" w:rsidRPr="00947386" w:rsidRDefault="00655761" w:rsidP="003827DD">
            <w:pPr>
              <w:jc w:val="center"/>
            </w:pPr>
            <w:r w:rsidRPr="00947386">
              <w:t>CO5</w:t>
            </w:r>
          </w:p>
        </w:tc>
        <w:tc>
          <w:tcPr>
            <w:tcW w:w="319" w:type="pct"/>
          </w:tcPr>
          <w:p w14:paraId="7EE962B7" w14:textId="77777777" w:rsidR="00655761" w:rsidRPr="00947386" w:rsidRDefault="00655761" w:rsidP="003827DD">
            <w:pPr>
              <w:jc w:val="center"/>
            </w:pPr>
            <w:r>
              <w:t>U</w:t>
            </w:r>
          </w:p>
        </w:tc>
        <w:tc>
          <w:tcPr>
            <w:tcW w:w="217" w:type="pct"/>
          </w:tcPr>
          <w:p w14:paraId="5A7D00FD" w14:textId="77777777" w:rsidR="00655761" w:rsidRPr="00947386" w:rsidRDefault="00655761" w:rsidP="003827DD">
            <w:pPr>
              <w:jc w:val="center"/>
            </w:pPr>
            <w:r>
              <w:t>8</w:t>
            </w:r>
          </w:p>
        </w:tc>
      </w:tr>
      <w:tr w:rsidR="00655761" w:rsidRPr="00947386" w14:paraId="55EB5E88" w14:textId="77777777" w:rsidTr="003827DD">
        <w:trPr>
          <w:trHeight w:val="283"/>
        </w:trPr>
        <w:tc>
          <w:tcPr>
            <w:tcW w:w="272" w:type="pct"/>
          </w:tcPr>
          <w:p w14:paraId="5A9A6F75" w14:textId="77777777" w:rsidR="00655761" w:rsidRPr="00947386" w:rsidRDefault="00655761" w:rsidP="003827DD">
            <w:pPr>
              <w:jc w:val="center"/>
            </w:pPr>
          </w:p>
        </w:tc>
        <w:tc>
          <w:tcPr>
            <w:tcW w:w="189" w:type="pct"/>
          </w:tcPr>
          <w:p w14:paraId="71B2AF7F" w14:textId="77777777" w:rsidR="00655761" w:rsidRPr="00947386" w:rsidRDefault="00655761" w:rsidP="003827DD">
            <w:pPr>
              <w:jc w:val="center"/>
            </w:pPr>
            <w:r w:rsidRPr="00947386">
              <w:t>b.</w:t>
            </w:r>
          </w:p>
        </w:tc>
        <w:tc>
          <w:tcPr>
            <w:tcW w:w="3684" w:type="pct"/>
          </w:tcPr>
          <w:p w14:paraId="6F038CBA" w14:textId="77777777" w:rsidR="00655761" w:rsidRPr="002316B2" w:rsidRDefault="00655761" w:rsidP="003827DD">
            <w:pPr>
              <w:jc w:val="both"/>
              <w:rPr>
                <w:bCs/>
              </w:rPr>
            </w:pPr>
            <w:r w:rsidRPr="002316B2">
              <w:rPr>
                <w:bCs/>
              </w:rPr>
              <w:t xml:space="preserve">Estimation of </w:t>
            </w:r>
            <w:r>
              <w:rPr>
                <w:bCs/>
              </w:rPr>
              <w:t xml:space="preserve">labor requirements - </w:t>
            </w:r>
            <w:r w:rsidRPr="002316B2">
              <w:rPr>
                <w:bCs/>
              </w:rPr>
              <w:t xml:space="preserve">Consider a highly automated processing plant having a capacity of 100 tons/day of product and requiring principal processing steps of heat transfer, reaction, and distillation. </w:t>
            </w:r>
            <w:r>
              <w:rPr>
                <w:bCs/>
              </w:rPr>
              <w:t>Determine</w:t>
            </w:r>
            <w:r w:rsidRPr="002316B2">
              <w:rPr>
                <w:bCs/>
              </w:rPr>
              <w:t xml:space="preserve"> the average operating labor requirements for an a</w:t>
            </w:r>
            <w:r>
              <w:rPr>
                <w:bCs/>
              </w:rPr>
              <w:t>nnual operation of 300 days.</w:t>
            </w:r>
          </w:p>
        </w:tc>
        <w:tc>
          <w:tcPr>
            <w:tcW w:w="319" w:type="pct"/>
          </w:tcPr>
          <w:p w14:paraId="763AA37E" w14:textId="77777777" w:rsidR="00655761" w:rsidRPr="00947386" w:rsidRDefault="00655761" w:rsidP="003827DD">
            <w:pPr>
              <w:jc w:val="center"/>
            </w:pPr>
            <w:r w:rsidRPr="00947386">
              <w:t>CO</w:t>
            </w:r>
            <w:r>
              <w:t>4</w:t>
            </w:r>
          </w:p>
        </w:tc>
        <w:tc>
          <w:tcPr>
            <w:tcW w:w="319" w:type="pct"/>
          </w:tcPr>
          <w:p w14:paraId="429F1694" w14:textId="77777777" w:rsidR="00655761" w:rsidRPr="00947386" w:rsidRDefault="00655761" w:rsidP="003827DD">
            <w:pPr>
              <w:jc w:val="center"/>
            </w:pPr>
            <w:r>
              <w:t>An</w:t>
            </w:r>
          </w:p>
        </w:tc>
        <w:tc>
          <w:tcPr>
            <w:tcW w:w="217" w:type="pct"/>
          </w:tcPr>
          <w:p w14:paraId="6C3204B4" w14:textId="77777777" w:rsidR="00655761" w:rsidRPr="00947386" w:rsidRDefault="00655761" w:rsidP="003827DD">
            <w:pPr>
              <w:jc w:val="center"/>
            </w:pPr>
            <w:r>
              <w:t>8</w:t>
            </w:r>
          </w:p>
        </w:tc>
      </w:tr>
      <w:tr w:rsidR="00655761" w:rsidRPr="00947386" w14:paraId="37ECCDA4" w14:textId="77777777" w:rsidTr="003827DD">
        <w:trPr>
          <w:trHeight w:val="283"/>
        </w:trPr>
        <w:tc>
          <w:tcPr>
            <w:tcW w:w="272" w:type="pct"/>
          </w:tcPr>
          <w:p w14:paraId="41966C09" w14:textId="77777777" w:rsidR="00655761" w:rsidRPr="00947386" w:rsidRDefault="00655761" w:rsidP="003827DD">
            <w:pPr>
              <w:jc w:val="center"/>
            </w:pPr>
          </w:p>
        </w:tc>
        <w:tc>
          <w:tcPr>
            <w:tcW w:w="189" w:type="pct"/>
          </w:tcPr>
          <w:p w14:paraId="42BB6CF0" w14:textId="77777777" w:rsidR="00655761" w:rsidRPr="00947386" w:rsidRDefault="00655761" w:rsidP="003827DD">
            <w:pPr>
              <w:jc w:val="center"/>
            </w:pPr>
          </w:p>
        </w:tc>
        <w:tc>
          <w:tcPr>
            <w:tcW w:w="3684" w:type="pct"/>
          </w:tcPr>
          <w:p w14:paraId="2B4EFA99" w14:textId="77777777" w:rsidR="00655761" w:rsidRPr="002316B2" w:rsidRDefault="00655761" w:rsidP="001C418B"/>
        </w:tc>
        <w:tc>
          <w:tcPr>
            <w:tcW w:w="319" w:type="pct"/>
          </w:tcPr>
          <w:p w14:paraId="0FF07708" w14:textId="77777777" w:rsidR="00655761" w:rsidRPr="00947386" w:rsidRDefault="00655761" w:rsidP="003827DD">
            <w:pPr>
              <w:jc w:val="center"/>
            </w:pPr>
          </w:p>
        </w:tc>
        <w:tc>
          <w:tcPr>
            <w:tcW w:w="319" w:type="pct"/>
          </w:tcPr>
          <w:p w14:paraId="17133145" w14:textId="77777777" w:rsidR="00655761" w:rsidRPr="00947386" w:rsidRDefault="00655761" w:rsidP="003827DD">
            <w:pPr>
              <w:jc w:val="center"/>
            </w:pPr>
          </w:p>
        </w:tc>
        <w:tc>
          <w:tcPr>
            <w:tcW w:w="217" w:type="pct"/>
          </w:tcPr>
          <w:p w14:paraId="5655E2DB" w14:textId="77777777" w:rsidR="00655761" w:rsidRPr="00947386" w:rsidRDefault="00655761" w:rsidP="003827DD">
            <w:pPr>
              <w:jc w:val="center"/>
            </w:pPr>
          </w:p>
        </w:tc>
      </w:tr>
      <w:tr w:rsidR="00655761" w:rsidRPr="00947386" w14:paraId="4B032650" w14:textId="77777777" w:rsidTr="003827DD">
        <w:trPr>
          <w:trHeight w:val="283"/>
        </w:trPr>
        <w:tc>
          <w:tcPr>
            <w:tcW w:w="272" w:type="pct"/>
          </w:tcPr>
          <w:p w14:paraId="1299DD81" w14:textId="77777777" w:rsidR="00655761" w:rsidRPr="00947386" w:rsidRDefault="00655761" w:rsidP="003827DD">
            <w:pPr>
              <w:jc w:val="center"/>
            </w:pPr>
            <w:r w:rsidRPr="00947386">
              <w:t>6.</w:t>
            </w:r>
          </w:p>
        </w:tc>
        <w:tc>
          <w:tcPr>
            <w:tcW w:w="189" w:type="pct"/>
          </w:tcPr>
          <w:p w14:paraId="33D357EF" w14:textId="77777777" w:rsidR="00655761" w:rsidRPr="00947386" w:rsidRDefault="00655761" w:rsidP="003827DD">
            <w:pPr>
              <w:jc w:val="center"/>
            </w:pPr>
            <w:r w:rsidRPr="00947386">
              <w:t>a.</w:t>
            </w:r>
          </w:p>
        </w:tc>
        <w:tc>
          <w:tcPr>
            <w:tcW w:w="3684" w:type="pct"/>
          </w:tcPr>
          <w:p w14:paraId="4DE13CE5" w14:textId="77777777" w:rsidR="00655761" w:rsidRPr="002316B2" w:rsidRDefault="00655761" w:rsidP="003827DD">
            <w:pPr>
              <w:jc w:val="both"/>
            </w:pPr>
            <w:r w:rsidRPr="002316B2">
              <w:t>Illustrate the use of acid and enzymatic cleaners as CIP agent in the Food industry.</w:t>
            </w:r>
          </w:p>
        </w:tc>
        <w:tc>
          <w:tcPr>
            <w:tcW w:w="319" w:type="pct"/>
          </w:tcPr>
          <w:p w14:paraId="54EA0B8F" w14:textId="77777777" w:rsidR="00655761" w:rsidRPr="00947386" w:rsidRDefault="00655761" w:rsidP="003827DD">
            <w:pPr>
              <w:jc w:val="center"/>
            </w:pPr>
            <w:r w:rsidRPr="00947386">
              <w:t>CO</w:t>
            </w:r>
            <w:r>
              <w:t>6</w:t>
            </w:r>
          </w:p>
        </w:tc>
        <w:tc>
          <w:tcPr>
            <w:tcW w:w="319" w:type="pct"/>
          </w:tcPr>
          <w:p w14:paraId="31CA5C25" w14:textId="77777777" w:rsidR="00655761" w:rsidRPr="00947386" w:rsidRDefault="00655761" w:rsidP="003827DD">
            <w:pPr>
              <w:jc w:val="center"/>
            </w:pPr>
            <w:r>
              <w:t>U</w:t>
            </w:r>
          </w:p>
        </w:tc>
        <w:tc>
          <w:tcPr>
            <w:tcW w:w="217" w:type="pct"/>
          </w:tcPr>
          <w:p w14:paraId="3B3DC033" w14:textId="77777777" w:rsidR="00655761" w:rsidRPr="00947386" w:rsidRDefault="00655761" w:rsidP="003827DD">
            <w:pPr>
              <w:jc w:val="center"/>
            </w:pPr>
            <w:r>
              <w:t>8</w:t>
            </w:r>
          </w:p>
        </w:tc>
      </w:tr>
      <w:tr w:rsidR="00655761" w:rsidRPr="00947386" w14:paraId="233DF11A" w14:textId="77777777" w:rsidTr="003827DD">
        <w:trPr>
          <w:trHeight w:val="283"/>
        </w:trPr>
        <w:tc>
          <w:tcPr>
            <w:tcW w:w="272" w:type="pct"/>
          </w:tcPr>
          <w:p w14:paraId="52E1B755" w14:textId="77777777" w:rsidR="00655761" w:rsidRPr="00947386" w:rsidRDefault="00655761" w:rsidP="003827DD">
            <w:pPr>
              <w:jc w:val="center"/>
            </w:pPr>
          </w:p>
        </w:tc>
        <w:tc>
          <w:tcPr>
            <w:tcW w:w="189" w:type="pct"/>
          </w:tcPr>
          <w:p w14:paraId="384323C7" w14:textId="77777777" w:rsidR="00655761" w:rsidRPr="00947386" w:rsidRDefault="00655761" w:rsidP="003827DD">
            <w:pPr>
              <w:jc w:val="center"/>
            </w:pPr>
            <w:r w:rsidRPr="00947386">
              <w:t>b.</w:t>
            </w:r>
          </w:p>
        </w:tc>
        <w:tc>
          <w:tcPr>
            <w:tcW w:w="3684" w:type="pct"/>
          </w:tcPr>
          <w:p w14:paraId="02C0525A" w14:textId="77777777" w:rsidR="00655761" w:rsidRPr="002316B2" w:rsidRDefault="00655761" w:rsidP="00331DFE">
            <w:pPr>
              <w:jc w:val="both"/>
              <w:rPr>
                <w:bCs/>
              </w:rPr>
            </w:pPr>
            <w:r w:rsidRPr="002316B2">
              <w:rPr>
                <w:bCs/>
              </w:rPr>
              <w:t xml:space="preserve">Construct a multiuse CIP diagram and explain its working. </w:t>
            </w:r>
          </w:p>
        </w:tc>
        <w:tc>
          <w:tcPr>
            <w:tcW w:w="319" w:type="pct"/>
          </w:tcPr>
          <w:p w14:paraId="2723FDFF" w14:textId="77777777" w:rsidR="00655761" w:rsidRPr="00947386" w:rsidRDefault="00655761" w:rsidP="003827DD">
            <w:pPr>
              <w:jc w:val="center"/>
            </w:pPr>
            <w:r w:rsidRPr="00947386">
              <w:t>CO</w:t>
            </w:r>
            <w:r>
              <w:t>3</w:t>
            </w:r>
          </w:p>
        </w:tc>
        <w:tc>
          <w:tcPr>
            <w:tcW w:w="319" w:type="pct"/>
          </w:tcPr>
          <w:p w14:paraId="2AD3D511" w14:textId="77777777" w:rsidR="00655761" w:rsidRPr="00947386" w:rsidRDefault="00655761" w:rsidP="003827DD">
            <w:pPr>
              <w:jc w:val="center"/>
            </w:pPr>
            <w:r>
              <w:t>C</w:t>
            </w:r>
          </w:p>
        </w:tc>
        <w:tc>
          <w:tcPr>
            <w:tcW w:w="217" w:type="pct"/>
          </w:tcPr>
          <w:p w14:paraId="1BA1A4DA" w14:textId="77777777" w:rsidR="00655761" w:rsidRPr="00947386" w:rsidRDefault="00655761" w:rsidP="003827DD">
            <w:pPr>
              <w:jc w:val="center"/>
            </w:pPr>
            <w:r>
              <w:t>8</w:t>
            </w:r>
          </w:p>
        </w:tc>
      </w:tr>
      <w:tr w:rsidR="00655761" w:rsidRPr="00947386" w14:paraId="159EFA22" w14:textId="77777777" w:rsidTr="003827DD">
        <w:trPr>
          <w:trHeight w:val="283"/>
        </w:trPr>
        <w:tc>
          <w:tcPr>
            <w:tcW w:w="272" w:type="pct"/>
          </w:tcPr>
          <w:p w14:paraId="1A5724E0" w14:textId="77777777" w:rsidR="00655761" w:rsidRPr="00947386" w:rsidRDefault="00655761" w:rsidP="003827DD">
            <w:pPr>
              <w:jc w:val="center"/>
            </w:pPr>
          </w:p>
        </w:tc>
        <w:tc>
          <w:tcPr>
            <w:tcW w:w="189" w:type="pct"/>
          </w:tcPr>
          <w:p w14:paraId="1C2E6238" w14:textId="77777777" w:rsidR="00655761" w:rsidRPr="00947386" w:rsidRDefault="00655761" w:rsidP="003827DD">
            <w:pPr>
              <w:jc w:val="center"/>
            </w:pPr>
          </w:p>
        </w:tc>
        <w:tc>
          <w:tcPr>
            <w:tcW w:w="3684" w:type="pct"/>
          </w:tcPr>
          <w:p w14:paraId="3A7AC4B4" w14:textId="77777777" w:rsidR="00655761" w:rsidRPr="002316B2" w:rsidRDefault="00655761" w:rsidP="001C418B"/>
        </w:tc>
        <w:tc>
          <w:tcPr>
            <w:tcW w:w="319" w:type="pct"/>
          </w:tcPr>
          <w:p w14:paraId="12D8F660" w14:textId="77777777" w:rsidR="00655761" w:rsidRPr="00947386" w:rsidRDefault="00655761" w:rsidP="003827DD">
            <w:pPr>
              <w:jc w:val="center"/>
            </w:pPr>
          </w:p>
        </w:tc>
        <w:tc>
          <w:tcPr>
            <w:tcW w:w="319" w:type="pct"/>
          </w:tcPr>
          <w:p w14:paraId="28707135" w14:textId="77777777" w:rsidR="00655761" w:rsidRPr="00947386" w:rsidRDefault="00655761" w:rsidP="003827DD">
            <w:pPr>
              <w:jc w:val="center"/>
            </w:pPr>
          </w:p>
        </w:tc>
        <w:tc>
          <w:tcPr>
            <w:tcW w:w="217" w:type="pct"/>
          </w:tcPr>
          <w:p w14:paraId="7CB3B7CC" w14:textId="77777777" w:rsidR="00655761" w:rsidRPr="00947386" w:rsidRDefault="00655761" w:rsidP="003827DD">
            <w:pPr>
              <w:jc w:val="center"/>
            </w:pPr>
          </w:p>
        </w:tc>
      </w:tr>
      <w:tr w:rsidR="00655761" w:rsidRPr="00947386" w14:paraId="1BCC1903" w14:textId="77777777" w:rsidTr="003827DD">
        <w:trPr>
          <w:trHeight w:val="283"/>
        </w:trPr>
        <w:tc>
          <w:tcPr>
            <w:tcW w:w="272" w:type="pct"/>
          </w:tcPr>
          <w:p w14:paraId="0EEEA8EC" w14:textId="77777777" w:rsidR="00655761" w:rsidRPr="00947386" w:rsidRDefault="00655761" w:rsidP="003827DD">
            <w:pPr>
              <w:jc w:val="center"/>
            </w:pPr>
            <w:r w:rsidRPr="00947386">
              <w:t>7.</w:t>
            </w:r>
          </w:p>
        </w:tc>
        <w:tc>
          <w:tcPr>
            <w:tcW w:w="189" w:type="pct"/>
          </w:tcPr>
          <w:p w14:paraId="74D30C8B" w14:textId="77777777" w:rsidR="00655761" w:rsidRPr="00947386" w:rsidRDefault="00655761" w:rsidP="003827DD">
            <w:pPr>
              <w:jc w:val="center"/>
            </w:pPr>
            <w:r w:rsidRPr="00947386">
              <w:t>a.</w:t>
            </w:r>
          </w:p>
        </w:tc>
        <w:tc>
          <w:tcPr>
            <w:tcW w:w="3684" w:type="pct"/>
          </w:tcPr>
          <w:p w14:paraId="5F953425" w14:textId="77777777" w:rsidR="00655761" w:rsidRPr="002316B2" w:rsidRDefault="00655761" w:rsidP="008D464C">
            <w:r w:rsidRPr="002316B2">
              <w:t xml:space="preserve">Analyze the </w:t>
            </w:r>
            <w:r>
              <w:t>i</w:t>
            </w:r>
            <w:r w:rsidRPr="002316B2">
              <w:t>ndirect cost involved in setting up the fruit processing Industry.</w:t>
            </w:r>
          </w:p>
        </w:tc>
        <w:tc>
          <w:tcPr>
            <w:tcW w:w="319" w:type="pct"/>
          </w:tcPr>
          <w:p w14:paraId="79FE4ED2" w14:textId="77777777" w:rsidR="00655761" w:rsidRPr="00947386" w:rsidRDefault="00655761" w:rsidP="003827DD">
            <w:pPr>
              <w:jc w:val="center"/>
            </w:pPr>
            <w:r w:rsidRPr="00947386">
              <w:t>CO</w:t>
            </w:r>
            <w:r>
              <w:t>4</w:t>
            </w:r>
          </w:p>
        </w:tc>
        <w:tc>
          <w:tcPr>
            <w:tcW w:w="319" w:type="pct"/>
          </w:tcPr>
          <w:p w14:paraId="2C22D742" w14:textId="77777777" w:rsidR="00655761" w:rsidRPr="00947386" w:rsidRDefault="00655761" w:rsidP="003827DD">
            <w:pPr>
              <w:jc w:val="center"/>
            </w:pPr>
            <w:r>
              <w:t>An</w:t>
            </w:r>
          </w:p>
        </w:tc>
        <w:tc>
          <w:tcPr>
            <w:tcW w:w="217" w:type="pct"/>
          </w:tcPr>
          <w:p w14:paraId="4FA8DA50" w14:textId="77777777" w:rsidR="00655761" w:rsidRPr="00947386" w:rsidRDefault="00655761" w:rsidP="003827DD">
            <w:pPr>
              <w:jc w:val="center"/>
            </w:pPr>
            <w:r>
              <w:t>8</w:t>
            </w:r>
          </w:p>
        </w:tc>
      </w:tr>
      <w:tr w:rsidR="00655761" w:rsidRPr="00947386" w14:paraId="15166BD3" w14:textId="77777777" w:rsidTr="003827DD">
        <w:trPr>
          <w:trHeight w:val="283"/>
        </w:trPr>
        <w:tc>
          <w:tcPr>
            <w:tcW w:w="272" w:type="pct"/>
          </w:tcPr>
          <w:p w14:paraId="7FE85BC8" w14:textId="77777777" w:rsidR="00655761" w:rsidRPr="00947386" w:rsidRDefault="00655761" w:rsidP="003827DD">
            <w:pPr>
              <w:jc w:val="center"/>
            </w:pPr>
          </w:p>
        </w:tc>
        <w:tc>
          <w:tcPr>
            <w:tcW w:w="189" w:type="pct"/>
          </w:tcPr>
          <w:p w14:paraId="101603BE" w14:textId="77777777" w:rsidR="00655761" w:rsidRPr="00947386" w:rsidRDefault="00655761" w:rsidP="003827DD">
            <w:pPr>
              <w:jc w:val="center"/>
            </w:pPr>
            <w:r w:rsidRPr="00947386">
              <w:t>b.</w:t>
            </w:r>
          </w:p>
        </w:tc>
        <w:tc>
          <w:tcPr>
            <w:tcW w:w="3684" w:type="pct"/>
          </w:tcPr>
          <w:p w14:paraId="379A3BB5" w14:textId="77777777" w:rsidR="00655761" w:rsidRPr="002316B2" w:rsidRDefault="00655761" w:rsidP="001C418B">
            <w:pPr>
              <w:rPr>
                <w:bCs/>
              </w:rPr>
            </w:pPr>
            <w:r w:rsidRPr="002316B2">
              <w:rPr>
                <w:lang w:val="en-IN"/>
              </w:rPr>
              <w:t>Describe the role of community in setting up a new food plant</w:t>
            </w:r>
            <w:r>
              <w:rPr>
                <w:lang w:val="en-IN"/>
              </w:rPr>
              <w:t xml:space="preserve">. </w:t>
            </w:r>
          </w:p>
        </w:tc>
        <w:tc>
          <w:tcPr>
            <w:tcW w:w="319" w:type="pct"/>
          </w:tcPr>
          <w:p w14:paraId="32F1649F" w14:textId="77777777" w:rsidR="00655761" w:rsidRPr="00947386" w:rsidRDefault="00655761" w:rsidP="003827DD">
            <w:pPr>
              <w:jc w:val="center"/>
            </w:pPr>
            <w:r w:rsidRPr="00947386">
              <w:t>CO</w:t>
            </w:r>
            <w:r>
              <w:t>6</w:t>
            </w:r>
          </w:p>
        </w:tc>
        <w:tc>
          <w:tcPr>
            <w:tcW w:w="319" w:type="pct"/>
          </w:tcPr>
          <w:p w14:paraId="71AE07BE" w14:textId="77777777" w:rsidR="00655761" w:rsidRPr="00947386" w:rsidRDefault="00655761" w:rsidP="003827DD">
            <w:pPr>
              <w:jc w:val="center"/>
            </w:pPr>
            <w:r>
              <w:t>R</w:t>
            </w:r>
          </w:p>
        </w:tc>
        <w:tc>
          <w:tcPr>
            <w:tcW w:w="217" w:type="pct"/>
          </w:tcPr>
          <w:p w14:paraId="3C6BF803" w14:textId="77777777" w:rsidR="00655761" w:rsidRPr="00947386" w:rsidRDefault="00655761" w:rsidP="003827DD">
            <w:pPr>
              <w:jc w:val="center"/>
            </w:pPr>
            <w:r>
              <w:t>8</w:t>
            </w:r>
          </w:p>
        </w:tc>
      </w:tr>
      <w:tr w:rsidR="00655761" w:rsidRPr="00947386" w14:paraId="01CD8FB0" w14:textId="77777777" w:rsidTr="001C418B">
        <w:trPr>
          <w:trHeight w:val="550"/>
        </w:trPr>
        <w:tc>
          <w:tcPr>
            <w:tcW w:w="5000" w:type="pct"/>
            <w:gridSpan w:val="6"/>
            <w:vAlign w:val="center"/>
          </w:tcPr>
          <w:p w14:paraId="1833443D" w14:textId="77777777" w:rsidR="00655761" w:rsidRPr="002316B2" w:rsidRDefault="00655761" w:rsidP="001C418B">
            <w:pPr>
              <w:jc w:val="center"/>
            </w:pPr>
            <w:r w:rsidRPr="002316B2">
              <w:rPr>
                <w:b/>
                <w:u w:val="single"/>
              </w:rPr>
              <w:t>PART – B (1 X 20 = 20 MARKS) [</w:t>
            </w:r>
            <w:r w:rsidRPr="002316B2">
              <w:rPr>
                <w:b/>
                <w:bCs/>
              </w:rPr>
              <w:t>Compulsory Question]</w:t>
            </w:r>
          </w:p>
        </w:tc>
      </w:tr>
      <w:tr w:rsidR="00655761" w:rsidRPr="00947386" w14:paraId="2294AEE9" w14:textId="77777777" w:rsidTr="00B1184C">
        <w:trPr>
          <w:trHeight w:val="283"/>
        </w:trPr>
        <w:tc>
          <w:tcPr>
            <w:tcW w:w="272" w:type="pct"/>
          </w:tcPr>
          <w:p w14:paraId="460DF6E7" w14:textId="77777777" w:rsidR="00655761" w:rsidRPr="00947386" w:rsidRDefault="00655761" w:rsidP="008B3C97">
            <w:pPr>
              <w:jc w:val="center"/>
            </w:pPr>
            <w:r w:rsidRPr="00947386">
              <w:t>8.</w:t>
            </w:r>
          </w:p>
        </w:tc>
        <w:tc>
          <w:tcPr>
            <w:tcW w:w="189" w:type="pct"/>
          </w:tcPr>
          <w:p w14:paraId="20C5DCF4" w14:textId="77777777" w:rsidR="00655761" w:rsidRPr="00947386" w:rsidRDefault="00655761" w:rsidP="008B3C97">
            <w:pPr>
              <w:jc w:val="center"/>
            </w:pPr>
          </w:p>
        </w:tc>
        <w:tc>
          <w:tcPr>
            <w:tcW w:w="3684" w:type="pct"/>
          </w:tcPr>
          <w:p w14:paraId="61BA4FBC" w14:textId="77777777" w:rsidR="00655761" w:rsidRPr="002316B2" w:rsidRDefault="00655761" w:rsidP="00E3379E">
            <w:pPr>
              <w:jc w:val="both"/>
            </w:pPr>
            <w:r w:rsidRPr="002316B2">
              <w:t xml:space="preserve">A fruit juice processing company plans to set up a new facility. The estimated costs are as follows: machinery and equipment cost $2,000,000, building and construction cost $1,500,000, and installation cost $300,000. Additionally, the company has planned for contingency expenses of 8% of the sum of machinery, </w:t>
            </w:r>
            <w:r w:rsidRPr="002316B2">
              <w:lastRenderedPageBreak/>
              <w:t xml:space="preserve">building, and installation costs. Calculate the total capital investment cost for the new facility. </w:t>
            </w:r>
          </w:p>
        </w:tc>
        <w:tc>
          <w:tcPr>
            <w:tcW w:w="319" w:type="pct"/>
          </w:tcPr>
          <w:p w14:paraId="4391C9FF" w14:textId="77777777" w:rsidR="00655761" w:rsidRPr="00947386" w:rsidRDefault="00655761" w:rsidP="008B3C97">
            <w:pPr>
              <w:jc w:val="center"/>
            </w:pPr>
            <w:r w:rsidRPr="00947386">
              <w:lastRenderedPageBreak/>
              <w:t>CO</w:t>
            </w:r>
            <w:r>
              <w:t>5</w:t>
            </w:r>
          </w:p>
        </w:tc>
        <w:tc>
          <w:tcPr>
            <w:tcW w:w="319" w:type="pct"/>
          </w:tcPr>
          <w:p w14:paraId="4AFF084A" w14:textId="77777777" w:rsidR="00655761" w:rsidRPr="00947386" w:rsidRDefault="00655761" w:rsidP="008B3C97">
            <w:pPr>
              <w:jc w:val="center"/>
            </w:pPr>
            <w:r>
              <w:t>E</w:t>
            </w:r>
          </w:p>
        </w:tc>
        <w:tc>
          <w:tcPr>
            <w:tcW w:w="217" w:type="pct"/>
          </w:tcPr>
          <w:p w14:paraId="34EDD1C1" w14:textId="77777777" w:rsidR="00655761" w:rsidRPr="00947386" w:rsidRDefault="00655761" w:rsidP="008B3C97">
            <w:pPr>
              <w:jc w:val="center"/>
            </w:pPr>
            <w:r w:rsidRPr="00947386">
              <w:t>20</w:t>
            </w:r>
          </w:p>
        </w:tc>
      </w:tr>
    </w:tbl>
    <w:p w14:paraId="3D06D34C" w14:textId="77777777" w:rsidR="00655761" w:rsidRDefault="00655761" w:rsidP="00AD04F7">
      <w:pPr>
        <w:rPr>
          <w:b/>
          <w:bCs/>
        </w:rPr>
      </w:pPr>
    </w:p>
    <w:p w14:paraId="49E4DC5B" w14:textId="77777777" w:rsidR="00655761" w:rsidRDefault="0065576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E66F6A" w14:textId="77777777" w:rsidR="00655761" w:rsidRDefault="00655761" w:rsidP="00856324"/>
    <w:tbl>
      <w:tblPr>
        <w:tblStyle w:val="TableGrid"/>
        <w:tblW w:w="10490" w:type="dxa"/>
        <w:tblInd w:w="-714" w:type="dxa"/>
        <w:tblLook w:val="04A0" w:firstRow="1" w:lastRow="0" w:firstColumn="1" w:lastColumn="0" w:noHBand="0" w:noVBand="1"/>
      </w:tblPr>
      <w:tblGrid>
        <w:gridCol w:w="632"/>
        <w:gridCol w:w="9858"/>
      </w:tblGrid>
      <w:tr w:rsidR="00655761" w14:paraId="5025199B" w14:textId="77777777" w:rsidTr="009B7742">
        <w:tc>
          <w:tcPr>
            <w:tcW w:w="632" w:type="dxa"/>
          </w:tcPr>
          <w:p w14:paraId="024D25FB" w14:textId="77777777" w:rsidR="00655761" w:rsidRPr="00930ED1" w:rsidRDefault="00655761" w:rsidP="008B3C97">
            <w:pPr>
              <w:jc w:val="center"/>
              <w:rPr>
                <w:sz w:val="22"/>
                <w:szCs w:val="22"/>
              </w:rPr>
            </w:pPr>
          </w:p>
        </w:tc>
        <w:tc>
          <w:tcPr>
            <w:tcW w:w="9858" w:type="dxa"/>
          </w:tcPr>
          <w:p w14:paraId="64B6B405" w14:textId="77777777" w:rsidR="00655761" w:rsidRPr="00930ED1" w:rsidRDefault="00655761" w:rsidP="008B3C97">
            <w:pPr>
              <w:jc w:val="center"/>
              <w:rPr>
                <w:b/>
                <w:sz w:val="22"/>
                <w:szCs w:val="22"/>
              </w:rPr>
            </w:pPr>
            <w:r w:rsidRPr="00930ED1">
              <w:rPr>
                <w:b/>
                <w:sz w:val="22"/>
                <w:szCs w:val="22"/>
              </w:rPr>
              <w:t>COURSE OUTCOMES</w:t>
            </w:r>
          </w:p>
        </w:tc>
      </w:tr>
      <w:tr w:rsidR="00655761" w14:paraId="4B2B47F2" w14:textId="77777777" w:rsidTr="009B7742">
        <w:tc>
          <w:tcPr>
            <w:tcW w:w="632" w:type="dxa"/>
          </w:tcPr>
          <w:p w14:paraId="3A542E78" w14:textId="77777777" w:rsidR="00655761" w:rsidRPr="00930ED1" w:rsidRDefault="00655761" w:rsidP="009B7742">
            <w:pPr>
              <w:rPr>
                <w:sz w:val="22"/>
                <w:szCs w:val="22"/>
              </w:rPr>
            </w:pPr>
            <w:r w:rsidRPr="00930ED1">
              <w:rPr>
                <w:sz w:val="22"/>
                <w:szCs w:val="22"/>
              </w:rPr>
              <w:t>CO1</w:t>
            </w:r>
          </w:p>
        </w:tc>
        <w:tc>
          <w:tcPr>
            <w:tcW w:w="9858" w:type="dxa"/>
          </w:tcPr>
          <w:p w14:paraId="4A877F4B" w14:textId="77777777" w:rsidR="00655761" w:rsidRPr="00930ED1" w:rsidRDefault="00655761" w:rsidP="009B7742">
            <w:pPr>
              <w:rPr>
                <w:sz w:val="22"/>
                <w:szCs w:val="22"/>
              </w:rPr>
            </w:pPr>
            <w:r w:rsidRPr="002D781B">
              <w:t xml:space="preserve">Gain knowledge on the various factors involved in setting up a Food Processing Industry.  </w:t>
            </w:r>
          </w:p>
        </w:tc>
      </w:tr>
      <w:tr w:rsidR="00655761" w14:paraId="5DAE838A" w14:textId="77777777" w:rsidTr="009B7742">
        <w:tc>
          <w:tcPr>
            <w:tcW w:w="632" w:type="dxa"/>
          </w:tcPr>
          <w:p w14:paraId="5673F7BD" w14:textId="77777777" w:rsidR="00655761" w:rsidRPr="00930ED1" w:rsidRDefault="00655761" w:rsidP="009B7742">
            <w:pPr>
              <w:rPr>
                <w:sz w:val="22"/>
                <w:szCs w:val="22"/>
              </w:rPr>
            </w:pPr>
            <w:r w:rsidRPr="00930ED1">
              <w:rPr>
                <w:sz w:val="22"/>
                <w:szCs w:val="22"/>
              </w:rPr>
              <w:t>CO2</w:t>
            </w:r>
          </w:p>
        </w:tc>
        <w:tc>
          <w:tcPr>
            <w:tcW w:w="9858" w:type="dxa"/>
          </w:tcPr>
          <w:p w14:paraId="39F3EBEC" w14:textId="77777777" w:rsidR="00655761" w:rsidRPr="00930ED1" w:rsidRDefault="00655761" w:rsidP="009B7742">
            <w:pPr>
              <w:rPr>
                <w:sz w:val="22"/>
                <w:szCs w:val="22"/>
              </w:rPr>
            </w:pPr>
            <w:r w:rsidRPr="002D781B">
              <w:t xml:space="preserve">Understand the process of food plant layout design.  </w:t>
            </w:r>
          </w:p>
        </w:tc>
      </w:tr>
      <w:tr w:rsidR="00655761" w14:paraId="49AA70F8" w14:textId="77777777" w:rsidTr="009B7742">
        <w:tc>
          <w:tcPr>
            <w:tcW w:w="632" w:type="dxa"/>
          </w:tcPr>
          <w:p w14:paraId="0AF937ED" w14:textId="77777777" w:rsidR="00655761" w:rsidRPr="00930ED1" w:rsidRDefault="00655761" w:rsidP="009B7742">
            <w:pPr>
              <w:rPr>
                <w:sz w:val="22"/>
                <w:szCs w:val="22"/>
              </w:rPr>
            </w:pPr>
            <w:r w:rsidRPr="00930ED1">
              <w:rPr>
                <w:sz w:val="22"/>
                <w:szCs w:val="22"/>
              </w:rPr>
              <w:t>CO3</w:t>
            </w:r>
          </w:p>
        </w:tc>
        <w:tc>
          <w:tcPr>
            <w:tcW w:w="9858" w:type="dxa"/>
          </w:tcPr>
          <w:p w14:paraId="15E33D11" w14:textId="77777777" w:rsidR="00655761" w:rsidRPr="00930ED1" w:rsidRDefault="00655761" w:rsidP="009B7742">
            <w:pPr>
              <w:rPr>
                <w:sz w:val="22"/>
                <w:szCs w:val="22"/>
              </w:rPr>
            </w:pPr>
            <w:r w:rsidRPr="002D781B">
              <w:t xml:space="preserve">Apply their knowledge to design projects for setting up a Food Processing Industry.  </w:t>
            </w:r>
          </w:p>
        </w:tc>
      </w:tr>
      <w:tr w:rsidR="00655761" w14:paraId="6BFF855E" w14:textId="77777777" w:rsidTr="009B7742">
        <w:tc>
          <w:tcPr>
            <w:tcW w:w="632" w:type="dxa"/>
          </w:tcPr>
          <w:p w14:paraId="2ABCB1FC" w14:textId="77777777" w:rsidR="00655761" w:rsidRPr="00930ED1" w:rsidRDefault="00655761" w:rsidP="009B7742">
            <w:pPr>
              <w:rPr>
                <w:sz w:val="22"/>
                <w:szCs w:val="22"/>
              </w:rPr>
            </w:pPr>
            <w:r w:rsidRPr="00930ED1">
              <w:rPr>
                <w:sz w:val="22"/>
                <w:szCs w:val="22"/>
              </w:rPr>
              <w:t>CO4</w:t>
            </w:r>
          </w:p>
        </w:tc>
        <w:tc>
          <w:tcPr>
            <w:tcW w:w="9858" w:type="dxa"/>
          </w:tcPr>
          <w:p w14:paraId="2404ECDC" w14:textId="77777777" w:rsidR="00655761" w:rsidRPr="00930ED1" w:rsidRDefault="00655761" w:rsidP="009B7742">
            <w:pPr>
              <w:rPr>
                <w:sz w:val="22"/>
                <w:szCs w:val="22"/>
              </w:rPr>
            </w:pPr>
            <w:r w:rsidRPr="002D781B">
              <w:t xml:space="preserve">Analyse the problems involved in deciding the level of manufacture of a food product </w:t>
            </w:r>
          </w:p>
        </w:tc>
      </w:tr>
      <w:tr w:rsidR="00655761" w14:paraId="23470171" w14:textId="77777777" w:rsidTr="009B7742">
        <w:tc>
          <w:tcPr>
            <w:tcW w:w="632" w:type="dxa"/>
          </w:tcPr>
          <w:p w14:paraId="44AC51FF" w14:textId="77777777" w:rsidR="00655761" w:rsidRPr="00930ED1" w:rsidRDefault="00655761" w:rsidP="009B7742">
            <w:pPr>
              <w:rPr>
                <w:sz w:val="22"/>
                <w:szCs w:val="22"/>
              </w:rPr>
            </w:pPr>
            <w:r w:rsidRPr="00930ED1">
              <w:rPr>
                <w:sz w:val="22"/>
                <w:szCs w:val="22"/>
              </w:rPr>
              <w:t>CO5</w:t>
            </w:r>
          </w:p>
        </w:tc>
        <w:tc>
          <w:tcPr>
            <w:tcW w:w="9858" w:type="dxa"/>
          </w:tcPr>
          <w:p w14:paraId="21D27E61" w14:textId="77777777" w:rsidR="00655761" w:rsidRPr="00930ED1" w:rsidRDefault="00655761" w:rsidP="009B7742">
            <w:pPr>
              <w:rPr>
                <w:sz w:val="22"/>
                <w:szCs w:val="22"/>
              </w:rPr>
            </w:pPr>
            <w:r w:rsidRPr="002D781B">
              <w:t xml:space="preserve">Evaluate the options involved and decide on the right choice based on the economics of the system </w:t>
            </w:r>
          </w:p>
        </w:tc>
      </w:tr>
      <w:tr w:rsidR="00655761" w14:paraId="1972EDBB" w14:textId="77777777" w:rsidTr="009B7742">
        <w:tc>
          <w:tcPr>
            <w:tcW w:w="632" w:type="dxa"/>
          </w:tcPr>
          <w:p w14:paraId="760F1A59" w14:textId="77777777" w:rsidR="00655761" w:rsidRPr="00930ED1" w:rsidRDefault="00655761" w:rsidP="009B7742">
            <w:pPr>
              <w:rPr>
                <w:sz w:val="22"/>
                <w:szCs w:val="22"/>
              </w:rPr>
            </w:pPr>
            <w:r w:rsidRPr="00930ED1">
              <w:rPr>
                <w:sz w:val="22"/>
                <w:szCs w:val="22"/>
              </w:rPr>
              <w:t>CO6</w:t>
            </w:r>
          </w:p>
        </w:tc>
        <w:tc>
          <w:tcPr>
            <w:tcW w:w="9858" w:type="dxa"/>
          </w:tcPr>
          <w:p w14:paraId="3C72C16B" w14:textId="77777777" w:rsidR="00655761" w:rsidRPr="00930ED1" w:rsidRDefault="00655761" w:rsidP="009B7742">
            <w:pPr>
              <w:rPr>
                <w:sz w:val="22"/>
                <w:szCs w:val="22"/>
              </w:rPr>
            </w:pPr>
            <w:r w:rsidRPr="002D781B">
              <w:t xml:space="preserve">Develop own industry or plan turn-key projects based on the request from customers </w:t>
            </w:r>
          </w:p>
        </w:tc>
      </w:tr>
    </w:tbl>
    <w:p w14:paraId="6916D9D3" w14:textId="77777777" w:rsidR="00655761" w:rsidRDefault="00655761"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55761" w14:paraId="60A9397D" w14:textId="77777777" w:rsidTr="00C93854">
        <w:trPr>
          <w:jc w:val="center"/>
        </w:trPr>
        <w:tc>
          <w:tcPr>
            <w:tcW w:w="6385" w:type="dxa"/>
            <w:gridSpan w:val="8"/>
          </w:tcPr>
          <w:p w14:paraId="2CAF6B04" w14:textId="77777777" w:rsidR="00655761" w:rsidRPr="00930ED1" w:rsidRDefault="00655761" w:rsidP="005D4A17">
            <w:pPr>
              <w:jc w:val="center"/>
              <w:rPr>
                <w:b/>
                <w:sz w:val="22"/>
                <w:szCs w:val="22"/>
              </w:rPr>
            </w:pPr>
            <w:r w:rsidRPr="00930ED1">
              <w:rPr>
                <w:b/>
                <w:sz w:val="22"/>
                <w:szCs w:val="22"/>
              </w:rPr>
              <w:t xml:space="preserve">Assessment Pattern as per Bloom’s </w:t>
            </w:r>
            <w:r>
              <w:rPr>
                <w:b/>
                <w:sz w:val="22"/>
                <w:szCs w:val="22"/>
              </w:rPr>
              <w:t>Level</w:t>
            </w:r>
          </w:p>
        </w:tc>
      </w:tr>
      <w:tr w:rsidR="00655761" w14:paraId="00EFA9F1" w14:textId="77777777" w:rsidTr="00C93854">
        <w:trPr>
          <w:jc w:val="center"/>
        </w:trPr>
        <w:tc>
          <w:tcPr>
            <w:tcW w:w="1140" w:type="dxa"/>
          </w:tcPr>
          <w:p w14:paraId="570F63B9" w14:textId="77777777" w:rsidR="00655761" w:rsidRPr="00CC7F9A" w:rsidRDefault="00655761"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04719EF4" w14:textId="77777777" w:rsidR="00655761" w:rsidRPr="00CC7F9A" w:rsidRDefault="00655761" w:rsidP="005D4A17">
            <w:pPr>
              <w:jc w:val="center"/>
              <w:rPr>
                <w:b/>
                <w:sz w:val="22"/>
                <w:szCs w:val="22"/>
              </w:rPr>
            </w:pPr>
            <w:r w:rsidRPr="00CC7F9A">
              <w:rPr>
                <w:b/>
                <w:sz w:val="22"/>
                <w:szCs w:val="22"/>
              </w:rPr>
              <w:t>R</w:t>
            </w:r>
          </w:p>
        </w:tc>
        <w:tc>
          <w:tcPr>
            <w:tcW w:w="708" w:type="dxa"/>
          </w:tcPr>
          <w:p w14:paraId="15EBBBF4" w14:textId="77777777" w:rsidR="00655761" w:rsidRPr="00CC7F9A" w:rsidRDefault="00655761" w:rsidP="005D4A17">
            <w:pPr>
              <w:jc w:val="center"/>
              <w:rPr>
                <w:b/>
                <w:sz w:val="22"/>
                <w:szCs w:val="22"/>
              </w:rPr>
            </w:pPr>
            <w:r w:rsidRPr="00CC7F9A">
              <w:rPr>
                <w:b/>
                <w:sz w:val="22"/>
                <w:szCs w:val="22"/>
              </w:rPr>
              <w:t>U</w:t>
            </w:r>
          </w:p>
        </w:tc>
        <w:tc>
          <w:tcPr>
            <w:tcW w:w="709" w:type="dxa"/>
          </w:tcPr>
          <w:p w14:paraId="0F9633CB" w14:textId="77777777" w:rsidR="00655761" w:rsidRPr="00CC7F9A" w:rsidRDefault="00655761" w:rsidP="005D4A17">
            <w:pPr>
              <w:jc w:val="center"/>
              <w:rPr>
                <w:b/>
                <w:sz w:val="22"/>
                <w:szCs w:val="22"/>
              </w:rPr>
            </w:pPr>
            <w:r w:rsidRPr="00CC7F9A">
              <w:rPr>
                <w:b/>
                <w:sz w:val="22"/>
                <w:szCs w:val="22"/>
              </w:rPr>
              <w:t>A</w:t>
            </w:r>
          </w:p>
        </w:tc>
        <w:tc>
          <w:tcPr>
            <w:tcW w:w="709" w:type="dxa"/>
          </w:tcPr>
          <w:p w14:paraId="104DB669" w14:textId="77777777" w:rsidR="00655761" w:rsidRPr="00CC7F9A" w:rsidRDefault="00655761" w:rsidP="005D4A17">
            <w:pPr>
              <w:jc w:val="center"/>
              <w:rPr>
                <w:b/>
                <w:sz w:val="22"/>
                <w:szCs w:val="22"/>
              </w:rPr>
            </w:pPr>
            <w:r w:rsidRPr="00CC7F9A">
              <w:rPr>
                <w:b/>
                <w:sz w:val="22"/>
                <w:szCs w:val="22"/>
              </w:rPr>
              <w:t>An</w:t>
            </w:r>
          </w:p>
        </w:tc>
        <w:tc>
          <w:tcPr>
            <w:tcW w:w="709" w:type="dxa"/>
          </w:tcPr>
          <w:p w14:paraId="105B8E73" w14:textId="77777777" w:rsidR="00655761" w:rsidRPr="00CC7F9A" w:rsidRDefault="00655761" w:rsidP="005D4A17">
            <w:pPr>
              <w:jc w:val="center"/>
              <w:rPr>
                <w:b/>
                <w:sz w:val="22"/>
                <w:szCs w:val="22"/>
              </w:rPr>
            </w:pPr>
            <w:r w:rsidRPr="00CC7F9A">
              <w:rPr>
                <w:b/>
                <w:sz w:val="22"/>
                <w:szCs w:val="22"/>
              </w:rPr>
              <w:t>E</w:t>
            </w:r>
          </w:p>
        </w:tc>
        <w:tc>
          <w:tcPr>
            <w:tcW w:w="708" w:type="dxa"/>
          </w:tcPr>
          <w:p w14:paraId="23747D03" w14:textId="77777777" w:rsidR="00655761" w:rsidRPr="00CC7F9A" w:rsidRDefault="00655761" w:rsidP="005D4A17">
            <w:pPr>
              <w:jc w:val="center"/>
              <w:rPr>
                <w:b/>
                <w:sz w:val="22"/>
                <w:szCs w:val="22"/>
              </w:rPr>
            </w:pPr>
            <w:r w:rsidRPr="00CC7F9A">
              <w:rPr>
                <w:b/>
                <w:sz w:val="22"/>
                <w:szCs w:val="22"/>
              </w:rPr>
              <w:t>C</w:t>
            </w:r>
          </w:p>
        </w:tc>
        <w:tc>
          <w:tcPr>
            <w:tcW w:w="993" w:type="dxa"/>
          </w:tcPr>
          <w:p w14:paraId="46ECAE83" w14:textId="77777777" w:rsidR="00655761" w:rsidRPr="00CC7F9A" w:rsidRDefault="00655761" w:rsidP="005D4A17">
            <w:pPr>
              <w:jc w:val="center"/>
              <w:rPr>
                <w:b/>
                <w:sz w:val="22"/>
                <w:szCs w:val="22"/>
              </w:rPr>
            </w:pPr>
            <w:r w:rsidRPr="00CC7F9A">
              <w:rPr>
                <w:b/>
                <w:sz w:val="22"/>
                <w:szCs w:val="22"/>
              </w:rPr>
              <w:t>Total</w:t>
            </w:r>
          </w:p>
        </w:tc>
      </w:tr>
      <w:tr w:rsidR="00655761" w14:paraId="6EBF4873" w14:textId="77777777" w:rsidTr="00A26CD9">
        <w:trPr>
          <w:jc w:val="center"/>
        </w:trPr>
        <w:tc>
          <w:tcPr>
            <w:tcW w:w="1140" w:type="dxa"/>
          </w:tcPr>
          <w:p w14:paraId="05572792" w14:textId="77777777" w:rsidR="00655761" w:rsidRPr="00CC7F9A" w:rsidRDefault="00655761" w:rsidP="008656EE">
            <w:pPr>
              <w:jc w:val="center"/>
              <w:rPr>
                <w:sz w:val="22"/>
                <w:szCs w:val="22"/>
              </w:rPr>
            </w:pPr>
            <w:r w:rsidRPr="00CC7F9A">
              <w:rPr>
                <w:sz w:val="22"/>
                <w:szCs w:val="22"/>
              </w:rPr>
              <w:t>CO1</w:t>
            </w:r>
          </w:p>
        </w:tc>
        <w:tc>
          <w:tcPr>
            <w:tcW w:w="709" w:type="dxa"/>
          </w:tcPr>
          <w:p w14:paraId="7B95B52C" w14:textId="77777777" w:rsidR="00655761" w:rsidRPr="00CC7F9A" w:rsidRDefault="00655761" w:rsidP="00A26CD9">
            <w:pPr>
              <w:jc w:val="center"/>
              <w:rPr>
                <w:sz w:val="22"/>
                <w:szCs w:val="22"/>
              </w:rPr>
            </w:pPr>
            <w:r>
              <w:rPr>
                <w:sz w:val="22"/>
                <w:szCs w:val="22"/>
              </w:rPr>
              <w:t>8</w:t>
            </w:r>
          </w:p>
        </w:tc>
        <w:tc>
          <w:tcPr>
            <w:tcW w:w="708" w:type="dxa"/>
          </w:tcPr>
          <w:p w14:paraId="395459F8" w14:textId="77777777" w:rsidR="00655761" w:rsidRPr="00CC7F9A" w:rsidRDefault="00655761" w:rsidP="00A26CD9">
            <w:pPr>
              <w:jc w:val="center"/>
              <w:rPr>
                <w:sz w:val="22"/>
                <w:szCs w:val="22"/>
              </w:rPr>
            </w:pPr>
            <w:r>
              <w:rPr>
                <w:sz w:val="22"/>
                <w:szCs w:val="22"/>
              </w:rPr>
              <w:t>8</w:t>
            </w:r>
          </w:p>
        </w:tc>
        <w:tc>
          <w:tcPr>
            <w:tcW w:w="709" w:type="dxa"/>
          </w:tcPr>
          <w:p w14:paraId="740C58C8" w14:textId="77777777" w:rsidR="00655761" w:rsidRPr="00CC7F9A" w:rsidRDefault="00655761" w:rsidP="00A26CD9">
            <w:pPr>
              <w:jc w:val="center"/>
              <w:rPr>
                <w:sz w:val="22"/>
                <w:szCs w:val="22"/>
              </w:rPr>
            </w:pPr>
          </w:p>
        </w:tc>
        <w:tc>
          <w:tcPr>
            <w:tcW w:w="709" w:type="dxa"/>
          </w:tcPr>
          <w:p w14:paraId="18B6DAC2" w14:textId="77777777" w:rsidR="00655761" w:rsidRPr="00CC7F9A" w:rsidRDefault="00655761" w:rsidP="00A26CD9">
            <w:pPr>
              <w:jc w:val="center"/>
              <w:rPr>
                <w:sz w:val="22"/>
                <w:szCs w:val="22"/>
              </w:rPr>
            </w:pPr>
          </w:p>
        </w:tc>
        <w:tc>
          <w:tcPr>
            <w:tcW w:w="709" w:type="dxa"/>
          </w:tcPr>
          <w:p w14:paraId="39F2FFBF" w14:textId="77777777" w:rsidR="00655761" w:rsidRPr="00CC7F9A" w:rsidRDefault="00655761" w:rsidP="00A26CD9">
            <w:pPr>
              <w:jc w:val="center"/>
              <w:rPr>
                <w:sz w:val="22"/>
                <w:szCs w:val="22"/>
              </w:rPr>
            </w:pPr>
          </w:p>
        </w:tc>
        <w:tc>
          <w:tcPr>
            <w:tcW w:w="708" w:type="dxa"/>
          </w:tcPr>
          <w:p w14:paraId="3A4A0FDD" w14:textId="77777777" w:rsidR="00655761" w:rsidRPr="00CC7F9A" w:rsidRDefault="00655761" w:rsidP="00A26CD9">
            <w:pPr>
              <w:jc w:val="center"/>
              <w:rPr>
                <w:sz w:val="22"/>
                <w:szCs w:val="22"/>
              </w:rPr>
            </w:pPr>
          </w:p>
        </w:tc>
        <w:tc>
          <w:tcPr>
            <w:tcW w:w="993" w:type="dxa"/>
          </w:tcPr>
          <w:p w14:paraId="464F6415" w14:textId="77777777" w:rsidR="00655761" w:rsidRPr="00CC7F9A" w:rsidRDefault="00655761" w:rsidP="00A26CD9">
            <w:pPr>
              <w:jc w:val="center"/>
              <w:rPr>
                <w:sz w:val="22"/>
                <w:szCs w:val="22"/>
              </w:rPr>
            </w:pPr>
            <w:r>
              <w:rPr>
                <w:sz w:val="22"/>
                <w:szCs w:val="22"/>
              </w:rPr>
              <w:t>16</w:t>
            </w:r>
          </w:p>
        </w:tc>
      </w:tr>
      <w:tr w:rsidR="00655761" w14:paraId="4F846428" w14:textId="77777777" w:rsidTr="00A26CD9">
        <w:trPr>
          <w:jc w:val="center"/>
        </w:trPr>
        <w:tc>
          <w:tcPr>
            <w:tcW w:w="1140" w:type="dxa"/>
          </w:tcPr>
          <w:p w14:paraId="3B4B6747" w14:textId="77777777" w:rsidR="00655761" w:rsidRPr="00CC7F9A" w:rsidRDefault="00655761" w:rsidP="008656EE">
            <w:pPr>
              <w:jc w:val="center"/>
              <w:rPr>
                <w:sz w:val="22"/>
                <w:szCs w:val="22"/>
              </w:rPr>
            </w:pPr>
            <w:r w:rsidRPr="00CC7F9A">
              <w:rPr>
                <w:sz w:val="22"/>
                <w:szCs w:val="22"/>
              </w:rPr>
              <w:t>CO2</w:t>
            </w:r>
          </w:p>
        </w:tc>
        <w:tc>
          <w:tcPr>
            <w:tcW w:w="709" w:type="dxa"/>
          </w:tcPr>
          <w:p w14:paraId="56C5E03D" w14:textId="77777777" w:rsidR="00655761" w:rsidRPr="00CC7F9A" w:rsidRDefault="00655761" w:rsidP="00A26CD9">
            <w:pPr>
              <w:jc w:val="center"/>
              <w:rPr>
                <w:sz w:val="22"/>
                <w:szCs w:val="22"/>
              </w:rPr>
            </w:pPr>
          </w:p>
        </w:tc>
        <w:tc>
          <w:tcPr>
            <w:tcW w:w="708" w:type="dxa"/>
          </w:tcPr>
          <w:p w14:paraId="00386F03" w14:textId="77777777" w:rsidR="00655761" w:rsidRPr="00CC7F9A" w:rsidRDefault="00655761" w:rsidP="00A26CD9">
            <w:pPr>
              <w:jc w:val="center"/>
              <w:rPr>
                <w:sz w:val="22"/>
                <w:szCs w:val="22"/>
              </w:rPr>
            </w:pPr>
            <w:r>
              <w:rPr>
                <w:sz w:val="22"/>
                <w:szCs w:val="22"/>
              </w:rPr>
              <w:t>16</w:t>
            </w:r>
          </w:p>
        </w:tc>
        <w:tc>
          <w:tcPr>
            <w:tcW w:w="709" w:type="dxa"/>
          </w:tcPr>
          <w:p w14:paraId="10077A51" w14:textId="77777777" w:rsidR="00655761" w:rsidRPr="00CC7F9A" w:rsidRDefault="00655761" w:rsidP="00A26CD9">
            <w:pPr>
              <w:jc w:val="center"/>
              <w:rPr>
                <w:sz w:val="22"/>
                <w:szCs w:val="22"/>
              </w:rPr>
            </w:pPr>
          </w:p>
        </w:tc>
        <w:tc>
          <w:tcPr>
            <w:tcW w:w="709" w:type="dxa"/>
          </w:tcPr>
          <w:p w14:paraId="09EC400F" w14:textId="77777777" w:rsidR="00655761" w:rsidRPr="00CC7F9A" w:rsidRDefault="00655761" w:rsidP="00A26CD9">
            <w:pPr>
              <w:jc w:val="center"/>
              <w:rPr>
                <w:sz w:val="22"/>
                <w:szCs w:val="22"/>
              </w:rPr>
            </w:pPr>
          </w:p>
        </w:tc>
        <w:tc>
          <w:tcPr>
            <w:tcW w:w="709" w:type="dxa"/>
          </w:tcPr>
          <w:p w14:paraId="47623DFF" w14:textId="77777777" w:rsidR="00655761" w:rsidRPr="00CC7F9A" w:rsidRDefault="00655761" w:rsidP="00A26CD9">
            <w:pPr>
              <w:jc w:val="center"/>
              <w:rPr>
                <w:sz w:val="22"/>
                <w:szCs w:val="22"/>
              </w:rPr>
            </w:pPr>
          </w:p>
        </w:tc>
        <w:tc>
          <w:tcPr>
            <w:tcW w:w="708" w:type="dxa"/>
          </w:tcPr>
          <w:p w14:paraId="1EF134AA" w14:textId="77777777" w:rsidR="00655761" w:rsidRPr="00CC7F9A" w:rsidRDefault="00655761" w:rsidP="00A26CD9">
            <w:pPr>
              <w:jc w:val="center"/>
              <w:rPr>
                <w:sz w:val="22"/>
                <w:szCs w:val="22"/>
              </w:rPr>
            </w:pPr>
          </w:p>
        </w:tc>
        <w:tc>
          <w:tcPr>
            <w:tcW w:w="993" w:type="dxa"/>
          </w:tcPr>
          <w:p w14:paraId="267E1F52" w14:textId="77777777" w:rsidR="00655761" w:rsidRPr="00CC7F9A" w:rsidRDefault="00655761" w:rsidP="00A26CD9">
            <w:pPr>
              <w:jc w:val="center"/>
              <w:rPr>
                <w:sz w:val="22"/>
                <w:szCs w:val="22"/>
              </w:rPr>
            </w:pPr>
            <w:r>
              <w:rPr>
                <w:sz w:val="22"/>
                <w:szCs w:val="22"/>
              </w:rPr>
              <w:t>16</w:t>
            </w:r>
          </w:p>
        </w:tc>
      </w:tr>
      <w:tr w:rsidR="00655761" w14:paraId="3A09AD9A" w14:textId="77777777" w:rsidTr="00A26CD9">
        <w:trPr>
          <w:jc w:val="center"/>
        </w:trPr>
        <w:tc>
          <w:tcPr>
            <w:tcW w:w="1140" w:type="dxa"/>
          </w:tcPr>
          <w:p w14:paraId="2503246E" w14:textId="77777777" w:rsidR="00655761" w:rsidRPr="00CC7F9A" w:rsidRDefault="00655761" w:rsidP="008656EE">
            <w:pPr>
              <w:jc w:val="center"/>
              <w:rPr>
                <w:sz w:val="22"/>
                <w:szCs w:val="22"/>
              </w:rPr>
            </w:pPr>
            <w:r w:rsidRPr="00CC7F9A">
              <w:rPr>
                <w:sz w:val="22"/>
                <w:szCs w:val="22"/>
              </w:rPr>
              <w:t>CO3</w:t>
            </w:r>
          </w:p>
        </w:tc>
        <w:tc>
          <w:tcPr>
            <w:tcW w:w="709" w:type="dxa"/>
          </w:tcPr>
          <w:p w14:paraId="049957E5" w14:textId="77777777" w:rsidR="00655761" w:rsidRPr="00CC7F9A" w:rsidRDefault="00655761" w:rsidP="00A26CD9">
            <w:pPr>
              <w:jc w:val="center"/>
              <w:rPr>
                <w:sz w:val="22"/>
                <w:szCs w:val="22"/>
              </w:rPr>
            </w:pPr>
          </w:p>
        </w:tc>
        <w:tc>
          <w:tcPr>
            <w:tcW w:w="708" w:type="dxa"/>
          </w:tcPr>
          <w:p w14:paraId="09CDAE0F" w14:textId="77777777" w:rsidR="00655761" w:rsidRPr="00CC7F9A" w:rsidRDefault="00655761" w:rsidP="00A26CD9">
            <w:pPr>
              <w:jc w:val="center"/>
              <w:rPr>
                <w:sz w:val="22"/>
                <w:szCs w:val="22"/>
              </w:rPr>
            </w:pPr>
            <w:r>
              <w:rPr>
                <w:sz w:val="22"/>
                <w:szCs w:val="22"/>
              </w:rPr>
              <w:t>8</w:t>
            </w:r>
          </w:p>
        </w:tc>
        <w:tc>
          <w:tcPr>
            <w:tcW w:w="709" w:type="dxa"/>
          </w:tcPr>
          <w:p w14:paraId="329B1BF7" w14:textId="77777777" w:rsidR="00655761" w:rsidRPr="00CC7F9A" w:rsidRDefault="00655761" w:rsidP="00A26CD9">
            <w:pPr>
              <w:jc w:val="center"/>
              <w:rPr>
                <w:sz w:val="22"/>
                <w:szCs w:val="22"/>
              </w:rPr>
            </w:pPr>
            <w:r>
              <w:rPr>
                <w:sz w:val="22"/>
                <w:szCs w:val="22"/>
              </w:rPr>
              <w:t>8</w:t>
            </w:r>
          </w:p>
        </w:tc>
        <w:tc>
          <w:tcPr>
            <w:tcW w:w="709" w:type="dxa"/>
          </w:tcPr>
          <w:p w14:paraId="038C9426" w14:textId="77777777" w:rsidR="00655761" w:rsidRPr="00CC7F9A" w:rsidRDefault="00655761" w:rsidP="00A26CD9">
            <w:pPr>
              <w:jc w:val="center"/>
              <w:rPr>
                <w:sz w:val="22"/>
                <w:szCs w:val="22"/>
              </w:rPr>
            </w:pPr>
          </w:p>
        </w:tc>
        <w:tc>
          <w:tcPr>
            <w:tcW w:w="709" w:type="dxa"/>
          </w:tcPr>
          <w:p w14:paraId="431C18DF" w14:textId="77777777" w:rsidR="00655761" w:rsidRPr="00CC7F9A" w:rsidRDefault="00655761" w:rsidP="00A26CD9">
            <w:pPr>
              <w:jc w:val="center"/>
              <w:rPr>
                <w:sz w:val="22"/>
                <w:szCs w:val="22"/>
              </w:rPr>
            </w:pPr>
          </w:p>
        </w:tc>
        <w:tc>
          <w:tcPr>
            <w:tcW w:w="708" w:type="dxa"/>
          </w:tcPr>
          <w:p w14:paraId="27F2FD27" w14:textId="77777777" w:rsidR="00655761" w:rsidRPr="00CC7F9A" w:rsidRDefault="00655761" w:rsidP="00A26CD9">
            <w:pPr>
              <w:jc w:val="center"/>
              <w:rPr>
                <w:sz w:val="22"/>
                <w:szCs w:val="22"/>
              </w:rPr>
            </w:pPr>
            <w:r>
              <w:rPr>
                <w:sz w:val="22"/>
                <w:szCs w:val="22"/>
              </w:rPr>
              <w:t>8</w:t>
            </w:r>
          </w:p>
        </w:tc>
        <w:tc>
          <w:tcPr>
            <w:tcW w:w="993" w:type="dxa"/>
          </w:tcPr>
          <w:p w14:paraId="2FE6885A" w14:textId="77777777" w:rsidR="00655761" w:rsidRPr="00CC7F9A" w:rsidRDefault="00655761" w:rsidP="00A26CD9">
            <w:pPr>
              <w:jc w:val="center"/>
              <w:rPr>
                <w:sz w:val="22"/>
                <w:szCs w:val="22"/>
              </w:rPr>
            </w:pPr>
            <w:r>
              <w:rPr>
                <w:sz w:val="22"/>
                <w:szCs w:val="22"/>
              </w:rPr>
              <w:t>24</w:t>
            </w:r>
          </w:p>
        </w:tc>
      </w:tr>
      <w:tr w:rsidR="00655761" w14:paraId="5CD14068" w14:textId="77777777" w:rsidTr="00A26CD9">
        <w:trPr>
          <w:jc w:val="center"/>
        </w:trPr>
        <w:tc>
          <w:tcPr>
            <w:tcW w:w="1140" w:type="dxa"/>
          </w:tcPr>
          <w:p w14:paraId="2055BCAC" w14:textId="77777777" w:rsidR="00655761" w:rsidRPr="00CC7F9A" w:rsidRDefault="00655761" w:rsidP="008656EE">
            <w:pPr>
              <w:jc w:val="center"/>
              <w:rPr>
                <w:sz w:val="22"/>
                <w:szCs w:val="22"/>
              </w:rPr>
            </w:pPr>
            <w:r w:rsidRPr="00CC7F9A">
              <w:rPr>
                <w:sz w:val="22"/>
                <w:szCs w:val="22"/>
              </w:rPr>
              <w:t>CO4</w:t>
            </w:r>
          </w:p>
        </w:tc>
        <w:tc>
          <w:tcPr>
            <w:tcW w:w="709" w:type="dxa"/>
          </w:tcPr>
          <w:p w14:paraId="1433D027" w14:textId="77777777" w:rsidR="00655761" w:rsidRPr="00CC7F9A" w:rsidRDefault="00655761" w:rsidP="00A26CD9">
            <w:pPr>
              <w:jc w:val="center"/>
              <w:rPr>
                <w:sz w:val="22"/>
                <w:szCs w:val="22"/>
              </w:rPr>
            </w:pPr>
          </w:p>
        </w:tc>
        <w:tc>
          <w:tcPr>
            <w:tcW w:w="708" w:type="dxa"/>
          </w:tcPr>
          <w:p w14:paraId="22C52E74" w14:textId="77777777" w:rsidR="00655761" w:rsidRPr="00CC7F9A" w:rsidRDefault="00655761" w:rsidP="00A26CD9">
            <w:pPr>
              <w:jc w:val="center"/>
              <w:rPr>
                <w:sz w:val="22"/>
                <w:szCs w:val="22"/>
              </w:rPr>
            </w:pPr>
          </w:p>
        </w:tc>
        <w:tc>
          <w:tcPr>
            <w:tcW w:w="709" w:type="dxa"/>
          </w:tcPr>
          <w:p w14:paraId="0193DA28" w14:textId="77777777" w:rsidR="00655761" w:rsidRPr="00CC7F9A" w:rsidRDefault="00655761" w:rsidP="00A26CD9">
            <w:pPr>
              <w:jc w:val="center"/>
              <w:rPr>
                <w:sz w:val="22"/>
                <w:szCs w:val="22"/>
              </w:rPr>
            </w:pPr>
          </w:p>
        </w:tc>
        <w:tc>
          <w:tcPr>
            <w:tcW w:w="709" w:type="dxa"/>
          </w:tcPr>
          <w:p w14:paraId="2024E4FC" w14:textId="77777777" w:rsidR="00655761" w:rsidRPr="00CC7F9A" w:rsidRDefault="00655761" w:rsidP="00A26CD9">
            <w:pPr>
              <w:jc w:val="center"/>
              <w:rPr>
                <w:sz w:val="22"/>
                <w:szCs w:val="22"/>
              </w:rPr>
            </w:pPr>
            <w:r>
              <w:rPr>
                <w:sz w:val="22"/>
                <w:szCs w:val="22"/>
              </w:rPr>
              <w:t>24</w:t>
            </w:r>
          </w:p>
        </w:tc>
        <w:tc>
          <w:tcPr>
            <w:tcW w:w="709" w:type="dxa"/>
          </w:tcPr>
          <w:p w14:paraId="427150B8" w14:textId="77777777" w:rsidR="00655761" w:rsidRPr="00CC7F9A" w:rsidRDefault="00655761" w:rsidP="00A26CD9">
            <w:pPr>
              <w:jc w:val="center"/>
              <w:rPr>
                <w:sz w:val="22"/>
                <w:szCs w:val="22"/>
              </w:rPr>
            </w:pPr>
          </w:p>
        </w:tc>
        <w:tc>
          <w:tcPr>
            <w:tcW w:w="708" w:type="dxa"/>
          </w:tcPr>
          <w:p w14:paraId="10327887" w14:textId="77777777" w:rsidR="00655761" w:rsidRPr="00CC7F9A" w:rsidRDefault="00655761" w:rsidP="00A26CD9">
            <w:pPr>
              <w:jc w:val="center"/>
              <w:rPr>
                <w:sz w:val="22"/>
                <w:szCs w:val="22"/>
              </w:rPr>
            </w:pPr>
          </w:p>
        </w:tc>
        <w:tc>
          <w:tcPr>
            <w:tcW w:w="993" w:type="dxa"/>
          </w:tcPr>
          <w:p w14:paraId="7B468E62" w14:textId="77777777" w:rsidR="00655761" w:rsidRPr="00CC7F9A" w:rsidRDefault="00655761" w:rsidP="00A26CD9">
            <w:pPr>
              <w:jc w:val="center"/>
              <w:rPr>
                <w:sz w:val="22"/>
                <w:szCs w:val="22"/>
              </w:rPr>
            </w:pPr>
            <w:r>
              <w:rPr>
                <w:sz w:val="22"/>
                <w:szCs w:val="22"/>
              </w:rPr>
              <w:t>24</w:t>
            </w:r>
          </w:p>
        </w:tc>
      </w:tr>
      <w:tr w:rsidR="00655761" w14:paraId="7CA51DD4" w14:textId="77777777" w:rsidTr="00A26CD9">
        <w:trPr>
          <w:jc w:val="center"/>
        </w:trPr>
        <w:tc>
          <w:tcPr>
            <w:tcW w:w="1140" w:type="dxa"/>
          </w:tcPr>
          <w:p w14:paraId="62A0CAE4" w14:textId="77777777" w:rsidR="00655761" w:rsidRPr="00CC7F9A" w:rsidRDefault="00655761" w:rsidP="008656EE">
            <w:pPr>
              <w:jc w:val="center"/>
              <w:rPr>
                <w:sz w:val="22"/>
                <w:szCs w:val="22"/>
              </w:rPr>
            </w:pPr>
            <w:r w:rsidRPr="00CC7F9A">
              <w:rPr>
                <w:sz w:val="22"/>
                <w:szCs w:val="22"/>
              </w:rPr>
              <w:t>CO5</w:t>
            </w:r>
          </w:p>
        </w:tc>
        <w:tc>
          <w:tcPr>
            <w:tcW w:w="709" w:type="dxa"/>
          </w:tcPr>
          <w:p w14:paraId="4D94895C" w14:textId="77777777" w:rsidR="00655761" w:rsidRPr="00CC7F9A" w:rsidRDefault="00655761" w:rsidP="00A26CD9">
            <w:pPr>
              <w:jc w:val="center"/>
              <w:rPr>
                <w:sz w:val="22"/>
                <w:szCs w:val="22"/>
              </w:rPr>
            </w:pPr>
          </w:p>
        </w:tc>
        <w:tc>
          <w:tcPr>
            <w:tcW w:w="708" w:type="dxa"/>
          </w:tcPr>
          <w:p w14:paraId="566663EA" w14:textId="77777777" w:rsidR="00655761" w:rsidRPr="00CC7F9A" w:rsidRDefault="00655761" w:rsidP="00A26CD9">
            <w:pPr>
              <w:jc w:val="center"/>
              <w:rPr>
                <w:sz w:val="22"/>
                <w:szCs w:val="22"/>
              </w:rPr>
            </w:pPr>
            <w:r>
              <w:rPr>
                <w:sz w:val="22"/>
                <w:szCs w:val="22"/>
              </w:rPr>
              <w:t>8</w:t>
            </w:r>
          </w:p>
        </w:tc>
        <w:tc>
          <w:tcPr>
            <w:tcW w:w="709" w:type="dxa"/>
          </w:tcPr>
          <w:p w14:paraId="3113EB84" w14:textId="77777777" w:rsidR="00655761" w:rsidRPr="00CC7F9A" w:rsidRDefault="00655761" w:rsidP="00A26CD9">
            <w:pPr>
              <w:jc w:val="center"/>
              <w:rPr>
                <w:sz w:val="22"/>
                <w:szCs w:val="22"/>
              </w:rPr>
            </w:pPr>
          </w:p>
        </w:tc>
        <w:tc>
          <w:tcPr>
            <w:tcW w:w="709" w:type="dxa"/>
          </w:tcPr>
          <w:p w14:paraId="643EE2D2" w14:textId="77777777" w:rsidR="00655761" w:rsidRPr="00CC7F9A" w:rsidRDefault="00655761" w:rsidP="00A26CD9">
            <w:pPr>
              <w:jc w:val="center"/>
              <w:rPr>
                <w:sz w:val="22"/>
                <w:szCs w:val="22"/>
              </w:rPr>
            </w:pPr>
          </w:p>
        </w:tc>
        <w:tc>
          <w:tcPr>
            <w:tcW w:w="709" w:type="dxa"/>
          </w:tcPr>
          <w:p w14:paraId="5B907126" w14:textId="77777777" w:rsidR="00655761" w:rsidRPr="00CC7F9A" w:rsidRDefault="00655761" w:rsidP="00A26CD9">
            <w:pPr>
              <w:jc w:val="center"/>
              <w:rPr>
                <w:sz w:val="22"/>
                <w:szCs w:val="22"/>
              </w:rPr>
            </w:pPr>
            <w:r>
              <w:rPr>
                <w:sz w:val="22"/>
                <w:szCs w:val="22"/>
              </w:rPr>
              <w:t>20</w:t>
            </w:r>
          </w:p>
        </w:tc>
        <w:tc>
          <w:tcPr>
            <w:tcW w:w="708" w:type="dxa"/>
          </w:tcPr>
          <w:p w14:paraId="4F5196FF" w14:textId="77777777" w:rsidR="00655761" w:rsidRPr="00CC7F9A" w:rsidRDefault="00655761" w:rsidP="0096750C">
            <w:pPr>
              <w:rPr>
                <w:sz w:val="22"/>
                <w:szCs w:val="22"/>
              </w:rPr>
            </w:pPr>
          </w:p>
        </w:tc>
        <w:tc>
          <w:tcPr>
            <w:tcW w:w="993" w:type="dxa"/>
          </w:tcPr>
          <w:p w14:paraId="081A8676" w14:textId="77777777" w:rsidR="00655761" w:rsidRPr="00CC7F9A" w:rsidRDefault="00655761" w:rsidP="00A26CD9">
            <w:pPr>
              <w:jc w:val="center"/>
              <w:rPr>
                <w:sz w:val="22"/>
                <w:szCs w:val="22"/>
              </w:rPr>
            </w:pPr>
            <w:r>
              <w:rPr>
                <w:sz w:val="22"/>
                <w:szCs w:val="22"/>
              </w:rPr>
              <w:t>28</w:t>
            </w:r>
          </w:p>
        </w:tc>
      </w:tr>
      <w:tr w:rsidR="00655761" w14:paraId="66DEAF10" w14:textId="77777777" w:rsidTr="00A26CD9">
        <w:trPr>
          <w:jc w:val="center"/>
        </w:trPr>
        <w:tc>
          <w:tcPr>
            <w:tcW w:w="1140" w:type="dxa"/>
          </w:tcPr>
          <w:p w14:paraId="65763A5C" w14:textId="77777777" w:rsidR="00655761" w:rsidRPr="00CC7F9A" w:rsidRDefault="00655761" w:rsidP="008656EE">
            <w:pPr>
              <w:jc w:val="center"/>
              <w:rPr>
                <w:sz w:val="22"/>
                <w:szCs w:val="22"/>
              </w:rPr>
            </w:pPr>
            <w:r w:rsidRPr="00CC7F9A">
              <w:rPr>
                <w:sz w:val="22"/>
                <w:szCs w:val="22"/>
              </w:rPr>
              <w:t>CO6</w:t>
            </w:r>
          </w:p>
        </w:tc>
        <w:tc>
          <w:tcPr>
            <w:tcW w:w="709" w:type="dxa"/>
          </w:tcPr>
          <w:p w14:paraId="03A9CE71" w14:textId="77777777" w:rsidR="00655761" w:rsidRPr="00CC7F9A" w:rsidRDefault="00655761" w:rsidP="00A26CD9">
            <w:pPr>
              <w:jc w:val="center"/>
              <w:rPr>
                <w:sz w:val="22"/>
                <w:szCs w:val="22"/>
              </w:rPr>
            </w:pPr>
            <w:r>
              <w:rPr>
                <w:sz w:val="22"/>
                <w:szCs w:val="22"/>
              </w:rPr>
              <w:t>8</w:t>
            </w:r>
          </w:p>
        </w:tc>
        <w:tc>
          <w:tcPr>
            <w:tcW w:w="708" w:type="dxa"/>
          </w:tcPr>
          <w:p w14:paraId="2461718F" w14:textId="77777777" w:rsidR="00655761" w:rsidRPr="00CC7F9A" w:rsidRDefault="00655761" w:rsidP="00A26CD9">
            <w:pPr>
              <w:jc w:val="center"/>
              <w:rPr>
                <w:sz w:val="22"/>
                <w:szCs w:val="22"/>
              </w:rPr>
            </w:pPr>
            <w:r>
              <w:rPr>
                <w:sz w:val="22"/>
                <w:szCs w:val="22"/>
              </w:rPr>
              <w:t>8</w:t>
            </w:r>
          </w:p>
        </w:tc>
        <w:tc>
          <w:tcPr>
            <w:tcW w:w="709" w:type="dxa"/>
          </w:tcPr>
          <w:p w14:paraId="494E50BE" w14:textId="77777777" w:rsidR="00655761" w:rsidRPr="00CC7F9A" w:rsidRDefault="00655761" w:rsidP="00A26CD9">
            <w:pPr>
              <w:jc w:val="center"/>
              <w:rPr>
                <w:sz w:val="22"/>
                <w:szCs w:val="22"/>
              </w:rPr>
            </w:pPr>
          </w:p>
        </w:tc>
        <w:tc>
          <w:tcPr>
            <w:tcW w:w="709" w:type="dxa"/>
          </w:tcPr>
          <w:p w14:paraId="5C7C6209" w14:textId="77777777" w:rsidR="00655761" w:rsidRPr="00CC7F9A" w:rsidRDefault="00655761" w:rsidP="00A26CD9">
            <w:pPr>
              <w:jc w:val="center"/>
              <w:rPr>
                <w:sz w:val="22"/>
                <w:szCs w:val="22"/>
              </w:rPr>
            </w:pPr>
          </w:p>
        </w:tc>
        <w:tc>
          <w:tcPr>
            <w:tcW w:w="709" w:type="dxa"/>
          </w:tcPr>
          <w:p w14:paraId="2AC9EB62" w14:textId="77777777" w:rsidR="00655761" w:rsidRPr="00CC7F9A" w:rsidRDefault="00655761" w:rsidP="00A26CD9">
            <w:pPr>
              <w:jc w:val="center"/>
              <w:rPr>
                <w:sz w:val="22"/>
                <w:szCs w:val="22"/>
              </w:rPr>
            </w:pPr>
          </w:p>
        </w:tc>
        <w:tc>
          <w:tcPr>
            <w:tcW w:w="708" w:type="dxa"/>
          </w:tcPr>
          <w:p w14:paraId="1F57C899" w14:textId="77777777" w:rsidR="00655761" w:rsidRPr="00CC7F9A" w:rsidRDefault="00655761" w:rsidP="00A26CD9">
            <w:pPr>
              <w:jc w:val="center"/>
              <w:rPr>
                <w:sz w:val="22"/>
                <w:szCs w:val="22"/>
              </w:rPr>
            </w:pPr>
            <w:r>
              <w:rPr>
                <w:sz w:val="22"/>
                <w:szCs w:val="22"/>
              </w:rPr>
              <w:t>8</w:t>
            </w:r>
          </w:p>
        </w:tc>
        <w:tc>
          <w:tcPr>
            <w:tcW w:w="993" w:type="dxa"/>
          </w:tcPr>
          <w:p w14:paraId="05B75FB1" w14:textId="77777777" w:rsidR="00655761" w:rsidRPr="00CC7F9A" w:rsidRDefault="00655761" w:rsidP="00A26CD9">
            <w:pPr>
              <w:jc w:val="center"/>
              <w:rPr>
                <w:sz w:val="22"/>
                <w:szCs w:val="22"/>
              </w:rPr>
            </w:pPr>
            <w:r>
              <w:rPr>
                <w:sz w:val="22"/>
                <w:szCs w:val="22"/>
              </w:rPr>
              <w:t>24</w:t>
            </w:r>
          </w:p>
        </w:tc>
      </w:tr>
      <w:tr w:rsidR="00655761" w14:paraId="6C7A0E61" w14:textId="77777777" w:rsidTr="00C93854">
        <w:trPr>
          <w:jc w:val="center"/>
        </w:trPr>
        <w:tc>
          <w:tcPr>
            <w:tcW w:w="5392" w:type="dxa"/>
            <w:gridSpan w:val="7"/>
          </w:tcPr>
          <w:p w14:paraId="07EEE7A3" w14:textId="77777777" w:rsidR="00655761" w:rsidRPr="00CC7F9A" w:rsidRDefault="00655761" w:rsidP="005D4A17">
            <w:pPr>
              <w:rPr>
                <w:sz w:val="22"/>
                <w:szCs w:val="22"/>
              </w:rPr>
            </w:pPr>
          </w:p>
        </w:tc>
        <w:tc>
          <w:tcPr>
            <w:tcW w:w="993" w:type="dxa"/>
          </w:tcPr>
          <w:p w14:paraId="7338FE20" w14:textId="77777777" w:rsidR="00655761" w:rsidRPr="00CC7F9A" w:rsidRDefault="00655761" w:rsidP="005D4A17">
            <w:pPr>
              <w:jc w:val="center"/>
              <w:rPr>
                <w:b/>
                <w:sz w:val="22"/>
                <w:szCs w:val="22"/>
              </w:rPr>
            </w:pPr>
            <w:r w:rsidRPr="00CC7F9A">
              <w:rPr>
                <w:b/>
                <w:sz w:val="22"/>
                <w:szCs w:val="22"/>
              </w:rPr>
              <w:t>132</w:t>
            </w:r>
          </w:p>
        </w:tc>
      </w:tr>
    </w:tbl>
    <w:p w14:paraId="218689B7" w14:textId="77777777" w:rsidR="00655761" w:rsidRDefault="00655761" w:rsidP="00D75201"/>
    <w:p w14:paraId="415DE94D" w14:textId="77777777" w:rsidR="00655761" w:rsidRDefault="00655761" w:rsidP="00D75201"/>
    <w:p w14:paraId="4ACC152D" w14:textId="77777777" w:rsidR="00655761" w:rsidRDefault="00655761" w:rsidP="00D75201"/>
    <w:p w14:paraId="12552FE6" w14:textId="77777777" w:rsidR="00655761" w:rsidRDefault="00655761" w:rsidP="00D75201"/>
    <w:p w14:paraId="691B4825" w14:textId="77777777" w:rsidR="00655761" w:rsidRDefault="00655761" w:rsidP="00D75201"/>
    <w:p w14:paraId="56AB991E" w14:textId="0B29AF57" w:rsidR="00655761" w:rsidRDefault="00655761">
      <w:pPr>
        <w:spacing w:after="200" w:line="276" w:lineRule="auto"/>
      </w:pPr>
      <w:r>
        <w:br w:type="page"/>
      </w:r>
    </w:p>
    <w:p w14:paraId="7F08272F" w14:textId="77777777" w:rsidR="00D32072" w:rsidRDefault="00D32072" w:rsidP="00405BDF">
      <w:r>
        <w:rPr>
          <w:noProof/>
        </w:rPr>
        <w:lastRenderedPageBreak/>
        <w:drawing>
          <wp:inline distT="0" distB="0" distL="0" distR="0" wp14:anchorId="7D445880" wp14:editId="42041685">
            <wp:extent cx="5732145" cy="839470"/>
            <wp:effectExtent l="0" t="0" r="1905" b="0"/>
            <wp:docPr id="14405398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D42231" w14:textId="77777777" w:rsidR="00D32072" w:rsidRDefault="00D32072" w:rsidP="00405BDF"/>
    <w:p w14:paraId="4330B633" w14:textId="77777777" w:rsidR="00D32072" w:rsidRPr="00D21B4B" w:rsidRDefault="00D32072" w:rsidP="00D21B4B">
      <w:pPr>
        <w:jc w:val="center"/>
        <w:rPr>
          <w:b/>
          <w:bCs/>
        </w:rPr>
      </w:pPr>
      <w:r w:rsidRPr="00D21B4B">
        <w:rPr>
          <w:b/>
          <w:bCs/>
        </w:rPr>
        <w:t xml:space="preserve">END SEMESTER EXAMINATION – </w:t>
      </w:r>
      <w:r>
        <w:rPr>
          <w:b/>
          <w:bCs/>
        </w:rPr>
        <w:t>NOV / DEC</w:t>
      </w:r>
      <w:r w:rsidRPr="00D21B4B">
        <w:rPr>
          <w:b/>
          <w:bCs/>
        </w:rPr>
        <w:t xml:space="preserve"> 2024</w:t>
      </w:r>
    </w:p>
    <w:p w14:paraId="3ECA9ADE"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35F0EFCA" w14:textId="77777777" w:rsidTr="0037089B">
        <w:trPr>
          <w:trHeight w:val="397"/>
          <w:jc w:val="center"/>
        </w:trPr>
        <w:tc>
          <w:tcPr>
            <w:tcW w:w="1555" w:type="dxa"/>
            <w:vAlign w:val="center"/>
          </w:tcPr>
          <w:p w14:paraId="7DA41667"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1AFC72DE" w14:textId="77777777" w:rsidR="00D32072" w:rsidRPr="0037089B" w:rsidRDefault="00D32072" w:rsidP="007E575B">
            <w:pPr>
              <w:pStyle w:val="Title"/>
              <w:jc w:val="left"/>
              <w:rPr>
                <w:b/>
                <w:sz w:val="22"/>
                <w:szCs w:val="22"/>
              </w:rPr>
            </w:pPr>
            <w:r>
              <w:rPr>
                <w:b/>
                <w:sz w:val="22"/>
                <w:szCs w:val="22"/>
              </w:rPr>
              <w:t>22FP2048</w:t>
            </w:r>
          </w:p>
        </w:tc>
        <w:tc>
          <w:tcPr>
            <w:tcW w:w="1417" w:type="dxa"/>
            <w:vAlign w:val="center"/>
          </w:tcPr>
          <w:p w14:paraId="61CF7574"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ED9D5EE"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1837EB4A" w14:textId="77777777" w:rsidTr="0037089B">
        <w:trPr>
          <w:trHeight w:val="397"/>
          <w:jc w:val="center"/>
        </w:trPr>
        <w:tc>
          <w:tcPr>
            <w:tcW w:w="1555" w:type="dxa"/>
            <w:vAlign w:val="center"/>
          </w:tcPr>
          <w:p w14:paraId="772BFA9C" w14:textId="77777777" w:rsidR="00D32072" w:rsidRPr="0037089B" w:rsidRDefault="00D32072" w:rsidP="009969A2">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D3A37E4" w14:textId="77777777" w:rsidR="00D32072" w:rsidRPr="0037089B" w:rsidRDefault="00D32072" w:rsidP="007E575B">
            <w:pPr>
              <w:pStyle w:val="Title"/>
              <w:jc w:val="left"/>
              <w:rPr>
                <w:b/>
                <w:sz w:val="22"/>
                <w:szCs w:val="22"/>
              </w:rPr>
            </w:pPr>
            <w:r w:rsidRPr="001B18F1">
              <w:rPr>
                <w:b/>
                <w:sz w:val="22"/>
                <w:szCs w:val="22"/>
              </w:rPr>
              <w:t>I</w:t>
            </w:r>
            <w:r>
              <w:rPr>
                <w:b/>
                <w:sz w:val="22"/>
                <w:szCs w:val="22"/>
              </w:rPr>
              <w:t>o</w:t>
            </w:r>
            <w:r w:rsidRPr="001B18F1">
              <w:rPr>
                <w:b/>
                <w:sz w:val="22"/>
                <w:szCs w:val="22"/>
              </w:rPr>
              <w:t>T AND DEEP LEARNING FOR FOOD QUALITY</w:t>
            </w:r>
          </w:p>
        </w:tc>
        <w:tc>
          <w:tcPr>
            <w:tcW w:w="1417" w:type="dxa"/>
            <w:vAlign w:val="center"/>
          </w:tcPr>
          <w:p w14:paraId="6D7F2488"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41A9553D" w14:textId="77777777" w:rsidR="00D32072" w:rsidRPr="0037089B" w:rsidRDefault="00D32072" w:rsidP="007E575B">
            <w:pPr>
              <w:pStyle w:val="Title"/>
              <w:jc w:val="left"/>
              <w:rPr>
                <w:b/>
                <w:sz w:val="22"/>
                <w:szCs w:val="22"/>
              </w:rPr>
            </w:pPr>
            <w:r w:rsidRPr="0037089B">
              <w:rPr>
                <w:b/>
                <w:sz w:val="22"/>
                <w:szCs w:val="22"/>
              </w:rPr>
              <w:t>100</w:t>
            </w:r>
          </w:p>
        </w:tc>
      </w:tr>
    </w:tbl>
    <w:p w14:paraId="344A3F77"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32072" w:rsidRPr="009969A2" w14:paraId="2A66FF8A" w14:textId="77777777" w:rsidTr="00290268">
        <w:trPr>
          <w:trHeight w:val="552"/>
        </w:trPr>
        <w:tc>
          <w:tcPr>
            <w:tcW w:w="257" w:type="pct"/>
            <w:vAlign w:val="center"/>
          </w:tcPr>
          <w:p w14:paraId="1F7179F2" w14:textId="77777777" w:rsidR="00D32072" w:rsidRPr="009969A2" w:rsidRDefault="00D32072" w:rsidP="005133D7">
            <w:pPr>
              <w:jc w:val="center"/>
              <w:rPr>
                <w:b/>
              </w:rPr>
            </w:pPr>
            <w:r w:rsidRPr="009969A2">
              <w:rPr>
                <w:b/>
              </w:rPr>
              <w:t>Q. No.</w:t>
            </w:r>
          </w:p>
        </w:tc>
        <w:tc>
          <w:tcPr>
            <w:tcW w:w="3957" w:type="pct"/>
            <w:gridSpan w:val="2"/>
            <w:vAlign w:val="center"/>
          </w:tcPr>
          <w:p w14:paraId="5F5FF7DA" w14:textId="77777777" w:rsidR="00D32072" w:rsidRPr="009969A2" w:rsidRDefault="00D32072" w:rsidP="005133D7">
            <w:pPr>
              <w:jc w:val="center"/>
              <w:rPr>
                <w:b/>
              </w:rPr>
            </w:pPr>
            <w:r w:rsidRPr="009969A2">
              <w:rPr>
                <w:b/>
              </w:rPr>
              <w:t>Questions</w:t>
            </w:r>
          </w:p>
        </w:tc>
        <w:tc>
          <w:tcPr>
            <w:tcW w:w="301" w:type="pct"/>
            <w:vAlign w:val="center"/>
          </w:tcPr>
          <w:p w14:paraId="7FB45636" w14:textId="77777777" w:rsidR="00D32072" w:rsidRPr="009969A2" w:rsidRDefault="00D32072" w:rsidP="00405BDF">
            <w:pPr>
              <w:jc w:val="center"/>
              <w:rPr>
                <w:b/>
              </w:rPr>
            </w:pPr>
            <w:r w:rsidRPr="009969A2">
              <w:rPr>
                <w:b/>
              </w:rPr>
              <w:t>CO</w:t>
            </w:r>
          </w:p>
        </w:tc>
        <w:tc>
          <w:tcPr>
            <w:tcW w:w="243" w:type="pct"/>
            <w:vAlign w:val="center"/>
          </w:tcPr>
          <w:p w14:paraId="445C44A9" w14:textId="77777777" w:rsidR="00D32072" w:rsidRPr="009969A2" w:rsidRDefault="00D32072" w:rsidP="00375CD9">
            <w:pPr>
              <w:jc w:val="center"/>
              <w:rPr>
                <w:b/>
              </w:rPr>
            </w:pPr>
            <w:r w:rsidRPr="009969A2">
              <w:rPr>
                <w:b/>
              </w:rPr>
              <w:t>BL</w:t>
            </w:r>
          </w:p>
        </w:tc>
        <w:tc>
          <w:tcPr>
            <w:tcW w:w="241" w:type="pct"/>
            <w:vAlign w:val="center"/>
          </w:tcPr>
          <w:p w14:paraId="22C2E8BA" w14:textId="77777777" w:rsidR="00D32072" w:rsidRPr="009969A2" w:rsidRDefault="00D32072" w:rsidP="005133D7">
            <w:pPr>
              <w:jc w:val="center"/>
              <w:rPr>
                <w:b/>
              </w:rPr>
            </w:pPr>
            <w:r w:rsidRPr="009969A2">
              <w:rPr>
                <w:b/>
              </w:rPr>
              <w:t>M</w:t>
            </w:r>
          </w:p>
        </w:tc>
      </w:tr>
      <w:tr w:rsidR="00D32072" w:rsidRPr="009969A2" w14:paraId="0235D60E" w14:textId="77777777" w:rsidTr="008E4728">
        <w:trPr>
          <w:trHeight w:val="550"/>
        </w:trPr>
        <w:tc>
          <w:tcPr>
            <w:tcW w:w="5000" w:type="pct"/>
            <w:gridSpan w:val="6"/>
            <w:vAlign w:val="center"/>
          </w:tcPr>
          <w:p w14:paraId="4C660E0D" w14:textId="77777777" w:rsidR="00D32072" w:rsidRPr="009969A2" w:rsidRDefault="00D32072" w:rsidP="008C57B9">
            <w:pPr>
              <w:jc w:val="center"/>
              <w:rPr>
                <w:b/>
                <w:u w:val="single"/>
              </w:rPr>
            </w:pPr>
            <w:r w:rsidRPr="009969A2">
              <w:rPr>
                <w:b/>
                <w:u w:val="single"/>
              </w:rPr>
              <w:t>PART – A (10 X 1 = 10 MARKS)</w:t>
            </w:r>
          </w:p>
        </w:tc>
      </w:tr>
      <w:tr w:rsidR="00D32072" w:rsidRPr="009969A2" w14:paraId="49F5FCC3" w14:textId="77777777" w:rsidTr="002655F6">
        <w:trPr>
          <w:trHeight w:val="340"/>
        </w:trPr>
        <w:tc>
          <w:tcPr>
            <w:tcW w:w="257" w:type="pct"/>
            <w:vAlign w:val="bottom"/>
          </w:tcPr>
          <w:p w14:paraId="66617594" w14:textId="77777777" w:rsidR="00D32072" w:rsidRPr="009969A2" w:rsidRDefault="00D32072" w:rsidP="00D21B4B">
            <w:pPr>
              <w:jc w:val="center"/>
            </w:pPr>
            <w:r w:rsidRPr="009969A2">
              <w:t>1.</w:t>
            </w:r>
          </w:p>
        </w:tc>
        <w:tc>
          <w:tcPr>
            <w:tcW w:w="3957" w:type="pct"/>
            <w:gridSpan w:val="2"/>
            <w:vAlign w:val="bottom"/>
          </w:tcPr>
          <w:p w14:paraId="43E8AC33" w14:textId="77777777" w:rsidR="00D32072" w:rsidRPr="009969A2" w:rsidRDefault="00D32072" w:rsidP="00D21B4B">
            <w:pPr>
              <w:autoSpaceDE w:val="0"/>
              <w:autoSpaceDN w:val="0"/>
              <w:adjustRightInd w:val="0"/>
            </w:pPr>
            <w:r w:rsidRPr="009969A2">
              <w:t>Report any two applications of IoT in agricultural fields.</w:t>
            </w:r>
          </w:p>
        </w:tc>
        <w:tc>
          <w:tcPr>
            <w:tcW w:w="301" w:type="pct"/>
            <w:vAlign w:val="bottom"/>
          </w:tcPr>
          <w:p w14:paraId="5022ED8E" w14:textId="77777777" w:rsidR="00D32072" w:rsidRPr="009969A2" w:rsidRDefault="00D32072" w:rsidP="00D21B4B">
            <w:pPr>
              <w:jc w:val="center"/>
            </w:pPr>
            <w:r w:rsidRPr="009969A2">
              <w:t>CO1</w:t>
            </w:r>
          </w:p>
        </w:tc>
        <w:tc>
          <w:tcPr>
            <w:tcW w:w="243" w:type="pct"/>
            <w:vAlign w:val="bottom"/>
          </w:tcPr>
          <w:p w14:paraId="67002FEF" w14:textId="77777777" w:rsidR="00D32072" w:rsidRPr="009969A2" w:rsidRDefault="00D32072" w:rsidP="00D21B4B">
            <w:pPr>
              <w:jc w:val="center"/>
            </w:pPr>
            <w:r w:rsidRPr="009969A2">
              <w:t>R</w:t>
            </w:r>
          </w:p>
        </w:tc>
        <w:tc>
          <w:tcPr>
            <w:tcW w:w="241" w:type="pct"/>
            <w:vAlign w:val="bottom"/>
          </w:tcPr>
          <w:p w14:paraId="0D3BCB61" w14:textId="77777777" w:rsidR="00D32072" w:rsidRPr="009969A2" w:rsidRDefault="00D32072" w:rsidP="00D21B4B">
            <w:pPr>
              <w:jc w:val="center"/>
            </w:pPr>
            <w:r w:rsidRPr="009969A2">
              <w:t>1</w:t>
            </w:r>
          </w:p>
        </w:tc>
      </w:tr>
      <w:tr w:rsidR="00D32072" w:rsidRPr="009969A2" w14:paraId="08258960" w14:textId="77777777" w:rsidTr="002655F6">
        <w:trPr>
          <w:trHeight w:val="340"/>
        </w:trPr>
        <w:tc>
          <w:tcPr>
            <w:tcW w:w="257" w:type="pct"/>
            <w:vAlign w:val="bottom"/>
          </w:tcPr>
          <w:p w14:paraId="7CEEAB57" w14:textId="77777777" w:rsidR="00D32072" w:rsidRPr="009969A2" w:rsidRDefault="00D32072" w:rsidP="00D21B4B">
            <w:pPr>
              <w:jc w:val="center"/>
            </w:pPr>
            <w:r w:rsidRPr="009969A2">
              <w:t>2.</w:t>
            </w:r>
          </w:p>
        </w:tc>
        <w:tc>
          <w:tcPr>
            <w:tcW w:w="3957" w:type="pct"/>
            <w:gridSpan w:val="2"/>
            <w:vAlign w:val="bottom"/>
          </w:tcPr>
          <w:p w14:paraId="6B301506" w14:textId="77777777" w:rsidR="00D32072" w:rsidRPr="009969A2" w:rsidRDefault="00D32072" w:rsidP="00D21B4B">
            <w:r w:rsidRPr="009969A2">
              <w:t>Identify the application of PIR sensors.</w:t>
            </w:r>
          </w:p>
        </w:tc>
        <w:tc>
          <w:tcPr>
            <w:tcW w:w="301" w:type="pct"/>
            <w:vAlign w:val="bottom"/>
          </w:tcPr>
          <w:p w14:paraId="2EA38117" w14:textId="77777777" w:rsidR="00D32072" w:rsidRPr="009969A2" w:rsidRDefault="00D32072" w:rsidP="00D21B4B">
            <w:pPr>
              <w:jc w:val="center"/>
            </w:pPr>
            <w:r w:rsidRPr="009969A2">
              <w:t>CO1</w:t>
            </w:r>
          </w:p>
        </w:tc>
        <w:tc>
          <w:tcPr>
            <w:tcW w:w="243" w:type="pct"/>
            <w:vAlign w:val="bottom"/>
          </w:tcPr>
          <w:p w14:paraId="519C1736" w14:textId="77777777" w:rsidR="00D32072" w:rsidRPr="009969A2" w:rsidRDefault="00D32072" w:rsidP="00D21B4B">
            <w:pPr>
              <w:jc w:val="center"/>
            </w:pPr>
            <w:r w:rsidRPr="009969A2">
              <w:t>U</w:t>
            </w:r>
          </w:p>
        </w:tc>
        <w:tc>
          <w:tcPr>
            <w:tcW w:w="241" w:type="pct"/>
            <w:vAlign w:val="bottom"/>
          </w:tcPr>
          <w:p w14:paraId="6C3353DF" w14:textId="77777777" w:rsidR="00D32072" w:rsidRPr="009969A2" w:rsidRDefault="00D32072" w:rsidP="00D21B4B">
            <w:pPr>
              <w:jc w:val="center"/>
            </w:pPr>
            <w:r w:rsidRPr="009969A2">
              <w:t>1</w:t>
            </w:r>
          </w:p>
        </w:tc>
      </w:tr>
      <w:tr w:rsidR="00D32072" w:rsidRPr="009969A2" w14:paraId="55B3B04C" w14:textId="77777777" w:rsidTr="002655F6">
        <w:trPr>
          <w:trHeight w:val="340"/>
        </w:trPr>
        <w:tc>
          <w:tcPr>
            <w:tcW w:w="257" w:type="pct"/>
            <w:vAlign w:val="bottom"/>
          </w:tcPr>
          <w:p w14:paraId="2313E8FD" w14:textId="77777777" w:rsidR="00D32072" w:rsidRPr="009969A2" w:rsidRDefault="00D32072" w:rsidP="00D21B4B">
            <w:pPr>
              <w:jc w:val="center"/>
            </w:pPr>
            <w:r w:rsidRPr="009969A2">
              <w:t>3.</w:t>
            </w:r>
          </w:p>
        </w:tc>
        <w:tc>
          <w:tcPr>
            <w:tcW w:w="3957" w:type="pct"/>
            <w:gridSpan w:val="2"/>
            <w:vAlign w:val="bottom"/>
          </w:tcPr>
          <w:p w14:paraId="4DDE05D4" w14:textId="77777777" w:rsidR="00D32072" w:rsidRPr="009969A2" w:rsidRDefault="00D32072" w:rsidP="00D21B4B">
            <w:r w:rsidRPr="009969A2">
              <w:t>State is the function of an Input layer of the ANN.</w:t>
            </w:r>
          </w:p>
        </w:tc>
        <w:tc>
          <w:tcPr>
            <w:tcW w:w="301" w:type="pct"/>
            <w:vAlign w:val="bottom"/>
          </w:tcPr>
          <w:p w14:paraId="599280A3" w14:textId="77777777" w:rsidR="00D32072" w:rsidRPr="009969A2" w:rsidRDefault="00D32072" w:rsidP="00D21B4B">
            <w:pPr>
              <w:jc w:val="center"/>
            </w:pPr>
            <w:r w:rsidRPr="009969A2">
              <w:t>CO2</w:t>
            </w:r>
          </w:p>
        </w:tc>
        <w:tc>
          <w:tcPr>
            <w:tcW w:w="243" w:type="pct"/>
            <w:vAlign w:val="bottom"/>
          </w:tcPr>
          <w:p w14:paraId="645DD942" w14:textId="77777777" w:rsidR="00D32072" w:rsidRPr="009969A2" w:rsidRDefault="00D32072" w:rsidP="00D21B4B">
            <w:pPr>
              <w:jc w:val="center"/>
            </w:pPr>
            <w:r w:rsidRPr="009969A2">
              <w:t>R</w:t>
            </w:r>
          </w:p>
        </w:tc>
        <w:tc>
          <w:tcPr>
            <w:tcW w:w="241" w:type="pct"/>
            <w:vAlign w:val="bottom"/>
          </w:tcPr>
          <w:p w14:paraId="7F64B654" w14:textId="77777777" w:rsidR="00D32072" w:rsidRPr="009969A2" w:rsidRDefault="00D32072" w:rsidP="00D21B4B">
            <w:pPr>
              <w:jc w:val="center"/>
            </w:pPr>
            <w:r w:rsidRPr="009969A2">
              <w:t>1</w:t>
            </w:r>
          </w:p>
        </w:tc>
      </w:tr>
      <w:tr w:rsidR="00D32072" w:rsidRPr="009969A2" w14:paraId="3304E51A" w14:textId="77777777" w:rsidTr="002655F6">
        <w:trPr>
          <w:trHeight w:val="340"/>
        </w:trPr>
        <w:tc>
          <w:tcPr>
            <w:tcW w:w="257" w:type="pct"/>
            <w:vAlign w:val="bottom"/>
          </w:tcPr>
          <w:p w14:paraId="697F3025" w14:textId="77777777" w:rsidR="00D32072" w:rsidRPr="009969A2" w:rsidRDefault="00D32072" w:rsidP="00D21B4B">
            <w:pPr>
              <w:jc w:val="center"/>
            </w:pPr>
            <w:r w:rsidRPr="009969A2">
              <w:t>4.</w:t>
            </w:r>
          </w:p>
        </w:tc>
        <w:tc>
          <w:tcPr>
            <w:tcW w:w="3957" w:type="pct"/>
            <w:gridSpan w:val="2"/>
            <w:vAlign w:val="bottom"/>
          </w:tcPr>
          <w:p w14:paraId="4F66E1CB" w14:textId="77777777" w:rsidR="00D32072" w:rsidRPr="009969A2" w:rsidRDefault="00D32072" w:rsidP="00D21B4B">
            <w:r w:rsidRPr="009969A2">
              <w:t>Recall the difference between feedforward Neural Network and back propagation Neural Network.</w:t>
            </w:r>
          </w:p>
        </w:tc>
        <w:tc>
          <w:tcPr>
            <w:tcW w:w="301" w:type="pct"/>
            <w:vAlign w:val="bottom"/>
          </w:tcPr>
          <w:p w14:paraId="38F1073B" w14:textId="77777777" w:rsidR="00D32072" w:rsidRPr="009969A2" w:rsidRDefault="00D32072" w:rsidP="00D21B4B">
            <w:pPr>
              <w:jc w:val="center"/>
            </w:pPr>
            <w:r w:rsidRPr="009969A2">
              <w:t>CO2</w:t>
            </w:r>
          </w:p>
        </w:tc>
        <w:tc>
          <w:tcPr>
            <w:tcW w:w="243" w:type="pct"/>
            <w:vAlign w:val="bottom"/>
          </w:tcPr>
          <w:p w14:paraId="11AF3E26" w14:textId="77777777" w:rsidR="00D32072" w:rsidRPr="009969A2" w:rsidRDefault="00D32072" w:rsidP="00D21B4B">
            <w:pPr>
              <w:jc w:val="center"/>
            </w:pPr>
            <w:r w:rsidRPr="009969A2">
              <w:t>U</w:t>
            </w:r>
          </w:p>
        </w:tc>
        <w:tc>
          <w:tcPr>
            <w:tcW w:w="241" w:type="pct"/>
            <w:vAlign w:val="bottom"/>
          </w:tcPr>
          <w:p w14:paraId="0AEFF7DF" w14:textId="77777777" w:rsidR="00D32072" w:rsidRPr="009969A2" w:rsidRDefault="00D32072" w:rsidP="00D21B4B">
            <w:pPr>
              <w:jc w:val="center"/>
            </w:pPr>
            <w:r w:rsidRPr="009969A2">
              <w:t>1</w:t>
            </w:r>
          </w:p>
        </w:tc>
      </w:tr>
      <w:tr w:rsidR="00D32072" w:rsidRPr="009969A2" w14:paraId="25C99749" w14:textId="77777777" w:rsidTr="002655F6">
        <w:trPr>
          <w:trHeight w:val="340"/>
        </w:trPr>
        <w:tc>
          <w:tcPr>
            <w:tcW w:w="257" w:type="pct"/>
            <w:vAlign w:val="bottom"/>
          </w:tcPr>
          <w:p w14:paraId="5DD5EE09" w14:textId="77777777" w:rsidR="00D32072" w:rsidRPr="009969A2" w:rsidRDefault="00D32072" w:rsidP="00D21B4B">
            <w:pPr>
              <w:jc w:val="center"/>
            </w:pPr>
            <w:r w:rsidRPr="009969A2">
              <w:t>5.</w:t>
            </w:r>
          </w:p>
        </w:tc>
        <w:tc>
          <w:tcPr>
            <w:tcW w:w="3957" w:type="pct"/>
            <w:gridSpan w:val="2"/>
            <w:vAlign w:val="bottom"/>
          </w:tcPr>
          <w:p w14:paraId="7319B611" w14:textId="77777777" w:rsidR="00D32072" w:rsidRPr="009969A2" w:rsidRDefault="00D32072" w:rsidP="00D21B4B">
            <w:pPr>
              <w:pStyle w:val="Default"/>
            </w:pPr>
            <w:r w:rsidRPr="009969A2">
              <w:t>List the different learning methods of an Artificial Neural Network.</w:t>
            </w:r>
          </w:p>
        </w:tc>
        <w:tc>
          <w:tcPr>
            <w:tcW w:w="301" w:type="pct"/>
            <w:vAlign w:val="bottom"/>
          </w:tcPr>
          <w:p w14:paraId="3C6AB279" w14:textId="77777777" w:rsidR="00D32072" w:rsidRPr="009969A2" w:rsidRDefault="00D32072" w:rsidP="00D21B4B">
            <w:pPr>
              <w:jc w:val="center"/>
            </w:pPr>
            <w:r w:rsidRPr="009969A2">
              <w:t>CO3</w:t>
            </w:r>
          </w:p>
        </w:tc>
        <w:tc>
          <w:tcPr>
            <w:tcW w:w="243" w:type="pct"/>
            <w:vAlign w:val="bottom"/>
          </w:tcPr>
          <w:p w14:paraId="644D8F04" w14:textId="77777777" w:rsidR="00D32072" w:rsidRPr="009969A2" w:rsidRDefault="00D32072" w:rsidP="00D21B4B">
            <w:pPr>
              <w:jc w:val="center"/>
            </w:pPr>
            <w:r w:rsidRPr="009969A2">
              <w:t>R</w:t>
            </w:r>
          </w:p>
        </w:tc>
        <w:tc>
          <w:tcPr>
            <w:tcW w:w="241" w:type="pct"/>
            <w:vAlign w:val="bottom"/>
          </w:tcPr>
          <w:p w14:paraId="0E747C1A" w14:textId="77777777" w:rsidR="00D32072" w:rsidRPr="009969A2" w:rsidRDefault="00D32072" w:rsidP="00D21B4B">
            <w:pPr>
              <w:jc w:val="center"/>
            </w:pPr>
            <w:r w:rsidRPr="009969A2">
              <w:t>1</w:t>
            </w:r>
          </w:p>
        </w:tc>
      </w:tr>
      <w:tr w:rsidR="00D32072" w:rsidRPr="009969A2" w14:paraId="705F472E" w14:textId="77777777" w:rsidTr="002655F6">
        <w:trPr>
          <w:trHeight w:val="340"/>
        </w:trPr>
        <w:tc>
          <w:tcPr>
            <w:tcW w:w="257" w:type="pct"/>
            <w:vAlign w:val="bottom"/>
          </w:tcPr>
          <w:p w14:paraId="41BD9AF2" w14:textId="77777777" w:rsidR="00D32072" w:rsidRPr="009969A2" w:rsidRDefault="00D32072" w:rsidP="00D21B4B">
            <w:pPr>
              <w:jc w:val="center"/>
            </w:pPr>
            <w:r w:rsidRPr="009969A2">
              <w:t>6.</w:t>
            </w:r>
          </w:p>
        </w:tc>
        <w:tc>
          <w:tcPr>
            <w:tcW w:w="3957" w:type="pct"/>
            <w:gridSpan w:val="2"/>
            <w:vAlign w:val="bottom"/>
          </w:tcPr>
          <w:p w14:paraId="21EDFE12" w14:textId="77777777" w:rsidR="00D32072" w:rsidRPr="009969A2" w:rsidRDefault="00D32072" w:rsidP="00D21B4B">
            <w:r w:rsidRPr="009969A2">
              <w:t>Describe the max pooling operation in CNN.</w:t>
            </w:r>
          </w:p>
        </w:tc>
        <w:tc>
          <w:tcPr>
            <w:tcW w:w="301" w:type="pct"/>
            <w:vAlign w:val="bottom"/>
          </w:tcPr>
          <w:p w14:paraId="4238CF4E" w14:textId="77777777" w:rsidR="00D32072" w:rsidRPr="009969A2" w:rsidRDefault="00D32072" w:rsidP="00D21B4B">
            <w:pPr>
              <w:jc w:val="center"/>
            </w:pPr>
            <w:r w:rsidRPr="009969A2">
              <w:t>CO3</w:t>
            </w:r>
          </w:p>
        </w:tc>
        <w:tc>
          <w:tcPr>
            <w:tcW w:w="243" w:type="pct"/>
            <w:vAlign w:val="bottom"/>
          </w:tcPr>
          <w:p w14:paraId="1875CA37" w14:textId="77777777" w:rsidR="00D32072" w:rsidRPr="009969A2" w:rsidRDefault="00D32072" w:rsidP="00D21B4B">
            <w:pPr>
              <w:jc w:val="center"/>
            </w:pPr>
            <w:r w:rsidRPr="009969A2">
              <w:t>U</w:t>
            </w:r>
          </w:p>
        </w:tc>
        <w:tc>
          <w:tcPr>
            <w:tcW w:w="241" w:type="pct"/>
            <w:vAlign w:val="bottom"/>
          </w:tcPr>
          <w:p w14:paraId="79DB6283" w14:textId="77777777" w:rsidR="00D32072" w:rsidRPr="009969A2" w:rsidRDefault="00D32072" w:rsidP="00D21B4B">
            <w:pPr>
              <w:jc w:val="center"/>
            </w:pPr>
            <w:r w:rsidRPr="009969A2">
              <w:t>1</w:t>
            </w:r>
          </w:p>
        </w:tc>
      </w:tr>
      <w:tr w:rsidR="00D32072" w:rsidRPr="009969A2" w14:paraId="1A11D4C2" w14:textId="77777777" w:rsidTr="002655F6">
        <w:trPr>
          <w:trHeight w:val="340"/>
        </w:trPr>
        <w:tc>
          <w:tcPr>
            <w:tcW w:w="257" w:type="pct"/>
            <w:vAlign w:val="bottom"/>
          </w:tcPr>
          <w:p w14:paraId="123A98D7" w14:textId="77777777" w:rsidR="00D32072" w:rsidRPr="009969A2" w:rsidRDefault="00D32072" w:rsidP="00D21B4B">
            <w:pPr>
              <w:jc w:val="center"/>
            </w:pPr>
            <w:r w:rsidRPr="009969A2">
              <w:t>7.</w:t>
            </w:r>
          </w:p>
        </w:tc>
        <w:tc>
          <w:tcPr>
            <w:tcW w:w="3957" w:type="pct"/>
            <w:gridSpan w:val="2"/>
            <w:vAlign w:val="bottom"/>
          </w:tcPr>
          <w:p w14:paraId="6D061D96" w14:textId="77777777" w:rsidR="00D32072" w:rsidRPr="009969A2" w:rsidRDefault="00D32072" w:rsidP="00D21B4B">
            <w:pPr>
              <w:pStyle w:val="ListParagraph"/>
              <w:ind w:left="0"/>
              <w:rPr>
                <w:noProof/>
                <w:lang w:eastAsia="zh-TW"/>
              </w:rPr>
            </w:pPr>
            <w:r w:rsidRPr="009969A2">
              <w:rPr>
                <w:noProof/>
                <w:lang w:eastAsia="zh-TW"/>
              </w:rPr>
              <w:t>What is the basic operation taking place with kernal filter in CNN?</w:t>
            </w:r>
          </w:p>
        </w:tc>
        <w:tc>
          <w:tcPr>
            <w:tcW w:w="301" w:type="pct"/>
            <w:vAlign w:val="bottom"/>
          </w:tcPr>
          <w:p w14:paraId="1EA9E726" w14:textId="77777777" w:rsidR="00D32072" w:rsidRPr="009969A2" w:rsidRDefault="00D32072" w:rsidP="00D21B4B">
            <w:pPr>
              <w:jc w:val="center"/>
            </w:pPr>
            <w:r w:rsidRPr="009969A2">
              <w:t>CO4</w:t>
            </w:r>
          </w:p>
        </w:tc>
        <w:tc>
          <w:tcPr>
            <w:tcW w:w="243" w:type="pct"/>
            <w:vAlign w:val="bottom"/>
          </w:tcPr>
          <w:p w14:paraId="771566C2" w14:textId="77777777" w:rsidR="00D32072" w:rsidRPr="009969A2" w:rsidRDefault="00D32072" w:rsidP="00D21B4B">
            <w:pPr>
              <w:jc w:val="center"/>
            </w:pPr>
            <w:r w:rsidRPr="009969A2">
              <w:t>A</w:t>
            </w:r>
          </w:p>
        </w:tc>
        <w:tc>
          <w:tcPr>
            <w:tcW w:w="241" w:type="pct"/>
            <w:vAlign w:val="bottom"/>
          </w:tcPr>
          <w:p w14:paraId="0B140509" w14:textId="77777777" w:rsidR="00D32072" w:rsidRPr="009969A2" w:rsidRDefault="00D32072" w:rsidP="00D21B4B">
            <w:pPr>
              <w:jc w:val="center"/>
            </w:pPr>
            <w:r w:rsidRPr="009969A2">
              <w:t>1</w:t>
            </w:r>
          </w:p>
        </w:tc>
      </w:tr>
      <w:tr w:rsidR="00D32072" w:rsidRPr="009969A2" w14:paraId="7240AD4E" w14:textId="77777777" w:rsidTr="002655F6">
        <w:trPr>
          <w:trHeight w:val="340"/>
        </w:trPr>
        <w:tc>
          <w:tcPr>
            <w:tcW w:w="257" w:type="pct"/>
            <w:vAlign w:val="bottom"/>
          </w:tcPr>
          <w:p w14:paraId="391BC994" w14:textId="77777777" w:rsidR="00D32072" w:rsidRPr="009969A2" w:rsidRDefault="00D32072" w:rsidP="00B7751B">
            <w:pPr>
              <w:jc w:val="center"/>
            </w:pPr>
            <w:r w:rsidRPr="009969A2">
              <w:t>8.</w:t>
            </w:r>
          </w:p>
        </w:tc>
        <w:tc>
          <w:tcPr>
            <w:tcW w:w="3957" w:type="pct"/>
            <w:gridSpan w:val="2"/>
            <w:vAlign w:val="bottom"/>
          </w:tcPr>
          <w:p w14:paraId="7A1107F5" w14:textId="77777777" w:rsidR="00D32072" w:rsidRPr="009969A2" w:rsidRDefault="00D32072" w:rsidP="00B7751B">
            <w:pPr>
              <w:rPr>
                <w:b/>
                <w:bCs/>
              </w:rPr>
            </w:pPr>
            <w:r w:rsidRPr="009969A2">
              <w:t>Recall any one of the uses of X ray in grain quality detection.</w:t>
            </w:r>
          </w:p>
        </w:tc>
        <w:tc>
          <w:tcPr>
            <w:tcW w:w="301" w:type="pct"/>
            <w:vAlign w:val="bottom"/>
          </w:tcPr>
          <w:p w14:paraId="7A6B2FFF" w14:textId="77777777" w:rsidR="00D32072" w:rsidRPr="009969A2" w:rsidRDefault="00D32072" w:rsidP="00B7751B">
            <w:pPr>
              <w:jc w:val="center"/>
            </w:pPr>
            <w:r w:rsidRPr="009969A2">
              <w:t>CO4</w:t>
            </w:r>
          </w:p>
        </w:tc>
        <w:tc>
          <w:tcPr>
            <w:tcW w:w="243" w:type="pct"/>
            <w:vAlign w:val="bottom"/>
          </w:tcPr>
          <w:p w14:paraId="7D1D3C59" w14:textId="77777777" w:rsidR="00D32072" w:rsidRPr="009969A2" w:rsidRDefault="00D32072" w:rsidP="00B7751B">
            <w:r w:rsidRPr="009969A2">
              <w:t xml:space="preserve"> A</w:t>
            </w:r>
          </w:p>
        </w:tc>
        <w:tc>
          <w:tcPr>
            <w:tcW w:w="241" w:type="pct"/>
            <w:vAlign w:val="bottom"/>
          </w:tcPr>
          <w:p w14:paraId="65A12621" w14:textId="77777777" w:rsidR="00D32072" w:rsidRPr="009969A2" w:rsidRDefault="00D32072" w:rsidP="00B7751B">
            <w:pPr>
              <w:jc w:val="center"/>
            </w:pPr>
            <w:r w:rsidRPr="009969A2">
              <w:t>1</w:t>
            </w:r>
          </w:p>
        </w:tc>
      </w:tr>
      <w:tr w:rsidR="00D32072" w:rsidRPr="009969A2" w14:paraId="3A9724D9" w14:textId="77777777" w:rsidTr="002655F6">
        <w:trPr>
          <w:trHeight w:val="340"/>
        </w:trPr>
        <w:tc>
          <w:tcPr>
            <w:tcW w:w="257" w:type="pct"/>
            <w:vAlign w:val="bottom"/>
          </w:tcPr>
          <w:p w14:paraId="36458A10" w14:textId="77777777" w:rsidR="00D32072" w:rsidRPr="009969A2" w:rsidRDefault="00D32072" w:rsidP="00B7751B">
            <w:pPr>
              <w:jc w:val="center"/>
            </w:pPr>
            <w:r w:rsidRPr="009969A2">
              <w:t>9.</w:t>
            </w:r>
          </w:p>
        </w:tc>
        <w:tc>
          <w:tcPr>
            <w:tcW w:w="3957" w:type="pct"/>
            <w:gridSpan w:val="2"/>
            <w:vAlign w:val="bottom"/>
          </w:tcPr>
          <w:p w14:paraId="24CE640D" w14:textId="77777777" w:rsidR="00D32072" w:rsidRPr="009969A2" w:rsidRDefault="00D32072" w:rsidP="00B7751B">
            <w:pPr>
              <w:pStyle w:val="ListParagraph"/>
              <w:ind w:left="0"/>
              <w:rPr>
                <w:noProof/>
                <w:lang w:eastAsia="zh-TW"/>
              </w:rPr>
            </w:pPr>
            <w:r w:rsidRPr="009969A2">
              <w:rPr>
                <w:noProof/>
                <w:lang w:eastAsia="zh-TW"/>
              </w:rPr>
              <w:t>Recognise imaging technique used to understand the internal quality of fruits.</w:t>
            </w:r>
          </w:p>
        </w:tc>
        <w:tc>
          <w:tcPr>
            <w:tcW w:w="301" w:type="pct"/>
            <w:vAlign w:val="bottom"/>
          </w:tcPr>
          <w:p w14:paraId="1CE11134" w14:textId="77777777" w:rsidR="00D32072" w:rsidRPr="009969A2" w:rsidRDefault="00D32072" w:rsidP="00B7751B">
            <w:pPr>
              <w:jc w:val="center"/>
            </w:pPr>
            <w:r w:rsidRPr="009969A2">
              <w:t>CO5</w:t>
            </w:r>
          </w:p>
        </w:tc>
        <w:tc>
          <w:tcPr>
            <w:tcW w:w="243" w:type="pct"/>
            <w:vAlign w:val="bottom"/>
          </w:tcPr>
          <w:p w14:paraId="015DC080" w14:textId="77777777" w:rsidR="00D32072" w:rsidRPr="009969A2" w:rsidRDefault="00D32072" w:rsidP="00B7751B">
            <w:pPr>
              <w:jc w:val="center"/>
            </w:pPr>
            <w:r w:rsidRPr="009969A2">
              <w:t>U</w:t>
            </w:r>
          </w:p>
        </w:tc>
        <w:tc>
          <w:tcPr>
            <w:tcW w:w="241" w:type="pct"/>
            <w:vAlign w:val="bottom"/>
          </w:tcPr>
          <w:p w14:paraId="04AEA25B" w14:textId="77777777" w:rsidR="00D32072" w:rsidRPr="009969A2" w:rsidRDefault="00D32072" w:rsidP="00B7751B">
            <w:pPr>
              <w:jc w:val="center"/>
            </w:pPr>
            <w:r w:rsidRPr="009969A2">
              <w:t>1</w:t>
            </w:r>
          </w:p>
        </w:tc>
      </w:tr>
      <w:tr w:rsidR="00D32072" w:rsidRPr="009969A2" w14:paraId="256AFACA" w14:textId="77777777" w:rsidTr="002655F6">
        <w:trPr>
          <w:trHeight w:val="340"/>
        </w:trPr>
        <w:tc>
          <w:tcPr>
            <w:tcW w:w="257" w:type="pct"/>
            <w:vAlign w:val="bottom"/>
          </w:tcPr>
          <w:p w14:paraId="536D691D" w14:textId="77777777" w:rsidR="00D32072" w:rsidRPr="009969A2" w:rsidRDefault="00D32072" w:rsidP="00B7751B">
            <w:pPr>
              <w:jc w:val="center"/>
            </w:pPr>
            <w:r w:rsidRPr="009969A2">
              <w:t>10.</w:t>
            </w:r>
          </w:p>
        </w:tc>
        <w:tc>
          <w:tcPr>
            <w:tcW w:w="3957" w:type="pct"/>
            <w:gridSpan w:val="2"/>
            <w:vAlign w:val="bottom"/>
          </w:tcPr>
          <w:p w14:paraId="276654AE" w14:textId="77777777" w:rsidR="00D32072" w:rsidRPr="009969A2" w:rsidRDefault="00D32072" w:rsidP="00B7751B">
            <w:r w:rsidRPr="009969A2">
              <w:t>What range of wavelength the image recorded for food quality evaluation?</w:t>
            </w:r>
          </w:p>
        </w:tc>
        <w:tc>
          <w:tcPr>
            <w:tcW w:w="301" w:type="pct"/>
            <w:vAlign w:val="bottom"/>
          </w:tcPr>
          <w:p w14:paraId="1BCB5435" w14:textId="77777777" w:rsidR="00D32072" w:rsidRPr="009969A2" w:rsidRDefault="00D32072" w:rsidP="00B7751B">
            <w:pPr>
              <w:jc w:val="center"/>
            </w:pPr>
            <w:r w:rsidRPr="009969A2">
              <w:t>CO6</w:t>
            </w:r>
          </w:p>
        </w:tc>
        <w:tc>
          <w:tcPr>
            <w:tcW w:w="243" w:type="pct"/>
            <w:vAlign w:val="bottom"/>
          </w:tcPr>
          <w:p w14:paraId="626A232F" w14:textId="77777777" w:rsidR="00D32072" w:rsidRPr="009969A2" w:rsidRDefault="00D32072" w:rsidP="00B7751B">
            <w:pPr>
              <w:jc w:val="center"/>
            </w:pPr>
            <w:r w:rsidRPr="009969A2">
              <w:t>R</w:t>
            </w:r>
          </w:p>
        </w:tc>
        <w:tc>
          <w:tcPr>
            <w:tcW w:w="241" w:type="pct"/>
            <w:vAlign w:val="bottom"/>
          </w:tcPr>
          <w:p w14:paraId="1CD4A92E" w14:textId="77777777" w:rsidR="00D32072" w:rsidRPr="009969A2" w:rsidRDefault="00D32072" w:rsidP="00B7751B">
            <w:pPr>
              <w:jc w:val="center"/>
            </w:pPr>
            <w:r w:rsidRPr="009969A2">
              <w:t>1</w:t>
            </w:r>
          </w:p>
        </w:tc>
      </w:tr>
      <w:tr w:rsidR="00D32072" w:rsidRPr="009969A2" w14:paraId="41C48B0F" w14:textId="77777777" w:rsidTr="0037089B">
        <w:trPr>
          <w:trHeight w:val="552"/>
        </w:trPr>
        <w:tc>
          <w:tcPr>
            <w:tcW w:w="5000" w:type="pct"/>
            <w:gridSpan w:val="6"/>
            <w:vAlign w:val="center"/>
          </w:tcPr>
          <w:p w14:paraId="1423F040" w14:textId="77777777" w:rsidR="00D32072" w:rsidRPr="009969A2" w:rsidRDefault="00D32072" w:rsidP="00B7751B">
            <w:pPr>
              <w:jc w:val="center"/>
              <w:rPr>
                <w:b/>
                <w:u w:val="single"/>
              </w:rPr>
            </w:pPr>
            <w:r w:rsidRPr="009969A2">
              <w:rPr>
                <w:b/>
                <w:u w:val="single"/>
              </w:rPr>
              <w:t>PART – B (6 X 3 = 18 MARKS)</w:t>
            </w:r>
          </w:p>
        </w:tc>
      </w:tr>
      <w:tr w:rsidR="00D32072" w:rsidRPr="009969A2" w14:paraId="0607C616" w14:textId="77777777" w:rsidTr="002655F6">
        <w:trPr>
          <w:trHeight w:val="340"/>
        </w:trPr>
        <w:tc>
          <w:tcPr>
            <w:tcW w:w="257" w:type="pct"/>
          </w:tcPr>
          <w:p w14:paraId="2C17A70D" w14:textId="77777777" w:rsidR="00D32072" w:rsidRPr="009969A2" w:rsidRDefault="00D32072" w:rsidP="002655F6">
            <w:pPr>
              <w:pStyle w:val="NoSpacing"/>
              <w:jc w:val="center"/>
            </w:pPr>
            <w:r w:rsidRPr="009969A2">
              <w:t>11.</w:t>
            </w:r>
          </w:p>
        </w:tc>
        <w:tc>
          <w:tcPr>
            <w:tcW w:w="3957" w:type="pct"/>
            <w:gridSpan w:val="2"/>
            <w:vAlign w:val="bottom"/>
          </w:tcPr>
          <w:p w14:paraId="22706714" w14:textId="77777777" w:rsidR="00D32072" w:rsidRPr="009969A2" w:rsidRDefault="00D32072" w:rsidP="00B7751B">
            <w:pPr>
              <w:pStyle w:val="NoSpacing"/>
            </w:pPr>
            <w:r w:rsidRPr="009969A2">
              <w:t>Mention few challenges of IoT.</w:t>
            </w:r>
          </w:p>
        </w:tc>
        <w:tc>
          <w:tcPr>
            <w:tcW w:w="301" w:type="pct"/>
            <w:vAlign w:val="bottom"/>
          </w:tcPr>
          <w:p w14:paraId="4D2F3D70" w14:textId="77777777" w:rsidR="00D32072" w:rsidRPr="009969A2" w:rsidRDefault="00D32072" w:rsidP="00B7751B">
            <w:pPr>
              <w:pStyle w:val="NoSpacing"/>
              <w:jc w:val="center"/>
            </w:pPr>
            <w:r w:rsidRPr="009969A2">
              <w:t>CO1</w:t>
            </w:r>
          </w:p>
        </w:tc>
        <w:tc>
          <w:tcPr>
            <w:tcW w:w="243" w:type="pct"/>
            <w:vAlign w:val="bottom"/>
          </w:tcPr>
          <w:p w14:paraId="2854BCFE" w14:textId="77777777" w:rsidR="00D32072" w:rsidRPr="009969A2" w:rsidRDefault="00D32072" w:rsidP="00B7751B">
            <w:pPr>
              <w:pStyle w:val="NoSpacing"/>
              <w:jc w:val="center"/>
            </w:pPr>
            <w:r w:rsidRPr="009969A2">
              <w:t>U</w:t>
            </w:r>
          </w:p>
        </w:tc>
        <w:tc>
          <w:tcPr>
            <w:tcW w:w="241" w:type="pct"/>
            <w:vAlign w:val="bottom"/>
          </w:tcPr>
          <w:p w14:paraId="55E324CE" w14:textId="77777777" w:rsidR="00D32072" w:rsidRPr="009969A2" w:rsidRDefault="00D32072" w:rsidP="00B7751B">
            <w:pPr>
              <w:pStyle w:val="NoSpacing"/>
              <w:jc w:val="center"/>
            </w:pPr>
            <w:r w:rsidRPr="009969A2">
              <w:t>3</w:t>
            </w:r>
          </w:p>
        </w:tc>
      </w:tr>
      <w:tr w:rsidR="00D32072" w:rsidRPr="009969A2" w14:paraId="0260500D" w14:textId="77777777" w:rsidTr="002655F6">
        <w:trPr>
          <w:trHeight w:val="340"/>
        </w:trPr>
        <w:tc>
          <w:tcPr>
            <w:tcW w:w="257" w:type="pct"/>
          </w:tcPr>
          <w:p w14:paraId="7346E5E6" w14:textId="77777777" w:rsidR="00D32072" w:rsidRPr="009969A2" w:rsidRDefault="00D32072" w:rsidP="002655F6">
            <w:pPr>
              <w:pStyle w:val="NoSpacing"/>
              <w:jc w:val="center"/>
            </w:pPr>
            <w:r w:rsidRPr="009969A2">
              <w:t>12.</w:t>
            </w:r>
          </w:p>
        </w:tc>
        <w:tc>
          <w:tcPr>
            <w:tcW w:w="3957" w:type="pct"/>
            <w:gridSpan w:val="2"/>
            <w:vAlign w:val="bottom"/>
          </w:tcPr>
          <w:p w14:paraId="01EE9355" w14:textId="77777777" w:rsidR="00D32072" w:rsidRPr="009969A2" w:rsidRDefault="00D32072" w:rsidP="00B7751B">
            <w:pPr>
              <w:pStyle w:val="NoSpacing"/>
            </w:pPr>
            <w:r w:rsidRPr="009969A2">
              <w:t>List different activation functions of ANN.</w:t>
            </w:r>
          </w:p>
        </w:tc>
        <w:tc>
          <w:tcPr>
            <w:tcW w:w="301" w:type="pct"/>
            <w:vAlign w:val="bottom"/>
          </w:tcPr>
          <w:p w14:paraId="3896D136" w14:textId="77777777" w:rsidR="00D32072" w:rsidRPr="009969A2" w:rsidRDefault="00D32072" w:rsidP="00B7751B">
            <w:pPr>
              <w:pStyle w:val="NoSpacing"/>
              <w:jc w:val="center"/>
            </w:pPr>
            <w:r w:rsidRPr="009969A2">
              <w:t>CO2</w:t>
            </w:r>
          </w:p>
        </w:tc>
        <w:tc>
          <w:tcPr>
            <w:tcW w:w="243" w:type="pct"/>
            <w:vAlign w:val="bottom"/>
          </w:tcPr>
          <w:p w14:paraId="0CE4DA57" w14:textId="77777777" w:rsidR="00D32072" w:rsidRPr="009969A2" w:rsidRDefault="00D32072" w:rsidP="00B7751B">
            <w:pPr>
              <w:pStyle w:val="NoSpacing"/>
              <w:jc w:val="center"/>
            </w:pPr>
            <w:r w:rsidRPr="009969A2">
              <w:t>R</w:t>
            </w:r>
          </w:p>
        </w:tc>
        <w:tc>
          <w:tcPr>
            <w:tcW w:w="241" w:type="pct"/>
            <w:vAlign w:val="bottom"/>
          </w:tcPr>
          <w:p w14:paraId="4298FE4B" w14:textId="77777777" w:rsidR="00D32072" w:rsidRPr="009969A2" w:rsidRDefault="00D32072" w:rsidP="00B7751B">
            <w:pPr>
              <w:pStyle w:val="NoSpacing"/>
              <w:jc w:val="center"/>
            </w:pPr>
            <w:r w:rsidRPr="009969A2">
              <w:t>3</w:t>
            </w:r>
          </w:p>
        </w:tc>
      </w:tr>
      <w:tr w:rsidR="00D32072" w:rsidRPr="009969A2" w14:paraId="63B592C4" w14:textId="77777777" w:rsidTr="002655F6">
        <w:trPr>
          <w:trHeight w:val="340"/>
        </w:trPr>
        <w:tc>
          <w:tcPr>
            <w:tcW w:w="257" w:type="pct"/>
          </w:tcPr>
          <w:p w14:paraId="43EBBD2B" w14:textId="77777777" w:rsidR="00D32072" w:rsidRPr="009969A2" w:rsidRDefault="00D32072" w:rsidP="002655F6">
            <w:pPr>
              <w:pStyle w:val="NoSpacing"/>
              <w:jc w:val="center"/>
            </w:pPr>
            <w:r w:rsidRPr="009969A2">
              <w:t>13.</w:t>
            </w:r>
          </w:p>
        </w:tc>
        <w:tc>
          <w:tcPr>
            <w:tcW w:w="3957" w:type="pct"/>
            <w:gridSpan w:val="2"/>
            <w:vAlign w:val="bottom"/>
          </w:tcPr>
          <w:p w14:paraId="45C4E82D" w14:textId="77777777" w:rsidR="00D32072" w:rsidRPr="009969A2" w:rsidRDefault="00D32072" w:rsidP="00B7751B">
            <w:pPr>
              <w:pStyle w:val="NoSpacing"/>
            </w:pPr>
            <w:r w:rsidRPr="009969A2">
              <w:t>Describe computer vision technology.</w:t>
            </w:r>
          </w:p>
        </w:tc>
        <w:tc>
          <w:tcPr>
            <w:tcW w:w="301" w:type="pct"/>
            <w:vAlign w:val="bottom"/>
          </w:tcPr>
          <w:p w14:paraId="2E0BD0C1" w14:textId="77777777" w:rsidR="00D32072" w:rsidRPr="009969A2" w:rsidRDefault="00D32072" w:rsidP="00B7751B">
            <w:pPr>
              <w:pStyle w:val="NoSpacing"/>
              <w:jc w:val="center"/>
            </w:pPr>
            <w:r w:rsidRPr="009969A2">
              <w:t>CO3</w:t>
            </w:r>
          </w:p>
        </w:tc>
        <w:tc>
          <w:tcPr>
            <w:tcW w:w="243" w:type="pct"/>
            <w:vAlign w:val="bottom"/>
          </w:tcPr>
          <w:p w14:paraId="16543DC1" w14:textId="77777777" w:rsidR="00D32072" w:rsidRPr="009969A2" w:rsidRDefault="00D32072" w:rsidP="00B7751B">
            <w:pPr>
              <w:pStyle w:val="NoSpacing"/>
              <w:jc w:val="center"/>
            </w:pPr>
            <w:r w:rsidRPr="009969A2">
              <w:t>U</w:t>
            </w:r>
          </w:p>
        </w:tc>
        <w:tc>
          <w:tcPr>
            <w:tcW w:w="241" w:type="pct"/>
            <w:vAlign w:val="bottom"/>
          </w:tcPr>
          <w:p w14:paraId="38D1CD16" w14:textId="77777777" w:rsidR="00D32072" w:rsidRPr="009969A2" w:rsidRDefault="00D32072" w:rsidP="00B7751B">
            <w:pPr>
              <w:pStyle w:val="NoSpacing"/>
              <w:jc w:val="center"/>
            </w:pPr>
            <w:r w:rsidRPr="009969A2">
              <w:t>3</w:t>
            </w:r>
          </w:p>
        </w:tc>
      </w:tr>
      <w:tr w:rsidR="00D32072" w:rsidRPr="009969A2" w14:paraId="523E81EB" w14:textId="77777777" w:rsidTr="002655F6">
        <w:trPr>
          <w:trHeight w:val="340"/>
        </w:trPr>
        <w:tc>
          <w:tcPr>
            <w:tcW w:w="257" w:type="pct"/>
          </w:tcPr>
          <w:p w14:paraId="47CC57DF" w14:textId="77777777" w:rsidR="00D32072" w:rsidRPr="009969A2" w:rsidRDefault="00D32072" w:rsidP="002655F6">
            <w:pPr>
              <w:pStyle w:val="NoSpacing"/>
              <w:jc w:val="center"/>
            </w:pPr>
            <w:r w:rsidRPr="009969A2">
              <w:t>14.</w:t>
            </w:r>
          </w:p>
        </w:tc>
        <w:tc>
          <w:tcPr>
            <w:tcW w:w="3957" w:type="pct"/>
            <w:gridSpan w:val="2"/>
            <w:vAlign w:val="bottom"/>
          </w:tcPr>
          <w:p w14:paraId="0553EAB8" w14:textId="77777777" w:rsidR="00D32072" w:rsidRPr="009969A2" w:rsidRDefault="00D32072" w:rsidP="00B7751B">
            <w:pPr>
              <w:pStyle w:val="NoSpacing"/>
            </w:pPr>
            <w:r w:rsidRPr="009969A2">
              <w:t>State the building blocks of Convolution Neural Networks (CNN).</w:t>
            </w:r>
          </w:p>
        </w:tc>
        <w:tc>
          <w:tcPr>
            <w:tcW w:w="301" w:type="pct"/>
            <w:vAlign w:val="bottom"/>
          </w:tcPr>
          <w:p w14:paraId="7F604D1D" w14:textId="77777777" w:rsidR="00D32072" w:rsidRPr="009969A2" w:rsidRDefault="00D32072" w:rsidP="00B7751B">
            <w:pPr>
              <w:pStyle w:val="NoSpacing"/>
              <w:jc w:val="center"/>
            </w:pPr>
            <w:r w:rsidRPr="009969A2">
              <w:t>CO4</w:t>
            </w:r>
          </w:p>
        </w:tc>
        <w:tc>
          <w:tcPr>
            <w:tcW w:w="243" w:type="pct"/>
            <w:vAlign w:val="bottom"/>
          </w:tcPr>
          <w:p w14:paraId="2C7B3B30" w14:textId="77777777" w:rsidR="00D32072" w:rsidRPr="009969A2" w:rsidRDefault="00D32072" w:rsidP="00B7751B">
            <w:pPr>
              <w:pStyle w:val="NoSpacing"/>
            </w:pPr>
            <w:r w:rsidRPr="009969A2">
              <w:t xml:space="preserve"> R</w:t>
            </w:r>
          </w:p>
        </w:tc>
        <w:tc>
          <w:tcPr>
            <w:tcW w:w="241" w:type="pct"/>
            <w:vAlign w:val="bottom"/>
          </w:tcPr>
          <w:p w14:paraId="0E9A586A" w14:textId="77777777" w:rsidR="00D32072" w:rsidRPr="009969A2" w:rsidRDefault="00D32072" w:rsidP="00B7751B">
            <w:pPr>
              <w:pStyle w:val="NoSpacing"/>
              <w:jc w:val="center"/>
            </w:pPr>
            <w:r w:rsidRPr="009969A2">
              <w:t>3</w:t>
            </w:r>
          </w:p>
        </w:tc>
      </w:tr>
      <w:tr w:rsidR="00D32072" w:rsidRPr="009969A2" w14:paraId="332ACCFD" w14:textId="77777777" w:rsidTr="002655F6">
        <w:trPr>
          <w:trHeight w:val="340"/>
        </w:trPr>
        <w:tc>
          <w:tcPr>
            <w:tcW w:w="257" w:type="pct"/>
          </w:tcPr>
          <w:p w14:paraId="430B030A" w14:textId="77777777" w:rsidR="00D32072" w:rsidRPr="009969A2" w:rsidRDefault="00D32072" w:rsidP="002655F6">
            <w:pPr>
              <w:pStyle w:val="NoSpacing"/>
              <w:jc w:val="center"/>
            </w:pPr>
            <w:r w:rsidRPr="009969A2">
              <w:t>15.</w:t>
            </w:r>
          </w:p>
        </w:tc>
        <w:tc>
          <w:tcPr>
            <w:tcW w:w="3957" w:type="pct"/>
            <w:gridSpan w:val="2"/>
            <w:vAlign w:val="bottom"/>
          </w:tcPr>
          <w:p w14:paraId="18807B57" w14:textId="77777777" w:rsidR="00D32072" w:rsidRPr="009969A2" w:rsidRDefault="00D32072" w:rsidP="002655F6">
            <w:pPr>
              <w:pStyle w:val="NoSpacing"/>
              <w:jc w:val="both"/>
            </w:pPr>
            <w:r w:rsidRPr="009969A2">
              <w:t>Explain the importance of calyx and stalk-end recognit</w:t>
            </w:r>
            <w:r>
              <w:t>ion in apple quality evaluation.</w:t>
            </w:r>
          </w:p>
        </w:tc>
        <w:tc>
          <w:tcPr>
            <w:tcW w:w="301" w:type="pct"/>
          </w:tcPr>
          <w:p w14:paraId="140870E1" w14:textId="77777777" w:rsidR="00D32072" w:rsidRPr="009969A2" w:rsidRDefault="00D32072" w:rsidP="002655F6">
            <w:pPr>
              <w:pStyle w:val="NoSpacing"/>
              <w:jc w:val="center"/>
            </w:pPr>
            <w:r w:rsidRPr="009969A2">
              <w:t>CO5</w:t>
            </w:r>
          </w:p>
        </w:tc>
        <w:tc>
          <w:tcPr>
            <w:tcW w:w="243" w:type="pct"/>
          </w:tcPr>
          <w:p w14:paraId="22DF2B07" w14:textId="77777777" w:rsidR="00D32072" w:rsidRPr="009969A2" w:rsidRDefault="00D32072" w:rsidP="002655F6">
            <w:pPr>
              <w:pStyle w:val="NoSpacing"/>
              <w:jc w:val="center"/>
            </w:pPr>
            <w:r w:rsidRPr="009969A2">
              <w:t>U</w:t>
            </w:r>
          </w:p>
        </w:tc>
        <w:tc>
          <w:tcPr>
            <w:tcW w:w="241" w:type="pct"/>
          </w:tcPr>
          <w:p w14:paraId="6682635D" w14:textId="77777777" w:rsidR="00D32072" w:rsidRPr="009969A2" w:rsidRDefault="00D32072" w:rsidP="002655F6">
            <w:pPr>
              <w:pStyle w:val="NoSpacing"/>
              <w:jc w:val="center"/>
            </w:pPr>
            <w:r w:rsidRPr="009969A2">
              <w:t>3</w:t>
            </w:r>
          </w:p>
        </w:tc>
      </w:tr>
      <w:tr w:rsidR="00D32072" w:rsidRPr="009969A2" w14:paraId="3D481B3F" w14:textId="77777777" w:rsidTr="002655F6">
        <w:trPr>
          <w:trHeight w:val="340"/>
        </w:trPr>
        <w:tc>
          <w:tcPr>
            <w:tcW w:w="257" w:type="pct"/>
          </w:tcPr>
          <w:p w14:paraId="0C06D676" w14:textId="77777777" w:rsidR="00D32072" w:rsidRPr="009969A2" w:rsidRDefault="00D32072" w:rsidP="002655F6">
            <w:pPr>
              <w:pStyle w:val="NoSpacing"/>
              <w:jc w:val="center"/>
            </w:pPr>
            <w:r w:rsidRPr="009969A2">
              <w:t>16.</w:t>
            </w:r>
          </w:p>
        </w:tc>
        <w:tc>
          <w:tcPr>
            <w:tcW w:w="3957" w:type="pct"/>
            <w:gridSpan w:val="2"/>
            <w:vAlign w:val="bottom"/>
          </w:tcPr>
          <w:p w14:paraId="7D5E2A74" w14:textId="77777777" w:rsidR="00D32072" w:rsidRPr="009969A2" w:rsidRDefault="00D32072" w:rsidP="00B7751B">
            <w:pPr>
              <w:pStyle w:val="NoSpacing"/>
            </w:pPr>
            <w:r w:rsidRPr="009969A2">
              <w:t>Explain Line scanning imaging in wheat quality evaluation using machine vision technology.</w:t>
            </w:r>
          </w:p>
        </w:tc>
        <w:tc>
          <w:tcPr>
            <w:tcW w:w="301" w:type="pct"/>
          </w:tcPr>
          <w:p w14:paraId="208FB02F" w14:textId="77777777" w:rsidR="00D32072" w:rsidRPr="009969A2" w:rsidRDefault="00D32072" w:rsidP="002655F6">
            <w:pPr>
              <w:pStyle w:val="NoSpacing"/>
              <w:jc w:val="center"/>
            </w:pPr>
            <w:r w:rsidRPr="009969A2">
              <w:t>CO6</w:t>
            </w:r>
          </w:p>
        </w:tc>
        <w:tc>
          <w:tcPr>
            <w:tcW w:w="243" w:type="pct"/>
          </w:tcPr>
          <w:p w14:paraId="4366C148" w14:textId="77777777" w:rsidR="00D32072" w:rsidRPr="009969A2" w:rsidRDefault="00D32072" w:rsidP="002655F6">
            <w:pPr>
              <w:pStyle w:val="NoSpacing"/>
              <w:jc w:val="center"/>
            </w:pPr>
            <w:r w:rsidRPr="009969A2">
              <w:t>U</w:t>
            </w:r>
          </w:p>
        </w:tc>
        <w:tc>
          <w:tcPr>
            <w:tcW w:w="241" w:type="pct"/>
          </w:tcPr>
          <w:p w14:paraId="5811C890" w14:textId="77777777" w:rsidR="00D32072" w:rsidRPr="009969A2" w:rsidRDefault="00D32072" w:rsidP="002655F6">
            <w:pPr>
              <w:pStyle w:val="NoSpacing"/>
              <w:jc w:val="center"/>
            </w:pPr>
            <w:r w:rsidRPr="009969A2">
              <w:t>3</w:t>
            </w:r>
          </w:p>
        </w:tc>
      </w:tr>
      <w:tr w:rsidR="00D32072" w:rsidRPr="009969A2" w14:paraId="504E7026" w14:textId="77777777" w:rsidTr="0037089B">
        <w:trPr>
          <w:trHeight w:val="552"/>
        </w:trPr>
        <w:tc>
          <w:tcPr>
            <w:tcW w:w="5000" w:type="pct"/>
            <w:gridSpan w:val="6"/>
          </w:tcPr>
          <w:p w14:paraId="124A1F0C" w14:textId="77777777" w:rsidR="00D32072" w:rsidRPr="009969A2" w:rsidRDefault="00D32072" w:rsidP="00B7751B">
            <w:pPr>
              <w:jc w:val="center"/>
              <w:rPr>
                <w:b/>
                <w:u w:val="single"/>
              </w:rPr>
            </w:pPr>
            <w:r w:rsidRPr="009969A2">
              <w:rPr>
                <w:b/>
                <w:u w:val="single"/>
              </w:rPr>
              <w:t>PART – C (6 X 12 = 72 MARKS)</w:t>
            </w:r>
          </w:p>
          <w:p w14:paraId="4095DD0F" w14:textId="77777777" w:rsidR="00D32072" w:rsidRPr="009969A2" w:rsidRDefault="00D32072" w:rsidP="00B7751B">
            <w:pPr>
              <w:jc w:val="center"/>
              <w:rPr>
                <w:b/>
              </w:rPr>
            </w:pPr>
            <w:r w:rsidRPr="009969A2">
              <w:rPr>
                <w:b/>
              </w:rPr>
              <w:t>(Answer any five Questions from Q. No. 17 to 23, Q. No. 24 is Compulsory)</w:t>
            </w:r>
          </w:p>
        </w:tc>
      </w:tr>
      <w:tr w:rsidR="00D32072" w:rsidRPr="009969A2" w14:paraId="6D008533" w14:textId="77777777" w:rsidTr="00290268">
        <w:trPr>
          <w:trHeight w:val="283"/>
        </w:trPr>
        <w:tc>
          <w:tcPr>
            <w:tcW w:w="257" w:type="pct"/>
            <w:vAlign w:val="bottom"/>
          </w:tcPr>
          <w:p w14:paraId="6C314AA1" w14:textId="77777777" w:rsidR="00D32072" w:rsidRPr="009969A2" w:rsidRDefault="00D32072" w:rsidP="00B7751B">
            <w:pPr>
              <w:jc w:val="center"/>
            </w:pPr>
            <w:r w:rsidRPr="009969A2">
              <w:t>17.</w:t>
            </w:r>
          </w:p>
        </w:tc>
        <w:tc>
          <w:tcPr>
            <w:tcW w:w="182" w:type="pct"/>
            <w:vAlign w:val="bottom"/>
          </w:tcPr>
          <w:p w14:paraId="3A08E0C0" w14:textId="77777777" w:rsidR="00D32072" w:rsidRPr="009969A2" w:rsidRDefault="00D32072" w:rsidP="00B7751B">
            <w:pPr>
              <w:jc w:val="center"/>
            </w:pPr>
            <w:r w:rsidRPr="009969A2">
              <w:t>a.</w:t>
            </w:r>
          </w:p>
        </w:tc>
        <w:tc>
          <w:tcPr>
            <w:tcW w:w="3776" w:type="pct"/>
            <w:vAlign w:val="bottom"/>
          </w:tcPr>
          <w:p w14:paraId="01A2ECB6" w14:textId="77777777" w:rsidR="00D32072" w:rsidRPr="009969A2" w:rsidRDefault="00D32072" w:rsidP="00B7751B">
            <w:r w:rsidRPr="009969A2">
              <w:t>Examine the IoT architecture.</w:t>
            </w:r>
          </w:p>
        </w:tc>
        <w:tc>
          <w:tcPr>
            <w:tcW w:w="301" w:type="pct"/>
            <w:vAlign w:val="bottom"/>
          </w:tcPr>
          <w:p w14:paraId="625FB61E" w14:textId="77777777" w:rsidR="00D32072" w:rsidRPr="009969A2" w:rsidRDefault="00D32072" w:rsidP="00B7751B">
            <w:pPr>
              <w:jc w:val="center"/>
            </w:pPr>
            <w:r w:rsidRPr="009969A2">
              <w:t>CO1</w:t>
            </w:r>
          </w:p>
        </w:tc>
        <w:tc>
          <w:tcPr>
            <w:tcW w:w="243" w:type="pct"/>
            <w:vAlign w:val="bottom"/>
          </w:tcPr>
          <w:p w14:paraId="0CDA78FD" w14:textId="77777777" w:rsidR="00D32072" w:rsidRPr="009969A2" w:rsidRDefault="00D32072" w:rsidP="00B7751B">
            <w:pPr>
              <w:jc w:val="center"/>
            </w:pPr>
            <w:r w:rsidRPr="009969A2">
              <w:t>U</w:t>
            </w:r>
          </w:p>
        </w:tc>
        <w:tc>
          <w:tcPr>
            <w:tcW w:w="241" w:type="pct"/>
            <w:vAlign w:val="bottom"/>
          </w:tcPr>
          <w:p w14:paraId="346049EB" w14:textId="77777777" w:rsidR="00D32072" w:rsidRPr="009969A2" w:rsidRDefault="00D32072" w:rsidP="00B7751B">
            <w:pPr>
              <w:jc w:val="center"/>
            </w:pPr>
            <w:r w:rsidRPr="009969A2">
              <w:t>6</w:t>
            </w:r>
          </w:p>
        </w:tc>
      </w:tr>
      <w:tr w:rsidR="00D32072" w:rsidRPr="009969A2" w14:paraId="73D71732" w14:textId="77777777" w:rsidTr="00290268">
        <w:trPr>
          <w:trHeight w:val="283"/>
        </w:trPr>
        <w:tc>
          <w:tcPr>
            <w:tcW w:w="257" w:type="pct"/>
            <w:vAlign w:val="bottom"/>
          </w:tcPr>
          <w:p w14:paraId="4802E4A5" w14:textId="77777777" w:rsidR="00D32072" w:rsidRPr="009969A2" w:rsidRDefault="00D32072" w:rsidP="00B7751B">
            <w:pPr>
              <w:jc w:val="center"/>
            </w:pPr>
          </w:p>
        </w:tc>
        <w:tc>
          <w:tcPr>
            <w:tcW w:w="182" w:type="pct"/>
            <w:vAlign w:val="bottom"/>
          </w:tcPr>
          <w:p w14:paraId="320A762B" w14:textId="77777777" w:rsidR="00D32072" w:rsidRPr="009969A2" w:rsidRDefault="00D32072" w:rsidP="00B7751B">
            <w:pPr>
              <w:jc w:val="center"/>
            </w:pPr>
            <w:r w:rsidRPr="009969A2">
              <w:t>b.</w:t>
            </w:r>
          </w:p>
        </w:tc>
        <w:tc>
          <w:tcPr>
            <w:tcW w:w="3776" w:type="pct"/>
            <w:vAlign w:val="bottom"/>
          </w:tcPr>
          <w:p w14:paraId="56641C7F" w14:textId="77777777" w:rsidR="00D32072" w:rsidRPr="009969A2" w:rsidRDefault="00D32072" w:rsidP="00B7751B">
            <w:pPr>
              <w:rPr>
                <w:bCs/>
              </w:rPr>
            </w:pPr>
            <w:r w:rsidRPr="009969A2">
              <w:rPr>
                <w:bCs/>
              </w:rPr>
              <w:t>Interpret the applications of IoT in food processing industries.</w:t>
            </w:r>
          </w:p>
        </w:tc>
        <w:tc>
          <w:tcPr>
            <w:tcW w:w="301" w:type="pct"/>
            <w:vAlign w:val="bottom"/>
          </w:tcPr>
          <w:p w14:paraId="59A61BE9" w14:textId="77777777" w:rsidR="00D32072" w:rsidRPr="009969A2" w:rsidRDefault="00D32072" w:rsidP="00B7751B">
            <w:pPr>
              <w:jc w:val="center"/>
            </w:pPr>
            <w:r w:rsidRPr="009969A2">
              <w:t>CO1</w:t>
            </w:r>
          </w:p>
        </w:tc>
        <w:tc>
          <w:tcPr>
            <w:tcW w:w="243" w:type="pct"/>
            <w:vAlign w:val="bottom"/>
          </w:tcPr>
          <w:p w14:paraId="5489A970" w14:textId="77777777" w:rsidR="00D32072" w:rsidRPr="009969A2" w:rsidRDefault="00D32072" w:rsidP="00B7751B">
            <w:pPr>
              <w:jc w:val="center"/>
            </w:pPr>
            <w:r w:rsidRPr="009969A2">
              <w:t>A</w:t>
            </w:r>
          </w:p>
        </w:tc>
        <w:tc>
          <w:tcPr>
            <w:tcW w:w="241" w:type="pct"/>
            <w:vAlign w:val="bottom"/>
          </w:tcPr>
          <w:p w14:paraId="403607D4" w14:textId="77777777" w:rsidR="00D32072" w:rsidRPr="009969A2" w:rsidRDefault="00D32072" w:rsidP="00B7751B">
            <w:pPr>
              <w:jc w:val="center"/>
            </w:pPr>
            <w:r w:rsidRPr="009969A2">
              <w:t>6</w:t>
            </w:r>
          </w:p>
        </w:tc>
      </w:tr>
      <w:tr w:rsidR="00D32072" w:rsidRPr="009969A2" w14:paraId="072E022B" w14:textId="77777777" w:rsidTr="00290268">
        <w:trPr>
          <w:trHeight w:val="283"/>
        </w:trPr>
        <w:tc>
          <w:tcPr>
            <w:tcW w:w="257" w:type="pct"/>
            <w:vAlign w:val="bottom"/>
          </w:tcPr>
          <w:p w14:paraId="1DA1C86F" w14:textId="77777777" w:rsidR="00D32072" w:rsidRPr="009969A2" w:rsidRDefault="00D32072" w:rsidP="00B7751B">
            <w:pPr>
              <w:jc w:val="center"/>
            </w:pPr>
          </w:p>
        </w:tc>
        <w:tc>
          <w:tcPr>
            <w:tcW w:w="182" w:type="pct"/>
            <w:vAlign w:val="bottom"/>
          </w:tcPr>
          <w:p w14:paraId="62931A1F" w14:textId="77777777" w:rsidR="00D32072" w:rsidRPr="009969A2" w:rsidRDefault="00D32072" w:rsidP="00B7751B">
            <w:pPr>
              <w:jc w:val="center"/>
            </w:pPr>
          </w:p>
        </w:tc>
        <w:tc>
          <w:tcPr>
            <w:tcW w:w="3776" w:type="pct"/>
            <w:vAlign w:val="bottom"/>
          </w:tcPr>
          <w:p w14:paraId="405E0242" w14:textId="77777777" w:rsidR="00D32072" w:rsidRPr="009969A2" w:rsidRDefault="00D32072" w:rsidP="00B7751B"/>
        </w:tc>
        <w:tc>
          <w:tcPr>
            <w:tcW w:w="301" w:type="pct"/>
            <w:vAlign w:val="bottom"/>
          </w:tcPr>
          <w:p w14:paraId="71898680" w14:textId="77777777" w:rsidR="00D32072" w:rsidRPr="009969A2" w:rsidRDefault="00D32072" w:rsidP="00B7751B">
            <w:pPr>
              <w:jc w:val="center"/>
            </w:pPr>
          </w:p>
        </w:tc>
        <w:tc>
          <w:tcPr>
            <w:tcW w:w="243" w:type="pct"/>
            <w:vAlign w:val="bottom"/>
          </w:tcPr>
          <w:p w14:paraId="43F9C540" w14:textId="77777777" w:rsidR="00D32072" w:rsidRPr="009969A2" w:rsidRDefault="00D32072" w:rsidP="00B7751B">
            <w:pPr>
              <w:jc w:val="center"/>
            </w:pPr>
          </w:p>
        </w:tc>
        <w:tc>
          <w:tcPr>
            <w:tcW w:w="241" w:type="pct"/>
            <w:vAlign w:val="bottom"/>
          </w:tcPr>
          <w:p w14:paraId="6010FFB1" w14:textId="77777777" w:rsidR="00D32072" w:rsidRPr="009969A2" w:rsidRDefault="00D32072" w:rsidP="00B7751B">
            <w:pPr>
              <w:jc w:val="center"/>
            </w:pPr>
          </w:p>
        </w:tc>
      </w:tr>
      <w:tr w:rsidR="00D32072" w:rsidRPr="009969A2" w14:paraId="18EB2459" w14:textId="77777777" w:rsidTr="009969A2">
        <w:trPr>
          <w:trHeight w:val="283"/>
        </w:trPr>
        <w:tc>
          <w:tcPr>
            <w:tcW w:w="257" w:type="pct"/>
          </w:tcPr>
          <w:p w14:paraId="0B15EF6F" w14:textId="77777777" w:rsidR="00D32072" w:rsidRPr="009969A2" w:rsidRDefault="00D32072" w:rsidP="00B7751B">
            <w:r w:rsidRPr="009969A2">
              <w:t>18.</w:t>
            </w:r>
          </w:p>
        </w:tc>
        <w:tc>
          <w:tcPr>
            <w:tcW w:w="182" w:type="pct"/>
          </w:tcPr>
          <w:p w14:paraId="638F378F" w14:textId="77777777" w:rsidR="00D32072" w:rsidRPr="009969A2" w:rsidRDefault="00D32072" w:rsidP="00B7751B"/>
        </w:tc>
        <w:tc>
          <w:tcPr>
            <w:tcW w:w="3776" w:type="pct"/>
            <w:vAlign w:val="bottom"/>
          </w:tcPr>
          <w:p w14:paraId="085358AC" w14:textId="77777777" w:rsidR="00D32072" w:rsidRPr="009969A2" w:rsidRDefault="00D32072" w:rsidP="00B7751B">
            <w:pPr>
              <w:spacing w:line="276" w:lineRule="auto"/>
              <w:jc w:val="both"/>
              <w:rPr>
                <w:iCs/>
              </w:rPr>
            </w:pPr>
            <w:r w:rsidRPr="009969A2">
              <w:t xml:space="preserve">Execute the output </w:t>
            </w:r>
            <m:oMath>
              <m:sSup>
                <m:sSupPr>
                  <m:ctrlPr>
                    <w:rPr>
                      <w:rFonts w:ascii="Cambria Math" w:hAnsi="Cambria Math"/>
                      <w:i/>
                      <w:iCs/>
                    </w:rPr>
                  </m:ctrlPr>
                </m:sSupPr>
                <m:e>
                  <m:r>
                    <w:rPr>
                      <w:rFonts w:ascii="Cambria Math" w:hAnsi="Cambria Math"/>
                    </w:rPr>
                    <m:t>[</m:t>
                  </m:r>
                  <m:m>
                    <m:mPr>
                      <m:mcs>
                        <m:mc>
                          <m:mcPr>
                            <m:count m:val="2"/>
                            <m:mcJc m:val="center"/>
                          </m:mcPr>
                        </m:mc>
                      </m:mcs>
                      <m:ctrlPr>
                        <w:rPr>
                          <w:rFonts w:ascii="Cambria Math" w:hAnsi="Cambria Math"/>
                          <w:i/>
                          <w:iCs/>
                        </w:rPr>
                      </m:ctrlPr>
                    </m:mPr>
                    <m:mr>
                      <m:e>
                        <m:r>
                          <w:rPr>
                            <w:rFonts w:ascii="Cambria Math" w:hAnsi="Cambria Math"/>
                          </w:rPr>
                          <m:t>A</m:t>
                        </m:r>
                      </m:e>
                      <m:e>
                        <m:r>
                          <w:rPr>
                            <w:rFonts w:ascii="Cambria Math" w:hAnsi="Cambria Math"/>
                          </w:rPr>
                          <m:t>B</m:t>
                        </m:r>
                      </m:e>
                    </m:mr>
                  </m:m>
                  <m:r>
                    <w:rPr>
                      <w:rFonts w:ascii="Cambria Math" w:hAnsi="Cambria Math"/>
                    </w:rPr>
                    <m:t>]</m:t>
                  </m:r>
                </m:e>
                <m:sup>
                  <m:r>
                    <w:rPr>
                      <w:rFonts w:ascii="Cambria Math" w:hAnsi="Cambria Math"/>
                    </w:rPr>
                    <m:t>T</m:t>
                  </m:r>
                </m:sup>
              </m:sSup>
            </m:oMath>
            <w:r w:rsidRPr="009969A2">
              <w:rPr>
                <w:iCs/>
              </w:rPr>
              <w:t>.</w:t>
            </w:r>
            <w:r w:rsidRPr="009969A2">
              <w:t xml:space="preserve">of the following Neural networks having 2 hidden layers with the input vector </w:t>
            </w:r>
            <m:oMath>
              <m:sSup>
                <m:sSupPr>
                  <m:ctrlPr>
                    <w:rPr>
                      <w:rFonts w:ascii="Cambria Math" w:hAnsi="Cambria Math"/>
                      <w:i/>
                      <w:iCs/>
                    </w:rPr>
                  </m:ctrlPr>
                </m:sSupPr>
                <m:e>
                  <m:r>
                    <w:rPr>
                      <w:rFonts w:ascii="Cambria Math" w:hAnsi="Cambria Math"/>
                    </w:rPr>
                    <m:t>[</m:t>
                  </m:r>
                  <m:m>
                    <m:mPr>
                      <m:mcs>
                        <m:mc>
                          <m:mcPr>
                            <m:count m:val="2"/>
                            <m:mcJc m:val="center"/>
                          </m:mcPr>
                        </m:mc>
                      </m:mcs>
                      <m:ctrlPr>
                        <w:rPr>
                          <w:rFonts w:ascii="Cambria Math" w:hAnsi="Cambria Math"/>
                          <w:i/>
                          <w:iCs/>
                        </w:rPr>
                      </m:ctrlPr>
                    </m:mPr>
                    <m:mr>
                      <m:e>
                        <m:r>
                          <w:rPr>
                            <w:rFonts w:ascii="Cambria Math" w:hAnsi="Cambria Math"/>
                          </w:rPr>
                          <m:t>1</m:t>
                        </m:r>
                      </m:e>
                      <m:e>
                        <m:r>
                          <w:rPr>
                            <w:rFonts w:ascii="Cambria Math" w:hAnsi="Cambria Math"/>
                          </w:rPr>
                          <m:t>-1</m:t>
                        </m:r>
                      </m:e>
                    </m:mr>
                  </m:m>
                  <m:r>
                    <w:rPr>
                      <w:rFonts w:ascii="Cambria Math" w:hAnsi="Cambria Math"/>
                    </w:rPr>
                    <m:t>]</m:t>
                  </m:r>
                </m:e>
                <m:sup>
                  <m:r>
                    <w:rPr>
                      <w:rFonts w:ascii="Cambria Math" w:hAnsi="Cambria Math"/>
                    </w:rPr>
                    <m:t>T</m:t>
                  </m:r>
                </m:sup>
              </m:sSup>
              <m:r>
                <w:rPr>
                  <w:rFonts w:ascii="Cambria Math" w:hAnsi="Cambria Math"/>
                </w:rPr>
                <m:t>.</m:t>
              </m:r>
            </m:oMath>
          </w:p>
          <w:p w14:paraId="007D6B4C" w14:textId="77777777" w:rsidR="00D32072" w:rsidRPr="009969A2" w:rsidRDefault="00D32072" w:rsidP="00B7751B">
            <w:pPr>
              <w:spacing w:line="276" w:lineRule="auto"/>
              <w:jc w:val="both"/>
            </w:pPr>
            <w:r w:rsidRPr="009969A2">
              <w:rPr>
                <w:iCs/>
              </w:rPr>
              <w:t xml:space="preserve">Apply the unipolar sigmodal activation function and the steepness factor </w:t>
            </w:r>
            <w:r w:rsidRPr="009969A2">
              <w:rPr>
                <w:iCs/>
              </w:rPr>
              <w:sym w:font="Symbol" w:char="F06C"/>
            </w:r>
            <w:r w:rsidRPr="009969A2">
              <w:rPr>
                <w:iCs/>
              </w:rPr>
              <w:t>=2.</w:t>
            </w:r>
          </w:p>
          <w:p w14:paraId="6689E78C" w14:textId="77777777" w:rsidR="00D32072" w:rsidRPr="009969A2" w:rsidRDefault="00D32072" w:rsidP="00B7751B">
            <w:pPr>
              <w:jc w:val="center"/>
            </w:pPr>
            <w:r w:rsidRPr="009969A2">
              <w:rPr>
                <w:noProof/>
              </w:rPr>
              <w:lastRenderedPageBreak/>
              <w:drawing>
                <wp:inline distT="0" distB="0" distL="0" distR="0" wp14:anchorId="31E0B513" wp14:editId="148F5BB1">
                  <wp:extent cx="2815658" cy="1166446"/>
                  <wp:effectExtent l="0" t="0" r="3810" b="2540"/>
                  <wp:docPr id="1979354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354549" name="Picture 197935454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98005" cy="1200560"/>
                          </a:xfrm>
                          <a:prstGeom prst="rect">
                            <a:avLst/>
                          </a:prstGeom>
                        </pic:spPr>
                      </pic:pic>
                    </a:graphicData>
                  </a:graphic>
                </wp:inline>
              </w:drawing>
            </w:r>
          </w:p>
        </w:tc>
        <w:tc>
          <w:tcPr>
            <w:tcW w:w="301" w:type="pct"/>
          </w:tcPr>
          <w:p w14:paraId="5384D4C1" w14:textId="77777777" w:rsidR="00D32072" w:rsidRPr="009969A2" w:rsidRDefault="00D32072" w:rsidP="009969A2">
            <w:pPr>
              <w:jc w:val="center"/>
            </w:pPr>
            <w:r w:rsidRPr="009969A2">
              <w:lastRenderedPageBreak/>
              <w:t>CO2</w:t>
            </w:r>
          </w:p>
        </w:tc>
        <w:tc>
          <w:tcPr>
            <w:tcW w:w="243" w:type="pct"/>
          </w:tcPr>
          <w:p w14:paraId="29E2CED3" w14:textId="77777777" w:rsidR="00D32072" w:rsidRPr="009969A2" w:rsidRDefault="00D32072" w:rsidP="009969A2">
            <w:pPr>
              <w:jc w:val="center"/>
            </w:pPr>
            <w:r w:rsidRPr="009969A2">
              <w:t>A</w:t>
            </w:r>
          </w:p>
        </w:tc>
        <w:tc>
          <w:tcPr>
            <w:tcW w:w="241" w:type="pct"/>
          </w:tcPr>
          <w:p w14:paraId="7D253EE7" w14:textId="77777777" w:rsidR="00D32072" w:rsidRPr="009969A2" w:rsidRDefault="00D32072" w:rsidP="009969A2">
            <w:pPr>
              <w:jc w:val="center"/>
            </w:pPr>
            <w:r w:rsidRPr="009969A2">
              <w:t>12</w:t>
            </w:r>
          </w:p>
        </w:tc>
      </w:tr>
      <w:tr w:rsidR="00D32072" w:rsidRPr="009969A2" w14:paraId="53383C2D" w14:textId="77777777" w:rsidTr="009969A2">
        <w:trPr>
          <w:trHeight w:val="283"/>
        </w:trPr>
        <w:tc>
          <w:tcPr>
            <w:tcW w:w="257" w:type="pct"/>
            <w:vAlign w:val="bottom"/>
          </w:tcPr>
          <w:p w14:paraId="0FDE2AB3" w14:textId="77777777" w:rsidR="00D32072" w:rsidRPr="009969A2" w:rsidRDefault="00D32072" w:rsidP="00B7751B">
            <w:pPr>
              <w:jc w:val="center"/>
            </w:pPr>
          </w:p>
        </w:tc>
        <w:tc>
          <w:tcPr>
            <w:tcW w:w="182" w:type="pct"/>
            <w:vAlign w:val="bottom"/>
          </w:tcPr>
          <w:p w14:paraId="5918C9A0" w14:textId="77777777" w:rsidR="00D32072" w:rsidRPr="009969A2" w:rsidRDefault="00D32072" w:rsidP="00B7751B">
            <w:pPr>
              <w:jc w:val="center"/>
            </w:pPr>
          </w:p>
        </w:tc>
        <w:tc>
          <w:tcPr>
            <w:tcW w:w="3776" w:type="pct"/>
            <w:vAlign w:val="bottom"/>
          </w:tcPr>
          <w:p w14:paraId="26FBEC99" w14:textId="77777777" w:rsidR="00D32072" w:rsidRPr="009969A2" w:rsidRDefault="00D32072" w:rsidP="00B7751B">
            <w:pPr>
              <w:spacing w:line="276" w:lineRule="auto"/>
              <w:jc w:val="both"/>
            </w:pPr>
          </w:p>
        </w:tc>
        <w:tc>
          <w:tcPr>
            <w:tcW w:w="301" w:type="pct"/>
          </w:tcPr>
          <w:p w14:paraId="29B06B85" w14:textId="77777777" w:rsidR="00D32072" w:rsidRPr="009969A2" w:rsidRDefault="00D32072" w:rsidP="009969A2">
            <w:pPr>
              <w:jc w:val="center"/>
            </w:pPr>
          </w:p>
        </w:tc>
        <w:tc>
          <w:tcPr>
            <w:tcW w:w="243" w:type="pct"/>
          </w:tcPr>
          <w:p w14:paraId="7019A129" w14:textId="77777777" w:rsidR="00D32072" w:rsidRPr="009969A2" w:rsidRDefault="00D32072" w:rsidP="009969A2">
            <w:pPr>
              <w:jc w:val="center"/>
            </w:pPr>
          </w:p>
        </w:tc>
        <w:tc>
          <w:tcPr>
            <w:tcW w:w="241" w:type="pct"/>
          </w:tcPr>
          <w:p w14:paraId="2248858D" w14:textId="77777777" w:rsidR="00D32072" w:rsidRPr="009969A2" w:rsidRDefault="00D32072" w:rsidP="009969A2">
            <w:pPr>
              <w:jc w:val="center"/>
            </w:pPr>
          </w:p>
        </w:tc>
      </w:tr>
      <w:tr w:rsidR="00D32072" w:rsidRPr="009969A2" w14:paraId="7C0C2704" w14:textId="77777777" w:rsidTr="002655F6">
        <w:trPr>
          <w:trHeight w:val="283"/>
        </w:trPr>
        <w:tc>
          <w:tcPr>
            <w:tcW w:w="257" w:type="pct"/>
          </w:tcPr>
          <w:p w14:paraId="2F696EE7" w14:textId="77777777" w:rsidR="00D32072" w:rsidRPr="009969A2" w:rsidRDefault="00D32072" w:rsidP="002655F6">
            <w:pPr>
              <w:jc w:val="center"/>
            </w:pPr>
            <w:r w:rsidRPr="009969A2">
              <w:t>19.</w:t>
            </w:r>
          </w:p>
        </w:tc>
        <w:tc>
          <w:tcPr>
            <w:tcW w:w="182" w:type="pct"/>
          </w:tcPr>
          <w:p w14:paraId="7AD0649D" w14:textId="77777777" w:rsidR="00D32072" w:rsidRPr="009969A2" w:rsidRDefault="00D32072" w:rsidP="002655F6">
            <w:pPr>
              <w:jc w:val="center"/>
            </w:pPr>
            <w:r w:rsidRPr="009969A2">
              <w:t>a.</w:t>
            </w:r>
          </w:p>
        </w:tc>
        <w:tc>
          <w:tcPr>
            <w:tcW w:w="3776" w:type="pct"/>
            <w:vAlign w:val="bottom"/>
          </w:tcPr>
          <w:p w14:paraId="27B0CCEE" w14:textId="77777777" w:rsidR="00D32072" w:rsidRPr="009969A2" w:rsidRDefault="00D32072" w:rsidP="002655F6">
            <w:pPr>
              <w:jc w:val="both"/>
            </w:pPr>
            <w:r w:rsidRPr="009969A2">
              <w:t>Discuss different object measurement methods applicable to the computer vision technology.</w:t>
            </w:r>
          </w:p>
        </w:tc>
        <w:tc>
          <w:tcPr>
            <w:tcW w:w="301" w:type="pct"/>
          </w:tcPr>
          <w:p w14:paraId="44B27D89" w14:textId="77777777" w:rsidR="00D32072" w:rsidRPr="009969A2" w:rsidRDefault="00D32072" w:rsidP="009969A2">
            <w:pPr>
              <w:jc w:val="center"/>
            </w:pPr>
            <w:r w:rsidRPr="009969A2">
              <w:t>CO3</w:t>
            </w:r>
          </w:p>
        </w:tc>
        <w:tc>
          <w:tcPr>
            <w:tcW w:w="243" w:type="pct"/>
          </w:tcPr>
          <w:p w14:paraId="0E86B7A8" w14:textId="77777777" w:rsidR="00D32072" w:rsidRPr="009969A2" w:rsidRDefault="00D32072" w:rsidP="009969A2">
            <w:pPr>
              <w:jc w:val="center"/>
            </w:pPr>
            <w:r w:rsidRPr="009969A2">
              <w:t>A</w:t>
            </w:r>
          </w:p>
        </w:tc>
        <w:tc>
          <w:tcPr>
            <w:tcW w:w="241" w:type="pct"/>
          </w:tcPr>
          <w:p w14:paraId="61405510" w14:textId="77777777" w:rsidR="00D32072" w:rsidRPr="009969A2" w:rsidRDefault="00D32072" w:rsidP="009969A2">
            <w:pPr>
              <w:jc w:val="center"/>
            </w:pPr>
            <w:r w:rsidRPr="009969A2">
              <w:t>6</w:t>
            </w:r>
          </w:p>
        </w:tc>
      </w:tr>
      <w:tr w:rsidR="00D32072" w:rsidRPr="009969A2" w14:paraId="160FF8CB" w14:textId="77777777" w:rsidTr="002655F6">
        <w:trPr>
          <w:trHeight w:val="283"/>
        </w:trPr>
        <w:tc>
          <w:tcPr>
            <w:tcW w:w="257" w:type="pct"/>
          </w:tcPr>
          <w:p w14:paraId="7941CD58" w14:textId="77777777" w:rsidR="00D32072" w:rsidRPr="009969A2" w:rsidRDefault="00D32072" w:rsidP="002655F6">
            <w:pPr>
              <w:jc w:val="center"/>
            </w:pPr>
          </w:p>
        </w:tc>
        <w:tc>
          <w:tcPr>
            <w:tcW w:w="182" w:type="pct"/>
          </w:tcPr>
          <w:p w14:paraId="6C6FA3C6" w14:textId="77777777" w:rsidR="00D32072" w:rsidRPr="009969A2" w:rsidRDefault="00D32072" w:rsidP="002655F6">
            <w:pPr>
              <w:jc w:val="center"/>
            </w:pPr>
            <w:r w:rsidRPr="009969A2">
              <w:t>b.</w:t>
            </w:r>
          </w:p>
        </w:tc>
        <w:tc>
          <w:tcPr>
            <w:tcW w:w="3776" w:type="pct"/>
            <w:vAlign w:val="bottom"/>
          </w:tcPr>
          <w:p w14:paraId="11EAD80C" w14:textId="77777777" w:rsidR="00D32072" w:rsidRPr="009969A2" w:rsidRDefault="00D32072" w:rsidP="00B7751B">
            <w:pPr>
              <w:rPr>
                <w:bCs/>
              </w:rPr>
            </w:pPr>
            <w:r w:rsidRPr="009969A2">
              <w:rPr>
                <w:bCs/>
              </w:rPr>
              <w:t>Discuss about the Magnetic Resonance Imaging system for CV technology.</w:t>
            </w:r>
          </w:p>
        </w:tc>
        <w:tc>
          <w:tcPr>
            <w:tcW w:w="301" w:type="pct"/>
          </w:tcPr>
          <w:p w14:paraId="796EF43C" w14:textId="77777777" w:rsidR="00D32072" w:rsidRPr="009969A2" w:rsidRDefault="00D32072" w:rsidP="009969A2">
            <w:pPr>
              <w:jc w:val="center"/>
            </w:pPr>
            <w:r w:rsidRPr="009969A2">
              <w:t>CO3</w:t>
            </w:r>
          </w:p>
        </w:tc>
        <w:tc>
          <w:tcPr>
            <w:tcW w:w="243" w:type="pct"/>
          </w:tcPr>
          <w:p w14:paraId="309CA49F" w14:textId="77777777" w:rsidR="00D32072" w:rsidRPr="009969A2" w:rsidRDefault="00D32072" w:rsidP="009969A2">
            <w:pPr>
              <w:jc w:val="center"/>
            </w:pPr>
            <w:r w:rsidRPr="009969A2">
              <w:t>U</w:t>
            </w:r>
          </w:p>
        </w:tc>
        <w:tc>
          <w:tcPr>
            <w:tcW w:w="241" w:type="pct"/>
          </w:tcPr>
          <w:p w14:paraId="0464474D" w14:textId="77777777" w:rsidR="00D32072" w:rsidRPr="009969A2" w:rsidRDefault="00D32072" w:rsidP="009969A2">
            <w:pPr>
              <w:jc w:val="center"/>
            </w:pPr>
            <w:r w:rsidRPr="009969A2">
              <w:t>6</w:t>
            </w:r>
          </w:p>
        </w:tc>
      </w:tr>
      <w:tr w:rsidR="00D32072" w:rsidRPr="009969A2" w14:paraId="551D02B1" w14:textId="77777777" w:rsidTr="002655F6">
        <w:trPr>
          <w:trHeight w:val="283"/>
        </w:trPr>
        <w:tc>
          <w:tcPr>
            <w:tcW w:w="257" w:type="pct"/>
          </w:tcPr>
          <w:p w14:paraId="7DC8307A" w14:textId="77777777" w:rsidR="00D32072" w:rsidRPr="009969A2" w:rsidRDefault="00D32072" w:rsidP="002655F6">
            <w:pPr>
              <w:jc w:val="center"/>
            </w:pPr>
          </w:p>
        </w:tc>
        <w:tc>
          <w:tcPr>
            <w:tcW w:w="182" w:type="pct"/>
          </w:tcPr>
          <w:p w14:paraId="03F8A306" w14:textId="77777777" w:rsidR="00D32072" w:rsidRPr="009969A2" w:rsidRDefault="00D32072" w:rsidP="002655F6">
            <w:pPr>
              <w:jc w:val="center"/>
            </w:pPr>
          </w:p>
        </w:tc>
        <w:tc>
          <w:tcPr>
            <w:tcW w:w="3776" w:type="pct"/>
            <w:vAlign w:val="bottom"/>
          </w:tcPr>
          <w:p w14:paraId="7492C377" w14:textId="77777777" w:rsidR="00D32072" w:rsidRPr="009969A2" w:rsidRDefault="00D32072" w:rsidP="00B7751B"/>
        </w:tc>
        <w:tc>
          <w:tcPr>
            <w:tcW w:w="301" w:type="pct"/>
          </w:tcPr>
          <w:p w14:paraId="3D61A577" w14:textId="77777777" w:rsidR="00D32072" w:rsidRPr="009969A2" w:rsidRDefault="00D32072" w:rsidP="009969A2">
            <w:pPr>
              <w:jc w:val="center"/>
            </w:pPr>
          </w:p>
        </w:tc>
        <w:tc>
          <w:tcPr>
            <w:tcW w:w="243" w:type="pct"/>
          </w:tcPr>
          <w:p w14:paraId="66159C2C" w14:textId="77777777" w:rsidR="00D32072" w:rsidRPr="009969A2" w:rsidRDefault="00D32072" w:rsidP="009969A2">
            <w:pPr>
              <w:jc w:val="center"/>
            </w:pPr>
          </w:p>
        </w:tc>
        <w:tc>
          <w:tcPr>
            <w:tcW w:w="241" w:type="pct"/>
          </w:tcPr>
          <w:p w14:paraId="66152AEF" w14:textId="77777777" w:rsidR="00D32072" w:rsidRPr="009969A2" w:rsidRDefault="00D32072" w:rsidP="009969A2">
            <w:pPr>
              <w:jc w:val="center"/>
            </w:pPr>
          </w:p>
        </w:tc>
      </w:tr>
      <w:tr w:rsidR="00D32072" w:rsidRPr="009969A2" w14:paraId="0558A4BF" w14:textId="77777777" w:rsidTr="002655F6">
        <w:trPr>
          <w:trHeight w:val="283"/>
        </w:trPr>
        <w:tc>
          <w:tcPr>
            <w:tcW w:w="257" w:type="pct"/>
          </w:tcPr>
          <w:p w14:paraId="54FD2168" w14:textId="77777777" w:rsidR="00D32072" w:rsidRPr="009969A2" w:rsidRDefault="00D32072" w:rsidP="002655F6">
            <w:pPr>
              <w:jc w:val="center"/>
            </w:pPr>
            <w:r w:rsidRPr="009969A2">
              <w:t>20.</w:t>
            </w:r>
          </w:p>
        </w:tc>
        <w:tc>
          <w:tcPr>
            <w:tcW w:w="182" w:type="pct"/>
          </w:tcPr>
          <w:p w14:paraId="0DF77C35" w14:textId="77777777" w:rsidR="00D32072" w:rsidRPr="009969A2" w:rsidRDefault="00D32072" w:rsidP="002655F6">
            <w:pPr>
              <w:jc w:val="center"/>
            </w:pPr>
          </w:p>
        </w:tc>
        <w:tc>
          <w:tcPr>
            <w:tcW w:w="3776" w:type="pct"/>
            <w:vAlign w:val="bottom"/>
          </w:tcPr>
          <w:p w14:paraId="6A64C688" w14:textId="77777777" w:rsidR="00D32072" w:rsidRPr="009969A2" w:rsidRDefault="00D32072" w:rsidP="00B7751B">
            <w:r w:rsidRPr="009969A2">
              <w:t>Demonstrate different methodologies for poultry image classification.</w:t>
            </w:r>
          </w:p>
        </w:tc>
        <w:tc>
          <w:tcPr>
            <w:tcW w:w="301" w:type="pct"/>
          </w:tcPr>
          <w:p w14:paraId="372141F9" w14:textId="77777777" w:rsidR="00D32072" w:rsidRPr="009969A2" w:rsidRDefault="00D32072" w:rsidP="009969A2">
            <w:pPr>
              <w:jc w:val="center"/>
            </w:pPr>
            <w:r w:rsidRPr="009969A2">
              <w:t>CO4</w:t>
            </w:r>
          </w:p>
        </w:tc>
        <w:tc>
          <w:tcPr>
            <w:tcW w:w="243" w:type="pct"/>
          </w:tcPr>
          <w:p w14:paraId="11ECBCE2" w14:textId="77777777" w:rsidR="00D32072" w:rsidRPr="009969A2" w:rsidRDefault="00D32072" w:rsidP="009969A2">
            <w:pPr>
              <w:jc w:val="center"/>
            </w:pPr>
            <w:r w:rsidRPr="009969A2">
              <w:t>A</w:t>
            </w:r>
          </w:p>
        </w:tc>
        <w:tc>
          <w:tcPr>
            <w:tcW w:w="241" w:type="pct"/>
          </w:tcPr>
          <w:p w14:paraId="4216F242" w14:textId="77777777" w:rsidR="00D32072" w:rsidRPr="009969A2" w:rsidRDefault="00D32072" w:rsidP="009969A2">
            <w:pPr>
              <w:jc w:val="center"/>
            </w:pPr>
            <w:r w:rsidRPr="009969A2">
              <w:t>12</w:t>
            </w:r>
          </w:p>
        </w:tc>
      </w:tr>
      <w:tr w:rsidR="00D32072" w:rsidRPr="009969A2" w14:paraId="01FCBEB5" w14:textId="77777777" w:rsidTr="002655F6">
        <w:trPr>
          <w:trHeight w:val="283"/>
        </w:trPr>
        <w:tc>
          <w:tcPr>
            <w:tcW w:w="257" w:type="pct"/>
          </w:tcPr>
          <w:p w14:paraId="34B4F3E7" w14:textId="77777777" w:rsidR="00D32072" w:rsidRPr="009969A2" w:rsidRDefault="00D32072" w:rsidP="002655F6">
            <w:pPr>
              <w:jc w:val="center"/>
            </w:pPr>
          </w:p>
        </w:tc>
        <w:tc>
          <w:tcPr>
            <w:tcW w:w="182" w:type="pct"/>
          </w:tcPr>
          <w:p w14:paraId="1CFDA775" w14:textId="77777777" w:rsidR="00D32072" w:rsidRPr="009969A2" w:rsidRDefault="00D32072" w:rsidP="002655F6">
            <w:pPr>
              <w:jc w:val="center"/>
            </w:pPr>
          </w:p>
        </w:tc>
        <w:tc>
          <w:tcPr>
            <w:tcW w:w="3776" w:type="pct"/>
            <w:vAlign w:val="bottom"/>
          </w:tcPr>
          <w:p w14:paraId="4A0DF25E" w14:textId="77777777" w:rsidR="00D32072" w:rsidRPr="009969A2" w:rsidRDefault="00D32072" w:rsidP="00B7751B"/>
        </w:tc>
        <w:tc>
          <w:tcPr>
            <w:tcW w:w="301" w:type="pct"/>
          </w:tcPr>
          <w:p w14:paraId="1417E933" w14:textId="77777777" w:rsidR="00D32072" w:rsidRPr="009969A2" w:rsidRDefault="00D32072" w:rsidP="009969A2">
            <w:pPr>
              <w:jc w:val="center"/>
            </w:pPr>
          </w:p>
        </w:tc>
        <w:tc>
          <w:tcPr>
            <w:tcW w:w="243" w:type="pct"/>
          </w:tcPr>
          <w:p w14:paraId="745A1653" w14:textId="77777777" w:rsidR="00D32072" w:rsidRPr="009969A2" w:rsidRDefault="00D32072" w:rsidP="009969A2">
            <w:pPr>
              <w:jc w:val="center"/>
            </w:pPr>
          </w:p>
        </w:tc>
        <w:tc>
          <w:tcPr>
            <w:tcW w:w="241" w:type="pct"/>
          </w:tcPr>
          <w:p w14:paraId="3F177553" w14:textId="77777777" w:rsidR="00D32072" w:rsidRPr="009969A2" w:rsidRDefault="00D32072" w:rsidP="009969A2">
            <w:pPr>
              <w:jc w:val="center"/>
            </w:pPr>
          </w:p>
        </w:tc>
      </w:tr>
      <w:tr w:rsidR="00D32072" w:rsidRPr="009969A2" w14:paraId="6CB588EA" w14:textId="77777777" w:rsidTr="002655F6">
        <w:trPr>
          <w:trHeight w:val="283"/>
        </w:trPr>
        <w:tc>
          <w:tcPr>
            <w:tcW w:w="257" w:type="pct"/>
          </w:tcPr>
          <w:p w14:paraId="582CD927" w14:textId="77777777" w:rsidR="00D32072" w:rsidRPr="009969A2" w:rsidRDefault="00D32072" w:rsidP="002655F6">
            <w:pPr>
              <w:jc w:val="center"/>
            </w:pPr>
            <w:r w:rsidRPr="009969A2">
              <w:t>21.</w:t>
            </w:r>
          </w:p>
        </w:tc>
        <w:tc>
          <w:tcPr>
            <w:tcW w:w="182" w:type="pct"/>
          </w:tcPr>
          <w:p w14:paraId="4B939E3D" w14:textId="77777777" w:rsidR="00D32072" w:rsidRPr="009969A2" w:rsidRDefault="00D32072" w:rsidP="002655F6">
            <w:pPr>
              <w:jc w:val="center"/>
            </w:pPr>
          </w:p>
        </w:tc>
        <w:tc>
          <w:tcPr>
            <w:tcW w:w="3776" w:type="pct"/>
            <w:vAlign w:val="bottom"/>
          </w:tcPr>
          <w:p w14:paraId="792A584F" w14:textId="77777777" w:rsidR="00D32072" w:rsidRPr="009969A2" w:rsidRDefault="00D32072" w:rsidP="00B7751B">
            <w:r w:rsidRPr="009969A2">
              <w:t>Explain different strategies involved in beef quality evaluation.</w:t>
            </w:r>
          </w:p>
        </w:tc>
        <w:tc>
          <w:tcPr>
            <w:tcW w:w="301" w:type="pct"/>
          </w:tcPr>
          <w:p w14:paraId="688AB9D8" w14:textId="77777777" w:rsidR="00D32072" w:rsidRPr="009969A2" w:rsidRDefault="00D32072" w:rsidP="009969A2">
            <w:pPr>
              <w:jc w:val="center"/>
            </w:pPr>
            <w:r w:rsidRPr="009969A2">
              <w:t>CO4</w:t>
            </w:r>
          </w:p>
        </w:tc>
        <w:tc>
          <w:tcPr>
            <w:tcW w:w="243" w:type="pct"/>
          </w:tcPr>
          <w:p w14:paraId="2D088A15" w14:textId="77777777" w:rsidR="00D32072" w:rsidRPr="009969A2" w:rsidRDefault="00D32072" w:rsidP="009969A2">
            <w:pPr>
              <w:jc w:val="center"/>
            </w:pPr>
            <w:r w:rsidRPr="009969A2">
              <w:t>U</w:t>
            </w:r>
          </w:p>
        </w:tc>
        <w:tc>
          <w:tcPr>
            <w:tcW w:w="241" w:type="pct"/>
          </w:tcPr>
          <w:p w14:paraId="3BA60FB6" w14:textId="77777777" w:rsidR="00D32072" w:rsidRPr="009969A2" w:rsidRDefault="00D32072" w:rsidP="009969A2">
            <w:pPr>
              <w:jc w:val="center"/>
            </w:pPr>
            <w:r w:rsidRPr="009969A2">
              <w:t>12</w:t>
            </w:r>
          </w:p>
        </w:tc>
      </w:tr>
      <w:tr w:rsidR="00D32072" w:rsidRPr="009969A2" w14:paraId="4112F337" w14:textId="77777777" w:rsidTr="002655F6">
        <w:trPr>
          <w:trHeight w:val="283"/>
        </w:trPr>
        <w:tc>
          <w:tcPr>
            <w:tcW w:w="257" w:type="pct"/>
          </w:tcPr>
          <w:p w14:paraId="0B526402" w14:textId="77777777" w:rsidR="00D32072" w:rsidRPr="009969A2" w:rsidRDefault="00D32072" w:rsidP="002655F6">
            <w:pPr>
              <w:jc w:val="center"/>
            </w:pPr>
          </w:p>
        </w:tc>
        <w:tc>
          <w:tcPr>
            <w:tcW w:w="182" w:type="pct"/>
          </w:tcPr>
          <w:p w14:paraId="72D362E3" w14:textId="77777777" w:rsidR="00D32072" w:rsidRPr="009969A2" w:rsidRDefault="00D32072" w:rsidP="002655F6">
            <w:pPr>
              <w:jc w:val="center"/>
            </w:pPr>
          </w:p>
        </w:tc>
        <w:tc>
          <w:tcPr>
            <w:tcW w:w="3776" w:type="pct"/>
            <w:vAlign w:val="bottom"/>
          </w:tcPr>
          <w:p w14:paraId="32858737" w14:textId="77777777" w:rsidR="00D32072" w:rsidRPr="009969A2" w:rsidRDefault="00D32072" w:rsidP="00B7751B"/>
        </w:tc>
        <w:tc>
          <w:tcPr>
            <w:tcW w:w="301" w:type="pct"/>
          </w:tcPr>
          <w:p w14:paraId="47A1206C" w14:textId="77777777" w:rsidR="00D32072" w:rsidRPr="009969A2" w:rsidRDefault="00D32072" w:rsidP="009969A2">
            <w:pPr>
              <w:jc w:val="center"/>
            </w:pPr>
          </w:p>
        </w:tc>
        <w:tc>
          <w:tcPr>
            <w:tcW w:w="243" w:type="pct"/>
          </w:tcPr>
          <w:p w14:paraId="0B65A81A" w14:textId="77777777" w:rsidR="00D32072" w:rsidRPr="009969A2" w:rsidRDefault="00D32072" w:rsidP="009969A2">
            <w:pPr>
              <w:jc w:val="center"/>
            </w:pPr>
          </w:p>
        </w:tc>
        <w:tc>
          <w:tcPr>
            <w:tcW w:w="241" w:type="pct"/>
          </w:tcPr>
          <w:p w14:paraId="55EEB141" w14:textId="77777777" w:rsidR="00D32072" w:rsidRPr="009969A2" w:rsidRDefault="00D32072" w:rsidP="009969A2">
            <w:pPr>
              <w:jc w:val="center"/>
            </w:pPr>
          </w:p>
        </w:tc>
      </w:tr>
      <w:tr w:rsidR="00D32072" w:rsidRPr="009969A2" w14:paraId="1959190E" w14:textId="77777777" w:rsidTr="002655F6">
        <w:trPr>
          <w:trHeight w:val="283"/>
        </w:trPr>
        <w:tc>
          <w:tcPr>
            <w:tcW w:w="257" w:type="pct"/>
          </w:tcPr>
          <w:p w14:paraId="0F094E57" w14:textId="77777777" w:rsidR="00D32072" w:rsidRPr="009969A2" w:rsidRDefault="00D32072" w:rsidP="002655F6">
            <w:pPr>
              <w:jc w:val="center"/>
            </w:pPr>
            <w:r w:rsidRPr="009969A2">
              <w:t>22.</w:t>
            </w:r>
          </w:p>
        </w:tc>
        <w:tc>
          <w:tcPr>
            <w:tcW w:w="182" w:type="pct"/>
          </w:tcPr>
          <w:p w14:paraId="730F0C69" w14:textId="77777777" w:rsidR="00D32072" w:rsidRPr="009969A2" w:rsidRDefault="00D32072" w:rsidP="002655F6">
            <w:pPr>
              <w:jc w:val="center"/>
            </w:pPr>
          </w:p>
        </w:tc>
        <w:tc>
          <w:tcPr>
            <w:tcW w:w="3776" w:type="pct"/>
            <w:vAlign w:val="bottom"/>
          </w:tcPr>
          <w:p w14:paraId="235C09D0" w14:textId="77777777" w:rsidR="00D32072" w:rsidRPr="009969A2" w:rsidRDefault="00D32072" w:rsidP="00B7751B">
            <w:r w:rsidRPr="009969A2">
              <w:t>Investigate the grading of apples using computer vision technology in terms of colour, shape and surface defects.</w:t>
            </w:r>
          </w:p>
        </w:tc>
        <w:tc>
          <w:tcPr>
            <w:tcW w:w="301" w:type="pct"/>
          </w:tcPr>
          <w:p w14:paraId="1CF1392C" w14:textId="77777777" w:rsidR="00D32072" w:rsidRPr="009969A2" w:rsidRDefault="00D32072" w:rsidP="009969A2">
            <w:pPr>
              <w:jc w:val="center"/>
            </w:pPr>
            <w:r w:rsidRPr="009969A2">
              <w:t>CO3</w:t>
            </w:r>
          </w:p>
        </w:tc>
        <w:tc>
          <w:tcPr>
            <w:tcW w:w="243" w:type="pct"/>
          </w:tcPr>
          <w:p w14:paraId="6D2B00D5" w14:textId="77777777" w:rsidR="00D32072" w:rsidRPr="009969A2" w:rsidRDefault="00D32072" w:rsidP="009969A2">
            <w:pPr>
              <w:jc w:val="center"/>
            </w:pPr>
            <w:r w:rsidRPr="009969A2">
              <w:t>C</w:t>
            </w:r>
          </w:p>
        </w:tc>
        <w:tc>
          <w:tcPr>
            <w:tcW w:w="241" w:type="pct"/>
          </w:tcPr>
          <w:p w14:paraId="25CBDFE5" w14:textId="77777777" w:rsidR="00D32072" w:rsidRPr="009969A2" w:rsidRDefault="00D32072" w:rsidP="009969A2">
            <w:pPr>
              <w:jc w:val="center"/>
            </w:pPr>
            <w:r w:rsidRPr="009969A2">
              <w:t>12</w:t>
            </w:r>
          </w:p>
        </w:tc>
      </w:tr>
      <w:tr w:rsidR="00D32072" w:rsidRPr="009969A2" w14:paraId="26560969" w14:textId="77777777" w:rsidTr="002655F6">
        <w:trPr>
          <w:trHeight w:val="283"/>
        </w:trPr>
        <w:tc>
          <w:tcPr>
            <w:tcW w:w="257" w:type="pct"/>
          </w:tcPr>
          <w:p w14:paraId="0A22DECB" w14:textId="77777777" w:rsidR="00D32072" w:rsidRPr="009969A2" w:rsidRDefault="00D32072" w:rsidP="002655F6">
            <w:pPr>
              <w:jc w:val="center"/>
            </w:pPr>
          </w:p>
        </w:tc>
        <w:tc>
          <w:tcPr>
            <w:tcW w:w="182" w:type="pct"/>
          </w:tcPr>
          <w:p w14:paraId="76C9C7C4" w14:textId="77777777" w:rsidR="00D32072" w:rsidRPr="009969A2" w:rsidRDefault="00D32072" w:rsidP="002655F6">
            <w:pPr>
              <w:jc w:val="center"/>
            </w:pPr>
          </w:p>
        </w:tc>
        <w:tc>
          <w:tcPr>
            <w:tcW w:w="3776" w:type="pct"/>
            <w:vAlign w:val="bottom"/>
          </w:tcPr>
          <w:p w14:paraId="3601A8FC" w14:textId="77777777" w:rsidR="00D32072" w:rsidRPr="009969A2" w:rsidRDefault="00D32072" w:rsidP="00B7751B"/>
        </w:tc>
        <w:tc>
          <w:tcPr>
            <w:tcW w:w="301" w:type="pct"/>
          </w:tcPr>
          <w:p w14:paraId="78BC8BE8" w14:textId="77777777" w:rsidR="00D32072" w:rsidRPr="009969A2" w:rsidRDefault="00D32072" w:rsidP="009969A2">
            <w:pPr>
              <w:jc w:val="center"/>
            </w:pPr>
          </w:p>
        </w:tc>
        <w:tc>
          <w:tcPr>
            <w:tcW w:w="243" w:type="pct"/>
          </w:tcPr>
          <w:p w14:paraId="7450449B" w14:textId="77777777" w:rsidR="00D32072" w:rsidRPr="009969A2" w:rsidRDefault="00D32072" w:rsidP="009969A2">
            <w:pPr>
              <w:jc w:val="center"/>
            </w:pPr>
          </w:p>
        </w:tc>
        <w:tc>
          <w:tcPr>
            <w:tcW w:w="241" w:type="pct"/>
          </w:tcPr>
          <w:p w14:paraId="4664DBEE" w14:textId="77777777" w:rsidR="00D32072" w:rsidRPr="009969A2" w:rsidRDefault="00D32072" w:rsidP="009969A2">
            <w:pPr>
              <w:jc w:val="center"/>
            </w:pPr>
          </w:p>
        </w:tc>
      </w:tr>
      <w:tr w:rsidR="00D32072" w:rsidRPr="009969A2" w14:paraId="56651B9D" w14:textId="77777777" w:rsidTr="002655F6">
        <w:trPr>
          <w:trHeight w:val="283"/>
        </w:trPr>
        <w:tc>
          <w:tcPr>
            <w:tcW w:w="257" w:type="pct"/>
          </w:tcPr>
          <w:p w14:paraId="4DB3D3B7" w14:textId="77777777" w:rsidR="00D32072" w:rsidRPr="009969A2" w:rsidRDefault="00D32072" w:rsidP="002655F6">
            <w:pPr>
              <w:jc w:val="center"/>
            </w:pPr>
            <w:r w:rsidRPr="009969A2">
              <w:t>23.</w:t>
            </w:r>
          </w:p>
        </w:tc>
        <w:tc>
          <w:tcPr>
            <w:tcW w:w="182" w:type="pct"/>
          </w:tcPr>
          <w:p w14:paraId="06CDF3C4" w14:textId="77777777" w:rsidR="00D32072" w:rsidRPr="009969A2" w:rsidRDefault="00D32072" w:rsidP="002655F6">
            <w:pPr>
              <w:jc w:val="center"/>
            </w:pPr>
            <w:r w:rsidRPr="009969A2">
              <w:t>a.</w:t>
            </w:r>
          </w:p>
        </w:tc>
        <w:tc>
          <w:tcPr>
            <w:tcW w:w="3776" w:type="pct"/>
            <w:vAlign w:val="bottom"/>
          </w:tcPr>
          <w:p w14:paraId="260D6957" w14:textId="77777777" w:rsidR="00D32072" w:rsidRPr="009969A2" w:rsidRDefault="00D32072" w:rsidP="00E5332A">
            <w:r w:rsidRPr="009969A2">
              <w:t>Explain the Soft X-rays for insect infestation detection in grain.</w:t>
            </w:r>
          </w:p>
        </w:tc>
        <w:tc>
          <w:tcPr>
            <w:tcW w:w="301" w:type="pct"/>
          </w:tcPr>
          <w:p w14:paraId="6B8EFEDA" w14:textId="77777777" w:rsidR="00D32072" w:rsidRPr="009969A2" w:rsidRDefault="00D32072" w:rsidP="009969A2">
            <w:pPr>
              <w:jc w:val="center"/>
            </w:pPr>
            <w:r w:rsidRPr="009969A2">
              <w:t>CO6</w:t>
            </w:r>
          </w:p>
        </w:tc>
        <w:tc>
          <w:tcPr>
            <w:tcW w:w="243" w:type="pct"/>
          </w:tcPr>
          <w:p w14:paraId="67D3DFA3" w14:textId="77777777" w:rsidR="00D32072" w:rsidRPr="009969A2" w:rsidRDefault="00D32072" w:rsidP="009969A2">
            <w:pPr>
              <w:jc w:val="center"/>
            </w:pPr>
            <w:r w:rsidRPr="009969A2">
              <w:t>A</w:t>
            </w:r>
          </w:p>
        </w:tc>
        <w:tc>
          <w:tcPr>
            <w:tcW w:w="241" w:type="pct"/>
          </w:tcPr>
          <w:p w14:paraId="46376687" w14:textId="77777777" w:rsidR="00D32072" w:rsidRPr="009969A2" w:rsidRDefault="00D32072" w:rsidP="009969A2">
            <w:pPr>
              <w:jc w:val="center"/>
            </w:pPr>
            <w:r w:rsidRPr="009969A2">
              <w:t>6</w:t>
            </w:r>
          </w:p>
        </w:tc>
      </w:tr>
      <w:tr w:rsidR="00D32072" w:rsidRPr="009969A2" w14:paraId="5B5B929B" w14:textId="77777777" w:rsidTr="002655F6">
        <w:trPr>
          <w:trHeight w:val="283"/>
        </w:trPr>
        <w:tc>
          <w:tcPr>
            <w:tcW w:w="257" w:type="pct"/>
          </w:tcPr>
          <w:p w14:paraId="7FE13650" w14:textId="77777777" w:rsidR="00D32072" w:rsidRPr="009969A2" w:rsidRDefault="00D32072" w:rsidP="002655F6">
            <w:pPr>
              <w:jc w:val="center"/>
            </w:pPr>
          </w:p>
        </w:tc>
        <w:tc>
          <w:tcPr>
            <w:tcW w:w="182" w:type="pct"/>
          </w:tcPr>
          <w:p w14:paraId="7DEDAAEC" w14:textId="77777777" w:rsidR="00D32072" w:rsidRPr="009969A2" w:rsidRDefault="00D32072" w:rsidP="002655F6">
            <w:pPr>
              <w:jc w:val="center"/>
            </w:pPr>
            <w:r w:rsidRPr="009969A2">
              <w:t>b.</w:t>
            </w:r>
          </w:p>
        </w:tc>
        <w:tc>
          <w:tcPr>
            <w:tcW w:w="3776" w:type="pct"/>
            <w:vAlign w:val="bottom"/>
          </w:tcPr>
          <w:p w14:paraId="21C31659" w14:textId="77777777" w:rsidR="00D32072" w:rsidRPr="009969A2" w:rsidRDefault="00D32072" w:rsidP="00E5332A">
            <w:pPr>
              <w:rPr>
                <w:bCs/>
              </w:rPr>
            </w:pPr>
            <w:r w:rsidRPr="009969A2">
              <w:rPr>
                <w:bCs/>
              </w:rPr>
              <w:t>Discuss the different measurement modes of near-infrared radiation for quality evaluation of wheat.</w:t>
            </w:r>
          </w:p>
        </w:tc>
        <w:tc>
          <w:tcPr>
            <w:tcW w:w="301" w:type="pct"/>
          </w:tcPr>
          <w:p w14:paraId="543D1C7D" w14:textId="77777777" w:rsidR="00D32072" w:rsidRPr="009969A2" w:rsidRDefault="00D32072" w:rsidP="009969A2">
            <w:pPr>
              <w:jc w:val="center"/>
            </w:pPr>
            <w:r w:rsidRPr="009969A2">
              <w:t>CO6</w:t>
            </w:r>
          </w:p>
        </w:tc>
        <w:tc>
          <w:tcPr>
            <w:tcW w:w="243" w:type="pct"/>
          </w:tcPr>
          <w:p w14:paraId="477ABE2D" w14:textId="77777777" w:rsidR="00D32072" w:rsidRPr="009969A2" w:rsidRDefault="00D32072" w:rsidP="009969A2">
            <w:pPr>
              <w:jc w:val="center"/>
            </w:pPr>
            <w:r w:rsidRPr="009969A2">
              <w:t>U</w:t>
            </w:r>
          </w:p>
        </w:tc>
        <w:tc>
          <w:tcPr>
            <w:tcW w:w="241" w:type="pct"/>
          </w:tcPr>
          <w:p w14:paraId="4ADEAB39" w14:textId="77777777" w:rsidR="00D32072" w:rsidRPr="009969A2" w:rsidRDefault="00D32072" w:rsidP="009969A2">
            <w:pPr>
              <w:jc w:val="center"/>
            </w:pPr>
            <w:r w:rsidRPr="009969A2">
              <w:t>6</w:t>
            </w:r>
          </w:p>
        </w:tc>
      </w:tr>
      <w:tr w:rsidR="00D32072" w:rsidRPr="009969A2" w14:paraId="178A55D2" w14:textId="77777777" w:rsidTr="002655F6">
        <w:trPr>
          <w:trHeight w:val="550"/>
        </w:trPr>
        <w:tc>
          <w:tcPr>
            <w:tcW w:w="5000" w:type="pct"/>
            <w:gridSpan w:val="6"/>
            <w:vAlign w:val="center"/>
          </w:tcPr>
          <w:p w14:paraId="63142989" w14:textId="77777777" w:rsidR="00D32072" w:rsidRPr="009969A2" w:rsidRDefault="00D32072" w:rsidP="002655F6">
            <w:pPr>
              <w:jc w:val="center"/>
              <w:rPr>
                <w:b/>
                <w:bCs/>
              </w:rPr>
            </w:pPr>
            <w:r w:rsidRPr="009969A2">
              <w:rPr>
                <w:b/>
                <w:bCs/>
              </w:rPr>
              <w:t>COMPULSORY QUESTION</w:t>
            </w:r>
          </w:p>
        </w:tc>
      </w:tr>
      <w:tr w:rsidR="00D32072" w:rsidRPr="009969A2" w14:paraId="200FEF3F" w14:textId="77777777" w:rsidTr="009969A2">
        <w:trPr>
          <w:trHeight w:val="283"/>
        </w:trPr>
        <w:tc>
          <w:tcPr>
            <w:tcW w:w="257" w:type="pct"/>
            <w:vAlign w:val="bottom"/>
          </w:tcPr>
          <w:p w14:paraId="310B2618" w14:textId="77777777" w:rsidR="00D32072" w:rsidRPr="009969A2" w:rsidRDefault="00D32072" w:rsidP="00E5332A">
            <w:pPr>
              <w:jc w:val="center"/>
            </w:pPr>
            <w:r w:rsidRPr="009969A2">
              <w:t>24.</w:t>
            </w:r>
          </w:p>
        </w:tc>
        <w:tc>
          <w:tcPr>
            <w:tcW w:w="182" w:type="pct"/>
            <w:vAlign w:val="bottom"/>
          </w:tcPr>
          <w:p w14:paraId="13C1212A" w14:textId="77777777" w:rsidR="00D32072" w:rsidRPr="009969A2" w:rsidRDefault="00D32072" w:rsidP="00E5332A">
            <w:pPr>
              <w:jc w:val="center"/>
            </w:pPr>
            <w:r w:rsidRPr="009969A2">
              <w:t>a.</w:t>
            </w:r>
          </w:p>
        </w:tc>
        <w:tc>
          <w:tcPr>
            <w:tcW w:w="3776" w:type="pct"/>
            <w:vAlign w:val="bottom"/>
          </w:tcPr>
          <w:p w14:paraId="732215CE" w14:textId="77777777" w:rsidR="00D32072" w:rsidRPr="009969A2" w:rsidRDefault="00D32072" w:rsidP="00E5332A">
            <w:r w:rsidRPr="009969A2">
              <w:t>Examine some of the major defects and causes in citrus fruits.</w:t>
            </w:r>
          </w:p>
        </w:tc>
        <w:tc>
          <w:tcPr>
            <w:tcW w:w="301" w:type="pct"/>
          </w:tcPr>
          <w:p w14:paraId="7DAB7FF6" w14:textId="77777777" w:rsidR="00D32072" w:rsidRPr="009969A2" w:rsidRDefault="00D32072" w:rsidP="009969A2">
            <w:pPr>
              <w:jc w:val="center"/>
            </w:pPr>
            <w:r w:rsidRPr="009969A2">
              <w:t>CO5</w:t>
            </w:r>
          </w:p>
        </w:tc>
        <w:tc>
          <w:tcPr>
            <w:tcW w:w="243" w:type="pct"/>
          </w:tcPr>
          <w:p w14:paraId="3758F196" w14:textId="77777777" w:rsidR="00D32072" w:rsidRPr="009969A2" w:rsidRDefault="00D32072" w:rsidP="009969A2">
            <w:pPr>
              <w:jc w:val="center"/>
            </w:pPr>
            <w:r w:rsidRPr="009969A2">
              <w:t>A</w:t>
            </w:r>
          </w:p>
        </w:tc>
        <w:tc>
          <w:tcPr>
            <w:tcW w:w="241" w:type="pct"/>
          </w:tcPr>
          <w:p w14:paraId="6A38CCA6" w14:textId="77777777" w:rsidR="00D32072" w:rsidRPr="009969A2" w:rsidRDefault="00D32072" w:rsidP="009969A2">
            <w:pPr>
              <w:jc w:val="center"/>
            </w:pPr>
            <w:r w:rsidRPr="009969A2">
              <w:t>6</w:t>
            </w:r>
          </w:p>
        </w:tc>
      </w:tr>
      <w:tr w:rsidR="00D32072" w:rsidRPr="009969A2" w14:paraId="4C24DDB0" w14:textId="77777777" w:rsidTr="009969A2">
        <w:trPr>
          <w:trHeight w:val="283"/>
        </w:trPr>
        <w:tc>
          <w:tcPr>
            <w:tcW w:w="257" w:type="pct"/>
            <w:vAlign w:val="bottom"/>
          </w:tcPr>
          <w:p w14:paraId="1E5A0FCB" w14:textId="77777777" w:rsidR="00D32072" w:rsidRPr="009969A2" w:rsidRDefault="00D32072" w:rsidP="00E5332A">
            <w:pPr>
              <w:jc w:val="center"/>
            </w:pPr>
          </w:p>
        </w:tc>
        <w:tc>
          <w:tcPr>
            <w:tcW w:w="182" w:type="pct"/>
            <w:vAlign w:val="bottom"/>
          </w:tcPr>
          <w:p w14:paraId="001C924D" w14:textId="77777777" w:rsidR="00D32072" w:rsidRPr="009969A2" w:rsidRDefault="00D32072" w:rsidP="00E5332A">
            <w:pPr>
              <w:jc w:val="center"/>
            </w:pPr>
            <w:r w:rsidRPr="009969A2">
              <w:t>b.</w:t>
            </w:r>
          </w:p>
        </w:tc>
        <w:tc>
          <w:tcPr>
            <w:tcW w:w="3776" w:type="pct"/>
            <w:vAlign w:val="bottom"/>
          </w:tcPr>
          <w:p w14:paraId="6325463F" w14:textId="77777777" w:rsidR="00D32072" w:rsidRPr="009969A2" w:rsidRDefault="00D32072" w:rsidP="00E5332A">
            <w:pPr>
              <w:rPr>
                <w:bCs/>
              </w:rPr>
            </w:pPr>
            <w:r w:rsidRPr="009969A2">
              <w:rPr>
                <w:bCs/>
              </w:rPr>
              <w:t>Discuss the internal quality inspection of Lemon.</w:t>
            </w:r>
          </w:p>
        </w:tc>
        <w:tc>
          <w:tcPr>
            <w:tcW w:w="301" w:type="pct"/>
          </w:tcPr>
          <w:p w14:paraId="2804DA86" w14:textId="77777777" w:rsidR="00D32072" w:rsidRPr="009969A2" w:rsidRDefault="00D32072" w:rsidP="009969A2">
            <w:pPr>
              <w:jc w:val="center"/>
            </w:pPr>
            <w:r w:rsidRPr="009969A2">
              <w:t>CO5</w:t>
            </w:r>
          </w:p>
        </w:tc>
        <w:tc>
          <w:tcPr>
            <w:tcW w:w="243" w:type="pct"/>
          </w:tcPr>
          <w:p w14:paraId="5D3FFD4D" w14:textId="77777777" w:rsidR="00D32072" w:rsidRPr="009969A2" w:rsidRDefault="00D32072" w:rsidP="009969A2">
            <w:pPr>
              <w:jc w:val="center"/>
            </w:pPr>
            <w:r w:rsidRPr="009969A2">
              <w:t>U</w:t>
            </w:r>
          </w:p>
        </w:tc>
        <w:tc>
          <w:tcPr>
            <w:tcW w:w="241" w:type="pct"/>
          </w:tcPr>
          <w:p w14:paraId="7AE55CC5" w14:textId="77777777" w:rsidR="00D32072" w:rsidRPr="009969A2" w:rsidRDefault="00D32072" w:rsidP="009969A2">
            <w:pPr>
              <w:jc w:val="center"/>
            </w:pPr>
            <w:r w:rsidRPr="009969A2">
              <w:t>6</w:t>
            </w:r>
          </w:p>
        </w:tc>
      </w:tr>
    </w:tbl>
    <w:p w14:paraId="3D5986F9" w14:textId="77777777" w:rsidR="00D32072" w:rsidRDefault="00D32072" w:rsidP="002E336A"/>
    <w:p w14:paraId="2E9BD6B9"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895000"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25E4CDFF" w14:textId="77777777" w:rsidTr="005C5F4B">
        <w:trPr>
          <w:trHeight w:val="283"/>
        </w:trPr>
        <w:tc>
          <w:tcPr>
            <w:tcW w:w="670" w:type="dxa"/>
          </w:tcPr>
          <w:p w14:paraId="4DCECCD7" w14:textId="77777777" w:rsidR="00D32072" w:rsidRPr="0051318C" w:rsidRDefault="00D32072" w:rsidP="00AD39D3">
            <w:pPr>
              <w:rPr>
                <w:sz w:val="22"/>
                <w:szCs w:val="22"/>
              </w:rPr>
            </w:pPr>
          </w:p>
        </w:tc>
        <w:tc>
          <w:tcPr>
            <w:tcW w:w="9820" w:type="dxa"/>
          </w:tcPr>
          <w:p w14:paraId="119540D4" w14:textId="77777777" w:rsidR="00D32072" w:rsidRPr="0051318C" w:rsidRDefault="00D32072" w:rsidP="00AD39D3">
            <w:pPr>
              <w:jc w:val="center"/>
              <w:rPr>
                <w:b/>
                <w:sz w:val="22"/>
                <w:szCs w:val="22"/>
              </w:rPr>
            </w:pPr>
            <w:r w:rsidRPr="0051318C">
              <w:rPr>
                <w:b/>
                <w:sz w:val="22"/>
                <w:szCs w:val="22"/>
              </w:rPr>
              <w:t>COURSE OUTCOMES</w:t>
            </w:r>
          </w:p>
        </w:tc>
      </w:tr>
      <w:tr w:rsidR="00D32072" w14:paraId="6E2F3041" w14:textId="77777777" w:rsidTr="003D263A">
        <w:trPr>
          <w:trHeight w:val="283"/>
        </w:trPr>
        <w:tc>
          <w:tcPr>
            <w:tcW w:w="670" w:type="dxa"/>
          </w:tcPr>
          <w:p w14:paraId="55BF8654" w14:textId="77777777" w:rsidR="00D32072" w:rsidRPr="00302FF6" w:rsidRDefault="00D32072" w:rsidP="001B18F1">
            <w:pPr>
              <w:rPr>
                <w:b/>
                <w:bCs/>
                <w:sz w:val="22"/>
                <w:szCs w:val="22"/>
              </w:rPr>
            </w:pPr>
            <w:r w:rsidRPr="00302FF6">
              <w:rPr>
                <w:b/>
                <w:bCs/>
                <w:sz w:val="22"/>
                <w:szCs w:val="22"/>
              </w:rPr>
              <w:t>CO1</w:t>
            </w:r>
          </w:p>
        </w:tc>
        <w:tc>
          <w:tcPr>
            <w:tcW w:w="9820" w:type="dxa"/>
          </w:tcPr>
          <w:p w14:paraId="2F91246D" w14:textId="77777777" w:rsidR="00D32072" w:rsidRPr="0051318C" w:rsidRDefault="00D32072" w:rsidP="001B18F1">
            <w:pPr>
              <w:rPr>
                <w:sz w:val="22"/>
                <w:szCs w:val="22"/>
              </w:rPr>
            </w:pPr>
            <w:r w:rsidRPr="00CA6D7D">
              <w:rPr>
                <w:sz w:val="22"/>
                <w:szCs w:val="22"/>
              </w:rPr>
              <w:t>Understand the basics of IoT</w:t>
            </w:r>
          </w:p>
        </w:tc>
      </w:tr>
      <w:tr w:rsidR="00D32072" w14:paraId="72CE989E" w14:textId="77777777" w:rsidTr="00746E9A">
        <w:trPr>
          <w:trHeight w:val="283"/>
        </w:trPr>
        <w:tc>
          <w:tcPr>
            <w:tcW w:w="670" w:type="dxa"/>
          </w:tcPr>
          <w:p w14:paraId="235B1278" w14:textId="77777777" w:rsidR="00D32072" w:rsidRPr="00302FF6" w:rsidRDefault="00D32072" w:rsidP="001B18F1">
            <w:pPr>
              <w:rPr>
                <w:b/>
                <w:bCs/>
                <w:sz w:val="22"/>
                <w:szCs w:val="22"/>
              </w:rPr>
            </w:pPr>
            <w:r w:rsidRPr="00302FF6">
              <w:rPr>
                <w:b/>
                <w:bCs/>
                <w:sz w:val="22"/>
                <w:szCs w:val="22"/>
              </w:rPr>
              <w:t>CO2</w:t>
            </w:r>
          </w:p>
        </w:tc>
        <w:tc>
          <w:tcPr>
            <w:tcW w:w="9820" w:type="dxa"/>
          </w:tcPr>
          <w:p w14:paraId="77E04BF3" w14:textId="77777777" w:rsidR="00D32072" w:rsidRPr="0051318C" w:rsidRDefault="00D32072" w:rsidP="001B18F1">
            <w:pPr>
              <w:rPr>
                <w:sz w:val="22"/>
                <w:szCs w:val="22"/>
              </w:rPr>
            </w:pPr>
            <w:r w:rsidRPr="00CA6D7D">
              <w:rPr>
                <w:sz w:val="22"/>
                <w:szCs w:val="22"/>
              </w:rPr>
              <w:t>Implement the Feed forward Neural Networks.</w:t>
            </w:r>
          </w:p>
        </w:tc>
      </w:tr>
      <w:tr w:rsidR="00D32072" w14:paraId="737CD91B" w14:textId="77777777" w:rsidTr="00746E9A">
        <w:trPr>
          <w:trHeight w:val="283"/>
        </w:trPr>
        <w:tc>
          <w:tcPr>
            <w:tcW w:w="670" w:type="dxa"/>
          </w:tcPr>
          <w:p w14:paraId="7AC1E29A" w14:textId="77777777" w:rsidR="00D32072" w:rsidRPr="00302FF6" w:rsidRDefault="00D32072" w:rsidP="001B18F1">
            <w:pPr>
              <w:rPr>
                <w:b/>
                <w:bCs/>
                <w:sz w:val="22"/>
                <w:szCs w:val="22"/>
              </w:rPr>
            </w:pPr>
            <w:r w:rsidRPr="00302FF6">
              <w:rPr>
                <w:b/>
                <w:bCs/>
                <w:sz w:val="22"/>
                <w:szCs w:val="22"/>
              </w:rPr>
              <w:t>CO3</w:t>
            </w:r>
          </w:p>
        </w:tc>
        <w:tc>
          <w:tcPr>
            <w:tcW w:w="9820" w:type="dxa"/>
          </w:tcPr>
          <w:p w14:paraId="7B1F1BDD" w14:textId="77777777" w:rsidR="00D32072" w:rsidRPr="0051318C" w:rsidRDefault="00D32072" w:rsidP="001B18F1">
            <w:pPr>
              <w:rPr>
                <w:sz w:val="22"/>
                <w:szCs w:val="22"/>
              </w:rPr>
            </w:pPr>
            <w:r w:rsidRPr="00CA6D7D">
              <w:rPr>
                <w:sz w:val="22"/>
                <w:szCs w:val="22"/>
              </w:rPr>
              <w:t xml:space="preserve">Write programming for Convolutional Neural Networks </w:t>
            </w:r>
          </w:p>
        </w:tc>
      </w:tr>
      <w:tr w:rsidR="00D32072" w14:paraId="386299A7" w14:textId="77777777" w:rsidTr="00746E9A">
        <w:trPr>
          <w:trHeight w:val="283"/>
        </w:trPr>
        <w:tc>
          <w:tcPr>
            <w:tcW w:w="670" w:type="dxa"/>
          </w:tcPr>
          <w:p w14:paraId="17A1C956" w14:textId="77777777" w:rsidR="00D32072" w:rsidRPr="00302FF6" w:rsidRDefault="00D32072" w:rsidP="001B18F1">
            <w:pPr>
              <w:rPr>
                <w:b/>
                <w:bCs/>
                <w:sz w:val="22"/>
                <w:szCs w:val="22"/>
              </w:rPr>
            </w:pPr>
            <w:r w:rsidRPr="00302FF6">
              <w:rPr>
                <w:b/>
                <w:bCs/>
                <w:sz w:val="22"/>
                <w:szCs w:val="22"/>
              </w:rPr>
              <w:t>CO4</w:t>
            </w:r>
          </w:p>
        </w:tc>
        <w:tc>
          <w:tcPr>
            <w:tcW w:w="9820" w:type="dxa"/>
          </w:tcPr>
          <w:p w14:paraId="34B5AAB4" w14:textId="77777777" w:rsidR="00D32072" w:rsidRPr="0051318C" w:rsidRDefault="00D32072" w:rsidP="001B18F1">
            <w:pPr>
              <w:rPr>
                <w:sz w:val="22"/>
                <w:szCs w:val="22"/>
              </w:rPr>
            </w:pPr>
            <w:r w:rsidRPr="00CA6D7D">
              <w:rPr>
                <w:sz w:val="22"/>
                <w:szCs w:val="22"/>
              </w:rPr>
              <w:t xml:space="preserve">Apply IoT and Deep Learning for Quality Evaluation of Meat, Poultry and Seafood </w:t>
            </w:r>
          </w:p>
        </w:tc>
      </w:tr>
      <w:tr w:rsidR="00D32072" w14:paraId="7AE7B9B6" w14:textId="77777777" w:rsidTr="00746E9A">
        <w:trPr>
          <w:trHeight w:val="283"/>
        </w:trPr>
        <w:tc>
          <w:tcPr>
            <w:tcW w:w="670" w:type="dxa"/>
          </w:tcPr>
          <w:p w14:paraId="39AD627A" w14:textId="77777777" w:rsidR="00D32072" w:rsidRPr="00302FF6" w:rsidRDefault="00D32072" w:rsidP="001B18F1">
            <w:pPr>
              <w:rPr>
                <w:b/>
                <w:bCs/>
                <w:sz w:val="22"/>
                <w:szCs w:val="22"/>
              </w:rPr>
            </w:pPr>
            <w:r w:rsidRPr="00302FF6">
              <w:rPr>
                <w:b/>
                <w:bCs/>
                <w:sz w:val="22"/>
                <w:szCs w:val="22"/>
              </w:rPr>
              <w:t>CO5</w:t>
            </w:r>
          </w:p>
        </w:tc>
        <w:tc>
          <w:tcPr>
            <w:tcW w:w="9820" w:type="dxa"/>
          </w:tcPr>
          <w:p w14:paraId="4BA7AEBF" w14:textId="77777777" w:rsidR="00D32072" w:rsidRPr="0051318C" w:rsidRDefault="00D32072" w:rsidP="001B18F1">
            <w:pPr>
              <w:rPr>
                <w:sz w:val="22"/>
                <w:szCs w:val="22"/>
              </w:rPr>
            </w:pPr>
            <w:r w:rsidRPr="00CA6D7D">
              <w:rPr>
                <w:sz w:val="22"/>
                <w:szCs w:val="22"/>
              </w:rPr>
              <w:t>Apply IoT and Deep Learning for Quality Evaluation of Fruits and Vegetables</w:t>
            </w:r>
          </w:p>
        </w:tc>
      </w:tr>
      <w:tr w:rsidR="00D32072" w14:paraId="302893DD" w14:textId="77777777" w:rsidTr="00746E9A">
        <w:trPr>
          <w:trHeight w:val="283"/>
        </w:trPr>
        <w:tc>
          <w:tcPr>
            <w:tcW w:w="670" w:type="dxa"/>
          </w:tcPr>
          <w:p w14:paraId="26CC83A3" w14:textId="77777777" w:rsidR="00D32072" w:rsidRPr="00302FF6" w:rsidRDefault="00D32072" w:rsidP="001B18F1">
            <w:pPr>
              <w:rPr>
                <w:b/>
                <w:bCs/>
                <w:sz w:val="22"/>
                <w:szCs w:val="22"/>
              </w:rPr>
            </w:pPr>
            <w:r w:rsidRPr="00302FF6">
              <w:rPr>
                <w:b/>
                <w:bCs/>
                <w:sz w:val="22"/>
                <w:szCs w:val="22"/>
              </w:rPr>
              <w:t>CO6</w:t>
            </w:r>
          </w:p>
        </w:tc>
        <w:tc>
          <w:tcPr>
            <w:tcW w:w="9820" w:type="dxa"/>
          </w:tcPr>
          <w:p w14:paraId="0EE2DC42" w14:textId="77777777" w:rsidR="00D32072" w:rsidRPr="0051318C" w:rsidRDefault="00D32072" w:rsidP="001B18F1">
            <w:pPr>
              <w:rPr>
                <w:sz w:val="22"/>
                <w:szCs w:val="22"/>
              </w:rPr>
            </w:pPr>
            <w:r w:rsidRPr="00CA6D7D">
              <w:rPr>
                <w:sz w:val="22"/>
                <w:szCs w:val="22"/>
              </w:rPr>
              <w:t xml:space="preserve">Apply IoT and Deep Learning for Quality Evaluation of Grains </w:t>
            </w:r>
          </w:p>
        </w:tc>
      </w:tr>
    </w:tbl>
    <w:p w14:paraId="1FBD4E7E"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088F0946" w14:textId="77777777" w:rsidTr="00E56E00">
        <w:trPr>
          <w:jc w:val="center"/>
        </w:trPr>
        <w:tc>
          <w:tcPr>
            <w:tcW w:w="6385" w:type="dxa"/>
            <w:gridSpan w:val="8"/>
          </w:tcPr>
          <w:p w14:paraId="3C78FD02"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5BD73B5D" w14:textId="77777777" w:rsidTr="00E56E00">
        <w:trPr>
          <w:jc w:val="center"/>
        </w:trPr>
        <w:tc>
          <w:tcPr>
            <w:tcW w:w="1140" w:type="dxa"/>
          </w:tcPr>
          <w:p w14:paraId="72638A35"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FBA13E7" w14:textId="77777777" w:rsidR="00D32072" w:rsidRPr="0051318C" w:rsidRDefault="00D32072" w:rsidP="00D54806">
            <w:pPr>
              <w:jc w:val="center"/>
              <w:rPr>
                <w:b/>
                <w:sz w:val="22"/>
                <w:szCs w:val="22"/>
              </w:rPr>
            </w:pPr>
            <w:r w:rsidRPr="0051318C">
              <w:rPr>
                <w:b/>
                <w:sz w:val="22"/>
                <w:szCs w:val="22"/>
              </w:rPr>
              <w:t>R</w:t>
            </w:r>
          </w:p>
        </w:tc>
        <w:tc>
          <w:tcPr>
            <w:tcW w:w="708" w:type="dxa"/>
          </w:tcPr>
          <w:p w14:paraId="509A8079" w14:textId="77777777" w:rsidR="00D32072" w:rsidRPr="0051318C" w:rsidRDefault="00D32072" w:rsidP="00D54806">
            <w:pPr>
              <w:jc w:val="center"/>
              <w:rPr>
                <w:b/>
                <w:sz w:val="22"/>
                <w:szCs w:val="22"/>
              </w:rPr>
            </w:pPr>
            <w:r w:rsidRPr="0051318C">
              <w:rPr>
                <w:b/>
                <w:sz w:val="22"/>
                <w:szCs w:val="22"/>
              </w:rPr>
              <w:t>U</w:t>
            </w:r>
          </w:p>
        </w:tc>
        <w:tc>
          <w:tcPr>
            <w:tcW w:w="709" w:type="dxa"/>
          </w:tcPr>
          <w:p w14:paraId="523F9007" w14:textId="77777777" w:rsidR="00D32072" w:rsidRPr="0051318C" w:rsidRDefault="00D32072" w:rsidP="00D54806">
            <w:pPr>
              <w:jc w:val="center"/>
              <w:rPr>
                <w:b/>
                <w:sz w:val="22"/>
                <w:szCs w:val="22"/>
              </w:rPr>
            </w:pPr>
            <w:r w:rsidRPr="0051318C">
              <w:rPr>
                <w:b/>
                <w:sz w:val="22"/>
                <w:szCs w:val="22"/>
              </w:rPr>
              <w:t>A</w:t>
            </w:r>
          </w:p>
        </w:tc>
        <w:tc>
          <w:tcPr>
            <w:tcW w:w="709" w:type="dxa"/>
          </w:tcPr>
          <w:p w14:paraId="6B852FDC" w14:textId="77777777" w:rsidR="00D32072" w:rsidRPr="0051318C" w:rsidRDefault="00D32072" w:rsidP="00D54806">
            <w:pPr>
              <w:jc w:val="center"/>
              <w:rPr>
                <w:b/>
                <w:sz w:val="22"/>
                <w:szCs w:val="22"/>
              </w:rPr>
            </w:pPr>
            <w:r w:rsidRPr="0051318C">
              <w:rPr>
                <w:b/>
                <w:sz w:val="22"/>
                <w:szCs w:val="22"/>
              </w:rPr>
              <w:t>An</w:t>
            </w:r>
          </w:p>
        </w:tc>
        <w:tc>
          <w:tcPr>
            <w:tcW w:w="709" w:type="dxa"/>
          </w:tcPr>
          <w:p w14:paraId="6F8A0A86" w14:textId="77777777" w:rsidR="00D32072" w:rsidRPr="0051318C" w:rsidRDefault="00D32072" w:rsidP="00D54806">
            <w:pPr>
              <w:jc w:val="center"/>
              <w:rPr>
                <w:b/>
                <w:sz w:val="22"/>
                <w:szCs w:val="22"/>
              </w:rPr>
            </w:pPr>
            <w:r w:rsidRPr="0051318C">
              <w:rPr>
                <w:b/>
                <w:sz w:val="22"/>
                <w:szCs w:val="22"/>
              </w:rPr>
              <w:t>E</w:t>
            </w:r>
          </w:p>
        </w:tc>
        <w:tc>
          <w:tcPr>
            <w:tcW w:w="708" w:type="dxa"/>
          </w:tcPr>
          <w:p w14:paraId="1DC29D69" w14:textId="77777777" w:rsidR="00D32072" w:rsidRPr="0051318C" w:rsidRDefault="00D32072" w:rsidP="00D54806">
            <w:pPr>
              <w:jc w:val="center"/>
              <w:rPr>
                <w:b/>
                <w:sz w:val="22"/>
                <w:szCs w:val="22"/>
              </w:rPr>
            </w:pPr>
            <w:r w:rsidRPr="0051318C">
              <w:rPr>
                <w:b/>
                <w:sz w:val="22"/>
                <w:szCs w:val="22"/>
              </w:rPr>
              <w:t>C</w:t>
            </w:r>
          </w:p>
        </w:tc>
        <w:tc>
          <w:tcPr>
            <w:tcW w:w="993" w:type="dxa"/>
          </w:tcPr>
          <w:p w14:paraId="4E1D79D2" w14:textId="77777777" w:rsidR="00D32072" w:rsidRPr="0051318C" w:rsidRDefault="00D32072" w:rsidP="00D54806">
            <w:pPr>
              <w:jc w:val="center"/>
              <w:rPr>
                <w:b/>
                <w:sz w:val="22"/>
                <w:szCs w:val="22"/>
              </w:rPr>
            </w:pPr>
            <w:r w:rsidRPr="0051318C">
              <w:rPr>
                <w:b/>
                <w:sz w:val="22"/>
                <w:szCs w:val="22"/>
              </w:rPr>
              <w:t>Total</w:t>
            </w:r>
          </w:p>
        </w:tc>
      </w:tr>
      <w:tr w:rsidR="00D32072" w:rsidRPr="0051318C" w14:paraId="69DD5B6C" w14:textId="77777777" w:rsidTr="00E56E00">
        <w:trPr>
          <w:jc w:val="center"/>
        </w:trPr>
        <w:tc>
          <w:tcPr>
            <w:tcW w:w="1140" w:type="dxa"/>
          </w:tcPr>
          <w:p w14:paraId="6B0D42F6"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76CED1F2" w14:textId="77777777" w:rsidR="00D32072" w:rsidRPr="0051318C" w:rsidRDefault="00D32072" w:rsidP="00D54806">
            <w:pPr>
              <w:jc w:val="center"/>
              <w:rPr>
                <w:sz w:val="22"/>
                <w:szCs w:val="22"/>
              </w:rPr>
            </w:pPr>
            <w:r>
              <w:rPr>
                <w:sz w:val="22"/>
                <w:szCs w:val="22"/>
              </w:rPr>
              <w:t>1</w:t>
            </w:r>
          </w:p>
        </w:tc>
        <w:tc>
          <w:tcPr>
            <w:tcW w:w="708" w:type="dxa"/>
          </w:tcPr>
          <w:p w14:paraId="77593768" w14:textId="77777777" w:rsidR="00D32072" w:rsidRPr="0051318C" w:rsidRDefault="00D32072" w:rsidP="00D54806">
            <w:pPr>
              <w:jc w:val="center"/>
              <w:rPr>
                <w:sz w:val="22"/>
                <w:szCs w:val="22"/>
              </w:rPr>
            </w:pPr>
            <w:r>
              <w:rPr>
                <w:sz w:val="22"/>
                <w:szCs w:val="22"/>
              </w:rPr>
              <w:t>10</w:t>
            </w:r>
          </w:p>
        </w:tc>
        <w:tc>
          <w:tcPr>
            <w:tcW w:w="709" w:type="dxa"/>
          </w:tcPr>
          <w:p w14:paraId="34AF92C8" w14:textId="77777777" w:rsidR="00D32072" w:rsidRPr="0051318C" w:rsidRDefault="00D32072" w:rsidP="00D54806">
            <w:pPr>
              <w:jc w:val="center"/>
              <w:rPr>
                <w:sz w:val="22"/>
                <w:szCs w:val="22"/>
              </w:rPr>
            </w:pPr>
            <w:r>
              <w:rPr>
                <w:sz w:val="22"/>
                <w:szCs w:val="22"/>
              </w:rPr>
              <w:t>6</w:t>
            </w:r>
          </w:p>
        </w:tc>
        <w:tc>
          <w:tcPr>
            <w:tcW w:w="709" w:type="dxa"/>
          </w:tcPr>
          <w:p w14:paraId="4E9EE230" w14:textId="77777777" w:rsidR="00D32072" w:rsidRPr="0051318C" w:rsidRDefault="00D32072" w:rsidP="00D54806">
            <w:pPr>
              <w:jc w:val="center"/>
              <w:rPr>
                <w:sz w:val="22"/>
                <w:szCs w:val="22"/>
              </w:rPr>
            </w:pPr>
          </w:p>
        </w:tc>
        <w:tc>
          <w:tcPr>
            <w:tcW w:w="709" w:type="dxa"/>
          </w:tcPr>
          <w:p w14:paraId="40583BFB" w14:textId="77777777" w:rsidR="00D32072" w:rsidRPr="0051318C" w:rsidRDefault="00D32072" w:rsidP="00D54806">
            <w:pPr>
              <w:jc w:val="center"/>
              <w:rPr>
                <w:sz w:val="22"/>
                <w:szCs w:val="22"/>
              </w:rPr>
            </w:pPr>
          </w:p>
        </w:tc>
        <w:tc>
          <w:tcPr>
            <w:tcW w:w="708" w:type="dxa"/>
          </w:tcPr>
          <w:p w14:paraId="1401DF48" w14:textId="77777777" w:rsidR="00D32072" w:rsidRPr="0051318C" w:rsidRDefault="00D32072" w:rsidP="00D54806">
            <w:pPr>
              <w:jc w:val="center"/>
              <w:rPr>
                <w:sz w:val="22"/>
                <w:szCs w:val="22"/>
              </w:rPr>
            </w:pPr>
          </w:p>
        </w:tc>
        <w:tc>
          <w:tcPr>
            <w:tcW w:w="993" w:type="dxa"/>
          </w:tcPr>
          <w:p w14:paraId="26DF917E" w14:textId="77777777" w:rsidR="00D32072" w:rsidRPr="0051318C" w:rsidRDefault="00D32072" w:rsidP="00D54806">
            <w:pPr>
              <w:jc w:val="center"/>
              <w:rPr>
                <w:sz w:val="22"/>
                <w:szCs w:val="22"/>
              </w:rPr>
            </w:pPr>
            <w:r>
              <w:rPr>
                <w:sz w:val="22"/>
                <w:szCs w:val="22"/>
              </w:rPr>
              <w:t>17</w:t>
            </w:r>
          </w:p>
        </w:tc>
      </w:tr>
      <w:tr w:rsidR="00D32072" w:rsidRPr="0051318C" w14:paraId="12CECDD2" w14:textId="77777777" w:rsidTr="00E56E00">
        <w:trPr>
          <w:jc w:val="center"/>
        </w:trPr>
        <w:tc>
          <w:tcPr>
            <w:tcW w:w="1140" w:type="dxa"/>
          </w:tcPr>
          <w:p w14:paraId="6C093777"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38A1CC63" w14:textId="77777777" w:rsidR="00D32072" w:rsidRPr="0051318C" w:rsidRDefault="00D32072" w:rsidP="00D54806">
            <w:pPr>
              <w:jc w:val="center"/>
              <w:rPr>
                <w:sz w:val="22"/>
                <w:szCs w:val="22"/>
              </w:rPr>
            </w:pPr>
            <w:r>
              <w:rPr>
                <w:sz w:val="22"/>
                <w:szCs w:val="22"/>
              </w:rPr>
              <w:t>4</w:t>
            </w:r>
          </w:p>
        </w:tc>
        <w:tc>
          <w:tcPr>
            <w:tcW w:w="708" w:type="dxa"/>
          </w:tcPr>
          <w:p w14:paraId="322ACB0E" w14:textId="77777777" w:rsidR="00D32072" w:rsidRPr="0051318C" w:rsidRDefault="00D32072" w:rsidP="00D54806">
            <w:pPr>
              <w:jc w:val="center"/>
              <w:rPr>
                <w:sz w:val="22"/>
                <w:szCs w:val="22"/>
              </w:rPr>
            </w:pPr>
            <w:r>
              <w:rPr>
                <w:sz w:val="22"/>
                <w:szCs w:val="22"/>
              </w:rPr>
              <w:t>1</w:t>
            </w:r>
          </w:p>
        </w:tc>
        <w:tc>
          <w:tcPr>
            <w:tcW w:w="709" w:type="dxa"/>
          </w:tcPr>
          <w:p w14:paraId="2EBCB0CD" w14:textId="77777777" w:rsidR="00D32072" w:rsidRPr="0051318C" w:rsidRDefault="00D32072" w:rsidP="00D54806">
            <w:pPr>
              <w:jc w:val="center"/>
              <w:rPr>
                <w:sz w:val="22"/>
                <w:szCs w:val="22"/>
              </w:rPr>
            </w:pPr>
            <w:r>
              <w:rPr>
                <w:sz w:val="22"/>
                <w:szCs w:val="22"/>
              </w:rPr>
              <w:t>12</w:t>
            </w:r>
          </w:p>
        </w:tc>
        <w:tc>
          <w:tcPr>
            <w:tcW w:w="709" w:type="dxa"/>
          </w:tcPr>
          <w:p w14:paraId="17D784B6" w14:textId="77777777" w:rsidR="00D32072" w:rsidRPr="0051318C" w:rsidRDefault="00D32072" w:rsidP="00D54806">
            <w:pPr>
              <w:jc w:val="center"/>
              <w:rPr>
                <w:sz w:val="22"/>
                <w:szCs w:val="22"/>
              </w:rPr>
            </w:pPr>
          </w:p>
        </w:tc>
        <w:tc>
          <w:tcPr>
            <w:tcW w:w="709" w:type="dxa"/>
          </w:tcPr>
          <w:p w14:paraId="420B0499" w14:textId="77777777" w:rsidR="00D32072" w:rsidRPr="0051318C" w:rsidRDefault="00D32072" w:rsidP="00D54806">
            <w:pPr>
              <w:jc w:val="center"/>
              <w:rPr>
                <w:sz w:val="22"/>
                <w:szCs w:val="22"/>
              </w:rPr>
            </w:pPr>
          </w:p>
        </w:tc>
        <w:tc>
          <w:tcPr>
            <w:tcW w:w="708" w:type="dxa"/>
          </w:tcPr>
          <w:p w14:paraId="3BBC2A30" w14:textId="77777777" w:rsidR="00D32072" w:rsidRPr="0051318C" w:rsidRDefault="00D32072" w:rsidP="00D54806">
            <w:pPr>
              <w:jc w:val="center"/>
              <w:rPr>
                <w:sz w:val="22"/>
                <w:szCs w:val="22"/>
              </w:rPr>
            </w:pPr>
          </w:p>
        </w:tc>
        <w:tc>
          <w:tcPr>
            <w:tcW w:w="993" w:type="dxa"/>
          </w:tcPr>
          <w:p w14:paraId="3CAB4DA7" w14:textId="77777777" w:rsidR="00D32072" w:rsidRPr="0051318C" w:rsidRDefault="00D32072" w:rsidP="00D54806">
            <w:pPr>
              <w:jc w:val="center"/>
              <w:rPr>
                <w:sz w:val="22"/>
                <w:szCs w:val="22"/>
              </w:rPr>
            </w:pPr>
            <w:r>
              <w:rPr>
                <w:sz w:val="22"/>
                <w:szCs w:val="22"/>
              </w:rPr>
              <w:t>17</w:t>
            </w:r>
          </w:p>
        </w:tc>
      </w:tr>
      <w:tr w:rsidR="00D32072" w:rsidRPr="0051318C" w14:paraId="40691EFD" w14:textId="77777777" w:rsidTr="00E56E00">
        <w:trPr>
          <w:jc w:val="center"/>
        </w:trPr>
        <w:tc>
          <w:tcPr>
            <w:tcW w:w="1140" w:type="dxa"/>
          </w:tcPr>
          <w:p w14:paraId="22BAB613"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6FE7C700" w14:textId="77777777" w:rsidR="00D32072" w:rsidRPr="0051318C" w:rsidRDefault="00D32072" w:rsidP="00D54806">
            <w:pPr>
              <w:jc w:val="center"/>
              <w:rPr>
                <w:sz w:val="22"/>
                <w:szCs w:val="22"/>
              </w:rPr>
            </w:pPr>
            <w:r>
              <w:rPr>
                <w:sz w:val="22"/>
                <w:szCs w:val="22"/>
              </w:rPr>
              <w:t>1</w:t>
            </w:r>
          </w:p>
        </w:tc>
        <w:tc>
          <w:tcPr>
            <w:tcW w:w="708" w:type="dxa"/>
          </w:tcPr>
          <w:p w14:paraId="29CA2B82" w14:textId="77777777" w:rsidR="00D32072" w:rsidRPr="0051318C" w:rsidRDefault="00D32072" w:rsidP="00D54806">
            <w:pPr>
              <w:jc w:val="center"/>
              <w:rPr>
                <w:sz w:val="22"/>
                <w:szCs w:val="22"/>
              </w:rPr>
            </w:pPr>
            <w:r>
              <w:rPr>
                <w:sz w:val="22"/>
                <w:szCs w:val="22"/>
              </w:rPr>
              <w:t>10</w:t>
            </w:r>
          </w:p>
        </w:tc>
        <w:tc>
          <w:tcPr>
            <w:tcW w:w="709" w:type="dxa"/>
          </w:tcPr>
          <w:p w14:paraId="4BF3F244" w14:textId="77777777" w:rsidR="00D32072" w:rsidRPr="0051318C" w:rsidRDefault="00D32072" w:rsidP="00D54806">
            <w:pPr>
              <w:jc w:val="center"/>
              <w:rPr>
                <w:sz w:val="22"/>
                <w:szCs w:val="22"/>
              </w:rPr>
            </w:pPr>
            <w:r>
              <w:rPr>
                <w:sz w:val="22"/>
                <w:szCs w:val="22"/>
              </w:rPr>
              <w:t>6</w:t>
            </w:r>
          </w:p>
        </w:tc>
        <w:tc>
          <w:tcPr>
            <w:tcW w:w="709" w:type="dxa"/>
          </w:tcPr>
          <w:p w14:paraId="68A204F3" w14:textId="77777777" w:rsidR="00D32072" w:rsidRPr="0051318C" w:rsidRDefault="00D32072" w:rsidP="00D54806">
            <w:pPr>
              <w:jc w:val="center"/>
              <w:rPr>
                <w:sz w:val="22"/>
                <w:szCs w:val="22"/>
              </w:rPr>
            </w:pPr>
          </w:p>
        </w:tc>
        <w:tc>
          <w:tcPr>
            <w:tcW w:w="709" w:type="dxa"/>
          </w:tcPr>
          <w:p w14:paraId="2AA4CDD9" w14:textId="77777777" w:rsidR="00D32072" w:rsidRPr="0051318C" w:rsidRDefault="00D32072" w:rsidP="00D54806">
            <w:pPr>
              <w:jc w:val="center"/>
              <w:rPr>
                <w:sz w:val="22"/>
                <w:szCs w:val="22"/>
              </w:rPr>
            </w:pPr>
          </w:p>
        </w:tc>
        <w:tc>
          <w:tcPr>
            <w:tcW w:w="708" w:type="dxa"/>
          </w:tcPr>
          <w:p w14:paraId="0F79C312" w14:textId="77777777" w:rsidR="00D32072" w:rsidRPr="0051318C" w:rsidRDefault="00D32072" w:rsidP="00D54806">
            <w:pPr>
              <w:jc w:val="center"/>
              <w:rPr>
                <w:sz w:val="22"/>
                <w:szCs w:val="22"/>
              </w:rPr>
            </w:pPr>
            <w:r>
              <w:rPr>
                <w:sz w:val="22"/>
                <w:szCs w:val="22"/>
              </w:rPr>
              <w:t>12</w:t>
            </w:r>
          </w:p>
        </w:tc>
        <w:tc>
          <w:tcPr>
            <w:tcW w:w="993" w:type="dxa"/>
          </w:tcPr>
          <w:p w14:paraId="4D3D36B8" w14:textId="77777777" w:rsidR="00D32072" w:rsidRPr="0051318C" w:rsidRDefault="00D32072" w:rsidP="00D54806">
            <w:pPr>
              <w:jc w:val="center"/>
              <w:rPr>
                <w:sz w:val="22"/>
                <w:szCs w:val="22"/>
              </w:rPr>
            </w:pPr>
            <w:r>
              <w:rPr>
                <w:sz w:val="22"/>
                <w:szCs w:val="22"/>
              </w:rPr>
              <w:t>29</w:t>
            </w:r>
          </w:p>
        </w:tc>
      </w:tr>
      <w:tr w:rsidR="00D32072" w:rsidRPr="0051318C" w14:paraId="6532E8F6" w14:textId="77777777" w:rsidTr="00E56E00">
        <w:trPr>
          <w:jc w:val="center"/>
        </w:trPr>
        <w:tc>
          <w:tcPr>
            <w:tcW w:w="1140" w:type="dxa"/>
          </w:tcPr>
          <w:p w14:paraId="1BD6AA34"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154C3BA6" w14:textId="77777777" w:rsidR="00D32072" w:rsidRPr="0051318C" w:rsidRDefault="00D32072" w:rsidP="00D54806">
            <w:pPr>
              <w:jc w:val="center"/>
              <w:rPr>
                <w:sz w:val="22"/>
                <w:szCs w:val="22"/>
              </w:rPr>
            </w:pPr>
            <w:r>
              <w:rPr>
                <w:sz w:val="22"/>
                <w:szCs w:val="22"/>
              </w:rPr>
              <w:t>3</w:t>
            </w:r>
          </w:p>
        </w:tc>
        <w:tc>
          <w:tcPr>
            <w:tcW w:w="708" w:type="dxa"/>
          </w:tcPr>
          <w:p w14:paraId="28990FF8" w14:textId="77777777" w:rsidR="00D32072" w:rsidRPr="0051318C" w:rsidRDefault="00D32072" w:rsidP="00D54806">
            <w:pPr>
              <w:jc w:val="center"/>
              <w:rPr>
                <w:sz w:val="22"/>
                <w:szCs w:val="22"/>
              </w:rPr>
            </w:pPr>
            <w:r>
              <w:rPr>
                <w:sz w:val="22"/>
                <w:szCs w:val="22"/>
              </w:rPr>
              <w:t>12</w:t>
            </w:r>
          </w:p>
        </w:tc>
        <w:tc>
          <w:tcPr>
            <w:tcW w:w="709" w:type="dxa"/>
          </w:tcPr>
          <w:p w14:paraId="13066D92" w14:textId="77777777" w:rsidR="00D32072" w:rsidRPr="0051318C" w:rsidRDefault="00D32072" w:rsidP="0065539C">
            <w:pPr>
              <w:rPr>
                <w:sz w:val="22"/>
                <w:szCs w:val="22"/>
              </w:rPr>
            </w:pPr>
            <w:r>
              <w:rPr>
                <w:sz w:val="22"/>
                <w:szCs w:val="22"/>
              </w:rPr>
              <w:t xml:space="preserve">  14</w:t>
            </w:r>
          </w:p>
        </w:tc>
        <w:tc>
          <w:tcPr>
            <w:tcW w:w="709" w:type="dxa"/>
          </w:tcPr>
          <w:p w14:paraId="78A630A9" w14:textId="77777777" w:rsidR="00D32072" w:rsidRPr="0051318C" w:rsidRDefault="00D32072" w:rsidP="00D54806">
            <w:pPr>
              <w:jc w:val="center"/>
              <w:rPr>
                <w:sz w:val="22"/>
                <w:szCs w:val="22"/>
              </w:rPr>
            </w:pPr>
          </w:p>
        </w:tc>
        <w:tc>
          <w:tcPr>
            <w:tcW w:w="709" w:type="dxa"/>
          </w:tcPr>
          <w:p w14:paraId="1AA5AD32" w14:textId="77777777" w:rsidR="00D32072" w:rsidRPr="0051318C" w:rsidRDefault="00D32072" w:rsidP="00D54806">
            <w:pPr>
              <w:jc w:val="center"/>
              <w:rPr>
                <w:sz w:val="22"/>
                <w:szCs w:val="22"/>
              </w:rPr>
            </w:pPr>
          </w:p>
        </w:tc>
        <w:tc>
          <w:tcPr>
            <w:tcW w:w="708" w:type="dxa"/>
          </w:tcPr>
          <w:p w14:paraId="60F21CEC" w14:textId="77777777" w:rsidR="00D32072" w:rsidRPr="0051318C" w:rsidRDefault="00D32072" w:rsidP="00D54806">
            <w:pPr>
              <w:jc w:val="center"/>
              <w:rPr>
                <w:sz w:val="22"/>
                <w:szCs w:val="22"/>
              </w:rPr>
            </w:pPr>
          </w:p>
        </w:tc>
        <w:tc>
          <w:tcPr>
            <w:tcW w:w="993" w:type="dxa"/>
          </w:tcPr>
          <w:p w14:paraId="434C67B2" w14:textId="77777777" w:rsidR="00D32072" w:rsidRPr="0051318C" w:rsidRDefault="00D32072" w:rsidP="00D54806">
            <w:pPr>
              <w:jc w:val="center"/>
              <w:rPr>
                <w:sz w:val="22"/>
                <w:szCs w:val="22"/>
              </w:rPr>
            </w:pPr>
            <w:r>
              <w:rPr>
                <w:sz w:val="22"/>
                <w:szCs w:val="22"/>
              </w:rPr>
              <w:t>29</w:t>
            </w:r>
          </w:p>
        </w:tc>
      </w:tr>
      <w:tr w:rsidR="00D32072" w:rsidRPr="0051318C" w14:paraId="5F1D2DE2" w14:textId="77777777" w:rsidTr="00E56E00">
        <w:trPr>
          <w:jc w:val="center"/>
        </w:trPr>
        <w:tc>
          <w:tcPr>
            <w:tcW w:w="1140" w:type="dxa"/>
          </w:tcPr>
          <w:p w14:paraId="6D200247"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000440A1" w14:textId="77777777" w:rsidR="00D32072" w:rsidRPr="0051318C" w:rsidRDefault="00D32072" w:rsidP="00D54806">
            <w:pPr>
              <w:jc w:val="center"/>
              <w:rPr>
                <w:sz w:val="22"/>
                <w:szCs w:val="22"/>
              </w:rPr>
            </w:pPr>
            <w:r>
              <w:rPr>
                <w:sz w:val="22"/>
                <w:szCs w:val="22"/>
              </w:rPr>
              <w:t>0</w:t>
            </w:r>
          </w:p>
        </w:tc>
        <w:tc>
          <w:tcPr>
            <w:tcW w:w="708" w:type="dxa"/>
          </w:tcPr>
          <w:p w14:paraId="3E300414" w14:textId="77777777" w:rsidR="00D32072" w:rsidRPr="0051318C" w:rsidRDefault="00D32072" w:rsidP="00D54806">
            <w:pPr>
              <w:jc w:val="center"/>
              <w:rPr>
                <w:sz w:val="22"/>
                <w:szCs w:val="22"/>
              </w:rPr>
            </w:pPr>
            <w:r>
              <w:rPr>
                <w:sz w:val="22"/>
                <w:szCs w:val="22"/>
              </w:rPr>
              <w:t>10</w:t>
            </w:r>
          </w:p>
        </w:tc>
        <w:tc>
          <w:tcPr>
            <w:tcW w:w="709" w:type="dxa"/>
          </w:tcPr>
          <w:p w14:paraId="531957D2" w14:textId="77777777" w:rsidR="00D32072" w:rsidRPr="0051318C" w:rsidRDefault="00D32072" w:rsidP="00D54806">
            <w:pPr>
              <w:jc w:val="center"/>
              <w:rPr>
                <w:sz w:val="22"/>
                <w:szCs w:val="22"/>
              </w:rPr>
            </w:pPr>
            <w:r>
              <w:rPr>
                <w:sz w:val="22"/>
                <w:szCs w:val="22"/>
              </w:rPr>
              <w:t>6</w:t>
            </w:r>
          </w:p>
        </w:tc>
        <w:tc>
          <w:tcPr>
            <w:tcW w:w="709" w:type="dxa"/>
          </w:tcPr>
          <w:p w14:paraId="0E4AF1DA" w14:textId="77777777" w:rsidR="00D32072" w:rsidRPr="0051318C" w:rsidRDefault="00D32072" w:rsidP="00D54806">
            <w:pPr>
              <w:jc w:val="center"/>
              <w:rPr>
                <w:sz w:val="22"/>
                <w:szCs w:val="22"/>
              </w:rPr>
            </w:pPr>
          </w:p>
        </w:tc>
        <w:tc>
          <w:tcPr>
            <w:tcW w:w="709" w:type="dxa"/>
          </w:tcPr>
          <w:p w14:paraId="6C2CF483" w14:textId="77777777" w:rsidR="00D32072" w:rsidRPr="0051318C" w:rsidRDefault="00D32072" w:rsidP="00D54806">
            <w:pPr>
              <w:jc w:val="center"/>
              <w:rPr>
                <w:sz w:val="22"/>
                <w:szCs w:val="22"/>
              </w:rPr>
            </w:pPr>
          </w:p>
        </w:tc>
        <w:tc>
          <w:tcPr>
            <w:tcW w:w="708" w:type="dxa"/>
          </w:tcPr>
          <w:p w14:paraId="13AD27E6" w14:textId="77777777" w:rsidR="00D32072" w:rsidRPr="0051318C" w:rsidRDefault="00D32072" w:rsidP="00D54806">
            <w:pPr>
              <w:jc w:val="center"/>
              <w:rPr>
                <w:sz w:val="22"/>
                <w:szCs w:val="22"/>
              </w:rPr>
            </w:pPr>
          </w:p>
        </w:tc>
        <w:tc>
          <w:tcPr>
            <w:tcW w:w="993" w:type="dxa"/>
          </w:tcPr>
          <w:p w14:paraId="74E06204" w14:textId="77777777" w:rsidR="00D32072" w:rsidRPr="0051318C" w:rsidRDefault="00D32072" w:rsidP="00D54806">
            <w:pPr>
              <w:jc w:val="center"/>
              <w:rPr>
                <w:sz w:val="22"/>
                <w:szCs w:val="22"/>
              </w:rPr>
            </w:pPr>
            <w:r>
              <w:rPr>
                <w:sz w:val="22"/>
                <w:szCs w:val="22"/>
              </w:rPr>
              <w:t>16</w:t>
            </w:r>
          </w:p>
        </w:tc>
      </w:tr>
      <w:tr w:rsidR="00D32072" w:rsidRPr="0051318C" w14:paraId="320DF8E0" w14:textId="77777777" w:rsidTr="00E56E00">
        <w:trPr>
          <w:jc w:val="center"/>
        </w:trPr>
        <w:tc>
          <w:tcPr>
            <w:tcW w:w="1140" w:type="dxa"/>
          </w:tcPr>
          <w:p w14:paraId="7D762FCF"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3A1509F1" w14:textId="77777777" w:rsidR="00D32072" w:rsidRPr="0051318C" w:rsidRDefault="00D32072" w:rsidP="00D54806">
            <w:pPr>
              <w:jc w:val="center"/>
              <w:rPr>
                <w:sz w:val="22"/>
                <w:szCs w:val="22"/>
              </w:rPr>
            </w:pPr>
            <w:r>
              <w:rPr>
                <w:sz w:val="22"/>
                <w:szCs w:val="22"/>
              </w:rPr>
              <w:t>1</w:t>
            </w:r>
          </w:p>
        </w:tc>
        <w:tc>
          <w:tcPr>
            <w:tcW w:w="708" w:type="dxa"/>
          </w:tcPr>
          <w:p w14:paraId="542B3233" w14:textId="77777777" w:rsidR="00D32072" w:rsidRPr="0051318C" w:rsidRDefault="00D32072" w:rsidP="00D54806">
            <w:pPr>
              <w:jc w:val="center"/>
              <w:rPr>
                <w:sz w:val="22"/>
                <w:szCs w:val="22"/>
              </w:rPr>
            </w:pPr>
            <w:r>
              <w:rPr>
                <w:sz w:val="22"/>
                <w:szCs w:val="22"/>
              </w:rPr>
              <w:t>15</w:t>
            </w:r>
          </w:p>
        </w:tc>
        <w:tc>
          <w:tcPr>
            <w:tcW w:w="709" w:type="dxa"/>
          </w:tcPr>
          <w:p w14:paraId="1831AB97" w14:textId="77777777" w:rsidR="00D32072" w:rsidRPr="0051318C" w:rsidRDefault="00D32072" w:rsidP="00D54806">
            <w:pPr>
              <w:jc w:val="center"/>
              <w:rPr>
                <w:sz w:val="22"/>
                <w:szCs w:val="22"/>
              </w:rPr>
            </w:pPr>
            <w:r>
              <w:rPr>
                <w:sz w:val="22"/>
                <w:szCs w:val="22"/>
              </w:rPr>
              <w:t>0</w:t>
            </w:r>
          </w:p>
        </w:tc>
        <w:tc>
          <w:tcPr>
            <w:tcW w:w="709" w:type="dxa"/>
          </w:tcPr>
          <w:p w14:paraId="44908A42" w14:textId="77777777" w:rsidR="00D32072" w:rsidRPr="0051318C" w:rsidRDefault="00D32072" w:rsidP="00D54806">
            <w:pPr>
              <w:jc w:val="center"/>
              <w:rPr>
                <w:sz w:val="22"/>
                <w:szCs w:val="22"/>
              </w:rPr>
            </w:pPr>
          </w:p>
        </w:tc>
        <w:tc>
          <w:tcPr>
            <w:tcW w:w="709" w:type="dxa"/>
          </w:tcPr>
          <w:p w14:paraId="7814EDF9" w14:textId="77777777" w:rsidR="00D32072" w:rsidRPr="0051318C" w:rsidRDefault="00D32072" w:rsidP="00D54806">
            <w:pPr>
              <w:jc w:val="center"/>
              <w:rPr>
                <w:sz w:val="22"/>
                <w:szCs w:val="22"/>
              </w:rPr>
            </w:pPr>
          </w:p>
        </w:tc>
        <w:tc>
          <w:tcPr>
            <w:tcW w:w="708" w:type="dxa"/>
          </w:tcPr>
          <w:p w14:paraId="55FA6E27" w14:textId="77777777" w:rsidR="00D32072" w:rsidRPr="0051318C" w:rsidRDefault="00D32072" w:rsidP="00D54806">
            <w:pPr>
              <w:jc w:val="center"/>
              <w:rPr>
                <w:sz w:val="22"/>
                <w:szCs w:val="22"/>
              </w:rPr>
            </w:pPr>
          </w:p>
        </w:tc>
        <w:tc>
          <w:tcPr>
            <w:tcW w:w="993" w:type="dxa"/>
          </w:tcPr>
          <w:p w14:paraId="0360C263" w14:textId="77777777" w:rsidR="00D32072" w:rsidRPr="0051318C" w:rsidRDefault="00D32072" w:rsidP="00D54806">
            <w:pPr>
              <w:jc w:val="center"/>
              <w:rPr>
                <w:sz w:val="22"/>
                <w:szCs w:val="22"/>
              </w:rPr>
            </w:pPr>
            <w:r>
              <w:rPr>
                <w:sz w:val="22"/>
                <w:szCs w:val="22"/>
              </w:rPr>
              <w:t>16</w:t>
            </w:r>
          </w:p>
        </w:tc>
      </w:tr>
      <w:tr w:rsidR="00D32072" w:rsidRPr="0051318C" w14:paraId="143E6838" w14:textId="77777777" w:rsidTr="00E56E00">
        <w:trPr>
          <w:jc w:val="center"/>
        </w:trPr>
        <w:tc>
          <w:tcPr>
            <w:tcW w:w="5392" w:type="dxa"/>
            <w:gridSpan w:val="7"/>
          </w:tcPr>
          <w:p w14:paraId="5D1189F5" w14:textId="77777777" w:rsidR="00D32072" w:rsidRPr="0051318C" w:rsidRDefault="00D32072" w:rsidP="00D54806">
            <w:pPr>
              <w:rPr>
                <w:sz w:val="22"/>
                <w:szCs w:val="22"/>
              </w:rPr>
            </w:pPr>
          </w:p>
        </w:tc>
        <w:tc>
          <w:tcPr>
            <w:tcW w:w="993" w:type="dxa"/>
          </w:tcPr>
          <w:p w14:paraId="04E65B04" w14:textId="77777777" w:rsidR="00D32072" w:rsidRPr="0051318C" w:rsidRDefault="00D32072" w:rsidP="00D54806">
            <w:pPr>
              <w:jc w:val="center"/>
              <w:rPr>
                <w:b/>
                <w:sz w:val="22"/>
                <w:szCs w:val="22"/>
              </w:rPr>
            </w:pPr>
            <w:r w:rsidRPr="0051318C">
              <w:rPr>
                <w:b/>
                <w:sz w:val="22"/>
                <w:szCs w:val="22"/>
              </w:rPr>
              <w:t>124</w:t>
            </w:r>
          </w:p>
        </w:tc>
      </w:tr>
    </w:tbl>
    <w:p w14:paraId="3930F5ED" w14:textId="77777777" w:rsidR="00D32072" w:rsidRDefault="00D32072" w:rsidP="0051318C">
      <w:pPr>
        <w:tabs>
          <w:tab w:val="left" w:pos="7110"/>
        </w:tabs>
      </w:pPr>
      <w:r>
        <w:tab/>
      </w:r>
    </w:p>
    <w:p w14:paraId="265746D0" w14:textId="77777777" w:rsidR="00D32072" w:rsidRDefault="00D32072" w:rsidP="002E336A"/>
    <w:p w14:paraId="404F0417" w14:textId="77777777"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2A0C1C99" wp14:editId="2DB1E9AF">
            <wp:extent cx="5734050" cy="838200"/>
            <wp:effectExtent l="0" t="0" r="0" b="0"/>
            <wp:docPr id="1440539832" name="Picture 14405398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5CBC00" w14:textId="77777777" w:rsidR="00D32072" w:rsidRDefault="00D32072" w:rsidP="001720CE">
      <w:pPr>
        <w:jc w:val="center"/>
        <w:rPr>
          <w:b/>
          <w:bCs/>
        </w:rPr>
      </w:pPr>
    </w:p>
    <w:p w14:paraId="2AA51714" w14:textId="77777777" w:rsidR="00D32072" w:rsidRDefault="00D32072" w:rsidP="001720CE">
      <w:pPr>
        <w:jc w:val="center"/>
        <w:rPr>
          <w:b/>
          <w:bCs/>
        </w:rPr>
      </w:pPr>
      <w:r>
        <w:rPr>
          <w:b/>
          <w:bCs/>
        </w:rPr>
        <w:t>END SEMESTER EXAMINATION – NOV / DEC 2024</w:t>
      </w:r>
    </w:p>
    <w:p w14:paraId="1A733442"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4A734B8E" w14:textId="77777777" w:rsidTr="0037089B">
        <w:trPr>
          <w:trHeight w:val="397"/>
          <w:jc w:val="center"/>
        </w:trPr>
        <w:tc>
          <w:tcPr>
            <w:tcW w:w="1555" w:type="dxa"/>
            <w:vAlign w:val="center"/>
          </w:tcPr>
          <w:p w14:paraId="50A88139"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6B7238DA" w14:textId="77777777" w:rsidR="00D32072" w:rsidRPr="0037089B" w:rsidRDefault="00D32072" w:rsidP="007E575B">
            <w:pPr>
              <w:pStyle w:val="Title"/>
              <w:jc w:val="left"/>
              <w:rPr>
                <w:b/>
                <w:sz w:val="22"/>
                <w:szCs w:val="22"/>
              </w:rPr>
            </w:pPr>
            <w:r w:rsidRPr="00002591">
              <w:rPr>
                <w:b/>
                <w:sz w:val="22"/>
                <w:szCs w:val="22"/>
              </w:rPr>
              <w:t>22FP2049</w:t>
            </w:r>
          </w:p>
        </w:tc>
        <w:tc>
          <w:tcPr>
            <w:tcW w:w="1417" w:type="dxa"/>
            <w:vAlign w:val="center"/>
          </w:tcPr>
          <w:p w14:paraId="17FBF889"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87A64A1"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11F17D3C" w14:textId="77777777" w:rsidTr="0037089B">
        <w:trPr>
          <w:trHeight w:val="397"/>
          <w:jc w:val="center"/>
        </w:trPr>
        <w:tc>
          <w:tcPr>
            <w:tcW w:w="1555" w:type="dxa"/>
            <w:vAlign w:val="center"/>
          </w:tcPr>
          <w:p w14:paraId="442662F9"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FAFC2E0" w14:textId="77777777" w:rsidR="00D32072" w:rsidRPr="0037089B" w:rsidRDefault="00D32072" w:rsidP="007E575B">
            <w:pPr>
              <w:pStyle w:val="Title"/>
              <w:jc w:val="left"/>
              <w:rPr>
                <w:b/>
                <w:sz w:val="22"/>
                <w:szCs w:val="22"/>
              </w:rPr>
            </w:pPr>
            <w:r w:rsidRPr="00002591">
              <w:rPr>
                <w:b/>
                <w:sz w:val="22"/>
                <w:szCs w:val="22"/>
              </w:rPr>
              <w:t>DATA ANALYTICS FOR FOOD SUPPLY CHAIN</w:t>
            </w:r>
          </w:p>
        </w:tc>
        <w:tc>
          <w:tcPr>
            <w:tcW w:w="1417" w:type="dxa"/>
            <w:vAlign w:val="center"/>
          </w:tcPr>
          <w:p w14:paraId="64D3CBBD"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2C3BECA0" w14:textId="77777777" w:rsidR="00D32072" w:rsidRPr="0037089B" w:rsidRDefault="00D32072" w:rsidP="007E575B">
            <w:pPr>
              <w:pStyle w:val="Title"/>
              <w:jc w:val="left"/>
              <w:rPr>
                <w:b/>
                <w:sz w:val="22"/>
                <w:szCs w:val="22"/>
              </w:rPr>
            </w:pPr>
            <w:r w:rsidRPr="0037089B">
              <w:rPr>
                <w:b/>
                <w:sz w:val="22"/>
                <w:szCs w:val="22"/>
              </w:rPr>
              <w:t>100</w:t>
            </w:r>
          </w:p>
        </w:tc>
      </w:tr>
    </w:tbl>
    <w:p w14:paraId="785E28BB"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D32072" w:rsidRPr="009C4175" w14:paraId="7E8D020A" w14:textId="77777777" w:rsidTr="00C44E4B">
        <w:trPr>
          <w:trHeight w:val="552"/>
        </w:trPr>
        <w:tc>
          <w:tcPr>
            <w:tcW w:w="272" w:type="pct"/>
            <w:vAlign w:val="center"/>
          </w:tcPr>
          <w:p w14:paraId="4F4D8824" w14:textId="77777777" w:rsidR="00D32072" w:rsidRPr="009C4175" w:rsidRDefault="00D32072" w:rsidP="00F94208">
            <w:pPr>
              <w:jc w:val="center"/>
              <w:rPr>
                <w:b/>
              </w:rPr>
            </w:pPr>
            <w:r w:rsidRPr="009C4175">
              <w:rPr>
                <w:b/>
              </w:rPr>
              <w:t>Q. No.</w:t>
            </w:r>
          </w:p>
        </w:tc>
        <w:tc>
          <w:tcPr>
            <w:tcW w:w="3929" w:type="pct"/>
            <w:gridSpan w:val="2"/>
            <w:vAlign w:val="center"/>
          </w:tcPr>
          <w:p w14:paraId="6C6CB0CE" w14:textId="77777777" w:rsidR="00D32072" w:rsidRPr="009C4175" w:rsidRDefault="00D32072" w:rsidP="00F94208">
            <w:pPr>
              <w:jc w:val="center"/>
              <w:rPr>
                <w:b/>
              </w:rPr>
            </w:pPr>
            <w:r w:rsidRPr="009C4175">
              <w:rPr>
                <w:b/>
              </w:rPr>
              <w:t>Questions</w:t>
            </w:r>
          </w:p>
        </w:tc>
        <w:tc>
          <w:tcPr>
            <w:tcW w:w="319" w:type="pct"/>
            <w:vAlign w:val="center"/>
          </w:tcPr>
          <w:p w14:paraId="20C7C5F9" w14:textId="77777777" w:rsidR="00D32072" w:rsidRPr="009C4175" w:rsidRDefault="00D32072" w:rsidP="00F94208">
            <w:pPr>
              <w:jc w:val="center"/>
              <w:rPr>
                <w:b/>
              </w:rPr>
            </w:pPr>
            <w:r w:rsidRPr="009C4175">
              <w:rPr>
                <w:b/>
              </w:rPr>
              <w:t>CO</w:t>
            </w:r>
          </w:p>
        </w:tc>
        <w:tc>
          <w:tcPr>
            <w:tcW w:w="256" w:type="pct"/>
            <w:vAlign w:val="center"/>
          </w:tcPr>
          <w:p w14:paraId="2B02B41B" w14:textId="77777777" w:rsidR="00D32072" w:rsidRPr="009C4175" w:rsidRDefault="00D32072" w:rsidP="00F94208">
            <w:pPr>
              <w:jc w:val="center"/>
              <w:rPr>
                <w:b/>
              </w:rPr>
            </w:pPr>
            <w:r w:rsidRPr="009C4175">
              <w:rPr>
                <w:b/>
              </w:rPr>
              <w:t>BL</w:t>
            </w:r>
          </w:p>
        </w:tc>
        <w:tc>
          <w:tcPr>
            <w:tcW w:w="224" w:type="pct"/>
            <w:vAlign w:val="center"/>
          </w:tcPr>
          <w:p w14:paraId="21C430B3" w14:textId="77777777" w:rsidR="00D32072" w:rsidRPr="009C4175" w:rsidRDefault="00D32072" w:rsidP="00F94208">
            <w:pPr>
              <w:jc w:val="center"/>
              <w:rPr>
                <w:b/>
              </w:rPr>
            </w:pPr>
            <w:r w:rsidRPr="009C4175">
              <w:rPr>
                <w:b/>
              </w:rPr>
              <w:t>M</w:t>
            </w:r>
          </w:p>
        </w:tc>
      </w:tr>
      <w:tr w:rsidR="00D32072" w:rsidRPr="009C4175" w14:paraId="0A1A0853" w14:textId="77777777" w:rsidTr="00F94208">
        <w:trPr>
          <w:trHeight w:val="550"/>
        </w:trPr>
        <w:tc>
          <w:tcPr>
            <w:tcW w:w="5000" w:type="pct"/>
            <w:gridSpan w:val="6"/>
            <w:vAlign w:val="center"/>
          </w:tcPr>
          <w:p w14:paraId="0294309F" w14:textId="77777777" w:rsidR="00D32072" w:rsidRPr="009C4175" w:rsidRDefault="00D32072" w:rsidP="00F94208">
            <w:pPr>
              <w:jc w:val="center"/>
              <w:rPr>
                <w:b/>
              </w:rPr>
            </w:pPr>
            <w:r w:rsidRPr="009C4175">
              <w:rPr>
                <w:b/>
              </w:rPr>
              <w:t>PART – A (10 X 1 = 10 MARKS)</w:t>
            </w:r>
          </w:p>
        </w:tc>
      </w:tr>
      <w:tr w:rsidR="00D32072" w:rsidRPr="009C4175" w14:paraId="19BE60DD" w14:textId="77777777" w:rsidTr="00C44E4B">
        <w:trPr>
          <w:trHeight w:val="283"/>
        </w:trPr>
        <w:tc>
          <w:tcPr>
            <w:tcW w:w="272" w:type="pct"/>
          </w:tcPr>
          <w:p w14:paraId="23BE135A" w14:textId="77777777" w:rsidR="00D32072" w:rsidRPr="009C4175" w:rsidRDefault="00D32072" w:rsidP="00F94208">
            <w:pPr>
              <w:jc w:val="center"/>
            </w:pPr>
            <w:r w:rsidRPr="009C4175">
              <w:t>1.</w:t>
            </w:r>
          </w:p>
        </w:tc>
        <w:tc>
          <w:tcPr>
            <w:tcW w:w="3929" w:type="pct"/>
            <w:gridSpan w:val="2"/>
          </w:tcPr>
          <w:p w14:paraId="4DF91AD5" w14:textId="77777777" w:rsidR="00D32072" w:rsidRPr="009C4175" w:rsidRDefault="00D32072" w:rsidP="00F94208">
            <w:pPr>
              <w:autoSpaceDE w:val="0"/>
              <w:autoSpaceDN w:val="0"/>
              <w:adjustRightInd w:val="0"/>
            </w:pPr>
            <w:r>
              <w:t>Indicate</w:t>
            </w:r>
            <w:r w:rsidRPr="005F45B4">
              <w:t xml:space="preserve"> an essential element for achieving higher standards in an integrated supply chain</w:t>
            </w:r>
            <w:r>
              <w:t>.</w:t>
            </w:r>
          </w:p>
        </w:tc>
        <w:tc>
          <w:tcPr>
            <w:tcW w:w="319" w:type="pct"/>
          </w:tcPr>
          <w:p w14:paraId="68874258" w14:textId="77777777" w:rsidR="00D32072" w:rsidRPr="009C4175" w:rsidRDefault="00D32072" w:rsidP="00F94208">
            <w:pPr>
              <w:jc w:val="center"/>
            </w:pPr>
            <w:r w:rsidRPr="009C4175">
              <w:t>CO1</w:t>
            </w:r>
          </w:p>
        </w:tc>
        <w:tc>
          <w:tcPr>
            <w:tcW w:w="256" w:type="pct"/>
          </w:tcPr>
          <w:p w14:paraId="28090DC6" w14:textId="77777777" w:rsidR="00D32072" w:rsidRPr="009C4175" w:rsidRDefault="00D32072" w:rsidP="00F94208">
            <w:pPr>
              <w:jc w:val="center"/>
            </w:pPr>
            <w:r w:rsidRPr="009C4175">
              <w:t>U</w:t>
            </w:r>
          </w:p>
        </w:tc>
        <w:tc>
          <w:tcPr>
            <w:tcW w:w="224" w:type="pct"/>
          </w:tcPr>
          <w:p w14:paraId="7E623CAB" w14:textId="77777777" w:rsidR="00D32072" w:rsidRPr="009C4175" w:rsidRDefault="00D32072" w:rsidP="00F94208">
            <w:pPr>
              <w:jc w:val="center"/>
            </w:pPr>
            <w:r w:rsidRPr="009C4175">
              <w:t>1</w:t>
            </w:r>
          </w:p>
        </w:tc>
      </w:tr>
      <w:tr w:rsidR="00D32072" w:rsidRPr="009C4175" w14:paraId="53F3BA88" w14:textId="77777777" w:rsidTr="00C44E4B">
        <w:trPr>
          <w:trHeight w:val="283"/>
        </w:trPr>
        <w:tc>
          <w:tcPr>
            <w:tcW w:w="272" w:type="pct"/>
          </w:tcPr>
          <w:p w14:paraId="3796B1C3" w14:textId="77777777" w:rsidR="00D32072" w:rsidRPr="009C4175" w:rsidRDefault="00D32072" w:rsidP="00F94208">
            <w:pPr>
              <w:jc w:val="center"/>
            </w:pPr>
            <w:r w:rsidRPr="009C4175">
              <w:t>2.</w:t>
            </w:r>
          </w:p>
        </w:tc>
        <w:tc>
          <w:tcPr>
            <w:tcW w:w="3929" w:type="pct"/>
            <w:gridSpan w:val="2"/>
          </w:tcPr>
          <w:p w14:paraId="2B2E5783" w14:textId="77777777" w:rsidR="00D32072" w:rsidRPr="009C4175" w:rsidRDefault="00D32072" w:rsidP="00F94208">
            <w:r>
              <w:t>Write</w:t>
            </w:r>
            <w:r w:rsidRPr="002F0440">
              <w:t xml:space="preserve"> the management technique that best supports a robust supply chain strategy.</w:t>
            </w:r>
          </w:p>
        </w:tc>
        <w:tc>
          <w:tcPr>
            <w:tcW w:w="319" w:type="pct"/>
          </w:tcPr>
          <w:p w14:paraId="2BE015FB" w14:textId="77777777" w:rsidR="00D32072" w:rsidRPr="009C4175" w:rsidRDefault="00D32072" w:rsidP="00F94208">
            <w:pPr>
              <w:jc w:val="center"/>
            </w:pPr>
            <w:r w:rsidRPr="009C4175">
              <w:t>CO1</w:t>
            </w:r>
          </w:p>
        </w:tc>
        <w:tc>
          <w:tcPr>
            <w:tcW w:w="256" w:type="pct"/>
          </w:tcPr>
          <w:p w14:paraId="4EB80C68" w14:textId="77777777" w:rsidR="00D32072" w:rsidRPr="009C4175" w:rsidRDefault="00D32072" w:rsidP="00F94208">
            <w:pPr>
              <w:jc w:val="center"/>
            </w:pPr>
            <w:r>
              <w:t>A</w:t>
            </w:r>
          </w:p>
        </w:tc>
        <w:tc>
          <w:tcPr>
            <w:tcW w:w="224" w:type="pct"/>
          </w:tcPr>
          <w:p w14:paraId="05C0E3E7" w14:textId="77777777" w:rsidR="00D32072" w:rsidRPr="009C4175" w:rsidRDefault="00D32072" w:rsidP="00F94208">
            <w:pPr>
              <w:jc w:val="center"/>
            </w:pPr>
            <w:r w:rsidRPr="009C4175">
              <w:t>1</w:t>
            </w:r>
          </w:p>
        </w:tc>
      </w:tr>
      <w:tr w:rsidR="00D32072" w:rsidRPr="009C4175" w14:paraId="17F38D47" w14:textId="77777777" w:rsidTr="00C44E4B">
        <w:trPr>
          <w:trHeight w:val="283"/>
        </w:trPr>
        <w:tc>
          <w:tcPr>
            <w:tcW w:w="272" w:type="pct"/>
          </w:tcPr>
          <w:p w14:paraId="4847D44A" w14:textId="77777777" w:rsidR="00D32072" w:rsidRPr="009C4175" w:rsidRDefault="00D32072" w:rsidP="00F94208">
            <w:pPr>
              <w:jc w:val="center"/>
            </w:pPr>
            <w:r w:rsidRPr="009C4175">
              <w:t>3.</w:t>
            </w:r>
          </w:p>
        </w:tc>
        <w:tc>
          <w:tcPr>
            <w:tcW w:w="3929" w:type="pct"/>
            <w:gridSpan w:val="2"/>
          </w:tcPr>
          <w:p w14:paraId="06A7EF68" w14:textId="77777777" w:rsidR="00D32072" w:rsidRPr="009C4175" w:rsidRDefault="00D32072" w:rsidP="00F94208">
            <w:r w:rsidRPr="009B257A">
              <w:t>Illustrate an example of a time series model used in demand forecasting.</w:t>
            </w:r>
          </w:p>
        </w:tc>
        <w:tc>
          <w:tcPr>
            <w:tcW w:w="319" w:type="pct"/>
          </w:tcPr>
          <w:p w14:paraId="7398180F" w14:textId="77777777" w:rsidR="00D32072" w:rsidRPr="009C4175" w:rsidRDefault="00D32072" w:rsidP="00F94208">
            <w:pPr>
              <w:jc w:val="center"/>
            </w:pPr>
            <w:r w:rsidRPr="009C4175">
              <w:t>CO2</w:t>
            </w:r>
          </w:p>
        </w:tc>
        <w:tc>
          <w:tcPr>
            <w:tcW w:w="256" w:type="pct"/>
          </w:tcPr>
          <w:p w14:paraId="2CDFE8E4" w14:textId="77777777" w:rsidR="00D32072" w:rsidRPr="009C4175" w:rsidRDefault="00D32072" w:rsidP="00F94208">
            <w:pPr>
              <w:jc w:val="center"/>
            </w:pPr>
            <w:r>
              <w:t>U</w:t>
            </w:r>
          </w:p>
        </w:tc>
        <w:tc>
          <w:tcPr>
            <w:tcW w:w="224" w:type="pct"/>
          </w:tcPr>
          <w:p w14:paraId="24F64CF8" w14:textId="77777777" w:rsidR="00D32072" w:rsidRPr="009C4175" w:rsidRDefault="00D32072" w:rsidP="00F94208">
            <w:pPr>
              <w:jc w:val="center"/>
            </w:pPr>
            <w:r w:rsidRPr="009C4175">
              <w:t>1</w:t>
            </w:r>
          </w:p>
        </w:tc>
      </w:tr>
      <w:tr w:rsidR="00D32072" w:rsidRPr="009C4175" w14:paraId="4891AFDE" w14:textId="77777777" w:rsidTr="00C44E4B">
        <w:trPr>
          <w:trHeight w:val="283"/>
        </w:trPr>
        <w:tc>
          <w:tcPr>
            <w:tcW w:w="272" w:type="pct"/>
          </w:tcPr>
          <w:p w14:paraId="757FA5B2" w14:textId="77777777" w:rsidR="00D32072" w:rsidRPr="009C4175" w:rsidRDefault="00D32072" w:rsidP="00F94208">
            <w:pPr>
              <w:jc w:val="center"/>
            </w:pPr>
            <w:r w:rsidRPr="009C4175">
              <w:t>4.</w:t>
            </w:r>
          </w:p>
        </w:tc>
        <w:tc>
          <w:tcPr>
            <w:tcW w:w="3929" w:type="pct"/>
            <w:gridSpan w:val="2"/>
          </w:tcPr>
          <w:p w14:paraId="3D0493C0" w14:textId="77777777" w:rsidR="00D32072" w:rsidRPr="009C4175" w:rsidRDefault="00D32072" w:rsidP="00F94208">
            <w:r w:rsidRPr="009B257A">
              <w:t>Calculate a basic metric used to assess forecasting accuracy.</w:t>
            </w:r>
          </w:p>
        </w:tc>
        <w:tc>
          <w:tcPr>
            <w:tcW w:w="319" w:type="pct"/>
          </w:tcPr>
          <w:p w14:paraId="73A510C7" w14:textId="77777777" w:rsidR="00D32072" w:rsidRPr="009C4175" w:rsidRDefault="00D32072" w:rsidP="00F94208">
            <w:pPr>
              <w:jc w:val="center"/>
            </w:pPr>
            <w:r w:rsidRPr="009C4175">
              <w:t>CO2</w:t>
            </w:r>
          </w:p>
        </w:tc>
        <w:tc>
          <w:tcPr>
            <w:tcW w:w="256" w:type="pct"/>
          </w:tcPr>
          <w:p w14:paraId="1E818EF1" w14:textId="77777777" w:rsidR="00D32072" w:rsidRPr="009C4175" w:rsidRDefault="00D32072" w:rsidP="00F94208">
            <w:pPr>
              <w:jc w:val="center"/>
            </w:pPr>
            <w:r>
              <w:t>A</w:t>
            </w:r>
          </w:p>
        </w:tc>
        <w:tc>
          <w:tcPr>
            <w:tcW w:w="224" w:type="pct"/>
          </w:tcPr>
          <w:p w14:paraId="6B5575B6" w14:textId="77777777" w:rsidR="00D32072" w:rsidRPr="009C4175" w:rsidRDefault="00D32072" w:rsidP="00F94208">
            <w:pPr>
              <w:jc w:val="center"/>
            </w:pPr>
            <w:r w:rsidRPr="009C4175">
              <w:t>1</w:t>
            </w:r>
          </w:p>
        </w:tc>
      </w:tr>
      <w:tr w:rsidR="00D32072" w:rsidRPr="009C4175" w14:paraId="1C501E9D" w14:textId="77777777" w:rsidTr="00C44E4B">
        <w:trPr>
          <w:trHeight w:val="283"/>
        </w:trPr>
        <w:tc>
          <w:tcPr>
            <w:tcW w:w="272" w:type="pct"/>
          </w:tcPr>
          <w:p w14:paraId="1814AF18" w14:textId="77777777" w:rsidR="00D32072" w:rsidRPr="009C4175" w:rsidRDefault="00D32072" w:rsidP="00F94208">
            <w:pPr>
              <w:jc w:val="center"/>
            </w:pPr>
            <w:r w:rsidRPr="009C4175">
              <w:t>5.</w:t>
            </w:r>
          </w:p>
        </w:tc>
        <w:tc>
          <w:tcPr>
            <w:tcW w:w="3929" w:type="pct"/>
            <w:gridSpan w:val="2"/>
          </w:tcPr>
          <w:p w14:paraId="6C8DDE38" w14:textId="77777777" w:rsidR="00D32072" w:rsidRPr="009C4175" w:rsidRDefault="00D32072" w:rsidP="00492828">
            <w:pPr>
              <w:pStyle w:val="Default"/>
              <w:jc w:val="both"/>
            </w:pPr>
            <w:r>
              <w:t>Represent the</w:t>
            </w:r>
            <w:r w:rsidRPr="00DB042B">
              <w:t xml:space="preserve"> process o</w:t>
            </w:r>
            <w:r>
              <w:t>f</w:t>
            </w:r>
            <w:r w:rsidRPr="00DB042B">
              <w:t xml:space="preserve"> assigning specific tasks to resources like </w:t>
            </w:r>
            <w:r>
              <w:t>labour</w:t>
            </w:r>
            <w:r w:rsidRPr="00DB042B">
              <w:t xml:space="preserve"> and machines</w:t>
            </w:r>
            <w:r>
              <w:t>.</w:t>
            </w:r>
          </w:p>
        </w:tc>
        <w:tc>
          <w:tcPr>
            <w:tcW w:w="319" w:type="pct"/>
          </w:tcPr>
          <w:p w14:paraId="1992F485" w14:textId="77777777" w:rsidR="00D32072" w:rsidRPr="009C4175" w:rsidRDefault="00D32072" w:rsidP="00F94208">
            <w:pPr>
              <w:jc w:val="center"/>
            </w:pPr>
            <w:r w:rsidRPr="009C4175">
              <w:t>CO3</w:t>
            </w:r>
          </w:p>
        </w:tc>
        <w:tc>
          <w:tcPr>
            <w:tcW w:w="256" w:type="pct"/>
          </w:tcPr>
          <w:p w14:paraId="35BB54A1" w14:textId="77777777" w:rsidR="00D32072" w:rsidRPr="009C4175" w:rsidRDefault="00D32072" w:rsidP="00F94208">
            <w:pPr>
              <w:jc w:val="center"/>
            </w:pPr>
            <w:r>
              <w:t>U</w:t>
            </w:r>
          </w:p>
        </w:tc>
        <w:tc>
          <w:tcPr>
            <w:tcW w:w="224" w:type="pct"/>
          </w:tcPr>
          <w:p w14:paraId="6EAA74CF" w14:textId="77777777" w:rsidR="00D32072" w:rsidRPr="009C4175" w:rsidRDefault="00D32072" w:rsidP="00F94208">
            <w:pPr>
              <w:jc w:val="center"/>
            </w:pPr>
            <w:r w:rsidRPr="009C4175">
              <w:t>1</w:t>
            </w:r>
          </w:p>
        </w:tc>
      </w:tr>
      <w:tr w:rsidR="00D32072" w:rsidRPr="009C4175" w14:paraId="3487EFF8" w14:textId="77777777" w:rsidTr="00C44E4B">
        <w:trPr>
          <w:trHeight w:val="283"/>
        </w:trPr>
        <w:tc>
          <w:tcPr>
            <w:tcW w:w="272" w:type="pct"/>
          </w:tcPr>
          <w:p w14:paraId="48B338CA" w14:textId="77777777" w:rsidR="00D32072" w:rsidRPr="009C4175" w:rsidRDefault="00D32072" w:rsidP="00F94208">
            <w:pPr>
              <w:jc w:val="center"/>
            </w:pPr>
            <w:r w:rsidRPr="009C4175">
              <w:t>6.</w:t>
            </w:r>
          </w:p>
        </w:tc>
        <w:tc>
          <w:tcPr>
            <w:tcW w:w="3929" w:type="pct"/>
            <w:gridSpan w:val="2"/>
          </w:tcPr>
          <w:p w14:paraId="1E96695D" w14:textId="77777777" w:rsidR="00D32072" w:rsidRPr="009C4175" w:rsidRDefault="00D32072" w:rsidP="00F94208">
            <w:r w:rsidRPr="00606F00">
              <w:t>Classify the steps involved in the material requirements planning process.</w:t>
            </w:r>
          </w:p>
        </w:tc>
        <w:tc>
          <w:tcPr>
            <w:tcW w:w="319" w:type="pct"/>
          </w:tcPr>
          <w:p w14:paraId="0B54CF4F" w14:textId="77777777" w:rsidR="00D32072" w:rsidRPr="009C4175" w:rsidRDefault="00D32072" w:rsidP="00F94208">
            <w:pPr>
              <w:jc w:val="center"/>
            </w:pPr>
            <w:r w:rsidRPr="009C4175">
              <w:t>CO3</w:t>
            </w:r>
          </w:p>
        </w:tc>
        <w:tc>
          <w:tcPr>
            <w:tcW w:w="256" w:type="pct"/>
          </w:tcPr>
          <w:p w14:paraId="4FA1B7DB" w14:textId="77777777" w:rsidR="00D32072" w:rsidRPr="009C4175" w:rsidRDefault="00D32072" w:rsidP="00F94208">
            <w:pPr>
              <w:jc w:val="center"/>
            </w:pPr>
            <w:r>
              <w:t>U</w:t>
            </w:r>
          </w:p>
        </w:tc>
        <w:tc>
          <w:tcPr>
            <w:tcW w:w="224" w:type="pct"/>
          </w:tcPr>
          <w:p w14:paraId="0A172235" w14:textId="77777777" w:rsidR="00D32072" w:rsidRPr="009C4175" w:rsidRDefault="00D32072" w:rsidP="00F94208">
            <w:pPr>
              <w:jc w:val="center"/>
            </w:pPr>
            <w:r w:rsidRPr="009C4175">
              <w:t>1</w:t>
            </w:r>
          </w:p>
        </w:tc>
      </w:tr>
      <w:tr w:rsidR="00D32072" w:rsidRPr="009C4175" w14:paraId="7041FA14" w14:textId="77777777" w:rsidTr="00C44E4B">
        <w:trPr>
          <w:trHeight w:val="283"/>
        </w:trPr>
        <w:tc>
          <w:tcPr>
            <w:tcW w:w="272" w:type="pct"/>
          </w:tcPr>
          <w:p w14:paraId="5E0DD715" w14:textId="77777777" w:rsidR="00D32072" w:rsidRPr="009C4175" w:rsidRDefault="00D32072" w:rsidP="00F94208">
            <w:pPr>
              <w:jc w:val="center"/>
            </w:pPr>
            <w:r w:rsidRPr="009C4175">
              <w:t>7.</w:t>
            </w:r>
          </w:p>
        </w:tc>
        <w:tc>
          <w:tcPr>
            <w:tcW w:w="3929" w:type="pct"/>
            <w:gridSpan w:val="2"/>
          </w:tcPr>
          <w:p w14:paraId="5401203D" w14:textId="77777777" w:rsidR="00D32072" w:rsidRPr="009C4175" w:rsidRDefault="00D32072" w:rsidP="00F94208">
            <w:pPr>
              <w:pStyle w:val="ListParagraph"/>
              <w:ind w:left="0"/>
              <w:rPr>
                <w:noProof/>
                <w:lang w:eastAsia="zh-TW"/>
              </w:rPr>
            </w:pPr>
            <w:r w:rsidRPr="002F0440">
              <w:rPr>
                <w:noProof/>
                <w:lang w:eastAsia="zh-TW"/>
              </w:rPr>
              <w:t>Indicate the inventory control technique that classifies items based on their value and usage.</w:t>
            </w:r>
          </w:p>
        </w:tc>
        <w:tc>
          <w:tcPr>
            <w:tcW w:w="319" w:type="pct"/>
          </w:tcPr>
          <w:p w14:paraId="4A3E954F" w14:textId="77777777" w:rsidR="00D32072" w:rsidRPr="009C4175" w:rsidRDefault="00D32072" w:rsidP="00F94208">
            <w:pPr>
              <w:jc w:val="center"/>
            </w:pPr>
            <w:r w:rsidRPr="009C4175">
              <w:t>CO4</w:t>
            </w:r>
          </w:p>
        </w:tc>
        <w:tc>
          <w:tcPr>
            <w:tcW w:w="256" w:type="pct"/>
          </w:tcPr>
          <w:p w14:paraId="5DF2C6AC" w14:textId="77777777" w:rsidR="00D32072" w:rsidRPr="009C4175" w:rsidRDefault="00D32072" w:rsidP="00F94208">
            <w:pPr>
              <w:jc w:val="center"/>
            </w:pPr>
            <w:r>
              <w:t>U</w:t>
            </w:r>
          </w:p>
        </w:tc>
        <w:tc>
          <w:tcPr>
            <w:tcW w:w="224" w:type="pct"/>
          </w:tcPr>
          <w:p w14:paraId="45BC9F8F" w14:textId="77777777" w:rsidR="00D32072" w:rsidRPr="009C4175" w:rsidRDefault="00D32072" w:rsidP="00F94208">
            <w:pPr>
              <w:jc w:val="center"/>
            </w:pPr>
            <w:r w:rsidRPr="009C4175">
              <w:t>1</w:t>
            </w:r>
          </w:p>
        </w:tc>
      </w:tr>
      <w:tr w:rsidR="00D32072" w:rsidRPr="009C4175" w14:paraId="2D89AAE6" w14:textId="77777777" w:rsidTr="00C44E4B">
        <w:trPr>
          <w:trHeight w:val="283"/>
        </w:trPr>
        <w:tc>
          <w:tcPr>
            <w:tcW w:w="272" w:type="pct"/>
          </w:tcPr>
          <w:p w14:paraId="2E23B5E5" w14:textId="77777777" w:rsidR="00D32072" w:rsidRPr="009C4175" w:rsidRDefault="00D32072" w:rsidP="00C44E4B">
            <w:pPr>
              <w:jc w:val="center"/>
            </w:pPr>
            <w:r w:rsidRPr="009C4175">
              <w:t>8.</w:t>
            </w:r>
          </w:p>
        </w:tc>
        <w:tc>
          <w:tcPr>
            <w:tcW w:w="3929" w:type="pct"/>
            <w:gridSpan w:val="2"/>
            <w:vAlign w:val="center"/>
          </w:tcPr>
          <w:p w14:paraId="2B05E9EF" w14:textId="77777777" w:rsidR="00D32072" w:rsidRPr="009C4175" w:rsidRDefault="00D32072" w:rsidP="00C44E4B">
            <w:pPr>
              <w:rPr>
                <w:b/>
                <w:bCs/>
              </w:rPr>
            </w:pPr>
            <w:r>
              <w:rPr>
                <w:lang w:val="en-IN"/>
              </w:rPr>
              <w:t xml:space="preserve">Represent </w:t>
            </w:r>
            <w:r w:rsidRPr="00A07B76">
              <w:rPr>
                <w:lang w:val="en-IN"/>
              </w:rPr>
              <w:t>the concept of safety stock in inventory management</w:t>
            </w:r>
            <w:r>
              <w:rPr>
                <w:lang w:val="en-IN"/>
              </w:rPr>
              <w:t>.</w:t>
            </w:r>
          </w:p>
        </w:tc>
        <w:tc>
          <w:tcPr>
            <w:tcW w:w="319" w:type="pct"/>
          </w:tcPr>
          <w:p w14:paraId="1CEC4434" w14:textId="77777777" w:rsidR="00D32072" w:rsidRPr="009C4175" w:rsidRDefault="00D32072" w:rsidP="00C44E4B">
            <w:pPr>
              <w:jc w:val="center"/>
            </w:pPr>
            <w:r w:rsidRPr="009C4175">
              <w:t>CO4</w:t>
            </w:r>
          </w:p>
        </w:tc>
        <w:tc>
          <w:tcPr>
            <w:tcW w:w="256" w:type="pct"/>
          </w:tcPr>
          <w:p w14:paraId="2F013238" w14:textId="77777777" w:rsidR="00D32072" w:rsidRPr="009C4175" w:rsidRDefault="00D32072" w:rsidP="00C44E4B">
            <w:pPr>
              <w:jc w:val="center"/>
            </w:pPr>
            <w:r>
              <w:t>U</w:t>
            </w:r>
          </w:p>
        </w:tc>
        <w:tc>
          <w:tcPr>
            <w:tcW w:w="224" w:type="pct"/>
          </w:tcPr>
          <w:p w14:paraId="5BF05214" w14:textId="77777777" w:rsidR="00D32072" w:rsidRPr="009C4175" w:rsidRDefault="00D32072" w:rsidP="00C44E4B">
            <w:pPr>
              <w:jc w:val="center"/>
            </w:pPr>
            <w:r w:rsidRPr="009C4175">
              <w:t>1</w:t>
            </w:r>
          </w:p>
        </w:tc>
      </w:tr>
      <w:tr w:rsidR="00D32072" w:rsidRPr="009C4175" w14:paraId="343EF5F2" w14:textId="77777777" w:rsidTr="00C44E4B">
        <w:trPr>
          <w:trHeight w:val="283"/>
        </w:trPr>
        <w:tc>
          <w:tcPr>
            <w:tcW w:w="272" w:type="pct"/>
          </w:tcPr>
          <w:p w14:paraId="156E0709" w14:textId="77777777" w:rsidR="00D32072" w:rsidRPr="009C4175" w:rsidRDefault="00D32072" w:rsidP="00C44E4B">
            <w:pPr>
              <w:jc w:val="center"/>
            </w:pPr>
            <w:r w:rsidRPr="009C4175">
              <w:t>9.</w:t>
            </w:r>
          </w:p>
        </w:tc>
        <w:tc>
          <w:tcPr>
            <w:tcW w:w="3929" w:type="pct"/>
            <w:gridSpan w:val="2"/>
          </w:tcPr>
          <w:p w14:paraId="391090B4" w14:textId="77777777" w:rsidR="00D32072" w:rsidRPr="009C4175" w:rsidRDefault="00D32072" w:rsidP="00C44E4B">
            <w:pPr>
              <w:pStyle w:val="ListParagraph"/>
              <w:ind w:left="0"/>
              <w:rPr>
                <w:noProof/>
                <w:lang w:eastAsia="zh-TW"/>
              </w:rPr>
            </w:pPr>
            <w:r>
              <w:t>Define the term “economies of scale” in transportation.</w:t>
            </w:r>
          </w:p>
        </w:tc>
        <w:tc>
          <w:tcPr>
            <w:tcW w:w="319" w:type="pct"/>
          </w:tcPr>
          <w:p w14:paraId="4B8C1837" w14:textId="77777777" w:rsidR="00D32072" w:rsidRPr="009C4175" w:rsidRDefault="00D32072" w:rsidP="00C44E4B">
            <w:pPr>
              <w:jc w:val="center"/>
            </w:pPr>
            <w:r w:rsidRPr="009C4175">
              <w:t>CO5</w:t>
            </w:r>
          </w:p>
        </w:tc>
        <w:tc>
          <w:tcPr>
            <w:tcW w:w="256" w:type="pct"/>
          </w:tcPr>
          <w:p w14:paraId="5889D31D" w14:textId="77777777" w:rsidR="00D32072" w:rsidRPr="009C4175" w:rsidRDefault="00D32072" w:rsidP="00C44E4B">
            <w:pPr>
              <w:jc w:val="center"/>
            </w:pPr>
            <w:r>
              <w:t>R</w:t>
            </w:r>
          </w:p>
        </w:tc>
        <w:tc>
          <w:tcPr>
            <w:tcW w:w="224" w:type="pct"/>
          </w:tcPr>
          <w:p w14:paraId="3A74F745" w14:textId="77777777" w:rsidR="00D32072" w:rsidRPr="009C4175" w:rsidRDefault="00D32072" w:rsidP="00C44E4B">
            <w:pPr>
              <w:jc w:val="center"/>
            </w:pPr>
            <w:r w:rsidRPr="009C4175">
              <w:t>1</w:t>
            </w:r>
          </w:p>
        </w:tc>
      </w:tr>
      <w:tr w:rsidR="00D32072" w:rsidRPr="009C4175" w14:paraId="455576CD" w14:textId="77777777" w:rsidTr="00C44E4B">
        <w:trPr>
          <w:trHeight w:val="283"/>
        </w:trPr>
        <w:tc>
          <w:tcPr>
            <w:tcW w:w="272" w:type="pct"/>
          </w:tcPr>
          <w:p w14:paraId="6E6E239F" w14:textId="77777777" w:rsidR="00D32072" w:rsidRPr="009C4175" w:rsidRDefault="00D32072" w:rsidP="00C44E4B">
            <w:pPr>
              <w:jc w:val="center"/>
            </w:pPr>
            <w:r w:rsidRPr="009C4175">
              <w:t>10.</w:t>
            </w:r>
          </w:p>
        </w:tc>
        <w:tc>
          <w:tcPr>
            <w:tcW w:w="3929" w:type="pct"/>
            <w:gridSpan w:val="2"/>
          </w:tcPr>
          <w:p w14:paraId="12597B62" w14:textId="77777777" w:rsidR="00D32072" w:rsidRPr="009C4175" w:rsidRDefault="00D32072" w:rsidP="00C44E4B">
            <w:r>
              <w:t>Indicate the role of RFID (Radio Frequency Identification) technology in supply chain management.</w:t>
            </w:r>
          </w:p>
        </w:tc>
        <w:tc>
          <w:tcPr>
            <w:tcW w:w="319" w:type="pct"/>
          </w:tcPr>
          <w:p w14:paraId="0DDF1261" w14:textId="77777777" w:rsidR="00D32072" w:rsidRPr="009C4175" w:rsidRDefault="00D32072" w:rsidP="00C44E4B">
            <w:pPr>
              <w:jc w:val="center"/>
            </w:pPr>
            <w:r w:rsidRPr="009C4175">
              <w:t>CO6</w:t>
            </w:r>
          </w:p>
        </w:tc>
        <w:tc>
          <w:tcPr>
            <w:tcW w:w="256" w:type="pct"/>
          </w:tcPr>
          <w:p w14:paraId="41D0DA6C" w14:textId="77777777" w:rsidR="00D32072" w:rsidRPr="009C4175" w:rsidRDefault="00D32072" w:rsidP="00C44E4B">
            <w:pPr>
              <w:jc w:val="center"/>
            </w:pPr>
            <w:r>
              <w:t>U</w:t>
            </w:r>
          </w:p>
        </w:tc>
        <w:tc>
          <w:tcPr>
            <w:tcW w:w="224" w:type="pct"/>
          </w:tcPr>
          <w:p w14:paraId="04582A25" w14:textId="77777777" w:rsidR="00D32072" w:rsidRPr="009C4175" w:rsidRDefault="00D32072" w:rsidP="00C44E4B">
            <w:pPr>
              <w:jc w:val="center"/>
            </w:pPr>
            <w:r w:rsidRPr="009C4175">
              <w:t>1</w:t>
            </w:r>
          </w:p>
        </w:tc>
      </w:tr>
      <w:tr w:rsidR="00D32072" w:rsidRPr="009C4175" w14:paraId="05576D26" w14:textId="77777777" w:rsidTr="00F94208">
        <w:trPr>
          <w:trHeight w:val="552"/>
        </w:trPr>
        <w:tc>
          <w:tcPr>
            <w:tcW w:w="5000" w:type="pct"/>
            <w:gridSpan w:val="6"/>
            <w:vAlign w:val="center"/>
          </w:tcPr>
          <w:p w14:paraId="7ABB7A80" w14:textId="77777777" w:rsidR="00D32072" w:rsidRPr="009C4175" w:rsidRDefault="00D32072" w:rsidP="00C44E4B">
            <w:pPr>
              <w:jc w:val="center"/>
              <w:rPr>
                <w:b/>
              </w:rPr>
            </w:pPr>
            <w:r w:rsidRPr="009C4175">
              <w:rPr>
                <w:b/>
              </w:rPr>
              <w:t>PART – B (6 X 3 = 18 MARKS)</w:t>
            </w:r>
          </w:p>
        </w:tc>
      </w:tr>
      <w:tr w:rsidR="00D32072" w:rsidRPr="009C4175" w14:paraId="2C197753" w14:textId="77777777" w:rsidTr="00C44E4B">
        <w:trPr>
          <w:trHeight w:val="283"/>
        </w:trPr>
        <w:tc>
          <w:tcPr>
            <w:tcW w:w="272" w:type="pct"/>
          </w:tcPr>
          <w:p w14:paraId="06030CF8" w14:textId="77777777" w:rsidR="00D32072" w:rsidRPr="009C4175" w:rsidRDefault="00D32072" w:rsidP="00C44E4B">
            <w:pPr>
              <w:pStyle w:val="NoSpacing"/>
              <w:jc w:val="center"/>
            </w:pPr>
            <w:r w:rsidRPr="009C4175">
              <w:t>11.</w:t>
            </w:r>
          </w:p>
        </w:tc>
        <w:tc>
          <w:tcPr>
            <w:tcW w:w="3929" w:type="pct"/>
            <w:gridSpan w:val="2"/>
          </w:tcPr>
          <w:p w14:paraId="3E15487B" w14:textId="77777777" w:rsidR="00D32072" w:rsidRPr="009C4175" w:rsidRDefault="00D32072" w:rsidP="00492828">
            <w:pPr>
              <w:pStyle w:val="NoSpacing"/>
              <w:jc w:val="both"/>
            </w:pPr>
            <w:r w:rsidRPr="002F0440">
              <w:t>Judge the impact of supply chain responsiveness on customer satisfaction.</w:t>
            </w:r>
          </w:p>
        </w:tc>
        <w:tc>
          <w:tcPr>
            <w:tcW w:w="319" w:type="pct"/>
          </w:tcPr>
          <w:p w14:paraId="518A6DF9" w14:textId="77777777" w:rsidR="00D32072" w:rsidRPr="009C4175" w:rsidRDefault="00D32072" w:rsidP="00C44E4B">
            <w:pPr>
              <w:pStyle w:val="NoSpacing"/>
              <w:jc w:val="center"/>
            </w:pPr>
            <w:r w:rsidRPr="009C4175">
              <w:t>CO1</w:t>
            </w:r>
          </w:p>
        </w:tc>
        <w:tc>
          <w:tcPr>
            <w:tcW w:w="256" w:type="pct"/>
          </w:tcPr>
          <w:p w14:paraId="46A9DAC0" w14:textId="77777777" w:rsidR="00D32072" w:rsidRPr="009C4175" w:rsidRDefault="00D32072" w:rsidP="00C44E4B">
            <w:pPr>
              <w:pStyle w:val="NoSpacing"/>
              <w:jc w:val="center"/>
            </w:pPr>
            <w:r w:rsidRPr="009C4175">
              <w:t>An</w:t>
            </w:r>
          </w:p>
        </w:tc>
        <w:tc>
          <w:tcPr>
            <w:tcW w:w="224" w:type="pct"/>
          </w:tcPr>
          <w:p w14:paraId="7D39C3CC" w14:textId="77777777" w:rsidR="00D32072" w:rsidRPr="009C4175" w:rsidRDefault="00D32072" w:rsidP="00C44E4B">
            <w:pPr>
              <w:pStyle w:val="NoSpacing"/>
              <w:jc w:val="center"/>
            </w:pPr>
            <w:r w:rsidRPr="009C4175">
              <w:t>3</w:t>
            </w:r>
          </w:p>
        </w:tc>
      </w:tr>
      <w:tr w:rsidR="00D32072" w:rsidRPr="009C4175" w14:paraId="0F6433C2" w14:textId="77777777" w:rsidTr="00C44E4B">
        <w:trPr>
          <w:trHeight w:val="283"/>
        </w:trPr>
        <w:tc>
          <w:tcPr>
            <w:tcW w:w="272" w:type="pct"/>
          </w:tcPr>
          <w:p w14:paraId="68037BB3" w14:textId="77777777" w:rsidR="00D32072" w:rsidRPr="009C4175" w:rsidRDefault="00D32072" w:rsidP="00C44E4B">
            <w:pPr>
              <w:pStyle w:val="NoSpacing"/>
              <w:jc w:val="center"/>
            </w:pPr>
            <w:r w:rsidRPr="009C4175">
              <w:t>12.</w:t>
            </w:r>
          </w:p>
        </w:tc>
        <w:tc>
          <w:tcPr>
            <w:tcW w:w="3929" w:type="pct"/>
            <w:gridSpan w:val="2"/>
          </w:tcPr>
          <w:p w14:paraId="68AD65FB" w14:textId="77777777" w:rsidR="00D32072" w:rsidRPr="009C4175" w:rsidRDefault="00D32072" w:rsidP="00492828">
            <w:pPr>
              <w:pStyle w:val="NoSpacing"/>
              <w:jc w:val="both"/>
            </w:pPr>
            <w:r w:rsidRPr="009B257A">
              <w:t>Distinguish between associative and time series forecasting models.</w:t>
            </w:r>
          </w:p>
        </w:tc>
        <w:tc>
          <w:tcPr>
            <w:tcW w:w="319" w:type="pct"/>
          </w:tcPr>
          <w:p w14:paraId="5F2E33DC" w14:textId="77777777" w:rsidR="00D32072" w:rsidRPr="009C4175" w:rsidRDefault="00D32072" w:rsidP="00C44E4B">
            <w:pPr>
              <w:pStyle w:val="NoSpacing"/>
              <w:jc w:val="center"/>
            </w:pPr>
            <w:r w:rsidRPr="009C4175">
              <w:t>CO2</w:t>
            </w:r>
          </w:p>
        </w:tc>
        <w:tc>
          <w:tcPr>
            <w:tcW w:w="256" w:type="pct"/>
          </w:tcPr>
          <w:p w14:paraId="0A886B6C" w14:textId="77777777" w:rsidR="00D32072" w:rsidRPr="009C4175" w:rsidRDefault="00D32072" w:rsidP="00C44E4B">
            <w:pPr>
              <w:pStyle w:val="NoSpacing"/>
              <w:jc w:val="center"/>
            </w:pPr>
            <w:r>
              <w:t>U</w:t>
            </w:r>
          </w:p>
        </w:tc>
        <w:tc>
          <w:tcPr>
            <w:tcW w:w="224" w:type="pct"/>
          </w:tcPr>
          <w:p w14:paraId="2E8DC250" w14:textId="77777777" w:rsidR="00D32072" w:rsidRPr="009C4175" w:rsidRDefault="00D32072" w:rsidP="00C44E4B">
            <w:pPr>
              <w:pStyle w:val="NoSpacing"/>
              <w:jc w:val="center"/>
            </w:pPr>
            <w:r w:rsidRPr="009C4175">
              <w:t>3</w:t>
            </w:r>
          </w:p>
        </w:tc>
      </w:tr>
      <w:tr w:rsidR="00D32072" w:rsidRPr="009C4175" w14:paraId="43D5B9B9" w14:textId="77777777" w:rsidTr="00C44E4B">
        <w:trPr>
          <w:trHeight w:val="283"/>
        </w:trPr>
        <w:tc>
          <w:tcPr>
            <w:tcW w:w="272" w:type="pct"/>
          </w:tcPr>
          <w:p w14:paraId="122251E7" w14:textId="77777777" w:rsidR="00D32072" w:rsidRPr="009C4175" w:rsidRDefault="00D32072" w:rsidP="00C44E4B">
            <w:pPr>
              <w:pStyle w:val="NoSpacing"/>
              <w:jc w:val="center"/>
            </w:pPr>
            <w:r w:rsidRPr="009C4175">
              <w:t>13.</w:t>
            </w:r>
          </w:p>
        </w:tc>
        <w:tc>
          <w:tcPr>
            <w:tcW w:w="3929" w:type="pct"/>
            <w:gridSpan w:val="2"/>
          </w:tcPr>
          <w:p w14:paraId="49ACB5C7" w14:textId="77777777" w:rsidR="00D32072" w:rsidRPr="009C4175" w:rsidRDefault="00D32072" w:rsidP="00492828">
            <w:pPr>
              <w:pStyle w:val="NoSpacing"/>
              <w:jc w:val="both"/>
            </w:pPr>
            <w:r w:rsidRPr="002F0440">
              <w:t>List the key components of a Master Production Schedule.</w:t>
            </w:r>
          </w:p>
        </w:tc>
        <w:tc>
          <w:tcPr>
            <w:tcW w:w="319" w:type="pct"/>
          </w:tcPr>
          <w:p w14:paraId="01C6693D" w14:textId="77777777" w:rsidR="00D32072" w:rsidRPr="009C4175" w:rsidRDefault="00D32072" w:rsidP="00C44E4B">
            <w:pPr>
              <w:pStyle w:val="NoSpacing"/>
              <w:jc w:val="center"/>
            </w:pPr>
            <w:r w:rsidRPr="009C4175">
              <w:t>CO3</w:t>
            </w:r>
          </w:p>
        </w:tc>
        <w:tc>
          <w:tcPr>
            <w:tcW w:w="256" w:type="pct"/>
          </w:tcPr>
          <w:p w14:paraId="33C009C0" w14:textId="77777777" w:rsidR="00D32072" w:rsidRPr="009C4175" w:rsidRDefault="00D32072" w:rsidP="00C44E4B">
            <w:pPr>
              <w:pStyle w:val="NoSpacing"/>
              <w:jc w:val="center"/>
            </w:pPr>
            <w:r>
              <w:t>R</w:t>
            </w:r>
          </w:p>
        </w:tc>
        <w:tc>
          <w:tcPr>
            <w:tcW w:w="224" w:type="pct"/>
          </w:tcPr>
          <w:p w14:paraId="6942D441" w14:textId="77777777" w:rsidR="00D32072" w:rsidRPr="009C4175" w:rsidRDefault="00D32072" w:rsidP="00C44E4B">
            <w:pPr>
              <w:pStyle w:val="NoSpacing"/>
              <w:jc w:val="center"/>
            </w:pPr>
            <w:r w:rsidRPr="009C4175">
              <w:t>3</w:t>
            </w:r>
          </w:p>
        </w:tc>
      </w:tr>
      <w:tr w:rsidR="00D32072" w:rsidRPr="009C4175" w14:paraId="4D4D0540" w14:textId="77777777" w:rsidTr="00872AEE">
        <w:trPr>
          <w:trHeight w:val="283"/>
        </w:trPr>
        <w:tc>
          <w:tcPr>
            <w:tcW w:w="272" w:type="pct"/>
          </w:tcPr>
          <w:p w14:paraId="7942CE90" w14:textId="77777777" w:rsidR="00D32072" w:rsidRPr="009C4175" w:rsidRDefault="00D32072" w:rsidP="00C44E4B">
            <w:pPr>
              <w:pStyle w:val="NoSpacing"/>
              <w:jc w:val="center"/>
            </w:pPr>
            <w:r w:rsidRPr="009C4175">
              <w:t>14.</w:t>
            </w:r>
          </w:p>
        </w:tc>
        <w:tc>
          <w:tcPr>
            <w:tcW w:w="3929" w:type="pct"/>
            <w:gridSpan w:val="2"/>
            <w:vAlign w:val="center"/>
          </w:tcPr>
          <w:p w14:paraId="12FB5AC8" w14:textId="77777777" w:rsidR="00D32072" w:rsidRPr="009C4175" w:rsidRDefault="00D32072" w:rsidP="00492828">
            <w:pPr>
              <w:pStyle w:val="NoSpacing"/>
              <w:jc w:val="both"/>
            </w:pPr>
            <w:r>
              <w:t xml:space="preserve">Write </w:t>
            </w:r>
            <w:r w:rsidRPr="00463818">
              <w:t>the benefits of ABC analysis for businesses in managing their inventory.</w:t>
            </w:r>
          </w:p>
        </w:tc>
        <w:tc>
          <w:tcPr>
            <w:tcW w:w="319" w:type="pct"/>
          </w:tcPr>
          <w:p w14:paraId="4FD676DC" w14:textId="77777777" w:rsidR="00D32072" w:rsidRPr="009C4175" w:rsidRDefault="00D32072" w:rsidP="00C44E4B">
            <w:pPr>
              <w:pStyle w:val="NoSpacing"/>
              <w:jc w:val="center"/>
            </w:pPr>
            <w:r w:rsidRPr="009C4175">
              <w:t>CO4</w:t>
            </w:r>
          </w:p>
        </w:tc>
        <w:tc>
          <w:tcPr>
            <w:tcW w:w="256" w:type="pct"/>
          </w:tcPr>
          <w:p w14:paraId="719AA558" w14:textId="77777777" w:rsidR="00D32072" w:rsidRPr="009C4175" w:rsidRDefault="00D32072" w:rsidP="00C44E4B">
            <w:pPr>
              <w:pStyle w:val="NoSpacing"/>
              <w:jc w:val="center"/>
            </w:pPr>
            <w:r>
              <w:t>U</w:t>
            </w:r>
          </w:p>
        </w:tc>
        <w:tc>
          <w:tcPr>
            <w:tcW w:w="224" w:type="pct"/>
          </w:tcPr>
          <w:p w14:paraId="54C60F7D" w14:textId="77777777" w:rsidR="00D32072" w:rsidRPr="009C4175" w:rsidRDefault="00D32072" w:rsidP="00C44E4B">
            <w:pPr>
              <w:pStyle w:val="NoSpacing"/>
              <w:jc w:val="center"/>
            </w:pPr>
            <w:r w:rsidRPr="009C4175">
              <w:t>3</w:t>
            </w:r>
          </w:p>
        </w:tc>
      </w:tr>
      <w:tr w:rsidR="00D32072" w:rsidRPr="009C4175" w14:paraId="5D0ED051" w14:textId="77777777" w:rsidTr="00C44E4B">
        <w:trPr>
          <w:trHeight w:val="283"/>
        </w:trPr>
        <w:tc>
          <w:tcPr>
            <w:tcW w:w="272" w:type="pct"/>
          </w:tcPr>
          <w:p w14:paraId="1ECF5619" w14:textId="77777777" w:rsidR="00D32072" w:rsidRPr="009C4175" w:rsidRDefault="00D32072" w:rsidP="00C44E4B">
            <w:pPr>
              <w:pStyle w:val="NoSpacing"/>
              <w:jc w:val="center"/>
            </w:pPr>
            <w:r w:rsidRPr="009C4175">
              <w:t>15.</w:t>
            </w:r>
          </w:p>
        </w:tc>
        <w:tc>
          <w:tcPr>
            <w:tcW w:w="3929" w:type="pct"/>
            <w:gridSpan w:val="2"/>
          </w:tcPr>
          <w:p w14:paraId="1326BB80" w14:textId="77777777" w:rsidR="00D32072" w:rsidRPr="009C4175" w:rsidRDefault="00D32072" w:rsidP="00492828">
            <w:pPr>
              <w:pStyle w:val="NoSpacing"/>
              <w:jc w:val="both"/>
            </w:pPr>
            <w:r>
              <w:t>Compare and contrast two different modes of transportation in multi-mode logistics.</w:t>
            </w:r>
          </w:p>
        </w:tc>
        <w:tc>
          <w:tcPr>
            <w:tcW w:w="319" w:type="pct"/>
          </w:tcPr>
          <w:p w14:paraId="4FF3DCBD" w14:textId="77777777" w:rsidR="00D32072" w:rsidRPr="009C4175" w:rsidRDefault="00D32072" w:rsidP="00C44E4B">
            <w:pPr>
              <w:pStyle w:val="NoSpacing"/>
              <w:jc w:val="center"/>
            </w:pPr>
            <w:r w:rsidRPr="009C4175">
              <w:t>CO5</w:t>
            </w:r>
          </w:p>
        </w:tc>
        <w:tc>
          <w:tcPr>
            <w:tcW w:w="256" w:type="pct"/>
          </w:tcPr>
          <w:p w14:paraId="59682430" w14:textId="77777777" w:rsidR="00D32072" w:rsidRPr="009C4175" w:rsidRDefault="00D32072" w:rsidP="00C44E4B">
            <w:pPr>
              <w:pStyle w:val="NoSpacing"/>
              <w:jc w:val="center"/>
            </w:pPr>
            <w:r>
              <w:t>An</w:t>
            </w:r>
          </w:p>
        </w:tc>
        <w:tc>
          <w:tcPr>
            <w:tcW w:w="224" w:type="pct"/>
          </w:tcPr>
          <w:p w14:paraId="0B412400" w14:textId="77777777" w:rsidR="00D32072" w:rsidRPr="009C4175" w:rsidRDefault="00D32072" w:rsidP="00C44E4B">
            <w:pPr>
              <w:pStyle w:val="NoSpacing"/>
              <w:jc w:val="center"/>
            </w:pPr>
            <w:r w:rsidRPr="009C4175">
              <w:t>3</w:t>
            </w:r>
          </w:p>
        </w:tc>
      </w:tr>
      <w:tr w:rsidR="00D32072" w:rsidRPr="009C4175" w14:paraId="5A4A3562" w14:textId="77777777" w:rsidTr="00C44E4B">
        <w:trPr>
          <w:trHeight w:val="283"/>
        </w:trPr>
        <w:tc>
          <w:tcPr>
            <w:tcW w:w="272" w:type="pct"/>
          </w:tcPr>
          <w:p w14:paraId="1C5A95BC" w14:textId="77777777" w:rsidR="00D32072" w:rsidRPr="009C4175" w:rsidRDefault="00D32072" w:rsidP="00C44E4B">
            <w:pPr>
              <w:pStyle w:val="NoSpacing"/>
              <w:jc w:val="center"/>
            </w:pPr>
            <w:r w:rsidRPr="009C4175">
              <w:t>16.</w:t>
            </w:r>
          </w:p>
        </w:tc>
        <w:tc>
          <w:tcPr>
            <w:tcW w:w="3929" w:type="pct"/>
            <w:gridSpan w:val="2"/>
          </w:tcPr>
          <w:p w14:paraId="5A2F0CC3" w14:textId="77777777" w:rsidR="00D32072" w:rsidRPr="009C4175" w:rsidRDefault="00D32072" w:rsidP="00492828">
            <w:pPr>
              <w:pStyle w:val="NoSpacing"/>
              <w:jc w:val="both"/>
            </w:pPr>
            <w:r>
              <w:t>Proximity to suppliers and customers affect facility location decisions- Justify.</w:t>
            </w:r>
          </w:p>
        </w:tc>
        <w:tc>
          <w:tcPr>
            <w:tcW w:w="319" w:type="pct"/>
          </w:tcPr>
          <w:p w14:paraId="5A0968E8" w14:textId="77777777" w:rsidR="00D32072" w:rsidRPr="009C4175" w:rsidRDefault="00D32072" w:rsidP="00C44E4B">
            <w:pPr>
              <w:pStyle w:val="NoSpacing"/>
              <w:jc w:val="center"/>
            </w:pPr>
            <w:r w:rsidRPr="009C4175">
              <w:t>CO6</w:t>
            </w:r>
          </w:p>
        </w:tc>
        <w:tc>
          <w:tcPr>
            <w:tcW w:w="256" w:type="pct"/>
          </w:tcPr>
          <w:p w14:paraId="360A84D8" w14:textId="77777777" w:rsidR="00D32072" w:rsidRPr="009C4175" w:rsidRDefault="00D32072" w:rsidP="00C44E4B">
            <w:pPr>
              <w:pStyle w:val="NoSpacing"/>
              <w:jc w:val="center"/>
            </w:pPr>
            <w:r>
              <w:t>E</w:t>
            </w:r>
          </w:p>
        </w:tc>
        <w:tc>
          <w:tcPr>
            <w:tcW w:w="224" w:type="pct"/>
          </w:tcPr>
          <w:p w14:paraId="4C970FE9" w14:textId="77777777" w:rsidR="00D32072" w:rsidRPr="009C4175" w:rsidRDefault="00D32072" w:rsidP="00C44E4B">
            <w:pPr>
              <w:pStyle w:val="NoSpacing"/>
              <w:jc w:val="center"/>
            </w:pPr>
            <w:r w:rsidRPr="009C4175">
              <w:t>3</w:t>
            </w:r>
          </w:p>
        </w:tc>
      </w:tr>
      <w:tr w:rsidR="00D32072" w:rsidRPr="009C4175" w14:paraId="43D46B6B" w14:textId="77777777" w:rsidTr="00517D3B">
        <w:trPr>
          <w:trHeight w:val="552"/>
        </w:trPr>
        <w:tc>
          <w:tcPr>
            <w:tcW w:w="5000" w:type="pct"/>
            <w:gridSpan w:val="6"/>
          </w:tcPr>
          <w:p w14:paraId="6BEEE556" w14:textId="77777777" w:rsidR="00D32072" w:rsidRPr="009C4175" w:rsidRDefault="00D32072" w:rsidP="00C44E4B">
            <w:pPr>
              <w:jc w:val="center"/>
              <w:rPr>
                <w:b/>
              </w:rPr>
            </w:pPr>
            <w:r w:rsidRPr="009C4175">
              <w:rPr>
                <w:b/>
              </w:rPr>
              <w:t>PART – C (6 X 12 = 72 MARKS)</w:t>
            </w:r>
          </w:p>
          <w:p w14:paraId="46E1144B" w14:textId="77777777" w:rsidR="00D32072" w:rsidRPr="009C4175" w:rsidRDefault="00D32072" w:rsidP="00C44E4B">
            <w:pPr>
              <w:jc w:val="center"/>
              <w:rPr>
                <w:b/>
              </w:rPr>
            </w:pPr>
            <w:r w:rsidRPr="009C4175">
              <w:rPr>
                <w:b/>
              </w:rPr>
              <w:t>(Answer any five Questions from Q. No. 17 to 23, Q. No. 24 is Compulsory)</w:t>
            </w:r>
          </w:p>
        </w:tc>
      </w:tr>
      <w:tr w:rsidR="00D32072" w:rsidRPr="009C4175" w14:paraId="5D171B56" w14:textId="77777777" w:rsidTr="00C44E4B">
        <w:trPr>
          <w:trHeight w:val="283"/>
        </w:trPr>
        <w:tc>
          <w:tcPr>
            <w:tcW w:w="272" w:type="pct"/>
          </w:tcPr>
          <w:p w14:paraId="4729D079" w14:textId="77777777" w:rsidR="00D32072" w:rsidRPr="009C4175" w:rsidRDefault="00D32072" w:rsidP="00C44E4B">
            <w:pPr>
              <w:jc w:val="center"/>
            </w:pPr>
            <w:r w:rsidRPr="009C4175">
              <w:t>17.</w:t>
            </w:r>
          </w:p>
        </w:tc>
        <w:tc>
          <w:tcPr>
            <w:tcW w:w="189" w:type="pct"/>
          </w:tcPr>
          <w:p w14:paraId="2A2F7B50" w14:textId="77777777" w:rsidR="00D32072" w:rsidRPr="009C4175" w:rsidRDefault="00D32072" w:rsidP="00C44E4B">
            <w:pPr>
              <w:jc w:val="center"/>
            </w:pPr>
            <w:r w:rsidRPr="009C4175">
              <w:t>a.</w:t>
            </w:r>
          </w:p>
        </w:tc>
        <w:tc>
          <w:tcPr>
            <w:tcW w:w="3740" w:type="pct"/>
          </w:tcPr>
          <w:p w14:paraId="7A9A7F3B" w14:textId="77777777" w:rsidR="00D32072" w:rsidRPr="009C4175" w:rsidRDefault="00D32072" w:rsidP="0046511B">
            <w:pPr>
              <w:jc w:val="both"/>
            </w:pPr>
            <w:r w:rsidRPr="002F0440">
              <w:t xml:space="preserve">Discuss the key components of an effective supply chain strategy, and explain how they support </w:t>
            </w:r>
            <w:r>
              <w:t>organizational</w:t>
            </w:r>
            <w:r w:rsidRPr="002F0440">
              <w:t xml:space="preserve"> objectives.</w:t>
            </w:r>
          </w:p>
        </w:tc>
        <w:tc>
          <w:tcPr>
            <w:tcW w:w="319" w:type="pct"/>
          </w:tcPr>
          <w:p w14:paraId="140FEC1A" w14:textId="77777777" w:rsidR="00D32072" w:rsidRPr="009C4175" w:rsidRDefault="00D32072" w:rsidP="00C44E4B">
            <w:pPr>
              <w:jc w:val="center"/>
            </w:pPr>
            <w:r w:rsidRPr="009C4175">
              <w:t>CO1</w:t>
            </w:r>
          </w:p>
        </w:tc>
        <w:tc>
          <w:tcPr>
            <w:tcW w:w="256" w:type="pct"/>
          </w:tcPr>
          <w:p w14:paraId="41E16A0D" w14:textId="77777777" w:rsidR="00D32072" w:rsidRPr="009C4175" w:rsidRDefault="00D32072" w:rsidP="00C44E4B">
            <w:pPr>
              <w:jc w:val="center"/>
            </w:pPr>
            <w:r>
              <w:t>U</w:t>
            </w:r>
          </w:p>
        </w:tc>
        <w:tc>
          <w:tcPr>
            <w:tcW w:w="224" w:type="pct"/>
          </w:tcPr>
          <w:p w14:paraId="7FAE4EEF" w14:textId="77777777" w:rsidR="00D32072" w:rsidRPr="009C4175" w:rsidRDefault="00D32072" w:rsidP="00C44E4B">
            <w:pPr>
              <w:jc w:val="center"/>
            </w:pPr>
            <w:r>
              <w:t>6</w:t>
            </w:r>
          </w:p>
        </w:tc>
      </w:tr>
      <w:tr w:rsidR="00D32072" w:rsidRPr="009C4175" w14:paraId="01EBCA01" w14:textId="77777777" w:rsidTr="00C44E4B">
        <w:trPr>
          <w:trHeight w:val="283"/>
        </w:trPr>
        <w:tc>
          <w:tcPr>
            <w:tcW w:w="272" w:type="pct"/>
          </w:tcPr>
          <w:p w14:paraId="5A809D77" w14:textId="77777777" w:rsidR="00D32072" w:rsidRPr="009C4175" w:rsidRDefault="00D32072" w:rsidP="00C44E4B">
            <w:pPr>
              <w:jc w:val="center"/>
            </w:pPr>
          </w:p>
        </w:tc>
        <w:tc>
          <w:tcPr>
            <w:tcW w:w="189" w:type="pct"/>
          </w:tcPr>
          <w:p w14:paraId="1325B54D" w14:textId="77777777" w:rsidR="00D32072" w:rsidRPr="009C4175" w:rsidRDefault="00D32072" w:rsidP="00C44E4B">
            <w:pPr>
              <w:jc w:val="center"/>
            </w:pPr>
            <w:r w:rsidRPr="009C4175">
              <w:t>b.</w:t>
            </w:r>
          </w:p>
        </w:tc>
        <w:tc>
          <w:tcPr>
            <w:tcW w:w="3740" w:type="pct"/>
          </w:tcPr>
          <w:p w14:paraId="28A900FF" w14:textId="77777777" w:rsidR="00D32072" w:rsidRPr="009C4175" w:rsidRDefault="00D32072" w:rsidP="0046511B">
            <w:pPr>
              <w:jc w:val="both"/>
              <w:rPr>
                <w:bCs/>
              </w:rPr>
            </w:pPr>
            <w:r w:rsidRPr="002F0440">
              <w:rPr>
                <w:bCs/>
              </w:rPr>
              <w:t>Differentiate the challenges in aligning supply chain and organizational strategies.</w:t>
            </w:r>
          </w:p>
        </w:tc>
        <w:tc>
          <w:tcPr>
            <w:tcW w:w="319" w:type="pct"/>
          </w:tcPr>
          <w:p w14:paraId="76980F0D" w14:textId="77777777" w:rsidR="00D32072" w:rsidRPr="009C4175" w:rsidRDefault="00D32072" w:rsidP="00C44E4B">
            <w:pPr>
              <w:jc w:val="center"/>
            </w:pPr>
            <w:r>
              <w:t>CO1</w:t>
            </w:r>
          </w:p>
        </w:tc>
        <w:tc>
          <w:tcPr>
            <w:tcW w:w="256" w:type="pct"/>
          </w:tcPr>
          <w:p w14:paraId="42864C73" w14:textId="77777777" w:rsidR="00D32072" w:rsidRPr="009C4175" w:rsidRDefault="00D32072" w:rsidP="00C44E4B">
            <w:pPr>
              <w:jc w:val="center"/>
            </w:pPr>
            <w:r>
              <w:t>U</w:t>
            </w:r>
          </w:p>
        </w:tc>
        <w:tc>
          <w:tcPr>
            <w:tcW w:w="224" w:type="pct"/>
          </w:tcPr>
          <w:p w14:paraId="352FB2D1" w14:textId="77777777" w:rsidR="00D32072" w:rsidRPr="009C4175" w:rsidRDefault="00D32072" w:rsidP="00C44E4B">
            <w:pPr>
              <w:jc w:val="center"/>
            </w:pPr>
            <w:r>
              <w:t>6</w:t>
            </w:r>
          </w:p>
        </w:tc>
      </w:tr>
      <w:tr w:rsidR="00D32072" w:rsidRPr="009C4175" w14:paraId="67CBECBB" w14:textId="77777777" w:rsidTr="00C44E4B">
        <w:trPr>
          <w:trHeight w:val="283"/>
        </w:trPr>
        <w:tc>
          <w:tcPr>
            <w:tcW w:w="272" w:type="pct"/>
          </w:tcPr>
          <w:p w14:paraId="4DB1462E" w14:textId="77777777" w:rsidR="00D32072" w:rsidRPr="009C4175" w:rsidRDefault="00D32072" w:rsidP="00C44E4B">
            <w:pPr>
              <w:jc w:val="center"/>
            </w:pPr>
          </w:p>
        </w:tc>
        <w:tc>
          <w:tcPr>
            <w:tcW w:w="189" w:type="pct"/>
          </w:tcPr>
          <w:p w14:paraId="24DE26EF" w14:textId="77777777" w:rsidR="00D32072" w:rsidRPr="009C4175" w:rsidRDefault="00D32072" w:rsidP="00C44E4B">
            <w:pPr>
              <w:jc w:val="center"/>
            </w:pPr>
          </w:p>
        </w:tc>
        <w:tc>
          <w:tcPr>
            <w:tcW w:w="3740" w:type="pct"/>
          </w:tcPr>
          <w:p w14:paraId="79886F98" w14:textId="77777777" w:rsidR="00D32072" w:rsidRPr="009C4175" w:rsidRDefault="00D32072" w:rsidP="00C44E4B"/>
        </w:tc>
        <w:tc>
          <w:tcPr>
            <w:tcW w:w="319" w:type="pct"/>
          </w:tcPr>
          <w:p w14:paraId="022E1315" w14:textId="77777777" w:rsidR="00D32072" w:rsidRPr="009C4175" w:rsidRDefault="00D32072" w:rsidP="00C44E4B">
            <w:pPr>
              <w:jc w:val="center"/>
            </w:pPr>
          </w:p>
        </w:tc>
        <w:tc>
          <w:tcPr>
            <w:tcW w:w="256" w:type="pct"/>
          </w:tcPr>
          <w:p w14:paraId="3C9EBFA8" w14:textId="77777777" w:rsidR="00D32072" w:rsidRPr="009C4175" w:rsidRDefault="00D32072" w:rsidP="00C44E4B">
            <w:pPr>
              <w:jc w:val="center"/>
            </w:pPr>
          </w:p>
        </w:tc>
        <w:tc>
          <w:tcPr>
            <w:tcW w:w="224" w:type="pct"/>
          </w:tcPr>
          <w:p w14:paraId="312B5E43" w14:textId="77777777" w:rsidR="00D32072" w:rsidRPr="009C4175" w:rsidRDefault="00D32072" w:rsidP="00C44E4B">
            <w:pPr>
              <w:jc w:val="center"/>
            </w:pPr>
          </w:p>
        </w:tc>
      </w:tr>
      <w:tr w:rsidR="00D32072" w:rsidRPr="009C4175" w14:paraId="0EC39E46" w14:textId="77777777" w:rsidTr="00C44E4B">
        <w:trPr>
          <w:trHeight w:val="283"/>
        </w:trPr>
        <w:tc>
          <w:tcPr>
            <w:tcW w:w="272" w:type="pct"/>
          </w:tcPr>
          <w:p w14:paraId="1545AB36" w14:textId="77777777" w:rsidR="00D32072" w:rsidRPr="009C4175" w:rsidRDefault="00D32072" w:rsidP="00C44E4B">
            <w:pPr>
              <w:jc w:val="center"/>
            </w:pPr>
            <w:r w:rsidRPr="009C4175">
              <w:t>18.</w:t>
            </w:r>
          </w:p>
        </w:tc>
        <w:tc>
          <w:tcPr>
            <w:tcW w:w="189" w:type="pct"/>
          </w:tcPr>
          <w:p w14:paraId="2CC5F1F6" w14:textId="77777777" w:rsidR="00D32072" w:rsidRPr="009C4175" w:rsidRDefault="00D32072" w:rsidP="00C44E4B">
            <w:pPr>
              <w:jc w:val="center"/>
            </w:pPr>
          </w:p>
        </w:tc>
        <w:tc>
          <w:tcPr>
            <w:tcW w:w="3740" w:type="pct"/>
          </w:tcPr>
          <w:p w14:paraId="40E03ED0" w14:textId="77777777" w:rsidR="00D32072" w:rsidRPr="009C4175" w:rsidRDefault="00D32072" w:rsidP="00800BA8">
            <w:pPr>
              <w:jc w:val="both"/>
            </w:pPr>
            <w:r w:rsidRPr="009B257A">
              <w:t xml:space="preserve">Evaluate the role of technology in enhancing demand forecasting accuracy. </w:t>
            </w:r>
            <w:r>
              <w:t>Highlight</w:t>
            </w:r>
            <w:r w:rsidRPr="009B257A">
              <w:t xml:space="preserve"> </w:t>
            </w:r>
            <w:r>
              <w:t>the</w:t>
            </w:r>
            <w:r w:rsidRPr="009B257A">
              <w:t xml:space="preserve"> best practices</w:t>
            </w:r>
            <w:r>
              <w:t xml:space="preserve"> the</w:t>
            </w:r>
            <w:r w:rsidRPr="009B257A">
              <w:t xml:space="preserve"> companies should adopt when implementing forecasting technology.</w:t>
            </w:r>
          </w:p>
        </w:tc>
        <w:tc>
          <w:tcPr>
            <w:tcW w:w="319" w:type="pct"/>
          </w:tcPr>
          <w:p w14:paraId="75D6803C" w14:textId="77777777" w:rsidR="00D32072" w:rsidRPr="009C4175" w:rsidRDefault="00D32072" w:rsidP="00C44E4B">
            <w:pPr>
              <w:jc w:val="center"/>
            </w:pPr>
            <w:r w:rsidRPr="009C4175">
              <w:t>CO2</w:t>
            </w:r>
          </w:p>
        </w:tc>
        <w:tc>
          <w:tcPr>
            <w:tcW w:w="256" w:type="pct"/>
          </w:tcPr>
          <w:p w14:paraId="4102735C" w14:textId="77777777" w:rsidR="00D32072" w:rsidRPr="009C4175" w:rsidRDefault="00D32072" w:rsidP="00C44E4B">
            <w:pPr>
              <w:jc w:val="center"/>
            </w:pPr>
            <w:r>
              <w:t>U</w:t>
            </w:r>
          </w:p>
        </w:tc>
        <w:tc>
          <w:tcPr>
            <w:tcW w:w="224" w:type="pct"/>
          </w:tcPr>
          <w:p w14:paraId="16106A1D" w14:textId="77777777" w:rsidR="00D32072" w:rsidRPr="009C4175" w:rsidRDefault="00D32072" w:rsidP="00C44E4B">
            <w:pPr>
              <w:jc w:val="center"/>
            </w:pPr>
            <w:r>
              <w:t>12</w:t>
            </w:r>
          </w:p>
        </w:tc>
      </w:tr>
      <w:tr w:rsidR="00D32072" w:rsidRPr="009C4175" w14:paraId="7E3343FC" w14:textId="77777777" w:rsidTr="00C44E4B">
        <w:trPr>
          <w:trHeight w:val="283"/>
        </w:trPr>
        <w:tc>
          <w:tcPr>
            <w:tcW w:w="272" w:type="pct"/>
          </w:tcPr>
          <w:p w14:paraId="019B9EB4" w14:textId="77777777" w:rsidR="00D32072" w:rsidRPr="009C4175" w:rsidRDefault="00D32072" w:rsidP="00C44E4B">
            <w:pPr>
              <w:jc w:val="center"/>
            </w:pPr>
          </w:p>
        </w:tc>
        <w:tc>
          <w:tcPr>
            <w:tcW w:w="189" w:type="pct"/>
          </w:tcPr>
          <w:p w14:paraId="4A240681" w14:textId="77777777" w:rsidR="00D32072" w:rsidRPr="009C4175" w:rsidRDefault="00D32072" w:rsidP="00C44E4B">
            <w:pPr>
              <w:jc w:val="center"/>
            </w:pPr>
          </w:p>
        </w:tc>
        <w:tc>
          <w:tcPr>
            <w:tcW w:w="3740" w:type="pct"/>
          </w:tcPr>
          <w:p w14:paraId="631A55A9" w14:textId="77777777" w:rsidR="00D32072" w:rsidRPr="009C4175" w:rsidRDefault="00D32072" w:rsidP="00C44E4B"/>
        </w:tc>
        <w:tc>
          <w:tcPr>
            <w:tcW w:w="319" w:type="pct"/>
          </w:tcPr>
          <w:p w14:paraId="04550EB0" w14:textId="77777777" w:rsidR="00D32072" w:rsidRPr="009C4175" w:rsidRDefault="00D32072" w:rsidP="00C44E4B">
            <w:pPr>
              <w:jc w:val="center"/>
            </w:pPr>
          </w:p>
        </w:tc>
        <w:tc>
          <w:tcPr>
            <w:tcW w:w="256" w:type="pct"/>
          </w:tcPr>
          <w:p w14:paraId="4E2124B1" w14:textId="77777777" w:rsidR="00D32072" w:rsidRPr="009C4175" w:rsidRDefault="00D32072" w:rsidP="00C44E4B">
            <w:pPr>
              <w:jc w:val="center"/>
            </w:pPr>
          </w:p>
        </w:tc>
        <w:tc>
          <w:tcPr>
            <w:tcW w:w="224" w:type="pct"/>
          </w:tcPr>
          <w:p w14:paraId="68898153" w14:textId="77777777" w:rsidR="00D32072" w:rsidRPr="009C4175" w:rsidRDefault="00D32072" w:rsidP="00C44E4B">
            <w:pPr>
              <w:jc w:val="center"/>
            </w:pPr>
          </w:p>
        </w:tc>
      </w:tr>
      <w:tr w:rsidR="00D32072" w:rsidRPr="009C4175" w14:paraId="6B436E63" w14:textId="77777777" w:rsidTr="00C44E4B">
        <w:trPr>
          <w:trHeight w:val="283"/>
        </w:trPr>
        <w:tc>
          <w:tcPr>
            <w:tcW w:w="272" w:type="pct"/>
          </w:tcPr>
          <w:p w14:paraId="0FC41DE6" w14:textId="77777777" w:rsidR="00D32072" w:rsidRPr="009C4175" w:rsidRDefault="00D32072" w:rsidP="00C44E4B">
            <w:pPr>
              <w:jc w:val="center"/>
            </w:pPr>
            <w:r w:rsidRPr="009C4175">
              <w:t>19.</w:t>
            </w:r>
          </w:p>
        </w:tc>
        <w:tc>
          <w:tcPr>
            <w:tcW w:w="189" w:type="pct"/>
          </w:tcPr>
          <w:p w14:paraId="71BBC410" w14:textId="77777777" w:rsidR="00D32072" w:rsidRPr="009C4175" w:rsidRDefault="00D32072" w:rsidP="00C44E4B">
            <w:pPr>
              <w:jc w:val="center"/>
            </w:pPr>
            <w:r w:rsidRPr="009C4175">
              <w:t>a.</w:t>
            </w:r>
          </w:p>
        </w:tc>
        <w:tc>
          <w:tcPr>
            <w:tcW w:w="3740" w:type="pct"/>
          </w:tcPr>
          <w:p w14:paraId="4B5D8CE7" w14:textId="77777777" w:rsidR="00D32072" w:rsidRPr="009C4175" w:rsidRDefault="00D32072" w:rsidP="00706485">
            <w:pPr>
              <w:jc w:val="both"/>
            </w:pPr>
            <w:r w:rsidRPr="002F0440">
              <w:t>Distinguish planning and scheduling in terms of their objectives and time frames within a production environment.</w:t>
            </w:r>
          </w:p>
        </w:tc>
        <w:tc>
          <w:tcPr>
            <w:tcW w:w="319" w:type="pct"/>
          </w:tcPr>
          <w:p w14:paraId="5EF353C1" w14:textId="77777777" w:rsidR="00D32072" w:rsidRPr="009C4175" w:rsidRDefault="00D32072" w:rsidP="00C44E4B">
            <w:pPr>
              <w:jc w:val="center"/>
            </w:pPr>
            <w:r w:rsidRPr="009C4175">
              <w:t>CO3</w:t>
            </w:r>
          </w:p>
        </w:tc>
        <w:tc>
          <w:tcPr>
            <w:tcW w:w="256" w:type="pct"/>
          </w:tcPr>
          <w:p w14:paraId="37E10B26" w14:textId="77777777" w:rsidR="00D32072" w:rsidRPr="009C4175" w:rsidRDefault="00D32072" w:rsidP="00C44E4B">
            <w:pPr>
              <w:jc w:val="center"/>
            </w:pPr>
            <w:r>
              <w:t>U</w:t>
            </w:r>
          </w:p>
        </w:tc>
        <w:tc>
          <w:tcPr>
            <w:tcW w:w="224" w:type="pct"/>
          </w:tcPr>
          <w:p w14:paraId="4F758A32" w14:textId="77777777" w:rsidR="00D32072" w:rsidRPr="009C4175" w:rsidRDefault="00D32072" w:rsidP="00C44E4B">
            <w:pPr>
              <w:jc w:val="center"/>
            </w:pPr>
            <w:r>
              <w:t>6</w:t>
            </w:r>
          </w:p>
        </w:tc>
      </w:tr>
      <w:tr w:rsidR="00D32072" w:rsidRPr="009C4175" w14:paraId="78880E4F" w14:textId="77777777" w:rsidTr="00C44E4B">
        <w:trPr>
          <w:trHeight w:val="283"/>
        </w:trPr>
        <w:tc>
          <w:tcPr>
            <w:tcW w:w="272" w:type="pct"/>
          </w:tcPr>
          <w:p w14:paraId="14EEBE15" w14:textId="77777777" w:rsidR="00D32072" w:rsidRPr="009C4175" w:rsidRDefault="00D32072" w:rsidP="00C44E4B">
            <w:pPr>
              <w:jc w:val="center"/>
            </w:pPr>
          </w:p>
        </w:tc>
        <w:tc>
          <w:tcPr>
            <w:tcW w:w="189" w:type="pct"/>
          </w:tcPr>
          <w:p w14:paraId="25FEF7AF" w14:textId="77777777" w:rsidR="00D32072" w:rsidRPr="009C4175" w:rsidRDefault="00D32072" w:rsidP="00C44E4B">
            <w:pPr>
              <w:jc w:val="center"/>
            </w:pPr>
            <w:r w:rsidRPr="009C4175">
              <w:t>b.</w:t>
            </w:r>
          </w:p>
        </w:tc>
        <w:tc>
          <w:tcPr>
            <w:tcW w:w="3740" w:type="pct"/>
          </w:tcPr>
          <w:p w14:paraId="4170B610" w14:textId="77777777" w:rsidR="00D32072" w:rsidRPr="009C4175" w:rsidRDefault="00D32072" w:rsidP="00C44E4B">
            <w:pPr>
              <w:rPr>
                <w:bCs/>
              </w:rPr>
            </w:pPr>
            <w:r w:rsidRPr="000377A4">
              <w:t>Compare the Master Production Schedule (MPS) with other production planning tools, and explain its unique role in production planning.</w:t>
            </w:r>
          </w:p>
        </w:tc>
        <w:tc>
          <w:tcPr>
            <w:tcW w:w="319" w:type="pct"/>
          </w:tcPr>
          <w:p w14:paraId="1C055437" w14:textId="77777777" w:rsidR="00D32072" w:rsidRPr="009C4175" w:rsidRDefault="00D32072" w:rsidP="00C44E4B">
            <w:pPr>
              <w:jc w:val="center"/>
            </w:pPr>
            <w:r>
              <w:t>CO3</w:t>
            </w:r>
          </w:p>
        </w:tc>
        <w:tc>
          <w:tcPr>
            <w:tcW w:w="256" w:type="pct"/>
          </w:tcPr>
          <w:p w14:paraId="137C71A3" w14:textId="77777777" w:rsidR="00D32072" w:rsidRPr="009C4175" w:rsidRDefault="00D32072" w:rsidP="00C44E4B">
            <w:pPr>
              <w:jc w:val="center"/>
            </w:pPr>
            <w:r>
              <w:t>U</w:t>
            </w:r>
          </w:p>
        </w:tc>
        <w:tc>
          <w:tcPr>
            <w:tcW w:w="224" w:type="pct"/>
          </w:tcPr>
          <w:p w14:paraId="282041C6" w14:textId="77777777" w:rsidR="00D32072" w:rsidRPr="009C4175" w:rsidRDefault="00D32072" w:rsidP="00C44E4B">
            <w:pPr>
              <w:jc w:val="center"/>
            </w:pPr>
            <w:r>
              <w:t>6</w:t>
            </w:r>
          </w:p>
        </w:tc>
      </w:tr>
      <w:tr w:rsidR="00D32072" w:rsidRPr="009C4175" w14:paraId="5A4B175B" w14:textId="77777777" w:rsidTr="00C44E4B">
        <w:trPr>
          <w:trHeight w:val="283"/>
        </w:trPr>
        <w:tc>
          <w:tcPr>
            <w:tcW w:w="272" w:type="pct"/>
          </w:tcPr>
          <w:p w14:paraId="1699F48C" w14:textId="77777777" w:rsidR="00D32072" w:rsidRPr="009C4175" w:rsidRDefault="00D32072" w:rsidP="00C44E4B">
            <w:pPr>
              <w:jc w:val="center"/>
            </w:pPr>
          </w:p>
        </w:tc>
        <w:tc>
          <w:tcPr>
            <w:tcW w:w="189" w:type="pct"/>
          </w:tcPr>
          <w:p w14:paraId="2B475E7A" w14:textId="77777777" w:rsidR="00D32072" w:rsidRPr="009C4175" w:rsidRDefault="00D32072" w:rsidP="00C44E4B">
            <w:pPr>
              <w:jc w:val="center"/>
            </w:pPr>
          </w:p>
        </w:tc>
        <w:tc>
          <w:tcPr>
            <w:tcW w:w="3740" w:type="pct"/>
          </w:tcPr>
          <w:p w14:paraId="6C0029F6" w14:textId="77777777" w:rsidR="00D32072" w:rsidRPr="009C4175" w:rsidRDefault="00D32072" w:rsidP="00C44E4B"/>
        </w:tc>
        <w:tc>
          <w:tcPr>
            <w:tcW w:w="319" w:type="pct"/>
          </w:tcPr>
          <w:p w14:paraId="5D56B2AF" w14:textId="77777777" w:rsidR="00D32072" w:rsidRPr="009C4175" w:rsidRDefault="00D32072" w:rsidP="00C44E4B">
            <w:pPr>
              <w:jc w:val="center"/>
            </w:pPr>
          </w:p>
        </w:tc>
        <w:tc>
          <w:tcPr>
            <w:tcW w:w="256" w:type="pct"/>
          </w:tcPr>
          <w:p w14:paraId="6211C833" w14:textId="77777777" w:rsidR="00D32072" w:rsidRPr="009C4175" w:rsidRDefault="00D32072" w:rsidP="00C44E4B">
            <w:pPr>
              <w:jc w:val="center"/>
            </w:pPr>
          </w:p>
        </w:tc>
        <w:tc>
          <w:tcPr>
            <w:tcW w:w="224" w:type="pct"/>
          </w:tcPr>
          <w:p w14:paraId="5F3A4A8E" w14:textId="77777777" w:rsidR="00D32072" w:rsidRPr="009C4175" w:rsidRDefault="00D32072" w:rsidP="00C44E4B">
            <w:pPr>
              <w:jc w:val="center"/>
            </w:pPr>
          </w:p>
        </w:tc>
      </w:tr>
      <w:tr w:rsidR="00D32072" w:rsidRPr="009C4175" w14:paraId="11EFC5E5" w14:textId="77777777" w:rsidTr="00C44E4B">
        <w:trPr>
          <w:trHeight w:val="283"/>
        </w:trPr>
        <w:tc>
          <w:tcPr>
            <w:tcW w:w="272" w:type="pct"/>
          </w:tcPr>
          <w:p w14:paraId="0DCBDBDF" w14:textId="77777777" w:rsidR="00D32072" w:rsidRPr="009C4175" w:rsidRDefault="00D32072" w:rsidP="00C44E4B">
            <w:pPr>
              <w:jc w:val="center"/>
            </w:pPr>
            <w:r w:rsidRPr="009C4175">
              <w:t>20.</w:t>
            </w:r>
          </w:p>
        </w:tc>
        <w:tc>
          <w:tcPr>
            <w:tcW w:w="189" w:type="pct"/>
          </w:tcPr>
          <w:p w14:paraId="60BEBD5F" w14:textId="77777777" w:rsidR="00D32072" w:rsidRPr="009C4175" w:rsidRDefault="00D32072" w:rsidP="00C44E4B">
            <w:pPr>
              <w:jc w:val="center"/>
            </w:pPr>
          </w:p>
        </w:tc>
        <w:tc>
          <w:tcPr>
            <w:tcW w:w="3740" w:type="pct"/>
          </w:tcPr>
          <w:p w14:paraId="1073CAAB" w14:textId="77777777" w:rsidR="00D32072" w:rsidRPr="009C4175" w:rsidRDefault="00D32072" w:rsidP="00706485">
            <w:pPr>
              <w:jc w:val="both"/>
            </w:pPr>
            <w:r w:rsidRPr="00EF6F37">
              <w:t xml:space="preserve">Evaluate the Economic Order Quantity (EOQ) model and its underlying assumptions. </w:t>
            </w:r>
          </w:p>
        </w:tc>
        <w:tc>
          <w:tcPr>
            <w:tcW w:w="319" w:type="pct"/>
          </w:tcPr>
          <w:p w14:paraId="4532BDD7" w14:textId="77777777" w:rsidR="00D32072" w:rsidRPr="009C4175" w:rsidRDefault="00D32072" w:rsidP="00C44E4B">
            <w:pPr>
              <w:jc w:val="center"/>
            </w:pPr>
            <w:r w:rsidRPr="009C4175">
              <w:t>CO4</w:t>
            </w:r>
          </w:p>
        </w:tc>
        <w:tc>
          <w:tcPr>
            <w:tcW w:w="256" w:type="pct"/>
          </w:tcPr>
          <w:p w14:paraId="46A9B207" w14:textId="77777777" w:rsidR="00D32072" w:rsidRPr="009C4175" w:rsidRDefault="00D32072" w:rsidP="00C44E4B">
            <w:pPr>
              <w:jc w:val="center"/>
            </w:pPr>
            <w:r>
              <w:t>U</w:t>
            </w:r>
          </w:p>
        </w:tc>
        <w:tc>
          <w:tcPr>
            <w:tcW w:w="224" w:type="pct"/>
          </w:tcPr>
          <w:p w14:paraId="771F96F9" w14:textId="77777777" w:rsidR="00D32072" w:rsidRPr="009C4175" w:rsidRDefault="00D32072" w:rsidP="00C44E4B">
            <w:pPr>
              <w:jc w:val="center"/>
            </w:pPr>
            <w:r w:rsidRPr="009C4175">
              <w:t>12</w:t>
            </w:r>
          </w:p>
        </w:tc>
      </w:tr>
      <w:tr w:rsidR="00D32072" w:rsidRPr="009C4175" w14:paraId="60E1C093" w14:textId="77777777" w:rsidTr="00C44E4B">
        <w:trPr>
          <w:trHeight w:val="283"/>
        </w:trPr>
        <w:tc>
          <w:tcPr>
            <w:tcW w:w="272" w:type="pct"/>
          </w:tcPr>
          <w:p w14:paraId="3687AA59" w14:textId="77777777" w:rsidR="00D32072" w:rsidRPr="009C4175" w:rsidRDefault="00D32072" w:rsidP="00C44E4B">
            <w:pPr>
              <w:jc w:val="center"/>
            </w:pPr>
          </w:p>
        </w:tc>
        <w:tc>
          <w:tcPr>
            <w:tcW w:w="189" w:type="pct"/>
          </w:tcPr>
          <w:p w14:paraId="0D9EEF1A" w14:textId="77777777" w:rsidR="00D32072" w:rsidRPr="009C4175" w:rsidRDefault="00D32072" w:rsidP="00C44E4B">
            <w:pPr>
              <w:jc w:val="center"/>
            </w:pPr>
          </w:p>
        </w:tc>
        <w:tc>
          <w:tcPr>
            <w:tcW w:w="3740" w:type="pct"/>
          </w:tcPr>
          <w:p w14:paraId="254778F6" w14:textId="77777777" w:rsidR="00D32072" w:rsidRPr="009C4175" w:rsidRDefault="00D32072" w:rsidP="00C44E4B"/>
        </w:tc>
        <w:tc>
          <w:tcPr>
            <w:tcW w:w="319" w:type="pct"/>
          </w:tcPr>
          <w:p w14:paraId="41F837E7" w14:textId="77777777" w:rsidR="00D32072" w:rsidRPr="009C4175" w:rsidRDefault="00D32072" w:rsidP="00C44E4B">
            <w:pPr>
              <w:jc w:val="center"/>
            </w:pPr>
          </w:p>
        </w:tc>
        <w:tc>
          <w:tcPr>
            <w:tcW w:w="256" w:type="pct"/>
          </w:tcPr>
          <w:p w14:paraId="6A857E25" w14:textId="77777777" w:rsidR="00D32072" w:rsidRPr="009C4175" w:rsidRDefault="00D32072" w:rsidP="00C44E4B">
            <w:pPr>
              <w:jc w:val="center"/>
            </w:pPr>
          </w:p>
        </w:tc>
        <w:tc>
          <w:tcPr>
            <w:tcW w:w="224" w:type="pct"/>
          </w:tcPr>
          <w:p w14:paraId="1E453A7E" w14:textId="77777777" w:rsidR="00D32072" w:rsidRPr="009C4175" w:rsidRDefault="00D32072" w:rsidP="00C44E4B">
            <w:pPr>
              <w:jc w:val="center"/>
            </w:pPr>
          </w:p>
        </w:tc>
      </w:tr>
      <w:tr w:rsidR="00D32072" w:rsidRPr="009C4175" w14:paraId="69C1F5AA" w14:textId="77777777" w:rsidTr="00C849A6">
        <w:trPr>
          <w:trHeight w:val="283"/>
        </w:trPr>
        <w:tc>
          <w:tcPr>
            <w:tcW w:w="272" w:type="pct"/>
          </w:tcPr>
          <w:p w14:paraId="4FA5A836" w14:textId="77777777" w:rsidR="00D32072" w:rsidRPr="009C4175" w:rsidRDefault="00D32072" w:rsidP="00C75972">
            <w:pPr>
              <w:jc w:val="center"/>
            </w:pPr>
            <w:r w:rsidRPr="009C4175">
              <w:t>21.</w:t>
            </w:r>
          </w:p>
        </w:tc>
        <w:tc>
          <w:tcPr>
            <w:tcW w:w="189" w:type="pct"/>
          </w:tcPr>
          <w:p w14:paraId="2132ED2C" w14:textId="77777777" w:rsidR="00D32072" w:rsidRPr="009C4175" w:rsidRDefault="00D32072" w:rsidP="00C75972">
            <w:pPr>
              <w:jc w:val="center"/>
            </w:pPr>
            <w:r w:rsidRPr="009C4175">
              <w:t>a.</w:t>
            </w:r>
          </w:p>
        </w:tc>
        <w:tc>
          <w:tcPr>
            <w:tcW w:w="3740" w:type="pct"/>
            <w:vAlign w:val="center"/>
          </w:tcPr>
          <w:p w14:paraId="39C16463" w14:textId="77777777" w:rsidR="00D32072" w:rsidRPr="009C4175" w:rsidRDefault="00D32072" w:rsidP="00706485">
            <w:pPr>
              <w:jc w:val="both"/>
            </w:pPr>
            <w:r>
              <w:t>Explain how technology, such as real-time tracking systems and automated notifications, can improve the follow-up process for delivery accuracy.</w:t>
            </w:r>
          </w:p>
        </w:tc>
        <w:tc>
          <w:tcPr>
            <w:tcW w:w="319" w:type="pct"/>
          </w:tcPr>
          <w:p w14:paraId="4B34F4AB" w14:textId="77777777" w:rsidR="00D32072" w:rsidRPr="009C4175" w:rsidRDefault="00D32072" w:rsidP="00C75972">
            <w:pPr>
              <w:jc w:val="center"/>
            </w:pPr>
            <w:r w:rsidRPr="009C4175">
              <w:t>CO5</w:t>
            </w:r>
          </w:p>
        </w:tc>
        <w:tc>
          <w:tcPr>
            <w:tcW w:w="256" w:type="pct"/>
          </w:tcPr>
          <w:p w14:paraId="499B21A2" w14:textId="77777777" w:rsidR="00D32072" w:rsidRPr="009C4175" w:rsidRDefault="00D32072" w:rsidP="00C75972">
            <w:pPr>
              <w:jc w:val="center"/>
            </w:pPr>
            <w:r>
              <w:t>U</w:t>
            </w:r>
          </w:p>
        </w:tc>
        <w:tc>
          <w:tcPr>
            <w:tcW w:w="224" w:type="pct"/>
          </w:tcPr>
          <w:p w14:paraId="5F6611B3" w14:textId="77777777" w:rsidR="00D32072" w:rsidRPr="009C4175" w:rsidRDefault="00D32072" w:rsidP="00C75972">
            <w:pPr>
              <w:jc w:val="center"/>
            </w:pPr>
            <w:r>
              <w:t>6</w:t>
            </w:r>
          </w:p>
        </w:tc>
      </w:tr>
      <w:tr w:rsidR="00D32072" w:rsidRPr="009C4175" w14:paraId="1DCA2917" w14:textId="77777777" w:rsidTr="00C44E4B">
        <w:trPr>
          <w:trHeight w:val="283"/>
        </w:trPr>
        <w:tc>
          <w:tcPr>
            <w:tcW w:w="272" w:type="pct"/>
          </w:tcPr>
          <w:p w14:paraId="50FA5B57" w14:textId="77777777" w:rsidR="00D32072" w:rsidRPr="009C4175" w:rsidRDefault="00D32072" w:rsidP="00877C13">
            <w:pPr>
              <w:jc w:val="center"/>
            </w:pPr>
          </w:p>
        </w:tc>
        <w:tc>
          <w:tcPr>
            <w:tcW w:w="189" w:type="pct"/>
          </w:tcPr>
          <w:p w14:paraId="2F8EF79E" w14:textId="77777777" w:rsidR="00D32072" w:rsidRPr="009C4175" w:rsidRDefault="00D32072" w:rsidP="00877C13">
            <w:pPr>
              <w:jc w:val="center"/>
            </w:pPr>
            <w:r w:rsidRPr="009C4175">
              <w:t>b.</w:t>
            </w:r>
          </w:p>
        </w:tc>
        <w:tc>
          <w:tcPr>
            <w:tcW w:w="3740" w:type="pct"/>
          </w:tcPr>
          <w:p w14:paraId="1ABE282A" w14:textId="77777777" w:rsidR="00D32072" w:rsidRPr="009C4175" w:rsidRDefault="00D32072" w:rsidP="005D5158">
            <w:pPr>
              <w:jc w:val="both"/>
              <w:rPr>
                <w:bCs/>
              </w:rPr>
            </w:pPr>
            <w:r w:rsidRPr="00C077B0">
              <w:rPr>
                <w:bCs/>
              </w:rPr>
              <w:t xml:space="preserve">Evaluate the transportation cost structure and its impact on supply chain decisions. </w:t>
            </w:r>
          </w:p>
        </w:tc>
        <w:tc>
          <w:tcPr>
            <w:tcW w:w="319" w:type="pct"/>
          </w:tcPr>
          <w:p w14:paraId="0C179CD7" w14:textId="77777777" w:rsidR="00D32072" w:rsidRPr="009C4175" w:rsidRDefault="00D32072" w:rsidP="00877C13">
            <w:pPr>
              <w:jc w:val="center"/>
            </w:pPr>
            <w:r w:rsidRPr="009C4175">
              <w:t>CO5</w:t>
            </w:r>
          </w:p>
        </w:tc>
        <w:tc>
          <w:tcPr>
            <w:tcW w:w="256" w:type="pct"/>
          </w:tcPr>
          <w:p w14:paraId="00E8A5D2" w14:textId="77777777" w:rsidR="00D32072" w:rsidRPr="009C4175" w:rsidRDefault="00D32072" w:rsidP="00877C13">
            <w:pPr>
              <w:jc w:val="center"/>
            </w:pPr>
            <w:r>
              <w:t>U</w:t>
            </w:r>
          </w:p>
        </w:tc>
        <w:tc>
          <w:tcPr>
            <w:tcW w:w="224" w:type="pct"/>
          </w:tcPr>
          <w:p w14:paraId="782E283A" w14:textId="77777777" w:rsidR="00D32072" w:rsidRPr="009C4175" w:rsidRDefault="00D32072" w:rsidP="00877C13">
            <w:pPr>
              <w:jc w:val="center"/>
            </w:pPr>
            <w:r>
              <w:t>6</w:t>
            </w:r>
          </w:p>
        </w:tc>
      </w:tr>
      <w:tr w:rsidR="00D32072" w:rsidRPr="009C4175" w14:paraId="3C89EAB3" w14:textId="77777777" w:rsidTr="00C44E4B">
        <w:trPr>
          <w:trHeight w:val="283"/>
        </w:trPr>
        <w:tc>
          <w:tcPr>
            <w:tcW w:w="272" w:type="pct"/>
          </w:tcPr>
          <w:p w14:paraId="6F972BA6" w14:textId="77777777" w:rsidR="00D32072" w:rsidRPr="009C4175" w:rsidRDefault="00D32072" w:rsidP="00877C13">
            <w:pPr>
              <w:jc w:val="center"/>
            </w:pPr>
          </w:p>
        </w:tc>
        <w:tc>
          <w:tcPr>
            <w:tcW w:w="189" w:type="pct"/>
          </w:tcPr>
          <w:p w14:paraId="15726669" w14:textId="77777777" w:rsidR="00D32072" w:rsidRPr="009C4175" w:rsidRDefault="00D32072" w:rsidP="00877C13">
            <w:pPr>
              <w:jc w:val="center"/>
            </w:pPr>
          </w:p>
        </w:tc>
        <w:tc>
          <w:tcPr>
            <w:tcW w:w="3740" w:type="pct"/>
          </w:tcPr>
          <w:p w14:paraId="60CF7B39" w14:textId="77777777" w:rsidR="00D32072" w:rsidRPr="009C4175" w:rsidRDefault="00D32072" w:rsidP="005D5158">
            <w:pPr>
              <w:jc w:val="both"/>
            </w:pPr>
          </w:p>
        </w:tc>
        <w:tc>
          <w:tcPr>
            <w:tcW w:w="319" w:type="pct"/>
          </w:tcPr>
          <w:p w14:paraId="12B71293" w14:textId="77777777" w:rsidR="00D32072" w:rsidRPr="009C4175" w:rsidRDefault="00D32072" w:rsidP="00877C13">
            <w:pPr>
              <w:jc w:val="center"/>
            </w:pPr>
          </w:p>
        </w:tc>
        <w:tc>
          <w:tcPr>
            <w:tcW w:w="256" w:type="pct"/>
          </w:tcPr>
          <w:p w14:paraId="14505537" w14:textId="77777777" w:rsidR="00D32072" w:rsidRPr="009C4175" w:rsidRDefault="00D32072" w:rsidP="00877C13">
            <w:pPr>
              <w:jc w:val="center"/>
            </w:pPr>
          </w:p>
        </w:tc>
        <w:tc>
          <w:tcPr>
            <w:tcW w:w="224" w:type="pct"/>
          </w:tcPr>
          <w:p w14:paraId="68E1E137" w14:textId="77777777" w:rsidR="00D32072" w:rsidRPr="009C4175" w:rsidRDefault="00D32072" w:rsidP="00877C13">
            <w:pPr>
              <w:jc w:val="center"/>
            </w:pPr>
          </w:p>
        </w:tc>
      </w:tr>
      <w:tr w:rsidR="00D32072" w:rsidRPr="009C4175" w14:paraId="02CCAE2F" w14:textId="77777777" w:rsidTr="00C44E4B">
        <w:trPr>
          <w:trHeight w:val="283"/>
        </w:trPr>
        <w:tc>
          <w:tcPr>
            <w:tcW w:w="272" w:type="pct"/>
          </w:tcPr>
          <w:p w14:paraId="11FDA833" w14:textId="77777777" w:rsidR="00D32072" w:rsidRPr="009C4175" w:rsidRDefault="00D32072" w:rsidP="00877C13">
            <w:pPr>
              <w:jc w:val="center"/>
            </w:pPr>
            <w:r w:rsidRPr="009C4175">
              <w:t>22.</w:t>
            </w:r>
          </w:p>
        </w:tc>
        <w:tc>
          <w:tcPr>
            <w:tcW w:w="189" w:type="pct"/>
          </w:tcPr>
          <w:p w14:paraId="4B2A77D4" w14:textId="77777777" w:rsidR="00D32072" w:rsidRPr="009C4175" w:rsidRDefault="00D32072" w:rsidP="00877C13">
            <w:pPr>
              <w:jc w:val="center"/>
            </w:pPr>
          </w:p>
        </w:tc>
        <w:tc>
          <w:tcPr>
            <w:tcW w:w="3740" w:type="pct"/>
          </w:tcPr>
          <w:p w14:paraId="3743EEE9" w14:textId="77777777" w:rsidR="00D32072" w:rsidRPr="009C4175" w:rsidRDefault="00D32072" w:rsidP="005D5158">
            <w:pPr>
              <w:jc w:val="both"/>
            </w:pPr>
            <w:r w:rsidRPr="00606F00">
              <w:t>Analyze the characteristics of structured, semi-structured, and unstructured data, providing examples for each. Examine the challenges of handling unstructured data and discuss methods to analyze it.</w:t>
            </w:r>
          </w:p>
        </w:tc>
        <w:tc>
          <w:tcPr>
            <w:tcW w:w="319" w:type="pct"/>
          </w:tcPr>
          <w:p w14:paraId="443133E4" w14:textId="77777777" w:rsidR="00D32072" w:rsidRPr="009C4175" w:rsidRDefault="00D32072" w:rsidP="00877C13">
            <w:pPr>
              <w:jc w:val="center"/>
            </w:pPr>
            <w:r w:rsidRPr="009C4175">
              <w:t>CO</w:t>
            </w:r>
            <w:r>
              <w:t>1</w:t>
            </w:r>
          </w:p>
        </w:tc>
        <w:tc>
          <w:tcPr>
            <w:tcW w:w="256" w:type="pct"/>
          </w:tcPr>
          <w:p w14:paraId="2EA0841A" w14:textId="77777777" w:rsidR="00D32072" w:rsidRPr="009C4175" w:rsidRDefault="00D32072" w:rsidP="00877C13">
            <w:pPr>
              <w:jc w:val="center"/>
            </w:pPr>
            <w:r>
              <w:t>An</w:t>
            </w:r>
          </w:p>
        </w:tc>
        <w:tc>
          <w:tcPr>
            <w:tcW w:w="224" w:type="pct"/>
          </w:tcPr>
          <w:p w14:paraId="5EF89DDA" w14:textId="77777777" w:rsidR="00D32072" w:rsidRPr="009C4175" w:rsidRDefault="00D32072" w:rsidP="00877C13">
            <w:pPr>
              <w:jc w:val="center"/>
            </w:pPr>
            <w:r w:rsidRPr="009C4175">
              <w:t>12</w:t>
            </w:r>
          </w:p>
        </w:tc>
      </w:tr>
      <w:tr w:rsidR="00D32072" w:rsidRPr="009C4175" w14:paraId="07DBAE1F" w14:textId="77777777" w:rsidTr="00C44E4B">
        <w:trPr>
          <w:trHeight w:val="283"/>
        </w:trPr>
        <w:tc>
          <w:tcPr>
            <w:tcW w:w="272" w:type="pct"/>
          </w:tcPr>
          <w:p w14:paraId="0142E977" w14:textId="77777777" w:rsidR="00D32072" w:rsidRPr="009C4175" w:rsidRDefault="00D32072" w:rsidP="00877C13">
            <w:pPr>
              <w:jc w:val="center"/>
            </w:pPr>
          </w:p>
        </w:tc>
        <w:tc>
          <w:tcPr>
            <w:tcW w:w="189" w:type="pct"/>
          </w:tcPr>
          <w:p w14:paraId="7F032A09" w14:textId="77777777" w:rsidR="00D32072" w:rsidRPr="009C4175" w:rsidRDefault="00D32072" w:rsidP="00877C13">
            <w:pPr>
              <w:jc w:val="center"/>
            </w:pPr>
          </w:p>
        </w:tc>
        <w:tc>
          <w:tcPr>
            <w:tcW w:w="3740" w:type="pct"/>
          </w:tcPr>
          <w:p w14:paraId="377087C3" w14:textId="77777777" w:rsidR="00D32072" w:rsidRPr="009C4175" w:rsidRDefault="00D32072" w:rsidP="00877C13"/>
        </w:tc>
        <w:tc>
          <w:tcPr>
            <w:tcW w:w="319" w:type="pct"/>
          </w:tcPr>
          <w:p w14:paraId="73150B3E" w14:textId="77777777" w:rsidR="00D32072" w:rsidRPr="009C4175" w:rsidRDefault="00D32072" w:rsidP="00877C13">
            <w:pPr>
              <w:jc w:val="center"/>
            </w:pPr>
          </w:p>
        </w:tc>
        <w:tc>
          <w:tcPr>
            <w:tcW w:w="256" w:type="pct"/>
          </w:tcPr>
          <w:p w14:paraId="095D4DB3" w14:textId="77777777" w:rsidR="00D32072" w:rsidRPr="009C4175" w:rsidRDefault="00D32072" w:rsidP="00877C13">
            <w:pPr>
              <w:jc w:val="center"/>
            </w:pPr>
          </w:p>
        </w:tc>
        <w:tc>
          <w:tcPr>
            <w:tcW w:w="224" w:type="pct"/>
          </w:tcPr>
          <w:p w14:paraId="5B7A8F63" w14:textId="77777777" w:rsidR="00D32072" w:rsidRPr="009C4175" w:rsidRDefault="00D32072" w:rsidP="00877C13">
            <w:pPr>
              <w:jc w:val="center"/>
            </w:pPr>
          </w:p>
        </w:tc>
      </w:tr>
      <w:tr w:rsidR="00D32072" w:rsidRPr="009C4175" w14:paraId="717119B1" w14:textId="77777777" w:rsidTr="00A63BF7">
        <w:trPr>
          <w:trHeight w:val="283"/>
        </w:trPr>
        <w:tc>
          <w:tcPr>
            <w:tcW w:w="272" w:type="pct"/>
          </w:tcPr>
          <w:p w14:paraId="11B396FC" w14:textId="77777777" w:rsidR="00D32072" w:rsidRPr="009C4175" w:rsidRDefault="00D32072" w:rsidP="00877C13">
            <w:pPr>
              <w:jc w:val="center"/>
            </w:pPr>
            <w:r w:rsidRPr="009C4175">
              <w:t>23.</w:t>
            </w:r>
          </w:p>
        </w:tc>
        <w:tc>
          <w:tcPr>
            <w:tcW w:w="189" w:type="pct"/>
          </w:tcPr>
          <w:p w14:paraId="31B3EC1B" w14:textId="77777777" w:rsidR="00D32072" w:rsidRPr="009C4175" w:rsidRDefault="00D32072" w:rsidP="00877C13">
            <w:pPr>
              <w:jc w:val="center"/>
            </w:pPr>
          </w:p>
        </w:tc>
        <w:tc>
          <w:tcPr>
            <w:tcW w:w="3740" w:type="pct"/>
            <w:vAlign w:val="center"/>
          </w:tcPr>
          <w:p w14:paraId="5E75A83D" w14:textId="77777777" w:rsidR="00D32072" w:rsidRPr="009C4175" w:rsidRDefault="00D32072" w:rsidP="00877C13">
            <w:pPr>
              <w:jc w:val="both"/>
            </w:pPr>
            <w:r w:rsidRPr="004F7BC5">
              <w:t>Apply the ABC method to categorize inventory items based on their usage value. Analyze how this categorization helps in prioritizing resources for inventory management.</w:t>
            </w:r>
          </w:p>
        </w:tc>
        <w:tc>
          <w:tcPr>
            <w:tcW w:w="319" w:type="pct"/>
          </w:tcPr>
          <w:p w14:paraId="62C42398" w14:textId="77777777" w:rsidR="00D32072" w:rsidRPr="009C4175" w:rsidRDefault="00D32072" w:rsidP="00877C13">
            <w:pPr>
              <w:jc w:val="center"/>
            </w:pPr>
            <w:r w:rsidRPr="009C4175">
              <w:t>CO</w:t>
            </w:r>
            <w:r>
              <w:t>4</w:t>
            </w:r>
          </w:p>
        </w:tc>
        <w:tc>
          <w:tcPr>
            <w:tcW w:w="256" w:type="pct"/>
          </w:tcPr>
          <w:p w14:paraId="19966C97" w14:textId="77777777" w:rsidR="00D32072" w:rsidRPr="009C4175" w:rsidRDefault="00D32072" w:rsidP="00877C13">
            <w:pPr>
              <w:jc w:val="center"/>
            </w:pPr>
            <w:r>
              <w:t>A</w:t>
            </w:r>
          </w:p>
        </w:tc>
        <w:tc>
          <w:tcPr>
            <w:tcW w:w="224" w:type="pct"/>
          </w:tcPr>
          <w:p w14:paraId="3AD0A5B0" w14:textId="77777777" w:rsidR="00D32072" w:rsidRPr="009C4175" w:rsidRDefault="00D32072" w:rsidP="00877C13">
            <w:pPr>
              <w:jc w:val="center"/>
            </w:pPr>
            <w:r w:rsidRPr="009C4175">
              <w:t>12</w:t>
            </w:r>
          </w:p>
        </w:tc>
      </w:tr>
      <w:tr w:rsidR="00D32072" w:rsidRPr="009C4175" w14:paraId="0B06BF34" w14:textId="77777777" w:rsidTr="00F94208">
        <w:trPr>
          <w:trHeight w:val="550"/>
        </w:trPr>
        <w:tc>
          <w:tcPr>
            <w:tcW w:w="5000" w:type="pct"/>
            <w:gridSpan w:val="6"/>
            <w:vAlign w:val="center"/>
          </w:tcPr>
          <w:p w14:paraId="1AF38374" w14:textId="77777777" w:rsidR="00D32072" w:rsidRPr="009C4175" w:rsidRDefault="00D32072" w:rsidP="00877C13">
            <w:pPr>
              <w:jc w:val="center"/>
              <w:rPr>
                <w:b/>
                <w:bCs/>
              </w:rPr>
            </w:pPr>
            <w:r w:rsidRPr="009C4175">
              <w:rPr>
                <w:b/>
                <w:bCs/>
              </w:rPr>
              <w:t>COMPULSORY QUESTION</w:t>
            </w:r>
          </w:p>
        </w:tc>
      </w:tr>
      <w:tr w:rsidR="00D32072" w:rsidRPr="009C4175" w14:paraId="24F65D0A" w14:textId="77777777" w:rsidTr="00C44E4B">
        <w:trPr>
          <w:trHeight w:val="283"/>
        </w:trPr>
        <w:tc>
          <w:tcPr>
            <w:tcW w:w="272" w:type="pct"/>
          </w:tcPr>
          <w:p w14:paraId="1CE1DB00" w14:textId="77777777" w:rsidR="00D32072" w:rsidRPr="009C4175" w:rsidRDefault="00D32072" w:rsidP="00877C13">
            <w:pPr>
              <w:jc w:val="center"/>
            </w:pPr>
            <w:r w:rsidRPr="009C4175">
              <w:t>24.</w:t>
            </w:r>
          </w:p>
        </w:tc>
        <w:tc>
          <w:tcPr>
            <w:tcW w:w="189" w:type="pct"/>
          </w:tcPr>
          <w:p w14:paraId="1F9B4FD1" w14:textId="77777777" w:rsidR="00D32072" w:rsidRPr="009C4175" w:rsidRDefault="00D32072" w:rsidP="00877C13">
            <w:pPr>
              <w:jc w:val="center"/>
            </w:pPr>
          </w:p>
        </w:tc>
        <w:tc>
          <w:tcPr>
            <w:tcW w:w="3740" w:type="pct"/>
          </w:tcPr>
          <w:p w14:paraId="2451BCF9" w14:textId="77777777" w:rsidR="00D32072" w:rsidRPr="009C4175" w:rsidRDefault="00D32072" w:rsidP="00877C13">
            <w:pPr>
              <w:jc w:val="both"/>
            </w:pPr>
            <w:r>
              <w:t>Summarize the advancements in supply chain technology can enhance transparency and traceability in the supply chain. Assess the potential challenges companies may face when implementing these technologies.</w:t>
            </w:r>
          </w:p>
        </w:tc>
        <w:tc>
          <w:tcPr>
            <w:tcW w:w="319" w:type="pct"/>
          </w:tcPr>
          <w:p w14:paraId="6ECB7133" w14:textId="77777777" w:rsidR="00D32072" w:rsidRPr="009C4175" w:rsidRDefault="00D32072" w:rsidP="00877C13">
            <w:pPr>
              <w:jc w:val="center"/>
            </w:pPr>
            <w:r w:rsidRPr="009C4175">
              <w:t>CO6</w:t>
            </w:r>
          </w:p>
        </w:tc>
        <w:tc>
          <w:tcPr>
            <w:tcW w:w="256" w:type="pct"/>
          </w:tcPr>
          <w:p w14:paraId="0DC29C14" w14:textId="77777777" w:rsidR="00D32072" w:rsidRPr="009C4175" w:rsidRDefault="00D32072" w:rsidP="00877C13">
            <w:pPr>
              <w:jc w:val="center"/>
            </w:pPr>
            <w:r>
              <w:t>U</w:t>
            </w:r>
          </w:p>
        </w:tc>
        <w:tc>
          <w:tcPr>
            <w:tcW w:w="224" w:type="pct"/>
          </w:tcPr>
          <w:p w14:paraId="7DEA6A21" w14:textId="77777777" w:rsidR="00D32072" w:rsidRPr="009C4175" w:rsidRDefault="00D32072" w:rsidP="00877C13">
            <w:pPr>
              <w:jc w:val="center"/>
            </w:pPr>
            <w:r w:rsidRPr="009C4175">
              <w:t>12</w:t>
            </w:r>
          </w:p>
        </w:tc>
      </w:tr>
    </w:tbl>
    <w:p w14:paraId="1A5C1596" w14:textId="77777777" w:rsidR="00D32072" w:rsidRDefault="00D32072" w:rsidP="002E336A"/>
    <w:p w14:paraId="59B4E3DF"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B96CDB0"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7081C71D" w14:textId="77777777" w:rsidTr="00517D3B">
        <w:trPr>
          <w:trHeight w:val="283"/>
        </w:trPr>
        <w:tc>
          <w:tcPr>
            <w:tcW w:w="670" w:type="dxa"/>
          </w:tcPr>
          <w:p w14:paraId="335D8D17" w14:textId="77777777" w:rsidR="00D32072" w:rsidRPr="0051318C" w:rsidRDefault="00D32072" w:rsidP="00517D3B">
            <w:pPr>
              <w:jc w:val="center"/>
              <w:rPr>
                <w:sz w:val="22"/>
                <w:szCs w:val="22"/>
              </w:rPr>
            </w:pPr>
          </w:p>
        </w:tc>
        <w:tc>
          <w:tcPr>
            <w:tcW w:w="9820" w:type="dxa"/>
          </w:tcPr>
          <w:p w14:paraId="26FA6F04" w14:textId="77777777" w:rsidR="00D32072" w:rsidRPr="0051318C" w:rsidRDefault="00D32072" w:rsidP="00517D3B">
            <w:pPr>
              <w:jc w:val="center"/>
              <w:rPr>
                <w:b/>
                <w:sz w:val="22"/>
                <w:szCs w:val="22"/>
              </w:rPr>
            </w:pPr>
            <w:r w:rsidRPr="0051318C">
              <w:rPr>
                <w:b/>
                <w:sz w:val="22"/>
                <w:szCs w:val="22"/>
              </w:rPr>
              <w:t>COURSE OUTCOMES</w:t>
            </w:r>
          </w:p>
        </w:tc>
      </w:tr>
      <w:tr w:rsidR="00D32072" w14:paraId="03BC052C" w14:textId="77777777" w:rsidTr="00F94208">
        <w:trPr>
          <w:trHeight w:val="283"/>
        </w:trPr>
        <w:tc>
          <w:tcPr>
            <w:tcW w:w="670" w:type="dxa"/>
          </w:tcPr>
          <w:p w14:paraId="3DC09B7F" w14:textId="77777777" w:rsidR="00D32072" w:rsidRPr="00302FF6" w:rsidRDefault="00D32072" w:rsidP="00002591">
            <w:pPr>
              <w:jc w:val="center"/>
              <w:rPr>
                <w:b/>
                <w:bCs/>
                <w:sz w:val="22"/>
                <w:szCs w:val="22"/>
              </w:rPr>
            </w:pPr>
            <w:r w:rsidRPr="00302FF6">
              <w:rPr>
                <w:b/>
                <w:bCs/>
                <w:sz w:val="22"/>
                <w:szCs w:val="22"/>
              </w:rPr>
              <w:t>CO1</w:t>
            </w:r>
          </w:p>
        </w:tc>
        <w:tc>
          <w:tcPr>
            <w:tcW w:w="9820" w:type="dxa"/>
          </w:tcPr>
          <w:p w14:paraId="211A29A3" w14:textId="77777777" w:rsidR="00D32072" w:rsidRPr="0051318C" w:rsidRDefault="00D32072" w:rsidP="00002591">
            <w:pPr>
              <w:rPr>
                <w:sz w:val="22"/>
                <w:szCs w:val="22"/>
              </w:rPr>
            </w:pPr>
            <w:r w:rsidRPr="002C50B6">
              <w:t xml:space="preserve">Articulate the philosophy and approach in data-driven Supply Chain Management. </w:t>
            </w:r>
          </w:p>
        </w:tc>
      </w:tr>
      <w:tr w:rsidR="00D32072" w14:paraId="33186EA4" w14:textId="77777777" w:rsidTr="00F94208">
        <w:trPr>
          <w:trHeight w:val="283"/>
        </w:trPr>
        <w:tc>
          <w:tcPr>
            <w:tcW w:w="670" w:type="dxa"/>
          </w:tcPr>
          <w:p w14:paraId="5F1F09E0" w14:textId="77777777" w:rsidR="00D32072" w:rsidRPr="00302FF6" w:rsidRDefault="00D32072" w:rsidP="00002591">
            <w:pPr>
              <w:jc w:val="center"/>
              <w:rPr>
                <w:b/>
                <w:bCs/>
                <w:sz w:val="22"/>
                <w:szCs w:val="22"/>
              </w:rPr>
            </w:pPr>
            <w:r w:rsidRPr="00302FF6">
              <w:rPr>
                <w:b/>
                <w:bCs/>
                <w:sz w:val="22"/>
                <w:szCs w:val="22"/>
              </w:rPr>
              <w:t>CO2</w:t>
            </w:r>
          </w:p>
        </w:tc>
        <w:tc>
          <w:tcPr>
            <w:tcW w:w="9820" w:type="dxa"/>
          </w:tcPr>
          <w:p w14:paraId="44CACC9D" w14:textId="77777777" w:rsidR="00D32072" w:rsidRPr="0051318C" w:rsidRDefault="00D32072" w:rsidP="00002591">
            <w:pPr>
              <w:rPr>
                <w:sz w:val="22"/>
                <w:szCs w:val="22"/>
              </w:rPr>
            </w:pPr>
            <w:r w:rsidRPr="002C50B6">
              <w:t xml:space="preserve">Understand the demand planning principle and develop key skills to implement new business solutions and processes. </w:t>
            </w:r>
          </w:p>
        </w:tc>
      </w:tr>
      <w:tr w:rsidR="00D32072" w14:paraId="71332572" w14:textId="77777777" w:rsidTr="00F94208">
        <w:trPr>
          <w:trHeight w:val="283"/>
        </w:trPr>
        <w:tc>
          <w:tcPr>
            <w:tcW w:w="670" w:type="dxa"/>
          </w:tcPr>
          <w:p w14:paraId="4B59479E" w14:textId="77777777" w:rsidR="00D32072" w:rsidRPr="00302FF6" w:rsidRDefault="00D32072" w:rsidP="00002591">
            <w:pPr>
              <w:jc w:val="center"/>
              <w:rPr>
                <w:b/>
                <w:bCs/>
                <w:sz w:val="22"/>
                <w:szCs w:val="22"/>
              </w:rPr>
            </w:pPr>
            <w:r w:rsidRPr="00302FF6">
              <w:rPr>
                <w:b/>
                <w:bCs/>
                <w:sz w:val="22"/>
                <w:szCs w:val="22"/>
              </w:rPr>
              <w:t>CO3</w:t>
            </w:r>
          </w:p>
        </w:tc>
        <w:tc>
          <w:tcPr>
            <w:tcW w:w="9820" w:type="dxa"/>
          </w:tcPr>
          <w:p w14:paraId="3B1D6186" w14:textId="77777777" w:rsidR="00D32072" w:rsidRPr="0051318C" w:rsidRDefault="00D32072" w:rsidP="00002591">
            <w:pPr>
              <w:rPr>
                <w:sz w:val="22"/>
                <w:szCs w:val="22"/>
              </w:rPr>
            </w:pPr>
            <w:r w:rsidRPr="002C50B6">
              <w:t xml:space="preserve">Explain the key principles of Supply Chain Planning, and a typical end-to-end planning process flow </w:t>
            </w:r>
          </w:p>
        </w:tc>
      </w:tr>
      <w:tr w:rsidR="00D32072" w14:paraId="15A97CA6" w14:textId="77777777" w:rsidTr="00F94208">
        <w:trPr>
          <w:trHeight w:val="283"/>
        </w:trPr>
        <w:tc>
          <w:tcPr>
            <w:tcW w:w="670" w:type="dxa"/>
          </w:tcPr>
          <w:p w14:paraId="52308976" w14:textId="77777777" w:rsidR="00D32072" w:rsidRPr="00302FF6" w:rsidRDefault="00D32072" w:rsidP="00002591">
            <w:pPr>
              <w:jc w:val="center"/>
              <w:rPr>
                <w:b/>
                <w:bCs/>
                <w:sz w:val="22"/>
                <w:szCs w:val="22"/>
              </w:rPr>
            </w:pPr>
            <w:r w:rsidRPr="00302FF6">
              <w:rPr>
                <w:b/>
                <w:bCs/>
                <w:sz w:val="22"/>
                <w:szCs w:val="22"/>
              </w:rPr>
              <w:t>CO4</w:t>
            </w:r>
          </w:p>
        </w:tc>
        <w:tc>
          <w:tcPr>
            <w:tcW w:w="9820" w:type="dxa"/>
          </w:tcPr>
          <w:p w14:paraId="2B16683C" w14:textId="77777777" w:rsidR="00D32072" w:rsidRPr="0051318C" w:rsidRDefault="00D32072" w:rsidP="00002591">
            <w:pPr>
              <w:rPr>
                <w:sz w:val="22"/>
                <w:szCs w:val="22"/>
              </w:rPr>
            </w:pPr>
            <w:r w:rsidRPr="002C50B6">
              <w:t xml:space="preserve">Perform inventory optimization by identifying the main inputs that affect the inventory level, perform inventory optimization, and set inventory targets </w:t>
            </w:r>
          </w:p>
        </w:tc>
      </w:tr>
      <w:tr w:rsidR="00D32072" w14:paraId="7A576317" w14:textId="77777777" w:rsidTr="00F94208">
        <w:trPr>
          <w:trHeight w:val="283"/>
        </w:trPr>
        <w:tc>
          <w:tcPr>
            <w:tcW w:w="670" w:type="dxa"/>
          </w:tcPr>
          <w:p w14:paraId="221F9E49" w14:textId="77777777" w:rsidR="00D32072" w:rsidRPr="00302FF6" w:rsidRDefault="00D32072" w:rsidP="00002591">
            <w:pPr>
              <w:jc w:val="center"/>
              <w:rPr>
                <w:b/>
                <w:bCs/>
                <w:sz w:val="22"/>
                <w:szCs w:val="22"/>
              </w:rPr>
            </w:pPr>
            <w:r w:rsidRPr="00302FF6">
              <w:rPr>
                <w:b/>
                <w:bCs/>
                <w:sz w:val="22"/>
                <w:szCs w:val="22"/>
              </w:rPr>
              <w:t>CO5</w:t>
            </w:r>
          </w:p>
        </w:tc>
        <w:tc>
          <w:tcPr>
            <w:tcW w:w="9820" w:type="dxa"/>
          </w:tcPr>
          <w:p w14:paraId="32080FEA" w14:textId="77777777" w:rsidR="00D32072" w:rsidRPr="0051318C" w:rsidRDefault="00D32072" w:rsidP="00002591">
            <w:pPr>
              <w:rPr>
                <w:sz w:val="22"/>
                <w:szCs w:val="22"/>
              </w:rPr>
            </w:pPr>
            <w:r w:rsidRPr="002C50B6">
              <w:t xml:space="preserve">Evaluate a variety of business constraints and inputs in Supply Planning, and develop a realistic constrained model to optimize Master Production Schedule </w:t>
            </w:r>
          </w:p>
        </w:tc>
      </w:tr>
      <w:tr w:rsidR="00D32072" w14:paraId="67EC8708" w14:textId="77777777" w:rsidTr="00F94208">
        <w:trPr>
          <w:trHeight w:val="283"/>
        </w:trPr>
        <w:tc>
          <w:tcPr>
            <w:tcW w:w="670" w:type="dxa"/>
          </w:tcPr>
          <w:p w14:paraId="05815674" w14:textId="77777777" w:rsidR="00D32072" w:rsidRPr="00302FF6" w:rsidRDefault="00D32072" w:rsidP="00002591">
            <w:pPr>
              <w:jc w:val="center"/>
              <w:rPr>
                <w:b/>
                <w:bCs/>
                <w:sz w:val="22"/>
                <w:szCs w:val="22"/>
              </w:rPr>
            </w:pPr>
            <w:r w:rsidRPr="00302FF6">
              <w:rPr>
                <w:b/>
                <w:bCs/>
                <w:sz w:val="22"/>
                <w:szCs w:val="22"/>
              </w:rPr>
              <w:t>CO6</w:t>
            </w:r>
          </w:p>
        </w:tc>
        <w:tc>
          <w:tcPr>
            <w:tcW w:w="9820" w:type="dxa"/>
          </w:tcPr>
          <w:p w14:paraId="4DDE6599" w14:textId="77777777" w:rsidR="00D32072" w:rsidRPr="0051318C" w:rsidRDefault="00D32072" w:rsidP="00002591">
            <w:pPr>
              <w:rPr>
                <w:sz w:val="22"/>
                <w:szCs w:val="22"/>
              </w:rPr>
            </w:pPr>
            <w:r w:rsidRPr="002C50B6">
              <w:t>Assess various cost drivers for supply chain network, and develop a realistic model to optimize supply chain network to minimize the total delivered costs</w:t>
            </w:r>
          </w:p>
        </w:tc>
      </w:tr>
    </w:tbl>
    <w:p w14:paraId="78051FAF"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70050D3F" w14:textId="77777777" w:rsidTr="00E56E00">
        <w:trPr>
          <w:jc w:val="center"/>
        </w:trPr>
        <w:tc>
          <w:tcPr>
            <w:tcW w:w="6385" w:type="dxa"/>
            <w:gridSpan w:val="8"/>
          </w:tcPr>
          <w:p w14:paraId="779D7E59"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5B7CFD0C" w14:textId="77777777" w:rsidTr="00E56E00">
        <w:trPr>
          <w:jc w:val="center"/>
        </w:trPr>
        <w:tc>
          <w:tcPr>
            <w:tcW w:w="1140" w:type="dxa"/>
          </w:tcPr>
          <w:p w14:paraId="0CDA1FE7"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270697B1" w14:textId="77777777" w:rsidR="00D32072" w:rsidRPr="0051318C" w:rsidRDefault="00D32072" w:rsidP="00D54806">
            <w:pPr>
              <w:jc w:val="center"/>
              <w:rPr>
                <w:b/>
                <w:sz w:val="22"/>
                <w:szCs w:val="22"/>
              </w:rPr>
            </w:pPr>
            <w:r w:rsidRPr="0051318C">
              <w:rPr>
                <w:b/>
                <w:sz w:val="22"/>
                <w:szCs w:val="22"/>
              </w:rPr>
              <w:t>R</w:t>
            </w:r>
          </w:p>
        </w:tc>
        <w:tc>
          <w:tcPr>
            <w:tcW w:w="708" w:type="dxa"/>
          </w:tcPr>
          <w:p w14:paraId="42F632AC" w14:textId="77777777" w:rsidR="00D32072" w:rsidRPr="0051318C" w:rsidRDefault="00D32072" w:rsidP="00D54806">
            <w:pPr>
              <w:jc w:val="center"/>
              <w:rPr>
                <w:b/>
                <w:sz w:val="22"/>
                <w:szCs w:val="22"/>
              </w:rPr>
            </w:pPr>
            <w:r w:rsidRPr="0051318C">
              <w:rPr>
                <w:b/>
                <w:sz w:val="22"/>
                <w:szCs w:val="22"/>
              </w:rPr>
              <w:t>U</w:t>
            </w:r>
          </w:p>
        </w:tc>
        <w:tc>
          <w:tcPr>
            <w:tcW w:w="709" w:type="dxa"/>
          </w:tcPr>
          <w:p w14:paraId="7A02D45C" w14:textId="77777777" w:rsidR="00D32072" w:rsidRPr="0051318C" w:rsidRDefault="00D32072" w:rsidP="00D54806">
            <w:pPr>
              <w:jc w:val="center"/>
              <w:rPr>
                <w:b/>
                <w:sz w:val="22"/>
                <w:szCs w:val="22"/>
              </w:rPr>
            </w:pPr>
            <w:r w:rsidRPr="0051318C">
              <w:rPr>
                <w:b/>
                <w:sz w:val="22"/>
                <w:szCs w:val="22"/>
              </w:rPr>
              <w:t>A</w:t>
            </w:r>
          </w:p>
        </w:tc>
        <w:tc>
          <w:tcPr>
            <w:tcW w:w="709" w:type="dxa"/>
          </w:tcPr>
          <w:p w14:paraId="5999D27E" w14:textId="77777777" w:rsidR="00D32072" w:rsidRPr="0051318C" w:rsidRDefault="00D32072" w:rsidP="00D54806">
            <w:pPr>
              <w:jc w:val="center"/>
              <w:rPr>
                <w:b/>
                <w:sz w:val="22"/>
                <w:szCs w:val="22"/>
              </w:rPr>
            </w:pPr>
            <w:r w:rsidRPr="0051318C">
              <w:rPr>
                <w:b/>
                <w:sz w:val="22"/>
                <w:szCs w:val="22"/>
              </w:rPr>
              <w:t>An</w:t>
            </w:r>
          </w:p>
        </w:tc>
        <w:tc>
          <w:tcPr>
            <w:tcW w:w="709" w:type="dxa"/>
          </w:tcPr>
          <w:p w14:paraId="7D2D1C63" w14:textId="77777777" w:rsidR="00D32072" w:rsidRPr="0051318C" w:rsidRDefault="00D32072" w:rsidP="00D54806">
            <w:pPr>
              <w:jc w:val="center"/>
              <w:rPr>
                <w:b/>
                <w:sz w:val="22"/>
                <w:szCs w:val="22"/>
              </w:rPr>
            </w:pPr>
            <w:r w:rsidRPr="0051318C">
              <w:rPr>
                <w:b/>
                <w:sz w:val="22"/>
                <w:szCs w:val="22"/>
              </w:rPr>
              <w:t>E</w:t>
            </w:r>
          </w:p>
        </w:tc>
        <w:tc>
          <w:tcPr>
            <w:tcW w:w="708" w:type="dxa"/>
          </w:tcPr>
          <w:p w14:paraId="46A70264" w14:textId="77777777" w:rsidR="00D32072" w:rsidRPr="0051318C" w:rsidRDefault="00D32072" w:rsidP="00D54806">
            <w:pPr>
              <w:jc w:val="center"/>
              <w:rPr>
                <w:b/>
                <w:sz w:val="22"/>
                <w:szCs w:val="22"/>
              </w:rPr>
            </w:pPr>
            <w:r w:rsidRPr="0051318C">
              <w:rPr>
                <w:b/>
                <w:sz w:val="22"/>
                <w:szCs w:val="22"/>
              </w:rPr>
              <w:t>C</w:t>
            </w:r>
          </w:p>
        </w:tc>
        <w:tc>
          <w:tcPr>
            <w:tcW w:w="993" w:type="dxa"/>
          </w:tcPr>
          <w:p w14:paraId="10139D0F" w14:textId="77777777" w:rsidR="00D32072" w:rsidRPr="0051318C" w:rsidRDefault="00D32072" w:rsidP="00D54806">
            <w:pPr>
              <w:jc w:val="center"/>
              <w:rPr>
                <w:b/>
                <w:sz w:val="22"/>
                <w:szCs w:val="22"/>
              </w:rPr>
            </w:pPr>
            <w:r w:rsidRPr="0051318C">
              <w:rPr>
                <w:b/>
                <w:sz w:val="22"/>
                <w:szCs w:val="22"/>
              </w:rPr>
              <w:t>Total</w:t>
            </w:r>
          </w:p>
        </w:tc>
      </w:tr>
      <w:tr w:rsidR="00D32072" w:rsidRPr="0051318C" w14:paraId="6A36B753" w14:textId="77777777" w:rsidTr="009B7699">
        <w:trPr>
          <w:jc w:val="center"/>
        </w:trPr>
        <w:tc>
          <w:tcPr>
            <w:tcW w:w="1140" w:type="dxa"/>
          </w:tcPr>
          <w:p w14:paraId="6504A2D4"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7DE78750" w14:textId="77777777" w:rsidR="00D32072" w:rsidRPr="0051318C" w:rsidRDefault="00D32072" w:rsidP="009B7699">
            <w:pPr>
              <w:jc w:val="center"/>
              <w:rPr>
                <w:sz w:val="22"/>
                <w:szCs w:val="22"/>
              </w:rPr>
            </w:pPr>
            <w:r>
              <w:rPr>
                <w:sz w:val="22"/>
                <w:szCs w:val="22"/>
              </w:rPr>
              <w:t>-</w:t>
            </w:r>
          </w:p>
        </w:tc>
        <w:tc>
          <w:tcPr>
            <w:tcW w:w="708" w:type="dxa"/>
          </w:tcPr>
          <w:p w14:paraId="363F0245" w14:textId="77777777" w:rsidR="00D32072" w:rsidRPr="0051318C" w:rsidRDefault="00D32072" w:rsidP="009B7699">
            <w:pPr>
              <w:jc w:val="center"/>
              <w:rPr>
                <w:sz w:val="22"/>
                <w:szCs w:val="22"/>
              </w:rPr>
            </w:pPr>
            <w:r>
              <w:rPr>
                <w:sz w:val="22"/>
                <w:szCs w:val="22"/>
              </w:rPr>
              <w:t>13</w:t>
            </w:r>
          </w:p>
        </w:tc>
        <w:tc>
          <w:tcPr>
            <w:tcW w:w="709" w:type="dxa"/>
          </w:tcPr>
          <w:p w14:paraId="2A46F4CC" w14:textId="77777777" w:rsidR="00D32072" w:rsidRPr="0051318C" w:rsidRDefault="00D32072" w:rsidP="009B7699">
            <w:pPr>
              <w:jc w:val="center"/>
              <w:rPr>
                <w:sz w:val="22"/>
                <w:szCs w:val="22"/>
              </w:rPr>
            </w:pPr>
            <w:r>
              <w:rPr>
                <w:sz w:val="22"/>
                <w:szCs w:val="22"/>
              </w:rPr>
              <w:t>1</w:t>
            </w:r>
          </w:p>
        </w:tc>
        <w:tc>
          <w:tcPr>
            <w:tcW w:w="709" w:type="dxa"/>
          </w:tcPr>
          <w:p w14:paraId="7F2A06E1" w14:textId="77777777" w:rsidR="00D32072" w:rsidRPr="0051318C" w:rsidRDefault="00D32072" w:rsidP="009B7699">
            <w:pPr>
              <w:jc w:val="center"/>
              <w:rPr>
                <w:sz w:val="22"/>
                <w:szCs w:val="22"/>
              </w:rPr>
            </w:pPr>
            <w:r>
              <w:rPr>
                <w:sz w:val="22"/>
                <w:szCs w:val="22"/>
              </w:rPr>
              <w:t>15</w:t>
            </w:r>
          </w:p>
        </w:tc>
        <w:tc>
          <w:tcPr>
            <w:tcW w:w="709" w:type="dxa"/>
          </w:tcPr>
          <w:p w14:paraId="0A56DE9A" w14:textId="77777777" w:rsidR="00D32072" w:rsidRPr="0051318C" w:rsidRDefault="00D32072" w:rsidP="009B7699">
            <w:pPr>
              <w:jc w:val="center"/>
              <w:rPr>
                <w:sz w:val="22"/>
                <w:szCs w:val="22"/>
              </w:rPr>
            </w:pPr>
            <w:r>
              <w:rPr>
                <w:sz w:val="22"/>
                <w:szCs w:val="22"/>
              </w:rPr>
              <w:t>-</w:t>
            </w:r>
          </w:p>
        </w:tc>
        <w:tc>
          <w:tcPr>
            <w:tcW w:w="708" w:type="dxa"/>
          </w:tcPr>
          <w:p w14:paraId="41A66CF9" w14:textId="77777777" w:rsidR="00D32072" w:rsidRPr="0051318C" w:rsidRDefault="00D32072" w:rsidP="009B7699">
            <w:pPr>
              <w:jc w:val="center"/>
              <w:rPr>
                <w:sz w:val="22"/>
                <w:szCs w:val="22"/>
              </w:rPr>
            </w:pPr>
            <w:r>
              <w:rPr>
                <w:sz w:val="22"/>
                <w:szCs w:val="22"/>
              </w:rPr>
              <w:t>-</w:t>
            </w:r>
          </w:p>
        </w:tc>
        <w:tc>
          <w:tcPr>
            <w:tcW w:w="993" w:type="dxa"/>
          </w:tcPr>
          <w:p w14:paraId="28AF5AAF" w14:textId="77777777" w:rsidR="00D32072" w:rsidRPr="0051318C" w:rsidRDefault="00D32072" w:rsidP="009B7699">
            <w:pPr>
              <w:jc w:val="center"/>
              <w:rPr>
                <w:sz w:val="22"/>
                <w:szCs w:val="22"/>
              </w:rPr>
            </w:pPr>
            <w:r>
              <w:rPr>
                <w:sz w:val="22"/>
                <w:szCs w:val="22"/>
              </w:rPr>
              <w:t>29</w:t>
            </w:r>
          </w:p>
        </w:tc>
      </w:tr>
      <w:tr w:rsidR="00D32072" w:rsidRPr="0051318C" w14:paraId="6658576C" w14:textId="77777777" w:rsidTr="009B7699">
        <w:trPr>
          <w:jc w:val="center"/>
        </w:trPr>
        <w:tc>
          <w:tcPr>
            <w:tcW w:w="1140" w:type="dxa"/>
          </w:tcPr>
          <w:p w14:paraId="5023DD7E"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0AF50BA9" w14:textId="77777777" w:rsidR="00D32072" w:rsidRPr="0051318C" w:rsidRDefault="00D32072" w:rsidP="009B7699">
            <w:pPr>
              <w:jc w:val="center"/>
              <w:rPr>
                <w:sz w:val="22"/>
                <w:szCs w:val="22"/>
              </w:rPr>
            </w:pPr>
            <w:r>
              <w:rPr>
                <w:sz w:val="22"/>
                <w:szCs w:val="22"/>
              </w:rPr>
              <w:t>-</w:t>
            </w:r>
          </w:p>
        </w:tc>
        <w:tc>
          <w:tcPr>
            <w:tcW w:w="708" w:type="dxa"/>
          </w:tcPr>
          <w:p w14:paraId="75CD008C" w14:textId="77777777" w:rsidR="00D32072" w:rsidRPr="0051318C" w:rsidRDefault="00D32072" w:rsidP="009B7699">
            <w:pPr>
              <w:jc w:val="center"/>
              <w:rPr>
                <w:sz w:val="22"/>
                <w:szCs w:val="22"/>
              </w:rPr>
            </w:pPr>
            <w:r>
              <w:rPr>
                <w:sz w:val="22"/>
                <w:szCs w:val="22"/>
              </w:rPr>
              <w:t>16</w:t>
            </w:r>
          </w:p>
        </w:tc>
        <w:tc>
          <w:tcPr>
            <w:tcW w:w="709" w:type="dxa"/>
          </w:tcPr>
          <w:p w14:paraId="549AF6DD" w14:textId="77777777" w:rsidR="00D32072" w:rsidRPr="0051318C" w:rsidRDefault="00D32072" w:rsidP="009B7699">
            <w:pPr>
              <w:jc w:val="center"/>
              <w:rPr>
                <w:sz w:val="22"/>
                <w:szCs w:val="22"/>
              </w:rPr>
            </w:pPr>
            <w:r>
              <w:rPr>
                <w:sz w:val="22"/>
                <w:szCs w:val="22"/>
              </w:rPr>
              <w:t>1</w:t>
            </w:r>
          </w:p>
        </w:tc>
        <w:tc>
          <w:tcPr>
            <w:tcW w:w="709" w:type="dxa"/>
          </w:tcPr>
          <w:p w14:paraId="57FD6DCD" w14:textId="77777777" w:rsidR="00D32072" w:rsidRPr="0051318C" w:rsidRDefault="00D32072" w:rsidP="009B7699">
            <w:pPr>
              <w:jc w:val="center"/>
              <w:rPr>
                <w:sz w:val="22"/>
                <w:szCs w:val="22"/>
              </w:rPr>
            </w:pPr>
            <w:r>
              <w:rPr>
                <w:sz w:val="22"/>
                <w:szCs w:val="22"/>
              </w:rPr>
              <w:t>-</w:t>
            </w:r>
          </w:p>
        </w:tc>
        <w:tc>
          <w:tcPr>
            <w:tcW w:w="709" w:type="dxa"/>
          </w:tcPr>
          <w:p w14:paraId="306A326E" w14:textId="77777777" w:rsidR="00D32072" w:rsidRPr="0051318C" w:rsidRDefault="00D32072" w:rsidP="009B7699">
            <w:pPr>
              <w:jc w:val="center"/>
              <w:rPr>
                <w:sz w:val="22"/>
                <w:szCs w:val="22"/>
              </w:rPr>
            </w:pPr>
            <w:r>
              <w:rPr>
                <w:sz w:val="22"/>
                <w:szCs w:val="22"/>
              </w:rPr>
              <w:t>-</w:t>
            </w:r>
          </w:p>
        </w:tc>
        <w:tc>
          <w:tcPr>
            <w:tcW w:w="708" w:type="dxa"/>
          </w:tcPr>
          <w:p w14:paraId="751D8172" w14:textId="77777777" w:rsidR="00D32072" w:rsidRPr="0051318C" w:rsidRDefault="00D32072" w:rsidP="009B7699">
            <w:pPr>
              <w:jc w:val="center"/>
              <w:rPr>
                <w:sz w:val="22"/>
                <w:szCs w:val="22"/>
              </w:rPr>
            </w:pPr>
            <w:r>
              <w:rPr>
                <w:sz w:val="22"/>
                <w:szCs w:val="22"/>
              </w:rPr>
              <w:t>-</w:t>
            </w:r>
          </w:p>
        </w:tc>
        <w:tc>
          <w:tcPr>
            <w:tcW w:w="993" w:type="dxa"/>
          </w:tcPr>
          <w:p w14:paraId="07FBEA4E" w14:textId="77777777" w:rsidR="00D32072" w:rsidRPr="0051318C" w:rsidRDefault="00D32072" w:rsidP="009B7699">
            <w:pPr>
              <w:jc w:val="center"/>
              <w:rPr>
                <w:sz w:val="22"/>
                <w:szCs w:val="22"/>
              </w:rPr>
            </w:pPr>
            <w:r>
              <w:rPr>
                <w:sz w:val="22"/>
                <w:szCs w:val="22"/>
              </w:rPr>
              <w:t>17</w:t>
            </w:r>
          </w:p>
        </w:tc>
      </w:tr>
      <w:tr w:rsidR="00D32072" w:rsidRPr="0051318C" w14:paraId="4AD23009" w14:textId="77777777" w:rsidTr="009B7699">
        <w:trPr>
          <w:jc w:val="center"/>
        </w:trPr>
        <w:tc>
          <w:tcPr>
            <w:tcW w:w="1140" w:type="dxa"/>
          </w:tcPr>
          <w:p w14:paraId="661EC710"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45C7A22E" w14:textId="77777777" w:rsidR="00D32072" w:rsidRPr="0051318C" w:rsidRDefault="00D32072" w:rsidP="009B7699">
            <w:pPr>
              <w:jc w:val="center"/>
              <w:rPr>
                <w:sz w:val="22"/>
                <w:szCs w:val="22"/>
              </w:rPr>
            </w:pPr>
            <w:r>
              <w:rPr>
                <w:sz w:val="22"/>
                <w:szCs w:val="22"/>
              </w:rPr>
              <w:t>3</w:t>
            </w:r>
          </w:p>
        </w:tc>
        <w:tc>
          <w:tcPr>
            <w:tcW w:w="708" w:type="dxa"/>
          </w:tcPr>
          <w:p w14:paraId="16A591BC" w14:textId="77777777" w:rsidR="00D32072" w:rsidRPr="0051318C" w:rsidRDefault="00D32072" w:rsidP="009B7699">
            <w:pPr>
              <w:jc w:val="center"/>
              <w:rPr>
                <w:sz w:val="22"/>
                <w:szCs w:val="22"/>
              </w:rPr>
            </w:pPr>
            <w:r>
              <w:rPr>
                <w:sz w:val="22"/>
                <w:szCs w:val="22"/>
              </w:rPr>
              <w:t>14</w:t>
            </w:r>
          </w:p>
        </w:tc>
        <w:tc>
          <w:tcPr>
            <w:tcW w:w="709" w:type="dxa"/>
          </w:tcPr>
          <w:p w14:paraId="68D496A9" w14:textId="77777777" w:rsidR="00D32072" w:rsidRPr="0051318C" w:rsidRDefault="00D32072" w:rsidP="009B7699">
            <w:pPr>
              <w:jc w:val="center"/>
              <w:rPr>
                <w:sz w:val="22"/>
                <w:szCs w:val="22"/>
              </w:rPr>
            </w:pPr>
            <w:r>
              <w:rPr>
                <w:sz w:val="22"/>
                <w:szCs w:val="22"/>
              </w:rPr>
              <w:t>-</w:t>
            </w:r>
          </w:p>
        </w:tc>
        <w:tc>
          <w:tcPr>
            <w:tcW w:w="709" w:type="dxa"/>
          </w:tcPr>
          <w:p w14:paraId="3EA4C888" w14:textId="77777777" w:rsidR="00D32072" w:rsidRPr="0051318C" w:rsidRDefault="00D32072" w:rsidP="009B7699">
            <w:pPr>
              <w:jc w:val="center"/>
              <w:rPr>
                <w:sz w:val="22"/>
                <w:szCs w:val="22"/>
              </w:rPr>
            </w:pPr>
            <w:r>
              <w:rPr>
                <w:sz w:val="22"/>
                <w:szCs w:val="22"/>
              </w:rPr>
              <w:t>-</w:t>
            </w:r>
          </w:p>
        </w:tc>
        <w:tc>
          <w:tcPr>
            <w:tcW w:w="709" w:type="dxa"/>
          </w:tcPr>
          <w:p w14:paraId="52ADDBE7" w14:textId="77777777" w:rsidR="00D32072" w:rsidRPr="0051318C" w:rsidRDefault="00D32072" w:rsidP="009B7699">
            <w:pPr>
              <w:jc w:val="center"/>
              <w:rPr>
                <w:sz w:val="22"/>
                <w:szCs w:val="22"/>
              </w:rPr>
            </w:pPr>
            <w:r>
              <w:rPr>
                <w:sz w:val="22"/>
                <w:szCs w:val="22"/>
              </w:rPr>
              <w:t>-</w:t>
            </w:r>
          </w:p>
        </w:tc>
        <w:tc>
          <w:tcPr>
            <w:tcW w:w="708" w:type="dxa"/>
          </w:tcPr>
          <w:p w14:paraId="72DA063B" w14:textId="77777777" w:rsidR="00D32072" w:rsidRPr="0051318C" w:rsidRDefault="00D32072" w:rsidP="009B7699">
            <w:pPr>
              <w:jc w:val="center"/>
              <w:rPr>
                <w:sz w:val="22"/>
                <w:szCs w:val="22"/>
              </w:rPr>
            </w:pPr>
            <w:r>
              <w:rPr>
                <w:sz w:val="22"/>
                <w:szCs w:val="22"/>
              </w:rPr>
              <w:t>-</w:t>
            </w:r>
          </w:p>
        </w:tc>
        <w:tc>
          <w:tcPr>
            <w:tcW w:w="993" w:type="dxa"/>
          </w:tcPr>
          <w:p w14:paraId="312DF30E" w14:textId="77777777" w:rsidR="00D32072" w:rsidRPr="0051318C" w:rsidRDefault="00D32072" w:rsidP="009B7699">
            <w:pPr>
              <w:jc w:val="center"/>
              <w:rPr>
                <w:sz w:val="22"/>
                <w:szCs w:val="22"/>
              </w:rPr>
            </w:pPr>
            <w:r>
              <w:rPr>
                <w:sz w:val="22"/>
                <w:szCs w:val="22"/>
              </w:rPr>
              <w:t>17</w:t>
            </w:r>
          </w:p>
        </w:tc>
      </w:tr>
      <w:tr w:rsidR="00D32072" w:rsidRPr="0051318C" w14:paraId="3AD7A6CD" w14:textId="77777777" w:rsidTr="009B7699">
        <w:trPr>
          <w:jc w:val="center"/>
        </w:trPr>
        <w:tc>
          <w:tcPr>
            <w:tcW w:w="1140" w:type="dxa"/>
          </w:tcPr>
          <w:p w14:paraId="7C899BD6"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462C6763" w14:textId="77777777" w:rsidR="00D32072" w:rsidRPr="0051318C" w:rsidRDefault="00D32072" w:rsidP="009B7699">
            <w:pPr>
              <w:jc w:val="center"/>
              <w:rPr>
                <w:sz w:val="22"/>
                <w:szCs w:val="22"/>
              </w:rPr>
            </w:pPr>
            <w:r>
              <w:rPr>
                <w:sz w:val="22"/>
                <w:szCs w:val="22"/>
              </w:rPr>
              <w:t>-</w:t>
            </w:r>
          </w:p>
        </w:tc>
        <w:tc>
          <w:tcPr>
            <w:tcW w:w="708" w:type="dxa"/>
          </w:tcPr>
          <w:p w14:paraId="30872A8A" w14:textId="77777777" w:rsidR="00D32072" w:rsidRPr="0051318C" w:rsidRDefault="00D32072" w:rsidP="009B7699">
            <w:pPr>
              <w:jc w:val="center"/>
              <w:rPr>
                <w:sz w:val="22"/>
                <w:szCs w:val="22"/>
              </w:rPr>
            </w:pPr>
            <w:r>
              <w:rPr>
                <w:sz w:val="22"/>
                <w:szCs w:val="22"/>
              </w:rPr>
              <w:t>17</w:t>
            </w:r>
          </w:p>
        </w:tc>
        <w:tc>
          <w:tcPr>
            <w:tcW w:w="709" w:type="dxa"/>
          </w:tcPr>
          <w:p w14:paraId="4C77C759" w14:textId="77777777" w:rsidR="00D32072" w:rsidRPr="0051318C" w:rsidRDefault="00D32072" w:rsidP="009B7699">
            <w:pPr>
              <w:jc w:val="center"/>
              <w:rPr>
                <w:sz w:val="22"/>
                <w:szCs w:val="22"/>
              </w:rPr>
            </w:pPr>
            <w:r>
              <w:rPr>
                <w:sz w:val="22"/>
                <w:szCs w:val="22"/>
              </w:rPr>
              <w:t>12</w:t>
            </w:r>
          </w:p>
        </w:tc>
        <w:tc>
          <w:tcPr>
            <w:tcW w:w="709" w:type="dxa"/>
          </w:tcPr>
          <w:p w14:paraId="2A278BA8" w14:textId="77777777" w:rsidR="00D32072" w:rsidRPr="0051318C" w:rsidRDefault="00D32072" w:rsidP="009B7699">
            <w:pPr>
              <w:jc w:val="center"/>
              <w:rPr>
                <w:sz w:val="22"/>
                <w:szCs w:val="22"/>
              </w:rPr>
            </w:pPr>
            <w:r>
              <w:rPr>
                <w:sz w:val="22"/>
                <w:szCs w:val="22"/>
              </w:rPr>
              <w:t>-</w:t>
            </w:r>
          </w:p>
        </w:tc>
        <w:tc>
          <w:tcPr>
            <w:tcW w:w="709" w:type="dxa"/>
          </w:tcPr>
          <w:p w14:paraId="4A257C34" w14:textId="77777777" w:rsidR="00D32072" w:rsidRPr="0051318C" w:rsidRDefault="00D32072" w:rsidP="009B7699">
            <w:pPr>
              <w:jc w:val="center"/>
              <w:rPr>
                <w:sz w:val="22"/>
                <w:szCs w:val="22"/>
              </w:rPr>
            </w:pPr>
            <w:r>
              <w:rPr>
                <w:sz w:val="22"/>
                <w:szCs w:val="22"/>
              </w:rPr>
              <w:t>-</w:t>
            </w:r>
          </w:p>
        </w:tc>
        <w:tc>
          <w:tcPr>
            <w:tcW w:w="708" w:type="dxa"/>
          </w:tcPr>
          <w:p w14:paraId="1B1ABE5F" w14:textId="77777777" w:rsidR="00D32072" w:rsidRPr="0051318C" w:rsidRDefault="00D32072" w:rsidP="009B7699">
            <w:pPr>
              <w:jc w:val="center"/>
              <w:rPr>
                <w:sz w:val="22"/>
                <w:szCs w:val="22"/>
              </w:rPr>
            </w:pPr>
            <w:r>
              <w:rPr>
                <w:sz w:val="22"/>
                <w:szCs w:val="22"/>
              </w:rPr>
              <w:t>-</w:t>
            </w:r>
          </w:p>
        </w:tc>
        <w:tc>
          <w:tcPr>
            <w:tcW w:w="993" w:type="dxa"/>
          </w:tcPr>
          <w:p w14:paraId="6C05F011" w14:textId="77777777" w:rsidR="00D32072" w:rsidRPr="0051318C" w:rsidRDefault="00D32072" w:rsidP="009B7699">
            <w:pPr>
              <w:jc w:val="center"/>
              <w:rPr>
                <w:sz w:val="22"/>
                <w:szCs w:val="22"/>
              </w:rPr>
            </w:pPr>
            <w:r>
              <w:rPr>
                <w:sz w:val="22"/>
                <w:szCs w:val="22"/>
              </w:rPr>
              <w:t>29</w:t>
            </w:r>
          </w:p>
        </w:tc>
      </w:tr>
      <w:tr w:rsidR="00D32072" w:rsidRPr="0051318C" w14:paraId="327A453B" w14:textId="77777777" w:rsidTr="009B7699">
        <w:trPr>
          <w:jc w:val="center"/>
        </w:trPr>
        <w:tc>
          <w:tcPr>
            <w:tcW w:w="1140" w:type="dxa"/>
          </w:tcPr>
          <w:p w14:paraId="7E26CC3A"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3175D165" w14:textId="77777777" w:rsidR="00D32072" w:rsidRPr="0051318C" w:rsidRDefault="00D32072" w:rsidP="009B7699">
            <w:pPr>
              <w:jc w:val="center"/>
              <w:rPr>
                <w:sz w:val="22"/>
                <w:szCs w:val="22"/>
              </w:rPr>
            </w:pPr>
            <w:r>
              <w:rPr>
                <w:sz w:val="22"/>
                <w:szCs w:val="22"/>
              </w:rPr>
              <w:t>1</w:t>
            </w:r>
          </w:p>
        </w:tc>
        <w:tc>
          <w:tcPr>
            <w:tcW w:w="708" w:type="dxa"/>
          </w:tcPr>
          <w:p w14:paraId="0FEEE124" w14:textId="77777777" w:rsidR="00D32072" w:rsidRPr="0051318C" w:rsidRDefault="00D32072" w:rsidP="009B7699">
            <w:pPr>
              <w:jc w:val="center"/>
              <w:rPr>
                <w:sz w:val="22"/>
                <w:szCs w:val="22"/>
              </w:rPr>
            </w:pPr>
            <w:r>
              <w:rPr>
                <w:sz w:val="22"/>
                <w:szCs w:val="22"/>
              </w:rPr>
              <w:t>12</w:t>
            </w:r>
          </w:p>
        </w:tc>
        <w:tc>
          <w:tcPr>
            <w:tcW w:w="709" w:type="dxa"/>
          </w:tcPr>
          <w:p w14:paraId="5A3FE690" w14:textId="77777777" w:rsidR="00D32072" w:rsidRPr="0051318C" w:rsidRDefault="00D32072" w:rsidP="009B7699">
            <w:pPr>
              <w:jc w:val="center"/>
              <w:rPr>
                <w:sz w:val="22"/>
                <w:szCs w:val="22"/>
              </w:rPr>
            </w:pPr>
            <w:r>
              <w:rPr>
                <w:sz w:val="22"/>
                <w:szCs w:val="22"/>
              </w:rPr>
              <w:t>-</w:t>
            </w:r>
          </w:p>
        </w:tc>
        <w:tc>
          <w:tcPr>
            <w:tcW w:w="709" w:type="dxa"/>
          </w:tcPr>
          <w:p w14:paraId="607CFCE6" w14:textId="77777777" w:rsidR="00D32072" w:rsidRPr="0051318C" w:rsidRDefault="00D32072" w:rsidP="009B7699">
            <w:pPr>
              <w:jc w:val="center"/>
              <w:rPr>
                <w:sz w:val="22"/>
                <w:szCs w:val="22"/>
              </w:rPr>
            </w:pPr>
            <w:r>
              <w:rPr>
                <w:sz w:val="22"/>
                <w:szCs w:val="22"/>
              </w:rPr>
              <w:t>3</w:t>
            </w:r>
          </w:p>
        </w:tc>
        <w:tc>
          <w:tcPr>
            <w:tcW w:w="709" w:type="dxa"/>
          </w:tcPr>
          <w:p w14:paraId="35FEF48C" w14:textId="77777777" w:rsidR="00D32072" w:rsidRPr="0051318C" w:rsidRDefault="00D32072" w:rsidP="009B7699">
            <w:pPr>
              <w:jc w:val="center"/>
              <w:rPr>
                <w:sz w:val="22"/>
                <w:szCs w:val="22"/>
              </w:rPr>
            </w:pPr>
            <w:r>
              <w:rPr>
                <w:sz w:val="22"/>
                <w:szCs w:val="22"/>
              </w:rPr>
              <w:t>-</w:t>
            </w:r>
          </w:p>
        </w:tc>
        <w:tc>
          <w:tcPr>
            <w:tcW w:w="708" w:type="dxa"/>
          </w:tcPr>
          <w:p w14:paraId="10F87568" w14:textId="77777777" w:rsidR="00D32072" w:rsidRPr="0051318C" w:rsidRDefault="00D32072" w:rsidP="009B7699">
            <w:pPr>
              <w:jc w:val="center"/>
              <w:rPr>
                <w:sz w:val="22"/>
                <w:szCs w:val="22"/>
              </w:rPr>
            </w:pPr>
            <w:r>
              <w:rPr>
                <w:sz w:val="22"/>
                <w:szCs w:val="22"/>
              </w:rPr>
              <w:t>-</w:t>
            </w:r>
          </w:p>
        </w:tc>
        <w:tc>
          <w:tcPr>
            <w:tcW w:w="993" w:type="dxa"/>
          </w:tcPr>
          <w:p w14:paraId="26BCC264" w14:textId="77777777" w:rsidR="00D32072" w:rsidRPr="0051318C" w:rsidRDefault="00D32072" w:rsidP="009B7699">
            <w:pPr>
              <w:jc w:val="center"/>
              <w:rPr>
                <w:sz w:val="22"/>
                <w:szCs w:val="22"/>
              </w:rPr>
            </w:pPr>
            <w:r>
              <w:rPr>
                <w:sz w:val="22"/>
                <w:szCs w:val="22"/>
              </w:rPr>
              <w:t>16</w:t>
            </w:r>
          </w:p>
        </w:tc>
      </w:tr>
      <w:tr w:rsidR="00D32072" w:rsidRPr="0051318C" w14:paraId="252F6444" w14:textId="77777777" w:rsidTr="009B7699">
        <w:trPr>
          <w:jc w:val="center"/>
        </w:trPr>
        <w:tc>
          <w:tcPr>
            <w:tcW w:w="1140" w:type="dxa"/>
          </w:tcPr>
          <w:p w14:paraId="17BEA62D"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07F9D99A" w14:textId="77777777" w:rsidR="00D32072" w:rsidRPr="0051318C" w:rsidRDefault="00D32072" w:rsidP="009B7699">
            <w:pPr>
              <w:jc w:val="center"/>
              <w:rPr>
                <w:sz w:val="22"/>
                <w:szCs w:val="22"/>
              </w:rPr>
            </w:pPr>
            <w:r>
              <w:rPr>
                <w:sz w:val="22"/>
                <w:szCs w:val="22"/>
              </w:rPr>
              <w:t>-</w:t>
            </w:r>
          </w:p>
        </w:tc>
        <w:tc>
          <w:tcPr>
            <w:tcW w:w="708" w:type="dxa"/>
          </w:tcPr>
          <w:p w14:paraId="171DA6D7" w14:textId="77777777" w:rsidR="00D32072" w:rsidRPr="0051318C" w:rsidRDefault="00D32072" w:rsidP="009B7699">
            <w:pPr>
              <w:jc w:val="center"/>
              <w:rPr>
                <w:sz w:val="22"/>
                <w:szCs w:val="22"/>
              </w:rPr>
            </w:pPr>
            <w:r>
              <w:rPr>
                <w:sz w:val="22"/>
                <w:szCs w:val="22"/>
              </w:rPr>
              <w:t>13</w:t>
            </w:r>
          </w:p>
        </w:tc>
        <w:tc>
          <w:tcPr>
            <w:tcW w:w="709" w:type="dxa"/>
          </w:tcPr>
          <w:p w14:paraId="67963AEE" w14:textId="77777777" w:rsidR="00D32072" w:rsidRPr="0051318C" w:rsidRDefault="00D32072" w:rsidP="009B7699">
            <w:pPr>
              <w:jc w:val="center"/>
              <w:rPr>
                <w:sz w:val="22"/>
                <w:szCs w:val="22"/>
              </w:rPr>
            </w:pPr>
            <w:r>
              <w:rPr>
                <w:sz w:val="22"/>
                <w:szCs w:val="22"/>
              </w:rPr>
              <w:t>-</w:t>
            </w:r>
          </w:p>
        </w:tc>
        <w:tc>
          <w:tcPr>
            <w:tcW w:w="709" w:type="dxa"/>
          </w:tcPr>
          <w:p w14:paraId="095F987A" w14:textId="77777777" w:rsidR="00D32072" w:rsidRPr="0051318C" w:rsidRDefault="00D32072" w:rsidP="009B7699">
            <w:pPr>
              <w:jc w:val="center"/>
              <w:rPr>
                <w:sz w:val="22"/>
                <w:szCs w:val="22"/>
              </w:rPr>
            </w:pPr>
            <w:r>
              <w:rPr>
                <w:sz w:val="22"/>
                <w:szCs w:val="22"/>
              </w:rPr>
              <w:t>-</w:t>
            </w:r>
          </w:p>
        </w:tc>
        <w:tc>
          <w:tcPr>
            <w:tcW w:w="709" w:type="dxa"/>
          </w:tcPr>
          <w:p w14:paraId="336935E5" w14:textId="77777777" w:rsidR="00D32072" w:rsidRPr="0051318C" w:rsidRDefault="00D32072" w:rsidP="009B7699">
            <w:pPr>
              <w:jc w:val="center"/>
              <w:rPr>
                <w:sz w:val="22"/>
                <w:szCs w:val="22"/>
              </w:rPr>
            </w:pPr>
            <w:r>
              <w:rPr>
                <w:sz w:val="22"/>
                <w:szCs w:val="22"/>
              </w:rPr>
              <w:t>3</w:t>
            </w:r>
          </w:p>
        </w:tc>
        <w:tc>
          <w:tcPr>
            <w:tcW w:w="708" w:type="dxa"/>
          </w:tcPr>
          <w:p w14:paraId="66456728" w14:textId="77777777" w:rsidR="00D32072" w:rsidRPr="0051318C" w:rsidRDefault="00D32072" w:rsidP="009B7699">
            <w:pPr>
              <w:jc w:val="center"/>
              <w:rPr>
                <w:sz w:val="22"/>
                <w:szCs w:val="22"/>
              </w:rPr>
            </w:pPr>
            <w:r>
              <w:rPr>
                <w:sz w:val="22"/>
                <w:szCs w:val="22"/>
              </w:rPr>
              <w:t>-</w:t>
            </w:r>
          </w:p>
        </w:tc>
        <w:tc>
          <w:tcPr>
            <w:tcW w:w="993" w:type="dxa"/>
          </w:tcPr>
          <w:p w14:paraId="0F9368FD" w14:textId="77777777" w:rsidR="00D32072" w:rsidRPr="0051318C" w:rsidRDefault="00D32072" w:rsidP="009B7699">
            <w:pPr>
              <w:jc w:val="center"/>
              <w:rPr>
                <w:sz w:val="22"/>
                <w:szCs w:val="22"/>
              </w:rPr>
            </w:pPr>
            <w:r>
              <w:rPr>
                <w:sz w:val="22"/>
                <w:szCs w:val="22"/>
              </w:rPr>
              <w:t>16</w:t>
            </w:r>
          </w:p>
        </w:tc>
      </w:tr>
      <w:tr w:rsidR="00D32072" w:rsidRPr="0051318C" w14:paraId="1A6FDB7F" w14:textId="77777777" w:rsidTr="00E56E00">
        <w:trPr>
          <w:jc w:val="center"/>
        </w:trPr>
        <w:tc>
          <w:tcPr>
            <w:tcW w:w="5392" w:type="dxa"/>
            <w:gridSpan w:val="7"/>
          </w:tcPr>
          <w:p w14:paraId="26263A94" w14:textId="77777777" w:rsidR="00D32072" w:rsidRPr="0051318C" w:rsidRDefault="00D32072" w:rsidP="00D54806">
            <w:pPr>
              <w:rPr>
                <w:sz w:val="22"/>
                <w:szCs w:val="22"/>
              </w:rPr>
            </w:pPr>
          </w:p>
        </w:tc>
        <w:tc>
          <w:tcPr>
            <w:tcW w:w="993" w:type="dxa"/>
          </w:tcPr>
          <w:p w14:paraId="23A20A3F" w14:textId="77777777" w:rsidR="00D32072" w:rsidRPr="0051318C" w:rsidRDefault="00D32072" w:rsidP="00D54806">
            <w:pPr>
              <w:jc w:val="center"/>
              <w:rPr>
                <w:b/>
                <w:sz w:val="22"/>
                <w:szCs w:val="22"/>
              </w:rPr>
            </w:pPr>
            <w:r w:rsidRPr="0051318C">
              <w:rPr>
                <w:b/>
                <w:sz w:val="22"/>
                <w:szCs w:val="22"/>
              </w:rPr>
              <w:t>124</w:t>
            </w:r>
          </w:p>
        </w:tc>
      </w:tr>
    </w:tbl>
    <w:p w14:paraId="50444AFD" w14:textId="77777777" w:rsidR="00D32072" w:rsidRDefault="00D32072" w:rsidP="0051318C">
      <w:pPr>
        <w:tabs>
          <w:tab w:val="left" w:pos="7110"/>
        </w:tabs>
      </w:pPr>
      <w:r>
        <w:tab/>
      </w:r>
    </w:p>
    <w:p w14:paraId="66FD9A0F" w14:textId="77777777" w:rsidR="00D32072" w:rsidRDefault="00D32072" w:rsidP="002E336A"/>
    <w:p w14:paraId="62608C5A" w14:textId="77777777" w:rsidR="00D32072" w:rsidRPr="00EB5205" w:rsidRDefault="00D32072" w:rsidP="00EB5205">
      <w:pPr>
        <w:jc w:val="center"/>
        <w:rPr>
          <w:bCs/>
          <w:noProof/>
        </w:rPr>
      </w:pPr>
      <w:r w:rsidRPr="00EB5205">
        <w:rPr>
          <w:noProof/>
        </w:rPr>
        <w:lastRenderedPageBreak/>
        <w:drawing>
          <wp:inline distT="0" distB="0" distL="0" distR="0" wp14:anchorId="2134D1AE" wp14:editId="025CB5CA">
            <wp:extent cx="5745480" cy="836930"/>
            <wp:effectExtent l="0" t="0" r="7620" b="1270"/>
            <wp:docPr id="1440539833" name="Picture 14405398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CF547F7" w14:textId="77777777" w:rsidR="00D32072" w:rsidRPr="00EB5205" w:rsidRDefault="00D32072" w:rsidP="00EB5205">
      <w:pPr>
        <w:jc w:val="center"/>
        <w:rPr>
          <w:b/>
          <w:bCs/>
        </w:rPr>
      </w:pPr>
    </w:p>
    <w:p w14:paraId="58D69E74" w14:textId="77777777" w:rsidR="00D32072" w:rsidRPr="00EB5205" w:rsidRDefault="00D32072" w:rsidP="00EB5205">
      <w:pPr>
        <w:jc w:val="center"/>
        <w:rPr>
          <w:b/>
          <w:bCs/>
        </w:rPr>
      </w:pPr>
      <w:r w:rsidRPr="00EB5205">
        <w:rPr>
          <w:b/>
          <w:bCs/>
        </w:rPr>
        <w:t>END SEMESTER EXAMINATION – NOV / DEC 2024</w:t>
      </w:r>
    </w:p>
    <w:p w14:paraId="3C89AC2C" w14:textId="77777777" w:rsidR="00D32072" w:rsidRPr="00EB5205"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32072" w:rsidRPr="007C19C3" w14:paraId="45A8C9A7" w14:textId="77777777" w:rsidTr="00EB5205">
        <w:trPr>
          <w:trHeight w:val="397"/>
          <w:jc w:val="center"/>
        </w:trPr>
        <w:tc>
          <w:tcPr>
            <w:tcW w:w="1555" w:type="dxa"/>
            <w:vAlign w:val="center"/>
          </w:tcPr>
          <w:p w14:paraId="089EDA45" w14:textId="77777777" w:rsidR="00D32072" w:rsidRPr="007C19C3" w:rsidRDefault="00D32072" w:rsidP="007E575B">
            <w:pPr>
              <w:pStyle w:val="Title"/>
              <w:jc w:val="left"/>
              <w:rPr>
                <w:b/>
                <w:sz w:val="22"/>
                <w:szCs w:val="22"/>
              </w:rPr>
            </w:pPr>
            <w:r w:rsidRPr="007C19C3">
              <w:rPr>
                <w:b/>
                <w:sz w:val="22"/>
                <w:szCs w:val="22"/>
              </w:rPr>
              <w:t xml:space="preserve">Course Code      </w:t>
            </w:r>
          </w:p>
        </w:tc>
        <w:tc>
          <w:tcPr>
            <w:tcW w:w="6520" w:type="dxa"/>
            <w:vAlign w:val="center"/>
          </w:tcPr>
          <w:p w14:paraId="51284B14" w14:textId="77777777" w:rsidR="00D32072" w:rsidRPr="007C19C3" w:rsidRDefault="00D32072" w:rsidP="00CC6FE5">
            <w:pPr>
              <w:rPr>
                <w:sz w:val="22"/>
                <w:szCs w:val="22"/>
              </w:rPr>
            </w:pPr>
            <w:r w:rsidRPr="007C19C3">
              <w:rPr>
                <w:b/>
                <w:color w:val="000000"/>
                <w:sz w:val="22"/>
                <w:szCs w:val="22"/>
              </w:rPr>
              <w:t>22FP2050</w:t>
            </w:r>
          </w:p>
        </w:tc>
        <w:tc>
          <w:tcPr>
            <w:tcW w:w="1559" w:type="dxa"/>
            <w:vAlign w:val="center"/>
          </w:tcPr>
          <w:p w14:paraId="11D51915" w14:textId="77777777" w:rsidR="00D32072" w:rsidRPr="007C19C3" w:rsidRDefault="00D32072" w:rsidP="007E575B">
            <w:pPr>
              <w:pStyle w:val="Title"/>
              <w:ind w:left="-468" w:firstLine="468"/>
              <w:jc w:val="left"/>
              <w:rPr>
                <w:sz w:val="22"/>
                <w:szCs w:val="22"/>
              </w:rPr>
            </w:pPr>
            <w:r w:rsidRPr="007C19C3">
              <w:rPr>
                <w:b/>
                <w:bCs/>
                <w:sz w:val="22"/>
                <w:szCs w:val="22"/>
              </w:rPr>
              <w:t xml:space="preserve">Duration       </w:t>
            </w:r>
          </w:p>
        </w:tc>
        <w:tc>
          <w:tcPr>
            <w:tcW w:w="851" w:type="dxa"/>
            <w:vAlign w:val="center"/>
          </w:tcPr>
          <w:p w14:paraId="372FF3CD" w14:textId="77777777" w:rsidR="00D32072" w:rsidRPr="007C19C3" w:rsidRDefault="00D32072" w:rsidP="007E575B">
            <w:pPr>
              <w:pStyle w:val="Title"/>
              <w:jc w:val="left"/>
              <w:rPr>
                <w:b/>
                <w:sz w:val="22"/>
                <w:szCs w:val="22"/>
              </w:rPr>
            </w:pPr>
            <w:r w:rsidRPr="007C19C3">
              <w:rPr>
                <w:b/>
                <w:sz w:val="22"/>
                <w:szCs w:val="22"/>
              </w:rPr>
              <w:t>3hrs</w:t>
            </w:r>
          </w:p>
        </w:tc>
      </w:tr>
      <w:tr w:rsidR="00D32072" w:rsidRPr="007C19C3" w14:paraId="4327449F" w14:textId="77777777" w:rsidTr="00EB5205">
        <w:trPr>
          <w:trHeight w:val="397"/>
          <w:jc w:val="center"/>
        </w:trPr>
        <w:tc>
          <w:tcPr>
            <w:tcW w:w="1555" w:type="dxa"/>
            <w:vAlign w:val="center"/>
          </w:tcPr>
          <w:p w14:paraId="774CDEC3" w14:textId="77777777" w:rsidR="00D32072" w:rsidRPr="007C19C3" w:rsidRDefault="00D32072" w:rsidP="007E575B">
            <w:pPr>
              <w:pStyle w:val="Title"/>
              <w:ind w:right="-160"/>
              <w:jc w:val="left"/>
              <w:rPr>
                <w:b/>
                <w:sz w:val="22"/>
                <w:szCs w:val="22"/>
              </w:rPr>
            </w:pPr>
            <w:r w:rsidRPr="007C19C3">
              <w:rPr>
                <w:b/>
                <w:sz w:val="22"/>
                <w:szCs w:val="22"/>
              </w:rPr>
              <w:t xml:space="preserve">Course Title     </w:t>
            </w:r>
          </w:p>
        </w:tc>
        <w:tc>
          <w:tcPr>
            <w:tcW w:w="6520" w:type="dxa"/>
            <w:vAlign w:val="center"/>
          </w:tcPr>
          <w:p w14:paraId="5B0AC989" w14:textId="77777777" w:rsidR="00D32072" w:rsidRPr="007C19C3" w:rsidRDefault="00D32072" w:rsidP="00CC6FE5">
            <w:pPr>
              <w:rPr>
                <w:sz w:val="22"/>
                <w:szCs w:val="22"/>
              </w:rPr>
            </w:pPr>
            <w:r w:rsidRPr="007C19C3">
              <w:rPr>
                <w:b/>
                <w:color w:val="000000"/>
                <w:sz w:val="22"/>
                <w:szCs w:val="22"/>
              </w:rPr>
              <w:t>INTELLIGENT FOOD INDUSTRIES</w:t>
            </w:r>
          </w:p>
        </w:tc>
        <w:tc>
          <w:tcPr>
            <w:tcW w:w="1559" w:type="dxa"/>
            <w:vAlign w:val="center"/>
          </w:tcPr>
          <w:p w14:paraId="47E27FC9" w14:textId="77777777" w:rsidR="00D32072" w:rsidRPr="007C19C3" w:rsidRDefault="00D32072" w:rsidP="007E575B">
            <w:pPr>
              <w:pStyle w:val="Title"/>
              <w:jc w:val="left"/>
              <w:rPr>
                <w:b/>
                <w:bCs/>
                <w:sz w:val="22"/>
                <w:szCs w:val="22"/>
              </w:rPr>
            </w:pPr>
            <w:r w:rsidRPr="007C19C3">
              <w:rPr>
                <w:b/>
                <w:bCs/>
                <w:sz w:val="22"/>
                <w:szCs w:val="22"/>
              </w:rPr>
              <w:t xml:space="preserve">Max. Marks </w:t>
            </w:r>
          </w:p>
        </w:tc>
        <w:tc>
          <w:tcPr>
            <w:tcW w:w="851" w:type="dxa"/>
            <w:vAlign w:val="center"/>
          </w:tcPr>
          <w:p w14:paraId="574D14E4" w14:textId="77777777" w:rsidR="00D32072" w:rsidRPr="007C19C3" w:rsidRDefault="00D32072" w:rsidP="007E575B">
            <w:pPr>
              <w:pStyle w:val="Title"/>
              <w:jc w:val="left"/>
              <w:rPr>
                <w:b/>
                <w:sz w:val="22"/>
                <w:szCs w:val="22"/>
              </w:rPr>
            </w:pPr>
            <w:r w:rsidRPr="007C19C3">
              <w:rPr>
                <w:b/>
                <w:sz w:val="22"/>
                <w:szCs w:val="22"/>
              </w:rPr>
              <w:t>100</w:t>
            </w:r>
          </w:p>
        </w:tc>
      </w:tr>
    </w:tbl>
    <w:p w14:paraId="548060C7" w14:textId="77777777" w:rsidR="00D32072" w:rsidRPr="00EB5205"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32072" w:rsidRPr="00EB5205" w14:paraId="5EC76EA9" w14:textId="77777777" w:rsidTr="00EC56AC">
        <w:trPr>
          <w:trHeight w:val="552"/>
        </w:trPr>
        <w:tc>
          <w:tcPr>
            <w:tcW w:w="257" w:type="pct"/>
            <w:vAlign w:val="center"/>
          </w:tcPr>
          <w:p w14:paraId="5C0D840A" w14:textId="77777777" w:rsidR="00D32072" w:rsidRPr="00EB5205" w:rsidRDefault="00D32072" w:rsidP="005133D7">
            <w:pPr>
              <w:jc w:val="center"/>
              <w:rPr>
                <w:b/>
              </w:rPr>
            </w:pPr>
            <w:r w:rsidRPr="00EB5205">
              <w:rPr>
                <w:b/>
              </w:rPr>
              <w:t>Q. No.</w:t>
            </w:r>
          </w:p>
        </w:tc>
        <w:tc>
          <w:tcPr>
            <w:tcW w:w="3958" w:type="pct"/>
            <w:gridSpan w:val="2"/>
            <w:vAlign w:val="center"/>
          </w:tcPr>
          <w:p w14:paraId="0D8F53FE" w14:textId="77777777" w:rsidR="00D32072" w:rsidRPr="00EB5205" w:rsidRDefault="00D32072" w:rsidP="005133D7">
            <w:pPr>
              <w:jc w:val="center"/>
              <w:rPr>
                <w:b/>
              </w:rPr>
            </w:pPr>
            <w:r w:rsidRPr="00EB5205">
              <w:rPr>
                <w:b/>
              </w:rPr>
              <w:t>Questions</w:t>
            </w:r>
          </w:p>
        </w:tc>
        <w:tc>
          <w:tcPr>
            <w:tcW w:w="301" w:type="pct"/>
            <w:vAlign w:val="center"/>
          </w:tcPr>
          <w:p w14:paraId="4E960161" w14:textId="77777777" w:rsidR="00D32072" w:rsidRPr="00EB5205" w:rsidRDefault="00D32072" w:rsidP="00405BDF">
            <w:pPr>
              <w:jc w:val="center"/>
              <w:rPr>
                <w:b/>
              </w:rPr>
            </w:pPr>
            <w:r w:rsidRPr="00EB5205">
              <w:rPr>
                <w:b/>
              </w:rPr>
              <w:t>CO</w:t>
            </w:r>
          </w:p>
        </w:tc>
        <w:tc>
          <w:tcPr>
            <w:tcW w:w="243" w:type="pct"/>
            <w:vAlign w:val="center"/>
          </w:tcPr>
          <w:p w14:paraId="6BBFB25D" w14:textId="77777777" w:rsidR="00D32072" w:rsidRPr="00EB5205" w:rsidRDefault="00D32072" w:rsidP="00375CD9">
            <w:pPr>
              <w:jc w:val="center"/>
              <w:rPr>
                <w:b/>
              </w:rPr>
            </w:pPr>
            <w:r w:rsidRPr="00EB5205">
              <w:rPr>
                <w:b/>
              </w:rPr>
              <w:t>BL</w:t>
            </w:r>
          </w:p>
        </w:tc>
        <w:tc>
          <w:tcPr>
            <w:tcW w:w="240" w:type="pct"/>
            <w:vAlign w:val="center"/>
          </w:tcPr>
          <w:p w14:paraId="342A889B" w14:textId="77777777" w:rsidR="00D32072" w:rsidRPr="00EB5205" w:rsidRDefault="00D32072" w:rsidP="005133D7">
            <w:pPr>
              <w:jc w:val="center"/>
              <w:rPr>
                <w:b/>
              </w:rPr>
            </w:pPr>
            <w:r w:rsidRPr="00EB5205">
              <w:rPr>
                <w:b/>
              </w:rPr>
              <w:t>M</w:t>
            </w:r>
          </w:p>
        </w:tc>
      </w:tr>
      <w:tr w:rsidR="00D32072" w:rsidRPr="00EB5205" w14:paraId="5BF4A064" w14:textId="77777777" w:rsidTr="008E4728">
        <w:trPr>
          <w:trHeight w:val="550"/>
        </w:trPr>
        <w:tc>
          <w:tcPr>
            <w:tcW w:w="5000" w:type="pct"/>
            <w:gridSpan w:val="6"/>
            <w:vAlign w:val="center"/>
          </w:tcPr>
          <w:p w14:paraId="23ED26C2" w14:textId="77777777" w:rsidR="00D32072" w:rsidRPr="00EB5205" w:rsidRDefault="00D32072" w:rsidP="008C57B9">
            <w:pPr>
              <w:jc w:val="center"/>
              <w:rPr>
                <w:b/>
                <w:u w:val="single"/>
              </w:rPr>
            </w:pPr>
            <w:r w:rsidRPr="00EB5205">
              <w:rPr>
                <w:b/>
                <w:u w:val="single"/>
              </w:rPr>
              <w:t>PART – A (10 X 1 = 10 MARKS)</w:t>
            </w:r>
          </w:p>
        </w:tc>
      </w:tr>
      <w:tr w:rsidR="00D32072" w:rsidRPr="00EB5205" w14:paraId="7C2454B6" w14:textId="77777777" w:rsidTr="00EC56AC">
        <w:trPr>
          <w:trHeight w:val="283"/>
        </w:trPr>
        <w:tc>
          <w:tcPr>
            <w:tcW w:w="257" w:type="pct"/>
            <w:vAlign w:val="bottom"/>
          </w:tcPr>
          <w:p w14:paraId="52B9F3D8" w14:textId="77777777" w:rsidR="00D32072" w:rsidRPr="00EB5205" w:rsidRDefault="00D32072" w:rsidP="00EC56AC">
            <w:pPr>
              <w:jc w:val="center"/>
            </w:pPr>
            <w:r w:rsidRPr="00EB5205">
              <w:t>1.</w:t>
            </w:r>
          </w:p>
        </w:tc>
        <w:tc>
          <w:tcPr>
            <w:tcW w:w="3958" w:type="pct"/>
            <w:gridSpan w:val="2"/>
            <w:vAlign w:val="center"/>
          </w:tcPr>
          <w:p w14:paraId="42CC854D" w14:textId="77777777" w:rsidR="00D32072" w:rsidRPr="00EB5205" w:rsidRDefault="00D32072" w:rsidP="00EC56AC">
            <w:pPr>
              <w:autoSpaceDE w:val="0"/>
              <w:autoSpaceDN w:val="0"/>
              <w:adjustRightInd w:val="0"/>
            </w:pPr>
            <w:r w:rsidRPr="00EB5205">
              <w:t xml:space="preserve">Mention the three measurement principles on which electrical pressure transmitters work. </w:t>
            </w:r>
          </w:p>
        </w:tc>
        <w:tc>
          <w:tcPr>
            <w:tcW w:w="301" w:type="pct"/>
            <w:vAlign w:val="bottom"/>
          </w:tcPr>
          <w:p w14:paraId="3B22C107" w14:textId="77777777" w:rsidR="00D32072" w:rsidRPr="00EB5205" w:rsidRDefault="00D32072" w:rsidP="00EC56AC">
            <w:pPr>
              <w:jc w:val="center"/>
            </w:pPr>
            <w:r w:rsidRPr="00EB5205">
              <w:t>CO1</w:t>
            </w:r>
          </w:p>
        </w:tc>
        <w:tc>
          <w:tcPr>
            <w:tcW w:w="243" w:type="pct"/>
            <w:vAlign w:val="bottom"/>
          </w:tcPr>
          <w:p w14:paraId="3F53EC28" w14:textId="77777777" w:rsidR="00D32072" w:rsidRPr="00EB5205" w:rsidRDefault="00D32072" w:rsidP="00EC56AC">
            <w:pPr>
              <w:jc w:val="center"/>
            </w:pPr>
            <w:r w:rsidRPr="00EB5205">
              <w:t>U</w:t>
            </w:r>
          </w:p>
        </w:tc>
        <w:tc>
          <w:tcPr>
            <w:tcW w:w="240" w:type="pct"/>
            <w:vAlign w:val="bottom"/>
          </w:tcPr>
          <w:p w14:paraId="1197805E" w14:textId="77777777" w:rsidR="00D32072" w:rsidRPr="00EB5205" w:rsidRDefault="00D32072" w:rsidP="00EC56AC">
            <w:pPr>
              <w:jc w:val="center"/>
            </w:pPr>
            <w:r w:rsidRPr="00EB5205">
              <w:t>1</w:t>
            </w:r>
          </w:p>
        </w:tc>
      </w:tr>
      <w:tr w:rsidR="00D32072" w:rsidRPr="00EB5205" w14:paraId="3C90FE78" w14:textId="77777777" w:rsidTr="00EC56AC">
        <w:trPr>
          <w:trHeight w:val="283"/>
        </w:trPr>
        <w:tc>
          <w:tcPr>
            <w:tcW w:w="257" w:type="pct"/>
            <w:vAlign w:val="bottom"/>
          </w:tcPr>
          <w:p w14:paraId="18D2BDA9" w14:textId="77777777" w:rsidR="00D32072" w:rsidRPr="00EB5205" w:rsidRDefault="00D32072" w:rsidP="00EC56AC">
            <w:pPr>
              <w:jc w:val="center"/>
            </w:pPr>
            <w:r w:rsidRPr="00EB5205">
              <w:t>2.</w:t>
            </w:r>
          </w:p>
        </w:tc>
        <w:tc>
          <w:tcPr>
            <w:tcW w:w="3958" w:type="pct"/>
            <w:gridSpan w:val="2"/>
            <w:vAlign w:val="center"/>
          </w:tcPr>
          <w:p w14:paraId="67C2B377" w14:textId="77777777" w:rsidR="00D32072" w:rsidRPr="00EB5205" w:rsidRDefault="00D32072" w:rsidP="00EC56AC">
            <w:r w:rsidRPr="00EB5205">
              <w:t xml:space="preserve">Name the principle on which the Gripper technology is based. </w:t>
            </w:r>
          </w:p>
        </w:tc>
        <w:tc>
          <w:tcPr>
            <w:tcW w:w="301" w:type="pct"/>
            <w:vAlign w:val="bottom"/>
          </w:tcPr>
          <w:p w14:paraId="336BC97A" w14:textId="77777777" w:rsidR="00D32072" w:rsidRPr="00EB5205" w:rsidRDefault="00D32072" w:rsidP="00EC56AC">
            <w:pPr>
              <w:jc w:val="center"/>
            </w:pPr>
            <w:r w:rsidRPr="00EB5205">
              <w:t>CO2</w:t>
            </w:r>
          </w:p>
        </w:tc>
        <w:tc>
          <w:tcPr>
            <w:tcW w:w="243" w:type="pct"/>
            <w:vAlign w:val="bottom"/>
          </w:tcPr>
          <w:p w14:paraId="491D20B7" w14:textId="77777777" w:rsidR="00D32072" w:rsidRPr="00EB5205" w:rsidRDefault="00D32072" w:rsidP="00EC56AC">
            <w:pPr>
              <w:jc w:val="center"/>
            </w:pPr>
            <w:r w:rsidRPr="00EB5205">
              <w:t>R</w:t>
            </w:r>
          </w:p>
        </w:tc>
        <w:tc>
          <w:tcPr>
            <w:tcW w:w="240" w:type="pct"/>
            <w:vAlign w:val="bottom"/>
          </w:tcPr>
          <w:p w14:paraId="7D7CECAF" w14:textId="77777777" w:rsidR="00D32072" w:rsidRPr="00EB5205" w:rsidRDefault="00D32072" w:rsidP="00EC56AC">
            <w:pPr>
              <w:jc w:val="center"/>
            </w:pPr>
            <w:r w:rsidRPr="00EB5205">
              <w:t>1</w:t>
            </w:r>
          </w:p>
        </w:tc>
      </w:tr>
      <w:tr w:rsidR="00D32072" w:rsidRPr="00EB5205" w14:paraId="2FDD0D81" w14:textId="77777777" w:rsidTr="00EC56AC">
        <w:trPr>
          <w:trHeight w:val="283"/>
        </w:trPr>
        <w:tc>
          <w:tcPr>
            <w:tcW w:w="257" w:type="pct"/>
            <w:vAlign w:val="bottom"/>
          </w:tcPr>
          <w:p w14:paraId="217F160A" w14:textId="77777777" w:rsidR="00D32072" w:rsidRPr="00EB5205" w:rsidRDefault="00D32072" w:rsidP="00EC56AC">
            <w:pPr>
              <w:jc w:val="center"/>
            </w:pPr>
            <w:r w:rsidRPr="00EB5205">
              <w:t>3.</w:t>
            </w:r>
          </w:p>
        </w:tc>
        <w:tc>
          <w:tcPr>
            <w:tcW w:w="3958" w:type="pct"/>
            <w:gridSpan w:val="2"/>
            <w:vAlign w:val="center"/>
          </w:tcPr>
          <w:p w14:paraId="237D4C4F" w14:textId="77777777" w:rsidR="00D32072" w:rsidRPr="00EB5205" w:rsidRDefault="00D32072" w:rsidP="00EC56AC">
            <w:r>
              <w:t>L</w:t>
            </w:r>
            <w:r w:rsidRPr="00EB5205">
              <w:t xml:space="preserve">ist the names of two types of process control systems. </w:t>
            </w:r>
          </w:p>
        </w:tc>
        <w:tc>
          <w:tcPr>
            <w:tcW w:w="301" w:type="pct"/>
            <w:vAlign w:val="bottom"/>
          </w:tcPr>
          <w:p w14:paraId="18E541E7" w14:textId="77777777" w:rsidR="00D32072" w:rsidRPr="00EB5205" w:rsidRDefault="00D32072" w:rsidP="00EC56AC">
            <w:pPr>
              <w:jc w:val="center"/>
            </w:pPr>
            <w:r w:rsidRPr="00EB5205">
              <w:t>CO3</w:t>
            </w:r>
          </w:p>
        </w:tc>
        <w:tc>
          <w:tcPr>
            <w:tcW w:w="243" w:type="pct"/>
            <w:vAlign w:val="bottom"/>
          </w:tcPr>
          <w:p w14:paraId="2E1DEE2C" w14:textId="77777777" w:rsidR="00D32072" w:rsidRPr="00EB5205" w:rsidRDefault="00D32072" w:rsidP="00EC56AC">
            <w:pPr>
              <w:jc w:val="center"/>
            </w:pPr>
            <w:r w:rsidRPr="00EB5205">
              <w:t>R</w:t>
            </w:r>
          </w:p>
        </w:tc>
        <w:tc>
          <w:tcPr>
            <w:tcW w:w="240" w:type="pct"/>
            <w:vAlign w:val="bottom"/>
          </w:tcPr>
          <w:p w14:paraId="4D46CAC0" w14:textId="77777777" w:rsidR="00D32072" w:rsidRPr="00EB5205" w:rsidRDefault="00D32072" w:rsidP="00EC56AC">
            <w:pPr>
              <w:jc w:val="center"/>
            </w:pPr>
            <w:r w:rsidRPr="00EB5205">
              <w:t>1</w:t>
            </w:r>
          </w:p>
        </w:tc>
      </w:tr>
      <w:tr w:rsidR="00D32072" w:rsidRPr="00EB5205" w14:paraId="0309388E" w14:textId="77777777" w:rsidTr="00EC56AC">
        <w:trPr>
          <w:trHeight w:val="283"/>
        </w:trPr>
        <w:tc>
          <w:tcPr>
            <w:tcW w:w="257" w:type="pct"/>
            <w:vAlign w:val="bottom"/>
          </w:tcPr>
          <w:p w14:paraId="4E5BDAF7" w14:textId="77777777" w:rsidR="00D32072" w:rsidRPr="00EB5205" w:rsidRDefault="00D32072" w:rsidP="00EC56AC">
            <w:pPr>
              <w:jc w:val="center"/>
            </w:pPr>
            <w:r w:rsidRPr="00EB5205">
              <w:t>4.</w:t>
            </w:r>
          </w:p>
        </w:tc>
        <w:tc>
          <w:tcPr>
            <w:tcW w:w="3958" w:type="pct"/>
            <w:gridSpan w:val="2"/>
            <w:vAlign w:val="center"/>
          </w:tcPr>
          <w:p w14:paraId="34EC0C0D" w14:textId="77777777" w:rsidR="00D32072" w:rsidRPr="00EB5205" w:rsidRDefault="00D32072" w:rsidP="00EC56AC">
            <w:r w:rsidRPr="00EB5205">
              <w:t>Name the pasteurization technique in which radiation is used.</w:t>
            </w:r>
          </w:p>
        </w:tc>
        <w:tc>
          <w:tcPr>
            <w:tcW w:w="301" w:type="pct"/>
            <w:vAlign w:val="bottom"/>
          </w:tcPr>
          <w:p w14:paraId="5E970BCA" w14:textId="77777777" w:rsidR="00D32072" w:rsidRPr="00EB5205" w:rsidRDefault="00D32072" w:rsidP="00EC56AC">
            <w:pPr>
              <w:jc w:val="center"/>
            </w:pPr>
            <w:r w:rsidRPr="00EB5205">
              <w:t>CO1</w:t>
            </w:r>
          </w:p>
        </w:tc>
        <w:tc>
          <w:tcPr>
            <w:tcW w:w="243" w:type="pct"/>
            <w:vAlign w:val="bottom"/>
          </w:tcPr>
          <w:p w14:paraId="63AC1FA5" w14:textId="77777777" w:rsidR="00D32072" w:rsidRPr="00EB5205" w:rsidRDefault="00D32072" w:rsidP="00EC56AC">
            <w:pPr>
              <w:jc w:val="center"/>
            </w:pPr>
            <w:r w:rsidRPr="00EB5205">
              <w:t>R</w:t>
            </w:r>
          </w:p>
        </w:tc>
        <w:tc>
          <w:tcPr>
            <w:tcW w:w="240" w:type="pct"/>
            <w:vAlign w:val="bottom"/>
          </w:tcPr>
          <w:p w14:paraId="5D46DFEC" w14:textId="77777777" w:rsidR="00D32072" w:rsidRPr="00EB5205" w:rsidRDefault="00D32072" w:rsidP="00EC56AC">
            <w:pPr>
              <w:jc w:val="center"/>
            </w:pPr>
            <w:r w:rsidRPr="00EB5205">
              <w:t>1</w:t>
            </w:r>
          </w:p>
        </w:tc>
      </w:tr>
      <w:tr w:rsidR="00D32072" w:rsidRPr="00EB5205" w14:paraId="0306FA8E" w14:textId="77777777" w:rsidTr="00EC56AC">
        <w:trPr>
          <w:trHeight w:val="283"/>
        </w:trPr>
        <w:tc>
          <w:tcPr>
            <w:tcW w:w="257" w:type="pct"/>
            <w:vAlign w:val="bottom"/>
          </w:tcPr>
          <w:p w14:paraId="13CB4E92" w14:textId="77777777" w:rsidR="00D32072" w:rsidRPr="00EB5205" w:rsidRDefault="00D32072" w:rsidP="00EC56AC">
            <w:pPr>
              <w:jc w:val="center"/>
            </w:pPr>
            <w:r w:rsidRPr="00EB5205">
              <w:t>5.</w:t>
            </w:r>
          </w:p>
        </w:tc>
        <w:tc>
          <w:tcPr>
            <w:tcW w:w="3958" w:type="pct"/>
            <w:gridSpan w:val="2"/>
            <w:vAlign w:val="center"/>
          </w:tcPr>
          <w:p w14:paraId="7991E63E" w14:textId="77777777" w:rsidR="00D32072" w:rsidRPr="00EB5205" w:rsidRDefault="00D32072" w:rsidP="00A4065E">
            <w:r w:rsidRPr="00EB5205">
              <w:t xml:space="preserve">Write the pressure range used in high hydrostatic pressure processing.  </w:t>
            </w:r>
          </w:p>
        </w:tc>
        <w:tc>
          <w:tcPr>
            <w:tcW w:w="301" w:type="pct"/>
            <w:vAlign w:val="bottom"/>
          </w:tcPr>
          <w:p w14:paraId="6D3AD9FF" w14:textId="77777777" w:rsidR="00D32072" w:rsidRPr="00EB5205" w:rsidRDefault="00D32072" w:rsidP="00EC56AC">
            <w:pPr>
              <w:jc w:val="center"/>
            </w:pPr>
            <w:r w:rsidRPr="00EB5205">
              <w:t>CO1</w:t>
            </w:r>
          </w:p>
        </w:tc>
        <w:tc>
          <w:tcPr>
            <w:tcW w:w="243" w:type="pct"/>
            <w:vAlign w:val="bottom"/>
          </w:tcPr>
          <w:p w14:paraId="05CA070C" w14:textId="77777777" w:rsidR="00D32072" w:rsidRPr="00EB5205" w:rsidRDefault="00D32072" w:rsidP="00EC56AC">
            <w:pPr>
              <w:jc w:val="center"/>
            </w:pPr>
            <w:r w:rsidRPr="00EB5205">
              <w:t>U</w:t>
            </w:r>
          </w:p>
        </w:tc>
        <w:tc>
          <w:tcPr>
            <w:tcW w:w="240" w:type="pct"/>
            <w:vAlign w:val="bottom"/>
          </w:tcPr>
          <w:p w14:paraId="327D1121" w14:textId="77777777" w:rsidR="00D32072" w:rsidRPr="00EB5205" w:rsidRDefault="00D32072" w:rsidP="00EC56AC">
            <w:pPr>
              <w:jc w:val="center"/>
            </w:pPr>
            <w:r w:rsidRPr="00EB5205">
              <w:t>1</w:t>
            </w:r>
          </w:p>
        </w:tc>
      </w:tr>
      <w:tr w:rsidR="00D32072" w:rsidRPr="00EB5205" w14:paraId="5B3306C0" w14:textId="77777777" w:rsidTr="00EC56AC">
        <w:trPr>
          <w:trHeight w:val="283"/>
        </w:trPr>
        <w:tc>
          <w:tcPr>
            <w:tcW w:w="257" w:type="pct"/>
            <w:vAlign w:val="bottom"/>
          </w:tcPr>
          <w:p w14:paraId="3DC6CBB7" w14:textId="77777777" w:rsidR="00D32072" w:rsidRPr="00EB5205" w:rsidRDefault="00D32072" w:rsidP="00EC56AC">
            <w:pPr>
              <w:jc w:val="center"/>
            </w:pPr>
            <w:r w:rsidRPr="00EB5205">
              <w:t>6.</w:t>
            </w:r>
          </w:p>
        </w:tc>
        <w:tc>
          <w:tcPr>
            <w:tcW w:w="3958" w:type="pct"/>
            <w:gridSpan w:val="2"/>
            <w:vAlign w:val="center"/>
          </w:tcPr>
          <w:p w14:paraId="0E81F2D1" w14:textId="77777777" w:rsidR="00D32072" w:rsidRPr="00EB5205" w:rsidRDefault="00D32072" w:rsidP="00EC56AC">
            <w:r w:rsidRPr="00EB5205">
              <w:t xml:space="preserve">Write the names of two approaches used as input for process controllers. </w:t>
            </w:r>
          </w:p>
        </w:tc>
        <w:tc>
          <w:tcPr>
            <w:tcW w:w="301" w:type="pct"/>
            <w:vAlign w:val="bottom"/>
          </w:tcPr>
          <w:p w14:paraId="2A4D0369" w14:textId="77777777" w:rsidR="00D32072" w:rsidRPr="00EB5205" w:rsidRDefault="00D32072" w:rsidP="00EC56AC">
            <w:pPr>
              <w:jc w:val="center"/>
            </w:pPr>
            <w:r w:rsidRPr="00EB5205">
              <w:t>CO3</w:t>
            </w:r>
          </w:p>
        </w:tc>
        <w:tc>
          <w:tcPr>
            <w:tcW w:w="243" w:type="pct"/>
            <w:vAlign w:val="bottom"/>
          </w:tcPr>
          <w:p w14:paraId="6788918F" w14:textId="77777777" w:rsidR="00D32072" w:rsidRPr="00EB5205" w:rsidRDefault="00D32072" w:rsidP="00EC56AC">
            <w:pPr>
              <w:jc w:val="center"/>
            </w:pPr>
            <w:r w:rsidRPr="00EB5205">
              <w:t>R</w:t>
            </w:r>
          </w:p>
        </w:tc>
        <w:tc>
          <w:tcPr>
            <w:tcW w:w="240" w:type="pct"/>
            <w:vAlign w:val="bottom"/>
          </w:tcPr>
          <w:p w14:paraId="7D45008C" w14:textId="77777777" w:rsidR="00D32072" w:rsidRPr="00EB5205" w:rsidRDefault="00D32072" w:rsidP="00EC56AC">
            <w:pPr>
              <w:jc w:val="center"/>
            </w:pPr>
            <w:r w:rsidRPr="00EB5205">
              <w:t>1</w:t>
            </w:r>
          </w:p>
        </w:tc>
      </w:tr>
      <w:tr w:rsidR="00D32072" w:rsidRPr="00EB5205" w14:paraId="7825E7CF" w14:textId="77777777" w:rsidTr="00017BD2">
        <w:trPr>
          <w:trHeight w:val="283"/>
        </w:trPr>
        <w:tc>
          <w:tcPr>
            <w:tcW w:w="257" w:type="pct"/>
            <w:vAlign w:val="bottom"/>
          </w:tcPr>
          <w:p w14:paraId="4F96D262" w14:textId="77777777" w:rsidR="00D32072" w:rsidRPr="00EB5205" w:rsidRDefault="00D32072" w:rsidP="00EC56AC">
            <w:pPr>
              <w:jc w:val="center"/>
            </w:pPr>
            <w:r w:rsidRPr="00EB5205">
              <w:t>7.</w:t>
            </w:r>
          </w:p>
        </w:tc>
        <w:tc>
          <w:tcPr>
            <w:tcW w:w="3958" w:type="pct"/>
            <w:gridSpan w:val="2"/>
            <w:vAlign w:val="center"/>
          </w:tcPr>
          <w:p w14:paraId="6811E340" w14:textId="77777777" w:rsidR="00D32072" w:rsidRPr="00EB5205" w:rsidRDefault="00D32072" w:rsidP="00EC56AC">
            <w:pPr>
              <w:pStyle w:val="ListParagraph"/>
              <w:ind w:left="0"/>
              <w:rPr>
                <w:noProof/>
                <w:lang w:eastAsia="zh-TW"/>
              </w:rPr>
            </w:pPr>
            <w:r w:rsidRPr="00EB5205">
              <w:t>Write any two food products which can be preserved by the usage of ozone.</w:t>
            </w:r>
          </w:p>
        </w:tc>
        <w:tc>
          <w:tcPr>
            <w:tcW w:w="301" w:type="pct"/>
            <w:vAlign w:val="bottom"/>
          </w:tcPr>
          <w:p w14:paraId="1147EC70" w14:textId="77777777" w:rsidR="00D32072" w:rsidRPr="00EB5205" w:rsidRDefault="00D32072" w:rsidP="00EC56AC">
            <w:pPr>
              <w:jc w:val="center"/>
            </w:pPr>
            <w:r w:rsidRPr="00EB5205">
              <w:t>CO1</w:t>
            </w:r>
          </w:p>
        </w:tc>
        <w:tc>
          <w:tcPr>
            <w:tcW w:w="243" w:type="pct"/>
            <w:vAlign w:val="bottom"/>
          </w:tcPr>
          <w:p w14:paraId="0F464488" w14:textId="77777777" w:rsidR="00D32072" w:rsidRPr="00EB5205" w:rsidRDefault="00D32072" w:rsidP="00EC56AC">
            <w:pPr>
              <w:jc w:val="center"/>
            </w:pPr>
            <w:r w:rsidRPr="00EB5205">
              <w:t>U</w:t>
            </w:r>
          </w:p>
        </w:tc>
        <w:tc>
          <w:tcPr>
            <w:tcW w:w="240" w:type="pct"/>
            <w:vAlign w:val="bottom"/>
          </w:tcPr>
          <w:p w14:paraId="15BFBF98" w14:textId="77777777" w:rsidR="00D32072" w:rsidRPr="00EB5205" w:rsidRDefault="00D32072" w:rsidP="00EC56AC">
            <w:pPr>
              <w:jc w:val="center"/>
            </w:pPr>
            <w:r w:rsidRPr="00EB5205">
              <w:t>1</w:t>
            </w:r>
          </w:p>
        </w:tc>
      </w:tr>
      <w:tr w:rsidR="00D32072" w:rsidRPr="00EB5205" w14:paraId="1FB27ADA" w14:textId="77777777" w:rsidTr="00017BD2">
        <w:trPr>
          <w:trHeight w:val="283"/>
        </w:trPr>
        <w:tc>
          <w:tcPr>
            <w:tcW w:w="257" w:type="pct"/>
            <w:vAlign w:val="bottom"/>
          </w:tcPr>
          <w:p w14:paraId="613AD5E0" w14:textId="77777777" w:rsidR="00D32072" w:rsidRPr="00EB5205" w:rsidRDefault="00D32072" w:rsidP="00EC56AC">
            <w:pPr>
              <w:jc w:val="center"/>
            </w:pPr>
            <w:r w:rsidRPr="00EB5205">
              <w:t>8.</w:t>
            </w:r>
          </w:p>
        </w:tc>
        <w:tc>
          <w:tcPr>
            <w:tcW w:w="3958" w:type="pct"/>
            <w:gridSpan w:val="2"/>
            <w:vAlign w:val="center"/>
          </w:tcPr>
          <w:p w14:paraId="292BDEF3" w14:textId="77777777" w:rsidR="00D32072" w:rsidRPr="00EB5205" w:rsidRDefault="00D32072" w:rsidP="00EC56AC">
            <w:pPr>
              <w:rPr>
                <w:b/>
                <w:bCs/>
              </w:rPr>
            </w:pPr>
            <w:r w:rsidRPr="00EB5205">
              <w:t>Give one example of AVP coupling used in food industry.</w:t>
            </w:r>
          </w:p>
        </w:tc>
        <w:tc>
          <w:tcPr>
            <w:tcW w:w="301" w:type="pct"/>
            <w:vAlign w:val="bottom"/>
          </w:tcPr>
          <w:p w14:paraId="1314CB53" w14:textId="77777777" w:rsidR="00D32072" w:rsidRPr="00EB5205" w:rsidRDefault="00D32072" w:rsidP="00EC56AC">
            <w:pPr>
              <w:jc w:val="center"/>
            </w:pPr>
            <w:r w:rsidRPr="00EB5205">
              <w:t>CO2</w:t>
            </w:r>
          </w:p>
        </w:tc>
        <w:tc>
          <w:tcPr>
            <w:tcW w:w="243" w:type="pct"/>
            <w:vAlign w:val="bottom"/>
          </w:tcPr>
          <w:p w14:paraId="1FC8E7BA" w14:textId="77777777" w:rsidR="00D32072" w:rsidRPr="00EB5205" w:rsidRDefault="00D32072" w:rsidP="00EC56AC">
            <w:pPr>
              <w:jc w:val="center"/>
            </w:pPr>
            <w:r w:rsidRPr="00EB5205">
              <w:t>R</w:t>
            </w:r>
          </w:p>
        </w:tc>
        <w:tc>
          <w:tcPr>
            <w:tcW w:w="240" w:type="pct"/>
            <w:vAlign w:val="bottom"/>
          </w:tcPr>
          <w:p w14:paraId="796E835D" w14:textId="77777777" w:rsidR="00D32072" w:rsidRPr="00EB5205" w:rsidRDefault="00D32072" w:rsidP="00EC56AC">
            <w:pPr>
              <w:jc w:val="center"/>
            </w:pPr>
            <w:r w:rsidRPr="00EB5205">
              <w:t>1</w:t>
            </w:r>
          </w:p>
        </w:tc>
      </w:tr>
      <w:tr w:rsidR="00D32072" w:rsidRPr="00EB5205" w14:paraId="74A570D6" w14:textId="77777777" w:rsidTr="00C209A2">
        <w:trPr>
          <w:trHeight w:val="283"/>
        </w:trPr>
        <w:tc>
          <w:tcPr>
            <w:tcW w:w="257" w:type="pct"/>
            <w:vAlign w:val="bottom"/>
          </w:tcPr>
          <w:p w14:paraId="1D1FBE9C" w14:textId="77777777" w:rsidR="00D32072" w:rsidRPr="00EB5205" w:rsidRDefault="00D32072" w:rsidP="00EC56AC">
            <w:pPr>
              <w:jc w:val="center"/>
            </w:pPr>
            <w:r w:rsidRPr="00EB5205">
              <w:t>9.</w:t>
            </w:r>
          </w:p>
        </w:tc>
        <w:tc>
          <w:tcPr>
            <w:tcW w:w="3958" w:type="pct"/>
            <w:gridSpan w:val="2"/>
            <w:vAlign w:val="center"/>
          </w:tcPr>
          <w:p w14:paraId="65E0301A" w14:textId="77777777" w:rsidR="00D32072" w:rsidRPr="00EB5205" w:rsidRDefault="00D32072" w:rsidP="00EC56AC">
            <w:pPr>
              <w:pStyle w:val="ListParagraph"/>
              <w:ind w:left="0"/>
              <w:rPr>
                <w:noProof/>
                <w:lang w:eastAsia="zh-TW"/>
              </w:rPr>
            </w:pPr>
            <w:r w:rsidRPr="00EB5205">
              <w:t xml:space="preserve">Mention the name of an emerging non-thermal technology in the food industry, where frequency of 20 kHz to 100 kHz is used for sterilization of food materials. </w:t>
            </w:r>
          </w:p>
        </w:tc>
        <w:tc>
          <w:tcPr>
            <w:tcW w:w="301" w:type="pct"/>
            <w:vAlign w:val="bottom"/>
          </w:tcPr>
          <w:p w14:paraId="64A22F95" w14:textId="77777777" w:rsidR="00D32072" w:rsidRPr="00EB5205" w:rsidRDefault="00D32072" w:rsidP="00EC56AC">
            <w:pPr>
              <w:jc w:val="center"/>
            </w:pPr>
            <w:r w:rsidRPr="00EB5205">
              <w:t>CO2</w:t>
            </w:r>
          </w:p>
        </w:tc>
        <w:tc>
          <w:tcPr>
            <w:tcW w:w="243" w:type="pct"/>
            <w:vAlign w:val="bottom"/>
          </w:tcPr>
          <w:p w14:paraId="3D0854AD" w14:textId="77777777" w:rsidR="00D32072" w:rsidRPr="00EB5205" w:rsidRDefault="00D32072" w:rsidP="00EC56AC">
            <w:pPr>
              <w:jc w:val="center"/>
            </w:pPr>
            <w:r w:rsidRPr="00EB5205">
              <w:t>U</w:t>
            </w:r>
          </w:p>
        </w:tc>
        <w:tc>
          <w:tcPr>
            <w:tcW w:w="240" w:type="pct"/>
            <w:vAlign w:val="bottom"/>
          </w:tcPr>
          <w:p w14:paraId="03A539C2" w14:textId="77777777" w:rsidR="00D32072" w:rsidRPr="00EB5205" w:rsidRDefault="00D32072" w:rsidP="00EC56AC">
            <w:pPr>
              <w:jc w:val="center"/>
            </w:pPr>
            <w:r w:rsidRPr="00EB5205">
              <w:t>1</w:t>
            </w:r>
          </w:p>
        </w:tc>
      </w:tr>
      <w:tr w:rsidR="00D32072" w:rsidRPr="00EB5205" w14:paraId="4FE5803E" w14:textId="77777777" w:rsidTr="00C209A2">
        <w:trPr>
          <w:trHeight w:val="283"/>
        </w:trPr>
        <w:tc>
          <w:tcPr>
            <w:tcW w:w="257" w:type="pct"/>
            <w:vAlign w:val="bottom"/>
          </w:tcPr>
          <w:p w14:paraId="09E6A5C6" w14:textId="77777777" w:rsidR="00D32072" w:rsidRPr="00EB5205" w:rsidRDefault="00D32072" w:rsidP="00EC56AC">
            <w:pPr>
              <w:jc w:val="center"/>
            </w:pPr>
            <w:r w:rsidRPr="00EB5205">
              <w:t>10.</w:t>
            </w:r>
          </w:p>
        </w:tc>
        <w:tc>
          <w:tcPr>
            <w:tcW w:w="3958" w:type="pct"/>
            <w:gridSpan w:val="2"/>
            <w:vAlign w:val="center"/>
          </w:tcPr>
          <w:p w14:paraId="70726349" w14:textId="77777777" w:rsidR="00D32072" w:rsidRPr="00EB5205" w:rsidRDefault="00D32072" w:rsidP="00A4065E">
            <w:r w:rsidRPr="00EB5205">
              <w:t xml:space="preserve">Write the full form of PID. </w:t>
            </w:r>
          </w:p>
        </w:tc>
        <w:tc>
          <w:tcPr>
            <w:tcW w:w="301" w:type="pct"/>
            <w:vAlign w:val="bottom"/>
          </w:tcPr>
          <w:p w14:paraId="6F57D6DC" w14:textId="77777777" w:rsidR="00D32072" w:rsidRPr="00EB5205" w:rsidRDefault="00D32072" w:rsidP="00EC56AC">
            <w:pPr>
              <w:jc w:val="center"/>
            </w:pPr>
            <w:r w:rsidRPr="00EB5205">
              <w:t>CO4</w:t>
            </w:r>
          </w:p>
        </w:tc>
        <w:tc>
          <w:tcPr>
            <w:tcW w:w="243" w:type="pct"/>
            <w:vAlign w:val="bottom"/>
          </w:tcPr>
          <w:p w14:paraId="17DAB321" w14:textId="77777777" w:rsidR="00D32072" w:rsidRPr="00EB5205" w:rsidRDefault="00D32072" w:rsidP="00EC56AC">
            <w:pPr>
              <w:jc w:val="center"/>
            </w:pPr>
            <w:r w:rsidRPr="00EB5205">
              <w:t>U</w:t>
            </w:r>
          </w:p>
        </w:tc>
        <w:tc>
          <w:tcPr>
            <w:tcW w:w="240" w:type="pct"/>
            <w:vAlign w:val="bottom"/>
          </w:tcPr>
          <w:p w14:paraId="3C16C08C" w14:textId="77777777" w:rsidR="00D32072" w:rsidRPr="00EB5205" w:rsidRDefault="00D32072" w:rsidP="00EC56AC">
            <w:pPr>
              <w:jc w:val="center"/>
            </w:pPr>
            <w:r w:rsidRPr="00EB5205">
              <w:t>1</w:t>
            </w:r>
          </w:p>
        </w:tc>
      </w:tr>
      <w:tr w:rsidR="00D32072" w:rsidRPr="00EB5205" w14:paraId="67548844" w14:textId="77777777" w:rsidTr="0037089B">
        <w:trPr>
          <w:trHeight w:val="552"/>
        </w:trPr>
        <w:tc>
          <w:tcPr>
            <w:tcW w:w="5000" w:type="pct"/>
            <w:gridSpan w:val="6"/>
            <w:vAlign w:val="center"/>
          </w:tcPr>
          <w:p w14:paraId="3275AC02" w14:textId="77777777" w:rsidR="00D32072" w:rsidRPr="00EB5205" w:rsidRDefault="00D32072" w:rsidP="008C57B9">
            <w:pPr>
              <w:jc w:val="center"/>
              <w:rPr>
                <w:b/>
                <w:u w:val="single"/>
              </w:rPr>
            </w:pPr>
            <w:r w:rsidRPr="00EB5205">
              <w:rPr>
                <w:b/>
                <w:u w:val="single"/>
              </w:rPr>
              <w:t>PART – B (6 X 3 = 18 MARKS)</w:t>
            </w:r>
          </w:p>
        </w:tc>
      </w:tr>
      <w:tr w:rsidR="00D32072" w:rsidRPr="00EB5205" w14:paraId="470E4231" w14:textId="77777777" w:rsidTr="00EC56AC">
        <w:trPr>
          <w:trHeight w:val="283"/>
        </w:trPr>
        <w:tc>
          <w:tcPr>
            <w:tcW w:w="257" w:type="pct"/>
            <w:vAlign w:val="bottom"/>
          </w:tcPr>
          <w:p w14:paraId="30FC73BE" w14:textId="77777777" w:rsidR="00D32072" w:rsidRPr="00EB5205" w:rsidRDefault="00D32072" w:rsidP="009D0856">
            <w:pPr>
              <w:pStyle w:val="NoSpacing"/>
            </w:pPr>
            <w:r w:rsidRPr="00EB5205">
              <w:t>11.</w:t>
            </w:r>
          </w:p>
        </w:tc>
        <w:tc>
          <w:tcPr>
            <w:tcW w:w="3958" w:type="pct"/>
            <w:gridSpan w:val="2"/>
            <w:vAlign w:val="bottom"/>
          </w:tcPr>
          <w:p w14:paraId="5FF10E19" w14:textId="77777777" w:rsidR="00D32072" w:rsidRPr="00EB5205" w:rsidRDefault="00D32072" w:rsidP="009D0856">
            <w:pPr>
              <w:pStyle w:val="NoSpacing"/>
            </w:pPr>
            <w:r w:rsidRPr="00EB5205">
              <w:t xml:space="preserve">Write personal hygiene practices addressed under GMP. </w:t>
            </w:r>
          </w:p>
        </w:tc>
        <w:tc>
          <w:tcPr>
            <w:tcW w:w="301" w:type="pct"/>
            <w:vAlign w:val="bottom"/>
          </w:tcPr>
          <w:p w14:paraId="3DB6B943" w14:textId="77777777" w:rsidR="00D32072" w:rsidRPr="00EB5205" w:rsidRDefault="00D32072" w:rsidP="009D0856">
            <w:pPr>
              <w:pStyle w:val="NoSpacing"/>
              <w:jc w:val="center"/>
            </w:pPr>
            <w:r w:rsidRPr="00EB5205">
              <w:t>CO1</w:t>
            </w:r>
          </w:p>
        </w:tc>
        <w:tc>
          <w:tcPr>
            <w:tcW w:w="243" w:type="pct"/>
            <w:vAlign w:val="bottom"/>
          </w:tcPr>
          <w:p w14:paraId="25EE1390" w14:textId="77777777" w:rsidR="00D32072" w:rsidRPr="00EB5205" w:rsidRDefault="00D32072" w:rsidP="00307BA9">
            <w:pPr>
              <w:pStyle w:val="NoSpacing"/>
              <w:jc w:val="center"/>
            </w:pPr>
            <w:r w:rsidRPr="00EB5205">
              <w:t>R</w:t>
            </w:r>
          </w:p>
        </w:tc>
        <w:tc>
          <w:tcPr>
            <w:tcW w:w="240" w:type="pct"/>
            <w:vAlign w:val="bottom"/>
          </w:tcPr>
          <w:p w14:paraId="39713515" w14:textId="77777777" w:rsidR="00D32072" w:rsidRPr="00EB5205" w:rsidRDefault="00D32072" w:rsidP="009D0856">
            <w:pPr>
              <w:pStyle w:val="NoSpacing"/>
              <w:jc w:val="center"/>
            </w:pPr>
            <w:r w:rsidRPr="00EB5205">
              <w:t>3</w:t>
            </w:r>
          </w:p>
        </w:tc>
      </w:tr>
      <w:tr w:rsidR="00D32072" w:rsidRPr="00EB5205" w14:paraId="4C148169" w14:textId="77777777" w:rsidTr="00EC56AC">
        <w:trPr>
          <w:trHeight w:val="283"/>
        </w:trPr>
        <w:tc>
          <w:tcPr>
            <w:tcW w:w="257" w:type="pct"/>
            <w:vAlign w:val="bottom"/>
          </w:tcPr>
          <w:p w14:paraId="090E2A4B" w14:textId="77777777" w:rsidR="00D32072" w:rsidRPr="00EB5205" w:rsidRDefault="00D32072" w:rsidP="009D0856">
            <w:pPr>
              <w:pStyle w:val="NoSpacing"/>
            </w:pPr>
            <w:r w:rsidRPr="00EB5205">
              <w:t>12.</w:t>
            </w:r>
          </w:p>
        </w:tc>
        <w:tc>
          <w:tcPr>
            <w:tcW w:w="3958" w:type="pct"/>
            <w:gridSpan w:val="2"/>
            <w:vAlign w:val="bottom"/>
          </w:tcPr>
          <w:p w14:paraId="7F794693" w14:textId="77777777" w:rsidR="00D32072" w:rsidRPr="00EB5205" w:rsidRDefault="00D32072" w:rsidP="009D0856">
            <w:pPr>
              <w:pStyle w:val="NoSpacing"/>
            </w:pPr>
            <w:r w:rsidRPr="00EB5205">
              <w:t>Enlist all the processes in food industry where temperature sensors are used for monitoring.</w:t>
            </w:r>
          </w:p>
        </w:tc>
        <w:tc>
          <w:tcPr>
            <w:tcW w:w="301" w:type="pct"/>
            <w:vAlign w:val="bottom"/>
          </w:tcPr>
          <w:p w14:paraId="6A95729B" w14:textId="77777777" w:rsidR="00D32072" w:rsidRPr="00EB5205" w:rsidRDefault="00D32072" w:rsidP="009D0856">
            <w:pPr>
              <w:pStyle w:val="NoSpacing"/>
              <w:jc w:val="center"/>
            </w:pPr>
            <w:r w:rsidRPr="00EB5205">
              <w:t>CO4</w:t>
            </w:r>
          </w:p>
        </w:tc>
        <w:tc>
          <w:tcPr>
            <w:tcW w:w="243" w:type="pct"/>
            <w:vAlign w:val="bottom"/>
          </w:tcPr>
          <w:p w14:paraId="025A923C" w14:textId="77777777" w:rsidR="00D32072" w:rsidRPr="00EB5205" w:rsidRDefault="00D32072" w:rsidP="00307BA9">
            <w:pPr>
              <w:pStyle w:val="NoSpacing"/>
              <w:jc w:val="center"/>
            </w:pPr>
            <w:r w:rsidRPr="00EB5205">
              <w:t>U</w:t>
            </w:r>
          </w:p>
        </w:tc>
        <w:tc>
          <w:tcPr>
            <w:tcW w:w="240" w:type="pct"/>
            <w:vAlign w:val="bottom"/>
          </w:tcPr>
          <w:p w14:paraId="67A8A6D1" w14:textId="77777777" w:rsidR="00D32072" w:rsidRPr="00EB5205" w:rsidRDefault="00D32072" w:rsidP="009D0856">
            <w:pPr>
              <w:pStyle w:val="NoSpacing"/>
              <w:jc w:val="center"/>
            </w:pPr>
            <w:r w:rsidRPr="00EB5205">
              <w:t>3</w:t>
            </w:r>
          </w:p>
        </w:tc>
      </w:tr>
      <w:tr w:rsidR="00D32072" w:rsidRPr="00EB5205" w14:paraId="0C7CF86C" w14:textId="77777777" w:rsidTr="00C946EE">
        <w:trPr>
          <w:trHeight w:val="283"/>
        </w:trPr>
        <w:tc>
          <w:tcPr>
            <w:tcW w:w="257" w:type="pct"/>
            <w:vAlign w:val="bottom"/>
          </w:tcPr>
          <w:p w14:paraId="49B56FB0" w14:textId="77777777" w:rsidR="00D32072" w:rsidRPr="00EB5205" w:rsidRDefault="00D32072" w:rsidP="00E174E0">
            <w:pPr>
              <w:pStyle w:val="NoSpacing"/>
            </w:pPr>
            <w:r w:rsidRPr="00EB5205">
              <w:t>13.</w:t>
            </w:r>
          </w:p>
        </w:tc>
        <w:tc>
          <w:tcPr>
            <w:tcW w:w="3958" w:type="pct"/>
            <w:gridSpan w:val="2"/>
            <w:vAlign w:val="center"/>
          </w:tcPr>
          <w:p w14:paraId="508A84E9" w14:textId="77777777" w:rsidR="00D32072" w:rsidRPr="00EB5205" w:rsidRDefault="00D32072" w:rsidP="00E174E0">
            <w:pPr>
              <w:pStyle w:val="NoSpacing"/>
            </w:pPr>
            <w:r w:rsidRPr="00EB5205">
              <w:t xml:space="preserve">Write the names of different level measurement sensors. </w:t>
            </w:r>
          </w:p>
        </w:tc>
        <w:tc>
          <w:tcPr>
            <w:tcW w:w="301" w:type="pct"/>
            <w:vAlign w:val="bottom"/>
          </w:tcPr>
          <w:p w14:paraId="6D19AD8B" w14:textId="77777777" w:rsidR="00D32072" w:rsidRPr="00EB5205" w:rsidRDefault="00D32072" w:rsidP="00E174E0">
            <w:pPr>
              <w:pStyle w:val="NoSpacing"/>
              <w:jc w:val="center"/>
            </w:pPr>
            <w:r w:rsidRPr="00EB5205">
              <w:t>CO4</w:t>
            </w:r>
          </w:p>
        </w:tc>
        <w:tc>
          <w:tcPr>
            <w:tcW w:w="243" w:type="pct"/>
            <w:vAlign w:val="bottom"/>
          </w:tcPr>
          <w:p w14:paraId="0D23919B" w14:textId="77777777" w:rsidR="00D32072" w:rsidRPr="00EB5205" w:rsidRDefault="00D32072" w:rsidP="00307BA9">
            <w:pPr>
              <w:pStyle w:val="NoSpacing"/>
              <w:jc w:val="center"/>
            </w:pPr>
            <w:r w:rsidRPr="00EB5205">
              <w:t>R</w:t>
            </w:r>
          </w:p>
        </w:tc>
        <w:tc>
          <w:tcPr>
            <w:tcW w:w="240" w:type="pct"/>
            <w:vAlign w:val="bottom"/>
          </w:tcPr>
          <w:p w14:paraId="28958E33" w14:textId="77777777" w:rsidR="00D32072" w:rsidRPr="00EB5205" w:rsidRDefault="00D32072" w:rsidP="00E174E0">
            <w:pPr>
              <w:pStyle w:val="NoSpacing"/>
              <w:jc w:val="center"/>
            </w:pPr>
            <w:r w:rsidRPr="00EB5205">
              <w:t>3</w:t>
            </w:r>
          </w:p>
        </w:tc>
      </w:tr>
      <w:tr w:rsidR="00D32072" w:rsidRPr="00EB5205" w14:paraId="2C306BD0" w14:textId="77777777" w:rsidTr="00C946EE">
        <w:trPr>
          <w:trHeight w:val="283"/>
        </w:trPr>
        <w:tc>
          <w:tcPr>
            <w:tcW w:w="257" w:type="pct"/>
            <w:vAlign w:val="bottom"/>
          </w:tcPr>
          <w:p w14:paraId="3152FC0F" w14:textId="77777777" w:rsidR="00D32072" w:rsidRPr="00EB5205" w:rsidRDefault="00D32072" w:rsidP="00E174E0">
            <w:pPr>
              <w:pStyle w:val="NoSpacing"/>
            </w:pPr>
            <w:r w:rsidRPr="00EB5205">
              <w:t>14.</w:t>
            </w:r>
          </w:p>
        </w:tc>
        <w:tc>
          <w:tcPr>
            <w:tcW w:w="3958" w:type="pct"/>
            <w:gridSpan w:val="2"/>
            <w:vAlign w:val="center"/>
          </w:tcPr>
          <w:p w14:paraId="579CA776" w14:textId="77777777" w:rsidR="00D32072" w:rsidRPr="00EB5205" w:rsidRDefault="00D32072" w:rsidP="00E174E0">
            <w:pPr>
              <w:pStyle w:val="NoSpacing"/>
            </w:pPr>
            <w:r w:rsidRPr="00EB5205">
              <w:t xml:space="preserve">Enlist types of fluids which are commonly used in confectionary industry. </w:t>
            </w:r>
          </w:p>
        </w:tc>
        <w:tc>
          <w:tcPr>
            <w:tcW w:w="301" w:type="pct"/>
            <w:vAlign w:val="bottom"/>
          </w:tcPr>
          <w:p w14:paraId="2FD135CE" w14:textId="77777777" w:rsidR="00D32072" w:rsidRPr="00EB5205" w:rsidRDefault="00D32072" w:rsidP="00E174E0">
            <w:pPr>
              <w:pStyle w:val="NoSpacing"/>
              <w:jc w:val="center"/>
            </w:pPr>
            <w:r w:rsidRPr="00EB5205">
              <w:t>CO1</w:t>
            </w:r>
          </w:p>
        </w:tc>
        <w:tc>
          <w:tcPr>
            <w:tcW w:w="243" w:type="pct"/>
            <w:vAlign w:val="bottom"/>
          </w:tcPr>
          <w:p w14:paraId="0809F4CF" w14:textId="77777777" w:rsidR="00D32072" w:rsidRPr="00EB5205" w:rsidRDefault="00D32072" w:rsidP="00307BA9">
            <w:pPr>
              <w:pStyle w:val="NoSpacing"/>
              <w:jc w:val="center"/>
            </w:pPr>
            <w:r w:rsidRPr="00EB5205">
              <w:t>U</w:t>
            </w:r>
          </w:p>
        </w:tc>
        <w:tc>
          <w:tcPr>
            <w:tcW w:w="240" w:type="pct"/>
            <w:vAlign w:val="bottom"/>
          </w:tcPr>
          <w:p w14:paraId="01015BEE" w14:textId="77777777" w:rsidR="00D32072" w:rsidRPr="00EB5205" w:rsidRDefault="00D32072" w:rsidP="00E174E0">
            <w:pPr>
              <w:pStyle w:val="NoSpacing"/>
              <w:jc w:val="center"/>
            </w:pPr>
            <w:r w:rsidRPr="00EB5205">
              <w:t>3</w:t>
            </w:r>
          </w:p>
        </w:tc>
      </w:tr>
      <w:tr w:rsidR="00D32072" w:rsidRPr="00EB5205" w14:paraId="2F546468" w14:textId="77777777" w:rsidTr="00727F5D">
        <w:trPr>
          <w:trHeight w:val="283"/>
        </w:trPr>
        <w:tc>
          <w:tcPr>
            <w:tcW w:w="257" w:type="pct"/>
            <w:vAlign w:val="bottom"/>
          </w:tcPr>
          <w:p w14:paraId="58A4E6CD" w14:textId="77777777" w:rsidR="00D32072" w:rsidRPr="00EB5205" w:rsidRDefault="00D32072" w:rsidP="00E174E0">
            <w:pPr>
              <w:pStyle w:val="NoSpacing"/>
            </w:pPr>
            <w:r w:rsidRPr="00EB5205">
              <w:t>15.</w:t>
            </w:r>
          </w:p>
        </w:tc>
        <w:tc>
          <w:tcPr>
            <w:tcW w:w="3958" w:type="pct"/>
            <w:gridSpan w:val="2"/>
            <w:vAlign w:val="center"/>
          </w:tcPr>
          <w:p w14:paraId="49371C74" w14:textId="77777777" w:rsidR="00D32072" w:rsidRPr="00EB5205" w:rsidRDefault="00D32072" w:rsidP="00E174E0">
            <w:pPr>
              <w:pStyle w:val="NoSpacing"/>
            </w:pPr>
            <w:r w:rsidRPr="00EB5205">
              <w:t>Write down various measurement principles used in electric flow meters.</w:t>
            </w:r>
          </w:p>
        </w:tc>
        <w:tc>
          <w:tcPr>
            <w:tcW w:w="301" w:type="pct"/>
            <w:vAlign w:val="bottom"/>
          </w:tcPr>
          <w:p w14:paraId="624B655B" w14:textId="77777777" w:rsidR="00D32072" w:rsidRPr="00EB5205" w:rsidRDefault="00D32072" w:rsidP="00E174E0">
            <w:pPr>
              <w:pStyle w:val="NoSpacing"/>
              <w:jc w:val="center"/>
            </w:pPr>
            <w:r w:rsidRPr="00EB5205">
              <w:t>CO5</w:t>
            </w:r>
          </w:p>
        </w:tc>
        <w:tc>
          <w:tcPr>
            <w:tcW w:w="243" w:type="pct"/>
            <w:vAlign w:val="bottom"/>
          </w:tcPr>
          <w:p w14:paraId="017C3E63" w14:textId="77777777" w:rsidR="00D32072" w:rsidRPr="00EB5205" w:rsidRDefault="00D32072" w:rsidP="00307BA9">
            <w:pPr>
              <w:pStyle w:val="NoSpacing"/>
              <w:jc w:val="center"/>
            </w:pPr>
            <w:r w:rsidRPr="00EB5205">
              <w:t>U</w:t>
            </w:r>
          </w:p>
        </w:tc>
        <w:tc>
          <w:tcPr>
            <w:tcW w:w="240" w:type="pct"/>
            <w:vAlign w:val="bottom"/>
          </w:tcPr>
          <w:p w14:paraId="167205C7" w14:textId="77777777" w:rsidR="00D32072" w:rsidRPr="00EB5205" w:rsidRDefault="00D32072" w:rsidP="00E174E0">
            <w:pPr>
              <w:pStyle w:val="NoSpacing"/>
              <w:jc w:val="center"/>
            </w:pPr>
            <w:r w:rsidRPr="00EB5205">
              <w:t>3</w:t>
            </w:r>
          </w:p>
        </w:tc>
      </w:tr>
      <w:tr w:rsidR="00D32072" w:rsidRPr="00EB5205" w14:paraId="0DA073D7" w14:textId="77777777" w:rsidTr="00727F5D">
        <w:trPr>
          <w:trHeight w:val="283"/>
        </w:trPr>
        <w:tc>
          <w:tcPr>
            <w:tcW w:w="257" w:type="pct"/>
            <w:vAlign w:val="bottom"/>
          </w:tcPr>
          <w:p w14:paraId="539CC934" w14:textId="77777777" w:rsidR="00D32072" w:rsidRPr="00EB5205" w:rsidRDefault="00D32072" w:rsidP="00E174E0">
            <w:pPr>
              <w:pStyle w:val="NoSpacing"/>
            </w:pPr>
            <w:r w:rsidRPr="00EB5205">
              <w:t>16.</w:t>
            </w:r>
          </w:p>
        </w:tc>
        <w:tc>
          <w:tcPr>
            <w:tcW w:w="3958" w:type="pct"/>
            <w:gridSpan w:val="2"/>
            <w:vAlign w:val="center"/>
          </w:tcPr>
          <w:p w14:paraId="40DFA2CD" w14:textId="77777777" w:rsidR="00D32072" w:rsidRPr="00EB5205" w:rsidRDefault="00D32072" w:rsidP="00D24E31">
            <w:pPr>
              <w:pStyle w:val="NoSpacing"/>
            </w:pPr>
            <w:r w:rsidRPr="00EB5205">
              <w:t xml:space="preserve">Write properties of 316L SS material. </w:t>
            </w:r>
          </w:p>
        </w:tc>
        <w:tc>
          <w:tcPr>
            <w:tcW w:w="301" w:type="pct"/>
            <w:vAlign w:val="bottom"/>
          </w:tcPr>
          <w:p w14:paraId="5E75589B" w14:textId="77777777" w:rsidR="00D32072" w:rsidRPr="00EB5205" w:rsidRDefault="00D32072" w:rsidP="00E174E0">
            <w:pPr>
              <w:pStyle w:val="NoSpacing"/>
              <w:jc w:val="center"/>
            </w:pPr>
            <w:r w:rsidRPr="00EB5205">
              <w:t>CO3</w:t>
            </w:r>
          </w:p>
        </w:tc>
        <w:tc>
          <w:tcPr>
            <w:tcW w:w="243" w:type="pct"/>
            <w:vAlign w:val="bottom"/>
          </w:tcPr>
          <w:p w14:paraId="56D50CBF" w14:textId="77777777" w:rsidR="00D32072" w:rsidRPr="00EB5205" w:rsidRDefault="00D32072" w:rsidP="00307BA9">
            <w:pPr>
              <w:pStyle w:val="NoSpacing"/>
              <w:jc w:val="center"/>
            </w:pPr>
            <w:r w:rsidRPr="00EB5205">
              <w:t>R</w:t>
            </w:r>
          </w:p>
        </w:tc>
        <w:tc>
          <w:tcPr>
            <w:tcW w:w="240" w:type="pct"/>
            <w:vAlign w:val="bottom"/>
          </w:tcPr>
          <w:p w14:paraId="4656DE71" w14:textId="77777777" w:rsidR="00D32072" w:rsidRPr="00EB5205" w:rsidRDefault="00D32072" w:rsidP="00E174E0">
            <w:pPr>
              <w:pStyle w:val="NoSpacing"/>
              <w:jc w:val="center"/>
            </w:pPr>
            <w:r w:rsidRPr="00EB5205">
              <w:t>3</w:t>
            </w:r>
          </w:p>
        </w:tc>
      </w:tr>
      <w:tr w:rsidR="00D32072" w:rsidRPr="00EB5205" w14:paraId="608A336F" w14:textId="77777777" w:rsidTr="0037089B">
        <w:trPr>
          <w:trHeight w:val="552"/>
        </w:trPr>
        <w:tc>
          <w:tcPr>
            <w:tcW w:w="5000" w:type="pct"/>
            <w:gridSpan w:val="6"/>
          </w:tcPr>
          <w:p w14:paraId="5F88A9F6" w14:textId="77777777" w:rsidR="00D32072" w:rsidRPr="00EB5205" w:rsidRDefault="00D32072" w:rsidP="00375CD9">
            <w:pPr>
              <w:jc w:val="center"/>
              <w:rPr>
                <w:b/>
                <w:u w:val="single"/>
              </w:rPr>
            </w:pPr>
            <w:r w:rsidRPr="00EB5205">
              <w:rPr>
                <w:b/>
                <w:u w:val="single"/>
              </w:rPr>
              <w:t>PART – C (6 X 12 = 72 MARKS)</w:t>
            </w:r>
          </w:p>
          <w:p w14:paraId="18ED3EAD" w14:textId="77777777" w:rsidR="00D32072" w:rsidRPr="00EB5205" w:rsidRDefault="00D32072" w:rsidP="00375CD9">
            <w:pPr>
              <w:jc w:val="center"/>
              <w:rPr>
                <w:b/>
              </w:rPr>
            </w:pPr>
            <w:r w:rsidRPr="00EB5205">
              <w:rPr>
                <w:b/>
              </w:rPr>
              <w:t>(Answer any five Questions from Q. No. 17 to 23, Q. No. 24 is Compulsory)</w:t>
            </w:r>
          </w:p>
        </w:tc>
      </w:tr>
      <w:tr w:rsidR="00D32072" w:rsidRPr="00EB5205" w14:paraId="2B5024C2" w14:textId="77777777" w:rsidTr="007C19C3">
        <w:trPr>
          <w:trHeight w:val="283"/>
        </w:trPr>
        <w:tc>
          <w:tcPr>
            <w:tcW w:w="257" w:type="pct"/>
          </w:tcPr>
          <w:p w14:paraId="30E41932" w14:textId="77777777" w:rsidR="00D32072" w:rsidRPr="00EB5205" w:rsidRDefault="00D32072" w:rsidP="007C19C3">
            <w:pPr>
              <w:jc w:val="center"/>
            </w:pPr>
            <w:r w:rsidRPr="00EB5205">
              <w:t>17.</w:t>
            </w:r>
          </w:p>
        </w:tc>
        <w:tc>
          <w:tcPr>
            <w:tcW w:w="183" w:type="pct"/>
          </w:tcPr>
          <w:p w14:paraId="39A74DE9" w14:textId="77777777" w:rsidR="00D32072" w:rsidRPr="00EB5205" w:rsidRDefault="00D32072" w:rsidP="007C19C3">
            <w:pPr>
              <w:jc w:val="center"/>
            </w:pPr>
            <w:r w:rsidRPr="00EB5205">
              <w:t>a.</w:t>
            </w:r>
          </w:p>
        </w:tc>
        <w:tc>
          <w:tcPr>
            <w:tcW w:w="3776" w:type="pct"/>
            <w:vAlign w:val="center"/>
          </w:tcPr>
          <w:p w14:paraId="6264A6B4" w14:textId="77777777" w:rsidR="00D32072" w:rsidRPr="00EB5205" w:rsidRDefault="00D32072" w:rsidP="00262D0C">
            <w:r w:rsidRPr="00EB5205">
              <w:t xml:space="preserve">Draw a graph for non-Newtonian fluids and explain all the types of fluids in detail. </w:t>
            </w:r>
          </w:p>
        </w:tc>
        <w:tc>
          <w:tcPr>
            <w:tcW w:w="301" w:type="pct"/>
          </w:tcPr>
          <w:p w14:paraId="4A5C3709" w14:textId="77777777" w:rsidR="00D32072" w:rsidRPr="00EB5205" w:rsidRDefault="00D32072" w:rsidP="007C19C3">
            <w:pPr>
              <w:jc w:val="center"/>
            </w:pPr>
            <w:r w:rsidRPr="00EB5205">
              <w:t>CO1</w:t>
            </w:r>
          </w:p>
        </w:tc>
        <w:tc>
          <w:tcPr>
            <w:tcW w:w="243" w:type="pct"/>
          </w:tcPr>
          <w:p w14:paraId="4EB82079" w14:textId="77777777" w:rsidR="00D32072" w:rsidRPr="00EB5205" w:rsidRDefault="00D32072" w:rsidP="007C19C3">
            <w:pPr>
              <w:jc w:val="center"/>
            </w:pPr>
            <w:r w:rsidRPr="00EB5205">
              <w:t>U</w:t>
            </w:r>
          </w:p>
        </w:tc>
        <w:tc>
          <w:tcPr>
            <w:tcW w:w="240" w:type="pct"/>
          </w:tcPr>
          <w:p w14:paraId="08C29162" w14:textId="77777777" w:rsidR="00D32072" w:rsidRPr="00EB5205" w:rsidRDefault="00D32072" w:rsidP="007C19C3">
            <w:pPr>
              <w:jc w:val="center"/>
            </w:pPr>
            <w:r w:rsidRPr="00EB5205">
              <w:t>6</w:t>
            </w:r>
          </w:p>
        </w:tc>
      </w:tr>
      <w:tr w:rsidR="00D32072" w:rsidRPr="00EB5205" w14:paraId="35A483B7" w14:textId="77777777" w:rsidTr="007C19C3">
        <w:trPr>
          <w:trHeight w:val="283"/>
        </w:trPr>
        <w:tc>
          <w:tcPr>
            <w:tcW w:w="257" w:type="pct"/>
          </w:tcPr>
          <w:p w14:paraId="3C9EFD3E" w14:textId="77777777" w:rsidR="00D32072" w:rsidRPr="00EB5205" w:rsidRDefault="00D32072" w:rsidP="007C19C3">
            <w:pPr>
              <w:jc w:val="center"/>
            </w:pPr>
          </w:p>
        </w:tc>
        <w:tc>
          <w:tcPr>
            <w:tcW w:w="183" w:type="pct"/>
          </w:tcPr>
          <w:p w14:paraId="3A661A67" w14:textId="77777777" w:rsidR="00D32072" w:rsidRPr="00EB5205" w:rsidRDefault="00D32072" w:rsidP="007C19C3">
            <w:pPr>
              <w:jc w:val="center"/>
            </w:pPr>
            <w:r w:rsidRPr="00EB5205">
              <w:t>b.</w:t>
            </w:r>
          </w:p>
        </w:tc>
        <w:tc>
          <w:tcPr>
            <w:tcW w:w="3776" w:type="pct"/>
            <w:vAlign w:val="center"/>
          </w:tcPr>
          <w:p w14:paraId="7A0FA3F3" w14:textId="77777777" w:rsidR="00D32072" w:rsidRPr="00EB5205" w:rsidRDefault="00D32072" w:rsidP="00262D0C">
            <w:pPr>
              <w:rPr>
                <w:bCs/>
              </w:rPr>
            </w:pPr>
            <w:r w:rsidRPr="00EB5205">
              <w:t xml:space="preserve">Write all the steps involved in automatic process control. </w:t>
            </w:r>
          </w:p>
        </w:tc>
        <w:tc>
          <w:tcPr>
            <w:tcW w:w="301" w:type="pct"/>
          </w:tcPr>
          <w:p w14:paraId="4511ACDE" w14:textId="77777777" w:rsidR="00D32072" w:rsidRPr="00EB5205" w:rsidRDefault="00D32072" w:rsidP="007C19C3">
            <w:pPr>
              <w:jc w:val="center"/>
            </w:pPr>
            <w:r w:rsidRPr="00EB5205">
              <w:t>CO2</w:t>
            </w:r>
          </w:p>
        </w:tc>
        <w:tc>
          <w:tcPr>
            <w:tcW w:w="243" w:type="pct"/>
          </w:tcPr>
          <w:p w14:paraId="5221A9C6" w14:textId="77777777" w:rsidR="00D32072" w:rsidRPr="00EB5205" w:rsidRDefault="00D32072" w:rsidP="007C19C3">
            <w:pPr>
              <w:jc w:val="center"/>
            </w:pPr>
            <w:r w:rsidRPr="00EB5205">
              <w:t>R</w:t>
            </w:r>
          </w:p>
        </w:tc>
        <w:tc>
          <w:tcPr>
            <w:tcW w:w="240" w:type="pct"/>
          </w:tcPr>
          <w:p w14:paraId="707AE4B2" w14:textId="77777777" w:rsidR="00D32072" w:rsidRPr="00EB5205" w:rsidRDefault="00D32072" w:rsidP="007C19C3">
            <w:pPr>
              <w:jc w:val="center"/>
            </w:pPr>
            <w:r w:rsidRPr="00EB5205">
              <w:t>6</w:t>
            </w:r>
          </w:p>
        </w:tc>
      </w:tr>
      <w:tr w:rsidR="00D32072" w:rsidRPr="00EB5205" w14:paraId="7D2B607F" w14:textId="77777777" w:rsidTr="007C19C3">
        <w:trPr>
          <w:trHeight w:val="283"/>
        </w:trPr>
        <w:tc>
          <w:tcPr>
            <w:tcW w:w="257" w:type="pct"/>
          </w:tcPr>
          <w:p w14:paraId="035DD17C" w14:textId="77777777" w:rsidR="00D32072" w:rsidRPr="00EB5205" w:rsidRDefault="00D32072" w:rsidP="007C19C3">
            <w:pPr>
              <w:jc w:val="center"/>
            </w:pPr>
          </w:p>
        </w:tc>
        <w:tc>
          <w:tcPr>
            <w:tcW w:w="183" w:type="pct"/>
          </w:tcPr>
          <w:p w14:paraId="413A38E5" w14:textId="77777777" w:rsidR="00D32072" w:rsidRPr="00EB5205" w:rsidRDefault="00D32072" w:rsidP="007C19C3">
            <w:pPr>
              <w:jc w:val="center"/>
            </w:pPr>
          </w:p>
        </w:tc>
        <w:tc>
          <w:tcPr>
            <w:tcW w:w="3776" w:type="pct"/>
            <w:vAlign w:val="bottom"/>
          </w:tcPr>
          <w:p w14:paraId="71A58187" w14:textId="77777777" w:rsidR="00D32072" w:rsidRPr="00EB5205" w:rsidRDefault="00D32072" w:rsidP="009D0856"/>
        </w:tc>
        <w:tc>
          <w:tcPr>
            <w:tcW w:w="301" w:type="pct"/>
          </w:tcPr>
          <w:p w14:paraId="75671E29" w14:textId="77777777" w:rsidR="00D32072" w:rsidRPr="00EB5205" w:rsidRDefault="00D32072" w:rsidP="007C19C3">
            <w:pPr>
              <w:jc w:val="center"/>
            </w:pPr>
          </w:p>
        </w:tc>
        <w:tc>
          <w:tcPr>
            <w:tcW w:w="243" w:type="pct"/>
          </w:tcPr>
          <w:p w14:paraId="0FFD107F" w14:textId="77777777" w:rsidR="00D32072" w:rsidRPr="00EB5205" w:rsidRDefault="00D32072" w:rsidP="007C19C3">
            <w:pPr>
              <w:jc w:val="center"/>
            </w:pPr>
          </w:p>
        </w:tc>
        <w:tc>
          <w:tcPr>
            <w:tcW w:w="240" w:type="pct"/>
          </w:tcPr>
          <w:p w14:paraId="7A6E8684" w14:textId="77777777" w:rsidR="00D32072" w:rsidRPr="00EB5205" w:rsidRDefault="00D32072" w:rsidP="007C19C3">
            <w:pPr>
              <w:jc w:val="center"/>
            </w:pPr>
          </w:p>
        </w:tc>
      </w:tr>
      <w:tr w:rsidR="00D32072" w:rsidRPr="00EB5205" w14:paraId="05D4C334" w14:textId="77777777" w:rsidTr="007C19C3">
        <w:trPr>
          <w:trHeight w:val="283"/>
        </w:trPr>
        <w:tc>
          <w:tcPr>
            <w:tcW w:w="257" w:type="pct"/>
          </w:tcPr>
          <w:p w14:paraId="0421F3BB" w14:textId="77777777" w:rsidR="00D32072" w:rsidRPr="00EB5205" w:rsidRDefault="00D32072" w:rsidP="007C19C3">
            <w:pPr>
              <w:jc w:val="center"/>
            </w:pPr>
            <w:r w:rsidRPr="00EB5205">
              <w:t>18.</w:t>
            </w:r>
          </w:p>
        </w:tc>
        <w:tc>
          <w:tcPr>
            <w:tcW w:w="183" w:type="pct"/>
          </w:tcPr>
          <w:p w14:paraId="25900FB2" w14:textId="77777777" w:rsidR="00D32072" w:rsidRPr="00EB5205" w:rsidRDefault="00D32072" w:rsidP="007C19C3">
            <w:pPr>
              <w:jc w:val="center"/>
            </w:pPr>
            <w:r w:rsidRPr="00EB5205">
              <w:t>a.</w:t>
            </w:r>
          </w:p>
        </w:tc>
        <w:tc>
          <w:tcPr>
            <w:tcW w:w="3776" w:type="pct"/>
            <w:vAlign w:val="center"/>
          </w:tcPr>
          <w:p w14:paraId="22B6F370" w14:textId="77777777" w:rsidR="00D32072" w:rsidRPr="00EB5205" w:rsidRDefault="00D32072" w:rsidP="00262D0C">
            <w:r w:rsidRPr="00EB5205">
              <w:t>Write all the responsibilities of QA officer in food industry.</w:t>
            </w:r>
          </w:p>
        </w:tc>
        <w:tc>
          <w:tcPr>
            <w:tcW w:w="301" w:type="pct"/>
          </w:tcPr>
          <w:p w14:paraId="5FA5C602" w14:textId="77777777" w:rsidR="00D32072" w:rsidRPr="00EB5205" w:rsidRDefault="00D32072" w:rsidP="007C19C3">
            <w:pPr>
              <w:jc w:val="center"/>
            </w:pPr>
            <w:r w:rsidRPr="00EB5205">
              <w:t>CO2</w:t>
            </w:r>
          </w:p>
        </w:tc>
        <w:tc>
          <w:tcPr>
            <w:tcW w:w="243" w:type="pct"/>
          </w:tcPr>
          <w:p w14:paraId="75AA2F03" w14:textId="77777777" w:rsidR="00D32072" w:rsidRPr="00EB5205" w:rsidRDefault="00D32072" w:rsidP="007C19C3">
            <w:pPr>
              <w:jc w:val="center"/>
            </w:pPr>
            <w:r w:rsidRPr="00EB5205">
              <w:t>R</w:t>
            </w:r>
          </w:p>
        </w:tc>
        <w:tc>
          <w:tcPr>
            <w:tcW w:w="240" w:type="pct"/>
          </w:tcPr>
          <w:p w14:paraId="1CDA82B3" w14:textId="77777777" w:rsidR="00D32072" w:rsidRPr="00EB5205" w:rsidRDefault="00D32072" w:rsidP="007C19C3">
            <w:pPr>
              <w:jc w:val="center"/>
            </w:pPr>
            <w:r w:rsidRPr="00EB5205">
              <w:t>6</w:t>
            </w:r>
          </w:p>
        </w:tc>
      </w:tr>
      <w:tr w:rsidR="00D32072" w:rsidRPr="00EB5205" w14:paraId="73801837" w14:textId="77777777" w:rsidTr="007C19C3">
        <w:trPr>
          <w:trHeight w:val="283"/>
        </w:trPr>
        <w:tc>
          <w:tcPr>
            <w:tcW w:w="257" w:type="pct"/>
          </w:tcPr>
          <w:p w14:paraId="4E5161E1" w14:textId="77777777" w:rsidR="00D32072" w:rsidRPr="00EB5205" w:rsidRDefault="00D32072" w:rsidP="007C19C3">
            <w:pPr>
              <w:jc w:val="center"/>
            </w:pPr>
          </w:p>
        </w:tc>
        <w:tc>
          <w:tcPr>
            <w:tcW w:w="183" w:type="pct"/>
          </w:tcPr>
          <w:p w14:paraId="2324D33A" w14:textId="77777777" w:rsidR="00D32072" w:rsidRPr="00EB5205" w:rsidRDefault="00D32072" w:rsidP="007C19C3">
            <w:pPr>
              <w:jc w:val="center"/>
            </w:pPr>
            <w:r w:rsidRPr="00EB5205">
              <w:t>b.</w:t>
            </w:r>
          </w:p>
        </w:tc>
        <w:tc>
          <w:tcPr>
            <w:tcW w:w="3776" w:type="pct"/>
            <w:vAlign w:val="center"/>
          </w:tcPr>
          <w:p w14:paraId="56C80D6B" w14:textId="77777777" w:rsidR="00D32072" w:rsidRPr="00EB5205" w:rsidRDefault="00D32072" w:rsidP="00262D0C">
            <w:r w:rsidRPr="00EB5205">
              <w:rPr>
                <w:color w:val="000000"/>
              </w:rPr>
              <w:t>Draw and explain the working of feedback closed-loop control scheme with PID controller.</w:t>
            </w:r>
          </w:p>
        </w:tc>
        <w:tc>
          <w:tcPr>
            <w:tcW w:w="301" w:type="pct"/>
          </w:tcPr>
          <w:p w14:paraId="53B7A84C" w14:textId="77777777" w:rsidR="00D32072" w:rsidRPr="00EB5205" w:rsidRDefault="00D32072" w:rsidP="007C19C3">
            <w:pPr>
              <w:jc w:val="center"/>
            </w:pPr>
            <w:r w:rsidRPr="00EB5205">
              <w:t>CO3</w:t>
            </w:r>
          </w:p>
        </w:tc>
        <w:tc>
          <w:tcPr>
            <w:tcW w:w="243" w:type="pct"/>
          </w:tcPr>
          <w:p w14:paraId="47C05110" w14:textId="77777777" w:rsidR="00D32072" w:rsidRPr="00EB5205" w:rsidRDefault="00D32072" w:rsidP="007C19C3">
            <w:pPr>
              <w:jc w:val="center"/>
            </w:pPr>
            <w:r w:rsidRPr="00EB5205">
              <w:t>U</w:t>
            </w:r>
          </w:p>
        </w:tc>
        <w:tc>
          <w:tcPr>
            <w:tcW w:w="240" w:type="pct"/>
          </w:tcPr>
          <w:p w14:paraId="37F2AA68" w14:textId="77777777" w:rsidR="00D32072" w:rsidRPr="00EB5205" w:rsidRDefault="00D32072" w:rsidP="007C19C3">
            <w:pPr>
              <w:jc w:val="center"/>
            </w:pPr>
            <w:r w:rsidRPr="00EB5205">
              <w:t>6</w:t>
            </w:r>
          </w:p>
        </w:tc>
      </w:tr>
      <w:tr w:rsidR="00D32072" w:rsidRPr="00EB5205" w14:paraId="0BE8966D" w14:textId="77777777" w:rsidTr="007C19C3">
        <w:trPr>
          <w:trHeight w:val="283"/>
        </w:trPr>
        <w:tc>
          <w:tcPr>
            <w:tcW w:w="257" w:type="pct"/>
          </w:tcPr>
          <w:p w14:paraId="142DFE47" w14:textId="77777777" w:rsidR="00D32072" w:rsidRPr="00EB5205" w:rsidRDefault="00D32072" w:rsidP="007C19C3">
            <w:pPr>
              <w:jc w:val="center"/>
            </w:pPr>
          </w:p>
        </w:tc>
        <w:tc>
          <w:tcPr>
            <w:tcW w:w="183" w:type="pct"/>
          </w:tcPr>
          <w:p w14:paraId="4380ACDB" w14:textId="77777777" w:rsidR="00D32072" w:rsidRPr="00EB5205" w:rsidRDefault="00D32072" w:rsidP="007C19C3">
            <w:pPr>
              <w:jc w:val="center"/>
            </w:pPr>
          </w:p>
        </w:tc>
        <w:tc>
          <w:tcPr>
            <w:tcW w:w="3776" w:type="pct"/>
            <w:vAlign w:val="bottom"/>
          </w:tcPr>
          <w:p w14:paraId="3A7416D7" w14:textId="77777777" w:rsidR="00D32072" w:rsidRPr="00EB5205" w:rsidRDefault="00D32072" w:rsidP="009D0856"/>
        </w:tc>
        <w:tc>
          <w:tcPr>
            <w:tcW w:w="301" w:type="pct"/>
          </w:tcPr>
          <w:p w14:paraId="129D0250" w14:textId="77777777" w:rsidR="00D32072" w:rsidRPr="00EB5205" w:rsidRDefault="00D32072" w:rsidP="007C19C3">
            <w:pPr>
              <w:jc w:val="center"/>
            </w:pPr>
          </w:p>
        </w:tc>
        <w:tc>
          <w:tcPr>
            <w:tcW w:w="243" w:type="pct"/>
          </w:tcPr>
          <w:p w14:paraId="2C6E6020" w14:textId="77777777" w:rsidR="00D32072" w:rsidRPr="00EB5205" w:rsidRDefault="00D32072" w:rsidP="007C19C3">
            <w:pPr>
              <w:jc w:val="center"/>
            </w:pPr>
          </w:p>
        </w:tc>
        <w:tc>
          <w:tcPr>
            <w:tcW w:w="240" w:type="pct"/>
          </w:tcPr>
          <w:p w14:paraId="216A73C8" w14:textId="77777777" w:rsidR="00D32072" w:rsidRPr="00EB5205" w:rsidRDefault="00D32072" w:rsidP="007C19C3">
            <w:pPr>
              <w:jc w:val="center"/>
            </w:pPr>
          </w:p>
        </w:tc>
      </w:tr>
      <w:tr w:rsidR="00D32072" w:rsidRPr="00EB5205" w14:paraId="2C6043FA" w14:textId="77777777" w:rsidTr="007C19C3">
        <w:trPr>
          <w:trHeight w:val="283"/>
        </w:trPr>
        <w:tc>
          <w:tcPr>
            <w:tcW w:w="257" w:type="pct"/>
          </w:tcPr>
          <w:p w14:paraId="74DF941C" w14:textId="77777777" w:rsidR="00D32072" w:rsidRPr="00EB5205" w:rsidRDefault="00D32072" w:rsidP="007C19C3">
            <w:pPr>
              <w:jc w:val="center"/>
            </w:pPr>
            <w:r w:rsidRPr="00EB5205">
              <w:t>19.</w:t>
            </w:r>
          </w:p>
        </w:tc>
        <w:tc>
          <w:tcPr>
            <w:tcW w:w="183" w:type="pct"/>
          </w:tcPr>
          <w:p w14:paraId="4041DF12" w14:textId="77777777" w:rsidR="00D32072" w:rsidRPr="00EB5205" w:rsidRDefault="00D32072" w:rsidP="007C19C3">
            <w:pPr>
              <w:jc w:val="center"/>
            </w:pPr>
            <w:r w:rsidRPr="00EB5205">
              <w:t>a.</w:t>
            </w:r>
          </w:p>
        </w:tc>
        <w:tc>
          <w:tcPr>
            <w:tcW w:w="3776" w:type="pct"/>
            <w:vAlign w:val="center"/>
          </w:tcPr>
          <w:p w14:paraId="3A179AC5" w14:textId="77777777" w:rsidR="00D32072" w:rsidRPr="00EB5205" w:rsidRDefault="00D32072" w:rsidP="00D24E31">
            <w:r w:rsidRPr="00EB5205">
              <w:t>Draw and explain the construction of temperature sensor.</w:t>
            </w:r>
          </w:p>
        </w:tc>
        <w:tc>
          <w:tcPr>
            <w:tcW w:w="301" w:type="pct"/>
          </w:tcPr>
          <w:p w14:paraId="36993A41" w14:textId="77777777" w:rsidR="00D32072" w:rsidRPr="00EB5205" w:rsidRDefault="00D32072" w:rsidP="007C19C3">
            <w:pPr>
              <w:jc w:val="center"/>
            </w:pPr>
            <w:r w:rsidRPr="00EB5205">
              <w:t>CO3</w:t>
            </w:r>
          </w:p>
        </w:tc>
        <w:tc>
          <w:tcPr>
            <w:tcW w:w="243" w:type="pct"/>
          </w:tcPr>
          <w:p w14:paraId="2F5C9C6B" w14:textId="77777777" w:rsidR="00D32072" w:rsidRPr="00EB5205" w:rsidRDefault="00D32072" w:rsidP="007C19C3">
            <w:pPr>
              <w:jc w:val="center"/>
            </w:pPr>
            <w:r w:rsidRPr="00EB5205">
              <w:t>U</w:t>
            </w:r>
          </w:p>
        </w:tc>
        <w:tc>
          <w:tcPr>
            <w:tcW w:w="240" w:type="pct"/>
          </w:tcPr>
          <w:p w14:paraId="0EE96F52" w14:textId="77777777" w:rsidR="00D32072" w:rsidRPr="00EB5205" w:rsidRDefault="00D32072" w:rsidP="007C19C3">
            <w:pPr>
              <w:jc w:val="center"/>
            </w:pPr>
            <w:r w:rsidRPr="00EB5205">
              <w:t>6</w:t>
            </w:r>
          </w:p>
        </w:tc>
      </w:tr>
      <w:tr w:rsidR="00D32072" w:rsidRPr="00EB5205" w14:paraId="2690F799" w14:textId="77777777" w:rsidTr="007C19C3">
        <w:trPr>
          <w:trHeight w:val="283"/>
        </w:trPr>
        <w:tc>
          <w:tcPr>
            <w:tcW w:w="257" w:type="pct"/>
          </w:tcPr>
          <w:p w14:paraId="041CA797" w14:textId="77777777" w:rsidR="00D32072" w:rsidRPr="00EB5205" w:rsidRDefault="00D32072" w:rsidP="007C19C3">
            <w:pPr>
              <w:jc w:val="center"/>
            </w:pPr>
          </w:p>
        </w:tc>
        <w:tc>
          <w:tcPr>
            <w:tcW w:w="183" w:type="pct"/>
          </w:tcPr>
          <w:p w14:paraId="5A55F032" w14:textId="77777777" w:rsidR="00D32072" w:rsidRPr="00EB5205" w:rsidRDefault="00D32072" w:rsidP="007C19C3">
            <w:pPr>
              <w:jc w:val="center"/>
            </w:pPr>
            <w:r w:rsidRPr="00EB5205">
              <w:t>b.</w:t>
            </w:r>
          </w:p>
        </w:tc>
        <w:tc>
          <w:tcPr>
            <w:tcW w:w="3776" w:type="pct"/>
            <w:vAlign w:val="center"/>
          </w:tcPr>
          <w:p w14:paraId="2DEC8BAD" w14:textId="77777777" w:rsidR="00D32072" w:rsidRPr="00EB5205" w:rsidRDefault="00D32072" w:rsidP="00D24E31">
            <w:pPr>
              <w:rPr>
                <w:bCs/>
              </w:rPr>
            </w:pPr>
            <w:r w:rsidRPr="00EB5205">
              <w:t xml:space="preserve">Discuss in detail about the various types of flowmeters used in food industries. </w:t>
            </w:r>
          </w:p>
        </w:tc>
        <w:tc>
          <w:tcPr>
            <w:tcW w:w="301" w:type="pct"/>
          </w:tcPr>
          <w:p w14:paraId="66B739B2" w14:textId="77777777" w:rsidR="00D32072" w:rsidRPr="00EB5205" w:rsidRDefault="00D32072" w:rsidP="007C19C3">
            <w:pPr>
              <w:jc w:val="center"/>
            </w:pPr>
            <w:r w:rsidRPr="00EB5205">
              <w:t>CO4</w:t>
            </w:r>
          </w:p>
        </w:tc>
        <w:tc>
          <w:tcPr>
            <w:tcW w:w="243" w:type="pct"/>
          </w:tcPr>
          <w:p w14:paraId="1E2D574E" w14:textId="77777777" w:rsidR="00D32072" w:rsidRPr="00EB5205" w:rsidRDefault="00D32072" w:rsidP="007C19C3">
            <w:pPr>
              <w:jc w:val="center"/>
            </w:pPr>
            <w:r w:rsidRPr="00EB5205">
              <w:t>U</w:t>
            </w:r>
          </w:p>
        </w:tc>
        <w:tc>
          <w:tcPr>
            <w:tcW w:w="240" w:type="pct"/>
          </w:tcPr>
          <w:p w14:paraId="4C7B058E" w14:textId="77777777" w:rsidR="00D32072" w:rsidRPr="00EB5205" w:rsidRDefault="00D32072" w:rsidP="007C19C3">
            <w:pPr>
              <w:jc w:val="center"/>
            </w:pPr>
            <w:r w:rsidRPr="00EB5205">
              <w:t>6</w:t>
            </w:r>
          </w:p>
        </w:tc>
      </w:tr>
      <w:tr w:rsidR="00D32072" w:rsidRPr="00EB5205" w14:paraId="25602EFD" w14:textId="77777777" w:rsidTr="007C19C3">
        <w:trPr>
          <w:trHeight w:val="283"/>
        </w:trPr>
        <w:tc>
          <w:tcPr>
            <w:tcW w:w="257" w:type="pct"/>
          </w:tcPr>
          <w:p w14:paraId="22776859" w14:textId="77777777" w:rsidR="00D32072" w:rsidRPr="00EB5205" w:rsidRDefault="00D32072" w:rsidP="007C19C3">
            <w:pPr>
              <w:jc w:val="center"/>
            </w:pPr>
          </w:p>
        </w:tc>
        <w:tc>
          <w:tcPr>
            <w:tcW w:w="183" w:type="pct"/>
          </w:tcPr>
          <w:p w14:paraId="59EAE7E9" w14:textId="77777777" w:rsidR="00D32072" w:rsidRPr="00EB5205" w:rsidRDefault="00D32072" w:rsidP="007C19C3">
            <w:pPr>
              <w:jc w:val="center"/>
            </w:pPr>
          </w:p>
        </w:tc>
        <w:tc>
          <w:tcPr>
            <w:tcW w:w="3776" w:type="pct"/>
            <w:vAlign w:val="bottom"/>
          </w:tcPr>
          <w:p w14:paraId="23CFBDB9" w14:textId="77777777" w:rsidR="00D32072" w:rsidRPr="00EB5205" w:rsidRDefault="00D32072" w:rsidP="009D0856"/>
        </w:tc>
        <w:tc>
          <w:tcPr>
            <w:tcW w:w="301" w:type="pct"/>
          </w:tcPr>
          <w:p w14:paraId="73AE2125" w14:textId="77777777" w:rsidR="00D32072" w:rsidRPr="00EB5205" w:rsidRDefault="00D32072" w:rsidP="007C19C3">
            <w:pPr>
              <w:jc w:val="center"/>
            </w:pPr>
          </w:p>
        </w:tc>
        <w:tc>
          <w:tcPr>
            <w:tcW w:w="243" w:type="pct"/>
          </w:tcPr>
          <w:p w14:paraId="7A3A7875" w14:textId="77777777" w:rsidR="00D32072" w:rsidRPr="00EB5205" w:rsidRDefault="00D32072" w:rsidP="007C19C3">
            <w:pPr>
              <w:jc w:val="center"/>
            </w:pPr>
          </w:p>
        </w:tc>
        <w:tc>
          <w:tcPr>
            <w:tcW w:w="240" w:type="pct"/>
          </w:tcPr>
          <w:p w14:paraId="302C0FA0" w14:textId="77777777" w:rsidR="00D32072" w:rsidRPr="00EB5205" w:rsidRDefault="00D32072" w:rsidP="007C19C3">
            <w:pPr>
              <w:jc w:val="center"/>
            </w:pPr>
          </w:p>
        </w:tc>
      </w:tr>
      <w:tr w:rsidR="00D32072" w:rsidRPr="00EB5205" w14:paraId="5E44E8A4" w14:textId="77777777" w:rsidTr="007C19C3">
        <w:trPr>
          <w:trHeight w:val="283"/>
        </w:trPr>
        <w:tc>
          <w:tcPr>
            <w:tcW w:w="257" w:type="pct"/>
          </w:tcPr>
          <w:p w14:paraId="75F76CC9" w14:textId="77777777" w:rsidR="00D32072" w:rsidRPr="00EB5205" w:rsidRDefault="00D32072" w:rsidP="007C19C3">
            <w:pPr>
              <w:jc w:val="center"/>
            </w:pPr>
            <w:r w:rsidRPr="00EB5205">
              <w:t>20.</w:t>
            </w:r>
          </w:p>
        </w:tc>
        <w:tc>
          <w:tcPr>
            <w:tcW w:w="183" w:type="pct"/>
          </w:tcPr>
          <w:p w14:paraId="301542CC" w14:textId="77777777" w:rsidR="00D32072" w:rsidRPr="00EB5205" w:rsidRDefault="00D32072" w:rsidP="007C19C3">
            <w:pPr>
              <w:jc w:val="center"/>
            </w:pPr>
            <w:r w:rsidRPr="00EB5205">
              <w:t>a.</w:t>
            </w:r>
          </w:p>
        </w:tc>
        <w:tc>
          <w:tcPr>
            <w:tcW w:w="3776" w:type="pct"/>
            <w:vAlign w:val="center"/>
          </w:tcPr>
          <w:p w14:paraId="3AB0559D" w14:textId="77777777" w:rsidR="00D32072" w:rsidRPr="00EB5205" w:rsidRDefault="00D32072" w:rsidP="007C19C3">
            <w:r w:rsidRPr="00EB5205">
              <w:t xml:space="preserve">Describe electrical pressure transmitters.  </w:t>
            </w:r>
          </w:p>
        </w:tc>
        <w:tc>
          <w:tcPr>
            <w:tcW w:w="301" w:type="pct"/>
          </w:tcPr>
          <w:p w14:paraId="19D14925" w14:textId="77777777" w:rsidR="00D32072" w:rsidRPr="00EB5205" w:rsidRDefault="00D32072" w:rsidP="007C19C3">
            <w:pPr>
              <w:jc w:val="center"/>
            </w:pPr>
            <w:r w:rsidRPr="00EB5205">
              <w:t>CO4</w:t>
            </w:r>
          </w:p>
        </w:tc>
        <w:tc>
          <w:tcPr>
            <w:tcW w:w="243" w:type="pct"/>
          </w:tcPr>
          <w:p w14:paraId="0CEFD381" w14:textId="77777777" w:rsidR="00D32072" w:rsidRPr="00EB5205" w:rsidRDefault="00D32072" w:rsidP="007C19C3">
            <w:pPr>
              <w:jc w:val="center"/>
            </w:pPr>
            <w:r w:rsidRPr="00EB5205">
              <w:t>R</w:t>
            </w:r>
          </w:p>
        </w:tc>
        <w:tc>
          <w:tcPr>
            <w:tcW w:w="240" w:type="pct"/>
          </w:tcPr>
          <w:p w14:paraId="6791C524" w14:textId="77777777" w:rsidR="00D32072" w:rsidRPr="00EB5205" w:rsidRDefault="00D32072" w:rsidP="007C19C3">
            <w:pPr>
              <w:jc w:val="center"/>
            </w:pPr>
            <w:r w:rsidRPr="00EB5205">
              <w:t>6</w:t>
            </w:r>
          </w:p>
        </w:tc>
      </w:tr>
      <w:tr w:rsidR="00D32072" w:rsidRPr="00EB5205" w14:paraId="2C73A962" w14:textId="77777777" w:rsidTr="009805B9">
        <w:trPr>
          <w:trHeight w:val="283"/>
        </w:trPr>
        <w:tc>
          <w:tcPr>
            <w:tcW w:w="257" w:type="pct"/>
            <w:vAlign w:val="bottom"/>
          </w:tcPr>
          <w:p w14:paraId="149DD15E" w14:textId="77777777" w:rsidR="00D32072" w:rsidRPr="00EB5205" w:rsidRDefault="00D32072" w:rsidP="00D24E31">
            <w:pPr>
              <w:jc w:val="center"/>
            </w:pPr>
          </w:p>
        </w:tc>
        <w:tc>
          <w:tcPr>
            <w:tcW w:w="183" w:type="pct"/>
            <w:vAlign w:val="bottom"/>
          </w:tcPr>
          <w:p w14:paraId="0575CB4F" w14:textId="77777777" w:rsidR="00D32072" w:rsidRPr="00EB5205" w:rsidRDefault="00D32072" w:rsidP="00D24E31">
            <w:pPr>
              <w:jc w:val="center"/>
            </w:pPr>
            <w:r w:rsidRPr="00EB5205">
              <w:t>b.</w:t>
            </w:r>
          </w:p>
        </w:tc>
        <w:tc>
          <w:tcPr>
            <w:tcW w:w="3776" w:type="pct"/>
            <w:vAlign w:val="center"/>
          </w:tcPr>
          <w:p w14:paraId="1305461B" w14:textId="77777777" w:rsidR="00D32072" w:rsidRPr="00EB5205" w:rsidRDefault="00D32072" w:rsidP="00D24E31">
            <w:pPr>
              <w:rPr>
                <w:bCs/>
                <w:lang w:val="en-IN"/>
              </w:rPr>
            </w:pPr>
            <w:r w:rsidRPr="00EB5205">
              <w:rPr>
                <w:bCs/>
                <w:lang w:val="en-IN"/>
              </w:rPr>
              <w:t xml:space="preserve">Explain various level transmitters used in food industries. </w:t>
            </w:r>
          </w:p>
        </w:tc>
        <w:tc>
          <w:tcPr>
            <w:tcW w:w="301" w:type="pct"/>
            <w:vAlign w:val="bottom"/>
          </w:tcPr>
          <w:p w14:paraId="4C5F3A52" w14:textId="77777777" w:rsidR="00D32072" w:rsidRPr="00EB5205" w:rsidRDefault="00D32072" w:rsidP="00D24E31">
            <w:pPr>
              <w:jc w:val="center"/>
            </w:pPr>
            <w:r w:rsidRPr="00EB5205">
              <w:t>CO4</w:t>
            </w:r>
          </w:p>
        </w:tc>
        <w:tc>
          <w:tcPr>
            <w:tcW w:w="243" w:type="pct"/>
            <w:vAlign w:val="bottom"/>
          </w:tcPr>
          <w:p w14:paraId="7C4D44AF" w14:textId="77777777" w:rsidR="00D32072" w:rsidRPr="00EB5205" w:rsidRDefault="00D32072" w:rsidP="00D24E31">
            <w:pPr>
              <w:jc w:val="center"/>
            </w:pPr>
            <w:r w:rsidRPr="00EB5205">
              <w:t>R</w:t>
            </w:r>
          </w:p>
        </w:tc>
        <w:tc>
          <w:tcPr>
            <w:tcW w:w="240" w:type="pct"/>
            <w:vAlign w:val="bottom"/>
          </w:tcPr>
          <w:p w14:paraId="3B50F92B" w14:textId="77777777" w:rsidR="00D32072" w:rsidRPr="00EB5205" w:rsidRDefault="00D32072" w:rsidP="00D24E31">
            <w:pPr>
              <w:jc w:val="center"/>
            </w:pPr>
            <w:r w:rsidRPr="00EB5205">
              <w:t>6</w:t>
            </w:r>
          </w:p>
        </w:tc>
      </w:tr>
      <w:tr w:rsidR="00D32072" w:rsidRPr="00EB5205" w14:paraId="13E47C58" w14:textId="77777777" w:rsidTr="00EC56AC">
        <w:trPr>
          <w:trHeight w:val="283"/>
        </w:trPr>
        <w:tc>
          <w:tcPr>
            <w:tcW w:w="257" w:type="pct"/>
            <w:vAlign w:val="bottom"/>
          </w:tcPr>
          <w:p w14:paraId="6C35E85E" w14:textId="77777777" w:rsidR="00D32072" w:rsidRPr="00EB5205" w:rsidRDefault="00D32072" w:rsidP="009D0856">
            <w:pPr>
              <w:jc w:val="center"/>
            </w:pPr>
          </w:p>
        </w:tc>
        <w:tc>
          <w:tcPr>
            <w:tcW w:w="183" w:type="pct"/>
            <w:vAlign w:val="bottom"/>
          </w:tcPr>
          <w:p w14:paraId="6B206132" w14:textId="77777777" w:rsidR="00D32072" w:rsidRPr="00EB5205" w:rsidRDefault="00D32072" w:rsidP="009D0856">
            <w:pPr>
              <w:jc w:val="center"/>
            </w:pPr>
          </w:p>
        </w:tc>
        <w:tc>
          <w:tcPr>
            <w:tcW w:w="3776" w:type="pct"/>
            <w:vAlign w:val="bottom"/>
          </w:tcPr>
          <w:p w14:paraId="543DAF87" w14:textId="77777777" w:rsidR="00D32072" w:rsidRPr="00EB5205" w:rsidRDefault="00D32072" w:rsidP="009D0856"/>
        </w:tc>
        <w:tc>
          <w:tcPr>
            <w:tcW w:w="301" w:type="pct"/>
            <w:vAlign w:val="bottom"/>
          </w:tcPr>
          <w:p w14:paraId="5D83AB54" w14:textId="77777777" w:rsidR="00D32072" w:rsidRPr="00EB5205" w:rsidRDefault="00D32072" w:rsidP="009D0856">
            <w:pPr>
              <w:jc w:val="center"/>
            </w:pPr>
          </w:p>
        </w:tc>
        <w:tc>
          <w:tcPr>
            <w:tcW w:w="243" w:type="pct"/>
            <w:vAlign w:val="bottom"/>
          </w:tcPr>
          <w:p w14:paraId="1F5094D4" w14:textId="77777777" w:rsidR="00D32072" w:rsidRPr="00EB5205" w:rsidRDefault="00D32072" w:rsidP="009D0856">
            <w:pPr>
              <w:jc w:val="center"/>
            </w:pPr>
          </w:p>
        </w:tc>
        <w:tc>
          <w:tcPr>
            <w:tcW w:w="240" w:type="pct"/>
            <w:vAlign w:val="bottom"/>
          </w:tcPr>
          <w:p w14:paraId="716A3E49" w14:textId="77777777" w:rsidR="00D32072" w:rsidRPr="00EB5205" w:rsidRDefault="00D32072" w:rsidP="009D0856">
            <w:pPr>
              <w:jc w:val="center"/>
            </w:pPr>
          </w:p>
        </w:tc>
      </w:tr>
      <w:tr w:rsidR="00D32072" w:rsidRPr="00EB5205" w14:paraId="6D922B45" w14:textId="77777777" w:rsidTr="00EC56AC">
        <w:trPr>
          <w:trHeight w:val="283"/>
        </w:trPr>
        <w:tc>
          <w:tcPr>
            <w:tcW w:w="257" w:type="pct"/>
            <w:vAlign w:val="bottom"/>
          </w:tcPr>
          <w:p w14:paraId="3F82FF54" w14:textId="77777777" w:rsidR="00D32072" w:rsidRPr="00EB5205" w:rsidRDefault="00D32072" w:rsidP="009D0856">
            <w:pPr>
              <w:jc w:val="center"/>
            </w:pPr>
            <w:r w:rsidRPr="00EB5205">
              <w:t>21.</w:t>
            </w:r>
          </w:p>
        </w:tc>
        <w:tc>
          <w:tcPr>
            <w:tcW w:w="183" w:type="pct"/>
            <w:vAlign w:val="bottom"/>
          </w:tcPr>
          <w:p w14:paraId="1F8A1EAC" w14:textId="77777777" w:rsidR="00D32072" w:rsidRPr="00EB5205" w:rsidRDefault="00D32072" w:rsidP="009D0856">
            <w:pPr>
              <w:jc w:val="center"/>
            </w:pPr>
            <w:r w:rsidRPr="00EB5205">
              <w:t>a.</w:t>
            </w:r>
          </w:p>
        </w:tc>
        <w:tc>
          <w:tcPr>
            <w:tcW w:w="3776" w:type="pct"/>
            <w:vAlign w:val="bottom"/>
          </w:tcPr>
          <w:p w14:paraId="10C76835" w14:textId="77777777" w:rsidR="00D32072" w:rsidRPr="00EB5205" w:rsidRDefault="00D32072" w:rsidP="009D0856">
            <w:r>
              <w:t>L</w:t>
            </w:r>
            <w:r w:rsidRPr="00EB5205">
              <w:t xml:space="preserve">ist the security concerns involved in SCADA. </w:t>
            </w:r>
          </w:p>
        </w:tc>
        <w:tc>
          <w:tcPr>
            <w:tcW w:w="301" w:type="pct"/>
            <w:vAlign w:val="bottom"/>
          </w:tcPr>
          <w:p w14:paraId="4CF563D0" w14:textId="77777777" w:rsidR="00D32072" w:rsidRPr="00EB5205" w:rsidRDefault="00D32072" w:rsidP="009D0856">
            <w:pPr>
              <w:jc w:val="center"/>
            </w:pPr>
            <w:r w:rsidRPr="00EB5205">
              <w:t>CO5</w:t>
            </w:r>
          </w:p>
        </w:tc>
        <w:tc>
          <w:tcPr>
            <w:tcW w:w="243" w:type="pct"/>
            <w:vAlign w:val="bottom"/>
          </w:tcPr>
          <w:p w14:paraId="7D0302FE" w14:textId="77777777" w:rsidR="00D32072" w:rsidRPr="00EB5205" w:rsidRDefault="00D32072" w:rsidP="009D0856">
            <w:pPr>
              <w:jc w:val="center"/>
            </w:pPr>
            <w:r w:rsidRPr="00EB5205">
              <w:t>U</w:t>
            </w:r>
          </w:p>
        </w:tc>
        <w:tc>
          <w:tcPr>
            <w:tcW w:w="240" w:type="pct"/>
            <w:vAlign w:val="bottom"/>
          </w:tcPr>
          <w:p w14:paraId="7796C1B5" w14:textId="77777777" w:rsidR="00D32072" w:rsidRPr="00EB5205" w:rsidRDefault="00D32072" w:rsidP="005A322A">
            <w:pPr>
              <w:jc w:val="center"/>
            </w:pPr>
            <w:r w:rsidRPr="00EB5205">
              <w:t>6</w:t>
            </w:r>
          </w:p>
        </w:tc>
      </w:tr>
      <w:tr w:rsidR="00D32072" w:rsidRPr="00EB5205" w14:paraId="46DF021E" w14:textId="77777777" w:rsidTr="00EC56AC">
        <w:trPr>
          <w:trHeight w:val="283"/>
        </w:trPr>
        <w:tc>
          <w:tcPr>
            <w:tcW w:w="257" w:type="pct"/>
            <w:vAlign w:val="bottom"/>
          </w:tcPr>
          <w:p w14:paraId="1B92F346" w14:textId="77777777" w:rsidR="00D32072" w:rsidRPr="00EB5205" w:rsidRDefault="00D32072" w:rsidP="009D0856">
            <w:pPr>
              <w:jc w:val="center"/>
            </w:pPr>
          </w:p>
        </w:tc>
        <w:tc>
          <w:tcPr>
            <w:tcW w:w="183" w:type="pct"/>
            <w:vAlign w:val="bottom"/>
          </w:tcPr>
          <w:p w14:paraId="6F8B8BFC" w14:textId="77777777" w:rsidR="00D32072" w:rsidRPr="00EB5205" w:rsidRDefault="00D32072" w:rsidP="009D0856">
            <w:pPr>
              <w:jc w:val="center"/>
            </w:pPr>
            <w:r w:rsidRPr="00EB5205">
              <w:t>b.</w:t>
            </w:r>
          </w:p>
        </w:tc>
        <w:tc>
          <w:tcPr>
            <w:tcW w:w="3776" w:type="pct"/>
            <w:vAlign w:val="bottom"/>
          </w:tcPr>
          <w:p w14:paraId="57862E4B" w14:textId="77777777" w:rsidR="00D32072" w:rsidRPr="00EB5205" w:rsidRDefault="00D32072" w:rsidP="009D0856">
            <w:pPr>
              <w:rPr>
                <w:bCs/>
              </w:rPr>
            </w:pPr>
            <w:r w:rsidRPr="00EB5205">
              <w:rPr>
                <w:bCs/>
              </w:rPr>
              <w:t>Draw a flowchart for Integration of field devices in a Modbus system.</w:t>
            </w:r>
          </w:p>
        </w:tc>
        <w:tc>
          <w:tcPr>
            <w:tcW w:w="301" w:type="pct"/>
            <w:vAlign w:val="bottom"/>
          </w:tcPr>
          <w:p w14:paraId="51AAD4E0" w14:textId="77777777" w:rsidR="00D32072" w:rsidRPr="00EB5205" w:rsidRDefault="00D32072" w:rsidP="009D0856">
            <w:pPr>
              <w:jc w:val="center"/>
            </w:pPr>
            <w:r w:rsidRPr="00EB5205">
              <w:t>CO3</w:t>
            </w:r>
          </w:p>
        </w:tc>
        <w:tc>
          <w:tcPr>
            <w:tcW w:w="243" w:type="pct"/>
            <w:vAlign w:val="bottom"/>
          </w:tcPr>
          <w:p w14:paraId="21B58937" w14:textId="77777777" w:rsidR="00D32072" w:rsidRPr="00EB5205" w:rsidRDefault="00D32072" w:rsidP="009D0856">
            <w:pPr>
              <w:jc w:val="center"/>
            </w:pPr>
            <w:r w:rsidRPr="00EB5205">
              <w:t>U</w:t>
            </w:r>
          </w:p>
        </w:tc>
        <w:tc>
          <w:tcPr>
            <w:tcW w:w="240" w:type="pct"/>
            <w:vAlign w:val="bottom"/>
          </w:tcPr>
          <w:p w14:paraId="4C5DD5C7" w14:textId="77777777" w:rsidR="00D32072" w:rsidRPr="00EB5205" w:rsidRDefault="00D32072" w:rsidP="009D0856">
            <w:pPr>
              <w:jc w:val="center"/>
            </w:pPr>
            <w:r w:rsidRPr="00EB5205">
              <w:t>6</w:t>
            </w:r>
          </w:p>
        </w:tc>
      </w:tr>
      <w:tr w:rsidR="00D32072" w:rsidRPr="00EB5205" w14:paraId="7742EE72" w14:textId="77777777" w:rsidTr="00EC56AC">
        <w:trPr>
          <w:trHeight w:val="283"/>
        </w:trPr>
        <w:tc>
          <w:tcPr>
            <w:tcW w:w="257" w:type="pct"/>
            <w:vAlign w:val="bottom"/>
          </w:tcPr>
          <w:p w14:paraId="74611608" w14:textId="77777777" w:rsidR="00D32072" w:rsidRPr="00EB5205" w:rsidRDefault="00D32072" w:rsidP="009D0856">
            <w:pPr>
              <w:jc w:val="center"/>
            </w:pPr>
          </w:p>
        </w:tc>
        <w:tc>
          <w:tcPr>
            <w:tcW w:w="183" w:type="pct"/>
            <w:vAlign w:val="bottom"/>
          </w:tcPr>
          <w:p w14:paraId="4B9728A4" w14:textId="77777777" w:rsidR="00D32072" w:rsidRPr="00EB5205" w:rsidRDefault="00D32072" w:rsidP="009D0856">
            <w:pPr>
              <w:jc w:val="center"/>
            </w:pPr>
          </w:p>
        </w:tc>
        <w:tc>
          <w:tcPr>
            <w:tcW w:w="3776" w:type="pct"/>
            <w:vAlign w:val="bottom"/>
          </w:tcPr>
          <w:p w14:paraId="00FEFF9D" w14:textId="77777777" w:rsidR="00D32072" w:rsidRPr="00EB5205" w:rsidRDefault="00D32072" w:rsidP="009D0856"/>
        </w:tc>
        <w:tc>
          <w:tcPr>
            <w:tcW w:w="301" w:type="pct"/>
            <w:vAlign w:val="bottom"/>
          </w:tcPr>
          <w:p w14:paraId="51A0C9F4" w14:textId="77777777" w:rsidR="00D32072" w:rsidRPr="00EB5205" w:rsidRDefault="00D32072" w:rsidP="009D0856">
            <w:pPr>
              <w:jc w:val="center"/>
            </w:pPr>
          </w:p>
        </w:tc>
        <w:tc>
          <w:tcPr>
            <w:tcW w:w="243" w:type="pct"/>
            <w:vAlign w:val="bottom"/>
          </w:tcPr>
          <w:p w14:paraId="20707E05" w14:textId="77777777" w:rsidR="00D32072" w:rsidRPr="00EB5205" w:rsidRDefault="00D32072" w:rsidP="009D0856">
            <w:pPr>
              <w:jc w:val="center"/>
            </w:pPr>
          </w:p>
        </w:tc>
        <w:tc>
          <w:tcPr>
            <w:tcW w:w="240" w:type="pct"/>
            <w:vAlign w:val="bottom"/>
          </w:tcPr>
          <w:p w14:paraId="169F45BC" w14:textId="77777777" w:rsidR="00D32072" w:rsidRPr="00EB5205" w:rsidRDefault="00D32072" w:rsidP="009D0856">
            <w:pPr>
              <w:jc w:val="center"/>
            </w:pPr>
          </w:p>
        </w:tc>
      </w:tr>
      <w:tr w:rsidR="00D32072" w:rsidRPr="00EB5205" w14:paraId="153B59F1" w14:textId="77777777" w:rsidTr="00EC56AC">
        <w:trPr>
          <w:trHeight w:val="283"/>
        </w:trPr>
        <w:tc>
          <w:tcPr>
            <w:tcW w:w="257" w:type="pct"/>
            <w:vAlign w:val="bottom"/>
          </w:tcPr>
          <w:p w14:paraId="5DC2919C" w14:textId="77777777" w:rsidR="00D32072" w:rsidRPr="00EB5205" w:rsidRDefault="00D32072" w:rsidP="009D0856">
            <w:pPr>
              <w:jc w:val="center"/>
            </w:pPr>
            <w:r w:rsidRPr="00EB5205">
              <w:t>22.</w:t>
            </w:r>
          </w:p>
        </w:tc>
        <w:tc>
          <w:tcPr>
            <w:tcW w:w="183" w:type="pct"/>
            <w:vAlign w:val="bottom"/>
          </w:tcPr>
          <w:p w14:paraId="0C58F3CD" w14:textId="77777777" w:rsidR="00D32072" w:rsidRPr="00EB5205" w:rsidRDefault="00D32072" w:rsidP="009D0856">
            <w:pPr>
              <w:jc w:val="center"/>
            </w:pPr>
            <w:r w:rsidRPr="00EB5205">
              <w:t>a.</w:t>
            </w:r>
          </w:p>
        </w:tc>
        <w:tc>
          <w:tcPr>
            <w:tcW w:w="3776" w:type="pct"/>
            <w:vAlign w:val="bottom"/>
          </w:tcPr>
          <w:p w14:paraId="4B8DC90D" w14:textId="77777777" w:rsidR="00D32072" w:rsidRPr="00EB5205" w:rsidRDefault="00D32072" w:rsidP="009D0856">
            <w:r w:rsidRPr="00EB5205">
              <w:t xml:space="preserve">Describe non functional requirement of SCADA. </w:t>
            </w:r>
          </w:p>
        </w:tc>
        <w:tc>
          <w:tcPr>
            <w:tcW w:w="301" w:type="pct"/>
            <w:vAlign w:val="bottom"/>
          </w:tcPr>
          <w:p w14:paraId="1966DFCD" w14:textId="77777777" w:rsidR="00D32072" w:rsidRPr="00EB5205" w:rsidRDefault="00D32072" w:rsidP="009D0856">
            <w:pPr>
              <w:jc w:val="center"/>
            </w:pPr>
            <w:r w:rsidRPr="00EB5205">
              <w:t>CO5</w:t>
            </w:r>
          </w:p>
        </w:tc>
        <w:tc>
          <w:tcPr>
            <w:tcW w:w="243" w:type="pct"/>
            <w:vAlign w:val="bottom"/>
          </w:tcPr>
          <w:p w14:paraId="1AA47A6A" w14:textId="77777777" w:rsidR="00D32072" w:rsidRPr="00EB5205" w:rsidRDefault="00D32072" w:rsidP="009D0856">
            <w:pPr>
              <w:jc w:val="center"/>
            </w:pPr>
            <w:r w:rsidRPr="00EB5205">
              <w:t>R</w:t>
            </w:r>
          </w:p>
        </w:tc>
        <w:tc>
          <w:tcPr>
            <w:tcW w:w="240" w:type="pct"/>
            <w:vAlign w:val="bottom"/>
          </w:tcPr>
          <w:p w14:paraId="32F8FE2A" w14:textId="77777777" w:rsidR="00D32072" w:rsidRPr="00EB5205" w:rsidRDefault="00D32072" w:rsidP="009D0856">
            <w:pPr>
              <w:jc w:val="center"/>
            </w:pPr>
            <w:r w:rsidRPr="00EB5205">
              <w:t>6</w:t>
            </w:r>
          </w:p>
        </w:tc>
      </w:tr>
      <w:tr w:rsidR="00D32072" w:rsidRPr="00EB5205" w14:paraId="5656FE11" w14:textId="77777777" w:rsidTr="00EC56AC">
        <w:trPr>
          <w:trHeight w:val="283"/>
        </w:trPr>
        <w:tc>
          <w:tcPr>
            <w:tcW w:w="257" w:type="pct"/>
            <w:vAlign w:val="bottom"/>
          </w:tcPr>
          <w:p w14:paraId="20F62D5F" w14:textId="77777777" w:rsidR="00D32072" w:rsidRPr="00EB5205" w:rsidRDefault="00D32072" w:rsidP="009D0856">
            <w:pPr>
              <w:jc w:val="center"/>
            </w:pPr>
          </w:p>
        </w:tc>
        <w:tc>
          <w:tcPr>
            <w:tcW w:w="183" w:type="pct"/>
            <w:vAlign w:val="bottom"/>
          </w:tcPr>
          <w:p w14:paraId="1F375F8B" w14:textId="77777777" w:rsidR="00D32072" w:rsidRPr="00EB5205" w:rsidRDefault="00D32072" w:rsidP="009D0856">
            <w:pPr>
              <w:jc w:val="center"/>
            </w:pPr>
            <w:r w:rsidRPr="00EB5205">
              <w:t>b.</w:t>
            </w:r>
          </w:p>
        </w:tc>
        <w:tc>
          <w:tcPr>
            <w:tcW w:w="3776" w:type="pct"/>
            <w:vAlign w:val="bottom"/>
          </w:tcPr>
          <w:p w14:paraId="2A591CA8" w14:textId="77777777" w:rsidR="00D32072" w:rsidRPr="00EB5205" w:rsidRDefault="00D32072" w:rsidP="009D0856">
            <w:pPr>
              <w:rPr>
                <w:bCs/>
              </w:rPr>
            </w:pPr>
            <w:r w:rsidRPr="00EB5205">
              <w:rPr>
                <w:bCs/>
              </w:rPr>
              <w:t>Write down the benefits and limitations of SCADA.</w:t>
            </w:r>
          </w:p>
        </w:tc>
        <w:tc>
          <w:tcPr>
            <w:tcW w:w="301" w:type="pct"/>
            <w:vAlign w:val="bottom"/>
          </w:tcPr>
          <w:p w14:paraId="37AD259C" w14:textId="77777777" w:rsidR="00D32072" w:rsidRPr="00EB5205" w:rsidRDefault="00D32072" w:rsidP="009D0856">
            <w:pPr>
              <w:jc w:val="center"/>
            </w:pPr>
            <w:r w:rsidRPr="00EB5205">
              <w:t>CO5</w:t>
            </w:r>
          </w:p>
        </w:tc>
        <w:tc>
          <w:tcPr>
            <w:tcW w:w="243" w:type="pct"/>
            <w:vAlign w:val="bottom"/>
          </w:tcPr>
          <w:p w14:paraId="08889D94" w14:textId="77777777" w:rsidR="00D32072" w:rsidRPr="00EB5205" w:rsidRDefault="00D32072" w:rsidP="009D0856">
            <w:pPr>
              <w:jc w:val="center"/>
            </w:pPr>
            <w:r w:rsidRPr="00EB5205">
              <w:t>R</w:t>
            </w:r>
          </w:p>
        </w:tc>
        <w:tc>
          <w:tcPr>
            <w:tcW w:w="240" w:type="pct"/>
            <w:vAlign w:val="bottom"/>
          </w:tcPr>
          <w:p w14:paraId="7C11EA50" w14:textId="77777777" w:rsidR="00D32072" w:rsidRPr="00EB5205" w:rsidRDefault="00D32072" w:rsidP="009D0856">
            <w:pPr>
              <w:jc w:val="center"/>
            </w:pPr>
            <w:r w:rsidRPr="00EB5205">
              <w:t>6</w:t>
            </w:r>
          </w:p>
        </w:tc>
      </w:tr>
      <w:tr w:rsidR="00D32072" w:rsidRPr="00EB5205" w14:paraId="17F30B85" w14:textId="77777777" w:rsidTr="00EC56AC">
        <w:trPr>
          <w:trHeight w:val="283"/>
        </w:trPr>
        <w:tc>
          <w:tcPr>
            <w:tcW w:w="257" w:type="pct"/>
            <w:vAlign w:val="bottom"/>
          </w:tcPr>
          <w:p w14:paraId="625DA784" w14:textId="77777777" w:rsidR="00D32072" w:rsidRPr="00EB5205" w:rsidRDefault="00D32072" w:rsidP="009D0856">
            <w:pPr>
              <w:jc w:val="center"/>
            </w:pPr>
          </w:p>
        </w:tc>
        <w:tc>
          <w:tcPr>
            <w:tcW w:w="183" w:type="pct"/>
            <w:vAlign w:val="bottom"/>
          </w:tcPr>
          <w:p w14:paraId="3DF06EE3" w14:textId="77777777" w:rsidR="00D32072" w:rsidRPr="00EB5205" w:rsidRDefault="00D32072" w:rsidP="009D0856">
            <w:pPr>
              <w:jc w:val="center"/>
            </w:pPr>
          </w:p>
        </w:tc>
        <w:tc>
          <w:tcPr>
            <w:tcW w:w="3776" w:type="pct"/>
            <w:vAlign w:val="bottom"/>
          </w:tcPr>
          <w:p w14:paraId="4BDABE93" w14:textId="77777777" w:rsidR="00D32072" w:rsidRPr="00EB5205" w:rsidRDefault="00D32072" w:rsidP="009D0856"/>
        </w:tc>
        <w:tc>
          <w:tcPr>
            <w:tcW w:w="301" w:type="pct"/>
            <w:vAlign w:val="bottom"/>
          </w:tcPr>
          <w:p w14:paraId="21CDEB84" w14:textId="77777777" w:rsidR="00D32072" w:rsidRPr="00EB5205" w:rsidRDefault="00D32072" w:rsidP="009D0856">
            <w:pPr>
              <w:jc w:val="center"/>
            </w:pPr>
          </w:p>
        </w:tc>
        <w:tc>
          <w:tcPr>
            <w:tcW w:w="243" w:type="pct"/>
            <w:vAlign w:val="bottom"/>
          </w:tcPr>
          <w:p w14:paraId="73D0DFD2" w14:textId="77777777" w:rsidR="00D32072" w:rsidRPr="00EB5205" w:rsidRDefault="00D32072" w:rsidP="009D0856">
            <w:pPr>
              <w:jc w:val="center"/>
            </w:pPr>
          </w:p>
        </w:tc>
        <w:tc>
          <w:tcPr>
            <w:tcW w:w="240" w:type="pct"/>
            <w:vAlign w:val="bottom"/>
          </w:tcPr>
          <w:p w14:paraId="2F277653" w14:textId="77777777" w:rsidR="00D32072" w:rsidRPr="00EB5205" w:rsidRDefault="00D32072" w:rsidP="009D0856">
            <w:pPr>
              <w:jc w:val="center"/>
            </w:pPr>
          </w:p>
        </w:tc>
      </w:tr>
      <w:tr w:rsidR="00D32072" w:rsidRPr="00EB5205" w14:paraId="1BFAE835" w14:textId="77777777" w:rsidTr="00EC56AC">
        <w:trPr>
          <w:trHeight w:val="283"/>
        </w:trPr>
        <w:tc>
          <w:tcPr>
            <w:tcW w:w="257" w:type="pct"/>
            <w:vAlign w:val="bottom"/>
          </w:tcPr>
          <w:p w14:paraId="620DBE16" w14:textId="77777777" w:rsidR="00D32072" w:rsidRPr="00EB5205" w:rsidRDefault="00D32072" w:rsidP="009D0856">
            <w:pPr>
              <w:jc w:val="center"/>
            </w:pPr>
            <w:r w:rsidRPr="00EB5205">
              <w:t>23.</w:t>
            </w:r>
          </w:p>
        </w:tc>
        <w:tc>
          <w:tcPr>
            <w:tcW w:w="183" w:type="pct"/>
            <w:vAlign w:val="bottom"/>
          </w:tcPr>
          <w:p w14:paraId="44424ADA" w14:textId="77777777" w:rsidR="00D32072" w:rsidRPr="00EB5205" w:rsidRDefault="00D32072" w:rsidP="009D0856">
            <w:pPr>
              <w:jc w:val="center"/>
            </w:pPr>
            <w:r w:rsidRPr="00EB5205">
              <w:t>a.</w:t>
            </w:r>
          </w:p>
        </w:tc>
        <w:tc>
          <w:tcPr>
            <w:tcW w:w="3776" w:type="pct"/>
            <w:vAlign w:val="bottom"/>
          </w:tcPr>
          <w:p w14:paraId="3E3E6683" w14:textId="77777777" w:rsidR="00D32072" w:rsidRPr="00EB5205" w:rsidRDefault="00D32072" w:rsidP="009D0856">
            <w:r w:rsidRPr="00EB5205">
              <w:t xml:space="preserve">Write down the stages involved in fuzzy logic of sensory evaluation. </w:t>
            </w:r>
          </w:p>
        </w:tc>
        <w:tc>
          <w:tcPr>
            <w:tcW w:w="301" w:type="pct"/>
            <w:vAlign w:val="bottom"/>
          </w:tcPr>
          <w:p w14:paraId="7AEF76D8" w14:textId="77777777" w:rsidR="00D32072" w:rsidRPr="00EB5205" w:rsidRDefault="00D32072" w:rsidP="009D0856">
            <w:pPr>
              <w:jc w:val="center"/>
            </w:pPr>
            <w:r w:rsidRPr="00EB5205">
              <w:t>CO6</w:t>
            </w:r>
          </w:p>
        </w:tc>
        <w:tc>
          <w:tcPr>
            <w:tcW w:w="243" w:type="pct"/>
            <w:vAlign w:val="bottom"/>
          </w:tcPr>
          <w:p w14:paraId="4FAF32B4" w14:textId="77777777" w:rsidR="00D32072" w:rsidRPr="00EB5205" w:rsidRDefault="00D32072" w:rsidP="009D0856">
            <w:pPr>
              <w:jc w:val="center"/>
            </w:pPr>
            <w:r w:rsidRPr="00EB5205">
              <w:t>U</w:t>
            </w:r>
          </w:p>
        </w:tc>
        <w:tc>
          <w:tcPr>
            <w:tcW w:w="240" w:type="pct"/>
            <w:vAlign w:val="bottom"/>
          </w:tcPr>
          <w:p w14:paraId="0F391582" w14:textId="77777777" w:rsidR="00D32072" w:rsidRPr="00EB5205" w:rsidRDefault="00D32072" w:rsidP="009D0856">
            <w:pPr>
              <w:jc w:val="center"/>
            </w:pPr>
            <w:r w:rsidRPr="00EB5205">
              <w:t>6</w:t>
            </w:r>
          </w:p>
        </w:tc>
      </w:tr>
      <w:tr w:rsidR="00D32072" w:rsidRPr="00EB5205" w14:paraId="1AA1A507" w14:textId="77777777" w:rsidTr="00EC56AC">
        <w:trPr>
          <w:trHeight w:val="283"/>
        </w:trPr>
        <w:tc>
          <w:tcPr>
            <w:tcW w:w="257" w:type="pct"/>
            <w:vAlign w:val="bottom"/>
          </w:tcPr>
          <w:p w14:paraId="03AAF3C7" w14:textId="77777777" w:rsidR="00D32072" w:rsidRPr="00EB5205" w:rsidRDefault="00D32072" w:rsidP="009D0856">
            <w:pPr>
              <w:jc w:val="center"/>
            </w:pPr>
          </w:p>
        </w:tc>
        <w:tc>
          <w:tcPr>
            <w:tcW w:w="183" w:type="pct"/>
            <w:vAlign w:val="bottom"/>
          </w:tcPr>
          <w:p w14:paraId="5056C773" w14:textId="77777777" w:rsidR="00D32072" w:rsidRPr="00EB5205" w:rsidRDefault="00D32072" w:rsidP="009D0856">
            <w:pPr>
              <w:jc w:val="center"/>
            </w:pPr>
            <w:r w:rsidRPr="00EB5205">
              <w:t>b.</w:t>
            </w:r>
          </w:p>
        </w:tc>
        <w:tc>
          <w:tcPr>
            <w:tcW w:w="3776" w:type="pct"/>
            <w:vAlign w:val="bottom"/>
          </w:tcPr>
          <w:p w14:paraId="2C2E5C6C" w14:textId="77777777" w:rsidR="00D32072" w:rsidRPr="00EB5205" w:rsidRDefault="00D32072" w:rsidP="009D0856">
            <w:pPr>
              <w:rPr>
                <w:bCs/>
              </w:rPr>
            </w:pPr>
            <w:r w:rsidRPr="00EB5205">
              <w:rPr>
                <w:bCs/>
              </w:rPr>
              <w:t>Distinguish between QA and QC.</w:t>
            </w:r>
          </w:p>
        </w:tc>
        <w:tc>
          <w:tcPr>
            <w:tcW w:w="301" w:type="pct"/>
            <w:vAlign w:val="bottom"/>
          </w:tcPr>
          <w:p w14:paraId="099C6651" w14:textId="77777777" w:rsidR="00D32072" w:rsidRPr="00EB5205" w:rsidRDefault="00D32072" w:rsidP="009D0856">
            <w:pPr>
              <w:jc w:val="center"/>
            </w:pPr>
            <w:r w:rsidRPr="00EB5205">
              <w:t>CO1</w:t>
            </w:r>
          </w:p>
        </w:tc>
        <w:tc>
          <w:tcPr>
            <w:tcW w:w="243" w:type="pct"/>
            <w:vAlign w:val="bottom"/>
          </w:tcPr>
          <w:p w14:paraId="500DE50D" w14:textId="77777777" w:rsidR="00D32072" w:rsidRPr="00EB5205" w:rsidRDefault="00D32072" w:rsidP="009D0856">
            <w:pPr>
              <w:jc w:val="center"/>
            </w:pPr>
            <w:r w:rsidRPr="00EB5205">
              <w:t>U</w:t>
            </w:r>
          </w:p>
        </w:tc>
        <w:tc>
          <w:tcPr>
            <w:tcW w:w="240" w:type="pct"/>
            <w:vAlign w:val="bottom"/>
          </w:tcPr>
          <w:p w14:paraId="40190355" w14:textId="77777777" w:rsidR="00D32072" w:rsidRPr="00EB5205" w:rsidRDefault="00D32072" w:rsidP="009D0856">
            <w:pPr>
              <w:jc w:val="center"/>
            </w:pPr>
            <w:r w:rsidRPr="00EB5205">
              <w:t>6</w:t>
            </w:r>
          </w:p>
        </w:tc>
      </w:tr>
      <w:tr w:rsidR="00D32072" w:rsidRPr="00EB5205" w14:paraId="5866CF06" w14:textId="77777777" w:rsidTr="008E4728">
        <w:trPr>
          <w:trHeight w:val="550"/>
        </w:trPr>
        <w:tc>
          <w:tcPr>
            <w:tcW w:w="5000" w:type="pct"/>
            <w:gridSpan w:val="6"/>
            <w:vAlign w:val="center"/>
          </w:tcPr>
          <w:p w14:paraId="4644CC84" w14:textId="77777777" w:rsidR="00D32072" w:rsidRPr="00EB5205" w:rsidRDefault="00D32072" w:rsidP="008E4728">
            <w:pPr>
              <w:jc w:val="center"/>
              <w:rPr>
                <w:b/>
                <w:bCs/>
              </w:rPr>
            </w:pPr>
            <w:r w:rsidRPr="00EB5205">
              <w:rPr>
                <w:b/>
                <w:bCs/>
              </w:rPr>
              <w:t>COMPULSORY QUESTION</w:t>
            </w:r>
          </w:p>
        </w:tc>
      </w:tr>
      <w:tr w:rsidR="00D32072" w:rsidRPr="00EB5205" w14:paraId="2E2597BE" w14:textId="77777777" w:rsidTr="007C19C3">
        <w:trPr>
          <w:trHeight w:val="283"/>
        </w:trPr>
        <w:tc>
          <w:tcPr>
            <w:tcW w:w="257" w:type="pct"/>
          </w:tcPr>
          <w:p w14:paraId="7B2108AB" w14:textId="77777777" w:rsidR="00D32072" w:rsidRPr="00EB5205" w:rsidRDefault="00D32072" w:rsidP="007C19C3">
            <w:pPr>
              <w:jc w:val="center"/>
            </w:pPr>
            <w:r w:rsidRPr="00EB5205">
              <w:t>24.</w:t>
            </w:r>
          </w:p>
        </w:tc>
        <w:tc>
          <w:tcPr>
            <w:tcW w:w="183" w:type="pct"/>
          </w:tcPr>
          <w:p w14:paraId="3D56931D" w14:textId="77777777" w:rsidR="00D32072" w:rsidRPr="00EB5205" w:rsidRDefault="00D32072" w:rsidP="007C19C3">
            <w:pPr>
              <w:jc w:val="center"/>
            </w:pPr>
          </w:p>
        </w:tc>
        <w:tc>
          <w:tcPr>
            <w:tcW w:w="3776" w:type="pct"/>
            <w:vAlign w:val="bottom"/>
          </w:tcPr>
          <w:p w14:paraId="3D569747" w14:textId="77777777" w:rsidR="00D32072" w:rsidRPr="00EB5205" w:rsidRDefault="00D32072" w:rsidP="007C19C3">
            <w:pPr>
              <w:jc w:val="both"/>
            </w:pPr>
            <w:r w:rsidRPr="00EB5205">
              <w:t xml:space="preserve">Describe the application of sensors and IoT for establishing smart dairy processing unit. </w:t>
            </w:r>
          </w:p>
        </w:tc>
        <w:tc>
          <w:tcPr>
            <w:tcW w:w="301" w:type="pct"/>
          </w:tcPr>
          <w:p w14:paraId="3DF64D2B" w14:textId="77777777" w:rsidR="00D32072" w:rsidRPr="00EB5205" w:rsidRDefault="00D32072" w:rsidP="007C19C3">
            <w:pPr>
              <w:jc w:val="center"/>
            </w:pPr>
            <w:r w:rsidRPr="00EB5205">
              <w:t>CO6</w:t>
            </w:r>
          </w:p>
        </w:tc>
        <w:tc>
          <w:tcPr>
            <w:tcW w:w="243" w:type="pct"/>
          </w:tcPr>
          <w:p w14:paraId="2CFB4450" w14:textId="77777777" w:rsidR="00D32072" w:rsidRPr="00EB5205" w:rsidRDefault="00D32072" w:rsidP="007C19C3">
            <w:pPr>
              <w:jc w:val="center"/>
            </w:pPr>
            <w:r w:rsidRPr="00EB5205">
              <w:t>U</w:t>
            </w:r>
          </w:p>
        </w:tc>
        <w:tc>
          <w:tcPr>
            <w:tcW w:w="240" w:type="pct"/>
          </w:tcPr>
          <w:p w14:paraId="3E7874CC" w14:textId="77777777" w:rsidR="00D32072" w:rsidRPr="00EB5205" w:rsidRDefault="00D32072" w:rsidP="007C19C3">
            <w:pPr>
              <w:jc w:val="center"/>
            </w:pPr>
            <w:r w:rsidRPr="00EB5205">
              <w:t>12</w:t>
            </w:r>
          </w:p>
        </w:tc>
      </w:tr>
    </w:tbl>
    <w:p w14:paraId="733B217F" w14:textId="77777777" w:rsidR="00D32072" w:rsidRPr="00EB5205" w:rsidRDefault="00D32072" w:rsidP="002E336A"/>
    <w:p w14:paraId="3E80FE4C" w14:textId="77777777" w:rsidR="00D32072" w:rsidRPr="00EB5205" w:rsidRDefault="00D32072" w:rsidP="002E336A">
      <w:r w:rsidRPr="00EB5205">
        <w:rPr>
          <w:b/>
          <w:bCs/>
        </w:rPr>
        <w:t>CO</w:t>
      </w:r>
      <w:r w:rsidRPr="00EB5205">
        <w:t xml:space="preserve"> – COURSE OUTCOME</w:t>
      </w:r>
      <w:r w:rsidRPr="00EB5205">
        <w:tab/>
        <w:t xml:space="preserve">       </w:t>
      </w:r>
      <w:r w:rsidRPr="00EB5205">
        <w:rPr>
          <w:b/>
          <w:bCs/>
        </w:rPr>
        <w:t>BL</w:t>
      </w:r>
      <w:r w:rsidRPr="00EB5205">
        <w:t xml:space="preserve"> – BLOOM’S LEVEL       </w:t>
      </w:r>
      <w:r w:rsidRPr="00EB5205">
        <w:rPr>
          <w:b/>
          <w:bCs/>
        </w:rPr>
        <w:t>M</w:t>
      </w:r>
      <w:r w:rsidRPr="00EB5205">
        <w:t xml:space="preserve"> – MARKS ALLOTTED</w:t>
      </w:r>
    </w:p>
    <w:p w14:paraId="75A87882" w14:textId="77777777" w:rsidR="00D32072" w:rsidRPr="00EB5205" w:rsidRDefault="00D32072" w:rsidP="002E336A"/>
    <w:tbl>
      <w:tblPr>
        <w:tblStyle w:val="TableGrid"/>
        <w:tblW w:w="10490" w:type="dxa"/>
        <w:tblInd w:w="-714" w:type="dxa"/>
        <w:tblLook w:val="04A0" w:firstRow="1" w:lastRow="0" w:firstColumn="1" w:lastColumn="0" w:noHBand="0" w:noVBand="1"/>
      </w:tblPr>
      <w:tblGrid>
        <w:gridCol w:w="696"/>
        <w:gridCol w:w="9794"/>
      </w:tblGrid>
      <w:tr w:rsidR="00D32072" w:rsidRPr="00EB5205" w14:paraId="236CE73F" w14:textId="77777777" w:rsidTr="005C5F4B">
        <w:trPr>
          <w:trHeight w:val="283"/>
        </w:trPr>
        <w:tc>
          <w:tcPr>
            <w:tcW w:w="670" w:type="dxa"/>
          </w:tcPr>
          <w:p w14:paraId="5B23F754" w14:textId="77777777" w:rsidR="00D32072" w:rsidRPr="00EB5205" w:rsidRDefault="00D32072" w:rsidP="00AD39D3"/>
        </w:tc>
        <w:tc>
          <w:tcPr>
            <w:tcW w:w="9820" w:type="dxa"/>
          </w:tcPr>
          <w:p w14:paraId="0DD44522" w14:textId="77777777" w:rsidR="00D32072" w:rsidRPr="00EB5205" w:rsidRDefault="00D32072" w:rsidP="00AD39D3">
            <w:pPr>
              <w:jc w:val="center"/>
              <w:rPr>
                <w:b/>
              </w:rPr>
            </w:pPr>
            <w:r w:rsidRPr="00EB5205">
              <w:rPr>
                <w:b/>
              </w:rPr>
              <w:t>COURSE OUTCOMES</w:t>
            </w:r>
          </w:p>
        </w:tc>
      </w:tr>
      <w:tr w:rsidR="00D32072" w:rsidRPr="00EB5205" w14:paraId="50FEB7ED" w14:textId="77777777" w:rsidTr="00FD3931">
        <w:trPr>
          <w:trHeight w:val="283"/>
        </w:trPr>
        <w:tc>
          <w:tcPr>
            <w:tcW w:w="670" w:type="dxa"/>
          </w:tcPr>
          <w:p w14:paraId="23F010B7" w14:textId="77777777" w:rsidR="00D32072" w:rsidRPr="00EB5205" w:rsidRDefault="00D32072" w:rsidP="00456865">
            <w:pPr>
              <w:rPr>
                <w:b/>
                <w:bCs/>
              </w:rPr>
            </w:pPr>
            <w:r w:rsidRPr="00EB5205">
              <w:rPr>
                <w:b/>
                <w:bCs/>
              </w:rPr>
              <w:t>CO1</w:t>
            </w:r>
          </w:p>
        </w:tc>
        <w:tc>
          <w:tcPr>
            <w:tcW w:w="9820" w:type="dxa"/>
          </w:tcPr>
          <w:p w14:paraId="4BBDF221" w14:textId="77777777" w:rsidR="00D32072" w:rsidRPr="00EB5205" w:rsidRDefault="00D32072" w:rsidP="00456865">
            <w:r w:rsidRPr="00EB5205">
              <w:t xml:space="preserve">Identify the different key technologies used in the food industries. </w:t>
            </w:r>
          </w:p>
        </w:tc>
      </w:tr>
      <w:tr w:rsidR="00D32072" w:rsidRPr="00EB5205" w14:paraId="13492E6C" w14:textId="77777777" w:rsidTr="00FD3931">
        <w:trPr>
          <w:trHeight w:val="283"/>
        </w:trPr>
        <w:tc>
          <w:tcPr>
            <w:tcW w:w="670" w:type="dxa"/>
          </w:tcPr>
          <w:p w14:paraId="56E2D411" w14:textId="77777777" w:rsidR="00D32072" w:rsidRPr="00EB5205" w:rsidRDefault="00D32072" w:rsidP="00456865">
            <w:pPr>
              <w:rPr>
                <w:b/>
                <w:bCs/>
              </w:rPr>
            </w:pPr>
            <w:r w:rsidRPr="00EB5205">
              <w:rPr>
                <w:b/>
                <w:bCs/>
              </w:rPr>
              <w:t>CO2</w:t>
            </w:r>
          </w:p>
        </w:tc>
        <w:tc>
          <w:tcPr>
            <w:tcW w:w="9820" w:type="dxa"/>
          </w:tcPr>
          <w:p w14:paraId="56EE6944" w14:textId="77777777" w:rsidR="00D32072" w:rsidRPr="00EB5205" w:rsidRDefault="00D32072" w:rsidP="00456865">
            <w:r w:rsidRPr="00EB5205">
              <w:t xml:space="preserve">Apply the robotics and automation in food industries. </w:t>
            </w:r>
          </w:p>
        </w:tc>
      </w:tr>
      <w:tr w:rsidR="00D32072" w:rsidRPr="00EB5205" w14:paraId="65D80E6C" w14:textId="77777777" w:rsidTr="00FD3931">
        <w:trPr>
          <w:trHeight w:val="283"/>
        </w:trPr>
        <w:tc>
          <w:tcPr>
            <w:tcW w:w="670" w:type="dxa"/>
          </w:tcPr>
          <w:p w14:paraId="79869B1B" w14:textId="77777777" w:rsidR="00D32072" w:rsidRPr="00EB5205" w:rsidRDefault="00D32072" w:rsidP="00456865">
            <w:pPr>
              <w:rPr>
                <w:b/>
                <w:bCs/>
              </w:rPr>
            </w:pPr>
            <w:r w:rsidRPr="00EB5205">
              <w:rPr>
                <w:b/>
                <w:bCs/>
              </w:rPr>
              <w:t>CO3</w:t>
            </w:r>
          </w:p>
        </w:tc>
        <w:tc>
          <w:tcPr>
            <w:tcW w:w="9820" w:type="dxa"/>
          </w:tcPr>
          <w:p w14:paraId="3BF94BA7" w14:textId="77777777" w:rsidR="00D32072" w:rsidRPr="00EB5205" w:rsidRDefault="00D32072" w:rsidP="00456865">
            <w:r w:rsidRPr="00EB5205">
              <w:t xml:space="preserve">Apply scientific principles in the various food processing sectors. </w:t>
            </w:r>
          </w:p>
        </w:tc>
      </w:tr>
      <w:tr w:rsidR="00D32072" w:rsidRPr="00EB5205" w14:paraId="4C31FAE8" w14:textId="77777777" w:rsidTr="00FD3931">
        <w:trPr>
          <w:trHeight w:val="283"/>
        </w:trPr>
        <w:tc>
          <w:tcPr>
            <w:tcW w:w="670" w:type="dxa"/>
          </w:tcPr>
          <w:p w14:paraId="2CAE2D63" w14:textId="77777777" w:rsidR="00D32072" w:rsidRPr="00EB5205" w:rsidRDefault="00D32072" w:rsidP="00456865">
            <w:pPr>
              <w:rPr>
                <w:b/>
                <w:bCs/>
              </w:rPr>
            </w:pPr>
            <w:r w:rsidRPr="00EB5205">
              <w:rPr>
                <w:b/>
                <w:bCs/>
              </w:rPr>
              <w:t>CO4</w:t>
            </w:r>
          </w:p>
        </w:tc>
        <w:tc>
          <w:tcPr>
            <w:tcW w:w="9820" w:type="dxa"/>
          </w:tcPr>
          <w:p w14:paraId="310FF4E0" w14:textId="77777777" w:rsidR="00D32072" w:rsidRPr="00EB5205" w:rsidRDefault="00D32072" w:rsidP="00456865">
            <w:r w:rsidRPr="00EB5205">
              <w:t xml:space="preserve">Evaluate communication protocols used in the food industries. </w:t>
            </w:r>
          </w:p>
        </w:tc>
      </w:tr>
      <w:tr w:rsidR="00D32072" w:rsidRPr="00EB5205" w14:paraId="0F9698BA" w14:textId="77777777" w:rsidTr="00FD3931">
        <w:trPr>
          <w:trHeight w:val="283"/>
        </w:trPr>
        <w:tc>
          <w:tcPr>
            <w:tcW w:w="670" w:type="dxa"/>
          </w:tcPr>
          <w:p w14:paraId="347385B3" w14:textId="77777777" w:rsidR="00D32072" w:rsidRPr="00EB5205" w:rsidRDefault="00D32072" w:rsidP="00456865">
            <w:pPr>
              <w:rPr>
                <w:b/>
                <w:bCs/>
              </w:rPr>
            </w:pPr>
            <w:r w:rsidRPr="00EB5205">
              <w:rPr>
                <w:b/>
                <w:bCs/>
              </w:rPr>
              <w:t>CO5</w:t>
            </w:r>
          </w:p>
        </w:tc>
        <w:tc>
          <w:tcPr>
            <w:tcW w:w="9820" w:type="dxa"/>
          </w:tcPr>
          <w:p w14:paraId="4EDD01B0" w14:textId="77777777" w:rsidR="00D32072" w:rsidRPr="00EB5205" w:rsidRDefault="00D32072" w:rsidP="00456865">
            <w:r w:rsidRPr="00EB5205">
              <w:t xml:space="preserve">Designing of smart premises for food industries.  </w:t>
            </w:r>
          </w:p>
        </w:tc>
      </w:tr>
      <w:tr w:rsidR="00D32072" w:rsidRPr="00EB5205" w14:paraId="39AECAC2" w14:textId="77777777" w:rsidTr="00FD3931">
        <w:trPr>
          <w:trHeight w:val="283"/>
        </w:trPr>
        <w:tc>
          <w:tcPr>
            <w:tcW w:w="670" w:type="dxa"/>
          </w:tcPr>
          <w:p w14:paraId="1F6DDE9B" w14:textId="77777777" w:rsidR="00D32072" w:rsidRPr="00EB5205" w:rsidRDefault="00D32072" w:rsidP="00456865">
            <w:pPr>
              <w:rPr>
                <w:b/>
                <w:bCs/>
              </w:rPr>
            </w:pPr>
            <w:r w:rsidRPr="00EB5205">
              <w:rPr>
                <w:b/>
                <w:bCs/>
              </w:rPr>
              <w:t>CO6</w:t>
            </w:r>
          </w:p>
        </w:tc>
        <w:tc>
          <w:tcPr>
            <w:tcW w:w="9820" w:type="dxa"/>
          </w:tcPr>
          <w:p w14:paraId="55019B47" w14:textId="77777777" w:rsidR="00D32072" w:rsidRPr="00EB5205" w:rsidRDefault="00D32072" w:rsidP="00456865">
            <w:r w:rsidRPr="00EB5205">
              <w:t xml:space="preserve">Analyze data received through the sensors in IoT. </w:t>
            </w:r>
          </w:p>
        </w:tc>
      </w:tr>
    </w:tbl>
    <w:p w14:paraId="01A557C3" w14:textId="77777777" w:rsidR="00D32072" w:rsidRPr="00EB5205"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EB5205" w14:paraId="7587F5B1" w14:textId="77777777" w:rsidTr="00E56E00">
        <w:trPr>
          <w:jc w:val="center"/>
        </w:trPr>
        <w:tc>
          <w:tcPr>
            <w:tcW w:w="6385" w:type="dxa"/>
            <w:gridSpan w:val="8"/>
          </w:tcPr>
          <w:p w14:paraId="3F247ACE" w14:textId="77777777" w:rsidR="00D32072" w:rsidRPr="00EB5205" w:rsidRDefault="00D32072" w:rsidP="00D54806">
            <w:pPr>
              <w:jc w:val="center"/>
              <w:rPr>
                <w:b/>
              </w:rPr>
            </w:pPr>
            <w:r w:rsidRPr="00EB5205">
              <w:rPr>
                <w:b/>
              </w:rPr>
              <w:t>Assessment Pattern as per Bloom’s Level</w:t>
            </w:r>
          </w:p>
        </w:tc>
      </w:tr>
      <w:tr w:rsidR="00D32072" w:rsidRPr="00EB5205" w14:paraId="7153622D" w14:textId="77777777" w:rsidTr="00E56E00">
        <w:trPr>
          <w:jc w:val="center"/>
        </w:trPr>
        <w:tc>
          <w:tcPr>
            <w:tcW w:w="1140" w:type="dxa"/>
          </w:tcPr>
          <w:p w14:paraId="7BE99031" w14:textId="77777777" w:rsidR="00D32072" w:rsidRPr="00EB5205" w:rsidRDefault="00D32072" w:rsidP="00D54806">
            <w:pPr>
              <w:jc w:val="center"/>
              <w:rPr>
                <w:b/>
                <w:bCs/>
              </w:rPr>
            </w:pPr>
            <w:r w:rsidRPr="00EB5205">
              <w:rPr>
                <w:b/>
                <w:bCs/>
              </w:rPr>
              <w:t>CO / BL</w:t>
            </w:r>
          </w:p>
        </w:tc>
        <w:tc>
          <w:tcPr>
            <w:tcW w:w="709" w:type="dxa"/>
          </w:tcPr>
          <w:p w14:paraId="4A4DA29C" w14:textId="77777777" w:rsidR="00D32072" w:rsidRPr="00EB5205" w:rsidRDefault="00D32072" w:rsidP="00D54806">
            <w:pPr>
              <w:jc w:val="center"/>
              <w:rPr>
                <w:b/>
              </w:rPr>
            </w:pPr>
            <w:r w:rsidRPr="00EB5205">
              <w:rPr>
                <w:b/>
              </w:rPr>
              <w:t>R</w:t>
            </w:r>
          </w:p>
        </w:tc>
        <w:tc>
          <w:tcPr>
            <w:tcW w:w="708" w:type="dxa"/>
          </w:tcPr>
          <w:p w14:paraId="1F64096C" w14:textId="77777777" w:rsidR="00D32072" w:rsidRPr="00EB5205" w:rsidRDefault="00D32072" w:rsidP="00D54806">
            <w:pPr>
              <w:jc w:val="center"/>
              <w:rPr>
                <w:b/>
              </w:rPr>
            </w:pPr>
            <w:r w:rsidRPr="00EB5205">
              <w:rPr>
                <w:b/>
              </w:rPr>
              <w:t>U</w:t>
            </w:r>
          </w:p>
        </w:tc>
        <w:tc>
          <w:tcPr>
            <w:tcW w:w="709" w:type="dxa"/>
          </w:tcPr>
          <w:p w14:paraId="5BCA4A67" w14:textId="77777777" w:rsidR="00D32072" w:rsidRPr="00EB5205" w:rsidRDefault="00D32072" w:rsidP="00D54806">
            <w:pPr>
              <w:jc w:val="center"/>
              <w:rPr>
                <w:b/>
              </w:rPr>
            </w:pPr>
            <w:r w:rsidRPr="00EB5205">
              <w:rPr>
                <w:b/>
              </w:rPr>
              <w:t>A</w:t>
            </w:r>
          </w:p>
        </w:tc>
        <w:tc>
          <w:tcPr>
            <w:tcW w:w="709" w:type="dxa"/>
          </w:tcPr>
          <w:p w14:paraId="7A9526E8" w14:textId="77777777" w:rsidR="00D32072" w:rsidRPr="00EB5205" w:rsidRDefault="00D32072" w:rsidP="00D54806">
            <w:pPr>
              <w:jc w:val="center"/>
              <w:rPr>
                <w:b/>
              </w:rPr>
            </w:pPr>
            <w:r w:rsidRPr="00EB5205">
              <w:rPr>
                <w:b/>
              </w:rPr>
              <w:t>An</w:t>
            </w:r>
          </w:p>
        </w:tc>
        <w:tc>
          <w:tcPr>
            <w:tcW w:w="709" w:type="dxa"/>
          </w:tcPr>
          <w:p w14:paraId="47029C26" w14:textId="77777777" w:rsidR="00D32072" w:rsidRPr="00EB5205" w:rsidRDefault="00D32072" w:rsidP="00D54806">
            <w:pPr>
              <w:jc w:val="center"/>
              <w:rPr>
                <w:b/>
              </w:rPr>
            </w:pPr>
            <w:r w:rsidRPr="00EB5205">
              <w:rPr>
                <w:b/>
              </w:rPr>
              <w:t>E</w:t>
            </w:r>
          </w:p>
        </w:tc>
        <w:tc>
          <w:tcPr>
            <w:tcW w:w="708" w:type="dxa"/>
          </w:tcPr>
          <w:p w14:paraId="4A2D4009" w14:textId="77777777" w:rsidR="00D32072" w:rsidRPr="00EB5205" w:rsidRDefault="00D32072" w:rsidP="00D54806">
            <w:pPr>
              <w:jc w:val="center"/>
              <w:rPr>
                <w:b/>
              </w:rPr>
            </w:pPr>
            <w:r w:rsidRPr="00EB5205">
              <w:rPr>
                <w:b/>
              </w:rPr>
              <w:t>C</w:t>
            </w:r>
          </w:p>
        </w:tc>
        <w:tc>
          <w:tcPr>
            <w:tcW w:w="993" w:type="dxa"/>
          </w:tcPr>
          <w:p w14:paraId="44FE7821" w14:textId="77777777" w:rsidR="00D32072" w:rsidRPr="00EB5205" w:rsidRDefault="00D32072" w:rsidP="00D54806">
            <w:pPr>
              <w:jc w:val="center"/>
              <w:rPr>
                <w:b/>
              </w:rPr>
            </w:pPr>
            <w:r w:rsidRPr="00EB5205">
              <w:rPr>
                <w:b/>
              </w:rPr>
              <w:t>Total</w:t>
            </w:r>
          </w:p>
        </w:tc>
      </w:tr>
      <w:tr w:rsidR="00D32072" w:rsidRPr="00EB5205" w14:paraId="3D9ACAA0" w14:textId="77777777" w:rsidTr="00E56E00">
        <w:trPr>
          <w:jc w:val="center"/>
        </w:trPr>
        <w:tc>
          <w:tcPr>
            <w:tcW w:w="1140" w:type="dxa"/>
          </w:tcPr>
          <w:p w14:paraId="26EA5089" w14:textId="77777777" w:rsidR="00D32072" w:rsidRPr="00EB5205" w:rsidRDefault="00D32072" w:rsidP="002C52E2">
            <w:pPr>
              <w:jc w:val="center"/>
              <w:rPr>
                <w:b/>
                <w:bCs/>
              </w:rPr>
            </w:pPr>
            <w:r w:rsidRPr="00EB5205">
              <w:rPr>
                <w:b/>
                <w:bCs/>
              </w:rPr>
              <w:t>CO1</w:t>
            </w:r>
          </w:p>
        </w:tc>
        <w:tc>
          <w:tcPr>
            <w:tcW w:w="709" w:type="dxa"/>
          </w:tcPr>
          <w:p w14:paraId="062058BC" w14:textId="77777777" w:rsidR="00D32072" w:rsidRPr="00EB5205" w:rsidRDefault="00D32072" w:rsidP="002C52E2">
            <w:pPr>
              <w:jc w:val="center"/>
            </w:pPr>
            <w:r w:rsidRPr="00EB5205">
              <w:t>4</w:t>
            </w:r>
          </w:p>
        </w:tc>
        <w:tc>
          <w:tcPr>
            <w:tcW w:w="708" w:type="dxa"/>
          </w:tcPr>
          <w:p w14:paraId="21F8EA48" w14:textId="77777777" w:rsidR="00D32072" w:rsidRPr="00EB5205" w:rsidRDefault="00D32072" w:rsidP="002C52E2">
            <w:pPr>
              <w:jc w:val="center"/>
            </w:pPr>
            <w:r w:rsidRPr="00EB5205">
              <w:t>18</w:t>
            </w:r>
          </w:p>
        </w:tc>
        <w:tc>
          <w:tcPr>
            <w:tcW w:w="709" w:type="dxa"/>
          </w:tcPr>
          <w:p w14:paraId="654098A8" w14:textId="77777777" w:rsidR="00D32072" w:rsidRPr="00EB5205" w:rsidRDefault="00D32072" w:rsidP="002C52E2">
            <w:pPr>
              <w:jc w:val="center"/>
            </w:pPr>
            <w:r w:rsidRPr="00EB5205">
              <w:t>-</w:t>
            </w:r>
          </w:p>
        </w:tc>
        <w:tc>
          <w:tcPr>
            <w:tcW w:w="709" w:type="dxa"/>
          </w:tcPr>
          <w:p w14:paraId="7A2D5053" w14:textId="77777777" w:rsidR="00D32072" w:rsidRPr="00EB5205" w:rsidRDefault="00D32072" w:rsidP="002C52E2">
            <w:pPr>
              <w:jc w:val="center"/>
            </w:pPr>
            <w:r w:rsidRPr="00EB5205">
              <w:t>-</w:t>
            </w:r>
          </w:p>
        </w:tc>
        <w:tc>
          <w:tcPr>
            <w:tcW w:w="709" w:type="dxa"/>
          </w:tcPr>
          <w:p w14:paraId="376F848D" w14:textId="77777777" w:rsidR="00D32072" w:rsidRPr="00EB5205" w:rsidRDefault="00D32072" w:rsidP="002C52E2">
            <w:pPr>
              <w:jc w:val="center"/>
            </w:pPr>
            <w:r w:rsidRPr="00EB5205">
              <w:t>-</w:t>
            </w:r>
          </w:p>
        </w:tc>
        <w:tc>
          <w:tcPr>
            <w:tcW w:w="708" w:type="dxa"/>
          </w:tcPr>
          <w:p w14:paraId="4C3CED90" w14:textId="77777777" w:rsidR="00D32072" w:rsidRPr="00EB5205" w:rsidRDefault="00D32072" w:rsidP="002C52E2">
            <w:pPr>
              <w:jc w:val="center"/>
            </w:pPr>
            <w:r w:rsidRPr="00EB5205">
              <w:t>-</w:t>
            </w:r>
          </w:p>
        </w:tc>
        <w:tc>
          <w:tcPr>
            <w:tcW w:w="993" w:type="dxa"/>
          </w:tcPr>
          <w:p w14:paraId="58728D12" w14:textId="77777777" w:rsidR="00D32072" w:rsidRPr="00EB5205" w:rsidRDefault="00D32072" w:rsidP="002C52E2">
            <w:pPr>
              <w:jc w:val="center"/>
            </w:pPr>
            <w:r w:rsidRPr="00EB5205">
              <w:t>22</w:t>
            </w:r>
          </w:p>
        </w:tc>
      </w:tr>
      <w:tr w:rsidR="00D32072" w:rsidRPr="00EB5205" w14:paraId="114846C1" w14:textId="77777777" w:rsidTr="00E56E00">
        <w:trPr>
          <w:jc w:val="center"/>
        </w:trPr>
        <w:tc>
          <w:tcPr>
            <w:tcW w:w="1140" w:type="dxa"/>
          </w:tcPr>
          <w:p w14:paraId="765C22DB" w14:textId="77777777" w:rsidR="00D32072" w:rsidRPr="00EB5205" w:rsidRDefault="00D32072" w:rsidP="002C52E2">
            <w:pPr>
              <w:jc w:val="center"/>
              <w:rPr>
                <w:b/>
                <w:bCs/>
              </w:rPr>
            </w:pPr>
            <w:r w:rsidRPr="00EB5205">
              <w:rPr>
                <w:b/>
                <w:bCs/>
              </w:rPr>
              <w:t>CO2</w:t>
            </w:r>
          </w:p>
        </w:tc>
        <w:tc>
          <w:tcPr>
            <w:tcW w:w="709" w:type="dxa"/>
          </w:tcPr>
          <w:p w14:paraId="47B21761" w14:textId="77777777" w:rsidR="00D32072" w:rsidRPr="00EB5205" w:rsidRDefault="00D32072" w:rsidP="002C52E2">
            <w:pPr>
              <w:jc w:val="center"/>
            </w:pPr>
            <w:r w:rsidRPr="00EB5205">
              <w:t>14</w:t>
            </w:r>
          </w:p>
        </w:tc>
        <w:tc>
          <w:tcPr>
            <w:tcW w:w="708" w:type="dxa"/>
          </w:tcPr>
          <w:p w14:paraId="1637CCC4" w14:textId="77777777" w:rsidR="00D32072" w:rsidRPr="00EB5205" w:rsidRDefault="00D32072" w:rsidP="002C52E2">
            <w:pPr>
              <w:jc w:val="center"/>
            </w:pPr>
            <w:r w:rsidRPr="00EB5205">
              <w:t>1</w:t>
            </w:r>
          </w:p>
        </w:tc>
        <w:tc>
          <w:tcPr>
            <w:tcW w:w="709" w:type="dxa"/>
          </w:tcPr>
          <w:p w14:paraId="75B73D96" w14:textId="77777777" w:rsidR="00D32072" w:rsidRPr="00EB5205" w:rsidRDefault="00D32072" w:rsidP="002C52E2">
            <w:pPr>
              <w:jc w:val="center"/>
            </w:pPr>
            <w:r w:rsidRPr="00EB5205">
              <w:t>-</w:t>
            </w:r>
          </w:p>
        </w:tc>
        <w:tc>
          <w:tcPr>
            <w:tcW w:w="709" w:type="dxa"/>
          </w:tcPr>
          <w:p w14:paraId="11C2A126" w14:textId="77777777" w:rsidR="00D32072" w:rsidRPr="00EB5205" w:rsidRDefault="00D32072" w:rsidP="002C52E2">
            <w:pPr>
              <w:jc w:val="center"/>
            </w:pPr>
            <w:r w:rsidRPr="00EB5205">
              <w:t>-</w:t>
            </w:r>
          </w:p>
        </w:tc>
        <w:tc>
          <w:tcPr>
            <w:tcW w:w="709" w:type="dxa"/>
          </w:tcPr>
          <w:p w14:paraId="72ACF9CE" w14:textId="77777777" w:rsidR="00D32072" w:rsidRPr="00EB5205" w:rsidRDefault="00D32072" w:rsidP="002C52E2">
            <w:pPr>
              <w:jc w:val="center"/>
            </w:pPr>
            <w:r w:rsidRPr="00EB5205">
              <w:t>-</w:t>
            </w:r>
          </w:p>
        </w:tc>
        <w:tc>
          <w:tcPr>
            <w:tcW w:w="708" w:type="dxa"/>
          </w:tcPr>
          <w:p w14:paraId="70F84D38" w14:textId="77777777" w:rsidR="00D32072" w:rsidRPr="00EB5205" w:rsidRDefault="00D32072" w:rsidP="002C52E2">
            <w:pPr>
              <w:jc w:val="center"/>
            </w:pPr>
            <w:r w:rsidRPr="00EB5205">
              <w:t>-</w:t>
            </w:r>
          </w:p>
        </w:tc>
        <w:tc>
          <w:tcPr>
            <w:tcW w:w="993" w:type="dxa"/>
          </w:tcPr>
          <w:p w14:paraId="00B74114" w14:textId="77777777" w:rsidR="00D32072" w:rsidRPr="00EB5205" w:rsidRDefault="00D32072" w:rsidP="002C52E2">
            <w:pPr>
              <w:jc w:val="center"/>
            </w:pPr>
            <w:r w:rsidRPr="00EB5205">
              <w:t>15</w:t>
            </w:r>
          </w:p>
        </w:tc>
      </w:tr>
      <w:tr w:rsidR="00D32072" w:rsidRPr="00EB5205" w14:paraId="6967B0D9" w14:textId="77777777" w:rsidTr="00E56E00">
        <w:trPr>
          <w:jc w:val="center"/>
        </w:trPr>
        <w:tc>
          <w:tcPr>
            <w:tcW w:w="1140" w:type="dxa"/>
          </w:tcPr>
          <w:p w14:paraId="1CCF0D38" w14:textId="77777777" w:rsidR="00D32072" w:rsidRPr="00EB5205" w:rsidRDefault="00D32072" w:rsidP="002C52E2">
            <w:pPr>
              <w:jc w:val="center"/>
              <w:rPr>
                <w:b/>
                <w:bCs/>
              </w:rPr>
            </w:pPr>
            <w:r w:rsidRPr="00EB5205">
              <w:rPr>
                <w:b/>
                <w:bCs/>
              </w:rPr>
              <w:t>CO3</w:t>
            </w:r>
          </w:p>
        </w:tc>
        <w:tc>
          <w:tcPr>
            <w:tcW w:w="709" w:type="dxa"/>
          </w:tcPr>
          <w:p w14:paraId="4E3AD7AD" w14:textId="77777777" w:rsidR="00D32072" w:rsidRPr="00EB5205" w:rsidRDefault="00D32072" w:rsidP="002C52E2">
            <w:pPr>
              <w:jc w:val="center"/>
            </w:pPr>
            <w:r w:rsidRPr="00EB5205">
              <w:t>5</w:t>
            </w:r>
          </w:p>
        </w:tc>
        <w:tc>
          <w:tcPr>
            <w:tcW w:w="708" w:type="dxa"/>
          </w:tcPr>
          <w:p w14:paraId="4270DE21" w14:textId="77777777" w:rsidR="00D32072" w:rsidRPr="00EB5205" w:rsidRDefault="00D32072" w:rsidP="002C52E2">
            <w:pPr>
              <w:jc w:val="center"/>
            </w:pPr>
            <w:r w:rsidRPr="00EB5205">
              <w:t>18</w:t>
            </w:r>
          </w:p>
        </w:tc>
        <w:tc>
          <w:tcPr>
            <w:tcW w:w="709" w:type="dxa"/>
          </w:tcPr>
          <w:p w14:paraId="7F0664B6" w14:textId="77777777" w:rsidR="00D32072" w:rsidRPr="00EB5205" w:rsidRDefault="00D32072" w:rsidP="002C52E2">
            <w:pPr>
              <w:jc w:val="center"/>
            </w:pPr>
            <w:r w:rsidRPr="00EB5205">
              <w:t>-</w:t>
            </w:r>
          </w:p>
        </w:tc>
        <w:tc>
          <w:tcPr>
            <w:tcW w:w="709" w:type="dxa"/>
          </w:tcPr>
          <w:p w14:paraId="33529A52" w14:textId="77777777" w:rsidR="00D32072" w:rsidRPr="00EB5205" w:rsidRDefault="00D32072" w:rsidP="002C52E2">
            <w:pPr>
              <w:jc w:val="center"/>
            </w:pPr>
            <w:r w:rsidRPr="00EB5205">
              <w:t>-</w:t>
            </w:r>
          </w:p>
        </w:tc>
        <w:tc>
          <w:tcPr>
            <w:tcW w:w="709" w:type="dxa"/>
          </w:tcPr>
          <w:p w14:paraId="02F70D8A" w14:textId="77777777" w:rsidR="00D32072" w:rsidRPr="00EB5205" w:rsidRDefault="00D32072" w:rsidP="002C52E2">
            <w:pPr>
              <w:jc w:val="center"/>
            </w:pPr>
            <w:r w:rsidRPr="00EB5205">
              <w:t>-</w:t>
            </w:r>
          </w:p>
        </w:tc>
        <w:tc>
          <w:tcPr>
            <w:tcW w:w="708" w:type="dxa"/>
          </w:tcPr>
          <w:p w14:paraId="5ACF2120" w14:textId="77777777" w:rsidR="00D32072" w:rsidRPr="00EB5205" w:rsidRDefault="00D32072" w:rsidP="002C52E2">
            <w:pPr>
              <w:jc w:val="center"/>
            </w:pPr>
            <w:r w:rsidRPr="00EB5205">
              <w:t>-</w:t>
            </w:r>
          </w:p>
        </w:tc>
        <w:tc>
          <w:tcPr>
            <w:tcW w:w="993" w:type="dxa"/>
          </w:tcPr>
          <w:p w14:paraId="5736B918" w14:textId="77777777" w:rsidR="00D32072" w:rsidRPr="00EB5205" w:rsidRDefault="00D32072" w:rsidP="002C52E2">
            <w:pPr>
              <w:jc w:val="center"/>
            </w:pPr>
            <w:r w:rsidRPr="00EB5205">
              <w:t>23</w:t>
            </w:r>
          </w:p>
        </w:tc>
      </w:tr>
      <w:tr w:rsidR="00D32072" w:rsidRPr="00EB5205" w14:paraId="45141873" w14:textId="77777777" w:rsidTr="00E56E00">
        <w:trPr>
          <w:jc w:val="center"/>
        </w:trPr>
        <w:tc>
          <w:tcPr>
            <w:tcW w:w="1140" w:type="dxa"/>
          </w:tcPr>
          <w:p w14:paraId="49F85A96" w14:textId="77777777" w:rsidR="00D32072" w:rsidRPr="00EB5205" w:rsidRDefault="00D32072" w:rsidP="002C52E2">
            <w:pPr>
              <w:jc w:val="center"/>
              <w:rPr>
                <w:b/>
                <w:bCs/>
              </w:rPr>
            </w:pPr>
            <w:r w:rsidRPr="00EB5205">
              <w:rPr>
                <w:b/>
                <w:bCs/>
              </w:rPr>
              <w:t>CO4</w:t>
            </w:r>
          </w:p>
        </w:tc>
        <w:tc>
          <w:tcPr>
            <w:tcW w:w="709" w:type="dxa"/>
          </w:tcPr>
          <w:p w14:paraId="57B7F998" w14:textId="77777777" w:rsidR="00D32072" w:rsidRPr="00EB5205" w:rsidRDefault="00D32072" w:rsidP="002C52E2">
            <w:pPr>
              <w:jc w:val="center"/>
            </w:pPr>
            <w:r w:rsidRPr="00EB5205">
              <w:t>15</w:t>
            </w:r>
          </w:p>
        </w:tc>
        <w:tc>
          <w:tcPr>
            <w:tcW w:w="708" w:type="dxa"/>
          </w:tcPr>
          <w:p w14:paraId="47EF1289" w14:textId="77777777" w:rsidR="00D32072" w:rsidRPr="00EB5205" w:rsidRDefault="00D32072" w:rsidP="002C52E2">
            <w:pPr>
              <w:jc w:val="center"/>
            </w:pPr>
            <w:r w:rsidRPr="00EB5205">
              <w:t>10</w:t>
            </w:r>
          </w:p>
        </w:tc>
        <w:tc>
          <w:tcPr>
            <w:tcW w:w="709" w:type="dxa"/>
          </w:tcPr>
          <w:p w14:paraId="39A6F533" w14:textId="77777777" w:rsidR="00D32072" w:rsidRPr="00EB5205" w:rsidRDefault="00D32072" w:rsidP="002C52E2">
            <w:pPr>
              <w:jc w:val="center"/>
            </w:pPr>
            <w:r w:rsidRPr="00EB5205">
              <w:t>-</w:t>
            </w:r>
          </w:p>
        </w:tc>
        <w:tc>
          <w:tcPr>
            <w:tcW w:w="709" w:type="dxa"/>
          </w:tcPr>
          <w:p w14:paraId="551980CA" w14:textId="77777777" w:rsidR="00D32072" w:rsidRPr="00EB5205" w:rsidRDefault="00D32072" w:rsidP="002C52E2">
            <w:pPr>
              <w:jc w:val="center"/>
            </w:pPr>
            <w:r w:rsidRPr="00EB5205">
              <w:t>-</w:t>
            </w:r>
          </w:p>
        </w:tc>
        <w:tc>
          <w:tcPr>
            <w:tcW w:w="709" w:type="dxa"/>
          </w:tcPr>
          <w:p w14:paraId="4E6EA85D" w14:textId="77777777" w:rsidR="00D32072" w:rsidRPr="00EB5205" w:rsidRDefault="00D32072" w:rsidP="002C52E2">
            <w:pPr>
              <w:jc w:val="center"/>
            </w:pPr>
            <w:r w:rsidRPr="00EB5205">
              <w:t>-</w:t>
            </w:r>
          </w:p>
        </w:tc>
        <w:tc>
          <w:tcPr>
            <w:tcW w:w="708" w:type="dxa"/>
          </w:tcPr>
          <w:p w14:paraId="063DCF9B" w14:textId="77777777" w:rsidR="00D32072" w:rsidRPr="00EB5205" w:rsidRDefault="00D32072" w:rsidP="002C52E2">
            <w:pPr>
              <w:jc w:val="center"/>
            </w:pPr>
            <w:r w:rsidRPr="00EB5205">
              <w:t>-</w:t>
            </w:r>
          </w:p>
        </w:tc>
        <w:tc>
          <w:tcPr>
            <w:tcW w:w="993" w:type="dxa"/>
          </w:tcPr>
          <w:p w14:paraId="0C521C4B" w14:textId="77777777" w:rsidR="00D32072" w:rsidRPr="00EB5205" w:rsidRDefault="00D32072" w:rsidP="002C52E2">
            <w:pPr>
              <w:jc w:val="center"/>
            </w:pPr>
            <w:r w:rsidRPr="00EB5205">
              <w:t>25</w:t>
            </w:r>
          </w:p>
        </w:tc>
      </w:tr>
      <w:tr w:rsidR="00D32072" w:rsidRPr="00EB5205" w14:paraId="388B440D" w14:textId="77777777" w:rsidTr="00E56E00">
        <w:trPr>
          <w:jc w:val="center"/>
        </w:trPr>
        <w:tc>
          <w:tcPr>
            <w:tcW w:w="1140" w:type="dxa"/>
          </w:tcPr>
          <w:p w14:paraId="2EFADE40" w14:textId="77777777" w:rsidR="00D32072" w:rsidRPr="00EB5205" w:rsidRDefault="00D32072" w:rsidP="002C52E2">
            <w:pPr>
              <w:jc w:val="center"/>
              <w:rPr>
                <w:b/>
                <w:bCs/>
              </w:rPr>
            </w:pPr>
            <w:r w:rsidRPr="00EB5205">
              <w:rPr>
                <w:b/>
                <w:bCs/>
              </w:rPr>
              <w:t>CO5</w:t>
            </w:r>
          </w:p>
        </w:tc>
        <w:tc>
          <w:tcPr>
            <w:tcW w:w="709" w:type="dxa"/>
          </w:tcPr>
          <w:p w14:paraId="692D1B5C" w14:textId="77777777" w:rsidR="00D32072" w:rsidRPr="00EB5205" w:rsidRDefault="00D32072" w:rsidP="002C52E2">
            <w:pPr>
              <w:jc w:val="center"/>
            </w:pPr>
            <w:r w:rsidRPr="00EB5205">
              <w:t>12</w:t>
            </w:r>
          </w:p>
        </w:tc>
        <w:tc>
          <w:tcPr>
            <w:tcW w:w="708" w:type="dxa"/>
          </w:tcPr>
          <w:p w14:paraId="027F77A9" w14:textId="77777777" w:rsidR="00D32072" w:rsidRPr="00EB5205" w:rsidRDefault="00D32072" w:rsidP="002C52E2">
            <w:pPr>
              <w:jc w:val="center"/>
            </w:pPr>
            <w:r w:rsidRPr="00EB5205">
              <w:t>9</w:t>
            </w:r>
          </w:p>
        </w:tc>
        <w:tc>
          <w:tcPr>
            <w:tcW w:w="709" w:type="dxa"/>
          </w:tcPr>
          <w:p w14:paraId="6F1E3CB3" w14:textId="77777777" w:rsidR="00D32072" w:rsidRPr="00EB5205" w:rsidRDefault="00D32072" w:rsidP="002C52E2">
            <w:pPr>
              <w:jc w:val="center"/>
            </w:pPr>
            <w:r w:rsidRPr="00EB5205">
              <w:t>-</w:t>
            </w:r>
          </w:p>
        </w:tc>
        <w:tc>
          <w:tcPr>
            <w:tcW w:w="709" w:type="dxa"/>
          </w:tcPr>
          <w:p w14:paraId="760B829B" w14:textId="77777777" w:rsidR="00D32072" w:rsidRPr="00EB5205" w:rsidRDefault="00D32072" w:rsidP="002C52E2">
            <w:pPr>
              <w:jc w:val="center"/>
            </w:pPr>
            <w:r w:rsidRPr="00EB5205">
              <w:t>-</w:t>
            </w:r>
          </w:p>
        </w:tc>
        <w:tc>
          <w:tcPr>
            <w:tcW w:w="709" w:type="dxa"/>
          </w:tcPr>
          <w:p w14:paraId="329E7483" w14:textId="77777777" w:rsidR="00D32072" w:rsidRPr="00EB5205" w:rsidRDefault="00D32072" w:rsidP="002C52E2">
            <w:pPr>
              <w:jc w:val="center"/>
            </w:pPr>
            <w:r w:rsidRPr="00EB5205">
              <w:t>-</w:t>
            </w:r>
          </w:p>
        </w:tc>
        <w:tc>
          <w:tcPr>
            <w:tcW w:w="708" w:type="dxa"/>
          </w:tcPr>
          <w:p w14:paraId="03E89757" w14:textId="77777777" w:rsidR="00D32072" w:rsidRPr="00EB5205" w:rsidRDefault="00D32072" w:rsidP="002C52E2">
            <w:pPr>
              <w:jc w:val="center"/>
            </w:pPr>
            <w:r w:rsidRPr="00EB5205">
              <w:t>-</w:t>
            </w:r>
          </w:p>
        </w:tc>
        <w:tc>
          <w:tcPr>
            <w:tcW w:w="993" w:type="dxa"/>
          </w:tcPr>
          <w:p w14:paraId="0D029E9A" w14:textId="77777777" w:rsidR="00D32072" w:rsidRPr="00EB5205" w:rsidRDefault="00D32072" w:rsidP="002C52E2">
            <w:pPr>
              <w:jc w:val="center"/>
            </w:pPr>
            <w:r w:rsidRPr="00EB5205">
              <w:t>21</w:t>
            </w:r>
          </w:p>
        </w:tc>
      </w:tr>
      <w:tr w:rsidR="00D32072" w:rsidRPr="00EB5205" w14:paraId="4AFADA0F" w14:textId="77777777" w:rsidTr="00E56E00">
        <w:trPr>
          <w:jc w:val="center"/>
        </w:trPr>
        <w:tc>
          <w:tcPr>
            <w:tcW w:w="1140" w:type="dxa"/>
          </w:tcPr>
          <w:p w14:paraId="51BE72D9" w14:textId="77777777" w:rsidR="00D32072" w:rsidRPr="00EB5205" w:rsidRDefault="00D32072" w:rsidP="002C52E2">
            <w:pPr>
              <w:jc w:val="center"/>
              <w:rPr>
                <w:b/>
                <w:bCs/>
              </w:rPr>
            </w:pPr>
            <w:r w:rsidRPr="00EB5205">
              <w:rPr>
                <w:b/>
                <w:bCs/>
              </w:rPr>
              <w:t>CO6</w:t>
            </w:r>
          </w:p>
        </w:tc>
        <w:tc>
          <w:tcPr>
            <w:tcW w:w="709" w:type="dxa"/>
          </w:tcPr>
          <w:p w14:paraId="1248DDA7" w14:textId="77777777" w:rsidR="00D32072" w:rsidRPr="00EB5205" w:rsidRDefault="00D32072" w:rsidP="002C52E2">
            <w:pPr>
              <w:jc w:val="center"/>
            </w:pPr>
            <w:r w:rsidRPr="00EB5205">
              <w:t>-</w:t>
            </w:r>
          </w:p>
        </w:tc>
        <w:tc>
          <w:tcPr>
            <w:tcW w:w="708" w:type="dxa"/>
          </w:tcPr>
          <w:p w14:paraId="106C1BF3" w14:textId="77777777" w:rsidR="00D32072" w:rsidRPr="00EB5205" w:rsidRDefault="00D32072" w:rsidP="002C52E2">
            <w:pPr>
              <w:jc w:val="center"/>
            </w:pPr>
            <w:r w:rsidRPr="00EB5205">
              <w:t>18</w:t>
            </w:r>
          </w:p>
        </w:tc>
        <w:tc>
          <w:tcPr>
            <w:tcW w:w="709" w:type="dxa"/>
          </w:tcPr>
          <w:p w14:paraId="1E78E94F" w14:textId="77777777" w:rsidR="00D32072" w:rsidRPr="00EB5205" w:rsidRDefault="00D32072" w:rsidP="002C52E2">
            <w:pPr>
              <w:jc w:val="center"/>
            </w:pPr>
            <w:r w:rsidRPr="00EB5205">
              <w:t>-</w:t>
            </w:r>
          </w:p>
        </w:tc>
        <w:tc>
          <w:tcPr>
            <w:tcW w:w="709" w:type="dxa"/>
          </w:tcPr>
          <w:p w14:paraId="1F9B3FBD" w14:textId="77777777" w:rsidR="00D32072" w:rsidRPr="00EB5205" w:rsidRDefault="00D32072" w:rsidP="002C52E2">
            <w:pPr>
              <w:jc w:val="center"/>
            </w:pPr>
            <w:r w:rsidRPr="00EB5205">
              <w:t>-</w:t>
            </w:r>
          </w:p>
        </w:tc>
        <w:tc>
          <w:tcPr>
            <w:tcW w:w="709" w:type="dxa"/>
          </w:tcPr>
          <w:p w14:paraId="21E8E671" w14:textId="77777777" w:rsidR="00D32072" w:rsidRPr="00EB5205" w:rsidRDefault="00D32072" w:rsidP="002C52E2">
            <w:pPr>
              <w:jc w:val="center"/>
            </w:pPr>
            <w:r w:rsidRPr="00EB5205">
              <w:t>-</w:t>
            </w:r>
          </w:p>
        </w:tc>
        <w:tc>
          <w:tcPr>
            <w:tcW w:w="708" w:type="dxa"/>
          </w:tcPr>
          <w:p w14:paraId="7EDD3A0A" w14:textId="77777777" w:rsidR="00D32072" w:rsidRPr="00EB5205" w:rsidRDefault="00D32072" w:rsidP="002C52E2">
            <w:pPr>
              <w:jc w:val="center"/>
            </w:pPr>
            <w:r w:rsidRPr="00EB5205">
              <w:t>-</w:t>
            </w:r>
          </w:p>
        </w:tc>
        <w:tc>
          <w:tcPr>
            <w:tcW w:w="993" w:type="dxa"/>
          </w:tcPr>
          <w:p w14:paraId="08088C4B" w14:textId="77777777" w:rsidR="00D32072" w:rsidRPr="00EB5205" w:rsidRDefault="00D32072" w:rsidP="002C52E2">
            <w:pPr>
              <w:jc w:val="center"/>
            </w:pPr>
            <w:r w:rsidRPr="00EB5205">
              <w:t>18</w:t>
            </w:r>
          </w:p>
        </w:tc>
      </w:tr>
      <w:tr w:rsidR="00D32072" w:rsidRPr="00EB5205" w14:paraId="708E874E" w14:textId="77777777" w:rsidTr="00E56E00">
        <w:trPr>
          <w:jc w:val="center"/>
        </w:trPr>
        <w:tc>
          <w:tcPr>
            <w:tcW w:w="5392" w:type="dxa"/>
            <w:gridSpan w:val="7"/>
          </w:tcPr>
          <w:p w14:paraId="148C4FDD" w14:textId="77777777" w:rsidR="00D32072" w:rsidRPr="00EB5205" w:rsidRDefault="00D32072" w:rsidP="00D54806"/>
        </w:tc>
        <w:tc>
          <w:tcPr>
            <w:tcW w:w="993" w:type="dxa"/>
          </w:tcPr>
          <w:p w14:paraId="65E07FAA" w14:textId="77777777" w:rsidR="00D32072" w:rsidRPr="00EB5205" w:rsidRDefault="00D32072" w:rsidP="00D54806">
            <w:pPr>
              <w:jc w:val="center"/>
              <w:rPr>
                <w:b/>
              </w:rPr>
            </w:pPr>
            <w:r w:rsidRPr="00EB5205">
              <w:rPr>
                <w:b/>
              </w:rPr>
              <w:t>124</w:t>
            </w:r>
          </w:p>
        </w:tc>
      </w:tr>
    </w:tbl>
    <w:p w14:paraId="26E9A06B" w14:textId="77777777" w:rsidR="00D32072" w:rsidRPr="00EB5205" w:rsidRDefault="00D32072" w:rsidP="0051318C">
      <w:pPr>
        <w:tabs>
          <w:tab w:val="left" w:pos="7110"/>
        </w:tabs>
      </w:pPr>
      <w:r w:rsidRPr="00EB5205">
        <w:tab/>
      </w:r>
    </w:p>
    <w:p w14:paraId="6BBBDDB1" w14:textId="77777777" w:rsidR="00D32072" w:rsidRPr="00EB5205" w:rsidRDefault="00D32072" w:rsidP="002E336A"/>
    <w:p w14:paraId="4E3E2FAA" w14:textId="77777777" w:rsidR="00D32072" w:rsidRDefault="00D32072">
      <w:pPr>
        <w:spacing w:after="200" w:line="276" w:lineRule="auto"/>
        <w:rPr>
          <w:rFonts w:ascii="Arial" w:hAnsi="Arial" w:cs="Arial"/>
          <w:bCs/>
          <w:noProof/>
        </w:rPr>
      </w:pPr>
      <w:r>
        <w:rPr>
          <w:rFonts w:ascii="Arial" w:hAnsi="Arial" w:cs="Arial"/>
          <w:bCs/>
          <w:noProof/>
        </w:rPr>
        <w:br w:type="page"/>
      </w:r>
    </w:p>
    <w:p w14:paraId="26A2F608" w14:textId="6A515BDD"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52829F72" wp14:editId="782BA79C">
            <wp:extent cx="5734050" cy="838200"/>
            <wp:effectExtent l="0" t="0" r="0" b="0"/>
            <wp:docPr id="1440539834" name="Picture 1440539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C56773" w14:textId="77777777" w:rsidR="00D32072" w:rsidRDefault="00D32072" w:rsidP="008B182C">
      <w:pPr>
        <w:jc w:val="center"/>
        <w:rPr>
          <w:b/>
          <w:bCs/>
        </w:rPr>
      </w:pPr>
    </w:p>
    <w:p w14:paraId="341E78C0" w14:textId="77777777" w:rsidR="00D32072" w:rsidRDefault="00D32072" w:rsidP="008B182C">
      <w:pPr>
        <w:jc w:val="center"/>
        <w:rPr>
          <w:b/>
          <w:bCs/>
        </w:rPr>
      </w:pPr>
      <w:r>
        <w:rPr>
          <w:b/>
          <w:bCs/>
        </w:rPr>
        <w:t>END SEMESTER EXAMINATION – NOV / DEC 2024</w:t>
      </w:r>
    </w:p>
    <w:p w14:paraId="100B2CA7"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49E12788" w14:textId="77777777" w:rsidTr="00D54806">
        <w:trPr>
          <w:trHeight w:val="397"/>
          <w:jc w:val="center"/>
        </w:trPr>
        <w:tc>
          <w:tcPr>
            <w:tcW w:w="1555" w:type="dxa"/>
            <w:vAlign w:val="center"/>
          </w:tcPr>
          <w:p w14:paraId="17BCC069" w14:textId="77777777" w:rsidR="00D32072" w:rsidRPr="0037089B" w:rsidRDefault="00D32072" w:rsidP="00D54806">
            <w:pPr>
              <w:pStyle w:val="Title"/>
              <w:jc w:val="left"/>
              <w:rPr>
                <w:b/>
                <w:sz w:val="22"/>
                <w:szCs w:val="22"/>
              </w:rPr>
            </w:pPr>
            <w:r w:rsidRPr="0037089B">
              <w:rPr>
                <w:b/>
                <w:sz w:val="22"/>
                <w:szCs w:val="22"/>
              </w:rPr>
              <w:t xml:space="preserve">Course Code      </w:t>
            </w:r>
          </w:p>
        </w:tc>
        <w:tc>
          <w:tcPr>
            <w:tcW w:w="6662" w:type="dxa"/>
            <w:vAlign w:val="center"/>
          </w:tcPr>
          <w:p w14:paraId="3F2E4965" w14:textId="77777777" w:rsidR="00D32072" w:rsidRPr="0037089B" w:rsidRDefault="00D32072" w:rsidP="00D54806">
            <w:pPr>
              <w:pStyle w:val="Title"/>
              <w:jc w:val="left"/>
              <w:rPr>
                <w:b/>
                <w:sz w:val="22"/>
                <w:szCs w:val="22"/>
              </w:rPr>
            </w:pPr>
            <w:r>
              <w:rPr>
                <w:b/>
                <w:sz w:val="22"/>
                <w:szCs w:val="22"/>
              </w:rPr>
              <w:t>22FT3001</w:t>
            </w:r>
          </w:p>
        </w:tc>
        <w:tc>
          <w:tcPr>
            <w:tcW w:w="1417" w:type="dxa"/>
            <w:vAlign w:val="center"/>
          </w:tcPr>
          <w:p w14:paraId="6DC28BF1" w14:textId="77777777" w:rsidR="00D32072" w:rsidRPr="0037089B" w:rsidRDefault="00D3207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B7F9E1A" w14:textId="77777777" w:rsidR="00D32072" w:rsidRPr="0037089B" w:rsidRDefault="00D32072" w:rsidP="00D54806">
            <w:pPr>
              <w:pStyle w:val="Title"/>
              <w:jc w:val="left"/>
              <w:rPr>
                <w:b/>
                <w:sz w:val="22"/>
                <w:szCs w:val="22"/>
              </w:rPr>
            </w:pPr>
            <w:r w:rsidRPr="0037089B">
              <w:rPr>
                <w:b/>
                <w:sz w:val="22"/>
                <w:szCs w:val="22"/>
              </w:rPr>
              <w:t>3hrs</w:t>
            </w:r>
          </w:p>
        </w:tc>
      </w:tr>
      <w:tr w:rsidR="00D32072" w:rsidRPr="001E42AE" w14:paraId="76C6ECC7" w14:textId="77777777" w:rsidTr="00D54806">
        <w:trPr>
          <w:trHeight w:val="397"/>
          <w:jc w:val="center"/>
        </w:trPr>
        <w:tc>
          <w:tcPr>
            <w:tcW w:w="1555" w:type="dxa"/>
            <w:vAlign w:val="center"/>
          </w:tcPr>
          <w:p w14:paraId="5DB66F4F" w14:textId="77777777" w:rsidR="00D32072" w:rsidRPr="0037089B" w:rsidRDefault="00D3207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AD920E9" w14:textId="77777777" w:rsidR="00D32072" w:rsidRPr="0037089B" w:rsidRDefault="00D32072" w:rsidP="00D54806">
            <w:pPr>
              <w:pStyle w:val="Title"/>
              <w:jc w:val="left"/>
              <w:rPr>
                <w:b/>
                <w:sz w:val="22"/>
                <w:szCs w:val="22"/>
              </w:rPr>
            </w:pPr>
            <w:r>
              <w:rPr>
                <w:b/>
                <w:sz w:val="22"/>
                <w:szCs w:val="22"/>
              </w:rPr>
              <w:t>FOOD CHEMISTRY</w:t>
            </w:r>
          </w:p>
        </w:tc>
        <w:tc>
          <w:tcPr>
            <w:tcW w:w="1417" w:type="dxa"/>
            <w:vAlign w:val="center"/>
          </w:tcPr>
          <w:p w14:paraId="36D0641C" w14:textId="77777777" w:rsidR="00D32072" w:rsidRPr="0037089B" w:rsidRDefault="00D32072" w:rsidP="00D54806">
            <w:pPr>
              <w:pStyle w:val="Title"/>
              <w:jc w:val="left"/>
              <w:rPr>
                <w:b/>
                <w:bCs/>
                <w:sz w:val="22"/>
                <w:szCs w:val="22"/>
              </w:rPr>
            </w:pPr>
            <w:r w:rsidRPr="0037089B">
              <w:rPr>
                <w:b/>
                <w:bCs/>
                <w:sz w:val="22"/>
                <w:szCs w:val="22"/>
              </w:rPr>
              <w:t xml:space="preserve">Max. Marks </w:t>
            </w:r>
          </w:p>
        </w:tc>
        <w:tc>
          <w:tcPr>
            <w:tcW w:w="851" w:type="dxa"/>
            <w:vAlign w:val="center"/>
          </w:tcPr>
          <w:p w14:paraId="739D5B5D" w14:textId="77777777" w:rsidR="00D32072" w:rsidRPr="0037089B" w:rsidRDefault="00D32072" w:rsidP="00D54806">
            <w:pPr>
              <w:pStyle w:val="Title"/>
              <w:jc w:val="left"/>
              <w:rPr>
                <w:b/>
                <w:sz w:val="22"/>
                <w:szCs w:val="22"/>
              </w:rPr>
            </w:pPr>
            <w:r w:rsidRPr="0037089B">
              <w:rPr>
                <w:b/>
                <w:sz w:val="22"/>
                <w:szCs w:val="22"/>
              </w:rPr>
              <w:t>100</w:t>
            </w:r>
          </w:p>
        </w:tc>
      </w:tr>
    </w:tbl>
    <w:p w14:paraId="48768102"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0CF849C1" w14:textId="77777777" w:rsidTr="00530B53">
        <w:trPr>
          <w:trHeight w:val="552"/>
        </w:trPr>
        <w:tc>
          <w:tcPr>
            <w:tcW w:w="272" w:type="pct"/>
            <w:vAlign w:val="center"/>
          </w:tcPr>
          <w:p w14:paraId="0540072B" w14:textId="77777777" w:rsidR="00D32072" w:rsidRPr="003F48A5" w:rsidRDefault="00D32072" w:rsidP="00F33D16">
            <w:pPr>
              <w:jc w:val="center"/>
              <w:rPr>
                <w:b/>
              </w:rPr>
            </w:pPr>
            <w:r w:rsidRPr="003F48A5">
              <w:rPr>
                <w:b/>
              </w:rPr>
              <w:t>Q. No.</w:t>
            </w:r>
          </w:p>
        </w:tc>
        <w:tc>
          <w:tcPr>
            <w:tcW w:w="3900" w:type="pct"/>
            <w:gridSpan w:val="2"/>
            <w:vAlign w:val="center"/>
          </w:tcPr>
          <w:p w14:paraId="045F9D25" w14:textId="77777777" w:rsidR="00D32072" w:rsidRPr="003F48A5" w:rsidRDefault="00D32072" w:rsidP="00F33D16">
            <w:pPr>
              <w:jc w:val="center"/>
              <w:rPr>
                <w:b/>
              </w:rPr>
            </w:pPr>
            <w:r w:rsidRPr="003F48A5">
              <w:rPr>
                <w:b/>
              </w:rPr>
              <w:t>Questions</w:t>
            </w:r>
          </w:p>
        </w:tc>
        <w:tc>
          <w:tcPr>
            <w:tcW w:w="319" w:type="pct"/>
            <w:vAlign w:val="center"/>
          </w:tcPr>
          <w:p w14:paraId="631C4179" w14:textId="77777777" w:rsidR="00D32072" w:rsidRPr="003F48A5" w:rsidRDefault="00D32072" w:rsidP="00F33D16">
            <w:pPr>
              <w:jc w:val="center"/>
              <w:rPr>
                <w:b/>
              </w:rPr>
            </w:pPr>
            <w:r w:rsidRPr="003F48A5">
              <w:rPr>
                <w:b/>
              </w:rPr>
              <w:t>CO</w:t>
            </w:r>
          </w:p>
        </w:tc>
        <w:tc>
          <w:tcPr>
            <w:tcW w:w="256" w:type="pct"/>
            <w:vAlign w:val="center"/>
          </w:tcPr>
          <w:p w14:paraId="4E089F2A" w14:textId="77777777" w:rsidR="00D32072" w:rsidRPr="003F48A5" w:rsidRDefault="00D32072" w:rsidP="00F33D16">
            <w:pPr>
              <w:jc w:val="center"/>
              <w:rPr>
                <w:b/>
              </w:rPr>
            </w:pPr>
            <w:r w:rsidRPr="003F48A5">
              <w:rPr>
                <w:b/>
              </w:rPr>
              <w:t>BL</w:t>
            </w:r>
          </w:p>
        </w:tc>
        <w:tc>
          <w:tcPr>
            <w:tcW w:w="253" w:type="pct"/>
            <w:vAlign w:val="center"/>
          </w:tcPr>
          <w:p w14:paraId="3BCEF0CA" w14:textId="77777777" w:rsidR="00D32072" w:rsidRPr="003F48A5" w:rsidRDefault="00D32072" w:rsidP="00F33D16">
            <w:pPr>
              <w:jc w:val="center"/>
              <w:rPr>
                <w:b/>
              </w:rPr>
            </w:pPr>
            <w:r w:rsidRPr="003F48A5">
              <w:rPr>
                <w:b/>
              </w:rPr>
              <w:t>M</w:t>
            </w:r>
          </w:p>
        </w:tc>
      </w:tr>
      <w:tr w:rsidR="00D32072" w:rsidRPr="003F48A5" w14:paraId="1C2370EA" w14:textId="77777777" w:rsidTr="00F33D16">
        <w:trPr>
          <w:trHeight w:val="552"/>
        </w:trPr>
        <w:tc>
          <w:tcPr>
            <w:tcW w:w="5000" w:type="pct"/>
            <w:gridSpan w:val="6"/>
            <w:vAlign w:val="center"/>
          </w:tcPr>
          <w:p w14:paraId="2C3238D2" w14:textId="77777777" w:rsidR="00D32072" w:rsidRPr="003F48A5" w:rsidRDefault="00D32072" w:rsidP="00F33D16">
            <w:pPr>
              <w:jc w:val="center"/>
              <w:rPr>
                <w:b/>
                <w:u w:val="single"/>
              </w:rPr>
            </w:pPr>
            <w:r w:rsidRPr="003F48A5">
              <w:rPr>
                <w:b/>
                <w:u w:val="single"/>
              </w:rPr>
              <w:t>PART – A (4 X 20 = 80 MARKS)</w:t>
            </w:r>
          </w:p>
          <w:p w14:paraId="1DBAA39D" w14:textId="77777777" w:rsidR="00D32072" w:rsidRPr="003F48A5" w:rsidRDefault="00D32072" w:rsidP="00F33D16">
            <w:pPr>
              <w:jc w:val="center"/>
              <w:rPr>
                <w:b/>
              </w:rPr>
            </w:pPr>
            <w:r w:rsidRPr="003F48A5">
              <w:rPr>
                <w:b/>
              </w:rPr>
              <w:t>(Answer all the Questions)</w:t>
            </w:r>
          </w:p>
        </w:tc>
      </w:tr>
      <w:tr w:rsidR="00D32072" w:rsidRPr="003F48A5" w14:paraId="7CE282C4" w14:textId="77777777" w:rsidTr="00530B53">
        <w:trPr>
          <w:trHeight w:val="283"/>
        </w:trPr>
        <w:tc>
          <w:tcPr>
            <w:tcW w:w="272" w:type="pct"/>
          </w:tcPr>
          <w:p w14:paraId="16AF814D" w14:textId="77777777" w:rsidR="00D32072" w:rsidRPr="003F48A5" w:rsidRDefault="00D32072" w:rsidP="00F33D16">
            <w:pPr>
              <w:jc w:val="center"/>
            </w:pPr>
            <w:r w:rsidRPr="003F48A5">
              <w:t>1.</w:t>
            </w:r>
          </w:p>
        </w:tc>
        <w:tc>
          <w:tcPr>
            <w:tcW w:w="189" w:type="pct"/>
          </w:tcPr>
          <w:p w14:paraId="6600149A" w14:textId="77777777" w:rsidR="00D32072" w:rsidRPr="003F48A5" w:rsidRDefault="00D32072" w:rsidP="00F33D16">
            <w:pPr>
              <w:jc w:val="center"/>
            </w:pPr>
            <w:r w:rsidRPr="003F48A5">
              <w:t>a.</w:t>
            </w:r>
          </w:p>
        </w:tc>
        <w:tc>
          <w:tcPr>
            <w:tcW w:w="3711" w:type="pct"/>
          </w:tcPr>
          <w:p w14:paraId="2C23498A" w14:textId="77777777" w:rsidR="00D32072" w:rsidRPr="005C021D" w:rsidRDefault="00D32072" w:rsidP="005C021D">
            <w:pPr>
              <w:spacing w:after="160" w:line="259" w:lineRule="auto"/>
              <w:jc w:val="both"/>
            </w:pPr>
            <w:r w:rsidRPr="005C021D">
              <w:t>List different types of water found in food systems and briefly describe each type's significance</w:t>
            </w:r>
            <w:r>
              <w:t xml:space="preserve"> and its chemistry</w:t>
            </w:r>
            <w:r w:rsidRPr="005C021D">
              <w:t>.</w:t>
            </w:r>
          </w:p>
        </w:tc>
        <w:tc>
          <w:tcPr>
            <w:tcW w:w="319" w:type="pct"/>
          </w:tcPr>
          <w:p w14:paraId="60C8F4B2" w14:textId="77777777" w:rsidR="00D32072" w:rsidRPr="003F48A5" w:rsidRDefault="00D32072" w:rsidP="00F33D16">
            <w:pPr>
              <w:jc w:val="center"/>
            </w:pPr>
            <w:r w:rsidRPr="003F48A5">
              <w:t>CO1</w:t>
            </w:r>
          </w:p>
        </w:tc>
        <w:tc>
          <w:tcPr>
            <w:tcW w:w="256" w:type="pct"/>
          </w:tcPr>
          <w:p w14:paraId="18602808" w14:textId="77777777" w:rsidR="00D32072" w:rsidRPr="003F48A5" w:rsidRDefault="00D32072" w:rsidP="00F33D16">
            <w:pPr>
              <w:jc w:val="center"/>
            </w:pPr>
            <w:r>
              <w:t>R</w:t>
            </w:r>
          </w:p>
        </w:tc>
        <w:tc>
          <w:tcPr>
            <w:tcW w:w="253" w:type="pct"/>
          </w:tcPr>
          <w:p w14:paraId="3BEC8CCE" w14:textId="77777777" w:rsidR="00D32072" w:rsidRPr="003F48A5" w:rsidRDefault="00D32072" w:rsidP="00F33D16">
            <w:pPr>
              <w:jc w:val="center"/>
            </w:pPr>
            <w:r>
              <w:t>1</w:t>
            </w:r>
            <w:r w:rsidRPr="003F48A5">
              <w:t>0</w:t>
            </w:r>
          </w:p>
        </w:tc>
      </w:tr>
      <w:tr w:rsidR="00D32072" w:rsidRPr="003F48A5" w14:paraId="44AB94E2" w14:textId="77777777" w:rsidTr="00530B53">
        <w:trPr>
          <w:trHeight w:val="283"/>
        </w:trPr>
        <w:tc>
          <w:tcPr>
            <w:tcW w:w="272" w:type="pct"/>
          </w:tcPr>
          <w:p w14:paraId="18BF816E" w14:textId="77777777" w:rsidR="00D32072" w:rsidRPr="003F48A5" w:rsidRDefault="00D32072" w:rsidP="00F33D16">
            <w:pPr>
              <w:jc w:val="center"/>
            </w:pPr>
          </w:p>
        </w:tc>
        <w:tc>
          <w:tcPr>
            <w:tcW w:w="189" w:type="pct"/>
          </w:tcPr>
          <w:p w14:paraId="05D525EB" w14:textId="77777777" w:rsidR="00D32072" w:rsidRPr="003F48A5" w:rsidRDefault="00D32072" w:rsidP="00F33D16">
            <w:pPr>
              <w:jc w:val="center"/>
            </w:pPr>
            <w:r w:rsidRPr="003F48A5">
              <w:t>b.</w:t>
            </w:r>
          </w:p>
        </w:tc>
        <w:tc>
          <w:tcPr>
            <w:tcW w:w="3711" w:type="pct"/>
          </w:tcPr>
          <w:p w14:paraId="5D1C4A63" w14:textId="77777777" w:rsidR="00D32072" w:rsidRPr="005C021D" w:rsidRDefault="00D32072" w:rsidP="005C021D">
            <w:pPr>
              <w:spacing w:after="160" w:line="259" w:lineRule="auto"/>
              <w:jc w:val="both"/>
              <w:rPr>
                <w:bCs/>
              </w:rPr>
            </w:pPr>
            <w:r w:rsidRPr="005C021D">
              <w:t>Define water activity and discuss its significance in food preservation, shelf life, and the implications for packaging requirements in various food products.</w:t>
            </w:r>
          </w:p>
        </w:tc>
        <w:tc>
          <w:tcPr>
            <w:tcW w:w="319" w:type="pct"/>
          </w:tcPr>
          <w:p w14:paraId="215EA3A4" w14:textId="77777777" w:rsidR="00D32072" w:rsidRPr="003F48A5" w:rsidRDefault="00D32072" w:rsidP="00F33D16">
            <w:pPr>
              <w:jc w:val="center"/>
            </w:pPr>
            <w:r w:rsidRPr="003F48A5">
              <w:t>CO1</w:t>
            </w:r>
          </w:p>
        </w:tc>
        <w:tc>
          <w:tcPr>
            <w:tcW w:w="256" w:type="pct"/>
          </w:tcPr>
          <w:p w14:paraId="46B87EBA" w14:textId="77777777" w:rsidR="00D32072" w:rsidRPr="003F48A5" w:rsidRDefault="00D32072" w:rsidP="00F33D16">
            <w:pPr>
              <w:jc w:val="center"/>
            </w:pPr>
            <w:r>
              <w:t>R</w:t>
            </w:r>
          </w:p>
        </w:tc>
        <w:tc>
          <w:tcPr>
            <w:tcW w:w="253" w:type="pct"/>
          </w:tcPr>
          <w:p w14:paraId="2EE28F98" w14:textId="77777777" w:rsidR="00D32072" w:rsidRPr="003F48A5" w:rsidRDefault="00D32072" w:rsidP="00F33D16">
            <w:pPr>
              <w:jc w:val="center"/>
            </w:pPr>
            <w:r>
              <w:t>10</w:t>
            </w:r>
          </w:p>
        </w:tc>
      </w:tr>
      <w:tr w:rsidR="00D32072" w:rsidRPr="003F48A5" w14:paraId="1A3271D0" w14:textId="77777777" w:rsidTr="00530B53">
        <w:trPr>
          <w:trHeight w:val="239"/>
        </w:trPr>
        <w:tc>
          <w:tcPr>
            <w:tcW w:w="272" w:type="pct"/>
          </w:tcPr>
          <w:p w14:paraId="057B73B4" w14:textId="77777777" w:rsidR="00D32072" w:rsidRPr="003F48A5" w:rsidRDefault="00D32072" w:rsidP="00F33D16">
            <w:pPr>
              <w:jc w:val="center"/>
            </w:pPr>
          </w:p>
        </w:tc>
        <w:tc>
          <w:tcPr>
            <w:tcW w:w="189" w:type="pct"/>
          </w:tcPr>
          <w:p w14:paraId="6C126C72" w14:textId="77777777" w:rsidR="00D32072" w:rsidRPr="003F48A5" w:rsidRDefault="00D32072" w:rsidP="00F33D16">
            <w:pPr>
              <w:jc w:val="center"/>
            </w:pPr>
          </w:p>
        </w:tc>
        <w:tc>
          <w:tcPr>
            <w:tcW w:w="3711" w:type="pct"/>
          </w:tcPr>
          <w:p w14:paraId="19D74A20" w14:textId="77777777" w:rsidR="00D32072" w:rsidRPr="003F48A5" w:rsidRDefault="00D32072" w:rsidP="00FA7076">
            <w:pPr>
              <w:jc w:val="center"/>
              <w:rPr>
                <w:b/>
                <w:bCs/>
              </w:rPr>
            </w:pPr>
            <w:r w:rsidRPr="003F48A5">
              <w:rPr>
                <w:b/>
                <w:bCs/>
              </w:rPr>
              <w:t>(OR)</w:t>
            </w:r>
          </w:p>
        </w:tc>
        <w:tc>
          <w:tcPr>
            <w:tcW w:w="319" w:type="pct"/>
          </w:tcPr>
          <w:p w14:paraId="73437913" w14:textId="77777777" w:rsidR="00D32072" w:rsidRPr="003F48A5" w:rsidRDefault="00D32072" w:rsidP="00F33D16">
            <w:pPr>
              <w:jc w:val="center"/>
            </w:pPr>
          </w:p>
        </w:tc>
        <w:tc>
          <w:tcPr>
            <w:tcW w:w="256" w:type="pct"/>
          </w:tcPr>
          <w:p w14:paraId="7E88CABB" w14:textId="77777777" w:rsidR="00D32072" w:rsidRPr="003F48A5" w:rsidRDefault="00D32072" w:rsidP="00F33D16">
            <w:pPr>
              <w:jc w:val="center"/>
            </w:pPr>
          </w:p>
        </w:tc>
        <w:tc>
          <w:tcPr>
            <w:tcW w:w="253" w:type="pct"/>
          </w:tcPr>
          <w:p w14:paraId="60D65973" w14:textId="77777777" w:rsidR="00D32072" w:rsidRPr="003F48A5" w:rsidRDefault="00D32072" w:rsidP="00F33D16">
            <w:pPr>
              <w:jc w:val="center"/>
            </w:pPr>
          </w:p>
        </w:tc>
      </w:tr>
      <w:tr w:rsidR="00D32072" w:rsidRPr="003F48A5" w14:paraId="51DA86FC" w14:textId="77777777" w:rsidTr="00530B53">
        <w:trPr>
          <w:trHeight w:val="283"/>
        </w:trPr>
        <w:tc>
          <w:tcPr>
            <w:tcW w:w="272" w:type="pct"/>
          </w:tcPr>
          <w:p w14:paraId="1C44F4A8" w14:textId="77777777" w:rsidR="00D32072" w:rsidRPr="003F48A5" w:rsidRDefault="00D32072" w:rsidP="00F33D16">
            <w:pPr>
              <w:jc w:val="center"/>
            </w:pPr>
            <w:r w:rsidRPr="003F48A5">
              <w:t>2.</w:t>
            </w:r>
          </w:p>
        </w:tc>
        <w:tc>
          <w:tcPr>
            <w:tcW w:w="189" w:type="pct"/>
          </w:tcPr>
          <w:p w14:paraId="1C6A9E6F" w14:textId="77777777" w:rsidR="00D32072" w:rsidRPr="003F48A5" w:rsidRDefault="00D32072" w:rsidP="00F33D16">
            <w:pPr>
              <w:jc w:val="center"/>
            </w:pPr>
            <w:r w:rsidRPr="003F48A5">
              <w:t>a.</w:t>
            </w:r>
          </w:p>
        </w:tc>
        <w:tc>
          <w:tcPr>
            <w:tcW w:w="3711" w:type="pct"/>
          </w:tcPr>
          <w:p w14:paraId="414CD427" w14:textId="77777777" w:rsidR="00D32072" w:rsidRPr="003F48A5" w:rsidRDefault="00D32072" w:rsidP="00CB61A7">
            <w:r w:rsidRPr="00AA492F">
              <w:rPr>
                <w:lang w:eastAsia="en-IN"/>
              </w:rPr>
              <w:t>Define carbohydrates and classify polysaccharides. Provide examples for each category.</w:t>
            </w:r>
          </w:p>
        </w:tc>
        <w:tc>
          <w:tcPr>
            <w:tcW w:w="319" w:type="pct"/>
          </w:tcPr>
          <w:p w14:paraId="3B73AF1D" w14:textId="77777777" w:rsidR="00D32072" w:rsidRPr="003F48A5" w:rsidRDefault="00D32072" w:rsidP="00F33D16">
            <w:pPr>
              <w:jc w:val="center"/>
            </w:pPr>
            <w:r w:rsidRPr="003F48A5">
              <w:t>CO2</w:t>
            </w:r>
          </w:p>
        </w:tc>
        <w:tc>
          <w:tcPr>
            <w:tcW w:w="256" w:type="pct"/>
          </w:tcPr>
          <w:p w14:paraId="6011C84B" w14:textId="77777777" w:rsidR="00D32072" w:rsidRPr="003F48A5" w:rsidRDefault="00D32072" w:rsidP="00F33D16">
            <w:pPr>
              <w:jc w:val="center"/>
            </w:pPr>
            <w:r>
              <w:t>R</w:t>
            </w:r>
          </w:p>
        </w:tc>
        <w:tc>
          <w:tcPr>
            <w:tcW w:w="253" w:type="pct"/>
          </w:tcPr>
          <w:p w14:paraId="253DE081" w14:textId="77777777" w:rsidR="00D32072" w:rsidRPr="003F48A5" w:rsidRDefault="00D32072" w:rsidP="00F33D16">
            <w:pPr>
              <w:jc w:val="center"/>
            </w:pPr>
            <w:r>
              <w:t>10</w:t>
            </w:r>
          </w:p>
        </w:tc>
      </w:tr>
      <w:tr w:rsidR="00D32072" w:rsidRPr="003F48A5" w14:paraId="7D98DB17" w14:textId="77777777" w:rsidTr="00530B53">
        <w:trPr>
          <w:trHeight w:val="283"/>
        </w:trPr>
        <w:tc>
          <w:tcPr>
            <w:tcW w:w="272" w:type="pct"/>
          </w:tcPr>
          <w:p w14:paraId="47794E62" w14:textId="77777777" w:rsidR="00D32072" w:rsidRPr="003F48A5" w:rsidRDefault="00D32072" w:rsidP="00F33D16">
            <w:pPr>
              <w:jc w:val="center"/>
            </w:pPr>
          </w:p>
        </w:tc>
        <w:tc>
          <w:tcPr>
            <w:tcW w:w="189" w:type="pct"/>
          </w:tcPr>
          <w:p w14:paraId="13C0E177" w14:textId="77777777" w:rsidR="00D32072" w:rsidRPr="003F48A5" w:rsidRDefault="00D32072" w:rsidP="00F33D16">
            <w:pPr>
              <w:jc w:val="center"/>
            </w:pPr>
            <w:r w:rsidRPr="003F48A5">
              <w:t>b.</w:t>
            </w:r>
          </w:p>
        </w:tc>
        <w:tc>
          <w:tcPr>
            <w:tcW w:w="3711" w:type="pct"/>
          </w:tcPr>
          <w:p w14:paraId="6996603B" w14:textId="77777777" w:rsidR="00D32072" w:rsidRPr="003F48A5" w:rsidRDefault="00D32072" w:rsidP="00CB61A7">
            <w:pPr>
              <w:tabs>
                <w:tab w:val="left" w:pos="3552"/>
              </w:tabs>
              <w:spacing w:after="160" w:line="259" w:lineRule="auto"/>
              <w:jc w:val="both"/>
            </w:pPr>
            <w:r w:rsidRPr="00CB61A7">
              <w:rPr>
                <w:lang w:eastAsia="en-IN"/>
              </w:rPr>
              <w:t>Discuss the purpose and methods of starch modification. How do modified starches enhance food processing and product quality?</w:t>
            </w:r>
          </w:p>
        </w:tc>
        <w:tc>
          <w:tcPr>
            <w:tcW w:w="319" w:type="pct"/>
          </w:tcPr>
          <w:p w14:paraId="48F694A5" w14:textId="77777777" w:rsidR="00D32072" w:rsidRPr="003F48A5" w:rsidRDefault="00D32072" w:rsidP="00F33D16">
            <w:pPr>
              <w:jc w:val="center"/>
            </w:pPr>
            <w:r>
              <w:t>CO2</w:t>
            </w:r>
          </w:p>
        </w:tc>
        <w:tc>
          <w:tcPr>
            <w:tcW w:w="256" w:type="pct"/>
          </w:tcPr>
          <w:p w14:paraId="36B15648" w14:textId="77777777" w:rsidR="00D32072" w:rsidRPr="003F48A5" w:rsidRDefault="00D32072" w:rsidP="00F33D16">
            <w:pPr>
              <w:jc w:val="center"/>
            </w:pPr>
            <w:r>
              <w:t>U</w:t>
            </w:r>
          </w:p>
        </w:tc>
        <w:tc>
          <w:tcPr>
            <w:tcW w:w="253" w:type="pct"/>
          </w:tcPr>
          <w:p w14:paraId="4C47E7EA" w14:textId="77777777" w:rsidR="00D32072" w:rsidRPr="003F48A5" w:rsidRDefault="00D32072" w:rsidP="00F33D16">
            <w:pPr>
              <w:jc w:val="center"/>
            </w:pPr>
            <w:r>
              <w:t>10</w:t>
            </w:r>
          </w:p>
        </w:tc>
      </w:tr>
      <w:tr w:rsidR="00D32072" w:rsidRPr="003F48A5" w14:paraId="0BE4AF11" w14:textId="77777777" w:rsidTr="00530B53">
        <w:trPr>
          <w:trHeight w:val="130"/>
        </w:trPr>
        <w:tc>
          <w:tcPr>
            <w:tcW w:w="272" w:type="pct"/>
          </w:tcPr>
          <w:p w14:paraId="6C19EE73" w14:textId="77777777" w:rsidR="00D32072" w:rsidRPr="003F48A5" w:rsidRDefault="00D32072" w:rsidP="00F33D16">
            <w:pPr>
              <w:jc w:val="center"/>
            </w:pPr>
          </w:p>
        </w:tc>
        <w:tc>
          <w:tcPr>
            <w:tcW w:w="189" w:type="pct"/>
          </w:tcPr>
          <w:p w14:paraId="39DD9D9A" w14:textId="77777777" w:rsidR="00D32072" w:rsidRPr="003F48A5" w:rsidRDefault="00D32072" w:rsidP="00F33D16">
            <w:pPr>
              <w:jc w:val="center"/>
            </w:pPr>
          </w:p>
        </w:tc>
        <w:tc>
          <w:tcPr>
            <w:tcW w:w="3711" w:type="pct"/>
          </w:tcPr>
          <w:p w14:paraId="05F3DF1C" w14:textId="77777777" w:rsidR="00D32072" w:rsidRPr="003F48A5" w:rsidRDefault="00D32072" w:rsidP="00FA7076">
            <w:pPr>
              <w:jc w:val="center"/>
            </w:pPr>
          </w:p>
        </w:tc>
        <w:tc>
          <w:tcPr>
            <w:tcW w:w="319" w:type="pct"/>
          </w:tcPr>
          <w:p w14:paraId="77C2F78E" w14:textId="77777777" w:rsidR="00D32072" w:rsidRPr="003F48A5" w:rsidRDefault="00D32072" w:rsidP="00F33D16">
            <w:pPr>
              <w:jc w:val="center"/>
            </w:pPr>
          </w:p>
        </w:tc>
        <w:tc>
          <w:tcPr>
            <w:tcW w:w="256" w:type="pct"/>
          </w:tcPr>
          <w:p w14:paraId="0DA0003E" w14:textId="77777777" w:rsidR="00D32072" w:rsidRPr="003F48A5" w:rsidRDefault="00D32072" w:rsidP="00F33D16">
            <w:pPr>
              <w:jc w:val="center"/>
            </w:pPr>
          </w:p>
        </w:tc>
        <w:tc>
          <w:tcPr>
            <w:tcW w:w="253" w:type="pct"/>
          </w:tcPr>
          <w:p w14:paraId="4E361587" w14:textId="77777777" w:rsidR="00D32072" w:rsidRPr="003F48A5" w:rsidRDefault="00D32072" w:rsidP="00F33D16">
            <w:pPr>
              <w:jc w:val="center"/>
            </w:pPr>
          </w:p>
        </w:tc>
      </w:tr>
      <w:tr w:rsidR="00D32072" w:rsidRPr="003F48A5" w14:paraId="5F8DAF25" w14:textId="77777777" w:rsidTr="00530B53">
        <w:trPr>
          <w:trHeight w:val="283"/>
        </w:trPr>
        <w:tc>
          <w:tcPr>
            <w:tcW w:w="272" w:type="pct"/>
          </w:tcPr>
          <w:p w14:paraId="5F1CDC8A" w14:textId="77777777" w:rsidR="00D32072" w:rsidRPr="003F48A5" w:rsidRDefault="00D32072" w:rsidP="00F33D16">
            <w:pPr>
              <w:jc w:val="center"/>
            </w:pPr>
            <w:r w:rsidRPr="003F48A5">
              <w:t>3.</w:t>
            </w:r>
          </w:p>
        </w:tc>
        <w:tc>
          <w:tcPr>
            <w:tcW w:w="189" w:type="pct"/>
          </w:tcPr>
          <w:p w14:paraId="71459144" w14:textId="77777777" w:rsidR="00D32072" w:rsidRPr="003F48A5" w:rsidRDefault="00D32072" w:rsidP="00F33D16">
            <w:pPr>
              <w:jc w:val="center"/>
            </w:pPr>
            <w:r w:rsidRPr="003F48A5">
              <w:t>a.</w:t>
            </w:r>
          </w:p>
        </w:tc>
        <w:tc>
          <w:tcPr>
            <w:tcW w:w="3711" w:type="pct"/>
          </w:tcPr>
          <w:p w14:paraId="14E2D691" w14:textId="77777777" w:rsidR="00D32072" w:rsidRPr="00B37CAE" w:rsidRDefault="00D32072" w:rsidP="00B37CAE">
            <w:pPr>
              <w:tabs>
                <w:tab w:val="left" w:pos="3120"/>
              </w:tabs>
              <w:spacing w:after="160" w:line="259" w:lineRule="auto"/>
              <w:jc w:val="both"/>
            </w:pPr>
            <w:r>
              <w:rPr>
                <w:lang w:eastAsia="en-IN"/>
              </w:rPr>
              <w:t>E</w:t>
            </w:r>
            <w:r w:rsidRPr="00B37CAE">
              <w:rPr>
                <w:lang w:eastAsia="en-IN"/>
              </w:rPr>
              <w:t xml:space="preserve">xplain </w:t>
            </w:r>
            <w:r>
              <w:rPr>
                <w:lang w:eastAsia="en-IN"/>
              </w:rPr>
              <w:t xml:space="preserve">any </w:t>
            </w:r>
            <w:r w:rsidRPr="00B37CAE">
              <w:rPr>
                <w:lang w:eastAsia="en-IN"/>
              </w:rPr>
              <w:t>five physical characteristics of fats and oils, including melting point and density.</w:t>
            </w:r>
          </w:p>
        </w:tc>
        <w:tc>
          <w:tcPr>
            <w:tcW w:w="319" w:type="pct"/>
          </w:tcPr>
          <w:p w14:paraId="5D4E2BB3" w14:textId="77777777" w:rsidR="00D32072" w:rsidRPr="003F48A5" w:rsidRDefault="00D32072" w:rsidP="00F33D16">
            <w:pPr>
              <w:jc w:val="center"/>
            </w:pPr>
            <w:r w:rsidRPr="003F48A5">
              <w:t>CO3</w:t>
            </w:r>
          </w:p>
        </w:tc>
        <w:tc>
          <w:tcPr>
            <w:tcW w:w="256" w:type="pct"/>
          </w:tcPr>
          <w:p w14:paraId="1AEF669E" w14:textId="77777777" w:rsidR="00D32072" w:rsidRPr="003F48A5" w:rsidRDefault="00D32072" w:rsidP="00F33D16">
            <w:pPr>
              <w:jc w:val="center"/>
            </w:pPr>
            <w:r>
              <w:t>R</w:t>
            </w:r>
          </w:p>
        </w:tc>
        <w:tc>
          <w:tcPr>
            <w:tcW w:w="253" w:type="pct"/>
          </w:tcPr>
          <w:p w14:paraId="6D408726" w14:textId="77777777" w:rsidR="00D32072" w:rsidRPr="003F48A5" w:rsidRDefault="00D32072" w:rsidP="00F33D16">
            <w:pPr>
              <w:jc w:val="center"/>
            </w:pPr>
            <w:r>
              <w:t>1</w:t>
            </w:r>
            <w:r w:rsidRPr="003F48A5">
              <w:t>0</w:t>
            </w:r>
          </w:p>
        </w:tc>
      </w:tr>
      <w:tr w:rsidR="00D32072" w:rsidRPr="003F48A5" w14:paraId="78B9D61A" w14:textId="77777777" w:rsidTr="00530B53">
        <w:trPr>
          <w:trHeight w:val="283"/>
        </w:trPr>
        <w:tc>
          <w:tcPr>
            <w:tcW w:w="272" w:type="pct"/>
          </w:tcPr>
          <w:p w14:paraId="5984FF79" w14:textId="77777777" w:rsidR="00D32072" w:rsidRPr="003F48A5" w:rsidRDefault="00D32072" w:rsidP="00530B53">
            <w:pPr>
              <w:jc w:val="center"/>
            </w:pPr>
          </w:p>
        </w:tc>
        <w:tc>
          <w:tcPr>
            <w:tcW w:w="189" w:type="pct"/>
          </w:tcPr>
          <w:p w14:paraId="5E49A769" w14:textId="77777777" w:rsidR="00D32072" w:rsidRPr="003F48A5" w:rsidRDefault="00D32072" w:rsidP="00530B53">
            <w:pPr>
              <w:jc w:val="center"/>
            </w:pPr>
            <w:r w:rsidRPr="003F48A5">
              <w:t>b.</w:t>
            </w:r>
          </w:p>
        </w:tc>
        <w:tc>
          <w:tcPr>
            <w:tcW w:w="3711" w:type="pct"/>
          </w:tcPr>
          <w:p w14:paraId="4AA85AE9" w14:textId="77777777" w:rsidR="00D32072" w:rsidRPr="00B37CAE" w:rsidRDefault="00D32072" w:rsidP="00530B53">
            <w:pPr>
              <w:tabs>
                <w:tab w:val="left" w:pos="3120"/>
              </w:tabs>
              <w:spacing w:after="160" w:line="259" w:lineRule="auto"/>
              <w:jc w:val="both"/>
              <w:rPr>
                <w:bCs/>
              </w:rPr>
            </w:pPr>
            <w:r>
              <w:rPr>
                <w:lang w:eastAsia="en-IN"/>
              </w:rPr>
              <w:t>Write</w:t>
            </w:r>
            <w:r w:rsidRPr="00EF2AA5">
              <w:rPr>
                <w:lang w:eastAsia="en-IN"/>
              </w:rPr>
              <w:t xml:space="preserve"> the process flow for manufacturing </w:t>
            </w:r>
            <w:r>
              <w:rPr>
                <w:lang w:eastAsia="en-IN"/>
              </w:rPr>
              <w:t xml:space="preserve">process of </w:t>
            </w:r>
            <w:r w:rsidRPr="00EF2AA5">
              <w:rPr>
                <w:lang w:eastAsia="en-IN"/>
              </w:rPr>
              <w:t>refined edible oils</w:t>
            </w:r>
            <w:r>
              <w:rPr>
                <w:lang w:eastAsia="en-IN"/>
              </w:rPr>
              <w:t>.</w:t>
            </w:r>
            <w:r w:rsidRPr="00EF2AA5">
              <w:rPr>
                <w:lang w:eastAsia="en-IN"/>
              </w:rPr>
              <w:t xml:space="preserve"> </w:t>
            </w:r>
          </w:p>
        </w:tc>
        <w:tc>
          <w:tcPr>
            <w:tcW w:w="319" w:type="pct"/>
          </w:tcPr>
          <w:p w14:paraId="37B46879" w14:textId="77777777" w:rsidR="00D32072" w:rsidRPr="003F48A5" w:rsidRDefault="00D32072" w:rsidP="00530B53">
            <w:pPr>
              <w:jc w:val="center"/>
            </w:pPr>
            <w:r w:rsidRPr="003F48A5">
              <w:t>CO3</w:t>
            </w:r>
          </w:p>
        </w:tc>
        <w:tc>
          <w:tcPr>
            <w:tcW w:w="256" w:type="pct"/>
          </w:tcPr>
          <w:p w14:paraId="1F18BCE8" w14:textId="77777777" w:rsidR="00D32072" w:rsidRPr="003F48A5" w:rsidRDefault="00D32072" w:rsidP="00530B53">
            <w:pPr>
              <w:jc w:val="center"/>
            </w:pPr>
            <w:r>
              <w:t>U</w:t>
            </w:r>
          </w:p>
        </w:tc>
        <w:tc>
          <w:tcPr>
            <w:tcW w:w="253" w:type="pct"/>
          </w:tcPr>
          <w:p w14:paraId="1313C6AF" w14:textId="77777777" w:rsidR="00D32072" w:rsidRPr="003F48A5" w:rsidRDefault="00D32072" w:rsidP="00530B53">
            <w:pPr>
              <w:jc w:val="center"/>
            </w:pPr>
            <w:r>
              <w:t>10</w:t>
            </w:r>
          </w:p>
        </w:tc>
      </w:tr>
      <w:tr w:rsidR="00D32072" w:rsidRPr="003F48A5" w14:paraId="5D3D938C" w14:textId="77777777" w:rsidTr="00530B53">
        <w:trPr>
          <w:trHeight w:val="173"/>
        </w:trPr>
        <w:tc>
          <w:tcPr>
            <w:tcW w:w="272" w:type="pct"/>
          </w:tcPr>
          <w:p w14:paraId="0C579BEF" w14:textId="77777777" w:rsidR="00D32072" w:rsidRPr="003F48A5" w:rsidRDefault="00D32072" w:rsidP="00530B53">
            <w:pPr>
              <w:jc w:val="center"/>
            </w:pPr>
          </w:p>
        </w:tc>
        <w:tc>
          <w:tcPr>
            <w:tcW w:w="189" w:type="pct"/>
          </w:tcPr>
          <w:p w14:paraId="1805D64D" w14:textId="77777777" w:rsidR="00D32072" w:rsidRPr="003F48A5" w:rsidRDefault="00D32072" w:rsidP="00530B53">
            <w:pPr>
              <w:jc w:val="center"/>
            </w:pPr>
          </w:p>
        </w:tc>
        <w:tc>
          <w:tcPr>
            <w:tcW w:w="3711" w:type="pct"/>
          </w:tcPr>
          <w:p w14:paraId="32FAFD79" w14:textId="77777777" w:rsidR="00D32072" w:rsidRPr="003F48A5" w:rsidRDefault="00D32072" w:rsidP="00530B53">
            <w:pPr>
              <w:jc w:val="center"/>
            </w:pPr>
            <w:r w:rsidRPr="003F48A5">
              <w:rPr>
                <w:b/>
                <w:bCs/>
              </w:rPr>
              <w:t>(OR)</w:t>
            </w:r>
          </w:p>
        </w:tc>
        <w:tc>
          <w:tcPr>
            <w:tcW w:w="319" w:type="pct"/>
          </w:tcPr>
          <w:p w14:paraId="61DAD8F5" w14:textId="77777777" w:rsidR="00D32072" w:rsidRPr="003F48A5" w:rsidRDefault="00D32072" w:rsidP="00530B53">
            <w:pPr>
              <w:jc w:val="center"/>
            </w:pPr>
          </w:p>
        </w:tc>
        <w:tc>
          <w:tcPr>
            <w:tcW w:w="256" w:type="pct"/>
          </w:tcPr>
          <w:p w14:paraId="23C20C37" w14:textId="77777777" w:rsidR="00D32072" w:rsidRPr="003F48A5" w:rsidRDefault="00D32072" w:rsidP="00530B53">
            <w:pPr>
              <w:jc w:val="center"/>
            </w:pPr>
          </w:p>
        </w:tc>
        <w:tc>
          <w:tcPr>
            <w:tcW w:w="253" w:type="pct"/>
          </w:tcPr>
          <w:p w14:paraId="665B7252" w14:textId="77777777" w:rsidR="00D32072" w:rsidRPr="003F48A5" w:rsidRDefault="00D32072" w:rsidP="00530B53">
            <w:pPr>
              <w:jc w:val="center"/>
            </w:pPr>
          </w:p>
        </w:tc>
      </w:tr>
      <w:tr w:rsidR="00D32072" w:rsidRPr="003F48A5" w14:paraId="4207D78A" w14:textId="77777777" w:rsidTr="00530B53">
        <w:trPr>
          <w:trHeight w:val="283"/>
        </w:trPr>
        <w:tc>
          <w:tcPr>
            <w:tcW w:w="272" w:type="pct"/>
          </w:tcPr>
          <w:p w14:paraId="1E5240F2" w14:textId="77777777" w:rsidR="00D32072" w:rsidRPr="003F48A5" w:rsidRDefault="00D32072" w:rsidP="00530B53">
            <w:pPr>
              <w:jc w:val="center"/>
            </w:pPr>
            <w:r w:rsidRPr="003F48A5">
              <w:t>4.</w:t>
            </w:r>
          </w:p>
        </w:tc>
        <w:tc>
          <w:tcPr>
            <w:tcW w:w="189" w:type="pct"/>
          </w:tcPr>
          <w:p w14:paraId="54924AA5" w14:textId="77777777" w:rsidR="00D32072" w:rsidRPr="003F48A5" w:rsidRDefault="00D32072" w:rsidP="00530B53">
            <w:pPr>
              <w:jc w:val="center"/>
            </w:pPr>
            <w:r w:rsidRPr="003F48A5">
              <w:t>a.</w:t>
            </w:r>
          </w:p>
        </w:tc>
        <w:tc>
          <w:tcPr>
            <w:tcW w:w="3711" w:type="pct"/>
          </w:tcPr>
          <w:p w14:paraId="0B4687C4" w14:textId="77777777" w:rsidR="00D32072" w:rsidRPr="003F48A5" w:rsidRDefault="00D32072" w:rsidP="00530B53">
            <w:pPr>
              <w:jc w:val="both"/>
            </w:pPr>
            <w:r w:rsidRPr="00B055BF">
              <w:rPr>
                <w:lang w:eastAsia="en-IN"/>
              </w:rPr>
              <w:t>Identify and describe the major classifications of proteins, including simple and conjugated proteins, and provide examples of each.</w:t>
            </w:r>
          </w:p>
        </w:tc>
        <w:tc>
          <w:tcPr>
            <w:tcW w:w="319" w:type="pct"/>
          </w:tcPr>
          <w:p w14:paraId="2BD32C4B" w14:textId="77777777" w:rsidR="00D32072" w:rsidRPr="003F48A5" w:rsidRDefault="00D32072" w:rsidP="00530B53">
            <w:pPr>
              <w:jc w:val="center"/>
            </w:pPr>
            <w:r w:rsidRPr="003F48A5">
              <w:t>CO4</w:t>
            </w:r>
          </w:p>
        </w:tc>
        <w:tc>
          <w:tcPr>
            <w:tcW w:w="256" w:type="pct"/>
          </w:tcPr>
          <w:p w14:paraId="5F56F4AA" w14:textId="77777777" w:rsidR="00D32072" w:rsidRPr="003F48A5" w:rsidRDefault="00D32072" w:rsidP="00530B53">
            <w:pPr>
              <w:jc w:val="center"/>
            </w:pPr>
            <w:r>
              <w:t>R</w:t>
            </w:r>
          </w:p>
        </w:tc>
        <w:tc>
          <w:tcPr>
            <w:tcW w:w="253" w:type="pct"/>
          </w:tcPr>
          <w:p w14:paraId="25F4F92C" w14:textId="77777777" w:rsidR="00D32072" w:rsidRPr="003F48A5" w:rsidRDefault="00D32072" w:rsidP="00530B53">
            <w:pPr>
              <w:jc w:val="center"/>
            </w:pPr>
            <w:r>
              <w:t>1</w:t>
            </w:r>
            <w:r w:rsidRPr="003F48A5">
              <w:t>0</w:t>
            </w:r>
          </w:p>
        </w:tc>
      </w:tr>
      <w:tr w:rsidR="00D32072" w:rsidRPr="003F48A5" w14:paraId="18D92D25" w14:textId="77777777" w:rsidTr="00530B53">
        <w:trPr>
          <w:trHeight w:val="283"/>
        </w:trPr>
        <w:tc>
          <w:tcPr>
            <w:tcW w:w="272" w:type="pct"/>
          </w:tcPr>
          <w:p w14:paraId="41E498B5" w14:textId="77777777" w:rsidR="00D32072" w:rsidRPr="003F48A5" w:rsidRDefault="00D32072" w:rsidP="00530B53">
            <w:pPr>
              <w:jc w:val="center"/>
            </w:pPr>
          </w:p>
        </w:tc>
        <w:tc>
          <w:tcPr>
            <w:tcW w:w="189" w:type="pct"/>
          </w:tcPr>
          <w:p w14:paraId="79C32DD8" w14:textId="77777777" w:rsidR="00D32072" w:rsidRPr="003F48A5" w:rsidRDefault="00D32072" w:rsidP="00530B53">
            <w:pPr>
              <w:jc w:val="center"/>
            </w:pPr>
            <w:r w:rsidRPr="003F48A5">
              <w:t>b.</w:t>
            </w:r>
          </w:p>
        </w:tc>
        <w:tc>
          <w:tcPr>
            <w:tcW w:w="3711" w:type="pct"/>
          </w:tcPr>
          <w:p w14:paraId="4FC2AC5B" w14:textId="77777777" w:rsidR="00D32072" w:rsidRPr="003F48A5" w:rsidRDefault="00D32072" w:rsidP="001F6DE1">
            <w:pPr>
              <w:tabs>
                <w:tab w:val="left" w:pos="3996"/>
              </w:tabs>
              <w:spacing w:after="160" w:line="259" w:lineRule="auto"/>
              <w:jc w:val="both"/>
              <w:rPr>
                <w:bCs/>
              </w:rPr>
            </w:pPr>
            <w:r w:rsidRPr="009452D5">
              <w:rPr>
                <w:lang w:eastAsia="en-IN"/>
              </w:rPr>
              <w:t>Discuss the different classifications of enzymes. How does this classification help in understanding their functions?</w:t>
            </w:r>
          </w:p>
        </w:tc>
        <w:tc>
          <w:tcPr>
            <w:tcW w:w="319" w:type="pct"/>
          </w:tcPr>
          <w:p w14:paraId="7A5B06AE" w14:textId="77777777" w:rsidR="00D32072" w:rsidRPr="003F48A5" w:rsidRDefault="00D32072" w:rsidP="00530B53">
            <w:pPr>
              <w:jc w:val="center"/>
            </w:pPr>
            <w:r w:rsidRPr="003F48A5">
              <w:t>CO4</w:t>
            </w:r>
          </w:p>
        </w:tc>
        <w:tc>
          <w:tcPr>
            <w:tcW w:w="256" w:type="pct"/>
          </w:tcPr>
          <w:p w14:paraId="111C496F" w14:textId="77777777" w:rsidR="00D32072" w:rsidRPr="003F48A5" w:rsidRDefault="00D32072" w:rsidP="00530B53">
            <w:pPr>
              <w:jc w:val="center"/>
            </w:pPr>
            <w:r>
              <w:t>U</w:t>
            </w:r>
          </w:p>
        </w:tc>
        <w:tc>
          <w:tcPr>
            <w:tcW w:w="253" w:type="pct"/>
          </w:tcPr>
          <w:p w14:paraId="0539E37F" w14:textId="77777777" w:rsidR="00D32072" w:rsidRPr="003F48A5" w:rsidRDefault="00D32072" w:rsidP="00530B53">
            <w:pPr>
              <w:jc w:val="center"/>
            </w:pPr>
            <w:r>
              <w:t>10</w:t>
            </w:r>
          </w:p>
        </w:tc>
      </w:tr>
      <w:tr w:rsidR="00D32072" w:rsidRPr="003F48A5" w14:paraId="766777E5" w14:textId="77777777" w:rsidTr="00530B53">
        <w:trPr>
          <w:trHeight w:val="124"/>
        </w:trPr>
        <w:tc>
          <w:tcPr>
            <w:tcW w:w="272" w:type="pct"/>
          </w:tcPr>
          <w:p w14:paraId="5EA5AC25" w14:textId="77777777" w:rsidR="00D32072" w:rsidRPr="003F48A5" w:rsidRDefault="00D32072" w:rsidP="00530B53">
            <w:pPr>
              <w:jc w:val="center"/>
            </w:pPr>
          </w:p>
        </w:tc>
        <w:tc>
          <w:tcPr>
            <w:tcW w:w="189" w:type="pct"/>
          </w:tcPr>
          <w:p w14:paraId="14CA0121" w14:textId="77777777" w:rsidR="00D32072" w:rsidRPr="003F48A5" w:rsidRDefault="00D32072" w:rsidP="00530B53">
            <w:pPr>
              <w:jc w:val="center"/>
            </w:pPr>
          </w:p>
        </w:tc>
        <w:tc>
          <w:tcPr>
            <w:tcW w:w="3711" w:type="pct"/>
          </w:tcPr>
          <w:p w14:paraId="249A01DE" w14:textId="77777777" w:rsidR="00D32072" w:rsidRPr="003F48A5" w:rsidRDefault="00D32072" w:rsidP="00530B53">
            <w:pPr>
              <w:jc w:val="center"/>
            </w:pPr>
          </w:p>
        </w:tc>
        <w:tc>
          <w:tcPr>
            <w:tcW w:w="319" w:type="pct"/>
          </w:tcPr>
          <w:p w14:paraId="434661F0" w14:textId="77777777" w:rsidR="00D32072" w:rsidRPr="003F48A5" w:rsidRDefault="00D32072" w:rsidP="00530B53">
            <w:pPr>
              <w:jc w:val="center"/>
            </w:pPr>
          </w:p>
        </w:tc>
        <w:tc>
          <w:tcPr>
            <w:tcW w:w="256" w:type="pct"/>
          </w:tcPr>
          <w:p w14:paraId="7E28082E" w14:textId="77777777" w:rsidR="00D32072" w:rsidRPr="003F48A5" w:rsidRDefault="00D32072" w:rsidP="00530B53">
            <w:pPr>
              <w:jc w:val="center"/>
            </w:pPr>
          </w:p>
        </w:tc>
        <w:tc>
          <w:tcPr>
            <w:tcW w:w="253" w:type="pct"/>
          </w:tcPr>
          <w:p w14:paraId="60CEBE4D" w14:textId="77777777" w:rsidR="00D32072" w:rsidRPr="003F48A5" w:rsidRDefault="00D32072" w:rsidP="00530B53">
            <w:pPr>
              <w:jc w:val="center"/>
            </w:pPr>
          </w:p>
        </w:tc>
      </w:tr>
      <w:tr w:rsidR="00D32072" w:rsidRPr="003F48A5" w14:paraId="69036631" w14:textId="77777777" w:rsidTr="00530B53">
        <w:trPr>
          <w:trHeight w:val="283"/>
        </w:trPr>
        <w:tc>
          <w:tcPr>
            <w:tcW w:w="272" w:type="pct"/>
          </w:tcPr>
          <w:p w14:paraId="7A6F89EB" w14:textId="77777777" w:rsidR="00D32072" w:rsidRPr="003F48A5" w:rsidRDefault="00D32072" w:rsidP="00530B53">
            <w:pPr>
              <w:jc w:val="center"/>
            </w:pPr>
            <w:r w:rsidRPr="003F48A5">
              <w:t>5.</w:t>
            </w:r>
          </w:p>
        </w:tc>
        <w:tc>
          <w:tcPr>
            <w:tcW w:w="189" w:type="pct"/>
          </w:tcPr>
          <w:p w14:paraId="240AF4C8" w14:textId="77777777" w:rsidR="00D32072" w:rsidRPr="003F48A5" w:rsidRDefault="00D32072" w:rsidP="00530B53">
            <w:pPr>
              <w:jc w:val="center"/>
            </w:pPr>
            <w:r w:rsidRPr="003F48A5">
              <w:t>a.</w:t>
            </w:r>
          </w:p>
        </w:tc>
        <w:tc>
          <w:tcPr>
            <w:tcW w:w="3711" w:type="pct"/>
          </w:tcPr>
          <w:p w14:paraId="535D7299" w14:textId="77777777" w:rsidR="00D32072" w:rsidRPr="003F48A5" w:rsidRDefault="00D32072" w:rsidP="00595108">
            <w:pPr>
              <w:spacing w:before="100" w:beforeAutospacing="1" w:after="100" w:afterAutospacing="1"/>
              <w:jc w:val="both"/>
            </w:pPr>
            <w:r>
              <w:rPr>
                <w:lang w:eastAsia="en-IN"/>
              </w:rPr>
              <w:t>Explain</w:t>
            </w:r>
            <w:r w:rsidRPr="00230748">
              <w:rPr>
                <w:lang w:eastAsia="en-IN"/>
              </w:rPr>
              <w:t xml:space="preserve"> how the bioavailability of Vitamin B12 varies between animal-based and plant-based food sources.</w:t>
            </w:r>
          </w:p>
        </w:tc>
        <w:tc>
          <w:tcPr>
            <w:tcW w:w="319" w:type="pct"/>
          </w:tcPr>
          <w:p w14:paraId="43023E89" w14:textId="77777777" w:rsidR="00D32072" w:rsidRPr="003F48A5" w:rsidRDefault="00D32072" w:rsidP="00530B53">
            <w:pPr>
              <w:jc w:val="center"/>
            </w:pPr>
            <w:r w:rsidRPr="003F48A5">
              <w:t>CO5</w:t>
            </w:r>
          </w:p>
        </w:tc>
        <w:tc>
          <w:tcPr>
            <w:tcW w:w="256" w:type="pct"/>
          </w:tcPr>
          <w:p w14:paraId="4825D746" w14:textId="77777777" w:rsidR="00D32072" w:rsidRPr="003F48A5" w:rsidRDefault="00D32072" w:rsidP="00530B53">
            <w:pPr>
              <w:jc w:val="center"/>
            </w:pPr>
            <w:r>
              <w:t>An</w:t>
            </w:r>
          </w:p>
        </w:tc>
        <w:tc>
          <w:tcPr>
            <w:tcW w:w="253" w:type="pct"/>
          </w:tcPr>
          <w:p w14:paraId="6EC07989" w14:textId="77777777" w:rsidR="00D32072" w:rsidRPr="003F48A5" w:rsidRDefault="00D32072" w:rsidP="00530B53">
            <w:pPr>
              <w:jc w:val="center"/>
            </w:pPr>
            <w:r>
              <w:t>1</w:t>
            </w:r>
            <w:r w:rsidRPr="003F48A5">
              <w:t>0</w:t>
            </w:r>
          </w:p>
        </w:tc>
      </w:tr>
      <w:tr w:rsidR="00D32072" w:rsidRPr="003F48A5" w14:paraId="40C1AC5D" w14:textId="77777777" w:rsidTr="00530B53">
        <w:trPr>
          <w:trHeight w:val="283"/>
        </w:trPr>
        <w:tc>
          <w:tcPr>
            <w:tcW w:w="272" w:type="pct"/>
          </w:tcPr>
          <w:p w14:paraId="42745585" w14:textId="77777777" w:rsidR="00D32072" w:rsidRPr="003F48A5" w:rsidRDefault="00D32072" w:rsidP="00530B53">
            <w:pPr>
              <w:jc w:val="center"/>
            </w:pPr>
          </w:p>
        </w:tc>
        <w:tc>
          <w:tcPr>
            <w:tcW w:w="189" w:type="pct"/>
          </w:tcPr>
          <w:p w14:paraId="0401A27E" w14:textId="77777777" w:rsidR="00D32072" w:rsidRPr="003F48A5" w:rsidRDefault="00D32072" w:rsidP="00530B53">
            <w:pPr>
              <w:jc w:val="center"/>
            </w:pPr>
            <w:r w:rsidRPr="003F48A5">
              <w:t>b.</w:t>
            </w:r>
          </w:p>
        </w:tc>
        <w:tc>
          <w:tcPr>
            <w:tcW w:w="3711" w:type="pct"/>
          </w:tcPr>
          <w:p w14:paraId="4DC360B6" w14:textId="77777777" w:rsidR="00D32072" w:rsidRPr="003F48A5" w:rsidRDefault="00D32072" w:rsidP="00530B53">
            <w:pPr>
              <w:spacing w:before="100" w:beforeAutospacing="1" w:after="100" w:afterAutospacing="1"/>
              <w:jc w:val="both"/>
              <w:rPr>
                <w:bCs/>
              </w:rPr>
            </w:pPr>
            <w:r w:rsidRPr="0034388C">
              <w:rPr>
                <w:lang w:eastAsia="en-IN"/>
              </w:rPr>
              <w:t>Define the Recommended Dietary Allowance (RDA)</w:t>
            </w:r>
            <w:r>
              <w:rPr>
                <w:lang w:eastAsia="en-IN"/>
              </w:rPr>
              <w:t>, write in detail about sources and bio availability</w:t>
            </w:r>
            <w:r w:rsidRPr="0034388C">
              <w:rPr>
                <w:lang w:eastAsia="en-IN"/>
              </w:rPr>
              <w:t xml:space="preserve"> </w:t>
            </w:r>
            <w:r>
              <w:rPr>
                <w:lang w:eastAsia="en-IN"/>
              </w:rPr>
              <w:t>of</w:t>
            </w:r>
            <w:r w:rsidRPr="0034388C">
              <w:rPr>
                <w:lang w:eastAsia="en-IN"/>
              </w:rPr>
              <w:t xml:space="preserve"> Vitamin D and its importance in human nutrition.</w:t>
            </w:r>
          </w:p>
        </w:tc>
        <w:tc>
          <w:tcPr>
            <w:tcW w:w="319" w:type="pct"/>
          </w:tcPr>
          <w:p w14:paraId="5B621502" w14:textId="77777777" w:rsidR="00D32072" w:rsidRPr="003F48A5" w:rsidRDefault="00D32072" w:rsidP="00530B53">
            <w:pPr>
              <w:jc w:val="center"/>
            </w:pPr>
            <w:r>
              <w:t>CO5</w:t>
            </w:r>
          </w:p>
        </w:tc>
        <w:tc>
          <w:tcPr>
            <w:tcW w:w="256" w:type="pct"/>
          </w:tcPr>
          <w:p w14:paraId="5CCCE755" w14:textId="77777777" w:rsidR="00D32072" w:rsidRPr="003F48A5" w:rsidRDefault="00D32072" w:rsidP="00530B53">
            <w:pPr>
              <w:jc w:val="center"/>
            </w:pPr>
            <w:r>
              <w:t>R</w:t>
            </w:r>
          </w:p>
        </w:tc>
        <w:tc>
          <w:tcPr>
            <w:tcW w:w="253" w:type="pct"/>
          </w:tcPr>
          <w:p w14:paraId="3BD3A084" w14:textId="77777777" w:rsidR="00D32072" w:rsidRPr="003F48A5" w:rsidRDefault="00D32072" w:rsidP="00530B53">
            <w:pPr>
              <w:jc w:val="center"/>
            </w:pPr>
            <w:r>
              <w:t>10</w:t>
            </w:r>
          </w:p>
        </w:tc>
      </w:tr>
      <w:tr w:rsidR="00D32072" w:rsidRPr="003F48A5" w14:paraId="019F8821" w14:textId="77777777" w:rsidTr="00530B53">
        <w:trPr>
          <w:trHeight w:val="263"/>
        </w:trPr>
        <w:tc>
          <w:tcPr>
            <w:tcW w:w="272" w:type="pct"/>
          </w:tcPr>
          <w:p w14:paraId="60FE3F67" w14:textId="77777777" w:rsidR="00D32072" w:rsidRPr="003F48A5" w:rsidRDefault="00D32072" w:rsidP="00530B53">
            <w:pPr>
              <w:jc w:val="center"/>
            </w:pPr>
          </w:p>
        </w:tc>
        <w:tc>
          <w:tcPr>
            <w:tcW w:w="189" w:type="pct"/>
          </w:tcPr>
          <w:p w14:paraId="14D34789" w14:textId="77777777" w:rsidR="00D32072" w:rsidRPr="003F48A5" w:rsidRDefault="00D32072" w:rsidP="00530B53">
            <w:pPr>
              <w:jc w:val="center"/>
            </w:pPr>
          </w:p>
        </w:tc>
        <w:tc>
          <w:tcPr>
            <w:tcW w:w="3711" w:type="pct"/>
          </w:tcPr>
          <w:p w14:paraId="086C0294" w14:textId="77777777" w:rsidR="00D32072" w:rsidRPr="003F48A5" w:rsidRDefault="00D32072" w:rsidP="00530B53">
            <w:pPr>
              <w:jc w:val="center"/>
            </w:pPr>
            <w:r w:rsidRPr="003F48A5">
              <w:rPr>
                <w:b/>
                <w:bCs/>
              </w:rPr>
              <w:t>(OR)</w:t>
            </w:r>
          </w:p>
        </w:tc>
        <w:tc>
          <w:tcPr>
            <w:tcW w:w="319" w:type="pct"/>
          </w:tcPr>
          <w:p w14:paraId="32AB96E6" w14:textId="77777777" w:rsidR="00D32072" w:rsidRPr="003F48A5" w:rsidRDefault="00D32072" w:rsidP="00530B53">
            <w:pPr>
              <w:jc w:val="center"/>
            </w:pPr>
          </w:p>
        </w:tc>
        <w:tc>
          <w:tcPr>
            <w:tcW w:w="256" w:type="pct"/>
          </w:tcPr>
          <w:p w14:paraId="7BC8B2B1" w14:textId="77777777" w:rsidR="00D32072" w:rsidRPr="003F48A5" w:rsidRDefault="00D32072" w:rsidP="00530B53">
            <w:pPr>
              <w:jc w:val="center"/>
            </w:pPr>
          </w:p>
        </w:tc>
        <w:tc>
          <w:tcPr>
            <w:tcW w:w="253" w:type="pct"/>
          </w:tcPr>
          <w:p w14:paraId="5D7C38E5" w14:textId="77777777" w:rsidR="00D32072" w:rsidRPr="003F48A5" w:rsidRDefault="00D32072" w:rsidP="00530B53">
            <w:pPr>
              <w:jc w:val="center"/>
            </w:pPr>
          </w:p>
        </w:tc>
      </w:tr>
      <w:tr w:rsidR="00D32072" w:rsidRPr="003F48A5" w14:paraId="67C00B4A" w14:textId="77777777" w:rsidTr="00530B53">
        <w:trPr>
          <w:trHeight w:val="283"/>
        </w:trPr>
        <w:tc>
          <w:tcPr>
            <w:tcW w:w="272" w:type="pct"/>
          </w:tcPr>
          <w:p w14:paraId="603612C8" w14:textId="77777777" w:rsidR="00D32072" w:rsidRPr="003F48A5" w:rsidRDefault="00D32072" w:rsidP="00530B53">
            <w:pPr>
              <w:jc w:val="center"/>
            </w:pPr>
            <w:r w:rsidRPr="003F48A5">
              <w:t>6.</w:t>
            </w:r>
          </w:p>
        </w:tc>
        <w:tc>
          <w:tcPr>
            <w:tcW w:w="189" w:type="pct"/>
          </w:tcPr>
          <w:p w14:paraId="157B76B9" w14:textId="77777777" w:rsidR="00D32072" w:rsidRPr="003F48A5" w:rsidRDefault="00D32072" w:rsidP="00530B53">
            <w:pPr>
              <w:jc w:val="center"/>
            </w:pPr>
            <w:r w:rsidRPr="003F48A5">
              <w:t>a.</w:t>
            </w:r>
          </w:p>
        </w:tc>
        <w:tc>
          <w:tcPr>
            <w:tcW w:w="3711" w:type="pct"/>
          </w:tcPr>
          <w:p w14:paraId="3C866402" w14:textId="77777777" w:rsidR="00D32072" w:rsidRPr="003F48A5" w:rsidRDefault="00D32072" w:rsidP="00530B53">
            <w:pPr>
              <w:spacing w:before="100" w:beforeAutospacing="1" w:after="100" w:afterAutospacing="1"/>
              <w:jc w:val="both"/>
            </w:pPr>
            <w:r w:rsidRPr="009C247E">
              <w:rPr>
                <w:lang w:eastAsia="en-IN"/>
              </w:rPr>
              <w:t xml:space="preserve">Discuss </w:t>
            </w:r>
            <w:r>
              <w:rPr>
                <w:lang w:eastAsia="en-IN"/>
              </w:rPr>
              <w:t xml:space="preserve">one </w:t>
            </w:r>
            <w:r w:rsidRPr="009C247E">
              <w:rPr>
                <w:lang w:eastAsia="en-IN"/>
              </w:rPr>
              <w:t>method for extracti</w:t>
            </w:r>
            <w:r>
              <w:rPr>
                <w:lang w:eastAsia="en-IN"/>
              </w:rPr>
              <w:t xml:space="preserve">on of </w:t>
            </w:r>
            <w:r w:rsidRPr="009C247E">
              <w:rPr>
                <w:lang w:eastAsia="en-IN"/>
              </w:rPr>
              <w:t xml:space="preserve">betalains from natural sources for </w:t>
            </w:r>
            <w:r>
              <w:rPr>
                <w:lang w:eastAsia="en-IN"/>
              </w:rPr>
              <w:t xml:space="preserve">application </w:t>
            </w:r>
            <w:r w:rsidRPr="009C247E">
              <w:rPr>
                <w:lang w:eastAsia="en-IN"/>
              </w:rPr>
              <w:t>in the food industry.</w:t>
            </w:r>
          </w:p>
        </w:tc>
        <w:tc>
          <w:tcPr>
            <w:tcW w:w="319" w:type="pct"/>
          </w:tcPr>
          <w:p w14:paraId="0AB7818A" w14:textId="77777777" w:rsidR="00D32072" w:rsidRPr="003F48A5" w:rsidRDefault="00D32072" w:rsidP="00530B53">
            <w:pPr>
              <w:jc w:val="center"/>
            </w:pPr>
            <w:r w:rsidRPr="003F48A5">
              <w:t>CO</w:t>
            </w:r>
            <w:r>
              <w:t>6</w:t>
            </w:r>
          </w:p>
        </w:tc>
        <w:tc>
          <w:tcPr>
            <w:tcW w:w="256" w:type="pct"/>
          </w:tcPr>
          <w:p w14:paraId="3CF13252" w14:textId="77777777" w:rsidR="00D32072" w:rsidRPr="003F48A5" w:rsidRDefault="00D32072" w:rsidP="00530B53">
            <w:pPr>
              <w:jc w:val="center"/>
            </w:pPr>
            <w:r>
              <w:t>U</w:t>
            </w:r>
          </w:p>
        </w:tc>
        <w:tc>
          <w:tcPr>
            <w:tcW w:w="253" w:type="pct"/>
          </w:tcPr>
          <w:p w14:paraId="0C244D8F" w14:textId="77777777" w:rsidR="00D32072" w:rsidRPr="003F48A5" w:rsidRDefault="00D32072" w:rsidP="00530B53">
            <w:pPr>
              <w:jc w:val="center"/>
            </w:pPr>
            <w:r>
              <w:t>1</w:t>
            </w:r>
            <w:r w:rsidRPr="003F48A5">
              <w:t>0</w:t>
            </w:r>
          </w:p>
        </w:tc>
      </w:tr>
      <w:tr w:rsidR="00D32072" w:rsidRPr="003F48A5" w14:paraId="1C94294A" w14:textId="77777777" w:rsidTr="00530B53">
        <w:trPr>
          <w:trHeight w:val="283"/>
        </w:trPr>
        <w:tc>
          <w:tcPr>
            <w:tcW w:w="272" w:type="pct"/>
          </w:tcPr>
          <w:p w14:paraId="4D7DF365" w14:textId="77777777" w:rsidR="00D32072" w:rsidRPr="003F48A5" w:rsidRDefault="00D32072" w:rsidP="00530B53">
            <w:pPr>
              <w:jc w:val="center"/>
            </w:pPr>
          </w:p>
        </w:tc>
        <w:tc>
          <w:tcPr>
            <w:tcW w:w="189" w:type="pct"/>
          </w:tcPr>
          <w:p w14:paraId="73EF378A" w14:textId="77777777" w:rsidR="00D32072" w:rsidRPr="003F48A5" w:rsidRDefault="00D32072" w:rsidP="00530B53">
            <w:pPr>
              <w:jc w:val="center"/>
            </w:pPr>
            <w:r w:rsidRPr="003F48A5">
              <w:t>b.</w:t>
            </w:r>
          </w:p>
        </w:tc>
        <w:tc>
          <w:tcPr>
            <w:tcW w:w="3711" w:type="pct"/>
          </w:tcPr>
          <w:p w14:paraId="3B329EC5" w14:textId="77777777" w:rsidR="00D32072" w:rsidRPr="003F48A5" w:rsidRDefault="00D32072" w:rsidP="00530B53">
            <w:pPr>
              <w:spacing w:before="100" w:beforeAutospacing="1" w:after="100" w:afterAutospacing="1"/>
              <w:jc w:val="both"/>
              <w:rPr>
                <w:bCs/>
              </w:rPr>
            </w:pPr>
            <w:r>
              <w:rPr>
                <w:lang w:eastAsia="en-IN"/>
              </w:rPr>
              <w:t>Explain</w:t>
            </w:r>
            <w:r w:rsidRPr="009C247E">
              <w:rPr>
                <w:lang w:eastAsia="en-IN"/>
              </w:rPr>
              <w:t xml:space="preserve"> the</w:t>
            </w:r>
            <w:r>
              <w:rPr>
                <w:lang w:eastAsia="en-IN"/>
              </w:rPr>
              <w:t xml:space="preserve"> benefits of </w:t>
            </w:r>
            <w:r w:rsidRPr="009C247E">
              <w:rPr>
                <w:lang w:eastAsia="en-IN"/>
              </w:rPr>
              <w:t>incorporation of chlorophyll into food products and its impact on consumer appeal</w:t>
            </w:r>
            <w:r>
              <w:rPr>
                <w:lang w:eastAsia="en-IN"/>
              </w:rPr>
              <w:t xml:space="preserve"> and health</w:t>
            </w:r>
            <w:r w:rsidRPr="009C247E">
              <w:rPr>
                <w:lang w:eastAsia="en-IN"/>
              </w:rPr>
              <w:t>.</w:t>
            </w:r>
          </w:p>
        </w:tc>
        <w:tc>
          <w:tcPr>
            <w:tcW w:w="319" w:type="pct"/>
          </w:tcPr>
          <w:p w14:paraId="2001CC4D" w14:textId="77777777" w:rsidR="00D32072" w:rsidRPr="003F48A5" w:rsidRDefault="00D32072" w:rsidP="00530B53">
            <w:pPr>
              <w:jc w:val="center"/>
            </w:pPr>
            <w:r>
              <w:t>CO5</w:t>
            </w:r>
          </w:p>
        </w:tc>
        <w:tc>
          <w:tcPr>
            <w:tcW w:w="256" w:type="pct"/>
          </w:tcPr>
          <w:p w14:paraId="00076C8F" w14:textId="77777777" w:rsidR="00D32072" w:rsidRPr="003F48A5" w:rsidRDefault="00D32072" w:rsidP="00530B53">
            <w:pPr>
              <w:jc w:val="center"/>
            </w:pPr>
            <w:r>
              <w:t>A</w:t>
            </w:r>
          </w:p>
        </w:tc>
        <w:tc>
          <w:tcPr>
            <w:tcW w:w="253" w:type="pct"/>
          </w:tcPr>
          <w:p w14:paraId="37DC6179" w14:textId="77777777" w:rsidR="00D32072" w:rsidRPr="003F48A5" w:rsidRDefault="00D32072" w:rsidP="00530B53">
            <w:pPr>
              <w:jc w:val="center"/>
            </w:pPr>
            <w:r>
              <w:t>10</w:t>
            </w:r>
          </w:p>
        </w:tc>
      </w:tr>
      <w:tr w:rsidR="00D32072" w:rsidRPr="003F48A5" w14:paraId="50B3932B" w14:textId="77777777" w:rsidTr="000358A1">
        <w:trPr>
          <w:trHeight w:val="134"/>
        </w:trPr>
        <w:tc>
          <w:tcPr>
            <w:tcW w:w="272" w:type="pct"/>
          </w:tcPr>
          <w:p w14:paraId="7B00C42F" w14:textId="77777777" w:rsidR="00D32072" w:rsidRPr="003F48A5" w:rsidRDefault="00D32072" w:rsidP="00530B53">
            <w:pPr>
              <w:jc w:val="center"/>
            </w:pPr>
          </w:p>
        </w:tc>
        <w:tc>
          <w:tcPr>
            <w:tcW w:w="189" w:type="pct"/>
          </w:tcPr>
          <w:p w14:paraId="67734A24" w14:textId="77777777" w:rsidR="00D32072" w:rsidRPr="003F48A5" w:rsidRDefault="00D32072" w:rsidP="00530B53">
            <w:pPr>
              <w:jc w:val="center"/>
            </w:pPr>
          </w:p>
        </w:tc>
        <w:tc>
          <w:tcPr>
            <w:tcW w:w="3711" w:type="pct"/>
          </w:tcPr>
          <w:p w14:paraId="4CF025B6" w14:textId="77777777" w:rsidR="00D32072" w:rsidRPr="003F48A5" w:rsidRDefault="00D32072" w:rsidP="00530B53">
            <w:pPr>
              <w:jc w:val="center"/>
            </w:pPr>
          </w:p>
        </w:tc>
        <w:tc>
          <w:tcPr>
            <w:tcW w:w="319" w:type="pct"/>
          </w:tcPr>
          <w:p w14:paraId="33E3A0C4" w14:textId="77777777" w:rsidR="00D32072" w:rsidRPr="003F48A5" w:rsidRDefault="00D32072" w:rsidP="00530B53">
            <w:pPr>
              <w:jc w:val="center"/>
            </w:pPr>
          </w:p>
        </w:tc>
        <w:tc>
          <w:tcPr>
            <w:tcW w:w="256" w:type="pct"/>
          </w:tcPr>
          <w:p w14:paraId="3E9B5D63" w14:textId="77777777" w:rsidR="00D32072" w:rsidRPr="003F48A5" w:rsidRDefault="00D32072" w:rsidP="00530B53">
            <w:pPr>
              <w:jc w:val="center"/>
            </w:pPr>
          </w:p>
        </w:tc>
        <w:tc>
          <w:tcPr>
            <w:tcW w:w="253" w:type="pct"/>
          </w:tcPr>
          <w:p w14:paraId="695A852A" w14:textId="77777777" w:rsidR="00D32072" w:rsidRPr="003F48A5" w:rsidRDefault="00D32072" w:rsidP="00530B53">
            <w:pPr>
              <w:jc w:val="center"/>
            </w:pPr>
          </w:p>
        </w:tc>
      </w:tr>
      <w:tr w:rsidR="00D32072" w:rsidRPr="003F48A5" w14:paraId="2B5CAA9F" w14:textId="77777777" w:rsidTr="00530B53">
        <w:trPr>
          <w:trHeight w:val="283"/>
        </w:trPr>
        <w:tc>
          <w:tcPr>
            <w:tcW w:w="272" w:type="pct"/>
          </w:tcPr>
          <w:p w14:paraId="1421BC94" w14:textId="77777777" w:rsidR="00D32072" w:rsidRPr="003F48A5" w:rsidRDefault="00D32072" w:rsidP="00530B53">
            <w:pPr>
              <w:jc w:val="center"/>
            </w:pPr>
            <w:r w:rsidRPr="003F48A5">
              <w:t>7.</w:t>
            </w:r>
          </w:p>
        </w:tc>
        <w:tc>
          <w:tcPr>
            <w:tcW w:w="189" w:type="pct"/>
          </w:tcPr>
          <w:p w14:paraId="6D4C3914" w14:textId="77777777" w:rsidR="00D32072" w:rsidRPr="003F48A5" w:rsidRDefault="00D32072" w:rsidP="00530B53">
            <w:pPr>
              <w:jc w:val="center"/>
            </w:pPr>
            <w:r w:rsidRPr="003F48A5">
              <w:t>a.</w:t>
            </w:r>
          </w:p>
        </w:tc>
        <w:tc>
          <w:tcPr>
            <w:tcW w:w="3711" w:type="pct"/>
          </w:tcPr>
          <w:p w14:paraId="2036A0C4" w14:textId="77777777" w:rsidR="00D32072" w:rsidRPr="003F48A5" w:rsidRDefault="00D32072" w:rsidP="00530B53">
            <w:r>
              <w:t>Write the classification of Monosaccharides and Disaccharides.</w:t>
            </w:r>
          </w:p>
        </w:tc>
        <w:tc>
          <w:tcPr>
            <w:tcW w:w="319" w:type="pct"/>
          </w:tcPr>
          <w:p w14:paraId="6AC23347" w14:textId="77777777" w:rsidR="00D32072" w:rsidRPr="003F48A5" w:rsidRDefault="00D32072" w:rsidP="00530B53">
            <w:pPr>
              <w:jc w:val="center"/>
            </w:pPr>
            <w:r w:rsidRPr="003F48A5">
              <w:t>CO</w:t>
            </w:r>
            <w:r>
              <w:t>1</w:t>
            </w:r>
          </w:p>
        </w:tc>
        <w:tc>
          <w:tcPr>
            <w:tcW w:w="256" w:type="pct"/>
          </w:tcPr>
          <w:p w14:paraId="37360DD9" w14:textId="77777777" w:rsidR="00D32072" w:rsidRPr="003F48A5" w:rsidRDefault="00D32072" w:rsidP="00530B53">
            <w:pPr>
              <w:jc w:val="center"/>
            </w:pPr>
            <w:r>
              <w:t>U</w:t>
            </w:r>
          </w:p>
        </w:tc>
        <w:tc>
          <w:tcPr>
            <w:tcW w:w="253" w:type="pct"/>
          </w:tcPr>
          <w:p w14:paraId="2FBE1C9E" w14:textId="77777777" w:rsidR="00D32072" w:rsidRPr="003F48A5" w:rsidRDefault="00D32072" w:rsidP="00530B53">
            <w:pPr>
              <w:jc w:val="center"/>
            </w:pPr>
            <w:r>
              <w:t>1</w:t>
            </w:r>
            <w:r w:rsidRPr="003F48A5">
              <w:t>0</w:t>
            </w:r>
          </w:p>
        </w:tc>
      </w:tr>
      <w:tr w:rsidR="00D32072" w:rsidRPr="003F48A5" w14:paraId="2F500641" w14:textId="77777777" w:rsidTr="00530B53">
        <w:trPr>
          <w:trHeight w:val="283"/>
        </w:trPr>
        <w:tc>
          <w:tcPr>
            <w:tcW w:w="272" w:type="pct"/>
          </w:tcPr>
          <w:p w14:paraId="1D0A6BB5" w14:textId="77777777" w:rsidR="00D32072" w:rsidRPr="003F48A5" w:rsidRDefault="00D32072" w:rsidP="00530B53">
            <w:pPr>
              <w:jc w:val="center"/>
            </w:pPr>
          </w:p>
        </w:tc>
        <w:tc>
          <w:tcPr>
            <w:tcW w:w="189" w:type="pct"/>
          </w:tcPr>
          <w:p w14:paraId="33D2BF58" w14:textId="77777777" w:rsidR="00D32072" w:rsidRPr="003F48A5" w:rsidRDefault="00D32072" w:rsidP="00530B53">
            <w:pPr>
              <w:jc w:val="center"/>
            </w:pPr>
            <w:r w:rsidRPr="003F48A5">
              <w:t>b.</w:t>
            </w:r>
          </w:p>
        </w:tc>
        <w:tc>
          <w:tcPr>
            <w:tcW w:w="3711" w:type="pct"/>
          </w:tcPr>
          <w:p w14:paraId="37035C79" w14:textId="77777777" w:rsidR="00D32072" w:rsidRPr="003F48A5" w:rsidRDefault="00D32072" w:rsidP="00B41A41">
            <w:pPr>
              <w:tabs>
                <w:tab w:val="left" w:pos="3120"/>
              </w:tabs>
              <w:spacing w:line="259" w:lineRule="auto"/>
              <w:jc w:val="both"/>
              <w:rPr>
                <w:bCs/>
              </w:rPr>
            </w:pPr>
            <w:r w:rsidRPr="00797A83">
              <w:rPr>
                <w:lang w:eastAsia="en-IN"/>
              </w:rPr>
              <w:t>Explain how to select appropriate antioxidants for different types of oils and fats based on their chemical characteristics.</w:t>
            </w:r>
          </w:p>
        </w:tc>
        <w:tc>
          <w:tcPr>
            <w:tcW w:w="319" w:type="pct"/>
          </w:tcPr>
          <w:p w14:paraId="16FF6F11" w14:textId="77777777" w:rsidR="00D32072" w:rsidRPr="003F48A5" w:rsidRDefault="00D32072" w:rsidP="00530B53">
            <w:pPr>
              <w:jc w:val="center"/>
            </w:pPr>
            <w:r>
              <w:t>CO3</w:t>
            </w:r>
          </w:p>
        </w:tc>
        <w:tc>
          <w:tcPr>
            <w:tcW w:w="256" w:type="pct"/>
          </w:tcPr>
          <w:p w14:paraId="6054A23C" w14:textId="77777777" w:rsidR="00D32072" w:rsidRPr="003F48A5" w:rsidRDefault="00D32072" w:rsidP="00530B53">
            <w:pPr>
              <w:jc w:val="center"/>
            </w:pPr>
            <w:r>
              <w:t>A</w:t>
            </w:r>
          </w:p>
        </w:tc>
        <w:tc>
          <w:tcPr>
            <w:tcW w:w="253" w:type="pct"/>
          </w:tcPr>
          <w:p w14:paraId="29E0C771" w14:textId="77777777" w:rsidR="00D32072" w:rsidRPr="003F48A5" w:rsidRDefault="00D32072" w:rsidP="00530B53">
            <w:pPr>
              <w:jc w:val="center"/>
            </w:pPr>
            <w:r>
              <w:t>10</w:t>
            </w:r>
          </w:p>
        </w:tc>
      </w:tr>
      <w:tr w:rsidR="00D32072" w:rsidRPr="003F48A5" w14:paraId="1118DB83" w14:textId="77777777" w:rsidTr="00530B53">
        <w:trPr>
          <w:trHeight w:val="283"/>
        </w:trPr>
        <w:tc>
          <w:tcPr>
            <w:tcW w:w="272" w:type="pct"/>
          </w:tcPr>
          <w:p w14:paraId="2C0CBB0A" w14:textId="77777777" w:rsidR="00D32072" w:rsidRPr="003F48A5" w:rsidRDefault="00D32072" w:rsidP="00530B53">
            <w:pPr>
              <w:jc w:val="center"/>
            </w:pPr>
          </w:p>
        </w:tc>
        <w:tc>
          <w:tcPr>
            <w:tcW w:w="189" w:type="pct"/>
          </w:tcPr>
          <w:p w14:paraId="7F7036C9" w14:textId="77777777" w:rsidR="00D32072" w:rsidRPr="003F48A5" w:rsidRDefault="00D32072" w:rsidP="00530B53">
            <w:pPr>
              <w:jc w:val="center"/>
            </w:pPr>
          </w:p>
        </w:tc>
        <w:tc>
          <w:tcPr>
            <w:tcW w:w="3711" w:type="pct"/>
          </w:tcPr>
          <w:p w14:paraId="0EF2BA27" w14:textId="77777777" w:rsidR="00D32072" w:rsidRPr="003F48A5" w:rsidRDefault="00D32072" w:rsidP="00530B53">
            <w:pPr>
              <w:jc w:val="center"/>
              <w:rPr>
                <w:bCs/>
              </w:rPr>
            </w:pPr>
            <w:r w:rsidRPr="003F48A5">
              <w:rPr>
                <w:b/>
                <w:bCs/>
              </w:rPr>
              <w:t>(OR)</w:t>
            </w:r>
          </w:p>
        </w:tc>
        <w:tc>
          <w:tcPr>
            <w:tcW w:w="319" w:type="pct"/>
          </w:tcPr>
          <w:p w14:paraId="10DC2AD6" w14:textId="77777777" w:rsidR="00D32072" w:rsidRPr="003F48A5" w:rsidRDefault="00D32072" w:rsidP="00530B53">
            <w:pPr>
              <w:jc w:val="center"/>
            </w:pPr>
          </w:p>
        </w:tc>
        <w:tc>
          <w:tcPr>
            <w:tcW w:w="256" w:type="pct"/>
          </w:tcPr>
          <w:p w14:paraId="6963FDDA" w14:textId="77777777" w:rsidR="00D32072" w:rsidRPr="003F48A5" w:rsidRDefault="00D32072" w:rsidP="00530B53">
            <w:pPr>
              <w:jc w:val="center"/>
            </w:pPr>
          </w:p>
        </w:tc>
        <w:tc>
          <w:tcPr>
            <w:tcW w:w="253" w:type="pct"/>
          </w:tcPr>
          <w:p w14:paraId="3C0E712F" w14:textId="77777777" w:rsidR="00D32072" w:rsidRPr="003F48A5" w:rsidRDefault="00D32072" w:rsidP="00530B53">
            <w:pPr>
              <w:jc w:val="center"/>
            </w:pPr>
          </w:p>
        </w:tc>
      </w:tr>
      <w:tr w:rsidR="00D32072" w:rsidRPr="003F48A5" w14:paraId="3688D306" w14:textId="77777777" w:rsidTr="00530B53">
        <w:trPr>
          <w:trHeight w:val="283"/>
        </w:trPr>
        <w:tc>
          <w:tcPr>
            <w:tcW w:w="272" w:type="pct"/>
          </w:tcPr>
          <w:p w14:paraId="01A9F65A" w14:textId="77777777" w:rsidR="00D32072" w:rsidRPr="003F48A5" w:rsidRDefault="00D32072" w:rsidP="00530B53">
            <w:pPr>
              <w:jc w:val="center"/>
            </w:pPr>
            <w:r w:rsidRPr="003F48A5">
              <w:t>8.</w:t>
            </w:r>
          </w:p>
        </w:tc>
        <w:tc>
          <w:tcPr>
            <w:tcW w:w="189" w:type="pct"/>
          </w:tcPr>
          <w:p w14:paraId="705C924A" w14:textId="77777777" w:rsidR="00D32072" w:rsidRPr="003F48A5" w:rsidRDefault="00D32072" w:rsidP="00530B53">
            <w:pPr>
              <w:jc w:val="center"/>
            </w:pPr>
            <w:r w:rsidRPr="003F48A5">
              <w:t>a.</w:t>
            </w:r>
          </w:p>
        </w:tc>
        <w:tc>
          <w:tcPr>
            <w:tcW w:w="3711" w:type="pct"/>
          </w:tcPr>
          <w:p w14:paraId="2A65188C" w14:textId="77777777" w:rsidR="00D32072" w:rsidRPr="003F48A5" w:rsidRDefault="00D32072" w:rsidP="00B41A41">
            <w:pPr>
              <w:tabs>
                <w:tab w:val="left" w:pos="3552"/>
              </w:tabs>
              <w:spacing w:line="259" w:lineRule="auto"/>
              <w:jc w:val="both"/>
              <w:rPr>
                <w:bCs/>
              </w:rPr>
            </w:pPr>
            <w:r>
              <w:rPr>
                <w:lang w:eastAsia="en-IN"/>
              </w:rPr>
              <w:t xml:space="preserve">Define hydrocolloids. </w:t>
            </w:r>
            <w:r w:rsidRPr="00A0112D">
              <w:rPr>
                <w:lang w:eastAsia="en-IN"/>
              </w:rPr>
              <w:t>Explain how food hydrocolloids are used to enhance the texture and stability of processed foods.</w:t>
            </w:r>
          </w:p>
        </w:tc>
        <w:tc>
          <w:tcPr>
            <w:tcW w:w="319" w:type="pct"/>
          </w:tcPr>
          <w:p w14:paraId="036B7506" w14:textId="77777777" w:rsidR="00D32072" w:rsidRPr="003F48A5" w:rsidRDefault="00D32072" w:rsidP="00530B53">
            <w:pPr>
              <w:jc w:val="center"/>
            </w:pPr>
            <w:r w:rsidRPr="003F48A5">
              <w:t>CO</w:t>
            </w:r>
            <w:r>
              <w:t>2</w:t>
            </w:r>
          </w:p>
        </w:tc>
        <w:tc>
          <w:tcPr>
            <w:tcW w:w="256" w:type="pct"/>
          </w:tcPr>
          <w:p w14:paraId="4C752991" w14:textId="77777777" w:rsidR="00D32072" w:rsidRPr="003F48A5" w:rsidRDefault="00D32072" w:rsidP="00530B53">
            <w:pPr>
              <w:jc w:val="center"/>
            </w:pPr>
            <w:r>
              <w:t>A</w:t>
            </w:r>
          </w:p>
        </w:tc>
        <w:tc>
          <w:tcPr>
            <w:tcW w:w="253" w:type="pct"/>
          </w:tcPr>
          <w:p w14:paraId="45C876F8" w14:textId="77777777" w:rsidR="00D32072" w:rsidRPr="003F48A5" w:rsidRDefault="00D32072" w:rsidP="00530B53">
            <w:pPr>
              <w:jc w:val="center"/>
            </w:pPr>
            <w:r>
              <w:t>1</w:t>
            </w:r>
            <w:r w:rsidRPr="003F48A5">
              <w:t>0</w:t>
            </w:r>
          </w:p>
        </w:tc>
      </w:tr>
      <w:tr w:rsidR="00D32072" w:rsidRPr="003F48A5" w14:paraId="76340B50" w14:textId="77777777" w:rsidTr="00530B53">
        <w:trPr>
          <w:trHeight w:val="283"/>
        </w:trPr>
        <w:tc>
          <w:tcPr>
            <w:tcW w:w="272" w:type="pct"/>
          </w:tcPr>
          <w:p w14:paraId="3A14593C" w14:textId="77777777" w:rsidR="00D32072" w:rsidRPr="003F48A5" w:rsidRDefault="00D32072" w:rsidP="00530B53">
            <w:pPr>
              <w:jc w:val="center"/>
            </w:pPr>
          </w:p>
        </w:tc>
        <w:tc>
          <w:tcPr>
            <w:tcW w:w="189" w:type="pct"/>
          </w:tcPr>
          <w:p w14:paraId="39B01449" w14:textId="77777777" w:rsidR="00D32072" w:rsidRPr="003F48A5" w:rsidRDefault="00D32072" w:rsidP="00530B53">
            <w:pPr>
              <w:jc w:val="center"/>
            </w:pPr>
            <w:r w:rsidRPr="003F48A5">
              <w:t>b.</w:t>
            </w:r>
          </w:p>
        </w:tc>
        <w:tc>
          <w:tcPr>
            <w:tcW w:w="3711" w:type="pct"/>
          </w:tcPr>
          <w:p w14:paraId="330704EB" w14:textId="77777777" w:rsidR="00D32072" w:rsidRPr="003F48A5" w:rsidRDefault="00D32072" w:rsidP="00B41A41">
            <w:pPr>
              <w:tabs>
                <w:tab w:val="left" w:pos="3996"/>
              </w:tabs>
              <w:spacing w:line="259" w:lineRule="auto"/>
              <w:jc w:val="both"/>
              <w:rPr>
                <w:bCs/>
              </w:rPr>
            </w:pPr>
            <w:r>
              <w:rPr>
                <w:lang w:eastAsia="en-IN"/>
              </w:rPr>
              <w:t>Explain</w:t>
            </w:r>
            <w:r w:rsidRPr="004D4F53">
              <w:rPr>
                <w:lang w:eastAsia="en-IN"/>
              </w:rPr>
              <w:t xml:space="preserve"> how temperature and pH can affect enzyme activity, and apply this knowledge to food processing scenarios.</w:t>
            </w:r>
          </w:p>
        </w:tc>
        <w:tc>
          <w:tcPr>
            <w:tcW w:w="319" w:type="pct"/>
          </w:tcPr>
          <w:p w14:paraId="2F548164" w14:textId="77777777" w:rsidR="00D32072" w:rsidRPr="003F48A5" w:rsidRDefault="00D32072" w:rsidP="00530B53">
            <w:pPr>
              <w:jc w:val="center"/>
            </w:pPr>
            <w:r>
              <w:t>CO4</w:t>
            </w:r>
          </w:p>
        </w:tc>
        <w:tc>
          <w:tcPr>
            <w:tcW w:w="256" w:type="pct"/>
          </w:tcPr>
          <w:p w14:paraId="57F4A0E2" w14:textId="77777777" w:rsidR="00D32072" w:rsidRPr="003F48A5" w:rsidRDefault="00D32072" w:rsidP="00530B53">
            <w:pPr>
              <w:jc w:val="center"/>
            </w:pPr>
            <w:r>
              <w:t>A</w:t>
            </w:r>
          </w:p>
        </w:tc>
        <w:tc>
          <w:tcPr>
            <w:tcW w:w="253" w:type="pct"/>
          </w:tcPr>
          <w:p w14:paraId="5ECCE9D9" w14:textId="77777777" w:rsidR="00D32072" w:rsidRPr="003F48A5" w:rsidRDefault="00D32072" w:rsidP="00530B53">
            <w:pPr>
              <w:jc w:val="center"/>
            </w:pPr>
            <w:r>
              <w:t>10</w:t>
            </w:r>
          </w:p>
        </w:tc>
      </w:tr>
      <w:tr w:rsidR="00D32072" w:rsidRPr="003F48A5" w14:paraId="14C39BC5" w14:textId="77777777" w:rsidTr="00B41A41">
        <w:trPr>
          <w:trHeight w:val="397"/>
        </w:trPr>
        <w:tc>
          <w:tcPr>
            <w:tcW w:w="5000" w:type="pct"/>
            <w:gridSpan w:val="6"/>
            <w:vAlign w:val="center"/>
          </w:tcPr>
          <w:p w14:paraId="45A2E1F7" w14:textId="77777777" w:rsidR="00D32072" w:rsidRPr="00383A41" w:rsidRDefault="00D32072" w:rsidP="00530B53">
            <w:pPr>
              <w:jc w:val="center"/>
            </w:pPr>
            <w:r w:rsidRPr="00383A41">
              <w:rPr>
                <w:b/>
                <w:bCs/>
              </w:rPr>
              <w:t>COMPULSORY QUESTION</w:t>
            </w:r>
          </w:p>
        </w:tc>
      </w:tr>
      <w:tr w:rsidR="00D32072" w:rsidRPr="003F48A5" w14:paraId="4A1F1052" w14:textId="77777777" w:rsidTr="00530B53">
        <w:trPr>
          <w:trHeight w:val="283"/>
        </w:trPr>
        <w:tc>
          <w:tcPr>
            <w:tcW w:w="272" w:type="pct"/>
          </w:tcPr>
          <w:p w14:paraId="2F3BA2A5" w14:textId="77777777" w:rsidR="00D32072" w:rsidRPr="003F48A5" w:rsidRDefault="00D32072" w:rsidP="00530B53">
            <w:pPr>
              <w:jc w:val="center"/>
            </w:pPr>
            <w:r w:rsidRPr="003F48A5">
              <w:t>9.</w:t>
            </w:r>
          </w:p>
        </w:tc>
        <w:tc>
          <w:tcPr>
            <w:tcW w:w="189" w:type="pct"/>
          </w:tcPr>
          <w:p w14:paraId="1DDB51C2" w14:textId="77777777" w:rsidR="00D32072" w:rsidRPr="003F48A5" w:rsidRDefault="00D32072" w:rsidP="00530B53">
            <w:pPr>
              <w:jc w:val="center"/>
            </w:pPr>
            <w:r w:rsidRPr="003F48A5">
              <w:t>a.</w:t>
            </w:r>
          </w:p>
        </w:tc>
        <w:tc>
          <w:tcPr>
            <w:tcW w:w="3711" w:type="pct"/>
          </w:tcPr>
          <w:p w14:paraId="01DC53B3" w14:textId="77777777" w:rsidR="00D32072" w:rsidRPr="00383A41" w:rsidRDefault="00D32072" w:rsidP="00B41A41">
            <w:pPr>
              <w:spacing w:line="259" w:lineRule="auto"/>
              <w:jc w:val="both"/>
            </w:pPr>
            <w:r w:rsidRPr="00383A41">
              <w:rPr>
                <w:lang w:eastAsia="en-IN"/>
              </w:rPr>
              <w:t>Discuss the sources and functions of carotenoids in the diet. How do they contribute to food color and nutrition?</w:t>
            </w:r>
          </w:p>
        </w:tc>
        <w:tc>
          <w:tcPr>
            <w:tcW w:w="319" w:type="pct"/>
          </w:tcPr>
          <w:p w14:paraId="7C83B3CB" w14:textId="77777777" w:rsidR="00D32072" w:rsidRPr="003F48A5" w:rsidRDefault="00D32072" w:rsidP="00530B53">
            <w:pPr>
              <w:jc w:val="center"/>
            </w:pPr>
            <w:r w:rsidRPr="003F48A5">
              <w:t>CO6</w:t>
            </w:r>
          </w:p>
        </w:tc>
        <w:tc>
          <w:tcPr>
            <w:tcW w:w="256" w:type="pct"/>
          </w:tcPr>
          <w:p w14:paraId="639574AC" w14:textId="77777777" w:rsidR="00D32072" w:rsidRPr="003F48A5" w:rsidRDefault="00D32072" w:rsidP="00530B53">
            <w:pPr>
              <w:jc w:val="center"/>
            </w:pPr>
            <w:r>
              <w:t>U</w:t>
            </w:r>
          </w:p>
        </w:tc>
        <w:tc>
          <w:tcPr>
            <w:tcW w:w="253" w:type="pct"/>
          </w:tcPr>
          <w:p w14:paraId="77A9DA0D" w14:textId="77777777" w:rsidR="00D32072" w:rsidRPr="003F48A5" w:rsidRDefault="00D32072" w:rsidP="00530B53">
            <w:pPr>
              <w:jc w:val="center"/>
            </w:pPr>
            <w:r>
              <w:t>1</w:t>
            </w:r>
            <w:r w:rsidRPr="003F48A5">
              <w:t>0</w:t>
            </w:r>
          </w:p>
        </w:tc>
      </w:tr>
      <w:tr w:rsidR="00D32072" w:rsidRPr="003F48A5" w14:paraId="548C95FE" w14:textId="77777777" w:rsidTr="00530B53">
        <w:trPr>
          <w:trHeight w:val="283"/>
        </w:trPr>
        <w:tc>
          <w:tcPr>
            <w:tcW w:w="272" w:type="pct"/>
          </w:tcPr>
          <w:p w14:paraId="24C1ED56" w14:textId="77777777" w:rsidR="00D32072" w:rsidRPr="003F48A5" w:rsidRDefault="00D32072" w:rsidP="00530B53">
            <w:pPr>
              <w:jc w:val="center"/>
            </w:pPr>
          </w:p>
        </w:tc>
        <w:tc>
          <w:tcPr>
            <w:tcW w:w="189" w:type="pct"/>
          </w:tcPr>
          <w:p w14:paraId="3EBAC406" w14:textId="77777777" w:rsidR="00D32072" w:rsidRPr="003F48A5" w:rsidRDefault="00D32072" w:rsidP="00530B53">
            <w:pPr>
              <w:jc w:val="center"/>
            </w:pPr>
            <w:r w:rsidRPr="003F48A5">
              <w:t>b.</w:t>
            </w:r>
          </w:p>
        </w:tc>
        <w:tc>
          <w:tcPr>
            <w:tcW w:w="3711" w:type="pct"/>
          </w:tcPr>
          <w:p w14:paraId="1DFEF478" w14:textId="77777777" w:rsidR="00D32072" w:rsidRPr="003F48A5" w:rsidRDefault="00D32072" w:rsidP="00B41A41">
            <w:pPr>
              <w:tabs>
                <w:tab w:val="left" w:pos="1872"/>
              </w:tabs>
              <w:spacing w:line="259" w:lineRule="auto"/>
              <w:jc w:val="both"/>
              <w:rPr>
                <w:bCs/>
              </w:rPr>
            </w:pPr>
            <w:r w:rsidRPr="00230748">
              <w:rPr>
                <w:lang w:eastAsia="en-IN"/>
              </w:rPr>
              <w:t xml:space="preserve">List key natural sources of anthocyanins and </w:t>
            </w:r>
            <w:r>
              <w:rPr>
                <w:lang w:eastAsia="en-IN"/>
              </w:rPr>
              <w:t>explain</w:t>
            </w:r>
            <w:r w:rsidRPr="00230748">
              <w:rPr>
                <w:lang w:eastAsia="en-IN"/>
              </w:rPr>
              <w:t xml:space="preserve"> their significance</w:t>
            </w:r>
            <w:r>
              <w:rPr>
                <w:lang w:eastAsia="en-IN"/>
              </w:rPr>
              <w:t xml:space="preserve"> and one extraction method</w:t>
            </w:r>
            <w:r w:rsidRPr="00230748">
              <w:rPr>
                <w:lang w:eastAsia="en-IN"/>
              </w:rPr>
              <w:t>.</w:t>
            </w:r>
          </w:p>
        </w:tc>
        <w:tc>
          <w:tcPr>
            <w:tcW w:w="319" w:type="pct"/>
          </w:tcPr>
          <w:p w14:paraId="58F574B6" w14:textId="77777777" w:rsidR="00D32072" w:rsidRPr="003F48A5" w:rsidRDefault="00D32072" w:rsidP="00530B53">
            <w:pPr>
              <w:jc w:val="center"/>
            </w:pPr>
            <w:r>
              <w:t>CO6</w:t>
            </w:r>
          </w:p>
        </w:tc>
        <w:tc>
          <w:tcPr>
            <w:tcW w:w="256" w:type="pct"/>
          </w:tcPr>
          <w:p w14:paraId="5B8B5124" w14:textId="77777777" w:rsidR="00D32072" w:rsidRPr="003F48A5" w:rsidRDefault="00D32072" w:rsidP="00530B53">
            <w:pPr>
              <w:jc w:val="center"/>
            </w:pPr>
            <w:r>
              <w:t>R</w:t>
            </w:r>
          </w:p>
        </w:tc>
        <w:tc>
          <w:tcPr>
            <w:tcW w:w="253" w:type="pct"/>
          </w:tcPr>
          <w:p w14:paraId="0AB4C8EB" w14:textId="77777777" w:rsidR="00D32072" w:rsidRPr="003F48A5" w:rsidRDefault="00D32072" w:rsidP="00530B53">
            <w:pPr>
              <w:jc w:val="center"/>
            </w:pPr>
            <w:r>
              <w:t>10</w:t>
            </w:r>
          </w:p>
        </w:tc>
      </w:tr>
    </w:tbl>
    <w:p w14:paraId="30631B13" w14:textId="77777777" w:rsidR="00D32072" w:rsidRDefault="00D32072" w:rsidP="00856324"/>
    <w:p w14:paraId="65126DA9"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F05CA5C"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0D0235ED" w14:textId="77777777" w:rsidTr="00FA7076">
        <w:tc>
          <w:tcPr>
            <w:tcW w:w="425" w:type="dxa"/>
          </w:tcPr>
          <w:p w14:paraId="6C30D65A" w14:textId="77777777" w:rsidR="00D32072" w:rsidRPr="00930ED1" w:rsidRDefault="00D32072" w:rsidP="00FA7076">
            <w:pPr>
              <w:jc w:val="center"/>
              <w:rPr>
                <w:sz w:val="22"/>
                <w:szCs w:val="22"/>
              </w:rPr>
            </w:pPr>
          </w:p>
        </w:tc>
        <w:tc>
          <w:tcPr>
            <w:tcW w:w="10065" w:type="dxa"/>
          </w:tcPr>
          <w:p w14:paraId="289C3DF9" w14:textId="77777777" w:rsidR="00D32072" w:rsidRPr="00930ED1" w:rsidRDefault="00D32072" w:rsidP="00FA7076">
            <w:pPr>
              <w:jc w:val="center"/>
              <w:rPr>
                <w:b/>
                <w:sz w:val="22"/>
                <w:szCs w:val="22"/>
              </w:rPr>
            </w:pPr>
            <w:r w:rsidRPr="00930ED1">
              <w:rPr>
                <w:b/>
                <w:sz w:val="22"/>
                <w:szCs w:val="22"/>
              </w:rPr>
              <w:t>COURSE OUTCOMES</w:t>
            </w:r>
          </w:p>
        </w:tc>
      </w:tr>
      <w:tr w:rsidR="00D32072" w14:paraId="13156C9A" w14:textId="77777777" w:rsidTr="00F33D16">
        <w:tc>
          <w:tcPr>
            <w:tcW w:w="425" w:type="dxa"/>
          </w:tcPr>
          <w:p w14:paraId="28DB8EFB" w14:textId="77777777" w:rsidR="00D32072" w:rsidRPr="00930ED1" w:rsidRDefault="00D32072" w:rsidP="00FA7076">
            <w:pPr>
              <w:jc w:val="center"/>
              <w:rPr>
                <w:sz w:val="22"/>
                <w:szCs w:val="22"/>
              </w:rPr>
            </w:pPr>
            <w:r w:rsidRPr="00930ED1">
              <w:rPr>
                <w:sz w:val="22"/>
                <w:szCs w:val="22"/>
              </w:rPr>
              <w:t>CO1</w:t>
            </w:r>
          </w:p>
        </w:tc>
        <w:tc>
          <w:tcPr>
            <w:tcW w:w="10065" w:type="dxa"/>
          </w:tcPr>
          <w:p w14:paraId="0A08EA69" w14:textId="77777777" w:rsidR="00D32072" w:rsidRPr="00930ED1" w:rsidRDefault="00D32072" w:rsidP="0027045E">
            <w:pPr>
              <w:jc w:val="both"/>
              <w:rPr>
                <w:sz w:val="22"/>
                <w:szCs w:val="22"/>
              </w:rPr>
            </w:pPr>
            <w:r w:rsidRPr="00027D83">
              <w:t>Describe the general chemical structures of major components of foods (water, proteins, carbohydrates,</w:t>
            </w:r>
            <w:r>
              <w:t xml:space="preserve"> </w:t>
            </w:r>
            <w:r w:rsidRPr="00027D83">
              <w:t>and lipids) and selected minor components (vitamins and minerals).</w:t>
            </w:r>
          </w:p>
        </w:tc>
      </w:tr>
      <w:tr w:rsidR="00D32072" w14:paraId="3370AE1F" w14:textId="77777777" w:rsidTr="00F33D16">
        <w:tc>
          <w:tcPr>
            <w:tcW w:w="425" w:type="dxa"/>
          </w:tcPr>
          <w:p w14:paraId="37F41B19" w14:textId="77777777" w:rsidR="00D32072" w:rsidRPr="00930ED1" w:rsidRDefault="00D32072" w:rsidP="00FA7076">
            <w:pPr>
              <w:jc w:val="center"/>
              <w:rPr>
                <w:sz w:val="22"/>
                <w:szCs w:val="22"/>
              </w:rPr>
            </w:pPr>
            <w:r w:rsidRPr="00930ED1">
              <w:rPr>
                <w:sz w:val="22"/>
                <w:szCs w:val="22"/>
              </w:rPr>
              <w:t>CO2</w:t>
            </w:r>
          </w:p>
        </w:tc>
        <w:tc>
          <w:tcPr>
            <w:tcW w:w="10065" w:type="dxa"/>
          </w:tcPr>
          <w:p w14:paraId="2AC06F0A" w14:textId="77777777" w:rsidR="00D32072" w:rsidRPr="00930ED1" w:rsidRDefault="00D32072" w:rsidP="00F33D16">
            <w:pPr>
              <w:jc w:val="both"/>
              <w:rPr>
                <w:sz w:val="22"/>
                <w:szCs w:val="22"/>
              </w:rPr>
            </w:pPr>
            <w:r w:rsidRPr="00027D83">
              <w:t>Understand, plan, perform and analyze a range of chemical investigations with emphasis on food</w:t>
            </w:r>
            <w:r>
              <w:t xml:space="preserve"> </w:t>
            </w:r>
            <w:r w:rsidRPr="00027D83">
              <w:t>analysis</w:t>
            </w:r>
          </w:p>
        </w:tc>
      </w:tr>
      <w:tr w:rsidR="00D32072" w14:paraId="7A69066C" w14:textId="77777777" w:rsidTr="00F33D16">
        <w:tc>
          <w:tcPr>
            <w:tcW w:w="425" w:type="dxa"/>
          </w:tcPr>
          <w:p w14:paraId="04D4ACCA" w14:textId="77777777" w:rsidR="00D32072" w:rsidRPr="00930ED1" w:rsidRDefault="00D32072" w:rsidP="00FA7076">
            <w:pPr>
              <w:jc w:val="center"/>
              <w:rPr>
                <w:sz w:val="22"/>
                <w:szCs w:val="22"/>
              </w:rPr>
            </w:pPr>
            <w:r w:rsidRPr="00930ED1">
              <w:rPr>
                <w:sz w:val="22"/>
                <w:szCs w:val="22"/>
              </w:rPr>
              <w:t>CO3</w:t>
            </w:r>
          </w:p>
        </w:tc>
        <w:tc>
          <w:tcPr>
            <w:tcW w:w="10065" w:type="dxa"/>
          </w:tcPr>
          <w:p w14:paraId="6DF56678" w14:textId="77777777" w:rsidR="00D32072" w:rsidRPr="00930ED1" w:rsidRDefault="00D32072" w:rsidP="00F33D16">
            <w:pPr>
              <w:jc w:val="both"/>
              <w:rPr>
                <w:sz w:val="22"/>
                <w:szCs w:val="22"/>
              </w:rPr>
            </w:pPr>
            <w:r w:rsidRPr="00027D83">
              <w:t>Demonstrate the ability to relate the chemical composition of foods to their functional properties</w:t>
            </w:r>
          </w:p>
        </w:tc>
      </w:tr>
      <w:tr w:rsidR="00D32072" w14:paraId="352B671D" w14:textId="77777777" w:rsidTr="00F33D16">
        <w:tc>
          <w:tcPr>
            <w:tcW w:w="425" w:type="dxa"/>
          </w:tcPr>
          <w:p w14:paraId="2A284EC1" w14:textId="77777777" w:rsidR="00D32072" w:rsidRPr="00930ED1" w:rsidRDefault="00D32072" w:rsidP="00FA7076">
            <w:pPr>
              <w:jc w:val="center"/>
              <w:rPr>
                <w:sz w:val="22"/>
                <w:szCs w:val="22"/>
              </w:rPr>
            </w:pPr>
            <w:r w:rsidRPr="00930ED1">
              <w:rPr>
                <w:sz w:val="22"/>
                <w:szCs w:val="22"/>
              </w:rPr>
              <w:t>CO4</w:t>
            </w:r>
          </w:p>
        </w:tc>
        <w:tc>
          <w:tcPr>
            <w:tcW w:w="10065" w:type="dxa"/>
          </w:tcPr>
          <w:p w14:paraId="6761FCC8" w14:textId="77777777" w:rsidR="00D32072" w:rsidRPr="00930ED1" w:rsidRDefault="00D32072" w:rsidP="00F33D16">
            <w:pPr>
              <w:jc w:val="both"/>
              <w:rPr>
                <w:sz w:val="22"/>
                <w:szCs w:val="22"/>
              </w:rPr>
            </w:pPr>
            <w:r w:rsidRPr="00027D83">
              <w:t>Examine a molecular rationalization for the observed physical properties and reactivity of major food</w:t>
            </w:r>
            <w:r>
              <w:t xml:space="preserve"> </w:t>
            </w:r>
            <w:r w:rsidRPr="00027D83">
              <w:t>components.</w:t>
            </w:r>
          </w:p>
        </w:tc>
      </w:tr>
      <w:tr w:rsidR="00D32072" w14:paraId="13CE5367" w14:textId="77777777" w:rsidTr="00F33D16">
        <w:tc>
          <w:tcPr>
            <w:tcW w:w="425" w:type="dxa"/>
          </w:tcPr>
          <w:p w14:paraId="5D1F90EF" w14:textId="77777777" w:rsidR="00D32072" w:rsidRPr="00930ED1" w:rsidRDefault="00D32072" w:rsidP="00FA7076">
            <w:pPr>
              <w:jc w:val="center"/>
              <w:rPr>
                <w:sz w:val="22"/>
                <w:szCs w:val="22"/>
              </w:rPr>
            </w:pPr>
            <w:r w:rsidRPr="00930ED1">
              <w:rPr>
                <w:sz w:val="22"/>
                <w:szCs w:val="22"/>
              </w:rPr>
              <w:t>CO5</w:t>
            </w:r>
          </w:p>
        </w:tc>
        <w:tc>
          <w:tcPr>
            <w:tcW w:w="10065" w:type="dxa"/>
          </w:tcPr>
          <w:p w14:paraId="1F081304" w14:textId="77777777" w:rsidR="00D32072" w:rsidRPr="00930ED1" w:rsidRDefault="00D32072" w:rsidP="00F33D16">
            <w:pPr>
              <w:jc w:val="both"/>
              <w:rPr>
                <w:sz w:val="22"/>
                <w:szCs w:val="22"/>
              </w:rPr>
            </w:pPr>
            <w:r w:rsidRPr="00027D83">
              <w:t>Evaluate and determine the approaches that may be used to control the reactivity of those food</w:t>
            </w:r>
            <w:r>
              <w:t xml:space="preserve"> </w:t>
            </w:r>
            <w:r w:rsidRPr="00027D83">
              <w:t>components that are likely to impact the overall quality of finished products.</w:t>
            </w:r>
          </w:p>
        </w:tc>
      </w:tr>
      <w:tr w:rsidR="00D32072" w14:paraId="3023C47D" w14:textId="77777777" w:rsidTr="00F33D16">
        <w:tc>
          <w:tcPr>
            <w:tcW w:w="425" w:type="dxa"/>
          </w:tcPr>
          <w:p w14:paraId="6D624CD0" w14:textId="77777777" w:rsidR="00D32072" w:rsidRPr="00930ED1" w:rsidRDefault="00D32072" w:rsidP="00FA7076">
            <w:pPr>
              <w:jc w:val="center"/>
              <w:rPr>
                <w:sz w:val="22"/>
                <w:szCs w:val="22"/>
              </w:rPr>
            </w:pPr>
            <w:r w:rsidRPr="00930ED1">
              <w:rPr>
                <w:sz w:val="22"/>
                <w:szCs w:val="22"/>
              </w:rPr>
              <w:t>CO6</w:t>
            </w:r>
          </w:p>
        </w:tc>
        <w:tc>
          <w:tcPr>
            <w:tcW w:w="10065" w:type="dxa"/>
          </w:tcPr>
          <w:p w14:paraId="6F29C2D1" w14:textId="77777777" w:rsidR="00D32072" w:rsidRPr="00930ED1" w:rsidRDefault="00D32072" w:rsidP="0027045E">
            <w:pPr>
              <w:jc w:val="both"/>
              <w:rPr>
                <w:sz w:val="22"/>
                <w:szCs w:val="22"/>
              </w:rPr>
            </w:pPr>
            <w:r w:rsidRPr="00027D83">
              <w:t>Predict how changes in overall composition are likely to change the reactivity of individual food</w:t>
            </w:r>
            <w:r>
              <w:t xml:space="preserve"> </w:t>
            </w:r>
            <w:r w:rsidRPr="00027D83">
              <w:t>components.</w:t>
            </w:r>
          </w:p>
        </w:tc>
      </w:tr>
    </w:tbl>
    <w:p w14:paraId="6735ACED"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276B7574" w14:textId="77777777" w:rsidTr="00CA4F97">
        <w:trPr>
          <w:jc w:val="center"/>
        </w:trPr>
        <w:tc>
          <w:tcPr>
            <w:tcW w:w="6385" w:type="dxa"/>
            <w:gridSpan w:val="8"/>
          </w:tcPr>
          <w:p w14:paraId="1137DECF"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493D616F" w14:textId="77777777" w:rsidTr="00CA4F97">
        <w:trPr>
          <w:jc w:val="center"/>
        </w:trPr>
        <w:tc>
          <w:tcPr>
            <w:tcW w:w="1140" w:type="dxa"/>
          </w:tcPr>
          <w:p w14:paraId="6085BD34"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05B85A79" w14:textId="77777777" w:rsidR="00D32072" w:rsidRPr="00CC7F9A" w:rsidRDefault="00D32072" w:rsidP="00D54806">
            <w:pPr>
              <w:jc w:val="center"/>
              <w:rPr>
                <w:b/>
                <w:sz w:val="22"/>
                <w:szCs w:val="22"/>
              </w:rPr>
            </w:pPr>
            <w:r w:rsidRPr="00CC7F9A">
              <w:rPr>
                <w:b/>
                <w:sz w:val="22"/>
                <w:szCs w:val="22"/>
              </w:rPr>
              <w:t>R</w:t>
            </w:r>
          </w:p>
        </w:tc>
        <w:tc>
          <w:tcPr>
            <w:tcW w:w="708" w:type="dxa"/>
          </w:tcPr>
          <w:p w14:paraId="0C737AA0" w14:textId="77777777" w:rsidR="00D32072" w:rsidRPr="00CC7F9A" w:rsidRDefault="00D32072" w:rsidP="00D54806">
            <w:pPr>
              <w:jc w:val="center"/>
              <w:rPr>
                <w:b/>
                <w:sz w:val="22"/>
                <w:szCs w:val="22"/>
              </w:rPr>
            </w:pPr>
            <w:r w:rsidRPr="00CC7F9A">
              <w:rPr>
                <w:b/>
                <w:sz w:val="22"/>
                <w:szCs w:val="22"/>
              </w:rPr>
              <w:t>U</w:t>
            </w:r>
          </w:p>
        </w:tc>
        <w:tc>
          <w:tcPr>
            <w:tcW w:w="709" w:type="dxa"/>
          </w:tcPr>
          <w:p w14:paraId="4533F51C" w14:textId="77777777" w:rsidR="00D32072" w:rsidRPr="00CC7F9A" w:rsidRDefault="00D32072" w:rsidP="00D54806">
            <w:pPr>
              <w:jc w:val="center"/>
              <w:rPr>
                <w:b/>
                <w:sz w:val="22"/>
                <w:szCs w:val="22"/>
              </w:rPr>
            </w:pPr>
            <w:r w:rsidRPr="00CC7F9A">
              <w:rPr>
                <w:b/>
                <w:sz w:val="22"/>
                <w:szCs w:val="22"/>
              </w:rPr>
              <w:t>A</w:t>
            </w:r>
          </w:p>
        </w:tc>
        <w:tc>
          <w:tcPr>
            <w:tcW w:w="709" w:type="dxa"/>
          </w:tcPr>
          <w:p w14:paraId="754F1AB8" w14:textId="77777777" w:rsidR="00D32072" w:rsidRPr="00CC7F9A" w:rsidRDefault="00D32072" w:rsidP="00D54806">
            <w:pPr>
              <w:jc w:val="center"/>
              <w:rPr>
                <w:b/>
                <w:sz w:val="22"/>
                <w:szCs w:val="22"/>
              </w:rPr>
            </w:pPr>
            <w:r w:rsidRPr="00CC7F9A">
              <w:rPr>
                <w:b/>
                <w:sz w:val="22"/>
                <w:szCs w:val="22"/>
              </w:rPr>
              <w:t>An</w:t>
            </w:r>
          </w:p>
        </w:tc>
        <w:tc>
          <w:tcPr>
            <w:tcW w:w="709" w:type="dxa"/>
          </w:tcPr>
          <w:p w14:paraId="76C10618" w14:textId="77777777" w:rsidR="00D32072" w:rsidRPr="00CC7F9A" w:rsidRDefault="00D32072" w:rsidP="00D54806">
            <w:pPr>
              <w:jc w:val="center"/>
              <w:rPr>
                <w:b/>
                <w:sz w:val="22"/>
                <w:szCs w:val="22"/>
              </w:rPr>
            </w:pPr>
            <w:r w:rsidRPr="00CC7F9A">
              <w:rPr>
                <w:b/>
                <w:sz w:val="22"/>
                <w:szCs w:val="22"/>
              </w:rPr>
              <w:t>E</w:t>
            </w:r>
          </w:p>
        </w:tc>
        <w:tc>
          <w:tcPr>
            <w:tcW w:w="708" w:type="dxa"/>
          </w:tcPr>
          <w:p w14:paraId="6613AD4B" w14:textId="77777777" w:rsidR="00D32072" w:rsidRPr="00CC7F9A" w:rsidRDefault="00D32072" w:rsidP="00D54806">
            <w:pPr>
              <w:jc w:val="center"/>
              <w:rPr>
                <w:b/>
                <w:sz w:val="22"/>
                <w:szCs w:val="22"/>
              </w:rPr>
            </w:pPr>
            <w:r w:rsidRPr="00CC7F9A">
              <w:rPr>
                <w:b/>
                <w:sz w:val="22"/>
                <w:szCs w:val="22"/>
              </w:rPr>
              <w:t>C</w:t>
            </w:r>
          </w:p>
        </w:tc>
        <w:tc>
          <w:tcPr>
            <w:tcW w:w="993" w:type="dxa"/>
          </w:tcPr>
          <w:p w14:paraId="1BEC09B7" w14:textId="77777777" w:rsidR="00D32072" w:rsidRPr="00CC7F9A" w:rsidRDefault="00D32072" w:rsidP="00D54806">
            <w:pPr>
              <w:jc w:val="center"/>
              <w:rPr>
                <w:b/>
                <w:sz w:val="22"/>
                <w:szCs w:val="22"/>
              </w:rPr>
            </w:pPr>
            <w:r w:rsidRPr="00CC7F9A">
              <w:rPr>
                <w:b/>
                <w:sz w:val="22"/>
                <w:szCs w:val="22"/>
              </w:rPr>
              <w:t>Total</w:t>
            </w:r>
          </w:p>
        </w:tc>
      </w:tr>
      <w:tr w:rsidR="00D32072" w14:paraId="6E42DE29" w14:textId="77777777" w:rsidTr="005E62B1">
        <w:trPr>
          <w:jc w:val="center"/>
        </w:trPr>
        <w:tc>
          <w:tcPr>
            <w:tcW w:w="1140" w:type="dxa"/>
          </w:tcPr>
          <w:p w14:paraId="52CFC2C1" w14:textId="77777777" w:rsidR="00D32072" w:rsidRPr="00CC7F9A" w:rsidRDefault="00D32072" w:rsidP="009535E5">
            <w:pPr>
              <w:jc w:val="center"/>
              <w:rPr>
                <w:sz w:val="22"/>
                <w:szCs w:val="22"/>
              </w:rPr>
            </w:pPr>
            <w:r w:rsidRPr="00CC7F9A">
              <w:rPr>
                <w:sz w:val="22"/>
                <w:szCs w:val="22"/>
              </w:rPr>
              <w:t>CO1</w:t>
            </w:r>
          </w:p>
        </w:tc>
        <w:tc>
          <w:tcPr>
            <w:tcW w:w="709" w:type="dxa"/>
          </w:tcPr>
          <w:p w14:paraId="076F4161" w14:textId="77777777" w:rsidR="00D32072" w:rsidRPr="00CC7F9A" w:rsidRDefault="00D32072" w:rsidP="009535E5">
            <w:pPr>
              <w:jc w:val="center"/>
              <w:rPr>
                <w:sz w:val="22"/>
                <w:szCs w:val="22"/>
              </w:rPr>
            </w:pPr>
            <w:r>
              <w:rPr>
                <w:sz w:val="22"/>
                <w:szCs w:val="22"/>
              </w:rPr>
              <w:t>20</w:t>
            </w:r>
          </w:p>
        </w:tc>
        <w:tc>
          <w:tcPr>
            <w:tcW w:w="708" w:type="dxa"/>
          </w:tcPr>
          <w:p w14:paraId="522BE2DB" w14:textId="77777777" w:rsidR="00D32072" w:rsidRPr="00CC7F9A" w:rsidRDefault="00D32072" w:rsidP="009535E5">
            <w:pPr>
              <w:jc w:val="center"/>
              <w:rPr>
                <w:sz w:val="22"/>
                <w:szCs w:val="22"/>
              </w:rPr>
            </w:pPr>
            <w:r>
              <w:rPr>
                <w:sz w:val="22"/>
                <w:szCs w:val="22"/>
              </w:rPr>
              <w:t>10</w:t>
            </w:r>
          </w:p>
        </w:tc>
        <w:tc>
          <w:tcPr>
            <w:tcW w:w="709" w:type="dxa"/>
          </w:tcPr>
          <w:p w14:paraId="78AAC35F" w14:textId="77777777" w:rsidR="00D32072" w:rsidRPr="00CC7F9A" w:rsidRDefault="00D32072" w:rsidP="009535E5">
            <w:pPr>
              <w:jc w:val="center"/>
              <w:rPr>
                <w:sz w:val="22"/>
                <w:szCs w:val="22"/>
              </w:rPr>
            </w:pPr>
            <w:r>
              <w:rPr>
                <w:sz w:val="22"/>
                <w:szCs w:val="22"/>
              </w:rPr>
              <w:t>-</w:t>
            </w:r>
          </w:p>
        </w:tc>
        <w:tc>
          <w:tcPr>
            <w:tcW w:w="709" w:type="dxa"/>
          </w:tcPr>
          <w:p w14:paraId="4A160F38" w14:textId="77777777" w:rsidR="00D32072" w:rsidRPr="00CC7F9A" w:rsidRDefault="00D32072" w:rsidP="009535E5">
            <w:pPr>
              <w:jc w:val="center"/>
              <w:rPr>
                <w:sz w:val="22"/>
                <w:szCs w:val="22"/>
              </w:rPr>
            </w:pPr>
            <w:r w:rsidRPr="00136C5B">
              <w:rPr>
                <w:sz w:val="22"/>
                <w:szCs w:val="22"/>
              </w:rPr>
              <w:t>-</w:t>
            </w:r>
          </w:p>
        </w:tc>
        <w:tc>
          <w:tcPr>
            <w:tcW w:w="709" w:type="dxa"/>
          </w:tcPr>
          <w:p w14:paraId="4B52ACFD" w14:textId="77777777" w:rsidR="00D32072" w:rsidRPr="00CC7F9A" w:rsidRDefault="00D32072" w:rsidP="009535E5">
            <w:pPr>
              <w:jc w:val="center"/>
              <w:rPr>
                <w:sz w:val="22"/>
                <w:szCs w:val="22"/>
              </w:rPr>
            </w:pPr>
            <w:r w:rsidRPr="00136C5B">
              <w:rPr>
                <w:sz w:val="22"/>
                <w:szCs w:val="22"/>
              </w:rPr>
              <w:t>-</w:t>
            </w:r>
          </w:p>
        </w:tc>
        <w:tc>
          <w:tcPr>
            <w:tcW w:w="708" w:type="dxa"/>
          </w:tcPr>
          <w:p w14:paraId="3DC330FD" w14:textId="77777777" w:rsidR="00D32072" w:rsidRPr="00CC7F9A" w:rsidRDefault="00D32072" w:rsidP="009535E5">
            <w:pPr>
              <w:jc w:val="center"/>
              <w:rPr>
                <w:sz w:val="22"/>
                <w:szCs w:val="22"/>
              </w:rPr>
            </w:pPr>
            <w:r w:rsidRPr="00136C5B">
              <w:rPr>
                <w:sz w:val="22"/>
                <w:szCs w:val="22"/>
              </w:rPr>
              <w:t>-</w:t>
            </w:r>
          </w:p>
        </w:tc>
        <w:tc>
          <w:tcPr>
            <w:tcW w:w="993" w:type="dxa"/>
          </w:tcPr>
          <w:p w14:paraId="043B33E7" w14:textId="77777777" w:rsidR="00D32072" w:rsidRPr="00CC7F9A" w:rsidRDefault="00D32072" w:rsidP="009535E5">
            <w:pPr>
              <w:jc w:val="center"/>
              <w:rPr>
                <w:sz w:val="22"/>
                <w:szCs w:val="22"/>
              </w:rPr>
            </w:pPr>
            <w:r>
              <w:rPr>
                <w:sz w:val="22"/>
                <w:szCs w:val="22"/>
              </w:rPr>
              <w:t>30</w:t>
            </w:r>
          </w:p>
        </w:tc>
      </w:tr>
      <w:tr w:rsidR="00D32072" w14:paraId="5E812385" w14:textId="77777777" w:rsidTr="005E62B1">
        <w:trPr>
          <w:jc w:val="center"/>
        </w:trPr>
        <w:tc>
          <w:tcPr>
            <w:tcW w:w="1140" w:type="dxa"/>
          </w:tcPr>
          <w:p w14:paraId="1651C268" w14:textId="77777777" w:rsidR="00D32072" w:rsidRPr="00CC7F9A" w:rsidRDefault="00D32072" w:rsidP="009535E5">
            <w:pPr>
              <w:jc w:val="center"/>
              <w:rPr>
                <w:sz w:val="22"/>
                <w:szCs w:val="22"/>
              </w:rPr>
            </w:pPr>
            <w:r w:rsidRPr="00CC7F9A">
              <w:rPr>
                <w:sz w:val="22"/>
                <w:szCs w:val="22"/>
              </w:rPr>
              <w:t>CO2</w:t>
            </w:r>
          </w:p>
        </w:tc>
        <w:tc>
          <w:tcPr>
            <w:tcW w:w="709" w:type="dxa"/>
          </w:tcPr>
          <w:p w14:paraId="599BDED4" w14:textId="77777777" w:rsidR="00D32072" w:rsidRPr="00CC7F9A" w:rsidRDefault="00D32072" w:rsidP="009535E5">
            <w:pPr>
              <w:jc w:val="center"/>
              <w:rPr>
                <w:sz w:val="22"/>
                <w:szCs w:val="22"/>
              </w:rPr>
            </w:pPr>
            <w:r>
              <w:rPr>
                <w:sz w:val="22"/>
                <w:szCs w:val="22"/>
              </w:rPr>
              <w:t>10</w:t>
            </w:r>
          </w:p>
        </w:tc>
        <w:tc>
          <w:tcPr>
            <w:tcW w:w="708" w:type="dxa"/>
          </w:tcPr>
          <w:p w14:paraId="4BC05D0E" w14:textId="77777777" w:rsidR="00D32072" w:rsidRPr="00CC7F9A" w:rsidRDefault="00D32072" w:rsidP="009535E5">
            <w:pPr>
              <w:jc w:val="center"/>
              <w:rPr>
                <w:sz w:val="22"/>
                <w:szCs w:val="22"/>
              </w:rPr>
            </w:pPr>
            <w:r>
              <w:rPr>
                <w:sz w:val="22"/>
                <w:szCs w:val="22"/>
              </w:rPr>
              <w:t>10</w:t>
            </w:r>
          </w:p>
        </w:tc>
        <w:tc>
          <w:tcPr>
            <w:tcW w:w="709" w:type="dxa"/>
          </w:tcPr>
          <w:p w14:paraId="2DBECD76" w14:textId="77777777" w:rsidR="00D32072" w:rsidRPr="00CC7F9A" w:rsidRDefault="00D32072" w:rsidP="009535E5">
            <w:pPr>
              <w:jc w:val="center"/>
              <w:rPr>
                <w:sz w:val="22"/>
                <w:szCs w:val="22"/>
              </w:rPr>
            </w:pPr>
            <w:r>
              <w:rPr>
                <w:sz w:val="22"/>
                <w:szCs w:val="22"/>
              </w:rPr>
              <w:t>10</w:t>
            </w:r>
          </w:p>
        </w:tc>
        <w:tc>
          <w:tcPr>
            <w:tcW w:w="709" w:type="dxa"/>
          </w:tcPr>
          <w:p w14:paraId="0BDCE683" w14:textId="77777777" w:rsidR="00D32072" w:rsidRPr="00CC7F9A" w:rsidRDefault="00D32072" w:rsidP="009535E5">
            <w:pPr>
              <w:jc w:val="center"/>
              <w:rPr>
                <w:sz w:val="22"/>
                <w:szCs w:val="22"/>
              </w:rPr>
            </w:pPr>
            <w:r w:rsidRPr="00136C5B">
              <w:rPr>
                <w:sz w:val="22"/>
                <w:szCs w:val="22"/>
              </w:rPr>
              <w:t>-</w:t>
            </w:r>
          </w:p>
        </w:tc>
        <w:tc>
          <w:tcPr>
            <w:tcW w:w="709" w:type="dxa"/>
          </w:tcPr>
          <w:p w14:paraId="3483DD5F" w14:textId="77777777" w:rsidR="00D32072" w:rsidRPr="00CC7F9A" w:rsidRDefault="00D32072" w:rsidP="009535E5">
            <w:pPr>
              <w:jc w:val="center"/>
              <w:rPr>
                <w:sz w:val="22"/>
                <w:szCs w:val="22"/>
              </w:rPr>
            </w:pPr>
            <w:r w:rsidRPr="00136C5B">
              <w:rPr>
                <w:sz w:val="22"/>
                <w:szCs w:val="22"/>
              </w:rPr>
              <w:t>-</w:t>
            </w:r>
          </w:p>
        </w:tc>
        <w:tc>
          <w:tcPr>
            <w:tcW w:w="708" w:type="dxa"/>
          </w:tcPr>
          <w:p w14:paraId="41D05EAD" w14:textId="77777777" w:rsidR="00D32072" w:rsidRPr="00CC7F9A" w:rsidRDefault="00D32072" w:rsidP="009535E5">
            <w:pPr>
              <w:jc w:val="center"/>
              <w:rPr>
                <w:sz w:val="22"/>
                <w:szCs w:val="22"/>
              </w:rPr>
            </w:pPr>
            <w:r w:rsidRPr="00136C5B">
              <w:rPr>
                <w:sz w:val="22"/>
                <w:szCs w:val="22"/>
              </w:rPr>
              <w:t>-</w:t>
            </w:r>
          </w:p>
        </w:tc>
        <w:tc>
          <w:tcPr>
            <w:tcW w:w="993" w:type="dxa"/>
          </w:tcPr>
          <w:p w14:paraId="71CCF287" w14:textId="77777777" w:rsidR="00D32072" w:rsidRPr="00CC7F9A" w:rsidRDefault="00D32072" w:rsidP="009535E5">
            <w:pPr>
              <w:jc w:val="center"/>
              <w:rPr>
                <w:sz w:val="22"/>
                <w:szCs w:val="22"/>
              </w:rPr>
            </w:pPr>
            <w:r>
              <w:rPr>
                <w:sz w:val="22"/>
                <w:szCs w:val="22"/>
              </w:rPr>
              <w:t>30</w:t>
            </w:r>
          </w:p>
        </w:tc>
      </w:tr>
      <w:tr w:rsidR="00D32072" w14:paraId="293F73FE" w14:textId="77777777" w:rsidTr="005E62B1">
        <w:trPr>
          <w:jc w:val="center"/>
        </w:trPr>
        <w:tc>
          <w:tcPr>
            <w:tcW w:w="1140" w:type="dxa"/>
          </w:tcPr>
          <w:p w14:paraId="1B3C9689" w14:textId="77777777" w:rsidR="00D32072" w:rsidRPr="00CC7F9A" w:rsidRDefault="00D32072" w:rsidP="009535E5">
            <w:pPr>
              <w:jc w:val="center"/>
              <w:rPr>
                <w:sz w:val="22"/>
                <w:szCs w:val="22"/>
              </w:rPr>
            </w:pPr>
            <w:r w:rsidRPr="00CC7F9A">
              <w:rPr>
                <w:sz w:val="22"/>
                <w:szCs w:val="22"/>
              </w:rPr>
              <w:t>CO3</w:t>
            </w:r>
          </w:p>
        </w:tc>
        <w:tc>
          <w:tcPr>
            <w:tcW w:w="709" w:type="dxa"/>
          </w:tcPr>
          <w:p w14:paraId="7E67CADA" w14:textId="77777777" w:rsidR="00D32072" w:rsidRPr="00CC7F9A" w:rsidRDefault="00D32072" w:rsidP="009535E5">
            <w:pPr>
              <w:jc w:val="center"/>
              <w:rPr>
                <w:sz w:val="22"/>
                <w:szCs w:val="22"/>
              </w:rPr>
            </w:pPr>
            <w:r>
              <w:rPr>
                <w:sz w:val="22"/>
                <w:szCs w:val="22"/>
              </w:rPr>
              <w:t>10</w:t>
            </w:r>
          </w:p>
        </w:tc>
        <w:tc>
          <w:tcPr>
            <w:tcW w:w="708" w:type="dxa"/>
          </w:tcPr>
          <w:p w14:paraId="6EDDF92A" w14:textId="77777777" w:rsidR="00D32072" w:rsidRPr="00CC7F9A" w:rsidRDefault="00D32072" w:rsidP="009535E5">
            <w:pPr>
              <w:jc w:val="center"/>
              <w:rPr>
                <w:sz w:val="22"/>
                <w:szCs w:val="22"/>
              </w:rPr>
            </w:pPr>
            <w:r>
              <w:rPr>
                <w:sz w:val="22"/>
                <w:szCs w:val="22"/>
              </w:rPr>
              <w:t>10</w:t>
            </w:r>
          </w:p>
        </w:tc>
        <w:tc>
          <w:tcPr>
            <w:tcW w:w="709" w:type="dxa"/>
          </w:tcPr>
          <w:p w14:paraId="54ACB6B8" w14:textId="77777777" w:rsidR="00D32072" w:rsidRPr="00CC7F9A" w:rsidRDefault="00D32072" w:rsidP="009535E5">
            <w:pPr>
              <w:jc w:val="center"/>
              <w:rPr>
                <w:sz w:val="22"/>
                <w:szCs w:val="22"/>
              </w:rPr>
            </w:pPr>
            <w:r>
              <w:rPr>
                <w:sz w:val="22"/>
                <w:szCs w:val="22"/>
              </w:rPr>
              <w:t>10</w:t>
            </w:r>
          </w:p>
        </w:tc>
        <w:tc>
          <w:tcPr>
            <w:tcW w:w="709" w:type="dxa"/>
          </w:tcPr>
          <w:p w14:paraId="00EA916E" w14:textId="77777777" w:rsidR="00D32072" w:rsidRPr="00CC7F9A" w:rsidRDefault="00D32072" w:rsidP="009535E5">
            <w:pPr>
              <w:jc w:val="center"/>
              <w:rPr>
                <w:sz w:val="22"/>
                <w:szCs w:val="22"/>
              </w:rPr>
            </w:pPr>
            <w:r w:rsidRPr="00136C5B">
              <w:rPr>
                <w:sz w:val="22"/>
                <w:szCs w:val="22"/>
              </w:rPr>
              <w:t>-</w:t>
            </w:r>
          </w:p>
        </w:tc>
        <w:tc>
          <w:tcPr>
            <w:tcW w:w="709" w:type="dxa"/>
          </w:tcPr>
          <w:p w14:paraId="41D9E19B" w14:textId="77777777" w:rsidR="00D32072" w:rsidRPr="00CC7F9A" w:rsidRDefault="00D32072" w:rsidP="009535E5">
            <w:pPr>
              <w:jc w:val="center"/>
              <w:rPr>
                <w:sz w:val="22"/>
                <w:szCs w:val="22"/>
              </w:rPr>
            </w:pPr>
            <w:r w:rsidRPr="00136C5B">
              <w:rPr>
                <w:sz w:val="22"/>
                <w:szCs w:val="22"/>
              </w:rPr>
              <w:t>-</w:t>
            </w:r>
          </w:p>
        </w:tc>
        <w:tc>
          <w:tcPr>
            <w:tcW w:w="708" w:type="dxa"/>
          </w:tcPr>
          <w:p w14:paraId="5EB0DD6F" w14:textId="77777777" w:rsidR="00D32072" w:rsidRPr="00CC7F9A" w:rsidRDefault="00D32072" w:rsidP="009535E5">
            <w:pPr>
              <w:jc w:val="center"/>
              <w:rPr>
                <w:sz w:val="22"/>
                <w:szCs w:val="22"/>
              </w:rPr>
            </w:pPr>
            <w:r w:rsidRPr="00136C5B">
              <w:rPr>
                <w:sz w:val="22"/>
                <w:szCs w:val="22"/>
              </w:rPr>
              <w:t>-</w:t>
            </w:r>
          </w:p>
        </w:tc>
        <w:tc>
          <w:tcPr>
            <w:tcW w:w="993" w:type="dxa"/>
          </w:tcPr>
          <w:p w14:paraId="422BE6BB" w14:textId="77777777" w:rsidR="00D32072" w:rsidRPr="00CC7F9A" w:rsidRDefault="00D32072" w:rsidP="009535E5">
            <w:pPr>
              <w:jc w:val="center"/>
              <w:rPr>
                <w:sz w:val="22"/>
                <w:szCs w:val="22"/>
              </w:rPr>
            </w:pPr>
            <w:r>
              <w:rPr>
                <w:sz w:val="22"/>
                <w:szCs w:val="22"/>
              </w:rPr>
              <w:t>30</w:t>
            </w:r>
          </w:p>
        </w:tc>
      </w:tr>
      <w:tr w:rsidR="00D32072" w14:paraId="11E5423E" w14:textId="77777777" w:rsidTr="005E62B1">
        <w:trPr>
          <w:jc w:val="center"/>
        </w:trPr>
        <w:tc>
          <w:tcPr>
            <w:tcW w:w="1140" w:type="dxa"/>
          </w:tcPr>
          <w:p w14:paraId="0251ABDF" w14:textId="77777777" w:rsidR="00D32072" w:rsidRPr="00CC7F9A" w:rsidRDefault="00D32072" w:rsidP="009535E5">
            <w:pPr>
              <w:jc w:val="center"/>
              <w:rPr>
                <w:sz w:val="22"/>
                <w:szCs w:val="22"/>
              </w:rPr>
            </w:pPr>
            <w:r w:rsidRPr="00CC7F9A">
              <w:rPr>
                <w:sz w:val="22"/>
                <w:szCs w:val="22"/>
              </w:rPr>
              <w:t>CO4</w:t>
            </w:r>
          </w:p>
        </w:tc>
        <w:tc>
          <w:tcPr>
            <w:tcW w:w="709" w:type="dxa"/>
          </w:tcPr>
          <w:p w14:paraId="123B4043" w14:textId="77777777" w:rsidR="00D32072" w:rsidRPr="00CC7F9A" w:rsidRDefault="00D32072" w:rsidP="009535E5">
            <w:pPr>
              <w:jc w:val="center"/>
              <w:rPr>
                <w:sz w:val="22"/>
                <w:szCs w:val="22"/>
              </w:rPr>
            </w:pPr>
            <w:r>
              <w:rPr>
                <w:sz w:val="22"/>
                <w:szCs w:val="22"/>
              </w:rPr>
              <w:t>10</w:t>
            </w:r>
          </w:p>
        </w:tc>
        <w:tc>
          <w:tcPr>
            <w:tcW w:w="708" w:type="dxa"/>
          </w:tcPr>
          <w:p w14:paraId="061D114E" w14:textId="77777777" w:rsidR="00D32072" w:rsidRPr="00CC7F9A" w:rsidRDefault="00D32072" w:rsidP="009535E5">
            <w:pPr>
              <w:jc w:val="center"/>
              <w:rPr>
                <w:sz w:val="22"/>
                <w:szCs w:val="22"/>
              </w:rPr>
            </w:pPr>
            <w:r>
              <w:rPr>
                <w:sz w:val="22"/>
                <w:szCs w:val="22"/>
              </w:rPr>
              <w:t>10</w:t>
            </w:r>
          </w:p>
        </w:tc>
        <w:tc>
          <w:tcPr>
            <w:tcW w:w="709" w:type="dxa"/>
          </w:tcPr>
          <w:p w14:paraId="242D81FA" w14:textId="77777777" w:rsidR="00D32072" w:rsidRPr="00CC7F9A" w:rsidRDefault="00D32072" w:rsidP="009535E5">
            <w:pPr>
              <w:jc w:val="center"/>
              <w:rPr>
                <w:sz w:val="22"/>
                <w:szCs w:val="22"/>
              </w:rPr>
            </w:pPr>
            <w:r>
              <w:rPr>
                <w:sz w:val="22"/>
                <w:szCs w:val="22"/>
              </w:rPr>
              <w:t>10</w:t>
            </w:r>
          </w:p>
        </w:tc>
        <w:tc>
          <w:tcPr>
            <w:tcW w:w="709" w:type="dxa"/>
          </w:tcPr>
          <w:p w14:paraId="00E026D8" w14:textId="77777777" w:rsidR="00D32072" w:rsidRPr="00CC7F9A" w:rsidRDefault="00D32072" w:rsidP="009535E5">
            <w:pPr>
              <w:jc w:val="center"/>
              <w:rPr>
                <w:sz w:val="22"/>
                <w:szCs w:val="22"/>
              </w:rPr>
            </w:pPr>
            <w:r w:rsidRPr="00136C5B">
              <w:rPr>
                <w:sz w:val="22"/>
                <w:szCs w:val="22"/>
              </w:rPr>
              <w:t>-</w:t>
            </w:r>
          </w:p>
        </w:tc>
        <w:tc>
          <w:tcPr>
            <w:tcW w:w="709" w:type="dxa"/>
          </w:tcPr>
          <w:p w14:paraId="323EE9D6" w14:textId="77777777" w:rsidR="00D32072" w:rsidRPr="00CC7F9A" w:rsidRDefault="00D32072" w:rsidP="009535E5">
            <w:pPr>
              <w:jc w:val="center"/>
              <w:rPr>
                <w:sz w:val="22"/>
                <w:szCs w:val="22"/>
              </w:rPr>
            </w:pPr>
            <w:r w:rsidRPr="00136C5B">
              <w:rPr>
                <w:sz w:val="22"/>
                <w:szCs w:val="22"/>
              </w:rPr>
              <w:t>-</w:t>
            </w:r>
          </w:p>
        </w:tc>
        <w:tc>
          <w:tcPr>
            <w:tcW w:w="708" w:type="dxa"/>
          </w:tcPr>
          <w:p w14:paraId="329D8784" w14:textId="77777777" w:rsidR="00D32072" w:rsidRPr="00CC7F9A" w:rsidRDefault="00D32072" w:rsidP="009535E5">
            <w:pPr>
              <w:jc w:val="center"/>
              <w:rPr>
                <w:sz w:val="22"/>
                <w:szCs w:val="22"/>
              </w:rPr>
            </w:pPr>
            <w:r w:rsidRPr="00136C5B">
              <w:rPr>
                <w:sz w:val="22"/>
                <w:szCs w:val="22"/>
              </w:rPr>
              <w:t>-</w:t>
            </w:r>
          </w:p>
        </w:tc>
        <w:tc>
          <w:tcPr>
            <w:tcW w:w="993" w:type="dxa"/>
          </w:tcPr>
          <w:p w14:paraId="6064B0F3" w14:textId="77777777" w:rsidR="00D32072" w:rsidRPr="00CC7F9A" w:rsidRDefault="00D32072" w:rsidP="009535E5">
            <w:pPr>
              <w:jc w:val="center"/>
              <w:rPr>
                <w:sz w:val="22"/>
                <w:szCs w:val="22"/>
              </w:rPr>
            </w:pPr>
            <w:r>
              <w:rPr>
                <w:sz w:val="22"/>
                <w:szCs w:val="22"/>
              </w:rPr>
              <w:t>20</w:t>
            </w:r>
          </w:p>
        </w:tc>
      </w:tr>
      <w:tr w:rsidR="00D32072" w14:paraId="1EEE340B" w14:textId="77777777" w:rsidTr="005E62B1">
        <w:trPr>
          <w:jc w:val="center"/>
        </w:trPr>
        <w:tc>
          <w:tcPr>
            <w:tcW w:w="1140" w:type="dxa"/>
          </w:tcPr>
          <w:p w14:paraId="232B0C28" w14:textId="77777777" w:rsidR="00D32072" w:rsidRPr="00CC7F9A" w:rsidRDefault="00D32072" w:rsidP="009535E5">
            <w:pPr>
              <w:jc w:val="center"/>
              <w:rPr>
                <w:sz w:val="22"/>
                <w:szCs w:val="22"/>
              </w:rPr>
            </w:pPr>
            <w:r w:rsidRPr="00CC7F9A">
              <w:rPr>
                <w:sz w:val="22"/>
                <w:szCs w:val="22"/>
              </w:rPr>
              <w:t>CO5</w:t>
            </w:r>
          </w:p>
        </w:tc>
        <w:tc>
          <w:tcPr>
            <w:tcW w:w="709" w:type="dxa"/>
          </w:tcPr>
          <w:p w14:paraId="457E26E2" w14:textId="77777777" w:rsidR="00D32072" w:rsidRPr="00CC7F9A" w:rsidRDefault="00D32072" w:rsidP="009535E5">
            <w:pPr>
              <w:jc w:val="center"/>
              <w:rPr>
                <w:sz w:val="22"/>
                <w:szCs w:val="22"/>
              </w:rPr>
            </w:pPr>
            <w:r>
              <w:rPr>
                <w:sz w:val="22"/>
                <w:szCs w:val="22"/>
              </w:rPr>
              <w:t>10</w:t>
            </w:r>
          </w:p>
        </w:tc>
        <w:tc>
          <w:tcPr>
            <w:tcW w:w="708" w:type="dxa"/>
          </w:tcPr>
          <w:p w14:paraId="13A68977" w14:textId="77777777" w:rsidR="00D32072" w:rsidRPr="00CC7F9A" w:rsidRDefault="00D32072" w:rsidP="009535E5">
            <w:pPr>
              <w:jc w:val="center"/>
              <w:rPr>
                <w:sz w:val="22"/>
                <w:szCs w:val="22"/>
              </w:rPr>
            </w:pPr>
            <w:r w:rsidRPr="00ED5B8F">
              <w:rPr>
                <w:sz w:val="22"/>
                <w:szCs w:val="22"/>
              </w:rPr>
              <w:t>-</w:t>
            </w:r>
          </w:p>
        </w:tc>
        <w:tc>
          <w:tcPr>
            <w:tcW w:w="709" w:type="dxa"/>
          </w:tcPr>
          <w:p w14:paraId="76F45A24" w14:textId="77777777" w:rsidR="00D32072" w:rsidRPr="00CC7F9A" w:rsidRDefault="00D32072" w:rsidP="009535E5">
            <w:pPr>
              <w:jc w:val="center"/>
              <w:rPr>
                <w:sz w:val="22"/>
                <w:szCs w:val="22"/>
              </w:rPr>
            </w:pPr>
            <w:r w:rsidRPr="00ED5B8F">
              <w:rPr>
                <w:sz w:val="22"/>
                <w:szCs w:val="22"/>
              </w:rPr>
              <w:t>-</w:t>
            </w:r>
          </w:p>
        </w:tc>
        <w:tc>
          <w:tcPr>
            <w:tcW w:w="709" w:type="dxa"/>
          </w:tcPr>
          <w:p w14:paraId="173314F6" w14:textId="77777777" w:rsidR="00D32072" w:rsidRPr="00CC7F9A" w:rsidRDefault="00D32072" w:rsidP="009535E5">
            <w:pPr>
              <w:jc w:val="center"/>
              <w:rPr>
                <w:sz w:val="22"/>
                <w:szCs w:val="22"/>
              </w:rPr>
            </w:pPr>
            <w:r>
              <w:rPr>
                <w:sz w:val="22"/>
                <w:szCs w:val="22"/>
              </w:rPr>
              <w:t>10</w:t>
            </w:r>
          </w:p>
        </w:tc>
        <w:tc>
          <w:tcPr>
            <w:tcW w:w="709" w:type="dxa"/>
          </w:tcPr>
          <w:p w14:paraId="1DB7DAD7" w14:textId="77777777" w:rsidR="00D32072" w:rsidRPr="00CC7F9A" w:rsidRDefault="00D32072" w:rsidP="009535E5">
            <w:pPr>
              <w:jc w:val="center"/>
              <w:rPr>
                <w:sz w:val="22"/>
                <w:szCs w:val="22"/>
              </w:rPr>
            </w:pPr>
            <w:r w:rsidRPr="00DA4CD0">
              <w:rPr>
                <w:sz w:val="22"/>
                <w:szCs w:val="22"/>
              </w:rPr>
              <w:t>-</w:t>
            </w:r>
          </w:p>
        </w:tc>
        <w:tc>
          <w:tcPr>
            <w:tcW w:w="708" w:type="dxa"/>
          </w:tcPr>
          <w:p w14:paraId="315329CC" w14:textId="77777777" w:rsidR="00D32072" w:rsidRPr="00CC7F9A" w:rsidRDefault="00D32072" w:rsidP="009535E5">
            <w:pPr>
              <w:jc w:val="center"/>
              <w:rPr>
                <w:sz w:val="22"/>
                <w:szCs w:val="22"/>
              </w:rPr>
            </w:pPr>
            <w:r w:rsidRPr="00DA4CD0">
              <w:rPr>
                <w:sz w:val="22"/>
                <w:szCs w:val="22"/>
              </w:rPr>
              <w:t>-</w:t>
            </w:r>
          </w:p>
        </w:tc>
        <w:tc>
          <w:tcPr>
            <w:tcW w:w="993" w:type="dxa"/>
          </w:tcPr>
          <w:p w14:paraId="5E7739B8" w14:textId="77777777" w:rsidR="00D32072" w:rsidRPr="00CC7F9A" w:rsidRDefault="00D32072" w:rsidP="009535E5">
            <w:pPr>
              <w:jc w:val="center"/>
              <w:rPr>
                <w:sz w:val="22"/>
                <w:szCs w:val="22"/>
              </w:rPr>
            </w:pPr>
            <w:r>
              <w:rPr>
                <w:sz w:val="22"/>
                <w:szCs w:val="22"/>
              </w:rPr>
              <w:t>20</w:t>
            </w:r>
          </w:p>
        </w:tc>
      </w:tr>
      <w:tr w:rsidR="00D32072" w14:paraId="1C19F991" w14:textId="77777777" w:rsidTr="005E62B1">
        <w:trPr>
          <w:jc w:val="center"/>
        </w:trPr>
        <w:tc>
          <w:tcPr>
            <w:tcW w:w="1140" w:type="dxa"/>
          </w:tcPr>
          <w:p w14:paraId="334F4890" w14:textId="77777777" w:rsidR="00D32072" w:rsidRPr="00CC7F9A" w:rsidRDefault="00D32072" w:rsidP="009535E5">
            <w:pPr>
              <w:jc w:val="center"/>
              <w:rPr>
                <w:sz w:val="22"/>
                <w:szCs w:val="22"/>
              </w:rPr>
            </w:pPr>
            <w:r w:rsidRPr="00CC7F9A">
              <w:rPr>
                <w:sz w:val="22"/>
                <w:szCs w:val="22"/>
              </w:rPr>
              <w:t>CO6</w:t>
            </w:r>
          </w:p>
        </w:tc>
        <w:tc>
          <w:tcPr>
            <w:tcW w:w="709" w:type="dxa"/>
          </w:tcPr>
          <w:p w14:paraId="039F897E" w14:textId="77777777" w:rsidR="00D32072" w:rsidRPr="00CC7F9A" w:rsidRDefault="00D32072" w:rsidP="009535E5">
            <w:pPr>
              <w:jc w:val="center"/>
              <w:rPr>
                <w:sz w:val="22"/>
                <w:szCs w:val="22"/>
              </w:rPr>
            </w:pPr>
            <w:r>
              <w:rPr>
                <w:sz w:val="22"/>
                <w:szCs w:val="22"/>
              </w:rPr>
              <w:t>10</w:t>
            </w:r>
          </w:p>
        </w:tc>
        <w:tc>
          <w:tcPr>
            <w:tcW w:w="708" w:type="dxa"/>
          </w:tcPr>
          <w:p w14:paraId="1A6A5DB3" w14:textId="77777777" w:rsidR="00D32072" w:rsidRPr="00CC7F9A" w:rsidRDefault="00D32072" w:rsidP="009535E5">
            <w:pPr>
              <w:jc w:val="center"/>
              <w:rPr>
                <w:sz w:val="22"/>
                <w:szCs w:val="22"/>
              </w:rPr>
            </w:pPr>
            <w:r>
              <w:rPr>
                <w:sz w:val="22"/>
                <w:szCs w:val="22"/>
              </w:rPr>
              <w:t>20</w:t>
            </w:r>
          </w:p>
        </w:tc>
        <w:tc>
          <w:tcPr>
            <w:tcW w:w="709" w:type="dxa"/>
          </w:tcPr>
          <w:p w14:paraId="7D9954F8" w14:textId="77777777" w:rsidR="00D32072" w:rsidRPr="00CC7F9A" w:rsidRDefault="00D32072" w:rsidP="009535E5">
            <w:pPr>
              <w:jc w:val="center"/>
              <w:rPr>
                <w:sz w:val="22"/>
                <w:szCs w:val="22"/>
              </w:rPr>
            </w:pPr>
            <w:r>
              <w:rPr>
                <w:sz w:val="22"/>
                <w:szCs w:val="22"/>
              </w:rPr>
              <w:t>10</w:t>
            </w:r>
          </w:p>
        </w:tc>
        <w:tc>
          <w:tcPr>
            <w:tcW w:w="709" w:type="dxa"/>
          </w:tcPr>
          <w:p w14:paraId="7E5DB017" w14:textId="77777777" w:rsidR="00D32072" w:rsidRPr="00CC7F9A" w:rsidRDefault="00D32072" w:rsidP="009535E5">
            <w:pPr>
              <w:jc w:val="center"/>
              <w:rPr>
                <w:sz w:val="22"/>
                <w:szCs w:val="22"/>
              </w:rPr>
            </w:pPr>
            <w:r>
              <w:rPr>
                <w:sz w:val="22"/>
                <w:szCs w:val="22"/>
              </w:rPr>
              <w:t>-</w:t>
            </w:r>
          </w:p>
        </w:tc>
        <w:tc>
          <w:tcPr>
            <w:tcW w:w="709" w:type="dxa"/>
          </w:tcPr>
          <w:p w14:paraId="6B396840" w14:textId="77777777" w:rsidR="00D32072" w:rsidRPr="00CC7F9A" w:rsidRDefault="00D32072" w:rsidP="009535E5">
            <w:pPr>
              <w:jc w:val="center"/>
              <w:rPr>
                <w:sz w:val="22"/>
                <w:szCs w:val="22"/>
              </w:rPr>
            </w:pPr>
            <w:r w:rsidRPr="00DA4CD0">
              <w:rPr>
                <w:sz w:val="22"/>
                <w:szCs w:val="22"/>
              </w:rPr>
              <w:t>-</w:t>
            </w:r>
          </w:p>
        </w:tc>
        <w:tc>
          <w:tcPr>
            <w:tcW w:w="708" w:type="dxa"/>
          </w:tcPr>
          <w:p w14:paraId="14614FDF" w14:textId="77777777" w:rsidR="00D32072" w:rsidRPr="00CC7F9A" w:rsidRDefault="00D32072" w:rsidP="009535E5">
            <w:pPr>
              <w:jc w:val="center"/>
              <w:rPr>
                <w:sz w:val="22"/>
                <w:szCs w:val="22"/>
              </w:rPr>
            </w:pPr>
            <w:r w:rsidRPr="00DA4CD0">
              <w:rPr>
                <w:sz w:val="22"/>
                <w:szCs w:val="22"/>
              </w:rPr>
              <w:t>-</w:t>
            </w:r>
          </w:p>
        </w:tc>
        <w:tc>
          <w:tcPr>
            <w:tcW w:w="993" w:type="dxa"/>
          </w:tcPr>
          <w:p w14:paraId="7441D1C9" w14:textId="77777777" w:rsidR="00D32072" w:rsidRPr="00CC7F9A" w:rsidRDefault="00D32072" w:rsidP="009535E5">
            <w:pPr>
              <w:jc w:val="center"/>
              <w:rPr>
                <w:sz w:val="22"/>
                <w:szCs w:val="22"/>
              </w:rPr>
            </w:pPr>
            <w:r>
              <w:rPr>
                <w:sz w:val="22"/>
                <w:szCs w:val="22"/>
              </w:rPr>
              <w:t>40</w:t>
            </w:r>
          </w:p>
        </w:tc>
      </w:tr>
      <w:tr w:rsidR="00D32072" w14:paraId="2289D202" w14:textId="77777777" w:rsidTr="00CA4F97">
        <w:trPr>
          <w:jc w:val="center"/>
        </w:trPr>
        <w:tc>
          <w:tcPr>
            <w:tcW w:w="5392" w:type="dxa"/>
            <w:gridSpan w:val="7"/>
          </w:tcPr>
          <w:p w14:paraId="2B87F8BC" w14:textId="77777777" w:rsidR="00D32072" w:rsidRPr="00CC7F9A" w:rsidRDefault="00D32072" w:rsidP="00D54806">
            <w:pPr>
              <w:rPr>
                <w:sz w:val="22"/>
                <w:szCs w:val="22"/>
              </w:rPr>
            </w:pPr>
          </w:p>
        </w:tc>
        <w:tc>
          <w:tcPr>
            <w:tcW w:w="993" w:type="dxa"/>
          </w:tcPr>
          <w:p w14:paraId="1A5DFB99"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1C4A5DC3" w14:textId="77777777" w:rsidR="00D32072" w:rsidRDefault="00D32072" w:rsidP="00856324"/>
    <w:p w14:paraId="6BFBBCCE" w14:textId="77777777" w:rsidR="00D32072" w:rsidRDefault="00D32072" w:rsidP="00856324"/>
    <w:p w14:paraId="3387292B" w14:textId="77777777" w:rsidR="00D32072" w:rsidRDefault="00D32072" w:rsidP="00856324"/>
    <w:p w14:paraId="634313B0" w14:textId="77777777" w:rsidR="00D32072" w:rsidRDefault="00D32072" w:rsidP="00D75201"/>
    <w:p w14:paraId="1F572234" w14:textId="77777777" w:rsidR="00D32072" w:rsidRDefault="00D32072" w:rsidP="00D75201"/>
    <w:p w14:paraId="6CC7E181" w14:textId="77777777" w:rsidR="00D32072" w:rsidRDefault="00D32072" w:rsidP="00D75201"/>
    <w:p w14:paraId="4B23100B" w14:textId="77777777" w:rsidR="00D32072" w:rsidRDefault="00D32072" w:rsidP="00D75201"/>
    <w:p w14:paraId="1B2B4B58" w14:textId="77777777" w:rsidR="00D32072" w:rsidRDefault="00D32072" w:rsidP="00D75201"/>
    <w:p w14:paraId="66F61E2C" w14:textId="77777777" w:rsidR="00D32072" w:rsidRDefault="00D32072" w:rsidP="00D75201"/>
    <w:p w14:paraId="0AF06876" w14:textId="77777777" w:rsidR="00D32072" w:rsidRDefault="00D32072" w:rsidP="00D75201"/>
    <w:p w14:paraId="43E42E9D" w14:textId="77777777" w:rsidR="00D32072" w:rsidRDefault="00D32072" w:rsidP="00D75201"/>
    <w:p w14:paraId="23DD1C45" w14:textId="77777777" w:rsidR="00D32072" w:rsidRDefault="00D32072" w:rsidP="00D75201"/>
    <w:p w14:paraId="749257BC" w14:textId="77777777" w:rsidR="00D32072" w:rsidRDefault="00D32072" w:rsidP="00D75201"/>
    <w:p w14:paraId="2D3CAAE1" w14:textId="77777777" w:rsidR="00D32072" w:rsidRDefault="00D32072" w:rsidP="00D75201"/>
    <w:p w14:paraId="0B743CA7" w14:textId="77777777" w:rsidR="00D32072" w:rsidRDefault="00D32072" w:rsidP="00D75201"/>
    <w:p w14:paraId="05478E04" w14:textId="77777777" w:rsidR="00D32072" w:rsidRDefault="00D32072" w:rsidP="00D75201"/>
    <w:p w14:paraId="251FDD89" w14:textId="77777777" w:rsidR="00D32072" w:rsidRDefault="00D32072" w:rsidP="00D75201"/>
    <w:p w14:paraId="6674DF28" w14:textId="77777777" w:rsidR="00D32072" w:rsidRDefault="00D32072" w:rsidP="008B182C">
      <w:pPr>
        <w:jc w:val="center"/>
        <w:rPr>
          <w:rFonts w:ascii="Arial" w:hAnsi="Arial" w:cs="Arial"/>
          <w:bCs/>
          <w:noProof/>
        </w:rPr>
      </w:pPr>
      <w:r>
        <w:rPr>
          <w:rFonts w:ascii="Arial" w:hAnsi="Arial" w:cs="Arial"/>
          <w:noProof/>
        </w:rPr>
        <w:drawing>
          <wp:inline distT="0" distB="0" distL="0" distR="0" wp14:anchorId="0336C3F4" wp14:editId="67080995">
            <wp:extent cx="5734050" cy="838200"/>
            <wp:effectExtent l="0" t="0" r="0" b="0"/>
            <wp:docPr id="1440539836" name="Picture 14405398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A1F55F" w14:textId="77777777" w:rsidR="00D32072" w:rsidRDefault="00D32072" w:rsidP="008B182C">
      <w:pPr>
        <w:jc w:val="center"/>
        <w:rPr>
          <w:b/>
          <w:bCs/>
        </w:rPr>
      </w:pPr>
    </w:p>
    <w:p w14:paraId="5C4F104E" w14:textId="77777777" w:rsidR="00D32072" w:rsidRDefault="00D32072" w:rsidP="008B182C">
      <w:pPr>
        <w:jc w:val="center"/>
        <w:rPr>
          <w:b/>
          <w:bCs/>
        </w:rPr>
      </w:pPr>
      <w:r>
        <w:rPr>
          <w:b/>
          <w:bCs/>
        </w:rPr>
        <w:t>END SEMESTER EXAMINATION – NOV / DEC 2024</w:t>
      </w:r>
    </w:p>
    <w:p w14:paraId="60317586"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1AA8E185" w14:textId="77777777" w:rsidTr="00D54806">
        <w:trPr>
          <w:trHeight w:val="397"/>
          <w:jc w:val="center"/>
        </w:trPr>
        <w:tc>
          <w:tcPr>
            <w:tcW w:w="1555" w:type="dxa"/>
            <w:vAlign w:val="center"/>
          </w:tcPr>
          <w:p w14:paraId="647672D0" w14:textId="77777777" w:rsidR="00D32072" w:rsidRPr="0037089B" w:rsidRDefault="00D32072" w:rsidP="00D54806">
            <w:pPr>
              <w:pStyle w:val="Title"/>
              <w:jc w:val="left"/>
              <w:rPr>
                <w:b/>
                <w:sz w:val="22"/>
                <w:szCs w:val="22"/>
              </w:rPr>
            </w:pPr>
            <w:r w:rsidRPr="0037089B">
              <w:rPr>
                <w:b/>
                <w:sz w:val="22"/>
                <w:szCs w:val="22"/>
              </w:rPr>
              <w:t xml:space="preserve">Course Code      </w:t>
            </w:r>
          </w:p>
        </w:tc>
        <w:tc>
          <w:tcPr>
            <w:tcW w:w="6662" w:type="dxa"/>
            <w:vAlign w:val="center"/>
          </w:tcPr>
          <w:p w14:paraId="2F1F8D4D" w14:textId="77777777" w:rsidR="00D32072" w:rsidRPr="00EA3847" w:rsidRDefault="00D32072" w:rsidP="00D54806">
            <w:pPr>
              <w:pStyle w:val="Title"/>
              <w:jc w:val="left"/>
              <w:rPr>
                <w:b/>
                <w:bCs/>
                <w:sz w:val="22"/>
                <w:szCs w:val="22"/>
              </w:rPr>
            </w:pPr>
            <w:r w:rsidRPr="00EA3847">
              <w:rPr>
                <w:b/>
                <w:bCs/>
                <w:sz w:val="22"/>
                <w:szCs w:val="22"/>
              </w:rPr>
              <w:t>22FT3002</w:t>
            </w:r>
          </w:p>
        </w:tc>
        <w:tc>
          <w:tcPr>
            <w:tcW w:w="1417" w:type="dxa"/>
            <w:vAlign w:val="center"/>
          </w:tcPr>
          <w:p w14:paraId="687C807D" w14:textId="77777777" w:rsidR="00D32072" w:rsidRPr="0037089B" w:rsidRDefault="00D3207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B5A1A20" w14:textId="77777777" w:rsidR="00D32072" w:rsidRPr="0037089B" w:rsidRDefault="00D32072" w:rsidP="00D54806">
            <w:pPr>
              <w:pStyle w:val="Title"/>
              <w:jc w:val="left"/>
              <w:rPr>
                <w:b/>
                <w:sz w:val="22"/>
                <w:szCs w:val="22"/>
              </w:rPr>
            </w:pPr>
            <w:r w:rsidRPr="0037089B">
              <w:rPr>
                <w:b/>
                <w:sz w:val="22"/>
                <w:szCs w:val="22"/>
              </w:rPr>
              <w:t>3hrs</w:t>
            </w:r>
          </w:p>
        </w:tc>
      </w:tr>
      <w:tr w:rsidR="00D32072" w:rsidRPr="001E42AE" w14:paraId="4367E589" w14:textId="77777777" w:rsidTr="00D54806">
        <w:trPr>
          <w:trHeight w:val="397"/>
          <w:jc w:val="center"/>
        </w:trPr>
        <w:tc>
          <w:tcPr>
            <w:tcW w:w="1555" w:type="dxa"/>
            <w:vAlign w:val="center"/>
          </w:tcPr>
          <w:p w14:paraId="5BE05F04" w14:textId="77777777" w:rsidR="00D32072" w:rsidRPr="0037089B" w:rsidRDefault="00D3207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9AA0308" w14:textId="77777777" w:rsidR="00D32072" w:rsidRPr="00EA3847" w:rsidRDefault="00D32072" w:rsidP="00D54806">
            <w:pPr>
              <w:pStyle w:val="Title"/>
              <w:jc w:val="left"/>
              <w:rPr>
                <w:b/>
                <w:bCs/>
                <w:sz w:val="22"/>
                <w:szCs w:val="22"/>
              </w:rPr>
            </w:pPr>
            <w:r w:rsidRPr="00EA3847">
              <w:rPr>
                <w:b/>
                <w:bCs/>
                <w:sz w:val="22"/>
                <w:szCs w:val="22"/>
              </w:rPr>
              <w:t>FOOD AND INDUSTRIAL MICROBIOLOGY</w:t>
            </w:r>
          </w:p>
        </w:tc>
        <w:tc>
          <w:tcPr>
            <w:tcW w:w="1417" w:type="dxa"/>
            <w:vAlign w:val="center"/>
          </w:tcPr>
          <w:p w14:paraId="1A4316EF" w14:textId="77777777" w:rsidR="00D32072" w:rsidRPr="0037089B" w:rsidRDefault="00D32072" w:rsidP="00D54806">
            <w:pPr>
              <w:pStyle w:val="Title"/>
              <w:jc w:val="left"/>
              <w:rPr>
                <w:b/>
                <w:bCs/>
                <w:sz w:val="22"/>
                <w:szCs w:val="22"/>
              </w:rPr>
            </w:pPr>
            <w:r w:rsidRPr="0037089B">
              <w:rPr>
                <w:b/>
                <w:bCs/>
                <w:sz w:val="22"/>
                <w:szCs w:val="22"/>
              </w:rPr>
              <w:t xml:space="preserve">Max. Marks </w:t>
            </w:r>
          </w:p>
        </w:tc>
        <w:tc>
          <w:tcPr>
            <w:tcW w:w="851" w:type="dxa"/>
            <w:vAlign w:val="center"/>
          </w:tcPr>
          <w:p w14:paraId="1AD39E2D" w14:textId="77777777" w:rsidR="00D32072" w:rsidRPr="0037089B" w:rsidRDefault="00D32072" w:rsidP="00D54806">
            <w:pPr>
              <w:pStyle w:val="Title"/>
              <w:jc w:val="left"/>
              <w:rPr>
                <w:b/>
                <w:sz w:val="22"/>
                <w:szCs w:val="22"/>
              </w:rPr>
            </w:pPr>
            <w:r w:rsidRPr="0037089B">
              <w:rPr>
                <w:b/>
                <w:sz w:val="22"/>
                <w:szCs w:val="22"/>
              </w:rPr>
              <w:t>100</w:t>
            </w:r>
          </w:p>
        </w:tc>
      </w:tr>
    </w:tbl>
    <w:p w14:paraId="03DD93A9"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49C39BA4" w14:textId="77777777" w:rsidTr="00317E5D">
        <w:trPr>
          <w:trHeight w:val="552"/>
        </w:trPr>
        <w:tc>
          <w:tcPr>
            <w:tcW w:w="272" w:type="pct"/>
            <w:vAlign w:val="center"/>
          </w:tcPr>
          <w:p w14:paraId="66767A88" w14:textId="77777777" w:rsidR="00D32072" w:rsidRPr="003F48A5" w:rsidRDefault="00D32072" w:rsidP="00F33D16">
            <w:pPr>
              <w:jc w:val="center"/>
              <w:rPr>
                <w:b/>
              </w:rPr>
            </w:pPr>
            <w:r w:rsidRPr="003F48A5">
              <w:rPr>
                <w:b/>
              </w:rPr>
              <w:t>Q. No.</w:t>
            </w:r>
          </w:p>
        </w:tc>
        <w:tc>
          <w:tcPr>
            <w:tcW w:w="3900" w:type="pct"/>
            <w:gridSpan w:val="2"/>
            <w:vAlign w:val="center"/>
          </w:tcPr>
          <w:p w14:paraId="6A479FD3" w14:textId="77777777" w:rsidR="00D32072" w:rsidRPr="003F48A5" w:rsidRDefault="00D32072" w:rsidP="00F33D16">
            <w:pPr>
              <w:jc w:val="center"/>
              <w:rPr>
                <w:b/>
              </w:rPr>
            </w:pPr>
            <w:r w:rsidRPr="003F48A5">
              <w:rPr>
                <w:b/>
              </w:rPr>
              <w:t>Questions</w:t>
            </w:r>
          </w:p>
        </w:tc>
        <w:tc>
          <w:tcPr>
            <w:tcW w:w="319" w:type="pct"/>
            <w:vAlign w:val="center"/>
          </w:tcPr>
          <w:p w14:paraId="58CB5B7C" w14:textId="77777777" w:rsidR="00D32072" w:rsidRPr="003F48A5" w:rsidRDefault="00D32072" w:rsidP="00F33D16">
            <w:pPr>
              <w:jc w:val="center"/>
              <w:rPr>
                <w:b/>
              </w:rPr>
            </w:pPr>
            <w:r w:rsidRPr="003F48A5">
              <w:rPr>
                <w:b/>
              </w:rPr>
              <w:t>CO</w:t>
            </w:r>
          </w:p>
        </w:tc>
        <w:tc>
          <w:tcPr>
            <w:tcW w:w="256" w:type="pct"/>
            <w:vAlign w:val="center"/>
          </w:tcPr>
          <w:p w14:paraId="0C818B3A" w14:textId="77777777" w:rsidR="00D32072" w:rsidRPr="003F48A5" w:rsidRDefault="00D32072" w:rsidP="00F33D16">
            <w:pPr>
              <w:jc w:val="center"/>
              <w:rPr>
                <w:b/>
              </w:rPr>
            </w:pPr>
            <w:r w:rsidRPr="003F48A5">
              <w:rPr>
                <w:b/>
              </w:rPr>
              <w:t>BL</w:t>
            </w:r>
          </w:p>
        </w:tc>
        <w:tc>
          <w:tcPr>
            <w:tcW w:w="253" w:type="pct"/>
            <w:vAlign w:val="center"/>
          </w:tcPr>
          <w:p w14:paraId="60C6E81D" w14:textId="77777777" w:rsidR="00D32072" w:rsidRPr="003F48A5" w:rsidRDefault="00D32072" w:rsidP="00F33D16">
            <w:pPr>
              <w:jc w:val="center"/>
              <w:rPr>
                <w:b/>
              </w:rPr>
            </w:pPr>
            <w:r w:rsidRPr="003F48A5">
              <w:rPr>
                <w:b/>
              </w:rPr>
              <w:t>M</w:t>
            </w:r>
          </w:p>
        </w:tc>
      </w:tr>
      <w:tr w:rsidR="00D32072" w:rsidRPr="003F48A5" w14:paraId="1414B995" w14:textId="77777777" w:rsidTr="00F33D16">
        <w:trPr>
          <w:trHeight w:val="552"/>
        </w:trPr>
        <w:tc>
          <w:tcPr>
            <w:tcW w:w="5000" w:type="pct"/>
            <w:gridSpan w:val="6"/>
            <w:vAlign w:val="center"/>
          </w:tcPr>
          <w:p w14:paraId="7036CD20" w14:textId="77777777" w:rsidR="00D32072" w:rsidRPr="003F48A5" w:rsidRDefault="00D32072" w:rsidP="00F33D16">
            <w:pPr>
              <w:jc w:val="center"/>
              <w:rPr>
                <w:b/>
                <w:u w:val="single"/>
              </w:rPr>
            </w:pPr>
            <w:r w:rsidRPr="003F48A5">
              <w:rPr>
                <w:b/>
                <w:u w:val="single"/>
              </w:rPr>
              <w:t>PART – A (4 X 20 = 80 MARKS)</w:t>
            </w:r>
          </w:p>
          <w:p w14:paraId="016829B5" w14:textId="77777777" w:rsidR="00D32072" w:rsidRPr="003F48A5" w:rsidRDefault="00D32072" w:rsidP="00F33D16">
            <w:pPr>
              <w:jc w:val="center"/>
              <w:rPr>
                <w:b/>
              </w:rPr>
            </w:pPr>
            <w:r w:rsidRPr="003F48A5">
              <w:rPr>
                <w:b/>
              </w:rPr>
              <w:t>(Answer all the Questions)</w:t>
            </w:r>
          </w:p>
        </w:tc>
      </w:tr>
      <w:tr w:rsidR="00D32072" w:rsidRPr="003F48A5" w14:paraId="2F5A090E" w14:textId="77777777" w:rsidTr="00317E5D">
        <w:trPr>
          <w:trHeight w:val="283"/>
        </w:trPr>
        <w:tc>
          <w:tcPr>
            <w:tcW w:w="272" w:type="pct"/>
          </w:tcPr>
          <w:p w14:paraId="7A203EC7" w14:textId="77777777" w:rsidR="00D32072" w:rsidRPr="003F48A5" w:rsidRDefault="00D32072" w:rsidP="00F33D16">
            <w:pPr>
              <w:jc w:val="center"/>
            </w:pPr>
            <w:r w:rsidRPr="003F48A5">
              <w:t>1.</w:t>
            </w:r>
          </w:p>
        </w:tc>
        <w:tc>
          <w:tcPr>
            <w:tcW w:w="189" w:type="pct"/>
          </w:tcPr>
          <w:p w14:paraId="42153FBB" w14:textId="77777777" w:rsidR="00D32072" w:rsidRPr="003F48A5" w:rsidRDefault="00D32072" w:rsidP="00F33D16">
            <w:pPr>
              <w:jc w:val="center"/>
            </w:pPr>
            <w:r w:rsidRPr="003F48A5">
              <w:t>a.</w:t>
            </w:r>
          </w:p>
        </w:tc>
        <w:tc>
          <w:tcPr>
            <w:tcW w:w="3711" w:type="pct"/>
          </w:tcPr>
          <w:p w14:paraId="443ACCAA" w14:textId="77777777" w:rsidR="00D32072" w:rsidRPr="003F48A5" w:rsidRDefault="00D32072" w:rsidP="00346117">
            <w:r>
              <w:rPr>
                <w:bCs/>
                <w:lang w:val="en-IN"/>
              </w:rPr>
              <w:t>Explain the growth phases of bacteria in batch culture system.</w:t>
            </w:r>
          </w:p>
        </w:tc>
        <w:tc>
          <w:tcPr>
            <w:tcW w:w="319" w:type="pct"/>
          </w:tcPr>
          <w:p w14:paraId="1ECA6688" w14:textId="77777777" w:rsidR="00D32072" w:rsidRPr="003F48A5" w:rsidRDefault="00D32072" w:rsidP="00F33D16">
            <w:pPr>
              <w:jc w:val="center"/>
            </w:pPr>
            <w:r w:rsidRPr="003F48A5">
              <w:t>CO</w:t>
            </w:r>
            <w:r>
              <w:t>1</w:t>
            </w:r>
          </w:p>
        </w:tc>
        <w:tc>
          <w:tcPr>
            <w:tcW w:w="256" w:type="pct"/>
          </w:tcPr>
          <w:p w14:paraId="55CC41E7" w14:textId="77777777" w:rsidR="00D32072" w:rsidRPr="003F48A5" w:rsidRDefault="00D32072" w:rsidP="00F33D16">
            <w:pPr>
              <w:jc w:val="center"/>
            </w:pPr>
            <w:r>
              <w:t>An</w:t>
            </w:r>
          </w:p>
        </w:tc>
        <w:tc>
          <w:tcPr>
            <w:tcW w:w="253" w:type="pct"/>
          </w:tcPr>
          <w:p w14:paraId="1809143C" w14:textId="77777777" w:rsidR="00D32072" w:rsidRPr="003F48A5" w:rsidRDefault="00D32072" w:rsidP="00F33D16">
            <w:pPr>
              <w:jc w:val="center"/>
            </w:pPr>
            <w:r>
              <w:t>1</w:t>
            </w:r>
            <w:r w:rsidRPr="003F48A5">
              <w:t>0</w:t>
            </w:r>
          </w:p>
        </w:tc>
      </w:tr>
      <w:tr w:rsidR="00D32072" w:rsidRPr="003F48A5" w14:paraId="402C39D9" w14:textId="77777777" w:rsidTr="00317E5D">
        <w:trPr>
          <w:trHeight w:val="283"/>
        </w:trPr>
        <w:tc>
          <w:tcPr>
            <w:tcW w:w="272" w:type="pct"/>
          </w:tcPr>
          <w:p w14:paraId="2C1A2DF6" w14:textId="77777777" w:rsidR="00D32072" w:rsidRPr="003F48A5" w:rsidRDefault="00D32072" w:rsidP="00F33D16">
            <w:pPr>
              <w:jc w:val="center"/>
            </w:pPr>
          </w:p>
        </w:tc>
        <w:tc>
          <w:tcPr>
            <w:tcW w:w="189" w:type="pct"/>
          </w:tcPr>
          <w:p w14:paraId="036201F9" w14:textId="77777777" w:rsidR="00D32072" w:rsidRPr="003F48A5" w:rsidRDefault="00D32072" w:rsidP="00F33D16">
            <w:pPr>
              <w:jc w:val="center"/>
            </w:pPr>
            <w:r w:rsidRPr="003F48A5">
              <w:t>b.</w:t>
            </w:r>
          </w:p>
        </w:tc>
        <w:tc>
          <w:tcPr>
            <w:tcW w:w="3711" w:type="pct"/>
          </w:tcPr>
          <w:p w14:paraId="61F26B7F" w14:textId="77777777" w:rsidR="00D32072" w:rsidRPr="003F48A5" w:rsidRDefault="00D32072" w:rsidP="00BC2629">
            <w:pPr>
              <w:rPr>
                <w:bCs/>
              </w:rPr>
            </w:pPr>
            <w:r w:rsidRPr="001A398F">
              <w:rPr>
                <w:bCs/>
              </w:rPr>
              <w:t xml:space="preserve">Describe the MBRT and phosphate test used </w:t>
            </w:r>
            <w:r>
              <w:rPr>
                <w:bCs/>
              </w:rPr>
              <w:t xml:space="preserve">for </w:t>
            </w:r>
            <w:r w:rsidRPr="001A398F">
              <w:rPr>
                <w:bCs/>
              </w:rPr>
              <w:t>determin</w:t>
            </w:r>
            <w:r>
              <w:rPr>
                <w:bCs/>
              </w:rPr>
              <w:t>ation of</w:t>
            </w:r>
            <w:r w:rsidRPr="001A398F">
              <w:rPr>
                <w:bCs/>
              </w:rPr>
              <w:t xml:space="preserve"> milk quality.</w:t>
            </w:r>
          </w:p>
        </w:tc>
        <w:tc>
          <w:tcPr>
            <w:tcW w:w="319" w:type="pct"/>
          </w:tcPr>
          <w:p w14:paraId="2C12D043" w14:textId="77777777" w:rsidR="00D32072" w:rsidRPr="003F48A5" w:rsidRDefault="00D32072" w:rsidP="00F33D16">
            <w:pPr>
              <w:jc w:val="center"/>
            </w:pPr>
            <w:r w:rsidRPr="003F48A5">
              <w:t>CO</w:t>
            </w:r>
            <w:r>
              <w:t>2</w:t>
            </w:r>
          </w:p>
        </w:tc>
        <w:tc>
          <w:tcPr>
            <w:tcW w:w="256" w:type="pct"/>
          </w:tcPr>
          <w:p w14:paraId="68CC6E1C" w14:textId="77777777" w:rsidR="00D32072" w:rsidRPr="003F48A5" w:rsidRDefault="00D32072" w:rsidP="00F33D16">
            <w:pPr>
              <w:jc w:val="center"/>
            </w:pPr>
            <w:r>
              <w:t>U</w:t>
            </w:r>
          </w:p>
        </w:tc>
        <w:tc>
          <w:tcPr>
            <w:tcW w:w="253" w:type="pct"/>
          </w:tcPr>
          <w:p w14:paraId="05A904DD" w14:textId="77777777" w:rsidR="00D32072" w:rsidRPr="003F48A5" w:rsidRDefault="00D32072" w:rsidP="00F33D16">
            <w:pPr>
              <w:jc w:val="center"/>
            </w:pPr>
            <w:r>
              <w:t>10</w:t>
            </w:r>
          </w:p>
        </w:tc>
      </w:tr>
      <w:tr w:rsidR="00D32072" w:rsidRPr="003F48A5" w14:paraId="521E5B5E" w14:textId="77777777" w:rsidTr="00317E5D">
        <w:trPr>
          <w:trHeight w:val="239"/>
        </w:trPr>
        <w:tc>
          <w:tcPr>
            <w:tcW w:w="272" w:type="pct"/>
          </w:tcPr>
          <w:p w14:paraId="7BB41012" w14:textId="77777777" w:rsidR="00D32072" w:rsidRPr="003F48A5" w:rsidRDefault="00D32072" w:rsidP="00F33D16">
            <w:pPr>
              <w:jc w:val="center"/>
            </w:pPr>
          </w:p>
        </w:tc>
        <w:tc>
          <w:tcPr>
            <w:tcW w:w="189" w:type="pct"/>
          </w:tcPr>
          <w:p w14:paraId="45D9855D" w14:textId="77777777" w:rsidR="00D32072" w:rsidRPr="003F48A5" w:rsidRDefault="00D32072" w:rsidP="00F33D16">
            <w:pPr>
              <w:jc w:val="center"/>
            </w:pPr>
          </w:p>
        </w:tc>
        <w:tc>
          <w:tcPr>
            <w:tcW w:w="3711" w:type="pct"/>
          </w:tcPr>
          <w:p w14:paraId="44DE2052" w14:textId="77777777" w:rsidR="00D32072" w:rsidRPr="003F48A5" w:rsidRDefault="00D32072" w:rsidP="00FA7076">
            <w:pPr>
              <w:jc w:val="center"/>
              <w:rPr>
                <w:b/>
                <w:bCs/>
              </w:rPr>
            </w:pPr>
            <w:r w:rsidRPr="003F48A5">
              <w:rPr>
                <w:b/>
                <w:bCs/>
              </w:rPr>
              <w:t>(OR)</w:t>
            </w:r>
          </w:p>
        </w:tc>
        <w:tc>
          <w:tcPr>
            <w:tcW w:w="319" w:type="pct"/>
          </w:tcPr>
          <w:p w14:paraId="188AB3F9" w14:textId="77777777" w:rsidR="00D32072" w:rsidRPr="003F48A5" w:rsidRDefault="00D32072" w:rsidP="00F33D16">
            <w:pPr>
              <w:jc w:val="center"/>
            </w:pPr>
          </w:p>
        </w:tc>
        <w:tc>
          <w:tcPr>
            <w:tcW w:w="256" w:type="pct"/>
          </w:tcPr>
          <w:p w14:paraId="1C270431" w14:textId="77777777" w:rsidR="00D32072" w:rsidRPr="003F48A5" w:rsidRDefault="00D32072" w:rsidP="00F33D16">
            <w:pPr>
              <w:jc w:val="center"/>
            </w:pPr>
          </w:p>
        </w:tc>
        <w:tc>
          <w:tcPr>
            <w:tcW w:w="253" w:type="pct"/>
          </w:tcPr>
          <w:p w14:paraId="1FD89023" w14:textId="77777777" w:rsidR="00D32072" w:rsidRPr="003F48A5" w:rsidRDefault="00D32072" w:rsidP="00F33D16">
            <w:pPr>
              <w:jc w:val="center"/>
            </w:pPr>
          </w:p>
        </w:tc>
      </w:tr>
      <w:tr w:rsidR="00D32072" w:rsidRPr="003F48A5" w14:paraId="698C937E" w14:textId="77777777" w:rsidTr="00317E5D">
        <w:trPr>
          <w:trHeight w:val="283"/>
        </w:trPr>
        <w:tc>
          <w:tcPr>
            <w:tcW w:w="272" w:type="pct"/>
          </w:tcPr>
          <w:p w14:paraId="71A3F804" w14:textId="77777777" w:rsidR="00D32072" w:rsidRPr="003F48A5" w:rsidRDefault="00D32072" w:rsidP="00F33D16">
            <w:pPr>
              <w:jc w:val="center"/>
            </w:pPr>
            <w:r w:rsidRPr="003F48A5">
              <w:t>2.</w:t>
            </w:r>
          </w:p>
        </w:tc>
        <w:tc>
          <w:tcPr>
            <w:tcW w:w="189" w:type="pct"/>
          </w:tcPr>
          <w:p w14:paraId="3A6EAD9C" w14:textId="77777777" w:rsidR="00D32072" w:rsidRPr="003F48A5" w:rsidRDefault="00D32072" w:rsidP="00F33D16">
            <w:pPr>
              <w:jc w:val="center"/>
            </w:pPr>
            <w:r w:rsidRPr="003F48A5">
              <w:t>a.</w:t>
            </w:r>
          </w:p>
        </w:tc>
        <w:tc>
          <w:tcPr>
            <w:tcW w:w="3711" w:type="pct"/>
          </w:tcPr>
          <w:p w14:paraId="430712C3" w14:textId="77777777" w:rsidR="00D32072" w:rsidRPr="003F48A5" w:rsidRDefault="00D32072" w:rsidP="00473111">
            <w:pPr>
              <w:jc w:val="both"/>
            </w:pPr>
            <w:r>
              <w:t>Summarize the requirements of wine</w:t>
            </w:r>
            <w:r>
              <w:rPr>
                <w:lang w:val="en-IN"/>
              </w:rPr>
              <w:t xml:space="preserve"> fermentation </w:t>
            </w:r>
            <w:r>
              <w:t>and its spoilage effects.</w:t>
            </w:r>
          </w:p>
        </w:tc>
        <w:tc>
          <w:tcPr>
            <w:tcW w:w="319" w:type="pct"/>
          </w:tcPr>
          <w:p w14:paraId="01679B8F" w14:textId="77777777" w:rsidR="00D32072" w:rsidRPr="003F48A5" w:rsidRDefault="00D32072" w:rsidP="00F33D16">
            <w:pPr>
              <w:jc w:val="center"/>
            </w:pPr>
            <w:r w:rsidRPr="003F48A5">
              <w:t>CO</w:t>
            </w:r>
            <w:r>
              <w:t>5</w:t>
            </w:r>
          </w:p>
        </w:tc>
        <w:tc>
          <w:tcPr>
            <w:tcW w:w="256" w:type="pct"/>
          </w:tcPr>
          <w:p w14:paraId="7EC772D2" w14:textId="77777777" w:rsidR="00D32072" w:rsidRPr="003F48A5" w:rsidRDefault="00D32072" w:rsidP="00F33D16">
            <w:pPr>
              <w:jc w:val="center"/>
            </w:pPr>
            <w:r>
              <w:t>E</w:t>
            </w:r>
          </w:p>
        </w:tc>
        <w:tc>
          <w:tcPr>
            <w:tcW w:w="253" w:type="pct"/>
          </w:tcPr>
          <w:p w14:paraId="448CD322" w14:textId="77777777" w:rsidR="00D32072" w:rsidRPr="003F48A5" w:rsidRDefault="00D32072" w:rsidP="00F33D16">
            <w:pPr>
              <w:jc w:val="center"/>
            </w:pPr>
            <w:r>
              <w:t>15</w:t>
            </w:r>
          </w:p>
        </w:tc>
      </w:tr>
      <w:tr w:rsidR="00D32072" w:rsidRPr="003F48A5" w14:paraId="0E978746" w14:textId="77777777" w:rsidTr="00317E5D">
        <w:trPr>
          <w:trHeight w:val="283"/>
        </w:trPr>
        <w:tc>
          <w:tcPr>
            <w:tcW w:w="272" w:type="pct"/>
          </w:tcPr>
          <w:p w14:paraId="5103484D" w14:textId="77777777" w:rsidR="00D32072" w:rsidRPr="003F48A5" w:rsidRDefault="00D32072" w:rsidP="00F33D16">
            <w:pPr>
              <w:jc w:val="center"/>
            </w:pPr>
          </w:p>
        </w:tc>
        <w:tc>
          <w:tcPr>
            <w:tcW w:w="189" w:type="pct"/>
          </w:tcPr>
          <w:p w14:paraId="05F991A9" w14:textId="77777777" w:rsidR="00D32072" w:rsidRPr="003F48A5" w:rsidRDefault="00D32072" w:rsidP="00F33D16">
            <w:pPr>
              <w:jc w:val="center"/>
            </w:pPr>
            <w:r w:rsidRPr="003F48A5">
              <w:t>b.</w:t>
            </w:r>
          </w:p>
        </w:tc>
        <w:tc>
          <w:tcPr>
            <w:tcW w:w="3711" w:type="pct"/>
          </w:tcPr>
          <w:p w14:paraId="5255B225" w14:textId="77777777" w:rsidR="00D32072" w:rsidRPr="003F48A5" w:rsidRDefault="00D32072" w:rsidP="00473111">
            <w:pPr>
              <w:tabs>
                <w:tab w:val="left" w:pos="3013"/>
                <w:tab w:val="center" w:pos="3785"/>
              </w:tabs>
              <w:jc w:val="both"/>
            </w:pPr>
            <w:r>
              <w:t>Write the application of enzyme cellulase in food processing.</w:t>
            </w:r>
          </w:p>
        </w:tc>
        <w:tc>
          <w:tcPr>
            <w:tcW w:w="319" w:type="pct"/>
          </w:tcPr>
          <w:p w14:paraId="3CA026A9" w14:textId="77777777" w:rsidR="00D32072" w:rsidRPr="003F48A5" w:rsidRDefault="00D32072" w:rsidP="00F33D16">
            <w:pPr>
              <w:jc w:val="center"/>
            </w:pPr>
            <w:r w:rsidRPr="003F48A5">
              <w:t>CO</w:t>
            </w:r>
            <w:r>
              <w:t>5</w:t>
            </w:r>
          </w:p>
        </w:tc>
        <w:tc>
          <w:tcPr>
            <w:tcW w:w="256" w:type="pct"/>
          </w:tcPr>
          <w:p w14:paraId="66F7E67A" w14:textId="77777777" w:rsidR="00D32072" w:rsidRPr="003F48A5" w:rsidRDefault="00D32072" w:rsidP="00F33D16">
            <w:pPr>
              <w:jc w:val="center"/>
            </w:pPr>
            <w:r>
              <w:t>A</w:t>
            </w:r>
          </w:p>
        </w:tc>
        <w:tc>
          <w:tcPr>
            <w:tcW w:w="253" w:type="pct"/>
          </w:tcPr>
          <w:p w14:paraId="4F51C24B" w14:textId="77777777" w:rsidR="00D32072" w:rsidRPr="003F48A5" w:rsidRDefault="00D32072" w:rsidP="00F33D16">
            <w:pPr>
              <w:jc w:val="center"/>
            </w:pPr>
            <w:r>
              <w:t>5</w:t>
            </w:r>
          </w:p>
        </w:tc>
      </w:tr>
      <w:tr w:rsidR="00D32072" w:rsidRPr="003F48A5" w14:paraId="6BB21B60" w14:textId="77777777" w:rsidTr="00473111">
        <w:trPr>
          <w:trHeight w:val="262"/>
        </w:trPr>
        <w:tc>
          <w:tcPr>
            <w:tcW w:w="272" w:type="pct"/>
          </w:tcPr>
          <w:p w14:paraId="662D3B9B" w14:textId="77777777" w:rsidR="00D32072" w:rsidRPr="003F48A5" w:rsidRDefault="00D32072" w:rsidP="00F33D16">
            <w:pPr>
              <w:jc w:val="center"/>
            </w:pPr>
          </w:p>
        </w:tc>
        <w:tc>
          <w:tcPr>
            <w:tcW w:w="189" w:type="pct"/>
          </w:tcPr>
          <w:p w14:paraId="70548578" w14:textId="77777777" w:rsidR="00D32072" w:rsidRPr="003F48A5" w:rsidRDefault="00D32072" w:rsidP="00F33D16">
            <w:pPr>
              <w:jc w:val="center"/>
            </w:pPr>
          </w:p>
        </w:tc>
        <w:tc>
          <w:tcPr>
            <w:tcW w:w="3711" w:type="pct"/>
          </w:tcPr>
          <w:p w14:paraId="75913677" w14:textId="77777777" w:rsidR="00D32072" w:rsidRPr="003F48A5" w:rsidRDefault="00D32072" w:rsidP="00473111">
            <w:pPr>
              <w:jc w:val="both"/>
            </w:pPr>
          </w:p>
        </w:tc>
        <w:tc>
          <w:tcPr>
            <w:tcW w:w="319" w:type="pct"/>
          </w:tcPr>
          <w:p w14:paraId="5EE36665" w14:textId="77777777" w:rsidR="00D32072" w:rsidRPr="003F48A5" w:rsidRDefault="00D32072" w:rsidP="00F33D16">
            <w:pPr>
              <w:jc w:val="center"/>
            </w:pPr>
          </w:p>
        </w:tc>
        <w:tc>
          <w:tcPr>
            <w:tcW w:w="256" w:type="pct"/>
          </w:tcPr>
          <w:p w14:paraId="54DC1193" w14:textId="77777777" w:rsidR="00D32072" w:rsidRPr="003F48A5" w:rsidRDefault="00D32072" w:rsidP="00F33D16">
            <w:pPr>
              <w:jc w:val="center"/>
            </w:pPr>
          </w:p>
        </w:tc>
        <w:tc>
          <w:tcPr>
            <w:tcW w:w="253" w:type="pct"/>
          </w:tcPr>
          <w:p w14:paraId="199B08ED" w14:textId="77777777" w:rsidR="00D32072" w:rsidRPr="003F48A5" w:rsidRDefault="00D32072" w:rsidP="00F33D16">
            <w:pPr>
              <w:jc w:val="center"/>
            </w:pPr>
          </w:p>
        </w:tc>
      </w:tr>
      <w:tr w:rsidR="00D32072" w:rsidRPr="003F48A5" w14:paraId="2129D396" w14:textId="77777777" w:rsidTr="00317E5D">
        <w:trPr>
          <w:trHeight w:val="283"/>
        </w:trPr>
        <w:tc>
          <w:tcPr>
            <w:tcW w:w="272" w:type="pct"/>
          </w:tcPr>
          <w:p w14:paraId="2AD12351" w14:textId="77777777" w:rsidR="00D32072" w:rsidRPr="003F48A5" w:rsidRDefault="00D32072" w:rsidP="00F33D16">
            <w:pPr>
              <w:jc w:val="center"/>
            </w:pPr>
            <w:r w:rsidRPr="003F48A5">
              <w:t>3.</w:t>
            </w:r>
          </w:p>
        </w:tc>
        <w:tc>
          <w:tcPr>
            <w:tcW w:w="189" w:type="pct"/>
          </w:tcPr>
          <w:p w14:paraId="3444B491" w14:textId="77777777" w:rsidR="00D32072" w:rsidRPr="003F48A5" w:rsidRDefault="00D32072" w:rsidP="00F33D16">
            <w:pPr>
              <w:jc w:val="center"/>
            </w:pPr>
            <w:r w:rsidRPr="003F48A5">
              <w:t>a.</w:t>
            </w:r>
          </w:p>
        </w:tc>
        <w:tc>
          <w:tcPr>
            <w:tcW w:w="3711" w:type="pct"/>
          </w:tcPr>
          <w:p w14:paraId="4ACFE5DB" w14:textId="77777777" w:rsidR="00D32072" w:rsidRPr="003F48A5" w:rsidRDefault="00D32072" w:rsidP="00473111">
            <w:pPr>
              <w:jc w:val="both"/>
            </w:pPr>
            <w:r>
              <w:rPr>
                <w:lang w:val="en-IN"/>
              </w:rPr>
              <w:t>Explain the steps followed in</w:t>
            </w:r>
            <w:r>
              <w:t xml:space="preserve"> GMP in</w:t>
            </w:r>
            <w:r>
              <w:rPr>
                <w:lang w:val="en-IN"/>
              </w:rPr>
              <w:t xml:space="preserve"> food industries to overcome the </w:t>
            </w:r>
            <w:r>
              <w:t>food borne</w:t>
            </w:r>
            <w:r>
              <w:rPr>
                <w:lang w:val="en-IN"/>
              </w:rPr>
              <w:t xml:space="preserve"> disease spread.</w:t>
            </w:r>
          </w:p>
        </w:tc>
        <w:tc>
          <w:tcPr>
            <w:tcW w:w="319" w:type="pct"/>
          </w:tcPr>
          <w:p w14:paraId="24B1F1D4" w14:textId="77777777" w:rsidR="00D32072" w:rsidRPr="003F48A5" w:rsidRDefault="00D32072" w:rsidP="00F33D16">
            <w:pPr>
              <w:jc w:val="center"/>
            </w:pPr>
            <w:r w:rsidRPr="003F48A5">
              <w:t>CO</w:t>
            </w:r>
            <w:r>
              <w:t>3</w:t>
            </w:r>
          </w:p>
        </w:tc>
        <w:tc>
          <w:tcPr>
            <w:tcW w:w="256" w:type="pct"/>
          </w:tcPr>
          <w:p w14:paraId="599721BD" w14:textId="77777777" w:rsidR="00D32072" w:rsidRPr="003F48A5" w:rsidRDefault="00D32072" w:rsidP="00F33D16">
            <w:pPr>
              <w:jc w:val="center"/>
            </w:pPr>
            <w:r>
              <w:t>A</w:t>
            </w:r>
          </w:p>
        </w:tc>
        <w:tc>
          <w:tcPr>
            <w:tcW w:w="253" w:type="pct"/>
          </w:tcPr>
          <w:p w14:paraId="15F633B1" w14:textId="77777777" w:rsidR="00D32072" w:rsidRPr="003F48A5" w:rsidRDefault="00D32072" w:rsidP="00F33D16">
            <w:pPr>
              <w:jc w:val="center"/>
            </w:pPr>
            <w:r>
              <w:t>15</w:t>
            </w:r>
          </w:p>
        </w:tc>
      </w:tr>
      <w:tr w:rsidR="00D32072" w:rsidRPr="003F48A5" w14:paraId="4FB8F26E" w14:textId="77777777" w:rsidTr="00317E5D">
        <w:trPr>
          <w:trHeight w:val="283"/>
        </w:trPr>
        <w:tc>
          <w:tcPr>
            <w:tcW w:w="272" w:type="pct"/>
          </w:tcPr>
          <w:p w14:paraId="5CA6E381" w14:textId="77777777" w:rsidR="00D32072" w:rsidRPr="003F48A5" w:rsidRDefault="00D32072" w:rsidP="00F33D16">
            <w:pPr>
              <w:jc w:val="center"/>
            </w:pPr>
          </w:p>
        </w:tc>
        <w:tc>
          <w:tcPr>
            <w:tcW w:w="189" w:type="pct"/>
          </w:tcPr>
          <w:p w14:paraId="0972A6AE" w14:textId="77777777" w:rsidR="00D32072" w:rsidRPr="003F48A5" w:rsidRDefault="00D32072" w:rsidP="00F33D16">
            <w:pPr>
              <w:jc w:val="center"/>
            </w:pPr>
            <w:r w:rsidRPr="003F48A5">
              <w:t>b.</w:t>
            </w:r>
          </w:p>
        </w:tc>
        <w:tc>
          <w:tcPr>
            <w:tcW w:w="3711" w:type="pct"/>
          </w:tcPr>
          <w:p w14:paraId="0E711A62" w14:textId="77777777" w:rsidR="00D32072" w:rsidRPr="003F48A5" w:rsidRDefault="00D32072" w:rsidP="00473111">
            <w:pPr>
              <w:jc w:val="both"/>
              <w:rPr>
                <w:bCs/>
              </w:rPr>
            </w:pPr>
            <w:r>
              <w:rPr>
                <w:bCs/>
              </w:rPr>
              <w:t xml:space="preserve">Summarize </w:t>
            </w:r>
            <w:r w:rsidRPr="00130BB0">
              <w:rPr>
                <w:bCs/>
              </w:rPr>
              <w:t>the role of lactic acid bacteria in yogurt production.</w:t>
            </w:r>
          </w:p>
        </w:tc>
        <w:tc>
          <w:tcPr>
            <w:tcW w:w="319" w:type="pct"/>
          </w:tcPr>
          <w:p w14:paraId="240DEBC8" w14:textId="77777777" w:rsidR="00D32072" w:rsidRPr="003F48A5" w:rsidRDefault="00D32072" w:rsidP="00F33D16">
            <w:pPr>
              <w:jc w:val="center"/>
            </w:pPr>
            <w:r w:rsidRPr="003F48A5">
              <w:t>CO</w:t>
            </w:r>
            <w:r>
              <w:t>2</w:t>
            </w:r>
          </w:p>
        </w:tc>
        <w:tc>
          <w:tcPr>
            <w:tcW w:w="256" w:type="pct"/>
          </w:tcPr>
          <w:p w14:paraId="451B2AC0" w14:textId="77777777" w:rsidR="00D32072" w:rsidRPr="003F48A5" w:rsidRDefault="00D32072" w:rsidP="00F33D16">
            <w:pPr>
              <w:jc w:val="center"/>
            </w:pPr>
            <w:r>
              <w:t>U</w:t>
            </w:r>
          </w:p>
        </w:tc>
        <w:tc>
          <w:tcPr>
            <w:tcW w:w="253" w:type="pct"/>
          </w:tcPr>
          <w:p w14:paraId="3E43F273" w14:textId="77777777" w:rsidR="00D32072" w:rsidRPr="003F48A5" w:rsidRDefault="00D32072" w:rsidP="00F33D16">
            <w:pPr>
              <w:jc w:val="center"/>
            </w:pPr>
            <w:r>
              <w:t>5</w:t>
            </w:r>
          </w:p>
        </w:tc>
      </w:tr>
      <w:tr w:rsidR="00D32072" w:rsidRPr="003F48A5" w14:paraId="7D3804E6" w14:textId="77777777" w:rsidTr="00317E5D">
        <w:trPr>
          <w:trHeight w:val="173"/>
        </w:trPr>
        <w:tc>
          <w:tcPr>
            <w:tcW w:w="272" w:type="pct"/>
          </w:tcPr>
          <w:p w14:paraId="053938D6" w14:textId="77777777" w:rsidR="00D32072" w:rsidRPr="003F48A5" w:rsidRDefault="00D32072" w:rsidP="00F33D16">
            <w:pPr>
              <w:jc w:val="center"/>
            </w:pPr>
          </w:p>
        </w:tc>
        <w:tc>
          <w:tcPr>
            <w:tcW w:w="189" w:type="pct"/>
          </w:tcPr>
          <w:p w14:paraId="7F46192B" w14:textId="77777777" w:rsidR="00D32072" w:rsidRPr="003F48A5" w:rsidRDefault="00D32072" w:rsidP="00F33D16">
            <w:pPr>
              <w:jc w:val="center"/>
            </w:pPr>
          </w:p>
        </w:tc>
        <w:tc>
          <w:tcPr>
            <w:tcW w:w="3711" w:type="pct"/>
          </w:tcPr>
          <w:p w14:paraId="3F408600" w14:textId="77777777" w:rsidR="00D32072" w:rsidRPr="003F48A5" w:rsidRDefault="00D32072" w:rsidP="00FA7076">
            <w:pPr>
              <w:jc w:val="center"/>
            </w:pPr>
            <w:r w:rsidRPr="003F48A5">
              <w:rPr>
                <w:b/>
                <w:bCs/>
              </w:rPr>
              <w:t>(OR)</w:t>
            </w:r>
          </w:p>
        </w:tc>
        <w:tc>
          <w:tcPr>
            <w:tcW w:w="319" w:type="pct"/>
          </w:tcPr>
          <w:p w14:paraId="29617FC0" w14:textId="77777777" w:rsidR="00D32072" w:rsidRPr="003F48A5" w:rsidRDefault="00D32072" w:rsidP="00F33D16">
            <w:pPr>
              <w:jc w:val="center"/>
            </w:pPr>
          </w:p>
        </w:tc>
        <w:tc>
          <w:tcPr>
            <w:tcW w:w="256" w:type="pct"/>
          </w:tcPr>
          <w:p w14:paraId="1C6EA2BF" w14:textId="77777777" w:rsidR="00D32072" w:rsidRPr="003F48A5" w:rsidRDefault="00D32072" w:rsidP="00F33D16">
            <w:pPr>
              <w:jc w:val="center"/>
            </w:pPr>
          </w:p>
        </w:tc>
        <w:tc>
          <w:tcPr>
            <w:tcW w:w="253" w:type="pct"/>
          </w:tcPr>
          <w:p w14:paraId="5B66437D" w14:textId="77777777" w:rsidR="00D32072" w:rsidRPr="003F48A5" w:rsidRDefault="00D32072" w:rsidP="00F33D16">
            <w:pPr>
              <w:jc w:val="center"/>
            </w:pPr>
          </w:p>
        </w:tc>
      </w:tr>
      <w:tr w:rsidR="00D32072" w:rsidRPr="003F48A5" w14:paraId="6F431706" w14:textId="77777777" w:rsidTr="00317E5D">
        <w:trPr>
          <w:trHeight w:val="283"/>
        </w:trPr>
        <w:tc>
          <w:tcPr>
            <w:tcW w:w="272" w:type="pct"/>
          </w:tcPr>
          <w:p w14:paraId="6920DA5F" w14:textId="77777777" w:rsidR="00D32072" w:rsidRPr="003F48A5" w:rsidRDefault="00D32072" w:rsidP="008B6509">
            <w:pPr>
              <w:jc w:val="center"/>
            </w:pPr>
            <w:r w:rsidRPr="003F48A5">
              <w:t>4.</w:t>
            </w:r>
          </w:p>
        </w:tc>
        <w:tc>
          <w:tcPr>
            <w:tcW w:w="189" w:type="pct"/>
          </w:tcPr>
          <w:p w14:paraId="2C66613A" w14:textId="77777777" w:rsidR="00D32072" w:rsidRPr="003F48A5" w:rsidRDefault="00D32072" w:rsidP="008B6509">
            <w:pPr>
              <w:jc w:val="center"/>
            </w:pPr>
            <w:r w:rsidRPr="003F48A5">
              <w:t>a.</w:t>
            </w:r>
          </w:p>
        </w:tc>
        <w:tc>
          <w:tcPr>
            <w:tcW w:w="3711" w:type="pct"/>
          </w:tcPr>
          <w:p w14:paraId="6EACCB6E" w14:textId="77777777" w:rsidR="00D32072" w:rsidRPr="003F48A5" w:rsidRDefault="00D32072" w:rsidP="00473111">
            <w:pPr>
              <w:jc w:val="both"/>
            </w:pPr>
            <w:r>
              <w:rPr>
                <w:lang w:val="en-IN"/>
              </w:rPr>
              <w:t>Categorize the fermentation media with</w:t>
            </w:r>
            <w:r>
              <w:t xml:space="preserve"> a</w:t>
            </w:r>
            <w:r>
              <w:rPr>
                <w:lang w:val="en-IN"/>
              </w:rPr>
              <w:t xml:space="preserve"> special mention about the major ingredients </w:t>
            </w:r>
            <w:r>
              <w:t>of</w:t>
            </w:r>
            <w:r>
              <w:rPr>
                <w:lang w:val="en-IN"/>
              </w:rPr>
              <w:t xml:space="preserve"> fermentation media.</w:t>
            </w:r>
          </w:p>
        </w:tc>
        <w:tc>
          <w:tcPr>
            <w:tcW w:w="319" w:type="pct"/>
          </w:tcPr>
          <w:p w14:paraId="7605213C" w14:textId="77777777" w:rsidR="00D32072" w:rsidRPr="003F48A5" w:rsidRDefault="00D32072" w:rsidP="008B6509">
            <w:pPr>
              <w:jc w:val="center"/>
            </w:pPr>
            <w:r w:rsidRPr="003F48A5">
              <w:t>CO</w:t>
            </w:r>
            <w:r>
              <w:t>4</w:t>
            </w:r>
          </w:p>
        </w:tc>
        <w:tc>
          <w:tcPr>
            <w:tcW w:w="256" w:type="pct"/>
          </w:tcPr>
          <w:p w14:paraId="3DD8F8C0" w14:textId="77777777" w:rsidR="00D32072" w:rsidRPr="003F48A5" w:rsidRDefault="00D32072" w:rsidP="008B6509">
            <w:pPr>
              <w:jc w:val="center"/>
            </w:pPr>
            <w:r>
              <w:t>An</w:t>
            </w:r>
          </w:p>
        </w:tc>
        <w:tc>
          <w:tcPr>
            <w:tcW w:w="253" w:type="pct"/>
          </w:tcPr>
          <w:p w14:paraId="47CBC4A0" w14:textId="77777777" w:rsidR="00D32072" w:rsidRPr="003F48A5" w:rsidRDefault="00D32072" w:rsidP="008B6509">
            <w:pPr>
              <w:jc w:val="center"/>
            </w:pPr>
            <w:r>
              <w:t>12</w:t>
            </w:r>
          </w:p>
        </w:tc>
      </w:tr>
      <w:tr w:rsidR="00D32072" w:rsidRPr="003F48A5" w14:paraId="72BAED7D" w14:textId="77777777" w:rsidTr="00317E5D">
        <w:trPr>
          <w:trHeight w:val="283"/>
        </w:trPr>
        <w:tc>
          <w:tcPr>
            <w:tcW w:w="272" w:type="pct"/>
          </w:tcPr>
          <w:p w14:paraId="7BD72668" w14:textId="77777777" w:rsidR="00D32072" w:rsidRPr="003F48A5" w:rsidRDefault="00D32072" w:rsidP="008B6509">
            <w:pPr>
              <w:jc w:val="center"/>
            </w:pPr>
          </w:p>
        </w:tc>
        <w:tc>
          <w:tcPr>
            <w:tcW w:w="189" w:type="pct"/>
          </w:tcPr>
          <w:p w14:paraId="07E94CE9" w14:textId="77777777" w:rsidR="00D32072" w:rsidRPr="003F48A5" w:rsidRDefault="00D32072" w:rsidP="008B6509">
            <w:pPr>
              <w:jc w:val="center"/>
            </w:pPr>
            <w:r w:rsidRPr="003F48A5">
              <w:t>b.</w:t>
            </w:r>
          </w:p>
        </w:tc>
        <w:tc>
          <w:tcPr>
            <w:tcW w:w="3711" w:type="pct"/>
          </w:tcPr>
          <w:p w14:paraId="1C383421" w14:textId="77777777" w:rsidR="00D32072" w:rsidRPr="00D0003A" w:rsidRDefault="00D32072" w:rsidP="00473111">
            <w:pPr>
              <w:jc w:val="both"/>
              <w:rPr>
                <w:bCs/>
              </w:rPr>
            </w:pPr>
            <w:r w:rsidRPr="00D0003A">
              <w:rPr>
                <w:bCs/>
                <w:lang w:val="en-IN"/>
              </w:rPr>
              <w:t>Differentiate between batch and continuous sterilization.</w:t>
            </w:r>
          </w:p>
        </w:tc>
        <w:tc>
          <w:tcPr>
            <w:tcW w:w="319" w:type="pct"/>
          </w:tcPr>
          <w:p w14:paraId="33349348" w14:textId="77777777" w:rsidR="00D32072" w:rsidRPr="003F48A5" w:rsidRDefault="00D32072" w:rsidP="008B6509">
            <w:pPr>
              <w:jc w:val="center"/>
            </w:pPr>
            <w:r w:rsidRPr="003F48A5">
              <w:t>CO</w:t>
            </w:r>
            <w:r>
              <w:t>4</w:t>
            </w:r>
          </w:p>
        </w:tc>
        <w:tc>
          <w:tcPr>
            <w:tcW w:w="256" w:type="pct"/>
          </w:tcPr>
          <w:p w14:paraId="0302FAF7" w14:textId="77777777" w:rsidR="00D32072" w:rsidRPr="003F48A5" w:rsidRDefault="00D32072" w:rsidP="008B6509">
            <w:pPr>
              <w:jc w:val="center"/>
            </w:pPr>
            <w:r>
              <w:t>U</w:t>
            </w:r>
          </w:p>
        </w:tc>
        <w:tc>
          <w:tcPr>
            <w:tcW w:w="253" w:type="pct"/>
          </w:tcPr>
          <w:p w14:paraId="246285FC" w14:textId="77777777" w:rsidR="00D32072" w:rsidRPr="003F48A5" w:rsidRDefault="00D32072" w:rsidP="008B6509">
            <w:pPr>
              <w:jc w:val="center"/>
            </w:pPr>
            <w:r>
              <w:t>8</w:t>
            </w:r>
          </w:p>
        </w:tc>
      </w:tr>
      <w:tr w:rsidR="00D32072" w:rsidRPr="003F48A5" w14:paraId="5CE2DFC6" w14:textId="77777777" w:rsidTr="00473111">
        <w:trPr>
          <w:trHeight w:val="126"/>
        </w:trPr>
        <w:tc>
          <w:tcPr>
            <w:tcW w:w="272" w:type="pct"/>
          </w:tcPr>
          <w:p w14:paraId="0835B632" w14:textId="77777777" w:rsidR="00D32072" w:rsidRPr="003F48A5" w:rsidRDefault="00D32072" w:rsidP="008B6509">
            <w:pPr>
              <w:jc w:val="center"/>
            </w:pPr>
          </w:p>
        </w:tc>
        <w:tc>
          <w:tcPr>
            <w:tcW w:w="189" w:type="pct"/>
          </w:tcPr>
          <w:p w14:paraId="0F9B514B" w14:textId="77777777" w:rsidR="00D32072" w:rsidRPr="003F48A5" w:rsidRDefault="00D32072" w:rsidP="008B6509">
            <w:pPr>
              <w:jc w:val="center"/>
            </w:pPr>
          </w:p>
        </w:tc>
        <w:tc>
          <w:tcPr>
            <w:tcW w:w="3711" w:type="pct"/>
          </w:tcPr>
          <w:p w14:paraId="548A5567" w14:textId="77777777" w:rsidR="00D32072" w:rsidRPr="00D87505" w:rsidRDefault="00D32072" w:rsidP="00473111">
            <w:pPr>
              <w:jc w:val="both"/>
              <w:rPr>
                <w:highlight w:val="yellow"/>
              </w:rPr>
            </w:pPr>
          </w:p>
        </w:tc>
        <w:tc>
          <w:tcPr>
            <w:tcW w:w="319" w:type="pct"/>
          </w:tcPr>
          <w:p w14:paraId="59FB423C" w14:textId="77777777" w:rsidR="00D32072" w:rsidRPr="003F48A5" w:rsidRDefault="00D32072" w:rsidP="008B6509">
            <w:pPr>
              <w:jc w:val="center"/>
            </w:pPr>
          </w:p>
        </w:tc>
        <w:tc>
          <w:tcPr>
            <w:tcW w:w="256" w:type="pct"/>
          </w:tcPr>
          <w:p w14:paraId="1728CE44" w14:textId="77777777" w:rsidR="00D32072" w:rsidRPr="003F48A5" w:rsidRDefault="00D32072" w:rsidP="008B6509">
            <w:pPr>
              <w:jc w:val="center"/>
            </w:pPr>
          </w:p>
        </w:tc>
        <w:tc>
          <w:tcPr>
            <w:tcW w:w="253" w:type="pct"/>
          </w:tcPr>
          <w:p w14:paraId="137DD1B6" w14:textId="77777777" w:rsidR="00D32072" w:rsidRPr="003F48A5" w:rsidRDefault="00D32072" w:rsidP="008B6509">
            <w:pPr>
              <w:jc w:val="center"/>
            </w:pPr>
          </w:p>
        </w:tc>
      </w:tr>
      <w:tr w:rsidR="00D32072" w:rsidRPr="003F48A5" w14:paraId="732387DF" w14:textId="77777777" w:rsidTr="00317E5D">
        <w:trPr>
          <w:trHeight w:val="283"/>
        </w:trPr>
        <w:tc>
          <w:tcPr>
            <w:tcW w:w="272" w:type="pct"/>
          </w:tcPr>
          <w:p w14:paraId="06AF92AA" w14:textId="77777777" w:rsidR="00D32072" w:rsidRPr="003F48A5" w:rsidRDefault="00D32072" w:rsidP="008B6509">
            <w:pPr>
              <w:jc w:val="center"/>
            </w:pPr>
            <w:r w:rsidRPr="003F48A5">
              <w:t>5.</w:t>
            </w:r>
          </w:p>
        </w:tc>
        <w:tc>
          <w:tcPr>
            <w:tcW w:w="189" w:type="pct"/>
          </w:tcPr>
          <w:p w14:paraId="189A2E2C" w14:textId="77777777" w:rsidR="00D32072" w:rsidRPr="003F48A5" w:rsidRDefault="00D32072" w:rsidP="008B6509">
            <w:pPr>
              <w:jc w:val="center"/>
            </w:pPr>
            <w:r w:rsidRPr="003F48A5">
              <w:t>a.</w:t>
            </w:r>
          </w:p>
        </w:tc>
        <w:tc>
          <w:tcPr>
            <w:tcW w:w="3711" w:type="pct"/>
          </w:tcPr>
          <w:p w14:paraId="6DE9FA1D" w14:textId="77777777" w:rsidR="00D32072" w:rsidRPr="003F48A5" w:rsidRDefault="00D32072" w:rsidP="00473111">
            <w:pPr>
              <w:jc w:val="both"/>
            </w:pPr>
            <w:r>
              <w:rPr>
                <w:lang w:val="en-IN"/>
              </w:rPr>
              <w:t xml:space="preserve">Summarize </w:t>
            </w:r>
            <w:r w:rsidRPr="00130BB0">
              <w:rPr>
                <w:lang w:val="en-IN"/>
              </w:rPr>
              <w:t xml:space="preserve">the methods </w:t>
            </w:r>
            <w:r w:rsidRPr="00130BB0">
              <w:t>used</w:t>
            </w:r>
            <w:r w:rsidRPr="00130BB0">
              <w:rPr>
                <w:lang w:val="en-IN"/>
              </w:rPr>
              <w:t xml:space="preserve"> in</w:t>
            </w:r>
            <w:r w:rsidRPr="00130BB0">
              <w:t xml:space="preserve"> the</w:t>
            </w:r>
            <w:r w:rsidRPr="00130BB0">
              <w:rPr>
                <w:lang w:val="en-IN"/>
              </w:rPr>
              <w:t xml:space="preserve"> </w:t>
            </w:r>
            <w:r w:rsidRPr="00130BB0">
              <w:t>preservation</w:t>
            </w:r>
            <w:r w:rsidRPr="00130BB0">
              <w:rPr>
                <w:lang w:val="en-IN"/>
              </w:rPr>
              <w:t xml:space="preserve"> of industrial strains.</w:t>
            </w:r>
          </w:p>
        </w:tc>
        <w:tc>
          <w:tcPr>
            <w:tcW w:w="319" w:type="pct"/>
          </w:tcPr>
          <w:p w14:paraId="442D2A37" w14:textId="77777777" w:rsidR="00D32072" w:rsidRPr="003F48A5" w:rsidRDefault="00D32072" w:rsidP="008B6509">
            <w:pPr>
              <w:jc w:val="center"/>
            </w:pPr>
            <w:r w:rsidRPr="003F48A5">
              <w:t>CO</w:t>
            </w:r>
            <w:r>
              <w:t>4</w:t>
            </w:r>
          </w:p>
        </w:tc>
        <w:tc>
          <w:tcPr>
            <w:tcW w:w="256" w:type="pct"/>
          </w:tcPr>
          <w:p w14:paraId="13B9473E" w14:textId="77777777" w:rsidR="00D32072" w:rsidRPr="003F48A5" w:rsidRDefault="00D32072" w:rsidP="008B6509">
            <w:pPr>
              <w:jc w:val="center"/>
            </w:pPr>
            <w:r>
              <w:t>U</w:t>
            </w:r>
          </w:p>
        </w:tc>
        <w:tc>
          <w:tcPr>
            <w:tcW w:w="253" w:type="pct"/>
          </w:tcPr>
          <w:p w14:paraId="45EEBF09" w14:textId="77777777" w:rsidR="00D32072" w:rsidRPr="003F48A5" w:rsidRDefault="00D32072" w:rsidP="008B6509">
            <w:pPr>
              <w:jc w:val="center"/>
            </w:pPr>
            <w:r>
              <w:t>10</w:t>
            </w:r>
          </w:p>
        </w:tc>
      </w:tr>
      <w:tr w:rsidR="00D32072" w:rsidRPr="003F48A5" w14:paraId="09D51427" w14:textId="77777777" w:rsidTr="00317E5D">
        <w:trPr>
          <w:trHeight w:val="283"/>
        </w:trPr>
        <w:tc>
          <w:tcPr>
            <w:tcW w:w="272" w:type="pct"/>
          </w:tcPr>
          <w:p w14:paraId="35205A6B" w14:textId="77777777" w:rsidR="00D32072" w:rsidRPr="003F48A5" w:rsidRDefault="00D32072" w:rsidP="008B6509">
            <w:pPr>
              <w:jc w:val="center"/>
            </w:pPr>
          </w:p>
        </w:tc>
        <w:tc>
          <w:tcPr>
            <w:tcW w:w="189" w:type="pct"/>
          </w:tcPr>
          <w:p w14:paraId="35397DA2" w14:textId="77777777" w:rsidR="00D32072" w:rsidRPr="003F48A5" w:rsidRDefault="00D32072" w:rsidP="008B6509">
            <w:pPr>
              <w:jc w:val="center"/>
            </w:pPr>
            <w:r w:rsidRPr="003F48A5">
              <w:t>b.</w:t>
            </w:r>
          </w:p>
        </w:tc>
        <w:tc>
          <w:tcPr>
            <w:tcW w:w="3711" w:type="pct"/>
          </w:tcPr>
          <w:p w14:paraId="7995839E" w14:textId="77777777" w:rsidR="00D32072" w:rsidRPr="003F48A5" w:rsidRDefault="00D32072" w:rsidP="00473111">
            <w:pPr>
              <w:jc w:val="both"/>
              <w:rPr>
                <w:bCs/>
              </w:rPr>
            </w:pPr>
            <w:r w:rsidRPr="00CF6F5D">
              <w:rPr>
                <w:bCs/>
                <w:lang w:val="en-IN"/>
              </w:rPr>
              <w:t xml:space="preserve">Explain the </w:t>
            </w:r>
            <w:r w:rsidRPr="00CF6F5D">
              <w:rPr>
                <w:bCs/>
              </w:rPr>
              <w:t>screening methods employed for the isolation of high yielding strains.</w:t>
            </w:r>
          </w:p>
        </w:tc>
        <w:tc>
          <w:tcPr>
            <w:tcW w:w="319" w:type="pct"/>
          </w:tcPr>
          <w:p w14:paraId="77E74772" w14:textId="77777777" w:rsidR="00D32072" w:rsidRPr="003F48A5" w:rsidRDefault="00D32072" w:rsidP="008B6509">
            <w:pPr>
              <w:jc w:val="center"/>
            </w:pPr>
            <w:r w:rsidRPr="003F48A5">
              <w:t>CO</w:t>
            </w:r>
            <w:r>
              <w:t>4</w:t>
            </w:r>
          </w:p>
        </w:tc>
        <w:tc>
          <w:tcPr>
            <w:tcW w:w="256" w:type="pct"/>
          </w:tcPr>
          <w:p w14:paraId="7EACD4C6" w14:textId="77777777" w:rsidR="00D32072" w:rsidRPr="003F48A5" w:rsidRDefault="00D32072" w:rsidP="008B6509">
            <w:pPr>
              <w:jc w:val="center"/>
            </w:pPr>
            <w:r>
              <w:t>A</w:t>
            </w:r>
          </w:p>
        </w:tc>
        <w:tc>
          <w:tcPr>
            <w:tcW w:w="253" w:type="pct"/>
          </w:tcPr>
          <w:p w14:paraId="476BB394" w14:textId="77777777" w:rsidR="00D32072" w:rsidRPr="003F48A5" w:rsidRDefault="00D32072" w:rsidP="008B6509">
            <w:pPr>
              <w:jc w:val="center"/>
            </w:pPr>
            <w:r>
              <w:t>10</w:t>
            </w:r>
          </w:p>
        </w:tc>
      </w:tr>
      <w:tr w:rsidR="00D32072" w:rsidRPr="003F48A5" w14:paraId="3AF4316E" w14:textId="77777777" w:rsidTr="00317E5D">
        <w:trPr>
          <w:trHeight w:val="263"/>
        </w:trPr>
        <w:tc>
          <w:tcPr>
            <w:tcW w:w="272" w:type="pct"/>
          </w:tcPr>
          <w:p w14:paraId="4E72D869" w14:textId="77777777" w:rsidR="00D32072" w:rsidRPr="003F48A5" w:rsidRDefault="00D32072" w:rsidP="008B6509">
            <w:pPr>
              <w:jc w:val="center"/>
            </w:pPr>
          </w:p>
        </w:tc>
        <w:tc>
          <w:tcPr>
            <w:tcW w:w="189" w:type="pct"/>
          </w:tcPr>
          <w:p w14:paraId="26E50F7C" w14:textId="77777777" w:rsidR="00D32072" w:rsidRPr="003F48A5" w:rsidRDefault="00D32072" w:rsidP="008B6509">
            <w:pPr>
              <w:jc w:val="center"/>
            </w:pPr>
          </w:p>
        </w:tc>
        <w:tc>
          <w:tcPr>
            <w:tcW w:w="3711" w:type="pct"/>
          </w:tcPr>
          <w:p w14:paraId="3C8FCBA2" w14:textId="77777777" w:rsidR="00D32072" w:rsidRPr="003F48A5" w:rsidRDefault="00D32072" w:rsidP="008B6509">
            <w:pPr>
              <w:jc w:val="center"/>
            </w:pPr>
            <w:r w:rsidRPr="003F48A5">
              <w:rPr>
                <w:b/>
                <w:bCs/>
              </w:rPr>
              <w:t>(OR)</w:t>
            </w:r>
          </w:p>
        </w:tc>
        <w:tc>
          <w:tcPr>
            <w:tcW w:w="319" w:type="pct"/>
          </w:tcPr>
          <w:p w14:paraId="7383D98B" w14:textId="77777777" w:rsidR="00D32072" w:rsidRPr="003F48A5" w:rsidRDefault="00D32072" w:rsidP="008B6509">
            <w:pPr>
              <w:jc w:val="center"/>
            </w:pPr>
          </w:p>
        </w:tc>
        <w:tc>
          <w:tcPr>
            <w:tcW w:w="256" w:type="pct"/>
          </w:tcPr>
          <w:p w14:paraId="243DA594" w14:textId="77777777" w:rsidR="00D32072" w:rsidRPr="003F48A5" w:rsidRDefault="00D32072" w:rsidP="008B6509">
            <w:pPr>
              <w:jc w:val="center"/>
            </w:pPr>
          </w:p>
        </w:tc>
        <w:tc>
          <w:tcPr>
            <w:tcW w:w="253" w:type="pct"/>
          </w:tcPr>
          <w:p w14:paraId="6C05F0CF" w14:textId="77777777" w:rsidR="00D32072" w:rsidRPr="003F48A5" w:rsidRDefault="00D32072" w:rsidP="008B6509">
            <w:pPr>
              <w:jc w:val="center"/>
            </w:pPr>
          </w:p>
        </w:tc>
      </w:tr>
      <w:tr w:rsidR="00D32072" w:rsidRPr="003F48A5" w14:paraId="2E2A5B72" w14:textId="77777777" w:rsidTr="00317E5D">
        <w:trPr>
          <w:trHeight w:val="283"/>
        </w:trPr>
        <w:tc>
          <w:tcPr>
            <w:tcW w:w="272" w:type="pct"/>
          </w:tcPr>
          <w:p w14:paraId="45192918" w14:textId="77777777" w:rsidR="00D32072" w:rsidRPr="003F48A5" w:rsidRDefault="00D32072" w:rsidP="001B6AEC">
            <w:pPr>
              <w:jc w:val="center"/>
            </w:pPr>
            <w:r w:rsidRPr="003F48A5">
              <w:t>6.</w:t>
            </w:r>
          </w:p>
        </w:tc>
        <w:tc>
          <w:tcPr>
            <w:tcW w:w="189" w:type="pct"/>
          </w:tcPr>
          <w:p w14:paraId="714A5947" w14:textId="77777777" w:rsidR="00D32072" w:rsidRPr="003F48A5" w:rsidRDefault="00D32072" w:rsidP="001B6AEC">
            <w:pPr>
              <w:jc w:val="center"/>
            </w:pPr>
            <w:r w:rsidRPr="003F48A5">
              <w:t>a.</w:t>
            </w:r>
          </w:p>
        </w:tc>
        <w:tc>
          <w:tcPr>
            <w:tcW w:w="3711" w:type="pct"/>
          </w:tcPr>
          <w:p w14:paraId="4C4FF7A5" w14:textId="77777777" w:rsidR="00D32072" w:rsidRPr="003F48A5" w:rsidRDefault="00D32072" w:rsidP="00473111">
            <w:pPr>
              <w:jc w:val="both"/>
            </w:pPr>
            <w:r>
              <w:t>Examine the spoilage effect of mold on various food products.</w:t>
            </w:r>
          </w:p>
        </w:tc>
        <w:tc>
          <w:tcPr>
            <w:tcW w:w="319" w:type="pct"/>
          </w:tcPr>
          <w:p w14:paraId="32DC62B6" w14:textId="77777777" w:rsidR="00D32072" w:rsidRPr="003F48A5" w:rsidRDefault="00D32072" w:rsidP="001B6AEC">
            <w:pPr>
              <w:jc w:val="center"/>
            </w:pPr>
            <w:r w:rsidRPr="003F48A5">
              <w:t>CO</w:t>
            </w:r>
            <w:r>
              <w:t>3</w:t>
            </w:r>
          </w:p>
        </w:tc>
        <w:tc>
          <w:tcPr>
            <w:tcW w:w="256" w:type="pct"/>
          </w:tcPr>
          <w:p w14:paraId="4BC3BDED" w14:textId="77777777" w:rsidR="00D32072" w:rsidRPr="003F48A5" w:rsidRDefault="00D32072" w:rsidP="001B6AEC">
            <w:pPr>
              <w:jc w:val="center"/>
            </w:pPr>
            <w:r>
              <w:t>An</w:t>
            </w:r>
          </w:p>
        </w:tc>
        <w:tc>
          <w:tcPr>
            <w:tcW w:w="253" w:type="pct"/>
          </w:tcPr>
          <w:p w14:paraId="2F5A16D3" w14:textId="77777777" w:rsidR="00D32072" w:rsidRPr="003F48A5" w:rsidRDefault="00D32072" w:rsidP="001B6AEC">
            <w:pPr>
              <w:jc w:val="center"/>
            </w:pPr>
            <w:r>
              <w:t>1</w:t>
            </w:r>
            <w:r w:rsidRPr="003F48A5">
              <w:t>0</w:t>
            </w:r>
          </w:p>
        </w:tc>
      </w:tr>
      <w:tr w:rsidR="00D32072" w:rsidRPr="003F48A5" w14:paraId="51E4CE5F" w14:textId="77777777" w:rsidTr="00317E5D">
        <w:trPr>
          <w:trHeight w:val="283"/>
        </w:trPr>
        <w:tc>
          <w:tcPr>
            <w:tcW w:w="272" w:type="pct"/>
          </w:tcPr>
          <w:p w14:paraId="2A02E022" w14:textId="77777777" w:rsidR="00D32072" w:rsidRPr="003F48A5" w:rsidRDefault="00D32072" w:rsidP="001B6AEC">
            <w:pPr>
              <w:jc w:val="center"/>
            </w:pPr>
          </w:p>
        </w:tc>
        <w:tc>
          <w:tcPr>
            <w:tcW w:w="189" w:type="pct"/>
          </w:tcPr>
          <w:p w14:paraId="4B5D4946" w14:textId="77777777" w:rsidR="00D32072" w:rsidRPr="003F48A5" w:rsidRDefault="00D32072" w:rsidP="001B6AEC">
            <w:pPr>
              <w:jc w:val="center"/>
            </w:pPr>
            <w:r w:rsidRPr="003F48A5">
              <w:t>b.</w:t>
            </w:r>
          </w:p>
        </w:tc>
        <w:tc>
          <w:tcPr>
            <w:tcW w:w="3711" w:type="pct"/>
          </w:tcPr>
          <w:p w14:paraId="54D0E2DD" w14:textId="77777777" w:rsidR="00D32072" w:rsidRPr="003F48A5" w:rsidRDefault="00D32072" w:rsidP="00473111">
            <w:pPr>
              <w:jc w:val="both"/>
              <w:rPr>
                <w:bCs/>
              </w:rPr>
            </w:pPr>
            <w:r>
              <w:t>Write the beneficial role of any four mold species in the development of fermented products.</w:t>
            </w:r>
          </w:p>
        </w:tc>
        <w:tc>
          <w:tcPr>
            <w:tcW w:w="319" w:type="pct"/>
          </w:tcPr>
          <w:p w14:paraId="6C9C095B" w14:textId="77777777" w:rsidR="00D32072" w:rsidRPr="003F48A5" w:rsidRDefault="00D32072" w:rsidP="001B6AEC">
            <w:pPr>
              <w:jc w:val="center"/>
            </w:pPr>
            <w:r w:rsidRPr="003F48A5">
              <w:t>CO</w:t>
            </w:r>
            <w:r>
              <w:t>1</w:t>
            </w:r>
          </w:p>
        </w:tc>
        <w:tc>
          <w:tcPr>
            <w:tcW w:w="256" w:type="pct"/>
          </w:tcPr>
          <w:p w14:paraId="391FD66E" w14:textId="77777777" w:rsidR="00D32072" w:rsidRPr="003F48A5" w:rsidRDefault="00D32072" w:rsidP="001B6AEC">
            <w:pPr>
              <w:jc w:val="center"/>
            </w:pPr>
            <w:r>
              <w:t>A</w:t>
            </w:r>
          </w:p>
        </w:tc>
        <w:tc>
          <w:tcPr>
            <w:tcW w:w="253" w:type="pct"/>
          </w:tcPr>
          <w:p w14:paraId="157202DE" w14:textId="77777777" w:rsidR="00D32072" w:rsidRPr="003F48A5" w:rsidRDefault="00D32072" w:rsidP="001B6AEC">
            <w:pPr>
              <w:jc w:val="center"/>
            </w:pPr>
            <w:r>
              <w:t>10</w:t>
            </w:r>
          </w:p>
        </w:tc>
      </w:tr>
      <w:tr w:rsidR="00D32072" w:rsidRPr="003F48A5" w14:paraId="5EC05230" w14:textId="77777777" w:rsidTr="00473111">
        <w:trPr>
          <w:trHeight w:val="118"/>
        </w:trPr>
        <w:tc>
          <w:tcPr>
            <w:tcW w:w="272" w:type="pct"/>
          </w:tcPr>
          <w:p w14:paraId="51CDF68A" w14:textId="77777777" w:rsidR="00D32072" w:rsidRPr="003F48A5" w:rsidRDefault="00D32072" w:rsidP="001B6AEC">
            <w:pPr>
              <w:jc w:val="center"/>
            </w:pPr>
          </w:p>
        </w:tc>
        <w:tc>
          <w:tcPr>
            <w:tcW w:w="189" w:type="pct"/>
          </w:tcPr>
          <w:p w14:paraId="6577F8C7" w14:textId="77777777" w:rsidR="00D32072" w:rsidRPr="003F48A5" w:rsidRDefault="00D32072" w:rsidP="001B6AEC">
            <w:pPr>
              <w:jc w:val="center"/>
            </w:pPr>
          </w:p>
        </w:tc>
        <w:tc>
          <w:tcPr>
            <w:tcW w:w="3711" w:type="pct"/>
          </w:tcPr>
          <w:p w14:paraId="468FD2AB" w14:textId="77777777" w:rsidR="00D32072" w:rsidRPr="003F48A5" w:rsidRDefault="00D32072" w:rsidP="00473111">
            <w:pPr>
              <w:jc w:val="both"/>
            </w:pPr>
          </w:p>
        </w:tc>
        <w:tc>
          <w:tcPr>
            <w:tcW w:w="319" w:type="pct"/>
          </w:tcPr>
          <w:p w14:paraId="1691C4F0" w14:textId="77777777" w:rsidR="00D32072" w:rsidRPr="003F48A5" w:rsidRDefault="00D32072" w:rsidP="001B6AEC">
            <w:pPr>
              <w:jc w:val="center"/>
            </w:pPr>
          </w:p>
        </w:tc>
        <w:tc>
          <w:tcPr>
            <w:tcW w:w="256" w:type="pct"/>
          </w:tcPr>
          <w:p w14:paraId="713CE45B" w14:textId="77777777" w:rsidR="00D32072" w:rsidRPr="003F48A5" w:rsidRDefault="00D32072" w:rsidP="001B6AEC">
            <w:pPr>
              <w:jc w:val="center"/>
            </w:pPr>
          </w:p>
        </w:tc>
        <w:tc>
          <w:tcPr>
            <w:tcW w:w="253" w:type="pct"/>
          </w:tcPr>
          <w:p w14:paraId="4811679A" w14:textId="77777777" w:rsidR="00D32072" w:rsidRPr="003F48A5" w:rsidRDefault="00D32072" w:rsidP="001B6AEC">
            <w:pPr>
              <w:jc w:val="center"/>
            </w:pPr>
          </w:p>
        </w:tc>
      </w:tr>
      <w:tr w:rsidR="00D32072" w:rsidRPr="003F48A5" w14:paraId="3183556C" w14:textId="77777777" w:rsidTr="00317E5D">
        <w:trPr>
          <w:trHeight w:val="283"/>
        </w:trPr>
        <w:tc>
          <w:tcPr>
            <w:tcW w:w="272" w:type="pct"/>
          </w:tcPr>
          <w:p w14:paraId="131DF413" w14:textId="77777777" w:rsidR="00D32072" w:rsidRPr="003F48A5" w:rsidRDefault="00D32072" w:rsidP="001B6AEC">
            <w:pPr>
              <w:jc w:val="center"/>
            </w:pPr>
            <w:r w:rsidRPr="003F48A5">
              <w:t>7.</w:t>
            </w:r>
          </w:p>
        </w:tc>
        <w:tc>
          <w:tcPr>
            <w:tcW w:w="189" w:type="pct"/>
          </w:tcPr>
          <w:p w14:paraId="7F29414F" w14:textId="77777777" w:rsidR="00D32072" w:rsidRPr="003F48A5" w:rsidRDefault="00D32072" w:rsidP="001B6AEC">
            <w:pPr>
              <w:jc w:val="center"/>
            </w:pPr>
            <w:r w:rsidRPr="003F48A5">
              <w:t>a.</w:t>
            </w:r>
          </w:p>
        </w:tc>
        <w:tc>
          <w:tcPr>
            <w:tcW w:w="3711" w:type="pct"/>
          </w:tcPr>
          <w:p w14:paraId="6CBB6DAE" w14:textId="77777777" w:rsidR="00D32072" w:rsidRPr="003F48A5" w:rsidRDefault="00D32072" w:rsidP="00473111">
            <w:pPr>
              <w:jc w:val="both"/>
            </w:pPr>
            <w:r>
              <w:t xml:space="preserve">Describe the source, mode of action, pathogenesis and control measures of </w:t>
            </w:r>
            <w:r>
              <w:rPr>
                <w:i/>
                <w:iCs/>
              </w:rPr>
              <w:t>Clostridium botulinum</w:t>
            </w:r>
            <w:r>
              <w:t>.</w:t>
            </w:r>
          </w:p>
        </w:tc>
        <w:tc>
          <w:tcPr>
            <w:tcW w:w="319" w:type="pct"/>
          </w:tcPr>
          <w:p w14:paraId="6D6BA152" w14:textId="77777777" w:rsidR="00D32072" w:rsidRPr="003F48A5" w:rsidRDefault="00D32072" w:rsidP="001B6AEC">
            <w:pPr>
              <w:jc w:val="center"/>
            </w:pPr>
            <w:r w:rsidRPr="003F48A5">
              <w:t>CO</w:t>
            </w:r>
            <w:r>
              <w:t>3</w:t>
            </w:r>
          </w:p>
        </w:tc>
        <w:tc>
          <w:tcPr>
            <w:tcW w:w="256" w:type="pct"/>
          </w:tcPr>
          <w:p w14:paraId="5518C365" w14:textId="77777777" w:rsidR="00D32072" w:rsidRPr="003F48A5" w:rsidRDefault="00D32072" w:rsidP="001B6AEC">
            <w:pPr>
              <w:jc w:val="center"/>
            </w:pPr>
            <w:r>
              <w:t>U</w:t>
            </w:r>
          </w:p>
        </w:tc>
        <w:tc>
          <w:tcPr>
            <w:tcW w:w="253" w:type="pct"/>
          </w:tcPr>
          <w:p w14:paraId="320CD63B" w14:textId="77777777" w:rsidR="00D32072" w:rsidRPr="003F48A5" w:rsidRDefault="00D32072" w:rsidP="001B6AEC">
            <w:pPr>
              <w:jc w:val="center"/>
            </w:pPr>
            <w:r>
              <w:t>10</w:t>
            </w:r>
          </w:p>
        </w:tc>
      </w:tr>
      <w:tr w:rsidR="00D32072" w:rsidRPr="003F48A5" w14:paraId="4BBB1F32" w14:textId="77777777" w:rsidTr="00317E5D">
        <w:trPr>
          <w:trHeight w:val="283"/>
        </w:trPr>
        <w:tc>
          <w:tcPr>
            <w:tcW w:w="272" w:type="pct"/>
          </w:tcPr>
          <w:p w14:paraId="1670EEB9" w14:textId="77777777" w:rsidR="00D32072" w:rsidRPr="003F48A5" w:rsidRDefault="00D32072" w:rsidP="001B6AEC">
            <w:pPr>
              <w:jc w:val="center"/>
            </w:pPr>
          </w:p>
        </w:tc>
        <w:tc>
          <w:tcPr>
            <w:tcW w:w="189" w:type="pct"/>
          </w:tcPr>
          <w:p w14:paraId="0582E48F" w14:textId="77777777" w:rsidR="00D32072" w:rsidRPr="003F48A5" w:rsidRDefault="00D32072" w:rsidP="001B6AEC">
            <w:pPr>
              <w:jc w:val="center"/>
            </w:pPr>
            <w:r w:rsidRPr="003F48A5">
              <w:t>b.</w:t>
            </w:r>
          </w:p>
        </w:tc>
        <w:tc>
          <w:tcPr>
            <w:tcW w:w="3711" w:type="pct"/>
          </w:tcPr>
          <w:p w14:paraId="09870204" w14:textId="77777777" w:rsidR="00D32072" w:rsidRPr="00130BB0" w:rsidRDefault="00D32072" w:rsidP="00473111">
            <w:pPr>
              <w:jc w:val="both"/>
            </w:pPr>
            <w:r w:rsidRPr="00130BB0">
              <w:t xml:space="preserve">Write a short note on </w:t>
            </w:r>
            <w:r>
              <w:t xml:space="preserve">  </w:t>
            </w:r>
            <w:r w:rsidRPr="00130BB0">
              <w:t>(i) Botulinum toxin</w:t>
            </w:r>
          </w:p>
          <w:p w14:paraId="1B65128C" w14:textId="77777777" w:rsidR="00D32072" w:rsidRPr="003F48A5" w:rsidRDefault="00D32072" w:rsidP="00473111">
            <w:pPr>
              <w:ind w:left="2160"/>
              <w:jc w:val="both"/>
              <w:rPr>
                <w:bCs/>
              </w:rPr>
            </w:pPr>
            <w:r w:rsidRPr="00130BB0">
              <w:t>(ii) Aflatoxin</w:t>
            </w:r>
          </w:p>
        </w:tc>
        <w:tc>
          <w:tcPr>
            <w:tcW w:w="319" w:type="pct"/>
          </w:tcPr>
          <w:p w14:paraId="0F853617" w14:textId="77777777" w:rsidR="00D32072" w:rsidRPr="003F48A5" w:rsidRDefault="00D32072" w:rsidP="001B6AEC">
            <w:pPr>
              <w:jc w:val="center"/>
            </w:pPr>
            <w:r w:rsidRPr="003F48A5">
              <w:t>CO</w:t>
            </w:r>
            <w:r>
              <w:t>3</w:t>
            </w:r>
          </w:p>
        </w:tc>
        <w:tc>
          <w:tcPr>
            <w:tcW w:w="256" w:type="pct"/>
          </w:tcPr>
          <w:p w14:paraId="0478D0CC" w14:textId="77777777" w:rsidR="00D32072" w:rsidRPr="003F48A5" w:rsidRDefault="00D32072" w:rsidP="001B6AEC">
            <w:pPr>
              <w:jc w:val="center"/>
            </w:pPr>
            <w:r>
              <w:t>A</w:t>
            </w:r>
          </w:p>
        </w:tc>
        <w:tc>
          <w:tcPr>
            <w:tcW w:w="253" w:type="pct"/>
          </w:tcPr>
          <w:p w14:paraId="29EEDDAE" w14:textId="77777777" w:rsidR="00D32072" w:rsidRPr="003F48A5" w:rsidRDefault="00D32072" w:rsidP="001B6AEC">
            <w:pPr>
              <w:jc w:val="center"/>
            </w:pPr>
            <w:r>
              <w:t>10</w:t>
            </w:r>
          </w:p>
        </w:tc>
      </w:tr>
      <w:tr w:rsidR="00D32072" w:rsidRPr="003F48A5" w14:paraId="03CC99EE" w14:textId="77777777" w:rsidTr="00317E5D">
        <w:trPr>
          <w:trHeight w:val="283"/>
        </w:trPr>
        <w:tc>
          <w:tcPr>
            <w:tcW w:w="272" w:type="pct"/>
          </w:tcPr>
          <w:p w14:paraId="64A8A9D6" w14:textId="77777777" w:rsidR="00D32072" w:rsidRPr="003F48A5" w:rsidRDefault="00D32072" w:rsidP="001B6AEC">
            <w:pPr>
              <w:jc w:val="center"/>
            </w:pPr>
          </w:p>
        </w:tc>
        <w:tc>
          <w:tcPr>
            <w:tcW w:w="189" w:type="pct"/>
          </w:tcPr>
          <w:p w14:paraId="35886D6E" w14:textId="77777777" w:rsidR="00D32072" w:rsidRPr="003F48A5" w:rsidRDefault="00D32072" w:rsidP="001B6AEC">
            <w:pPr>
              <w:jc w:val="center"/>
            </w:pPr>
          </w:p>
        </w:tc>
        <w:tc>
          <w:tcPr>
            <w:tcW w:w="3711" w:type="pct"/>
          </w:tcPr>
          <w:p w14:paraId="4DDAE403" w14:textId="77777777" w:rsidR="00D32072" w:rsidRPr="003F48A5" w:rsidRDefault="00D32072" w:rsidP="001B6AEC">
            <w:pPr>
              <w:jc w:val="center"/>
              <w:rPr>
                <w:bCs/>
              </w:rPr>
            </w:pPr>
            <w:r w:rsidRPr="003F48A5">
              <w:rPr>
                <w:b/>
                <w:bCs/>
              </w:rPr>
              <w:t>(OR)</w:t>
            </w:r>
          </w:p>
        </w:tc>
        <w:tc>
          <w:tcPr>
            <w:tcW w:w="319" w:type="pct"/>
          </w:tcPr>
          <w:p w14:paraId="616A12C4" w14:textId="77777777" w:rsidR="00D32072" w:rsidRPr="003F48A5" w:rsidRDefault="00D32072" w:rsidP="001B6AEC">
            <w:pPr>
              <w:jc w:val="center"/>
            </w:pPr>
          </w:p>
        </w:tc>
        <w:tc>
          <w:tcPr>
            <w:tcW w:w="256" w:type="pct"/>
          </w:tcPr>
          <w:p w14:paraId="3D5ED493" w14:textId="77777777" w:rsidR="00D32072" w:rsidRPr="003F48A5" w:rsidRDefault="00D32072" w:rsidP="001B6AEC">
            <w:pPr>
              <w:jc w:val="center"/>
            </w:pPr>
          </w:p>
        </w:tc>
        <w:tc>
          <w:tcPr>
            <w:tcW w:w="253" w:type="pct"/>
          </w:tcPr>
          <w:p w14:paraId="7A0DF067" w14:textId="77777777" w:rsidR="00D32072" w:rsidRPr="003F48A5" w:rsidRDefault="00D32072" w:rsidP="001B6AEC">
            <w:pPr>
              <w:jc w:val="center"/>
            </w:pPr>
          </w:p>
        </w:tc>
      </w:tr>
      <w:tr w:rsidR="00D32072" w:rsidRPr="003F48A5" w14:paraId="47E8C072" w14:textId="77777777" w:rsidTr="00317E5D">
        <w:trPr>
          <w:trHeight w:val="283"/>
        </w:trPr>
        <w:tc>
          <w:tcPr>
            <w:tcW w:w="272" w:type="pct"/>
          </w:tcPr>
          <w:p w14:paraId="5B39F256" w14:textId="77777777" w:rsidR="00D32072" w:rsidRPr="003F48A5" w:rsidRDefault="00D32072" w:rsidP="001B6AEC">
            <w:pPr>
              <w:jc w:val="center"/>
            </w:pPr>
            <w:r w:rsidRPr="003F48A5">
              <w:t>8.</w:t>
            </w:r>
          </w:p>
        </w:tc>
        <w:tc>
          <w:tcPr>
            <w:tcW w:w="189" w:type="pct"/>
          </w:tcPr>
          <w:p w14:paraId="5912B3E5" w14:textId="77777777" w:rsidR="00D32072" w:rsidRPr="003F48A5" w:rsidRDefault="00D32072" w:rsidP="001B6AEC">
            <w:pPr>
              <w:jc w:val="center"/>
            </w:pPr>
            <w:r w:rsidRPr="003F48A5">
              <w:t>a.</w:t>
            </w:r>
          </w:p>
        </w:tc>
        <w:tc>
          <w:tcPr>
            <w:tcW w:w="3711" w:type="pct"/>
          </w:tcPr>
          <w:p w14:paraId="3D8C2C30" w14:textId="77777777" w:rsidR="00D32072" w:rsidRPr="00A814F9" w:rsidRDefault="00D32072" w:rsidP="001B6AEC">
            <w:pPr>
              <w:tabs>
                <w:tab w:val="left" w:pos="627"/>
              </w:tabs>
              <w:rPr>
                <w:bCs/>
                <w:highlight w:val="yellow"/>
              </w:rPr>
            </w:pPr>
            <w:r w:rsidRPr="009977B2">
              <w:rPr>
                <w:bCs/>
                <w:lang w:val="en-IN"/>
              </w:rPr>
              <w:t>Classify filtration process and types of filters used in purification of fermented products.</w:t>
            </w:r>
          </w:p>
        </w:tc>
        <w:tc>
          <w:tcPr>
            <w:tcW w:w="319" w:type="pct"/>
          </w:tcPr>
          <w:p w14:paraId="4587F8AA" w14:textId="77777777" w:rsidR="00D32072" w:rsidRPr="003F48A5" w:rsidRDefault="00D32072" w:rsidP="001B6AEC">
            <w:pPr>
              <w:jc w:val="center"/>
            </w:pPr>
            <w:r w:rsidRPr="003F48A5">
              <w:t>CO</w:t>
            </w:r>
            <w:r>
              <w:t>6</w:t>
            </w:r>
          </w:p>
        </w:tc>
        <w:tc>
          <w:tcPr>
            <w:tcW w:w="256" w:type="pct"/>
          </w:tcPr>
          <w:p w14:paraId="0C5B79B0" w14:textId="77777777" w:rsidR="00D32072" w:rsidRPr="003F48A5" w:rsidRDefault="00D32072" w:rsidP="001B6AEC">
            <w:pPr>
              <w:jc w:val="center"/>
            </w:pPr>
            <w:r>
              <w:t>An</w:t>
            </w:r>
          </w:p>
        </w:tc>
        <w:tc>
          <w:tcPr>
            <w:tcW w:w="253" w:type="pct"/>
          </w:tcPr>
          <w:p w14:paraId="2C5805F1" w14:textId="77777777" w:rsidR="00D32072" w:rsidRPr="003F48A5" w:rsidRDefault="00D32072" w:rsidP="001B6AEC">
            <w:pPr>
              <w:jc w:val="center"/>
            </w:pPr>
            <w:r>
              <w:t>12</w:t>
            </w:r>
          </w:p>
        </w:tc>
      </w:tr>
      <w:tr w:rsidR="00D32072" w:rsidRPr="003F48A5" w14:paraId="3DFA802B" w14:textId="77777777" w:rsidTr="00317E5D">
        <w:trPr>
          <w:trHeight w:val="283"/>
        </w:trPr>
        <w:tc>
          <w:tcPr>
            <w:tcW w:w="272" w:type="pct"/>
          </w:tcPr>
          <w:p w14:paraId="472BC3B5" w14:textId="77777777" w:rsidR="00D32072" w:rsidRPr="003F48A5" w:rsidRDefault="00D32072" w:rsidP="001B6AEC">
            <w:pPr>
              <w:jc w:val="center"/>
            </w:pPr>
          </w:p>
        </w:tc>
        <w:tc>
          <w:tcPr>
            <w:tcW w:w="189" w:type="pct"/>
          </w:tcPr>
          <w:p w14:paraId="74FFDEFA" w14:textId="77777777" w:rsidR="00D32072" w:rsidRPr="003F48A5" w:rsidRDefault="00D32072" w:rsidP="001B6AEC">
            <w:pPr>
              <w:jc w:val="center"/>
            </w:pPr>
            <w:r w:rsidRPr="003F48A5">
              <w:t>b.</w:t>
            </w:r>
          </w:p>
        </w:tc>
        <w:tc>
          <w:tcPr>
            <w:tcW w:w="3711" w:type="pct"/>
          </w:tcPr>
          <w:p w14:paraId="171A1010" w14:textId="77777777" w:rsidR="00D32072" w:rsidRPr="00A814F9" w:rsidRDefault="00D32072" w:rsidP="001B6AEC">
            <w:pPr>
              <w:rPr>
                <w:bCs/>
                <w:highlight w:val="yellow"/>
              </w:rPr>
            </w:pPr>
            <w:r>
              <w:rPr>
                <w:bCs/>
                <w:lang w:val="en-IN"/>
              </w:rPr>
              <w:t>Summarize</w:t>
            </w:r>
            <w:r w:rsidRPr="004F7F8D">
              <w:rPr>
                <w:bCs/>
                <w:lang w:val="en-IN"/>
              </w:rPr>
              <w:t xml:space="preserve"> the </w:t>
            </w:r>
            <w:r>
              <w:rPr>
                <w:bCs/>
                <w:lang w:val="en-IN"/>
              </w:rPr>
              <w:t xml:space="preserve">different </w:t>
            </w:r>
            <w:r w:rsidRPr="004F7F8D">
              <w:rPr>
                <w:bCs/>
                <w:lang w:val="en-IN"/>
              </w:rPr>
              <w:t>methods of precipitation.</w:t>
            </w:r>
          </w:p>
        </w:tc>
        <w:tc>
          <w:tcPr>
            <w:tcW w:w="319" w:type="pct"/>
          </w:tcPr>
          <w:p w14:paraId="5DE6F760" w14:textId="77777777" w:rsidR="00D32072" w:rsidRPr="003F48A5" w:rsidRDefault="00D32072" w:rsidP="001B6AEC">
            <w:pPr>
              <w:jc w:val="center"/>
            </w:pPr>
            <w:r w:rsidRPr="003F48A5">
              <w:t>CO</w:t>
            </w:r>
            <w:r>
              <w:t>6</w:t>
            </w:r>
          </w:p>
        </w:tc>
        <w:tc>
          <w:tcPr>
            <w:tcW w:w="256" w:type="pct"/>
          </w:tcPr>
          <w:p w14:paraId="00ACF53F" w14:textId="77777777" w:rsidR="00D32072" w:rsidRPr="003F48A5" w:rsidRDefault="00D32072" w:rsidP="001B6AEC">
            <w:pPr>
              <w:jc w:val="center"/>
            </w:pPr>
            <w:r>
              <w:t>U</w:t>
            </w:r>
          </w:p>
        </w:tc>
        <w:tc>
          <w:tcPr>
            <w:tcW w:w="253" w:type="pct"/>
          </w:tcPr>
          <w:p w14:paraId="06491D6D" w14:textId="77777777" w:rsidR="00D32072" w:rsidRPr="003F48A5" w:rsidRDefault="00D32072" w:rsidP="001B6AEC">
            <w:pPr>
              <w:jc w:val="center"/>
            </w:pPr>
            <w:r>
              <w:t>8</w:t>
            </w:r>
          </w:p>
        </w:tc>
      </w:tr>
      <w:tr w:rsidR="00D32072" w:rsidRPr="003F48A5" w14:paraId="6692771A" w14:textId="77777777" w:rsidTr="00473111">
        <w:trPr>
          <w:trHeight w:val="397"/>
        </w:trPr>
        <w:tc>
          <w:tcPr>
            <w:tcW w:w="5000" w:type="pct"/>
            <w:gridSpan w:val="6"/>
            <w:vAlign w:val="center"/>
          </w:tcPr>
          <w:p w14:paraId="4E13BEFB" w14:textId="77777777" w:rsidR="00D32072" w:rsidRPr="003F48A5" w:rsidRDefault="00D32072" w:rsidP="001B6AEC">
            <w:pPr>
              <w:jc w:val="center"/>
            </w:pPr>
            <w:r w:rsidRPr="003F48A5">
              <w:rPr>
                <w:b/>
                <w:bCs/>
              </w:rPr>
              <w:t>COMPULSORY QUESTION</w:t>
            </w:r>
          </w:p>
        </w:tc>
      </w:tr>
      <w:tr w:rsidR="00D32072" w:rsidRPr="003F48A5" w14:paraId="47B5CBD8" w14:textId="77777777" w:rsidTr="00317E5D">
        <w:trPr>
          <w:trHeight w:val="283"/>
        </w:trPr>
        <w:tc>
          <w:tcPr>
            <w:tcW w:w="272" w:type="pct"/>
          </w:tcPr>
          <w:p w14:paraId="1BF00B12" w14:textId="77777777" w:rsidR="00D32072" w:rsidRPr="003F48A5" w:rsidRDefault="00D32072" w:rsidP="001B6AEC">
            <w:pPr>
              <w:jc w:val="center"/>
            </w:pPr>
            <w:r w:rsidRPr="003F48A5">
              <w:lastRenderedPageBreak/>
              <w:t>9.</w:t>
            </w:r>
          </w:p>
        </w:tc>
        <w:tc>
          <w:tcPr>
            <w:tcW w:w="189" w:type="pct"/>
          </w:tcPr>
          <w:p w14:paraId="62E57738" w14:textId="77777777" w:rsidR="00D32072" w:rsidRPr="003F48A5" w:rsidRDefault="00D32072" w:rsidP="001B6AEC">
            <w:pPr>
              <w:jc w:val="center"/>
            </w:pPr>
            <w:r w:rsidRPr="003F48A5">
              <w:t>a.</w:t>
            </w:r>
          </w:p>
        </w:tc>
        <w:tc>
          <w:tcPr>
            <w:tcW w:w="3711" w:type="pct"/>
          </w:tcPr>
          <w:p w14:paraId="181B9CB4" w14:textId="77777777" w:rsidR="00D32072" w:rsidRPr="003F48A5" w:rsidRDefault="00D32072" w:rsidP="001B6AEC">
            <w:r>
              <w:t>E</w:t>
            </w:r>
            <w:r w:rsidRPr="00130BB0">
              <w:t>xplain the working principle and processing of fermented products in a spray dryer.</w:t>
            </w:r>
          </w:p>
        </w:tc>
        <w:tc>
          <w:tcPr>
            <w:tcW w:w="319" w:type="pct"/>
          </w:tcPr>
          <w:p w14:paraId="76575471" w14:textId="77777777" w:rsidR="00D32072" w:rsidRPr="003F48A5" w:rsidRDefault="00D32072" w:rsidP="001B6AEC">
            <w:pPr>
              <w:jc w:val="center"/>
            </w:pPr>
            <w:r w:rsidRPr="003F48A5">
              <w:t>CO</w:t>
            </w:r>
            <w:r>
              <w:t>6</w:t>
            </w:r>
          </w:p>
        </w:tc>
        <w:tc>
          <w:tcPr>
            <w:tcW w:w="256" w:type="pct"/>
          </w:tcPr>
          <w:p w14:paraId="0F4F75F4" w14:textId="77777777" w:rsidR="00D32072" w:rsidRPr="003F48A5" w:rsidRDefault="00D32072" w:rsidP="001B6AEC">
            <w:pPr>
              <w:jc w:val="center"/>
            </w:pPr>
            <w:r>
              <w:t>An</w:t>
            </w:r>
          </w:p>
        </w:tc>
        <w:tc>
          <w:tcPr>
            <w:tcW w:w="253" w:type="pct"/>
          </w:tcPr>
          <w:p w14:paraId="766CD1B4" w14:textId="77777777" w:rsidR="00D32072" w:rsidRPr="003F48A5" w:rsidRDefault="00D32072" w:rsidP="001B6AEC">
            <w:pPr>
              <w:jc w:val="center"/>
            </w:pPr>
            <w:r>
              <w:t>12</w:t>
            </w:r>
          </w:p>
        </w:tc>
      </w:tr>
      <w:tr w:rsidR="00D32072" w:rsidRPr="003F48A5" w14:paraId="4B5271A3" w14:textId="77777777" w:rsidTr="00317E5D">
        <w:trPr>
          <w:trHeight w:val="283"/>
        </w:trPr>
        <w:tc>
          <w:tcPr>
            <w:tcW w:w="272" w:type="pct"/>
          </w:tcPr>
          <w:p w14:paraId="2459F536" w14:textId="77777777" w:rsidR="00D32072" w:rsidRPr="003F48A5" w:rsidRDefault="00D32072" w:rsidP="001B6AEC">
            <w:pPr>
              <w:jc w:val="center"/>
            </w:pPr>
          </w:p>
        </w:tc>
        <w:tc>
          <w:tcPr>
            <w:tcW w:w="189" w:type="pct"/>
          </w:tcPr>
          <w:p w14:paraId="2A20E6FE" w14:textId="77777777" w:rsidR="00D32072" w:rsidRPr="003F48A5" w:rsidRDefault="00D32072" w:rsidP="001B6AEC">
            <w:pPr>
              <w:jc w:val="center"/>
            </w:pPr>
            <w:r w:rsidRPr="003F48A5">
              <w:t>b.</w:t>
            </w:r>
          </w:p>
        </w:tc>
        <w:tc>
          <w:tcPr>
            <w:tcW w:w="3711" w:type="pct"/>
          </w:tcPr>
          <w:p w14:paraId="4B4A77F6" w14:textId="77777777" w:rsidR="00D32072" w:rsidRPr="003F48A5" w:rsidRDefault="00D32072" w:rsidP="001B6AEC">
            <w:pPr>
              <w:rPr>
                <w:bCs/>
              </w:rPr>
            </w:pPr>
            <w:r w:rsidRPr="00130BB0">
              <w:t>Write short notes on lyophilization.</w:t>
            </w:r>
          </w:p>
        </w:tc>
        <w:tc>
          <w:tcPr>
            <w:tcW w:w="319" w:type="pct"/>
          </w:tcPr>
          <w:p w14:paraId="02E90278" w14:textId="77777777" w:rsidR="00D32072" w:rsidRPr="003F48A5" w:rsidRDefault="00D32072" w:rsidP="001B6AEC">
            <w:pPr>
              <w:jc w:val="center"/>
            </w:pPr>
            <w:r w:rsidRPr="003F48A5">
              <w:t>CO</w:t>
            </w:r>
            <w:r>
              <w:t>6</w:t>
            </w:r>
          </w:p>
        </w:tc>
        <w:tc>
          <w:tcPr>
            <w:tcW w:w="256" w:type="pct"/>
          </w:tcPr>
          <w:p w14:paraId="401070DD" w14:textId="77777777" w:rsidR="00D32072" w:rsidRPr="003F48A5" w:rsidRDefault="00D32072" w:rsidP="001B6AEC">
            <w:pPr>
              <w:jc w:val="center"/>
            </w:pPr>
            <w:r>
              <w:t>A</w:t>
            </w:r>
          </w:p>
        </w:tc>
        <w:tc>
          <w:tcPr>
            <w:tcW w:w="253" w:type="pct"/>
          </w:tcPr>
          <w:p w14:paraId="51C69BC3" w14:textId="77777777" w:rsidR="00D32072" w:rsidRPr="003F48A5" w:rsidRDefault="00D32072" w:rsidP="001B6AEC">
            <w:pPr>
              <w:jc w:val="center"/>
            </w:pPr>
            <w:r>
              <w:t>8</w:t>
            </w:r>
          </w:p>
        </w:tc>
      </w:tr>
    </w:tbl>
    <w:p w14:paraId="34DE6656"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32072" w14:paraId="2476415A" w14:textId="77777777" w:rsidTr="00FF17E0">
        <w:tc>
          <w:tcPr>
            <w:tcW w:w="632" w:type="dxa"/>
          </w:tcPr>
          <w:p w14:paraId="5308CF34" w14:textId="77777777" w:rsidR="00D32072" w:rsidRPr="00930ED1" w:rsidRDefault="00D32072" w:rsidP="00FA7076">
            <w:pPr>
              <w:jc w:val="center"/>
              <w:rPr>
                <w:sz w:val="22"/>
                <w:szCs w:val="22"/>
              </w:rPr>
            </w:pPr>
          </w:p>
        </w:tc>
        <w:tc>
          <w:tcPr>
            <w:tcW w:w="9858" w:type="dxa"/>
          </w:tcPr>
          <w:p w14:paraId="1401CF31" w14:textId="77777777" w:rsidR="00D32072" w:rsidRPr="00930ED1" w:rsidRDefault="00D32072" w:rsidP="00FA7076">
            <w:pPr>
              <w:jc w:val="center"/>
              <w:rPr>
                <w:b/>
                <w:sz w:val="22"/>
                <w:szCs w:val="22"/>
              </w:rPr>
            </w:pPr>
            <w:r w:rsidRPr="00930ED1">
              <w:rPr>
                <w:b/>
                <w:sz w:val="22"/>
                <w:szCs w:val="22"/>
              </w:rPr>
              <w:t>COURSE OUTCOMES</w:t>
            </w:r>
          </w:p>
        </w:tc>
      </w:tr>
      <w:tr w:rsidR="00D32072" w14:paraId="1CE1C34E" w14:textId="77777777" w:rsidTr="00FF17E0">
        <w:tc>
          <w:tcPr>
            <w:tcW w:w="632" w:type="dxa"/>
          </w:tcPr>
          <w:p w14:paraId="67B5D629" w14:textId="77777777" w:rsidR="00D32072" w:rsidRPr="00930ED1" w:rsidRDefault="00D32072" w:rsidP="00FF17E0">
            <w:pPr>
              <w:jc w:val="center"/>
              <w:rPr>
                <w:sz w:val="22"/>
                <w:szCs w:val="22"/>
              </w:rPr>
            </w:pPr>
            <w:r w:rsidRPr="00930ED1">
              <w:rPr>
                <w:sz w:val="22"/>
                <w:szCs w:val="22"/>
              </w:rPr>
              <w:t>CO1</w:t>
            </w:r>
          </w:p>
        </w:tc>
        <w:tc>
          <w:tcPr>
            <w:tcW w:w="9858" w:type="dxa"/>
          </w:tcPr>
          <w:p w14:paraId="45E5D323" w14:textId="77777777" w:rsidR="00D32072" w:rsidRPr="00930ED1" w:rsidRDefault="00D32072" w:rsidP="00FF17E0">
            <w:pPr>
              <w:jc w:val="both"/>
              <w:rPr>
                <w:sz w:val="22"/>
                <w:szCs w:val="22"/>
              </w:rPr>
            </w:pPr>
            <w:r w:rsidRPr="007B4686">
              <w:t xml:space="preserve">Identify the beneficial and spoilage microorganisms associated with foods. </w:t>
            </w:r>
          </w:p>
        </w:tc>
      </w:tr>
      <w:tr w:rsidR="00D32072" w14:paraId="732E9382" w14:textId="77777777" w:rsidTr="00FF17E0">
        <w:tc>
          <w:tcPr>
            <w:tcW w:w="632" w:type="dxa"/>
          </w:tcPr>
          <w:p w14:paraId="1C0E35CB" w14:textId="77777777" w:rsidR="00D32072" w:rsidRPr="00930ED1" w:rsidRDefault="00D32072" w:rsidP="00FF17E0">
            <w:pPr>
              <w:jc w:val="center"/>
              <w:rPr>
                <w:sz w:val="22"/>
                <w:szCs w:val="22"/>
              </w:rPr>
            </w:pPr>
            <w:r w:rsidRPr="00930ED1">
              <w:rPr>
                <w:sz w:val="22"/>
                <w:szCs w:val="22"/>
              </w:rPr>
              <w:t>CO2</w:t>
            </w:r>
          </w:p>
        </w:tc>
        <w:tc>
          <w:tcPr>
            <w:tcW w:w="9858" w:type="dxa"/>
          </w:tcPr>
          <w:p w14:paraId="683277E6" w14:textId="77777777" w:rsidR="00D32072" w:rsidRPr="00930ED1" w:rsidRDefault="00D32072" w:rsidP="00FF17E0">
            <w:pPr>
              <w:jc w:val="both"/>
              <w:rPr>
                <w:sz w:val="22"/>
                <w:szCs w:val="22"/>
              </w:rPr>
            </w:pPr>
            <w:r w:rsidRPr="007B4686">
              <w:t>Understand the role of microorganisms in water and food commodities.</w:t>
            </w:r>
          </w:p>
        </w:tc>
      </w:tr>
      <w:tr w:rsidR="00D32072" w14:paraId="205884B5" w14:textId="77777777" w:rsidTr="00FF17E0">
        <w:tc>
          <w:tcPr>
            <w:tcW w:w="632" w:type="dxa"/>
          </w:tcPr>
          <w:p w14:paraId="5CDDE413" w14:textId="77777777" w:rsidR="00D32072" w:rsidRPr="00930ED1" w:rsidRDefault="00D32072" w:rsidP="00FF17E0">
            <w:pPr>
              <w:jc w:val="center"/>
              <w:rPr>
                <w:sz w:val="22"/>
                <w:szCs w:val="22"/>
              </w:rPr>
            </w:pPr>
            <w:r w:rsidRPr="00930ED1">
              <w:rPr>
                <w:sz w:val="22"/>
                <w:szCs w:val="22"/>
              </w:rPr>
              <w:t>CO3</w:t>
            </w:r>
          </w:p>
        </w:tc>
        <w:tc>
          <w:tcPr>
            <w:tcW w:w="9858" w:type="dxa"/>
          </w:tcPr>
          <w:p w14:paraId="4783A4DD" w14:textId="77777777" w:rsidR="00D32072" w:rsidRPr="00930ED1" w:rsidRDefault="00D32072" w:rsidP="00FF17E0">
            <w:pPr>
              <w:jc w:val="both"/>
              <w:rPr>
                <w:sz w:val="22"/>
                <w:szCs w:val="22"/>
              </w:rPr>
            </w:pPr>
            <w:r w:rsidRPr="007B4686">
              <w:t>Examine the role of causative agents and pathogenesis of disease-causing food-borne pathogens and  their toxins.</w:t>
            </w:r>
          </w:p>
        </w:tc>
      </w:tr>
      <w:tr w:rsidR="00D32072" w14:paraId="5D3DF44D" w14:textId="77777777" w:rsidTr="00FF17E0">
        <w:tc>
          <w:tcPr>
            <w:tcW w:w="632" w:type="dxa"/>
          </w:tcPr>
          <w:p w14:paraId="7EE7E619" w14:textId="77777777" w:rsidR="00D32072" w:rsidRPr="00930ED1" w:rsidRDefault="00D32072" w:rsidP="00FF17E0">
            <w:pPr>
              <w:jc w:val="center"/>
              <w:rPr>
                <w:sz w:val="22"/>
                <w:szCs w:val="22"/>
              </w:rPr>
            </w:pPr>
            <w:r w:rsidRPr="00930ED1">
              <w:rPr>
                <w:sz w:val="22"/>
                <w:szCs w:val="22"/>
              </w:rPr>
              <w:t>CO4</w:t>
            </w:r>
          </w:p>
        </w:tc>
        <w:tc>
          <w:tcPr>
            <w:tcW w:w="9858" w:type="dxa"/>
          </w:tcPr>
          <w:p w14:paraId="21733ED3" w14:textId="77777777" w:rsidR="00D32072" w:rsidRPr="00930ED1" w:rsidRDefault="00D32072" w:rsidP="00FF17E0">
            <w:pPr>
              <w:jc w:val="both"/>
              <w:rPr>
                <w:sz w:val="22"/>
                <w:szCs w:val="22"/>
              </w:rPr>
            </w:pPr>
            <w:r w:rsidRPr="007B4686">
              <w:t>Illustrate the media formulation, sterilization and culture conditions for the development of suitable  strain for industrial fermentation.</w:t>
            </w:r>
          </w:p>
        </w:tc>
      </w:tr>
      <w:tr w:rsidR="00D32072" w14:paraId="0085087D" w14:textId="77777777" w:rsidTr="00FF17E0">
        <w:tc>
          <w:tcPr>
            <w:tcW w:w="632" w:type="dxa"/>
          </w:tcPr>
          <w:p w14:paraId="2CD20B09" w14:textId="77777777" w:rsidR="00D32072" w:rsidRPr="00930ED1" w:rsidRDefault="00D32072" w:rsidP="00FF17E0">
            <w:pPr>
              <w:jc w:val="center"/>
              <w:rPr>
                <w:sz w:val="22"/>
                <w:szCs w:val="22"/>
              </w:rPr>
            </w:pPr>
            <w:r w:rsidRPr="00930ED1">
              <w:rPr>
                <w:sz w:val="22"/>
                <w:szCs w:val="22"/>
              </w:rPr>
              <w:t>CO5</w:t>
            </w:r>
          </w:p>
        </w:tc>
        <w:tc>
          <w:tcPr>
            <w:tcW w:w="9858" w:type="dxa"/>
          </w:tcPr>
          <w:p w14:paraId="10FE22AD" w14:textId="77777777" w:rsidR="00D32072" w:rsidRPr="00930ED1" w:rsidRDefault="00D32072" w:rsidP="00FF17E0">
            <w:pPr>
              <w:jc w:val="both"/>
              <w:rPr>
                <w:sz w:val="22"/>
                <w:szCs w:val="22"/>
              </w:rPr>
            </w:pPr>
            <w:r w:rsidRPr="007B4686">
              <w:t>Evaluate the industrial production of organic acids, amino acids, Vitamins, and Polysaccharides.</w:t>
            </w:r>
          </w:p>
        </w:tc>
      </w:tr>
      <w:tr w:rsidR="00D32072" w14:paraId="6217390B" w14:textId="77777777" w:rsidTr="00FF17E0">
        <w:tc>
          <w:tcPr>
            <w:tcW w:w="632" w:type="dxa"/>
          </w:tcPr>
          <w:p w14:paraId="0AA35B63" w14:textId="77777777" w:rsidR="00D32072" w:rsidRPr="00930ED1" w:rsidRDefault="00D32072" w:rsidP="00FF17E0">
            <w:pPr>
              <w:jc w:val="center"/>
              <w:rPr>
                <w:sz w:val="22"/>
                <w:szCs w:val="22"/>
              </w:rPr>
            </w:pPr>
            <w:r w:rsidRPr="00930ED1">
              <w:rPr>
                <w:sz w:val="22"/>
                <w:szCs w:val="22"/>
              </w:rPr>
              <w:t>CO6</w:t>
            </w:r>
          </w:p>
        </w:tc>
        <w:tc>
          <w:tcPr>
            <w:tcW w:w="9858" w:type="dxa"/>
          </w:tcPr>
          <w:p w14:paraId="37F58C61" w14:textId="77777777" w:rsidR="00D32072" w:rsidRPr="00930ED1" w:rsidRDefault="00D32072" w:rsidP="00FF17E0">
            <w:pPr>
              <w:jc w:val="both"/>
              <w:rPr>
                <w:sz w:val="22"/>
                <w:szCs w:val="22"/>
              </w:rPr>
            </w:pPr>
            <w:r w:rsidRPr="007B4686">
              <w:t>Comprehend the techniques and underlying principle of downstream processing.</w:t>
            </w:r>
          </w:p>
        </w:tc>
      </w:tr>
    </w:tbl>
    <w:p w14:paraId="2FF44E63"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4509139D" w14:textId="77777777" w:rsidTr="00CA4F97">
        <w:trPr>
          <w:jc w:val="center"/>
        </w:trPr>
        <w:tc>
          <w:tcPr>
            <w:tcW w:w="6385" w:type="dxa"/>
            <w:gridSpan w:val="8"/>
          </w:tcPr>
          <w:p w14:paraId="4A6FFB50"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46B9CC60" w14:textId="77777777" w:rsidTr="00CA4F97">
        <w:trPr>
          <w:jc w:val="center"/>
        </w:trPr>
        <w:tc>
          <w:tcPr>
            <w:tcW w:w="1140" w:type="dxa"/>
          </w:tcPr>
          <w:p w14:paraId="084248ED"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1F46C3C" w14:textId="77777777" w:rsidR="00D32072" w:rsidRPr="00CC7F9A" w:rsidRDefault="00D32072" w:rsidP="00D54806">
            <w:pPr>
              <w:jc w:val="center"/>
              <w:rPr>
                <w:b/>
                <w:sz w:val="22"/>
                <w:szCs w:val="22"/>
              </w:rPr>
            </w:pPr>
            <w:r w:rsidRPr="00CC7F9A">
              <w:rPr>
                <w:b/>
                <w:sz w:val="22"/>
                <w:szCs w:val="22"/>
              </w:rPr>
              <w:t>R</w:t>
            </w:r>
          </w:p>
        </w:tc>
        <w:tc>
          <w:tcPr>
            <w:tcW w:w="708" w:type="dxa"/>
          </w:tcPr>
          <w:p w14:paraId="48E92638" w14:textId="77777777" w:rsidR="00D32072" w:rsidRPr="00CC7F9A" w:rsidRDefault="00D32072" w:rsidP="00D54806">
            <w:pPr>
              <w:jc w:val="center"/>
              <w:rPr>
                <w:b/>
                <w:sz w:val="22"/>
                <w:szCs w:val="22"/>
              </w:rPr>
            </w:pPr>
            <w:r w:rsidRPr="00CC7F9A">
              <w:rPr>
                <w:b/>
                <w:sz w:val="22"/>
                <w:szCs w:val="22"/>
              </w:rPr>
              <w:t>U</w:t>
            </w:r>
          </w:p>
        </w:tc>
        <w:tc>
          <w:tcPr>
            <w:tcW w:w="709" w:type="dxa"/>
          </w:tcPr>
          <w:p w14:paraId="336C05E4" w14:textId="77777777" w:rsidR="00D32072" w:rsidRPr="00CC7F9A" w:rsidRDefault="00D32072" w:rsidP="00D54806">
            <w:pPr>
              <w:jc w:val="center"/>
              <w:rPr>
                <w:b/>
                <w:sz w:val="22"/>
                <w:szCs w:val="22"/>
              </w:rPr>
            </w:pPr>
            <w:r w:rsidRPr="00CC7F9A">
              <w:rPr>
                <w:b/>
                <w:sz w:val="22"/>
                <w:szCs w:val="22"/>
              </w:rPr>
              <w:t>A</w:t>
            </w:r>
          </w:p>
        </w:tc>
        <w:tc>
          <w:tcPr>
            <w:tcW w:w="709" w:type="dxa"/>
          </w:tcPr>
          <w:p w14:paraId="522AC39C" w14:textId="77777777" w:rsidR="00D32072" w:rsidRPr="00CC7F9A" w:rsidRDefault="00D32072" w:rsidP="00D54806">
            <w:pPr>
              <w:jc w:val="center"/>
              <w:rPr>
                <w:b/>
                <w:sz w:val="22"/>
                <w:szCs w:val="22"/>
              </w:rPr>
            </w:pPr>
            <w:r w:rsidRPr="00CC7F9A">
              <w:rPr>
                <w:b/>
                <w:sz w:val="22"/>
                <w:szCs w:val="22"/>
              </w:rPr>
              <w:t>An</w:t>
            </w:r>
          </w:p>
        </w:tc>
        <w:tc>
          <w:tcPr>
            <w:tcW w:w="709" w:type="dxa"/>
          </w:tcPr>
          <w:p w14:paraId="4D9F11F6" w14:textId="77777777" w:rsidR="00D32072" w:rsidRPr="00CC7F9A" w:rsidRDefault="00D32072" w:rsidP="00D54806">
            <w:pPr>
              <w:jc w:val="center"/>
              <w:rPr>
                <w:b/>
                <w:sz w:val="22"/>
                <w:szCs w:val="22"/>
              </w:rPr>
            </w:pPr>
            <w:r w:rsidRPr="00CC7F9A">
              <w:rPr>
                <w:b/>
                <w:sz w:val="22"/>
                <w:szCs w:val="22"/>
              </w:rPr>
              <w:t>E</w:t>
            </w:r>
          </w:p>
        </w:tc>
        <w:tc>
          <w:tcPr>
            <w:tcW w:w="708" w:type="dxa"/>
          </w:tcPr>
          <w:p w14:paraId="6A80DF7C" w14:textId="77777777" w:rsidR="00D32072" w:rsidRPr="00CC7F9A" w:rsidRDefault="00D32072" w:rsidP="00D54806">
            <w:pPr>
              <w:jc w:val="center"/>
              <w:rPr>
                <w:b/>
                <w:sz w:val="22"/>
                <w:szCs w:val="22"/>
              </w:rPr>
            </w:pPr>
            <w:r w:rsidRPr="00CC7F9A">
              <w:rPr>
                <w:b/>
                <w:sz w:val="22"/>
                <w:szCs w:val="22"/>
              </w:rPr>
              <w:t>C</w:t>
            </w:r>
          </w:p>
        </w:tc>
        <w:tc>
          <w:tcPr>
            <w:tcW w:w="993" w:type="dxa"/>
          </w:tcPr>
          <w:p w14:paraId="6D0A7F12" w14:textId="77777777" w:rsidR="00D32072" w:rsidRPr="00CC7F9A" w:rsidRDefault="00D32072" w:rsidP="00D54806">
            <w:pPr>
              <w:jc w:val="center"/>
              <w:rPr>
                <w:b/>
                <w:sz w:val="22"/>
                <w:szCs w:val="22"/>
              </w:rPr>
            </w:pPr>
            <w:r w:rsidRPr="00CC7F9A">
              <w:rPr>
                <w:b/>
                <w:sz w:val="22"/>
                <w:szCs w:val="22"/>
              </w:rPr>
              <w:t>Total</w:t>
            </w:r>
          </w:p>
        </w:tc>
      </w:tr>
      <w:tr w:rsidR="00D32072" w14:paraId="07D8567E" w14:textId="77777777" w:rsidTr="005E62B1">
        <w:trPr>
          <w:jc w:val="center"/>
        </w:trPr>
        <w:tc>
          <w:tcPr>
            <w:tcW w:w="1140" w:type="dxa"/>
          </w:tcPr>
          <w:p w14:paraId="60E25C02" w14:textId="77777777" w:rsidR="00D32072" w:rsidRPr="00CC7F9A" w:rsidRDefault="00D32072" w:rsidP="00D54806">
            <w:pPr>
              <w:jc w:val="center"/>
              <w:rPr>
                <w:sz w:val="22"/>
                <w:szCs w:val="22"/>
              </w:rPr>
            </w:pPr>
            <w:r w:rsidRPr="00CC7F9A">
              <w:rPr>
                <w:sz w:val="22"/>
                <w:szCs w:val="22"/>
              </w:rPr>
              <w:t>CO1</w:t>
            </w:r>
          </w:p>
        </w:tc>
        <w:tc>
          <w:tcPr>
            <w:tcW w:w="709" w:type="dxa"/>
          </w:tcPr>
          <w:p w14:paraId="66F0B076" w14:textId="77777777" w:rsidR="00D32072" w:rsidRPr="00CC7F9A" w:rsidRDefault="00D32072" w:rsidP="00882D49">
            <w:pPr>
              <w:tabs>
                <w:tab w:val="center" w:pos="246"/>
              </w:tabs>
              <w:rPr>
                <w:sz w:val="22"/>
                <w:szCs w:val="22"/>
              </w:rPr>
            </w:pPr>
            <w:r>
              <w:rPr>
                <w:sz w:val="22"/>
                <w:szCs w:val="22"/>
              </w:rPr>
              <w:t xml:space="preserve">  10</w:t>
            </w:r>
          </w:p>
        </w:tc>
        <w:tc>
          <w:tcPr>
            <w:tcW w:w="708" w:type="dxa"/>
          </w:tcPr>
          <w:p w14:paraId="3AAE82BF" w14:textId="77777777" w:rsidR="00D32072" w:rsidRPr="00CC7F9A" w:rsidRDefault="00D32072" w:rsidP="005E62B1">
            <w:pPr>
              <w:jc w:val="center"/>
              <w:rPr>
                <w:sz w:val="22"/>
                <w:szCs w:val="22"/>
              </w:rPr>
            </w:pPr>
            <w:r>
              <w:rPr>
                <w:sz w:val="22"/>
                <w:szCs w:val="22"/>
              </w:rPr>
              <w:t>-</w:t>
            </w:r>
          </w:p>
        </w:tc>
        <w:tc>
          <w:tcPr>
            <w:tcW w:w="709" w:type="dxa"/>
          </w:tcPr>
          <w:p w14:paraId="53DAB818" w14:textId="77777777" w:rsidR="00D32072" w:rsidRPr="00CC7F9A" w:rsidRDefault="00D32072" w:rsidP="005E62B1">
            <w:pPr>
              <w:jc w:val="center"/>
              <w:rPr>
                <w:sz w:val="22"/>
                <w:szCs w:val="22"/>
              </w:rPr>
            </w:pPr>
            <w:r>
              <w:rPr>
                <w:sz w:val="22"/>
                <w:szCs w:val="22"/>
              </w:rPr>
              <w:t>-</w:t>
            </w:r>
          </w:p>
        </w:tc>
        <w:tc>
          <w:tcPr>
            <w:tcW w:w="709" w:type="dxa"/>
          </w:tcPr>
          <w:p w14:paraId="08D56157" w14:textId="77777777" w:rsidR="00D32072" w:rsidRPr="00CC7F9A" w:rsidRDefault="00D32072" w:rsidP="005E62B1">
            <w:pPr>
              <w:jc w:val="center"/>
              <w:rPr>
                <w:sz w:val="22"/>
                <w:szCs w:val="22"/>
              </w:rPr>
            </w:pPr>
            <w:r>
              <w:rPr>
                <w:sz w:val="22"/>
                <w:szCs w:val="22"/>
              </w:rPr>
              <w:t>10</w:t>
            </w:r>
          </w:p>
        </w:tc>
        <w:tc>
          <w:tcPr>
            <w:tcW w:w="709" w:type="dxa"/>
          </w:tcPr>
          <w:p w14:paraId="7D03FA4D" w14:textId="77777777" w:rsidR="00D32072" w:rsidRPr="00CC7F9A" w:rsidRDefault="00D32072" w:rsidP="005E62B1">
            <w:pPr>
              <w:jc w:val="center"/>
              <w:rPr>
                <w:sz w:val="22"/>
                <w:szCs w:val="22"/>
              </w:rPr>
            </w:pPr>
            <w:r>
              <w:rPr>
                <w:sz w:val="22"/>
                <w:szCs w:val="22"/>
              </w:rPr>
              <w:t>-</w:t>
            </w:r>
          </w:p>
        </w:tc>
        <w:tc>
          <w:tcPr>
            <w:tcW w:w="708" w:type="dxa"/>
          </w:tcPr>
          <w:p w14:paraId="1CA668EA" w14:textId="77777777" w:rsidR="00D32072" w:rsidRPr="00CC7F9A" w:rsidRDefault="00D32072" w:rsidP="005E62B1">
            <w:pPr>
              <w:jc w:val="center"/>
              <w:rPr>
                <w:sz w:val="22"/>
                <w:szCs w:val="22"/>
              </w:rPr>
            </w:pPr>
            <w:r>
              <w:rPr>
                <w:sz w:val="22"/>
                <w:szCs w:val="22"/>
              </w:rPr>
              <w:t>-</w:t>
            </w:r>
          </w:p>
        </w:tc>
        <w:tc>
          <w:tcPr>
            <w:tcW w:w="993" w:type="dxa"/>
          </w:tcPr>
          <w:p w14:paraId="3713A61C" w14:textId="77777777" w:rsidR="00D32072" w:rsidRPr="00CC7F9A" w:rsidRDefault="00D32072" w:rsidP="005E62B1">
            <w:pPr>
              <w:jc w:val="center"/>
              <w:rPr>
                <w:sz w:val="22"/>
                <w:szCs w:val="22"/>
              </w:rPr>
            </w:pPr>
            <w:r>
              <w:rPr>
                <w:sz w:val="22"/>
                <w:szCs w:val="22"/>
              </w:rPr>
              <w:t>20</w:t>
            </w:r>
          </w:p>
        </w:tc>
      </w:tr>
      <w:tr w:rsidR="00D32072" w14:paraId="6E3A85CB" w14:textId="77777777" w:rsidTr="005E62B1">
        <w:trPr>
          <w:jc w:val="center"/>
        </w:trPr>
        <w:tc>
          <w:tcPr>
            <w:tcW w:w="1140" w:type="dxa"/>
          </w:tcPr>
          <w:p w14:paraId="117ADCD8" w14:textId="77777777" w:rsidR="00D32072" w:rsidRPr="00CC7F9A" w:rsidRDefault="00D32072" w:rsidP="00D54806">
            <w:pPr>
              <w:jc w:val="center"/>
              <w:rPr>
                <w:sz w:val="22"/>
                <w:szCs w:val="22"/>
              </w:rPr>
            </w:pPr>
            <w:r w:rsidRPr="00CC7F9A">
              <w:rPr>
                <w:sz w:val="22"/>
                <w:szCs w:val="22"/>
              </w:rPr>
              <w:t>CO2</w:t>
            </w:r>
          </w:p>
        </w:tc>
        <w:tc>
          <w:tcPr>
            <w:tcW w:w="709" w:type="dxa"/>
          </w:tcPr>
          <w:p w14:paraId="3176FF5F" w14:textId="77777777" w:rsidR="00D32072" w:rsidRPr="00CC7F9A" w:rsidRDefault="00D32072" w:rsidP="005E62B1">
            <w:pPr>
              <w:jc w:val="center"/>
              <w:rPr>
                <w:sz w:val="22"/>
                <w:szCs w:val="22"/>
              </w:rPr>
            </w:pPr>
            <w:r>
              <w:rPr>
                <w:sz w:val="22"/>
                <w:szCs w:val="22"/>
              </w:rPr>
              <w:t>-</w:t>
            </w:r>
          </w:p>
        </w:tc>
        <w:tc>
          <w:tcPr>
            <w:tcW w:w="708" w:type="dxa"/>
          </w:tcPr>
          <w:p w14:paraId="3D2F9C21" w14:textId="77777777" w:rsidR="00D32072" w:rsidRPr="00CC7F9A" w:rsidRDefault="00D32072" w:rsidP="005E62B1">
            <w:pPr>
              <w:jc w:val="center"/>
              <w:rPr>
                <w:sz w:val="22"/>
                <w:szCs w:val="22"/>
              </w:rPr>
            </w:pPr>
            <w:r>
              <w:rPr>
                <w:sz w:val="22"/>
                <w:szCs w:val="22"/>
              </w:rPr>
              <w:t>15</w:t>
            </w:r>
          </w:p>
        </w:tc>
        <w:tc>
          <w:tcPr>
            <w:tcW w:w="709" w:type="dxa"/>
          </w:tcPr>
          <w:p w14:paraId="668575CD" w14:textId="77777777" w:rsidR="00D32072" w:rsidRPr="00CC7F9A" w:rsidRDefault="00D32072" w:rsidP="005E62B1">
            <w:pPr>
              <w:jc w:val="center"/>
              <w:rPr>
                <w:sz w:val="22"/>
                <w:szCs w:val="22"/>
              </w:rPr>
            </w:pPr>
            <w:r>
              <w:rPr>
                <w:sz w:val="22"/>
                <w:szCs w:val="22"/>
              </w:rPr>
              <w:t>-</w:t>
            </w:r>
          </w:p>
        </w:tc>
        <w:tc>
          <w:tcPr>
            <w:tcW w:w="709" w:type="dxa"/>
          </w:tcPr>
          <w:p w14:paraId="2905352E" w14:textId="77777777" w:rsidR="00D32072" w:rsidRPr="00CC7F9A" w:rsidRDefault="00D32072" w:rsidP="005E62B1">
            <w:pPr>
              <w:jc w:val="center"/>
              <w:rPr>
                <w:sz w:val="22"/>
                <w:szCs w:val="22"/>
              </w:rPr>
            </w:pPr>
            <w:r>
              <w:rPr>
                <w:sz w:val="22"/>
                <w:szCs w:val="22"/>
              </w:rPr>
              <w:t>-</w:t>
            </w:r>
          </w:p>
        </w:tc>
        <w:tc>
          <w:tcPr>
            <w:tcW w:w="709" w:type="dxa"/>
          </w:tcPr>
          <w:p w14:paraId="47D5FB47" w14:textId="77777777" w:rsidR="00D32072" w:rsidRPr="00CC7F9A" w:rsidRDefault="00D32072" w:rsidP="005E62B1">
            <w:pPr>
              <w:jc w:val="center"/>
              <w:rPr>
                <w:sz w:val="22"/>
                <w:szCs w:val="22"/>
              </w:rPr>
            </w:pPr>
            <w:r>
              <w:rPr>
                <w:sz w:val="22"/>
                <w:szCs w:val="22"/>
              </w:rPr>
              <w:t>-</w:t>
            </w:r>
          </w:p>
        </w:tc>
        <w:tc>
          <w:tcPr>
            <w:tcW w:w="708" w:type="dxa"/>
          </w:tcPr>
          <w:p w14:paraId="7715BD43" w14:textId="77777777" w:rsidR="00D32072" w:rsidRPr="00CC7F9A" w:rsidRDefault="00D32072" w:rsidP="005E62B1">
            <w:pPr>
              <w:jc w:val="center"/>
              <w:rPr>
                <w:sz w:val="22"/>
                <w:szCs w:val="22"/>
              </w:rPr>
            </w:pPr>
            <w:r>
              <w:rPr>
                <w:sz w:val="22"/>
                <w:szCs w:val="22"/>
              </w:rPr>
              <w:t>-</w:t>
            </w:r>
          </w:p>
        </w:tc>
        <w:tc>
          <w:tcPr>
            <w:tcW w:w="993" w:type="dxa"/>
          </w:tcPr>
          <w:p w14:paraId="180AB7D1" w14:textId="77777777" w:rsidR="00D32072" w:rsidRPr="00CC7F9A" w:rsidRDefault="00D32072" w:rsidP="005E62B1">
            <w:pPr>
              <w:jc w:val="center"/>
              <w:rPr>
                <w:sz w:val="22"/>
                <w:szCs w:val="22"/>
              </w:rPr>
            </w:pPr>
            <w:r>
              <w:rPr>
                <w:sz w:val="22"/>
                <w:szCs w:val="22"/>
              </w:rPr>
              <w:t>15</w:t>
            </w:r>
          </w:p>
        </w:tc>
      </w:tr>
      <w:tr w:rsidR="00D32072" w14:paraId="298FCACA" w14:textId="77777777" w:rsidTr="005E62B1">
        <w:trPr>
          <w:jc w:val="center"/>
        </w:trPr>
        <w:tc>
          <w:tcPr>
            <w:tcW w:w="1140" w:type="dxa"/>
          </w:tcPr>
          <w:p w14:paraId="562BB7C7" w14:textId="77777777" w:rsidR="00D32072" w:rsidRPr="00CC7F9A" w:rsidRDefault="00D32072" w:rsidP="00D54806">
            <w:pPr>
              <w:jc w:val="center"/>
              <w:rPr>
                <w:sz w:val="22"/>
                <w:szCs w:val="22"/>
              </w:rPr>
            </w:pPr>
            <w:r w:rsidRPr="00CC7F9A">
              <w:rPr>
                <w:sz w:val="22"/>
                <w:szCs w:val="22"/>
              </w:rPr>
              <w:t>CO3</w:t>
            </w:r>
          </w:p>
        </w:tc>
        <w:tc>
          <w:tcPr>
            <w:tcW w:w="709" w:type="dxa"/>
          </w:tcPr>
          <w:p w14:paraId="66363105" w14:textId="77777777" w:rsidR="00D32072" w:rsidRPr="00CC7F9A" w:rsidRDefault="00D32072" w:rsidP="005E62B1">
            <w:pPr>
              <w:jc w:val="center"/>
              <w:rPr>
                <w:sz w:val="22"/>
                <w:szCs w:val="22"/>
              </w:rPr>
            </w:pPr>
            <w:r>
              <w:rPr>
                <w:sz w:val="22"/>
                <w:szCs w:val="22"/>
              </w:rPr>
              <w:t>-</w:t>
            </w:r>
          </w:p>
        </w:tc>
        <w:tc>
          <w:tcPr>
            <w:tcW w:w="708" w:type="dxa"/>
          </w:tcPr>
          <w:p w14:paraId="480383F4" w14:textId="77777777" w:rsidR="00D32072" w:rsidRPr="00CC7F9A" w:rsidRDefault="00D32072" w:rsidP="005E62B1">
            <w:pPr>
              <w:jc w:val="center"/>
              <w:rPr>
                <w:sz w:val="22"/>
                <w:szCs w:val="22"/>
              </w:rPr>
            </w:pPr>
            <w:r>
              <w:rPr>
                <w:sz w:val="22"/>
                <w:szCs w:val="22"/>
              </w:rPr>
              <w:t>10</w:t>
            </w:r>
          </w:p>
        </w:tc>
        <w:tc>
          <w:tcPr>
            <w:tcW w:w="709" w:type="dxa"/>
          </w:tcPr>
          <w:p w14:paraId="49E9FA23" w14:textId="77777777" w:rsidR="00D32072" w:rsidRPr="00CC7F9A" w:rsidRDefault="00D32072" w:rsidP="005E62B1">
            <w:pPr>
              <w:jc w:val="center"/>
              <w:rPr>
                <w:sz w:val="22"/>
                <w:szCs w:val="22"/>
              </w:rPr>
            </w:pPr>
            <w:r>
              <w:rPr>
                <w:sz w:val="22"/>
                <w:szCs w:val="22"/>
              </w:rPr>
              <w:t>25</w:t>
            </w:r>
          </w:p>
        </w:tc>
        <w:tc>
          <w:tcPr>
            <w:tcW w:w="709" w:type="dxa"/>
          </w:tcPr>
          <w:p w14:paraId="302DEA08" w14:textId="77777777" w:rsidR="00D32072" w:rsidRPr="00CC7F9A" w:rsidRDefault="00D32072" w:rsidP="005E62B1">
            <w:pPr>
              <w:jc w:val="center"/>
              <w:rPr>
                <w:sz w:val="22"/>
                <w:szCs w:val="22"/>
              </w:rPr>
            </w:pPr>
            <w:r>
              <w:rPr>
                <w:sz w:val="22"/>
                <w:szCs w:val="22"/>
              </w:rPr>
              <w:t>10</w:t>
            </w:r>
          </w:p>
        </w:tc>
        <w:tc>
          <w:tcPr>
            <w:tcW w:w="709" w:type="dxa"/>
          </w:tcPr>
          <w:p w14:paraId="6C77FC29" w14:textId="77777777" w:rsidR="00D32072" w:rsidRPr="00CC7F9A" w:rsidRDefault="00D32072" w:rsidP="005E62B1">
            <w:pPr>
              <w:jc w:val="center"/>
              <w:rPr>
                <w:sz w:val="22"/>
                <w:szCs w:val="22"/>
              </w:rPr>
            </w:pPr>
            <w:r>
              <w:rPr>
                <w:sz w:val="22"/>
                <w:szCs w:val="22"/>
              </w:rPr>
              <w:t>-</w:t>
            </w:r>
          </w:p>
        </w:tc>
        <w:tc>
          <w:tcPr>
            <w:tcW w:w="708" w:type="dxa"/>
          </w:tcPr>
          <w:p w14:paraId="5211A721" w14:textId="77777777" w:rsidR="00D32072" w:rsidRPr="00CC7F9A" w:rsidRDefault="00D32072" w:rsidP="005E62B1">
            <w:pPr>
              <w:jc w:val="center"/>
              <w:rPr>
                <w:sz w:val="22"/>
                <w:szCs w:val="22"/>
              </w:rPr>
            </w:pPr>
            <w:r>
              <w:rPr>
                <w:sz w:val="22"/>
                <w:szCs w:val="22"/>
              </w:rPr>
              <w:t>-</w:t>
            </w:r>
          </w:p>
        </w:tc>
        <w:tc>
          <w:tcPr>
            <w:tcW w:w="993" w:type="dxa"/>
          </w:tcPr>
          <w:p w14:paraId="0A458F1C" w14:textId="77777777" w:rsidR="00D32072" w:rsidRPr="00CC7F9A" w:rsidRDefault="00D32072" w:rsidP="005E62B1">
            <w:pPr>
              <w:jc w:val="center"/>
              <w:rPr>
                <w:sz w:val="22"/>
                <w:szCs w:val="22"/>
              </w:rPr>
            </w:pPr>
            <w:r>
              <w:rPr>
                <w:sz w:val="22"/>
                <w:szCs w:val="22"/>
              </w:rPr>
              <w:t>45</w:t>
            </w:r>
          </w:p>
        </w:tc>
      </w:tr>
      <w:tr w:rsidR="00D32072" w14:paraId="470D7863" w14:textId="77777777" w:rsidTr="005E62B1">
        <w:trPr>
          <w:jc w:val="center"/>
        </w:trPr>
        <w:tc>
          <w:tcPr>
            <w:tcW w:w="1140" w:type="dxa"/>
          </w:tcPr>
          <w:p w14:paraId="0C6361E8" w14:textId="77777777" w:rsidR="00D32072" w:rsidRPr="00CC7F9A" w:rsidRDefault="00D32072" w:rsidP="00D54806">
            <w:pPr>
              <w:jc w:val="center"/>
              <w:rPr>
                <w:sz w:val="22"/>
                <w:szCs w:val="22"/>
              </w:rPr>
            </w:pPr>
            <w:r w:rsidRPr="00CC7F9A">
              <w:rPr>
                <w:sz w:val="22"/>
                <w:szCs w:val="22"/>
              </w:rPr>
              <w:t>CO4</w:t>
            </w:r>
          </w:p>
        </w:tc>
        <w:tc>
          <w:tcPr>
            <w:tcW w:w="709" w:type="dxa"/>
          </w:tcPr>
          <w:p w14:paraId="5BAFAF70" w14:textId="77777777" w:rsidR="00D32072" w:rsidRPr="00CC7F9A" w:rsidRDefault="00D32072" w:rsidP="005E62B1">
            <w:pPr>
              <w:jc w:val="center"/>
              <w:rPr>
                <w:sz w:val="22"/>
                <w:szCs w:val="22"/>
              </w:rPr>
            </w:pPr>
            <w:r>
              <w:rPr>
                <w:sz w:val="22"/>
                <w:szCs w:val="22"/>
              </w:rPr>
              <w:t>-</w:t>
            </w:r>
          </w:p>
        </w:tc>
        <w:tc>
          <w:tcPr>
            <w:tcW w:w="708" w:type="dxa"/>
          </w:tcPr>
          <w:p w14:paraId="7DEA3154" w14:textId="77777777" w:rsidR="00D32072" w:rsidRPr="00CC7F9A" w:rsidRDefault="00D32072" w:rsidP="005E62B1">
            <w:pPr>
              <w:jc w:val="center"/>
              <w:rPr>
                <w:sz w:val="22"/>
                <w:szCs w:val="22"/>
              </w:rPr>
            </w:pPr>
            <w:r>
              <w:rPr>
                <w:sz w:val="22"/>
                <w:szCs w:val="22"/>
              </w:rPr>
              <w:t>18</w:t>
            </w:r>
          </w:p>
        </w:tc>
        <w:tc>
          <w:tcPr>
            <w:tcW w:w="709" w:type="dxa"/>
          </w:tcPr>
          <w:p w14:paraId="1C7354F6" w14:textId="77777777" w:rsidR="00D32072" w:rsidRPr="00CC7F9A" w:rsidRDefault="00D32072" w:rsidP="005E62B1">
            <w:pPr>
              <w:jc w:val="center"/>
              <w:rPr>
                <w:sz w:val="22"/>
                <w:szCs w:val="22"/>
              </w:rPr>
            </w:pPr>
            <w:r>
              <w:rPr>
                <w:sz w:val="22"/>
                <w:szCs w:val="22"/>
              </w:rPr>
              <w:t>10</w:t>
            </w:r>
          </w:p>
        </w:tc>
        <w:tc>
          <w:tcPr>
            <w:tcW w:w="709" w:type="dxa"/>
          </w:tcPr>
          <w:p w14:paraId="0F8F1525" w14:textId="77777777" w:rsidR="00D32072" w:rsidRPr="00CC7F9A" w:rsidRDefault="00D32072" w:rsidP="005E62B1">
            <w:pPr>
              <w:jc w:val="center"/>
              <w:rPr>
                <w:sz w:val="22"/>
                <w:szCs w:val="22"/>
              </w:rPr>
            </w:pPr>
            <w:r>
              <w:rPr>
                <w:sz w:val="22"/>
                <w:szCs w:val="22"/>
              </w:rPr>
              <w:t>12</w:t>
            </w:r>
          </w:p>
        </w:tc>
        <w:tc>
          <w:tcPr>
            <w:tcW w:w="709" w:type="dxa"/>
          </w:tcPr>
          <w:p w14:paraId="7F2AF39F" w14:textId="77777777" w:rsidR="00D32072" w:rsidRPr="00CC7F9A" w:rsidRDefault="00D32072" w:rsidP="005E62B1">
            <w:pPr>
              <w:jc w:val="center"/>
              <w:rPr>
                <w:sz w:val="22"/>
                <w:szCs w:val="22"/>
              </w:rPr>
            </w:pPr>
            <w:r>
              <w:rPr>
                <w:sz w:val="22"/>
                <w:szCs w:val="22"/>
              </w:rPr>
              <w:t>-</w:t>
            </w:r>
          </w:p>
        </w:tc>
        <w:tc>
          <w:tcPr>
            <w:tcW w:w="708" w:type="dxa"/>
          </w:tcPr>
          <w:p w14:paraId="2DD10A08" w14:textId="77777777" w:rsidR="00D32072" w:rsidRPr="00CC7F9A" w:rsidRDefault="00D32072" w:rsidP="005E62B1">
            <w:pPr>
              <w:jc w:val="center"/>
              <w:rPr>
                <w:sz w:val="22"/>
                <w:szCs w:val="22"/>
              </w:rPr>
            </w:pPr>
            <w:r>
              <w:rPr>
                <w:sz w:val="22"/>
                <w:szCs w:val="22"/>
              </w:rPr>
              <w:t>-</w:t>
            </w:r>
          </w:p>
        </w:tc>
        <w:tc>
          <w:tcPr>
            <w:tcW w:w="993" w:type="dxa"/>
          </w:tcPr>
          <w:p w14:paraId="477AA4B4" w14:textId="77777777" w:rsidR="00D32072" w:rsidRPr="00CC7F9A" w:rsidRDefault="00D32072" w:rsidP="005E62B1">
            <w:pPr>
              <w:jc w:val="center"/>
              <w:rPr>
                <w:sz w:val="22"/>
                <w:szCs w:val="22"/>
              </w:rPr>
            </w:pPr>
            <w:r>
              <w:rPr>
                <w:sz w:val="22"/>
                <w:szCs w:val="22"/>
              </w:rPr>
              <w:t>40</w:t>
            </w:r>
          </w:p>
        </w:tc>
      </w:tr>
      <w:tr w:rsidR="00D32072" w14:paraId="52DC25BF" w14:textId="77777777" w:rsidTr="005E62B1">
        <w:trPr>
          <w:jc w:val="center"/>
        </w:trPr>
        <w:tc>
          <w:tcPr>
            <w:tcW w:w="1140" w:type="dxa"/>
          </w:tcPr>
          <w:p w14:paraId="6AD0567D" w14:textId="77777777" w:rsidR="00D32072" w:rsidRPr="00CC7F9A" w:rsidRDefault="00D32072" w:rsidP="00D54806">
            <w:pPr>
              <w:jc w:val="center"/>
              <w:rPr>
                <w:sz w:val="22"/>
                <w:szCs w:val="22"/>
              </w:rPr>
            </w:pPr>
            <w:r w:rsidRPr="00CC7F9A">
              <w:rPr>
                <w:sz w:val="22"/>
                <w:szCs w:val="22"/>
              </w:rPr>
              <w:t>CO5</w:t>
            </w:r>
          </w:p>
        </w:tc>
        <w:tc>
          <w:tcPr>
            <w:tcW w:w="709" w:type="dxa"/>
          </w:tcPr>
          <w:p w14:paraId="5592E229" w14:textId="77777777" w:rsidR="00D32072" w:rsidRPr="00CC7F9A" w:rsidRDefault="00D32072" w:rsidP="005E62B1">
            <w:pPr>
              <w:jc w:val="center"/>
              <w:rPr>
                <w:sz w:val="22"/>
                <w:szCs w:val="22"/>
              </w:rPr>
            </w:pPr>
            <w:r>
              <w:rPr>
                <w:sz w:val="22"/>
                <w:szCs w:val="22"/>
              </w:rPr>
              <w:t>-</w:t>
            </w:r>
          </w:p>
        </w:tc>
        <w:tc>
          <w:tcPr>
            <w:tcW w:w="708" w:type="dxa"/>
          </w:tcPr>
          <w:p w14:paraId="7EFB1655" w14:textId="77777777" w:rsidR="00D32072" w:rsidRPr="00CC7F9A" w:rsidRDefault="00D32072" w:rsidP="005E62B1">
            <w:pPr>
              <w:jc w:val="center"/>
              <w:rPr>
                <w:sz w:val="22"/>
                <w:szCs w:val="22"/>
              </w:rPr>
            </w:pPr>
            <w:r>
              <w:rPr>
                <w:sz w:val="22"/>
                <w:szCs w:val="22"/>
              </w:rPr>
              <w:t>-</w:t>
            </w:r>
          </w:p>
        </w:tc>
        <w:tc>
          <w:tcPr>
            <w:tcW w:w="709" w:type="dxa"/>
          </w:tcPr>
          <w:p w14:paraId="0194BA1C" w14:textId="77777777" w:rsidR="00D32072" w:rsidRPr="00CC7F9A" w:rsidRDefault="00D32072" w:rsidP="005E62B1">
            <w:pPr>
              <w:jc w:val="center"/>
              <w:rPr>
                <w:sz w:val="22"/>
                <w:szCs w:val="22"/>
              </w:rPr>
            </w:pPr>
            <w:r>
              <w:rPr>
                <w:sz w:val="22"/>
                <w:szCs w:val="22"/>
              </w:rPr>
              <w:t>10</w:t>
            </w:r>
          </w:p>
        </w:tc>
        <w:tc>
          <w:tcPr>
            <w:tcW w:w="709" w:type="dxa"/>
          </w:tcPr>
          <w:p w14:paraId="41B48822" w14:textId="77777777" w:rsidR="00D32072" w:rsidRPr="00CC7F9A" w:rsidRDefault="00D32072" w:rsidP="005E62B1">
            <w:pPr>
              <w:jc w:val="center"/>
              <w:rPr>
                <w:sz w:val="22"/>
                <w:szCs w:val="22"/>
              </w:rPr>
            </w:pPr>
            <w:r>
              <w:rPr>
                <w:sz w:val="22"/>
                <w:szCs w:val="22"/>
              </w:rPr>
              <w:t>-</w:t>
            </w:r>
          </w:p>
        </w:tc>
        <w:tc>
          <w:tcPr>
            <w:tcW w:w="709" w:type="dxa"/>
          </w:tcPr>
          <w:p w14:paraId="45D75087" w14:textId="77777777" w:rsidR="00D32072" w:rsidRPr="00CC7F9A" w:rsidRDefault="00D32072" w:rsidP="005E62B1">
            <w:pPr>
              <w:jc w:val="center"/>
              <w:rPr>
                <w:sz w:val="22"/>
                <w:szCs w:val="22"/>
              </w:rPr>
            </w:pPr>
            <w:r>
              <w:rPr>
                <w:sz w:val="22"/>
                <w:szCs w:val="22"/>
              </w:rPr>
              <w:t>10</w:t>
            </w:r>
          </w:p>
        </w:tc>
        <w:tc>
          <w:tcPr>
            <w:tcW w:w="708" w:type="dxa"/>
          </w:tcPr>
          <w:p w14:paraId="7039179E" w14:textId="77777777" w:rsidR="00D32072" w:rsidRPr="00CC7F9A" w:rsidRDefault="00D32072" w:rsidP="005E62B1">
            <w:pPr>
              <w:jc w:val="center"/>
              <w:rPr>
                <w:sz w:val="22"/>
                <w:szCs w:val="22"/>
              </w:rPr>
            </w:pPr>
            <w:r>
              <w:rPr>
                <w:sz w:val="22"/>
                <w:szCs w:val="22"/>
              </w:rPr>
              <w:t>-</w:t>
            </w:r>
          </w:p>
        </w:tc>
        <w:tc>
          <w:tcPr>
            <w:tcW w:w="993" w:type="dxa"/>
          </w:tcPr>
          <w:p w14:paraId="594BFAAA" w14:textId="77777777" w:rsidR="00D32072" w:rsidRPr="00CC7F9A" w:rsidRDefault="00D32072" w:rsidP="005E62B1">
            <w:pPr>
              <w:jc w:val="center"/>
              <w:rPr>
                <w:sz w:val="22"/>
                <w:szCs w:val="22"/>
              </w:rPr>
            </w:pPr>
            <w:r>
              <w:rPr>
                <w:sz w:val="22"/>
                <w:szCs w:val="22"/>
              </w:rPr>
              <w:t>20</w:t>
            </w:r>
          </w:p>
        </w:tc>
      </w:tr>
      <w:tr w:rsidR="00D32072" w14:paraId="02FA216A" w14:textId="77777777" w:rsidTr="005E62B1">
        <w:trPr>
          <w:jc w:val="center"/>
        </w:trPr>
        <w:tc>
          <w:tcPr>
            <w:tcW w:w="1140" w:type="dxa"/>
          </w:tcPr>
          <w:p w14:paraId="62A0EFFE" w14:textId="77777777" w:rsidR="00D32072" w:rsidRPr="00CC7F9A" w:rsidRDefault="00D32072" w:rsidP="00D54806">
            <w:pPr>
              <w:jc w:val="center"/>
              <w:rPr>
                <w:sz w:val="22"/>
                <w:szCs w:val="22"/>
              </w:rPr>
            </w:pPr>
            <w:r w:rsidRPr="00CC7F9A">
              <w:rPr>
                <w:sz w:val="22"/>
                <w:szCs w:val="22"/>
              </w:rPr>
              <w:t>CO6</w:t>
            </w:r>
          </w:p>
        </w:tc>
        <w:tc>
          <w:tcPr>
            <w:tcW w:w="709" w:type="dxa"/>
          </w:tcPr>
          <w:p w14:paraId="5323DAC9" w14:textId="77777777" w:rsidR="00D32072" w:rsidRPr="00CC7F9A" w:rsidRDefault="00D32072" w:rsidP="005E62B1">
            <w:pPr>
              <w:jc w:val="center"/>
              <w:rPr>
                <w:sz w:val="22"/>
                <w:szCs w:val="22"/>
              </w:rPr>
            </w:pPr>
            <w:r>
              <w:rPr>
                <w:sz w:val="22"/>
                <w:szCs w:val="22"/>
              </w:rPr>
              <w:t>-</w:t>
            </w:r>
          </w:p>
        </w:tc>
        <w:tc>
          <w:tcPr>
            <w:tcW w:w="708" w:type="dxa"/>
          </w:tcPr>
          <w:p w14:paraId="218D1FFF" w14:textId="77777777" w:rsidR="00D32072" w:rsidRPr="00CC7F9A" w:rsidRDefault="00D32072" w:rsidP="005E62B1">
            <w:pPr>
              <w:jc w:val="center"/>
              <w:rPr>
                <w:sz w:val="22"/>
                <w:szCs w:val="22"/>
              </w:rPr>
            </w:pPr>
            <w:r>
              <w:rPr>
                <w:sz w:val="22"/>
                <w:szCs w:val="22"/>
              </w:rPr>
              <w:t>8</w:t>
            </w:r>
          </w:p>
        </w:tc>
        <w:tc>
          <w:tcPr>
            <w:tcW w:w="709" w:type="dxa"/>
          </w:tcPr>
          <w:p w14:paraId="3E113E59" w14:textId="77777777" w:rsidR="00D32072" w:rsidRPr="00CC7F9A" w:rsidRDefault="00D32072" w:rsidP="005E62B1">
            <w:pPr>
              <w:jc w:val="center"/>
              <w:rPr>
                <w:sz w:val="22"/>
                <w:szCs w:val="22"/>
              </w:rPr>
            </w:pPr>
            <w:r>
              <w:rPr>
                <w:sz w:val="22"/>
                <w:szCs w:val="22"/>
              </w:rPr>
              <w:t>8</w:t>
            </w:r>
          </w:p>
        </w:tc>
        <w:tc>
          <w:tcPr>
            <w:tcW w:w="709" w:type="dxa"/>
          </w:tcPr>
          <w:p w14:paraId="3691A577" w14:textId="77777777" w:rsidR="00D32072" w:rsidRPr="00CC7F9A" w:rsidRDefault="00D32072" w:rsidP="005E62B1">
            <w:pPr>
              <w:jc w:val="center"/>
              <w:rPr>
                <w:sz w:val="22"/>
                <w:szCs w:val="22"/>
              </w:rPr>
            </w:pPr>
            <w:r>
              <w:rPr>
                <w:sz w:val="22"/>
                <w:szCs w:val="22"/>
              </w:rPr>
              <w:t>22</w:t>
            </w:r>
          </w:p>
        </w:tc>
        <w:tc>
          <w:tcPr>
            <w:tcW w:w="709" w:type="dxa"/>
          </w:tcPr>
          <w:p w14:paraId="0C858480" w14:textId="77777777" w:rsidR="00D32072" w:rsidRPr="00CC7F9A" w:rsidRDefault="00D32072" w:rsidP="005E62B1">
            <w:pPr>
              <w:jc w:val="center"/>
              <w:rPr>
                <w:sz w:val="22"/>
                <w:szCs w:val="22"/>
              </w:rPr>
            </w:pPr>
            <w:r>
              <w:rPr>
                <w:sz w:val="22"/>
                <w:szCs w:val="22"/>
              </w:rPr>
              <w:t>-</w:t>
            </w:r>
          </w:p>
        </w:tc>
        <w:tc>
          <w:tcPr>
            <w:tcW w:w="708" w:type="dxa"/>
          </w:tcPr>
          <w:p w14:paraId="7938D3CD" w14:textId="77777777" w:rsidR="00D32072" w:rsidRPr="00CC7F9A" w:rsidRDefault="00D32072" w:rsidP="005E62B1">
            <w:pPr>
              <w:jc w:val="center"/>
              <w:rPr>
                <w:sz w:val="22"/>
                <w:szCs w:val="22"/>
              </w:rPr>
            </w:pPr>
            <w:r>
              <w:rPr>
                <w:sz w:val="22"/>
                <w:szCs w:val="22"/>
              </w:rPr>
              <w:t>-</w:t>
            </w:r>
          </w:p>
        </w:tc>
        <w:tc>
          <w:tcPr>
            <w:tcW w:w="993" w:type="dxa"/>
          </w:tcPr>
          <w:p w14:paraId="14224D3F" w14:textId="77777777" w:rsidR="00D32072" w:rsidRPr="00CC7F9A" w:rsidRDefault="00D32072" w:rsidP="005E62B1">
            <w:pPr>
              <w:jc w:val="center"/>
              <w:rPr>
                <w:sz w:val="22"/>
                <w:szCs w:val="22"/>
              </w:rPr>
            </w:pPr>
            <w:r>
              <w:rPr>
                <w:sz w:val="22"/>
                <w:szCs w:val="22"/>
              </w:rPr>
              <w:t>40</w:t>
            </w:r>
          </w:p>
        </w:tc>
      </w:tr>
      <w:tr w:rsidR="00D32072" w14:paraId="0DC0785F" w14:textId="77777777" w:rsidTr="00CA4F97">
        <w:trPr>
          <w:jc w:val="center"/>
        </w:trPr>
        <w:tc>
          <w:tcPr>
            <w:tcW w:w="5392" w:type="dxa"/>
            <w:gridSpan w:val="7"/>
          </w:tcPr>
          <w:p w14:paraId="50E08379" w14:textId="77777777" w:rsidR="00D32072" w:rsidRPr="00CC7F9A" w:rsidRDefault="00D32072" w:rsidP="00D54806">
            <w:pPr>
              <w:rPr>
                <w:sz w:val="22"/>
                <w:szCs w:val="22"/>
              </w:rPr>
            </w:pPr>
          </w:p>
        </w:tc>
        <w:tc>
          <w:tcPr>
            <w:tcW w:w="993" w:type="dxa"/>
          </w:tcPr>
          <w:p w14:paraId="502099FE"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2BD698D9" w14:textId="77777777" w:rsidR="00D32072" w:rsidRDefault="00D32072" w:rsidP="00856324"/>
    <w:p w14:paraId="62B2897B" w14:textId="77777777" w:rsidR="00D32072" w:rsidRDefault="00D32072" w:rsidP="00856324"/>
    <w:p w14:paraId="76512CEA" w14:textId="77777777" w:rsidR="00D32072" w:rsidRDefault="00D32072" w:rsidP="00856324"/>
    <w:p w14:paraId="2335092B" w14:textId="77777777" w:rsidR="00D32072" w:rsidRDefault="00D32072" w:rsidP="00D75201"/>
    <w:p w14:paraId="44AD6959" w14:textId="77777777" w:rsidR="00D32072" w:rsidRDefault="00D32072" w:rsidP="00D75201"/>
    <w:p w14:paraId="4BAF540C" w14:textId="77777777" w:rsidR="00D32072" w:rsidRDefault="00D32072" w:rsidP="00D75201"/>
    <w:p w14:paraId="20382C99" w14:textId="77777777" w:rsidR="00D32072" w:rsidRDefault="00D32072" w:rsidP="00D75201"/>
    <w:p w14:paraId="2613B410" w14:textId="77777777" w:rsidR="00D32072" w:rsidRDefault="00D32072" w:rsidP="00D75201"/>
    <w:p w14:paraId="5CEF926B" w14:textId="77777777" w:rsidR="00D32072" w:rsidRDefault="00D32072" w:rsidP="00D75201"/>
    <w:p w14:paraId="6DD0ED15" w14:textId="77777777" w:rsidR="00D32072" w:rsidRDefault="00D32072" w:rsidP="00D75201"/>
    <w:p w14:paraId="03243325" w14:textId="77777777" w:rsidR="00D32072" w:rsidRDefault="00D32072" w:rsidP="00D75201"/>
    <w:p w14:paraId="1ECAD74E" w14:textId="77777777" w:rsidR="00D32072" w:rsidRDefault="00D32072" w:rsidP="00D75201"/>
    <w:p w14:paraId="66B27C0A" w14:textId="77777777" w:rsidR="00D32072" w:rsidRDefault="00D32072" w:rsidP="00D75201"/>
    <w:p w14:paraId="684D7F05" w14:textId="77777777" w:rsidR="00D32072" w:rsidRDefault="00D32072" w:rsidP="00D75201"/>
    <w:p w14:paraId="000ED888" w14:textId="77777777" w:rsidR="00D32072" w:rsidRDefault="00D32072" w:rsidP="00D75201"/>
    <w:p w14:paraId="54959A98" w14:textId="77777777" w:rsidR="00D32072" w:rsidRDefault="00D32072" w:rsidP="00D75201"/>
    <w:p w14:paraId="0A58941D" w14:textId="77777777" w:rsidR="00D32072" w:rsidRDefault="00D32072" w:rsidP="00D75201"/>
    <w:p w14:paraId="0EEB0426" w14:textId="77777777" w:rsidR="00D32072" w:rsidRDefault="00D32072">
      <w:pPr>
        <w:spacing w:after="200" w:line="276" w:lineRule="auto"/>
        <w:rPr>
          <w:rFonts w:ascii="Arial" w:hAnsi="Arial" w:cs="Arial"/>
          <w:bCs/>
          <w:noProof/>
        </w:rPr>
      </w:pPr>
      <w:r>
        <w:rPr>
          <w:rFonts w:ascii="Arial" w:hAnsi="Arial" w:cs="Arial"/>
          <w:bCs/>
          <w:noProof/>
        </w:rPr>
        <w:br w:type="page"/>
      </w:r>
    </w:p>
    <w:p w14:paraId="127CF843" w14:textId="42B75956" w:rsidR="00D32072" w:rsidRPr="002213EA" w:rsidRDefault="00D32072" w:rsidP="002213EA">
      <w:pPr>
        <w:jc w:val="center"/>
        <w:rPr>
          <w:rFonts w:ascii="Arial" w:hAnsi="Arial" w:cs="Arial"/>
          <w:bCs/>
          <w:noProof/>
        </w:rPr>
      </w:pPr>
      <w:r w:rsidRPr="002213EA">
        <w:rPr>
          <w:rFonts w:ascii="Arial" w:hAnsi="Arial" w:cs="Arial"/>
          <w:noProof/>
        </w:rPr>
        <w:lastRenderedPageBreak/>
        <w:drawing>
          <wp:inline distT="0" distB="0" distL="0" distR="0" wp14:anchorId="17EAE878" wp14:editId="29E4F19A">
            <wp:extent cx="5745480" cy="836930"/>
            <wp:effectExtent l="0" t="0" r="7620" b="1270"/>
            <wp:docPr id="1440539837" name="Picture 14405398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F4CCCBF" w14:textId="77777777" w:rsidR="00D32072" w:rsidRPr="002213EA" w:rsidRDefault="00D32072" w:rsidP="002213EA">
      <w:pPr>
        <w:jc w:val="center"/>
        <w:rPr>
          <w:b/>
          <w:bCs/>
        </w:rPr>
      </w:pPr>
    </w:p>
    <w:p w14:paraId="2057B440" w14:textId="77777777" w:rsidR="00D32072" w:rsidRPr="002213EA" w:rsidRDefault="00D32072" w:rsidP="002213EA">
      <w:pPr>
        <w:jc w:val="center"/>
        <w:rPr>
          <w:b/>
          <w:bCs/>
        </w:rPr>
      </w:pPr>
      <w:r w:rsidRPr="002213EA">
        <w:rPr>
          <w:b/>
          <w:bCs/>
        </w:rPr>
        <w:t>END SEMESTER EXAMINATION – NOV / DEC 2024</w:t>
      </w:r>
    </w:p>
    <w:p w14:paraId="5FAAAE33" w14:textId="77777777" w:rsidR="00D32072" w:rsidRPr="002213EA"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D32072" w:rsidRPr="00B93E7C" w14:paraId="48535ABA" w14:textId="77777777" w:rsidTr="00B93E7C">
        <w:trPr>
          <w:trHeight w:val="397"/>
          <w:jc w:val="center"/>
        </w:trPr>
        <w:tc>
          <w:tcPr>
            <w:tcW w:w="1555" w:type="dxa"/>
            <w:vAlign w:val="center"/>
          </w:tcPr>
          <w:p w14:paraId="31E9C826" w14:textId="77777777" w:rsidR="00D32072" w:rsidRPr="00B93E7C" w:rsidRDefault="00D32072" w:rsidP="00D54806">
            <w:pPr>
              <w:pStyle w:val="Title"/>
              <w:jc w:val="left"/>
              <w:rPr>
                <w:b/>
                <w:sz w:val="22"/>
                <w:szCs w:val="22"/>
              </w:rPr>
            </w:pPr>
            <w:r w:rsidRPr="00B93E7C">
              <w:rPr>
                <w:b/>
                <w:sz w:val="22"/>
                <w:szCs w:val="22"/>
              </w:rPr>
              <w:t xml:space="preserve">Course Code      </w:t>
            </w:r>
          </w:p>
        </w:tc>
        <w:tc>
          <w:tcPr>
            <w:tcW w:w="6662" w:type="dxa"/>
            <w:vAlign w:val="center"/>
          </w:tcPr>
          <w:p w14:paraId="70B029AD" w14:textId="77777777" w:rsidR="00D32072" w:rsidRPr="00B93E7C" w:rsidRDefault="00D32072" w:rsidP="00D54806">
            <w:pPr>
              <w:pStyle w:val="Title"/>
              <w:jc w:val="left"/>
              <w:rPr>
                <w:b/>
                <w:sz w:val="22"/>
                <w:szCs w:val="22"/>
              </w:rPr>
            </w:pPr>
            <w:r w:rsidRPr="00B93E7C">
              <w:rPr>
                <w:b/>
                <w:color w:val="000000" w:themeColor="text1"/>
                <w:sz w:val="22"/>
                <w:szCs w:val="22"/>
              </w:rPr>
              <w:t>22FT3003</w:t>
            </w:r>
          </w:p>
        </w:tc>
        <w:tc>
          <w:tcPr>
            <w:tcW w:w="1559" w:type="dxa"/>
            <w:vAlign w:val="center"/>
          </w:tcPr>
          <w:p w14:paraId="313BC3D1" w14:textId="77777777" w:rsidR="00D32072" w:rsidRPr="00B93E7C" w:rsidRDefault="00D32072" w:rsidP="00D54806">
            <w:pPr>
              <w:pStyle w:val="Title"/>
              <w:ind w:left="-468" w:firstLine="468"/>
              <w:jc w:val="left"/>
              <w:rPr>
                <w:sz w:val="22"/>
                <w:szCs w:val="22"/>
              </w:rPr>
            </w:pPr>
            <w:r w:rsidRPr="00B93E7C">
              <w:rPr>
                <w:b/>
                <w:bCs/>
                <w:sz w:val="22"/>
                <w:szCs w:val="22"/>
              </w:rPr>
              <w:t xml:space="preserve">Duration       </w:t>
            </w:r>
          </w:p>
        </w:tc>
        <w:tc>
          <w:tcPr>
            <w:tcW w:w="709" w:type="dxa"/>
            <w:vAlign w:val="center"/>
          </w:tcPr>
          <w:p w14:paraId="5CD3E70A" w14:textId="77777777" w:rsidR="00D32072" w:rsidRPr="00B93E7C" w:rsidRDefault="00D32072" w:rsidP="00D54806">
            <w:pPr>
              <w:pStyle w:val="Title"/>
              <w:jc w:val="left"/>
              <w:rPr>
                <w:b/>
                <w:sz w:val="22"/>
                <w:szCs w:val="22"/>
              </w:rPr>
            </w:pPr>
            <w:r w:rsidRPr="00B93E7C">
              <w:rPr>
                <w:b/>
                <w:sz w:val="22"/>
                <w:szCs w:val="22"/>
              </w:rPr>
              <w:t>3hrs</w:t>
            </w:r>
          </w:p>
        </w:tc>
      </w:tr>
      <w:tr w:rsidR="00D32072" w:rsidRPr="00B93E7C" w14:paraId="3A9FB41C" w14:textId="77777777" w:rsidTr="00B93E7C">
        <w:trPr>
          <w:trHeight w:val="397"/>
          <w:jc w:val="center"/>
        </w:trPr>
        <w:tc>
          <w:tcPr>
            <w:tcW w:w="1555" w:type="dxa"/>
            <w:vAlign w:val="center"/>
          </w:tcPr>
          <w:p w14:paraId="40CC6138" w14:textId="77777777" w:rsidR="00D32072" w:rsidRPr="00B93E7C" w:rsidRDefault="00D32072" w:rsidP="00D54806">
            <w:pPr>
              <w:pStyle w:val="Title"/>
              <w:ind w:right="-160"/>
              <w:jc w:val="left"/>
              <w:rPr>
                <w:b/>
                <w:sz w:val="22"/>
                <w:szCs w:val="22"/>
              </w:rPr>
            </w:pPr>
            <w:r w:rsidRPr="00B93E7C">
              <w:rPr>
                <w:b/>
                <w:sz w:val="22"/>
                <w:szCs w:val="22"/>
              </w:rPr>
              <w:t xml:space="preserve">Course Title     </w:t>
            </w:r>
          </w:p>
        </w:tc>
        <w:tc>
          <w:tcPr>
            <w:tcW w:w="6662" w:type="dxa"/>
            <w:vAlign w:val="center"/>
          </w:tcPr>
          <w:p w14:paraId="7BBA7E67" w14:textId="77777777" w:rsidR="00D32072" w:rsidRPr="00B93E7C" w:rsidRDefault="00D32072" w:rsidP="00D54806">
            <w:pPr>
              <w:pStyle w:val="Title"/>
              <w:jc w:val="left"/>
              <w:rPr>
                <w:b/>
                <w:sz w:val="22"/>
                <w:szCs w:val="22"/>
              </w:rPr>
            </w:pPr>
            <w:r w:rsidRPr="00B93E7C">
              <w:rPr>
                <w:b/>
                <w:color w:val="000000" w:themeColor="text1"/>
                <w:sz w:val="22"/>
                <w:szCs w:val="22"/>
              </w:rPr>
              <w:t>PRINCIPLES OF FOOD PRESERVATION</w:t>
            </w:r>
          </w:p>
        </w:tc>
        <w:tc>
          <w:tcPr>
            <w:tcW w:w="1559" w:type="dxa"/>
            <w:vAlign w:val="center"/>
          </w:tcPr>
          <w:p w14:paraId="3C902630" w14:textId="77777777" w:rsidR="00D32072" w:rsidRPr="00B93E7C" w:rsidRDefault="00D32072" w:rsidP="00D54806">
            <w:pPr>
              <w:pStyle w:val="Title"/>
              <w:jc w:val="left"/>
              <w:rPr>
                <w:b/>
                <w:bCs/>
                <w:sz w:val="22"/>
                <w:szCs w:val="22"/>
              </w:rPr>
            </w:pPr>
            <w:r w:rsidRPr="00B93E7C">
              <w:rPr>
                <w:b/>
                <w:bCs/>
                <w:sz w:val="22"/>
                <w:szCs w:val="22"/>
              </w:rPr>
              <w:t xml:space="preserve">Max. Marks </w:t>
            </w:r>
          </w:p>
        </w:tc>
        <w:tc>
          <w:tcPr>
            <w:tcW w:w="709" w:type="dxa"/>
            <w:vAlign w:val="center"/>
          </w:tcPr>
          <w:p w14:paraId="0115C127" w14:textId="77777777" w:rsidR="00D32072" w:rsidRPr="00B93E7C" w:rsidRDefault="00D32072" w:rsidP="00D54806">
            <w:pPr>
              <w:pStyle w:val="Title"/>
              <w:jc w:val="left"/>
              <w:rPr>
                <w:b/>
                <w:sz w:val="22"/>
                <w:szCs w:val="22"/>
              </w:rPr>
            </w:pPr>
            <w:r w:rsidRPr="00B93E7C">
              <w:rPr>
                <w:b/>
                <w:sz w:val="22"/>
                <w:szCs w:val="22"/>
              </w:rPr>
              <w:t>100</w:t>
            </w:r>
          </w:p>
        </w:tc>
      </w:tr>
    </w:tbl>
    <w:p w14:paraId="1BCD5FD5" w14:textId="77777777" w:rsidR="00D32072" w:rsidRPr="002213EA" w:rsidRDefault="00D32072" w:rsidP="00856324"/>
    <w:tbl>
      <w:tblPr>
        <w:tblStyle w:val="TableGrid"/>
        <w:tblW w:w="5817" w:type="pct"/>
        <w:tblInd w:w="-714" w:type="dxa"/>
        <w:tblLook w:val="04A0" w:firstRow="1" w:lastRow="0" w:firstColumn="1" w:lastColumn="0" w:noHBand="0" w:noVBand="1"/>
      </w:tblPr>
      <w:tblGrid>
        <w:gridCol w:w="570"/>
        <w:gridCol w:w="396"/>
        <w:gridCol w:w="7806"/>
        <w:gridCol w:w="670"/>
        <w:gridCol w:w="537"/>
        <w:gridCol w:w="511"/>
      </w:tblGrid>
      <w:tr w:rsidR="00D32072" w:rsidRPr="002213EA" w14:paraId="3D598DA0" w14:textId="77777777" w:rsidTr="00D27EE1">
        <w:trPr>
          <w:trHeight w:val="552"/>
        </w:trPr>
        <w:tc>
          <w:tcPr>
            <w:tcW w:w="257" w:type="pct"/>
            <w:vAlign w:val="center"/>
          </w:tcPr>
          <w:p w14:paraId="30E21C29" w14:textId="77777777" w:rsidR="00D32072" w:rsidRPr="002213EA" w:rsidRDefault="00D32072" w:rsidP="00BD17F5">
            <w:pPr>
              <w:jc w:val="center"/>
              <w:rPr>
                <w:b/>
              </w:rPr>
            </w:pPr>
            <w:r w:rsidRPr="002213EA">
              <w:rPr>
                <w:b/>
              </w:rPr>
              <w:t>Q. No.</w:t>
            </w:r>
          </w:p>
        </w:tc>
        <w:tc>
          <w:tcPr>
            <w:tcW w:w="3915" w:type="pct"/>
            <w:gridSpan w:val="2"/>
            <w:vAlign w:val="center"/>
          </w:tcPr>
          <w:p w14:paraId="6D5F2A0F" w14:textId="77777777" w:rsidR="00D32072" w:rsidRPr="002213EA" w:rsidRDefault="00D32072" w:rsidP="00BD17F5">
            <w:pPr>
              <w:jc w:val="center"/>
              <w:rPr>
                <w:b/>
              </w:rPr>
            </w:pPr>
            <w:r w:rsidRPr="002213EA">
              <w:rPr>
                <w:b/>
              </w:rPr>
              <w:t>Questions</w:t>
            </w:r>
          </w:p>
        </w:tc>
        <w:tc>
          <w:tcPr>
            <w:tcW w:w="301" w:type="pct"/>
            <w:vAlign w:val="center"/>
          </w:tcPr>
          <w:p w14:paraId="76DD6121" w14:textId="77777777" w:rsidR="00D32072" w:rsidRPr="002213EA" w:rsidRDefault="00D32072" w:rsidP="00230EFA">
            <w:pPr>
              <w:jc w:val="center"/>
              <w:rPr>
                <w:b/>
              </w:rPr>
            </w:pPr>
            <w:r w:rsidRPr="002213EA">
              <w:rPr>
                <w:b/>
              </w:rPr>
              <w:t>CO</w:t>
            </w:r>
          </w:p>
        </w:tc>
        <w:tc>
          <w:tcPr>
            <w:tcW w:w="263" w:type="pct"/>
            <w:vAlign w:val="center"/>
          </w:tcPr>
          <w:p w14:paraId="25E42D8B" w14:textId="77777777" w:rsidR="00D32072" w:rsidRPr="002213EA" w:rsidRDefault="00D32072" w:rsidP="00230EFA">
            <w:pPr>
              <w:jc w:val="center"/>
              <w:rPr>
                <w:b/>
              </w:rPr>
            </w:pPr>
            <w:r w:rsidRPr="002213EA">
              <w:rPr>
                <w:b/>
              </w:rPr>
              <w:t>BL</w:t>
            </w:r>
          </w:p>
        </w:tc>
        <w:tc>
          <w:tcPr>
            <w:tcW w:w="263" w:type="pct"/>
            <w:vAlign w:val="center"/>
          </w:tcPr>
          <w:p w14:paraId="3DB3FF65" w14:textId="77777777" w:rsidR="00D32072" w:rsidRPr="002213EA" w:rsidRDefault="00D32072" w:rsidP="00230EFA">
            <w:pPr>
              <w:jc w:val="center"/>
              <w:rPr>
                <w:b/>
              </w:rPr>
            </w:pPr>
            <w:r w:rsidRPr="002213EA">
              <w:rPr>
                <w:b/>
              </w:rPr>
              <w:t>M</w:t>
            </w:r>
          </w:p>
        </w:tc>
      </w:tr>
      <w:tr w:rsidR="00D32072" w:rsidRPr="002213EA" w14:paraId="5668B8CB" w14:textId="77777777" w:rsidTr="00BD17F5">
        <w:trPr>
          <w:trHeight w:val="552"/>
        </w:trPr>
        <w:tc>
          <w:tcPr>
            <w:tcW w:w="5000" w:type="pct"/>
            <w:gridSpan w:val="6"/>
          </w:tcPr>
          <w:p w14:paraId="2F9AF4FD" w14:textId="77777777" w:rsidR="00D32072" w:rsidRPr="002213EA" w:rsidRDefault="00D32072" w:rsidP="00230EFA">
            <w:pPr>
              <w:jc w:val="center"/>
              <w:rPr>
                <w:b/>
                <w:u w:val="single"/>
              </w:rPr>
            </w:pPr>
            <w:r w:rsidRPr="002213EA">
              <w:rPr>
                <w:b/>
                <w:u w:val="single"/>
              </w:rPr>
              <w:t>PART – A (4 X 20 = 80 MARKS)</w:t>
            </w:r>
          </w:p>
          <w:p w14:paraId="66B55AC9" w14:textId="77777777" w:rsidR="00D32072" w:rsidRPr="002213EA" w:rsidRDefault="00D32072" w:rsidP="00230EFA">
            <w:pPr>
              <w:jc w:val="center"/>
              <w:rPr>
                <w:b/>
              </w:rPr>
            </w:pPr>
            <w:r w:rsidRPr="002213EA">
              <w:rPr>
                <w:b/>
              </w:rPr>
              <w:t>(Answer all the Questions)</w:t>
            </w:r>
          </w:p>
        </w:tc>
      </w:tr>
      <w:tr w:rsidR="00D32072" w:rsidRPr="002213EA" w14:paraId="70A3D026" w14:textId="77777777" w:rsidTr="00D27EE1">
        <w:trPr>
          <w:trHeight w:val="283"/>
        </w:trPr>
        <w:tc>
          <w:tcPr>
            <w:tcW w:w="257" w:type="pct"/>
            <w:vAlign w:val="center"/>
          </w:tcPr>
          <w:p w14:paraId="0A86338B" w14:textId="77777777" w:rsidR="00D32072" w:rsidRPr="002213EA" w:rsidRDefault="00D32072" w:rsidP="00977C70">
            <w:pPr>
              <w:jc w:val="center"/>
            </w:pPr>
            <w:r w:rsidRPr="002213EA">
              <w:t>1.</w:t>
            </w:r>
          </w:p>
        </w:tc>
        <w:tc>
          <w:tcPr>
            <w:tcW w:w="182" w:type="pct"/>
          </w:tcPr>
          <w:p w14:paraId="59740F45" w14:textId="77777777" w:rsidR="00D32072" w:rsidRPr="002213EA" w:rsidRDefault="00D32072" w:rsidP="00977C70">
            <w:r w:rsidRPr="002213EA">
              <w:t>a.</w:t>
            </w:r>
          </w:p>
        </w:tc>
        <w:tc>
          <w:tcPr>
            <w:tcW w:w="3734" w:type="pct"/>
          </w:tcPr>
          <w:p w14:paraId="547AB79C" w14:textId="77777777" w:rsidR="00D32072" w:rsidRPr="002213EA" w:rsidRDefault="00D32072" w:rsidP="00977C70">
            <w:r w:rsidRPr="002213EA">
              <w:t>Classify foods according to their moisture content.</w:t>
            </w:r>
          </w:p>
        </w:tc>
        <w:tc>
          <w:tcPr>
            <w:tcW w:w="301" w:type="pct"/>
          </w:tcPr>
          <w:p w14:paraId="02E2CAF2" w14:textId="77777777" w:rsidR="00D32072" w:rsidRPr="002213EA" w:rsidRDefault="00D32072" w:rsidP="00230EFA">
            <w:pPr>
              <w:jc w:val="center"/>
            </w:pPr>
            <w:r w:rsidRPr="002213EA">
              <w:t>CO1</w:t>
            </w:r>
          </w:p>
        </w:tc>
        <w:tc>
          <w:tcPr>
            <w:tcW w:w="263" w:type="pct"/>
          </w:tcPr>
          <w:p w14:paraId="51904F46" w14:textId="77777777" w:rsidR="00D32072" w:rsidRPr="002213EA" w:rsidRDefault="00D32072" w:rsidP="00230EFA">
            <w:pPr>
              <w:jc w:val="center"/>
            </w:pPr>
            <w:r w:rsidRPr="002213EA">
              <w:t>U</w:t>
            </w:r>
          </w:p>
        </w:tc>
        <w:tc>
          <w:tcPr>
            <w:tcW w:w="263" w:type="pct"/>
          </w:tcPr>
          <w:p w14:paraId="283E1477" w14:textId="77777777" w:rsidR="00D32072" w:rsidRPr="002213EA" w:rsidRDefault="00D32072" w:rsidP="00230EFA">
            <w:pPr>
              <w:jc w:val="center"/>
            </w:pPr>
            <w:r w:rsidRPr="002213EA">
              <w:t>10</w:t>
            </w:r>
          </w:p>
        </w:tc>
      </w:tr>
      <w:tr w:rsidR="00D32072" w:rsidRPr="002213EA" w14:paraId="77DCE5B7" w14:textId="77777777" w:rsidTr="00D27EE1">
        <w:trPr>
          <w:trHeight w:val="283"/>
        </w:trPr>
        <w:tc>
          <w:tcPr>
            <w:tcW w:w="257" w:type="pct"/>
            <w:vAlign w:val="center"/>
          </w:tcPr>
          <w:p w14:paraId="5775477A" w14:textId="77777777" w:rsidR="00D32072" w:rsidRPr="002213EA" w:rsidRDefault="00D32072" w:rsidP="00977C70">
            <w:pPr>
              <w:jc w:val="center"/>
            </w:pPr>
          </w:p>
        </w:tc>
        <w:tc>
          <w:tcPr>
            <w:tcW w:w="182" w:type="pct"/>
          </w:tcPr>
          <w:p w14:paraId="4943EEF5" w14:textId="77777777" w:rsidR="00D32072" w:rsidRPr="002213EA" w:rsidRDefault="00D32072" w:rsidP="00977C70">
            <w:r w:rsidRPr="002213EA">
              <w:t>b.</w:t>
            </w:r>
          </w:p>
        </w:tc>
        <w:tc>
          <w:tcPr>
            <w:tcW w:w="3734" w:type="pct"/>
          </w:tcPr>
          <w:p w14:paraId="4E330C76" w14:textId="77777777" w:rsidR="00D32072" w:rsidRPr="002213EA" w:rsidRDefault="00D32072" w:rsidP="00977C70">
            <w:pPr>
              <w:rPr>
                <w:bCs/>
              </w:rPr>
            </w:pPr>
            <w:r w:rsidRPr="002213EA">
              <w:rPr>
                <w:bCs/>
              </w:rPr>
              <w:t>Give a detailed account of food preservation by drying.</w:t>
            </w:r>
          </w:p>
        </w:tc>
        <w:tc>
          <w:tcPr>
            <w:tcW w:w="301" w:type="pct"/>
          </w:tcPr>
          <w:p w14:paraId="1771F472" w14:textId="77777777" w:rsidR="00D32072" w:rsidRPr="002213EA" w:rsidRDefault="00D32072" w:rsidP="00230EFA">
            <w:pPr>
              <w:jc w:val="center"/>
            </w:pPr>
            <w:r w:rsidRPr="002213EA">
              <w:t>CO4</w:t>
            </w:r>
          </w:p>
        </w:tc>
        <w:tc>
          <w:tcPr>
            <w:tcW w:w="263" w:type="pct"/>
          </w:tcPr>
          <w:p w14:paraId="09BB6A45" w14:textId="77777777" w:rsidR="00D32072" w:rsidRPr="002213EA" w:rsidRDefault="00D32072" w:rsidP="00230EFA">
            <w:pPr>
              <w:jc w:val="center"/>
            </w:pPr>
            <w:r w:rsidRPr="002213EA">
              <w:t>U</w:t>
            </w:r>
          </w:p>
        </w:tc>
        <w:tc>
          <w:tcPr>
            <w:tcW w:w="263" w:type="pct"/>
          </w:tcPr>
          <w:p w14:paraId="75E89D06" w14:textId="77777777" w:rsidR="00D32072" w:rsidRPr="002213EA" w:rsidRDefault="00D32072" w:rsidP="00230EFA">
            <w:pPr>
              <w:jc w:val="center"/>
            </w:pPr>
            <w:r w:rsidRPr="002213EA">
              <w:t>10</w:t>
            </w:r>
          </w:p>
        </w:tc>
      </w:tr>
      <w:tr w:rsidR="00D32072" w:rsidRPr="002213EA" w14:paraId="70AA8261" w14:textId="77777777" w:rsidTr="00D27EE1">
        <w:trPr>
          <w:trHeight w:val="239"/>
        </w:trPr>
        <w:tc>
          <w:tcPr>
            <w:tcW w:w="257" w:type="pct"/>
            <w:vAlign w:val="center"/>
          </w:tcPr>
          <w:p w14:paraId="7065851B" w14:textId="77777777" w:rsidR="00D32072" w:rsidRPr="002213EA" w:rsidRDefault="00D32072" w:rsidP="00977C70">
            <w:pPr>
              <w:jc w:val="center"/>
            </w:pPr>
          </w:p>
        </w:tc>
        <w:tc>
          <w:tcPr>
            <w:tcW w:w="182" w:type="pct"/>
            <w:vAlign w:val="bottom"/>
          </w:tcPr>
          <w:p w14:paraId="01B03EBE" w14:textId="77777777" w:rsidR="00D32072" w:rsidRPr="002213EA" w:rsidRDefault="00D32072" w:rsidP="00977C70"/>
        </w:tc>
        <w:tc>
          <w:tcPr>
            <w:tcW w:w="3734" w:type="pct"/>
            <w:vAlign w:val="bottom"/>
          </w:tcPr>
          <w:p w14:paraId="6163C215" w14:textId="77777777" w:rsidR="00D32072" w:rsidRPr="002213EA" w:rsidRDefault="00D32072" w:rsidP="00977C70">
            <w:pPr>
              <w:jc w:val="center"/>
              <w:rPr>
                <w:b/>
                <w:bCs/>
              </w:rPr>
            </w:pPr>
            <w:r w:rsidRPr="002213EA">
              <w:rPr>
                <w:b/>
                <w:bCs/>
              </w:rPr>
              <w:t>(OR)</w:t>
            </w:r>
          </w:p>
        </w:tc>
        <w:tc>
          <w:tcPr>
            <w:tcW w:w="301" w:type="pct"/>
            <w:vAlign w:val="bottom"/>
          </w:tcPr>
          <w:p w14:paraId="4B198F46" w14:textId="77777777" w:rsidR="00D32072" w:rsidRPr="002213EA" w:rsidRDefault="00D32072" w:rsidP="00230EFA">
            <w:pPr>
              <w:jc w:val="center"/>
            </w:pPr>
          </w:p>
        </w:tc>
        <w:tc>
          <w:tcPr>
            <w:tcW w:w="263" w:type="pct"/>
            <w:vAlign w:val="bottom"/>
          </w:tcPr>
          <w:p w14:paraId="2E9A53A3" w14:textId="77777777" w:rsidR="00D32072" w:rsidRPr="002213EA" w:rsidRDefault="00D32072" w:rsidP="00230EFA">
            <w:pPr>
              <w:jc w:val="center"/>
            </w:pPr>
          </w:p>
        </w:tc>
        <w:tc>
          <w:tcPr>
            <w:tcW w:w="263" w:type="pct"/>
            <w:vAlign w:val="bottom"/>
          </w:tcPr>
          <w:p w14:paraId="71875A92" w14:textId="77777777" w:rsidR="00D32072" w:rsidRPr="002213EA" w:rsidRDefault="00D32072" w:rsidP="00230EFA">
            <w:pPr>
              <w:jc w:val="center"/>
            </w:pPr>
          </w:p>
        </w:tc>
      </w:tr>
      <w:tr w:rsidR="00D32072" w:rsidRPr="002213EA" w14:paraId="0E272B03" w14:textId="77777777" w:rsidTr="00D27EE1">
        <w:trPr>
          <w:trHeight w:val="283"/>
        </w:trPr>
        <w:tc>
          <w:tcPr>
            <w:tcW w:w="257" w:type="pct"/>
            <w:vAlign w:val="center"/>
          </w:tcPr>
          <w:p w14:paraId="5858C071" w14:textId="77777777" w:rsidR="00D32072" w:rsidRPr="002213EA" w:rsidRDefault="00D32072" w:rsidP="00977C70">
            <w:pPr>
              <w:jc w:val="center"/>
            </w:pPr>
            <w:r w:rsidRPr="002213EA">
              <w:t>2.</w:t>
            </w:r>
          </w:p>
        </w:tc>
        <w:tc>
          <w:tcPr>
            <w:tcW w:w="182" w:type="pct"/>
          </w:tcPr>
          <w:p w14:paraId="5FDB9CF8" w14:textId="77777777" w:rsidR="00D32072" w:rsidRPr="002213EA" w:rsidRDefault="00D32072" w:rsidP="00977C70">
            <w:r w:rsidRPr="002213EA">
              <w:t>a.</w:t>
            </w:r>
          </w:p>
        </w:tc>
        <w:tc>
          <w:tcPr>
            <w:tcW w:w="3734" w:type="pct"/>
          </w:tcPr>
          <w:p w14:paraId="0721C1D8" w14:textId="77777777" w:rsidR="00D32072" w:rsidRPr="002213EA" w:rsidRDefault="00D32072" w:rsidP="00B93E7C">
            <w:pPr>
              <w:jc w:val="both"/>
            </w:pPr>
            <w:r w:rsidRPr="002213EA">
              <w:t>Summarize the importance of blanching and the equipment used for this purpose.</w:t>
            </w:r>
          </w:p>
        </w:tc>
        <w:tc>
          <w:tcPr>
            <w:tcW w:w="301" w:type="pct"/>
          </w:tcPr>
          <w:p w14:paraId="35163697" w14:textId="77777777" w:rsidR="00D32072" w:rsidRPr="002213EA" w:rsidRDefault="00D32072" w:rsidP="00230EFA">
            <w:pPr>
              <w:jc w:val="center"/>
            </w:pPr>
            <w:r w:rsidRPr="002213EA">
              <w:t>CO2</w:t>
            </w:r>
          </w:p>
        </w:tc>
        <w:tc>
          <w:tcPr>
            <w:tcW w:w="263" w:type="pct"/>
          </w:tcPr>
          <w:p w14:paraId="3038FE65" w14:textId="77777777" w:rsidR="00D32072" w:rsidRPr="002213EA" w:rsidRDefault="00D32072" w:rsidP="00230EFA">
            <w:pPr>
              <w:jc w:val="center"/>
            </w:pPr>
            <w:r w:rsidRPr="002213EA">
              <w:t>U</w:t>
            </w:r>
          </w:p>
        </w:tc>
        <w:tc>
          <w:tcPr>
            <w:tcW w:w="263" w:type="pct"/>
          </w:tcPr>
          <w:p w14:paraId="158443BB" w14:textId="77777777" w:rsidR="00D32072" w:rsidRPr="002213EA" w:rsidRDefault="00D32072" w:rsidP="00230EFA">
            <w:pPr>
              <w:jc w:val="center"/>
            </w:pPr>
            <w:r w:rsidRPr="002213EA">
              <w:t>10</w:t>
            </w:r>
          </w:p>
        </w:tc>
      </w:tr>
      <w:tr w:rsidR="00D32072" w:rsidRPr="002213EA" w14:paraId="4CAA36E6" w14:textId="77777777" w:rsidTr="00D27EE1">
        <w:trPr>
          <w:trHeight w:val="283"/>
        </w:trPr>
        <w:tc>
          <w:tcPr>
            <w:tcW w:w="257" w:type="pct"/>
            <w:vAlign w:val="center"/>
          </w:tcPr>
          <w:p w14:paraId="0FA9CFE9" w14:textId="77777777" w:rsidR="00D32072" w:rsidRPr="002213EA" w:rsidRDefault="00D32072" w:rsidP="00977C70">
            <w:pPr>
              <w:jc w:val="center"/>
            </w:pPr>
          </w:p>
        </w:tc>
        <w:tc>
          <w:tcPr>
            <w:tcW w:w="182" w:type="pct"/>
          </w:tcPr>
          <w:p w14:paraId="0099CB81" w14:textId="77777777" w:rsidR="00D32072" w:rsidRPr="002213EA" w:rsidRDefault="00D32072" w:rsidP="00977C70">
            <w:r w:rsidRPr="002213EA">
              <w:t>b.</w:t>
            </w:r>
          </w:p>
        </w:tc>
        <w:tc>
          <w:tcPr>
            <w:tcW w:w="3734" w:type="pct"/>
          </w:tcPr>
          <w:p w14:paraId="2720CDA3" w14:textId="77777777" w:rsidR="00D32072" w:rsidRPr="002213EA" w:rsidRDefault="00D32072" w:rsidP="00B93E7C">
            <w:pPr>
              <w:jc w:val="both"/>
            </w:pPr>
            <w:r w:rsidRPr="002213EA">
              <w:t>Compare the process of ohmic and microwave heating with a suitable example.</w:t>
            </w:r>
          </w:p>
        </w:tc>
        <w:tc>
          <w:tcPr>
            <w:tcW w:w="301" w:type="pct"/>
          </w:tcPr>
          <w:p w14:paraId="307D9B6B" w14:textId="77777777" w:rsidR="00D32072" w:rsidRPr="002213EA" w:rsidRDefault="00D32072" w:rsidP="00230EFA">
            <w:pPr>
              <w:jc w:val="center"/>
            </w:pPr>
            <w:r w:rsidRPr="002213EA">
              <w:t>CO6</w:t>
            </w:r>
          </w:p>
        </w:tc>
        <w:tc>
          <w:tcPr>
            <w:tcW w:w="263" w:type="pct"/>
          </w:tcPr>
          <w:p w14:paraId="5DC01580" w14:textId="77777777" w:rsidR="00D32072" w:rsidRPr="002213EA" w:rsidRDefault="00D32072" w:rsidP="00230EFA">
            <w:pPr>
              <w:jc w:val="center"/>
            </w:pPr>
            <w:r w:rsidRPr="002213EA">
              <w:t>An</w:t>
            </w:r>
          </w:p>
        </w:tc>
        <w:tc>
          <w:tcPr>
            <w:tcW w:w="263" w:type="pct"/>
          </w:tcPr>
          <w:p w14:paraId="2D05A57B" w14:textId="77777777" w:rsidR="00D32072" w:rsidRPr="002213EA" w:rsidRDefault="00D32072" w:rsidP="00230EFA">
            <w:pPr>
              <w:jc w:val="center"/>
            </w:pPr>
            <w:r w:rsidRPr="002213EA">
              <w:t>10</w:t>
            </w:r>
          </w:p>
        </w:tc>
      </w:tr>
      <w:tr w:rsidR="00D32072" w:rsidRPr="002213EA" w14:paraId="21829B17" w14:textId="77777777" w:rsidTr="00D27EE1">
        <w:trPr>
          <w:trHeight w:val="397"/>
        </w:trPr>
        <w:tc>
          <w:tcPr>
            <w:tcW w:w="257" w:type="pct"/>
            <w:vAlign w:val="center"/>
          </w:tcPr>
          <w:p w14:paraId="3908FFE1" w14:textId="77777777" w:rsidR="00D32072" w:rsidRPr="002213EA" w:rsidRDefault="00D32072" w:rsidP="00977C70">
            <w:pPr>
              <w:jc w:val="center"/>
            </w:pPr>
          </w:p>
        </w:tc>
        <w:tc>
          <w:tcPr>
            <w:tcW w:w="182" w:type="pct"/>
            <w:vAlign w:val="bottom"/>
          </w:tcPr>
          <w:p w14:paraId="294D2AEA" w14:textId="77777777" w:rsidR="00D32072" w:rsidRPr="002213EA" w:rsidRDefault="00D32072" w:rsidP="00977C70"/>
        </w:tc>
        <w:tc>
          <w:tcPr>
            <w:tcW w:w="3734" w:type="pct"/>
            <w:vAlign w:val="bottom"/>
          </w:tcPr>
          <w:p w14:paraId="10741420" w14:textId="77777777" w:rsidR="00D32072" w:rsidRPr="002213EA" w:rsidRDefault="00D32072" w:rsidP="00977C70"/>
        </w:tc>
        <w:tc>
          <w:tcPr>
            <w:tcW w:w="301" w:type="pct"/>
            <w:vAlign w:val="bottom"/>
          </w:tcPr>
          <w:p w14:paraId="5034BD2E" w14:textId="77777777" w:rsidR="00D32072" w:rsidRPr="002213EA" w:rsidRDefault="00D32072" w:rsidP="00230EFA">
            <w:pPr>
              <w:jc w:val="center"/>
            </w:pPr>
          </w:p>
        </w:tc>
        <w:tc>
          <w:tcPr>
            <w:tcW w:w="263" w:type="pct"/>
            <w:vAlign w:val="bottom"/>
          </w:tcPr>
          <w:p w14:paraId="124A7856" w14:textId="77777777" w:rsidR="00D32072" w:rsidRPr="002213EA" w:rsidRDefault="00D32072" w:rsidP="00230EFA">
            <w:pPr>
              <w:jc w:val="center"/>
            </w:pPr>
          </w:p>
        </w:tc>
        <w:tc>
          <w:tcPr>
            <w:tcW w:w="263" w:type="pct"/>
            <w:vAlign w:val="bottom"/>
          </w:tcPr>
          <w:p w14:paraId="4DF740ED" w14:textId="77777777" w:rsidR="00D32072" w:rsidRPr="002213EA" w:rsidRDefault="00D32072" w:rsidP="00230EFA">
            <w:pPr>
              <w:jc w:val="center"/>
            </w:pPr>
          </w:p>
        </w:tc>
      </w:tr>
      <w:tr w:rsidR="00D32072" w:rsidRPr="002213EA" w14:paraId="1A56F0E9" w14:textId="77777777" w:rsidTr="00D27EE1">
        <w:trPr>
          <w:trHeight w:val="283"/>
        </w:trPr>
        <w:tc>
          <w:tcPr>
            <w:tcW w:w="257" w:type="pct"/>
            <w:vAlign w:val="center"/>
          </w:tcPr>
          <w:p w14:paraId="2A8496C6" w14:textId="77777777" w:rsidR="00D32072" w:rsidRPr="002213EA" w:rsidRDefault="00D32072" w:rsidP="00977C70">
            <w:pPr>
              <w:jc w:val="center"/>
            </w:pPr>
            <w:r w:rsidRPr="002213EA">
              <w:t>3.</w:t>
            </w:r>
          </w:p>
        </w:tc>
        <w:tc>
          <w:tcPr>
            <w:tcW w:w="182" w:type="pct"/>
          </w:tcPr>
          <w:p w14:paraId="3B990677" w14:textId="77777777" w:rsidR="00D32072" w:rsidRPr="002213EA" w:rsidRDefault="00D32072" w:rsidP="00977C70">
            <w:r w:rsidRPr="002213EA">
              <w:t>a.</w:t>
            </w:r>
          </w:p>
        </w:tc>
        <w:tc>
          <w:tcPr>
            <w:tcW w:w="3734" w:type="pct"/>
          </w:tcPr>
          <w:p w14:paraId="7899E994" w14:textId="77777777" w:rsidR="00D32072" w:rsidRPr="002213EA" w:rsidRDefault="00D32072" w:rsidP="00B93E7C">
            <w:pPr>
              <w:jc w:val="both"/>
            </w:pPr>
            <w:r w:rsidRPr="002213EA">
              <w:t>Illustrate the principle of freezing, comparing the slow and fast freezing process.</w:t>
            </w:r>
          </w:p>
        </w:tc>
        <w:tc>
          <w:tcPr>
            <w:tcW w:w="301" w:type="pct"/>
          </w:tcPr>
          <w:p w14:paraId="43A2D79D" w14:textId="77777777" w:rsidR="00D32072" w:rsidRPr="002213EA" w:rsidRDefault="00D32072" w:rsidP="00230EFA">
            <w:pPr>
              <w:jc w:val="center"/>
            </w:pPr>
            <w:r w:rsidRPr="002213EA">
              <w:t>CO3</w:t>
            </w:r>
          </w:p>
        </w:tc>
        <w:tc>
          <w:tcPr>
            <w:tcW w:w="263" w:type="pct"/>
          </w:tcPr>
          <w:p w14:paraId="59367DD2" w14:textId="77777777" w:rsidR="00D32072" w:rsidRPr="002213EA" w:rsidRDefault="00D32072" w:rsidP="00230EFA">
            <w:pPr>
              <w:jc w:val="center"/>
            </w:pPr>
            <w:r w:rsidRPr="002213EA">
              <w:t>U</w:t>
            </w:r>
          </w:p>
        </w:tc>
        <w:tc>
          <w:tcPr>
            <w:tcW w:w="263" w:type="pct"/>
          </w:tcPr>
          <w:p w14:paraId="1A85CEB0" w14:textId="77777777" w:rsidR="00D32072" w:rsidRPr="002213EA" w:rsidRDefault="00D32072" w:rsidP="00230EFA">
            <w:pPr>
              <w:jc w:val="center"/>
            </w:pPr>
            <w:r w:rsidRPr="002213EA">
              <w:t>10</w:t>
            </w:r>
          </w:p>
        </w:tc>
      </w:tr>
      <w:tr w:rsidR="00D32072" w:rsidRPr="002213EA" w14:paraId="5638AC6A" w14:textId="77777777" w:rsidTr="00D27EE1">
        <w:trPr>
          <w:trHeight w:val="283"/>
        </w:trPr>
        <w:tc>
          <w:tcPr>
            <w:tcW w:w="257" w:type="pct"/>
            <w:vAlign w:val="center"/>
          </w:tcPr>
          <w:p w14:paraId="1464CC40" w14:textId="77777777" w:rsidR="00D32072" w:rsidRPr="002213EA" w:rsidRDefault="00D32072" w:rsidP="000A6A68">
            <w:pPr>
              <w:jc w:val="center"/>
            </w:pPr>
          </w:p>
        </w:tc>
        <w:tc>
          <w:tcPr>
            <w:tcW w:w="182" w:type="pct"/>
          </w:tcPr>
          <w:p w14:paraId="79FC702A" w14:textId="77777777" w:rsidR="00D32072" w:rsidRPr="002213EA" w:rsidRDefault="00D32072" w:rsidP="000A6A68">
            <w:r w:rsidRPr="002213EA">
              <w:t>b.</w:t>
            </w:r>
          </w:p>
        </w:tc>
        <w:tc>
          <w:tcPr>
            <w:tcW w:w="3734" w:type="pct"/>
          </w:tcPr>
          <w:p w14:paraId="6467EEF2" w14:textId="77777777" w:rsidR="00D32072" w:rsidRPr="002213EA" w:rsidRDefault="00D32072" w:rsidP="00B93E7C">
            <w:pPr>
              <w:jc w:val="both"/>
              <w:rPr>
                <w:bCs/>
              </w:rPr>
            </w:pPr>
            <w:r w:rsidRPr="002213EA">
              <w:rPr>
                <w:bCs/>
              </w:rPr>
              <w:t>Explain the process of microbial inactivation using a pulsed electric field.</w:t>
            </w:r>
          </w:p>
        </w:tc>
        <w:tc>
          <w:tcPr>
            <w:tcW w:w="301" w:type="pct"/>
          </w:tcPr>
          <w:p w14:paraId="0246A524" w14:textId="77777777" w:rsidR="00D32072" w:rsidRPr="002213EA" w:rsidRDefault="00D32072" w:rsidP="000A6A68">
            <w:pPr>
              <w:jc w:val="center"/>
            </w:pPr>
            <w:r w:rsidRPr="002213EA">
              <w:t>CO6</w:t>
            </w:r>
          </w:p>
        </w:tc>
        <w:tc>
          <w:tcPr>
            <w:tcW w:w="263" w:type="pct"/>
          </w:tcPr>
          <w:p w14:paraId="6B3A06C7" w14:textId="77777777" w:rsidR="00D32072" w:rsidRPr="002213EA" w:rsidRDefault="00D32072" w:rsidP="000A6A68">
            <w:pPr>
              <w:jc w:val="center"/>
            </w:pPr>
            <w:r w:rsidRPr="002213EA">
              <w:t>A</w:t>
            </w:r>
          </w:p>
        </w:tc>
        <w:tc>
          <w:tcPr>
            <w:tcW w:w="263" w:type="pct"/>
          </w:tcPr>
          <w:p w14:paraId="2C23030C" w14:textId="77777777" w:rsidR="00D32072" w:rsidRPr="002213EA" w:rsidRDefault="00D32072" w:rsidP="000A6A68">
            <w:pPr>
              <w:jc w:val="center"/>
            </w:pPr>
            <w:r w:rsidRPr="002213EA">
              <w:t>10</w:t>
            </w:r>
          </w:p>
        </w:tc>
      </w:tr>
      <w:tr w:rsidR="00D32072" w:rsidRPr="002213EA" w14:paraId="05C320D1" w14:textId="77777777" w:rsidTr="00D27EE1">
        <w:trPr>
          <w:trHeight w:val="173"/>
        </w:trPr>
        <w:tc>
          <w:tcPr>
            <w:tcW w:w="257" w:type="pct"/>
            <w:vAlign w:val="center"/>
          </w:tcPr>
          <w:p w14:paraId="573B3C2B" w14:textId="77777777" w:rsidR="00D32072" w:rsidRPr="002213EA" w:rsidRDefault="00D32072" w:rsidP="000A6A68">
            <w:pPr>
              <w:jc w:val="center"/>
            </w:pPr>
          </w:p>
        </w:tc>
        <w:tc>
          <w:tcPr>
            <w:tcW w:w="182" w:type="pct"/>
            <w:vAlign w:val="bottom"/>
          </w:tcPr>
          <w:p w14:paraId="16801969" w14:textId="77777777" w:rsidR="00D32072" w:rsidRPr="002213EA" w:rsidRDefault="00D32072" w:rsidP="000A6A68"/>
        </w:tc>
        <w:tc>
          <w:tcPr>
            <w:tcW w:w="3734" w:type="pct"/>
            <w:vAlign w:val="bottom"/>
          </w:tcPr>
          <w:p w14:paraId="4B5B982D" w14:textId="77777777" w:rsidR="00D32072" w:rsidRPr="002213EA" w:rsidRDefault="00D32072" w:rsidP="000A6A68">
            <w:pPr>
              <w:jc w:val="center"/>
            </w:pPr>
            <w:r w:rsidRPr="002213EA">
              <w:rPr>
                <w:b/>
                <w:bCs/>
              </w:rPr>
              <w:t>(OR)</w:t>
            </w:r>
          </w:p>
        </w:tc>
        <w:tc>
          <w:tcPr>
            <w:tcW w:w="301" w:type="pct"/>
            <w:vAlign w:val="bottom"/>
          </w:tcPr>
          <w:p w14:paraId="13E9D7AF" w14:textId="77777777" w:rsidR="00D32072" w:rsidRPr="002213EA" w:rsidRDefault="00D32072" w:rsidP="000A6A68">
            <w:pPr>
              <w:jc w:val="center"/>
            </w:pPr>
          </w:p>
        </w:tc>
        <w:tc>
          <w:tcPr>
            <w:tcW w:w="263" w:type="pct"/>
            <w:vAlign w:val="bottom"/>
          </w:tcPr>
          <w:p w14:paraId="0D04062E" w14:textId="77777777" w:rsidR="00D32072" w:rsidRPr="002213EA" w:rsidRDefault="00D32072" w:rsidP="000A6A68">
            <w:pPr>
              <w:jc w:val="center"/>
            </w:pPr>
          </w:p>
        </w:tc>
        <w:tc>
          <w:tcPr>
            <w:tcW w:w="263" w:type="pct"/>
            <w:vAlign w:val="bottom"/>
          </w:tcPr>
          <w:p w14:paraId="6E6DCFA0" w14:textId="77777777" w:rsidR="00D32072" w:rsidRPr="002213EA" w:rsidRDefault="00D32072" w:rsidP="000A6A68">
            <w:pPr>
              <w:jc w:val="center"/>
            </w:pPr>
          </w:p>
        </w:tc>
      </w:tr>
      <w:tr w:rsidR="00D32072" w:rsidRPr="002213EA" w14:paraId="3802536B" w14:textId="77777777" w:rsidTr="00D27EE1">
        <w:trPr>
          <w:trHeight w:val="283"/>
        </w:trPr>
        <w:tc>
          <w:tcPr>
            <w:tcW w:w="257" w:type="pct"/>
            <w:vAlign w:val="center"/>
          </w:tcPr>
          <w:p w14:paraId="29CEB6C9" w14:textId="77777777" w:rsidR="00D32072" w:rsidRPr="002213EA" w:rsidRDefault="00D32072" w:rsidP="000A6A68">
            <w:pPr>
              <w:jc w:val="center"/>
            </w:pPr>
            <w:r w:rsidRPr="002213EA">
              <w:t>4.</w:t>
            </w:r>
          </w:p>
        </w:tc>
        <w:tc>
          <w:tcPr>
            <w:tcW w:w="182" w:type="pct"/>
          </w:tcPr>
          <w:p w14:paraId="7A471415" w14:textId="77777777" w:rsidR="00D32072" w:rsidRPr="002213EA" w:rsidRDefault="00D32072" w:rsidP="000A6A68">
            <w:r w:rsidRPr="002213EA">
              <w:t>a.</w:t>
            </w:r>
          </w:p>
        </w:tc>
        <w:tc>
          <w:tcPr>
            <w:tcW w:w="3734" w:type="pct"/>
          </w:tcPr>
          <w:p w14:paraId="13DA6C62" w14:textId="77777777" w:rsidR="00D32072" w:rsidRPr="002213EA" w:rsidRDefault="00D32072" w:rsidP="00B93E7C">
            <w:pPr>
              <w:jc w:val="both"/>
            </w:pPr>
            <w:r w:rsidRPr="002213EA">
              <w:t>Describe the working principle of drum driers.</w:t>
            </w:r>
          </w:p>
        </w:tc>
        <w:tc>
          <w:tcPr>
            <w:tcW w:w="301" w:type="pct"/>
          </w:tcPr>
          <w:p w14:paraId="3D7C9DBB" w14:textId="77777777" w:rsidR="00D32072" w:rsidRPr="002213EA" w:rsidRDefault="00D32072" w:rsidP="000A6A68">
            <w:pPr>
              <w:jc w:val="center"/>
            </w:pPr>
            <w:r w:rsidRPr="002213EA">
              <w:t>CO4</w:t>
            </w:r>
          </w:p>
        </w:tc>
        <w:tc>
          <w:tcPr>
            <w:tcW w:w="263" w:type="pct"/>
          </w:tcPr>
          <w:p w14:paraId="70BBD643" w14:textId="77777777" w:rsidR="00D32072" w:rsidRPr="002213EA" w:rsidRDefault="00D32072" w:rsidP="000A6A68">
            <w:pPr>
              <w:jc w:val="center"/>
            </w:pPr>
            <w:r w:rsidRPr="002213EA">
              <w:t>A</w:t>
            </w:r>
          </w:p>
        </w:tc>
        <w:tc>
          <w:tcPr>
            <w:tcW w:w="263" w:type="pct"/>
          </w:tcPr>
          <w:p w14:paraId="7117C58B" w14:textId="77777777" w:rsidR="00D32072" w:rsidRPr="002213EA" w:rsidRDefault="00D32072" w:rsidP="000A6A68">
            <w:pPr>
              <w:jc w:val="center"/>
            </w:pPr>
            <w:r w:rsidRPr="002213EA">
              <w:t>10</w:t>
            </w:r>
          </w:p>
        </w:tc>
      </w:tr>
      <w:tr w:rsidR="00D32072" w:rsidRPr="002213EA" w14:paraId="2428B102" w14:textId="77777777" w:rsidTr="00D27EE1">
        <w:trPr>
          <w:trHeight w:val="283"/>
        </w:trPr>
        <w:tc>
          <w:tcPr>
            <w:tcW w:w="257" w:type="pct"/>
            <w:vAlign w:val="center"/>
          </w:tcPr>
          <w:p w14:paraId="4C46F554" w14:textId="77777777" w:rsidR="00D32072" w:rsidRPr="002213EA" w:rsidRDefault="00D32072" w:rsidP="000A6A68">
            <w:pPr>
              <w:jc w:val="center"/>
            </w:pPr>
          </w:p>
        </w:tc>
        <w:tc>
          <w:tcPr>
            <w:tcW w:w="182" w:type="pct"/>
          </w:tcPr>
          <w:p w14:paraId="593E7FF7" w14:textId="77777777" w:rsidR="00D32072" w:rsidRPr="002213EA" w:rsidRDefault="00D32072" w:rsidP="000A6A68">
            <w:r w:rsidRPr="002213EA">
              <w:t>b.</w:t>
            </w:r>
          </w:p>
        </w:tc>
        <w:tc>
          <w:tcPr>
            <w:tcW w:w="3734" w:type="pct"/>
          </w:tcPr>
          <w:p w14:paraId="4DC00883" w14:textId="77777777" w:rsidR="00D32072" w:rsidRPr="002213EA" w:rsidRDefault="00D32072" w:rsidP="00B93E7C">
            <w:pPr>
              <w:jc w:val="both"/>
              <w:rPr>
                <w:bCs/>
              </w:rPr>
            </w:pPr>
            <w:r w:rsidRPr="002213EA">
              <w:rPr>
                <w:bCs/>
              </w:rPr>
              <w:t>Summarize the importance of extrusion cooking in food preservation and the equipment used.</w:t>
            </w:r>
          </w:p>
        </w:tc>
        <w:tc>
          <w:tcPr>
            <w:tcW w:w="301" w:type="pct"/>
          </w:tcPr>
          <w:p w14:paraId="5B136500" w14:textId="77777777" w:rsidR="00D32072" w:rsidRPr="002213EA" w:rsidRDefault="00D32072" w:rsidP="000A6A68">
            <w:pPr>
              <w:jc w:val="center"/>
            </w:pPr>
            <w:r w:rsidRPr="002213EA">
              <w:t>CO2</w:t>
            </w:r>
          </w:p>
        </w:tc>
        <w:tc>
          <w:tcPr>
            <w:tcW w:w="263" w:type="pct"/>
          </w:tcPr>
          <w:p w14:paraId="1216A1EC" w14:textId="77777777" w:rsidR="00D32072" w:rsidRPr="002213EA" w:rsidRDefault="00D32072" w:rsidP="000A6A68">
            <w:pPr>
              <w:jc w:val="center"/>
            </w:pPr>
            <w:r w:rsidRPr="002213EA">
              <w:t>U</w:t>
            </w:r>
          </w:p>
        </w:tc>
        <w:tc>
          <w:tcPr>
            <w:tcW w:w="263" w:type="pct"/>
          </w:tcPr>
          <w:p w14:paraId="094E83F3" w14:textId="77777777" w:rsidR="00D32072" w:rsidRPr="002213EA" w:rsidRDefault="00D32072" w:rsidP="000A6A68">
            <w:pPr>
              <w:jc w:val="center"/>
            </w:pPr>
            <w:r w:rsidRPr="002213EA">
              <w:t>10</w:t>
            </w:r>
          </w:p>
        </w:tc>
      </w:tr>
      <w:tr w:rsidR="00D32072" w:rsidRPr="002213EA" w14:paraId="017ECA29" w14:textId="77777777" w:rsidTr="00D27EE1">
        <w:trPr>
          <w:trHeight w:val="397"/>
        </w:trPr>
        <w:tc>
          <w:tcPr>
            <w:tcW w:w="257" w:type="pct"/>
            <w:vAlign w:val="center"/>
          </w:tcPr>
          <w:p w14:paraId="481B6840" w14:textId="77777777" w:rsidR="00D32072" w:rsidRPr="002213EA" w:rsidRDefault="00D32072" w:rsidP="000A6A68">
            <w:pPr>
              <w:jc w:val="center"/>
            </w:pPr>
          </w:p>
        </w:tc>
        <w:tc>
          <w:tcPr>
            <w:tcW w:w="182" w:type="pct"/>
            <w:vAlign w:val="bottom"/>
          </w:tcPr>
          <w:p w14:paraId="5E7B46E0" w14:textId="77777777" w:rsidR="00D32072" w:rsidRPr="002213EA" w:rsidRDefault="00D32072" w:rsidP="000A6A68"/>
        </w:tc>
        <w:tc>
          <w:tcPr>
            <w:tcW w:w="3734" w:type="pct"/>
            <w:vAlign w:val="bottom"/>
          </w:tcPr>
          <w:p w14:paraId="3A5AE13B" w14:textId="77777777" w:rsidR="00D32072" w:rsidRPr="002213EA" w:rsidRDefault="00D32072" w:rsidP="000A6A68"/>
        </w:tc>
        <w:tc>
          <w:tcPr>
            <w:tcW w:w="301" w:type="pct"/>
            <w:vAlign w:val="bottom"/>
          </w:tcPr>
          <w:p w14:paraId="4B7F76D0" w14:textId="77777777" w:rsidR="00D32072" w:rsidRPr="002213EA" w:rsidRDefault="00D32072" w:rsidP="000A6A68">
            <w:pPr>
              <w:jc w:val="center"/>
            </w:pPr>
          </w:p>
        </w:tc>
        <w:tc>
          <w:tcPr>
            <w:tcW w:w="263" w:type="pct"/>
            <w:vAlign w:val="bottom"/>
          </w:tcPr>
          <w:p w14:paraId="73FDF65B" w14:textId="77777777" w:rsidR="00D32072" w:rsidRPr="002213EA" w:rsidRDefault="00D32072" w:rsidP="000A6A68">
            <w:pPr>
              <w:jc w:val="center"/>
            </w:pPr>
          </w:p>
        </w:tc>
        <w:tc>
          <w:tcPr>
            <w:tcW w:w="263" w:type="pct"/>
            <w:vAlign w:val="bottom"/>
          </w:tcPr>
          <w:p w14:paraId="70E0F75E" w14:textId="77777777" w:rsidR="00D32072" w:rsidRPr="002213EA" w:rsidRDefault="00D32072" w:rsidP="000A6A68">
            <w:pPr>
              <w:jc w:val="center"/>
            </w:pPr>
          </w:p>
        </w:tc>
      </w:tr>
      <w:tr w:rsidR="00D32072" w:rsidRPr="002213EA" w14:paraId="04E79628" w14:textId="77777777" w:rsidTr="00D27EE1">
        <w:trPr>
          <w:trHeight w:val="283"/>
        </w:trPr>
        <w:tc>
          <w:tcPr>
            <w:tcW w:w="257" w:type="pct"/>
            <w:vAlign w:val="center"/>
          </w:tcPr>
          <w:p w14:paraId="781E47DB" w14:textId="77777777" w:rsidR="00D32072" w:rsidRPr="002213EA" w:rsidRDefault="00D32072" w:rsidP="000A6A68">
            <w:pPr>
              <w:jc w:val="center"/>
            </w:pPr>
            <w:r w:rsidRPr="002213EA">
              <w:t>5.</w:t>
            </w:r>
          </w:p>
        </w:tc>
        <w:tc>
          <w:tcPr>
            <w:tcW w:w="182" w:type="pct"/>
          </w:tcPr>
          <w:p w14:paraId="3CB788E8" w14:textId="77777777" w:rsidR="00D32072" w:rsidRPr="002213EA" w:rsidRDefault="00D32072" w:rsidP="000A6A68">
            <w:r w:rsidRPr="002213EA">
              <w:t>a.</w:t>
            </w:r>
          </w:p>
        </w:tc>
        <w:tc>
          <w:tcPr>
            <w:tcW w:w="3734" w:type="pct"/>
          </w:tcPr>
          <w:p w14:paraId="680C0452" w14:textId="77777777" w:rsidR="00D32072" w:rsidRPr="002213EA" w:rsidRDefault="00D32072" w:rsidP="00B93E7C">
            <w:pPr>
              <w:jc w:val="both"/>
            </w:pPr>
            <w:r w:rsidRPr="002213EA">
              <w:t>Summarize the chemical preservatives, their classification, mode of action, and limits prescribed by FSSAI.</w:t>
            </w:r>
          </w:p>
        </w:tc>
        <w:tc>
          <w:tcPr>
            <w:tcW w:w="301" w:type="pct"/>
          </w:tcPr>
          <w:p w14:paraId="300EA80A" w14:textId="77777777" w:rsidR="00D32072" w:rsidRPr="002213EA" w:rsidRDefault="00D32072" w:rsidP="000A6A68">
            <w:pPr>
              <w:jc w:val="center"/>
            </w:pPr>
            <w:r w:rsidRPr="002213EA">
              <w:t>CO5</w:t>
            </w:r>
          </w:p>
        </w:tc>
        <w:tc>
          <w:tcPr>
            <w:tcW w:w="263" w:type="pct"/>
          </w:tcPr>
          <w:p w14:paraId="3D5150D7" w14:textId="77777777" w:rsidR="00D32072" w:rsidRPr="002213EA" w:rsidRDefault="00D32072" w:rsidP="000A6A68">
            <w:pPr>
              <w:jc w:val="center"/>
            </w:pPr>
            <w:r w:rsidRPr="002213EA">
              <w:t>U</w:t>
            </w:r>
          </w:p>
        </w:tc>
        <w:tc>
          <w:tcPr>
            <w:tcW w:w="263" w:type="pct"/>
          </w:tcPr>
          <w:p w14:paraId="73970D56" w14:textId="77777777" w:rsidR="00D32072" w:rsidRPr="002213EA" w:rsidRDefault="00D32072" w:rsidP="000A6A68">
            <w:pPr>
              <w:jc w:val="center"/>
            </w:pPr>
            <w:r w:rsidRPr="002213EA">
              <w:t>10</w:t>
            </w:r>
          </w:p>
        </w:tc>
      </w:tr>
      <w:tr w:rsidR="00D32072" w:rsidRPr="002213EA" w14:paraId="12738394" w14:textId="77777777" w:rsidTr="00D27EE1">
        <w:trPr>
          <w:trHeight w:val="283"/>
        </w:trPr>
        <w:tc>
          <w:tcPr>
            <w:tcW w:w="257" w:type="pct"/>
            <w:vAlign w:val="center"/>
          </w:tcPr>
          <w:p w14:paraId="43781E06" w14:textId="77777777" w:rsidR="00D32072" w:rsidRPr="002213EA" w:rsidRDefault="00D32072" w:rsidP="000A6A68">
            <w:pPr>
              <w:jc w:val="center"/>
            </w:pPr>
          </w:p>
        </w:tc>
        <w:tc>
          <w:tcPr>
            <w:tcW w:w="182" w:type="pct"/>
          </w:tcPr>
          <w:p w14:paraId="7224AD6F" w14:textId="77777777" w:rsidR="00D32072" w:rsidRPr="002213EA" w:rsidRDefault="00D32072" w:rsidP="000A6A68">
            <w:r w:rsidRPr="002213EA">
              <w:t>b.</w:t>
            </w:r>
          </w:p>
        </w:tc>
        <w:tc>
          <w:tcPr>
            <w:tcW w:w="3734" w:type="pct"/>
          </w:tcPr>
          <w:p w14:paraId="041E72B0" w14:textId="77777777" w:rsidR="00D32072" w:rsidRPr="002213EA" w:rsidRDefault="00D32072" w:rsidP="00B93E7C">
            <w:pPr>
              <w:jc w:val="both"/>
              <w:rPr>
                <w:bCs/>
              </w:rPr>
            </w:pPr>
            <w:r w:rsidRPr="002213EA">
              <w:rPr>
                <w:bCs/>
              </w:rPr>
              <w:t>Describe the different methods for UHT processing using a neat sketch.</w:t>
            </w:r>
          </w:p>
        </w:tc>
        <w:tc>
          <w:tcPr>
            <w:tcW w:w="301" w:type="pct"/>
          </w:tcPr>
          <w:p w14:paraId="1F228B0D" w14:textId="77777777" w:rsidR="00D32072" w:rsidRPr="002213EA" w:rsidRDefault="00D32072" w:rsidP="000A6A68">
            <w:pPr>
              <w:jc w:val="center"/>
            </w:pPr>
            <w:r w:rsidRPr="002213EA">
              <w:t>CO2</w:t>
            </w:r>
          </w:p>
        </w:tc>
        <w:tc>
          <w:tcPr>
            <w:tcW w:w="263" w:type="pct"/>
          </w:tcPr>
          <w:p w14:paraId="0B3D45A5" w14:textId="77777777" w:rsidR="00D32072" w:rsidRPr="002213EA" w:rsidRDefault="00D32072" w:rsidP="000A6A68">
            <w:pPr>
              <w:jc w:val="center"/>
            </w:pPr>
            <w:r w:rsidRPr="002213EA">
              <w:t>A</w:t>
            </w:r>
          </w:p>
        </w:tc>
        <w:tc>
          <w:tcPr>
            <w:tcW w:w="263" w:type="pct"/>
          </w:tcPr>
          <w:p w14:paraId="48A58F33" w14:textId="77777777" w:rsidR="00D32072" w:rsidRPr="002213EA" w:rsidRDefault="00D32072" w:rsidP="000A6A68">
            <w:pPr>
              <w:jc w:val="center"/>
            </w:pPr>
            <w:r w:rsidRPr="002213EA">
              <w:t>10</w:t>
            </w:r>
          </w:p>
        </w:tc>
      </w:tr>
      <w:tr w:rsidR="00D32072" w:rsidRPr="002213EA" w14:paraId="7A45A06D" w14:textId="77777777" w:rsidTr="00D27EE1">
        <w:trPr>
          <w:trHeight w:val="263"/>
        </w:trPr>
        <w:tc>
          <w:tcPr>
            <w:tcW w:w="257" w:type="pct"/>
            <w:vAlign w:val="center"/>
          </w:tcPr>
          <w:p w14:paraId="748B7564" w14:textId="77777777" w:rsidR="00D32072" w:rsidRPr="002213EA" w:rsidRDefault="00D32072" w:rsidP="000A6A68">
            <w:pPr>
              <w:jc w:val="center"/>
            </w:pPr>
          </w:p>
        </w:tc>
        <w:tc>
          <w:tcPr>
            <w:tcW w:w="182" w:type="pct"/>
            <w:vAlign w:val="bottom"/>
          </w:tcPr>
          <w:p w14:paraId="2523791D" w14:textId="77777777" w:rsidR="00D32072" w:rsidRPr="002213EA" w:rsidRDefault="00D32072" w:rsidP="000A6A68"/>
        </w:tc>
        <w:tc>
          <w:tcPr>
            <w:tcW w:w="3734" w:type="pct"/>
            <w:vAlign w:val="bottom"/>
          </w:tcPr>
          <w:p w14:paraId="5CEA03B5" w14:textId="77777777" w:rsidR="00D32072" w:rsidRPr="002213EA" w:rsidRDefault="00D32072" w:rsidP="000A6A68">
            <w:pPr>
              <w:jc w:val="center"/>
            </w:pPr>
            <w:r w:rsidRPr="002213EA">
              <w:rPr>
                <w:b/>
                <w:bCs/>
              </w:rPr>
              <w:t>(OR)</w:t>
            </w:r>
          </w:p>
        </w:tc>
        <w:tc>
          <w:tcPr>
            <w:tcW w:w="301" w:type="pct"/>
            <w:vAlign w:val="bottom"/>
          </w:tcPr>
          <w:p w14:paraId="189D1D1C" w14:textId="77777777" w:rsidR="00D32072" w:rsidRPr="002213EA" w:rsidRDefault="00D32072" w:rsidP="000A6A68">
            <w:pPr>
              <w:jc w:val="center"/>
            </w:pPr>
          </w:p>
        </w:tc>
        <w:tc>
          <w:tcPr>
            <w:tcW w:w="263" w:type="pct"/>
            <w:vAlign w:val="bottom"/>
          </w:tcPr>
          <w:p w14:paraId="5E72734B" w14:textId="77777777" w:rsidR="00D32072" w:rsidRPr="002213EA" w:rsidRDefault="00D32072" w:rsidP="000A6A68">
            <w:pPr>
              <w:jc w:val="center"/>
            </w:pPr>
          </w:p>
        </w:tc>
        <w:tc>
          <w:tcPr>
            <w:tcW w:w="263" w:type="pct"/>
            <w:vAlign w:val="bottom"/>
          </w:tcPr>
          <w:p w14:paraId="67BDDFF5" w14:textId="77777777" w:rsidR="00D32072" w:rsidRPr="002213EA" w:rsidRDefault="00D32072" w:rsidP="000A6A68">
            <w:pPr>
              <w:jc w:val="center"/>
            </w:pPr>
          </w:p>
        </w:tc>
      </w:tr>
      <w:tr w:rsidR="00D32072" w:rsidRPr="002213EA" w14:paraId="315AF705" w14:textId="77777777" w:rsidTr="00D27EE1">
        <w:trPr>
          <w:trHeight w:val="283"/>
        </w:trPr>
        <w:tc>
          <w:tcPr>
            <w:tcW w:w="257" w:type="pct"/>
            <w:vAlign w:val="center"/>
          </w:tcPr>
          <w:p w14:paraId="5C28816A" w14:textId="77777777" w:rsidR="00D32072" w:rsidRPr="002213EA" w:rsidRDefault="00D32072" w:rsidP="000A6A68">
            <w:pPr>
              <w:jc w:val="center"/>
            </w:pPr>
            <w:r w:rsidRPr="002213EA">
              <w:t>6.</w:t>
            </w:r>
          </w:p>
        </w:tc>
        <w:tc>
          <w:tcPr>
            <w:tcW w:w="182" w:type="pct"/>
          </w:tcPr>
          <w:p w14:paraId="18F99740" w14:textId="77777777" w:rsidR="00D32072" w:rsidRPr="002213EA" w:rsidRDefault="00D32072" w:rsidP="000A6A68">
            <w:r w:rsidRPr="002213EA">
              <w:t>a.</w:t>
            </w:r>
          </w:p>
        </w:tc>
        <w:tc>
          <w:tcPr>
            <w:tcW w:w="3734" w:type="pct"/>
          </w:tcPr>
          <w:p w14:paraId="3A2C40A0" w14:textId="77777777" w:rsidR="00D32072" w:rsidRPr="002213EA" w:rsidRDefault="00D32072" w:rsidP="00B93E7C">
            <w:pPr>
              <w:jc w:val="both"/>
            </w:pPr>
            <w:r w:rsidRPr="002213EA">
              <w:t>Explain the principles and physicochemical effects of high-pressure processing treatments.</w:t>
            </w:r>
          </w:p>
        </w:tc>
        <w:tc>
          <w:tcPr>
            <w:tcW w:w="301" w:type="pct"/>
          </w:tcPr>
          <w:p w14:paraId="4EB813D0" w14:textId="77777777" w:rsidR="00D32072" w:rsidRPr="002213EA" w:rsidRDefault="00D32072" w:rsidP="000A6A68">
            <w:pPr>
              <w:jc w:val="center"/>
            </w:pPr>
            <w:r w:rsidRPr="002213EA">
              <w:t>CO6</w:t>
            </w:r>
          </w:p>
        </w:tc>
        <w:tc>
          <w:tcPr>
            <w:tcW w:w="263" w:type="pct"/>
          </w:tcPr>
          <w:p w14:paraId="06DCFCAA" w14:textId="77777777" w:rsidR="00D32072" w:rsidRPr="002213EA" w:rsidRDefault="00D32072" w:rsidP="000A6A68">
            <w:pPr>
              <w:jc w:val="center"/>
            </w:pPr>
            <w:r w:rsidRPr="002213EA">
              <w:t>A</w:t>
            </w:r>
          </w:p>
        </w:tc>
        <w:tc>
          <w:tcPr>
            <w:tcW w:w="263" w:type="pct"/>
          </w:tcPr>
          <w:p w14:paraId="66D5C106" w14:textId="77777777" w:rsidR="00D32072" w:rsidRPr="002213EA" w:rsidRDefault="00D32072" w:rsidP="000A6A68">
            <w:pPr>
              <w:jc w:val="center"/>
            </w:pPr>
            <w:r w:rsidRPr="002213EA">
              <w:t>10</w:t>
            </w:r>
          </w:p>
        </w:tc>
      </w:tr>
      <w:tr w:rsidR="00D32072" w:rsidRPr="002213EA" w14:paraId="7E583E21" w14:textId="77777777" w:rsidTr="00D27EE1">
        <w:trPr>
          <w:trHeight w:val="283"/>
        </w:trPr>
        <w:tc>
          <w:tcPr>
            <w:tcW w:w="257" w:type="pct"/>
            <w:vAlign w:val="center"/>
          </w:tcPr>
          <w:p w14:paraId="09C34D9E" w14:textId="77777777" w:rsidR="00D32072" w:rsidRPr="002213EA" w:rsidRDefault="00D32072" w:rsidP="000A6A68">
            <w:pPr>
              <w:jc w:val="center"/>
            </w:pPr>
          </w:p>
        </w:tc>
        <w:tc>
          <w:tcPr>
            <w:tcW w:w="182" w:type="pct"/>
          </w:tcPr>
          <w:p w14:paraId="24854EDD" w14:textId="77777777" w:rsidR="00D32072" w:rsidRPr="002213EA" w:rsidRDefault="00D32072" w:rsidP="000A6A68">
            <w:r w:rsidRPr="002213EA">
              <w:t>b.</w:t>
            </w:r>
          </w:p>
        </w:tc>
        <w:tc>
          <w:tcPr>
            <w:tcW w:w="3734" w:type="pct"/>
          </w:tcPr>
          <w:p w14:paraId="292F2B0F" w14:textId="77777777" w:rsidR="00D32072" w:rsidRPr="002213EA" w:rsidRDefault="00D32072" w:rsidP="00B93E7C">
            <w:pPr>
              <w:jc w:val="both"/>
              <w:rPr>
                <w:bCs/>
              </w:rPr>
            </w:pPr>
            <w:r w:rsidRPr="002213EA">
              <w:rPr>
                <w:bCs/>
              </w:rPr>
              <w:t>Describe in detail the principles of thermal destruction of microorganisms, explaining</w:t>
            </w:r>
            <w:r>
              <w:rPr>
                <w:bCs/>
              </w:rPr>
              <w:t xml:space="preserve"> </w:t>
            </w:r>
            <w:r w:rsidRPr="002213EA">
              <w:rPr>
                <w:bCs/>
              </w:rPr>
              <w:t>the term D value.</w:t>
            </w:r>
          </w:p>
        </w:tc>
        <w:tc>
          <w:tcPr>
            <w:tcW w:w="301" w:type="pct"/>
          </w:tcPr>
          <w:p w14:paraId="1193AFD3" w14:textId="77777777" w:rsidR="00D32072" w:rsidRPr="002213EA" w:rsidRDefault="00D32072" w:rsidP="000A6A68">
            <w:pPr>
              <w:jc w:val="center"/>
            </w:pPr>
            <w:r w:rsidRPr="002213EA">
              <w:t>CO1</w:t>
            </w:r>
          </w:p>
        </w:tc>
        <w:tc>
          <w:tcPr>
            <w:tcW w:w="263" w:type="pct"/>
          </w:tcPr>
          <w:p w14:paraId="69CCEF2B" w14:textId="77777777" w:rsidR="00D32072" w:rsidRPr="002213EA" w:rsidRDefault="00D32072" w:rsidP="000A6A68">
            <w:pPr>
              <w:jc w:val="center"/>
            </w:pPr>
            <w:r w:rsidRPr="002213EA">
              <w:t>U</w:t>
            </w:r>
          </w:p>
        </w:tc>
        <w:tc>
          <w:tcPr>
            <w:tcW w:w="263" w:type="pct"/>
          </w:tcPr>
          <w:p w14:paraId="76002354" w14:textId="77777777" w:rsidR="00D32072" w:rsidRPr="002213EA" w:rsidRDefault="00D32072" w:rsidP="000A6A68">
            <w:pPr>
              <w:jc w:val="center"/>
            </w:pPr>
            <w:r w:rsidRPr="002213EA">
              <w:t>10</w:t>
            </w:r>
          </w:p>
        </w:tc>
      </w:tr>
      <w:tr w:rsidR="00D32072" w:rsidRPr="002213EA" w14:paraId="11E8D8A2" w14:textId="77777777" w:rsidTr="00D27EE1">
        <w:trPr>
          <w:trHeight w:val="397"/>
        </w:trPr>
        <w:tc>
          <w:tcPr>
            <w:tcW w:w="257" w:type="pct"/>
            <w:vAlign w:val="center"/>
          </w:tcPr>
          <w:p w14:paraId="1A54787E" w14:textId="77777777" w:rsidR="00D32072" w:rsidRPr="002213EA" w:rsidRDefault="00D32072" w:rsidP="000A6A68">
            <w:pPr>
              <w:jc w:val="center"/>
            </w:pPr>
          </w:p>
        </w:tc>
        <w:tc>
          <w:tcPr>
            <w:tcW w:w="182" w:type="pct"/>
            <w:vAlign w:val="bottom"/>
          </w:tcPr>
          <w:p w14:paraId="359F4108" w14:textId="77777777" w:rsidR="00D32072" w:rsidRPr="002213EA" w:rsidRDefault="00D32072" w:rsidP="000A6A68"/>
        </w:tc>
        <w:tc>
          <w:tcPr>
            <w:tcW w:w="3734" w:type="pct"/>
            <w:vAlign w:val="bottom"/>
          </w:tcPr>
          <w:p w14:paraId="398E9FC8" w14:textId="77777777" w:rsidR="00D32072" w:rsidRPr="002213EA" w:rsidRDefault="00D32072" w:rsidP="000A6A68"/>
        </w:tc>
        <w:tc>
          <w:tcPr>
            <w:tcW w:w="301" w:type="pct"/>
            <w:vAlign w:val="bottom"/>
          </w:tcPr>
          <w:p w14:paraId="2F948743" w14:textId="77777777" w:rsidR="00D32072" w:rsidRPr="002213EA" w:rsidRDefault="00D32072" w:rsidP="000A6A68">
            <w:pPr>
              <w:jc w:val="center"/>
            </w:pPr>
          </w:p>
        </w:tc>
        <w:tc>
          <w:tcPr>
            <w:tcW w:w="263" w:type="pct"/>
            <w:vAlign w:val="bottom"/>
          </w:tcPr>
          <w:p w14:paraId="7015D361" w14:textId="77777777" w:rsidR="00D32072" w:rsidRPr="002213EA" w:rsidRDefault="00D32072" w:rsidP="000A6A68">
            <w:pPr>
              <w:jc w:val="center"/>
            </w:pPr>
          </w:p>
        </w:tc>
        <w:tc>
          <w:tcPr>
            <w:tcW w:w="263" w:type="pct"/>
            <w:vAlign w:val="bottom"/>
          </w:tcPr>
          <w:p w14:paraId="105B195E" w14:textId="77777777" w:rsidR="00D32072" w:rsidRPr="002213EA" w:rsidRDefault="00D32072" w:rsidP="000A6A68">
            <w:pPr>
              <w:jc w:val="center"/>
            </w:pPr>
          </w:p>
        </w:tc>
      </w:tr>
      <w:tr w:rsidR="00D32072" w:rsidRPr="002213EA" w14:paraId="29D7DDB0" w14:textId="77777777" w:rsidTr="00D27EE1">
        <w:trPr>
          <w:trHeight w:val="283"/>
        </w:trPr>
        <w:tc>
          <w:tcPr>
            <w:tcW w:w="257" w:type="pct"/>
            <w:vAlign w:val="center"/>
          </w:tcPr>
          <w:p w14:paraId="2CCB7C25" w14:textId="77777777" w:rsidR="00D32072" w:rsidRPr="002213EA" w:rsidRDefault="00D32072" w:rsidP="000A6A68">
            <w:pPr>
              <w:jc w:val="center"/>
            </w:pPr>
            <w:r w:rsidRPr="002213EA">
              <w:t>7.</w:t>
            </w:r>
          </w:p>
        </w:tc>
        <w:tc>
          <w:tcPr>
            <w:tcW w:w="182" w:type="pct"/>
          </w:tcPr>
          <w:p w14:paraId="15666140" w14:textId="77777777" w:rsidR="00D32072" w:rsidRPr="002213EA" w:rsidRDefault="00D32072" w:rsidP="000A6A68">
            <w:r w:rsidRPr="002213EA">
              <w:t>a.</w:t>
            </w:r>
          </w:p>
        </w:tc>
        <w:tc>
          <w:tcPr>
            <w:tcW w:w="3734" w:type="pct"/>
          </w:tcPr>
          <w:p w14:paraId="13AD8482" w14:textId="77777777" w:rsidR="00D32072" w:rsidRPr="002213EA" w:rsidRDefault="00D32072" w:rsidP="000A6A68">
            <w:pPr>
              <w:pStyle w:val="Default"/>
            </w:pPr>
            <w:r w:rsidRPr="002213EA">
              <w:t xml:space="preserve">Discuss the mode of action of nitrate in the food industry as a preservative. </w:t>
            </w:r>
          </w:p>
        </w:tc>
        <w:tc>
          <w:tcPr>
            <w:tcW w:w="301" w:type="pct"/>
          </w:tcPr>
          <w:p w14:paraId="02C121CF" w14:textId="77777777" w:rsidR="00D32072" w:rsidRPr="002213EA" w:rsidRDefault="00D32072" w:rsidP="000A6A68">
            <w:pPr>
              <w:jc w:val="center"/>
            </w:pPr>
            <w:r w:rsidRPr="002213EA">
              <w:t>CO5</w:t>
            </w:r>
          </w:p>
        </w:tc>
        <w:tc>
          <w:tcPr>
            <w:tcW w:w="263" w:type="pct"/>
          </w:tcPr>
          <w:p w14:paraId="463AA69D" w14:textId="77777777" w:rsidR="00D32072" w:rsidRPr="002213EA" w:rsidRDefault="00D32072" w:rsidP="000A6A68">
            <w:pPr>
              <w:jc w:val="center"/>
            </w:pPr>
            <w:r w:rsidRPr="002213EA">
              <w:t>An</w:t>
            </w:r>
          </w:p>
        </w:tc>
        <w:tc>
          <w:tcPr>
            <w:tcW w:w="263" w:type="pct"/>
          </w:tcPr>
          <w:p w14:paraId="5316B984" w14:textId="77777777" w:rsidR="00D32072" w:rsidRPr="002213EA" w:rsidRDefault="00D32072" w:rsidP="000A6A68">
            <w:pPr>
              <w:jc w:val="center"/>
            </w:pPr>
            <w:r w:rsidRPr="002213EA">
              <w:t>10</w:t>
            </w:r>
          </w:p>
        </w:tc>
      </w:tr>
      <w:tr w:rsidR="00D32072" w:rsidRPr="002213EA" w14:paraId="460F95FC" w14:textId="77777777" w:rsidTr="00D27EE1">
        <w:trPr>
          <w:trHeight w:val="283"/>
        </w:trPr>
        <w:tc>
          <w:tcPr>
            <w:tcW w:w="257" w:type="pct"/>
            <w:vAlign w:val="center"/>
          </w:tcPr>
          <w:p w14:paraId="59606F85" w14:textId="77777777" w:rsidR="00D32072" w:rsidRPr="002213EA" w:rsidRDefault="00D32072" w:rsidP="000A6A68">
            <w:pPr>
              <w:jc w:val="center"/>
            </w:pPr>
          </w:p>
        </w:tc>
        <w:tc>
          <w:tcPr>
            <w:tcW w:w="182" w:type="pct"/>
          </w:tcPr>
          <w:p w14:paraId="63A31F33" w14:textId="77777777" w:rsidR="00D32072" w:rsidRPr="002213EA" w:rsidRDefault="00D32072" w:rsidP="000A6A68">
            <w:r w:rsidRPr="002213EA">
              <w:t>b.</w:t>
            </w:r>
          </w:p>
        </w:tc>
        <w:tc>
          <w:tcPr>
            <w:tcW w:w="3734" w:type="pct"/>
          </w:tcPr>
          <w:p w14:paraId="03F0D839" w14:textId="77777777" w:rsidR="00D32072" w:rsidRPr="002213EA" w:rsidRDefault="00D32072" w:rsidP="000A6A68">
            <w:pPr>
              <w:rPr>
                <w:bCs/>
              </w:rPr>
            </w:pPr>
            <w:r w:rsidRPr="002213EA">
              <w:rPr>
                <w:bCs/>
              </w:rPr>
              <w:t>Give a detailed schematic account of the drying curve.</w:t>
            </w:r>
          </w:p>
        </w:tc>
        <w:tc>
          <w:tcPr>
            <w:tcW w:w="301" w:type="pct"/>
          </w:tcPr>
          <w:p w14:paraId="49A3BD60" w14:textId="77777777" w:rsidR="00D32072" w:rsidRPr="002213EA" w:rsidRDefault="00D32072" w:rsidP="000A6A68">
            <w:pPr>
              <w:jc w:val="center"/>
            </w:pPr>
            <w:r w:rsidRPr="002213EA">
              <w:t>CO4</w:t>
            </w:r>
          </w:p>
        </w:tc>
        <w:tc>
          <w:tcPr>
            <w:tcW w:w="263" w:type="pct"/>
          </w:tcPr>
          <w:p w14:paraId="29A4EE55" w14:textId="77777777" w:rsidR="00D32072" w:rsidRPr="002213EA" w:rsidRDefault="00D32072" w:rsidP="000A6A68">
            <w:pPr>
              <w:jc w:val="center"/>
            </w:pPr>
            <w:r w:rsidRPr="002213EA">
              <w:t>U</w:t>
            </w:r>
          </w:p>
        </w:tc>
        <w:tc>
          <w:tcPr>
            <w:tcW w:w="263" w:type="pct"/>
          </w:tcPr>
          <w:p w14:paraId="37580048" w14:textId="77777777" w:rsidR="00D32072" w:rsidRPr="002213EA" w:rsidRDefault="00D32072" w:rsidP="000A6A68">
            <w:pPr>
              <w:jc w:val="center"/>
            </w:pPr>
            <w:r w:rsidRPr="002213EA">
              <w:t>10</w:t>
            </w:r>
          </w:p>
        </w:tc>
      </w:tr>
      <w:tr w:rsidR="00D32072" w:rsidRPr="002213EA" w14:paraId="6EE101B3" w14:textId="77777777" w:rsidTr="00D27EE1">
        <w:trPr>
          <w:trHeight w:val="283"/>
        </w:trPr>
        <w:tc>
          <w:tcPr>
            <w:tcW w:w="257" w:type="pct"/>
            <w:vAlign w:val="center"/>
          </w:tcPr>
          <w:p w14:paraId="5EF9B77E" w14:textId="77777777" w:rsidR="00D32072" w:rsidRPr="002213EA" w:rsidRDefault="00D32072" w:rsidP="000A6A68">
            <w:pPr>
              <w:jc w:val="center"/>
            </w:pPr>
          </w:p>
        </w:tc>
        <w:tc>
          <w:tcPr>
            <w:tcW w:w="182" w:type="pct"/>
            <w:vAlign w:val="bottom"/>
          </w:tcPr>
          <w:p w14:paraId="2D013989" w14:textId="77777777" w:rsidR="00D32072" w:rsidRPr="002213EA" w:rsidRDefault="00D32072" w:rsidP="000A6A68"/>
        </w:tc>
        <w:tc>
          <w:tcPr>
            <w:tcW w:w="3734" w:type="pct"/>
            <w:vAlign w:val="bottom"/>
          </w:tcPr>
          <w:p w14:paraId="230911AA" w14:textId="77777777" w:rsidR="00D32072" w:rsidRPr="002213EA" w:rsidRDefault="00D32072" w:rsidP="000A6A68">
            <w:pPr>
              <w:jc w:val="center"/>
              <w:rPr>
                <w:bCs/>
              </w:rPr>
            </w:pPr>
            <w:r w:rsidRPr="002213EA">
              <w:rPr>
                <w:b/>
                <w:bCs/>
              </w:rPr>
              <w:t>(OR)</w:t>
            </w:r>
          </w:p>
        </w:tc>
        <w:tc>
          <w:tcPr>
            <w:tcW w:w="301" w:type="pct"/>
            <w:vAlign w:val="bottom"/>
          </w:tcPr>
          <w:p w14:paraId="2DF778E1" w14:textId="77777777" w:rsidR="00D32072" w:rsidRPr="002213EA" w:rsidRDefault="00D32072" w:rsidP="000A6A68">
            <w:pPr>
              <w:jc w:val="center"/>
            </w:pPr>
          </w:p>
        </w:tc>
        <w:tc>
          <w:tcPr>
            <w:tcW w:w="263" w:type="pct"/>
            <w:vAlign w:val="bottom"/>
          </w:tcPr>
          <w:p w14:paraId="09E52C94" w14:textId="77777777" w:rsidR="00D32072" w:rsidRPr="002213EA" w:rsidRDefault="00D32072" w:rsidP="000A6A68">
            <w:pPr>
              <w:jc w:val="center"/>
            </w:pPr>
          </w:p>
        </w:tc>
        <w:tc>
          <w:tcPr>
            <w:tcW w:w="263" w:type="pct"/>
            <w:vAlign w:val="bottom"/>
          </w:tcPr>
          <w:p w14:paraId="37EBDF44" w14:textId="77777777" w:rsidR="00D32072" w:rsidRPr="002213EA" w:rsidRDefault="00D32072" w:rsidP="000A6A68">
            <w:pPr>
              <w:jc w:val="center"/>
            </w:pPr>
          </w:p>
        </w:tc>
      </w:tr>
      <w:tr w:rsidR="00D32072" w:rsidRPr="002213EA" w14:paraId="08ADDEDA" w14:textId="77777777" w:rsidTr="00B93E7C">
        <w:trPr>
          <w:trHeight w:val="283"/>
        </w:trPr>
        <w:tc>
          <w:tcPr>
            <w:tcW w:w="257" w:type="pct"/>
          </w:tcPr>
          <w:p w14:paraId="490B339A" w14:textId="77777777" w:rsidR="00D32072" w:rsidRPr="002213EA" w:rsidRDefault="00D32072" w:rsidP="00B93E7C">
            <w:pPr>
              <w:jc w:val="center"/>
            </w:pPr>
            <w:r w:rsidRPr="002213EA">
              <w:t>8.</w:t>
            </w:r>
          </w:p>
        </w:tc>
        <w:tc>
          <w:tcPr>
            <w:tcW w:w="182" w:type="pct"/>
          </w:tcPr>
          <w:p w14:paraId="4DC77349" w14:textId="77777777" w:rsidR="00D32072" w:rsidRPr="002213EA" w:rsidRDefault="00D32072" w:rsidP="000A6A68">
            <w:r w:rsidRPr="002213EA">
              <w:t>a.</w:t>
            </w:r>
          </w:p>
        </w:tc>
        <w:tc>
          <w:tcPr>
            <w:tcW w:w="3734" w:type="pct"/>
          </w:tcPr>
          <w:p w14:paraId="779E9746" w14:textId="77777777" w:rsidR="00D32072" w:rsidRPr="002213EA" w:rsidRDefault="00D32072" w:rsidP="000A6A68">
            <w:pPr>
              <w:jc w:val="both"/>
              <w:rPr>
                <w:bCs/>
              </w:rPr>
            </w:pPr>
            <w:r w:rsidRPr="002213EA">
              <w:rPr>
                <w:bCs/>
              </w:rPr>
              <w:t>Summarize the working principle of cold plasma technology in food preservation with an example.</w:t>
            </w:r>
          </w:p>
        </w:tc>
        <w:tc>
          <w:tcPr>
            <w:tcW w:w="301" w:type="pct"/>
          </w:tcPr>
          <w:p w14:paraId="1A1E5DE1" w14:textId="77777777" w:rsidR="00D32072" w:rsidRPr="002213EA" w:rsidRDefault="00D32072" w:rsidP="000A6A68">
            <w:pPr>
              <w:jc w:val="center"/>
            </w:pPr>
            <w:r w:rsidRPr="002213EA">
              <w:t>CO6</w:t>
            </w:r>
          </w:p>
        </w:tc>
        <w:tc>
          <w:tcPr>
            <w:tcW w:w="263" w:type="pct"/>
          </w:tcPr>
          <w:p w14:paraId="1A04478C" w14:textId="77777777" w:rsidR="00D32072" w:rsidRPr="002213EA" w:rsidRDefault="00D32072" w:rsidP="000A6A68">
            <w:pPr>
              <w:jc w:val="center"/>
            </w:pPr>
            <w:r w:rsidRPr="002213EA">
              <w:t>A</w:t>
            </w:r>
          </w:p>
        </w:tc>
        <w:tc>
          <w:tcPr>
            <w:tcW w:w="263" w:type="pct"/>
          </w:tcPr>
          <w:p w14:paraId="3139924A" w14:textId="77777777" w:rsidR="00D32072" w:rsidRPr="002213EA" w:rsidRDefault="00D32072" w:rsidP="000A6A68">
            <w:pPr>
              <w:jc w:val="center"/>
            </w:pPr>
            <w:r w:rsidRPr="002213EA">
              <w:t>10</w:t>
            </w:r>
          </w:p>
        </w:tc>
      </w:tr>
      <w:tr w:rsidR="00D32072" w:rsidRPr="002213EA" w14:paraId="1993F815" w14:textId="77777777" w:rsidTr="00B93E7C">
        <w:trPr>
          <w:trHeight w:val="283"/>
        </w:trPr>
        <w:tc>
          <w:tcPr>
            <w:tcW w:w="257" w:type="pct"/>
          </w:tcPr>
          <w:p w14:paraId="114B0CFE" w14:textId="77777777" w:rsidR="00D32072" w:rsidRPr="002213EA" w:rsidRDefault="00D32072" w:rsidP="00B93E7C">
            <w:pPr>
              <w:jc w:val="center"/>
            </w:pPr>
          </w:p>
        </w:tc>
        <w:tc>
          <w:tcPr>
            <w:tcW w:w="182" w:type="pct"/>
          </w:tcPr>
          <w:p w14:paraId="073E1DCE" w14:textId="77777777" w:rsidR="00D32072" w:rsidRPr="002213EA" w:rsidRDefault="00D32072" w:rsidP="000A6A68">
            <w:r w:rsidRPr="002213EA">
              <w:t>b.</w:t>
            </w:r>
          </w:p>
        </w:tc>
        <w:tc>
          <w:tcPr>
            <w:tcW w:w="3734" w:type="pct"/>
          </w:tcPr>
          <w:p w14:paraId="750A1DC8" w14:textId="77777777" w:rsidR="00D32072" w:rsidRPr="002213EA" w:rsidRDefault="00D32072" w:rsidP="00B93E7C">
            <w:pPr>
              <w:jc w:val="both"/>
              <w:rPr>
                <w:bCs/>
              </w:rPr>
            </w:pPr>
            <w:r w:rsidRPr="002213EA">
              <w:rPr>
                <w:bCs/>
              </w:rPr>
              <w:t>Describe the mechanism of action of ionizing radiation in microbial inactivation.</w:t>
            </w:r>
          </w:p>
        </w:tc>
        <w:tc>
          <w:tcPr>
            <w:tcW w:w="301" w:type="pct"/>
          </w:tcPr>
          <w:p w14:paraId="20257978" w14:textId="77777777" w:rsidR="00D32072" w:rsidRPr="002213EA" w:rsidRDefault="00D32072" w:rsidP="000A6A68">
            <w:pPr>
              <w:jc w:val="center"/>
            </w:pPr>
            <w:r w:rsidRPr="002213EA">
              <w:t>CO6</w:t>
            </w:r>
          </w:p>
        </w:tc>
        <w:tc>
          <w:tcPr>
            <w:tcW w:w="263" w:type="pct"/>
          </w:tcPr>
          <w:p w14:paraId="58B1B527" w14:textId="77777777" w:rsidR="00D32072" w:rsidRPr="002213EA" w:rsidRDefault="00D32072" w:rsidP="000A6A68">
            <w:pPr>
              <w:jc w:val="center"/>
            </w:pPr>
            <w:r w:rsidRPr="002213EA">
              <w:t>An</w:t>
            </w:r>
          </w:p>
        </w:tc>
        <w:tc>
          <w:tcPr>
            <w:tcW w:w="263" w:type="pct"/>
          </w:tcPr>
          <w:p w14:paraId="347F7ABA" w14:textId="77777777" w:rsidR="00D32072" w:rsidRPr="002213EA" w:rsidRDefault="00D32072" w:rsidP="000A6A68">
            <w:pPr>
              <w:jc w:val="center"/>
            </w:pPr>
            <w:r w:rsidRPr="002213EA">
              <w:t>10</w:t>
            </w:r>
          </w:p>
        </w:tc>
      </w:tr>
      <w:tr w:rsidR="00D32072" w:rsidRPr="002213EA" w14:paraId="24DE4F87" w14:textId="77777777" w:rsidTr="00B93E7C">
        <w:trPr>
          <w:trHeight w:val="550"/>
        </w:trPr>
        <w:tc>
          <w:tcPr>
            <w:tcW w:w="5000" w:type="pct"/>
            <w:gridSpan w:val="6"/>
            <w:vAlign w:val="center"/>
          </w:tcPr>
          <w:p w14:paraId="5CA0EE2E" w14:textId="77777777" w:rsidR="00D32072" w:rsidRPr="002213EA" w:rsidRDefault="00D32072" w:rsidP="00B93E7C">
            <w:pPr>
              <w:jc w:val="center"/>
            </w:pPr>
            <w:r w:rsidRPr="002213EA">
              <w:rPr>
                <w:b/>
                <w:bCs/>
              </w:rPr>
              <w:t>COMPULSORY QUESTION</w:t>
            </w:r>
          </w:p>
        </w:tc>
      </w:tr>
      <w:tr w:rsidR="00D32072" w:rsidRPr="002213EA" w14:paraId="628E1ABC" w14:textId="77777777" w:rsidTr="00B93E7C">
        <w:trPr>
          <w:trHeight w:val="283"/>
        </w:trPr>
        <w:tc>
          <w:tcPr>
            <w:tcW w:w="257" w:type="pct"/>
          </w:tcPr>
          <w:p w14:paraId="7F9DA855" w14:textId="77777777" w:rsidR="00D32072" w:rsidRPr="002213EA" w:rsidRDefault="00D32072" w:rsidP="00B93E7C">
            <w:pPr>
              <w:jc w:val="center"/>
            </w:pPr>
            <w:r w:rsidRPr="002213EA">
              <w:t>9.</w:t>
            </w:r>
          </w:p>
        </w:tc>
        <w:tc>
          <w:tcPr>
            <w:tcW w:w="182" w:type="pct"/>
          </w:tcPr>
          <w:p w14:paraId="5E4FD138" w14:textId="77777777" w:rsidR="00D32072" w:rsidRPr="002213EA" w:rsidRDefault="00D32072" w:rsidP="000A6A68">
            <w:r w:rsidRPr="002213EA">
              <w:t>a.</w:t>
            </w:r>
          </w:p>
        </w:tc>
        <w:tc>
          <w:tcPr>
            <w:tcW w:w="3734" w:type="pct"/>
          </w:tcPr>
          <w:p w14:paraId="371A336D" w14:textId="77777777" w:rsidR="00D32072" w:rsidRPr="002213EA" w:rsidRDefault="00D32072" w:rsidP="00C22B99">
            <w:pPr>
              <w:jc w:val="both"/>
            </w:pPr>
            <w:r w:rsidRPr="002213EA">
              <w:t>Elaborate on the mechanism of inactivation of microorganisms using ultrasound technology.</w:t>
            </w:r>
          </w:p>
        </w:tc>
        <w:tc>
          <w:tcPr>
            <w:tcW w:w="301" w:type="pct"/>
          </w:tcPr>
          <w:p w14:paraId="0333AD86" w14:textId="77777777" w:rsidR="00D32072" w:rsidRPr="002213EA" w:rsidRDefault="00D32072" w:rsidP="000A6A68">
            <w:pPr>
              <w:jc w:val="center"/>
            </w:pPr>
            <w:r w:rsidRPr="002213EA">
              <w:t>CO6</w:t>
            </w:r>
          </w:p>
        </w:tc>
        <w:tc>
          <w:tcPr>
            <w:tcW w:w="263" w:type="pct"/>
          </w:tcPr>
          <w:p w14:paraId="7094A7BF" w14:textId="77777777" w:rsidR="00D32072" w:rsidRPr="002213EA" w:rsidRDefault="00D32072" w:rsidP="000A6A68">
            <w:pPr>
              <w:jc w:val="center"/>
            </w:pPr>
            <w:r w:rsidRPr="002213EA">
              <w:t>A</w:t>
            </w:r>
          </w:p>
        </w:tc>
        <w:tc>
          <w:tcPr>
            <w:tcW w:w="263" w:type="pct"/>
          </w:tcPr>
          <w:p w14:paraId="11F441D4" w14:textId="77777777" w:rsidR="00D32072" w:rsidRPr="002213EA" w:rsidRDefault="00D32072" w:rsidP="000A6A68">
            <w:pPr>
              <w:jc w:val="center"/>
            </w:pPr>
            <w:r w:rsidRPr="002213EA">
              <w:t>10</w:t>
            </w:r>
          </w:p>
        </w:tc>
      </w:tr>
      <w:tr w:rsidR="00D32072" w:rsidRPr="002213EA" w14:paraId="341F0A62" w14:textId="77777777" w:rsidTr="00D27EE1">
        <w:trPr>
          <w:trHeight w:val="283"/>
        </w:trPr>
        <w:tc>
          <w:tcPr>
            <w:tcW w:w="257" w:type="pct"/>
          </w:tcPr>
          <w:p w14:paraId="00A48B66" w14:textId="77777777" w:rsidR="00D32072" w:rsidRPr="002213EA" w:rsidRDefault="00D32072" w:rsidP="000A6A68"/>
        </w:tc>
        <w:tc>
          <w:tcPr>
            <w:tcW w:w="182" w:type="pct"/>
          </w:tcPr>
          <w:p w14:paraId="43846726" w14:textId="77777777" w:rsidR="00D32072" w:rsidRPr="002213EA" w:rsidRDefault="00D32072" w:rsidP="000A6A68">
            <w:r w:rsidRPr="002213EA">
              <w:t>b.</w:t>
            </w:r>
          </w:p>
        </w:tc>
        <w:tc>
          <w:tcPr>
            <w:tcW w:w="3734" w:type="pct"/>
          </w:tcPr>
          <w:p w14:paraId="49760541" w14:textId="77777777" w:rsidR="00D32072" w:rsidRPr="002213EA" w:rsidRDefault="00D32072" w:rsidP="00C22B99">
            <w:pPr>
              <w:jc w:val="both"/>
              <w:rPr>
                <w:bCs/>
              </w:rPr>
            </w:pPr>
            <w:r w:rsidRPr="002213EA">
              <w:rPr>
                <w:bCs/>
              </w:rPr>
              <w:t>Differentiate between radappertization, radurization and radicidation with potential application.</w:t>
            </w:r>
          </w:p>
        </w:tc>
        <w:tc>
          <w:tcPr>
            <w:tcW w:w="301" w:type="pct"/>
          </w:tcPr>
          <w:p w14:paraId="4FB47BDC" w14:textId="77777777" w:rsidR="00D32072" w:rsidRPr="002213EA" w:rsidRDefault="00D32072" w:rsidP="000A6A68">
            <w:pPr>
              <w:jc w:val="center"/>
            </w:pPr>
            <w:r w:rsidRPr="002213EA">
              <w:t>CO6</w:t>
            </w:r>
          </w:p>
        </w:tc>
        <w:tc>
          <w:tcPr>
            <w:tcW w:w="263" w:type="pct"/>
          </w:tcPr>
          <w:p w14:paraId="5A007A51" w14:textId="77777777" w:rsidR="00D32072" w:rsidRPr="002213EA" w:rsidRDefault="00D32072" w:rsidP="000A6A68">
            <w:pPr>
              <w:jc w:val="center"/>
            </w:pPr>
            <w:r w:rsidRPr="002213EA">
              <w:t>An</w:t>
            </w:r>
          </w:p>
        </w:tc>
        <w:tc>
          <w:tcPr>
            <w:tcW w:w="263" w:type="pct"/>
          </w:tcPr>
          <w:p w14:paraId="5F6155A2" w14:textId="77777777" w:rsidR="00D32072" w:rsidRPr="002213EA" w:rsidRDefault="00D32072" w:rsidP="000A6A68">
            <w:pPr>
              <w:jc w:val="center"/>
            </w:pPr>
            <w:r w:rsidRPr="002213EA">
              <w:t>10</w:t>
            </w:r>
          </w:p>
        </w:tc>
      </w:tr>
    </w:tbl>
    <w:p w14:paraId="25DE25F9" w14:textId="77777777" w:rsidR="00D32072" w:rsidRPr="002213EA" w:rsidRDefault="00D32072" w:rsidP="00856324"/>
    <w:p w14:paraId="5663892A" w14:textId="77777777" w:rsidR="00D32072" w:rsidRPr="002213EA" w:rsidRDefault="00D32072" w:rsidP="00CA4F97">
      <w:r w:rsidRPr="002213EA">
        <w:rPr>
          <w:b/>
          <w:bCs/>
        </w:rPr>
        <w:t>CO</w:t>
      </w:r>
      <w:r w:rsidRPr="002213EA">
        <w:t xml:space="preserve"> – COURSE OUTCOME</w:t>
      </w:r>
      <w:r w:rsidRPr="002213EA">
        <w:tab/>
        <w:t xml:space="preserve">        </w:t>
      </w:r>
      <w:r w:rsidRPr="002213EA">
        <w:rPr>
          <w:b/>
          <w:bCs/>
        </w:rPr>
        <w:t>BL</w:t>
      </w:r>
      <w:r w:rsidRPr="002213EA">
        <w:t xml:space="preserve"> – BLOOM’S LEVEL        </w:t>
      </w:r>
      <w:r w:rsidRPr="002213EA">
        <w:rPr>
          <w:b/>
          <w:bCs/>
        </w:rPr>
        <w:t>M</w:t>
      </w:r>
      <w:r w:rsidRPr="002213EA">
        <w:t xml:space="preserve"> – MARKS ALLOTTED</w:t>
      </w:r>
    </w:p>
    <w:p w14:paraId="4391E394" w14:textId="77777777" w:rsidR="00D32072" w:rsidRPr="002213EA" w:rsidRDefault="00D32072" w:rsidP="00856324"/>
    <w:tbl>
      <w:tblPr>
        <w:tblStyle w:val="TableGrid"/>
        <w:tblW w:w="10490" w:type="dxa"/>
        <w:tblInd w:w="-714" w:type="dxa"/>
        <w:tblLook w:val="04A0" w:firstRow="1" w:lastRow="0" w:firstColumn="1" w:lastColumn="0" w:noHBand="0" w:noVBand="1"/>
      </w:tblPr>
      <w:tblGrid>
        <w:gridCol w:w="670"/>
        <w:gridCol w:w="9820"/>
      </w:tblGrid>
      <w:tr w:rsidR="00D32072" w:rsidRPr="002213EA" w14:paraId="26961473" w14:textId="77777777" w:rsidTr="00977C70">
        <w:tc>
          <w:tcPr>
            <w:tcW w:w="632" w:type="dxa"/>
          </w:tcPr>
          <w:p w14:paraId="4ED47E01" w14:textId="77777777" w:rsidR="00D32072" w:rsidRPr="002213EA" w:rsidRDefault="00D32072" w:rsidP="00D54806"/>
        </w:tc>
        <w:tc>
          <w:tcPr>
            <w:tcW w:w="9858" w:type="dxa"/>
          </w:tcPr>
          <w:p w14:paraId="48F2D304" w14:textId="77777777" w:rsidR="00D32072" w:rsidRPr="002213EA" w:rsidRDefault="00D32072" w:rsidP="00D54806">
            <w:pPr>
              <w:jc w:val="center"/>
              <w:rPr>
                <w:b/>
              </w:rPr>
            </w:pPr>
            <w:r w:rsidRPr="002213EA">
              <w:rPr>
                <w:b/>
              </w:rPr>
              <w:t>COURSE OUTCOMES</w:t>
            </w:r>
          </w:p>
        </w:tc>
      </w:tr>
      <w:tr w:rsidR="00D32072" w:rsidRPr="002213EA" w14:paraId="0A36E741" w14:textId="77777777" w:rsidTr="00977C70">
        <w:tc>
          <w:tcPr>
            <w:tcW w:w="632" w:type="dxa"/>
          </w:tcPr>
          <w:p w14:paraId="669B4B01" w14:textId="77777777" w:rsidR="00D32072" w:rsidRPr="002213EA" w:rsidRDefault="00D32072" w:rsidP="00977C70">
            <w:r w:rsidRPr="002213EA">
              <w:t>CO1</w:t>
            </w:r>
          </w:p>
        </w:tc>
        <w:tc>
          <w:tcPr>
            <w:tcW w:w="9858" w:type="dxa"/>
          </w:tcPr>
          <w:p w14:paraId="6E994D49" w14:textId="77777777" w:rsidR="00D32072" w:rsidRPr="002213EA" w:rsidRDefault="00D32072" w:rsidP="00977C70">
            <w:r w:rsidRPr="002213EA">
              <w:t>Recall the basic principles involved in food preservation.</w:t>
            </w:r>
          </w:p>
        </w:tc>
      </w:tr>
      <w:tr w:rsidR="00D32072" w:rsidRPr="002213EA" w14:paraId="2F09D174" w14:textId="77777777" w:rsidTr="00977C70">
        <w:tc>
          <w:tcPr>
            <w:tcW w:w="632" w:type="dxa"/>
          </w:tcPr>
          <w:p w14:paraId="7752544B" w14:textId="77777777" w:rsidR="00D32072" w:rsidRPr="002213EA" w:rsidRDefault="00D32072" w:rsidP="00977C70">
            <w:r w:rsidRPr="002213EA">
              <w:t>CO2</w:t>
            </w:r>
          </w:p>
        </w:tc>
        <w:tc>
          <w:tcPr>
            <w:tcW w:w="9858" w:type="dxa"/>
          </w:tcPr>
          <w:p w14:paraId="2C78BD7B" w14:textId="77777777" w:rsidR="00D32072" w:rsidRPr="002213EA" w:rsidRDefault="00D32072" w:rsidP="00977C70">
            <w:r w:rsidRPr="002213EA">
              <w:t>Understand the various processing methods.</w:t>
            </w:r>
          </w:p>
        </w:tc>
      </w:tr>
      <w:tr w:rsidR="00D32072" w:rsidRPr="002213EA" w14:paraId="5BEB8C6F" w14:textId="77777777" w:rsidTr="00977C70">
        <w:tc>
          <w:tcPr>
            <w:tcW w:w="632" w:type="dxa"/>
          </w:tcPr>
          <w:p w14:paraId="26B52AB4" w14:textId="77777777" w:rsidR="00D32072" w:rsidRPr="002213EA" w:rsidRDefault="00D32072" w:rsidP="00977C70">
            <w:r w:rsidRPr="002213EA">
              <w:t>CO3</w:t>
            </w:r>
          </w:p>
        </w:tc>
        <w:tc>
          <w:tcPr>
            <w:tcW w:w="9858" w:type="dxa"/>
          </w:tcPr>
          <w:p w14:paraId="0F3413E2" w14:textId="77777777" w:rsidR="00D32072" w:rsidRPr="002213EA" w:rsidRDefault="00D32072" w:rsidP="00977C70">
            <w:r w:rsidRPr="002213EA">
              <w:t>Comprehend suitable techniques for the preservation of various foods.</w:t>
            </w:r>
          </w:p>
        </w:tc>
      </w:tr>
      <w:tr w:rsidR="00D32072" w:rsidRPr="002213EA" w14:paraId="53F53C5F" w14:textId="77777777" w:rsidTr="00977C70">
        <w:tc>
          <w:tcPr>
            <w:tcW w:w="632" w:type="dxa"/>
          </w:tcPr>
          <w:p w14:paraId="7677552A" w14:textId="77777777" w:rsidR="00D32072" w:rsidRPr="002213EA" w:rsidRDefault="00D32072" w:rsidP="00977C70">
            <w:r w:rsidRPr="002213EA">
              <w:t>CO4</w:t>
            </w:r>
          </w:p>
        </w:tc>
        <w:tc>
          <w:tcPr>
            <w:tcW w:w="9858" w:type="dxa"/>
          </w:tcPr>
          <w:p w14:paraId="5B0B1A1A" w14:textId="77777777" w:rsidR="00D32072" w:rsidRPr="002213EA" w:rsidRDefault="00D32072" w:rsidP="00977C70">
            <w:r w:rsidRPr="002213EA">
              <w:t>Apply the modern technologies of food preservation in industry.</w:t>
            </w:r>
          </w:p>
        </w:tc>
      </w:tr>
      <w:tr w:rsidR="00D32072" w:rsidRPr="002213EA" w14:paraId="7BC19809" w14:textId="77777777" w:rsidTr="00977C70">
        <w:tc>
          <w:tcPr>
            <w:tcW w:w="632" w:type="dxa"/>
          </w:tcPr>
          <w:p w14:paraId="0219FC0E" w14:textId="77777777" w:rsidR="00D32072" w:rsidRPr="002213EA" w:rsidRDefault="00D32072" w:rsidP="00977C70">
            <w:r w:rsidRPr="002213EA">
              <w:t>CO5</w:t>
            </w:r>
          </w:p>
        </w:tc>
        <w:tc>
          <w:tcPr>
            <w:tcW w:w="9858" w:type="dxa"/>
          </w:tcPr>
          <w:p w14:paraId="39E75C02" w14:textId="77777777" w:rsidR="00D32072" w:rsidRPr="002213EA" w:rsidRDefault="00D32072" w:rsidP="00977C70">
            <w:r w:rsidRPr="002213EA">
              <w:t>Analyze the conventional and novel preservation techniques.</w:t>
            </w:r>
          </w:p>
        </w:tc>
      </w:tr>
      <w:tr w:rsidR="00D32072" w:rsidRPr="002213EA" w14:paraId="4432FB69" w14:textId="77777777" w:rsidTr="00977C70">
        <w:tc>
          <w:tcPr>
            <w:tcW w:w="632" w:type="dxa"/>
          </w:tcPr>
          <w:p w14:paraId="4CF283E9" w14:textId="77777777" w:rsidR="00D32072" w:rsidRPr="002213EA" w:rsidRDefault="00D32072" w:rsidP="00977C70">
            <w:r w:rsidRPr="002213EA">
              <w:t>CO6</w:t>
            </w:r>
          </w:p>
        </w:tc>
        <w:tc>
          <w:tcPr>
            <w:tcW w:w="9858" w:type="dxa"/>
          </w:tcPr>
          <w:p w14:paraId="0EBB5831" w14:textId="77777777" w:rsidR="00D32072" w:rsidRPr="002213EA" w:rsidRDefault="00D32072" w:rsidP="00977C70">
            <w:r w:rsidRPr="002213EA">
              <w:t>Evaluate and suggest proper preservation methods and equipment.</w:t>
            </w:r>
          </w:p>
        </w:tc>
      </w:tr>
    </w:tbl>
    <w:p w14:paraId="72E3BA0B" w14:textId="77777777" w:rsidR="00D32072" w:rsidRPr="002213EA"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2213EA" w14:paraId="32F3DEB3" w14:textId="77777777" w:rsidTr="00CA4F97">
        <w:trPr>
          <w:jc w:val="center"/>
        </w:trPr>
        <w:tc>
          <w:tcPr>
            <w:tcW w:w="6385" w:type="dxa"/>
            <w:gridSpan w:val="8"/>
          </w:tcPr>
          <w:p w14:paraId="25651C1A" w14:textId="77777777" w:rsidR="00D32072" w:rsidRPr="002213EA" w:rsidRDefault="00D32072" w:rsidP="00D54806">
            <w:pPr>
              <w:jc w:val="center"/>
              <w:rPr>
                <w:b/>
              </w:rPr>
            </w:pPr>
            <w:r w:rsidRPr="002213EA">
              <w:rPr>
                <w:b/>
              </w:rPr>
              <w:t>Assessment Pattern as per Bloom’s Level</w:t>
            </w:r>
          </w:p>
        </w:tc>
      </w:tr>
      <w:tr w:rsidR="00D32072" w:rsidRPr="002213EA" w14:paraId="2E905F74" w14:textId="77777777" w:rsidTr="00CA4F97">
        <w:trPr>
          <w:jc w:val="center"/>
        </w:trPr>
        <w:tc>
          <w:tcPr>
            <w:tcW w:w="1140" w:type="dxa"/>
          </w:tcPr>
          <w:p w14:paraId="50B336EB" w14:textId="77777777" w:rsidR="00D32072" w:rsidRPr="002213EA" w:rsidRDefault="00D32072" w:rsidP="00D54806">
            <w:pPr>
              <w:jc w:val="center"/>
              <w:rPr>
                <w:b/>
                <w:bCs/>
              </w:rPr>
            </w:pPr>
            <w:r w:rsidRPr="002213EA">
              <w:rPr>
                <w:b/>
                <w:bCs/>
              </w:rPr>
              <w:t>CO / BL</w:t>
            </w:r>
          </w:p>
        </w:tc>
        <w:tc>
          <w:tcPr>
            <w:tcW w:w="709" w:type="dxa"/>
          </w:tcPr>
          <w:p w14:paraId="064EB090" w14:textId="77777777" w:rsidR="00D32072" w:rsidRPr="002213EA" w:rsidRDefault="00D32072" w:rsidP="00D54806">
            <w:pPr>
              <w:jc w:val="center"/>
              <w:rPr>
                <w:b/>
              </w:rPr>
            </w:pPr>
            <w:r w:rsidRPr="002213EA">
              <w:rPr>
                <w:b/>
              </w:rPr>
              <w:t>R</w:t>
            </w:r>
          </w:p>
        </w:tc>
        <w:tc>
          <w:tcPr>
            <w:tcW w:w="708" w:type="dxa"/>
          </w:tcPr>
          <w:p w14:paraId="13D839F7" w14:textId="77777777" w:rsidR="00D32072" w:rsidRPr="002213EA" w:rsidRDefault="00D32072" w:rsidP="00D54806">
            <w:pPr>
              <w:jc w:val="center"/>
              <w:rPr>
                <w:b/>
              </w:rPr>
            </w:pPr>
            <w:r w:rsidRPr="002213EA">
              <w:rPr>
                <w:b/>
              </w:rPr>
              <w:t>U</w:t>
            </w:r>
          </w:p>
        </w:tc>
        <w:tc>
          <w:tcPr>
            <w:tcW w:w="709" w:type="dxa"/>
          </w:tcPr>
          <w:p w14:paraId="69346E4D" w14:textId="77777777" w:rsidR="00D32072" w:rsidRPr="002213EA" w:rsidRDefault="00D32072" w:rsidP="00D54806">
            <w:pPr>
              <w:jc w:val="center"/>
              <w:rPr>
                <w:b/>
              </w:rPr>
            </w:pPr>
            <w:r w:rsidRPr="002213EA">
              <w:rPr>
                <w:b/>
              </w:rPr>
              <w:t>A</w:t>
            </w:r>
          </w:p>
        </w:tc>
        <w:tc>
          <w:tcPr>
            <w:tcW w:w="709" w:type="dxa"/>
          </w:tcPr>
          <w:p w14:paraId="1B787B4F" w14:textId="77777777" w:rsidR="00D32072" w:rsidRPr="002213EA" w:rsidRDefault="00D32072" w:rsidP="00D54806">
            <w:pPr>
              <w:jc w:val="center"/>
              <w:rPr>
                <w:b/>
              </w:rPr>
            </w:pPr>
            <w:r w:rsidRPr="002213EA">
              <w:rPr>
                <w:b/>
              </w:rPr>
              <w:t>An</w:t>
            </w:r>
          </w:p>
        </w:tc>
        <w:tc>
          <w:tcPr>
            <w:tcW w:w="709" w:type="dxa"/>
          </w:tcPr>
          <w:p w14:paraId="781F386C" w14:textId="77777777" w:rsidR="00D32072" w:rsidRPr="002213EA" w:rsidRDefault="00D32072" w:rsidP="00D54806">
            <w:pPr>
              <w:jc w:val="center"/>
              <w:rPr>
                <w:b/>
              </w:rPr>
            </w:pPr>
            <w:r w:rsidRPr="002213EA">
              <w:rPr>
                <w:b/>
              </w:rPr>
              <w:t>E</w:t>
            </w:r>
          </w:p>
        </w:tc>
        <w:tc>
          <w:tcPr>
            <w:tcW w:w="708" w:type="dxa"/>
          </w:tcPr>
          <w:p w14:paraId="60C48650" w14:textId="77777777" w:rsidR="00D32072" w:rsidRPr="002213EA" w:rsidRDefault="00D32072" w:rsidP="00D54806">
            <w:pPr>
              <w:jc w:val="center"/>
              <w:rPr>
                <w:b/>
              </w:rPr>
            </w:pPr>
            <w:r w:rsidRPr="002213EA">
              <w:rPr>
                <w:b/>
              </w:rPr>
              <w:t>C</w:t>
            </w:r>
          </w:p>
        </w:tc>
        <w:tc>
          <w:tcPr>
            <w:tcW w:w="993" w:type="dxa"/>
          </w:tcPr>
          <w:p w14:paraId="6E61874C" w14:textId="77777777" w:rsidR="00D32072" w:rsidRPr="002213EA" w:rsidRDefault="00D32072" w:rsidP="00D54806">
            <w:pPr>
              <w:jc w:val="center"/>
              <w:rPr>
                <w:b/>
              </w:rPr>
            </w:pPr>
            <w:r w:rsidRPr="002213EA">
              <w:rPr>
                <w:b/>
              </w:rPr>
              <w:t>Total</w:t>
            </w:r>
          </w:p>
        </w:tc>
      </w:tr>
      <w:tr w:rsidR="00D32072" w:rsidRPr="002213EA" w14:paraId="13A6C198" w14:textId="77777777" w:rsidTr="00CA4F97">
        <w:trPr>
          <w:jc w:val="center"/>
        </w:trPr>
        <w:tc>
          <w:tcPr>
            <w:tcW w:w="1140" w:type="dxa"/>
          </w:tcPr>
          <w:p w14:paraId="73AAADE5" w14:textId="77777777" w:rsidR="00D32072" w:rsidRPr="002213EA" w:rsidRDefault="00D32072" w:rsidP="00E40D69">
            <w:pPr>
              <w:jc w:val="center"/>
            </w:pPr>
            <w:r w:rsidRPr="002213EA">
              <w:t>CO1</w:t>
            </w:r>
          </w:p>
        </w:tc>
        <w:tc>
          <w:tcPr>
            <w:tcW w:w="709" w:type="dxa"/>
          </w:tcPr>
          <w:p w14:paraId="75DE1257" w14:textId="77777777" w:rsidR="00D32072" w:rsidRPr="002213EA" w:rsidRDefault="00D32072" w:rsidP="00E40D69">
            <w:pPr>
              <w:jc w:val="center"/>
            </w:pPr>
            <w:r w:rsidRPr="002213EA">
              <w:t>-</w:t>
            </w:r>
          </w:p>
        </w:tc>
        <w:tc>
          <w:tcPr>
            <w:tcW w:w="708" w:type="dxa"/>
          </w:tcPr>
          <w:p w14:paraId="63728006" w14:textId="77777777" w:rsidR="00D32072" w:rsidRPr="002213EA" w:rsidRDefault="00D32072" w:rsidP="00E40D69">
            <w:pPr>
              <w:jc w:val="center"/>
            </w:pPr>
            <w:r w:rsidRPr="002213EA">
              <w:t>20</w:t>
            </w:r>
          </w:p>
        </w:tc>
        <w:tc>
          <w:tcPr>
            <w:tcW w:w="709" w:type="dxa"/>
          </w:tcPr>
          <w:p w14:paraId="3AA66017" w14:textId="77777777" w:rsidR="00D32072" w:rsidRPr="002213EA" w:rsidRDefault="00D32072" w:rsidP="00E40D69">
            <w:pPr>
              <w:jc w:val="center"/>
            </w:pPr>
            <w:r w:rsidRPr="002213EA">
              <w:t>-</w:t>
            </w:r>
          </w:p>
        </w:tc>
        <w:tc>
          <w:tcPr>
            <w:tcW w:w="709" w:type="dxa"/>
          </w:tcPr>
          <w:p w14:paraId="1BC11A24" w14:textId="77777777" w:rsidR="00D32072" w:rsidRPr="002213EA" w:rsidRDefault="00D32072" w:rsidP="00E40D69">
            <w:pPr>
              <w:jc w:val="center"/>
            </w:pPr>
            <w:r w:rsidRPr="002213EA">
              <w:t>-</w:t>
            </w:r>
          </w:p>
        </w:tc>
        <w:tc>
          <w:tcPr>
            <w:tcW w:w="709" w:type="dxa"/>
          </w:tcPr>
          <w:p w14:paraId="5A148B01" w14:textId="77777777" w:rsidR="00D32072" w:rsidRPr="002213EA" w:rsidRDefault="00D32072" w:rsidP="00E40D69">
            <w:pPr>
              <w:jc w:val="center"/>
            </w:pPr>
            <w:r w:rsidRPr="002213EA">
              <w:t>-</w:t>
            </w:r>
          </w:p>
        </w:tc>
        <w:tc>
          <w:tcPr>
            <w:tcW w:w="708" w:type="dxa"/>
          </w:tcPr>
          <w:p w14:paraId="61257A7B" w14:textId="77777777" w:rsidR="00D32072" w:rsidRPr="002213EA" w:rsidRDefault="00D32072" w:rsidP="00E40D69">
            <w:pPr>
              <w:jc w:val="center"/>
            </w:pPr>
            <w:r w:rsidRPr="002213EA">
              <w:t>-</w:t>
            </w:r>
          </w:p>
        </w:tc>
        <w:tc>
          <w:tcPr>
            <w:tcW w:w="993" w:type="dxa"/>
          </w:tcPr>
          <w:p w14:paraId="75D8A7B5" w14:textId="77777777" w:rsidR="00D32072" w:rsidRPr="002213EA" w:rsidRDefault="00D32072" w:rsidP="00E40D69">
            <w:pPr>
              <w:jc w:val="center"/>
            </w:pPr>
            <w:r w:rsidRPr="002213EA">
              <w:t>20</w:t>
            </w:r>
          </w:p>
        </w:tc>
      </w:tr>
      <w:tr w:rsidR="00D32072" w:rsidRPr="002213EA" w14:paraId="70E85AC8" w14:textId="77777777" w:rsidTr="00CA4F97">
        <w:trPr>
          <w:jc w:val="center"/>
        </w:trPr>
        <w:tc>
          <w:tcPr>
            <w:tcW w:w="1140" w:type="dxa"/>
          </w:tcPr>
          <w:p w14:paraId="7F5D9AFD" w14:textId="77777777" w:rsidR="00D32072" w:rsidRPr="002213EA" w:rsidRDefault="00D32072" w:rsidP="00E40D69">
            <w:pPr>
              <w:jc w:val="center"/>
            </w:pPr>
            <w:r w:rsidRPr="002213EA">
              <w:t>CO2</w:t>
            </w:r>
          </w:p>
        </w:tc>
        <w:tc>
          <w:tcPr>
            <w:tcW w:w="709" w:type="dxa"/>
          </w:tcPr>
          <w:p w14:paraId="450FD3A5" w14:textId="77777777" w:rsidR="00D32072" w:rsidRPr="002213EA" w:rsidRDefault="00D32072" w:rsidP="00E40D69">
            <w:pPr>
              <w:jc w:val="center"/>
            </w:pPr>
            <w:r w:rsidRPr="002213EA">
              <w:t>-</w:t>
            </w:r>
          </w:p>
        </w:tc>
        <w:tc>
          <w:tcPr>
            <w:tcW w:w="708" w:type="dxa"/>
          </w:tcPr>
          <w:p w14:paraId="0B3744F9" w14:textId="77777777" w:rsidR="00D32072" w:rsidRPr="002213EA" w:rsidRDefault="00D32072" w:rsidP="00E40D69">
            <w:pPr>
              <w:jc w:val="center"/>
            </w:pPr>
            <w:r w:rsidRPr="002213EA">
              <w:t>20</w:t>
            </w:r>
          </w:p>
        </w:tc>
        <w:tc>
          <w:tcPr>
            <w:tcW w:w="709" w:type="dxa"/>
          </w:tcPr>
          <w:p w14:paraId="625DCABD" w14:textId="77777777" w:rsidR="00D32072" w:rsidRPr="002213EA" w:rsidRDefault="00D32072" w:rsidP="00E40D69">
            <w:pPr>
              <w:jc w:val="center"/>
            </w:pPr>
            <w:r w:rsidRPr="002213EA">
              <w:t>10</w:t>
            </w:r>
          </w:p>
        </w:tc>
        <w:tc>
          <w:tcPr>
            <w:tcW w:w="709" w:type="dxa"/>
          </w:tcPr>
          <w:p w14:paraId="43379D09" w14:textId="77777777" w:rsidR="00D32072" w:rsidRPr="002213EA" w:rsidRDefault="00D32072" w:rsidP="00E40D69">
            <w:pPr>
              <w:jc w:val="center"/>
            </w:pPr>
            <w:r w:rsidRPr="002213EA">
              <w:t>-</w:t>
            </w:r>
          </w:p>
        </w:tc>
        <w:tc>
          <w:tcPr>
            <w:tcW w:w="709" w:type="dxa"/>
          </w:tcPr>
          <w:p w14:paraId="47903D15" w14:textId="77777777" w:rsidR="00D32072" w:rsidRPr="002213EA" w:rsidRDefault="00D32072" w:rsidP="00E40D69">
            <w:pPr>
              <w:jc w:val="center"/>
            </w:pPr>
            <w:r w:rsidRPr="002213EA">
              <w:t>-</w:t>
            </w:r>
          </w:p>
        </w:tc>
        <w:tc>
          <w:tcPr>
            <w:tcW w:w="708" w:type="dxa"/>
          </w:tcPr>
          <w:p w14:paraId="03842E2B" w14:textId="77777777" w:rsidR="00D32072" w:rsidRPr="002213EA" w:rsidRDefault="00D32072" w:rsidP="00E40D69">
            <w:pPr>
              <w:jc w:val="center"/>
            </w:pPr>
            <w:r w:rsidRPr="002213EA">
              <w:t>-</w:t>
            </w:r>
          </w:p>
        </w:tc>
        <w:tc>
          <w:tcPr>
            <w:tcW w:w="993" w:type="dxa"/>
          </w:tcPr>
          <w:p w14:paraId="00EBCB71" w14:textId="77777777" w:rsidR="00D32072" w:rsidRPr="002213EA" w:rsidRDefault="00D32072" w:rsidP="00E40D69">
            <w:pPr>
              <w:jc w:val="center"/>
            </w:pPr>
            <w:r w:rsidRPr="002213EA">
              <w:t>30</w:t>
            </w:r>
          </w:p>
        </w:tc>
      </w:tr>
      <w:tr w:rsidR="00D32072" w:rsidRPr="002213EA" w14:paraId="41519F1D" w14:textId="77777777" w:rsidTr="00CA4F97">
        <w:trPr>
          <w:jc w:val="center"/>
        </w:trPr>
        <w:tc>
          <w:tcPr>
            <w:tcW w:w="1140" w:type="dxa"/>
          </w:tcPr>
          <w:p w14:paraId="1CEF955C" w14:textId="77777777" w:rsidR="00D32072" w:rsidRPr="002213EA" w:rsidRDefault="00D32072" w:rsidP="00E40D69">
            <w:pPr>
              <w:jc w:val="center"/>
            </w:pPr>
            <w:r w:rsidRPr="002213EA">
              <w:t>CO3</w:t>
            </w:r>
          </w:p>
        </w:tc>
        <w:tc>
          <w:tcPr>
            <w:tcW w:w="709" w:type="dxa"/>
          </w:tcPr>
          <w:p w14:paraId="2E419C40" w14:textId="77777777" w:rsidR="00D32072" w:rsidRPr="002213EA" w:rsidRDefault="00D32072" w:rsidP="00E40D69">
            <w:pPr>
              <w:jc w:val="center"/>
            </w:pPr>
            <w:r w:rsidRPr="002213EA">
              <w:t>10</w:t>
            </w:r>
          </w:p>
        </w:tc>
        <w:tc>
          <w:tcPr>
            <w:tcW w:w="708" w:type="dxa"/>
          </w:tcPr>
          <w:p w14:paraId="26141513" w14:textId="77777777" w:rsidR="00D32072" w:rsidRPr="002213EA" w:rsidRDefault="00D32072" w:rsidP="00E40D69">
            <w:pPr>
              <w:jc w:val="center"/>
            </w:pPr>
            <w:r w:rsidRPr="002213EA">
              <w:t>-</w:t>
            </w:r>
          </w:p>
        </w:tc>
        <w:tc>
          <w:tcPr>
            <w:tcW w:w="709" w:type="dxa"/>
          </w:tcPr>
          <w:p w14:paraId="6B793ADD" w14:textId="77777777" w:rsidR="00D32072" w:rsidRPr="002213EA" w:rsidRDefault="00D32072" w:rsidP="00E40D69">
            <w:pPr>
              <w:jc w:val="center"/>
            </w:pPr>
            <w:r w:rsidRPr="002213EA">
              <w:t>-</w:t>
            </w:r>
          </w:p>
        </w:tc>
        <w:tc>
          <w:tcPr>
            <w:tcW w:w="709" w:type="dxa"/>
          </w:tcPr>
          <w:p w14:paraId="24D41CA2" w14:textId="77777777" w:rsidR="00D32072" w:rsidRPr="002213EA" w:rsidRDefault="00D32072" w:rsidP="00E40D69">
            <w:pPr>
              <w:jc w:val="center"/>
            </w:pPr>
            <w:r w:rsidRPr="002213EA">
              <w:t>-</w:t>
            </w:r>
          </w:p>
        </w:tc>
        <w:tc>
          <w:tcPr>
            <w:tcW w:w="709" w:type="dxa"/>
          </w:tcPr>
          <w:p w14:paraId="785B3F80" w14:textId="77777777" w:rsidR="00D32072" w:rsidRPr="002213EA" w:rsidRDefault="00D32072" w:rsidP="00E40D69">
            <w:pPr>
              <w:jc w:val="center"/>
            </w:pPr>
            <w:r w:rsidRPr="002213EA">
              <w:t>-</w:t>
            </w:r>
          </w:p>
        </w:tc>
        <w:tc>
          <w:tcPr>
            <w:tcW w:w="708" w:type="dxa"/>
          </w:tcPr>
          <w:p w14:paraId="5FA00ABB" w14:textId="77777777" w:rsidR="00D32072" w:rsidRPr="002213EA" w:rsidRDefault="00D32072" w:rsidP="00E40D69">
            <w:pPr>
              <w:jc w:val="center"/>
            </w:pPr>
            <w:r w:rsidRPr="002213EA">
              <w:t>-</w:t>
            </w:r>
          </w:p>
        </w:tc>
        <w:tc>
          <w:tcPr>
            <w:tcW w:w="993" w:type="dxa"/>
          </w:tcPr>
          <w:p w14:paraId="19C8A43E" w14:textId="77777777" w:rsidR="00D32072" w:rsidRPr="002213EA" w:rsidRDefault="00D32072" w:rsidP="00E40D69">
            <w:pPr>
              <w:jc w:val="center"/>
            </w:pPr>
            <w:r w:rsidRPr="002213EA">
              <w:t>10</w:t>
            </w:r>
          </w:p>
        </w:tc>
      </w:tr>
      <w:tr w:rsidR="00D32072" w:rsidRPr="002213EA" w14:paraId="34B1E865" w14:textId="77777777" w:rsidTr="00CA4F97">
        <w:trPr>
          <w:jc w:val="center"/>
        </w:trPr>
        <w:tc>
          <w:tcPr>
            <w:tcW w:w="1140" w:type="dxa"/>
          </w:tcPr>
          <w:p w14:paraId="7351E509" w14:textId="77777777" w:rsidR="00D32072" w:rsidRPr="002213EA" w:rsidRDefault="00D32072" w:rsidP="00E40D69">
            <w:pPr>
              <w:jc w:val="center"/>
            </w:pPr>
            <w:r w:rsidRPr="002213EA">
              <w:t>CO4</w:t>
            </w:r>
          </w:p>
        </w:tc>
        <w:tc>
          <w:tcPr>
            <w:tcW w:w="709" w:type="dxa"/>
          </w:tcPr>
          <w:p w14:paraId="27CC91BE" w14:textId="77777777" w:rsidR="00D32072" w:rsidRPr="002213EA" w:rsidRDefault="00D32072" w:rsidP="00E40D69">
            <w:pPr>
              <w:jc w:val="center"/>
            </w:pPr>
            <w:r w:rsidRPr="002213EA">
              <w:t>-</w:t>
            </w:r>
          </w:p>
        </w:tc>
        <w:tc>
          <w:tcPr>
            <w:tcW w:w="708" w:type="dxa"/>
          </w:tcPr>
          <w:p w14:paraId="6DFFE915" w14:textId="77777777" w:rsidR="00D32072" w:rsidRPr="002213EA" w:rsidRDefault="00D32072" w:rsidP="00E40D69">
            <w:pPr>
              <w:jc w:val="center"/>
            </w:pPr>
            <w:r w:rsidRPr="002213EA">
              <w:t>20</w:t>
            </w:r>
          </w:p>
        </w:tc>
        <w:tc>
          <w:tcPr>
            <w:tcW w:w="709" w:type="dxa"/>
          </w:tcPr>
          <w:p w14:paraId="0D9DBA47" w14:textId="77777777" w:rsidR="00D32072" w:rsidRPr="002213EA" w:rsidRDefault="00D32072" w:rsidP="00E40D69">
            <w:pPr>
              <w:jc w:val="center"/>
            </w:pPr>
            <w:r w:rsidRPr="002213EA">
              <w:t>10</w:t>
            </w:r>
          </w:p>
        </w:tc>
        <w:tc>
          <w:tcPr>
            <w:tcW w:w="709" w:type="dxa"/>
          </w:tcPr>
          <w:p w14:paraId="76FFDBC7" w14:textId="77777777" w:rsidR="00D32072" w:rsidRPr="002213EA" w:rsidRDefault="00D32072" w:rsidP="00E40D69">
            <w:pPr>
              <w:jc w:val="center"/>
            </w:pPr>
            <w:r w:rsidRPr="002213EA">
              <w:t>-</w:t>
            </w:r>
          </w:p>
        </w:tc>
        <w:tc>
          <w:tcPr>
            <w:tcW w:w="709" w:type="dxa"/>
          </w:tcPr>
          <w:p w14:paraId="509F6504" w14:textId="77777777" w:rsidR="00D32072" w:rsidRPr="002213EA" w:rsidRDefault="00D32072" w:rsidP="00E40D69">
            <w:pPr>
              <w:jc w:val="center"/>
            </w:pPr>
            <w:r w:rsidRPr="002213EA">
              <w:t>-</w:t>
            </w:r>
          </w:p>
        </w:tc>
        <w:tc>
          <w:tcPr>
            <w:tcW w:w="708" w:type="dxa"/>
          </w:tcPr>
          <w:p w14:paraId="0DF330E2" w14:textId="77777777" w:rsidR="00D32072" w:rsidRPr="002213EA" w:rsidRDefault="00D32072" w:rsidP="00E40D69">
            <w:pPr>
              <w:jc w:val="center"/>
            </w:pPr>
            <w:r w:rsidRPr="002213EA">
              <w:t>-</w:t>
            </w:r>
          </w:p>
        </w:tc>
        <w:tc>
          <w:tcPr>
            <w:tcW w:w="993" w:type="dxa"/>
          </w:tcPr>
          <w:p w14:paraId="45A70D31" w14:textId="77777777" w:rsidR="00D32072" w:rsidRPr="002213EA" w:rsidRDefault="00D32072" w:rsidP="00E40D69">
            <w:pPr>
              <w:jc w:val="center"/>
            </w:pPr>
            <w:r w:rsidRPr="002213EA">
              <w:t>30</w:t>
            </w:r>
          </w:p>
        </w:tc>
      </w:tr>
      <w:tr w:rsidR="00D32072" w:rsidRPr="002213EA" w14:paraId="5ADFBA62" w14:textId="77777777" w:rsidTr="00CA4F97">
        <w:trPr>
          <w:jc w:val="center"/>
        </w:trPr>
        <w:tc>
          <w:tcPr>
            <w:tcW w:w="1140" w:type="dxa"/>
          </w:tcPr>
          <w:p w14:paraId="282D2B22" w14:textId="77777777" w:rsidR="00D32072" w:rsidRPr="002213EA" w:rsidRDefault="00D32072" w:rsidP="00E40D69">
            <w:pPr>
              <w:jc w:val="center"/>
            </w:pPr>
            <w:r w:rsidRPr="002213EA">
              <w:t>CO5</w:t>
            </w:r>
          </w:p>
        </w:tc>
        <w:tc>
          <w:tcPr>
            <w:tcW w:w="709" w:type="dxa"/>
          </w:tcPr>
          <w:p w14:paraId="67DC72EB" w14:textId="77777777" w:rsidR="00D32072" w:rsidRPr="002213EA" w:rsidRDefault="00D32072" w:rsidP="00E40D69">
            <w:pPr>
              <w:jc w:val="center"/>
            </w:pPr>
            <w:r w:rsidRPr="002213EA">
              <w:t>-</w:t>
            </w:r>
          </w:p>
        </w:tc>
        <w:tc>
          <w:tcPr>
            <w:tcW w:w="708" w:type="dxa"/>
          </w:tcPr>
          <w:p w14:paraId="0F318AB9" w14:textId="77777777" w:rsidR="00D32072" w:rsidRPr="002213EA" w:rsidRDefault="00D32072" w:rsidP="00E40D69">
            <w:pPr>
              <w:jc w:val="center"/>
            </w:pPr>
            <w:r w:rsidRPr="002213EA">
              <w:t>10</w:t>
            </w:r>
          </w:p>
        </w:tc>
        <w:tc>
          <w:tcPr>
            <w:tcW w:w="709" w:type="dxa"/>
          </w:tcPr>
          <w:p w14:paraId="7AA39D84" w14:textId="77777777" w:rsidR="00D32072" w:rsidRPr="002213EA" w:rsidRDefault="00D32072" w:rsidP="00E40D69">
            <w:pPr>
              <w:jc w:val="center"/>
            </w:pPr>
            <w:r w:rsidRPr="002213EA">
              <w:t>10</w:t>
            </w:r>
          </w:p>
        </w:tc>
        <w:tc>
          <w:tcPr>
            <w:tcW w:w="709" w:type="dxa"/>
          </w:tcPr>
          <w:p w14:paraId="71DEC7A3" w14:textId="77777777" w:rsidR="00D32072" w:rsidRPr="002213EA" w:rsidRDefault="00D32072" w:rsidP="00E40D69">
            <w:pPr>
              <w:jc w:val="center"/>
            </w:pPr>
            <w:r w:rsidRPr="002213EA">
              <w:t>-</w:t>
            </w:r>
          </w:p>
        </w:tc>
        <w:tc>
          <w:tcPr>
            <w:tcW w:w="709" w:type="dxa"/>
          </w:tcPr>
          <w:p w14:paraId="0A9DADA2" w14:textId="77777777" w:rsidR="00D32072" w:rsidRPr="002213EA" w:rsidRDefault="00D32072" w:rsidP="00E40D69">
            <w:pPr>
              <w:jc w:val="center"/>
            </w:pPr>
            <w:r w:rsidRPr="002213EA">
              <w:t>-</w:t>
            </w:r>
          </w:p>
        </w:tc>
        <w:tc>
          <w:tcPr>
            <w:tcW w:w="708" w:type="dxa"/>
          </w:tcPr>
          <w:p w14:paraId="5E1AC53D" w14:textId="77777777" w:rsidR="00D32072" w:rsidRPr="002213EA" w:rsidRDefault="00D32072" w:rsidP="00E40D69">
            <w:pPr>
              <w:jc w:val="center"/>
            </w:pPr>
            <w:r w:rsidRPr="002213EA">
              <w:t>-</w:t>
            </w:r>
          </w:p>
        </w:tc>
        <w:tc>
          <w:tcPr>
            <w:tcW w:w="993" w:type="dxa"/>
          </w:tcPr>
          <w:p w14:paraId="440DA780" w14:textId="77777777" w:rsidR="00D32072" w:rsidRPr="002213EA" w:rsidRDefault="00D32072" w:rsidP="00E40D69">
            <w:pPr>
              <w:jc w:val="center"/>
            </w:pPr>
            <w:r w:rsidRPr="002213EA">
              <w:t>20</w:t>
            </w:r>
          </w:p>
        </w:tc>
      </w:tr>
      <w:tr w:rsidR="00D32072" w:rsidRPr="002213EA" w14:paraId="2973CA7E" w14:textId="77777777" w:rsidTr="00CA4F97">
        <w:trPr>
          <w:jc w:val="center"/>
        </w:trPr>
        <w:tc>
          <w:tcPr>
            <w:tcW w:w="1140" w:type="dxa"/>
          </w:tcPr>
          <w:p w14:paraId="53FE161F" w14:textId="77777777" w:rsidR="00D32072" w:rsidRPr="002213EA" w:rsidRDefault="00D32072" w:rsidP="00E40D69">
            <w:pPr>
              <w:jc w:val="center"/>
            </w:pPr>
            <w:r w:rsidRPr="002213EA">
              <w:t>CO6</w:t>
            </w:r>
          </w:p>
        </w:tc>
        <w:tc>
          <w:tcPr>
            <w:tcW w:w="709" w:type="dxa"/>
          </w:tcPr>
          <w:p w14:paraId="55A378E7" w14:textId="77777777" w:rsidR="00D32072" w:rsidRPr="002213EA" w:rsidRDefault="00D32072" w:rsidP="00E40D69">
            <w:pPr>
              <w:jc w:val="center"/>
            </w:pPr>
            <w:r w:rsidRPr="002213EA">
              <w:t>-</w:t>
            </w:r>
          </w:p>
        </w:tc>
        <w:tc>
          <w:tcPr>
            <w:tcW w:w="708" w:type="dxa"/>
          </w:tcPr>
          <w:p w14:paraId="7B62275B" w14:textId="77777777" w:rsidR="00D32072" w:rsidRPr="002213EA" w:rsidRDefault="00D32072" w:rsidP="00E40D69">
            <w:pPr>
              <w:jc w:val="center"/>
            </w:pPr>
            <w:r w:rsidRPr="002213EA">
              <w:t>-</w:t>
            </w:r>
          </w:p>
        </w:tc>
        <w:tc>
          <w:tcPr>
            <w:tcW w:w="709" w:type="dxa"/>
          </w:tcPr>
          <w:p w14:paraId="7F8CCE68" w14:textId="77777777" w:rsidR="00D32072" w:rsidRPr="002213EA" w:rsidRDefault="00D32072" w:rsidP="00E40D69">
            <w:pPr>
              <w:jc w:val="center"/>
            </w:pPr>
            <w:r w:rsidRPr="002213EA">
              <w:t>40</w:t>
            </w:r>
          </w:p>
        </w:tc>
        <w:tc>
          <w:tcPr>
            <w:tcW w:w="709" w:type="dxa"/>
          </w:tcPr>
          <w:p w14:paraId="57D771D4" w14:textId="77777777" w:rsidR="00D32072" w:rsidRPr="002213EA" w:rsidRDefault="00D32072" w:rsidP="00E40D69">
            <w:pPr>
              <w:jc w:val="center"/>
            </w:pPr>
            <w:r w:rsidRPr="002213EA">
              <w:t>30</w:t>
            </w:r>
          </w:p>
        </w:tc>
        <w:tc>
          <w:tcPr>
            <w:tcW w:w="709" w:type="dxa"/>
          </w:tcPr>
          <w:p w14:paraId="7F36AA34" w14:textId="77777777" w:rsidR="00D32072" w:rsidRPr="002213EA" w:rsidRDefault="00D32072" w:rsidP="00E40D69">
            <w:pPr>
              <w:jc w:val="center"/>
            </w:pPr>
            <w:r w:rsidRPr="002213EA">
              <w:t>-</w:t>
            </w:r>
          </w:p>
        </w:tc>
        <w:tc>
          <w:tcPr>
            <w:tcW w:w="708" w:type="dxa"/>
          </w:tcPr>
          <w:p w14:paraId="6F2C8513" w14:textId="77777777" w:rsidR="00D32072" w:rsidRPr="002213EA" w:rsidRDefault="00D32072" w:rsidP="00E40D69">
            <w:pPr>
              <w:jc w:val="center"/>
            </w:pPr>
            <w:r w:rsidRPr="002213EA">
              <w:t>-</w:t>
            </w:r>
          </w:p>
        </w:tc>
        <w:tc>
          <w:tcPr>
            <w:tcW w:w="993" w:type="dxa"/>
          </w:tcPr>
          <w:p w14:paraId="19FA113B" w14:textId="77777777" w:rsidR="00D32072" w:rsidRPr="002213EA" w:rsidRDefault="00D32072" w:rsidP="00E40D69">
            <w:pPr>
              <w:jc w:val="center"/>
            </w:pPr>
            <w:r w:rsidRPr="002213EA">
              <w:t>70</w:t>
            </w:r>
          </w:p>
        </w:tc>
      </w:tr>
      <w:tr w:rsidR="00D32072" w:rsidRPr="002213EA" w14:paraId="40168D70" w14:textId="77777777" w:rsidTr="00CA4F97">
        <w:trPr>
          <w:jc w:val="center"/>
        </w:trPr>
        <w:tc>
          <w:tcPr>
            <w:tcW w:w="5392" w:type="dxa"/>
            <w:gridSpan w:val="7"/>
          </w:tcPr>
          <w:p w14:paraId="5A2C173E" w14:textId="77777777" w:rsidR="00D32072" w:rsidRPr="002213EA" w:rsidRDefault="00D32072" w:rsidP="00D54806"/>
        </w:tc>
        <w:tc>
          <w:tcPr>
            <w:tcW w:w="993" w:type="dxa"/>
          </w:tcPr>
          <w:p w14:paraId="68848CB3" w14:textId="77777777" w:rsidR="00D32072" w:rsidRPr="002213EA" w:rsidRDefault="00D32072" w:rsidP="00D54806">
            <w:pPr>
              <w:jc w:val="center"/>
              <w:rPr>
                <w:b/>
              </w:rPr>
            </w:pPr>
            <w:r w:rsidRPr="002213EA">
              <w:rPr>
                <w:b/>
              </w:rPr>
              <w:t>180</w:t>
            </w:r>
          </w:p>
        </w:tc>
      </w:tr>
    </w:tbl>
    <w:p w14:paraId="3C3CD66F" w14:textId="77777777" w:rsidR="00D32072" w:rsidRPr="002213EA" w:rsidRDefault="00D32072" w:rsidP="00856324"/>
    <w:p w14:paraId="04FB2483" w14:textId="77777777" w:rsidR="00D32072" w:rsidRPr="002213EA" w:rsidRDefault="00D32072" w:rsidP="00856324"/>
    <w:p w14:paraId="31B4744E" w14:textId="77777777" w:rsidR="00D32072" w:rsidRPr="002213EA" w:rsidRDefault="00D32072" w:rsidP="00856324"/>
    <w:p w14:paraId="72DEAF72" w14:textId="77777777" w:rsidR="00D32072" w:rsidRPr="002213EA" w:rsidRDefault="00D32072" w:rsidP="00D75201"/>
    <w:p w14:paraId="63FDA3D2" w14:textId="77777777" w:rsidR="00D32072" w:rsidRPr="002213EA" w:rsidRDefault="00D32072" w:rsidP="00D75201"/>
    <w:p w14:paraId="14828F6D" w14:textId="77777777" w:rsidR="00D32072" w:rsidRPr="002213EA" w:rsidRDefault="00D32072" w:rsidP="00D75201"/>
    <w:p w14:paraId="6FC4FDCB" w14:textId="77777777" w:rsidR="00D32072" w:rsidRPr="002213EA" w:rsidRDefault="00D32072" w:rsidP="00D75201"/>
    <w:p w14:paraId="73495399" w14:textId="77777777" w:rsidR="00D32072" w:rsidRPr="002213EA" w:rsidRDefault="00D32072" w:rsidP="00D75201"/>
    <w:p w14:paraId="5F19025A" w14:textId="77777777" w:rsidR="00D32072" w:rsidRPr="002213EA" w:rsidRDefault="00D32072" w:rsidP="00D75201"/>
    <w:p w14:paraId="5D7C1494" w14:textId="77777777" w:rsidR="00D32072" w:rsidRPr="002213EA" w:rsidRDefault="00D32072" w:rsidP="00D75201"/>
    <w:p w14:paraId="7C2E6274" w14:textId="77777777" w:rsidR="00D32072" w:rsidRPr="002213EA" w:rsidRDefault="00D32072" w:rsidP="00D75201"/>
    <w:p w14:paraId="1A84038A" w14:textId="77777777" w:rsidR="00D32072" w:rsidRPr="002213EA" w:rsidRDefault="00D32072" w:rsidP="00D75201"/>
    <w:p w14:paraId="5588814D" w14:textId="77777777" w:rsidR="00D32072" w:rsidRPr="002213EA" w:rsidRDefault="00D32072" w:rsidP="00D75201"/>
    <w:p w14:paraId="70D53B57" w14:textId="77777777" w:rsidR="00D32072" w:rsidRPr="002213EA" w:rsidRDefault="00D32072" w:rsidP="00D75201"/>
    <w:p w14:paraId="3F5266AD" w14:textId="77777777" w:rsidR="00D32072" w:rsidRPr="002213EA" w:rsidRDefault="00D32072" w:rsidP="00D75201"/>
    <w:p w14:paraId="5739CE3E" w14:textId="77777777" w:rsidR="00D32072" w:rsidRPr="002213EA" w:rsidRDefault="00D32072" w:rsidP="00D75201"/>
    <w:p w14:paraId="5FAA00BB" w14:textId="77777777" w:rsidR="00D32072" w:rsidRPr="002213EA" w:rsidRDefault="00D32072" w:rsidP="00D75201"/>
    <w:p w14:paraId="604150B2" w14:textId="77777777" w:rsidR="00D32072" w:rsidRDefault="00D32072">
      <w:pPr>
        <w:spacing w:after="200" w:line="276" w:lineRule="auto"/>
        <w:rPr>
          <w:rFonts w:ascii="Arial" w:hAnsi="Arial" w:cs="Arial"/>
          <w:bCs/>
          <w:noProof/>
        </w:rPr>
      </w:pPr>
      <w:r>
        <w:rPr>
          <w:rFonts w:ascii="Arial" w:hAnsi="Arial" w:cs="Arial"/>
          <w:bCs/>
          <w:noProof/>
        </w:rPr>
        <w:br w:type="page"/>
      </w:r>
    </w:p>
    <w:p w14:paraId="40767BDA" w14:textId="690AD95A"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72C59C79" wp14:editId="2210D61B">
            <wp:extent cx="5734050" cy="838200"/>
            <wp:effectExtent l="0" t="0" r="0" b="0"/>
            <wp:docPr id="1440539838" name="Picture 1440539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7A433F" w14:textId="77777777" w:rsidR="00D32072" w:rsidRDefault="00D32072" w:rsidP="008B182C">
      <w:pPr>
        <w:jc w:val="center"/>
        <w:rPr>
          <w:b/>
          <w:bCs/>
        </w:rPr>
      </w:pPr>
    </w:p>
    <w:p w14:paraId="197294B1" w14:textId="77777777" w:rsidR="00D32072" w:rsidRDefault="00D32072" w:rsidP="008B182C">
      <w:pPr>
        <w:jc w:val="center"/>
        <w:rPr>
          <w:b/>
          <w:bCs/>
        </w:rPr>
      </w:pPr>
      <w:r>
        <w:rPr>
          <w:b/>
          <w:bCs/>
        </w:rPr>
        <w:t>END SEMESTER EXAMINATION – NOV / DEC 2024</w:t>
      </w:r>
    </w:p>
    <w:p w14:paraId="5BBF04BE"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32072" w:rsidRPr="005A1D98" w14:paraId="60F35888" w14:textId="77777777" w:rsidTr="005A1D98">
        <w:trPr>
          <w:trHeight w:val="397"/>
          <w:jc w:val="center"/>
        </w:trPr>
        <w:tc>
          <w:tcPr>
            <w:tcW w:w="1555" w:type="dxa"/>
            <w:vAlign w:val="center"/>
          </w:tcPr>
          <w:p w14:paraId="4A25E0F0" w14:textId="77777777" w:rsidR="00D32072" w:rsidRPr="005A1D98" w:rsidRDefault="00D32072" w:rsidP="00D54806">
            <w:pPr>
              <w:pStyle w:val="Title"/>
              <w:jc w:val="left"/>
              <w:rPr>
                <w:b/>
                <w:sz w:val="22"/>
                <w:szCs w:val="22"/>
              </w:rPr>
            </w:pPr>
            <w:r w:rsidRPr="005A1D98">
              <w:rPr>
                <w:b/>
                <w:sz w:val="22"/>
                <w:szCs w:val="22"/>
              </w:rPr>
              <w:t xml:space="preserve">Course Code      </w:t>
            </w:r>
          </w:p>
        </w:tc>
        <w:tc>
          <w:tcPr>
            <w:tcW w:w="6804" w:type="dxa"/>
            <w:vAlign w:val="center"/>
          </w:tcPr>
          <w:p w14:paraId="2A3330F4" w14:textId="77777777" w:rsidR="00D32072" w:rsidRPr="005A1D98" w:rsidRDefault="00D32072" w:rsidP="00D54806">
            <w:pPr>
              <w:pStyle w:val="Title"/>
              <w:jc w:val="left"/>
              <w:rPr>
                <w:b/>
                <w:sz w:val="22"/>
                <w:szCs w:val="22"/>
              </w:rPr>
            </w:pPr>
            <w:r w:rsidRPr="005A1D98">
              <w:rPr>
                <w:b/>
                <w:sz w:val="22"/>
                <w:szCs w:val="22"/>
              </w:rPr>
              <w:t>22FT3004</w:t>
            </w:r>
          </w:p>
        </w:tc>
        <w:tc>
          <w:tcPr>
            <w:tcW w:w="1417" w:type="dxa"/>
            <w:vAlign w:val="center"/>
          </w:tcPr>
          <w:p w14:paraId="08E9CB59" w14:textId="77777777" w:rsidR="00D32072" w:rsidRPr="005A1D98" w:rsidRDefault="00D32072" w:rsidP="00D54806">
            <w:pPr>
              <w:pStyle w:val="Title"/>
              <w:ind w:left="-468" w:firstLine="468"/>
              <w:jc w:val="left"/>
              <w:rPr>
                <w:sz w:val="22"/>
                <w:szCs w:val="22"/>
              </w:rPr>
            </w:pPr>
            <w:r w:rsidRPr="005A1D98">
              <w:rPr>
                <w:b/>
                <w:bCs/>
                <w:sz w:val="22"/>
                <w:szCs w:val="22"/>
              </w:rPr>
              <w:t xml:space="preserve">Duration       </w:t>
            </w:r>
          </w:p>
        </w:tc>
        <w:tc>
          <w:tcPr>
            <w:tcW w:w="709" w:type="dxa"/>
            <w:vAlign w:val="center"/>
          </w:tcPr>
          <w:p w14:paraId="0C2ACC7C" w14:textId="77777777" w:rsidR="00D32072" w:rsidRPr="005A1D98" w:rsidRDefault="00D32072" w:rsidP="00D54806">
            <w:pPr>
              <w:pStyle w:val="Title"/>
              <w:jc w:val="left"/>
              <w:rPr>
                <w:b/>
                <w:sz w:val="22"/>
                <w:szCs w:val="22"/>
              </w:rPr>
            </w:pPr>
            <w:r w:rsidRPr="005A1D98">
              <w:rPr>
                <w:b/>
                <w:sz w:val="22"/>
                <w:szCs w:val="22"/>
              </w:rPr>
              <w:t>3hrs</w:t>
            </w:r>
          </w:p>
        </w:tc>
      </w:tr>
      <w:tr w:rsidR="00D32072" w:rsidRPr="005A1D98" w14:paraId="63F305EB" w14:textId="77777777" w:rsidTr="005A1D98">
        <w:trPr>
          <w:trHeight w:val="397"/>
          <w:jc w:val="center"/>
        </w:trPr>
        <w:tc>
          <w:tcPr>
            <w:tcW w:w="1555" w:type="dxa"/>
            <w:vAlign w:val="center"/>
          </w:tcPr>
          <w:p w14:paraId="72984F0A" w14:textId="77777777" w:rsidR="00D32072" w:rsidRPr="005A1D98" w:rsidRDefault="00D32072" w:rsidP="00354B5A">
            <w:pPr>
              <w:pStyle w:val="Title"/>
              <w:ind w:right="-160"/>
              <w:jc w:val="left"/>
              <w:rPr>
                <w:b/>
                <w:sz w:val="22"/>
                <w:szCs w:val="22"/>
              </w:rPr>
            </w:pPr>
            <w:r w:rsidRPr="005A1D98">
              <w:rPr>
                <w:b/>
                <w:sz w:val="22"/>
                <w:szCs w:val="22"/>
              </w:rPr>
              <w:t xml:space="preserve">Course Title     </w:t>
            </w:r>
          </w:p>
        </w:tc>
        <w:tc>
          <w:tcPr>
            <w:tcW w:w="6804" w:type="dxa"/>
            <w:vAlign w:val="center"/>
          </w:tcPr>
          <w:p w14:paraId="581D3994" w14:textId="77777777" w:rsidR="00D32072" w:rsidRPr="005A1D98" w:rsidRDefault="00D32072" w:rsidP="00D54806">
            <w:pPr>
              <w:pStyle w:val="Title"/>
              <w:jc w:val="left"/>
              <w:rPr>
                <w:b/>
                <w:sz w:val="22"/>
                <w:szCs w:val="22"/>
              </w:rPr>
            </w:pPr>
            <w:r w:rsidRPr="005A1D98">
              <w:rPr>
                <w:b/>
                <w:sz w:val="22"/>
                <w:szCs w:val="22"/>
              </w:rPr>
              <w:t>TECHNOLOGY OF CEREALS, PULSES AND OILSEEDS</w:t>
            </w:r>
          </w:p>
        </w:tc>
        <w:tc>
          <w:tcPr>
            <w:tcW w:w="1417" w:type="dxa"/>
            <w:vAlign w:val="center"/>
          </w:tcPr>
          <w:p w14:paraId="7436C1D9" w14:textId="77777777" w:rsidR="00D32072" w:rsidRPr="005A1D98" w:rsidRDefault="00D32072" w:rsidP="00D54806">
            <w:pPr>
              <w:pStyle w:val="Title"/>
              <w:jc w:val="left"/>
              <w:rPr>
                <w:b/>
                <w:bCs/>
                <w:sz w:val="22"/>
                <w:szCs w:val="22"/>
              </w:rPr>
            </w:pPr>
            <w:r w:rsidRPr="005A1D98">
              <w:rPr>
                <w:b/>
                <w:bCs/>
                <w:sz w:val="22"/>
                <w:szCs w:val="22"/>
              </w:rPr>
              <w:t xml:space="preserve">Max. Marks </w:t>
            </w:r>
          </w:p>
        </w:tc>
        <w:tc>
          <w:tcPr>
            <w:tcW w:w="709" w:type="dxa"/>
            <w:vAlign w:val="center"/>
          </w:tcPr>
          <w:p w14:paraId="73B78EED" w14:textId="77777777" w:rsidR="00D32072" w:rsidRPr="005A1D98" w:rsidRDefault="00D32072" w:rsidP="00D54806">
            <w:pPr>
              <w:pStyle w:val="Title"/>
              <w:jc w:val="left"/>
              <w:rPr>
                <w:b/>
                <w:sz w:val="22"/>
                <w:szCs w:val="22"/>
              </w:rPr>
            </w:pPr>
            <w:r w:rsidRPr="005A1D98">
              <w:rPr>
                <w:b/>
                <w:sz w:val="22"/>
                <w:szCs w:val="22"/>
              </w:rPr>
              <w:t>100</w:t>
            </w:r>
          </w:p>
        </w:tc>
      </w:tr>
    </w:tbl>
    <w:p w14:paraId="7D36F0E5"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31BAA050" w14:textId="77777777" w:rsidTr="00F33D16">
        <w:trPr>
          <w:trHeight w:val="552"/>
        </w:trPr>
        <w:tc>
          <w:tcPr>
            <w:tcW w:w="257" w:type="pct"/>
            <w:vAlign w:val="center"/>
          </w:tcPr>
          <w:p w14:paraId="3FC469F1" w14:textId="77777777" w:rsidR="00D32072" w:rsidRPr="003F48A5" w:rsidRDefault="00D32072" w:rsidP="00F33D16">
            <w:pPr>
              <w:jc w:val="center"/>
              <w:rPr>
                <w:b/>
              </w:rPr>
            </w:pPr>
            <w:r w:rsidRPr="003F48A5">
              <w:rPr>
                <w:b/>
              </w:rPr>
              <w:t>Q. No.</w:t>
            </w:r>
          </w:p>
        </w:tc>
        <w:tc>
          <w:tcPr>
            <w:tcW w:w="3932" w:type="pct"/>
            <w:gridSpan w:val="2"/>
            <w:vAlign w:val="center"/>
          </w:tcPr>
          <w:p w14:paraId="6D2119FD" w14:textId="77777777" w:rsidR="00D32072" w:rsidRPr="003F48A5" w:rsidRDefault="00D32072" w:rsidP="00F33D16">
            <w:pPr>
              <w:jc w:val="center"/>
              <w:rPr>
                <w:b/>
              </w:rPr>
            </w:pPr>
            <w:r w:rsidRPr="003F48A5">
              <w:rPr>
                <w:b/>
              </w:rPr>
              <w:t>Questions</w:t>
            </w:r>
          </w:p>
        </w:tc>
        <w:tc>
          <w:tcPr>
            <w:tcW w:w="270" w:type="pct"/>
            <w:vAlign w:val="center"/>
          </w:tcPr>
          <w:p w14:paraId="29EEFE24" w14:textId="77777777" w:rsidR="00D32072" w:rsidRPr="003F48A5" w:rsidRDefault="00D32072" w:rsidP="00F33D16">
            <w:pPr>
              <w:jc w:val="center"/>
              <w:rPr>
                <w:b/>
              </w:rPr>
            </w:pPr>
            <w:r w:rsidRPr="003F48A5">
              <w:rPr>
                <w:b/>
              </w:rPr>
              <w:t>CO</w:t>
            </w:r>
          </w:p>
        </w:tc>
        <w:tc>
          <w:tcPr>
            <w:tcW w:w="271" w:type="pct"/>
            <w:vAlign w:val="center"/>
          </w:tcPr>
          <w:p w14:paraId="50986F0A" w14:textId="77777777" w:rsidR="00D32072" w:rsidRPr="003F48A5" w:rsidRDefault="00D32072" w:rsidP="00F33D16">
            <w:pPr>
              <w:jc w:val="center"/>
              <w:rPr>
                <w:b/>
              </w:rPr>
            </w:pPr>
            <w:r w:rsidRPr="003F48A5">
              <w:rPr>
                <w:b/>
              </w:rPr>
              <w:t>BL</w:t>
            </w:r>
          </w:p>
        </w:tc>
        <w:tc>
          <w:tcPr>
            <w:tcW w:w="270" w:type="pct"/>
            <w:vAlign w:val="center"/>
          </w:tcPr>
          <w:p w14:paraId="02E8A2CF" w14:textId="77777777" w:rsidR="00D32072" w:rsidRPr="003F48A5" w:rsidRDefault="00D32072" w:rsidP="00F33D16">
            <w:pPr>
              <w:jc w:val="center"/>
              <w:rPr>
                <w:b/>
              </w:rPr>
            </w:pPr>
            <w:r w:rsidRPr="003F48A5">
              <w:rPr>
                <w:b/>
              </w:rPr>
              <w:t>M</w:t>
            </w:r>
          </w:p>
        </w:tc>
      </w:tr>
      <w:tr w:rsidR="00D32072" w:rsidRPr="003F48A5" w14:paraId="6DB3BE2D" w14:textId="77777777" w:rsidTr="00F33D16">
        <w:trPr>
          <w:trHeight w:val="552"/>
        </w:trPr>
        <w:tc>
          <w:tcPr>
            <w:tcW w:w="5000" w:type="pct"/>
            <w:gridSpan w:val="6"/>
            <w:vAlign w:val="center"/>
          </w:tcPr>
          <w:p w14:paraId="5FA4F0FC" w14:textId="77777777" w:rsidR="00D32072" w:rsidRPr="003F48A5" w:rsidRDefault="00D32072" w:rsidP="00F33D16">
            <w:pPr>
              <w:jc w:val="center"/>
              <w:rPr>
                <w:b/>
                <w:u w:val="single"/>
              </w:rPr>
            </w:pPr>
            <w:r w:rsidRPr="003F48A5">
              <w:rPr>
                <w:b/>
                <w:u w:val="single"/>
              </w:rPr>
              <w:t>PART – A (4 X 20 = 80 MARKS)</w:t>
            </w:r>
          </w:p>
          <w:p w14:paraId="55BDCECF" w14:textId="77777777" w:rsidR="00D32072" w:rsidRPr="003F48A5" w:rsidRDefault="00D32072" w:rsidP="00F33D16">
            <w:pPr>
              <w:jc w:val="center"/>
              <w:rPr>
                <w:b/>
              </w:rPr>
            </w:pPr>
            <w:r w:rsidRPr="003F48A5">
              <w:rPr>
                <w:b/>
              </w:rPr>
              <w:t>(Answer all the Questions)</w:t>
            </w:r>
          </w:p>
        </w:tc>
      </w:tr>
      <w:tr w:rsidR="00D32072" w:rsidRPr="003F48A5" w14:paraId="399D2653" w14:textId="77777777" w:rsidTr="005A1D98">
        <w:trPr>
          <w:trHeight w:val="340"/>
        </w:trPr>
        <w:tc>
          <w:tcPr>
            <w:tcW w:w="257" w:type="pct"/>
          </w:tcPr>
          <w:p w14:paraId="2393C287" w14:textId="77777777" w:rsidR="00D32072" w:rsidRPr="003F48A5" w:rsidRDefault="00D32072" w:rsidP="00F33D16">
            <w:pPr>
              <w:jc w:val="center"/>
            </w:pPr>
            <w:r w:rsidRPr="003F48A5">
              <w:t>1.</w:t>
            </w:r>
          </w:p>
        </w:tc>
        <w:tc>
          <w:tcPr>
            <w:tcW w:w="189" w:type="pct"/>
          </w:tcPr>
          <w:p w14:paraId="769A8A62" w14:textId="77777777" w:rsidR="00D32072" w:rsidRPr="003F48A5" w:rsidRDefault="00D32072" w:rsidP="00F33D16">
            <w:pPr>
              <w:jc w:val="center"/>
            </w:pPr>
            <w:r w:rsidRPr="003F48A5">
              <w:t>a.</w:t>
            </w:r>
          </w:p>
        </w:tc>
        <w:tc>
          <w:tcPr>
            <w:tcW w:w="3743" w:type="pct"/>
          </w:tcPr>
          <w:p w14:paraId="21BBCD89" w14:textId="77777777" w:rsidR="00D32072" w:rsidRPr="003F48A5" w:rsidRDefault="00D32072" w:rsidP="004D4ED7">
            <w:r>
              <w:t>Generalize the structure and composition of pulses.</w:t>
            </w:r>
          </w:p>
        </w:tc>
        <w:tc>
          <w:tcPr>
            <w:tcW w:w="270" w:type="pct"/>
          </w:tcPr>
          <w:p w14:paraId="3CC8C508" w14:textId="77777777" w:rsidR="00D32072" w:rsidRPr="003F48A5" w:rsidRDefault="00D32072" w:rsidP="00F33D16">
            <w:pPr>
              <w:jc w:val="center"/>
            </w:pPr>
            <w:r w:rsidRPr="003F48A5">
              <w:t>CO</w:t>
            </w:r>
            <w:r>
              <w:t>1</w:t>
            </w:r>
          </w:p>
        </w:tc>
        <w:tc>
          <w:tcPr>
            <w:tcW w:w="271" w:type="pct"/>
          </w:tcPr>
          <w:p w14:paraId="7D3B8996" w14:textId="77777777" w:rsidR="00D32072" w:rsidRPr="003F48A5" w:rsidRDefault="00D32072" w:rsidP="00F33D16">
            <w:pPr>
              <w:jc w:val="center"/>
            </w:pPr>
            <w:r>
              <w:t>U</w:t>
            </w:r>
          </w:p>
        </w:tc>
        <w:tc>
          <w:tcPr>
            <w:tcW w:w="270" w:type="pct"/>
          </w:tcPr>
          <w:p w14:paraId="701A3CD8" w14:textId="77777777" w:rsidR="00D32072" w:rsidRPr="003F48A5" w:rsidRDefault="00D32072" w:rsidP="00F33D16">
            <w:pPr>
              <w:jc w:val="center"/>
            </w:pPr>
            <w:r>
              <w:t>10</w:t>
            </w:r>
          </w:p>
        </w:tc>
      </w:tr>
      <w:tr w:rsidR="00D32072" w:rsidRPr="003F48A5" w14:paraId="6F875421" w14:textId="77777777" w:rsidTr="005A1D98">
        <w:trPr>
          <w:trHeight w:val="340"/>
        </w:trPr>
        <w:tc>
          <w:tcPr>
            <w:tcW w:w="257" w:type="pct"/>
          </w:tcPr>
          <w:p w14:paraId="5CD421BB" w14:textId="77777777" w:rsidR="00D32072" w:rsidRPr="003F48A5" w:rsidRDefault="00D32072" w:rsidP="00F33D16">
            <w:pPr>
              <w:jc w:val="center"/>
            </w:pPr>
          </w:p>
        </w:tc>
        <w:tc>
          <w:tcPr>
            <w:tcW w:w="189" w:type="pct"/>
          </w:tcPr>
          <w:p w14:paraId="511EEC22" w14:textId="77777777" w:rsidR="00D32072" w:rsidRPr="003F48A5" w:rsidRDefault="00D32072" w:rsidP="00F33D16">
            <w:pPr>
              <w:jc w:val="center"/>
            </w:pPr>
            <w:r w:rsidRPr="003F48A5">
              <w:t>b.</w:t>
            </w:r>
          </w:p>
        </w:tc>
        <w:tc>
          <w:tcPr>
            <w:tcW w:w="3743" w:type="pct"/>
          </w:tcPr>
          <w:p w14:paraId="2A55AF17" w14:textId="77777777" w:rsidR="00D32072" w:rsidRPr="003F48A5" w:rsidRDefault="00D32072" w:rsidP="004D4ED7">
            <w:pPr>
              <w:rPr>
                <w:bCs/>
              </w:rPr>
            </w:pPr>
            <w:r>
              <w:t>Illustrate the structure of maize with a NEAT sketch.</w:t>
            </w:r>
          </w:p>
        </w:tc>
        <w:tc>
          <w:tcPr>
            <w:tcW w:w="270" w:type="pct"/>
          </w:tcPr>
          <w:p w14:paraId="342ADDEC" w14:textId="77777777" w:rsidR="00D32072" w:rsidRPr="003F48A5" w:rsidRDefault="00D32072" w:rsidP="00F33D16">
            <w:pPr>
              <w:jc w:val="center"/>
            </w:pPr>
            <w:r>
              <w:t>CO1</w:t>
            </w:r>
          </w:p>
        </w:tc>
        <w:tc>
          <w:tcPr>
            <w:tcW w:w="271" w:type="pct"/>
          </w:tcPr>
          <w:p w14:paraId="6B907508" w14:textId="77777777" w:rsidR="00D32072" w:rsidRPr="003F48A5" w:rsidRDefault="00D32072" w:rsidP="00F33D16">
            <w:pPr>
              <w:jc w:val="center"/>
            </w:pPr>
            <w:r>
              <w:t>U</w:t>
            </w:r>
          </w:p>
        </w:tc>
        <w:tc>
          <w:tcPr>
            <w:tcW w:w="270" w:type="pct"/>
          </w:tcPr>
          <w:p w14:paraId="1FE6ACFE" w14:textId="77777777" w:rsidR="00D32072" w:rsidRPr="003F48A5" w:rsidRDefault="00D32072" w:rsidP="00F33D16">
            <w:pPr>
              <w:jc w:val="center"/>
            </w:pPr>
            <w:r>
              <w:t>10</w:t>
            </w:r>
          </w:p>
        </w:tc>
      </w:tr>
      <w:tr w:rsidR="00D32072" w:rsidRPr="003F48A5" w14:paraId="2E28E921" w14:textId="77777777" w:rsidTr="005A1D98">
        <w:trPr>
          <w:trHeight w:val="340"/>
        </w:trPr>
        <w:tc>
          <w:tcPr>
            <w:tcW w:w="257" w:type="pct"/>
          </w:tcPr>
          <w:p w14:paraId="35B3573F" w14:textId="77777777" w:rsidR="00D32072" w:rsidRPr="003F48A5" w:rsidRDefault="00D32072" w:rsidP="00F33D16">
            <w:pPr>
              <w:jc w:val="center"/>
            </w:pPr>
          </w:p>
        </w:tc>
        <w:tc>
          <w:tcPr>
            <w:tcW w:w="189" w:type="pct"/>
          </w:tcPr>
          <w:p w14:paraId="3C26DD09" w14:textId="77777777" w:rsidR="00D32072" w:rsidRPr="003F48A5" w:rsidRDefault="00D32072" w:rsidP="00F33D16">
            <w:pPr>
              <w:jc w:val="center"/>
            </w:pPr>
          </w:p>
        </w:tc>
        <w:tc>
          <w:tcPr>
            <w:tcW w:w="3743" w:type="pct"/>
          </w:tcPr>
          <w:p w14:paraId="39FA713F" w14:textId="77777777" w:rsidR="00D32072" w:rsidRPr="003F48A5" w:rsidRDefault="00D32072" w:rsidP="00FA7076">
            <w:pPr>
              <w:jc w:val="center"/>
              <w:rPr>
                <w:b/>
                <w:bCs/>
              </w:rPr>
            </w:pPr>
            <w:r w:rsidRPr="003F48A5">
              <w:rPr>
                <w:b/>
                <w:bCs/>
              </w:rPr>
              <w:t>(OR)</w:t>
            </w:r>
          </w:p>
        </w:tc>
        <w:tc>
          <w:tcPr>
            <w:tcW w:w="270" w:type="pct"/>
          </w:tcPr>
          <w:p w14:paraId="57D74298" w14:textId="77777777" w:rsidR="00D32072" w:rsidRPr="003F48A5" w:rsidRDefault="00D32072" w:rsidP="00F33D16">
            <w:pPr>
              <w:jc w:val="center"/>
            </w:pPr>
          </w:p>
        </w:tc>
        <w:tc>
          <w:tcPr>
            <w:tcW w:w="271" w:type="pct"/>
          </w:tcPr>
          <w:p w14:paraId="7822B0B5" w14:textId="77777777" w:rsidR="00D32072" w:rsidRPr="003F48A5" w:rsidRDefault="00D32072" w:rsidP="00F33D16">
            <w:pPr>
              <w:jc w:val="center"/>
            </w:pPr>
          </w:p>
        </w:tc>
        <w:tc>
          <w:tcPr>
            <w:tcW w:w="270" w:type="pct"/>
          </w:tcPr>
          <w:p w14:paraId="65E21ABE" w14:textId="77777777" w:rsidR="00D32072" w:rsidRPr="003F48A5" w:rsidRDefault="00D32072" w:rsidP="00F33D16">
            <w:pPr>
              <w:jc w:val="center"/>
            </w:pPr>
          </w:p>
        </w:tc>
      </w:tr>
      <w:tr w:rsidR="00D32072" w:rsidRPr="003F48A5" w14:paraId="7BCC5825" w14:textId="77777777" w:rsidTr="005A1D98">
        <w:trPr>
          <w:trHeight w:val="340"/>
        </w:trPr>
        <w:tc>
          <w:tcPr>
            <w:tcW w:w="257" w:type="pct"/>
          </w:tcPr>
          <w:p w14:paraId="7284655C" w14:textId="77777777" w:rsidR="00D32072" w:rsidRPr="003F48A5" w:rsidRDefault="00D32072" w:rsidP="00F33D16">
            <w:pPr>
              <w:jc w:val="center"/>
            </w:pPr>
            <w:r w:rsidRPr="003F48A5">
              <w:t>2.</w:t>
            </w:r>
          </w:p>
        </w:tc>
        <w:tc>
          <w:tcPr>
            <w:tcW w:w="189" w:type="pct"/>
          </w:tcPr>
          <w:p w14:paraId="5C317A79" w14:textId="77777777" w:rsidR="00D32072" w:rsidRPr="003F48A5" w:rsidRDefault="00D32072" w:rsidP="00F33D16">
            <w:pPr>
              <w:jc w:val="center"/>
            </w:pPr>
            <w:r w:rsidRPr="003F48A5">
              <w:t>a.</w:t>
            </w:r>
          </w:p>
        </w:tc>
        <w:tc>
          <w:tcPr>
            <w:tcW w:w="3743" w:type="pct"/>
          </w:tcPr>
          <w:p w14:paraId="71345E21" w14:textId="77777777" w:rsidR="00D32072" w:rsidRPr="003F48A5" w:rsidRDefault="00D32072" w:rsidP="005A1D98">
            <w:pPr>
              <w:jc w:val="both"/>
            </w:pPr>
            <w:r>
              <w:t>Describe the SDS sedimentation test and falling number test for estimating wheat quality.</w:t>
            </w:r>
          </w:p>
        </w:tc>
        <w:tc>
          <w:tcPr>
            <w:tcW w:w="270" w:type="pct"/>
          </w:tcPr>
          <w:p w14:paraId="010C0098" w14:textId="77777777" w:rsidR="00D32072" w:rsidRPr="003F48A5" w:rsidRDefault="00D32072" w:rsidP="00F33D16">
            <w:pPr>
              <w:jc w:val="center"/>
            </w:pPr>
            <w:r w:rsidRPr="003F48A5">
              <w:t>CO</w:t>
            </w:r>
            <w:r>
              <w:t>2</w:t>
            </w:r>
          </w:p>
        </w:tc>
        <w:tc>
          <w:tcPr>
            <w:tcW w:w="271" w:type="pct"/>
          </w:tcPr>
          <w:p w14:paraId="447F6A36" w14:textId="77777777" w:rsidR="00D32072" w:rsidRPr="003F48A5" w:rsidRDefault="00D32072" w:rsidP="00F33D16">
            <w:pPr>
              <w:jc w:val="center"/>
            </w:pPr>
            <w:r>
              <w:t>R</w:t>
            </w:r>
          </w:p>
        </w:tc>
        <w:tc>
          <w:tcPr>
            <w:tcW w:w="270" w:type="pct"/>
          </w:tcPr>
          <w:p w14:paraId="671A6CC9" w14:textId="77777777" w:rsidR="00D32072" w:rsidRPr="003F48A5" w:rsidRDefault="00D32072" w:rsidP="00F33D16">
            <w:pPr>
              <w:jc w:val="center"/>
            </w:pPr>
            <w:r>
              <w:t>10</w:t>
            </w:r>
          </w:p>
        </w:tc>
      </w:tr>
      <w:tr w:rsidR="00D32072" w:rsidRPr="003F48A5" w14:paraId="123DD138" w14:textId="77777777" w:rsidTr="005A1D98">
        <w:trPr>
          <w:trHeight w:val="340"/>
        </w:trPr>
        <w:tc>
          <w:tcPr>
            <w:tcW w:w="257" w:type="pct"/>
          </w:tcPr>
          <w:p w14:paraId="695E90AE" w14:textId="77777777" w:rsidR="00D32072" w:rsidRPr="003F48A5" w:rsidRDefault="00D32072" w:rsidP="00F33D16">
            <w:pPr>
              <w:jc w:val="center"/>
            </w:pPr>
          </w:p>
        </w:tc>
        <w:tc>
          <w:tcPr>
            <w:tcW w:w="189" w:type="pct"/>
          </w:tcPr>
          <w:p w14:paraId="6BE14C2F" w14:textId="77777777" w:rsidR="00D32072" w:rsidRPr="003F48A5" w:rsidRDefault="00D32072" w:rsidP="00F33D16">
            <w:pPr>
              <w:jc w:val="center"/>
            </w:pPr>
            <w:r w:rsidRPr="003F48A5">
              <w:t>b.</w:t>
            </w:r>
          </w:p>
        </w:tc>
        <w:tc>
          <w:tcPr>
            <w:tcW w:w="3743" w:type="pct"/>
          </w:tcPr>
          <w:p w14:paraId="3D349345" w14:textId="77777777" w:rsidR="00D32072" w:rsidRPr="003F48A5" w:rsidRDefault="00D32072" w:rsidP="004D4ED7">
            <w:r>
              <w:t>Explain the various products of wheat.</w:t>
            </w:r>
          </w:p>
        </w:tc>
        <w:tc>
          <w:tcPr>
            <w:tcW w:w="270" w:type="pct"/>
          </w:tcPr>
          <w:p w14:paraId="2502A2FF" w14:textId="77777777" w:rsidR="00D32072" w:rsidRPr="003F48A5" w:rsidRDefault="00D32072" w:rsidP="00F33D16">
            <w:pPr>
              <w:jc w:val="center"/>
            </w:pPr>
            <w:r>
              <w:t>CO2</w:t>
            </w:r>
          </w:p>
        </w:tc>
        <w:tc>
          <w:tcPr>
            <w:tcW w:w="271" w:type="pct"/>
          </w:tcPr>
          <w:p w14:paraId="7133DDCF" w14:textId="77777777" w:rsidR="00D32072" w:rsidRPr="003F48A5" w:rsidRDefault="00D32072" w:rsidP="00F33D16">
            <w:pPr>
              <w:jc w:val="center"/>
            </w:pPr>
            <w:r>
              <w:t>A</w:t>
            </w:r>
          </w:p>
        </w:tc>
        <w:tc>
          <w:tcPr>
            <w:tcW w:w="270" w:type="pct"/>
          </w:tcPr>
          <w:p w14:paraId="6DD151D9" w14:textId="77777777" w:rsidR="00D32072" w:rsidRPr="003F48A5" w:rsidRDefault="00D32072" w:rsidP="00F33D16">
            <w:pPr>
              <w:jc w:val="center"/>
            </w:pPr>
            <w:r>
              <w:t>10</w:t>
            </w:r>
          </w:p>
        </w:tc>
      </w:tr>
      <w:tr w:rsidR="00D32072" w:rsidRPr="003F48A5" w14:paraId="7DC5032E" w14:textId="77777777" w:rsidTr="005A1D98">
        <w:trPr>
          <w:trHeight w:val="340"/>
        </w:trPr>
        <w:tc>
          <w:tcPr>
            <w:tcW w:w="257" w:type="pct"/>
          </w:tcPr>
          <w:p w14:paraId="68900DA9" w14:textId="77777777" w:rsidR="00D32072" w:rsidRPr="003F48A5" w:rsidRDefault="00D32072" w:rsidP="00F33D16">
            <w:pPr>
              <w:jc w:val="center"/>
            </w:pPr>
          </w:p>
        </w:tc>
        <w:tc>
          <w:tcPr>
            <w:tcW w:w="189" w:type="pct"/>
          </w:tcPr>
          <w:p w14:paraId="7968EEB3" w14:textId="77777777" w:rsidR="00D32072" w:rsidRPr="003F48A5" w:rsidRDefault="00D32072" w:rsidP="00F33D16">
            <w:pPr>
              <w:jc w:val="center"/>
            </w:pPr>
          </w:p>
        </w:tc>
        <w:tc>
          <w:tcPr>
            <w:tcW w:w="3743" w:type="pct"/>
          </w:tcPr>
          <w:p w14:paraId="499A2EDB" w14:textId="77777777" w:rsidR="00D32072" w:rsidRPr="003F48A5" w:rsidRDefault="00D32072" w:rsidP="00FA7076">
            <w:pPr>
              <w:jc w:val="center"/>
            </w:pPr>
          </w:p>
        </w:tc>
        <w:tc>
          <w:tcPr>
            <w:tcW w:w="270" w:type="pct"/>
          </w:tcPr>
          <w:p w14:paraId="3B045BB4" w14:textId="77777777" w:rsidR="00D32072" w:rsidRPr="003F48A5" w:rsidRDefault="00D32072" w:rsidP="00F33D16">
            <w:pPr>
              <w:jc w:val="center"/>
            </w:pPr>
          </w:p>
        </w:tc>
        <w:tc>
          <w:tcPr>
            <w:tcW w:w="271" w:type="pct"/>
          </w:tcPr>
          <w:p w14:paraId="313EE18E" w14:textId="77777777" w:rsidR="00D32072" w:rsidRPr="003F48A5" w:rsidRDefault="00D32072" w:rsidP="00F33D16">
            <w:pPr>
              <w:jc w:val="center"/>
            </w:pPr>
          </w:p>
        </w:tc>
        <w:tc>
          <w:tcPr>
            <w:tcW w:w="270" w:type="pct"/>
          </w:tcPr>
          <w:p w14:paraId="545FE445" w14:textId="77777777" w:rsidR="00D32072" w:rsidRPr="003F48A5" w:rsidRDefault="00D32072" w:rsidP="00F33D16">
            <w:pPr>
              <w:jc w:val="center"/>
            </w:pPr>
          </w:p>
        </w:tc>
      </w:tr>
      <w:tr w:rsidR="00D32072" w:rsidRPr="003F48A5" w14:paraId="1D9AE61D" w14:textId="77777777" w:rsidTr="005A1D98">
        <w:trPr>
          <w:trHeight w:val="340"/>
        </w:trPr>
        <w:tc>
          <w:tcPr>
            <w:tcW w:w="257" w:type="pct"/>
          </w:tcPr>
          <w:p w14:paraId="0A17ECEE" w14:textId="77777777" w:rsidR="00D32072" w:rsidRPr="003F48A5" w:rsidRDefault="00D32072" w:rsidP="00F33D16">
            <w:pPr>
              <w:jc w:val="center"/>
            </w:pPr>
            <w:r w:rsidRPr="003F48A5">
              <w:t>3.</w:t>
            </w:r>
          </w:p>
        </w:tc>
        <w:tc>
          <w:tcPr>
            <w:tcW w:w="189" w:type="pct"/>
          </w:tcPr>
          <w:p w14:paraId="52E92B9E" w14:textId="77777777" w:rsidR="00D32072" w:rsidRPr="003F48A5" w:rsidRDefault="00D32072" w:rsidP="00F33D16">
            <w:pPr>
              <w:jc w:val="center"/>
            </w:pPr>
            <w:r w:rsidRPr="003F48A5">
              <w:t>a.</w:t>
            </w:r>
          </w:p>
        </w:tc>
        <w:tc>
          <w:tcPr>
            <w:tcW w:w="3743" w:type="pct"/>
          </w:tcPr>
          <w:p w14:paraId="563B3F56" w14:textId="77777777" w:rsidR="00D32072" w:rsidRPr="003F48A5" w:rsidRDefault="00D32072" w:rsidP="005A1D98">
            <w:pPr>
              <w:jc w:val="both"/>
            </w:pPr>
            <w:r w:rsidRPr="00EF1F95">
              <w:t>500 kg of paddy at 22% moisture content (wb) is dried to 14% moisture content (wb) for milling. Calculate the amount of moisture removed in drying.</w:t>
            </w:r>
          </w:p>
        </w:tc>
        <w:tc>
          <w:tcPr>
            <w:tcW w:w="270" w:type="pct"/>
          </w:tcPr>
          <w:p w14:paraId="39F9B882" w14:textId="77777777" w:rsidR="00D32072" w:rsidRPr="003F48A5" w:rsidRDefault="00D32072" w:rsidP="00F33D16">
            <w:pPr>
              <w:jc w:val="center"/>
            </w:pPr>
            <w:r w:rsidRPr="003F48A5">
              <w:t>CO</w:t>
            </w:r>
            <w:r>
              <w:t>2</w:t>
            </w:r>
          </w:p>
        </w:tc>
        <w:tc>
          <w:tcPr>
            <w:tcW w:w="271" w:type="pct"/>
          </w:tcPr>
          <w:p w14:paraId="3C282D24" w14:textId="77777777" w:rsidR="00D32072" w:rsidRPr="003F48A5" w:rsidRDefault="00D32072" w:rsidP="00F33D16">
            <w:pPr>
              <w:jc w:val="center"/>
            </w:pPr>
            <w:r>
              <w:t>An</w:t>
            </w:r>
          </w:p>
        </w:tc>
        <w:tc>
          <w:tcPr>
            <w:tcW w:w="270" w:type="pct"/>
          </w:tcPr>
          <w:p w14:paraId="6C5896B7" w14:textId="77777777" w:rsidR="00D32072" w:rsidRPr="003F48A5" w:rsidRDefault="00D32072" w:rsidP="00F33D16">
            <w:pPr>
              <w:jc w:val="center"/>
            </w:pPr>
            <w:r>
              <w:t>10</w:t>
            </w:r>
          </w:p>
        </w:tc>
      </w:tr>
      <w:tr w:rsidR="00D32072" w:rsidRPr="003F48A5" w14:paraId="07FEBAC4" w14:textId="77777777" w:rsidTr="005A1D98">
        <w:trPr>
          <w:trHeight w:val="340"/>
        </w:trPr>
        <w:tc>
          <w:tcPr>
            <w:tcW w:w="257" w:type="pct"/>
          </w:tcPr>
          <w:p w14:paraId="5A7AB549" w14:textId="77777777" w:rsidR="00D32072" w:rsidRPr="003F48A5" w:rsidRDefault="00D32072" w:rsidP="00F33D16">
            <w:pPr>
              <w:jc w:val="center"/>
            </w:pPr>
          </w:p>
        </w:tc>
        <w:tc>
          <w:tcPr>
            <w:tcW w:w="189" w:type="pct"/>
          </w:tcPr>
          <w:p w14:paraId="308987B0" w14:textId="77777777" w:rsidR="00D32072" w:rsidRPr="003F48A5" w:rsidRDefault="00D32072" w:rsidP="00F33D16">
            <w:pPr>
              <w:jc w:val="center"/>
            </w:pPr>
            <w:r w:rsidRPr="003F48A5">
              <w:t>b.</w:t>
            </w:r>
          </w:p>
        </w:tc>
        <w:tc>
          <w:tcPr>
            <w:tcW w:w="3743" w:type="pct"/>
          </w:tcPr>
          <w:p w14:paraId="2727406F" w14:textId="77777777" w:rsidR="00D32072" w:rsidRPr="003F48A5" w:rsidRDefault="00D32072" w:rsidP="004D4ED7">
            <w:pPr>
              <w:rPr>
                <w:bCs/>
              </w:rPr>
            </w:pPr>
            <w:r>
              <w:rPr>
                <w:bCs/>
              </w:rPr>
              <w:t xml:space="preserve">Explain the role of </w:t>
            </w:r>
            <w:r w:rsidRPr="00A74345">
              <w:rPr>
                <w:bCs/>
              </w:rPr>
              <w:t>farinograph</w:t>
            </w:r>
            <w:r>
              <w:rPr>
                <w:bCs/>
              </w:rPr>
              <w:t xml:space="preserve"> in determining the quality of wheat.</w:t>
            </w:r>
          </w:p>
        </w:tc>
        <w:tc>
          <w:tcPr>
            <w:tcW w:w="270" w:type="pct"/>
          </w:tcPr>
          <w:p w14:paraId="27DF9F78" w14:textId="77777777" w:rsidR="00D32072" w:rsidRPr="003F48A5" w:rsidRDefault="00D32072" w:rsidP="00F33D16">
            <w:pPr>
              <w:jc w:val="center"/>
            </w:pPr>
            <w:r>
              <w:t>CO3</w:t>
            </w:r>
          </w:p>
        </w:tc>
        <w:tc>
          <w:tcPr>
            <w:tcW w:w="271" w:type="pct"/>
          </w:tcPr>
          <w:p w14:paraId="48F57A76" w14:textId="77777777" w:rsidR="00D32072" w:rsidRPr="003F48A5" w:rsidRDefault="00D32072" w:rsidP="00F33D16">
            <w:pPr>
              <w:jc w:val="center"/>
            </w:pPr>
            <w:r>
              <w:t>A</w:t>
            </w:r>
          </w:p>
        </w:tc>
        <w:tc>
          <w:tcPr>
            <w:tcW w:w="270" w:type="pct"/>
          </w:tcPr>
          <w:p w14:paraId="0C67DFBB" w14:textId="77777777" w:rsidR="00D32072" w:rsidRPr="003F48A5" w:rsidRDefault="00D32072" w:rsidP="00F33D16">
            <w:pPr>
              <w:jc w:val="center"/>
            </w:pPr>
            <w:r>
              <w:t>10</w:t>
            </w:r>
          </w:p>
        </w:tc>
      </w:tr>
      <w:tr w:rsidR="00D32072" w:rsidRPr="003F48A5" w14:paraId="1E67969B" w14:textId="77777777" w:rsidTr="005A1D98">
        <w:trPr>
          <w:trHeight w:val="340"/>
        </w:trPr>
        <w:tc>
          <w:tcPr>
            <w:tcW w:w="257" w:type="pct"/>
          </w:tcPr>
          <w:p w14:paraId="524F9CA9" w14:textId="77777777" w:rsidR="00D32072" w:rsidRPr="003F48A5" w:rsidRDefault="00D32072" w:rsidP="00F33D16">
            <w:pPr>
              <w:jc w:val="center"/>
            </w:pPr>
          </w:p>
        </w:tc>
        <w:tc>
          <w:tcPr>
            <w:tcW w:w="189" w:type="pct"/>
          </w:tcPr>
          <w:p w14:paraId="5339E6B8" w14:textId="77777777" w:rsidR="00D32072" w:rsidRPr="003F48A5" w:rsidRDefault="00D32072" w:rsidP="00F33D16">
            <w:pPr>
              <w:jc w:val="center"/>
            </w:pPr>
          </w:p>
        </w:tc>
        <w:tc>
          <w:tcPr>
            <w:tcW w:w="3743" w:type="pct"/>
          </w:tcPr>
          <w:p w14:paraId="6F550D30" w14:textId="77777777" w:rsidR="00D32072" w:rsidRPr="003F48A5" w:rsidRDefault="00D32072" w:rsidP="00FA7076">
            <w:pPr>
              <w:jc w:val="center"/>
            </w:pPr>
            <w:r w:rsidRPr="003F48A5">
              <w:rPr>
                <w:b/>
                <w:bCs/>
              </w:rPr>
              <w:t>(OR)</w:t>
            </w:r>
          </w:p>
        </w:tc>
        <w:tc>
          <w:tcPr>
            <w:tcW w:w="270" w:type="pct"/>
          </w:tcPr>
          <w:p w14:paraId="2CE7DD4E" w14:textId="77777777" w:rsidR="00D32072" w:rsidRPr="003F48A5" w:rsidRDefault="00D32072" w:rsidP="00F33D16">
            <w:pPr>
              <w:jc w:val="center"/>
            </w:pPr>
          </w:p>
        </w:tc>
        <w:tc>
          <w:tcPr>
            <w:tcW w:w="271" w:type="pct"/>
          </w:tcPr>
          <w:p w14:paraId="5621BE58" w14:textId="77777777" w:rsidR="00D32072" w:rsidRPr="003F48A5" w:rsidRDefault="00D32072" w:rsidP="00F33D16">
            <w:pPr>
              <w:jc w:val="center"/>
            </w:pPr>
          </w:p>
        </w:tc>
        <w:tc>
          <w:tcPr>
            <w:tcW w:w="270" w:type="pct"/>
          </w:tcPr>
          <w:p w14:paraId="67901AF8" w14:textId="77777777" w:rsidR="00D32072" w:rsidRPr="003F48A5" w:rsidRDefault="00D32072" w:rsidP="00F33D16">
            <w:pPr>
              <w:jc w:val="center"/>
            </w:pPr>
          </w:p>
        </w:tc>
      </w:tr>
      <w:tr w:rsidR="00D32072" w:rsidRPr="003F48A5" w14:paraId="5B09DD39" w14:textId="77777777" w:rsidTr="005A1D98">
        <w:trPr>
          <w:trHeight w:val="340"/>
        </w:trPr>
        <w:tc>
          <w:tcPr>
            <w:tcW w:w="257" w:type="pct"/>
          </w:tcPr>
          <w:p w14:paraId="07096B1D" w14:textId="77777777" w:rsidR="00D32072" w:rsidRPr="003F48A5" w:rsidRDefault="00D32072" w:rsidP="00F33D16">
            <w:pPr>
              <w:jc w:val="center"/>
            </w:pPr>
            <w:r w:rsidRPr="003F48A5">
              <w:t>4.</w:t>
            </w:r>
          </w:p>
        </w:tc>
        <w:tc>
          <w:tcPr>
            <w:tcW w:w="189" w:type="pct"/>
          </w:tcPr>
          <w:p w14:paraId="0F5EF0DC" w14:textId="77777777" w:rsidR="00D32072" w:rsidRPr="003F48A5" w:rsidRDefault="00D32072" w:rsidP="00F33D16">
            <w:pPr>
              <w:jc w:val="center"/>
            </w:pPr>
            <w:r w:rsidRPr="003F48A5">
              <w:t>a.</w:t>
            </w:r>
          </w:p>
        </w:tc>
        <w:tc>
          <w:tcPr>
            <w:tcW w:w="3743" w:type="pct"/>
          </w:tcPr>
          <w:p w14:paraId="484AD9AD" w14:textId="77777777" w:rsidR="00D32072" w:rsidRPr="003F48A5" w:rsidRDefault="00D32072" w:rsidP="004D4ED7">
            <w:r>
              <w:t>Explain the Jadavpur University method of paddy parboiling.</w:t>
            </w:r>
          </w:p>
        </w:tc>
        <w:tc>
          <w:tcPr>
            <w:tcW w:w="270" w:type="pct"/>
          </w:tcPr>
          <w:p w14:paraId="7A8D8CB3" w14:textId="77777777" w:rsidR="00D32072" w:rsidRPr="003F48A5" w:rsidRDefault="00D32072" w:rsidP="00F33D16">
            <w:pPr>
              <w:jc w:val="center"/>
            </w:pPr>
            <w:r w:rsidRPr="003F48A5">
              <w:t>CO4</w:t>
            </w:r>
          </w:p>
        </w:tc>
        <w:tc>
          <w:tcPr>
            <w:tcW w:w="271" w:type="pct"/>
          </w:tcPr>
          <w:p w14:paraId="235B9A7A" w14:textId="77777777" w:rsidR="00D32072" w:rsidRPr="003F48A5" w:rsidRDefault="00D32072" w:rsidP="00F33D16">
            <w:pPr>
              <w:jc w:val="center"/>
            </w:pPr>
            <w:r>
              <w:t>A</w:t>
            </w:r>
          </w:p>
        </w:tc>
        <w:tc>
          <w:tcPr>
            <w:tcW w:w="270" w:type="pct"/>
          </w:tcPr>
          <w:p w14:paraId="0C420015" w14:textId="77777777" w:rsidR="00D32072" w:rsidRPr="003F48A5" w:rsidRDefault="00D32072" w:rsidP="00F33D16">
            <w:pPr>
              <w:jc w:val="center"/>
            </w:pPr>
            <w:r>
              <w:t>10</w:t>
            </w:r>
          </w:p>
        </w:tc>
      </w:tr>
      <w:tr w:rsidR="00D32072" w:rsidRPr="003F48A5" w14:paraId="5C9C7864" w14:textId="77777777" w:rsidTr="005A1D98">
        <w:trPr>
          <w:trHeight w:val="340"/>
        </w:trPr>
        <w:tc>
          <w:tcPr>
            <w:tcW w:w="257" w:type="pct"/>
          </w:tcPr>
          <w:p w14:paraId="2478CB5F" w14:textId="77777777" w:rsidR="00D32072" w:rsidRPr="003F48A5" w:rsidRDefault="00D32072" w:rsidP="00F33D16">
            <w:pPr>
              <w:jc w:val="center"/>
            </w:pPr>
          </w:p>
        </w:tc>
        <w:tc>
          <w:tcPr>
            <w:tcW w:w="189" w:type="pct"/>
          </w:tcPr>
          <w:p w14:paraId="491EB20F" w14:textId="77777777" w:rsidR="00D32072" w:rsidRPr="003F48A5" w:rsidRDefault="00D32072" w:rsidP="00F33D16">
            <w:pPr>
              <w:jc w:val="center"/>
            </w:pPr>
            <w:r w:rsidRPr="003F48A5">
              <w:t>b.</w:t>
            </w:r>
          </w:p>
        </w:tc>
        <w:tc>
          <w:tcPr>
            <w:tcW w:w="3743" w:type="pct"/>
          </w:tcPr>
          <w:p w14:paraId="39A1CC48" w14:textId="77777777" w:rsidR="00D32072" w:rsidRPr="003F48A5" w:rsidRDefault="00D32072" w:rsidP="004D4ED7">
            <w:pPr>
              <w:jc w:val="both"/>
              <w:rPr>
                <w:bCs/>
              </w:rPr>
            </w:pPr>
            <w:r>
              <w:t>Analyze the various advantages and disadvantages of paddy parboiling.</w:t>
            </w:r>
          </w:p>
        </w:tc>
        <w:tc>
          <w:tcPr>
            <w:tcW w:w="270" w:type="pct"/>
          </w:tcPr>
          <w:p w14:paraId="0F26B00A" w14:textId="77777777" w:rsidR="00D32072" w:rsidRPr="003F48A5" w:rsidRDefault="00D32072" w:rsidP="00F33D16">
            <w:pPr>
              <w:jc w:val="center"/>
            </w:pPr>
            <w:r>
              <w:t>CO2</w:t>
            </w:r>
          </w:p>
        </w:tc>
        <w:tc>
          <w:tcPr>
            <w:tcW w:w="271" w:type="pct"/>
          </w:tcPr>
          <w:p w14:paraId="5A3C26DB" w14:textId="77777777" w:rsidR="00D32072" w:rsidRPr="003F48A5" w:rsidRDefault="00D32072" w:rsidP="00F33D16">
            <w:pPr>
              <w:jc w:val="center"/>
            </w:pPr>
            <w:r>
              <w:t>An</w:t>
            </w:r>
          </w:p>
        </w:tc>
        <w:tc>
          <w:tcPr>
            <w:tcW w:w="270" w:type="pct"/>
          </w:tcPr>
          <w:p w14:paraId="50AB7460" w14:textId="77777777" w:rsidR="00D32072" w:rsidRPr="003F48A5" w:rsidRDefault="00D32072" w:rsidP="00F33D16">
            <w:pPr>
              <w:jc w:val="center"/>
            </w:pPr>
            <w:r>
              <w:t>10</w:t>
            </w:r>
          </w:p>
        </w:tc>
      </w:tr>
      <w:tr w:rsidR="00D32072" w:rsidRPr="003F48A5" w14:paraId="0D19C070" w14:textId="77777777" w:rsidTr="005A1D98">
        <w:trPr>
          <w:trHeight w:val="340"/>
        </w:trPr>
        <w:tc>
          <w:tcPr>
            <w:tcW w:w="257" w:type="pct"/>
          </w:tcPr>
          <w:p w14:paraId="79C37548" w14:textId="77777777" w:rsidR="00D32072" w:rsidRPr="003F48A5" w:rsidRDefault="00D32072" w:rsidP="00F33D16">
            <w:pPr>
              <w:jc w:val="center"/>
            </w:pPr>
          </w:p>
        </w:tc>
        <w:tc>
          <w:tcPr>
            <w:tcW w:w="189" w:type="pct"/>
          </w:tcPr>
          <w:p w14:paraId="5A774D01" w14:textId="77777777" w:rsidR="00D32072" w:rsidRPr="003F48A5" w:rsidRDefault="00D32072" w:rsidP="00F33D16">
            <w:pPr>
              <w:jc w:val="center"/>
            </w:pPr>
          </w:p>
        </w:tc>
        <w:tc>
          <w:tcPr>
            <w:tcW w:w="3743" w:type="pct"/>
          </w:tcPr>
          <w:p w14:paraId="2DD21753" w14:textId="77777777" w:rsidR="00D32072" w:rsidRPr="003F48A5" w:rsidRDefault="00D32072" w:rsidP="00FA7076">
            <w:pPr>
              <w:jc w:val="center"/>
            </w:pPr>
          </w:p>
        </w:tc>
        <w:tc>
          <w:tcPr>
            <w:tcW w:w="270" w:type="pct"/>
          </w:tcPr>
          <w:p w14:paraId="6FD59D92" w14:textId="77777777" w:rsidR="00D32072" w:rsidRPr="003F48A5" w:rsidRDefault="00D32072" w:rsidP="00F33D16">
            <w:pPr>
              <w:jc w:val="center"/>
            </w:pPr>
          </w:p>
        </w:tc>
        <w:tc>
          <w:tcPr>
            <w:tcW w:w="271" w:type="pct"/>
          </w:tcPr>
          <w:p w14:paraId="710AE2BF" w14:textId="77777777" w:rsidR="00D32072" w:rsidRPr="003F48A5" w:rsidRDefault="00D32072" w:rsidP="00F33D16">
            <w:pPr>
              <w:jc w:val="center"/>
            </w:pPr>
          </w:p>
        </w:tc>
        <w:tc>
          <w:tcPr>
            <w:tcW w:w="270" w:type="pct"/>
          </w:tcPr>
          <w:p w14:paraId="49A9AB34" w14:textId="77777777" w:rsidR="00D32072" w:rsidRPr="003F48A5" w:rsidRDefault="00D32072" w:rsidP="00F33D16">
            <w:pPr>
              <w:jc w:val="center"/>
            </w:pPr>
          </w:p>
        </w:tc>
      </w:tr>
      <w:tr w:rsidR="00D32072" w:rsidRPr="003F48A5" w14:paraId="4A423834" w14:textId="77777777" w:rsidTr="005A1D98">
        <w:trPr>
          <w:trHeight w:val="340"/>
        </w:trPr>
        <w:tc>
          <w:tcPr>
            <w:tcW w:w="257" w:type="pct"/>
          </w:tcPr>
          <w:p w14:paraId="2FF8344C" w14:textId="77777777" w:rsidR="00D32072" w:rsidRPr="003F48A5" w:rsidRDefault="00D32072" w:rsidP="00F33D16">
            <w:pPr>
              <w:jc w:val="center"/>
            </w:pPr>
            <w:r w:rsidRPr="003F48A5">
              <w:t>5.</w:t>
            </w:r>
          </w:p>
        </w:tc>
        <w:tc>
          <w:tcPr>
            <w:tcW w:w="189" w:type="pct"/>
          </w:tcPr>
          <w:p w14:paraId="5FFB1682" w14:textId="77777777" w:rsidR="00D32072" w:rsidRPr="003F48A5" w:rsidRDefault="00D32072" w:rsidP="00F33D16">
            <w:pPr>
              <w:jc w:val="center"/>
            </w:pPr>
            <w:r w:rsidRPr="003F48A5">
              <w:t>a.</w:t>
            </w:r>
          </w:p>
        </w:tc>
        <w:tc>
          <w:tcPr>
            <w:tcW w:w="3743" w:type="pct"/>
          </w:tcPr>
          <w:p w14:paraId="3E9B5D55" w14:textId="77777777" w:rsidR="00D32072" w:rsidRPr="003F48A5" w:rsidRDefault="00D32072" w:rsidP="004D4ED7">
            <w:r>
              <w:rPr>
                <w:bCs/>
              </w:rPr>
              <w:t>Explain the various applications of Liquid Glucose Corn Syrup.</w:t>
            </w:r>
          </w:p>
        </w:tc>
        <w:tc>
          <w:tcPr>
            <w:tcW w:w="270" w:type="pct"/>
          </w:tcPr>
          <w:p w14:paraId="69585321" w14:textId="77777777" w:rsidR="00D32072" w:rsidRPr="003F48A5" w:rsidRDefault="00D32072" w:rsidP="00F33D16">
            <w:pPr>
              <w:jc w:val="center"/>
            </w:pPr>
            <w:r w:rsidRPr="003F48A5">
              <w:t>CO</w:t>
            </w:r>
            <w:r>
              <w:t>4</w:t>
            </w:r>
          </w:p>
        </w:tc>
        <w:tc>
          <w:tcPr>
            <w:tcW w:w="271" w:type="pct"/>
          </w:tcPr>
          <w:p w14:paraId="7C79FD3D" w14:textId="77777777" w:rsidR="00D32072" w:rsidRPr="003F48A5" w:rsidRDefault="00D32072" w:rsidP="00F33D16">
            <w:pPr>
              <w:jc w:val="center"/>
            </w:pPr>
            <w:r>
              <w:t>A</w:t>
            </w:r>
          </w:p>
        </w:tc>
        <w:tc>
          <w:tcPr>
            <w:tcW w:w="270" w:type="pct"/>
          </w:tcPr>
          <w:p w14:paraId="6EF50EB5" w14:textId="77777777" w:rsidR="00D32072" w:rsidRPr="003F48A5" w:rsidRDefault="00D32072" w:rsidP="00F33D16">
            <w:pPr>
              <w:jc w:val="center"/>
            </w:pPr>
            <w:r>
              <w:t>10</w:t>
            </w:r>
          </w:p>
        </w:tc>
      </w:tr>
      <w:tr w:rsidR="00D32072" w:rsidRPr="003F48A5" w14:paraId="61BC898D" w14:textId="77777777" w:rsidTr="005A1D98">
        <w:trPr>
          <w:trHeight w:val="340"/>
        </w:trPr>
        <w:tc>
          <w:tcPr>
            <w:tcW w:w="257" w:type="pct"/>
          </w:tcPr>
          <w:p w14:paraId="697305DE" w14:textId="77777777" w:rsidR="00D32072" w:rsidRPr="003F48A5" w:rsidRDefault="00D32072" w:rsidP="00F33D16">
            <w:pPr>
              <w:jc w:val="center"/>
            </w:pPr>
          </w:p>
        </w:tc>
        <w:tc>
          <w:tcPr>
            <w:tcW w:w="189" w:type="pct"/>
          </w:tcPr>
          <w:p w14:paraId="7CB513D3" w14:textId="77777777" w:rsidR="00D32072" w:rsidRPr="003F48A5" w:rsidRDefault="00D32072" w:rsidP="00F33D16">
            <w:pPr>
              <w:jc w:val="center"/>
            </w:pPr>
            <w:r w:rsidRPr="003F48A5">
              <w:t>b.</w:t>
            </w:r>
          </w:p>
        </w:tc>
        <w:tc>
          <w:tcPr>
            <w:tcW w:w="3743" w:type="pct"/>
          </w:tcPr>
          <w:p w14:paraId="49C6815C" w14:textId="77777777" w:rsidR="00D32072" w:rsidRPr="003F48A5" w:rsidRDefault="00D32072" w:rsidP="004D4ED7">
            <w:pPr>
              <w:rPr>
                <w:bCs/>
              </w:rPr>
            </w:pPr>
            <w:r>
              <w:rPr>
                <w:bCs/>
              </w:rPr>
              <w:t>Describe ANY FOUR products of rice.</w:t>
            </w:r>
          </w:p>
        </w:tc>
        <w:tc>
          <w:tcPr>
            <w:tcW w:w="270" w:type="pct"/>
          </w:tcPr>
          <w:p w14:paraId="5F5D7C10" w14:textId="77777777" w:rsidR="00D32072" w:rsidRPr="003F48A5" w:rsidRDefault="00D32072" w:rsidP="00F33D16">
            <w:pPr>
              <w:jc w:val="center"/>
            </w:pPr>
            <w:r>
              <w:t>CO4</w:t>
            </w:r>
          </w:p>
        </w:tc>
        <w:tc>
          <w:tcPr>
            <w:tcW w:w="271" w:type="pct"/>
          </w:tcPr>
          <w:p w14:paraId="206D6342" w14:textId="77777777" w:rsidR="00D32072" w:rsidRPr="003F48A5" w:rsidRDefault="00D32072" w:rsidP="00F33D16">
            <w:pPr>
              <w:jc w:val="center"/>
            </w:pPr>
            <w:r>
              <w:t>U</w:t>
            </w:r>
          </w:p>
        </w:tc>
        <w:tc>
          <w:tcPr>
            <w:tcW w:w="270" w:type="pct"/>
          </w:tcPr>
          <w:p w14:paraId="1F858E9B" w14:textId="77777777" w:rsidR="00D32072" w:rsidRPr="003F48A5" w:rsidRDefault="00D32072" w:rsidP="00F33D16">
            <w:pPr>
              <w:jc w:val="center"/>
            </w:pPr>
            <w:r>
              <w:t>10</w:t>
            </w:r>
          </w:p>
        </w:tc>
      </w:tr>
      <w:tr w:rsidR="00D32072" w:rsidRPr="003F48A5" w14:paraId="344BE6D8" w14:textId="77777777" w:rsidTr="005A1D98">
        <w:trPr>
          <w:trHeight w:val="340"/>
        </w:trPr>
        <w:tc>
          <w:tcPr>
            <w:tcW w:w="257" w:type="pct"/>
          </w:tcPr>
          <w:p w14:paraId="18F5DDBC" w14:textId="77777777" w:rsidR="00D32072" w:rsidRPr="003F48A5" w:rsidRDefault="00D32072" w:rsidP="00F33D16">
            <w:pPr>
              <w:jc w:val="center"/>
            </w:pPr>
          </w:p>
        </w:tc>
        <w:tc>
          <w:tcPr>
            <w:tcW w:w="189" w:type="pct"/>
          </w:tcPr>
          <w:p w14:paraId="2B484446" w14:textId="77777777" w:rsidR="00D32072" w:rsidRPr="003F48A5" w:rsidRDefault="00D32072" w:rsidP="00F33D16">
            <w:pPr>
              <w:jc w:val="center"/>
            </w:pPr>
          </w:p>
        </w:tc>
        <w:tc>
          <w:tcPr>
            <w:tcW w:w="3743" w:type="pct"/>
          </w:tcPr>
          <w:p w14:paraId="0E6FF624" w14:textId="77777777" w:rsidR="00D32072" w:rsidRPr="003F48A5" w:rsidRDefault="00D32072" w:rsidP="00FA7076">
            <w:pPr>
              <w:jc w:val="center"/>
            </w:pPr>
            <w:r w:rsidRPr="003F48A5">
              <w:rPr>
                <w:b/>
                <w:bCs/>
              </w:rPr>
              <w:t>(OR)</w:t>
            </w:r>
          </w:p>
        </w:tc>
        <w:tc>
          <w:tcPr>
            <w:tcW w:w="270" w:type="pct"/>
          </w:tcPr>
          <w:p w14:paraId="78428C34" w14:textId="77777777" w:rsidR="00D32072" w:rsidRPr="003F48A5" w:rsidRDefault="00D32072" w:rsidP="00F33D16">
            <w:pPr>
              <w:jc w:val="center"/>
            </w:pPr>
          </w:p>
        </w:tc>
        <w:tc>
          <w:tcPr>
            <w:tcW w:w="271" w:type="pct"/>
          </w:tcPr>
          <w:p w14:paraId="2C09B1E2" w14:textId="77777777" w:rsidR="00D32072" w:rsidRPr="003F48A5" w:rsidRDefault="00D32072" w:rsidP="00F33D16">
            <w:pPr>
              <w:jc w:val="center"/>
            </w:pPr>
          </w:p>
        </w:tc>
        <w:tc>
          <w:tcPr>
            <w:tcW w:w="270" w:type="pct"/>
          </w:tcPr>
          <w:p w14:paraId="0AFA02D9" w14:textId="77777777" w:rsidR="00D32072" w:rsidRPr="003F48A5" w:rsidRDefault="00D32072" w:rsidP="00F33D16">
            <w:pPr>
              <w:jc w:val="center"/>
            </w:pPr>
          </w:p>
        </w:tc>
      </w:tr>
      <w:tr w:rsidR="00D32072" w:rsidRPr="003F48A5" w14:paraId="061315A8" w14:textId="77777777" w:rsidTr="005A1D98">
        <w:trPr>
          <w:trHeight w:val="340"/>
        </w:trPr>
        <w:tc>
          <w:tcPr>
            <w:tcW w:w="257" w:type="pct"/>
          </w:tcPr>
          <w:p w14:paraId="5EE3C628" w14:textId="77777777" w:rsidR="00D32072" w:rsidRPr="003F48A5" w:rsidRDefault="00D32072" w:rsidP="00F33D16">
            <w:pPr>
              <w:jc w:val="center"/>
            </w:pPr>
            <w:r w:rsidRPr="003F48A5">
              <w:t>6.</w:t>
            </w:r>
          </w:p>
        </w:tc>
        <w:tc>
          <w:tcPr>
            <w:tcW w:w="189" w:type="pct"/>
          </w:tcPr>
          <w:p w14:paraId="6335D6A1" w14:textId="77777777" w:rsidR="00D32072" w:rsidRPr="003F48A5" w:rsidRDefault="00D32072" w:rsidP="00F33D16">
            <w:pPr>
              <w:jc w:val="center"/>
            </w:pPr>
            <w:r w:rsidRPr="003F48A5">
              <w:t>a.</w:t>
            </w:r>
          </w:p>
        </w:tc>
        <w:tc>
          <w:tcPr>
            <w:tcW w:w="3743" w:type="pct"/>
          </w:tcPr>
          <w:p w14:paraId="2377C01F" w14:textId="77777777" w:rsidR="00D32072" w:rsidRPr="003F48A5" w:rsidRDefault="00D32072" w:rsidP="004D4ED7">
            <w:r>
              <w:rPr>
                <w:bCs/>
              </w:rPr>
              <w:t>Describe the wet milling of pulses with a flow diagram.</w:t>
            </w:r>
          </w:p>
        </w:tc>
        <w:tc>
          <w:tcPr>
            <w:tcW w:w="270" w:type="pct"/>
          </w:tcPr>
          <w:p w14:paraId="441232BD" w14:textId="77777777" w:rsidR="00D32072" w:rsidRPr="003F48A5" w:rsidRDefault="00D32072" w:rsidP="00F33D16">
            <w:pPr>
              <w:jc w:val="center"/>
            </w:pPr>
            <w:r w:rsidRPr="003F48A5">
              <w:t>CO</w:t>
            </w:r>
            <w:r>
              <w:t>5</w:t>
            </w:r>
          </w:p>
        </w:tc>
        <w:tc>
          <w:tcPr>
            <w:tcW w:w="271" w:type="pct"/>
          </w:tcPr>
          <w:p w14:paraId="09314F76" w14:textId="77777777" w:rsidR="00D32072" w:rsidRPr="003F48A5" w:rsidRDefault="00D32072" w:rsidP="00F33D16">
            <w:pPr>
              <w:jc w:val="center"/>
            </w:pPr>
            <w:r>
              <w:t>R</w:t>
            </w:r>
          </w:p>
        </w:tc>
        <w:tc>
          <w:tcPr>
            <w:tcW w:w="270" w:type="pct"/>
          </w:tcPr>
          <w:p w14:paraId="43C20A54" w14:textId="77777777" w:rsidR="00D32072" w:rsidRPr="003F48A5" w:rsidRDefault="00D32072" w:rsidP="00F33D16">
            <w:pPr>
              <w:jc w:val="center"/>
            </w:pPr>
            <w:r>
              <w:t>10</w:t>
            </w:r>
          </w:p>
        </w:tc>
      </w:tr>
      <w:tr w:rsidR="00D32072" w:rsidRPr="003F48A5" w14:paraId="635C7C7C" w14:textId="77777777" w:rsidTr="005A1D98">
        <w:trPr>
          <w:trHeight w:val="340"/>
        </w:trPr>
        <w:tc>
          <w:tcPr>
            <w:tcW w:w="257" w:type="pct"/>
          </w:tcPr>
          <w:p w14:paraId="2532790B" w14:textId="77777777" w:rsidR="00D32072" w:rsidRPr="003F48A5" w:rsidRDefault="00D32072" w:rsidP="00F33D16">
            <w:pPr>
              <w:jc w:val="center"/>
            </w:pPr>
          </w:p>
        </w:tc>
        <w:tc>
          <w:tcPr>
            <w:tcW w:w="189" w:type="pct"/>
          </w:tcPr>
          <w:p w14:paraId="1C5A5884" w14:textId="77777777" w:rsidR="00D32072" w:rsidRPr="003F48A5" w:rsidRDefault="00D32072" w:rsidP="00F33D16">
            <w:pPr>
              <w:jc w:val="center"/>
            </w:pPr>
            <w:r w:rsidRPr="003F48A5">
              <w:t>b.</w:t>
            </w:r>
          </w:p>
        </w:tc>
        <w:tc>
          <w:tcPr>
            <w:tcW w:w="3743" w:type="pct"/>
          </w:tcPr>
          <w:p w14:paraId="5102784C" w14:textId="77777777" w:rsidR="00D32072" w:rsidRPr="003F48A5" w:rsidRDefault="00D32072" w:rsidP="004D4ED7">
            <w:pPr>
              <w:rPr>
                <w:bCs/>
              </w:rPr>
            </w:pPr>
            <w:r>
              <w:rPr>
                <w:bCs/>
              </w:rPr>
              <w:t>Explain the factors affecting pulse milling outturn.</w:t>
            </w:r>
          </w:p>
        </w:tc>
        <w:tc>
          <w:tcPr>
            <w:tcW w:w="270" w:type="pct"/>
          </w:tcPr>
          <w:p w14:paraId="66CDEC39" w14:textId="77777777" w:rsidR="00D32072" w:rsidRPr="003F48A5" w:rsidRDefault="00D32072" w:rsidP="00F33D16">
            <w:pPr>
              <w:jc w:val="center"/>
            </w:pPr>
            <w:r>
              <w:t>CO5</w:t>
            </w:r>
          </w:p>
        </w:tc>
        <w:tc>
          <w:tcPr>
            <w:tcW w:w="271" w:type="pct"/>
          </w:tcPr>
          <w:p w14:paraId="04EC4723" w14:textId="77777777" w:rsidR="00D32072" w:rsidRPr="003F48A5" w:rsidRDefault="00D32072" w:rsidP="00F33D16">
            <w:pPr>
              <w:jc w:val="center"/>
            </w:pPr>
            <w:r>
              <w:t>A</w:t>
            </w:r>
          </w:p>
        </w:tc>
        <w:tc>
          <w:tcPr>
            <w:tcW w:w="270" w:type="pct"/>
          </w:tcPr>
          <w:p w14:paraId="7771C9ED" w14:textId="77777777" w:rsidR="00D32072" w:rsidRPr="003F48A5" w:rsidRDefault="00D32072" w:rsidP="00F33D16">
            <w:pPr>
              <w:jc w:val="center"/>
            </w:pPr>
            <w:r>
              <w:t>10</w:t>
            </w:r>
          </w:p>
        </w:tc>
      </w:tr>
      <w:tr w:rsidR="00D32072" w:rsidRPr="003F48A5" w14:paraId="777BB0CF" w14:textId="77777777" w:rsidTr="005A1D98">
        <w:trPr>
          <w:trHeight w:val="340"/>
        </w:trPr>
        <w:tc>
          <w:tcPr>
            <w:tcW w:w="257" w:type="pct"/>
          </w:tcPr>
          <w:p w14:paraId="6E2096C2" w14:textId="77777777" w:rsidR="00D32072" w:rsidRPr="003F48A5" w:rsidRDefault="00D32072" w:rsidP="00F33D16">
            <w:pPr>
              <w:jc w:val="center"/>
            </w:pPr>
          </w:p>
        </w:tc>
        <w:tc>
          <w:tcPr>
            <w:tcW w:w="189" w:type="pct"/>
          </w:tcPr>
          <w:p w14:paraId="73447806" w14:textId="77777777" w:rsidR="00D32072" w:rsidRPr="003F48A5" w:rsidRDefault="00D32072" w:rsidP="00F33D16">
            <w:pPr>
              <w:jc w:val="center"/>
            </w:pPr>
          </w:p>
        </w:tc>
        <w:tc>
          <w:tcPr>
            <w:tcW w:w="3743" w:type="pct"/>
          </w:tcPr>
          <w:p w14:paraId="24BD7F95" w14:textId="77777777" w:rsidR="00D32072" w:rsidRPr="003F48A5" w:rsidRDefault="00D32072" w:rsidP="00FA7076">
            <w:pPr>
              <w:jc w:val="center"/>
            </w:pPr>
          </w:p>
        </w:tc>
        <w:tc>
          <w:tcPr>
            <w:tcW w:w="270" w:type="pct"/>
          </w:tcPr>
          <w:p w14:paraId="14D44548" w14:textId="77777777" w:rsidR="00D32072" w:rsidRPr="003F48A5" w:rsidRDefault="00D32072" w:rsidP="00F33D16">
            <w:pPr>
              <w:jc w:val="center"/>
            </w:pPr>
          </w:p>
        </w:tc>
        <w:tc>
          <w:tcPr>
            <w:tcW w:w="271" w:type="pct"/>
          </w:tcPr>
          <w:p w14:paraId="2E729FF1" w14:textId="77777777" w:rsidR="00D32072" w:rsidRPr="003F48A5" w:rsidRDefault="00D32072" w:rsidP="00F33D16">
            <w:pPr>
              <w:jc w:val="center"/>
            </w:pPr>
          </w:p>
        </w:tc>
        <w:tc>
          <w:tcPr>
            <w:tcW w:w="270" w:type="pct"/>
          </w:tcPr>
          <w:p w14:paraId="7E6EB0A5" w14:textId="77777777" w:rsidR="00D32072" w:rsidRPr="003F48A5" w:rsidRDefault="00D32072" w:rsidP="00F33D16">
            <w:pPr>
              <w:jc w:val="center"/>
            </w:pPr>
          </w:p>
        </w:tc>
      </w:tr>
      <w:tr w:rsidR="00D32072" w:rsidRPr="003F48A5" w14:paraId="378E4EA7" w14:textId="77777777" w:rsidTr="005A1D98">
        <w:trPr>
          <w:trHeight w:val="340"/>
        </w:trPr>
        <w:tc>
          <w:tcPr>
            <w:tcW w:w="257" w:type="pct"/>
          </w:tcPr>
          <w:p w14:paraId="5F3AF39A" w14:textId="77777777" w:rsidR="00D32072" w:rsidRPr="003F48A5" w:rsidRDefault="00D32072" w:rsidP="00F33D16">
            <w:pPr>
              <w:jc w:val="center"/>
            </w:pPr>
            <w:r w:rsidRPr="003F48A5">
              <w:t>7.</w:t>
            </w:r>
          </w:p>
        </w:tc>
        <w:tc>
          <w:tcPr>
            <w:tcW w:w="189" w:type="pct"/>
          </w:tcPr>
          <w:p w14:paraId="73A04544" w14:textId="77777777" w:rsidR="00D32072" w:rsidRPr="003F48A5" w:rsidRDefault="00D32072" w:rsidP="00F33D16">
            <w:pPr>
              <w:jc w:val="center"/>
            </w:pPr>
            <w:r w:rsidRPr="003F48A5">
              <w:t>a.</w:t>
            </w:r>
          </w:p>
        </w:tc>
        <w:tc>
          <w:tcPr>
            <w:tcW w:w="3743" w:type="pct"/>
          </w:tcPr>
          <w:p w14:paraId="668E383D" w14:textId="77777777" w:rsidR="00D32072" w:rsidRPr="003F48A5" w:rsidRDefault="00D32072" w:rsidP="004D4ED7">
            <w:r>
              <w:rPr>
                <w:bCs/>
              </w:rPr>
              <w:t>Examine the various steps in corn wet milling process.</w:t>
            </w:r>
          </w:p>
        </w:tc>
        <w:tc>
          <w:tcPr>
            <w:tcW w:w="270" w:type="pct"/>
          </w:tcPr>
          <w:p w14:paraId="791063C8" w14:textId="77777777" w:rsidR="00D32072" w:rsidRPr="003F48A5" w:rsidRDefault="00D32072" w:rsidP="00F33D16">
            <w:pPr>
              <w:jc w:val="center"/>
            </w:pPr>
            <w:r w:rsidRPr="003F48A5">
              <w:t>CO</w:t>
            </w:r>
            <w:r>
              <w:t>4</w:t>
            </w:r>
          </w:p>
        </w:tc>
        <w:tc>
          <w:tcPr>
            <w:tcW w:w="271" w:type="pct"/>
          </w:tcPr>
          <w:p w14:paraId="04D0F7E1" w14:textId="77777777" w:rsidR="00D32072" w:rsidRPr="003F48A5" w:rsidRDefault="00D32072" w:rsidP="00F33D16">
            <w:pPr>
              <w:jc w:val="center"/>
            </w:pPr>
            <w:r>
              <w:t>A</w:t>
            </w:r>
          </w:p>
        </w:tc>
        <w:tc>
          <w:tcPr>
            <w:tcW w:w="270" w:type="pct"/>
          </w:tcPr>
          <w:p w14:paraId="5FC22EE7" w14:textId="77777777" w:rsidR="00D32072" w:rsidRPr="003F48A5" w:rsidRDefault="00D32072" w:rsidP="00F33D16">
            <w:pPr>
              <w:jc w:val="center"/>
            </w:pPr>
            <w:r>
              <w:t>10</w:t>
            </w:r>
          </w:p>
        </w:tc>
      </w:tr>
      <w:tr w:rsidR="00D32072" w:rsidRPr="003F48A5" w14:paraId="652D0FA7" w14:textId="77777777" w:rsidTr="005A1D98">
        <w:trPr>
          <w:trHeight w:val="340"/>
        </w:trPr>
        <w:tc>
          <w:tcPr>
            <w:tcW w:w="257" w:type="pct"/>
          </w:tcPr>
          <w:p w14:paraId="696C245F" w14:textId="77777777" w:rsidR="00D32072" w:rsidRPr="003F48A5" w:rsidRDefault="00D32072" w:rsidP="00F33D16">
            <w:pPr>
              <w:jc w:val="center"/>
            </w:pPr>
          </w:p>
        </w:tc>
        <w:tc>
          <w:tcPr>
            <w:tcW w:w="189" w:type="pct"/>
          </w:tcPr>
          <w:p w14:paraId="74BC4A31" w14:textId="77777777" w:rsidR="00D32072" w:rsidRPr="003F48A5" w:rsidRDefault="00D32072" w:rsidP="00F33D16">
            <w:pPr>
              <w:jc w:val="center"/>
            </w:pPr>
            <w:r w:rsidRPr="003F48A5">
              <w:t>b.</w:t>
            </w:r>
          </w:p>
        </w:tc>
        <w:tc>
          <w:tcPr>
            <w:tcW w:w="3743" w:type="pct"/>
          </w:tcPr>
          <w:p w14:paraId="76773967" w14:textId="77777777" w:rsidR="00D32072" w:rsidRPr="003F48A5" w:rsidRDefault="00D32072" w:rsidP="004D4ED7">
            <w:pPr>
              <w:tabs>
                <w:tab w:val="left" w:pos="440"/>
              </w:tabs>
              <w:jc w:val="both"/>
              <w:rPr>
                <w:bCs/>
              </w:rPr>
            </w:pPr>
            <w:r>
              <w:rPr>
                <w:bCs/>
              </w:rPr>
              <w:t>Evaluate the manufacturing process of puffed rice with a flow chart.</w:t>
            </w:r>
          </w:p>
        </w:tc>
        <w:tc>
          <w:tcPr>
            <w:tcW w:w="270" w:type="pct"/>
          </w:tcPr>
          <w:p w14:paraId="56E20B25" w14:textId="77777777" w:rsidR="00D32072" w:rsidRPr="003F48A5" w:rsidRDefault="00D32072" w:rsidP="00F33D16">
            <w:pPr>
              <w:jc w:val="center"/>
            </w:pPr>
            <w:r>
              <w:t>CO4</w:t>
            </w:r>
          </w:p>
        </w:tc>
        <w:tc>
          <w:tcPr>
            <w:tcW w:w="271" w:type="pct"/>
          </w:tcPr>
          <w:p w14:paraId="38D2657B" w14:textId="77777777" w:rsidR="00D32072" w:rsidRPr="003F48A5" w:rsidRDefault="00D32072" w:rsidP="00F33D16">
            <w:pPr>
              <w:jc w:val="center"/>
            </w:pPr>
            <w:r>
              <w:t>E</w:t>
            </w:r>
          </w:p>
        </w:tc>
        <w:tc>
          <w:tcPr>
            <w:tcW w:w="270" w:type="pct"/>
          </w:tcPr>
          <w:p w14:paraId="7A8BEDC1" w14:textId="77777777" w:rsidR="00D32072" w:rsidRPr="003F48A5" w:rsidRDefault="00D32072" w:rsidP="00F33D16">
            <w:pPr>
              <w:jc w:val="center"/>
            </w:pPr>
            <w:r>
              <w:t>10</w:t>
            </w:r>
          </w:p>
        </w:tc>
      </w:tr>
      <w:tr w:rsidR="00D32072" w:rsidRPr="003F48A5" w14:paraId="0662DCDE" w14:textId="77777777" w:rsidTr="005A1D98">
        <w:trPr>
          <w:trHeight w:val="340"/>
        </w:trPr>
        <w:tc>
          <w:tcPr>
            <w:tcW w:w="257" w:type="pct"/>
          </w:tcPr>
          <w:p w14:paraId="0CBE7454" w14:textId="77777777" w:rsidR="00D32072" w:rsidRPr="003F48A5" w:rsidRDefault="00D32072" w:rsidP="00F33D16">
            <w:pPr>
              <w:jc w:val="center"/>
            </w:pPr>
          </w:p>
        </w:tc>
        <w:tc>
          <w:tcPr>
            <w:tcW w:w="189" w:type="pct"/>
          </w:tcPr>
          <w:p w14:paraId="01817B42" w14:textId="77777777" w:rsidR="00D32072" w:rsidRPr="003F48A5" w:rsidRDefault="00D32072" w:rsidP="00F33D16">
            <w:pPr>
              <w:jc w:val="center"/>
            </w:pPr>
          </w:p>
        </w:tc>
        <w:tc>
          <w:tcPr>
            <w:tcW w:w="3743" w:type="pct"/>
          </w:tcPr>
          <w:p w14:paraId="5F62440E" w14:textId="77777777" w:rsidR="00D32072" w:rsidRPr="003F48A5" w:rsidRDefault="00D32072" w:rsidP="00FA7076">
            <w:pPr>
              <w:jc w:val="center"/>
              <w:rPr>
                <w:bCs/>
              </w:rPr>
            </w:pPr>
            <w:r w:rsidRPr="003F48A5">
              <w:rPr>
                <w:b/>
                <w:bCs/>
              </w:rPr>
              <w:t>(OR)</w:t>
            </w:r>
          </w:p>
        </w:tc>
        <w:tc>
          <w:tcPr>
            <w:tcW w:w="270" w:type="pct"/>
          </w:tcPr>
          <w:p w14:paraId="57D9A5F3" w14:textId="77777777" w:rsidR="00D32072" w:rsidRPr="003F48A5" w:rsidRDefault="00D32072" w:rsidP="00F33D16">
            <w:pPr>
              <w:jc w:val="center"/>
            </w:pPr>
          </w:p>
        </w:tc>
        <w:tc>
          <w:tcPr>
            <w:tcW w:w="271" w:type="pct"/>
          </w:tcPr>
          <w:p w14:paraId="53C050EA" w14:textId="77777777" w:rsidR="00D32072" w:rsidRPr="003F48A5" w:rsidRDefault="00D32072" w:rsidP="00F33D16">
            <w:pPr>
              <w:jc w:val="center"/>
            </w:pPr>
          </w:p>
        </w:tc>
        <w:tc>
          <w:tcPr>
            <w:tcW w:w="270" w:type="pct"/>
          </w:tcPr>
          <w:p w14:paraId="13ED0198" w14:textId="77777777" w:rsidR="00D32072" w:rsidRPr="003F48A5" w:rsidRDefault="00D32072" w:rsidP="00F33D16">
            <w:pPr>
              <w:jc w:val="center"/>
            </w:pPr>
          </w:p>
        </w:tc>
      </w:tr>
      <w:tr w:rsidR="00D32072" w:rsidRPr="003F48A5" w14:paraId="7A21B8E7" w14:textId="77777777" w:rsidTr="005A1D98">
        <w:trPr>
          <w:trHeight w:val="340"/>
        </w:trPr>
        <w:tc>
          <w:tcPr>
            <w:tcW w:w="257" w:type="pct"/>
          </w:tcPr>
          <w:p w14:paraId="19BFF06A" w14:textId="77777777" w:rsidR="00D32072" w:rsidRPr="003F48A5" w:rsidRDefault="00D32072" w:rsidP="00F33D16">
            <w:pPr>
              <w:jc w:val="center"/>
            </w:pPr>
            <w:r w:rsidRPr="003F48A5">
              <w:t>8.</w:t>
            </w:r>
          </w:p>
        </w:tc>
        <w:tc>
          <w:tcPr>
            <w:tcW w:w="189" w:type="pct"/>
          </w:tcPr>
          <w:p w14:paraId="7376DC16" w14:textId="77777777" w:rsidR="00D32072" w:rsidRPr="003F48A5" w:rsidRDefault="00D32072" w:rsidP="00F33D16">
            <w:pPr>
              <w:jc w:val="center"/>
            </w:pPr>
            <w:r w:rsidRPr="003F48A5">
              <w:t>a.</w:t>
            </w:r>
          </w:p>
        </w:tc>
        <w:tc>
          <w:tcPr>
            <w:tcW w:w="3743" w:type="pct"/>
          </w:tcPr>
          <w:p w14:paraId="31E62012" w14:textId="77777777" w:rsidR="00D32072" w:rsidRPr="003F48A5" w:rsidRDefault="00D32072" w:rsidP="004D4ED7">
            <w:pPr>
              <w:rPr>
                <w:bCs/>
              </w:rPr>
            </w:pPr>
            <w:r>
              <w:t>Explain the various unit operations in pulse milling.</w:t>
            </w:r>
          </w:p>
        </w:tc>
        <w:tc>
          <w:tcPr>
            <w:tcW w:w="270" w:type="pct"/>
          </w:tcPr>
          <w:p w14:paraId="6469118D" w14:textId="77777777" w:rsidR="00D32072" w:rsidRPr="003F48A5" w:rsidRDefault="00D32072" w:rsidP="00F33D16">
            <w:pPr>
              <w:jc w:val="center"/>
            </w:pPr>
            <w:r w:rsidRPr="003F48A5">
              <w:t>CO</w:t>
            </w:r>
            <w:r>
              <w:t>5</w:t>
            </w:r>
          </w:p>
        </w:tc>
        <w:tc>
          <w:tcPr>
            <w:tcW w:w="271" w:type="pct"/>
          </w:tcPr>
          <w:p w14:paraId="2DD34536" w14:textId="77777777" w:rsidR="00D32072" w:rsidRPr="003F48A5" w:rsidRDefault="00D32072" w:rsidP="00F33D16">
            <w:pPr>
              <w:jc w:val="center"/>
            </w:pPr>
            <w:r>
              <w:t>A</w:t>
            </w:r>
          </w:p>
        </w:tc>
        <w:tc>
          <w:tcPr>
            <w:tcW w:w="270" w:type="pct"/>
          </w:tcPr>
          <w:p w14:paraId="1D12ED2E" w14:textId="77777777" w:rsidR="00D32072" w:rsidRPr="003F48A5" w:rsidRDefault="00D32072" w:rsidP="00F33D16">
            <w:pPr>
              <w:jc w:val="center"/>
            </w:pPr>
            <w:r>
              <w:t>10</w:t>
            </w:r>
          </w:p>
        </w:tc>
      </w:tr>
      <w:tr w:rsidR="00D32072" w:rsidRPr="003F48A5" w14:paraId="0EB733B4" w14:textId="77777777" w:rsidTr="005A1D98">
        <w:trPr>
          <w:trHeight w:val="340"/>
        </w:trPr>
        <w:tc>
          <w:tcPr>
            <w:tcW w:w="257" w:type="pct"/>
          </w:tcPr>
          <w:p w14:paraId="7ABF62C9" w14:textId="77777777" w:rsidR="00D32072" w:rsidRPr="003F48A5" w:rsidRDefault="00D32072" w:rsidP="00F33D16">
            <w:pPr>
              <w:jc w:val="center"/>
            </w:pPr>
          </w:p>
        </w:tc>
        <w:tc>
          <w:tcPr>
            <w:tcW w:w="189" w:type="pct"/>
          </w:tcPr>
          <w:p w14:paraId="1B3DB661" w14:textId="77777777" w:rsidR="00D32072" w:rsidRPr="003F48A5" w:rsidRDefault="00D32072" w:rsidP="00F33D16">
            <w:pPr>
              <w:jc w:val="center"/>
            </w:pPr>
            <w:r w:rsidRPr="003F48A5">
              <w:t>b.</w:t>
            </w:r>
          </w:p>
        </w:tc>
        <w:tc>
          <w:tcPr>
            <w:tcW w:w="3743" w:type="pct"/>
          </w:tcPr>
          <w:p w14:paraId="298A565F" w14:textId="77777777" w:rsidR="00D32072" w:rsidRPr="003F48A5" w:rsidRDefault="00D32072" w:rsidP="004D4ED7">
            <w:pPr>
              <w:rPr>
                <w:bCs/>
              </w:rPr>
            </w:pPr>
            <w:r>
              <w:t>Describe the effect of processing on antinutritional components in food.</w:t>
            </w:r>
          </w:p>
        </w:tc>
        <w:tc>
          <w:tcPr>
            <w:tcW w:w="270" w:type="pct"/>
          </w:tcPr>
          <w:p w14:paraId="3B2037A7" w14:textId="77777777" w:rsidR="00D32072" w:rsidRPr="003F48A5" w:rsidRDefault="00D32072" w:rsidP="00F33D16">
            <w:pPr>
              <w:jc w:val="center"/>
            </w:pPr>
            <w:r>
              <w:t>CO5</w:t>
            </w:r>
          </w:p>
        </w:tc>
        <w:tc>
          <w:tcPr>
            <w:tcW w:w="271" w:type="pct"/>
          </w:tcPr>
          <w:p w14:paraId="5E03E3E6" w14:textId="77777777" w:rsidR="00D32072" w:rsidRPr="003F48A5" w:rsidRDefault="00D32072" w:rsidP="00F33D16">
            <w:pPr>
              <w:jc w:val="center"/>
            </w:pPr>
            <w:r>
              <w:t>R</w:t>
            </w:r>
          </w:p>
        </w:tc>
        <w:tc>
          <w:tcPr>
            <w:tcW w:w="270" w:type="pct"/>
          </w:tcPr>
          <w:p w14:paraId="564ACD6A" w14:textId="77777777" w:rsidR="00D32072" w:rsidRPr="003F48A5" w:rsidRDefault="00D32072" w:rsidP="00F33D16">
            <w:pPr>
              <w:jc w:val="center"/>
            </w:pPr>
            <w:r>
              <w:t>10</w:t>
            </w:r>
          </w:p>
        </w:tc>
      </w:tr>
      <w:tr w:rsidR="00D32072" w:rsidRPr="003F48A5" w14:paraId="366A0B29" w14:textId="77777777" w:rsidTr="005A1D98">
        <w:trPr>
          <w:trHeight w:val="340"/>
        </w:trPr>
        <w:tc>
          <w:tcPr>
            <w:tcW w:w="5000" w:type="pct"/>
            <w:gridSpan w:val="6"/>
            <w:vAlign w:val="center"/>
          </w:tcPr>
          <w:p w14:paraId="25472BDA" w14:textId="77777777" w:rsidR="00D32072" w:rsidRPr="003F48A5" w:rsidRDefault="00D32072" w:rsidP="00F33D16">
            <w:pPr>
              <w:jc w:val="center"/>
            </w:pPr>
            <w:r w:rsidRPr="003F48A5">
              <w:rPr>
                <w:b/>
                <w:bCs/>
              </w:rPr>
              <w:t>COMPULSORY QUESTION</w:t>
            </w:r>
          </w:p>
        </w:tc>
      </w:tr>
      <w:tr w:rsidR="00D32072" w:rsidRPr="003F48A5" w14:paraId="2EEFA6AD" w14:textId="77777777" w:rsidTr="005A1D98">
        <w:trPr>
          <w:trHeight w:val="340"/>
        </w:trPr>
        <w:tc>
          <w:tcPr>
            <w:tcW w:w="257" w:type="pct"/>
          </w:tcPr>
          <w:p w14:paraId="1D3AE9E1" w14:textId="77777777" w:rsidR="00D32072" w:rsidRPr="003F48A5" w:rsidRDefault="00D32072" w:rsidP="00F33D16">
            <w:pPr>
              <w:jc w:val="center"/>
            </w:pPr>
            <w:r w:rsidRPr="003F48A5">
              <w:t>9.</w:t>
            </w:r>
          </w:p>
        </w:tc>
        <w:tc>
          <w:tcPr>
            <w:tcW w:w="189" w:type="pct"/>
          </w:tcPr>
          <w:p w14:paraId="782B293D" w14:textId="77777777" w:rsidR="00D32072" w:rsidRPr="003F48A5" w:rsidRDefault="00D32072" w:rsidP="00F33D16">
            <w:pPr>
              <w:jc w:val="center"/>
            </w:pPr>
            <w:r w:rsidRPr="003F48A5">
              <w:t>a.</w:t>
            </w:r>
          </w:p>
        </w:tc>
        <w:tc>
          <w:tcPr>
            <w:tcW w:w="3743" w:type="pct"/>
          </w:tcPr>
          <w:p w14:paraId="2AD9F476" w14:textId="77777777" w:rsidR="00D32072" w:rsidRPr="003F48A5" w:rsidRDefault="00D32072" w:rsidP="004D4ED7">
            <w:r>
              <w:rPr>
                <w:bCs/>
              </w:rPr>
              <w:t>Summarize the process of oil refining from oilseeds.</w:t>
            </w:r>
          </w:p>
        </w:tc>
        <w:tc>
          <w:tcPr>
            <w:tcW w:w="270" w:type="pct"/>
          </w:tcPr>
          <w:p w14:paraId="06840A8B" w14:textId="77777777" w:rsidR="00D32072" w:rsidRPr="003F48A5" w:rsidRDefault="00D32072" w:rsidP="00F33D16">
            <w:pPr>
              <w:jc w:val="center"/>
            </w:pPr>
            <w:r w:rsidRPr="003F48A5">
              <w:t>CO6</w:t>
            </w:r>
          </w:p>
        </w:tc>
        <w:tc>
          <w:tcPr>
            <w:tcW w:w="271" w:type="pct"/>
          </w:tcPr>
          <w:p w14:paraId="12952867" w14:textId="77777777" w:rsidR="00D32072" w:rsidRPr="003F48A5" w:rsidRDefault="00D32072" w:rsidP="00F33D16">
            <w:pPr>
              <w:jc w:val="center"/>
            </w:pPr>
            <w:r>
              <w:t>E</w:t>
            </w:r>
          </w:p>
        </w:tc>
        <w:tc>
          <w:tcPr>
            <w:tcW w:w="270" w:type="pct"/>
          </w:tcPr>
          <w:p w14:paraId="7F3BA9D7" w14:textId="77777777" w:rsidR="00D32072" w:rsidRPr="003F48A5" w:rsidRDefault="00D32072" w:rsidP="00F33D16">
            <w:pPr>
              <w:jc w:val="center"/>
            </w:pPr>
            <w:r>
              <w:t>10</w:t>
            </w:r>
          </w:p>
        </w:tc>
      </w:tr>
      <w:tr w:rsidR="00D32072" w:rsidRPr="003F48A5" w14:paraId="1A4AE547" w14:textId="77777777" w:rsidTr="005A1D98">
        <w:trPr>
          <w:trHeight w:val="340"/>
        </w:trPr>
        <w:tc>
          <w:tcPr>
            <w:tcW w:w="257" w:type="pct"/>
          </w:tcPr>
          <w:p w14:paraId="3ADA0135" w14:textId="77777777" w:rsidR="00D32072" w:rsidRPr="003F48A5" w:rsidRDefault="00D32072" w:rsidP="00F33D16">
            <w:pPr>
              <w:jc w:val="center"/>
            </w:pPr>
          </w:p>
        </w:tc>
        <w:tc>
          <w:tcPr>
            <w:tcW w:w="189" w:type="pct"/>
          </w:tcPr>
          <w:p w14:paraId="586D173C" w14:textId="77777777" w:rsidR="00D32072" w:rsidRPr="003F48A5" w:rsidRDefault="00D32072" w:rsidP="00F33D16">
            <w:pPr>
              <w:jc w:val="center"/>
            </w:pPr>
            <w:r w:rsidRPr="003F48A5">
              <w:t>b.</w:t>
            </w:r>
          </w:p>
        </w:tc>
        <w:tc>
          <w:tcPr>
            <w:tcW w:w="3743" w:type="pct"/>
          </w:tcPr>
          <w:p w14:paraId="6C212F7D" w14:textId="77777777" w:rsidR="00D32072" w:rsidRPr="003F48A5" w:rsidRDefault="00D32072" w:rsidP="004D4ED7">
            <w:pPr>
              <w:rPr>
                <w:bCs/>
              </w:rPr>
            </w:pPr>
            <w:r>
              <w:t>Explain the recent evolution of oil processing.</w:t>
            </w:r>
          </w:p>
        </w:tc>
        <w:tc>
          <w:tcPr>
            <w:tcW w:w="270" w:type="pct"/>
          </w:tcPr>
          <w:p w14:paraId="5027AE51" w14:textId="77777777" w:rsidR="00D32072" w:rsidRPr="003F48A5" w:rsidRDefault="00D32072" w:rsidP="00F33D16">
            <w:pPr>
              <w:jc w:val="center"/>
            </w:pPr>
            <w:r>
              <w:t>CO6</w:t>
            </w:r>
          </w:p>
        </w:tc>
        <w:tc>
          <w:tcPr>
            <w:tcW w:w="271" w:type="pct"/>
          </w:tcPr>
          <w:p w14:paraId="1D574673" w14:textId="77777777" w:rsidR="00D32072" w:rsidRPr="003F48A5" w:rsidRDefault="00D32072" w:rsidP="00F33D16">
            <w:pPr>
              <w:jc w:val="center"/>
            </w:pPr>
            <w:r>
              <w:t>A</w:t>
            </w:r>
          </w:p>
        </w:tc>
        <w:tc>
          <w:tcPr>
            <w:tcW w:w="270" w:type="pct"/>
          </w:tcPr>
          <w:p w14:paraId="38366845" w14:textId="77777777" w:rsidR="00D32072" w:rsidRPr="003F48A5" w:rsidRDefault="00D32072" w:rsidP="00F33D16">
            <w:pPr>
              <w:jc w:val="center"/>
            </w:pPr>
            <w:r>
              <w:t>10</w:t>
            </w:r>
          </w:p>
        </w:tc>
      </w:tr>
    </w:tbl>
    <w:p w14:paraId="464A8FD6" w14:textId="77777777" w:rsidR="00D32072" w:rsidRDefault="00D32072" w:rsidP="00856324"/>
    <w:p w14:paraId="357CE3AD"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3374302"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60AD2E6F" w14:textId="77777777" w:rsidTr="004D4ED7">
        <w:tc>
          <w:tcPr>
            <w:tcW w:w="632" w:type="dxa"/>
          </w:tcPr>
          <w:p w14:paraId="4A12716D" w14:textId="77777777" w:rsidR="00D32072" w:rsidRPr="00930ED1" w:rsidRDefault="00D32072" w:rsidP="00FA7076">
            <w:pPr>
              <w:jc w:val="center"/>
              <w:rPr>
                <w:sz w:val="22"/>
                <w:szCs w:val="22"/>
              </w:rPr>
            </w:pPr>
          </w:p>
        </w:tc>
        <w:tc>
          <w:tcPr>
            <w:tcW w:w="9858" w:type="dxa"/>
          </w:tcPr>
          <w:p w14:paraId="40964A4C" w14:textId="77777777" w:rsidR="00D32072" w:rsidRPr="00930ED1" w:rsidRDefault="00D32072" w:rsidP="00FA7076">
            <w:pPr>
              <w:jc w:val="center"/>
              <w:rPr>
                <w:b/>
                <w:sz w:val="22"/>
                <w:szCs w:val="22"/>
              </w:rPr>
            </w:pPr>
            <w:r w:rsidRPr="00930ED1">
              <w:rPr>
                <w:b/>
                <w:sz w:val="22"/>
                <w:szCs w:val="22"/>
              </w:rPr>
              <w:t>COURSE OUTCOMES</w:t>
            </w:r>
          </w:p>
        </w:tc>
      </w:tr>
      <w:tr w:rsidR="00D32072" w14:paraId="5D885979" w14:textId="77777777" w:rsidTr="004D4ED7">
        <w:tc>
          <w:tcPr>
            <w:tcW w:w="632" w:type="dxa"/>
          </w:tcPr>
          <w:p w14:paraId="6EDB3695" w14:textId="77777777" w:rsidR="00D32072" w:rsidRPr="00930ED1" w:rsidRDefault="00D32072" w:rsidP="004D4ED7">
            <w:pPr>
              <w:jc w:val="center"/>
              <w:rPr>
                <w:sz w:val="22"/>
                <w:szCs w:val="22"/>
              </w:rPr>
            </w:pPr>
            <w:r w:rsidRPr="00930ED1">
              <w:rPr>
                <w:sz w:val="22"/>
                <w:szCs w:val="22"/>
              </w:rPr>
              <w:t>CO1</w:t>
            </w:r>
          </w:p>
        </w:tc>
        <w:tc>
          <w:tcPr>
            <w:tcW w:w="9858" w:type="dxa"/>
          </w:tcPr>
          <w:p w14:paraId="6AC9DF4C" w14:textId="77777777" w:rsidR="00D32072" w:rsidRPr="00930ED1" w:rsidRDefault="00D32072" w:rsidP="004D4ED7">
            <w:pPr>
              <w:jc w:val="both"/>
              <w:rPr>
                <w:sz w:val="22"/>
                <w:szCs w:val="22"/>
              </w:rPr>
            </w:pPr>
            <w:r w:rsidRPr="00CF2477">
              <w:t>Recall the basic concept of cereals, pulses and oil seeds processing.</w:t>
            </w:r>
          </w:p>
        </w:tc>
      </w:tr>
      <w:tr w:rsidR="00D32072" w14:paraId="5AD06376" w14:textId="77777777" w:rsidTr="004D4ED7">
        <w:tc>
          <w:tcPr>
            <w:tcW w:w="632" w:type="dxa"/>
          </w:tcPr>
          <w:p w14:paraId="52DD6254" w14:textId="77777777" w:rsidR="00D32072" w:rsidRPr="00930ED1" w:rsidRDefault="00D32072" w:rsidP="004D4ED7">
            <w:pPr>
              <w:jc w:val="center"/>
              <w:rPr>
                <w:sz w:val="22"/>
                <w:szCs w:val="22"/>
              </w:rPr>
            </w:pPr>
            <w:r w:rsidRPr="00930ED1">
              <w:rPr>
                <w:sz w:val="22"/>
                <w:szCs w:val="22"/>
              </w:rPr>
              <w:t>CO2</w:t>
            </w:r>
          </w:p>
        </w:tc>
        <w:tc>
          <w:tcPr>
            <w:tcW w:w="9858" w:type="dxa"/>
          </w:tcPr>
          <w:p w14:paraId="12121586" w14:textId="77777777" w:rsidR="00D32072" w:rsidRPr="00930ED1" w:rsidRDefault="00D32072" w:rsidP="004D4ED7">
            <w:pPr>
              <w:jc w:val="both"/>
              <w:rPr>
                <w:sz w:val="22"/>
                <w:szCs w:val="22"/>
              </w:rPr>
            </w:pPr>
            <w:r w:rsidRPr="00CF2477">
              <w:t>Understand the various unit operations involved in milling.</w:t>
            </w:r>
          </w:p>
        </w:tc>
      </w:tr>
      <w:tr w:rsidR="00D32072" w14:paraId="7FB6B9F8" w14:textId="77777777" w:rsidTr="004D4ED7">
        <w:tc>
          <w:tcPr>
            <w:tcW w:w="632" w:type="dxa"/>
          </w:tcPr>
          <w:p w14:paraId="07847F09" w14:textId="77777777" w:rsidR="00D32072" w:rsidRPr="00930ED1" w:rsidRDefault="00D32072" w:rsidP="004D4ED7">
            <w:pPr>
              <w:jc w:val="center"/>
              <w:rPr>
                <w:sz w:val="22"/>
                <w:szCs w:val="22"/>
              </w:rPr>
            </w:pPr>
            <w:r w:rsidRPr="00930ED1">
              <w:rPr>
                <w:sz w:val="22"/>
                <w:szCs w:val="22"/>
              </w:rPr>
              <w:t>CO3</w:t>
            </w:r>
          </w:p>
        </w:tc>
        <w:tc>
          <w:tcPr>
            <w:tcW w:w="9858" w:type="dxa"/>
          </w:tcPr>
          <w:p w14:paraId="010A3598" w14:textId="77777777" w:rsidR="00D32072" w:rsidRPr="00930ED1" w:rsidRDefault="00D32072" w:rsidP="004D4ED7">
            <w:pPr>
              <w:jc w:val="both"/>
              <w:rPr>
                <w:sz w:val="22"/>
                <w:szCs w:val="22"/>
              </w:rPr>
            </w:pPr>
            <w:r w:rsidRPr="00CF2477">
              <w:t>Analyze and select suitable equipment for milling.</w:t>
            </w:r>
          </w:p>
        </w:tc>
      </w:tr>
      <w:tr w:rsidR="00D32072" w14:paraId="58FA4D5E" w14:textId="77777777" w:rsidTr="004D4ED7">
        <w:tc>
          <w:tcPr>
            <w:tcW w:w="632" w:type="dxa"/>
          </w:tcPr>
          <w:p w14:paraId="20095050" w14:textId="77777777" w:rsidR="00D32072" w:rsidRPr="00930ED1" w:rsidRDefault="00D32072" w:rsidP="004D4ED7">
            <w:pPr>
              <w:jc w:val="center"/>
              <w:rPr>
                <w:sz w:val="22"/>
                <w:szCs w:val="22"/>
              </w:rPr>
            </w:pPr>
            <w:r w:rsidRPr="00930ED1">
              <w:rPr>
                <w:sz w:val="22"/>
                <w:szCs w:val="22"/>
              </w:rPr>
              <w:t>CO4</w:t>
            </w:r>
          </w:p>
        </w:tc>
        <w:tc>
          <w:tcPr>
            <w:tcW w:w="9858" w:type="dxa"/>
          </w:tcPr>
          <w:p w14:paraId="205ADDC3" w14:textId="77777777" w:rsidR="00D32072" w:rsidRPr="00930ED1" w:rsidRDefault="00D32072" w:rsidP="004D4ED7">
            <w:pPr>
              <w:jc w:val="both"/>
              <w:rPr>
                <w:sz w:val="22"/>
                <w:szCs w:val="22"/>
              </w:rPr>
            </w:pPr>
            <w:r w:rsidRPr="00CF2477">
              <w:t>Apply the knowledge to process grains into value-added products.</w:t>
            </w:r>
          </w:p>
        </w:tc>
      </w:tr>
      <w:tr w:rsidR="00D32072" w14:paraId="6D2B1F45" w14:textId="77777777" w:rsidTr="004D4ED7">
        <w:tc>
          <w:tcPr>
            <w:tcW w:w="632" w:type="dxa"/>
          </w:tcPr>
          <w:p w14:paraId="1576EC96" w14:textId="77777777" w:rsidR="00D32072" w:rsidRPr="00930ED1" w:rsidRDefault="00D32072" w:rsidP="004D4ED7">
            <w:pPr>
              <w:jc w:val="center"/>
              <w:rPr>
                <w:sz w:val="22"/>
                <w:szCs w:val="22"/>
              </w:rPr>
            </w:pPr>
            <w:r w:rsidRPr="00930ED1">
              <w:rPr>
                <w:sz w:val="22"/>
                <w:szCs w:val="22"/>
              </w:rPr>
              <w:t>CO5</w:t>
            </w:r>
          </w:p>
        </w:tc>
        <w:tc>
          <w:tcPr>
            <w:tcW w:w="9858" w:type="dxa"/>
          </w:tcPr>
          <w:p w14:paraId="0E5EFD61" w14:textId="77777777" w:rsidR="00D32072" w:rsidRPr="00930ED1" w:rsidRDefault="00D32072" w:rsidP="004D4ED7">
            <w:pPr>
              <w:jc w:val="both"/>
              <w:rPr>
                <w:sz w:val="22"/>
                <w:szCs w:val="22"/>
              </w:rPr>
            </w:pPr>
            <w:r w:rsidRPr="00CF2477">
              <w:t>Create new products from pulses and legumes.</w:t>
            </w:r>
          </w:p>
        </w:tc>
      </w:tr>
      <w:tr w:rsidR="00D32072" w14:paraId="3BADFEBD" w14:textId="77777777" w:rsidTr="004D4ED7">
        <w:tc>
          <w:tcPr>
            <w:tcW w:w="632" w:type="dxa"/>
          </w:tcPr>
          <w:p w14:paraId="2A5B7A47" w14:textId="77777777" w:rsidR="00D32072" w:rsidRPr="00930ED1" w:rsidRDefault="00D32072" w:rsidP="004D4ED7">
            <w:pPr>
              <w:jc w:val="center"/>
              <w:rPr>
                <w:sz w:val="22"/>
                <w:szCs w:val="22"/>
              </w:rPr>
            </w:pPr>
            <w:r w:rsidRPr="00930ED1">
              <w:rPr>
                <w:sz w:val="22"/>
                <w:szCs w:val="22"/>
              </w:rPr>
              <w:t>CO6</w:t>
            </w:r>
          </w:p>
        </w:tc>
        <w:tc>
          <w:tcPr>
            <w:tcW w:w="9858" w:type="dxa"/>
          </w:tcPr>
          <w:p w14:paraId="126EB1F7" w14:textId="77777777" w:rsidR="00D32072" w:rsidRPr="00930ED1" w:rsidRDefault="00D32072" w:rsidP="004D4ED7">
            <w:pPr>
              <w:jc w:val="both"/>
              <w:rPr>
                <w:sz w:val="22"/>
                <w:szCs w:val="22"/>
              </w:rPr>
            </w:pPr>
            <w:r w:rsidRPr="00CF2477">
              <w:t>Gain knowledge on converting the waste into wealth</w:t>
            </w:r>
            <w:r>
              <w:t>.</w:t>
            </w:r>
          </w:p>
        </w:tc>
      </w:tr>
    </w:tbl>
    <w:p w14:paraId="1D12605E"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76C8D9D5" w14:textId="77777777" w:rsidTr="00CA4F97">
        <w:trPr>
          <w:jc w:val="center"/>
        </w:trPr>
        <w:tc>
          <w:tcPr>
            <w:tcW w:w="6385" w:type="dxa"/>
            <w:gridSpan w:val="8"/>
          </w:tcPr>
          <w:p w14:paraId="6507C977"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5428DAEB" w14:textId="77777777" w:rsidTr="00CA4F97">
        <w:trPr>
          <w:jc w:val="center"/>
        </w:trPr>
        <w:tc>
          <w:tcPr>
            <w:tcW w:w="1140" w:type="dxa"/>
          </w:tcPr>
          <w:p w14:paraId="1259A709"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469B20E" w14:textId="77777777" w:rsidR="00D32072" w:rsidRPr="00CC7F9A" w:rsidRDefault="00D32072" w:rsidP="00D54806">
            <w:pPr>
              <w:jc w:val="center"/>
              <w:rPr>
                <w:b/>
                <w:sz w:val="22"/>
                <w:szCs w:val="22"/>
              </w:rPr>
            </w:pPr>
            <w:r w:rsidRPr="00CC7F9A">
              <w:rPr>
                <w:b/>
                <w:sz w:val="22"/>
                <w:szCs w:val="22"/>
              </w:rPr>
              <w:t>R</w:t>
            </w:r>
          </w:p>
        </w:tc>
        <w:tc>
          <w:tcPr>
            <w:tcW w:w="708" w:type="dxa"/>
          </w:tcPr>
          <w:p w14:paraId="35E075E3" w14:textId="77777777" w:rsidR="00D32072" w:rsidRPr="00CC7F9A" w:rsidRDefault="00D32072" w:rsidP="00D54806">
            <w:pPr>
              <w:jc w:val="center"/>
              <w:rPr>
                <w:b/>
                <w:sz w:val="22"/>
                <w:szCs w:val="22"/>
              </w:rPr>
            </w:pPr>
            <w:r w:rsidRPr="00CC7F9A">
              <w:rPr>
                <w:b/>
                <w:sz w:val="22"/>
                <w:szCs w:val="22"/>
              </w:rPr>
              <w:t>U</w:t>
            </w:r>
          </w:p>
        </w:tc>
        <w:tc>
          <w:tcPr>
            <w:tcW w:w="709" w:type="dxa"/>
          </w:tcPr>
          <w:p w14:paraId="7F176525" w14:textId="77777777" w:rsidR="00D32072" w:rsidRPr="00CC7F9A" w:rsidRDefault="00D32072" w:rsidP="00D54806">
            <w:pPr>
              <w:jc w:val="center"/>
              <w:rPr>
                <w:b/>
                <w:sz w:val="22"/>
                <w:szCs w:val="22"/>
              </w:rPr>
            </w:pPr>
            <w:r w:rsidRPr="00CC7F9A">
              <w:rPr>
                <w:b/>
                <w:sz w:val="22"/>
                <w:szCs w:val="22"/>
              </w:rPr>
              <w:t>A</w:t>
            </w:r>
          </w:p>
        </w:tc>
        <w:tc>
          <w:tcPr>
            <w:tcW w:w="709" w:type="dxa"/>
          </w:tcPr>
          <w:p w14:paraId="3F903AEC" w14:textId="77777777" w:rsidR="00D32072" w:rsidRPr="00CC7F9A" w:rsidRDefault="00D32072" w:rsidP="00D54806">
            <w:pPr>
              <w:jc w:val="center"/>
              <w:rPr>
                <w:b/>
                <w:sz w:val="22"/>
                <w:szCs w:val="22"/>
              </w:rPr>
            </w:pPr>
            <w:r w:rsidRPr="00CC7F9A">
              <w:rPr>
                <w:b/>
                <w:sz w:val="22"/>
                <w:szCs w:val="22"/>
              </w:rPr>
              <w:t>An</w:t>
            </w:r>
          </w:p>
        </w:tc>
        <w:tc>
          <w:tcPr>
            <w:tcW w:w="709" w:type="dxa"/>
          </w:tcPr>
          <w:p w14:paraId="1B313A97" w14:textId="77777777" w:rsidR="00D32072" w:rsidRPr="00CC7F9A" w:rsidRDefault="00D32072" w:rsidP="00D54806">
            <w:pPr>
              <w:jc w:val="center"/>
              <w:rPr>
                <w:b/>
                <w:sz w:val="22"/>
                <w:szCs w:val="22"/>
              </w:rPr>
            </w:pPr>
            <w:r w:rsidRPr="00CC7F9A">
              <w:rPr>
                <w:b/>
                <w:sz w:val="22"/>
                <w:szCs w:val="22"/>
              </w:rPr>
              <w:t>E</w:t>
            </w:r>
          </w:p>
        </w:tc>
        <w:tc>
          <w:tcPr>
            <w:tcW w:w="708" w:type="dxa"/>
          </w:tcPr>
          <w:p w14:paraId="4AA177F0" w14:textId="77777777" w:rsidR="00D32072" w:rsidRPr="00CC7F9A" w:rsidRDefault="00D32072" w:rsidP="00D54806">
            <w:pPr>
              <w:jc w:val="center"/>
              <w:rPr>
                <w:b/>
                <w:sz w:val="22"/>
                <w:szCs w:val="22"/>
              </w:rPr>
            </w:pPr>
            <w:r w:rsidRPr="00CC7F9A">
              <w:rPr>
                <w:b/>
                <w:sz w:val="22"/>
                <w:szCs w:val="22"/>
              </w:rPr>
              <w:t>C</w:t>
            </w:r>
          </w:p>
        </w:tc>
        <w:tc>
          <w:tcPr>
            <w:tcW w:w="993" w:type="dxa"/>
          </w:tcPr>
          <w:p w14:paraId="2F831E29" w14:textId="77777777" w:rsidR="00D32072" w:rsidRPr="00CC7F9A" w:rsidRDefault="00D32072" w:rsidP="00D54806">
            <w:pPr>
              <w:jc w:val="center"/>
              <w:rPr>
                <w:b/>
                <w:sz w:val="22"/>
                <w:szCs w:val="22"/>
              </w:rPr>
            </w:pPr>
            <w:r w:rsidRPr="00CC7F9A">
              <w:rPr>
                <w:b/>
                <w:sz w:val="22"/>
                <w:szCs w:val="22"/>
              </w:rPr>
              <w:t>Total</w:t>
            </w:r>
          </w:p>
        </w:tc>
      </w:tr>
      <w:tr w:rsidR="00D32072" w14:paraId="1E2A0788" w14:textId="77777777" w:rsidTr="005E62B1">
        <w:trPr>
          <w:jc w:val="center"/>
        </w:trPr>
        <w:tc>
          <w:tcPr>
            <w:tcW w:w="1140" w:type="dxa"/>
          </w:tcPr>
          <w:p w14:paraId="3E6342E9" w14:textId="77777777" w:rsidR="00D32072" w:rsidRPr="00CC7F9A" w:rsidRDefault="00D32072" w:rsidP="00D54806">
            <w:pPr>
              <w:jc w:val="center"/>
              <w:rPr>
                <w:sz w:val="22"/>
                <w:szCs w:val="22"/>
              </w:rPr>
            </w:pPr>
            <w:r w:rsidRPr="00CC7F9A">
              <w:rPr>
                <w:sz w:val="22"/>
                <w:szCs w:val="22"/>
              </w:rPr>
              <w:t>CO1</w:t>
            </w:r>
          </w:p>
        </w:tc>
        <w:tc>
          <w:tcPr>
            <w:tcW w:w="709" w:type="dxa"/>
          </w:tcPr>
          <w:p w14:paraId="010AC0CF" w14:textId="77777777" w:rsidR="00D32072" w:rsidRPr="00CC7F9A" w:rsidRDefault="00D32072" w:rsidP="005E62B1">
            <w:pPr>
              <w:jc w:val="center"/>
              <w:rPr>
                <w:sz w:val="22"/>
                <w:szCs w:val="22"/>
              </w:rPr>
            </w:pPr>
          </w:p>
        </w:tc>
        <w:tc>
          <w:tcPr>
            <w:tcW w:w="708" w:type="dxa"/>
          </w:tcPr>
          <w:p w14:paraId="149388B6" w14:textId="77777777" w:rsidR="00D32072" w:rsidRPr="00CC7F9A" w:rsidRDefault="00D32072" w:rsidP="005E62B1">
            <w:pPr>
              <w:jc w:val="center"/>
              <w:rPr>
                <w:sz w:val="22"/>
                <w:szCs w:val="22"/>
              </w:rPr>
            </w:pPr>
            <w:r>
              <w:rPr>
                <w:sz w:val="22"/>
                <w:szCs w:val="22"/>
              </w:rPr>
              <w:t>20</w:t>
            </w:r>
          </w:p>
        </w:tc>
        <w:tc>
          <w:tcPr>
            <w:tcW w:w="709" w:type="dxa"/>
          </w:tcPr>
          <w:p w14:paraId="7AF07AD7" w14:textId="77777777" w:rsidR="00D32072" w:rsidRPr="00CC7F9A" w:rsidRDefault="00D32072" w:rsidP="005E62B1">
            <w:pPr>
              <w:jc w:val="center"/>
              <w:rPr>
                <w:sz w:val="22"/>
                <w:szCs w:val="22"/>
              </w:rPr>
            </w:pPr>
          </w:p>
        </w:tc>
        <w:tc>
          <w:tcPr>
            <w:tcW w:w="709" w:type="dxa"/>
          </w:tcPr>
          <w:p w14:paraId="76A595CE" w14:textId="77777777" w:rsidR="00D32072" w:rsidRPr="00CC7F9A" w:rsidRDefault="00D32072" w:rsidP="005E62B1">
            <w:pPr>
              <w:jc w:val="center"/>
              <w:rPr>
                <w:sz w:val="22"/>
                <w:szCs w:val="22"/>
              </w:rPr>
            </w:pPr>
          </w:p>
        </w:tc>
        <w:tc>
          <w:tcPr>
            <w:tcW w:w="709" w:type="dxa"/>
          </w:tcPr>
          <w:p w14:paraId="497106A2" w14:textId="77777777" w:rsidR="00D32072" w:rsidRPr="00CC7F9A" w:rsidRDefault="00D32072" w:rsidP="005E62B1">
            <w:pPr>
              <w:jc w:val="center"/>
              <w:rPr>
                <w:sz w:val="22"/>
                <w:szCs w:val="22"/>
              </w:rPr>
            </w:pPr>
          </w:p>
        </w:tc>
        <w:tc>
          <w:tcPr>
            <w:tcW w:w="708" w:type="dxa"/>
          </w:tcPr>
          <w:p w14:paraId="10184601" w14:textId="77777777" w:rsidR="00D32072" w:rsidRPr="00CC7F9A" w:rsidRDefault="00D32072" w:rsidP="005E62B1">
            <w:pPr>
              <w:jc w:val="center"/>
              <w:rPr>
                <w:sz w:val="22"/>
                <w:szCs w:val="22"/>
              </w:rPr>
            </w:pPr>
          </w:p>
        </w:tc>
        <w:tc>
          <w:tcPr>
            <w:tcW w:w="993" w:type="dxa"/>
          </w:tcPr>
          <w:p w14:paraId="0E423CFA" w14:textId="77777777" w:rsidR="00D32072" w:rsidRPr="00CC7F9A" w:rsidRDefault="00D32072" w:rsidP="005E62B1">
            <w:pPr>
              <w:jc w:val="center"/>
              <w:rPr>
                <w:sz w:val="22"/>
                <w:szCs w:val="22"/>
              </w:rPr>
            </w:pPr>
            <w:r>
              <w:rPr>
                <w:sz w:val="22"/>
                <w:szCs w:val="22"/>
              </w:rPr>
              <w:t>20</w:t>
            </w:r>
          </w:p>
        </w:tc>
      </w:tr>
      <w:tr w:rsidR="00D32072" w14:paraId="44966D21" w14:textId="77777777" w:rsidTr="005E62B1">
        <w:trPr>
          <w:jc w:val="center"/>
        </w:trPr>
        <w:tc>
          <w:tcPr>
            <w:tcW w:w="1140" w:type="dxa"/>
          </w:tcPr>
          <w:p w14:paraId="4D6FB589" w14:textId="77777777" w:rsidR="00D32072" w:rsidRPr="00CC7F9A" w:rsidRDefault="00D32072" w:rsidP="00D54806">
            <w:pPr>
              <w:jc w:val="center"/>
              <w:rPr>
                <w:sz w:val="22"/>
                <w:szCs w:val="22"/>
              </w:rPr>
            </w:pPr>
            <w:r w:rsidRPr="00CC7F9A">
              <w:rPr>
                <w:sz w:val="22"/>
                <w:szCs w:val="22"/>
              </w:rPr>
              <w:t>CO2</w:t>
            </w:r>
          </w:p>
        </w:tc>
        <w:tc>
          <w:tcPr>
            <w:tcW w:w="709" w:type="dxa"/>
          </w:tcPr>
          <w:p w14:paraId="51942D66" w14:textId="77777777" w:rsidR="00D32072" w:rsidRPr="00CC7F9A" w:rsidRDefault="00D32072" w:rsidP="005E62B1">
            <w:pPr>
              <w:jc w:val="center"/>
              <w:rPr>
                <w:sz w:val="22"/>
                <w:szCs w:val="22"/>
              </w:rPr>
            </w:pPr>
            <w:r>
              <w:rPr>
                <w:sz w:val="22"/>
                <w:szCs w:val="22"/>
              </w:rPr>
              <w:t>10</w:t>
            </w:r>
          </w:p>
        </w:tc>
        <w:tc>
          <w:tcPr>
            <w:tcW w:w="708" w:type="dxa"/>
          </w:tcPr>
          <w:p w14:paraId="3C9E79B9" w14:textId="77777777" w:rsidR="00D32072" w:rsidRPr="00CC7F9A" w:rsidRDefault="00D32072" w:rsidP="005E62B1">
            <w:pPr>
              <w:jc w:val="center"/>
              <w:rPr>
                <w:sz w:val="22"/>
                <w:szCs w:val="22"/>
              </w:rPr>
            </w:pPr>
          </w:p>
        </w:tc>
        <w:tc>
          <w:tcPr>
            <w:tcW w:w="709" w:type="dxa"/>
          </w:tcPr>
          <w:p w14:paraId="26B0759E" w14:textId="77777777" w:rsidR="00D32072" w:rsidRPr="00CC7F9A" w:rsidRDefault="00D32072" w:rsidP="005E62B1">
            <w:pPr>
              <w:jc w:val="center"/>
              <w:rPr>
                <w:sz w:val="22"/>
                <w:szCs w:val="22"/>
              </w:rPr>
            </w:pPr>
            <w:r>
              <w:rPr>
                <w:sz w:val="22"/>
                <w:szCs w:val="22"/>
              </w:rPr>
              <w:t>10</w:t>
            </w:r>
          </w:p>
        </w:tc>
        <w:tc>
          <w:tcPr>
            <w:tcW w:w="709" w:type="dxa"/>
          </w:tcPr>
          <w:p w14:paraId="5A9CE5D8" w14:textId="77777777" w:rsidR="00D32072" w:rsidRPr="00CC7F9A" w:rsidRDefault="00D32072" w:rsidP="005E62B1">
            <w:pPr>
              <w:jc w:val="center"/>
              <w:rPr>
                <w:sz w:val="22"/>
                <w:szCs w:val="22"/>
              </w:rPr>
            </w:pPr>
            <w:r>
              <w:rPr>
                <w:sz w:val="22"/>
                <w:szCs w:val="22"/>
              </w:rPr>
              <w:t>20</w:t>
            </w:r>
          </w:p>
        </w:tc>
        <w:tc>
          <w:tcPr>
            <w:tcW w:w="709" w:type="dxa"/>
          </w:tcPr>
          <w:p w14:paraId="502A7931" w14:textId="77777777" w:rsidR="00D32072" w:rsidRPr="00CC7F9A" w:rsidRDefault="00D32072" w:rsidP="005E62B1">
            <w:pPr>
              <w:jc w:val="center"/>
              <w:rPr>
                <w:sz w:val="22"/>
                <w:szCs w:val="22"/>
              </w:rPr>
            </w:pPr>
          </w:p>
        </w:tc>
        <w:tc>
          <w:tcPr>
            <w:tcW w:w="708" w:type="dxa"/>
          </w:tcPr>
          <w:p w14:paraId="087831F5" w14:textId="77777777" w:rsidR="00D32072" w:rsidRPr="00CC7F9A" w:rsidRDefault="00D32072" w:rsidP="005E62B1">
            <w:pPr>
              <w:jc w:val="center"/>
              <w:rPr>
                <w:sz w:val="22"/>
                <w:szCs w:val="22"/>
              </w:rPr>
            </w:pPr>
          </w:p>
        </w:tc>
        <w:tc>
          <w:tcPr>
            <w:tcW w:w="993" w:type="dxa"/>
          </w:tcPr>
          <w:p w14:paraId="06213FBA" w14:textId="77777777" w:rsidR="00D32072" w:rsidRPr="00CC7F9A" w:rsidRDefault="00D32072" w:rsidP="005E62B1">
            <w:pPr>
              <w:jc w:val="center"/>
              <w:rPr>
                <w:sz w:val="22"/>
                <w:szCs w:val="22"/>
              </w:rPr>
            </w:pPr>
            <w:r>
              <w:rPr>
                <w:sz w:val="22"/>
                <w:szCs w:val="22"/>
              </w:rPr>
              <w:t>40</w:t>
            </w:r>
          </w:p>
        </w:tc>
      </w:tr>
      <w:tr w:rsidR="00D32072" w14:paraId="0F97C635" w14:textId="77777777" w:rsidTr="005E62B1">
        <w:trPr>
          <w:jc w:val="center"/>
        </w:trPr>
        <w:tc>
          <w:tcPr>
            <w:tcW w:w="1140" w:type="dxa"/>
          </w:tcPr>
          <w:p w14:paraId="59E56B6B" w14:textId="77777777" w:rsidR="00D32072" w:rsidRPr="00CC7F9A" w:rsidRDefault="00D32072" w:rsidP="00D54806">
            <w:pPr>
              <w:jc w:val="center"/>
              <w:rPr>
                <w:sz w:val="22"/>
                <w:szCs w:val="22"/>
              </w:rPr>
            </w:pPr>
            <w:r w:rsidRPr="00CC7F9A">
              <w:rPr>
                <w:sz w:val="22"/>
                <w:szCs w:val="22"/>
              </w:rPr>
              <w:t>CO3</w:t>
            </w:r>
          </w:p>
        </w:tc>
        <w:tc>
          <w:tcPr>
            <w:tcW w:w="709" w:type="dxa"/>
          </w:tcPr>
          <w:p w14:paraId="5156DF4E" w14:textId="77777777" w:rsidR="00D32072" w:rsidRPr="00CC7F9A" w:rsidRDefault="00D32072" w:rsidP="005E62B1">
            <w:pPr>
              <w:jc w:val="center"/>
              <w:rPr>
                <w:sz w:val="22"/>
                <w:szCs w:val="22"/>
              </w:rPr>
            </w:pPr>
          </w:p>
        </w:tc>
        <w:tc>
          <w:tcPr>
            <w:tcW w:w="708" w:type="dxa"/>
          </w:tcPr>
          <w:p w14:paraId="0CC1A1B5" w14:textId="77777777" w:rsidR="00D32072" w:rsidRPr="00CC7F9A" w:rsidRDefault="00D32072" w:rsidP="005E62B1">
            <w:pPr>
              <w:jc w:val="center"/>
              <w:rPr>
                <w:sz w:val="22"/>
                <w:szCs w:val="22"/>
              </w:rPr>
            </w:pPr>
          </w:p>
        </w:tc>
        <w:tc>
          <w:tcPr>
            <w:tcW w:w="709" w:type="dxa"/>
          </w:tcPr>
          <w:p w14:paraId="7B656595" w14:textId="77777777" w:rsidR="00D32072" w:rsidRPr="00CC7F9A" w:rsidRDefault="00D32072" w:rsidP="005E62B1">
            <w:pPr>
              <w:jc w:val="center"/>
              <w:rPr>
                <w:sz w:val="22"/>
                <w:szCs w:val="22"/>
              </w:rPr>
            </w:pPr>
            <w:r>
              <w:rPr>
                <w:sz w:val="22"/>
                <w:szCs w:val="22"/>
              </w:rPr>
              <w:t>10</w:t>
            </w:r>
          </w:p>
        </w:tc>
        <w:tc>
          <w:tcPr>
            <w:tcW w:w="709" w:type="dxa"/>
          </w:tcPr>
          <w:p w14:paraId="7BF6F43F" w14:textId="77777777" w:rsidR="00D32072" w:rsidRPr="00CC7F9A" w:rsidRDefault="00D32072" w:rsidP="005E62B1">
            <w:pPr>
              <w:jc w:val="center"/>
              <w:rPr>
                <w:sz w:val="22"/>
                <w:szCs w:val="22"/>
              </w:rPr>
            </w:pPr>
          </w:p>
        </w:tc>
        <w:tc>
          <w:tcPr>
            <w:tcW w:w="709" w:type="dxa"/>
          </w:tcPr>
          <w:p w14:paraId="4C04FD1D" w14:textId="77777777" w:rsidR="00D32072" w:rsidRPr="00CC7F9A" w:rsidRDefault="00D32072" w:rsidP="005E62B1">
            <w:pPr>
              <w:jc w:val="center"/>
              <w:rPr>
                <w:sz w:val="22"/>
                <w:szCs w:val="22"/>
              </w:rPr>
            </w:pPr>
          </w:p>
        </w:tc>
        <w:tc>
          <w:tcPr>
            <w:tcW w:w="708" w:type="dxa"/>
          </w:tcPr>
          <w:p w14:paraId="766F0E7C" w14:textId="77777777" w:rsidR="00D32072" w:rsidRPr="00CC7F9A" w:rsidRDefault="00D32072" w:rsidP="005E62B1">
            <w:pPr>
              <w:jc w:val="center"/>
              <w:rPr>
                <w:sz w:val="22"/>
                <w:szCs w:val="22"/>
              </w:rPr>
            </w:pPr>
          </w:p>
        </w:tc>
        <w:tc>
          <w:tcPr>
            <w:tcW w:w="993" w:type="dxa"/>
          </w:tcPr>
          <w:p w14:paraId="1D8B99CB" w14:textId="77777777" w:rsidR="00D32072" w:rsidRPr="00CC7F9A" w:rsidRDefault="00D32072" w:rsidP="005E62B1">
            <w:pPr>
              <w:jc w:val="center"/>
              <w:rPr>
                <w:sz w:val="22"/>
                <w:szCs w:val="22"/>
              </w:rPr>
            </w:pPr>
            <w:r>
              <w:rPr>
                <w:sz w:val="22"/>
                <w:szCs w:val="22"/>
              </w:rPr>
              <w:t>10</w:t>
            </w:r>
          </w:p>
        </w:tc>
      </w:tr>
      <w:tr w:rsidR="00D32072" w14:paraId="1D16B5FA" w14:textId="77777777" w:rsidTr="005E62B1">
        <w:trPr>
          <w:jc w:val="center"/>
        </w:trPr>
        <w:tc>
          <w:tcPr>
            <w:tcW w:w="1140" w:type="dxa"/>
          </w:tcPr>
          <w:p w14:paraId="4C9BA157" w14:textId="77777777" w:rsidR="00D32072" w:rsidRPr="00CC7F9A" w:rsidRDefault="00D32072" w:rsidP="00D54806">
            <w:pPr>
              <w:jc w:val="center"/>
              <w:rPr>
                <w:sz w:val="22"/>
                <w:szCs w:val="22"/>
              </w:rPr>
            </w:pPr>
            <w:r w:rsidRPr="00CC7F9A">
              <w:rPr>
                <w:sz w:val="22"/>
                <w:szCs w:val="22"/>
              </w:rPr>
              <w:t>CO4</w:t>
            </w:r>
          </w:p>
        </w:tc>
        <w:tc>
          <w:tcPr>
            <w:tcW w:w="709" w:type="dxa"/>
          </w:tcPr>
          <w:p w14:paraId="09896864" w14:textId="77777777" w:rsidR="00D32072" w:rsidRPr="00CC7F9A" w:rsidRDefault="00D32072" w:rsidP="005E62B1">
            <w:pPr>
              <w:jc w:val="center"/>
              <w:rPr>
                <w:sz w:val="22"/>
                <w:szCs w:val="22"/>
              </w:rPr>
            </w:pPr>
          </w:p>
        </w:tc>
        <w:tc>
          <w:tcPr>
            <w:tcW w:w="708" w:type="dxa"/>
          </w:tcPr>
          <w:p w14:paraId="77767960" w14:textId="77777777" w:rsidR="00D32072" w:rsidRPr="00CC7F9A" w:rsidRDefault="00D32072" w:rsidP="005E62B1">
            <w:pPr>
              <w:jc w:val="center"/>
              <w:rPr>
                <w:sz w:val="22"/>
                <w:szCs w:val="22"/>
              </w:rPr>
            </w:pPr>
          </w:p>
        </w:tc>
        <w:tc>
          <w:tcPr>
            <w:tcW w:w="709" w:type="dxa"/>
          </w:tcPr>
          <w:p w14:paraId="171B48CB" w14:textId="77777777" w:rsidR="00D32072" w:rsidRPr="00CC7F9A" w:rsidRDefault="00D32072" w:rsidP="005E62B1">
            <w:pPr>
              <w:jc w:val="center"/>
              <w:rPr>
                <w:sz w:val="22"/>
                <w:szCs w:val="22"/>
              </w:rPr>
            </w:pPr>
            <w:r>
              <w:rPr>
                <w:sz w:val="22"/>
                <w:szCs w:val="22"/>
              </w:rPr>
              <w:t>30</w:t>
            </w:r>
          </w:p>
        </w:tc>
        <w:tc>
          <w:tcPr>
            <w:tcW w:w="709" w:type="dxa"/>
          </w:tcPr>
          <w:p w14:paraId="0CC46366" w14:textId="77777777" w:rsidR="00D32072" w:rsidRPr="00CC7F9A" w:rsidRDefault="00D32072" w:rsidP="005E62B1">
            <w:pPr>
              <w:jc w:val="center"/>
              <w:rPr>
                <w:sz w:val="22"/>
                <w:szCs w:val="22"/>
              </w:rPr>
            </w:pPr>
          </w:p>
        </w:tc>
        <w:tc>
          <w:tcPr>
            <w:tcW w:w="709" w:type="dxa"/>
          </w:tcPr>
          <w:p w14:paraId="6525F6C0" w14:textId="77777777" w:rsidR="00D32072" w:rsidRPr="00CC7F9A" w:rsidRDefault="00D32072" w:rsidP="005E62B1">
            <w:pPr>
              <w:jc w:val="center"/>
              <w:rPr>
                <w:sz w:val="22"/>
                <w:szCs w:val="22"/>
              </w:rPr>
            </w:pPr>
            <w:r>
              <w:rPr>
                <w:sz w:val="22"/>
                <w:szCs w:val="22"/>
              </w:rPr>
              <w:t>10</w:t>
            </w:r>
          </w:p>
        </w:tc>
        <w:tc>
          <w:tcPr>
            <w:tcW w:w="708" w:type="dxa"/>
          </w:tcPr>
          <w:p w14:paraId="7C781484" w14:textId="77777777" w:rsidR="00D32072" w:rsidRPr="00CC7F9A" w:rsidRDefault="00D32072" w:rsidP="005E62B1">
            <w:pPr>
              <w:jc w:val="center"/>
              <w:rPr>
                <w:sz w:val="22"/>
                <w:szCs w:val="22"/>
              </w:rPr>
            </w:pPr>
          </w:p>
        </w:tc>
        <w:tc>
          <w:tcPr>
            <w:tcW w:w="993" w:type="dxa"/>
          </w:tcPr>
          <w:p w14:paraId="25B7F3F5" w14:textId="77777777" w:rsidR="00D32072" w:rsidRPr="00CC7F9A" w:rsidRDefault="00D32072" w:rsidP="005E62B1">
            <w:pPr>
              <w:jc w:val="center"/>
              <w:rPr>
                <w:sz w:val="22"/>
                <w:szCs w:val="22"/>
              </w:rPr>
            </w:pPr>
            <w:r>
              <w:rPr>
                <w:sz w:val="22"/>
                <w:szCs w:val="22"/>
              </w:rPr>
              <w:t>40</w:t>
            </w:r>
          </w:p>
        </w:tc>
      </w:tr>
      <w:tr w:rsidR="00D32072" w14:paraId="6941C9A0" w14:textId="77777777" w:rsidTr="005E62B1">
        <w:trPr>
          <w:jc w:val="center"/>
        </w:trPr>
        <w:tc>
          <w:tcPr>
            <w:tcW w:w="1140" w:type="dxa"/>
          </w:tcPr>
          <w:p w14:paraId="0B500599" w14:textId="77777777" w:rsidR="00D32072" w:rsidRPr="00CC7F9A" w:rsidRDefault="00D32072" w:rsidP="00D54806">
            <w:pPr>
              <w:jc w:val="center"/>
              <w:rPr>
                <w:sz w:val="22"/>
                <w:szCs w:val="22"/>
              </w:rPr>
            </w:pPr>
            <w:r w:rsidRPr="00CC7F9A">
              <w:rPr>
                <w:sz w:val="22"/>
                <w:szCs w:val="22"/>
              </w:rPr>
              <w:t>CO5</w:t>
            </w:r>
          </w:p>
        </w:tc>
        <w:tc>
          <w:tcPr>
            <w:tcW w:w="709" w:type="dxa"/>
          </w:tcPr>
          <w:p w14:paraId="17F386E4" w14:textId="77777777" w:rsidR="00D32072" w:rsidRPr="00CC7F9A" w:rsidRDefault="00D32072" w:rsidP="005E62B1">
            <w:pPr>
              <w:jc w:val="center"/>
              <w:rPr>
                <w:sz w:val="22"/>
                <w:szCs w:val="22"/>
              </w:rPr>
            </w:pPr>
            <w:r>
              <w:rPr>
                <w:sz w:val="22"/>
                <w:szCs w:val="22"/>
              </w:rPr>
              <w:t>10</w:t>
            </w:r>
          </w:p>
        </w:tc>
        <w:tc>
          <w:tcPr>
            <w:tcW w:w="708" w:type="dxa"/>
          </w:tcPr>
          <w:p w14:paraId="748A972A" w14:textId="77777777" w:rsidR="00D32072" w:rsidRPr="00CC7F9A" w:rsidRDefault="00D32072" w:rsidP="005E62B1">
            <w:pPr>
              <w:jc w:val="center"/>
              <w:rPr>
                <w:sz w:val="22"/>
                <w:szCs w:val="22"/>
              </w:rPr>
            </w:pPr>
          </w:p>
        </w:tc>
        <w:tc>
          <w:tcPr>
            <w:tcW w:w="709" w:type="dxa"/>
          </w:tcPr>
          <w:p w14:paraId="03D62B42" w14:textId="77777777" w:rsidR="00D32072" w:rsidRPr="00CC7F9A" w:rsidRDefault="00D32072" w:rsidP="005E62B1">
            <w:pPr>
              <w:jc w:val="center"/>
              <w:rPr>
                <w:sz w:val="22"/>
                <w:szCs w:val="22"/>
              </w:rPr>
            </w:pPr>
            <w:r>
              <w:rPr>
                <w:sz w:val="22"/>
                <w:szCs w:val="22"/>
              </w:rPr>
              <w:t>10</w:t>
            </w:r>
          </w:p>
        </w:tc>
        <w:tc>
          <w:tcPr>
            <w:tcW w:w="709" w:type="dxa"/>
          </w:tcPr>
          <w:p w14:paraId="4A464656" w14:textId="77777777" w:rsidR="00D32072" w:rsidRPr="00CC7F9A" w:rsidRDefault="00D32072" w:rsidP="005E62B1">
            <w:pPr>
              <w:jc w:val="center"/>
              <w:rPr>
                <w:sz w:val="22"/>
                <w:szCs w:val="22"/>
              </w:rPr>
            </w:pPr>
          </w:p>
        </w:tc>
        <w:tc>
          <w:tcPr>
            <w:tcW w:w="709" w:type="dxa"/>
          </w:tcPr>
          <w:p w14:paraId="05053666" w14:textId="77777777" w:rsidR="00D32072" w:rsidRPr="00CC7F9A" w:rsidRDefault="00D32072" w:rsidP="005E62B1">
            <w:pPr>
              <w:jc w:val="center"/>
              <w:rPr>
                <w:sz w:val="22"/>
                <w:szCs w:val="22"/>
              </w:rPr>
            </w:pPr>
          </w:p>
        </w:tc>
        <w:tc>
          <w:tcPr>
            <w:tcW w:w="708" w:type="dxa"/>
          </w:tcPr>
          <w:p w14:paraId="3404A2C6" w14:textId="77777777" w:rsidR="00D32072" w:rsidRPr="00CC7F9A" w:rsidRDefault="00D32072" w:rsidP="005E62B1">
            <w:pPr>
              <w:jc w:val="center"/>
              <w:rPr>
                <w:sz w:val="22"/>
                <w:szCs w:val="22"/>
              </w:rPr>
            </w:pPr>
          </w:p>
        </w:tc>
        <w:tc>
          <w:tcPr>
            <w:tcW w:w="993" w:type="dxa"/>
          </w:tcPr>
          <w:p w14:paraId="30E556DA" w14:textId="77777777" w:rsidR="00D32072" w:rsidRPr="00CC7F9A" w:rsidRDefault="00D32072" w:rsidP="005E62B1">
            <w:pPr>
              <w:jc w:val="center"/>
              <w:rPr>
                <w:sz w:val="22"/>
                <w:szCs w:val="22"/>
              </w:rPr>
            </w:pPr>
            <w:r>
              <w:rPr>
                <w:sz w:val="22"/>
                <w:szCs w:val="22"/>
              </w:rPr>
              <w:t>20</w:t>
            </w:r>
          </w:p>
        </w:tc>
      </w:tr>
      <w:tr w:rsidR="00D32072" w14:paraId="1BB931E9" w14:textId="77777777" w:rsidTr="005E62B1">
        <w:trPr>
          <w:jc w:val="center"/>
        </w:trPr>
        <w:tc>
          <w:tcPr>
            <w:tcW w:w="1140" w:type="dxa"/>
          </w:tcPr>
          <w:p w14:paraId="1BE0F690" w14:textId="77777777" w:rsidR="00D32072" w:rsidRPr="00CC7F9A" w:rsidRDefault="00D32072" w:rsidP="00D54806">
            <w:pPr>
              <w:jc w:val="center"/>
              <w:rPr>
                <w:sz w:val="22"/>
                <w:szCs w:val="22"/>
              </w:rPr>
            </w:pPr>
            <w:r w:rsidRPr="00CC7F9A">
              <w:rPr>
                <w:sz w:val="22"/>
                <w:szCs w:val="22"/>
              </w:rPr>
              <w:t>CO6</w:t>
            </w:r>
          </w:p>
        </w:tc>
        <w:tc>
          <w:tcPr>
            <w:tcW w:w="709" w:type="dxa"/>
          </w:tcPr>
          <w:p w14:paraId="205FBA52" w14:textId="77777777" w:rsidR="00D32072" w:rsidRPr="00CC7F9A" w:rsidRDefault="00D32072" w:rsidP="005E62B1">
            <w:pPr>
              <w:jc w:val="center"/>
              <w:rPr>
                <w:sz w:val="22"/>
                <w:szCs w:val="22"/>
              </w:rPr>
            </w:pPr>
          </w:p>
        </w:tc>
        <w:tc>
          <w:tcPr>
            <w:tcW w:w="708" w:type="dxa"/>
          </w:tcPr>
          <w:p w14:paraId="137BA49F" w14:textId="77777777" w:rsidR="00D32072" w:rsidRPr="00CC7F9A" w:rsidRDefault="00D32072" w:rsidP="005E62B1">
            <w:pPr>
              <w:jc w:val="center"/>
              <w:rPr>
                <w:sz w:val="22"/>
                <w:szCs w:val="22"/>
              </w:rPr>
            </w:pPr>
          </w:p>
        </w:tc>
        <w:tc>
          <w:tcPr>
            <w:tcW w:w="709" w:type="dxa"/>
          </w:tcPr>
          <w:p w14:paraId="09673085" w14:textId="77777777" w:rsidR="00D32072" w:rsidRPr="00CC7F9A" w:rsidRDefault="00D32072" w:rsidP="005E62B1">
            <w:pPr>
              <w:jc w:val="center"/>
              <w:rPr>
                <w:sz w:val="22"/>
                <w:szCs w:val="22"/>
              </w:rPr>
            </w:pPr>
            <w:r>
              <w:rPr>
                <w:sz w:val="22"/>
                <w:szCs w:val="22"/>
              </w:rPr>
              <w:t>10</w:t>
            </w:r>
          </w:p>
        </w:tc>
        <w:tc>
          <w:tcPr>
            <w:tcW w:w="709" w:type="dxa"/>
          </w:tcPr>
          <w:p w14:paraId="56BD201A" w14:textId="77777777" w:rsidR="00D32072" w:rsidRPr="00CC7F9A" w:rsidRDefault="00D32072" w:rsidP="005E62B1">
            <w:pPr>
              <w:jc w:val="center"/>
              <w:rPr>
                <w:sz w:val="22"/>
                <w:szCs w:val="22"/>
              </w:rPr>
            </w:pPr>
          </w:p>
        </w:tc>
        <w:tc>
          <w:tcPr>
            <w:tcW w:w="709" w:type="dxa"/>
          </w:tcPr>
          <w:p w14:paraId="308571B8" w14:textId="77777777" w:rsidR="00D32072" w:rsidRPr="00CC7F9A" w:rsidRDefault="00D32072" w:rsidP="005E62B1">
            <w:pPr>
              <w:jc w:val="center"/>
              <w:rPr>
                <w:sz w:val="22"/>
                <w:szCs w:val="22"/>
              </w:rPr>
            </w:pPr>
            <w:r>
              <w:rPr>
                <w:sz w:val="22"/>
                <w:szCs w:val="22"/>
              </w:rPr>
              <w:t>10</w:t>
            </w:r>
          </w:p>
        </w:tc>
        <w:tc>
          <w:tcPr>
            <w:tcW w:w="708" w:type="dxa"/>
          </w:tcPr>
          <w:p w14:paraId="0A686561" w14:textId="77777777" w:rsidR="00D32072" w:rsidRPr="00CC7F9A" w:rsidRDefault="00D32072" w:rsidP="005E62B1">
            <w:pPr>
              <w:jc w:val="center"/>
              <w:rPr>
                <w:sz w:val="22"/>
                <w:szCs w:val="22"/>
              </w:rPr>
            </w:pPr>
          </w:p>
        </w:tc>
        <w:tc>
          <w:tcPr>
            <w:tcW w:w="993" w:type="dxa"/>
          </w:tcPr>
          <w:p w14:paraId="6206034B" w14:textId="77777777" w:rsidR="00D32072" w:rsidRPr="00CC7F9A" w:rsidRDefault="00D32072" w:rsidP="005E62B1">
            <w:pPr>
              <w:jc w:val="center"/>
              <w:rPr>
                <w:sz w:val="22"/>
                <w:szCs w:val="22"/>
              </w:rPr>
            </w:pPr>
            <w:r>
              <w:rPr>
                <w:sz w:val="22"/>
                <w:szCs w:val="22"/>
              </w:rPr>
              <w:t>20</w:t>
            </w:r>
          </w:p>
        </w:tc>
      </w:tr>
      <w:tr w:rsidR="00D32072" w14:paraId="39224C5F" w14:textId="77777777" w:rsidTr="00CA4F97">
        <w:trPr>
          <w:jc w:val="center"/>
        </w:trPr>
        <w:tc>
          <w:tcPr>
            <w:tcW w:w="5392" w:type="dxa"/>
            <w:gridSpan w:val="7"/>
          </w:tcPr>
          <w:p w14:paraId="2ABC6D12" w14:textId="77777777" w:rsidR="00D32072" w:rsidRPr="00CC7F9A" w:rsidRDefault="00D32072" w:rsidP="00D54806">
            <w:pPr>
              <w:rPr>
                <w:sz w:val="22"/>
                <w:szCs w:val="22"/>
              </w:rPr>
            </w:pPr>
          </w:p>
        </w:tc>
        <w:tc>
          <w:tcPr>
            <w:tcW w:w="993" w:type="dxa"/>
          </w:tcPr>
          <w:p w14:paraId="19B11293"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73D8B07A" w14:textId="77777777" w:rsidR="00D32072" w:rsidRDefault="00D32072" w:rsidP="00856324"/>
    <w:p w14:paraId="5AF71B99" w14:textId="77777777" w:rsidR="00D32072" w:rsidRDefault="00D32072" w:rsidP="00856324"/>
    <w:p w14:paraId="54EAB058" w14:textId="77777777" w:rsidR="00D32072" w:rsidRDefault="00D32072" w:rsidP="00856324"/>
    <w:p w14:paraId="4A7C1229" w14:textId="77777777" w:rsidR="00D32072" w:rsidRDefault="00D32072" w:rsidP="00D75201"/>
    <w:p w14:paraId="14D181D8" w14:textId="77777777" w:rsidR="00D32072" w:rsidRDefault="00D32072" w:rsidP="00D75201"/>
    <w:p w14:paraId="446EF1DE" w14:textId="77777777" w:rsidR="00D32072" w:rsidRDefault="00D32072" w:rsidP="00D75201"/>
    <w:p w14:paraId="6F41A68A" w14:textId="77777777" w:rsidR="00D32072" w:rsidRDefault="00D32072" w:rsidP="00D75201"/>
    <w:p w14:paraId="449EF49E" w14:textId="77777777" w:rsidR="00D32072" w:rsidRDefault="00D32072" w:rsidP="00D75201"/>
    <w:p w14:paraId="211B2E3D" w14:textId="77777777" w:rsidR="00D32072" w:rsidRDefault="00D32072" w:rsidP="00D75201"/>
    <w:p w14:paraId="2AC98FA9" w14:textId="77777777" w:rsidR="00D32072" w:rsidRDefault="00D32072" w:rsidP="00D75201"/>
    <w:p w14:paraId="11991466" w14:textId="77777777" w:rsidR="00D32072" w:rsidRDefault="00D32072" w:rsidP="00D75201"/>
    <w:p w14:paraId="38B043E7" w14:textId="77777777" w:rsidR="00D32072" w:rsidRDefault="00D32072" w:rsidP="00D75201"/>
    <w:p w14:paraId="5D29CD42" w14:textId="77777777" w:rsidR="00D32072" w:rsidRDefault="00D32072" w:rsidP="00D75201"/>
    <w:p w14:paraId="27B43CBD" w14:textId="77777777" w:rsidR="00D32072" w:rsidRDefault="00D32072" w:rsidP="00D75201"/>
    <w:p w14:paraId="488AD761" w14:textId="77777777" w:rsidR="00D32072" w:rsidRDefault="00D32072" w:rsidP="00D75201"/>
    <w:p w14:paraId="11759156" w14:textId="77777777" w:rsidR="00D32072" w:rsidRDefault="00D32072" w:rsidP="00D75201"/>
    <w:p w14:paraId="665555B3" w14:textId="77777777" w:rsidR="00D32072" w:rsidRDefault="00D32072" w:rsidP="00D75201"/>
    <w:p w14:paraId="56C80A35" w14:textId="77777777" w:rsidR="00D32072" w:rsidRDefault="00D32072">
      <w:pPr>
        <w:spacing w:after="200" w:line="276" w:lineRule="auto"/>
        <w:rPr>
          <w:rFonts w:ascii="Arial" w:hAnsi="Arial" w:cs="Arial"/>
          <w:bCs/>
          <w:noProof/>
        </w:rPr>
      </w:pPr>
      <w:r>
        <w:rPr>
          <w:rFonts w:ascii="Arial" w:hAnsi="Arial" w:cs="Arial"/>
          <w:bCs/>
          <w:noProof/>
        </w:rPr>
        <w:br w:type="page"/>
      </w:r>
    </w:p>
    <w:p w14:paraId="026942A8" w14:textId="44C1B84C"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6EA36F60" wp14:editId="0EF49A48">
            <wp:extent cx="5734050" cy="838200"/>
            <wp:effectExtent l="0" t="0" r="0" b="0"/>
            <wp:docPr id="1440539839" name="Picture 1440539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B2EDBC9" w14:textId="77777777" w:rsidR="00D32072" w:rsidRDefault="00D32072" w:rsidP="008B182C">
      <w:pPr>
        <w:jc w:val="center"/>
        <w:rPr>
          <w:b/>
          <w:bCs/>
        </w:rPr>
      </w:pPr>
    </w:p>
    <w:p w14:paraId="6FB25CB3" w14:textId="77777777" w:rsidR="00D32072" w:rsidRDefault="00D32072" w:rsidP="008B182C">
      <w:pPr>
        <w:jc w:val="center"/>
        <w:rPr>
          <w:b/>
          <w:bCs/>
        </w:rPr>
      </w:pPr>
      <w:r>
        <w:rPr>
          <w:b/>
          <w:bCs/>
        </w:rPr>
        <w:t>END SEMESTER EXAMINATION – NOV / DEC 2024</w:t>
      </w:r>
    </w:p>
    <w:p w14:paraId="289B3617"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2B430D" w14:paraId="7283C768" w14:textId="77777777" w:rsidTr="002B430D">
        <w:trPr>
          <w:trHeight w:val="397"/>
          <w:jc w:val="center"/>
        </w:trPr>
        <w:tc>
          <w:tcPr>
            <w:tcW w:w="1555" w:type="dxa"/>
            <w:vAlign w:val="center"/>
          </w:tcPr>
          <w:p w14:paraId="6576DBF5" w14:textId="77777777" w:rsidR="00D32072" w:rsidRPr="002B430D" w:rsidRDefault="00D32072" w:rsidP="002B430D">
            <w:pPr>
              <w:pStyle w:val="Title"/>
              <w:jc w:val="left"/>
              <w:rPr>
                <w:b/>
                <w:sz w:val="22"/>
                <w:szCs w:val="22"/>
              </w:rPr>
            </w:pPr>
            <w:r w:rsidRPr="002B430D">
              <w:rPr>
                <w:b/>
                <w:sz w:val="22"/>
                <w:szCs w:val="22"/>
              </w:rPr>
              <w:t xml:space="preserve">Course Code      </w:t>
            </w:r>
          </w:p>
        </w:tc>
        <w:tc>
          <w:tcPr>
            <w:tcW w:w="6662" w:type="dxa"/>
            <w:vAlign w:val="center"/>
          </w:tcPr>
          <w:p w14:paraId="1BE12A69" w14:textId="77777777" w:rsidR="00D32072" w:rsidRPr="002B430D" w:rsidRDefault="00D32072" w:rsidP="002B430D">
            <w:pPr>
              <w:pStyle w:val="Title"/>
              <w:jc w:val="left"/>
              <w:rPr>
                <w:b/>
                <w:bCs/>
                <w:sz w:val="22"/>
                <w:szCs w:val="22"/>
              </w:rPr>
            </w:pPr>
            <w:r w:rsidRPr="002B430D">
              <w:rPr>
                <w:b/>
                <w:bCs/>
                <w:sz w:val="22"/>
                <w:szCs w:val="22"/>
              </w:rPr>
              <w:t>22FT3005</w:t>
            </w:r>
          </w:p>
        </w:tc>
        <w:tc>
          <w:tcPr>
            <w:tcW w:w="1417" w:type="dxa"/>
            <w:vAlign w:val="center"/>
          </w:tcPr>
          <w:p w14:paraId="2824C0E8" w14:textId="77777777" w:rsidR="00D32072" w:rsidRPr="002B430D" w:rsidRDefault="00D32072" w:rsidP="002B430D">
            <w:pPr>
              <w:pStyle w:val="Title"/>
              <w:ind w:left="-468" w:firstLine="468"/>
              <w:jc w:val="left"/>
              <w:rPr>
                <w:sz w:val="22"/>
                <w:szCs w:val="22"/>
              </w:rPr>
            </w:pPr>
            <w:r w:rsidRPr="002B430D">
              <w:rPr>
                <w:b/>
                <w:bCs/>
                <w:sz w:val="22"/>
                <w:szCs w:val="22"/>
              </w:rPr>
              <w:t xml:space="preserve">Duration       </w:t>
            </w:r>
          </w:p>
        </w:tc>
        <w:tc>
          <w:tcPr>
            <w:tcW w:w="851" w:type="dxa"/>
            <w:vAlign w:val="center"/>
          </w:tcPr>
          <w:p w14:paraId="2509580E" w14:textId="77777777" w:rsidR="00D32072" w:rsidRPr="002B430D" w:rsidRDefault="00D32072" w:rsidP="002B430D">
            <w:pPr>
              <w:pStyle w:val="Title"/>
              <w:jc w:val="left"/>
              <w:rPr>
                <w:b/>
                <w:sz w:val="22"/>
                <w:szCs w:val="22"/>
              </w:rPr>
            </w:pPr>
            <w:r w:rsidRPr="002B430D">
              <w:rPr>
                <w:b/>
                <w:sz w:val="22"/>
                <w:szCs w:val="22"/>
              </w:rPr>
              <w:t>3hrs</w:t>
            </w:r>
          </w:p>
        </w:tc>
      </w:tr>
      <w:tr w:rsidR="00D32072" w:rsidRPr="002B430D" w14:paraId="0EC09CC4" w14:textId="77777777" w:rsidTr="002B430D">
        <w:trPr>
          <w:trHeight w:val="397"/>
          <w:jc w:val="center"/>
        </w:trPr>
        <w:tc>
          <w:tcPr>
            <w:tcW w:w="1555" w:type="dxa"/>
            <w:vAlign w:val="center"/>
          </w:tcPr>
          <w:p w14:paraId="4485D512" w14:textId="77777777" w:rsidR="00D32072" w:rsidRPr="002B430D" w:rsidRDefault="00D32072" w:rsidP="002B430D">
            <w:pPr>
              <w:pStyle w:val="Title"/>
              <w:ind w:right="-160"/>
              <w:jc w:val="left"/>
              <w:rPr>
                <w:b/>
                <w:sz w:val="22"/>
                <w:szCs w:val="22"/>
              </w:rPr>
            </w:pPr>
            <w:r w:rsidRPr="002B430D">
              <w:rPr>
                <w:b/>
                <w:sz w:val="22"/>
                <w:szCs w:val="22"/>
              </w:rPr>
              <w:t xml:space="preserve">Course Title     </w:t>
            </w:r>
          </w:p>
        </w:tc>
        <w:tc>
          <w:tcPr>
            <w:tcW w:w="6662" w:type="dxa"/>
            <w:vAlign w:val="center"/>
          </w:tcPr>
          <w:p w14:paraId="5D4BE9C8" w14:textId="77777777" w:rsidR="00D32072" w:rsidRPr="002B430D" w:rsidRDefault="00D32072" w:rsidP="002B430D">
            <w:pPr>
              <w:pStyle w:val="Title"/>
              <w:jc w:val="left"/>
              <w:rPr>
                <w:b/>
                <w:bCs/>
                <w:sz w:val="22"/>
                <w:szCs w:val="22"/>
              </w:rPr>
            </w:pPr>
            <w:r w:rsidRPr="002B430D">
              <w:rPr>
                <w:b/>
                <w:bCs/>
                <w:sz w:val="22"/>
                <w:szCs w:val="22"/>
              </w:rPr>
              <w:t>TECHNOLOGY OF FRUITS AND VEGETABLE PROCESSING</w:t>
            </w:r>
          </w:p>
        </w:tc>
        <w:tc>
          <w:tcPr>
            <w:tcW w:w="1417" w:type="dxa"/>
            <w:vAlign w:val="center"/>
          </w:tcPr>
          <w:p w14:paraId="44547A1E" w14:textId="77777777" w:rsidR="00D32072" w:rsidRPr="002B430D" w:rsidRDefault="00D32072" w:rsidP="002B430D">
            <w:pPr>
              <w:pStyle w:val="Title"/>
              <w:jc w:val="left"/>
              <w:rPr>
                <w:b/>
                <w:bCs/>
                <w:sz w:val="22"/>
                <w:szCs w:val="22"/>
              </w:rPr>
            </w:pPr>
            <w:r w:rsidRPr="002B430D">
              <w:rPr>
                <w:b/>
                <w:bCs/>
                <w:sz w:val="22"/>
                <w:szCs w:val="22"/>
              </w:rPr>
              <w:t xml:space="preserve">Max. Marks </w:t>
            </w:r>
          </w:p>
        </w:tc>
        <w:tc>
          <w:tcPr>
            <w:tcW w:w="851" w:type="dxa"/>
            <w:vAlign w:val="center"/>
          </w:tcPr>
          <w:p w14:paraId="77DDB047" w14:textId="77777777" w:rsidR="00D32072" w:rsidRPr="002B430D" w:rsidRDefault="00D32072" w:rsidP="002B430D">
            <w:pPr>
              <w:pStyle w:val="Title"/>
              <w:jc w:val="left"/>
              <w:rPr>
                <w:b/>
                <w:sz w:val="22"/>
                <w:szCs w:val="22"/>
              </w:rPr>
            </w:pPr>
            <w:r w:rsidRPr="002B430D">
              <w:rPr>
                <w:b/>
                <w:sz w:val="22"/>
                <w:szCs w:val="22"/>
              </w:rPr>
              <w:t>100</w:t>
            </w:r>
          </w:p>
        </w:tc>
      </w:tr>
    </w:tbl>
    <w:p w14:paraId="0E4AC02E"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D32072" w:rsidRPr="003F48A5" w14:paraId="22120A54" w14:textId="77777777" w:rsidTr="008846C4">
        <w:trPr>
          <w:trHeight w:val="552"/>
        </w:trPr>
        <w:tc>
          <w:tcPr>
            <w:tcW w:w="272" w:type="pct"/>
            <w:vAlign w:val="center"/>
          </w:tcPr>
          <w:p w14:paraId="64BB684B" w14:textId="77777777" w:rsidR="00D32072" w:rsidRPr="003F48A5" w:rsidRDefault="00D32072" w:rsidP="00F33D16">
            <w:pPr>
              <w:jc w:val="center"/>
              <w:rPr>
                <w:b/>
              </w:rPr>
            </w:pPr>
            <w:r w:rsidRPr="003F48A5">
              <w:rPr>
                <w:b/>
              </w:rPr>
              <w:t>Q. No.</w:t>
            </w:r>
          </w:p>
        </w:tc>
        <w:tc>
          <w:tcPr>
            <w:tcW w:w="3911" w:type="pct"/>
            <w:gridSpan w:val="2"/>
            <w:vAlign w:val="center"/>
          </w:tcPr>
          <w:p w14:paraId="049CFF4F" w14:textId="77777777" w:rsidR="00D32072" w:rsidRPr="003F48A5" w:rsidRDefault="00D32072" w:rsidP="00F33D16">
            <w:pPr>
              <w:jc w:val="center"/>
              <w:rPr>
                <w:b/>
              </w:rPr>
            </w:pPr>
            <w:r w:rsidRPr="003F48A5">
              <w:rPr>
                <w:b/>
              </w:rPr>
              <w:t>Questions</w:t>
            </w:r>
          </w:p>
        </w:tc>
        <w:tc>
          <w:tcPr>
            <w:tcW w:w="319" w:type="pct"/>
            <w:vAlign w:val="center"/>
          </w:tcPr>
          <w:p w14:paraId="15FB290F" w14:textId="77777777" w:rsidR="00D32072" w:rsidRPr="003F48A5" w:rsidRDefault="00D32072" w:rsidP="00F33D16">
            <w:pPr>
              <w:jc w:val="center"/>
              <w:rPr>
                <w:b/>
              </w:rPr>
            </w:pPr>
            <w:r w:rsidRPr="003F48A5">
              <w:rPr>
                <w:b/>
              </w:rPr>
              <w:t>CO</w:t>
            </w:r>
          </w:p>
        </w:tc>
        <w:tc>
          <w:tcPr>
            <w:tcW w:w="256" w:type="pct"/>
            <w:vAlign w:val="center"/>
          </w:tcPr>
          <w:p w14:paraId="5F62D021" w14:textId="77777777" w:rsidR="00D32072" w:rsidRPr="003F48A5" w:rsidRDefault="00D32072" w:rsidP="00F33D16">
            <w:pPr>
              <w:jc w:val="center"/>
              <w:rPr>
                <w:b/>
              </w:rPr>
            </w:pPr>
            <w:r w:rsidRPr="003F48A5">
              <w:rPr>
                <w:b/>
              </w:rPr>
              <w:t>BL</w:t>
            </w:r>
          </w:p>
        </w:tc>
        <w:tc>
          <w:tcPr>
            <w:tcW w:w="242" w:type="pct"/>
            <w:vAlign w:val="center"/>
          </w:tcPr>
          <w:p w14:paraId="6CD77E38" w14:textId="77777777" w:rsidR="00D32072" w:rsidRPr="003F48A5" w:rsidRDefault="00D32072" w:rsidP="00F33D16">
            <w:pPr>
              <w:jc w:val="center"/>
              <w:rPr>
                <w:b/>
              </w:rPr>
            </w:pPr>
            <w:r w:rsidRPr="003F48A5">
              <w:rPr>
                <w:b/>
              </w:rPr>
              <w:t>M</w:t>
            </w:r>
          </w:p>
        </w:tc>
      </w:tr>
      <w:tr w:rsidR="00D32072" w:rsidRPr="003F48A5" w14:paraId="37412309" w14:textId="77777777" w:rsidTr="00F33D16">
        <w:trPr>
          <w:trHeight w:val="552"/>
        </w:trPr>
        <w:tc>
          <w:tcPr>
            <w:tcW w:w="5000" w:type="pct"/>
            <w:gridSpan w:val="6"/>
            <w:vAlign w:val="center"/>
          </w:tcPr>
          <w:p w14:paraId="29230638" w14:textId="77777777" w:rsidR="00D32072" w:rsidRPr="003F48A5" w:rsidRDefault="00D32072" w:rsidP="00F33D16">
            <w:pPr>
              <w:jc w:val="center"/>
              <w:rPr>
                <w:b/>
                <w:u w:val="single"/>
              </w:rPr>
            </w:pPr>
            <w:r w:rsidRPr="003F48A5">
              <w:rPr>
                <w:b/>
                <w:u w:val="single"/>
              </w:rPr>
              <w:t>PART – A (4 X 20 = 80 MARKS)</w:t>
            </w:r>
          </w:p>
          <w:p w14:paraId="3FB253AE" w14:textId="77777777" w:rsidR="00D32072" w:rsidRPr="003F48A5" w:rsidRDefault="00D32072" w:rsidP="00F33D16">
            <w:pPr>
              <w:jc w:val="center"/>
              <w:rPr>
                <w:b/>
              </w:rPr>
            </w:pPr>
            <w:r w:rsidRPr="003F48A5">
              <w:rPr>
                <w:b/>
              </w:rPr>
              <w:t>(Answer all the Questions)</w:t>
            </w:r>
          </w:p>
        </w:tc>
      </w:tr>
      <w:tr w:rsidR="00D32072" w:rsidRPr="003F48A5" w14:paraId="257C57FC" w14:textId="77777777" w:rsidTr="008846C4">
        <w:trPr>
          <w:trHeight w:val="283"/>
        </w:trPr>
        <w:tc>
          <w:tcPr>
            <w:tcW w:w="272" w:type="pct"/>
          </w:tcPr>
          <w:p w14:paraId="58E9EE87" w14:textId="77777777" w:rsidR="00D32072" w:rsidRPr="003F48A5" w:rsidRDefault="00D32072" w:rsidP="00F33D16">
            <w:pPr>
              <w:jc w:val="center"/>
            </w:pPr>
            <w:r w:rsidRPr="003F48A5">
              <w:t>1.</w:t>
            </w:r>
          </w:p>
        </w:tc>
        <w:tc>
          <w:tcPr>
            <w:tcW w:w="189" w:type="pct"/>
          </w:tcPr>
          <w:p w14:paraId="21709E37" w14:textId="77777777" w:rsidR="00D32072" w:rsidRPr="003F48A5" w:rsidRDefault="00D32072" w:rsidP="00F33D16">
            <w:pPr>
              <w:jc w:val="center"/>
            </w:pPr>
            <w:r w:rsidRPr="003F48A5">
              <w:t>a.</w:t>
            </w:r>
          </w:p>
        </w:tc>
        <w:tc>
          <w:tcPr>
            <w:tcW w:w="3722" w:type="pct"/>
          </w:tcPr>
          <w:p w14:paraId="78727067" w14:textId="77777777" w:rsidR="00D32072" w:rsidRPr="003F48A5" w:rsidRDefault="00D32072" w:rsidP="00E5427D">
            <w:r>
              <w:t xml:space="preserve">Interpret the factors affecting pre-cooling of fruits and vegetables. </w:t>
            </w:r>
          </w:p>
        </w:tc>
        <w:tc>
          <w:tcPr>
            <w:tcW w:w="319" w:type="pct"/>
          </w:tcPr>
          <w:p w14:paraId="594F2A1C" w14:textId="77777777" w:rsidR="00D32072" w:rsidRPr="003F48A5" w:rsidRDefault="00D32072" w:rsidP="00F33D16">
            <w:pPr>
              <w:jc w:val="center"/>
            </w:pPr>
            <w:r w:rsidRPr="003F48A5">
              <w:t>CO1</w:t>
            </w:r>
          </w:p>
        </w:tc>
        <w:tc>
          <w:tcPr>
            <w:tcW w:w="256" w:type="pct"/>
          </w:tcPr>
          <w:p w14:paraId="4D0F5667" w14:textId="77777777" w:rsidR="00D32072" w:rsidRPr="003F48A5" w:rsidRDefault="00D32072" w:rsidP="00F33D16">
            <w:pPr>
              <w:jc w:val="center"/>
            </w:pPr>
            <w:r>
              <w:t>A</w:t>
            </w:r>
          </w:p>
        </w:tc>
        <w:tc>
          <w:tcPr>
            <w:tcW w:w="242" w:type="pct"/>
          </w:tcPr>
          <w:p w14:paraId="60728C47" w14:textId="77777777" w:rsidR="00D32072" w:rsidRPr="003F48A5" w:rsidRDefault="00D32072" w:rsidP="00F33D16">
            <w:pPr>
              <w:jc w:val="center"/>
            </w:pPr>
            <w:r>
              <w:t>1</w:t>
            </w:r>
            <w:r w:rsidRPr="003F48A5">
              <w:t>0</w:t>
            </w:r>
          </w:p>
        </w:tc>
      </w:tr>
      <w:tr w:rsidR="00D32072" w:rsidRPr="003F48A5" w14:paraId="1C73A964" w14:textId="77777777" w:rsidTr="008846C4">
        <w:trPr>
          <w:trHeight w:val="283"/>
        </w:trPr>
        <w:tc>
          <w:tcPr>
            <w:tcW w:w="272" w:type="pct"/>
          </w:tcPr>
          <w:p w14:paraId="2E48305F" w14:textId="77777777" w:rsidR="00D32072" w:rsidRPr="003F48A5" w:rsidRDefault="00D32072" w:rsidP="00F33D16">
            <w:pPr>
              <w:jc w:val="center"/>
            </w:pPr>
          </w:p>
        </w:tc>
        <w:tc>
          <w:tcPr>
            <w:tcW w:w="189" w:type="pct"/>
          </w:tcPr>
          <w:p w14:paraId="22746D7A" w14:textId="77777777" w:rsidR="00D32072" w:rsidRPr="003F48A5" w:rsidRDefault="00D32072" w:rsidP="00F33D16">
            <w:pPr>
              <w:jc w:val="center"/>
            </w:pPr>
            <w:r w:rsidRPr="003F48A5">
              <w:t>b.</w:t>
            </w:r>
          </w:p>
        </w:tc>
        <w:tc>
          <w:tcPr>
            <w:tcW w:w="3722" w:type="pct"/>
          </w:tcPr>
          <w:p w14:paraId="6798A74D" w14:textId="77777777" w:rsidR="00D32072" w:rsidRPr="003F48A5" w:rsidRDefault="00D32072" w:rsidP="00B66DF4">
            <w:pPr>
              <w:rPr>
                <w:bCs/>
              </w:rPr>
            </w:pPr>
            <w:r>
              <w:rPr>
                <w:bCs/>
              </w:rPr>
              <w:t xml:space="preserve">Evaluate </w:t>
            </w:r>
            <w:r w:rsidRPr="00B66DF4">
              <w:rPr>
                <w:bCs/>
              </w:rPr>
              <w:t>SWOT for fruit and vegetable processing industry.</w:t>
            </w:r>
          </w:p>
        </w:tc>
        <w:tc>
          <w:tcPr>
            <w:tcW w:w="319" w:type="pct"/>
          </w:tcPr>
          <w:p w14:paraId="665727D6" w14:textId="77777777" w:rsidR="00D32072" w:rsidRPr="003F48A5" w:rsidRDefault="00D32072" w:rsidP="00F33D16">
            <w:pPr>
              <w:jc w:val="center"/>
            </w:pPr>
            <w:r>
              <w:t>CO3</w:t>
            </w:r>
          </w:p>
        </w:tc>
        <w:tc>
          <w:tcPr>
            <w:tcW w:w="256" w:type="pct"/>
          </w:tcPr>
          <w:p w14:paraId="38A0280A" w14:textId="77777777" w:rsidR="00D32072" w:rsidRPr="003F48A5" w:rsidRDefault="00D32072" w:rsidP="00F33D16">
            <w:pPr>
              <w:jc w:val="center"/>
            </w:pPr>
            <w:r>
              <w:t>An</w:t>
            </w:r>
          </w:p>
        </w:tc>
        <w:tc>
          <w:tcPr>
            <w:tcW w:w="242" w:type="pct"/>
          </w:tcPr>
          <w:p w14:paraId="732CE5AA" w14:textId="77777777" w:rsidR="00D32072" w:rsidRPr="003F48A5" w:rsidRDefault="00D32072" w:rsidP="00F33D16">
            <w:pPr>
              <w:jc w:val="center"/>
            </w:pPr>
            <w:r>
              <w:t>10</w:t>
            </w:r>
          </w:p>
        </w:tc>
      </w:tr>
      <w:tr w:rsidR="00D32072" w:rsidRPr="003F48A5" w14:paraId="100F6EAA" w14:textId="77777777" w:rsidTr="008846C4">
        <w:trPr>
          <w:trHeight w:val="239"/>
        </w:trPr>
        <w:tc>
          <w:tcPr>
            <w:tcW w:w="272" w:type="pct"/>
          </w:tcPr>
          <w:p w14:paraId="1C3613E8" w14:textId="77777777" w:rsidR="00D32072" w:rsidRPr="003F48A5" w:rsidRDefault="00D32072" w:rsidP="00F33D16">
            <w:pPr>
              <w:jc w:val="center"/>
            </w:pPr>
          </w:p>
        </w:tc>
        <w:tc>
          <w:tcPr>
            <w:tcW w:w="189" w:type="pct"/>
          </w:tcPr>
          <w:p w14:paraId="61A6760F" w14:textId="77777777" w:rsidR="00D32072" w:rsidRPr="003F48A5" w:rsidRDefault="00D32072" w:rsidP="00F33D16">
            <w:pPr>
              <w:jc w:val="center"/>
            </w:pPr>
          </w:p>
        </w:tc>
        <w:tc>
          <w:tcPr>
            <w:tcW w:w="3722" w:type="pct"/>
          </w:tcPr>
          <w:p w14:paraId="4A0C01EE" w14:textId="77777777" w:rsidR="00D32072" w:rsidRPr="003F48A5" w:rsidRDefault="00D32072" w:rsidP="00FA7076">
            <w:pPr>
              <w:jc w:val="center"/>
              <w:rPr>
                <w:b/>
                <w:bCs/>
              </w:rPr>
            </w:pPr>
            <w:r w:rsidRPr="003F48A5">
              <w:rPr>
                <w:b/>
                <w:bCs/>
              </w:rPr>
              <w:t>(OR)</w:t>
            </w:r>
          </w:p>
        </w:tc>
        <w:tc>
          <w:tcPr>
            <w:tcW w:w="319" w:type="pct"/>
          </w:tcPr>
          <w:p w14:paraId="49B2D131" w14:textId="77777777" w:rsidR="00D32072" w:rsidRPr="003F48A5" w:rsidRDefault="00D32072" w:rsidP="00F33D16">
            <w:pPr>
              <w:jc w:val="center"/>
            </w:pPr>
          </w:p>
        </w:tc>
        <w:tc>
          <w:tcPr>
            <w:tcW w:w="256" w:type="pct"/>
          </w:tcPr>
          <w:p w14:paraId="6C101472" w14:textId="77777777" w:rsidR="00D32072" w:rsidRPr="003F48A5" w:rsidRDefault="00D32072" w:rsidP="00F33D16">
            <w:pPr>
              <w:jc w:val="center"/>
            </w:pPr>
          </w:p>
        </w:tc>
        <w:tc>
          <w:tcPr>
            <w:tcW w:w="242" w:type="pct"/>
          </w:tcPr>
          <w:p w14:paraId="3FED5CD7" w14:textId="77777777" w:rsidR="00D32072" w:rsidRPr="003F48A5" w:rsidRDefault="00D32072" w:rsidP="00F33D16">
            <w:pPr>
              <w:jc w:val="center"/>
            </w:pPr>
          </w:p>
        </w:tc>
      </w:tr>
      <w:tr w:rsidR="00D32072" w:rsidRPr="003F48A5" w14:paraId="5D956405" w14:textId="77777777" w:rsidTr="00336975">
        <w:trPr>
          <w:trHeight w:val="424"/>
        </w:trPr>
        <w:tc>
          <w:tcPr>
            <w:tcW w:w="272" w:type="pct"/>
          </w:tcPr>
          <w:p w14:paraId="3B1518F8" w14:textId="77777777" w:rsidR="00D32072" w:rsidRPr="003F48A5" w:rsidRDefault="00D32072" w:rsidP="008846C4">
            <w:pPr>
              <w:jc w:val="center"/>
            </w:pPr>
            <w:r w:rsidRPr="003F48A5">
              <w:t>2.</w:t>
            </w:r>
          </w:p>
        </w:tc>
        <w:tc>
          <w:tcPr>
            <w:tcW w:w="189" w:type="pct"/>
          </w:tcPr>
          <w:p w14:paraId="336BB830" w14:textId="77777777" w:rsidR="00D32072" w:rsidRPr="003F48A5" w:rsidRDefault="00D32072" w:rsidP="008846C4">
            <w:pPr>
              <w:jc w:val="center"/>
            </w:pPr>
            <w:r w:rsidRPr="003F48A5">
              <w:t>a.</w:t>
            </w:r>
          </w:p>
        </w:tc>
        <w:tc>
          <w:tcPr>
            <w:tcW w:w="3722" w:type="pct"/>
            <w:vAlign w:val="center"/>
          </w:tcPr>
          <w:p w14:paraId="4685D7F6" w14:textId="77777777" w:rsidR="00D32072" w:rsidRPr="003F48A5" w:rsidRDefault="00D32072" w:rsidP="00336975">
            <w:r w:rsidRPr="00CE3EBF">
              <w:t xml:space="preserve">Explain hydrocooling of fruits by using appropriate example. </w:t>
            </w:r>
          </w:p>
        </w:tc>
        <w:tc>
          <w:tcPr>
            <w:tcW w:w="319" w:type="pct"/>
          </w:tcPr>
          <w:p w14:paraId="17BADFFF" w14:textId="77777777" w:rsidR="00D32072" w:rsidRPr="003F48A5" w:rsidRDefault="00D32072" w:rsidP="008846C4">
            <w:pPr>
              <w:jc w:val="center"/>
            </w:pPr>
            <w:r w:rsidRPr="003F48A5">
              <w:t>CO2</w:t>
            </w:r>
          </w:p>
        </w:tc>
        <w:tc>
          <w:tcPr>
            <w:tcW w:w="256" w:type="pct"/>
          </w:tcPr>
          <w:p w14:paraId="772FF520" w14:textId="77777777" w:rsidR="00D32072" w:rsidRPr="003F48A5" w:rsidRDefault="00D32072" w:rsidP="008846C4">
            <w:pPr>
              <w:jc w:val="center"/>
            </w:pPr>
            <w:r>
              <w:t>R</w:t>
            </w:r>
          </w:p>
        </w:tc>
        <w:tc>
          <w:tcPr>
            <w:tcW w:w="242" w:type="pct"/>
          </w:tcPr>
          <w:p w14:paraId="05DBD55F" w14:textId="77777777" w:rsidR="00D32072" w:rsidRPr="003F48A5" w:rsidRDefault="00D32072" w:rsidP="008846C4">
            <w:pPr>
              <w:jc w:val="center"/>
            </w:pPr>
            <w:r>
              <w:t>10</w:t>
            </w:r>
          </w:p>
        </w:tc>
      </w:tr>
      <w:tr w:rsidR="00D32072" w:rsidRPr="003F48A5" w14:paraId="183B77A1" w14:textId="77777777" w:rsidTr="008846C4">
        <w:trPr>
          <w:trHeight w:val="283"/>
        </w:trPr>
        <w:tc>
          <w:tcPr>
            <w:tcW w:w="272" w:type="pct"/>
          </w:tcPr>
          <w:p w14:paraId="472AEABC" w14:textId="77777777" w:rsidR="00D32072" w:rsidRPr="003F48A5" w:rsidRDefault="00D32072" w:rsidP="008846C4">
            <w:pPr>
              <w:jc w:val="center"/>
            </w:pPr>
          </w:p>
        </w:tc>
        <w:tc>
          <w:tcPr>
            <w:tcW w:w="189" w:type="pct"/>
          </w:tcPr>
          <w:p w14:paraId="547BFCBF" w14:textId="77777777" w:rsidR="00D32072" w:rsidRPr="003F48A5" w:rsidRDefault="00D32072" w:rsidP="008846C4">
            <w:pPr>
              <w:jc w:val="center"/>
            </w:pPr>
            <w:r w:rsidRPr="003F48A5">
              <w:t>b.</w:t>
            </w:r>
          </w:p>
        </w:tc>
        <w:tc>
          <w:tcPr>
            <w:tcW w:w="3722" w:type="pct"/>
          </w:tcPr>
          <w:p w14:paraId="339C0C0C" w14:textId="77777777" w:rsidR="00D32072" w:rsidRPr="003F48A5" w:rsidRDefault="00D32072" w:rsidP="008846C4">
            <w:r>
              <w:t>Draw and explain</w:t>
            </w:r>
            <w:r w:rsidRPr="00CE3EBF">
              <w:t xml:space="preserve"> a detailed processing flowchart for production of juice from </w:t>
            </w:r>
            <w:r>
              <w:t>Passion fruit</w:t>
            </w:r>
            <w:r w:rsidRPr="00CE3EBF">
              <w:t xml:space="preserve">. </w:t>
            </w:r>
          </w:p>
        </w:tc>
        <w:tc>
          <w:tcPr>
            <w:tcW w:w="319" w:type="pct"/>
          </w:tcPr>
          <w:p w14:paraId="0486E7FA" w14:textId="77777777" w:rsidR="00D32072" w:rsidRPr="003F48A5" w:rsidRDefault="00D32072" w:rsidP="008846C4">
            <w:pPr>
              <w:jc w:val="center"/>
            </w:pPr>
            <w:r>
              <w:t>CO6</w:t>
            </w:r>
          </w:p>
        </w:tc>
        <w:tc>
          <w:tcPr>
            <w:tcW w:w="256" w:type="pct"/>
          </w:tcPr>
          <w:p w14:paraId="467E1D77" w14:textId="77777777" w:rsidR="00D32072" w:rsidRPr="003F48A5" w:rsidRDefault="00D32072" w:rsidP="008846C4">
            <w:pPr>
              <w:jc w:val="center"/>
            </w:pPr>
            <w:r>
              <w:t>U</w:t>
            </w:r>
          </w:p>
        </w:tc>
        <w:tc>
          <w:tcPr>
            <w:tcW w:w="242" w:type="pct"/>
          </w:tcPr>
          <w:p w14:paraId="6F3D282F" w14:textId="77777777" w:rsidR="00D32072" w:rsidRPr="003F48A5" w:rsidRDefault="00D32072" w:rsidP="008846C4">
            <w:pPr>
              <w:jc w:val="center"/>
            </w:pPr>
            <w:r>
              <w:t>10</w:t>
            </w:r>
          </w:p>
        </w:tc>
      </w:tr>
      <w:tr w:rsidR="00D32072" w:rsidRPr="003F48A5" w14:paraId="00576AEB" w14:textId="77777777" w:rsidTr="008846C4">
        <w:trPr>
          <w:trHeight w:val="397"/>
        </w:trPr>
        <w:tc>
          <w:tcPr>
            <w:tcW w:w="272" w:type="pct"/>
          </w:tcPr>
          <w:p w14:paraId="3C692C56" w14:textId="77777777" w:rsidR="00D32072" w:rsidRPr="003F48A5" w:rsidRDefault="00D32072" w:rsidP="00F33D16">
            <w:pPr>
              <w:jc w:val="center"/>
            </w:pPr>
          </w:p>
        </w:tc>
        <w:tc>
          <w:tcPr>
            <w:tcW w:w="189" w:type="pct"/>
          </w:tcPr>
          <w:p w14:paraId="29D6B8B5" w14:textId="77777777" w:rsidR="00D32072" w:rsidRPr="003F48A5" w:rsidRDefault="00D32072" w:rsidP="00F33D16">
            <w:pPr>
              <w:jc w:val="center"/>
            </w:pPr>
          </w:p>
        </w:tc>
        <w:tc>
          <w:tcPr>
            <w:tcW w:w="3722" w:type="pct"/>
          </w:tcPr>
          <w:p w14:paraId="2D78CCF3" w14:textId="77777777" w:rsidR="00D32072" w:rsidRPr="003F48A5" w:rsidRDefault="00D32072" w:rsidP="00FA7076">
            <w:pPr>
              <w:jc w:val="center"/>
            </w:pPr>
          </w:p>
        </w:tc>
        <w:tc>
          <w:tcPr>
            <w:tcW w:w="319" w:type="pct"/>
          </w:tcPr>
          <w:p w14:paraId="0E5B4DEA" w14:textId="77777777" w:rsidR="00D32072" w:rsidRPr="003F48A5" w:rsidRDefault="00D32072" w:rsidP="00F33D16">
            <w:pPr>
              <w:jc w:val="center"/>
            </w:pPr>
          </w:p>
        </w:tc>
        <w:tc>
          <w:tcPr>
            <w:tcW w:w="256" w:type="pct"/>
          </w:tcPr>
          <w:p w14:paraId="5FC8AFFF" w14:textId="77777777" w:rsidR="00D32072" w:rsidRPr="003F48A5" w:rsidRDefault="00D32072" w:rsidP="00F33D16">
            <w:pPr>
              <w:jc w:val="center"/>
            </w:pPr>
          </w:p>
        </w:tc>
        <w:tc>
          <w:tcPr>
            <w:tcW w:w="242" w:type="pct"/>
          </w:tcPr>
          <w:p w14:paraId="3114A700" w14:textId="77777777" w:rsidR="00D32072" w:rsidRPr="003F48A5" w:rsidRDefault="00D32072" w:rsidP="00F33D16">
            <w:pPr>
              <w:jc w:val="center"/>
            </w:pPr>
          </w:p>
        </w:tc>
      </w:tr>
      <w:tr w:rsidR="00D32072" w:rsidRPr="003F48A5" w14:paraId="49A6DBE7" w14:textId="77777777" w:rsidTr="008846C4">
        <w:trPr>
          <w:trHeight w:val="283"/>
        </w:trPr>
        <w:tc>
          <w:tcPr>
            <w:tcW w:w="272" w:type="pct"/>
          </w:tcPr>
          <w:p w14:paraId="34AD6A86" w14:textId="77777777" w:rsidR="00D32072" w:rsidRPr="003F48A5" w:rsidRDefault="00D32072" w:rsidP="00F33D16">
            <w:pPr>
              <w:jc w:val="center"/>
            </w:pPr>
            <w:r w:rsidRPr="003F48A5">
              <w:t>3.</w:t>
            </w:r>
          </w:p>
        </w:tc>
        <w:tc>
          <w:tcPr>
            <w:tcW w:w="189" w:type="pct"/>
          </w:tcPr>
          <w:p w14:paraId="7BDC7683" w14:textId="77777777" w:rsidR="00D32072" w:rsidRPr="003F48A5" w:rsidRDefault="00D32072" w:rsidP="00F33D16">
            <w:pPr>
              <w:jc w:val="center"/>
            </w:pPr>
            <w:r w:rsidRPr="003F48A5">
              <w:t>a.</w:t>
            </w:r>
          </w:p>
        </w:tc>
        <w:tc>
          <w:tcPr>
            <w:tcW w:w="3722" w:type="pct"/>
          </w:tcPr>
          <w:p w14:paraId="53BB7407" w14:textId="77777777" w:rsidR="00D32072" w:rsidRPr="003F48A5" w:rsidRDefault="00D32072" w:rsidP="000C5AF5">
            <w:r w:rsidRPr="00B66DF4">
              <w:t xml:space="preserve">Explain in detail about </w:t>
            </w:r>
            <w:r>
              <w:t>c</w:t>
            </w:r>
            <w:r w:rsidRPr="00B66DF4">
              <w:t>ontrolled atmospheric storage</w:t>
            </w:r>
            <w:r>
              <w:t xml:space="preserve"> of mango. </w:t>
            </w:r>
          </w:p>
        </w:tc>
        <w:tc>
          <w:tcPr>
            <w:tcW w:w="319" w:type="pct"/>
          </w:tcPr>
          <w:p w14:paraId="595F14DF" w14:textId="77777777" w:rsidR="00D32072" w:rsidRPr="003F48A5" w:rsidRDefault="00D32072" w:rsidP="00F33D16">
            <w:pPr>
              <w:jc w:val="center"/>
            </w:pPr>
            <w:r w:rsidRPr="003F48A5">
              <w:t>CO</w:t>
            </w:r>
            <w:r>
              <w:t>5</w:t>
            </w:r>
          </w:p>
        </w:tc>
        <w:tc>
          <w:tcPr>
            <w:tcW w:w="256" w:type="pct"/>
          </w:tcPr>
          <w:p w14:paraId="2FB0912B" w14:textId="77777777" w:rsidR="00D32072" w:rsidRPr="003F48A5" w:rsidRDefault="00D32072" w:rsidP="00F33D16">
            <w:pPr>
              <w:jc w:val="center"/>
            </w:pPr>
            <w:r>
              <w:t>U</w:t>
            </w:r>
          </w:p>
        </w:tc>
        <w:tc>
          <w:tcPr>
            <w:tcW w:w="242" w:type="pct"/>
          </w:tcPr>
          <w:p w14:paraId="23BDF684" w14:textId="77777777" w:rsidR="00D32072" w:rsidRPr="003F48A5" w:rsidRDefault="00D32072" w:rsidP="00F33D16">
            <w:pPr>
              <w:jc w:val="center"/>
            </w:pPr>
            <w:r>
              <w:t>10</w:t>
            </w:r>
          </w:p>
        </w:tc>
      </w:tr>
      <w:tr w:rsidR="00D32072" w:rsidRPr="003F48A5" w14:paraId="5553D9DB" w14:textId="77777777" w:rsidTr="008846C4">
        <w:trPr>
          <w:trHeight w:val="283"/>
        </w:trPr>
        <w:tc>
          <w:tcPr>
            <w:tcW w:w="272" w:type="pct"/>
          </w:tcPr>
          <w:p w14:paraId="214EFE5E" w14:textId="77777777" w:rsidR="00D32072" w:rsidRPr="003F48A5" w:rsidRDefault="00D32072" w:rsidP="00F33D16">
            <w:pPr>
              <w:jc w:val="center"/>
            </w:pPr>
          </w:p>
        </w:tc>
        <w:tc>
          <w:tcPr>
            <w:tcW w:w="189" w:type="pct"/>
          </w:tcPr>
          <w:p w14:paraId="6E8120A1" w14:textId="77777777" w:rsidR="00D32072" w:rsidRPr="003F48A5" w:rsidRDefault="00D32072" w:rsidP="00F33D16">
            <w:pPr>
              <w:jc w:val="center"/>
            </w:pPr>
            <w:r w:rsidRPr="003F48A5">
              <w:t>b.</w:t>
            </w:r>
          </w:p>
        </w:tc>
        <w:tc>
          <w:tcPr>
            <w:tcW w:w="3722" w:type="pct"/>
          </w:tcPr>
          <w:p w14:paraId="6ACDC170" w14:textId="77777777" w:rsidR="00D32072" w:rsidRPr="003F48A5" w:rsidRDefault="00D32072" w:rsidP="00336975">
            <w:pPr>
              <w:jc w:val="both"/>
              <w:rPr>
                <w:bCs/>
              </w:rPr>
            </w:pPr>
            <w:r>
              <w:rPr>
                <w:bCs/>
              </w:rPr>
              <w:t xml:space="preserve">Illustrate industrial machines used for Modified atmospheric packaging (MAP) of fruits and vegetables. </w:t>
            </w:r>
          </w:p>
        </w:tc>
        <w:tc>
          <w:tcPr>
            <w:tcW w:w="319" w:type="pct"/>
          </w:tcPr>
          <w:p w14:paraId="7282D6C0" w14:textId="77777777" w:rsidR="00D32072" w:rsidRPr="003F48A5" w:rsidRDefault="00D32072" w:rsidP="00F33D16">
            <w:pPr>
              <w:jc w:val="center"/>
            </w:pPr>
            <w:r>
              <w:t>CO3</w:t>
            </w:r>
          </w:p>
        </w:tc>
        <w:tc>
          <w:tcPr>
            <w:tcW w:w="256" w:type="pct"/>
          </w:tcPr>
          <w:p w14:paraId="207587B3" w14:textId="77777777" w:rsidR="00D32072" w:rsidRPr="003F48A5" w:rsidRDefault="00D32072" w:rsidP="00F33D16">
            <w:pPr>
              <w:jc w:val="center"/>
            </w:pPr>
            <w:r>
              <w:t>U</w:t>
            </w:r>
          </w:p>
        </w:tc>
        <w:tc>
          <w:tcPr>
            <w:tcW w:w="242" w:type="pct"/>
          </w:tcPr>
          <w:p w14:paraId="57E3B2EC" w14:textId="77777777" w:rsidR="00D32072" w:rsidRPr="003F48A5" w:rsidRDefault="00D32072" w:rsidP="00F33D16">
            <w:pPr>
              <w:jc w:val="center"/>
            </w:pPr>
            <w:r>
              <w:t>10</w:t>
            </w:r>
          </w:p>
        </w:tc>
      </w:tr>
      <w:tr w:rsidR="00D32072" w:rsidRPr="003F48A5" w14:paraId="5D9F7888" w14:textId="77777777" w:rsidTr="008846C4">
        <w:trPr>
          <w:trHeight w:val="173"/>
        </w:trPr>
        <w:tc>
          <w:tcPr>
            <w:tcW w:w="272" w:type="pct"/>
          </w:tcPr>
          <w:p w14:paraId="0CD98366" w14:textId="77777777" w:rsidR="00D32072" w:rsidRPr="003F48A5" w:rsidRDefault="00D32072" w:rsidP="00F33D16">
            <w:pPr>
              <w:jc w:val="center"/>
            </w:pPr>
          </w:p>
        </w:tc>
        <w:tc>
          <w:tcPr>
            <w:tcW w:w="189" w:type="pct"/>
          </w:tcPr>
          <w:p w14:paraId="0F92958F" w14:textId="77777777" w:rsidR="00D32072" w:rsidRPr="003F48A5" w:rsidRDefault="00D32072" w:rsidP="00F33D16">
            <w:pPr>
              <w:jc w:val="center"/>
            </w:pPr>
          </w:p>
        </w:tc>
        <w:tc>
          <w:tcPr>
            <w:tcW w:w="3722" w:type="pct"/>
          </w:tcPr>
          <w:p w14:paraId="05803697" w14:textId="77777777" w:rsidR="00D32072" w:rsidRPr="003F48A5" w:rsidRDefault="00D32072" w:rsidP="00FA7076">
            <w:pPr>
              <w:jc w:val="center"/>
            </w:pPr>
            <w:r w:rsidRPr="003F48A5">
              <w:rPr>
                <w:b/>
                <w:bCs/>
              </w:rPr>
              <w:t>(OR)</w:t>
            </w:r>
          </w:p>
        </w:tc>
        <w:tc>
          <w:tcPr>
            <w:tcW w:w="319" w:type="pct"/>
          </w:tcPr>
          <w:p w14:paraId="22BAF5B5" w14:textId="77777777" w:rsidR="00D32072" w:rsidRPr="003F48A5" w:rsidRDefault="00D32072" w:rsidP="00F33D16">
            <w:pPr>
              <w:jc w:val="center"/>
            </w:pPr>
          </w:p>
        </w:tc>
        <w:tc>
          <w:tcPr>
            <w:tcW w:w="256" w:type="pct"/>
          </w:tcPr>
          <w:p w14:paraId="7970D2BA" w14:textId="77777777" w:rsidR="00D32072" w:rsidRPr="003F48A5" w:rsidRDefault="00D32072" w:rsidP="00F33D16">
            <w:pPr>
              <w:jc w:val="center"/>
            </w:pPr>
          </w:p>
        </w:tc>
        <w:tc>
          <w:tcPr>
            <w:tcW w:w="242" w:type="pct"/>
          </w:tcPr>
          <w:p w14:paraId="78512FB0" w14:textId="77777777" w:rsidR="00D32072" w:rsidRPr="003F48A5" w:rsidRDefault="00D32072" w:rsidP="00F33D16">
            <w:pPr>
              <w:jc w:val="center"/>
            </w:pPr>
          </w:p>
        </w:tc>
      </w:tr>
      <w:tr w:rsidR="00D32072" w:rsidRPr="003F48A5" w14:paraId="2A0CFDED" w14:textId="77777777" w:rsidTr="008846C4">
        <w:trPr>
          <w:trHeight w:val="283"/>
        </w:trPr>
        <w:tc>
          <w:tcPr>
            <w:tcW w:w="272" w:type="pct"/>
          </w:tcPr>
          <w:p w14:paraId="49DFF483" w14:textId="77777777" w:rsidR="00D32072" w:rsidRPr="003F48A5" w:rsidRDefault="00D32072" w:rsidP="008846C4">
            <w:pPr>
              <w:jc w:val="center"/>
            </w:pPr>
            <w:r w:rsidRPr="003F48A5">
              <w:t>4.</w:t>
            </w:r>
          </w:p>
        </w:tc>
        <w:tc>
          <w:tcPr>
            <w:tcW w:w="189" w:type="pct"/>
          </w:tcPr>
          <w:p w14:paraId="2FB43024" w14:textId="77777777" w:rsidR="00D32072" w:rsidRPr="003F48A5" w:rsidRDefault="00D32072" w:rsidP="008846C4">
            <w:pPr>
              <w:jc w:val="center"/>
            </w:pPr>
            <w:r w:rsidRPr="003F48A5">
              <w:t>a.</w:t>
            </w:r>
          </w:p>
        </w:tc>
        <w:tc>
          <w:tcPr>
            <w:tcW w:w="3722" w:type="pct"/>
          </w:tcPr>
          <w:p w14:paraId="2EA793CB" w14:textId="77777777" w:rsidR="00D32072" w:rsidRPr="003F48A5" w:rsidRDefault="00D32072" w:rsidP="008846C4">
            <w:r>
              <w:t>Outline</w:t>
            </w:r>
            <w:r w:rsidRPr="009E1511">
              <w:t xml:space="preserve"> the processing steps involved in canning of pineapple slices. </w:t>
            </w:r>
          </w:p>
        </w:tc>
        <w:tc>
          <w:tcPr>
            <w:tcW w:w="319" w:type="pct"/>
          </w:tcPr>
          <w:p w14:paraId="6DDDADDB" w14:textId="77777777" w:rsidR="00D32072" w:rsidRPr="003F48A5" w:rsidRDefault="00D32072" w:rsidP="008846C4">
            <w:pPr>
              <w:jc w:val="center"/>
            </w:pPr>
            <w:r w:rsidRPr="003F48A5">
              <w:t>CO</w:t>
            </w:r>
            <w:r>
              <w:t>2</w:t>
            </w:r>
          </w:p>
        </w:tc>
        <w:tc>
          <w:tcPr>
            <w:tcW w:w="256" w:type="pct"/>
          </w:tcPr>
          <w:p w14:paraId="6C63A5F7" w14:textId="77777777" w:rsidR="00D32072" w:rsidRPr="003F48A5" w:rsidRDefault="00D32072" w:rsidP="008846C4">
            <w:pPr>
              <w:jc w:val="center"/>
            </w:pPr>
            <w:r>
              <w:t>U</w:t>
            </w:r>
          </w:p>
        </w:tc>
        <w:tc>
          <w:tcPr>
            <w:tcW w:w="242" w:type="pct"/>
          </w:tcPr>
          <w:p w14:paraId="45E2D4DD" w14:textId="77777777" w:rsidR="00D32072" w:rsidRPr="003F48A5" w:rsidRDefault="00D32072" w:rsidP="008846C4">
            <w:pPr>
              <w:jc w:val="center"/>
            </w:pPr>
            <w:r>
              <w:t>10</w:t>
            </w:r>
          </w:p>
        </w:tc>
      </w:tr>
      <w:tr w:rsidR="00D32072" w:rsidRPr="003F48A5" w14:paraId="46B7EE9E" w14:textId="77777777" w:rsidTr="008846C4">
        <w:trPr>
          <w:trHeight w:val="283"/>
        </w:trPr>
        <w:tc>
          <w:tcPr>
            <w:tcW w:w="272" w:type="pct"/>
          </w:tcPr>
          <w:p w14:paraId="4F762631" w14:textId="77777777" w:rsidR="00D32072" w:rsidRPr="003F48A5" w:rsidRDefault="00D32072" w:rsidP="008846C4">
            <w:pPr>
              <w:jc w:val="center"/>
            </w:pPr>
          </w:p>
        </w:tc>
        <w:tc>
          <w:tcPr>
            <w:tcW w:w="189" w:type="pct"/>
          </w:tcPr>
          <w:p w14:paraId="02A40F61" w14:textId="77777777" w:rsidR="00D32072" w:rsidRPr="003F48A5" w:rsidRDefault="00D32072" w:rsidP="008846C4">
            <w:pPr>
              <w:jc w:val="center"/>
            </w:pPr>
            <w:r w:rsidRPr="003F48A5">
              <w:t>b.</w:t>
            </w:r>
          </w:p>
        </w:tc>
        <w:tc>
          <w:tcPr>
            <w:tcW w:w="3722" w:type="pct"/>
          </w:tcPr>
          <w:p w14:paraId="6AEEAD17" w14:textId="77777777" w:rsidR="00D32072" w:rsidRPr="00772746" w:rsidRDefault="00D32072" w:rsidP="008846C4">
            <w:pPr>
              <w:rPr>
                <w:bCs/>
                <w:lang w:val="en-IN"/>
              </w:rPr>
            </w:pPr>
            <w:r>
              <w:t xml:space="preserve">List the causes of fruit juice spoilage and explain the preservation techniques to avoid the spoilage. </w:t>
            </w:r>
          </w:p>
        </w:tc>
        <w:tc>
          <w:tcPr>
            <w:tcW w:w="319" w:type="pct"/>
          </w:tcPr>
          <w:p w14:paraId="617335AE" w14:textId="77777777" w:rsidR="00D32072" w:rsidRPr="003F48A5" w:rsidRDefault="00D32072" w:rsidP="008846C4">
            <w:pPr>
              <w:jc w:val="center"/>
            </w:pPr>
            <w:r>
              <w:t>CO2</w:t>
            </w:r>
          </w:p>
        </w:tc>
        <w:tc>
          <w:tcPr>
            <w:tcW w:w="256" w:type="pct"/>
          </w:tcPr>
          <w:p w14:paraId="1BDF3B64" w14:textId="77777777" w:rsidR="00D32072" w:rsidRPr="003F48A5" w:rsidRDefault="00D32072" w:rsidP="008846C4">
            <w:pPr>
              <w:jc w:val="center"/>
            </w:pPr>
            <w:r>
              <w:t>R</w:t>
            </w:r>
          </w:p>
        </w:tc>
        <w:tc>
          <w:tcPr>
            <w:tcW w:w="242" w:type="pct"/>
          </w:tcPr>
          <w:p w14:paraId="5DF6235F" w14:textId="77777777" w:rsidR="00D32072" w:rsidRPr="003F48A5" w:rsidRDefault="00D32072" w:rsidP="008846C4">
            <w:pPr>
              <w:jc w:val="center"/>
            </w:pPr>
            <w:r>
              <w:t>10</w:t>
            </w:r>
          </w:p>
        </w:tc>
      </w:tr>
      <w:tr w:rsidR="00D32072" w:rsidRPr="003F48A5" w14:paraId="29052DF2" w14:textId="77777777" w:rsidTr="008846C4">
        <w:trPr>
          <w:trHeight w:val="397"/>
        </w:trPr>
        <w:tc>
          <w:tcPr>
            <w:tcW w:w="272" w:type="pct"/>
          </w:tcPr>
          <w:p w14:paraId="194A0DF3" w14:textId="77777777" w:rsidR="00D32072" w:rsidRPr="003F48A5" w:rsidRDefault="00D32072" w:rsidP="00F33D16">
            <w:pPr>
              <w:jc w:val="center"/>
            </w:pPr>
          </w:p>
        </w:tc>
        <w:tc>
          <w:tcPr>
            <w:tcW w:w="189" w:type="pct"/>
          </w:tcPr>
          <w:p w14:paraId="4905E1FE" w14:textId="77777777" w:rsidR="00D32072" w:rsidRPr="003F48A5" w:rsidRDefault="00D32072" w:rsidP="00F33D16">
            <w:pPr>
              <w:jc w:val="center"/>
            </w:pPr>
          </w:p>
        </w:tc>
        <w:tc>
          <w:tcPr>
            <w:tcW w:w="3722" w:type="pct"/>
          </w:tcPr>
          <w:p w14:paraId="01BBA864" w14:textId="77777777" w:rsidR="00D32072" w:rsidRPr="003F48A5" w:rsidRDefault="00D32072" w:rsidP="00FA7076">
            <w:pPr>
              <w:jc w:val="center"/>
            </w:pPr>
          </w:p>
        </w:tc>
        <w:tc>
          <w:tcPr>
            <w:tcW w:w="319" w:type="pct"/>
          </w:tcPr>
          <w:p w14:paraId="1737B303" w14:textId="77777777" w:rsidR="00D32072" w:rsidRPr="003F48A5" w:rsidRDefault="00D32072" w:rsidP="00F33D16">
            <w:pPr>
              <w:jc w:val="center"/>
            </w:pPr>
          </w:p>
        </w:tc>
        <w:tc>
          <w:tcPr>
            <w:tcW w:w="256" w:type="pct"/>
          </w:tcPr>
          <w:p w14:paraId="4EDB33C9" w14:textId="77777777" w:rsidR="00D32072" w:rsidRPr="003F48A5" w:rsidRDefault="00D32072" w:rsidP="00F33D16">
            <w:pPr>
              <w:jc w:val="center"/>
            </w:pPr>
          </w:p>
        </w:tc>
        <w:tc>
          <w:tcPr>
            <w:tcW w:w="242" w:type="pct"/>
          </w:tcPr>
          <w:p w14:paraId="4A5E919E" w14:textId="77777777" w:rsidR="00D32072" w:rsidRPr="003F48A5" w:rsidRDefault="00D32072" w:rsidP="00F33D16">
            <w:pPr>
              <w:jc w:val="center"/>
            </w:pPr>
          </w:p>
        </w:tc>
      </w:tr>
      <w:tr w:rsidR="00D32072" w:rsidRPr="003F48A5" w14:paraId="14D78BDF" w14:textId="77777777" w:rsidTr="008846C4">
        <w:trPr>
          <w:trHeight w:val="283"/>
        </w:trPr>
        <w:tc>
          <w:tcPr>
            <w:tcW w:w="272" w:type="pct"/>
          </w:tcPr>
          <w:p w14:paraId="46C064B2" w14:textId="77777777" w:rsidR="00D32072" w:rsidRPr="003F48A5" w:rsidRDefault="00D32072" w:rsidP="003D0F99">
            <w:pPr>
              <w:jc w:val="center"/>
            </w:pPr>
            <w:r w:rsidRPr="003F48A5">
              <w:t>5.</w:t>
            </w:r>
          </w:p>
        </w:tc>
        <w:tc>
          <w:tcPr>
            <w:tcW w:w="189" w:type="pct"/>
          </w:tcPr>
          <w:p w14:paraId="5DE3DAF3" w14:textId="77777777" w:rsidR="00D32072" w:rsidRPr="003F48A5" w:rsidRDefault="00D32072" w:rsidP="003D0F99">
            <w:pPr>
              <w:jc w:val="center"/>
            </w:pPr>
            <w:r w:rsidRPr="003F48A5">
              <w:t>a.</w:t>
            </w:r>
          </w:p>
        </w:tc>
        <w:tc>
          <w:tcPr>
            <w:tcW w:w="3722" w:type="pct"/>
          </w:tcPr>
          <w:p w14:paraId="095397C3" w14:textId="77777777" w:rsidR="00D32072" w:rsidRPr="003F48A5" w:rsidRDefault="00D32072" w:rsidP="003D0F99">
            <w:r>
              <w:t>Summarize</w:t>
            </w:r>
            <w:r w:rsidRPr="005E57AF">
              <w:t xml:space="preserve"> </w:t>
            </w:r>
            <w:r>
              <w:t xml:space="preserve">the </w:t>
            </w:r>
            <w:r w:rsidRPr="005E57AF">
              <w:t xml:space="preserve">unit operations involved in minimal processing of fruits. </w:t>
            </w:r>
          </w:p>
        </w:tc>
        <w:tc>
          <w:tcPr>
            <w:tcW w:w="319" w:type="pct"/>
          </w:tcPr>
          <w:p w14:paraId="66F1D480" w14:textId="77777777" w:rsidR="00D32072" w:rsidRPr="003F48A5" w:rsidRDefault="00D32072" w:rsidP="003D0F99">
            <w:pPr>
              <w:jc w:val="center"/>
            </w:pPr>
            <w:r w:rsidRPr="003F48A5">
              <w:t>CO5</w:t>
            </w:r>
          </w:p>
        </w:tc>
        <w:tc>
          <w:tcPr>
            <w:tcW w:w="256" w:type="pct"/>
          </w:tcPr>
          <w:p w14:paraId="66722956" w14:textId="77777777" w:rsidR="00D32072" w:rsidRPr="003F48A5" w:rsidRDefault="00D32072" w:rsidP="003D0F99">
            <w:pPr>
              <w:jc w:val="center"/>
            </w:pPr>
            <w:r>
              <w:t>U</w:t>
            </w:r>
          </w:p>
        </w:tc>
        <w:tc>
          <w:tcPr>
            <w:tcW w:w="242" w:type="pct"/>
          </w:tcPr>
          <w:p w14:paraId="44A8A53A" w14:textId="77777777" w:rsidR="00D32072" w:rsidRPr="003F48A5" w:rsidRDefault="00D32072" w:rsidP="003D0F99">
            <w:pPr>
              <w:jc w:val="center"/>
            </w:pPr>
            <w:r>
              <w:t>1</w:t>
            </w:r>
            <w:r w:rsidRPr="003F48A5">
              <w:t>0</w:t>
            </w:r>
          </w:p>
        </w:tc>
      </w:tr>
      <w:tr w:rsidR="00D32072" w:rsidRPr="003F48A5" w14:paraId="48651F24" w14:textId="77777777" w:rsidTr="008846C4">
        <w:trPr>
          <w:trHeight w:val="283"/>
        </w:trPr>
        <w:tc>
          <w:tcPr>
            <w:tcW w:w="272" w:type="pct"/>
          </w:tcPr>
          <w:p w14:paraId="2C1DAFC6" w14:textId="77777777" w:rsidR="00D32072" w:rsidRPr="003F48A5" w:rsidRDefault="00D32072" w:rsidP="003D0F99">
            <w:pPr>
              <w:jc w:val="center"/>
            </w:pPr>
          </w:p>
        </w:tc>
        <w:tc>
          <w:tcPr>
            <w:tcW w:w="189" w:type="pct"/>
          </w:tcPr>
          <w:p w14:paraId="09ECF688" w14:textId="77777777" w:rsidR="00D32072" w:rsidRPr="003F48A5" w:rsidRDefault="00D32072" w:rsidP="003D0F99">
            <w:pPr>
              <w:jc w:val="center"/>
            </w:pPr>
            <w:r w:rsidRPr="003F48A5">
              <w:t>b.</w:t>
            </w:r>
          </w:p>
        </w:tc>
        <w:tc>
          <w:tcPr>
            <w:tcW w:w="3722" w:type="pct"/>
          </w:tcPr>
          <w:p w14:paraId="62BA6A57" w14:textId="77777777" w:rsidR="00D32072" w:rsidRPr="003F48A5" w:rsidRDefault="00D32072" w:rsidP="003D0F99">
            <w:pPr>
              <w:rPr>
                <w:bCs/>
              </w:rPr>
            </w:pPr>
            <w:r>
              <w:rPr>
                <w:bCs/>
              </w:rPr>
              <w:t xml:space="preserve">Develop a flow chart for production of RTS and give FSSAI specifications for RTS. </w:t>
            </w:r>
          </w:p>
        </w:tc>
        <w:tc>
          <w:tcPr>
            <w:tcW w:w="319" w:type="pct"/>
          </w:tcPr>
          <w:p w14:paraId="248E6885" w14:textId="77777777" w:rsidR="00D32072" w:rsidRPr="003F48A5" w:rsidRDefault="00D32072" w:rsidP="003D0F99">
            <w:pPr>
              <w:jc w:val="center"/>
            </w:pPr>
            <w:r>
              <w:t>CO4</w:t>
            </w:r>
          </w:p>
        </w:tc>
        <w:tc>
          <w:tcPr>
            <w:tcW w:w="256" w:type="pct"/>
          </w:tcPr>
          <w:p w14:paraId="064C72CA" w14:textId="77777777" w:rsidR="00D32072" w:rsidRPr="003F48A5" w:rsidRDefault="00D32072" w:rsidP="003D0F99">
            <w:pPr>
              <w:jc w:val="center"/>
            </w:pPr>
            <w:r>
              <w:t>C</w:t>
            </w:r>
          </w:p>
        </w:tc>
        <w:tc>
          <w:tcPr>
            <w:tcW w:w="242" w:type="pct"/>
          </w:tcPr>
          <w:p w14:paraId="3DDC52E6" w14:textId="77777777" w:rsidR="00D32072" w:rsidRPr="003F48A5" w:rsidRDefault="00D32072" w:rsidP="003D0F99">
            <w:pPr>
              <w:jc w:val="center"/>
            </w:pPr>
            <w:r>
              <w:t>10</w:t>
            </w:r>
          </w:p>
        </w:tc>
      </w:tr>
      <w:tr w:rsidR="00D32072" w:rsidRPr="003F48A5" w14:paraId="063F5DDA" w14:textId="77777777" w:rsidTr="008846C4">
        <w:trPr>
          <w:trHeight w:val="263"/>
        </w:trPr>
        <w:tc>
          <w:tcPr>
            <w:tcW w:w="272" w:type="pct"/>
          </w:tcPr>
          <w:p w14:paraId="6A687CE5" w14:textId="77777777" w:rsidR="00D32072" w:rsidRPr="003F48A5" w:rsidRDefault="00D32072" w:rsidP="00F33D16">
            <w:pPr>
              <w:jc w:val="center"/>
            </w:pPr>
          </w:p>
        </w:tc>
        <w:tc>
          <w:tcPr>
            <w:tcW w:w="189" w:type="pct"/>
          </w:tcPr>
          <w:p w14:paraId="458C4EB5" w14:textId="77777777" w:rsidR="00D32072" w:rsidRPr="003F48A5" w:rsidRDefault="00D32072" w:rsidP="00F33D16">
            <w:pPr>
              <w:jc w:val="center"/>
            </w:pPr>
          </w:p>
        </w:tc>
        <w:tc>
          <w:tcPr>
            <w:tcW w:w="3722" w:type="pct"/>
          </w:tcPr>
          <w:p w14:paraId="32B456B6" w14:textId="77777777" w:rsidR="00D32072" w:rsidRPr="003F48A5" w:rsidRDefault="00D32072" w:rsidP="00FA7076">
            <w:pPr>
              <w:jc w:val="center"/>
            </w:pPr>
            <w:r w:rsidRPr="003F48A5">
              <w:rPr>
                <w:b/>
                <w:bCs/>
              </w:rPr>
              <w:t>(OR)</w:t>
            </w:r>
          </w:p>
        </w:tc>
        <w:tc>
          <w:tcPr>
            <w:tcW w:w="319" w:type="pct"/>
          </w:tcPr>
          <w:p w14:paraId="4B6F5F9B" w14:textId="77777777" w:rsidR="00D32072" w:rsidRPr="003F48A5" w:rsidRDefault="00D32072" w:rsidP="00F33D16">
            <w:pPr>
              <w:jc w:val="center"/>
            </w:pPr>
          </w:p>
        </w:tc>
        <w:tc>
          <w:tcPr>
            <w:tcW w:w="256" w:type="pct"/>
          </w:tcPr>
          <w:p w14:paraId="0AB38ED6" w14:textId="77777777" w:rsidR="00D32072" w:rsidRPr="003F48A5" w:rsidRDefault="00D32072" w:rsidP="00F33D16">
            <w:pPr>
              <w:jc w:val="center"/>
            </w:pPr>
          </w:p>
        </w:tc>
        <w:tc>
          <w:tcPr>
            <w:tcW w:w="242" w:type="pct"/>
          </w:tcPr>
          <w:p w14:paraId="257B4CD5" w14:textId="77777777" w:rsidR="00D32072" w:rsidRPr="003F48A5" w:rsidRDefault="00D32072" w:rsidP="00F33D16">
            <w:pPr>
              <w:jc w:val="center"/>
            </w:pPr>
          </w:p>
        </w:tc>
      </w:tr>
      <w:tr w:rsidR="00D32072" w:rsidRPr="003F48A5" w14:paraId="4E620976" w14:textId="77777777" w:rsidTr="008846C4">
        <w:trPr>
          <w:trHeight w:val="283"/>
        </w:trPr>
        <w:tc>
          <w:tcPr>
            <w:tcW w:w="272" w:type="pct"/>
          </w:tcPr>
          <w:p w14:paraId="480018D6" w14:textId="77777777" w:rsidR="00D32072" w:rsidRPr="003F48A5" w:rsidRDefault="00D32072" w:rsidP="003D0F99">
            <w:r w:rsidRPr="003F48A5">
              <w:t>6.</w:t>
            </w:r>
          </w:p>
        </w:tc>
        <w:tc>
          <w:tcPr>
            <w:tcW w:w="189" w:type="pct"/>
          </w:tcPr>
          <w:p w14:paraId="46C59CC3" w14:textId="77777777" w:rsidR="00D32072" w:rsidRPr="003F48A5" w:rsidRDefault="00D32072" w:rsidP="003D0F99">
            <w:pPr>
              <w:jc w:val="center"/>
            </w:pPr>
            <w:r w:rsidRPr="003F48A5">
              <w:t>a.</w:t>
            </w:r>
          </w:p>
        </w:tc>
        <w:tc>
          <w:tcPr>
            <w:tcW w:w="3722" w:type="pct"/>
          </w:tcPr>
          <w:p w14:paraId="261BC892" w14:textId="77777777" w:rsidR="00D32072" w:rsidRPr="003F48A5" w:rsidRDefault="00D32072" w:rsidP="003D0F99">
            <w:r w:rsidRPr="00863109">
              <w:t xml:space="preserve">Describe </w:t>
            </w:r>
            <w:r>
              <w:t xml:space="preserve">the pickling process and </w:t>
            </w:r>
            <w:r w:rsidRPr="00863109">
              <w:t>list the defects occurring in pickles</w:t>
            </w:r>
            <w:r>
              <w:t>.</w:t>
            </w:r>
          </w:p>
        </w:tc>
        <w:tc>
          <w:tcPr>
            <w:tcW w:w="319" w:type="pct"/>
          </w:tcPr>
          <w:p w14:paraId="12EA59D1" w14:textId="77777777" w:rsidR="00D32072" w:rsidRPr="003F48A5" w:rsidRDefault="00D32072" w:rsidP="003D0F99">
            <w:pPr>
              <w:jc w:val="center"/>
            </w:pPr>
            <w:r w:rsidRPr="003F48A5">
              <w:t>CO</w:t>
            </w:r>
            <w:r>
              <w:t>5</w:t>
            </w:r>
          </w:p>
        </w:tc>
        <w:tc>
          <w:tcPr>
            <w:tcW w:w="256" w:type="pct"/>
          </w:tcPr>
          <w:p w14:paraId="4384530F" w14:textId="77777777" w:rsidR="00D32072" w:rsidRPr="003F48A5" w:rsidRDefault="00D32072" w:rsidP="003D0F99">
            <w:pPr>
              <w:jc w:val="center"/>
            </w:pPr>
            <w:r>
              <w:t>U</w:t>
            </w:r>
          </w:p>
        </w:tc>
        <w:tc>
          <w:tcPr>
            <w:tcW w:w="242" w:type="pct"/>
          </w:tcPr>
          <w:p w14:paraId="46733FC4" w14:textId="77777777" w:rsidR="00D32072" w:rsidRPr="003F48A5" w:rsidRDefault="00D32072" w:rsidP="003D0F99">
            <w:pPr>
              <w:jc w:val="center"/>
            </w:pPr>
            <w:r>
              <w:t>10</w:t>
            </w:r>
          </w:p>
        </w:tc>
      </w:tr>
      <w:tr w:rsidR="00D32072" w:rsidRPr="003F48A5" w14:paraId="0E3AC446" w14:textId="77777777" w:rsidTr="008846C4">
        <w:trPr>
          <w:trHeight w:val="283"/>
        </w:trPr>
        <w:tc>
          <w:tcPr>
            <w:tcW w:w="272" w:type="pct"/>
          </w:tcPr>
          <w:p w14:paraId="2211C3BE" w14:textId="77777777" w:rsidR="00D32072" w:rsidRPr="003F48A5" w:rsidRDefault="00D32072" w:rsidP="003D0F99">
            <w:pPr>
              <w:jc w:val="center"/>
            </w:pPr>
          </w:p>
        </w:tc>
        <w:tc>
          <w:tcPr>
            <w:tcW w:w="189" w:type="pct"/>
          </w:tcPr>
          <w:p w14:paraId="1E8F1BA1" w14:textId="77777777" w:rsidR="00D32072" w:rsidRPr="003F48A5" w:rsidRDefault="00D32072" w:rsidP="003D0F99">
            <w:pPr>
              <w:jc w:val="center"/>
            </w:pPr>
            <w:r w:rsidRPr="003F48A5">
              <w:t>b.</w:t>
            </w:r>
          </w:p>
        </w:tc>
        <w:tc>
          <w:tcPr>
            <w:tcW w:w="3722" w:type="pct"/>
          </w:tcPr>
          <w:p w14:paraId="7323AD87" w14:textId="77777777" w:rsidR="00D32072" w:rsidRPr="003F48A5" w:rsidRDefault="00D32072" w:rsidP="003D0F99">
            <w:pPr>
              <w:rPr>
                <w:bCs/>
              </w:rPr>
            </w:pPr>
            <w:r w:rsidRPr="005964FE">
              <w:t xml:space="preserve">Summarize the steps involved </w:t>
            </w:r>
            <w:r>
              <w:t>in a</w:t>
            </w:r>
            <w:r w:rsidRPr="005964FE">
              <w:t xml:space="preserve">septic </w:t>
            </w:r>
            <w:r>
              <w:t>p</w:t>
            </w:r>
            <w:r w:rsidRPr="005964FE">
              <w:t xml:space="preserve">rocessing of papaya pulp. </w:t>
            </w:r>
          </w:p>
        </w:tc>
        <w:tc>
          <w:tcPr>
            <w:tcW w:w="319" w:type="pct"/>
          </w:tcPr>
          <w:p w14:paraId="3AC4FD2B" w14:textId="77777777" w:rsidR="00D32072" w:rsidRPr="003F48A5" w:rsidRDefault="00D32072" w:rsidP="003D0F99">
            <w:pPr>
              <w:jc w:val="center"/>
            </w:pPr>
            <w:r>
              <w:t>CO5</w:t>
            </w:r>
          </w:p>
        </w:tc>
        <w:tc>
          <w:tcPr>
            <w:tcW w:w="256" w:type="pct"/>
          </w:tcPr>
          <w:p w14:paraId="32312E78" w14:textId="77777777" w:rsidR="00D32072" w:rsidRPr="003F48A5" w:rsidRDefault="00D32072" w:rsidP="003D0F99">
            <w:pPr>
              <w:jc w:val="center"/>
            </w:pPr>
            <w:r>
              <w:t>U</w:t>
            </w:r>
          </w:p>
        </w:tc>
        <w:tc>
          <w:tcPr>
            <w:tcW w:w="242" w:type="pct"/>
          </w:tcPr>
          <w:p w14:paraId="23D06EE3" w14:textId="77777777" w:rsidR="00D32072" w:rsidRPr="003F48A5" w:rsidRDefault="00D32072" w:rsidP="003D0F99">
            <w:pPr>
              <w:jc w:val="center"/>
            </w:pPr>
            <w:r>
              <w:t>10</w:t>
            </w:r>
          </w:p>
        </w:tc>
      </w:tr>
      <w:tr w:rsidR="00D32072" w:rsidRPr="003F48A5" w14:paraId="755AC768" w14:textId="77777777" w:rsidTr="008846C4">
        <w:trPr>
          <w:trHeight w:val="397"/>
        </w:trPr>
        <w:tc>
          <w:tcPr>
            <w:tcW w:w="272" w:type="pct"/>
          </w:tcPr>
          <w:p w14:paraId="7F8861AE" w14:textId="77777777" w:rsidR="00D32072" w:rsidRPr="003F48A5" w:rsidRDefault="00D32072" w:rsidP="00F33D16">
            <w:pPr>
              <w:jc w:val="center"/>
            </w:pPr>
          </w:p>
        </w:tc>
        <w:tc>
          <w:tcPr>
            <w:tcW w:w="189" w:type="pct"/>
          </w:tcPr>
          <w:p w14:paraId="2E184F84" w14:textId="77777777" w:rsidR="00D32072" w:rsidRPr="003F48A5" w:rsidRDefault="00D32072" w:rsidP="00F33D16">
            <w:pPr>
              <w:jc w:val="center"/>
            </w:pPr>
          </w:p>
        </w:tc>
        <w:tc>
          <w:tcPr>
            <w:tcW w:w="3722" w:type="pct"/>
          </w:tcPr>
          <w:p w14:paraId="75AF45CE" w14:textId="77777777" w:rsidR="00D32072" w:rsidRPr="003F48A5" w:rsidRDefault="00D32072" w:rsidP="00FA7076">
            <w:pPr>
              <w:jc w:val="center"/>
            </w:pPr>
          </w:p>
        </w:tc>
        <w:tc>
          <w:tcPr>
            <w:tcW w:w="319" w:type="pct"/>
          </w:tcPr>
          <w:p w14:paraId="6015DB48" w14:textId="77777777" w:rsidR="00D32072" w:rsidRPr="003F48A5" w:rsidRDefault="00D32072" w:rsidP="00F33D16">
            <w:pPr>
              <w:jc w:val="center"/>
            </w:pPr>
          </w:p>
        </w:tc>
        <w:tc>
          <w:tcPr>
            <w:tcW w:w="256" w:type="pct"/>
          </w:tcPr>
          <w:p w14:paraId="418A4547" w14:textId="77777777" w:rsidR="00D32072" w:rsidRPr="003F48A5" w:rsidRDefault="00D32072" w:rsidP="00F33D16">
            <w:pPr>
              <w:jc w:val="center"/>
            </w:pPr>
          </w:p>
        </w:tc>
        <w:tc>
          <w:tcPr>
            <w:tcW w:w="242" w:type="pct"/>
          </w:tcPr>
          <w:p w14:paraId="709092C0" w14:textId="77777777" w:rsidR="00D32072" w:rsidRPr="003F48A5" w:rsidRDefault="00D32072" w:rsidP="00F33D16">
            <w:pPr>
              <w:jc w:val="center"/>
            </w:pPr>
          </w:p>
        </w:tc>
      </w:tr>
      <w:tr w:rsidR="00D32072" w:rsidRPr="003F48A5" w14:paraId="650F8A3F" w14:textId="77777777" w:rsidTr="008846C4">
        <w:trPr>
          <w:trHeight w:val="283"/>
        </w:trPr>
        <w:tc>
          <w:tcPr>
            <w:tcW w:w="272" w:type="pct"/>
          </w:tcPr>
          <w:p w14:paraId="36A0E422" w14:textId="77777777" w:rsidR="00D32072" w:rsidRPr="003F48A5" w:rsidRDefault="00D32072" w:rsidP="00091EB2">
            <w:pPr>
              <w:jc w:val="center"/>
            </w:pPr>
            <w:r w:rsidRPr="003F48A5">
              <w:t>7.</w:t>
            </w:r>
          </w:p>
        </w:tc>
        <w:tc>
          <w:tcPr>
            <w:tcW w:w="189" w:type="pct"/>
          </w:tcPr>
          <w:p w14:paraId="555CAFDC" w14:textId="77777777" w:rsidR="00D32072" w:rsidRPr="003F48A5" w:rsidRDefault="00D32072" w:rsidP="00091EB2">
            <w:pPr>
              <w:jc w:val="center"/>
            </w:pPr>
            <w:r w:rsidRPr="003F48A5">
              <w:t>a.</w:t>
            </w:r>
          </w:p>
        </w:tc>
        <w:tc>
          <w:tcPr>
            <w:tcW w:w="3722" w:type="pct"/>
          </w:tcPr>
          <w:p w14:paraId="5FD37E03" w14:textId="77777777" w:rsidR="00D32072" w:rsidRPr="003F48A5" w:rsidRDefault="00D32072" w:rsidP="00C67369">
            <w:r>
              <w:t xml:space="preserve">Identify the </w:t>
            </w:r>
            <w:r w:rsidRPr="00B42EF8">
              <w:t xml:space="preserve">factors affecting osmotic dehydration of fruits. </w:t>
            </w:r>
          </w:p>
        </w:tc>
        <w:tc>
          <w:tcPr>
            <w:tcW w:w="319" w:type="pct"/>
          </w:tcPr>
          <w:p w14:paraId="4F9612EE" w14:textId="77777777" w:rsidR="00D32072" w:rsidRPr="003F48A5" w:rsidRDefault="00D32072" w:rsidP="00091EB2">
            <w:pPr>
              <w:jc w:val="center"/>
            </w:pPr>
            <w:r w:rsidRPr="00B42EF8">
              <w:t>CO</w:t>
            </w:r>
            <w:r>
              <w:t>2</w:t>
            </w:r>
          </w:p>
        </w:tc>
        <w:tc>
          <w:tcPr>
            <w:tcW w:w="256" w:type="pct"/>
          </w:tcPr>
          <w:p w14:paraId="4B610622" w14:textId="77777777" w:rsidR="00D32072" w:rsidRPr="003F48A5" w:rsidRDefault="00D32072" w:rsidP="00091EB2">
            <w:pPr>
              <w:jc w:val="center"/>
            </w:pPr>
            <w:r>
              <w:t>A</w:t>
            </w:r>
          </w:p>
        </w:tc>
        <w:tc>
          <w:tcPr>
            <w:tcW w:w="242" w:type="pct"/>
          </w:tcPr>
          <w:p w14:paraId="64351FBD" w14:textId="77777777" w:rsidR="00D32072" w:rsidRPr="003F48A5" w:rsidRDefault="00D32072" w:rsidP="00091EB2">
            <w:pPr>
              <w:jc w:val="center"/>
            </w:pPr>
            <w:r>
              <w:t>10</w:t>
            </w:r>
          </w:p>
        </w:tc>
      </w:tr>
      <w:tr w:rsidR="00D32072" w:rsidRPr="003F48A5" w14:paraId="5478F875" w14:textId="77777777" w:rsidTr="008846C4">
        <w:trPr>
          <w:trHeight w:val="283"/>
        </w:trPr>
        <w:tc>
          <w:tcPr>
            <w:tcW w:w="272" w:type="pct"/>
          </w:tcPr>
          <w:p w14:paraId="20378501" w14:textId="77777777" w:rsidR="00D32072" w:rsidRPr="003F48A5" w:rsidRDefault="00D32072" w:rsidP="00091EB2">
            <w:pPr>
              <w:jc w:val="center"/>
            </w:pPr>
          </w:p>
        </w:tc>
        <w:tc>
          <w:tcPr>
            <w:tcW w:w="189" w:type="pct"/>
          </w:tcPr>
          <w:p w14:paraId="0CF64358" w14:textId="77777777" w:rsidR="00D32072" w:rsidRPr="003F48A5" w:rsidRDefault="00D32072" w:rsidP="00091EB2">
            <w:pPr>
              <w:jc w:val="center"/>
            </w:pPr>
            <w:r w:rsidRPr="003F48A5">
              <w:t>b.</w:t>
            </w:r>
          </w:p>
        </w:tc>
        <w:tc>
          <w:tcPr>
            <w:tcW w:w="3722" w:type="pct"/>
          </w:tcPr>
          <w:p w14:paraId="5E82417C" w14:textId="77777777" w:rsidR="00D32072" w:rsidRPr="003F48A5" w:rsidRDefault="00D32072" w:rsidP="00336975">
            <w:pPr>
              <w:jc w:val="both"/>
              <w:rPr>
                <w:bCs/>
              </w:rPr>
            </w:pPr>
            <w:r w:rsidRPr="00B42EF8">
              <w:t xml:space="preserve">Classify </w:t>
            </w:r>
            <w:r>
              <w:t xml:space="preserve">the types of </w:t>
            </w:r>
            <w:r w:rsidRPr="00B42EF8">
              <w:t>evaporators and write a detailed note on natural circulation evaporators.</w:t>
            </w:r>
          </w:p>
        </w:tc>
        <w:tc>
          <w:tcPr>
            <w:tcW w:w="319" w:type="pct"/>
          </w:tcPr>
          <w:p w14:paraId="46172CEE" w14:textId="77777777" w:rsidR="00D32072" w:rsidRPr="003F48A5" w:rsidRDefault="00D32072" w:rsidP="00091EB2">
            <w:pPr>
              <w:jc w:val="center"/>
            </w:pPr>
            <w:r w:rsidRPr="00B42EF8">
              <w:t>CO4</w:t>
            </w:r>
          </w:p>
        </w:tc>
        <w:tc>
          <w:tcPr>
            <w:tcW w:w="256" w:type="pct"/>
          </w:tcPr>
          <w:p w14:paraId="02237C1C" w14:textId="77777777" w:rsidR="00D32072" w:rsidRPr="003F48A5" w:rsidRDefault="00D32072" w:rsidP="00091EB2">
            <w:pPr>
              <w:jc w:val="center"/>
            </w:pPr>
            <w:r w:rsidRPr="00B42EF8">
              <w:t>U</w:t>
            </w:r>
          </w:p>
        </w:tc>
        <w:tc>
          <w:tcPr>
            <w:tcW w:w="242" w:type="pct"/>
          </w:tcPr>
          <w:p w14:paraId="265CE2E3" w14:textId="77777777" w:rsidR="00D32072" w:rsidRPr="003F48A5" w:rsidRDefault="00D32072" w:rsidP="00091EB2">
            <w:pPr>
              <w:jc w:val="center"/>
            </w:pPr>
            <w:r>
              <w:t>10</w:t>
            </w:r>
          </w:p>
        </w:tc>
      </w:tr>
      <w:tr w:rsidR="00D32072" w:rsidRPr="003F48A5" w14:paraId="717E6737" w14:textId="77777777" w:rsidTr="008846C4">
        <w:trPr>
          <w:trHeight w:val="283"/>
        </w:trPr>
        <w:tc>
          <w:tcPr>
            <w:tcW w:w="272" w:type="pct"/>
          </w:tcPr>
          <w:p w14:paraId="3FE070C1" w14:textId="77777777" w:rsidR="00D32072" w:rsidRPr="003F48A5" w:rsidRDefault="00D32072" w:rsidP="00F33D16">
            <w:pPr>
              <w:jc w:val="center"/>
            </w:pPr>
          </w:p>
        </w:tc>
        <w:tc>
          <w:tcPr>
            <w:tcW w:w="189" w:type="pct"/>
          </w:tcPr>
          <w:p w14:paraId="20526432" w14:textId="77777777" w:rsidR="00D32072" w:rsidRPr="003F48A5" w:rsidRDefault="00D32072" w:rsidP="00F33D16">
            <w:pPr>
              <w:jc w:val="center"/>
            </w:pPr>
          </w:p>
        </w:tc>
        <w:tc>
          <w:tcPr>
            <w:tcW w:w="3722" w:type="pct"/>
          </w:tcPr>
          <w:p w14:paraId="13DAA1F7" w14:textId="77777777" w:rsidR="00D32072" w:rsidRPr="003F48A5" w:rsidRDefault="00D32072" w:rsidP="00FA7076">
            <w:pPr>
              <w:jc w:val="center"/>
              <w:rPr>
                <w:bCs/>
              </w:rPr>
            </w:pPr>
            <w:r w:rsidRPr="003F48A5">
              <w:rPr>
                <w:b/>
                <w:bCs/>
              </w:rPr>
              <w:t>(OR)</w:t>
            </w:r>
          </w:p>
        </w:tc>
        <w:tc>
          <w:tcPr>
            <w:tcW w:w="319" w:type="pct"/>
          </w:tcPr>
          <w:p w14:paraId="4584455D" w14:textId="77777777" w:rsidR="00D32072" w:rsidRPr="003F48A5" w:rsidRDefault="00D32072" w:rsidP="00F33D16">
            <w:pPr>
              <w:jc w:val="center"/>
            </w:pPr>
          </w:p>
        </w:tc>
        <w:tc>
          <w:tcPr>
            <w:tcW w:w="256" w:type="pct"/>
          </w:tcPr>
          <w:p w14:paraId="7E65E94E" w14:textId="77777777" w:rsidR="00D32072" w:rsidRPr="003F48A5" w:rsidRDefault="00D32072" w:rsidP="00F33D16">
            <w:pPr>
              <w:jc w:val="center"/>
            </w:pPr>
          </w:p>
        </w:tc>
        <w:tc>
          <w:tcPr>
            <w:tcW w:w="242" w:type="pct"/>
          </w:tcPr>
          <w:p w14:paraId="26B46473" w14:textId="77777777" w:rsidR="00D32072" w:rsidRPr="003F48A5" w:rsidRDefault="00D32072" w:rsidP="00F33D16">
            <w:pPr>
              <w:jc w:val="center"/>
            </w:pPr>
          </w:p>
        </w:tc>
      </w:tr>
      <w:tr w:rsidR="00D32072" w:rsidRPr="003F48A5" w14:paraId="77BD9006" w14:textId="77777777" w:rsidTr="008846C4">
        <w:trPr>
          <w:trHeight w:val="283"/>
        </w:trPr>
        <w:tc>
          <w:tcPr>
            <w:tcW w:w="272" w:type="pct"/>
          </w:tcPr>
          <w:p w14:paraId="194AA836" w14:textId="77777777" w:rsidR="00D32072" w:rsidRPr="003F48A5" w:rsidRDefault="00D32072" w:rsidP="00F33D16">
            <w:pPr>
              <w:jc w:val="center"/>
            </w:pPr>
            <w:r w:rsidRPr="003F48A5">
              <w:t>8.</w:t>
            </w:r>
          </w:p>
        </w:tc>
        <w:tc>
          <w:tcPr>
            <w:tcW w:w="189" w:type="pct"/>
          </w:tcPr>
          <w:p w14:paraId="6023E393" w14:textId="77777777" w:rsidR="00D32072" w:rsidRPr="003F48A5" w:rsidRDefault="00D32072" w:rsidP="00F33D16">
            <w:pPr>
              <w:jc w:val="center"/>
            </w:pPr>
            <w:r w:rsidRPr="003F48A5">
              <w:t>a.</w:t>
            </w:r>
          </w:p>
        </w:tc>
        <w:tc>
          <w:tcPr>
            <w:tcW w:w="3722" w:type="pct"/>
          </w:tcPr>
          <w:p w14:paraId="5BDE74F0" w14:textId="77777777" w:rsidR="00D32072" w:rsidRPr="003F48A5" w:rsidRDefault="00D32072" w:rsidP="00D65199">
            <w:pPr>
              <w:rPr>
                <w:bCs/>
              </w:rPr>
            </w:pPr>
            <w:r>
              <w:rPr>
                <w:bCs/>
              </w:rPr>
              <w:t>Write a note on</w:t>
            </w:r>
            <w:r w:rsidRPr="00B66DF4">
              <w:rPr>
                <w:bCs/>
              </w:rPr>
              <w:t xml:space="preserve"> Interactive packaging</w:t>
            </w:r>
            <w:r>
              <w:rPr>
                <w:bCs/>
              </w:rPr>
              <w:t xml:space="preserve"> fruits and vegetable products</w:t>
            </w:r>
            <w:r w:rsidRPr="00B66DF4">
              <w:rPr>
                <w:bCs/>
              </w:rPr>
              <w:t>.</w:t>
            </w:r>
          </w:p>
        </w:tc>
        <w:tc>
          <w:tcPr>
            <w:tcW w:w="319" w:type="pct"/>
          </w:tcPr>
          <w:p w14:paraId="003902AB" w14:textId="77777777" w:rsidR="00D32072" w:rsidRPr="003F48A5" w:rsidRDefault="00D32072" w:rsidP="00F33D16">
            <w:pPr>
              <w:jc w:val="center"/>
            </w:pPr>
            <w:r w:rsidRPr="003F48A5">
              <w:t>CO6</w:t>
            </w:r>
          </w:p>
        </w:tc>
        <w:tc>
          <w:tcPr>
            <w:tcW w:w="256" w:type="pct"/>
          </w:tcPr>
          <w:p w14:paraId="262807AE" w14:textId="77777777" w:rsidR="00D32072" w:rsidRPr="003F48A5" w:rsidRDefault="00D32072" w:rsidP="00F33D16">
            <w:pPr>
              <w:jc w:val="center"/>
            </w:pPr>
            <w:r>
              <w:t>U</w:t>
            </w:r>
          </w:p>
        </w:tc>
        <w:tc>
          <w:tcPr>
            <w:tcW w:w="242" w:type="pct"/>
          </w:tcPr>
          <w:p w14:paraId="68BB6278" w14:textId="77777777" w:rsidR="00D32072" w:rsidRPr="003F48A5" w:rsidRDefault="00D32072" w:rsidP="00F33D16">
            <w:pPr>
              <w:jc w:val="center"/>
            </w:pPr>
            <w:r>
              <w:t>10</w:t>
            </w:r>
          </w:p>
        </w:tc>
      </w:tr>
      <w:tr w:rsidR="00D32072" w:rsidRPr="003F48A5" w14:paraId="7466AAF7" w14:textId="77777777" w:rsidTr="008846C4">
        <w:trPr>
          <w:trHeight w:val="283"/>
        </w:trPr>
        <w:tc>
          <w:tcPr>
            <w:tcW w:w="272" w:type="pct"/>
          </w:tcPr>
          <w:p w14:paraId="3E4B2EBD" w14:textId="77777777" w:rsidR="00D32072" w:rsidRPr="003F48A5" w:rsidRDefault="00D32072" w:rsidP="00F33D16">
            <w:pPr>
              <w:jc w:val="center"/>
            </w:pPr>
          </w:p>
        </w:tc>
        <w:tc>
          <w:tcPr>
            <w:tcW w:w="189" w:type="pct"/>
          </w:tcPr>
          <w:p w14:paraId="654CEC8A" w14:textId="77777777" w:rsidR="00D32072" w:rsidRPr="003F48A5" w:rsidRDefault="00D32072" w:rsidP="00F33D16">
            <w:pPr>
              <w:jc w:val="center"/>
            </w:pPr>
            <w:r w:rsidRPr="003F48A5">
              <w:t>b.</w:t>
            </w:r>
          </w:p>
        </w:tc>
        <w:tc>
          <w:tcPr>
            <w:tcW w:w="3722" w:type="pct"/>
          </w:tcPr>
          <w:p w14:paraId="531B48D7" w14:textId="77777777" w:rsidR="00D32072" w:rsidRPr="003F48A5" w:rsidRDefault="00D32072" w:rsidP="00D65199">
            <w:pPr>
              <w:rPr>
                <w:bCs/>
              </w:rPr>
            </w:pPr>
            <w:r w:rsidRPr="00B66DF4">
              <w:rPr>
                <w:bCs/>
              </w:rPr>
              <w:t>Describe Freeze concentration for vegetable purees</w:t>
            </w:r>
            <w:r>
              <w:rPr>
                <w:bCs/>
              </w:rPr>
              <w:t xml:space="preserve">. </w:t>
            </w:r>
          </w:p>
        </w:tc>
        <w:tc>
          <w:tcPr>
            <w:tcW w:w="319" w:type="pct"/>
          </w:tcPr>
          <w:p w14:paraId="58C650B9" w14:textId="77777777" w:rsidR="00D32072" w:rsidRPr="003F48A5" w:rsidRDefault="00D32072" w:rsidP="00F33D16">
            <w:pPr>
              <w:jc w:val="center"/>
            </w:pPr>
            <w:r>
              <w:t>CO5</w:t>
            </w:r>
          </w:p>
        </w:tc>
        <w:tc>
          <w:tcPr>
            <w:tcW w:w="256" w:type="pct"/>
          </w:tcPr>
          <w:p w14:paraId="4B13A345" w14:textId="77777777" w:rsidR="00D32072" w:rsidRPr="003F48A5" w:rsidRDefault="00D32072" w:rsidP="00F33D16">
            <w:pPr>
              <w:jc w:val="center"/>
            </w:pPr>
            <w:r>
              <w:t>R</w:t>
            </w:r>
          </w:p>
        </w:tc>
        <w:tc>
          <w:tcPr>
            <w:tcW w:w="242" w:type="pct"/>
          </w:tcPr>
          <w:p w14:paraId="4B6B74A5" w14:textId="77777777" w:rsidR="00D32072" w:rsidRPr="003F48A5" w:rsidRDefault="00D32072" w:rsidP="00F33D16">
            <w:pPr>
              <w:jc w:val="center"/>
            </w:pPr>
            <w:r>
              <w:t>10</w:t>
            </w:r>
          </w:p>
        </w:tc>
      </w:tr>
      <w:tr w:rsidR="00D32072" w:rsidRPr="003F48A5" w14:paraId="6D58C5AD" w14:textId="77777777" w:rsidTr="00725379">
        <w:trPr>
          <w:trHeight w:val="397"/>
        </w:trPr>
        <w:tc>
          <w:tcPr>
            <w:tcW w:w="5000" w:type="pct"/>
            <w:gridSpan w:val="6"/>
            <w:vAlign w:val="center"/>
          </w:tcPr>
          <w:p w14:paraId="21B9BB72" w14:textId="77777777" w:rsidR="00D32072" w:rsidRPr="003F48A5" w:rsidRDefault="00D32072" w:rsidP="00F33D16">
            <w:pPr>
              <w:jc w:val="center"/>
            </w:pPr>
            <w:r w:rsidRPr="003F48A5">
              <w:rPr>
                <w:b/>
                <w:bCs/>
              </w:rPr>
              <w:t>COMPULSORY QUESTION</w:t>
            </w:r>
          </w:p>
        </w:tc>
      </w:tr>
      <w:tr w:rsidR="00D32072" w:rsidRPr="003F48A5" w14:paraId="1E6CBAD8" w14:textId="77777777" w:rsidTr="008846C4">
        <w:trPr>
          <w:trHeight w:val="283"/>
        </w:trPr>
        <w:tc>
          <w:tcPr>
            <w:tcW w:w="272" w:type="pct"/>
          </w:tcPr>
          <w:p w14:paraId="01A45FB5" w14:textId="77777777" w:rsidR="00D32072" w:rsidRPr="003F48A5" w:rsidRDefault="00D32072" w:rsidP="00940AFA">
            <w:pPr>
              <w:jc w:val="center"/>
            </w:pPr>
            <w:r w:rsidRPr="003F48A5">
              <w:t>9.</w:t>
            </w:r>
          </w:p>
        </w:tc>
        <w:tc>
          <w:tcPr>
            <w:tcW w:w="189" w:type="pct"/>
          </w:tcPr>
          <w:p w14:paraId="19F85EED" w14:textId="77777777" w:rsidR="00D32072" w:rsidRPr="003F48A5" w:rsidRDefault="00D32072" w:rsidP="00940AFA">
            <w:pPr>
              <w:jc w:val="center"/>
            </w:pPr>
            <w:r w:rsidRPr="003F48A5">
              <w:t>a.</w:t>
            </w:r>
          </w:p>
        </w:tc>
        <w:tc>
          <w:tcPr>
            <w:tcW w:w="3722" w:type="pct"/>
          </w:tcPr>
          <w:p w14:paraId="685E581A" w14:textId="77777777" w:rsidR="00D32072" w:rsidRPr="003F48A5" w:rsidRDefault="00D32072" w:rsidP="00F604AC">
            <w:r w:rsidRPr="00E717FA">
              <w:t xml:space="preserve">Construct the technological flow chart for the production of Jelly. </w:t>
            </w:r>
          </w:p>
        </w:tc>
        <w:tc>
          <w:tcPr>
            <w:tcW w:w="319" w:type="pct"/>
          </w:tcPr>
          <w:p w14:paraId="0666D705" w14:textId="77777777" w:rsidR="00D32072" w:rsidRPr="003F48A5" w:rsidRDefault="00D32072" w:rsidP="00940AFA">
            <w:pPr>
              <w:jc w:val="center"/>
            </w:pPr>
            <w:r w:rsidRPr="00E717FA">
              <w:t>CO6</w:t>
            </w:r>
          </w:p>
        </w:tc>
        <w:tc>
          <w:tcPr>
            <w:tcW w:w="256" w:type="pct"/>
          </w:tcPr>
          <w:p w14:paraId="32539676" w14:textId="77777777" w:rsidR="00D32072" w:rsidRPr="003F48A5" w:rsidRDefault="00D32072" w:rsidP="00940AFA">
            <w:pPr>
              <w:jc w:val="center"/>
            </w:pPr>
            <w:r w:rsidRPr="00E717FA">
              <w:t>C</w:t>
            </w:r>
          </w:p>
        </w:tc>
        <w:tc>
          <w:tcPr>
            <w:tcW w:w="242" w:type="pct"/>
          </w:tcPr>
          <w:p w14:paraId="4BBFF6D2" w14:textId="77777777" w:rsidR="00D32072" w:rsidRPr="003F48A5" w:rsidRDefault="00D32072" w:rsidP="00940AFA">
            <w:pPr>
              <w:jc w:val="center"/>
            </w:pPr>
            <w:r>
              <w:t>10</w:t>
            </w:r>
          </w:p>
        </w:tc>
      </w:tr>
      <w:tr w:rsidR="00D32072" w:rsidRPr="003F48A5" w14:paraId="2A76671E" w14:textId="77777777" w:rsidTr="008846C4">
        <w:trPr>
          <w:trHeight w:val="283"/>
        </w:trPr>
        <w:tc>
          <w:tcPr>
            <w:tcW w:w="272" w:type="pct"/>
          </w:tcPr>
          <w:p w14:paraId="4C48C12B" w14:textId="77777777" w:rsidR="00D32072" w:rsidRPr="003F48A5" w:rsidRDefault="00D32072" w:rsidP="00940AFA">
            <w:pPr>
              <w:jc w:val="center"/>
            </w:pPr>
          </w:p>
        </w:tc>
        <w:tc>
          <w:tcPr>
            <w:tcW w:w="189" w:type="pct"/>
          </w:tcPr>
          <w:p w14:paraId="1E275A27" w14:textId="77777777" w:rsidR="00D32072" w:rsidRPr="003F48A5" w:rsidRDefault="00D32072" w:rsidP="00940AFA">
            <w:pPr>
              <w:jc w:val="center"/>
            </w:pPr>
            <w:r w:rsidRPr="003F48A5">
              <w:t>b.</w:t>
            </w:r>
          </w:p>
        </w:tc>
        <w:tc>
          <w:tcPr>
            <w:tcW w:w="3722" w:type="pct"/>
          </w:tcPr>
          <w:p w14:paraId="66BA413D" w14:textId="77777777" w:rsidR="00D32072" w:rsidRPr="003F48A5" w:rsidRDefault="00D32072" w:rsidP="00F604AC">
            <w:pPr>
              <w:rPr>
                <w:bCs/>
              </w:rPr>
            </w:pPr>
            <w:r w:rsidRPr="00E717FA">
              <w:t xml:space="preserve">Explain the processing of mixed fruit jam as per industrial standards. </w:t>
            </w:r>
          </w:p>
        </w:tc>
        <w:tc>
          <w:tcPr>
            <w:tcW w:w="319" w:type="pct"/>
          </w:tcPr>
          <w:p w14:paraId="1265AE69" w14:textId="77777777" w:rsidR="00D32072" w:rsidRPr="003F48A5" w:rsidRDefault="00D32072" w:rsidP="00940AFA">
            <w:pPr>
              <w:jc w:val="center"/>
            </w:pPr>
            <w:r w:rsidRPr="00E717FA">
              <w:t>CO6</w:t>
            </w:r>
          </w:p>
        </w:tc>
        <w:tc>
          <w:tcPr>
            <w:tcW w:w="256" w:type="pct"/>
          </w:tcPr>
          <w:p w14:paraId="61E09F2D" w14:textId="77777777" w:rsidR="00D32072" w:rsidRPr="003F48A5" w:rsidRDefault="00D32072" w:rsidP="00940AFA">
            <w:pPr>
              <w:jc w:val="center"/>
            </w:pPr>
            <w:r w:rsidRPr="00E717FA">
              <w:t>U</w:t>
            </w:r>
          </w:p>
        </w:tc>
        <w:tc>
          <w:tcPr>
            <w:tcW w:w="242" w:type="pct"/>
          </w:tcPr>
          <w:p w14:paraId="0147618F" w14:textId="77777777" w:rsidR="00D32072" w:rsidRPr="003F48A5" w:rsidRDefault="00D32072" w:rsidP="00940AFA">
            <w:pPr>
              <w:jc w:val="center"/>
            </w:pPr>
            <w:r>
              <w:t>10</w:t>
            </w:r>
          </w:p>
        </w:tc>
      </w:tr>
    </w:tbl>
    <w:p w14:paraId="1B5EBE45" w14:textId="77777777" w:rsidR="00D32072" w:rsidRDefault="00D32072" w:rsidP="00CA4F97">
      <w:pPr>
        <w:rPr>
          <w:b/>
          <w:bCs/>
        </w:rPr>
      </w:pPr>
    </w:p>
    <w:p w14:paraId="1CB63047"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32072" w14:paraId="7DF7D42F" w14:textId="77777777" w:rsidTr="00F604AC">
        <w:tc>
          <w:tcPr>
            <w:tcW w:w="632" w:type="dxa"/>
          </w:tcPr>
          <w:p w14:paraId="1466CF67" w14:textId="77777777" w:rsidR="00D32072" w:rsidRPr="00930ED1" w:rsidRDefault="00D32072" w:rsidP="00FA7076">
            <w:pPr>
              <w:jc w:val="center"/>
              <w:rPr>
                <w:sz w:val="22"/>
                <w:szCs w:val="22"/>
              </w:rPr>
            </w:pPr>
          </w:p>
        </w:tc>
        <w:tc>
          <w:tcPr>
            <w:tcW w:w="9858" w:type="dxa"/>
          </w:tcPr>
          <w:p w14:paraId="472F55B5" w14:textId="77777777" w:rsidR="00D32072" w:rsidRPr="00930ED1" w:rsidRDefault="00D32072" w:rsidP="00FA7076">
            <w:pPr>
              <w:jc w:val="center"/>
              <w:rPr>
                <w:b/>
                <w:sz w:val="22"/>
                <w:szCs w:val="22"/>
              </w:rPr>
            </w:pPr>
            <w:r w:rsidRPr="00930ED1">
              <w:rPr>
                <w:b/>
                <w:sz w:val="22"/>
                <w:szCs w:val="22"/>
              </w:rPr>
              <w:t>COURSE OUTCOMES</w:t>
            </w:r>
          </w:p>
        </w:tc>
      </w:tr>
      <w:tr w:rsidR="00D32072" w14:paraId="28F90208" w14:textId="77777777" w:rsidTr="00F604AC">
        <w:tc>
          <w:tcPr>
            <w:tcW w:w="632" w:type="dxa"/>
          </w:tcPr>
          <w:p w14:paraId="279405EA" w14:textId="77777777" w:rsidR="00D32072" w:rsidRPr="00930ED1" w:rsidRDefault="00D32072" w:rsidP="00F604AC">
            <w:pPr>
              <w:jc w:val="center"/>
              <w:rPr>
                <w:sz w:val="22"/>
                <w:szCs w:val="22"/>
              </w:rPr>
            </w:pPr>
            <w:r w:rsidRPr="00930ED1">
              <w:rPr>
                <w:sz w:val="22"/>
                <w:szCs w:val="22"/>
              </w:rPr>
              <w:t>CO1</w:t>
            </w:r>
          </w:p>
        </w:tc>
        <w:tc>
          <w:tcPr>
            <w:tcW w:w="9858" w:type="dxa"/>
          </w:tcPr>
          <w:p w14:paraId="74B398C7" w14:textId="77777777" w:rsidR="00D32072" w:rsidRPr="00930ED1" w:rsidRDefault="00D32072" w:rsidP="00F604AC">
            <w:pPr>
              <w:jc w:val="both"/>
              <w:rPr>
                <w:sz w:val="22"/>
                <w:szCs w:val="22"/>
              </w:rPr>
            </w:pPr>
            <w:r w:rsidRPr="002E0DFD">
              <w:t>Acquire knowledge of different physical, chemical and nutritional properties of fruits and vegetables.</w:t>
            </w:r>
          </w:p>
        </w:tc>
      </w:tr>
      <w:tr w:rsidR="00D32072" w14:paraId="35C8151A" w14:textId="77777777" w:rsidTr="00F604AC">
        <w:tc>
          <w:tcPr>
            <w:tcW w:w="632" w:type="dxa"/>
          </w:tcPr>
          <w:p w14:paraId="73CFAA92" w14:textId="77777777" w:rsidR="00D32072" w:rsidRPr="00930ED1" w:rsidRDefault="00D32072" w:rsidP="00F604AC">
            <w:pPr>
              <w:jc w:val="center"/>
              <w:rPr>
                <w:sz w:val="22"/>
                <w:szCs w:val="22"/>
              </w:rPr>
            </w:pPr>
            <w:r w:rsidRPr="00930ED1">
              <w:rPr>
                <w:sz w:val="22"/>
                <w:szCs w:val="22"/>
              </w:rPr>
              <w:t>CO2</w:t>
            </w:r>
          </w:p>
        </w:tc>
        <w:tc>
          <w:tcPr>
            <w:tcW w:w="9858" w:type="dxa"/>
          </w:tcPr>
          <w:p w14:paraId="00CF8FB0" w14:textId="77777777" w:rsidR="00D32072" w:rsidRPr="00930ED1" w:rsidRDefault="00D32072" w:rsidP="00F604AC">
            <w:pPr>
              <w:jc w:val="both"/>
              <w:rPr>
                <w:sz w:val="22"/>
                <w:szCs w:val="22"/>
              </w:rPr>
            </w:pPr>
            <w:r w:rsidRPr="002E0DFD">
              <w:t>Acquire insight into the various chemical and biochemical changes that occur during processing.</w:t>
            </w:r>
          </w:p>
        </w:tc>
      </w:tr>
      <w:tr w:rsidR="00D32072" w14:paraId="719B5FA0" w14:textId="77777777" w:rsidTr="00F604AC">
        <w:tc>
          <w:tcPr>
            <w:tcW w:w="632" w:type="dxa"/>
          </w:tcPr>
          <w:p w14:paraId="57DE48D5" w14:textId="77777777" w:rsidR="00D32072" w:rsidRPr="00930ED1" w:rsidRDefault="00D32072" w:rsidP="00F604AC">
            <w:pPr>
              <w:jc w:val="center"/>
              <w:rPr>
                <w:sz w:val="22"/>
                <w:szCs w:val="22"/>
              </w:rPr>
            </w:pPr>
            <w:r w:rsidRPr="00930ED1">
              <w:rPr>
                <w:sz w:val="22"/>
                <w:szCs w:val="22"/>
              </w:rPr>
              <w:t>CO3</w:t>
            </w:r>
          </w:p>
        </w:tc>
        <w:tc>
          <w:tcPr>
            <w:tcW w:w="9858" w:type="dxa"/>
          </w:tcPr>
          <w:p w14:paraId="059CF623" w14:textId="77777777" w:rsidR="00D32072" w:rsidRPr="00930ED1" w:rsidRDefault="00D32072" w:rsidP="00F604AC">
            <w:pPr>
              <w:jc w:val="both"/>
              <w:rPr>
                <w:sz w:val="22"/>
                <w:szCs w:val="22"/>
              </w:rPr>
            </w:pPr>
            <w:r w:rsidRPr="002E0DFD">
              <w:t xml:space="preserve">Learn various ways of designing and monitoring processing chains </w:t>
            </w:r>
          </w:p>
        </w:tc>
      </w:tr>
      <w:tr w:rsidR="00D32072" w14:paraId="70A79E66" w14:textId="77777777" w:rsidTr="00F604AC">
        <w:tc>
          <w:tcPr>
            <w:tcW w:w="632" w:type="dxa"/>
          </w:tcPr>
          <w:p w14:paraId="70B05ED4" w14:textId="77777777" w:rsidR="00D32072" w:rsidRPr="00930ED1" w:rsidRDefault="00D32072" w:rsidP="00F604AC">
            <w:pPr>
              <w:jc w:val="center"/>
              <w:rPr>
                <w:sz w:val="22"/>
                <w:szCs w:val="22"/>
              </w:rPr>
            </w:pPr>
            <w:r w:rsidRPr="00930ED1">
              <w:rPr>
                <w:sz w:val="22"/>
                <w:szCs w:val="22"/>
              </w:rPr>
              <w:t>CO4</w:t>
            </w:r>
          </w:p>
        </w:tc>
        <w:tc>
          <w:tcPr>
            <w:tcW w:w="9858" w:type="dxa"/>
          </w:tcPr>
          <w:p w14:paraId="3932E5D3" w14:textId="77777777" w:rsidR="00D32072" w:rsidRPr="00930ED1" w:rsidRDefault="00D32072" w:rsidP="00F604AC">
            <w:pPr>
              <w:jc w:val="both"/>
              <w:rPr>
                <w:sz w:val="22"/>
                <w:szCs w:val="22"/>
              </w:rPr>
            </w:pPr>
            <w:r w:rsidRPr="002E0DFD">
              <w:t>Gain thorough knowledge about laws, regulations and the monitoring agencies involved in food safety and labeling of fruits and vegetables.</w:t>
            </w:r>
          </w:p>
        </w:tc>
      </w:tr>
      <w:tr w:rsidR="00D32072" w14:paraId="389F5CCB" w14:textId="77777777" w:rsidTr="00F604AC">
        <w:tc>
          <w:tcPr>
            <w:tcW w:w="632" w:type="dxa"/>
          </w:tcPr>
          <w:p w14:paraId="6974AB95" w14:textId="77777777" w:rsidR="00D32072" w:rsidRPr="00930ED1" w:rsidRDefault="00D32072" w:rsidP="00F604AC">
            <w:pPr>
              <w:jc w:val="center"/>
              <w:rPr>
                <w:sz w:val="22"/>
                <w:szCs w:val="22"/>
              </w:rPr>
            </w:pPr>
            <w:r w:rsidRPr="00930ED1">
              <w:rPr>
                <w:sz w:val="22"/>
                <w:szCs w:val="22"/>
              </w:rPr>
              <w:t>CO5</w:t>
            </w:r>
          </w:p>
        </w:tc>
        <w:tc>
          <w:tcPr>
            <w:tcW w:w="9858" w:type="dxa"/>
          </w:tcPr>
          <w:p w14:paraId="3BE76F23" w14:textId="77777777" w:rsidR="00D32072" w:rsidRPr="00930ED1" w:rsidRDefault="00D32072" w:rsidP="00F604AC">
            <w:pPr>
              <w:jc w:val="both"/>
              <w:rPr>
                <w:sz w:val="22"/>
                <w:szCs w:val="22"/>
              </w:rPr>
            </w:pPr>
            <w:r w:rsidRPr="002E0DFD">
              <w:t>Understand the methods of packaging, shelf life and related factors in the processing of fruits and vegetables.</w:t>
            </w:r>
          </w:p>
        </w:tc>
      </w:tr>
      <w:tr w:rsidR="00D32072" w14:paraId="41A18D6E" w14:textId="77777777" w:rsidTr="00F604AC">
        <w:tc>
          <w:tcPr>
            <w:tcW w:w="632" w:type="dxa"/>
          </w:tcPr>
          <w:p w14:paraId="54B7B1BC" w14:textId="77777777" w:rsidR="00D32072" w:rsidRPr="00930ED1" w:rsidRDefault="00D32072" w:rsidP="00F604AC">
            <w:pPr>
              <w:jc w:val="center"/>
              <w:rPr>
                <w:sz w:val="22"/>
                <w:szCs w:val="22"/>
              </w:rPr>
            </w:pPr>
            <w:r w:rsidRPr="00930ED1">
              <w:rPr>
                <w:sz w:val="22"/>
                <w:szCs w:val="22"/>
              </w:rPr>
              <w:t>CO6</w:t>
            </w:r>
          </w:p>
        </w:tc>
        <w:tc>
          <w:tcPr>
            <w:tcW w:w="9858" w:type="dxa"/>
          </w:tcPr>
          <w:p w14:paraId="262A58E8" w14:textId="77777777" w:rsidR="00D32072" w:rsidRPr="00930ED1" w:rsidRDefault="00D32072" w:rsidP="00F604AC">
            <w:pPr>
              <w:jc w:val="both"/>
              <w:rPr>
                <w:sz w:val="22"/>
                <w:szCs w:val="22"/>
              </w:rPr>
            </w:pPr>
            <w:r w:rsidRPr="002E0DFD">
              <w:t>Know how fruits and vegetables are processed in industries.</w:t>
            </w:r>
          </w:p>
        </w:tc>
      </w:tr>
    </w:tbl>
    <w:p w14:paraId="6DBB83EF"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0C960AC3" w14:textId="77777777" w:rsidTr="00CA4F97">
        <w:trPr>
          <w:jc w:val="center"/>
        </w:trPr>
        <w:tc>
          <w:tcPr>
            <w:tcW w:w="6385" w:type="dxa"/>
            <w:gridSpan w:val="8"/>
          </w:tcPr>
          <w:p w14:paraId="4DC152E5"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0C3E1B9D" w14:textId="77777777" w:rsidTr="00CA4F97">
        <w:trPr>
          <w:jc w:val="center"/>
        </w:trPr>
        <w:tc>
          <w:tcPr>
            <w:tcW w:w="1140" w:type="dxa"/>
          </w:tcPr>
          <w:p w14:paraId="7327A012"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234CC72" w14:textId="77777777" w:rsidR="00D32072" w:rsidRPr="00CC7F9A" w:rsidRDefault="00D32072" w:rsidP="00D54806">
            <w:pPr>
              <w:jc w:val="center"/>
              <w:rPr>
                <w:b/>
                <w:sz w:val="22"/>
                <w:szCs w:val="22"/>
              </w:rPr>
            </w:pPr>
            <w:r w:rsidRPr="00CC7F9A">
              <w:rPr>
                <w:b/>
                <w:sz w:val="22"/>
                <w:szCs w:val="22"/>
              </w:rPr>
              <w:t>R</w:t>
            </w:r>
          </w:p>
        </w:tc>
        <w:tc>
          <w:tcPr>
            <w:tcW w:w="708" w:type="dxa"/>
          </w:tcPr>
          <w:p w14:paraId="4E941FA2" w14:textId="77777777" w:rsidR="00D32072" w:rsidRPr="00CC7F9A" w:rsidRDefault="00D32072" w:rsidP="00D54806">
            <w:pPr>
              <w:jc w:val="center"/>
              <w:rPr>
                <w:b/>
                <w:sz w:val="22"/>
                <w:szCs w:val="22"/>
              </w:rPr>
            </w:pPr>
            <w:r w:rsidRPr="00CC7F9A">
              <w:rPr>
                <w:b/>
                <w:sz w:val="22"/>
                <w:szCs w:val="22"/>
              </w:rPr>
              <w:t>U</w:t>
            </w:r>
          </w:p>
        </w:tc>
        <w:tc>
          <w:tcPr>
            <w:tcW w:w="709" w:type="dxa"/>
          </w:tcPr>
          <w:p w14:paraId="238E6B1C" w14:textId="77777777" w:rsidR="00D32072" w:rsidRPr="00CC7F9A" w:rsidRDefault="00D32072" w:rsidP="00D54806">
            <w:pPr>
              <w:jc w:val="center"/>
              <w:rPr>
                <w:b/>
                <w:sz w:val="22"/>
                <w:szCs w:val="22"/>
              </w:rPr>
            </w:pPr>
            <w:r w:rsidRPr="00CC7F9A">
              <w:rPr>
                <w:b/>
                <w:sz w:val="22"/>
                <w:szCs w:val="22"/>
              </w:rPr>
              <w:t>A</w:t>
            </w:r>
          </w:p>
        </w:tc>
        <w:tc>
          <w:tcPr>
            <w:tcW w:w="709" w:type="dxa"/>
          </w:tcPr>
          <w:p w14:paraId="29AFE22C" w14:textId="77777777" w:rsidR="00D32072" w:rsidRPr="00CC7F9A" w:rsidRDefault="00D32072" w:rsidP="00D54806">
            <w:pPr>
              <w:jc w:val="center"/>
              <w:rPr>
                <w:b/>
                <w:sz w:val="22"/>
                <w:szCs w:val="22"/>
              </w:rPr>
            </w:pPr>
            <w:r w:rsidRPr="00CC7F9A">
              <w:rPr>
                <w:b/>
                <w:sz w:val="22"/>
                <w:szCs w:val="22"/>
              </w:rPr>
              <w:t>An</w:t>
            </w:r>
          </w:p>
        </w:tc>
        <w:tc>
          <w:tcPr>
            <w:tcW w:w="709" w:type="dxa"/>
          </w:tcPr>
          <w:p w14:paraId="5B847305" w14:textId="77777777" w:rsidR="00D32072" w:rsidRPr="00CC7F9A" w:rsidRDefault="00D32072" w:rsidP="00D54806">
            <w:pPr>
              <w:jc w:val="center"/>
              <w:rPr>
                <w:b/>
                <w:sz w:val="22"/>
                <w:szCs w:val="22"/>
              </w:rPr>
            </w:pPr>
            <w:r w:rsidRPr="00CC7F9A">
              <w:rPr>
                <w:b/>
                <w:sz w:val="22"/>
                <w:szCs w:val="22"/>
              </w:rPr>
              <w:t>E</w:t>
            </w:r>
          </w:p>
        </w:tc>
        <w:tc>
          <w:tcPr>
            <w:tcW w:w="708" w:type="dxa"/>
          </w:tcPr>
          <w:p w14:paraId="033D7A23" w14:textId="77777777" w:rsidR="00D32072" w:rsidRPr="00CC7F9A" w:rsidRDefault="00D32072" w:rsidP="00D54806">
            <w:pPr>
              <w:jc w:val="center"/>
              <w:rPr>
                <w:b/>
                <w:sz w:val="22"/>
                <w:szCs w:val="22"/>
              </w:rPr>
            </w:pPr>
            <w:r w:rsidRPr="00CC7F9A">
              <w:rPr>
                <w:b/>
                <w:sz w:val="22"/>
                <w:szCs w:val="22"/>
              </w:rPr>
              <w:t>C</w:t>
            </w:r>
          </w:p>
        </w:tc>
        <w:tc>
          <w:tcPr>
            <w:tcW w:w="993" w:type="dxa"/>
          </w:tcPr>
          <w:p w14:paraId="688332BB" w14:textId="77777777" w:rsidR="00D32072" w:rsidRPr="00CC7F9A" w:rsidRDefault="00D32072" w:rsidP="00D54806">
            <w:pPr>
              <w:jc w:val="center"/>
              <w:rPr>
                <w:b/>
                <w:sz w:val="22"/>
                <w:szCs w:val="22"/>
              </w:rPr>
            </w:pPr>
            <w:r w:rsidRPr="00CC7F9A">
              <w:rPr>
                <w:b/>
                <w:sz w:val="22"/>
                <w:szCs w:val="22"/>
              </w:rPr>
              <w:t>Total</w:t>
            </w:r>
          </w:p>
        </w:tc>
      </w:tr>
      <w:tr w:rsidR="00D32072" w14:paraId="18A50463" w14:textId="77777777" w:rsidTr="005E62B1">
        <w:trPr>
          <w:jc w:val="center"/>
        </w:trPr>
        <w:tc>
          <w:tcPr>
            <w:tcW w:w="1140" w:type="dxa"/>
          </w:tcPr>
          <w:p w14:paraId="45B5FAD3" w14:textId="77777777" w:rsidR="00D32072" w:rsidRPr="00CC7F9A" w:rsidRDefault="00D32072" w:rsidP="00D54806">
            <w:pPr>
              <w:jc w:val="center"/>
              <w:rPr>
                <w:sz w:val="22"/>
                <w:szCs w:val="22"/>
              </w:rPr>
            </w:pPr>
            <w:r w:rsidRPr="00CC7F9A">
              <w:rPr>
                <w:sz w:val="22"/>
                <w:szCs w:val="22"/>
              </w:rPr>
              <w:t>CO1</w:t>
            </w:r>
          </w:p>
        </w:tc>
        <w:tc>
          <w:tcPr>
            <w:tcW w:w="709" w:type="dxa"/>
          </w:tcPr>
          <w:p w14:paraId="7164519B" w14:textId="77777777" w:rsidR="00D32072" w:rsidRPr="00CC7F9A" w:rsidRDefault="00D32072" w:rsidP="005E62B1">
            <w:pPr>
              <w:jc w:val="center"/>
              <w:rPr>
                <w:sz w:val="22"/>
                <w:szCs w:val="22"/>
              </w:rPr>
            </w:pPr>
          </w:p>
        </w:tc>
        <w:tc>
          <w:tcPr>
            <w:tcW w:w="708" w:type="dxa"/>
          </w:tcPr>
          <w:p w14:paraId="309BA929" w14:textId="77777777" w:rsidR="00D32072" w:rsidRPr="00CC7F9A" w:rsidRDefault="00D32072" w:rsidP="005E62B1">
            <w:pPr>
              <w:jc w:val="center"/>
              <w:rPr>
                <w:sz w:val="22"/>
                <w:szCs w:val="22"/>
              </w:rPr>
            </w:pPr>
          </w:p>
        </w:tc>
        <w:tc>
          <w:tcPr>
            <w:tcW w:w="709" w:type="dxa"/>
          </w:tcPr>
          <w:p w14:paraId="5EB55B7D" w14:textId="77777777" w:rsidR="00D32072" w:rsidRPr="00CC7F9A" w:rsidRDefault="00D32072" w:rsidP="005E62B1">
            <w:pPr>
              <w:jc w:val="center"/>
              <w:rPr>
                <w:sz w:val="22"/>
                <w:szCs w:val="22"/>
              </w:rPr>
            </w:pPr>
            <w:r>
              <w:rPr>
                <w:sz w:val="22"/>
                <w:szCs w:val="22"/>
              </w:rPr>
              <w:t>10</w:t>
            </w:r>
          </w:p>
        </w:tc>
        <w:tc>
          <w:tcPr>
            <w:tcW w:w="709" w:type="dxa"/>
          </w:tcPr>
          <w:p w14:paraId="6E83C331" w14:textId="77777777" w:rsidR="00D32072" w:rsidRPr="00CC7F9A" w:rsidRDefault="00D32072" w:rsidP="005E62B1">
            <w:pPr>
              <w:jc w:val="center"/>
              <w:rPr>
                <w:sz w:val="22"/>
                <w:szCs w:val="22"/>
              </w:rPr>
            </w:pPr>
          </w:p>
        </w:tc>
        <w:tc>
          <w:tcPr>
            <w:tcW w:w="709" w:type="dxa"/>
          </w:tcPr>
          <w:p w14:paraId="4FE42782" w14:textId="77777777" w:rsidR="00D32072" w:rsidRPr="00CC7F9A" w:rsidRDefault="00D32072" w:rsidP="005E62B1">
            <w:pPr>
              <w:jc w:val="center"/>
              <w:rPr>
                <w:sz w:val="22"/>
                <w:szCs w:val="22"/>
              </w:rPr>
            </w:pPr>
          </w:p>
        </w:tc>
        <w:tc>
          <w:tcPr>
            <w:tcW w:w="708" w:type="dxa"/>
          </w:tcPr>
          <w:p w14:paraId="7ECC980A" w14:textId="77777777" w:rsidR="00D32072" w:rsidRPr="00CC7F9A" w:rsidRDefault="00D32072" w:rsidP="005E62B1">
            <w:pPr>
              <w:jc w:val="center"/>
              <w:rPr>
                <w:sz w:val="22"/>
                <w:szCs w:val="22"/>
              </w:rPr>
            </w:pPr>
          </w:p>
        </w:tc>
        <w:tc>
          <w:tcPr>
            <w:tcW w:w="993" w:type="dxa"/>
          </w:tcPr>
          <w:p w14:paraId="09F1B478" w14:textId="77777777" w:rsidR="00D32072" w:rsidRPr="00CC7F9A" w:rsidRDefault="00D32072" w:rsidP="005E62B1">
            <w:pPr>
              <w:jc w:val="center"/>
              <w:rPr>
                <w:sz w:val="22"/>
                <w:szCs w:val="22"/>
              </w:rPr>
            </w:pPr>
            <w:r>
              <w:rPr>
                <w:sz w:val="22"/>
                <w:szCs w:val="22"/>
              </w:rPr>
              <w:t>10</w:t>
            </w:r>
          </w:p>
        </w:tc>
      </w:tr>
      <w:tr w:rsidR="00D32072" w14:paraId="6A7B3F94" w14:textId="77777777" w:rsidTr="005E62B1">
        <w:trPr>
          <w:jc w:val="center"/>
        </w:trPr>
        <w:tc>
          <w:tcPr>
            <w:tcW w:w="1140" w:type="dxa"/>
          </w:tcPr>
          <w:p w14:paraId="0DA60490" w14:textId="77777777" w:rsidR="00D32072" w:rsidRPr="00CC7F9A" w:rsidRDefault="00D32072" w:rsidP="00D54806">
            <w:pPr>
              <w:jc w:val="center"/>
              <w:rPr>
                <w:sz w:val="22"/>
                <w:szCs w:val="22"/>
              </w:rPr>
            </w:pPr>
            <w:r w:rsidRPr="00CC7F9A">
              <w:rPr>
                <w:sz w:val="22"/>
                <w:szCs w:val="22"/>
              </w:rPr>
              <w:t>CO2</w:t>
            </w:r>
          </w:p>
        </w:tc>
        <w:tc>
          <w:tcPr>
            <w:tcW w:w="709" w:type="dxa"/>
          </w:tcPr>
          <w:p w14:paraId="3509BD70" w14:textId="77777777" w:rsidR="00D32072" w:rsidRPr="00CC7F9A" w:rsidRDefault="00D32072" w:rsidP="005E62B1">
            <w:pPr>
              <w:jc w:val="center"/>
              <w:rPr>
                <w:sz w:val="22"/>
                <w:szCs w:val="22"/>
              </w:rPr>
            </w:pPr>
            <w:r>
              <w:rPr>
                <w:sz w:val="22"/>
                <w:szCs w:val="22"/>
              </w:rPr>
              <w:t>20</w:t>
            </w:r>
          </w:p>
        </w:tc>
        <w:tc>
          <w:tcPr>
            <w:tcW w:w="708" w:type="dxa"/>
          </w:tcPr>
          <w:p w14:paraId="51B54335" w14:textId="77777777" w:rsidR="00D32072" w:rsidRPr="00CC7F9A" w:rsidRDefault="00D32072" w:rsidP="005E62B1">
            <w:pPr>
              <w:jc w:val="center"/>
              <w:rPr>
                <w:sz w:val="22"/>
                <w:szCs w:val="22"/>
              </w:rPr>
            </w:pPr>
            <w:r>
              <w:rPr>
                <w:sz w:val="22"/>
                <w:szCs w:val="22"/>
              </w:rPr>
              <w:t>10</w:t>
            </w:r>
          </w:p>
        </w:tc>
        <w:tc>
          <w:tcPr>
            <w:tcW w:w="709" w:type="dxa"/>
          </w:tcPr>
          <w:p w14:paraId="31E03A12" w14:textId="77777777" w:rsidR="00D32072" w:rsidRPr="00CC7F9A" w:rsidRDefault="00D32072" w:rsidP="005E62B1">
            <w:pPr>
              <w:jc w:val="center"/>
              <w:rPr>
                <w:sz w:val="22"/>
                <w:szCs w:val="22"/>
              </w:rPr>
            </w:pPr>
            <w:r>
              <w:rPr>
                <w:sz w:val="22"/>
                <w:szCs w:val="22"/>
              </w:rPr>
              <w:t>10</w:t>
            </w:r>
          </w:p>
        </w:tc>
        <w:tc>
          <w:tcPr>
            <w:tcW w:w="709" w:type="dxa"/>
          </w:tcPr>
          <w:p w14:paraId="02209B03" w14:textId="77777777" w:rsidR="00D32072" w:rsidRPr="00CC7F9A" w:rsidRDefault="00D32072" w:rsidP="005E62B1">
            <w:pPr>
              <w:jc w:val="center"/>
              <w:rPr>
                <w:sz w:val="22"/>
                <w:szCs w:val="22"/>
              </w:rPr>
            </w:pPr>
          </w:p>
        </w:tc>
        <w:tc>
          <w:tcPr>
            <w:tcW w:w="709" w:type="dxa"/>
          </w:tcPr>
          <w:p w14:paraId="37E766BB" w14:textId="77777777" w:rsidR="00D32072" w:rsidRPr="00CC7F9A" w:rsidRDefault="00D32072" w:rsidP="005E62B1">
            <w:pPr>
              <w:jc w:val="center"/>
              <w:rPr>
                <w:sz w:val="22"/>
                <w:szCs w:val="22"/>
              </w:rPr>
            </w:pPr>
          </w:p>
        </w:tc>
        <w:tc>
          <w:tcPr>
            <w:tcW w:w="708" w:type="dxa"/>
          </w:tcPr>
          <w:p w14:paraId="435CE6F5" w14:textId="77777777" w:rsidR="00D32072" w:rsidRPr="00CC7F9A" w:rsidRDefault="00D32072" w:rsidP="005E62B1">
            <w:pPr>
              <w:jc w:val="center"/>
              <w:rPr>
                <w:sz w:val="22"/>
                <w:szCs w:val="22"/>
              </w:rPr>
            </w:pPr>
          </w:p>
        </w:tc>
        <w:tc>
          <w:tcPr>
            <w:tcW w:w="993" w:type="dxa"/>
          </w:tcPr>
          <w:p w14:paraId="5E15195F" w14:textId="77777777" w:rsidR="00D32072" w:rsidRPr="00CC7F9A" w:rsidRDefault="00D32072" w:rsidP="005E62B1">
            <w:pPr>
              <w:jc w:val="center"/>
              <w:rPr>
                <w:sz w:val="22"/>
                <w:szCs w:val="22"/>
              </w:rPr>
            </w:pPr>
            <w:r>
              <w:rPr>
                <w:sz w:val="22"/>
                <w:szCs w:val="22"/>
              </w:rPr>
              <w:t>40</w:t>
            </w:r>
          </w:p>
        </w:tc>
      </w:tr>
      <w:tr w:rsidR="00D32072" w14:paraId="0A2F97FC" w14:textId="77777777" w:rsidTr="005E62B1">
        <w:trPr>
          <w:jc w:val="center"/>
        </w:trPr>
        <w:tc>
          <w:tcPr>
            <w:tcW w:w="1140" w:type="dxa"/>
          </w:tcPr>
          <w:p w14:paraId="15430A74" w14:textId="77777777" w:rsidR="00D32072" w:rsidRPr="00CC7F9A" w:rsidRDefault="00D32072" w:rsidP="00D54806">
            <w:pPr>
              <w:jc w:val="center"/>
              <w:rPr>
                <w:sz w:val="22"/>
                <w:szCs w:val="22"/>
              </w:rPr>
            </w:pPr>
            <w:r w:rsidRPr="00CC7F9A">
              <w:rPr>
                <w:sz w:val="22"/>
                <w:szCs w:val="22"/>
              </w:rPr>
              <w:t>CO3</w:t>
            </w:r>
          </w:p>
        </w:tc>
        <w:tc>
          <w:tcPr>
            <w:tcW w:w="709" w:type="dxa"/>
          </w:tcPr>
          <w:p w14:paraId="47F4B704" w14:textId="77777777" w:rsidR="00D32072" w:rsidRPr="00CC7F9A" w:rsidRDefault="00D32072" w:rsidP="005E62B1">
            <w:pPr>
              <w:jc w:val="center"/>
              <w:rPr>
                <w:sz w:val="22"/>
                <w:szCs w:val="22"/>
              </w:rPr>
            </w:pPr>
          </w:p>
        </w:tc>
        <w:tc>
          <w:tcPr>
            <w:tcW w:w="708" w:type="dxa"/>
          </w:tcPr>
          <w:p w14:paraId="121DFB1C" w14:textId="77777777" w:rsidR="00D32072" w:rsidRPr="00CC7F9A" w:rsidRDefault="00D32072" w:rsidP="005E62B1">
            <w:pPr>
              <w:jc w:val="center"/>
              <w:rPr>
                <w:sz w:val="22"/>
                <w:szCs w:val="22"/>
              </w:rPr>
            </w:pPr>
            <w:r>
              <w:rPr>
                <w:sz w:val="22"/>
                <w:szCs w:val="22"/>
              </w:rPr>
              <w:t>10</w:t>
            </w:r>
          </w:p>
        </w:tc>
        <w:tc>
          <w:tcPr>
            <w:tcW w:w="709" w:type="dxa"/>
          </w:tcPr>
          <w:p w14:paraId="23370ECE" w14:textId="77777777" w:rsidR="00D32072" w:rsidRPr="00CC7F9A" w:rsidRDefault="00D32072" w:rsidP="005E62B1">
            <w:pPr>
              <w:jc w:val="center"/>
              <w:rPr>
                <w:sz w:val="22"/>
                <w:szCs w:val="22"/>
              </w:rPr>
            </w:pPr>
          </w:p>
        </w:tc>
        <w:tc>
          <w:tcPr>
            <w:tcW w:w="709" w:type="dxa"/>
          </w:tcPr>
          <w:p w14:paraId="123FC011" w14:textId="77777777" w:rsidR="00D32072" w:rsidRPr="00CC7F9A" w:rsidRDefault="00D32072" w:rsidP="005E62B1">
            <w:pPr>
              <w:jc w:val="center"/>
              <w:rPr>
                <w:sz w:val="22"/>
                <w:szCs w:val="22"/>
              </w:rPr>
            </w:pPr>
            <w:r>
              <w:rPr>
                <w:sz w:val="22"/>
                <w:szCs w:val="22"/>
              </w:rPr>
              <w:t>10</w:t>
            </w:r>
          </w:p>
        </w:tc>
        <w:tc>
          <w:tcPr>
            <w:tcW w:w="709" w:type="dxa"/>
          </w:tcPr>
          <w:p w14:paraId="32B80DBD" w14:textId="77777777" w:rsidR="00D32072" w:rsidRPr="00CC7F9A" w:rsidRDefault="00D32072" w:rsidP="005E62B1">
            <w:pPr>
              <w:jc w:val="center"/>
              <w:rPr>
                <w:sz w:val="22"/>
                <w:szCs w:val="22"/>
              </w:rPr>
            </w:pPr>
          </w:p>
        </w:tc>
        <w:tc>
          <w:tcPr>
            <w:tcW w:w="708" w:type="dxa"/>
          </w:tcPr>
          <w:p w14:paraId="59F3E306" w14:textId="77777777" w:rsidR="00D32072" w:rsidRPr="00CC7F9A" w:rsidRDefault="00D32072" w:rsidP="005E62B1">
            <w:pPr>
              <w:jc w:val="center"/>
              <w:rPr>
                <w:sz w:val="22"/>
                <w:szCs w:val="22"/>
              </w:rPr>
            </w:pPr>
          </w:p>
        </w:tc>
        <w:tc>
          <w:tcPr>
            <w:tcW w:w="993" w:type="dxa"/>
          </w:tcPr>
          <w:p w14:paraId="7C595570" w14:textId="77777777" w:rsidR="00D32072" w:rsidRPr="00CC7F9A" w:rsidRDefault="00D32072" w:rsidP="005E62B1">
            <w:pPr>
              <w:jc w:val="center"/>
              <w:rPr>
                <w:sz w:val="22"/>
                <w:szCs w:val="22"/>
              </w:rPr>
            </w:pPr>
            <w:r>
              <w:rPr>
                <w:sz w:val="22"/>
                <w:szCs w:val="22"/>
              </w:rPr>
              <w:t>20</w:t>
            </w:r>
          </w:p>
        </w:tc>
      </w:tr>
      <w:tr w:rsidR="00D32072" w14:paraId="792DD352" w14:textId="77777777" w:rsidTr="005E62B1">
        <w:trPr>
          <w:jc w:val="center"/>
        </w:trPr>
        <w:tc>
          <w:tcPr>
            <w:tcW w:w="1140" w:type="dxa"/>
          </w:tcPr>
          <w:p w14:paraId="5EE66068" w14:textId="77777777" w:rsidR="00D32072" w:rsidRPr="00CC7F9A" w:rsidRDefault="00D32072" w:rsidP="00D54806">
            <w:pPr>
              <w:jc w:val="center"/>
              <w:rPr>
                <w:sz w:val="22"/>
                <w:szCs w:val="22"/>
              </w:rPr>
            </w:pPr>
            <w:r w:rsidRPr="00CC7F9A">
              <w:rPr>
                <w:sz w:val="22"/>
                <w:szCs w:val="22"/>
              </w:rPr>
              <w:t>CO4</w:t>
            </w:r>
          </w:p>
        </w:tc>
        <w:tc>
          <w:tcPr>
            <w:tcW w:w="709" w:type="dxa"/>
          </w:tcPr>
          <w:p w14:paraId="470D6905" w14:textId="77777777" w:rsidR="00D32072" w:rsidRPr="00CC7F9A" w:rsidRDefault="00D32072" w:rsidP="005E62B1">
            <w:pPr>
              <w:jc w:val="center"/>
              <w:rPr>
                <w:sz w:val="22"/>
                <w:szCs w:val="22"/>
              </w:rPr>
            </w:pPr>
          </w:p>
        </w:tc>
        <w:tc>
          <w:tcPr>
            <w:tcW w:w="708" w:type="dxa"/>
          </w:tcPr>
          <w:p w14:paraId="6882CC97" w14:textId="77777777" w:rsidR="00D32072" w:rsidRPr="00CC7F9A" w:rsidRDefault="00D32072" w:rsidP="005E62B1">
            <w:pPr>
              <w:jc w:val="center"/>
              <w:rPr>
                <w:sz w:val="22"/>
                <w:szCs w:val="22"/>
              </w:rPr>
            </w:pPr>
            <w:r>
              <w:rPr>
                <w:sz w:val="22"/>
                <w:szCs w:val="22"/>
              </w:rPr>
              <w:t>10</w:t>
            </w:r>
          </w:p>
        </w:tc>
        <w:tc>
          <w:tcPr>
            <w:tcW w:w="709" w:type="dxa"/>
          </w:tcPr>
          <w:p w14:paraId="7CEFACA5" w14:textId="77777777" w:rsidR="00D32072" w:rsidRPr="00CC7F9A" w:rsidRDefault="00D32072" w:rsidP="005E62B1">
            <w:pPr>
              <w:jc w:val="center"/>
              <w:rPr>
                <w:sz w:val="22"/>
                <w:szCs w:val="22"/>
              </w:rPr>
            </w:pPr>
          </w:p>
        </w:tc>
        <w:tc>
          <w:tcPr>
            <w:tcW w:w="709" w:type="dxa"/>
          </w:tcPr>
          <w:p w14:paraId="11BF3672" w14:textId="77777777" w:rsidR="00D32072" w:rsidRPr="00CC7F9A" w:rsidRDefault="00D32072" w:rsidP="005E62B1">
            <w:pPr>
              <w:jc w:val="center"/>
              <w:rPr>
                <w:sz w:val="22"/>
                <w:szCs w:val="22"/>
              </w:rPr>
            </w:pPr>
          </w:p>
        </w:tc>
        <w:tc>
          <w:tcPr>
            <w:tcW w:w="709" w:type="dxa"/>
          </w:tcPr>
          <w:p w14:paraId="6F987AAB" w14:textId="77777777" w:rsidR="00D32072" w:rsidRPr="00CC7F9A" w:rsidRDefault="00D32072" w:rsidP="005E62B1">
            <w:pPr>
              <w:jc w:val="center"/>
              <w:rPr>
                <w:sz w:val="22"/>
                <w:szCs w:val="22"/>
              </w:rPr>
            </w:pPr>
          </w:p>
        </w:tc>
        <w:tc>
          <w:tcPr>
            <w:tcW w:w="708" w:type="dxa"/>
          </w:tcPr>
          <w:p w14:paraId="47A6E85C" w14:textId="77777777" w:rsidR="00D32072" w:rsidRPr="00CC7F9A" w:rsidRDefault="00D32072" w:rsidP="005E62B1">
            <w:pPr>
              <w:jc w:val="center"/>
              <w:rPr>
                <w:sz w:val="22"/>
                <w:szCs w:val="22"/>
              </w:rPr>
            </w:pPr>
            <w:r>
              <w:rPr>
                <w:sz w:val="22"/>
                <w:szCs w:val="22"/>
              </w:rPr>
              <w:t>10</w:t>
            </w:r>
          </w:p>
        </w:tc>
        <w:tc>
          <w:tcPr>
            <w:tcW w:w="993" w:type="dxa"/>
          </w:tcPr>
          <w:p w14:paraId="692CDD2C" w14:textId="77777777" w:rsidR="00D32072" w:rsidRPr="00CC7F9A" w:rsidRDefault="00D32072" w:rsidP="005E62B1">
            <w:pPr>
              <w:jc w:val="center"/>
              <w:rPr>
                <w:sz w:val="22"/>
                <w:szCs w:val="22"/>
              </w:rPr>
            </w:pPr>
            <w:r>
              <w:rPr>
                <w:sz w:val="22"/>
                <w:szCs w:val="22"/>
              </w:rPr>
              <w:t>20</w:t>
            </w:r>
          </w:p>
        </w:tc>
      </w:tr>
      <w:tr w:rsidR="00D32072" w14:paraId="3497723E" w14:textId="77777777" w:rsidTr="005E62B1">
        <w:trPr>
          <w:jc w:val="center"/>
        </w:trPr>
        <w:tc>
          <w:tcPr>
            <w:tcW w:w="1140" w:type="dxa"/>
          </w:tcPr>
          <w:p w14:paraId="6E10F808" w14:textId="77777777" w:rsidR="00D32072" w:rsidRPr="00CC7F9A" w:rsidRDefault="00D32072" w:rsidP="00D54806">
            <w:pPr>
              <w:jc w:val="center"/>
              <w:rPr>
                <w:sz w:val="22"/>
                <w:szCs w:val="22"/>
              </w:rPr>
            </w:pPr>
            <w:r w:rsidRPr="00CC7F9A">
              <w:rPr>
                <w:sz w:val="22"/>
                <w:szCs w:val="22"/>
              </w:rPr>
              <w:t>CO5</w:t>
            </w:r>
          </w:p>
        </w:tc>
        <w:tc>
          <w:tcPr>
            <w:tcW w:w="709" w:type="dxa"/>
          </w:tcPr>
          <w:p w14:paraId="1C0845DE" w14:textId="77777777" w:rsidR="00D32072" w:rsidRPr="00CC7F9A" w:rsidRDefault="00D32072" w:rsidP="005E62B1">
            <w:pPr>
              <w:jc w:val="center"/>
              <w:rPr>
                <w:sz w:val="22"/>
                <w:szCs w:val="22"/>
              </w:rPr>
            </w:pPr>
            <w:r>
              <w:rPr>
                <w:sz w:val="22"/>
                <w:szCs w:val="22"/>
              </w:rPr>
              <w:t>10</w:t>
            </w:r>
          </w:p>
        </w:tc>
        <w:tc>
          <w:tcPr>
            <w:tcW w:w="708" w:type="dxa"/>
          </w:tcPr>
          <w:p w14:paraId="046D0BFA" w14:textId="77777777" w:rsidR="00D32072" w:rsidRPr="00CC7F9A" w:rsidRDefault="00D32072" w:rsidP="005E62B1">
            <w:pPr>
              <w:jc w:val="center"/>
              <w:rPr>
                <w:sz w:val="22"/>
                <w:szCs w:val="22"/>
              </w:rPr>
            </w:pPr>
            <w:r>
              <w:rPr>
                <w:sz w:val="22"/>
                <w:szCs w:val="22"/>
              </w:rPr>
              <w:t>40</w:t>
            </w:r>
          </w:p>
        </w:tc>
        <w:tc>
          <w:tcPr>
            <w:tcW w:w="709" w:type="dxa"/>
          </w:tcPr>
          <w:p w14:paraId="66711D61" w14:textId="77777777" w:rsidR="00D32072" w:rsidRPr="00CC7F9A" w:rsidRDefault="00D32072" w:rsidP="005E62B1">
            <w:pPr>
              <w:jc w:val="center"/>
              <w:rPr>
                <w:sz w:val="22"/>
                <w:szCs w:val="22"/>
              </w:rPr>
            </w:pPr>
          </w:p>
        </w:tc>
        <w:tc>
          <w:tcPr>
            <w:tcW w:w="709" w:type="dxa"/>
          </w:tcPr>
          <w:p w14:paraId="1C810ED9" w14:textId="77777777" w:rsidR="00D32072" w:rsidRPr="00CC7F9A" w:rsidRDefault="00D32072" w:rsidP="005E62B1">
            <w:pPr>
              <w:jc w:val="center"/>
              <w:rPr>
                <w:sz w:val="22"/>
                <w:szCs w:val="22"/>
              </w:rPr>
            </w:pPr>
          </w:p>
        </w:tc>
        <w:tc>
          <w:tcPr>
            <w:tcW w:w="709" w:type="dxa"/>
          </w:tcPr>
          <w:p w14:paraId="1E2350EF" w14:textId="77777777" w:rsidR="00D32072" w:rsidRPr="00CC7F9A" w:rsidRDefault="00D32072" w:rsidP="005E62B1">
            <w:pPr>
              <w:jc w:val="center"/>
              <w:rPr>
                <w:sz w:val="22"/>
                <w:szCs w:val="22"/>
              </w:rPr>
            </w:pPr>
          </w:p>
        </w:tc>
        <w:tc>
          <w:tcPr>
            <w:tcW w:w="708" w:type="dxa"/>
          </w:tcPr>
          <w:p w14:paraId="4BE499D8" w14:textId="77777777" w:rsidR="00D32072" w:rsidRPr="00CC7F9A" w:rsidRDefault="00D32072" w:rsidP="005E62B1">
            <w:pPr>
              <w:jc w:val="center"/>
              <w:rPr>
                <w:sz w:val="22"/>
                <w:szCs w:val="22"/>
              </w:rPr>
            </w:pPr>
          </w:p>
        </w:tc>
        <w:tc>
          <w:tcPr>
            <w:tcW w:w="993" w:type="dxa"/>
          </w:tcPr>
          <w:p w14:paraId="1BEED614" w14:textId="77777777" w:rsidR="00D32072" w:rsidRPr="00CC7F9A" w:rsidRDefault="00D32072" w:rsidP="005E62B1">
            <w:pPr>
              <w:jc w:val="center"/>
              <w:rPr>
                <w:sz w:val="22"/>
                <w:szCs w:val="22"/>
              </w:rPr>
            </w:pPr>
            <w:r>
              <w:rPr>
                <w:sz w:val="22"/>
                <w:szCs w:val="22"/>
              </w:rPr>
              <w:t>50</w:t>
            </w:r>
          </w:p>
        </w:tc>
      </w:tr>
      <w:tr w:rsidR="00D32072" w14:paraId="48D72AF5" w14:textId="77777777" w:rsidTr="005E62B1">
        <w:trPr>
          <w:jc w:val="center"/>
        </w:trPr>
        <w:tc>
          <w:tcPr>
            <w:tcW w:w="1140" w:type="dxa"/>
          </w:tcPr>
          <w:p w14:paraId="3106781C" w14:textId="77777777" w:rsidR="00D32072" w:rsidRPr="00CC7F9A" w:rsidRDefault="00D32072" w:rsidP="00D54806">
            <w:pPr>
              <w:jc w:val="center"/>
              <w:rPr>
                <w:sz w:val="22"/>
                <w:szCs w:val="22"/>
              </w:rPr>
            </w:pPr>
            <w:r w:rsidRPr="00CC7F9A">
              <w:rPr>
                <w:sz w:val="22"/>
                <w:szCs w:val="22"/>
              </w:rPr>
              <w:t>CO6</w:t>
            </w:r>
          </w:p>
        </w:tc>
        <w:tc>
          <w:tcPr>
            <w:tcW w:w="709" w:type="dxa"/>
          </w:tcPr>
          <w:p w14:paraId="603A9DDD" w14:textId="77777777" w:rsidR="00D32072" w:rsidRPr="00CC7F9A" w:rsidRDefault="00D32072" w:rsidP="005E62B1">
            <w:pPr>
              <w:jc w:val="center"/>
              <w:rPr>
                <w:sz w:val="22"/>
                <w:szCs w:val="22"/>
              </w:rPr>
            </w:pPr>
          </w:p>
        </w:tc>
        <w:tc>
          <w:tcPr>
            <w:tcW w:w="708" w:type="dxa"/>
          </w:tcPr>
          <w:p w14:paraId="43C7235E" w14:textId="77777777" w:rsidR="00D32072" w:rsidRPr="00CC7F9A" w:rsidRDefault="00D32072" w:rsidP="005E62B1">
            <w:pPr>
              <w:jc w:val="center"/>
              <w:rPr>
                <w:sz w:val="22"/>
                <w:szCs w:val="22"/>
              </w:rPr>
            </w:pPr>
            <w:r>
              <w:rPr>
                <w:sz w:val="22"/>
                <w:szCs w:val="22"/>
              </w:rPr>
              <w:t>20</w:t>
            </w:r>
          </w:p>
        </w:tc>
        <w:tc>
          <w:tcPr>
            <w:tcW w:w="709" w:type="dxa"/>
          </w:tcPr>
          <w:p w14:paraId="49A49F32" w14:textId="77777777" w:rsidR="00D32072" w:rsidRPr="00CC7F9A" w:rsidRDefault="00D32072" w:rsidP="005E62B1">
            <w:pPr>
              <w:jc w:val="center"/>
              <w:rPr>
                <w:sz w:val="22"/>
                <w:szCs w:val="22"/>
              </w:rPr>
            </w:pPr>
          </w:p>
        </w:tc>
        <w:tc>
          <w:tcPr>
            <w:tcW w:w="709" w:type="dxa"/>
          </w:tcPr>
          <w:p w14:paraId="4B7C1708" w14:textId="77777777" w:rsidR="00D32072" w:rsidRPr="00CC7F9A" w:rsidRDefault="00D32072" w:rsidP="005E62B1">
            <w:pPr>
              <w:jc w:val="center"/>
              <w:rPr>
                <w:sz w:val="22"/>
                <w:szCs w:val="22"/>
              </w:rPr>
            </w:pPr>
          </w:p>
        </w:tc>
        <w:tc>
          <w:tcPr>
            <w:tcW w:w="709" w:type="dxa"/>
          </w:tcPr>
          <w:p w14:paraId="728C6DE3" w14:textId="77777777" w:rsidR="00D32072" w:rsidRPr="00CC7F9A" w:rsidRDefault="00D32072" w:rsidP="005E62B1">
            <w:pPr>
              <w:jc w:val="center"/>
              <w:rPr>
                <w:sz w:val="22"/>
                <w:szCs w:val="22"/>
              </w:rPr>
            </w:pPr>
          </w:p>
        </w:tc>
        <w:tc>
          <w:tcPr>
            <w:tcW w:w="708" w:type="dxa"/>
          </w:tcPr>
          <w:p w14:paraId="10609175" w14:textId="77777777" w:rsidR="00D32072" w:rsidRPr="00CC7F9A" w:rsidRDefault="00D32072" w:rsidP="005E62B1">
            <w:pPr>
              <w:jc w:val="center"/>
              <w:rPr>
                <w:sz w:val="22"/>
                <w:szCs w:val="22"/>
              </w:rPr>
            </w:pPr>
            <w:r>
              <w:rPr>
                <w:sz w:val="22"/>
                <w:szCs w:val="22"/>
              </w:rPr>
              <w:t>20</w:t>
            </w:r>
          </w:p>
        </w:tc>
        <w:tc>
          <w:tcPr>
            <w:tcW w:w="993" w:type="dxa"/>
          </w:tcPr>
          <w:p w14:paraId="63B8EFDF" w14:textId="77777777" w:rsidR="00D32072" w:rsidRPr="00CC7F9A" w:rsidRDefault="00D32072" w:rsidP="005E62B1">
            <w:pPr>
              <w:jc w:val="center"/>
              <w:rPr>
                <w:sz w:val="22"/>
                <w:szCs w:val="22"/>
              </w:rPr>
            </w:pPr>
            <w:r>
              <w:rPr>
                <w:sz w:val="22"/>
                <w:szCs w:val="22"/>
              </w:rPr>
              <w:t>40</w:t>
            </w:r>
          </w:p>
        </w:tc>
      </w:tr>
      <w:tr w:rsidR="00D32072" w14:paraId="76B4E690" w14:textId="77777777" w:rsidTr="00CA4F97">
        <w:trPr>
          <w:jc w:val="center"/>
        </w:trPr>
        <w:tc>
          <w:tcPr>
            <w:tcW w:w="5392" w:type="dxa"/>
            <w:gridSpan w:val="7"/>
          </w:tcPr>
          <w:p w14:paraId="0197D6E5" w14:textId="77777777" w:rsidR="00D32072" w:rsidRPr="00CC7F9A" w:rsidRDefault="00D32072" w:rsidP="00D54806">
            <w:pPr>
              <w:rPr>
                <w:sz w:val="22"/>
                <w:szCs w:val="22"/>
              </w:rPr>
            </w:pPr>
          </w:p>
        </w:tc>
        <w:tc>
          <w:tcPr>
            <w:tcW w:w="993" w:type="dxa"/>
          </w:tcPr>
          <w:p w14:paraId="391BB328"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14FE103C" w14:textId="77777777" w:rsidR="00D32072" w:rsidRDefault="00D32072" w:rsidP="00856324"/>
    <w:p w14:paraId="71C19341" w14:textId="77777777" w:rsidR="00D32072" w:rsidRDefault="00D32072" w:rsidP="00856324"/>
    <w:p w14:paraId="2A3B0D11" w14:textId="77777777" w:rsidR="00D32072" w:rsidRDefault="00D32072" w:rsidP="00856324"/>
    <w:p w14:paraId="367100BF" w14:textId="77777777" w:rsidR="00D32072" w:rsidRDefault="00D32072" w:rsidP="00D75201"/>
    <w:p w14:paraId="28366260" w14:textId="77777777" w:rsidR="00D32072" w:rsidRDefault="00D32072" w:rsidP="00D75201"/>
    <w:p w14:paraId="4968BF30" w14:textId="77777777" w:rsidR="00D32072" w:rsidRDefault="00D32072" w:rsidP="00D75201"/>
    <w:p w14:paraId="527B64C3" w14:textId="77777777" w:rsidR="00D32072" w:rsidRDefault="00D32072" w:rsidP="00D75201"/>
    <w:p w14:paraId="62D55BE3" w14:textId="77777777" w:rsidR="00D32072" w:rsidRDefault="00D32072" w:rsidP="00D75201"/>
    <w:p w14:paraId="2E330582" w14:textId="77777777" w:rsidR="00D32072" w:rsidRDefault="00D32072" w:rsidP="00D75201"/>
    <w:p w14:paraId="7667113C" w14:textId="77777777" w:rsidR="00D32072" w:rsidRDefault="00D32072" w:rsidP="00D75201"/>
    <w:p w14:paraId="6B0D0FCC" w14:textId="77777777" w:rsidR="00D32072" w:rsidRDefault="00D32072" w:rsidP="00D75201"/>
    <w:p w14:paraId="6F23FF9D" w14:textId="77777777" w:rsidR="00D32072" w:rsidRDefault="00D32072" w:rsidP="00D75201"/>
    <w:p w14:paraId="531229A3" w14:textId="77777777" w:rsidR="00D32072" w:rsidRDefault="00D32072" w:rsidP="00D75201"/>
    <w:p w14:paraId="7AD438F0" w14:textId="77777777" w:rsidR="00D32072" w:rsidRDefault="00D32072" w:rsidP="00D75201"/>
    <w:p w14:paraId="3A995084" w14:textId="77777777" w:rsidR="00D32072" w:rsidRDefault="00D32072" w:rsidP="00D75201"/>
    <w:p w14:paraId="26B29F36" w14:textId="77777777" w:rsidR="00D32072" w:rsidRDefault="00D32072" w:rsidP="00D75201"/>
    <w:p w14:paraId="2D92AA7E" w14:textId="77777777" w:rsidR="00D32072" w:rsidRDefault="00D32072" w:rsidP="00D75201"/>
    <w:p w14:paraId="534E3F91" w14:textId="77777777" w:rsidR="00D32072" w:rsidRDefault="00D32072">
      <w:pPr>
        <w:spacing w:after="200" w:line="276" w:lineRule="auto"/>
        <w:rPr>
          <w:rFonts w:ascii="Arial" w:hAnsi="Arial" w:cs="Arial"/>
          <w:bCs/>
          <w:noProof/>
        </w:rPr>
      </w:pPr>
      <w:r>
        <w:rPr>
          <w:rFonts w:ascii="Arial" w:hAnsi="Arial" w:cs="Arial"/>
          <w:bCs/>
          <w:noProof/>
        </w:rPr>
        <w:br w:type="page"/>
      </w:r>
    </w:p>
    <w:p w14:paraId="5891E599" w14:textId="533C81D9"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4AC2A70C" wp14:editId="288F4297">
            <wp:extent cx="5734050" cy="838200"/>
            <wp:effectExtent l="0" t="0" r="0" b="0"/>
            <wp:docPr id="1979354528" name="Picture 19793545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22066E" w14:textId="77777777" w:rsidR="00D32072" w:rsidRDefault="00D32072" w:rsidP="008B182C">
      <w:pPr>
        <w:jc w:val="center"/>
        <w:rPr>
          <w:b/>
          <w:bCs/>
        </w:rPr>
      </w:pPr>
    </w:p>
    <w:p w14:paraId="645DA0B8" w14:textId="77777777" w:rsidR="00D32072" w:rsidRDefault="00D32072" w:rsidP="008B182C">
      <w:pPr>
        <w:jc w:val="center"/>
        <w:rPr>
          <w:b/>
          <w:bCs/>
        </w:rPr>
      </w:pPr>
      <w:r>
        <w:rPr>
          <w:b/>
          <w:bCs/>
        </w:rPr>
        <w:t>END SEMESTER EXAMINATION – NOV / DEC 2024</w:t>
      </w:r>
    </w:p>
    <w:p w14:paraId="76EBAF4C"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EF32BB" w14:paraId="273C842E" w14:textId="77777777" w:rsidTr="00BC16E8">
        <w:trPr>
          <w:trHeight w:val="397"/>
          <w:jc w:val="center"/>
        </w:trPr>
        <w:tc>
          <w:tcPr>
            <w:tcW w:w="1555" w:type="dxa"/>
            <w:vAlign w:val="center"/>
          </w:tcPr>
          <w:p w14:paraId="4AB0EB7F" w14:textId="77777777" w:rsidR="00D32072" w:rsidRPr="00EF32BB" w:rsidRDefault="00D32072" w:rsidP="00BC16E8">
            <w:pPr>
              <w:pStyle w:val="Title"/>
              <w:jc w:val="left"/>
              <w:rPr>
                <w:b/>
                <w:sz w:val="22"/>
                <w:szCs w:val="22"/>
              </w:rPr>
            </w:pPr>
            <w:r w:rsidRPr="00EF32BB">
              <w:rPr>
                <w:b/>
                <w:sz w:val="22"/>
                <w:szCs w:val="22"/>
              </w:rPr>
              <w:t xml:space="preserve">Course Code      </w:t>
            </w:r>
          </w:p>
        </w:tc>
        <w:tc>
          <w:tcPr>
            <w:tcW w:w="6662" w:type="dxa"/>
            <w:vAlign w:val="center"/>
          </w:tcPr>
          <w:p w14:paraId="00474EC4" w14:textId="77777777" w:rsidR="00D32072" w:rsidRPr="00EF32BB" w:rsidRDefault="00D32072" w:rsidP="00BC16E8">
            <w:pPr>
              <w:pStyle w:val="Title"/>
              <w:jc w:val="left"/>
              <w:rPr>
                <w:b/>
                <w:bCs/>
                <w:sz w:val="22"/>
                <w:szCs w:val="22"/>
              </w:rPr>
            </w:pPr>
            <w:r w:rsidRPr="00EF32BB">
              <w:rPr>
                <w:b/>
                <w:bCs/>
                <w:sz w:val="22"/>
                <w:szCs w:val="22"/>
              </w:rPr>
              <w:t>22FT3005</w:t>
            </w:r>
          </w:p>
        </w:tc>
        <w:tc>
          <w:tcPr>
            <w:tcW w:w="1417" w:type="dxa"/>
            <w:vAlign w:val="center"/>
          </w:tcPr>
          <w:p w14:paraId="4AA570B2" w14:textId="77777777" w:rsidR="00D32072" w:rsidRPr="00EF32BB" w:rsidRDefault="00D32072" w:rsidP="00BC16E8">
            <w:pPr>
              <w:pStyle w:val="Title"/>
              <w:ind w:left="-468" w:firstLine="468"/>
              <w:jc w:val="left"/>
              <w:rPr>
                <w:sz w:val="22"/>
                <w:szCs w:val="22"/>
              </w:rPr>
            </w:pPr>
            <w:r w:rsidRPr="00EF32BB">
              <w:rPr>
                <w:b/>
                <w:bCs/>
                <w:sz w:val="22"/>
                <w:szCs w:val="22"/>
              </w:rPr>
              <w:t xml:space="preserve">Duration       </w:t>
            </w:r>
          </w:p>
        </w:tc>
        <w:tc>
          <w:tcPr>
            <w:tcW w:w="851" w:type="dxa"/>
            <w:vAlign w:val="center"/>
          </w:tcPr>
          <w:p w14:paraId="47E13F0C" w14:textId="77777777" w:rsidR="00D32072" w:rsidRPr="00EF32BB" w:rsidRDefault="00D32072" w:rsidP="00BC16E8">
            <w:pPr>
              <w:pStyle w:val="Title"/>
              <w:jc w:val="left"/>
              <w:rPr>
                <w:b/>
                <w:sz w:val="22"/>
                <w:szCs w:val="22"/>
              </w:rPr>
            </w:pPr>
            <w:r w:rsidRPr="00EF32BB">
              <w:rPr>
                <w:b/>
                <w:sz w:val="22"/>
                <w:szCs w:val="22"/>
              </w:rPr>
              <w:t>3hrs</w:t>
            </w:r>
          </w:p>
        </w:tc>
      </w:tr>
      <w:tr w:rsidR="00D32072" w:rsidRPr="00EF32BB" w14:paraId="660EEA7D" w14:textId="77777777" w:rsidTr="00BC16E8">
        <w:trPr>
          <w:trHeight w:val="397"/>
          <w:jc w:val="center"/>
        </w:trPr>
        <w:tc>
          <w:tcPr>
            <w:tcW w:w="1555" w:type="dxa"/>
            <w:vAlign w:val="center"/>
          </w:tcPr>
          <w:p w14:paraId="57A7A3DD" w14:textId="77777777" w:rsidR="00D32072" w:rsidRPr="00EF32BB" w:rsidRDefault="00D32072" w:rsidP="00BC16E8">
            <w:pPr>
              <w:pStyle w:val="Title"/>
              <w:ind w:right="-160"/>
              <w:jc w:val="left"/>
              <w:rPr>
                <w:b/>
                <w:sz w:val="22"/>
                <w:szCs w:val="22"/>
              </w:rPr>
            </w:pPr>
            <w:r w:rsidRPr="00EF32BB">
              <w:rPr>
                <w:b/>
                <w:sz w:val="22"/>
                <w:szCs w:val="22"/>
              </w:rPr>
              <w:t xml:space="preserve">Course Title     </w:t>
            </w:r>
          </w:p>
        </w:tc>
        <w:tc>
          <w:tcPr>
            <w:tcW w:w="6662" w:type="dxa"/>
            <w:vAlign w:val="center"/>
          </w:tcPr>
          <w:p w14:paraId="5546363E" w14:textId="77777777" w:rsidR="00D32072" w:rsidRPr="00EF32BB" w:rsidRDefault="00D32072" w:rsidP="00BC16E8">
            <w:pPr>
              <w:pStyle w:val="Title"/>
              <w:jc w:val="left"/>
              <w:rPr>
                <w:b/>
                <w:bCs/>
                <w:sz w:val="22"/>
                <w:szCs w:val="22"/>
              </w:rPr>
            </w:pPr>
            <w:r w:rsidRPr="00EF32BB">
              <w:rPr>
                <w:b/>
                <w:bCs/>
                <w:sz w:val="22"/>
                <w:szCs w:val="22"/>
              </w:rPr>
              <w:t>TECHNOLOGY OF FRUITS AND VEGETABLE PROCESSING</w:t>
            </w:r>
          </w:p>
        </w:tc>
        <w:tc>
          <w:tcPr>
            <w:tcW w:w="1417" w:type="dxa"/>
            <w:vAlign w:val="center"/>
          </w:tcPr>
          <w:p w14:paraId="019BC404" w14:textId="77777777" w:rsidR="00D32072" w:rsidRPr="00EF32BB" w:rsidRDefault="00D32072" w:rsidP="00BC16E8">
            <w:pPr>
              <w:pStyle w:val="Title"/>
              <w:jc w:val="left"/>
              <w:rPr>
                <w:b/>
                <w:bCs/>
                <w:sz w:val="22"/>
                <w:szCs w:val="22"/>
              </w:rPr>
            </w:pPr>
            <w:r w:rsidRPr="00EF32BB">
              <w:rPr>
                <w:b/>
                <w:bCs/>
                <w:sz w:val="22"/>
                <w:szCs w:val="22"/>
              </w:rPr>
              <w:t xml:space="preserve">Max. Marks </w:t>
            </w:r>
          </w:p>
        </w:tc>
        <w:tc>
          <w:tcPr>
            <w:tcW w:w="851" w:type="dxa"/>
            <w:vAlign w:val="center"/>
          </w:tcPr>
          <w:p w14:paraId="4FBB789C" w14:textId="77777777" w:rsidR="00D32072" w:rsidRPr="00EF32BB" w:rsidRDefault="00D32072" w:rsidP="00BC16E8">
            <w:pPr>
              <w:pStyle w:val="Title"/>
              <w:jc w:val="left"/>
              <w:rPr>
                <w:b/>
                <w:sz w:val="22"/>
                <w:szCs w:val="22"/>
              </w:rPr>
            </w:pPr>
            <w:r w:rsidRPr="00EF32BB">
              <w:rPr>
                <w:b/>
                <w:sz w:val="22"/>
                <w:szCs w:val="22"/>
              </w:rPr>
              <w:t>100</w:t>
            </w:r>
          </w:p>
        </w:tc>
      </w:tr>
    </w:tbl>
    <w:p w14:paraId="65469F57"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D32072" w:rsidRPr="003F48A5" w14:paraId="6B9CDE2D" w14:textId="77777777" w:rsidTr="008846C4">
        <w:trPr>
          <w:trHeight w:val="552"/>
        </w:trPr>
        <w:tc>
          <w:tcPr>
            <w:tcW w:w="272" w:type="pct"/>
            <w:vAlign w:val="center"/>
          </w:tcPr>
          <w:p w14:paraId="615BB5F4" w14:textId="77777777" w:rsidR="00D32072" w:rsidRPr="003F48A5" w:rsidRDefault="00D32072" w:rsidP="00F33D16">
            <w:pPr>
              <w:jc w:val="center"/>
              <w:rPr>
                <w:b/>
              </w:rPr>
            </w:pPr>
            <w:r w:rsidRPr="003F48A5">
              <w:rPr>
                <w:b/>
              </w:rPr>
              <w:t>Q. No.</w:t>
            </w:r>
          </w:p>
        </w:tc>
        <w:tc>
          <w:tcPr>
            <w:tcW w:w="3911" w:type="pct"/>
            <w:gridSpan w:val="2"/>
            <w:vAlign w:val="center"/>
          </w:tcPr>
          <w:p w14:paraId="16603A51" w14:textId="77777777" w:rsidR="00D32072" w:rsidRPr="003F48A5" w:rsidRDefault="00D32072" w:rsidP="00F33D16">
            <w:pPr>
              <w:jc w:val="center"/>
              <w:rPr>
                <w:b/>
              </w:rPr>
            </w:pPr>
            <w:r w:rsidRPr="003F48A5">
              <w:rPr>
                <w:b/>
              </w:rPr>
              <w:t>Questions</w:t>
            </w:r>
          </w:p>
        </w:tc>
        <w:tc>
          <w:tcPr>
            <w:tcW w:w="319" w:type="pct"/>
            <w:vAlign w:val="center"/>
          </w:tcPr>
          <w:p w14:paraId="04AA05C1" w14:textId="77777777" w:rsidR="00D32072" w:rsidRPr="003F48A5" w:rsidRDefault="00D32072" w:rsidP="00F33D16">
            <w:pPr>
              <w:jc w:val="center"/>
              <w:rPr>
                <w:b/>
              </w:rPr>
            </w:pPr>
            <w:r w:rsidRPr="003F48A5">
              <w:rPr>
                <w:b/>
              </w:rPr>
              <w:t>CO</w:t>
            </w:r>
          </w:p>
        </w:tc>
        <w:tc>
          <w:tcPr>
            <w:tcW w:w="256" w:type="pct"/>
            <w:vAlign w:val="center"/>
          </w:tcPr>
          <w:p w14:paraId="09AB65CE" w14:textId="77777777" w:rsidR="00D32072" w:rsidRPr="003F48A5" w:rsidRDefault="00D32072" w:rsidP="00F33D16">
            <w:pPr>
              <w:jc w:val="center"/>
              <w:rPr>
                <w:b/>
              </w:rPr>
            </w:pPr>
            <w:r w:rsidRPr="003F48A5">
              <w:rPr>
                <w:b/>
              </w:rPr>
              <w:t>BL</w:t>
            </w:r>
          </w:p>
        </w:tc>
        <w:tc>
          <w:tcPr>
            <w:tcW w:w="242" w:type="pct"/>
            <w:vAlign w:val="center"/>
          </w:tcPr>
          <w:p w14:paraId="0F6D3527" w14:textId="77777777" w:rsidR="00D32072" w:rsidRPr="003F48A5" w:rsidRDefault="00D32072" w:rsidP="00F33D16">
            <w:pPr>
              <w:jc w:val="center"/>
              <w:rPr>
                <w:b/>
              </w:rPr>
            </w:pPr>
            <w:r w:rsidRPr="003F48A5">
              <w:rPr>
                <w:b/>
              </w:rPr>
              <w:t>M</w:t>
            </w:r>
          </w:p>
        </w:tc>
      </w:tr>
      <w:tr w:rsidR="00D32072" w:rsidRPr="003F48A5" w14:paraId="5BDE7258" w14:textId="77777777" w:rsidTr="00F33D16">
        <w:trPr>
          <w:trHeight w:val="552"/>
        </w:trPr>
        <w:tc>
          <w:tcPr>
            <w:tcW w:w="5000" w:type="pct"/>
            <w:gridSpan w:val="6"/>
            <w:vAlign w:val="center"/>
          </w:tcPr>
          <w:p w14:paraId="7C044959" w14:textId="77777777" w:rsidR="00D32072" w:rsidRPr="003F48A5" w:rsidRDefault="00D32072" w:rsidP="00F33D16">
            <w:pPr>
              <w:jc w:val="center"/>
              <w:rPr>
                <w:b/>
                <w:u w:val="single"/>
              </w:rPr>
            </w:pPr>
            <w:r w:rsidRPr="003F48A5">
              <w:rPr>
                <w:b/>
                <w:u w:val="single"/>
              </w:rPr>
              <w:t>PART – A (4 X 20 = 80 MARKS)</w:t>
            </w:r>
          </w:p>
          <w:p w14:paraId="4B7ED5D7" w14:textId="77777777" w:rsidR="00D32072" w:rsidRPr="003F48A5" w:rsidRDefault="00D32072" w:rsidP="00F33D16">
            <w:pPr>
              <w:jc w:val="center"/>
              <w:rPr>
                <w:b/>
              </w:rPr>
            </w:pPr>
            <w:r w:rsidRPr="003F48A5">
              <w:rPr>
                <w:b/>
              </w:rPr>
              <w:t>(Answer all the Questions)</w:t>
            </w:r>
          </w:p>
        </w:tc>
      </w:tr>
      <w:tr w:rsidR="00D32072" w:rsidRPr="003F48A5" w14:paraId="71CE991C" w14:textId="77777777" w:rsidTr="008846C4">
        <w:trPr>
          <w:trHeight w:val="283"/>
        </w:trPr>
        <w:tc>
          <w:tcPr>
            <w:tcW w:w="272" w:type="pct"/>
          </w:tcPr>
          <w:p w14:paraId="7FD5809E" w14:textId="77777777" w:rsidR="00D32072" w:rsidRPr="003F48A5" w:rsidRDefault="00D32072" w:rsidP="00214D7D">
            <w:pPr>
              <w:jc w:val="center"/>
            </w:pPr>
            <w:r w:rsidRPr="003F48A5">
              <w:t>1.</w:t>
            </w:r>
          </w:p>
        </w:tc>
        <w:tc>
          <w:tcPr>
            <w:tcW w:w="189" w:type="pct"/>
          </w:tcPr>
          <w:p w14:paraId="3CB427C2" w14:textId="77777777" w:rsidR="00D32072" w:rsidRPr="003F48A5" w:rsidRDefault="00D32072" w:rsidP="00214D7D">
            <w:pPr>
              <w:jc w:val="center"/>
            </w:pPr>
            <w:r w:rsidRPr="003F48A5">
              <w:t>a.</w:t>
            </w:r>
          </w:p>
        </w:tc>
        <w:tc>
          <w:tcPr>
            <w:tcW w:w="3722" w:type="pct"/>
          </w:tcPr>
          <w:p w14:paraId="666608C7" w14:textId="77777777" w:rsidR="00D32072" w:rsidRPr="003F48A5" w:rsidRDefault="00D32072" w:rsidP="00214D7D">
            <w:r w:rsidRPr="00AF3C22">
              <w:t>Summarize methods to extend the shelf life of fruits and vegetables.</w:t>
            </w:r>
          </w:p>
        </w:tc>
        <w:tc>
          <w:tcPr>
            <w:tcW w:w="319" w:type="pct"/>
          </w:tcPr>
          <w:p w14:paraId="736BA92F" w14:textId="77777777" w:rsidR="00D32072" w:rsidRPr="003F48A5" w:rsidRDefault="00D32072" w:rsidP="00214D7D">
            <w:pPr>
              <w:jc w:val="center"/>
            </w:pPr>
            <w:r w:rsidRPr="00AF3C22">
              <w:t>CO1</w:t>
            </w:r>
          </w:p>
        </w:tc>
        <w:tc>
          <w:tcPr>
            <w:tcW w:w="256" w:type="pct"/>
          </w:tcPr>
          <w:p w14:paraId="044669B0" w14:textId="77777777" w:rsidR="00D32072" w:rsidRPr="003F48A5" w:rsidRDefault="00D32072" w:rsidP="00214D7D">
            <w:pPr>
              <w:jc w:val="center"/>
            </w:pPr>
            <w:r>
              <w:t>U</w:t>
            </w:r>
          </w:p>
        </w:tc>
        <w:tc>
          <w:tcPr>
            <w:tcW w:w="242" w:type="pct"/>
          </w:tcPr>
          <w:p w14:paraId="1C5130EC" w14:textId="77777777" w:rsidR="00D32072" w:rsidRPr="003F48A5" w:rsidRDefault="00D32072" w:rsidP="00214D7D">
            <w:pPr>
              <w:jc w:val="center"/>
            </w:pPr>
            <w:r>
              <w:t>1</w:t>
            </w:r>
            <w:r w:rsidRPr="003F48A5">
              <w:t>0</w:t>
            </w:r>
          </w:p>
        </w:tc>
      </w:tr>
      <w:tr w:rsidR="00D32072" w:rsidRPr="003F48A5" w14:paraId="7BAF2E35" w14:textId="77777777" w:rsidTr="008846C4">
        <w:trPr>
          <w:trHeight w:val="283"/>
        </w:trPr>
        <w:tc>
          <w:tcPr>
            <w:tcW w:w="272" w:type="pct"/>
          </w:tcPr>
          <w:p w14:paraId="1DD4BD09" w14:textId="77777777" w:rsidR="00D32072" w:rsidRPr="003F48A5" w:rsidRDefault="00D32072" w:rsidP="00214D7D">
            <w:pPr>
              <w:jc w:val="center"/>
            </w:pPr>
          </w:p>
        </w:tc>
        <w:tc>
          <w:tcPr>
            <w:tcW w:w="189" w:type="pct"/>
          </w:tcPr>
          <w:p w14:paraId="0564D179" w14:textId="77777777" w:rsidR="00D32072" w:rsidRPr="003F48A5" w:rsidRDefault="00D32072" w:rsidP="00214D7D">
            <w:pPr>
              <w:jc w:val="center"/>
            </w:pPr>
            <w:r w:rsidRPr="003F48A5">
              <w:t>b.</w:t>
            </w:r>
          </w:p>
        </w:tc>
        <w:tc>
          <w:tcPr>
            <w:tcW w:w="3722" w:type="pct"/>
          </w:tcPr>
          <w:p w14:paraId="07C4C236" w14:textId="77777777" w:rsidR="00D32072" w:rsidRPr="003F48A5" w:rsidRDefault="00D32072" w:rsidP="00214D7D">
            <w:pPr>
              <w:rPr>
                <w:bCs/>
              </w:rPr>
            </w:pPr>
            <w:r>
              <w:t xml:space="preserve">Analyze the </w:t>
            </w:r>
            <w:r w:rsidRPr="00AF3C22">
              <w:t>future scope for fruit and vegetable processing industries in India.</w:t>
            </w:r>
          </w:p>
        </w:tc>
        <w:tc>
          <w:tcPr>
            <w:tcW w:w="319" w:type="pct"/>
          </w:tcPr>
          <w:p w14:paraId="225B4E63" w14:textId="77777777" w:rsidR="00D32072" w:rsidRPr="003F48A5" w:rsidRDefault="00D32072" w:rsidP="00214D7D">
            <w:pPr>
              <w:jc w:val="center"/>
            </w:pPr>
            <w:r w:rsidRPr="00AF3C22">
              <w:t>CO3</w:t>
            </w:r>
          </w:p>
        </w:tc>
        <w:tc>
          <w:tcPr>
            <w:tcW w:w="256" w:type="pct"/>
          </w:tcPr>
          <w:p w14:paraId="23DAEB5B" w14:textId="77777777" w:rsidR="00D32072" w:rsidRPr="003F48A5" w:rsidRDefault="00D32072" w:rsidP="00214D7D">
            <w:pPr>
              <w:jc w:val="center"/>
            </w:pPr>
            <w:r>
              <w:t>An</w:t>
            </w:r>
          </w:p>
        </w:tc>
        <w:tc>
          <w:tcPr>
            <w:tcW w:w="242" w:type="pct"/>
          </w:tcPr>
          <w:p w14:paraId="2083CF29" w14:textId="77777777" w:rsidR="00D32072" w:rsidRPr="003F48A5" w:rsidRDefault="00D32072" w:rsidP="00214D7D">
            <w:pPr>
              <w:jc w:val="center"/>
            </w:pPr>
            <w:r>
              <w:t>10</w:t>
            </w:r>
          </w:p>
        </w:tc>
      </w:tr>
      <w:tr w:rsidR="00D32072" w:rsidRPr="003F48A5" w14:paraId="0A2DC95A" w14:textId="77777777" w:rsidTr="008846C4">
        <w:trPr>
          <w:trHeight w:val="239"/>
        </w:trPr>
        <w:tc>
          <w:tcPr>
            <w:tcW w:w="272" w:type="pct"/>
          </w:tcPr>
          <w:p w14:paraId="0A8CB10D" w14:textId="77777777" w:rsidR="00D32072" w:rsidRPr="003F48A5" w:rsidRDefault="00D32072" w:rsidP="00F33D16">
            <w:pPr>
              <w:jc w:val="center"/>
            </w:pPr>
          </w:p>
        </w:tc>
        <w:tc>
          <w:tcPr>
            <w:tcW w:w="189" w:type="pct"/>
          </w:tcPr>
          <w:p w14:paraId="5270F4B2" w14:textId="77777777" w:rsidR="00D32072" w:rsidRPr="003F48A5" w:rsidRDefault="00D32072" w:rsidP="00F33D16">
            <w:pPr>
              <w:jc w:val="center"/>
            </w:pPr>
          </w:p>
        </w:tc>
        <w:tc>
          <w:tcPr>
            <w:tcW w:w="3722" w:type="pct"/>
          </w:tcPr>
          <w:p w14:paraId="52683A9D" w14:textId="77777777" w:rsidR="00D32072" w:rsidRPr="003F48A5" w:rsidRDefault="00D32072" w:rsidP="00FA7076">
            <w:pPr>
              <w:jc w:val="center"/>
              <w:rPr>
                <w:b/>
                <w:bCs/>
              </w:rPr>
            </w:pPr>
            <w:r w:rsidRPr="003F48A5">
              <w:rPr>
                <w:b/>
                <w:bCs/>
              </w:rPr>
              <w:t>(OR)</w:t>
            </w:r>
          </w:p>
        </w:tc>
        <w:tc>
          <w:tcPr>
            <w:tcW w:w="319" w:type="pct"/>
          </w:tcPr>
          <w:p w14:paraId="039D6CBC" w14:textId="77777777" w:rsidR="00D32072" w:rsidRPr="003F48A5" w:rsidRDefault="00D32072" w:rsidP="00F33D16">
            <w:pPr>
              <w:jc w:val="center"/>
            </w:pPr>
          </w:p>
        </w:tc>
        <w:tc>
          <w:tcPr>
            <w:tcW w:w="256" w:type="pct"/>
          </w:tcPr>
          <w:p w14:paraId="496117A7" w14:textId="77777777" w:rsidR="00D32072" w:rsidRPr="003F48A5" w:rsidRDefault="00D32072" w:rsidP="00F33D16">
            <w:pPr>
              <w:jc w:val="center"/>
            </w:pPr>
          </w:p>
        </w:tc>
        <w:tc>
          <w:tcPr>
            <w:tcW w:w="242" w:type="pct"/>
          </w:tcPr>
          <w:p w14:paraId="2CD533B7" w14:textId="77777777" w:rsidR="00D32072" w:rsidRPr="003F48A5" w:rsidRDefault="00D32072" w:rsidP="00F33D16">
            <w:pPr>
              <w:jc w:val="center"/>
            </w:pPr>
          </w:p>
        </w:tc>
      </w:tr>
      <w:tr w:rsidR="00D32072" w:rsidRPr="003F48A5" w14:paraId="12CF91AD" w14:textId="77777777" w:rsidTr="00BC16E8">
        <w:trPr>
          <w:trHeight w:val="340"/>
        </w:trPr>
        <w:tc>
          <w:tcPr>
            <w:tcW w:w="272" w:type="pct"/>
          </w:tcPr>
          <w:p w14:paraId="19923B51" w14:textId="77777777" w:rsidR="00D32072" w:rsidRPr="003F48A5" w:rsidRDefault="00D32072" w:rsidP="008846C4">
            <w:pPr>
              <w:jc w:val="center"/>
            </w:pPr>
            <w:r w:rsidRPr="003F48A5">
              <w:t>2.</w:t>
            </w:r>
          </w:p>
        </w:tc>
        <w:tc>
          <w:tcPr>
            <w:tcW w:w="189" w:type="pct"/>
          </w:tcPr>
          <w:p w14:paraId="19FA600E" w14:textId="77777777" w:rsidR="00D32072" w:rsidRPr="003F48A5" w:rsidRDefault="00D32072" w:rsidP="008846C4">
            <w:pPr>
              <w:jc w:val="center"/>
            </w:pPr>
            <w:r w:rsidRPr="003F48A5">
              <w:t>a.</w:t>
            </w:r>
          </w:p>
        </w:tc>
        <w:tc>
          <w:tcPr>
            <w:tcW w:w="3722" w:type="pct"/>
          </w:tcPr>
          <w:p w14:paraId="3543B375" w14:textId="77777777" w:rsidR="00D32072" w:rsidRPr="003F48A5" w:rsidRDefault="00D32072" w:rsidP="008846C4">
            <w:r>
              <w:t xml:space="preserve">Illustrate cryogenic pre-cooling of fruits. </w:t>
            </w:r>
          </w:p>
        </w:tc>
        <w:tc>
          <w:tcPr>
            <w:tcW w:w="319" w:type="pct"/>
          </w:tcPr>
          <w:p w14:paraId="01485617" w14:textId="77777777" w:rsidR="00D32072" w:rsidRPr="003F48A5" w:rsidRDefault="00D32072" w:rsidP="008846C4">
            <w:pPr>
              <w:jc w:val="center"/>
            </w:pPr>
            <w:r w:rsidRPr="003F48A5">
              <w:t>CO2</w:t>
            </w:r>
          </w:p>
        </w:tc>
        <w:tc>
          <w:tcPr>
            <w:tcW w:w="256" w:type="pct"/>
          </w:tcPr>
          <w:p w14:paraId="4F1B67E0" w14:textId="77777777" w:rsidR="00D32072" w:rsidRPr="003F48A5" w:rsidRDefault="00D32072" w:rsidP="008846C4">
            <w:pPr>
              <w:jc w:val="center"/>
            </w:pPr>
            <w:r>
              <w:t>U</w:t>
            </w:r>
          </w:p>
        </w:tc>
        <w:tc>
          <w:tcPr>
            <w:tcW w:w="242" w:type="pct"/>
          </w:tcPr>
          <w:p w14:paraId="696CED11" w14:textId="77777777" w:rsidR="00D32072" w:rsidRPr="003F48A5" w:rsidRDefault="00D32072" w:rsidP="008846C4">
            <w:pPr>
              <w:jc w:val="center"/>
            </w:pPr>
            <w:r>
              <w:t>10</w:t>
            </w:r>
          </w:p>
        </w:tc>
      </w:tr>
      <w:tr w:rsidR="00D32072" w:rsidRPr="003F48A5" w14:paraId="156706BD" w14:textId="77777777" w:rsidTr="008846C4">
        <w:trPr>
          <w:trHeight w:val="283"/>
        </w:trPr>
        <w:tc>
          <w:tcPr>
            <w:tcW w:w="272" w:type="pct"/>
          </w:tcPr>
          <w:p w14:paraId="40144DEC" w14:textId="77777777" w:rsidR="00D32072" w:rsidRPr="003F48A5" w:rsidRDefault="00D32072" w:rsidP="008846C4">
            <w:pPr>
              <w:jc w:val="center"/>
            </w:pPr>
          </w:p>
        </w:tc>
        <w:tc>
          <w:tcPr>
            <w:tcW w:w="189" w:type="pct"/>
          </w:tcPr>
          <w:p w14:paraId="65FE39CA" w14:textId="77777777" w:rsidR="00D32072" w:rsidRPr="003F48A5" w:rsidRDefault="00D32072" w:rsidP="008846C4">
            <w:pPr>
              <w:jc w:val="center"/>
            </w:pPr>
            <w:r w:rsidRPr="003F48A5">
              <w:t>b.</w:t>
            </w:r>
          </w:p>
        </w:tc>
        <w:tc>
          <w:tcPr>
            <w:tcW w:w="3722" w:type="pct"/>
          </w:tcPr>
          <w:p w14:paraId="64FBD92A" w14:textId="77777777" w:rsidR="00D32072" w:rsidRPr="003F48A5" w:rsidRDefault="00D32072" w:rsidP="008846C4">
            <w:r>
              <w:t xml:space="preserve">Explain vacuum cooling for leafy vegetables along with the line diagram. </w:t>
            </w:r>
          </w:p>
        </w:tc>
        <w:tc>
          <w:tcPr>
            <w:tcW w:w="319" w:type="pct"/>
          </w:tcPr>
          <w:p w14:paraId="2CC717D8" w14:textId="77777777" w:rsidR="00D32072" w:rsidRPr="003F48A5" w:rsidRDefault="00D32072" w:rsidP="008846C4">
            <w:pPr>
              <w:jc w:val="center"/>
            </w:pPr>
            <w:r>
              <w:t>CO2</w:t>
            </w:r>
          </w:p>
        </w:tc>
        <w:tc>
          <w:tcPr>
            <w:tcW w:w="256" w:type="pct"/>
          </w:tcPr>
          <w:p w14:paraId="6CEA8F69" w14:textId="77777777" w:rsidR="00D32072" w:rsidRPr="003F48A5" w:rsidRDefault="00D32072" w:rsidP="008846C4">
            <w:pPr>
              <w:jc w:val="center"/>
            </w:pPr>
            <w:r>
              <w:t>U</w:t>
            </w:r>
          </w:p>
        </w:tc>
        <w:tc>
          <w:tcPr>
            <w:tcW w:w="242" w:type="pct"/>
          </w:tcPr>
          <w:p w14:paraId="7D8C9618" w14:textId="77777777" w:rsidR="00D32072" w:rsidRPr="003F48A5" w:rsidRDefault="00D32072" w:rsidP="008846C4">
            <w:pPr>
              <w:jc w:val="center"/>
            </w:pPr>
            <w:r>
              <w:t>10</w:t>
            </w:r>
          </w:p>
        </w:tc>
      </w:tr>
      <w:tr w:rsidR="00D32072" w:rsidRPr="003F48A5" w14:paraId="53559B66" w14:textId="77777777" w:rsidTr="008846C4">
        <w:trPr>
          <w:trHeight w:val="397"/>
        </w:trPr>
        <w:tc>
          <w:tcPr>
            <w:tcW w:w="272" w:type="pct"/>
          </w:tcPr>
          <w:p w14:paraId="2C7A496B" w14:textId="77777777" w:rsidR="00D32072" w:rsidRPr="003F48A5" w:rsidRDefault="00D32072" w:rsidP="00F33D16">
            <w:pPr>
              <w:jc w:val="center"/>
            </w:pPr>
          </w:p>
        </w:tc>
        <w:tc>
          <w:tcPr>
            <w:tcW w:w="189" w:type="pct"/>
          </w:tcPr>
          <w:p w14:paraId="6A5F4FA8" w14:textId="77777777" w:rsidR="00D32072" w:rsidRPr="003F48A5" w:rsidRDefault="00D32072" w:rsidP="00F33D16">
            <w:pPr>
              <w:jc w:val="center"/>
            </w:pPr>
          </w:p>
        </w:tc>
        <w:tc>
          <w:tcPr>
            <w:tcW w:w="3722" w:type="pct"/>
          </w:tcPr>
          <w:p w14:paraId="657FCC4D" w14:textId="77777777" w:rsidR="00D32072" w:rsidRPr="003F48A5" w:rsidRDefault="00D32072" w:rsidP="00FA7076">
            <w:pPr>
              <w:jc w:val="center"/>
            </w:pPr>
          </w:p>
        </w:tc>
        <w:tc>
          <w:tcPr>
            <w:tcW w:w="319" w:type="pct"/>
          </w:tcPr>
          <w:p w14:paraId="72CD91DE" w14:textId="77777777" w:rsidR="00D32072" w:rsidRPr="003F48A5" w:rsidRDefault="00D32072" w:rsidP="00F33D16">
            <w:pPr>
              <w:jc w:val="center"/>
            </w:pPr>
          </w:p>
        </w:tc>
        <w:tc>
          <w:tcPr>
            <w:tcW w:w="256" w:type="pct"/>
          </w:tcPr>
          <w:p w14:paraId="5361E111" w14:textId="77777777" w:rsidR="00D32072" w:rsidRPr="003F48A5" w:rsidRDefault="00D32072" w:rsidP="00F33D16">
            <w:pPr>
              <w:jc w:val="center"/>
            </w:pPr>
          </w:p>
        </w:tc>
        <w:tc>
          <w:tcPr>
            <w:tcW w:w="242" w:type="pct"/>
          </w:tcPr>
          <w:p w14:paraId="6D0426E9" w14:textId="77777777" w:rsidR="00D32072" w:rsidRPr="003F48A5" w:rsidRDefault="00D32072" w:rsidP="00F33D16">
            <w:pPr>
              <w:jc w:val="center"/>
            </w:pPr>
          </w:p>
        </w:tc>
      </w:tr>
      <w:tr w:rsidR="00D32072" w:rsidRPr="003F48A5" w14:paraId="0C9C57BD" w14:textId="77777777" w:rsidTr="008846C4">
        <w:trPr>
          <w:trHeight w:val="283"/>
        </w:trPr>
        <w:tc>
          <w:tcPr>
            <w:tcW w:w="272" w:type="pct"/>
          </w:tcPr>
          <w:p w14:paraId="1637817B" w14:textId="77777777" w:rsidR="00D32072" w:rsidRPr="003F48A5" w:rsidRDefault="00D32072" w:rsidP="00F62B11">
            <w:pPr>
              <w:jc w:val="center"/>
            </w:pPr>
            <w:r w:rsidRPr="003F48A5">
              <w:t>3.</w:t>
            </w:r>
          </w:p>
        </w:tc>
        <w:tc>
          <w:tcPr>
            <w:tcW w:w="189" w:type="pct"/>
          </w:tcPr>
          <w:p w14:paraId="6A6F14F6" w14:textId="77777777" w:rsidR="00D32072" w:rsidRPr="003F48A5" w:rsidRDefault="00D32072" w:rsidP="00F62B11">
            <w:pPr>
              <w:jc w:val="center"/>
            </w:pPr>
            <w:r w:rsidRPr="003F48A5">
              <w:t>a.</w:t>
            </w:r>
          </w:p>
        </w:tc>
        <w:tc>
          <w:tcPr>
            <w:tcW w:w="3722" w:type="pct"/>
          </w:tcPr>
          <w:p w14:paraId="428413EF" w14:textId="77777777" w:rsidR="00D32072" w:rsidRPr="003F48A5" w:rsidRDefault="00D32072" w:rsidP="00F62B11">
            <w:r>
              <w:t xml:space="preserve">Develop </w:t>
            </w:r>
            <w:r w:rsidRPr="00531843">
              <w:t xml:space="preserve">the process of aseptic </w:t>
            </w:r>
            <w:r>
              <w:t>processing of pomegranate juice</w:t>
            </w:r>
            <w:r w:rsidRPr="00531843">
              <w:t xml:space="preserve">. </w:t>
            </w:r>
          </w:p>
        </w:tc>
        <w:tc>
          <w:tcPr>
            <w:tcW w:w="319" w:type="pct"/>
          </w:tcPr>
          <w:p w14:paraId="5FFD873F" w14:textId="77777777" w:rsidR="00D32072" w:rsidRPr="003F48A5" w:rsidRDefault="00D32072" w:rsidP="00F62B11">
            <w:pPr>
              <w:jc w:val="center"/>
            </w:pPr>
            <w:r w:rsidRPr="00531843">
              <w:t>CO5</w:t>
            </w:r>
          </w:p>
        </w:tc>
        <w:tc>
          <w:tcPr>
            <w:tcW w:w="256" w:type="pct"/>
          </w:tcPr>
          <w:p w14:paraId="1C3A6A69" w14:textId="77777777" w:rsidR="00D32072" w:rsidRPr="003F48A5" w:rsidRDefault="00D32072" w:rsidP="00F62B11">
            <w:pPr>
              <w:jc w:val="center"/>
            </w:pPr>
            <w:r>
              <w:t>A</w:t>
            </w:r>
          </w:p>
        </w:tc>
        <w:tc>
          <w:tcPr>
            <w:tcW w:w="242" w:type="pct"/>
          </w:tcPr>
          <w:p w14:paraId="0810EE8D" w14:textId="77777777" w:rsidR="00D32072" w:rsidRPr="003F48A5" w:rsidRDefault="00D32072" w:rsidP="00F62B11">
            <w:pPr>
              <w:jc w:val="center"/>
            </w:pPr>
            <w:r>
              <w:t>10</w:t>
            </w:r>
          </w:p>
        </w:tc>
      </w:tr>
      <w:tr w:rsidR="00D32072" w:rsidRPr="003F48A5" w14:paraId="26F713B6" w14:textId="77777777" w:rsidTr="008846C4">
        <w:trPr>
          <w:trHeight w:val="283"/>
        </w:trPr>
        <w:tc>
          <w:tcPr>
            <w:tcW w:w="272" w:type="pct"/>
          </w:tcPr>
          <w:p w14:paraId="64DEB032" w14:textId="77777777" w:rsidR="00D32072" w:rsidRPr="003F48A5" w:rsidRDefault="00D32072" w:rsidP="00F62B11">
            <w:pPr>
              <w:jc w:val="center"/>
            </w:pPr>
          </w:p>
        </w:tc>
        <w:tc>
          <w:tcPr>
            <w:tcW w:w="189" w:type="pct"/>
          </w:tcPr>
          <w:p w14:paraId="4E1A5364" w14:textId="77777777" w:rsidR="00D32072" w:rsidRPr="003F48A5" w:rsidRDefault="00D32072" w:rsidP="00F62B11">
            <w:pPr>
              <w:jc w:val="center"/>
            </w:pPr>
            <w:r w:rsidRPr="003F48A5">
              <w:t>b.</w:t>
            </w:r>
          </w:p>
        </w:tc>
        <w:tc>
          <w:tcPr>
            <w:tcW w:w="3722" w:type="pct"/>
          </w:tcPr>
          <w:p w14:paraId="62FE0C60" w14:textId="77777777" w:rsidR="00D32072" w:rsidRPr="003F48A5" w:rsidRDefault="00D32072" w:rsidP="00F62B11">
            <w:pPr>
              <w:rPr>
                <w:bCs/>
              </w:rPr>
            </w:pPr>
            <w:r w:rsidRPr="00531843">
              <w:t xml:space="preserve">Explain the potential advantages and disadvantages in </w:t>
            </w:r>
            <w:r>
              <w:t>CAS</w:t>
            </w:r>
            <w:r w:rsidRPr="00531843">
              <w:t xml:space="preserve">. </w:t>
            </w:r>
          </w:p>
        </w:tc>
        <w:tc>
          <w:tcPr>
            <w:tcW w:w="319" w:type="pct"/>
          </w:tcPr>
          <w:p w14:paraId="472DB20A" w14:textId="77777777" w:rsidR="00D32072" w:rsidRPr="003F48A5" w:rsidRDefault="00D32072" w:rsidP="00F62B11">
            <w:pPr>
              <w:jc w:val="center"/>
            </w:pPr>
            <w:r w:rsidRPr="00531843">
              <w:t>CO3</w:t>
            </w:r>
          </w:p>
        </w:tc>
        <w:tc>
          <w:tcPr>
            <w:tcW w:w="256" w:type="pct"/>
          </w:tcPr>
          <w:p w14:paraId="3F140A71" w14:textId="77777777" w:rsidR="00D32072" w:rsidRPr="003F48A5" w:rsidRDefault="00D32072" w:rsidP="00F62B11">
            <w:pPr>
              <w:jc w:val="center"/>
            </w:pPr>
            <w:r w:rsidRPr="00531843">
              <w:t>U</w:t>
            </w:r>
          </w:p>
        </w:tc>
        <w:tc>
          <w:tcPr>
            <w:tcW w:w="242" w:type="pct"/>
          </w:tcPr>
          <w:p w14:paraId="7EE15E99" w14:textId="77777777" w:rsidR="00D32072" w:rsidRPr="003F48A5" w:rsidRDefault="00D32072" w:rsidP="00F62B11">
            <w:pPr>
              <w:jc w:val="center"/>
            </w:pPr>
            <w:r>
              <w:t>10</w:t>
            </w:r>
          </w:p>
        </w:tc>
      </w:tr>
      <w:tr w:rsidR="00D32072" w:rsidRPr="003F48A5" w14:paraId="192B5605" w14:textId="77777777" w:rsidTr="008846C4">
        <w:trPr>
          <w:trHeight w:val="173"/>
        </w:trPr>
        <w:tc>
          <w:tcPr>
            <w:tcW w:w="272" w:type="pct"/>
          </w:tcPr>
          <w:p w14:paraId="6FBBF7F8" w14:textId="77777777" w:rsidR="00D32072" w:rsidRPr="003F48A5" w:rsidRDefault="00D32072" w:rsidP="00F33D16">
            <w:pPr>
              <w:jc w:val="center"/>
            </w:pPr>
          </w:p>
        </w:tc>
        <w:tc>
          <w:tcPr>
            <w:tcW w:w="189" w:type="pct"/>
          </w:tcPr>
          <w:p w14:paraId="1924D08B" w14:textId="77777777" w:rsidR="00D32072" w:rsidRPr="003F48A5" w:rsidRDefault="00D32072" w:rsidP="00F33D16">
            <w:pPr>
              <w:jc w:val="center"/>
            </w:pPr>
          </w:p>
        </w:tc>
        <w:tc>
          <w:tcPr>
            <w:tcW w:w="3722" w:type="pct"/>
          </w:tcPr>
          <w:p w14:paraId="34612A41" w14:textId="77777777" w:rsidR="00D32072" w:rsidRPr="003F48A5" w:rsidRDefault="00D32072" w:rsidP="00FA7076">
            <w:pPr>
              <w:jc w:val="center"/>
            </w:pPr>
            <w:r w:rsidRPr="003F48A5">
              <w:rPr>
                <w:b/>
                <w:bCs/>
              </w:rPr>
              <w:t>(OR)</w:t>
            </w:r>
          </w:p>
        </w:tc>
        <w:tc>
          <w:tcPr>
            <w:tcW w:w="319" w:type="pct"/>
          </w:tcPr>
          <w:p w14:paraId="0E9EDD94" w14:textId="77777777" w:rsidR="00D32072" w:rsidRPr="003F48A5" w:rsidRDefault="00D32072" w:rsidP="00F33D16">
            <w:pPr>
              <w:jc w:val="center"/>
            </w:pPr>
          </w:p>
        </w:tc>
        <w:tc>
          <w:tcPr>
            <w:tcW w:w="256" w:type="pct"/>
          </w:tcPr>
          <w:p w14:paraId="7FA721B2" w14:textId="77777777" w:rsidR="00D32072" w:rsidRPr="003F48A5" w:rsidRDefault="00D32072" w:rsidP="00F33D16">
            <w:pPr>
              <w:jc w:val="center"/>
            </w:pPr>
          </w:p>
        </w:tc>
        <w:tc>
          <w:tcPr>
            <w:tcW w:w="242" w:type="pct"/>
          </w:tcPr>
          <w:p w14:paraId="49C4ACF0" w14:textId="77777777" w:rsidR="00D32072" w:rsidRPr="003F48A5" w:rsidRDefault="00D32072" w:rsidP="00F33D16">
            <w:pPr>
              <w:jc w:val="center"/>
            </w:pPr>
          </w:p>
        </w:tc>
      </w:tr>
      <w:tr w:rsidR="00D32072" w:rsidRPr="003F48A5" w14:paraId="191BC242" w14:textId="77777777" w:rsidTr="008846C4">
        <w:trPr>
          <w:trHeight w:val="283"/>
        </w:trPr>
        <w:tc>
          <w:tcPr>
            <w:tcW w:w="272" w:type="pct"/>
          </w:tcPr>
          <w:p w14:paraId="2E8FC7B2" w14:textId="77777777" w:rsidR="00D32072" w:rsidRPr="003F48A5" w:rsidRDefault="00D32072" w:rsidP="006D57E7">
            <w:pPr>
              <w:jc w:val="center"/>
            </w:pPr>
            <w:r w:rsidRPr="003F48A5">
              <w:t>4.</w:t>
            </w:r>
          </w:p>
        </w:tc>
        <w:tc>
          <w:tcPr>
            <w:tcW w:w="189" w:type="pct"/>
          </w:tcPr>
          <w:p w14:paraId="5CECD540" w14:textId="77777777" w:rsidR="00D32072" w:rsidRPr="003F48A5" w:rsidRDefault="00D32072" w:rsidP="006D57E7">
            <w:pPr>
              <w:jc w:val="center"/>
            </w:pPr>
            <w:r w:rsidRPr="003F48A5">
              <w:t>a.</w:t>
            </w:r>
          </w:p>
        </w:tc>
        <w:tc>
          <w:tcPr>
            <w:tcW w:w="3722" w:type="pct"/>
          </w:tcPr>
          <w:p w14:paraId="04BDCD13" w14:textId="77777777" w:rsidR="00D32072" w:rsidRPr="003F48A5" w:rsidRDefault="00D32072" w:rsidP="006D57E7">
            <w:r>
              <w:t>L</w:t>
            </w:r>
            <w:r w:rsidRPr="000F50BE">
              <w:t xml:space="preserve">ist </w:t>
            </w:r>
            <w:r>
              <w:t xml:space="preserve">the </w:t>
            </w:r>
            <w:r w:rsidRPr="000F50BE">
              <w:t xml:space="preserve">objectives of blanching </w:t>
            </w:r>
            <w:r>
              <w:t xml:space="preserve">and its advantages. </w:t>
            </w:r>
          </w:p>
        </w:tc>
        <w:tc>
          <w:tcPr>
            <w:tcW w:w="319" w:type="pct"/>
          </w:tcPr>
          <w:p w14:paraId="0070F6B2" w14:textId="77777777" w:rsidR="00D32072" w:rsidRPr="003F48A5" w:rsidRDefault="00D32072" w:rsidP="006D57E7">
            <w:pPr>
              <w:jc w:val="center"/>
            </w:pPr>
            <w:r w:rsidRPr="000F50BE">
              <w:t>CO1</w:t>
            </w:r>
          </w:p>
        </w:tc>
        <w:tc>
          <w:tcPr>
            <w:tcW w:w="256" w:type="pct"/>
          </w:tcPr>
          <w:p w14:paraId="08B4C543" w14:textId="77777777" w:rsidR="00D32072" w:rsidRPr="003F48A5" w:rsidRDefault="00D32072" w:rsidP="006D57E7">
            <w:pPr>
              <w:jc w:val="center"/>
            </w:pPr>
            <w:r>
              <w:t>R</w:t>
            </w:r>
          </w:p>
        </w:tc>
        <w:tc>
          <w:tcPr>
            <w:tcW w:w="242" w:type="pct"/>
          </w:tcPr>
          <w:p w14:paraId="1A005078" w14:textId="77777777" w:rsidR="00D32072" w:rsidRPr="003F48A5" w:rsidRDefault="00D32072" w:rsidP="006D57E7">
            <w:pPr>
              <w:jc w:val="center"/>
            </w:pPr>
            <w:r>
              <w:t>10</w:t>
            </w:r>
          </w:p>
        </w:tc>
      </w:tr>
      <w:tr w:rsidR="00D32072" w:rsidRPr="003F48A5" w14:paraId="16FCF12D" w14:textId="77777777" w:rsidTr="008846C4">
        <w:trPr>
          <w:trHeight w:val="283"/>
        </w:trPr>
        <w:tc>
          <w:tcPr>
            <w:tcW w:w="272" w:type="pct"/>
          </w:tcPr>
          <w:p w14:paraId="58F811B7" w14:textId="77777777" w:rsidR="00D32072" w:rsidRPr="003F48A5" w:rsidRDefault="00D32072" w:rsidP="006D57E7">
            <w:pPr>
              <w:jc w:val="center"/>
            </w:pPr>
          </w:p>
        </w:tc>
        <w:tc>
          <w:tcPr>
            <w:tcW w:w="189" w:type="pct"/>
          </w:tcPr>
          <w:p w14:paraId="3FCC705C" w14:textId="77777777" w:rsidR="00D32072" w:rsidRPr="003F48A5" w:rsidRDefault="00D32072" w:rsidP="006D57E7">
            <w:pPr>
              <w:jc w:val="center"/>
            </w:pPr>
            <w:r w:rsidRPr="003F48A5">
              <w:t>b.</w:t>
            </w:r>
          </w:p>
        </w:tc>
        <w:tc>
          <w:tcPr>
            <w:tcW w:w="3722" w:type="pct"/>
          </w:tcPr>
          <w:p w14:paraId="20FF5789" w14:textId="77777777" w:rsidR="00D32072" w:rsidRPr="003F48A5" w:rsidRDefault="00D32072" w:rsidP="006D57E7">
            <w:pPr>
              <w:rPr>
                <w:bCs/>
              </w:rPr>
            </w:pPr>
            <w:r>
              <w:t>L</w:t>
            </w:r>
            <w:r w:rsidRPr="000F50BE">
              <w:t xml:space="preserve">ist </w:t>
            </w:r>
            <w:r>
              <w:t xml:space="preserve">the </w:t>
            </w:r>
            <w:r w:rsidRPr="000F50BE">
              <w:t xml:space="preserve">different types of peeling and explain lye peeling in detail. </w:t>
            </w:r>
          </w:p>
        </w:tc>
        <w:tc>
          <w:tcPr>
            <w:tcW w:w="319" w:type="pct"/>
          </w:tcPr>
          <w:p w14:paraId="7ECDDBA3" w14:textId="77777777" w:rsidR="00D32072" w:rsidRPr="003F48A5" w:rsidRDefault="00D32072" w:rsidP="006D57E7">
            <w:pPr>
              <w:jc w:val="center"/>
            </w:pPr>
            <w:r w:rsidRPr="000F50BE">
              <w:t>CO2</w:t>
            </w:r>
          </w:p>
        </w:tc>
        <w:tc>
          <w:tcPr>
            <w:tcW w:w="256" w:type="pct"/>
          </w:tcPr>
          <w:p w14:paraId="3A6FF73F" w14:textId="77777777" w:rsidR="00D32072" w:rsidRPr="003F48A5" w:rsidRDefault="00D32072" w:rsidP="006D57E7">
            <w:pPr>
              <w:jc w:val="center"/>
            </w:pPr>
            <w:r>
              <w:t>R</w:t>
            </w:r>
          </w:p>
        </w:tc>
        <w:tc>
          <w:tcPr>
            <w:tcW w:w="242" w:type="pct"/>
          </w:tcPr>
          <w:p w14:paraId="746D0F9D" w14:textId="77777777" w:rsidR="00D32072" w:rsidRPr="003F48A5" w:rsidRDefault="00D32072" w:rsidP="006D57E7">
            <w:pPr>
              <w:jc w:val="center"/>
            </w:pPr>
            <w:r>
              <w:t>10</w:t>
            </w:r>
          </w:p>
        </w:tc>
      </w:tr>
      <w:tr w:rsidR="00D32072" w:rsidRPr="003F48A5" w14:paraId="2C5EDB74" w14:textId="77777777" w:rsidTr="008846C4">
        <w:trPr>
          <w:trHeight w:val="397"/>
        </w:trPr>
        <w:tc>
          <w:tcPr>
            <w:tcW w:w="272" w:type="pct"/>
          </w:tcPr>
          <w:p w14:paraId="00BCF7A2" w14:textId="77777777" w:rsidR="00D32072" w:rsidRPr="003F48A5" w:rsidRDefault="00D32072" w:rsidP="00F33D16">
            <w:pPr>
              <w:jc w:val="center"/>
            </w:pPr>
          </w:p>
        </w:tc>
        <w:tc>
          <w:tcPr>
            <w:tcW w:w="189" w:type="pct"/>
          </w:tcPr>
          <w:p w14:paraId="6C74C2BD" w14:textId="77777777" w:rsidR="00D32072" w:rsidRPr="003F48A5" w:rsidRDefault="00D32072" w:rsidP="00F33D16">
            <w:pPr>
              <w:jc w:val="center"/>
            </w:pPr>
          </w:p>
        </w:tc>
        <w:tc>
          <w:tcPr>
            <w:tcW w:w="3722" w:type="pct"/>
          </w:tcPr>
          <w:p w14:paraId="565FB20A" w14:textId="77777777" w:rsidR="00D32072" w:rsidRPr="003F48A5" w:rsidRDefault="00D32072" w:rsidP="00FA7076">
            <w:pPr>
              <w:jc w:val="center"/>
            </w:pPr>
          </w:p>
        </w:tc>
        <w:tc>
          <w:tcPr>
            <w:tcW w:w="319" w:type="pct"/>
          </w:tcPr>
          <w:p w14:paraId="303E05DF" w14:textId="77777777" w:rsidR="00D32072" w:rsidRPr="003F48A5" w:rsidRDefault="00D32072" w:rsidP="00F33D16">
            <w:pPr>
              <w:jc w:val="center"/>
            </w:pPr>
          </w:p>
        </w:tc>
        <w:tc>
          <w:tcPr>
            <w:tcW w:w="256" w:type="pct"/>
          </w:tcPr>
          <w:p w14:paraId="5674067D" w14:textId="77777777" w:rsidR="00D32072" w:rsidRPr="003F48A5" w:rsidRDefault="00D32072" w:rsidP="00F33D16">
            <w:pPr>
              <w:jc w:val="center"/>
            </w:pPr>
          </w:p>
        </w:tc>
        <w:tc>
          <w:tcPr>
            <w:tcW w:w="242" w:type="pct"/>
          </w:tcPr>
          <w:p w14:paraId="3C29D861" w14:textId="77777777" w:rsidR="00D32072" w:rsidRPr="003F48A5" w:rsidRDefault="00D32072" w:rsidP="00F33D16">
            <w:pPr>
              <w:jc w:val="center"/>
            </w:pPr>
          </w:p>
        </w:tc>
      </w:tr>
      <w:tr w:rsidR="00D32072" w:rsidRPr="003F48A5" w14:paraId="78A4929B" w14:textId="77777777" w:rsidTr="008846C4">
        <w:trPr>
          <w:trHeight w:val="283"/>
        </w:trPr>
        <w:tc>
          <w:tcPr>
            <w:tcW w:w="272" w:type="pct"/>
          </w:tcPr>
          <w:p w14:paraId="4E15BF4A" w14:textId="77777777" w:rsidR="00D32072" w:rsidRPr="003F48A5" w:rsidRDefault="00D32072" w:rsidP="00196508">
            <w:pPr>
              <w:jc w:val="center"/>
            </w:pPr>
            <w:r w:rsidRPr="003F48A5">
              <w:t>5.</w:t>
            </w:r>
          </w:p>
        </w:tc>
        <w:tc>
          <w:tcPr>
            <w:tcW w:w="189" w:type="pct"/>
          </w:tcPr>
          <w:p w14:paraId="33586508" w14:textId="77777777" w:rsidR="00D32072" w:rsidRPr="003F48A5" w:rsidRDefault="00D32072" w:rsidP="00196508">
            <w:pPr>
              <w:jc w:val="center"/>
            </w:pPr>
            <w:r w:rsidRPr="003F48A5">
              <w:t>a.</w:t>
            </w:r>
          </w:p>
        </w:tc>
        <w:tc>
          <w:tcPr>
            <w:tcW w:w="3722" w:type="pct"/>
          </w:tcPr>
          <w:p w14:paraId="6128B401" w14:textId="77777777" w:rsidR="00D32072" w:rsidRPr="003F48A5" w:rsidRDefault="00D32072" w:rsidP="00BC16E8">
            <w:pPr>
              <w:jc w:val="both"/>
            </w:pPr>
            <w:r w:rsidRPr="00384444">
              <w:t xml:space="preserve">Explain in detail about </w:t>
            </w:r>
            <w:r>
              <w:t>Active packaging and list active ingredients used in active packaging.</w:t>
            </w:r>
          </w:p>
        </w:tc>
        <w:tc>
          <w:tcPr>
            <w:tcW w:w="319" w:type="pct"/>
          </w:tcPr>
          <w:p w14:paraId="718E6ADE" w14:textId="77777777" w:rsidR="00D32072" w:rsidRPr="003F48A5" w:rsidRDefault="00D32072" w:rsidP="00196508">
            <w:pPr>
              <w:jc w:val="center"/>
            </w:pPr>
            <w:r w:rsidRPr="00384444">
              <w:t>CO5</w:t>
            </w:r>
          </w:p>
        </w:tc>
        <w:tc>
          <w:tcPr>
            <w:tcW w:w="256" w:type="pct"/>
          </w:tcPr>
          <w:p w14:paraId="7FA6C50D" w14:textId="77777777" w:rsidR="00D32072" w:rsidRPr="003F48A5" w:rsidRDefault="00D32072" w:rsidP="00196508">
            <w:pPr>
              <w:jc w:val="center"/>
            </w:pPr>
            <w:r w:rsidRPr="00384444">
              <w:t>U</w:t>
            </w:r>
          </w:p>
        </w:tc>
        <w:tc>
          <w:tcPr>
            <w:tcW w:w="242" w:type="pct"/>
          </w:tcPr>
          <w:p w14:paraId="3BE26E0C" w14:textId="77777777" w:rsidR="00D32072" w:rsidRPr="003F48A5" w:rsidRDefault="00D32072" w:rsidP="00196508">
            <w:pPr>
              <w:jc w:val="center"/>
            </w:pPr>
            <w:r>
              <w:t>1</w:t>
            </w:r>
            <w:r w:rsidRPr="003F48A5">
              <w:t>0</w:t>
            </w:r>
          </w:p>
        </w:tc>
      </w:tr>
      <w:tr w:rsidR="00D32072" w:rsidRPr="003F48A5" w14:paraId="5FB36AA6" w14:textId="77777777" w:rsidTr="008846C4">
        <w:trPr>
          <w:trHeight w:val="283"/>
        </w:trPr>
        <w:tc>
          <w:tcPr>
            <w:tcW w:w="272" w:type="pct"/>
          </w:tcPr>
          <w:p w14:paraId="5C9932C0" w14:textId="77777777" w:rsidR="00D32072" w:rsidRPr="003F48A5" w:rsidRDefault="00D32072" w:rsidP="00196508">
            <w:pPr>
              <w:jc w:val="center"/>
            </w:pPr>
          </w:p>
        </w:tc>
        <w:tc>
          <w:tcPr>
            <w:tcW w:w="189" w:type="pct"/>
          </w:tcPr>
          <w:p w14:paraId="7C3CE60F" w14:textId="77777777" w:rsidR="00D32072" w:rsidRPr="003F48A5" w:rsidRDefault="00D32072" w:rsidP="00196508">
            <w:pPr>
              <w:jc w:val="center"/>
            </w:pPr>
            <w:r w:rsidRPr="003F48A5">
              <w:t>b.</w:t>
            </w:r>
          </w:p>
        </w:tc>
        <w:tc>
          <w:tcPr>
            <w:tcW w:w="3722" w:type="pct"/>
          </w:tcPr>
          <w:p w14:paraId="4752C662" w14:textId="77777777" w:rsidR="00D32072" w:rsidRPr="003F48A5" w:rsidRDefault="00D32072" w:rsidP="00DD70B8">
            <w:pPr>
              <w:rPr>
                <w:bCs/>
              </w:rPr>
            </w:pPr>
            <w:r w:rsidRPr="00384444">
              <w:t xml:space="preserve">Describe the principle and mechanism </w:t>
            </w:r>
            <w:r>
              <w:t>of</w:t>
            </w:r>
            <w:r w:rsidRPr="00384444">
              <w:t xml:space="preserve"> </w:t>
            </w:r>
            <w:r>
              <w:t>o</w:t>
            </w:r>
            <w:r w:rsidRPr="00384444">
              <w:t>smotic dehydration</w:t>
            </w:r>
            <w:r>
              <w:t xml:space="preserve">. </w:t>
            </w:r>
          </w:p>
        </w:tc>
        <w:tc>
          <w:tcPr>
            <w:tcW w:w="319" w:type="pct"/>
          </w:tcPr>
          <w:p w14:paraId="4D917E09" w14:textId="77777777" w:rsidR="00D32072" w:rsidRPr="003F48A5" w:rsidRDefault="00D32072" w:rsidP="00196508">
            <w:pPr>
              <w:jc w:val="center"/>
            </w:pPr>
            <w:r w:rsidRPr="00384444">
              <w:t>CO</w:t>
            </w:r>
            <w:r>
              <w:t>2</w:t>
            </w:r>
          </w:p>
        </w:tc>
        <w:tc>
          <w:tcPr>
            <w:tcW w:w="256" w:type="pct"/>
          </w:tcPr>
          <w:p w14:paraId="619CF057" w14:textId="77777777" w:rsidR="00D32072" w:rsidRPr="003F48A5" w:rsidRDefault="00D32072" w:rsidP="00196508">
            <w:pPr>
              <w:jc w:val="center"/>
            </w:pPr>
            <w:r w:rsidRPr="00384444">
              <w:t>R</w:t>
            </w:r>
          </w:p>
        </w:tc>
        <w:tc>
          <w:tcPr>
            <w:tcW w:w="242" w:type="pct"/>
          </w:tcPr>
          <w:p w14:paraId="5CBD27F9" w14:textId="77777777" w:rsidR="00D32072" w:rsidRPr="003F48A5" w:rsidRDefault="00D32072" w:rsidP="00196508">
            <w:pPr>
              <w:jc w:val="center"/>
            </w:pPr>
            <w:r>
              <w:t>10</w:t>
            </w:r>
          </w:p>
        </w:tc>
      </w:tr>
      <w:tr w:rsidR="00D32072" w:rsidRPr="003F48A5" w14:paraId="660812BF" w14:textId="77777777" w:rsidTr="008846C4">
        <w:trPr>
          <w:trHeight w:val="263"/>
        </w:trPr>
        <w:tc>
          <w:tcPr>
            <w:tcW w:w="272" w:type="pct"/>
          </w:tcPr>
          <w:p w14:paraId="010F516D" w14:textId="77777777" w:rsidR="00D32072" w:rsidRPr="003F48A5" w:rsidRDefault="00D32072" w:rsidP="00F33D16">
            <w:pPr>
              <w:jc w:val="center"/>
            </w:pPr>
          </w:p>
        </w:tc>
        <w:tc>
          <w:tcPr>
            <w:tcW w:w="189" w:type="pct"/>
          </w:tcPr>
          <w:p w14:paraId="43B38463" w14:textId="77777777" w:rsidR="00D32072" w:rsidRPr="003F48A5" w:rsidRDefault="00D32072" w:rsidP="00F33D16">
            <w:pPr>
              <w:jc w:val="center"/>
            </w:pPr>
          </w:p>
        </w:tc>
        <w:tc>
          <w:tcPr>
            <w:tcW w:w="3722" w:type="pct"/>
          </w:tcPr>
          <w:p w14:paraId="58EA8FDF" w14:textId="77777777" w:rsidR="00D32072" w:rsidRPr="003F48A5" w:rsidRDefault="00D32072" w:rsidP="00FA7076">
            <w:pPr>
              <w:jc w:val="center"/>
            </w:pPr>
            <w:r w:rsidRPr="003F48A5">
              <w:rPr>
                <w:b/>
                <w:bCs/>
              </w:rPr>
              <w:t>(OR)</w:t>
            </w:r>
          </w:p>
        </w:tc>
        <w:tc>
          <w:tcPr>
            <w:tcW w:w="319" w:type="pct"/>
          </w:tcPr>
          <w:p w14:paraId="399E5560" w14:textId="77777777" w:rsidR="00D32072" w:rsidRPr="003F48A5" w:rsidRDefault="00D32072" w:rsidP="00F33D16">
            <w:pPr>
              <w:jc w:val="center"/>
            </w:pPr>
          </w:p>
        </w:tc>
        <w:tc>
          <w:tcPr>
            <w:tcW w:w="256" w:type="pct"/>
          </w:tcPr>
          <w:p w14:paraId="0A3E04EB" w14:textId="77777777" w:rsidR="00D32072" w:rsidRPr="003F48A5" w:rsidRDefault="00D32072" w:rsidP="00F33D16">
            <w:pPr>
              <w:jc w:val="center"/>
            </w:pPr>
          </w:p>
        </w:tc>
        <w:tc>
          <w:tcPr>
            <w:tcW w:w="242" w:type="pct"/>
          </w:tcPr>
          <w:p w14:paraId="084F51F7" w14:textId="77777777" w:rsidR="00D32072" w:rsidRPr="003F48A5" w:rsidRDefault="00D32072" w:rsidP="00F33D16">
            <w:pPr>
              <w:jc w:val="center"/>
            </w:pPr>
          </w:p>
        </w:tc>
      </w:tr>
      <w:tr w:rsidR="00D32072" w:rsidRPr="003F48A5" w14:paraId="02031DAD" w14:textId="77777777" w:rsidTr="008846C4">
        <w:trPr>
          <w:trHeight w:val="283"/>
        </w:trPr>
        <w:tc>
          <w:tcPr>
            <w:tcW w:w="272" w:type="pct"/>
          </w:tcPr>
          <w:p w14:paraId="5EC4150F" w14:textId="77777777" w:rsidR="00D32072" w:rsidRPr="003F48A5" w:rsidRDefault="00D32072" w:rsidP="00196508">
            <w:r w:rsidRPr="003F48A5">
              <w:t>6.</w:t>
            </w:r>
          </w:p>
        </w:tc>
        <w:tc>
          <w:tcPr>
            <w:tcW w:w="189" w:type="pct"/>
          </w:tcPr>
          <w:p w14:paraId="2368BAF7" w14:textId="77777777" w:rsidR="00D32072" w:rsidRPr="003F48A5" w:rsidRDefault="00D32072" w:rsidP="00196508">
            <w:pPr>
              <w:jc w:val="center"/>
            </w:pPr>
            <w:r w:rsidRPr="003F48A5">
              <w:t>a.</w:t>
            </w:r>
          </w:p>
        </w:tc>
        <w:tc>
          <w:tcPr>
            <w:tcW w:w="3722" w:type="pct"/>
          </w:tcPr>
          <w:p w14:paraId="03D95965" w14:textId="77777777" w:rsidR="00D32072" w:rsidRPr="003F48A5" w:rsidRDefault="00D32072" w:rsidP="00196508">
            <w:r w:rsidRPr="005A2C5A">
              <w:t xml:space="preserve">Describe in detail all the three types of canning processes. </w:t>
            </w:r>
          </w:p>
        </w:tc>
        <w:tc>
          <w:tcPr>
            <w:tcW w:w="319" w:type="pct"/>
          </w:tcPr>
          <w:p w14:paraId="44472BFE" w14:textId="77777777" w:rsidR="00D32072" w:rsidRPr="003F48A5" w:rsidRDefault="00D32072" w:rsidP="00196508">
            <w:pPr>
              <w:jc w:val="center"/>
            </w:pPr>
            <w:r w:rsidRPr="005A2C5A">
              <w:t>CO5</w:t>
            </w:r>
          </w:p>
        </w:tc>
        <w:tc>
          <w:tcPr>
            <w:tcW w:w="256" w:type="pct"/>
          </w:tcPr>
          <w:p w14:paraId="796F80DE" w14:textId="77777777" w:rsidR="00D32072" w:rsidRPr="003F48A5" w:rsidRDefault="00D32072" w:rsidP="00196508">
            <w:pPr>
              <w:jc w:val="center"/>
            </w:pPr>
            <w:r w:rsidRPr="005A2C5A">
              <w:t>R</w:t>
            </w:r>
          </w:p>
        </w:tc>
        <w:tc>
          <w:tcPr>
            <w:tcW w:w="242" w:type="pct"/>
          </w:tcPr>
          <w:p w14:paraId="45AFBD6F" w14:textId="77777777" w:rsidR="00D32072" w:rsidRPr="003F48A5" w:rsidRDefault="00D32072" w:rsidP="00196508">
            <w:pPr>
              <w:jc w:val="center"/>
            </w:pPr>
            <w:r>
              <w:t>10</w:t>
            </w:r>
          </w:p>
        </w:tc>
      </w:tr>
      <w:tr w:rsidR="00D32072" w:rsidRPr="003F48A5" w14:paraId="6C6CE9D2" w14:textId="77777777" w:rsidTr="008846C4">
        <w:trPr>
          <w:trHeight w:val="283"/>
        </w:trPr>
        <w:tc>
          <w:tcPr>
            <w:tcW w:w="272" w:type="pct"/>
          </w:tcPr>
          <w:p w14:paraId="4C961ADD" w14:textId="77777777" w:rsidR="00D32072" w:rsidRPr="003F48A5" w:rsidRDefault="00D32072" w:rsidP="00196508">
            <w:pPr>
              <w:jc w:val="center"/>
            </w:pPr>
          </w:p>
        </w:tc>
        <w:tc>
          <w:tcPr>
            <w:tcW w:w="189" w:type="pct"/>
          </w:tcPr>
          <w:p w14:paraId="35915FCA" w14:textId="77777777" w:rsidR="00D32072" w:rsidRPr="003F48A5" w:rsidRDefault="00D32072" w:rsidP="00196508">
            <w:pPr>
              <w:jc w:val="center"/>
            </w:pPr>
            <w:r w:rsidRPr="003F48A5">
              <w:t>b.</w:t>
            </w:r>
          </w:p>
        </w:tc>
        <w:tc>
          <w:tcPr>
            <w:tcW w:w="3722" w:type="pct"/>
          </w:tcPr>
          <w:p w14:paraId="25148826" w14:textId="77777777" w:rsidR="00D32072" w:rsidRPr="003F48A5" w:rsidRDefault="00D32072" w:rsidP="00196508">
            <w:pPr>
              <w:rPr>
                <w:bCs/>
              </w:rPr>
            </w:pPr>
            <w:r w:rsidRPr="005A2C5A">
              <w:t xml:space="preserve">Explain in detail about </w:t>
            </w:r>
            <w:r>
              <w:t>m</w:t>
            </w:r>
            <w:r w:rsidRPr="005A2C5A">
              <w:t xml:space="preserve">odified </w:t>
            </w:r>
            <w:r>
              <w:t>a</w:t>
            </w:r>
            <w:r w:rsidRPr="005A2C5A">
              <w:t xml:space="preserve">tmosphere </w:t>
            </w:r>
            <w:r>
              <w:t>p</w:t>
            </w:r>
            <w:r w:rsidRPr="005A2C5A">
              <w:t>ackaging</w:t>
            </w:r>
            <w:r>
              <w:t xml:space="preserve"> of mushrooms</w:t>
            </w:r>
            <w:r w:rsidRPr="005A2C5A">
              <w:t>.</w:t>
            </w:r>
          </w:p>
        </w:tc>
        <w:tc>
          <w:tcPr>
            <w:tcW w:w="319" w:type="pct"/>
          </w:tcPr>
          <w:p w14:paraId="1FB7E363" w14:textId="77777777" w:rsidR="00D32072" w:rsidRPr="003F48A5" w:rsidRDefault="00D32072" w:rsidP="00196508">
            <w:pPr>
              <w:jc w:val="center"/>
            </w:pPr>
            <w:r w:rsidRPr="005A2C5A">
              <w:t>CO5</w:t>
            </w:r>
          </w:p>
        </w:tc>
        <w:tc>
          <w:tcPr>
            <w:tcW w:w="256" w:type="pct"/>
          </w:tcPr>
          <w:p w14:paraId="6C9B0EAD" w14:textId="77777777" w:rsidR="00D32072" w:rsidRPr="003F48A5" w:rsidRDefault="00D32072" w:rsidP="00196508">
            <w:pPr>
              <w:jc w:val="center"/>
            </w:pPr>
            <w:r w:rsidRPr="005A2C5A">
              <w:t>U</w:t>
            </w:r>
          </w:p>
        </w:tc>
        <w:tc>
          <w:tcPr>
            <w:tcW w:w="242" w:type="pct"/>
          </w:tcPr>
          <w:p w14:paraId="138EE827" w14:textId="77777777" w:rsidR="00D32072" w:rsidRPr="003F48A5" w:rsidRDefault="00D32072" w:rsidP="00196508">
            <w:pPr>
              <w:jc w:val="center"/>
            </w:pPr>
            <w:r>
              <w:t>10</w:t>
            </w:r>
          </w:p>
        </w:tc>
      </w:tr>
      <w:tr w:rsidR="00D32072" w:rsidRPr="003F48A5" w14:paraId="6378F649" w14:textId="77777777" w:rsidTr="008846C4">
        <w:trPr>
          <w:trHeight w:val="397"/>
        </w:trPr>
        <w:tc>
          <w:tcPr>
            <w:tcW w:w="272" w:type="pct"/>
          </w:tcPr>
          <w:p w14:paraId="29530C56" w14:textId="77777777" w:rsidR="00D32072" w:rsidRPr="003F48A5" w:rsidRDefault="00D32072" w:rsidP="00F33D16">
            <w:pPr>
              <w:jc w:val="center"/>
            </w:pPr>
          </w:p>
        </w:tc>
        <w:tc>
          <w:tcPr>
            <w:tcW w:w="189" w:type="pct"/>
          </w:tcPr>
          <w:p w14:paraId="720CFA35" w14:textId="77777777" w:rsidR="00D32072" w:rsidRPr="003F48A5" w:rsidRDefault="00D32072" w:rsidP="00F33D16">
            <w:pPr>
              <w:jc w:val="center"/>
            </w:pPr>
          </w:p>
        </w:tc>
        <w:tc>
          <w:tcPr>
            <w:tcW w:w="3722" w:type="pct"/>
          </w:tcPr>
          <w:p w14:paraId="76E7C194" w14:textId="77777777" w:rsidR="00D32072" w:rsidRPr="003F48A5" w:rsidRDefault="00D32072" w:rsidP="00196508"/>
        </w:tc>
        <w:tc>
          <w:tcPr>
            <w:tcW w:w="319" w:type="pct"/>
          </w:tcPr>
          <w:p w14:paraId="33FA548F" w14:textId="77777777" w:rsidR="00D32072" w:rsidRPr="003F48A5" w:rsidRDefault="00D32072" w:rsidP="00F33D16">
            <w:pPr>
              <w:jc w:val="center"/>
            </w:pPr>
          </w:p>
        </w:tc>
        <w:tc>
          <w:tcPr>
            <w:tcW w:w="256" w:type="pct"/>
          </w:tcPr>
          <w:p w14:paraId="258ACD4A" w14:textId="77777777" w:rsidR="00D32072" w:rsidRPr="003F48A5" w:rsidRDefault="00D32072" w:rsidP="00F33D16">
            <w:pPr>
              <w:jc w:val="center"/>
            </w:pPr>
          </w:p>
        </w:tc>
        <w:tc>
          <w:tcPr>
            <w:tcW w:w="242" w:type="pct"/>
          </w:tcPr>
          <w:p w14:paraId="58F25378" w14:textId="77777777" w:rsidR="00D32072" w:rsidRPr="003F48A5" w:rsidRDefault="00D32072" w:rsidP="00F33D16">
            <w:pPr>
              <w:jc w:val="center"/>
            </w:pPr>
          </w:p>
        </w:tc>
      </w:tr>
      <w:tr w:rsidR="00D32072" w:rsidRPr="003F48A5" w14:paraId="5648D885" w14:textId="77777777" w:rsidTr="008846C4">
        <w:trPr>
          <w:trHeight w:val="283"/>
        </w:trPr>
        <w:tc>
          <w:tcPr>
            <w:tcW w:w="272" w:type="pct"/>
          </w:tcPr>
          <w:p w14:paraId="328D4A9A" w14:textId="77777777" w:rsidR="00D32072" w:rsidRPr="003F48A5" w:rsidRDefault="00D32072" w:rsidP="00F33D16">
            <w:pPr>
              <w:jc w:val="center"/>
            </w:pPr>
            <w:r w:rsidRPr="003F48A5">
              <w:t>7.</w:t>
            </w:r>
          </w:p>
        </w:tc>
        <w:tc>
          <w:tcPr>
            <w:tcW w:w="189" w:type="pct"/>
          </w:tcPr>
          <w:p w14:paraId="7173C7FD" w14:textId="77777777" w:rsidR="00D32072" w:rsidRPr="003F48A5" w:rsidRDefault="00D32072" w:rsidP="00F33D16">
            <w:pPr>
              <w:jc w:val="center"/>
            </w:pPr>
            <w:r w:rsidRPr="003F48A5">
              <w:t>a.</w:t>
            </w:r>
          </w:p>
        </w:tc>
        <w:tc>
          <w:tcPr>
            <w:tcW w:w="3722" w:type="pct"/>
          </w:tcPr>
          <w:p w14:paraId="01CC3125" w14:textId="77777777" w:rsidR="00D32072" w:rsidRPr="003F48A5" w:rsidRDefault="00D32072" w:rsidP="00D65199">
            <w:r>
              <w:t>Outline</w:t>
            </w:r>
            <w:r w:rsidRPr="00657EBB">
              <w:t xml:space="preserve"> the processing steps involved in canning of sweet corn kernels.</w:t>
            </w:r>
          </w:p>
        </w:tc>
        <w:tc>
          <w:tcPr>
            <w:tcW w:w="319" w:type="pct"/>
          </w:tcPr>
          <w:p w14:paraId="11861237" w14:textId="77777777" w:rsidR="00D32072" w:rsidRPr="003F48A5" w:rsidRDefault="00D32072" w:rsidP="00F33D16">
            <w:pPr>
              <w:jc w:val="center"/>
            </w:pPr>
            <w:r w:rsidRPr="003F48A5">
              <w:t>CO</w:t>
            </w:r>
            <w:r>
              <w:t>5</w:t>
            </w:r>
          </w:p>
        </w:tc>
        <w:tc>
          <w:tcPr>
            <w:tcW w:w="256" w:type="pct"/>
          </w:tcPr>
          <w:p w14:paraId="5F757D2E" w14:textId="77777777" w:rsidR="00D32072" w:rsidRPr="003F48A5" w:rsidRDefault="00D32072" w:rsidP="00F33D16">
            <w:pPr>
              <w:jc w:val="center"/>
            </w:pPr>
            <w:r>
              <w:t>U</w:t>
            </w:r>
          </w:p>
        </w:tc>
        <w:tc>
          <w:tcPr>
            <w:tcW w:w="242" w:type="pct"/>
          </w:tcPr>
          <w:p w14:paraId="39503D34" w14:textId="77777777" w:rsidR="00D32072" w:rsidRPr="003F48A5" w:rsidRDefault="00D32072" w:rsidP="00F33D16">
            <w:pPr>
              <w:jc w:val="center"/>
            </w:pPr>
            <w:r>
              <w:t>10</w:t>
            </w:r>
          </w:p>
        </w:tc>
      </w:tr>
      <w:tr w:rsidR="00D32072" w:rsidRPr="003F48A5" w14:paraId="2D28041C" w14:textId="77777777" w:rsidTr="008846C4">
        <w:trPr>
          <w:trHeight w:val="283"/>
        </w:trPr>
        <w:tc>
          <w:tcPr>
            <w:tcW w:w="272" w:type="pct"/>
          </w:tcPr>
          <w:p w14:paraId="43A73DFC" w14:textId="77777777" w:rsidR="00D32072" w:rsidRPr="003F48A5" w:rsidRDefault="00D32072" w:rsidP="00F33D16">
            <w:pPr>
              <w:jc w:val="center"/>
            </w:pPr>
          </w:p>
        </w:tc>
        <w:tc>
          <w:tcPr>
            <w:tcW w:w="189" w:type="pct"/>
          </w:tcPr>
          <w:p w14:paraId="0201B3F5" w14:textId="77777777" w:rsidR="00D32072" w:rsidRPr="003F48A5" w:rsidRDefault="00D32072" w:rsidP="00F33D16">
            <w:pPr>
              <w:jc w:val="center"/>
            </w:pPr>
            <w:r w:rsidRPr="003F48A5">
              <w:t>b.</w:t>
            </w:r>
          </w:p>
        </w:tc>
        <w:tc>
          <w:tcPr>
            <w:tcW w:w="3722" w:type="pct"/>
          </w:tcPr>
          <w:p w14:paraId="16617574" w14:textId="77777777" w:rsidR="00D32072" w:rsidRPr="003F48A5" w:rsidRDefault="00D32072" w:rsidP="00D65199">
            <w:pPr>
              <w:rPr>
                <w:bCs/>
              </w:rPr>
            </w:pPr>
            <w:r>
              <w:rPr>
                <w:bCs/>
              </w:rPr>
              <w:t xml:space="preserve">Distinguish between active MAP and passive MAP. </w:t>
            </w:r>
          </w:p>
        </w:tc>
        <w:tc>
          <w:tcPr>
            <w:tcW w:w="319" w:type="pct"/>
          </w:tcPr>
          <w:p w14:paraId="33E3A681" w14:textId="77777777" w:rsidR="00D32072" w:rsidRPr="003F48A5" w:rsidRDefault="00D32072" w:rsidP="00F33D16">
            <w:pPr>
              <w:jc w:val="center"/>
            </w:pPr>
            <w:r>
              <w:t>CO2</w:t>
            </w:r>
          </w:p>
        </w:tc>
        <w:tc>
          <w:tcPr>
            <w:tcW w:w="256" w:type="pct"/>
          </w:tcPr>
          <w:p w14:paraId="3F7778A8" w14:textId="77777777" w:rsidR="00D32072" w:rsidRPr="003F48A5" w:rsidRDefault="00D32072" w:rsidP="00F33D16">
            <w:pPr>
              <w:jc w:val="center"/>
            </w:pPr>
            <w:r>
              <w:t>An</w:t>
            </w:r>
          </w:p>
        </w:tc>
        <w:tc>
          <w:tcPr>
            <w:tcW w:w="242" w:type="pct"/>
          </w:tcPr>
          <w:p w14:paraId="655C9E0B" w14:textId="77777777" w:rsidR="00D32072" w:rsidRPr="003F48A5" w:rsidRDefault="00D32072" w:rsidP="00F33D16">
            <w:pPr>
              <w:jc w:val="center"/>
            </w:pPr>
            <w:r>
              <w:t>10</w:t>
            </w:r>
          </w:p>
        </w:tc>
      </w:tr>
      <w:tr w:rsidR="00D32072" w:rsidRPr="003F48A5" w14:paraId="0DCD1E78" w14:textId="77777777" w:rsidTr="008846C4">
        <w:trPr>
          <w:trHeight w:val="283"/>
        </w:trPr>
        <w:tc>
          <w:tcPr>
            <w:tcW w:w="272" w:type="pct"/>
          </w:tcPr>
          <w:p w14:paraId="7332602A" w14:textId="77777777" w:rsidR="00D32072" w:rsidRPr="003F48A5" w:rsidRDefault="00D32072" w:rsidP="00F33D16">
            <w:pPr>
              <w:jc w:val="center"/>
            </w:pPr>
          </w:p>
        </w:tc>
        <w:tc>
          <w:tcPr>
            <w:tcW w:w="189" w:type="pct"/>
          </w:tcPr>
          <w:p w14:paraId="6EA01BB9" w14:textId="77777777" w:rsidR="00D32072" w:rsidRPr="003F48A5" w:rsidRDefault="00D32072" w:rsidP="00F33D16">
            <w:pPr>
              <w:jc w:val="center"/>
            </w:pPr>
          </w:p>
        </w:tc>
        <w:tc>
          <w:tcPr>
            <w:tcW w:w="3722" w:type="pct"/>
          </w:tcPr>
          <w:p w14:paraId="0F547AC7" w14:textId="77777777" w:rsidR="00D32072" w:rsidRPr="003F48A5" w:rsidRDefault="00D32072" w:rsidP="00FA7076">
            <w:pPr>
              <w:jc w:val="center"/>
              <w:rPr>
                <w:bCs/>
              </w:rPr>
            </w:pPr>
            <w:r w:rsidRPr="003F48A5">
              <w:rPr>
                <w:b/>
                <w:bCs/>
              </w:rPr>
              <w:t>(OR)</w:t>
            </w:r>
          </w:p>
        </w:tc>
        <w:tc>
          <w:tcPr>
            <w:tcW w:w="319" w:type="pct"/>
          </w:tcPr>
          <w:p w14:paraId="36F6CD6E" w14:textId="77777777" w:rsidR="00D32072" w:rsidRPr="003F48A5" w:rsidRDefault="00D32072" w:rsidP="00F33D16">
            <w:pPr>
              <w:jc w:val="center"/>
            </w:pPr>
          </w:p>
        </w:tc>
        <w:tc>
          <w:tcPr>
            <w:tcW w:w="256" w:type="pct"/>
          </w:tcPr>
          <w:p w14:paraId="3533C416" w14:textId="77777777" w:rsidR="00D32072" w:rsidRPr="003F48A5" w:rsidRDefault="00D32072" w:rsidP="00F33D16">
            <w:pPr>
              <w:jc w:val="center"/>
            </w:pPr>
          </w:p>
        </w:tc>
        <w:tc>
          <w:tcPr>
            <w:tcW w:w="242" w:type="pct"/>
          </w:tcPr>
          <w:p w14:paraId="1DF652A4" w14:textId="77777777" w:rsidR="00D32072" w:rsidRPr="003F48A5" w:rsidRDefault="00D32072" w:rsidP="00F33D16">
            <w:pPr>
              <w:jc w:val="center"/>
            </w:pPr>
          </w:p>
        </w:tc>
      </w:tr>
      <w:tr w:rsidR="00D32072" w:rsidRPr="003F48A5" w14:paraId="04FBE5CB" w14:textId="77777777" w:rsidTr="008846C4">
        <w:trPr>
          <w:trHeight w:val="283"/>
        </w:trPr>
        <w:tc>
          <w:tcPr>
            <w:tcW w:w="272" w:type="pct"/>
          </w:tcPr>
          <w:p w14:paraId="1116A09D" w14:textId="77777777" w:rsidR="00D32072" w:rsidRPr="003F48A5" w:rsidRDefault="00D32072" w:rsidP="00F62B11">
            <w:pPr>
              <w:jc w:val="center"/>
            </w:pPr>
            <w:r w:rsidRPr="003F48A5">
              <w:t>8.</w:t>
            </w:r>
          </w:p>
        </w:tc>
        <w:tc>
          <w:tcPr>
            <w:tcW w:w="189" w:type="pct"/>
          </w:tcPr>
          <w:p w14:paraId="2C1C514C" w14:textId="77777777" w:rsidR="00D32072" w:rsidRPr="003F48A5" w:rsidRDefault="00D32072" w:rsidP="00F62B11">
            <w:pPr>
              <w:jc w:val="center"/>
            </w:pPr>
            <w:r w:rsidRPr="003F48A5">
              <w:t>a.</w:t>
            </w:r>
          </w:p>
        </w:tc>
        <w:tc>
          <w:tcPr>
            <w:tcW w:w="3722" w:type="pct"/>
          </w:tcPr>
          <w:p w14:paraId="5567952B" w14:textId="77777777" w:rsidR="00D32072" w:rsidRPr="003F48A5" w:rsidRDefault="00D32072" w:rsidP="00F62B11">
            <w:pPr>
              <w:rPr>
                <w:bCs/>
              </w:rPr>
            </w:pPr>
            <w:r>
              <w:rPr>
                <w:bCs/>
              </w:rPr>
              <w:t>Explain the mechanism of osmotic dehydration of lemon slices.</w:t>
            </w:r>
          </w:p>
        </w:tc>
        <w:tc>
          <w:tcPr>
            <w:tcW w:w="319" w:type="pct"/>
          </w:tcPr>
          <w:p w14:paraId="01D2742F" w14:textId="77777777" w:rsidR="00D32072" w:rsidRPr="003F48A5" w:rsidRDefault="00D32072" w:rsidP="00F62B11">
            <w:pPr>
              <w:jc w:val="center"/>
            </w:pPr>
            <w:r w:rsidRPr="001E5C4C">
              <w:t>CO4</w:t>
            </w:r>
          </w:p>
        </w:tc>
        <w:tc>
          <w:tcPr>
            <w:tcW w:w="256" w:type="pct"/>
          </w:tcPr>
          <w:p w14:paraId="01BFCF39" w14:textId="77777777" w:rsidR="00D32072" w:rsidRPr="003F48A5" w:rsidRDefault="00D32072" w:rsidP="00F62B11">
            <w:pPr>
              <w:jc w:val="center"/>
            </w:pPr>
            <w:r w:rsidRPr="001E5C4C">
              <w:t>R</w:t>
            </w:r>
          </w:p>
        </w:tc>
        <w:tc>
          <w:tcPr>
            <w:tcW w:w="242" w:type="pct"/>
          </w:tcPr>
          <w:p w14:paraId="367D6E44" w14:textId="77777777" w:rsidR="00D32072" w:rsidRPr="003F48A5" w:rsidRDefault="00D32072" w:rsidP="00F62B11">
            <w:pPr>
              <w:jc w:val="center"/>
            </w:pPr>
            <w:r>
              <w:t>10</w:t>
            </w:r>
          </w:p>
        </w:tc>
      </w:tr>
      <w:tr w:rsidR="00D32072" w:rsidRPr="003F48A5" w14:paraId="2EA6196D" w14:textId="77777777" w:rsidTr="008846C4">
        <w:trPr>
          <w:trHeight w:val="283"/>
        </w:trPr>
        <w:tc>
          <w:tcPr>
            <w:tcW w:w="272" w:type="pct"/>
          </w:tcPr>
          <w:p w14:paraId="4EAB4655" w14:textId="77777777" w:rsidR="00D32072" w:rsidRPr="003F48A5" w:rsidRDefault="00D32072" w:rsidP="00F62B11">
            <w:pPr>
              <w:jc w:val="center"/>
            </w:pPr>
          </w:p>
        </w:tc>
        <w:tc>
          <w:tcPr>
            <w:tcW w:w="189" w:type="pct"/>
          </w:tcPr>
          <w:p w14:paraId="1BB5FD74" w14:textId="77777777" w:rsidR="00D32072" w:rsidRPr="003F48A5" w:rsidRDefault="00D32072" w:rsidP="00F62B11">
            <w:pPr>
              <w:jc w:val="center"/>
            </w:pPr>
            <w:r w:rsidRPr="003F48A5">
              <w:t>b.</w:t>
            </w:r>
          </w:p>
        </w:tc>
        <w:tc>
          <w:tcPr>
            <w:tcW w:w="3722" w:type="pct"/>
          </w:tcPr>
          <w:p w14:paraId="2FC90510" w14:textId="77777777" w:rsidR="00D32072" w:rsidRPr="003F48A5" w:rsidRDefault="00D32072" w:rsidP="00F62B11">
            <w:pPr>
              <w:rPr>
                <w:bCs/>
              </w:rPr>
            </w:pPr>
            <w:r w:rsidRPr="001E5C4C">
              <w:t xml:space="preserve">Draw the technological processing flowchart for the RTS production and give FSSAI specifications. </w:t>
            </w:r>
          </w:p>
        </w:tc>
        <w:tc>
          <w:tcPr>
            <w:tcW w:w="319" w:type="pct"/>
          </w:tcPr>
          <w:p w14:paraId="4DD3F9F3" w14:textId="77777777" w:rsidR="00D32072" w:rsidRPr="003F48A5" w:rsidRDefault="00D32072" w:rsidP="00F62B11">
            <w:pPr>
              <w:jc w:val="center"/>
            </w:pPr>
            <w:r w:rsidRPr="001E5C4C">
              <w:t>CO</w:t>
            </w:r>
            <w:r>
              <w:t>6</w:t>
            </w:r>
          </w:p>
        </w:tc>
        <w:tc>
          <w:tcPr>
            <w:tcW w:w="256" w:type="pct"/>
          </w:tcPr>
          <w:p w14:paraId="5828AF86" w14:textId="77777777" w:rsidR="00D32072" w:rsidRPr="003F48A5" w:rsidRDefault="00D32072" w:rsidP="00F62B11">
            <w:pPr>
              <w:jc w:val="center"/>
            </w:pPr>
            <w:r w:rsidRPr="001E5C4C">
              <w:t>C</w:t>
            </w:r>
          </w:p>
        </w:tc>
        <w:tc>
          <w:tcPr>
            <w:tcW w:w="242" w:type="pct"/>
          </w:tcPr>
          <w:p w14:paraId="2BE29620" w14:textId="77777777" w:rsidR="00D32072" w:rsidRPr="003F48A5" w:rsidRDefault="00D32072" w:rsidP="00F62B11">
            <w:pPr>
              <w:jc w:val="center"/>
            </w:pPr>
            <w:r>
              <w:t>10</w:t>
            </w:r>
          </w:p>
        </w:tc>
      </w:tr>
      <w:tr w:rsidR="00D32072" w:rsidRPr="003F48A5" w14:paraId="2E62D2F6" w14:textId="77777777" w:rsidTr="00BC16E8">
        <w:trPr>
          <w:trHeight w:val="397"/>
        </w:trPr>
        <w:tc>
          <w:tcPr>
            <w:tcW w:w="5000" w:type="pct"/>
            <w:gridSpan w:val="6"/>
            <w:vAlign w:val="center"/>
          </w:tcPr>
          <w:p w14:paraId="352A2F3C" w14:textId="77777777" w:rsidR="00D32072" w:rsidRPr="003F48A5" w:rsidRDefault="00D32072" w:rsidP="00F33D16">
            <w:pPr>
              <w:jc w:val="center"/>
            </w:pPr>
            <w:r w:rsidRPr="003F48A5">
              <w:rPr>
                <w:b/>
                <w:bCs/>
              </w:rPr>
              <w:t>COMPULSORY QUESTION</w:t>
            </w:r>
          </w:p>
        </w:tc>
      </w:tr>
      <w:tr w:rsidR="00D32072" w:rsidRPr="003F48A5" w14:paraId="61E2B01D" w14:textId="77777777" w:rsidTr="008846C4">
        <w:trPr>
          <w:trHeight w:val="283"/>
        </w:trPr>
        <w:tc>
          <w:tcPr>
            <w:tcW w:w="272" w:type="pct"/>
          </w:tcPr>
          <w:p w14:paraId="2043E9C2" w14:textId="77777777" w:rsidR="00D32072" w:rsidRPr="003F48A5" w:rsidRDefault="00D32072" w:rsidP="00FA6F74">
            <w:pPr>
              <w:jc w:val="center"/>
            </w:pPr>
            <w:r w:rsidRPr="003F48A5">
              <w:t>9.</w:t>
            </w:r>
          </w:p>
        </w:tc>
        <w:tc>
          <w:tcPr>
            <w:tcW w:w="189" w:type="pct"/>
          </w:tcPr>
          <w:p w14:paraId="686B6867" w14:textId="77777777" w:rsidR="00D32072" w:rsidRPr="003F48A5" w:rsidRDefault="00D32072" w:rsidP="00FA6F74">
            <w:pPr>
              <w:jc w:val="center"/>
            </w:pPr>
            <w:r w:rsidRPr="003F48A5">
              <w:t>a.</w:t>
            </w:r>
          </w:p>
        </w:tc>
        <w:tc>
          <w:tcPr>
            <w:tcW w:w="3722" w:type="pct"/>
          </w:tcPr>
          <w:p w14:paraId="7B9128B5" w14:textId="77777777" w:rsidR="00D32072" w:rsidRPr="003F48A5" w:rsidRDefault="00D32072" w:rsidP="00FA6F74">
            <w:r>
              <w:t xml:space="preserve">Elaborate </w:t>
            </w:r>
            <w:r w:rsidRPr="002E7DD6">
              <w:t xml:space="preserve">the pickling process along with </w:t>
            </w:r>
            <w:r>
              <w:t xml:space="preserve">technological </w:t>
            </w:r>
            <w:r w:rsidRPr="002E7DD6">
              <w:t xml:space="preserve">processing flow chart. </w:t>
            </w:r>
          </w:p>
        </w:tc>
        <w:tc>
          <w:tcPr>
            <w:tcW w:w="319" w:type="pct"/>
          </w:tcPr>
          <w:p w14:paraId="0AD39A2C" w14:textId="77777777" w:rsidR="00D32072" w:rsidRPr="003F48A5" w:rsidRDefault="00D32072" w:rsidP="00FA6F74">
            <w:pPr>
              <w:jc w:val="center"/>
            </w:pPr>
            <w:r w:rsidRPr="002E7DD6">
              <w:t>CO6</w:t>
            </w:r>
          </w:p>
        </w:tc>
        <w:tc>
          <w:tcPr>
            <w:tcW w:w="256" w:type="pct"/>
          </w:tcPr>
          <w:p w14:paraId="72CE4B8B" w14:textId="77777777" w:rsidR="00D32072" w:rsidRPr="003F48A5" w:rsidRDefault="00D32072" w:rsidP="00FA6F74">
            <w:pPr>
              <w:jc w:val="center"/>
            </w:pPr>
            <w:r>
              <w:t>C</w:t>
            </w:r>
          </w:p>
        </w:tc>
        <w:tc>
          <w:tcPr>
            <w:tcW w:w="242" w:type="pct"/>
          </w:tcPr>
          <w:p w14:paraId="6F351139" w14:textId="77777777" w:rsidR="00D32072" w:rsidRPr="003F48A5" w:rsidRDefault="00D32072" w:rsidP="00FA6F74">
            <w:pPr>
              <w:jc w:val="center"/>
            </w:pPr>
            <w:r>
              <w:t>10</w:t>
            </w:r>
          </w:p>
        </w:tc>
      </w:tr>
      <w:tr w:rsidR="00D32072" w:rsidRPr="003F48A5" w14:paraId="1A80AAAC" w14:textId="77777777" w:rsidTr="008846C4">
        <w:trPr>
          <w:trHeight w:val="283"/>
        </w:trPr>
        <w:tc>
          <w:tcPr>
            <w:tcW w:w="272" w:type="pct"/>
          </w:tcPr>
          <w:p w14:paraId="508B44D7" w14:textId="77777777" w:rsidR="00D32072" w:rsidRPr="003F48A5" w:rsidRDefault="00D32072" w:rsidP="00FA6F74">
            <w:pPr>
              <w:jc w:val="center"/>
            </w:pPr>
          </w:p>
        </w:tc>
        <w:tc>
          <w:tcPr>
            <w:tcW w:w="189" w:type="pct"/>
          </w:tcPr>
          <w:p w14:paraId="09DCD310" w14:textId="77777777" w:rsidR="00D32072" w:rsidRPr="003F48A5" w:rsidRDefault="00D32072" w:rsidP="00FA6F74">
            <w:pPr>
              <w:jc w:val="center"/>
            </w:pPr>
            <w:r w:rsidRPr="003F48A5">
              <w:t>b.</w:t>
            </w:r>
          </w:p>
        </w:tc>
        <w:tc>
          <w:tcPr>
            <w:tcW w:w="3722" w:type="pct"/>
          </w:tcPr>
          <w:p w14:paraId="7799AFF3" w14:textId="77777777" w:rsidR="00D32072" w:rsidRPr="003F48A5" w:rsidRDefault="00D32072" w:rsidP="00DD70B8">
            <w:pPr>
              <w:rPr>
                <w:bCs/>
              </w:rPr>
            </w:pPr>
            <w:r w:rsidRPr="002E7DD6">
              <w:t xml:space="preserve">Explain the defects and remedies while processing </w:t>
            </w:r>
            <w:r>
              <w:t>a</w:t>
            </w:r>
            <w:r w:rsidRPr="002E7DD6">
              <w:t xml:space="preserve"> Jelly.</w:t>
            </w:r>
          </w:p>
        </w:tc>
        <w:tc>
          <w:tcPr>
            <w:tcW w:w="319" w:type="pct"/>
          </w:tcPr>
          <w:p w14:paraId="5E0004BF" w14:textId="77777777" w:rsidR="00D32072" w:rsidRPr="003F48A5" w:rsidRDefault="00D32072" w:rsidP="00FA6F74">
            <w:pPr>
              <w:jc w:val="center"/>
            </w:pPr>
            <w:r w:rsidRPr="002E7DD6">
              <w:t>CO</w:t>
            </w:r>
            <w:r>
              <w:t>6</w:t>
            </w:r>
          </w:p>
        </w:tc>
        <w:tc>
          <w:tcPr>
            <w:tcW w:w="256" w:type="pct"/>
          </w:tcPr>
          <w:p w14:paraId="41C2FCD0" w14:textId="77777777" w:rsidR="00D32072" w:rsidRPr="003F48A5" w:rsidRDefault="00D32072" w:rsidP="00FA6F74">
            <w:pPr>
              <w:jc w:val="center"/>
            </w:pPr>
            <w:r w:rsidRPr="002E7DD6">
              <w:t>U</w:t>
            </w:r>
          </w:p>
        </w:tc>
        <w:tc>
          <w:tcPr>
            <w:tcW w:w="242" w:type="pct"/>
          </w:tcPr>
          <w:p w14:paraId="706980D7" w14:textId="77777777" w:rsidR="00D32072" w:rsidRPr="003F48A5" w:rsidRDefault="00D32072" w:rsidP="00FA6F74">
            <w:pPr>
              <w:jc w:val="center"/>
            </w:pPr>
            <w:r>
              <w:t>10</w:t>
            </w:r>
          </w:p>
        </w:tc>
      </w:tr>
    </w:tbl>
    <w:p w14:paraId="552057FB" w14:textId="77777777" w:rsidR="00D32072" w:rsidRDefault="00D32072" w:rsidP="00856324"/>
    <w:p w14:paraId="54DC2DAC"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32072" w14:paraId="507FE08A" w14:textId="77777777" w:rsidTr="00F604AC">
        <w:tc>
          <w:tcPr>
            <w:tcW w:w="632" w:type="dxa"/>
          </w:tcPr>
          <w:p w14:paraId="1DD0F222" w14:textId="77777777" w:rsidR="00D32072" w:rsidRPr="00930ED1" w:rsidRDefault="00D32072" w:rsidP="00FA7076">
            <w:pPr>
              <w:jc w:val="center"/>
              <w:rPr>
                <w:sz w:val="22"/>
                <w:szCs w:val="22"/>
              </w:rPr>
            </w:pPr>
          </w:p>
        </w:tc>
        <w:tc>
          <w:tcPr>
            <w:tcW w:w="9858" w:type="dxa"/>
          </w:tcPr>
          <w:p w14:paraId="73E5C33D" w14:textId="77777777" w:rsidR="00D32072" w:rsidRPr="00930ED1" w:rsidRDefault="00D32072" w:rsidP="00FA7076">
            <w:pPr>
              <w:jc w:val="center"/>
              <w:rPr>
                <w:b/>
                <w:sz w:val="22"/>
                <w:szCs w:val="22"/>
              </w:rPr>
            </w:pPr>
            <w:r w:rsidRPr="00930ED1">
              <w:rPr>
                <w:b/>
                <w:sz w:val="22"/>
                <w:szCs w:val="22"/>
              </w:rPr>
              <w:t>COURSE OUTCOMES</w:t>
            </w:r>
          </w:p>
        </w:tc>
      </w:tr>
      <w:tr w:rsidR="00D32072" w14:paraId="40430DB8" w14:textId="77777777" w:rsidTr="00F604AC">
        <w:tc>
          <w:tcPr>
            <w:tcW w:w="632" w:type="dxa"/>
          </w:tcPr>
          <w:p w14:paraId="54D5DED4" w14:textId="77777777" w:rsidR="00D32072" w:rsidRPr="00930ED1" w:rsidRDefault="00D32072" w:rsidP="00F604AC">
            <w:pPr>
              <w:jc w:val="center"/>
              <w:rPr>
                <w:sz w:val="22"/>
                <w:szCs w:val="22"/>
              </w:rPr>
            </w:pPr>
            <w:r w:rsidRPr="00930ED1">
              <w:rPr>
                <w:sz w:val="22"/>
                <w:szCs w:val="22"/>
              </w:rPr>
              <w:t>CO1</w:t>
            </w:r>
          </w:p>
        </w:tc>
        <w:tc>
          <w:tcPr>
            <w:tcW w:w="9858" w:type="dxa"/>
          </w:tcPr>
          <w:p w14:paraId="2BD25CE8" w14:textId="77777777" w:rsidR="00D32072" w:rsidRPr="00930ED1" w:rsidRDefault="00D32072" w:rsidP="00F604AC">
            <w:pPr>
              <w:jc w:val="both"/>
              <w:rPr>
                <w:sz w:val="22"/>
                <w:szCs w:val="22"/>
              </w:rPr>
            </w:pPr>
            <w:r w:rsidRPr="002E0DFD">
              <w:t>Acquire knowledge of different physical, chemical and nutritional properties of fruits and vegetables.</w:t>
            </w:r>
          </w:p>
        </w:tc>
      </w:tr>
      <w:tr w:rsidR="00D32072" w14:paraId="6140AFF0" w14:textId="77777777" w:rsidTr="00F604AC">
        <w:tc>
          <w:tcPr>
            <w:tcW w:w="632" w:type="dxa"/>
          </w:tcPr>
          <w:p w14:paraId="677212B9" w14:textId="77777777" w:rsidR="00D32072" w:rsidRPr="00930ED1" w:rsidRDefault="00D32072" w:rsidP="00F604AC">
            <w:pPr>
              <w:jc w:val="center"/>
              <w:rPr>
                <w:sz w:val="22"/>
                <w:szCs w:val="22"/>
              </w:rPr>
            </w:pPr>
            <w:r w:rsidRPr="00930ED1">
              <w:rPr>
                <w:sz w:val="22"/>
                <w:szCs w:val="22"/>
              </w:rPr>
              <w:t>CO2</w:t>
            </w:r>
          </w:p>
        </w:tc>
        <w:tc>
          <w:tcPr>
            <w:tcW w:w="9858" w:type="dxa"/>
          </w:tcPr>
          <w:p w14:paraId="1E453CF8" w14:textId="77777777" w:rsidR="00D32072" w:rsidRPr="00930ED1" w:rsidRDefault="00D32072" w:rsidP="00F604AC">
            <w:pPr>
              <w:jc w:val="both"/>
              <w:rPr>
                <w:sz w:val="22"/>
                <w:szCs w:val="22"/>
              </w:rPr>
            </w:pPr>
            <w:r w:rsidRPr="002E0DFD">
              <w:t>Acquire insight into the various chemical and biochemical changes that occur during processing.</w:t>
            </w:r>
          </w:p>
        </w:tc>
      </w:tr>
      <w:tr w:rsidR="00D32072" w14:paraId="74973CAF" w14:textId="77777777" w:rsidTr="00F604AC">
        <w:tc>
          <w:tcPr>
            <w:tcW w:w="632" w:type="dxa"/>
          </w:tcPr>
          <w:p w14:paraId="09AA6CB9" w14:textId="77777777" w:rsidR="00D32072" w:rsidRPr="00930ED1" w:rsidRDefault="00D32072" w:rsidP="00F604AC">
            <w:pPr>
              <w:jc w:val="center"/>
              <w:rPr>
                <w:sz w:val="22"/>
                <w:szCs w:val="22"/>
              </w:rPr>
            </w:pPr>
            <w:r w:rsidRPr="00930ED1">
              <w:rPr>
                <w:sz w:val="22"/>
                <w:szCs w:val="22"/>
              </w:rPr>
              <w:lastRenderedPageBreak/>
              <w:t>CO3</w:t>
            </w:r>
          </w:p>
        </w:tc>
        <w:tc>
          <w:tcPr>
            <w:tcW w:w="9858" w:type="dxa"/>
          </w:tcPr>
          <w:p w14:paraId="6A19A336" w14:textId="77777777" w:rsidR="00D32072" w:rsidRPr="00930ED1" w:rsidRDefault="00D32072" w:rsidP="00F604AC">
            <w:pPr>
              <w:jc w:val="both"/>
              <w:rPr>
                <w:sz w:val="22"/>
                <w:szCs w:val="22"/>
              </w:rPr>
            </w:pPr>
            <w:r w:rsidRPr="002E0DFD">
              <w:t xml:space="preserve">Learn various ways of designing and monitoring processing chains </w:t>
            </w:r>
          </w:p>
        </w:tc>
      </w:tr>
      <w:tr w:rsidR="00D32072" w14:paraId="03A804A3" w14:textId="77777777" w:rsidTr="00F604AC">
        <w:tc>
          <w:tcPr>
            <w:tcW w:w="632" w:type="dxa"/>
          </w:tcPr>
          <w:p w14:paraId="68FFFF41" w14:textId="77777777" w:rsidR="00D32072" w:rsidRPr="00930ED1" w:rsidRDefault="00D32072" w:rsidP="00F604AC">
            <w:pPr>
              <w:jc w:val="center"/>
              <w:rPr>
                <w:sz w:val="22"/>
                <w:szCs w:val="22"/>
              </w:rPr>
            </w:pPr>
            <w:r w:rsidRPr="00930ED1">
              <w:rPr>
                <w:sz w:val="22"/>
                <w:szCs w:val="22"/>
              </w:rPr>
              <w:t>CO4</w:t>
            </w:r>
          </w:p>
        </w:tc>
        <w:tc>
          <w:tcPr>
            <w:tcW w:w="9858" w:type="dxa"/>
          </w:tcPr>
          <w:p w14:paraId="3FF06037" w14:textId="77777777" w:rsidR="00D32072" w:rsidRPr="00930ED1" w:rsidRDefault="00D32072" w:rsidP="00F604AC">
            <w:pPr>
              <w:jc w:val="both"/>
              <w:rPr>
                <w:sz w:val="22"/>
                <w:szCs w:val="22"/>
              </w:rPr>
            </w:pPr>
            <w:r w:rsidRPr="002E0DFD">
              <w:t>Gain thorough knowledge about laws, regulations and the monitoring agencies involved in food safety and labeling of fruits and vegetables.</w:t>
            </w:r>
          </w:p>
        </w:tc>
      </w:tr>
      <w:tr w:rsidR="00D32072" w14:paraId="7020B55F" w14:textId="77777777" w:rsidTr="00F604AC">
        <w:tc>
          <w:tcPr>
            <w:tcW w:w="632" w:type="dxa"/>
          </w:tcPr>
          <w:p w14:paraId="5FC68ED8" w14:textId="77777777" w:rsidR="00D32072" w:rsidRPr="00930ED1" w:rsidRDefault="00D32072" w:rsidP="00F604AC">
            <w:pPr>
              <w:jc w:val="center"/>
              <w:rPr>
                <w:sz w:val="22"/>
                <w:szCs w:val="22"/>
              </w:rPr>
            </w:pPr>
            <w:r w:rsidRPr="00930ED1">
              <w:rPr>
                <w:sz w:val="22"/>
                <w:szCs w:val="22"/>
              </w:rPr>
              <w:t>CO5</w:t>
            </w:r>
          </w:p>
        </w:tc>
        <w:tc>
          <w:tcPr>
            <w:tcW w:w="9858" w:type="dxa"/>
          </w:tcPr>
          <w:p w14:paraId="5F62E60F" w14:textId="77777777" w:rsidR="00D32072" w:rsidRPr="00930ED1" w:rsidRDefault="00D32072" w:rsidP="00F604AC">
            <w:pPr>
              <w:jc w:val="both"/>
              <w:rPr>
                <w:sz w:val="22"/>
                <w:szCs w:val="22"/>
              </w:rPr>
            </w:pPr>
            <w:r w:rsidRPr="002E0DFD">
              <w:t>Understand the methods of packaging, shelf life and related factors in the processing of fruits and vegetables.</w:t>
            </w:r>
          </w:p>
        </w:tc>
      </w:tr>
      <w:tr w:rsidR="00D32072" w14:paraId="4F90F5E8" w14:textId="77777777" w:rsidTr="00F604AC">
        <w:tc>
          <w:tcPr>
            <w:tcW w:w="632" w:type="dxa"/>
          </w:tcPr>
          <w:p w14:paraId="31DAFB3E" w14:textId="77777777" w:rsidR="00D32072" w:rsidRPr="00930ED1" w:rsidRDefault="00D32072" w:rsidP="00F604AC">
            <w:pPr>
              <w:jc w:val="center"/>
              <w:rPr>
                <w:sz w:val="22"/>
                <w:szCs w:val="22"/>
              </w:rPr>
            </w:pPr>
            <w:r w:rsidRPr="00930ED1">
              <w:rPr>
                <w:sz w:val="22"/>
                <w:szCs w:val="22"/>
              </w:rPr>
              <w:t>CO6</w:t>
            </w:r>
          </w:p>
        </w:tc>
        <w:tc>
          <w:tcPr>
            <w:tcW w:w="9858" w:type="dxa"/>
          </w:tcPr>
          <w:p w14:paraId="38E54B92" w14:textId="77777777" w:rsidR="00D32072" w:rsidRPr="00930ED1" w:rsidRDefault="00D32072" w:rsidP="00F604AC">
            <w:pPr>
              <w:jc w:val="both"/>
              <w:rPr>
                <w:sz w:val="22"/>
                <w:szCs w:val="22"/>
              </w:rPr>
            </w:pPr>
            <w:r w:rsidRPr="002E0DFD">
              <w:t>Know how fruits and vegetables are processed in industries.</w:t>
            </w:r>
          </w:p>
        </w:tc>
      </w:tr>
    </w:tbl>
    <w:p w14:paraId="0736A545"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78E04A3F" w14:textId="77777777" w:rsidTr="00CA4F97">
        <w:trPr>
          <w:jc w:val="center"/>
        </w:trPr>
        <w:tc>
          <w:tcPr>
            <w:tcW w:w="6385" w:type="dxa"/>
            <w:gridSpan w:val="8"/>
          </w:tcPr>
          <w:p w14:paraId="566EEF54"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11AF9B82" w14:textId="77777777" w:rsidTr="00CA4F97">
        <w:trPr>
          <w:jc w:val="center"/>
        </w:trPr>
        <w:tc>
          <w:tcPr>
            <w:tcW w:w="1140" w:type="dxa"/>
          </w:tcPr>
          <w:p w14:paraId="4F8D3FD5"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8D6AC69" w14:textId="77777777" w:rsidR="00D32072" w:rsidRPr="00CC7F9A" w:rsidRDefault="00D32072" w:rsidP="00D54806">
            <w:pPr>
              <w:jc w:val="center"/>
              <w:rPr>
                <w:b/>
                <w:sz w:val="22"/>
                <w:szCs w:val="22"/>
              </w:rPr>
            </w:pPr>
            <w:r w:rsidRPr="00CC7F9A">
              <w:rPr>
                <w:b/>
                <w:sz w:val="22"/>
                <w:szCs w:val="22"/>
              </w:rPr>
              <w:t>R</w:t>
            </w:r>
          </w:p>
        </w:tc>
        <w:tc>
          <w:tcPr>
            <w:tcW w:w="708" w:type="dxa"/>
          </w:tcPr>
          <w:p w14:paraId="5EA136C6" w14:textId="77777777" w:rsidR="00D32072" w:rsidRPr="00CC7F9A" w:rsidRDefault="00D32072" w:rsidP="00D54806">
            <w:pPr>
              <w:jc w:val="center"/>
              <w:rPr>
                <w:b/>
                <w:sz w:val="22"/>
                <w:szCs w:val="22"/>
              </w:rPr>
            </w:pPr>
            <w:r w:rsidRPr="00CC7F9A">
              <w:rPr>
                <w:b/>
                <w:sz w:val="22"/>
                <w:szCs w:val="22"/>
              </w:rPr>
              <w:t>U</w:t>
            </w:r>
          </w:p>
        </w:tc>
        <w:tc>
          <w:tcPr>
            <w:tcW w:w="709" w:type="dxa"/>
          </w:tcPr>
          <w:p w14:paraId="69BF22DE" w14:textId="77777777" w:rsidR="00D32072" w:rsidRPr="00CC7F9A" w:rsidRDefault="00D32072" w:rsidP="00D54806">
            <w:pPr>
              <w:jc w:val="center"/>
              <w:rPr>
                <w:b/>
                <w:sz w:val="22"/>
                <w:szCs w:val="22"/>
              </w:rPr>
            </w:pPr>
            <w:r w:rsidRPr="00CC7F9A">
              <w:rPr>
                <w:b/>
                <w:sz w:val="22"/>
                <w:szCs w:val="22"/>
              </w:rPr>
              <w:t>A</w:t>
            </w:r>
          </w:p>
        </w:tc>
        <w:tc>
          <w:tcPr>
            <w:tcW w:w="709" w:type="dxa"/>
          </w:tcPr>
          <w:p w14:paraId="64A98FCA" w14:textId="77777777" w:rsidR="00D32072" w:rsidRPr="00CC7F9A" w:rsidRDefault="00D32072" w:rsidP="00D54806">
            <w:pPr>
              <w:jc w:val="center"/>
              <w:rPr>
                <w:b/>
                <w:sz w:val="22"/>
                <w:szCs w:val="22"/>
              </w:rPr>
            </w:pPr>
            <w:r w:rsidRPr="00CC7F9A">
              <w:rPr>
                <w:b/>
                <w:sz w:val="22"/>
                <w:szCs w:val="22"/>
              </w:rPr>
              <w:t>An</w:t>
            </w:r>
          </w:p>
        </w:tc>
        <w:tc>
          <w:tcPr>
            <w:tcW w:w="709" w:type="dxa"/>
          </w:tcPr>
          <w:p w14:paraId="57FE1CDC" w14:textId="77777777" w:rsidR="00D32072" w:rsidRPr="00CC7F9A" w:rsidRDefault="00D32072" w:rsidP="00D54806">
            <w:pPr>
              <w:jc w:val="center"/>
              <w:rPr>
                <w:b/>
                <w:sz w:val="22"/>
                <w:szCs w:val="22"/>
              </w:rPr>
            </w:pPr>
            <w:r w:rsidRPr="00CC7F9A">
              <w:rPr>
                <w:b/>
                <w:sz w:val="22"/>
                <w:szCs w:val="22"/>
              </w:rPr>
              <w:t>E</w:t>
            </w:r>
          </w:p>
        </w:tc>
        <w:tc>
          <w:tcPr>
            <w:tcW w:w="708" w:type="dxa"/>
          </w:tcPr>
          <w:p w14:paraId="4AA61404" w14:textId="77777777" w:rsidR="00D32072" w:rsidRPr="00CC7F9A" w:rsidRDefault="00D32072" w:rsidP="00D54806">
            <w:pPr>
              <w:jc w:val="center"/>
              <w:rPr>
                <w:b/>
                <w:sz w:val="22"/>
                <w:szCs w:val="22"/>
              </w:rPr>
            </w:pPr>
            <w:r w:rsidRPr="00CC7F9A">
              <w:rPr>
                <w:b/>
                <w:sz w:val="22"/>
                <w:szCs w:val="22"/>
              </w:rPr>
              <w:t>C</w:t>
            </w:r>
          </w:p>
        </w:tc>
        <w:tc>
          <w:tcPr>
            <w:tcW w:w="993" w:type="dxa"/>
          </w:tcPr>
          <w:p w14:paraId="605AAD1A" w14:textId="77777777" w:rsidR="00D32072" w:rsidRPr="00CC7F9A" w:rsidRDefault="00D32072" w:rsidP="00D54806">
            <w:pPr>
              <w:jc w:val="center"/>
              <w:rPr>
                <w:b/>
                <w:sz w:val="22"/>
                <w:szCs w:val="22"/>
              </w:rPr>
            </w:pPr>
            <w:r w:rsidRPr="00CC7F9A">
              <w:rPr>
                <w:b/>
                <w:sz w:val="22"/>
                <w:szCs w:val="22"/>
              </w:rPr>
              <w:t>Total</w:t>
            </w:r>
          </w:p>
        </w:tc>
      </w:tr>
      <w:tr w:rsidR="00D32072" w14:paraId="647BA3BE" w14:textId="77777777" w:rsidTr="005E62B1">
        <w:trPr>
          <w:jc w:val="center"/>
        </w:trPr>
        <w:tc>
          <w:tcPr>
            <w:tcW w:w="1140" w:type="dxa"/>
          </w:tcPr>
          <w:p w14:paraId="18ED94A2" w14:textId="77777777" w:rsidR="00D32072" w:rsidRPr="00CC7F9A" w:rsidRDefault="00D32072" w:rsidP="00D54806">
            <w:pPr>
              <w:jc w:val="center"/>
              <w:rPr>
                <w:sz w:val="22"/>
                <w:szCs w:val="22"/>
              </w:rPr>
            </w:pPr>
            <w:r w:rsidRPr="00CC7F9A">
              <w:rPr>
                <w:sz w:val="22"/>
                <w:szCs w:val="22"/>
              </w:rPr>
              <w:t>CO1</w:t>
            </w:r>
          </w:p>
        </w:tc>
        <w:tc>
          <w:tcPr>
            <w:tcW w:w="709" w:type="dxa"/>
          </w:tcPr>
          <w:p w14:paraId="6D6BCC7C" w14:textId="77777777" w:rsidR="00D32072" w:rsidRPr="00CC7F9A" w:rsidRDefault="00D32072" w:rsidP="005E62B1">
            <w:pPr>
              <w:jc w:val="center"/>
              <w:rPr>
                <w:sz w:val="22"/>
                <w:szCs w:val="22"/>
              </w:rPr>
            </w:pPr>
            <w:r>
              <w:rPr>
                <w:sz w:val="22"/>
                <w:szCs w:val="22"/>
              </w:rPr>
              <w:t>10</w:t>
            </w:r>
          </w:p>
        </w:tc>
        <w:tc>
          <w:tcPr>
            <w:tcW w:w="708" w:type="dxa"/>
          </w:tcPr>
          <w:p w14:paraId="5B90B5BE" w14:textId="77777777" w:rsidR="00D32072" w:rsidRPr="00CC7F9A" w:rsidRDefault="00D32072" w:rsidP="005E62B1">
            <w:pPr>
              <w:jc w:val="center"/>
              <w:rPr>
                <w:sz w:val="22"/>
                <w:szCs w:val="22"/>
              </w:rPr>
            </w:pPr>
            <w:r>
              <w:rPr>
                <w:sz w:val="22"/>
                <w:szCs w:val="22"/>
              </w:rPr>
              <w:t>10</w:t>
            </w:r>
          </w:p>
        </w:tc>
        <w:tc>
          <w:tcPr>
            <w:tcW w:w="709" w:type="dxa"/>
          </w:tcPr>
          <w:p w14:paraId="59992E3C" w14:textId="77777777" w:rsidR="00D32072" w:rsidRPr="00CC7F9A" w:rsidRDefault="00D32072" w:rsidP="005E62B1">
            <w:pPr>
              <w:jc w:val="center"/>
              <w:rPr>
                <w:sz w:val="22"/>
                <w:szCs w:val="22"/>
              </w:rPr>
            </w:pPr>
          </w:p>
        </w:tc>
        <w:tc>
          <w:tcPr>
            <w:tcW w:w="709" w:type="dxa"/>
          </w:tcPr>
          <w:p w14:paraId="648FA96F" w14:textId="77777777" w:rsidR="00D32072" w:rsidRPr="00CC7F9A" w:rsidRDefault="00D32072" w:rsidP="005E62B1">
            <w:pPr>
              <w:jc w:val="center"/>
              <w:rPr>
                <w:sz w:val="22"/>
                <w:szCs w:val="22"/>
              </w:rPr>
            </w:pPr>
          </w:p>
        </w:tc>
        <w:tc>
          <w:tcPr>
            <w:tcW w:w="709" w:type="dxa"/>
          </w:tcPr>
          <w:p w14:paraId="7663E7E7" w14:textId="77777777" w:rsidR="00D32072" w:rsidRPr="00CC7F9A" w:rsidRDefault="00D32072" w:rsidP="005E62B1">
            <w:pPr>
              <w:jc w:val="center"/>
              <w:rPr>
                <w:sz w:val="22"/>
                <w:szCs w:val="22"/>
              </w:rPr>
            </w:pPr>
          </w:p>
        </w:tc>
        <w:tc>
          <w:tcPr>
            <w:tcW w:w="708" w:type="dxa"/>
          </w:tcPr>
          <w:p w14:paraId="71C48E4A" w14:textId="77777777" w:rsidR="00D32072" w:rsidRPr="00CC7F9A" w:rsidRDefault="00D32072" w:rsidP="005E62B1">
            <w:pPr>
              <w:jc w:val="center"/>
              <w:rPr>
                <w:sz w:val="22"/>
                <w:szCs w:val="22"/>
              </w:rPr>
            </w:pPr>
          </w:p>
        </w:tc>
        <w:tc>
          <w:tcPr>
            <w:tcW w:w="993" w:type="dxa"/>
          </w:tcPr>
          <w:p w14:paraId="1C939303" w14:textId="77777777" w:rsidR="00D32072" w:rsidRPr="00CC7F9A" w:rsidRDefault="00D32072" w:rsidP="005E62B1">
            <w:pPr>
              <w:jc w:val="center"/>
              <w:rPr>
                <w:sz w:val="22"/>
                <w:szCs w:val="22"/>
              </w:rPr>
            </w:pPr>
            <w:r>
              <w:rPr>
                <w:sz w:val="22"/>
                <w:szCs w:val="22"/>
              </w:rPr>
              <w:t>20</w:t>
            </w:r>
          </w:p>
        </w:tc>
      </w:tr>
      <w:tr w:rsidR="00D32072" w14:paraId="16B4B95B" w14:textId="77777777" w:rsidTr="005E62B1">
        <w:trPr>
          <w:jc w:val="center"/>
        </w:trPr>
        <w:tc>
          <w:tcPr>
            <w:tcW w:w="1140" w:type="dxa"/>
          </w:tcPr>
          <w:p w14:paraId="76459F10" w14:textId="77777777" w:rsidR="00D32072" w:rsidRPr="00CC7F9A" w:rsidRDefault="00D32072" w:rsidP="00D54806">
            <w:pPr>
              <w:jc w:val="center"/>
              <w:rPr>
                <w:sz w:val="22"/>
                <w:szCs w:val="22"/>
              </w:rPr>
            </w:pPr>
            <w:r w:rsidRPr="00CC7F9A">
              <w:rPr>
                <w:sz w:val="22"/>
                <w:szCs w:val="22"/>
              </w:rPr>
              <w:t>CO2</w:t>
            </w:r>
          </w:p>
        </w:tc>
        <w:tc>
          <w:tcPr>
            <w:tcW w:w="709" w:type="dxa"/>
          </w:tcPr>
          <w:p w14:paraId="67F4305B" w14:textId="77777777" w:rsidR="00D32072" w:rsidRPr="00CC7F9A" w:rsidRDefault="00D32072" w:rsidP="005E62B1">
            <w:pPr>
              <w:jc w:val="center"/>
              <w:rPr>
                <w:sz w:val="22"/>
                <w:szCs w:val="22"/>
              </w:rPr>
            </w:pPr>
            <w:r>
              <w:rPr>
                <w:sz w:val="22"/>
                <w:szCs w:val="22"/>
              </w:rPr>
              <w:t>20</w:t>
            </w:r>
          </w:p>
        </w:tc>
        <w:tc>
          <w:tcPr>
            <w:tcW w:w="708" w:type="dxa"/>
          </w:tcPr>
          <w:p w14:paraId="1DF00387" w14:textId="77777777" w:rsidR="00D32072" w:rsidRPr="00CC7F9A" w:rsidRDefault="00D32072" w:rsidP="005E62B1">
            <w:pPr>
              <w:jc w:val="center"/>
              <w:rPr>
                <w:sz w:val="22"/>
                <w:szCs w:val="22"/>
              </w:rPr>
            </w:pPr>
            <w:r>
              <w:rPr>
                <w:sz w:val="22"/>
                <w:szCs w:val="22"/>
              </w:rPr>
              <w:t>20</w:t>
            </w:r>
          </w:p>
        </w:tc>
        <w:tc>
          <w:tcPr>
            <w:tcW w:w="709" w:type="dxa"/>
          </w:tcPr>
          <w:p w14:paraId="1BC41E2C" w14:textId="77777777" w:rsidR="00D32072" w:rsidRPr="00CC7F9A" w:rsidRDefault="00D32072" w:rsidP="005E62B1">
            <w:pPr>
              <w:jc w:val="center"/>
              <w:rPr>
                <w:sz w:val="22"/>
                <w:szCs w:val="22"/>
              </w:rPr>
            </w:pPr>
          </w:p>
        </w:tc>
        <w:tc>
          <w:tcPr>
            <w:tcW w:w="709" w:type="dxa"/>
          </w:tcPr>
          <w:p w14:paraId="4DC64671" w14:textId="77777777" w:rsidR="00D32072" w:rsidRPr="00CC7F9A" w:rsidRDefault="00D32072" w:rsidP="005E62B1">
            <w:pPr>
              <w:jc w:val="center"/>
              <w:rPr>
                <w:sz w:val="22"/>
                <w:szCs w:val="22"/>
              </w:rPr>
            </w:pPr>
            <w:r>
              <w:rPr>
                <w:sz w:val="22"/>
                <w:szCs w:val="22"/>
              </w:rPr>
              <w:t>10</w:t>
            </w:r>
          </w:p>
        </w:tc>
        <w:tc>
          <w:tcPr>
            <w:tcW w:w="709" w:type="dxa"/>
          </w:tcPr>
          <w:p w14:paraId="4A892954" w14:textId="77777777" w:rsidR="00D32072" w:rsidRPr="00CC7F9A" w:rsidRDefault="00D32072" w:rsidP="005E62B1">
            <w:pPr>
              <w:jc w:val="center"/>
              <w:rPr>
                <w:sz w:val="22"/>
                <w:szCs w:val="22"/>
              </w:rPr>
            </w:pPr>
          </w:p>
        </w:tc>
        <w:tc>
          <w:tcPr>
            <w:tcW w:w="708" w:type="dxa"/>
          </w:tcPr>
          <w:p w14:paraId="0B0351E9" w14:textId="77777777" w:rsidR="00D32072" w:rsidRPr="00CC7F9A" w:rsidRDefault="00D32072" w:rsidP="005E62B1">
            <w:pPr>
              <w:jc w:val="center"/>
              <w:rPr>
                <w:sz w:val="22"/>
                <w:szCs w:val="22"/>
              </w:rPr>
            </w:pPr>
          </w:p>
        </w:tc>
        <w:tc>
          <w:tcPr>
            <w:tcW w:w="993" w:type="dxa"/>
          </w:tcPr>
          <w:p w14:paraId="196A1BAF" w14:textId="77777777" w:rsidR="00D32072" w:rsidRPr="00CC7F9A" w:rsidRDefault="00D32072" w:rsidP="005E62B1">
            <w:pPr>
              <w:jc w:val="center"/>
              <w:rPr>
                <w:sz w:val="22"/>
                <w:szCs w:val="22"/>
              </w:rPr>
            </w:pPr>
            <w:r>
              <w:rPr>
                <w:sz w:val="22"/>
                <w:szCs w:val="22"/>
              </w:rPr>
              <w:t>50</w:t>
            </w:r>
          </w:p>
        </w:tc>
      </w:tr>
      <w:tr w:rsidR="00D32072" w14:paraId="0C6C1DEA" w14:textId="77777777" w:rsidTr="005E62B1">
        <w:trPr>
          <w:jc w:val="center"/>
        </w:trPr>
        <w:tc>
          <w:tcPr>
            <w:tcW w:w="1140" w:type="dxa"/>
          </w:tcPr>
          <w:p w14:paraId="2E37950D" w14:textId="77777777" w:rsidR="00D32072" w:rsidRPr="00CC7F9A" w:rsidRDefault="00D32072" w:rsidP="00D54806">
            <w:pPr>
              <w:jc w:val="center"/>
              <w:rPr>
                <w:sz w:val="22"/>
                <w:szCs w:val="22"/>
              </w:rPr>
            </w:pPr>
            <w:r w:rsidRPr="00CC7F9A">
              <w:rPr>
                <w:sz w:val="22"/>
                <w:szCs w:val="22"/>
              </w:rPr>
              <w:t>CO3</w:t>
            </w:r>
          </w:p>
        </w:tc>
        <w:tc>
          <w:tcPr>
            <w:tcW w:w="709" w:type="dxa"/>
          </w:tcPr>
          <w:p w14:paraId="255DE805" w14:textId="77777777" w:rsidR="00D32072" w:rsidRPr="00CC7F9A" w:rsidRDefault="00D32072" w:rsidP="005E62B1">
            <w:pPr>
              <w:jc w:val="center"/>
              <w:rPr>
                <w:sz w:val="22"/>
                <w:szCs w:val="22"/>
              </w:rPr>
            </w:pPr>
          </w:p>
        </w:tc>
        <w:tc>
          <w:tcPr>
            <w:tcW w:w="708" w:type="dxa"/>
          </w:tcPr>
          <w:p w14:paraId="1E9AC88F" w14:textId="77777777" w:rsidR="00D32072" w:rsidRPr="00CC7F9A" w:rsidRDefault="00D32072" w:rsidP="005E62B1">
            <w:pPr>
              <w:jc w:val="center"/>
              <w:rPr>
                <w:sz w:val="22"/>
                <w:szCs w:val="22"/>
              </w:rPr>
            </w:pPr>
            <w:r>
              <w:rPr>
                <w:sz w:val="22"/>
                <w:szCs w:val="22"/>
              </w:rPr>
              <w:t>10</w:t>
            </w:r>
          </w:p>
        </w:tc>
        <w:tc>
          <w:tcPr>
            <w:tcW w:w="709" w:type="dxa"/>
          </w:tcPr>
          <w:p w14:paraId="330CC707" w14:textId="77777777" w:rsidR="00D32072" w:rsidRPr="00CC7F9A" w:rsidRDefault="00D32072" w:rsidP="005E62B1">
            <w:pPr>
              <w:jc w:val="center"/>
              <w:rPr>
                <w:sz w:val="22"/>
                <w:szCs w:val="22"/>
              </w:rPr>
            </w:pPr>
          </w:p>
        </w:tc>
        <w:tc>
          <w:tcPr>
            <w:tcW w:w="709" w:type="dxa"/>
          </w:tcPr>
          <w:p w14:paraId="0C3C3069" w14:textId="77777777" w:rsidR="00D32072" w:rsidRPr="00CC7F9A" w:rsidRDefault="00D32072" w:rsidP="005E62B1">
            <w:pPr>
              <w:jc w:val="center"/>
              <w:rPr>
                <w:sz w:val="22"/>
                <w:szCs w:val="22"/>
              </w:rPr>
            </w:pPr>
            <w:r>
              <w:rPr>
                <w:sz w:val="22"/>
                <w:szCs w:val="22"/>
              </w:rPr>
              <w:t>10</w:t>
            </w:r>
          </w:p>
        </w:tc>
        <w:tc>
          <w:tcPr>
            <w:tcW w:w="709" w:type="dxa"/>
          </w:tcPr>
          <w:p w14:paraId="7C19EFF4" w14:textId="77777777" w:rsidR="00D32072" w:rsidRPr="00CC7F9A" w:rsidRDefault="00D32072" w:rsidP="005E62B1">
            <w:pPr>
              <w:jc w:val="center"/>
              <w:rPr>
                <w:sz w:val="22"/>
                <w:szCs w:val="22"/>
              </w:rPr>
            </w:pPr>
          </w:p>
        </w:tc>
        <w:tc>
          <w:tcPr>
            <w:tcW w:w="708" w:type="dxa"/>
          </w:tcPr>
          <w:p w14:paraId="0A174C3E" w14:textId="77777777" w:rsidR="00D32072" w:rsidRPr="00CC7F9A" w:rsidRDefault="00D32072" w:rsidP="005E62B1">
            <w:pPr>
              <w:jc w:val="center"/>
              <w:rPr>
                <w:sz w:val="22"/>
                <w:szCs w:val="22"/>
              </w:rPr>
            </w:pPr>
          </w:p>
        </w:tc>
        <w:tc>
          <w:tcPr>
            <w:tcW w:w="993" w:type="dxa"/>
          </w:tcPr>
          <w:p w14:paraId="3AD4AFE1" w14:textId="77777777" w:rsidR="00D32072" w:rsidRPr="00CC7F9A" w:rsidRDefault="00D32072" w:rsidP="005E62B1">
            <w:pPr>
              <w:jc w:val="center"/>
              <w:rPr>
                <w:sz w:val="22"/>
                <w:szCs w:val="22"/>
              </w:rPr>
            </w:pPr>
            <w:r>
              <w:rPr>
                <w:sz w:val="22"/>
                <w:szCs w:val="22"/>
              </w:rPr>
              <w:t>20</w:t>
            </w:r>
          </w:p>
        </w:tc>
      </w:tr>
      <w:tr w:rsidR="00D32072" w14:paraId="6B31E9A7" w14:textId="77777777" w:rsidTr="005E62B1">
        <w:trPr>
          <w:jc w:val="center"/>
        </w:trPr>
        <w:tc>
          <w:tcPr>
            <w:tcW w:w="1140" w:type="dxa"/>
          </w:tcPr>
          <w:p w14:paraId="2AC43EF3" w14:textId="77777777" w:rsidR="00D32072" w:rsidRPr="00CC7F9A" w:rsidRDefault="00D32072" w:rsidP="00D54806">
            <w:pPr>
              <w:jc w:val="center"/>
              <w:rPr>
                <w:sz w:val="22"/>
                <w:szCs w:val="22"/>
              </w:rPr>
            </w:pPr>
            <w:r w:rsidRPr="00CC7F9A">
              <w:rPr>
                <w:sz w:val="22"/>
                <w:szCs w:val="22"/>
              </w:rPr>
              <w:t>CO4</w:t>
            </w:r>
          </w:p>
        </w:tc>
        <w:tc>
          <w:tcPr>
            <w:tcW w:w="709" w:type="dxa"/>
          </w:tcPr>
          <w:p w14:paraId="45AFB8CF" w14:textId="77777777" w:rsidR="00D32072" w:rsidRPr="00CC7F9A" w:rsidRDefault="00D32072" w:rsidP="005E62B1">
            <w:pPr>
              <w:jc w:val="center"/>
              <w:rPr>
                <w:sz w:val="22"/>
                <w:szCs w:val="22"/>
              </w:rPr>
            </w:pPr>
            <w:r>
              <w:rPr>
                <w:sz w:val="22"/>
                <w:szCs w:val="22"/>
              </w:rPr>
              <w:t>10</w:t>
            </w:r>
          </w:p>
        </w:tc>
        <w:tc>
          <w:tcPr>
            <w:tcW w:w="708" w:type="dxa"/>
          </w:tcPr>
          <w:p w14:paraId="0151B073" w14:textId="77777777" w:rsidR="00D32072" w:rsidRPr="00CC7F9A" w:rsidRDefault="00D32072" w:rsidP="005E62B1">
            <w:pPr>
              <w:jc w:val="center"/>
              <w:rPr>
                <w:sz w:val="22"/>
                <w:szCs w:val="22"/>
              </w:rPr>
            </w:pPr>
          </w:p>
        </w:tc>
        <w:tc>
          <w:tcPr>
            <w:tcW w:w="709" w:type="dxa"/>
          </w:tcPr>
          <w:p w14:paraId="35EAD7B0" w14:textId="77777777" w:rsidR="00D32072" w:rsidRPr="00CC7F9A" w:rsidRDefault="00D32072" w:rsidP="005E62B1">
            <w:pPr>
              <w:jc w:val="center"/>
              <w:rPr>
                <w:sz w:val="22"/>
                <w:szCs w:val="22"/>
              </w:rPr>
            </w:pPr>
          </w:p>
        </w:tc>
        <w:tc>
          <w:tcPr>
            <w:tcW w:w="709" w:type="dxa"/>
          </w:tcPr>
          <w:p w14:paraId="0D613F5A" w14:textId="77777777" w:rsidR="00D32072" w:rsidRPr="00CC7F9A" w:rsidRDefault="00D32072" w:rsidP="005E62B1">
            <w:pPr>
              <w:jc w:val="center"/>
              <w:rPr>
                <w:sz w:val="22"/>
                <w:szCs w:val="22"/>
              </w:rPr>
            </w:pPr>
          </w:p>
        </w:tc>
        <w:tc>
          <w:tcPr>
            <w:tcW w:w="709" w:type="dxa"/>
          </w:tcPr>
          <w:p w14:paraId="66C8186A" w14:textId="77777777" w:rsidR="00D32072" w:rsidRPr="00CC7F9A" w:rsidRDefault="00D32072" w:rsidP="005E62B1">
            <w:pPr>
              <w:jc w:val="center"/>
              <w:rPr>
                <w:sz w:val="22"/>
                <w:szCs w:val="22"/>
              </w:rPr>
            </w:pPr>
          </w:p>
        </w:tc>
        <w:tc>
          <w:tcPr>
            <w:tcW w:w="708" w:type="dxa"/>
          </w:tcPr>
          <w:p w14:paraId="255D879B" w14:textId="77777777" w:rsidR="00D32072" w:rsidRPr="00CC7F9A" w:rsidRDefault="00D32072" w:rsidP="005E62B1">
            <w:pPr>
              <w:jc w:val="center"/>
              <w:rPr>
                <w:sz w:val="22"/>
                <w:szCs w:val="22"/>
              </w:rPr>
            </w:pPr>
          </w:p>
        </w:tc>
        <w:tc>
          <w:tcPr>
            <w:tcW w:w="993" w:type="dxa"/>
          </w:tcPr>
          <w:p w14:paraId="10280AC5" w14:textId="77777777" w:rsidR="00D32072" w:rsidRPr="00CC7F9A" w:rsidRDefault="00D32072" w:rsidP="005E62B1">
            <w:pPr>
              <w:jc w:val="center"/>
              <w:rPr>
                <w:sz w:val="22"/>
                <w:szCs w:val="22"/>
              </w:rPr>
            </w:pPr>
            <w:r>
              <w:rPr>
                <w:sz w:val="22"/>
                <w:szCs w:val="22"/>
              </w:rPr>
              <w:t>10</w:t>
            </w:r>
          </w:p>
        </w:tc>
      </w:tr>
      <w:tr w:rsidR="00D32072" w14:paraId="29D8F8FA" w14:textId="77777777" w:rsidTr="005E62B1">
        <w:trPr>
          <w:jc w:val="center"/>
        </w:trPr>
        <w:tc>
          <w:tcPr>
            <w:tcW w:w="1140" w:type="dxa"/>
          </w:tcPr>
          <w:p w14:paraId="74DD8D72" w14:textId="77777777" w:rsidR="00D32072" w:rsidRPr="00CC7F9A" w:rsidRDefault="00D32072" w:rsidP="00D54806">
            <w:pPr>
              <w:jc w:val="center"/>
              <w:rPr>
                <w:sz w:val="22"/>
                <w:szCs w:val="22"/>
              </w:rPr>
            </w:pPr>
            <w:r w:rsidRPr="00CC7F9A">
              <w:rPr>
                <w:sz w:val="22"/>
                <w:szCs w:val="22"/>
              </w:rPr>
              <w:t>CO5</w:t>
            </w:r>
          </w:p>
        </w:tc>
        <w:tc>
          <w:tcPr>
            <w:tcW w:w="709" w:type="dxa"/>
          </w:tcPr>
          <w:p w14:paraId="72885043" w14:textId="77777777" w:rsidR="00D32072" w:rsidRPr="00CC7F9A" w:rsidRDefault="00D32072" w:rsidP="005E62B1">
            <w:pPr>
              <w:jc w:val="center"/>
              <w:rPr>
                <w:sz w:val="22"/>
                <w:szCs w:val="22"/>
              </w:rPr>
            </w:pPr>
            <w:r>
              <w:rPr>
                <w:sz w:val="22"/>
                <w:szCs w:val="22"/>
              </w:rPr>
              <w:t>10</w:t>
            </w:r>
          </w:p>
        </w:tc>
        <w:tc>
          <w:tcPr>
            <w:tcW w:w="708" w:type="dxa"/>
          </w:tcPr>
          <w:p w14:paraId="727C124C" w14:textId="77777777" w:rsidR="00D32072" w:rsidRPr="00CC7F9A" w:rsidRDefault="00D32072" w:rsidP="005E62B1">
            <w:pPr>
              <w:jc w:val="center"/>
              <w:rPr>
                <w:sz w:val="22"/>
                <w:szCs w:val="22"/>
              </w:rPr>
            </w:pPr>
            <w:r>
              <w:rPr>
                <w:sz w:val="22"/>
                <w:szCs w:val="22"/>
              </w:rPr>
              <w:t>30</w:t>
            </w:r>
          </w:p>
        </w:tc>
        <w:tc>
          <w:tcPr>
            <w:tcW w:w="709" w:type="dxa"/>
          </w:tcPr>
          <w:p w14:paraId="1CD6E679" w14:textId="77777777" w:rsidR="00D32072" w:rsidRPr="00CC7F9A" w:rsidRDefault="00D32072" w:rsidP="005E62B1">
            <w:pPr>
              <w:jc w:val="center"/>
              <w:rPr>
                <w:sz w:val="22"/>
                <w:szCs w:val="22"/>
              </w:rPr>
            </w:pPr>
            <w:r>
              <w:rPr>
                <w:sz w:val="22"/>
                <w:szCs w:val="22"/>
              </w:rPr>
              <w:t>10</w:t>
            </w:r>
          </w:p>
        </w:tc>
        <w:tc>
          <w:tcPr>
            <w:tcW w:w="709" w:type="dxa"/>
          </w:tcPr>
          <w:p w14:paraId="7B5462FB" w14:textId="77777777" w:rsidR="00D32072" w:rsidRPr="00CC7F9A" w:rsidRDefault="00D32072" w:rsidP="005E62B1">
            <w:pPr>
              <w:jc w:val="center"/>
              <w:rPr>
                <w:sz w:val="22"/>
                <w:szCs w:val="22"/>
              </w:rPr>
            </w:pPr>
          </w:p>
        </w:tc>
        <w:tc>
          <w:tcPr>
            <w:tcW w:w="709" w:type="dxa"/>
          </w:tcPr>
          <w:p w14:paraId="6F662BC5" w14:textId="77777777" w:rsidR="00D32072" w:rsidRPr="00CC7F9A" w:rsidRDefault="00D32072" w:rsidP="005E62B1">
            <w:pPr>
              <w:jc w:val="center"/>
              <w:rPr>
                <w:sz w:val="22"/>
                <w:szCs w:val="22"/>
              </w:rPr>
            </w:pPr>
          </w:p>
        </w:tc>
        <w:tc>
          <w:tcPr>
            <w:tcW w:w="708" w:type="dxa"/>
          </w:tcPr>
          <w:p w14:paraId="3DAA16AF" w14:textId="77777777" w:rsidR="00D32072" w:rsidRPr="00CC7F9A" w:rsidRDefault="00D32072" w:rsidP="005E62B1">
            <w:pPr>
              <w:jc w:val="center"/>
              <w:rPr>
                <w:sz w:val="22"/>
                <w:szCs w:val="22"/>
              </w:rPr>
            </w:pPr>
          </w:p>
        </w:tc>
        <w:tc>
          <w:tcPr>
            <w:tcW w:w="993" w:type="dxa"/>
          </w:tcPr>
          <w:p w14:paraId="413503A0" w14:textId="77777777" w:rsidR="00D32072" w:rsidRPr="00CC7F9A" w:rsidRDefault="00D32072" w:rsidP="005E62B1">
            <w:pPr>
              <w:jc w:val="center"/>
              <w:rPr>
                <w:sz w:val="22"/>
                <w:szCs w:val="22"/>
              </w:rPr>
            </w:pPr>
            <w:r>
              <w:rPr>
                <w:sz w:val="22"/>
                <w:szCs w:val="22"/>
              </w:rPr>
              <w:t>50</w:t>
            </w:r>
          </w:p>
        </w:tc>
      </w:tr>
      <w:tr w:rsidR="00D32072" w14:paraId="6E436462" w14:textId="77777777" w:rsidTr="005E62B1">
        <w:trPr>
          <w:jc w:val="center"/>
        </w:trPr>
        <w:tc>
          <w:tcPr>
            <w:tcW w:w="1140" w:type="dxa"/>
          </w:tcPr>
          <w:p w14:paraId="03D45F39" w14:textId="77777777" w:rsidR="00D32072" w:rsidRPr="00CC7F9A" w:rsidRDefault="00D32072" w:rsidP="00D54806">
            <w:pPr>
              <w:jc w:val="center"/>
              <w:rPr>
                <w:sz w:val="22"/>
                <w:szCs w:val="22"/>
              </w:rPr>
            </w:pPr>
            <w:r w:rsidRPr="00CC7F9A">
              <w:rPr>
                <w:sz w:val="22"/>
                <w:szCs w:val="22"/>
              </w:rPr>
              <w:t>CO6</w:t>
            </w:r>
          </w:p>
        </w:tc>
        <w:tc>
          <w:tcPr>
            <w:tcW w:w="709" w:type="dxa"/>
          </w:tcPr>
          <w:p w14:paraId="0555BD5E" w14:textId="77777777" w:rsidR="00D32072" w:rsidRPr="00CC7F9A" w:rsidRDefault="00D32072" w:rsidP="005E62B1">
            <w:pPr>
              <w:jc w:val="center"/>
              <w:rPr>
                <w:sz w:val="22"/>
                <w:szCs w:val="22"/>
              </w:rPr>
            </w:pPr>
          </w:p>
        </w:tc>
        <w:tc>
          <w:tcPr>
            <w:tcW w:w="708" w:type="dxa"/>
          </w:tcPr>
          <w:p w14:paraId="454E6057" w14:textId="77777777" w:rsidR="00D32072" w:rsidRPr="00CC7F9A" w:rsidRDefault="00D32072" w:rsidP="005E62B1">
            <w:pPr>
              <w:jc w:val="center"/>
              <w:rPr>
                <w:sz w:val="22"/>
                <w:szCs w:val="22"/>
              </w:rPr>
            </w:pPr>
            <w:r>
              <w:rPr>
                <w:sz w:val="22"/>
                <w:szCs w:val="22"/>
              </w:rPr>
              <w:t>10</w:t>
            </w:r>
          </w:p>
        </w:tc>
        <w:tc>
          <w:tcPr>
            <w:tcW w:w="709" w:type="dxa"/>
          </w:tcPr>
          <w:p w14:paraId="6AD2D55A" w14:textId="77777777" w:rsidR="00D32072" w:rsidRPr="00CC7F9A" w:rsidRDefault="00D32072" w:rsidP="005E62B1">
            <w:pPr>
              <w:jc w:val="center"/>
              <w:rPr>
                <w:sz w:val="22"/>
                <w:szCs w:val="22"/>
              </w:rPr>
            </w:pPr>
          </w:p>
        </w:tc>
        <w:tc>
          <w:tcPr>
            <w:tcW w:w="709" w:type="dxa"/>
          </w:tcPr>
          <w:p w14:paraId="354FBF2E" w14:textId="77777777" w:rsidR="00D32072" w:rsidRPr="00CC7F9A" w:rsidRDefault="00D32072" w:rsidP="005E62B1">
            <w:pPr>
              <w:jc w:val="center"/>
              <w:rPr>
                <w:sz w:val="22"/>
                <w:szCs w:val="22"/>
              </w:rPr>
            </w:pPr>
          </w:p>
        </w:tc>
        <w:tc>
          <w:tcPr>
            <w:tcW w:w="709" w:type="dxa"/>
          </w:tcPr>
          <w:p w14:paraId="4F660753" w14:textId="77777777" w:rsidR="00D32072" w:rsidRPr="00CC7F9A" w:rsidRDefault="00D32072" w:rsidP="005E62B1">
            <w:pPr>
              <w:jc w:val="center"/>
              <w:rPr>
                <w:sz w:val="22"/>
                <w:szCs w:val="22"/>
              </w:rPr>
            </w:pPr>
          </w:p>
        </w:tc>
        <w:tc>
          <w:tcPr>
            <w:tcW w:w="708" w:type="dxa"/>
          </w:tcPr>
          <w:p w14:paraId="1833DD29" w14:textId="77777777" w:rsidR="00D32072" w:rsidRPr="00CC7F9A" w:rsidRDefault="00D32072" w:rsidP="005E62B1">
            <w:pPr>
              <w:jc w:val="center"/>
              <w:rPr>
                <w:sz w:val="22"/>
                <w:szCs w:val="22"/>
              </w:rPr>
            </w:pPr>
            <w:r>
              <w:rPr>
                <w:sz w:val="22"/>
                <w:szCs w:val="22"/>
              </w:rPr>
              <w:t>20</w:t>
            </w:r>
          </w:p>
        </w:tc>
        <w:tc>
          <w:tcPr>
            <w:tcW w:w="993" w:type="dxa"/>
          </w:tcPr>
          <w:p w14:paraId="18B837DA" w14:textId="77777777" w:rsidR="00D32072" w:rsidRPr="00CC7F9A" w:rsidRDefault="00D32072" w:rsidP="005E62B1">
            <w:pPr>
              <w:jc w:val="center"/>
              <w:rPr>
                <w:sz w:val="22"/>
                <w:szCs w:val="22"/>
              </w:rPr>
            </w:pPr>
            <w:r>
              <w:rPr>
                <w:sz w:val="22"/>
                <w:szCs w:val="22"/>
              </w:rPr>
              <w:t>30</w:t>
            </w:r>
          </w:p>
        </w:tc>
      </w:tr>
      <w:tr w:rsidR="00D32072" w14:paraId="6BF408D3" w14:textId="77777777" w:rsidTr="00CA4F97">
        <w:trPr>
          <w:jc w:val="center"/>
        </w:trPr>
        <w:tc>
          <w:tcPr>
            <w:tcW w:w="5392" w:type="dxa"/>
            <w:gridSpan w:val="7"/>
          </w:tcPr>
          <w:p w14:paraId="2A6EFAAA" w14:textId="77777777" w:rsidR="00D32072" w:rsidRPr="00CC7F9A" w:rsidRDefault="00D32072" w:rsidP="00D54806">
            <w:pPr>
              <w:rPr>
                <w:sz w:val="22"/>
                <w:szCs w:val="22"/>
              </w:rPr>
            </w:pPr>
          </w:p>
        </w:tc>
        <w:tc>
          <w:tcPr>
            <w:tcW w:w="993" w:type="dxa"/>
          </w:tcPr>
          <w:p w14:paraId="7E93175B"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0C036FC8" w14:textId="77777777" w:rsidR="00D32072" w:rsidRDefault="00D32072" w:rsidP="00856324"/>
    <w:p w14:paraId="7AE3F922" w14:textId="77777777" w:rsidR="00D32072" w:rsidRDefault="00D32072" w:rsidP="00856324"/>
    <w:p w14:paraId="16D9975F" w14:textId="77777777" w:rsidR="00D32072" w:rsidRDefault="00D32072" w:rsidP="00856324"/>
    <w:p w14:paraId="3490E178" w14:textId="77777777" w:rsidR="00D32072" w:rsidRDefault="00D32072" w:rsidP="00D75201"/>
    <w:p w14:paraId="352676C9" w14:textId="77777777" w:rsidR="00D32072" w:rsidRDefault="00D32072" w:rsidP="00D75201"/>
    <w:p w14:paraId="1FA7CDB8" w14:textId="77777777" w:rsidR="00D32072" w:rsidRDefault="00D32072" w:rsidP="00D75201"/>
    <w:p w14:paraId="038BD760" w14:textId="77777777" w:rsidR="00D32072" w:rsidRDefault="00D32072" w:rsidP="00D75201"/>
    <w:p w14:paraId="26D234F3" w14:textId="77777777" w:rsidR="00D32072" w:rsidRDefault="00D32072" w:rsidP="00D75201"/>
    <w:p w14:paraId="69461528" w14:textId="77777777" w:rsidR="00D32072" w:rsidRDefault="00D32072" w:rsidP="00D75201"/>
    <w:p w14:paraId="40A6994A" w14:textId="77777777" w:rsidR="00D32072" w:rsidRDefault="00D32072" w:rsidP="00D75201"/>
    <w:p w14:paraId="52538C17" w14:textId="77777777" w:rsidR="00D32072" w:rsidRDefault="00D32072" w:rsidP="00D75201"/>
    <w:p w14:paraId="6A3230E2" w14:textId="77777777" w:rsidR="00D32072" w:rsidRDefault="00D32072" w:rsidP="00D75201"/>
    <w:p w14:paraId="228A48D6" w14:textId="77777777" w:rsidR="00D32072" w:rsidRDefault="00D32072" w:rsidP="00D75201"/>
    <w:p w14:paraId="2E190173" w14:textId="77777777" w:rsidR="00D32072" w:rsidRDefault="00D32072" w:rsidP="00D75201"/>
    <w:p w14:paraId="10596C1A" w14:textId="77777777" w:rsidR="00D32072" w:rsidRDefault="00D32072" w:rsidP="00D75201"/>
    <w:p w14:paraId="5194D452" w14:textId="77777777" w:rsidR="00D32072" w:rsidRDefault="00D32072" w:rsidP="00D75201"/>
    <w:p w14:paraId="55A23471" w14:textId="77777777" w:rsidR="00D32072" w:rsidRDefault="00D32072" w:rsidP="00D75201"/>
    <w:p w14:paraId="47F0E53C" w14:textId="77777777" w:rsidR="00D32072" w:rsidRDefault="00D32072">
      <w:pPr>
        <w:spacing w:after="200" w:line="276" w:lineRule="auto"/>
        <w:rPr>
          <w:rFonts w:ascii="Arial" w:hAnsi="Arial" w:cs="Arial"/>
          <w:bCs/>
          <w:noProof/>
        </w:rPr>
      </w:pPr>
      <w:r>
        <w:rPr>
          <w:rFonts w:ascii="Arial" w:hAnsi="Arial" w:cs="Arial"/>
          <w:bCs/>
          <w:noProof/>
        </w:rPr>
        <w:br w:type="page"/>
      </w:r>
    </w:p>
    <w:p w14:paraId="5E751AB5" w14:textId="7BE9806E" w:rsidR="00D32072" w:rsidRPr="00FF1251" w:rsidRDefault="00D32072" w:rsidP="00FF1251">
      <w:pPr>
        <w:jc w:val="center"/>
        <w:rPr>
          <w:rFonts w:ascii="Arial" w:hAnsi="Arial" w:cs="Arial"/>
          <w:bCs/>
          <w:noProof/>
        </w:rPr>
      </w:pPr>
      <w:r w:rsidRPr="00FF1251">
        <w:rPr>
          <w:rFonts w:ascii="Arial" w:hAnsi="Arial" w:cs="Arial"/>
          <w:noProof/>
        </w:rPr>
        <w:lastRenderedPageBreak/>
        <w:drawing>
          <wp:inline distT="0" distB="0" distL="0" distR="0" wp14:anchorId="1F2118A9" wp14:editId="53BBD832">
            <wp:extent cx="5745480" cy="836930"/>
            <wp:effectExtent l="0" t="0" r="7620" b="1270"/>
            <wp:docPr id="1979354529" name="Picture 19793545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4D8E769B" w14:textId="77777777" w:rsidR="00D32072" w:rsidRPr="00FF1251" w:rsidRDefault="00D32072" w:rsidP="00FF1251">
      <w:pPr>
        <w:jc w:val="center"/>
        <w:rPr>
          <w:b/>
          <w:bCs/>
        </w:rPr>
      </w:pPr>
    </w:p>
    <w:p w14:paraId="6D6904E1" w14:textId="77777777" w:rsidR="00D32072" w:rsidRPr="00FF1251" w:rsidRDefault="00D32072" w:rsidP="00FF1251">
      <w:pPr>
        <w:jc w:val="center"/>
        <w:rPr>
          <w:b/>
          <w:bCs/>
        </w:rPr>
      </w:pPr>
      <w:r w:rsidRPr="00FF1251">
        <w:rPr>
          <w:b/>
          <w:bCs/>
        </w:rPr>
        <w:t>END SEMESTER EXAMINATION – NOV / DEC 2024</w:t>
      </w:r>
    </w:p>
    <w:p w14:paraId="70ED0D24" w14:textId="77777777" w:rsidR="00D32072" w:rsidRPr="00FF1251"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32072" w:rsidRPr="00C82300" w14:paraId="6B1F84C5" w14:textId="77777777" w:rsidTr="00FF1251">
        <w:trPr>
          <w:trHeight w:val="397"/>
          <w:jc w:val="center"/>
        </w:trPr>
        <w:tc>
          <w:tcPr>
            <w:tcW w:w="1555" w:type="dxa"/>
            <w:vAlign w:val="center"/>
          </w:tcPr>
          <w:p w14:paraId="511E2360" w14:textId="77777777" w:rsidR="00D32072" w:rsidRPr="00C82300" w:rsidRDefault="00D32072" w:rsidP="00D54806">
            <w:pPr>
              <w:pStyle w:val="Title"/>
              <w:jc w:val="left"/>
              <w:rPr>
                <w:b/>
                <w:sz w:val="22"/>
                <w:szCs w:val="22"/>
              </w:rPr>
            </w:pPr>
            <w:r w:rsidRPr="00C82300">
              <w:rPr>
                <w:b/>
                <w:sz w:val="22"/>
                <w:szCs w:val="22"/>
              </w:rPr>
              <w:t xml:space="preserve">Course Code      </w:t>
            </w:r>
          </w:p>
        </w:tc>
        <w:tc>
          <w:tcPr>
            <w:tcW w:w="6378" w:type="dxa"/>
            <w:vAlign w:val="center"/>
          </w:tcPr>
          <w:p w14:paraId="0C3FF91D" w14:textId="77777777" w:rsidR="00D32072" w:rsidRPr="00C82300" w:rsidRDefault="00D32072" w:rsidP="00D54806">
            <w:pPr>
              <w:pStyle w:val="Title"/>
              <w:jc w:val="left"/>
              <w:rPr>
                <w:b/>
                <w:sz w:val="22"/>
                <w:szCs w:val="22"/>
              </w:rPr>
            </w:pPr>
            <w:r w:rsidRPr="00C82300">
              <w:rPr>
                <w:b/>
                <w:bCs/>
                <w:sz w:val="22"/>
                <w:szCs w:val="22"/>
              </w:rPr>
              <w:t>22FT3006</w:t>
            </w:r>
          </w:p>
        </w:tc>
        <w:tc>
          <w:tcPr>
            <w:tcW w:w="1701" w:type="dxa"/>
            <w:vAlign w:val="center"/>
          </w:tcPr>
          <w:p w14:paraId="0D447BD8" w14:textId="77777777" w:rsidR="00D32072" w:rsidRPr="00C82300" w:rsidRDefault="00D32072" w:rsidP="00D54806">
            <w:pPr>
              <w:pStyle w:val="Title"/>
              <w:ind w:left="-468" w:firstLine="468"/>
              <w:jc w:val="left"/>
              <w:rPr>
                <w:sz w:val="22"/>
                <w:szCs w:val="22"/>
              </w:rPr>
            </w:pPr>
            <w:r w:rsidRPr="00C82300">
              <w:rPr>
                <w:b/>
                <w:bCs/>
                <w:sz w:val="22"/>
                <w:szCs w:val="22"/>
              </w:rPr>
              <w:t xml:space="preserve">Duration       </w:t>
            </w:r>
          </w:p>
        </w:tc>
        <w:tc>
          <w:tcPr>
            <w:tcW w:w="851" w:type="dxa"/>
            <w:vAlign w:val="center"/>
          </w:tcPr>
          <w:p w14:paraId="174FCAB0" w14:textId="77777777" w:rsidR="00D32072" w:rsidRPr="00C82300" w:rsidRDefault="00D32072" w:rsidP="00D54806">
            <w:pPr>
              <w:pStyle w:val="Title"/>
              <w:jc w:val="left"/>
              <w:rPr>
                <w:b/>
                <w:sz w:val="22"/>
                <w:szCs w:val="22"/>
              </w:rPr>
            </w:pPr>
            <w:r w:rsidRPr="00C82300">
              <w:rPr>
                <w:b/>
                <w:sz w:val="22"/>
                <w:szCs w:val="22"/>
              </w:rPr>
              <w:t>3hrs</w:t>
            </w:r>
          </w:p>
        </w:tc>
      </w:tr>
      <w:tr w:rsidR="00D32072" w:rsidRPr="00C82300" w14:paraId="58F16429" w14:textId="77777777" w:rsidTr="00FF1251">
        <w:trPr>
          <w:trHeight w:val="397"/>
          <w:jc w:val="center"/>
        </w:trPr>
        <w:tc>
          <w:tcPr>
            <w:tcW w:w="1555" w:type="dxa"/>
            <w:vAlign w:val="center"/>
          </w:tcPr>
          <w:p w14:paraId="33357AAB" w14:textId="77777777" w:rsidR="00D32072" w:rsidRPr="00C82300" w:rsidRDefault="00D32072" w:rsidP="004C1C6B">
            <w:pPr>
              <w:pStyle w:val="Title"/>
              <w:ind w:right="-160"/>
              <w:jc w:val="left"/>
              <w:rPr>
                <w:b/>
                <w:sz w:val="22"/>
                <w:szCs w:val="22"/>
              </w:rPr>
            </w:pPr>
            <w:r w:rsidRPr="00C82300">
              <w:rPr>
                <w:b/>
                <w:sz w:val="22"/>
                <w:szCs w:val="22"/>
              </w:rPr>
              <w:t xml:space="preserve">Course Title     </w:t>
            </w:r>
          </w:p>
        </w:tc>
        <w:tc>
          <w:tcPr>
            <w:tcW w:w="6378" w:type="dxa"/>
            <w:vAlign w:val="center"/>
          </w:tcPr>
          <w:p w14:paraId="25AFCAC3" w14:textId="77777777" w:rsidR="00D32072" w:rsidRPr="00C82300" w:rsidRDefault="00D32072" w:rsidP="00D54806">
            <w:pPr>
              <w:pStyle w:val="Title"/>
              <w:jc w:val="left"/>
              <w:rPr>
                <w:b/>
                <w:sz w:val="22"/>
                <w:szCs w:val="22"/>
              </w:rPr>
            </w:pPr>
            <w:r w:rsidRPr="00C82300">
              <w:rPr>
                <w:b/>
                <w:bCs/>
                <w:sz w:val="22"/>
                <w:szCs w:val="22"/>
              </w:rPr>
              <w:t>BAKERY AND CONFECTIONERY TECHNOLOGY</w:t>
            </w:r>
          </w:p>
        </w:tc>
        <w:tc>
          <w:tcPr>
            <w:tcW w:w="1701" w:type="dxa"/>
            <w:vAlign w:val="center"/>
          </w:tcPr>
          <w:p w14:paraId="6402701B" w14:textId="77777777" w:rsidR="00D32072" w:rsidRPr="00C82300" w:rsidRDefault="00D32072" w:rsidP="00D54806">
            <w:pPr>
              <w:pStyle w:val="Title"/>
              <w:jc w:val="left"/>
              <w:rPr>
                <w:b/>
                <w:bCs/>
                <w:sz w:val="22"/>
                <w:szCs w:val="22"/>
              </w:rPr>
            </w:pPr>
            <w:r w:rsidRPr="00C82300">
              <w:rPr>
                <w:b/>
                <w:bCs/>
                <w:sz w:val="22"/>
                <w:szCs w:val="22"/>
              </w:rPr>
              <w:t xml:space="preserve">Max. Marks </w:t>
            </w:r>
          </w:p>
        </w:tc>
        <w:tc>
          <w:tcPr>
            <w:tcW w:w="851" w:type="dxa"/>
            <w:vAlign w:val="center"/>
          </w:tcPr>
          <w:p w14:paraId="4C93B0C5" w14:textId="77777777" w:rsidR="00D32072" w:rsidRPr="00C82300" w:rsidRDefault="00D32072" w:rsidP="00D54806">
            <w:pPr>
              <w:pStyle w:val="Title"/>
              <w:jc w:val="left"/>
              <w:rPr>
                <w:b/>
                <w:sz w:val="22"/>
                <w:szCs w:val="22"/>
              </w:rPr>
            </w:pPr>
            <w:r w:rsidRPr="00C82300">
              <w:rPr>
                <w:b/>
                <w:sz w:val="22"/>
                <w:szCs w:val="22"/>
              </w:rPr>
              <w:t>100</w:t>
            </w:r>
          </w:p>
        </w:tc>
      </w:tr>
    </w:tbl>
    <w:p w14:paraId="3F9C56A1" w14:textId="77777777" w:rsidR="00D32072" w:rsidRPr="00FF1251" w:rsidRDefault="00D32072"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D32072" w:rsidRPr="00FF1251" w14:paraId="22C59EBB" w14:textId="77777777" w:rsidTr="00D91CCF">
        <w:trPr>
          <w:trHeight w:val="552"/>
        </w:trPr>
        <w:tc>
          <w:tcPr>
            <w:tcW w:w="257" w:type="pct"/>
            <w:vAlign w:val="center"/>
          </w:tcPr>
          <w:p w14:paraId="6BB4413E" w14:textId="77777777" w:rsidR="00D32072" w:rsidRPr="00FF1251" w:rsidRDefault="00D32072" w:rsidP="00FF1251">
            <w:pPr>
              <w:contextualSpacing/>
              <w:jc w:val="center"/>
              <w:rPr>
                <w:b/>
              </w:rPr>
            </w:pPr>
            <w:r w:rsidRPr="00FF1251">
              <w:rPr>
                <w:b/>
              </w:rPr>
              <w:t>Q. No.</w:t>
            </w:r>
          </w:p>
        </w:tc>
        <w:tc>
          <w:tcPr>
            <w:tcW w:w="3916" w:type="pct"/>
            <w:gridSpan w:val="2"/>
            <w:vAlign w:val="center"/>
          </w:tcPr>
          <w:p w14:paraId="7D37D0CB" w14:textId="77777777" w:rsidR="00D32072" w:rsidRPr="00FF1251" w:rsidRDefault="00D32072" w:rsidP="00FF1251">
            <w:pPr>
              <w:contextualSpacing/>
              <w:jc w:val="center"/>
              <w:rPr>
                <w:b/>
              </w:rPr>
            </w:pPr>
            <w:r w:rsidRPr="00FF1251">
              <w:rPr>
                <w:b/>
              </w:rPr>
              <w:t>Questions</w:t>
            </w:r>
          </w:p>
        </w:tc>
        <w:tc>
          <w:tcPr>
            <w:tcW w:w="301" w:type="pct"/>
            <w:vAlign w:val="center"/>
          </w:tcPr>
          <w:p w14:paraId="615203E4" w14:textId="77777777" w:rsidR="00D32072" w:rsidRPr="00FF1251" w:rsidRDefault="00D32072" w:rsidP="00FF1251">
            <w:pPr>
              <w:contextualSpacing/>
              <w:jc w:val="center"/>
              <w:rPr>
                <w:b/>
              </w:rPr>
            </w:pPr>
            <w:r w:rsidRPr="00FF1251">
              <w:rPr>
                <w:b/>
              </w:rPr>
              <w:t>CO</w:t>
            </w:r>
          </w:p>
        </w:tc>
        <w:tc>
          <w:tcPr>
            <w:tcW w:w="263" w:type="pct"/>
            <w:vAlign w:val="center"/>
          </w:tcPr>
          <w:p w14:paraId="226C1D51" w14:textId="77777777" w:rsidR="00D32072" w:rsidRPr="00FF1251" w:rsidRDefault="00D32072" w:rsidP="00FF1251">
            <w:pPr>
              <w:contextualSpacing/>
              <w:jc w:val="center"/>
              <w:rPr>
                <w:b/>
              </w:rPr>
            </w:pPr>
            <w:r w:rsidRPr="00FF1251">
              <w:rPr>
                <w:b/>
              </w:rPr>
              <w:t>BL</w:t>
            </w:r>
          </w:p>
        </w:tc>
        <w:tc>
          <w:tcPr>
            <w:tcW w:w="262" w:type="pct"/>
            <w:vAlign w:val="center"/>
          </w:tcPr>
          <w:p w14:paraId="28AD7DF3" w14:textId="77777777" w:rsidR="00D32072" w:rsidRPr="00FF1251" w:rsidRDefault="00D32072" w:rsidP="00FF1251">
            <w:pPr>
              <w:contextualSpacing/>
              <w:jc w:val="center"/>
              <w:rPr>
                <w:b/>
              </w:rPr>
            </w:pPr>
            <w:r w:rsidRPr="00FF1251">
              <w:rPr>
                <w:b/>
              </w:rPr>
              <w:t>M</w:t>
            </w:r>
          </w:p>
        </w:tc>
      </w:tr>
      <w:tr w:rsidR="00D32072" w:rsidRPr="00FF1251" w14:paraId="11C6E642" w14:textId="77777777" w:rsidTr="00BD17F5">
        <w:trPr>
          <w:trHeight w:val="552"/>
        </w:trPr>
        <w:tc>
          <w:tcPr>
            <w:tcW w:w="5000" w:type="pct"/>
            <w:gridSpan w:val="6"/>
          </w:tcPr>
          <w:p w14:paraId="12674267" w14:textId="77777777" w:rsidR="00D32072" w:rsidRPr="00FF1251" w:rsidRDefault="00D32072" w:rsidP="00FF1251">
            <w:pPr>
              <w:contextualSpacing/>
              <w:jc w:val="center"/>
              <w:rPr>
                <w:b/>
                <w:u w:val="single"/>
              </w:rPr>
            </w:pPr>
            <w:r w:rsidRPr="00FF1251">
              <w:rPr>
                <w:b/>
                <w:u w:val="single"/>
              </w:rPr>
              <w:t>PART – A (4 X 20 = 80 MARKS)</w:t>
            </w:r>
          </w:p>
          <w:p w14:paraId="1E6B346C" w14:textId="77777777" w:rsidR="00D32072" w:rsidRPr="00FF1251" w:rsidRDefault="00D32072" w:rsidP="00FF1251">
            <w:pPr>
              <w:contextualSpacing/>
              <w:jc w:val="center"/>
              <w:rPr>
                <w:b/>
              </w:rPr>
            </w:pPr>
            <w:r w:rsidRPr="00FF1251">
              <w:rPr>
                <w:b/>
              </w:rPr>
              <w:t>(Answer all the Questions)</w:t>
            </w:r>
          </w:p>
        </w:tc>
      </w:tr>
      <w:tr w:rsidR="00D32072" w:rsidRPr="00FF1251" w14:paraId="185804F7" w14:textId="77777777" w:rsidTr="00FF1251">
        <w:trPr>
          <w:trHeight w:val="283"/>
        </w:trPr>
        <w:tc>
          <w:tcPr>
            <w:tcW w:w="257" w:type="pct"/>
          </w:tcPr>
          <w:p w14:paraId="167C2F58" w14:textId="77777777" w:rsidR="00D32072" w:rsidRPr="00FF1251" w:rsidRDefault="00D32072" w:rsidP="00FF1251">
            <w:pPr>
              <w:contextualSpacing/>
              <w:jc w:val="center"/>
            </w:pPr>
            <w:r w:rsidRPr="00FF1251">
              <w:t>1.</w:t>
            </w:r>
          </w:p>
        </w:tc>
        <w:tc>
          <w:tcPr>
            <w:tcW w:w="182" w:type="pct"/>
          </w:tcPr>
          <w:p w14:paraId="353113BE" w14:textId="77777777" w:rsidR="00D32072" w:rsidRPr="00FF1251" w:rsidRDefault="00D32072" w:rsidP="00FF1251">
            <w:pPr>
              <w:contextualSpacing/>
              <w:jc w:val="center"/>
            </w:pPr>
          </w:p>
        </w:tc>
        <w:tc>
          <w:tcPr>
            <w:tcW w:w="3735" w:type="pct"/>
          </w:tcPr>
          <w:p w14:paraId="36CF3285" w14:textId="77777777" w:rsidR="00D32072" w:rsidRPr="00FF1251" w:rsidRDefault="00D32072" w:rsidP="00FF1251">
            <w:pPr>
              <w:contextualSpacing/>
              <w:jc w:val="both"/>
            </w:pPr>
            <w:r w:rsidRPr="00FF1251">
              <w:rPr>
                <w:bCs/>
                <w:lang w:val="en-IN"/>
              </w:rPr>
              <w:t xml:space="preserve">Explain </w:t>
            </w:r>
            <w:r w:rsidRPr="00FF1251">
              <w:t>in detail about the dough and gluten strength tests with graphs and discuss how the quality and performance of dough and gluten strength affect the various food production processes.</w:t>
            </w:r>
          </w:p>
        </w:tc>
        <w:tc>
          <w:tcPr>
            <w:tcW w:w="301" w:type="pct"/>
          </w:tcPr>
          <w:p w14:paraId="45D1F1A2" w14:textId="77777777" w:rsidR="00D32072" w:rsidRPr="00FF1251" w:rsidRDefault="00D32072" w:rsidP="00FF1251">
            <w:pPr>
              <w:contextualSpacing/>
            </w:pPr>
            <w:r w:rsidRPr="00FF1251">
              <w:t>CO1</w:t>
            </w:r>
          </w:p>
        </w:tc>
        <w:tc>
          <w:tcPr>
            <w:tcW w:w="263" w:type="pct"/>
          </w:tcPr>
          <w:p w14:paraId="222F9B1C" w14:textId="77777777" w:rsidR="00D32072" w:rsidRPr="00FF1251" w:rsidRDefault="00D32072" w:rsidP="00FF1251">
            <w:pPr>
              <w:contextualSpacing/>
            </w:pPr>
            <w:r w:rsidRPr="00FF1251">
              <w:t>U</w:t>
            </w:r>
          </w:p>
        </w:tc>
        <w:tc>
          <w:tcPr>
            <w:tcW w:w="262" w:type="pct"/>
          </w:tcPr>
          <w:p w14:paraId="175E510C" w14:textId="77777777" w:rsidR="00D32072" w:rsidRPr="00FF1251" w:rsidRDefault="00D32072" w:rsidP="00FF1251">
            <w:pPr>
              <w:contextualSpacing/>
              <w:jc w:val="center"/>
            </w:pPr>
            <w:r w:rsidRPr="00FF1251">
              <w:t>20</w:t>
            </w:r>
          </w:p>
        </w:tc>
      </w:tr>
      <w:tr w:rsidR="00D32072" w:rsidRPr="00FF1251" w14:paraId="1C8CC69C" w14:textId="77777777" w:rsidTr="00FF1251">
        <w:trPr>
          <w:trHeight w:val="239"/>
        </w:trPr>
        <w:tc>
          <w:tcPr>
            <w:tcW w:w="257" w:type="pct"/>
          </w:tcPr>
          <w:p w14:paraId="03C335C6" w14:textId="77777777" w:rsidR="00D32072" w:rsidRPr="00FF1251" w:rsidRDefault="00D32072" w:rsidP="00FF1251">
            <w:pPr>
              <w:contextualSpacing/>
              <w:jc w:val="center"/>
            </w:pPr>
          </w:p>
        </w:tc>
        <w:tc>
          <w:tcPr>
            <w:tcW w:w="182" w:type="pct"/>
          </w:tcPr>
          <w:p w14:paraId="72F2AFB0" w14:textId="77777777" w:rsidR="00D32072" w:rsidRPr="00FF1251" w:rsidRDefault="00D32072" w:rsidP="00FF1251">
            <w:pPr>
              <w:contextualSpacing/>
              <w:jc w:val="center"/>
            </w:pPr>
          </w:p>
        </w:tc>
        <w:tc>
          <w:tcPr>
            <w:tcW w:w="3735" w:type="pct"/>
            <w:vAlign w:val="bottom"/>
          </w:tcPr>
          <w:p w14:paraId="634AED12" w14:textId="77777777" w:rsidR="00D32072" w:rsidRPr="00FF1251" w:rsidRDefault="00D32072" w:rsidP="00FF1251">
            <w:pPr>
              <w:contextualSpacing/>
              <w:jc w:val="center"/>
              <w:rPr>
                <w:b/>
                <w:bCs/>
              </w:rPr>
            </w:pPr>
            <w:r w:rsidRPr="00FF1251">
              <w:rPr>
                <w:b/>
                <w:bCs/>
              </w:rPr>
              <w:t>(OR)</w:t>
            </w:r>
          </w:p>
        </w:tc>
        <w:tc>
          <w:tcPr>
            <w:tcW w:w="301" w:type="pct"/>
            <w:vAlign w:val="bottom"/>
          </w:tcPr>
          <w:p w14:paraId="4C75A860" w14:textId="77777777" w:rsidR="00D32072" w:rsidRPr="00FF1251" w:rsidRDefault="00D32072" w:rsidP="00FF1251">
            <w:pPr>
              <w:contextualSpacing/>
            </w:pPr>
          </w:p>
        </w:tc>
        <w:tc>
          <w:tcPr>
            <w:tcW w:w="263" w:type="pct"/>
            <w:vAlign w:val="bottom"/>
          </w:tcPr>
          <w:p w14:paraId="58C946BC" w14:textId="77777777" w:rsidR="00D32072" w:rsidRPr="00FF1251" w:rsidRDefault="00D32072" w:rsidP="00FF1251">
            <w:pPr>
              <w:contextualSpacing/>
            </w:pPr>
          </w:p>
        </w:tc>
        <w:tc>
          <w:tcPr>
            <w:tcW w:w="262" w:type="pct"/>
            <w:vAlign w:val="bottom"/>
          </w:tcPr>
          <w:p w14:paraId="3CAB8EA9" w14:textId="77777777" w:rsidR="00D32072" w:rsidRPr="00FF1251" w:rsidRDefault="00D32072" w:rsidP="00FF1251">
            <w:pPr>
              <w:contextualSpacing/>
              <w:jc w:val="center"/>
            </w:pPr>
          </w:p>
        </w:tc>
      </w:tr>
      <w:tr w:rsidR="00D32072" w:rsidRPr="00FF1251" w14:paraId="0D7D1ADF" w14:textId="77777777" w:rsidTr="00FF1251">
        <w:trPr>
          <w:trHeight w:val="283"/>
        </w:trPr>
        <w:tc>
          <w:tcPr>
            <w:tcW w:w="257" w:type="pct"/>
          </w:tcPr>
          <w:p w14:paraId="5FAC00A6" w14:textId="77777777" w:rsidR="00D32072" w:rsidRPr="00FF1251" w:rsidRDefault="00D32072" w:rsidP="00FF1251">
            <w:pPr>
              <w:contextualSpacing/>
              <w:jc w:val="center"/>
            </w:pPr>
            <w:r w:rsidRPr="00FF1251">
              <w:t>2.</w:t>
            </w:r>
          </w:p>
        </w:tc>
        <w:tc>
          <w:tcPr>
            <w:tcW w:w="182" w:type="pct"/>
          </w:tcPr>
          <w:p w14:paraId="64A1C010" w14:textId="77777777" w:rsidR="00D32072" w:rsidRPr="00FF1251" w:rsidRDefault="00D32072" w:rsidP="00FF1251">
            <w:pPr>
              <w:contextualSpacing/>
              <w:jc w:val="center"/>
            </w:pPr>
            <w:r w:rsidRPr="00FF1251">
              <w:t>a.</w:t>
            </w:r>
          </w:p>
        </w:tc>
        <w:tc>
          <w:tcPr>
            <w:tcW w:w="3735" w:type="pct"/>
          </w:tcPr>
          <w:p w14:paraId="2C5204E6" w14:textId="77777777" w:rsidR="00D32072" w:rsidRPr="00FF1251" w:rsidRDefault="00D32072" w:rsidP="00FF1251">
            <w:pPr>
              <w:contextualSpacing/>
              <w:jc w:val="both"/>
            </w:pPr>
            <w:r w:rsidRPr="00FF1251">
              <w:t>Discuss the importance of leavening agents in bakery production, including chemical, biological, and mechanical leavening agents, and their effects on dough expansion, volume, and texture.</w:t>
            </w:r>
          </w:p>
        </w:tc>
        <w:tc>
          <w:tcPr>
            <w:tcW w:w="301" w:type="pct"/>
          </w:tcPr>
          <w:p w14:paraId="6192B249" w14:textId="77777777" w:rsidR="00D32072" w:rsidRPr="00FF1251" w:rsidRDefault="00D32072" w:rsidP="00FF1251">
            <w:pPr>
              <w:contextualSpacing/>
            </w:pPr>
            <w:r w:rsidRPr="00FF1251">
              <w:t>CO3</w:t>
            </w:r>
          </w:p>
        </w:tc>
        <w:tc>
          <w:tcPr>
            <w:tcW w:w="263" w:type="pct"/>
          </w:tcPr>
          <w:p w14:paraId="53CE8657" w14:textId="77777777" w:rsidR="00D32072" w:rsidRPr="00FF1251" w:rsidRDefault="00D32072" w:rsidP="00FF1251">
            <w:pPr>
              <w:contextualSpacing/>
            </w:pPr>
            <w:r w:rsidRPr="00FF1251">
              <w:t>R</w:t>
            </w:r>
          </w:p>
        </w:tc>
        <w:tc>
          <w:tcPr>
            <w:tcW w:w="262" w:type="pct"/>
          </w:tcPr>
          <w:p w14:paraId="3504A00E" w14:textId="77777777" w:rsidR="00D32072" w:rsidRPr="00FF1251" w:rsidRDefault="00D32072" w:rsidP="00FF1251">
            <w:pPr>
              <w:contextualSpacing/>
              <w:jc w:val="center"/>
            </w:pPr>
            <w:r w:rsidRPr="00FF1251">
              <w:t>10</w:t>
            </w:r>
          </w:p>
        </w:tc>
      </w:tr>
      <w:tr w:rsidR="00D32072" w:rsidRPr="00FF1251" w14:paraId="0E0777B3" w14:textId="77777777" w:rsidTr="00FF1251">
        <w:trPr>
          <w:trHeight w:val="283"/>
        </w:trPr>
        <w:tc>
          <w:tcPr>
            <w:tcW w:w="257" w:type="pct"/>
          </w:tcPr>
          <w:p w14:paraId="137C9210" w14:textId="77777777" w:rsidR="00D32072" w:rsidRPr="00FF1251" w:rsidRDefault="00D32072" w:rsidP="00FF1251">
            <w:pPr>
              <w:contextualSpacing/>
              <w:jc w:val="center"/>
            </w:pPr>
          </w:p>
        </w:tc>
        <w:tc>
          <w:tcPr>
            <w:tcW w:w="182" w:type="pct"/>
          </w:tcPr>
          <w:p w14:paraId="2CFC3A5E" w14:textId="77777777" w:rsidR="00D32072" w:rsidRPr="00FF1251" w:rsidRDefault="00D32072" w:rsidP="00FF1251">
            <w:pPr>
              <w:contextualSpacing/>
              <w:jc w:val="center"/>
            </w:pPr>
            <w:r w:rsidRPr="00FF1251">
              <w:t>b.</w:t>
            </w:r>
          </w:p>
        </w:tc>
        <w:tc>
          <w:tcPr>
            <w:tcW w:w="3735" w:type="pct"/>
          </w:tcPr>
          <w:p w14:paraId="6357F7B8" w14:textId="77777777" w:rsidR="00D32072" w:rsidRPr="00FF1251" w:rsidRDefault="00D32072" w:rsidP="00FF1251">
            <w:pPr>
              <w:contextualSpacing/>
              <w:jc w:val="both"/>
            </w:pPr>
            <w:r w:rsidRPr="00FF1251">
              <w:t>Discuss emerging trends and advancements in ingredient technology for bakery products, including innovations in fat replacers, natural emulsifiers, and enzyme-based solutions, and their implications for product development and consumer acceptance.</w:t>
            </w:r>
          </w:p>
        </w:tc>
        <w:tc>
          <w:tcPr>
            <w:tcW w:w="301" w:type="pct"/>
          </w:tcPr>
          <w:p w14:paraId="40C74A4D" w14:textId="77777777" w:rsidR="00D32072" w:rsidRPr="00FF1251" w:rsidRDefault="00D32072" w:rsidP="00FF1251">
            <w:pPr>
              <w:contextualSpacing/>
            </w:pPr>
            <w:r w:rsidRPr="00FF1251">
              <w:t>CO3</w:t>
            </w:r>
          </w:p>
        </w:tc>
        <w:tc>
          <w:tcPr>
            <w:tcW w:w="263" w:type="pct"/>
          </w:tcPr>
          <w:p w14:paraId="387A3A80" w14:textId="77777777" w:rsidR="00D32072" w:rsidRPr="00FF1251" w:rsidRDefault="00D32072" w:rsidP="00FF1251">
            <w:pPr>
              <w:contextualSpacing/>
            </w:pPr>
            <w:r w:rsidRPr="00FF1251">
              <w:t>R</w:t>
            </w:r>
          </w:p>
        </w:tc>
        <w:tc>
          <w:tcPr>
            <w:tcW w:w="262" w:type="pct"/>
          </w:tcPr>
          <w:p w14:paraId="442301C3" w14:textId="77777777" w:rsidR="00D32072" w:rsidRPr="00FF1251" w:rsidRDefault="00D32072" w:rsidP="00FF1251">
            <w:pPr>
              <w:contextualSpacing/>
              <w:jc w:val="center"/>
            </w:pPr>
            <w:r w:rsidRPr="00FF1251">
              <w:t>10</w:t>
            </w:r>
          </w:p>
        </w:tc>
      </w:tr>
      <w:tr w:rsidR="00D32072" w:rsidRPr="00FF1251" w14:paraId="624DDB67" w14:textId="77777777" w:rsidTr="00FF1251">
        <w:trPr>
          <w:trHeight w:val="397"/>
        </w:trPr>
        <w:tc>
          <w:tcPr>
            <w:tcW w:w="257" w:type="pct"/>
          </w:tcPr>
          <w:p w14:paraId="4F87CA0B" w14:textId="77777777" w:rsidR="00D32072" w:rsidRPr="00FF1251" w:rsidRDefault="00D32072" w:rsidP="00FF1251">
            <w:pPr>
              <w:contextualSpacing/>
              <w:jc w:val="center"/>
            </w:pPr>
          </w:p>
        </w:tc>
        <w:tc>
          <w:tcPr>
            <w:tcW w:w="182" w:type="pct"/>
          </w:tcPr>
          <w:p w14:paraId="275EF4CB" w14:textId="77777777" w:rsidR="00D32072" w:rsidRPr="00FF1251" w:rsidRDefault="00D32072" w:rsidP="00FF1251">
            <w:pPr>
              <w:contextualSpacing/>
              <w:jc w:val="center"/>
            </w:pPr>
          </w:p>
        </w:tc>
        <w:tc>
          <w:tcPr>
            <w:tcW w:w="3735" w:type="pct"/>
            <w:vAlign w:val="bottom"/>
          </w:tcPr>
          <w:p w14:paraId="00E1DFB3" w14:textId="77777777" w:rsidR="00D32072" w:rsidRPr="00FF1251" w:rsidRDefault="00D32072" w:rsidP="00FF1251">
            <w:pPr>
              <w:contextualSpacing/>
            </w:pPr>
          </w:p>
        </w:tc>
        <w:tc>
          <w:tcPr>
            <w:tcW w:w="301" w:type="pct"/>
            <w:vAlign w:val="bottom"/>
          </w:tcPr>
          <w:p w14:paraId="744F823B" w14:textId="77777777" w:rsidR="00D32072" w:rsidRPr="00FF1251" w:rsidRDefault="00D32072" w:rsidP="00FF1251">
            <w:pPr>
              <w:contextualSpacing/>
            </w:pPr>
          </w:p>
        </w:tc>
        <w:tc>
          <w:tcPr>
            <w:tcW w:w="263" w:type="pct"/>
            <w:vAlign w:val="bottom"/>
          </w:tcPr>
          <w:p w14:paraId="29441815" w14:textId="77777777" w:rsidR="00D32072" w:rsidRPr="00FF1251" w:rsidRDefault="00D32072" w:rsidP="00FF1251">
            <w:pPr>
              <w:contextualSpacing/>
            </w:pPr>
          </w:p>
        </w:tc>
        <w:tc>
          <w:tcPr>
            <w:tcW w:w="262" w:type="pct"/>
            <w:vAlign w:val="bottom"/>
          </w:tcPr>
          <w:p w14:paraId="345CAC61" w14:textId="77777777" w:rsidR="00D32072" w:rsidRPr="00FF1251" w:rsidRDefault="00D32072" w:rsidP="00FF1251">
            <w:pPr>
              <w:contextualSpacing/>
              <w:jc w:val="center"/>
            </w:pPr>
          </w:p>
        </w:tc>
      </w:tr>
      <w:tr w:rsidR="00D32072" w:rsidRPr="00FF1251" w14:paraId="522A8CD0" w14:textId="77777777" w:rsidTr="00FF1251">
        <w:trPr>
          <w:trHeight w:val="283"/>
        </w:trPr>
        <w:tc>
          <w:tcPr>
            <w:tcW w:w="257" w:type="pct"/>
          </w:tcPr>
          <w:p w14:paraId="5FE6FA46" w14:textId="77777777" w:rsidR="00D32072" w:rsidRPr="00FF1251" w:rsidRDefault="00D32072" w:rsidP="00FF1251">
            <w:pPr>
              <w:contextualSpacing/>
              <w:jc w:val="center"/>
            </w:pPr>
            <w:r w:rsidRPr="00FF1251">
              <w:t>3.</w:t>
            </w:r>
          </w:p>
        </w:tc>
        <w:tc>
          <w:tcPr>
            <w:tcW w:w="182" w:type="pct"/>
          </w:tcPr>
          <w:p w14:paraId="3B1C32EF" w14:textId="77777777" w:rsidR="00D32072" w:rsidRPr="00FF1251" w:rsidRDefault="00D32072" w:rsidP="00FF1251">
            <w:pPr>
              <w:contextualSpacing/>
              <w:jc w:val="center"/>
            </w:pPr>
            <w:r w:rsidRPr="00FF1251">
              <w:t>a.</w:t>
            </w:r>
          </w:p>
        </w:tc>
        <w:tc>
          <w:tcPr>
            <w:tcW w:w="3735" w:type="pct"/>
          </w:tcPr>
          <w:p w14:paraId="43DADD0E" w14:textId="77777777" w:rsidR="00D32072" w:rsidRPr="00FF1251" w:rsidRDefault="00D32072" w:rsidP="00FF1251">
            <w:pPr>
              <w:contextualSpacing/>
              <w:jc w:val="both"/>
            </w:pPr>
            <w:r w:rsidRPr="00FF1251">
              <w:t>Enumerate the development in bread-making methods, including innovations such as autolyse, sponge and dough, and Chorleywood Bread Process (CBP), and evaluate their effects on dough handling, fermentation, and final product characteristics.</w:t>
            </w:r>
          </w:p>
        </w:tc>
        <w:tc>
          <w:tcPr>
            <w:tcW w:w="301" w:type="pct"/>
          </w:tcPr>
          <w:p w14:paraId="3E5F40F2" w14:textId="77777777" w:rsidR="00D32072" w:rsidRPr="00FF1251" w:rsidRDefault="00D32072" w:rsidP="00FF1251">
            <w:pPr>
              <w:contextualSpacing/>
            </w:pPr>
            <w:r w:rsidRPr="00FF1251">
              <w:t>CO2</w:t>
            </w:r>
          </w:p>
        </w:tc>
        <w:tc>
          <w:tcPr>
            <w:tcW w:w="263" w:type="pct"/>
          </w:tcPr>
          <w:p w14:paraId="674B5C1A" w14:textId="77777777" w:rsidR="00D32072" w:rsidRPr="00FF1251" w:rsidRDefault="00D32072" w:rsidP="00FF1251">
            <w:pPr>
              <w:contextualSpacing/>
            </w:pPr>
            <w:r w:rsidRPr="00FF1251">
              <w:t>Ap</w:t>
            </w:r>
          </w:p>
        </w:tc>
        <w:tc>
          <w:tcPr>
            <w:tcW w:w="262" w:type="pct"/>
          </w:tcPr>
          <w:p w14:paraId="511949A1" w14:textId="77777777" w:rsidR="00D32072" w:rsidRPr="00FF1251" w:rsidRDefault="00D32072" w:rsidP="00FF1251">
            <w:pPr>
              <w:contextualSpacing/>
              <w:jc w:val="center"/>
            </w:pPr>
            <w:r w:rsidRPr="00FF1251">
              <w:t>10</w:t>
            </w:r>
          </w:p>
        </w:tc>
      </w:tr>
      <w:tr w:rsidR="00D32072" w:rsidRPr="00FF1251" w14:paraId="19C2E146" w14:textId="77777777" w:rsidTr="00FF1251">
        <w:trPr>
          <w:trHeight w:val="283"/>
        </w:trPr>
        <w:tc>
          <w:tcPr>
            <w:tcW w:w="257" w:type="pct"/>
          </w:tcPr>
          <w:p w14:paraId="4568F3E9" w14:textId="77777777" w:rsidR="00D32072" w:rsidRPr="00FF1251" w:rsidRDefault="00D32072" w:rsidP="00FF1251">
            <w:pPr>
              <w:contextualSpacing/>
              <w:jc w:val="center"/>
            </w:pPr>
          </w:p>
        </w:tc>
        <w:tc>
          <w:tcPr>
            <w:tcW w:w="182" w:type="pct"/>
          </w:tcPr>
          <w:p w14:paraId="6661FE25" w14:textId="77777777" w:rsidR="00D32072" w:rsidRPr="00FF1251" w:rsidRDefault="00D32072" w:rsidP="00FF1251">
            <w:pPr>
              <w:contextualSpacing/>
              <w:jc w:val="center"/>
            </w:pPr>
            <w:r w:rsidRPr="00FF1251">
              <w:t>b.</w:t>
            </w:r>
          </w:p>
        </w:tc>
        <w:tc>
          <w:tcPr>
            <w:tcW w:w="3735" w:type="pct"/>
          </w:tcPr>
          <w:p w14:paraId="585FBCBD" w14:textId="77777777" w:rsidR="00D32072" w:rsidRPr="00FF1251" w:rsidRDefault="00D32072" w:rsidP="00FF1251">
            <w:pPr>
              <w:contextualSpacing/>
              <w:jc w:val="both"/>
              <w:rPr>
                <w:bCs/>
              </w:rPr>
            </w:pPr>
            <w:r w:rsidRPr="00FF1251">
              <w:t>Analyze common bread faults such as poor volume, dense crumb, and crust defects, and propose effective remedies based on adjustments in ingredient formulations, processing parameters, and equipment settings.</w:t>
            </w:r>
          </w:p>
        </w:tc>
        <w:tc>
          <w:tcPr>
            <w:tcW w:w="301" w:type="pct"/>
          </w:tcPr>
          <w:p w14:paraId="6BD87CB1" w14:textId="77777777" w:rsidR="00D32072" w:rsidRPr="00FF1251" w:rsidRDefault="00D32072" w:rsidP="00FF1251">
            <w:pPr>
              <w:contextualSpacing/>
            </w:pPr>
            <w:r w:rsidRPr="00FF1251">
              <w:t>CO2</w:t>
            </w:r>
          </w:p>
        </w:tc>
        <w:tc>
          <w:tcPr>
            <w:tcW w:w="263" w:type="pct"/>
          </w:tcPr>
          <w:p w14:paraId="6B3490ED" w14:textId="77777777" w:rsidR="00D32072" w:rsidRPr="00FF1251" w:rsidRDefault="00D32072" w:rsidP="00FF1251">
            <w:pPr>
              <w:contextualSpacing/>
            </w:pPr>
            <w:r w:rsidRPr="00FF1251">
              <w:t>An</w:t>
            </w:r>
          </w:p>
        </w:tc>
        <w:tc>
          <w:tcPr>
            <w:tcW w:w="262" w:type="pct"/>
          </w:tcPr>
          <w:p w14:paraId="5AA8D366" w14:textId="77777777" w:rsidR="00D32072" w:rsidRPr="00FF1251" w:rsidRDefault="00D32072" w:rsidP="00FF1251">
            <w:pPr>
              <w:contextualSpacing/>
              <w:jc w:val="center"/>
            </w:pPr>
            <w:r w:rsidRPr="00FF1251">
              <w:t>10</w:t>
            </w:r>
          </w:p>
        </w:tc>
      </w:tr>
      <w:tr w:rsidR="00D32072" w:rsidRPr="00FF1251" w14:paraId="2DD32833" w14:textId="77777777" w:rsidTr="00FF1251">
        <w:trPr>
          <w:trHeight w:val="173"/>
        </w:trPr>
        <w:tc>
          <w:tcPr>
            <w:tcW w:w="257" w:type="pct"/>
          </w:tcPr>
          <w:p w14:paraId="6448FF83" w14:textId="77777777" w:rsidR="00D32072" w:rsidRPr="00FF1251" w:rsidRDefault="00D32072" w:rsidP="00FF1251">
            <w:pPr>
              <w:contextualSpacing/>
              <w:jc w:val="center"/>
            </w:pPr>
          </w:p>
        </w:tc>
        <w:tc>
          <w:tcPr>
            <w:tcW w:w="182" w:type="pct"/>
          </w:tcPr>
          <w:p w14:paraId="5F7F308F" w14:textId="77777777" w:rsidR="00D32072" w:rsidRPr="00FF1251" w:rsidRDefault="00D32072" w:rsidP="00FF1251">
            <w:pPr>
              <w:contextualSpacing/>
              <w:jc w:val="center"/>
            </w:pPr>
          </w:p>
        </w:tc>
        <w:tc>
          <w:tcPr>
            <w:tcW w:w="3735" w:type="pct"/>
            <w:vAlign w:val="bottom"/>
          </w:tcPr>
          <w:p w14:paraId="2D76D456" w14:textId="77777777" w:rsidR="00D32072" w:rsidRPr="00FF1251" w:rsidRDefault="00D32072" w:rsidP="00FF1251">
            <w:pPr>
              <w:contextualSpacing/>
              <w:jc w:val="center"/>
            </w:pPr>
            <w:r w:rsidRPr="00FF1251">
              <w:rPr>
                <w:b/>
                <w:bCs/>
              </w:rPr>
              <w:t>(OR)</w:t>
            </w:r>
          </w:p>
        </w:tc>
        <w:tc>
          <w:tcPr>
            <w:tcW w:w="301" w:type="pct"/>
            <w:vAlign w:val="bottom"/>
          </w:tcPr>
          <w:p w14:paraId="42BCC0C8" w14:textId="77777777" w:rsidR="00D32072" w:rsidRPr="00FF1251" w:rsidRDefault="00D32072" w:rsidP="00FF1251">
            <w:pPr>
              <w:contextualSpacing/>
            </w:pPr>
          </w:p>
        </w:tc>
        <w:tc>
          <w:tcPr>
            <w:tcW w:w="263" w:type="pct"/>
            <w:vAlign w:val="bottom"/>
          </w:tcPr>
          <w:p w14:paraId="5E3C94D1" w14:textId="77777777" w:rsidR="00D32072" w:rsidRPr="00FF1251" w:rsidRDefault="00D32072" w:rsidP="00FF1251">
            <w:pPr>
              <w:contextualSpacing/>
            </w:pPr>
          </w:p>
        </w:tc>
        <w:tc>
          <w:tcPr>
            <w:tcW w:w="262" w:type="pct"/>
            <w:vAlign w:val="bottom"/>
          </w:tcPr>
          <w:p w14:paraId="5525FFCC" w14:textId="77777777" w:rsidR="00D32072" w:rsidRPr="00FF1251" w:rsidRDefault="00D32072" w:rsidP="00FF1251">
            <w:pPr>
              <w:contextualSpacing/>
              <w:jc w:val="center"/>
            </w:pPr>
          </w:p>
        </w:tc>
      </w:tr>
      <w:tr w:rsidR="00D32072" w:rsidRPr="00FF1251" w14:paraId="72000793" w14:textId="77777777" w:rsidTr="00FF1251">
        <w:trPr>
          <w:trHeight w:val="283"/>
        </w:trPr>
        <w:tc>
          <w:tcPr>
            <w:tcW w:w="257" w:type="pct"/>
          </w:tcPr>
          <w:p w14:paraId="18BA065E" w14:textId="77777777" w:rsidR="00D32072" w:rsidRPr="00FF1251" w:rsidRDefault="00D32072" w:rsidP="00FF1251">
            <w:pPr>
              <w:contextualSpacing/>
              <w:jc w:val="center"/>
            </w:pPr>
            <w:r w:rsidRPr="00FF1251">
              <w:t>4.</w:t>
            </w:r>
          </w:p>
        </w:tc>
        <w:tc>
          <w:tcPr>
            <w:tcW w:w="182" w:type="pct"/>
          </w:tcPr>
          <w:p w14:paraId="339315D2" w14:textId="77777777" w:rsidR="00D32072" w:rsidRPr="00FF1251" w:rsidRDefault="00D32072" w:rsidP="00FF1251">
            <w:pPr>
              <w:contextualSpacing/>
              <w:jc w:val="center"/>
            </w:pPr>
            <w:r w:rsidRPr="00FF1251">
              <w:t>a.</w:t>
            </w:r>
          </w:p>
        </w:tc>
        <w:tc>
          <w:tcPr>
            <w:tcW w:w="3735" w:type="pct"/>
          </w:tcPr>
          <w:p w14:paraId="2CB8F2AE" w14:textId="77777777" w:rsidR="00D32072" w:rsidRPr="00FF1251" w:rsidRDefault="00D32072" w:rsidP="00FF1251">
            <w:pPr>
              <w:contextualSpacing/>
              <w:jc w:val="both"/>
            </w:pPr>
            <w:r w:rsidRPr="00FF1251">
              <w:t>Discuss the technology of nutri-bars, including granola bars, protein bars, and energy bars, analyzing ingredient selection, mixing and forming processes, and packaging considerations to optimize product quality and consumer acceptance.</w:t>
            </w:r>
          </w:p>
        </w:tc>
        <w:tc>
          <w:tcPr>
            <w:tcW w:w="301" w:type="pct"/>
          </w:tcPr>
          <w:p w14:paraId="4E42CB6F" w14:textId="77777777" w:rsidR="00D32072" w:rsidRPr="00FF1251" w:rsidRDefault="00D32072" w:rsidP="00FF1251">
            <w:pPr>
              <w:contextualSpacing/>
            </w:pPr>
            <w:r w:rsidRPr="00FF1251">
              <w:t>CO4</w:t>
            </w:r>
          </w:p>
        </w:tc>
        <w:tc>
          <w:tcPr>
            <w:tcW w:w="263" w:type="pct"/>
          </w:tcPr>
          <w:p w14:paraId="73835370" w14:textId="77777777" w:rsidR="00D32072" w:rsidRPr="00FF1251" w:rsidRDefault="00D32072" w:rsidP="00FF1251">
            <w:pPr>
              <w:contextualSpacing/>
            </w:pPr>
            <w:r w:rsidRPr="00FF1251">
              <w:t>R</w:t>
            </w:r>
          </w:p>
        </w:tc>
        <w:tc>
          <w:tcPr>
            <w:tcW w:w="262" w:type="pct"/>
          </w:tcPr>
          <w:p w14:paraId="1024E208" w14:textId="77777777" w:rsidR="00D32072" w:rsidRPr="00FF1251" w:rsidRDefault="00D32072" w:rsidP="00FF1251">
            <w:pPr>
              <w:contextualSpacing/>
              <w:jc w:val="center"/>
            </w:pPr>
            <w:r w:rsidRPr="00FF1251">
              <w:t>10</w:t>
            </w:r>
          </w:p>
        </w:tc>
      </w:tr>
      <w:tr w:rsidR="00D32072" w:rsidRPr="00FF1251" w14:paraId="4DBBD1E0" w14:textId="77777777" w:rsidTr="00FF1251">
        <w:trPr>
          <w:trHeight w:val="283"/>
        </w:trPr>
        <w:tc>
          <w:tcPr>
            <w:tcW w:w="257" w:type="pct"/>
          </w:tcPr>
          <w:p w14:paraId="062F74DD" w14:textId="77777777" w:rsidR="00D32072" w:rsidRPr="00FF1251" w:rsidRDefault="00D32072" w:rsidP="00FF1251">
            <w:pPr>
              <w:contextualSpacing/>
              <w:jc w:val="center"/>
            </w:pPr>
          </w:p>
        </w:tc>
        <w:tc>
          <w:tcPr>
            <w:tcW w:w="182" w:type="pct"/>
          </w:tcPr>
          <w:p w14:paraId="65A2E978" w14:textId="77777777" w:rsidR="00D32072" w:rsidRPr="00FF1251" w:rsidRDefault="00D32072" w:rsidP="00FF1251">
            <w:pPr>
              <w:contextualSpacing/>
              <w:jc w:val="center"/>
            </w:pPr>
            <w:r w:rsidRPr="00FF1251">
              <w:t>b.</w:t>
            </w:r>
          </w:p>
        </w:tc>
        <w:tc>
          <w:tcPr>
            <w:tcW w:w="3735" w:type="pct"/>
          </w:tcPr>
          <w:p w14:paraId="35E3A0B9" w14:textId="77777777" w:rsidR="00D32072" w:rsidRPr="00FF1251" w:rsidRDefault="00D32072" w:rsidP="00FF1251">
            <w:pPr>
              <w:contextualSpacing/>
              <w:jc w:val="both"/>
              <w:rPr>
                <w:bCs/>
              </w:rPr>
            </w:pPr>
            <w:r w:rsidRPr="00FF1251">
              <w:t>Distinguish the nutritional profile of noodles and pasta products produced using extrusion technology, considering factors such as protein content, fiber enrichment, and the utilization of alternative grains and legumes.</w:t>
            </w:r>
          </w:p>
        </w:tc>
        <w:tc>
          <w:tcPr>
            <w:tcW w:w="301" w:type="pct"/>
          </w:tcPr>
          <w:p w14:paraId="7899A3E8" w14:textId="77777777" w:rsidR="00D32072" w:rsidRPr="00FF1251" w:rsidRDefault="00D32072" w:rsidP="00FF1251">
            <w:pPr>
              <w:contextualSpacing/>
            </w:pPr>
            <w:r w:rsidRPr="00FF1251">
              <w:t>CO4</w:t>
            </w:r>
          </w:p>
        </w:tc>
        <w:tc>
          <w:tcPr>
            <w:tcW w:w="263" w:type="pct"/>
          </w:tcPr>
          <w:p w14:paraId="3931FF28" w14:textId="77777777" w:rsidR="00D32072" w:rsidRPr="00FF1251" w:rsidRDefault="00D32072" w:rsidP="00FF1251">
            <w:pPr>
              <w:contextualSpacing/>
            </w:pPr>
            <w:r w:rsidRPr="00FF1251">
              <w:t>R</w:t>
            </w:r>
          </w:p>
        </w:tc>
        <w:tc>
          <w:tcPr>
            <w:tcW w:w="262" w:type="pct"/>
          </w:tcPr>
          <w:p w14:paraId="4E166F62" w14:textId="77777777" w:rsidR="00D32072" w:rsidRPr="00FF1251" w:rsidRDefault="00D32072" w:rsidP="00FF1251">
            <w:pPr>
              <w:contextualSpacing/>
              <w:jc w:val="center"/>
            </w:pPr>
            <w:r w:rsidRPr="00FF1251">
              <w:t>10</w:t>
            </w:r>
          </w:p>
        </w:tc>
      </w:tr>
      <w:tr w:rsidR="00D32072" w:rsidRPr="00FF1251" w14:paraId="15532CDE" w14:textId="77777777" w:rsidTr="00FF1251">
        <w:trPr>
          <w:trHeight w:val="397"/>
        </w:trPr>
        <w:tc>
          <w:tcPr>
            <w:tcW w:w="257" w:type="pct"/>
          </w:tcPr>
          <w:p w14:paraId="396F5EF5" w14:textId="77777777" w:rsidR="00D32072" w:rsidRPr="00FF1251" w:rsidRDefault="00D32072" w:rsidP="00FF1251">
            <w:pPr>
              <w:contextualSpacing/>
              <w:jc w:val="center"/>
            </w:pPr>
          </w:p>
        </w:tc>
        <w:tc>
          <w:tcPr>
            <w:tcW w:w="182" w:type="pct"/>
          </w:tcPr>
          <w:p w14:paraId="009ABC04" w14:textId="77777777" w:rsidR="00D32072" w:rsidRPr="00FF1251" w:rsidRDefault="00D32072" w:rsidP="00FF1251">
            <w:pPr>
              <w:contextualSpacing/>
              <w:jc w:val="center"/>
            </w:pPr>
          </w:p>
        </w:tc>
        <w:tc>
          <w:tcPr>
            <w:tcW w:w="3735" w:type="pct"/>
            <w:vAlign w:val="bottom"/>
          </w:tcPr>
          <w:p w14:paraId="4B2BA537" w14:textId="77777777" w:rsidR="00D32072" w:rsidRPr="00FF1251" w:rsidRDefault="00D32072" w:rsidP="00FF1251">
            <w:pPr>
              <w:contextualSpacing/>
            </w:pPr>
          </w:p>
        </w:tc>
        <w:tc>
          <w:tcPr>
            <w:tcW w:w="301" w:type="pct"/>
            <w:vAlign w:val="bottom"/>
          </w:tcPr>
          <w:p w14:paraId="646E1EEC" w14:textId="77777777" w:rsidR="00D32072" w:rsidRPr="00FF1251" w:rsidRDefault="00D32072" w:rsidP="00FF1251">
            <w:pPr>
              <w:contextualSpacing/>
            </w:pPr>
          </w:p>
        </w:tc>
        <w:tc>
          <w:tcPr>
            <w:tcW w:w="263" w:type="pct"/>
            <w:vAlign w:val="bottom"/>
          </w:tcPr>
          <w:p w14:paraId="6FA53745" w14:textId="77777777" w:rsidR="00D32072" w:rsidRPr="00FF1251" w:rsidRDefault="00D32072" w:rsidP="00FF1251">
            <w:pPr>
              <w:contextualSpacing/>
            </w:pPr>
          </w:p>
        </w:tc>
        <w:tc>
          <w:tcPr>
            <w:tcW w:w="262" w:type="pct"/>
            <w:vAlign w:val="bottom"/>
          </w:tcPr>
          <w:p w14:paraId="304655B7" w14:textId="77777777" w:rsidR="00D32072" w:rsidRPr="00FF1251" w:rsidRDefault="00D32072" w:rsidP="00FF1251">
            <w:pPr>
              <w:contextualSpacing/>
              <w:jc w:val="center"/>
            </w:pPr>
          </w:p>
        </w:tc>
      </w:tr>
      <w:tr w:rsidR="00D32072" w:rsidRPr="00FF1251" w14:paraId="2EB31B56" w14:textId="77777777" w:rsidTr="00FF1251">
        <w:trPr>
          <w:trHeight w:val="283"/>
        </w:trPr>
        <w:tc>
          <w:tcPr>
            <w:tcW w:w="257" w:type="pct"/>
          </w:tcPr>
          <w:p w14:paraId="32ECFCE4" w14:textId="77777777" w:rsidR="00D32072" w:rsidRPr="00FF1251" w:rsidRDefault="00D32072" w:rsidP="00FF1251">
            <w:pPr>
              <w:contextualSpacing/>
              <w:jc w:val="center"/>
            </w:pPr>
            <w:r w:rsidRPr="00FF1251">
              <w:t>5.</w:t>
            </w:r>
          </w:p>
        </w:tc>
        <w:tc>
          <w:tcPr>
            <w:tcW w:w="182" w:type="pct"/>
          </w:tcPr>
          <w:p w14:paraId="48AE922A" w14:textId="77777777" w:rsidR="00D32072" w:rsidRPr="00FF1251" w:rsidRDefault="00D32072" w:rsidP="00FF1251">
            <w:pPr>
              <w:contextualSpacing/>
              <w:jc w:val="center"/>
            </w:pPr>
            <w:r w:rsidRPr="00FF1251">
              <w:t>a.</w:t>
            </w:r>
          </w:p>
        </w:tc>
        <w:tc>
          <w:tcPr>
            <w:tcW w:w="3735" w:type="pct"/>
          </w:tcPr>
          <w:p w14:paraId="6C2A3F34" w14:textId="77777777" w:rsidR="00D32072" w:rsidRPr="00FF1251" w:rsidRDefault="00D32072" w:rsidP="00FF1251">
            <w:pPr>
              <w:contextualSpacing/>
              <w:jc w:val="both"/>
            </w:pPr>
            <w:r w:rsidRPr="00FF1251">
              <w:t>Discuss about the technology of jellies, focusing on gel formation mechanisms, pectin interactions, and processing parameters such as pH, temperature, and agitation, and discuss variations in texture and clarity of jellied products.</w:t>
            </w:r>
          </w:p>
        </w:tc>
        <w:tc>
          <w:tcPr>
            <w:tcW w:w="301" w:type="pct"/>
          </w:tcPr>
          <w:p w14:paraId="2BC7A7F3" w14:textId="77777777" w:rsidR="00D32072" w:rsidRPr="00FF1251" w:rsidRDefault="00D32072" w:rsidP="00FF1251">
            <w:pPr>
              <w:contextualSpacing/>
            </w:pPr>
            <w:r w:rsidRPr="00FF1251">
              <w:t>CO5</w:t>
            </w:r>
          </w:p>
        </w:tc>
        <w:tc>
          <w:tcPr>
            <w:tcW w:w="263" w:type="pct"/>
          </w:tcPr>
          <w:p w14:paraId="2582EB12" w14:textId="77777777" w:rsidR="00D32072" w:rsidRPr="00FF1251" w:rsidRDefault="00D32072" w:rsidP="00FF1251">
            <w:pPr>
              <w:contextualSpacing/>
            </w:pPr>
            <w:r w:rsidRPr="00FF1251">
              <w:t>U</w:t>
            </w:r>
          </w:p>
        </w:tc>
        <w:tc>
          <w:tcPr>
            <w:tcW w:w="262" w:type="pct"/>
          </w:tcPr>
          <w:p w14:paraId="2A80EA8E" w14:textId="77777777" w:rsidR="00D32072" w:rsidRPr="00FF1251" w:rsidRDefault="00D32072" w:rsidP="00FF1251">
            <w:pPr>
              <w:contextualSpacing/>
              <w:jc w:val="center"/>
            </w:pPr>
            <w:r w:rsidRPr="00FF1251">
              <w:t>10</w:t>
            </w:r>
          </w:p>
        </w:tc>
      </w:tr>
      <w:tr w:rsidR="00D32072" w:rsidRPr="00FF1251" w14:paraId="7773C4A6" w14:textId="77777777" w:rsidTr="00FF1251">
        <w:trPr>
          <w:trHeight w:val="283"/>
        </w:trPr>
        <w:tc>
          <w:tcPr>
            <w:tcW w:w="257" w:type="pct"/>
          </w:tcPr>
          <w:p w14:paraId="282C6C3D" w14:textId="77777777" w:rsidR="00D32072" w:rsidRPr="00FF1251" w:rsidRDefault="00D32072" w:rsidP="00FF1251">
            <w:pPr>
              <w:contextualSpacing/>
              <w:jc w:val="center"/>
            </w:pPr>
          </w:p>
        </w:tc>
        <w:tc>
          <w:tcPr>
            <w:tcW w:w="182" w:type="pct"/>
          </w:tcPr>
          <w:p w14:paraId="4B412A44" w14:textId="77777777" w:rsidR="00D32072" w:rsidRPr="00FF1251" w:rsidRDefault="00D32072" w:rsidP="00FF1251">
            <w:pPr>
              <w:contextualSpacing/>
              <w:jc w:val="center"/>
            </w:pPr>
            <w:r w:rsidRPr="00FF1251">
              <w:t>b.</w:t>
            </w:r>
          </w:p>
        </w:tc>
        <w:tc>
          <w:tcPr>
            <w:tcW w:w="3735" w:type="pct"/>
          </w:tcPr>
          <w:p w14:paraId="1DFF3ED5" w14:textId="77777777" w:rsidR="00D32072" w:rsidRPr="00FF1251" w:rsidRDefault="00D32072" w:rsidP="00FF1251">
            <w:pPr>
              <w:contextualSpacing/>
              <w:jc w:val="both"/>
              <w:rPr>
                <w:bCs/>
              </w:rPr>
            </w:pPr>
            <w:r w:rsidRPr="00FF1251">
              <w:t>Explain the technology of marshmallows, including gelatin or agar-based formulations, whipping and aerating processes, and molding or extrusion methods, and discuss the role of ingredients and processing in achieving desired texture and volume.</w:t>
            </w:r>
          </w:p>
        </w:tc>
        <w:tc>
          <w:tcPr>
            <w:tcW w:w="301" w:type="pct"/>
          </w:tcPr>
          <w:p w14:paraId="641A39D5" w14:textId="77777777" w:rsidR="00D32072" w:rsidRPr="00FF1251" w:rsidRDefault="00D32072" w:rsidP="00FF1251">
            <w:pPr>
              <w:contextualSpacing/>
            </w:pPr>
            <w:r w:rsidRPr="00FF1251">
              <w:t>CO5</w:t>
            </w:r>
          </w:p>
        </w:tc>
        <w:tc>
          <w:tcPr>
            <w:tcW w:w="263" w:type="pct"/>
          </w:tcPr>
          <w:p w14:paraId="5D299305" w14:textId="77777777" w:rsidR="00D32072" w:rsidRPr="00FF1251" w:rsidRDefault="00D32072" w:rsidP="00FF1251">
            <w:pPr>
              <w:contextualSpacing/>
            </w:pPr>
            <w:r w:rsidRPr="00FF1251">
              <w:t>U</w:t>
            </w:r>
          </w:p>
        </w:tc>
        <w:tc>
          <w:tcPr>
            <w:tcW w:w="262" w:type="pct"/>
          </w:tcPr>
          <w:p w14:paraId="1EF9FD36" w14:textId="77777777" w:rsidR="00D32072" w:rsidRPr="00FF1251" w:rsidRDefault="00D32072" w:rsidP="00FF1251">
            <w:pPr>
              <w:contextualSpacing/>
              <w:jc w:val="center"/>
            </w:pPr>
            <w:r w:rsidRPr="00FF1251">
              <w:t>10</w:t>
            </w:r>
          </w:p>
        </w:tc>
      </w:tr>
      <w:tr w:rsidR="00D32072" w:rsidRPr="00FF1251" w14:paraId="4236502D" w14:textId="77777777" w:rsidTr="00FF1251">
        <w:trPr>
          <w:trHeight w:val="263"/>
        </w:trPr>
        <w:tc>
          <w:tcPr>
            <w:tcW w:w="257" w:type="pct"/>
          </w:tcPr>
          <w:p w14:paraId="2F4C11D0" w14:textId="77777777" w:rsidR="00D32072" w:rsidRPr="00FF1251" w:rsidRDefault="00D32072" w:rsidP="00FF1251">
            <w:pPr>
              <w:contextualSpacing/>
              <w:jc w:val="center"/>
            </w:pPr>
          </w:p>
        </w:tc>
        <w:tc>
          <w:tcPr>
            <w:tcW w:w="182" w:type="pct"/>
          </w:tcPr>
          <w:p w14:paraId="145415A2" w14:textId="77777777" w:rsidR="00D32072" w:rsidRPr="00FF1251" w:rsidRDefault="00D32072" w:rsidP="00FF1251">
            <w:pPr>
              <w:contextualSpacing/>
              <w:jc w:val="center"/>
            </w:pPr>
          </w:p>
        </w:tc>
        <w:tc>
          <w:tcPr>
            <w:tcW w:w="3735" w:type="pct"/>
            <w:vAlign w:val="bottom"/>
          </w:tcPr>
          <w:p w14:paraId="78CE9CBF" w14:textId="77777777" w:rsidR="00D32072" w:rsidRPr="00FF1251" w:rsidRDefault="00D32072" w:rsidP="00FF1251">
            <w:pPr>
              <w:contextualSpacing/>
              <w:jc w:val="center"/>
            </w:pPr>
            <w:r w:rsidRPr="00FF1251">
              <w:rPr>
                <w:b/>
                <w:bCs/>
              </w:rPr>
              <w:t>(OR)</w:t>
            </w:r>
          </w:p>
        </w:tc>
        <w:tc>
          <w:tcPr>
            <w:tcW w:w="301" w:type="pct"/>
            <w:vAlign w:val="bottom"/>
          </w:tcPr>
          <w:p w14:paraId="296054BB" w14:textId="77777777" w:rsidR="00D32072" w:rsidRPr="00FF1251" w:rsidRDefault="00D32072" w:rsidP="00FF1251">
            <w:pPr>
              <w:contextualSpacing/>
            </w:pPr>
          </w:p>
        </w:tc>
        <w:tc>
          <w:tcPr>
            <w:tcW w:w="263" w:type="pct"/>
            <w:vAlign w:val="bottom"/>
          </w:tcPr>
          <w:p w14:paraId="6F9F61D2" w14:textId="77777777" w:rsidR="00D32072" w:rsidRPr="00FF1251" w:rsidRDefault="00D32072" w:rsidP="00FF1251">
            <w:pPr>
              <w:contextualSpacing/>
            </w:pPr>
          </w:p>
        </w:tc>
        <w:tc>
          <w:tcPr>
            <w:tcW w:w="262" w:type="pct"/>
            <w:vAlign w:val="bottom"/>
          </w:tcPr>
          <w:p w14:paraId="5078B7F7" w14:textId="77777777" w:rsidR="00D32072" w:rsidRPr="00FF1251" w:rsidRDefault="00D32072" w:rsidP="00FF1251">
            <w:pPr>
              <w:contextualSpacing/>
              <w:jc w:val="center"/>
            </w:pPr>
          </w:p>
        </w:tc>
      </w:tr>
      <w:tr w:rsidR="00D32072" w:rsidRPr="00FF1251" w14:paraId="502541E3" w14:textId="77777777" w:rsidTr="00FF1251">
        <w:trPr>
          <w:trHeight w:val="283"/>
        </w:trPr>
        <w:tc>
          <w:tcPr>
            <w:tcW w:w="257" w:type="pct"/>
          </w:tcPr>
          <w:p w14:paraId="38AEB932" w14:textId="77777777" w:rsidR="00D32072" w:rsidRPr="00FF1251" w:rsidRDefault="00D32072" w:rsidP="00FF1251">
            <w:pPr>
              <w:contextualSpacing/>
              <w:jc w:val="center"/>
            </w:pPr>
            <w:r w:rsidRPr="00FF1251">
              <w:lastRenderedPageBreak/>
              <w:t>6.</w:t>
            </w:r>
          </w:p>
        </w:tc>
        <w:tc>
          <w:tcPr>
            <w:tcW w:w="182" w:type="pct"/>
          </w:tcPr>
          <w:p w14:paraId="22038DC1" w14:textId="77777777" w:rsidR="00D32072" w:rsidRPr="00FF1251" w:rsidRDefault="00D32072" w:rsidP="00FF1251">
            <w:pPr>
              <w:contextualSpacing/>
              <w:jc w:val="center"/>
            </w:pPr>
            <w:r w:rsidRPr="00FF1251">
              <w:t>a.</w:t>
            </w:r>
          </w:p>
        </w:tc>
        <w:tc>
          <w:tcPr>
            <w:tcW w:w="3735" w:type="pct"/>
          </w:tcPr>
          <w:p w14:paraId="7D61EFBD" w14:textId="77777777" w:rsidR="00D32072" w:rsidRPr="00FF1251" w:rsidRDefault="00D32072" w:rsidP="00FF1251">
            <w:pPr>
              <w:contextualSpacing/>
              <w:jc w:val="both"/>
            </w:pPr>
            <w:r w:rsidRPr="00FF1251">
              <w:t>Describe the importance of grading and classification systems in ensuring consistency and quality in flour production, considering global standards and regional variations.</w:t>
            </w:r>
          </w:p>
        </w:tc>
        <w:tc>
          <w:tcPr>
            <w:tcW w:w="301" w:type="pct"/>
          </w:tcPr>
          <w:p w14:paraId="31372291" w14:textId="77777777" w:rsidR="00D32072" w:rsidRPr="00FF1251" w:rsidRDefault="00D32072" w:rsidP="00FF1251">
            <w:pPr>
              <w:contextualSpacing/>
            </w:pPr>
            <w:r w:rsidRPr="00FF1251">
              <w:t>CO1</w:t>
            </w:r>
          </w:p>
        </w:tc>
        <w:tc>
          <w:tcPr>
            <w:tcW w:w="263" w:type="pct"/>
          </w:tcPr>
          <w:p w14:paraId="2B35E6B9" w14:textId="77777777" w:rsidR="00D32072" w:rsidRPr="00FF1251" w:rsidRDefault="00D32072" w:rsidP="00FF1251">
            <w:pPr>
              <w:contextualSpacing/>
            </w:pPr>
            <w:r w:rsidRPr="00FF1251">
              <w:t>R</w:t>
            </w:r>
          </w:p>
        </w:tc>
        <w:tc>
          <w:tcPr>
            <w:tcW w:w="262" w:type="pct"/>
          </w:tcPr>
          <w:p w14:paraId="4DE11D13" w14:textId="77777777" w:rsidR="00D32072" w:rsidRPr="00FF1251" w:rsidRDefault="00D32072" w:rsidP="00FF1251">
            <w:pPr>
              <w:contextualSpacing/>
              <w:jc w:val="center"/>
            </w:pPr>
            <w:r w:rsidRPr="00FF1251">
              <w:t>10</w:t>
            </w:r>
          </w:p>
        </w:tc>
      </w:tr>
      <w:tr w:rsidR="00D32072" w:rsidRPr="00FF1251" w14:paraId="427319C3" w14:textId="77777777" w:rsidTr="00FF1251">
        <w:trPr>
          <w:trHeight w:val="283"/>
        </w:trPr>
        <w:tc>
          <w:tcPr>
            <w:tcW w:w="257" w:type="pct"/>
          </w:tcPr>
          <w:p w14:paraId="405D6F17" w14:textId="77777777" w:rsidR="00D32072" w:rsidRPr="00FF1251" w:rsidRDefault="00D32072" w:rsidP="00FF1251">
            <w:pPr>
              <w:contextualSpacing/>
              <w:jc w:val="center"/>
            </w:pPr>
          </w:p>
        </w:tc>
        <w:tc>
          <w:tcPr>
            <w:tcW w:w="182" w:type="pct"/>
          </w:tcPr>
          <w:p w14:paraId="5B7BA616" w14:textId="77777777" w:rsidR="00D32072" w:rsidRPr="00FF1251" w:rsidRDefault="00D32072" w:rsidP="00FF1251">
            <w:pPr>
              <w:contextualSpacing/>
              <w:jc w:val="center"/>
            </w:pPr>
            <w:r w:rsidRPr="00FF1251">
              <w:t>b.</w:t>
            </w:r>
          </w:p>
        </w:tc>
        <w:tc>
          <w:tcPr>
            <w:tcW w:w="3735" w:type="pct"/>
          </w:tcPr>
          <w:p w14:paraId="319F86F0" w14:textId="77777777" w:rsidR="00D32072" w:rsidRPr="00FF1251" w:rsidRDefault="00D32072" w:rsidP="00FF1251">
            <w:pPr>
              <w:contextualSpacing/>
              <w:jc w:val="both"/>
              <w:rPr>
                <w:bCs/>
              </w:rPr>
            </w:pPr>
            <w:r w:rsidRPr="00FF1251">
              <w:t>Compare and contrast the characteristics of hard wheat and soft wheat in terms of their suitability for various baking applications.</w:t>
            </w:r>
          </w:p>
        </w:tc>
        <w:tc>
          <w:tcPr>
            <w:tcW w:w="301" w:type="pct"/>
          </w:tcPr>
          <w:p w14:paraId="50088312" w14:textId="77777777" w:rsidR="00D32072" w:rsidRPr="00FF1251" w:rsidRDefault="00D32072" w:rsidP="00FF1251">
            <w:pPr>
              <w:contextualSpacing/>
            </w:pPr>
            <w:r w:rsidRPr="00FF1251">
              <w:t>CO1</w:t>
            </w:r>
          </w:p>
        </w:tc>
        <w:tc>
          <w:tcPr>
            <w:tcW w:w="263" w:type="pct"/>
          </w:tcPr>
          <w:p w14:paraId="71993A3A" w14:textId="77777777" w:rsidR="00D32072" w:rsidRPr="00FF1251" w:rsidRDefault="00D32072" w:rsidP="00FF1251">
            <w:pPr>
              <w:contextualSpacing/>
            </w:pPr>
            <w:r w:rsidRPr="00FF1251">
              <w:t>R</w:t>
            </w:r>
          </w:p>
        </w:tc>
        <w:tc>
          <w:tcPr>
            <w:tcW w:w="262" w:type="pct"/>
          </w:tcPr>
          <w:p w14:paraId="1E5BCA78" w14:textId="77777777" w:rsidR="00D32072" w:rsidRPr="00FF1251" w:rsidRDefault="00D32072" w:rsidP="00FF1251">
            <w:pPr>
              <w:contextualSpacing/>
              <w:jc w:val="center"/>
            </w:pPr>
            <w:r w:rsidRPr="00FF1251">
              <w:t>10</w:t>
            </w:r>
          </w:p>
        </w:tc>
      </w:tr>
      <w:tr w:rsidR="00D32072" w:rsidRPr="00FF1251" w14:paraId="2C05E6DB" w14:textId="77777777" w:rsidTr="00FF1251">
        <w:trPr>
          <w:trHeight w:val="397"/>
        </w:trPr>
        <w:tc>
          <w:tcPr>
            <w:tcW w:w="257" w:type="pct"/>
          </w:tcPr>
          <w:p w14:paraId="54B02235" w14:textId="77777777" w:rsidR="00D32072" w:rsidRPr="00FF1251" w:rsidRDefault="00D32072" w:rsidP="00FF1251">
            <w:pPr>
              <w:contextualSpacing/>
              <w:jc w:val="center"/>
            </w:pPr>
          </w:p>
        </w:tc>
        <w:tc>
          <w:tcPr>
            <w:tcW w:w="182" w:type="pct"/>
          </w:tcPr>
          <w:p w14:paraId="041D3954" w14:textId="77777777" w:rsidR="00D32072" w:rsidRPr="00FF1251" w:rsidRDefault="00D32072" w:rsidP="00FF1251">
            <w:pPr>
              <w:contextualSpacing/>
              <w:jc w:val="center"/>
            </w:pPr>
          </w:p>
        </w:tc>
        <w:tc>
          <w:tcPr>
            <w:tcW w:w="3735" w:type="pct"/>
            <w:vAlign w:val="bottom"/>
          </w:tcPr>
          <w:p w14:paraId="702CF878" w14:textId="77777777" w:rsidR="00D32072" w:rsidRPr="00FF1251" w:rsidRDefault="00D32072" w:rsidP="00FF1251">
            <w:pPr>
              <w:contextualSpacing/>
            </w:pPr>
          </w:p>
        </w:tc>
        <w:tc>
          <w:tcPr>
            <w:tcW w:w="301" w:type="pct"/>
            <w:vAlign w:val="bottom"/>
          </w:tcPr>
          <w:p w14:paraId="08451333" w14:textId="77777777" w:rsidR="00D32072" w:rsidRPr="00FF1251" w:rsidRDefault="00D32072" w:rsidP="00FF1251">
            <w:pPr>
              <w:contextualSpacing/>
            </w:pPr>
          </w:p>
        </w:tc>
        <w:tc>
          <w:tcPr>
            <w:tcW w:w="263" w:type="pct"/>
            <w:vAlign w:val="bottom"/>
          </w:tcPr>
          <w:p w14:paraId="5CFE4BE4" w14:textId="77777777" w:rsidR="00D32072" w:rsidRPr="00FF1251" w:rsidRDefault="00D32072" w:rsidP="00FF1251">
            <w:pPr>
              <w:contextualSpacing/>
            </w:pPr>
          </w:p>
        </w:tc>
        <w:tc>
          <w:tcPr>
            <w:tcW w:w="262" w:type="pct"/>
            <w:vAlign w:val="bottom"/>
          </w:tcPr>
          <w:p w14:paraId="22B244CB" w14:textId="77777777" w:rsidR="00D32072" w:rsidRPr="00FF1251" w:rsidRDefault="00D32072" w:rsidP="00FF1251">
            <w:pPr>
              <w:contextualSpacing/>
              <w:jc w:val="center"/>
            </w:pPr>
          </w:p>
        </w:tc>
      </w:tr>
      <w:tr w:rsidR="00D32072" w:rsidRPr="00FF1251" w14:paraId="58C4E94D" w14:textId="77777777" w:rsidTr="00FF1251">
        <w:trPr>
          <w:trHeight w:val="283"/>
        </w:trPr>
        <w:tc>
          <w:tcPr>
            <w:tcW w:w="257" w:type="pct"/>
          </w:tcPr>
          <w:p w14:paraId="7976217E" w14:textId="77777777" w:rsidR="00D32072" w:rsidRPr="00FF1251" w:rsidRDefault="00D32072" w:rsidP="00FF1251">
            <w:pPr>
              <w:contextualSpacing/>
              <w:jc w:val="center"/>
            </w:pPr>
            <w:r w:rsidRPr="00FF1251">
              <w:t>7.</w:t>
            </w:r>
          </w:p>
        </w:tc>
        <w:tc>
          <w:tcPr>
            <w:tcW w:w="182" w:type="pct"/>
          </w:tcPr>
          <w:p w14:paraId="43EFD8FB" w14:textId="77777777" w:rsidR="00D32072" w:rsidRPr="00FF1251" w:rsidRDefault="00D32072" w:rsidP="00FF1251">
            <w:pPr>
              <w:contextualSpacing/>
              <w:jc w:val="center"/>
            </w:pPr>
            <w:r w:rsidRPr="00FF1251">
              <w:t>a.</w:t>
            </w:r>
          </w:p>
        </w:tc>
        <w:tc>
          <w:tcPr>
            <w:tcW w:w="3735" w:type="pct"/>
          </w:tcPr>
          <w:p w14:paraId="6363F8E9" w14:textId="77777777" w:rsidR="00D32072" w:rsidRPr="00FF1251" w:rsidRDefault="00D32072" w:rsidP="00FF1251">
            <w:pPr>
              <w:contextualSpacing/>
              <w:jc w:val="both"/>
            </w:pPr>
            <w:r w:rsidRPr="00FF1251">
              <w:t>Extend the technology of cookies, examining factors such as dough rheology, mixing techniques, and baking conditions, and discuss the effects of ingredient choices and processing parameters on cookie spread, texture, and sensory attributes.</w:t>
            </w:r>
          </w:p>
        </w:tc>
        <w:tc>
          <w:tcPr>
            <w:tcW w:w="301" w:type="pct"/>
          </w:tcPr>
          <w:p w14:paraId="0D50F9C9" w14:textId="77777777" w:rsidR="00D32072" w:rsidRPr="00FF1251" w:rsidRDefault="00D32072" w:rsidP="00FF1251">
            <w:pPr>
              <w:contextualSpacing/>
            </w:pPr>
            <w:r w:rsidRPr="00FF1251">
              <w:t>CO1</w:t>
            </w:r>
          </w:p>
        </w:tc>
        <w:tc>
          <w:tcPr>
            <w:tcW w:w="263" w:type="pct"/>
          </w:tcPr>
          <w:p w14:paraId="768B4026" w14:textId="77777777" w:rsidR="00D32072" w:rsidRPr="00FF1251" w:rsidRDefault="00D32072" w:rsidP="00FF1251">
            <w:pPr>
              <w:contextualSpacing/>
            </w:pPr>
            <w:r w:rsidRPr="00FF1251">
              <w:t>U</w:t>
            </w:r>
          </w:p>
        </w:tc>
        <w:tc>
          <w:tcPr>
            <w:tcW w:w="262" w:type="pct"/>
          </w:tcPr>
          <w:p w14:paraId="5728F17B" w14:textId="77777777" w:rsidR="00D32072" w:rsidRPr="00FF1251" w:rsidRDefault="00D32072" w:rsidP="00FF1251">
            <w:pPr>
              <w:contextualSpacing/>
              <w:jc w:val="center"/>
            </w:pPr>
            <w:r w:rsidRPr="00FF1251">
              <w:t>10</w:t>
            </w:r>
          </w:p>
        </w:tc>
      </w:tr>
      <w:tr w:rsidR="00D32072" w:rsidRPr="00FF1251" w14:paraId="01245F1A" w14:textId="77777777" w:rsidTr="00FF1251">
        <w:trPr>
          <w:trHeight w:val="283"/>
        </w:trPr>
        <w:tc>
          <w:tcPr>
            <w:tcW w:w="257" w:type="pct"/>
          </w:tcPr>
          <w:p w14:paraId="15372536" w14:textId="77777777" w:rsidR="00D32072" w:rsidRPr="00FF1251" w:rsidRDefault="00D32072" w:rsidP="00FF1251">
            <w:pPr>
              <w:contextualSpacing/>
              <w:jc w:val="center"/>
            </w:pPr>
          </w:p>
        </w:tc>
        <w:tc>
          <w:tcPr>
            <w:tcW w:w="182" w:type="pct"/>
          </w:tcPr>
          <w:p w14:paraId="7F9B5437" w14:textId="77777777" w:rsidR="00D32072" w:rsidRPr="00FF1251" w:rsidRDefault="00D32072" w:rsidP="00FF1251">
            <w:pPr>
              <w:contextualSpacing/>
              <w:jc w:val="center"/>
            </w:pPr>
            <w:r w:rsidRPr="00FF1251">
              <w:t>b.</w:t>
            </w:r>
          </w:p>
        </w:tc>
        <w:tc>
          <w:tcPr>
            <w:tcW w:w="3735" w:type="pct"/>
          </w:tcPr>
          <w:p w14:paraId="04FACCC0" w14:textId="77777777" w:rsidR="00D32072" w:rsidRPr="00FF1251" w:rsidRDefault="00D32072" w:rsidP="00FF1251">
            <w:pPr>
              <w:contextualSpacing/>
              <w:jc w:val="both"/>
              <w:rPr>
                <w:bCs/>
              </w:rPr>
            </w:pPr>
            <w:r w:rsidRPr="00FF1251">
              <w:t>Discuss the technology of crackers, focusing on ingredient functionalities, dough sheeting and cutting methods, and baking processes, and analyze how variations in formulation and processing impact cracker crispness, flavor, and shelf-life.</w:t>
            </w:r>
          </w:p>
        </w:tc>
        <w:tc>
          <w:tcPr>
            <w:tcW w:w="301" w:type="pct"/>
          </w:tcPr>
          <w:p w14:paraId="248DA483" w14:textId="77777777" w:rsidR="00D32072" w:rsidRPr="00FF1251" w:rsidRDefault="00D32072" w:rsidP="00FF1251">
            <w:pPr>
              <w:contextualSpacing/>
            </w:pPr>
            <w:r w:rsidRPr="00FF1251">
              <w:t>CO3</w:t>
            </w:r>
          </w:p>
        </w:tc>
        <w:tc>
          <w:tcPr>
            <w:tcW w:w="263" w:type="pct"/>
          </w:tcPr>
          <w:p w14:paraId="68ED095C" w14:textId="77777777" w:rsidR="00D32072" w:rsidRPr="00FF1251" w:rsidRDefault="00D32072" w:rsidP="00FF1251">
            <w:pPr>
              <w:contextualSpacing/>
            </w:pPr>
            <w:r w:rsidRPr="00FF1251">
              <w:t>U</w:t>
            </w:r>
          </w:p>
        </w:tc>
        <w:tc>
          <w:tcPr>
            <w:tcW w:w="262" w:type="pct"/>
          </w:tcPr>
          <w:p w14:paraId="688CEB1B" w14:textId="77777777" w:rsidR="00D32072" w:rsidRPr="00FF1251" w:rsidRDefault="00D32072" w:rsidP="00FF1251">
            <w:pPr>
              <w:contextualSpacing/>
              <w:jc w:val="center"/>
            </w:pPr>
            <w:r w:rsidRPr="00FF1251">
              <w:t>10</w:t>
            </w:r>
          </w:p>
        </w:tc>
      </w:tr>
      <w:tr w:rsidR="00D32072" w:rsidRPr="00FF1251" w14:paraId="097809B5" w14:textId="77777777" w:rsidTr="00FF1251">
        <w:trPr>
          <w:trHeight w:val="283"/>
        </w:trPr>
        <w:tc>
          <w:tcPr>
            <w:tcW w:w="257" w:type="pct"/>
          </w:tcPr>
          <w:p w14:paraId="6B611852" w14:textId="77777777" w:rsidR="00D32072" w:rsidRPr="00FF1251" w:rsidRDefault="00D32072" w:rsidP="00FF1251">
            <w:pPr>
              <w:contextualSpacing/>
              <w:jc w:val="center"/>
            </w:pPr>
          </w:p>
        </w:tc>
        <w:tc>
          <w:tcPr>
            <w:tcW w:w="182" w:type="pct"/>
          </w:tcPr>
          <w:p w14:paraId="06EF049E" w14:textId="77777777" w:rsidR="00D32072" w:rsidRPr="00FF1251" w:rsidRDefault="00D32072" w:rsidP="00FF1251">
            <w:pPr>
              <w:contextualSpacing/>
              <w:jc w:val="center"/>
            </w:pPr>
          </w:p>
        </w:tc>
        <w:tc>
          <w:tcPr>
            <w:tcW w:w="3735" w:type="pct"/>
            <w:vAlign w:val="bottom"/>
          </w:tcPr>
          <w:p w14:paraId="1A90E5F6" w14:textId="77777777" w:rsidR="00D32072" w:rsidRPr="00FF1251" w:rsidRDefault="00D32072" w:rsidP="00FF1251">
            <w:pPr>
              <w:contextualSpacing/>
              <w:jc w:val="center"/>
              <w:rPr>
                <w:bCs/>
              </w:rPr>
            </w:pPr>
            <w:r w:rsidRPr="00FF1251">
              <w:rPr>
                <w:b/>
                <w:bCs/>
              </w:rPr>
              <w:t>(OR)</w:t>
            </w:r>
          </w:p>
        </w:tc>
        <w:tc>
          <w:tcPr>
            <w:tcW w:w="301" w:type="pct"/>
            <w:vAlign w:val="bottom"/>
          </w:tcPr>
          <w:p w14:paraId="43D2C990" w14:textId="77777777" w:rsidR="00D32072" w:rsidRPr="00FF1251" w:rsidRDefault="00D32072" w:rsidP="00FF1251">
            <w:pPr>
              <w:contextualSpacing/>
            </w:pPr>
          </w:p>
        </w:tc>
        <w:tc>
          <w:tcPr>
            <w:tcW w:w="263" w:type="pct"/>
            <w:vAlign w:val="bottom"/>
          </w:tcPr>
          <w:p w14:paraId="088B5FD3" w14:textId="77777777" w:rsidR="00D32072" w:rsidRPr="00FF1251" w:rsidRDefault="00D32072" w:rsidP="00FF1251">
            <w:pPr>
              <w:contextualSpacing/>
            </w:pPr>
          </w:p>
        </w:tc>
        <w:tc>
          <w:tcPr>
            <w:tcW w:w="262" w:type="pct"/>
            <w:vAlign w:val="bottom"/>
          </w:tcPr>
          <w:p w14:paraId="65E7D234" w14:textId="77777777" w:rsidR="00D32072" w:rsidRPr="00FF1251" w:rsidRDefault="00D32072" w:rsidP="00FF1251">
            <w:pPr>
              <w:contextualSpacing/>
              <w:jc w:val="center"/>
            </w:pPr>
          </w:p>
        </w:tc>
      </w:tr>
      <w:tr w:rsidR="00D32072" w:rsidRPr="00FF1251" w14:paraId="01FDA411" w14:textId="77777777" w:rsidTr="00FF1251">
        <w:trPr>
          <w:trHeight w:val="283"/>
        </w:trPr>
        <w:tc>
          <w:tcPr>
            <w:tcW w:w="257" w:type="pct"/>
          </w:tcPr>
          <w:p w14:paraId="5D191F0C" w14:textId="77777777" w:rsidR="00D32072" w:rsidRPr="00FF1251" w:rsidRDefault="00D32072" w:rsidP="00FF1251">
            <w:pPr>
              <w:contextualSpacing/>
              <w:jc w:val="center"/>
            </w:pPr>
            <w:r w:rsidRPr="00FF1251">
              <w:t>8.</w:t>
            </w:r>
          </w:p>
        </w:tc>
        <w:tc>
          <w:tcPr>
            <w:tcW w:w="182" w:type="pct"/>
          </w:tcPr>
          <w:p w14:paraId="27C8F557" w14:textId="77777777" w:rsidR="00D32072" w:rsidRPr="00FF1251" w:rsidRDefault="00D32072" w:rsidP="00FF1251">
            <w:pPr>
              <w:contextualSpacing/>
              <w:jc w:val="center"/>
            </w:pPr>
            <w:r w:rsidRPr="00FF1251">
              <w:t>a.</w:t>
            </w:r>
          </w:p>
        </w:tc>
        <w:tc>
          <w:tcPr>
            <w:tcW w:w="3735" w:type="pct"/>
          </w:tcPr>
          <w:p w14:paraId="6378C63F" w14:textId="77777777" w:rsidR="00D32072" w:rsidRPr="00FF1251" w:rsidRDefault="00D32072" w:rsidP="00FF1251">
            <w:pPr>
              <w:contextualSpacing/>
              <w:jc w:val="both"/>
              <w:rPr>
                <w:bCs/>
              </w:rPr>
            </w:pPr>
            <w:r w:rsidRPr="00FF1251">
              <w:t>Summarize the process of sugar crystallization, including factors affecting crystal formation, solubility, and size distribution, and discuss its implications on confectionery texture and mouthfeel.</w:t>
            </w:r>
          </w:p>
        </w:tc>
        <w:tc>
          <w:tcPr>
            <w:tcW w:w="301" w:type="pct"/>
          </w:tcPr>
          <w:p w14:paraId="2B5A4F35" w14:textId="77777777" w:rsidR="00D32072" w:rsidRPr="00FF1251" w:rsidRDefault="00D32072" w:rsidP="00FF1251">
            <w:pPr>
              <w:contextualSpacing/>
            </w:pPr>
            <w:r w:rsidRPr="00FF1251">
              <w:t>CO5</w:t>
            </w:r>
          </w:p>
        </w:tc>
        <w:tc>
          <w:tcPr>
            <w:tcW w:w="263" w:type="pct"/>
          </w:tcPr>
          <w:p w14:paraId="429D6272" w14:textId="77777777" w:rsidR="00D32072" w:rsidRPr="00FF1251" w:rsidRDefault="00D32072" w:rsidP="00FF1251">
            <w:pPr>
              <w:contextualSpacing/>
            </w:pPr>
            <w:r w:rsidRPr="00FF1251">
              <w:t>R</w:t>
            </w:r>
          </w:p>
        </w:tc>
        <w:tc>
          <w:tcPr>
            <w:tcW w:w="262" w:type="pct"/>
          </w:tcPr>
          <w:p w14:paraId="2AD6801D" w14:textId="77777777" w:rsidR="00D32072" w:rsidRPr="00FF1251" w:rsidRDefault="00D32072" w:rsidP="00FF1251">
            <w:pPr>
              <w:contextualSpacing/>
              <w:jc w:val="center"/>
            </w:pPr>
            <w:r w:rsidRPr="00FF1251">
              <w:t>10</w:t>
            </w:r>
          </w:p>
        </w:tc>
      </w:tr>
      <w:tr w:rsidR="00D32072" w:rsidRPr="00FF1251" w14:paraId="569C889E" w14:textId="77777777" w:rsidTr="00FF1251">
        <w:trPr>
          <w:trHeight w:val="283"/>
        </w:trPr>
        <w:tc>
          <w:tcPr>
            <w:tcW w:w="257" w:type="pct"/>
          </w:tcPr>
          <w:p w14:paraId="7A8BD73F" w14:textId="77777777" w:rsidR="00D32072" w:rsidRPr="00FF1251" w:rsidRDefault="00D32072" w:rsidP="00FF1251">
            <w:pPr>
              <w:contextualSpacing/>
              <w:jc w:val="center"/>
            </w:pPr>
          </w:p>
        </w:tc>
        <w:tc>
          <w:tcPr>
            <w:tcW w:w="182" w:type="pct"/>
          </w:tcPr>
          <w:p w14:paraId="61CD7922" w14:textId="77777777" w:rsidR="00D32072" w:rsidRPr="00FF1251" w:rsidRDefault="00D32072" w:rsidP="00FF1251">
            <w:pPr>
              <w:contextualSpacing/>
              <w:jc w:val="center"/>
            </w:pPr>
            <w:r w:rsidRPr="00FF1251">
              <w:t>b.</w:t>
            </w:r>
          </w:p>
        </w:tc>
        <w:tc>
          <w:tcPr>
            <w:tcW w:w="3735" w:type="pct"/>
          </w:tcPr>
          <w:p w14:paraId="22ACF7D4" w14:textId="77777777" w:rsidR="00D32072" w:rsidRPr="00FF1251" w:rsidRDefault="00D32072" w:rsidP="00FF1251">
            <w:pPr>
              <w:contextualSpacing/>
              <w:jc w:val="both"/>
              <w:rPr>
                <w:bCs/>
              </w:rPr>
            </w:pPr>
            <w:r w:rsidRPr="00FF1251">
              <w:t>Write about the technology of jujubes (gummy candies), including gelatin or starch-based formulations, molding techniques, and flavoring and coloring considerations, and analyze factors influencing chewiness and flavor release.</w:t>
            </w:r>
          </w:p>
        </w:tc>
        <w:tc>
          <w:tcPr>
            <w:tcW w:w="301" w:type="pct"/>
          </w:tcPr>
          <w:p w14:paraId="60AC37C3" w14:textId="77777777" w:rsidR="00D32072" w:rsidRPr="00FF1251" w:rsidRDefault="00D32072" w:rsidP="00FF1251">
            <w:pPr>
              <w:contextualSpacing/>
            </w:pPr>
            <w:r w:rsidRPr="00FF1251">
              <w:t>CO5</w:t>
            </w:r>
          </w:p>
        </w:tc>
        <w:tc>
          <w:tcPr>
            <w:tcW w:w="263" w:type="pct"/>
          </w:tcPr>
          <w:p w14:paraId="49E41313" w14:textId="77777777" w:rsidR="00D32072" w:rsidRPr="00FF1251" w:rsidRDefault="00D32072" w:rsidP="00FF1251">
            <w:pPr>
              <w:contextualSpacing/>
            </w:pPr>
            <w:r w:rsidRPr="00FF1251">
              <w:t>U</w:t>
            </w:r>
          </w:p>
        </w:tc>
        <w:tc>
          <w:tcPr>
            <w:tcW w:w="262" w:type="pct"/>
          </w:tcPr>
          <w:p w14:paraId="4DBC9492" w14:textId="77777777" w:rsidR="00D32072" w:rsidRPr="00FF1251" w:rsidRDefault="00D32072" w:rsidP="00FF1251">
            <w:pPr>
              <w:contextualSpacing/>
              <w:jc w:val="center"/>
            </w:pPr>
            <w:r w:rsidRPr="00FF1251">
              <w:t>10</w:t>
            </w:r>
          </w:p>
        </w:tc>
      </w:tr>
      <w:tr w:rsidR="00D32072" w:rsidRPr="00FF1251" w14:paraId="6F010E51" w14:textId="77777777" w:rsidTr="00FF1251">
        <w:trPr>
          <w:trHeight w:val="223"/>
        </w:trPr>
        <w:tc>
          <w:tcPr>
            <w:tcW w:w="5000" w:type="pct"/>
            <w:gridSpan w:val="6"/>
          </w:tcPr>
          <w:p w14:paraId="4E31FE99" w14:textId="77777777" w:rsidR="00D32072" w:rsidRPr="00FF1251" w:rsidRDefault="00D32072" w:rsidP="00FF1251">
            <w:pPr>
              <w:contextualSpacing/>
              <w:jc w:val="center"/>
            </w:pPr>
            <w:r w:rsidRPr="00FF1251">
              <w:rPr>
                <w:b/>
                <w:bCs/>
              </w:rPr>
              <w:t>COMPULSORY QUESTION</w:t>
            </w:r>
          </w:p>
        </w:tc>
      </w:tr>
      <w:tr w:rsidR="00D32072" w:rsidRPr="00FF1251" w14:paraId="5FB33C27" w14:textId="77777777" w:rsidTr="00FF1251">
        <w:trPr>
          <w:trHeight w:val="283"/>
        </w:trPr>
        <w:tc>
          <w:tcPr>
            <w:tcW w:w="257" w:type="pct"/>
          </w:tcPr>
          <w:p w14:paraId="168F385B" w14:textId="77777777" w:rsidR="00D32072" w:rsidRPr="00FF1251" w:rsidRDefault="00D32072" w:rsidP="00FF1251">
            <w:pPr>
              <w:contextualSpacing/>
              <w:jc w:val="center"/>
            </w:pPr>
            <w:r w:rsidRPr="00FF1251">
              <w:t>9.</w:t>
            </w:r>
          </w:p>
        </w:tc>
        <w:tc>
          <w:tcPr>
            <w:tcW w:w="182" w:type="pct"/>
          </w:tcPr>
          <w:p w14:paraId="0F71C983" w14:textId="77777777" w:rsidR="00D32072" w:rsidRPr="00FF1251" w:rsidRDefault="00D32072" w:rsidP="00FF1251">
            <w:pPr>
              <w:contextualSpacing/>
              <w:jc w:val="center"/>
            </w:pPr>
            <w:r w:rsidRPr="00FF1251">
              <w:t>a.</w:t>
            </w:r>
          </w:p>
        </w:tc>
        <w:tc>
          <w:tcPr>
            <w:tcW w:w="3735" w:type="pct"/>
          </w:tcPr>
          <w:p w14:paraId="1B4C60E3" w14:textId="77777777" w:rsidR="00D32072" w:rsidRPr="00FF1251" w:rsidRDefault="00D32072" w:rsidP="00FF1251">
            <w:pPr>
              <w:contextualSpacing/>
              <w:jc w:val="both"/>
            </w:pPr>
            <w:r w:rsidRPr="00FF1251">
              <w:t>Analyze the manufacturing process of chocolates, from cocoa bean processing to conching and tempering, and evaluate the critical quality aspects at each stage, such as cocoa bean selection, roasting profiles, and particle size reduction methods.</w:t>
            </w:r>
          </w:p>
        </w:tc>
        <w:tc>
          <w:tcPr>
            <w:tcW w:w="301" w:type="pct"/>
          </w:tcPr>
          <w:p w14:paraId="5C2DA414" w14:textId="77777777" w:rsidR="00D32072" w:rsidRPr="00FF1251" w:rsidRDefault="00D32072" w:rsidP="00FF1251">
            <w:pPr>
              <w:contextualSpacing/>
            </w:pPr>
            <w:r w:rsidRPr="00FF1251">
              <w:t>CO6</w:t>
            </w:r>
          </w:p>
        </w:tc>
        <w:tc>
          <w:tcPr>
            <w:tcW w:w="263" w:type="pct"/>
          </w:tcPr>
          <w:p w14:paraId="5DFC7545" w14:textId="77777777" w:rsidR="00D32072" w:rsidRPr="00FF1251" w:rsidRDefault="00D32072" w:rsidP="00FF1251">
            <w:pPr>
              <w:contextualSpacing/>
            </w:pPr>
            <w:r w:rsidRPr="00FF1251">
              <w:t>An</w:t>
            </w:r>
          </w:p>
        </w:tc>
        <w:tc>
          <w:tcPr>
            <w:tcW w:w="262" w:type="pct"/>
          </w:tcPr>
          <w:p w14:paraId="392BC862" w14:textId="77777777" w:rsidR="00D32072" w:rsidRPr="00FF1251" w:rsidRDefault="00D32072" w:rsidP="00FF1251">
            <w:pPr>
              <w:contextualSpacing/>
              <w:jc w:val="center"/>
            </w:pPr>
            <w:r w:rsidRPr="00FF1251">
              <w:t>10</w:t>
            </w:r>
          </w:p>
        </w:tc>
      </w:tr>
      <w:tr w:rsidR="00D32072" w:rsidRPr="00FF1251" w14:paraId="427302E2" w14:textId="77777777" w:rsidTr="00FF1251">
        <w:trPr>
          <w:trHeight w:val="283"/>
        </w:trPr>
        <w:tc>
          <w:tcPr>
            <w:tcW w:w="257" w:type="pct"/>
          </w:tcPr>
          <w:p w14:paraId="7A179B3A" w14:textId="77777777" w:rsidR="00D32072" w:rsidRPr="00FF1251" w:rsidRDefault="00D32072" w:rsidP="00FF1251">
            <w:pPr>
              <w:contextualSpacing/>
              <w:jc w:val="center"/>
            </w:pPr>
          </w:p>
        </w:tc>
        <w:tc>
          <w:tcPr>
            <w:tcW w:w="182" w:type="pct"/>
          </w:tcPr>
          <w:p w14:paraId="76AAF1F5" w14:textId="77777777" w:rsidR="00D32072" w:rsidRPr="00FF1251" w:rsidRDefault="00D32072" w:rsidP="00FF1251">
            <w:pPr>
              <w:contextualSpacing/>
              <w:jc w:val="center"/>
            </w:pPr>
            <w:r w:rsidRPr="00FF1251">
              <w:t>b.</w:t>
            </w:r>
          </w:p>
        </w:tc>
        <w:tc>
          <w:tcPr>
            <w:tcW w:w="3735" w:type="pct"/>
          </w:tcPr>
          <w:p w14:paraId="171147CE" w14:textId="77777777" w:rsidR="00D32072" w:rsidRPr="00FF1251" w:rsidRDefault="00D32072" w:rsidP="00FF1251">
            <w:pPr>
              <w:contextualSpacing/>
              <w:jc w:val="both"/>
              <w:rPr>
                <w:bCs/>
              </w:rPr>
            </w:pPr>
            <w:r w:rsidRPr="00FF1251">
              <w:t>Predict the role of temperature and humidity control in chocolate manufacturing processes, and discuss their effects on ingredient handling, confectionery structure, and product stability.</w:t>
            </w:r>
          </w:p>
        </w:tc>
        <w:tc>
          <w:tcPr>
            <w:tcW w:w="301" w:type="pct"/>
          </w:tcPr>
          <w:p w14:paraId="0CFC70CC" w14:textId="77777777" w:rsidR="00D32072" w:rsidRPr="00FF1251" w:rsidRDefault="00D32072" w:rsidP="00FF1251">
            <w:pPr>
              <w:contextualSpacing/>
            </w:pPr>
            <w:r w:rsidRPr="00FF1251">
              <w:t>CO6</w:t>
            </w:r>
          </w:p>
        </w:tc>
        <w:tc>
          <w:tcPr>
            <w:tcW w:w="263" w:type="pct"/>
          </w:tcPr>
          <w:p w14:paraId="4B7FF61C" w14:textId="77777777" w:rsidR="00D32072" w:rsidRPr="00FF1251" w:rsidRDefault="00D32072" w:rsidP="00FF1251">
            <w:pPr>
              <w:contextualSpacing/>
            </w:pPr>
            <w:r w:rsidRPr="00FF1251">
              <w:t>U</w:t>
            </w:r>
          </w:p>
        </w:tc>
        <w:tc>
          <w:tcPr>
            <w:tcW w:w="262" w:type="pct"/>
          </w:tcPr>
          <w:p w14:paraId="07116C43" w14:textId="77777777" w:rsidR="00D32072" w:rsidRPr="00FF1251" w:rsidRDefault="00D32072" w:rsidP="00FF1251">
            <w:pPr>
              <w:contextualSpacing/>
            </w:pPr>
            <w:r w:rsidRPr="00FF1251">
              <w:t>10</w:t>
            </w:r>
          </w:p>
        </w:tc>
      </w:tr>
    </w:tbl>
    <w:p w14:paraId="514268F3" w14:textId="77777777" w:rsidR="00D32072" w:rsidRDefault="00D32072" w:rsidP="00856324"/>
    <w:p w14:paraId="7BC10BBD" w14:textId="77777777" w:rsidR="00D32072" w:rsidRDefault="00D32072"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EC4D38" w14:textId="77777777" w:rsidR="00D32072" w:rsidRDefault="00D32072" w:rsidP="00856324"/>
    <w:p w14:paraId="7F5B250C" w14:textId="77777777" w:rsidR="00D32072" w:rsidRPr="00FF1251" w:rsidRDefault="00D32072" w:rsidP="00856324"/>
    <w:tbl>
      <w:tblPr>
        <w:tblStyle w:val="TableGrid"/>
        <w:tblW w:w="10490" w:type="dxa"/>
        <w:tblInd w:w="-714" w:type="dxa"/>
        <w:tblLook w:val="04A0" w:firstRow="1" w:lastRow="0" w:firstColumn="1" w:lastColumn="0" w:noHBand="0" w:noVBand="1"/>
      </w:tblPr>
      <w:tblGrid>
        <w:gridCol w:w="670"/>
        <w:gridCol w:w="9820"/>
      </w:tblGrid>
      <w:tr w:rsidR="00D32072" w:rsidRPr="00FF1251" w14:paraId="27AB3673" w14:textId="77777777" w:rsidTr="00331869">
        <w:tc>
          <w:tcPr>
            <w:tcW w:w="632" w:type="dxa"/>
          </w:tcPr>
          <w:p w14:paraId="66A9370A" w14:textId="77777777" w:rsidR="00D32072" w:rsidRPr="00FF1251" w:rsidRDefault="00D32072" w:rsidP="00D54806"/>
        </w:tc>
        <w:tc>
          <w:tcPr>
            <w:tcW w:w="9858" w:type="dxa"/>
          </w:tcPr>
          <w:p w14:paraId="04B17A3D" w14:textId="77777777" w:rsidR="00D32072" w:rsidRPr="00FF1251" w:rsidRDefault="00D32072" w:rsidP="00D54806">
            <w:pPr>
              <w:jc w:val="center"/>
              <w:rPr>
                <w:b/>
              </w:rPr>
            </w:pPr>
            <w:r w:rsidRPr="00FF1251">
              <w:rPr>
                <w:b/>
              </w:rPr>
              <w:t>COURSE OUTCOMES</w:t>
            </w:r>
          </w:p>
        </w:tc>
      </w:tr>
      <w:tr w:rsidR="00D32072" w:rsidRPr="00FF1251" w14:paraId="7E5EF674" w14:textId="77777777" w:rsidTr="00331869">
        <w:tc>
          <w:tcPr>
            <w:tcW w:w="632" w:type="dxa"/>
          </w:tcPr>
          <w:p w14:paraId="6E54ADC5" w14:textId="77777777" w:rsidR="00D32072" w:rsidRPr="00FF1251" w:rsidRDefault="00D32072" w:rsidP="00331869">
            <w:r w:rsidRPr="00FF1251">
              <w:t>CO1</w:t>
            </w:r>
          </w:p>
        </w:tc>
        <w:tc>
          <w:tcPr>
            <w:tcW w:w="9858" w:type="dxa"/>
          </w:tcPr>
          <w:p w14:paraId="419B5028" w14:textId="77777777" w:rsidR="00D32072" w:rsidRPr="00FF1251" w:rsidRDefault="00D32072" w:rsidP="00331869">
            <w:r w:rsidRPr="00FF1251">
              <w:t xml:space="preserve">Know the various ingredients used in the baking industry. </w:t>
            </w:r>
          </w:p>
        </w:tc>
      </w:tr>
      <w:tr w:rsidR="00D32072" w:rsidRPr="00FF1251" w14:paraId="59EFA351" w14:textId="77777777" w:rsidTr="00331869">
        <w:tc>
          <w:tcPr>
            <w:tcW w:w="632" w:type="dxa"/>
          </w:tcPr>
          <w:p w14:paraId="1C21BDDF" w14:textId="77777777" w:rsidR="00D32072" w:rsidRPr="00FF1251" w:rsidRDefault="00D32072" w:rsidP="00331869">
            <w:r w:rsidRPr="00FF1251">
              <w:t>CO2</w:t>
            </w:r>
          </w:p>
        </w:tc>
        <w:tc>
          <w:tcPr>
            <w:tcW w:w="9858" w:type="dxa"/>
          </w:tcPr>
          <w:p w14:paraId="557DE60F" w14:textId="77777777" w:rsidR="00D32072" w:rsidRPr="00FF1251" w:rsidRDefault="00D32072" w:rsidP="00331869">
            <w:r w:rsidRPr="00FF1251">
              <w:t>Study the processes involved in baking technology.</w:t>
            </w:r>
          </w:p>
        </w:tc>
      </w:tr>
      <w:tr w:rsidR="00D32072" w:rsidRPr="00FF1251" w14:paraId="7DBEB54C" w14:textId="77777777" w:rsidTr="00331869">
        <w:tc>
          <w:tcPr>
            <w:tcW w:w="632" w:type="dxa"/>
          </w:tcPr>
          <w:p w14:paraId="59593A68" w14:textId="77777777" w:rsidR="00D32072" w:rsidRPr="00FF1251" w:rsidRDefault="00D32072" w:rsidP="00331869">
            <w:r w:rsidRPr="00FF1251">
              <w:t>CO3</w:t>
            </w:r>
          </w:p>
        </w:tc>
        <w:tc>
          <w:tcPr>
            <w:tcW w:w="9858" w:type="dxa"/>
          </w:tcPr>
          <w:p w14:paraId="4F229BC5" w14:textId="77777777" w:rsidR="00D32072" w:rsidRPr="00FF1251" w:rsidRDefault="00D32072" w:rsidP="00331869">
            <w:r w:rsidRPr="00FF1251">
              <w:t>Understand the factors affecting the quality of baked and confectionery products</w:t>
            </w:r>
          </w:p>
        </w:tc>
      </w:tr>
      <w:tr w:rsidR="00D32072" w:rsidRPr="00FF1251" w14:paraId="12527608" w14:textId="77777777" w:rsidTr="00331869">
        <w:tc>
          <w:tcPr>
            <w:tcW w:w="632" w:type="dxa"/>
          </w:tcPr>
          <w:p w14:paraId="183E118F" w14:textId="77777777" w:rsidR="00D32072" w:rsidRPr="00FF1251" w:rsidRDefault="00D32072" w:rsidP="00331869">
            <w:r w:rsidRPr="00FF1251">
              <w:t>CO4</w:t>
            </w:r>
          </w:p>
        </w:tc>
        <w:tc>
          <w:tcPr>
            <w:tcW w:w="9858" w:type="dxa"/>
          </w:tcPr>
          <w:p w14:paraId="203452A0" w14:textId="77777777" w:rsidR="00D32072" w:rsidRPr="00FF1251" w:rsidRDefault="00D32072" w:rsidP="00331869">
            <w:r w:rsidRPr="00FF1251">
              <w:t>Design products with better quality.</w:t>
            </w:r>
          </w:p>
        </w:tc>
      </w:tr>
      <w:tr w:rsidR="00D32072" w:rsidRPr="00FF1251" w14:paraId="25E54D5A" w14:textId="77777777" w:rsidTr="00331869">
        <w:tc>
          <w:tcPr>
            <w:tcW w:w="632" w:type="dxa"/>
          </w:tcPr>
          <w:p w14:paraId="0086C356" w14:textId="77777777" w:rsidR="00D32072" w:rsidRPr="00FF1251" w:rsidRDefault="00D32072" w:rsidP="00331869">
            <w:r w:rsidRPr="00FF1251">
              <w:t>CO5</w:t>
            </w:r>
          </w:p>
        </w:tc>
        <w:tc>
          <w:tcPr>
            <w:tcW w:w="9858" w:type="dxa"/>
          </w:tcPr>
          <w:p w14:paraId="4D007715" w14:textId="77777777" w:rsidR="00D32072" w:rsidRPr="00FF1251" w:rsidRDefault="00D32072" w:rsidP="00331869">
            <w:r w:rsidRPr="00FF1251">
              <w:t>Learn about the process involved in confectionery products</w:t>
            </w:r>
          </w:p>
        </w:tc>
      </w:tr>
      <w:tr w:rsidR="00D32072" w:rsidRPr="00FF1251" w14:paraId="21715C51" w14:textId="77777777" w:rsidTr="00331869">
        <w:tc>
          <w:tcPr>
            <w:tcW w:w="632" w:type="dxa"/>
          </w:tcPr>
          <w:p w14:paraId="68D54A23" w14:textId="77777777" w:rsidR="00D32072" w:rsidRPr="00FF1251" w:rsidRDefault="00D32072" w:rsidP="00331869">
            <w:r w:rsidRPr="00FF1251">
              <w:t>CO6</w:t>
            </w:r>
          </w:p>
        </w:tc>
        <w:tc>
          <w:tcPr>
            <w:tcW w:w="9858" w:type="dxa"/>
          </w:tcPr>
          <w:p w14:paraId="598A15C0" w14:textId="77777777" w:rsidR="00D32072" w:rsidRPr="00FF1251" w:rsidRDefault="00D32072" w:rsidP="00331869">
            <w:r w:rsidRPr="00FF1251">
              <w:t xml:space="preserve">Get exposure to the different parameters involved in the scale-up of bakery products production. </w:t>
            </w:r>
          </w:p>
        </w:tc>
      </w:tr>
    </w:tbl>
    <w:p w14:paraId="14EF42AE" w14:textId="77777777" w:rsidR="00D32072" w:rsidRPr="00FF1251"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FF1251" w14:paraId="0C9A6194" w14:textId="77777777" w:rsidTr="00CA4F97">
        <w:trPr>
          <w:jc w:val="center"/>
        </w:trPr>
        <w:tc>
          <w:tcPr>
            <w:tcW w:w="6385" w:type="dxa"/>
            <w:gridSpan w:val="8"/>
          </w:tcPr>
          <w:p w14:paraId="39DDC9FA" w14:textId="77777777" w:rsidR="00D32072" w:rsidRPr="00FF1251" w:rsidRDefault="00D32072" w:rsidP="00D54806">
            <w:pPr>
              <w:jc w:val="center"/>
              <w:rPr>
                <w:b/>
              </w:rPr>
            </w:pPr>
            <w:r w:rsidRPr="00FF1251">
              <w:rPr>
                <w:b/>
              </w:rPr>
              <w:t>Assessment Pattern as per Bloom’s Level</w:t>
            </w:r>
          </w:p>
        </w:tc>
      </w:tr>
      <w:tr w:rsidR="00D32072" w:rsidRPr="00FF1251" w14:paraId="7897C5FA" w14:textId="77777777" w:rsidTr="00CA4F97">
        <w:trPr>
          <w:jc w:val="center"/>
        </w:trPr>
        <w:tc>
          <w:tcPr>
            <w:tcW w:w="1140" w:type="dxa"/>
          </w:tcPr>
          <w:p w14:paraId="199E1182" w14:textId="77777777" w:rsidR="00D32072" w:rsidRPr="00FF1251" w:rsidRDefault="00D32072" w:rsidP="00D54806">
            <w:pPr>
              <w:jc w:val="center"/>
              <w:rPr>
                <w:b/>
                <w:bCs/>
              </w:rPr>
            </w:pPr>
            <w:r w:rsidRPr="00FF1251">
              <w:rPr>
                <w:b/>
                <w:bCs/>
              </w:rPr>
              <w:t>CO / BL</w:t>
            </w:r>
          </w:p>
        </w:tc>
        <w:tc>
          <w:tcPr>
            <w:tcW w:w="709" w:type="dxa"/>
          </w:tcPr>
          <w:p w14:paraId="6012582E" w14:textId="77777777" w:rsidR="00D32072" w:rsidRPr="00FF1251" w:rsidRDefault="00D32072" w:rsidP="00D54806">
            <w:pPr>
              <w:jc w:val="center"/>
              <w:rPr>
                <w:b/>
              </w:rPr>
            </w:pPr>
            <w:r w:rsidRPr="00FF1251">
              <w:rPr>
                <w:b/>
              </w:rPr>
              <w:t>R</w:t>
            </w:r>
          </w:p>
        </w:tc>
        <w:tc>
          <w:tcPr>
            <w:tcW w:w="708" w:type="dxa"/>
          </w:tcPr>
          <w:p w14:paraId="3ACDC024" w14:textId="77777777" w:rsidR="00D32072" w:rsidRPr="00FF1251" w:rsidRDefault="00D32072" w:rsidP="00D54806">
            <w:pPr>
              <w:jc w:val="center"/>
              <w:rPr>
                <w:b/>
              </w:rPr>
            </w:pPr>
            <w:r w:rsidRPr="00FF1251">
              <w:rPr>
                <w:b/>
              </w:rPr>
              <w:t>U</w:t>
            </w:r>
          </w:p>
        </w:tc>
        <w:tc>
          <w:tcPr>
            <w:tcW w:w="709" w:type="dxa"/>
          </w:tcPr>
          <w:p w14:paraId="02510058" w14:textId="77777777" w:rsidR="00D32072" w:rsidRPr="00FF1251" w:rsidRDefault="00D32072" w:rsidP="00D54806">
            <w:pPr>
              <w:jc w:val="center"/>
              <w:rPr>
                <w:b/>
              </w:rPr>
            </w:pPr>
            <w:r w:rsidRPr="00FF1251">
              <w:rPr>
                <w:b/>
              </w:rPr>
              <w:t>A</w:t>
            </w:r>
          </w:p>
        </w:tc>
        <w:tc>
          <w:tcPr>
            <w:tcW w:w="709" w:type="dxa"/>
          </w:tcPr>
          <w:p w14:paraId="7886EC95" w14:textId="77777777" w:rsidR="00D32072" w:rsidRPr="00FF1251" w:rsidRDefault="00D32072" w:rsidP="00D54806">
            <w:pPr>
              <w:jc w:val="center"/>
              <w:rPr>
                <w:b/>
              </w:rPr>
            </w:pPr>
            <w:r w:rsidRPr="00FF1251">
              <w:rPr>
                <w:b/>
              </w:rPr>
              <w:t>An</w:t>
            </w:r>
          </w:p>
        </w:tc>
        <w:tc>
          <w:tcPr>
            <w:tcW w:w="709" w:type="dxa"/>
          </w:tcPr>
          <w:p w14:paraId="6B2F0E4F" w14:textId="77777777" w:rsidR="00D32072" w:rsidRPr="00FF1251" w:rsidRDefault="00D32072" w:rsidP="00D54806">
            <w:pPr>
              <w:jc w:val="center"/>
              <w:rPr>
                <w:b/>
              </w:rPr>
            </w:pPr>
            <w:r w:rsidRPr="00FF1251">
              <w:rPr>
                <w:b/>
              </w:rPr>
              <w:t>E</w:t>
            </w:r>
          </w:p>
        </w:tc>
        <w:tc>
          <w:tcPr>
            <w:tcW w:w="708" w:type="dxa"/>
          </w:tcPr>
          <w:p w14:paraId="0744D920" w14:textId="77777777" w:rsidR="00D32072" w:rsidRPr="00FF1251" w:rsidRDefault="00D32072" w:rsidP="00D54806">
            <w:pPr>
              <w:jc w:val="center"/>
              <w:rPr>
                <w:b/>
              </w:rPr>
            </w:pPr>
            <w:r w:rsidRPr="00FF1251">
              <w:rPr>
                <w:b/>
              </w:rPr>
              <w:t>C</w:t>
            </w:r>
          </w:p>
        </w:tc>
        <w:tc>
          <w:tcPr>
            <w:tcW w:w="993" w:type="dxa"/>
          </w:tcPr>
          <w:p w14:paraId="774A4DCE" w14:textId="77777777" w:rsidR="00D32072" w:rsidRPr="00FF1251" w:rsidRDefault="00D32072" w:rsidP="00D54806">
            <w:pPr>
              <w:jc w:val="center"/>
              <w:rPr>
                <w:b/>
              </w:rPr>
            </w:pPr>
            <w:r w:rsidRPr="00FF1251">
              <w:rPr>
                <w:b/>
              </w:rPr>
              <w:t>Total</w:t>
            </w:r>
          </w:p>
        </w:tc>
      </w:tr>
      <w:tr w:rsidR="00D32072" w:rsidRPr="00FF1251" w14:paraId="77697BA8" w14:textId="77777777" w:rsidTr="00CA4F97">
        <w:trPr>
          <w:jc w:val="center"/>
        </w:trPr>
        <w:tc>
          <w:tcPr>
            <w:tcW w:w="1140" w:type="dxa"/>
          </w:tcPr>
          <w:p w14:paraId="7193089F" w14:textId="77777777" w:rsidR="00D32072" w:rsidRPr="00FF1251" w:rsidRDefault="00D32072" w:rsidP="00D54806">
            <w:pPr>
              <w:jc w:val="center"/>
            </w:pPr>
            <w:r w:rsidRPr="00FF1251">
              <w:t>CO1</w:t>
            </w:r>
          </w:p>
        </w:tc>
        <w:tc>
          <w:tcPr>
            <w:tcW w:w="709" w:type="dxa"/>
          </w:tcPr>
          <w:p w14:paraId="30BE9EE5" w14:textId="77777777" w:rsidR="00D32072" w:rsidRPr="00FF1251" w:rsidRDefault="00D32072" w:rsidP="00D54806">
            <w:pPr>
              <w:jc w:val="center"/>
            </w:pPr>
            <w:r w:rsidRPr="00FF1251">
              <w:t>20</w:t>
            </w:r>
          </w:p>
        </w:tc>
        <w:tc>
          <w:tcPr>
            <w:tcW w:w="708" w:type="dxa"/>
          </w:tcPr>
          <w:p w14:paraId="1BE276A8" w14:textId="77777777" w:rsidR="00D32072" w:rsidRPr="00FF1251" w:rsidRDefault="00D32072" w:rsidP="00D54806">
            <w:pPr>
              <w:jc w:val="center"/>
            </w:pPr>
            <w:r w:rsidRPr="00FF1251">
              <w:t>30</w:t>
            </w:r>
          </w:p>
        </w:tc>
        <w:tc>
          <w:tcPr>
            <w:tcW w:w="709" w:type="dxa"/>
          </w:tcPr>
          <w:p w14:paraId="59EEDF19" w14:textId="77777777" w:rsidR="00D32072" w:rsidRPr="00FF1251" w:rsidRDefault="00D32072" w:rsidP="00D54806">
            <w:pPr>
              <w:jc w:val="center"/>
            </w:pPr>
            <w:r w:rsidRPr="00FF1251">
              <w:t>-</w:t>
            </w:r>
          </w:p>
        </w:tc>
        <w:tc>
          <w:tcPr>
            <w:tcW w:w="709" w:type="dxa"/>
          </w:tcPr>
          <w:p w14:paraId="3BF1BAA4" w14:textId="77777777" w:rsidR="00D32072" w:rsidRPr="00FF1251" w:rsidRDefault="00D32072" w:rsidP="00D54806">
            <w:pPr>
              <w:jc w:val="center"/>
            </w:pPr>
            <w:r w:rsidRPr="00FF1251">
              <w:t>-</w:t>
            </w:r>
          </w:p>
        </w:tc>
        <w:tc>
          <w:tcPr>
            <w:tcW w:w="709" w:type="dxa"/>
          </w:tcPr>
          <w:p w14:paraId="43920962" w14:textId="77777777" w:rsidR="00D32072" w:rsidRPr="00FF1251" w:rsidRDefault="00D32072" w:rsidP="00D54806">
            <w:pPr>
              <w:jc w:val="center"/>
            </w:pPr>
            <w:r w:rsidRPr="00FF1251">
              <w:t>-</w:t>
            </w:r>
          </w:p>
        </w:tc>
        <w:tc>
          <w:tcPr>
            <w:tcW w:w="708" w:type="dxa"/>
          </w:tcPr>
          <w:p w14:paraId="547ECC57" w14:textId="77777777" w:rsidR="00D32072" w:rsidRPr="00FF1251" w:rsidRDefault="00D32072" w:rsidP="00D54806">
            <w:pPr>
              <w:jc w:val="center"/>
            </w:pPr>
            <w:r w:rsidRPr="00FF1251">
              <w:t>-</w:t>
            </w:r>
          </w:p>
        </w:tc>
        <w:tc>
          <w:tcPr>
            <w:tcW w:w="993" w:type="dxa"/>
          </w:tcPr>
          <w:p w14:paraId="1F721A59" w14:textId="77777777" w:rsidR="00D32072" w:rsidRPr="00FF1251" w:rsidRDefault="00D32072" w:rsidP="00D54806">
            <w:pPr>
              <w:jc w:val="center"/>
            </w:pPr>
            <w:r w:rsidRPr="00FF1251">
              <w:t>50</w:t>
            </w:r>
          </w:p>
        </w:tc>
      </w:tr>
      <w:tr w:rsidR="00D32072" w:rsidRPr="00FF1251" w14:paraId="1A9017CD" w14:textId="77777777" w:rsidTr="00CA4F97">
        <w:trPr>
          <w:jc w:val="center"/>
        </w:trPr>
        <w:tc>
          <w:tcPr>
            <w:tcW w:w="1140" w:type="dxa"/>
          </w:tcPr>
          <w:p w14:paraId="24B9C622" w14:textId="77777777" w:rsidR="00D32072" w:rsidRPr="00FF1251" w:rsidRDefault="00D32072" w:rsidP="00D54806">
            <w:pPr>
              <w:jc w:val="center"/>
            </w:pPr>
            <w:r w:rsidRPr="00FF1251">
              <w:t>CO2</w:t>
            </w:r>
          </w:p>
        </w:tc>
        <w:tc>
          <w:tcPr>
            <w:tcW w:w="709" w:type="dxa"/>
          </w:tcPr>
          <w:p w14:paraId="05F2C1A0" w14:textId="77777777" w:rsidR="00D32072" w:rsidRPr="00FF1251" w:rsidRDefault="00D32072" w:rsidP="00D54806">
            <w:pPr>
              <w:jc w:val="center"/>
            </w:pPr>
            <w:r w:rsidRPr="00FF1251">
              <w:t>-</w:t>
            </w:r>
          </w:p>
        </w:tc>
        <w:tc>
          <w:tcPr>
            <w:tcW w:w="708" w:type="dxa"/>
          </w:tcPr>
          <w:p w14:paraId="4CFABE3D" w14:textId="77777777" w:rsidR="00D32072" w:rsidRPr="00FF1251" w:rsidRDefault="00D32072" w:rsidP="00D54806">
            <w:pPr>
              <w:jc w:val="center"/>
            </w:pPr>
            <w:r w:rsidRPr="00FF1251">
              <w:t>-</w:t>
            </w:r>
          </w:p>
        </w:tc>
        <w:tc>
          <w:tcPr>
            <w:tcW w:w="709" w:type="dxa"/>
          </w:tcPr>
          <w:p w14:paraId="4A60FCF5" w14:textId="77777777" w:rsidR="00D32072" w:rsidRPr="00FF1251" w:rsidRDefault="00D32072" w:rsidP="00D54806">
            <w:pPr>
              <w:jc w:val="center"/>
            </w:pPr>
            <w:r w:rsidRPr="00FF1251">
              <w:t>10</w:t>
            </w:r>
          </w:p>
        </w:tc>
        <w:tc>
          <w:tcPr>
            <w:tcW w:w="709" w:type="dxa"/>
          </w:tcPr>
          <w:p w14:paraId="05D511D5" w14:textId="77777777" w:rsidR="00D32072" w:rsidRPr="00FF1251" w:rsidRDefault="00D32072" w:rsidP="00D54806">
            <w:pPr>
              <w:jc w:val="center"/>
            </w:pPr>
            <w:r w:rsidRPr="00FF1251">
              <w:t>10</w:t>
            </w:r>
          </w:p>
        </w:tc>
        <w:tc>
          <w:tcPr>
            <w:tcW w:w="709" w:type="dxa"/>
          </w:tcPr>
          <w:p w14:paraId="5A19CF26" w14:textId="77777777" w:rsidR="00D32072" w:rsidRPr="00FF1251" w:rsidRDefault="00D32072" w:rsidP="00D54806">
            <w:pPr>
              <w:jc w:val="center"/>
            </w:pPr>
            <w:r w:rsidRPr="00FF1251">
              <w:t>-</w:t>
            </w:r>
          </w:p>
        </w:tc>
        <w:tc>
          <w:tcPr>
            <w:tcW w:w="708" w:type="dxa"/>
          </w:tcPr>
          <w:p w14:paraId="2B2CDC8B" w14:textId="77777777" w:rsidR="00D32072" w:rsidRPr="00FF1251" w:rsidRDefault="00D32072" w:rsidP="00D54806">
            <w:pPr>
              <w:jc w:val="center"/>
            </w:pPr>
            <w:r w:rsidRPr="00FF1251">
              <w:t>-</w:t>
            </w:r>
          </w:p>
        </w:tc>
        <w:tc>
          <w:tcPr>
            <w:tcW w:w="993" w:type="dxa"/>
          </w:tcPr>
          <w:p w14:paraId="73157E02" w14:textId="77777777" w:rsidR="00D32072" w:rsidRPr="00FF1251" w:rsidRDefault="00D32072" w:rsidP="00D54806">
            <w:pPr>
              <w:jc w:val="center"/>
            </w:pPr>
            <w:r w:rsidRPr="00FF1251">
              <w:t>20</w:t>
            </w:r>
          </w:p>
        </w:tc>
      </w:tr>
      <w:tr w:rsidR="00D32072" w:rsidRPr="00FF1251" w14:paraId="300865EE" w14:textId="77777777" w:rsidTr="00CA4F97">
        <w:trPr>
          <w:jc w:val="center"/>
        </w:trPr>
        <w:tc>
          <w:tcPr>
            <w:tcW w:w="1140" w:type="dxa"/>
          </w:tcPr>
          <w:p w14:paraId="24EDDDBB" w14:textId="77777777" w:rsidR="00D32072" w:rsidRPr="00FF1251" w:rsidRDefault="00D32072" w:rsidP="00D54806">
            <w:pPr>
              <w:jc w:val="center"/>
            </w:pPr>
            <w:r w:rsidRPr="00FF1251">
              <w:t>CO3</w:t>
            </w:r>
          </w:p>
        </w:tc>
        <w:tc>
          <w:tcPr>
            <w:tcW w:w="709" w:type="dxa"/>
          </w:tcPr>
          <w:p w14:paraId="546002A2" w14:textId="77777777" w:rsidR="00D32072" w:rsidRPr="00FF1251" w:rsidRDefault="00D32072" w:rsidP="00D54806">
            <w:pPr>
              <w:jc w:val="center"/>
            </w:pPr>
            <w:r w:rsidRPr="00FF1251">
              <w:t>20</w:t>
            </w:r>
          </w:p>
        </w:tc>
        <w:tc>
          <w:tcPr>
            <w:tcW w:w="708" w:type="dxa"/>
          </w:tcPr>
          <w:p w14:paraId="0251E76F" w14:textId="77777777" w:rsidR="00D32072" w:rsidRPr="00FF1251" w:rsidRDefault="00D32072" w:rsidP="00D54806">
            <w:pPr>
              <w:jc w:val="center"/>
            </w:pPr>
            <w:r w:rsidRPr="00FF1251">
              <w:t>10</w:t>
            </w:r>
          </w:p>
        </w:tc>
        <w:tc>
          <w:tcPr>
            <w:tcW w:w="709" w:type="dxa"/>
          </w:tcPr>
          <w:p w14:paraId="1B2833FD" w14:textId="77777777" w:rsidR="00D32072" w:rsidRPr="00FF1251" w:rsidRDefault="00D32072" w:rsidP="00D54806">
            <w:pPr>
              <w:jc w:val="center"/>
            </w:pPr>
            <w:r w:rsidRPr="00FF1251">
              <w:t>-</w:t>
            </w:r>
          </w:p>
        </w:tc>
        <w:tc>
          <w:tcPr>
            <w:tcW w:w="709" w:type="dxa"/>
          </w:tcPr>
          <w:p w14:paraId="705F4042" w14:textId="77777777" w:rsidR="00D32072" w:rsidRPr="00FF1251" w:rsidRDefault="00D32072" w:rsidP="00D54806">
            <w:pPr>
              <w:jc w:val="center"/>
            </w:pPr>
            <w:r w:rsidRPr="00FF1251">
              <w:t>-</w:t>
            </w:r>
          </w:p>
        </w:tc>
        <w:tc>
          <w:tcPr>
            <w:tcW w:w="709" w:type="dxa"/>
          </w:tcPr>
          <w:p w14:paraId="11312289" w14:textId="77777777" w:rsidR="00D32072" w:rsidRPr="00FF1251" w:rsidRDefault="00D32072" w:rsidP="00D54806">
            <w:pPr>
              <w:jc w:val="center"/>
            </w:pPr>
            <w:r w:rsidRPr="00FF1251">
              <w:t>-</w:t>
            </w:r>
          </w:p>
        </w:tc>
        <w:tc>
          <w:tcPr>
            <w:tcW w:w="708" w:type="dxa"/>
          </w:tcPr>
          <w:p w14:paraId="25068D4E" w14:textId="77777777" w:rsidR="00D32072" w:rsidRPr="00FF1251" w:rsidRDefault="00D32072" w:rsidP="00D54806">
            <w:pPr>
              <w:jc w:val="center"/>
            </w:pPr>
            <w:r w:rsidRPr="00FF1251">
              <w:t>-</w:t>
            </w:r>
          </w:p>
        </w:tc>
        <w:tc>
          <w:tcPr>
            <w:tcW w:w="993" w:type="dxa"/>
          </w:tcPr>
          <w:p w14:paraId="0767B145" w14:textId="77777777" w:rsidR="00D32072" w:rsidRPr="00FF1251" w:rsidRDefault="00D32072" w:rsidP="00D54806">
            <w:pPr>
              <w:jc w:val="center"/>
            </w:pPr>
            <w:r w:rsidRPr="00FF1251">
              <w:t>30</w:t>
            </w:r>
          </w:p>
        </w:tc>
      </w:tr>
      <w:tr w:rsidR="00D32072" w:rsidRPr="00FF1251" w14:paraId="5FDECE31" w14:textId="77777777" w:rsidTr="00CA4F97">
        <w:trPr>
          <w:jc w:val="center"/>
        </w:trPr>
        <w:tc>
          <w:tcPr>
            <w:tcW w:w="1140" w:type="dxa"/>
          </w:tcPr>
          <w:p w14:paraId="4D3B2856" w14:textId="77777777" w:rsidR="00D32072" w:rsidRPr="00FF1251" w:rsidRDefault="00D32072" w:rsidP="00D54806">
            <w:pPr>
              <w:jc w:val="center"/>
            </w:pPr>
            <w:r w:rsidRPr="00FF1251">
              <w:t>CO4</w:t>
            </w:r>
          </w:p>
        </w:tc>
        <w:tc>
          <w:tcPr>
            <w:tcW w:w="709" w:type="dxa"/>
          </w:tcPr>
          <w:p w14:paraId="71875304" w14:textId="77777777" w:rsidR="00D32072" w:rsidRPr="00FF1251" w:rsidRDefault="00D32072" w:rsidP="00D54806">
            <w:pPr>
              <w:jc w:val="center"/>
            </w:pPr>
            <w:r w:rsidRPr="00FF1251">
              <w:t>20</w:t>
            </w:r>
          </w:p>
        </w:tc>
        <w:tc>
          <w:tcPr>
            <w:tcW w:w="708" w:type="dxa"/>
          </w:tcPr>
          <w:p w14:paraId="6F88B03E" w14:textId="77777777" w:rsidR="00D32072" w:rsidRPr="00FF1251" w:rsidRDefault="00D32072" w:rsidP="00D54806">
            <w:pPr>
              <w:jc w:val="center"/>
            </w:pPr>
            <w:r w:rsidRPr="00FF1251">
              <w:t>-</w:t>
            </w:r>
          </w:p>
        </w:tc>
        <w:tc>
          <w:tcPr>
            <w:tcW w:w="709" w:type="dxa"/>
          </w:tcPr>
          <w:p w14:paraId="69DE3B06" w14:textId="77777777" w:rsidR="00D32072" w:rsidRPr="00FF1251" w:rsidRDefault="00D32072" w:rsidP="00D54806">
            <w:pPr>
              <w:jc w:val="center"/>
            </w:pPr>
            <w:r w:rsidRPr="00FF1251">
              <w:t>-</w:t>
            </w:r>
          </w:p>
        </w:tc>
        <w:tc>
          <w:tcPr>
            <w:tcW w:w="709" w:type="dxa"/>
          </w:tcPr>
          <w:p w14:paraId="0D8B42CE" w14:textId="77777777" w:rsidR="00D32072" w:rsidRPr="00FF1251" w:rsidRDefault="00D32072" w:rsidP="00D54806">
            <w:pPr>
              <w:jc w:val="center"/>
            </w:pPr>
            <w:r w:rsidRPr="00FF1251">
              <w:t>-</w:t>
            </w:r>
          </w:p>
        </w:tc>
        <w:tc>
          <w:tcPr>
            <w:tcW w:w="709" w:type="dxa"/>
          </w:tcPr>
          <w:p w14:paraId="328E8259" w14:textId="77777777" w:rsidR="00D32072" w:rsidRPr="00FF1251" w:rsidRDefault="00D32072" w:rsidP="00D54806">
            <w:pPr>
              <w:jc w:val="center"/>
            </w:pPr>
            <w:r w:rsidRPr="00FF1251">
              <w:t>-</w:t>
            </w:r>
          </w:p>
        </w:tc>
        <w:tc>
          <w:tcPr>
            <w:tcW w:w="708" w:type="dxa"/>
          </w:tcPr>
          <w:p w14:paraId="202B5BF0" w14:textId="77777777" w:rsidR="00D32072" w:rsidRPr="00FF1251" w:rsidRDefault="00D32072" w:rsidP="00D54806">
            <w:pPr>
              <w:jc w:val="center"/>
            </w:pPr>
            <w:r w:rsidRPr="00FF1251">
              <w:t>-</w:t>
            </w:r>
          </w:p>
        </w:tc>
        <w:tc>
          <w:tcPr>
            <w:tcW w:w="993" w:type="dxa"/>
          </w:tcPr>
          <w:p w14:paraId="3A72C43B" w14:textId="77777777" w:rsidR="00D32072" w:rsidRPr="00FF1251" w:rsidRDefault="00D32072" w:rsidP="00D54806">
            <w:pPr>
              <w:jc w:val="center"/>
            </w:pPr>
            <w:r w:rsidRPr="00FF1251">
              <w:t>20</w:t>
            </w:r>
          </w:p>
        </w:tc>
      </w:tr>
      <w:tr w:rsidR="00D32072" w:rsidRPr="00FF1251" w14:paraId="23AA1506" w14:textId="77777777" w:rsidTr="00CA4F97">
        <w:trPr>
          <w:jc w:val="center"/>
        </w:trPr>
        <w:tc>
          <w:tcPr>
            <w:tcW w:w="1140" w:type="dxa"/>
          </w:tcPr>
          <w:p w14:paraId="019927F0" w14:textId="77777777" w:rsidR="00D32072" w:rsidRPr="00FF1251" w:rsidRDefault="00D32072" w:rsidP="00D54806">
            <w:pPr>
              <w:jc w:val="center"/>
            </w:pPr>
            <w:r w:rsidRPr="00FF1251">
              <w:t>CO5</w:t>
            </w:r>
          </w:p>
        </w:tc>
        <w:tc>
          <w:tcPr>
            <w:tcW w:w="709" w:type="dxa"/>
          </w:tcPr>
          <w:p w14:paraId="6B9DD882" w14:textId="77777777" w:rsidR="00D32072" w:rsidRPr="00FF1251" w:rsidRDefault="00D32072" w:rsidP="00D54806">
            <w:pPr>
              <w:jc w:val="center"/>
            </w:pPr>
            <w:r w:rsidRPr="00FF1251">
              <w:t>10</w:t>
            </w:r>
          </w:p>
        </w:tc>
        <w:tc>
          <w:tcPr>
            <w:tcW w:w="708" w:type="dxa"/>
          </w:tcPr>
          <w:p w14:paraId="2187E785" w14:textId="77777777" w:rsidR="00D32072" w:rsidRPr="00FF1251" w:rsidRDefault="00D32072" w:rsidP="00D54806">
            <w:pPr>
              <w:jc w:val="center"/>
            </w:pPr>
            <w:r w:rsidRPr="00FF1251">
              <w:t>30</w:t>
            </w:r>
          </w:p>
        </w:tc>
        <w:tc>
          <w:tcPr>
            <w:tcW w:w="709" w:type="dxa"/>
          </w:tcPr>
          <w:p w14:paraId="75C994BB" w14:textId="77777777" w:rsidR="00D32072" w:rsidRPr="00FF1251" w:rsidRDefault="00D32072" w:rsidP="00D54806">
            <w:pPr>
              <w:jc w:val="center"/>
            </w:pPr>
            <w:r w:rsidRPr="00FF1251">
              <w:t>-</w:t>
            </w:r>
          </w:p>
        </w:tc>
        <w:tc>
          <w:tcPr>
            <w:tcW w:w="709" w:type="dxa"/>
          </w:tcPr>
          <w:p w14:paraId="515BCBB5" w14:textId="77777777" w:rsidR="00D32072" w:rsidRPr="00FF1251" w:rsidRDefault="00D32072" w:rsidP="00D54806">
            <w:pPr>
              <w:jc w:val="center"/>
            </w:pPr>
            <w:r w:rsidRPr="00FF1251">
              <w:t>-</w:t>
            </w:r>
          </w:p>
        </w:tc>
        <w:tc>
          <w:tcPr>
            <w:tcW w:w="709" w:type="dxa"/>
          </w:tcPr>
          <w:p w14:paraId="49A2CFAC" w14:textId="77777777" w:rsidR="00D32072" w:rsidRPr="00FF1251" w:rsidRDefault="00D32072" w:rsidP="00D54806">
            <w:pPr>
              <w:jc w:val="center"/>
            </w:pPr>
            <w:r w:rsidRPr="00FF1251">
              <w:t>-</w:t>
            </w:r>
          </w:p>
        </w:tc>
        <w:tc>
          <w:tcPr>
            <w:tcW w:w="708" w:type="dxa"/>
          </w:tcPr>
          <w:p w14:paraId="0605C910" w14:textId="77777777" w:rsidR="00D32072" w:rsidRPr="00FF1251" w:rsidRDefault="00D32072" w:rsidP="00D54806">
            <w:pPr>
              <w:jc w:val="center"/>
            </w:pPr>
            <w:r w:rsidRPr="00FF1251">
              <w:t>-</w:t>
            </w:r>
          </w:p>
        </w:tc>
        <w:tc>
          <w:tcPr>
            <w:tcW w:w="993" w:type="dxa"/>
          </w:tcPr>
          <w:p w14:paraId="26FF1A8B" w14:textId="77777777" w:rsidR="00D32072" w:rsidRPr="00FF1251" w:rsidRDefault="00D32072" w:rsidP="00D54806">
            <w:pPr>
              <w:jc w:val="center"/>
            </w:pPr>
            <w:r w:rsidRPr="00FF1251">
              <w:t>40</w:t>
            </w:r>
          </w:p>
        </w:tc>
      </w:tr>
      <w:tr w:rsidR="00D32072" w:rsidRPr="00FF1251" w14:paraId="1B7C66D1" w14:textId="77777777" w:rsidTr="00CA4F97">
        <w:trPr>
          <w:jc w:val="center"/>
        </w:trPr>
        <w:tc>
          <w:tcPr>
            <w:tcW w:w="1140" w:type="dxa"/>
          </w:tcPr>
          <w:p w14:paraId="4EF54871" w14:textId="77777777" w:rsidR="00D32072" w:rsidRPr="00FF1251" w:rsidRDefault="00D32072" w:rsidP="00D54806">
            <w:pPr>
              <w:jc w:val="center"/>
            </w:pPr>
            <w:r w:rsidRPr="00FF1251">
              <w:t>CO6</w:t>
            </w:r>
          </w:p>
        </w:tc>
        <w:tc>
          <w:tcPr>
            <w:tcW w:w="709" w:type="dxa"/>
          </w:tcPr>
          <w:p w14:paraId="32E8F8E9" w14:textId="77777777" w:rsidR="00D32072" w:rsidRPr="00FF1251" w:rsidRDefault="00D32072" w:rsidP="00D54806">
            <w:pPr>
              <w:jc w:val="center"/>
            </w:pPr>
            <w:r w:rsidRPr="00FF1251">
              <w:t>-</w:t>
            </w:r>
          </w:p>
        </w:tc>
        <w:tc>
          <w:tcPr>
            <w:tcW w:w="708" w:type="dxa"/>
          </w:tcPr>
          <w:p w14:paraId="2EA1BEAA" w14:textId="77777777" w:rsidR="00D32072" w:rsidRPr="00FF1251" w:rsidRDefault="00D32072" w:rsidP="00D54806">
            <w:pPr>
              <w:jc w:val="center"/>
            </w:pPr>
            <w:r w:rsidRPr="00FF1251">
              <w:t>10</w:t>
            </w:r>
          </w:p>
        </w:tc>
        <w:tc>
          <w:tcPr>
            <w:tcW w:w="709" w:type="dxa"/>
          </w:tcPr>
          <w:p w14:paraId="0E1C4632" w14:textId="77777777" w:rsidR="00D32072" w:rsidRPr="00FF1251" w:rsidRDefault="00D32072" w:rsidP="00D54806">
            <w:pPr>
              <w:jc w:val="center"/>
            </w:pPr>
            <w:r w:rsidRPr="00FF1251">
              <w:t>-</w:t>
            </w:r>
          </w:p>
        </w:tc>
        <w:tc>
          <w:tcPr>
            <w:tcW w:w="709" w:type="dxa"/>
          </w:tcPr>
          <w:p w14:paraId="6DBD95BF" w14:textId="77777777" w:rsidR="00D32072" w:rsidRPr="00FF1251" w:rsidRDefault="00D32072" w:rsidP="00D54806">
            <w:pPr>
              <w:jc w:val="center"/>
            </w:pPr>
            <w:r w:rsidRPr="00FF1251">
              <w:t>10</w:t>
            </w:r>
          </w:p>
        </w:tc>
        <w:tc>
          <w:tcPr>
            <w:tcW w:w="709" w:type="dxa"/>
          </w:tcPr>
          <w:p w14:paraId="1D26B953" w14:textId="77777777" w:rsidR="00D32072" w:rsidRPr="00FF1251" w:rsidRDefault="00D32072" w:rsidP="00D54806">
            <w:pPr>
              <w:jc w:val="center"/>
            </w:pPr>
            <w:r w:rsidRPr="00FF1251">
              <w:t>-</w:t>
            </w:r>
          </w:p>
        </w:tc>
        <w:tc>
          <w:tcPr>
            <w:tcW w:w="708" w:type="dxa"/>
          </w:tcPr>
          <w:p w14:paraId="71A05F38" w14:textId="77777777" w:rsidR="00D32072" w:rsidRPr="00FF1251" w:rsidRDefault="00D32072" w:rsidP="00D54806">
            <w:pPr>
              <w:jc w:val="center"/>
            </w:pPr>
            <w:r w:rsidRPr="00FF1251">
              <w:t>-</w:t>
            </w:r>
          </w:p>
        </w:tc>
        <w:tc>
          <w:tcPr>
            <w:tcW w:w="993" w:type="dxa"/>
          </w:tcPr>
          <w:p w14:paraId="3071DEC8" w14:textId="77777777" w:rsidR="00D32072" w:rsidRPr="00FF1251" w:rsidRDefault="00D32072" w:rsidP="00D54806">
            <w:pPr>
              <w:jc w:val="center"/>
            </w:pPr>
            <w:r w:rsidRPr="00FF1251">
              <w:t>20</w:t>
            </w:r>
          </w:p>
        </w:tc>
      </w:tr>
      <w:tr w:rsidR="00D32072" w:rsidRPr="00FF1251" w14:paraId="5811DE3A" w14:textId="77777777" w:rsidTr="00CA4F97">
        <w:trPr>
          <w:jc w:val="center"/>
        </w:trPr>
        <w:tc>
          <w:tcPr>
            <w:tcW w:w="5392" w:type="dxa"/>
            <w:gridSpan w:val="7"/>
          </w:tcPr>
          <w:p w14:paraId="0E811055" w14:textId="77777777" w:rsidR="00D32072" w:rsidRPr="00FF1251" w:rsidRDefault="00D32072" w:rsidP="00D54806"/>
        </w:tc>
        <w:tc>
          <w:tcPr>
            <w:tcW w:w="993" w:type="dxa"/>
          </w:tcPr>
          <w:p w14:paraId="085C4D65" w14:textId="77777777" w:rsidR="00D32072" w:rsidRPr="00FF1251" w:rsidRDefault="00D32072" w:rsidP="00D54806">
            <w:pPr>
              <w:jc w:val="center"/>
              <w:rPr>
                <w:b/>
              </w:rPr>
            </w:pPr>
            <w:r w:rsidRPr="00FF1251">
              <w:rPr>
                <w:b/>
              </w:rPr>
              <w:t>180</w:t>
            </w:r>
          </w:p>
        </w:tc>
      </w:tr>
    </w:tbl>
    <w:p w14:paraId="40873C4C" w14:textId="77777777" w:rsidR="00D32072" w:rsidRPr="00FF1251" w:rsidRDefault="00D32072" w:rsidP="00FF1251"/>
    <w:p w14:paraId="4F4B23FE" w14:textId="77777777" w:rsidR="00D32072" w:rsidRPr="00F72A06" w:rsidRDefault="00D32072" w:rsidP="00F72A06">
      <w:pPr>
        <w:jc w:val="center"/>
        <w:rPr>
          <w:bCs/>
          <w:noProof/>
        </w:rPr>
      </w:pPr>
      <w:r w:rsidRPr="00F72A06">
        <w:rPr>
          <w:noProof/>
        </w:rPr>
        <w:lastRenderedPageBreak/>
        <w:drawing>
          <wp:inline distT="0" distB="0" distL="0" distR="0" wp14:anchorId="216C210E" wp14:editId="4C3CE7E8">
            <wp:extent cx="5745480" cy="836930"/>
            <wp:effectExtent l="0" t="0" r="0" b="0"/>
            <wp:docPr id="1979354530" name="Picture 19793545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0B0BA11" w14:textId="77777777" w:rsidR="00D32072" w:rsidRPr="00F72A06" w:rsidRDefault="00D32072" w:rsidP="00F72A06">
      <w:pPr>
        <w:jc w:val="center"/>
        <w:rPr>
          <w:b/>
          <w:bCs/>
        </w:rPr>
      </w:pPr>
    </w:p>
    <w:p w14:paraId="66DEDC24" w14:textId="77777777" w:rsidR="00D32072" w:rsidRPr="00F72A06" w:rsidRDefault="00D32072" w:rsidP="00F72A06">
      <w:pPr>
        <w:jc w:val="center"/>
        <w:rPr>
          <w:b/>
          <w:bCs/>
        </w:rPr>
      </w:pPr>
      <w:r w:rsidRPr="00F72A06">
        <w:rPr>
          <w:b/>
          <w:bCs/>
        </w:rPr>
        <w:t>END SEMESTER EXAMINATION – NOV / DEC 2024</w:t>
      </w:r>
    </w:p>
    <w:p w14:paraId="0EB0333D" w14:textId="77777777" w:rsidR="00D32072" w:rsidRPr="00F72A06"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D32072" w:rsidRPr="00773C3F" w14:paraId="1109472E" w14:textId="77777777" w:rsidTr="00F72A06">
        <w:trPr>
          <w:trHeight w:val="397"/>
          <w:jc w:val="center"/>
        </w:trPr>
        <w:tc>
          <w:tcPr>
            <w:tcW w:w="1555" w:type="dxa"/>
            <w:vAlign w:val="center"/>
          </w:tcPr>
          <w:p w14:paraId="18AA5CB1" w14:textId="77777777" w:rsidR="00D32072" w:rsidRPr="00773C3F" w:rsidRDefault="00D32072" w:rsidP="00D54806">
            <w:pPr>
              <w:pStyle w:val="Title"/>
              <w:jc w:val="left"/>
              <w:rPr>
                <w:b/>
                <w:szCs w:val="22"/>
              </w:rPr>
            </w:pPr>
            <w:r w:rsidRPr="00773C3F">
              <w:rPr>
                <w:b/>
                <w:sz w:val="22"/>
                <w:szCs w:val="22"/>
              </w:rPr>
              <w:t xml:space="preserve">Course Code      </w:t>
            </w:r>
          </w:p>
        </w:tc>
        <w:tc>
          <w:tcPr>
            <w:tcW w:w="6545" w:type="dxa"/>
            <w:vAlign w:val="center"/>
          </w:tcPr>
          <w:p w14:paraId="5AB2A83F" w14:textId="77777777" w:rsidR="00D32072" w:rsidRPr="00773C3F" w:rsidRDefault="00D32072" w:rsidP="00D54806">
            <w:pPr>
              <w:pStyle w:val="Title"/>
              <w:jc w:val="left"/>
              <w:rPr>
                <w:b/>
                <w:szCs w:val="22"/>
              </w:rPr>
            </w:pPr>
            <w:r w:rsidRPr="00773C3F">
              <w:rPr>
                <w:b/>
                <w:sz w:val="22"/>
                <w:szCs w:val="22"/>
              </w:rPr>
              <w:t>22FT3007</w:t>
            </w:r>
          </w:p>
        </w:tc>
        <w:tc>
          <w:tcPr>
            <w:tcW w:w="1534" w:type="dxa"/>
            <w:vAlign w:val="center"/>
          </w:tcPr>
          <w:p w14:paraId="12ED70B3" w14:textId="77777777" w:rsidR="00D32072" w:rsidRPr="00773C3F" w:rsidRDefault="00D32072" w:rsidP="00D54806">
            <w:pPr>
              <w:pStyle w:val="Title"/>
              <w:ind w:left="-468" w:firstLine="468"/>
              <w:jc w:val="left"/>
              <w:rPr>
                <w:szCs w:val="22"/>
              </w:rPr>
            </w:pPr>
            <w:r w:rsidRPr="00773C3F">
              <w:rPr>
                <w:b/>
                <w:bCs/>
                <w:sz w:val="22"/>
                <w:szCs w:val="22"/>
              </w:rPr>
              <w:t xml:space="preserve">Duration       </w:t>
            </w:r>
          </w:p>
        </w:tc>
        <w:tc>
          <w:tcPr>
            <w:tcW w:w="851" w:type="dxa"/>
            <w:vAlign w:val="center"/>
          </w:tcPr>
          <w:p w14:paraId="3A094783" w14:textId="77777777" w:rsidR="00D32072" w:rsidRPr="00773C3F" w:rsidRDefault="00D32072" w:rsidP="00D54806">
            <w:pPr>
              <w:pStyle w:val="Title"/>
              <w:jc w:val="left"/>
              <w:rPr>
                <w:b/>
                <w:szCs w:val="22"/>
              </w:rPr>
            </w:pPr>
            <w:r w:rsidRPr="00773C3F">
              <w:rPr>
                <w:b/>
                <w:sz w:val="22"/>
                <w:szCs w:val="22"/>
              </w:rPr>
              <w:t>3hrs</w:t>
            </w:r>
          </w:p>
        </w:tc>
      </w:tr>
      <w:tr w:rsidR="00D32072" w:rsidRPr="00773C3F" w14:paraId="136D8DE8" w14:textId="77777777" w:rsidTr="00F72A06">
        <w:trPr>
          <w:trHeight w:val="397"/>
          <w:jc w:val="center"/>
        </w:trPr>
        <w:tc>
          <w:tcPr>
            <w:tcW w:w="1555" w:type="dxa"/>
            <w:vAlign w:val="center"/>
          </w:tcPr>
          <w:p w14:paraId="2BFC7A57" w14:textId="77777777" w:rsidR="00D32072" w:rsidRPr="00773C3F" w:rsidRDefault="00D32072" w:rsidP="00A90A41">
            <w:pPr>
              <w:pStyle w:val="Title"/>
              <w:ind w:right="-160"/>
              <w:jc w:val="left"/>
              <w:rPr>
                <w:b/>
                <w:szCs w:val="22"/>
              </w:rPr>
            </w:pPr>
            <w:r w:rsidRPr="00773C3F">
              <w:rPr>
                <w:b/>
                <w:sz w:val="22"/>
                <w:szCs w:val="22"/>
              </w:rPr>
              <w:t>Course Title</w:t>
            </w:r>
          </w:p>
        </w:tc>
        <w:tc>
          <w:tcPr>
            <w:tcW w:w="6545" w:type="dxa"/>
            <w:vAlign w:val="center"/>
          </w:tcPr>
          <w:p w14:paraId="0FEE3227" w14:textId="77777777" w:rsidR="00D32072" w:rsidRPr="00773C3F" w:rsidRDefault="00D32072" w:rsidP="00D54806">
            <w:pPr>
              <w:pStyle w:val="Title"/>
              <w:jc w:val="left"/>
              <w:rPr>
                <w:b/>
                <w:szCs w:val="22"/>
              </w:rPr>
            </w:pPr>
            <w:r w:rsidRPr="00773C3F">
              <w:rPr>
                <w:b/>
                <w:sz w:val="22"/>
                <w:szCs w:val="22"/>
              </w:rPr>
              <w:t>TECHNOLOGY OF PLANTATION CROPS AND SPICES</w:t>
            </w:r>
          </w:p>
        </w:tc>
        <w:tc>
          <w:tcPr>
            <w:tcW w:w="1534" w:type="dxa"/>
            <w:vAlign w:val="center"/>
          </w:tcPr>
          <w:p w14:paraId="4006ADC7" w14:textId="77777777" w:rsidR="00D32072" w:rsidRPr="00773C3F" w:rsidRDefault="00D32072" w:rsidP="00D54806">
            <w:pPr>
              <w:pStyle w:val="Title"/>
              <w:jc w:val="left"/>
              <w:rPr>
                <w:b/>
                <w:bCs/>
                <w:szCs w:val="22"/>
              </w:rPr>
            </w:pPr>
            <w:r w:rsidRPr="00773C3F">
              <w:rPr>
                <w:b/>
                <w:bCs/>
                <w:sz w:val="22"/>
                <w:szCs w:val="22"/>
              </w:rPr>
              <w:t xml:space="preserve">Max. Marks </w:t>
            </w:r>
          </w:p>
        </w:tc>
        <w:tc>
          <w:tcPr>
            <w:tcW w:w="851" w:type="dxa"/>
            <w:vAlign w:val="center"/>
          </w:tcPr>
          <w:p w14:paraId="5B457A31" w14:textId="77777777" w:rsidR="00D32072" w:rsidRPr="00773C3F" w:rsidRDefault="00D32072" w:rsidP="00D54806">
            <w:pPr>
              <w:pStyle w:val="Title"/>
              <w:jc w:val="left"/>
              <w:rPr>
                <w:b/>
                <w:szCs w:val="22"/>
              </w:rPr>
            </w:pPr>
            <w:r w:rsidRPr="00773C3F">
              <w:rPr>
                <w:b/>
                <w:sz w:val="22"/>
                <w:szCs w:val="22"/>
              </w:rPr>
              <w:t>100</w:t>
            </w:r>
          </w:p>
        </w:tc>
      </w:tr>
    </w:tbl>
    <w:p w14:paraId="6CE9CA88" w14:textId="77777777" w:rsidR="00D32072" w:rsidRPr="00F72A06" w:rsidRDefault="00D32072"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D32072" w:rsidRPr="00F72A06" w14:paraId="0C30CF11" w14:textId="77777777" w:rsidTr="000245E8">
        <w:trPr>
          <w:trHeight w:val="552"/>
        </w:trPr>
        <w:tc>
          <w:tcPr>
            <w:tcW w:w="252" w:type="pct"/>
            <w:vAlign w:val="center"/>
          </w:tcPr>
          <w:p w14:paraId="600BA7A9" w14:textId="77777777" w:rsidR="00D32072" w:rsidRPr="00F72A06" w:rsidRDefault="00D32072" w:rsidP="00BD17F5">
            <w:pPr>
              <w:jc w:val="center"/>
              <w:rPr>
                <w:b/>
              </w:rPr>
            </w:pPr>
            <w:r w:rsidRPr="00F72A06">
              <w:rPr>
                <w:b/>
              </w:rPr>
              <w:t>Q. No.</w:t>
            </w:r>
          </w:p>
        </w:tc>
        <w:tc>
          <w:tcPr>
            <w:tcW w:w="3922" w:type="pct"/>
            <w:gridSpan w:val="2"/>
            <w:vAlign w:val="center"/>
          </w:tcPr>
          <w:p w14:paraId="3A2BD9BC" w14:textId="77777777" w:rsidR="00D32072" w:rsidRPr="00F72A06" w:rsidRDefault="00D32072" w:rsidP="00BD17F5">
            <w:pPr>
              <w:jc w:val="center"/>
              <w:rPr>
                <w:b/>
              </w:rPr>
            </w:pPr>
            <w:r w:rsidRPr="00F72A06">
              <w:rPr>
                <w:b/>
              </w:rPr>
              <w:t>Questions</w:t>
            </w:r>
          </w:p>
        </w:tc>
        <w:tc>
          <w:tcPr>
            <w:tcW w:w="294" w:type="pct"/>
            <w:vAlign w:val="center"/>
          </w:tcPr>
          <w:p w14:paraId="3F4CC4E2" w14:textId="77777777" w:rsidR="00D32072" w:rsidRPr="00F72A06" w:rsidRDefault="00D32072" w:rsidP="00BD17F5">
            <w:pPr>
              <w:jc w:val="center"/>
              <w:rPr>
                <w:b/>
              </w:rPr>
            </w:pPr>
            <w:r w:rsidRPr="00F72A06">
              <w:rPr>
                <w:b/>
              </w:rPr>
              <w:t>CO</w:t>
            </w:r>
          </w:p>
        </w:tc>
        <w:tc>
          <w:tcPr>
            <w:tcW w:w="266" w:type="pct"/>
            <w:vAlign w:val="center"/>
          </w:tcPr>
          <w:p w14:paraId="7F29E5CB" w14:textId="77777777" w:rsidR="00D32072" w:rsidRPr="00F72A06" w:rsidRDefault="00D32072" w:rsidP="00BD17F5">
            <w:pPr>
              <w:jc w:val="center"/>
              <w:rPr>
                <w:b/>
              </w:rPr>
            </w:pPr>
            <w:r w:rsidRPr="00F72A06">
              <w:rPr>
                <w:b/>
              </w:rPr>
              <w:t>BL</w:t>
            </w:r>
          </w:p>
        </w:tc>
        <w:tc>
          <w:tcPr>
            <w:tcW w:w="266" w:type="pct"/>
            <w:vAlign w:val="center"/>
          </w:tcPr>
          <w:p w14:paraId="056198D5" w14:textId="77777777" w:rsidR="00D32072" w:rsidRPr="00F72A06" w:rsidRDefault="00D32072" w:rsidP="00BD17F5">
            <w:pPr>
              <w:jc w:val="center"/>
              <w:rPr>
                <w:b/>
              </w:rPr>
            </w:pPr>
            <w:r w:rsidRPr="00F72A06">
              <w:rPr>
                <w:b/>
              </w:rPr>
              <w:t>M</w:t>
            </w:r>
          </w:p>
        </w:tc>
      </w:tr>
      <w:tr w:rsidR="00D32072" w:rsidRPr="00F72A06" w14:paraId="3E7CF0CA" w14:textId="77777777" w:rsidTr="00BD17F5">
        <w:trPr>
          <w:trHeight w:val="552"/>
        </w:trPr>
        <w:tc>
          <w:tcPr>
            <w:tcW w:w="5000" w:type="pct"/>
            <w:gridSpan w:val="6"/>
          </w:tcPr>
          <w:p w14:paraId="47846EAE" w14:textId="77777777" w:rsidR="00D32072" w:rsidRPr="00F72A06" w:rsidRDefault="00D32072" w:rsidP="00353AA8">
            <w:pPr>
              <w:jc w:val="center"/>
              <w:rPr>
                <w:b/>
                <w:u w:val="single"/>
              </w:rPr>
            </w:pPr>
            <w:r w:rsidRPr="00F72A06">
              <w:rPr>
                <w:b/>
                <w:u w:val="single"/>
              </w:rPr>
              <w:t>PART – A (4 X 20 = 80 MARKS)</w:t>
            </w:r>
          </w:p>
          <w:p w14:paraId="3E96E932" w14:textId="77777777" w:rsidR="00D32072" w:rsidRPr="00F72A06" w:rsidRDefault="00D32072" w:rsidP="00353AA8">
            <w:pPr>
              <w:jc w:val="center"/>
              <w:rPr>
                <w:b/>
              </w:rPr>
            </w:pPr>
            <w:r w:rsidRPr="00F72A06">
              <w:rPr>
                <w:b/>
              </w:rPr>
              <w:t>(Answer all the Questions)</w:t>
            </w:r>
          </w:p>
        </w:tc>
      </w:tr>
      <w:tr w:rsidR="00D32072" w:rsidRPr="00F72A06" w14:paraId="6ACC02E4" w14:textId="77777777" w:rsidTr="000245E8">
        <w:trPr>
          <w:trHeight w:val="283"/>
        </w:trPr>
        <w:tc>
          <w:tcPr>
            <w:tcW w:w="252" w:type="pct"/>
            <w:vAlign w:val="center"/>
          </w:tcPr>
          <w:p w14:paraId="5A2E561D" w14:textId="77777777" w:rsidR="00D32072" w:rsidRPr="00F72A06" w:rsidRDefault="00D32072" w:rsidP="00CA4F97">
            <w:pPr>
              <w:jc w:val="center"/>
            </w:pPr>
            <w:r w:rsidRPr="00F72A06">
              <w:t>1.</w:t>
            </w:r>
          </w:p>
        </w:tc>
        <w:tc>
          <w:tcPr>
            <w:tcW w:w="184" w:type="pct"/>
          </w:tcPr>
          <w:p w14:paraId="3EAA837B" w14:textId="77777777" w:rsidR="00D32072" w:rsidRPr="00F72A06" w:rsidRDefault="00D32072" w:rsidP="00CA4F97">
            <w:r w:rsidRPr="00F72A06">
              <w:t>a.</w:t>
            </w:r>
          </w:p>
        </w:tc>
        <w:tc>
          <w:tcPr>
            <w:tcW w:w="3738" w:type="pct"/>
          </w:tcPr>
          <w:p w14:paraId="2E82E392" w14:textId="77777777" w:rsidR="00D32072" w:rsidRPr="00F72A06" w:rsidRDefault="00D32072" w:rsidP="000767EA">
            <w:pPr>
              <w:jc w:val="both"/>
            </w:pPr>
            <w:r w:rsidRPr="00F72A06">
              <w:t>Write the advantages and disadvantages of wet and dry processing of coffee.</w:t>
            </w:r>
          </w:p>
        </w:tc>
        <w:tc>
          <w:tcPr>
            <w:tcW w:w="294" w:type="pct"/>
          </w:tcPr>
          <w:p w14:paraId="6E61225E" w14:textId="77777777" w:rsidR="00D32072" w:rsidRPr="00F72A06" w:rsidRDefault="00D32072" w:rsidP="001D0A18">
            <w:r w:rsidRPr="00F72A06">
              <w:t>CO3</w:t>
            </w:r>
          </w:p>
        </w:tc>
        <w:tc>
          <w:tcPr>
            <w:tcW w:w="266" w:type="pct"/>
          </w:tcPr>
          <w:p w14:paraId="1F70512F" w14:textId="77777777" w:rsidR="00D32072" w:rsidRPr="00F72A06" w:rsidRDefault="00D32072" w:rsidP="00CA4F97">
            <w:r w:rsidRPr="00F72A06">
              <w:t xml:space="preserve">A </w:t>
            </w:r>
          </w:p>
        </w:tc>
        <w:tc>
          <w:tcPr>
            <w:tcW w:w="266" w:type="pct"/>
          </w:tcPr>
          <w:p w14:paraId="32E7343E" w14:textId="77777777" w:rsidR="00D32072" w:rsidRPr="00F72A06" w:rsidRDefault="00D32072" w:rsidP="000767EA">
            <w:pPr>
              <w:jc w:val="center"/>
            </w:pPr>
            <w:r w:rsidRPr="00F72A06">
              <w:t>10</w:t>
            </w:r>
          </w:p>
        </w:tc>
      </w:tr>
      <w:tr w:rsidR="00D32072" w:rsidRPr="00F72A06" w14:paraId="07AF838F" w14:textId="77777777" w:rsidTr="000245E8">
        <w:trPr>
          <w:trHeight w:val="283"/>
        </w:trPr>
        <w:tc>
          <w:tcPr>
            <w:tcW w:w="252" w:type="pct"/>
            <w:vAlign w:val="center"/>
          </w:tcPr>
          <w:p w14:paraId="2F97D2E6" w14:textId="77777777" w:rsidR="00D32072" w:rsidRPr="00F72A06" w:rsidRDefault="00D32072" w:rsidP="00CA4F97">
            <w:pPr>
              <w:jc w:val="center"/>
            </w:pPr>
          </w:p>
        </w:tc>
        <w:tc>
          <w:tcPr>
            <w:tcW w:w="184" w:type="pct"/>
          </w:tcPr>
          <w:p w14:paraId="6E8294F3" w14:textId="77777777" w:rsidR="00D32072" w:rsidRPr="00F72A06" w:rsidRDefault="00D32072" w:rsidP="00CA4F97">
            <w:r w:rsidRPr="00F72A06">
              <w:t>b.</w:t>
            </w:r>
          </w:p>
        </w:tc>
        <w:tc>
          <w:tcPr>
            <w:tcW w:w="3738" w:type="pct"/>
          </w:tcPr>
          <w:p w14:paraId="22990E7D" w14:textId="77777777" w:rsidR="00D32072" w:rsidRPr="00F72A06" w:rsidRDefault="00D32072" w:rsidP="000767EA">
            <w:pPr>
              <w:jc w:val="both"/>
            </w:pPr>
            <w:r w:rsidRPr="00F72A06">
              <w:t>Analyze the biochemical changes that take place during roasting of coffee beans.</w:t>
            </w:r>
          </w:p>
        </w:tc>
        <w:tc>
          <w:tcPr>
            <w:tcW w:w="294" w:type="pct"/>
          </w:tcPr>
          <w:p w14:paraId="64CD8D93" w14:textId="77777777" w:rsidR="00D32072" w:rsidRPr="00F72A06" w:rsidRDefault="00D32072" w:rsidP="00CA4F97">
            <w:r w:rsidRPr="00F72A06">
              <w:t>CO1</w:t>
            </w:r>
          </w:p>
        </w:tc>
        <w:tc>
          <w:tcPr>
            <w:tcW w:w="266" w:type="pct"/>
          </w:tcPr>
          <w:p w14:paraId="3CBD3B23" w14:textId="77777777" w:rsidR="00D32072" w:rsidRPr="00F72A06" w:rsidRDefault="00D32072" w:rsidP="00CA4F97">
            <w:r w:rsidRPr="00F72A06">
              <w:t xml:space="preserve">An </w:t>
            </w:r>
          </w:p>
        </w:tc>
        <w:tc>
          <w:tcPr>
            <w:tcW w:w="266" w:type="pct"/>
          </w:tcPr>
          <w:p w14:paraId="4292756C" w14:textId="77777777" w:rsidR="00D32072" w:rsidRPr="00F72A06" w:rsidRDefault="00D32072" w:rsidP="000767EA">
            <w:pPr>
              <w:jc w:val="center"/>
            </w:pPr>
            <w:r w:rsidRPr="00F72A06">
              <w:t>10</w:t>
            </w:r>
          </w:p>
        </w:tc>
      </w:tr>
      <w:tr w:rsidR="00D32072" w:rsidRPr="00F72A06" w14:paraId="46604864" w14:textId="77777777" w:rsidTr="000245E8">
        <w:trPr>
          <w:trHeight w:val="239"/>
        </w:trPr>
        <w:tc>
          <w:tcPr>
            <w:tcW w:w="252" w:type="pct"/>
            <w:vAlign w:val="center"/>
          </w:tcPr>
          <w:p w14:paraId="7356B7D3" w14:textId="77777777" w:rsidR="00D32072" w:rsidRPr="00F72A06" w:rsidRDefault="00D32072" w:rsidP="00CA4F97">
            <w:pPr>
              <w:jc w:val="center"/>
            </w:pPr>
          </w:p>
        </w:tc>
        <w:tc>
          <w:tcPr>
            <w:tcW w:w="184" w:type="pct"/>
            <w:vAlign w:val="bottom"/>
          </w:tcPr>
          <w:p w14:paraId="60D7004D" w14:textId="77777777" w:rsidR="00D32072" w:rsidRPr="00F72A06" w:rsidRDefault="00D32072" w:rsidP="00BD17F5"/>
        </w:tc>
        <w:tc>
          <w:tcPr>
            <w:tcW w:w="3738" w:type="pct"/>
            <w:vAlign w:val="bottom"/>
          </w:tcPr>
          <w:p w14:paraId="3333847B" w14:textId="77777777" w:rsidR="00D32072" w:rsidRPr="00F72A06" w:rsidRDefault="00D32072" w:rsidP="00BD17F5">
            <w:pPr>
              <w:jc w:val="center"/>
              <w:rPr>
                <w:b/>
                <w:bCs/>
              </w:rPr>
            </w:pPr>
            <w:r w:rsidRPr="00F72A06">
              <w:rPr>
                <w:b/>
                <w:bCs/>
              </w:rPr>
              <w:t>(OR)</w:t>
            </w:r>
          </w:p>
        </w:tc>
        <w:tc>
          <w:tcPr>
            <w:tcW w:w="294" w:type="pct"/>
            <w:vAlign w:val="bottom"/>
          </w:tcPr>
          <w:p w14:paraId="5A6E3BD9" w14:textId="77777777" w:rsidR="00D32072" w:rsidRPr="00F72A06" w:rsidRDefault="00D32072" w:rsidP="00BD17F5"/>
        </w:tc>
        <w:tc>
          <w:tcPr>
            <w:tcW w:w="266" w:type="pct"/>
            <w:vAlign w:val="bottom"/>
          </w:tcPr>
          <w:p w14:paraId="51FAD384" w14:textId="77777777" w:rsidR="00D32072" w:rsidRPr="00F72A06" w:rsidRDefault="00D32072" w:rsidP="00BD17F5"/>
        </w:tc>
        <w:tc>
          <w:tcPr>
            <w:tcW w:w="266" w:type="pct"/>
            <w:vAlign w:val="bottom"/>
          </w:tcPr>
          <w:p w14:paraId="1E914712" w14:textId="77777777" w:rsidR="00D32072" w:rsidRPr="00F72A06" w:rsidRDefault="00D32072" w:rsidP="000767EA">
            <w:pPr>
              <w:jc w:val="center"/>
            </w:pPr>
          </w:p>
        </w:tc>
      </w:tr>
      <w:tr w:rsidR="00D32072" w:rsidRPr="00F72A06" w14:paraId="76B0061C" w14:textId="77777777" w:rsidTr="000245E8">
        <w:trPr>
          <w:trHeight w:val="283"/>
        </w:trPr>
        <w:tc>
          <w:tcPr>
            <w:tcW w:w="252" w:type="pct"/>
            <w:vAlign w:val="center"/>
          </w:tcPr>
          <w:p w14:paraId="76C60FC6" w14:textId="77777777" w:rsidR="00D32072" w:rsidRPr="00F72A06" w:rsidRDefault="00D32072" w:rsidP="00CA4F97">
            <w:pPr>
              <w:jc w:val="center"/>
            </w:pPr>
            <w:r w:rsidRPr="00F72A06">
              <w:t>2.</w:t>
            </w:r>
          </w:p>
        </w:tc>
        <w:tc>
          <w:tcPr>
            <w:tcW w:w="184" w:type="pct"/>
          </w:tcPr>
          <w:p w14:paraId="27580AE7" w14:textId="77777777" w:rsidR="00D32072" w:rsidRPr="00F72A06" w:rsidRDefault="00D32072" w:rsidP="00CA4F97">
            <w:r w:rsidRPr="00F72A06">
              <w:t>a.</w:t>
            </w:r>
          </w:p>
        </w:tc>
        <w:tc>
          <w:tcPr>
            <w:tcW w:w="3738" w:type="pct"/>
          </w:tcPr>
          <w:p w14:paraId="77A71003" w14:textId="77777777" w:rsidR="00D32072" w:rsidRPr="00F72A06" w:rsidRDefault="00D32072" w:rsidP="00CA4F97">
            <w:r w:rsidRPr="00F72A06">
              <w:t>Explain the steps involved in Instant coffee production.</w:t>
            </w:r>
          </w:p>
        </w:tc>
        <w:tc>
          <w:tcPr>
            <w:tcW w:w="294" w:type="pct"/>
          </w:tcPr>
          <w:p w14:paraId="5F1E49F6" w14:textId="77777777" w:rsidR="00D32072" w:rsidRPr="00F72A06" w:rsidRDefault="00D32072" w:rsidP="00CA4F97">
            <w:r w:rsidRPr="00F72A06">
              <w:t>CO2</w:t>
            </w:r>
          </w:p>
        </w:tc>
        <w:tc>
          <w:tcPr>
            <w:tcW w:w="266" w:type="pct"/>
          </w:tcPr>
          <w:p w14:paraId="28083A69" w14:textId="77777777" w:rsidR="00D32072" w:rsidRPr="00F72A06" w:rsidRDefault="00D32072" w:rsidP="00CA4F97">
            <w:r w:rsidRPr="00F72A06">
              <w:t xml:space="preserve">U </w:t>
            </w:r>
          </w:p>
        </w:tc>
        <w:tc>
          <w:tcPr>
            <w:tcW w:w="266" w:type="pct"/>
          </w:tcPr>
          <w:p w14:paraId="5EB59207" w14:textId="77777777" w:rsidR="00D32072" w:rsidRPr="00F72A06" w:rsidRDefault="00D32072" w:rsidP="000767EA">
            <w:pPr>
              <w:jc w:val="center"/>
            </w:pPr>
            <w:r w:rsidRPr="00F72A06">
              <w:t>10</w:t>
            </w:r>
          </w:p>
        </w:tc>
      </w:tr>
      <w:tr w:rsidR="00D32072" w:rsidRPr="00F72A06" w14:paraId="4C4F0725" w14:textId="77777777" w:rsidTr="000245E8">
        <w:trPr>
          <w:trHeight w:val="283"/>
        </w:trPr>
        <w:tc>
          <w:tcPr>
            <w:tcW w:w="252" w:type="pct"/>
            <w:vAlign w:val="center"/>
          </w:tcPr>
          <w:p w14:paraId="59E74BC5" w14:textId="77777777" w:rsidR="00D32072" w:rsidRPr="00F72A06" w:rsidRDefault="00D32072" w:rsidP="00CA4F97">
            <w:pPr>
              <w:jc w:val="center"/>
            </w:pPr>
          </w:p>
        </w:tc>
        <w:tc>
          <w:tcPr>
            <w:tcW w:w="184" w:type="pct"/>
          </w:tcPr>
          <w:p w14:paraId="1952981D" w14:textId="77777777" w:rsidR="00D32072" w:rsidRPr="00F72A06" w:rsidRDefault="00D32072" w:rsidP="00CA4F97">
            <w:r w:rsidRPr="00F72A06">
              <w:t>b.</w:t>
            </w:r>
          </w:p>
        </w:tc>
        <w:tc>
          <w:tcPr>
            <w:tcW w:w="3738" w:type="pct"/>
          </w:tcPr>
          <w:p w14:paraId="10A25852" w14:textId="77777777" w:rsidR="00D32072" w:rsidRPr="00F72A06" w:rsidRDefault="00D32072" w:rsidP="00CA4F97">
            <w:r w:rsidRPr="00F72A06">
              <w:t>Discuss the manufacturing process of green brick tea.</w:t>
            </w:r>
          </w:p>
        </w:tc>
        <w:tc>
          <w:tcPr>
            <w:tcW w:w="294" w:type="pct"/>
          </w:tcPr>
          <w:p w14:paraId="3F22F5B7" w14:textId="77777777" w:rsidR="00D32072" w:rsidRPr="00F72A06" w:rsidRDefault="00D32072" w:rsidP="001D0A18">
            <w:r w:rsidRPr="00F72A06">
              <w:t>CO6</w:t>
            </w:r>
          </w:p>
        </w:tc>
        <w:tc>
          <w:tcPr>
            <w:tcW w:w="266" w:type="pct"/>
          </w:tcPr>
          <w:p w14:paraId="3B39429A" w14:textId="77777777" w:rsidR="00D32072" w:rsidRPr="00F72A06" w:rsidRDefault="00D32072" w:rsidP="00CA4F97">
            <w:r w:rsidRPr="00F72A06">
              <w:t xml:space="preserve">A </w:t>
            </w:r>
          </w:p>
        </w:tc>
        <w:tc>
          <w:tcPr>
            <w:tcW w:w="266" w:type="pct"/>
          </w:tcPr>
          <w:p w14:paraId="1EBCCE9C" w14:textId="77777777" w:rsidR="00D32072" w:rsidRPr="00F72A06" w:rsidRDefault="00D32072" w:rsidP="000767EA">
            <w:pPr>
              <w:jc w:val="center"/>
            </w:pPr>
            <w:r w:rsidRPr="00F72A06">
              <w:t>10</w:t>
            </w:r>
          </w:p>
        </w:tc>
      </w:tr>
      <w:tr w:rsidR="00D32072" w:rsidRPr="00F72A06" w14:paraId="185D85C4" w14:textId="77777777" w:rsidTr="000245E8">
        <w:trPr>
          <w:trHeight w:val="397"/>
        </w:trPr>
        <w:tc>
          <w:tcPr>
            <w:tcW w:w="252" w:type="pct"/>
            <w:vAlign w:val="center"/>
          </w:tcPr>
          <w:p w14:paraId="0ED1F36E" w14:textId="77777777" w:rsidR="00D32072" w:rsidRPr="00F72A06" w:rsidRDefault="00D32072" w:rsidP="00CA4F97">
            <w:pPr>
              <w:jc w:val="center"/>
            </w:pPr>
          </w:p>
        </w:tc>
        <w:tc>
          <w:tcPr>
            <w:tcW w:w="184" w:type="pct"/>
            <w:vAlign w:val="bottom"/>
          </w:tcPr>
          <w:p w14:paraId="27748666" w14:textId="77777777" w:rsidR="00D32072" w:rsidRPr="00F72A06" w:rsidRDefault="00D32072" w:rsidP="00BD17F5"/>
        </w:tc>
        <w:tc>
          <w:tcPr>
            <w:tcW w:w="3738" w:type="pct"/>
            <w:vAlign w:val="bottom"/>
          </w:tcPr>
          <w:p w14:paraId="3C54BCD0" w14:textId="77777777" w:rsidR="00D32072" w:rsidRPr="00F72A06" w:rsidRDefault="00D32072" w:rsidP="00BD17F5"/>
        </w:tc>
        <w:tc>
          <w:tcPr>
            <w:tcW w:w="294" w:type="pct"/>
            <w:vAlign w:val="bottom"/>
          </w:tcPr>
          <w:p w14:paraId="19DC5586" w14:textId="77777777" w:rsidR="00D32072" w:rsidRPr="00F72A06" w:rsidRDefault="00D32072" w:rsidP="00BD17F5"/>
        </w:tc>
        <w:tc>
          <w:tcPr>
            <w:tcW w:w="266" w:type="pct"/>
            <w:vAlign w:val="bottom"/>
          </w:tcPr>
          <w:p w14:paraId="34C9C6FA" w14:textId="77777777" w:rsidR="00D32072" w:rsidRPr="00F72A06" w:rsidRDefault="00D32072" w:rsidP="00BD17F5"/>
        </w:tc>
        <w:tc>
          <w:tcPr>
            <w:tcW w:w="266" w:type="pct"/>
            <w:vAlign w:val="bottom"/>
          </w:tcPr>
          <w:p w14:paraId="3BE341BB" w14:textId="77777777" w:rsidR="00D32072" w:rsidRPr="00F72A06" w:rsidRDefault="00D32072" w:rsidP="000767EA">
            <w:pPr>
              <w:jc w:val="center"/>
            </w:pPr>
          </w:p>
        </w:tc>
      </w:tr>
      <w:tr w:rsidR="00D32072" w:rsidRPr="00F72A06" w14:paraId="7B75926B" w14:textId="77777777" w:rsidTr="00146AD0">
        <w:trPr>
          <w:trHeight w:val="283"/>
        </w:trPr>
        <w:tc>
          <w:tcPr>
            <w:tcW w:w="252" w:type="pct"/>
            <w:vAlign w:val="center"/>
          </w:tcPr>
          <w:p w14:paraId="56E17A15" w14:textId="77777777" w:rsidR="00D32072" w:rsidRPr="00F72A06" w:rsidRDefault="00D32072" w:rsidP="00CA4F97">
            <w:pPr>
              <w:jc w:val="center"/>
            </w:pPr>
            <w:r w:rsidRPr="00F72A06">
              <w:t>3.</w:t>
            </w:r>
          </w:p>
        </w:tc>
        <w:tc>
          <w:tcPr>
            <w:tcW w:w="184" w:type="pct"/>
          </w:tcPr>
          <w:p w14:paraId="23155537" w14:textId="77777777" w:rsidR="00D32072" w:rsidRPr="00F72A06" w:rsidRDefault="00D32072" w:rsidP="00CA4F97">
            <w:r w:rsidRPr="00F72A06">
              <w:t>a.</w:t>
            </w:r>
          </w:p>
        </w:tc>
        <w:tc>
          <w:tcPr>
            <w:tcW w:w="3738" w:type="pct"/>
            <w:vAlign w:val="bottom"/>
          </w:tcPr>
          <w:p w14:paraId="0472F3CE" w14:textId="77777777" w:rsidR="00D32072" w:rsidRPr="00F72A06" w:rsidRDefault="00D32072" w:rsidP="000767EA">
            <w:pPr>
              <w:pStyle w:val="Default"/>
            </w:pPr>
            <w:r w:rsidRPr="00F72A06">
              <w:t>Summarize the production of instant tea with flow chart.</w:t>
            </w:r>
          </w:p>
        </w:tc>
        <w:tc>
          <w:tcPr>
            <w:tcW w:w="294" w:type="pct"/>
          </w:tcPr>
          <w:p w14:paraId="48FFCAA0" w14:textId="77777777" w:rsidR="00D32072" w:rsidRPr="00F72A06" w:rsidRDefault="00D32072" w:rsidP="00CA4F97">
            <w:r w:rsidRPr="00F72A06">
              <w:t>CO3</w:t>
            </w:r>
          </w:p>
        </w:tc>
        <w:tc>
          <w:tcPr>
            <w:tcW w:w="266" w:type="pct"/>
          </w:tcPr>
          <w:p w14:paraId="180D3D16" w14:textId="77777777" w:rsidR="00D32072" w:rsidRPr="00F72A06" w:rsidRDefault="00D32072" w:rsidP="00CA4F97">
            <w:r w:rsidRPr="00F72A06">
              <w:t xml:space="preserve">U </w:t>
            </w:r>
          </w:p>
        </w:tc>
        <w:tc>
          <w:tcPr>
            <w:tcW w:w="266" w:type="pct"/>
          </w:tcPr>
          <w:p w14:paraId="4EED2A1E" w14:textId="77777777" w:rsidR="00D32072" w:rsidRPr="00F72A06" w:rsidRDefault="00D32072" w:rsidP="000767EA">
            <w:pPr>
              <w:jc w:val="center"/>
            </w:pPr>
            <w:r w:rsidRPr="00F72A06">
              <w:t>10</w:t>
            </w:r>
          </w:p>
        </w:tc>
      </w:tr>
      <w:tr w:rsidR="00D32072" w:rsidRPr="00F72A06" w14:paraId="2C091AC2" w14:textId="77777777" w:rsidTr="00146AD0">
        <w:trPr>
          <w:trHeight w:val="283"/>
        </w:trPr>
        <w:tc>
          <w:tcPr>
            <w:tcW w:w="252" w:type="pct"/>
            <w:vAlign w:val="center"/>
          </w:tcPr>
          <w:p w14:paraId="687F04AF" w14:textId="77777777" w:rsidR="00D32072" w:rsidRPr="00F72A06" w:rsidRDefault="00D32072" w:rsidP="00CA4F97">
            <w:pPr>
              <w:jc w:val="center"/>
            </w:pPr>
          </w:p>
        </w:tc>
        <w:tc>
          <w:tcPr>
            <w:tcW w:w="184" w:type="pct"/>
          </w:tcPr>
          <w:p w14:paraId="6BE3AA7A" w14:textId="77777777" w:rsidR="00D32072" w:rsidRPr="00F72A06" w:rsidRDefault="00D32072" w:rsidP="00CA4F97">
            <w:r w:rsidRPr="00F72A06">
              <w:t>b.</w:t>
            </w:r>
          </w:p>
        </w:tc>
        <w:tc>
          <w:tcPr>
            <w:tcW w:w="3738" w:type="pct"/>
            <w:vAlign w:val="bottom"/>
          </w:tcPr>
          <w:p w14:paraId="181002A8" w14:textId="77777777" w:rsidR="00D32072" w:rsidRPr="00F72A06" w:rsidRDefault="00D32072" w:rsidP="000767EA">
            <w:pPr>
              <w:contextualSpacing/>
              <w:jc w:val="both"/>
            </w:pPr>
            <w:r w:rsidRPr="00F72A06">
              <w:t>Explain the flavor incorporation methods for tea.</w:t>
            </w:r>
          </w:p>
        </w:tc>
        <w:tc>
          <w:tcPr>
            <w:tcW w:w="294" w:type="pct"/>
          </w:tcPr>
          <w:p w14:paraId="3942B615" w14:textId="77777777" w:rsidR="00D32072" w:rsidRPr="00F72A06" w:rsidRDefault="00D32072" w:rsidP="001D0A18">
            <w:r w:rsidRPr="00F72A06">
              <w:t>CO6</w:t>
            </w:r>
          </w:p>
        </w:tc>
        <w:tc>
          <w:tcPr>
            <w:tcW w:w="266" w:type="pct"/>
          </w:tcPr>
          <w:p w14:paraId="4F500F4E" w14:textId="77777777" w:rsidR="00D32072" w:rsidRPr="00F72A06" w:rsidRDefault="00D32072" w:rsidP="00CA4F97">
            <w:r w:rsidRPr="00F72A06">
              <w:t xml:space="preserve">A </w:t>
            </w:r>
          </w:p>
        </w:tc>
        <w:tc>
          <w:tcPr>
            <w:tcW w:w="266" w:type="pct"/>
          </w:tcPr>
          <w:p w14:paraId="4D680EB5" w14:textId="77777777" w:rsidR="00D32072" w:rsidRPr="00F72A06" w:rsidRDefault="00D32072" w:rsidP="000767EA">
            <w:pPr>
              <w:jc w:val="center"/>
            </w:pPr>
            <w:r w:rsidRPr="00F72A06">
              <w:t>10</w:t>
            </w:r>
          </w:p>
        </w:tc>
      </w:tr>
      <w:tr w:rsidR="00D32072" w:rsidRPr="00F72A06" w14:paraId="23DFB128" w14:textId="77777777" w:rsidTr="000245E8">
        <w:trPr>
          <w:trHeight w:val="173"/>
        </w:trPr>
        <w:tc>
          <w:tcPr>
            <w:tcW w:w="252" w:type="pct"/>
            <w:vAlign w:val="center"/>
          </w:tcPr>
          <w:p w14:paraId="7454589E" w14:textId="77777777" w:rsidR="00D32072" w:rsidRPr="00F72A06" w:rsidRDefault="00D32072" w:rsidP="00CA4F97">
            <w:pPr>
              <w:jc w:val="center"/>
            </w:pPr>
          </w:p>
        </w:tc>
        <w:tc>
          <w:tcPr>
            <w:tcW w:w="184" w:type="pct"/>
            <w:vAlign w:val="bottom"/>
          </w:tcPr>
          <w:p w14:paraId="62D8A4ED" w14:textId="77777777" w:rsidR="00D32072" w:rsidRPr="00F72A06" w:rsidRDefault="00D32072" w:rsidP="00BD17F5"/>
        </w:tc>
        <w:tc>
          <w:tcPr>
            <w:tcW w:w="3738" w:type="pct"/>
            <w:vAlign w:val="bottom"/>
          </w:tcPr>
          <w:p w14:paraId="2C3BF7EF" w14:textId="77777777" w:rsidR="00D32072" w:rsidRPr="00F72A06" w:rsidRDefault="00D32072" w:rsidP="00BD17F5">
            <w:pPr>
              <w:jc w:val="center"/>
            </w:pPr>
            <w:r w:rsidRPr="00F72A06">
              <w:rPr>
                <w:b/>
                <w:bCs/>
              </w:rPr>
              <w:t>(OR)</w:t>
            </w:r>
          </w:p>
        </w:tc>
        <w:tc>
          <w:tcPr>
            <w:tcW w:w="294" w:type="pct"/>
            <w:vAlign w:val="bottom"/>
          </w:tcPr>
          <w:p w14:paraId="13A34B84" w14:textId="77777777" w:rsidR="00D32072" w:rsidRPr="00F72A06" w:rsidRDefault="00D32072" w:rsidP="00BD17F5"/>
        </w:tc>
        <w:tc>
          <w:tcPr>
            <w:tcW w:w="266" w:type="pct"/>
            <w:vAlign w:val="bottom"/>
          </w:tcPr>
          <w:p w14:paraId="7A94C990" w14:textId="77777777" w:rsidR="00D32072" w:rsidRPr="00F72A06" w:rsidRDefault="00D32072" w:rsidP="00BD17F5"/>
        </w:tc>
        <w:tc>
          <w:tcPr>
            <w:tcW w:w="266" w:type="pct"/>
            <w:vAlign w:val="bottom"/>
          </w:tcPr>
          <w:p w14:paraId="39058582" w14:textId="77777777" w:rsidR="00D32072" w:rsidRPr="00F72A06" w:rsidRDefault="00D32072" w:rsidP="000767EA">
            <w:pPr>
              <w:jc w:val="center"/>
            </w:pPr>
          </w:p>
        </w:tc>
      </w:tr>
      <w:tr w:rsidR="00D32072" w:rsidRPr="00F72A06" w14:paraId="7618046B" w14:textId="77777777" w:rsidTr="00197674">
        <w:trPr>
          <w:trHeight w:val="283"/>
        </w:trPr>
        <w:tc>
          <w:tcPr>
            <w:tcW w:w="252" w:type="pct"/>
            <w:vAlign w:val="center"/>
          </w:tcPr>
          <w:p w14:paraId="579C18B5" w14:textId="77777777" w:rsidR="00D32072" w:rsidRPr="00F72A06" w:rsidRDefault="00D32072" w:rsidP="00CA4F97">
            <w:pPr>
              <w:jc w:val="center"/>
            </w:pPr>
            <w:r w:rsidRPr="00F72A06">
              <w:t>4.</w:t>
            </w:r>
          </w:p>
        </w:tc>
        <w:tc>
          <w:tcPr>
            <w:tcW w:w="184" w:type="pct"/>
          </w:tcPr>
          <w:p w14:paraId="1A6CB50B" w14:textId="77777777" w:rsidR="00D32072" w:rsidRPr="00F72A06" w:rsidRDefault="00D32072" w:rsidP="00CA4F97">
            <w:r w:rsidRPr="00F72A06">
              <w:t>a.</w:t>
            </w:r>
          </w:p>
        </w:tc>
        <w:tc>
          <w:tcPr>
            <w:tcW w:w="3738" w:type="pct"/>
            <w:vAlign w:val="bottom"/>
          </w:tcPr>
          <w:p w14:paraId="576A1FF1" w14:textId="77777777" w:rsidR="00D32072" w:rsidRPr="00F72A06" w:rsidRDefault="00D32072" w:rsidP="000767EA">
            <w:pPr>
              <w:contextualSpacing/>
              <w:jc w:val="both"/>
            </w:pPr>
            <w:r w:rsidRPr="00F72A06">
              <w:t>Summarize the physical and chemical changes occurring during roasting of cocoa beans.</w:t>
            </w:r>
          </w:p>
        </w:tc>
        <w:tc>
          <w:tcPr>
            <w:tcW w:w="294" w:type="pct"/>
          </w:tcPr>
          <w:p w14:paraId="1D583C31" w14:textId="77777777" w:rsidR="00D32072" w:rsidRPr="00F72A06" w:rsidRDefault="00D32072" w:rsidP="00CA4F97">
            <w:r w:rsidRPr="00F72A06">
              <w:t>CO4</w:t>
            </w:r>
          </w:p>
        </w:tc>
        <w:tc>
          <w:tcPr>
            <w:tcW w:w="266" w:type="pct"/>
          </w:tcPr>
          <w:p w14:paraId="5D09DCE5" w14:textId="77777777" w:rsidR="00D32072" w:rsidRPr="00F72A06" w:rsidRDefault="00D32072" w:rsidP="00CA4F97">
            <w:r w:rsidRPr="00F72A06">
              <w:t xml:space="preserve">E </w:t>
            </w:r>
          </w:p>
        </w:tc>
        <w:tc>
          <w:tcPr>
            <w:tcW w:w="266" w:type="pct"/>
          </w:tcPr>
          <w:p w14:paraId="5E6C26C4" w14:textId="77777777" w:rsidR="00D32072" w:rsidRPr="00F72A06" w:rsidRDefault="00D32072" w:rsidP="000767EA">
            <w:pPr>
              <w:jc w:val="center"/>
            </w:pPr>
            <w:r w:rsidRPr="00F72A06">
              <w:t>10</w:t>
            </w:r>
          </w:p>
        </w:tc>
      </w:tr>
      <w:tr w:rsidR="00D32072" w:rsidRPr="00F72A06" w14:paraId="41D6C4E8" w14:textId="77777777" w:rsidTr="00197674">
        <w:trPr>
          <w:trHeight w:val="283"/>
        </w:trPr>
        <w:tc>
          <w:tcPr>
            <w:tcW w:w="252" w:type="pct"/>
            <w:vAlign w:val="center"/>
          </w:tcPr>
          <w:p w14:paraId="126E6733" w14:textId="77777777" w:rsidR="00D32072" w:rsidRPr="00F72A06" w:rsidRDefault="00D32072" w:rsidP="00CA4F97">
            <w:pPr>
              <w:jc w:val="center"/>
            </w:pPr>
          </w:p>
        </w:tc>
        <w:tc>
          <w:tcPr>
            <w:tcW w:w="184" w:type="pct"/>
          </w:tcPr>
          <w:p w14:paraId="3079B96A" w14:textId="77777777" w:rsidR="00D32072" w:rsidRPr="00F72A06" w:rsidRDefault="00D32072" w:rsidP="00CA4F97">
            <w:r w:rsidRPr="00F72A06">
              <w:t>b.</w:t>
            </w:r>
          </w:p>
        </w:tc>
        <w:tc>
          <w:tcPr>
            <w:tcW w:w="3738" w:type="pct"/>
            <w:vAlign w:val="bottom"/>
          </w:tcPr>
          <w:p w14:paraId="48CADF97" w14:textId="77777777" w:rsidR="00D32072" w:rsidRPr="00F72A06" w:rsidRDefault="00D32072" w:rsidP="000767EA">
            <w:pPr>
              <w:contextualSpacing/>
              <w:jc w:val="both"/>
              <w:rPr>
                <w:bCs/>
              </w:rPr>
            </w:pPr>
            <w:r w:rsidRPr="00F72A06">
              <w:rPr>
                <w:bCs/>
              </w:rPr>
              <w:t>Explain the conching process with neat diagram.</w:t>
            </w:r>
          </w:p>
        </w:tc>
        <w:tc>
          <w:tcPr>
            <w:tcW w:w="294" w:type="pct"/>
          </w:tcPr>
          <w:p w14:paraId="29F073A8" w14:textId="77777777" w:rsidR="00D32072" w:rsidRPr="00F72A06" w:rsidRDefault="00D32072" w:rsidP="001D0A18">
            <w:r w:rsidRPr="00F72A06">
              <w:t>CO2</w:t>
            </w:r>
          </w:p>
        </w:tc>
        <w:tc>
          <w:tcPr>
            <w:tcW w:w="266" w:type="pct"/>
          </w:tcPr>
          <w:p w14:paraId="0891B8AB" w14:textId="77777777" w:rsidR="00D32072" w:rsidRPr="00F72A06" w:rsidRDefault="00D32072" w:rsidP="00CA4F97">
            <w:r w:rsidRPr="00F72A06">
              <w:t xml:space="preserve">A </w:t>
            </w:r>
          </w:p>
        </w:tc>
        <w:tc>
          <w:tcPr>
            <w:tcW w:w="266" w:type="pct"/>
          </w:tcPr>
          <w:p w14:paraId="59663A48" w14:textId="77777777" w:rsidR="00D32072" w:rsidRPr="00F72A06" w:rsidRDefault="00D32072" w:rsidP="000767EA">
            <w:pPr>
              <w:jc w:val="center"/>
            </w:pPr>
            <w:r w:rsidRPr="00F72A06">
              <w:t>10</w:t>
            </w:r>
          </w:p>
        </w:tc>
      </w:tr>
      <w:tr w:rsidR="00D32072" w:rsidRPr="00F72A06" w14:paraId="32663806" w14:textId="77777777" w:rsidTr="000245E8">
        <w:trPr>
          <w:trHeight w:val="397"/>
        </w:trPr>
        <w:tc>
          <w:tcPr>
            <w:tcW w:w="252" w:type="pct"/>
            <w:vAlign w:val="center"/>
          </w:tcPr>
          <w:p w14:paraId="674CCF92" w14:textId="77777777" w:rsidR="00D32072" w:rsidRPr="00F72A06" w:rsidRDefault="00D32072" w:rsidP="00CA4F97">
            <w:pPr>
              <w:jc w:val="center"/>
            </w:pPr>
          </w:p>
        </w:tc>
        <w:tc>
          <w:tcPr>
            <w:tcW w:w="184" w:type="pct"/>
            <w:vAlign w:val="bottom"/>
          </w:tcPr>
          <w:p w14:paraId="08C40556" w14:textId="77777777" w:rsidR="00D32072" w:rsidRPr="00F72A06" w:rsidRDefault="00D32072" w:rsidP="00BD17F5"/>
        </w:tc>
        <w:tc>
          <w:tcPr>
            <w:tcW w:w="3738" w:type="pct"/>
            <w:vAlign w:val="bottom"/>
          </w:tcPr>
          <w:p w14:paraId="630D59EE" w14:textId="77777777" w:rsidR="00D32072" w:rsidRPr="00F72A06" w:rsidRDefault="00D32072" w:rsidP="00BD17F5"/>
        </w:tc>
        <w:tc>
          <w:tcPr>
            <w:tcW w:w="294" w:type="pct"/>
            <w:vAlign w:val="bottom"/>
          </w:tcPr>
          <w:p w14:paraId="123FE751" w14:textId="77777777" w:rsidR="00D32072" w:rsidRPr="00F72A06" w:rsidRDefault="00D32072" w:rsidP="00BD17F5"/>
        </w:tc>
        <w:tc>
          <w:tcPr>
            <w:tcW w:w="266" w:type="pct"/>
            <w:vAlign w:val="bottom"/>
          </w:tcPr>
          <w:p w14:paraId="3899B876" w14:textId="77777777" w:rsidR="00D32072" w:rsidRPr="00F72A06" w:rsidRDefault="00D32072" w:rsidP="00BD17F5"/>
        </w:tc>
        <w:tc>
          <w:tcPr>
            <w:tcW w:w="266" w:type="pct"/>
            <w:vAlign w:val="bottom"/>
          </w:tcPr>
          <w:p w14:paraId="7C465CE2" w14:textId="77777777" w:rsidR="00D32072" w:rsidRPr="00F72A06" w:rsidRDefault="00D32072" w:rsidP="000767EA">
            <w:pPr>
              <w:jc w:val="center"/>
            </w:pPr>
          </w:p>
        </w:tc>
      </w:tr>
      <w:tr w:rsidR="00D32072" w:rsidRPr="00F72A06" w14:paraId="226646E0" w14:textId="77777777" w:rsidTr="000245E8">
        <w:trPr>
          <w:trHeight w:val="283"/>
        </w:trPr>
        <w:tc>
          <w:tcPr>
            <w:tcW w:w="252" w:type="pct"/>
            <w:vAlign w:val="center"/>
          </w:tcPr>
          <w:p w14:paraId="168003A4" w14:textId="77777777" w:rsidR="00D32072" w:rsidRPr="00F72A06" w:rsidRDefault="00D32072" w:rsidP="00CA4F97">
            <w:pPr>
              <w:jc w:val="center"/>
            </w:pPr>
            <w:r w:rsidRPr="00F72A06">
              <w:t>5.</w:t>
            </w:r>
          </w:p>
        </w:tc>
        <w:tc>
          <w:tcPr>
            <w:tcW w:w="184" w:type="pct"/>
          </w:tcPr>
          <w:p w14:paraId="48186CAA" w14:textId="77777777" w:rsidR="00D32072" w:rsidRPr="00F72A06" w:rsidRDefault="00D32072" w:rsidP="00CA4F97">
            <w:r w:rsidRPr="00F72A06">
              <w:t>a.</w:t>
            </w:r>
          </w:p>
        </w:tc>
        <w:tc>
          <w:tcPr>
            <w:tcW w:w="3738" w:type="pct"/>
          </w:tcPr>
          <w:p w14:paraId="6C0D9789" w14:textId="77777777" w:rsidR="00D32072" w:rsidRPr="00F72A06" w:rsidRDefault="00D32072" w:rsidP="00CA4F97">
            <w:r w:rsidRPr="00F72A06">
              <w:t>Summarize the role of fat and sugar in chocolate manufacturing process.</w:t>
            </w:r>
          </w:p>
        </w:tc>
        <w:tc>
          <w:tcPr>
            <w:tcW w:w="294" w:type="pct"/>
          </w:tcPr>
          <w:p w14:paraId="607B648B" w14:textId="77777777" w:rsidR="00D32072" w:rsidRPr="00F72A06" w:rsidRDefault="00D32072" w:rsidP="001D0A18">
            <w:r w:rsidRPr="00F72A06">
              <w:t>CO1</w:t>
            </w:r>
          </w:p>
        </w:tc>
        <w:tc>
          <w:tcPr>
            <w:tcW w:w="266" w:type="pct"/>
          </w:tcPr>
          <w:p w14:paraId="78CD1969" w14:textId="77777777" w:rsidR="00D32072" w:rsidRPr="00F72A06" w:rsidRDefault="00D32072" w:rsidP="00CA4F97">
            <w:r w:rsidRPr="00F72A06">
              <w:t xml:space="preserve">E </w:t>
            </w:r>
          </w:p>
        </w:tc>
        <w:tc>
          <w:tcPr>
            <w:tcW w:w="266" w:type="pct"/>
          </w:tcPr>
          <w:p w14:paraId="6F54C714" w14:textId="77777777" w:rsidR="00D32072" w:rsidRPr="00F72A06" w:rsidRDefault="00D32072" w:rsidP="000767EA">
            <w:pPr>
              <w:jc w:val="center"/>
            </w:pPr>
            <w:r w:rsidRPr="00F72A06">
              <w:t>10</w:t>
            </w:r>
          </w:p>
        </w:tc>
      </w:tr>
      <w:tr w:rsidR="00D32072" w:rsidRPr="00F72A06" w14:paraId="197684F8" w14:textId="77777777" w:rsidTr="000245E8">
        <w:trPr>
          <w:trHeight w:val="283"/>
        </w:trPr>
        <w:tc>
          <w:tcPr>
            <w:tcW w:w="252" w:type="pct"/>
            <w:vAlign w:val="center"/>
          </w:tcPr>
          <w:p w14:paraId="48B9B58C" w14:textId="77777777" w:rsidR="00D32072" w:rsidRPr="00F72A06" w:rsidRDefault="00D32072" w:rsidP="00CA4F97">
            <w:pPr>
              <w:jc w:val="center"/>
            </w:pPr>
          </w:p>
        </w:tc>
        <w:tc>
          <w:tcPr>
            <w:tcW w:w="184" w:type="pct"/>
          </w:tcPr>
          <w:p w14:paraId="1776A237" w14:textId="77777777" w:rsidR="00D32072" w:rsidRPr="00F72A06" w:rsidRDefault="00D32072" w:rsidP="00CA4F97">
            <w:r w:rsidRPr="00F72A06">
              <w:t>b.</w:t>
            </w:r>
          </w:p>
        </w:tc>
        <w:tc>
          <w:tcPr>
            <w:tcW w:w="3738" w:type="pct"/>
          </w:tcPr>
          <w:p w14:paraId="3D39D01A" w14:textId="77777777" w:rsidR="00D32072" w:rsidRPr="00F72A06" w:rsidRDefault="00D32072" w:rsidP="00CA4F97">
            <w:pPr>
              <w:rPr>
                <w:bCs/>
              </w:rPr>
            </w:pPr>
            <w:r w:rsidRPr="00F72A06">
              <w:t>Demonstrate the roasting methods used for cashew nut.</w:t>
            </w:r>
          </w:p>
        </w:tc>
        <w:tc>
          <w:tcPr>
            <w:tcW w:w="294" w:type="pct"/>
          </w:tcPr>
          <w:p w14:paraId="6DF15128" w14:textId="77777777" w:rsidR="00D32072" w:rsidRPr="00F72A06" w:rsidRDefault="00D32072" w:rsidP="001D0A18">
            <w:r w:rsidRPr="00F72A06">
              <w:t>CO2</w:t>
            </w:r>
          </w:p>
        </w:tc>
        <w:tc>
          <w:tcPr>
            <w:tcW w:w="266" w:type="pct"/>
          </w:tcPr>
          <w:p w14:paraId="5DC351F5" w14:textId="77777777" w:rsidR="00D32072" w:rsidRPr="00F72A06" w:rsidRDefault="00D32072" w:rsidP="00CA4F97">
            <w:r w:rsidRPr="00F72A06">
              <w:t xml:space="preserve">U </w:t>
            </w:r>
          </w:p>
        </w:tc>
        <w:tc>
          <w:tcPr>
            <w:tcW w:w="266" w:type="pct"/>
          </w:tcPr>
          <w:p w14:paraId="292C0989" w14:textId="77777777" w:rsidR="00D32072" w:rsidRPr="00F72A06" w:rsidRDefault="00D32072" w:rsidP="000767EA">
            <w:pPr>
              <w:jc w:val="center"/>
            </w:pPr>
            <w:r w:rsidRPr="00F72A06">
              <w:t>10</w:t>
            </w:r>
          </w:p>
        </w:tc>
      </w:tr>
      <w:tr w:rsidR="00D32072" w:rsidRPr="00F72A06" w14:paraId="3197B1BB" w14:textId="77777777" w:rsidTr="000245E8">
        <w:trPr>
          <w:trHeight w:val="263"/>
        </w:trPr>
        <w:tc>
          <w:tcPr>
            <w:tcW w:w="252" w:type="pct"/>
            <w:vAlign w:val="center"/>
          </w:tcPr>
          <w:p w14:paraId="72D7DA69" w14:textId="77777777" w:rsidR="00D32072" w:rsidRPr="00F72A06" w:rsidRDefault="00D32072" w:rsidP="00CA4F97">
            <w:pPr>
              <w:jc w:val="center"/>
            </w:pPr>
          </w:p>
        </w:tc>
        <w:tc>
          <w:tcPr>
            <w:tcW w:w="184" w:type="pct"/>
            <w:vAlign w:val="bottom"/>
          </w:tcPr>
          <w:p w14:paraId="5DE2D073" w14:textId="77777777" w:rsidR="00D32072" w:rsidRPr="00F72A06" w:rsidRDefault="00D32072" w:rsidP="00BD17F5"/>
        </w:tc>
        <w:tc>
          <w:tcPr>
            <w:tcW w:w="3738" w:type="pct"/>
            <w:vAlign w:val="bottom"/>
          </w:tcPr>
          <w:p w14:paraId="6163B19A" w14:textId="77777777" w:rsidR="00D32072" w:rsidRPr="00F72A06" w:rsidRDefault="00D32072" w:rsidP="00BD17F5">
            <w:pPr>
              <w:jc w:val="center"/>
            </w:pPr>
            <w:r w:rsidRPr="00F72A06">
              <w:rPr>
                <w:b/>
                <w:bCs/>
              </w:rPr>
              <w:t>(OR)</w:t>
            </w:r>
          </w:p>
        </w:tc>
        <w:tc>
          <w:tcPr>
            <w:tcW w:w="294" w:type="pct"/>
            <w:vAlign w:val="bottom"/>
          </w:tcPr>
          <w:p w14:paraId="48A15B61" w14:textId="77777777" w:rsidR="00D32072" w:rsidRPr="00F72A06" w:rsidRDefault="00D32072" w:rsidP="00BD17F5"/>
        </w:tc>
        <w:tc>
          <w:tcPr>
            <w:tcW w:w="266" w:type="pct"/>
            <w:vAlign w:val="bottom"/>
          </w:tcPr>
          <w:p w14:paraId="713B6A6F" w14:textId="77777777" w:rsidR="00D32072" w:rsidRPr="00F72A06" w:rsidRDefault="00D32072" w:rsidP="00BD17F5"/>
        </w:tc>
        <w:tc>
          <w:tcPr>
            <w:tcW w:w="266" w:type="pct"/>
            <w:vAlign w:val="bottom"/>
          </w:tcPr>
          <w:p w14:paraId="0F6F0822" w14:textId="77777777" w:rsidR="00D32072" w:rsidRPr="00F72A06" w:rsidRDefault="00D32072" w:rsidP="000767EA">
            <w:pPr>
              <w:jc w:val="center"/>
            </w:pPr>
          </w:p>
        </w:tc>
      </w:tr>
      <w:tr w:rsidR="00D32072" w:rsidRPr="00F72A06" w14:paraId="64296FF3" w14:textId="77777777" w:rsidTr="000245E8">
        <w:trPr>
          <w:trHeight w:val="283"/>
        </w:trPr>
        <w:tc>
          <w:tcPr>
            <w:tcW w:w="252" w:type="pct"/>
            <w:vAlign w:val="center"/>
          </w:tcPr>
          <w:p w14:paraId="238A2150" w14:textId="77777777" w:rsidR="00D32072" w:rsidRPr="00F72A06" w:rsidRDefault="00D32072" w:rsidP="00CA4F97">
            <w:pPr>
              <w:jc w:val="center"/>
            </w:pPr>
            <w:r w:rsidRPr="00F72A06">
              <w:t>6.</w:t>
            </w:r>
          </w:p>
        </w:tc>
        <w:tc>
          <w:tcPr>
            <w:tcW w:w="184" w:type="pct"/>
          </w:tcPr>
          <w:p w14:paraId="052CAD64" w14:textId="77777777" w:rsidR="00D32072" w:rsidRPr="00F72A06" w:rsidRDefault="00D32072" w:rsidP="00CA4F97">
            <w:r w:rsidRPr="00F72A06">
              <w:t>a.</w:t>
            </w:r>
          </w:p>
        </w:tc>
        <w:tc>
          <w:tcPr>
            <w:tcW w:w="3738" w:type="pct"/>
          </w:tcPr>
          <w:p w14:paraId="1E049911" w14:textId="77777777" w:rsidR="00D32072" w:rsidRPr="00F72A06" w:rsidRDefault="00D32072" w:rsidP="00CA4F97">
            <w:r w:rsidRPr="00F72A06">
              <w:t>Explain in detail the curing process of vanilla.</w:t>
            </w:r>
          </w:p>
        </w:tc>
        <w:tc>
          <w:tcPr>
            <w:tcW w:w="294" w:type="pct"/>
          </w:tcPr>
          <w:p w14:paraId="3170DC72" w14:textId="77777777" w:rsidR="00D32072" w:rsidRPr="00F72A06" w:rsidRDefault="00D32072" w:rsidP="00CA4F97">
            <w:r w:rsidRPr="00F72A06">
              <w:t>CO6</w:t>
            </w:r>
          </w:p>
        </w:tc>
        <w:tc>
          <w:tcPr>
            <w:tcW w:w="266" w:type="pct"/>
          </w:tcPr>
          <w:p w14:paraId="51C5CEE4" w14:textId="77777777" w:rsidR="00D32072" w:rsidRPr="00F72A06" w:rsidRDefault="00D32072" w:rsidP="00CA4F97">
            <w:r w:rsidRPr="00F72A06">
              <w:t xml:space="preserve">A </w:t>
            </w:r>
          </w:p>
        </w:tc>
        <w:tc>
          <w:tcPr>
            <w:tcW w:w="266" w:type="pct"/>
          </w:tcPr>
          <w:p w14:paraId="2C9ED3A0" w14:textId="77777777" w:rsidR="00D32072" w:rsidRPr="00F72A06" w:rsidRDefault="00D32072" w:rsidP="000767EA">
            <w:pPr>
              <w:jc w:val="center"/>
            </w:pPr>
            <w:r w:rsidRPr="00F72A06">
              <w:t>10</w:t>
            </w:r>
          </w:p>
        </w:tc>
      </w:tr>
      <w:tr w:rsidR="00D32072" w:rsidRPr="00F72A06" w14:paraId="4EC930F9" w14:textId="77777777" w:rsidTr="000245E8">
        <w:trPr>
          <w:trHeight w:val="283"/>
        </w:trPr>
        <w:tc>
          <w:tcPr>
            <w:tcW w:w="252" w:type="pct"/>
            <w:vAlign w:val="center"/>
          </w:tcPr>
          <w:p w14:paraId="24B89A6A" w14:textId="77777777" w:rsidR="00D32072" w:rsidRPr="00F72A06" w:rsidRDefault="00D32072" w:rsidP="00CA4F97">
            <w:pPr>
              <w:jc w:val="center"/>
            </w:pPr>
          </w:p>
        </w:tc>
        <w:tc>
          <w:tcPr>
            <w:tcW w:w="184" w:type="pct"/>
          </w:tcPr>
          <w:p w14:paraId="5908A5E1" w14:textId="77777777" w:rsidR="00D32072" w:rsidRPr="00F72A06" w:rsidRDefault="00D32072" w:rsidP="00CA4F97">
            <w:r w:rsidRPr="00F72A06">
              <w:t>b.</w:t>
            </w:r>
          </w:p>
        </w:tc>
        <w:tc>
          <w:tcPr>
            <w:tcW w:w="3738" w:type="pct"/>
          </w:tcPr>
          <w:p w14:paraId="3BD08C9E" w14:textId="77777777" w:rsidR="00D32072" w:rsidRPr="00F72A06" w:rsidRDefault="00D32072" w:rsidP="00CA4F97">
            <w:pPr>
              <w:rPr>
                <w:bCs/>
              </w:rPr>
            </w:pPr>
            <w:r w:rsidRPr="00F72A06">
              <w:t>Discuss the steps involved in coconut processing with flow chart.</w:t>
            </w:r>
          </w:p>
        </w:tc>
        <w:tc>
          <w:tcPr>
            <w:tcW w:w="294" w:type="pct"/>
          </w:tcPr>
          <w:p w14:paraId="4AAF681C" w14:textId="77777777" w:rsidR="00D32072" w:rsidRPr="00F72A06" w:rsidRDefault="00D32072" w:rsidP="001D0A18">
            <w:r w:rsidRPr="00F72A06">
              <w:t>CO5</w:t>
            </w:r>
          </w:p>
        </w:tc>
        <w:tc>
          <w:tcPr>
            <w:tcW w:w="266" w:type="pct"/>
          </w:tcPr>
          <w:p w14:paraId="4639C46D" w14:textId="77777777" w:rsidR="00D32072" w:rsidRPr="00F72A06" w:rsidRDefault="00D32072" w:rsidP="00CA4F97">
            <w:r w:rsidRPr="00F72A06">
              <w:t xml:space="preserve">U </w:t>
            </w:r>
          </w:p>
        </w:tc>
        <w:tc>
          <w:tcPr>
            <w:tcW w:w="266" w:type="pct"/>
          </w:tcPr>
          <w:p w14:paraId="313163AA" w14:textId="77777777" w:rsidR="00D32072" w:rsidRPr="00F72A06" w:rsidRDefault="00D32072" w:rsidP="000767EA">
            <w:pPr>
              <w:jc w:val="center"/>
            </w:pPr>
            <w:r w:rsidRPr="00F72A06">
              <w:t>10</w:t>
            </w:r>
          </w:p>
        </w:tc>
      </w:tr>
      <w:tr w:rsidR="00D32072" w:rsidRPr="00F72A06" w14:paraId="75077F54" w14:textId="77777777" w:rsidTr="000245E8">
        <w:trPr>
          <w:trHeight w:val="397"/>
        </w:trPr>
        <w:tc>
          <w:tcPr>
            <w:tcW w:w="252" w:type="pct"/>
            <w:vAlign w:val="center"/>
          </w:tcPr>
          <w:p w14:paraId="17688D7C" w14:textId="77777777" w:rsidR="00D32072" w:rsidRPr="00F72A06" w:rsidRDefault="00D32072" w:rsidP="00CA4F97">
            <w:pPr>
              <w:jc w:val="center"/>
            </w:pPr>
          </w:p>
        </w:tc>
        <w:tc>
          <w:tcPr>
            <w:tcW w:w="184" w:type="pct"/>
            <w:vAlign w:val="bottom"/>
          </w:tcPr>
          <w:p w14:paraId="21089D66" w14:textId="77777777" w:rsidR="00D32072" w:rsidRPr="00F72A06" w:rsidRDefault="00D32072" w:rsidP="00BD17F5"/>
        </w:tc>
        <w:tc>
          <w:tcPr>
            <w:tcW w:w="3738" w:type="pct"/>
            <w:vAlign w:val="bottom"/>
          </w:tcPr>
          <w:p w14:paraId="628B133E" w14:textId="77777777" w:rsidR="00D32072" w:rsidRPr="00F72A06" w:rsidRDefault="00D32072" w:rsidP="00BD17F5"/>
        </w:tc>
        <w:tc>
          <w:tcPr>
            <w:tcW w:w="294" w:type="pct"/>
            <w:vAlign w:val="bottom"/>
          </w:tcPr>
          <w:p w14:paraId="0C6E0C6A" w14:textId="77777777" w:rsidR="00D32072" w:rsidRPr="00F72A06" w:rsidRDefault="00D32072" w:rsidP="00BD17F5"/>
        </w:tc>
        <w:tc>
          <w:tcPr>
            <w:tcW w:w="266" w:type="pct"/>
            <w:vAlign w:val="bottom"/>
          </w:tcPr>
          <w:p w14:paraId="74DEFEA5" w14:textId="77777777" w:rsidR="00D32072" w:rsidRPr="00F72A06" w:rsidRDefault="00D32072" w:rsidP="00BD17F5"/>
        </w:tc>
        <w:tc>
          <w:tcPr>
            <w:tcW w:w="266" w:type="pct"/>
            <w:vAlign w:val="bottom"/>
          </w:tcPr>
          <w:p w14:paraId="29DBEC5D" w14:textId="77777777" w:rsidR="00D32072" w:rsidRPr="00F72A06" w:rsidRDefault="00D32072" w:rsidP="000767EA">
            <w:pPr>
              <w:jc w:val="center"/>
            </w:pPr>
          </w:p>
        </w:tc>
      </w:tr>
      <w:tr w:rsidR="00D32072" w:rsidRPr="00F72A06" w14:paraId="25724BE1" w14:textId="77777777" w:rsidTr="000245E8">
        <w:trPr>
          <w:trHeight w:val="283"/>
        </w:trPr>
        <w:tc>
          <w:tcPr>
            <w:tcW w:w="252" w:type="pct"/>
            <w:vAlign w:val="center"/>
          </w:tcPr>
          <w:p w14:paraId="3BACA7A9" w14:textId="77777777" w:rsidR="00D32072" w:rsidRPr="00F72A06" w:rsidRDefault="00D32072" w:rsidP="00CA4F97">
            <w:pPr>
              <w:jc w:val="center"/>
            </w:pPr>
            <w:r w:rsidRPr="00F72A06">
              <w:t>7.</w:t>
            </w:r>
          </w:p>
        </w:tc>
        <w:tc>
          <w:tcPr>
            <w:tcW w:w="184" w:type="pct"/>
          </w:tcPr>
          <w:p w14:paraId="69A8D8D5" w14:textId="77777777" w:rsidR="00D32072" w:rsidRPr="00F72A06" w:rsidRDefault="00D32072" w:rsidP="00CA4F97">
            <w:r w:rsidRPr="00F72A06">
              <w:t>a.</w:t>
            </w:r>
          </w:p>
        </w:tc>
        <w:tc>
          <w:tcPr>
            <w:tcW w:w="3738" w:type="pct"/>
          </w:tcPr>
          <w:p w14:paraId="0D934670" w14:textId="77777777" w:rsidR="00D32072" w:rsidRPr="00F72A06" w:rsidRDefault="00D32072" w:rsidP="00773C3F">
            <w:pPr>
              <w:jc w:val="both"/>
            </w:pPr>
            <w:r w:rsidRPr="00F72A06">
              <w:t>Explain in detail post harvest processing of turmeric and its quality specification.</w:t>
            </w:r>
          </w:p>
        </w:tc>
        <w:tc>
          <w:tcPr>
            <w:tcW w:w="294" w:type="pct"/>
          </w:tcPr>
          <w:p w14:paraId="6601EF1B" w14:textId="77777777" w:rsidR="00D32072" w:rsidRPr="00F72A06" w:rsidRDefault="00D32072" w:rsidP="00CA4F97">
            <w:r w:rsidRPr="00F72A06">
              <w:t>CO4</w:t>
            </w:r>
          </w:p>
        </w:tc>
        <w:tc>
          <w:tcPr>
            <w:tcW w:w="266" w:type="pct"/>
          </w:tcPr>
          <w:p w14:paraId="733ED664" w14:textId="77777777" w:rsidR="00D32072" w:rsidRPr="00F72A06" w:rsidRDefault="00D32072" w:rsidP="00CA4F97">
            <w:r w:rsidRPr="00F72A06">
              <w:t xml:space="preserve">An </w:t>
            </w:r>
          </w:p>
        </w:tc>
        <w:tc>
          <w:tcPr>
            <w:tcW w:w="266" w:type="pct"/>
          </w:tcPr>
          <w:p w14:paraId="4CB3B6A2" w14:textId="77777777" w:rsidR="00D32072" w:rsidRPr="00F72A06" w:rsidRDefault="00D32072" w:rsidP="000767EA">
            <w:pPr>
              <w:jc w:val="center"/>
            </w:pPr>
            <w:r w:rsidRPr="00F72A06">
              <w:t>10</w:t>
            </w:r>
          </w:p>
        </w:tc>
      </w:tr>
      <w:tr w:rsidR="00D32072" w:rsidRPr="00F72A06" w14:paraId="79F49321" w14:textId="77777777" w:rsidTr="000245E8">
        <w:trPr>
          <w:trHeight w:val="283"/>
        </w:trPr>
        <w:tc>
          <w:tcPr>
            <w:tcW w:w="252" w:type="pct"/>
            <w:vAlign w:val="center"/>
          </w:tcPr>
          <w:p w14:paraId="2CD5C736" w14:textId="77777777" w:rsidR="00D32072" w:rsidRPr="00F72A06" w:rsidRDefault="00D32072" w:rsidP="00CA4F97">
            <w:pPr>
              <w:jc w:val="center"/>
            </w:pPr>
          </w:p>
        </w:tc>
        <w:tc>
          <w:tcPr>
            <w:tcW w:w="184" w:type="pct"/>
          </w:tcPr>
          <w:p w14:paraId="20483F9B" w14:textId="77777777" w:rsidR="00D32072" w:rsidRPr="00F72A06" w:rsidRDefault="00D32072" w:rsidP="00CA4F97">
            <w:r w:rsidRPr="00F72A06">
              <w:t>b.</w:t>
            </w:r>
          </w:p>
        </w:tc>
        <w:tc>
          <w:tcPr>
            <w:tcW w:w="3738" w:type="pct"/>
          </w:tcPr>
          <w:p w14:paraId="0EBCE0BF" w14:textId="77777777" w:rsidR="00D32072" w:rsidRPr="00F72A06" w:rsidRDefault="00D32072" w:rsidP="000767EA">
            <w:pPr>
              <w:jc w:val="both"/>
            </w:pPr>
            <w:r w:rsidRPr="00F72A06">
              <w:t>Elaborate the processing steps involved in primary and secondary products of ginger.</w:t>
            </w:r>
          </w:p>
        </w:tc>
        <w:tc>
          <w:tcPr>
            <w:tcW w:w="294" w:type="pct"/>
          </w:tcPr>
          <w:p w14:paraId="7F06C524" w14:textId="77777777" w:rsidR="00D32072" w:rsidRPr="00F72A06" w:rsidRDefault="00D32072" w:rsidP="001D0A18">
            <w:r w:rsidRPr="00F72A06">
              <w:t>CO5</w:t>
            </w:r>
          </w:p>
        </w:tc>
        <w:tc>
          <w:tcPr>
            <w:tcW w:w="266" w:type="pct"/>
          </w:tcPr>
          <w:p w14:paraId="41C5FA67" w14:textId="77777777" w:rsidR="00D32072" w:rsidRPr="00F72A06" w:rsidRDefault="00D32072" w:rsidP="00CA4F97">
            <w:r w:rsidRPr="00F72A06">
              <w:t xml:space="preserve">A </w:t>
            </w:r>
          </w:p>
        </w:tc>
        <w:tc>
          <w:tcPr>
            <w:tcW w:w="266" w:type="pct"/>
          </w:tcPr>
          <w:p w14:paraId="632412DD" w14:textId="77777777" w:rsidR="00D32072" w:rsidRPr="00F72A06" w:rsidRDefault="00D32072" w:rsidP="000767EA">
            <w:pPr>
              <w:jc w:val="center"/>
            </w:pPr>
            <w:r w:rsidRPr="00F72A06">
              <w:t>10</w:t>
            </w:r>
          </w:p>
        </w:tc>
      </w:tr>
      <w:tr w:rsidR="00D32072" w:rsidRPr="00F72A06" w14:paraId="5673527B" w14:textId="77777777" w:rsidTr="000245E8">
        <w:trPr>
          <w:trHeight w:val="283"/>
        </w:trPr>
        <w:tc>
          <w:tcPr>
            <w:tcW w:w="252" w:type="pct"/>
            <w:vAlign w:val="center"/>
          </w:tcPr>
          <w:p w14:paraId="36BD59F1" w14:textId="77777777" w:rsidR="00D32072" w:rsidRPr="00F72A06" w:rsidRDefault="00D32072" w:rsidP="00CA4F97">
            <w:pPr>
              <w:jc w:val="center"/>
            </w:pPr>
          </w:p>
        </w:tc>
        <w:tc>
          <w:tcPr>
            <w:tcW w:w="184" w:type="pct"/>
            <w:vAlign w:val="bottom"/>
          </w:tcPr>
          <w:p w14:paraId="19303D42" w14:textId="77777777" w:rsidR="00D32072" w:rsidRPr="00F72A06" w:rsidRDefault="00D32072" w:rsidP="00BD17F5"/>
        </w:tc>
        <w:tc>
          <w:tcPr>
            <w:tcW w:w="3738" w:type="pct"/>
            <w:vAlign w:val="bottom"/>
          </w:tcPr>
          <w:p w14:paraId="6AAAC41F" w14:textId="77777777" w:rsidR="00D32072" w:rsidRPr="00F72A06" w:rsidRDefault="00D32072" w:rsidP="00BD17F5">
            <w:pPr>
              <w:jc w:val="center"/>
              <w:rPr>
                <w:bCs/>
              </w:rPr>
            </w:pPr>
            <w:r w:rsidRPr="00F72A06">
              <w:rPr>
                <w:b/>
                <w:bCs/>
              </w:rPr>
              <w:t>(OR)</w:t>
            </w:r>
          </w:p>
        </w:tc>
        <w:tc>
          <w:tcPr>
            <w:tcW w:w="294" w:type="pct"/>
            <w:vAlign w:val="bottom"/>
          </w:tcPr>
          <w:p w14:paraId="3432CD7A" w14:textId="77777777" w:rsidR="00D32072" w:rsidRPr="00F72A06" w:rsidRDefault="00D32072" w:rsidP="00BD17F5"/>
        </w:tc>
        <w:tc>
          <w:tcPr>
            <w:tcW w:w="266" w:type="pct"/>
            <w:vAlign w:val="bottom"/>
          </w:tcPr>
          <w:p w14:paraId="1C019099" w14:textId="77777777" w:rsidR="00D32072" w:rsidRPr="00F72A06" w:rsidRDefault="00D32072" w:rsidP="00BD17F5"/>
        </w:tc>
        <w:tc>
          <w:tcPr>
            <w:tcW w:w="266" w:type="pct"/>
            <w:vAlign w:val="bottom"/>
          </w:tcPr>
          <w:p w14:paraId="0314F7CE" w14:textId="77777777" w:rsidR="00D32072" w:rsidRPr="00F72A06" w:rsidRDefault="00D32072" w:rsidP="000767EA">
            <w:pPr>
              <w:jc w:val="center"/>
            </w:pPr>
          </w:p>
        </w:tc>
      </w:tr>
      <w:tr w:rsidR="00D32072" w:rsidRPr="00F72A06" w14:paraId="7A6656B3" w14:textId="77777777" w:rsidTr="000245E8">
        <w:trPr>
          <w:trHeight w:val="283"/>
        </w:trPr>
        <w:tc>
          <w:tcPr>
            <w:tcW w:w="252" w:type="pct"/>
            <w:vAlign w:val="center"/>
          </w:tcPr>
          <w:p w14:paraId="21301ED1" w14:textId="77777777" w:rsidR="00D32072" w:rsidRPr="00F72A06" w:rsidRDefault="00D32072" w:rsidP="00CA4F97">
            <w:pPr>
              <w:jc w:val="center"/>
            </w:pPr>
            <w:r w:rsidRPr="00F72A06">
              <w:t>8.</w:t>
            </w:r>
          </w:p>
        </w:tc>
        <w:tc>
          <w:tcPr>
            <w:tcW w:w="184" w:type="pct"/>
          </w:tcPr>
          <w:p w14:paraId="4E1AF225" w14:textId="77777777" w:rsidR="00D32072" w:rsidRPr="00F72A06" w:rsidRDefault="00D32072" w:rsidP="00CA4F97">
            <w:r w:rsidRPr="00F72A06">
              <w:t>a.</w:t>
            </w:r>
          </w:p>
        </w:tc>
        <w:tc>
          <w:tcPr>
            <w:tcW w:w="3738" w:type="pct"/>
          </w:tcPr>
          <w:p w14:paraId="7AC85472" w14:textId="77777777" w:rsidR="00D32072" w:rsidRPr="00F72A06" w:rsidRDefault="00D32072" w:rsidP="00734059">
            <w:pPr>
              <w:contextualSpacing/>
              <w:jc w:val="both"/>
            </w:pPr>
            <w:r w:rsidRPr="00F72A06">
              <w:t>Write a short note on Cold press extraction and maceration process.</w:t>
            </w:r>
          </w:p>
        </w:tc>
        <w:tc>
          <w:tcPr>
            <w:tcW w:w="294" w:type="pct"/>
          </w:tcPr>
          <w:p w14:paraId="725CA5E7" w14:textId="77777777" w:rsidR="00D32072" w:rsidRPr="00F72A06" w:rsidRDefault="00D32072" w:rsidP="001D0A18">
            <w:r w:rsidRPr="00F72A06">
              <w:t>CO5</w:t>
            </w:r>
          </w:p>
        </w:tc>
        <w:tc>
          <w:tcPr>
            <w:tcW w:w="266" w:type="pct"/>
          </w:tcPr>
          <w:p w14:paraId="67557EEF" w14:textId="77777777" w:rsidR="00D32072" w:rsidRPr="00F72A06" w:rsidRDefault="00D32072" w:rsidP="00CA4F97">
            <w:r w:rsidRPr="00F72A06">
              <w:t xml:space="preserve">A </w:t>
            </w:r>
          </w:p>
        </w:tc>
        <w:tc>
          <w:tcPr>
            <w:tcW w:w="266" w:type="pct"/>
          </w:tcPr>
          <w:p w14:paraId="55F385F1" w14:textId="77777777" w:rsidR="00D32072" w:rsidRPr="00F72A06" w:rsidRDefault="00D32072" w:rsidP="000767EA">
            <w:pPr>
              <w:jc w:val="center"/>
            </w:pPr>
            <w:r w:rsidRPr="00F72A06">
              <w:t>10</w:t>
            </w:r>
          </w:p>
        </w:tc>
      </w:tr>
      <w:tr w:rsidR="00D32072" w:rsidRPr="00F72A06" w14:paraId="6209AADE" w14:textId="77777777" w:rsidTr="000245E8">
        <w:trPr>
          <w:trHeight w:val="283"/>
        </w:trPr>
        <w:tc>
          <w:tcPr>
            <w:tcW w:w="252" w:type="pct"/>
            <w:vAlign w:val="center"/>
          </w:tcPr>
          <w:p w14:paraId="4318FD4D" w14:textId="77777777" w:rsidR="00D32072" w:rsidRPr="00F72A06" w:rsidRDefault="00D32072" w:rsidP="00CA4F97">
            <w:pPr>
              <w:jc w:val="center"/>
            </w:pPr>
          </w:p>
        </w:tc>
        <w:tc>
          <w:tcPr>
            <w:tcW w:w="184" w:type="pct"/>
          </w:tcPr>
          <w:p w14:paraId="30BA3895" w14:textId="77777777" w:rsidR="00D32072" w:rsidRPr="00F72A06" w:rsidRDefault="00D32072" w:rsidP="00CA4F97">
            <w:r w:rsidRPr="00F72A06">
              <w:t>b.</w:t>
            </w:r>
          </w:p>
        </w:tc>
        <w:tc>
          <w:tcPr>
            <w:tcW w:w="3738" w:type="pct"/>
          </w:tcPr>
          <w:p w14:paraId="73197C26" w14:textId="77777777" w:rsidR="00D32072" w:rsidRPr="00F72A06" w:rsidRDefault="00D32072" w:rsidP="00CA4F97">
            <w:pPr>
              <w:rPr>
                <w:bCs/>
              </w:rPr>
            </w:pPr>
            <w:r w:rsidRPr="00F72A06">
              <w:t>Describe the cardamom processing and explain the different drying methods.</w:t>
            </w:r>
          </w:p>
        </w:tc>
        <w:tc>
          <w:tcPr>
            <w:tcW w:w="294" w:type="pct"/>
          </w:tcPr>
          <w:p w14:paraId="33BCBDB5" w14:textId="77777777" w:rsidR="00D32072" w:rsidRPr="00F72A06" w:rsidRDefault="00D32072" w:rsidP="001D0A18">
            <w:r w:rsidRPr="00F72A06">
              <w:t>CO4</w:t>
            </w:r>
          </w:p>
        </w:tc>
        <w:tc>
          <w:tcPr>
            <w:tcW w:w="266" w:type="pct"/>
          </w:tcPr>
          <w:p w14:paraId="6AC6A4FD" w14:textId="77777777" w:rsidR="00D32072" w:rsidRPr="00F72A06" w:rsidRDefault="00D32072" w:rsidP="00CA4F97">
            <w:r w:rsidRPr="00F72A06">
              <w:t xml:space="preserve">U </w:t>
            </w:r>
          </w:p>
        </w:tc>
        <w:tc>
          <w:tcPr>
            <w:tcW w:w="266" w:type="pct"/>
          </w:tcPr>
          <w:p w14:paraId="61B46EC0" w14:textId="77777777" w:rsidR="00D32072" w:rsidRPr="00F72A06" w:rsidRDefault="00D32072" w:rsidP="000767EA">
            <w:pPr>
              <w:jc w:val="center"/>
            </w:pPr>
            <w:r w:rsidRPr="00F72A06">
              <w:t>10</w:t>
            </w:r>
          </w:p>
        </w:tc>
      </w:tr>
      <w:tr w:rsidR="00D32072" w:rsidRPr="00F72A06" w14:paraId="4791F461" w14:textId="77777777" w:rsidTr="00CA4F97">
        <w:trPr>
          <w:trHeight w:val="550"/>
        </w:trPr>
        <w:tc>
          <w:tcPr>
            <w:tcW w:w="5000" w:type="pct"/>
            <w:gridSpan w:val="6"/>
            <w:vAlign w:val="center"/>
          </w:tcPr>
          <w:p w14:paraId="27ECEECD" w14:textId="77777777" w:rsidR="00D32072" w:rsidRPr="00F72A06" w:rsidRDefault="00D32072" w:rsidP="00CA4F97">
            <w:pPr>
              <w:jc w:val="center"/>
            </w:pPr>
            <w:r w:rsidRPr="00F72A06">
              <w:rPr>
                <w:b/>
                <w:bCs/>
              </w:rPr>
              <w:t>COMPULSORY QUESTION</w:t>
            </w:r>
          </w:p>
        </w:tc>
      </w:tr>
      <w:tr w:rsidR="00D32072" w:rsidRPr="00F72A06" w14:paraId="31784851" w14:textId="77777777" w:rsidTr="000245E8">
        <w:trPr>
          <w:trHeight w:val="283"/>
        </w:trPr>
        <w:tc>
          <w:tcPr>
            <w:tcW w:w="252" w:type="pct"/>
            <w:vAlign w:val="center"/>
          </w:tcPr>
          <w:p w14:paraId="45591923" w14:textId="77777777" w:rsidR="00D32072" w:rsidRPr="00F72A06" w:rsidRDefault="00D32072" w:rsidP="00CA4F97">
            <w:pPr>
              <w:jc w:val="center"/>
            </w:pPr>
            <w:r w:rsidRPr="00F72A06">
              <w:t>9.</w:t>
            </w:r>
          </w:p>
        </w:tc>
        <w:tc>
          <w:tcPr>
            <w:tcW w:w="184" w:type="pct"/>
          </w:tcPr>
          <w:p w14:paraId="06261CC6" w14:textId="77777777" w:rsidR="00D32072" w:rsidRPr="00F72A06" w:rsidRDefault="00D32072" w:rsidP="00CA4F97">
            <w:r w:rsidRPr="00F72A06">
              <w:t>a.</w:t>
            </w:r>
          </w:p>
        </w:tc>
        <w:tc>
          <w:tcPr>
            <w:tcW w:w="3738" w:type="pct"/>
          </w:tcPr>
          <w:p w14:paraId="7F2A8F39" w14:textId="77777777" w:rsidR="00D32072" w:rsidRPr="00F72A06" w:rsidRDefault="00D32072" w:rsidP="00CA4F97">
            <w:r w:rsidRPr="00F72A06">
              <w:t>Discuss the steps involved in cinnamon processing.</w:t>
            </w:r>
          </w:p>
        </w:tc>
        <w:tc>
          <w:tcPr>
            <w:tcW w:w="294" w:type="pct"/>
          </w:tcPr>
          <w:p w14:paraId="1EC57FDC" w14:textId="77777777" w:rsidR="00D32072" w:rsidRPr="00F72A06" w:rsidRDefault="00D32072" w:rsidP="001D0A18">
            <w:r w:rsidRPr="00F72A06">
              <w:t>CO2</w:t>
            </w:r>
          </w:p>
        </w:tc>
        <w:tc>
          <w:tcPr>
            <w:tcW w:w="266" w:type="pct"/>
          </w:tcPr>
          <w:p w14:paraId="19C6E208" w14:textId="77777777" w:rsidR="00D32072" w:rsidRPr="00F72A06" w:rsidRDefault="00D32072" w:rsidP="00CA4F97">
            <w:r w:rsidRPr="00F72A06">
              <w:t xml:space="preserve">U </w:t>
            </w:r>
          </w:p>
        </w:tc>
        <w:tc>
          <w:tcPr>
            <w:tcW w:w="266" w:type="pct"/>
          </w:tcPr>
          <w:p w14:paraId="7DDA0ED7" w14:textId="77777777" w:rsidR="00D32072" w:rsidRPr="00F72A06" w:rsidRDefault="00D32072" w:rsidP="00CA40B9">
            <w:pPr>
              <w:jc w:val="center"/>
            </w:pPr>
            <w:r w:rsidRPr="00F72A06">
              <w:t>10</w:t>
            </w:r>
          </w:p>
        </w:tc>
      </w:tr>
      <w:tr w:rsidR="00D32072" w:rsidRPr="00F72A06" w14:paraId="41451318" w14:textId="77777777" w:rsidTr="000245E8">
        <w:trPr>
          <w:trHeight w:val="283"/>
        </w:trPr>
        <w:tc>
          <w:tcPr>
            <w:tcW w:w="252" w:type="pct"/>
          </w:tcPr>
          <w:p w14:paraId="6E7B08CA" w14:textId="77777777" w:rsidR="00D32072" w:rsidRPr="00F72A06" w:rsidRDefault="00D32072" w:rsidP="00CA4F97"/>
        </w:tc>
        <w:tc>
          <w:tcPr>
            <w:tcW w:w="184" w:type="pct"/>
          </w:tcPr>
          <w:p w14:paraId="010D2486" w14:textId="77777777" w:rsidR="00D32072" w:rsidRPr="00F72A06" w:rsidRDefault="00D32072" w:rsidP="00CA4F97">
            <w:r w:rsidRPr="00F72A06">
              <w:t>b.</w:t>
            </w:r>
          </w:p>
        </w:tc>
        <w:tc>
          <w:tcPr>
            <w:tcW w:w="3738" w:type="pct"/>
          </w:tcPr>
          <w:p w14:paraId="703ED4F6" w14:textId="77777777" w:rsidR="00D32072" w:rsidRPr="00F72A06" w:rsidRDefault="00D32072" w:rsidP="00CA4F97">
            <w:pPr>
              <w:rPr>
                <w:bCs/>
              </w:rPr>
            </w:pPr>
            <w:r w:rsidRPr="00F72A06">
              <w:t>Recall and write the quality specifications for cumin seeds and cumin oil.</w:t>
            </w:r>
          </w:p>
        </w:tc>
        <w:tc>
          <w:tcPr>
            <w:tcW w:w="294" w:type="pct"/>
          </w:tcPr>
          <w:p w14:paraId="357CC89F" w14:textId="77777777" w:rsidR="00D32072" w:rsidRPr="00F72A06" w:rsidRDefault="00D32072" w:rsidP="00CA4F97">
            <w:r w:rsidRPr="00F72A06">
              <w:t>CO1</w:t>
            </w:r>
          </w:p>
        </w:tc>
        <w:tc>
          <w:tcPr>
            <w:tcW w:w="266" w:type="pct"/>
          </w:tcPr>
          <w:p w14:paraId="0F294652" w14:textId="77777777" w:rsidR="00D32072" w:rsidRPr="00F72A06" w:rsidRDefault="00D32072" w:rsidP="00CA4F97">
            <w:r w:rsidRPr="00F72A06">
              <w:t>R</w:t>
            </w:r>
          </w:p>
        </w:tc>
        <w:tc>
          <w:tcPr>
            <w:tcW w:w="266" w:type="pct"/>
          </w:tcPr>
          <w:p w14:paraId="3D7B6100" w14:textId="77777777" w:rsidR="00D32072" w:rsidRPr="00F72A06" w:rsidRDefault="00D32072" w:rsidP="00734059">
            <w:pPr>
              <w:jc w:val="center"/>
            </w:pPr>
            <w:r w:rsidRPr="00F72A06">
              <w:t>10</w:t>
            </w:r>
          </w:p>
        </w:tc>
      </w:tr>
    </w:tbl>
    <w:p w14:paraId="11FA4E3F" w14:textId="77777777" w:rsidR="00D32072" w:rsidRPr="00F72A06" w:rsidRDefault="00D32072" w:rsidP="00856324"/>
    <w:p w14:paraId="4A988826" w14:textId="77777777" w:rsidR="00D32072" w:rsidRDefault="00D32072" w:rsidP="00CA4F97">
      <w:r w:rsidRPr="00F72A06">
        <w:rPr>
          <w:b/>
          <w:bCs/>
        </w:rPr>
        <w:t>CO</w:t>
      </w:r>
      <w:r w:rsidRPr="00F72A06">
        <w:t xml:space="preserve"> – COURSE OUTCOME</w:t>
      </w:r>
      <w:r w:rsidRPr="00F72A06">
        <w:tab/>
        <w:t xml:space="preserve">        </w:t>
      </w:r>
      <w:r w:rsidRPr="00F72A06">
        <w:rPr>
          <w:b/>
          <w:bCs/>
        </w:rPr>
        <w:t>BL</w:t>
      </w:r>
      <w:r w:rsidRPr="00F72A06">
        <w:t xml:space="preserve"> – BLOOM’S LEVEL        </w:t>
      </w:r>
      <w:r w:rsidRPr="00F72A06">
        <w:rPr>
          <w:b/>
          <w:bCs/>
        </w:rPr>
        <w:t>M</w:t>
      </w:r>
      <w:r w:rsidRPr="00F72A06">
        <w:t xml:space="preserve"> – MARKS ALLOTTED</w:t>
      </w:r>
    </w:p>
    <w:p w14:paraId="58ABFBA9" w14:textId="77777777" w:rsidR="00D32072" w:rsidRPr="00F72A06" w:rsidRDefault="00D32072" w:rsidP="00CA4F97"/>
    <w:p w14:paraId="58E264C6" w14:textId="77777777" w:rsidR="00D32072" w:rsidRDefault="00D32072" w:rsidP="00856324"/>
    <w:p w14:paraId="0040ECBB" w14:textId="77777777" w:rsidR="00D32072" w:rsidRPr="00F72A06" w:rsidRDefault="00D32072" w:rsidP="00856324"/>
    <w:tbl>
      <w:tblPr>
        <w:tblStyle w:val="TableGrid"/>
        <w:tblW w:w="10490" w:type="dxa"/>
        <w:tblInd w:w="-714" w:type="dxa"/>
        <w:tblLook w:val="04A0" w:firstRow="1" w:lastRow="0" w:firstColumn="1" w:lastColumn="0" w:noHBand="0" w:noVBand="1"/>
      </w:tblPr>
      <w:tblGrid>
        <w:gridCol w:w="670"/>
        <w:gridCol w:w="9820"/>
      </w:tblGrid>
      <w:tr w:rsidR="00D32072" w:rsidRPr="00F72A06" w14:paraId="7D5DB621" w14:textId="77777777" w:rsidTr="00C65E26">
        <w:tc>
          <w:tcPr>
            <w:tcW w:w="632" w:type="dxa"/>
          </w:tcPr>
          <w:p w14:paraId="55C66B85" w14:textId="77777777" w:rsidR="00D32072" w:rsidRPr="00F72A06" w:rsidRDefault="00D32072" w:rsidP="00D54806"/>
        </w:tc>
        <w:tc>
          <w:tcPr>
            <w:tcW w:w="9858" w:type="dxa"/>
          </w:tcPr>
          <w:p w14:paraId="38179FE4" w14:textId="77777777" w:rsidR="00D32072" w:rsidRPr="00F72A06" w:rsidRDefault="00D32072" w:rsidP="00D54806">
            <w:pPr>
              <w:jc w:val="center"/>
              <w:rPr>
                <w:b/>
              </w:rPr>
            </w:pPr>
            <w:r w:rsidRPr="00F72A06">
              <w:rPr>
                <w:b/>
              </w:rPr>
              <w:t>COURSE OUTCOMES</w:t>
            </w:r>
          </w:p>
        </w:tc>
      </w:tr>
      <w:tr w:rsidR="00D32072" w:rsidRPr="00F72A06" w14:paraId="1F2F6A7F" w14:textId="77777777" w:rsidTr="00C65E26">
        <w:tc>
          <w:tcPr>
            <w:tcW w:w="632" w:type="dxa"/>
          </w:tcPr>
          <w:p w14:paraId="0F211B0F" w14:textId="77777777" w:rsidR="00D32072" w:rsidRPr="00F72A06" w:rsidRDefault="00D32072" w:rsidP="00D54806">
            <w:r w:rsidRPr="00F72A06">
              <w:t>CO1</w:t>
            </w:r>
          </w:p>
        </w:tc>
        <w:tc>
          <w:tcPr>
            <w:tcW w:w="9858" w:type="dxa"/>
          </w:tcPr>
          <w:p w14:paraId="0417C6B9" w14:textId="77777777" w:rsidR="00D32072" w:rsidRPr="00F72A06" w:rsidRDefault="00D32072" w:rsidP="00C65E26">
            <w:r w:rsidRPr="00F72A06">
              <w:t>Understand the chemistry of plantation crops and spice processing</w:t>
            </w:r>
          </w:p>
        </w:tc>
      </w:tr>
      <w:tr w:rsidR="00D32072" w:rsidRPr="00F72A06" w14:paraId="1B15D3CE" w14:textId="77777777" w:rsidTr="00C65E26">
        <w:tc>
          <w:tcPr>
            <w:tcW w:w="632" w:type="dxa"/>
          </w:tcPr>
          <w:p w14:paraId="791541F5" w14:textId="77777777" w:rsidR="00D32072" w:rsidRPr="00F72A06" w:rsidRDefault="00D32072" w:rsidP="00D54806">
            <w:r w:rsidRPr="00F72A06">
              <w:t>CO2</w:t>
            </w:r>
          </w:p>
        </w:tc>
        <w:tc>
          <w:tcPr>
            <w:tcW w:w="9858" w:type="dxa"/>
          </w:tcPr>
          <w:p w14:paraId="3F903A35" w14:textId="77777777" w:rsidR="00D32072" w:rsidRPr="00F72A06" w:rsidRDefault="00D32072" w:rsidP="00596F33">
            <w:r w:rsidRPr="00F72A06">
              <w:t>Recall the various unit operations involved in processing</w:t>
            </w:r>
          </w:p>
        </w:tc>
      </w:tr>
      <w:tr w:rsidR="00D32072" w:rsidRPr="00F72A06" w14:paraId="342673ED" w14:textId="77777777" w:rsidTr="00C65E26">
        <w:tc>
          <w:tcPr>
            <w:tcW w:w="632" w:type="dxa"/>
          </w:tcPr>
          <w:p w14:paraId="2F6B436E" w14:textId="77777777" w:rsidR="00D32072" w:rsidRPr="00F72A06" w:rsidRDefault="00D32072" w:rsidP="00D54806">
            <w:r w:rsidRPr="00F72A06">
              <w:t>CO3</w:t>
            </w:r>
          </w:p>
        </w:tc>
        <w:tc>
          <w:tcPr>
            <w:tcW w:w="9858" w:type="dxa"/>
          </w:tcPr>
          <w:p w14:paraId="41069247" w14:textId="77777777" w:rsidR="00D32072" w:rsidRPr="00F72A06" w:rsidRDefault="00D32072" w:rsidP="00596F33">
            <w:r w:rsidRPr="00F72A06">
              <w:t xml:space="preserve">Explore the suitable techniques for coffee and tea processing </w:t>
            </w:r>
          </w:p>
        </w:tc>
      </w:tr>
      <w:tr w:rsidR="00D32072" w:rsidRPr="00F72A06" w14:paraId="74040C6F" w14:textId="77777777" w:rsidTr="00C65E26">
        <w:tc>
          <w:tcPr>
            <w:tcW w:w="632" w:type="dxa"/>
          </w:tcPr>
          <w:p w14:paraId="423A2589" w14:textId="77777777" w:rsidR="00D32072" w:rsidRPr="00F72A06" w:rsidRDefault="00D32072" w:rsidP="00D54806">
            <w:r w:rsidRPr="00F72A06">
              <w:t>CO4</w:t>
            </w:r>
          </w:p>
        </w:tc>
        <w:tc>
          <w:tcPr>
            <w:tcW w:w="9858" w:type="dxa"/>
          </w:tcPr>
          <w:p w14:paraId="4BBEDBD3" w14:textId="77777777" w:rsidR="00D32072" w:rsidRPr="00F72A06" w:rsidRDefault="00D32072" w:rsidP="00596F33">
            <w:r w:rsidRPr="00F72A06">
              <w:t>Develop processes for spice processing</w:t>
            </w:r>
          </w:p>
        </w:tc>
      </w:tr>
      <w:tr w:rsidR="00D32072" w:rsidRPr="00F72A06" w14:paraId="2EA27E72" w14:textId="77777777" w:rsidTr="00C65E26">
        <w:tc>
          <w:tcPr>
            <w:tcW w:w="632" w:type="dxa"/>
          </w:tcPr>
          <w:p w14:paraId="5A5DF5E9" w14:textId="77777777" w:rsidR="00D32072" w:rsidRPr="00F72A06" w:rsidRDefault="00D32072" w:rsidP="00D54806">
            <w:r w:rsidRPr="00F72A06">
              <w:t>CO5</w:t>
            </w:r>
          </w:p>
        </w:tc>
        <w:tc>
          <w:tcPr>
            <w:tcW w:w="9858" w:type="dxa"/>
          </w:tcPr>
          <w:p w14:paraId="61AFC196" w14:textId="77777777" w:rsidR="00D32072" w:rsidRPr="00F72A06" w:rsidRDefault="00D32072" w:rsidP="00596F33">
            <w:r w:rsidRPr="00F72A06">
              <w:t>Learn the techniques of extraction of oleoresins from spices</w:t>
            </w:r>
          </w:p>
        </w:tc>
      </w:tr>
      <w:tr w:rsidR="00D32072" w:rsidRPr="00F72A06" w14:paraId="4E1DADBE" w14:textId="77777777" w:rsidTr="00C65E26">
        <w:tc>
          <w:tcPr>
            <w:tcW w:w="632" w:type="dxa"/>
          </w:tcPr>
          <w:p w14:paraId="2AD9A4EC" w14:textId="77777777" w:rsidR="00D32072" w:rsidRPr="00F72A06" w:rsidRDefault="00D32072" w:rsidP="00D54806">
            <w:r w:rsidRPr="00F72A06">
              <w:t>CO6</w:t>
            </w:r>
          </w:p>
        </w:tc>
        <w:tc>
          <w:tcPr>
            <w:tcW w:w="9858" w:type="dxa"/>
          </w:tcPr>
          <w:p w14:paraId="7A98AC7A" w14:textId="77777777" w:rsidR="00D32072" w:rsidRPr="00F72A06" w:rsidRDefault="00D32072" w:rsidP="00596F33">
            <w:r w:rsidRPr="00F72A06">
              <w:t xml:space="preserve">Develop novel plantation-based products </w:t>
            </w:r>
          </w:p>
        </w:tc>
      </w:tr>
    </w:tbl>
    <w:p w14:paraId="639F41BD" w14:textId="77777777" w:rsidR="00D32072" w:rsidRPr="00F72A06"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F72A06" w14:paraId="6463EE77" w14:textId="77777777" w:rsidTr="00CA4F97">
        <w:trPr>
          <w:jc w:val="center"/>
        </w:trPr>
        <w:tc>
          <w:tcPr>
            <w:tcW w:w="6385" w:type="dxa"/>
            <w:gridSpan w:val="8"/>
          </w:tcPr>
          <w:p w14:paraId="6FA9E931" w14:textId="77777777" w:rsidR="00D32072" w:rsidRPr="00F72A06" w:rsidRDefault="00D32072" w:rsidP="00D54806">
            <w:pPr>
              <w:jc w:val="center"/>
              <w:rPr>
                <w:b/>
              </w:rPr>
            </w:pPr>
            <w:r w:rsidRPr="00F72A06">
              <w:rPr>
                <w:b/>
              </w:rPr>
              <w:t>Assessment Pattern as per Bloom’s Level</w:t>
            </w:r>
          </w:p>
        </w:tc>
      </w:tr>
      <w:tr w:rsidR="00D32072" w:rsidRPr="00F72A06" w14:paraId="6304F657" w14:textId="77777777" w:rsidTr="00CA4F97">
        <w:trPr>
          <w:jc w:val="center"/>
        </w:trPr>
        <w:tc>
          <w:tcPr>
            <w:tcW w:w="1140" w:type="dxa"/>
          </w:tcPr>
          <w:p w14:paraId="68C03A32" w14:textId="77777777" w:rsidR="00D32072" w:rsidRPr="00F72A06" w:rsidRDefault="00D32072" w:rsidP="00D54806">
            <w:pPr>
              <w:jc w:val="center"/>
              <w:rPr>
                <w:b/>
                <w:bCs/>
              </w:rPr>
            </w:pPr>
            <w:r w:rsidRPr="00F72A06">
              <w:rPr>
                <w:b/>
                <w:bCs/>
              </w:rPr>
              <w:t>CO / BL</w:t>
            </w:r>
          </w:p>
        </w:tc>
        <w:tc>
          <w:tcPr>
            <w:tcW w:w="709" w:type="dxa"/>
          </w:tcPr>
          <w:p w14:paraId="318590BE" w14:textId="77777777" w:rsidR="00D32072" w:rsidRPr="00F72A06" w:rsidRDefault="00D32072" w:rsidP="00D54806">
            <w:pPr>
              <w:jc w:val="center"/>
              <w:rPr>
                <w:b/>
              </w:rPr>
            </w:pPr>
            <w:r w:rsidRPr="00F72A06">
              <w:rPr>
                <w:b/>
              </w:rPr>
              <w:t>R</w:t>
            </w:r>
          </w:p>
        </w:tc>
        <w:tc>
          <w:tcPr>
            <w:tcW w:w="708" w:type="dxa"/>
          </w:tcPr>
          <w:p w14:paraId="6C0E972C" w14:textId="77777777" w:rsidR="00D32072" w:rsidRPr="00F72A06" w:rsidRDefault="00D32072" w:rsidP="00D54806">
            <w:pPr>
              <w:jc w:val="center"/>
              <w:rPr>
                <w:b/>
              </w:rPr>
            </w:pPr>
            <w:r w:rsidRPr="00F72A06">
              <w:rPr>
                <w:b/>
              </w:rPr>
              <w:t>U</w:t>
            </w:r>
          </w:p>
        </w:tc>
        <w:tc>
          <w:tcPr>
            <w:tcW w:w="709" w:type="dxa"/>
          </w:tcPr>
          <w:p w14:paraId="06CA5E23" w14:textId="77777777" w:rsidR="00D32072" w:rsidRPr="00F72A06" w:rsidRDefault="00D32072" w:rsidP="00D54806">
            <w:pPr>
              <w:jc w:val="center"/>
              <w:rPr>
                <w:b/>
              </w:rPr>
            </w:pPr>
            <w:r w:rsidRPr="00F72A06">
              <w:rPr>
                <w:b/>
              </w:rPr>
              <w:t>A</w:t>
            </w:r>
          </w:p>
        </w:tc>
        <w:tc>
          <w:tcPr>
            <w:tcW w:w="709" w:type="dxa"/>
          </w:tcPr>
          <w:p w14:paraId="1C8A0E9A" w14:textId="77777777" w:rsidR="00D32072" w:rsidRPr="00F72A06" w:rsidRDefault="00D32072" w:rsidP="00D54806">
            <w:pPr>
              <w:jc w:val="center"/>
              <w:rPr>
                <w:b/>
              </w:rPr>
            </w:pPr>
            <w:r w:rsidRPr="00F72A06">
              <w:rPr>
                <w:b/>
              </w:rPr>
              <w:t>An</w:t>
            </w:r>
          </w:p>
        </w:tc>
        <w:tc>
          <w:tcPr>
            <w:tcW w:w="709" w:type="dxa"/>
          </w:tcPr>
          <w:p w14:paraId="775EF206" w14:textId="77777777" w:rsidR="00D32072" w:rsidRPr="00F72A06" w:rsidRDefault="00D32072" w:rsidP="00D54806">
            <w:pPr>
              <w:jc w:val="center"/>
              <w:rPr>
                <w:b/>
              </w:rPr>
            </w:pPr>
            <w:r w:rsidRPr="00F72A06">
              <w:rPr>
                <w:b/>
              </w:rPr>
              <w:t>E</w:t>
            </w:r>
          </w:p>
        </w:tc>
        <w:tc>
          <w:tcPr>
            <w:tcW w:w="708" w:type="dxa"/>
          </w:tcPr>
          <w:p w14:paraId="1077C658" w14:textId="77777777" w:rsidR="00D32072" w:rsidRPr="00F72A06" w:rsidRDefault="00D32072" w:rsidP="00D54806">
            <w:pPr>
              <w:jc w:val="center"/>
              <w:rPr>
                <w:b/>
              </w:rPr>
            </w:pPr>
            <w:r w:rsidRPr="00F72A06">
              <w:rPr>
                <w:b/>
              </w:rPr>
              <w:t>C</w:t>
            </w:r>
          </w:p>
        </w:tc>
        <w:tc>
          <w:tcPr>
            <w:tcW w:w="993" w:type="dxa"/>
          </w:tcPr>
          <w:p w14:paraId="5E00E2AD" w14:textId="77777777" w:rsidR="00D32072" w:rsidRPr="00F72A06" w:rsidRDefault="00D32072" w:rsidP="00D54806">
            <w:pPr>
              <w:jc w:val="center"/>
              <w:rPr>
                <w:b/>
              </w:rPr>
            </w:pPr>
            <w:r w:rsidRPr="00F72A06">
              <w:rPr>
                <w:b/>
              </w:rPr>
              <w:t>Total</w:t>
            </w:r>
          </w:p>
        </w:tc>
      </w:tr>
      <w:tr w:rsidR="00D32072" w:rsidRPr="00F72A06" w14:paraId="439A6002" w14:textId="77777777" w:rsidTr="00CA4F97">
        <w:trPr>
          <w:jc w:val="center"/>
        </w:trPr>
        <w:tc>
          <w:tcPr>
            <w:tcW w:w="1140" w:type="dxa"/>
          </w:tcPr>
          <w:p w14:paraId="506B4C3C" w14:textId="77777777" w:rsidR="00D32072" w:rsidRPr="00F72A06" w:rsidRDefault="00D32072" w:rsidP="00D54806">
            <w:pPr>
              <w:jc w:val="center"/>
            </w:pPr>
            <w:r w:rsidRPr="00F72A06">
              <w:t>CO1</w:t>
            </w:r>
          </w:p>
        </w:tc>
        <w:tc>
          <w:tcPr>
            <w:tcW w:w="709" w:type="dxa"/>
          </w:tcPr>
          <w:p w14:paraId="3F587177" w14:textId="77777777" w:rsidR="00D32072" w:rsidRPr="00F72A06" w:rsidRDefault="00D32072" w:rsidP="00D54806">
            <w:pPr>
              <w:jc w:val="center"/>
            </w:pPr>
            <w:r w:rsidRPr="00F72A06">
              <w:t>10</w:t>
            </w:r>
          </w:p>
        </w:tc>
        <w:tc>
          <w:tcPr>
            <w:tcW w:w="708" w:type="dxa"/>
          </w:tcPr>
          <w:p w14:paraId="3F05A9A3" w14:textId="77777777" w:rsidR="00D32072" w:rsidRPr="00F72A06" w:rsidRDefault="00D32072" w:rsidP="00D54806">
            <w:pPr>
              <w:jc w:val="center"/>
            </w:pPr>
            <w:r w:rsidRPr="00F72A06">
              <w:t>-</w:t>
            </w:r>
          </w:p>
        </w:tc>
        <w:tc>
          <w:tcPr>
            <w:tcW w:w="709" w:type="dxa"/>
          </w:tcPr>
          <w:p w14:paraId="5749B006" w14:textId="77777777" w:rsidR="00D32072" w:rsidRPr="00F72A06" w:rsidRDefault="00D32072" w:rsidP="00D54806">
            <w:pPr>
              <w:jc w:val="center"/>
            </w:pPr>
            <w:r w:rsidRPr="00F72A06">
              <w:t>-</w:t>
            </w:r>
          </w:p>
        </w:tc>
        <w:tc>
          <w:tcPr>
            <w:tcW w:w="709" w:type="dxa"/>
          </w:tcPr>
          <w:p w14:paraId="40F2BFE7" w14:textId="77777777" w:rsidR="00D32072" w:rsidRPr="00F72A06" w:rsidRDefault="00D32072" w:rsidP="00D54806">
            <w:pPr>
              <w:jc w:val="center"/>
            </w:pPr>
            <w:r w:rsidRPr="00F72A06">
              <w:t>10</w:t>
            </w:r>
          </w:p>
        </w:tc>
        <w:tc>
          <w:tcPr>
            <w:tcW w:w="709" w:type="dxa"/>
          </w:tcPr>
          <w:p w14:paraId="3BB8E612" w14:textId="77777777" w:rsidR="00D32072" w:rsidRPr="00F72A06" w:rsidRDefault="00D32072" w:rsidP="00D54806">
            <w:pPr>
              <w:jc w:val="center"/>
            </w:pPr>
            <w:r w:rsidRPr="00F72A06">
              <w:t>10</w:t>
            </w:r>
          </w:p>
        </w:tc>
        <w:tc>
          <w:tcPr>
            <w:tcW w:w="708" w:type="dxa"/>
          </w:tcPr>
          <w:p w14:paraId="3F5F229F" w14:textId="77777777" w:rsidR="00D32072" w:rsidRPr="00F72A06" w:rsidRDefault="00D32072" w:rsidP="00D54806">
            <w:pPr>
              <w:jc w:val="center"/>
            </w:pPr>
            <w:r w:rsidRPr="00F72A06">
              <w:t>-</w:t>
            </w:r>
          </w:p>
        </w:tc>
        <w:tc>
          <w:tcPr>
            <w:tcW w:w="993" w:type="dxa"/>
          </w:tcPr>
          <w:p w14:paraId="3FBFFEAF" w14:textId="77777777" w:rsidR="00D32072" w:rsidRPr="00F72A06" w:rsidRDefault="00D32072" w:rsidP="00D54806">
            <w:pPr>
              <w:jc w:val="center"/>
            </w:pPr>
            <w:r w:rsidRPr="00F72A06">
              <w:t>30</w:t>
            </w:r>
          </w:p>
        </w:tc>
      </w:tr>
      <w:tr w:rsidR="00D32072" w:rsidRPr="00F72A06" w14:paraId="2A2F3745" w14:textId="77777777" w:rsidTr="00CA4F97">
        <w:trPr>
          <w:jc w:val="center"/>
        </w:trPr>
        <w:tc>
          <w:tcPr>
            <w:tcW w:w="1140" w:type="dxa"/>
          </w:tcPr>
          <w:p w14:paraId="1461FDCD" w14:textId="77777777" w:rsidR="00D32072" w:rsidRPr="00F72A06" w:rsidRDefault="00D32072" w:rsidP="00D54806">
            <w:pPr>
              <w:jc w:val="center"/>
            </w:pPr>
            <w:r w:rsidRPr="00F72A06">
              <w:t>CO2</w:t>
            </w:r>
          </w:p>
        </w:tc>
        <w:tc>
          <w:tcPr>
            <w:tcW w:w="709" w:type="dxa"/>
          </w:tcPr>
          <w:p w14:paraId="0E52697B" w14:textId="77777777" w:rsidR="00D32072" w:rsidRPr="00F72A06" w:rsidRDefault="00D32072" w:rsidP="00D54806">
            <w:pPr>
              <w:jc w:val="center"/>
            </w:pPr>
            <w:r w:rsidRPr="00F72A06">
              <w:t>-</w:t>
            </w:r>
          </w:p>
        </w:tc>
        <w:tc>
          <w:tcPr>
            <w:tcW w:w="708" w:type="dxa"/>
          </w:tcPr>
          <w:p w14:paraId="0AA55C84" w14:textId="77777777" w:rsidR="00D32072" w:rsidRPr="00F72A06" w:rsidRDefault="00D32072" w:rsidP="00D54806">
            <w:pPr>
              <w:jc w:val="center"/>
            </w:pPr>
            <w:r w:rsidRPr="00F72A06">
              <w:t>30</w:t>
            </w:r>
          </w:p>
        </w:tc>
        <w:tc>
          <w:tcPr>
            <w:tcW w:w="709" w:type="dxa"/>
          </w:tcPr>
          <w:p w14:paraId="04DAFCB6" w14:textId="77777777" w:rsidR="00D32072" w:rsidRPr="00F72A06" w:rsidRDefault="00D32072" w:rsidP="00D54806">
            <w:pPr>
              <w:jc w:val="center"/>
            </w:pPr>
            <w:r w:rsidRPr="00F72A06">
              <w:t>10</w:t>
            </w:r>
          </w:p>
        </w:tc>
        <w:tc>
          <w:tcPr>
            <w:tcW w:w="709" w:type="dxa"/>
          </w:tcPr>
          <w:p w14:paraId="601D93E7" w14:textId="77777777" w:rsidR="00D32072" w:rsidRPr="00F72A06" w:rsidRDefault="00D32072" w:rsidP="00D54806">
            <w:pPr>
              <w:jc w:val="center"/>
            </w:pPr>
            <w:r w:rsidRPr="00F72A06">
              <w:t>-</w:t>
            </w:r>
          </w:p>
        </w:tc>
        <w:tc>
          <w:tcPr>
            <w:tcW w:w="709" w:type="dxa"/>
          </w:tcPr>
          <w:p w14:paraId="69BFF130" w14:textId="77777777" w:rsidR="00D32072" w:rsidRPr="00F72A06" w:rsidRDefault="00D32072" w:rsidP="00D54806">
            <w:pPr>
              <w:jc w:val="center"/>
            </w:pPr>
            <w:r w:rsidRPr="00F72A06">
              <w:t>-</w:t>
            </w:r>
          </w:p>
        </w:tc>
        <w:tc>
          <w:tcPr>
            <w:tcW w:w="708" w:type="dxa"/>
          </w:tcPr>
          <w:p w14:paraId="0394AA57" w14:textId="77777777" w:rsidR="00D32072" w:rsidRPr="00F72A06" w:rsidRDefault="00D32072" w:rsidP="00D54806">
            <w:pPr>
              <w:jc w:val="center"/>
            </w:pPr>
            <w:r w:rsidRPr="00F72A06">
              <w:t>-</w:t>
            </w:r>
          </w:p>
        </w:tc>
        <w:tc>
          <w:tcPr>
            <w:tcW w:w="993" w:type="dxa"/>
          </w:tcPr>
          <w:p w14:paraId="79576E4B" w14:textId="77777777" w:rsidR="00D32072" w:rsidRPr="00F72A06" w:rsidRDefault="00D32072" w:rsidP="00D54806">
            <w:pPr>
              <w:jc w:val="center"/>
            </w:pPr>
            <w:r w:rsidRPr="00F72A06">
              <w:t>40</w:t>
            </w:r>
          </w:p>
        </w:tc>
      </w:tr>
      <w:tr w:rsidR="00D32072" w:rsidRPr="00F72A06" w14:paraId="0094C422" w14:textId="77777777" w:rsidTr="00CA4F97">
        <w:trPr>
          <w:jc w:val="center"/>
        </w:trPr>
        <w:tc>
          <w:tcPr>
            <w:tcW w:w="1140" w:type="dxa"/>
          </w:tcPr>
          <w:p w14:paraId="70682E00" w14:textId="77777777" w:rsidR="00D32072" w:rsidRPr="00F72A06" w:rsidRDefault="00D32072" w:rsidP="00D54806">
            <w:pPr>
              <w:jc w:val="center"/>
            </w:pPr>
            <w:r w:rsidRPr="00F72A06">
              <w:t>CO3</w:t>
            </w:r>
          </w:p>
        </w:tc>
        <w:tc>
          <w:tcPr>
            <w:tcW w:w="709" w:type="dxa"/>
          </w:tcPr>
          <w:p w14:paraId="67B9B154" w14:textId="77777777" w:rsidR="00D32072" w:rsidRPr="00F72A06" w:rsidRDefault="00D32072" w:rsidP="00D54806">
            <w:pPr>
              <w:jc w:val="center"/>
            </w:pPr>
            <w:r w:rsidRPr="00F72A06">
              <w:t>-</w:t>
            </w:r>
          </w:p>
        </w:tc>
        <w:tc>
          <w:tcPr>
            <w:tcW w:w="708" w:type="dxa"/>
          </w:tcPr>
          <w:p w14:paraId="59D4E31E" w14:textId="77777777" w:rsidR="00D32072" w:rsidRPr="00F72A06" w:rsidRDefault="00D32072" w:rsidP="00D54806">
            <w:pPr>
              <w:jc w:val="center"/>
            </w:pPr>
            <w:r w:rsidRPr="00F72A06">
              <w:t>10</w:t>
            </w:r>
          </w:p>
        </w:tc>
        <w:tc>
          <w:tcPr>
            <w:tcW w:w="709" w:type="dxa"/>
          </w:tcPr>
          <w:p w14:paraId="5719DC8D" w14:textId="77777777" w:rsidR="00D32072" w:rsidRPr="00F72A06" w:rsidRDefault="00D32072" w:rsidP="00D54806">
            <w:pPr>
              <w:jc w:val="center"/>
            </w:pPr>
            <w:r w:rsidRPr="00F72A06">
              <w:t>10</w:t>
            </w:r>
          </w:p>
        </w:tc>
        <w:tc>
          <w:tcPr>
            <w:tcW w:w="709" w:type="dxa"/>
          </w:tcPr>
          <w:p w14:paraId="162EE138" w14:textId="77777777" w:rsidR="00D32072" w:rsidRPr="00F72A06" w:rsidRDefault="00D32072" w:rsidP="00D54806">
            <w:pPr>
              <w:jc w:val="center"/>
            </w:pPr>
            <w:r w:rsidRPr="00F72A06">
              <w:t>-</w:t>
            </w:r>
          </w:p>
        </w:tc>
        <w:tc>
          <w:tcPr>
            <w:tcW w:w="709" w:type="dxa"/>
          </w:tcPr>
          <w:p w14:paraId="1F82EC93" w14:textId="77777777" w:rsidR="00D32072" w:rsidRPr="00F72A06" w:rsidRDefault="00D32072" w:rsidP="00D54806">
            <w:pPr>
              <w:jc w:val="center"/>
            </w:pPr>
            <w:r w:rsidRPr="00F72A06">
              <w:t>-</w:t>
            </w:r>
          </w:p>
        </w:tc>
        <w:tc>
          <w:tcPr>
            <w:tcW w:w="708" w:type="dxa"/>
          </w:tcPr>
          <w:p w14:paraId="7CBA84F6" w14:textId="77777777" w:rsidR="00D32072" w:rsidRPr="00F72A06" w:rsidRDefault="00D32072" w:rsidP="00D54806">
            <w:pPr>
              <w:jc w:val="center"/>
            </w:pPr>
            <w:r w:rsidRPr="00F72A06">
              <w:t>-</w:t>
            </w:r>
          </w:p>
        </w:tc>
        <w:tc>
          <w:tcPr>
            <w:tcW w:w="993" w:type="dxa"/>
          </w:tcPr>
          <w:p w14:paraId="1A8BCF19" w14:textId="77777777" w:rsidR="00D32072" w:rsidRPr="00F72A06" w:rsidRDefault="00D32072" w:rsidP="00D54806">
            <w:pPr>
              <w:jc w:val="center"/>
            </w:pPr>
            <w:r w:rsidRPr="00F72A06">
              <w:t>20</w:t>
            </w:r>
          </w:p>
        </w:tc>
      </w:tr>
      <w:tr w:rsidR="00D32072" w:rsidRPr="00F72A06" w14:paraId="0E19CD1A" w14:textId="77777777" w:rsidTr="00CA4F97">
        <w:trPr>
          <w:jc w:val="center"/>
        </w:trPr>
        <w:tc>
          <w:tcPr>
            <w:tcW w:w="1140" w:type="dxa"/>
          </w:tcPr>
          <w:p w14:paraId="6634FBDB" w14:textId="77777777" w:rsidR="00D32072" w:rsidRPr="00F72A06" w:rsidRDefault="00D32072" w:rsidP="00D54806">
            <w:pPr>
              <w:jc w:val="center"/>
            </w:pPr>
            <w:r w:rsidRPr="00F72A06">
              <w:t>CO4</w:t>
            </w:r>
          </w:p>
        </w:tc>
        <w:tc>
          <w:tcPr>
            <w:tcW w:w="709" w:type="dxa"/>
          </w:tcPr>
          <w:p w14:paraId="19AEE08C" w14:textId="77777777" w:rsidR="00D32072" w:rsidRPr="00F72A06" w:rsidRDefault="00D32072" w:rsidP="00D54806">
            <w:pPr>
              <w:jc w:val="center"/>
            </w:pPr>
            <w:r w:rsidRPr="00F72A06">
              <w:t>-</w:t>
            </w:r>
          </w:p>
        </w:tc>
        <w:tc>
          <w:tcPr>
            <w:tcW w:w="708" w:type="dxa"/>
          </w:tcPr>
          <w:p w14:paraId="64E90D95" w14:textId="77777777" w:rsidR="00D32072" w:rsidRPr="00F72A06" w:rsidRDefault="00D32072" w:rsidP="00D54806">
            <w:pPr>
              <w:jc w:val="center"/>
            </w:pPr>
            <w:r w:rsidRPr="00F72A06">
              <w:t>10</w:t>
            </w:r>
          </w:p>
        </w:tc>
        <w:tc>
          <w:tcPr>
            <w:tcW w:w="709" w:type="dxa"/>
          </w:tcPr>
          <w:p w14:paraId="5BBB0C35" w14:textId="77777777" w:rsidR="00D32072" w:rsidRPr="00F72A06" w:rsidRDefault="00D32072" w:rsidP="00D54806">
            <w:pPr>
              <w:jc w:val="center"/>
            </w:pPr>
            <w:r w:rsidRPr="00F72A06">
              <w:t>-</w:t>
            </w:r>
          </w:p>
        </w:tc>
        <w:tc>
          <w:tcPr>
            <w:tcW w:w="709" w:type="dxa"/>
          </w:tcPr>
          <w:p w14:paraId="31D0297E" w14:textId="77777777" w:rsidR="00D32072" w:rsidRPr="00F72A06" w:rsidRDefault="00D32072" w:rsidP="00D54806">
            <w:pPr>
              <w:jc w:val="center"/>
            </w:pPr>
            <w:r w:rsidRPr="00F72A06">
              <w:t>10</w:t>
            </w:r>
          </w:p>
        </w:tc>
        <w:tc>
          <w:tcPr>
            <w:tcW w:w="709" w:type="dxa"/>
          </w:tcPr>
          <w:p w14:paraId="19D49141" w14:textId="77777777" w:rsidR="00D32072" w:rsidRPr="00F72A06" w:rsidRDefault="00D32072" w:rsidP="00D54806">
            <w:pPr>
              <w:jc w:val="center"/>
            </w:pPr>
            <w:r w:rsidRPr="00F72A06">
              <w:t>10</w:t>
            </w:r>
          </w:p>
        </w:tc>
        <w:tc>
          <w:tcPr>
            <w:tcW w:w="708" w:type="dxa"/>
          </w:tcPr>
          <w:p w14:paraId="0AD53339" w14:textId="77777777" w:rsidR="00D32072" w:rsidRPr="00F72A06" w:rsidRDefault="00D32072" w:rsidP="00D54806">
            <w:pPr>
              <w:jc w:val="center"/>
            </w:pPr>
            <w:r w:rsidRPr="00F72A06">
              <w:t>-</w:t>
            </w:r>
          </w:p>
        </w:tc>
        <w:tc>
          <w:tcPr>
            <w:tcW w:w="993" w:type="dxa"/>
          </w:tcPr>
          <w:p w14:paraId="301AC58F" w14:textId="77777777" w:rsidR="00D32072" w:rsidRPr="00F72A06" w:rsidRDefault="00D32072" w:rsidP="00D54806">
            <w:pPr>
              <w:jc w:val="center"/>
            </w:pPr>
            <w:r w:rsidRPr="00F72A06">
              <w:t>30</w:t>
            </w:r>
          </w:p>
        </w:tc>
      </w:tr>
      <w:tr w:rsidR="00D32072" w:rsidRPr="00F72A06" w14:paraId="69E616C1" w14:textId="77777777" w:rsidTr="00CA4F97">
        <w:trPr>
          <w:jc w:val="center"/>
        </w:trPr>
        <w:tc>
          <w:tcPr>
            <w:tcW w:w="1140" w:type="dxa"/>
          </w:tcPr>
          <w:p w14:paraId="0EDE233C" w14:textId="77777777" w:rsidR="00D32072" w:rsidRPr="00F72A06" w:rsidRDefault="00D32072" w:rsidP="00D54806">
            <w:pPr>
              <w:jc w:val="center"/>
            </w:pPr>
            <w:r w:rsidRPr="00F72A06">
              <w:t>CO5</w:t>
            </w:r>
          </w:p>
        </w:tc>
        <w:tc>
          <w:tcPr>
            <w:tcW w:w="709" w:type="dxa"/>
          </w:tcPr>
          <w:p w14:paraId="7AFA5E87" w14:textId="77777777" w:rsidR="00D32072" w:rsidRPr="00F72A06" w:rsidRDefault="00D32072" w:rsidP="00D54806">
            <w:pPr>
              <w:jc w:val="center"/>
            </w:pPr>
            <w:r w:rsidRPr="00F72A06">
              <w:t>-</w:t>
            </w:r>
          </w:p>
        </w:tc>
        <w:tc>
          <w:tcPr>
            <w:tcW w:w="708" w:type="dxa"/>
          </w:tcPr>
          <w:p w14:paraId="720967E9" w14:textId="77777777" w:rsidR="00D32072" w:rsidRPr="00F72A06" w:rsidRDefault="00D32072" w:rsidP="00D54806">
            <w:pPr>
              <w:jc w:val="center"/>
            </w:pPr>
            <w:r w:rsidRPr="00F72A06">
              <w:t>10</w:t>
            </w:r>
          </w:p>
        </w:tc>
        <w:tc>
          <w:tcPr>
            <w:tcW w:w="709" w:type="dxa"/>
          </w:tcPr>
          <w:p w14:paraId="6DE4540C" w14:textId="77777777" w:rsidR="00D32072" w:rsidRPr="00F72A06" w:rsidRDefault="00D32072" w:rsidP="00D54806">
            <w:pPr>
              <w:jc w:val="center"/>
            </w:pPr>
            <w:r w:rsidRPr="00F72A06">
              <w:t>20</w:t>
            </w:r>
          </w:p>
        </w:tc>
        <w:tc>
          <w:tcPr>
            <w:tcW w:w="709" w:type="dxa"/>
          </w:tcPr>
          <w:p w14:paraId="6B793AAE" w14:textId="77777777" w:rsidR="00D32072" w:rsidRPr="00F72A06" w:rsidRDefault="00D32072" w:rsidP="00D54806">
            <w:pPr>
              <w:jc w:val="center"/>
            </w:pPr>
            <w:r w:rsidRPr="00F72A06">
              <w:t>-</w:t>
            </w:r>
          </w:p>
        </w:tc>
        <w:tc>
          <w:tcPr>
            <w:tcW w:w="709" w:type="dxa"/>
          </w:tcPr>
          <w:p w14:paraId="24CD1BD3" w14:textId="77777777" w:rsidR="00D32072" w:rsidRPr="00F72A06" w:rsidRDefault="00D32072" w:rsidP="00D54806">
            <w:pPr>
              <w:jc w:val="center"/>
            </w:pPr>
            <w:r w:rsidRPr="00F72A06">
              <w:t>-</w:t>
            </w:r>
          </w:p>
        </w:tc>
        <w:tc>
          <w:tcPr>
            <w:tcW w:w="708" w:type="dxa"/>
          </w:tcPr>
          <w:p w14:paraId="6BB135CE" w14:textId="77777777" w:rsidR="00D32072" w:rsidRPr="00F72A06" w:rsidRDefault="00D32072" w:rsidP="00D54806">
            <w:pPr>
              <w:jc w:val="center"/>
            </w:pPr>
            <w:r w:rsidRPr="00F72A06">
              <w:t>-</w:t>
            </w:r>
          </w:p>
        </w:tc>
        <w:tc>
          <w:tcPr>
            <w:tcW w:w="993" w:type="dxa"/>
          </w:tcPr>
          <w:p w14:paraId="086A1CF8" w14:textId="77777777" w:rsidR="00D32072" w:rsidRPr="00F72A06" w:rsidRDefault="00D32072" w:rsidP="00D54806">
            <w:pPr>
              <w:jc w:val="center"/>
            </w:pPr>
            <w:r w:rsidRPr="00F72A06">
              <w:t>30</w:t>
            </w:r>
          </w:p>
        </w:tc>
      </w:tr>
      <w:tr w:rsidR="00D32072" w:rsidRPr="00F72A06" w14:paraId="390244A3" w14:textId="77777777" w:rsidTr="00CA4F97">
        <w:trPr>
          <w:jc w:val="center"/>
        </w:trPr>
        <w:tc>
          <w:tcPr>
            <w:tcW w:w="1140" w:type="dxa"/>
          </w:tcPr>
          <w:p w14:paraId="3B03E0F3" w14:textId="77777777" w:rsidR="00D32072" w:rsidRPr="00F72A06" w:rsidRDefault="00D32072" w:rsidP="00D54806">
            <w:pPr>
              <w:jc w:val="center"/>
            </w:pPr>
            <w:r w:rsidRPr="00F72A06">
              <w:t>CO6</w:t>
            </w:r>
          </w:p>
        </w:tc>
        <w:tc>
          <w:tcPr>
            <w:tcW w:w="709" w:type="dxa"/>
          </w:tcPr>
          <w:p w14:paraId="1ED9A744" w14:textId="77777777" w:rsidR="00D32072" w:rsidRPr="00F72A06" w:rsidRDefault="00D32072" w:rsidP="00D54806">
            <w:pPr>
              <w:jc w:val="center"/>
            </w:pPr>
            <w:r w:rsidRPr="00F72A06">
              <w:t>-</w:t>
            </w:r>
          </w:p>
        </w:tc>
        <w:tc>
          <w:tcPr>
            <w:tcW w:w="708" w:type="dxa"/>
          </w:tcPr>
          <w:p w14:paraId="1EF29F24" w14:textId="77777777" w:rsidR="00D32072" w:rsidRPr="00F72A06" w:rsidRDefault="00D32072" w:rsidP="00D54806">
            <w:pPr>
              <w:jc w:val="center"/>
            </w:pPr>
            <w:r w:rsidRPr="00F72A06">
              <w:t>-</w:t>
            </w:r>
          </w:p>
        </w:tc>
        <w:tc>
          <w:tcPr>
            <w:tcW w:w="709" w:type="dxa"/>
          </w:tcPr>
          <w:p w14:paraId="5CCFEDD6" w14:textId="77777777" w:rsidR="00D32072" w:rsidRPr="00F72A06" w:rsidRDefault="00D32072" w:rsidP="00D54806">
            <w:pPr>
              <w:jc w:val="center"/>
            </w:pPr>
            <w:r w:rsidRPr="00F72A06">
              <w:t>30</w:t>
            </w:r>
          </w:p>
        </w:tc>
        <w:tc>
          <w:tcPr>
            <w:tcW w:w="709" w:type="dxa"/>
          </w:tcPr>
          <w:p w14:paraId="2FE408B4" w14:textId="77777777" w:rsidR="00D32072" w:rsidRPr="00F72A06" w:rsidRDefault="00D32072" w:rsidP="00D54806">
            <w:pPr>
              <w:jc w:val="center"/>
            </w:pPr>
            <w:r w:rsidRPr="00F72A06">
              <w:t>-</w:t>
            </w:r>
          </w:p>
        </w:tc>
        <w:tc>
          <w:tcPr>
            <w:tcW w:w="709" w:type="dxa"/>
          </w:tcPr>
          <w:p w14:paraId="5A2EB2B0" w14:textId="77777777" w:rsidR="00D32072" w:rsidRPr="00F72A06" w:rsidRDefault="00D32072" w:rsidP="00D54806">
            <w:pPr>
              <w:jc w:val="center"/>
            </w:pPr>
            <w:r w:rsidRPr="00F72A06">
              <w:t>-</w:t>
            </w:r>
          </w:p>
        </w:tc>
        <w:tc>
          <w:tcPr>
            <w:tcW w:w="708" w:type="dxa"/>
          </w:tcPr>
          <w:p w14:paraId="4C89E6D9" w14:textId="77777777" w:rsidR="00D32072" w:rsidRPr="00F72A06" w:rsidRDefault="00D32072" w:rsidP="00D54806">
            <w:pPr>
              <w:jc w:val="center"/>
            </w:pPr>
            <w:r w:rsidRPr="00F72A06">
              <w:t>-</w:t>
            </w:r>
          </w:p>
        </w:tc>
        <w:tc>
          <w:tcPr>
            <w:tcW w:w="993" w:type="dxa"/>
          </w:tcPr>
          <w:p w14:paraId="6169F5A9" w14:textId="77777777" w:rsidR="00D32072" w:rsidRPr="00F72A06" w:rsidRDefault="00D32072" w:rsidP="00D54806">
            <w:pPr>
              <w:jc w:val="center"/>
            </w:pPr>
            <w:r w:rsidRPr="00F72A06">
              <w:t>30</w:t>
            </w:r>
          </w:p>
        </w:tc>
      </w:tr>
      <w:tr w:rsidR="00D32072" w:rsidRPr="00F72A06" w14:paraId="6CECAF66" w14:textId="77777777" w:rsidTr="00CA4F97">
        <w:trPr>
          <w:jc w:val="center"/>
        </w:trPr>
        <w:tc>
          <w:tcPr>
            <w:tcW w:w="5392" w:type="dxa"/>
            <w:gridSpan w:val="7"/>
          </w:tcPr>
          <w:p w14:paraId="270FFECD" w14:textId="77777777" w:rsidR="00D32072" w:rsidRPr="00F72A06" w:rsidRDefault="00D32072" w:rsidP="00D54806"/>
        </w:tc>
        <w:tc>
          <w:tcPr>
            <w:tcW w:w="993" w:type="dxa"/>
          </w:tcPr>
          <w:p w14:paraId="2BAED34B" w14:textId="77777777" w:rsidR="00D32072" w:rsidRPr="00F72A06" w:rsidRDefault="00D32072" w:rsidP="00D54806">
            <w:pPr>
              <w:jc w:val="center"/>
              <w:rPr>
                <w:b/>
              </w:rPr>
            </w:pPr>
            <w:r w:rsidRPr="00F72A06">
              <w:rPr>
                <w:b/>
              </w:rPr>
              <w:t>180</w:t>
            </w:r>
          </w:p>
        </w:tc>
      </w:tr>
    </w:tbl>
    <w:p w14:paraId="4F11BD03" w14:textId="77777777" w:rsidR="00D32072" w:rsidRPr="00F72A06" w:rsidRDefault="00D32072" w:rsidP="00856324"/>
    <w:p w14:paraId="768CF7B9" w14:textId="77777777" w:rsidR="00D32072" w:rsidRPr="00F72A06" w:rsidRDefault="00D32072" w:rsidP="00856324"/>
    <w:p w14:paraId="19087A08" w14:textId="77777777" w:rsidR="00D32072" w:rsidRPr="00F72A06" w:rsidRDefault="00D32072" w:rsidP="00856324"/>
    <w:p w14:paraId="753E4844" w14:textId="77777777" w:rsidR="00D32072" w:rsidRPr="00F72A06" w:rsidRDefault="00D32072" w:rsidP="00D75201"/>
    <w:p w14:paraId="71673DDB" w14:textId="77777777" w:rsidR="00D32072" w:rsidRPr="00F72A06" w:rsidRDefault="00D32072" w:rsidP="00D75201"/>
    <w:p w14:paraId="20BCDCCB" w14:textId="77777777" w:rsidR="00D32072" w:rsidRPr="00F72A06" w:rsidRDefault="00D32072" w:rsidP="00D75201"/>
    <w:p w14:paraId="086F1052" w14:textId="77777777" w:rsidR="00D32072" w:rsidRPr="00F72A06" w:rsidRDefault="00D32072" w:rsidP="00D75201"/>
    <w:p w14:paraId="27D1D296" w14:textId="77777777" w:rsidR="00D32072" w:rsidRPr="00F72A06" w:rsidRDefault="00D32072" w:rsidP="00D75201"/>
    <w:p w14:paraId="37889232" w14:textId="77777777" w:rsidR="00D32072" w:rsidRPr="00F72A06" w:rsidRDefault="00D32072" w:rsidP="00D75201"/>
    <w:p w14:paraId="0D5D4981" w14:textId="77777777" w:rsidR="00D32072" w:rsidRPr="00F72A06" w:rsidRDefault="00D32072" w:rsidP="00D75201"/>
    <w:p w14:paraId="4ED99C53" w14:textId="77777777" w:rsidR="00D32072" w:rsidRPr="00F72A06" w:rsidRDefault="00D32072" w:rsidP="00D75201"/>
    <w:p w14:paraId="0D4EFA6A" w14:textId="77777777" w:rsidR="00D32072" w:rsidRPr="00F72A06" w:rsidRDefault="00D32072" w:rsidP="00D75201"/>
    <w:p w14:paraId="29E97B51" w14:textId="77777777" w:rsidR="00D32072" w:rsidRPr="00F72A06" w:rsidRDefault="00D32072" w:rsidP="00D75201"/>
    <w:p w14:paraId="7D2C9ED9" w14:textId="77777777" w:rsidR="00D32072" w:rsidRPr="00F72A06" w:rsidRDefault="00D32072" w:rsidP="00D75201"/>
    <w:p w14:paraId="33D6F586" w14:textId="77777777" w:rsidR="00D32072" w:rsidRPr="00F72A06" w:rsidRDefault="00D32072" w:rsidP="00D75201"/>
    <w:p w14:paraId="5895F7E9" w14:textId="77777777" w:rsidR="00D32072" w:rsidRPr="00F72A06" w:rsidRDefault="00D32072" w:rsidP="00D75201"/>
    <w:p w14:paraId="0C548482" w14:textId="77777777" w:rsidR="00D32072" w:rsidRPr="00F72A06" w:rsidRDefault="00D32072" w:rsidP="00D75201"/>
    <w:p w14:paraId="6163D92D" w14:textId="77777777" w:rsidR="00D32072" w:rsidRDefault="00D32072">
      <w:pPr>
        <w:spacing w:after="200" w:line="276" w:lineRule="auto"/>
        <w:rPr>
          <w:rFonts w:ascii="Arial" w:hAnsi="Arial" w:cs="Arial"/>
          <w:bCs/>
          <w:noProof/>
        </w:rPr>
      </w:pPr>
      <w:r>
        <w:rPr>
          <w:rFonts w:ascii="Arial" w:hAnsi="Arial" w:cs="Arial"/>
          <w:bCs/>
          <w:noProof/>
        </w:rPr>
        <w:br w:type="page"/>
      </w:r>
    </w:p>
    <w:p w14:paraId="69D2C17F" w14:textId="7F971093"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511C5B8B" wp14:editId="47F0CE6B">
            <wp:extent cx="5734050" cy="838200"/>
            <wp:effectExtent l="0" t="0" r="0" b="0"/>
            <wp:docPr id="1979354531" name="Picture 19793545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560BCA" w14:textId="77777777" w:rsidR="00D32072" w:rsidRDefault="00D32072" w:rsidP="008B182C">
      <w:pPr>
        <w:jc w:val="center"/>
        <w:rPr>
          <w:b/>
          <w:bCs/>
        </w:rPr>
      </w:pPr>
    </w:p>
    <w:p w14:paraId="610F1860" w14:textId="77777777" w:rsidR="00D32072" w:rsidRDefault="00D32072" w:rsidP="008B182C">
      <w:pPr>
        <w:jc w:val="center"/>
        <w:rPr>
          <w:b/>
          <w:bCs/>
        </w:rPr>
      </w:pPr>
      <w:r>
        <w:rPr>
          <w:b/>
          <w:bCs/>
        </w:rPr>
        <w:t>END SEMESTER EXAMINATION – NOV / DEC 2024</w:t>
      </w:r>
    </w:p>
    <w:p w14:paraId="1B270C78"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0E25BFC5" w14:textId="77777777" w:rsidTr="00D54806">
        <w:trPr>
          <w:trHeight w:val="397"/>
          <w:jc w:val="center"/>
        </w:trPr>
        <w:tc>
          <w:tcPr>
            <w:tcW w:w="1555" w:type="dxa"/>
            <w:vAlign w:val="center"/>
          </w:tcPr>
          <w:p w14:paraId="44161928" w14:textId="77777777" w:rsidR="00D32072" w:rsidRPr="0037089B" w:rsidRDefault="00D32072" w:rsidP="00D54806">
            <w:pPr>
              <w:pStyle w:val="Title"/>
              <w:jc w:val="left"/>
              <w:rPr>
                <w:b/>
                <w:sz w:val="22"/>
                <w:szCs w:val="22"/>
              </w:rPr>
            </w:pPr>
            <w:r w:rsidRPr="0037089B">
              <w:rPr>
                <w:b/>
                <w:sz w:val="22"/>
                <w:szCs w:val="22"/>
              </w:rPr>
              <w:t xml:space="preserve">Course Code      </w:t>
            </w:r>
          </w:p>
        </w:tc>
        <w:tc>
          <w:tcPr>
            <w:tcW w:w="6662" w:type="dxa"/>
            <w:vAlign w:val="center"/>
          </w:tcPr>
          <w:p w14:paraId="1ECFEAE6" w14:textId="77777777" w:rsidR="00D32072" w:rsidRPr="0037089B" w:rsidRDefault="00D32072" w:rsidP="00D54806">
            <w:pPr>
              <w:pStyle w:val="Title"/>
              <w:jc w:val="left"/>
              <w:rPr>
                <w:b/>
                <w:sz w:val="22"/>
                <w:szCs w:val="22"/>
              </w:rPr>
            </w:pPr>
            <w:r>
              <w:rPr>
                <w:b/>
                <w:sz w:val="22"/>
                <w:szCs w:val="22"/>
              </w:rPr>
              <w:t>22FT3008</w:t>
            </w:r>
          </w:p>
        </w:tc>
        <w:tc>
          <w:tcPr>
            <w:tcW w:w="1417" w:type="dxa"/>
            <w:vAlign w:val="center"/>
          </w:tcPr>
          <w:p w14:paraId="29734B74" w14:textId="77777777" w:rsidR="00D32072" w:rsidRPr="0037089B" w:rsidRDefault="00D3207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7226912" w14:textId="77777777" w:rsidR="00D32072" w:rsidRPr="0037089B" w:rsidRDefault="00D32072" w:rsidP="00D54806">
            <w:pPr>
              <w:pStyle w:val="Title"/>
              <w:jc w:val="left"/>
              <w:rPr>
                <w:b/>
                <w:sz w:val="22"/>
                <w:szCs w:val="22"/>
              </w:rPr>
            </w:pPr>
            <w:r w:rsidRPr="0037089B">
              <w:rPr>
                <w:b/>
                <w:sz w:val="22"/>
                <w:szCs w:val="22"/>
              </w:rPr>
              <w:t>3hrs</w:t>
            </w:r>
          </w:p>
        </w:tc>
      </w:tr>
      <w:tr w:rsidR="00D32072" w:rsidRPr="001E42AE" w14:paraId="222495D8" w14:textId="77777777" w:rsidTr="00D54806">
        <w:trPr>
          <w:trHeight w:val="397"/>
          <w:jc w:val="center"/>
        </w:trPr>
        <w:tc>
          <w:tcPr>
            <w:tcW w:w="1555" w:type="dxa"/>
            <w:vAlign w:val="center"/>
          </w:tcPr>
          <w:p w14:paraId="593A8F14" w14:textId="77777777" w:rsidR="00D32072" w:rsidRPr="0037089B" w:rsidRDefault="00D32072" w:rsidP="00D54806">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368FDA0B" w14:textId="77777777" w:rsidR="00D32072" w:rsidRPr="0037089B" w:rsidRDefault="00D32072" w:rsidP="00D54806">
            <w:pPr>
              <w:pStyle w:val="Title"/>
              <w:jc w:val="left"/>
              <w:rPr>
                <w:b/>
                <w:sz w:val="22"/>
                <w:szCs w:val="22"/>
              </w:rPr>
            </w:pPr>
            <w:r>
              <w:rPr>
                <w:b/>
                <w:sz w:val="22"/>
                <w:szCs w:val="22"/>
              </w:rPr>
              <w:t>TECHNOLOGY OF MILK AND MILK PRODUCTS</w:t>
            </w:r>
          </w:p>
        </w:tc>
        <w:tc>
          <w:tcPr>
            <w:tcW w:w="1417" w:type="dxa"/>
            <w:vAlign w:val="center"/>
          </w:tcPr>
          <w:p w14:paraId="47ACA16D" w14:textId="77777777" w:rsidR="00D32072" w:rsidRPr="0037089B" w:rsidRDefault="00D32072" w:rsidP="00D54806">
            <w:pPr>
              <w:pStyle w:val="Title"/>
              <w:jc w:val="left"/>
              <w:rPr>
                <w:b/>
                <w:bCs/>
                <w:sz w:val="22"/>
                <w:szCs w:val="22"/>
              </w:rPr>
            </w:pPr>
            <w:r w:rsidRPr="0037089B">
              <w:rPr>
                <w:b/>
                <w:bCs/>
                <w:sz w:val="22"/>
                <w:szCs w:val="22"/>
              </w:rPr>
              <w:t xml:space="preserve">Max. Marks </w:t>
            </w:r>
          </w:p>
        </w:tc>
        <w:tc>
          <w:tcPr>
            <w:tcW w:w="851" w:type="dxa"/>
            <w:vAlign w:val="center"/>
          </w:tcPr>
          <w:p w14:paraId="44B9ACBD" w14:textId="77777777" w:rsidR="00D32072" w:rsidRPr="0037089B" w:rsidRDefault="00D32072" w:rsidP="00D54806">
            <w:pPr>
              <w:pStyle w:val="Title"/>
              <w:jc w:val="left"/>
              <w:rPr>
                <w:b/>
                <w:sz w:val="22"/>
                <w:szCs w:val="22"/>
              </w:rPr>
            </w:pPr>
            <w:r w:rsidRPr="0037089B">
              <w:rPr>
                <w:b/>
                <w:sz w:val="22"/>
                <w:szCs w:val="22"/>
              </w:rPr>
              <w:t>100</w:t>
            </w:r>
          </w:p>
        </w:tc>
      </w:tr>
    </w:tbl>
    <w:p w14:paraId="7095485F"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CF070B" w14:paraId="34B24E0E" w14:textId="77777777" w:rsidTr="00CF070B">
        <w:trPr>
          <w:trHeight w:val="552"/>
        </w:trPr>
        <w:tc>
          <w:tcPr>
            <w:tcW w:w="272" w:type="pct"/>
          </w:tcPr>
          <w:p w14:paraId="2A065A9A" w14:textId="77777777" w:rsidR="00D32072" w:rsidRPr="00CF070B" w:rsidRDefault="00D32072" w:rsidP="00FA7076">
            <w:pPr>
              <w:jc w:val="center"/>
              <w:rPr>
                <w:b/>
              </w:rPr>
            </w:pPr>
            <w:r w:rsidRPr="00CF070B">
              <w:rPr>
                <w:b/>
              </w:rPr>
              <w:t>Q. No.</w:t>
            </w:r>
          </w:p>
        </w:tc>
        <w:tc>
          <w:tcPr>
            <w:tcW w:w="3900" w:type="pct"/>
            <w:gridSpan w:val="2"/>
            <w:vAlign w:val="center"/>
          </w:tcPr>
          <w:p w14:paraId="50CE839C" w14:textId="77777777" w:rsidR="00D32072" w:rsidRPr="00CF070B" w:rsidRDefault="00D32072" w:rsidP="00CF070B">
            <w:pPr>
              <w:jc w:val="center"/>
              <w:rPr>
                <w:b/>
              </w:rPr>
            </w:pPr>
            <w:r w:rsidRPr="00CF070B">
              <w:rPr>
                <w:b/>
              </w:rPr>
              <w:t>Questions</w:t>
            </w:r>
          </w:p>
        </w:tc>
        <w:tc>
          <w:tcPr>
            <w:tcW w:w="319" w:type="pct"/>
            <w:vAlign w:val="center"/>
          </w:tcPr>
          <w:p w14:paraId="1D9BE452" w14:textId="77777777" w:rsidR="00D32072" w:rsidRPr="00CF070B" w:rsidRDefault="00D32072" w:rsidP="00CF070B">
            <w:pPr>
              <w:jc w:val="center"/>
              <w:rPr>
                <w:b/>
              </w:rPr>
            </w:pPr>
            <w:r w:rsidRPr="00CF070B">
              <w:rPr>
                <w:b/>
              </w:rPr>
              <w:t>CO</w:t>
            </w:r>
          </w:p>
        </w:tc>
        <w:tc>
          <w:tcPr>
            <w:tcW w:w="256" w:type="pct"/>
            <w:vAlign w:val="center"/>
          </w:tcPr>
          <w:p w14:paraId="0092DFCE" w14:textId="77777777" w:rsidR="00D32072" w:rsidRPr="00CF070B" w:rsidRDefault="00D32072" w:rsidP="00CF070B">
            <w:pPr>
              <w:jc w:val="center"/>
              <w:rPr>
                <w:b/>
              </w:rPr>
            </w:pPr>
            <w:r w:rsidRPr="00CF070B">
              <w:rPr>
                <w:b/>
              </w:rPr>
              <w:t>BL</w:t>
            </w:r>
          </w:p>
        </w:tc>
        <w:tc>
          <w:tcPr>
            <w:tcW w:w="253" w:type="pct"/>
            <w:vAlign w:val="center"/>
          </w:tcPr>
          <w:p w14:paraId="1DA0964A" w14:textId="77777777" w:rsidR="00D32072" w:rsidRPr="00CF070B" w:rsidRDefault="00D32072" w:rsidP="00CF070B">
            <w:pPr>
              <w:jc w:val="center"/>
              <w:rPr>
                <w:b/>
              </w:rPr>
            </w:pPr>
            <w:r w:rsidRPr="00CF070B">
              <w:rPr>
                <w:b/>
              </w:rPr>
              <w:t>M</w:t>
            </w:r>
          </w:p>
        </w:tc>
      </w:tr>
      <w:tr w:rsidR="00D32072" w:rsidRPr="00CF070B" w14:paraId="33E4D310" w14:textId="77777777" w:rsidTr="00FA7076">
        <w:trPr>
          <w:trHeight w:val="552"/>
        </w:trPr>
        <w:tc>
          <w:tcPr>
            <w:tcW w:w="5000" w:type="pct"/>
            <w:gridSpan w:val="6"/>
          </w:tcPr>
          <w:p w14:paraId="376944C4" w14:textId="77777777" w:rsidR="00D32072" w:rsidRPr="00CF070B" w:rsidRDefault="00D32072" w:rsidP="00FA7076">
            <w:pPr>
              <w:jc w:val="center"/>
              <w:rPr>
                <w:b/>
                <w:u w:val="single"/>
              </w:rPr>
            </w:pPr>
            <w:r w:rsidRPr="00CF070B">
              <w:rPr>
                <w:b/>
                <w:u w:val="single"/>
              </w:rPr>
              <w:t>PART – A (4 X 20 = 80 MARKS)</w:t>
            </w:r>
          </w:p>
          <w:p w14:paraId="5C7FF4F2" w14:textId="77777777" w:rsidR="00D32072" w:rsidRPr="00CF070B" w:rsidRDefault="00D32072" w:rsidP="00FA7076">
            <w:pPr>
              <w:jc w:val="center"/>
              <w:rPr>
                <w:b/>
              </w:rPr>
            </w:pPr>
            <w:r w:rsidRPr="00CF070B">
              <w:rPr>
                <w:b/>
              </w:rPr>
              <w:t>(Answer all the Questions)</w:t>
            </w:r>
          </w:p>
        </w:tc>
      </w:tr>
      <w:tr w:rsidR="00D32072" w:rsidRPr="00CF070B" w14:paraId="3823AA7A" w14:textId="77777777" w:rsidTr="00CF070B">
        <w:trPr>
          <w:trHeight w:val="340"/>
        </w:trPr>
        <w:tc>
          <w:tcPr>
            <w:tcW w:w="272" w:type="pct"/>
          </w:tcPr>
          <w:p w14:paraId="6C81DCE9" w14:textId="77777777" w:rsidR="00D32072" w:rsidRPr="00CF070B" w:rsidRDefault="00D32072" w:rsidP="00571E2A">
            <w:pPr>
              <w:jc w:val="center"/>
            </w:pPr>
            <w:r w:rsidRPr="00CF070B">
              <w:t>1.</w:t>
            </w:r>
          </w:p>
        </w:tc>
        <w:tc>
          <w:tcPr>
            <w:tcW w:w="189" w:type="pct"/>
          </w:tcPr>
          <w:p w14:paraId="4D04B727" w14:textId="77777777" w:rsidR="00D32072" w:rsidRPr="00CF070B" w:rsidRDefault="00D32072" w:rsidP="00571E2A">
            <w:pPr>
              <w:jc w:val="center"/>
            </w:pPr>
            <w:r w:rsidRPr="00CF070B">
              <w:t>a.</w:t>
            </w:r>
          </w:p>
        </w:tc>
        <w:tc>
          <w:tcPr>
            <w:tcW w:w="3711" w:type="pct"/>
          </w:tcPr>
          <w:p w14:paraId="48F32B35" w14:textId="77777777" w:rsidR="00D32072" w:rsidRPr="00CF070B" w:rsidRDefault="00D32072" w:rsidP="00571E2A">
            <w:pPr>
              <w:jc w:val="both"/>
            </w:pPr>
            <w:r w:rsidRPr="00CF070B">
              <w:t>Describe the constituents of milk with the help of a detailed flow chart.</w:t>
            </w:r>
          </w:p>
        </w:tc>
        <w:tc>
          <w:tcPr>
            <w:tcW w:w="319" w:type="pct"/>
          </w:tcPr>
          <w:p w14:paraId="33CD7A81" w14:textId="77777777" w:rsidR="00D32072" w:rsidRPr="00CF070B" w:rsidRDefault="00D32072" w:rsidP="00571E2A">
            <w:pPr>
              <w:jc w:val="center"/>
            </w:pPr>
            <w:r w:rsidRPr="00CF070B">
              <w:t>CO1</w:t>
            </w:r>
          </w:p>
        </w:tc>
        <w:tc>
          <w:tcPr>
            <w:tcW w:w="256" w:type="pct"/>
          </w:tcPr>
          <w:p w14:paraId="6CE17011" w14:textId="77777777" w:rsidR="00D32072" w:rsidRPr="00CF070B" w:rsidRDefault="00D32072" w:rsidP="00571E2A">
            <w:pPr>
              <w:jc w:val="center"/>
            </w:pPr>
            <w:r w:rsidRPr="00CF070B">
              <w:t>U</w:t>
            </w:r>
          </w:p>
        </w:tc>
        <w:tc>
          <w:tcPr>
            <w:tcW w:w="253" w:type="pct"/>
          </w:tcPr>
          <w:p w14:paraId="1F9527C6" w14:textId="77777777" w:rsidR="00D32072" w:rsidRPr="00CF070B" w:rsidRDefault="00D32072" w:rsidP="00571E2A">
            <w:pPr>
              <w:jc w:val="center"/>
            </w:pPr>
            <w:r w:rsidRPr="00CF070B">
              <w:t>10</w:t>
            </w:r>
          </w:p>
        </w:tc>
      </w:tr>
      <w:tr w:rsidR="00D32072" w:rsidRPr="00CF070B" w14:paraId="46C5BB1A" w14:textId="77777777" w:rsidTr="00CF070B">
        <w:trPr>
          <w:trHeight w:val="340"/>
        </w:trPr>
        <w:tc>
          <w:tcPr>
            <w:tcW w:w="272" w:type="pct"/>
          </w:tcPr>
          <w:p w14:paraId="4B4FD21A" w14:textId="77777777" w:rsidR="00D32072" w:rsidRPr="00CF070B" w:rsidRDefault="00D32072" w:rsidP="00571E2A">
            <w:pPr>
              <w:jc w:val="center"/>
            </w:pPr>
          </w:p>
        </w:tc>
        <w:tc>
          <w:tcPr>
            <w:tcW w:w="189" w:type="pct"/>
          </w:tcPr>
          <w:p w14:paraId="503C09BC" w14:textId="77777777" w:rsidR="00D32072" w:rsidRPr="00CF070B" w:rsidRDefault="00D32072" w:rsidP="00571E2A">
            <w:pPr>
              <w:jc w:val="center"/>
            </w:pPr>
            <w:r w:rsidRPr="00CF070B">
              <w:t>b.</w:t>
            </w:r>
          </w:p>
        </w:tc>
        <w:tc>
          <w:tcPr>
            <w:tcW w:w="3711" w:type="pct"/>
          </w:tcPr>
          <w:p w14:paraId="2A4E466B" w14:textId="77777777" w:rsidR="00D32072" w:rsidRPr="00CF070B" w:rsidRDefault="00D32072" w:rsidP="00571E2A">
            <w:pPr>
              <w:jc w:val="both"/>
              <w:rPr>
                <w:bCs/>
              </w:rPr>
            </w:pPr>
            <w:r w:rsidRPr="00CF070B">
              <w:rPr>
                <w:bCs/>
              </w:rPr>
              <w:t>Criticize the effect of various factors on the physico-chemical properties of cream.</w:t>
            </w:r>
          </w:p>
        </w:tc>
        <w:tc>
          <w:tcPr>
            <w:tcW w:w="319" w:type="pct"/>
          </w:tcPr>
          <w:p w14:paraId="17F03789" w14:textId="77777777" w:rsidR="00D32072" w:rsidRPr="00CF070B" w:rsidRDefault="00D32072" w:rsidP="00571E2A">
            <w:pPr>
              <w:jc w:val="center"/>
            </w:pPr>
            <w:r w:rsidRPr="00CF070B">
              <w:t>CO1</w:t>
            </w:r>
          </w:p>
        </w:tc>
        <w:tc>
          <w:tcPr>
            <w:tcW w:w="256" w:type="pct"/>
          </w:tcPr>
          <w:p w14:paraId="758F533D" w14:textId="77777777" w:rsidR="00D32072" w:rsidRPr="00CF070B" w:rsidRDefault="00D32072" w:rsidP="00571E2A">
            <w:pPr>
              <w:jc w:val="center"/>
            </w:pPr>
            <w:r w:rsidRPr="00CF070B">
              <w:t>An</w:t>
            </w:r>
          </w:p>
        </w:tc>
        <w:tc>
          <w:tcPr>
            <w:tcW w:w="253" w:type="pct"/>
          </w:tcPr>
          <w:p w14:paraId="16794E83" w14:textId="77777777" w:rsidR="00D32072" w:rsidRPr="00CF070B" w:rsidRDefault="00D32072" w:rsidP="00571E2A">
            <w:pPr>
              <w:jc w:val="center"/>
            </w:pPr>
            <w:r w:rsidRPr="00CF070B">
              <w:t>10</w:t>
            </w:r>
          </w:p>
        </w:tc>
      </w:tr>
      <w:tr w:rsidR="00D32072" w:rsidRPr="00CF070B" w14:paraId="2F2A627E" w14:textId="77777777" w:rsidTr="00CF070B">
        <w:trPr>
          <w:trHeight w:val="340"/>
        </w:trPr>
        <w:tc>
          <w:tcPr>
            <w:tcW w:w="272" w:type="pct"/>
          </w:tcPr>
          <w:p w14:paraId="2AA7A12C" w14:textId="77777777" w:rsidR="00D32072" w:rsidRPr="00CF070B" w:rsidRDefault="00D32072" w:rsidP="00571E2A">
            <w:pPr>
              <w:jc w:val="center"/>
            </w:pPr>
          </w:p>
        </w:tc>
        <w:tc>
          <w:tcPr>
            <w:tcW w:w="189" w:type="pct"/>
          </w:tcPr>
          <w:p w14:paraId="7BDEEED2" w14:textId="77777777" w:rsidR="00D32072" w:rsidRPr="00CF070B" w:rsidRDefault="00D32072" w:rsidP="00571E2A">
            <w:pPr>
              <w:jc w:val="center"/>
            </w:pPr>
          </w:p>
        </w:tc>
        <w:tc>
          <w:tcPr>
            <w:tcW w:w="3711" w:type="pct"/>
            <w:vAlign w:val="bottom"/>
          </w:tcPr>
          <w:p w14:paraId="327CE653" w14:textId="77777777" w:rsidR="00D32072" w:rsidRPr="00CF070B" w:rsidRDefault="00D32072" w:rsidP="00571E2A">
            <w:pPr>
              <w:jc w:val="center"/>
              <w:rPr>
                <w:b/>
                <w:bCs/>
              </w:rPr>
            </w:pPr>
            <w:r w:rsidRPr="00CF070B">
              <w:rPr>
                <w:b/>
                <w:bCs/>
              </w:rPr>
              <w:t>(OR)</w:t>
            </w:r>
          </w:p>
        </w:tc>
        <w:tc>
          <w:tcPr>
            <w:tcW w:w="319" w:type="pct"/>
            <w:vAlign w:val="bottom"/>
          </w:tcPr>
          <w:p w14:paraId="7C9CD7B0" w14:textId="77777777" w:rsidR="00D32072" w:rsidRPr="00CF070B" w:rsidRDefault="00D32072" w:rsidP="00571E2A">
            <w:pPr>
              <w:jc w:val="center"/>
            </w:pPr>
          </w:p>
        </w:tc>
        <w:tc>
          <w:tcPr>
            <w:tcW w:w="256" w:type="pct"/>
            <w:vAlign w:val="bottom"/>
          </w:tcPr>
          <w:p w14:paraId="280B7D77" w14:textId="77777777" w:rsidR="00D32072" w:rsidRPr="00CF070B" w:rsidRDefault="00D32072" w:rsidP="00571E2A">
            <w:pPr>
              <w:jc w:val="center"/>
            </w:pPr>
          </w:p>
        </w:tc>
        <w:tc>
          <w:tcPr>
            <w:tcW w:w="253" w:type="pct"/>
            <w:vAlign w:val="bottom"/>
          </w:tcPr>
          <w:p w14:paraId="5BD901E4" w14:textId="77777777" w:rsidR="00D32072" w:rsidRPr="00CF070B" w:rsidRDefault="00D32072" w:rsidP="00571E2A">
            <w:pPr>
              <w:jc w:val="center"/>
            </w:pPr>
          </w:p>
        </w:tc>
      </w:tr>
      <w:tr w:rsidR="00D32072" w:rsidRPr="00CF070B" w14:paraId="3EBA6396" w14:textId="77777777" w:rsidTr="00CF070B">
        <w:trPr>
          <w:trHeight w:val="340"/>
        </w:trPr>
        <w:tc>
          <w:tcPr>
            <w:tcW w:w="272" w:type="pct"/>
          </w:tcPr>
          <w:p w14:paraId="08114D60" w14:textId="77777777" w:rsidR="00D32072" w:rsidRPr="00CF070B" w:rsidRDefault="00D32072" w:rsidP="00571E2A">
            <w:pPr>
              <w:jc w:val="center"/>
            </w:pPr>
            <w:r w:rsidRPr="00CF070B">
              <w:t>2.</w:t>
            </w:r>
          </w:p>
        </w:tc>
        <w:tc>
          <w:tcPr>
            <w:tcW w:w="189" w:type="pct"/>
          </w:tcPr>
          <w:p w14:paraId="1AD207EF" w14:textId="77777777" w:rsidR="00D32072" w:rsidRPr="00CF070B" w:rsidRDefault="00D32072" w:rsidP="00571E2A">
            <w:pPr>
              <w:jc w:val="center"/>
            </w:pPr>
            <w:r w:rsidRPr="00CF070B">
              <w:t>a.</w:t>
            </w:r>
          </w:p>
        </w:tc>
        <w:tc>
          <w:tcPr>
            <w:tcW w:w="3711" w:type="pct"/>
          </w:tcPr>
          <w:p w14:paraId="06872E2D" w14:textId="77777777" w:rsidR="00D32072" w:rsidRPr="00CF070B" w:rsidRDefault="00D32072" w:rsidP="00CF070B">
            <w:pPr>
              <w:jc w:val="both"/>
            </w:pPr>
            <w:r w:rsidRPr="00CF070B">
              <w:t>Explain in detail the steps involved in the manufacture of HTST pasteurized milk with a process flow chart.</w:t>
            </w:r>
          </w:p>
        </w:tc>
        <w:tc>
          <w:tcPr>
            <w:tcW w:w="319" w:type="pct"/>
          </w:tcPr>
          <w:p w14:paraId="0B03195E" w14:textId="77777777" w:rsidR="00D32072" w:rsidRPr="00CF070B" w:rsidRDefault="00D32072" w:rsidP="00571E2A">
            <w:pPr>
              <w:jc w:val="center"/>
            </w:pPr>
            <w:r w:rsidRPr="00CF070B">
              <w:t>CO2</w:t>
            </w:r>
          </w:p>
        </w:tc>
        <w:tc>
          <w:tcPr>
            <w:tcW w:w="256" w:type="pct"/>
          </w:tcPr>
          <w:p w14:paraId="10F0D44A" w14:textId="77777777" w:rsidR="00D32072" w:rsidRPr="00CF070B" w:rsidRDefault="00D32072" w:rsidP="00571E2A">
            <w:pPr>
              <w:jc w:val="center"/>
            </w:pPr>
            <w:r w:rsidRPr="00CF070B">
              <w:t>U</w:t>
            </w:r>
          </w:p>
        </w:tc>
        <w:tc>
          <w:tcPr>
            <w:tcW w:w="253" w:type="pct"/>
          </w:tcPr>
          <w:p w14:paraId="020CC3A6" w14:textId="77777777" w:rsidR="00D32072" w:rsidRPr="00CF070B" w:rsidRDefault="00D32072" w:rsidP="00571E2A">
            <w:pPr>
              <w:jc w:val="center"/>
            </w:pPr>
            <w:r w:rsidRPr="00CF070B">
              <w:t>15</w:t>
            </w:r>
          </w:p>
        </w:tc>
      </w:tr>
      <w:tr w:rsidR="00D32072" w:rsidRPr="00CF070B" w14:paraId="223C5BAD" w14:textId="77777777" w:rsidTr="00CF070B">
        <w:trPr>
          <w:trHeight w:val="340"/>
        </w:trPr>
        <w:tc>
          <w:tcPr>
            <w:tcW w:w="272" w:type="pct"/>
          </w:tcPr>
          <w:p w14:paraId="0F8B58C0" w14:textId="77777777" w:rsidR="00D32072" w:rsidRPr="00CF070B" w:rsidRDefault="00D32072" w:rsidP="00571E2A">
            <w:pPr>
              <w:jc w:val="center"/>
            </w:pPr>
          </w:p>
        </w:tc>
        <w:tc>
          <w:tcPr>
            <w:tcW w:w="189" w:type="pct"/>
          </w:tcPr>
          <w:p w14:paraId="6FD86D67" w14:textId="77777777" w:rsidR="00D32072" w:rsidRPr="00CF070B" w:rsidRDefault="00D32072" w:rsidP="00571E2A">
            <w:pPr>
              <w:jc w:val="center"/>
            </w:pPr>
            <w:r w:rsidRPr="00CF070B">
              <w:t>b.</w:t>
            </w:r>
          </w:p>
        </w:tc>
        <w:tc>
          <w:tcPr>
            <w:tcW w:w="3711" w:type="pct"/>
          </w:tcPr>
          <w:p w14:paraId="5CE9F656" w14:textId="77777777" w:rsidR="00D32072" w:rsidRPr="00CF070B" w:rsidRDefault="00D32072" w:rsidP="00CF070B">
            <w:pPr>
              <w:jc w:val="both"/>
            </w:pPr>
            <w:r w:rsidRPr="00CF070B">
              <w:t>100 kg of milk testing 7.5 % fat is used to produce 14.1 kg of cream testing 52.5 % fat. Define and determine the skimming efficiency for the given problem.</w:t>
            </w:r>
          </w:p>
        </w:tc>
        <w:tc>
          <w:tcPr>
            <w:tcW w:w="319" w:type="pct"/>
          </w:tcPr>
          <w:p w14:paraId="169C2D11" w14:textId="77777777" w:rsidR="00D32072" w:rsidRPr="00CF070B" w:rsidRDefault="00D32072" w:rsidP="00571E2A">
            <w:pPr>
              <w:jc w:val="center"/>
            </w:pPr>
            <w:r w:rsidRPr="00CF070B">
              <w:t>CO2</w:t>
            </w:r>
          </w:p>
        </w:tc>
        <w:tc>
          <w:tcPr>
            <w:tcW w:w="256" w:type="pct"/>
          </w:tcPr>
          <w:p w14:paraId="0079A744" w14:textId="77777777" w:rsidR="00D32072" w:rsidRPr="00CF070B" w:rsidRDefault="00D32072" w:rsidP="00571E2A">
            <w:pPr>
              <w:jc w:val="center"/>
            </w:pPr>
            <w:r w:rsidRPr="00CF070B">
              <w:t>A</w:t>
            </w:r>
          </w:p>
        </w:tc>
        <w:tc>
          <w:tcPr>
            <w:tcW w:w="253" w:type="pct"/>
          </w:tcPr>
          <w:p w14:paraId="5612971F" w14:textId="77777777" w:rsidR="00D32072" w:rsidRPr="00CF070B" w:rsidRDefault="00D32072" w:rsidP="00571E2A">
            <w:pPr>
              <w:jc w:val="center"/>
            </w:pPr>
            <w:r w:rsidRPr="00CF070B">
              <w:t>5</w:t>
            </w:r>
          </w:p>
        </w:tc>
      </w:tr>
      <w:tr w:rsidR="00D32072" w:rsidRPr="00CF070B" w14:paraId="28C6EAA1" w14:textId="77777777" w:rsidTr="00CF070B">
        <w:trPr>
          <w:trHeight w:val="340"/>
        </w:trPr>
        <w:tc>
          <w:tcPr>
            <w:tcW w:w="272" w:type="pct"/>
          </w:tcPr>
          <w:p w14:paraId="0095D1DF" w14:textId="77777777" w:rsidR="00D32072" w:rsidRPr="00CF070B" w:rsidRDefault="00D32072" w:rsidP="00571E2A">
            <w:pPr>
              <w:jc w:val="center"/>
            </w:pPr>
          </w:p>
        </w:tc>
        <w:tc>
          <w:tcPr>
            <w:tcW w:w="189" w:type="pct"/>
          </w:tcPr>
          <w:p w14:paraId="0EA0F935" w14:textId="77777777" w:rsidR="00D32072" w:rsidRPr="00CF070B" w:rsidRDefault="00D32072" w:rsidP="00571E2A">
            <w:pPr>
              <w:jc w:val="center"/>
            </w:pPr>
          </w:p>
        </w:tc>
        <w:tc>
          <w:tcPr>
            <w:tcW w:w="3711" w:type="pct"/>
            <w:vAlign w:val="bottom"/>
          </w:tcPr>
          <w:p w14:paraId="50852BA3" w14:textId="77777777" w:rsidR="00D32072" w:rsidRPr="00CF070B" w:rsidRDefault="00D32072" w:rsidP="00CF070B">
            <w:pPr>
              <w:jc w:val="both"/>
            </w:pPr>
          </w:p>
        </w:tc>
        <w:tc>
          <w:tcPr>
            <w:tcW w:w="319" w:type="pct"/>
            <w:vAlign w:val="bottom"/>
          </w:tcPr>
          <w:p w14:paraId="1FE7F933" w14:textId="77777777" w:rsidR="00D32072" w:rsidRPr="00CF070B" w:rsidRDefault="00D32072" w:rsidP="00571E2A">
            <w:pPr>
              <w:jc w:val="center"/>
            </w:pPr>
          </w:p>
        </w:tc>
        <w:tc>
          <w:tcPr>
            <w:tcW w:w="256" w:type="pct"/>
            <w:vAlign w:val="bottom"/>
          </w:tcPr>
          <w:p w14:paraId="214FE7C1" w14:textId="77777777" w:rsidR="00D32072" w:rsidRPr="00CF070B" w:rsidRDefault="00D32072" w:rsidP="00571E2A">
            <w:pPr>
              <w:jc w:val="center"/>
            </w:pPr>
          </w:p>
        </w:tc>
        <w:tc>
          <w:tcPr>
            <w:tcW w:w="253" w:type="pct"/>
            <w:vAlign w:val="bottom"/>
          </w:tcPr>
          <w:p w14:paraId="117AA2DE" w14:textId="77777777" w:rsidR="00D32072" w:rsidRPr="00CF070B" w:rsidRDefault="00D32072" w:rsidP="00571E2A">
            <w:pPr>
              <w:jc w:val="center"/>
            </w:pPr>
          </w:p>
        </w:tc>
      </w:tr>
      <w:tr w:rsidR="00D32072" w:rsidRPr="00CF070B" w14:paraId="1E1D2BE3" w14:textId="77777777" w:rsidTr="00CF070B">
        <w:trPr>
          <w:trHeight w:val="340"/>
        </w:trPr>
        <w:tc>
          <w:tcPr>
            <w:tcW w:w="272" w:type="pct"/>
          </w:tcPr>
          <w:p w14:paraId="7223DD01" w14:textId="77777777" w:rsidR="00D32072" w:rsidRPr="00CF070B" w:rsidRDefault="00D32072" w:rsidP="00571E2A">
            <w:pPr>
              <w:jc w:val="center"/>
            </w:pPr>
            <w:r w:rsidRPr="00CF070B">
              <w:t>3.</w:t>
            </w:r>
          </w:p>
        </w:tc>
        <w:tc>
          <w:tcPr>
            <w:tcW w:w="189" w:type="pct"/>
          </w:tcPr>
          <w:p w14:paraId="64E26A3E" w14:textId="77777777" w:rsidR="00D32072" w:rsidRPr="00CF070B" w:rsidRDefault="00D32072" w:rsidP="00571E2A">
            <w:pPr>
              <w:jc w:val="center"/>
            </w:pPr>
            <w:r w:rsidRPr="00CF070B">
              <w:t>a.</w:t>
            </w:r>
          </w:p>
        </w:tc>
        <w:tc>
          <w:tcPr>
            <w:tcW w:w="3711" w:type="pct"/>
          </w:tcPr>
          <w:p w14:paraId="5D12C887" w14:textId="77777777" w:rsidR="00D32072" w:rsidRPr="00CF070B" w:rsidRDefault="00D32072" w:rsidP="00CF070B">
            <w:pPr>
              <w:jc w:val="both"/>
            </w:pPr>
            <w:r w:rsidRPr="00CF070B">
              <w:t>Extend on the method of manufacture of Reconstituted and Evaporated milk.</w:t>
            </w:r>
          </w:p>
        </w:tc>
        <w:tc>
          <w:tcPr>
            <w:tcW w:w="319" w:type="pct"/>
          </w:tcPr>
          <w:p w14:paraId="34A3D47C" w14:textId="77777777" w:rsidR="00D32072" w:rsidRPr="00CF070B" w:rsidRDefault="00D32072" w:rsidP="00571E2A">
            <w:pPr>
              <w:jc w:val="center"/>
            </w:pPr>
            <w:r w:rsidRPr="00CF070B">
              <w:t>CO3</w:t>
            </w:r>
          </w:p>
        </w:tc>
        <w:tc>
          <w:tcPr>
            <w:tcW w:w="256" w:type="pct"/>
          </w:tcPr>
          <w:p w14:paraId="0C1B730A" w14:textId="77777777" w:rsidR="00D32072" w:rsidRPr="00CF070B" w:rsidRDefault="00D32072" w:rsidP="00571E2A">
            <w:pPr>
              <w:jc w:val="center"/>
            </w:pPr>
            <w:r w:rsidRPr="00CF070B">
              <w:t>U</w:t>
            </w:r>
          </w:p>
        </w:tc>
        <w:tc>
          <w:tcPr>
            <w:tcW w:w="253" w:type="pct"/>
          </w:tcPr>
          <w:p w14:paraId="1418FFE2" w14:textId="77777777" w:rsidR="00D32072" w:rsidRPr="00CF070B" w:rsidRDefault="00D32072" w:rsidP="00571E2A">
            <w:pPr>
              <w:jc w:val="center"/>
            </w:pPr>
            <w:r w:rsidRPr="00CF070B">
              <w:t>10</w:t>
            </w:r>
          </w:p>
        </w:tc>
      </w:tr>
      <w:tr w:rsidR="00D32072" w:rsidRPr="00CF070B" w14:paraId="5074CE77" w14:textId="77777777" w:rsidTr="00CF070B">
        <w:trPr>
          <w:trHeight w:val="340"/>
        </w:trPr>
        <w:tc>
          <w:tcPr>
            <w:tcW w:w="272" w:type="pct"/>
          </w:tcPr>
          <w:p w14:paraId="60297270" w14:textId="77777777" w:rsidR="00D32072" w:rsidRPr="00CF070B" w:rsidRDefault="00D32072" w:rsidP="00571E2A">
            <w:pPr>
              <w:jc w:val="center"/>
            </w:pPr>
          </w:p>
        </w:tc>
        <w:tc>
          <w:tcPr>
            <w:tcW w:w="189" w:type="pct"/>
          </w:tcPr>
          <w:p w14:paraId="31181DC3" w14:textId="77777777" w:rsidR="00D32072" w:rsidRPr="00CF070B" w:rsidRDefault="00D32072" w:rsidP="00571E2A">
            <w:pPr>
              <w:jc w:val="center"/>
            </w:pPr>
            <w:r w:rsidRPr="00CF070B">
              <w:t>b.</w:t>
            </w:r>
          </w:p>
        </w:tc>
        <w:tc>
          <w:tcPr>
            <w:tcW w:w="3711" w:type="pct"/>
          </w:tcPr>
          <w:p w14:paraId="053A8AF9" w14:textId="77777777" w:rsidR="00D32072" w:rsidRPr="00CF070B" w:rsidRDefault="00D32072" w:rsidP="00CF070B">
            <w:pPr>
              <w:jc w:val="both"/>
              <w:rPr>
                <w:bCs/>
              </w:rPr>
            </w:pPr>
            <w:r w:rsidRPr="00CF070B">
              <w:rPr>
                <w:bCs/>
              </w:rPr>
              <w:t>Describe the process of homogenization of milk with a neat diagram and explain the method of manufacture of homogenized milk.</w:t>
            </w:r>
          </w:p>
        </w:tc>
        <w:tc>
          <w:tcPr>
            <w:tcW w:w="319" w:type="pct"/>
          </w:tcPr>
          <w:p w14:paraId="31F230B9" w14:textId="77777777" w:rsidR="00D32072" w:rsidRPr="00CF070B" w:rsidRDefault="00D32072" w:rsidP="00571E2A">
            <w:pPr>
              <w:jc w:val="center"/>
            </w:pPr>
            <w:r w:rsidRPr="00CF070B">
              <w:t>CO3</w:t>
            </w:r>
          </w:p>
        </w:tc>
        <w:tc>
          <w:tcPr>
            <w:tcW w:w="256" w:type="pct"/>
          </w:tcPr>
          <w:p w14:paraId="334400E0" w14:textId="77777777" w:rsidR="00D32072" w:rsidRPr="00CF070B" w:rsidRDefault="00D32072" w:rsidP="00571E2A">
            <w:pPr>
              <w:jc w:val="center"/>
            </w:pPr>
            <w:r w:rsidRPr="00CF070B">
              <w:t>A</w:t>
            </w:r>
          </w:p>
        </w:tc>
        <w:tc>
          <w:tcPr>
            <w:tcW w:w="253" w:type="pct"/>
          </w:tcPr>
          <w:p w14:paraId="52E258C8" w14:textId="77777777" w:rsidR="00D32072" w:rsidRPr="00CF070B" w:rsidRDefault="00D32072" w:rsidP="00571E2A">
            <w:pPr>
              <w:jc w:val="center"/>
            </w:pPr>
            <w:r w:rsidRPr="00CF070B">
              <w:t>10</w:t>
            </w:r>
          </w:p>
        </w:tc>
      </w:tr>
      <w:tr w:rsidR="00D32072" w:rsidRPr="00CF070B" w14:paraId="1EC0C7E7" w14:textId="77777777" w:rsidTr="00CF070B">
        <w:trPr>
          <w:trHeight w:val="340"/>
        </w:trPr>
        <w:tc>
          <w:tcPr>
            <w:tcW w:w="272" w:type="pct"/>
          </w:tcPr>
          <w:p w14:paraId="2C2194F5" w14:textId="77777777" w:rsidR="00D32072" w:rsidRPr="00CF070B" w:rsidRDefault="00D32072" w:rsidP="00571E2A">
            <w:pPr>
              <w:jc w:val="center"/>
            </w:pPr>
          </w:p>
        </w:tc>
        <w:tc>
          <w:tcPr>
            <w:tcW w:w="189" w:type="pct"/>
          </w:tcPr>
          <w:p w14:paraId="1F5C39CC" w14:textId="77777777" w:rsidR="00D32072" w:rsidRPr="00CF070B" w:rsidRDefault="00D32072" w:rsidP="00571E2A">
            <w:pPr>
              <w:jc w:val="center"/>
            </w:pPr>
          </w:p>
        </w:tc>
        <w:tc>
          <w:tcPr>
            <w:tcW w:w="3711" w:type="pct"/>
            <w:vAlign w:val="bottom"/>
          </w:tcPr>
          <w:p w14:paraId="302202D4" w14:textId="77777777" w:rsidR="00D32072" w:rsidRPr="00CF070B" w:rsidRDefault="00D32072" w:rsidP="00571E2A">
            <w:pPr>
              <w:jc w:val="center"/>
            </w:pPr>
            <w:r w:rsidRPr="00CF070B">
              <w:rPr>
                <w:b/>
                <w:bCs/>
              </w:rPr>
              <w:t>(OR)</w:t>
            </w:r>
          </w:p>
        </w:tc>
        <w:tc>
          <w:tcPr>
            <w:tcW w:w="319" w:type="pct"/>
            <w:vAlign w:val="bottom"/>
          </w:tcPr>
          <w:p w14:paraId="23D34FF1" w14:textId="77777777" w:rsidR="00D32072" w:rsidRPr="00CF070B" w:rsidRDefault="00D32072" w:rsidP="00571E2A">
            <w:pPr>
              <w:jc w:val="center"/>
            </w:pPr>
          </w:p>
        </w:tc>
        <w:tc>
          <w:tcPr>
            <w:tcW w:w="256" w:type="pct"/>
            <w:vAlign w:val="bottom"/>
          </w:tcPr>
          <w:p w14:paraId="7CAE8A9E" w14:textId="77777777" w:rsidR="00D32072" w:rsidRPr="00CF070B" w:rsidRDefault="00D32072" w:rsidP="00571E2A">
            <w:pPr>
              <w:jc w:val="center"/>
            </w:pPr>
          </w:p>
        </w:tc>
        <w:tc>
          <w:tcPr>
            <w:tcW w:w="253" w:type="pct"/>
            <w:vAlign w:val="bottom"/>
          </w:tcPr>
          <w:p w14:paraId="4F08C6D5" w14:textId="77777777" w:rsidR="00D32072" w:rsidRPr="00CF070B" w:rsidRDefault="00D32072" w:rsidP="00571E2A">
            <w:pPr>
              <w:jc w:val="center"/>
            </w:pPr>
          </w:p>
        </w:tc>
      </w:tr>
      <w:tr w:rsidR="00D32072" w:rsidRPr="00CF070B" w14:paraId="57F397DA" w14:textId="77777777" w:rsidTr="00CF070B">
        <w:trPr>
          <w:trHeight w:val="340"/>
        </w:trPr>
        <w:tc>
          <w:tcPr>
            <w:tcW w:w="272" w:type="pct"/>
          </w:tcPr>
          <w:p w14:paraId="64C19952" w14:textId="77777777" w:rsidR="00D32072" w:rsidRPr="00CF070B" w:rsidRDefault="00D32072" w:rsidP="00571E2A">
            <w:pPr>
              <w:jc w:val="center"/>
            </w:pPr>
            <w:r w:rsidRPr="00CF070B">
              <w:t>4.</w:t>
            </w:r>
          </w:p>
        </w:tc>
        <w:tc>
          <w:tcPr>
            <w:tcW w:w="189" w:type="pct"/>
          </w:tcPr>
          <w:p w14:paraId="7223C5AA" w14:textId="77777777" w:rsidR="00D32072" w:rsidRPr="00CF070B" w:rsidRDefault="00D32072" w:rsidP="00571E2A">
            <w:pPr>
              <w:jc w:val="center"/>
            </w:pPr>
            <w:r w:rsidRPr="00CF070B">
              <w:t>a.</w:t>
            </w:r>
          </w:p>
        </w:tc>
        <w:tc>
          <w:tcPr>
            <w:tcW w:w="3711" w:type="pct"/>
          </w:tcPr>
          <w:p w14:paraId="6162F3A8" w14:textId="77777777" w:rsidR="00D32072" w:rsidRPr="00CF070B" w:rsidRDefault="00D32072" w:rsidP="00571E2A">
            <w:pPr>
              <w:jc w:val="both"/>
            </w:pPr>
            <w:r w:rsidRPr="00CF070B">
              <w:t>Illustrate the construction and working principle of centrifugal cream separator.</w:t>
            </w:r>
          </w:p>
        </w:tc>
        <w:tc>
          <w:tcPr>
            <w:tcW w:w="319" w:type="pct"/>
          </w:tcPr>
          <w:p w14:paraId="2C2A5943" w14:textId="77777777" w:rsidR="00D32072" w:rsidRPr="00CF070B" w:rsidRDefault="00D32072" w:rsidP="00571E2A">
            <w:pPr>
              <w:jc w:val="center"/>
            </w:pPr>
            <w:r w:rsidRPr="00CF070B">
              <w:t>CO4</w:t>
            </w:r>
          </w:p>
        </w:tc>
        <w:tc>
          <w:tcPr>
            <w:tcW w:w="256" w:type="pct"/>
          </w:tcPr>
          <w:p w14:paraId="6FAF2206" w14:textId="77777777" w:rsidR="00D32072" w:rsidRPr="00CF070B" w:rsidRDefault="00D32072" w:rsidP="00571E2A">
            <w:pPr>
              <w:jc w:val="center"/>
            </w:pPr>
            <w:r w:rsidRPr="00CF070B">
              <w:t>U</w:t>
            </w:r>
          </w:p>
        </w:tc>
        <w:tc>
          <w:tcPr>
            <w:tcW w:w="253" w:type="pct"/>
          </w:tcPr>
          <w:p w14:paraId="2CB93359" w14:textId="77777777" w:rsidR="00D32072" w:rsidRPr="00CF070B" w:rsidRDefault="00D32072" w:rsidP="00571E2A">
            <w:pPr>
              <w:jc w:val="center"/>
            </w:pPr>
            <w:r w:rsidRPr="00CF070B">
              <w:t>10</w:t>
            </w:r>
          </w:p>
        </w:tc>
      </w:tr>
      <w:tr w:rsidR="00D32072" w:rsidRPr="00CF070B" w14:paraId="58DC6E28" w14:textId="77777777" w:rsidTr="00CF070B">
        <w:trPr>
          <w:trHeight w:val="340"/>
        </w:trPr>
        <w:tc>
          <w:tcPr>
            <w:tcW w:w="272" w:type="pct"/>
          </w:tcPr>
          <w:p w14:paraId="37155AB7" w14:textId="77777777" w:rsidR="00D32072" w:rsidRPr="00CF070B" w:rsidRDefault="00D32072" w:rsidP="00571E2A">
            <w:pPr>
              <w:jc w:val="center"/>
            </w:pPr>
          </w:p>
        </w:tc>
        <w:tc>
          <w:tcPr>
            <w:tcW w:w="189" w:type="pct"/>
          </w:tcPr>
          <w:p w14:paraId="4945F420" w14:textId="77777777" w:rsidR="00D32072" w:rsidRPr="00CF070B" w:rsidRDefault="00D32072" w:rsidP="00571E2A">
            <w:pPr>
              <w:jc w:val="center"/>
            </w:pPr>
            <w:r w:rsidRPr="00CF070B">
              <w:t>b.</w:t>
            </w:r>
          </w:p>
        </w:tc>
        <w:tc>
          <w:tcPr>
            <w:tcW w:w="3711" w:type="pct"/>
          </w:tcPr>
          <w:p w14:paraId="1BB33AB5" w14:textId="77777777" w:rsidR="00D32072" w:rsidRPr="00CF070B" w:rsidRDefault="00D32072" w:rsidP="00571E2A">
            <w:pPr>
              <w:jc w:val="both"/>
              <w:rPr>
                <w:bCs/>
              </w:rPr>
            </w:pPr>
            <w:r w:rsidRPr="00CF070B">
              <w:rPr>
                <w:bCs/>
              </w:rPr>
              <w:t>Order the various operations involved in the spray drying of skim milk and explain with a neat sketch.</w:t>
            </w:r>
          </w:p>
        </w:tc>
        <w:tc>
          <w:tcPr>
            <w:tcW w:w="319" w:type="pct"/>
          </w:tcPr>
          <w:p w14:paraId="45DFE561" w14:textId="77777777" w:rsidR="00D32072" w:rsidRPr="00CF070B" w:rsidRDefault="00D32072" w:rsidP="00571E2A">
            <w:pPr>
              <w:jc w:val="center"/>
            </w:pPr>
            <w:r w:rsidRPr="00CF070B">
              <w:t>CO4</w:t>
            </w:r>
          </w:p>
        </w:tc>
        <w:tc>
          <w:tcPr>
            <w:tcW w:w="256" w:type="pct"/>
          </w:tcPr>
          <w:p w14:paraId="396F99D9" w14:textId="77777777" w:rsidR="00D32072" w:rsidRPr="00CF070B" w:rsidRDefault="00D32072" w:rsidP="00571E2A">
            <w:pPr>
              <w:jc w:val="center"/>
            </w:pPr>
            <w:r w:rsidRPr="00CF070B">
              <w:t>An</w:t>
            </w:r>
          </w:p>
        </w:tc>
        <w:tc>
          <w:tcPr>
            <w:tcW w:w="253" w:type="pct"/>
          </w:tcPr>
          <w:p w14:paraId="096DEAFC" w14:textId="77777777" w:rsidR="00D32072" w:rsidRPr="00CF070B" w:rsidRDefault="00D32072" w:rsidP="00571E2A">
            <w:pPr>
              <w:jc w:val="center"/>
            </w:pPr>
            <w:r w:rsidRPr="00CF070B">
              <w:t>10</w:t>
            </w:r>
          </w:p>
        </w:tc>
      </w:tr>
      <w:tr w:rsidR="00D32072" w:rsidRPr="00CF070B" w14:paraId="7F0AD6D3" w14:textId="77777777" w:rsidTr="00CF070B">
        <w:trPr>
          <w:trHeight w:val="340"/>
        </w:trPr>
        <w:tc>
          <w:tcPr>
            <w:tcW w:w="272" w:type="pct"/>
          </w:tcPr>
          <w:p w14:paraId="1B7ADF9B" w14:textId="77777777" w:rsidR="00D32072" w:rsidRPr="00CF070B" w:rsidRDefault="00D32072" w:rsidP="00571E2A">
            <w:pPr>
              <w:jc w:val="center"/>
            </w:pPr>
          </w:p>
        </w:tc>
        <w:tc>
          <w:tcPr>
            <w:tcW w:w="189" w:type="pct"/>
          </w:tcPr>
          <w:p w14:paraId="53E10670" w14:textId="77777777" w:rsidR="00D32072" w:rsidRPr="00CF070B" w:rsidRDefault="00D32072" w:rsidP="00571E2A">
            <w:pPr>
              <w:jc w:val="center"/>
            </w:pPr>
          </w:p>
        </w:tc>
        <w:tc>
          <w:tcPr>
            <w:tcW w:w="3711" w:type="pct"/>
            <w:vAlign w:val="bottom"/>
          </w:tcPr>
          <w:p w14:paraId="7AC0DB50" w14:textId="77777777" w:rsidR="00D32072" w:rsidRPr="00CF070B" w:rsidRDefault="00D32072" w:rsidP="00571E2A">
            <w:pPr>
              <w:jc w:val="center"/>
            </w:pPr>
          </w:p>
        </w:tc>
        <w:tc>
          <w:tcPr>
            <w:tcW w:w="319" w:type="pct"/>
            <w:vAlign w:val="bottom"/>
          </w:tcPr>
          <w:p w14:paraId="53AA8A17" w14:textId="77777777" w:rsidR="00D32072" w:rsidRPr="00CF070B" w:rsidRDefault="00D32072" w:rsidP="00571E2A">
            <w:pPr>
              <w:jc w:val="center"/>
            </w:pPr>
          </w:p>
        </w:tc>
        <w:tc>
          <w:tcPr>
            <w:tcW w:w="256" w:type="pct"/>
            <w:vAlign w:val="bottom"/>
          </w:tcPr>
          <w:p w14:paraId="50808246" w14:textId="77777777" w:rsidR="00D32072" w:rsidRPr="00CF070B" w:rsidRDefault="00D32072" w:rsidP="00571E2A">
            <w:pPr>
              <w:jc w:val="center"/>
            </w:pPr>
          </w:p>
        </w:tc>
        <w:tc>
          <w:tcPr>
            <w:tcW w:w="253" w:type="pct"/>
            <w:vAlign w:val="bottom"/>
          </w:tcPr>
          <w:p w14:paraId="6D12A32D" w14:textId="77777777" w:rsidR="00D32072" w:rsidRPr="00CF070B" w:rsidRDefault="00D32072" w:rsidP="00571E2A">
            <w:pPr>
              <w:jc w:val="center"/>
            </w:pPr>
          </w:p>
        </w:tc>
      </w:tr>
      <w:tr w:rsidR="00D32072" w:rsidRPr="00CF070B" w14:paraId="0F7CE590" w14:textId="77777777" w:rsidTr="00CF070B">
        <w:trPr>
          <w:trHeight w:val="340"/>
        </w:trPr>
        <w:tc>
          <w:tcPr>
            <w:tcW w:w="272" w:type="pct"/>
          </w:tcPr>
          <w:p w14:paraId="5DE068FE" w14:textId="77777777" w:rsidR="00D32072" w:rsidRPr="00CF070B" w:rsidRDefault="00D32072" w:rsidP="00571E2A">
            <w:pPr>
              <w:jc w:val="center"/>
            </w:pPr>
            <w:r w:rsidRPr="00CF070B">
              <w:t>5.</w:t>
            </w:r>
          </w:p>
        </w:tc>
        <w:tc>
          <w:tcPr>
            <w:tcW w:w="189" w:type="pct"/>
          </w:tcPr>
          <w:p w14:paraId="0528BA5C" w14:textId="77777777" w:rsidR="00D32072" w:rsidRPr="00CF070B" w:rsidRDefault="00D32072" w:rsidP="00571E2A">
            <w:pPr>
              <w:jc w:val="center"/>
            </w:pPr>
            <w:r w:rsidRPr="00CF070B">
              <w:t>a.</w:t>
            </w:r>
          </w:p>
        </w:tc>
        <w:tc>
          <w:tcPr>
            <w:tcW w:w="3711" w:type="pct"/>
          </w:tcPr>
          <w:p w14:paraId="068205FC" w14:textId="77777777" w:rsidR="00D32072" w:rsidRPr="00CF070B" w:rsidRDefault="00D32072" w:rsidP="00571E2A">
            <w:pPr>
              <w:jc w:val="both"/>
            </w:pPr>
            <w:r w:rsidRPr="00CF070B">
              <w:t>Compare the processing and packaging method of UHT and ESL milk and criticize its shelf life at room temperature.</w:t>
            </w:r>
          </w:p>
        </w:tc>
        <w:tc>
          <w:tcPr>
            <w:tcW w:w="319" w:type="pct"/>
          </w:tcPr>
          <w:p w14:paraId="452C4E9E" w14:textId="77777777" w:rsidR="00D32072" w:rsidRPr="00CF070B" w:rsidRDefault="00D32072" w:rsidP="00571E2A">
            <w:pPr>
              <w:jc w:val="center"/>
            </w:pPr>
            <w:r w:rsidRPr="00CF070B">
              <w:t>CO5</w:t>
            </w:r>
          </w:p>
        </w:tc>
        <w:tc>
          <w:tcPr>
            <w:tcW w:w="256" w:type="pct"/>
          </w:tcPr>
          <w:p w14:paraId="4FD0D478" w14:textId="77777777" w:rsidR="00D32072" w:rsidRPr="00CF070B" w:rsidRDefault="00D32072" w:rsidP="00571E2A">
            <w:pPr>
              <w:jc w:val="center"/>
            </w:pPr>
            <w:r w:rsidRPr="00CF070B">
              <w:t>An</w:t>
            </w:r>
          </w:p>
        </w:tc>
        <w:tc>
          <w:tcPr>
            <w:tcW w:w="253" w:type="pct"/>
          </w:tcPr>
          <w:p w14:paraId="1973EDF7" w14:textId="77777777" w:rsidR="00D32072" w:rsidRPr="00CF070B" w:rsidRDefault="00D32072" w:rsidP="00571E2A">
            <w:pPr>
              <w:jc w:val="center"/>
            </w:pPr>
            <w:r w:rsidRPr="00CF070B">
              <w:t>12</w:t>
            </w:r>
          </w:p>
        </w:tc>
      </w:tr>
      <w:tr w:rsidR="00D32072" w:rsidRPr="00CF070B" w14:paraId="4B63FFC8" w14:textId="77777777" w:rsidTr="00CF070B">
        <w:trPr>
          <w:trHeight w:val="340"/>
        </w:trPr>
        <w:tc>
          <w:tcPr>
            <w:tcW w:w="272" w:type="pct"/>
          </w:tcPr>
          <w:p w14:paraId="457F8E11" w14:textId="77777777" w:rsidR="00D32072" w:rsidRPr="00CF070B" w:rsidRDefault="00D32072" w:rsidP="00571E2A">
            <w:pPr>
              <w:jc w:val="center"/>
            </w:pPr>
          </w:p>
        </w:tc>
        <w:tc>
          <w:tcPr>
            <w:tcW w:w="189" w:type="pct"/>
          </w:tcPr>
          <w:p w14:paraId="497A0A53" w14:textId="77777777" w:rsidR="00D32072" w:rsidRPr="00CF070B" w:rsidRDefault="00D32072" w:rsidP="00571E2A">
            <w:pPr>
              <w:jc w:val="center"/>
            </w:pPr>
            <w:r w:rsidRPr="00CF070B">
              <w:t>b.</w:t>
            </w:r>
          </w:p>
        </w:tc>
        <w:tc>
          <w:tcPr>
            <w:tcW w:w="3711" w:type="pct"/>
          </w:tcPr>
          <w:p w14:paraId="69EAFE6C" w14:textId="77777777" w:rsidR="00D32072" w:rsidRPr="00CF070B" w:rsidRDefault="00D32072" w:rsidP="00571E2A">
            <w:pPr>
              <w:jc w:val="both"/>
              <w:rPr>
                <w:bCs/>
              </w:rPr>
            </w:pPr>
            <w:r w:rsidRPr="00CF070B">
              <w:rPr>
                <w:bCs/>
              </w:rPr>
              <w:t>Report the various methods to improve the solubility of milk powder.</w:t>
            </w:r>
          </w:p>
        </w:tc>
        <w:tc>
          <w:tcPr>
            <w:tcW w:w="319" w:type="pct"/>
          </w:tcPr>
          <w:p w14:paraId="772F6121" w14:textId="77777777" w:rsidR="00D32072" w:rsidRPr="00CF070B" w:rsidRDefault="00D32072" w:rsidP="00571E2A">
            <w:pPr>
              <w:jc w:val="center"/>
            </w:pPr>
            <w:r w:rsidRPr="00CF070B">
              <w:t>CO5</w:t>
            </w:r>
          </w:p>
        </w:tc>
        <w:tc>
          <w:tcPr>
            <w:tcW w:w="256" w:type="pct"/>
          </w:tcPr>
          <w:p w14:paraId="6FAE1E67" w14:textId="77777777" w:rsidR="00D32072" w:rsidRPr="00CF070B" w:rsidRDefault="00D32072" w:rsidP="00571E2A">
            <w:pPr>
              <w:jc w:val="center"/>
            </w:pPr>
            <w:r w:rsidRPr="00CF070B">
              <w:t>A</w:t>
            </w:r>
          </w:p>
        </w:tc>
        <w:tc>
          <w:tcPr>
            <w:tcW w:w="253" w:type="pct"/>
          </w:tcPr>
          <w:p w14:paraId="05D15985" w14:textId="77777777" w:rsidR="00D32072" w:rsidRPr="00CF070B" w:rsidRDefault="00D32072" w:rsidP="00571E2A">
            <w:pPr>
              <w:jc w:val="center"/>
            </w:pPr>
            <w:r w:rsidRPr="00CF070B">
              <w:t>8</w:t>
            </w:r>
          </w:p>
        </w:tc>
      </w:tr>
      <w:tr w:rsidR="00D32072" w:rsidRPr="00CF070B" w14:paraId="7A251FD4" w14:textId="77777777" w:rsidTr="00CF070B">
        <w:trPr>
          <w:trHeight w:val="340"/>
        </w:trPr>
        <w:tc>
          <w:tcPr>
            <w:tcW w:w="272" w:type="pct"/>
          </w:tcPr>
          <w:p w14:paraId="56588BE6" w14:textId="77777777" w:rsidR="00D32072" w:rsidRPr="00CF070B" w:rsidRDefault="00D32072" w:rsidP="00571E2A">
            <w:pPr>
              <w:jc w:val="center"/>
            </w:pPr>
          </w:p>
        </w:tc>
        <w:tc>
          <w:tcPr>
            <w:tcW w:w="189" w:type="pct"/>
          </w:tcPr>
          <w:p w14:paraId="1DFBD424" w14:textId="77777777" w:rsidR="00D32072" w:rsidRPr="00CF070B" w:rsidRDefault="00D32072" w:rsidP="00571E2A">
            <w:pPr>
              <w:jc w:val="center"/>
            </w:pPr>
          </w:p>
        </w:tc>
        <w:tc>
          <w:tcPr>
            <w:tcW w:w="3711" w:type="pct"/>
            <w:vAlign w:val="bottom"/>
          </w:tcPr>
          <w:p w14:paraId="61063DE5" w14:textId="77777777" w:rsidR="00D32072" w:rsidRPr="00CF070B" w:rsidRDefault="00D32072" w:rsidP="00571E2A">
            <w:pPr>
              <w:jc w:val="center"/>
            </w:pPr>
            <w:r w:rsidRPr="00CF070B">
              <w:rPr>
                <w:b/>
                <w:bCs/>
              </w:rPr>
              <w:t>(OR)</w:t>
            </w:r>
          </w:p>
        </w:tc>
        <w:tc>
          <w:tcPr>
            <w:tcW w:w="319" w:type="pct"/>
            <w:vAlign w:val="bottom"/>
          </w:tcPr>
          <w:p w14:paraId="47816BB5" w14:textId="77777777" w:rsidR="00D32072" w:rsidRPr="00CF070B" w:rsidRDefault="00D32072" w:rsidP="00571E2A">
            <w:pPr>
              <w:jc w:val="center"/>
            </w:pPr>
          </w:p>
        </w:tc>
        <w:tc>
          <w:tcPr>
            <w:tcW w:w="256" w:type="pct"/>
            <w:vAlign w:val="bottom"/>
          </w:tcPr>
          <w:p w14:paraId="4B0DDFB6" w14:textId="77777777" w:rsidR="00D32072" w:rsidRPr="00CF070B" w:rsidRDefault="00D32072" w:rsidP="00571E2A">
            <w:pPr>
              <w:jc w:val="center"/>
            </w:pPr>
          </w:p>
        </w:tc>
        <w:tc>
          <w:tcPr>
            <w:tcW w:w="253" w:type="pct"/>
            <w:vAlign w:val="bottom"/>
          </w:tcPr>
          <w:p w14:paraId="6E4C249A" w14:textId="77777777" w:rsidR="00D32072" w:rsidRPr="00CF070B" w:rsidRDefault="00D32072" w:rsidP="00571E2A">
            <w:pPr>
              <w:jc w:val="center"/>
            </w:pPr>
          </w:p>
        </w:tc>
      </w:tr>
      <w:tr w:rsidR="00D32072" w:rsidRPr="00CF070B" w14:paraId="429B6956" w14:textId="77777777" w:rsidTr="00CF070B">
        <w:trPr>
          <w:trHeight w:val="340"/>
        </w:trPr>
        <w:tc>
          <w:tcPr>
            <w:tcW w:w="272" w:type="pct"/>
          </w:tcPr>
          <w:p w14:paraId="7D42F9D4" w14:textId="77777777" w:rsidR="00D32072" w:rsidRPr="00CF070B" w:rsidRDefault="00D32072" w:rsidP="00571E2A">
            <w:pPr>
              <w:jc w:val="center"/>
            </w:pPr>
            <w:r w:rsidRPr="00CF070B">
              <w:t>6.</w:t>
            </w:r>
          </w:p>
        </w:tc>
        <w:tc>
          <w:tcPr>
            <w:tcW w:w="189" w:type="pct"/>
          </w:tcPr>
          <w:p w14:paraId="0D7736ED" w14:textId="77777777" w:rsidR="00D32072" w:rsidRPr="00CF070B" w:rsidRDefault="00D32072" w:rsidP="00571E2A">
            <w:pPr>
              <w:jc w:val="center"/>
            </w:pPr>
            <w:r w:rsidRPr="00CF070B">
              <w:t>a.</w:t>
            </w:r>
          </w:p>
        </w:tc>
        <w:tc>
          <w:tcPr>
            <w:tcW w:w="3711" w:type="pct"/>
          </w:tcPr>
          <w:p w14:paraId="3182CDC8" w14:textId="77777777" w:rsidR="00D32072" w:rsidRPr="00CF070B" w:rsidRDefault="00D32072" w:rsidP="00571E2A">
            <w:pPr>
              <w:jc w:val="both"/>
            </w:pPr>
            <w:r w:rsidRPr="00CF070B">
              <w:t>Organize the unit operations to be carried out in the manufacture of cheddar cheese with a help of flow chart.</w:t>
            </w:r>
          </w:p>
        </w:tc>
        <w:tc>
          <w:tcPr>
            <w:tcW w:w="319" w:type="pct"/>
          </w:tcPr>
          <w:p w14:paraId="021D4787" w14:textId="77777777" w:rsidR="00D32072" w:rsidRPr="00CF070B" w:rsidRDefault="00D32072" w:rsidP="00571E2A">
            <w:pPr>
              <w:jc w:val="center"/>
            </w:pPr>
            <w:r w:rsidRPr="00CF070B">
              <w:t>CO2</w:t>
            </w:r>
          </w:p>
        </w:tc>
        <w:tc>
          <w:tcPr>
            <w:tcW w:w="256" w:type="pct"/>
          </w:tcPr>
          <w:p w14:paraId="384DBFAA" w14:textId="77777777" w:rsidR="00D32072" w:rsidRPr="00CF070B" w:rsidRDefault="00D32072" w:rsidP="00571E2A">
            <w:pPr>
              <w:jc w:val="center"/>
            </w:pPr>
            <w:r w:rsidRPr="00CF070B">
              <w:t>An</w:t>
            </w:r>
          </w:p>
        </w:tc>
        <w:tc>
          <w:tcPr>
            <w:tcW w:w="253" w:type="pct"/>
          </w:tcPr>
          <w:p w14:paraId="19BEAA63" w14:textId="77777777" w:rsidR="00D32072" w:rsidRPr="00CF070B" w:rsidRDefault="00D32072" w:rsidP="00571E2A">
            <w:pPr>
              <w:jc w:val="center"/>
            </w:pPr>
            <w:r w:rsidRPr="00CF070B">
              <w:t>15</w:t>
            </w:r>
          </w:p>
        </w:tc>
      </w:tr>
      <w:tr w:rsidR="00D32072" w:rsidRPr="00CF070B" w14:paraId="0BE3C0FF" w14:textId="77777777" w:rsidTr="00CF070B">
        <w:trPr>
          <w:trHeight w:val="340"/>
        </w:trPr>
        <w:tc>
          <w:tcPr>
            <w:tcW w:w="272" w:type="pct"/>
          </w:tcPr>
          <w:p w14:paraId="5F24EC1F" w14:textId="77777777" w:rsidR="00D32072" w:rsidRPr="00CF070B" w:rsidRDefault="00D32072" w:rsidP="00571E2A">
            <w:pPr>
              <w:jc w:val="center"/>
            </w:pPr>
          </w:p>
        </w:tc>
        <w:tc>
          <w:tcPr>
            <w:tcW w:w="189" w:type="pct"/>
          </w:tcPr>
          <w:p w14:paraId="26833FF9" w14:textId="77777777" w:rsidR="00D32072" w:rsidRPr="00CF070B" w:rsidRDefault="00D32072" w:rsidP="00571E2A">
            <w:pPr>
              <w:jc w:val="center"/>
            </w:pPr>
            <w:r w:rsidRPr="00CF070B">
              <w:t>b.</w:t>
            </w:r>
          </w:p>
        </w:tc>
        <w:tc>
          <w:tcPr>
            <w:tcW w:w="3711" w:type="pct"/>
          </w:tcPr>
          <w:p w14:paraId="1439FDB7" w14:textId="77777777" w:rsidR="00D32072" w:rsidRPr="00CF070B" w:rsidRDefault="00D32072" w:rsidP="00571E2A">
            <w:pPr>
              <w:jc w:val="both"/>
              <w:rPr>
                <w:bCs/>
              </w:rPr>
            </w:pPr>
            <w:r w:rsidRPr="00CF070B">
              <w:rPr>
                <w:bCs/>
              </w:rPr>
              <w:t>Explain the direct cream method of manufacturing ghee and mention its advantages.</w:t>
            </w:r>
          </w:p>
        </w:tc>
        <w:tc>
          <w:tcPr>
            <w:tcW w:w="319" w:type="pct"/>
          </w:tcPr>
          <w:p w14:paraId="0FC7092F" w14:textId="77777777" w:rsidR="00D32072" w:rsidRPr="00CF070B" w:rsidRDefault="00D32072" w:rsidP="00571E2A">
            <w:pPr>
              <w:jc w:val="center"/>
            </w:pPr>
            <w:r w:rsidRPr="00CF070B">
              <w:t>CO3</w:t>
            </w:r>
          </w:p>
        </w:tc>
        <w:tc>
          <w:tcPr>
            <w:tcW w:w="256" w:type="pct"/>
          </w:tcPr>
          <w:p w14:paraId="61B81049" w14:textId="77777777" w:rsidR="00D32072" w:rsidRPr="00CF070B" w:rsidRDefault="00D32072" w:rsidP="00571E2A">
            <w:pPr>
              <w:jc w:val="center"/>
            </w:pPr>
            <w:r w:rsidRPr="00CF070B">
              <w:t>U</w:t>
            </w:r>
          </w:p>
        </w:tc>
        <w:tc>
          <w:tcPr>
            <w:tcW w:w="253" w:type="pct"/>
          </w:tcPr>
          <w:p w14:paraId="6D55B3E8" w14:textId="77777777" w:rsidR="00D32072" w:rsidRPr="00CF070B" w:rsidRDefault="00D32072" w:rsidP="00571E2A">
            <w:pPr>
              <w:jc w:val="center"/>
            </w:pPr>
            <w:r w:rsidRPr="00CF070B">
              <w:t>5</w:t>
            </w:r>
          </w:p>
        </w:tc>
      </w:tr>
      <w:tr w:rsidR="00D32072" w:rsidRPr="00CF070B" w14:paraId="27ED5180" w14:textId="77777777" w:rsidTr="00CF070B">
        <w:trPr>
          <w:trHeight w:val="340"/>
        </w:trPr>
        <w:tc>
          <w:tcPr>
            <w:tcW w:w="272" w:type="pct"/>
          </w:tcPr>
          <w:p w14:paraId="3B6FB7E6" w14:textId="77777777" w:rsidR="00D32072" w:rsidRPr="00CF070B" w:rsidRDefault="00D32072" w:rsidP="00571E2A">
            <w:pPr>
              <w:jc w:val="center"/>
            </w:pPr>
          </w:p>
        </w:tc>
        <w:tc>
          <w:tcPr>
            <w:tcW w:w="189" w:type="pct"/>
          </w:tcPr>
          <w:p w14:paraId="47EED469" w14:textId="77777777" w:rsidR="00D32072" w:rsidRPr="00CF070B" w:rsidRDefault="00D32072" w:rsidP="00571E2A">
            <w:pPr>
              <w:jc w:val="center"/>
            </w:pPr>
          </w:p>
        </w:tc>
        <w:tc>
          <w:tcPr>
            <w:tcW w:w="3711" w:type="pct"/>
            <w:vAlign w:val="bottom"/>
          </w:tcPr>
          <w:p w14:paraId="3057A287" w14:textId="77777777" w:rsidR="00D32072" w:rsidRPr="00CF070B" w:rsidRDefault="00D32072" w:rsidP="00571E2A">
            <w:pPr>
              <w:jc w:val="center"/>
            </w:pPr>
          </w:p>
        </w:tc>
        <w:tc>
          <w:tcPr>
            <w:tcW w:w="319" w:type="pct"/>
            <w:vAlign w:val="bottom"/>
          </w:tcPr>
          <w:p w14:paraId="2D02DB7A" w14:textId="77777777" w:rsidR="00D32072" w:rsidRPr="00CF070B" w:rsidRDefault="00D32072" w:rsidP="00571E2A">
            <w:pPr>
              <w:jc w:val="center"/>
            </w:pPr>
          </w:p>
        </w:tc>
        <w:tc>
          <w:tcPr>
            <w:tcW w:w="256" w:type="pct"/>
            <w:vAlign w:val="bottom"/>
          </w:tcPr>
          <w:p w14:paraId="61AAA744" w14:textId="77777777" w:rsidR="00D32072" w:rsidRPr="00CF070B" w:rsidRDefault="00D32072" w:rsidP="00571E2A">
            <w:pPr>
              <w:jc w:val="center"/>
            </w:pPr>
          </w:p>
        </w:tc>
        <w:tc>
          <w:tcPr>
            <w:tcW w:w="253" w:type="pct"/>
            <w:vAlign w:val="bottom"/>
          </w:tcPr>
          <w:p w14:paraId="6ADFD4A3" w14:textId="77777777" w:rsidR="00D32072" w:rsidRPr="00CF070B" w:rsidRDefault="00D32072" w:rsidP="00571E2A">
            <w:pPr>
              <w:jc w:val="center"/>
            </w:pPr>
          </w:p>
        </w:tc>
      </w:tr>
      <w:tr w:rsidR="00D32072" w:rsidRPr="00CF070B" w14:paraId="51E97F19" w14:textId="77777777" w:rsidTr="00CF070B">
        <w:trPr>
          <w:trHeight w:val="340"/>
        </w:trPr>
        <w:tc>
          <w:tcPr>
            <w:tcW w:w="272" w:type="pct"/>
          </w:tcPr>
          <w:p w14:paraId="565C5EB6" w14:textId="77777777" w:rsidR="00D32072" w:rsidRPr="00CF070B" w:rsidRDefault="00D32072" w:rsidP="00571E2A">
            <w:pPr>
              <w:jc w:val="center"/>
            </w:pPr>
            <w:r w:rsidRPr="00CF070B">
              <w:t>7.</w:t>
            </w:r>
          </w:p>
        </w:tc>
        <w:tc>
          <w:tcPr>
            <w:tcW w:w="189" w:type="pct"/>
          </w:tcPr>
          <w:p w14:paraId="30AA4356" w14:textId="77777777" w:rsidR="00D32072" w:rsidRPr="00CF070B" w:rsidRDefault="00D32072" w:rsidP="00571E2A">
            <w:pPr>
              <w:jc w:val="center"/>
            </w:pPr>
            <w:r w:rsidRPr="00CF070B">
              <w:t>a.</w:t>
            </w:r>
          </w:p>
        </w:tc>
        <w:tc>
          <w:tcPr>
            <w:tcW w:w="3711" w:type="pct"/>
          </w:tcPr>
          <w:p w14:paraId="0EE5FE35" w14:textId="77777777" w:rsidR="00D32072" w:rsidRPr="00CF070B" w:rsidRDefault="00D32072" w:rsidP="00571E2A">
            <w:pPr>
              <w:jc w:val="both"/>
            </w:pPr>
            <w:r w:rsidRPr="00CF070B">
              <w:t>Examine the operations involved in the preparation of cream for butter manufacturing.</w:t>
            </w:r>
          </w:p>
        </w:tc>
        <w:tc>
          <w:tcPr>
            <w:tcW w:w="319" w:type="pct"/>
          </w:tcPr>
          <w:p w14:paraId="2855E111" w14:textId="77777777" w:rsidR="00D32072" w:rsidRPr="00CF070B" w:rsidRDefault="00D32072" w:rsidP="00571E2A">
            <w:pPr>
              <w:jc w:val="center"/>
            </w:pPr>
            <w:r w:rsidRPr="00CF070B">
              <w:t>CO3</w:t>
            </w:r>
          </w:p>
        </w:tc>
        <w:tc>
          <w:tcPr>
            <w:tcW w:w="256" w:type="pct"/>
          </w:tcPr>
          <w:p w14:paraId="01A80A4B" w14:textId="77777777" w:rsidR="00D32072" w:rsidRPr="00CF070B" w:rsidRDefault="00D32072" w:rsidP="00571E2A">
            <w:pPr>
              <w:jc w:val="center"/>
            </w:pPr>
            <w:r w:rsidRPr="00CF070B">
              <w:t>A</w:t>
            </w:r>
          </w:p>
        </w:tc>
        <w:tc>
          <w:tcPr>
            <w:tcW w:w="253" w:type="pct"/>
          </w:tcPr>
          <w:p w14:paraId="269F8CCE" w14:textId="77777777" w:rsidR="00D32072" w:rsidRPr="00CF070B" w:rsidRDefault="00D32072" w:rsidP="00571E2A">
            <w:pPr>
              <w:jc w:val="center"/>
            </w:pPr>
            <w:r w:rsidRPr="00CF070B">
              <w:t>10</w:t>
            </w:r>
          </w:p>
        </w:tc>
      </w:tr>
      <w:tr w:rsidR="00D32072" w:rsidRPr="00CF070B" w14:paraId="462322EE" w14:textId="77777777" w:rsidTr="00CF070B">
        <w:trPr>
          <w:trHeight w:val="340"/>
        </w:trPr>
        <w:tc>
          <w:tcPr>
            <w:tcW w:w="272" w:type="pct"/>
          </w:tcPr>
          <w:p w14:paraId="05BDB345" w14:textId="77777777" w:rsidR="00D32072" w:rsidRPr="00CF070B" w:rsidRDefault="00D32072" w:rsidP="00571E2A">
            <w:pPr>
              <w:jc w:val="center"/>
            </w:pPr>
          </w:p>
        </w:tc>
        <w:tc>
          <w:tcPr>
            <w:tcW w:w="189" w:type="pct"/>
          </w:tcPr>
          <w:p w14:paraId="59931D4E" w14:textId="77777777" w:rsidR="00D32072" w:rsidRPr="00CF070B" w:rsidRDefault="00D32072" w:rsidP="00571E2A">
            <w:pPr>
              <w:jc w:val="center"/>
            </w:pPr>
            <w:r w:rsidRPr="00CF070B">
              <w:t>b.</w:t>
            </w:r>
          </w:p>
        </w:tc>
        <w:tc>
          <w:tcPr>
            <w:tcW w:w="3711" w:type="pct"/>
          </w:tcPr>
          <w:p w14:paraId="7BD81EDC" w14:textId="77777777" w:rsidR="00D32072" w:rsidRPr="00CF070B" w:rsidRDefault="00D32072" w:rsidP="00571E2A">
            <w:pPr>
              <w:jc w:val="both"/>
              <w:rPr>
                <w:bCs/>
              </w:rPr>
            </w:pPr>
            <w:r w:rsidRPr="00CF070B">
              <w:rPr>
                <w:bCs/>
              </w:rPr>
              <w:t>Analyze the role of constituents in ice cream and properties of ice cream mix.</w:t>
            </w:r>
          </w:p>
        </w:tc>
        <w:tc>
          <w:tcPr>
            <w:tcW w:w="319" w:type="pct"/>
          </w:tcPr>
          <w:p w14:paraId="2D24E2D9" w14:textId="77777777" w:rsidR="00D32072" w:rsidRPr="00CF070B" w:rsidRDefault="00D32072" w:rsidP="00571E2A">
            <w:pPr>
              <w:jc w:val="center"/>
            </w:pPr>
            <w:r w:rsidRPr="00CF070B">
              <w:t>CO1</w:t>
            </w:r>
          </w:p>
        </w:tc>
        <w:tc>
          <w:tcPr>
            <w:tcW w:w="256" w:type="pct"/>
          </w:tcPr>
          <w:p w14:paraId="7B1F5B4C" w14:textId="77777777" w:rsidR="00D32072" w:rsidRPr="00CF070B" w:rsidRDefault="00D32072" w:rsidP="00571E2A">
            <w:pPr>
              <w:jc w:val="center"/>
            </w:pPr>
            <w:r w:rsidRPr="00CF070B">
              <w:t>An</w:t>
            </w:r>
          </w:p>
        </w:tc>
        <w:tc>
          <w:tcPr>
            <w:tcW w:w="253" w:type="pct"/>
          </w:tcPr>
          <w:p w14:paraId="7CFE62D9" w14:textId="77777777" w:rsidR="00D32072" w:rsidRPr="00CF070B" w:rsidRDefault="00D32072" w:rsidP="00571E2A">
            <w:pPr>
              <w:jc w:val="center"/>
            </w:pPr>
            <w:r w:rsidRPr="00CF070B">
              <w:t>10</w:t>
            </w:r>
          </w:p>
        </w:tc>
      </w:tr>
      <w:tr w:rsidR="00D32072" w:rsidRPr="00CF070B" w14:paraId="2129604D" w14:textId="77777777" w:rsidTr="00CF070B">
        <w:trPr>
          <w:trHeight w:val="340"/>
        </w:trPr>
        <w:tc>
          <w:tcPr>
            <w:tcW w:w="272" w:type="pct"/>
          </w:tcPr>
          <w:p w14:paraId="4CFFE74A" w14:textId="77777777" w:rsidR="00D32072" w:rsidRPr="00CF070B" w:rsidRDefault="00D32072" w:rsidP="00571E2A">
            <w:pPr>
              <w:jc w:val="center"/>
            </w:pPr>
          </w:p>
        </w:tc>
        <w:tc>
          <w:tcPr>
            <w:tcW w:w="189" w:type="pct"/>
          </w:tcPr>
          <w:p w14:paraId="1058F221" w14:textId="77777777" w:rsidR="00D32072" w:rsidRPr="00CF070B" w:rsidRDefault="00D32072" w:rsidP="00571E2A">
            <w:pPr>
              <w:jc w:val="center"/>
            </w:pPr>
          </w:p>
        </w:tc>
        <w:tc>
          <w:tcPr>
            <w:tcW w:w="3711" w:type="pct"/>
            <w:vAlign w:val="bottom"/>
          </w:tcPr>
          <w:p w14:paraId="3F4D9336" w14:textId="77777777" w:rsidR="00D32072" w:rsidRPr="00CF070B" w:rsidRDefault="00D32072" w:rsidP="00571E2A">
            <w:pPr>
              <w:jc w:val="center"/>
              <w:rPr>
                <w:bCs/>
              </w:rPr>
            </w:pPr>
            <w:r w:rsidRPr="00CF070B">
              <w:rPr>
                <w:b/>
                <w:bCs/>
              </w:rPr>
              <w:t>(OR)</w:t>
            </w:r>
          </w:p>
        </w:tc>
        <w:tc>
          <w:tcPr>
            <w:tcW w:w="319" w:type="pct"/>
            <w:vAlign w:val="bottom"/>
          </w:tcPr>
          <w:p w14:paraId="1E155370" w14:textId="77777777" w:rsidR="00D32072" w:rsidRPr="00CF070B" w:rsidRDefault="00D32072" w:rsidP="00571E2A">
            <w:pPr>
              <w:jc w:val="center"/>
            </w:pPr>
          </w:p>
        </w:tc>
        <w:tc>
          <w:tcPr>
            <w:tcW w:w="256" w:type="pct"/>
            <w:vAlign w:val="bottom"/>
          </w:tcPr>
          <w:p w14:paraId="332EBAD7" w14:textId="77777777" w:rsidR="00D32072" w:rsidRPr="00CF070B" w:rsidRDefault="00D32072" w:rsidP="00571E2A">
            <w:pPr>
              <w:jc w:val="center"/>
            </w:pPr>
          </w:p>
        </w:tc>
        <w:tc>
          <w:tcPr>
            <w:tcW w:w="253" w:type="pct"/>
            <w:vAlign w:val="bottom"/>
          </w:tcPr>
          <w:p w14:paraId="22C2AB11" w14:textId="77777777" w:rsidR="00D32072" w:rsidRPr="00CF070B" w:rsidRDefault="00D32072" w:rsidP="00571E2A">
            <w:pPr>
              <w:jc w:val="center"/>
            </w:pPr>
          </w:p>
        </w:tc>
      </w:tr>
      <w:tr w:rsidR="00D32072" w:rsidRPr="00CF070B" w14:paraId="4AA9C04E" w14:textId="77777777" w:rsidTr="00CF070B">
        <w:trPr>
          <w:trHeight w:val="340"/>
        </w:trPr>
        <w:tc>
          <w:tcPr>
            <w:tcW w:w="272" w:type="pct"/>
          </w:tcPr>
          <w:p w14:paraId="4B603B7F" w14:textId="77777777" w:rsidR="00D32072" w:rsidRPr="00CF070B" w:rsidRDefault="00D32072" w:rsidP="00571E2A">
            <w:pPr>
              <w:jc w:val="center"/>
            </w:pPr>
            <w:r w:rsidRPr="00CF070B">
              <w:t>8.</w:t>
            </w:r>
          </w:p>
        </w:tc>
        <w:tc>
          <w:tcPr>
            <w:tcW w:w="189" w:type="pct"/>
          </w:tcPr>
          <w:p w14:paraId="45D74297" w14:textId="77777777" w:rsidR="00D32072" w:rsidRPr="00CF070B" w:rsidRDefault="00D32072" w:rsidP="00571E2A">
            <w:pPr>
              <w:jc w:val="center"/>
            </w:pPr>
            <w:r w:rsidRPr="00CF070B">
              <w:t>a.</w:t>
            </w:r>
          </w:p>
        </w:tc>
        <w:tc>
          <w:tcPr>
            <w:tcW w:w="3711" w:type="pct"/>
          </w:tcPr>
          <w:p w14:paraId="6E227152" w14:textId="77777777" w:rsidR="00D32072" w:rsidRPr="00CF070B" w:rsidRDefault="00D32072" w:rsidP="00571E2A">
            <w:pPr>
              <w:jc w:val="both"/>
              <w:rPr>
                <w:bCs/>
              </w:rPr>
            </w:pPr>
            <w:r w:rsidRPr="00CF070B">
              <w:rPr>
                <w:bCs/>
              </w:rPr>
              <w:t xml:space="preserve">Elaborate on the method of manufacture of </w:t>
            </w:r>
            <w:r w:rsidRPr="00CF070B">
              <w:t xml:space="preserve">Yoghurt and </w:t>
            </w:r>
            <w:r w:rsidRPr="00CF070B">
              <w:rPr>
                <w:bCs/>
              </w:rPr>
              <w:t xml:space="preserve">Cultured Buttermilk with a help of a flow chart. </w:t>
            </w:r>
          </w:p>
        </w:tc>
        <w:tc>
          <w:tcPr>
            <w:tcW w:w="319" w:type="pct"/>
          </w:tcPr>
          <w:p w14:paraId="3A624828" w14:textId="77777777" w:rsidR="00D32072" w:rsidRPr="00CF070B" w:rsidRDefault="00D32072" w:rsidP="00571E2A">
            <w:pPr>
              <w:jc w:val="center"/>
            </w:pPr>
            <w:r w:rsidRPr="00CF070B">
              <w:t>CO6</w:t>
            </w:r>
          </w:p>
        </w:tc>
        <w:tc>
          <w:tcPr>
            <w:tcW w:w="256" w:type="pct"/>
          </w:tcPr>
          <w:p w14:paraId="6776F9A0" w14:textId="77777777" w:rsidR="00D32072" w:rsidRPr="00CF070B" w:rsidRDefault="00D32072" w:rsidP="00571E2A">
            <w:pPr>
              <w:jc w:val="center"/>
            </w:pPr>
            <w:r w:rsidRPr="00CF070B">
              <w:t>U</w:t>
            </w:r>
          </w:p>
        </w:tc>
        <w:tc>
          <w:tcPr>
            <w:tcW w:w="253" w:type="pct"/>
          </w:tcPr>
          <w:p w14:paraId="5A5359D2" w14:textId="77777777" w:rsidR="00D32072" w:rsidRPr="00CF070B" w:rsidRDefault="00D32072" w:rsidP="00571E2A">
            <w:pPr>
              <w:jc w:val="center"/>
            </w:pPr>
            <w:r w:rsidRPr="00CF070B">
              <w:t>10</w:t>
            </w:r>
          </w:p>
        </w:tc>
      </w:tr>
      <w:tr w:rsidR="00D32072" w:rsidRPr="00CF070B" w14:paraId="3921DFA6" w14:textId="77777777" w:rsidTr="00CF070B">
        <w:trPr>
          <w:trHeight w:val="340"/>
        </w:trPr>
        <w:tc>
          <w:tcPr>
            <w:tcW w:w="272" w:type="pct"/>
          </w:tcPr>
          <w:p w14:paraId="6D434334" w14:textId="77777777" w:rsidR="00D32072" w:rsidRPr="00CF070B" w:rsidRDefault="00D32072" w:rsidP="00571E2A">
            <w:pPr>
              <w:jc w:val="center"/>
            </w:pPr>
          </w:p>
        </w:tc>
        <w:tc>
          <w:tcPr>
            <w:tcW w:w="189" w:type="pct"/>
          </w:tcPr>
          <w:p w14:paraId="48761E0C" w14:textId="77777777" w:rsidR="00D32072" w:rsidRPr="00CF070B" w:rsidRDefault="00D32072" w:rsidP="00571E2A">
            <w:pPr>
              <w:jc w:val="center"/>
            </w:pPr>
            <w:r w:rsidRPr="00CF070B">
              <w:t>b.</w:t>
            </w:r>
          </w:p>
        </w:tc>
        <w:tc>
          <w:tcPr>
            <w:tcW w:w="3711" w:type="pct"/>
          </w:tcPr>
          <w:p w14:paraId="766B8B72" w14:textId="77777777" w:rsidR="00D32072" w:rsidRPr="00CF070B" w:rsidRDefault="00D32072" w:rsidP="00571E2A">
            <w:pPr>
              <w:jc w:val="both"/>
              <w:rPr>
                <w:bCs/>
              </w:rPr>
            </w:pPr>
            <w:r w:rsidRPr="00CF070B">
              <w:rPr>
                <w:bCs/>
              </w:rPr>
              <w:t>Appraise the significance and principle of filtration and clarification process.</w:t>
            </w:r>
          </w:p>
        </w:tc>
        <w:tc>
          <w:tcPr>
            <w:tcW w:w="319" w:type="pct"/>
          </w:tcPr>
          <w:p w14:paraId="16D1937F" w14:textId="77777777" w:rsidR="00D32072" w:rsidRPr="00CF070B" w:rsidRDefault="00D32072" w:rsidP="00571E2A">
            <w:pPr>
              <w:jc w:val="center"/>
            </w:pPr>
            <w:r w:rsidRPr="00CF070B">
              <w:t>CO2</w:t>
            </w:r>
          </w:p>
        </w:tc>
        <w:tc>
          <w:tcPr>
            <w:tcW w:w="256" w:type="pct"/>
          </w:tcPr>
          <w:p w14:paraId="01142504" w14:textId="77777777" w:rsidR="00D32072" w:rsidRPr="00CF070B" w:rsidRDefault="00D32072" w:rsidP="00571E2A">
            <w:pPr>
              <w:jc w:val="center"/>
            </w:pPr>
            <w:r w:rsidRPr="00CF070B">
              <w:t>An</w:t>
            </w:r>
          </w:p>
        </w:tc>
        <w:tc>
          <w:tcPr>
            <w:tcW w:w="253" w:type="pct"/>
          </w:tcPr>
          <w:p w14:paraId="7CDCAE91" w14:textId="77777777" w:rsidR="00D32072" w:rsidRPr="00CF070B" w:rsidRDefault="00D32072" w:rsidP="00571E2A">
            <w:pPr>
              <w:jc w:val="center"/>
            </w:pPr>
            <w:r w:rsidRPr="00CF070B">
              <w:t>10</w:t>
            </w:r>
          </w:p>
        </w:tc>
      </w:tr>
      <w:tr w:rsidR="00D32072" w:rsidRPr="00CF070B" w14:paraId="4BAA33A3" w14:textId="77777777" w:rsidTr="00571E2A">
        <w:trPr>
          <w:trHeight w:val="298"/>
        </w:trPr>
        <w:tc>
          <w:tcPr>
            <w:tcW w:w="5000" w:type="pct"/>
            <w:gridSpan w:val="6"/>
          </w:tcPr>
          <w:p w14:paraId="638DA2C4" w14:textId="77777777" w:rsidR="00D32072" w:rsidRPr="00CF070B" w:rsidRDefault="00D32072" w:rsidP="00571E2A">
            <w:pPr>
              <w:jc w:val="center"/>
            </w:pPr>
            <w:r w:rsidRPr="00CF070B">
              <w:rPr>
                <w:b/>
                <w:bCs/>
              </w:rPr>
              <w:t>COMPULSORY QUESTION</w:t>
            </w:r>
          </w:p>
        </w:tc>
      </w:tr>
      <w:tr w:rsidR="00D32072" w:rsidRPr="00CF070B" w14:paraId="7DE1898E" w14:textId="77777777" w:rsidTr="00571E2A">
        <w:trPr>
          <w:trHeight w:val="283"/>
        </w:trPr>
        <w:tc>
          <w:tcPr>
            <w:tcW w:w="272" w:type="pct"/>
          </w:tcPr>
          <w:p w14:paraId="5B8BC669" w14:textId="77777777" w:rsidR="00D32072" w:rsidRPr="00CF070B" w:rsidRDefault="00D32072" w:rsidP="00571E2A">
            <w:pPr>
              <w:jc w:val="center"/>
            </w:pPr>
            <w:r w:rsidRPr="00CF070B">
              <w:t>9.</w:t>
            </w:r>
          </w:p>
        </w:tc>
        <w:tc>
          <w:tcPr>
            <w:tcW w:w="189" w:type="pct"/>
          </w:tcPr>
          <w:p w14:paraId="1C478DF4" w14:textId="77777777" w:rsidR="00D32072" w:rsidRPr="00CF070B" w:rsidRDefault="00D32072" w:rsidP="00571E2A">
            <w:pPr>
              <w:jc w:val="center"/>
            </w:pPr>
            <w:r w:rsidRPr="00CF070B">
              <w:t>a.</w:t>
            </w:r>
          </w:p>
        </w:tc>
        <w:tc>
          <w:tcPr>
            <w:tcW w:w="3711" w:type="pct"/>
          </w:tcPr>
          <w:p w14:paraId="001D7B06" w14:textId="77777777" w:rsidR="00D32072" w:rsidRPr="00CF070B" w:rsidRDefault="00D32072" w:rsidP="00571E2A">
            <w:pPr>
              <w:jc w:val="both"/>
            </w:pPr>
            <w:r w:rsidRPr="00CF070B">
              <w:t>Construct the flow chart for the method of manufacture of the following indigenous milk products.</w:t>
            </w:r>
          </w:p>
          <w:p w14:paraId="06053D32" w14:textId="77777777" w:rsidR="00D32072" w:rsidRPr="00CF070B" w:rsidRDefault="00D32072" w:rsidP="00571E2A">
            <w:pPr>
              <w:jc w:val="both"/>
            </w:pPr>
            <w:r w:rsidRPr="00CF070B">
              <w:t>(i) Channa  (ii) Makkan  (iii) Srikhand  (iv) Paneer  (v) Rasagulla</w:t>
            </w:r>
          </w:p>
        </w:tc>
        <w:tc>
          <w:tcPr>
            <w:tcW w:w="319" w:type="pct"/>
          </w:tcPr>
          <w:p w14:paraId="12095A7F" w14:textId="77777777" w:rsidR="00D32072" w:rsidRPr="00CF070B" w:rsidRDefault="00D32072" w:rsidP="00571E2A">
            <w:pPr>
              <w:jc w:val="center"/>
            </w:pPr>
            <w:r w:rsidRPr="00CF070B">
              <w:t>CO6</w:t>
            </w:r>
          </w:p>
        </w:tc>
        <w:tc>
          <w:tcPr>
            <w:tcW w:w="256" w:type="pct"/>
          </w:tcPr>
          <w:p w14:paraId="0BE165E2" w14:textId="77777777" w:rsidR="00D32072" w:rsidRPr="00CF070B" w:rsidRDefault="00D32072" w:rsidP="00571E2A">
            <w:pPr>
              <w:jc w:val="center"/>
            </w:pPr>
            <w:r w:rsidRPr="00CF070B">
              <w:t>A</w:t>
            </w:r>
          </w:p>
        </w:tc>
        <w:tc>
          <w:tcPr>
            <w:tcW w:w="253" w:type="pct"/>
          </w:tcPr>
          <w:p w14:paraId="610E550C" w14:textId="77777777" w:rsidR="00D32072" w:rsidRPr="00CF070B" w:rsidRDefault="00D32072" w:rsidP="00571E2A">
            <w:pPr>
              <w:jc w:val="center"/>
            </w:pPr>
            <w:r w:rsidRPr="00CF070B">
              <w:t>20</w:t>
            </w:r>
          </w:p>
        </w:tc>
      </w:tr>
    </w:tbl>
    <w:p w14:paraId="50670D2A" w14:textId="77777777" w:rsidR="00D32072" w:rsidRDefault="00D32072" w:rsidP="00856324"/>
    <w:p w14:paraId="1C70D269"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44CAEE"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5F72728B" w14:textId="77777777" w:rsidTr="00E62A52">
        <w:tc>
          <w:tcPr>
            <w:tcW w:w="632" w:type="dxa"/>
          </w:tcPr>
          <w:p w14:paraId="7D29DC8E" w14:textId="77777777" w:rsidR="00D32072" w:rsidRPr="00930ED1" w:rsidRDefault="00D32072" w:rsidP="00FA7076">
            <w:pPr>
              <w:jc w:val="center"/>
              <w:rPr>
                <w:sz w:val="22"/>
                <w:szCs w:val="22"/>
              </w:rPr>
            </w:pPr>
          </w:p>
        </w:tc>
        <w:tc>
          <w:tcPr>
            <w:tcW w:w="9858" w:type="dxa"/>
          </w:tcPr>
          <w:p w14:paraId="49FF3A75" w14:textId="77777777" w:rsidR="00D32072" w:rsidRPr="00930ED1" w:rsidRDefault="00D32072" w:rsidP="00FA7076">
            <w:pPr>
              <w:jc w:val="center"/>
              <w:rPr>
                <w:b/>
                <w:sz w:val="22"/>
                <w:szCs w:val="22"/>
              </w:rPr>
            </w:pPr>
            <w:r w:rsidRPr="00930ED1">
              <w:rPr>
                <w:b/>
                <w:sz w:val="22"/>
                <w:szCs w:val="22"/>
              </w:rPr>
              <w:t>COURSE OUTCOMES</w:t>
            </w:r>
          </w:p>
        </w:tc>
      </w:tr>
      <w:tr w:rsidR="00D32072" w14:paraId="53AEBC74" w14:textId="77777777" w:rsidTr="00E62A52">
        <w:tc>
          <w:tcPr>
            <w:tcW w:w="632" w:type="dxa"/>
          </w:tcPr>
          <w:p w14:paraId="44A128BF" w14:textId="77777777" w:rsidR="00D32072" w:rsidRPr="00930ED1" w:rsidRDefault="00D32072" w:rsidP="00E62A52">
            <w:pPr>
              <w:jc w:val="center"/>
              <w:rPr>
                <w:sz w:val="22"/>
                <w:szCs w:val="22"/>
              </w:rPr>
            </w:pPr>
            <w:r w:rsidRPr="00930ED1">
              <w:rPr>
                <w:sz w:val="22"/>
                <w:szCs w:val="22"/>
              </w:rPr>
              <w:t>CO1</w:t>
            </w:r>
          </w:p>
        </w:tc>
        <w:tc>
          <w:tcPr>
            <w:tcW w:w="9858" w:type="dxa"/>
          </w:tcPr>
          <w:p w14:paraId="75A4F097" w14:textId="77777777" w:rsidR="00D32072" w:rsidRPr="00930ED1" w:rsidRDefault="00D32072" w:rsidP="00E62A52">
            <w:pPr>
              <w:jc w:val="both"/>
              <w:rPr>
                <w:sz w:val="22"/>
                <w:szCs w:val="22"/>
              </w:rPr>
            </w:pPr>
            <w:r w:rsidRPr="00D911D5">
              <w:t xml:space="preserve">To gain knowledge on properties and composition of milk. </w:t>
            </w:r>
          </w:p>
        </w:tc>
      </w:tr>
      <w:tr w:rsidR="00D32072" w14:paraId="044DE149" w14:textId="77777777" w:rsidTr="00E62A52">
        <w:tc>
          <w:tcPr>
            <w:tcW w:w="632" w:type="dxa"/>
          </w:tcPr>
          <w:p w14:paraId="718081AF" w14:textId="77777777" w:rsidR="00D32072" w:rsidRPr="00930ED1" w:rsidRDefault="00D32072" w:rsidP="00E62A52">
            <w:pPr>
              <w:jc w:val="center"/>
              <w:rPr>
                <w:sz w:val="22"/>
                <w:szCs w:val="22"/>
              </w:rPr>
            </w:pPr>
            <w:r w:rsidRPr="00930ED1">
              <w:rPr>
                <w:sz w:val="22"/>
                <w:szCs w:val="22"/>
              </w:rPr>
              <w:t>CO2</w:t>
            </w:r>
          </w:p>
        </w:tc>
        <w:tc>
          <w:tcPr>
            <w:tcW w:w="9858" w:type="dxa"/>
          </w:tcPr>
          <w:p w14:paraId="69FC04B7" w14:textId="77777777" w:rsidR="00D32072" w:rsidRPr="00930ED1" w:rsidRDefault="00D32072" w:rsidP="00E62A52">
            <w:pPr>
              <w:jc w:val="both"/>
              <w:rPr>
                <w:sz w:val="22"/>
                <w:szCs w:val="22"/>
              </w:rPr>
            </w:pPr>
            <w:r w:rsidRPr="00D911D5">
              <w:t xml:space="preserve">To understand the processing techniques of milk. </w:t>
            </w:r>
          </w:p>
        </w:tc>
      </w:tr>
      <w:tr w:rsidR="00D32072" w14:paraId="41DAD8A4" w14:textId="77777777" w:rsidTr="00E62A52">
        <w:tc>
          <w:tcPr>
            <w:tcW w:w="632" w:type="dxa"/>
          </w:tcPr>
          <w:p w14:paraId="3AC86A36" w14:textId="77777777" w:rsidR="00D32072" w:rsidRPr="00930ED1" w:rsidRDefault="00D32072" w:rsidP="00E62A52">
            <w:pPr>
              <w:jc w:val="center"/>
              <w:rPr>
                <w:sz w:val="22"/>
                <w:szCs w:val="22"/>
              </w:rPr>
            </w:pPr>
            <w:r w:rsidRPr="00930ED1">
              <w:rPr>
                <w:sz w:val="22"/>
                <w:szCs w:val="22"/>
              </w:rPr>
              <w:t>CO3</w:t>
            </w:r>
          </w:p>
        </w:tc>
        <w:tc>
          <w:tcPr>
            <w:tcW w:w="9858" w:type="dxa"/>
          </w:tcPr>
          <w:p w14:paraId="359F7867" w14:textId="77777777" w:rsidR="00D32072" w:rsidRPr="00930ED1" w:rsidRDefault="00D32072" w:rsidP="00E62A52">
            <w:pPr>
              <w:jc w:val="both"/>
              <w:rPr>
                <w:sz w:val="22"/>
                <w:szCs w:val="22"/>
              </w:rPr>
            </w:pPr>
            <w:r w:rsidRPr="00D911D5">
              <w:t xml:space="preserve">To learn the different milk products manufacturing. </w:t>
            </w:r>
          </w:p>
        </w:tc>
      </w:tr>
      <w:tr w:rsidR="00D32072" w14:paraId="658D2A92" w14:textId="77777777" w:rsidTr="00E62A52">
        <w:tc>
          <w:tcPr>
            <w:tcW w:w="632" w:type="dxa"/>
          </w:tcPr>
          <w:p w14:paraId="03B5E186" w14:textId="77777777" w:rsidR="00D32072" w:rsidRPr="00930ED1" w:rsidRDefault="00D32072" w:rsidP="00E62A52">
            <w:pPr>
              <w:jc w:val="center"/>
              <w:rPr>
                <w:sz w:val="22"/>
                <w:szCs w:val="22"/>
              </w:rPr>
            </w:pPr>
            <w:r w:rsidRPr="00930ED1">
              <w:rPr>
                <w:sz w:val="22"/>
                <w:szCs w:val="22"/>
              </w:rPr>
              <w:t>CO4</w:t>
            </w:r>
          </w:p>
        </w:tc>
        <w:tc>
          <w:tcPr>
            <w:tcW w:w="9858" w:type="dxa"/>
          </w:tcPr>
          <w:p w14:paraId="73999244" w14:textId="77777777" w:rsidR="00D32072" w:rsidRPr="00930ED1" w:rsidRDefault="00D32072" w:rsidP="00E62A52">
            <w:pPr>
              <w:jc w:val="both"/>
              <w:rPr>
                <w:sz w:val="22"/>
                <w:szCs w:val="22"/>
              </w:rPr>
            </w:pPr>
            <w:r w:rsidRPr="00D911D5">
              <w:t xml:space="preserve">To understand the equipment used in dairy products manufacturing. </w:t>
            </w:r>
          </w:p>
        </w:tc>
      </w:tr>
      <w:tr w:rsidR="00D32072" w14:paraId="3476BFD2" w14:textId="77777777" w:rsidTr="00E62A52">
        <w:tc>
          <w:tcPr>
            <w:tcW w:w="632" w:type="dxa"/>
          </w:tcPr>
          <w:p w14:paraId="73A70438" w14:textId="77777777" w:rsidR="00D32072" w:rsidRPr="00930ED1" w:rsidRDefault="00D32072" w:rsidP="00E62A52">
            <w:pPr>
              <w:jc w:val="center"/>
              <w:rPr>
                <w:sz w:val="22"/>
                <w:szCs w:val="22"/>
              </w:rPr>
            </w:pPr>
            <w:r w:rsidRPr="00930ED1">
              <w:rPr>
                <w:sz w:val="22"/>
                <w:szCs w:val="22"/>
              </w:rPr>
              <w:t>CO5</w:t>
            </w:r>
          </w:p>
        </w:tc>
        <w:tc>
          <w:tcPr>
            <w:tcW w:w="9858" w:type="dxa"/>
          </w:tcPr>
          <w:p w14:paraId="6959C8BC" w14:textId="77777777" w:rsidR="00D32072" w:rsidRPr="00930ED1" w:rsidRDefault="00D32072" w:rsidP="00E62A52">
            <w:pPr>
              <w:jc w:val="both"/>
              <w:rPr>
                <w:sz w:val="22"/>
                <w:szCs w:val="22"/>
              </w:rPr>
            </w:pPr>
            <w:r w:rsidRPr="00D911D5">
              <w:t xml:space="preserve">To learn the packaging and storage of various milk products. </w:t>
            </w:r>
          </w:p>
        </w:tc>
      </w:tr>
      <w:tr w:rsidR="00D32072" w14:paraId="49BCEA23" w14:textId="77777777" w:rsidTr="00E62A52">
        <w:tc>
          <w:tcPr>
            <w:tcW w:w="632" w:type="dxa"/>
          </w:tcPr>
          <w:p w14:paraId="4AA9A7DE" w14:textId="77777777" w:rsidR="00D32072" w:rsidRPr="00930ED1" w:rsidRDefault="00D32072" w:rsidP="00E62A52">
            <w:pPr>
              <w:jc w:val="center"/>
              <w:rPr>
                <w:sz w:val="22"/>
                <w:szCs w:val="22"/>
              </w:rPr>
            </w:pPr>
            <w:r w:rsidRPr="00930ED1">
              <w:rPr>
                <w:sz w:val="22"/>
                <w:szCs w:val="22"/>
              </w:rPr>
              <w:t>CO6</w:t>
            </w:r>
          </w:p>
        </w:tc>
        <w:tc>
          <w:tcPr>
            <w:tcW w:w="9858" w:type="dxa"/>
          </w:tcPr>
          <w:p w14:paraId="6999BB8C" w14:textId="77777777" w:rsidR="00D32072" w:rsidRPr="00930ED1" w:rsidRDefault="00D32072" w:rsidP="00E62A52">
            <w:pPr>
              <w:jc w:val="both"/>
              <w:rPr>
                <w:sz w:val="22"/>
                <w:szCs w:val="22"/>
              </w:rPr>
            </w:pPr>
            <w:r w:rsidRPr="00D911D5">
              <w:t xml:space="preserve">To acquire knowledge on the Indian dairy products and their manufacturing </w:t>
            </w:r>
          </w:p>
        </w:tc>
      </w:tr>
    </w:tbl>
    <w:p w14:paraId="6F6F195A"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0C369E45" w14:textId="77777777" w:rsidTr="00CA4F97">
        <w:trPr>
          <w:jc w:val="center"/>
        </w:trPr>
        <w:tc>
          <w:tcPr>
            <w:tcW w:w="6385" w:type="dxa"/>
            <w:gridSpan w:val="8"/>
          </w:tcPr>
          <w:p w14:paraId="142C8D54"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6C73D7BF" w14:textId="77777777" w:rsidTr="00CA4F97">
        <w:trPr>
          <w:jc w:val="center"/>
        </w:trPr>
        <w:tc>
          <w:tcPr>
            <w:tcW w:w="1140" w:type="dxa"/>
          </w:tcPr>
          <w:p w14:paraId="26626CDF"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28F77C82" w14:textId="77777777" w:rsidR="00D32072" w:rsidRPr="00CC7F9A" w:rsidRDefault="00D32072" w:rsidP="00D54806">
            <w:pPr>
              <w:jc w:val="center"/>
              <w:rPr>
                <w:b/>
                <w:sz w:val="22"/>
                <w:szCs w:val="22"/>
              </w:rPr>
            </w:pPr>
            <w:r w:rsidRPr="00CC7F9A">
              <w:rPr>
                <w:b/>
                <w:sz w:val="22"/>
                <w:szCs w:val="22"/>
              </w:rPr>
              <w:t>R</w:t>
            </w:r>
          </w:p>
        </w:tc>
        <w:tc>
          <w:tcPr>
            <w:tcW w:w="708" w:type="dxa"/>
          </w:tcPr>
          <w:p w14:paraId="3970445E" w14:textId="77777777" w:rsidR="00D32072" w:rsidRPr="00CC7F9A" w:rsidRDefault="00D32072" w:rsidP="00D54806">
            <w:pPr>
              <w:jc w:val="center"/>
              <w:rPr>
                <w:b/>
                <w:sz w:val="22"/>
                <w:szCs w:val="22"/>
              </w:rPr>
            </w:pPr>
            <w:r w:rsidRPr="00CC7F9A">
              <w:rPr>
                <w:b/>
                <w:sz w:val="22"/>
                <w:szCs w:val="22"/>
              </w:rPr>
              <w:t>U</w:t>
            </w:r>
          </w:p>
        </w:tc>
        <w:tc>
          <w:tcPr>
            <w:tcW w:w="709" w:type="dxa"/>
          </w:tcPr>
          <w:p w14:paraId="22FBAC62" w14:textId="77777777" w:rsidR="00D32072" w:rsidRPr="00CC7F9A" w:rsidRDefault="00D32072" w:rsidP="00D54806">
            <w:pPr>
              <w:jc w:val="center"/>
              <w:rPr>
                <w:b/>
                <w:sz w:val="22"/>
                <w:szCs w:val="22"/>
              </w:rPr>
            </w:pPr>
            <w:r w:rsidRPr="00CC7F9A">
              <w:rPr>
                <w:b/>
                <w:sz w:val="22"/>
                <w:szCs w:val="22"/>
              </w:rPr>
              <w:t>A</w:t>
            </w:r>
          </w:p>
        </w:tc>
        <w:tc>
          <w:tcPr>
            <w:tcW w:w="709" w:type="dxa"/>
          </w:tcPr>
          <w:p w14:paraId="2C10E419" w14:textId="77777777" w:rsidR="00D32072" w:rsidRPr="00CC7F9A" w:rsidRDefault="00D32072" w:rsidP="00D54806">
            <w:pPr>
              <w:jc w:val="center"/>
              <w:rPr>
                <w:b/>
                <w:sz w:val="22"/>
                <w:szCs w:val="22"/>
              </w:rPr>
            </w:pPr>
            <w:r w:rsidRPr="00CC7F9A">
              <w:rPr>
                <w:b/>
                <w:sz w:val="22"/>
                <w:szCs w:val="22"/>
              </w:rPr>
              <w:t>An</w:t>
            </w:r>
          </w:p>
        </w:tc>
        <w:tc>
          <w:tcPr>
            <w:tcW w:w="709" w:type="dxa"/>
          </w:tcPr>
          <w:p w14:paraId="1F0B6B46" w14:textId="77777777" w:rsidR="00D32072" w:rsidRPr="00CC7F9A" w:rsidRDefault="00D32072" w:rsidP="00D54806">
            <w:pPr>
              <w:jc w:val="center"/>
              <w:rPr>
                <w:b/>
                <w:sz w:val="22"/>
                <w:szCs w:val="22"/>
              </w:rPr>
            </w:pPr>
            <w:r w:rsidRPr="00CC7F9A">
              <w:rPr>
                <w:b/>
                <w:sz w:val="22"/>
                <w:szCs w:val="22"/>
              </w:rPr>
              <w:t>E</w:t>
            </w:r>
          </w:p>
        </w:tc>
        <w:tc>
          <w:tcPr>
            <w:tcW w:w="708" w:type="dxa"/>
          </w:tcPr>
          <w:p w14:paraId="141F2E41" w14:textId="77777777" w:rsidR="00D32072" w:rsidRPr="00CC7F9A" w:rsidRDefault="00D32072" w:rsidP="00D54806">
            <w:pPr>
              <w:jc w:val="center"/>
              <w:rPr>
                <w:b/>
                <w:sz w:val="22"/>
                <w:szCs w:val="22"/>
              </w:rPr>
            </w:pPr>
            <w:r w:rsidRPr="00CC7F9A">
              <w:rPr>
                <w:b/>
                <w:sz w:val="22"/>
                <w:szCs w:val="22"/>
              </w:rPr>
              <w:t>C</w:t>
            </w:r>
          </w:p>
        </w:tc>
        <w:tc>
          <w:tcPr>
            <w:tcW w:w="993" w:type="dxa"/>
          </w:tcPr>
          <w:p w14:paraId="0B3E3494" w14:textId="77777777" w:rsidR="00D32072" w:rsidRPr="00CC7F9A" w:rsidRDefault="00D32072" w:rsidP="00D54806">
            <w:pPr>
              <w:jc w:val="center"/>
              <w:rPr>
                <w:b/>
                <w:sz w:val="22"/>
                <w:szCs w:val="22"/>
              </w:rPr>
            </w:pPr>
            <w:r w:rsidRPr="00CC7F9A">
              <w:rPr>
                <w:b/>
                <w:sz w:val="22"/>
                <w:szCs w:val="22"/>
              </w:rPr>
              <w:t>Total</w:t>
            </w:r>
          </w:p>
        </w:tc>
      </w:tr>
      <w:tr w:rsidR="00D32072" w14:paraId="6857B40F" w14:textId="77777777" w:rsidTr="00CA4F97">
        <w:trPr>
          <w:jc w:val="center"/>
        </w:trPr>
        <w:tc>
          <w:tcPr>
            <w:tcW w:w="1140" w:type="dxa"/>
          </w:tcPr>
          <w:p w14:paraId="3328AD41" w14:textId="77777777" w:rsidR="00D32072" w:rsidRPr="00CC7F9A" w:rsidRDefault="00D32072" w:rsidP="00571E2A">
            <w:pPr>
              <w:jc w:val="center"/>
              <w:rPr>
                <w:sz w:val="22"/>
                <w:szCs w:val="22"/>
              </w:rPr>
            </w:pPr>
            <w:r w:rsidRPr="00CC7F9A">
              <w:rPr>
                <w:sz w:val="22"/>
                <w:szCs w:val="22"/>
              </w:rPr>
              <w:t>CO1</w:t>
            </w:r>
          </w:p>
        </w:tc>
        <w:tc>
          <w:tcPr>
            <w:tcW w:w="709" w:type="dxa"/>
          </w:tcPr>
          <w:p w14:paraId="3A8B5B9F" w14:textId="77777777" w:rsidR="00D32072" w:rsidRPr="00CC7F9A" w:rsidRDefault="00D32072" w:rsidP="00571E2A">
            <w:pPr>
              <w:jc w:val="center"/>
              <w:rPr>
                <w:sz w:val="22"/>
                <w:szCs w:val="22"/>
              </w:rPr>
            </w:pPr>
            <w:r>
              <w:rPr>
                <w:sz w:val="22"/>
                <w:szCs w:val="22"/>
              </w:rPr>
              <w:t>-</w:t>
            </w:r>
          </w:p>
        </w:tc>
        <w:tc>
          <w:tcPr>
            <w:tcW w:w="708" w:type="dxa"/>
          </w:tcPr>
          <w:p w14:paraId="0F46C7C5" w14:textId="77777777" w:rsidR="00D32072" w:rsidRPr="00CC7F9A" w:rsidRDefault="00D32072" w:rsidP="00571E2A">
            <w:pPr>
              <w:jc w:val="center"/>
              <w:rPr>
                <w:sz w:val="22"/>
                <w:szCs w:val="22"/>
              </w:rPr>
            </w:pPr>
            <w:r>
              <w:rPr>
                <w:sz w:val="22"/>
                <w:szCs w:val="22"/>
              </w:rPr>
              <w:t>10</w:t>
            </w:r>
          </w:p>
        </w:tc>
        <w:tc>
          <w:tcPr>
            <w:tcW w:w="709" w:type="dxa"/>
          </w:tcPr>
          <w:p w14:paraId="296A7E59" w14:textId="77777777" w:rsidR="00D32072" w:rsidRPr="00CC7F9A" w:rsidRDefault="00D32072" w:rsidP="00571E2A">
            <w:pPr>
              <w:jc w:val="center"/>
              <w:rPr>
                <w:sz w:val="22"/>
                <w:szCs w:val="22"/>
              </w:rPr>
            </w:pPr>
            <w:r>
              <w:rPr>
                <w:sz w:val="22"/>
                <w:szCs w:val="22"/>
              </w:rPr>
              <w:t>-</w:t>
            </w:r>
          </w:p>
        </w:tc>
        <w:tc>
          <w:tcPr>
            <w:tcW w:w="709" w:type="dxa"/>
          </w:tcPr>
          <w:p w14:paraId="757DF57E" w14:textId="77777777" w:rsidR="00D32072" w:rsidRPr="00CC7F9A" w:rsidRDefault="00D32072" w:rsidP="00571E2A">
            <w:pPr>
              <w:jc w:val="center"/>
              <w:rPr>
                <w:sz w:val="22"/>
                <w:szCs w:val="22"/>
              </w:rPr>
            </w:pPr>
            <w:r>
              <w:rPr>
                <w:sz w:val="22"/>
                <w:szCs w:val="22"/>
              </w:rPr>
              <w:t>20</w:t>
            </w:r>
          </w:p>
        </w:tc>
        <w:tc>
          <w:tcPr>
            <w:tcW w:w="709" w:type="dxa"/>
          </w:tcPr>
          <w:p w14:paraId="7C3FE8D1" w14:textId="77777777" w:rsidR="00D32072" w:rsidRPr="00CC7F9A" w:rsidRDefault="00D32072" w:rsidP="00571E2A">
            <w:pPr>
              <w:jc w:val="center"/>
              <w:rPr>
                <w:sz w:val="22"/>
                <w:szCs w:val="22"/>
              </w:rPr>
            </w:pPr>
            <w:r w:rsidRPr="00035C27">
              <w:rPr>
                <w:sz w:val="22"/>
                <w:szCs w:val="22"/>
              </w:rPr>
              <w:t>-</w:t>
            </w:r>
          </w:p>
        </w:tc>
        <w:tc>
          <w:tcPr>
            <w:tcW w:w="708" w:type="dxa"/>
          </w:tcPr>
          <w:p w14:paraId="3AD3987B" w14:textId="77777777" w:rsidR="00D32072" w:rsidRPr="00CC7F9A" w:rsidRDefault="00D32072" w:rsidP="00571E2A">
            <w:pPr>
              <w:jc w:val="center"/>
              <w:rPr>
                <w:sz w:val="22"/>
                <w:szCs w:val="22"/>
              </w:rPr>
            </w:pPr>
            <w:r w:rsidRPr="00035C27">
              <w:rPr>
                <w:sz w:val="22"/>
                <w:szCs w:val="22"/>
              </w:rPr>
              <w:t>-</w:t>
            </w:r>
          </w:p>
        </w:tc>
        <w:tc>
          <w:tcPr>
            <w:tcW w:w="993" w:type="dxa"/>
          </w:tcPr>
          <w:p w14:paraId="628D7894" w14:textId="77777777" w:rsidR="00D32072" w:rsidRPr="00CC7F9A" w:rsidRDefault="00D32072" w:rsidP="00571E2A">
            <w:pPr>
              <w:jc w:val="center"/>
              <w:rPr>
                <w:sz w:val="22"/>
                <w:szCs w:val="22"/>
              </w:rPr>
            </w:pPr>
            <w:r>
              <w:rPr>
                <w:sz w:val="22"/>
                <w:szCs w:val="22"/>
              </w:rPr>
              <w:t>30</w:t>
            </w:r>
          </w:p>
        </w:tc>
      </w:tr>
      <w:tr w:rsidR="00D32072" w14:paraId="7B45A959" w14:textId="77777777" w:rsidTr="00CA4F97">
        <w:trPr>
          <w:jc w:val="center"/>
        </w:trPr>
        <w:tc>
          <w:tcPr>
            <w:tcW w:w="1140" w:type="dxa"/>
          </w:tcPr>
          <w:p w14:paraId="07A38BAE" w14:textId="77777777" w:rsidR="00D32072" w:rsidRPr="00CC7F9A" w:rsidRDefault="00D32072" w:rsidP="00571E2A">
            <w:pPr>
              <w:jc w:val="center"/>
              <w:rPr>
                <w:sz w:val="22"/>
                <w:szCs w:val="22"/>
              </w:rPr>
            </w:pPr>
            <w:r w:rsidRPr="00CC7F9A">
              <w:rPr>
                <w:sz w:val="22"/>
                <w:szCs w:val="22"/>
              </w:rPr>
              <w:t>CO2</w:t>
            </w:r>
          </w:p>
        </w:tc>
        <w:tc>
          <w:tcPr>
            <w:tcW w:w="709" w:type="dxa"/>
          </w:tcPr>
          <w:p w14:paraId="283238BA" w14:textId="77777777" w:rsidR="00D32072" w:rsidRPr="00CC7F9A" w:rsidRDefault="00D32072" w:rsidP="00571E2A">
            <w:pPr>
              <w:jc w:val="center"/>
              <w:rPr>
                <w:sz w:val="22"/>
                <w:szCs w:val="22"/>
              </w:rPr>
            </w:pPr>
            <w:r>
              <w:rPr>
                <w:sz w:val="22"/>
                <w:szCs w:val="22"/>
              </w:rPr>
              <w:t>-</w:t>
            </w:r>
          </w:p>
        </w:tc>
        <w:tc>
          <w:tcPr>
            <w:tcW w:w="708" w:type="dxa"/>
          </w:tcPr>
          <w:p w14:paraId="29B6F8FC" w14:textId="77777777" w:rsidR="00D32072" w:rsidRPr="00CC7F9A" w:rsidRDefault="00D32072" w:rsidP="00571E2A">
            <w:pPr>
              <w:jc w:val="center"/>
              <w:rPr>
                <w:sz w:val="22"/>
                <w:szCs w:val="22"/>
              </w:rPr>
            </w:pPr>
            <w:r>
              <w:rPr>
                <w:sz w:val="22"/>
                <w:szCs w:val="22"/>
              </w:rPr>
              <w:t>15</w:t>
            </w:r>
          </w:p>
        </w:tc>
        <w:tc>
          <w:tcPr>
            <w:tcW w:w="709" w:type="dxa"/>
          </w:tcPr>
          <w:p w14:paraId="6B7AA4F9" w14:textId="77777777" w:rsidR="00D32072" w:rsidRPr="00CC7F9A" w:rsidRDefault="00D32072" w:rsidP="00571E2A">
            <w:pPr>
              <w:jc w:val="center"/>
              <w:rPr>
                <w:sz w:val="22"/>
                <w:szCs w:val="22"/>
              </w:rPr>
            </w:pPr>
            <w:r>
              <w:rPr>
                <w:sz w:val="22"/>
                <w:szCs w:val="22"/>
              </w:rPr>
              <w:t>5</w:t>
            </w:r>
          </w:p>
        </w:tc>
        <w:tc>
          <w:tcPr>
            <w:tcW w:w="709" w:type="dxa"/>
          </w:tcPr>
          <w:p w14:paraId="5B17E4F5" w14:textId="77777777" w:rsidR="00D32072" w:rsidRPr="00CC7F9A" w:rsidRDefault="00D32072" w:rsidP="00571E2A">
            <w:pPr>
              <w:jc w:val="center"/>
              <w:rPr>
                <w:sz w:val="22"/>
                <w:szCs w:val="22"/>
              </w:rPr>
            </w:pPr>
            <w:r>
              <w:rPr>
                <w:sz w:val="22"/>
                <w:szCs w:val="22"/>
              </w:rPr>
              <w:t>25</w:t>
            </w:r>
          </w:p>
        </w:tc>
        <w:tc>
          <w:tcPr>
            <w:tcW w:w="709" w:type="dxa"/>
          </w:tcPr>
          <w:p w14:paraId="3EB778A0" w14:textId="77777777" w:rsidR="00D32072" w:rsidRPr="00CC7F9A" w:rsidRDefault="00D32072" w:rsidP="00571E2A">
            <w:pPr>
              <w:jc w:val="center"/>
              <w:rPr>
                <w:sz w:val="22"/>
                <w:szCs w:val="22"/>
              </w:rPr>
            </w:pPr>
            <w:r w:rsidRPr="00035C27">
              <w:rPr>
                <w:sz w:val="22"/>
                <w:szCs w:val="22"/>
              </w:rPr>
              <w:t>-</w:t>
            </w:r>
          </w:p>
        </w:tc>
        <w:tc>
          <w:tcPr>
            <w:tcW w:w="708" w:type="dxa"/>
          </w:tcPr>
          <w:p w14:paraId="1F9B6200" w14:textId="77777777" w:rsidR="00D32072" w:rsidRPr="00CC7F9A" w:rsidRDefault="00D32072" w:rsidP="00571E2A">
            <w:pPr>
              <w:jc w:val="center"/>
              <w:rPr>
                <w:sz w:val="22"/>
                <w:szCs w:val="22"/>
              </w:rPr>
            </w:pPr>
            <w:r w:rsidRPr="00035C27">
              <w:rPr>
                <w:sz w:val="22"/>
                <w:szCs w:val="22"/>
              </w:rPr>
              <w:t>-</w:t>
            </w:r>
          </w:p>
        </w:tc>
        <w:tc>
          <w:tcPr>
            <w:tcW w:w="993" w:type="dxa"/>
          </w:tcPr>
          <w:p w14:paraId="270B659B" w14:textId="77777777" w:rsidR="00D32072" w:rsidRPr="00CC7F9A" w:rsidRDefault="00D32072" w:rsidP="00571E2A">
            <w:pPr>
              <w:jc w:val="center"/>
              <w:rPr>
                <w:sz w:val="22"/>
                <w:szCs w:val="22"/>
              </w:rPr>
            </w:pPr>
            <w:r>
              <w:rPr>
                <w:sz w:val="22"/>
                <w:szCs w:val="22"/>
              </w:rPr>
              <w:t>45</w:t>
            </w:r>
          </w:p>
        </w:tc>
      </w:tr>
      <w:tr w:rsidR="00D32072" w14:paraId="592CEAAA" w14:textId="77777777" w:rsidTr="00CA4F97">
        <w:trPr>
          <w:jc w:val="center"/>
        </w:trPr>
        <w:tc>
          <w:tcPr>
            <w:tcW w:w="1140" w:type="dxa"/>
          </w:tcPr>
          <w:p w14:paraId="3A7EA475" w14:textId="77777777" w:rsidR="00D32072" w:rsidRPr="00CC7F9A" w:rsidRDefault="00D32072" w:rsidP="00571E2A">
            <w:pPr>
              <w:jc w:val="center"/>
              <w:rPr>
                <w:sz w:val="22"/>
                <w:szCs w:val="22"/>
              </w:rPr>
            </w:pPr>
            <w:r w:rsidRPr="00CC7F9A">
              <w:rPr>
                <w:sz w:val="22"/>
                <w:szCs w:val="22"/>
              </w:rPr>
              <w:t>CO3</w:t>
            </w:r>
          </w:p>
        </w:tc>
        <w:tc>
          <w:tcPr>
            <w:tcW w:w="709" w:type="dxa"/>
          </w:tcPr>
          <w:p w14:paraId="2777F05A" w14:textId="77777777" w:rsidR="00D32072" w:rsidRPr="00CC7F9A" w:rsidRDefault="00D32072" w:rsidP="00571E2A">
            <w:pPr>
              <w:jc w:val="center"/>
              <w:rPr>
                <w:sz w:val="22"/>
                <w:szCs w:val="22"/>
              </w:rPr>
            </w:pPr>
            <w:r>
              <w:rPr>
                <w:sz w:val="22"/>
                <w:szCs w:val="22"/>
              </w:rPr>
              <w:t>-</w:t>
            </w:r>
          </w:p>
        </w:tc>
        <w:tc>
          <w:tcPr>
            <w:tcW w:w="708" w:type="dxa"/>
          </w:tcPr>
          <w:p w14:paraId="3F4C69FD" w14:textId="77777777" w:rsidR="00D32072" w:rsidRPr="00CC7F9A" w:rsidRDefault="00D32072" w:rsidP="00571E2A">
            <w:pPr>
              <w:jc w:val="center"/>
              <w:rPr>
                <w:sz w:val="22"/>
                <w:szCs w:val="22"/>
              </w:rPr>
            </w:pPr>
            <w:r>
              <w:rPr>
                <w:sz w:val="22"/>
                <w:szCs w:val="22"/>
              </w:rPr>
              <w:t>15</w:t>
            </w:r>
          </w:p>
        </w:tc>
        <w:tc>
          <w:tcPr>
            <w:tcW w:w="709" w:type="dxa"/>
          </w:tcPr>
          <w:p w14:paraId="718AD8B6" w14:textId="77777777" w:rsidR="00D32072" w:rsidRPr="00CC7F9A" w:rsidRDefault="00D32072" w:rsidP="00571E2A">
            <w:pPr>
              <w:jc w:val="center"/>
              <w:rPr>
                <w:sz w:val="22"/>
                <w:szCs w:val="22"/>
              </w:rPr>
            </w:pPr>
            <w:r>
              <w:rPr>
                <w:sz w:val="22"/>
                <w:szCs w:val="22"/>
              </w:rPr>
              <w:t>20</w:t>
            </w:r>
          </w:p>
        </w:tc>
        <w:tc>
          <w:tcPr>
            <w:tcW w:w="709" w:type="dxa"/>
          </w:tcPr>
          <w:p w14:paraId="76A8BB18" w14:textId="77777777" w:rsidR="00D32072" w:rsidRPr="00CC7F9A" w:rsidRDefault="00D32072" w:rsidP="00571E2A">
            <w:pPr>
              <w:jc w:val="center"/>
              <w:rPr>
                <w:sz w:val="22"/>
                <w:szCs w:val="22"/>
              </w:rPr>
            </w:pPr>
            <w:r>
              <w:rPr>
                <w:sz w:val="22"/>
                <w:szCs w:val="22"/>
              </w:rPr>
              <w:t>-</w:t>
            </w:r>
          </w:p>
        </w:tc>
        <w:tc>
          <w:tcPr>
            <w:tcW w:w="709" w:type="dxa"/>
          </w:tcPr>
          <w:p w14:paraId="421E8706" w14:textId="77777777" w:rsidR="00D32072" w:rsidRPr="00CC7F9A" w:rsidRDefault="00D32072" w:rsidP="00571E2A">
            <w:pPr>
              <w:jc w:val="center"/>
              <w:rPr>
                <w:sz w:val="22"/>
                <w:szCs w:val="22"/>
              </w:rPr>
            </w:pPr>
            <w:r w:rsidRPr="00035C27">
              <w:rPr>
                <w:sz w:val="22"/>
                <w:szCs w:val="22"/>
              </w:rPr>
              <w:t>-</w:t>
            </w:r>
          </w:p>
        </w:tc>
        <w:tc>
          <w:tcPr>
            <w:tcW w:w="708" w:type="dxa"/>
          </w:tcPr>
          <w:p w14:paraId="282EBC09" w14:textId="77777777" w:rsidR="00D32072" w:rsidRPr="00CC7F9A" w:rsidRDefault="00D32072" w:rsidP="00571E2A">
            <w:pPr>
              <w:jc w:val="center"/>
              <w:rPr>
                <w:sz w:val="22"/>
                <w:szCs w:val="22"/>
              </w:rPr>
            </w:pPr>
            <w:r w:rsidRPr="00035C27">
              <w:rPr>
                <w:sz w:val="22"/>
                <w:szCs w:val="22"/>
              </w:rPr>
              <w:t>-</w:t>
            </w:r>
          </w:p>
        </w:tc>
        <w:tc>
          <w:tcPr>
            <w:tcW w:w="993" w:type="dxa"/>
          </w:tcPr>
          <w:p w14:paraId="23F06A5B" w14:textId="77777777" w:rsidR="00D32072" w:rsidRPr="00CC7F9A" w:rsidRDefault="00D32072" w:rsidP="00571E2A">
            <w:pPr>
              <w:jc w:val="center"/>
              <w:rPr>
                <w:sz w:val="22"/>
                <w:szCs w:val="22"/>
              </w:rPr>
            </w:pPr>
            <w:r>
              <w:rPr>
                <w:sz w:val="22"/>
                <w:szCs w:val="22"/>
              </w:rPr>
              <w:t>35</w:t>
            </w:r>
          </w:p>
        </w:tc>
      </w:tr>
      <w:tr w:rsidR="00D32072" w14:paraId="05CC3870" w14:textId="77777777" w:rsidTr="00CA4F97">
        <w:trPr>
          <w:jc w:val="center"/>
        </w:trPr>
        <w:tc>
          <w:tcPr>
            <w:tcW w:w="1140" w:type="dxa"/>
          </w:tcPr>
          <w:p w14:paraId="2B337225" w14:textId="77777777" w:rsidR="00D32072" w:rsidRPr="00CC7F9A" w:rsidRDefault="00D32072" w:rsidP="00571E2A">
            <w:pPr>
              <w:jc w:val="center"/>
              <w:rPr>
                <w:sz w:val="22"/>
                <w:szCs w:val="22"/>
              </w:rPr>
            </w:pPr>
            <w:r w:rsidRPr="00CC7F9A">
              <w:rPr>
                <w:sz w:val="22"/>
                <w:szCs w:val="22"/>
              </w:rPr>
              <w:t>CO4</w:t>
            </w:r>
          </w:p>
        </w:tc>
        <w:tc>
          <w:tcPr>
            <w:tcW w:w="709" w:type="dxa"/>
          </w:tcPr>
          <w:p w14:paraId="6FAECEFA" w14:textId="77777777" w:rsidR="00D32072" w:rsidRPr="00CC7F9A" w:rsidRDefault="00D32072" w:rsidP="00571E2A">
            <w:pPr>
              <w:jc w:val="center"/>
              <w:rPr>
                <w:sz w:val="22"/>
                <w:szCs w:val="22"/>
              </w:rPr>
            </w:pPr>
            <w:r>
              <w:rPr>
                <w:sz w:val="22"/>
                <w:szCs w:val="22"/>
              </w:rPr>
              <w:t>-</w:t>
            </w:r>
          </w:p>
        </w:tc>
        <w:tc>
          <w:tcPr>
            <w:tcW w:w="708" w:type="dxa"/>
          </w:tcPr>
          <w:p w14:paraId="20474F59" w14:textId="77777777" w:rsidR="00D32072" w:rsidRPr="00CC7F9A" w:rsidRDefault="00D32072" w:rsidP="00571E2A">
            <w:pPr>
              <w:jc w:val="center"/>
              <w:rPr>
                <w:sz w:val="22"/>
                <w:szCs w:val="22"/>
              </w:rPr>
            </w:pPr>
            <w:r>
              <w:rPr>
                <w:sz w:val="22"/>
                <w:szCs w:val="22"/>
              </w:rPr>
              <w:t>10</w:t>
            </w:r>
          </w:p>
        </w:tc>
        <w:tc>
          <w:tcPr>
            <w:tcW w:w="709" w:type="dxa"/>
          </w:tcPr>
          <w:p w14:paraId="6ABBCCFD" w14:textId="77777777" w:rsidR="00D32072" w:rsidRPr="00CC7F9A" w:rsidRDefault="00D32072" w:rsidP="00571E2A">
            <w:pPr>
              <w:jc w:val="center"/>
              <w:rPr>
                <w:sz w:val="22"/>
                <w:szCs w:val="22"/>
              </w:rPr>
            </w:pPr>
            <w:r>
              <w:rPr>
                <w:sz w:val="22"/>
                <w:szCs w:val="22"/>
              </w:rPr>
              <w:t>-</w:t>
            </w:r>
          </w:p>
        </w:tc>
        <w:tc>
          <w:tcPr>
            <w:tcW w:w="709" w:type="dxa"/>
          </w:tcPr>
          <w:p w14:paraId="41B406F0" w14:textId="77777777" w:rsidR="00D32072" w:rsidRPr="00CC7F9A" w:rsidRDefault="00D32072" w:rsidP="00571E2A">
            <w:pPr>
              <w:jc w:val="center"/>
              <w:rPr>
                <w:sz w:val="22"/>
                <w:szCs w:val="22"/>
              </w:rPr>
            </w:pPr>
            <w:r>
              <w:rPr>
                <w:sz w:val="22"/>
                <w:szCs w:val="22"/>
              </w:rPr>
              <w:t>10</w:t>
            </w:r>
          </w:p>
        </w:tc>
        <w:tc>
          <w:tcPr>
            <w:tcW w:w="709" w:type="dxa"/>
          </w:tcPr>
          <w:p w14:paraId="327AF6C9" w14:textId="77777777" w:rsidR="00D32072" w:rsidRPr="00CC7F9A" w:rsidRDefault="00D32072" w:rsidP="00571E2A">
            <w:pPr>
              <w:jc w:val="center"/>
              <w:rPr>
                <w:sz w:val="22"/>
                <w:szCs w:val="22"/>
              </w:rPr>
            </w:pPr>
            <w:r w:rsidRPr="00035C27">
              <w:rPr>
                <w:sz w:val="22"/>
                <w:szCs w:val="22"/>
              </w:rPr>
              <w:t>-</w:t>
            </w:r>
          </w:p>
        </w:tc>
        <w:tc>
          <w:tcPr>
            <w:tcW w:w="708" w:type="dxa"/>
          </w:tcPr>
          <w:p w14:paraId="325A4F71" w14:textId="77777777" w:rsidR="00D32072" w:rsidRPr="00CC7F9A" w:rsidRDefault="00D32072" w:rsidP="00571E2A">
            <w:pPr>
              <w:jc w:val="center"/>
              <w:rPr>
                <w:sz w:val="22"/>
                <w:szCs w:val="22"/>
              </w:rPr>
            </w:pPr>
            <w:r w:rsidRPr="00035C27">
              <w:rPr>
                <w:sz w:val="22"/>
                <w:szCs w:val="22"/>
              </w:rPr>
              <w:t>-</w:t>
            </w:r>
          </w:p>
        </w:tc>
        <w:tc>
          <w:tcPr>
            <w:tcW w:w="993" w:type="dxa"/>
          </w:tcPr>
          <w:p w14:paraId="4DA67465" w14:textId="77777777" w:rsidR="00D32072" w:rsidRPr="00CC7F9A" w:rsidRDefault="00D32072" w:rsidP="00571E2A">
            <w:pPr>
              <w:jc w:val="center"/>
              <w:rPr>
                <w:sz w:val="22"/>
                <w:szCs w:val="22"/>
              </w:rPr>
            </w:pPr>
            <w:r>
              <w:rPr>
                <w:sz w:val="22"/>
                <w:szCs w:val="22"/>
              </w:rPr>
              <w:t>20</w:t>
            </w:r>
          </w:p>
        </w:tc>
      </w:tr>
      <w:tr w:rsidR="00D32072" w14:paraId="2F836F89" w14:textId="77777777" w:rsidTr="00CA4F97">
        <w:trPr>
          <w:jc w:val="center"/>
        </w:trPr>
        <w:tc>
          <w:tcPr>
            <w:tcW w:w="1140" w:type="dxa"/>
          </w:tcPr>
          <w:p w14:paraId="069DC9D4" w14:textId="77777777" w:rsidR="00D32072" w:rsidRPr="00CC7F9A" w:rsidRDefault="00D32072" w:rsidP="00571E2A">
            <w:pPr>
              <w:jc w:val="center"/>
              <w:rPr>
                <w:sz w:val="22"/>
                <w:szCs w:val="22"/>
              </w:rPr>
            </w:pPr>
            <w:r w:rsidRPr="00CC7F9A">
              <w:rPr>
                <w:sz w:val="22"/>
                <w:szCs w:val="22"/>
              </w:rPr>
              <w:t>CO5</w:t>
            </w:r>
          </w:p>
        </w:tc>
        <w:tc>
          <w:tcPr>
            <w:tcW w:w="709" w:type="dxa"/>
          </w:tcPr>
          <w:p w14:paraId="6E5472C6" w14:textId="77777777" w:rsidR="00D32072" w:rsidRPr="00CC7F9A" w:rsidRDefault="00D32072" w:rsidP="00571E2A">
            <w:pPr>
              <w:jc w:val="center"/>
              <w:rPr>
                <w:sz w:val="22"/>
                <w:szCs w:val="22"/>
              </w:rPr>
            </w:pPr>
            <w:r>
              <w:rPr>
                <w:sz w:val="22"/>
                <w:szCs w:val="22"/>
              </w:rPr>
              <w:t>-</w:t>
            </w:r>
          </w:p>
        </w:tc>
        <w:tc>
          <w:tcPr>
            <w:tcW w:w="708" w:type="dxa"/>
          </w:tcPr>
          <w:p w14:paraId="38C40EF1" w14:textId="77777777" w:rsidR="00D32072" w:rsidRPr="00CC7F9A" w:rsidRDefault="00D32072" w:rsidP="00571E2A">
            <w:pPr>
              <w:jc w:val="center"/>
              <w:rPr>
                <w:sz w:val="22"/>
                <w:szCs w:val="22"/>
              </w:rPr>
            </w:pPr>
            <w:r>
              <w:rPr>
                <w:sz w:val="22"/>
                <w:szCs w:val="22"/>
              </w:rPr>
              <w:t>-</w:t>
            </w:r>
          </w:p>
        </w:tc>
        <w:tc>
          <w:tcPr>
            <w:tcW w:w="709" w:type="dxa"/>
          </w:tcPr>
          <w:p w14:paraId="547DF483" w14:textId="77777777" w:rsidR="00D32072" w:rsidRPr="00CC7F9A" w:rsidRDefault="00D32072" w:rsidP="00571E2A">
            <w:pPr>
              <w:jc w:val="center"/>
              <w:rPr>
                <w:sz w:val="22"/>
                <w:szCs w:val="22"/>
              </w:rPr>
            </w:pPr>
            <w:r>
              <w:rPr>
                <w:sz w:val="22"/>
                <w:szCs w:val="22"/>
              </w:rPr>
              <w:t>8</w:t>
            </w:r>
          </w:p>
        </w:tc>
        <w:tc>
          <w:tcPr>
            <w:tcW w:w="709" w:type="dxa"/>
          </w:tcPr>
          <w:p w14:paraId="7F1A31EF" w14:textId="77777777" w:rsidR="00D32072" w:rsidRPr="00CC7F9A" w:rsidRDefault="00D32072" w:rsidP="00571E2A">
            <w:pPr>
              <w:jc w:val="center"/>
              <w:rPr>
                <w:sz w:val="22"/>
                <w:szCs w:val="22"/>
              </w:rPr>
            </w:pPr>
            <w:r>
              <w:rPr>
                <w:sz w:val="22"/>
                <w:szCs w:val="22"/>
              </w:rPr>
              <w:t>12</w:t>
            </w:r>
          </w:p>
        </w:tc>
        <w:tc>
          <w:tcPr>
            <w:tcW w:w="709" w:type="dxa"/>
          </w:tcPr>
          <w:p w14:paraId="2AFA90B1" w14:textId="77777777" w:rsidR="00D32072" w:rsidRPr="00CC7F9A" w:rsidRDefault="00D32072" w:rsidP="00571E2A">
            <w:pPr>
              <w:jc w:val="center"/>
              <w:rPr>
                <w:sz w:val="22"/>
                <w:szCs w:val="22"/>
              </w:rPr>
            </w:pPr>
            <w:r w:rsidRPr="00035C27">
              <w:rPr>
                <w:sz w:val="22"/>
                <w:szCs w:val="22"/>
              </w:rPr>
              <w:t>-</w:t>
            </w:r>
          </w:p>
        </w:tc>
        <w:tc>
          <w:tcPr>
            <w:tcW w:w="708" w:type="dxa"/>
          </w:tcPr>
          <w:p w14:paraId="698D9B4F" w14:textId="77777777" w:rsidR="00D32072" w:rsidRPr="00CC7F9A" w:rsidRDefault="00D32072" w:rsidP="00571E2A">
            <w:pPr>
              <w:jc w:val="center"/>
              <w:rPr>
                <w:sz w:val="22"/>
                <w:szCs w:val="22"/>
              </w:rPr>
            </w:pPr>
            <w:r w:rsidRPr="00035C27">
              <w:rPr>
                <w:sz w:val="22"/>
                <w:szCs w:val="22"/>
              </w:rPr>
              <w:t>-</w:t>
            </w:r>
          </w:p>
        </w:tc>
        <w:tc>
          <w:tcPr>
            <w:tcW w:w="993" w:type="dxa"/>
          </w:tcPr>
          <w:p w14:paraId="788C0AB3" w14:textId="77777777" w:rsidR="00D32072" w:rsidRPr="00CC7F9A" w:rsidRDefault="00D32072" w:rsidP="00571E2A">
            <w:pPr>
              <w:jc w:val="center"/>
              <w:rPr>
                <w:sz w:val="22"/>
                <w:szCs w:val="22"/>
              </w:rPr>
            </w:pPr>
            <w:r>
              <w:rPr>
                <w:sz w:val="22"/>
                <w:szCs w:val="22"/>
              </w:rPr>
              <w:t>20</w:t>
            </w:r>
          </w:p>
        </w:tc>
      </w:tr>
      <w:tr w:rsidR="00D32072" w14:paraId="7ACECC26" w14:textId="77777777" w:rsidTr="00CA4F97">
        <w:trPr>
          <w:jc w:val="center"/>
        </w:trPr>
        <w:tc>
          <w:tcPr>
            <w:tcW w:w="1140" w:type="dxa"/>
          </w:tcPr>
          <w:p w14:paraId="605AB402" w14:textId="77777777" w:rsidR="00D32072" w:rsidRPr="00CC7F9A" w:rsidRDefault="00D32072" w:rsidP="00571E2A">
            <w:pPr>
              <w:jc w:val="center"/>
              <w:rPr>
                <w:sz w:val="22"/>
                <w:szCs w:val="22"/>
              </w:rPr>
            </w:pPr>
            <w:r w:rsidRPr="00CC7F9A">
              <w:rPr>
                <w:sz w:val="22"/>
                <w:szCs w:val="22"/>
              </w:rPr>
              <w:t>CO6</w:t>
            </w:r>
          </w:p>
        </w:tc>
        <w:tc>
          <w:tcPr>
            <w:tcW w:w="709" w:type="dxa"/>
          </w:tcPr>
          <w:p w14:paraId="12B89762" w14:textId="77777777" w:rsidR="00D32072" w:rsidRPr="00CC7F9A" w:rsidRDefault="00D32072" w:rsidP="00571E2A">
            <w:pPr>
              <w:jc w:val="center"/>
              <w:rPr>
                <w:sz w:val="22"/>
                <w:szCs w:val="22"/>
              </w:rPr>
            </w:pPr>
            <w:r>
              <w:rPr>
                <w:sz w:val="22"/>
                <w:szCs w:val="22"/>
              </w:rPr>
              <w:t>-</w:t>
            </w:r>
          </w:p>
        </w:tc>
        <w:tc>
          <w:tcPr>
            <w:tcW w:w="708" w:type="dxa"/>
          </w:tcPr>
          <w:p w14:paraId="4E94383B" w14:textId="77777777" w:rsidR="00D32072" w:rsidRPr="00CC7F9A" w:rsidRDefault="00D32072" w:rsidP="00571E2A">
            <w:pPr>
              <w:jc w:val="center"/>
              <w:rPr>
                <w:sz w:val="22"/>
                <w:szCs w:val="22"/>
              </w:rPr>
            </w:pPr>
            <w:r>
              <w:rPr>
                <w:sz w:val="22"/>
                <w:szCs w:val="22"/>
              </w:rPr>
              <w:t>10</w:t>
            </w:r>
          </w:p>
        </w:tc>
        <w:tc>
          <w:tcPr>
            <w:tcW w:w="709" w:type="dxa"/>
          </w:tcPr>
          <w:p w14:paraId="273E2107" w14:textId="77777777" w:rsidR="00D32072" w:rsidRPr="00CC7F9A" w:rsidRDefault="00D32072" w:rsidP="00571E2A">
            <w:pPr>
              <w:jc w:val="center"/>
              <w:rPr>
                <w:sz w:val="22"/>
                <w:szCs w:val="22"/>
              </w:rPr>
            </w:pPr>
            <w:r>
              <w:rPr>
                <w:sz w:val="22"/>
                <w:szCs w:val="22"/>
              </w:rPr>
              <w:t>20</w:t>
            </w:r>
          </w:p>
        </w:tc>
        <w:tc>
          <w:tcPr>
            <w:tcW w:w="709" w:type="dxa"/>
          </w:tcPr>
          <w:p w14:paraId="1585CB1C" w14:textId="77777777" w:rsidR="00D32072" w:rsidRPr="00CC7F9A" w:rsidRDefault="00D32072" w:rsidP="00571E2A">
            <w:pPr>
              <w:jc w:val="center"/>
              <w:rPr>
                <w:sz w:val="22"/>
                <w:szCs w:val="22"/>
              </w:rPr>
            </w:pPr>
            <w:r>
              <w:rPr>
                <w:sz w:val="22"/>
                <w:szCs w:val="22"/>
              </w:rPr>
              <w:t>-</w:t>
            </w:r>
          </w:p>
        </w:tc>
        <w:tc>
          <w:tcPr>
            <w:tcW w:w="709" w:type="dxa"/>
          </w:tcPr>
          <w:p w14:paraId="48CDA22D" w14:textId="77777777" w:rsidR="00D32072" w:rsidRPr="00CC7F9A" w:rsidRDefault="00D32072" w:rsidP="00571E2A">
            <w:pPr>
              <w:jc w:val="center"/>
              <w:rPr>
                <w:sz w:val="22"/>
                <w:szCs w:val="22"/>
              </w:rPr>
            </w:pPr>
            <w:r w:rsidRPr="00035C27">
              <w:rPr>
                <w:sz w:val="22"/>
                <w:szCs w:val="22"/>
              </w:rPr>
              <w:t>-</w:t>
            </w:r>
          </w:p>
        </w:tc>
        <w:tc>
          <w:tcPr>
            <w:tcW w:w="708" w:type="dxa"/>
          </w:tcPr>
          <w:p w14:paraId="13D36A3F" w14:textId="77777777" w:rsidR="00D32072" w:rsidRPr="00CC7F9A" w:rsidRDefault="00D32072" w:rsidP="00571E2A">
            <w:pPr>
              <w:jc w:val="center"/>
              <w:rPr>
                <w:sz w:val="22"/>
                <w:szCs w:val="22"/>
              </w:rPr>
            </w:pPr>
            <w:r w:rsidRPr="00035C27">
              <w:rPr>
                <w:sz w:val="22"/>
                <w:szCs w:val="22"/>
              </w:rPr>
              <w:t>-</w:t>
            </w:r>
          </w:p>
        </w:tc>
        <w:tc>
          <w:tcPr>
            <w:tcW w:w="993" w:type="dxa"/>
          </w:tcPr>
          <w:p w14:paraId="309FBAD2" w14:textId="77777777" w:rsidR="00D32072" w:rsidRPr="00CC7F9A" w:rsidRDefault="00D32072" w:rsidP="00571E2A">
            <w:pPr>
              <w:jc w:val="center"/>
              <w:rPr>
                <w:sz w:val="22"/>
                <w:szCs w:val="22"/>
              </w:rPr>
            </w:pPr>
            <w:r>
              <w:rPr>
                <w:sz w:val="22"/>
                <w:szCs w:val="22"/>
              </w:rPr>
              <w:t>30</w:t>
            </w:r>
          </w:p>
        </w:tc>
      </w:tr>
      <w:tr w:rsidR="00D32072" w14:paraId="5245F71A" w14:textId="77777777" w:rsidTr="00CA4F97">
        <w:trPr>
          <w:jc w:val="center"/>
        </w:trPr>
        <w:tc>
          <w:tcPr>
            <w:tcW w:w="5392" w:type="dxa"/>
            <w:gridSpan w:val="7"/>
          </w:tcPr>
          <w:p w14:paraId="6A7AC10B" w14:textId="77777777" w:rsidR="00D32072" w:rsidRPr="00CC7F9A" w:rsidRDefault="00D32072" w:rsidP="00D54806">
            <w:pPr>
              <w:rPr>
                <w:sz w:val="22"/>
                <w:szCs w:val="22"/>
              </w:rPr>
            </w:pPr>
          </w:p>
        </w:tc>
        <w:tc>
          <w:tcPr>
            <w:tcW w:w="993" w:type="dxa"/>
          </w:tcPr>
          <w:p w14:paraId="024CAAED"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61257258" w14:textId="77777777" w:rsidR="00D32072" w:rsidRDefault="00D32072" w:rsidP="00856324"/>
    <w:p w14:paraId="74A078E6" w14:textId="77777777" w:rsidR="00D32072" w:rsidRDefault="00D32072" w:rsidP="00856324"/>
    <w:p w14:paraId="4B4B1514" w14:textId="77777777" w:rsidR="00D32072" w:rsidRDefault="00D32072" w:rsidP="00856324"/>
    <w:p w14:paraId="1A746E1E" w14:textId="77777777" w:rsidR="00D32072" w:rsidRDefault="00D32072" w:rsidP="00D75201"/>
    <w:p w14:paraId="7FB1442B" w14:textId="77777777" w:rsidR="00D32072" w:rsidRDefault="00D32072" w:rsidP="00D75201"/>
    <w:p w14:paraId="4E912C91" w14:textId="77777777" w:rsidR="00D32072" w:rsidRDefault="00D32072" w:rsidP="00D75201"/>
    <w:p w14:paraId="326795C3" w14:textId="77777777" w:rsidR="00D32072" w:rsidRDefault="00D32072" w:rsidP="00D75201"/>
    <w:p w14:paraId="4AE92092" w14:textId="77777777" w:rsidR="00D32072" w:rsidRDefault="00D32072" w:rsidP="00D75201"/>
    <w:p w14:paraId="6C936CDC" w14:textId="77777777" w:rsidR="00D32072" w:rsidRDefault="00D32072" w:rsidP="00D75201"/>
    <w:p w14:paraId="6EC41C5F" w14:textId="77777777" w:rsidR="00D32072" w:rsidRDefault="00D32072" w:rsidP="00D75201"/>
    <w:p w14:paraId="74814A71" w14:textId="77777777" w:rsidR="00D32072" w:rsidRDefault="00D32072" w:rsidP="00D75201"/>
    <w:p w14:paraId="1F11BA7A" w14:textId="77777777" w:rsidR="00D32072" w:rsidRDefault="00D32072" w:rsidP="00D75201"/>
    <w:p w14:paraId="062BA3AE" w14:textId="77777777" w:rsidR="00D32072" w:rsidRDefault="00D32072" w:rsidP="00D75201"/>
    <w:p w14:paraId="5332F704" w14:textId="77777777" w:rsidR="00D32072" w:rsidRDefault="00D32072" w:rsidP="00D75201"/>
    <w:p w14:paraId="653B461E" w14:textId="77777777" w:rsidR="00D32072" w:rsidRDefault="00D32072" w:rsidP="00D75201"/>
    <w:p w14:paraId="2DFDDBCB" w14:textId="77777777" w:rsidR="00D32072" w:rsidRDefault="00D32072" w:rsidP="00D75201"/>
    <w:p w14:paraId="7EE5CDFD" w14:textId="77777777" w:rsidR="00D32072" w:rsidRDefault="00D32072" w:rsidP="00D75201"/>
    <w:p w14:paraId="72D1F446" w14:textId="77777777" w:rsidR="00D32072" w:rsidRDefault="00D32072">
      <w:pPr>
        <w:spacing w:after="200" w:line="276" w:lineRule="auto"/>
        <w:rPr>
          <w:rFonts w:ascii="Arial" w:hAnsi="Arial" w:cs="Arial"/>
          <w:bCs/>
          <w:noProof/>
        </w:rPr>
      </w:pPr>
      <w:r>
        <w:rPr>
          <w:rFonts w:ascii="Arial" w:hAnsi="Arial" w:cs="Arial"/>
          <w:bCs/>
          <w:noProof/>
        </w:rPr>
        <w:br w:type="page"/>
      </w:r>
    </w:p>
    <w:p w14:paraId="6F5A621D" w14:textId="4E8F8444"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74029ACC" wp14:editId="22F9716F">
            <wp:extent cx="5734050" cy="838200"/>
            <wp:effectExtent l="0" t="0" r="0" b="0"/>
            <wp:docPr id="1979354532" name="Picture 19793545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72DEA7" w14:textId="77777777" w:rsidR="00D32072" w:rsidRDefault="00D32072" w:rsidP="008B182C">
      <w:pPr>
        <w:jc w:val="center"/>
        <w:rPr>
          <w:b/>
          <w:bCs/>
        </w:rPr>
      </w:pPr>
    </w:p>
    <w:p w14:paraId="46D4B111" w14:textId="77777777" w:rsidR="00D32072" w:rsidRDefault="00D32072" w:rsidP="008B182C">
      <w:pPr>
        <w:jc w:val="center"/>
        <w:rPr>
          <w:b/>
          <w:bCs/>
        </w:rPr>
      </w:pPr>
      <w:r>
        <w:rPr>
          <w:b/>
          <w:bCs/>
        </w:rPr>
        <w:t>END SEMESTER EXAMINATION – NOV / DEC 2024</w:t>
      </w:r>
    </w:p>
    <w:p w14:paraId="6899B184"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0A21AF6B" w14:textId="77777777" w:rsidTr="00D54806">
        <w:trPr>
          <w:trHeight w:val="397"/>
          <w:jc w:val="center"/>
        </w:trPr>
        <w:tc>
          <w:tcPr>
            <w:tcW w:w="1555" w:type="dxa"/>
            <w:vAlign w:val="center"/>
          </w:tcPr>
          <w:p w14:paraId="6B3BF4B6" w14:textId="77777777" w:rsidR="00D32072" w:rsidRPr="0037089B" w:rsidRDefault="00D32072" w:rsidP="00D54806">
            <w:pPr>
              <w:pStyle w:val="Title"/>
              <w:jc w:val="left"/>
              <w:rPr>
                <w:b/>
                <w:sz w:val="22"/>
                <w:szCs w:val="22"/>
              </w:rPr>
            </w:pPr>
            <w:r w:rsidRPr="0037089B">
              <w:rPr>
                <w:b/>
                <w:sz w:val="22"/>
                <w:szCs w:val="22"/>
              </w:rPr>
              <w:t xml:space="preserve">Course Code      </w:t>
            </w:r>
          </w:p>
        </w:tc>
        <w:tc>
          <w:tcPr>
            <w:tcW w:w="6662" w:type="dxa"/>
            <w:vAlign w:val="center"/>
          </w:tcPr>
          <w:p w14:paraId="7627C933" w14:textId="77777777" w:rsidR="00D32072" w:rsidRPr="0037089B" w:rsidRDefault="00D32072" w:rsidP="00D54806">
            <w:pPr>
              <w:pStyle w:val="Title"/>
              <w:jc w:val="left"/>
              <w:rPr>
                <w:b/>
                <w:sz w:val="22"/>
                <w:szCs w:val="22"/>
              </w:rPr>
            </w:pPr>
            <w:r>
              <w:rPr>
                <w:b/>
                <w:sz w:val="22"/>
                <w:szCs w:val="22"/>
              </w:rPr>
              <w:t>22FT3009</w:t>
            </w:r>
          </w:p>
        </w:tc>
        <w:tc>
          <w:tcPr>
            <w:tcW w:w="1417" w:type="dxa"/>
            <w:vAlign w:val="center"/>
          </w:tcPr>
          <w:p w14:paraId="6F5E96B2" w14:textId="77777777" w:rsidR="00D32072" w:rsidRPr="0037089B" w:rsidRDefault="00D3207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1AC81D88" w14:textId="77777777" w:rsidR="00D32072" w:rsidRPr="0037089B" w:rsidRDefault="00D32072" w:rsidP="00D54806">
            <w:pPr>
              <w:pStyle w:val="Title"/>
              <w:jc w:val="left"/>
              <w:rPr>
                <w:b/>
                <w:sz w:val="22"/>
                <w:szCs w:val="22"/>
              </w:rPr>
            </w:pPr>
            <w:r w:rsidRPr="0037089B">
              <w:rPr>
                <w:b/>
                <w:sz w:val="22"/>
                <w:szCs w:val="22"/>
              </w:rPr>
              <w:t>3hrs</w:t>
            </w:r>
          </w:p>
        </w:tc>
      </w:tr>
      <w:tr w:rsidR="00D32072" w:rsidRPr="001E42AE" w14:paraId="4D823F56" w14:textId="77777777" w:rsidTr="00D54806">
        <w:trPr>
          <w:trHeight w:val="397"/>
          <w:jc w:val="center"/>
        </w:trPr>
        <w:tc>
          <w:tcPr>
            <w:tcW w:w="1555" w:type="dxa"/>
            <w:vAlign w:val="center"/>
          </w:tcPr>
          <w:p w14:paraId="49535A83" w14:textId="77777777" w:rsidR="00D32072" w:rsidRPr="0037089B" w:rsidRDefault="00D3207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DC427BD" w14:textId="77777777" w:rsidR="00D32072" w:rsidRPr="0037089B" w:rsidRDefault="00D32072" w:rsidP="00D54806">
            <w:pPr>
              <w:pStyle w:val="Title"/>
              <w:jc w:val="left"/>
              <w:rPr>
                <w:b/>
                <w:sz w:val="22"/>
                <w:szCs w:val="22"/>
              </w:rPr>
            </w:pPr>
            <w:r>
              <w:rPr>
                <w:b/>
                <w:sz w:val="22"/>
                <w:szCs w:val="22"/>
              </w:rPr>
              <w:t>NUTRITION AND METABOLISM</w:t>
            </w:r>
          </w:p>
        </w:tc>
        <w:tc>
          <w:tcPr>
            <w:tcW w:w="1417" w:type="dxa"/>
            <w:vAlign w:val="center"/>
          </w:tcPr>
          <w:p w14:paraId="09353077" w14:textId="77777777" w:rsidR="00D32072" w:rsidRPr="0037089B" w:rsidRDefault="00D32072" w:rsidP="00D54806">
            <w:pPr>
              <w:pStyle w:val="Title"/>
              <w:jc w:val="left"/>
              <w:rPr>
                <w:b/>
                <w:bCs/>
                <w:sz w:val="22"/>
                <w:szCs w:val="22"/>
              </w:rPr>
            </w:pPr>
            <w:r w:rsidRPr="0037089B">
              <w:rPr>
                <w:b/>
                <w:bCs/>
                <w:sz w:val="22"/>
                <w:szCs w:val="22"/>
              </w:rPr>
              <w:t xml:space="preserve">Max. Marks </w:t>
            </w:r>
          </w:p>
        </w:tc>
        <w:tc>
          <w:tcPr>
            <w:tcW w:w="851" w:type="dxa"/>
            <w:vAlign w:val="center"/>
          </w:tcPr>
          <w:p w14:paraId="5890FE8D" w14:textId="77777777" w:rsidR="00D32072" w:rsidRPr="0037089B" w:rsidRDefault="00D32072" w:rsidP="00D54806">
            <w:pPr>
              <w:pStyle w:val="Title"/>
              <w:jc w:val="left"/>
              <w:rPr>
                <w:b/>
                <w:sz w:val="22"/>
                <w:szCs w:val="22"/>
              </w:rPr>
            </w:pPr>
            <w:r w:rsidRPr="0037089B">
              <w:rPr>
                <w:b/>
                <w:sz w:val="22"/>
                <w:szCs w:val="22"/>
              </w:rPr>
              <w:t>100</w:t>
            </w:r>
          </w:p>
        </w:tc>
      </w:tr>
    </w:tbl>
    <w:p w14:paraId="18C4B776"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414AEA7D" w14:textId="77777777" w:rsidTr="00D26051">
        <w:trPr>
          <w:trHeight w:val="552"/>
        </w:trPr>
        <w:tc>
          <w:tcPr>
            <w:tcW w:w="272" w:type="pct"/>
            <w:vAlign w:val="center"/>
          </w:tcPr>
          <w:p w14:paraId="4DBEEEF3" w14:textId="77777777" w:rsidR="00D32072" w:rsidRPr="003F48A5" w:rsidRDefault="00D32072" w:rsidP="00F33D16">
            <w:pPr>
              <w:jc w:val="center"/>
              <w:rPr>
                <w:b/>
              </w:rPr>
            </w:pPr>
            <w:r w:rsidRPr="003F48A5">
              <w:rPr>
                <w:b/>
              </w:rPr>
              <w:t>Q. No.</w:t>
            </w:r>
          </w:p>
        </w:tc>
        <w:tc>
          <w:tcPr>
            <w:tcW w:w="3900" w:type="pct"/>
            <w:gridSpan w:val="2"/>
            <w:vAlign w:val="center"/>
          </w:tcPr>
          <w:p w14:paraId="30E1CC40" w14:textId="77777777" w:rsidR="00D32072" w:rsidRPr="003F48A5" w:rsidRDefault="00D32072" w:rsidP="00F33D16">
            <w:pPr>
              <w:jc w:val="center"/>
              <w:rPr>
                <w:b/>
              </w:rPr>
            </w:pPr>
            <w:r w:rsidRPr="003F48A5">
              <w:rPr>
                <w:b/>
              </w:rPr>
              <w:t>Questions</w:t>
            </w:r>
          </w:p>
        </w:tc>
        <w:tc>
          <w:tcPr>
            <w:tcW w:w="319" w:type="pct"/>
            <w:vAlign w:val="center"/>
          </w:tcPr>
          <w:p w14:paraId="61658346" w14:textId="77777777" w:rsidR="00D32072" w:rsidRPr="003F48A5" w:rsidRDefault="00D32072" w:rsidP="00F33D16">
            <w:pPr>
              <w:jc w:val="center"/>
              <w:rPr>
                <w:b/>
              </w:rPr>
            </w:pPr>
            <w:r w:rsidRPr="003F48A5">
              <w:rPr>
                <w:b/>
              </w:rPr>
              <w:t>CO</w:t>
            </w:r>
          </w:p>
        </w:tc>
        <w:tc>
          <w:tcPr>
            <w:tcW w:w="256" w:type="pct"/>
            <w:vAlign w:val="center"/>
          </w:tcPr>
          <w:p w14:paraId="0E69EDF9" w14:textId="77777777" w:rsidR="00D32072" w:rsidRPr="003F48A5" w:rsidRDefault="00D32072" w:rsidP="00F33D16">
            <w:pPr>
              <w:jc w:val="center"/>
              <w:rPr>
                <w:b/>
              </w:rPr>
            </w:pPr>
            <w:r w:rsidRPr="003F48A5">
              <w:rPr>
                <w:b/>
              </w:rPr>
              <w:t>BL</w:t>
            </w:r>
          </w:p>
        </w:tc>
        <w:tc>
          <w:tcPr>
            <w:tcW w:w="253" w:type="pct"/>
            <w:vAlign w:val="center"/>
          </w:tcPr>
          <w:p w14:paraId="10DB1F42" w14:textId="77777777" w:rsidR="00D32072" w:rsidRPr="003F48A5" w:rsidRDefault="00D32072" w:rsidP="00F33D16">
            <w:pPr>
              <w:jc w:val="center"/>
              <w:rPr>
                <w:b/>
              </w:rPr>
            </w:pPr>
            <w:r w:rsidRPr="003F48A5">
              <w:rPr>
                <w:b/>
              </w:rPr>
              <w:t>M</w:t>
            </w:r>
          </w:p>
        </w:tc>
      </w:tr>
      <w:tr w:rsidR="00D32072" w:rsidRPr="003F48A5" w14:paraId="56B52B55" w14:textId="77777777" w:rsidTr="00F33D16">
        <w:trPr>
          <w:trHeight w:val="552"/>
        </w:trPr>
        <w:tc>
          <w:tcPr>
            <w:tcW w:w="5000" w:type="pct"/>
            <w:gridSpan w:val="6"/>
            <w:vAlign w:val="center"/>
          </w:tcPr>
          <w:p w14:paraId="72128A22" w14:textId="77777777" w:rsidR="00D32072" w:rsidRPr="003F48A5" w:rsidRDefault="00D32072" w:rsidP="00F33D16">
            <w:pPr>
              <w:jc w:val="center"/>
              <w:rPr>
                <w:b/>
                <w:u w:val="single"/>
              </w:rPr>
            </w:pPr>
            <w:r w:rsidRPr="003F48A5">
              <w:rPr>
                <w:b/>
                <w:u w:val="single"/>
              </w:rPr>
              <w:t>PART – A (4 X 20 = 80 MARKS)</w:t>
            </w:r>
          </w:p>
          <w:p w14:paraId="4C4A3A8E" w14:textId="77777777" w:rsidR="00D32072" w:rsidRPr="003F48A5" w:rsidRDefault="00D32072" w:rsidP="00F33D16">
            <w:pPr>
              <w:jc w:val="center"/>
              <w:rPr>
                <w:b/>
              </w:rPr>
            </w:pPr>
            <w:r w:rsidRPr="003F48A5">
              <w:rPr>
                <w:b/>
              </w:rPr>
              <w:t>(Answer all the Questions)</w:t>
            </w:r>
          </w:p>
        </w:tc>
      </w:tr>
      <w:tr w:rsidR="00D32072" w:rsidRPr="003F48A5" w14:paraId="692FEC05" w14:textId="77777777" w:rsidTr="00D26051">
        <w:trPr>
          <w:trHeight w:val="283"/>
        </w:trPr>
        <w:tc>
          <w:tcPr>
            <w:tcW w:w="272" w:type="pct"/>
          </w:tcPr>
          <w:p w14:paraId="7F4C3C3C" w14:textId="77777777" w:rsidR="00D32072" w:rsidRPr="003F48A5" w:rsidRDefault="00D32072" w:rsidP="00D26051">
            <w:pPr>
              <w:jc w:val="center"/>
            </w:pPr>
            <w:r w:rsidRPr="003F48A5">
              <w:t>1.</w:t>
            </w:r>
          </w:p>
        </w:tc>
        <w:tc>
          <w:tcPr>
            <w:tcW w:w="189" w:type="pct"/>
          </w:tcPr>
          <w:p w14:paraId="2AAFBA44" w14:textId="77777777" w:rsidR="00D32072" w:rsidRPr="003F48A5" w:rsidRDefault="00D32072" w:rsidP="00D26051">
            <w:pPr>
              <w:jc w:val="center"/>
            </w:pPr>
            <w:r w:rsidRPr="003F48A5">
              <w:t>a.</w:t>
            </w:r>
          </w:p>
        </w:tc>
        <w:tc>
          <w:tcPr>
            <w:tcW w:w="3711" w:type="pct"/>
          </w:tcPr>
          <w:p w14:paraId="32898EE8" w14:textId="77777777" w:rsidR="00D32072" w:rsidRPr="003F48A5" w:rsidRDefault="00D32072" w:rsidP="00D26051">
            <w:pPr>
              <w:spacing w:after="160" w:line="259" w:lineRule="auto"/>
              <w:jc w:val="both"/>
            </w:pPr>
            <w:r>
              <w:t xml:space="preserve">List </w:t>
            </w:r>
            <w:r w:rsidRPr="004A0A9A">
              <w:t xml:space="preserve">the </w:t>
            </w:r>
            <w:r>
              <w:t>nutritional</w:t>
            </w:r>
            <w:r w:rsidRPr="004A0A9A">
              <w:t xml:space="preserve"> assessment </w:t>
            </w:r>
            <w:r>
              <w:t>methods for assessing</w:t>
            </w:r>
            <w:r w:rsidRPr="004A0A9A">
              <w:t xml:space="preserve"> nutritional status </w:t>
            </w:r>
            <w:r>
              <w:t>of</w:t>
            </w:r>
            <w:r w:rsidRPr="004A0A9A">
              <w:t xml:space="preserve"> individuals.</w:t>
            </w:r>
            <w:r>
              <w:t xml:space="preserve"> Explain the Anthropometric and biochemical evaluation methods.</w:t>
            </w:r>
          </w:p>
        </w:tc>
        <w:tc>
          <w:tcPr>
            <w:tcW w:w="319" w:type="pct"/>
          </w:tcPr>
          <w:p w14:paraId="623C29B4" w14:textId="77777777" w:rsidR="00D32072" w:rsidRPr="003F48A5" w:rsidRDefault="00D32072" w:rsidP="00D26051">
            <w:pPr>
              <w:jc w:val="center"/>
            </w:pPr>
            <w:r w:rsidRPr="003F48A5">
              <w:t>CO1</w:t>
            </w:r>
          </w:p>
        </w:tc>
        <w:tc>
          <w:tcPr>
            <w:tcW w:w="256" w:type="pct"/>
          </w:tcPr>
          <w:p w14:paraId="3918CCE9" w14:textId="77777777" w:rsidR="00D32072" w:rsidRPr="003F48A5" w:rsidRDefault="00D32072" w:rsidP="00D26051">
            <w:pPr>
              <w:jc w:val="center"/>
            </w:pPr>
            <w:r>
              <w:t>R</w:t>
            </w:r>
          </w:p>
        </w:tc>
        <w:tc>
          <w:tcPr>
            <w:tcW w:w="253" w:type="pct"/>
          </w:tcPr>
          <w:p w14:paraId="0779DD6A" w14:textId="77777777" w:rsidR="00D32072" w:rsidRPr="003F48A5" w:rsidRDefault="00D32072" w:rsidP="00D26051">
            <w:pPr>
              <w:jc w:val="center"/>
            </w:pPr>
            <w:r>
              <w:t>10</w:t>
            </w:r>
          </w:p>
        </w:tc>
      </w:tr>
      <w:tr w:rsidR="00D32072" w:rsidRPr="003F48A5" w14:paraId="64669880" w14:textId="77777777" w:rsidTr="00D26051">
        <w:trPr>
          <w:trHeight w:val="283"/>
        </w:trPr>
        <w:tc>
          <w:tcPr>
            <w:tcW w:w="272" w:type="pct"/>
          </w:tcPr>
          <w:p w14:paraId="6E7E64B7" w14:textId="77777777" w:rsidR="00D32072" w:rsidRPr="003F48A5" w:rsidRDefault="00D32072" w:rsidP="00D26051">
            <w:pPr>
              <w:jc w:val="center"/>
            </w:pPr>
          </w:p>
        </w:tc>
        <w:tc>
          <w:tcPr>
            <w:tcW w:w="189" w:type="pct"/>
          </w:tcPr>
          <w:p w14:paraId="01EAA5B6" w14:textId="77777777" w:rsidR="00D32072" w:rsidRPr="003F48A5" w:rsidRDefault="00D32072" w:rsidP="00D26051">
            <w:pPr>
              <w:jc w:val="center"/>
            </w:pPr>
            <w:r w:rsidRPr="003F48A5">
              <w:t>b.</w:t>
            </w:r>
          </w:p>
        </w:tc>
        <w:tc>
          <w:tcPr>
            <w:tcW w:w="3711" w:type="pct"/>
          </w:tcPr>
          <w:p w14:paraId="21E3F9E1" w14:textId="77777777" w:rsidR="00D32072" w:rsidRPr="003F48A5" w:rsidRDefault="00D32072" w:rsidP="00D26051">
            <w:pPr>
              <w:spacing w:after="160" w:line="259" w:lineRule="auto"/>
              <w:jc w:val="both"/>
              <w:rPr>
                <w:bCs/>
              </w:rPr>
            </w:pPr>
            <w:r>
              <w:t>Define health based on W.H.O. Explain h</w:t>
            </w:r>
            <w:r w:rsidRPr="004A0A9A">
              <w:t xml:space="preserve">ow </w:t>
            </w:r>
            <w:r>
              <w:t xml:space="preserve">one </w:t>
            </w:r>
            <w:r w:rsidRPr="004A0A9A">
              <w:t xml:space="preserve">can </w:t>
            </w:r>
            <w:r>
              <w:t xml:space="preserve">plan </w:t>
            </w:r>
            <w:r w:rsidRPr="004A0A9A">
              <w:t xml:space="preserve">a balanced diet </w:t>
            </w:r>
            <w:r>
              <w:t xml:space="preserve">with 5-food guide pyramid for </w:t>
            </w:r>
            <w:r w:rsidRPr="004A0A9A">
              <w:t>optimal health and well-being</w:t>
            </w:r>
            <w:r>
              <w:t>.</w:t>
            </w:r>
          </w:p>
        </w:tc>
        <w:tc>
          <w:tcPr>
            <w:tcW w:w="319" w:type="pct"/>
          </w:tcPr>
          <w:p w14:paraId="41F60083" w14:textId="77777777" w:rsidR="00D32072" w:rsidRPr="003F48A5" w:rsidRDefault="00D32072" w:rsidP="00D26051">
            <w:pPr>
              <w:jc w:val="center"/>
            </w:pPr>
            <w:r w:rsidRPr="003F48A5">
              <w:t>CO1</w:t>
            </w:r>
          </w:p>
        </w:tc>
        <w:tc>
          <w:tcPr>
            <w:tcW w:w="256" w:type="pct"/>
          </w:tcPr>
          <w:p w14:paraId="157E6EEB" w14:textId="77777777" w:rsidR="00D32072" w:rsidRPr="003F48A5" w:rsidRDefault="00D32072" w:rsidP="00D26051">
            <w:pPr>
              <w:jc w:val="center"/>
            </w:pPr>
            <w:r>
              <w:t>A</w:t>
            </w:r>
          </w:p>
        </w:tc>
        <w:tc>
          <w:tcPr>
            <w:tcW w:w="253" w:type="pct"/>
          </w:tcPr>
          <w:p w14:paraId="2E71F23B" w14:textId="77777777" w:rsidR="00D32072" w:rsidRPr="003F48A5" w:rsidRDefault="00D32072" w:rsidP="00D26051">
            <w:pPr>
              <w:jc w:val="center"/>
            </w:pPr>
            <w:r>
              <w:t>10</w:t>
            </w:r>
          </w:p>
        </w:tc>
      </w:tr>
      <w:tr w:rsidR="00D32072" w:rsidRPr="003F48A5" w14:paraId="400185FF" w14:textId="77777777" w:rsidTr="00D26051">
        <w:trPr>
          <w:trHeight w:val="239"/>
        </w:trPr>
        <w:tc>
          <w:tcPr>
            <w:tcW w:w="272" w:type="pct"/>
          </w:tcPr>
          <w:p w14:paraId="4EF542E3" w14:textId="77777777" w:rsidR="00D32072" w:rsidRPr="003F48A5" w:rsidRDefault="00D32072" w:rsidP="00D26051">
            <w:pPr>
              <w:jc w:val="center"/>
            </w:pPr>
          </w:p>
        </w:tc>
        <w:tc>
          <w:tcPr>
            <w:tcW w:w="189" w:type="pct"/>
          </w:tcPr>
          <w:p w14:paraId="3213D6E2" w14:textId="77777777" w:rsidR="00D32072" w:rsidRPr="003F48A5" w:rsidRDefault="00D32072" w:rsidP="00D26051">
            <w:pPr>
              <w:jc w:val="center"/>
            </w:pPr>
          </w:p>
        </w:tc>
        <w:tc>
          <w:tcPr>
            <w:tcW w:w="3711" w:type="pct"/>
          </w:tcPr>
          <w:p w14:paraId="3E275C77" w14:textId="77777777" w:rsidR="00D32072" w:rsidRPr="003F48A5" w:rsidRDefault="00D32072" w:rsidP="00D26051">
            <w:pPr>
              <w:jc w:val="center"/>
              <w:rPr>
                <w:b/>
                <w:bCs/>
              </w:rPr>
            </w:pPr>
            <w:r w:rsidRPr="003F48A5">
              <w:rPr>
                <w:b/>
                <w:bCs/>
              </w:rPr>
              <w:t>(OR)</w:t>
            </w:r>
          </w:p>
        </w:tc>
        <w:tc>
          <w:tcPr>
            <w:tcW w:w="319" w:type="pct"/>
          </w:tcPr>
          <w:p w14:paraId="07131C32" w14:textId="77777777" w:rsidR="00D32072" w:rsidRPr="003F48A5" w:rsidRDefault="00D32072" w:rsidP="00D26051">
            <w:pPr>
              <w:jc w:val="center"/>
            </w:pPr>
          </w:p>
        </w:tc>
        <w:tc>
          <w:tcPr>
            <w:tcW w:w="256" w:type="pct"/>
          </w:tcPr>
          <w:p w14:paraId="032D7146" w14:textId="77777777" w:rsidR="00D32072" w:rsidRPr="003F48A5" w:rsidRDefault="00D32072" w:rsidP="00D26051">
            <w:pPr>
              <w:jc w:val="center"/>
            </w:pPr>
          </w:p>
        </w:tc>
        <w:tc>
          <w:tcPr>
            <w:tcW w:w="253" w:type="pct"/>
          </w:tcPr>
          <w:p w14:paraId="015F4C5F" w14:textId="77777777" w:rsidR="00D32072" w:rsidRPr="003F48A5" w:rsidRDefault="00D32072" w:rsidP="00D26051">
            <w:pPr>
              <w:jc w:val="center"/>
            </w:pPr>
          </w:p>
        </w:tc>
      </w:tr>
      <w:tr w:rsidR="00D32072" w:rsidRPr="003F48A5" w14:paraId="525DAC7D" w14:textId="77777777" w:rsidTr="00D26051">
        <w:trPr>
          <w:trHeight w:val="283"/>
        </w:trPr>
        <w:tc>
          <w:tcPr>
            <w:tcW w:w="272" w:type="pct"/>
          </w:tcPr>
          <w:p w14:paraId="157E5BEE" w14:textId="77777777" w:rsidR="00D32072" w:rsidRPr="003F48A5" w:rsidRDefault="00D32072" w:rsidP="00D26051">
            <w:pPr>
              <w:jc w:val="center"/>
            </w:pPr>
            <w:r w:rsidRPr="003F48A5">
              <w:t>2.</w:t>
            </w:r>
          </w:p>
        </w:tc>
        <w:tc>
          <w:tcPr>
            <w:tcW w:w="189" w:type="pct"/>
          </w:tcPr>
          <w:p w14:paraId="2B996718" w14:textId="77777777" w:rsidR="00D32072" w:rsidRPr="003F48A5" w:rsidRDefault="00D32072" w:rsidP="00D26051">
            <w:pPr>
              <w:jc w:val="center"/>
            </w:pPr>
            <w:r w:rsidRPr="003F48A5">
              <w:t>a.</w:t>
            </w:r>
          </w:p>
        </w:tc>
        <w:tc>
          <w:tcPr>
            <w:tcW w:w="3711" w:type="pct"/>
          </w:tcPr>
          <w:p w14:paraId="3714CEF3" w14:textId="77777777" w:rsidR="00D32072" w:rsidRPr="003F48A5" w:rsidRDefault="00D32072" w:rsidP="00D26051">
            <w:pPr>
              <w:jc w:val="both"/>
            </w:pPr>
            <w:r w:rsidRPr="007950A0">
              <w:t xml:space="preserve">Discuss the </w:t>
            </w:r>
            <w:r>
              <w:t>factors and etiology</w:t>
            </w:r>
            <w:r w:rsidRPr="007950A0">
              <w:t xml:space="preserve"> associated with </w:t>
            </w:r>
            <w:r>
              <w:t>kidney</w:t>
            </w:r>
            <w:r w:rsidRPr="007950A0">
              <w:t xml:space="preserve"> </w:t>
            </w:r>
            <w:r>
              <w:t>diseases, list out the types of kidney diseases, focus on chronic renal failure and its nutritional recommendations.</w:t>
            </w:r>
          </w:p>
        </w:tc>
        <w:tc>
          <w:tcPr>
            <w:tcW w:w="319" w:type="pct"/>
          </w:tcPr>
          <w:p w14:paraId="345401D7" w14:textId="77777777" w:rsidR="00D32072" w:rsidRPr="003F48A5" w:rsidRDefault="00D32072" w:rsidP="00D26051">
            <w:pPr>
              <w:jc w:val="center"/>
            </w:pPr>
            <w:r w:rsidRPr="003F48A5">
              <w:t>CO2</w:t>
            </w:r>
          </w:p>
        </w:tc>
        <w:tc>
          <w:tcPr>
            <w:tcW w:w="256" w:type="pct"/>
          </w:tcPr>
          <w:p w14:paraId="15D76C7A" w14:textId="77777777" w:rsidR="00D32072" w:rsidRPr="003F48A5" w:rsidRDefault="00D32072" w:rsidP="00D26051">
            <w:pPr>
              <w:jc w:val="center"/>
            </w:pPr>
            <w:r>
              <w:t>U</w:t>
            </w:r>
          </w:p>
        </w:tc>
        <w:tc>
          <w:tcPr>
            <w:tcW w:w="253" w:type="pct"/>
          </w:tcPr>
          <w:p w14:paraId="04692FDC" w14:textId="77777777" w:rsidR="00D32072" w:rsidRPr="003F48A5" w:rsidRDefault="00D32072" w:rsidP="00D26051">
            <w:pPr>
              <w:jc w:val="center"/>
            </w:pPr>
            <w:r>
              <w:t>10</w:t>
            </w:r>
          </w:p>
        </w:tc>
      </w:tr>
      <w:tr w:rsidR="00D32072" w:rsidRPr="003F48A5" w14:paraId="0C0463C3" w14:textId="77777777" w:rsidTr="00D26051">
        <w:trPr>
          <w:trHeight w:val="283"/>
        </w:trPr>
        <w:tc>
          <w:tcPr>
            <w:tcW w:w="272" w:type="pct"/>
          </w:tcPr>
          <w:p w14:paraId="6EAF1FA2" w14:textId="77777777" w:rsidR="00D32072" w:rsidRPr="003F48A5" w:rsidRDefault="00D32072" w:rsidP="00D26051">
            <w:pPr>
              <w:jc w:val="center"/>
            </w:pPr>
          </w:p>
        </w:tc>
        <w:tc>
          <w:tcPr>
            <w:tcW w:w="189" w:type="pct"/>
          </w:tcPr>
          <w:p w14:paraId="4F5D7D17" w14:textId="77777777" w:rsidR="00D32072" w:rsidRPr="003F48A5" w:rsidRDefault="00D32072" w:rsidP="00D26051">
            <w:pPr>
              <w:jc w:val="center"/>
            </w:pPr>
            <w:r w:rsidRPr="003F48A5">
              <w:t>b.</w:t>
            </w:r>
          </w:p>
        </w:tc>
        <w:tc>
          <w:tcPr>
            <w:tcW w:w="3711" w:type="pct"/>
          </w:tcPr>
          <w:p w14:paraId="5094C348" w14:textId="77777777" w:rsidR="00D32072" w:rsidRPr="003F48A5" w:rsidRDefault="00D32072" w:rsidP="00D26051">
            <w:pPr>
              <w:jc w:val="both"/>
            </w:pPr>
            <w:r>
              <w:t>Explain any five</w:t>
            </w:r>
            <w:r w:rsidRPr="007950A0">
              <w:t xml:space="preserve"> inborn errors of carbohydrate metabolisms, and how do they affect an individual's health and well-being?</w:t>
            </w:r>
          </w:p>
        </w:tc>
        <w:tc>
          <w:tcPr>
            <w:tcW w:w="319" w:type="pct"/>
          </w:tcPr>
          <w:p w14:paraId="76147885" w14:textId="77777777" w:rsidR="00D32072" w:rsidRPr="003F48A5" w:rsidRDefault="00D32072" w:rsidP="00D26051">
            <w:pPr>
              <w:jc w:val="center"/>
            </w:pPr>
            <w:r w:rsidRPr="003F48A5">
              <w:t>CO2</w:t>
            </w:r>
          </w:p>
        </w:tc>
        <w:tc>
          <w:tcPr>
            <w:tcW w:w="256" w:type="pct"/>
          </w:tcPr>
          <w:p w14:paraId="0A607E94" w14:textId="77777777" w:rsidR="00D32072" w:rsidRPr="003F48A5" w:rsidRDefault="00D32072" w:rsidP="00D26051">
            <w:pPr>
              <w:jc w:val="center"/>
            </w:pPr>
            <w:r>
              <w:t>A</w:t>
            </w:r>
          </w:p>
        </w:tc>
        <w:tc>
          <w:tcPr>
            <w:tcW w:w="253" w:type="pct"/>
          </w:tcPr>
          <w:p w14:paraId="32E4BBC6" w14:textId="77777777" w:rsidR="00D32072" w:rsidRPr="003F48A5" w:rsidRDefault="00D32072" w:rsidP="00D26051">
            <w:pPr>
              <w:jc w:val="center"/>
            </w:pPr>
            <w:r>
              <w:t>10</w:t>
            </w:r>
          </w:p>
        </w:tc>
      </w:tr>
      <w:tr w:rsidR="00D32072" w:rsidRPr="003F48A5" w14:paraId="16F0372D" w14:textId="77777777" w:rsidTr="00D26051">
        <w:trPr>
          <w:trHeight w:val="397"/>
        </w:trPr>
        <w:tc>
          <w:tcPr>
            <w:tcW w:w="272" w:type="pct"/>
          </w:tcPr>
          <w:p w14:paraId="1F73F899" w14:textId="77777777" w:rsidR="00D32072" w:rsidRPr="003F48A5" w:rsidRDefault="00D32072" w:rsidP="00D26051">
            <w:pPr>
              <w:jc w:val="center"/>
            </w:pPr>
          </w:p>
        </w:tc>
        <w:tc>
          <w:tcPr>
            <w:tcW w:w="189" w:type="pct"/>
          </w:tcPr>
          <w:p w14:paraId="3F14C75F" w14:textId="77777777" w:rsidR="00D32072" w:rsidRPr="003F48A5" w:rsidRDefault="00D32072" w:rsidP="00D26051">
            <w:pPr>
              <w:jc w:val="center"/>
            </w:pPr>
          </w:p>
        </w:tc>
        <w:tc>
          <w:tcPr>
            <w:tcW w:w="3711" w:type="pct"/>
          </w:tcPr>
          <w:p w14:paraId="1B314D6C" w14:textId="77777777" w:rsidR="00D32072" w:rsidRPr="003F48A5" w:rsidRDefault="00D32072" w:rsidP="00D26051">
            <w:pPr>
              <w:jc w:val="center"/>
            </w:pPr>
          </w:p>
        </w:tc>
        <w:tc>
          <w:tcPr>
            <w:tcW w:w="319" w:type="pct"/>
          </w:tcPr>
          <w:p w14:paraId="4D73EDC4" w14:textId="77777777" w:rsidR="00D32072" w:rsidRPr="003F48A5" w:rsidRDefault="00D32072" w:rsidP="00D26051">
            <w:pPr>
              <w:jc w:val="center"/>
            </w:pPr>
          </w:p>
        </w:tc>
        <w:tc>
          <w:tcPr>
            <w:tcW w:w="256" w:type="pct"/>
          </w:tcPr>
          <w:p w14:paraId="7375679E" w14:textId="77777777" w:rsidR="00D32072" w:rsidRPr="003F48A5" w:rsidRDefault="00D32072" w:rsidP="00D26051">
            <w:pPr>
              <w:jc w:val="center"/>
            </w:pPr>
          </w:p>
        </w:tc>
        <w:tc>
          <w:tcPr>
            <w:tcW w:w="253" w:type="pct"/>
          </w:tcPr>
          <w:p w14:paraId="7A151C6B" w14:textId="77777777" w:rsidR="00D32072" w:rsidRPr="003F48A5" w:rsidRDefault="00D32072" w:rsidP="00D26051">
            <w:pPr>
              <w:jc w:val="center"/>
            </w:pPr>
          </w:p>
        </w:tc>
      </w:tr>
      <w:tr w:rsidR="00D32072" w:rsidRPr="003F48A5" w14:paraId="21510EF8" w14:textId="77777777" w:rsidTr="00D26051">
        <w:trPr>
          <w:trHeight w:val="283"/>
        </w:trPr>
        <w:tc>
          <w:tcPr>
            <w:tcW w:w="272" w:type="pct"/>
          </w:tcPr>
          <w:p w14:paraId="18816808" w14:textId="77777777" w:rsidR="00D32072" w:rsidRPr="003F48A5" w:rsidRDefault="00D32072" w:rsidP="00D26051">
            <w:pPr>
              <w:jc w:val="center"/>
            </w:pPr>
            <w:r w:rsidRPr="003F48A5">
              <w:t>3.</w:t>
            </w:r>
          </w:p>
        </w:tc>
        <w:tc>
          <w:tcPr>
            <w:tcW w:w="189" w:type="pct"/>
          </w:tcPr>
          <w:p w14:paraId="3780B49A" w14:textId="77777777" w:rsidR="00D32072" w:rsidRPr="003F48A5" w:rsidRDefault="00D32072" w:rsidP="00D26051">
            <w:pPr>
              <w:jc w:val="center"/>
            </w:pPr>
            <w:r w:rsidRPr="003F48A5">
              <w:t>a.</w:t>
            </w:r>
          </w:p>
        </w:tc>
        <w:tc>
          <w:tcPr>
            <w:tcW w:w="3711" w:type="pct"/>
          </w:tcPr>
          <w:p w14:paraId="5F9D4C8A" w14:textId="77777777" w:rsidR="00D32072" w:rsidRPr="003F48A5" w:rsidRDefault="00D32072" w:rsidP="00D26051">
            <w:pPr>
              <w:spacing w:after="160" w:line="259" w:lineRule="auto"/>
              <w:jc w:val="both"/>
            </w:pPr>
            <w:r>
              <w:t>Judge</w:t>
            </w:r>
            <w:r w:rsidRPr="005D0D1B">
              <w:t xml:space="preserve"> the importance of gluconeogenesis in maintaining blood glucose levels and its regulation in the body.</w:t>
            </w:r>
          </w:p>
        </w:tc>
        <w:tc>
          <w:tcPr>
            <w:tcW w:w="319" w:type="pct"/>
          </w:tcPr>
          <w:p w14:paraId="308E26BF" w14:textId="77777777" w:rsidR="00D32072" w:rsidRPr="003F48A5" w:rsidRDefault="00D32072" w:rsidP="00D26051">
            <w:pPr>
              <w:jc w:val="center"/>
            </w:pPr>
            <w:r w:rsidRPr="003F48A5">
              <w:t>CO3</w:t>
            </w:r>
          </w:p>
        </w:tc>
        <w:tc>
          <w:tcPr>
            <w:tcW w:w="256" w:type="pct"/>
          </w:tcPr>
          <w:p w14:paraId="58713458" w14:textId="77777777" w:rsidR="00D32072" w:rsidRPr="003F48A5" w:rsidRDefault="00D32072" w:rsidP="00D26051">
            <w:pPr>
              <w:jc w:val="center"/>
            </w:pPr>
            <w:r>
              <w:t>U</w:t>
            </w:r>
          </w:p>
        </w:tc>
        <w:tc>
          <w:tcPr>
            <w:tcW w:w="253" w:type="pct"/>
          </w:tcPr>
          <w:p w14:paraId="09F1EE56" w14:textId="77777777" w:rsidR="00D32072" w:rsidRPr="003F48A5" w:rsidRDefault="00D32072" w:rsidP="00D26051">
            <w:pPr>
              <w:jc w:val="center"/>
            </w:pPr>
            <w:r>
              <w:t>10</w:t>
            </w:r>
          </w:p>
        </w:tc>
      </w:tr>
      <w:tr w:rsidR="00D32072" w:rsidRPr="003F48A5" w14:paraId="38594432" w14:textId="77777777" w:rsidTr="00D26051">
        <w:trPr>
          <w:trHeight w:val="283"/>
        </w:trPr>
        <w:tc>
          <w:tcPr>
            <w:tcW w:w="272" w:type="pct"/>
          </w:tcPr>
          <w:p w14:paraId="3DB7FCA3" w14:textId="77777777" w:rsidR="00D32072" w:rsidRPr="003F48A5" w:rsidRDefault="00D32072" w:rsidP="00D26051">
            <w:pPr>
              <w:jc w:val="center"/>
            </w:pPr>
          </w:p>
        </w:tc>
        <w:tc>
          <w:tcPr>
            <w:tcW w:w="189" w:type="pct"/>
          </w:tcPr>
          <w:p w14:paraId="5663CA10" w14:textId="77777777" w:rsidR="00D32072" w:rsidRPr="003F48A5" w:rsidRDefault="00D32072" w:rsidP="00D26051">
            <w:pPr>
              <w:jc w:val="center"/>
            </w:pPr>
            <w:r w:rsidRPr="003F48A5">
              <w:t>b.</w:t>
            </w:r>
          </w:p>
        </w:tc>
        <w:tc>
          <w:tcPr>
            <w:tcW w:w="3711" w:type="pct"/>
          </w:tcPr>
          <w:p w14:paraId="4D4BA147" w14:textId="77777777" w:rsidR="00D32072" w:rsidRPr="003F48A5" w:rsidRDefault="00D32072" w:rsidP="00D26051">
            <w:pPr>
              <w:spacing w:after="160" w:line="259" w:lineRule="auto"/>
              <w:jc w:val="both"/>
              <w:rPr>
                <w:bCs/>
              </w:rPr>
            </w:pPr>
            <w:r w:rsidRPr="005D0D1B">
              <w:t xml:space="preserve">Explore the Tricarboxylic Acid (TCA) cycle and its role in the citric acid cycle. </w:t>
            </w:r>
          </w:p>
        </w:tc>
        <w:tc>
          <w:tcPr>
            <w:tcW w:w="319" w:type="pct"/>
          </w:tcPr>
          <w:p w14:paraId="6976F5FC" w14:textId="77777777" w:rsidR="00D32072" w:rsidRPr="003F48A5" w:rsidRDefault="00D32072" w:rsidP="00D26051">
            <w:pPr>
              <w:jc w:val="both"/>
            </w:pPr>
            <w:r w:rsidRPr="003F48A5">
              <w:t>CO3</w:t>
            </w:r>
          </w:p>
        </w:tc>
        <w:tc>
          <w:tcPr>
            <w:tcW w:w="256" w:type="pct"/>
          </w:tcPr>
          <w:p w14:paraId="13C7B28B" w14:textId="77777777" w:rsidR="00D32072" w:rsidRPr="003F48A5" w:rsidRDefault="00D32072" w:rsidP="00D26051">
            <w:pPr>
              <w:jc w:val="center"/>
            </w:pPr>
            <w:r>
              <w:t>A</w:t>
            </w:r>
          </w:p>
        </w:tc>
        <w:tc>
          <w:tcPr>
            <w:tcW w:w="253" w:type="pct"/>
          </w:tcPr>
          <w:p w14:paraId="6F194AD8" w14:textId="77777777" w:rsidR="00D32072" w:rsidRPr="003F48A5" w:rsidRDefault="00D32072" w:rsidP="00D26051">
            <w:pPr>
              <w:jc w:val="center"/>
            </w:pPr>
            <w:r>
              <w:t>10</w:t>
            </w:r>
          </w:p>
        </w:tc>
      </w:tr>
      <w:tr w:rsidR="00D32072" w:rsidRPr="003F48A5" w14:paraId="2441CF36" w14:textId="77777777" w:rsidTr="00D26051">
        <w:trPr>
          <w:trHeight w:val="173"/>
        </w:trPr>
        <w:tc>
          <w:tcPr>
            <w:tcW w:w="272" w:type="pct"/>
          </w:tcPr>
          <w:p w14:paraId="5399F23A" w14:textId="77777777" w:rsidR="00D32072" w:rsidRPr="003F48A5" w:rsidRDefault="00D32072" w:rsidP="00D26051">
            <w:pPr>
              <w:jc w:val="center"/>
            </w:pPr>
          </w:p>
        </w:tc>
        <w:tc>
          <w:tcPr>
            <w:tcW w:w="189" w:type="pct"/>
          </w:tcPr>
          <w:p w14:paraId="53EE8086" w14:textId="77777777" w:rsidR="00D32072" w:rsidRPr="003F48A5" w:rsidRDefault="00D32072" w:rsidP="00D26051">
            <w:pPr>
              <w:jc w:val="center"/>
            </w:pPr>
          </w:p>
        </w:tc>
        <w:tc>
          <w:tcPr>
            <w:tcW w:w="3711" w:type="pct"/>
          </w:tcPr>
          <w:p w14:paraId="7FC56C44" w14:textId="77777777" w:rsidR="00D32072" w:rsidRPr="003F48A5" w:rsidRDefault="00D32072" w:rsidP="00D26051">
            <w:pPr>
              <w:jc w:val="center"/>
            </w:pPr>
            <w:r w:rsidRPr="003F48A5">
              <w:rPr>
                <w:b/>
                <w:bCs/>
              </w:rPr>
              <w:t>(OR)</w:t>
            </w:r>
          </w:p>
        </w:tc>
        <w:tc>
          <w:tcPr>
            <w:tcW w:w="319" w:type="pct"/>
          </w:tcPr>
          <w:p w14:paraId="53D779DE" w14:textId="77777777" w:rsidR="00D32072" w:rsidRPr="003F48A5" w:rsidRDefault="00D32072" w:rsidP="00D26051">
            <w:pPr>
              <w:jc w:val="center"/>
            </w:pPr>
          </w:p>
        </w:tc>
        <w:tc>
          <w:tcPr>
            <w:tcW w:w="256" w:type="pct"/>
          </w:tcPr>
          <w:p w14:paraId="0C6B1B95" w14:textId="77777777" w:rsidR="00D32072" w:rsidRPr="003F48A5" w:rsidRDefault="00D32072" w:rsidP="00D26051">
            <w:pPr>
              <w:jc w:val="center"/>
            </w:pPr>
          </w:p>
        </w:tc>
        <w:tc>
          <w:tcPr>
            <w:tcW w:w="253" w:type="pct"/>
          </w:tcPr>
          <w:p w14:paraId="040DE61E" w14:textId="77777777" w:rsidR="00D32072" w:rsidRPr="003F48A5" w:rsidRDefault="00D32072" w:rsidP="00D26051">
            <w:pPr>
              <w:jc w:val="center"/>
            </w:pPr>
          </w:p>
        </w:tc>
      </w:tr>
      <w:tr w:rsidR="00D32072" w:rsidRPr="003F48A5" w14:paraId="3BD2540E" w14:textId="77777777" w:rsidTr="00D26051">
        <w:trPr>
          <w:trHeight w:val="283"/>
        </w:trPr>
        <w:tc>
          <w:tcPr>
            <w:tcW w:w="272" w:type="pct"/>
          </w:tcPr>
          <w:p w14:paraId="0BB71AF2" w14:textId="77777777" w:rsidR="00D32072" w:rsidRPr="003F48A5" w:rsidRDefault="00D32072" w:rsidP="00D26051">
            <w:pPr>
              <w:jc w:val="center"/>
            </w:pPr>
            <w:r w:rsidRPr="003F48A5">
              <w:t>4.</w:t>
            </w:r>
          </w:p>
        </w:tc>
        <w:tc>
          <w:tcPr>
            <w:tcW w:w="189" w:type="pct"/>
          </w:tcPr>
          <w:p w14:paraId="0A915E9B" w14:textId="77777777" w:rsidR="00D32072" w:rsidRPr="003F48A5" w:rsidRDefault="00D32072" w:rsidP="00D26051">
            <w:pPr>
              <w:jc w:val="center"/>
            </w:pPr>
            <w:r w:rsidRPr="003F48A5">
              <w:t>a.</w:t>
            </w:r>
          </w:p>
        </w:tc>
        <w:tc>
          <w:tcPr>
            <w:tcW w:w="3711" w:type="pct"/>
          </w:tcPr>
          <w:p w14:paraId="05E705A0" w14:textId="77777777" w:rsidR="00D32072" w:rsidRPr="003F48A5" w:rsidRDefault="00D32072" w:rsidP="00D26051">
            <w:pPr>
              <w:tabs>
                <w:tab w:val="left" w:pos="1440"/>
              </w:tabs>
              <w:spacing w:after="160" w:line="259" w:lineRule="auto"/>
              <w:jc w:val="both"/>
            </w:pPr>
            <w:r w:rsidRPr="00E14C02">
              <w:t>D</w:t>
            </w:r>
            <w:r>
              <w:t>escribe</w:t>
            </w:r>
            <w:r w:rsidRPr="00E14C02">
              <w:t xml:space="preserve"> the degradation of fatty acids, specifically focusing on beta-oxidation. How is this process linked to energy production?</w:t>
            </w:r>
          </w:p>
        </w:tc>
        <w:tc>
          <w:tcPr>
            <w:tcW w:w="319" w:type="pct"/>
          </w:tcPr>
          <w:p w14:paraId="0ACF9023" w14:textId="77777777" w:rsidR="00D32072" w:rsidRPr="003F48A5" w:rsidRDefault="00D32072" w:rsidP="00D26051">
            <w:pPr>
              <w:jc w:val="center"/>
            </w:pPr>
            <w:r w:rsidRPr="003F48A5">
              <w:t>CO4</w:t>
            </w:r>
          </w:p>
        </w:tc>
        <w:tc>
          <w:tcPr>
            <w:tcW w:w="256" w:type="pct"/>
          </w:tcPr>
          <w:p w14:paraId="57D94D5B" w14:textId="77777777" w:rsidR="00D32072" w:rsidRPr="003F48A5" w:rsidRDefault="00D32072" w:rsidP="00D26051">
            <w:pPr>
              <w:jc w:val="center"/>
            </w:pPr>
            <w:r>
              <w:t>R</w:t>
            </w:r>
          </w:p>
        </w:tc>
        <w:tc>
          <w:tcPr>
            <w:tcW w:w="253" w:type="pct"/>
          </w:tcPr>
          <w:p w14:paraId="46797034" w14:textId="77777777" w:rsidR="00D32072" w:rsidRPr="003F48A5" w:rsidRDefault="00D32072" w:rsidP="00D26051">
            <w:pPr>
              <w:jc w:val="center"/>
            </w:pPr>
            <w:r>
              <w:t>10</w:t>
            </w:r>
          </w:p>
        </w:tc>
      </w:tr>
      <w:tr w:rsidR="00D32072" w:rsidRPr="003F48A5" w14:paraId="5749C170" w14:textId="77777777" w:rsidTr="00D26051">
        <w:trPr>
          <w:trHeight w:val="283"/>
        </w:trPr>
        <w:tc>
          <w:tcPr>
            <w:tcW w:w="272" w:type="pct"/>
          </w:tcPr>
          <w:p w14:paraId="0EEF7CC6" w14:textId="77777777" w:rsidR="00D32072" w:rsidRPr="003F48A5" w:rsidRDefault="00D32072" w:rsidP="00D26051">
            <w:pPr>
              <w:jc w:val="center"/>
            </w:pPr>
          </w:p>
        </w:tc>
        <w:tc>
          <w:tcPr>
            <w:tcW w:w="189" w:type="pct"/>
          </w:tcPr>
          <w:p w14:paraId="149269AF" w14:textId="77777777" w:rsidR="00D32072" w:rsidRPr="003F48A5" w:rsidRDefault="00D32072" w:rsidP="00D26051">
            <w:pPr>
              <w:jc w:val="center"/>
            </w:pPr>
            <w:r w:rsidRPr="003F48A5">
              <w:t>b.</w:t>
            </w:r>
          </w:p>
        </w:tc>
        <w:tc>
          <w:tcPr>
            <w:tcW w:w="3711" w:type="pct"/>
          </w:tcPr>
          <w:p w14:paraId="4FED296D" w14:textId="77777777" w:rsidR="00D32072" w:rsidRPr="003F48A5" w:rsidRDefault="00D32072" w:rsidP="00F46922">
            <w:pPr>
              <w:jc w:val="both"/>
              <w:rPr>
                <w:bCs/>
              </w:rPr>
            </w:pPr>
            <w:r>
              <w:t>Describe</w:t>
            </w:r>
            <w:r w:rsidRPr="00E14C02">
              <w:t xml:space="preserve"> </w:t>
            </w:r>
            <w:r>
              <w:t xml:space="preserve">in detail about </w:t>
            </w:r>
            <w:r w:rsidRPr="00E14C02">
              <w:t xml:space="preserve">the </w:t>
            </w:r>
            <w:r>
              <w:t xml:space="preserve">Bio energetics produced from </w:t>
            </w:r>
            <w:r w:rsidRPr="00E14C02">
              <w:t>beta-oxidation</w:t>
            </w:r>
            <w:r>
              <w:t>, highlight its regulation process.</w:t>
            </w:r>
          </w:p>
        </w:tc>
        <w:tc>
          <w:tcPr>
            <w:tcW w:w="319" w:type="pct"/>
          </w:tcPr>
          <w:p w14:paraId="585B260B" w14:textId="77777777" w:rsidR="00D32072" w:rsidRPr="003F48A5" w:rsidRDefault="00D32072" w:rsidP="00D26051">
            <w:pPr>
              <w:jc w:val="center"/>
            </w:pPr>
            <w:r w:rsidRPr="003F48A5">
              <w:t>CO4</w:t>
            </w:r>
          </w:p>
        </w:tc>
        <w:tc>
          <w:tcPr>
            <w:tcW w:w="256" w:type="pct"/>
          </w:tcPr>
          <w:p w14:paraId="3BCF5FF8" w14:textId="77777777" w:rsidR="00D32072" w:rsidRPr="003F48A5" w:rsidRDefault="00D32072" w:rsidP="00D26051">
            <w:pPr>
              <w:jc w:val="center"/>
            </w:pPr>
            <w:r>
              <w:t>U</w:t>
            </w:r>
          </w:p>
        </w:tc>
        <w:tc>
          <w:tcPr>
            <w:tcW w:w="253" w:type="pct"/>
          </w:tcPr>
          <w:p w14:paraId="1DA17D1F" w14:textId="77777777" w:rsidR="00D32072" w:rsidRPr="003F48A5" w:rsidRDefault="00D32072" w:rsidP="00D26051">
            <w:pPr>
              <w:jc w:val="center"/>
            </w:pPr>
            <w:r>
              <w:t>10</w:t>
            </w:r>
          </w:p>
        </w:tc>
      </w:tr>
      <w:tr w:rsidR="00D32072" w:rsidRPr="003F48A5" w14:paraId="3D07B138" w14:textId="77777777" w:rsidTr="00AA62F7">
        <w:trPr>
          <w:trHeight w:val="58"/>
        </w:trPr>
        <w:tc>
          <w:tcPr>
            <w:tcW w:w="272" w:type="pct"/>
          </w:tcPr>
          <w:p w14:paraId="438EC1D9" w14:textId="77777777" w:rsidR="00D32072" w:rsidRPr="003F48A5" w:rsidRDefault="00D32072" w:rsidP="00D26051">
            <w:pPr>
              <w:jc w:val="center"/>
            </w:pPr>
          </w:p>
        </w:tc>
        <w:tc>
          <w:tcPr>
            <w:tcW w:w="189" w:type="pct"/>
          </w:tcPr>
          <w:p w14:paraId="56AF8BB4" w14:textId="77777777" w:rsidR="00D32072" w:rsidRPr="003F48A5" w:rsidRDefault="00D32072" w:rsidP="00D26051">
            <w:pPr>
              <w:jc w:val="center"/>
            </w:pPr>
          </w:p>
        </w:tc>
        <w:tc>
          <w:tcPr>
            <w:tcW w:w="3711" w:type="pct"/>
          </w:tcPr>
          <w:p w14:paraId="278F6B7B" w14:textId="77777777" w:rsidR="00D32072" w:rsidRPr="003F48A5" w:rsidRDefault="00D32072" w:rsidP="00D26051">
            <w:pPr>
              <w:jc w:val="center"/>
            </w:pPr>
          </w:p>
        </w:tc>
        <w:tc>
          <w:tcPr>
            <w:tcW w:w="319" w:type="pct"/>
          </w:tcPr>
          <w:p w14:paraId="441B2786" w14:textId="77777777" w:rsidR="00D32072" w:rsidRPr="003F48A5" w:rsidRDefault="00D32072" w:rsidP="00D26051">
            <w:pPr>
              <w:jc w:val="center"/>
            </w:pPr>
          </w:p>
        </w:tc>
        <w:tc>
          <w:tcPr>
            <w:tcW w:w="256" w:type="pct"/>
          </w:tcPr>
          <w:p w14:paraId="60C8115A" w14:textId="77777777" w:rsidR="00D32072" w:rsidRPr="003F48A5" w:rsidRDefault="00D32072" w:rsidP="00D26051">
            <w:pPr>
              <w:jc w:val="center"/>
            </w:pPr>
          </w:p>
        </w:tc>
        <w:tc>
          <w:tcPr>
            <w:tcW w:w="253" w:type="pct"/>
          </w:tcPr>
          <w:p w14:paraId="764E8315" w14:textId="77777777" w:rsidR="00D32072" w:rsidRPr="003F48A5" w:rsidRDefault="00D32072" w:rsidP="00D26051">
            <w:pPr>
              <w:jc w:val="center"/>
            </w:pPr>
          </w:p>
        </w:tc>
      </w:tr>
      <w:tr w:rsidR="00D32072" w:rsidRPr="003F48A5" w14:paraId="611C6189" w14:textId="77777777" w:rsidTr="00D26051">
        <w:trPr>
          <w:trHeight w:val="283"/>
        </w:trPr>
        <w:tc>
          <w:tcPr>
            <w:tcW w:w="272" w:type="pct"/>
          </w:tcPr>
          <w:p w14:paraId="6B267D18" w14:textId="77777777" w:rsidR="00D32072" w:rsidRPr="003F48A5" w:rsidRDefault="00D32072" w:rsidP="00D26051">
            <w:pPr>
              <w:jc w:val="center"/>
            </w:pPr>
            <w:r w:rsidRPr="003F48A5">
              <w:t>5.</w:t>
            </w:r>
          </w:p>
        </w:tc>
        <w:tc>
          <w:tcPr>
            <w:tcW w:w="189" w:type="pct"/>
          </w:tcPr>
          <w:p w14:paraId="3E99F40F" w14:textId="77777777" w:rsidR="00D32072" w:rsidRPr="003F48A5" w:rsidRDefault="00D32072" w:rsidP="00D26051">
            <w:pPr>
              <w:jc w:val="center"/>
            </w:pPr>
            <w:r w:rsidRPr="003F48A5">
              <w:t>a.</w:t>
            </w:r>
          </w:p>
        </w:tc>
        <w:tc>
          <w:tcPr>
            <w:tcW w:w="3711" w:type="pct"/>
          </w:tcPr>
          <w:p w14:paraId="3334C47C" w14:textId="77777777" w:rsidR="00D32072" w:rsidRPr="003F48A5" w:rsidRDefault="00D32072" w:rsidP="00D26051">
            <w:r w:rsidRPr="00B97956">
              <w:t>Explain the biosynthesis and degradation pathways of sulfur-containing amino acid</w:t>
            </w:r>
            <w:r>
              <w:t xml:space="preserve"> </w:t>
            </w:r>
            <w:r w:rsidRPr="00B97956">
              <w:t>methionine.</w:t>
            </w:r>
          </w:p>
        </w:tc>
        <w:tc>
          <w:tcPr>
            <w:tcW w:w="319" w:type="pct"/>
          </w:tcPr>
          <w:p w14:paraId="0A628525" w14:textId="77777777" w:rsidR="00D32072" w:rsidRPr="003F48A5" w:rsidRDefault="00D32072" w:rsidP="00D26051">
            <w:pPr>
              <w:jc w:val="center"/>
            </w:pPr>
            <w:r w:rsidRPr="003F48A5">
              <w:t>CO5</w:t>
            </w:r>
          </w:p>
        </w:tc>
        <w:tc>
          <w:tcPr>
            <w:tcW w:w="256" w:type="pct"/>
          </w:tcPr>
          <w:p w14:paraId="009A837C" w14:textId="77777777" w:rsidR="00D32072" w:rsidRPr="003F48A5" w:rsidRDefault="00D32072" w:rsidP="00D26051">
            <w:pPr>
              <w:jc w:val="center"/>
            </w:pPr>
            <w:r>
              <w:t>U</w:t>
            </w:r>
          </w:p>
        </w:tc>
        <w:tc>
          <w:tcPr>
            <w:tcW w:w="253" w:type="pct"/>
          </w:tcPr>
          <w:p w14:paraId="42B2D183" w14:textId="77777777" w:rsidR="00D32072" w:rsidRPr="003F48A5" w:rsidRDefault="00D32072" w:rsidP="00D26051">
            <w:pPr>
              <w:jc w:val="center"/>
            </w:pPr>
            <w:r>
              <w:t>10</w:t>
            </w:r>
          </w:p>
        </w:tc>
      </w:tr>
      <w:tr w:rsidR="00D32072" w:rsidRPr="003F48A5" w14:paraId="038FCA58" w14:textId="77777777" w:rsidTr="00D26051">
        <w:trPr>
          <w:trHeight w:val="283"/>
        </w:trPr>
        <w:tc>
          <w:tcPr>
            <w:tcW w:w="272" w:type="pct"/>
          </w:tcPr>
          <w:p w14:paraId="18D6ACFF" w14:textId="77777777" w:rsidR="00D32072" w:rsidRPr="003F48A5" w:rsidRDefault="00D32072" w:rsidP="00D26051">
            <w:pPr>
              <w:jc w:val="center"/>
            </w:pPr>
          </w:p>
        </w:tc>
        <w:tc>
          <w:tcPr>
            <w:tcW w:w="189" w:type="pct"/>
          </w:tcPr>
          <w:p w14:paraId="7EB77F82" w14:textId="77777777" w:rsidR="00D32072" w:rsidRPr="003F48A5" w:rsidRDefault="00D32072" w:rsidP="00D26051">
            <w:pPr>
              <w:jc w:val="center"/>
            </w:pPr>
            <w:r w:rsidRPr="003F48A5">
              <w:t>b.</w:t>
            </w:r>
          </w:p>
        </w:tc>
        <w:tc>
          <w:tcPr>
            <w:tcW w:w="3711" w:type="pct"/>
          </w:tcPr>
          <w:p w14:paraId="60A3AC5D" w14:textId="77777777" w:rsidR="00D32072" w:rsidRPr="003F48A5" w:rsidRDefault="00D32072" w:rsidP="00D26051">
            <w:pPr>
              <w:tabs>
                <w:tab w:val="left" w:pos="1440"/>
              </w:tabs>
              <w:spacing w:after="160" w:line="259" w:lineRule="auto"/>
              <w:jc w:val="both"/>
              <w:rPr>
                <w:bCs/>
              </w:rPr>
            </w:pPr>
            <w:r>
              <w:t xml:space="preserve">List </w:t>
            </w:r>
            <w:r w:rsidRPr="00B97956">
              <w:t>the</w:t>
            </w:r>
            <w:r>
              <w:t xml:space="preserve"> steps involved in </w:t>
            </w:r>
            <w:r w:rsidRPr="00B97956">
              <w:t xml:space="preserve">biosynthesis and degradation of aromatic amino acid tyrosine, and </w:t>
            </w:r>
            <w:r>
              <w:t>its</w:t>
            </w:r>
            <w:r w:rsidRPr="00B97956">
              <w:t xml:space="preserve"> role in protein synthesis.</w:t>
            </w:r>
          </w:p>
        </w:tc>
        <w:tc>
          <w:tcPr>
            <w:tcW w:w="319" w:type="pct"/>
          </w:tcPr>
          <w:p w14:paraId="02185BA8" w14:textId="77777777" w:rsidR="00D32072" w:rsidRPr="003F48A5" w:rsidRDefault="00D32072" w:rsidP="00D26051">
            <w:pPr>
              <w:jc w:val="center"/>
            </w:pPr>
            <w:r w:rsidRPr="003F48A5">
              <w:t>CO5</w:t>
            </w:r>
          </w:p>
        </w:tc>
        <w:tc>
          <w:tcPr>
            <w:tcW w:w="256" w:type="pct"/>
          </w:tcPr>
          <w:p w14:paraId="7B80F6C6" w14:textId="77777777" w:rsidR="00D32072" w:rsidRPr="003F48A5" w:rsidRDefault="00D32072" w:rsidP="00D26051">
            <w:pPr>
              <w:jc w:val="center"/>
            </w:pPr>
            <w:r>
              <w:t>R</w:t>
            </w:r>
          </w:p>
        </w:tc>
        <w:tc>
          <w:tcPr>
            <w:tcW w:w="253" w:type="pct"/>
          </w:tcPr>
          <w:p w14:paraId="1D87F35C" w14:textId="77777777" w:rsidR="00D32072" w:rsidRPr="003F48A5" w:rsidRDefault="00D32072" w:rsidP="00D26051">
            <w:pPr>
              <w:jc w:val="center"/>
            </w:pPr>
            <w:r>
              <w:t>10</w:t>
            </w:r>
          </w:p>
        </w:tc>
      </w:tr>
      <w:tr w:rsidR="00D32072" w:rsidRPr="003F48A5" w14:paraId="090BF112" w14:textId="77777777" w:rsidTr="00D26051">
        <w:trPr>
          <w:trHeight w:val="263"/>
        </w:trPr>
        <w:tc>
          <w:tcPr>
            <w:tcW w:w="272" w:type="pct"/>
          </w:tcPr>
          <w:p w14:paraId="3E52551B" w14:textId="77777777" w:rsidR="00D32072" w:rsidRPr="003F48A5" w:rsidRDefault="00D32072" w:rsidP="00D26051">
            <w:pPr>
              <w:jc w:val="center"/>
            </w:pPr>
          </w:p>
        </w:tc>
        <w:tc>
          <w:tcPr>
            <w:tcW w:w="189" w:type="pct"/>
          </w:tcPr>
          <w:p w14:paraId="7797BD0E" w14:textId="77777777" w:rsidR="00D32072" w:rsidRPr="003F48A5" w:rsidRDefault="00D32072" w:rsidP="00D26051">
            <w:pPr>
              <w:jc w:val="center"/>
            </w:pPr>
          </w:p>
        </w:tc>
        <w:tc>
          <w:tcPr>
            <w:tcW w:w="3711" w:type="pct"/>
          </w:tcPr>
          <w:p w14:paraId="133CB089" w14:textId="77777777" w:rsidR="00D32072" w:rsidRPr="003F48A5" w:rsidRDefault="00D32072" w:rsidP="00D26051">
            <w:pPr>
              <w:jc w:val="center"/>
            </w:pPr>
            <w:r w:rsidRPr="003F48A5">
              <w:rPr>
                <w:b/>
                <w:bCs/>
              </w:rPr>
              <w:t>(OR)</w:t>
            </w:r>
          </w:p>
        </w:tc>
        <w:tc>
          <w:tcPr>
            <w:tcW w:w="319" w:type="pct"/>
          </w:tcPr>
          <w:p w14:paraId="1A4D215B" w14:textId="77777777" w:rsidR="00D32072" w:rsidRPr="003F48A5" w:rsidRDefault="00D32072" w:rsidP="00D26051">
            <w:pPr>
              <w:jc w:val="center"/>
            </w:pPr>
          </w:p>
        </w:tc>
        <w:tc>
          <w:tcPr>
            <w:tcW w:w="256" w:type="pct"/>
          </w:tcPr>
          <w:p w14:paraId="1C0572A2" w14:textId="77777777" w:rsidR="00D32072" w:rsidRPr="003F48A5" w:rsidRDefault="00D32072" w:rsidP="00D26051">
            <w:pPr>
              <w:jc w:val="center"/>
            </w:pPr>
          </w:p>
        </w:tc>
        <w:tc>
          <w:tcPr>
            <w:tcW w:w="253" w:type="pct"/>
          </w:tcPr>
          <w:p w14:paraId="180B6AC6" w14:textId="77777777" w:rsidR="00D32072" w:rsidRPr="003F48A5" w:rsidRDefault="00D32072" w:rsidP="00D26051">
            <w:pPr>
              <w:jc w:val="center"/>
            </w:pPr>
          </w:p>
        </w:tc>
      </w:tr>
      <w:tr w:rsidR="00D32072" w:rsidRPr="003F48A5" w14:paraId="69914011" w14:textId="77777777" w:rsidTr="00D26051">
        <w:trPr>
          <w:trHeight w:val="283"/>
        </w:trPr>
        <w:tc>
          <w:tcPr>
            <w:tcW w:w="272" w:type="pct"/>
          </w:tcPr>
          <w:p w14:paraId="2A2BE96D" w14:textId="77777777" w:rsidR="00D32072" w:rsidRPr="003F48A5" w:rsidRDefault="00D32072" w:rsidP="00D26051">
            <w:pPr>
              <w:jc w:val="center"/>
            </w:pPr>
            <w:r w:rsidRPr="003F48A5">
              <w:t>6.</w:t>
            </w:r>
          </w:p>
        </w:tc>
        <w:tc>
          <w:tcPr>
            <w:tcW w:w="189" w:type="pct"/>
          </w:tcPr>
          <w:p w14:paraId="71A6C2AD" w14:textId="77777777" w:rsidR="00D32072" w:rsidRPr="003F48A5" w:rsidRDefault="00D32072" w:rsidP="00D26051">
            <w:pPr>
              <w:jc w:val="center"/>
            </w:pPr>
            <w:r w:rsidRPr="003F48A5">
              <w:t>a.</w:t>
            </w:r>
          </w:p>
        </w:tc>
        <w:tc>
          <w:tcPr>
            <w:tcW w:w="3711" w:type="pct"/>
          </w:tcPr>
          <w:p w14:paraId="25875D03" w14:textId="77777777" w:rsidR="00D32072" w:rsidRPr="003F48A5" w:rsidRDefault="00D32072" w:rsidP="00D26051">
            <w:pPr>
              <w:tabs>
                <w:tab w:val="left" w:pos="1440"/>
              </w:tabs>
              <w:spacing w:after="160" w:line="259" w:lineRule="auto"/>
              <w:jc w:val="both"/>
            </w:pPr>
            <w:r>
              <w:t>Write</w:t>
            </w:r>
            <w:r w:rsidRPr="00DE579E">
              <w:t xml:space="preserve"> age-related metabolic disorders and how nutrition can play a role in their prevention and management</w:t>
            </w:r>
            <w:r>
              <w:t xml:space="preserve"> of hypertension?</w:t>
            </w:r>
          </w:p>
        </w:tc>
        <w:tc>
          <w:tcPr>
            <w:tcW w:w="319" w:type="pct"/>
          </w:tcPr>
          <w:p w14:paraId="550800CC" w14:textId="77777777" w:rsidR="00D32072" w:rsidRPr="003F48A5" w:rsidRDefault="00D32072" w:rsidP="00D26051">
            <w:pPr>
              <w:jc w:val="center"/>
            </w:pPr>
            <w:r w:rsidRPr="003F48A5">
              <w:t>CO</w:t>
            </w:r>
            <w:r>
              <w:t>5</w:t>
            </w:r>
          </w:p>
        </w:tc>
        <w:tc>
          <w:tcPr>
            <w:tcW w:w="256" w:type="pct"/>
          </w:tcPr>
          <w:p w14:paraId="2F13819B" w14:textId="77777777" w:rsidR="00D32072" w:rsidRPr="003F48A5" w:rsidRDefault="00D32072" w:rsidP="00D26051">
            <w:pPr>
              <w:jc w:val="center"/>
            </w:pPr>
            <w:r>
              <w:t>U</w:t>
            </w:r>
          </w:p>
        </w:tc>
        <w:tc>
          <w:tcPr>
            <w:tcW w:w="253" w:type="pct"/>
          </w:tcPr>
          <w:p w14:paraId="1A5FD594" w14:textId="77777777" w:rsidR="00D32072" w:rsidRPr="003F48A5" w:rsidRDefault="00D32072" w:rsidP="00D26051">
            <w:pPr>
              <w:jc w:val="center"/>
            </w:pPr>
            <w:r>
              <w:t>10</w:t>
            </w:r>
          </w:p>
        </w:tc>
      </w:tr>
      <w:tr w:rsidR="00D32072" w:rsidRPr="003F48A5" w14:paraId="65F7A004" w14:textId="77777777" w:rsidTr="00D26051">
        <w:trPr>
          <w:trHeight w:val="283"/>
        </w:trPr>
        <w:tc>
          <w:tcPr>
            <w:tcW w:w="272" w:type="pct"/>
          </w:tcPr>
          <w:p w14:paraId="0453B9F3" w14:textId="77777777" w:rsidR="00D32072" w:rsidRPr="003F48A5" w:rsidRDefault="00D32072" w:rsidP="00D26051">
            <w:pPr>
              <w:jc w:val="center"/>
            </w:pPr>
          </w:p>
        </w:tc>
        <w:tc>
          <w:tcPr>
            <w:tcW w:w="189" w:type="pct"/>
          </w:tcPr>
          <w:p w14:paraId="1B1156BA" w14:textId="77777777" w:rsidR="00D32072" w:rsidRPr="003F48A5" w:rsidRDefault="00D32072" w:rsidP="00D26051">
            <w:pPr>
              <w:jc w:val="center"/>
            </w:pPr>
            <w:r w:rsidRPr="003F48A5">
              <w:t>b.</w:t>
            </w:r>
          </w:p>
        </w:tc>
        <w:tc>
          <w:tcPr>
            <w:tcW w:w="3711" w:type="pct"/>
          </w:tcPr>
          <w:p w14:paraId="0338E0EF" w14:textId="77777777" w:rsidR="00D32072" w:rsidRPr="003F48A5" w:rsidRDefault="00D32072" w:rsidP="00D26051">
            <w:pPr>
              <w:tabs>
                <w:tab w:val="left" w:pos="1440"/>
              </w:tabs>
              <w:spacing w:after="160" w:line="259" w:lineRule="auto"/>
              <w:jc w:val="both"/>
              <w:rPr>
                <w:bCs/>
              </w:rPr>
            </w:pPr>
            <w:r w:rsidRPr="00DE579E">
              <w:t>Explore the relationship between nutrition and the aging process, including the impact of dietary choices on longevity and health.</w:t>
            </w:r>
          </w:p>
        </w:tc>
        <w:tc>
          <w:tcPr>
            <w:tcW w:w="319" w:type="pct"/>
          </w:tcPr>
          <w:p w14:paraId="3819EF9D" w14:textId="77777777" w:rsidR="00D32072" w:rsidRPr="003F48A5" w:rsidRDefault="00D32072" w:rsidP="00D26051">
            <w:pPr>
              <w:jc w:val="center"/>
            </w:pPr>
            <w:r>
              <w:t>CO6</w:t>
            </w:r>
          </w:p>
        </w:tc>
        <w:tc>
          <w:tcPr>
            <w:tcW w:w="256" w:type="pct"/>
          </w:tcPr>
          <w:p w14:paraId="560A3C1E" w14:textId="77777777" w:rsidR="00D32072" w:rsidRPr="003F48A5" w:rsidRDefault="00D32072" w:rsidP="00D26051">
            <w:pPr>
              <w:jc w:val="center"/>
            </w:pPr>
            <w:r>
              <w:t>An</w:t>
            </w:r>
          </w:p>
        </w:tc>
        <w:tc>
          <w:tcPr>
            <w:tcW w:w="253" w:type="pct"/>
          </w:tcPr>
          <w:p w14:paraId="61B132D2" w14:textId="77777777" w:rsidR="00D32072" w:rsidRPr="003F48A5" w:rsidRDefault="00D32072" w:rsidP="00D26051">
            <w:pPr>
              <w:jc w:val="center"/>
            </w:pPr>
            <w:r>
              <w:t>10</w:t>
            </w:r>
          </w:p>
        </w:tc>
      </w:tr>
      <w:tr w:rsidR="00D32072" w:rsidRPr="003F48A5" w14:paraId="62601947" w14:textId="77777777" w:rsidTr="00AA62F7">
        <w:trPr>
          <w:trHeight w:val="58"/>
        </w:trPr>
        <w:tc>
          <w:tcPr>
            <w:tcW w:w="272" w:type="pct"/>
          </w:tcPr>
          <w:p w14:paraId="67C2B1B6" w14:textId="77777777" w:rsidR="00D32072" w:rsidRPr="003F48A5" w:rsidRDefault="00D32072" w:rsidP="00D26051">
            <w:pPr>
              <w:jc w:val="center"/>
            </w:pPr>
          </w:p>
        </w:tc>
        <w:tc>
          <w:tcPr>
            <w:tcW w:w="189" w:type="pct"/>
          </w:tcPr>
          <w:p w14:paraId="3328816A" w14:textId="77777777" w:rsidR="00D32072" w:rsidRPr="003F48A5" w:rsidRDefault="00D32072" w:rsidP="00D26051">
            <w:pPr>
              <w:jc w:val="center"/>
            </w:pPr>
          </w:p>
        </w:tc>
        <w:tc>
          <w:tcPr>
            <w:tcW w:w="3711" w:type="pct"/>
          </w:tcPr>
          <w:p w14:paraId="33F9815F" w14:textId="77777777" w:rsidR="00D32072" w:rsidRPr="003F48A5" w:rsidRDefault="00D32072" w:rsidP="00D26051">
            <w:pPr>
              <w:jc w:val="center"/>
            </w:pPr>
          </w:p>
        </w:tc>
        <w:tc>
          <w:tcPr>
            <w:tcW w:w="319" w:type="pct"/>
          </w:tcPr>
          <w:p w14:paraId="05E4E664" w14:textId="77777777" w:rsidR="00D32072" w:rsidRPr="003F48A5" w:rsidRDefault="00D32072" w:rsidP="00D26051">
            <w:pPr>
              <w:jc w:val="center"/>
            </w:pPr>
          </w:p>
        </w:tc>
        <w:tc>
          <w:tcPr>
            <w:tcW w:w="256" w:type="pct"/>
          </w:tcPr>
          <w:p w14:paraId="39674BBE" w14:textId="77777777" w:rsidR="00D32072" w:rsidRPr="003F48A5" w:rsidRDefault="00D32072" w:rsidP="00D26051">
            <w:pPr>
              <w:jc w:val="center"/>
            </w:pPr>
          </w:p>
        </w:tc>
        <w:tc>
          <w:tcPr>
            <w:tcW w:w="253" w:type="pct"/>
          </w:tcPr>
          <w:p w14:paraId="4AD18174" w14:textId="77777777" w:rsidR="00D32072" w:rsidRPr="003F48A5" w:rsidRDefault="00D32072" w:rsidP="00D26051">
            <w:pPr>
              <w:jc w:val="center"/>
            </w:pPr>
          </w:p>
        </w:tc>
      </w:tr>
      <w:tr w:rsidR="00D32072" w:rsidRPr="003F48A5" w14:paraId="704662AF" w14:textId="77777777" w:rsidTr="00D26051">
        <w:trPr>
          <w:trHeight w:val="283"/>
        </w:trPr>
        <w:tc>
          <w:tcPr>
            <w:tcW w:w="272" w:type="pct"/>
          </w:tcPr>
          <w:p w14:paraId="1BB6A657" w14:textId="77777777" w:rsidR="00D32072" w:rsidRPr="003F48A5" w:rsidRDefault="00D32072" w:rsidP="00D26051">
            <w:pPr>
              <w:jc w:val="center"/>
            </w:pPr>
            <w:r w:rsidRPr="003F48A5">
              <w:t>7.</w:t>
            </w:r>
          </w:p>
        </w:tc>
        <w:tc>
          <w:tcPr>
            <w:tcW w:w="189" w:type="pct"/>
          </w:tcPr>
          <w:p w14:paraId="49182083" w14:textId="77777777" w:rsidR="00D32072" w:rsidRPr="003F48A5" w:rsidRDefault="00D32072" w:rsidP="00D26051">
            <w:pPr>
              <w:jc w:val="center"/>
            </w:pPr>
            <w:r w:rsidRPr="003F48A5">
              <w:t>a.</w:t>
            </w:r>
          </w:p>
        </w:tc>
        <w:tc>
          <w:tcPr>
            <w:tcW w:w="3711" w:type="pct"/>
          </w:tcPr>
          <w:p w14:paraId="3DA41150" w14:textId="77777777" w:rsidR="00D32072" w:rsidRPr="003F48A5" w:rsidRDefault="00D32072" w:rsidP="00D26051">
            <w:r>
              <w:rPr>
                <w:lang w:eastAsia="en-IN"/>
              </w:rPr>
              <w:t>E</w:t>
            </w:r>
            <w:r w:rsidRPr="00DC01E7">
              <w:rPr>
                <w:lang w:eastAsia="en-IN"/>
              </w:rPr>
              <w:t xml:space="preserve">xplain the steps involved in the digestion, assimilation, and transportation of </w:t>
            </w:r>
            <w:r>
              <w:rPr>
                <w:lang w:eastAsia="en-IN"/>
              </w:rPr>
              <w:t>proteins and fats</w:t>
            </w:r>
            <w:r w:rsidRPr="00DC01E7">
              <w:rPr>
                <w:lang w:eastAsia="en-IN"/>
              </w:rPr>
              <w:t xml:space="preserve"> within the human body.</w:t>
            </w:r>
          </w:p>
        </w:tc>
        <w:tc>
          <w:tcPr>
            <w:tcW w:w="319" w:type="pct"/>
          </w:tcPr>
          <w:p w14:paraId="5A390E17" w14:textId="77777777" w:rsidR="00D32072" w:rsidRPr="003F48A5" w:rsidRDefault="00D32072" w:rsidP="00D26051">
            <w:pPr>
              <w:jc w:val="center"/>
            </w:pPr>
            <w:r w:rsidRPr="003F48A5">
              <w:t>CO</w:t>
            </w:r>
            <w:r>
              <w:t>1</w:t>
            </w:r>
          </w:p>
        </w:tc>
        <w:tc>
          <w:tcPr>
            <w:tcW w:w="256" w:type="pct"/>
          </w:tcPr>
          <w:p w14:paraId="59DE7500" w14:textId="77777777" w:rsidR="00D32072" w:rsidRPr="003F48A5" w:rsidRDefault="00D32072" w:rsidP="00D26051">
            <w:pPr>
              <w:jc w:val="center"/>
            </w:pPr>
            <w:r>
              <w:t>A</w:t>
            </w:r>
          </w:p>
        </w:tc>
        <w:tc>
          <w:tcPr>
            <w:tcW w:w="253" w:type="pct"/>
          </w:tcPr>
          <w:p w14:paraId="463B6960" w14:textId="77777777" w:rsidR="00D32072" w:rsidRPr="003F48A5" w:rsidRDefault="00D32072" w:rsidP="00D26051">
            <w:pPr>
              <w:jc w:val="center"/>
            </w:pPr>
            <w:r>
              <w:t>10</w:t>
            </w:r>
          </w:p>
        </w:tc>
      </w:tr>
      <w:tr w:rsidR="00D32072" w:rsidRPr="003F48A5" w14:paraId="0A8FB554" w14:textId="77777777" w:rsidTr="00D26051">
        <w:trPr>
          <w:trHeight w:val="283"/>
        </w:trPr>
        <w:tc>
          <w:tcPr>
            <w:tcW w:w="272" w:type="pct"/>
          </w:tcPr>
          <w:p w14:paraId="5744D978" w14:textId="77777777" w:rsidR="00D32072" w:rsidRPr="003F48A5" w:rsidRDefault="00D32072" w:rsidP="00D26051">
            <w:pPr>
              <w:jc w:val="center"/>
            </w:pPr>
          </w:p>
        </w:tc>
        <w:tc>
          <w:tcPr>
            <w:tcW w:w="189" w:type="pct"/>
          </w:tcPr>
          <w:p w14:paraId="0757C137" w14:textId="77777777" w:rsidR="00D32072" w:rsidRPr="003F48A5" w:rsidRDefault="00D32072" w:rsidP="00D26051">
            <w:pPr>
              <w:jc w:val="center"/>
            </w:pPr>
            <w:r w:rsidRPr="003F48A5">
              <w:t>b.</w:t>
            </w:r>
          </w:p>
        </w:tc>
        <w:tc>
          <w:tcPr>
            <w:tcW w:w="3711" w:type="pct"/>
          </w:tcPr>
          <w:p w14:paraId="4C9C0EAE" w14:textId="77777777" w:rsidR="00D32072" w:rsidRPr="003F48A5" w:rsidRDefault="00D32072" w:rsidP="00D26051">
            <w:pPr>
              <w:spacing w:after="160" w:line="259" w:lineRule="auto"/>
              <w:jc w:val="both"/>
              <w:rPr>
                <w:bCs/>
              </w:rPr>
            </w:pPr>
            <w:r w:rsidRPr="005D0D1B">
              <w:t>Explain how the Electron Transport Chain facilitates the transfer of electrons and the proton gradient for ATP synthesis during oxidative phosphorylation.</w:t>
            </w:r>
          </w:p>
        </w:tc>
        <w:tc>
          <w:tcPr>
            <w:tcW w:w="319" w:type="pct"/>
          </w:tcPr>
          <w:p w14:paraId="19EC0FCA" w14:textId="77777777" w:rsidR="00D32072" w:rsidRPr="003F48A5" w:rsidRDefault="00D32072" w:rsidP="00D26051">
            <w:pPr>
              <w:jc w:val="center"/>
            </w:pPr>
            <w:r>
              <w:t>CO3</w:t>
            </w:r>
          </w:p>
        </w:tc>
        <w:tc>
          <w:tcPr>
            <w:tcW w:w="256" w:type="pct"/>
          </w:tcPr>
          <w:p w14:paraId="1026856A" w14:textId="77777777" w:rsidR="00D32072" w:rsidRPr="003F48A5" w:rsidRDefault="00D32072" w:rsidP="00D26051">
            <w:pPr>
              <w:jc w:val="center"/>
            </w:pPr>
            <w:r>
              <w:t>U</w:t>
            </w:r>
          </w:p>
        </w:tc>
        <w:tc>
          <w:tcPr>
            <w:tcW w:w="253" w:type="pct"/>
          </w:tcPr>
          <w:p w14:paraId="30D8DC7F" w14:textId="77777777" w:rsidR="00D32072" w:rsidRPr="003F48A5" w:rsidRDefault="00D32072" w:rsidP="00D26051">
            <w:pPr>
              <w:jc w:val="center"/>
            </w:pPr>
            <w:r>
              <w:t>10</w:t>
            </w:r>
          </w:p>
        </w:tc>
      </w:tr>
      <w:tr w:rsidR="00D32072" w:rsidRPr="003F48A5" w14:paraId="2826FD37" w14:textId="77777777" w:rsidTr="00D26051">
        <w:trPr>
          <w:trHeight w:val="283"/>
        </w:trPr>
        <w:tc>
          <w:tcPr>
            <w:tcW w:w="272" w:type="pct"/>
          </w:tcPr>
          <w:p w14:paraId="462C0C0A" w14:textId="77777777" w:rsidR="00D32072" w:rsidRPr="003F48A5" w:rsidRDefault="00D32072" w:rsidP="00D26051">
            <w:pPr>
              <w:jc w:val="center"/>
            </w:pPr>
          </w:p>
        </w:tc>
        <w:tc>
          <w:tcPr>
            <w:tcW w:w="189" w:type="pct"/>
          </w:tcPr>
          <w:p w14:paraId="22D6C223" w14:textId="77777777" w:rsidR="00D32072" w:rsidRPr="003F48A5" w:rsidRDefault="00D32072" w:rsidP="00D26051">
            <w:pPr>
              <w:jc w:val="center"/>
            </w:pPr>
          </w:p>
        </w:tc>
        <w:tc>
          <w:tcPr>
            <w:tcW w:w="3711" w:type="pct"/>
          </w:tcPr>
          <w:p w14:paraId="23E27EC6" w14:textId="77777777" w:rsidR="00D32072" w:rsidRPr="003F48A5" w:rsidRDefault="00D32072" w:rsidP="00D26051">
            <w:pPr>
              <w:jc w:val="center"/>
              <w:rPr>
                <w:bCs/>
              </w:rPr>
            </w:pPr>
            <w:r w:rsidRPr="003F48A5">
              <w:rPr>
                <w:b/>
                <w:bCs/>
              </w:rPr>
              <w:t>(OR)</w:t>
            </w:r>
          </w:p>
        </w:tc>
        <w:tc>
          <w:tcPr>
            <w:tcW w:w="319" w:type="pct"/>
          </w:tcPr>
          <w:p w14:paraId="43264566" w14:textId="77777777" w:rsidR="00D32072" w:rsidRPr="003F48A5" w:rsidRDefault="00D32072" w:rsidP="00D26051">
            <w:pPr>
              <w:jc w:val="center"/>
            </w:pPr>
          </w:p>
        </w:tc>
        <w:tc>
          <w:tcPr>
            <w:tcW w:w="256" w:type="pct"/>
          </w:tcPr>
          <w:p w14:paraId="2E41413B" w14:textId="77777777" w:rsidR="00D32072" w:rsidRPr="003F48A5" w:rsidRDefault="00D32072" w:rsidP="00D26051">
            <w:pPr>
              <w:jc w:val="center"/>
            </w:pPr>
          </w:p>
        </w:tc>
        <w:tc>
          <w:tcPr>
            <w:tcW w:w="253" w:type="pct"/>
          </w:tcPr>
          <w:p w14:paraId="187052D9" w14:textId="77777777" w:rsidR="00D32072" w:rsidRPr="003F48A5" w:rsidRDefault="00D32072" w:rsidP="00D26051">
            <w:pPr>
              <w:jc w:val="center"/>
            </w:pPr>
          </w:p>
        </w:tc>
      </w:tr>
      <w:tr w:rsidR="00D32072" w:rsidRPr="003F48A5" w14:paraId="13D0A77D" w14:textId="77777777" w:rsidTr="00D26051">
        <w:trPr>
          <w:trHeight w:val="283"/>
        </w:trPr>
        <w:tc>
          <w:tcPr>
            <w:tcW w:w="272" w:type="pct"/>
          </w:tcPr>
          <w:p w14:paraId="7ACCEB29" w14:textId="77777777" w:rsidR="00D32072" w:rsidRPr="003F48A5" w:rsidRDefault="00D32072" w:rsidP="00D26051">
            <w:pPr>
              <w:jc w:val="center"/>
            </w:pPr>
            <w:r w:rsidRPr="003F48A5">
              <w:t>8.</w:t>
            </w:r>
          </w:p>
        </w:tc>
        <w:tc>
          <w:tcPr>
            <w:tcW w:w="189" w:type="pct"/>
          </w:tcPr>
          <w:p w14:paraId="22668F57" w14:textId="77777777" w:rsidR="00D32072" w:rsidRPr="003F48A5" w:rsidRDefault="00D32072" w:rsidP="00D26051">
            <w:pPr>
              <w:jc w:val="center"/>
            </w:pPr>
            <w:r w:rsidRPr="003F48A5">
              <w:t>a.</w:t>
            </w:r>
          </w:p>
        </w:tc>
        <w:tc>
          <w:tcPr>
            <w:tcW w:w="3711" w:type="pct"/>
          </w:tcPr>
          <w:p w14:paraId="5395B16E" w14:textId="77777777" w:rsidR="00D32072" w:rsidRPr="003F48A5" w:rsidRDefault="00D32072" w:rsidP="00AF3D7F">
            <w:pPr>
              <w:jc w:val="both"/>
              <w:rPr>
                <w:bCs/>
              </w:rPr>
            </w:pPr>
            <w:r>
              <w:t xml:space="preserve">Describe </w:t>
            </w:r>
            <w:r w:rsidRPr="007950A0">
              <w:t xml:space="preserve">the </w:t>
            </w:r>
            <w:r>
              <w:t>factors and etiology</w:t>
            </w:r>
            <w:r w:rsidRPr="007950A0">
              <w:t xml:space="preserve"> associated with liver </w:t>
            </w:r>
            <w:r>
              <w:t>diseases. List the types of liver diseases, focussing on Hepatitis and its nutritional recommendations.</w:t>
            </w:r>
          </w:p>
        </w:tc>
        <w:tc>
          <w:tcPr>
            <w:tcW w:w="319" w:type="pct"/>
          </w:tcPr>
          <w:p w14:paraId="30C4A4F9" w14:textId="77777777" w:rsidR="00D32072" w:rsidRPr="003F48A5" w:rsidRDefault="00D32072" w:rsidP="00D26051">
            <w:pPr>
              <w:jc w:val="center"/>
            </w:pPr>
            <w:r w:rsidRPr="003F48A5">
              <w:t>CO</w:t>
            </w:r>
            <w:r>
              <w:t>2</w:t>
            </w:r>
          </w:p>
        </w:tc>
        <w:tc>
          <w:tcPr>
            <w:tcW w:w="256" w:type="pct"/>
          </w:tcPr>
          <w:p w14:paraId="02F9C066" w14:textId="77777777" w:rsidR="00D32072" w:rsidRPr="003F48A5" w:rsidRDefault="00D32072" w:rsidP="00D26051">
            <w:pPr>
              <w:jc w:val="center"/>
            </w:pPr>
            <w:r>
              <w:t>R</w:t>
            </w:r>
          </w:p>
        </w:tc>
        <w:tc>
          <w:tcPr>
            <w:tcW w:w="253" w:type="pct"/>
          </w:tcPr>
          <w:p w14:paraId="4256B7A9" w14:textId="77777777" w:rsidR="00D32072" w:rsidRPr="003F48A5" w:rsidRDefault="00D32072" w:rsidP="00D26051">
            <w:pPr>
              <w:jc w:val="center"/>
            </w:pPr>
            <w:r>
              <w:t>10</w:t>
            </w:r>
          </w:p>
        </w:tc>
      </w:tr>
      <w:tr w:rsidR="00D32072" w:rsidRPr="003F48A5" w14:paraId="433E2C84" w14:textId="77777777" w:rsidTr="00D26051">
        <w:trPr>
          <w:trHeight w:val="283"/>
        </w:trPr>
        <w:tc>
          <w:tcPr>
            <w:tcW w:w="272" w:type="pct"/>
          </w:tcPr>
          <w:p w14:paraId="46B62FC4" w14:textId="77777777" w:rsidR="00D32072" w:rsidRPr="003F48A5" w:rsidRDefault="00D32072" w:rsidP="004569B8">
            <w:pPr>
              <w:jc w:val="center"/>
            </w:pPr>
          </w:p>
        </w:tc>
        <w:tc>
          <w:tcPr>
            <w:tcW w:w="189" w:type="pct"/>
          </w:tcPr>
          <w:p w14:paraId="5653455F" w14:textId="77777777" w:rsidR="00D32072" w:rsidRPr="003F48A5" w:rsidRDefault="00D32072" w:rsidP="004569B8">
            <w:pPr>
              <w:jc w:val="center"/>
            </w:pPr>
            <w:r w:rsidRPr="003F48A5">
              <w:t>b.</w:t>
            </w:r>
          </w:p>
        </w:tc>
        <w:tc>
          <w:tcPr>
            <w:tcW w:w="3711" w:type="pct"/>
          </w:tcPr>
          <w:p w14:paraId="53993F2D" w14:textId="77777777" w:rsidR="00D32072" w:rsidRPr="003F48A5" w:rsidRDefault="00D32072" w:rsidP="004569B8">
            <w:pPr>
              <w:jc w:val="both"/>
              <w:rPr>
                <w:bCs/>
              </w:rPr>
            </w:pPr>
            <w:r>
              <w:t>Write the steps in</w:t>
            </w:r>
            <w:r w:rsidRPr="00E14C02">
              <w:t xml:space="preserve"> cholesterol biosynthesis. How is cholesterol synthesized, and why is it essential for the human body?</w:t>
            </w:r>
          </w:p>
        </w:tc>
        <w:tc>
          <w:tcPr>
            <w:tcW w:w="319" w:type="pct"/>
          </w:tcPr>
          <w:p w14:paraId="3919903E" w14:textId="77777777" w:rsidR="00D32072" w:rsidRPr="003F48A5" w:rsidRDefault="00D32072" w:rsidP="004569B8">
            <w:pPr>
              <w:jc w:val="center"/>
            </w:pPr>
            <w:r w:rsidRPr="003F48A5">
              <w:t>CO4</w:t>
            </w:r>
          </w:p>
        </w:tc>
        <w:tc>
          <w:tcPr>
            <w:tcW w:w="256" w:type="pct"/>
          </w:tcPr>
          <w:p w14:paraId="24BF6DC5" w14:textId="77777777" w:rsidR="00D32072" w:rsidRPr="003F48A5" w:rsidRDefault="00D32072" w:rsidP="004569B8">
            <w:pPr>
              <w:jc w:val="center"/>
            </w:pPr>
            <w:r>
              <w:t>A</w:t>
            </w:r>
          </w:p>
        </w:tc>
        <w:tc>
          <w:tcPr>
            <w:tcW w:w="253" w:type="pct"/>
          </w:tcPr>
          <w:p w14:paraId="5EE2F0D6" w14:textId="77777777" w:rsidR="00D32072" w:rsidRPr="003F48A5" w:rsidRDefault="00D32072" w:rsidP="004569B8">
            <w:pPr>
              <w:jc w:val="center"/>
            </w:pPr>
            <w:r>
              <w:t>10</w:t>
            </w:r>
          </w:p>
        </w:tc>
      </w:tr>
      <w:tr w:rsidR="00D32072" w:rsidRPr="003F48A5" w14:paraId="5349B127" w14:textId="77777777" w:rsidTr="00F33D16">
        <w:trPr>
          <w:trHeight w:val="550"/>
        </w:trPr>
        <w:tc>
          <w:tcPr>
            <w:tcW w:w="5000" w:type="pct"/>
            <w:gridSpan w:val="6"/>
            <w:vAlign w:val="center"/>
          </w:tcPr>
          <w:p w14:paraId="433E9793" w14:textId="77777777" w:rsidR="00D32072" w:rsidRPr="003F48A5" w:rsidRDefault="00D32072" w:rsidP="004569B8">
            <w:pPr>
              <w:jc w:val="center"/>
            </w:pPr>
            <w:r w:rsidRPr="003F48A5">
              <w:rPr>
                <w:b/>
                <w:bCs/>
              </w:rPr>
              <w:t>COMPULSORY QUESTION</w:t>
            </w:r>
          </w:p>
        </w:tc>
      </w:tr>
      <w:tr w:rsidR="00D32072" w:rsidRPr="003F48A5" w14:paraId="180987B1" w14:textId="77777777" w:rsidTr="00D26051">
        <w:trPr>
          <w:trHeight w:val="283"/>
        </w:trPr>
        <w:tc>
          <w:tcPr>
            <w:tcW w:w="272" w:type="pct"/>
          </w:tcPr>
          <w:p w14:paraId="4D1DFB56" w14:textId="77777777" w:rsidR="00D32072" w:rsidRPr="003F48A5" w:rsidRDefault="00D32072" w:rsidP="004569B8">
            <w:pPr>
              <w:jc w:val="center"/>
            </w:pPr>
            <w:r w:rsidRPr="003F48A5">
              <w:t>9.</w:t>
            </w:r>
          </w:p>
        </w:tc>
        <w:tc>
          <w:tcPr>
            <w:tcW w:w="189" w:type="pct"/>
          </w:tcPr>
          <w:p w14:paraId="123FE7BD" w14:textId="77777777" w:rsidR="00D32072" w:rsidRPr="003F48A5" w:rsidRDefault="00D32072" w:rsidP="004569B8">
            <w:pPr>
              <w:jc w:val="center"/>
            </w:pPr>
            <w:r w:rsidRPr="003F48A5">
              <w:t>a.</w:t>
            </w:r>
          </w:p>
        </w:tc>
        <w:tc>
          <w:tcPr>
            <w:tcW w:w="3711" w:type="pct"/>
          </w:tcPr>
          <w:p w14:paraId="38A9FACD" w14:textId="77777777" w:rsidR="00D32072" w:rsidRPr="003F48A5" w:rsidRDefault="00D32072" w:rsidP="004B1A15">
            <w:pPr>
              <w:jc w:val="both"/>
            </w:pPr>
            <w:r>
              <w:t>Discuss</w:t>
            </w:r>
            <w:r w:rsidRPr="00DE579E">
              <w:t xml:space="preserve"> the role of nutrition in sports performance and recovery. How does sports nutrition differ from standard dietary guidelines?</w:t>
            </w:r>
          </w:p>
        </w:tc>
        <w:tc>
          <w:tcPr>
            <w:tcW w:w="319" w:type="pct"/>
          </w:tcPr>
          <w:p w14:paraId="6C076CB4" w14:textId="77777777" w:rsidR="00D32072" w:rsidRPr="003F48A5" w:rsidRDefault="00D32072" w:rsidP="004569B8">
            <w:pPr>
              <w:jc w:val="center"/>
            </w:pPr>
            <w:r w:rsidRPr="003F48A5">
              <w:t>CO6</w:t>
            </w:r>
          </w:p>
        </w:tc>
        <w:tc>
          <w:tcPr>
            <w:tcW w:w="256" w:type="pct"/>
          </w:tcPr>
          <w:p w14:paraId="73E2143F" w14:textId="77777777" w:rsidR="00D32072" w:rsidRPr="003F48A5" w:rsidRDefault="00D32072" w:rsidP="004569B8">
            <w:pPr>
              <w:jc w:val="center"/>
            </w:pPr>
            <w:r>
              <w:t>U</w:t>
            </w:r>
          </w:p>
        </w:tc>
        <w:tc>
          <w:tcPr>
            <w:tcW w:w="253" w:type="pct"/>
          </w:tcPr>
          <w:p w14:paraId="432FB397" w14:textId="77777777" w:rsidR="00D32072" w:rsidRPr="003F48A5" w:rsidRDefault="00D32072" w:rsidP="004569B8">
            <w:pPr>
              <w:jc w:val="center"/>
            </w:pPr>
            <w:r>
              <w:t>1</w:t>
            </w:r>
            <w:r w:rsidRPr="003F48A5">
              <w:t>0</w:t>
            </w:r>
          </w:p>
        </w:tc>
      </w:tr>
      <w:tr w:rsidR="00D32072" w:rsidRPr="003F48A5" w14:paraId="135B9512" w14:textId="77777777" w:rsidTr="00D26051">
        <w:trPr>
          <w:trHeight w:val="283"/>
        </w:trPr>
        <w:tc>
          <w:tcPr>
            <w:tcW w:w="272" w:type="pct"/>
          </w:tcPr>
          <w:p w14:paraId="40A750FD" w14:textId="77777777" w:rsidR="00D32072" w:rsidRPr="003F48A5" w:rsidRDefault="00D32072" w:rsidP="004569B8">
            <w:pPr>
              <w:jc w:val="center"/>
            </w:pPr>
          </w:p>
        </w:tc>
        <w:tc>
          <w:tcPr>
            <w:tcW w:w="189" w:type="pct"/>
          </w:tcPr>
          <w:p w14:paraId="6DDAE2E2" w14:textId="77777777" w:rsidR="00D32072" w:rsidRPr="003F48A5" w:rsidRDefault="00D32072" w:rsidP="004569B8">
            <w:pPr>
              <w:jc w:val="center"/>
            </w:pPr>
            <w:r w:rsidRPr="003F48A5">
              <w:t>b.</w:t>
            </w:r>
          </w:p>
        </w:tc>
        <w:tc>
          <w:tcPr>
            <w:tcW w:w="3711" w:type="pct"/>
          </w:tcPr>
          <w:p w14:paraId="013EE44D" w14:textId="77777777" w:rsidR="00D32072" w:rsidRPr="003F48A5" w:rsidRDefault="00D32072" w:rsidP="004B1A15">
            <w:pPr>
              <w:tabs>
                <w:tab w:val="left" w:pos="1440"/>
              </w:tabs>
              <w:spacing w:after="160" w:line="259" w:lineRule="auto"/>
              <w:jc w:val="both"/>
              <w:rPr>
                <w:bCs/>
              </w:rPr>
            </w:pPr>
            <w:r>
              <w:t>Recall and write</w:t>
            </w:r>
            <w:r w:rsidRPr="00DE579E">
              <w:t xml:space="preserve"> the specific dietary considerations </w:t>
            </w:r>
            <w:r>
              <w:t xml:space="preserve">and concerns </w:t>
            </w:r>
            <w:r w:rsidRPr="00DE579E">
              <w:t>for individuals in high-altitude environments, such as those in the military stationed at high altitudes.</w:t>
            </w:r>
          </w:p>
        </w:tc>
        <w:tc>
          <w:tcPr>
            <w:tcW w:w="319" w:type="pct"/>
          </w:tcPr>
          <w:p w14:paraId="64C91C89" w14:textId="77777777" w:rsidR="00D32072" w:rsidRPr="003F48A5" w:rsidRDefault="00D32072" w:rsidP="004569B8">
            <w:pPr>
              <w:jc w:val="center"/>
            </w:pPr>
            <w:r w:rsidRPr="003F48A5">
              <w:t>CO6</w:t>
            </w:r>
          </w:p>
        </w:tc>
        <w:tc>
          <w:tcPr>
            <w:tcW w:w="256" w:type="pct"/>
          </w:tcPr>
          <w:p w14:paraId="1258A750" w14:textId="77777777" w:rsidR="00D32072" w:rsidRPr="003F48A5" w:rsidRDefault="00D32072" w:rsidP="004569B8">
            <w:pPr>
              <w:jc w:val="center"/>
            </w:pPr>
            <w:r>
              <w:t>R</w:t>
            </w:r>
          </w:p>
        </w:tc>
        <w:tc>
          <w:tcPr>
            <w:tcW w:w="253" w:type="pct"/>
          </w:tcPr>
          <w:p w14:paraId="6E176A72" w14:textId="77777777" w:rsidR="00D32072" w:rsidRPr="003F48A5" w:rsidRDefault="00D32072" w:rsidP="004569B8">
            <w:pPr>
              <w:jc w:val="center"/>
            </w:pPr>
            <w:r>
              <w:t>10</w:t>
            </w:r>
          </w:p>
        </w:tc>
      </w:tr>
    </w:tbl>
    <w:p w14:paraId="3B729E8B" w14:textId="77777777" w:rsidR="00D32072" w:rsidRDefault="00D32072" w:rsidP="00856324"/>
    <w:p w14:paraId="37390D84"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2C864AF"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17AFF468" w14:textId="77777777" w:rsidTr="00E950C5">
        <w:tc>
          <w:tcPr>
            <w:tcW w:w="632" w:type="dxa"/>
          </w:tcPr>
          <w:p w14:paraId="7CCB5E58" w14:textId="77777777" w:rsidR="00D32072" w:rsidRPr="00930ED1" w:rsidRDefault="00D32072" w:rsidP="00FA7076">
            <w:pPr>
              <w:jc w:val="center"/>
              <w:rPr>
                <w:sz w:val="22"/>
                <w:szCs w:val="22"/>
              </w:rPr>
            </w:pPr>
          </w:p>
        </w:tc>
        <w:tc>
          <w:tcPr>
            <w:tcW w:w="9858" w:type="dxa"/>
          </w:tcPr>
          <w:p w14:paraId="20EF4ED5" w14:textId="77777777" w:rsidR="00D32072" w:rsidRPr="00930ED1" w:rsidRDefault="00D32072" w:rsidP="00FA7076">
            <w:pPr>
              <w:jc w:val="center"/>
              <w:rPr>
                <w:b/>
                <w:sz w:val="22"/>
                <w:szCs w:val="22"/>
              </w:rPr>
            </w:pPr>
            <w:r w:rsidRPr="00930ED1">
              <w:rPr>
                <w:b/>
                <w:sz w:val="22"/>
                <w:szCs w:val="22"/>
              </w:rPr>
              <w:t>COURSE OUTCOMES</w:t>
            </w:r>
          </w:p>
        </w:tc>
      </w:tr>
      <w:tr w:rsidR="00D32072" w14:paraId="449F3AA9" w14:textId="77777777" w:rsidTr="00E950C5">
        <w:tc>
          <w:tcPr>
            <w:tcW w:w="632" w:type="dxa"/>
          </w:tcPr>
          <w:p w14:paraId="54400801" w14:textId="77777777" w:rsidR="00D32072" w:rsidRPr="00930ED1" w:rsidRDefault="00D32072" w:rsidP="00E950C5">
            <w:pPr>
              <w:jc w:val="center"/>
              <w:rPr>
                <w:sz w:val="22"/>
                <w:szCs w:val="22"/>
              </w:rPr>
            </w:pPr>
            <w:r w:rsidRPr="00930ED1">
              <w:rPr>
                <w:sz w:val="22"/>
                <w:szCs w:val="22"/>
              </w:rPr>
              <w:t>CO1</w:t>
            </w:r>
          </w:p>
        </w:tc>
        <w:tc>
          <w:tcPr>
            <w:tcW w:w="9858" w:type="dxa"/>
          </w:tcPr>
          <w:p w14:paraId="3780007B" w14:textId="77777777" w:rsidR="00D32072" w:rsidRPr="00930ED1" w:rsidRDefault="00D32072" w:rsidP="00E950C5">
            <w:pPr>
              <w:jc w:val="both"/>
              <w:rPr>
                <w:sz w:val="22"/>
                <w:szCs w:val="22"/>
              </w:rPr>
            </w:pPr>
            <w:r w:rsidRPr="007F664E">
              <w:t>Understand the basics of nutrition and metabolism of the major macromolecules.</w:t>
            </w:r>
          </w:p>
        </w:tc>
      </w:tr>
      <w:tr w:rsidR="00D32072" w14:paraId="4A3E60B5" w14:textId="77777777" w:rsidTr="00E950C5">
        <w:tc>
          <w:tcPr>
            <w:tcW w:w="632" w:type="dxa"/>
          </w:tcPr>
          <w:p w14:paraId="2B9A4647" w14:textId="77777777" w:rsidR="00D32072" w:rsidRPr="00930ED1" w:rsidRDefault="00D32072" w:rsidP="00E950C5">
            <w:pPr>
              <w:jc w:val="center"/>
              <w:rPr>
                <w:sz w:val="22"/>
                <w:szCs w:val="22"/>
              </w:rPr>
            </w:pPr>
            <w:r w:rsidRPr="00930ED1">
              <w:rPr>
                <w:sz w:val="22"/>
                <w:szCs w:val="22"/>
              </w:rPr>
              <w:t>CO2</w:t>
            </w:r>
          </w:p>
        </w:tc>
        <w:tc>
          <w:tcPr>
            <w:tcW w:w="9858" w:type="dxa"/>
          </w:tcPr>
          <w:p w14:paraId="5886E650" w14:textId="77777777" w:rsidR="00D32072" w:rsidRPr="00930ED1" w:rsidRDefault="00D32072" w:rsidP="00E950C5">
            <w:pPr>
              <w:jc w:val="both"/>
              <w:rPr>
                <w:sz w:val="22"/>
                <w:szCs w:val="22"/>
              </w:rPr>
            </w:pPr>
            <w:r w:rsidRPr="007F664E">
              <w:t>Describe the biochemistry process, the basic concept of human nutrition, and the relationship of the</w:t>
            </w:r>
            <w:r>
              <w:t xml:space="preserve"> </w:t>
            </w:r>
            <w:r w:rsidRPr="007F664E">
              <w:t>consumption of foods to nutritional status and health.</w:t>
            </w:r>
          </w:p>
        </w:tc>
      </w:tr>
      <w:tr w:rsidR="00D32072" w14:paraId="4DED20C2" w14:textId="77777777" w:rsidTr="00E950C5">
        <w:tc>
          <w:tcPr>
            <w:tcW w:w="632" w:type="dxa"/>
          </w:tcPr>
          <w:p w14:paraId="5610CAD5" w14:textId="77777777" w:rsidR="00D32072" w:rsidRPr="00930ED1" w:rsidRDefault="00D32072" w:rsidP="00E950C5">
            <w:pPr>
              <w:jc w:val="center"/>
              <w:rPr>
                <w:sz w:val="22"/>
                <w:szCs w:val="22"/>
              </w:rPr>
            </w:pPr>
            <w:r w:rsidRPr="00930ED1">
              <w:rPr>
                <w:sz w:val="22"/>
                <w:szCs w:val="22"/>
              </w:rPr>
              <w:t>CO3</w:t>
            </w:r>
          </w:p>
        </w:tc>
        <w:tc>
          <w:tcPr>
            <w:tcW w:w="9858" w:type="dxa"/>
          </w:tcPr>
          <w:p w14:paraId="5D42275E" w14:textId="77777777" w:rsidR="00D32072" w:rsidRPr="00930ED1" w:rsidRDefault="00D32072" w:rsidP="00E950C5">
            <w:pPr>
              <w:jc w:val="both"/>
              <w:rPr>
                <w:sz w:val="22"/>
                <w:szCs w:val="22"/>
              </w:rPr>
            </w:pPr>
            <w:r w:rsidRPr="007F664E">
              <w:t>Apply their knowledge in food biochemistry and nutrition in designing a new range of products with</w:t>
            </w:r>
            <w:r>
              <w:t xml:space="preserve"> </w:t>
            </w:r>
            <w:r w:rsidRPr="007F664E">
              <w:t>improved nutritional characteristics.</w:t>
            </w:r>
          </w:p>
        </w:tc>
      </w:tr>
      <w:tr w:rsidR="00D32072" w14:paraId="315F8A28" w14:textId="77777777" w:rsidTr="00E950C5">
        <w:tc>
          <w:tcPr>
            <w:tcW w:w="632" w:type="dxa"/>
          </w:tcPr>
          <w:p w14:paraId="1D0E83A0" w14:textId="77777777" w:rsidR="00D32072" w:rsidRPr="00930ED1" w:rsidRDefault="00D32072" w:rsidP="00E950C5">
            <w:pPr>
              <w:jc w:val="center"/>
              <w:rPr>
                <w:sz w:val="22"/>
                <w:szCs w:val="22"/>
              </w:rPr>
            </w:pPr>
            <w:r w:rsidRPr="00930ED1">
              <w:rPr>
                <w:sz w:val="22"/>
                <w:szCs w:val="22"/>
              </w:rPr>
              <w:t>CO4</w:t>
            </w:r>
          </w:p>
        </w:tc>
        <w:tc>
          <w:tcPr>
            <w:tcW w:w="9858" w:type="dxa"/>
          </w:tcPr>
          <w:p w14:paraId="50DC6019" w14:textId="77777777" w:rsidR="00D32072" w:rsidRPr="00930ED1" w:rsidRDefault="00D32072" w:rsidP="00E950C5">
            <w:pPr>
              <w:jc w:val="both"/>
              <w:rPr>
                <w:sz w:val="22"/>
                <w:szCs w:val="22"/>
              </w:rPr>
            </w:pPr>
            <w:r w:rsidRPr="007F664E">
              <w:t>Analyze the stages in the catabolism of food molecules and describe what occurs during each stage.</w:t>
            </w:r>
          </w:p>
        </w:tc>
      </w:tr>
      <w:tr w:rsidR="00D32072" w14:paraId="149706D9" w14:textId="77777777" w:rsidTr="00E950C5">
        <w:tc>
          <w:tcPr>
            <w:tcW w:w="632" w:type="dxa"/>
          </w:tcPr>
          <w:p w14:paraId="3943E9A9" w14:textId="77777777" w:rsidR="00D32072" w:rsidRPr="00930ED1" w:rsidRDefault="00D32072" w:rsidP="00E950C5">
            <w:pPr>
              <w:jc w:val="center"/>
              <w:rPr>
                <w:sz w:val="22"/>
                <w:szCs w:val="22"/>
              </w:rPr>
            </w:pPr>
            <w:r w:rsidRPr="00930ED1">
              <w:rPr>
                <w:sz w:val="22"/>
                <w:szCs w:val="22"/>
              </w:rPr>
              <w:t>CO5</w:t>
            </w:r>
          </w:p>
        </w:tc>
        <w:tc>
          <w:tcPr>
            <w:tcW w:w="9858" w:type="dxa"/>
          </w:tcPr>
          <w:p w14:paraId="7D67DD05" w14:textId="77777777" w:rsidR="00D32072" w:rsidRPr="00930ED1" w:rsidRDefault="00D32072" w:rsidP="00E950C5">
            <w:pPr>
              <w:jc w:val="both"/>
              <w:rPr>
                <w:sz w:val="22"/>
                <w:szCs w:val="22"/>
              </w:rPr>
            </w:pPr>
            <w:r w:rsidRPr="007F664E">
              <w:t>Evaluate the biological functions of foods for health in addition to nutritional values.</w:t>
            </w:r>
          </w:p>
        </w:tc>
      </w:tr>
      <w:tr w:rsidR="00D32072" w14:paraId="64330E99" w14:textId="77777777" w:rsidTr="00E950C5">
        <w:tc>
          <w:tcPr>
            <w:tcW w:w="632" w:type="dxa"/>
          </w:tcPr>
          <w:p w14:paraId="00EE7A65" w14:textId="77777777" w:rsidR="00D32072" w:rsidRPr="00930ED1" w:rsidRDefault="00D32072" w:rsidP="00E950C5">
            <w:pPr>
              <w:jc w:val="center"/>
              <w:rPr>
                <w:sz w:val="22"/>
                <w:szCs w:val="22"/>
              </w:rPr>
            </w:pPr>
            <w:r w:rsidRPr="00930ED1">
              <w:rPr>
                <w:sz w:val="22"/>
                <w:szCs w:val="22"/>
              </w:rPr>
              <w:t>CO6</w:t>
            </w:r>
          </w:p>
        </w:tc>
        <w:tc>
          <w:tcPr>
            <w:tcW w:w="9858" w:type="dxa"/>
          </w:tcPr>
          <w:p w14:paraId="57DA13B6" w14:textId="77777777" w:rsidR="00D32072" w:rsidRPr="00930ED1" w:rsidRDefault="00D32072" w:rsidP="00E950C5">
            <w:pPr>
              <w:jc w:val="both"/>
              <w:rPr>
                <w:sz w:val="22"/>
                <w:szCs w:val="22"/>
              </w:rPr>
            </w:pPr>
            <w:r w:rsidRPr="007F664E">
              <w:t>Formulate specialized nutrition for paediatric, geriatric, and sport’s needs.</w:t>
            </w:r>
          </w:p>
        </w:tc>
      </w:tr>
    </w:tbl>
    <w:p w14:paraId="15C3F4F4"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19080457" w14:textId="77777777" w:rsidTr="00CA4F97">
        <w:trPr>
          <w:jc w:val="center"/>
        </w:trPr>
        <w:tc>
          <w:tcPr>
            <w:tcW w:w="6385" w:type="dxa"/>
            <w:gridSpan w:val="8"/>
          </w:tcPr>
          <w:p w14:paraId="1998E14D"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747563DC" w14:textId="77777777" w:rsidTr="00CA4F97">
        <w:trPr>
          <w:jc w:val="center"/>
        </w:trPr>
        <w:tc>
          <w:tcPr>
            <w:tcW w:w="1140" w:type="dxa"/>
          </w:tcPr>
          <w:p w14:paraId="639B4E60"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581AB1BC" w14:textId="77777777" w:rsidR="00D32072" w:rsidRPr="00CC7F9A" w:rsidRDefault="00D32072" w:rsidP="00D54806">
            <w:pPr>
              <w:jc w:val="center"/>
              <w:rPr>
                <w:b/>
                <w:sz w:val="22"/>
                <w:szCs w:val="22"/>
              </w:rPr>
            </w:pPr>
            <w:r w:rsidRPr="00CC7F9A">
              <w:rPr>
                <w:b/>
                <w:sz w:val="22"/>
                <w:szCs w:val="22"/>
              </w:rPr>
              <w:t>R</w:t>
            </w:r>
          </w:p>
        </w:tc>
        <w:tc>
          <w:tcPr>
            <w:tcW w:w="708" w:type="dxa"/>
          </w:tcPr>
          <w:p w14:paraId="1321529D" w14:textId="77777777" w:rsidR="00D32072" w:rsidRPr="00CC7F9A" w:rsidRDefault="00D32072" w:rsidP="00D54806">
            <w:pPr>
              <w:jc w:val="center"/>
              <w:rPr>
                <w:b/>
                <w:sz w:val="22"/>
                <w:szCs w:val="22"/>
              </w:rPr>
            </w:pPr>
            <w:r w:rsidRPr="00CC7F9A">
              <w:rPr>
                <w:b/>
                <w:sz w:val="22"/>
                <w:szCs w:val="22"/>
              </w:rPr>
              <w:t>U</w:t>
            </w:r>
          </w:p>
        </w:tc>
        <w:tc>
          <w:tcPr>
            <w:tcW w:w="709" w:type="dxa"/>
          </w:tcPr>
          <w:p w14:paraId="006B184C" w14:textId="77777777" w:rsidR="00D32072" w:rsidRPr="00CC7F9A" w:rsidRDefault="00D32072" w:rsidP="00D54806">
            <w:pPr>
              <w:jc w:val="center"/>
              <w:rPr>
                <w:b/>
                <w:sz w:val="22"/>
                <w:szCs w:val="22"/>
              </w:rPr>
            </w:pPr>
            <w:r w:rsidRPr="00CC7F9A">
              <w:rPr>
                <w:b/>
                <w:sz w:val="22"/>
                <w:szCs w:val="22"/>
              </w:rPr>
              <w:t>A</w:t>
            </w:r>
          </w:p>
        </w:tc>
        <w:tc>
          <w:tcPr>
            <w:tcW w:w="709" w:type="dxa"/>
          </w:tcPr>
          <w:p w14:paraId="278FC51F" w14:textId="77777777" w:rsidR="00D32072" w:rsidRPr="00CC7F9A" w:rsidRDefault="00D32072" w:rsidP="00D54806">
            <w:pPr>
              <w:jc w:val="center"/>
              <w:rPr>
                <w:b/>
                <w:sz w:val="22"/>
                <w:szCs w:val="22"/>
              </w:rPr>
            </w:pPr>
            <w:r w:rsidRPr="00CC7F9A">
              <w:rPr>
                <w:b/>
                <w:sz w:val="22"/>
                <w:szCs w:val="22"/>
              </w:rPr>
              <w:t>An</w:t>
            </w:r>
          </w:p>
        </w:tc>
        <w:tc>
          <w:tcPr>
            <w:tcW w:w="709" w:type="dxa"/>
          </w:tcPr>
          <w:p w14:paraId="518A01DD" w14:textId="77777777" w:rsidR="00D32072" w:rsidRPr="00CC7F9A" w:rsidRDefault="00D32072" w:rsidP="00D54806">
            <w:pPr>
              <w:jc w:val="center"/>
              <w:rPr>
                <w:b/>
                <w:sz w:val="22"/>
                <w:szCs w:val="22"/>
              </w:rPr>
            </w:pPr>
            <w:r w:rsidRPr="00CC7F9A">
              <w:rPr>
                <w:b/>
                <w:sz w:val="22"/>
                <w:szCs w:val="22"/>
              </w:rPr>
              <w:t>E</w:t>
            </w:r>
          </w:p>
        </w:tc>
        <w:tc>
          <w:tcPr>
            <w:tcW w:w="708" w:type="dxa"/>
          </w:tcPr>
          <w:p w14:paraId="36766B31" w14:textId="77777777" w:rsidR="00D32072" w:rsidRPr="00CC7F9A" w:rsidRDefault="00D32072" w:rsidP="00D54806">
            <w:pPr>
              <w:jc w:val="center"/>
              <w:rPr>
                <w:b/>
                <w:sz w:val="22"/>
                <w:szCs w:val="22"/>
              </w:rPr>
            </w:pPr>
            <w:r w:rsidRPr="00CC7F9A">
              <w:rPr>
                <w:b/>
                <w:sz w:val="22"/>
                <w:szCs w:val="22"/>
              </w:rPr>
              <w:t>C</w:t>
            </w:r>
          </w:p>
        </w:tc>
        <w:tc>
          <w:tcPr>
            <w:tcW w:w="993" w:type="dxa"/>
          </w:tcPr>
          <w:p w14:paraId="77FB082B" w14:textId="77777777" w:rsidR="00D32072" w:rsidRPr="00CC7F9A" w:rsidRDefault="00D32072" w:rsidP="00D54806">
            <w:pPr>
              <w:jc w:val="center"/>
              <w:rPr>
                <w:b/>
                <w:sz w:val="22"/>
                <w:szCs w:val="22"/>
              </w:rPr>
            </w:pPr>
            <w:r w:rsidRPr="00CC7F9A">
              <w:rPr>
                <w:b/>
                <w:sz w:val="22"/>
                <w:szCs w:val="22"/>
              </w:rPr>
              <w:t>Total</w:t>
            </w:r>
          </w:p>
        </w:tc>
      </w:tr>
      <w:tr w:rsidR="00D32072" w14:paraId="04D45CE5" w14:textId="77777777" w:rsidTr="005E62B1">
        <w:trPr>
          <w:jc w:val="center"/>
        </w:trPr>
        <w:tc>
          <w:tcPr>
            <w:tcW w:w="1140" w:type="dxa"/>
          </w:tcPr>
          <w:p w14:paraId="5684F412" w14:textId="77777777" w:rsidR="00D32072" w:rsidRPr="00CC7F9A" w:rsidRDefault="00D32072" w:rsidP="00167682">
            <w:pPr>
              <w:jc w:val="center"/>
              <w:rPr>
                <w:sz w:val="22"/>
                <w:szCs w:val="22"/>
              </w:rPr>
            </w:pPr>
            <w:r w:rsidRPr="00CC7F9A">
              <w:rPr>
                <w:sz w:val="22"/>
                <w:szCs w:val="22"/>
              </w:rPr>
              <w:t>CO1</w:t>
            </w:r>
          </w:p>
        </w:tc>
        <w:tc>
          <w:tcPr>
            <w:tcW w:w="709" w:type="dxa"/>
          </w:tcPr>
          <w:p w14:paraId="459427D6" w14:textId="77777777" w:rsidR="00D32072" w:rsidRPr="00CC7F9A" w:rsidRDefault="00D32072" w:rsidP="00167682">
            <w:pPr>
              <w:jc w:val="center"/>
              <w:rPr>
                <w:sz w:val="22"/>
                <w:szCs w:val="22"/>
              </w:rPr>
            </w:pPr>
            <w:r>
              <w:rPr>
                <w:sz w:val="22"/>
                <w:szCs w:val="22"/>
              </w:rPr>
              <w:t>10</w:t>
            </w:r>
          </w:p>
        </w:tc>
        <w:tc>
          <w:tcPr>
            <w:tcW w:w="708" w:type="dxa"/>
          </w:tcPr>
          <w:p w14:paraId="5FC919A7" w14:textId="77777777" w:rsidR="00D32072" w:rsidRPr="00CC7F9A" w:rsidRDefault="00D32072" w:rsidP="00167682">
            <w:pPr>
              <w:jc w:val="center"/>
              <w:rPr>
                <w:sz w:val="22"/>
                <w:szCs w:val="22"/>
              </w:rPr>
            </w:pPr>
            <w:r>
              <w:rPr>
                <w:sz w:val="22"/>
                <w:szCs w:val="22"/>
              </w:rPr>
              <w:t>-</w:t>
            </w:r>
          </w:p>
        </w:tc>
        <w:tc>
          <w:tcPr>
            <w:tcW w:w="709" w:type="dxa"/>
          </w:tcPr>
          <w:p w14:paraId="40E9FE80" w14:textId="77777777" w:rsidR="00D32072" w:rsidRPr="00CC7F9A" w:rsidRDefault="00D32072" w:rsidP="00167682">
            <w:pPr>
              <w:jc w:val="center"/>
              <w:rPr>
                <w:sz w:val="22"/>
                <w:szCs w:val="22"/>
              </w:rPr>
            </w:pPr>
            <w:r>
              <w:rPr>
                <w:sz w:val="22"/>
                <w:szCs w:val="22"/>
              </w:rPr>
              <w:t>20</w:t>
            </w:r>
          </w:p>
        </w:tc>
        <w:tc>
          <w:tcPr>
            <w:tcW w:w="709" w:type="dxa"/>
          </w:tcPr>
          <w:p w14:paraId="6BD53E60" w14:textId="77777777" w:rsidR="00D32072" w:rsidRPr="00CC7F9A" w:rsidRDefault="00D32072" w:rsidP="00167682">
            <w:pPr>
              <w:jc w:val="center"/>
              <w:rPr>
                <w:sz w:val="22"/>
                <w:szCs w:val="22"/>
              </w:rPr>
            </w:pPr>
            <w:r w:rsidRPr="003D13E9">
              <w:rPr>
                <w:sz w:val="22"/>
                <w:szCs w:val="22"/>
              </w:rPr>
              <w:t>-</w:t>
            </w:r>
          </w:p>
        </w:tc>
        <w:tc>
          <w:tcPr>
            <w:tcW w:w="709" w:type="dxa"/>
          </w:tcPr>
          <w:p w14:paraId="6EC6ECD2" w14:textId="77777777" w:rsidR="00D32072" w:rsidRPr="00CC7F9A" w:rsidRDefault="00D32072" w:rsidP="00167682">
            <w:pPr>
              <w:jc w:val="center"/>
              <w:rPr>
                <w:sz w:val="22"/>
                <w:szCs w:val="22"/>
              </w:rPr>
            </w:pPr>
            <w:r w:rsidRPr="003D13E9">
              <w:rPr>
                <w:sz w:val="22"/>
                <w:szCs w:val="22"/>
              </w:rPr>
              <w:t>-</w:t>
            </w:r>
          </w:p>
        </w:tc>
        <w:tc>
          <w:tcPr>
            <w:tcW w:w="708" w:type="dxa"/>
          </w:tcPr>
          <w:p w14:paraId="60782F8B" w14:textId="77777777" w:rsidR="00D32072" w:rsidRPr="00CC7F9A" w:rsidRDefault="00D32072" w:rsidP="00167682">
            <w:pPr>
              <w:jc w:val="center"/>
              <w:rPr>
                <w:sz w:val="22"/>
                <w:szCs w:val="22"/>
              </w:rPr>
            </w:pPr>
            <w:r w:rsidRPr="003D13E9">
              <w:rPr>
                <w:sz w:val="22"/>
                <w:szCs w:val="22"/>
              </w:rPr>
              <w:t>-</w:t>
            </w:r>
          </w:p>
        </w:tc>
        <w:tc>
          <w:tcPr>
            <w:tcW w:w="993" w:type="dxa"/>
          </w:tcPr>
          <w:p w14:paraId="7DC4E00D" w14:textId="77777777" w:rsidR="00D32072" w:rsidRPr="00CC7F9A" w:rsidRDefault="00D32072" w:rsidP="00167682">
            <w:pPr>
              <w:jc w:val="center"/>
              <w:rPr>
                <w:sz w:val="22"/>
                <w:szCs w:val="22"/>
              </w:rPr>
            </w:pPr>
            <w:r>
              <w:rPr>
                <w:sz w:val="22"/>
                <w:szCs w:val="22"/>
              </w:rPr>
              <w:t>30</w:t>
            </w:r>
          </w:p>
        </w:tc>
      </w:tr>
      <w:tr w:rsidR="00D32072" w14:paraId="467415D5" w14:textId="77777777" w:rsidTr="005E62B1">
        <w:trPr>
          <w:jc w:val="center"/>
        </w:trPr>
        <w:tc>
          <w:tcPr>
            <w:tcW w:w="1140" w:type="dxa"/>
          </w:tcPr>
          <w:p w14:paraId="61FC6E91" w14:textId="77777777" w:rsidR="00D32072" w:rsidRPr="00CC7F9A" w:rsidRDefault="00D32072" w:rsidP="00167682">
            <w:pPr>
              <w:jc w:val="center"/>
              <w:rPr>
                <w:sz w:val="22"/>
                <w:szCs w:val="22"/>
              </w:rPr>
            </w:pPr>
            <w:r w:rsidRPr="00CC7F9A">
              <w:rPr>
                <w:sz w:val="22"/>
                <w:szCs w:val="22"/>
              </w:rPr>
              <w:t>CO2</w:t>
            </w:r>
          </w:p>
        </w:tc>
        <w:tc>
          <w:tcPr>
            <w:tcW w:w="709" w:type="dxa"/>
          </w:tcPr>
          <w:p w14:paraId="2C2AA56A" w14:textId="77777777" w:rsidR="00D32072" w:rsidRPr="00CC7F9A" w:rsidRDefault="00D32072" w:rsidP="00167682">
            <w:pPr>
              <w:jc w:val="center"/>
              <w:rPr>
                <w:sz w:val="22"/>
                <w:szCs w:val="22"/>
              </w:rPr>
            </w:pPr>
            <w:r>
              <w:rPr>
                <w:sz w:val="22"/>
                <w:szCs w:val="22"/>
              </w:rPr>
              <w:t>10</w:t>
            </w:r>
          </w:p>
        </w:tc>
        <w:tc>
          <w:tcPr>
            <w:tcW w:w="708" w:type="dxa"/>
          </w:tcPr>
          <w:p w14:paraId="7B18AD32" w14:textId="77777777" w:rsidR="00D32072" w:rsidRPr="00CC7F9A" w:rsidRDefault="00D32072" w:rsidP="00167682">
            <w:pPr>
              <w:jc w:val="center"/>
              <w:rPr>
                <w:sz w:val="22"/>
                <w:szCs w:val="22"/>
              </w:rPr>
            </w:pPr>
            <w:r>
              <w:rPr>
                <w:sz w:val="22"/>
                <w:szCs w:val="22"/>
              </w:rPr>
              <w:t>10</w:t>
            </w:r>
          </w:p>
        </w:tc>
        <w:tc>
          <w:tcPr>
            <w:tcW w:w="709" w:type="dxa"/>
          </w:tcPr>
          <w:p w14:paraId="7CB94142" w14:textId="77777777" w:rsidR="00D32072" w:rsidRPr="00CC7F9A" w:rsidRDefault="00D32072" w:rsidP="00167682">
            <w:pPr>
              <w:jc w:val="center"/>
              <w:rPr>
                <w:sz w:val="22"/>
                <w:szCs w:val="22"/>
              </w:rPr>
            </w:pPr>
            <w:r>
              <w:rPr>
                <w:sz w:val="22"/>
                <w:szCs w:val="22"/>
              </w:rPr>
              <w:t>10</w:t>
            </w:r>
          </w:p>
        </w:tc>
        <w:tc>
          <w:tcPr>
            <w:tcW w:w="709" w:type="dxa"/>
          </w:tcPr>
          <w:p w14:paraId="6A0988F8" w14:textId="77777777" w:rsidR="00D32072" w:rsidRPr="00CC7F9A" w:rsidRDefault="00D32072" w:rsidP="00167682">
            <w:pPr>
              <w:jc w:val="center"/>
              <w:rPr>
                <w:sz w:val="22"/>
                <w:szCs w:val="22"/>
              </w:rPr>
            </w:pPr>
            <w:r w:rsidRPr="003D13E9">
              <w:rPr>
                <w:sz w:val="22"/>
                <w:szCs w:val="22"/>
              </w:rPr>
              <w:t>-</w:t>
            </w:r>
          </w:p>
        </w:tc>
        <w:tc>
          <w:tcPr>
            <w:tcW w:w="709" w:type="dxa"/>
          </w:tcPr>
          <w:p w14:paraId="0AD88603" w14:textId="77777777" w:rsidR="00D32072" w:rsidRPr="00CC7F9A" w:rsidRDefault="00D32072" w:rsidP="00167682">
            <w:pPr>
              <w:jc w:val="center"/>
              <w:rPr>
                <w:sz w:val="22"/>
                <w:szCs w:val="22"/>
              </w:rPr>
            </w:pPr>
            <w:r w:rsidRPr="003D13E9">
              <w:rPr>
                <w:sz w:val="22"/>
                <w:szCs w:val="22"/>
              </w:rPr>
              <w:t>-</w:t>
            </w:r>
          </w:p>
        </w:tc>
        <w:tc>
          <w:tcPr>
            <w:tcW w:w="708" w:type="dxa"/>
          </w:tcPr>
          <w:p w14:paraId="2F99D47E" w14:textId="77777777" w:rsidR="00D32072" w:rsidRPr="00CC7F9A" w:rsidRDefault="00D32072" w:rsidP="00167682">
            <w:pPr>
              <w:jc w:val="center"/>
              <w:rPr>
                <w:sz w:val="22"/>
                <w:szCs w:val="22"/>
              </w:rPr>
            </w:pPr>
            <w:r w:rsidRPr="003D13E9">
              <w:rPr>
                <w:sz w:val="22"/>
                <w:szCs w:val="22"/>
              </w:rPr>
              <w:t>-</w:t>
            </w:r>
          </w:p>
        </w:tc>
        <w:tc>
          <w:tcPr>
            <w:tcW w:w="993" w:type="dxa"/>
          </w:tcPr>
          <w:p w14:paraId="3B79B07A" w14:textId="77777777" w:rsidR="00D32072" w:rsidRPr="00CC7F9A" w:rsidRDefault="00D32072" w:rsidP="00167682">
            <w:pPr>
              <w:jc w:val="center"/>
              <w:rPr>
                <w:sz w:val="22"/>
                <w:szCs w:val="22"/>
              </w:rPr>
            </w:pPr>
            <w:r>
              <w:rPr>
                <w:sz w:val="22"/>
                <w:szCs w:val="22"/>
              </w:rPr>
              <w:t>30</w:t>
            </w:r>
          </w:p>
        </w:tc>
      </w:tr>
      <w:tr w:rsidR="00D32072" w14:paraId="5A522E4C" w14:textId="77777777" w:rsidTr="005E62B1">
        <w:trPr>
          <w:jc w:val="center"/>
        </w:trPr>
        <w:tc>
          <w:tcPr>
            <w:tcW w:w="1140" w:type="dxa"/>
          </w:tcPr>
          <w:p w14:paraId="6E765A3A" w14:textId="77777777" w:rsidR="00D32072" w:rsidRPr="00CC7F9A" w:rsidRDefault="00D32072" w:rsidP="00167682">
            <w:pPr>
              <w:jc w:val="center"/>
              <w:rPr>
                <w:sz w:val="22"/>
                <w:szCs w:val="22"/>
              </w:rPr>
            </w:pPr>
            <w:r w:rsidRPr="00CC7F9A">
              <w:rPr>
                <w:sz w:val="22"/>
                <w:szCs w:val="22"/>
              </w:rPr>
              <w:t>CO3</w:t>
            </w:r>
          </w:p>
        </w:tc>
        <w:tc>
          <w:tcPr>
            <w:tcW w:w="709" w:type="dxa"/>
          </w:tcPr>
          <w:p w14:paraId="4D7058B5" w14:textId="77777777" w:rsidR="00D32072" w:rsidRPr="00CC7F9A" w:rsidRDefault="00D32072" w:rsidP="00167682">
            <w:pPr>
              <w:jc w:val="center"/>
              <w:rPr>
                <w:sz w:val="22"/>
                <w:szCs w:val="22"/>
              </w:rPr>
            </w:pPr>
            <w:r>
              <w:rPr>
                <w:sz w:val="22"/>
                <w:szCs w:val="22"/>
              </w:rPr>
              <w:t>-</w:t>
            </w:r>
          </w:p>
        </w:tc>
        <w:tc>
          <w:tcPr>
            <w:tcW w:w="708" w:type="dxa"/>
          </w:tcPr>
          <w:p w14:paraId="6A07F87C" w14:textId="77777777" w:rsidR="00D32072" w:rsidRPr="00CC7F9A" w:rsidRDefault="00D32072" w:rsidP="00167682">
            <w:pPr>
              <w:jc w:val="center"/>
              <w:rPr>
                <w:sz w:val="22"/>
                <w:szCs w:val="22"/>
              </w:rPr>
            </w:pPr>
            <w:r>
              <w:rPr>
                <w:sz w:val="22"/>
                <w:szCs w:val="22"/>
              </w:rPr>
              <w:t>20</w:t>
            </w:r>
          </w:p>
        </w:tc>
        <w:tc>
          <w:tcPr>
            <w:tcW w:w="709" w:type="dxa"/>
          </w:tcPr>
          <w:p w14:paraId="4ED499FE" w14:textId="77777777" w:rsidR="00D32072" w:rsidRPr="00CC7F9A" w:rsidRDefault="00D32072" w:rsidP="00167682">
            <w:pPr>
              <w:jc w:val="center"/>
              <w:rPr>
                <w:sz w:val="22"/>
                <w:szCs w:val="22"/>
              </w:rPr>
            </w:pPr>
            <w:r>
              <w:rPr>
                <w:sz w:val="22"/>
                <w:szCs w:val="22"/>
              </w:rPr>
              <w:t>10</w:t>
            </w:r>
          </w:p>
        </w:tc>
        <w:tc>
          <w:tcPr>
            <w:tcW w:w="709" w:type="dxa"/>
          </w:tcPr>
          <w:p w14:paraId="4D248328" w14:textId="77777777" w:rsidR="00D32072" w:rsidRPr="00CC7F9A" w:rsidRDefault="00D32072" w:rsidP="00167682">
            <w:pPr>
              <w:jc w:val="center"/>
              <w:rPr>
                <w:sz w:val="22"/>
                <w:szCs w:val="22"/>
              </w:rPr>
            </w:pPr>
            <w:r w:rsidRPr="003D13E9">
              <w:rPr>
                <w:sz w:val="22"/>
                <w:szCs w:val="22"/>
              </w:rPr>
              <w:t>-</w:t>
            </w:r>
          </w:p>
        </w:tc>
        <w:tc>
          <w:tcPr>
            <w:tcW w:w="709" w:type="dxa"/>
          </w:tcPr>
          <w:p w14:paraId="0CC8863A" w14:textId="77777777" w:rsidR="00D32072" w:rsidRPr="00CC7F9A" w:rsidRDefault="00D32072" w:rsidP="00167682">
            <w:pPr>
              <w:jc w:val="center"/>
              <w:rPr>
                <w:sz w:val="22"/>
                <w:szCs w:val="22"/>
              </w:rPr>
            </w:pPr>
            <w:r w:rsidRPr="003D13E9">
              <w:rPr>
                <w:sz w:val="22"/>
                <w:szCs w:val="22"/>
              </w:rPr>
              <w:t>-</w:t>
            </w:r>
          </w:p>
        </w:tc>
        <w:tc>
          <w:tcPr>
            <w:tcW w:w="708" w:type="dxa"/>
          </w:tcPr>
          <w:p w14:paraId="03D219BE" w14:textId="77777777" w:rsidR="00D32072" w:rsidRPr="00CC7F9A" w:rsidRDefault="00D32072" w:rsidP="00167682">
            <w:pPr>
              <w:jc w:val="center"/>
              <w:rPr>
                <w:sz w:val="22"/>
                <w:szCs w:val="22"/>
              </w:rPr>
            </w:pPr>
            <w:r w:rsidRPr="003D13E9">
              <w:rPr>
                <w:sz w:val="22"/>
                <w:szCs w:val="22"/>
              </w:rPr>
              <w:t>-</w:t>
            </w:r>
          </w:p>
        </w:tc>
        <w:tc>
          <w:tcPr>
            <w:tcW w:w="993" w:type="dxa"/>
          </w:tcPr>
          <w:p w14:paraId="2E324A1E" w14:textId="77777777" w:rsidR="00D32072" w:rsidRPr="00CC7F9A" w:rsidRDefault="00D32072" w:rsidP="00167682">
            <w:pPr>
              <w:jc w:val="center"/>
              <w:rPr>
                <w:sz w:val="22"/>
                <w:szCs w:val="22"/>
              </w:rPr>
            </w:pPr>
            <w:r>
              <w:rPr>
                <w:sz w:val="22"/>
                <w:szCs w:val="22"/>
              </w:rPr>
              <w:t>30</w:t>
            </w:r>
          </w:p>
        </w:tc>
      </w:tr>
      <w:tr w:rsidR="00D32072" w14:paraId="1AEDE119" w14:textId="77777777" w:rsidTr="005E62B1">
        <w:trPr>
          <w:jc w:val="center"/>
        </w:trPr>
        <w:tc>
          <w:tcPr>
            <w:tcW w:w="1140" w:type="dxa"/>
          </w:tcPr>
          <w:p w14:paraId="1DC70BCD" w14:textId="77777777" w:rsidR="00D32072" w:rsidRPr="00CC7F9A" w:rsidRDefault="00D32072" w:rsidP="00167682">
            <w:pPr>
              <w:jc w:val="center"/>
              <w:rPr>
                <w:sz w:val="22"/>
                <w:szCs w:val="22"/>
              </w:rPr>
            </w:pPr>
            <w:r w:rsidRPr="00CC7F9A">
              <w:rPr>
                <w:sz w:val="22"/>
                <w:szCs w:val="22"/>
              </w:rPr>
              <w:t>CO4</w:t>
            </w:r>
          </w:p>
        </w:tc>
        <w:tc>
          <w:tcPr>
            <w:tcW w:w="709" w:type="dxa"/>
          </w:tcPr>
          <w:p w14:paraId="781C8A6A" w14:textId="77777777" w:rsidR="00D32072" w:rsidRPr="00CC7F9A" w:rsidRDefault="00D32072" w:rsidP="00167682">
            <w:pPr>
              <w:jc w:val="center"/>
              <w:rPr>
                <w:sz w:val="22"/>
                <w:szCs w:val="22"/>
              </w:rPr>
            </w:pPr>
            <w:r>
              <w:rPr>
                <w:sz w:val="22"/>
                <w:szCs w:val="22"/>
              </w:rPr>
              <w:t>10</w:t>
            </w:r>
          </w:p>
        </w:tc>
        <w:tc>
          <w:tcPr>
            <w:tcW w:w="708" w:type="dxa"/>
          </w:tcPr>
          <w:p w14:paraId="79F707A1" w14:textId="77777777" w:rsidR="00D32072" w:rsidRPr="00CC7F9A" w:rsidRDefault="00D32072" w:rsidP="00167682">
            <w:pPr>
              <w:jc w:val="center"/>
              <w:rPr>
                <w:sz w:val="22"/>
                <w:szCs w:val="22"/>
              </w:rPr>
            </w:pPr>
            <w:r>
              <w:rPr>
                <w:sz w:val="22"/>
                <w:szCs w:val="22"/>
              </w:rPr>
              <w:t>10</w:t>
            </w:r>
          </w:p>
        </w:tc>
        <w:tc>
          <w:tcPr>
            <w:tcW w:w="709" w:type="dxa"/>
          </w:tcPr>
          <w:p w14:paraId="14ECA6E6" w14:textId="77777777" w:rsidR="00D32072" w:rsidRPr="00CC7F9A" w:rsidRDefault="00D32072" w:rsidP="00167682">
            <w:pPr>
              <w:jc w:val="center"/>
              <w:rPr>
                <w:sz w:val="22"/>
                <w:szCs w:val="22"/>
              </w:rPr>
            </w:pPr>
            <w:r>
              <w:rPr>
                <w:sz w:val="22"/>
                <w:szCs w:val="22"/>
              </w:rPr>
              <w:t>10</w:t>
            </w:r>
          </w:p>
        </w:tc>
        <w:tc>
          <w:tcPr>
            <w:tcW w:w="709" w:type="dxa"/>
          </w:tcPr>
          <w:p w14:paraId="55CB7F53" w14:textId="77777777" w:rsidR="00D32072" w:rsidRPr="00CC7F9A" w:rsidRDefault="00D32072" w:rsidP="00167682">
            <w:pPr>
              <w:jc w:val="center"/>
              <w:rPr>
                <w:sz w:val="22"/>
                <w:szCs w:val="22"/>
              </w:rPr>
            </w:pPr>
            <w:r w:rsidRPr="003D13E9">
              <w:rPr>
                <w:sz w:val="22"/>
                <w:szCs w:val="22"/>
              </w:rPr>
              <w:t>-</w:t>
            </w:r>
          </w:p>
        </w:tc>
        <w:tc>
          <w:tcPr>
            <w:tcW w:w="709" w:type="dxa"/>
          </w:tcPr>
          <w:p w14:paraId="7AE06EB6" w14:textId="77777777" w:rsidR="00D32072" w:rsidRPr="00CC7F9A" w:rsidRDefault="00D32072" w:rsidP="00167682">
            <w:pPr>
              <w:jc w:val="center"/>
              <w:rPr>
                <w:sz w:val="22"/>
                <w:szCs w:val="22"/>
              </w:rPr>
            </w:pPr>
            <w:r w:rsidRPr="003D13E9">
              <w:rPr>
                <w:sz w:val="22"/>
                <w:szCs w:val="22"/>
              </w:rPr>
              <w:t>-</w:t>
            </w:r>
          </w:p>
        </w:tc>
        <w:tc>
          <w:tcPr>
            <w:tcW w:w="708" w:type="dxa"/>
          </w:tcPr>
          <w:p w14:paraId="0F043AF9" w14:textId="77777777" w:rsidR="00D32072" w:rsidRPr="00CC7F9A" w:rsidRDefault="00D32072" w:rsidP="00167682">
            <w:pPr>
              <w:jc w:val="center"/>
              <w:rPr>
                <w:sz w:val="22"/>
                <w:szCs w:val="22"/>
              </w:rPr>
            </w:pPr>
            <w:r w:rsidRPr="003D13E9">
              <w:rPr>
                <w:sz w:val="22"/>
                <w:szCs w:val="22"/>
              </w:rPr>
              <w:t>-</w:t>
            </w:r>
          </w:p>
        </w:tc>
        <w:tc>
          <w:tcPr>
            <w:tcW w:w="993" w:type="dxa"/>
          </w:tcPr>
          <w:p w14:paraId="305729DD" w14:textId="77777777" w:rsidR="00D32072" w:rsidRPr="00CC7F9A" w:rsidRDefault="00D32072" w:rsidP="00167682">
            <w:pPr>
              <w:jc w:val="center"/>
              <w:rPr>
                <w:sz w:val="22"/>
                <w:szCs w:val="22"/>
              </w:rPr>
            </w:pPr>
            <w:r>
              <w:rPr>
                <w:sz w:val="22"/>
                <w:szCs w:val="22"/>
              </w:rPr>
              <w:t>30</w:t>
            </w:r>
          </w:p>
        </w:tc>
      </w:tr>
      <w:tr w:rsidR="00D32072" w14:paraId="7472825E" w14:textId="77777777" w:rsidTr="005E62B1">
        <w:trPr>
          <w:jc w:val="center"/>
        </w:trPr>
        <w:tc>
          <w:tcPr>
            <w:tcW w:w="1140" w:type="dxa"/>
          </w:tcPr>
          <w:p w14:paraId="32E13F72" w14:textId="77777777" w:rsidR="00D32072" w:rsidRPr="00CC7F9A" w:rsidRDefault="00D32072" w:rsidP="00167682">
            <w:pPr>
              <w:jc w:val="center"/>
              <w:rPr>
                <w:sz w:val="22"/>
                <w:szCs w:val="22"/>
              </w:rPr>
            </w:pPr>
            <w:r w:rsidRPr="00CC7F9A">
              <w:rPr>
                <w:sz w:val="22"/>
                <w:szCs w:val="22"/>
              </w:rPr>
              <w:t>CO5</w:t>
            </w:r>
          </w:p>
        </w:tc>
        <w:tc>
          <w:tcPr>
            <w:tcW w:w="709" w:type="dxa"/>
          </w:tcPr>
          <w:p w14:paraId="064BB735" w14:textId="77777777" w:rsidR="00D32072" w:rsidRPr="00CC7F9A" w:rsidRDefault="00D32072" w:rsidP="00167682">
            <w:pPr>
              <w:jc w:val="center"/>
              <w:rPr>
                <w:sz w:val="22"/>
                <w:szCs w:val="22"/>
              </w:rPr>
            </w:pPr>
            <w:r>
              <w:rPr>
                <w:sz w:val="22"/>
                <w:szCs w:val="22"/>
              </w:rPr>
              <w:t>10</w:t>
            </w:r>
          </w:p>
        </w:tc>
        <w:tc>
          <w:tcPr>
            <w:tcW w:w="708" w:type="dxa"/>
          </w:tcPr>
          <w:p w14:paraId="21C027F9" w14:textId="77777777" w:rsidR="00D32072" w:rsidRPr="00CC7F9A" w:rsidRDefault="00D32072" w:rsidP="00167682">
            <w:pPr>
              <w:jc w:val="center"/>
              <w:rPr>
                <w:sz w:val="22"/>
                <w:szCs w:val="22"/>
              </w:rPr>
            </w:pPr>
            <w:r>
              <w:rPr>
                <w:sz w:val="22"/>
                <w:szCs w:val="22"/>
              </w:rPr>
              <w:t>20</w:t>
            </w:r>
          </w:p>
        </w:tc>
        <w:tc>
          <w:tcPr>
            <w:tcW w:w="709" w:type="dxa"/>
          </w:tcPr>
          <w:p w14:paraId="63CA4C61" w14:textId="77777777" w:rsidR="00D32072" w:rsidRPr="00CC7F9A" w:rsidRDefault="00D32072" w:rsidP="00167682">
            <w:pPr>
              <w:jc w:val="center"/>
              <w:rPr>
                <w:sz w:val="22"/>
                <w:szCs w:val="22"/>
              </w:rPr>
            </w:pPr>
            <w:r>
              <w:rPr>
                <w:sz w:val="22"/>
                <w:szCs w:val="22"/>
              </w:rPr>
              <w:t>-</w:t>
            </w:r>
          </w:p>
        </w:tc>
        <w:tc>
          <w:tcPr>
            <w:tcW w:w="709" w:type="dxa"/>
          </w:tcPr>
          <w:p w14:paraId="62E105AB" w14:textId="77777777" w:rsidR="00D32072" w:rsidRPr="00CC7F9A" w:rsidRDefault="00D32072" w:rsidP="00167682">
            <w:pPr>
              <w:jc w:val="center"/>
              <w:rPr>
                <w:sz w:val="22"/>
                <w:szCs w:val="22"/>
              </w:rPr>
            </w:pPr>
            <w:r w:rsidRPr="003D13E9">
              <w:rPr>
                <w:sz w:val="22"/>
                <w:szCs w:val="22"/>
              </w:rPr>
              <w:t>-</w:t>
            </w:r>
          </w:p>
        </w:tc>
        <w:tc>
          <w:tcPr>
            <w:tcW w:w="709" w:type="dxa"/>
          </w:tcPr>
          <w:p w14:paraId="6DA3688E" w14:textId="77777777" w:rsidR="00D32072" w:rsidRPr="00CC7F9A" w:rsidRDefault="00D32072" w:rsidP="00167682">
            <w:pPr>
              <w:jc w:val="center"/>
              <w:rPr>
                <w:sz w:val="22"/>
                <w:szCs w:val="22"/>
              </w:rPr>
            </w:pPr>
            <w:r w:rsidRPr="003D13E9">
              <w:rPr>
                <w:sz w:val="22"/>
                <w:szCs w:val="22"/>
              </w:rPr>
              <w:t>-</w:t>
            </w:r>
          </w:p>
        </w:tc>
        <w:tc>
          <w:tcPr>
            <w:tcW w:w="708" w:type="dxa"/>
          </w:tcPr>
          <w:p w14:paraId="30EEFDF5" w14:textId="77777777" w:rsidR="00D32072" w:rsidRPr="00CC7F9A" w:rsidRDefault="00D32072" w:rsidP="00167682">
            <w:pPr>
              <w:jc w:val="center"/>
              <w:rPr>
                <w:sz w:val="22"/>
                <w:szCs w:val="22"/>
              </w:rPr>
            </w:pPr>
            <w:r w:rsidRPr="003D13E9">
              <w:rPr>
                <w:sz w:val="22"/>
                <w:szCs w:val="22"/>
              </w:rPr>
              <w:t>-</w:t>
            </w:r>
          </w:p>
        </w:tc>
        <w:tc>
          <w:tcPr>
            <w:tcW w:w="993" w:type="dxa"/>
          </w:tcPr>
          <w:p w14:paraId="5B9168E8" w14:textId="77777777" w:rsidR="00D32072" w:rsidRPr="00CC7F9A" w:rsidRDefault="00D32072" w:rsidP="00167682">
            <w:pPr>
              <w:jc w:val="center"/>
              <w:rPr>
                <w:sz w:val="22"/>
                <w:szCs w:val="22"/>
              </w:rPr>
            </w:pPr>
            <w:r>
              <w:rPr>
                <w:sz w:val="22"/>
                <w:szCs w:val="22"/>
              </w:rPr>
              <w:t>30</w:t>
            </w:r>
          </w:p>
        </w:tc>
      </w:tr>
      <w:tr w:rsidR="00D32072" w14:paraId="095EC327" w14:textId="77777777" w:rsidTr="005E62B1">
        <w:trPr>
          <w:jc w:val="center"/>
        </w:trPr>
        <w:tc>
          <w:tcPr>
            <w:tcW w:w="1140" w:type="dxa"/>
          </w:tcPr>
          <w:p w14:paraId="6800342D" w14:textId="77777777" w:rsidR="00D32072" w:rsidRPr="00CC7F9A" w:rsidRDefault="00D32072" w:rsidP="00167682">
            <w:pPr>
              <w:jc w:val="center"/>
              <w:rPr>
                <w:sz w:val="22"/>
                <w:szCs w:val="22"/>
              </w:rPr>
            </w:pPr>
            <w:r w:rsidRPr="00CC7F9A">
              <w:rPr>
                <w:sz w:val="22"/>
                <w:szCs w:val="22"/>
              </w:rPr>
              <w:t>CO6</w:t>
            </w:r>
          </w:p>
        </w:tc>
        <w:tc>
          <w:tcPr>
            <w:tcW w:w="709" w:type="dxa"/>
          </w:tcPr>
          <w:p w14:paraId="6ADE8F11" w14:textId="77777777" w:rsidR="00D32072" w:rsidRPr="00CC7F9A" w:rsidRDefault="00D32072" w:rsidP="00167682">
            <w:pPr>
              <w:jc w:val="center"/>
              <w:rPr>
                <w:sz w:val="22"/>
                <w:szCs w:val="22"/>
              </w:rPr>
            </w:pPr>
            <w:r>
              <w:rPr>
                <w:sz w:val="22"/>
                <w:szCs w:val="22"/>
              </w:rPr>
              <w:t>10</w:t>
            </w:r>
          </w:p>
        </w:tc>
        <w:tc>
          <w:tcPr>
            <w:tcW w:w="708" w:type="dxa"/>
          </w:tcPr>
          <w:p w14:paraId="77236E84" w14:textId="77777777" w:rsidR="00D32072" w:rsidRPr="00CC7F9A" w:rsidRDefault="00D32072" w:rsidP="00167682">
            <w:pPr>
              <w:jc w:val="center"/>
              <w:rPr>
                <w:sz w:val="22"/>
                <w:szCs w:val="22"/>
              </w:rPr>
            </w:pPr>
            <w:r>
              <w:rPr>
                <w:sz w:val="22"/>
                <w:szCs w:val="22"/>
              </w:rPr>
              <w:t>10</w:t>
            </w:r>
          </w:p>
        </w:tc>
        <w:tc>
          <w:tcPr>
            <w:tcW w:w="709" w:type="dxa"/>
          </w:tcPr>
          <w:p w14:paraId="2553BB29" w14:textId="77777777" w:rsidR="00D32072" w:rsidRPr="00CC7F9A" w:rsidRDefault="00D32072" w:rsidP="00167682">
            <w:pPr>
              <w:jc w:val="center"/>
              <w:rPr>
                <w:sz w:val="22"/>
                <w:szCs w:val="22"/>
              </w:rPr>
            </w:pPr>
            <w:r>
              <w:rPr>
                <w:sz w:val="22"/>
                <w:szCs w:val="22"/>
              </w:rPr>
              <w:t>-</w:t>
            </w:r>
          </w:p>
        </w:tc>
        <w:tc>
          <w:tcPr>
            <w:tcW w:w="709" w:type="dxa"/>
          </w:tcPr>
          <w:p w14:paraId="183FDB74" w14:textId="77777777" w:rsidR="00D32072" w:rsidRPr="00CC7F9A" w:rsidRDefault="00D32072" w:rsidP="00167682">
            <w:pPr>
              <w:jc w:val="center"/>
              <w:rPr>
                <w:sz w:val="22"/>
                <w:szCs w:val="22"/>
              </w:rPr>
            </w:pPr>
            <w:r>
              <w:rPr>
                <w:sz w:val="22"/>
                <w:szCs w:val="22"/>
              </w:rPr>
              <w:t>10</w:t>
            </w:r>
          </w:p>
        </w:tc>
        <w:tc>
          <w:tcPr>
            <w:tcW w:w="709" w:type="dxa"/>
          </w:tcPr>
          <w:p w14:paraId="64D2B686" w14:textId="77777777" w:rsidR="00D32072" w:rsidRPr="00CC7F9A" w:rsidRDefault="00D32072" w:rsidP="00167682">
            <w:pPr>
              <w:jc w:val="center"/>
              <w:rPr>
                <w:sz w:val="22"/>
                <w:szCs w:val="22"/>
              </w:rPr>
            </w:pPr>
            <w:r w:rsidRPr="004914E7">
              <w:rPr>
                <w:sz w:val="22"/>
                <w:szCs w:val="22"/>
              </w:rPr>
              <w:t>-</w:t>
            </w:r>
          </w:p>
        </w:tc>
        <w:tc>
          <w:tcPr>
            <w:tcW w:w="708" w:type="dxa"/>
          </w:tcPr>
          <w:p w14:paraId="02B1142A" w14:textId="77777777" w:rsidR="00D32072" w:rsidRPr="00CC7F9A" w:rsidRDefault="00D32072" w:rsidP="00167682">
            <w:pPr>
              <w:jc w:val="center"/>
              <w:rPr>
                <w:sz w:val="22"/>
                <w:szCs w:val="22"/>
              </w:rPr>
            </w:pPr>
            <w:r w:rsidRPr="004914E7">
              <w:rPr>
                <w:sz w:val="22"/>
                <w:szCs w:val="22"/>
              </w:rPr>
              <w:t>-</w:t>
            </w:r>
          </w:p>
        </w:tc>
        <w:tc>
          <w:tcPr>
            <w:tcW w:w="993" w:type="dxa"/>
          </w:tcPr>
          <w:p w14:paraId="5E5F4ECC" w14:textId="77777777" w:rsidR="00D32072" w:rsidRPr="00CC7F9A" w:rsidRDefault="00D32072" w:rsidP="00167682">
            <w:pPr>
              <w:jc w:val="center"/>
              <w:rPr>
                <w:sz w:val="22"/>
                <w:szCs w:val="22"/>
              </w:rPr>
            </w:pPr>
            <w:r>
              <w:rPr>
                <w:sz w:val="22"/>
                <w:szCs w:val="22"/>
              </w:rPr>
              <w:t>30</w:t>
            </w:r>
          </w:p>
        </w:tc>
      </w:tr>
      <w:tr w:rsidR="00D32072" w14:paraId="3F0BDD06" w14:textId="77777777" w:rsidTr="00CA4F97">
        <w:trPr>
          <w:jc w:val="center"/>
        </w:trPr>
        <w:tc>
          <w:tcPr>
            <w:tcW w:w="5392" w:type="dxa"/>
            <w:gridSpan w:val="7"/>
          </w:tcPr>
          <w:p w14:paraId="13716DE3" w14:textId="77777777" w:rsidR="00D32072" w:rsidRPr="00CC7F9A" w:rsidRDefault="00D32072" w:rsidP="00D54806">
            <w:pPr>
              <w:rPr>
                <w:sz w:val="22"/>
                <w:szCs w:val="22"/>
              </w:rPr>
            </w:pPr>
          </w:p>
        </w:tc>
        <w:tc>
          <w:tcPr>
            <w:tcW w:w="993" w:type="dxa"/>
          </w:tcPr>
          <w:p w14:paraId="01915238"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452B0F3D" w14:textId="77777777" w:rsidR="00D32072" w:rsidRDefault="00D32072" w:rsidP="00856324"/>
    <w:p w14:paraId="1FF47738" w14:textId="77777777" w:rsidR="00D32072" w:rsidRDefault="00D32072" w:rsidP="00856324"/>
    <w:p w14:paraId="008E73F1" w14:textId="77777777" w:rsidR="00D32072" w:rsidRDefault="00D32072" w:rsidP="0016436F">
      <w:pPr>
        <w:tabs>
          <w:tab w:val="left" w:pos="6020"/>
        </w:tabs>
      </w:pPr>
      <w:r>
        <w:tab/>
      </w:r>
    </w:p>
    <w:p w14:paraId="22A85C11" w14:textId="77777777" w:rsidR="00D32072" w:rsidRDefault="00D32072">
      <w:pPr>
        <w:spacing w:after="200" w:line="276" w:lineRule="auto"/>
        <w:rPr>
          <w:rFonts w:ascii="Arial" w:hAnsi="Arial" w:cs="Arial"/>
          <w:bCs/>
          <w:noProof/>
        </w:rPr>
      </w:pPr>
      <w:r>
        <w:rPr>
          <w:rFonts w:ascii="Arial" w:hAnsi="Arial" w:cs="Arial"/>
          <w:bCs/>
          <w:noProof/>
        </w:rPr>
        <w:br w:type="page"/>
      </w:r>
    </w:p>
    <w:p w14:paraId="095EC86F" w14:textId="7B951DE2"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549956AC" wp14:editId="199EF268">
            <wp:extent cx="5734050" cy="838200"/>
            <wp:effectExtent l="0" t="0" r="0" b="0"/>
            <wp:docPr id="1979354533" name="Picture 19793545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3C104F" w14:textId="77777777" w:rsidR="00D32072" w:rsidRDefault="00D32072" w:rsidP="008B182C">
      <w:pPr>
        <w:jc w:val="center"/>
        <w:rPr>
          <w:b/>
          <w:bCs/>
        </w:rPr>
      </w:pPr>
    </w:p>
    <w:p w14:paraId="5F4A7333" w14:textId="77777777" w:rsidR="00D32072" w:rsidRDefault="00D32072" w:rsidP="008B182C">
      <w:pPr>
        <w:jc w:val="center"/>
        <w:rPr>
          <w:b/>
          <w:bCs/>
        </w:rPr>
      </w:pPr>
      <w:r>
        <w:rPr>
          <w:b/>
          <w:bCs/>
        </w:rPr>
        <w:t>END SEMESTER EXAMINATION – NOV / DEC 2024</w:t>
      </w:r>
    </w:p>
    <w:p w14:paraId="463256D3"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2DCE1A3B" w14:textId="77777777" w:rsidTr="00D54806">
        <w:trPr>
          <w:trHeight w:val="397"/>
          <w:jc w:val="center"/>
        </w:trPr>
        <w:tc>
          <w:tcPr>
            <w:tcW w:w="1555" w:type="dxa"/>
            <w:vAlign w:val="center"/>
          </w:tcPr>
          <w:p w14:paraId="1439BAB1" w14:textId="77777777" w:rsidR="00D32072" w:rsidRPr="0037089B" w:rsidRDefault="00D32072" w:rsidP="00D54806">
            <w:pPr>
              <w:pStyle w:val="Title"/>
              <w:jc w:val="left"/>
              <w:rPr>
                <w:b/>
                <w:sz w:val="22"/>
                <w:szCs w:val="22"/>
              </w:rPr>
            </w:pPr>
            <w:r w:rsidRPr="0037089B">
              <w:rPr>
                <w:b/>
                <w:sz w:val="22"/>
                <w:szCs w:val="22"/>
              </w:rPr>
              <w:t xml:space="preserve">Course Code      </w:t>
            </w:r>
          </w:p>
        </w:tc>
        <w:tc>
          <w:tcPr>
            <w:tcW w:w="6662" w:type="dxa"/>
            <w:vAlign w:val="center"/>
          </w:tcPr>
          <w:p w14:paraId="05BBCA35" w14:textId="77777777" w:rsidR="00D32072" w:rsidRPr="0037089B" w:rsidRDefault="00D32072" w:rsidP="00D54806">
            <w:pPr>
              <w:pStyle w:val="Title"/>
              <w:jc w:val="left"/>
              <w:rPr>
                <w:b/>
                <w:sz w:val="22"/>
                <w:szCs w:val="22"/>
              </w:rPr>
            </w:pPr>
            <w:r w:rsidRPr="008D14BC">
              <w:rPr>
                <w:b/>
                <w:sz w:val="22"/>
                <w:szCs w:val="22"/>
              </w:rPr>
              <w:t>22FT3010</w:t>
            </w:r>
          </w:p>
        </w:tc>
        <w:tc>
          <w:tcPr>
            <w:tcW w:w="1417" w:type="dxa"/>
            <w:vAlign w:val="center"/>
          </w:tcPr>
          <w:p w14:paraId="104905AF" w14:textId="77777777" w:rsidR="00D32072" w:rsidRPr="0037089B" w:rsidRDefault="00D32072"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C6BC76A" w14:textId="77777777" w:rsidR="00D32072" w:rsidRPr="0037089B" w:rsidRDefault="00D32072" w:rsidP="00D54806">
            <w:pPr>
              <w:pStyle w:val="Title"/>
              <w:jc w:val="left"/>
              <w:rPr>
                <w:b/>
                <w:sz w:val="22"/>
                <w:szCs w:val="22"/>
              </w:rPr>
            </w:pPr>
            <w:r w:rsidRPr="0037089B">
              <w:rPr>
                <w:b/>
                <w:sz w:val="22"/>
                <w:szCs w:val="22"/>
              </w:rPr>
              <w:t>3hrs</w:t>
            </w:r>
          </w:p>
        </w:tc>
      </w:tr>
      <w:tr w:rsidR="00D32072" w:rsidRPr="001E42AE" w14:paraId="6EA5FAD2" w14:textId="77777777" w:rsidTr="00D54806">
        <w:trPr>
          <w:trHeight w:val="397"/>
          <w:jc w:val="center"/>
        </w:trPr>
        <w:tc>
          <w:tcPr>
            <w:tcW w:w="1555" w:type="dxa"/>
            <w:vAlign w:val="center"/>
          </w:tcPr>
          <w:p w14:paraId="56D1126A" w14:textId="77777777" w:rsidR="00D32072" w:rsidRPr="0037089B" w:rsidRDefault="00D3207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DBC4334" w14:textId="77777777" w:rsidR="00D32072" w:rsidRPr="0037089B" w:rsidRDefault="00D32072" w:rsidP="00D54806">
            <w:pPr>
              <w:pStyle w:val="Title"/>
              <w:jc w:val="left"/>
              <w:rPr>
                <w:b/>
                <w:sz w:val="22"/>
                <w:szCs w:val="22"/>
              </w:rPr>
            </w:pPr>
            <w:r w:rsidRPr="008D14BC">
              <w:rPr>
                <w:b/>
                <w:sz w:val="22"/>
                <w:szCs w:val="22"/>
              </w:rPr>
              <w:t>FOOD QUALITY SYSTEMS AND MANAGEMENT</w:t>
            </w:r>
          </w:p>
        </w:tc>
        <w:tc>
          <w:tcPr>
            <w:tcW w:w="1417" w:type="dxa"/>
            <w:vAlign w:val="center"/>
          </w:tcPr>
          <w:p w14:paraId="2A6ADB70" w14:textId="77777777" w:rsidR="00D32072" w:rsidRPr="0037089B" w:rsidRDefault="00D32072" w:rsidP="00D54806">
            <w:pPr>
              <w:pStyle w:val="Title"/>
              <w:jc w:val="left"/>
              <w:rPr>
                <w:b/>
                <w:bCs/>
                <w:sz w:val="22"/>
                <w:szCs w:val="22"/>
              </w:rPr>
            </w:pPr>
            <w:r w:rsidRPr="0037089B">
              <w:rPr>
                <w:b/>
                <w:bCs/>
                <w:sz w:val="22"/>
                <w:szCs w:val="22"/>
              </w:rPr>
              <w:t xml:space="preserve">Max. Marks </w:t>
            </w:r>
          </w:p>
        </w:tc>
        <w:tc>
          <w:tcPr>
            <w:tcW w:w="851" w:type="dxa"/>
            <w:vAlign w:val="center"/>
          </w:tcPr>
          <w:p w14:paraId="60711E58" w14:textId="77777777" w:rsidR="00D32072" w:rsidRPr="0037089B" w:rsidRDefault="00D32072" w:rsidP="00D54806">
            <w:pPr>
              <w:pStyle w:val="Title"/>
              <w:jc w:val="left"/>
              <w:rPr>
                <w:b/>
                <w:sz w:val="22"/>
                <w:szCs w:val="22"/>
              </w:rPr>
            </w:pPr>
            <w:r w:rsidRPr="0037089B">
              <w:rPr>
                <w:b/>
                <w:sz w:val="22"/>
                <w:szCs w:val="22"/>
              </w:rPr>
              <w:t>100</w:t>
            </w:r>
          </w:p>
        </w:tc>
      </w:tr>
    </w:tbl>
    <w:p w14:paraId="709436DC"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022A69A2" w14:textId="77777777" w:rsidTr="00056BFA">
        <w:trPr>
          <w:trHeight w:val="552"/>
        </w:trPr>
        <w:tc>
          <w:tcPr>
            <w:tcW w:w="272" w:type="pct"/>
            <w:vAlign w:val="center"/>
          </w:tcPr>
          <w:p w14:paraId="01097768" w14:textId="77777777" w:rsidR="00D32072" w:rsidRPr="003F48A5" w:rsidRDefault="00D32072" w:rsidP="00F33D16">
            <w:pPr>
              <w:jc w:val="center"/>
              <w:rPr>
                <w:b/>
              </w:rPr>
            </w:pPr>
            <w:r w:rsidRPr="003F48A5">
              <w:rPr>
                <w:b/>
              </w:rPr>
              <w:t>Q. No.</w:t>
            </w:r>
          </w:p>
        </w:tc>
        <w:tc>
          <w:tcPr>
            <w:tcW w:w="3900" w:type="pct"/>
            <w:gridSpan w:val="2"/>
            <w:vAlign w:val="center"/>
          </w:tcPr>
          <w:p w14:paraId="63369065" w14:textId="77777777" w:rsidR="00D32072" w:rsidRPr="003F48A5" w:rsidRDefault="00D32072" w:rsidP="00F33D16">
            <w:pPr>
              <w:jc w:val="center"/>
              <w:rPr>
                <w:b/>
              </w:rPr>
            </w:pPr>
            <w:r w:rsidRPr="003F48A5">
              <w:rPr>
                <w:b/>
              </w:rPr>
              <w:t>Questions</w:t>
            </w:r>
          </w:p>
        </w:tc>
        <w:tc>
          <w:tcPr>
            <w:tcW w:w="319" w:type="pct"/>
            <w:vAlign w:val="center"/>
          </w:tcPr>
          <w:p w14:paraId="3F4E54B3" w14:textId="77777777" w:rsidR="00D32072" w:rsidRPr="003F48A5" w:rsidRDefault="00D32072" w:rsidP="00F33D16">
            <w:pPr>
              <w:jc w:val="center"/>
              <w:rPr>
                <w:b/>
              </w:rPr>
            </w:pPr>
            <w:r w:rsidRPr="003F48A5">
              <w:rPr>
                <w:b/>
              </w:rPr>
              <w:t>CO</w:t>
            </w:r>
          </w:p>
        </w:tc>
        <w:tc>
          <w:tcPr>
            <w:tcW w:w="256" w:type="pct"/>
            <w:vAlign w:val="center"/>
          </w:tcPr>
          <w:p w14:paraId="3B142C72" w14:textId="77777777" w:rsidR="00D32072" w:rsidRPr="003F48A5" w:rsidRDefault="00D32072" w:rsidP="00F33D16">
            <w:pPr>
              <w:jc w:val="center"/>
              <w:rPr>
                <w:b/>
              </w:rPr>
            </w:pPr>
            <w:r w:rsidRPr="003F48A5">
              <w:rPr>
                <w:b/>
              </w:rPr>
              <w:t>BL</w:t>
            </w:r>
          </w:p>
        </w:tc>
        <w:tc>
          <w:tcPr>
            <w:tcW w:w="253" w:type="pct"/>
            <w:vAlign w:val="center"/>
          </w:tcPr>
          <w:p w14:paraId="0FF9EDF4" w14:textId="77777777" w:rsidR="00D32072" w:rsidRPr="003F48A5" w:rsidRDefault="00D32072" w:rsidP="00F33D16">
            <w:pPr>
              <w:jc w:val="center"/>
              <w:rPr>
                <w:b/>
              </w:rPr>
            </w:pPr>
            <w:r w:rsidRPr="003F48A5">
              <w:rPr>
                <w:b/>
              </w:rPr>
              <w:t>M</w:t>
            </w:r>
          </w:p>
        </w:tc>
      </w:tr>
      <w:tr w:rsidR="00D32072" w:rsidRPr="003F48A5" w14:paraId="4842E60D" w14:textId="77777777" w:rsidTr="00F33D16">
        <w:trPr>
          <w:trHeight w:val="552"/>
        </w:trPr>
        <w:tc>
          <w:tcPr>
            <w:tcW w:w="5000" w:type="pct"/>
            <w:gridSpan w:val="6"/>
            <w:vAlign w:val="center"/>
          </w:tcPr>
          <w:p w14:paraId="302323F9" w14:textId="77777777" w:rsidR="00D32072" w:rsidRPr="003F48A5" w:rsidRDefault="00D32072" w:rsidP="00F33D16">
            <w:pPr>
              <w:jc w:val="center"/>
              <w:rPr>
                <w:b/>
                <w:u w:val="single"/>
              </w:rPr>
            </w:pPr>
            <w:r w:rsidRPr="003F48A5">
              <w:rPr>
                <w:b/>
                <w:u w:val="single"/>
              </w:rPr>
              <w:t>PART – A (4 X 20 = 80 MARKS)</w:t>
            </w:r>
          </w:p>
          <w:p w14:paraId="4F27E32C" w14:textId="77777777" w:rsidR="00D32072" w:rsidRPr="003F48A5" w:rsidRDefault="00D32072" w:rsidP="00F33D16">
            <w:pPr>
              <w:jc w:val="center"/>
              <w:rPr>
                <w:b/>
              </w:rPr>
            </w:pPr>
            <w:r w:rsidRPr="003F48A5">
              <w:rPr>
                <w:b/>
              </w:rPr>
              <w:t>(Answer all the Questions)</w:t>
            </w:r>
          </w:p>
        </w:tc>
      </w:tr>
      <w:tr w:rsidR="00D32072" w:rsidRPr="003F48A5" w14:paraId="4882658F" w14:textId="77777777" w:rsidTr="003149D9">
        <w:trPr>
          <w:trHeight w:val="283"/>
        </w:trPr>
        <w:tc>
          <w:tcPr>
            <w:tcW w:w="272" w:type="pct"/>
          </w:tcPr>
          <w:p w14:paraId="49805D1C" w14:textId="77777777" w:rsidR="00D32072" w:rsidRPr="003F48A5" w:rsidRDefault="00D32072" w:rsidP="00F33D16">
            <w:pPr>
              <w:jc w:val="center"/>
            </w:pPr>
            <w:r w:rsidRPr="003F48A5">
              <w:t>1.</w:t>
            </w:r>
          </w:p>
        </w:tc>
        <w:tc>
          <w:tcPr>
            <w:tcW w:w="189" w:type="pct"/>
          </w:tcPr>
          <w:p w14:paraId="5C80D396" w14:textId="77777777" w:rsidR="00D32072" w:rsidRPr="003F48A5" w:rsidRDefault="00D32072" w:rsidP="00F33D16">
            <w:pPr>
              <w:jc w:val="center"/>
            </w:pPr>
            <w:r w:rsidRPr="003F48A5">
              <w:t>a.</w:t>
            </w:r>
          </w:p>
        </w:tc>
        <w:tc>
          <w:tcPr>
            <w:tcW w:w="3711" w:type="pct"/>
          </w:tcPr>
          <w:p w14:paraId="55420838" w14:textId="77777777" w:rsidR="00D32072" w:rsidRPr="003F48A5" w:rsidRDefault="00D32072" w:rsidP="00815A48">
            <w:pPr>
              <w:jc w:val="both"/>
            </w:pPr>
            <w:r>
              <w:t>Predict the p</w:t>
            </w:r>
            <w:r w:rsidRPr="005D53AF">
              <w:t xml:space="preserve">hases of </w:t>
            </w:r>
            <w:r>
              <w:t xml:space="preserve">microbial </w:t>
            </w:r>
            <w:r w:rsidRPr="005D53AF">
              <w:t>growth</w:t>
            </w:r>
            <w:r>
              <w:t xml:space="preserve"> in food with a neat diagram. Classify f</w:t>
            </w:r>
            <w:r w:rsidRPr="005D53AF">
              <w:t>oods bas</w:t>
            </w:r>
            <w:r>
              <w:t>ed</w:t>
            </w:r>
            <w:r w:rsidRPr="005D53AF">
              <w:t xml:space="preserve"> </w:t>
            </w:r>
            <w:r>
              <w:t>on</w:t>
            </w:r>
            <w:r w:rsidRPr="005D53AF">
              <w:t xml:space="preserve"> their stability</w:t>
            </w:r>
            <w:r>
              <w:t xml:space="preserve"> (give examples).</w:t>
            </w:r>
          </w:p>
        </w:tc>
        <w:tc>
          <w:tcPr>
            <w:tcW w:w="319" w:type="pct"/>
          </w:tcPr>
          <w:p w14:paraId="6142274E" w14:textId="77777777" w:rsidR="00D32072" w:rsidRPr="003F48A5" w:rsidRDefault="00D32072" w:rsidP="003149D9">
            <w:pPr>
              <w:jc w:val="center"/>
            </w:pPr>
            <w:r w:rsidRPr="003F48A5">
              <w:t>CO1</w:t>
            </w:r>
          </w:p>
        </w:tc>
        <w:tc>
          <w:tcPr>
            <w:tcW w:w="256" w:type="pct"/>
          </w:tcPr>
          <w:p w14:paraId="41EAC8CE" w14:textId="77777777" w:rsidR="00D32072" w:rsidRPr="003F48A5" w:rsidRDefault="00D32072" w:rsidP="003149D9">
            <w:pPr>
              <w:jc w:val="center"/>
            </w:pPr>
            <w:r>
              <w:t>U</w:t>
            </w:r>
          </w:p>
        </w:tc>
        <w:tc>
          <w:tcPr>
            <w:tcW w:w="253" w:type="pct"/>
          </w:tcPr>
          <w:p w14:paraId="67266F22" w14:textId="77777777" w:rsidR="00D32072" w:rsidRPr="003F48A5" w:rsidRDefault="00D32072" w:rsidP="003149D9">
            <w:pPr>
              <w:jc w:val="center"/>
            </w:pPr>
            <w:r>
              <w:t>10</w:t>
            </w:r>
          </w:p>
        </w:tc>
      </w:tr>
      <w:tr w:rsidR="00D32072" w:rsidRPr="003F48A5" w14:paraId="0A34321A" w14:textId="77777777" w:rsidTr="003149D9">
        <w:trPr>
          <w:trHeight w:val="283"/>
        </w:trPr>
        <w:tc>
          <w:tcPr>
            <w:tcW w:w="272" w:type="pct"/>
          </w:tcPr>
          <w:p w14:paraId="4D7F029A" w14:textId="77777777" w:rsidR="00D32072" w:rsidRPr="003F48A5" w:rsidRDefault="00D32072" w:rsidP="00CA0BB2">
            <w:pPr>
              <w:jc w:val="center"/>
            </w:pPr>
          </w:p>
        </w:tc>
        <w:tc>
          <w:tcPr>
            <w:tcW w:w="189" w:type="pct"/>
          </w:tcPr>
          <w:p w14:paraId="1C93BE1E" w14:textId="77777777" w:rsidR="00D32072" w:rsidRPr="003F48A5" w:rsidRDefault="00D32072" w:rsidP="00CA0BB2">
            <w:pPr>
              <w:jc w:val="center"/>
            </w:pPr>
            <w:r w:rsidRPr="003F48A5">
              <w:t>b.</w:t>
            </w:r>
          </w:p>
        </w:tc>
        <w:tc>
          <w:tcPr>
            <w:tcW w:w="3711" w:type="pct"/>
          </w:tcPr>
          <w:p w14:paraId="6AF13526" w14:textId="77777777" w:rsidR="00D32072" w:rsidRPr="003F48A5" w:rsidRDefault="00D32072" w:rsidP="00815A48">
            <w:pPr>
              <w:jc w:val="both"/>
              <w:rPr>
                <w:bCs/>
              </w:rPr>
            </w:pPr>
            <w:r>
              <w:rPr>
                <w:bCs/>
              </w:rPr>
              <w:t>Review the types of food hazards and their impact on the quality of foods.</w:t>
            </w:r>
          </w:p>
        </w:tc>
        <w:tc>
          <w:tcPr>
            <w:tcW w:w="319" w:type="pct"/>
          </w:tcPr>
          <w:p w14:paraId="4290F21C" w14:textId="77777777" w:rsidR="00D32072" w:rsidRPr="003F48A5" w:rsidRDefault="00D32072" w:rsidP="003149D9">
            <w:pPr>
              <w:jc w:val="center"/>
            </w:pPr>
            <w:r w:rsidRPr="003F48A5">
              <w:t>CO1</w:t>
            </w:r>
          </w:p>
        </w:tc>
        <w:tc>
          <w:tcPr>
            <w:tcW w:w="256" w:type="pct"/>
          </w:tcPr>
          <w:p w14:paraId="4DA4E706" w14:textId="77777777" w:rsidR="00D32072" w:rsidRPr="003F48A5" w:rsidRDefault="00D32072" w:rsidP="003149D9">
            <w:pPr>
              <w:jc w:val="center"/>
            </w:pPr>
            <w:r>
              <w:t>U</w:t>
            </w:r>
          </w:p>
        </w:tc>
        <w:tc>
          <w:tcPr>
            <w:tcW w:w="253" w:type="pct"/>
          </w:tcPr>
          <w:p w14:paraId="4A3FBCA0" w14:textId="77777777" w:rsidR="00D32072" w:rsidRPr="003F48A5" w:rsidRDefault="00D32072" w:rsidP="003149D9">
            <w:pPr>
              <w:jc w:val="center"/>
            </w:pPr>
            <w:r>
              <w:t>10</w:t>
            </w:r>
          </w:p>
        </w:tc>
      </w:tr>
      <w:tr w:rsidR="00D32072" w:rsidRPr="003F48A5" w14:paraId="45657D22" w14:textId="77777777" w:rsidTr="003149D9">
        <w:trPr>
          <w:trHeight w:val="239"/>
        </w:trPr>
        <w:tc>
          <w:tcPr>
            <w:tcW w:w="272" w:type="pct"/>
          </w:tcPr>
          <w:p w14:paraId="0F72B91C" w14:textId="77777777" w:rsidR="00D32072" w:rsidRPr="003F48A5" w:rsidRDefault="00D32072" w:rsidP="00CA0BB2">
            <w:pPr>
              <w:jc w:val="center"/>
            </w:pPr>
          </w:p>
        </w:tc>
        <w:tc>
          <w:tcPr>
            <w:tcW w:w="189" w:type="pct"/>
          </w:tcPr>
          <w:p w14:paraId="3F341A59" w14:textId="77777777" w:rsidR="00D32072" w:rsidRPr="003F48A5" w:rsidRDefault="00D32072" w:rsidP="00CA0BB2">
            <w:pPr>
              <w:jc w:val="center"/>
            </w:pPr>
          </w:p>
        </w:tc>
        <w:tc>
          <w:tcPr>
            <w:tcW w:w="3711" w:type="pct"/>
          </w:tcPr>
          <w:p w14:paraId="4CE3A47E" w14:textId="77777777" w:rsidR="00D32072" w:rsidRPr="003F48A5" w:rsidRDefault="00D32072" w:rsidP="00CA0BB2">
            <w:pPr>
              <w:jc w:val="center"/>
              <w:rPr>
                <w:b/>
                <w:bCs/>
              </w:rPr>
            </w:pPr>
            <w:r w:rsidRPr="003F48A5">
              <w:rPr>
                <w:b/>
                <w:bCs/>
              </w:rPr>
              <w:t>(OR)</w:t>
            </w:r>
          </w:p>
        </w:tc>
        <w:tc>
          <w:tcPr>
            <w:tcW w:w="319" w:type="pct"/>
          </w:tcPr>
          <w:p w14:paraId="542A5FA5" w14:textId="77777777" w:rsidR="00D32072" w:rsidRPr="003F48A5" w:rsidRDefault="00D32072" w:rsidP="003149D9">
            <w:pPr>
              <w:jc w:val="center"/>
            </w:pPr>
          </w:p>
        </w:tc>
        <w:tc>
          <w:tcPr>
            <w:tcW w:w="256" w:type="pct"/>
          </w:tcPr>
          <w:p w14:paraId="78A43007" w14:textId="77777777" w:rsidR="00D32072" w:rsidRPr="003F48A5" w:rsidRDefault="00D32072" w:rsidP="003149D9">
            <w:pPr>
              <w:jc w:val="center"/>
            </w:pPr>
          </w:p>
        </w:tc>
        <w:tc>
          <w:tcPr>
            <w:tcW w:w="253" w:type="pct"/>
          </w:tcPr>
          <w:p w14:paraId="4DD37CBF" w14:textId="77777777" w:rsidR="00D32072" w:rsidRPr="003F48A5" w:rsidRDefault="00D32072" w:rsidP="003149D9">
            <w:pPr>
              <w:jc w:val="center"/>
            </w:pPr>
          </w:p>
        </w:tc>
      </w:tr>
      <w:tr w:rsidR="00D32072" w:rsidRPr="003F48A5" w14:paraId="1BC40D79" w14:textId="77777777" w:rsidTr="003149D9">
        <w:trPr>
          <w:trHeight w:val="283"/>
        </w:trPr>
        <w:tc>
          <w:tcPr>
            <w:tcW w:w="272" w:type="pct"/>
          </w:tcPr>
          <w:p w14:paraId="617E61B5" w14:textId="77777777" w:rsidR="00D32072" w:rsidRPr="003F48A5" w:rsidRDefault="00D32072" w:rsidP="00CA0BB2">
            <w:pPr>
              <w:jc w:val="center"/>
            </w:pPr>
            <w:r w:rsidRPr="003F48A5">
              <w:t>2.</w:t>
            </w:r>
          </w:p>
        </w:tc>
        <w:tc>
          <w:tcPr>
            <w:tcW w:w="189" w:type="pct"/>
          </w:tcPr>
          <w:p w14:paraId="48774D39" w14:textId="77777777" w:rsidR="00D32072" w:rsidRPr="003F48A5" w:rsidRDefault="00D32072" w:rsidP="00CA0BB2">
            <w:pPr>
              <w:jc w:val="center"/>
            </w:pPr>
            <w:r w:rsidRPr="003F48A5">
              <w:t>a.</w:t>
            </w:r>
          </w:p>
        </w:tc>
        <w:tc>
          <w:tcPr>
            <w:tcW w:w="3711" w:type="pct"/>
          </w:tcPr>
          <w:p w14:paraId="23DA4FD6" w14:textId="77777777" w:rsidR="00D32072" w:rsidRPr="003F48A5" w:rsidRDefault="00D32072" w:rsidP="00815A48">
            <w:pPr>
              <w:jc w:val="both"/>
            </w:pPr>
            <w:r>
              <w:t>Outline the eight d</w:t>
            </w:r>
            <w:r w:rsidRPr="002F7BE5">
              <w:t xml:space="preserve">imensions of </w:t>
            </w:r>
            <w:r>
              <w:t>q</w:t>
            </w:r>
            <w:r w:rsidRPr="002F7BE5">
              <w:t>uality</w:t>
            </w:r>
            <w:r>
              <w:t xml:space="preserve"> as elucidated by </w:t>
            </w:r>
            <w:r w:rsidRPr="002F7BE5">
              <w:t>David A. Garvin</w:t>
            </w:r>
            <w:r>
              <w:t>.</w:t>
            </w:r>
          </w:p>
        </w:tc>
        <w:tc>
          <w:tcPr>
            <w:tcW w:w="319" w:type="pct"/>
          </w:tcPr>
          <w:p w14:paraId="09358D34" w14:textId="77777777" w:rsidR="00D32072" w:rsidRPr="003F48A5" w:rsidRDefault="00D32072" w:rsidP="003149D9">
            <w:pPr>
              <w:jc w:val="center"/>
            </w:pPr>
            <w:r w:rsidRPr="003F48A5">
              <w:t>CO2</w:t>
            </w:r>
          </w:p>
        </w:tc>
        <w:tc>
          <w:tcPr>
            <w:tcW w:w="256" w:type="pct"/>
          </w:tcPr>
          <w:p w14:paraId="6676A9CD" w14:textId="77777777" w:rsidR="00D32072" w:rsidRPr="003F48A5" w:rsidRDefault="00D32072" w:rsidP="003149D9">
            <w:pPr>
              <w:jc w:val="center"/>
            </w:pPr>
            <w:r>
              <w:t>R</w:t>
            </w:r>
          </w:p>
        </w:tc>
        <w:tc>
          <w:tcPr>
            <w:tcW w:w="253" w:type="pct"/>
          </w:tcPr>
          <w:p w14:paraId="715D1A3A" w14:textId="77777777" w:rsidR="00D32072" w:rsidRPr="003F48A5" w:rsidRDefault="00D32072" w:rsidP="003149D9">
            <w:pPr>
              <w:jc w:val="center"/>
            </w:pPr>
            <w:r>
              <w:t>10</w:t>
            </w:r>
          </w:p>
        </w:tc>
      </w:tr>
      <w:tr w:rsidR="00D32072" w:rsidRPr="003F48A5" w14:paraId="2E181B87" w14:textId="77777777" w:rsidTr="003149D9">
        <w:trPr>
          <w:trHeight w:val="283"/>
        </w:trPr>
        <w:tc>
          <w:tcPr>
            <w:tcW w:w="272" w:type="pct"/>
          </w:tcPr>
          <w:p w14:paraId="4B458BBC" w14:textId="77777777" w:rsidR="00D32072" w:rsidRPr="003F48A5" w:rsidRDefault="00D32072" w:rsidP="00CA0BB2">
            <w:pPr>
              <w:jc w:val="center"/>
            </w:pPr>
          </w:p>
        </w:tc>
        <w:tc>
          <w:tcPr>
            <w:tcW w:w="189" w:type="pct"/>
          </w:tcPr>
          <w:p w14:paraId="460E8EA7" w14:textId="77777777" w:rsidR="00D32072" w:rsidRPr="003F48A5" w:rsidRDefault="00D32072" w:rsidP="00CA0BB2">
            <w:pPr>
              <w:jc w:val="center"/>
            </w:pPr>
            <w:r w:rsidRPr="003F48A5">
              <w:t>b.</w:t>
            </w:r>
          </w:p>
        </w:tc>
        <w:tc>
          <w:tcPr>
            <w:tcW w:w="3711" w:type="pct"/>
          </w:tcPr>
          <w:p w14:paraId="378370F7" w14:textId="77777777" w:rsidR="00D32072" w:rsidRPr="003F48A5" w:rsidRDefault="00D32072" w:rsidP="00815A48">
            <w:pPr>
              <w:jc w:val="both"/>
            </w:pPr>
            <w:r>
              <w:rPr>
                <w:lang w:val="en-IN"/>
              </w:rPr>
              <w:t>Summarize the design considerations to be taken into account while choosing the site and b</w:t>
            </w:r>
            <w:r w:rsidRPr="0007225F">
              <w:rPr>
                <w:lang w:val="en-IN"/>
              </w:rPr>
              <w:t xml:space="preserve">uilding </w:t>
            </w:r>
            <w:r>
              <w:rPr>
                <w:lang w:val="en-IN"/>
              </w:rPr>
              <w:t>a food plant b</w:t>
            </w:r>
            <w:r w:rsidRPr="0007225F">
              <w:rPr>
                <w:lang w:val="en-IN"/>
              </w:rPr>
              <w:t xml:space="preserve">ased on </w:t>
            </w:r>
            <w:r>
              <w:rPr>
                <w:lang w:val="en-IN"/>
              </w:rPr>
              <w:t>FSSA, 2011 regulations.</w:t>
            </w:r>
          </w:p>
        </w:tc>
        <w:tc>
          <w:tcPr>
            <w:tcW w:w="319" w:type="pct"/>
          </w:tcPr>
          <w:p w14:paraId="48917478" w14:textId="77777777" w:rsidR="00D32072" w:rsidRPr="003F48A5" w:rsidRDefault="00D32072" w:rsidP="003149D9">
            <w:pPr>
              <w:jc w:val="center"/>
            </w:pPr>
            <w:r w:rsidRPr="003F48A5">
              <w:t>CO2</w:t>
            </w:r>
          </w:p>
        </w:tc>
        <w:tc>
          <w:tcPr>
            <w:tcW w:w="256" w:type="pct"/>
          </w:tcPr>
          <w:p w14:paraId="0F2DF70A" w14:textId="77777777" w:rsidR="00D32072" w:rsidRPr="003F48A5" w:rsidRDefault="00D32072" w:rsidP="003149D9">
            <w:pPr>
              <w:jc w:val="center"/>
            </w:pPr>
            <w:r>
              <w:t>An</w:t>
            </w:r>
          </w:p>
        </w:tc>
        <w:tc>
          <w:tcPr>
            <w:tcW w:w="253" w:type="pct"/>
          </w:tcPr>
          <w:p w14:paraId="716AED22" w14:textId="77777777" w:rsidR="00D32072" w:rsidRPr="003F48A5" w:rsidRDefault="00D32072" w:rsidP="003149D9">
            <w:pPr>
              <w:jc w:val="center"/>
            </w:pPr>
            <w:r>
              <w:t>10</w:t>
            </w:r>
          </w:p>
        </w:tc>
      </w:tr>
      <w:tr w:rsidR="00D32072" w:rsidRPr="003F48A5" w14:paraId="68978918" w14:textId="77777777" w:rsidTr="003149D9">
        <w:trPr>
          <w:trHeight w:val="397"/>
        </w:trPr>
        <w:tc>
          <w:tcPr>
            <w:tcW w:w="272" w:type="pct"/>
          </w:tcPr>
          <w:p w14:paraId="6DE4CC5A" w14:textId="77777777" w:rsidR="00D32072" w:rsidRPr="003F48A5" w:rsidRDefault="00D32072" w:rsidP="00CA0BB2">
            <w:pPr>
              <w:jc w:val="center"/>
            </w:pPr>
          </w:p>
        </w:tc>
        <w:tc>
          <w:tcPr>
            <w:tcW w:w="189" w:type="pct"/>
          </w:tcPr>
          <w:p w14:paraId="7D808F61" w14:textId="77777777" w:rsidR="00D32072" w:rsidRPr="003F48A5" w:rsidRDefault="00D32072" w:rsidP="00CA0BB2">
            <w:pPr>
              <w:jc w:val="center"/>
            </w:pPr>
          </w:p>
        </w:tc>
        <w:tc>
          <w:tcPr>
            <w:tcW w:w="3711" w:type="pct"/>
          </w:tcPr>
          <w:p w14:paraId="480971A7" w14:textId="77777777" w:rsidR="00D32072" w:rsidRPr="003F48A5" w:rsidRDefault="00D32072" w:rsidP="00CA0BB2">
            <w:pPr>
              <w:jc w:val="center"/>
            </w:pPr>
          </w:p>
        </w:tc>
        <w:tc>
          <w:tcPr>
            <w:tcW w:w="319" w:type="pct"/>
          </w:tcPr>
          <w:p w14:paraId="2D59DF6C" w14:textId="77777777" w:rsidR="00D32072" w:rsidRPr="003F48A5" w:rsidRDefault="00D32072" w:rsidP="003149D9">
            <w:pPr>
              <w:jc w:val="center"/>
            </w:pPr>
          </w:p>
        </w:tc>
        <w:tc>
          <w:tcPr>
            <w:tcW w:w="256" w:type="pct"/>
          </w:tcPr>
          <w:p w14:paraId="6BDCFE36" w14:textId="77777777" w:rsidR="00D32072" w:rsidRPr="003F48A5" w:rsidRDefault="00D32072" w:rsidP="003149D9">
            <w:pPr>
              <w:jc w:val="center"/>
            </w:pPr>
          </w:p>
        </w:tc>
        <w:tc>
          <w:tcPr>
            <w:tcW w:w="253" w:type="pct"/>
          </w:tcPr>
          <w:p w14:paraId="18113E81" w14:textId="77777777" w:rsidR="00D32072" w:rsidRPr="003F48A5" w:rsidRDefault="00D32072" w:rsidP="003149D9">
            <w:pPr>
              <w:jc w:val="center"/>
            </w:pPr>
          </w:p>
        </w:tc>
      </w:tr>
      <w:tr w:rsidR="00D32072" w:rsidRPr="003F48A5" w14:paraId="47826AED" w14:textId="77777777" w:rsidTr="003149D9">
        <w:trPr>
          <w:trHeight w:val="283"/>
        </w:trPr>
        <w:tc>
          <w:tcPr>
            <w:tcW w:w="272" w:type="pct"/>
          </w:tcPr>
          <w:p w14:paraId="18733A55" w14:textId="77777777" w:rsidR="00D32072" w:rsidRPr="003F48A5" w:rsidRDefault="00D32072" w:rsidP="00CA0BB2">
            <w:pPr>
              <w:jc w:val="center"/>
            </w:pPr>
            <w:r w:rsidRPr="003F48A5">
              <w:t>3.</w:t>
            </w:r>
          </w:p>
        </w:tc>
        <w:tc>
          <w:tcPr>
            <w:tcW w:w="189" w:type="pct"/>
          </w:tcPr>
          <w:p w14:paraId="179195D7" w14:textId="77777777" w:rsidR="00D32072" w:rsidRPr="003F48A5" w:rsidRDefault="00D32072" w:rsidP="00CA0BB2">
            <w:pPr>
              <w:jc w:val="center"/>
            </w:pPr>
            <w:r w:rsidRPr="003F48A5">
              <w:t>a.</w:t>
            </w:r>
          </w:p>
        </w:tc>
        <w:tc>
          <w:tcPr>
            <w:tcW w:w="3711" w:type="pct"/>
          </w:tcPr>
          <w:p w14:paraId="472E0D1B" w14:textId="77777777" w:rsidR="00D32072" w:rsidRPr="003F48A5" w:rsidRDefault="00D32072" w:rsidP="00815A48">
            <w:pPr>
              <w:jc w:val="both"/>
            </w:pPr>
            <w:r>
              <w:t>Summarize the general and specific requirements of good laboratory practices (GLPs) as given by OECD.</w:t>
            </w:r>
          </w:p>
        </w:tc>
        <w:tc>
          <w:tcPr>
            <w:tcW w:w="319" w:type="pct"/>
          </w:tcPr>
          <w:p w14:paraId="4CB9A0E5" w14:textId="77777777" w:rsidR="00D32072" w:rsidRPr="003F48A5" w:rsidRDefault="00D32072" w:rsidP="003149D9">
            <w:pPr>
              <w:jc w:val="center"/>
            </w:pPr>
            <w:r w:rsidRPr="003F48A5">
              <w:t>CO3</w:t>
            </w:r>
          </w:p>
        </w:tc>
        <w:tc>
          <w:tcPr>
            <w:tcW w:w="256" w:type="pct"/>
          </w:tcPr>
          <w:p w14:paraId="085E541A" w14:textId="77777777" w:rsidR="00D32072" w:rsidRPr="003F48A5" w:rsidRDefault="00D32072" w:rsidP="003149D9">
            <w:pPr>
              <w:jc w:val="center"/>
            </w:pPr>
            <w:r>
              <w:t>E</w:t>
            </w:r>
          </w:p>
        </w:tc>
        <w:tc>
          <w:tcPr>
            <w:tcW w:w="253" w:type="pct"/>
          </w:tcPr>
          <w:p w14:paraId="25CD13EE" w14:textId="77777777" w:rsidR="00D32072" w:rsidRPr="003F48A5" w:rsidRDefault="00D32072" w:rsidP="003149D9">
            <w:pPr>
              <w:jc w:val="center"/>
            </w:pPr>
            <w:r>
              <w:t>10</w:t>
            </w:r>
          </w:p>
        </w:tc>
      </w:tr>
      <w:tr w:rsidR="00D32072" w:rsidRPr="003F48A5" w14:paraId="7AF15D1A" w14:textId="77777777" w:rsidTr="003149D9">
        <w:trPr>
          <w:trHeight w:val="283"/>
        </w:trPr>
        <w:tc>
          <w:tcPr>
            <w:tcW w:w="272" w:type="pct"/>
          </w:tcPr>
          <w:p w14:paraId="714CDB4A" w14:textId="77777777" w:rsidR="00D32072" w:rsidRPr="003F48A5" w:rsidRDefault="00D32072" w:rsidP="00CA0BB2">
            <w:pPr>
              <w:jc w:val="center"/>
            </w:pPr>
          </w:p>
        </w:tc>
        <w:tc>
          <w:tcPr>
            <w:tcW w:w="189" w:type="pct"/>
          </w:tcPr>
          <w:p w14:paraId="2C8593E1" w14:textId="77777777" w:rsidR="00D32072" w:rsidRPr="003F48A5" w:rsidRDefault="00D32072" w:rsidP="00CA0BB2">
            <w:pPr>
              <w:jc w:val="center"/>
            </w:pPr>
            <w:r w:rsidRPr="003F48A5">
              <w:t>b.</w:t>
            </w:r>
          </w:p>
        </w:tc>
        <w:tc>
          <w:tcPr>
            <w:tcW w:w="3711" w:type="pct"/>
          </w:tcPr>
          <w:p w14:paraId="1B86EB18" w14:textId="77777777" w:rsidR="00D32072" w:rsidRPr="003F48A5" w:rsidRDefault="00D32072" w:rsidP="00815A48">
            <w:pPr>
              <w:jc w:val="both"/>
              <w:rPr>
                <w:bCs/>
              </w:rPr>
            </w:pPr>
            <w:r>
              <w:rPr>
                <w:lang w:val="en-IN"/>
              </w:rPr>
              <w:t xml:space="preserve">Outline the steps involved in converting a proposal into a codex standard. Construct a draft proposal for Upuma mix in the format prescribed by Codex Alimentarius Commission. </w:t>
            </w:r>
          </w:p>
        </w:tc>
        <w:tc>
          <w:tcPr>
            <w:tcW w:w="319" w:type="pct"/>
          </w:tcPr>
          <w:p w14:paraId="21F5AEB8" w14:textId="77777777" w:rsidR="00D32072" w:rsidRPr="003F48A5" w:rsidRDefault="00D32072" w:rsidP="003149D9">
            <w:pPr>
              <w:jc w:val="center"/>
            </w:pPr>
            <w:r w:rsidRPr="003F48A5">
              <w:t>CO3</w:t>
            </w:r>
          </w:p>
        </w:tc>
        <w:tc>
          <w:tcPr>
            <w:tcW w:w="256" w:type="pct"/>
          </w:tcPr>
          <w:p w14:paraId="693C88C1" w14:textId="77777777" w:rsidR="00D32072" w:rsidRPr="003F48A5" w:rsidRDefault="00D32072" w:rsidP="003149D9">
            <w:pPr>
              <w:jc w:val="center"/>
            </w:pPr>
            <w:r>
              <w:t>A</w:t>
            </w:r>
          </w:p>
        </w:tc>
        <w:tc>
          <w:tcPr>
            <w:tcW w:w="253" w:type="pct"/>
          </w:tcPr>
          <w:p w14:paraId="525751FE" w14:textId="77777777" w:rsidR="00D32072" w:rsidRPr="003F48A5" w:rsidRDefault="00D32072" w:rsidP="003149D9">
            <w:pPr>
              <w:jc w:val="center"/>
            </w:pPr>
            <w:r>
              <w:t>10</w:t>
            </w:r>
          </w:p>
        </w:tc>
      </w:tr>
      <w:tr w:rsidR="00D32072" w:rsidRPr="003F48A5" w14:paraId="11173F57" w14:textId="77777777" w:rsidTr="003149D9">
        <w:trPr>
          <w:trHeight w:val="173"/>
        </w:trPr>
        <w:tc>
          <w:tcPr>
            <w:tcW w:w="272" w:type="pct"/>
          </w:tcPr>
          <w:p w14:paraId="188DBADD" w14:textId="77777777" w:rsidR="00D32072" w:rsidRPr="003F48A5" w:rsidRDefault="00D32072" w:rsidP="00CA0BB2">
            <w:pPr>
              <w:jc w:val="center"/>
            </w:pPr>
          </w:p>
        </w:tc>
        <w:tc>
          <w:tcPr>
            <w:tcW w:w="189" w:type="pct"/>
          </w:tcPr>
          <w:p w14:paraId="1046730D" w14:textId="77777777" w:rsidR="00D32072" w:rsidRPr="003F48A5" w:rsidRDefault="00D32072" w:rsidP="00CA0BB2">
            <w:pPr>
              <w:jc w:val="center"/>
            </w:pPr>
          </w:p>
        </w:tc>
        <w:tc>
          <w:tcPr>
            <w:tcW w:w="3711" w:type="pct"/>
          </w:tcPr>
          <w:p w14:paraId="79B86720" w14:textId="77777777" w:rsidR="00D32072" w:rsidRPr="003F48A5" w:rsidRDefault="00D32072" w:rsidP="00CA0BB2">
            <w:pPr>
              <w:jc w:val="center"/>
            </w:pPr>
            <w:r w:rsidRPr="003F48A5">
              <w:rPr>
                <w:b/>
                <w:bCs/>
              </w:rPr>
              <w:t>(OR)</w:t>
            </w:r>
          </w:p>
        </w:tc>
        <w:tc>
          <w:tcPr>
            <w:tcW w:w="319" w:type="pct"/>
          </w:tcPr>
          <w:p w14:paraId="325939AD" w14:textId="77777777" w:rsidR="00D32072" w:rsidRPr="003F48A5" w:rsidRDefault="00D32072" w:rsidP="003149D9">
            <w:pPr>
              <w:jc w:val="center"/>
            </w:pPr>
          </w:p>
        </w:tc>
        <w:tc>
          <w:tcPr>
            <w:tcW w:w="256" w:type="pct"/>
          </w:tcPr>
          <w:p w14:paraId="24066FDA" w14:textId="77777777" w:rsidR="00D32072" w:rsidRPr="003F48A5" w:rsidRDefault="00D32072" w:rsidP="003149D9">
            <w:pPr>
              <w:jc w:val="center"/>
            </w:pPr>
          </w:p>
        </w:tc>
        <w:tc>
          <w:tcPr>
            <w:tcW w:w="253" w:type="pct"/>
          </w:tcPr>
          <w:p w14:paraId="25FDB50B" w14:textId="77777777" w:rsidR="00D32072" w:rsidRPr="003F48A5" w:rsidRDefault="00D32072" w:rsidP="003149D9">
            <w:pPr>
              <w:jc w:val="center"/>
            </w:pPr>
          </w:p>
        </w:tc>
      </w:tr>
      <w:tr w:rsidR="00D32072" w:rsidRPr="003F48A5" w14:paraId="41A111FF" w14:textId="77777777" w:rsidTr="003149D9">
        <w:trPr>
          <w:trHeight w:val="283"/>
        </w:trPr>
        <w:tc>
          <w:tcPr>
            <w:tcW w:w="272" w:type="pct"/>
          </w:tcPr>
          <w:p w14:paraId="43E5A600" w14:textId="77777777" w:rsidR="00D32072" w:rsidRPr="003F48A5" w:rsidRDefault="00D32072" w:rsidP="00CA0BB2">
            <w:pPr>
              <w:jc w:val="center"/>
            </w:pPr>
            <w:r w:rsidRPr="003F48A5">
              <w:t>4.</w:t>
            </w:r>
          </w:p>
        </w:tc>
        <w:tc>
          <w:tcPr>
            <w:tcW w:w="189" w:type="pct"/>
          </w:tcPr>
          <w:p w14:paraId="5C1E2D15" w14:textId="77777777" w:rsidR="00D32072" w:rsidRPr="003F48A5" w:rsidRDefault="00D32072" w:rsidP="00CA0BB2">
            <w:pPr>
              <w:jc w:val="center"/>
            </w:pPr>
          </w:p>
        </w:tc>
        <w:tc>
          <w:tcPr>
            <w:tcW w:w="3711" w:type="pct"/>
          </w:tcPr>
          <w:p w14:paraId="0CB46BBA" w14:textId="77777777" w:rsidR="00D32072" w:rsidRPr="003F48A5" w:rsidRDefault="00D32072" w:rsidP="00815A48">
            <w:pPr>
              <w:jc w:val="both"/>
            </w:pPr>
            <w:r>
              <w:t>Outline the decision tree method with a neat flowchart. Point out the implementation of the decision tree method in the ketchup manufacturing process.</w:t>
            </w:r>
          </w:p>
        </w:tc>
        <w:tc>
          <w:tcPr>
            <w:tcW w:w="319" w:type="pct"/>
          </w:tcPr>
          <w:p w14:paraId="00958408" w14:textId="77777777" w:rsidR="00D32072" w:rsidRPr="003F48A5" w:rsidRDefault="00D32072" w:rsidP="003149D9">
            <w:pPr>
              <w:jc w:val="center"/>
            </w:pPr>
            <w:r w:rsidRPr="003F48A5">
              <w:t>CO4</w:t>
            </w:r>
          </w:p>
        </w:tc>
        <w:tc>
          <w:tcPr>
            <w:tcW w:w="256" w:type="pct"/>
          </w:tcPr>
          <w:p w14:paraId="02F6E8FF" w14:textId="77777777" w:rsidR="00D32072" w:rsidRPr="003F48A5" w:rsidRDefault="00D32072" w:rsidP="003149D9">
            <w:pPr>
              <w:jc w:val="center"/>
            </w:pPr>
            <w:r>
              <w:t>E</w:t>
            </w:r>
          </w:p>
        </w:tc>
        <w:tc>
          <w:tcPr>
            <w:tcW w:w="253" w:type="pct"/>
          </w:tcPr>
          <w:p w14:paraId="55553A0E" w14:textId="77777777" w:rsidR="00D32072" w:rsidRPr="003F48A5" w:rsidRDefault="00D32072" w:rsidP="003149D9">
            <w:pPr>
              <w:jc w:val="center"/>
            </w:pPr>
            <w:r>
              <w:t>2</w:t>
            </w:r>
            <w:r w:rsidRPr="003F48A5">
              <w:t>0</w:t>
            </w:r>
          </w:p>
        </w:tc>
      </w:tr>
      <w:tr w:rsidR="00D32072" w:rsidRPr="003F48A5" w14:paraId="66020796" w14:textId="77777777" w:rsidTr="003149D9">
        <w:trPr>
          <w:trHeight w:val="397"/>
        </w:trPr>
        <w:tc>
          <w:tcPr>
            <w:tcW w:w="272" w:type="pct"/>
          </w:tcPr>
          <w:p w14:paraId="5B3C4C3C" w14:textId="77777777" w:rsidR="00D32072" w:rsidRPr="003F48A5" w:rsidRDefault="00D32072" w:rsidP="00CA0BB2">
            <w:pPr>
              <w:jc w:val="center"/>
            </w:pPr>
          </w:p>
        </w:tc>
        <w:tc>
          <w:tcPr>
            <w:tcW w:w="189" w:type="pct"/>
          </w:tcPr>
          <w:p w14:paraId="33458984" w14:textId="77777777" w:rsidR="00D32072" w:rsidRPr="003F48A5" w:rsidRDefault="00D32072" w:rsidP="00CA0BB2">
            <w:pPr>
              <w:jc w:val="center"/>
            </w:pPr>
          </w:p>
        </w:tc>
        <w:tc>
          <w:tcPr>
            <w:tcW w:w="3711" w:type="pct"/>
          </w:tcPr>
          <w:p w14:paraId="0DB96020" w14:textId="77777777" w:rsidR="00D32072" w:rsidRPr="003F48A5" w:rsidRDefault="00D32072" w:rsidP="00CA0BB2">
            <w:pPr>
              <w:jc w:val="center"/>
            </w:pPr>
          </w:p>
        </w:tc>
        <w:tc>
          <w:tcPr>
            <w:tcW w:w="319" w:type="pct"/>
          </w:tcPr>
          <w:p w14:paraId="1BA976EE" w14:textId="77777777" w:rsidR="00D32072" w:rsidRPr="003F48A5" w:rsidRDefault="00D32072" w:rsidP="003149D9">
            <w:pPr>
              <w:jc w:val="center"/>
            </w:pPr>
          </w:p>
        </w:tc>
        <w:tc>
          <w:tcPr>
            <w:tcW w:w="256" w:type="pct"/>
          </w:tcPr>
          <w:p w14:paraId="4F4450FE" w14:textId="77777777" w:rsidR="00D32072" w:rsidRPr="003F48A5" w:rsidRDefault="00D32072" w:rsidP="003149D9">
            <w:pPr>
              <w:jc w:val="center"/>
            </w:pPr>
          </w:p>
        </w:tc>
        <w:tc>
          <w:tcPr>
            <w:tcW w:w="253" w:type="pct"/>
          </w:tcPr>
          <w:p w14:paraId="0AE3F386" w14:textId="77777777" w:rsidR="00D32072" w:rsidRPr="003F48A5" w:rsidRDefault="00D32072" w:rsidP="003149D9">
            <w:pPr>
              <w:jc w:val="center"/>
            </w:pPr>
          </w:p>
        </w:tc>
      </w:tr>
      <w:tr w:rsidR="00D32072" w:rsidRPr="003F48A5" w14:paraId="3B5156AB" w14:textId="77777777" w:rsidTr="003149D9">
        <w:trPr>
          <w:trHeight w:val="283"/>
        </w:trPr>
        <w:tc>
          <w:tcPr>
            <w:tcW w:w="272" w:type="pct"/>
          </w:tcPr>
          <w:p w14:paraId="76E9F043" w14:textId="77777777" w:rsidR="00D32072" w:rsidRPr="003F48A5" w:rsidRDefault="00D32072" w:rsidP="00CA0BB2">
            <w:pPr>
              <w:jc w:val="center"/>
            </w:pPr>
            <w:r w:rsidRPr="003F48A5">
              <w:t>5.</w:t>
            </w:r>
          </w:p>
        </w:tc>
        <w:tc>
          <w:tcPr>
            <w:tcW w:w="189" w:type="pct"/>
          </w:tcPr>
          <w:p w14:paraId="07B33454" w14:textId="77777777" w:rsidR="00D32072" w:rsidRPr="003F48A5" w:rsidRDefault="00D32072" w:rsidP="00CA0BB2">
            <w:pPr>
              <w:jc w:val="center"/>
            </w:pPr>
            <w:r w:rsidRPr="003F48A5">
              <w:t>a.</w:t>
            </w:r>
          </w:p>
        </w:tc>
        <w:tc>
          <w:tcPr>
            <w:tcW w:w="3711" w:type="pct"/>
          </w:tcPr>
          <w:p w14:paraId="00EB22E8" w14:textId="77777777" w:rsidR="00D32072" w:rsidRPr="003F48A5" w:rsidRDefault="00D32072" w:rsidP="00CA0BB2">
            <w:pPr>
              <w:jc w:val="both"/>
            </w:pPr>
            <w:r>
              <w:t>Construct the 3-tier organizational structure of WHO with emphasis on the unique function of each tier.</w:t>
            </w:r>
          </w:p>
        </w:tc>
        <w:tc>
          <w:tcPr>
            <w:tcW w:w="319" w:type="pct"/>
          </w:tcPr>
          <w:p w14:paraId="57A6CE16" w14:textId="77777777" w:rsidR="00D32072" w:rsidRPr="003F48A5" w:rsidRDefault="00D32072" w:rsidP="003149D9">
            <w:pPr>
              <w:jc w:val="center"/>
            </w:pPr>
            <w:r w:rsidRPr="003F48A5">
              <w:t>CO</w:t>
            </w:r>
            <w:r>
              <w:t>4</w:t>
            </w:r>
          </w:p>
        </w:tc>
        <w:tc>
          <w:tcPr>
            <w:tcW w:w="256" w:type="pct"/>
          </w:tcPr>
          <w:p w14:paraId="353CF77D" w14:textId="77777777" w:rsidR="00D32072" w:rsidRPr="003F48A5" w:rsidRDefault="00D32072" w:rsidP="003149D9">
            <w:pPr>
              <w:jc w:val="center"/>
            </w:pPr>
            <w:r>
              <w:t>A</w:t>
            </w:r>
          </w:p>
        </w:tc>
        <w:tc>
          <w:tcPr>
            <w:tcW w:w="253" w:type="pct"/>
          </w:tcPr>
          <w:p w14:paraId="7EEF3F03" w14:textId="77777777" w:rsidR="00D32072" w:rsidRPr="003F48A5" w:rsidRDefault="00D32072" w:rsidP="003149D9">
            <w:pPr>
              <w:jc w:val="center"/>
            </w:pPr>
            <w:r>
              <w:t>1</w:t>
            </w:r>
            <w:r w:rsidRPr="003F48A5">
              <w:t>0</w:t>
            </w:r>
          </w:p>
        </w:tc>
      </w:tr>
      <w:tr w:rsidR="00D32072" w:rsidRPr="003F48A5" w14:paraId="74581760" w14:textId="77777777" w:rsidTr="003149D9">
        <w:trPr>
          <w:trHeight w:val="283"/>
        </w:trPr>
        <w:tc>
          <w:tcPr>
            <w:tcW w:w="272" w:type="pct"/>
          </w:tcPr>
          <w:p w14:paraId="3A76AC46" w14:textId="77777777" w:rsidR="00D32072" w:rsidRPr="003F48A5" w:rsidRDefault="00D32072" w:rsidP="00815A48">
            <w:pPr>
              <w:jc w:val="center"/>
            </w:pPr>
          </w:p>
        </w:tc>
        <w:tc>
          <w:tcPr>
            <w:tcW w:w="189" w:type="pct"/>
          </w:tcPr>
          <w:p w14:paraId="75BBBE36" w14:textId="77777777" w:rsidR="00D32072" w:rsidRPr="003F48A5" w:rsidRDefault="00D32072" w:rsidP="00815A48">
            <w:pPr>
              <w:jc w:val="center"/>
            </w:pPr>
            <w:r w:rsidRPr="003F48A5">
              <w:t>b.</w:t>
            </w:r>
          </w:p>
        </w:tc>
        <w:tc>
          <w:tcPr>
            <w:tcW w:w="3711" w:type="pct"/>
          </w:tcPr>
          <w:p w14:paraId="3E7D1414" w14:textId="77777777" w:rsidR="00D32072" w:rsidRPr="003F48A5" w:rsidRDefault="00D32072" w:rsidP="00C00D4D">
            <w:pPr>
              <w:jc w:val="both"/>
              <w:rPr>
                <w:bCs/>
              </w:rPr>
            </w:pPr>
            <w:r>
              <w:rPr>
                <w:lang w:val="en-IN"/>
              </w:rPr>
              <w:t>Examine the f</w:t>
            </w:r>
            <w:r w:rsidRPr="0007225F">
              <w:rPr>
                <w:lang w:val="en-IN"/>
              </w:rPr>
              <w:t>unctions</w:t>
            </w:r>
            <w:r>
              <w:rPr>
                <w:lang w:val="en-IN"/>
              </w:rPr>
              <w:t xml:space="preserve"> of the World Trade Organisation in promoting global trade.</w:t>
            </w:r>
          </w:p>
        </w:tc>
        <w:tc>
          <w:tcPr>
            <w:tcW w:w="319" w:type="pct"/>
          </w:tcPr>
          <w:p w14:paraId="5F7823D9" w14:textId="77777777" w:rsidR="00D32072" w:rsidRPr="003F48A5" w:rsidRDefault="00D32072" w:rsidP="003149D9">
            <w:pPr>
              <w:jc w:val="center"/>
            </w:pPr>
            <w:r w:rsidRPr="003F48A5">
              <w:t>CO</w:t>
            </w:r>
            <w:r>
              <w:t>4</w:t>
            </w:r>
          </w:p>
        </w:tc>
        <w:tc>
          <w:tcPr>
            <w:tcW w:w="256" w:type="pct"/>
          </w:tcPr>
          <w:p w14:paraId="1F041AD8" w14:textId="77777777" w:rsidR="00D32072" w:rsidRPr="003F48A5" w:rsidRDefault="00D32072" w:rsidP="003149D9">
            <w:pPr>
              <w:jc w:val="center"/>
            </w:pPr>
            <w:r>
              <w:t>A</w:t>
            </w:r>
          </w:p>
        </w:tc>
        <w:tc>
          <w:tcPr>
            <w:tcW w:w="253" w:type="pct"/>
          </w:tcPr>
          <w:p w14:paraId="7B86903B" w14:textId="77777777" w:rsidR="00D32072" w:rsidRPr="003F48A5" w:rsidRDefault="00D32072" w:rsidP="003149D9">
            <w:pPr>
              <w:jc w:val="center"/>
            </w:pPr>
            <w:r>
              <w:t>10</w:t>
            </w:r>
          </w:p>
        </w:tc>
      </w:tr>
      <w:tr w:rsidR="00D32072" w:rsidRPr="003F48A5" w14:paraId="2AD0A0EC" w14:textId="77777777" w:rsidTr="00056BFA">
        <w:trPr>
          <w:trHeight w:val="263"/>
        </w:trPr>
        <w:tc>
          <w:tcPr>
            <w:tcW w:w="272" w:type="pct"/>
          </w:tcPr>
          <w:p w14:paraId="7285A619" w14:textId="77777777" w:rsidR="00D32072" w:rsidRPr="003F48A5" w:rsidRDefault="00D32072" w:rsidP="00815A48">
            <w:pPr>
              <w:jc w:val="center"/>
            </w:pPr>
          </w:p>
        </w:tc>
        <w:tc>
          <w:tcPr>
            <w:tcW w:w="189" w:type="pct"/>
          </w:tcPr>
          <w:p w14:paraId="0C420066" w14:textId="77777777" w:rsidR="00D32072" w:rsidRPr="003F48A5" w:rsidRDefault="00D32072" w:rsidP="00815A48">
            <w:pPr>
              <w:jc w:val="center"/>
            </w:pPr>
          </w:p>
        </w:tc>
        <w:tc>
          <w:tcPr>
            <w:tcW w:w="3711" w:type="pct"/>
          </w:tcPr>
          <w:p w14:paraId="5B161182" w14:textId="77777777" w:rsidR="00D32072" w:rsidRPr="003F48A5" w:rsidRDefault="00D32072" w:rsidP="00815A48">
            <w:pPr>
              <w:jc w:val="center"/>
            </w:pPr>
            <w:r w:rsidRPr="003F48A5">
              <w:rPr>
                <w:b/>
                <w:bCs/>
              </w:rPr>
              <w:t>(OR)</w:t>
            </w:r>
          </w:p>
        </w:tc>
        <w:tc>
          <w:tcPr>
            <w:tcW w:w="319" w:type="pct"/>
          </w:tcPr>
          <w:p w14:paraId="78AA9ADD" w14:textId="77777777" w:rsidR="00D32072" w:rsidRPr="003F48A5" w:rsidRDefault="00D32072" w:rsidP="00815A48">
            <w:pPr>
              <w:jc w:val="center"/>
            </w:pPr>
          </w:p>
        </w:tc>
        <w:tc>
          <w:tcPr>
            <w:tcW w:w="256" w:type="pct"/>
          </w:tcPr>
          <w:p w14:paraId="44040D0A" w14:textId="77777777" w:rsidR="00D32072" w:rsidRPr="003F48A5" w:rsidRDefault="00D32072" w:rsidP="00815A48">
            <w:pPr>
              <w:jc w:val="center"/>
            </w:pPr>
          </w:p>
        </w:tc>
        <w:tc>
          <w:tcPr>
            <w:tcW w:w="253" w:type="pct"/>
          </w:tcPr>
          <w:p w14:paraId="6A75231B" w14:textId="77777777" w:rsidR="00D32072" w:rsidRPr="003F48A5" w:rsidRDefault="00D32072" w:rsidP="00815A48">
            <w:pPr>
              <w:jc w:val="center"/>
            </w:pPr>
          </w:p>
        </w:tc>
      </w:tr>
      <w:tr w:rsidR="00D32072" w:rsidRPr="003F48A5" w14:paraId="5CE4A196" w14:textId="77777777" w:rsidTr="003149D9">
        <w:trPr>
          <w:trHeight w:val="283"/>
        </w:trPr>
        <w:tc>
          <w:tcPr>
            <w:tcW w:w="272" w:type="pct"/>
          </w:tcPr>
          <w:p w14:paraId="20BA369B" w14:textId="77777777" w:rsidR="00D32072" w:rsidRPr="003F48A5" w:rsidRDefault="00D32072" w:rsidP="00815A48">
            <w:pPr>
              <w:jc w:val="center"/>
            </w:pPr>
            <w:r w:rsidRPr="003F48A5">
              <w:t>6.</w:t>
            </w:r>
          </w:p>
        </w:tc>
        <w:tc>
          <w:tcPr>
            <w:tcW w:w="189" w:type="pct"/>
          </w:tcPr>
          <w:p w14:paraId="22CDACFB" w14:textId="77777777" w:rsidR="00D32072" w:rsidRPr="003F48A5" w:rsidRDefault="00D32072" w:rsidP="00815A48">
            <w:pPr>
              <w:jc w:val="center"/>
            </w:pPr>
          </w:p>
        </w:tc>
        <w:tc>
          <w:tcPr>
            <w:tcW w:w="3711" w:type="pct"/>
          </w:tcPr>
          <w:p w14:paraId="4771D666" w14:textId="77777777" w:rsidR="00D32072" w:rsidRPr="003F48A5" w:rsidRDefault="00D32072" w:rsidP="00815A48">
            <w:pPr>
              <w:jc w:val="both"/>
            </w:pPr>
            <w:r>
              <w:t>Illustrate the role of GATT in the absence of WTO and comment on the milestones in the formation of WTO.</w:t>
            </w:r>
          </w:p>
        </w:tc>
        <w:tc>
          <w:tcPr>
            <w:tcW w:w="319" w:type="pct"/>
          </w:tcPr>
          <w:p w14:paraId="753AF040" w14:textId="77777777" w:rsidR="00D32072" w:rsidRPr="003F48A5" w:rsidRDefault="00D32072" w:rsidP="003149D9">
            <w:pPr>
              <w:jc w:val="center"/>
            </w:pPr>
            <w:r w:rsidRPr="003F48A5">
              <w:t>CO</w:t>
            </w:r>
            <w:r>
              <w:t>4</w:t>
            </w:r>
          </w:p>
        </w:tc>
        <w:tc>
          <w:tcPr>
            <w:tcW w:w="256" w:type="pct"/>
          </w:tcPr>
          <w:p w14:paraId="711FC859" w14:textId="77777777" w:rsidR="00D32072" w:rsidRPr="003F48A5" w:rsidRDefault="00D32072" w:rsidP="003149D9">
            <w:pPr>
              <w:jc w:val="center"/>
            </w:pPr>
            <w:r>
              <w:t>A</w:t>
            </w:r>
          </w:p>
        </w:tc>
        <w:tc>
          <w:tcPr>
            <w:tcW w:w="253" w:type="pct"/>
          </w:tcPr>
          <w:p w14:paraId="6B55FD55" w14:textId="77777777" w:rsidR="00D32072" w:rsidRPr="003F48A5" w:rsidRDefault="00D32072" w:rsidP="003149D9">
            <w:pPr>
              <w:jc w:val="center"/>
            </w:pPr>
            <w:r w:rsidRPr="003F48A5">
              <w:t>20</w:t>
            </w:r>
          </w:p>
        </w:tc>
      </w:tr>
      <w:tr w:rsidR="00D32072" w:rsidRPr="003F48A5" w14:paraId="52DA80E5" w14:textId="77777777" w:rsidTr="00056BFA">
        <w:trPr>
          <w:trHeight w:val="397"/>
        </w:trPr>
        <w:tc>
          <w:tcPr>
            <w:tcW w:w="272" w:type="pct"/>
          </w:tcPr>
          <w:p w14:paraId="4A17CD23" w14:textId="77777777" w:rsidR="00D32072" w:rsidRPr="003F48A5" w:rsidRDefault="00D32072" w:rsidP="00815A48">
            <w:pPr>
              <w:jc w:val="center"/>
            </w:pPr>
          </w:p>
        </w:tc>
        <w:tc>
          <w:tcPr>
            <w:tcW w:w="189" w:type="pct"/>
          </w:tcPr>
          <w:p w14:paraId="0E2582CC" w14:textId="77777777" w:rsidR="00D32072" w:rsidRPr="003F48A5" w:rsidRDefault="00D32072" w:rsidP="00815A48">
            <w:pPr>
              <w:jc w:val="center"/>
            </w:pPr>
          </w:p>
        </w:tc>
        <w:tc>
          <w:tcPr>
            <w:tcW w:w="3711" w:type="pct"/>
          </w:tcPr>
          <w:p w14:paraId="50177FBC" w14:textId="77777777" w:rsidR="00D32072" w:rsidRPr="003F48A5" w:rsidRDefault="00D32072" w:rsidP="00815A48">
            <w:pPr>
              <w:jc w:val="center"/>
            </w:pPr>
          </w:p>
        </w:tc>
        <w:tc>
          <w:tcPr>
            <w:tcW w:w="319" w:type="pct"/>
          </w:tcPr>
          <w:p w14:paraId="308C2EE8" w14:textId="77777777" w:rsidR="00D32072" w:rsidRPr="003F48A5" w:rsidRDefault="00D32072" w:rsidP="00815A48">
            <w:pPr>
              <w:jc w:val="center"/>
            </w:pPr>
          </w:p>
        </w:tc>
        <w:tc>
          <w:tcPr>
            <w:tcW w:w="256" w:type="pct"/>
          </w:tcPr>
          <w:p w14:paraId="0CF04B6F" w14:textId="77777777" w:rsidR="00D32072" w:rsidRPr="003F48A5" w:rsidRDefault="00D32072" w:rsidP="00815A48">
            <w:pPr>
              <w:jc w:val="center"/>
            </w:pPr>
          </w:p>
        </w:tc>
        <w:tc>
          <w:tcPr>
            <w:tcW w:w="253" w:type="pct"/>
          </w:tcPr>
          <w:p w14:paraId="798A89EF" w14:textId="77777777" w:rsidR="00D32072" w:rsidRPr="003F48A5" w:rsidRDefault="00D32072" w:rsidP="00815A48">
            <w:pPr>
              <w:jc w:val="center"/>
            </w:pPr>
          </w:p>
        </w:tc>
      </w:tr>
      <w:tr w:rsidR="00D32072" w:rsidRPr="003F48A5" w14:paraId="0A32B509" w14:textId="77777777" w:rsidTr="003149D9">
        <w:trPr>
          <w:trHeight w:val="283"/>
        </w:trPr>
        <w:tc>
          <w:tcPr>
            <w:tcW w:w="272" w:type="pct"/>
          </w:tcPr>
          <w:p w14:paraId="238FC0C3" w14:textId="77777777" w:rsidR="00D32072" w:rsidRPr="003F48A5" w:rsidRDefault="00D32072" w:rsidP="00815A48">
            <w:pPr>
              <w:jc w:val="center"/>
            </w:pPr>
            <w:r w:rsidRPr="003F48A5">
              <w:t>7.</w:t>
            </w:r>
          </w:p>
        </w:tc>
        <w:tc>
          <w:tcPr>
            <w:tcW w:w="189" w:type="pct"/>
          </w:tcPr>
          <w:p w14:paraId="5CE2BE12" w14:textId="77777777" w:rsidR="00D32072" w:rsidRPr="003F48A5" w:rsidRDefault="00D32072" w:rsidP="00815A48">
            <w:pPr>
              <w:jc w:val="center"/>
            </w:pPr>
            <w:r w:rsidRPr="003F48A5">
              <w:t>a.</w:t>
            </w:r>
          </w:p>
        </w:tc>
        <w:tc>
          <w:tcPr>
            <w:tcW w:w="3711" w:type="pct"/>
            <w:vAlign w:val="center"/>
          </w:tcPr>
          <w:p w14:paraId="01A2B274" w14:textId="77777777" w:rsidR="00D32072" w:rsidRPr="003F48A5" w:rsidRDefault="00D32072" w:rsidP="00C25F37">
            <w:pPr>
              <w:jc w:val="both"/>
            </w:pPr>
            <w:r>
              <w:rPr>
                <w:color w:val="000000"/>
              </w:rPr>
              <w:t>During a routine FSSAI inspection on the premises of M/s. Dumfresh</w:t>
            </w:r>
            <w:r w:rsidRPr="005519F2">
              <w:rPr>
                <w:color w:val="000000"/>
              </w:rPr>
              <w:t xml:space="preserve">, a </w:t>
            </w:r>
            <w:r>
              <w:rPr>
                <w:color w:val="000000"/>
              </w:rPr>
              <w:t>Drumstick RTS</w:t>
            </w:r>
            <w:r w:rsidRPr="005519F2">
              <w:rPr>
                <w:color w:val="000000"/>
              </w:rPr>
              <w:t xml:space="preserve"> manufacturing unit, it was noticed that there were sacks of </w:t>
            </w:r>
            <w:r>
              <w:rPr>
                <w:color w:val="000000"/>
              </w:rPr>
              <w:t>food coloring that was banded by FSSAI</w:t>
            </w:r>
            <w:r w:rsidRPr="005519F2">
              <w:rPr>
                <w:color w:val="000000"/>
              </w:rPr>
              <w:t xml:space="preserve">. On query, </w:t>
            </w:r>
            <w:r>
              <w:rPr>
                <w:color w:val="000000"/>
              </w:rPr>
              <w:t>the</w:t>
            </w:r>
            <w:r w:rsidRPr="005519F2">
              <w:rPr>
                <w:color w:val="000000"/>
              </w:rPr>
              <w:t xml:space="preserve"> </w:t>
            </w:r>
            <w:r>
              <w:rPr>
                <w:color w:val="000000"/>
              </w:rPr>
              <w:t>CEO</w:t>
            </w:r>
            <w:r w:rsidRPr="005519F2">
              <w:rPr>
                <w:color w:val="000000"/>
              </w:rPr>
              <w:t xml:space="preserve"> explained that the sacks in question were held in the storage unit on behalf of their </w:t>
            </w:r>
            <w:r>
              <w:rPr>
                <w:color w:val="000000"/>
              </w:rPr>
              <w:t>co-packing partner</w:t>
            </w:r>
            <w:r w:rsidRPr="005519F2">
              <w:rPr>
                <w:color w:val="000000"/>
              </w:rPr>
              <w:t xml:space="preserve">. </w:t>
            </w:r>
            <w:r>
              <w:rPr>
                <w:color w:val="000000"/>
              </w:rPr>
              <w:t>M/s. Dumfresh</w:t>
            </w:r>
            <w:r w:rsidRPr="005519F2">
              <w:rPr>
                <w:color w:val="000000"/>
              </w:rPr>
              <w:t xml:space="preserve"> was penalized by FSSAI and an order was </w:t>
            </w:r>
            <w:r>
              <w:rPr>
                <w:color w:val="000000"/>
              </w:rPr>
              <w:t xml:space="preserve">given </w:t>
            </w:r>
            <w:r w:rsidRPr="005519F2">
              <w:rPr>
                <w:color w:val="000000"/>
              </w:rPr>
              <w:t xml:space="preserve">by the food safety officer to CEO </w:t>
            </w:r>
            <w:r>
              <w:rPr>
                <w:color w:val="000000"/>
              </w:rPr>
              <w:t xml:space="preserve">of M/s. Dumfresh </w:t>
            </w:r>
            <w:r w:rsidRPr="005519F2">
              <w:rPr>
                <w:color w:val="000000"/>
              </w:rPr>
              <w:t xml:space="preserve">to clear the </w:t>
            </w:r>
            <w:r>
              <w:rPr>
                <w:color w:val="000000"/>
              </w:rPr>
              <w:t xml:space="preserve">above-mentioned </w:t>
            </w:r>
            <w:r w:rsidRPr="005519F2">
              <w:rPr>
                <w:color w:val="000000"/>
              </w:rPr>
              <w:t>sacks from the storage unit within 15 working days. The CEO did not comply</w:t>
            </w:r>
            <w:r>
              <w:rPr>
                <w:color w:val="000000"/>
              </w:rPr>
              <w:t xml:space="preserve"> and proceeded to</w:t>
            </w:r>
            <w:r w:rsidRPr="005519F2">
              <w:rPr>
                <w:color w:val="000000"/>
              </w:rPr>
              <w:t xml:space="preserve"> continue manufacturing in the unit until a public litigation was </w:t>
            </w:r>
            <w:r w:rsidRPr="005519F2">
              <w:rPr>
                <w:color w:val="000000"/>
              </w:rPr>
              <w:lastRenderedPageBreak/>
              <w:t>filled against the company by a member of the public</w:t>
            </w:r>
            <w:r>
              <w:rPr>
                <w:color w:val="000000"/>
              </w:rPr>
              <w:t>. The allegation was</w:t>
            </w:r>
            <w:r w:rsidRPr="005519F2">
              <w:rPr>
                <w:color w:val="000000"/>
              </w:rPr>
              <w:t xml:space="preserve"> </w:t>
            </w:r>
            <w:r>
              <w:rPr>
                <w:color w:val="000000"/>
              </w:rPr>
              <w:t xml:space="preserve">that the consumer got food poisoning </w:t>
            </w:r>
            <w:r w:rsidRPr="005519F2">
              <w:rPr>
                <w:color w:val="000000"/>
              </w:rPr>
              <w:t xml:space="preserve">on consuming </w:t>
            </w:r>
            <w:r>
              <w:rPr>
                <w:color w:val="000000"/>
              </w:rPr>
              <w:t xml:space="preserve">drumstick RTS </w:t>
            </w:r>
            <w:r w:rsidRPr="005519F2">
              <w:rPr>
                <w:color w:val="000000"/>
              </w:rPr>
              <w:t xml:space="preserve">manufactured by </w:t>
            </w:r>
            <w:r>
              <w:rPr>
                <w:color w:val="000000"/>
              </w:rPr>
              <w:t>M/s. Dumfresh</w:t>
            </w:r>
            <w:r w:rsidRPr="005519F2">
              <w:rPr>
                <w:color w:val="000000"/>
              </w:rPr>
              <w:t xml:space="preserve"> was used. FSSAI levied several charges against the company</w:t>
            </w:r>
            <w:r>
              <w:rPr>
                <w:color w:val="000000"/>
              </w:rPr>
              <w:t xml:space="preserve"> based on the above-mentioned violations</w:t>
            </w:r>
            <w:r w:rsidRPr="005519F2">
              <w:rPr>
                <w:color w:val="000000"/>
              </w:rPr>
              <w:t>. Compile the list of possible contravention that FSSAI could have charge sheeted and their corresponding penalties.</w:t>
            </w:r>
          </w:p>
        </w:tc>
        <w:tc>
          <w:tcPr>
            <w:tcW w:w="319" w:type="pct"/>
          </w:tcPr>
          <w:p w14:paraId="59A4AD8F" w14:textId="77777777" w:rsidR="00D32072" w:rsidRPr="003F48A5" w:rsidRDefault="00D32072" w:rsidP="003149D9">
            <w:pPr>
              <w:jc w:val="center"/>
            </w:pPr>
            <w:r w:rsidRPr="003F48A5">
              <w:lastRenderedPageBreak/>
              <w:t>CO</w:t>
            </w:r>
            <w:r>
              <w:t>5</w:t>
            </w:r>
          </w:p>
        </w:tc>
        <w:tc>
          <w:tcPr>
            <w:tcW w:w="256" w:type="pct"/>
          </w:tcPr>
          <w:p w14:paraId="1DA3213E" w14:textId="77777777" w:rsidR="00D32072" w:rsidRPr="003F48A5" w:rsidRDefault="00D32072" w:rsidP="003149D9">
            <w:pPr>
              <w:jc w:val="center"/>
            </w:pPr>
            <w:r>
              <w:t>E</w:t>
            </w:r>
          </w:p>
        </w:tc>
        <w:tc>
          <w:tcPr>
            <w:tcW w:w="253" w:type="pct"/>
          </w:tcPr>
          <w:p w14:paraId="163F01BF" w14:textId="77777777" w:rsidR="00D32072" w:rsidRPr="003F48A5" w:rsidRDefault="00D32072" w:rsidP="003149D9">
            <w:pPr>
              <w:jc w:val="center"/>
            </w:pPr>
            <w:r>
              <w:t>1</w:t>
            </w:r>
            <w:r w:rsidRPr="003F48A5">
              <w:t>0</w:t>
            </w:r>
          </w:p>
        </w:tc>
      </w:tr>
      <w:tr w:rsidR="00D32072" w:rsidRPr="003F48A5" w14:paraId="218865AA" w14:textId="77777777" w:rsidTr="003149D9">
        <w:trPr>
          <w:trHeight w:val="283"/>
        </w:trPr>
        <w:tc>
          <w:tcPr>
            <w:tcW w:w="272" w:type="pct"/>
          </w:tcPr>
          <w:p w14:paraId="5657DA08" w14:textId="77777777" w:rsidR="00D32072" w:rsidRPr="003F48A5" w:rsidRDefault="00D32072" w:rsidP="00815A48">
            <w:pPr>
              <w:jc w:val="center"/>
            </w:pPr>
          </w:p>
        </w:tc>
        <w:tc>
          <w:tcPr>
            <w:tcW w:w="189" w:type="pct"/>
          </w:tcPr>
          <w:p w14:paraId="035454DA" w14:textId="77777777" w:rsidR="00D32072" w:rsidRPr="003F48A5" w:rsidRDefault="00D32072" w:rsidP="00815A48">
            <w:pPr>
              <w:jc w:val="center"/>
            </w:pPr>
            <w:r w:rsidRPr="003F48A5">
              <w:t>b.</w:t>
            </w:r>
          </w:p>
        </w:tc>
        <w:tc>
          <w:tcPr>
            <w:tcW w:w="3711" w:type="pct"/>
          </w:tcPr>
          <w:p w14:paraId="5547F0E8" w14:textId="77777777" w:rsidR="00D32072" w:rsidRPr="003F48A5" w:rsidRDefault="00D32072" w:rsidP="00815A48">
            <w:pPr>
              <w:jc w:val="both"/>
              <w:rPr>
                <w:bCs/>
              </w:rPr>
            </w:pPr>
            <w:r>
              <w:t xml:space="preserve">Outline </w:t>
            </w:r>
            <w:r w:rsidRPr="00C00410">
              <w:t xml:space="preserve">the organizational structure of FSSAI and </w:t>
            </w:r>
            <w:r>
              <w:t>defend the role of subsidiary bodies of the FSSAI.</w:t>
            </w:r>
          </w:p>
        </w:tc>
        <w:tc>
          <w:tcPr>
            <w:tcW w:w="319" w:type="pct"/>
          </w:tcPr>
          <w:p w14:paraId="43F1D996" w14:textId="77777777" w:rsidR="00D32072" w:rsidRPr="003F48A5" w:rsidRDefault="00D32072" w:rsidP="003149D9">
            <w:pPr>
              <w:jc w:val="center"/>
            </w:pPr>
            <w:r w:rsidRPr="003F48A5">
              <w:t>CO</w:t>
            </w:r>
            <w:r>
              <w:t>5</w:t>
            </w:r>
          </w:p>
        </w:tc>
        <w:tc>
          <w:tcPr>
            <w:tcW w:w="256" w:type="pct"/>
          </w:tcPr>
          <w:p w14:paraId="30353027" w14:textId="77777777" w:rsidR="00D32072" w:rsidRPr="003F48A5" w:rsidRDefault="00D32072" w:rsidP="003149D9">
            <w:pPr>
              <w:jc w:val="center"/>
            </w:pPr>
            <w:r>
              <w:t>E</w:t>
            </w:r>
          </w:p>
        </w:tc>
        <w:tc>
          <w:tcPr>
            <w:tcW w:w="253" w:type="pct"/>
          </w:tcPr>
          <w:p w14:paraId="038507C9" w14:textId="77777777" w:rsidR="00D32072" w:rsidRPr="003F48A5" w:rsidRDefault="00D32072" w:rsidP="003149D9">
            <w:pPr>
              <w:jc w:val="center"/>
            </w:pPr>
            <w:r>
              <w:t>10</w:t>
            </w:r>
          </w:p>
        </w:tc>
      </w:tr>
      <w:tr w:rsidR="00D32072" w:rsidRPr="003F48A5" w14:paraId="3B26AA71" w14:textId="77777777" w:rsidTr="00056BFA">
        <w:trPr>
          <w:trHeight w:val="283"/>
        </w:trPr>
        <w:tc>
          <w:tcPr>
            <w:tcW w:w="272" w:type="pct"/>
          </w:tcPr>
          <w:p w14:paraId="08B0F4B7" w14:textId="77777777" w:rsidR="00D32072" w:rsidRPr="003F48A5" w:rsidRDefault="00D32072" w:rsidP="00815A48">
            <w:pPr>
              <w:jc w:val="center"/>
            </w:pPr>
          </w:p>
        </w:tc>
        <w:tc>
          <w:tcPr>
            <w:tcW w:w="189" w:type="pct"/>
          </w:tcPr>
          <w:p w14:paraId="07A8CEAD" w14:textId="77777777" w:rsidR="00D32072" w:rsidRPr="003F48A5" w:rsidRDefault="00D32072" w:rsidP="00815A48">
            <w:pPr>
              <w:jc w:val="center"/>
            </w:pPr>
          </w:p>
        </w:tc>
        <w:tc>
          <w:tcPr>
            <w:tcW w:w="3711" w:type="pct"/>
          </w:tcPr>
          <w:p w14:paraId="720D6D2E" w14:textId="77777777" w:rsidR="00D32072" w:rsidRPr="003F48A5" w:rsidRDefault="00D32072" w:rsidP="00815A48">
            <w:pPr>
              <w:jc w:val="center"/>
              <w:rPr>
                <w:bCs/>
              </w:rPr>
            </w:pPr>
            <w:r w:rsidRPr="003F48A5">
              <w:rPr>
                <w:b/>
                <w:bCs/>
              </w:rPr>
              <w:t>(OR)</w:t>
            </w:r>
          </w:p>
        </w:tc>
        <w:tc>
          <w:tcPr>
            <w:tcW w:w="319" w:type="pct"/>
          </w:tcPr>
          <w:p w14:paraId="08226F9B" w14:textId="77777777" w:rsidR="00D32072" w:rsidRPr="003F48A5" w:rsidRDefault="00D32072" w:rsidP="00815A48">
            <w:pPr>
              <w:jc w:val="center"/>
            </w:pPr>
          </w:p>
        </w:tc>
        <w:tc>
          <w:tcPr>
            <w:tcW w:w="256" w:type="pct"/>
          </w:tcPr>
          <w:p w14:paraId="2C204462" w14:textId="77777777" w:rsidR="00D32072" w:rsidRPr="003F48A5" w:rsidRDefault="00D32072" w:rsidP="00815A48">
            <w:pPr>
              <w:jc w:val="center"/>
            </w:pPr>
          </w:p>
        </w:tc>
        <w:tc>
          <w:tcPr>
            <w:tcW w:w="253" w:type="pct"/>
          </w:tcPr>
          <w:p w14:paraId="6CEC2A7B" w14:textId="77777777" w:rsidR="00D32072" w:rsidRPr="003F48A5" w:rsidRDefault="00D32072" w:rsidP="00815A48">
            <w:pPr>
              <w:jc w:val="center"/>
            </w:pPr>
          </w:p>
        </w:tc>
      </w:tr>
      <w:tr w:rsidR="00D32072" w:rsidRPr="003F48A5" w14:paraId="11903994" w14:textId="77777777" w:rsidTr="00CA0BB2">
        <w:trPr>
          <w:trHeight w:val="283"/>
        </w:trPr>
        <w:tc>
          <w:tcPr>
            <w:tcW w:w="272" w:type="pct"/>
          </w:tcPr>
          <w:p w14:paraId="55659155" w14:textId="77777777" w:rsidR="00D32072" w:rsidRPr="003F48A5" w:rsidRDefault="00D32072" w:rsidP="00815A48">
            <w:pPr>
              <w:jc w:val="center"/>
            </w:pPr>
            <w:r w:rsidRPr="003F48A5">
              <w:t>8.</w:t>
            </w:r>
          </w:p>
        </w:tc>
        <w:tc>
          <w:tcPr>
            <w:tcW w:w="189" w:type="pct"/>
          </w:tcPr>
          <w:p w14:paraId="34855361" w14:textId="77777777" w:rsidR="00D32072" w:rsidRPr="003F48A5" w:rsidRDefault="00D32072" w:rsidP="00815A48">
            <w:pPr>
              <w:jc w:val="center"/>
            </w:pPr>
            <w:r w:rsidRPr="003F48A5">
              <w:t>a.</w:t>
            </w:r>
          </w:p>
        </w:tc>
        <w:tc>
          <w:tcPr>
            <w:tcW w:w="3711" w:type="pct"/>
            <w:vAlign w:val="center"/>
          </w:tcPr>
          <w:p w14:paraId="79DC807C" w14:textId="77777777" w:rsidR="00D32072" w:rsidRPr="003F48A5" w:rsidRDefault="00D32072" w:rsidP="00815A48">
            <w:pPr>
              <w:jc w:val="both"/>
              <w:rPr>
                <w:bCs/>
              </w:rPr>
            </w:pPr>
            <w:r>
              <w:t>Breakdown t</w:t>
            </w:r>
            <w:r w:rsidRPr="00774A3E">
              <w:t xml:space="preserve">he </w:t>
            </w:r>
            <w:r>
              <w:t xml:space="preserve">elements of the </w:t>
            </w:r>
            <w:r w:rsidRPr="00774A3E">
              <w:t>Essential Commodities Act</w:t>
            </w:r>
            <w:r>
              <w:t xml:space="preserve"> of </w:t>
            </w:r>
            <w:r w:rsidRPr="00774A3E">
              <w:t>1955</w:t>
            </w:r>
            <w:r>
              <w:t>.</w:t>
            </w:r>
          </w:p>
        </w:tc>
        <w:tc>
          <w:tcPr>
            <w:tcW w:w="319" w:type="pct"/>
            <w:vAlign w:val="center"/>
          </w:tcPr>
          <w:p w14:paraId="1B3A037E" w14:textId="77777777" w:rsidR="00D32072" w:rsidRPr="003F48A5" w:rsidRDefault="00D32072" w:rsidP="00815A48">
            <w:pPr>
              <w:jc w:val="center"/>
            </w:pPr>
            <w:r>
              <w:t>CO5</w:t>
            </w:r>
          </w:p>
        </w:tc>
        <w:tc>
          <w:tcPr>
            <w:tcW w:w="256" w:type="pct"/>
            <w:vAlign w:val="center"/>
          </w:tcPr>
          <w:p w14:paraId="1BA4C8B9" w14:textId="77777777" w:rsidR="00D32072" w:rsidRPr="003F48A5" w:rsidRDefault="00D32072" w:rsidP="00815A48">
            <w:pPr>
              <w:jc w:val="center"/>
            </w:pPr>
            <w:r>
              <w:t>An</w:t>
            </w:r>
          </w:p>
        </w:tc>
        <w:tc>
          <w:tcPr>
            <w:tcW w:w="253" w:type="pct"/>
            <w:vAlign w:val="center"/>
          </w:tcPr>
          <w:p w14:paraId="1BB533C8" w14:textId="77777777" w:rsidR="00D32072" w:rsidRPr="003F48A5" w:rsidRDefault="00D32072" w:rsidP="00815A48">
            <w:pPr>
              <w:jc w:val="center"/>
            </w:pPr>
            <w:r>
              <w:t>10</w:t>
            </w:r>
          </w:p>
        </w:tc>
      </w:tr>
      <w:tr w:rsidR="00D32072" w:rsidRPr="003F48A5" w14:paraId="0B6894FE" w14:textId="77777777" w:rsidTr="00CA0BB2">
        <w:trPr>
          <w:trHeight w:val="283"/>
        </w:trPr>
        <w:tc>
          <w:tcPr>
            <w:tcW w:w="272" w:type="pct"/>
          </w:tcPr>
          <w:p w14:paraId="64FDA5E6" w14:textId="77777777" w:rsidR="00D32072" w:rsidRPr="003F48A5" w:rsidRDefault="00D32072" w:rsidP="00815A48">
            <w:pPr>
              <w:jc w:val="center"/>
            </w:pPr>
          </w:p>
        </w:tc>
        <w:tc>
          <w:tcPr>
            <w:tcW w:w="189" w:type="pct"/>
          </w:tcPr>
          <w:p w14:paraId="71D25F2A" w14:textId="77777777" w:rsidR="00D32072" w:rsidRPr="003F48A5" w:rsidRDefault="00D32072" w:rsidP="00815A48">
            <w:pPr>
              <w:jc w:val="center"/>
            </w:pPr>
            <w:r w:rsidRPr="003F48A5">
              <w:t>b.</w:t>
            </w:r>
          </w:p>
        </w:tc>
        <w:tc>
          <w:tcPr>
            <w:tcW w:w="3711" w:type="pct"/>
            <w:vAlign w:val="center"/>
          </w:tcPr>
          <w:p w14:paraId="2E99BCB4" w14:textId="77777777" w:rsidR="00D32072" w:rsidRPr="003F48A5" w:rsidRDefault="00D32072" w:rsidP="00815A48">
            <w:pPr>
              <w:jc w:val="both"/>
              <w:rPr>
                <w:bCs/>
              </w:rPr>
            </w:pPr>
            <w:r>
              <w:rPr>
                <w:bCs/>
              </w:rPr>
              <w:t>Outline the process of registration and licensing under FSSA, 2006.</w:t>
            </w:r>
          </w:p>
        </w:tc>
        <w:tc>
          <w:tcPr>
            <w:tcW w:w="319" w:type="pct"/>
            <w:vAlign w:val="center"/>
          </w:tcPr>
          <w:p w14:paraId="5AE91556" w14:textId="77777777" w:rsidR="00D32072" w:rsidRPr="003F48A5" w:rsidRDefault="00D32072" w:rsidP="00815A48">
            <w:pPr>
              <w:jc w:val="center"/>
            </w:pPr>
            <w:r w:rsidRPr="003F48A5">
              <w:t>CO</w:t>
            </w:r>
            <w:r>
              <w:t>5</w:t>
            </w:r>
          </w:p>
        </w:tc>
        <w:tc>
          <w:tcPr>
            <w:tcW w:w="256" w:type="pct"/>
            <w:vAlign w:val="center"/>
          </w:tcPr>
          <w:p w14:paraId="3AE47D2D" w14:textId="77777777" w:rsidR="00D32072" w:rsidRPr="003F48A5" w:rsidRDefault="00D32072" w:rsidP="00815A48">
            <w:pPr>
              <w:jc w:val="center"/>
            </w:pPr>
            <w:r>
              <w:t>R</w:t>
            </w:r>
          </w:p>
        </w:tc>
        <w:tc>
          <w:tcPr>
            <w:tcW w:w="253" w:type="pct"/>
            <w:vAlign w:val="center"/>
          </w:tcPr>
          <w:p w14:paraId="6AA307A1" w14:textId="77777777" w:rsidR="00D32072" w:rsidRPr="003F48A5" w:rsidRDefault="00D32072" w:rsidP="00815A48">
            <w:pPr>
              <w:jc w:val="center"/>
            </w:pPr>
            <w:r>
              <w:t>10</w:t>
            </w:r>
          </w:p>
        </w:tc>
      </w:tr>
      <w:tr w:rsidR="00D32072" w:rsidRPr="003F48A5" w14:paraId="1A7CB2FA" w14:textId="77777777" w:rsidTr="00F33D16">
        <w:trPr>
          <w:trHeight w:val="550"/>
        </w:trPr>
        <w:tc>
          <w:tcPr>
            <w:tcW w:w="5000" w:type="pct"/>
            <w:gridSpan w:val="6"/>
            <w:vAlign w:val="center"/>
          </w:tcPr>
          <w:p w14:paraId="46287E29" w14:textId="77777777" w:rsidR="00D32072" w:rsidRPr="003F48A5" w:rsidRDefault="00D32072" w:rsidP="00815A48">
            <w:pPr>
              <w:jc w:val="center"/>
            </w:pPr>
            <w:r w:rsidRPr="003F48A5">
              <w:rPr>
                <w:b/>
                <w:bCs/>
              </w:rPr>
              <w:t>COMPULSORY QUESTION</w:t>
            </w:r>
          </w:p>
        </w:tc>
      </w:tr>
      <w:tr w:rsidR="00D32072" w:rsidRPr="003F48A5" w14:paraId="035F3E0E" w14:textId="77777777" w:rsidTr="003149D9">
        <w:trPr>
          <w:trHeight w:val="283"/>
        </w:trPr>
        <w:tc>
          <w:tcPr>
            <w:tcW w:w="272" w:type="pct"/>
          </w:tcPr>
          <w:p w14:paraId="3CEAF09F" w14:textId="77777777" w:rsidR="00D32072" w:rsidRPr="003F48A5" w:rsidRDefault="00D32072" w:rsidP="00815A48">
            <w:pPr>
              <w:jc w:val="center"/>
            </w:pPr>
            <w:r w:rsidRPr="003F48A5">
              <w:t>9.</w:t>
            </w:r>
          </w:p>
        </w:tc>
        <w:tc>
          <w:tcPr>
            <w:tcW w:w="189" w:type="pct"/>
          </w:tcPr>
          <w:p w14:paraId="1C1DC866" w14:textId="77777777" w:rsidR="00D32072" w:rsidRPr="003F48A5" w:rsidRDefault="00D32072" w:rsidP="00815A48">
            <w:pPr>
              <w:jc w:val="center"/>
            </w:pPr>
            <w:r w:rsidRPr="003F48A5">
              <w:t>a.</w:t>
            </w:r>
          </w:p>
        </w:tc>
        <w:tc>
          <w:tcPr>
            <w:tcW w:w="3711" w:type="pct"/>
          </w:tcPr>
          <w:p w14:paraId="3D9DB338" w14:textId="77777777" w:rsidR="00D32072" w:rsidRPr="003F48A5" w:rsidRDefault="00D32072" w:rsidP="00815A48">
            <w:pPr>
              <w:jc w:val="both"/>
            </w:pPr>
            <w:r>
              <w:t>Develop a HACCP control chart for quality control in condensed milk manufacturing process.</w:t>
            </w:r>
          </w:p>
        </w:tc>
        <w:tc>
          <w:tcPr>
            <w:tcW w:w="319" w:type="pct"/>
          </w:tcPr>
          <w:p w14:paraId="65F12DBA" w14:textId="77777777" w:rsidR="00D32072" w:rsidRPr="003F48A5" w:rsidRDefault="00D32072" w:rsidP="003149D9">
            <w:pPr>
              <w:jc w:val="center"/>
            </w:pPr>
            <w:r w:rsidRPr="003F48A5">
              <w:t>CO6</w:t>
            </w:r>
          </w:p>
        </w:tc>
        <w:tc>
          <w:tcPr>
            <w:tcW w:w="256" w:type="pct"/>
          </w:tcPr>
          <w:p w14:paraId="70743639" w14:textId="77777777" w:rsidR="00D32072" w:rsidRPr="003F48A5" w:rsidRDefault="00D32072" w:rsidP="003149D9">
            <w:pPr>
              <w:jc w:val="center"/>
            </w:pPr>
            <w:r>
              <w:t>C</w:t>
            </w:r>
          </w:p>
        </w:tc>
        <w:tc>
          <w:tcPr>
            <w:tcW w:w="253" w:type="pct"/>
          </w:tcPr>
          <w:p w14:paraId="35511A00" w14:textId="77777777" w:rsidR="00D32072" w:rsidRPr="003F48A5" w:rsidRDefault="00D32072" w:rsidP="003149D9">
            <w:pPr>
              <w:jc w:val="center"/>
            </w:pPr>
            <w:r>
              <w:t>10</w:t>
            </w:r>
          </w:p>
        </w:tc>
      </w:tr>
      <w:tr w:rsidR="00D32072" w:rsidRPr="003F48A5" w14:paraId="77054C8F" w14:textId="77777777" w:rsidTr="003149D9">
        <w:trPr>
          <w:trHeight w:val="283"/>
        </w:trPr>
        <w:tc>
          <w:tcPr>
            <w:tcW w:w="272" w:type="pct"/>
          </w:tcPr>
          <w:p w14:paraId="77DC6092" w14:textId="77777777" w:rsidR="00D32072" w:rsidRPr="003F48A5" w:rsidRDefault="00D32072" w:rsidP="00815A48">
            <w:pPr>
              <w:jc w:val="center"/>
            </w:pPr>
          </w:p>
        </w:tc>
        <w:tc>
          <w:tcPr>
            <w:tcW w:w="189" w:type="pct"/>
          </w:tcPr>
          <w:p w14:paraId="5C71B7CD" w14:textId="77777777" w:rsidR="00D32072" w:rsidRPr="003F48A5" w:rsidRDefault="00D32072" w:rsidP="00815A48">
            <w:pPr>
              <w:jc w:val="center"/>
            </w:pPr>
            <w:r w:rsidRPr="003F48A5">
              <w:t>b.</w:t>
            </w:r>
          </w:p>
        </w:tc>
        <w:tc>
          <w:tcPr>
            <w:tcW w:w="3711" w:type="pct"/>
          </w:tcPr>
          <w:p w14:paraId="11A50992" w14:textId="77777777" w:rsidR="00D32072" w:rsidRPr="003F48A5" w:rsidRDefault="00D32072" w:rsidP="003149D9">
            <w:pPr>
              <w:jc w:val="both"/>
              <w:rPr>
                <w:bCs/>
              </w:rPr>
            </w:pPr>
            <w:r>
              <w:rPr>
                <w:bCs/>
              </w:rPr>
              <w:t xml:space="preserve">List the steps for implementing </w:t>
            </w:r>
            <w:r w:rsidRPr="00056BFA">
              <w:rPr>
                <w:bCs/>
              </w:rPr>
              <w:t xml:space="preserve">ISO 22000 principles in </w:t>
            </w:r>
            <w:r>
              <w:rPr>
                <w:bCs/>
              </w:rPr>
              <w:t>poultry farms.</w:t>
            </w:r>
          </w:p>
        </w:tc>
        <w:tc>
          <w:tcPr>
            <w:tcW w:w="319" w:type="pct"/>
          </w:tcPr>
          <w:p w14:paraId="036CCE34" w14:textId="77777777" w:rsidR="00D32072" w:rsidRPr="003F48A5" w:rsidRDefault="00D32072" w:rsidP="003149D9">
            <w:pPr>
              <w:jc w:val="center"/>
            </w:pPr>
            <w:r w:rsidRPr="003F48A5">
              <w:t>CO6</w:t>
            </w:r>
          </w:p>
        </w:tc>
        <w:tc>
          <w:tcPr>
            <w:tcW w:w="256" w:type="pct"/>
          </w:tcPr>
          <w:p w14:paraId="002F6228" w14:textId="77777777" w:rsidR="00D32072" w:rsidRPr="003F48A5" w:rsidRDefault="00D32072" w:rsidP="003149D9">
            <w:pPr>
              <w:jc w:val="center"/>
            </w:pPr>
            <w:r>
              <w:t>R</w:t>
            </w:r>
          </w:p>
        </w:tc>
        <w:tc>
          <w:tcPr>
            <w:tcW w:w="253" w:type="pct"/>
          </w:tcPr>
          <w:p w14:paraId="34D55406" w14:textId="77777777" w:rsidR="00D32072" w:rsidRPr="003F48A5" w:rsidRDefault="00D32072" w:rsidP="003149D9">
            <w:pPr>
              <w:jc w:val="center"/>
            </w:pPr>
            <w:r>
              <w:t>10</w:t>
            </w:r>
          </w:p>
        </w:tc>
      </w:tr>
    </w:tbl>
    <w:p w14:paraId="21570522" w14:textId="77777777" w:rsidR="00D32072" w:rsidRDefault="00D32072" w:rsidP="00856324"/>
    <w:p w14:paraId="226CB482"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5599D2"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01237C62" w14:textId="77777777" w:rsidTr="00FA7076">
        <w:tc>
          <w:tcPr>
            <w:tcW w:w="425" w:type="dxa"/>
          </w:tcPr>
          <w:p w14:paraId="51FAE8C7" w14:textId="77777777" w:rsidR="00D32072" w:rsidRPr="00930ED1" w:rsidRDefault="00D32072" w:rsidP="00FA7076">
            <w:pPr>
              <w:jc w:val="center"/>
              <w:rPr>
                <w:sz w:val="22"/>
                <w:szCs w:val="22"/>
              </w:rPr>
            </w:pPr>
          </w:p>
        </w:tc>
        <w:tc>
          <w:tcPr>
            <w:tcW w:w="10065" w:type="dxa"/>
          </w:tcPr>
          <w:p w14:paraId="21C0EBD1" w14:textId="77777777" w:rsidR="00D32072" w:rsidRPr="00930ED1" w:rsidRDefault="00D32072" w:rsidP="00FA7076">
            <w:pPr>
              <w:jc w:val="center"/>
              <w:rPr>
                <w:b/>
                <w:sz w:val="22"/>
                <w:szCs w:val="22"/>
              </w:rPr>
            </w:pPr>
            <w:r w:rsidRPr="00930ED1">
              <w:rPr>
                <w:b/>
                <w:sz w:val="22"/>
                <w:szCs w:val="22"/>
              </w:rPr>
              <w:t>COURSE OUTCOMES</w:t>
            </w:r>
          </w:p>
        </w:tc>
      </w:tr>
      <w:tr w:rsidR="00D32072" w14:paraId="3697F5F6" w14:textId="77777777" w:rsidTr="00F33D16">
        <w:tc>
          <w:tcPr>
            <w:tcW w:w="425" w:type="dxa"/>
          </w:tcPr>
          <w:p w14:paraId="49676BB5" w14:textId="77777777" w:rsidR="00D32072" w:rsidRPr="00930ED1" w:rsidRDefault="00D32072" w:rsidP="00FA7076">
            <w:pPr>
              <w:jc w:val="center"/>
              <w:rPr>
                <w:sz w:val="22"/>
                <w:szCs w:val="22"/>
              </w:rPr>
            </w:pPr>
            <w:r w:rsidRPr="00930ED1">
              <w:rPr>
                <w:sz w:val="22"/>
                <w:szCs w:val="22"/>
              </w:rPr>
              <w:t>CO1</w:t>
            </w:r>
          </w:p>
        </w:tc>
        <w:tc>
          <w:tcPr>
            <w:tcW w:w="10065" w:type="dxa"/>
          </w:tcPr>
          <w:p w14:paraId="1F9BC9C3" w14:textId="77777777" w:rsidR="00D32072" w:rsidRPr="00930ED1" w:rsidRDefault="00D32072" w:rsidP="00056BFA">
            <w:pPr>
              <w:jc w:val="both"/>
              <w:rPr>
                <w:sz w:val="22"/>
                <w:szCs w:val="22"/>
              </w:rPr>
            </w:pPr>
            <w:r w:rsidRPr="00056BFA">
              <w:rPr>
                <w:sz w:val="22"/>
                <w:szCs w:val="22"/>
              </w:rPr>
              <w:t xml:space="preserve">Know the quality attributes of food and their analysis methods. </w:t>
            </w:r>
          </w:p>
        </w:tc>
      </w:tr>
      <w:tr w:rsidR="00D32072" w14:paraId="19EAA6D5" w14:textId="77777777" w:rsidTr="00F33D16">
        <w:tc>
          <w:tcPr>
            <w:tcW w:w="425" w:type="dxa"/>
          </w:tcPr>
          <w:p w14:paraId="7EC3BA13" w14:textId="77777777" w:rsidR="00D32072" w:rsidRPr="00930ED1" w:rsidRDefault="00D32072" w:rsidP="00FA7076">
            <w:pPr>
              <w:jc w:val="center"/>
              <w:rPr>
                <w:sz w:val="22"/>
                <w:szCs w:val="22"/>
              </w:rPr>
            </w:pPr>
            <w:r w:rsidRPr="00930ED1">
              <w:rPr>
                <w:sz w:val="22"/>
                <w:szCs w:val="22"/>
              </w:rPr>
              <w:t>CO2</w:t>
            </w:r>
          </w:p>
        </w:tc>
        <w:tc>
          <w:tcPr>
            <w:tcW w:w="10065" w:type="dxa"/>
          </w:tcPr>
          <w:p w14:paraId="35C677B2" w14:textId="77777777" w:rsidR="00D32072" w:rsidRPr="00930ED1" w:rsidRDefault="00D32072" w:rsidP="00F33D16">
            <w:pPr>
              <w:jc w:val="both"/>
              <w:rPr>
                <w:sz w:val="22"/>
                <w:szCs w:val="22"/>
              </w:rPr>
            </w:pPr>
            <w:r w:rsidRPr="00056BFA">
              <w:rPr>
                <w:sz w:val="22"/>
                <w:szCs w:val="22"/>
              </w:rPr>
              <w:t>Evaluate the structure and processes of quality management systems.</w:t>
            </w:r>
          </w:p>
        </w:tc>
      </w:tr>
      <w:tr w:rsidR="00D32072" w14:paraId="322342F0" w14:textId="77777777" w:rsidTr="00F33D16">
        <w:tc>
          <w:tcPr>
            <w:tcW w:w="425" w:type="dxa"/>
          </w:tcPr>
          <w:p w14:paraId="5A0EF193" w14:textId="77777777" w:rsidR="00D32072" w:rsidRPr="00930ED1" w:rsidRDefault="00D32072" w:rsidP="00FA7076">
            <w:pPr>
              <w:jc w:val="center"/>
              <w:rPr>
                <w:sz w:val="22"/>
                <w:szCs w:val="22"/>
              </w:rPr>
            </w:pPr>
            <w:r w:rsidRPr="00930ED1">
              <w:rPr>
                <w:sz w:val="22"/>
                <w:szCs w:val="22"/>
              </w:rPr>
              <w:t>CO3</w:t>
            </w:r>
          </w:p>
        </w:tc>
        <w:tc>
          <w:tcPr>
            <w:tcW w:w="10065" w:type="dxa"/>
          </w:tcPr>
          <w:p w14:paraId="0A567716" w14:textId="77777777" w:rsidR="00D32072" w:rsidRPr="00930ED1" w:rsidRDefault="00D32072" w:rsidP="00F33D16">
            <w:pPr>
              <w:jc w:val="both"/>
              <w:rPr>
                <w:sz w:val="22"/>
                <w:szCs w:val="22"/>
              </w:rPr>
            </w:pPr>
            <w:r w:rsidRPr="00056BFA">
              <w:rPr>
                <w:sz w:val="22"/>
                <w:szCs w:val="22"/>
              </w:rPr>
              <w:t>Gain knowledge about HACCP and its implementation.</w:t>
            </w:r>
          </w:p>
        </w:tc>
      </w:tr>
      <w:tr w:rsidR="00D32072" w14:paraId="1C2286DC" w14:textId="77777777" w:rsidTr="00F33D16">
        <w:tc>
          <w:tcPr>
            <w:tcW w:w="425" w:type="dxa"/>
          </w:tcPr>
          <w:p w14:paraId="0DCBB0A8" w14:textId="77777777" w:rsidR="00D32072" w:rsidRPr="00930ED1" w:rsidRDefault="00D32072" w:rsidP="00FA7076">
            <w:pPr>
              <w:jc w:val="center"/>
              <w:rPr>
                <w:sz w:val="22"/>
                <w:szCs w:val="22"/>
              </w:rPr>
            </w:pPr>
            <w:r w:rsidRPr="00930ED1">
              <w:rPr>
                <w:sz w:val="22"/>
                <w:szCs w:val="22"/>
              </w:rPr>
              <w:t>CO4</w:t>
            </w:r>
          </w:p>
        </w:tc>
        <w:tc>
          <w:tcPr>
            <w:tcW w:w="10065" w:type="dxa"/>
          </w:tcPr>
          <w:p w14:paraId="5A44CABC" w14:textId="77777777" w:rsidR="00D32072" w:rsidRPr="00930ED1" w:rsidRDefault="00D32072" w:rsidP="00F33D16">
            <w:pPr>
              <w:jc w:val="both"/>
              <w:rPr>
                <w:sz w:val="22"/>
                <w:szCs w:val="22"/>
              </w:rPr>
            </w:pPr>
            <w:r w:rsidRPr="00056BFA">
              <w:rPr>
                <w:sz w:val="22"/>
                <w:szCs w:val="22"/>
              </w:rPr>
              <w:t>Familiar with food safety, food contamination, and food adulteration.</w:t>
            </w:r>
          </w:p>
        </w:tc>
      </w:tr>
      <w:tr w:rsidR="00D32072" w14:paraId="05460F7F" w14:textId="77777777" w:rsidTr="00F33D16">
        <w:tc>
          <w:tcPr>
            <w:tcW w:w="425" w:type="dxa"/>
          </w:tcPr>
          <w:p w14:paraId="739C635C" w14:textId="77777777" w:rsidR="00D32072" w:rsidRPr="00930ED1" w:rsidRDefault="00D32072" w:rsidP="00FA7076">
            <w:pPr>
              <w:jc w:val="center"/>
              <w:rPr>
                <w:sz w:val="22"/>
                <w:szCs w:val="22"/>
              </w:rPr>
            </w:pPr>
            <w:r w:rsidRPr="00930ED1">
              <w:rPr>
                <w:sz w:val="22"/>
                <w:szCs w:val="22"/>
              </w:rPr>
              <w:t>CO5</w:t>
            </w:r>
          </w:p>
        </w:tc>
        <w:tc>
          <w:tcPr>
            <w:tcW w:w="10065" w:type="dxa"/>
          </w:tcPr>
          <w:p w14:paraId="519CBE87" w14:textId="77777777" w:rsidR="00D32072" w:rsidRPr="00930ED1" w:rsidRDefault="00D32072" w:rsidP="00F33D16">
            <w:pPr>
              <w:jc w:val="both"/>
              <w:rPr>
                <w:sz w:val="22"/>
                <w:szCs w:val="22"/>
              </w:rPr>
            </w:pPr>
            <w:r w:rsidRPr="00056BFA">
              <w:rPr>
                <w:sz w:val="22"/>
                <w:szCs w:val="22"/>
              </w:rPr>
              <w:t>Learn the history, importance, and concepts of food regulations.</w:t>
            </w:r>
          </w:p>
        </w:tc>
      </w:tr>
      <w:tr w:rsidR="00D32072" w14:paraId="0082B346" w14:textId="77777777" w:rsidTr="00F33D16">
        <w:tc>
          <w:tcPr>
            <w:tcW w:w="425" w:type="dxa"/>
          </w:tcPr>
          <w:p w14:paraId="6BCD356E" w14:textId="77777777" w:rsidR="00D32072" w:rsidRPr="00930ED1" w:rsidRDefault="00D32072" w:rsidP="00FA7076">
            <w:pPr>
              <w:jc w:val="center"/>
              <w:rPr>
                <w:sz w:val="22"/>
                <w:szCs w:val="22"/>
              </w:rPr>
            </w:pPr>
            <w:r w:rsidRPr="00930ED1">
              <w:rPr>
                <w:sz w:val="22"/>
                <w:szCs w:val="22"/>
              </w:rPr>
              <w:t>CO6</w:t>
            </w:r>
          </w:p>
        </w:tc>
        <w:tc>
          <w:tcPr>
            <w:tcW w:w="10065" w:type="dxa"/>
          </w:tcPr>
          <w:p w14:paraId="3A87A2F0" w14:textId="77777777" w:rsidR="00D32072" w:rsidRPr="00930ED1" w:rsidRDefault="00D32072" w:rsidP="00F33D16">
            <w:pPr>
              <w:jc w:val="both"/>
              <w:rPr>
                <w:sz w:val="22"/>
                <w:szCs w:val="22"/>
              </w:rPr>
            </w:pPr>
            <w:r w:rsidRPr="00056BFA">
              <w:rPr>
                <w:sz w:val="22"/>
                <w:szCs w:val="22"/>
              </w:rPr>
              <w:t>Understand the global and domestic food safety standards.</w:t>
            </w:r>
          </w:p>
        </w:tc>
      </w:tr>
    </w:tbl>
    <w:p w14:paraId="31242EFD"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23E78C8B" w14:textId="77777777" w:rsidTr="00CA4F97">
        <w:trPr>
          <w:jc w:val="center"/>
        </w:trPr>
        <w:tc>
          <w:tcPr>
            <w:tcW w:w="6385" w:type="dxa"/>
            <w:gridSpan w:val="8"/>
          </w:tcPr>
          <w:p w14:paraId="542B8058"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5ECCBB34" w14:textId="77777777" w:rsidTr="00CA4F97">
        <w:trPr>
          <w:jc w:val="center"/>
        </w:trPr>
        <w:tc>
          <w:tcPr>
            <w:tcW w:w="1140" w:type="dxa"/>
          </w:tcPr>
          <w:p w14:paraId="0507871E"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0CD73C7A" w14:textId="77777777" w:rsidR="00D32072" w:rsidRPr="00CC7F9A" w:rsidRDefault="00D32072" w:rsidP="00D54806">
            <w:pPr>
              <w:jc w:val="center"/>
              <w:rPr>
                <w:b/>
                <w:sz w:val="22"/>
                <w:szCs w:val="22"/>
              </w:rPr>
            </w:pPr>
            <w:r w:rsidRPr="00CC7F9A">
              <w:rPr>
                <w:b/>
                <w:sz w:val="22"/>
                <w:szCs w:val="22"/>
              </w:rPr>
              <w:t>R</w:t>
            </w:r>
          </w:p>
        </w:tc>
        <w:tc>
          <w:tcPr>
            <w:tcW w:w="708" w:type="dxa"/>
          </w:tcPr>
          <w:p w14:paraId="3837DF19" w14:textId="77777777" w:rsidR="00D32072" w:rsidRPr="00CC7F9A" w:rsidRDefault="00D32072" w:rsidP="00D54806">
            <w:pPr>
              <w:jc w:val="center"/>
              <w:rPr>
                <w:b/>
                <w:sz w:val="22"/>
                <w:szCs w:val="22"/>
              </w:rPr>
            </w:pPr>
            <w:r w:rsidRPr="00CC7F9A">
              <w:rPr>
                <w:b/>
                <w:sz w:val="22"/>
                <w:szCs w:val="22"/>
              </w:rPr>
              <w:t>U</w:t>
            </w:r>
          </w:p>
        </w:tc>
        <w:tc>
          <w:tcPr>
            <w:tcW w:w="709" w:type="dxa"/>
          </w:tcPr>
          <w:p w14:paraId="5276A68F" w14:textId="77777777" w:rsidR="00D32072" w:rsidRPr="00CC7F9A" w:rsidRDefault="00D32072" w:rsidP="00D54806">
            <w:pPr>
              <w:jc w:val="center"/>
              <w:rPr>
                <w:b/>
                <w:sz w:val="22"/>
                <w:szCs w:val="22"/>
              </w:rPr>
            </w:pPr>
            <w:r w:rsidRPr="00CC7F9A">
              <w:rPr>
                <w:b/>
                <w:sz w:val="22"/>
                <w:szCs w:val="22"/>
              </w:rPr>
              <w:t>A</w:t>
            </w:r>
          </w:p>
        </w:tc>
        <w:tc>
          <w:tcPr>
            <w:tcW w:w="709" w:type="dxa"/>
          </w:tcPr>
          <w:p w14:paraId="2CE0AC0B" w14:textId="77777777" w:rsidR="00D32072" w:rsidRPr="00CC7F9A" w:rsidRDefault="00D32072" w:rsidP="00D54806">
            <w:pPr>
              <w:jc w:val="center"/>
              <w:rPr>
                <w:b/>
                <w:sz w:val="22"/>
                <w:szCs w:val="22"/>
              </w:rPr>
            </w:pPr>
            <w:r w:rsidRPr="00CC7F9A">
              <w:rPr>
                <w:b/>
                <w:sz w:val="22"/>
                <w:szCs w:val="22"/>
              </w:rPr>
              <w:t>An</w:t>
            </w:r>
          </w:p>
        </w:tc>
        <w:tc>
          <w:tcPr>
            <w:tcW w:w="709" w:type="dxa"/>
          </w:tcPr>
          <w:p w14:paraId="4234F1A5" w14:textId="77777777" w:rsidR="00D32072" w:rsidRPr="00CC7F9A" w:rsidRDefault="00D32072" w:rsidP="00D54806">
            <w:pPr>
              <w:jc w:val="center"/>
              <w:rPr>
                <w:b/>
                <w:sz w:val="22"/>
                <w:szCs w:val="22"/>
              </w:rPr>
            </w:pPr>
            <w:r w:rsidRPr="00CC7F9A">
              <w:rPr>
                <w:b/>
                <w:sz w:val="22"/>
                <w:szCs w:val="22"/>
              </w:rPr>
              <w:t>E</w:t>
            </w:r>
          </w:p>
        </w:tc>
        <w:tc>
          <w:tcPr>
            <w:tcW w:w="708" w:type="dxa"/>
          </w:tcPr>
          <w:p w14:paraId="04272402" w14:textId="77777777" w:rsidR="00D32072" w:rsidRPr="00CC7F9A" w:rsidRDefault="00D32072" w:rsidP="00D54806">
            <w:pPr>
              <w:jc w:val="center"/>
              <w:rPr>
                <w:b/>
                <w:sz w:val="22"/>
                <w:szCs w:val="22"/>
              </w:rPr>
            </w:pPr>
            <w:r w:rsidRPr="00CC7F9A">
              <w:rPr>
                <w:b/>
                <w:sz w:val="22"/>
                <w:szCs w:val="22"/>
              </w:rPr>
              <w:t>C</w:t>
            </w:r>
          </w:p>
        </w:tc>
        <w:tc>
          <w:tcPr>
            <w:tcW w:w="993" w:type="dxa"/>
          </w:tcPr>
          <w:p w14:paraId="6C9D04C4" w14:textId="77777777" w:rsidR="00D32072" w:rsidRPr="00CC7F9A" w:rsidRDefault="00D32072" w:rsidP="00D54806">
            <w:pPr>
              <w:jc w:val="center"/>
              <w:rPr>
                <w:b/>
                <w:sz w:val="22"/>
                <w:szCs w:val="22"/>
              </w:rPr>
            </w:pPr>
            <w:r w:rsidRPr="00CC7F9A">
              <w:rPr>
                <w:b/>
                <w:sz w:val="22"/>
                <w:szCs w:val="22"/>
              </w:rPr>
              <w:t>Total</w:t>
            </w:r>
          </w:p>
        </w:tc>
      </w:tr>
      <w:tr w:rsidR="00D32072" w14:paraId="1C42216A" w14:textId="77777777" w:rsidTr="005E62B1">
        <w:trPr>
          <w:jc w:val="center"/>
        </w:trPr>
        <w:tc>
          <w:tcPr>
            <w:tcW w:w="1140" w:type="dxa"/>
          </w:tcPr>
          <w:p w14:paraId="6F369839" w14:textId="77777777" w:rsidR="00D32072" w:rsidRPr="00CC7F9A" w:rsidRDefault="00D32072" w:rsidP="00D54806">
            <w:pPr>
              <w:jc w:val="center"/>
              <w:rPr>
                <w:sz w:val="22"/>
                <w:szCs w:val="22"/>
              </w:rPr>
            </w:pPr>
            <w:r w:rsidRPr="00CC7F9A">
              <w:rPr>
                <w:sz w:val="22"/>
                <w:szCs w:val="22"/>
              </w:rPr>
              <w:t>CO1</w:t>
            </w:r>
          </w:p>
        </w:tc>
        <w:tc>
          <w:tcPr>
            <w:tcW w:w="709" w:type="dxa"/>
          </w:tcPr>
          <w:p w14:paraId="1C7AB6D9" w14:textId="77777777" w:rsidR="00D32072" w:rsidRPr="00CC7F9A" w:rsidRDefault="00D32072" w:rsidP="005E62B1">
            <w:pPr>
              <w:jc w:val="center"/>
              <w:rPr>
                <w:sz w:val="22"/>
                <w:szCs w:val="22"/>
              </w:rPr>
            </w:pPr>
          </w:p>
        </w:tc>
        <w:tc>
          <w:tcPr>
            <w:tcW w:w="708" w:type="dxa"/>
          </w:tcPr>
          <w:p w14:paraId="2AC56B4A" w14:textId="77777777" w:rsidR="00D32072" w:rsidRPr="00CC7F9A" w:rsidRDefault="00D32072" w:rsidP="005E62B1">
            <w:pPr>
              <w:jc w:val="center"/>
              <w:rPr>
                <w:sz w:val="22"/>
                <w:szCs w:val="22"/>
              </w:rPr>
            </w:pPr>
            <w:r>
              <w:rPr>
                <w:sz w:val="22"/>
                <w:szCs w:val="22"/>
              </w:rPr>
              <w:t>20</w:t>
            </w:r>
          </w:p>
        </w:tc>
        <w:tc>
          <w:tcPr>
            <w:tcW w:w="709" w:type="dxa"/>
          </w:tcPr>
          <w:p w14:paraId="72B1C228" w14:textId="77777777" w:rsidR="00D32072" w:rsidRPr="00CC7F9A" w:rsidRDefault="00D32072" w:rsidP="005E62B1">
            <w:pPr>
              <w:jc w:val="center"/>
              <w:rPr>
                <w:sz w:val="22"/>
                <w:szCs w:val="22"/>
              </w:rPr>
            </w:pPr>
          </w:p>
        </w:tc>
        <w:tc>
          <w:tcPr>
            <w:tcW w:w="709" w:type="dxa"/>
          </w:tcPr>
          <w:p w14:paraId="2872754A" w14:textId="77777777" w:rsidR="00D32072" w:rsidRPr="00CC7F9A" w:rsidRDefault="00D32072" w:rsidP="005E62B1">
            <w:pPr>
              <w:jc w:val="center"/>
              <w:rPr>
                <w:sz w:val="22"/>
                <w:szCs w:val="22"/>
              </w:rPr>
            </w:pPr>
          </w:p>
        </w:tc>
        <w:tc>
          <w:tcPr>
            <w:tcW w:w="709" w:type="dxa"/>
          </w:tcPr>
          <w:p w14:paraId="4A0A5BFE" w14:textId="77777777" w:rsidR="00D32072" w:rsidRPr="00CC7F9A" w:rsidRDefault="00D32072" w:rsidP="005E62B1">
            <w:pPr>
              <w:jc w:val="center"/>
              <w:rPr>
                <w:sz w:val="22"/>
                <w:szCs w:val="22"/>
              </w:rPr>
            </w:pPr>
          </w:p>
        </w:tc>
        <w:tc>
          <w:tcPr>
            <w:tcW w:w="708" w:type="dxa"/>
          </w:tcPr>
          <w:p w14:paraId="0A77FD63" w14:textId="77777777" w:rsidR="00D32072" w:rsidRPr="00CC7F9A" w:rsidRDefault="00D32072" w:rsidP="005E62B1">
            <w:pPr>
              <w:jc w:val="center"/>
              <w:rPr>
                <w:sz w:val="22"/>
                <w:szCs w:val="22"/>
              </w:rPr>
            </w:pPr>
          </w:p>
        </w:tc>
        <w:tc>
          <w:tcPr>
            <w:tcW w:w="993" w:type="dxa"/>
          </w:tcPr>
          <w:p w14:paraId="384077D6" w14:textId="77777777" w:rsidR="00D32072" w:rsidRPr="00CC7F9A" w:rsidRDefault="00D32072" w:rsidP="005E62B1">
            <w:pPr>
              <w:jc w:val="center"/>
              <w:rPr>
                <w:sz w:val="22"/>
                <w:szCs w:val="22"/>
              </w:rPr>
            </w:pPr>
            <w:r>
              <w:rPr>
                <w:sz w:val="22"/>
                <w:szCs w:val="22"/>
              </w:rPr>
              <w:t>20</w:t>
            </w:r>
          </w:p>
        </w:tc>
      </w:tr>
      <w:tr w:rsidR="00D32072" w14:paraId="697E355D" w14:textId="77777777" w:rsidTr="005E62B1">
        <w:trPr>
          <w:jc w:val="center"/>
        </w:trPr>
        <w:tc>
          <w:tcPr>
            <w:tcW w:w="1140" w:type="dxa"/>
          </w:tcPr>
          <w:p w14:paraId="30089CBA" w14:textId="77777777" w:rsidR="00D32072" w:rsidRPr="00CC7F9A" w:rsidRDefault="00D32072" w:rsidP="00D54806">
            <w:pPr>
              <w:jc w:val="center"/>
              <w:rPr>
                <w:sz w:val="22"/>
                <w:szCs w:val="22"/>
              </w:rPr>
            </w:pPr>
            <w:r w:rsidRPr="00CC7F9A">
              <w:rPr>
                <w:sz w:val="22"/>
                <w:szCs w:val="22"/>
              </w:rPr>
              <w:t>CO2</w:t>
            </w:r>
          </w:p>
        </w:tc>
        <w:tc>
          <w:tcPr>
            <w:tcW w:w="709" w:type="dxa"/>
          </w:tcPr>
          <w:p w14:paraId="55714E68" w14:textId="77777777" w:rsidR="00D32072" w:rsidRPr="00CC7F9A" w:rsidRDefault="00D32072" w:rsidP="005E62B1">
            <w:pPr>
              <w:jc w:val="center"/>
              <w:rPr>
                <w:sz w:val="22"/>
                <w:szCs w:val="22"/>
              </w:rPr>
            </w:pPr>
            <w:r>
              <w:rPr>
                <w:sz w:val="22"/>
                <w:szCs w:val="22"/>
              </w:rPr>
              <w:t>10</w:t>
            </w:r>
          </w:p>
        </w:tc>
        <w:tc>
          <w:tcPr>
            <w:tcW w:w="708" w:type="dxa"/>
          </w:tcPr>
          <w:p w14:paraId="76D9C684" w14:textId="77777777" w:rsidR="00D32072" w:rsidRPr="00CC7F9A" w:rsidRDefault="00D32072" w:rsidP="005E62B1">
            <w:pPr>
              <w:jc w:val="center"/>
              <w:rPr>
                <w:sz w:val="22"/>
                <w:szCs w:val="22"/>
              </w:rPr>
            </w:pPr>
          </w:p>
        </w:tc>
        <w:tc>
          <w:tcPr>
            <w:tcW w:w="709" w:type="dxa"/>
          </w:tcPr>
          <w:p w14:paraId="1BA1B4E2" w14:textId="77777777" w:rsidR="00D32072" w:rsidRPr="00CC7F9A" w:rsidRDefault="00D32072" w:rsidP="005E62B1">
            <w:pPr>
              <w:jc w:val="center"/>
              <w:rPr>
                <w:sz w:val="22"/>
                <w:szCs w:val="22"/>
              </w:rPr>
            </w:pPr>
          </w:p>
        </w:tc>
        <w:tc>
          <w:tcPr>
            <w:tcW w:w="709" w:type="dxa"/>
          </w:tcPr>
          <w:p w14:paraId="25A5108E" w14:textId="77777777" w:rsidR="00D32072" w:rsidRPr="00CC7F9A" w:rsidRDefault="00D32072" w:rsidP="005E62B1">
            <w:pPr>
              <w:jc w:val="center"/>
              <w:rPr>
                <w:sz w:val="22"/>
                <w:szCs w:val="22"/>
              </w:rPr>
            </w:pPr>
            <w:r>
              <w:rPr>
                <w:sz w:val="22"/>
                <w:szCs w:val="22"/>
              </w:rPr>
              <w:t>10</w:t>
            </w:r>
          </w:p>
        </w:tc>
        <w:tc>
          <w:tcPr>
            <w:tcW w:w="709" w:type="dxa"/>
          </w:tcPr>
          <w:p w14:paraId="4878D1E1" w14:textId="77777777" w:rsidR="00D32072" w:rsidRPr="00CC7F9A" w:rsidRDefault="00D32072" w:rsidP="005E62B1">
            <w:pPr>
              <w:jc w:val="center"/>
              <w:rPr>
                <w:sz w:val="22"/>
                <w:szCs w:val="22"/>
              </w:rPr>
            </w:pPr>
          </w:p>
        </w:tc>
        <w:tc>
          <w:tcPr>
            <w:tcW w:w="708" w:type="dxa"/>
          </w:tcPr>
          <w:p w14:paraId="5E188AB7" w14:textId="77777777" w:rsidR="00D32072" w:rsidRPr="00CC7F9A" w:rsidRDefault="00D32072" w:rsidP="005E62B1">
            <w:pPr>
              <w:jc w:val="center"/>
              <w:rPr>
                <w:sz w:val="22"/>
                <w:szCs w:val="22"/>
              </w:rPr>
            </w:pPr>
          </w:p>
        </w:tc>
        <w:tc>
          <w:tcPr>
            <w:tcW w:w="993" w:type="dxa"/>
          </w:tcPr>
          <w:p w14:paraId="6E8E707C" w14:textId="77777777" w:rsidR="00D32072" w:rsidRPr="00CC7F9A" w:rsidRDefault="00D32072" w:rsidP="005E62B1">
            <w:pPr>
              <w:jc w:val="center"/>
              <w:rPr>
                <w:sz w:val="22"/>
                <w:szCs w:val="22"/>
              </w:rPr>
            </w:pPr>
            <w:r>
              <w:rPr>
                <w:sz w:val="22"/>
                <w:szCs w:val="22"/>
              </w:rPr>
              <w:t>20</w:t>
            </w:r>
          </w:p>
        </w:tc>
      </w:tr>
      <w:tr w:rsidR="00D32072" w14:paraId="0261F8D9" w14:textId="77777777" w:rsidTr="005E62B1">
        <w:trPr>
          <w:jc w:val="center"/>
        </w:trPr>
        <w:tc>
          <w:tcPr>
            <w:tcW w:w="1140" w:type="dxa"/>
          </w:tcPr>
          <w:p w14:paraId="29D2156A" w14:textId="77777777" w:rsidR="00D32072" w:rsidRPr="00CC7F9A" w:rsidRDefault="00D32072" w:rsidP="00D54806">
            <w:pPr>
              <w:jc w:val="center"/>
              <w:rPr>
                <w:sz w:val="22"/>
                <w:szCs w:val="22"/>
              </w:rPr>
            </w:pPr>
            <w:r w:rsidRPr="00CC7F9A">
              <w:rPr>
                <w:sz w:val="22"/>
                <w:szCs w:val="22"/>
              </w:rPr>
              <w:t>CO3</w:t>
            </w:r>
          </w:p>
        </w:tc>
        <w:tc>
          <w:tcPr>
            <w:tcW w:w="709" w:type="dxa"/>
          </w:tcPr>
          <w:p w14:paraId="7B8C5B2C" w14:textId="77777777" w:rsidR="00D32072" w:rsidRPr="00CC7F9A" w:rsidRDefault="00D32072" w:rsidP="005E62B1">
            <w:pPr>
              <w:jc w:val="center"/>
              <w:rPr>
                <w:sz w:val="22"/>
                <w:szCs w:val="22"/>
              </w:rPr>
            </w:pPr>
          </w:p>
        </w:tc>
        <w:tc>
          <w:tcPr>
            <w:tcW w:w="708" w:type="dxa"/>
          </w:tcPr>
          <w:p w14:paraId="529294C1" w14:textId="77777777" w:rsidR="00D32072" w:rsidRPr="00CC7F9A" w:rsidRDefault="00D32072" w:rsidP="005E62B1">
            <w:pPr>
              <w:jc w:val="center"/>
              <w:rPr>
                <w:sz w:val="22"/>
                <w:szCs w:val="22"/>
              </w:rPr>
            </w:pPr>
          </w:p>
        </w:tc>
        <w:tc>
          <w:tcPr>
            <w:tcW w:w="709" w:type="dxa"/>
          </w:tcPr>
          <w:p w14:paraId="5C618DFF" w14:textId="77777777" w:rsidR="00D32072" w:rsidRPr="00CC7F9A" w:rsidRDefault="00D32072" w:rsidP="005E62B1">
            <w:pPr>
              <w:jc w:val="center"/>
              <w:rPr>
                <w:sz w:val="22"/>
                <w:szCs w:val="22"/>
              </w:rPr>
            </w:pPr>
            <w:r>
              <w:rPr>
                <w:sz w:val="22"/>
                <w:szCs w:val="22"/>
              </w:rPr>
              <w:t>10</w:t>
            </w:r>
          </w:p>
        </w:tc>
        <w:tc>
          <w:tcPr>
            <w:tcW w:w="709" w:type="dxa"/>
          </w:tcPr>
          <w:p w14:paraId="25916055" w14:textId="77777777" w:rsidR="00D32072" w:rsidRPr="00CC7F9A" w:rsidRDefault="00D32072" w:rsidP="005E62B1">
            <w:pPr>
              <w:jc w:val="center"/>
              <w:rPr>
                <w:sz w:val="22"/>
                <w:szCs w:val="22"/>
              </w:rPr>
            </w:pPr>
          </w:p>
        </w:tc>
        <w:tc>
          <w:tcPr>
            <w:tcW w:w="709" w:type="dxa"/>
          </w:tcPr>
          <w:p w14:paraId="5529578C" w14:textId="77777777" w:rsidR="00D32072" w:rsidRPr="00CC7F9A" w:rsidRDefault="00D32072" w:rsidP="005E62B1">
            <w:pPr>
              <w:jc w:val="center"/>
              <w:rPr>
                <w:sz w:val="22"/>
                <w:szCs w:val="22"/>
              </w:rPr>
            </w:pPr>
            <w:r>
              <w:rPr>
                <w:sz w:val="22"/>
                <w:szCs w:val="22"/>
              </w:rPr>
              <w:t>10</w:t>
            </w:r>
          </w:p>
        </w:tc>
        <w:tc>
          <w:tcPr>
            <w:tcW w:w="708" w:type="dxa"/>
          </w:tcPr>
          <w:p w14:paraId="2E107851" w14:textId="77777777" w:rsidR="00D32072" w:rsidRPr="00CC7F9A" w:rsidRDefault="00D32072" w:rsidP="005E62B1">
            <w:pPr>
              <w:jc w:val="center"/>
              <w:rPr>
                <w:sz w:val="22"/>
                <w:szCs w:val="22"/>
              </w:rPr>
            </w:pPr>
          </w:p>
        </w:tc>
        <w:tc>
          <w:tcPr>
            <w:tcW w:w="993" w:type="dxa"/>
          </w:tcPr>
          <w:p w14:paraId="48E488D4" w14:textId="77777777" w:rsidR="00D32072" w:rsidRPr="00CC7F9A" w:rsidRDefault="00D32072" w:rsidP="005E62B1">
            <w:pPr>
              <w:jc w:val="center"/>
              <w:rPr>
                <w:sz w:val="22"/>
                <w:szCs w:val="22"/>
              </w:rPr>
            </w:pPr>
            <w:r>
              <w:rPr>
                <w:sz w:val="22"/>
                <w:szCs w:val="22"/>
              </w:rPr>
              <w:t>20</w:t>
            </w:r>
          </w:p>
        </w:tc>
      </w:tr>
      <w:tr w:rsidR="00D32072" w14:paraId="773B8466" w14:textId="77777777" w:rsidTr="005E62B1">
        <w:trPr>
          <w:jc w:val="center"/>
        </w:trPr>
        <w:tc>
          <w:tcPr>
            <w:tcW w:w="1140" w:type="dxa"/>
          </w:tcPr>
          <w:p w14:paraId="0394496B" w14:textId="77777777" w:rsidR="00D32072" w:rsidRPr="00CC7F9A" w:rsidRDefault="00D32072" w:rsidP="00D54806">
            <w:pPr>
              <w:jc w:val="center"/>
              <w:rPr>
                <w:sz w:val="22"/>
                <w:szCs w:val="22"/>
              </w:rPr>
            </w:pPr>
            <w:r w:rsidRPr="00CC7F9A">
              <w:rPr>
                <w:sz w:val="22"/>
                <w:szCs w:val="22"/>
              </w:rPr>
              <w:t>CO4</w:t>
            </w:r>
          </w:p>
        </w:tc>
        <w:tc>
          <w:tcPr>
            <w:tcW w:w="709" w:type="dxa"/>
          </w:tcPr>
          <w:p w14:paraId="6AD14445" w14:textId="77777777" w:rsidR="00D32072" w:rsidRPr="00CC7F9A" w:rsidRDefault="00D32072" w:rsidP="005E62B1">
            <w:pPr>
              <w:jc w:val="center"/>
              <w:rPr>
                <w:sz w:val="22"/>
                <w:szCs w:val="22"/>
              </w:rPr>
            </w:pPr>
          </w:p>
        </w:tc>
        <w:tc>
          <w:tcPr>
            <w:tcW w:w="708" w:type="dxa"/>
          </w:tcPr>
          <w:p w14:paraId="7934F6F3" w14:textId="77777777" w:rsidR="00D32072" w:rsidRPr="00CC7F9A" w:rsidRDefault="00D32072" w:rsidP="005E62B1">
            <w:pPr>
              <w:jc w:val="center"/>
              <w:rPr>
                <w:sz w:val="22"/>
                <w:szCs w:val="22"/>
              </w:rPr>
            </w:pPr>
          </w:p>
        </w:tc>
        <w:tc>
          <w:tcPr>
            <w:tcW w:w="709" w:type="dxa"/>
          </w:tcPr>
          <w:p w14:paraId="7FF2CEEB" w14:textId="77777777" w:rsidR="00D32072" w:rsidRPr="00CC7F9A" w:rsidRDefault="00D32072" w:rsidP="005E62B1">
            <w:pPr>
              <w:jc w:val="center"/>
              <w:rPr>
                <w:sz w:val="22"/>
                <w:szCs w:val="22"/>
              </w:rPr>
            </w:pPr>
            <w:r>
              <w:rPr>
                <w:sz w:val="22"/>
                <w:szCs w:val="22"/>
              </w:rPr>
              <w:t>40</w:t>
            </w:r>
          </w:p>
        </w:tc>
        <w:tc>
          <w:tcPr>
            <w:tcW w:w="709" w:type="dxa"/>
          </w:tcPr>
          <w:p w14:paraId="20F91D50" w14:textId="77777777" w:rsidR="00D32072" w:rsidRPr="00CC7F9A" w:rsidRDefault="00D32072" w:rsidP="005E62B1">
            <w:pPr>
              <w:jc w:val="center"/>
              <w:rPr>
                <w:sz w:val="22"/>
                <w:szCs w:val="22"/>
              </w:rPr>
            </w:pPr>
          </w:p>
        </w:tc>
        <w:tc>
          <w:tcPr>
            <w:tcW w:w="709" w:type="dxa"/>
          </w:tcPr>
          <w:p w14:paraId="0FE636FE" w14:textId="77777777" w:rsidR="00D32072" w:rsidRPr="00CC7F9A" w:rsidRDefault="00D32072" w:rsidP="005E62B1">
            <w:pPr>
              <w:jc w:val="center"/>
              <w:rPr>
                <w:sz w:val="22"/>
                <w:szCs w:val="22"/>
              </w:rPr>
            </w:pPr>
            <w:r>
              <w:rPr>
                <w:sz w:val="22"/>
                <w:szCs w:val="22"/>
              </w:rPr>
              <w:t>20</w:t>
            </w:r>
          </w:p>
        </w:tc>
        <w:tc>
          <w:tcPr>
            <w:tcW w:w="708" w:type="dxa"/>
          </w:tcPr>
          <w:p w14:paraId="0DD87935" w14:textId="77777777" w:rsidR="00D32072" w:rsidRPr="00CC7F9A" w:rsidRDefault="00D32072" w:rsidP="005E62B1">
            <w:pPr>
              <w:jc w:val="center"/>
              <w:rPr>
                <w:sz w:val="22"/>
                <w:szCs w:val="22"/>
              </w:rPr>
            </w:pPr>
          </w:p>
        </w:tc>
        <w:tc>
          <w:tcPr>
            <w:tcW w:w="993" w:type="dxa"/>
          </w:tcPr>
          <w:p w14:paraId="44AE8BF1" w14:textId="77777777" w:rsidR="00D32072" w:rsidRPr="00CC7F9A" w:rsidRDefault="00D32072" w:rsidP="005E62B1">
            <w:pPr>
              <w:jc w:val="center"/>
              <w:rPr>
                <w:sz w:val="22"/>
                <w:szCs w:val="22"/>
              </w:rPr>
            </w:pPr>
            <w:r>
              <w:rPr>
                <w:sz w:val="22"/>
                <w:szCs w:val="22"/>
              </w:rPr>
              <w:t>60</w:t>
            </w:r>
          </w:p>
        </w:tc>
      </w:tr>
      <w:tr w:rsidR="00D32072" w14:paraId="565C8D54" w14:textId="77777777" w:rsidTr="005E62B1">
        <w:trPr>
          <w:jc w:val="center"/>
        </w:trPr>
        <w:tc>
          <w:tcPr>
            <w:tcW w:w="1140" w:type="dxa"/>
          </w:tcPr>
          <w:p w14:paraId="415333D1" w14:textId="77777777" w:rsidR="00D32072" w:rsidRPr="00CC7F9A" w:rsidRDefault="00D32072" w:rsidP="00D54806">
            <w:pPr>
              <w:jc w:val="center"/>
              <w:rPr>
                <w:sz w:val="22"/>
                <w:szCs w:val="22"/>
              </w:rPr>
            </w:pPr>
            <w:r w:rsidRPr="00CC7F9A">
              <w:rPr>
                <w:sz w:val="22"/>
                <w:szCs w:val="22"/>
              </w:rPr>
              <w:t>CO5</w:t>
            </w:r>
          </w:p>
        </w:tc>
        <w:tc>
          <w:tcPr>
            <w:tcW w:w="709" w:type="dxa"/>
          </w:tcPr>
          <w:p w14:paraId="2FF7AF05" w14:textId="77777777" w:rsidR="00D32072" w:rsidRPr="00CC7F9A" w:rsidRDefault="00D32072" w:rsidP="005E62B1">
            <w:pPr>
              <w:jc w:val="center"/>
              <w:rPr>
                <w:sz w:val="22"/>
                <w:szCs w:val="22"/>
              </w:rPr>
            </w:pPr>
            <w:r>
              <w:rPr>
                <w:sz w:val="22"/>
                <w:szCs w:val="22"/>
              </w:rPr>
              <w:t>10</w:t>
            </w:r>
          </w:p>
        </w:tc>
        <w:tc>
          <w:tcPr>
            <w:tcW w:w="708" w:type="dxa"/>
          </w:tcPr>
          <w:p w14:paraId="4C022157" w14:textId="77777777" w:rsidR="00D32072" w:rsidRPr="00CC7F9A" w:rsidRDefault="00D32072" w:rsidP="005E62B1">
            <w:pPr>
              <w:jc w:val="center"/>
              <w:rPr>
                <w:sz w:val="22"/>
                <w:szCs w:val="22"/>
              </w:rPr>
            </w:pPr>
          </w:p>
        </w:tc>
        <w:tc>
          <w:tcPr>
            <w:tcW w:w="709" w:type="dxa"/>
          </w:tcPr>
          <w:p w14:paraId="08C5EE3C" w14:textId="77777777" w:rsidR="00D32072" w:rsidRPr="00CC7F9A" w:rsidRDefault="00D32072" w:rsidP="005E62B1">
            <w:pPr>
              <w:jc w:val="center"/>
              <w:rPr>
                <w:sz w:val="22"/>
                <w:szCs w:val="22"/>
              </w:rPr>
            </w:pPr>
          </w:p>
        </w:tc>
        <w:tc>
          <w:tcPr>
            <w:tcW w:w="709" w:type="dxa"/>
          </w:tcPr>
          <w:p w14:paraId="2C512F4B" w14:textId="77777777" w:rsidR="00D32072" w:rsidRPr="00CC7F9A" w:rsidRDefault="00D32072" w:rsidP="005E62B1">
            <w:pPr>
              <w:jc w:val="center"/>
              <w:rPr>
                <w:sz w:val="22"/>
                <w:szCs w:val="22"/>
              </w:rPr>
            </w:pPr>
            <w:r>
              <w:rPr>
                <w:sz w:val="22"/>
                <w:szCs w:val="22"/>
              </w:rPr>
              <w:t>10</w:t>
            </w:r>
          </w:p>
        </w:tc>
        <w:tc>
          <w:tcPr>
            <w:tcW w:w="709" w:type="dxa"/>
          </w:tcPr>
          <w:p w14:paraId="41900C44" w14:textId="77777777" w:rsidR="00D32072" w:rsidRPr="00CC7F9A" w:rsidRDefault="00D32072" w:rsidP="005E62B1">
            <w:pPr>
              <w:jc w:val="center"/>
              <w:rPr>
                <w:sz w:val="22"/>
                <w:szCs w:val="22"/>
              </w:rPr>
            </w:pPr>
            <w:r>
              <w:rPr>
                <w:sz w:val="22"/>
                <w:szCs w:val="22"/>
              </w:rPr>
              <w:t>20</w:t>
            </w:r>
          </w:p>
        </w:tc>
        <w:tc>
          <w:tcPr>
            <w:tcW w:w="708" w:type="dxa"/>
          </w:tcPr>
          <w:p w14:paraId="4E335323" w14:textId="77777777" w:rsidR="00D32072" w:rsidRPr="00CC7F9A" w:rsidRDefault="00D32072" w:rsidP="005E62B1">
            <w:pPr>
              <w:jc w:val="center"/>
              <w:rPr>
                <w:sz w:val="22"/>
                <w:szCs w:val="22"/>
              </w:rPr>
            </w:pPr>
          </w:p>
        </w:tc>
        <w:tc>
          <w:tcPr>
            <w:tcW w:w="993" w:type="dxa"/>
          </w:tcPr>
          <w:p w14:paraId="220935AA" w14:textId="77777777" w:rsidR="00D32072" w:rsidRPr="00CC7F9A" w:rsidRDefault="00D32072" w:rsidP="005E62B1">
            <w:pPr>
              <w:jc w:val="center"/>
              <w:rPr>
                <w:sz w:val="22"/>
                <w:szCs w:val="22"/>
              </w:rPr>
            </w:pPr>
            <w:r>
              <w:rPr>
                <w:sz w:val="22"/>
                <w:szCs w:val="22"/>
              </w:rPr>
              <w:t>40</w:t>
            </w:r>
          </w:p>
        </w:tc>
      </w:tr>
      <w:tr w:rsidR="00D32072" w14:paraId="21984145" w14:textId="77777777" w:rsidTr="005E62B1">
        <w:trPr>
          <w:jc w:val="center"/>
        </w:trPr>
        <w:tc>
          <w:tcPr>
            <w:tcW w:w="1140" w:type="dxa"/>
          </w:tcPr>
          <w:p w14:paraId="37A6AFCD" w14:textId="77777777" w:rsidR="00D32072" w:rsidRPr="00CC7F9A" w:rsidRDefault="00D32072" w:rsidP="00D54806">
            <w:pPr>
              <w:jc w:val="center"/>
              <w:rPr>
                <w:sz w:val="22"/>
                <w:szCs w:val="22"/>
              </w:rPr>
            </w:pPr>
            <w:r w:rsidRPr="00CC7F9A">
              <w:rPr>
                <w:sz w:val="22"/>
                <w:szCs w:val="22"/>
              </w:rPr>
              <w:t>CO6</w:t>
            </w:r>
          </w:p>
        </w:tc>
        <w:tc>
          <w:tcPr>
            <w:tcW w:w="709" w:type="dxa"/>
          </w:tcPr>
          <w:p w14:paraId="10B30E9D" w14:textId="77777777" w:rsidR="00D32072" w:rsidRPr="00CC7F9A" w:rsidRDefault="00D32072" w:rsidP="005E62B1">
            <w:pPr>
              <w:jc w:val="center"/>
              <w:rPr>
                <w:sz w:val="22"/>
                <w:szCs w:val="22"/>
              </w:rPr>
            </w:pPr>
            <w:r>
              <w:rPr>
                <w:sz w:val="22"/>
                <w:szCs w:val="22"/>
              </w:rPr>
              <w:t>10</w:t>
            </w:r>
          </w:p>
        </w:tc>
        <w:tc>
          <w:tcPr>
            <w:tcW w:w="708" w:type="dxa"/>
          </w:tcPr>
          <w:p w14:paraId="404446EC" w14:textId="77777777" w:rsidR="00D32072" w:rsidRPr="00CC7F9A" w:rsidRDefault="00D32072" w:rsidP="005E62B1">
            <w:pPr>
              <w:jc w:val="center"/>
              <w:rPr>
                <w:sz w:val="22"/>
                <w:szCs w:val="22"/>
              </w:rPr>
            </w:pPr>
          </w:p>
        </w:tc>
        <w:tc>
          <w:tcPr>
            <w:tcW w:w="709" w:type="dxa"/>
          </w:tcPr>
          <w:p w14:paraId="166193D1" w14:textId="77777777" w:rsidR="00D32072" w:rsidRPr="00CC7F9A" w:rsidRDefault="00D32072" w:rsidP="005E62B1">
            <w:pPr>
              <w:jc w:val="center"/>
              <w:rPr>
                <w:sz w:val="22"/>
                <w:szCs w:val="22"/>
              </w:rPr>
            </w:pPr>
          </w:p>
        </w:tc>
        <w:tc>
          <w:tcPr>
            <w:tcW w:w="709" w:type="dxa"/>
          </w:tcPr>
          <w:p w14:paraId="387088BA" w14:textId="77777777" w:rsidR="00D32072" w:rsidRPr="00CC7F9A" w:rsidRDefault="00D32072" w:rsidP="005E62B1">
            <w:pPr>
              <w:jc w:val="center"/>
              <w:rPr>
                <w:sz w:val="22"/>
                <w:szCs w:val="22"/>
              </w:rPr>
            </w:pPr>
          </w:p>
        </w:tc>
        <w:tc>
          <w:tcPr>
            <w:tcW w:w="709" w:type="dxa"/>
          </w:tcPr>
          <w:p w14:paraId="503A0C34" w14:textId="77777777" w:rsidR="00D32072" w:rsidRPr="00CC7F9A" w:rsidRDefault="00D32072" w:rsidP="005E62B1">
            <w:pPr>
              <w:jc w:val="center"/>
              <w:rPr>
                <w:sz w:val="22"/>
                <w:szCs w:val="22"/>
              </w:rPr>
            </w:pPr>
          </w:p>
        </w:tc>
        <w:tc>
          <w:tcPr>
            <w:tcW w:w="708" w:type="dxa"/>
          </w:tcPr>
          <w:p w14:paraId="5DF30F6A" w14:textId="77777777" w:rsidR="00D32072" w:rsidRPr="00CC7F9A" w:rsidRDefault="00D32072" w:rsidP="005E62B1">
            <w:pPr>
              <w:jc w:val="center"/>
              <w:rPr>
                <w:sz w:val="22"/>
                <w:szCs w:val="22"/>
              </w:rPr>
            </w:pPr>
            <w:r>
              <w:rPr>
                <w:sz w:val="22"/>
                <w:szCs w:val="22"/>
              </w:rPr>
              <w:t>10</w:t>
            </w:r>
          </w:p>
        </w:tc>
        <w:tc>
          <w:tcPr>
            <w:tcW w:w="993" w:type="dxa"/>
          </w:tcPr>
          <w:p w14:paraId="50A33E42" w14:textId="77777777" w:rsidR="00D32072" w:rsidRPr="00CC7F9A" w:rsidRDefault="00D32072" w:rsidP="005E62B1">
            <w:pPr>
              <w:jc w:val="center"/>
              <w:rPr>
                <w:sz w:val="22"/>
                <w:szCs w:val="22"/>
              </w:rPr>
            </w:pPr>
            <w:r>
              <w:rPr>
                <w:sz w:val="22"/>
                <w:szCs w:val="22"/>
              </w:rPr>
              <w:t>20</w:t>
            </w:r>
          </w:p>
        </w:tc>
      </w:tr>
      <w:tr w:rsidR="00D32072" w14:paraId="34422FCA" w14:textId="77777777" w:rsidTr="00CA4F97">
        <w:trPr>
          <w:jc w:val="center"/>
        </w:trPr>
        <w:tc>
          <w:tcPr>
            <w:tcW w:w="5392" w:type="dxa"/>
            <w:gridSpan w:val="7"/>
          </w:tcPr>
          <w:p w14:paraId="690CBEFE" w14:textId="77777777" w:rsidR="00D32072" w:rsidRPr="00CC7F9A" w:rsidRDefault="00D32072" w:rsidP="00D54806">
            <w:pPr>
              <w:rPr>
                <w:sz w:val="22"/>
                <w:szCs w:val="22"/>
              </w:rPr>
            </w:pPr>
          </w:p>
        </w:tc>
        <w:tc>
          <w:tcPr>
            <w:tcW w:w="993" w:type="dxa"/>
          </w:tcPr>
          <w:p w14:paraId="290808B1"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6A3028C7" w14:textId="77777777" w:rsidR="00D32072" w:rsidRDefault="00D32072" w:rsidP="00856324"/>
    <w:p w14:paraId="5C451363" w14:textId="77777777" w:rsidR="00D32072" w:rsidRDefault="00D32072">
      <w:pPr>
        <w:spacing w:after="200" w:line="276" w:lineRule="auto"/>
        <w:rPr>
          <w:rFonts w:ascii="Arial" w:hAnsi="Arial" w:cs="Arial"/>
          <w:bCs/>
          <w:noProof/>
        </w:rPr>
      </w:pPr>
      <w:r>
        <w:rPr>
          <w:rFonts w:ascii="Arial" w:hAnsi="Arial" w:cs="Arial"/>
          <w:bCs/>
          <w:noProof/>
        </w:rPr>
        <w:br w:type="page"/>
      </w:r>
    </w:p>
    <w:p w14:paraId="3FDE66A4" w14:textId="2FE0C07C" w:rsidR="00D32072" w:rsidRDefault="00D32072" w:rsidP="0092480C">
      <w:pPr>
        <w:jc w:val="center"/>
        <w:rPr>
          <w:rFonts w:ascii="Arial" w:hAnsi="Arial" w:cs="Arial"/>
          <w:bCs/>
          <w:noProof/>
        </w:rPr>
      </w:pPr>
      <w:r>
        <w:rPr>
          <w:rFonts w:ascii="Arial" w:hAnsi="Arial" w:cs="Arial"/>
          <w:noProof/>
        </w:rPr>
        <w:lastRenderedPageBreak/>
        <w:drawing>
          <wp:inline distT="0" distB="0" distL="0" distR="0" wp14:anchorId="517CC84E" wp14:editId="3B1D4B5A">
            <wp:extent cx="5734050" cy="838200"/>
            <wp:effectExtent l="0" t="0" r="0" b="0"/>
            <wp:docPr id="1979354534" name="Picture 19793545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146EE7" w14:textId="77777777" w:rsidR="00D32072" w:rsidRDefault="00D32072" w:rsidP="0092480C">
      <w:pPr>
        <w:jc w:val="center"/>
        <w:rPr>
          <w:b/>
          <w:bCs/>
        </w:rPr>
      </w:pPr>
    </w:p>
    <w:p w14:paraId="74EF7F23" w14:textId="77777777" w:rsidR="00D32072" w:rsidRDefault="00D32072" w:rsidP="0092480C">
      <w:pPr>
        <w:jc w:val="center"/>
        <w:rPr>
          <w:b/>
          <w:bCs/>
        </w:rPr>
      </w:pPr>
      <w:r>
        <w:rPr>
          <w:b/>
          <w:bCs/>
        </w:rPr>
        <w:t>END SEMESTER EXAMINATION – NOV / DEC 2024</w:t>
      </w:r>
    </w:p>
    <w:p w14:paraId="22ED5F26" w14:textId="77777777" w:rsidR="00D32072" w:rsidRDefault="00D32072" w:rsidP="0092480C">
      <w:pPr>
        <w:jc w:val="cente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5"/>
        <w:gridCol w:w="1417"/>
        <w:gridCol w:w="851"/>
      </w:tblGrid>
      <w:tr w:rsidR="00D32072" w:rsidRPr="001E42AE" w14:paraId="563C32C3" w14:textId="77777777" w:rsidTr="004C03C6">
        <w:trPr>
          <w:trHeight w:val="397"/>
          <w:jc w:val="center"/>
        </w:trPr>
        <w:tc>
          <w:tcPr>
            <w:tcW w:w="1555" w:type="dxa"/>
            <w:vAlign w:val="center"/>
          </w:tcPr>
          <w:p w14:paraId="0767EAFB" w14:textId="77777777" w:rsidR="00D32072" w:rsidRPr="0037089B" w:rsidRDefault="00D32072" w:rsidP="00E24D11">
            <w:pPr>
              <w:pStyle w:val="Title"/>
              <w:jc w:val="left"/>
              <w:rPr>
                <w:b/>
                <w:sz w:val="22"/>
                <w:szCs w:val="22"/>
              </w:rPr>
            </w:pPr>
            <w:r w:rsidRPr="0037089B">
              <w:rPr>
                <w:b/>
                <w:sz w:val="22"/>
                <w:szCs w:val="22"/>
              </w:rPr>
              <w:t xml:space="preserve">Course Code      </w:t>
            </w:r>
          </w:p>
        </w:tc>
        <w:tc>
          <w:tcPr>
            <w:tcW w:w="6525" w:type="dxa"/>
            <w:vAlign w:val="center"/>
          </w:tcPr>
          <w:p w14:paraId="38AE5F2C" w14:textId="77777777" w:rsidR="00D32072" w:rsidRPr="0037089B" w:rsidRDefault="00D32072" w:rsidP="00E24D11">
            <w:pPr>
              <w:pStyle w:val="Title"/>
              <w:jc w:val="left"/>
              <w:rPr>
                <w:b/>
                <w:sz w:val="22"/>
                <w:szCs w:val="22"/>
              </w:rPr>
            </w:pPr>
            <w:r>
              <w:rPr>
                <w:b/>
                <w:sz w:val="22"/>
                <w:szCs w:val="22"/>
              </w:rPr>
              <w:t>22FT3011</w:t>
            </w:r>
          </w:p>
        </w:tc>
        <w:tc>
          <w:tcPr>
            <w:tcW w:w="1417" w:type="dxa"/>
            <w:vAlign w:val="center"/>
          </w:tcPr>
          <w:p w14:paraId="1485F979" w14:textId="77777777" w:rsidR="00D32072" w:rsidRPr="0037089B" w:rsidRDefault="00D32072" w:rsidP="00E24D11">
            <w:pPr>
              <w:pStyle w:val="Title"/>
              <w:ind w:left="-468" w:firstLine="468"/>
              <w:jc w:val="left"/>
              <w:rPr>
                <w:sz w:val="22"/>
                <w:szCs w:val="22"/>
              </w:rPr>
            </w:pPr>
            <w:r w:rsidRPr="0037089B">
              <w:rPr>
                <w:b/>
                <w:bCs/>
                <w:sz w:val="22"/>
                <w:szCs w:val="22"/>
              </w:rPr>
              <w:t xml:space="preserve">Duration       </w:t>
            </w:r>
          </w:p>
        </w:tc>
        <w:tc>
          <w:tcPr>
            <w:tcW w:w="851" w:type="dxa"/>
            <w:vAlign w:val="center"/>
          </w:tcPr>
          <w:p w14:paraId="72C04C4E" w14:textId="77777777" w:rsidR="00D32072" w:rsidRPr="0037089B" w:rsidRDefault="00D32072" w:rsidP="00E24D11">
            <w:pPr>
              <w:pStyle w:val="Title"/>
              <w:jc w:val="left"/>
              <w:rPr>
                <w:b/>
                <w:sz w:val="22"/>
                <w:szCs w:val="22"/>
              </w:rPr>
            </w:pPr>
            <w:r w:rsidRPr="0037089B">
              <w:rPr>
                <w:b/>
                <w:sz w:val="22"/>
                <w:szCs w:val="22"/>
              </w:rPr>
              <w:t>3hrs</w:t>
            </w:r>
          </w:p>
        </w:tc>
      </w:tr>
      <w:tr w:rsidR="00D32072" w:rsidRPr="001E42AE" w14:paraId="48671851" w14:textId="77777777" w:rsidTr="004C03C6">
        <w:trPr>
          <w:trHeight w:val="397"/>
          <w:jc w:val="center"/>
        </w:trPr>
        <w:tc>
          <w:tcPr>
            <w:tcW w:w="1555" w:type="dxa"/>
            <w:vAlign w:val="center"/>
          </w:tcPr>
          <w:p w14:paraId="5E74485E" w14:textId="77777777" w:rsidR="00D32072" w:rsidRPr="0037089B" w:rsidRDefault="00D32072" w:rsidP="00E24D1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525" w:type="dxa"/>
            <w:vAlign w:val="center"/>
          </w:tcPr>
          <w:p w14:paraId="2E091CB6" w14:textId="77777777" w:rsidR="00D32072" w:rsidRPr="0037089B" w:rsidRDefault="00D32072" w:rsidP="00E24D11">
            <w:pPr>
              <w:pStyle w:val="Title"/>
              <w:jc w:val="left"/>
              <w:rPr>
                <w:b/>
                <w:sz w:val="22"/>
                <w:szCs w:val="22"/>
              </w:rPr>
            </w:pPr>
            <w:r w:rsidRPr="0037089B">
              <w:rPr>
                <w:b/>
                <w:sz w:val="22"/>
                <w:szCs w:val="22"/>
              </w:rPr>
              <w:t>I</w:t>
            </w:r>
            <w:r>
              <w:rPr>
                <w:b/>
                <w:sz w:val="22"/>
                <w:szCs w:val="22"/>
              </w:rPr>
              <w:t>NSTRUMENTAL METHODS OF ANALYSIS</w:t>
            </w:r>
          </w:p>
        </w:tc>
        <w:tc>
          <w:tcPr>
            <w:tcW w:w="1417" w:type="dxa"/>
            <w:vAlign w:val="center"/>
          </w:tcPr>
          <w:p w14:paraId="2E9F2E70" w14:textId="77777777" w:rsidR="00D32072" w:rsidRPr="0037089B" w:rsidRDefault="00D32072" w:rsidP="00E24D11">
            <w:pPr>
              <w:pStyle w:val="Title"/>
              <w:jc w:val="left"/>
              <w:rPr>
                <w:b/>
                <w:bCs/>
                <w:sz w:val="22"/>
                <w:szCs w:val="22"/>
              </w:rPr>
            </w:pPr>
            <w:r w:rsidRPr="0037089B">
              <w:rPr>
                <w:b/>
                <w:bCs/>
                <w:sz w:val="22"/>
                <w:szCs w:val="22"/>
              </w:rPr>
              <w:t xml:space="preserve">Max. Marks </w:t>
            </w:r>
          </w:p>
        </w:tc>
        <w:tc>
          <w:tcPr>
            <w:tcW w:w="851" w:type="dxa"/>
            <w:vAlign w:val="center"/>
          </w:tcPr>
          <w:p w14:paraId="2BC53AA2" w14:textId="77777777" w:rsidR="00D32072" w:rsidRPr="0037089B" w:rsidRDefault="00D32072" w:rsidP="00E24D11">
            <w:pPr>
              <w:pStyle w:val="Title"/>
              <w:jc w:val="left"/>
              <w:rPr>
                <w:b/>
                <w:sz w:val="22"/>
                <w:szCs w:val="22"/>
              </w:rPr>
            </w:pPr>
            <w:r w:rsidRPr="0037089B">
              <w:rPr>
                <w:b/>
                <w:sz w:val="22"/>
                <w:szCs w:val="22"/>
              </w:rPr>
              <w:t>100</w:t>
            </w:r>
          </w:p>
        </w:tc>
      </w:tr>
    </w:tbl>
    <w:p w14:paraId="361CAF7F" w14:textId="77777777" w:rsidR="00D32072" w:rsidRDefault="00D32072" w:rsidP="00856324"/>
    <w:tbl>
      <w:tblPr>
        <w:tblStyle w:val="TableGrid"/>
        <w:tblW w:w="5738" w:type="pct"/>
        <w:tblInd w:w="-714" w:type="dxa"/>
        <w:tblLook w:val="04A0" w:firstRow="1" w:lastRow="0" w:firstColumn="1" w:lastColumn="0" w:noHBand="0" w:noVBand="1"/>
      </w:tblPr>
      <w:tblGrid>
        <w:gridCol w:w="565"/>
        <w:gridCol w:w="567"/>
        <w:gridCol w:w="7231"/>
        <w:gridCol w:w="710"/>
        <w:gridCol w:w="567"/>
        <w:gridCol w:w="708"/>
      </w:tblGrid>
      <w:tr w:rsidR="00D32072" w:rsidRPr="00BA50B9" w14:paraId="1F03EFBD" w14:textId="77777777" w:rsidTr="00D32072">
        <w:trPr>
          <w:trHeight w:val="552"/>
        </w:trPr>
        <w:tc>
          <w:tcPr>
            <w:tcW w:w="273" w:type="pct"/>
            <w:vAlign w:val="center"/>
          </w:tcPr>
          <w:p w14:paraId="05856D56" w14:textId="77777777" w:rsidR="00D32072" w:rsidRPr="006272BC" w:rsidRDefault="00D32072" w:rsidP="00A61605">
            <w:pPr>
              <w:jc w:val="center"/>
              <w:rPr>
                <w:b/>
                <w:sz w:val="22"/>
                <w:szCs w:val="22"/>
              </w:rPr>
            </w:pPr>
            <w:r w:rsidRPr="006272BC">
              <w:rPr>
                <w:b/>
                <w:sz w:val="22"/>
                <w:szCs w:val="22"/>
              </w:rPr>
              <w:t>Q. No.</w:t>
            </w:r>
          </w:p>
        </w:tc>
        <w:tc>
          <w:tcPr>
            <w:tcW w:w="3768" w:type="pct"/>
            <w:gridSpan w:val="2"/>
            <w:vAlign w:val="center"/>
          </w:tcPr>
          <w:p w14:paraId="6AC039AE" w14:textId="77777777" w:rsidR="00D32072" w:rsidRPr="006272BC" w:rsidRDefault="00D32072" w:rsidP="00A61605">
            <w:pPr>
              <w:jc w:val="center"/>
              <w:rPr>
                <w:b/>
                <w:sz w:val="22"/>
                <w:szCs w:val="22"/>
              </w:rPr>
            </w:pPr>
            <w:r w:rsidRPr="006272BC">
              <w:rPr>
                <w:b/>
                <w:sz w:val="22"/>
                <w:szCs w:val="22"/>
              </w:rPr>
              <w:t>Questions</w:t>
            </w:r>
          </w:p>
        </w:tc>
        <w:tc>
          <w:tcPr>
            <w:tcW w:w="343" w:type="pct"/>
            <w:vAlign w:val="center"/>
          </w:tcPr>
          <w:p w14:paraId="6B71C650" w14:textId="77777777" w:rsidR="00D32072" w:rsidRPr="006272BC" w:rsidRDefault="00D32072" w:rsidP="00A61605">
            <w:pPr>
              <w:jc w:val="center"/>
              <w:rPr>
                <w:b/>
                <w:sz w:val="22"/>
                <w:szCs w:val="22"/>
              </w:rPr>
            </w:pPr>
            <w:r w:rsidRPr="003F48A5">
              <w:rPr>
                <w:b/>
              </w:rPr>
              <w:t>CO</w:t>
            </w:r>
          </w:p>
        </w:tc>
        <w:tc>
          <w:tcPr>
            <w:tcW w:w="274" w:type="pct"/>
            <w:vAlign w:val="center"/>
          </w:tcPr>
          <w:p w14:paraId="06D1DFCE" w14:textId="77777777" w:rsidR="00D32072" w:rsidRPr="006272BC" w:rsidRDefault="00D32072" w:rsidP="00A61605">
            <w:pPr>
              <w:jc w:val="center"/>
              <w:rPr>
                <w:b/>
                <w:sz w:val="22"/>
                <w:szCs w:val="22"/>
              </w:rPr>
            </w:pPr>
            <w:r w:rsidRPr="003F48A5">
              <w:rPr>
                <w:b/>
              </w:rPr>
              <w:t>BL</w:t>
            </w:r>
          </w:p>
        </w:tc>
        <w:tc>
          <w:tcPr>
            <w:tcW w:w="342" w:type="pct"/>
            <w:vAlign w:val="center"/>
          </w:tcPr>
          <w:p w14:paraId="3C839550" w14:textId="77777777" w:rsidR="00D32072" w:rsidRPr="006272BC" w:rsidRDefault="00D32072" w:rsidP="00A61605">
            <w:pPr>
              <w:jc w:val="center"/>
              <w:rPr>
                <w:b/>
                <w:sz w:val="22"/>
                <w:szCs w:val="22"/>
              </w:rPr>
            </w:pPr>
            <w:r w:rsidRPr="003F48A5">
              <w:rPr>
                <w:b/>
              </w:rPr>
              <w:t>M</w:t>
            </w:r>
          </w:p>
        </w:tc>
      </w:tr>
      <w:tr w:rsidR="00D32072" w:rsidRPr="00BA50B9" w14:paraId="4AD46503" w14:textId="77777777" w:rsidTr="00D32072">
        <w:trPr>
          <w:trHeight w:val="552"/>
        </w:trPr>
        <w:tc>
          <w:tcPr>
            <w:tcW w:w="5000" w:type="pct"/>
            <w:gridSpan w:val="6"/>
          </w:tcPr>
          <w:p w14:paraId="7510D8AF" w14:textId="77777777" w:rsidR="00D32072" w:rsidRPr="00707678" w:rsidRDefault="00D32072" w:rsidP="00A61605">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255A62A" w14:textId="77777777" w:rsidR="00D32072" w:rsidRPr="00BA50B9" w:rsidRDefault="00D32072" w:rsidP="00A61605">
            <w:pPr>
              <w:jc w:val="center"/>
              <w:rPr>
                <w:b/>
              </w:rPr>
            </w:pPr>
            <w:r>
              <w:rPr>
                <w:b/>
              </w:rPr>
              <w:t>(Answer all the Questions)</w:t>
            </w:r>
          </w:p>
        </w:tc>
      </w:tr>
      <w:tr w:rsidR="00D32072" w:rsidRPr="00BA50B9" w14:paraId="7ADF57E9" w14:textId="77777777" w:rsidTr="00D32072">
        <w:trPr>
          <w:trHeight w:val="397"/>
        </w:trPr>
        <w:tc>
          <w:tcPr>
            <w:tcW w:w="273" w:type="pct"/>
          </w:tcPr>
          <w:p w14:paraId="5133F011" w14:textId="77777777" w:rsidR="00D32072" w:rsidRPr="00BA50B9" w:rsidRDefault="00D32072" w:rsidP="00A61605">
            <w:pPr>
              <w:jc w:val="center"/>
            </w:pPr>
            <w:r w:rsidRPr="00BA50B9">
              <w:t>1.</w:t>
            </w:r>
          </w:p>
        </w:tc>
        <w:tc>
          <w:tcPr>
            <w:tcW w:w="274" w:type="pct"/>
          </w:tcPr>
          <w:p w14:paraId="508D9D0F" w14:textId="77777777" w:rsidR="00D32072" w:rsidRPr="00BA50B9" w:rsidRDefault="00D32072" w:rsidP="00A61605">
            <w:pPr>
              <w:jc w:val="center"/>
            </w:pPr>
            <w:r w:rsidRPr="00BA50B9">
              <w:t>a.</w:t>
            </w:r>
          </w:p>
        </w:tc>
        <w:tc>
          <w:tcPr>
            <w:tcW w:w="3494" w:type="pct"/>
          </w:tcPr>
          <w:p w14:paraId="63CF1CF7" w14:textId="77777777" w:rsidR="00D32072" w:rsidRPr="00BA50B9" w:rsidRDefault="00D32072" w:rsidP="00A61605">
            <w:pPr>
              <w:jc w:val="both"/>
            </w:pPr>
            <w:r>
              <w:t>Illustrate the electromagnetic spectrum with the help of a diagram and explain in brief the Beer Lambert’s Law</w:t>
            </w:r>
          </w:p>
        </w:tc>
        <w:tc>
          <w:tcPr>
            <w:tcW w:w="343" w:type="pct"/>
          </w:tcPr>
          <w:p w14:paraId="1B972BBD" w14:textId="77777777" w:rsidR="00D32072" w:rsidRDefault="00D32072" w:rsidP="00A61605">
            <w:pPr>
              <w:jc w:val="center"/>
            </w:pPr>
            <w:r w:rsidRPr="00D25054">
              <w:t>CO</w:t>
            </w:r>
            <w:r>
              <w:t>3</w:t>
            </w:r>
          </w:p>
        </w:tc>
        <w:tc>
          <w:tcPr>
            <w:tcW w:w="274" w:type="pct"/>
          </w:tcPr>
          <w:p w14:paraId="1175BCBE" w14:textId="77777777" w:rsidR="00D32072" w:rsidRPr="00BA50B9" w:rsidRDefault="00D32072" w:rsidP="00A61605">
            <w:pPr>
              <w:jc w:val="center"/>
            </w:pPr>
            <w:r>
              <w:t>An</w:t>
            </w:r>
          </w:p>
        </w:tc>
        <w:tc>
          <w:tcPr>
            <w:tcW w:w="342" w:type="pct"/>
          </w:tcPr>
          <w:p w14:paraId="6CD678A6" w14:textId="77777777" w:rsidR="00D32072" w:rsidRPr="00BA50B9" w:rsidRDefault="00D32072" w:rsidP="00A61605">
            <w:pPr>
              <w:jc w:val="center"/>
            </w:pPr>
            <w:r>
              <w:t>10</w:t>
            </w:r>
          </w:p>
        </w:tc>
      </w:tr>
      <w:tr w:rsidR="00D32072" w:rsidRPr="00BA50B9" w14:paraId="34389B6D" w14:textId="77777777" w:rsidTr="00D32072">
        <w:trPr>
          <w:trHeight w:val="397"/>
        </w:trPr>
        <w:tc>
          <w:tcPr>
            <w:tcW w:w="273" w:type="pct"/>
          </w:tcPr>
          <w:p w14:paraId="653C7D27" w14:textId="77777777" w:rsidR="00D32072" w:rsidRPr="00BA50B9" w:rsidRDefault="00D32072" w:rsidP="00A61605">
            <w:pPr>
              <w:jc w:val="center"/>
            </w:pPr>
          </w:p>
        </w:tc>
        <w:tc>
          <w:tcPr>
            <w:tcW w:w="274" w:type="pct"/>
          </w:tcPr>
          <w:p w14:paraId="5C9A3694" w14:textId="77777777" w:rsidR="00D32072" w:rsidRPr="00BA50B9" w:rsidRDefault="00D32072" w:rsidP="00A61605">
            <w:pPr>
              <w:jc w:val="center"/>
            </w:pPr>
            <w:r>
              <w:t>b.</w:t>
            </w:r>
          </w:p>
        </w:tc>
        <w:tc>
          <w:tcPr>
            <w:tcW w:w="3494" w:type="pct"/>
          </w:tcPr>
          <w:p w14:paraId="232CBDCF" w14:textId="77777777" w:rsidR="00D32072" w:rsidRPr="00510EC4" w:rsidRDefault="00D32072" w:rsidP="00A61605">
            <w:pPr>
              <w:jc w:val="both"/>
              <w:rPr>
                <w:bCs/>
              </w:rPr>
            </w:pPr>
            <w:r>
              <w:t>Explain in detail the working principle and instrumentation of the Atomic Absorption Spectroscopy</w:t>
            </w:r>
          </w:p>
        </w:tc>
        <w:tc>
          <w:tcPr>
            <w:tcW w:w="343" w:type="pct"/>
          </w:tcPr>
          <w:p w14:paraId="067A7336" w14:textId="77777777" w:rsidR="00D32072" w:rsidRPr="009B21A6" w:rsidRDefault="00D32072" w:rsidP="00A61605">
            <w:pPr>
              <w:jc w:val="center"/>
            </w:pPr>
            <w:r w:rsidRPr="00D25054">
              <w:t>CO</w:t>
            </w:r>
            <w:r>
              <w:t>4</w:t>
            </w:r>
            <w:r w:rsidRPr="00D25054">
              <w:t xml:space="preserve">  </w:t>
            </w:r>
          </w:p>
        </w:tc>
        <w:tc>
          <w:tcPr>
            <w:tcW w:w="274" w:type="pct"/>
          </w:tcPr>
          <w:p w14:paraId="22A29D42" w14:textId="77777777" w:rsidR="00D32072" w:rsidRDefault="00D32072" w:rsidP="00A61605">
            <w:pPr>
              <w:jc w:val="center"/>
            </w:pPr>
            <w:r>
              <w:t>E</w:t>
            </w:r>
          </w:p>
        </w:tc>
        <w:tc>
          <w:tcPr>
            <w:tcW w:w="342" w:type="pct"/>
          </w:tcPr>
          <w:p w14:paraId="5377C11F" w14:textId="77777777" w:rsidR="00D32072" w:rsidRDefault="00D32072" w:rsidP="00A61605">
            <w:pPr>
              <w:jc w:val="center"/>
            </w:pPr>
            <w:r>
              <w:t>10</w:t>
            </w:r>
          </w:p>
        </w:tc>
      </w:tr>
      <w:tr w:rsidR="00D32072" w:rsidRPr="00BA50B9" w14:paraId="2E33ED3B" w14:textId="77777777" w:rsidTr="00D32072">
        <w:trPr>
          <w:trHeight w:val="397"/>
        </w:trPr>
        <w:tc>
          <w:tcPr>
            <w:tcW w:w="273" w:type="pct"/>
          </w:tcPr>
          <w:p w14:paraId="7AAF8447" w14:textId="77777777" w:rsidR="00D32072" w:rsidRPr="00BA50B9" w:rsidRDefault="00D32072" w:rsidP="00A61605">
            <w:pPr>
              <w:jc w:val="center"/>
            </w:pPr>
          </w:p>
        </w:tc>
        <w:tc>
          <w:tcPr>
            <w:tcW w:w="274" w:type="pct"/>
          </w:tcPr>
          <w:p w14:paraId="3A729646" w14:textId="77777777" w:rsidR="00D32072" w:rsidRDefault="00D32072" w:rsidP="00A61605">
            <w:pPr>
              <w:jc w:val="center"/>
            </w:pPr>
          </w:p>
        </w:tc>
        <w:tc>
          <w:tcPr>
            <w:tcW w:w="3494" w:type="pct"/>
          </w:tcPr>
          <w:p w14:paraId="58FBC648" w14:textId="77777777" w:rsidR="00D32072" w:rsidRPr="00AA17F5" w:rsidRDefault="00D32072" w:rsidP="00A61605">
            <w:pPr>
              <w:jc w:val="center"/>
              <w:rPr>
                <w:b/>
                <w:bCs/>
              </w:rPr>
            </w:pPr>
            <w:r w:rsidRPr="00AA17F5">
              <w:rPr>
                <w:b/>
                <w:bCs/>
              </w:rPr>
              <w:t>(OR)</w:t>
            </w:r>
          </w:p>
        </w:tc>
        <w:tc>
          <w:tcPr>
            <w:tcW w:w="343" w:type="pct"/>
          </w:tcPr>
          <w:p w14:paraId="4DF2A39A" w14:textId="77777777" w:rsidR="00D32072" w:rsidRPr="00BA50B9" w:rsidRDefault="00D32072" w:rsidP="00A61605">
            <w:pPr>
              <w:jc w:val="center"/>
            </w:pPr>
          </w:p>
        </w:tc>
        <w:tc>
          <w:tcPr>
            <w:tcW w:w="274" w:type="pct"/>
          </w:tcPr>
          <w:p w14:paraId="707B36EA" w14:textId="77777777" w:rsidR="00D32072" w:rsidRPr="00BA50B9" w:rsidRDefault="00D32072" w:rsidP="00A61605">
            <w:pPr>
              <w:jc w:val="center"/>
            </w:pPr>
          </w:p>
        </w:tc>
        <w:tc>
          <w:tcPr>
            <w:tcW w:w="342" w:type="pct"/>
          </w:tcPr>
          <w:p w14:paraId="41F6A565" w14:textId="77777777" w:rsidR="00D32072" w:rsidRPr="00BA50B9" w:rsidRDefault="00D32072" w:rsidP="00A61605">
            <w:pPr>
              <w:jc w:val="center"/>
            </w:pPr>
          </w:p>
        </w:tc>
      </w:tr>
      <w:tr w:rsidR="00D32072" w:rsidRPr="00BA50B9" w14:paraId="0A40EDE0" w14:textId="77777777" w:rsidTr="00D32072">
        <w:trPr>
          <w:trHeight w:val="397"/>
        </w:trPr>
        <w:tc>
          <w:tcPr>
            <w:tcW w:w="273" w:type="pct"/>
          </w:tcPr>
          <w:p w14:paraId="1920CC99" w14:textId="77777777" w:rsidR="00D32072" w:rsidRPr="00BA50B9" w:rsidRDefault="00D32072" w:rsidP="00A61605">
            <w:pPr>
              <w:jc w:val="center"/>
            </w:pPr>
            <w:r>
              <w:t>2</w:t>
            </w:r>
            <w:r w:rsidRPr="00BA50B9">
              <w:t>.</w:t>
            </w:r>
          </w:p>
        </w:tc>
        <w:tc>
          <w:tcPr>
            <w:tcW w:w="274" w:type="pct"/>
          </w:tcPr>
          <w:p w14:paraId="1A55CD18" w14:textId="77777777" w:rsidR="00D32072" w:rsidRPr="00BA50B9" w:rsidRDefault="00D32072" w:rsidP="00A61605">
            <w:pPr>
              <w:jc w:val="center"/>
            </w:pPr>
            <w:r w:rsidRPr="00BA50B9">
              <w:t>a.</w:t>
            </w:r>
          </w:p>
        </w:tc>
        <w:tc>
          <w:tcPr>
            <w:tcW w:w="3494" w:type="pct"/>
          </w:tcPr>
          <w:p w14:paraId="68A9DE71" w14:textId="77777777" w:rsidR="00D32072" w:rsidRPr="00BA50B9" w:rsidRDefault="00D32072" w:rsidP="00A61605">
            <w:pPr>
              <w:jc w:val="both"/>
            </w:pPr>
            <w:r w:rsidRPr="003421E0">
              <w:t xml:space="preserve">Elucidate the classification of chromatography based on phases, mechanism of separation, </w:t>
            </w:r>
            <w:r>
              <w:t xml:space="preserve">and </w:t>
            </w:r>
            <w:r w:rsidRPr="003421E0">
              <w:t xml:space="preserve">shape of </w:t>
            </w:r>
            <w:r>
              <w:t xml:space="preserve">the </w:t>
            </w:r>
            <w:r w:rsidRPr="003421E0">
              <w:t>chromatographic bed and also provide a flowchart for the classification</w:t>
            </w:r>
          </w:p>
        </w:tc>
        <w:tc>
          <w:tcPr>
            <w:tcW w:w="343" w:type="pct"/>
          </w:tcPr>
          <w:p w14:paraId="57C79541" w14:textId="77777777" w:rsidR="00D32072" w:rsidRDefault="00D32072" w:rsidP="00A61605">
            <w:pPr>
              <w:jc w:val="center"/>
            </w:pPr>
            <w:r w:rsidRPr="009B21A6">
              <w:t>CO</w:t>
            </w:r>
            <w:r>
              <w:t>2</w:t>
            </w:r>
          </w:p>
        </w:tc>
        <w:tc>
          <w:tcPr>
            <w:tcW w:w="274" w:type="pct"/>
          </w:tcPr>
          <w:p w14:paraId="1EB5B04A" w14:textId="77777777" w:rsidR="00D32072" w:rsidRPr="00BA50B9" w:rsidRDefault="00D32072" w:rsidP="00A61605">
            <w:pPr>
              <w:jc w:val="center"/>
            </w:pPr>
            <w:r>
              <w:t>U</w:t>
            </w:r>
          </w:p>
        </w:tc>
        <w:tc>
          <w:tcPr>
            <w:tcW w:w="342" w:type="pct"/>
          </w:tcPr>
          <w:p w14:paraId="3B38B9E9" w14:textId="77777777" w:rsidR="00D32072" w:rsidRPr="00BA50B9" w:rsidRDefault="00D32072" w:rsidP="00A61605">
            <w:pPr>
              <w:jc w:val="center"/>
            </w:pPr>
            <w:r>
              <w:t>10</w:t>
            </w:r>
          </w:p>
        </w:tc>
      </w:tr>
      <w:tr w:rsidR="00D32072" w:rsidRPr="00BA50B9" w14:paraId="7305E43B" w14:textId="77777777" w:rsidTr="00D32072">
        <w:trPr>
          <w:trHeight w:val="397"/>
        </w:trPr>
        <w:tc>
          <w:tcPr>
            <w:tcW w:w="273" w:type="pct"/>
          </w:tcPr>
          <w:p w14:paraId="77F24FC3" w14:textId="77777777" w:rsidR="00D32072" w:rsidRPr="00BA50B9" w:rsidRDefault="00D32072" w:rsidP="00A61605">
            <w:pPr>
              <w:jc w:val="center"/>
            </w:pPr>
          </w:p>
        </w:tc>
        <w:tc>
          <w:tcPr>
            <w:tcW w:w="274" w:type="pct"/>
          </w:tcPr>
          <w:p w14:paraId="25EADE2F" w14:textId="77777777" w:rsidR="00D32072" w:rsidRPr="00BA50B9" w:rsidRDefault="00D32072" w:rsidP="00A61605">
            <w:pPr>
              <w:jc w:val="center"/>
            </w:pPr>
            <w:r>
              <w:t>b.</w:t>
            </w:r>
          </w:p>
        </w:tc>
        <w:tc>
          <w:tcPr>
            <w:tcW w:w="3494" w:type="pct"/>
          </w:tcPr>
          <w:p w14:paraId="3E5A6BBE" w14:textId="77777777" w:rsidR="00D32072" w:rsidRPr="00BA50B9" w:rsidRDefault="00D32072" w:rsidP="00150304">
            <w:pPr>
              <w:jc w:val="both"/>
            </w:pPr>
            <w:r>
              <w:t>Elucidate the details of an HPLC instrumentation along with the illustration (diagram)</w:t>
            </w:r>
          </w:p>
        </w:tc>
        <w:tc>
          <w:tcPr>
            <w:tcW w:w="343" w:type="pct"/>
          </w:tcPr>
          <w:p w14:paraId="2DE43A7B" w14:textId="77777777" w:rsidR="00D32072" w:rsidRPr="00BA50B9" w:rsidRDefault="00D32072" w:rsidP="00A61605">
            <w:pPr>
              <w:jc w:val="center"/>
            </w:pPr>
            <w:r>
              <w:t>CO2</w:t>
            </w:r>
          </w:p>
        </w:tc>
        <w:tc>
          <w:tcPr>
            <w:tcW w:w="274" w:type="pct"/>
          </w:tcPr>
          <w:p w14:paraId="27A44E16" w14:textId="77777777" w:rsidR="00D32072" w:rsidRPr="00BA50B9" w:rsidRDefault="00D32072" w:rsidP="00A61605">
            <w:pPr>
              <w:jc w:val="center"/>
            </w:pPr>
            <w:r>
              <w:t>U</w:t>
            </w:r>
          </w:p>
        </w:tc>
        <w:tc>
          <w:tcPr>
            <w:tcW w:w="342" w:type="pct"/>
          </w:tcPr>
          <w:p w14:paraId="65546DD1" w14:textId="77777777" w:rsidR="00D32072" w:rsidRPr="00BA50B9" w:rsidRDefault="00D32072" w:rsidP="00A61605">
            <w:pPr>
              <w:jc w:val="center"/>
            </w:pPr>
            <w:r>
              <w:t>10</w:t>
            </w:r>
          </w:p>
        </w:tc>
      </w:tr>
      <w:tr w:rsidR="00D32072" w:rsidRPr="00BA50B9" w14:paraId="14446726" w14:textId="77777777" w:rsidTr="00D32072">
        <w:trPr>
          <w:trHeight w:val="397"/>
        </w:trPr>
        <w:tc>
          <w:tcPr>
            <w:tcW w:w="273" w:type="pct"/>
          </w:tcPr>
          <w:p w14:paraId="4411AE8F" w14:textId="77777777" w:rsidR="00D32072" w:rsidRPr="00BA50B9" w:rsidRDefault="00D32072" w:rsidP="00A61605">
            <w:pPr>
              <w:jc w:val="center"/>
            </w:pPr>
          </w:p>
        </w:tc>
        <w:tc>
          <w:tcPr>
            <w:tcW w:w="274" w:type="pct"/>
          </w:tcPr>
          <w:p w14:paraId="756278FD" w14:textId="77777777" w:rsidR="00D32072" w:rsidRPr="00BA50B9" w:rsidRDefault="00D32072" w:rsidP="00A61605">
            <w:pPr>
              <w:jc w:val="center"/>
            </w:pPr>
          </w:p>
        </w:tc>
        <w:tc>
          <w:tcPr>
            <w:tcW w:w="3494" w:type="pct"/>
          </w:tcPr>
          <w:p w14:paraId="5DC88854" w14:textId="77777777" w:rsidR="00D32072" w:rsidRPr="00BA50B9" w:rsidRDefault="00D32072" w:rsidP="00A61605">
            <w:pPr>
              <w:jc w:val="center"/>
            </w:pPr>
          </w:p>
        </w:tc>
        <w:tc>
          <w:tcPr>
            <w:tcW w:w="343" w:type="pct"/>
          </w:tcPr>
          <w:p w14:paraId="7122F99F" w14:textId="77777777" w:rsidR="00D32072" w:rsidRPr="00BA50B9" w:rsidRDefault="00D32072" w:rsidP="00A61605">
            <w:pPr>
              <w:jc w:val="center"/>
            </w:pPr>
          </w:p>
        </w:tc>
        <w:tc>
          <w:tcPr>
            <w:tcW w:w="274" w:type="pct"/>
          </w:tcPr>
          <w:p w14:paraId="65CF334F" w14:textId="77777777" w:rsidR="00D32072" w:rsidRPr="00BA50B9" w:rsidRDefault="00D32072" w:rsidP="00A61605">
            <w:pPr>
              <w:jc w:val="center"/>
            </w:pPr>
          </w:p>
        </w:tc>
        <w:tc>
          <w:tcPr>
            <w:tcW w:w="342" w:type="pct"/>
          </w:tcPr>
          <w:p w14:paraId="58F042ED" w14:textId="77777777" w:rsidR="00D32072" w:rsidRPr="00BA50B9" w:rsidRDefault="00D32072" w:rsidP="00A61605"/>
        </w:tc>
      </w:tr>
      <w:tr w:rsidR="00D32072" w:rsidRPr="00BA50B9" w14:paraId="79AF4DB9" w14:textId="77777777" w:rsidTr="00D32072">
        <w:trPr>
          <w:trHeight w:val="397"/>
        </w:trPr>
        <w:tc>
          <w:tcPr>
            <w:tcW w:w="273" w:type="pct"/>
          </w:tcPr>
          <w:p w14:paraId="1F35E99C" w14:textId="77777777" w:rsidR="00D32072" w:rsidRPr="00BA50B9" w:rsidRDefault="00D32072" w:rsidP="00A61605">
            <w:pPr>
              <w:jc w:val="center"/>
            </w:pPr>
            <w:r>
              <w:t>3</w:t>
            </w:r>
            <w:r w:rsidRPr="00BA50B9">
              <w:t>.</w:t>
            </w:r>
          </w:p>
        </w:tc>
        <w:tc>
          <w:tcPr>
            <w:tcW w:w="274" w:type="pct"/>
          </w:tcPr>
          <w:p w14:paraId="724FC01D" w14:textId="77777777" w:rsidR="00D32072" w:rsidRPr="00BA50B9" w:rsidRDefault="00D32072" w:rsidP="00A61605">
            <w:pPr>
              <w:jc w:val="center"/>
            </w:pPr>
          </w:p>
        </w:tc>
        <w:tc>
          <w:tcPr>
            <w:tcW w:w="3494" w:type="pct"/>
          </w:tcPr>
          <w:p w14:paraId="788A0C72" w14:textId="77777777" w:rsidR="00D32072" w:rsidRPr="00BA50B9" w:rsidRDefault="00D32072" w:rsidP="00A61605">
            <w:pPr>
              <w:jc w:val="both"/>
            </w:pPr>
            <w:r>
              <w:t>Illustrate the working of an IR spectrophotometer and write a note on the radiation source and detectors as its two main components. Describe three IR region and explain the modes of vibration.</w:t>
            </w:r>
          </w:p>
        </w:tc>
        <w:tc>
          <w:tcPr>
            <w:tcW w:w="343" w:type="pct"/>
          </w:tcPr>
          <w:p w14:paraId="630C719D" w14:textId="77777777" w:rsidR="00D32072" w:rsidRDefault="00D32072" w:rsidP="00A61605">
            <w:pPr>
              <w:jc w:val="center"/>
            </w:pPr>
            <w:r w:rsidRPr="009B21A6">
              <w:t>CO</w:t>
            </w:r>
            <w:r>
              <w:t>4</w:t>
            </w:r>
          </w:p>
        </w:tc>
        <w:tc>
          <w:tcPr>
            <w:tcW w:w="274" w:type="pct"/>
          </w:tcPr>
          <w:p w14:paraId="6F6F8C25" w14:textId="77777777" w:rsidR="00D32072" w:rsidRPr="00BA50B9" w:rsidRDefault="00D32072" w:rsidP="00A61605">
            <w:pPr>
              <w:jc w:val="center"/>
            </w:pPr>
            <w:r>
              <w:t>An</w:t>
            </w:r>
          </w:p>
        </w:tc>
        <w:tc>
          <w:tcPr>
            <w:tcW w:w="342" w:type="pct"/>
          </w:tcPr>
          <w:p w14:paraId="256047CD" w14:textId="77777777" w:rsidR="00D32072" w:rsidRPr="00BA50B9" w:rsidRDefault="00D32072" w:rsidP="00A61605">
            <w:pPr>
              <w:jc w:val="center"/>
            </w:pPr>
            <w:r>
              <w:t>20</w:t>
            </w:r>
          </w:p>
        </w:tc>
      </w:tr>
      <w:tr w:rsidR="00D32072" w:rsidRPr="00BA50B9" w14:paraId="05C72B2F" w14:textId="77777777" w:rsidTr="00D32072">
        <w:trPr>
          <w:trHeight w:val="397"/>
        </w:trPr>
        <w:tc>
          <w:tcPr>
            <w:tcW w:w="273" w:type="pct"/>
          </w:tcPr>
          <w:p w14:paraId="5545B2A2" w14:textId="77777777" w:rsidR="00D32072" w:rsidRPr="00BA50B9" w:rsidRDefault="00D32072" w:rsidP="00A61605"/>
        </w:tc>
        <w:tc>
          <w:tcPr>
            <w:tcW w:w="274" w:type="pct"/>
          </w:tcPr>
          <w:p w14:paraId="6DE2D793" w14:textId="77777777" w:rsidR="00D32072" w:rsidRDefault="00D32072" w:rsidP="00A61605">
            <w:pPr>
              <w:jc w:val="center"/>
            </w:pPr>
          </w:p>
        </w:tc>
        <w:tc>
          <w:tcPr>
            <w:tcW w:w="3494" w:type="pct"/>
          </w:tcPr>
          <w:p w14:paraId="327523BB" w14:textId="77777777" w:rsidR="00D32072" w:rsidRPr="00BA50B9" w:rsidRDefault="00D32072" w:rsidP="00A61605">
            <w:pPr>
              <w:jc w:val="center"/>
            </w:pPr>
            <w:r w:rsidRPr="00AA17F5">
              <w:rPr>
                <w:b/>
                <w:bCs/>
              </w:rPr>
              <w:t>(OR)</w:t>
            </w:r>
          </w:p>
        </w:tc>
        <w:tc>
          <w:tcPr>
            <w:tcW w:w="343" w:type="pct"/>
          </w:tcPr>
          <w:p w14:paraId="52E88431" w14:textId="77777777" w:rsidR="00D32072" w:rsidRPr="00BA50B9" w:rsidRDefault="00D32072" w:rsidP="00A61605">
            <w:pPr>
              <w:jc w:val="center"/>
            </w:pPr>
          </w:p>
        </w:tc>
        <w:tc>
          <w:tcPr>
            <w:tcW w:w="274" w:type="pct"/>
          </w:tcPr>
          <w:p w14:paraId="3D241BAD" w14:textId="77777777" w:rsidR="00D32072" w:rsidRPr="00BA50B9" w:rsidRDefault="00D32072" w:rsidP="00A61605">
            <w:pPr>
              <w:jc w:val="center"/>
            </w:pPr>
          </w:p>
        </w:tc>
        <w:tc>
          <w:tcPr>
            <w:tcW w:w="342" w:type="pct"/>
          </w:tcPr>
          <w:p w14:paraId="2D468774" w14:textId="77777777" w:rsidR="00D32072" w:rsidRPr="00BA50B9" w:rsidRDefault="00D32072" w:rsidP="00A61605">
            <w:pPr>
              <w:jc w:val="center"/>
            </w:pPr>
          </w:p>
        </w:tc>
      </w:tr>
      <w:tr w:rsidR="00D32072" w:rsidRPr="00BA50B9" w14:paraId="3AF8DA86" w14:textId="77777777" w:rsidTr="00D32072">
        <w:trPr>
          <w:trHeight w:val="397"/>
        </w:trPr>
        <w:tc>
          <w:tcPr>
            <w:tcW w:w="273" w:type="pct"/>
          </w:tcPr>
          <w:p w14:paraId="44D06CD6" w14:textId="77777777" w:rsidR="00D32072" w:rsidRPr="00BA50B9" w:rsidRDefault="00D32072" w:rsidP="00A61605">
            <w:pPr>
              <w:jc w:val="center"/>
            </w:pPr>
            <w:r>
              <w:t>4</w:t>
            </w:r>
            <w:r w:rsidRPr="00BA50B9">
              <w:t>.</w:t>
            </w:r>
          </w:p>
        </w:tc>
        <w:tc>
          <w:tcPr>
            <w:tcW w:w="274" w:type="pct"/>
          </w:tcPr>
          <w:p w14:paraId="0AEC2184" w14:textId="77777777" w:rsidR="00D32072" w:rsidRPr="00BA50B9" w:rsidRDefault="00D32072" w:rsidP="00A61605">
            <w:pPr>
              <w:jc w:val="center"/>
            </w:pPr>
            <w:r w:rsidRPr="00BA50B9">
              <w:t>a.</w:t>
            </w:r>
          </w:p>
        </w:tc>
        <w:tc>
          <w:tcPr>
            <w:tcW w:w="3494" w:type="pct"/>
          </w:tcPr>
          <w:p w14:paraId="1FCE7B47" w14:textId="77777777" w:rsidR="00D32072" w:rsidRPr="00BA50B9" w:rsidRDefault="00D32072" w:rsidP="00A61605">
            <w:pPr>
              <w:jc w:val="both"/>
            </w:pPr>
            <w:r>
              <w:t>Demonstrate the instrumentation of the UV-Visible spectrophotometer providing explanation to each component of the instrumentation.</w:t>
            </w:r>
          </w:p>
        </w:tc>
        <w:tc>
          <w:tcPr>
            <w:tcW w:w="343" w:type="pct"/>
          </w:tcPr>
          <w:p w14:paraId="4F5C20B8" w14:textId="77777777" w:rsidR="00D32072" w:rsidRDefault="00D32072" w:rsidP="00A61605">
            <w:pPr>
              <w:jc w:val="center"/>
            </w:pPr>
            <w:r>
              <w:t>CO2</w:t>
            </w:r>
          </w:p>
        </w:tc>
        <w:tc>
          <w:tcPr>
            <w:tcW w:w="274" w:type="pct"/>
          </w:tcPr>
          <w:p w14:paraId="1C600917" w14:textId="77777777" w:rsidR="00D32072" w:rsidRPr="00BA50B9" w:rsidRDefault="00D32072" w:rsidP="00A61605">
            <w:pPr>
              <w:jc w:val="center"/>
            </w:pPr>
            <w:r>
              <w:t>U</w:t>
            </w:r>
          </w:p>
        </w:tc>
        <w:tc>
          <w:tcPr>
            <w:tcW w:w="342" w:type="pct"/>
          </w:tcPr>
          <w:p w14:paraId="2B496D75" w14:textId="77777777" w:rsidR="00D32072" w:rsidRPr="00BA50B9" w:rsidRDefault="00D32072" w:rsidP="00A61605">
            <w:pPr>
              <w:jc w:val="center"/>
            </w:pPr>
            <w:r>
              <w:t>10</w:t>
            </w:r>
          </w:p>
        </w:tc>
      </w:tr>
      <w:tr w:rsidR="00D32072" w14:paraId="63BECE8B" w14:textId="77777777" w:rsidTr="00D32072">
        <w:trPr>
          <w:trHeight w:val="397"/>
        </w:trPr>
        <w:tc>
          <w:tcPr>
            <w:tcW w:w="273" w:type="pct"/>
          </w:tcPr>
          <w:p w14:paraId="77E42948" w14:textId="77777777" w:rsidR="00D32072" w:rsidRPr="00BA50B9" w:rsidRDefault="00D32072" w:rsidP="00A61605">
            <w:pPr>
              <w:jc w:val="center"/>
            </w:pPr>
          </w:p>
        </w:tc>
        <w:tc>
          <w:tcPr>
            <w:tcW w:w="274" w:type="pct"/>
          </w:tcPr>
          <w:p w14:paraId="0710B0DC" w14:textId="77777777" w:rsidR="00D32072" w:rsidRPr="00BA50B9" w:rsidRDefault="00D32072" w:rsidP="00A61605">
            <w:pPr>
              <w:jc w:val="center"/>
            </w:pPr>
            <w:r>
              <w:t>b.</w:t>
            </w:r>
          </w:p>
        </w:tc>
        <w:tc>
          <w:tcPr>
            <w:tcW w:w="3494" w:type="pct"/>
          </w:tcPr>
          <w:p w14:paraId="265DAB96" w14:textId="77777777" w:rsidR="00D32072" w:rsidRPr="007370EF" w:rsidRDefault="00D32072" w:rsidP="00A61605">
            <w:pPr>
              <w:jc w:val="both"/>
              <w:rPr>
                <w:bCs/>
              </w:rPr>
            </w:pPr>
            <w:r w:rsidRPr="007370EF">
              <w:t xml:space="preserve">Write the theory of and working principle of </w:t>
            </w:r>
            <w:r>
              <w:t>chemo sensors and biosensors.</w:t>
            </w:r>
          </w:p>
        </w:tc>
        <w:tc>
          <w:tcPr>
            <w:tcW w:w="343" w:type="pct"/>
          </w:tcPr>
          <w:p w14:paraId="728C4DCA" w14:textId="77777777" w:rsidR="00D32072" w:rsidRPr="009B21A6" w:rsidRDefault="00D32072" w:rsidP="00A61605">
            <w:pPr>
              <w:jc w:val="center"/>
            </w:pPr>
            <w:r w:rsidRPr="00052E75">
              <w:t>CO</w:t>
            </w:r>
            <w:r>
              <w:t>6</w:t>
            </w:r>
          </w:p>
        </w:tc>
        <w:tc>
          <w:tcPr>
            <w:tcW w:w="274" w:type="pct"/>
          </w:tcPr>
          <w:p w14:paraId="0B913659" w14:textId="77777777" w:rsidR="00D32072" w:rsidRDefault="00D32072" w:rsidP="00A61605">
            <w:pPr>
              <w:jc w:val="center"/>
            </w:pPr>
            <w:r>
              <w:t>C</w:t>
            </w:r>
          </w:p>
        </w:tc>
        <w:tc>
          <w:tcPr>
            <w:tcW w:w="342" w:type="pct"/>
          </w:tcPr>
          <w:p w14:paraId="5CDEA077" w14:textId="77777777" w:rsidR="00D32072" w:rsidRDefault="00D32072" w:rsidP="00A61605">
            <w:pPr>
              <w:jc w:val="center"/>
            </w:pPr>
            <w:r>
              <w:t>10</w:t>
            </w:r>
          </w:p>
        </w:tc>
      </w:tr>
      <w:tr w:rsidR="00D32072" w:rsidRPr="00BA50B9" w14:paraId="480FFD6C" w14:textId="77777777" w:rsidTr="00D32072">
        <w:trPr>
          <w:trHeight w:val="397"/>
        </w:trPr>
        <w:tc>
          <w:tcPr>
            <w:tcW w:w="273" w:type="pct"/>
          </w:tcPr>
          <w:p w14:paraId="2A06981E" w14:textId="77777777" w:rsidR="00D32072" w:rsidRPr="00BA50B9" w:rsidRDefault="00D32072" w:rsidP="00A61605">
            <w:pPr>
              <w:jc w:val="center"/>
            </w:pPr>
          </w:p>
        </w:tc>
        <w:tc>
          <w:tcPr>
            <w:tcW w:w="274" w:type="pct"/>
          </w:tcPr>
          <w:p w14:paraId="5A0686C5" w14:textId="77777777" w:rsidR="00D32072" w:rsidRDefault="00D32072" w:rsidP="00A61605">
            <w:pPr>
              <w:jc w:val="center"/>
            </w:pPr>
          </w:p>
        </w:tc>
        <w:tc>
          <w:tcPr>
            <w:tcW w:w="3494" w:type="pct"/>
          </w:tcPr>
          <w:p w14:paraId="476D2588" w14:textId="77777777" w:rsidR="00D32072" w:rsidRPr="00BA50B9" w:rsidRDefault="00D32072" w:rsidP="00A61605">
            <w:pPr>
              <w:jc w:val="center"/>
            </w:pPr>
          </w:p>
        </w:tc>
        <w:tc>
          <w:tcPr>
            <w:tcW w:w="343" w:type="pct"/>
          </w:tcPr>
          <w:p w14:paraId="4145B6CF" w14:textId="77777777" w:rsidR="00D32072" w:rsidRPr="00BA50B9" w:rsidRDefault="00D32072" w:rsidP="00A61605">
            <w:pPr>
              <w:jc w:val="center"/>
            </w:pPr>
          </w:p>
        </w:tc>
        <w:tc>
          <w:tcPr>
            <w:tcW w:w="274" w:type="pct"/>
          </w:tcPr>
          <w:p w14:paraId="2A830C53" w14:textId="77777777" w:rsidR="00D32072" w:rsidRPr="00BA50B9" w:rsidRDefault="00D32072" w:rsidP="00A61605">
            <w:pPr>
              <w:jc w:val="center"/>
            </w:pPr>
          </w:p>
        </w:tc>
        <w:tc>
          <w:tcPr>
            <w:tcW w:w="342" w:type="pct"/>
          </w:tcPr>
          <w:p w14:paraId="007C9FED" w14:textId="77777777" w:rsidR="00D32072" w:rsidRPr="00BA50B9" w:rsidRDefault="00D32072" w:rsidP="00A61605">
            <w:pPr>
              <w:jc w:val="center"/>
            </w:pPr>
          </w:p>
        </w:tc>
      </w:tr>
      <w:tr w:rsidR="00D32072" w:rsidRPr="00BA50B9" w14:paraId="6F84C03A" w14:textId="77777777" w:rsidTr="00D32072">
        <w:trPr>
          <w:trHeight w:val="397"/>
        </w:trPr>
        <w:tc>
          <w:tcPr>
            <w:tcW w:w="273" w:type="pct"/>
          </w:tcPr>
          <w:p w14:paraId="2879E62A" w14:textId="77777777" w:rsidR="00D32072" w:rsidRPr="00BA50B9" w:rsidRDefault="00D32072" w:rsidP="00A61605">
            <w:pPr>
              <w:jc w:val="center"/>
            </w:pPr>
            <w:r>
              <w:t>5</w:t>
            </w:r>
            <w:r w:rsidRPr="00BA50B9">
              <w:t>.</w:t>
            </w:r>
          </w:p>
        </w:tc>
        <w:tc>
          <w:tcPr>
            <w:tcW w:w="274" w:type="pct"/>
          </w:tcPr>
          <w:p w14:paraId="677F9499" w14:textId="77777777" w:rsidR="00D32072" w:rsidRPr="00BA50B9" w:rsidRDefault="00D32072" w:rsidP="00A61605">
            <w:pPr>
              <w:jc w:val="center"/>
            </w:pPr>
            <w:r w:rsidRPr="00BA50B9">
              <w:t>a.</w:t>
            </w:r>
          </w:p>
        </w:tc>
        <w:tc>
          <w:tcPr>
            <w:tcW w:w="3494" w:type="pct"/>
          </w:tcPr>
          <w:p w14:paraId="2474AC64" w14:textId="77777777" w:rsidR="00D32072" w:rsidRPr="0092480C" w:rsidRDefault="00D32072" w:rsidP="00A61605">
            <w:pPr>
              <w:jc w:val="both"/>
              <w:rPr>
                <w:highlight w:val="yellow"/>
              </w:rPr>
            </w:pPr>
            <w:r w:rsidRPr="007370EF">
              <w:t>State the i) types of conductometry titrations with their ii) basic principle and iii) application in food analysis</w:t>
            </w:r>
            <w:r>
              <w:t>.</w:t>
            </w:r>
          </w:p>
        </w:tc>
        <w:tc>
          <w:tcPr>
            <w:tcW w:w="343" w:type="pct"/>
          </w:tcPr>
          <w:p w14:paraId="2B064701" w14:textId="77777777" w:rsidR="00D32072" w:rsidRDefault="00D32072" w:rsidP="00A61605">
            <w:pPr>
              <w:jc w:val="center"/>
            </w:pPr>
            <w:r w:rsidRPr="009B21A6">
              <w:t>CO</w:t>
            </w:r>
            <w:r>
              <w:t>5</w:t>
            </w:r>
          </w:p>
        </w:tc>
        <w:tc>
          <w:tcPr>
            <w:tcW w:w="274" w:type="pct"/>
          </w:tcPr>
          <w:p w14:paraId="2ADEC090" w14:textId="77777777" w:rsidR="00D32072" w:rsidRPr="00BA50B9" w:rsidRDefault="00D32072" w:rsidP="00A61605">
            <w:pPr>
              <w:jc w:val="center"/>
            </w:pPr>
            <w:r>
              <w:t>An</w:t>
            </w:r>
          </w:p>
        </w:tc>
        <w:tc>
          <w:tcPr>
            <w:tcW w:w="342" w:type="pct"/>
          </w:tcPr>
          <w:p w14:paraId="3E8E2DED" w14:textId="77777777" w:rsidR="00D32072" w:rsidRPr="00BA50B9" w:rsidRDefault="00D32072" w:rsidP="00A61605">
            <w:pPr>
              <w:jc w:val="center"/>
            </w:pPr>
            <w:r>
              <w:t>10</w:t>
            </w:r>
          </w:p>
        </w:tc>
      </w:tr>
      <w:tr w:rsidR="00D32072" w14:paraId="4F49E798" w14:textId="77777777" w:rsidTr="00D32072">
        <w:trPr>
          <w:trHeight w:val="397"/>
        </w:trPr>
        <w:tc>
          <w:tcPr>
            <w:tcW w:w="273" w:type="pct"/>
          </w:tcPr>
          <w:p w14:paraId="52CF56D2" w14:textId="77777777" w:rsidR="00D32072" w:rsidRPr="00BA50B9" w:rsidRDefault="00D32072" w:rsidP="00A61605"/>
        </w:tc>
        <w:tc>
          <w:tcPr>
            <w:tcW w:w="274" w:type="pct"/>
          </w:tcPr>
          <w:p w14:paraId="7742A9E6" w14:textId="77777777" w:rsidR="00D32072" w:rsidRPr="00BA50B9" w:rsidRDefault="00D32072" w:rsidP="00A61605">
            <w:pPr>
              <w:jc w:val="center"/>
            </w:pPr>
            <w:r>
              <w:t>b.</w:t>
            </w:r>
          </w:p>
        </w:tc>
        <w:tc>
          <w:tcPr>
            <w:tcW w:w="3494" w:type="pct"/>
          </w:tcPr>
          <w:p w14:paraId="537CE72C" w14:textId="77777777" w:rsidR="00D32072" w:rsidRPr="00510EC4" w:rsidRDefault="00D32072" w:rsidP="00A61605">
            <w:pPr>
              <w:jc w:val="both"/>
              <w:rPr>
                <w:bCs/>
              </w:rPr>
            </w:pPr>
            <w:r>
              <w:rPr>
                <w:lang w:val="en-IN"/>
              </w:rPr>
              <w:t>Classify atomic absorption spectrometry and explain any ONE in detail.</w:t>
            </w:r>
          </w:p>
        </w:tc>
        <w:tc>
          <w:tcPr>
            <w:tcW w:w="343" w:type="pct"/>
          </w:tcPr>
          <w:p w14:paraId="79BD5E52" w14:textId="77777777" w:rsidR="00D32072" w:rsidRPr="009B21A6" w:rsidRDefault="00D32072" w:rsidP="00A61605">
            <w:pPr>
              <w:jc w:val="center"/>
            </w:pPr>
            <w:r>
              <w:t>CO4</w:t>
            </w:r>
          </w:p>
        </w:tc>
        <w:tc>
          <w:tcPr>
            <w:tcW w:w="274" w:type="pct"/>
          </w:tcPr>
          <w:p w14:paraId="70D859BC" w14:textId="77777777" w:rsidR="00D32072" w:rsidRDefault="00D32072" w:rsidP="00A61605">
            <w:pPr>
              <w:jc w:val="center"/>
            </w:pPr>
            <w:r>
              <w:t>A</w:t>
            </w:r>
          </w:p>
        </w:tc>
        <w:tc>
          <w:tcPr>
            <w:tcW w:w="342" w:type="pct"/>
          </w:tcPr>
          <w:p w14:paraId="36F77B81" w14:textId="77777777" w:rsidR="00D32072" w:rsidRDefault="00D32072" w:rsidP="00A61605">
            <w:r>
              <w:t>10</w:t>
            </w:r>
          </w:p>
        </w:tc>
      </w:tr>
      <w:tr w:rsidR="00D32072" w:rsidRPr="00BA50B9" w14:paraId="76C85CC8" w14:textId="77777777" w:rsidTr="00D32072">
        <w:trPr>
          <w:trHeight w:val="397"/>
        </w:trPr>
        <w:tc>
          <w:tcPr>
            <w:tcW w:w="273" w:type="pct"/>
          </w:tcPr>
          <w:p w14:paraId="614682FD" w14:textId="77777777" w:rsidR="00D32072" w:rsidRPr="00BA50B9" w:rsidRDefault="00D32072" w:rsidP="00A61605">
            <w:pPr>
              <w:jc w:val="center"/>
            </w:pPr>
          </w:p>
        </w:tc>
        <w:tc>
          <w:tcPr>
            <w:tcW w:w="274" w:type="pct"/>
          </w:tcPr>
          <w:p w14:paraId="691C1CC4" w14:textId="77777777" w:rsidR="00D32072" w:rsidRDefault="00D32072" w:rsidP="00A61605">
            <w:pPr>
              <w:jc w:val="center"/>
            </w:pPr>
          </w:p>
        </w:tc>
        <w:tc>
          <w:tcPr>
            <w:tcW w:w="3494" w:type="pct"/>
          </w:tcPr>
          <w:p w14:paraId="76888AE1" w14:textId="77777777" w:rsidR="00D32072" w:rsidRPr="00BA50B9" w:rsidRDefault="00D32072" w:rsidP="00A61605">
            <w:pPr>
              <w:jc w:val="center"/>
            </w:pPr>
            <w:r w:rsidRPr="00AA17F5">
              <w:rPr>
                <w:b/>
                <w:bCs/>
              </w:rPr>
              <w:t>(OR)</w:t>
            </w:r>
          </w:p>
        </w:tc>
        <w:tc>
          <w:tcPr>
            <w:tcW w:w="343" w:type="pct"/>
          </w:tcPr>
          <w:p w14:paraId="6F44C75B" w14:textId="77777777" w:rsidR="00D32072" w:rsidRPr="00BA50B9" w:rsidRDefault="00D32072" w:rsidP="00A61605">
            <w:pPr>
              <w:jc w:val="center"/>
            </w:pPr>
          </w:p>
        </w:tc>
        <w:tc>
          <w:tcPr>
            <w:tcW w:w="274" w:type="pct"/>
          </w:tcPr>
          <w:p w14:paraId="3CA0E45F" w14:textId="77777777" w:rsidR="00D32072" w:rsidRPr="00BA50B9" w:rsidRDefault="00D32072" w:rsidP="00A61605">
            <w:pPr>
              <w:jc w:val="center"/>
            </w:pPr>
          </w:p>
        </w:tc>
        <w:tc>
          <w:tcPr>
            <w:tcW w:w="342" w:type="pct"/>
          </w:tcPr>
          <w:p w14:paraId="0365E329" w14:textId="77777777" w:rsidR="00D32072" w:rsidRPr="00BA50B9" w:rsidRDefault="00D32072" w:rsidP="00A61605">
            <w:pPr>
              <w:jc w:val="center"/>
            </w:pPr>
          </w:p>
        </w:tc>
      </w:tr>
      <w:tr w:rsidR="00D32072" w:rsidRPr="00BA50B9" w14:paraId="388FB725" w14:textId="77777777" w:rsidTr="00D32072">
        <w:trPr>
          <w:trHeight w:val="397"/>
        </w:trPr>
        <w:tc>
          <w:tcPr>
            <w:tcW w:w="273" w:type="pct"/>
          </w:tcPr>
          <w:p w14:paraId="7F9C4A08" w14:textId="77777777" w:rsidR="00D32072" w:rsidRPr="00BA50B9" w:rsidRDefault="00D32072" w:rsidP="00A61605">
            <w:pPr>
              <w:jc w:val="center"/>
            </w:pPr>
            <w:r>
              <w:t>6</w:t>
            </w:r>
            <w:r w:rsidRPr="00BA50B9">
              <w:t>.</w:t>
            </w:r>
          </w:p>
        </w:tc>
        <w:tc>
          <w:tcPr>
            <w:tcW w:w="274" w:type="pct"/>
          </w:tcPr>
          <w:p w14:paraId="29D10BF8" w14:textId="77777777" w:rsidR="00D32072" w:rsidRPr="00BA50B9" w:rsidRDefault="00D32072" w:rsidP="00A61605">
            <w:pPr>
              <w:jc w:val="center"/>
            </w:pPr>
            <w:r w:rsidRPr="00BA50B9">
              <w:t>a.</w:t>
            </w:r>
          </w:p>
        </w:tc>
        <w:tc>
          <w:tcPr>
            <w:tcW w:w="3494" w:type="pct"/>
          </w:tcPr>
          <w:p w14:paraId="53C4F4B2" w14:textId="77777777" w:rsidR="00D32072" w:rsidRDefault="00D32072" w:rsidP="00150304">
            <w:pPr>
              <w:spacing w:line="276" w:lineRule="auto"/>
              <w:jc w:val="both"/>
              <w:rPr>
                <w:lang w:val="en-IN"/>
              </w:rPr>
            </w:pPr>
            <w:r>
              <w:rPr>
                <w:lang w:val="en-IN"/>
              </w:rPr>
              <w:t xml:space="preserve">Describe the following for the nuclear magnetic resonance. </w:t>
            </w:r>
          </w:p>
          <w:p w14:paraId="45EC3511" w14:textId="77777777" w:rsidR="00D32072" w:rsidRDefault="00D32072" w:rsidP="00D32072">
            <w:pPr>
              <w:pStyle w:val="ListParagraph"/>
              <w:numPr>
                <w:ilvl w:val="0"/>
                <w:numId w:val="16"/>
              </w:numPr>
              <w:spacing w:line="276" w:lineRule="auto"/>
              <w:jc w:val="both"/>
              <w:rPr>
                <w:lang w:val="en-IN"/>
              </w:rPr>
            </w:pPr>
            <w:r>
              <w:rPr>
                <w:lang w:val="en-IN"/>
              </w:rPr>
              <w:t>Working principle</w:t>
            </w:r>
          </w:p>
          <w:p w14:paraId="11BCB64E" w14:textId="77777777" w:rsidR="00D32072" w:rsidRDefault="00D32072" w:rsidP="00D32072">
            <w:pPr>
              <w:pStyle w:val="ListParagraph"/>
              <w:numPr>
                <w:ilvl w:val="0"/>
                <w:numId w:val="16"/>
              </w:numPr>
              <w:spacing w:line="276" w:lineRule="auto"/>
              <w:jc w:val="both"/>
              <w:rPr>
                <w:lang w:val="en-IN"/>
              </w:rPr>
            </w:pPr>
            <w:r>
              <w:rPr>
                <w:lang w:val="en-IN"/>
              </w:rPr>
              <w:t>Key components of an NMR</w:t>
            </w:r>
          </w:p>
          <w:p w14:paraId="0FAA7BBF" w14:textId="77777777" w:rsidR="00D32072" w:rsidRDefault="00D32072" w:rsidP="00D32072">
            <w:pPr>
              <w:pStyle w:val="ListParagraph"/>
              <w:numPr>
                <w:ilvl w:val="0"/>
                <w:numId w:val="16"/>
              </w:numPr>
              <w:spacing w:line="276" w:lineRule="auto"/>
              <w:jc w:val="both"/>
              <w:rPr>
                <w:lang w:val="en-IN"/>
              </w:rPr>
            </w:pPr>
            <w:r>
              <w:rPr>
                <w:lang w:val="en-IN"/>
              </w:rPr>
              <w:t>Magnetization and Resonance</w:t>
            </w:r>
          </w:p>
          <w:p w14:paraId="1A5A04B6" w14:textId="77777777" w:rsidR="00D32072" w:rsidRPr="00492279" w:rsidRDefault="00D32072" w:rsidP="00150304">
            <w:pPr>
              <w:spacing w:line="276" w:lineRule="auto"/>
              <w:jc w:val="both"/>
              <w:rPr>
                <w:lang w:val="en-IN"/>
              </w:rPr>
            </w:pPr>
            <w:r>
              <w:rPr>
                <w:lang w:val="en-IN"/>
              </w:rPr>
              <w:t xml:space="preserve">4)  </w:t>
            </w:r>
            <w:r w:rsidRPr="00492279">
              <w:rPr>
                <w:lang w:val="en-IN"/>
              </w:rPr>
              <w:t>Application in food sector</w:t>
            </w:r>
          </w:p>
        </w:tc>
        <w:tc>
          <w:tcPr>
            <w:tcW w:w="343" w:type="pct"/>
          </w:tcPr>
          <w:p w14:paraId="0A73880C" w14:textId="77777777" w:rsidR="00D32072" w:rsidRDefault="00D32072" w:rsidP="00A61605">
            <w:pPr>
              <w:jc w:val="center"/>
            </w:pPr>
            <w:r w:rsidRPr="00727E91">
              <w:t>CO</w:t>
            </w:r>
            <w:r>
              <w:t>5</w:t>
            </w:r>
          </w:p>
        </w:tc>
        <w:tc>
          <w:tcPr>
            <w:tcW w:w="274" w:type="pct"/>
          </w:tcPr>
          <w:p w14:paraId="0D36E43E" w14:textId="77777777" w:rsidR="00D32072" w:rsidRPr="00BA50B9" w:rsidRDefault="00D32072" w:rsidP="00A61605">
            <w:pPr>
              <w:jc w:val="center"/>
            </w:pPr>
            <w:r>
              <w:t>E</w:t>
            </w:r>
          </w:p>
        </w:tc>
        <w:tc>
          <w:tcPr>
            <w:tcW w:w="342" w:type="pct"/>
          </w:tcPr>
          <w:p w14:paraId="0DDED4A0" w14:textId="77777777" w:rsidR="00D32072" w:rsidRPr="00BA50B9" w:rsidRDefault="00D32072" w:rsidP="00A61605">
            <w:pPr>
              <w:jc w:val="center"/>
            </w:pPr>
            <w:r>
              <w:t>10</w:t>
            </w:r>
          </w:p>
        </w:tc>
      </w:tr>
      <w:tr w:rsidR="00D32072" w14:paraId="05B3F8AB" w14:textId="77777777" w:rsidTr="00D32072">
        <w:trPr>
          <w:trHeight w:val="397"/>
        </w:trPr>
        <w:tc>
          <w:tcPr>
            <w:tcW w:w="273" w:type="pct"/>
          </w:tcPr>
          <w:p w14:paraId="7C71E90B" w14:textId="77777777" w:rsidR="00D32072" w:rsidRPr="00BA50B9" w:rsidRDefault="00D32072" w:rsidP="00A61605">
            <w:pPr>
              <w:jc w:val="center"/>
            </w:pPr>
          </w:p>
        </w:tc>
        <w:tc>
          <w:tcPr>
            <w:tcW w:w="274" w:type="pct"/>
          </w:tcPr>
          <w:p w14:paraId="39064CB3" w14:textId="77777777" w:rsidR="00D32072" w:rsidRPr="00BA50B9" w:rsidRDefault="00D32072" w:rsidP="00A61605">
            <w:pPr>
              <w:jc w:val="center"/>
            </w:pPr>
            <w:r>
              <w:t>b.</w:t>
            </w:r>
          </w:p>
        </w:tc>
        <w:tc>
          <w:tcPr>
            <w:tcW w:w="3494" w:type="pct"/>
          </w:tcPr>
          <w:p w14:paraId="41B932B0" w14:textId="77777777" w:rsidR="00D32072" w:rsidRPr="00EB3C50" w:rsidRDefault="00D32072" w:rsidP="00150304">
            <w:pPr>
              <w:jc w:val="both"/>
              <w:rPr>
                <w:bCs/>
              </w:rPr>
            </w:pPr>
            <w:r w:rsidRPr="00EB3C50">
              <w:t xml:space="preserve">Describe the </w:t>
            </w:r>
            <w:r w:rsidRPr="00EB3C50">
              <w:rPr>
                <w:vertAlign w:val="superscript"/>
              </w:rPr>
              <w:t>1</w:t>
            </w:r>
            <w:r w:rsidRPr="00EB3C50">
              <w:t>H NMR spectrum, including the concepts of shielding and chemical shift, and illustrate these with a diagram</w:t>
            </w:r>
            <w:r>
              <w:t>.</w:t>
            </w:r>
          </w:p>
        </w:tc>
        <w:tc>
          <w:tcPr>
            <w:tcW w:w="343" w:type="pct"/>
          </w:tcPr>
          <w:p w14:paraId="78DA6499" w14:textId="77777777" w:rsidR="00D32072" w:rsidRPr="009B21A6" w:rsidRDefault="00D32072" w:rsidP="00A61605">
            <w:pPr>
              <w:jc w:val="center"/>
            </w:pPr>
            <w:r w:rsidRPr="00727E91">
              <w:t>CO</w:t>
            </w:r>
            <w:r>
              <w:t>2</w:t>
            </w:r>
          </w:p>
        </w:tc>
        <w:tc>
          <w:tcPr>
            <w:tcW w:w="274" w:type="pct"/>
          </w:tcPr>
          <w:p w14:paraId="6D52398A" w14:textId="77777777" w:rsidR="00D32072" w:rsidRDefault="00D32072" w:rsidP="00A61605">
            <w:pPr>
              <w:jc w:val="center"/>
            </w:pPr>
            <w:r>
              <w:t>A</w:t>
            </w:r>
          </w:p>
        </w:tc>
        <w:tc>
          <w:tcPr>
            <w:tcW w:w="342" w:type="pct"/>
          </w:tcPr>
          <w:p w14:paraId="06765BFF" w14:textId="77777777" w:rsidR="00D32072" w:rsidRDefault="00D32072" w:rsidP="00A61605">
            <w:pPr>
              <w:jc w:val="center"/>
            </w:pPr>
            <w:r>
              <w:t>10</w:t>
            </w:r>
          </w:p>
        </w:tc>
      </w:tr>
      <w:tr w:rsidR="00D32072" w:rsidRPr="00BA50B9" w14:paraId="4CB5823F" w14:textId="77777777" w:rsidTr="00D32072">
        <w:trPr>
          <w:trHeight w:val="397"/>
        </w:trPr>
        <w:tc>
          <w:tcPr>
            <w:tcW w:w="273" w:type="pct"/>
          </w:tcPr>
          <w:p w14:paraId="64575FFB" w14:textId="77777777" w:rsidR="00D32072" w:rsidRPr="00BA50B9" w:rsidRDefault="00D32072" w:rsidP="00A61605">
            <w:pPr>
              <w:jc w:val="center"/>
            </w:pPr>
          </w:p>
        </w:tc>
        <w:tc>
          <w:tcPr>
            <w:tcW w:w="274" w:type="pct"/>
          </w:tcPr>
          <w:p w14:paraId="070A124E" w14:textId="77777777" w:rsidR="00D32072" w:rsidRDefault="00D32072" w:rsidP="00A61605">
            <w:pPr>
              <w:jc w:val="center"/>
            </w:pPr>
          </w:p>
        </w:tc>
        <w:tc>
          <w:tcPr>
            <w:tcW w:w="3494" w:type="pct"/>
          </w:tcPr>
          <w:p w14:paraId="286CDFF4" w14:textId="77777777" w:rsidR="00D32072" w:rsidRPr="00BA50B9" w:rsidRDefault="00D32072" w:rsidP="00150304">
            <w:pPr>
              <w:jc w:val="both"/>
            </w:pPr>
          </w:p>
        </w:tc>
        <w:tc>
          <w:tcPr>
            <w:tcW w:w="343" w:type="pct"/>
          </w:tcPr>
          <w:p w14:paraId="73D84E28" w14:textId="77777777" w:rsidR="00D32072" w:rsidRPr="00BA50B9" w:rsidRDefault="00D32072" w:rsidP="00A61605">
            <w:pPr>
              <w:jc w:val="center"/>
            </w:pPr>
          </w:p>
        </w:tc>
        <w:tc>
          <w:tcPr>
            <w:tcW w:w="274" w:type="pct"/>
          </w:tcPr>
          <w:p w14:paraId="4C3B4F6A" w14:textId="77777777" w:rsidR="00D32072" w:rsidRPr="00BA50B9" w:rsidRDefault="00D32072" w:rsidP="00A61605">
            <w:pPr>
              <w:jc w:val="center"/>
            </w:pPr>
          </w:p>
        </w:tc>
        <w:tc>
          <w:tcPr>
            <w:tcW w:w="342" w:type="pct"/>
          </w:tcPr>
          <w:p w14:paraId="1A626B27" w14:textId="77777777" w:rsidR="00D32072" w:rsidRPr="00BA50B9" w:rsidRDefault="00D32072" w:rsidP="00A61605">
            <w:pPr>
              <w:jc w:val="center"/>
            </w:pPr>
          </w:p>
        </w:tc>
      </w:tr>
      <w:tr w:rsidR="00D32072" w:rsidRPr="00BA50B9" w14:paraId="3FD0EEEC" w14:textId="77777777" w:rsidTr="00D32072">
        <w:trPr>
          <w:trHeight w:val="287"/>
        </w:trPr>
        <w:tc>
          <w:tcPr>
            <w:tcW w:w="273" w:type="pct"/>
          </w:tcPr>
          <w:p w14:paraId="6A5284E0" w14:textId="77777777" w:rsidR="00D32072" w:rsidRPr="00BA50B9" w:rsidRDefault="00D32072" w:rsidP="00A61605">
            <w:pPr>
              <w:jc w:val="center"/>
            </w:pPr>
            <w:r>
              <w:lastRenderedPageBreak/>
              <w:t>7</w:t>
            </w:r>
            <w:r w:rsidRPr="00BA50B9">
              <w:t>.</w:t>
            </w:r>
          </w:p>
        </w:tc>
        <w:tc>
          <w:tcPr>
            <w:tcW w:w="274" w:type="pct"/>
          </w:tcPr>
          <w:p w14:paraId="7AC064FB" w14:textId="77777777" w:rsidR="00D32072" w:rsidRPr="00BA50B9" w:rsidRDefault="00D32072" w:rsidP="00A61605">
            <w:pPr>
              <w:jc w:val="center"/>
            </w:pPr>
            <w:r w:rsidRPr="00BA50B9">
              <w:t>a.</w:t>
            </w:r>
          </w:p>
        </w:tc>
        <w:tc>
          <w:tcPr>
            <w:tcW w:w="3494" w:type="pct"/>
          </w:tcPr>
          <w:p w14:paraId="41EEE8B2" w14:textId="77777777" w:rsidR="00D32072" w:rsidRPr="00BA50B9" w:rsidRDefault="00D32072" w:rsidP="00150304">
            <w:pPr>
              <w:jc w:val="both"/>
            </w:pPr>
            <w:r w:rsidRPr="00BF04E8">
              <w:t>Describe briefly Flame Emission Spectrometry with illustrations wherever necessary</w:t>
            </w:r>
            <w:r>
              <w:t>.</w:t>
            </w:r>
          </w:p>
        </w:tc>
        <w:tc>
          <w:tcPr>
            <w:tcW w:w="343" w:type="pct"/>
          </w:tcPr>
          <w:p w14:paraId="0561C3B8" w14:textId="77777777" w:rsidR="00D32072" w:rsidRDefault="00D32072" w:rsidP="00A61605">
            <w:pPr>
              <w:jc w:val="center"/>
            </w:pPr>
            <w:r w:rsidRPr="006F61C6">
              <w:t>CO</w:t>
            </w:r>
            <w:r>
              <w:t>1</w:t>
            </w:r>
          </w:p>
        </w:tc>
        <w:tc>
          <w:tcPr>
            <w:tcW w:w="274" w:type="pct"/>
          </w:tcPr>
          <w:p w14:paraId="129E0F29" w14:textId="77777777" w:rsidR="00D32072" w:rsidRPr="00BA50B9" w:rsidRDefault="00D32072" w:rsidP="00A61605">
            <w:pPr>
              <w:jc w:val="center"/>
            </w:pPr>
            <w:r>
              <w:t>R</w:t>
            </w:r>
          </w:p>
        </w:tc>
        <w:tc>
          <w:tcPr>
            <w:tcW w:w="342" w:type="pct"/>
          </w:tcPr>
          <w:p w14:paraId="54B85CE7" w14:textId="77777777" w:rsidR="00D32072" w:rsidRPr="00BA50B9" w:rsidRDefault="00D32072" w:rsidP="00A61605">
            <w:pPr>
              <w:jc w:val="center"/>
            </w:pPr>
            <w:r>
              <w:t>10</w:t>
            </w:r>
          </w:p>
        </w:tc>
      </w:tr>
      <w:tr w:rsidR="00D32072" w14:paraId="2F7B5FDD" w14:textId="77777777" w:rsidTr="00D32072">
        <w:trPr>
          <w:trHeight w:val="397"/>
        </w:trPr>
        <w:tc>
          <w:tcPr>
            <w:tcW w:w="273" w:type="pct"/>
          </w:tcPr>
          <w:p w14:paraId="4D6AA7E1" w14:textId="77777777" w:rsidR="00D32072" w:rsidRPr="00BA50B9" w:rsidRDefault="00D32072" w:rsidP="00A61605">
            <w:pPr>
              <w:jc w:val="center"/>
            </w:pPr>
          </w:p>
        </w:tc>
        <w:tc>
          <w:tcPr>
            <w:tcW w:w="274" w:type="pct"/>
          </w:tcPr>
          <w:p w14:paraId="0FB73BE8" w14:textId="77777777" w:rsidR="00D32072" w:rsidRPr="00BA50B9" w:rsidRDefault="00D32072" w:rsidP="00A61605">
            <w:pPr>
              <w:jc w:val="center"/>
            </w:pPr>
            <w:r>
              <w:t>b.</w:t>
            </w:r>
          </w:p>
        </w:tc>
        <w:tc>
          <w:tcPr>
            <w:tcW w:w="3494" w:type="pct"/>
          </w:tcPr>
          <w:p w14:paraId="0381EC9B" w14:textId="77777777" w:rsidR="00D32072" w:rsidRPr="00BF04E8" w:rsidRDefault="00D32072" w:rsidP="00150304">
            <w:pPr>
              <w:jc w:val="both"/>
              <w:rPr>
                <w:bCs/>
              </w:rPr>
            </w:pPr>
            <w:r w:rsidRPr="00BF04E8">
              <w:t>Explain in details ANY TWO types of electrophoresis techniques</w:t>
            </w:r>
            <w:r>
              <w:t>.</w:t>
            </w:r>
          </w:p>
        </w:tc>
        <w:tc>
          <w:tcPr>
            <w:tcW w:w="343" w:type="pct"/>
          </w:tcPr>
          <w:p w14:paraId="2A5EA810" w14:textId="77777777" w:rsidR="00D32072" w:rsidRPr="009B21A6" w:rsidRDefault="00D32072" w:rsidP="00A61605">
            <w:pPr>
              <w:jc w:val="center"/>
            </w:pPr>
            <w:r w:rsidRPr="006F61C6">
              <w:t>CO</w:t>
            </w:r>
            <w:r>
              <w:t>5</w:t>
            </w:r>
            <w:r w:rsidRPr="006F61C6">
              <w:t xml:space="preserve">  </w:t>
            </w:r>
          </w:p>
        </w:tc>
        <w:tc>
          <w:tcPr>
            <w:tcW w:w="274" w:type="pct"/>
          </w:tcPr>
          <w:p w14:paraId="0C6238AB" w14:textId="77777777" w:rsidR="00D32072" w:rsidRDefault="00D32072" w:rsidP="00A61605">
            <w:pPr>
              <w:jc w:val="center"/>
            </w:pPr>
            <w:r>
              <w:t xml:space="preserve">An </w:t>
            </w:r>
          </w:p>
        </w:tc>
        <w:tc>
          <w:tcPr>
            <w:tcW w:w="342" w:type="pct"/>
          </w:tcPr>
          <w:p w14:paraId="2F24BD35" w14:textId="77777777" w:rsidR="00D32072" w:rsidRDefault="00D32072" w:rsidP="00A61605">
            <w:pPr>
              <w:jc w:val="center"/>
            </w:pPr>
            <w:r>
              <w:t>10</w:t>
            </w:r>
          </w:p>
        </w:tc>
      </w:tr>
      <w:tr w:rsidR="00D32072" w14:paraId="115BBA24" w14:textId="77777777" w:rsidTr="00D32072">
        <w:trPr>
          <w:trHeight w:val="397"/>
        </w:trPr>
        <w:tc>
          <w:tcPr>
            <w:tcW w:w="273" w:type="pct"/>
          </w:tcPr>
          <w:p w14:paraId="2B19714F" w14:textId="77777777" w:rsidR="00D32072" w:rsidRPr="00BA50B9" w:rsidRDefault="00D32072" w:rsidP="00A61605">
            <w:pPr>
              <w:jc w:val="center"/>
            </w:pPr>
          </w:p>
        </w:tc>
        <w:tc>
          <w:tcPr>
            <w:tcW w:w="274" w:type="pct"/>
          </w:tcPr>
          <w:p w14:paraId="0A1CBD3E" w14:textId="77777777" w:rsidR="00D32072" w:rsidRDefault="00D32072" w:rsidP="00A61605">
            <w:pPr>
              <w:jc w:val="center"/>
            </w:pPr>
          </w:p>
        </w:tc>
        <w:tc>
          <w:tcPr>
            <w:tcW w:w="3494" w:type="pct"/>
          </w:tcPr>
          <w:p w14:paraId="0B94A953" w14:textId="77777777" w:rsidR="00D32072" w:rsidRPr="00510EC4" w:rsidRDefault="00D32072" w:rsidP="00A61605">
            <w:pPr>
              <w:jc w:val="center"/>
              <w:rPr>
                <w:bCs/>
              </w:rPr>
            </w:pPr>
            <w:r w:rsidRPr="00AA17F5">
              <w:rPr>
                <w:b/>
                <w:bCs/>
              </w:rPr>
              <w:t>(OR)</w:t>
            </w:r>
          </w:p>
        </w:tc>
        <w:tc>
          <w:tcPr>
            <w:tcW w:w="343" w:type="pct"/>
          </w:tcPr>
          <w:p w14:paraId="613098A9" w14:textId="77777777" w:rsidR="00D32072" w:rsidRPr="009B21A6" w:rsidRDefault="00D32072" w:rsidP="00A61605">
            <w:pPr>
              <w:jc w:val="center"/>
            </w:pPr>
          </w:p>
        </w:tc>
        <w:tc>
          <w:tcPr>
            <w:tcW w:w="274" w:type="pct"/>
          </w:tcPr>
          <w:p w14:paraId="205D7E7D" w14:textId="77777777" w:rsidR="00D32072" w:rsidRDefault="00D32072" w:rsidP="00A61605">
            <w:pPr>
              <w:jc w:val="center"/>
            </w:pPr>
          </w:p>
        </w:tc>
        <w:tc>
          <w:tcPr>
            <w:tcW w:w="342" w:type="pct"/>
          </w:tcPr>
          <w:p w14:paraId="3DCA34E3" w14:textId="77777777" w:rsidR="00D32072" w:rsidRDefault="00D32072" w:rsidP="00A61605">
            <w:pPr>
              <w:jc w:val="center"/>
            </w:pPr>
          </w:p>
        </w:tc>
      </w:tr>
      <w:tr w:rsidR="00D32072" w14:paraId="46C08F30" w14:textId="77777777" w:rsidTr="00D32072">
        <w:trPr>
          <w:trHeight w:val="397"/>
        </w:trPr>
        <w:tc>
          <w:tcPr>
            <w:tcW w:w="273" w:type="pct"/>
          </w:tcPr>
          <w:p w14:paraId="0700AA1C" w14:textId="77777777" w:rsidR="00D32072" w:rsidRPr="00BA50B9" w:rsidRDefault="00D32072" w:rsidP="00A61605">
            <w:pPr>
              <w:jc w:val="center"/>
            </w:pPr>
            <w:r>
              <w:t>8</w:t>
            </w:r>
            <w:r w:rsidRPr="00BA50B9">
              <w:t>.</w:t>
            </w:r>
          </w:p>
        </w:tc>
        <w:tc>
          <w:tcPr>
            <w:tcW w:w="274" w:type="pct"/>
          </w:tcPr>
          <w:p w14:paraId="3F8A9C09" w14:textId="77777777" w:rsidR="00D32072" w:rsidRDefault="00D32072" w:rsidP="00A61605">
            <w:pPr>
              <w:jc w:val="center"/>
            </w:pPr>
            <w:r w:rsidRPr="00BA50B9">
              <w:t>a.</w:t>
            </w:r>
          </w:p>
        </w:tc>
        <w:tc>
          <w:tcPr>
            <w:tcW w:w="3494" w:type="pct"/>
          </w:tcPr>
          <w:p w14:paraId="4390D106" w14:textId="77777777" w:rsidR="00D32072" w:rsidRPr="00510EC4" w:rsidRDefault="00D32072" w:rsidP="00A61605">
            <w:pPr>
              <w:jc w:val="both"/>
              <w:rPr>
                <w:bCs/>
              </w:rPr>
            </w:pPr>
            <w:r w:rsidRPr="00676C9A">
              <w:t>Assess the importance of water activity and explain the measurement principle with the help of a schematic</w:t>
            </w:r>
          </w:p>
        </w:tc>
        <w:tc>
          <w:tcPr>
            <w:tcW w:w="343" w:type="pct"/>
          </w:tcPr>
          <w:p w14:paraId="25AF9F29" w14:textId="77777777" w:rsidR="00D32072" w:rsidRPr="009B21A6" w:rsidRDefault="00D32072" w:rsidP="00A61605">
            <w:pPr>
              <w:jc w:val="center"/>
            </w:pPr>
            <w:r w:rsidRPr="00A20CA0">
              <w:t>CO</w:t>
            </w:r>
            <w:r>
              <w:t>4</w:t>
            </w:r>
          </w:p>
        </w:tc>
        <w:tc>
          <w:tcPr>
            <w:tcW w:w="274" w:type="pct"/>
          </w:tcPr>
          <w:p w14:paraId="5D79A269" w14:textId="77777777" w:rsidR="00D32072" w:rsidRDefault="00D32072" w:rsidP="00A61605">
            <w:pPr>
              <w:jc w:val="center"/>
            </w:pPr>
            <w:r>
              <w:t>An</w:t>
            </w:r>
          </w:p>
        </w:tc>
        <w:tc>
          <w:tcPr>
            <w:tcW w:w="342" w:type="pct"/>
          </w:tcPr>
          <w:p w14:paraId="1E589108" w14:textId="77777777" w:rsidR="00D32072" w:rsidRDefault="00D32072" w:rsidP="00A61605">
            <w:pPr>
              <w:jc w:val="center"/>
            </w:pPr>
            <w:r>
              <w:t>10</w:t>
            </w:r>
          </w:p>
        </w:tc>
      </w:tr>
      <w:tr w:rsidR="00D32072" w14:paraId="0CC9AEC2" w14:textId="77777777" w:rsidTr="00D32072">
        <w:trPr>
          <w:trHeight w:val="397"/>
        </w:trPr>
        <w:tc>
          <w:tcPr>
            <w:tcW w:w="273" w:type="pct"/>
          </w:tcPr>
          <w:p w14:paraId="6441EF84" w14:textId="77777777" w:rsidR="00D32072" w:rsidRPr="00BA50B9" w:rsidRDefault="00D32072" w:rsidP="00516FE0">
            <w:pPr>
              <w:jc w:val="center"/>
            </w:pPr>
          </w:p>
        </w:tc>
        <w:tc>
          <w:tcPr>
            <w:tcW w:w="274" w:type="pct"/>
          </w:tcPr>
          <w:p w14:paraId="508E74F1" w14:textId="77777777" w:rsidR="00D32072" w:rsidRDefault="00D32072" w:rsidP="00516FE0">
            <w:pPr>
              <w:jc w:val="center"/>
            </w:pPr>
            <w:r>
              <w:t>b.</w:t>
            </w:r>
          </w:p>
        </w:tc>
        <w:tc>
          <w:tcPr>
            <w:tcW w:w="3494" w:type="pct"/>
          </w:tcPr>
          <w:p w14:paraId="0429212A" w14:textId="77777777" w:rsidR="00D32072" w:rsidRPr="00510EC4" w:rsidRDefault="00D32072" w:rsidP="00516FE0">
            <w:pPr>
              <w:jc w:val="both"/>
              <w:rPr>
                <w:bCs/>
              </w:rPr>
            </w:pPr>
            <w:r>
              <w:t>Design a case study for ANY ONE Characterization tool to address a specific research problem that mentions the working principle, instrumentation, sample preparation and result interpretation.</w:t>
            </w:r>
          </w:p>
        </w:tc>
        <w:tc>
          <w:tcPr>
            <w:tcW w:w="343" w:type="pct"/>
          </w:tcPr>
          <w:p w14:paraId="38E9F30B" w14:textId="77777777" w:rsidR="00D32072" w:rsidRPr="009B21A6" w:rsidRDefault="00D32072" w:rsidP="00516FE0">
            <w:pPr>
              <w:jc w:val="center"/>
            </w:pPr>
            <w:r w:rsidRPr="009B21A6">
              <w:t>CO</w:t>
            </w:r>
            <w:r>
              <w:t>5</w:t>
            </w:r>
          </w:p>
        </w:tc>
        <w:tc>
          <w:tcPr>
            <w:tcW w:w="274" w:type="pct"/>
          </w:tcPr>
          <w:p w14:paraId="021DBBFA" w14:textId="77777777" w:rsidR="00D32072" w:rsidRDefault="00D32072" w:rsidP="00516FE0">
            <w:pPr>
              <w:jc w:val="center"/>
            </w:pPr>
            <w:r>
              <w:t>E</w:t>
            </w:r>
          </w:p>
        </w:tc>
        <w:tc>
          <w:tcPr>
            <w:tcW w:w="342" w:type="pct"/>
          </w:tcPr>
          <w:p w14:paraId="49C1042A" w14:textId="77777777" w:rsidR="00D32072" w:rsidRDefault="00D32072" w:rsidP="00516FE0">
            <w:pPr>
              <w:jc w:val="center"/>
            </w:pPr>
            <w:r>
              <w:t>10</w:t>
            </w:r>
          </w:p>
        </w:tc>
      </w:tr>
      <w:tr w:rsidR="00D32072" w:rsidRPr="00BA50B9" w14:paraId="6DBC3933" w14:textId="77777777" w:rsidTr="00D32072">
        <w:trPr>
          <w:trHeight w:val="552"/>
        </w:trPr>
        <w:tc>
          <w:tcPr>
            <w:tcW w:w="5000" w:type="pct"/>
            <w:gridSpan w:val="6"/>
            <w:vAlign w:val="center"/>
          </w:tcPr>
          <w:p w14:paraId="3041F762" w14:textId="77777777" w:rsidR="00D32072" w:rsidRPr="00BA50B9" w:rsidRDefault="00D32072" w:rsidP="00A61605">
            <w:pPr>
              <w:jc w:val="center"/>
            </w:pPr>
            <w:r w:rsidRPr="00D34534">
              <w:rPr>
                <w:b/>
                <w:bCs/>
              </w:rPr>
              <w:t>COMPULSORY QUESTION</w:t>
            </w:r>
          </w:p>
        </w:tc>
      </w:tr>
      <w:tr w:rsidR="00D32072" w:rsidRPr="00BA50B9" w14:paraId="49D15736" w14:textId="77777777" w:rsidTr="00D32072">
        <w:trPr>
          <w:trHeight w:val="397"/>
        </w:trPr>
        <w:tc>
          <w:tcPr>
            <w:tcW w:w="273" w:type="pct"/>
          </w:tcPr>
          <w:p w14:paraId="68EB481F" w14:textId="77777777" w:rsidR="00D32072" w:rsidRPr="00BA50B9" w:rsidRDefault="00D32072" w:rsidP="00516FE0">
            <w:pPr>
              <w:jc w:val="center"/>
            </w:pPr>
            <w:r>
              <w:t>9</w:t>
            </w:r>
            <w:r w:rsidRPr="00BA50B9">
              <w:t>.</w:t>
            </w:r>
          </w:p>
        </w:tc>
        <w:tc>
          <w:tcPr>
            <w:tcW w:w="274" w:type="pct"/>
          </w:tcPr>
          <w:p w14:paraId="253AAB00" w14:textId="77777777" w:rsidR="00D32072" w:rsidRPr="00BA50B9" w:rsidRDefault="00D32072" w:rsidP="00516FE0">
            <w:pPr>
              <w:jc w:val="center"/>
            </w:pPr>
          </w:p>
        </w:tc>
        <w:tc>
          <w:tcPr>
            <w:tcW w:w="3494" w:type="pct"/>
          </w:tcPr>
          <w:p w14:paraId="56BEDB64" w14:textId="77777777" w:rsidR="00D32072" w:rsidRPr="00BA50B9" w:rsidRDefault="00D32072" w:rsidP="00150304">
            <w:pPr>
              <w:jc w:val="both"/>
            </w:pPr>
            <w:r>
              <w:t>Describe in detail the working principle and instrumentation of Scanning electron and transmission electron microscopy.</w:t>
            </w:r>
          </w:p>
        </w:tc>
        <w:tc>
          <w:tcPr>
            <w:tcW w:w="343" w:type="pct"/>
          </w:tcPr>
          <w:p w14:paraId="72F37499" w14:textId="77777777" w:rsidR="00D32072" w:rsidRDefault="00D32072" w:rsidP="00516FE0">
            <w:pPr>
              <w:jc w:val="center"/>
            </w:pPr>
            <w:r w:rsidRPr="00A20CA0">
              <w:t>CO</w:t>
            </w:r>
            <w:r>
              <w:t>6</w:t>
            </w:r>
          </w:p>
        </w:tc>
        <w:tc>
          <w:tcPr>
            <w:tcW w:w="274" w:type="pct"/>
          </w:tcPr>
          <w:p w14:paraId="00CD19A8" w14:textId="77777777" w:rsidR="00D32072" w:rsidRPr="00BA50B9" w:rsidRDefault="00D32072" w:rsidP="00516FE0">
            <w:pPr>
              <w:jc w:val="center"/>
            </w:pPr>
            <w:r>
              <w:t>A</w:t>
            </w:r>
          </w:p>
        </w:tc>
        <w:tc>
          <w:tcPr>
            <w:tcW w:w="342" w:type="pct"/>
          </w:tcPr>
          <w:p w14:paraId="575DF01C" w14:textId="77777777" w:rsidR="00D32072" w:rsidRPr="00BA50B9" w:rsidRDefault="00D32072" w:rsidP="00516FE0">
            <w:pPr>
              <w:jc w:val="center"/>
            </w:pPr>
            <w:r>
              <w:t>20</w:t>
            </w:r>
          </w:p>
        </w:tc>
      </w:tr>
    </w:tbl>
    <w:p w14:paraId="7F0B8D47" w14:textId="77777777" w:rsidR="00D32072" w:rsidRDefault="00D32072" w:rsidP="00856324">
      <w:pPr>
        <w:rPr>
          <w:b/>
          <w:bCs/>
        </w:rPr>
      </w:pPr>
    </w:p>
    <w:p w14:paraId="7937D4C0" w14:textId="77777777" w:rsidR="00D32072" w:rsidRDefault="00D32072" w:rsidP="00150304">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E9C29B" w14:textId="77777777" w:rsidR="00D32072" w:rsidRDefault="00D32072" w:rsidP="00856324"/>
    <w:tbl>
      <w:tblPr>
        <w:tblStyle w:val="TableGrid"/>
        <w:tblW w:w="0" w:type="auto"/>
        <w:tblLook w:val="04A0" w:firstRow="1" w:lastRow="0" w:firstColumn="1" w:lastColumn="0" w:noHBand="0" w:noVBand="1"/>
      </w:tblPr>
      <w:tblGrid>
        <w:gridCol w:w="674"/>
        <w:gridCol w:w="8343"/>
      </w:tblGrid>
      <w:tr w:rsidR="00D32072" w14:paraId="30B36342" w14:textId="77777777" w:rsidTr="002965A4">
        <w:tc>
          <w:tcPr>
            <w:tcW w:w="675" w:type="dxa"/>
          </w:tcPr>
          <w:p w14:paraId="3BDBB410" w14:textId="77777777" w:rsidR="00D32072" w:rsidRDefault="00D32072" w:rsidP="005D4A17"/>
        </w:tc>
        <w:tc>
          <w:tcPr>
            <w:tcW w:w="9782" w:type="dxa"/>
          </w:tcPr>
          <w:p w14:paraId="7697981C" w14:textId="77777777" w:rsidR="00D32072" w:rsidRPr="007E5F37" w:rsidRDefault="00D32072" w:rsidP="005D4A17">
            <w:pPr>
              <w:jc w:val="center"/>
              <w:rPr>
                <w:b/>
              </w:rPr>
            </w:pPr>
            <w:r w:rsidRPr="007E5F37">
              <w:rPr>
                <w:b/>
              </w:rPr>
              <w:t>COURSE OUTCOMES</w:t>
            </w:r>
          </w:p>
        </w:tc>
      </w:tr>
      <w:tr w:rsidR="00D32072" w14:paraId="68978C5C" w14:textId="77777777" w:rsidTr="002965A4">
        <w:tc>
          <w:tcPr>
            <w:tcW w:w="675" w:type="dxa"/>
          </w:tcPr>
          <w:p w14:paraId="6CF3A2D5" w14:textId="77777777" w:rsidR="00D32072" w:rsidRDefault="00D32072" w:rsidP="002965A4">
            <w:r>
              <w:t>CO1</w:t>
            </w:r>
          </w:p>
        </w:tc>
        <w:tc>
          <w:tcPr>
            <w:tcW w:w="9782" w:type="dxa"/>
          </w:tcPr>
          <w:p w14:paraId="59BAA6A2" w14:textId="77777777" w:rsidR="00D32072" w:rsidRDefault="00D32072" w:rsidP="002965A4">
            <w:r w:rsidRPr="00E36606">
              <w:t>recognize the components of the mixture using chromatographic techniques.</w:t>
            </w:r>
          </w:p>
        </w:tc>
      </w:tr>
      <w:tr w:rsidR="00D32072" w14:paraId="518BBD5A" w14:textId="77777777" w:rsidTr="002965A4">
        <w:tc>
          <w:tcPr>
            <w:tcW w:w="675" w:type="dxa"/>
          </w:tcPr>
          <w:p w14:paraId="18F09AC3" w14:textId="77777777" w:rsidR="00D32072" w:rsidRDefault="00D32072" w:rsidP="002965A4">
            <w:r>
              <w:t>CO2</w:t>
            </w:r>
          </w:p>
        </w:tc>
        <w:tc>
          <w:tcPr>
            <w:tcW w:w="9782" w:type="dxa"/>
          </w:tcPr>
          <w:p w14:paraId="616DEF8C" w14:textId="77777777" w:rsidR="00D32072" w:rsidRDefault="00D32072" w:rsidP="002965A4">
            <w:r w:rsidRPr="00E36606">
              <w:t xml:space="preserve">identify the functional groups present in the food sample </w:t>
            </w:r>
          </w:p>
        </w:tc>
      </w:tr>
      <w:tr w:rsidR="00D32072" w14:paraId="5E9AE4D8" w14:textId="77777777" w:rsidTr="002965A4">
        <w:tc>
          <w:tcPr>
            <w:tcW w:w="675" w:type="dxa"/>
          </w:tcPr>
          <w:p w14:paraId="78EC0A52" w14:textId="77777777" w:rsidR="00D32072" w:rsidRDefault="00D32072" w:rsidP="002965A4">
            <w:r>
              <w:t>CO3</w:t>
            </w:r>
          </w:p>
        </w:tc>
        <w:tc>
          <w:tcPr>
            <w:tcW w:w="9782" w:type="dxa"/>
          </w:tcPr>
          <w:p w14:paraId="1254E9D2" w14:textId="77777777" w:rsidR="00D32072" w:rsidRDefault="00D32072" w:rsidP="002965A4">
            <w:r w:rsidRPr="00E36606">
              <w:t>calculate the trace metals present in the food sample</w:t>
            </w:r>
          </w:p>
        </w:tc>
      </w:tr>
      <w:tr w:rsidR="00D32072" w14:paraId="57BC65D8" w14:textId="77777777" w:rsidTr="002965A4">
        <w:tc>
          <w:tcPr>
            <w:tcW w:w="675" w:type="dxa"/>
          </w:tcPr>
          <w:p w14:paraId="774A1E36" w14:textId="77777777" w:rsidR="00D32072" w:rsidRDefault="00D32072" w:rsidP="002965A4">
            <w:r>
              <w:t>CO4</w:t>
            </w:r>
          </w:p>
        </w:tc>
        <w:tc>
          <w:tcPr>
            <w:tcW w:w="9782" w:type="dxa"/>
          </w:tcPr>
          <w:p w14:paraId="71760576" w14:textId="77777777" w:rsidR="00D32072" w:rsidRDefault="00D32072" w:rsidP="002965A4">
            <w:r w:rsidRPr="00E36606">
              <w:t>analyze the structure of the novel compound isolated from natural source</w:t>
            </w:r>
          </w:p>
        </w:tc>
      </w:tr>
      <w:tr w:rsidR="00D32072" w14:paraId="23B08EE0" w14:textId="77777777" w:rsidTr="002965A4">
        <w:tc>
          <w:tcPr>
            <w:tcW w:w="675" w:type="dxa"/>
          </w:tcPr>
          <w:p w14:paraId="719BF18C" w14:textId="77777777" w:rsidR="00D32072" w:rsidRDefault="00D32072" w:rsidP="002965A4">
            <w:r>
              <w:t>CO5</w:t>
            </w:r>
          </w:p>
        </w:tc>
        <w:tc>
          <w:tcPr>
            <w:tcW w:w="9782" w:type="dxa"/>
          </w:tcPr>
          <w:p w14:paraId="068E7F26" w14:textId="77777777" w:rsidR="00D32072" w:rsidRDefault="00D32072" w:rsidP="002965A4">
            <w:r w:rsidRPr="00E36606">
              <w:t>assess the molecular weight of the given component</w:t>
            </w:r>
          </w:p>
        </w:tc>
      </w:tr>
      <w:tr w:rsidR="00D32072" w14:paraId="48ABB6DA" w14:textId="77777777" w:rsidTr="002965A4">
        <w:tc>
          <w:tcPr>
            <w:tcW w:w="675" w:type="dxa"/>
          </w:tcPr>
          <w:p w14:paraId="4765F873" w14:textId="77777777" w:rsidR="00D32072" w:rsidRDefault="00D32072" w:rsidP="002965A4">
            <w:r>
              <w:t>CO6</w:t>
            </w:r>
          </w:p>
        </w:tc>
        <w:tc>
          <w:tcPr>
            <w:tcW w:w="9782" w:type="dxa"/>
          </w:tcPr>
          <w:p w14:paraId="2DF91BC9" w14:textId="77777777" w:rsidR="00D32072" w:rsidRDefault="00D32072" w:rsidP="002965A4">
            <w:r w:rsidRPr="00E36606">
              <w:t>organize components from mixture based on electrical property</w:t>
            </w:r>
          </w:p>
        </w:tc>
      </w:tr>
    </w:tbl>
    <w:p w14:paraId="7E9291F2" w14:textId="77777777" w:rsidR="00D32072" w:rsidRDefault="00D32072" w:rsidP="0052529A">
      <w:pPr>
        <w:ind w:left="720"/>
      </w:pPr>
    </w:p>
    <w:tbl>
      <w:tblPr>
        <w:tblStyle w:val="TableGrid"/>
        <w:tblW w:w="0" w:type="auto"/>
        <w:tblInd w:w="614" w:type="dxa"/>
        <w:tblLook w:val="04A0" w:firstRow="1" w:lastRow="0" w:firstColumn="1" w:lastColumn="0" w:noHBand="0" w:noVBand="1"/>
      </w:tblPr>
      <w:tblGrid>
        <w:gridCol w:w="1120"/>
        <w:gridCol w:w="949"/>
        <w:gridCol w:w="1025"/>
        <w:gridCol w:w="1099"/>
        <w:gridCol w:w="1104"/>
        <w:gridCol w:w="1024"/>
        <w:gridCol w:w="878"/>
        <w:gridCol w:w="1204"/>
      </w:tblGrid>
      <w:tr w:rsidR="00D32072" w14:paraId="1354E506" w14:textId="77777777" w:rsidTr="00A61605">
        <w:trPr>
          <w:trHeight w:val="210"/>
        </w:trPr>
        <w:tc>
          <w:tcPr>
            <w:tcW w:w="8936" w:type="dxa"/>
            <w:gridSpan w:val="8"/>
          </w:tcPr>
          <w:p w14:paraId="57F5FF6D" w14:textId="77777777" w:rsidR="00D32072" w:rsidRPr="0009580C" w:rsidRDefault="00D32072" w:rsidP="005D4A17">
            <w:pPr>
              <w:jc w:val="center"/>
              <w:rPr>
                <w:b/>
              </w:rPr>
            </w:pPr>
            <w:r w:rsidRPr="0009580C">
              <w:rPr>
                <w:b/>
              </w:rPr>
              <w:t>A</w:t>
            </w:r>
            <w:r>
              <w:rPr>
                <w:b/>
              </w:rPr>
              <w:t>ssessment Pattern</w:t>
            </w:r>
            <w:r w:rsidRPr="0009580C">
              <w:rPr>
                <w:b/>
              </w:rPr>
              <w:t xml:space="preserve"> as per Bloom’s Taxonomy</w:t>
            </w:r>
          </w:p>
        </w:tc>
      </w:tr>
      <w:tr w:rsidR="00D32072" w14:paraId="0DD24BC0" w14:textId="77777777" w:rsidTr="00A61605">
        <w:trPr>
          <w:trHeight w:val="420"/>
        </w:trPr>
        <w:tc>
          <w:tcPr>
            <w:tcW w:w="1176" w:type="dxa"/>
          </w:tcPr>
          <w:p w14:paraId="3AE2C44A" w14:textId="77777777" w:rsidR="00D32072" w:rsidRPr="00A61605" w:rsidRDefault="00D32072" w:rsidP="00A61605">
            <w:pPr>
              <w:rPr>
                <w:b/>
                <w:bCs/>
              </w:rPr>
            </w:pPr>
            <w:r w:rsidRPr="00A61605">
              <w:rPr>
                <w:b/>
                <w:bCs/>
              </w:rPr>
              <w:t>CO / BL</w:t>
            </w:r>
          </w:p>
        </w:tc>
        <w:tc>
          <w:tcPr>
            <w:tcW w:w="1011" w:type="dxa"/>
          </w:tcPr>
          <w:p w14:paraId="28910BB3" w14:textId="77777777" w:rsidR="00D32072" w:rsidRPr="00723EF4" w:rsidRDefault="00D32072" w:rsidP="00A61605">
            <w:pPr>
              <w:jc w:val="center"/>
              <w:rPr>
                <w:b/>
              </w:rPr>
            </w:pPr>
            <w:r w:rsidRPr="00CC7F9A">
              <w:rPr>
                <w:b/>
                <w:sz w:val="22"/>
                <w:szCs w:val="22"/>
              </w:rPr>
              <w:t>R</w:t>
            </w:r>
          </w:p>
        </w:tc>
        <w:tc>
          <w:tcPr>
            <w:tcW w:w="1097" w:type="dxa"/>
          </w:tcPr>
          <w:p w14:paraId="5F7A8A12" w14:textId="77777777" w:rsidR="00D32072" w:rsidRPr="00723EF4" w:rsidRDefault="00D32072" w:rsidP="00A61605">
            <w:pPr>
              <w:jc w:val="center"/>
              <w:rPr>
                <w:b/>
              </w:rPr>
            </w:pPr>
            <w:r w:rsidRPr="00CC7F9A">
              <w:rPr>
                <w:b/>
                <w:sz w:val="22"/>
                <w:szCs w:val="22"/>
              </w:rPr>
              <w:t>U</w:t>
            </w:r>
          </w:p>
        </w:tc>
        <w:tc>
          <w:tcPr>
            <w:tcW w:w="1180" w:type="dxa"/>
          </w:tcPr>
          <w:p w14:paraId="7B0FCFA5" w14:textId="77777777" w:rsidR="00D32072" w:rsidRPr="00723EF4" w:rsidRDefault="00D32072" w:rsidP="00A61605">
            <w:pPr>
              <w:jc w:val="center"/>
              <w:rPr>
                <w:b/>
              </w:rPr>
            </w:pPr>
            <w:r w:rsidRPr="00CC7F9A">
              <w:rPr>
                <w:b/>
                <w:sz w:val="22"/>
                <w:szCs w:val="22"/>
              </w:rPr>
              <w:t>A</w:t>
            </w:r>
          </w:p>
        </w:tc>
        <w:tc>
          <w:tcPr>
            <w:tcW w:w="1180" w:type="dxa"/>
          </w:tcPr>
          <w:p w14:paraId="289DD77E" w14:textId="77777777" w:rsidR="00D32072" w:rsidRPr="00723EF4" w:rsidRDefault="00D32072" w:rsidP="00A61605">
            <w:pPr>
              <w:jc w:val="center"/>
              <w:rPr>
                <w:b/>
              </w:rPr>
            </w:pPr>
            <w:r w:rsidRPr="00CC7F9A">
              <w:rPr>
                <w:b/>
                <w:sz w:val="22"/>
                <w:szCs w:val="22"/>
              </w:rPr>
              <w:t>An</w:t>
            </w:r>
          </w:p>
        </w:tc>
        <w:tc>
          <w:tcPr>
            <w:tcW w:w="1096" w:type="dxa"/>
          </w:tcPr>
          <w:p w14:paraId="4A60BBA3" w14:textId="77777777" w:rsidR="00D32072" w:rsidRPr="00723EF4" w:rsidRDefault="00D32072" w:rsidP="00A61605">
            <w:pPr>
              <w:jc w:val="center"/>
              <w:rPr>
                <w:b/>
              </w:rPr>
            </w:pPr>
            <w:r w:rsidRPr="00CC7F9A">
              <w:rPr>
                <w:b/>
                <w:sz w:val="22"/>
                <w:szCs w:val="22"/>
              </w:rPr>
              <w:t>E</w:t>
            </w:r>
          </w:p>
        </w:tc>
        <w:tc>
          <w:tcPr>
            <w:tcW w:w="931" w:type="dxa"/>
          </w:tcPr>
          <w:p w14:paraId="7C0B4543" w14:textId="77777777" w:rsidR="00D32072" w:rsidRPr="00723EF4" w:rsidRDefault="00D32072" w:rsidP="00A61605">
            <w:pPr>
              <w:jc w:val="center"/>
              <w:rPr>
                <w:b/>
              </w:rPr>
            </w:pPr>
            <w:r w:rsidRPr="00CC7F9A">
              <w:rPr>
                <w:b/>
                <w:sz w:val="22"/>
                <w:szCs w:val="22"/>
              </w:rPr>
              <w:t>C</w:t>
            </w:r>
          </w:p>
        </w:tc>
        <w:tc>
          <w:tcPr>
            <w:tcW w:w="1265" w:type="dxa"/>
          </w:tcPr>
          <w:p w14:paraId="576D0E81" w14:textId="77777777" w:rsidR="00D32072" w:rsidRPr="00723EF4" w:rsidRDefault="00D32072" w:rsidP="00A61605">
            <w:pPr>
              <w:jc w:val="center"/>
              <w:rPr>
                <w:b/>
              </w:rPr>
            </w:pPr>
            <w:r w:rsidRPr="00CC7F9A">
              <w:rPr>
                <w:b/>
                <w:sz w:val="22"/>
                <w:szCs w:val="22"/>
              </w:rPr>
              <w:t>Total</w:t>
            </w:r>
          </w:p>
        </w:tc>
      </w:tr>
      <w:tr w:rsidR="00D32072" w14:paraId="0005D542" w14:textId="77777777" w:rsidTr="00A61605">
        <w:trPr>
          <w:trHeight w:val="221"/>
        </w:trPr>
        <w:tc>
          <w:tcPr>
            <w:tcW w:w="1176" w:type="dxa"/>
          </w:tcPr>
          <w:p w14:paraId="57B0B2E8" w14:textId="77777777" w:rsidR="00D32072" w:rsidRDefault="00D32072" w:rsidP="005D4A17">
            <w:r>
              <w:t>CO1</w:t>
            </w:r>
          </w:p>
        </w:tc>
        <w:tc>
          <w:tcPr>
            <w:tcW w:w="1011" w:type="dxa"/>
          </w:tcPr>
          <w:p w14:paraId="30CC43ED" w14:textId="77777777" w:rsidR="00D32072" w:rsidRDefault="00D32072" w:rsidP="005D4A17">
            <w:pPr>
              <w:jc w:val="center"/>
            </w:pPr>
            <w:r>
              <w:t>10</w:t>
            </w:r>
          </w:p>
        </w:tc>
        <w:tc>
          <w:tcPr>
            <w:tcW w:w="1097" w:type="dxa"/>
          </w:tcPr>
          <w:p w14:paraId="2756A62D" w14:textId="77777777" w:rsidR="00D32072" w:rsidRDefault="00D32072" w:rsidP="005D4A17">
            <w:pPr>
              <w:jc w:val="center"/>
            </w:pPr>
          </w:p>
        </w:tc>
        <w:tc>
          <w:tcPr>
            <w:tcW w:w="1180" w:type="dxa"/>
          </w:tcPr>
          <w:p w14:paraId="4231E656" w14:textId="77777777" w:rsidR="00D32072" w:rsidRDefault="00D32072" w:rsidP="005D4A17">
            <w:pPr>
              <w:jc w:val="center"/>
            </w:pPr>
          </w:p>
        </w:tc>
        <w:tc>
          <w:tcPr>
            <w:tcW w:w="1180" w:type="dxa"/>
          </w:tcPr>
          <w:p w14:paraId="0F5E50DB" w14:textId="77777777" w:rsidR="00D32072" w:rsidRDefault="00D32072" w:rsidP="005D4A17">
            <w:pPr>
              <w:jc w:val="center"/>
            </w:pPr>
          </w:p>
        </w:tc>
        <w:tc>
          <w:tcPr>
            <w:tcW w:w="1096" w:type="dxa"/>
          </w:tcPr>
          <w:p w14:paraId="30508C58" w14:textId="77777777" w:rsidR="00D32072" w:rsidRDefault="00D32072" w:rsidP="005D4A17">
            <w:pPr>
              <w:jc w:val="center"/>
            </w:pPr>
          </w:p>
        </w:tc>
        <w:tc>
          <w:tcPr>
            <w:tcW w:w="931" w:type="dxa"/>
          </w:tcPr>
          <w:p w14:paraId="1D24DAF2" w14:textId="77777777" w:rsidR="00D32072" w:rsidRDefault="00D32072" w:rsidP="005D4A17">
            <w:pPr>
              <w:jc w:val="center"/>
            </w:pPr>
          </w:p>
        </w:tc>
        <w:tc>
          <w:tcPr>
            <w:tcW w:w="1265" w:type="dxa"/>
          </w:tcPr>
          <w:p w14:paraId="29F03AA0" w14:textId="77777777" w:rsidR="00D32072" w:rsidRDefault="00D32072" w:rsidP="005D4A17">
            <w:pPr>
              <w:jc w:val="center"/>
            </w:pPr>
            <w:r>
              <w:t>10</w:t>
            </w:r>
          </w:p>
        </w:tc>
      </w:tr>
      <w:tr w:rsidR="00D32072" w14:paraId="3C06A4DD" w14:textId="77777777" w:rsidTr="00A61605">
        <w:trPr>
          <w:trHeight w:val="210"/>
        </w:trPr>
        <w:tc>
          <w:tcPr>
            <w:tcW w:w="1176" w:type="dxa"/>
          </w:tcPr>
          <w:p w14:paraId="7AD3033D" w14:textId="77777777" w:rsidR="00D32072" w:rsidRDefault="00D32072" w:rsidP="005D4A17">
            <w:r>
              <w:t>CO2</w:t>
            </w:r>
          </w:p>
        </w:tc>
        <w:tc>
          <w:tcPr>
            <w:tcW w:w="1011" w:type="dxa"/>
          </w:tcPr>
          <w:p w14:paraId="0C303932" w14:textId="77777777" w:rsidR="00D32072" w:rsidRDefault="00D32072" w:rsidP="005D4A17">
            <w:pPr>
              <w:jc w:val="center"/>
            </w:pPr>
          </w:p>
        </w:tc>
        <w:tc>
          <w:tcPr>
            <w:tcW w:w="1097" w:type="dxa"/>
          </w:tcPr>
          <w:p w14:paraId="310EE225" w14:textId="77777777" w:rsidR="00D32072" w:rsidRDefault="00D32072" w:rsidP="005D4A17">
            <w:pPr>
              <w:jc w:val="center"/>
            </w:pPr>
            <w:r>
              <w:t>30</w:t>
            </w:r>
          </w:p>
        </w:tc>
        <w:tc>
          <w:tcPr>
            <w:tcW w:w="1180" w:type="dxa"/>
          </w:tcPr>
          <w:p w14:paraId="23067B03" w14:textId="77777777" w:rsidR="00D32072" w:rsidRDefault="00D32072" w:rsidP="005D4A17">
            <w:pPr>
              <w:jc w:val="center"/>
            </w:pPr>
            <w:r>
              <w:t>10</w:t>
            </w:r>
          </w:p>
        </w:tc>
        <w:tc>
          <w:tcPr>
            <w:tcW w:w="1180" w:type="dxa"/>
          </w:tcPr>
          <w:p w14:paraId="4AA9E633" w14:textId="77777777" w:rsidR="00D32072" w:rsidRDefault="00D32072" w:rsidP="005D4A17">
            <w:pPr>
              <w:jc w:val="center"/>
            </w:pPr>
          </w:p>
        </w:tc>
        <w:tc>
          <w:tcPr>
            <w:tcW w:w="1096" w:type="dxa"/>
          </w:tcPr>
          <w:p w14:paraId="72F110A2" w14:textId="77777777" w:rsidR="00D32072" w:rsidRDefault="00D32072" w:rsidP="005D4A17">
            <w:pPr>
              <w:jc w:val="center"/>
            </w:pPr>
          </w:p>
        </w:tc>
        <w:tc>
          <w:tcPr>
            <w:tcW w:w="931" w:type="dxa"/>
          </w:tcPr>
          <w:p w14:paraId="25181C73" w14:textId="77777777" w:rsidR="00D32072" w:rsidRDefault="00D32072" w:rsidP="005D4A17">
            <w:pPr>
              <w:jc w:val="center"/>
            </w:pPr>
          </w:p>
        </w:tc>
        <w:tc>
          <w:tcPr>
            <w:tcW w:w="1265" w:type="dxa"/>
          </w:tcPr>
          <w:p w14:paraId="29083C86" w14:textId="77777777" w:rsidR="00D32072" w:rsidRDefault="00D32072" w:rsidP="005D4A17">
            <w:pPr>
              <w:jc w:val="center"/>
            </w:pPr>
            <w:r>
              <w:t>40</w:t>
            </w:r>
          </w:p>
        </w:tc>
      </w:tr>
      <w:tr w:rsidR="00D32072" w14:paraId="7A057836" w14:textId="77777777" w:rsidTr="00A61605">
        <w:trPr>
          <w:trHeight w:val="210"/>
        </w:trPr>
        <w:tc>
          <w:tcPr>
            <w:tcW w:w="1176" w:type="dxa"/>
          </w:tcPr>
          <w:p w14:paraId="65EF975D" w14:textId="77777777" w:rsidR="00D32072" w:rsidRDefault="00D32072" w:rsidP="005D4A17">
            <w:r>
              <w:t>CO3</w:t>
            </w:r>
          </w:p>
        </w:tc>
        <w:tc>
          <w:tcPr>
            <w:tcW w:w="1011" w:type="dxa"/>
          </w:tcPr>
          <w:p w14:paraId="338EA5E6" w14:textId="77777777" w:rsidR="00D32072" w:rsidRDefault="00D32072" w:rsidP="005D4A17">
            <w:pPr>
              <w:jc w:val="center"/>
            </w:pPr>
          </w:p>
        </w:tc>
        <w:tc>
          <w:tcPr>
            <w:tcW w:w="1097" w:type="dxa"/>
          </w:tcPr>
          <w:p w14:paraId="027F3D9A" w14:textId="77777777" w:rsidR="00D32072" w:rsidRDefault="00D32072" w:rsidP="005D4A17">
            <w:pPr>
              <w:jc w:val="center"/>
            </w:pPr>
          </w:p>
        </w:tc>
        <w:tc>
          <w:tcPr>
            <w:tcW w:w="1180" w:type="dxa"/>
          </w:tcPr>
          <w:p w14:paraId="666AF6A3" w14:textId="77777777" w:rsidR="00D32072" w:rsidRDefault="00D32072" w:rsidP="005D4A17">
            <w:pPr>
              <w:jc w:val="center"/>
            </w:pPr>
          </w:p>
        </w:tc>
        <w:tc>
          <w:tcPr>
            <w:tcW w:w="1180" w:type="dxa"/>
          </w:tcPr>
          <w:p w14:paraId="3084C62D" w14:textId="77777777" w:rsidR="00D32072" w:rsidRDefault="00D32072" w:rsidP="005D4A17">
            <w:pPr>
              <w:jc w:val="center"/>
            </w:pPr>
            <w:r>
              <w:t>10</w:t>
            </w:r>
          </w:p>
        </w:tc>
        <w:tc>
          <w:tcPr>
            <w:tcW w:w="1096" w:type="dxa"/>
          </w:tcPr>
          <w:p w14:paraId="70B37999" w14:textId="77777777" w:rsidR="00D32072" w:rsidRDefault="00D32072" w:rsidP="005D4A17">
            <w:pPr>
              <w:jc w:val="center"/>
            </w:pPr>
          </w:p>
        </w:tc>
        <w:tc>
          <w:tcPr>
            <w:tcW w:w="931" w:type="dxa"/>
          </w:tcPr>
          <w:p w14:paraId="304CC6D6" w14:textId="77777777" w:rsidR="00D32072" w:rsidRDefault="00D32072" w:rsidP="005D4A17">
            <w:pPr>
              <w:jc w:val="center"/>
            </w:pPr>
          </w:p>
        </w:tc>
        <w:tc>
          <w:tcPr>
            <w:tcW w:w="1265" w:type="dxa"/>
          </w:tcPr>
          <w:p w14:paraId="0C74DB15" w14:textId="77777777" w:rsidR="00D32072" w:rsidRDefault="00D32072" w:rsidP="005D4A17">
            <w:pPr>
              <w:jc w:val="center"/>
            </w:pPr>
            <w:r>
              <w:t>10</w:t>
            </w:r>
          </w:p>
        </w:tc>
      </w:tr>
      <w:tr w:rsidR="00D32072" w14:paraId="71A398FE" w14:textId="77777777" w:rsidTr="00A61605">
        <w:trPr>
          <w:trHeight w:val="210"/>
        </w:trPr>
        <w:tc>
          <w:tcPr>
            <w:tcW w:w="1176" w:type="dxa"/>
          </w:tcPr>
          <w:p w14:paraId="3EE1A9AD" w14:textId="77777777" w:rsidR="00D32072" w:rsidRDefault="00D32072" w:rsidP="005D4A17">
            <w:r>
              <w:t>CO4</w:t>
            </w:r>
          </w:p>
        </w:tc>
        <w:tc>
          <w:tcPr>
            <w:tcW w:w="1011" w:type="dxa"/>
          </w:tcPr>
          <w:p w14:paraId="723727A3" w14:textId="77777777" w:rsidR="00D32072" w:rsidRDefault="00D32072" w:rsidP="005D4A17">
            <w:pPr>
              <w:jc w:val="center"/>
            </w:pPr>
          </w:p>
        </w:tc>
        <w:tc>
          <w:tcPr>
            <w:tcW w:w="1097" w:type="dxa"/>
          </w:tcPr>
          <w:p w14:paraId="48F89798" w14:textId="77777777" w:rsidR="00D32072" w:rsidRDefault="00D32072" w:rsidP="005D4A17">
            <w:pPr>
              <w:jc w:val="center"/>
            </w:pPr>
          </w:p>
        </w:tc>
        <w:tc>
          <w:tcPr>
            <w:tcW w:w="1180" w:type="dxa"/>
          </w:tcPr>
          <w:p w14:paraId="03DC73F8" w14:textId="77777777" w:rsidR="00D32072" w:rsidRDefault="00D32072" w:rsidP="005D4A17">
            <w:pPr>
              <w:jc w:val="center"/>
            </w:pPr>
            <w:r>
              <w:t>10</w:t>
            </w:r>
          </w:p>
        </w:tc>
        <w:tc>
          <w:tcPr>
            <w:tcW w:w="1180" w:type="dxa"/>
          </w:tcPr>
          <w:p w14:paraId="3B59AB17" w14:textId="77777777" w:rsidR="00D32072" w:rsidRDefault="00D32072" w:rsidP="005D4A17">
            <w:pPr>
              <w:jc w:val="center"/>
            </w:pPr>
            <w:r>
              <w:t>30</w:t>
            </w:r>
          </w:p>
        </w:tc>
        <w:tc>
          <w:tcPr>
            <w:tcW w:w="1096" w:type="dxa"/>
          </w:tcPr>
          <w:p w14:paraId="7A055B75" w14:textId="77777777" w:rsidR="00D32072" w:rsidRDefault="00D32072" w:rsidP="005D4A17">
            <w:pPr>
              <w:jc w:val="center"/>
            </w:pPr>
            <w:r>
              <w:t>10</w:t>
            </w:r>
          </w:p>
        </w:tc>
        <w:tc>
          <w:tcPr>
            <w:tcW w:w="931" w:type="dxa"/>
          </w:tcPr>
          <w:p w14:paraId="3A9289FF" w14:textId="77777777" w:rsidR="00D32072" w:rsidRDefault="00D32072" w:rsidP="005D4A17">
            <w:pPr>
              <w:jc w:val="center"/>
            </w:pPr>
          </w:p>
        </w:tc>
        <w:tc>
          <w:tcPr>
            <w:tcW w:w="1265" w:type="dxa"/>
          </w:tcPr>
          <w:p w14:paraId="22C4C418" w14:textId="77777777" w:rsidR="00D32072" w:rsidRDefault="00D32072" w:rsidP="005D4A17">
            <w:pPr>
              <w:jc w:val="center"/>
            </w:pPr>
            <w:r>
              <w:t>50</w:t>
            </w:r>
          </w:p>
        </w:tc>
      </w:tr>
      <w:tr w:rsidR="00D32072" w14:paraId="37914BC8" w14:textId="77777777" w:rsidTr="00A61605">
        <w:trPr>
          <w:trHeight w:val="210"/>
        </w:trPr>
        <w:tc>
          <w:tcPr>
            <w:tcW w:w="1176" w:type="dxa"/>
          </w:tcPr>
          <w:p w14:paraId="2C314508" w14:textId="77777777" w:rsidR="00D32072" w:rsidRDefault="00D32072" w:rsidP="005D4A17">
            <w:r>
              <w:t>CO5</w:t>
            </w:r>
          </w:p>
        </w:tc>
        <w:tc>
          <w:tcPr>
            <w:tcW w:w="1011" w:type="dxa"/>
          </w:tcPr>
          <w:p w14:paraId="79320803" w14:textId="77777777" w:rsidR="00D32072" w:rsidRDefault="00D32072" w:rsidP="005D4A17">
            <w:pPr>
              <w:jc w:val="center"/>
            </w:pPr>
          </w:p>
        </w:tc>
        <w:tc>
          <w:tcPr>
            <w:tcW w:w="1097" w:type="dxa"/>
          </w:tcPr>
          <w:p w14:paraId="0F6A5F91" w14:textId="77777777" w:rsidR="00D32072" w:rsidRDefault="00D32072" w:rsidP="005D4A17">
            <w:pPr>
              <w:jc w:val="center"/>
            </w:pPr>
          </w:p>
        </w:tc>
        <w:tc>
          <w:tcPr>
            <w:tcW w:w="1180" w:type="dxa"/>
          </w:tcPr>
          <w:p w14:paraId="7EE0F68B" w14:textId="77777777" w:rsidR="00D32072" w:rsidRDefault="00D32072" w:rsidP="005D4A17">
            <w:pPr>
              <w:jc w:val="center"/>
            </w:pPr>
          </w:p>
        </w:tc>
        <w:tc>
          <w:tcPr>
            <w:tcW w:w="1180" w:type="dxa"/>
          </w:tcPr>
          <w:p w14:paraId="175F2D88" w14:textId="77777777" w:rsidR="00D32072" w:rsidRDefault="00D32072" w:rsidP="005D4A17">
            <w:pPr>
              <w:jc w:val="center"/>
            </w:pPr>
            <w:r>
              <w:t>20</w:t>
            </w:r>
          </w:p>
        </w:tc>
        <w:tc>
          <w:tcPr>
            <w:tcW w:w="1096" w:type="dxa"/>
          </w:tcPr>
          <w:p w14:paraId="396277C6" w14:textId="77777777" w:rsidR="00D32072" w:rsidRDefault="00D32072" w:rsidP="005D4A17">
            <w:pPr>
              <w:jc w:val="center"/>
            </w:pPr>
            <w:r>
              <w:t>20</w:t>
            </w:r>
          </w:p>
        </w:tc>
        <w:tc>
          <w:tcPr>
            <w:tcW w:w="931" w:type="dxa"/>
          </w:tcPr>
          <w:p w14:paraId="1199B7B5" w14:textId="77777777" w:rsidR="00D32072" w:rsidRDefault="00D32072" w:rsidP="005D4A17">
            <w:pPr>
              <w:jc w:val="center"/>
            </w:pPr>
          </w:p>
        </w:tc>
        <w:tc>
          <w:tcPr>
            <w:tcW w:w="1265" w:type="dxa"/>
          </w:tcPr>
          <w:p w14:paraId="512946E3" w14:textId="77777777" w:rsidR="00D32072" w:rsidRDefault="00D32072" w:rsidP="005D4A17">
            <w:pPr>
              <w:jc w:val="center"/>
            </w:pPr>
            <w:r>
              <w:t>40</w:t>
            </w:r>
          </w:p>
        </w:tc>
      </w:tr>
      <w:tr w:rsidR="00D32072" w14:paraId="7A364F6E" w14:textId="77777777" w:rsidTr="00A61605">
        <w:trPr>
          <w:trHeight w:val="210"/>
        </w:trPr>
        <w:tc>
          <w:tcPr>
            <w:tcW w:w="1176" w:type="dxa"/>
          </w:tcPr>
          <w:p w14:paraId="5C14FEE9" w14:textId="77777777" w:rsidR="00D32072" w:rsidRDefault="00D32072" w:rsidP="005D4A17">
            <w:r>
              <w:t>CO6</w:t>
            </w:r>
          </w:p>
        </w:tc>
        <w:tc>
          <w:tcPr>
            <w:tcW w:w="1011" w:type="dxa"/>
          </w:tcPr>
          <w:p w14:paraId="2C8426E2" w14:textId="77777777" w:rsidR="00D32072" w:rsidRDefault="00D32072" w:rsidP="005D4A17">
            <w:pPr>
              <w:jc w:val="center"/>
            </w:pPr>
          </w:p>
        </w:tc>
        <w:tc>
          <w:tcPr>
            <w:tcW w:w="1097" w:type="dxa"/>
          </w:tcPr>
          <w:p w14:paraId="64D477B4" w14:textId="77777777" w:rsidR="00D32072" w:rsidRDefault="00D32072" w:rsidP="005D4A17">
            <w:pPr>
              <w:jc w:val="center"/>
            </w:pPr>
          </w:p>
        </w:tc>
        <w:tc>
          <w:tcPr>
            <w:tcW w:w="1180" w:type="dxa"/>
          </w:tcPr>
          <w:p w14:paraId="460118CB" w14:textId="77777777" w:rsidR="00D32072" w:rsidRDefault="00D32072" w:rsidP="005D4A17">
            <w:pPr>
              <w:jc w:val="center"/>
            </w:pPr>
            <w:r>
              <w:t>20</w:t>
            </w:r>
          </w:p>
        </w:tc>
        <w:tc>
          <w:tcPr>
            <w:tcW w:w="1180" w:type="dxa"/>
          </w:tcPr>
          <w:p w14:paraId="33210CDF" w14:textId="77777777" w:rsidR="00D32072" w:rsidRDefault="00D32072" w:rsidP="005D4A17">
            <w:pPr>
              <w:jc w:val="center"/>
            </w:pPr>
          </w:p>
        </w:tc>
        <w:tc>
          <w:tcPr>
            <w:tcW w:w="1096" w:type="dxa"/>
          </w:tcPr>
          <w:p w14:paraId="15F79AC9" w14:textId="77777777" w:rsidR="00D32072" w:rsidRDefault="00D32072" w:rsidP="005D4A17">
            <w:pPr>
              <w:jc w:val="center"/>
            </w:pPr>
          </w:p>
        </w:tc>
        <w:tc>
          <w:tcPr>
            <w:tcW w:w="931" w:type="dxa"/>
          </w:tcPr>
          <w:p w14:paraId="56F9C757" w14:textId="77777777" w:rsidR="00D32072" w:rsidRDefault="00D32072" w:rsidP="005D4A17">
            <w:pPr>
              <w:jc w:val="center"/>
            </w:pPr>
            <w:r>
              <w:t>10</w:t>
            </w:r>
          </w:p>
        </w:tc>
        <w:tc>
          <w:tcPr>
            <w:tcW w:w="1265" w:type="dxa"/>
          </w:tcPr>
          <w:p w14:paraId="476148E5" w14:textId="77777777" w:rsidR="00D32072" w:rsidRDefault="00D32072" w:rsidP="005D4A17">
            <w:pPr>
              <w:jc w:val="center"/>
            </w:pPr>
            <w:r>
              <w:t>30</w:t>
            </w:r>
          </w:p>
        </w:tc>
      </w:tr>
      <w:tr w:rsidR="00D32072" w14:paraId="5B69D0C3" w14:textId="77777777" w:rsidTr="00A61605">
        <w:trPr>
          <w:trHeight w:val="210"/>
        </w:trPr>
        <w:tc>
          <w:tcPr>
            <w:tcW w:w="7671" w:type="dxa"/>
            <w:gridSpan w:val="7"/>
          </w:tcPr>
          <w:p w14:paraId="109231CA" w14:textId="77777777" w:rsidR="00D32072" w:rsidRDefault="00D32072" w:rsidP="005D4A17"/>
        </w:tc>
        <w:tc>
          <w:tcPr>
            <w:tcW w:w="1265" w:type="dxa"/>
          </w:tcPr>
          <w:p w14:paraId="538CCB8D" w14:textId="77777777" w:rsidR="00D32072" w:rsidRPr="00967742" w:rsidRDefault="00D32072" w:rsidP="005D4A17">
            <w:pPr>
              <w:jc w:val="center"/>
              <w:rPr>
                <w:b/>
              </w:rPr>
            </w:pPr>
            <w:r w:rsidRPr="00967742">
              <w:rPr>
                <w:b/>
              </w:rPr>
              <w:t>1</w:t>
            </w:r>
            <w:r>
              <w:rPr>
                <w:b/>
              </w:rPr>
              <w:t>80</w:t>
            </w:r>
          </w:p>
        </w:tc>
      </w:tr>
    </w:tbl>
    <w:p w14:paraId="057AC24D" w14:textId="77777777" w:rsidR="00D32072" w:rsidRDefault="00D32072" w:rsidP="004C03C6"/>
    <w:p w14:paraId="6BF2B3B9" w14:textId="77777777" w:rsidR="00D32072" w:rsidRDefault="00D32072">
      <w:pPr>
        <w:spacing w:after="200" w:line="276" w:lineRule="auto"/>
        <w:rPr>
          <w:rFonts w:ascii="Arial" w:eastAsia="Arial" w:hAnsi="Arial" w:cs="Arial"/>
        </w:rPr>
      </w:pPr>
      <w:r>
        <w:rPr>
          <w:rFonts w:ascii="Arial" w:eastAsia="Arial" w:hAnsi="Arial" w:cs="Arial"/>
        </w:rPr>
        <w:br w:type="page"/>
      </w:r>
    </w:p>
    <w:p w14:paraId="1832A2B0" w14:textId="75C043B7" w:rsidR="00D32072" w:rsidRDefault="00D32072">
      <w:pPr>
        <w:jc w:val="center"/>
        <w:rPr>
          <w:rFonts w:ascii="Arial" w:eastAsia="Arial" w:hAnsi="Arial" w:cs="Arial"/>
        </w:rPr>
      </w:pPr>
      <w:r>
        <w:rPr>
          <w:rFonts w:ascii="Arial" w:eastAsia="Arial" w:hAnsi="Arial" w:cs="Arial"/>
        </w:rPr>
        <w:lastRenderedPageBreak/>
        <w:pict w14:anchorId="02935C87">
          <v:shape id="_x0000_i1027" type="#_x0000_t75" alt="A black background with red text&#10;&#10;Description automatically generated" style="width:451.7pt;height:65.9pt" o:preferrelative="f">
            <v:fill o:detectmouseclick="t"/>
            <v:imagedata r:id="rId17" o:title="A black background with red text&#10;&#10;Description automatically generated"/>
            <o:lock v:ext="edit" aspectratio="f"/>
          </v:shape>
        </w:pict>
      </w:r>
    </w:p>
    <w:p w14:paraId="6997EC49" w14:textId="77777777" w:rsidR="00D32072" w:rsidRDefault="00D32072">
      <w:pPr>
        <w:jc w:val="center"/>
        <w:rPr>
          <w:b/>
        </w:rPr>
      </w:pPr>
    </w:p>
    <w:p w14:paraId="0450AF20" w14:textId="77777777" w:rsidR="00D32072" w:rsidRDefault="00D32072">
      <w:pPr>
        <w:jc w:val="center"/>
        <w:rPr>
          <w:b/>
        </w:rPr>
      </w:pPr>
      <w:r>
        <w:rPr>
          <w:b/>
        </w:rPr>
        <w:t>END SEMESTER EXAMINATION – NOV / DEC 2024</w:t>
      </w:r>
    </w:p>
    <w:p w14:paraId="265B02BE" w14:textId="77777777" w:rsidR="00D32072" w:rsidRDefault="00D32072">
      <w:pPr>
        <w:jc w:val="center"/>
      </w:pPr>
    </w:p>
    <w:tbl>
      <w:tblPr>
        <w:tblW w:w="549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516"/>
        <w:gridCol w:w="6356"/>
        <w:gridCol w:w="1404"/>
        <w:gridCol w:w="632"/>
      </w:tblGrid>
      <w:tr w:rsidR="00D32072" w:rsidRPr="00E85462" w14:paraId="2EBF3B42" w14:textId="77777777" w:rsidTr="00E85462">
        <w:trPr>
          <w:trHeight w:val="397"/>
          <w:jc w:val="center"/>
        </w:trPr>
        <w:tc>
          <w:tcPr>
            <w:tcW w:w="768" w:type="pct"/>
            <w:shd w:val="clear" w:color="auto" w:fill="auto"/>
            <w:vAlign w:val="center"/>
          </w:tcPr>
          <w:p w14:paraId="0C84FBA2" w14:textId="77777777" w:rsidR="00D32072" w:rsidRPr="00E85462" w:rsidRDefault="00D32072" w:rsidP="002A0D87">
            <w:pPr>
              <w:pStyle w:val="Title"/>
              <w:jc w:val="left"/>
              <w:rPr>
                <w:b/>
                <w:sz w:val="22"/>
                <w:szCs w:val="22"/>
              </w:rPr>
            </w:pPr>
            <w:r w:rsidRPr="00E85462">
              <w:rPr>
                <w:b/>
                <w:sz w:val="22"/>
                <w:szCs w:val="22"/>
              </w:rPr>
              <w:t xml:space="preserve">Course Code      </w:t>
            </w:r>
          </w:p>
        </w:tc>
        <w:tc>
          <w:tcPr>
            <w:tcW w:w="3210" w:type="pct"/>
            <w:shd w:val="clear" w:color="auto" w:fill="auto"/>
            <w:vAlign w:val="center"/>
          </w:tcPr>
          <w:p w14:paraId="64B629B3" w14:textId="77777777" w:rsidR="00D32072" w:rsidRPr="00E85462" w:rsidRDefault="00D32072" w:rsidP="002A0D87">
            <w:pPr>
              <w:pStyle w:val="Title"/>
              <w:jc w:val="left"/>
              <w:rPr>
                <w:b/>
                <w:sz w:val="22"/>
                <w:szCs w:val="22"/>
              </w:rPr>
            </w:pPr>
            <w:r w:rsidRPr="00E85462">
              <w:rPr>
                <w:b/>
                <w:sz w:val="22"/>
                <w:szCs w:val="22"/>
              </w:rPr>
              <w:t>22FT3018</w:t>
            </w:r>
          </w:p>
        </w:tc>
        <w:tc>
          <w:tcPr>
            <w:tcW w:w="711" w:type="pct"/>
            <w:shd w:val="clear" w:color="auto" w:fill="auto"/>
            <w:vAlign w:val="center"/>
          </w:tcPr>
          <w:p w14:paraId="3B6AAC8B" w14:textId="77777777" w:rsidR="00D32072" w:rsidRPr="00E85462" w:rsidRDefault="00D32072" w:rsidP="002A0D87">
            <w:pPr>
              <w:pStyle w:val="Title"/>
              <w:ind w:left="-468" w:firstLine="468"/>
              <w:jc w:val="left"/>
              <w:rPr>
                <w:sz w:val="22"/>
                <w:szCs w:val="22"/>
              </w:rPr>
            </w:pPr>
            <w:r w:rsidRPr="00E85462">
              <w:rPr>
                <w:b/>
                <w:sz w:val="22"/>
                <w:szCs w:val="22"/>
              </w:rPr>
              <w:t xml:space="preserve">Duration       </w:t>
            </w:r>
          </w:p>
        </w:tc>
        <w:tc>
          <w:tcPr>
            <w:tcW w:w="311" w:type="pct"/>
            <w:shd w:val="clear" w:color="auto" w:fill="auto"/>
            <w:vAlign w:val="center"/>
          </w:tcPr>
          <w:p w14:paraId="066A1549" w14:textId="77777777" w:rsidR="00D32072" w:rsidRPr="00E85462" w:rsidRDefault="00D32072" w:rsidP="002A0D87">
            <w:pPr>
              <w:pStyle w:val="Title"/>
              <w:jc w:val="left"/>
              <w:rPr>
                <w:b/>
                <w:sz w:val="22"/>
                <w:szCs w:val="22"/>
              </w:rPr>
            </w:pPr>
            <w:r w:rsidRPr="00E85462">
              <w:rPr>
                <w:b/>
                <w:sz w:val="22"/>
                <w:szCs w:val="22"/>
              </w:rPr>
              <w:t>3hrs</w:t>
            </w:r>
          </w:p>
        </w:tc>
      </w:tr>
      <w:tr w:rsidR="00D32072" w:rsidRPr="00E85462" w14:paraId="69C48921" w14:textId="77777777" w:rsidTr="00E85462">
        <w:trPr>
          <w:trHeight w:val="397"/>
          <w:jc w:val="center"/>
        </w:trPr>
        <w:tc>
          <w:tcPr>
            <w:tcW w:w="768" w:type="pct"/>
            <w:shd w:val="clear" w:color="auto" w:fill="auto"/>
            <w:vAlign w:val="center"/>
          </w:tcPr>
          <w:p w14:paraId="79510D1E" w14:textId="77777777" w:rsidR="00D32072" w:rsidRPr="00E85462" w:rsidRDefault="00D32072" w:rsidP="002A0D87">
            <w:pPr>
              <w:pStyle w:val="Title"/>
              <w:ind w:right="-160"/>
              <w:jc w:val="left"/>
              <w:rPr>
                <w:b/>
                <w:sz w:val="22"/>
                <w:szCs w:val="22"/>
              </w:rPr>
            </w:pPr>
            <w:r w:rsidRPr="00E85462">
              <w:rPr>
                <w:b/>
                <w:sz w:val="22"/>
                <w:szCs w:val="22"/>
              </w:rPr>
              <w:t xml:space="preserve">Course Title     </w:t>
            </w:r>
          </w:p>
        </w:tc>
        <w:tc>
          <w:tcPr>
            <w:tcW w:w="3210" w:type="pct"/>
            <w:shd w:val="clear" w:color="auto" w:fill="auto"/>
            <w:vAlign w:val="center"/>
          </w:tcPr>
          <w:p w14:paraId="3571364E" w14:textId="77777777" w:rsidR="00D32072" w:rsidRPr="00E85462" w:rsidRDefault="00D32072" w:rsidP="002A0D87">
            <w:pPr>
              <w:pStyle w:val="Title"/>
              <w:jc w:val="left"/>
              <w:rPr>
                <w:b/>
                <w:sz w:val="22"/>
                <w:szCs w:val="22"/>
              </w:rPr>
            </w:pPr>
            <w:r w:rsidRPr="00E85462">
              <w:rPr>
                <w:b/>
                <w:sz w:val="22"/>
                <w:szCs w:val="22"/>
              </w:rPr>
              <w:t>FOOD PACKAGING TECHNOLOGY</w:t>
            </w:r>
          </w:p>
        </w:tc>
        <w:tc>
          <w:tcPr>
            <w:tcW w:w="711" w:type="pct"/>
            <w:shd w:val="clear" w:color="auto" w:fill="auto"/>
            <w:vAlign w:val="center"/>
          </w:tcPr>
          <w:p w14:paraId="533D124C" w14:textId="77777777" w:rsidR="00D32072" w:rsidRPr="00E85462" w:rsidRDefault="00D32072" w:rsidP="002A0D87">
            <w:pPr>
              <w:pStyle w:val="Title"/>
              <w:jc w:val="left"/>
              <w:rPr>
                <w:b/>
                <w:sz w:val="22"/>
                <w:szCs w:val="22"/>
              </w:rPr>
            </w:pPr>
            <w:r w:rsidRPr="00E85462">
              <w:rPr>
                <w:b/>
                <w:sz w:val="22"/>
                <w:szCs w:val="22"/>
              </w:rPr>
              <w:t xml:space="preserve">Max. Marks </w:t>
            </w:r>
          </w:p>
        </w:tc>
        <w:tc>
          <w:tcPr>
            <w:tcW w:w="311" w:type="pct"/>
            <w:shd w:val="clear" w:color="auto" w:fill="auto"/>
            <w:vAlign w:val="center"/>
          </w:tcPr>
          <w:p w14:paraId="68F3BDC8" w14:textId="77777777" w:rsidR="00D32072" w:rsidRPr="00E85462" w:rsidRDefault="00D32072" w:rsidP="002A0D87">
            <w:pPr>
              <w:pStyle w:val="Title"/>
              <w:jc w:val="left"/>
              <w:rPr>
                <w:b/>
                <w:sz w:val="22"/>
                <w:szCs w:val="22"/>
              </w:rPr>
            </w:pPr>
            <w:r w:rsidRPr="00E85462">
              <w:rPr>
                <w:b/>
                <w:sz w:val="22"/>
                <w:szCs w:val="22"/>
              </w:rPr>
              <w:t>100</w:t>
            </w:r>
          </w:p>
        </w:tc>
      </w:tr>
    </w:tbl>
    <w:p w14:paraId="33CDB146" w14:textId="77777777" w:rsidR="00D32072" w:rsidRDefault="00D32072"/>
    <w:tbl>
      <w:tblPr>
        <w:tblW w:w="5598"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70"/>
        <w:gridCol w:w="409"/>
        <w:gridCol w:w="7324"/>
        <w:gridCol w:w="692"/>
        <w:gridCol w:w="550"/>
        <w:gridCol w:w="550"/>
      </w:tblGrid>
      <w:tr w:rsidR="00D32072" w:rsidRPr="002A0D87" w14:paraId="11AE7A21" w14:textId="77777777" w:rsidTr="00E85462">
        <w:trPr>
          <w:trHeight w:val="552"/>
        </w:trPr>
        <w:tc>
          <w:tcPr>
            <w:tcW w:w="275" w:type="pct"/>
            <w:shd w:val="clear" w:color="auto" w:fill="auto"/>
            <w:vAlign w:val="center"/>
          </w:tcPr>
          <w:p w14:paraId="75168EB0" w14:textId="77777777" w:rsidR="00D32072" w:rsidRPr="002A0D87" w:rsidRDefault="00D32072" w:rsidP="002A0D87">
            <w:pPr>
              <w:jc w:val="center"/>
              <w:rPr>
                <w:b/>
              </w:rPr>
            </w:pPr>
            <w:r w:rsidRPr="002A0D87">
              <w:rPr>
                <w:b/>
              </w:rPr>
              <w:t>Q. No.</w:t>
            </w:r>
          </w:p>
        </w:tc>
        <w:tc>
          <w:tcPr>
            <w:tcW w:w="3833" w:type="pct"/>
            <w:gridSpan w:val="2"/>
            <w:shd w:val="clear" w:color="auto" w:fill="auto"/>
            <w:vAlign w:val="center"/>
          </w:tcPr>
          <w:p w14:paraId="7D6CE1FB" w14:textId="77777777" w:rsidR="00D32072" w:rsidRPr="002A0D87" w:rsidRDefault="00D32072" w:rsidP="002A0D87">
            <w:pPr>
              <w:jc w:val="center"/>
              <w:rPr>
                <w:b/>
              </w:rPr>
            </w:pPr>
            <w:r w:rsidRPr="002A0D87">
              <w:rPr>
                <w:b/>
              </w:rPr>
              <w:t>Questions</w:t>
            </w:r>
          </w:p>
        </w:tc>
        <w:tc>
          <w:tcPr>
            <w:tcW w:w="344" w:type="pct"/>
            <w:shd w:val="clear" w:color="auto" w:fill="auto"/>
            <w:vAlign w:val="center"/>
          </w:tcPr>
          <w:p w14:paraId="552657B0" w14:textId="77777777" w:rsidR="00D32072" w:rsidRPr="002A0D87" w:rsidRDefault="00D32072" w:rsidP="002A0D87">
            <w:pPr>
              <w:jc w:val="center"/>
              <w:rPr>
                <w:b/>
              </w:rPr>
            </w:pPr>
            <w:r w:rsidRPr="002A0D87">
              <w:rPr>
                <w:b/>
              </w:rPr>
              <w:t>CO</w:t>
            </w:r>
          </w:p>
        </w:tc>
        <w:tc>
          <w:tcPr>
            <w:tcW w:w="274" w:type="pct"/>
            <w:shd w:val="clear" w:color="auto" w:fill="auto"/>
            <w:vAlign w:val="center"/>
          </w:tcPr>
          <w:p w14:paraId="3AFEDE5E" w14:textId="77777777" w:rsidR="00D32072" w:rsidRPr="002A0D87" w:rsidRDefault="00D32072" w:rsidP="002A0D87">
            <w:pPr>
              <w:jc w:val="center"/>
              <w:rPr>
                <w:b/>
              </w:rPr>
            </w:pPr>
            <w:r w:rsidRPr="002A0D87">
              <w:rPr>
                <w:b/>
              </w:rPr>
              <w:t>BL</w:t>
            </w:r>
          </w:p>
        </w:tc>
        <w:tc>
          <w:tcPr>
            <w:tcW w:w="274" w:type="pct"/>
            <w:shd w:val="clear" w:color="auto" w:fill="auto"/>
            <w:vAlign w:val="center"/>
          </w:tcPr>
          <w:p w14:paraId="5EA59769" w14:textId="77777777" w:rsidR="00D32072" w:rsidRPr="002A0D87" w:rsidRDefault="00D32072" w:rsidP="002A0D87">
            <w:pPr>
              <w:jc w:val="center"/>
              <w:rPr>
                <w:b/>
              </w:rPr>
            </w:pPr>
            <w:r w:rsidRPr="002A0D87">
              <w:rPr>
                <w:b/>
              </w:rPr>
              <w:t>M</w:t>
            </w:r>
          </w:p>
        </w:tc>
      </w:tr>
      <w:tr w:rsidR="00D32072" w:rsidRPr="002A0D87" w14:paraId="78EC8955" w14:textId="77777777" w:rsidTr="00E85462">
        <w:trPr>
          <w:trHeight w:val="552"/>
        </w:trPr>
        <w:tc>
          <w:tcPr>
            <w:tcW w:w="5000" w:type="pct"/>
            <w:gridSpan w:val="6"/>
            <w:shd w:val="clear" w:color="auto" w:fill="auto"/>
            <w:vAlign w:val="center"/>
          </w:tcPr>
          <w:p w14:paraId="6D8FF570" w14:textId="77777777" w:rsidR="00D32072" w:rsidRPr="002A0D87" w:rsidRDefault="00D32072" w:rsidP="002A0D87">
            <w:pPr>
              <w:jc w:val="center"/>
              <w:rPr>
                <w:b/>
                <w:u w:val="single"/>
              </w:rPr>
            </w:pPr>
            <w:r w:rsidRPr="002A0D87">
              <w:rPr>
                <w:b/>
                <w:u w:val="single"/>
              </w:rPr>
              <w:t>PART – A (4 X 20 = 80 MARKS)</w:t>
            </w:r>
          </w:p>
          <w:p w14:paraId="46C7C565" w14:textId="77777777" w:rsidR="00D32072" w:rsidRPr="002A0D87" w:rsidRDefault="00D32072" w:rsidP="002A0D87">
            <w:pPr>
              <w:jc w:val="center"/>
              <w:rPr>
                <w:b/>
              </w:rPr>
            </w:pPr>
            <w:r w:rsidRPr="002A0D87">
              <w:rPr>
                <w:b/>
              </w:rPr>
              <w:t>(Answer all the Questions)</w:t>
            </w:r>
          </w:p>
        </w:tc>
      </w:tr>
      <w:tr w:rsidR="00D32072" w:rsidRPr="002A0D87" w14:paraId="766373C1" w14:textId="77777777" w:rsidTr="00E85462">
        <w:trPr>
          <w:trHeight w:val="283"/>
        </w:trPr>
        <w:tc>
          <w:tcPr>
            <w:tcW w:w="275" w:type="pct"/>
            <w:vMerge w:val="restart"/>
            <w:shd w:val="clear" w:color="auto" w:fill="auto"/>
            <w:vAlign w:val="center"/>
          </w:tcPr>
          <w:p w14:paraId="255D7353" w14:textId="77777777" w:rsidR="00D32072" w:rsidRPr="002A0D87" w:rsidRDefault="00D32072" w:rsidP="002A0D87">
            <w:pPr>
              <w:jc w:val="center"/>
            </w:pPr>
            <w:r w:rsidRPr="002A0D87">
              <w:t>1.</w:t>
            </w:r>
          </w:p>
        </w:tc>
        <w:tc>
          <w:tcPr>
            <w:tcW w:w="204" w:type="pct"/>
            <w:shd w:val="clear" w:color="auto" w:fill="auto"/>
            <w:vAlign w:val="center"/>
          </w:tcPr>
          <w:p w14:paraId="0D1DEAEE" w14:textId="77777777" w:rsidR="00D32072" w:rsidRPr="002A0D87" w:rsidRDefault="00D32072" w:rsidP="002A0D87">
            <w:pPr>
              <w:jc w:val="center"/>
            </w:pPr>
            <w:r w:rsidRPr="002A0D87">
              <w:t>a.</w:t>
            </w:r>
          </w:p>
        </w:tc>
        <w:tc>
          <w:tcPr>
            <w:tcW w:w="3628" w:type="pct"/>
            <w:shd w:val="clear" w:color="auto" w:fill="auto"/>
          </w:tcPr>
          <w:p w14:paraId="4FCA73A4" w14:textId="77777777" w:rsidR="00D32072" w:rsidRPr="002A0D87" w:rsidRDefault="00D32072" w:rsidP="002A0D87">
            <w:pPr>
              <w:jc w:val="both"/>
            </w:pPr>
            <w:r w:rsidRPr="002A0D87">
              <w:t>Discuss the history, definition, and functions of packaging materials.</w:t>
            </w:r>
          </w:p>
        </w:tc>
        <w:tc>
          <w:tcPr>
            <w:tcW w:w="344" w:type="pct"/>
            <w:shd w:val="clear" w:color="auto" w:fill="auto"/>
            <w:vAlign w:val="center"/>
          </w:tcPr>
          <w:p w14:paraId="24C349D9" w14:textId="77777777" w:rsidR="00D32072" w:rsidRPr="002A0D87" w:rsidRDefault="00D32072" w:rsidP="002A0D87">
            <w:pPr>
              <w:jc w:val="center"/>
            </w:pPr>
            <w:r w:rsidRPr="002A0D87">
              <w:t>CO1</w:t>
            </w:r>
          </w:p>
        </w:tc>
        <w:tc>
          <w:tcPr>
            <w:tcW w:w="274" w:type="pct"/>
            <w:shd w:val="clear" w:color="auto" w:fill="auto"/>
            <w:vAlign w:val="center"/>
          </w:tcPr>
          <w:p w14:paraId="72F4D98E" w14:textId="77777777" w:rsidR="00D32072" w:rsidRPr="002A0D87" w:rsidRDefault="00D32072" w:rsidP="002A0D87">
            <w:pPr>
              <w:jc w:val="center"/>
            </w:pPr>
            <w:r w:rsidRPr="002A0D87">
              <w:t>R</w:t>
            </w:r>
          </w:p>
        </w:tc>
        <w:tc>
          <w:tcPr>
            <w:tcW w:w="274" w:type="pct"/>
            <w:shd w:val="clear" w:color="auto" w:fill="auto"/>
            <w:vAlign w:val="center"/>
          </w:tcPr>
          <w:p w14:paraId="364B009E" w14:textId="77777777" w:rsidR="00D32072" w:rsidRPr="002A0D87" w:rsidRDefault="00D32072" w:rsidP="002A0D87">
            <w:pPr>
              <w:jc w:val="center"/>
            </w:pPr>
            <w:r w:rsidRPr="002A0D87">
              <w:t>10</w:t>
            </w:r>
          </w:p>
        </w:tc>
      </w:tr>
      <w:tr w:rsidR="00D32072" w:rsidRPr="002A0D87" w14:paraId="7F36FE4A" w14:textId="77777777" w:rsidTr="00E85462">
        <w:trPr>
          <w:trHeight w:val="283"/>
        </w:trPr>
        <w:tc>
          <w:tcPr>
            <w:tcW w:w="275" w:type="pct"/>
            <w:vMerge/>
            <w:shd w:val="clear" w:color="auto" w:fill="auto"/>
            <w:vAlign w:val="center"/>
          </w:tcPr>
          <w:p w14:paraId="605CA275" w14:textId="77777777" w:rsidR="00D32072" w:rsidRPr="002A0D87" w:rsidRDefault="00D32072" w:rsidP="002A0D87">
            <w:pPr>
              <w:widowControl w:val="0"/>
              <w:spacing w:line="276" w:lineRule="auto"/>
              <w:jc w:val="center"/>
            </w:pPr>
          </w:p>
        </w:tc>
        <w:tc>
          <w:tcPr>
            <w:tcW w:w="204" w:type="pct"/>
            <w:shd w:val="clear" w:color="auto" w:fill="auto"/>
            <w:vAlign w:val="center"/>
          </w:tcPr>
          <w:p w14:paraId="5CD13958" w14:textId="77777777" w:rsidR="00D32072" w:rsidRPr="002A0D87" w:rsidRDefault="00D32072" w:rsidP="002A0D87">
            <w:pPr>
              <w:jc w:val="center"/>
            </w:pPr>
            <w:r w:rsidRPr="002A0D87">
              <w:t>b.</w:t>
            </w:r>
          </w:p>
        </w:tc>
        <w:tc>
          <w:tcPr>
            <w:tcW w:w="3628" w:type="pct"/>
            <w:shd w:val="clear" w:color="auto" w:fill="auto"/>
          </w:tcPr>
          <w:p w14:paraId="6191D2D0" w14:textId="77777777" w:rsidR="00D32072" w:rsidRPr="002A0D87" w:rsidRDefault="00D32072" w:rsidP="002A0D87">
            <w:pPr>
              <w:jc w:val="both"/>
            </w:pPr>
            <w:r w:rsidRPr="002A0D87">
              <w:t>Analyze the role of biological factors on the quality of food products.</w:t>
            </w:r>
          </w:p>
        </w:tc>
        <w:tc>
          <w:tcPr>
            <w:tcW w:w="344" w:type="pct"/>
            <w:shd w:val="clear" w:color="auto" w:fill="auto"/>
            <w:vAlign w:val="center"/>
          </w:tcPr>
          <w:p w14:paraId="32515A58" w14:textId="77777777" w:rsidR="00D32072" w:rsidRPr="002A0D87" w:rsidRDefault="00D32072" w:rsidP="002A0D87">
            <w:pPr>
              <w:jc w:val="center"/>
            </w:pPr>
            <w:r w:rsidRPr="002A0D87">
              <w:t>CO1</w:t>
            </w:r>
          </w:p>
        </w:tc>
        <w:tc>
          <w:tcPr>
            <w:tcW w:w="274" w:type="pct"/>
            <w:shd w:val="clear" w:color="auto" w:fill="auto"/>
            <w:vAlign w:val="center"/>
          </w:tcPr>
          <w:p w14:paraId="7603A135" w14:textId="77777777" w:rsidR="00D32072" w:rsidRPr="002A0D87" w:rsidRDefault="00D32072" w:rsidP="002A0D87">
            <w:pPr>
              <w:jc w:val="center"/>
            </w:pPr>
            <w:r w:rsidRPr="002A0D87">
              <w:t>An</w:t>
            </w:r>
          </w:p>
        </w:tc>
        <w:tc>
          <w:tcPr>
            <w:tcW w:w="274" w:type="pct"/>
            <w:shd w:val="clear" w:color="auto" w:fill="auto"/>
            <w:vAlign w:val="center"/>
          </w:tcPr>
          <w:p w14:paraId="044C53C9" w14:textId="77777777" w:rsidR="00D32072" w:rsidRPr="002A0D87" w:rsidRDefault="00D32072" w:rsidP="002A0D87">
            <w:pPr>
              <w:jc w:val="center"/>
            </w:pPr>
            <w:r w:rsidRPr="002A0D87">
              <w:t>10</w:t>
            </w:r>
          </w:p>
        </w:tc>
      </w:tr>
      <w:tr w:rsidR="00D32072" w:rsidRPr="002A0D87" w14:paraId="51863C1B" w14:textId="77777777" w:rsidTr="00E85462">
        <w:trPr>
          <w:trHeight w:val="239"/>
        </w:trPr>
        <w:tc>
          <w:tcPr>
            <w:tcW w:w="275" w:type="pct"/>
            <w:shd w:val="clear" w:color="auto" w:fill="auto"/>
          </w:tcPr>
          <w:p w14:paraId="7BC64687" w14:textId="77777777" w:rsidR="00D32072" w:rsidRPr="002A0D87" w:rsidRDefault="00D32072" w:rsidP="002A0D87">
            <w:pPr>
              <w:jc w:val="center"/>
            </w:pPr>
          </w:p>
        </w:tc>
        <w:tc>
          <w:tcPr>
            <w:tcW w:w="204" w:type="pct"/>
            <w:shd w:val="clear" w:color="auto" w:fill="auto"/>
          </w:tcPr>
          <w:p w14:paraId="008CADBF" w14:textId="77777777" w:rsidR="00D32072" w:rsidRPr="002A0D87" w:rsidRDefault="00D32072" w:rsidP="002A0D87">
            <w:pPr>
              <w:jc w:val="center"/>
            </w:pPr>
          </w:p>
        </w:tc>
        <w:tc>
          <w:tcPr>
            <w:tcW w:w="3628" w:type="pct"/>
            <w:shd w:val="clear" w:color="auto" w:fill="auto"/>
            <w:vAlign w:val="center"/>
          </w:tcPr>
          <w:p w14:paraId="2FF21FE0" w14:textId="77777777" w:rsidR="00D32072" w:rsidRPr="002A0D87" w:rsidRDefault="00D32072" w:rsidP="002A0D87">
            <w:pPr>
              <w:jc w:val="center"/>
              <w:rPr>
                <w:b/>
              </w:rPr>
            </w:pPr>
            <w:r w:rsidRPr="002A0D87">
              <w:rPr>
                <w:b/>
              </w:rPr>
              <w:t>(OR)</w:t>
            </w:r>
          </w:p>
        </w:tc>
        <w:tc>
          <w:tcPr>
            <w:tcW w:w="344" w:type="pct"/>
            <w:shd w:val="clear" w:color="auto" w:fill="auto"/>
            <w:vAlign w:val="center"/>
          </w:tcPr>
          <w:p w14:paraId="76BDA3A6" w14:textId="77777777" w:rsidR="00D32072" w:rsidRPr="002A0D87" w:rsidRDefault="00D32072" w:rsidP="002A0D87">
            <w:pPr>
              <w:jc w:val="center"/>
            </w:pPr>
          </w:p>
        </w:tc>
        <w:tc>
          <w:tcPr>
            <w:tcW w:w="274" w:type="pct"/>
            <w:shd w:val="clear" w:color="auto" w:fill="auto"/>
            <w:vAlign w:val="center"/>
          </w:tcPr>
          <w:p w14:paraId="643C0363" w14:textId="77777777" w:rsidR="00D32072" w:rsidRPr="002A0D87" w:rsidRDefault="00D32072" w:rsidP="002A0D87">
            <w:pPr>
              <w:jc w:val="center"/>
            </w:pPr>
          </w:p>
        </w:tc>
        <w:tc>
          <w:tcPr>
            <w:tcW w:w="274" w:type="pct"/>
            <w:shd w:val="clear" w:color="auto" w:fill="auto"/>
            <w:vAlign w:val="center"/>
          </w:tcPr>
          <w:p w14:paraId="6D5ADABB" w14:textId="77777777" w:rsidR="00D32072" w:rsidRPr="002A0D87" w:rsidRDefault="00D32072" w:rsidP="002A0D87">
            <w:pPr>
              <w:jc w:val="center"/>
            </w:pPr>
          </w:p>
        </w:tc>
      </w:tr>
      <w:tr w:rsidR="00D32072" w:rsidRPr="002A0D87" w14:paraId="2C074226" w14:textId="77777777" w:rsidTr="00E85462">
        <w:trPr>
          <w:trHeight w:val="283"/>
        </w:trPr>
        <w:tc>
          <w:tcPr>
            <w:tcW w:w="275" w:type="pct"/>
            <w:vMerge w:val="restart"/>
            <w:shd w:val="clear" w:color="auto" w:fill="auto"/>
            <w:vAlign w:val="center"/>
          </w:tcPr>
          <w:p w14:paraId="25BCC189" w14:textId="77777777" w:rsidR="00D32072" w:rsidRPr="002A0D87" w:rsidRDefault="00D32072" w:rsidP="002A0D87">
            <w:pPr>
              <w:jc w:val="center"/>
            </w:pPr>
            <w:r w:rsidRPr="002A0D87">
              <w:t>2.</w:t>
            </w:r>
          </w:p>
        </w:tc>
        <w:tc>
          <w:tcPr>
            <w:tcW w:w="204" w:type="pct"/>
            <w:shd w:val="clear" w:color="auto" w:fill="auto"/>
            <w:vAlign w:val="center"/>
          </w:tcPr>
          <w:p w14:paraId="5559638F" w14:textId="77777777" w:rsidR="00D32072" w:rsidRPr="002A0D87" w:rsidRDefault="00D32072" w:rsidP="002A0D87">
            <w:pPr>
              <w:jc w:val="center"/>
            </w:pPr>
            <w:r w:rsidRPr="002A0D87">
              <w:t>a.</w:t>
            </w:r>
          </w:p>
        </w:tc>
        <w:tc>
          <w:tcPr>
            <w:tcW w:w="3628" w:type="pct"/>
            <w:shd w:val="clear" w:color="auto" w:fill="auto"/>
          </w:tcPr>
          <w:p w14:paraId="614D4707" w14:textId="77777777" w:rsidR="00D32072" w:rsidRPr="002A0D87" w:rsidRDefault="00D32072" w:rsidP="002A0D87">
            <w:pPr>
              <w:jc w:val="both"/>
            </w:pPr>
            <w:r w:rsidRPr="002A0D87">
              <w:t>Breakdown the tests used to evaluate the travel worthiness of a packaging material.</w:t>
            </w:r>
          </w:p>
        </w:tc>
        <w:tc>
          <w:tcPr>
            <w:tcW w:w="344" w:type="pct"/>
            <w:shd w:val="clear" w:color="auto" w:fill="auto"/>
            <w:vAlign w:val="center"/>
          </w:tcPr>
          <w:p w14:paraId="6CAACED4" w14:textId="77777777" w:rsidR="00D32072" w:rsidRPr="002A0D87" w:rsidRDefault="00D32072" w:rsidP="002A0D87">
            <w:pPr>
              <w:jc w:val="center"/>
            </w:pPr>
            <w:r w:rsidRPr="002A0D87">
              <w:t>CO2</w:t>
            </w:r>
          </w:p>
        </w:tc>
        <w:tc>
          <w:tcPr>
            <w:tcW w:w="274" w:type="pct"/>
            <w:shd w:val="clear" w:color="auto" w:fill="auto"/>
            <w:vAlign w:val="center"/>
          </w:tcPr>
          <w:p w14:paraId="6FCD7B72" w14:textId="77777777" w:rsidR="00D32072" w:rsidRPr="002A0D87" w:rsidRDefault="00D32072" w:rsidP="002A0D87">
            <w:pPr>
              <w:jc w:val="center"/>
            </w:pPr>
            <w:r w:rsidRPr="002A0D87">
              <w:t>E</w:t>
            </w:r>
          </w:p>
        </w:tc>
        <w:tc>
          <w:tcPr>
            <w:tcW w:w="274" w:type="pct"/>
            <w:shd w:val="clear" w:color="auto" w:fill="auto"/>
            <w:vAlign w:val="center"/>
          </w:tcPr>
          <w:p w14:paraId="3905BBED" w14:textId="77777777" w:rsidR="00D32072" w:rsidRPr="002A0D87" w:rsidRDefault="00D32072" w:rsidP="002A0D87">
            <w:pPr>
              <w:jc w:val="center"/>
            </w:pPr>
            <w:r w:rsidRPr="002A0D87">
              <w:t>10</w:t>
            </w:r>
          </w:p>
        </w:tc>
      </w:tr>
      <w:tr w:rsidR="00D32072" w:rsidRPr="002A0D87" w14:paraId="6676483D" w14:textId="77777777" w:rsidTr="00E85462">
        <w:trPr>
          <w:trHeight w:val="283"/>
        </w:trPr>
        <w:tc>
          <w:tcPr>
            <w:tcW w:w="275" w:type="pct"/>
            <w:vMerge/>
            <w:shd w:val="clear" w:color="auto" w:fill="auto"/>
            <w:vAlign w:val="center"/>
          </w:tcPr>
          <w:p w14:paraId="2D81777C" w14:textId="77777777" w:rsidR="00D32072" w:rsidRPr="002A0D87" w:rsidRDefault="00D32072" w:rsidP="002A0D87">
            <w:pPr>
              <w:widowControl w:val="0"/>
              <w:spacing w:line="276" w:lineRule="auto"/>
              <w:jc w:val="center"/>
            </w:pPr>
          </w:p>
        </w:tc>
        <w:tc>
          <w:tcPr>
            <w:tcW w:w="204" w:type="pct"/>
            <w:shd w:val="clear" w:color="auto" w:fill="auto"/>
            <w:vAlign w:val="center"/>
          </w:tcPr>
          <w:p w14:paraId="5AD1950E" w14:textId="77777777" w:rsidR="00D32072" w:rsidRPr="002A0D87" w:rsidRDefault="00D32072" w:rsidP="002A0D87">
            <w:pPr>
              <w:jc w:val="center"/>
            </w:pPr>
            <w:r w:rsidRPr="002A0D87">
              <w:t>b.</w:t>
            </w:r>
          </w:p>
        </w:tc>
        <w:tc>
          <w:tcPr>
            <w:tcW w:w="3628" w:type="pct"/>
            <w:shd w:val="clear" w:color="auto" w:fill="auto"/>
          </w:tcPr>
          <w:p w14:paraId="35501F17" w14:textId="77777777" w:rsidR="00D32072" w:rsidRPr="002A0D87" w:rsidRDefault="00D32072" w:rsidP="002A0D87">
            <w:pPr>
              <w:jc w:val="both"/>
            </w:pPr>
            <w:r w:rsidRPr="002A0D87">
              <w:t>Deduce how plastic packaging materials are tested for strength and use in food systems.</w:t>
            </w:r>
          </w:p>
        </w:tc>
        <w:tc>
          <w:tcPr>
            <w:tcW w:w="344" w:type="pct"/>
            <w:shd w:val="clear" w:color="auto" w:fill="auto"/>
            <w:vAlign w:val="center"/>
          </w:tcPr>
          <w:p w14:paraId="5DC58980" w14:textId="77777777" w:rsidR="00D32072" w:rsidRPr="002A0D87" w:rsidRDefault="00D32072" w:rsidP="002A0D87">
            <w:pPr>
              <w:jc w:val="center"/>
            </w:pPr>
            <w:r w:rsidRPr="002A0D87">
              <w:t>CO2</w:t>
            </w:r>
          </w:p>
        </w:tc>
        <w:tc>
          <w:tcPr>
            <w:tcW w:w="274" w:type="pct"/>
            <w:shd w:val="clear" w:color="auto" w:fill="auto"/>
            <w:vAlign w:val="center"/>
          </w:tcPr>
          <w:p w14:paraId="7E38CCA9" w14:textId="77777777" w:rsidR="00D32072" w:rsidRPr="002A0D87" w:rsidRDefault="00D32072" w:rsidP="002A0D87">
            <w:pPr>
              <w:jc w:val="center"/>
            </w:pPr>
            <w:r w:rsidRPr="002A0D87">
              <w:t>An</w:t>
            </w:r>
          </w:p>
        </w:tc>
        <w:tc>
          <w:tcPr>
            <w:tcW w:w="274" w:type="pct"/>
            <w:shd w:val="clear" w:color="auto" w:fill="auto"/>
            <w:vAlign w:val="center"/>
          </w:tcPr>
          <w:p w14:paraId="64107570" w14:textId="77777777" w:rsidR="00D32072" w:rsidRPr="002A0D87" w:rsidRDefault="00D32072" w:rsidP="002A0D87">
            <w:pPr>
              <w:jc w:val="center"/>
            </w:pPr>
            <w:r w:rsidRPr="002A0D87">
              <w:t>10</w:t>
            </w:r>
          </w:p>
        </w:tc>
      </w:tr>
      <w:tr w:rsidR="00D32072" w:rsidRPr="002A0D87" w14:paraId="4518BCE0" w14:textId="77777777" w:rsidTr="00E85462">
        <w:trPr>
          <w:trHeight w:val="53"/>
        </w:trPr>
        <w:tc>
          <w:tcPr>
            <w:tcW w:w="275" w:type="pct"/>
            <w:shd w:val="clear" w:color="auto" w:fill="auto"/>
          </w:tcPr>
          <w:p w14:paraId="62BE4458" w14:textId="77777777" w:rsidR="00D32072" w:rsidRPr="002A0D87" w:rsidRDefault="00D32072" w:rsidP="002A0D87">
            <w:pPr>
              <w:jc w:val="center"/>
            </w:pPr>
          </w:p>
        </w:tc>
        <w:tc>
          <w:tcPr>
            <w:tcW w:w="204" w:type="pct"/>
            <w:shd w:val="clear" w:color="auto" w:fill="auto"/>
          </w:tcPr>
          <w:p w14:paraId="3850CB4C" w14:textId="77777777" w:rsidR="00D32072" w:rsidRPr="002A0D87" w:rsidRDefault="00D32072" w:rsidP="002A0D87">
            <w:pPr>
              <w:jc w:val="center"/>
            </w:pPr>
          </w:p>
        </w:tc>
        <w:tc>
          <w:tcPr>
            <w:tcW w:w="3628" w:type="pct"/>
            <w:shd w:val="clear" w:color="auto" w:fill="auto"/>
          </w:tcPr>
          <w:p w14:paraId="0E93E899" w14:textId="77777777" w:rsidR="00D32072" w:rsidRPr="002A0D87" w:rsidRDefault="00D32072" w:rsidP="002A0D87">
            <w:pPr>
              <w:jc w:val="center"/>
            </w:pPr>
          </w:p>
        </w:tc>
        <w:tc>
          <w:tcPr>
            <w:tcW w:w="344" w:type="pct"/>
            <w:shd w:val="clear" w:color="auto" w:fill="auto"/>
            <w:vAlign w:val="center"/>
          </w:tcPr>
          <w:p w14:paraId="5B4EDBB8" w14:textId="77777777" w:rsidR="00D32072" w:rsidRPr="002A0D87" w:rsidRDefault="00D32072" w:rsidP="002A0D87">
            <w:pPr>
              <w:jc w:val="center"/>
            </w:pPr>
          </w:p>
        </w:tc>
        <w:tc>
          <w:tcPr>
            <w:tcW w:w="274" w:type="pct"/>
            <w:shd w:val="clear" w:color="auto" w:fill="auto"/>
            <w:vAlign w:val="center"/>
          </w:tcPr>
          <w:p w14:paraId="7B500D23" w14:textId="77777777" w:rsidR="00D32072" w:rsidRPr="002A0D87" w:rsidRDefault="00D32072" w:rsidP="002A0D87">
            <w:pPr>
              <w:jc w:val="center"/>
            </w:pPr>
          </w:p>
        </w:tc>
        <w:tc>
          <w:tcPr>
            <w:tcW w:w="274" w:type="pct"/>
            <w:shd w:val="clear" w:color="auto" w:fill="auto"/>
            <w:vAlign w:val="center"/>
          </w:tcPr>
          <w:p w14:paraId="4914FC1D" w14:textId="77777777" w:rsidR="00D32072" w:rsidRPr="002A0D87" w:rsidRDefault="00D32072" w:rsidP="002A0D87">
            <w:pPr>
              <w:jc w:val="center"/>
            </w:pPr>
          </w:p>
        </w:tc>
      </w:tr>
      <w:tr w:rsidR="00D32072" w:rsidRPr="002A0D87" w14:paraId="5A83A88F" w14:textId="77777777" w:rsidTr="00E85462">
        <w:trPr>
          <w:trHeight w:val="283"/>
        </w:trPr>
        <w:tc>
          <w:tcPr>
            <w:tcW w:w="275" w:type="pct"/>
            <w:vMerge w:val="restart"/>
            <w:shd w:val="clear" w:color="auto" w:fill="auto"/>
            <w:vAlign w:val="center"/>
          </w:tcPr>
          <w:p w14:paraId="6112BD22" w14:textId="77777777" w:rsidR="00D32072" w:rsidRPr="002A0D87" w:rsidRDefault="00D32072" w:rsidP="002A0D87">
            <w:pPr>
              <w:jc w:val="center"/>
            </w:pPr>
            <w:r w:rsidRPr="002A0D87">
              <w:t>3.</w:t>
            </w:r>
          </w:p>
        </w:tc>
        <w:tc>
          <w:tcPr>
            <w:tcW w:w="204" w:type="pct"/>
            <w:shd w:val="clear" w:color="auto" w:fill="auto"/>
            <w:vAlign w:val="center"/>
          </w:tcPr>
          <w:p w14:paraId="26EEA070" w14:textId="77777777" w:rsidR="00D32072" w:rsidRPr="002A0D87" w:rsidRDefault="00D32072" w:rsidP="002A0D87">
            <w:pPr>
              <w:jc w:val="center"/>
            </w:pPr>
            <w:r w:rsidRPr="002A0D87">
              <w:t>a.</w:t>
            </w:r>
          </w:p>
        </w:tc>
        <w:tc>
          <w:tcPr>
            <w:tcW w:w="3628" w:type="pct"/>
            <w:shd w:val="clear" w:color="auto" w:fill="auto"/>
          </w:tcPr>
          <w:p w14:paraId="2B8DAF6C" w14:textId="77777777" w:rsidR="00D32072" w:rsidRPr="002A0D87" w:rsidRDefault="00D32072" w:rsidP="002A0D87">
            <w:pPr>
              <w:jc w:val="both"/>
            </w:pPr>
            <w:r w:rsidRPr="002A0D87">
              <w:t>Illustrate the Blow and Blow (B&amp;B) and Press and Blow (P&amp;B) process of manufacturing glass containers.</w:t>
            </w:r>
          </w:p>
        </w:tc>
        <w:tc>
          <w:tcPr>
            <w:tcW w:w="344" w:type="pct"/>
            <w:shd w:val="clear" w:color="auto" w:fill="auto"/>
            <w:vAlign w:val="center"/>
          </w:tcPr>
          <w:p w14:paraId="758F87B1" w14:textId="77777777" w:rsidR="00D32072" w:rsidRPr="002A0D87" w:rsidRDefault="00D32072" w:rsidP="002A0D87">
            <w:pPr>
              <w:jc w:val="center"/>
            </w:pPr>
            <w:r w:rsidRPr="002A0D87">
              <w:t>CO3</w:t>
            </w:r>
          </w:p>
        </w:tc>
        <w:tc>
          <w:tcPr>
            <w:tcW w:w="274" w:type="pct"/>
            <w:shd w:val="clear" w:color="auto" w:fill="auto"/>
            <w:vAlign w:val="center"/>
          </w:tcPr>
          <w:p w14:paraId="1E5579C1" w14:textId="77777777" w:rsidR="00D32072" w:rsidRPr="002A0D87" w:rsidRDefault="00D32072" w:rsidP="002A0D87">
            <w:pPr>
              <w:jc w:val="center"/>
            </w:pPr>
            <w:r w:rsidRPr="002A0D87">
              <w:t>A</w:t>
            </w:r>
          </w:p>
        </w:tc>
        <w:tc>
          <w:tcPr>
            <w:tcW w:w="274" w:type="pct"/>
            <w:shd w:val="clear" w:color="auto" w:fill="auto"/>
            <w:vAlign w:val="center"/>
          </w:tcPr>
          <w:p w14:paraId="502C9CAE" w14:textId="77777777" w:rsidR="00D32072" w:rsidRPr="002A0D87" w:rsidRDefault="00D32072" w:rsidP="002A0D87">
            <w:pPr>
              <w:jc w:val="center"/>
            </w:pPr>
            <w:r w:rsidRPr="002A0D87">
              <w:t>10</w:t>
            </w:r>
          </w:p>
        </w:tc>
      </w:tr>
      <w:tr w:rsidR="00D32072" w:rsidRPr="002A0D87" w14:paraId="3023918E" w14:textId="77777777" w:rsidTr="00E85462">
        <w:trPr>
          <w:trHeight w:val="283"/>
        </w:trPr>
        <w:tc>
          <w:tcPr>
            <w:tcW w:w="275" w:type="pct"/>
            <w:vMerge/>
            <w:shd w:val="clear" w:color="auto" w:fill="auto"/>
            <w:vAlign w:val="center"/>
          </w:tcPr>
          <w:p w14:paraId="07E65EA1" w14:textId="77777777" w:rsidR="00D32072" w:rsidRPr="002A0D87" w:rsidRDefault="00D32072" w:rsidP="002A0D87">
            <w:pPr>
              <w:widowControl w:val="0"/>
              <w:spacing w:line="276" w:lineRule="auto"/>
            </w:pPr>
          </w:p>
        </w:tc>
        <w:tc>
          <w:tcPr>
            <w:tcW w:w="204" w:type="pct"/>
            <w:shd w:val="clear" w:color="auto" w:fill="auto"/>
            <w:vAlign w:val="center"/>
          </w:tcPr>
          <w:p w14:paraId="2BC8F073" w14:textId="77777777" w:rsidR="00D32072" w:rsidRPr="002A0D87" w:rsidRDefault="00D32072" w:rsidP="002A0D87">
            <w:pPr>
              <w:jc w:val="center"/>
            </w:pPr>
            <w:r w:rsidRPr="002A0D87">
              <w:t>b.</w:t>
            </w:r>
          </w:p>
        </w:tc>
        <w:tc>
          <w:tcPr>
            <w:tcW w:w="3628" w:type="pct"/>
            <w:shd w:val="clear" w:color="auto" w:fill="auto"/>
          </w:tcPr>
          <w:p w14:paraId="56BD3AD3" w14:textId="77777777" w:rsidR="00D32072" w:rsidRPr="002A0D87" w:rsidRDefault="00D32072" w:rsidP="002A0D87">
            <w:pPr>
              <w:jc w:val="both"/>
            </w:pPr>
            <w:r w:rsidRPr="002A0D87">
              <w:t>Discuss the methodology of annealing, hot-end, and cold-end treatment given to glass containers.</w:t>
            </w:r>
          </w:p>
        </w:tc>
        <w:tc>
          <w:tcPr>
            <w:tcW w:w="344" w:type="pct"/>
            <w:shd w:val="clear" w:color="auto" w:fill="auto"/>
            <w:vAlign w:val="center"/>
          </w:tcPr>
          <w:p w14:paraId="3486A2B2" w14:textId="77777777" w:rsidR="00D32072" w:rsidRPr="002A0D87" w:rsidRDefault="00D32072" w:rsidP="002A0D87">
            <w:pPr>
              <w:jc w:val="center"/>
            </w:pPr>
            <w:r w:rsidRPr="002A0D87">
              <w:t>CO3</w:t>
            </w:r>
          </w:p>
        </w:tc>
        <w:tc>
          <w:tcPr>
            <w:tcW w:w="274" w:type="pct"/>
            <w:shd w:val="clear" w:color="auto" w:fill="auto"/>
            <w:vAlign w:val="center"/>
          </w:tcPr>
          <w:p w14:paraId="2C1C4BAD" w14:textId="77777777" w:rsidR="00D32072" w:rsidRPr="002A0D87" w:rsidRDefault="00D32072" w:rsidP="002A0D87">
            <w:pPr>
              <w:jc w:val="center"/>
            </w:pPr>
            <w:r w:rsidRPr="002A0D87">
              <w:t>U</w:t>
            </w:r>
          </w:p>
        </w:tc>
        <w:tc>
          <w:tcPr>
            <w:tcW w:w="274" w:type="pct"/>
            <w:shd w:val="clear" w:color="auto" w:fill="auto"/>
            <w:vAlign w:val="center"/>
          </w:tcPr>
          <w:p w14:paraId="548FEA7D" w14:textId="77777777" w:rsidR="00D32072" w:rsidRPr="002A0D87" w:rsidRDefault="00D32072" w:rsidP="002A0D87">
            <w:pPr>
              <w:jc w:val="center"/>
            </w:pPr>
            <w:r w:rsidRPr="002A0D87">
              <w:t>10</w:t>
            </w:r>
          </w:p>
        </w:tc>
      </w:tr>
      <w:tr w:rsidR="00D32072" w:rsidRPr="002A0D87" w14:paraId="5FE0FF80" w14:textId="77777777" w:rsidTr="00E85462">
        <w:trPr>
          <w:trHeight w:val="173"/>
        </w:trPr>
        <w:tc>
          <w:tcPr>
            <w:tcW w:w="275" w:type="pct"/>
            <w:shd w:val="clear" w:color="auto" w:fill="auto"/>
          </w:tcPr>
          <w:p w14:paraId="5F93CDC0" w14:textId="77777777" w:rsidR="00D32072" w:rsidRPr="002A0D87" w:rsidRDefault="00D32072" w:rsidP="002A0D87">
            <w:pPr>
              <w:jc w:val="center"/>
            </w:pPr>
          </w:p>
        </w:tc>
        <w:tc>
          <w:tcPr>
            <w:tcW w:w="204" w:type="pct"/>
            <w:shd w:val="clear" w:color="auto" w:fill="auto"/>
          </w:tcPr>
          <w:p w14:paraId="44491E6F" w14:textId="77777777" w:rsidR="00D32072" w:rsidRPr="002A0D87" w:rsidRDefault="00D32072" w:rsidP="002A0D87">
            <w:pPr>
              <w:jc w:val="center"/>
            </w:pPr>
          </w:p>
        </w:tc>
        <w:tc>
          <w:tcPr>
            <w:tcW w:w="3628" w:type="pct"/>
            <w:shd w:val="clear" w:color="auto" w:fill="auto"/>
          </w:tcPr>
          <w:p w14:paraId="44216071" w14:textId="77777777" w:rsidR="00D32072" w:rsidRPr="002A0D87" w:rsidRDefault="00D32072" w:rsidP="002A0D87">
            <w:pPr>
              <w:jc w:val="center"/>
            </w:pPr>
            <w:r w:rsidRPr="002A0D87">
              <w:rPr>
                <w:b/>
              </w:rPr>
              <w:t>(OR)</w:t>
            </w:r>
          </w:p>
        </w:tc>
        <w:tc>
          <w:tcPr>
            <w:tcW w:w="344" w:type="pct"/>
            <w:shd w:val="clear" w:color="auto" w:fill="auto"/>
            <w:vAlign w:val="center"/>
          </w:tcPr>
          <w:p w14:paraId="4F7D99E7" w14:textId="77777777" w:rsidR="00D32072" w:rsidRPr="002A0D87" w:rsidRDefault="00D32072" w:rsidP="002A0D87">
            <w:pPr>
              <w:jc w:val="center"/>
            </w:pPr>
          </w:p>
        </w:tc>
        <w:tc>
          <w:tcPr>
            <w:tcW w:w="274" w:type="pct"/>
            <w:shd w:val="clear" w:color="auto" w:fill="auto"/>
            <w:vAlign w:val="center"/>
          </w:tcPr>
          <w:p w14:paraId="20861E5E" w14:textId="77777777" w:rsidR="00D32072" w:rsidRPr="002A0D87" w:rsidRDefault="00D32072" w:rsidP="002A0D87">
            <w:pPr>
              <w:jc w:val="center"/>
            </w:pPr>
          </w:p>
        </w:tc>
        <w:tc>
          <w:tcPr>
            <w:tcW w:w="274" w:type="pct"/>
            <w:shd w:val="clear" w:color="auto" w:fill="auto"/>
            <w:vAlign w:val="center"/>
          </w:tcPr>
          <w:p w14:paraId="5447C1C2" w14:textId="77777777" w:rsidR="00D32072" w:rsidRPr="002A0D87" w:rsidRDefault="00D32072" w:rsidP="002A0D87">
            <w:pPr>
              <w:jc w:val="center"/>
            </w:pPr>
          </w:p>
        </w:tc>
      </w:tr>
      <w:tr w:rsidR="00D32072" w:rsidRPr="002A0D87" w14:paraId="61C352FE" w14:textId="77777777" w:rsidTr="00E85462">
        <w:trPr>
          <w:trHeight w:val="283"/>
        </w:trPr>
        <w:tc>
          <w:tcPr>
            <w:tcW w:w="275" w:type="pct"/>
            <w:vMerge w:val="restart"/>
            <w:shd w:val="clear" w:color="auto" w:fill="auto"/>
            <w:vAlign w:val="center"/>
          </w:tcPr>
          <w:p w14:paraId="55B6AB0A" w14:textId="77777777" w:rsidR="00D32072" w:rsidRPr="002A0D87" w:rsidRDefault="00D32072" w:rsidP="002A0D87">
            <w:pPr>
              <w:jc w:val="center"/>
            </w:pPr>
            <w:r w:rsidRPr="002A0D87">
              <w:t>4.</w:t>
            </w:r>
          </w:p>
        </w:tc>
        <w:tc>
          <w:tcPr>
            <w:tcW w:w="204" w:type="pct"/>
            <w:shd w:val="clear" w:color="auto" w:fill="auto"/>
            <w:vAlign w:val="center"/>
          </w:tcPr>
          <w:p w14:paraId="5BCC7ACB" w14:textId="77777777" w:rsidR="00D32072" w:rsidRPr="002A0D87" w:rsidRDefault="00D32072" w:rsidP="002A0D87">
            <w:pPr>
              <w:jc w:val="center"/>
            </w:pPr>
            <w:r w:rsidRPr="002A0D87">
              <w:t>a.</w:t>
            </w:r>
          </w:p>
        </w:tc>
        <w:tc>
          <w:tcPr>
            <w:tcW w:w="3628" w:type="pct"/>
            <w:shd w:val="clear" w:color="auto" w:fill="auto"/>
            <w:vAlign w:val="center"/>
          </w:tcPr>
          <w:p w14:paraId="4E8FA79F" w14:textId="77777777" w:rsidR="00D32072" w:rsidRPr="002A0D87" w:rsidRDefault="00D32072" w:rsidP="002A0D87">
            <w:pPr>
              <w:jc w:val="both"/>
            </w:pPr>
            <w:r w:rsidRPr="002A0D87">
              <w:t>Classify polymers based on the type, method of preparation, and application.</w:t>
            </w:r>
          </w:p>
        </w:tc>
        <w:tc>
          <w:tcPr>
            <w:tcW w:w="344" w:type="pct"/>
            <w:shd w:val="clear" w:color="auto" w:fill="auto"/>
            <w:vAlign w:val="center"/>
          </w:tcPr>
          <w:p w14:paraId="781E4B7C" w14:textId="77777777" w:rsidR="00D32072" w:rsidRPr="002A0D87" w:rsidRDefault="00D32072" w:rsidP="002A0D87">
            <w:pPr>
              <w:jc w:val="center"/>
            </w:pPr>
            <w:r w:rsidRPr="002A0D87">
              <w:t>CO3</w:t>
            </w:r>
          </w:p>
        </w:tc>
        <w:tc>
          <w:tcPr>
            <w:tcW w:w="274" w:type="pct"/>
            <w:shd w:val="clear" w:color="auto" w:fill="auto"/>
            <w:vAlign w:val="center"/>
          </w:tcPr>
          <w:p w14:paraId="3D42D440" w14:textId="77777777" w:rsidR="00D32072" w:rsidRPr="002A0D87" w:rsidRDefault="00D32072" w:rsidP="002A0D87">
            <w:pPr>
              <w:jc w:val="center"/>
            </w:pPr>
            <w:r w:rsidRPr="002A0D87">
              <w:t>An</w:t>
            </w:r>
          </w:p>
        </w:tc>
        <w:tc>
          <w:tcPr>
            <w:tcW w:w="274" w:type="pct"/>
            <w:shd w:val="clear" w:color="auto" w:fill="auto"/>
            <w:vAlign w:val="center"/>
          </w:tcPr>
          <w:p w14:paraId="47D56CFF" w14:textId="77777777" w:rsidR="00D32072" w:rsidRPr="002A0D87" w:rsidRDefault="00D32072" w:rsidP="002A0D87">
            <w:pPr>
              <w:jc w:val="center"/>
            </w:pPr>
            <w:r w:rsidRPr="002A0D87">
              <w:t>10</w:t>
            </w:r>
          </w:p>
        </w:tc>
      </w:tr>
      <w:tr w:rsidR="00D32072" w:rsidRPr="002A0D87" w14:paraId="6CE2E92F" w14:textId="77777777" w:rsidTr="00E85462">
        <w:trPr>
          <w:trHeight w:val="283"/>
        </w:trPr>
        <w:tc>
          <w:tcPr>
            <w:tcW w:w="275" w:type="pct"/>
            <w:vMerge/>
            <w:shd w:val="clear" w:color="auto" w:fill="auto"/>
            <w:vAlign w:val="center"/>
          </w:tcPr>
          <w:p w14:paraId="1D53CABE" w14:textId="77777777" w:rsidR="00D32072" w:rsidRPr="002A0D87" w:rsidRDefault="00D32072" w:rsidP="002A0D87">
            <w:pPr>
              <w:widowControl w:val="0"/>
              <w:spacing w:line="276" w:lineRule="auto"/>
            </w:pPr>
          </w:p>
        </w:tc>
        <w:tc>
          <w:tcPr>
            <w:tcW w:w="204" w:type="pct"/>
            <w:shd w:val="clear" w:color="auto" w:fill="auto"/>
            <w:vAlign w:val="center"/>
          </w:tcPr>
          <w:p w14:paraId="3295A727" w14:textId="77777777" w:rsidR="00D32072" w:rsidRPr="002A0D87" w:rsidRDefault="00D32072" w:rsidP="002A0D87">
            <w:pPr>
              <w:jc w:val="center"/>
            </w:pPr>
            <w:r w:rsidRPr="002A0D87">
              <w:t>b.</w:t>
            </w:r>
          </w:p>
        </w:tc>
        <w:tc>
          <w:tcPr>
            <w:tcW w:w="3628" w:type="pct"/>
            <w:shd w:val="clear" w:color="auto" w:fill="auto"/>
          </w:tcPr>
          <w:p w14:paraId="323A4BA0" w14:textId="77777777" w:rsidR="00D32072" w:rsidRPr="002A0D87" w:rsidRDefault="00D32072" w:rsidP="002A0D87">
            <w:pPr>
              <w:jc w:val="both"/>
            </w:pPr>
            <w:r w:rsidRPr="002A0D87">
              <w:t xml:space="preserve">Compare and contrast the merits and demerits of various molding processes. </w:t>
            </w:r>
          </w:p>
        </w:tc>
        <w:tc>
          <w:tcPr>
            <w:tcW w:w="344" w:type="pct"/>
            <w:shd w:val="clear" w:color="auto" w:fill="auto"/>
            <w:vAlign w:val="center"/>
          </w:tcPr>
          <w:p w14:paraId="01740568" w14:textId="77777777" w:rsidR="00D32072" w:rsidRPr="002A0D87" w:rsidRDefault="00D32072" w:rsidP="002A0D87">
            <w:pPr>
              <w:jc w:val="center"/>
            </w:pPr>
            <w:r w:rsidRPr="002A0D87">
              <w:t>CO3</w:t>
            </w:r>
          </w:p>
        </w:tc>
        <w:tc>
          <w:tcPr>
            <w:tcW w:w="274" w:type="pct"/>
            <w:shd w:val="clear" w:color="auto" w:fill="auto"/>
            <w:vAlign w:val="center"/>
          </w:tcPr>
          <w:p w14:paraId="5B0016CF" w14:textId="77777777" w:rsidR="00D32072" w:rsidRPr="002A0D87" w:rsidRDefault="00D32072" w:rsidP="002A0D87">
            <w:pPr>
              <w:jc w:val="center"/>
            </w:pPr>
            <w:r w:rsidRPr="002A0D87">
              <w:t>An</w:t>
            </w:r>
          </w:p>
        </w:tc>
        <w:tc>
          <w:tcPr>
            <w:tcW w:w="274" w:type="pct"/>
            <w:shd w:val="clear" w:color="auto" w:fill="auto"/>
            <w:vAlign w:val="center"/>
          </w:tcPr>
          <w:p w14:paraId="2D77ED9A" w14:textId="77777777" w:rsidR="00D32072" w:rsidRPr="002A0D87" w:rsidRDefault="00D32072" w:rsidP="002A0D87">
            <w:pPr>
              <w:jc w:val="center"/>
            </w:pPr>
            <w:r w:rsidRPr="002A0D87">
              <w:t>10</w:t>
            </w:r>
          </w:p>
        </w:tc>
      </w:tr>
      <w:tr w:rsidR="00D32072" w:rsidRPr="002A0D87" w14:paraId="645E352C" w14:textId="77777777" w:rsidTr="00E85462">
        <w:trPr>
          <w:trHeight w:val="53"/>
        </w:trPr>
        <w:tc>
          <w:tcPr>
            <w:tcW w:w="275" w:type="pct"/>
            <w:shd w:val="clear" w:color="auto" w:fill="auto"/>
          </w:tcPr>
          <w:p w14:paraId="5818B1C6" w14:textId="77777777" w:rsidR="00D32072" w:rsidRPr="002A0D87" w:rsidRDefault="00D32072" w:rsidP="002A0D87">
            <w:pPr>
              <w:jc w:val="center"/>
            </w:pPr>
          </w:p>
        </w:tc>
        <w:tc>
          <w:tcPr>
            <w:tcW w:w="204" w:type="pct"/>
            <w:shd w:val="clear" w:color="auto" w:fill="auto"/>
          </w:tcPr>
          <w:p w14:paraId="4668E2F4" w14:textId="77777777" w:rsidR="00D32072" w:rsidRPr="002A0D87" w:rsidRDefault="00D32072" w:rsidP="002A0D87">
            <w:pPr>
              <w:jc w:val="center"/>
            </w:pPr>
          </w:p>
        </w:tc>
        <w:tc>
          <w:tcPr>
            <w:tcW w:w="3628" w:type="pct"/>
            <w:shd w:val="clear" w:color="auto" w:fill="auto"/>
          </w:tcPr>
          <w:p w14:paraId="40D7854E" w14:textId="77777777" w:rsidR="00D32072" w:rsidRPr="002A0D87" w:rsidRDefault="00D32072" w:rsidP="002A0D87">
            <w:pPr>
              <w:jc w:val="center"/>
            </w:pPr>
          </w:p>
        </w:tc>
        <w:tc>
          <w:tcPr>
            <w:tcW w:w="344" w:type="pct"/>
            <w:shd w:val="clear" w:color="auto" w:fill="auto"/>
            <w:vAlign w:val="center"/>
          </w:tcPr>
          <w:p w14:paraId="2721D2EF" w14:textId="77777777" w:rsidR="00D32072" w:rsidRPr="002A0D87" w:rsidRDefault="00D32072" w:rsidP="002A0D87">
            <w:pPr>
              <w:jc w:val="center"/>
            </w:pPr>
          </w:p>
        </w:tc>
        <w:tc>
          <w:tcPr>
            <w:tcW w:w="274" w:type="pct"/>
            <w:shd w:val="clear" w:color="auto" w:fill="auto"/>
            <w:vAlign w:val="center"/>
          </w:tcPr>
          <w:p w14:paraId="57A5ED3F" w14:textId="77777777" w:rsidR="00D32072" w:rsidRPr="002A0D87" w:rsidRDefault="00D32072" w:rsidP="002A0D87">
            <w:pPr>
              <w:jc w:val="center"/>
            </w:pPr>
          </w:p>
        </w:tc>
        <w:tc>
          <w:tcPr>
            <w:tcW w:w="274" w:type="pct"/>
            <w:shd w:val="clear" w:color="auto" w:fill="auto"/>
            <w:vAlign w:val="center"/>
          </w:tcPr>
          <w:p w14:paraId="138B5C3C" w14:textId="77777777" w:rsidR="00D32072" w:rsidRPr="002A0D87" w:rsidRDefault="00D32072" w:rsidP="002A0D87">
            <w:pPr>
              <w:jc w:val="center"/>
            </w:pPr>
          </w:p>
        </w:tc>
      </w:tr>
      <w:tr w:rsidR="00D32072" w:rsidRPr="002A0D87" w14:paraId="0239A89F" w14:textId="77777777" w:rsidTr="00E85462">
        <w:trPr>
          <w:trHeight w:val="283"/>
        </w:trPr>
        <w:tc>
          <w:tcPr>
            <w:tcW w:w="275" w:type="pct"/>
            <w:vMerge w:val="restart"/>
            <w:shd w:val="clear" w:color="auto" w:fill="auto"/>
            <w:vAlign w:val="center"/>
          </w:tcPr>
          <w:p w14:paraId="0D2ACEDA" w14:textId="77777777" w:rsidR="00D32072" w:rsidRPr="002A0D87" w:rsidRDefault="00D32072" w:rsidP="002A0D87">
            <w:pPr>
              <w:jc w:val="center"/>
            </w:pPr>
            <w:r w:rsidRPr="002A0D87">
              <w:t>5.</w:t>
            </w:r>
          </w:p>
        </w:tc>
        <w:tc>
          <w:tcPr>
            <w:tcW w:w="204" w:type="pct"/>
            <w:shd w:val="clear" w:color="auto" w:fill="auto"/>
            <w:vAlign w:val="center"/>
          </w:tcPr>
          <w:p w14:paraId="3E4E29F5" w14:textId="77777777" w:rsidR="00D32072" w:rsidRPr="002A0D87" w:rsidRDefault="00D32072" w:rsidP="002A0D87">
            <w:pPr>
              <w:jc w:val="center"/>
            </w:pPr>
            <w:r w:rsidRPr="002A0D87">
              <w:t>a.</w:t>
            </w:r>
          </w:p>
        </w:tc>
        <w:tc>
          <w:tcPr>
            <w:tcW w:w="3628" w:type="pct"/>
            <w:shd w:val="clear" w:color="auto" w:fill="auto"/>
            <w:vAlign w:val="center"/>
          </w:tcPr>
          <w:p w14:paraId="57AC6EA6" w14:textId="77777777" w:rsidR="00D32072" w:rsidRPr="002A0D87" w:rsidRDefault="00D32072" w:rsidP="002A0D87">
            <w:pPr>
              <w:jc w:val="both"/>
            </w:pPr>
            <w:r w:rsidRPr="002A0D87">
              <w:t>Point out the basic requirements of a label as per FSSAI, 2006.</w:t>
            </w:r>
          </w:p>
        </w:tc>
        <w:tc>
          <w:tcPr>
            <w:tcW w:w="344" w:type="pct"/>
            <w:shd w:val="clear" w:color="auto" w:fill="auto"/>
            <w:vAlign w:val="center"/>
          </w:tcPr>
          <w:p w14:paraId="0D1DBD8F" w14:textId="77777777" w:rsidR="00D32072" w:rsidRPr="002A0D87" w:rsidRDefault="00D32072" w:rsidP="002A0D87">
            <w:pPr>
              <w:jc w:val="center"/>
            </w:pPr>
            <w:r w:rsidRPr="002A0D87">
              <w:t>CO5</w:t>
            </w:r>
          </w:p>
        </w:tc>
        <w:tc>
          <w:tcPr>
            <w:tcW w:w="274" w:type="pct"/>
            <w:shd w:val="clear" w:color="auto" w:fill="auto"/>
            <w:vAlign w:val="center"/>
          </w:tcPr>
          <w:p w14:paraId="48FDD5F7" w14:textId="77777777" w:rsidR="00D32072" w:rsidRPr="002A0D87" w:rsidRDefault="00D32072" w:rsidP="002A0D87">
            <w:pPr>
              <w:jc w:val="center"/>
            </w:pPr>
            <w:r w:rsidRPr="002A0D87">
              <w:t>An</w:t>
            </w:r>
          </w:p>
        </w:tc>
        <w:tc>
          <w:tcPr>
            <w:tcW w:w="274" w:type="pct"/>
            <w:shd w:val="clear" w:color="auto" w:fill="auto"/>
            <w:vAlign w:val="center"/>
          </w:tcPr>
          <w:p w14:paraId="4D06355A" w14:textId="77777777" w:rsidR="00D32072" w:rsidRPr="002A0D87" w:rsidRDefault="00D32072" w:rsidP="002A0D87">
            <w:pPr>
              <w:jc w:val="center"/>
            </w:pPr>
            <w:r w:rsidRPr="002A0D87">
              <w:t>10</w:t>
            </w:r>
          </w:p>
        </w:tc>
      </w:tr>
      <w:tr w:rsidR="00D32072" w:rsidRPr="002A0D87" w14:paraId="50C52B65" w14:textId="77777777" w:rsidTr="00E85462">
        <w:trPr>
          <w:trHeight w:val="283"/>
        </w:trPr>
        <w:tc>
          <w:tcPr>
            <w:tcW w:w="275" w:type="pct"/>
            <w:vMerge/>
            <w:shd w:val="clear" w:color="auto" w:fill="auto"/>
            <w:vAlign w:val="center"/>
          </w:tcPr>
          <w:p w14:paraId="790696F4" w14:textId="77777777" w:rsidR="00D32072" w:rsidRPr="002A0D87" w:rsidRDefault="00D32072" w:rsidP="002A0D87">
            <w:pPr>
              <w:widowControl w:val="0"/>
              <w:spacing w:line="276" w:lineRule="auto"/>
              <w:jc w:val="center"/>
            </w:pPr>
          </w:p>
        </w:tc>
        <w:tc>
          <w:tcPr>
            <w:tcW w:w="204" w:type="pct"/>
            <w:shd w:val="clear" w:color="auto" w:fill="auto"/>
            <w:vAlign w:val="center"/>
          </w:tcPr>
          <w:p w14:paraId="0CD9FB84" w14:textId="77777777" w:rsidR="00D32072" w:rsidRPr="002A0D87" w:rsidRDefault="00D32072" w:rsidP="002A0D87">
            <w:pPr>
              <w:jc w:val="center"/>
            </w:pPr>
            <w:r w:rsidRPr="002A0D87">
              <w:t>b.</w:t>
            </w:r>
          </w:p>
        </w:tc>
        <w:tc>
          <w:tcPr>
            <w:tcW w:w="3628" w:type="pct"/>
            <w:shd w:val="clear" w:color="auto" w:fill="auto"/>
            <w:vAlign w:val="center"/>
          </w:tcPr>
          <w:p w14:paraId="2192BE83" w14:textId="77777777" w:rsidR="00D32072" w:rsidRPr="002A0D87" w:rsidRDefault="00D32072" w:rsidP="002A0D87">
            <w:pPr>
              <w:jc w:val="both"/>
            </w:pPr>
            <w:r w:rsidRPr="002A0D87">
              <w:t>Classify the different types of paper and paper boards that are used in the manufacture of packaging for food systems.</w:t>
            </w:r>
          </w:p>
        </w:tc>
        <w:tc>
          <w:tcPr>
            <w:tcW w:w="344" w:type="pct"/>
            <w:shd w:val="clear" w:color="auto" w:fill="auto"/>
            <w:vAlign w:val="center"/>
          </w:tcPr>
          <w:p w14:paraId="15A36CFA" w14:textId="77777777" w:rsidR="00D32072" w:rsidRPr="002A0D87" w:rsidRDefault="00D32072" w:rsidP="002A0D87">
            <w:pPr>
              <w:jc w:val="center"/>
            </w:pPr>
            <w:r w:rsidRPr="002A0D87">
              <w:t>CO5</w:t>
            </w:r>
          </w:p>
        </w:tc>
        <w:tc>
          <w:tcPr>
            <w:tcW w:w="274" w:type="pct"/>
            <w:shd w:val="clear" w:color="auto" w:fill="auto"/>
            <w:vAlign w:val="center"/>
          </w:tcPr>
          <w:p w14:paraId="39986DF1" w14:textId="77777777" w:rsidR="00D32072" w:rsidRPr="002A0D87" w:rsidRDefault="00D32072" w:rsidP="002A0D87">
            <w:pPr>
              <w:jc w:val="center"/>
            </w:pPr>
            <w:r w:rsidRPr="002A0D87">
              <w:t>An</w:t>
            </w:r>
          </w:p>
        </w:tc>
        <w:tc>
          <w:tcPr>
            <w:tcW w:w="274" w:type="pct"/>
            <w:shd w:val="clear" w:color="auto" w:fill="auto"/>
            <w:vAlign w:val="center"/>
          </w:tcPr>
          <w:p w14:paraId="27BE7617" w14:textId="77777777" w:rsidR="00D32072" w:rsidRPr="002A0D87" w:rsidRDefault="00D32072" w:rsidP="002A0D87">
            <w:pPr>
              <w:jc w:val="center"/>
            </w:pPr>
            <w:r w:rsidRPr="002A0D87">
              <w:t>10</w:t>
            </w:r>
          </w:p>
        </w:tc>
      </w:tr>
      <w:tr w:rsidR="00D32072" w:rsidRPr="002A0D87" w14:paraId="1E1CE048" w14:textId="77777777" w:rsidTr="00E85462">
        <w:trPr>
          <w:trHeight w:val="263"/>
        </w:trPr>
        <w:tc>
          <w:tcPr>
            <w:tcW w:w="275" w:type="pct"/>
            <w:shd w:val="clear" w:color="auto" w:fill="auto"/>
          </w:tcPr>
          <w:p w14:paraId="371E8FC4" w14:textId="77777777" w:rsidR="00D32072" w:rsidRPr="002A0D87" w:rsidRDefault="00D32072" w:rsidP="002A0D87">
            <w:pPr>
              <w:jc w:val="center"/>
            </w:pPr>
          </w:p>
        </w:tc>
        <w:tc>
          <w:tcPr>
            <w:tcW w:w="204" w:type="pct"/>
            <w:shd w:val="clear" w:color="auto" w:fill="auto"/>
          </w:tcPr>
          <w:p w14:paraId="2A7E3662" w14:textId="77777777" w:rsidR="00D32072" w:rsidRPr="002A0D87" w:rsidRDefault="00D32072" w:rsidP="002A0D87">
            <w:pPr>
              <w:jc w:val="center"/>
            </w:pPr>
          </w:p>
        </w:tc>
        <w:tc>
          <w:tcPr>
            <w:tcW w:w="3628" w:type="pct"/>
            <w:shd w:val="clear" w:color="auto" w:fill="auto"/>
          </w:tcPr>
          <w:p w14:paraId="46F921D2" w14:textId="77777777" w:rsidR="00D32072" w:rsidRPr="002A0D87" w:rsidRDefault="00D32072" w:rsidP="002A0D87">
            <w:pPr>
              <w:jc w:val="center"/>
            </w:pPr>
            <w:r w:rsidRPr="002A0D87">
              <w:rPr>
                <w:b/>
              </w:rPr>
              <w:t>(OR)</w:t>
            </w:r>
          </w:p>
        </w:tc>
        <w:tc>
          <w:tcPr>
            <w:tcW w:w="344" w:type="pct"/>
            <w:shd w:val="clear" w:color="auto" w:fill="auto"/>
            <w:vAlign w:val="center"/>
          </w:tcPr>
          <w:p w14:paraId="5E93556C" w14:textId="77777777" w:rsidR="00D32072" w:rsidRPr="002A0D87" w:rsidRDefault="00D32072" w:rsidP="002A0D87">
            <w:pPr>
              <w:jc w:val="center"/>
            </w:pPr>
          </w:p>
        </w:tc>
        <w:tc>
          <w:tcPr>
            <w:tcW w:w="274" w:type="pct"/>
            <w:shd w:val="clear" w:color="auto" w:fill="auto"/>
            <w:vAlign w:val="center"/>
          </w:tcPr>
          <w:p w14:paraId="5540EBCC" w14:textId="77777777" w:rsidR="00D32072" w:rsidRPr="002A0D87" w:rsidRDefault="00D32072" w:rsidP="002A0D87">
            <w:pPr>
              <w:jc w:val="center"/>
            </w:pPr>
          </w:p>
        </w:tc>
        <w:tc>
          <w:tcPr>
            <w:tcW w:w="274" w:type="pct"/>
            <w:shd w:val="clear" w:color="auto" w:fill="auto"/>
            <w:vAlign w:val="center"/>
          </w:tcPr>
          <w:p w14:paraId="36A2C99A" w14:textId="77777777" w:rsidR="00D32072" w:rsidRPr="002A0D87" w:rsidRDefault="00D32072" w:rsidP="002A0D87">
            <w:pPr>
              <w:jc w:val="center"/>
            </w:pPr>
          </w:p>
        </w:tc>
      </w:tr>
      <w:tr w:rsidR="00D32072" w:rsidRPr="002A0D87" w14:paraId="6A9C46E3" w14:textId="77777777" w:rsidTr="00E85462">
        <w:trPr>
          <w:trHeight w:val="283"/>
        </w:trPr>
        <w:tc>
          <w:tcPr>
            <w:tcW w:w="275" w:type="pct"/>
            <w:vMerge w:val="restart"/>
            <w:shd w:val="clear" w:color="auto" w:fill="auto"/>
            <w:vAlign w:val="center"/>
          </w:tcPr>
          <w:p w14:paraId="54D4DAA2" w14:textId="77777777" w:rsidR="00D32072" w:rsidRPr="002A0D87" w:rsidRDefault="00D32072" w:rsidP="002A0D87">
            <w:pPr>
              <w:jc w:val="center"/>
            </w:pPr>
            <w:r w:rsidRPr="002A0D87">
              <w:t>6.</w:t>
            </w:r>
          </w:p>
        </w:tc>
        <w:tc>
          <w:tcPr>
            <w:tcW w:w="204" w:type="pct"/>
            <w:shd w:val="clear" w:color="auto" w:fill="auto"/>
            <w:vAlign w:val="center"/>
          </w:tcPr>
          <w:p w14:paraId="04D466B3" w14:textId="77777777" w:rsidR="00D32072" w:rsidRPr="002A0D87" w:rsidRDefault="00D32072" w:rsidP="002A0D87">
            <w:pPr>
              <w:jc w:val="center"/>
            </w:pPr>
            <w:r w:rsidRPr="002A0D87">
              <w:t>a.</w:t>
            </w:r>
          </w:p>
        </w:tc>
        <w:tc>
          <w:tcPr>
            <w:tcW w:w="3628" w:type="pct"/>
            <w:shd w:val="clear" w:color="auto" w:fill="auto"/>
          </w:tcPr>
          <w:p w14:paraId="63749F71" w14:textId="77777777" w:rsidR="00D32072" w:rsidRPr="002A0D87" w:rsidRDefault="00D32072" w:rsidP="002A0D87">
            <w:pPr>
              <w:jc w:val="both"/>
            </w:pPr>
            <w:r w:rsidRPr="002A0D87">
              <w:t>Discuss the sachet &amp; pouch systems employed in the manufacture of food packs.</w:t>
            </w:r>
          </w:p>
        </w:tc>
        <w:tc>
          <w:tcPr>
            <w:tcW w:w="344" w:type="pct"/>
            <w:shd w:val="clear" w:color="auto" w:fill="auto"/>
            <w:vAlign w:val="center"/>
          </w:tcPr>
          <w:p w14:paraId="0C1597A8" w14:textId="77777777" w:rsidR="00D32072" w:rsidRPr="002A0D87" w:rsidRDefault="00D32072" w:rsidP="002A0D87">
            <w:pPr>
              <w:jc w:val="center"/>
            </w:pPr>
            <w:r w:rsidRPr="002A0D87">
              <w:t>CO4</w:t>
            </w:r>
          </w:p>
        </w:tc>
        <w:tc>
          <w:tcPr>
            <w:tcW w:w="274" w:type="pct"/>
            <w:shd w:val="clear" w:color="auto" w:fill="auto"/>
            <w:vAlign w:val="center"/>
          </w:tcPr>
          <w:p w14:paraId="3367C732" w14:textId="77777777" w:rsidR="00D32072" w:rsidRPr="002A0D87" w:rsidRDefault="00D32072" w:rsidP="002A0D87">
            <w:pPr>
              <w:jc w:val="center"/>
            </w:pPr>
            <w:r w:rsidRPr="002A0D87">
              <w:t>U</w:t>
            </w:r>
          </w:p>
        </w:tc>
        <w:tc>
          <w:tcPr>
            <w:tcW w:w="274" w:type="pct"/>
            <w:shd w:val="clear" w:color="auto" w:fill="auto"/>
            <w:vAlign w:val="center"/>
          </w:tcPr>
          <w:p w14:paraId="2F51A7BA" w14:textId="77777777" w:rsidR="00D32072" w:rsidRPr="002A0D87" w:rsidRDefault="00D32072" w:rsidP="002A0D87">
            <w:pPr>
              <w:jc w:val="center"/>
            </w:pPr>
            <w:r w:rsidRPr="002A0D87">
              <w:t>10</w:t>
            </w:r>
          </w:p>
        </w:tc>
      </w:tr>
      <w:tr w:rsidR="00D32072" w:rsidRPr="002A0D87" w14:paraId="5B20AD51" w14:textId="77777777" w:rsidTr="00E85462">
        <w:trPr>
          <w:trHeight w:val="283"/>
        </w:trPr>
        <w:tc>
          <w:tcPr>
            <w:tcW w:w="275" w:type="pct"/>
            <w:vMerge/>
            <w:shd w:val="clear" w:color="auto" w:fill="auto"/>
            <w:vAlign w:val="center"/>
          </w:tcPr>
          <w:p w14:paraId="085854C6" w14:textId="77777777" w:rsidR="00D32072" w:rsidRPr="002A0D87" w:rsidRDefault="00D32072" w:rsidP="002A0D87">
            <w:pPr>
              <w:widowControl w:val="0"/>
              <w:spacing w:line="276" w:lineRule="auto"/>
            </w:pPr>
          </w:p>
        </w:tc>
        <w:tc>
          <w:tcPr>
            <w:tcW w:w="204" w:type="pct"/>
            <w:shd w:val="clear" w:color="auto" w:fill="auto"/>
            <w:vAlign w:val="center"/>
          </w:tcPr>
          <w:p w14:paraId="3FB8EF65" w14:textId="77777777" w:rsidR="00D32072" w:rsidRPr="002A0D87" w:rsidRDefault="00D32072" w:rsidP="002A0D87">
            <w:pPr>
              <w:jc w:val="center"/>
            </w:pPr>
            <w:r w:rsidRPr="002A0D87">
              <w:t>b.</w:t>
            </w:r>
          </w:p>
        </w:tc>
        <w:tc>
          <w:tcPr>
            <w:tcW w:w="3628" w:type="pct"/>
            <w:shd w:val="clear" w:color="auto" w:fill="auto"/>
          </w:tcPr>
          <w:p w14:paraId="34C4C9C3" w14:textId="77777777" w:rsidR="00D32072" w:rsidRPr="002A0D87" w:rsidRDefault="00D32072" w:rsidP="002A0D87">
            <w:pPr>
              <w:jc w:val="both"/>
            </w:pPr>
            <w:r w:rsidRPr="002A0D87">
              <w:t>Summarize the types of sealing methods that are used in the manufacture of sachet &amp; pouches.</w:t>
            </w:r>
          </w:p>
        </w:tc>
        <w:tc>
          <w:tcPr>
            <w:tcW w:w="344" w:type="pct"/>
            <w:shd w:val="clear" w:color="auto" w:fill="auto"/>
            <w:vAlign w:val="center"/>
          </w:tcPr>
          <w:p w14:paraId="7C7D1008" w14:textId="77777777" w:rsidR="00D32072" w:rsidRPr="002A0D87" w:rsidRDefault="00D32072" w:rsidP="002A0D87">
            <w:pPr>
              <w:jc w:val="center"/>
            </w:pPr>
            <w:r w:rsidRPr="002A0D87">
              <w:t>CO4</w:t>
            </w:r>
          </w:p>
        </w:tc>
        <w:tc>
          <w:tcPr>
            <w:tcW w:w="274" w:type="pct"/>
            <w:shd w:val="clear" w:color="auto" w:fill="auto"/>
            <w:vAlign w:val="center"/>
          </w:tcPr>
          <w:p w14:paraId="64DD0D12" w14:textId="77777777" w:rsidR="00D32072" w:rsidRPr="002A0D87" w:rsidRDefault="00D32072" w:rsidP="002A0D87">
            <w:pPr>
              <w:jc w:val="center"/>
            </w:pPr>
            <w:r w:rsidRPr="002A0D87">
              <w:t>U</w:t>
            </w:r>
          </w:p>
        </w:tc>
        <w:tc>
          <w:tcPr>
            <w:tcW w:w="274" w:type="pct"/>
            <w:shd w:val="clear" w:color="auto" w:fill="auto"/>
            <w:vAlign w:val="center"/>
          </w:tcPr>
          <w:p w14:paraId="0F4B69A6" w14:textId="77777777" w:rsidR="00D32072" w:rsidRPr="002A0D87" w:rsidRDefault="00D32072" w:rsidP="002A0D87">
            <w:pPr>
              <w:jc w:val="center"/>
            </w:pPr>
            <w:r w:rsidRPr="002A0D87">
              <w:t>10</w:t>
            </w:r>
          </w:p>
        </w:tc>
      </w:tr>
      <w:tr w:rsidR="00D32072" w:rsidRPr="002A0D87" w14:paraId="7C499472" w14:textId="77777777" w:rsidTr="00E85462">
        <w:trPr>
          <w:trHeight w:val="53"/>
        </w:trPr>
        <w:tc>
          <w:tcPr>
            <w:tcW w:w="275" w:type="pct"/>
            <w:shd w:val="clear" w:color="auto" w:fill="auto"/>
          </w:tcPr>
          <w:p w14:paraId="0FA5D61E" w14:textId="77777777" w:rsidR="00D32072" w:rsidRPr="002A0D87" w:rsidRDefault="00D32072" w:rsidP="002A0D87">
            <w:pPr>
              <w:jc w:val="center"/>
            </w:pPr>
          </w:p>
        </w:tc>
        <w:tc>
          <w:tcPr>
            <w:tcW w:w="204" w:type="pct"/>
            <w:shd w:val="clear" w:color="auto" w:fill="auto"/>
          </w:tcPr>
          <w:p w14:paraId="681400A2" w14:textId="77777777" w:rsidR="00D32072" w:rsidRPr="002A0D87" w:rsidRDefault="00D32072" w:rsidP="002A0D87">
            <w:pPr>
              <w:jc w:val="center"/>
            </w:pPr>
          </w:p>
        </w:tc>
        <w:tc>
          <w:tcPr>
            <w:tcW w:w="3628" w:type="pct"/>
            <w:shd w:val="clear" w:color="auto" w:fill="auto"/>
          </w:tcPr>
          <w:p w14:paraId="6269287B" w14:textId="77777777" w:rsidR="00D32072" w:rsidRPr="002A0D87" w:rsidRDefault="00D32072" w:rsidP="002A0D87">
            <w:pPr>
              <w:jc w:val="center"/>
            </w:pPr>
          </w:p>
        </w:tc>
        <w:tc>
          <w:tcPr>
            <w:tcW w:w="344" w:type="pct"/>
            <w:shd w:val="clear" w:color="auto" w:fill="auto"/>
            <w:vAlign w:val="center"/>
          </w:tcPr>
          <w:p w14:paraId="7742EA85" w14:textId="77777777" w:rsidR="00D32072" w:rsidRPr="002A0D87" w:rsidRDefault="00D32072" w:rsidP="002A0D87">
            <w:pPr>
              <w:jc w:val="center"/>
            </w:pPr>
          </w:p>
        </w:tc>
        <w:tc>
          <w:tcPr>
            <w:tcW w:w="274" w:type="pct"/>
            <w:shd w:val="clear" w:color="auto" w:fill="auto"/>
            <w:vAlign w:val="center"/>
          </w:tcPr>
          <w:p w14:paraId="5D2BE979" w14:textId="77777777" w:rsidR="00D32072" w:rsidRPr="002A0D87" w:rsidRDefault="00D32072" w:rsidP="002A0D87">
            <w:pPr>
              <w:jc w:val="center"/>
            </w:pPr>
          </w:p>
        </w:tc>
        <w:tc>
          <w:tcPr>
            <w:tcW w:w="274" w:type="pct"/>
            <w:shd w:val="clear" w:color="auto" w:fill="auto"/>
            <w:vAlign w:val="center"/>
          </w:tcPr>
          <w:p w14:paraId="78A8BC37" w14:textId="77777777" w:rsidR="00D32072" w:rsidRPr="002A0D87" w:rsidRDefault="00D32072" w:rsidP="002A0D87">
            <w:pPr>
              <w:jc w:val="center"/>
            </w:pPr>
          </w:p>
        </w:tc>
      </w:tr>
      <w:tr w:rsidR="00D32072" w:rsidRPr="002A0D87" w14:paraId="4FE6D1A2" w14:textId="77777777" w:rsidTr="00E85462">
        <w:trPr>
          <w:trHeight w:val="283"/>
        </w:trPr>
        <w:tc>
          <w:tcPr>
            <w:tcW w:w="275" w:type="pct"/>
            <w:vMerge w:val="restart"/>
            <w:shd w:val="clear" w:color="auto" w:fill="auto"/>
            <w:vAlign w:val="center"/>
          </w:tcPr>
          <w:p w14:paraId="2DD0CD08" w14:textId="77777777" w:rsidR="00D32072" w:rsidRPr="002A0D87" w:rsidRDefault="00D32072" w:rsidP="002A0D87">
            <w:pPr>
              <w:jc w:val="center"/>
            </w:pPr>
            <w:r w:rsidRPr="002A0D87">
              <w:t>7.</w:t>
            </w:r>
          </w:p>
        </w:tc>
        <w:tc>
          <w:tcPr>
            <w:tcW w:w="204" w:type="pct"/>
            <w:shd w:val="clear" w:color="auto" w:fill="auto"/>
            <w:vAlign w:val="center"/>
          </w:tcPr>
          <w:p w14:paraId="3E5669DF" w14:textId="77777777" w:rsidR="00D32072" w:rsidRPr="002A0D87" w:rsidRDefault="00D32072" w:rsidP="002A0D87">
            <w:pPr>
              <w:jc w:val="center"/>
            </w:pPr>
            <w:r w:rsidRPr="002A0D87">
              <w:t>a.</w:t>
            </w:r>
          </w:p>
        </w:tc>
        <w:tc>
          <w:tcPr>
            <w:tcW w:w="3628" w:type="pct"/>
            <w:shd w:val="clear" w:color="auto" w:fill="auto"/>
          </w:tcPr>
          <w:p w14:paraId="1428722C" w14:textId="77777777" w:rsidR="00D32072" w:rsidRPr="002A0D87" w:rsidRDefault="00D32072" w:rsidP="002A0D87">
            <w:pPr>
              <w:jc w:val="both"/>
            </w:pPr>
            <w:r w:rsidRPr="002A0D87">
              <w:t xml:space="preserve">Design a label for a frozen chicken breast package; state the labeling information that is to be put up to meet consumer needs.   </w:t>
            </w:r>
          </w:p>
        </w:tc>
        <w:tc>
          <w:tcPr>
            <w:tcW w:w="344" w:type="pct"/>
            <w:shd w:val="clear" w:color="auto" w:fill="auto"/>
            <w:vAlign w:val="center"/>
          </w:tcPr>
          <w:p w14:paraId="6EB0B382" w14:textId="77777777" w:rsidR="00D32072" w:rsidRPr="002A0D87" w:rsidRDefault="00D32072" w:rsidP="002A0D87">
            <w:pPr>
              <w:jc w:val="center"/>
            </w:pPr>
            <w:r w:rsidRPr="002A0D87">
              <w:t>CO5</w:t>
            </w:r>
          </w:p>
        </w:tc>
        <w:tc>
          <w:tcPr>
            <w:tcW w:w="274" w:type="pct"/>
            <w:shd w:val="clear" w:color="auto" w:fill="auto"/>
            <w:vAlign w:val="center"/>
          </w:tcPr>
          <w:p w14:paraId="0BE384E8" w14:textId="77777777" w:rsidR="00D32072" w:rsidRPr="002A0D87" w:rsidRDefault="00D32072" w:rsidP="002A0D87">
            <w:pPr>
              <w:jc w:val="center"/>
            </w:pPr>
            <w:r w:rsidRPr="002A0D87">
              <w:t>C</w:t>
            </w:r>
          </w:p>
        </w:tc>
        <w:tc>
          <w:tcPr>
            <w:tcW w:w="274" w:type="pct"/>
            <w:shd w:val="clear" w:color="auto" w:fill="auto"/>
            <w:vAlign w:val="center"/>
          </w:tcPr>
          <w:p w14:paraId="326E635E" w14:textId="77777777" w:rsidR="00D32072" w:rsidRPr="002A0D87" w:rsidRDefault="00D32072" w:rsidP="002A0D87">
            <w:pPr>
              <w:jc w:val="center"/>
            </w:pPr>
            <w:r w:rsidRPr="002A0D87">
              <w:t>10</w:t>
            </w:r>
          </w:p>
        </w:tc>
      </w:tr>
      <w:tr w:rsidR="00D32072" w:rsidRPr="002A0D87" w14:paraId="1C388FF3" w14:textId="77777777" w:rsidTr="00E85462">
        <w:trPr>
          <w:trHeight w:val="283"/>
        </w:trPr>
        <w:tc>
          <w:tcPr>
            <w:tcW w:w="275" w:type="pct"/>
            <w:vMerge/>
            <w:shd w:val="clear" w:color="auto" w:fill="auto"/>
            <w:vAlign w:val="center"/>
          </w:tcPr>
          <w:p w14:paraId="65050E70" w14:textId="77777777" w:rsidR="00D32072" w:rsidRPr="002A0D87" w:rsidRDefault="00D32072" w:rsidP="002A0D87">
            <w:pPr>
              <w:widowControl w:val="0"/>
              <w:spacing w:line="276" w:lineRule="auto"/>
              <w:jc w:val="center"/>
            </w:pPr>
          </w:p>
        </w:tc>
        <w:tc>
          <w:tcPr>
            <w:tcW w:w="204" w:type="pct"/>
            <w:shd w:val="clear" w:color="auto" w:fill="auto"/>
            <w:vAlign w:val="center"/>
          </w:tcPr>
          <w:p w14:paraId="0E07CFAF" w14:textId="77777777" w:rsidR="00D32072" w:rsidRPr="002A0D87" w:rsidRDefault="00D32072" w:rsidP="002A0D87">
            <w:pPr>
              <w:jc w:val="center"/>
            </w:pPr>
            <w:r w:rsidRPr="002A0D87">
              <w:t>b.</w:t>
            </w:r>
          </w:p>
        </w:tc>
        <w:tc>
          <w:tcPr>
            <w:tcW w:w="3628" w:type="pct"/>
            <w:shd w:val="clear" w:color="auto" w:fill="auto"/>
          </w:tcPr>
          <w:p w14:paraId="5CB71CC0" w14:textId="77777777" w:rsidR="00D32072" w:rsidRPr="002A0D87" w:rsidRDefault="00D32072" w:rsidP="002A0D87">
            <w:pPr>
              <w:jc w:val="both"/>
            </w:pPr>
            <w:r w:rsidRPr="002A0D87">
              <w:t xml:space="preserve">Recommend a packaging system for fresh-cut pork chops with justification. </w:t>
            </w:r>
          </w:p>
        </w:tc>
        <w:tc>
          <w:tcPr>
            <w:tcW w:w="344" w:type="pct"/>
            <w:shd w:val="clear" w:color="auto" w:fill="auto"/>
            <w:vAlign w:val="center"/>
          </w:tcPr>
          <w:p w14:paraId="77D6EA15" w14:textId="77777777" w:rsidR="00D32072" w:rsidRPr="002A0D87" w:rsidRDefault="00D32072" w:rsidP="002A0D87">
            <w:pPr>
              <w:jc w:val="center"/>
            </w:pPr>
            <w:r w:rsidRPr="002A0D87">
              <w:t>CO6</w:t>
            </w:r>
          </w:p>
        </w:tc>
        <w:tc>
          <w:tcPr>
            <w:tcW w:w="274" w:type="pct"/>
            <w:shd w:val="clear" w:color="auto" w:fill="auto"/>
            <w:vAlign w:val="center"/>
          </w:tcPr>
          <w:p w14:paraId="0ADF1CE5" w14:textId="77777777" w:rsidR="00D32072" w:rsidRPr="002A0D87" w:rsidRDefault="00D32072" w:rsidP="002A0D87">
            <w:pPr>
              <w:jc w:val="center"/>
            </w:pPr>
            <w:r w:rsidRPr="002A0D87">
              <w:t>E</w:t>
            </w:r>
          </w:p>
        </w:tc>
        <w:tc>
          <w:tcPr>
            <w:tcW w:w="274" w:type="pct"/>
            <w:shd w:val="clear" w:color="auto" w:fill="auto"/>
            <w:vAlign w:val="center"/>
          </w:tcPr>
          <w:p w14:paraId="2C643B02" w14:textId="77777777" w:rsidR="00D32072" w:rsidRPr="002A0D87" w:rsidRDefault="00D32072" w:rsidP="002A0D87">
            <w:pPr>
              <w:jc w:val="center"/>
            </w:pPr>
            <w:r w:rsidRPr="002A0D87">
              <w:t>10</w:t>
            </w:r>
          </w:p>
        </w:tc>
      </w:tr>
      <w:tr w:rsidR="00D32072" w:rsidRPr="002A0D87" w14:paraId="24A48812" w14:textId="77777777" w:rsidTr="00E85462">
        <w:trPr>
          <w:trHeight w:val="283"/>
        </w:trPr>
        <w:tc>
          <w:tcPr>
            <w:tcW w:w="275" w:type="pct"/>
            <w:shd w:val="clear" w:color="auto" w:fill="auto"/>
          </w:tcPr>
          <w:p w14:paraId="40F7170C" w14:textId="77777777" w:rsidR="00D32072" w:rsidRPr="002A0D87" w:rsidRDefault="00D32072" w:rsidP="002A0D87">
            <w:pPr>
              <w:jc w:val="center"/>
            </w:pPr>
          </w:p>
        </w:tc>
        <w:tc>
          <w:tcPr>
            <w:tcW w:w="204" w:type="pct"/>
            <w:shd w:val="clear" w:color="auto" w:fill="auto"/>
          </w:tcPr>
          <w:p w14:paraId="623C02EC" w14:textId="77777777" w:rsidR="00D32072" w:rsidRPr="002A0D87" w:rsidRDefault="00D32072" w:rsidP="002A0D87">
            <w:pPr>
              <w:jc w:val="center"/>
            </w:pPr>
          </w:p>
        </w:tc>
        <w:tc>
          <w:tcPr>
            <w:tcW w:w="3628" w:type="pct"/>
            <w:shd w:val="clear" w:color="auto" w:fill="auto"/>
          </w:tcPr>
          <w:p w14:paraId="3348F03A" w14:textId="77777777" w:rsidR="00D32072" w:rsidRPr="002A0D87" w:rsidRDefault="00D32072" w:rsidP="002A0D87">
            <w:pPr>
              <w:jc w:val="center"/>
            </w:pPr>
            <w:r w:rsidRPr="002A0D87">
              <w:rPr>
                <w:b/>
              </w:rPr>
              <w:t>(OR)</w:t>
            </w:r>
          </w:p>
        </w:tc>
        <w:tc>
          <w:tcPr>
            <w:tcW w:w="344" w:type="pct"/>
            <w:shd w:val="clear" w:color="auto" w:fill="auto"/>
            <w:vAlign w:val="center"/>
          </w:tcPr>
          <w:p w14:paraId="1034A868" w14:textId="77777777" w:rsidR="00D32072" w:rsidRPr="002A0D87" w:rsidRDefault="00D32072" w:rsidP="002A0D87">
            <w:pPr>
              <w:jc w:val="center"/>
            </w:pPr>
          </w:p>
        </w:tc>
        <w:tc>
          <w:tcPr>
            <w:tcW w:w="274" w:type="pct"/>
            <w:shd w:val="clear" w:color="auto" w:fill="auto"/>
            <w:vAlign w:val="center"/>
          </w:tcPr>
          <w:p w14:paraId="4F2D4E42" w14:textId="77777777" w:rsidR="00D32072" w:rsidRPr="002A0D87" w:rsidRDefault="00D32072" w:rsidP="002A0D87">
            <w:pPr>
              <w:jc w:val="center"/>
            </w:pPr>
          </w:p>
        </w:tc>
        <w:tc>
          <w:tcPr>
            <w:tcW w:w="274" w:type="pct"/>
            <w:shd w:val="clear" w:color="auto" w:fill="auto"/>
            <w:vAlign w:val="center"/>
          </w:tcPr>
          <w:p w14:paraId="182027D3" w14:textId="77777777" w:rsidR="00D32072" w:rsidRPr="002A0D87" w:rsidRDefault="00D32072" w:rsidP="002A0D87">
            <w:pPr>
              <w:jc w:val="center"/>
            </w:pPr>
          </w:p>
        </w:tc>
      </w:tr>
      <w:tr w:rsidR="00D32072" w:rsidRPr="002A0D87" w14:paraId="4D14DF4A" w14:textId="77777777" w:rsidTr="00E85462">
        <w:trPr>
          <w:trHeight w:val="283"/>
        </w:trPr>
        <w:tc>
          <w:tcPr>
            <w:tcW w:w="275" w:type="pct"/>
            <w:shd w:val="clear" w:color="auto" w:fill="auto"/>
            <w:vAlign w:val="center"/>
          </w:tcPr>
          <w:p w14:paraId="5704D9C7" w14:textId="77777777" w:rsidR="00D32072" w:rsidRPr="002A0D87" w:rsidRDefault="00D32072" w:rsidP="002A0D87">
            <w:pPr>
              <w:jc w:val="center"/>
            </w:pPr>
            <w:r w:rsidRPr="002A0D87">
              <w:t>8.</w:t>
            </w:r>
          </w:p>
        </w:tc>
        <w:tc>
          <w:tcPr>
            <w:tcW w:w="204" w:type="pct"/>
            <w:shd w:val="clear" w:color="auto" w:fill="auto"/>
            <w:vAlign w:val="center"/>
          </w:tcPr>
          <w:p w14:paraId="70238CD1" w14:textId="77777777" w:rsidR="00D32072" w:rsidRPr="002A0D87" w:rsidRDefault="00D32072" w:rsidP="002A0D87">
            <w:pPr>
              <w:jc w:val="center"/>
            </w:pPr>
          </w:p>
        </w:tc>
        <w:tc>
          <w:tcPr>
            <w:tcW w:w="3628" w:type="pct"/>
            <w:shd w:val="clear" w:color="auto" w:fill="auto"/>
          </w:tcPr>
          <w:p w14:paraId="1EDE32DA" w14:textId="77777777" w:rsidR="00D32072" w:rsidRPr="002A0D87" w:rsidRDefault="00D32072" w:rsidP="002A0D87">
            <w:pPr>
              <w:jc w:val="both"/>
            </w:pPr>
            <w:r w:rsidRPr="002A0D87">
              <w:t xml:space="preserve">Describe the Bag-on-valve system used in the manufacture of aerosol cans with a neat sketch. Recall the application of aerosol cans in food systems. </w:t>
            </w:r>
          </w:p>
        </w:tc>
        <w:tc>
          <w:tcPr>
            <w:tcW w:w="344" w:type="pct"/>
            <w:shd w:val="clear" w:color="auto" w:fill="auto"/>
            <w:vAlign w:val="center"/>
          </w:tcPr>
          <w:p w14:paraId="4D5191A9" w14:textId="77777777" w:rsidR="00D32072" w:rsidRPr="002A0D87" w:rsidRDefault="00D32072" w:rsidP="002A0D87">
            <w:pPr>
              <w:jc w:val="center"/>
            </w:pPr>
            <w:r w:rsidRPr="002A0D87">
              <w:t>CO4</w:t>
            </w:r>
          </w:p>
        </w:tc>
        <w:tc>
          <w:tcPr>
            <w:tcW w:w="274" w:type="pct"/>
            <w:shd w:val="clear" w:color="auto" w:fill="auto"/>
            <w:vAlign w:val="center"/>
          </w:tcPr>
          <w:p w14:paraId="4D4DF0A3" w14:textId="77777777" w:rsidR="00D32072" w:rsidRPr="002A0D87" w:rsidRDefault="00D32072" w:rsidP="002A0D87">
            <w:pPr>
              <w:jc w:val="center"/>
            </w:pPr>
            <w:r w:rsidRPr="002A0D87">
              <w:t>U</w:t>
            </w:r>
          </w:p>
        </w:tc>
        <w:tc>
          <w:tcPr>
            <w:tcW w:w="274" w:type="pct"/>
            <w:shd w:val="clear" w:color="auto" w:fill="auto"/>
            <w:vAlign w:val="center"/>
          </w:tcPr>
          <w:p w14:paraId="42157ACD" w14:textId="77777777" w:rsidR="00D32072" w:rsidRPr="002A0D87" w:rsidRDefault="00D32072" w:rsidP="002A0D87">
            <w:pPr>
              <w:jc w:val="center"/>
            </w:pPr>
            <w:r w:rsidRPr="002A0D87">
              <w:t>20</w:t>
            </w:r>
          </w:p>
        </w:tc>
      </w:tr>
      <w:tr w:rsidR="00D32072" w:rsidRPr="002A0D87" w14:paraId="530D2903" w14:textId="77777777" w:rsidTr="00E85462">
        <w:trPr>
          <w:trHeight w:val="273"/>
        </w:trPr>
        <w:tc>
          <w:tcPr>
            <w:tcW w:w="5000" w:type="pct"/>
            <w:gridSpan w:val="6"/>
            <w:shd w:val="clear" w:color="auto" w:fill="auto"/>
            <w:vAlign w:val="center"/>
          </w:tcPr>
          <w:p w14:paraId="34C70B66" w14:textId="77777777" w:rsidR="00D32072" w:rsidRPr="002A0D87" w:rsidRDefault="00D32072" w:rsidP="002A0D87">
            <w:pPr>
              <w:jc w:val="center"/>
            </w:pPr>
            <w:r w:rsidRPr="002A0D87">
              <w:rPr>
                <w:b/>
              </w:rPr>
              <w:t>COMPULSORY QUESTION</w:t>
            </w:r>
          </w:p>
        </w:tc>
      </w:tr>
      <w:tr w:rsidR="00D32072" w:rsidRPr="002A0D87" w14:paraId="35171C2A" w14:textId="77777777" w:rsidTr="00E85462">
        <w:trPr>
          <w:trHeight w:val="283"/>
        </w:trPr>
        <w:tc>
          <w:tcPr>
            <w:tcW w:w="275" w:type="pct"/>
            <w:vMerge w:val="restart"/>
            <w:shd w:val="clear" w:color="auto" w:fill="auto"/>
            <w:vAlign w:val="center"/>
          </w:tcPr>
          <w:p w14:paraId="3AEB3394" w14:textId="77777777" w:rsidR="00D32072" w:rsidRPr="002A0D87" w:rsidRDefault="00D32072" w:rsidP="002A0D87">
            <w:pPr>
              <w:jc w:val="center"/>
            </w:pPr>
            <w:r w:rsidRPr="002A0D87">
              <w:lastRenderedPageBreak/>
              <w:t>9.</w:t>
            </w:r>
          </w:p>
        </w:tc>
        <w:tc>
          <w:tcPr>
            <w:tcW w:w="204" w:type="pct"/>
            <w:shd w:val="clear" w:color="auto" w:fill="auto"/>
            <w:vAlign w:val="center"/>
          </w:tcPr>
          <w:p w14:paraId="6C268649" w14:textId="77777777" w:rsidR="00D32072" w:rsidRPr="002A0D87" w:rsidRDefault="00D32072" w:rsidP="002A0D87">
            <w:pPr>
              <w:jc w:val="center"/>
            </w:pPr>
            <w:r w:rsidRPr="002A0D87">
              <w:t>a.</w:t>
            </w:r>
          </w:p>
        </w:tc>
        <w:tc>
          <w:tcPr>
            <w:tcW w:w="3628" w:type="pct"/>
            <w:shd w:val="clear" w:color="auto" w:fill="auto"/>
          </w:tcPr>
          <w:p w14:paraId="1CFA9057" w14:textId="77777777" w:rsidR="00D32072" w:rsidRPr="002A0D87" w:rsidRDefault="00D32072" w:rsidP="002A0D87">
            <w:pPr>
              <w:jc w:val="both"/>
            </w:pPr>
            <w:r w:rsidRPr="002A0D87">
              <w:t>Point out the different gasses and equipment used in modified atmosphere packaging.</w:t>
            </w:r>
          </w:p>
        </w:tc>
        <w:tc>
          <w:tcPr>
            <w:tcW w:w="344" w:type="pct"/>
            <w:shd w:val="clear" w:color="auto" w:fill="auto"/>
            <w:vAlign w:val="center"/>
          </w:tcPr>
          <w:p w14:paraId="538009C9" w14:textId="77777777" w:rsidR="00D32072" w:rsidRPr="002A0D87" w:rsidRDefault="00D32072" w:rsidP="002A0D87">
            <w:pPr>
              <w:jc w:val="center"/>
            </w:pPr>
            <w:r w:rsidRPr="002A0D87">
              <w:t>CO6</w:t>
            </w:r>
          </w:p>
        </w:tc>
        <w:tc>
          <w:tcPr>
            <w:tcW w:w="274" w:type="pct"/>
            <w:shd w:val="clear" w:color="auto" w:fill="auto"/>
            <w:vAlign w:val="center"/>
          </w:tcPr>
          <w:p w14:paraId="720435FD" w14:textId="77777777" w:rsidR="00D32072" w:rsidRPr="002A0D87" w:rsidRDefault="00D32072" w:rsidP="002A0D87">
            <w:pPr>
              <w:jc w:val="center"/>
            </w:pPr>
            <w:r w:rsidRPr="002A0D87">
              <w:t>An</w:t>
            </w:r>
          </w:p>
        </w:tc>
        <w:tc>
          <w:tcPr>
            <w:tcW w:w="274" w:type="pct"/>
            <w:shd w:val="clear" w:color="auto" w:fill="auto"/>
            <w:vAlign w:val="center"/>
          </w:tcPr>
          <w:p w14:paraId="2698202D" w14:textId="77777777" w:rsidR="00D32072" w:rsidRPr="002A0D87" w:rsidRDefault="00D32072" w:rsidP="002A0D87">
            <w:pPr>
              <w:jc w:val="center"/>
            </w:pPr>
            <w:r w:rsidRPr="002A0D87">
              <w:t>10</w:t>
            </w:r>
          </w:p>
        </w:tc>
      </w:tr>
      <w:tr w:rsidR="00D32072" w:rsidRPr="002A0D87" w14:paraId="7E47F819" w14:textId="77777777" w:rsidTr="00E85462">
        <w:trPr>
          <w:trHeight w:val="283"/>
        </w:trPr>
        <w:tc>
          <w:tcPr>
            <w:tcW w:w="275" w:type="pct"/>
            <w:vMerge/>
            <w:shd w:val="clear" w:color="auto" w:fill="auto"/>
            <w:vAlign w:val="center"/>
          </w:tcPr>
          <w:p w14:paraId="52A04B7A" w14:textId="77777777" w:rsidR="00D32072" w:rsidRPr="002A0D87" w:rsidRDefault="00D32072" w:rsidP="002A0D87">
            <w:pPr>
              <w:widowControl w:val="0"/>
              <w:spacing w:line="276" w:lineRule="auto"/>
              <w:jc w:val="center"/>
            </w:pPr>
          </w:p>
        </w:tc>
        <w:tc>
          <w:tcPr>
            <w:tcW w:w="204" w:type="pct"/>
            <w:shd w:val="clear" w:color="auto" w:fill="auto"/>
            <w:vAlign w:val="center"/>
          </w:tcPr>
          <w:p w14:paraId="6A7C6773" w14:textId="77777777" w:rsidR="00D32072" w:rsidRPr="002A0D87" w:rsidRDefault="00D32072" w:rsidP="002A0D87">
            <w:pPr>
              <w:jc w:val="center"/>
            </w:pPr>
            <w:r w:rsidRPr="002A0D87">
              <w:t>b.</w:t>
            </w:r>
          </w:p>
        </w:tc>
        <w:tc>
          <w:tcPr>
            <w:tcW w:w="3628" w:type="pct"/>
            <w:shd w:val="clear" w:color="auto" w:fill="auto"/>
            <w:vAlign w:val="center"/>
          </w:tcPr>
          <w:p w14:paraId="4199A8B4" w14:textId="77777777" w:rsidR="00D32072" w:rsidRPr="002A0D87" w:rsidRDefault="00D32072" w:rsidP="002A0D87">
            <w:pPr>
              <w:jc w:val="both"/>
            </w:pPr>
            <w:r w:rsidRPr="002A0D87">
              <w:t>Compare and contrast biodegradable and active packaging.</w:t>
            </w:r>
          </w:p>
        </w:tc>
        <w:tc>
          <w:tcPr>
            <w:tcW w:w="344" w:type="pct"/>
            <w:shd w:val="clear" w:color="auto" w:fill="auto"/>
            <w:vAlign w:val="center"/>
          </w:tcPr>
          <w:p w14:paraId="3EE9D9E2" w14:textId="77777777" w:rsidR="00D32072" w:rsidRPr="002A0D87" w:rsidRDefault="00D32072" w:rsidP="002A0D87">
            <w:pPr>
              <w:jc w:val="center"/>
            </w:pPr>
            <w:r w:rsidRPr="002A0D87">
              <w:t>CO6</w:t>
            </w:r>
          </w:p>
        </w:tc>
        <w:tc>
          <w:tcPr>
            <w:tcW w:w="274" w:type="pct"/>
            <w:shd w:val="clear" w:color="auto" w:fill="auto"/>
            <w:vAlign w:val="center"/>
          </w:tcPr>
          <w:p w14:paraId="2C587A6F" w14:textId="77777777" w:rsidR="00D32072" w:rsidRPr="002A0D87" w:rsidRDefault="00D32072" w:rsidP="002A0D87">
            <w:pPr>
              <w:jc w:val="center"/>
            </w:pPr>
            <w:r w:rsidRPr="002A0D87">
              <w:t>U</w:t>
            </w:r>
          </w:p>
        </w:tc>
        <w:tc>
          <w:tcPr>
            <w:tcW w:w="274" w:type="pct"/>
            <w:shd w:val="clear" w:color="auto" w:fill="auto"/>
            <w:vAlign w:val="center"/>
          </w:tcPr>
          <w:p w14:paraId="595DCB2A" w14:textId="77777777" w:rsidR="00D32072" w:rsidRPr="002A0D87" w:rsidRDefault="00D32072" w:rsidP="002A0D87">
            <w:pPr>
              <w:jc w:val="center"/>
            </w:pPr>
            <w:r w:rsidRPr="002A0D87">
              <w:t>10</w:t>
            </w:r>
          </w:p>
        </w:tc>
      </w:tr>
    </w:tbl>
    <w:p w14:paraId="2A05E23A" w14:textId="77777777" w:rsidR="00D32072" w:rsidRDefault="00D32072"/>
    <w:p w14:paraId="3EC48A63" w14:textId="77777777" w:rsidR="00D32072" w:rsidRDefault="00D32072"/>
    <w:tbl>
      <w:tblPr>
        <w:tblW w:w="92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0"/>
        <w:gridCol w:w="8569"/>
      </w:tblGrid>
      <w:tr w:rsidR="00D32072" w:rsidRPr="002A0D87" w14:paraId="795E945E" w14:textId="77777777" w:rsidTr="002A0D87">
        <w:tc>
          <w:tcPr>
            <w:tcW w:w="670" w:type="dxa"/>
            <w:shd w:val="clear" w:color="auto" w:fill="auto"/>
          </w:tcPr>
          <w:p w14:paraId="14FDBE1A" w14:textId="77777777" w:rsidR="00D32072" w:rsidRPr="002A0D87" w:rsidRDefault="00D32072" w:rsidP="002A0D87">
            <w:pPr>
              <w:jc w:val="center"/>
            </w:pPr>
          </w:p>
        </w:tc>
        <w:tc>
          <w:tcPr>
            <w:tcW w:w="8569" w:type="dxa"/>
            <w:shd w:val="clear" w:color="auto" w:fill="auto"/>
          </w:tcPr>
          <w:p w14:paraId="65729F85" w14:textId="77777777" w:rsidR="00D32072" w:rsidRPr="002A0D87" w:rsidRDefault="00D32072" w:rsidP="002A0D87">
            <w:pPr>
              <w:jc w:val="center"/>
              <w:rPr>
                <w:b/>
              </w:rPr>
            </w:pPr>
            <w:r w:rsidRPr="002A0D87">
              <w:rPr>
                <w:b/>
              </w:rPr>
              <w:t>COURSE OUTCOMES</w:t>
            </w:r>
          </w:p>
        </w:tc>
      </w:tr>
      <w:tr w:rsidR="00D32072" w:rsidRPr="002A0D87" w14:paraId="39629C31" w14:textId="77777777" w:rsidTr="002A0D87">
        <w:tc>
          <w:tcPr>
            <w:tcW w:w="670" w:type="dxa"/>
            <w:shd w:val="clear" w:color="auto" w:fill="auto"/>
          </w:tcPr>
          <w:p w14:paraId="3C6EDF4C" w14:textId="77777777" w:rsidR="00D32072" w:rsidRPr="002A0D87" w:rsidRDefault="00D32072" w:rsidP="002A0D87">
            <w:pPr>
              <w:jc w:val="center"/>
            </w:pPr>
            <w:r w:rsidRPr="002A0D87">
              <w:t>CO1</w:t>
            </w:r>
          </w:p>
        </w:tc>
        <w:tc>
          <w:tcPr>
            <w:tcW w:w="8569" w:type="dxa"/>
            <w:shd w:val="clear" w:color="auto" w:fill="auto"/>
          </w:tcPr>
          <w:p w14:paraId="047937E9" w14:textId="77777777" w:rsidR="00D32072" w:rsidRPr="002A0D87" w:rsidRDefault="00D32072" w:rsidP="002A0D87">
            <w:pPr>
              <w:pBdr>
                <w:top w:val="none" w:sz="0" w:space="0" w:color="000000"/>
                <w:left w:val="none" w:sz="0" w:space="0" w:color="000000"/>
                <w:bottom w:val="none" w:sz="0" w:space="0" w:color="000000"/>
                <w:right w:val="none" w:sz="0" w:space="0" w:color="000000"/>
                <w:between w:val="none" w:sz="0" w:space="0" w:color="000000"/>
              </w:pBdr>
              <w:spacing w:line="256" w:lineRule="auto"/>
              <w:jc w:val="both"/>
            </w:pPr>
            <w:r w:rsidRPr="002A0D87">
              <w:rPr>
                <w:color w:val="000000"/>
              </w:rPr>
              <w:t>Understand the need and functions of packaging to protect and store food.</w:t>
            </w:r>
          </w:p>
        </w:tc>
      </w:tr>
      <w:tr w:rsidR="00D32072" w:rsidRPr="002A0D87" w14:paraId="2C804985" w14:textId="77777777" w:rsidTr="002A0D87">
        <w:tc>
          <w:tcPr>
            <w:tcW w:w="670" w:type="dxa"/>
            <w:shd w:val="clear" w:color="auto" w:fill="auto"/>
          </w:tcPr>
          <w:p w14:paraId="170EE6A2" w14:textId="77777777" w:rsidR="00D32072" w:rsidRPr="002A0D87" w:rsidRDefault="00D32072" w:rsidP="002A0D87">
            <w:pPr>
              <w:jc w:val="center"/>
            </w:pPr>
            <w:r w:rsidRPr="002A0D87">
              <w:t>CO2</w:t>
            </w:r>
          </w:p>
        </w:tc>
        <w:tc>
          <w:tcPr>
            <w:tcW w:w="8569" w:type="dxa"/>
            <w:shd w:val="clear" w:color="auto" w:fill="auto"/>
          </w:tcPr>
          <w:p w14:paraId="31B29EBB" w14:textId="77777777" w:rsidR="00D32072" w:rsidRPr="002A0D87" w:rsidRDefault="00D32072" w:rsidP="002A0D87">
            <w:pPr>
              <w:pBdr>
                <w:top w:val="none" w:sz="0" w:space="0" w:color="000000"/>
                <w:left w:val="none" w:sz="0" w:space="0" w:color="000000"/>
                <w:bottom w:val="none" w:sz="0" w:space="0" w:color="000000"/>
                <w:right w:val="none" w:sz="0" w:space="0" w:color="000000"/>
                <w:between w:val="none" w:sz="0" w:space="0" w:color="000000"/>
              </w:pBdr>
              <w:spacing w:line="256" w:lineRule="auto"/>
              <w:jc w:val="both"/>
            </w:pPr>
            <w:r w:rsidRPr="002A0D87">
              <w:rPr>
                <w:color w:val="000000"/>
              </w:rPr>
              <w:t>Gain knowledge on the shelf life of food and accelerated shelf-life testing.</w:t>
            </w:r>
          </w:p>
        </w:tc>
      </w:tr>
      <w:tr w:rsidR="00D32072" w:rsidRPr="002A0D87" w14:paraId="5A4AF29B" w14:textId="77777777" w:rsidTr="002A0D87">
        <w:tc>
          <w:tcPr>
            <w:tcW w:w="670" w:type="dxa"/>
            <w:shd w:val="clear" w:color="auto" w:fill="auto"/>
          </w:tcPr>
          <w:p w14:paraId="50914822" w14:textId="77777777" w:rsidR="00D32072" w:rsidRPr="002A0D87" w:rsidRDefault="00D32072" w:rsidP="002A0D87">
            <w:pPr>
              <w:jc w:val="center"/>
            </w:pPr>
            <w:r w:rsidRPr="002A0D87">
              <w:t>CO3</w:t>
            </w:r>
          </w:p>
        </w:tc>
        <w:tc>
          <w:tcPr>
            <w:tcW w:w="8569" w:type="dxa"/>
            <w:shd w:val="clear" w:color="auto" w:fill="auto"/>
          </w:tcPr>
          <w:p w14:paraId="708931DE" w14:textId="77777777" w:rsidR="00D32072" w:rsidRPr="002A0D87" w:rsidRDefault="00D32072" w:rsidP="002A0D87">
            <w:pPr>
              <w:pBdr>
                <w:top w:val="none" w:sz="0" w:space="0" w:color="000000"/>
                <w:left w:val="none" w:sz="0" w:space="0" w:color="000000"/>
                <w:bottom w:val="none" w:sz="0" w:space="0" w:color="000000"/>
                <w:right w:val="none" w:sz="0" w:space="0" w:color="000000"/>
                <w:between w:val="none" w:sz="0" w:space="0" w:color="000000"/>
              </w:pBdr>
              <w:spacing w:line="256" w:lineRule="auto"/>
              <w:jc w:val="both"/>
            </w:pPr>
            <w:r w:rsidRPr="002A0D87">
              <w:rPr>
                <w:color w:val="000000"/>
              </w:rPr>
              <w:t>Know the different packaging materials based on their properties and their application.</w:t>
            </w:r>
          </w:p>
        </w:tc>
      </w:tr>
      <w:tr w:rsidR="00D32072" w:rsidRPr="002A0D87" w14:paraId="2B831416" w14:textId="77777777" w:rsidTr="002A0D87">
        <w:tc>
          <w:tcPr>
            <w:tcW w:w="670" w:type="dxa"/>
            <w:shd w:val="clear" w:color="auto" w:fill="auto"/>
          </w:tcPr>
          <w:p w14:paraId="0849FFF3" w14:textId="77777777" w:rsidR="00D32072" w:rsidRPr="002A0D87" w:rsidRDefault="00D32072" w:rsidP="002A0D87">
            <w:pPr>
              <w:jc w:val="center"/>
            </w:pPr>
            <w:r w:rsidRPr="002A0D87">
              <w:t>CO4</w:t>
            </w:r>
          </w:p>
        </w:tc>
        <w:tc>
          <w:tcPr>
            <w:tcW w:w="8569" w:type="dxa"/>
            <w:shd w:val="clear" w:color="auto" w:fill="auto"/>
          </w:tcPr>
          <w:p w14:paraId="19ECC660" w14:textId="77777777" w:rsidR="00D32072" w:rsidRPr="002A0D87" w:rsidRDefault="00D32072" w:rsidP="002A0D87">
            <w:pPr>
              <w:pBdr>
                <w:top w:val="none" w:sz="0" w:space="0" w:color="000000"/>
                <w:left w:val="none" w:sz="0" w:space="0" w:color="000000"/>
                <w:bottom w:val="none" w:sz="0" w:space="0" w:color="000000"/>
                <w:right w:val="none" w:sz="0" w:space="0" w:color="000000"/>
                <w:between w:val="none" w:sz="0" w:space="0" w:color="000000"/>
              </w:pBdr>
              <w:spacing w:line="256" w:lineRule="auto"/>
              <w:jc w:val="both"/>
            </w:pPr>
            <w:r w:rsidRPr="002A0D87">
              <w:rPr>
                <w:color w:val="000000"/>
              </w:rPr>
              <w:t>Learn about the filling and sealing techniques used for different food materials.</w:t>
            </w:r>
          </w:p>
        </w:tc>
      </w:tr>
      <w:tr w:rsidR="00D32072" w:rsidRPr="002A0D87" w14:paraId="0DEA6BF1" w14:textId="77777777" w:rsidTr="002A0D87">
        <w:tc>
          <w:tcPr>
            <w:tcW w:w="670" w:type="dxa"/>
            <w:shd w:val="clear" w:color="auto" w:fill="auto"/>
          </w:tcPr>
          <w:p w14:paraId="5EA66735" w14:textId="77777777" w:rsidR="00D32072" w:rsidRPr="002A0D87" w:rsidRDefault="00D32072" w:rsidP="002A0D87">
            <w:pPr>
              <w:jc w:val="center"/>
            </w:pPr>
            <w:r w:rsidRPr="002A0D87">
              <w:t>CO5</w:t>
            </w:r>
          </w:p>
        </w:tc>
        <w:tc>
          <w:tcPr>
            <w:tcW w:w="8569" w:type="dxa"/>
            <w:shd w:val="clear" w:color="auto" w:fill="auto"/>
          </w:tcPr>
          <w:p w14:paraId="30D24694" w14:textId="77777777" w:rsidR="00D32072" w:rsidRPr="002A0D87" w:rsidRDefault="00D32072" w:rsidP="002A0D87">
            <w:pPr>
              <w:pBdr>
                <w:top w:val="none" w:sz="0" w:space="0" w:color="000000"/>
                <w:left w:val="none" w:sz="0" w:space="0" w:color="000000"/>
                <w:bottom w:val="none" w:sz="0" w:space="0" w:color="000000"/>
                <w:right w:val="none" w:sz="0" w:space="0" w:color="000000"/>
                <w:between w:val="none" w:sz="0" w:space="0" w:color="000000"/>
              </w:pBdr>
              <w:spacing w:line="256" w:lineRule="auto"/>
              <w:jc w:val="both"/>
            </w:pPr>
            <w:r w:rsidRPr="002A0D87">
              <w:rPr>
                <w:color w:val="000000"/>
              </w:rPr>
              <w:t>Understand labeling methods and legislature.</w:t>
            </w:r>
          </w:p>
        </w:tc>
      </w:tr>
      <w:tr w:rsidR="00D32072" w:rsidRPr="002A0D87" w14:paraId="50EF3578" w14:textId="77777777" w:rsidTr="002A0D87">
        <w:tc>
          <w:tcPr>
            <w:tcW w:w="670" w:type="dxa"/>
            <w:shd w:val="clear" w:color="auto" w:fill="auto"/>
          </w:tcPr>
          <w:p w14:paraId="753BBDA9" w14:textId="77777777" w:rsidR="00D32072" w:rsidRPr="002A0D87" w:rsidRDefault="00D32072" w:rsidP="002A0D87">
            <w:pPr>
              <w:jc w:val="center"/>
            </w:pPr>
            <w:r w:rsidRPr="002A0D87">
              <w:t>CO6</w:t>
            </w:r>
          </w:p>
        </w:tc>
        <w:tc>
          <w:tcPr>
            <w:tcW w:w="8569" w:type="dxa"/>
            <w:shd w:val="clear" w:color="auto" w:fill="auto"/>
          </w:tcPr>
          <w:p w14:paraId="0FE7F6AE" w14:textId="77777777" w:rsidR="00D32072" w:rsidRPr="002A0D87" w:rsidRDefault="00D32072" w:rsidP="002A0D87">
            <w:pPr>
              <w:jc w:val="both"/>
            </w:pPr>
            <w:r w:rsidRPr="002A0D87">
              <w:rPr>
                <w:color w:val="000000"/>
              </w:rPr>
              <w:t>Know about the advanced food packaging techniques.</w:t>
            </w:r>
          </w:p>
        </w:tc>
      </w:tr>
    </w:tbl>
    <w:p w14:paraId="03E328A5" w14:textId="77777777" w:rsidR="00D32072" w:rsidRDefault="00D32072"/>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09"/>
        <w:gridCol w:w="1001"/>
        <w:gridCol w:w="995"/>
        <w:gridCol w:w="1001"/>
        <w:gridCol w:w="1001"/>
        <w:gridCol w:w="1001"/>
        <w:gridCol w:w="1001"/>
        <w:gridCol w:w="1408"/>
      </w:tblGrid>
      <w:tr w:rsidR="00D32072" w:rsidRPr="002A0D87" w14:paraId="1F58A076" w14:textId="77777777" w:rsidTr="002A0D87">
        <w:trPr>
          <w:jc w:val="center"/>
        </w:trPr>
        <w:tc>
          <w:tcPr>
            <w:tcW w:w="5000" w:type="pct"/>
            <w:gridSpan w:val="8"/>
            <w:shd w:val="clear" w:color="auto" w:fill="auto"/>
            <w:vAlign w:val="center"/>
          </w:tcPr>
          <w:p w14:paraId="3C9AF292" w14:textId="77777777" w:rsidR="00D32072" w:rsidRPr="002A0D87" w:rsidRDefault="00D32072" w:rsidP="002A0D87">
            <w:pPr>
              <w:jc w:val="center"/>
              <w:rPr>
                <w:b/>
              </w:rPr>
            </w:pPr>
            <w:r w:rsidRPr="002A0D87">
              <w:rPr>
                <w:b/>
              </w:rPr>
              <w:t>Assessment Pattern as per Bloom’s Level</w:t>
            </w:r>
          </w:p>
        </w:tc>
      </w:tr>
      <w:tr w:rsidR="00D32072" w:rsidRPr="002A0D87" w14:paraId="23A208BC" w14:textId="77777777" w:rsidTr="002A0D87">
        <w:trPr>
          <w:jc w:val="center"/>
        </w:trPr>
        <w:tc>
          <w:tcPr>
            <w:tcW w:w="892" w:type="pct"/>
            <w:shd w:val="clear" w:color="auto" w:fill="auto"/>
            <w:vAlign w:val="center"/>
          </w:tcPr>
          <w:p w14:paraId="2610850B" w14:textId="77777777" w:rsidR="00D32072" w:rsidRPr="002A0D87" w:rsidRDefault="00D32072" w:rsidP="002A0D87">
            <w:pPr>
              <w:jc w:val="center"/>
              <w:rPr>
                <w:b/>
              </w:rPr>
            </w:pPr>
            <w:r w:rsidRPr="002A0D87">
              <w:rPr>
                <w:b/>
              </w:rPr>
              <w:t>CO / BL</w:t>
            </w:r>
          </w:p>
        </w:tc>
        <w:tc>
          <w:tcPr>
            <w:tcW w:w="555" w:type="pct"/>
            <w:shd w:val="clear" w:color="auto" w:fill="auto"/>
            <w:vAlign w:val="center"/>
          </w:tcPr>
          <w:p w14:paraId="62CCB6FC" w14:textId="77777777" w:rsidR="00D32072" w:rsidRPr="002A0D87" w:rsidRDefault="00D32072" w:rsidP="002A0D87">
            <w:pPr>
              <w:jc w:val="center"/>
              <w:rPr>
                <w:b/>
              </w:rPr>
            </w:pPr>
            <w:r w:rsidRPr="002A0D87">
              <w:rPr>
                <w:b/>
              </w:rPr>
              <w:t>R</w:t>
            </w:r>
          </w:p>
        </w:tc>
        <w:tc>
          <w:tcPr>
            <w:tcW w:w="552" w:type="pct"/>
            <w:shd w:val="clear" w:color="auto" w:fill="auto"/>
            <w:vAlign w:val="center"/>
          </w:tcPr>
          <w:p w14:paraId="6294C008" w14:textId="77777777" w:rsidR="00D32072" w:rsidRPr="002A0D87" w:rsidRDefault="00D32072" w:rsidP="002A0D87">
            <w:pPr>
              <w:jc w:val="center"/>
              <w:rPr>
                <w:b/>
              </w:rPr>
            </w:pPr>
            <w:r w:rsidRPr="002A0D87">
              <w:rPr>
                <w:b/>
              </w:rPr>
              <w:t>U</w:t>
            </w:r>
          </w:p>
        </w:tc>
        <w:tc>
          <w:tcPr>
            <w:tcW w:w="555" w:type="pct"/>
            <w:shd w:val="clear" w:color="auto" w:fill="auto"/>
            <w:vAlign w:val="center"/>
          </w:tcPr>
          <w:p w14:paraId="7F97CE9D" w14:textId="77777777" w:rsidR="00D32072" w:rsidRPr="002A0D87" w:rsidRDefault="00D32072" w:rsidP="002A0D87">
            <w:pPr>
              <w:jc w:val="center"/>
              <w:rPr>
                <w:b/>
              </w:rPr>
            </w:pPr>
            <w:r w:rsidRPr="002A0D87">
              <w:rPr>
                <w:b/>
              </w:rPr>
              <w:t>A</w:t>
            </w:r>
          </w:p>
        </w:tc>
        <w:tc>
          <w:tcPr>
            <w:tcW w:w="555" w:type="pct"/>
            <w:shd w:val="clear" w:color="auto" w:fill="auto"/>
            <w:vAlign w:val="center"/>
          </w:tcPr>
          <w:p w14:paraId="7DDE69D2" w14:textId="77777777" w:rsidR="00D32072" w:rsidRPr="002A0D87" w:rsidRDefault="00D32072" w:rsidP="002A0D87">
            <w:pPr>
              <w:jc w:val="center"/>
              <w:rPr>
                <w:b/>
              </w:rPr>
            </w:pPr>
            <w:r w:rsidRPr="002A0D87">
              <w:rPr>
                <w:b/>
              </w:rPr>
              <w:t>An</w:t>
            </w:r>
          </w:p>
        </w:tc>
        <w:tc>
          <w:tcPr>
            <w:tcW w:w="555" w:type="pct"/>
            <w:shd w:val="clear" w:color="auto" w:fill="auto"/>
            <w:vAlign w:val="center"/>
          </w:tcPr>
          <w:p w14:paraId="588EA92E" w14:textId="77777777" w:rsidR="00D32072" w:rsidRPr="002A0D87" w:rsidRDefault="00D32072" w:rsidP="002A0D87">
            <w:pPr>
              <w:jc w:val="center"/>
              <w:rPr>
                <w:b/>
              </w:rPr>
            </w:pPr>
            <w:r w:rsidRPr="002A0D87">
              <w:rPr>
                <w:b/>
              </w:rPr>
              <w:t>E</w:t>
            </w:r>
          </w:p>
        </w:tc>
        <w:tc>
          <w:tcPr>
            <w:tcW w:w="555" w:type="pct"/>
            <w:shd w:val="clear" w:color="auto" w:fill="auto"/>
            <w:vAlign w:val="center"/>
          </w:tcPr>
          <w:p w14:paraId="73FD2858" w14:textId="77777777" w:rsidR="00D32072" w:rsidRPr="002A0D87" w:rsidRDefault="00D32072" w:rsidP="002A0D87">
            <w:pPr>
              <w:jc w:val="center"/>
              <w:rPr>
                <w:b/>
              </w:rPr>
            </w:pPr>
            <w:r w:rsidRPr="002A0D87">
              <w:rPr>
                <w:b/>
              </w:rPr>
              <w:t>C</w:t>
            </w:r>
          </w:p>
        </w:tc>
        <w:tc>
          <w:tcPr>
            <w:tcW w:w="780" w:type="pct"/>
            <w:shd w:val="clear" w:color="auto" w:fill="auto"/>
            <w:vAlign w:val="center"/>
          </w:tcPr>
          <w:p w14:paraId="5201A19E" w14:textId="77777777" w:rsidR="00D32072" w:rsidRPr="002A0D87" w:rsidRDefault="00D32072" w:rsidP="002A0D87">
            <w:pPr>
              <w:jc w:val="center"/>
              <w:rPr>
                <w:b/>
              </w:rPr>
            </w:pPr>
            <w:r w:rsidRPr="002A0D87">
              <w:rPr>
                <w:b/>
              </w:rPr>
              <w:t>Total</w:t>
            </w:r>
          </w:p>
        </w:tc>
      </w:tr>
      <w:tr w:rsidR="00D32072" w:rsidRPr="002A0D87" w14:paraId="1FA18AFD" w14:textId="77777777" w:rsidTr="002A0D87">
        <w:trPr>
          <w:jc w:val="center"/>
        </w:trPr>
        <w:tc>
          <w:tcPr>
            <w:tcW w:w="892" w:type="pct"/>
            <w:shd w:val="clear" w:color="auto" w:fill="auto"/>
            <w:vAlign w:val="center"/>
          </w:tcPr>
          <w:p w14:paraId="1A35E213" w14:textId="77777777" w:rsidR="00D32072" w:rsidRPr="002A0D87" w:rsidRDefault="00D32072" w:rsidP="002A0D87">
            <w:pPr>
              <w:jc w:val="center"/>
            </w:pPr>
            <w:r w:rsidRPr="002A0D87">
              <w:t>CO1</w:t>
            </w:r>
          </w:p>
        </w:tc>
        <w:tc>
          <w:tcPr>
            <w:tcW w:w="555" w:type="pct"/>
            <w:shd w:val="clear" w:color="auto" w:fill="auto"/>
            <w:vAlign w:val="center"/>
          </w:tcPr>
          <w:p w14:paraId="202EBB36" w14:textId="77777777" w:rsidR="00D32072" w:rsidRPr="002A0D87" w:rsidRDefault="00D32072" w:rsidP="002A0D87">
            <w:pPr>
              <w:jc w:val="center"/>
            </w:pPr>
            <w:r w:rsidRPr="002A0D87">
              <w:t>10</w:t>
            </w:r>
          </w:p>
        </w:tc>
        <w:tc>
          <w:tcPr>
            <w:tcW w:w="552" w:type="pct"/>
            <w:shd w:val="clear" w:color="auto" w:fill="auto"/>
            <w:vAlign w:val="center"/>
          </w:tcPr>
          <w:p w14:paraId="3BD0C4F5" w14:textId="77777777" w:rsidR="00D32072" w:rsidRPr="002A0D87" w:rsidRDefault="00D32072" w:rsidP="002A0D87">
            <w:pPr>
              <w:jc w:val="center"/>
            </w:pPr>
            <w:r w:rsidRPr="002A0D87">
              <w:t>---</w:t>
            </w:r>
          </w:p>
        </w:tc>
        <w:tc>
          <w:tcPr>
            <w:tcW w:w="555" w:type="pct"/>
            <w:shd w:val="clear" w:color="auto" w:fill="auto"/>
            <w:vAlign w:val="center"/>
          </w:tcPr>
          <w:p w14:paraId="5320C9A3" w14:textId="77777777" w:rsidR="00D32072" w:rsidRPr="002A0D87" w:rsidRDefault="00D32072" w:rsidP="002A0D87">
            <w:pPr>
              <w:jc w:val="center"/>
            </w:pPr>
            <w:r w:rsidRPr="002A0D87">
              <w:t>---</w:t>
            </w:r>
          </w:p>
        </w:tc>
        <w:tc>
          <w:tcPr>
            <w:tcW w:w="555" w:type="pct"/>
            <w:shd w:val="clear" w:color="auto" w:fill="auto"/>
            <w:vAlign w:val="center"/>
          </w:tcPr>
          <w:p w14:paraId="2BE45BDE" w14:textId="77777777" w:rsidR="00D32072" w:rsidRPr="002A0D87" w:rsidRDefault="00D32072" w:rsidP="002A0D87">
            <w:pPr>
              <w:jc w:val="center"/>
            </w:pPr>
            <w:r w:rsidRPr="002A0D87">
              <w:t>10</w:t>
            </w:r>
          </w:p>
        </w:tc>
        <w:tc>
          <w:tcPr>
            <w:tcW w:w="555" w:type="pct"/>
            <w:shd w:val="clear" w:color="auto" w:fill="auto"/>
            <w:vAlign w:val="center"/>
          </w:tcPr>
          <w:p w14:paraId="72A50B78" w14:textId="77777777" w:rsidR="00D32072" w:rsidRPr="002A0D87" w:rsidRDefault="00D32072" w:rsidP="002A0D87">
            <w:pPr>
              <w:jc w:val="center"/>
            </w:pPr>
            <w:r w:rsidRPr="002A0D87">
              <w:t>---</w:t>
            </w:r>
          </w:p>
        </w:tc>
        <w:tc>
          <w:tcPr>
            <w:tcW w:w="555" w:type="pct"/>
            <w:shd w:val="clear" w:color="auto" w:fill="auto"/>
            <w:vAlign w:val="center"/>
          </w:tcPr>
          <w:p w14:paraId="40B5E0CC" w14:textId="77777777" w:rsidR="00D32072" w:rsidRPr="002A0D87" w:rsidRDefault="00D32072" w:rsidP="002A0D87">
            <w:pPr>
              <w:jc w:val="center"/>
            </w:pPr>
            <w:r w:rsidRPr="002A0D87">
              <w:t>---</w:t>
            </w:r>
          </w:p>
        </w:tc>
        <w:tc>
          <w:tcPr>
            <w:tcW w:w="780" w:type="pct"/>
            <w:shd w:val="clear" w:color="auto" w:fill="auto"/>
            <w:vAlign w:val="center"/>
          </w:tcPr>
          <w:p w14:paraId="1C7DC2A9" w14:textId="77777777" w:rsidR="00D32072" w:rsidRPr="002A0D87" w:rsidRDefault="00D32072" w:rsidP="002A0D87">
            <w:pPr>
              <w:jc w:val="center"/>
            </w:pPr>
            <w:r w:rsidRPr="002A0D87">
              <w:t>20</w:t>
            </w:r>
          </w:p>
        </w:tc>
      </w:tr>
      <w:tr w:rsidR="00D32072" w:rsidRPr="002A0D87" w14:paraId="453C7DBE" w14:textId="77777777" w:rsidTr="002A0D87">
        <w:trPr>
          <w:jc w:val="center"/>
        </w:trPr>
        <w:tc>
          <w:tcPr>
            <w:tcW w:w="892" w:type="pct"/>
            <w:shd w:val="clear" w:color="auto" w:fill="auto"/>
            <w:vAlign w:val="center"/>
          </w:tcPr>
          <w:p w14:paraId="135DCB3A" w14:textId="77777777" w:rsidR="00D32072" w:rsidRPr="002A0D87" w:rsidRDefault="00D32072" w:rsidP="002A0D87">
            <w:pPr>
              <w:jc w:val="center"/>
            </w:pPr>
            <w:r w:rsidRPr="002A0D87">
              <w:t>CO2</w:t>
            </w:r>
          </w:p>
        </w:tc>
        <w:tc>
          <w:tcPr>
            <w:tcW w:w="555" w:type="pct"/>
            <w:shd w:val="clear" w:color="auto" w:fill="auto"/>
            <w:vAlign w:val="center"/>
          </w:tcPr>
          <w:p w14:paraId="104A3635" w14:textId="77777777" w:rsidR="00D32072" w:rsidRPr="002A0D87" w:rsidRDefault="00D32072" w:rsidP="002A0D87">
            <w:pPr>
              <w:jc w:val="center"/>
            </w:pPr>
            <w:r w:rsidRPr="002A0D87">
              <w:t>---</w:t>
            </w:r>
          </w:p>
        </w:tc>
        <w:tc>
          <w:tcPr>
            <w:tcW w:w="552" w:type="pct"/>
            <w:shd w:val="clear" w:color="auto" w:fill="auto"/>
            <w:vAlign w:val="center"/>
          </w:tcPr>
          <w:p w14:paraId="0A0E4355" w14:textId="77777777" w:rsidR="00D32072" w:rsidRPr="002A0D87" w:rsidRDefault="00D32072" w:rsidP="002A0D87">
            <w:pPr>
              <w:jc w:val="center"/>
            </w:pPr>
          </w:p>
        </w:tc>
        <w:tc>
          <w:tcPr>
            <w:tcW w:w="555" w:type="pct"/>
            <w:shd w:val="clear" w:color="auto" w:fill="auto"/>
            <w:vAlign w:val="center"/>
          </w:tcPr>
          <w:p w14:paraId="6039D092" w14:textId="77777777" w:rsidR="00D32072" w:rsidRPr="002A0D87" w:rsidRDefault="00D32072" w:rsidP="002A0D87">
            <w:pPr>
              <w:jc w:val="center"/>
            </w:pPr>
            <w:r w:rsidRPr="002A0D87">
              <w:t>---</w:t>
            </w:r>
          </w:p>
        </w:tc>
        <w:tc>
          <w:tcPr>
            <w:tcW w:w="555" w:type="pct"/>
            <w:shd w:val="clear" w:color="auto" w:fill="auto"/>
            <w:vAlign w:val="center"/>
          </w:tcPr>
          <w:p w14:paraId="25034FD3" w14:textId="77777777" w:rsidR="00D32072" w:rsidRPr="002A0D87" w:rsidRDefault="00D32072" w:rsidP="002A0D87">
            <w:pPr>
              <w:jc w:val="center"/>
            </w:pPr>
            <w:r w:rsidRPr="002A0D87">
              <w:t>10</w:t>
            </w:r>
          </w:p>
        </w:tc>
        <w:tc>
          <w:tcPr>
            <w:tcW w:w="555" w:type="pct"/>
            <w:shd w:val="clear" w:color="auto" w:fill="auto"/>
            <w:vAlign w:val="center"/>
          </w:tcPr>
          <w:p w14:paraId="0B1A22E1" w14:textId="77777777" w:rsidR="00D32072" w:rsidRPr="002A0D87" w:rsidRDefault="00D32072" w:rsidP="002A0D87">
            <w:pPr>
              <w:jc w:val="center"/>
            </w:pPr>
            <w:r w:rsidRPr="002A0D87">
              <w:t>10</w:t>
            </w:r>
          </w:p>
        </w:tc>
        <w:tc>
          <w:tcPr>
            <w:tcW w:w="555" w:type="pct"/>
            <w:shd w:val="clear" w:color="auto" w:fill="auto"/>
            <w:vAlign w:val="center"/>
          </w:tcPr>
          <w:p w14:paraId="04B8C152" w14:textId="77777777" w:rsidR="00D32072" w:rsidRPr="002A0D87" w:rsidRDefault="00D32072" w:rsidP="002A0D87">
            <w:pPr>
              <w:jc w:val="center"/>
            </w:pPr>
            <w:r w:rsidRPr="002A0D87">
              <w:t>---</w:t>
            </w:r>
          </w:p>
        </w:tc>
        <w:tc>
          <w:tcPr>
            <w:tcW w:w="780" w:type="pct"/>
            <w:shd w:val="clear" w:color="auto" w:fill="auto"/>
            <w:vAlign w:val="center"/>
          </w:tcPr>
          <w:p w14:paraId="3EDD2761" w14:textId="77777777" w:rsidR="00D32072" w:rsidRPr="002A0D87" w:rsidRDefault="00D32072" w:rsidP="002A0D87">
            <w:pPr>
              <w:jc w:val="center"/>
            </w:pPr>
            <w:r w:rsidRPr="002A0D87">
              <w:t>20</w:t>
            </w:r>
          </w:p>
        </w:tc>
      </w:tr>
      <w:tr w:rsidR="00D32072" w:rsidRPr="002A0D87" w14:paraId="7401DEB1" w14:textId="77777777" w:rsidTr="002A0D87">
        <w:trPr>
          <w:jc w:val="center"/>
        </w:trPr>
        <w:tc>
          <w:tcPr>
            <w:tcW w:w="892" w:type="pct"/>
            <w:shd w:val="clear" w:color="auto" w:fill="auto"/>
            <w:vAlign w:val="center"/>
          </w:tcPr>
          <w:p w14:paraId="3CB0C322" w14:textId="77777777" w:rsidR="00D32072" w:rsidRPr="002A0D87" w:rsidRDefault="00D32072" w:rsidP="002A0D87">
            <w:pPr>
              <w:jc w:val="center"/>
            </w:pPr>
            <w:r w:rsidRPr="002A0D87">
              <w:t>CO3</w:t>
            </w:r>
          </w:p>
        </w:tc>
        <w:tc>
          <w:tcPr>
            <w:tcW w:w="555" w:type="pct"/>
            <w:shd w:val="clear" w:color="auto" w:fill="auto"/>
            <w:vAlign w:val="center"/>
          </w:tcPr>
          <w:p w14:paraId="643AB269" w14:textId="77777777" w:rsidR="00D32072" w:rsidRPr="002A0D87" w:rsidRDefault="00D32072" w:rsidP="002A0D87">
            <w:pPr>
              <w:jc w:val="center"/>
            </w:pPr>
            <w:r w:rsidRPr="002A0D87">
              <w:t>---</w:t>
            </w:r>
          </w:p>
        </w:tc>
        <w:tc>
          <w:tcPr>
            <w:tcW w:w="552" w:type="pct"/>
            <w:shd w:val="clear" w:color="auto" w:fill="auto"/>
            <w:vAlign w:val="center"/>
          </w:tcPr>
          <w:p w14:paraId="3ADB55CA" w14:textId="77777777" w:rsidR="00D32072" w:rsidRPr="002A0D87" w:rsidRDefault="00D32072" w:rsidP="002A0D87">
            <w:pPr>
              <w:jc w:val="center"/>
            </w:pPr>
            <w:r w:rsidRPr="002A0D87">
              <w:t>10</w:t>
            </w:r>
          </w:p>
        </w:tc>
        <w:tc>
          <w:tcPr>
            <w:tcW w:w="555" w:type="pct"/>
            <w:shd w:val="clear" w:color="auto" w:fill="auto"/>
            <w:vAlign w:val="center"/>
          </w:tcPr>
          <w:p w14:paraId="0B76F297" w14:textId="77777777" w:rsidR="00D32072" w:rsidRPr="002A0D87" w:rsidRDefault="00D32072" w:rsidP="002A0D87">
            <w:pPr>
              <w:jc w:val="center"/>
            </w:pPr>
            <w:r w:rsidRPr="002A0D87">
              <w:t>10</w:t>
            </w:r>
          </w:p>
        </w:tc>
        <w:tc>
          <w:tcPr>
            <w:tcW w:w="555" w:type="pct"/>
            <w:shd w:val="clear" w:color="auto" w:fill="auto"/>
            <w:vAlign w:val="center"/>
          </w:tcPr>
          <w:p w14:paraId="6D4533EA" w14:textId="77777777" w:rsidR="00D32072" w:rsidRPr="002A0D87" w:rsidRDefault="00D32072" w:rsidP="002A0D87">
            <w:pPr>
              <w:jc w:val="center"/>
            </w:pPr>
            <w:r w:rsidRPr="002A0D87">
              <w:t>20</w:t>
            </w:r>
          </w:p>
        </w:tc>
        <w:tc>
          <w:tcPr>
            <w:tcW w:w="555" w:type="pct"/>
            <w:shd w:val="clear" w:color="auto" w:fill="auto"/>
            <w:vAlign w:val="center"/>
          </w:tcPr>
          <w:p w14:paraId="12E58688" w14:textId="77777777" w:rsidR="00D32072" w:rsidRPr="002A0D87" w:rsidRDefault="00D32072" w:rsidP="002A0D87">
            <w:pPr>
              <w:jc w:val="center"/>
            </w:pPr>
            <w:r w:rsidRPr="002A0D87">
              <w:t>---</w:t>
            </w:r>
          </w:p>
        </w:tc>
        <w:tc>
          <w:tcPr>
            <w:tcW w:w="555" w:type="pct"/>
            <w:shd w:val="clear" w:color="auto" w:fill="auto"/>
            <w:vAlign w:val="center"/>
          </w:tcPr>
          <w:p w14:paraId="0A66BFE3" w14:textId="77777777" w:rsidR="00D32072" w:rsidRPr="002A0D87" w:rsidRDefault="00D32072" w:rsidP="002A0D87">
            <w:pPr>
              <w:jc w:val="center"/>
            </w:pPr>
            <w:r w:rsidRPr="002A0D87">
              <w:t>---</w:t>
            </w:r>
          </w:p>
        </w:tc>
        <w:tc>
          <w:tcPr>
            <w:tcW w:w="780" w:type="pct"/>
            <w:shd w:val="clear" w:color="auto" w:fill="auto"/>
            <w:vAlign w:val="center"/>
          </w:tcPr>
          <w:p w14:paraId="22DC2EF3" w14:textId="77777777" w:rsidR="00D32072" w:rsidRPr="002A0D87" w:rsidRDefault="00D32072" w:rsidP="002A0D87">
            <w:pPr>
              <w:jc w:val="center"/>
            </w:pPr>
            <w:r w:rsidRPr="002A0D87">
              <w:t>40</w:t>
            </w:r>
          </w:p>
        </w:tc>
      </w:tr>
      <w:tr w:rsidR="00D32072" w:rsidRPr="002A0D87" w14:paraId="45C6A6A3" w14:textId="77777777" w:rsidTr="002A0D87">
        <w:trPr>
          <w:jc w:val="center"/>
        </w:trPr>
        <w:tc>
          <w:tcPr>
            <w:tcW w:w="892" w:type="pct"/>
            <w:shd w:val="clear" w:color="auto" w:fill="auto"/>
            <w:vAlign w:val="center"/>
          </w:tcPr>
          <w:p w14:paraId="06C911E8" w14:textId="77777777" w:rsidR="00D32072" w:rsidRPr="002A0D87" w:rsidRDefault="00D32072" w:rsidP="002A0D87">
            <w:pPr>
              <w:jc w:val="center"/>
            </w:pPr>
            <w:r w:rsidRPr="002A0D87">
              <w:t>CO4</w:t>
            </w:r>
          </w:p>
        </w:tc>
        <w:tc>
          <w:tcPr>
            <w:tcW w:w="555" w:type="pct"/>
            <w:shd w:val="clear" w:color="auto" w:fill="auto"/>
            <w:vAlign w:val="center"/>
          </w:tcPr>
          <w:p w14:paraId="6AC0B072" w14:textId="77777777" w:rsidR="00D32072" w:rsidRPr="002A0D87" w:rsidRDefault="00D32072" w:rsidP="002A0D87">
            <w:pPr>
              <w:jc w:val="center"/>
            </w:pPr>
            <w:r w:rsidRPr="002A0D87">
              <w:t>---</w:t>
            </w:r>
          </w:p>
        </w:tc>
        <w:tc>
          <w:tcPr>
            <w:tcW w:w="552" w:type="pct"/>
            <w:shd w:val="clear" w:color="auto" w:fill="auto"/>
            <w:vAlign w:val="center"/>
          </w:tcPr>
          <w:p w14:paraId="7D3DE3F8" w14:textId="77777777" w:rsidR="00D32072" w:rsidRPr="002A0D87" w:rsidRDefault="00D32072" w:rsidP="002A0D87">
            <w:pPr>
              <w:jc w:val="center"/>
            </w:pPr>
            <w:r w:rsidRPr="002A0D87">
              <w:t>40</w:t>
            </w:r>
          </w:p>
        </w:tc>
        <w:tc>
          <w:tcPr>
            <w:tcW w:w="555" w:type="pct"/>
            <w:shd w:val="clear" w:color="auto" w:fill="auto"/>
            <w:vAlign w:val="center"/>
          </w:tcPr>
          <w:p w14:paraId="4A5FAA23" w14:textId="77777777" w:rsidR="00D32072" w:rsidRPr="002A0D87" w:rsidRDefault="00D32072" w:rsidP="002A0D87">
            <w:pPr>
              <w:jc w:val="center"/>
            </w:pPr>
            <w:r w:rsidRPr="002A0D87">
              <w:t>---</w:t>
            </w:r>
          </w:p>
        </w:tc>
        <w:tc>
          <w:tcPr>
            <w:tcW w:w="555" w:type="pct"/>
            <w:shd w:val="clear" w:color="auto" w:fill="auto"/>
            <w:vAlign w:val="center"/>
          </w:tcPr>
          <w:p w14:paraId="530EE318" w14:textId="77777777" w:rsidR="00D32072" w:rsidRPr="002A0D87" w:rsidRDefault="00D32072" w:rsidP="002A0D87">
            <w:pPr>
              <w:jc w:val="center"/>
            </w:pPr>
            <w:r w:rsidRPr="002A0D87">
              <w:t>---</w:t>
            </w:r>
          </w:p>
        </w:tc>
        <w:tc>
          <w:tcPr>
            <w:tcW w:w="555" w:type="pct"/>
            <w:shd w:val="clear" w:color="auto" w:fill="auto"/>
            <w:vAlign w:val="center"/>
          </w:tcPr>
          <w:p w14:paraId="7D2AFC83" w14:textId="77777777" w:rsidR="00D32072" w:rsidRPr="002A0D87" w:rsidRDefault="00D32072" w:rsidP="002A0D87">
            <w:pPr>
              <w:jc w:val="center"/>
            </w:pPr>
            <w:r w:rsidRPr="002A0D87">
              <w:t>---</w:t>
            </w:r>
          </w:p>
        </w:tc>
        <w:tc>
          <w:tcPr>
            <w:tcW w:w="555" w:type="pct"/>
            <w:shd w:val="clear" w:color="auto" w:fill="auto"/>
            <w:vAlign w:val="center"/>
          </w:tcPr>
          <w:p w14:paraId="752623E6" w14:textId="77777777" w:rsidR="00D32072" w:rsidRPr="002A0D87" w:rsidRDefault="00D32072" w:rsidP="002A0D87">
            <w:pPr>
              <w:jc w:val="center"/>
            </w:pPr>
            <w:r w:rsidRPr="002A0D87">
              <w:t>---</w:t>
            </w:r>
          </w:p>
        </w:tc>
        <w:tc>
          <w:tcPr>
            <w:tcW w:w="780" w:type="pct"/>
            <w:shd w:val="clear" w:color="auto" w:fill="auto"/>
            <w:vAlign w:val="center"/>
          </w:tcPr>
          <w:p w14:paraId="533C2790" w14:textId="77777777" w:rsidR="00D32072" w:rsidRPr="002A0D87" w:rsidRDefault="00D32072" w:rsidP="002A0D87">
            <w:pPr>
              <w:jc w:val="center"/>
            </w:pPr>
            <w:r w:rsidRPr="002A0D87">
              <w:t>40</w:t>
            </w:r>
          </w:p>
        </w:tc>
      </w:tr>
      <w:tr w:rsidR="00D32072" w:rsidRPr="002A0D87" w14:paraId="7D93CA72" w14:textId="77777777" w:rsidTr="002A0D87">
        <w:trPr>
          <w:jc w:val="center"/>
        </w:trPr>
        <w:tc>
          <w:tcPr>
            <w:tcW w:w="892" w:type="pct"/>
            <w:shd w:val="clear" w:color="auto" w:fill="auto"/>
            <w:vAlign w:val="center"/>
          </w:tcPr>
          <w:p w14:paraId="70F3A78F" w14:textId="77777777" w:rsidR="00D32072" w:rsidRPr="002A0D87" w:rsidRDefault="00D32072" w:rsidP="002A0D87">
            <w:pPr>
              <w:jc w:val="center"/>
            </w:pPr>
            <w:r w:rsidRPr="002A0D87">
              <w:t>CO5</w:t>
            </w:r>
          </w:p>
        </w:tc>
        <w:tc>
          <w:tcPr>
            <w:tcW w:w="555" w:type="pct"/>
            <w:shd w:val="clear" w:color="auto" w:fill="auto"/>
            <w:vAlign w:val="center"/>
          </w:tcPr>
          <w:p w14:paraId="4E700BD0" w14:textId="77777777" w:rsidR="00D32072" w:rsidRPr="002A0D87" w:rsidRDefault="00D32072" w:rsidP="002A0D87">
            <w:pPr>
              <w:jc w:val="center"/>
            </w:pPr>
            <w:r w:rsidRPr="002A0D87">
              <w:t>---</w:t>
            </w:r>
          </w:p>
        </w:tc>
        <w:tc>
          <w:tcPr>
            <w:tcW w:w="552" w:type="pct"/>
            <w:shd w:val="clear" w:color="auto" w:fill="auto"/>
            <w:vAlign w:val="center"/>
          </w:tcPr>
          <w:p w14:paraId="3B8215EF" w14:textId="77777777" w:rsidR="00D32072" w:rsidRPr="002A0D87" w:rsidRDefault="00D32072" w:rsidP="002A0D87">
            <w:pPr>
              <w:jc w:val="center"/>
            </w:pPr>
            <w:r w:rsidRPr="002A0D87">
              <w:t>---</w:t>
            </w:r>
          </w:p>
        </w:tc>
        <w:tc>
          <w:tcPr>
            <w:tcW w:w="555" w:type="pct"/>
            <w:shd w:val="clear" w:color="auto" w:fill="auto"/>
            <w:vAlign w:val="center"/>
          </w:tcPr>
          <w:p w14:paraId="089056D5" w14:textId="77777777" w:rsidR="00D32072" w:rsidRPr="002A0D87" w:rsidRDefault="00D32072" w:rsidP="002A0D87">
            <w:pPr>
              <w:jc w:val="center"/>
            </w:pPr>
            <w:r w:rsidRPr="002A0D87">
              <w:t>---</w:t>
            </w:r>
          </w:p>
        </w:tc>
        <w:tc>
          <w:tcPr>
            <w:tcW w:w="555" w:type="pct"/>
            <w:shd w:val="clear" w:color="auto" w:fill="auto"/>
            <w:vAlign w:val="center"/>
          </w:tcPr>
          <w:p w14:paraId="245FD72A" w14:textId="77777777" w:rsidR="00D32072" w:rsidRPr="002A0D87" w:rsidRDefault="00D32072" w:rsidP="002A0D87">
            <w:pPr>
              <w:jc w:val="center"/>
            </w:pPr>
            <w:r w:rsidRPr="002A0D87">
              <w:t>20</w:t>
            </w:r>
          </w:p>
        </w:tc>
        <w:tc>
          <w:tcPr>
            <w:tcW w:w="555" w:type="pct"/>
            <w:shd w:val="clear" w:color="auto" w:fill="auto"/>
            <w:vAlign w:val="center"/>
          </w:tcPr>
          <w:p w14:paraId="0BCE1910" w14:textId="77777777" w:rsidR="00D32072" w:rsidRPr="002A0D87" w:rsidRDefault="00D32072" w:rsidP="002A0D87">
            <w:pPr>
              <w:jc w:val="center"/>
            </w:pPr>
            <w:r w:rsidRPr="002A0D87">
              <w:t>---</w:t>
            </w:r>
          </w:p>
        </w:tc>
        <w:tc>
          <w:tcPr>
            <w:tcW w:w="555" w:type="pct"/>
            <w:shd w:val="clear" w:color="auto" w:fill="auto"/>
            <w:vAlign w:val="center"/>
          </w:tcPr>
          <w:p w14:paraId="7CA43421" w14:textId="77777777" w:rsidR="00D32072" w:rsidRPr="002A0D87" w:rsidRDefault="00D32072" w:rsidP="002A0D87">
            <w:pPr>
              <w:jc w:val="center"/>
            </w:pPr>
            <w:r w:rsidRPr="002A0D87">
              <w:t>10</w:t>
            </w:r>
          </w:p>
        </w:tc>
        <w:tc>
          <w:tcPr>
            <w:tcW w:w="780" w:type="pct"/>
            <w:shd w:val="clear" w:color="auto" w:fill="auto"/>
            <w:vAlign w:val="center"/>
          </w:tcPr>
          <w:p w14:paraId="4270D478" w14:textId="77777777" w:rsidR="00D32072" w:rsidRPr="002A0D87" w:rsidRDefault="00D32072" w:rsidP="002A0D87">
            <w:pPr>
              <w:jc w:val="center"/>
            </w:pPr>
            <w:r w:rsidRPr="002A0D87">
              <w:t>30</w:t>
            </w:r>
          </w:p>
        </w:tc>
      </w:tr>
      <w:tr w:rsidR="00D32072" w:rsidRPr="002A0D87" w14:paraId="7CD602A3" w14:textId="77777777" w:rsidTr="002A0D87">
        <w:trPr>
          <w:jc w:val="center"/>
        </w:trPr>
        <w:tc>
          <w:tcPr>
            <w:tcW w:w="892" w:type="pct"/>
            <w:shd w:val="clear" w:color="auto" w:fill="auto"/>
            <w:vAlign w:val="center"/>
          </w:tcPr>
          <w:p w14:paraId="29CA62DD" w14:textId="77777777" w:rsidR="00D32072" w:rsidRPr="002A0D87" w:rsidRDefault="00D32072" w:rsidP="002A0D87">
            <w:pPr>
              <w:jc w:val="center"/>
            </w:pPr>
            <w:r w:rsidRPr="002A0D87">
              <w:t>CO6</w:t>
            </w:r>
          </w:p>
        </w:tc>
        <w:tc>
          <w:tcPr>
            <w:tcW w:w="555" w:type="pct"/>
            <w:shd w:val="clear" w:color="auto" w:fill="auto"/>
            <w:vAlign w:val="center"/>
          </w:tcPr>
          <w:p w14:paraId="543F7E0B" w14:textId="77777777" w:rsidR="00D32072" w:rsidRPr="002A0D87" w:rsidRDefault="00D32072" w:rsidP="002A0D87">
            <w:pPr>
              <w:jc w:val="center"/>
            </w:pPr>
            <w:r w:rsidRPr="002A0D87">
              <w:t>---</w:t>
            </w:r>
          </w:p>
        </w:tc>
        <w:tc>
          <w:tcPr>
            <w:tcW w:w="552" w:type="pct"/>
            <w:shd w:val="clear" w:color="auto" w:fill="auto"/>
            <w:vAlign w:val="center"/>
          </w:tcPr>
          <w:p w14:paraId="22D349F5" w14:textId="77777777" w:rsidR="00D32072" w:rsidRPr="002A0D87" w:rsidRDefault="00D32072" w:rsidP="002A0D87">
            <w:pPr>
              <w:jc w:val="center"/>
            </w:pPr>
            <w:r w:rsidRPr="002A0D87">
              <w:t>10</w:t>
            </w:r>
          </w:p>
        </w:tc>
        <w:tc>
          <w:tcPr>
            <w:tcW w:w="555" w:type="pct"/>
            <w:shd w:val="clear" w:color="auto" w:fill="auto"/>
            <w:vAlign w:val="center"/>
          </w:tcPr>
          <w:p w14:paraId="1EC90D4E" w14:textId="77777777" w:rsidR="00D32072" w:rsidRPr="002A0D87" w:rsidRDefault="00D32072" w:rsidP="002A0D87">
            <w:pPr>
              <w:jc w:val="center"/>
            </w:pPr>
            <w:r w:rsidRPr="002A0D87">
              <w:t>---</w:t>
            </w:r>
          </w:p>
        </w:tc>
        <w:tc>
          <w:tcPr>
            <w:tcW w:w="555" w:type="pct"/>
            <w:shd w:val="clear" w:color="auto" w:fill="auto"/>
            <w:vAlign w:val="center"/>
          </w:tcPr>
          <w:p w14:paraId="22101FE3" w14:textId="77777777" w:rsidR="00D32072" w:rsidRPr="002A0D87" w:rsidRDefault="00D32072" w:rsidP="002A0D87">
            <w:pPr>
              <w:jc w:val="center"/>
            </w:pPr>
            <w:r w:rsidRPr="002A0D87">
              <w:t>10</w:t>
            </w:r>
          </w:p>
        </w:tc>
        <w:tc>
          <w:tcPr>
            <w:tcW w:w="555" w:type="pct"/>
            <w:shd w:val="clear" w:color="auto" w:fill="auto"/>
            <w:vAlign w:val="center"/>
          </w:tcPr>
          <w:p w14:paraId="5FA403EE" w14:textId="77777777" w:rsidR="00D32072" w:rsidRPr="002A0D87" w:rsidRDefault="00D32072" w:rsidP="002A0D87">
            <w:pPr>
              <w:jc w:val="center"/>
            </w:pPr>
            <w:r w:rsidRPr="002A0D87">
              <w:t>10</w:t>
            </w:r>
          </w:p>
        </w:tc>
        <w:tc>
          <w:tcPr>
            <w:tcW w:w="555" w:type="pct"/>
            <w:shd w:val="clear" w:color="auto" w:fill="auto"/>
            <w:vAlign w:val="center"/>
          </w:tcPr>
          <w:p w14:paraId="3237B1B4" w14:textId="77777777" w:rsidR="00D32072" w:rsidRPr="002A0D87" w:rsidRDefault="00D32072" w:rsidP="002A0D87">
            <w:pPr>
              <w:jc w:val="center"/>
            </w:pPr>
            <w:r w:rsidRPr="002A0D87">
              <w:t>---</w:t>
            </w:r>
          </w:p>
        </w:tc>
        <w:tc>
          <w:tcPr>
            <w:tcW w:w="780" w:type="pct"/>
            <w:shd w:val="clear" w:color="auto" w:fill="auto"/>
            <w:vAlign w:val="center"/>
          </w:tcPr>
          <w:p w14:paraId="1DA923FA" w14:textId="77777777" w:rsidR="00D32072" w:rsidRPr="002A0D87" w:rsidRDefault="00D32072" w:rsidP="002A0D87">
            <w:pPr>
              <w:jc w:val="center"/>
            </w:pPr>
            <w:r w:rsidRPr="002A0D87">
              <w:t>30</w:t>
            </w:r>
          </w:p>
        </w:tc>
      </w:tr>
      <w:tr w:rsidR="00D32072" w:rsidRPr="002A0D87" w14:paraId="5BAC4C2F" w14:textId="77777777" w:rsidTr="002A0D87">
        <w:trPr>
          <w:jc w:val="center"/>
        </w:trPr>
        <w:tc>
          <w:tcPr>
            <w:tcW w:w="4219" w:type="pct"/>
            <w:gridSpan w:val="7"/>
            <w:shd w:val="clear" w:color="auto" w:fill="auto"/>
            <w:vAlign w:val="center"/>
          </w:tcPr>
          <w:p w14:paraId="393018BB" w14:textId="77777777" w:rsidR="00D32072" w:rsidRPr="002A0D87" w:rsidRDefault="00D32072" w:rsidP="002A0D87">
            <w:pPr>
              <w:jc w:val="center"/>
            </w:pPr>
          </w:p>
        </w:tc>
        <w:tc>
          <w:tcPr>
            <w:tcW w:w="780" w:type="pct"/>
            <w:shd w:val="clear" w:color="auto" w:fill="auto"/>
            <w:vAlign w:val="center"/>
          </w:tcPr>
          <w:p w14:paraId="05319EF8" w14:textId="77777777" w:rsidR="00D32072" w:rsidRPr="002A0D87" w:rsidRDefault="00D32072" w:rsidP="002A0D87">
            <w:pPr>
              <w:jc w:val="center"/>
              <w:rPr>
                <w:b/>
              </w:rPr>
            </w:pPr>
            <w:r w:rsidRPr="002A0D87">
              <w:rPr>
                <w:b/>
              </w:rPr>
              <w:t>180</w:t>
            </w:r>
          </w:p>
        </w:tc>
      </w:tr>
    </w:tbl>
    <w:p w14:paraId="7BF39AD6" w14:textId="77777777" w:rsidR="00D32072" w:rsidRDefault="00D32072"/>
    <w:p w14:paraId="4B87F5EF" w14:textId="77777777" w:rsidR="00D32072" w:rsidRDefault="00D32072"/>
    <w:p w14:paraId="39F2A4C5" w14:textId="77777777" w:rsidR="00D32072" w:rsidRDefault="00D32072"/>
    <w:p w14:paraId="2CA7F654" w14:textId="77777777" w:rsidR="00D32072" w:rsidRDefault="00D32072"/>
    <w:p w14:paraId="42A1C969" w14:textId="77777777" w:rsidR="00D32072" w:rsidRDefault="00D32072"/>
    <w:p w14:paraId="53B89344" w14:textId="77777777" w:rsidR="00D32072" w:rsidRDefault="00D32072"/>
    <w:p w14:paraId="6AF67489" w14:textId="77777777" w:rsidR="00D32072" w:rsidRDefault="00D32072"/>
    <w:p w14:paraId="0BE1AE00" w14:textId="77777777" w:rsidR="00D32072" w:rsidRDefault="00D32072"/>
    <w:p w14:paraId="6BDCDDC9" w14:textId="77777777" w:rsidR="00D32072" w:rsidRDefault="00D32072"/>
    <w:p w14:paraId="1335532C" w14:textId="77777777" w:rsidR="00D32072" w:rsidRDefault="00D32072"/>
    <w:p w14:paraId="7FC468DE" w14:textId="77777777" w:rsidR="00D32072" w:rsidRDefault="00D32072"/>
    <w:p w14:paraId="2CF7FB18" w14:textId="77777777" w:rsidR="00D32072" w:rsidRDefault="00D32072"/>
    <w:p w14:paraId="406897AB" w14:textId="77777777" w:rsidR="00D32072" w:rsidRDefault="00D32072"/>
    <w:p w14:paraId="078F4DB2" w14:textId="77777777" w:rsidR="00D32072" w:rsidRDefault="00D32072"/>
    <w:p w14:paraId="1FA45F96" w14:textId="77777777" w:rsidR="00D32072" w:rsidRDefault="00D32072"/>
    <w:p w14:paraId="7FF3C0A0" w14:textId="77777777" w:rsidR="00D32072" w:rsidRDefault="00D32072"/>
    <w:p w14:paraId="4531B0BD" w14:textId="77777777" w:rsidR="00D32072" w:rsidRDefault="00D32072"/>
    <w:p w14:paraId="7DC9FCD5" w14:textId="77777777" w:rsidR="00D32072" w:rsidRDefault="00D32072" w:rsidP="008B182C">
      <w:pPr>
        <w:jc w:val="center"/>
        <w:rPr>
          <w:rFonts w:ascii="Arial" w:hAnsi="Arial" w:cs="Arial"/>
          <w:bCs/>
          <w:noProof/>
        </w:rPr>
      </w:pPr>
    </w:p>
    <w:p w14:paraId="48F56EF7" w14:textId="77777777" w:rsidR="00D32072" w:rsidRDefault="00D32072" w:rsidP="008B182C">
      <w:pPr>
        <w:jc w:val="center"/>
        <w:rPr>
          <w:rFonts w:ascii="Arial" w:hAnsi="Arial" w:cs="Arial"/>
          <w:bCs/>
          <w:noProof/>
        </w:rPr>
      </w:pPr>
    </w:p>
    <w:p w14:paraId="7BE90961" w14:textId="77777777" w:rsidR="00D32072" w:rsidRDefault="00D32072">
      <w:pPr>
        <w:spacing w:after="200" w:line="276" w:lineRule="auto"/>
        <w:rPr>
          <w:rFonts w:ascii="Arial" w:hAnsi="Arial" w:cs="Arial"/>
          <w:bCs/>
          <w:noProof/>
        </w:rPr>
      </w:pPr>
      <w:r>
        <w:rPr>
          <w:rFonts w:ascii="Arial" w:hAnsi="Arial" w:cs="Arial"/>
          <w:bCs/>
          <w:noProof/>
        </w:rPr>
        <w:br w:type="page"/>
      </w:r>
    </w:p>
    <w:p w14:paraId="0AAECFAD" w14:textId="58E59DF1"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2E3F915F" wp14:editId="57B8BEA1">
            <wp:extent cx="5734050" cy="838200"/>
            <wp:effectExtent l="0" t="0" r="0" b="0"/>
            <wp:docPr id="1979354535" name="Picture 19793545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61E06F" w14:textId="77777777" w:rsidR="00D32072" w:rsidRDefault="00D32072" w:rsidP="008B182C">
      <w:pPr>
        <w:jc w:val="center"/>
        <w:rPr>
          <w:b/>
          <w:bCs/>
        </w:rPr>
      </w:pPr>
    </w:p>
    <w:p w14:paraId="18EBF232" w14:textId="77777777" w:rsidR="00D32072" w:rsidRDefault="00D32072" w:rsidP="008B182C">
      <w:pPr>
        <w:jc w:val="center"/>
        <w:rPr>
          <w:b/>
          <w:bCs/>
        </w:rPr>
      </w:pPr>
      <w:r>
        <w:rPr>
          <w:b/>
          <w:bCs/>
        </w:rPr>
        <w:t>END SEMESTER EXAMINATION – NOV / DEC 2024</w:t>
      </w:r>
    </w:p>
    <w:p w14:paraId="2EB722FC"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C4DFD" w14:paraId="39CA98AA" w14:textId="77777777" w:rsidTr="001C4DFD">
        <w:trPr>
          <w:trHeight w:val="397"/>
          <w:jc w:val="center"/>
        </w:trPr>
        <w:tc>
          <w:tcPr>
            <w:tcW w:w="1555" w:type="dxa"/>
            <w:vAlign w:val="center"/>
          </w:tcPr>
          <w:p w14:paraId="42C5E794" w14:textId="77777777" w:rsidR="00D32072" w:rsidRPr="001C4DFD" w:rsidRDefault="00D32072" w:rsidP="001C4DFD">
            <w:pPr>
              <w:pStyle w:val="Title"/>
              <w:jc w:val="left"/>
              <w:rPr>
                <w:b/>
                <w:sz w:val="22"/>
                <w:szCs w:val="22"/>
              </w:rPr>
            </w:pPr>
            <w:r w:rsidRPr="001C4DFD">
              <w:rPr>
                <w:b/>
                <w:sz w:val="22"/>
                <w:szCs w:val="22"/>
              </w:rPr>
              <w:t xml:space="preserve">Course Code      </w:t>
            </w:r>
          </w:p>
        </w:tc>
        <w:tc>
          <w:tcPr>
            <w:tcW w:w="6662" w:type="dxa"/>
            <w:vAlign w:val="center"/>
          </w:tcPr>
          <w:p w14:paraId="3D51DDED" w14:textId="77777777" w:rsidR="00D32072" w:rsidRPr="001C4DFD" w:rsidRDefault="00D32072" w:rsidP="001C4DFD">
            <w:pPr>
              <w:pStyle w:val="Title"/>
              <w:jc w:val="left"/>
              <w:rPr>
                <w:b/>
                <w:bCs/>
                <w:sz w:val="22"/>
                <w:szCs w:val="22"/>
              </w:rPr>
            </w:pPr>
            <w:r w:rsidRPr="001C4DFD">
              <w:rPr>
                <w:b/>
                <w:bCs/>
                <w:sz w:val="22"/>
                <w:szCs w:val="22"/>
              </w:rPr>
              <w:t>22FT3019</w:t>
            </w:r>
          </w:p>
        </w:tc>
        <w:tc>
          <w:tcPr>
            <w:tcW w:w="1417" w:type="dxa"/>
            <w:vAlign w:val="center"/>
          </w:tcPr>
          <w:p w14:paraId="08BB99AE" w14:textId="77777777" w:rsidR="00D32072" w:rsidRPr="001C4DFD" w:rsidRDefault="00D32072" w:rsidP="001C4DFD">
            <w:pPr>
              <w:pStyle w:val="Title"/>
              <w:ind w:left="-468" w:firstLine="468"/>
              <w:jc w:val="left"/>
              <w:rPr>
                <w:sz w:val="22"/>
                <w:szCs w:val="22"/>
              </w:rPr>
            </w:pPr>
            <w:r w:rsidRPr="001C4DFD">
              <w:rPr>
                <w:b/>
                <w:bCs/>
                <w:sz w:val="22"/>
                <w:szCs w:val="22"/>
              </w:rPr>
              <w:t xml:space="preserve">Duration       </w:t>
            </w:r>
          </w:p>
        </w:tc>
        <w:tc>
          <w:tcPr>
            <w:tcW w:w="851" w:type="dxa"/>
            <w:vAlign w:val="center"/>
          </w:tcPr>
          <w:p w14:paraId="20034DC1" w14:textId="77777777" w:rsidR="00D32072" w:rsidRPr="001C4DFD" w:rsidRDefault="00D32072" w:rsidP="001C4DFD">
            <w:pPr>
              <w:pStyle w:val="Title"/>
              <w:jc w:val="left"/>
              <w:rPr>
                <w:b/>
                <w:sz w:val="22"/>
                <w:szCs w:val="22"/>
              </w:rPr>
            </w:pPr>
            <w:r w:rsidRPr="001C4DFD">
              <w:rPr>
                <w:b/>
                <w:sz w:val="22"/>
                <w:szCs w:val="22"/>
              </w:rPr>
              <w:t>3hrs</w:t>
            </w:r>
          </w:p>
        </w:tc>
      </w:tr>
      <w:tr w:rsidR="00D32072" w:rsidRPr="001C4DFD" w14:paraId="7C0276B4" w14:textId="77777777" w:rsidTr="001C4DFD">
        <w:trPr>
          <w:trHeight w:val="397"/>
          <w:jc w:val="center"/>
        </w:trPr>
        <w:tc>
          <w:tcPr>
            <w:tcW w:w="1555" w:type="dxa"/>
            <w:vAlign w:val="center"/>
          </w:tcPr>
          <w:p w14:paraId="2C4F8A66" w14:textId="77777777" w:rsidR="00D32072" w:rsidRPr="001C4DFD" w:rsidRDefault="00D32072" w:rsidP="001C4DFD">
            <w:pPr>
              <w:pStyle w:val="Title"/>
              <w:ind w:right="-160"/>
              <w:jc w:val="left"/>
              <w:rPr>
                <w:b/>
                <w:sz w:val="22"/>
                <w:szCs w:val="22"/>
              </w:rPr>
            </w:pPr>
            <w:r w:rsidRPr="001C4DFD">
              <w:rPr>
                <w:b/>
                <w:sz w:val="22"/>
                <w:szCs w:val="22"/>
              </w:rPr>
              <w:t xml:space="preserve">Course Title     </w:t>
            </w:r>
          </w:p>
        </w:tc>
        <w:tc>
          <w:tcPr>
            <w:tcW w:w="6662" w:type="dxa"/>
            <w:vAlign w:val="center"/>
          </w:tcPr>
          <w:p w14:paraId="027D4054" w14:textId="77777777" w:rsidR="00D32072" w:rsidRPr="001C4DFD" w:rsidRDefault="00D32072" w:rsidP="001C4DFD">
            <w:pPr>
              <w:pStyle w:val="Title"/>
              <w:jc w:val="left"/>
              <w:rPr>
                <w:b/>
                <w:bCs/>
                <w:sz w:val="22"/>
                <w:szCs w:val="22"/>
              </w:rPr>
            </w:pPr>
            <w:r w:rsidRPr="001C4DFD">
              <w:rPr>
                <w:b/>
                <w:bCs/>
                <w:sz w:val="22"/>
                <w:szCs w:val="22"/>
              </w:rPr>
              <w:t>FOOD ADDITIVES AND INGREDIENTS</w:t>
            </w:r>
          </w:p>
        </w:tc>
        <w:tc>
          <w:tcPr>
            <w:tcW w:w="1417" w:type="dxa"/>
            <w:vAlign w:val="center"/>
          </w:tcPr>
          <w:p w14:paraId="1A197EC1" w14:textId="77777777" w:rsidR="00D32072" w:rsidRPr="001C4DFD" w:rsidRDefault="00D32072" w:rsidP="001C4DFD">
            <w:pPr>
              <w:pStyle w:val="Title"/>
              <w:jc w:val="left"/>
              <w:rPr>
                <w:b/>
                <w:bCs/>
                <w:sz w:val="22"/>
                <w:szCs w:val="22"/>
              </w:rPr>
            </w:pPr>
            <w:r w:rsidRPr="001C4DFD">
              <w:rPr>
                <w:b/>
                <w:bCs/>
                <w:sz w:val="22"/>
                <w:szCs w:val="22"/>
              </w:rPr>
              <w:t xml:space="preserve">Max. Marks </w:t>
            </w:r>
          </w:p>
        </w:tc>
        <w:tc>
          <w:tcPr>
            <w:tcW w:w="851" w:type="dxa"/>
            <w:vAlign w:val="center"/>
          </w:tcPr>
          <w:p w14:paraId="5F207A58" w14:textId="77777777" w:rsidR="00D32072" w:rsidRPr="001C4DFD" w:rsidRDefault="00D32072" w:rsidP="001C4DFD">
            <w:pPr>
              <w:pStyle w:val="Title"/>
              <w:jc w:val="left"/>
              <w:rPr>
                <w:b/>
                <w:sz w:val="22"/>
                <w:szCs w:val="22"/>
              </w:rPr>
            </w:pPr>
            <w:r w:rsidRPr="001C4DFD">
              <w:rPr>
                <w:b/>
                <w:sz w:val="22"/>
                <w:szCs w:val="22"/>
              </w:rPr>
              <w:t>100</w:t>
            </w:r>
          </w:p>
        </w:tc>
      </w:tr>
    </w:tbl>
    <w:p w14:paraId="0590D772"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5A5858B0" w14:textId="77777777" w:rsidTr="00BA1945">
        <w:trPr>
          <w:trHeight w:val="552"/>
        </w:trPr>
        <w:tc>
          <w:tcPr>
            <w:tcW w:w="272" w:type="pct"/>
            <w:vAlign w:val="center"/>
          </w:tcPr>
          <w:p w14:paraId="20A5F43A" w14:textId="77777777" w:rsidR="00D32072" w:rsidRPr="003F48A5" w:rsidRDefault="00D32072" w:rsidP="00F33D16">
            <w:pPr>
              <w:jc w:val="center"/>
              <w:rPr>
                <w:b/>
              </w:rPr>
            </w:pPr>
            <w:r w:rsidRPr="003F48A5">
              <w:rPr>
                <w:b/>
              </w:rPr>
              <w:t>Q. No.</w:t>
            </w:r>
          </w:p>
        </w:tc>
        <w:tc>
          <w:tcPr>
            <w:tcW w:w="3900" w:type="pct"/>
            <w:gridSpan w:val="2"/>
            <w:vAlign w:val="center"/>
          </w:tcPr>
          <w:p w14:paraId="1997174F" w14:textId="77777777" w:rsidR="00D32072" w:rsidRPr="003F48A5" w:rsidRDefault="00D32072" w:rsidP="00F33D16">
            <w:pPr>
              <w:jc w:val="center"/>
              <w:rPr>
                <w:b/>
              </w:rPr>
            </w:pPr>
            <w:r w:rsidRPr="003F48A5">
              <w:rPr>
                <w:b/>
              </w:rPr>
              <w:t>Questions</w:t>
            </w:r>
          </w:p>
        </w:tc>
        <w:tc>
          <w:tcPr>
            <w:tcW w:w="319" w:type="pct"/>
            <w:vAlign w:val="center"/>
          </w:tcPr>
          <w:p w14:paraId="5465FB0E" w14:textId="77777777" w:rsidR="00D32072" w:rsidRPr="003F48A5" w:rsidRDefault="00D32072" w:rsidP="00F33D16">
            <w:pPr>
              <w:jc w:val="center"/>
              <w:rPr>
                <w:b/>
              </w:rPr>
            </w:pPr>
            <w:r w:rsidRPr="003F48A5">
              <w:rPr>
                <w:b/>
              </w:rPr>
              <w:t>CO</w:t>
            </w:r>
          </w:p>
        </w:tc>
        <w:tc>
          <w:tcPr>
            <w:tcW w:w="256" w:type="pct"/>
            <w:vAlign w:val="center"/>
          </w:tcPr>
          <w:p w14:paraId="675D1B41" w14:textId="77777777" w:rsidR="00D32072" w:rsidRPr="003F48A5" w:rsidRDefault="00D32072" w:rsidP="00F33D16">
            <w:pPr>
              <w:jc w:val="center"/>
              <w:rPr>
                <w:b/>
              </w:rPr>
            </w:pPr>
            <w:r w:rsidRPr="003F48A5">
              <w:rPr>
                <w:b/>
              </w:rPr>
              <w:t>BL</w:t>
            </w:r>
          </w:p>
        </w:tc>
        <w:tc>
          <w:tcPr>
            <w:tcW w:w="253" w:type="pct"/>
            <w:vAlign w:val="center"/>
          </w:tcPr>
          <w:p w14:paraId="79EB7E47" w14:textId="77777777" w:rsidR="00D32072" w:rsidRPr="003F48A5" w:rsidRDefault="00D32072" w:rsidP="00F33D16">
            <w:pPr>
              <w:jc w:val="center"/>
              <w:rPr>
                <w:b/>
              </w:rPr>
            </w:pPr>
            <w:r w:rsidRPr="003F48A5">
              <w:rPr>
                <w:b/>
              </w:rPr>
              <w:t>M</w:t>
            </w:r>
          </w:p>
        </w:tc>
      </w:tr>
      <w:tr w:rsidR="00D32072" w:rsidRPr="003F48A5" w14:paraId="040726BF" w14:textId="77777777" w:rsidTr="00F33D16">
        <w:trPr>
          <w:trHeight w:val="552"/>
        </w:trPr>
        <w:tc>
          <w:tcPr>
            <w:tcW w:w="5000" w:type="pct"/>
            <w:gridSpan w:val="6"/>
            <w:vAlign w:val="center"/>
          </w:tcPr>
          <w:p w14:paraId="0A4F2B30" w14:textId="77777777" w:rsidR="00D32072" w:rsidRPr="003F48A5" w:rsidRDefault="00D32072" w:rsidP="00F33D16">
            <w:pPr>
              <w:jc w:val="center"/>
              <w:rPr>
                <w:b/>
                <w:u w:val="single"/>
              </w:rPr>
            </w:pPr>
            <w:r w:rsidRPr="003F48A5">
              <w:rPr>
                <w:b/>
                <w:u w:val="single"/>
              </w:rPr>
              <w:t>PART – A (4 X 20 = 80 MARKS)</w:t>
            </w:r>
          </w:p>
          <w:p w14:paraId="1A387C59" w14:textId="77777777" w:rsidR="00D32072" w:rsidRPr="003F48A5" w:rsidRDefault="00D32072" w:rsidP="00F33D16">
            <w:pPr>
              <w:jc w:val="center"/>
              <w:rPr>
                <w:b/>
              </w:rPr>
            </w:pPr>
            <w:r w:rsidRPr="003F48A5">
              <w:rPr>
                <w:b/>
              </w:rPr>
              <w:t>(Answer all the Questions)</w:t>
            </w:r>
          </w:p>
        </w:tc>
      </w:tr>
      <w:tr w:rsidR="00D32072" w:rsidRPr="003F48A5" w14:paraId="30968102" w14:textId="77777777" w:rsidTr="00BA1945">
        <w:trPr>
          <w:trHeight w:val="283"/>
        </w:trPr>
        <w:tc>
          <w:tcPr>
            <w:tcW w:w="272" w:type="pct"/>
          </w:tcPr>
          <w:p w14:paraId="21661AA5" w14:textId="77777777" w:rsidR="00D32072" w:rsidRPr="003F48A5" w:rsidRDefault="00D32072" w:rsidP="00F33D16">
            <w:pPr>
              <w:jc w:val="center"/>
            </w:pPr>
            <w:r w:rsidRPr="003F48A5">
              <w:t>1.</w:t>
            </w:r>
          </w:p>
        </w:tc>
        <w:tc>
          <w:tcPr>
            <w:tcW w:w="189" w:type="pct"/>
          </w:tcPr>
          <w:p w14:paraId="6518FAB0" w14:textId="77777777" w:rsidR="00D32072" w:rsidRPr="003F48A5" w:rsidRDefault="00D32072" w:rsidP="00F33D16">
            <w:pPr>
              <w:jc w:val="center"/>
            </w:pPr>
            <w:r w:rsidRPr="003F48A5">
              <w:t>a.</w:t>
            </w:r>
          </w:p>
        </w:tc>
        <w:tc>
          <w:tcPr>
            <w:tcW w:w="3711" w:type="pct"/>
          </w:tcPr>
          <w:p w14:paraId="0A562E79" w14:textId="77777777" w:rsidR="00D32072" w:rsidRPr="003F48A5" w:rsidRDefault="00D32072" w:rsidP="00D708FA">
            <w:r>
              <w:t>Summarize</w:t>
            </w:r>
            <w:r w:rsidRPr="00A72326">
              <w:t xml:space="preserve"> the labelling requirements of food additives with </w:t>
            </w:r>
            <w:r>
              <w:t>examples</w:t>
            </w:r>
            <w:r w:rsidRPr="00A72326">
              <w:t>.</w:t>
            </w:r>
          </w:p>
        </w:tc>
        <w:tc>
          <w:tcPr>
            <w:tcW w:w="319" w:type="pct"/>
          </w:tcPr>
          <w:p w14:paraId="27418717" w14:textId="77777777" w:rsidR="00D32072" w:rsidRPr="003F48A5" w:rsidRDefault="00D32072" w:rsidP="00F33D16">
            <w:pPr>
              <w:jc w:val="center"/>
            </w:pPr>
            <w:r w:rsidRPr="003F48A5">
              <w:t>CO1</w:t>
            </w:r>
          </w:p>
        </w:tc>
        <w:tc>
          <w:tcPr>
            <w:tcW w:w="256" w:type="pct"/>
          </w:tcPr>
          <w:p w14:paraId="17E83A80" w14:textId="77777777" w:rsidR="00D32072" w:rsidRPr="003F48A5" w:rsidRDefault="00D32072" w:rsidP="00F33D16">
            <w:pPr>
              <w:jc w:val="center"/>
            </w:pPr>
            <w:r>
              <w:t>U</w:t>
            </w:r>
          </w:p>
        </w:tc>
        <w:tc>
          <w:tcPr>
            <w:tcW w:w="253" w:type="pct"/>
          </w:tcPr>
          <w:p w14:paraId="4318FC5E" w14:textId="77777777" w:rsidR="00D32072" w:rsidRPr="003F48A5" w:rsidRDefault="00D32072" w:rsidP="00F33D16">
            <w:pPr>
              <w:jc w:val="center"/>
            </w:pPr>
            <w:r>
              <w:t>10</w:t>
            </w:r>
          </w:p>
        </w:tc>
      </w:tr>
      <w:tr w:rsidR="00D32072" w:rsidRPr="003F48A5" w14:paraId="6F25AE01" w14:textId="77777777" w:rsidTr="00BA1945">
        <w:trPr>
          <w:trHeight w:val="283"/>
        </w:trPr>
        <w:tc>
          <w:tcPr>
            <w:tcW w:w="272" w:type="pct"/>
          </w:tcPr>
          <w:p w14:paraId="18E001EB" w14:textId="77777777" w:rsidR="00D32072" w:rsidRPr="003F48A5" w:rsidRDefault="00D32072" w:rsidP="00F33D16">
            <w:pPr>
              <w:jc w:val="center"/>
            </w:pPr>
          </w:p>
        </w:tc>
        <w:tc>
          <w:tcPr>
            <w:tcW w:w="189" w:type="pct"/>
          </w:tcPr>
          <w:p w14:paraId="64B66631" w14:textId="77777777" w:rsidR="00D32072" w:rsidRPr="003F48A5" w:rsidRDefault="00D32072" w:rsidP="00F33D16">
            <w:pPr>
              <w:jc w:val="center"/>
            </w:pPr>
            <w:r w:rsidRPr="003F48A5">
              <w:t>b.</w:t>
            </w:r>
          </w:p>
        </w:tc>
        <w:tc>
          <w:tcPr>
            <w:tcW w:w="3711" w:type="pct"/>
          </w:tcPr>
          <w:p w14:paraId="447B4D20" w14:textId="77777777" w:rsidR="00D32072" w:rsidRPr="003F48A5" w:rsidRDefault="00D32072" w:rsidP="00D708FA">
            <w:pPr>
              <w:rPr>
                <w:bCs/>
              </w:rPr>
            </w:pPr>
            <w:r>
              <w:t xml:space="preserve">Classify </w:t>
            </w:r>
            <w:r w:rsidRPr="00651C46">
              <w:t>food additives based on their function</w:t>
            </w:r>
            <w:r>
              <w:t xml:space="preserve"> with examples</w:t>
            </w:r>
            <w:r w:rsidRPr="00651C46">
              <w:t>.</w:t>
            </w:r>
          </w:p>
        </w:tc>
        <w:tc>
          <w:tcPr>
            <w:tcW w:w="319" w:type="pct"/>
          </w:tcPr>
          <w:p w14:paraId="494AB0F9" w14:textId="77777777" w:rsidR="00D32072" w:rsidRPr="003F48A5" w:rsidRDefault="00D32072" w:rsidP="00F33D16">
            <w:pPr>
              <w:jc w:val="center"/>
            </w:pPr>
            <w:r>
              <w:t>CO1</w:t>
            </w:r>
          </w:p>
        </w:tc>
        <w:tc>
          <w:tcPr>
            <w:tcW w:w="256" w:type="pct"/>
          </w:tcPr>
          <w:p w14:paraId="51740CF5" w14:textId="77777777" w:rsidR="00D32072" w:rsidRPr="003F48A5" w:rsidRDefault="00D32072" w:rsidP="00F33D16">
            <w:pPr>
              <w:jc w:val="center"/>
            </w:pPr>
            <w:r>
              <w:t>An</w:t>
            </w:r>
          </w:p>
        </w:tc>
        <w:tc>
          <w:tcPr>
            <w:tcW w:w="253" w:type="pct"/>
          </w:tcPr>
          <w:p w14:paraId="6C21FE4D" w14:textId="77777777" w:rsidR="00D32072" w:rsidRPr="003F48A5" w:rsidRDefault="00D32072" w:rsidP="00F33D16">
            <w:pPr>
              <w:jc w:val="center"/>
            </w:pPr>
            <w:r>
              <w:t>10</w:t>
            </w:r>
          </w:p>
        </w:tc>
      </w:tr>
      <w:tr w:rsidR="00D32072" w:rsidRPr="003F48A5" w14:paraId="7E572238" w14:textId="77777777" w:rsidTr="00BA1945">
        <w:trPr>
          <w:trHeight w:val="239"/>
        </w:trPr>
        <w:tc>
          <w:tcPr>
            <w:tcW w:w="272" w:type="pct"/>
          </w:tcPr>
          <w:p w14:paraId="13915B12" w14:textId="77777777" w:rsidR="00D32072" w:rsidRPr="003F48A5" w:rsidRDefault="00D32072" w:rsidP="00F33D16">
            <w:pPr>
              <w:jc w:val="center"/>
            </w:pPr>
          </w:p>
        </w:tc>
        <w:tc>
          <w:tcPr>
            <w:tcW w:w="189" w:type="pct"/>
          </w:tcPr>
          <w:p w14:paraId="4A5F7B02" w14:textId="77777777" w:rsidR="00D32072" w:rsidRPr="003F48A5" w:rsidRDefault="00D32072" w:rsidP="00F33D16">
            <w:pPr>
              <w:jc w:val="center"/>
            </w:pPr>
          </w:p>
        </w:tc>
        <w:tc>
          <w:tcPr>
            <w:tcW w:w="3711" w:type="pct"/>
          </w:tcPr>
          <w:p w14:paraId="4BFEE1C7" w14:textId="77777777" w:rsidR="00D32072" w:rsidRPr="003F48A5" w:rsidRDefault="00D32072" w:rsidP="00FA7076">
            <w:pPr>
              <w:jc w:val="center"/>
              <w:rPr>
                <w:b/>
                <w:bCs/>
              </w:rPr>
            </w:pPr>
            <w:r w:rsidRPr="003F48A5">
              <w:rPr>
                <w:b/>
                <w:bCs/>
              </w:rPr>
              <w:t>(OR)</w:t>
            </w:r>
          </w:p>
        </w:tc>
        <w:tc>
          <w:tcPr>
            <w:tcW w:w="319" w:type="pct"/>
          </w:tcPr>
          <w:p w14:paraId="0C287845" w14:textId="77777777" w:rsidR="00D32072" w:rsidRPr="003F48A5" w:rsidRDefault="00D32072" w:rsidP="00F33D16">
            <w:pPr>
              <w:jc w:val="center"/>
            </w:pPr>
          </w:p>
        </w:tc>
        <w:tc>
          <w:tcPr>
            <w:tcW w:w="256" w:type="pct"/>
          </w:tcPr>
          <w:p w14:paraId="079AB4E7" w14:textId="77777777" w:rsidR="00D32072" w:rsidRPr="003F48A5" w:rsidRDefault="00D32072" w:rsidP="00F33D16">
            <w:pPr>
              <w:jc w:val="center"/>
            </w:pPr>
          </w:p>
        </w:tc>
        <w:tc>
          <w:tcPr>
            <w:tcW w:w="253" w:type="pct"/>
          </w:tcPr>
          <w:p w14:paraId="551AC07B" w14:textId="77777777" w:rsidR="00D32072" w:rsidRPr="003F48A5" w:rsidRDefault="00D32072" w:rsidP="00F33D16">
            <w:pPr>
              <w:jc w:val="center"/>
            </w:pPr>
          </w:p>
        </w:tc>
      </w:tr>
      <w:tr w:rsidR="00D32072" w:rsidRPr="003F48A5" w14:paraId="2CBFE52C" w14:textId="77777777" w:rsidTr="00BA1945">
        <w:trPr>
          <w:trHeight w:val="283"/>
        </w:trPr>
        <w:tc>
          <w:tcPr>
            <w:tcW w:w="272" w:type="pct"/>
          </w:tcPr>
          <w:p w14:paraId="6FC8C1FD" w14:textId="77777777" w:rsidR="00D32072" w:rsidRPr="003F48A5" w:rsidRDefault="00D32072" w:rsidP="00F33D16">
            <w:pPr>
              <w:jc w:val="center"/>
            </w:pPr>
            <w:r w:rsidRPr="003F48A5">
              <w:t>2.</w:t>
            </w:r>
          </w:p>
        </w:tc>
        <w:tc>
          <w:tcPr>
            <w:tcW w:w="189" w:type="pct"/>
          </w:tcPr>
          <w:p w14:paraId="03C70CA9" w14:textId="77777777" w:rsidR="00D32072" w:rsidRPr="003F48A5" w:rsidRDefault="00D32072" w:rsidP="00F33D16">
            <w:pPr>
              <w:jc w:val="center"/>
            </w:pPr>
            <w:r w:rsidRPr="003F48A5">
              <w:t>a.</w:t>
            </w:r>
          </w:p>
        </w:tc>
        <w:tc>
          <w:tcPr>
            <w:tcW w:w="3711" w:type="pct"/>
          </w:tcPr>
          <w:p w14:paraId="063D6BB7" w14:textId="77777777" w:rsidR="00D32072" w:rsidRPr="003F48A5" w:rsidRDefault="00D32072" w:rsidP="00D708FA">
            <w:r w:rsidRPr="000E1805">
              <w:t>Compare and contrast the different categories of preservatives, analyzing their modes of action and permissible limits.</w:t>
            </w:r>
          </w:p>
        </w:tc>
        <w:tc>
          <w:tcPr>
            <w:tcW w:w="319" w:type="pct"/>
          </w:tcPr>
          <w:p w14:paraId="7D5A076B" w14:textId="77777777" w:rsidR="00D32072" w:rsidRPr="003F48A5" w:rsidRDefault="00D32072" w:rsidP="00F33D16">
            <w:pPr>
              <w:jc w:val="center"/>
            </w:pPr>
            <w:r w:rsidRPr="003F48A5">
              <w:t>CO2</w:t>
            </w:r>
          </w:p>
        </w:tc>
        <w:tc>
          <w:tcPr>
            <w:tcW w:w="256" w:type="pct"/>
          </w:tcPr>
          <w:p w14:paraId="01DBA011" w14:textId="77777777" w:rsidR="00D32072" w:rsidRPr="003F48A5" w:rsidRDefault="00D32072" w:rsidP="00F33D16">
            <w:pPr>
              <w:jc w:val="center"/>
            </w:pPr>
            <w:r>
              <w:t>An</w:t>
            </w:r>
          </w:p>
        </w:tc>
        <w:tc>
          <w:tcPr>
            <w:tcW w:w="253" w:type="pct"/>
          </w:tcPr>
          <w:p w14:paraId="619859F5" w14:textId="77777777" w:rsidR="00D32072" w:rsidRPr="003F48A5" w:rsidRDefault="00D32072" w:rsidP="00F33D16">
            <w:pPr>
              <w:jc w:val="center"/>
            </w:pPr>
            <w:r>
              <w:t>1</w:t>
            </w:r>
            <w:r w:rsidRPr="003F48A5">
              <w:t>0</w:t>
            </w:r>
          </w:p>
        </w:tc>
      </w:tr>
      <w:tr w:rsidR="00D32072" w:rsidRPr="003F48A5" w14:paraId="3E8F6B62" w14:textId="77777777" w:rsidTr="00BA1945">
        <w:trPr>
          <w:trHeight w:val="283"/>
        </w:trPr>
        <w:tc>
          <w:tcPr>
            <w:tcW w:w="272" w:type="pct"/>
          </w:tcPr>
          <w:p w14:paraId="58C7994E" w14:textId="77777777" w:rsidR="00D32072" w:rsidRPr="003F48A5" w:rsidRDefault="00D32072" w:rsidP="00F33D16">
            <w:pPr>
              <w:jc w:val="center"/>
            </w:pPr>
          </w:p>
        </w:tc>
        <w:tc>
          <w:tcPr>
            <w:tcW w:w="189" w:type="pct"/>
          </w:tcPr>
          <w:p w14:paraId="7C513ABF" w14:textId="77777777" w:rsidR="00D32072" w:rsidRPr="003F48A5" w:rsidRDefault="00D32072" w:rsidP="00F33D16">
            <w:pPr>
              <w:jc w:val="center"/>
            </w:pPr>
            <w:r w:rsidRPr="003F48A5">
              <w:t>b.</w:t>
            </w:r>
          </w:p>
        </w:tc>
        <w:tc>
          <w:tcPr>
            <w:tcW w:w="3711" w:type="pct"/>
          </w:tcPr>
          <w:p w14:paraId="5347A36D" w14:textId="77777777" w:rsidR="00D32072" w:rsidRPr="003F48A5" w:rsidRDefault="00D32072" w:rsidP="00651C46">
            <w:pPr>
              <w:jc w:val="both"/>
            </w:pPr>
            <w:r w:rsidRPr="00651C46">
              <w:t>Explain the role of acidulants in preserving food by lowering pH</w:t>
            </w:r>
            <w:r>
              <w:t xml:space="preserve"> with examples</w:t>
            </w:r>
            <w:r w:rsidRPr="00651C46">
              <w:t>.</w:t>
            </w:r>
            <w:r>
              <w:t xml:space="preserve"> </w:t>
            </w:r>
          </w:p>
        </w:tc>
        <w:tc>
          <w:tcPr>
            <w:tcW w:w="319" w:type="pct"/>
          </w:tcPr>
          <w:p w14:paraId="7E55781E" w14:textId="77777777" w:rsidR="00D32072" w:rsidRPr="003F48A5" w:rsidRDefault="00D32072" w:rsidP="00F33D16">
            <w:pPr>
              <w:jc w:val="center"/>
            </w:pPr>
            <w:r>
              <w:t>CO2</w:t>
            </w:r>
          </w:p>
        </w:tc>
        <w:tc>
          <w:tcPr>
            <w:tcW w:w="256" w:type="pct"/>
          </w:tcPr>
          <w:p w14:paraId="2FEE09D7" w14:textId="77777777" w:rsidR="00D32072" w:rsidRPr="003F48A5" w:rsidRDefault="00D32072" w:rsidP="00F33D16">
            <w:pPr>
              <w:jc w:val="center"/>
            </w:pPr>
            <w:r>
              <w:t>A</w:t>
            </w:r>
          </w:p>
        </w:tc>
        <w:tc>
          <w:tcPr>
            <w:tcW w:w="253" w:type="pct"/>
          </w:tcPr>
          <w:p w14:paraId="59FC4928" w14:textId="77777777" w:rsidR="00D32072" w:rsidRPr="003F48A5" w:rsidRDefault="00D32072" w:rsidP="00F33D16">
            <w:pPr>
              <w:jc w:val="center"/>
            </w:pPr>
            <w:r>
              <w:t>10</w:t>
            </w:r>
          </w:p>
        </w:tc>
      </w:tr>
      <w:tr w:rsidR="00D32072" w:rsidRPr="003F48A5" w14:paraId="747957B0" w14:textId="77777777" w:rsidTr="00BA1945">
        <w:trPr>
          <w:trHeight w:val="397"/>
        </w:trPr>
        <w:tc>
          <w:tcPr>
            <w:tcW w:w="272" w:type="pct"/>
          </w:tcPr>
          <w:p w14:paraId="1F175F01" w14:textId="77777777" w:rsidR="00D32072" w:rsidRPr="003F48A5" w:rsidRDefault="00D32072" w:rsidP="00F33D16">
            <w:pPr>
              <w:jc w:val="center"/>
            </w:pPr>
          </w:p>
        </w:tc>
        <w:tc>
          <w:tcPr>
            <w:tcW w:w="189" w:type="pct"/>
          </w:tcPr>
          <w:p w14:paraId="5EA45904" w14:textId="77777777" w:rsidR="00D32072" w:rsidRPr="003F48A5" w:rsidRDefault="00D32072" w:rsidP="00F33D16">
            <w:pPr>
              <w:jc w:val="center"/>
            </w:pPr>
          </w:p>
        </w:tc>
        <w:tc>
          <w:tcPr>
            <w:tcW w:w="3711" w:type="pct"/>
          </w:tcPr>
          <w:p w14:paraId="61F7DC5F" w14:textId="77777777" w:rsidR="00D32072" w:rsidRPr="003F48A5" w:rsidRDefault="00D32072" w:rsidP="00FA7076">
            <w:pPr>
              <w:jc w:val="center"/>
            </w:pPr>
          </w:p>
        </w:tc>
        <w:tc>
          <w:tcPr>
            <w:tcW w:w="319" w:type="pct"/>
          </w:tcPr>
          <w:p w14:paraId="7CCE1441" w14:textId="77777777" w:rsidR="00D32072" w:rsidRPr="003F48A5" w:rsidRDefault="00D32072" w:rsidP="00F33D16">
            <w:pPr>
              <w:jc w:val="center"/>
            </w:pPr>
          </w:p>
        </w:tc>
        <w:tc>
          <w:tcPr>
            <w:tcW w:w="256" w:type="pct"/>
          </w:tcPr>
          <w:p w14:paraId="08EC0976" w14:textId="77777777" w:rsidR="00D32072" w:rsidRPr="003F48A5" w:rsidRDefault="00D32072" w:rsidP="00F33D16">
            <w:pPr>
              <w:jc w:val="center"/>
            </w:pPr>
          </w:p>
        </w:tc>
        <w:tc>
          <w:tcPr>
            <w:tcW w:w="253" w:type="pct"/>
          </w:tcPr>
          <w:p w14:paraId="6233B37B" w14:textId="77777777" w:rsidR="00D32072" w:rsidRPr="003F48A5" w:rsidRDefault="00D32072" w:rsidP="00F33D16">
            <w:pPr>
              <w:jc w:val="center"/>
            </w:pPr>
          </w:p>
        </w:tc>
      </w:tr>
      <w:tr w:rsidR="00D32072" w:rsidRPr="003F48A5" w14:paraId="5521C84A" w14:textId="77777777" w:rsidTr="00BA1945">
        <w:trPr>
          <w:trHeight w:val="283"/>
        </w:trPr>
        <w:tc>
          <w:tcPr>
            <w:tcW w:w="272" w:type="pct"/>
          </w:tcPr>
          <w:p w14:paraId="6E25EB41" w14:textId="77777777" w:rsidR="00D32072" w:rsidRPr="003F48A5" w:rsidRDefault="00D32072" w:rsidP="00F33D16">
            <w:pPr>
              <w:jc w:val="center"/>
            </w:pPr>
            <w:r w:rsidRPr="003F48A5">
              <w:t>3.</w:t>
            </w:r>
          </w:p>
        </w:tc>
        <w:tc>
          <w:tcPr>
            <w:tcW w:w="189" w:type="pct"/>
          </w:tcPr>
          <w:p w14:paraId="3FBF013E" w14:textId="77777777" w:rsidR="00D32072" w:rsidRPr="003F48A5" w:rsidRDefault="00D32072" w:rsidP="00F33D16">
            <w:pPr>
              <w:jc w:val="center"/>
            </w:pPr>
            <w:r w:rsidRPr="003F48A5">
              <w:t>a.</w:t>
            </w:r>
          </w:p>
        </w:tc>
        <w:tc>
          <w:tcPr>
            <w:tcW w:w="3711" w:type="pct"/>
          </w:tcPr>
          <w:p w14:paraId="1D9F7F44" w14:textId="77777777" w:rsidR="00D32072" w:rsidRPr="003F48A5" w:rsidRDefault="00D32072" w:rsidP="00651C46">
            <w:pPr>
              <w:jc w:val="both"/>
            </w:pPr>
            <w:r w:rsidRPr="00651C46">
              <w:t xml:space="preserve">Explain the concept of “metal ion sequestration” </w:t>
            </w:r>
            <w:r>
              <w:t>w</w:t>
            </w:r>
            <w:r w:rsidRPr="00651C46">
              <w:t>it</w:t>
            </w:r>
            <w:r>
              <w:t>h suitable examples.</w:t>
            </w:r>
          </w:p>
        </w:tc>
        <w:tc>
          <w:tcPr>
            <w:tcW w:w="319" w:type="pct"/>
          </w:tcPr>
          <w:p w14:paraId="0AE22215" w14:textId="77777777" w:rsidR="00D32072" w:rsidRPr="003F48A5" w:rsidRDefault="00D32072" w:rsidP="00F33D16">
            <w:pPr>
              <w:jc w:val="center"/>
            </w:pPr>
            <w:r w:rsidRPr="003F48A5">
              <w:t>CO3</w:t>
            </w:r>
          </w:p>
        </w:tc>
        <w:tc>
          <w:tcPr>
            <w:tcW w:w="256" w:type="pct"/>
          </w:tcPr>
          <w:p w14:paraId="204232F5" w14:textId="77777777" w:rsidR="00D32072" w:rsidRPr="003F48A5" w:rsidRDefault="00D32072" w:rsidP="00F33D16">
            <w:pPr>
              <w:jc w:val="center"/>
            </w:pPr>
            <w:r>
              <w:t>A</w:t>
            </w:r>
          </w:p>
        </w:tc>
        <w:tc>
          <w:tcPr>
            <w:tcW w:w="253" w:type="pct"/>
          </w:tcPr>
          <w:p w14:paraId="26A9A4BE" w14:textId="77777777" w:rsidR="00D32072" w:rsidRPr="003F48A5" w:rsidRDefault="00D32072" w:rsidP="00F33D16">
            <w:pPr>
              <w:jc w:val="center"/>
            </w:pPr>
            <w:r>
              <w:t>1</w:t>
            </w:r>
            <w:r w:rsidRPr="003F48A5">
              <w:t>0</w:t>
            </w:r>
          </w:p>
        </w:tc>
      </w:tr>
      <w:tr w:rsidR="00D32072" w:rsidRPr="003F48A5" w14:paraId="7E7AB7E8" w14:textId="77777777" w:rsidTr="00BA1945">
        <w:trPr>
          <w:trHeight w:val="283"/>
        </w:trPr>
        <w:tc>
          <w:tcPr>
            <w:tcW w:w="272" w:type="pct"/>
          </w:tcPr>
          <w:p w14:paraId="0C0DB2BA" w14:textId="77777777" w:rsidR="00D32072" w:rsidRPr="003F48A5" w:rsidRDefault="00D32072" w:rsidP="00F33D16">
            <w:pPr>
              <w:jc w:val="center"/>
            </w:pPr>
          </w:p>
        </w:tc>
        <w:tc>
          <w:tcPr>
            <w:tcW w:w="189" w:type="pct"/>
          </w:tcPr>
          <w:p w14:paraId="048E3602" w14:textId="77777777" w:rsidR="00D32072" w:rsidRPr="003F48A5" w:rsidRDefault="00D32072" w:rsidP="00F33D16">
            <w:pPr>
              <w:jc w:val="center"/>
            </w:pPr>
            <w:r w:rsidRPr="003F48A5">
              <w:t>b.</w:t>
            </w:r>
          </w:p>
        </w:tc>
        <w:tc>
          <w:tcPr>
            <w:tcW w:w="3711" w:type="pct"/>
          </w:tcPr>
          <w:p w14:paraId="5EBA9330" w14:textId="77777777" w:rsidR="00D32072" w:rsidRPr="003F48A5" w:rsidRDefault="00D32072" w:rsidP="00D708FA">
            <w:pPr>
              <w:rPr>
                <w:bCs/>
              </w:rPr>
            </w:pPr>
            <w:r>
              <w:t>Differentiate between natural and synthetic antioxidants with examples.</w:t>
            </w:r>
          </w:p>
        </w:tc>
        <w:tc>
          <w:tcPr>
            <w:tcW w:w="319" w:type="pct"/>
          </w:tcPr>
          <w:p w14:paraId="36AD7593" w14:textId="77777777" w:rsidR="00D32072" w:rsidRPr="003F48A5" w:rsidRDefault="00D32072" w:rsidP="00F33D16">
            <w:pPr>
              <w:jc w:val="center"/>
            </w:pPr>
            <w:r>
              <w:t>CO3</w:t>
            </w:r>
          </w:p>
        </w:tc>
        <w:tc>
          <w:tcPr>
            <w:tcW w:w="256" w:type="pct"/>
          </w:tcPr>
          <w:p w14:paraId="378459C6" w14:textId="77777777" w:rsidR="00D32072" w:rsidRPr="003F48A5" w:rsidRDefault="00D32072" w:rsidP="00F33D16">
            <w:pPr>
              <w:jc w:val="center"/>
            </w:pPr>
            <w:r>
              <w:t>An</w:t>
            </w:r>
          </w:p>
        </w:tc>
        <w:tc>
          <w:tcPr>
            <w:tcW w:w="253" w:type="pct"/>
          </w:tcPr>
          <w:p w14:paraId="6B74E4CF" w14:textId="77777777" w:rsidR="00D32072" w:rsidRPr="003F48A5" w:rsidRDefault="00D32072" w:rsidP="00F33D16">
            <w:pPr>
              <w:jc w:val="center"/>
            </w:pPr>
            <w:r>
              <w:t>10</w:t>
            </w:r>
          </w:p>
        </w:tc>
      </w:tr>
      <w:tr w:rsidR="00D32072" w:rsidRPr="003F48A5" w14:paraId="2CDA9C5A" w14:textId="77777777" w:rsidTr="00BA1945">
        <w:trPr>
          <w:trHeight w:val="173"/>
        </w:trPr>
        <w:tc>
          <w:tcPr>
            <w:tcW w:w="272" w:type="pct"/>
          </w:tcPr>
          <w:p w14:paraId="44EE2FE6" w14:textId="77777777" w:rsidR="00D32072" w:rsidRPr="003F48A5" w:rsidRDefault="00D32072" w:rsidP="00F33D16">
            <w:pPr>
              <w:jc w:val="center"/>
            </w:pPr>
          </w:p>
        </w:tc>
        <w:tc>
          <w:tcPr>
            <w:tcW w:w="189" w:type="pct"/>
          </w:tcPr>
          <w:p w14:paraId="00B064B3" w14:textId="77777777" w:rsidR="00D32072" w:rsidRPr="003F48A5" w:rsidRDefault="00D32072" w:rsidP="00F33D16">
            <w:pPr>
              <w:jc w:val="center"/>
            </w:pPr>
          </w:p>
        </w:tc>
        <w:tc>
          <w:tcPr>
            <w:tcW w:w="3711" w:type="pct"/>
          </w:tcPr>
          <w:p w14:paraId="0A13C7D9" w14:textId="77777777" w:rsidR="00D32072" w:rsidRPr="003F48A5" w:rsidRDefault="00D32072" w:rsidP="00FA7076">
            <w:pPr>
              <w:jc w:val="center"/>
            </w:pPr>
            <w:r w:rsidRPr="003F48A5">
              <w:rPr>
                <w:b/>
                <w:bCs/>
              </w:rPr>
              <w:t>(OR)</w:t>
            </w:r>
          </w:p>
        </w:tc>
        <w:tc>
          <w:tcPr>
            <w:tcW w:w="319" w:type="pct"/>
          </w:tcPr>
          <w:p w14:paraId="33E698BD" w14:textId="77777777" w:rsidR="00D32072" w:rsidRPr="003F48A5" w:rsidRDefault="00D32072" w:rsidP="00F33D16">
            <w:pPr>
              <w:jc w:val="center"/>
            </w:pPr>
          </w:p>
        </w:tc>
        <w:tc>
          <w:tcPr>
            <w:tcW w:w="256" w:type="pct"/>
          </w:tcPr>
          <w:p w14:paraId="307E65E3" w14:textId="77777777" w:rsidR="00D32072" w:rsidRPr="003F48A5" w:rsidRDefault="00D32072" w:rsidP="00F33D16">
            <w:pPr>
              <w:jc w:val="center"/>
            </w:pPr>
          </w:p>
        </w:tc>
        <w:tc>
          <w:tcPr>
            <w:tcW w:w="253" w:type="pct"/>
          </w:tcPr>
          <w:p w14:paraId="7C1781C7" w14:textId="77777777" w:rsidR="00D32072" w:rsidRPr="003F48A5" w:rsidRDefault="00D32072" w:rsidP="00F33D16">
            <w:pPr>
              <w:jc w:val="center"/>
            </w:pPr>
          </w:p>
        </w:tc>
      </w:tr>
      <w:tr w:rsidR="00D32072" w:rsidRPr="003F48A5" w14:paraId="2DF0EDEC" w14:textId="77777777" w:rsidTr="00BA1945">
        <w:trPr>
          <w:trHeight w:val="283"/>
        </w:trPr>
        <w:tc>
          <w:tcPr>
            <w:tcW w:w="272" w:type="pct"/>
          </w:tcPr>
          <w:p w14:paraId="59ACFDE3" w14:textId="77777777" w:rsidR="00D32072" w:rsidRPr="003F48A5" w:rsidRDefault="00D32072" w:rsidP="00F33D16">
            <w:pPr>
              <w:jc w:val="center"/>
            </w:pPr>
            <w:r w:rsidRPr="003F48A5">
              <w:t>4.</w:t>
            </w:r>
          </w:p>
        </w:tc>
        <w:tc>
          <w:tcPr>
            <w:tcW w:w="189" w:type="pct"/>
          </w:tcPr>
          <w:p w14:paraId="5C94DB75" w14:textId="77777777" w:rsidR="00D32072" w:rsidRPr="003F48A5" w:rsidRDefault="00D32072" w:rsidP="00F33D16">
            <w:pPr>
              <w:jc w:val="center"/>
            </w:pPr>
            <w:r w:rsidRPr="003F48A5">
              <w:t>a.</w:t>
            </w:r>
          </w:p>
        </w:tc>
        <w:tc>
          <w:tcPr>
            <w:tcW w:w="3711" w:type="pct"/>
          </w:tcPr>
          <w:p w14:paraId="55B40A38" w14:textId="77777777" w:rsidR="00D32072" w:rsidRPr="003F48A5" w:rsidRDefault="00D32072" w:rsidP="00313DCB">
            <w:pPr>
              <w:jc w:val="both"/>
            </w:pPr>
            <w:r>
              <w:t>C</w:t>
            </w:r>
            <w:r w:rsidRPr="00313DCB">
              <w:t xml:space="preserve">lassify the </w:t>
            </w:r>
            <w:r>
              <w:t xml:space="preserve">nature-identical </w:t>
            </w:r>
            <w:r w:rsidRPr="00313DCB">
              <w:t>flavouring agents based on their production process with the help of examples.</w:t>
            </w:r>
          </w:p>
        </w:tc>
        <w:tc>
          <w:tcPr>
            <w:tcW w:w="319" w:type="pct"/>
          </w:tcPr>
          <w:p w14:paraId="76F8E3B4" w14:textId="77777777" w:rsidR="00D32072" w:rsidRPr="003F48A5" w:rsidRDefault="00D32072" w:rsidP="00F33D16">
            <w:pPr>
              <w:jc w:val="center"/>
            </w:pPr>
            <w:r w:rsidRPr="003F48A5">
              <w:t>CO4</w:t>
            </w:r>
          </w:p>
        </w:tc>
        <w:tc>
          <w:tcPr>
            <w:tcW w:w="256" w:type="pct"/>
          </w:tcPr>
          <w:p w14:paraId="454456AB" w14:textId="77777777" w:rsidR="00D32072" w:rsidRPr="003F48A5" w:rsidRDefault="00D32072" w:rsidP="00F33D16">
            <w:pPr>
              <w:jc w:val="center"/>
            </w:pPr>
            <w:r>
              <w:t>An</w:t>
            </w:r>
          </w:p>
        </w:tc>
        <w:tc>
          <w:tcPr>
            <w:tcW w:w="253" w:type="pct"/>
          </w:tcPr>
          <w:p w14:paraId="69BDB5B6" w14:textId="77777777" w:rsidR="00D32072" w:rsidRPr="003F48A5" w:rsidRDefault="00D32072" w:rsidP="00F33D16">
            <w:pPr>
              <w:jc w:val="center"/>
            </w:pPr>
            <w:r>
              <w:t>10</w:t>
            </w:r>
          </w:p>
        </w:tc>
      </w:tr>
      <w:tr w:rsidR="00D32072" w:rsidRPr="003F48A5" w14:paraId="65361833" w14:textId="77777777" w:rsidTr="00BA1945">
        <w:trPr>
          <w:trHeight w:val="283"/>
        </w:trPr>
        <w:tc>
          <w:tcPr>
            <w:tcW w:w="272" w:type="pct"/>
          </w:tcPr>
          <w:p w14:paraId="0EE4324E" w14:textId="77777777" w:rsidR="00D32072" w:rsidRPr="003F48A5" w:rsidRDefault="00D32072" w:rsidP="00F33D16">
            <w:pPr>
              <w:jc w:val="center"/>
            </w:pPr>
          </w:p>
        </w:tc>
        <w:tc>
          <w:tcPr>
            <w:tcW w:w="189" w:type="pct"/>
          </w:tcPr>
          <w:p w14:paraId="636A9D52" w14:textId="77777777" w:rsidR="00D32072" w:rsidRPr="003F48A5" w:rsidRDefault="00D32072" w:rsidP="00F33D16">
            <w:pPr>
              <w:jc w:val="center"/>
            </w:pPr>
            <w:r w:rsidRPr="003F48A5">
              <w:t>b.</w:t>
            </w:r>
          </w:p>
        </w:tc>
        <w:tc>
          <w:tcPr>
            <w:tcW w:w="3711" w:type="pct"/>
          </w:tcPr>
          <w:p w14:paraId="0C223B78" w14:textId="77777777" w:rsidR="00D32072" w:rsidRPr="003F48A5" w:rsidRDefault="00D32072" w:rsidP="00485C6B">
            <w:pPr>
              <w:jc w:val="both"/>
              <w:rPr>
                <w:bCs/>
              </w:rPr>
            </w:pPr>
            <w:r w:rsidRPr="00313DCB">
              <w:rPr>
                <w:bCs/>
              </w:rPr>
              <w:t>Explain the difference between nutritive and non-nutritive sweeteners</w:t>
            </w:r>
            <w:r>
              <w:rPr>
                <w:bCs/>
              </w:rPr>
              <w:t xml:space="preserve"> with examples</w:t>
            </w:r>
            <w:r w:rsidRPr="00313DCB">
              <w:rPr>
                <w:bCs/>
              </w:rPr>
              <w:t>.</w:t>
            </w:r>
          </w:p>
        </w:tc>
        <w:tc>
          <w:tcPr>
            <w:tcW w:w="319" w:type="pct"/>
          </w:tcPr>
          <w:p w14:paraId="1850148E" w14:textId="77777777" w:rsidR="00D32072" w:rsidRPr="003F48A5" w:rsidRDefault="00D32072" w:rsidP="00F33D16">
            <w:pPr>
              <w:jc w:val="center"/>
            </w:pPr>
            <w:r>
              <w:t>CO4</w:t>
            </w:r>
          </w:p>
        </w:tc>
        <w:tc>
          <w:tcPr>
            <w:tcW w:w="256" w:type="pct"/>
          </w:tcPr>
          <w:p w14:paraId="53315AA2" w14:textId="77777777" w:rsidR="00D32072" w:rsidRPr="003F48A5" w:rsidRDefault="00D32072" w:rsidP="00F33D16">
            <w:pPr>
              <w:jc w:val="center"/>
            </w:pPr>
            <w:r>
              <w:t>A</w:t>
            </w:r>
          </w:p>
        </w:tc>
        <w:tc>
          <w:tcPr>
            <w:tcW w:w="253" w:type="pct"/>
          </w:tcPr>
          <w:p w14:paraId="276EEAE5" w14:textId="77777777" w:rsidR="00D32072" w:rsidRPr="003F48A5" w:rsidRDefault="00D32072" w:rsidP="00F33D16">
            <w:pPr>
              <w:jc w:val="center"/>
            </w:pPr>
            <w:r>
              <w:t>10</w:t>
            </w:r>
          </w:p>
        </w:tc>
      </w:tr>
      <w:tr w:rsidR="00D32072" w:rsidRPr="003F48A5" w14:paraId="28418E71" w14:textId="77777777" w:rsidTr="00BA1945">
        <w:trPr>
          <w:trHeight w:val="397"/>
        </w:trPr>
        <w:tc>
          <w:tcPr>
            <w:tcW w:w="272" w:type="pct"/>
          </w:tcPr>
          <w:p w14:paraId="674B4187" w14:textId="77777777" w:rsidR="00D32072" w:rsidRPr="003F48A5" w:rsidRDefault="00D32072" w:rsidP="00F33D16">
            <w:pPr>
              <w:jc w:val="center"/>
            </w:pPr>
          </w:p>
        </w:tc>
        <w:tc>
          <w:tcPr>
            <w:tcW w:w="189" w:type="pct"/>
          </w:tcPr>
          <w:p w14:paraId="4D1DD28D" w14:textId="77777777" w:rsidR="00D32072" w:rsidRPr="003F48A5" w:rsidRDefault="00D32072" w:rsidP="00F33D16">
            <w:pPr>
              <w:jc w:val="center"/>
            </w:pPr>
          </w:p>
        </w:tc>
        <w:tc>
          <w:tcPr>
            <w:tcW w:w="3711" w:type="pct"/>
          </w:tcPr>
          <w:p w14:paraId="0C234464" w14:textId="77777777" w:rsidR="00D32072" w:rsidRPr="003F48A5" w:rsidRDefault="00D32072" w:rsidP="00FA7076">
            <w:pPr>
              <w:jc w:val="center"/>
            </w:pPr>
          </w:p>
        </w:tc>
        <w:tc>
          <w:tcPr>
            <w:tcW w:w="319" w:type="pct"/>
          </w:tcPr>
          <w:p w14:paraId="400369A6" w14:textId="77777777" w:rsidR="00D32072" w:rsidRPr="003F48A5" w:rsidRDefault="00D32072" w:rsidP="00F33D16">
            <w:pPr>
              <w:jc w:val="center"/>
            </w:pPr>
          </w:p>
        </w:tc>
        <w:tc>
          <w:tcPr>
            <w:tcW w:w="256" w:type="pct"/>
          </w:tcPr>
          <w:p w14:paraId="5DF8DD6B" w14:textId="77777777" w:rsidR="00D32072" w:rsidRPr="003F48A5" w:rsidRDefault="00D32072" w:rsidP="00F33D16">
            <w:pPr>
              <w:jc w:val="center"/>
            </w:pPr>
          </w:p>
        </w:tc>
        <w:tc>
          <w:tcPr>
            <w:tcW w:w="253" w:type="pct"/>
          </w:tcPr>
          <w:p w14:paraId="2F534317" w14:textId="77777777" w:rsidR="00D32072" w:rsidRPr="003F48A5" w:rsidRDefault="00D32072" w:rsidP="00F33D16">
            <w:pPr>
              <w:jc w:val="center"/>
            </w:pPr>
          </w:p>
        </w:tc>
      </w:tr>
      <w:tr w:rsidR="00D32072" w:rsidRPr="003F48A5" w14:paraId="4BB8E2CF" w14:textId="77777777" w:rsidTr="00BA1945">
        <w:trPr>
          <w:trHeight w:val="283"/>
        </w:trPr>
        <w:tc>
          <w:tcPr>
            <w:tcW w:w="272" w:type="pct"/>
          </w:tcPr>
          <w:p w14:paraId="76024AA8" w14:textId="77777777" w:rsidR="00D32072" w:rsidRPr="003F48A5" w:rsidRDefault="00D32072" w:rsidP="00BA1945">
            <w:pPr>
              <w:jc w:val="center"/>
            </w:pPr>
            <w:r w:rsidRPr="003F48A5">
              <w:t>5.</w:t>
            </w:r>
          </w:p>
        </w:tc>
        <w:tc>
          <w:tcPr>
            <w:tcW w:w="189" w:type="pct"/>
          </w:tcPr>
          <w:p w14:paraId="50F7056B" w14:textId="77777777" w:rsidR="00D32072" w:rsidRPr="003F48A5" w:rsidRDefault="00D32072" w:rsidP="00BA1945">
            <w:pPr>
              <w:jc w:val="center"/>
            </w:pPr>
            <w:r w:rsidRPr="003F48A5">
              <w:t>a.</w:t>
            </w:r>
          </w:p>
        </w:tc>
        <w:tc>
          <w:tcPr>
            <w:tcW w:w="3711" w:type="pct"/>
            <w:vAlign w:val="bottom"/>
          </w:tcPr>
          <w:p w14:paraId="2F97B369" w14:textId="77777777" w:rsidR="00D32072" w:rsidRPr="003F48A5" w:rsidRDefault="00D32072" w:rsidP="00485C6B">
            <w:pPr>
              <w:jc w:val="both"/>
            </w:pPr>
            <w:r>
              <w:t>Illustrate</w:t>
            </w:r>
            <w:r w:rsidRPr="00AE4FB7">
              <w:t xml:space="preserve"> the production process for synthesizing </w:t>
            </w:r>
            <w:r>
              <w:t>natural</w:t>
            </w:r>
            <w:r w:rsidRPr="00AE4FB7">
              <w:t xml:space="preserve"> colourants with examples.</w:t>
            </w:r>
          </w:p>
        </w:tc>
        <w:tc>
          <w:tcPr>
            <w:tcW w:w="319" w:type="pct"/>
          </w:tcPr>
          <w:p w14:paraId="69CA9F4E" w14:textId="77777777" w:rsidR="00D32072" w:rsidRPr="003F48A5" w:rsidRDefault="00D32072" w:rsidP="00BA1945">
            <w:pPr>
              <w:jc w:val="center"/>
            </w:pPr>
            <w:r w:rsidRPr="003F48A5">
              <w:t>CO5</w:t>
            </w:r>
          </w:p>
        </w:tc>
        <w:tc>
          <w:tcPr>
            <w:tcW w:w="256" w:type="pct"/>
          </w:tcPr>
          <w:p w14:paraId="1D4E5D36" w14:textId="77777777" w:rsidR="00D32072" w:rsidRPr="003F48A5" w:rsidRDefault="00D32072" w:rsidP="00BA1945">
            <w:pPr>
              <w:jc w:val="center"/>
            </w:pPr>
            <w:r>
              <w:t>A</w:t>
            </w:r>
          </w:p>
        </w:tc>
        <w:tc>
          <w:tcPr>
            <w:tcW w:w="253" w:type="pct"/>
          </w:tcPr>
          <w:p w14:paraId="625AAD58" w14:textId="77777777" w:rsidR="00D32072" w:rsidRPr="003F48A5" w:rsidRDefault="00D32072" w:rsidP="00BA1945">
            <w:pPr>
              <w:jc w:val="center"/>
            </w:pPr>
            <w:r>
              <w:t>10</w:t>
            </w:r>
          </w:p>
        </w:tc>
      </w:tr>
      <w:tr w:rsidR="00D32072" w:rsidRPr="003F48A5" w14:paraId="2C9E6934" w14:textId="77777777" w:rsidTr="00BA1945">
        <w:trPr>
          <w:trHeight w:val="283"/>
        </w:trPr>
        <w:tc>
          <w:tcPr>
            <w:tcW w:w="272" w:type="pct"/>
          </w:tcPr>
          <w:p w14:paraId="0EE1F0E0" w14:textId="77777777" w:rsidR="00D32072" w:rsidRPr="003F48A5" w:rsidRDefault="00D32072" w:rsidP="00BA1945">
            <w:pPr>
              <w:jc w:val="center"/>
            </w:pPr>
          </w:p>
        </w:tc>
        <w:tc>
          <w:tcPr>
            <w:tcW w:w="189" w:type="pct"/>
          </w:tcPr>
          <w:p w14:paraId="0CE27468" w14:textId="77777777" w:rsidR="00D32072" w:rsidRPr="003F48A5" w:rsidRDefault="00D32072" w:rsidP="00BA1945">
            <w:pPr>
              <w:jc w:val="center"/>
            </w:pPr>
            <w:r w:rsidRPr="003F48A5">
              <w:t>b.</w:t>
            </w:r>
          </w:p>
        </w:tc>
        <w:tc>
          <w:tcPr>
            <w:tcW w:w="3711" w:type="pct"/>
          </w:tcPr>
          <w:p w14:paraId="669861A4" w14:textId="77777777" w:rsidR="00D32072" w:rsidRPr="003F48A5" w:rsidRDefault="00D32072" w:rsidP="00BA1945">
            <w:pPr>
              <w:rPr>
                <w:bCs/>
              </w:rPr>
            </w:pPr>
            <w:r w:rsidRPr="00313DCB">
              <w:rPr>
                <w:bCs/>
              </w:rPr>
              <w:t>Explain the label</w:t>
            </w:r>
            <w:r>
              <w:rPr>
                <w:bCs/>
              </w:rPr>
              <w:t>l</w:t>
            </w:r>
            <w:r w:rsidRPr="00313DCB">
              <w:rPr>
                <w:bCs/>
              </w:rPr>
              <w:t>ing requirements for colo</w:t>
            </w:r>
            <w:r>
              <w:rPr>
                <w:bCs/>
              </w:rPr>
              <w:t>u</w:t>
            </w:r>
            <w:r w:rsidRPr="00313DCB">
              <w:rPr>
                <w:bCs/>
              </w:rPr>
              <w:t>rants in packaged foods.</w:t>
            </w:r>
          </w:p>
        </w:tc>
        <w:tc>
          <w:tcPr>
            <w:tcW w:w="319" w:type="pct"/>
          </w:tcPr>
          <w:p w14:paraId="7EE6C2B1" w14:textId="77777777" w:rsidR="00D32072" w:rsidRPr="003F48A5" w:rsidRDefault="00D32072" w:rsidP="00BA1945">
            <w:pPr>
              <w:jc w:val="center"/>
            </w:pPr>
            <w:r>
              <w:t>CO5</w:t>
            </w:r>
          </w:p>
        </w:tc>
        <w:tc>
          <w:tcPr>
            <w:tcW w:w="256" w:type="pct"/>
          </w:tcPr>
          <w:p w14:paraId="75C7F2A3" w14:textId="77777777" w:rsidR="00D32072" w:rsidRPr="003F48A5" w:rsidRDefault="00D32072" w:rsidP="00BA1945">
            <w:pPr>
              <w:jc w:val="center"/>
            </w:pPr>
            <w:r>
              <w:t>U</w:t>
            </w:r>
          </w:p>
        </w:tc>
        <w:tc>
          <w:tcPr>
            <w:tcW w:w="253" w:type="pct"/>
          </w:tcPr>
          <w:p w14:paraId="12B45E9D" w14:textId="77777777" w:rsidR="00D32072" w:rsidRPr="003F48A5" w:rsidRDefault="00D32072" w:rsidP="00BA1945">
            <w:pPr>
              <w:jc w:val="center"/>
            </w:pPr>
            <w:r>
              <w:t>10</w:t>
            </w:r>
          </w:p>
        </w:tc>
      </w:tr>
      <w:tr w:rsidR="00D32072" w:rsidRPr="003F48A5" w14:paraId="2250E03C" w14:textId="77777777" w:rsidTr="00BA1945">
        <w:trPr>
          <w:trHeight w:val="263"/>
        </w:trPr>
        <w:tc>
          <w:tcPr>
            <w:tcW w:w="272" w:type="pct"/>
          </w:tcPr>
          <w:p w14:paraId="5436C442" w14:textId="77777777" w:rsidR="00D32072" w:rsidRPr="003F48A5" w:rsidRDefault="00D32072" w:rsidP="00BA1945">
            <w:pPr>
              <w:jc w:val="center"/>
            </w:pPr>
          </w:p>
        </w:tc>
        <w:tc>
          <w:tcPr>
            <w:tcW w:w="189" w:type="pct"/>
          </w:tcPr>
          <w:p w14:paraId="5414060C" w14:textId="77777777" w:rsidR="00D32072" w:rsidRPr="003F48A5" w:rsidRDefault="00D32072" w:rsidP="00BA1945">
            <w:pPr>
              <w:jc w:val="center"/>
            </w:pPr>
          </w:p>
        </w:tc>
        <w:tc>
          <w:tcPr>
            <w:tcW w:w="3711" w:type="pct"/>
          </w:tcPr>
          <w:p w14:paraId="1F38CDAF" w14:textId="77777777" w:rsidR="00D32072" w:rsidRPr="003F48A5" w:rsidRDefault="00D32072" w:rsidP="00BA1945">
            <w:pPr>
              <w:jc w:val="center"/>
            </w:pPr>
            <w:r w:rsidRPr="003F48A5">
              <w:rPr>
                <w:b/>
                <w:bCs/>
              </w:rPr>
              <w:t>(OR)</w:t>
            </w:r>
          </w:p>
        </w:tc>
        <w:tc>
          <w:tcPr>
            <w:tcW w:w="319" w:type="pct"/>
          </w:tcPr>
          <w:p w14:paraId="61376573" w14:textId="77777777" w:rsidR="00D32072" w:rsidRPr="003F48A5" w:rsidRDefault="00D32072" w:rsidP="00BA1945">
            <w:pPr>
              <w:jc w:val="center"/>
            </w:pPr>
          </w:p>
        </w:tc>
        <w:tc>
          <w:tcPr>
            <w:tcW w:w="256" w:type="pct"/>
          </w:tcPr>
          <w:p w14:paraId="253BD36E" w14:textId="77777777" w:rsidR="00D32072" w:rsidRPr="003F48A5" w:rsidRDefault="00D32072" w:rsidP="00BA1945">
            <w:pPr>
              <w:jc w:val="center"/>
            </w:pPr>
          </w:p>
        </w:tc>
        <w:tc>
          <w:tcPr>
            <w:tcW w:w="253" w:type="pct"/>
          </w:tcPr>
          <w:p w14:paraId="032AF6F6" w14:textId="77777777" w:rsidR="00D32072" w:rsidRPr="003F48A5" w:rsidRDefault="00D32072" w:rsidP="00BA1945">
            <w:pPr>
              <w:jc w:val="center"/>
            </w:pPr>
          </w:p>
        </w:tc>
      </w:tr>
      <w:tr w:rsidR="00D32072" w:rsidRPr="003F48A5" w14:paraId="4DFFB123" w14:textId="77777777" w:rsidTr="00BA1945">
        <w:trPr>
          <w:trHeight w:val="283"/>
        </w:trPr>
        <w:tc>
          <w:tcPr>
            <w:tcW w:w="272" w:type="pct"/>
          </w:tcPr>
          <w:p w14:paraId="13B71F5D" w14:textId="77777777" w:rsidR="00D32072" w:rsidRPr="003F48A5" w:rsidRDefault="00D32072" w:rsidP="00BA1945">
            <w:pPr>
              <w:jc w:val="center"/>
            </w:pPr>
            <w:r w:rsidRPr="003F48A5">
              <w:t>6.</w:t>
            </w:r>
          </w:p>
        </w:tc>
        <w:tc>
          <w:tcPr>
            <w:tcW w:w="189" w:type="pct"/>
          </w:tcPr>
          <w:p w14:paraId="733AFACA" w14:textId="77777777" w:rsidR="00D32072" w:rsidRPr="003F48A5" w:rsidRDefault="00D32072" w:rsidP="00BA1945">
            <w:pPr>
              <w:jc w:val="center"/>
            </w:pPr>
            <w:r w:rsidRPr="003F48A5">
              <w:t>a.</w:t>
            </w:r>
          </w:p>
        </w:tc>
        <w:tc>
          <w:tcPr>
            <w:tcW w:w="3711" w:type="pct"/>
          </w:tcPr>
          <w:p w14:paraId="38B40694" w14:textId="77777777" w:rsidR="00D32072" w:rsidRPr="003F48A5" w:rsidRDefault="00D32072" w:rsidP="00BA1945">
            <w:r w:rsidRPr="00651C46">
              <w:t xml:space="preserve">Describe what the term </w:t>
            </w:r>
            <w:r>
              <w:t>“</w:t>
            </w:r>
            <w:r w:rsidRPr="00651C46">
              <w:t>E number</w:t>
            </w:r>
            <w:r>
              <w:t>”</w:t>
            </w:r>
            <w:r w:rsidRPr="00651C46">
              <w:t xml:space="preserve"> means in the context of food label</w:t>
            </w:r>
            <w:r>
              <w:t>l</w:t>
            </w:r>
            <w:r w:rsidRPr="00651C46">
              <w:t>ing in the EU.</w:t>
            </w:r>
          </w:p>
        </w:tc>
        <w:tc>
          <w:tcPr>
            <w:tcW w:w="319" w:type="pct"/>
          </w:tcPr>
          <w:p w14:paraId="6D6D2485" w14:textId="77777777" w:rsidR="00D32072" w:rsidRPr="003F48A5" w:rsidRDefault="00D32072" w:rsidP="00BA1945">
            <w:pPr>
              <w:jc w:val="center"/>
            </w:pPr>
            <w:r w:rsidRPr="003F48A5">
              <w:t>CO</w:t>
            </w:r>
            <w:r>
              <w:t>1</w:t>
            </w:r>
          </w:p>
        </w:tc>
        <w:tc>
          <w:tcPr>
            <w:tcW w:w="256" w:type="pct"/>
          </w:tcPr>
          <w:p w14:paraId="0F1EEA78" w14:textId="77777777" w:rsidR="00D32072" w:rsidRPr="003F48A5" w:rsidRDefault="00D32072" w:rsidP="00BA1945">
            <w:pPr>
              <w:jc w:val="center"/>
            </w:pPr>
            <w:r>
              <w:t>U</w:t>
            </w:r>
          </w:p>
        </w:tc>
        <w:tc>
          <w:tcPr>
            <w:tcW w:w="253" w:type="pct"/>
          </w:tcPr>
          <w:p w14:paraId="3015C3A7" w14:textId="77777777" w:rsidR="00D32072" w:rsidRPr="003F48A5" w:rsidRDefault="00D32072" w:rsidP="00BA1945">
            <w:pPr>
              <w:jc w:val="center"/>
            </w:pPr>
            <w:r>
              <w:t>10</w:t>
            </w:r>
          </w:p>
        </w:tc>
      </w:tr>
      <w:tr w:rsidR="00D32072" w:rsidRPr="003F48A5" w14:paraId="5056EE9B" w14:textId="77777777" w:rsidTr="00BA1945">
        <w:trPr>
          <w:trHeight w:val="283"/>
        </w:trPr>
        <w:tc>
          <w:tcPr>
            <w:tcW w:w="272" w:type="pct"/>
          </w:tcPr>
          <w:p w14:paraId="653B72E4" w14:textId="77777777" w:rsidR="00D32072" w:rsidRPr="003F48A5" w:rsidRDefault="00D32072" w:rsidP="00BA1945">
            <w:pPr>
              <w:jc w:val="center"/>
            </w:pPr>
          </w:p>
        </w:tc>
        <w:tc>
          <w:tcPr>
            <w:tcW w:w="189" w:type="pct"/>
          </w:tcPr>
          <w:p w14:paraId="34B3733D" w14:textId="77777777" w:rsidR="00D32072" w:rsidRPr="003F48A5" w:rsidRDefault="00D32072" w:rsidP="00BA1945">
            <w:pPr>
              <w:jc w:val="center"/>
            </w:pPr>
            <w:r w:rsidRPr="003F48A5">
              <w:t>b.</w:t>
            </w:r>
          </w:p>
        </w:tc>
        <w:tc>
          <w:tcPr>
            <w:tcW w:w="3711" w:type="pct"/>
          </w:tcPr>
          <w:p w14:paraId="6358BFE7" w14:textId="77777777" w:rsidR="00D32072" w:rsidRPr="003F48A5" w:rsidRDefault="00D32072" w:rsidP="00604604">
            <w:pPr>
              <w:jc w:val="both"/>
              <w:rPr>
                <w:bCs/>
              </w:rPr>
            </w:pPr>
            <w:r>
              <w:rPr>
                <w:bCs/>
              </w:rPr>
              <w:t>Analyze</w:t>
            </w:r>
            <w:r w:rsidRPr="00651C46">
              <w:rPr>
                <w:bCs/>
              </w:rPr>
              <w:t xml:space="preserve"> </w:t>
            </w:r>
            <w:r>
              <w:rPr>
                <w:bCs/>
              </w:rPr>
              <w:t xml:space="preserve">the mechanism of action of </w:t>
            </w:r>
            <w:r w:rsidRPr="00651C46">
              <w:rPr>
                <w:bCs/>
              </w:rPr>
              <w:t xml:space="preserve">preservatives </w:t>
            </w:r>
            <w:r>
              <w:rPr>
                <w:bCs/>
              </w:rPr>
              <w:t>u</w:t>
            </w:r>
            <w:r w:rsidRPr="00651C46">
              <w:rPr>
                <w:bCs/>
              </w:rPr>
              <w:t>sed in meat products to prevent spoilage</w:t>
            </w:r>
            <w:r>
              <w:rPr>
                <w:bCs/>
              </w:rPr>
              <w:t xml:space="preserve"> with a suitable example</w:t>
            </w:r>
            <w:r w:rsidRPr="00651C46">
              <w:rPr>
                <w:bCs/>
              </w:rPr>
              <w:t>.</w:t>
            </w:r>
          </w:p>
        </w:tc>
        <w:tc>
          <w:tcPr>
            <w:tcW w:w="319" w:type="pct"/>
          </w:tcPr>
          <w:p w14:paraId="5EC6EB77" w14:textId="77777777" w:rsidR="00D32072" w:rsidRPr="003F48A5" w:rsidRDefault="00D32072" w:rsidP="00BA1945">
            <w:pPr>
              <w:jc w:val="center"/>
            </w:pPr>
            <w:r>
              <w:t>CO2</w:t>
            </w:r>
          </w:p>
        </w:tc>
        <w:tc>
          <w:tcPr>
            <w:tcW w:w="256" w:type="pct"/>
          </w:tcPr>
          <w:p w14:paraId="10441950" w14:textId="77777777" w:rsidR="00D32072" w:rsidRPr="003F48A5" w:rsidRDefault="00D32072" w:rsidP="00BA1945">
            <w:pPr>
              <w:jc w:val="center"/>
            </w:pPr>
            <w:r>
              <w:t>An</w:t>
            </w:r>
          </w:p>
        </w:tc>
        <w:tc>
          <w:tcPr>
            <w:tcW w:w="253" w:type="pct"/>
          </w:tcPr>
          <w:p w14:paraId="1F8BC6D0" w14:textId="77777777" w:rsidR="00D32072" w:rsidRPr="003F48A5" w:rsidRDefault="00D32072" w:rsidP="00BA1945">
            <w:pPr>
              <w:jc w:val="center"/>
            </w:pPr>
            <w:r>
              <w:t>10</w:t>
            </w:r>
          </w:p>
        </w:tc>
      </w:tr>
      <w:tr w:rsidR="00D32072" w:rsidRPr="003F48A5" w14:paraId="230A1CAB" w14:textId="77777777" w:rsidTr="001C4DFD">
        <w:trPr>
          <w:trHeight w:val="318"/>
        </w:trPr>
        <w:tc>
          <w:tcPr>
            <w:tcW w:w="272" w:type="pct"/>
          </w:tcPr>
          <w:p w14:paraId="320C905E" w14:textId="77777777" w:rsidR="00D32072" w:rsidRPr="003F48A5" w:rsidRDefault="00D32072" w:rsidP="00BA1945">
            <w:pPr>
              <w:jc w:val="center"/>
            </w:pPr>
          </w:p>
        </w:tc>
        <w:tc>
          <w:tcPr>
            <w:tcW w:w="189" w:type="pct"/>
          </w:tcPr>
          <w:p w14:paraId="270B3ABF" w14:textId="77777777" w:rsidR="00D32072" w:rsidRPr="003F48A5" w:rsidRDefault="00D32072" w:rsidP="00BA1945">
            <w:pPr>
              <w:jc w:val="center"/>
            </w:pPr>
          </w:p>
        </w:tc>
        <w:tc>
          <w:tcPr>
            <w:tcW w:w="3711" w:type="pct"/>
          </w:tcPr>
          <w:p w14:paraId="74D967A2" w14:textId="77777777" w:rsidR="00D32072" w:rsidRPr="003F48A5" w:rsidRDefault="00D32072" w:rsidP="00BA1945">
            <w:pPr>
              <w:jc w:val="center"/>
            </w:pPr>
          </w:p>
        </w:tc>
        <w:tc>
          <w:tcPr>
            <w:tcW w:w="319" w:type="pct"/>
          </w:tcPr>
          <w:p w14:paraId="53699F2C" w14:textId="77777777" w:rsidR="00D32072" w:rsidRPr="003F48A5" w:rsidRDefault="00D32072" w:rsidP="00BA1945">
            <w:pPr>
              <w:jc w:val="center"/>
            </w:pPr>
          </w:p>
        </w:tc>
        <w:tc>
          <w:tcPr>
            <w:tcW w:w="256" w:type="pct"/>
          </w:tcPr>
          <w:p w14:paraId="160C356D" w14:textId="77777777" w:rsidR="00D32072" w:rsidRPr="003F48A5" w:rsidRDefault="00D32072" w:rsidP="00BA1945">
            <w:pPr>
              <w:jc w:val="center"/>
            </w:pPr>
          </w:p>
        </w:tc>
        <w:tc>
          <w:tcPr>
            <w:tcW w:w="253" w:type="pct"/>
          </w:tcPr>
          <w:p w14:paraId="6D6A534A" w14:textId="77777777" w:rsidR="00D32072" w:rsidRPr="003F48A5" w:rsidRDefault="00D32072" w:rsidP="00BA1945">
            <w:pPr>
              <w:jc w:val="center"/>
            </w:pPr>
          </w:p>
        </w:tc>
      </w:tr>
      <w:tr w:rsidR="00D32072" w:rsidRPr="003F48A5" w14:paraId="29B58BAA" w14:textId="77777777" w:rsidTr="00BA1945">
        <w:trPr>
          <w:trHeight w:val="283"/>
        </w:trPr>
        <w:tc>
          <w:tcPr>
            <w:tcW w:w="272" w:type="pct"/>
          </w:tcPr>
          <w:p w14:paraId="55FA9D6B" w14:textId="77777777" w:rsidR="00D32072" w:rsidRPr="003F48A5" w:rsidRDefault="00D32072" w:rsidP="008A4E2A">
            <w:pPr>
              <w:jc w:val="center"/>
            </w:pPr>
            <w:r w:rsidRPr="003F48A5">
              <w:t>7.</w:t>
            </w:r>
          </w:p>
        </w:tc>
        <w:tc>
          <w:tcPr>
            <w:tcW w:w="189" w:type="pct"/>
          </w:tcPr>
          <w:p w14:paraId="0A75EEC9" w14:textId="77777777" w:rsidR="00D32072" w:rsidRPr="003F48A5" w:rsidRDefault="00D32072" w:rsidP="008A4E2A">
            <w:pPr>
              <w:jc w:val="center"/>
            </w:pPr>
            <w:r w:rsidRPr="003F48A5">
              <w:t>a.</w:t>
            </w:r>
          </w:p>
        </w:tc>
        <w:tc>
          <w:tcPr>
            <w:tcW w:w="3711" w:type="pct"/>
          </w:tcPr>
          <w:p w14:paraId="6956517C" w14:textId="77777777" w:rsidR="00D32072" w:rsidRPr="003F48A5" w:rsidRDefault="00D32072" w:rsidP="008A4E2A">
            <w:r>
              <w:t>Describe the chemical structure of synthetic antioxidants and their function.</w:t>
            </w:r>
          </w:p>
        </w:tc>
        <w:tc>
          <w:tcPr>
            <w:tcW w:w="319" w:type="pct"/>
          </w:tcPr>
          <w:p w14:paraId="2F80F24A" w14:textId="77777777" w:rsidR="00D32072" w:rsidRPr="003F48A5" w:rsidRDefault="00D32072" w:rsidP="008A4E2A">
            <w:pPr>
              <w:jc w:val="center"/>
            </w:pPr>
            <w:r w:rsidRPr="003F48A5">
              <w:t>CO</w:t>
            </w:r>
            <w:r>
              <w:t>3</w:t>
            </w:r>
          </w:p>
        </w:tc>
        <w:tc>
          <w:tcPr>
            <w:tcW w:w="256" w:type="pct"/>
          </w:tcPr>
          <w:p w14:paraId="00DBDE79" w14:textId="77777777" w:rsidR="00D32072" w:rsidRPr="003F48A5" w:rsidRDefault="00D32072" w:rsidP="008A4E2A">
            <w:pPr>
              <w:jc w:val="center"/>
            </w:pPr>
            <w:r>
              <w:t>U</w:t>
            </w:r>
          </w:p>
        </w:tc>
        <w:tc>
          <w:tcPr>
            <w:tcW w:w="253" w:type="pct"/>
          </w:tcPr>
          <w:p w14:paraId="0DF2766A" w14:textId="77777777" w:rsidR="00D32072" w:rsidRPr="003F48A5" w:rsidRDefault="00D32072" w:rsidP="008A4E2A">
            <w:pPr>
              <w:jc w:val="center"/>
            </w:pPr>
            <w:r>
              <w:t>10</w:t>
            </w:r>
          </w:p>
        </w:tc>
      </w:tr>
      <w:tr w:rsidR="00D32072" w:rsidRPr="003F48A5" w14:paraId="12E6B08E" w14:textId="77777777" w:rsidTr="00BA1945">
        <w:trPr>
          <w:trHeight w:val="283"/>
        </w:trPr>
        <w:tc>
          <w:tcPr>
            <w:tcW w:w="272" w:type="pct"/>
          </w:tcPr>
          <w:p w14:paraId="34BBBEDB" w14:textId="77777777" w:rsidR="00D32072" w:rsidRPr="003F48A5" w:rsidRDefault="00D32072" w:rsidP="008A4E2A">
            <w:pPr>
              <w:jc w:val="center"/>
            </w:pPr>
          </w:p>
        </w:tc>
        <w:tc>
          <w:tcPr>
            <w:tcW w:w="189" w:type="pct"/>
          </w:tcPr>
          <w:p w14:paraId="21959B55" w14:textId="77777777" w:rsidR="00D32072" w:rsidRPr="003F48A5" w:rsidRDefault="00D32072" w:rsidP="008A4E2A">
            <w:pPr>
              <w:jc w:val="center"/>
            </w:pPr>
            <w:r w:rsidRPr="003F48A5">
              <w:t>b.</w:t>
            </w:r>
          </w:p>
        </w:tc>
        <w:tc>
          <w:tcPr>
            <w:tcW w:w="3711" w:type="pct"/>
          </w:tcPr>
          <w:p w14:paraId="0374DDD1" w14:textId="77777777" w:rsidR="00D32072" w:rsidRPr="003F48A5" w:rsidRDefault="00D32072" w:rsidP="008A4E2A">
            <w:pPr>
              <w:rPr>
                <w:bCs/>
              </w:rPr>
            </w:pPr>
            <w:r>
              <w:t xml:space="preserve">Differentiate the </w:t>
            </w:r>
            <w:r w:rsidRPr="0022756D">
              <w:t>primary functions of nucleotides</w:t>
            </w:r>
            <w:r>
              <w:t xml:space="preserve"> and monosodium glutamate in </w:t>
            </w:r>
            <w:r w:rsidRPr="0022756D">
              <w:t>flavo</w:t>
            </w:r>
            <w:r>
              <w:t>u</w:t>
            </w:r>
            <w:r w:rsidRPr="0022756D">
              <w:t>r enhancement.</w:t>
            </w:r>
          </w:p>
        </w:tc>
        <w:tc>
          <w:tcPr>
            <w:tcW w:w="319" w:type="pct"/>
          </w:tcPr>
          <w:p w14:paraId="356E5329" w14:textId="77777777" w:rsidR="00D32072" w:rsidRPr="003F48A5" w:rsidRDefault="00D32072" w:rsidP="008A4E2A">
            <w:pPr>
              <w:jc w:val="center"/>
            </w:pPr>
            <w:r>
              <w:t>CO4</w:t>
            </w:r>
          </w:p>
        </w:tc>
        <w:tc>
          <w:tcPr>
            <w:tcW w:w="256" w:type="pct"/>
          </w:tcPr>
          <w:p w14:paraId="64791EE0" w14:textId="77777777" w:rsidR="00D32072" w:rsidRPr="003F48A5" w:rsidRDefault="00D32072" w:rsidP="008A4E2A">
            <w:pPr>
              <w:jc w:val="center"/>
            </w:pPr>
            <w:r>
              <w:t>U</w:t>
            </w:r>
          </w:p>
        </w:tc>
        <w:tc>
          <w:tcPr>
            <w:tcW w:w="253" w:type="pct"/>
          </w:tcPr>
          <w:p w14:paraId="15A26AC4" w14:textId="77777777" w:rsidR="00D32072" w:rsidRPr="003F48A5" w:rsidRDefault="00D32072" w:rsidP="008A4E2A">
            <w:pPr>
              <w:jc w:val="center"/>
            </w:pPr>
            <w:r>
              <w:t>10</w:t>
            </w:r>
          </w:p>
        </w:tc>
      </w:tr>
      <w:tr w:rsidR="00D32072" w:rsidRPr="003F48A5" w14:paraId="56835913" w14:textId="77777777" w:rsidTr="00BA1945">
        <w:trPr>
          <w:trHeight w:val="283"/>
        </w:trPr>
        <w:tc>
          <w:tcPr>
            <w:tcW w:w="272" w:type="pct"/>
          </w:tcPr>
          <w:p w14:paraId="370FF8C6" w14:textId="77777777" w:rsidR="00D32072" w:rsidRPr="003F48A5" w:rsidRDefault="00D32072" w:rsidP="008A4E2A">
            <w:pPr>
              <w:jc w:val="center"/>
            </w:pPr>
          </w:p>
        </w:tc>
        <w:tc>
          <w:tcPr>
            <w:tcW w:w="189" w:type="pct"/>
          </w:tcPr>
          <w:p w14:paraId="7AC79ED0" w14:textId="77777777" w:rsidR="00D32072" w:rsidRPr="003F48A5" w:rsidRDefault="00D32072" w:rsidP="008A4E2A">
            <w:pPr>
              <w:jc w:val="center"/>
            </w:pPr>
          </w:p>
        </w:tc>
        <w:tc>
          <w:tcPr>
            <w:tcW w:w="3711" w:type="pct"/>
          </w:tcPr>
          <w:p w14:paraId="57249E6D" w14:textId="77777777" w:rsidR="00D32072" w:rsidRPr="003F48A5" w:rsidRDefault="00D32072" w:rsidP="008A4E2A">
            <w:pPr>
              <w:jc w:val="center"/>
              <w:rPr>
                <w:bCs/>
              </w:rPr>
            </w:pPr>
            <w:r w:rsidRPr="003F48A5">
              <w:rPr>
                <w:b/>
                <w:bCs/>
              </w:rPr>
              <w:t>(OR)</w:t>
            </w:r>
          </w:p>
        </w:tc>
        <w:tc>
          <w:tcPr>
            <w:tcW w:w="319" w:type="pct"/>
          </w:tcPr>
          <w:p w14:paraId="32DEA805" w14:textId="77777777" w:rsidR="00D32072" w:rsidRPr="003F48A5" w:rsidRDefault="00D32072" w:rsidP="008A4E2A">
            <w:pPr>
              <w:jc w:val="center"/>
            </w:pPr>
          </w:p>
        </w:tc>
        <w:tc>
          <w:tcPr>
            <w:tcW w:w="256" w:type="pct"/>
          </w:tcPr>
          <w:p w14:paraId="22E09B4A" w14:textId="77777777" w:rsidR="00D32072" w:rsidRPr="003F48A5" w:rsidRDefault="00D32072" w:rsidP="008A4E2A">
            <w:pPr>
              <w:jc w:val="center"/>
            </w:pPr>
          </w:p>
        </w:tc>
        <w:tc>
          <w:tcPr>
            <w:tcW w:w="253" w:type="pct"/>
          </w:tcPr>
          <w:p w14:paraId="1DB226B3" w14:textId="77777777" w:rsidR="00D32072" w:rsidRPr="003F48A5" w:rsidRDefault="00D32072" w:rsidP="008A4E2A">
            <w:pPr>
              <w:jc w:val="center"/>
            </w:pPr>
          </w:p>
        </w:tc>
      </w:tr>
      <w:tr w:rsidR="00D32072" w:rsidRPr="003F48A5" w14:paraId="46061F4C" w14:textId="77777777" w:rsidTr="00BA1945">
        <w:trPr>
          <w:trHeight w:val="283"/>
        </w:trPr>
        <w:tc>
          <w:tcPr>
            <w:tcW w:w="272" w:type="pct"/>
          </w:tcPr>
          <w:p w14:paraId="07FD02A6" w14:textId="77777777" w:rsidR="00D32072" w:rsidRPr="003F48A5" w:rsidRDefault="00D32072" w:rsidP="008A4E2A">
            <w:pPr>
              <w:jc w:val="center"/>
            </w:pPr>
            <w:r w:rsidRPr="003F48A5">
              <w:t>8.</w:t>
            </w:r>
          </w:p>
        </w:tc>
        <w:tc>
          <w:tcPr>
            <w:tcW w:w="189" w:type="pct"/>
          </w:tcPr>
          <w:p w14:paraId="105B5E7E" w14:textId="77777777" w:rsidR="00D32072" w:rsidRPr="003F48A5" w:rsidRDefault="00D32072" w:rsidP="008A4E2A">
            <w:pPr>
              <w:jc w:val="center"/>
            </w:pPr>
            <w:r w:rsidRPr="003F48A5">
              <w:t>a.</w:t>
            </w:r>
          </w:p>
        </w:tc>
        <w:tc>
          <w:tcPr>
            <w:tcW w:w="3711" w:type="pct"/>
          </w:tcPr>
          <w:p w14:paraId="1C44C67E" w14:textId="77777777" w:rsidR="00D32072" w:rsidRPr="003F48A5" w:rsidRDefault="00D32072" w:rsidP="008A4E2A">
            <w:pPr>
              <w:jc w:val="both"/>
              <w:rPr>
                <w:bCs/>
              </w:rPr>
            </w:pPr>
            <w:r>
              <w:t>Explain</w:t>
            </w:r>
            <w:r w:rsidRPr="00C72B5E">
              <w:t xml:space="preserve"> the chemical structure of synthetic colo</w:t>
            </w:r>
            <w:r>
              <w:t>u</w:t>
            </w:r>
            <w:r w:rsidRPr="00C72B5E">
              <w:t>rants and t</w:t>
            </w:r>
            <w:r>
              <w:t>heir</w:t>
            </w:r>
            <w:r w:rsidRPr="00C72B5E">
              <w:t xml:space="preserve"> significance</w:t>
            </w:r>
            <w:r>
              <w:t xml:space="preserve"> as food colourants</w:t>
            </w:r>
            <w:r w:rsidRPr="00C72B5E">
              <w:t>.</w:t>
            </w:r>
          </w:p>
        </w:tc>
        <w:tc>
          <w:tcPr>
            <w:tcW w:w="319" w:type="pct"/>
          </w:tcPr>
          <w:p w14:paraId="157F8487" w14:textId="77777777" w:rsidR="00D32072" w:rsidRPr="003F48A5" w:rsidRDefault="00D32072" w:rsidP="008A4E2A">
            <w:pPr>
              <w:jc w:val="center"/>
            </w:pPr>
            <w:r w:rsidRPr="003F48A5">
              <w:t>CO</w:t>
            </w:r>
            <w:r>
              <w:t>5</w:t>
            </w:r>
          </w:p>
        </w:tc>
        <w:tc>
          <w:tcPr>
            <w:tcW w:w="256" w:type="pct"/>
          </w:tcPr>
          <w:p w14:paraId="580BDDB9" w14:textId="77777777" w:rsidR="00D32072" w:rsidRPr="003F48A5" w:rsidRDefault="00D32072" w:rsidP="008A4E2A">
            <w:pPr>
              <w:jc w:val="center"/>
            </w:pPr>
            <w:r>
              <w:t>A</w:t>
            </w:r>
          </w:p>
        </w:tc>
        <w:tc>
          <w:tcPr>
            <w:tcW w:w="253" w:type="pct"/>
          </w:tcPr>
          <w:p w14:paraId="5A45E244" w14:textId="77777777" w:rsidR="00D32072" w:rsidRPr="003F48A5" w:rsidRDefault="00D32072" w:rsidP="008A4E2A">
            <w:pPr>
              <w:jc w:val="center"/>
            </w:pPr>
            <w:r>
              <w:t>10</w:t>
            </w:r>
          </w:p>
        </w:tc>
      </w:tr>
      <w:tr w:rsidR="00D32072" w:rsidRPr="003F48A5" w14:paraId="068FA090" w14:textId="77777777" w:rsidTr="00BA1945">
        <w:trPr>
          <w:trHeight w:val="283"/>
        </w:trPr>
        <w:tc>
          <w:tcPr>
            <w:tcW w:w="272" w:type="pct"/>
          </w:tcPr>
          <w:p w14:paraId="73EB8338" w14:textId="77777777" w:rsidR="00D32072" w:rsidRPr="003F48A5" w:rsidRDefault="00D32072" w:rsidP="008A4E2A">
            <w:pPr>
              <w:jc w:val="center"/>
            </w:pPr>
          </w:p>
        </w:tc>
        <w:tc>
          <w:tcPr>
            <w:tcW w:w="189" w:type="pct"/>
          </w:tcPr>
          <w:p w14:paraId="2D15E8AA" w14:textId="77777777" w:rsidR="00D32072" w:rsidRPr="003F48A5" w:rsidRDefault="00D32072" w:rsidP="008A4E2A">
            <w:pPr>
              <w:jc w:val="center"/>
            </w:pPr>
            <w:r w:rsidRPr="003F48A5">
              <w:t>b.</w:t>
            </w:r>
          </w:p>
        </w:tc>
        <w:tc>
          <w:tcPr>
            <w:tcW w:w="3711" w:type="pct"/>
          </w:tcPr>
          <w:p w14:paraId="3C8B9C32" w14:textId="77777777" w:rsidR="00D32072" w:rsidRPr="003F48A5" w:rsidRDefault="00D32072" w:rsidP="00604604">
            <w:pPr>
              <w:jc w:val="both"/>
              <w:rPr>
                <w:bCs/>
              </w:rPr>
            </w:pPr>
            <w:r>
              <w:t>Describe the purpose of bleaching and maturing agents and explain, with examples, the primary differences in their effects on food.</w:t>
            </w:r>
          </w:p>
        </w:tc>
        <w:tc>
          <w:tcPr>
            <w:tcW w:w="319" w:type="pct"/>
          </w:tcPr>
          <w:p w14:paraId="52F40D38" w14:textId="77777777" w:rsidR="00D32072" w:rsidRPr="003F48A5" w:rsidRDefault="00D32072" w:rsidP="008A4E2A">
            <w:pPr>
              <w:jc w:val="center"/>
            </w:pPr>
            <w:r>
              <w:t>CO6</w:t>
            </w:r>
          </w:p>
        </w:tc>
        <w:tc>
          <w:tcPr>
            <w:tcW w:w="256" w:type="pct"/>
          </w:tcPr>
          <w:p w14:paraId="77ABFC20" w14:textId="77777777" w:rsidR="00D32072" w:rsidRPr="003F48A5" w:rsidRDefault="00D32072" w:rsidP="008A4E2A">
            <w:pPr>
              <w:jc w:val="center"/>
            </w:pPr>
            <w:r>
              <w:t>U</w:t>
            </w:r>
          </w:p>
        </w:tc>
        <w:tc>
          <w:tcPr>
            <w:tcW w:w="253" w:type="pct"/>
          </w:tcPr>
          <w:p w14:paraId="1BF44F37" w14:textId="77777777" w:rsidR="00D32072" w:rsidRPr="003F48A5" w:rsidRDefault="00D32072" w:rsidP="000E1805">
            <w:pPr>
              <w:jc w:val="center"/>
            </w:pPr>
            <w:r>
              <w:t>10</w:t>
            </w:r>
          </w:p>
        </w:tc>
      </w:tr>
      <w:tr w:rsidR="00D32072" w:rsidRPr="003F48A5" w14:paraId="1F048B6D" w14:textId="77777777" w:rsidTr="00F33D16">
        <w:trPr>
          <w:trHeight w:val="550"/>
        </w:trPr>
        <w:tc>
          <w:tcPr>
            <w:tcW w:w="5000" w:type="pct"/>
            <w:gridSpan w:val="6"/>
            <w:vAlign w:val="center"/>
          </w:tcPr>
          <w:p w14:paraId="4F0F74E6" w14:textId="77777777" w:rsidR="00D32072" w:rsidRPr="003F48A5" w:rsidRDefault="00D32072" w:rsidP="008A4E2A">
            <w:pPr>
              <w:jc w:val="center"/>
            </w:pPr>
            <w:r w:rsidRPr="003F48A5">
              <w:rPr>
                <w:b/>
                <w:bCs/>
              </w:rPr>
              <w:t>COMPULSORY QUESTION</w:t>
            </w:r>
          </w:p>
        </w:tc>
      </w:tr>
      <w:tr w:rsidR="00D32072" w:rsidRPr="003F48A5" w14:paraId="59089128" w14:textId="77777777" w:rsidTr="00BA1945">
        <w:trPr>
          <w:trHeight w:val="283"/>
        </w:trPr>
        <w:tc>
          <w:tcPr>
            <w:tcW w:w="272" w:type="pct"/>
          </w:tcPr>
          <w:p w14:paraId="0C658F58" w14:textId="77777777" w:rsidR="00D32072" w:rsidRPr="003F48A5" w:rsidRDefault="00D32072" w:rsidP="008A4E2A">
            <w:pPr>
              <w:jc w:val="center"/>
            </w:pPr>
            <w:r w:rsidRPr="003F48A5">
              <w:lastRenderedPageBreak/>
              <w:t>9.</w:t>
            </w:r>
          </w:p>
        </w:tc>
        <w:tc>
          <w:tcPr>
            <w:tcW w:w="189" w:type="pct"/>
          </w:tcPr>
          <w:p w14:paraId="2F38E608" w14:textId="77777777" w:rsidR="00D32072" w:rsidRPr="003F48A5" w:rsidRDefault="00D32072" w:rsidP="008A4E2A">
            <w:pPr>
              <w:jc w:val="center"/>
            </w:pPr>
            <w:r w:rsidRPr="003F48A5">
              <w:t>a.</w:t>
            </w:r>
          </w:p>
        </w:tc>
        <w:tc>
          <w:tcPr>
            <w:tcW w:w="3711" w:type="pct"/>
          </w:tcPr>
          <w:p w14:paraId="34DD8A30" w14:textId="77777777" w:rsidR="00D32072" w:rsidRPr="003F48A5" w:rsidRDefault="00D32072" w:rsidP="008A4E2A">
            <w:r w:rsidRPr="00C72B5E">
              <w:t>Differentiate between oil-in-water and water-in-oil emulsions with examples.</w:t>
            </w:r>
          </w:p>
        </w:tc>
        <w:tc>
          <w:tcPr>
            <w:tcW w:w="319" w:type="pct"/>
          </w:tcPr>
          <w:p w14:paraId="320B1FA4" w14:textId="77777777" w:rsidR="00D32072" w:rsidRPr="003F48A5" w:rsidRDefault="00D32072" w:rsidP="008A4E2A">
            <w:pPr>
              <w:jc w:val="center"/>
            </w:pPr>
            <w:r w:rsidRPr="003F48A5">
              <w:t>CO6</w:t>
            </w:r>
          </w:p>
        </w:tc>
        <w:tc>
          <w:tcPr>
            <w:tcW w:w="256" w:type="pct"/>
          </w:tcPr>
          <w:p w14:paraId="6FC9A600" w14:textId="77777777" w:rsidR="00D32072" w:rsidRPr="003F48A5" w:rsidRDefault="00D32072" w:rsidP="008A4E2A">
            <w:pPr>
              <w:jc w:val="center"/>
            </w:pPr>
            <w:r>
              <w:t>An</w:t>
            </w:r>
          </w:p>
        </w:tc>
        <w:tc>
          <w:tcPr>
            <w:tcW w:w="253" w:type="pct"/>
          </w:tcPr>
          <w:p w14:paraId="25F23C85" w14:textId="77777777" w:rsidR="00D32072" w:rsidRPr="003F48A5" w:rsidRDefault="00D32072" w:rsidP="008A4E2A">
            <w:pPr>
              <w:jc w:val="center"/>
            </w:pPr>
            <w:r>
              <w:t>1</w:t>
            </w:r>
            <w:r w:rsidRPr="003F48A5">
              <w:t>0</w:t>
            </w:r>
          </w:p>
        </w:tc>
      </w:tr>
      <w:tr w:rsidR="00D32072" w:rsidRPr="003F48A5" w14:paraId="0EE9A7C4" w14:textId="77777777" w:rsidTr="00BA1945">
        <w:trPr>
          <w:trHeight w:val="283"/>
        </w:trPr>
        <w:tc>
          <w:tcPr>
            <w:tcW w:w="272" w:type="pct"/>
          </w:tcPr>
          <w:p w14:paraId="38B59960" w14:textId="77777777" w:rsidR="00D32072" w:rsidRPr="003F48A5" w:rsidRDefault="00D32072" w:rsidP="008A4E2A">
            <w:pPr>
              <w:jc w:val="center"/>
            </w:pPr>
          </w:p>
        </w:tc>
        <w:tc>
          <w:tcPr>
            <w:tcW w:w="189" w:type="pct"/>
          </w:tcPr>
          <w:p w14:paraId="29C9DCA8" w14:textId="77777777" w:rsidR="00D32072" w:rsidRPr="003F48A5" w:rsidRDefault="00D32072" w:rsidP="008A4E2A">
            <w:pPr>
              <w:jc w:val="center"/>
            </w:pPr>
            <w:r w:rsidRPr="003F48A5">
              <w:t>b.</w:t>
            </w:r>
          </w:p>
        </w:tc>
        <w:tc>
          <w:tcPr>
            <w:tcW w:w="3711" w:type="pct"/>
          </w:tcPr>
          <w:p w14:paraId="4022D845" w14:textId="77777777" w:rsidR="00D32072" w:rsidRPr="003F48A5" w:rsidRDefault="00D32072" w:rsidP="008A4E2A">
            <w:pPr>
              <w:rPr>
                <w:bCs/>
              </w:rPr>
            </w:pPr>
            <w:r>
              <w:rPr>
                <w:bCs/>
              </w:rPr>
              <w:t xml:space="preserve">Write </w:t>
            </w:r>
            <w:r w:rsidRPr="00C72B5E">
              <w:rPr>
                <w:bCs/>
              </w:rPr>
              <w:t>the role of carbohydrate-based fat mimetics in food products.</w:t>
            </w:r>
          </w:p>
        </w:tc>
        <w:tc>
          <w:tcPr>
            <w:tcW w:w="319" w:type="pct"/>
          </w:tcPr>
          <w:p w14:paraId="13CFB499" w14:textId="77777777" w:rsidR="00D32072" w:rsidRPr="003F48A5" w:rsidRDefault="00D32072" w:rsidP="008A4E2A">
            <w:pPr>
              <w:jc w:val="center"/>
            </w:pPr>
            <w:r>
              <w:t>CO6</w:t>
            </w:r>
          </w:p>
        </w:tc>
        <w:tc>
          <w:tcPr>
            <w:tcW w:w="256" w:type="pct"/>
          </w:tcPr>
          <w:p w14:paraId="225009C8" w14:textId="77777777" w:rsidR="00D32072" w:rsidRPr="003F48A5" w:rsidRDefault="00D32072" w:rsidP="008A4E2A">
            <w:pPr>
              <w:jc w:val="center"/>
            </w:pPr>
            <w:r>
              <w:t>A</w:t>
            </w:r>
          </w:p>
        </w:tc>
        <w:tc>
          <w:tcPr>
            <w:tcW w:w="253" w:type="pct"/>
          </w:tcPr>
          <w:p w14:paraId="7393F9F9" w14:textId="77777777" w:rsidR="00D32072" w:rsidRPr="003F48A5" w:rsidRDefault="00D32072" w:rsidP="008A4E2A">
            <w:pPr>
              <w:jc w:val="center"/>
            </w:pPr>
            <w:r>
              <w:t>10</w:t>
            </w:r>
          </w:p>
        </w:tc>
      </w:tr>
    </w:tbl>
    <w:p w14:paraId="34D5C9AB" w14:textId="77777777" w:rsidR="00D32072" w:rsidRDefault="00D32072" w:rsidP="00856324"/>
    <w:p w14:paraId="08A67932"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841EFF"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18B62820" w14:textId="77777777" w:rsidTr="00D47E0C">
        <w:tc>
          <w:tcPr>
            <w:tcW w:w="632" w:type="dxa"/>
          </w:tcPr>
          <w:p w14:paraId="68A60070" w14:textId="77777777" w:rsidR="00D32072" w:rsidRPr="00930ED1" w:rsidRDefault="00D32072" w:rsidP="00FA7076">
            <w:pPr>
              <w:jc w:val="center"/>
              <w:rPr>
                <w:sz w:val="22"/>
                <w:szCs w:val="22"/>
              </w:rPr>
            </w:pPr>
          </w:p>
        </w:tc>
        <w:tc>
          <w:tcPr>
            <w:tcW w:w="9858" w:type="dxa"/>
          </w:tcPr>
          <w:p w14:paraId="436BC6CB" w14:textId="77777777" w:rsidR="00D32072" w:rsidRPr="00930ED1" w:rsidRDefault="00D32072" w:rsidP="00FA7076">
            <w:pPr>
              <w:jc w:val="center"/>
              <w:rPr>
                <w:b/>
                <w:sz w:val="22"/>
                <w:szCs w:val="22"/>
              </w:rPr>
            </w:pPr>
            <w:r w:rsidRPr="00930ED1">
              <w:rPr>
                <w:b/>
                <w:sz w:val="22"/>
                <w:szCs w:val="22"/>
              </w:rPr>
              <w:t>COURSE OUTCOMES</w:t>
            </w:r>
          </w:p>
        </w:tc>
      </w:tr>
      <w:tr w:rsidR="00D32072" w14:paraId="3E0F7E82" w14:textId="77777777" w:rsidTr="00D47E0C">
        <w:tc>
          <w:tcPr>
            <w:tcW w:w="632" w:type="dxa"/>
          </w:tcPr>
          <w:p w14:paraId="1F2E06F4" w14:textId="77777777" w:rsidR="00D32072" w:rsidRPr="00930ED1" w:rsidRDefault="00D32072" w:rsidP="00D47E0C">
            <w:pPr>
              <w:jc w:val="center"/>
              <w:rPr>
                <w:sz w:val="22"/>
                <w:szCs w:val="22"/>
              </w:rPr>
            </w:pPr>
            <w:r w:rsidRPr="00930ED1">
              <w:rPr>
                <w:sz w:val="22"/>
                <w:szCs w:val="22"/>
              </w:rPr>
              <w:t>CO1</w:t>
            </w:r>
          </w:p>
        </w:tc>
        <w:tc>
          <w:tcPr>
            <w:tcW w:w="9858" w:type="dxa"/>
          </w:tcPr>
          <w:p w14:paraId="43CD8260" w14:textId="77777777" w:rsidR="00D32072" w:rsidRPr="00930ED1" w:rsidRDefault="00D32072" w:rsidP="00D47E0C">
            <w:pPr>
              <w:jc w:val="both"/>
              <w:rPr>
                <w:sz w:val="22"/>
                <w:szCs w:val="22"/>
              </w:rPr>
            </w:pPr>
            <w:r w:rsidRPr="00EB50E1">
              <w:rPr>
                <w:sz w:val="22"/>
                <w:szCs w:val="22"/>
              </w:rPr>
              <w:t>Recognize the importance of additives in maintaining or improving food quality.</w:t>
            </w:r>
          </w:p>
        </w:tc>
      </w:tr>
      <w:tr w:rsidR="00D32072" w14:paraId="650F1A56" w14:textId="77777777" w:rsidTr="00D47E0C">
        <w:tc>
          <w:tcPr>
            <w:tcW w:w="632" w:type="dxa"/>
          </w:tcPr>
          <w:p w14:paraId="73750EB3" w14:textId="77777777" w:rsidR="00D32072" w:rsidRPr="00930ED1" w:rsidRDefault="00D32072" w:rsidP="00D47E0C">
            <w:pPr>
              <w:jc w:val="center"/>
              <w:rPr>
                <w:sz w:val="22"/>
                <w:szCs w:val="22"/>
              </w:rPr>
            </w:pPr>
            <w:r w:rsidRPr="00930ED1">
              <w:rPr>
                <w:sz w:val="22"/>
                <w:szCs w:val="22"/>
              </w:rPr>
              <w:t>CO2</w:t>
            </w:r>
          </w:p>
        </w:tc>
        <w:tc>
          <w:tcPr>
            <w:tcW w:w="9858" w:type="dxa"/>
          </w:tcPr>
          <w:p w14:paraId="6CC1E22F" w14:textId="77777777" w:rsidR="00D32072" w:rsidRPr="00930ED1" w:rsidRDefault="00D32072" w:rsidP="00D47E0C">
            <w:pPr>
              <w:jc w:val="both"/>
              <w:rPr>
                <w:sz w:val="22"/>
                <w:szCs w:val="22"/>
              </w:rPr>
            </w:pPr>
            <w:r w:rsidRPr="00EB50E1">
              <w:rPr>
                <w:sz w:val="22"/>
                <w:szCs w:val="22"/>
              </w:rPr>
              <w:t>Demonstrate and relate the level of addition of food additives to its quality</w:t>
            </w:r>
            <w:r>
              <w:rPr>
                <w:sz w:val="22"/>
                <w:szCs w:val="22"/>
              </w:rPr>
              <w:t>.</w:t>
            </w:r>
          </w:p>
        </w:tc>
      </w:tr>
      <w:tr w:rsidR="00D32072" w14:paraId="3EDE1A46" w14:textId="77777777" w:rsidTr="00D47E0C">
        <w:tc>
          <w:tcPr>
            <w:tcW w:w="632" w:type="dxa"/>
          </w:tcPr>
          <w:p w14:paraId="0F72396D" w14:textId="77777777" w:rsidR="00D32072" w:rsidRPr="00930ED1" w:rsidRDefault="00D32072" w:rsidP="00D47E0C">
            <w:pPr>
              <w:jc w:val="center"/>
              <w:rPr>
                <w:sz w:val="22"/>
                <w:szCs w:val="22"/>
              </w:rPr>
            </w:pPr>
            <w:r w:rsidRPr="00930ED1">
              <w:rPr>
                <w:sz w:val="22"/>
                <w:szCs w:val="22"/>
              </w:rPr>
              <w:t>CO3</w:t>
            </w:r>
          </w:p>
        </w:tc>
        <w:tc>
          <w:tcPr>
            <w:tcW w:w="9858" w:type="dxa"/>
          </w:tcPr>
          <w:p w14:paraId="2C11B875" w14:textId="77777777" w:rsidR="00D32072" w:rsidRPr="00930ED1" w:rsidRDefault="00D32072" w:rsidP="00D47E0C">
            <w:pPr>
              <w:jc w:val="both"/>
              <w:rPr>
                <w:sz w:val="22"/>
                <w:szCs w:val="22"/>
              </w:rPr>
            </w:pPr>
            <w:r w:rsidRPr="00EB50E1">
              <w:rPr>
                <w:sz w:val="22"/>
                <w:szCs w:val="22"/>
              </w:rPr>
              <w:t>Understand the applications of food additives and methods to study their permissible limits.</w:t>
            </w:r>
          </w:p>
        </w:tc>
      </w:tr>
      <w:tr w:rsidR="00D32072" w14:paraId="610B0888" w14:textId="77777777" w:rsidTr="00D47E0C">
        <w:tc>
          <w:tcPr>
            <w:tcW w:w="632" w:type="dxa"/>
          </w:tcPr>
          <w:p w14:paraId="69A2CAFD" w14:textId="77777777" w:rsidR="00D32072" w:rsidRPr="00930ED1" w:rsidRDefault="00D32072" w:rsidP="00D47E0C">
            <w:pPr>
              <w:jc w:val="center"/>
              <w:rPr>
                <w:sz w:val="22"/>
                <w:szCs w:val="22"/>
              </w:rPr>
            </w:pPr>
            <w:r w:rsidRPr="00930ED1">
              <w:rPr>
                <w:sz w:val="22"/>
                <w:szCs w:val="22"/>
              </w:rPr>
              <w:t>CO4</w:t>
            </w:r>
          </w:p>
        </w:tc>
        <w:tc>
          <w:tcPr>
            <w:tcW w:w="9858" w:type="dxa"/>
          </w:tcPr>
          <w:p w14:paraId="25524AC4" w14:textId="77777777" w:rsidR="00D32072" w:rsidRPr="00930ED1" w:rsidRDefault="00D32072" w:rsidP="00D47E0C">
            <w:pPr>
              <w:jc w:val="both"/>
              <w:rPr>
                <w:sz w:val="22"/>
                <w:szCs w:val="22"/>
              </w:rPr>
            </w:pPr>
            <w:r w:rsidRPr="00EB50E1">
              <w:rPr>
                <w:sz w:val="22"/>
                <w:szCs w:val="22"/>
              </w:rPr>
              <w:t>Categorize and choose the appropriate additive depending on the type of food.</w:t>
            </w:r>
          </w:p>
        </w:tc>
      </w:tr>
      <w:tr w:rsidR="00D32072" w14:paraId="07F4F8E3" w14:textId="77777777" w:rsidTr="00D47E0C">
        <w:tc>
          <w:tcPr>
            <w:tcW w:w="632" w:type="dxa"/>
          </w:tcPr>
          <w:p w14:paraId="7F53469C" w14:textId="77777777" w:rsidR="00D32072" w:rsidRPr="00930ED1" w:rsidRDefault="00D32072" w:rsidP="00D47E0C">
            <w:pPr>
              <w:jc w:val="center"/>
              <w:rPr>
                <w:sz w:val="22"/>
                <w:szCs w:val="22"/>
              </w:rPr>
            </w:pPr>
            <w:r w:rsidRPr="00930ED1">
              <w:rPr>
                <w:sz w:val="22"/>
                <w:szCs w:val="22"/>
              </w:rPr>
              <w:t>CO5</w:t>
            </w:r>
          </w:p>
        </w:tc>
        <w:tc>
          <w:tcPr>
            <w:tcW w:w="9858" w:type="dxa"/>
          </w:tcPr>
          <w:p w14:paraId="38C8BC84" w14:textId="77777777" w:rsidR="00D32072" w:rsidRPr="00930ED1" w:rsidRDefault="00D32072" w:rsidP="00D47E0C">
            <w:pPr>
              <w:jc w:val="both"/>
              <w:rPr>
                <w:sz w:val="22"/>
                <w:szCs w:val="22"/>
              </w:rPr>
            </w:pPr>
            <w:r w:rsidRPr="00EB50E1">
              <w:rPr>
                <w:sz w:val="22"/>
                <w:szCs w:val="22"/>
              </w:rPr>
              <w:t>Identify and design newer products, with better quality using additives that are economical and safe.</w:t>
            </w:r>
          </w:p>
        </w:tc>
      </w:tr>
      <w:tr w:rsidR="00D32072" w14:paraId="422BD693" w14:textId="77777777" w:rsidTr="00D47E0C">
        <w:tc>
          <w:tcPr>
            <w:tcW w:w="632" w:type="dxa"/>
          </w:tcPr>
          <w:p w14:paraId="5BFCC347" w14:textId="77777777" w:rsidR="00D32072" w:rsidRPr="00930ED1" w:rsidRDefault="00D32072" w:rsidP="00D47E0C">
            <w:pPr>
              <w:jc w:val="center"/>
              <w:rPr>
                <w:sz w:val="22"/>
                <w:szCs w:val="22"/>
              </w:rPr>
            </w:pPr>
            <w:r w:rsidRPr="00930ED1">
              <w:rPr>
                <w:sz w:val="22"/>
                <w:szCs w:val="22"/>
              </w:rPr>
              <w:t>CO6</w:t>
            </w:r>
          </w:p>
        </w:tc>
        <w:tc>
          <w:tcPr>
            <w:tcW w:w="9858" w:type="dxa"/>
          </w:tcPr>
          <w:p w14:paraId="0ADC5815" w14:textId="77777777" w:rsidR="00D32072" w:rsidRPr="00930ED1" w:rsidRDefault="00D32072" w:rsidP="00D47E0C">
            <w:pPr>
              <w:jc w:val="both"/>
              <w:rPr>
                <w:sz w:val="22"/>
                <w:szCs w:val="22"/>
              </w:rPr>
            </w:pPr>
            <w:r w:rsidRPr="00EB50E1">
              <w:rPr>
                <w:sz w:val="22"/>
                <w:szCs w:val="22"/>
              </w:rPr>
              <w:t>Develop a new range of additives that are multifunctional and safe.</w:t>
            </w:r>
          </w:p>
        </w:tc>
      </w:tr>
    </w:tbl>
    <w:p w14:paraId="26D3A10B"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6A6947ED" w14:textId="77777777" w:rsidTr="00CA4F97">
        <w:trPr>
          <w:jc w:val="center"/>
        </w:trPr>
        <w:tc>
          <w:tcPr>
            <w:tcW w:w="6385" w:type="dxa"/>
            <w:gridSpan w:val="8"/>
          </w:tcPr>
          <w:p w14:paraId="1FD5DC18"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2CCD41C3" w14:textId="77777777" w:rsidTr="00CA4F97">
        <w:trPr>
          <w:jc w:val="center"/>
        </w:trPr>
        <w:tc>
          <w:tcPr>
            <w:tcW w:w="1140" w:type="dxa"/>
          </w:tcPr>
          <w:p w14:paraId="63F94CAD"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6DFF732B" w14:textId="77777777" w:rsidR="00D32072" w:rsidRPr="00CC7F9A" w:rsidRDefault="00D32072" w:rsidP="00D54806">
            <w:pPr>
              <w:jc w:val="center"/>
              <w:rPr>
                <w:b/>
                <w:sz w:val="22"/>
                <w:szCs w:val="22"/>
              </w:rPr>
            </w:pPr>
            <w:r w:rsidRPr="00CC7F9A">
              <w:rPr>
                <w:b/>
                <w:sz w:val="22"/>
                <w:szCs w:val="22"/>
              </w:rPr>
              <w:t>R</w:t>
            </w:r>
          </w:p>
        </w:tc>
        <w:tc>
          <w:tcPr>
            <w:tcW w:w="708" w:type="dxa"/>
          </w:tcPr>
          <w:p w14:paraId="7BF22F28" w14:textId="77777777" w:rsidR="00D32072" w:rsidRPr="00CC7F9A" w:rsidRDefault="00D32072" w:rsidP="00D54806">
            <w:pPr>
              <w:jc w:val="center"/>
              <w:rPr>
                <w:b/>
                <w:sz w:val="22"/>
                <w:szCs w:val="22"/>
              </w:rPr>
            </w:pPr>
            <w:r w:rsidRPr="00CC7F9A">
              <w:rPr>
                <w:b/>
                <w:sz w:val="22"/>
                <w:szCs w:val="22"/>
              </w:rPr>
              <w:t>U</w:t>
            </w:r>
          </w:p>
        </w:tc>
        <w:tc>
          <w:tcPr>
            <w:tcW w:w="709" w:type="dxa"/>
          </w:tcPr>
          <w:p w14:paraId="1507F929" w14:textId="77777777" w:rsidR="00D32072" w:rsidRPr="00CC7F9A" w:rsidRDefault="00D32072" w:rsidP="00D54806">
            <w:pPr>
              <w:jc w:val="center"/>
              <w:rPr>
                <w:b/>
                <w:sz w:val="22"/>
                <w:szCs w:val="22"/>
              </w:rPr>
            </w:pPr>
            <w:r w:rsidRPr="00CC7F9A">
              <w:rPr>
                <w:b/>
                <w:sz w:val="22"/>
                <w:szCs w:val="22"/>
              </w:rPr>
              <w:t>A</w:t>
            </w:r>
          </w:p>
        </w:tc>
        <w:tc>
          <w:tcPr>
            <w:tcW w:w="709" w:type="dxa"/>
          </w:tcPr>
          <w:p w14:paraId="6DEE5576" w14:textId="77777777" w:rsidR="00D32072" w:rsidRPr="00CC7F9A" w:rsidRDefault="00D32072" w:rsidP="00D54806">
            <w:pPr>
              <w:jc w:val="center"/>
              <w:rPr>
                <w:b/>
                <w:sz w:val="22"/>
                <w:szCs w:val="22"/>
              </w:rPr>
            </w:pPr>
            <w:r w:rsidRPr="00CC7F9A">
              <w:rPr>
                <w:b/>
                <w:sz w:val="22"/>
                <w:szCs w:val="22"/>
              </w:rPr>
              <w:t>An</w:t>
            </w:r>
          </w:p>
        </w:tc>
        <w:tc>
          <w:tcPr>
            <w:tcW w:w="709" w:type="dxa"/>
          </w:tcPr>
          <w:p w14:paraId="6B517937" w14:textId="77777777" w:rsidR="00D32072" w:rsidRPr="00CC7F9A" w:rsidRDefault="00D32072" w:rsidP="00D54806">
            <w:pPr>
              <w:jc w:val="center"/>
              <w:rPr>
                <w:b/>
                <w:sz w:val="22"/>
                <w:szCs w:val="22"/>
              </w:rPr>
            </w:pPr>
            <w:r w:rsidRPr="00CC7F9A">
              <w:rPr>
                <w:b/>
                <w:sz w:val="22"/>
                <w:szCs w:val="22"/>
              </w:rPr>
              <w:t>E</w:t>
            </w:r>
          </w:p>
        </w:tc>
        <w:tc>
          <w:tcPr>
            <w:tcW w:w="708" w:type="dxa"/>
          </w:tcPr>
          <w:p w14:paraId="2FA41BCE" w14:textId="77777777" w:rsidR="00D32072" w:rsidRPr="00CC7F9A" w:rsidRDefault="00D32072" w:rsidP="00D54806">
            <w:pPr>
              <w:jc w:val="center"/>
              <w:rPr>
                <w:b/>
                <w:sz w:val="22"/>
                <w:szCs w:val="22"/>
              </w:rPr>
            </w:pPr>
            <w:r w:rsidRPr="00CC7F9A">
              <w:rPr>
                <w:b/>
                <w:sz w:val="22"/>
                <w:szCs w:val="22"/>
              </w:rPr>
              <w:t>C</w:t>
            </w:r>
          </w:p>
        </w:tc>
        <w:tc>
          <w:tcPr>
            <w:tcW w:w="993" w:type="dxa"/>
          </w:tcPr>
          <w:p w14:paraId="45CB8C2C" w14:textId="77777777" w:rsidR="00D32072" w:rsidRPr="00CC7F9A" w:rsidRDefault="00D32072" w:rsidP="00D54806">
            <w:pPr>
              <w:jc w:val="center"/>
              <w:rPr>
                <w:b/>
                <w:sz w:val="22"/>
                <w:szCs w:val="22"/>
              </w:rPr>
            </w:pPr>
            <w:r w:rsidRPr="00CC7F9A">
              <w:rPr>
                <w:b/>
                <w:sz w:val="22"/>
                <w:szCs w:val="22"/>
              </w:rPr>
              <w:t>Total</w:t>
            </w:r>
          </w:p>
        </w:tc>
      </w:tr>
      <w:tr w:rsidR="00D32072" w14:paraId="18A8042A" w14:textId="77777777" w:rsidTr="005E62B1">
        <w:trPr>
          <w:jc w:val="center"/>
        </w:trPr>
        <w:tc>
          <w:tcPr>
            <w:tcW w:w="1140" w:type="dxa"/>
          </w:tcPr>
          <w:p w14:paraId="59609E25" w14:textId="77777777" w:rsidR="00D32072" w:rsidRPr="00CC7F9A" w:rsidRDefault="00D32072" w:rsidP="00D54806">
            <w:pPr>
              <w:jc w:val="center"/>
              <w:rPr>
                <w:sz w:val="22"/>
                <w:szCs w:val="22"/>
              </w:rPr>
            </w:pPr>
            <w:r w:rsidRPr="00CC7F9A">
              <w:rPr>
                <w:sz w:val="22"/>
                <w:szCs w:val="22"/>
              </w:rPr>
              <w:t>CO1</w:t>
            </w:r>
          </w:p>
        </w:tc>
        <w:tc>
          <w:tcPr>
            <w:tcW w:w="709" w:type="dxa"/>
          </w:tcPr>
          <w:p w14:paraId="6A9FD625" w14:textId="77777777" w:rsidR="00D32072" w:rsidRPr="00CC7F9A" w:rsidRDefault="00D32072" w:rsidP="005E62B1">
            <w:pPr>
              <w:jc w:val="center"/>
              <w:rPr>
                <w:sz w:val="22"/>
                <w:szCs w:val="22"/>
              </w:rPr>
            </w:pPr>
            <w:r>
              <w:rPr>
                <w:sz w:val="22"/>
                <w:szCs w:val="22"/>
              </w:rPr>
              <w:t>-</w:t>
            </w:r>
          </w:p>
        </w:tc>
        <w:tc>
          <w:tcPr>
            <w:tcW w:w="708" w:type="dxa"/>
          </w:tcPr>
          <w:p w14:paraId="10E72814" w14:textId="77777777" w:rsidR="00D32072" w:rsidRPr="00CC7F9A" w:rsidRDefault="00D32072" w:rsidP="005E62B1">
            <w:pPr>
              <w:jc w:val="center"/>
              <w:rPr>
                <w:sz w:val="22"/>
                <w:szCs w:val="22"/>
              </w:rPr>
            </w:pPr>
            <w:r>
              <w:rPr>
                <w:sz w:val="22"/>
                <w:szCs w:val="22"/>
              </w:rPr>
              <w:t>30</w:t>
            </w:r>
          </w:p>
        </w:tc>
        <w:tc>
          <w:tcPr>
            <w:tcW w:w="709" w:type="dxa"/>
          </w:tcPr>
          <w:p w14:paraId="0EF94A8E" w14:textId="77777777" w:rsidR="00D32072" w:rsidRPr="00CC7F9A" w:rsidRDefault="00D32072" w:rsidP="005E62B1">
            <w:pPr>
              <w:jc w:val="center"/>
              <w:rPr>
                <w:sz w:val="22"/>
                <w:szCs w:val="22"/>
              </w:rPr>
            </w:pPr>
            <w:r>
              <w:rPr>
                <w:sz w:val="22"/>
                <w:szCs w:val="22"/>
              </w:rPr>
              <w:t>-</w:t>
            </w:r>
          </w:p>
        </w:tc>
        <w:tc>
          <w:tcPr>
            <w:tcW w:w="709" w:type="dxa"/>
          </w:tcPr>
          <w:p w14:paraId="0CADE169" w14:textId="77777777" w:rsidR="00D32072" w:rsidRPr="00CC7F9A" w:rsidRDefault="00D32072" w:rsidP="005E62B1">
            <w:pPr>
              <w:jc w:val="center"/>
              <w:rPr>
                <w:sz w:val="22"/>
                <w:szCs w:val="22"/>
              </w:rPr>
            </w:pPr>
          </w:p>
        </w:tc>
        <w:tc>
          <w:tcPr>
            <w:tcW w:w="709" w:type="dxa"/>
          </w:tcPr>
          <w:p w14:paraId="05AD38FD" w14:textId="77777777" w:rsidR="00D32072" w:rsidRPr="00CC7F9A" w:rsidRDefault="00D32072" w:rsidP="005E62B1">
            <w:pPr>
              <w:jc w:val="center"/>
              <w:rPr>
                <w:sz w:val="22"/>
                <w:szCs w:val="22"/>
              </w:rPr>
            </w:pPr>
            <w:r>
              <w:rPr>
                <w:sz w:val="22"/>
                <w:szCs w:val="22"/>
              </w:rPr>
              <w:t>-</w:t>
            </w:r>
          </w:p>
        </w:tc>
        <w:tc>
          <w:tcPr>
            <w:tcW w:w="708" w:type="dxa"/>
          </w:tcPr>
          <w:p w14:paraId="616FEC18" w14:textId="77777777" w:rsidR="00D32072" w:rsidRPr="00CC7F9A" w:rsidRDefault="00D32072" w:rsidP="005E62B1">
            <w:pPr>
              <w:jc w:val="center"/>
              <w:rPr>
                <w:sz w:val="22"/>
                <w:szCs w:val="22"/>
              </w:rPr>
            </w:pPr>
            <w:r>
              <w:rPr>
                <w:sz w:val="22"/>
                <w:szCs w:val="22"/>
              </w:rPr>
              <w:t>-</w:t>
            </w:r>
          </w:p>
        </w:tc>
        <w:tc>
          <w:tcPr>
            <w:tcW w:w="993" w:type="dxa"/>
          </w:tcPr>
          <w:p w14:paraId="1DC138AD" w14:textId="77777777" w:rsidR="00D32072" w:rsidRPr="00CC7F9A" w:rsidRDefault="00D32072" w:rsidP="005E62B1">
            <w:pPr>
              <w:jc w:val="center"/>
              <w:rPr>
                <w:sz w:val="22"/>
                <w:szCs w:val="22"/>
              </w:rPr>
            </w:pPr>
            <w:r>
              <w:rPr>
                <w:sz w:val="22"/>
                <w:szCs w:val="22"/>
              </w:rPr>
              <w:t>30</w:t>
            </w:r>
          </w:p>
        </w:tc>
      </w:tr>
      <w:tr w:rsidR="00D32072" w14:paraId="21B8065C" w14:textId="77777777" w:rsidTr="005E62B1">
        <w:trPr>
          <w:jc w:val="center"/>
        </w:trPr>
        <w:tc>
          <w:tcPr>
            <w:tcW w:w="1140" w:type="dxa"/>
          </w:tcPr>
          <w:p w14:paraId="00B48565" w14:textId="77777777" w:rsidR="00D32072" w:rsidRPr="00CC7F9A" w:rsidRDefault="00D32072" w:rsidP="00D54806">
            <w:pPr>
              <w:jc w:val="center"/>
              <w:rPr>
                <w:sz w:val="22"/>
                <w:szCs w:val="22"/>
              </w:rPr>
            </w:pPr>
            <w:r w:rsidRPr="00CC7F9A">
              <w:rPr>
                <w:sz w:val="22"/>
                <w:szCs w:val="22"/>
              </w:rPr>
              <w:t>CO2</w:t>
            </w:r>
          </w:p>
        </w:tc>
        <w:tc>
          <w:tcPr>
            <w:tcW w:w="709" w:type="dxa"/>
          </w:tcPr>
          <w:p w14:paraId="286E27C5" w14:textId="77777777" w:rsidR="00D32072" w:rsidRPr="00CC7F9A" w:rsidRDefault="00D32072" w:rsidP="005E62B1">
            <w:pPr>
              <w:jc w:val="center"/>
              <w:rPr>
                <w:sz w:val="22"/>
                <w:szCs w:val="22"/>
              </w:rPr>
            </w:pPr>
            <w:r>
              <w:rPr>
                <w:sz w:val="22"/>
                <w:szCs w:val="22"/>
              </w:rPr>
              <w:t>-</w:t>
            </w:r>
          </w:p>
        </w:tc>
        <w:tc>
          <w:tcPr>
            <w:tcW w:w="708" w:type="dxa"/>
          </w:tcPr>
          <w:p w14:paraId="24F86D43" w14:textId="77777777" w:rsidR="00D32072" w:rsidRPr="00CC7F9A" w:rsidRDefault="00D32072" w:rsidP="005E62B1">
            <w:pPr>
              <w:jc w:val="center"/>
              <w:rPr>
                <w:sz w:val="22"/>
                <w:szCs w:val="22"/>
              </w:rPr>
            </w:pPr>
            <w:r>
              <w:rPr>
                <w:sz w:val="22"/>
                <w:szCs w:val="22"/>
              </w:rPr>
              <w:t>-</w:t>
            </w:r>
          </w:p>
        </w:tc>
        <w:tc>
          <w:tcPr>
            <w:tcW w:w="709" w:type="dxa"/>
          </w:tcPr>
          <w:p w14:paraId="69846743" w14:textId="77777777" w:rsidR="00D32072" w:rsidRPr="00CC7F9A" w:rsidRDefault="00D32072" w:rsidP="005E62B1">
            <w:pPr>
              <w:jc w:val="center"/>
              <w:rPr>
                <w:sz w:val="22"/>
                <w:szCs w:val="22"/>
              </w:rPr>
            </w:pPr>
            <w:r>
              <w:rPr>
                <w:sz w:val="22"/>
                <w:szCs w:val="22"/>
              </w:rPr>
              <w:t>10</w:t>
            </w:r>
          </w:p>
        </w:tc>
        <w:tc>
          <w:tcPr>
            <w:tcW w:w="709" w:type="dxa"/>
          </w:tcPr>
          <w:p w14:paraId="177A5537" w14:textId="77777777" w:rsidR="00D32072" w:rsidRPr="00CC7F9A" w:rsidRDefault="00D32072" w:rsidP="005E62B1">
            <w:pPr>
              <w:jc w:val="center"/>
              <w:rPr>
                <w:sz w:val="22"/>
                <w:szCs w:val="22"/>
              </w:rPr>
            </w:pPr>
            <w:r>
              <w:rPr>
                <w:sz w:val="22"/>
                <w:szCs w:val="22"/>
              </w:rPr>
              <w:t>20</w:t>
            </w:r>
          </w:p>
        </w:tc>
        <w:tc>
          <w:tcPr>
            <w:tcW w:w="709" w:type="dxa"/>
          </w:tcPr>
          <w:p w14:paraId="4B23CEEF" w14:textId="77777777" w:rsidR="00D32072" w:rsidRPr="00CC7F9A" w:rsidRDefault="00D32072" w:rsidP="005E62B1">
            <w:pPr>
              <w:jc w:val="center"/>
              <w:rPr>
                <w:sz w:val="22"/>
                <w:szCs w:val="22"/>
              </w:rPr>
            </w:pPr>
            <w:r>
              <w:rPr>
                <w:sz w:val="22"/>
                <w:szCs w:val="22"/>
              </w:rPr>
              <w:t>-</w:t>
            </w:r>
          </w:p>
        </w:tc>
        <w:tc>
          <w:tcPr>
            <w:tcW w:w="708" w:type="dxa"/>
          </w:tcPr>
          <w:p w14:paraId="37C68A41" w14:textId="77777777" w:rsidR="00D32072" w:rsidRPr="00CC7F9A" w:rsidRDefault="00D32072" w:rsidP="005E62B1">
            <w:pPr>
              <w:jc w:val="center"/>
              <w:rPr>
                <w:sz w:val="22"/>
                <w:szCs w:val="22"/>
              </w:rPr>
            </w:pPr>
            <w:r>
              <w:rPr>
                <w:sz w:val="22"/>
                <w:szCs w:val="22"/>
              </w:rPr>
              <w:t>-</w:t>
            </w:r>
          </w:p>
        </w:tc>
        <w:tc>
          <w:tcPr>
            <w:tcW w:w="993" w:type="dxa"/>
          </w:tcPr>
          <w:p w14:paraId="56B2BAE0" w14:textId="77777777" w:rsidR="00D32072" w:rsidRPr="00CC7F9A" w:rsidRDefault="00D32072" w:rsidP="005E62B1">
            <w:pPr>
              <w:jc w:val="center"/>
              <w:rPr>
                <w:sz w:val="22"/>
                <w:szCs w:val="22"/>
              </w:rPr>
            </w:pPr>
            <w:r>
              <w:rPr>
                <w:sz w:val="22"/>
                <w:szCs w:val="22"/>
              </w:rPr>
              <w:t>30</w:t>
            </w:r>
          </w:p>
        </w:tc>
      </w:tr>
      <w:tr w:rsidR="00D32072" w14:paraId="03AFD247" w14:textId="77777777" w:rsidTr="005E62B1">
        <w:trPr>
          <w:jc w:val="center"/>
        </w:trPr>
        <w:tc>
          <w:tcPr>
            <w:tcW w:w="1140" w:type="dxa"/>
          </w:tcPr>
          <w:p w14:paraId="2BD8A8E0" w14:textId="77777777" w:rsidR="00D32072" w:rsidRPr="00CC7F9A" w:rsidRDefault="00D32072" w:rsidP="00D54806">
            <w:pPr>
              <w:jc w:val="center"/>
              <w:rPr>
                <w:sz w:val="22"/>
                <w:szCs w:val="22"/>
              </w:rPr>
            </w:pPr>
            <w:r w:rsidRPr="00CC7F9A">
              <w:rPr>
                <w:sz w:val="22"/>
                <w:szCs w:val="22"/>
              </w:rPr>
              <w:t>CO3</w:t>
            </w:r>
          </w:p>
        </w:tc>
        <w:tc>
          <w:tcPr>
            <w:tcW w:w="709" w:type="dxa"/>
          </w:tcPr>
          <w:p w14:paraId="31D36EB8" w14:textId="77777777" w:rsidR="00D32072" w:rsidRPr="00CC7F9A" w:rsidRDefault="00D32072" w:rsidP="005E62B1">
            <w:pPr>
              <w:jc w:val="center"/>
              <w:rPr>
                <w:sz w:val="22"/>
                <w:szCs w:val="22"/>
              </w:rPr>
            </w:pPr>
            <w:r>
              <w:rPr>
                <w:sz w:val="22"/>
                <w:szCs w:val="22"/>
              </w:rPr>
              <w:t>-</w:t>
            </w:r>
          </w:p>
        </w:tc>
        <w:tc>
          <w:tcPr>
            <w:tcW w:w="708" w:type="dxa"/>
          </w:tcPr>
          <w:p w14:paraId="174B5E6A" w14:textId="77777777" w:rsidR="00D32072" w:rsidRPr="00CC7F9A" w:rsidRDefault="00D32072" w:rsidP="005E62B1">
            <w:pPr>
              <w:jc w:val="center"/>
              <w:rPr>
                <w:sz w:val="22"/>
                <w:szCs w:val="22"/>
              </w:rPr>
            </w:pPr>
            <w:r>
              <w:rPr>
                <w:sz w:val="22"/>
                <w:szCs w:val="22"/>
              </w:rPr>
              <w:t>10</w:t>
            </w:r>
          </w:p>
        </w:tc>
        <w:tc>
          <w:tcPr>
            <w:tcW w:w="709" w:type="dxa"/>
          </w:tcPr>
          <w:p w14:paraId="4171CC9E" w14:textId="77777777" w:rsidR="00D32072" w:rsidRPr="00CC7F9A" w:rsidRDefault="00D32072" w:rsidP="005E62B1">
            <w:pPr>
              <w:jc w:val="center"/>
              <w:rPr>
                <w:sz w:val="22"/>
                <w:szCs w:val="22"/>
              </w:rPr>
            </w:pPr>
            <w:r>
              <w:rPr>
                <w:sz w:val="22"/>
                <w:szCs w:val="22"/>
              </w:rPr>
              <w:t>10</w:t>
            </w:r>
          </w:p>
        </w:tc>
        <w:tc>
          <w:tcPr>
            <w:tcW w:w="709" w:type="dxa"/>
          </w:tcPr>
          <w:p w14:paraId="45C3A782" w14:textId="77777777" w:rsidR="00D32072" w:rsidRPr="00CC7F9A" w:rsidRDefault="00D32072" w:rsidP="005E62B1">
            <w:pPr>
              <w:jc w:val="center"/>
              <w:rPr>
                <w:sz w:val="22"/>
                <w:szCs w:val="22"/>
              </w:rPr>
            </w:pPr>
            <w:r>
              <w:rPr>
                <w:sz w:val="22"/>
                <w:szCs w:val="22"/>
              </w:rPr>
              <w:t>10</w:t>
            </w:r>
          </w:p>
        </w:tc>
        <w:tc>
          <w:tcPr>
            <w:tcW w:w="709" w:type="dxa"/>
          </w:tcPr>
          <w:p w14:paraId="7DFE0575" w14:textId="77777777" w:rsidR="00D32072" w:rsidRPr="00CC7F9A" w:rsidRDefault="00D32072" w:rsidP="005E62B1">
            <w:pPr>
              <w:jc w:val="center"/>
              <w:rPr>
                <w:sz w:val="22"/>
                <w:szCs w:val="22"/>
              </w:rPr>
            </w:pPr>
            <w:r>
              <w:rPr>
                <w:sz w:val="22"/>
                <w:szCs w:val="22"/>
              </w:rPr>
              <w:t>-</w:t>
            </w:r>
          </w:p>
        </w:tc>
        <w:tc>
          <w:tcPr>
            <w:tcW w:w="708" w:type="dxa"/>
          </w:tcPr>
          <w:p w14:paraId="1524548A" w14:textId="77777777" w:rsidR="00D32072" w:rsidRPr="00CC7F9A" w:rsidRDefault="00D32072" w:rsidP="005E62B1">
            <w:pPr>
              <w:jc w:val="center"/>
              <w:rPr>
                <w:sz w:val="22"/>
                <w:szCs w:val="22"/>
              </w:rPr>
            </w:pPr>
            <w:r>
              <w:rPr>
                <w:sz w:val="22"/>
                <w:szCs w:val="22"/>
              </w:rPr>
              <w:t>-</w:t>
            </w:r>
          </w:p>
        </w:tc>
        <w:tc>
          <w:tcPr>
            <w:tcW w:w="993" w:type="dxa"/>
          </w:tcPr>
          <w:p w14:paraId="2DCBEF80" w14:textId="77777777" w:rsidR="00D32072" w:rsidRPr="00CC7F9A" w:rsidRDefault="00D32072" w:rsidP="005E62B1">
            <w:pPr>
              <w:jc w:val="center"/>
              <w:rPr>
                <w:sz w:val="22"/>
                <w:szCs w:val="22"/>
              </w:rPr>
            </w:pPr>
            <w:r>
              <w:rPr>
                <w:sz w:val="22"/>
                <w:szCs w:val="22"/>
              </w:rPr>
              <w:t>30</w:t>
            </w:r>
          </w:p>
        </w:tc>
      </w:tr>
      <w:tr w:rsidR="00D32072" w14:paraId="2766B9E8" w14:textId="77777777" w:rsidTr="005E62B1">
        <w:trPr>
          <w:jc w:val="center"/>
        </w:trPr>
        <w:tc>
          <w:tcPr>
            <w:tcW w:w="1140" w:type="dxa"/>
          </w:tcPr>
          <w:p w14:paraId="0B2299EE" w14:textId="77777777" w:rsidR="00D32072" w:rsidRPr="00CC7F9A" w:rsidRDefault="00D32072" w:rsidP="00D54806">
            <w:pPr>
              <w:jc w:val="center"/>
              <w:rPr>
                <w:sz w:val="22"/>
                <w:szCs w:val="22"/>
              </w:rPr>
            </w:pPr>
            <w:r w:rsidRPr="00CC7F9A">
              <w:rPr>
                <w:sz w:val="22"/>
                <w:szCs w:val="22"/>
              </w:rPr>
              <w:t>CO4</w:t>
            </w:r>
          </w:p>
        </w:tc>
        <w:tc>
          <w:tcPr>
            <w:tcW w:w="709" w:type="dxa"/>
          </w:tcPr>
          <w:p w14:paraId="4977F269" w14:textId="77777777" w:rsidR="00D32072" w:rsidRPr="00CC7F9A" w:rsidRDefault="00D32072" w:rsidP="005E62B1">
            <w:pPr>
              <w:jc w:val="center"/>
              <w:rPr>
                <w:sz w:val="22"/>
                <w:szCs w:val="22"/>
              </w:rPr>
            </w:pPr>
            <w:r>
              <w:rPr>
                <w:sz w:val="22"/>
                <w:szCs w:val="22"/>
              </w:rPr>
              <w:t>-</w:t>
            </w:r>
          </w:p>
        </w:tc>
        <w:tc>
          <w:tcPr>
            <w:tcW w:w="708" w:type="dxa"/>
          </w:tcPr>
          <w:p w14:paraId="199B93C4" w14:textId="77777777" w:rsidR="00D32072" w:rsidRPr="00CC7F9A" w:rsidRDefault="00D32072" w:rsidP="005E62B1">
            <w:pPr>
              <w:jc w:val="center"/>
              <w:rPr>
                <w:sz w:val="22"/>
                <w:szCs w:val="22"/>
              </w:rPr>
            </w:pPr>
            <w:r>
              <w:rPr>
                <w:sz w:val="22"/>
                <w:szCs w:val="22"/>
              </w:rPr>
              <w:t>20</w:t>
            </w:r>
          </w:p>
        </w:tc>
        <w:tc>
          <w:tcPr>
            <w:tcW w:w="709" w:type="dxa"/>
          </w:tcPr>
          <w:p w14:paraId="00809615" w14:textId="77777777" w:rsidR="00D32072" w:rsidRPr="00CC7F9A" w:rsidRDefault="00D32072" w:rsidP="005E62B1">
            <w:pPr>
              <w:jc w:val="center"/>
              <w:rPr>
                <w:sz w:val="22"/>
                <w:szCs w:val="22"/>
              </w:rPr>
            </w:pPr>
            <w:r>
              <w:rPr>
                <w:sz w:val="22"/>
                <w:szCs w:val="22"/>
              </w:rPr>
              <w:t>10</w:t>
            </w:r>
          </w:p>
        </w:tc>
        <w:tc>
          <w:tcPr>
            <w:tcW w:w="709" w:type="dxa"/>
          </w:tcPr>
          <w:p w14:paraId="600A48DE" w14:textId="77777777" w:rsidR="00D32072" w:rsidRPr="00CC7F9A" w:rsidRDefault="00D32072" w:rsidP="005E62B1">
            <w:pPr>
              <w:jc w:val="center"/>
              <w:rPr>
                <w:sz w:val="22"/>
                <w:szCs w:val="22"/>
              </w:rPr>
            </w:pPr>
          </w:p>
        </w:tc>
        <w:tc>
          <w:tcPr>
            <w:tcW w:w="709" w:type="dxa"/>
          </w:tcPr>
          <w:p w14:paraId="059A510F" w14:textId="77777777" w:rsidR="00D32072" w:rsidRPr="00CC7F9A" w:rsidRDefault="00D32072" w:rsidP="005E62B1">
            <w:pPr>
              <w:jc w:val="center"/>
              <w:rPr>
                <w:sz w:val="22"/>
                <w:szCs w:val="22"/>
              </w:rPr>
            </w:pPr>
            <w:r>
              <w:rPr>
                <w:sz w:val="22"/>
                <w:szCs w:val="22"/>
              </w:rPr>
              <w:t>-</w:t>
            </w:r>
          </w:p>
        </w:tc>
        <w:tc>
          <w:tcPr>
            <w:tcW w:w="708" w:type="dxa"/>
          </w:tcPr>
          <w:p w14:paraId="0C245451" w14:textId="77777777" w:rsidR="00D32072" w:rsidRPr="00CC7F9A" w:rsidRDefault="00D32072" w:rsidP="005E62B1">
            <w:pPr>
              <w:jc w:val="center"/>
              <w:rPr>
                <w:sz w:val="22"/>
                <w:szCs w:val="22"/>
              </w:rPr>
            </w:pPr>
            <w:r>
              <w:rPr>
                <w:sz w:val="22"/>
                <w:szCs w:val="22"/>
              </w:rPr>
              <w:t>-</w:t>
            </w:r>
          </w:p>
        </w:tc>
        <w:tc>
          <w:tcPr>
            <w:tcW w:w="993" w:type="dxa"/>
          </w:tcPr>
          <w:p w14:paraId="68C34CD0" w14:textId="77777777" w:rsidR="00D32072" w:rsidRPr="00CC7F9A" w:rsidRDefault="00D32072" w:rsidP="005E62B1">
            <w:pPr>
              <w:jc w:val="center"/>
              <w:rPr>
                <w:sz w:val="22"/>
                <w:szCs w:val="22"/>
              </w:rPr>
            </w:pPr>
            <w:r>
              <w:rPr>
                <w:sz w:val="22"/>
                <w:szCs w:val="22"/>
              </w:rPr>
              <w:t>30</w:t>
            </w:r>
          </w:p>
        </w:tc>
      </w:tr>
      <w:tr w:rsidR="00D32072" w14:paraId="147F7B6E" w14:textId="77777777" w:rsidTr="005E62B1">
        <w:trPr>
          <w:jc w:val="center"/>
        </w:trPr>
        <w:tc>
          <w:tcPr>
            <w:tcW w:w="1140" w:type="dxa"/>
          </w:tcPr>
          <w:p w14:paraId="2AF6B3CD" w14:textId="77777777" w:rsidR="00D32072" w:rsidRPr="00CC7F9A" w:rsidRDefault="00D32072" w:rsidP="00D54806">
            <w:pPr>
              <w:jc w:val="center"/>
              <w:rPr>
                <w:sz w:val="22"/>
                <w:szCs w:val="22"/>
              </w:rPr>
            </w:pPr>
            <w:r w:rsidRPr="00CC7F9A">
              <w:rPr>
                <w:sz w:val="22"/>
                <w:szCs w:val="22"/>
              </w:rPr>
              <w:t>CO5</w:t>
            </w:r>
          </w:p>
        </w:tc>
        <w:tc>
          <w:tcPr>
            <w:tcW w:w="709" w:type="dxa"/>
          </w:tcPr>
          <w:p w14:paraId="555C93FE" w14:textId="77777777" w:rsidR="00D32072" w:rsidRPr="00CC7F9A" w:rsidRDefault="00D32072" w:rsidP="005E62B1">
            <w:pPr>
              <w:jc w:val="center"/>
              <w:rPr>
                <w:sz w:val="22"/>
                <w:szCs w:val="22"/>
              </w:rPr>
            </w:pPr>
            <w:r>
              <w:rPr>
                <w:sz w:val="22"/>
                <w:szCs w:val="22"/>
              </w:rPr>
              <w:t>-</w:t>
            </w:r>
          </w:p>
        </w:tc>
        <w:tc>
          <w:tcPr>
            <w:tcW w:w="708" w:type="dxa"/>
          </w:tcPr>
          <w:p w14:paraId="5BA64CEA" w14:textId="77777777" w:rsidR="00D32072" w:rsidRPr="00CC7F9A" w:rsidRDefault="00D32072" w:rsidP="005E62B1">
            <w:pPr>
              <w:jc w:val="center"/>
              <w:rPr>
                <w:sz w:val="22"/>
                <w:szCs w:val="22"/>
              </w:rPr>
            </w:pPr>
            <w:r>
              <w:rPr>
                <w:sz w:val="22"/>
                <w:szCs w:val="22"/>
              </w:rPr>
              <w:t>10</w:t>
            </w:r>
          </w:p>
        </w:tc>
        <w:tc>
          <w:tcPr>
            <w:tcW w:w="709" w:type="dxa"/>
          </w:tcPr>
          <w:p w14:paraId="15E19E74" w14:textId="77777777" w:rsidR="00D32072" w:rsidRPr="00CC7F9A" w:rsidRDefault="00D32072" w:rsidP="005E62B1">
            <w:pPr>
              <w:jc w:val="center"/>
              <w:rPr>
                <w:sz w:val="22"/>
                <w:szCs w:val="22"/>
              </w:rPr>
            </w:pPr>
            <w:r>
              <w:rPr>
                <w:sz w:val="22"/>
                <w:szCs w:val="22"/>
              </w:rPr>
              <w:t>20</w:t>
            </w:r>
          </w:p>
        </w:tc>
        <w:tc>
          <w:tcPr>
            <w:tcW w:w="709" w:type="dxa"/>
          </w:tcPr>
          <w:p w14:paraId="0B887BC5" w14:textId="77777777" w:rsidR="00D32072" w:rsidRPr="00CC7F9A" w:rsidRDefault="00D32072" w:rsidP="005E62B1">
            <w:pPr>
              <w:jc w:val="center"/>
              <w:rPr>
                <w:sz w:val="22"/>
                <w:szCs w:val="22"/>
              </w:rPr>
            </w:pPr>
            <w:r>
              <w:rPr>
                <w:sz w:val="22"/>
                <w:szCs w:val="22"/>
              </w:rPr>
              <w:t>-</w:t>
            </w:r>
          </w:p>
        </w:tc>
        <w:tc>
          <w:tcPr>
            <w:tcW w:w="709" w:type="dxa"/>
          </w:tcPr>
          <w:p w14:paraId="0E00EDD1" w14:textId="77777777" w:rsidR="00D32072" w:rsidRPr="00CC7F9A" w:rsidRDefault="00D32072" w:rsidP="005E62B1">
            <w:pPr>
              <w:jc w:val="center"/>
              <w:rPr>
                <w:sz w:val="22"/>
                <w:szCs w:val="22"/>
              </w:rPr>
            </w:pPr>
            <w:r>
              <w:rPr>
                <w:sz w:val="22"/>
                <w:szCs w:val="22"/>
              </w:rPr>
              <w:t>-</w:t>
            </w:r>
          </w:p>
        </w:tc>
        <w:tc>
          <w:tcPr>
            <w:tcW w:w="708" w:type="dxa"/>
          </w:tcPr>
          <w:p w14:paraId="54B015B5" w14:textId="77777777" w:rsidR="00D32072" w:rsidRPr="00CC7F9A" w:rsidRDefault="00D32072" w:rsidP="005E62B1">
            <w:pPr>
              <w:jc w:val="center"/>
              <w:rPr>
                <w:sz w:val="22"/>
                <w:szCs w:val="22"/>
              </w:rPr>
            </w:pPr>
            <w:r>
              <w:rPr>
                <w:sz w:val="22"/>
                <w:szCs w:val="22"/>
              </w:rPr>
              <w:t>-</w:t>
            </w:r>
          </w:p>
        </w:tc>
        <w:tc>
          <w:tcPr>
            <w:tcW w:w="993" w:type="dxa"/>
          </w:tcPr>
          <w:p w14:paraId="023DB619" w14:textId="77777777" w:rsidR="00D32072" w:rsidRPr="00CC7F9A" w:rsidRDefault="00D32072" w:rsidP="005E62B1">
            <w:pPr>
              <w:jc w:val="center"/>
              <w:rPr>
                <w:sz w:val="22"/>
                <w:szCs w:val="22"/>
              </w:rPr>
            </w:pPr>
            <w:r>
              <w:rPr>
                <w:sz w:val="22"/>
                <w:szCs w:val="22"/>
              </w:rPr>
              <w:t>30</w:t>
            </w:r>
          </w:p>
        </w:tc>
      </w:tr>
      <w:tr w:rsidR="00D32072" w14:paraId="60787422" w14:textId="77777777" w:rsidTr="005E62B1">
        <w:trPr>
          <w:jc w:val="center"/>
        </w:trPr>
        <w:tc>
          <w:tcPr>
            <w:tcW w:w="1140" w:type="dxa"/>
          </w:tcPr>
          <w:p w14:paraId="79AEF417" w14:textId="77777777" w:rsidR="00D32072" w:rsidRPr="00CC7F9A" w:rsidRDefault="00D32072" w:rsidP="00D54806">
            <w:pPr>
              <w:jc w:val="center"/>
              <w:rPr>
                <w:sz w:val="22"/>
                <w:szCs w:val="22"/>
              </w:rPr>
            </w:pPr>
            <w:r w:rsidRPr="00CC7F9A">
              <w:rPr>
                <w:sz w:val="22"/>
                <w:szCs w:val="22"/>
              </w:rPr>
              <w:t>CO6</w:t>
            </w:r>
          </w:p>
        </w:tc>
        <w:tc>
          <w:tcPr>
            <w:tcW w:w="709" w:type="dxa"/>
          </w:tcPr>
          <w:p w14:paraId="47D711FD" w14:textId="77777777" w:rsidR="00D32072" w:rsidRPr="00CC7F9A" w:rsidRDefault="00D32072" w:rsidP="005E62B1">
            <w:pPr>
              <w:jc w:val="center"/>
              <w:rPr>
                <w:sz w:val="22"/>
                <w:szCs w:val="22"/>
              </w:rPr>
            </w:pPr>
            <w:r>
              <w:rPr>
                <w:sz w:val="22"/>
                <w:szCs w:val="22"/>
              </w:rPr>
              <w:t>-</w:t>
            </w:r>
          </w:p>
        </w:tc>
        <w:tc>
          <w:tcPr>
            <w:tcW w:w="708" w:type="dxa"/>
          </w:tcPr>
          <w:p w14:paraId="20D9E5A9" w14:textId="77777777" w:rsidR="00D32072" w:rsidRPr="00CC7F9A" w:rsidRDefault="00D32072" w:rsidP="005E62B1">
            <w:pPr>
              <w:jc w:val="center"/>
              <w:rPr>
                <w:sz w:val="22"/>
                <w:szCs w:val="22"/>
              </w:rPr>
            </w:pPr>
            <w:r>
              <w:rPr>
                <w:sz w:val="22"/>
                <w:szCs w:val="22"/>
              </w:rPr>
              <w:t>10</w:t>
            </w:r>
          </w:p>
        </w:tc>
        <w:tc>
          <w:tcPr>
            <w:tcW w:w="709" w:type="dxa"/>
          </w:tcPr>
          <w:p w14:paraId="624C5A8F" w14:textId="77777777" w:rsidR="00D32072" w:rsidRPr="00CC7F9A" w:rsidRDefault="00D32072" w:rsidP="005E62B1">
            <w:pPr>
              <w:jc w:val="center"/>
              <w:rPr>
                <w:sz w:val="22"/>
                <w:szCs w:val="22"/>
              </w:rPr>
            </w:pPr>
            <w:r>
              <w:rPr>
                <w:sz w:val="22"/>
                <w:szCs w:val="22"/>
              </w:rPr>
              <w:t>10</w:t>
            </w:r>
          </w:p>
        </w:tc>
        <w:tc>
          <w:tcPr>
            <w:tcW w:w="709" w:type="dxa"/>
          </w:tcPr>
          <w:p w14:paraId="263B1BCF" w14:textId="77777777" w:rsidR="00D32072" w:rsidRPr="00CC7F9A" w:rsidRDefault="00D32072" w:rsidP="005E62B1">
            <w:pPr>
              <w:jc w:val="center"/>
              <w:rPr>
                <w:sz w:val="22"/>
                <w:szCs w:val="22"/>
              </w:rPr>
            </w:pPr>
            <w:r>
              <w:rPr>
                <w:sz w:val="22"/>
                <w:szCs w:val="22"/>
              </w:rPr>
              <w:t>10</w:t>
            </w:r>
          </w:p>
        </w:tc>
        <w:tc>
          <w:tcPr>
            <w:tcW w:w="709" w:type="dxa"/>
          </w:tcPr>
          <w:p w14:paraId="44A69157" w14:textId="77777777" w:rsidR="00D32072" w:rsidRPr="00CC7F9A" w:rsidRDefault="00D32072" w:rsidP="005E62B1">
            <w:pPr>
              <w:jc w:val="center"/>
              <w:rPr>
                <w:sz w:val="22"/>
                <w:szCs w:val="22"/>
              </w:rPr>
            </w:pPr>
            <w:r>
              <w:rPr>
                <w:sz w:val="22"/>
                <w:szCs w:val="22"/>
              </w:rPr>
              <w:t>-</w:t>
            </w:r>
          </w:p>
        </w:tc>
        <w:tc>
          <w:tcPr>
            <w:tcW w:w="708" w:type="dxa"/>
          </w:tcPr>
          <w:p w14:paraId="452298D6" w14:textId="77777777" w:rsidR="00D32072" w:rsidRPr="00CC7F9A" w:rsidRDefault="00D32072" w:rsidP="005E62B1">
            <w:pPr>
              <w:jc w:val="center"/>
              <w:rPr>
                <w:sz w:val="22"/>
                <w:szCs w:val="22"/>
              </w:rPr>
            </w:pPr>
            <w:r>
              <w:rPr>
                <w:sz w:val="22"/>
                <w:szCs w:val="22"/>
              </w:rPr>
              <w:t>-</w:t>
            </w:r>
          </w:p>
        </w:tc>
        <w:tc>
          <w:tcPr>
            <w:tcW w:w="993" w:type="dxa"/>
          </w:tcPr>
          <w:p w14:paraId="5B4E289A" w14:textId="77777777" w:rsidR="00D32072" w:rsidRPr="00CC7F9A" w:rsidRDefault="00D32072" w:rsidP="005E62B1">
            <w:pPr>
              <w:jc w:val="center"/>
              <w:rPr>
                <w:sz w:val="22"/>
                <w:szCs w:val="22"/>
              </w:rPr>
            </w:pPr>
            <w:r>
              <w:rPr>
                <w:sz w:val="22"/>
                <w:szCs w:val="22"/>
              </w:rPr>
              <w:t>30</w:t>
            </w:r>
          </w:p>
        </w:tc>
      </w:tr>
      <w:tr w:rsidR="00D32072" w14:paraId="0CA8AC12" w14:textId="77777777" w:rsidTr="00CA4F97">
        <w:trPr>
          <w:jc w:val="center"/>
        </w:trPr>
        <w:tc>
          <w:tcPr>
            <w:tcW w:w="5392" w:type="dxa"/>
            <w:gridSpan w:val="7"/>
          </w:tcPr>
          <w:p w14:paraId="080C348A" w14:textId="77777777" w:rsidR="00D32072" w:rsidRPr="00CC7F9A" w:rsidRDefault="00D32072" w:rsidP="00D54806">
            <w:pPr>
              <w:rPr>
                <w:sz w:val="22"/>
                <w:szCs w:val="22"/>
              </w:rPr>
            </w:pPr>
          </w:p>
        </w:tc>
        <w:tc>
          <w:tcPr>
            <w:tcW w:w="993" w:type="dxa"/>
          </w:tcPr>
          <w:p w14:paraId="57485318"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3DDDD4AE" w14:textId="77777777" w:rsidR="00D32072" w:rsidRDefault="00D32072" w:rsidP="00856324"/>
    <w:p w14:paraId="0234DC26" w14:textId="77777777" w:rsidR="00D32072" w:rsidRDefault="00D32072" w:rsidP="00856324"/>
    <w:p w14:paraId="40EE557A" w14:textId="77777777" w:rsidR="00D32072" w:rsidRDefault="00D32072" w:rsidP="00856324"/>
    <w:p w14:paraId="12520197" w14:textId="77777777" w:rsidR="00D32072" w:rsidRDefault="00D32072" w:rsidP="00D75201"/>
    <w:p w14:paraId="6F13C748" w14:textId="77777777" w:rsidR="00D32072" w:rsidRDefault="00D32072" w:rsidP="00D75201"/>
    <w:p w14:paraId="64D115A8" w14:textId="77777777" w:rsidR="00D32072" w:rsidRDefault="00D32072" w:rsidP="00D75201"/>
    <w:p w14:paraId="4438BBA7" w14:textId="77777777" w:rsidR="00D32072" w:rsidRDefault="00D32072" w:rsidP="00D75201"/>
    <w:p w14:paraId="4F83C58A" w14:textId="77777777" w:rsidR="00D32072" w:rsidRDefault="00D32072" w:rsidP="00D75201"/>
    <w:p w14:paraId="0D3E311A" w14:textId="77777777" w:rsidR="00D32072" w:rsidRDefault="00D32072" w:rsidP="00D75201"/>
    <w:p w14:paraId="25EE707D" w14:textId="77777777" w:rsidR="00D32072" w:rsidRDefault="00D32072" w:rsidP="00D75201"/>
    <w:p w14:paraId="475E2E2C" w14:textId="77777777" w:rsidR="00D32072" w:rsidRDefault="00D32072" w:rsidP="00D75201"/>
    <w:p w14:paraId="031E21C2" w14:textId="77777777" w:rsidR="00D32072" w:rsidRDefault="00D32072" w:rsidP="00D75201"/>
    <w:p w14:paraId="3601C5CD" w14:textId="77777777" w:rsidR="00D32072" w:rsidRDefault="00D32072" w:rsidP="00D75201"/>
    <w:p w14:paraId="7D0E1766" w14:textId="77777777" w:rsidR="00D32072" w:rsidRDefault="00D32072" w:rsidP="00D75201"/>
    <w:p w14:paraId="20A4914D" w14:textId="77777777" w:rsidR="00D32072" w:rsidRDefault="00D32072" w:rsidP="00D75201"/>
    <w:p w14:paraId="64670A84" w14:textId="77777777" w:rsidR="00D32072" w:rsidRDefault="00D32072" w:rsidP="00D75201"/>
    <w:p w14:paraId="600B5819" w14:textId="77777777" w:rsidR="00D32072" w:rsidRDefault="00D32072" w:rsidP="00D75201"/>
    <w:p w14:paraId="6FA09270" w14:textId="77777777" w:rsidR="00D32072" w:rsidRDefault="00D32072" w:rsidP="008B182C">
      <w:pPr>
        <w:jc w:val="center"/>
        <w:rPr>
          <w:rFonts w:ascii="Arial" w:hAnsi="Arial" w:cs="Arial"/>
          <w:bCs/>
          <w:noProof/>
        </w:rPr>
      </w:pPr>
    </w:p>
    <w:p w14:paraId="14AD526C" w14:textId="77777777" w:rsidR="00D32072" w:rsidRDefault="00D32072">
      <w:pPr>
        <w:spacing w:after="200" w:line="276" w:lineRule="auto"/>
        <w:rPr>
          <w:rFonts w:ascii="Arial" w:hAnsi="Arial" w:cs="Arial"/>
          <w:bCs/>
          <w:noProof/>
        </w:rPr>
      </w:pPr>
      <w:r>
        <w:rPr>
          <w:rFonts w:ascii="Arial" w:hAnsi="Arial" w:cs="Arial"/>
          <w:bCs/>
          <w:noProof/>
        </w:rPr>
        <w:br w:type="page"/>
      </w:r>
    </w:p>
    <w:p w14:paraId="7E1EB4C4" w14:textId="3619BE7B"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0E16E4C4" wp14:editId="1F52DAEB">
            <wp:extent cx="5734050" cy="838200"/>
            <wp:effectExtent l="0" t="0" r="0" b="0"/>
            <wp:docPr id="1979354536" name="Picture 19793545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B09BA90" w14:textId="77777777" w:rsidR="00D32072" w:rsidRDefault="00D32072" w:rsidP="008B182C">
      <w:pPr>
        <w:jc w:val="center"/>
        <w:rPr>
          <w:b/>
          <w:bCs/>
        </w:rPr>
      </w:pPr>
    </w:p>
    <w:p w14:paraId="3F470DCA" w14:textId="77777777" w:rsidR="00D32072" w:rsidRDefault="00D32072" w:rsidP="008B182C">
      <w:pPr>
        <w:jc w:val="center"/>
        <w:rPr>
          <w:b/>
          <w:bCs/>
        </w:rPr>
      </w:pPr>
      <w:r>
        <w:rPr>
          <w:b/>
          <w:bCs/>
        </w:rPr>
        <w:t>END SEMESTER EXAMINATION – NOV / DEC 2024</w:t>
      </w:r>
    </w:p>
    <w:p w14:paraId="23E8D261"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A41ED2" w14:paraId="7B4B9B12" w14:textId="77777777" w:rsidTr="00A41ED2">
        <w:trPr>
          <w:trHeight w:val="397"/>
          <w:jc w:val="center"/>
        </w:trPr>
        <w:tc>
          <w:tcPr>
            <w:tcW w:w="1555" w:type="dxa"/>
            <w:vAlign w:val="center"/>
          </w:tcPr>
          <w:p w14:paraId="35DB9E78" w14:textId="77777777" w:rsidR="00D32072" w:rsidRPr="00A41ED2" w:rsidRDefault="00D32072" w:rsidP="00E40D68">
            <w:pPr>
              <w:pStyle w:val="Title"/>
              <w:jc w:val="left"/>
              <w:rPr>
                <w:b/>
                <w:sz w:val="22"/>
                <w:szCs w:val="22"/>
              </w:rPr>
            </w:pPr>
            <w:r w:rsidRPr="00A41ED2">
              <w:rPr>
                <w:b/>
                <w:sz w:val="22"/>
                <w:szCs w:val="22"/>
              </w:rPr>
              <w:t xml:space="preserve">Course Code      </w:t>
            </w:r>
          </w:p>
        </w:tc>
        <w:tc>
          <w:tcPr>
            <w:tcW w:w="6662" w:type="dxa"/>
            <w:vAlign w:val="center"/>
          </w:tcPr>
          <w:p w14:paraId="455B2328" w14:textId="77777777" w:rsidR="00D32072" w:rsidRPr="00A41ED2" w:rsidRDefault="00D32072" w:rsidP="00A41ED2">
            <w:pPr>
              <w:pStyle w:val="Title"/>
              <w:jc w:val="left"/>
              <w:rPr>
                <w:b/>
                <w:bCs/>
                <w:sz w:val="22"/>
                <w:szCs w:val="22"/>
              </w:rPr>
            </w:pPr>
            <w:r w:rsidRPr="00A41ED2">
              <w:rPr>
                <w:b/>
                <w:bCs/>
                <w:sz w:val="22"/>
                <w:szCs w:val="22"/>
              </w:rPr>
              <w:t>22FT3020</w:t>
            </w:r>
          </w:p>
        </w:tc>
        <w:tc>
          <w:tcPr>
            <w:tcW w:w="1417" w:type="dxa"/>
            <w:vAlign w:val="center"/>
          </w:tcPr>
          <w:p w14:paraId="54608CE6" w14:textId="77777777" w:rsidR="00D32072" w:rsidRPr="00A41ED2" w:rsidRDefault="00D32072" w:rsidP="00E40D68">
            <w:pPr>
              <w:pStyle w:val="Title"/>
              <w:ind w:left="-468" w:firstLine="468"/>
              <w:jc w:val="left"/>
              <w:rPr>
                <w:sz w:val="22"/>
                <w:szCs w:val="22"/>
              </w:rPr>
            </w:pPr>
            <w:r w:rsidRPr="00A41ED2">
              <w:rPr>
                <w:b/>
                <w:bCs/>
                <w:sz w:val="22"/>
                <w:szCs w:val="22"/>
              </w:rPr>
              <w:t xml:space="preserve">Duration       </w:t>
            </w:r>
          </w:p>
        </w:tc>
        <w:tc>
          <w:tcPr>
            <w:tcW w:w="851" w:type="dxa"/>
            <w:vAlign w:val="center"/>
          </w:tcPr>
          <w:p w14:paraId="170A2574" w14:textId="77777777" w:rsidR="00D32072" w:rsidRPr="00A41ED2" w:rsidRDefault="00D32072" w:rsidP="00E40D68">
            <w:pPr>
              <w:pStyle w:val="Title"/>
              <w:jc w:val="left"/>
              <w:rPr>
                <w:b/>
                <w:sz w:val="22"/>
                <w:szCs w:val="22"/>
              </w:rPr>
            </w:pPr>
            <w:r w:rsidRPr="00A41ED2">
              <w:rPr>
                <w:b/>
                <w:sz w:val="22"/>
                <w:szCs w:val="22"/>
              </w:rPr>
              <w:t>3hrs</w:t>
            </w:r>
          </w:p>
        </w:tc>
      </w:tr>
      <w:tr w:rsidR="00D32072" w:rsidRPr="00A41ED2" w14:paraId="4EE146F0" w14:textId="77777777" w:rsidTr="00A41ED2">
        <w:trPr>
          <w:trHeight w:val="397"/>
          <w:jc w:val="center"/>
        </w:trPr>
        <w:tc>
          <w:tcPr>
            <w:tcW w:w="1555" w:type="dxa"/>
            <w:vAlign w:val="center"/>
          </w:tcPr>
          <w:p w14:paraId="1E88E9C4" w14:textId="77777777" w:rsidR="00D32072" w:rsidRPr="00A41ED2" w:rsidRDefault="00D32072" w:rsidP="00E40D68">
            <w:pPr>
              <w:pStyle w:val="Title"/>
              <w:ind w:right="-160"/>
              <w:jc w:val="left"/>
              <w:rPr>
                <w:b/>
                <w:sz w:val="22"/>
                <w:szCs w:val="22"/>
              </w:rPr>
            </w:pPr>
            <w:r w:rsidRPr="00A41ED2">
              <w:rPr>
                <w:b/>
                <w:sz w:val="22"/>
                <w:szCs w:val="22"/>
              </w:rPr>
              <w:t xml:space="preserve">Course Title     </w:t>
            </w:r>
          </w:p>
        </w:tc>
        <w:tc>
          <w:tcPr>
            <w:tcW w:w="6662" w:type="dxa"/>
            <w:vAlign w:val="center"/>
          </w:tcPr>
          <w:p w14:paraId="057CD129" w14:textId="77777777" w:rsidR="00D32072" w:rsidRPr="00A41ED2" w:rsidRDefault="00D32072" w:rsidP="00A41ED2">
            <w:pPr>
              <w:pStyle w:val="Title"/>
              <w:jc w:val="left"/>
              <w:rPr>
                <w:b/>
                <w:bCs/>
                <w:sz w:val="22"/>
                <w:szCs w:val="22"/>
              </w:rPr>
            </w:pPr>
            <w:r w:rsidRPr="00A41ED2">
              <w:rPr>
                <w:b/>
                <w:bCs/>
                <w:sz w:val="22"/>
                <w:szCs w:val="22"/>
              </w:rPr>
              <w:t>NUTRACEUTICALS AND HEALTH FOODS</w:t>
            </w:r>
          </w:p>
        </w:tc>
        <w:tc>
          <w:tcPr>
            <w:tcW w:w="1417" w:type="dxa"/>
            <w:vAlign w:val="center"/>
          </w:tcPr>
          <w:p w14:paraId="2070B3EA" w14:textId="77777777" w:rsidR="00D32072" w:rsidRPr="00A41ED2" w:rsidRDefault="00D32072" w:rsidP="00E40D68">
            <w:pPr>
              <w:pStyle w:val="Title"/>
              <w:jc w:val="left"/>
              <w:rPr>
                <w:b/>
                <w:bCs/>
                <w:sz w:val="22"/>
                <w:szCs w:val="22"/>
              </w:rPr>
            </w:pPr>
            <w:r w:rsidRPr="00A41ED2">
              <w:rPr>
                <w:b/>
                <w:bCs/>
                <w:sz w:val="22"/>
                <w:szCs w:val="22"/>
              </w:rPr>
              <w:t xml:space="preserve">Max. Marks </w:t>
            </w:r>
          </w:p>
        </w:tc>
        <w:tc>
          <w:tcPr>
            <w:tcW w:w="851" w:type="dxa"/>
            <w:vAlign w:val="center"/>
          </w:tcPr>
          <w:p w14:paraId="1EB2DD52" w14:textId="77777777" w:rsidR="00D32072" w:rsidRPr="00A41ED2" w:rsidRDefault="00D32072" w:rsidP="00E40D68">
            <w:pPr>
              <w:pStyle w:val="Title"/>
              <w:jc w:val="left"/>
              <w:rPr>
                <w:b/>
                <w:sz w:val="22"/>
                <w:szCs w:val="22"/>
              </w:rPr>
            </w:pPr>
            <w:r w:rsidRPr="00A41ED2">
              <w:rPr>
                <w:b/>
                <w:sz w:val="22"/>
                <w:szCs w:val="22"/>
              </w:rPr>
              <w:t>100</w:t>
            </w:r>
          </w:p>
        </w:tc>
      </w:tr>
    </w:tbl>
    <w:p w14:paraId="336B4F36"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D32072" w:rsidRPr="003F48A5" w14:paraId="00A7014C" w14:textId="77777777" w:rsidTr="00977C3D">
        <w:trPr>
          <w:trHeight w:val="552"/>
        </w:trPr>
        <w:tc>
          <w:tcPr>
            <w:tcW w:w="272" w:type="pct"/>
            <w:vAlign w:val="center"/>
          </w:tcPr>
          <w:p w14:paraId="36CAA548" w14:textId="77777777" w:rsidR="00D32072" w:rsidRPr="003F48A5" w:rsidRDefault="00D32072" w:rsidP="00F33D16">
            <w:pPr>
              <w:jc w:val="center"/>
              <w:rPr>
                <w:b/>
              </w:rPr>
            </w:pPr>
            <w:r w:rsidRPr="003F48A5">
              <w:rPr>
                <w:b/>
              </w:rPr>
              <w:t>Q. No.</w:t>
            </w:r>
          </w:p>
        </w:tc>
        <w:tc>
          <w:tcPr>
            <w:tcW w:w="3900" w:type="pct"/>
            <w:gridSpan w:val="2"/>
            <w:vAlign w:val="center"/>
          </w:tcPr>
          <w:p w14:paraId="17338CC2" w14:textId="77777777" w:rsidR="00D32072" w:rsidRPr="003F48A5" w:rsidRDefault="00D32072" w:rsidP="00F33D16">
            <w:pPr>
              <w:jc w:val="center"/>
              <w:rPr>
                <w:b/>
              </w:rPr>
            </w:pPr>
            <w:r w:rsidRPr="003F48A5">
              <w:rPr>
                <w:b/>
              </w:rPr>
              <w:t>Questions</w:t>
            </w:r>
          </w:p>
        </w:tc>
        <w:tc>
          <w:tcPr>
            <w:tcW w:w="319" w:type="pct"/>
            <w:vAlign w:val="center"/>
          </w:tcPr>
          <w:p w14:paraId="2FAB9A89" w14:textId="77777777" w:rsidR="00D32072" w:rsidRPr="003F48A5" w:rsidRDefault="00D32072" w:rsidP="00F33D16">
            <w:pPr>
              <w:jc w:val="center"/>
              <w:rPr>
                <w:b/>
              </w:rPr>
            </w:pPr>
            <w:r w:rsidRPr="003F48A5">
              <w:rPr>
                <w:b/>
              </w:rPr>
              <w:t>CO</w:t>
            </w:r>
          </w:p>
        </w:tc>
        <w:tc>
          <w:tcPr>
            <w:tcW w:w="256" w:type="pct"/>
            <w:vAlign w:val="center"/>
          </w:tcPr>
          <w:p w14:paraId="65544C1D" w14:textId="77777777" w:rsidR="00D32072" w:rsidRPr="003F48A5" w:rsidRDefault="00D32072" w:rsidP="00F33D16">
            <w:pPr>
              <w:jc w:val="center"/>
              <w:rPr>
                <w:b/>
              </w:rPr>
            </w:pPr>
            <w:r w:rsidRPr="003F48A5">
              <w:rPr>
                <w:b/>
              </w:rPr>
              <w:t>BL</w:t>
            </w:r>
          </w:p>
        </w:tc>
        <w:tc>
          <w:tcPr>
            <w:tcW w:w="253" w:type="pct"/>
            <w:vAlign w:val="center"/>
          </w:tcPr>
          <w:p w14:paraId="6DF8E646" w14:textId="77777777" w:rsidR="00D32072" w:rsidRPr="003F48A5" w:rsidRDefault="00D32072" w:rsidP="00F33D16">
            <w:pPr>
              <w:jc w:val="center"/>
              <w:rPr>
                <w:b/>
              </w:rPr>
            </w:pPr>
            <w:r w:rsidRPr="003F48A5">
              <w:rPr>
                <w:b/>
              </w:rPr>
              <w:t>M</w:t>
            </w:r>
          </w:p>
        </w:tc>
      </w:tr>
      <w:tr w:rsidR="00D32072" w:rsidRPr="003F48A5" w14:paraId="30303F2D" w14:textId="77777777" w:rsidTr="00F33D16">
        <w:trPr>
          <w:trHeight w:val="552"/>
        </w:trPr>
        <w:tc>
          <w:tcPr>
            <w:tcW w:w="5000" w:type="pct"/>
            <w:gridSpan w:val="6"/>
            <w:vAlign w:val="center"/>
          </w:tcPr>
          <w:p w14:paraId="21E96973" w14:textId="77777777" w:rsidR="00D32072" w:rsidRPr="003F48A5" w:rsidRDefault="00D32072" w:rsidP="00F33D16">
            <w:pPr>
              <w:jc w:val="center"/>
              <w:rPr>
                <w:b/>
                <w:u w:val="single"/>
              </w:rPr>
            </w:pPr>
            <w:r w:rsidRPr="003F48A5">
              <w:rPr>
                <w:b/>
                <w:u w:val="single"/>
              </w:rPr>
              <w:t>PART – A (4 X 20 = 80 MARKS)</w:t>
            </w:r>
          </w:p>
          <w:p w14:paraId="127F1408" w14:textId="77777777" w:rsidR="00D32072" w:rsidRPr="003F48A5" w:rsidRDefault="00D32072" w:rsidP="00F33D16">
            <w:pPr>
              <w:jc w:val="center"/>
              <w:rPr>
                <w:b/>
              </w:rPr>
            </w:pPr>
            <w:r w:rsidRPr="003F48A5">
              <w:rPr>
                <w:b/>
              </w:rPr>
              <w:t>(Answer all the Questions)</w:t>
            </w:r>
          </w:p>
        </w:tc>
      </w:tr>
      <w:tr w:rsidR="00D32072" w:rsidRPr="003F48A5" w14:paraId="2EC6434B" w14:textId="77777777" w:rsidTr="00977C3D">
        <w:trPr>
          <w:trHeight w:val="283"/>
        </w:trPr>
        <w:tc>
          <w:tcPr>
            <w:tcW w:w="272" w:type="pct"/>
          </w:tcPr>
          <w:p w14:paraId="45F46F63" w14:textId="77777777" w:rsidR="00D32072" w:rsidRPr="003F48A5" w:rsidRDefault="00D32072" w:rsidP="00C55E34">
            <w:pPr>
              <w:jc w:val="center"/>
            </w:pPr>
            <w:r w:rsidRPr="003F48A5">
              <w:t>1.</w:t>
            </w:r>
          </w:p>
        </w:tc>
        <w:tc>
          <w:tcPr>
            <w:tcW w:w="189" w:type="pct"/>
          </w:tcPr>
          <w:p w14:paraId="4D61F67A" w14:textId="77777777" w:rsidR="00D32072" w:rsidRPr="003F48A5" w:rsidRDefault="00D32072" w:rsidP="00C55E34">
            <w:pPr>
              <w:jc w:val="center"/>
            </w:pPr>
            <w:r w:rsidRPr="003F48A5">
              <w:t>a.</w:t>
            </w:r>
          </w:p>
        </w:tc>
        <w:tc>
          <w:tcPr>
            <w:tcW w:w="3711" w:type="pct"/>
          </w:tcPr>
          <w:p w14:paraId="42398FD2" w14:textId="77777777" w:rsidR="00D32072" w:rsidRPr="00E40D68" w:rsidRDefault="00D32072" w:rsidP="00C55E34">
            <w:pPr>
              <w:jc w:val="both"/>
            </w:pPr>
            <w:r>
              <w:t>Classify the functional food with relevant examples.</w:t>
            </w:r>
          </w:p>
        </w:tc>
        <w:tc>
          <w:tcPr>
            <w:tcW w:w="319" w:type="pct"/>
          </w:tcPr>
          <w:p w14:paraId="354F3B8A" w14:textId="77777777" w:rsidR="00D32072" w:rsidRPr="003F48A5" w:rsidRDefault="00D32072" w:rsidP="00C55E34">
            <w:pPr>
              <w:jc w:val="center"/>
            </w:pPr>
            <w:r w:rsidRPr="003F48A5">
              <w:t>CO1</w:t>
            </w:r>
          </w:p>
        </w:tc>
        <w:tc>
          <w:tcPr>
            <w:tcW w:w="256" w:type="pct"/>
          </w:tcPr>
          <w:p w14:paraId="3BABE537" w14:textId="77777777" w:rsidR="00D32072" w:rsidRPr="003F48A5" w:rsidRDefault="00D32072" w:rsidP="00C55E34">
            <w:pPr>
              <w:jc w:val="center"/>
            </w:pPr>
            <w:r>
              <w:t>U</w:t>
            </w:r>
          </w:p>
        </w:tc>
        <w:tc>
          <w:tcPr>
            <w:tcW w:w="253" w:type="pct"/>
          </w:tcPr>
          <w:p w14:paraId="4C853EC7" w14:textId="77777777" w:rsidR="00D32072" w:rsidRPr="003F48A5" w:rsidRDefault="00D32072" w:rsidP="00C55E34">
            <w:pPr>
              <w:jc w:val="center"/>
            </w:pPr>
            <w:r w:rsidRPr="00A30AF8">
              <w:t>10</w:t>
            </w:r>
          </w:p>
        </w:tc>
      </w:tr>
      <w:tr w:rsidR="00D32072" w:rsidRPr="003F48A5" w14:paraId="01B08317" w14:textId="77777777" w:rsidTr="00977C3D">
        <w:trPr>
          <w:trHeight w:val="283"/>
        </w:trPr>
        <w:tc>
          <w:tcPr>
            <w:tcW w:w="272" w:type="pct"/>
          </w:tcPr>
          <w:p w14:paraId="07105669" w14:textId="77777777" w:rsidR="00D32072" w:rsidRPr="003F48A5" w:rsidRDefault="00D32072" w:rsidP="00C55E34">
            <w:pPr>
              <w:jc w:val="center"/>
            </w:pPr>
          </w:p>
        </w:tc>
        <w:tc>
          <w:tcPr>
            <w:tcW w:w="189" w:type="pct"/>
          </w:tcPr>
          <w:p w14:paraId="18CFBC89" w14:textId="77777777" w:rsidR="00D32072" w:rsidRPr="003F48A5" w:rsidRDefault="00D32072" w:rsidP="00C55E34">
            <w:pPr>
              <w:jc w:val="center"/>
            </w:pPr>
            <w:r w:rsidRPr="003F48A5">
              <w:t>b.</w:t>
            </w:r>
          </w:p>
        </w:tc>
        <w:tc>
          <w:tcPr>
            <w:tcW w:w="3711" w:type="pct"/>
          </w:tcPr>
          <w:p w14:paraId="748084B2" w14:textId="77777777" w:rsidR="00D32072" w:rsidRPr="00E40D68" w:rsidRDefault="00D32072" w:rsidP="00C55E34">
            <w:pPr>
              <w:jc w:val="both"/>
            </w:pPr>
            <w:r>
              <w:t>Describe the s</w:t>
            </w:r>
            <w:r w:rsidRPr="00E40D68">
              <w:t>ignificance and relevance of nutraceuticals and functional foods in manag</w:t>
            </w:r>
            <w:r>
              <w:t>i</w:t>
            </w:r>
            <w:r w:rsidRPr="00E40D68">
              <w:t>n</w:t>
            </w:r>
            <w:r>
              <w:t>g</w:t>
            </w:r>
            <w:r w:rsidRPr="00E40D68">
              <w:t xml:space="preserve"> diseases and disorders.</w:t>
            </w:r>
          </w:p>
        </w:tc>
        <w:tc>
          <w:tcPr>
            <w:tcW w:w="319" w:type="pct"/>
          </w:tcPr>
          <w:p w14:paraId="016F91F6" w14:textId="77777777" w:rsidR="00D32072" w:rsidRPr="003F48A5" w:rsidRDefault="00D32072" w:rsidP="00C55E34">
            <w:pPr>
              <w:jc w:val="center"/>
            </w:pPr>
            <w:r>
              <w:t>CO1</w:t>
            </w:r>
          </w:p>
        </w:tc>
        <w:tc>
          <w:tcPr>
            <w:tcW w:w="256" w:type="pct"/>
          </w:tcPr>
          <w:p w14:paraId="303F300F" w14:textId="77777777" w:rsidR="00D32072" w:rsidRPr="003F48A5" w:rsidRDefault="00D32072" w:rsidP="00C55E34">
            <w:pPr>
              <w:jc w:val="center"/>
            </w:pPr>
            <w:r>
              <w:t>U</w:t>
            </w:r>
          </w:p>
        </w:tc>
        <w:tc>
          <w:tcPr>
            <w:tcW w:w="253" w:type="pct"/>
          </w:tcPr>
          <w:p w14:paraId="032370F1" w14:textId="77777777" w:rsidR="00D32072" w:rsidRPr="003F48A5" w:rsidRDefault="00D32072" w:rsidP="00C55E34">
            <w:pPr>
              <w:jc w:val="center"/>
            </w:pPr>
            <w:r w:rsidRPr="00A30AF8">
              <w:t>10</w:t>
            </w:r>
          </w:p>
        </w:tc>
      </w:tr>
      <w:tr w:rsidR="00D32072" w:rsidRPr="003F48A5" w14:paraId="58191AC3" w14:textId="77777777" w:rsidTr="00977C3D">
        <w:trPr>
          <w:trHeight w:val="239"/>
        </w:trPr>
        <w:tc>
          <w:tcPr>
            <w:tcW w:w="272" w:type="pct"/>
          </w:tcPr>
          <w:p w14:paraId="6BA1C7A9" w14:textId="77777777" w:rsidR="00D32072" w:rsidRPr="003F48A5" w:rsidRDefault="00D32072" w:rsidP="00F33D16">
            <w:pPr>
              <w:jc w:val="center"/>
            </w:pPr>
          </w:p>
        </w:tc>
        <w:tc>
          <w:tcPr>
            <w:tcW w:w="189" w:type="pct"/>
          </w:tcPr>
          <w:p w14:paraId="38757D5D" w14:textId="77777777" w:rsidR="00D32072" w:rsidRPr="003F48A5" w:rsidRDefault="00D32072" w:rsidP="00F33D16">
            <w:pPr>
              <w:jc w:val="center"/>
            </w:pPr>
          </w:p>
        </w:tc>
        <w:tc>
          <w:tcPr>
            <w:tcW w:w="3711" w:type="pct"/>
          </w:tcPr>
          <w:p w14:paraId="0E5720A5" w14:textId="77777777" w:rsidR="00D32072" w:rsidRPr="003F48A5" w:rsidRDefault="00D32072" w:rsidP="00FA7076">
            <w:pPr>
              <w:jc w:val="center"/>
              <w:rPr>
                <w:b/>
                <w:bCs/>
              </w:rPr>
            </w:pPr>
            <w:r w:rsidRPr="003F48A5">
              <w:rPr>
                <w:b/>
                <w:bCs/>
              </w:rPr>
              <w:t>(OR)</w:t>
            </w:r>
          </w:p>
        </w:tc>
        <w:tc>
          <w:tcPr>
            <w:tcW w:w="319" w:type="pct"/>
          </w:tcPr>
          <w:p w14:paraId="3F8C14D6" w14:textId="77777777" w:rsidR="00D32072" w:rsidRPr="003F48A5" w:rsidRDefault="00D32072" w:rsidP="00F33D16">
            <w:pPr>
              <w:jc w:val="center"/>
            </w:pPr>
          </w:p>
        </w:tc>
        <w:tc>
          <w:tcPr>
            <w:tcW w:w="256" w:type="pct"/>
          </w:tcPr>
          <w:p w14:paraId="7C0826BD" w14:textId="77777777" w:rsidR="00D32072" w:rsidRPr="003F48A5" w:rsidRDefault="00D32072" w:rsidP="00F33D16">
            <w:pPr>
              <w:jc w:val="center"/>
            </w:pPr>
          </w:p>
        </w:tc>
        <w:tc>
          <w:tcPr>
            <w:tcW w:w="253" w:type="pct"/>
          </w:tcPr>
          <w:p w14:paraId="5FC3080F" w14:textId="77777777" w:rsidR="00D32072" w:rsidRPr="003F48A5" w:rsidRDefault="00D32072" w:rsidP="00F33D16">
            <w:pPr>
              <w:jc w:val="center"/>
            </w:pPr>
          </w:p>
        </w:tc>
      </w:tr>
      <w:tr w:rsidR="00D32072" w:rsidRPr="003F48A5" w14:paraId="7CEE047A" w14:textId="77777777" w:rsidTr="00977C3D">
        <w:trPr>
          <w:trHeight w:val="283"/>
        </w:trPr>
        <w:tc>
          <w:tcPr>
            <w:tcW w:w="272" w:type="pct"/>
          </w:tcPr>
          <w:p w14:paraId="56249995" w14:textId="77777777" w:rsidR="00D32072" w:rsidRPr="003F48A5" w:rsidRDefault="00D32072" w:rsidP="00C55E34">
            <w:pPr>
              <w:jc w:val="center"/>
            </w:pPr>
            <w:r w:rsidRPr="003F48A5">
              <w:t>2.</w:t>
            </w:r>
          </w:p>
        </w:tc>
        <w:tc>
          <w:tcPr>
            <w:tcW w:w="189" w:type="pct"/>
          </w:tcPr>
          <w:p w14:paraId="5524D4CD" w14:textId="77777777" w:rsidR="00D32072" w:rsidRPr="003F48A5" w:rsidRDefault="00D32072" w:rsidP="00C55E34">
            <w:pPr>
              <w:jc w:val="center"/>
            </w:pPr>
            <w:r w:rsidRPr="003F48A5">
              <w:t>a.</w:t>
            </w:r>
          </w:p>
        </w:tc>
        <w:tc>
          <w:tcPr>
            <w:tcW w:w="3711" w:type="pct"/>
          </w:tcPr>
          <w:p w14:paraId="010496FD" w14:textId="77777777" w:rsidR="00D32072" w:rsidRPr="003F48A5" w:rsidRDefault="00D32072" w:rsidP="00C55E34">
            <w:pPr>
              <w:jc w:val="both"/>
            </w:pPr>
            <w:r>
              <w:t xml:space="preserve">Explain the importance of antioxidants for the prevention of cardiovascular disease. </w:t>
            </w:r>
          </w:p>
        </w:tc>
        <w:tc>
          <w:tcPr>
            <w:tcW w:w="319" w:type="pct"/>
          </w:tcPr>
          <w:p w14:paraId="28212B92" w14:textId="77777777" w:rsidR="00D32072" w:rsidRPr="003F48A5" w:rsidRDefault="00D32072" w:rsidP="00C55E34">
            <w:pPr>
              <w:jc w:val="center"/>
            </w:pPr>
            <w:r w:rsidRPr="003F48A5">
              <w:t>CO2</w:t>
            </w:r>
          </w:p>
        </w:tc>
        <w:tc>
          <w:tcPr>
            <w:tcW w:w="256" w:type="pct"/>
          </w:tcPr>
          <w:p w14:paraId="1B915AB5" w14:textId="77777777" w:rsidR="00D32072" w:rsidRPr="003F48A5" w:rsidRDefault="00D32072" w:rsidP="00C55E34">
            <w:pPr>
              <w:jc w:val="center"/>
            </w:pPr>
            <w:r>
              <w:t>A</w:t>
            </w:r>
          </w:p>
        </w:tc>
        <w:tc>
          <w:tcPr>
            <w:tcW w:w="253" w:type="pct"/>
          </w:tcPr>
          <w:p w14:paraId="3251887D" w14:textId="77777777" w:rsidR="00D32072" w:rsidRPr="003F48A5" w:rsidRDefault="00D32072" w:rsidP="00C55E34">
            <w:pPr>
              <w:jc w:val="center"/>
            </w:pPr>
            <w:r w:rsidRPr="00425131">
              <w:t>10</w:t>
            </w:r>
          </w:p>
        </w:tc>
      </w:tr>
      <w:tr w:rsidR="00D32072" w:rsidRPr="003F48A5" w14:paraId="50E530FC" w14:textId="77777777" w:rsidTr="00977C3D">
        <w:trPr>
          <w:trHeight w:val="283"/>
        </w:trPr>
        <w:tc>
          <w:tcPr>
            <w:tcW w:w="272" w:type="pct"/>
          </w:tcPr>
          <w:p w14:paraId="522EB571" w14:textId="77777777" w:rsidR="00D32072" w:rsidRPr="003F48A5" w:rsidRDefault="00D32072" w:rsidP="00C55E34">
            <w:pPr>
              <w:jc w:val="center"/>
            </w:pPr>
          </w:p>
        </w:tc>
        <w:tc>
          <w:tcPr>
            <w:tcW w:w="189" w:type="pct"/>
          </w:tcPr>
          <w:p w14:paraId="64F38EAF" w14:textId="77777777" w:rsidR="00D32072" w:rsidRPr="003F48A5" w:rsidRDefault="00D32072" w:rsidP="00C55E34">
            <w:pPr>
              <w:jc w:val="center"/>
            </w:pPr>
            <w:r w:rsidRPr="003F48A5">
              <w:t>b.</w:t>
            </w:r>
          </w:p>
        </w:tc>
        <w:tc>
          <w:tcPr>
            <w:tcW w:w="3711" w:type="pct"/>
          </w:tcPr>
          <w:p w14:paraId="6EB5B938" w14:textId="77777777" w:rsidR="00D32072" w:rsidRPr="003F48A5" w:rsidRDefault="00D32072" w:rsidP="00C55E34">
            <w:pPr>
              <w:jc w:val="both"/>
            </w:pPr>
            <w:r>
              <w:t>Describe the role of flavonoids as nutraceuticals.</w:t>
            </w:r>
          </w:p>
        </w:tc>
        <w:tc>
          <w:tcPr>
            <w:tcW w:w="319" w:type="pct"/>
          </w:tcPr>
          <w:p w14:paraId="4C8F9DE4" w14:textId="77777777" w:rsidR="00D32072" w:rsidRPr="003F48A5" w:rsidRDefault="00D32072" w:rsidP="00C55E34">
            <w:pPr>
              <w:jc w:val="center"/>
            </w:pPr>
            <w:r>
              <w:t>CO2</w:t>
            </w:r>
          </w:p>
        </w:tc>
        <w:tc>
          <w:tcPr>
            <w:tcW w:w="256" w:type="pct"/>
          </w:tcPr>
          <w:p w14:paraId="3CA91A1B" w14:textId="77777777" w:rsidR="00D32072" w:rsidRPr="003F48A5" w:rsidRDefault="00D32072" w:rsidP="00C55E34">
            <w:pPr>
              <w:jc w:val="center"/>
            </w:pPr>
            <w:r>
              <w:t>U</w:t>
            </w:r>
          </w:p>
        </w:tc>
        <w:tc>
          <w:tcPr>
            <w:tcW w:w="253" w:type="pct"/>
          </w:tcPr>
          <w:p w14:paraId="3E5B5553" w14:textId="77777777" w:rsidR="00D32072" w:rsidRPr="003F48A5" w:rsidRDefault="00D32072" w:rsidP="00C55E34">
            <w:pPr>
              <w:jc w:val="center"/>
            </w:pPr>
            <w:r w:rsidRPr="00425131">
              <w:t>10</w:t>
            </w:r>
          </w:p>
        </w:tc>
      </w:tr>
      <w:tr w:rsidR="00D32072" w:rsidRPr="003F48A5" w14:paraId="56E72017" w14:textId="77777777" w:rsidTr="00977C3D">
        <w:trPr>
          <w:trHeight w:val="397"/>
        </w:trPr>
        <w:tc>
          <w:tcPr>
            <w:tcW w:w="272" w:type="pct"/>
          </w:tcPr>
          <w:p w14:paraId="0395199A" w14:textId="77777777" w:rsidR="00D32072" w:rsidRPr="003F48A5" w:rsidRDefault="00D32072" w:rsidP="00F33D16">
            <w:pPr>
              <w:jc w:val="center"/>
            </w:pPr>
          </w:p>
        </w:tc>
        <w:tc>
          <w:tcPr>
            <w:tcW w:w="189" w:type="pct"/>
          </w:tcPr>
          <w:p w14:paraId="0A03EB8F" w14:textId="77777777" w:rsidR="00D32072" w:rsidRPr="003F48A5" w:rsidRDefault="00D32072" w:rsidP="00F33D16">
            <w:pPr>
              <w:jc w:val="center"/>
            </w:pPr>
          </w:p>
        </w:tc>
        <w:tc>
          <w:tcPr>
            <w:tcW w:w="3711" w:type="pct"/>
          </w:tcPr>
          <w:p w14:paraId="537092C8" w14:textId="77777777" w:rsidR="00D32072" w:rsidRPr="003F48A5" w:rsidRDefault="00D32072" w:rsidP="00E40D68">
            <w:pPr>
              <w:jc w:val="both"/>
            </w:pPr>
          </w:p>
        </w:tc>
        <w:tc>
          <w:tcPr>
            <w:tcW w:w="319" w:type="pct"/>
          </w:tcPr>
          <w:p w14:paraId="20BBE796" w14:textId="77777777" w:rsidR="00D32072" w:rsidRPr="003F48A5" w:rsidRDefault="00D32072" w:rsidP="00F33D16">
            <w:pPr>
              <w:jc w:val="center"/>
            </w:pPr>
          </w:p>
        </w:tc>
        <w:tc>
          <w:tcPr>
            <w:tcW w:w="256" w:type="pct"/>
          </w:tcPr>
          <w:p w14:paraId="63B032AB" w14:textId="77777777" w:rsidR="00D32072" w:rsidRPr="003F48A5" w:rsidRDefault="00D32072" w:rsidP="00F33D16">
            <w:pPr>
              <w:jc w:val="center"/>
            </w:pPr>
          </w:p>
        </w:tc>
        <w:tc>
          <w:tcPr>
            <w:tcW w:w="253" w:type="pct"/>
          </w:tcPr>
          <w:p w14:paraId="7994A767" w14:textId="77777777" w:rsidR="00D32072" w:rsidRPr="003F48A5" w:rsidRDefault="00D32072" w:rsidP="00F33D16">
            <w:pPr>
              <w:jc w:val="center"/>
            </w:pPr>
          </w:p>
        </w:tc>
      </w:tr>
      <w:tr w:rsidR="00D32072" w:rsidRPr="003F48A5" w14:paraId="63E61F3A" w14:textId="77777777" w:rsidTr="00977C3D">
        <w:trPr>
          <w:trHeight w:val="283"/>
        </w:trPr>
        <w:tc>
          <w:tcPr>
            <w:tcW w:w="272" w:type="pct"/>
          </w:tcPr>
          <w:p w14:paraId="7BC6EDFD" w14:textId="77777777" w:rsidR="00D32072" w:rsidRPr="003F48A5" w:rsidRDefault="00D32072" w:rsidP="00C55E34">
            <w:pPr>
              <w:jc w:val="center"/>
            </w:pPr>
            <w:r w:rsidRPr="003F48A5">
              <w:t>3.</w:t>
            </w:r>
          </w:p>
        </w:tc>
        <w:tc>
          <w:tcPr>
            <w:tcW w:w="189" w:type="pct"/>
          </w:tcPr>
          <w:p w14:paraId="19A508BC" w14:textId="77777777" w:rsidR="00D32072" w:rsidRPr="003F48A5" w:rsidRDefault="00D32072" w:rsidP="00C55E34">
            <w:pPr>
              <w:jc w:val="center"/>
            </w:pPr>
            <w:r w:rsidRPr="003F48A5">
              <w:t>a.</w:t>
            </w:r>
          </w:p>
        </w:tc>
        <w:tc>
          <w:tcPr>
            <w:tcW w:w="3711" w:type="pct"/>
          </w:tcPr>
          <w:p w14:paraId="6B4CD7A8" w14:textId="77777777" w:rsidR="00D32072" w:rsidRPr="003F48A5" w:rsidRDefault="00D32072" w:rsidP="00C55E34">
            <w:pPr>
              <w:jc w:val="both"/>
            </w:pPr>
            <w:r>
              <w:t>Differentiate between the conventional and non-conventional processes of extracting bioactive compounds with a schematic diagram.</w:t>
            </w:r>
          </w:p>
        </w:tc>
        <w:tc>
          <w:tcPr>
            <w:tcW w:w="319" w:type="pct"/>
          </w:tcPr>
          <w:p w14:paraId="7DFA2D2E" w14:textId="77777777" w:rsidR="00D32072" w:rsidRPr="003F48A5" w:rsidRDefault="00D32072" w:rsidP="00C55E34">
            <w:pPr>
              <w:jc w:val="center"/>
            </w:pPr>
            <w:r w:rsidRPr="003F48A5">
              <w:t>CO3</w:t>
            </w:r>
          </w:p>
        </w:tc>
        <w:tc>
          <w:tcPr>
            <w:tcW w:w="256" w:type="pct"/>
          </w:tcPr>
          <w:p w14:paraId="01A4464F" w14:textId="77777777" w:rsidR="00D32072" w:rsidRPr="003F48A5" w:rsidRDefault="00D32072" w:rsidP="00C55E34">
            <w:pPr>
              <w:jc w:val="center"/>
            </w:pPr>
            <w:r>
              <w:t>An</w:t>
            </w:r>
          </w:p>
        </w:tc>
        <w:tc>
          <w:tcPr>
            <w:tcW w:w="253" w:type="pct"/>
          </w:tcPr>
          <w:p w14:paraId="1629FD46" w14:textId="77777777" w:rsidR="00D32072" w:rsidRPr="003F48A5" w:rsidRDefault="00D32072" w:rsidP="00C55E34">
            <w:pPr>
              <w:jc w:val="center"/>
            </w:pPr>
            <w:r w:rsidRPr="0019603D">
              <w:t>10</w:t>
            </w:r>
          </w:p>
        </w:tc>
      </w:tr>
      <w:tr w:rsidR="00D32072" w:rsidRPr="003F48A5" w14:paraId="6C4F1402" w14:textId="77777777" w:rsidTr="00977C3D">
        <w:trPr>
          <w:trHeight w:val="283"/>
        </w:trPr>
        <w:tc>
          <w:tcPr>
            <w:tcW w:w="272" w:type="pct"/>
          </w:tcPr>
          <w:p w14:paraId="0E48CD47" w14:textId="77777777" w:rsidR="00D32072" w:rsidRPr="003F48A5" w:rsidRDefault="00D32072" w:rsidP="00C55E34">
            <w:pPr>
              <w:jc w:val="center"/>
            </w:pPr>
          </w:p>
        </w:tc>
        <w:tc>
          <w:tcPr>
            <w:tcW w:w="189" w:type="pct"/>
          </w:tcPr>
          <w:p w14:paraId="19F7C675" w14:textId="77777777" w:rsidR="00D32072" w:rsidRPr="003F48A5" w:rsidRDefault="00D32072" w:rsidP="00C55E34">
            <w:pPr>
              <w:jc w:val="center"/>
            </w:pPr>
            <w:r w:rsidRPr="003F48A5">
              <w:t>b.</w:t>
            </w:r>
          </w:p>
        </w:tc>
        <w:tc>
          <w:tcPr>
            <w:tcW w:w="3711" w:type="pct"/>
          </w:tcPr>
          <w:p w14:paraId="518529AE" w14:textId="77777777" w:rsidR="00D32072" w:rsidRPr="003F48A5" w:rsidRDefault="00D32072" w:rsidP="00C55E34">
            <w:pPr>
              <w:jc w:val="both"/>
              <w:rPr>
                <w:bCs/>
              </w:rPr>
            </w:pPr>
            <w:r>
              <w:t>Compare bioavailability with bioaccessibility, highlighting their distinct roles in digestion and absorption.</w:t>
            </w:r>
          </w:p>
        </w:tc>
        <w:tc>
          <w:tcPr>
            <w:tcW w:w="319" w:type="pct"/>
          </w:tcPr>
          <w:p w14:paraId="7C9CD45F" w14:textId="77777777" w:rsidR="00D32072" w:rsidRPr="003F48A5" w:rsidRDefault="00D32072" w:rsidP="00C55E34">
            <w:pPr>
              <w:jc w:val="center"/>
            </w:pPr>
            <w:r>
              <w:t>CO3</w:t>
            </w:r>
          </w:p>
        </w:tc>
        <w:tc>
          <w:tcPr>
            <w:tcW w:w="256" w:type="pct"/>
          </w:tcPr>
          <w:p w14:paraId="278C2A63" w14:textId="77777777" w:rsidR="00D32072" w:rsidRPr="003F48A5" w:rsidRDefault="00D32072" w:rsidP="00C55E34">
            <w:pPr>
              <w:jc w:val="center"/>
            </w:pPr>
            <w:r>
              <w:t>An</w:t>
            </w:r>
          </w:p>
        </w:tc>
        <w:tc>
          <w:tcPr>
            <w:tcW w:w="253" w:type="pct"/>
          </w:tcPr>
          <w:p w14:paraId="4742E4C4" w14:textId="77777777" w:rsidR="00D32072" w:rsidRPr="003F48A5" w:rsidRDefault="00D32072" w:rsidP="00C55E34">
            <w:pPr>
              <w:jc w:val="center"/>
            </w:pPr>
            <w:r w:rsidRPr="0019603D">
              <w:t>10</w:t>
            </w:r>
          </w:p>
        </w:tc>
      </w:tr>
      <w:tr w:rsidR="00D32072" w:rsidRPr="003F48A5" w14:paraId="770AB90F" w14:textId="77777777" w:rsidTr="00977C3D">
        <w:trPr>
          <w:trHeight w:val="173"/>
        </w:trPr>
        <w:tc>
          <w:tcPr>
            <w:tcW w:w="272" w:type="pct"/>
          </w:tcPr>
          <w:p w14:paraId="30BF84A4" w14:textId="77777777" w:rsidR="00D32072" w:rsidRPr="003F48A5" w:rsidRDefault="00D32072" w:rsidP="00F33D16">
            <w:pPr>
              <w:jc w:val="center"/>
            </w:pPr>
          </w:p>
        </w:tc>
        <w:tc>
          <w:tcPr>
            <w:tcW w:w="189" w:type="pct"/>
          </w:tcPr>
          <w:p w14:paraId="3E50616B" w14:textId="77777777" w:rsidR="00D32072" w:rsidRPr="003F48A5" w:rsidRDefault="00D32072" w:rsidP="00F33D16">
            <w:pPr>
              <w:jc w:val="center"/>
            </w:pPr>
          </w:p>
        </w:tc>
        <w:tc>
          <w:tcPr>
            <w:tcW w:w="3711" w:type="pct"/>
          </w:tcPr>
          <w:p w14:paraId="2CB6178B" w14:textId="77777777" w:rsidR="00D32072" w:rsidRPr="003F48A5" w:rsidRDefault="00D32072" w:rsidP="00FA7076">
            <w:pPr>
              <w:jc w:val="center"/>
            </w:pPr>
            <w:r w:rsidRPr="003F48A5">
              <w:rPr>
                <w:b/>
                <w:bCs/>
              </w:rPr>
              <w:t>(OR)</w:t>
            </w:r>
          </w:p>
        </w:tc>
        <w:tc>
          <w:tcPr>
            <w:tcW w:w="319" w:type="pct"/>
          </w:tcPr>
          <w:p w14:paraId="60B208E2" w14:textId="77777777" w:rsidR="00D32072" w:rsidRPr="003F48A5" w:rsidRDefault="00D32072" w:rsidP="00F33D16">
            <w:pPr>
              <w:jc w:val="center"/>
            </w:pPr>
          </w:p>
        </w:tc>
        <w:tc>
          <w:tcPr>
            <w:tcW w:w="256" w:type="pct"/>
          </w:tcPr>
          <w:p w14:paraId="290BBAB1" w14:textId="77777777" w:rsidR="00D32072" w:rsidRPr="003F48A5" w:rsidRDefault="00D32072" w:rsidP="00F33D16">
            <w:pPr>
              <w:jc w:val="center"/>
            </w:pPr>
          </w:p>
        </w:tc>
        <w:tc>
          <w:tcPr>
            <w:tcW w:w="253" w:type="pct"/>
          </w:tcPr>
          <w:p w14:paraId="4205E40E" w14:textId="77777777" w:rsidR="00D32072" w:rsidRPr="003F48A5" w:rsidRDefault="00D32072" w:rsidP="00F33D16">
            <w:pPr>
              <w:jc w:val="center"/>
            </w:pPr>
          </w:p>
        </w:tc>
      </w:tr>
      <w:tr w:rsidR="00D32072" w:rsidRPr="003F48A5" w14:paraId="6D68C57F" w14:textId="77777777" w:rsidTr="00977C3D">
        <w:trPr>
          <w:trHeight w:val="283"/>
        </w:trPr>
        <w:tc>
          <w:tcPr>
            <w:tcW w:w="272" w:type="pct"/>
          </w:tcPr>
          <w:p w14:paraId="716A7BB1" w14:textId="77777777" w:rsidR="00D32072" w:rsidRPr="003F48A5" w:rsidRDefault="00D32072" w:rsidP="00C55E34">
            <w:pPr>
              <w:jc w:val="center"/>
            </w:pPr>
            <w:r w:rsidRPr="003F48A5">
              <w:t>4.</w:t>
            </w:r>
          </w:p>
        </w:tc>
        <w:tc>
          <w:tcPr>
            <w:tcW w:w="189" w:type="pct"/>
          </w:tcPr>
          <w:p w14:paraId="1D183043" w14:textId="77777777" w:rsidR="00D32072" w:rsidRPr="003F48A5" w:rsidRDefault="00D32072" w:rsidP="00C55E34">
            <w:pPr>
              <w:jc w:val="center"/>
            </w:pPr>
            <w:r w:rsidRPr="003F48A5">
              <w:t>a.</w:t>
            </w:r>
          </w:p>
        </w:tc>
        <w:tc>
          <w:tcPr>
            <w:tcW w:w="3711" w:type="pct"/>
          </w:tcPr>
          <w:p w14:paraId="440030AA" w14:textId="77777777" w:rsidR="00D32072" w:rsidRPr="003F48A5" w:rsidRDefault="00D32072" w:rsidP="00C55E34">
            <w:pPr>
              <w:jc w:val="both"/>
            </w:pPr>
            <w:r w:rsidRPr="002160A2">
              <w:rPr>
                <w:lang w:val="en-IN"/>
              </w:rPr>
              <w:t>Explain the fermentation mechanism of prebiotics and illustrate their effects on gut bacteria using practical examples from food applications.</w:t>
            </w:r>
          </w:p>
        </w:tc>
        <w:tc>
          <w:tcPr>
            <w:tcW w:w="319" w:type="pct"/>
          </w:tcPr>
          <w:p w14:paraId="5657B7AF" w14:textId="77777777" w:rsidR="00D32072" w:rsidRPr="003F48A5" w:rsidRDefault="00D32072" w:rsidP="00C55E34">
            <w:pPr>
              <w:jc w:val="center"/>
            </w:pPr>
            <w:r w:rsidRPr="003F48A5">
              <w:t>CO4</w:t>
            </w:r>
          </w:p>
        </w:tc>
        <w:tc>
          <w:tcPr>
            <w:tcW w:w="256" w:type="pct"/>
          </w:tcPr>
          <w:p w14:paraId="7E2E8AD0" w14:textId="77777777" w:rsidR="00D32072" w:rsidRPr="003F48A5" w:rsidRDefault="00D32072" w:rsidP="00C55E34">
            <w:pPr>
              <w:jc w:val="center"/>
            </w:pPr>
            <w:r>
              <w:t>A</w:t>
            </w:r>
          </w:p>
        </w:tc>
        <w:tc>
          <w:tcPr>
            <w:tcW w:w="253" w:type="pct"/>
          </w:tcPr>
          <w:p w14:paraId="5A905063" w14:textId="77777777" w:rsidR="00D32072" w:rsidRPr="003F48A5" w:rsidRDefault="00D32072" w:rsidP="00C55E34">
            <w:pPr>
              <w:jc w:val="center"/>
            </w:pPr>
            <w:r w:rsidRPr="00655B16">
              <w:t>10</w:t>
            </w:r>
          </w:p>
        </w:tc>
      </w:tr>
      <w:tr w:rsidR="00D32072" w:rsidRPr="003F48A5" w14:paraId="6BC4F7AD" w14:textId="77777777" w:rsidTr="00977C3D">
        <w:trPr>
          <w:trHeight w:val="283"/>
        </w:trPr>
        <w:tc>
          <w:tcPr>
            <w:tcW w:w="272" w:type="pct"/>
          </w:tcPr>
          <w:p w14:paraId="676D89AD" w14:textId="77777777" w:rsidR="00D32072" w:rsidRPr="003F48A5" w:rsidRDefault="00D32072" w:rsidP="00C55E34">
            <w:pPr>
              <w:jc w:val="center"/>
            </w:pPr>
          </w:p>
        </w:tc>
        <w:tc>
          <w:tcPr>
            <w:tcW w:w="189" w:type="pct"/>
          </w:tcPr>
          <w:p w14:paraId="7047AB74" w14:textId="77777777" w:rsidR="00D32072" w:rsidRPr="003F48A5" w:rsidRDefault="00D32072" w:rsidP="00C55E34">
            <w:pPr>
              <w:jc w:val="center"/>
            </w:pPr>
            <w:r w:rsidRPr="003F48A5">
              <w:t>b.</w:t>
            </w:r>
          </w:p>
        </w:tc>
        <w:tc>
          <w:tcPr>
            <w:tcW w:w="3711" w:type="pct"/>
          </w:tcPr>
          <w:p w14:paraId="088979C7" w14:textId="77777777" w:rsidR="00D32072" w:rsidRPr="003F48A5" w:rsidRDefault="00D32072" w:rsidP="00C55E34">
            <w:pPr>
              <w:jc w:val="both"/>
              <w:rPr>
                <w:bCs/>
              </w:rPr>
            </w:pPr>
            <w:r>
              <w:rPr>
                <w:bCs/>
              </w:rPr>
              <w:t>Write a short note on synbiotics.</w:t>
            </w:r>
          </w:p>
        </w:tc>
        <w:tc>
          <w:tcPr>
            <w:tcW w:w="319" w:type="pct"/>
          </w:tcPr>
          <w:p w14:paraId="1D118BDB" w14:textId="77777777" w:rsidR="00D32072" w:rsidRPr="003F48A5" w:rsidRDefault="00D32072" w:rsidP="00C55E34">
            <w:pPr>
              <w:jc w:val="center"/>
            </w:pPr>
            <w:r>
              <w:t>CO4</w:t>
            </w:r>
          </w:p>
        </w:tc>
        <w:tc>
          <w:tcPr>
            <w:tcW w:w="256" w:type="pct"/>
          </w:tcPr>
          <w:p w14:paraId="452F0BC1" w14:textId="77777777" w:rsidR="00D32072" w:rsidRPr="003F48A5" w:rsidRDefault="00D32072" w:rsidP="00C55E34">
            <w:pPr>
              <w:jc w:val="center"/>
            </w:pPr>
            <w:r>
              <w:t>A</w:t>
            </w:r>
          </w:p>
        </w:tc>
        <w:tc>
          <w:tcPr>
            <w:tcW w:w="253" w:type="pct"/>
          </w:tcPr>
          <w:p w14:paraId="38E2B19F" w14:textId="77777777" w:rsidR="00D32072" w:rsidRPr="003F48A5" w:rsidRDefault="00D32072" w:rsidP="00C55E34">
            <w:pPr>
              <w:jc w:val="center"/>
            </w:pPr>
            <w:r w:rsidRPr="00655B16">
              <w:t>10</w:t>
            </w:r>
          </w:p>
        </w:tc>
      </w:tr>
      <w:tr w:rsidR="00D32072" w:rsidRPr="003F48A5" w14:paraId="51120450" w14:textId="77777777" w:rsidTr="00977C3D">
        <w:trPr>
          <w:trHeight w:val="397"/>
        </w:trPr>
        <w:tc>
          <w:tcPr>
            <w:tcW w:w="272" w:type="pct"/>
          </w:tcPr>
          <w:p w14:paraId="7E5E9CA8" w14:textId="77777777" w:rsidR="00D32072" w:rsidRPr="003F48A5" w:rsidRDefault="00D32072" w:rsidP="00F33D16">
            <w:pPr>
              <w:jc w:val="center"/>
            </w:pPr>
          </w:p>
        </w:tc>
        <w:tc>
          <w:tcPr>
            <w:tcW w:w="189" w:type="pct"/>
          </w:tcPr>
          <w:p w14:paraId="0EACE021" w14:textId="77777777" w:rsidR="00D32072" w:rsidRPr="003F48A5" w:rsidRDefault="00D32072" w:rsidP="00F33D16">
            <w:pPr>
              <w:jc w:val="center"/>
            </w:pPr>
          </w:p>
        </w:tc>
        <w:tc>
          <w:tcPr>
            <w:tcW w:w="3711" w:type="pct"/>
          </w:tcPr>
          <w:p w14:paraId="191F18A6" w14:textId="77777777" w:rsidR="00D32072" w:rsidRPr="003F48A5" w:rsidRDefault="00D32072" w:rsidP="00E40D68">
            <w:pPr>
              <w:jc w:val="both"/>
            </w:pPr>
          </w:p>
        </w:tc>
        <w:tc>
          <w:tcPr>
            <w:tcW w:w="319" w:type="pct"/>
          </w:tcPr>
          <w:p w14:paraId="590156CB" w14:textId="77777777" w:rsidR="00D32072" w:rsidRPr="003F48A5" w:rsidRDefault="00D32072" w:rsidP="00F33D16">
            <w:pPr>
              <w:jc w:val="center"/>
            </w:pPr>
          </w:p>
        </w:tc>
        <w:tc>
          <w:tcPr>
            <w:tcW w:w="256" w:type="pct"/>
          </w:tcPr>
          <w:p w14:paraId="236B9652" w14:textId="77777777" w:rsidR="00D32072" w:rsidRPr="003F48A5" w:rsidRDefault="00D32072" w:rsidP="00F33D16">
            <w:pPr>
              <w:jc w:val="center"/>
            </w:pPr>
          </w:p>
        </w:tc>
        <w:tc>
          <w:tcPr>
            <w:tcW w:w="253" w:type="pct"/>
          </w:tcPr>
          <w:p w14:paraId="717282D4" w14:textId="77777777" w:rsidR="00D32072" w:rsidRPr="003F48A5" w:rsidRDefault="00D32072" w:rsidP="00F33D16">
            <w:pPr>
              <w:jc w:val="center"/>
            </w:pPr>
          </w:p>
        </w:tc>
      </w:tr>
      <w:tr w:rsidR="00D32072" w:rsidRPr="003F48A5" w14:paraId="0D6B13EE" w14:textId="77777777" w:rsidTr="00D5337D">
        <w:trPr>
          <w:trHeight w:val="283"/>
        </w:trPr>
        <w:tc>
          <w:tcPr>
            <w:tcW w:w="272" w:type="pct"/>
          </w:tcPr>
          <w:p w14:paraId="3B3C504C" w14:textId="77777777" w:rsidR="00D32072" w:rsidRPr="003F48A5" w:rsidRDefault="00D32072" w:rsidP="00C55E34">
            <w:pPr>
              <w:jc w:val="center"/>
            </w:pPr>
            <w:r w:rsidRPr="003F48A5">
              <w:t>5.</w:t>
            </w:r>
          </w:p>
        </w:tc>
        <w:tc>
          <w:tcPr>
            <w:tcW w:w="189" w:type="pct"/>
          </w:tcPr>
          <w:p w14:paraId="13E14848" w14:textId="77777777" w:rsidR="00D32072" w:rsidRPr="003F48A5" w:rsidRDefault="00D32072" w:rsidP="00C55E34">
            <w:pPr>
              <w:jc w:val="center"/>
            </w:pPr>
            <w:r w:rsidRPr="003F48A5">
              <w:t>a.</w:t>
            </w:r>
          </w:p>
        </w:tc>
        <w:tc>
          <w:tcPr>
            <w:tcW w:w="3711" w:type="pct"/>
            <w:vAlign w:val="center"/>
          </w:tcPr>
          <w:p w14:paraId="449EAF5F" w14:textId="77777777" w:rsidR="00D32072" w:rsidRPr="003F48A5" w:rsidRDefault="00D32072" w:rsidP="00C55E34">
            <w:pPr>
              <w:jc w:val="both"/>
            </w:pPr>
            <w:r>
              <w:rPr>
                <w:lang w:val="en-IN"/>
              </w:rPr>
              <w:t>Explain the a</w:t>
            </w:r>
            <w:r w:rsidRPr="004A3EA3">
              <w:rPr>
                <w:lang w:val="en-IN"/>
              </w:rPr>
              <w:t xml:space="preserve">pplications </w:t>
            </w:r>
            <w:r>
              <w:rPr>
                <w:lang w:val="en-IN"/>
              </w:rPr>
              <w:t xml:space="preserve">of functional foods </w:t>
            </w:r>
            <w:r w:rsidRPr="004A3EA3">
              <w:rPr>
                <w:lang w:val="en-IN"/>
              </w:rPr>
              <w:t xml:space="preserve">in enhancing heart </w:t>
            </w:r>
            <w:r>
              <w:rPr>
                <w:lang w:val="en-IN"/>
              </w:rPr>
              <w:t>and</w:t>
            </w:r>
            <w:r w:rsidRPr="004A3EA3">
              <w:rPr>
                <w:lang w:val="en-IN"/>
              </w:rPr>
              <w:t xml:space="preserve"> digestive health</w:t>
            </w:r>
            <w:r>
              <w:rPr>
                <w:lang w:val="en-IN"/>
              </w:rPr>
              <w:t>.</w:t>
            </w:r>
          </w:p>
        </w:tc>
        <w:tc>
          <w:tcPr>
            <w:tcW w:w="319" w:type="pct"/>
          </w:tcPr>
          <w:p w14:paraId="16BAB8B7" w14:textId="77777777" w:rsidR="00D32072" w:rsidRPr="003F48A5" w:rsidRDefault="00D32072" w:rsidP="00C55E34">
            <w:pPr>
              <w:jc w:val="center"/>
            </w:pPr>
            <w:r w:rsidRPr="003F48A5">
              <w:t>CO5</w:t>
            </w:r>
          </w:p>
        </w:tc>
        <w:tc>
          <w:tcPr>
            <w:tcW w:w="256" w:type="pct"/>
          </w:tcPr>
          <w:p w14:paraId="144CF8DC" w14:textId="77777777" w:rsidR="00D32072" w:rsidRPr="003F48A5" w:rsidRDefault="00D32072" w:rsidP="00C55E34">
            <w:pPr>
              <w:jc w:val="center"/>
            </w:pPr>
            <w:r>
              <w:t>A</w:t>
            </w:r>
          </w:p>
        </w:tc>
        <w:tc>
          <w:tcPr>
            <w:tcW w:w="253" w:type="pct"/>
          </w:tcPr>
          <w:p w14:paraId="67F3C21F" w14:textId="77777777" w:rsidR="00D32072" w:rsidRPr="003F48A5" w:rsidRDefault="00D32072" w:rsidP="00C55E34">
            <w:pPr>
              <w:jc w:val="center"/>
            </w:pPr>
            <w:r w:rsidRPr="006F3DA6">
              <w:t>10</w:t>
            </w:r>
          </w:p>
        </w:tc>
      </w:tr>
      <w:tr w:rsidR="00D32072" w:rsidRPr="003F48A5" w14:paraId="2C1A156B" w14:textId="77777777" w:rsidTr="00977C3D">
        <w:trPr>
          <w:trHeight w:val="283"/>
        </w:trPr>
        <w:tc>
          <w:tcPr>
            <w:tcW w:w="272" w:type="pct"/>
          </w:tcPr>
          <w:p w14:paraId="5FE83DD1" w14:textId="77777777" w:rsidR="00D32072" w:rsidRPr="003F48A5" w:rsidRDefault="00D32072" w:rsidP="00C55E34">
            <w:pPr>
              <w:jc w:val="center"/>
            </w:pPr>
          </w:p>
        </w:tc>
        <w:tc>
          <w:tcPr>
            <w:tcW w:w="189" w:type="pct"/>
          </w:tcPr>
          <w:p w14:paraId="6B986925" w14:textId="77777777" w:rsidR="00D32072" w:rsidRPr="003F48A5" w:rsidRDefault="00D32072" w:rsidP="00C55E34">
            <w:pPr>
              <w:jc w:val="center"/>
            </w:pPr>
            <w:r w:rsidRPr="003F48A5">
              <w:t>b.</w:t>
            </w:r>
          </w:p>
        </w:tc>
        <w:tc>
          <w:tcPr>
            <w:tcW w:w="3711" w:type="pct"/>
          </w:tcPr>
          <w:p w14:paraId="510691B3" w14:textId="77777777" w:rsidR="00D32072" w:rsidRPr="003F48A5" w:rsidRDefault="00D32072" w:rsidP="00C55E34">
            <w:pPr>
              <w:jc w:val="both"/>
              <w:rPr>
                <w:bCs/>
              </w:rPr>
            </w:pPr>
            <w:r>
              <w:rPr>
                <w:bCs/>
              </w:rPr>
              <w:t>Summarize the safety guidelines for functional food.</w:t>
            </w:r>
          </w:p>
        </w:tc>
        <w:tc>
          <w:tcPr>
            <w:tcW w:w="319" w:type="pct"/>
          </w:tcPr>
          <w:p w14:paraId="0410512E" w14:textId="77777777" w:rsidR="00D32072" w:rsidRPr="003F48A5" w:rsidRDefault="00D32072" w:rsidP="00C55E34">
            <w:pPr>
              <w:jc w:val="center"/>
            </w:pPr>
            <w:r>
              <w:t>CO5</w:t>
            </w:r>
          </w:p>
        </w:tc>
        <w:tc>
          <w:tcPr>
            <w:tcW w:w="256" w:type="pct"/>
          </w:tcPr>
          <w:p w14:paraId="0106FA54" w14:textId="77777777" w:rsidR="00D32072" w:rsidRPr="003F48A5" w:rsidRDefault="00D32072" w:rsidP="00C55E34">
            <w:pPr>
              <w:jc w:val="center"/>
            </w:pPr>
            <w:r>
              <w:t>U</w:t>
            </w:r>
          </w:p>
        </w:tc>
        <w:tc>
          <w:tcPr>
            <w:tcW w:w="253" w:type="pct"/>
          </w:tcPr>
          <w:p w14:paraId="03BE06DE" w14:textId="77777777" w:rsidR="00D32072" w:rsidRPr="003F48A5" w:rsidRDefault="00D32072" w:rsidP="00C55E34">
            <w:pPr>
              <w:jc w:val="center"/>
            </w:pPr>
            <w:r w:rsidRPr="006F3DA6">
              <w:t>10</w:t>
            </w:r>
          </w:p>
        </w:tc>
      </w:tr>
      <w:tr w:rsidR="00D32072" w:rsidRPr="003F48A5" w14:paraId="023196E5" w14:textId="77777777" w:rsidTr="00977C3D">
        <w:trPr>
          <w:trHeight w:val="263"/>
        </w:trPr>
        <w:tc>
          <w:tcPr>
            <w:tcW w:w="272" w:type="pct"/>
          </w:tcPr>
          <w:p w14:paraId="7FB473A1" w14:textId="77777777" w:rsidR="00D32072" w:rsidRPr="003F48A5" w:rsidRDefault="00D32072" w:rsidP="008E0666">
            <w:pPr>
              <w:jc w:val="center"/>
            </w:pPr>
          </w:p>
        </w:tc>
        <w:tc>
          <w:tcPr>
            <w:tcW w:w="189" w:type="pct"/>
          </w:tcPr>
          <w:p w14:paraId="48C4EC86" w14:textId="77777777" w:rsidR="00D32072" w:rsidRPr="003F48A5" w:rsidRDefault="00D32072" w:rsidP="008E0666">
            <w:pPr>
              <w:jc w:val="center"/>
            </w:pPr>
          </w:p>
        </w:tc>
        <w:tc>
          <w:tcPr>
            <w:tcW w:w="3711" w:type="pct"/>
          </w:tcPr>
          <w:p w14:paraId="45B2AAAB" w14:textId="77777777" w:rsidR="00D32072" w:rsidRPr="003F48A5" w:rsidRDefault="00D32072" w:rsidP="008E0666">
            <w:pPr>
              <w:jc w:val="center"/>
            </w:pPr>
            <w:r w:rsidRPr="003F48A5">
              <w:rPr>
                <w:b/>
                <w:bCs/>
              </w:rPr>
              <w:t>(OR)</w:t>
            </w:r>
          </w:p>
        </w:tc>
        <w:tc>
          <w:tcPr>
            <w:tcW w:w="319" w:type="pct"/>
          </w:tcPr>
          <w:p w14:paraId="724A41BA" w14:textId="77777777" w:rsidR="00D32072" w:rsidRPr="003F48A5" w:rsidRDefault="00D32072" w:rsidP="008E0666">
            <w:pPr>
              <w:jc w:val="center"/>
            </w:pPr>
          </w:p>
        </w:tc>
        <w:tc>
          <w:tcPr>
            <w:tcW w:w="256" w:type="pct"/>
          </w:tcPr>
          <w:p w14:paraId="25C87415" w14:textId="77777777" w:rsidR="00D32072" w:rsidRPr="003F48A5" w:rsidRDefault="00D32072" w:rsidP="008E0666">
            <w:pPr>
              <w:jc w:val="center"/>
            </w:pPr>
          </w:p>
        </w:tc>
        <w:tc>
          <w:tcPr>
            <w:tcW w:w="253" w:type="pct"/>
          </w:tcPr>
          <w:p w14:paraId="161A18AE" w14:textId="77777777" w:rsidR="00D32072" w:rsidRPr="003F48A5" w:rsidRDefault="00D32072" w:rsidP="008E0666">
            <w:pPr>
              <w:jc w:val="center"/>
            </w:pPr>
          </w:p>
        </w:tc>
      </w:tr>
      <w:tr w:rsidR="00D32072" w:rsidRPr="003F48A5" w14:paraId="7DC15649" w14:textId="77777777" w:rsidTr="00977C3D">
        <w:trPr>
          <w:trHeight w:val="283"/>
        </w:trPr>
        <w:tc>
          <w:tcPr>
            <w:tcW w:w="272" w:type="pct"/>
          </w:tcPr>
          <w:p w14:paraId="43766DD6" w14:textId="77777777" w:rsidR="00D32072" w:rsidRPr="003F48A5" w:rsidRDefault="00D32072" w:rsidP="00C55E34">
            <w:pPr>
              <w:jc w:val="center"/>
            </w:pPr>
            <w:r w:rsidRPr="003F48A5">
              <w:t>6.</w:t>
            </w:r>
          </w:p>
        </w:tc>
        <w:tc>
          <w:tcPr>
            <w:tcW w:w="189" w:type="pct"/>
          </w:tcPr>
          <w:p w14:paraId="31608FC0" w14:textId="77777777" w:rsidR="00D32072" w:rsidRPr="003F48A5" w:rsidRDefault="00D32072" w:rsidP="00C55E34">
            <w:pPr>
              <w:jc w:val="center"/>
            </w:pPr>
            <w:r w:rsidRPr="003F48A5">
              <w:t>a.</w:t>
            </w:r>
          </w:p>
        </w:tc>
        <w:tc>
          <w:tcPr>
            <w:tcW w:w="3711" w:type="pct"/>
          </w:tcPr>
          <w:p w14:paraId="60777D88" w14:textId="77777777" w:rsidR="00D32072" w:rsidRPr="003F48A5" w:rsidRDefault="00D32072" w:rsidP="00C55E34">
            <w:pPr>
              <w:jc w:val="both"/>
            </w:pPr>
            <w:r w:rsidRPr="00E55AED">
              <w:t>Compare the roles of functional foods, nutraceuticals, and pharmaceuticals in health management.</w:t>
            </w:r>
          </w:p>
        </w:tc>
        <w:tc>
          <w:tcPr>
            <w:tcW w:w="319" w:type="pct"/>
          </w:tcPr>
          <w:p w14:paraId="6317C0DE" w14:textId="77777777" w:rsidR="00D32072" w:rsidRPr="003F48A5" w:rsidRDefault="00D32072" w:rsidP="00C55E34">
            <w:pPr>
              <w:jc w:val="center"/>
            </w:pPr>
            <w:r w:rsidRPr="003F48A5">
              <w:t>CO</w:t>
            </w:r>
            <w:r>
              <w:t>1</w:t>
            </w:r>
          </w:p>
        </w:tc>
        <w:tc>
          <w:tcPr>
            <w:tcW w:w="256" w:type="pct"/>
          </w:tcPr>
          <w:p w14:paraId="214EE529" w14:textId="77777777" w:rsidR="00D32072" w:rsidRPr="003F48A5" w:rsidRDefault="00D32072" w:rsidP="00C55E34">
            <w:pPr>
              <w:jc w:val="center"/>
            </w:pPr>
            <w:r>
              <w:t>An</w:t>
            </w:r>
          </w:p>
        </w:tc>
        <w:tc>
          <w:tcPr>
            <w:tcW w:w="253" w:type="pct"/>
          </w:tcPr>
          <w:p w14:paraId="6ABA0792" w14:textId="77777777" w:rsidR="00D32072" w:rsidRPr="003F48A5" w:rsidRDefault="00D32072" w:rsidP="00C55E34">
            <w:pPr>
              <w:jc w:val="center"/>
            </w:pPr>
            <w:r w:rsidRPr="00D33732">
              <w:t>10</w:t>
            </w:r>
          </w:p>
        </w:tc>
      </w:tr>
      <w:tr w:rsidR="00D32072" w:rsidRPr="003F48A5" w14:paraId="4E4E402B" w14:textId="77777777" w:rsidTr="00977C3D">
        <w:trPr>
          <w:trHeight w:val="283"/>
        </w:trPr>
        <w:tc>
          <w:tcPr>
            <w:tcW w:w="272" w:type="pct"/>
          </w:tcPr>
          <w:p w14:paraId="7D181E16" w14:textId="77777777" w:rsidR="00D32072" w:rsidRPr="003F48A5" w:rsidRDefault="00D32072" w:rsidP="00C55E34">
            <w:pPr>
              <w:jc w:val="center"/>
            </w:pPr>
          </w:p>
        </w:tc>
        <w:tc>
          <w:tcPr>
            <w:tcW w:w="189" w:type="pct"/>
          </w:tcPr>
          <w:p w14:paraId="21471DAB" w14:textId="77777777" w:rsidR="00D32072" w:rsidRPr="003F48A5" w:rsidRDefault="00D32072" w:rsidP="00C55E34">
            <w:pPr>
              <w:jc w:val="center"/>
            </w:pPr>
            <w:r w:rsidRPr="003F48A5">
              <w:t>b.</w:t>
            </w:r>
          </w:p>
        </w:tc>
        <w:tc>
          <w:tcPr>
            <w:tcW w:w="3711" w:type="pct"/>
          </w:tcPr>
          <w:p w14:paraId="4049DD59" w14:textId="77777777" w:rsidR="00D32072" w:rsidRPr="003F48A5" w:rsidRDefault="00D32072" w:rsidP="00C55E34">
            <w:pPr>
              <w:jc w:val="both"/>
              <w:rPr>
                <w:bCs/>
              </w:rPr>
            </w:pPr>
            <w:r>
              <w:rPr>
                <w:bCs/>
              </w:rPr>
              <w:t>Write a short note on phytoestrogen.</w:t>
            </w:r>
          </w:p>
        </w:tc>
        <w:tc>
          <w:tcPr>
            <w:tcW w:w="319" w:type="pct"/>
          </w:tcPr>
          <w:p w14:paraId="6CBD69F5" w14:textId="77777777" w:rsidR="00D32072" w:rsidRPr="003F48A5" w:rsidRDefault="00D32072" w:rsidP="00C55E34">
            <w:pPr>
              <w:jc w:val="center"/>
            </w:pPr>
            <w:r>
              <w:t>CO2</w:t>
            </w:r>
          </w:p>
        </w:tc>
        <w:tc>
          <w:tcPr>
            <w:tcW w:w="256" w:type="pct"/>
          </w:tcPr>
          <w:p w14:paraId="3996D8E9" w14:textId="77777777" w:rsidR="00D32072" w:rsidRPr="003F48A5" w:rsidRDefault="00D32072" w:rsidP="00C55E34">
            <w:pPr>
              <w:jc w:val="center"/>
            </w:pPr>
            <w:r>
              <w:t>A</w:t>
            </w:r>
          </w:p>
        </w:tc>
        <w:tc>
          <w:tcPr>
            <w:tcW w:w="253" w:type="pct"/>
          </w:tcPr>
          <w:p w14:paraId="6B0C34B0" w14:textId="77777777" w:rsidR="00D32072" w:rsidRPr="003F48A5" w:rsidRDefault="00D32072" w:rsidP="00C55E34">
            <w:pPr>
              <w:jc w:val="center"/>
            </w:pPr>
            <w:r w:rsidRPr="00D33732">
              <w:t>10</w:t>
            </w:r>
          </w:p>
        </w:tc>
      </w:tr>
      <w:tr w:rsidR="00D32072" w:rsidRPr="003F48A5" w14:paraId="2F4D93BF" w14:textId="77777777" w:rsidTr="00977C3D">
        <w:trPr>
          <w:trHeight w:val="397"/>
        </w:trPr>
        <w:tc>
          <w:tcPr>
            <w:tcW w:w="272" w:type="pct"/>
          </w:tcPr>
          <w:p w14:paraId="2B0091C1" w14:textId="77777777" w:rsidR="00D32072" w:rsidRPr="003F48A5" w:rsidRDefault="00D32072" w:rsidP="008E0666">
            <w:pPr>
              <w:jc w:val="center"/>
            </w:pPr>
          </w:p>
        </w:tc>
        <w:tc>
          <w:tcPr>
            <w:tcW w:w="189" w:type="pct"/>
          </w:tcPr>
          <w:p w14:paraId="4FE474AD" w14:textId="77777777" w:rsidR="00D32072" w:rsidRPr="003F48A5" w:rsidRDefault="00D32072" w:rsidP="008E0666">
            <w:pPr>
              <w:jc w:val="center"/>
            </w:pPr>
          </w:p>
        </w:tc>
        <w:tc>
          <w:tcPr>
            <w:tcW w:w="3711" w:type="pct"/>
          </w:tcPr>
          <w:p w14:paraId="0A5CE957" w14:textId="77777777" w:rsidR="00D32072" w:rsidRPr="003F48A5" w:rsidRDefault="00D32072" w:rsidP="008E0666">
            <w:pPr>
              <w:jc w:val="both"/>
            </w:pPr>
          </w:p>
        </w:tc>
        <w:tc>
          <w:tcPr>
            <w:tcW w:w="319" w:type="pct"/>
          </w:tcPr>
          <w:p w14:paraId="297075F0" w14:textId="77777777" w:rsidR="00D32072" w:rsidRPr="003F48A5" w:rsidRDefault="00D32072" w:rsidP="008E0666">
            <w:pPr>
              <w:jc w:val="center"/>
            </w:pPr>
          </w:p>
        </w:tc>
        <w:tc>
          <w:tcPr>
            <w:tcW w:w="256" w:type="pct"/>
          </w:tcPr>
          <w:p w14:paraId="5A694F07" w14:textId="77777777" w:rsidR="00D32072" w:rsidRPr="003F48A5" w:rsidRDefault="00D32072" w:rsidP="008E0666">
            <w:pPr>
              <w:jc w:val="center"/>
            </w:pPr>
          </w:p>
        </w:tc>
        <w:tc>
          <w:tcPr>
            <w:tcW w:w="253" w:type="pct"/>
          </w:tcPr>
          <w:p w14:paraId="1509AD64" w14:textId="77777777" w:rsidR="00D32072" w:rsidRPr="003F48A5" w:rsidRDefault="00D32072" w:rsidP="008E0666">
            <w:pPr>
              <w:jc w:val="center"/>
            </w:pPr>
          </w:p>
        </w:tc>
      </w:tr>
      <w:tr w:rsidR="00D32072" w:rsidRPr="003F48A5" w14:paraId="5C749713" w14:textId="77777777" w:rsidTr="00977C3D">
        <w:trPr>
          <w:trHeight w:val="283"/>
        </w:trPr>
        <w:tc>
          <w:tcPr>
            <w:tcW w:w="272" w:type="pct"/>
          </w:tcPr>
          <w:p w14:paraId="4E29C5A0" w14:textId="77777777" w:rsidR="00D32072" w:rsidRPr="003F48A5" w:rsidRDefault="00D32072" w:rsidP="00C55E34">
            <w:pPr>
              <w:jc w:val="center"/>
            </w:pPr>
            <w:r w:rsidRPr="003F48A5">
              <w:t>7.</w:t>
            </w:r>
          </w:p>
        </w:tc>
        <w:tc>
          <w:tcPr>
            <w:tcW w:w="189" w:type="pct"/>
          </w:tcPr>
          <w:p w14:paraId="338F70A7" w14:textId="77777777" w:rsidR="00D32072" w:rsidRPr="003F48A5" w:rsidRDefault="00D32072" w:rsidP="00C55E34">
            <w:pPr>
              <w:jc w:val="center"/>
            </w:pPr>
            <w:r w:rsidRPr="003F48A5">
              <w:t>a.</w:t>
            </w:r>
          </w:p>
        </w:tc>
        <w:tc>
          <w:tcPr>
            <w:tcW w:w="3711" w:type="pct"/>
          </w:tcPr>
          <w:p w14:paraId="20E1953B" w14:textId="77777777" w:rsidR="00D32072" w:rsidRPr="003F48A5" w:rsidRDefault="00D32072" w:rsidP="00C55E34">
            <w:pPr>
              <w:jc w:val="both"/>
            </w:pPr>
            <w:r>
              <w:t>Describe the delivery mechanism of bioactive compounds.</w:t>
            </w:r>
          </w:p>
        </w:tc>
        <w:tc>
          <w:tcPr>
            <w:tcW w:w="319" w:type="pct"/>
          </w:tcPr>
          <w:p w14:paraId="0926B4C1" w14:textId="77777777" w:rsidR="00D32072" w:rsidRPr="003F48A5" w:rsidRDefault="00D32072" w:rsidP="00C55E34">
            <w:pPr>
              <w:jc w:val="center"/>
            </w:pPr>
            <w:r w:rsidRPr="003F48A5">
              <w:t>CO</w:t>
            </w:r>
            <w:r>
              <w:t>3</w:t>
            </w:r>
          </w:p>
        </w:tc>
        <w:tc>
          <w:tcPr>
            <w:tcW w:w="256" w:type="pct"/>
          </w:tcPr>
          <w:p w14:paraId="2CF10C0F" w14:textId="77777777" w:rsidR="00D32072" w:rsidRPr="003F48A5" w:rsidRDefault="00D32072" w:rsidP="00C55E34">
            <w:pPr>
              <w:jc w:val="center"/>
            </w:pPr>
            <w:r>
              <w:t>U</w:t>
            </w:r>
          </w:p>
        </w:tc>
        <w:tc>
          <w:tcPr>
            <w:tcW w:w="253" w:type="pct"/>
          </w:tcPr>
          <w:p w14:paraId="36685AEA" w14:textId="77777777" w:rsidR="00D32072" w:rsidRPr="003F48A5" w:rsidRDefault="00D32072" w:rsidP="00C55E34">
            <w:pPr>
              <w:jc w:val="center"/>
            </w:pPr>
            <w:r w:rsidRPr="00902354">
              <w:t>10</w:t>
            </w:r>
          </w:p>
        </w:tc>
      </w:tr>
      <w:tr w:rsidR="00D32072" w:rsidRPr="003F48A5" w14:paraId="05B0FF22" w14:textId="77777777" w:rsidTr="00977C3D">
        <w:trPr>
          <w:trHeight w:val="283"/>
        </w:trPr>
        <w:tc>
          <w:tcPr>
            <w:tcW w:w="272" w:type="pct"/>
          </w:tcPr>
          <w:p w14:paraId="7FD4AC75" w14:textId="77777777" w:rsidR="00D32072" w:rsidRPr="003F48A5" w:rsidRDefault="00D32072" w:rsidP="00C55E34">
            <w:pPr>
              <w:jc w:val="center"/>
            </w:pPr>
          </w:p>
        </w:tc>
        <w:tc>
          <w:tcPr>
            <w:tcW w:w="189" w:type="pct"/>
          </w:tcPr>
          <w:p w14:paraId="1CE90EAD" w14:textId="77777777" w:rsidR="00D32072" w:rsidRPr="003F48A5" w:rsidRDefault="00D32072" w:rsidP="00C55E34">
            <w:pPr>
              <w:jc w:val="center"/>
            </w:pPr>
            <w:r w:rsidRPr="003F48A5">
              <w:t>b.</w:t>
            </w:r>
          </w:p>
        </w:tc>
        <w:tc>
          <w:tcPr>
            <w:tcW w:w="3711" w:type="pct"/>
          </w:tcPr>
          <w:p w14:paraId="33E4B43A" w14:textId="77777777" w:rsidR="00D32072" w:rsidRPr="003F48A5" w:rsidRDefault="00D32072" w:rsidP="00C55E34">
            <w:pPr>
              <w:jc w:val="both"/>
              <w:rPr>
                <w:bCs/>
              </w:rPr>
            </w:pPr>
            <w:r w:rsidRPr="00E55AED">
              <w:rPr>
                <w:bCs/>
              </w:rPr>
              <w:t xml:space="preserve">Explain the significance of the </w:t>
            </w:r>
            <w:r>
              <w:rPr>
                <w:bCs/>
              </w:rPr>
              <w:t>“</w:t>
            </w:r>
            <w:r w:rsidRPr="00E55AED">
              <w:rPr>
                <w:bCs/>
              </w:rPr>
              <w:t>gut-brain axis</w:t>
            </w:r>
            <w:r>
              <w:rPr>
                <w:bCs/>
              </w:rPr>
              <w:t>”</w:t>
            </w:r>
            <w:r w:rsidRPr="00E55AED">
              <w:rPr>
                <w:bCs/>
              </w:rPr>
              <w:t xml:space="preserve"> and the role of probiotics.</w:t>
            </w:r>
          </w:p>
        </w:tc>
        <w:tc>
          <w:tcPr>
            <w:tcW w:w="319" w:type="pct"/>
          </w:tcPr>
          <w:p w14:paraId="67E2E371" w14:textId="77777777" w:rsidR="00D32072" w:rsidRPr="003F48A5" w:rsidRDefault="00D32072" w:rsidP="00C55E34">
            <w:pPr>
              <w:jc w:val="center"/>
            </w:pPr>
            <w:r>
              <w:t>CO4</w:t>
            </w:r>
          </w:p>
        </w:tc>
        <w:tc>
          <w:tcPr>
            <w:tcW w:w="256" w:type="pct"/>
          </w:tcPr>
          <w:p w14:paraId="063C661B" w14:textId="77777777" w:rsidR="00D32072" w:rsidRPr="003F48A5" w:rsidRDefault="00D32072" w:rsidP="00C55E34">
            <w:pPr>
              <w:jc w:val="center"/>
            </w:pPr>
            <w:r>
              <w:t>An</w:t>
            </w:r>
          </w:p>
        </w:tc>
        <w:tc>
          <w:tcPr>
            <w:tcW w:w="253" w:type="pct"/>
          </w:tcPr>
          <w:p w14:paraId="5625DD8B" w14:textId="77777777" w:rsidR="00D32072" w:rsidRPr="003F48A5" w:rsidRDefault="00D32072" w:rsidP="00C55E34">
            <w:pPr>
              <w:jc w:val="center"/>
            </w:pPr>
            <w:r w:rsidRPr="00902354">
              <w:t>10</w:t>
            </w:r>
          </w:p>
        </w:tc>
      </w:tr>
      <w:tr w:rsidR="00D32072" w:rsidRPr="003F48A5" w14:paraId="5559D2ED" w14:textId="77777777" w:rsidTr="00977C3D">
        <w:trPr>
          <w:trHeight w:val="283"/>
        </w:trPr>
        <w:tc>
          <w:tcPr>
            <w:tcW w:w="272" w:type="pct"/>
          </w:tcPr>
          <w:p w14:paraId="72386276" w14:textId="77777777" w:rsidR="00D32072" w:rsidRPr="003F48A5" w:rsidRDefault="00D32072" w:rsidP="008E0666">
            <w:pPr>
              <w:jc w:val="center"/>
            </w:pPr>
          </w:p>
        </w:tc>
        <w:tc>
          <w:tcPr>
            <w:tcW w:w="189" w:type="pct"/>
          </w:tcPr>
          <w:p w14:paraId="78264206" w14:textId="77777777" w:rsidR="00D32072" w:rsidRPr="003F48A5" w:rsidRDefault="00D32072" w:rsidP="008E0666">
            <w:pPr>
              <w:jc w:val="center"/>
            </w:pPr>
          </w:p>
        </w:tc>
        <w:tc>
          <w:tcPr>
            <w:tcW w:w="3711" w:type="pct"/>
          </w:tcPr>
          <w:p w14:paraId="6EBFD571" w14:textId="77777777" w:rsidR="00D32072" w:rsidRPr="003F48A5" w:rsidRDefault="00D32072" w:rsidP="008E0666">
            <w:pPr>
              <w:jc w:val="center"/>
              <w:rPr>
                <w:bCs/>
              </w:rPr>
            </w:pPr>
            <w:r w:rsidRPr="003F48A5">
              <w:rPr>
                <w:b/>
                <w:bCs/>
              </w:rPr>
              <w:t>(OR)</w:t>
            </w:r>
          </w:p>
        </w:tc>
        <w:tc>
          <w:tcPr>
            <w:tcW w:w="319" w:type="pct"/>
          </w:tcPr>
          <w:p w14:paraId="506C343B" w14:textId="77777777" w:rsidR="00D32072" w:rsidRPr="003F48A5" w:rsidRDefault="00D32072" w:rsidP="008E0666">
            <w:pPr>
              <w:jc w:val="center"/>
            </w:pPr>
          </w:p>
        </w:tc>
        <w:tc>
          <w:tcPr>
            <w:tcW w:w="256" w:type="pct"/>
          </w:tcPr>
          <w:p w14:paraId="621C8FBA" w14:textId="77777777" w:rsidR="00D32072" w:rsidRPr="003F48A5" w:rsidRDefault="00D32072" w:rsidP="008E0666">
            <w:pPr>
              <w:jc w:val="center"/>
            </w:pPr>
          </w:p>
        </w:tc>
        <w:tc>
          <w:tcPr>
            <w:tcW w:w="253" w:type="pct"/>
          </w:tcPr>
          <w:p w14:paraId="7CC2B9AB" w14:textId="77777777" w:rsidR="00D32072" w:rsidRPr="003F48A5" w:rsidRDefault="00D32072" w:rsidP="008E0666">
            <w:pPr>
              <w:jc w:val="center"/>
            </w:pPr>
          </w:p>
        </w:tc>
      </w:tr>
      <w:tr w:rsidR="00D32072" w:rsidRPr="003F48A5" w14:paraId="0A90EF5A" w14:textId="77777777" w:rsidTr="00977C3D">
        <w:trPr>
          <w:trHeight w:val="283"/>
        </w:trPr>
        <w:tc>
          <w:tcPr>
            <w:tcW w:w="272" w:type="pct"/>
          </w:tcPr>
          <w:p w14:paraId="71FDA709" w14:textId="77777777" w:rsidR="00D32072" w:rsidRPr="003F48A5" w:rsidRDefault="00D32072" w:rsidP="00C55E34">
            <w:pPr>
              <w:jc w:val="center"/>
            </w:pPr>
            <w:r w:rsidRPr="003F48A5">
              <w:t>8.</w:t>
            </w:r>
          </w:p>
        </w:tc>
        <w:tc>
          <w:tcPr>
            <w:tcW w:w="189" w:type="pct"/>
          </w:tcPr>
          <w:p w14:paraId="2AFDF56A" w14:textId="77777777" w:rsidR="00D32072" w:rsidRPr="003F48A5" w:rsidRDefault="00D32072" w:rsidP="00C55E34">
            <w:pPr>
              <w:jc w:val="center"/>
            </w:pPr>
            <w:r w:rsidRPr="003F48A5">
              <w:t>a.</w:t>
            </w:r>
          </w:p>
        </w:tc>
        <w:tc>
          <w:tcPr>
            <w:tcW w:w="3711" w:type="pct"/>
          </w:tcPr>
          <w:p w14:paraId="6BBCA1C5" w14:textId="77777777" w:rsidR="00D32072" w:rsidRPr="003F48A5" w:rsidRDefault="00D32072" w:rsidP="00D56389">
            <w:pPr>
              <w:jc w:val="both"/>
              <w:rPr>
                <w:bCs/>
              </w:rPr>
            </w:pPr>
            <w:r>
              <w:rPr>
                <w:bCs/>
              </w:rPr>
              <w:t xml:space="preserve">Develop the process for functional food development taking probiotics as an example. </w:t>
            </w:r>
          </w:p>
        </w:tc>
        <w:tc>
          <w:tcPr>
            <w:tcW w:w="319" w:type="pct"/>
          </w:tcPr>
          <w:p w14:paraId="3E970099" w14:textId="77777777" w:rsidR="00D32072" w:rsidRPr="003F48A5" w:rsidRDefault="00D32072" w:rsidP="00C55E34">
            <w:pPr>
              <w:jc w:val="center"/>
            </w:pPr>
            <w:r w:rsidRPr="003F48A5">
              <w:t>CO</w:t>
            </w:r>
            <w:r>
              <w:t>5</w:t>
            </w:r>
          </w:p>
        </w:tc>
        <w:tc>
          <w:tcPr>
            <w:tcW w:w="256" w:type="pct"/>
          </w:tcPr>
          <w:p w14:paraId="41FEB524" w14:textId="77777777" w:rsidR="00D32072" w:rsidRPr="003F48A5" w:rsidRDefault="00D32072" w:rsidP="00C55E34">
            <w:pPr>
              <w:jc w:val="center"/>
            </w:pPr>
            <w:r>
              <w:t>A</w:t>
            </w:r>
          </w:p>
        </w:tc>
        <w:tc>
          <w:tcPr>
            <w:tcW w:w="253" w:type="pct"/>
          </w:tcPr>
          <w:p w14:paraId="6377EB76" w14:textId="77777777" w:rsidR="00D32072" w:rsidRPr="003F48A5" w:rsidRDefault="00D32072" w:rsidP="00C55E34">
            <w:pPr>
              <w:jc w:val="center"/>
            </w:pPr>
            <w:r w:rsidRPr="00967ED4">
              <w:t>10</w:t>
            </w:r>
          </w:p>
        </w:tc>
      </w:tr>
      <w:tr w:rsidR="00D32072" w:rsidRPr="003F48A5" w14:paraId="3905D7B9" w14:textId="77777777" w:rsidTr="00977C3D">
        <w:trPr>
          <w:trHeight w:val="283"/>
        </w:trPr>
        <w:tc>
          <w:tcPr>
            <w:tcW w:w="272" w:type="pct"/>
          </w:tcPr>
          <w:p w14:paraId="753B0F3B" w14:textId="77777777" w:rsidR="00D32072" w:rsidRPr="003F48A5" w:rsidRDefault="00D32072" w:rsidP="00C55E34">
            <w:pPr>
              <w:jc w:val="center"/>
            </w:pPr>
          </w:p>
        </w:tc>
        <w:tc>
          <w:tcPr>
            <w:tcW w:w="189" w:type="pct"/>
          </w:tcPr>
          <w:p w14:paraId="75C44BD5" w14:textId="77777777" w:rsidR="00D32072" w:rsidRPr="003F48A5" w:rsidRDefault="00D32072" w:rsidP="00C55E34">
            <w:pPr>
              <w:jc w:val="center"/>
            </w:pPr>
            <w:r w:rsidRPr="003F48A5">
              <w:t>b.</w:t>
            </w:r>
          </w:p>
        </w:tc>
        <w:tc>
          <w:tcPr>
            <w:tcW w:w="3711" w:type="pct"/>
          </w:tcPr>
          <w:p w14:paraId="069E1EE5" w14:textId="77777777" w:rsidR="00D32072" w:rsidRPr="003F48A5" w:rsidRDefault="00D32072" w:rsidP="00C55E34">
            <w:pPr>
              <w:jc w:val="both"/>
              <w:rPr>
                <w:bCs/>
              </w:rPr>
            </w:pPr>
            <w:r>
              <w:t>Describe</w:t>
            </w:r>
            <w:r w:rsidRPr="00CE673F">
              <w:t xml:space="preserve"> the role of food regulations in functional food development and assess how they contribute to consumer trust and market acceptance.</w:t>
            </w:r>
          </w:p>
        </w:tc>
        <w:tc>
          <w:tcPr>
            <w:tcW w:w="319" w:type="pct"/>
          </w:tcPr>
          <w:p w14:paraId="7B13FC0C" w14:textId="77777777" w:rsidR="00D32072" w:rsidRPr="003F48A5" w:rsidRDefault="00D32072" w:rsidP="00C55E34">
            <w:pPr>
              <w:jc w:val="center"/>
            </w:pPr>
            <w:r>
              <w:t>CO6</w:t>
            </w:r>
          </w:p>
        </w:tc>
        <w:tc>
          <w:tcPr>
            <w:tcW w:w="256" w:type="pct"/>
          </w:tcPr>
          <w:p w14:paraId="48B955CA" w14:textId="77777777" w:rsidR="00D32072" w:rsidRPr="003F48A5" w:rsidRDefault="00D32072" w:rsidP="00C55E34">
            <w:pPr>
              <w:jc w:val="center"/>
            </w:pPr>
            <w:r>
              <w:t>U</w:t>
            </w:r>
          </w:p>
        </w:tc>
        <w:tc>
          <w:tcPr>
            <w:tcW w:w="253" w:type="pct"/>
          </w:tcPr>
          <w:p w14:paraId="091D02EC" w14:textId="77777777" w:rsidR="00D32072" w:rsidRPr="003F48A5" w:rsidRDefault="00D32072" w:rsidP="00C55E34">
            <w:pPr>
              <w:jc w:val="center"/>
            </w:pPr>
            <w:r w:rsidRPr="00967ED4">
              <w:t>10</w:t>
            </w:r>
          </w:p>
        </w:tc>
      </w:tr>
      <w:tr w:rsidR="00D32072" w:rsidRPr="003F48A5" w14:paraId="7DA10C02" w14:textId="77777777" w:rsidTr="00F33D16">
        <w:trPr>
          <w:trHeight w:val="550"/>
        </w:trPr>
        <w:tc>
          <w:tcPr>
            <w:tcW w:w="5000" w:type="pct"/>
            <w:gridSpan w:val="6"/>
            <w:vAlign w:val="center"/>
          </w:tcPr>
          <w:p w14:paraId="3031B2B1" w14:textId="77777777" w:rsidR="00D32072" w:rsidRPr="003F48A5" w:rsidRDefault="00D32072" w:rsidP="008E0666">
            <w:pPr>
              <w:jc w:val="center"/>
            </w:pPr>
            <w:r w:rsidRPr="003F48A5">
              <w:rPr>
                <w:b/>
                <w:bCs/>
              </w:rPr>
              <w:t>COMPULSORY QUESTION</w:t>
            </w:r>
          </w:p>
        </w:tc>
      </w:tr>
      <w:tr w:rsidR="00D32072" w:rsidRPr="003F48A5" w14:paraId="3B7BAE3C" w14:textId="77777777" w:rsidTr="00977C3D">
        <w:trPr>
          <w:trHeight w:val="283"/>
        </w:trPr>
        <w:tc>
          <w:tcPr>
            <w:tcW w:w="272" w:type="pct"/>
          </w:tcPr>
          <w:p w14:paraId="2656B585" w14:textId="77777777" w:rsidR="00D32072" w:rsidRPr="003F48A5" w:rsidRDefault="00D32072" w:rsidP="00C55E34">
            <w:pPr>
              <w:jc w:val="center"/>
            </w:pPr>
            <w:r w:rsidRPr="003F48A5">
              <w:lastRenderedPageBreak/>
              <w:t>9.</w:t>
            </w:r>
          </w:p>
        </w:tc>
        <w:tc>
          <w:tcPr>
            <w:tcW w:w="189" w:type="pct"/>
          </w:tcPr>
          <w:p w14:paraId="677E6E7B" w14:textId="77777777" w:rsidR="00D32072" w:rsidRPr="003F48A5" w:rsidRDefault="00D32072" w:rsidP="00C55E34">
            <w:pPr>
              <w:jc w:val="center"/>
            </w:pPr>
            <w:r w:rsidRPr="003F48A5">
              <w:t>a.</w:t>
            </w:r>
          </w:p>
        </w:tc>
        <w:tc>
          <w:tcPr>
            <w:tcW w:w="3711" w:type="pct"/>
          </w:tcPr>
          <w:p w14:paraId="7861433D" w14:textId="77777777" w:rsidR="00D32072" w:rsidRPr="003F48A5" w:rsidRDefault="00D32072" w:rsidP="00C55E34">
            <w:pPr>
              <w:jc w:val="both"/>
            </w:pPr>
            <w:r>
              <w:t>Compare nutrigenomics with nutrigenetics with a suitable example.</w:t>
            </w:r>
          </w:p>
        </w:tc>
        <w:tc>
          <w:tcPr>
            <w:tcW w:w="319" w:type="pct"/>
          </w:tcPr>
          <w:p w14:paraId="465D8434" w14:textId="77777777" w:rsidR="00D32072" w:rsidRPr="003F48A5" w:rsidRDefault="00D32072" w:rsidP="00C55E34">
            <w:pPr>
              <w:jc w:val="center"/>
            </w:pPr>
            <w:r w:rsidRPr="003F48A5">
              <w:t>CO6</w:t>
            </w:r>
          </w:p>
        </w:tc>
        <w:tc>
          <w:tcPr>
            <w:tcW w:w="256" w:type="pct"/>
          </w:tcPr>
          <w:p w14:paraId="0CA5A146" w14:textId="77777777" w:rsidR="00D32072" w:rsidRPr="003F48A5" w:rsidRDefault="00D32072" w:rsidP="00C55E34">
            <w:pPr>
              <w:jc w:val="center"/>
            </w:pPr>
            <w:r>
              <w:t>An</w:t>
            </w:r>
          </w:p>
        </w:tc>
        <w:tc>
          <w:tcPr>
            <w:tcW w:w="253" w:type="pct"/>
          </w:tcPr>
          <w:p w14:paraId="4928C0DD" w14:textId="77777777" w:rsidR="00D32072" w:rsidRPr="003F48A5" w:rsidRDefault="00D32072" w:rsidP="00C55E34">
            <w:pPr>
              <w:jc w:val="center"/>
            </w:pPr>
            <w:r w:rsidRPr="002259B7">
              <w:t>10</w:t>
            </w:r>
          </w:p>
        </w:tc>
      </w:tr>
      <w:tr w:rsidR="00D32072" w:rsidRPr="003F48A5" w14:paraId="64D2FE2E" w14:textId="77777777" w:rsidTr="00977C3D">
        <w:trPr>
          <w:trHeight w:val="283"/>
        </w:trPr>
        <w:tc>
          <w:tcPr>
            <w:tcW w:w="272" w:type="pct"/>
          </w:tcPr>
          <w:p w14:paraId="12D8065F" w14:textId="77777777" w:rsidR="00D32072" w:rsidRPr="003F48A5" w:rsidRDefault="00D32072" w:rsidP="00C55E34">
            <w:pPr>
              <w:jc w:val="center"/>
            </w:pPr>
          </w:p>
        </w:tc>
        <w:tc>
          <w:tcPr>
            <w:tcW w:w="189" w:type="pct"/>
          </w:tcPr>
          <w:p w14:paraId="0479246F" w14:textId="77777777" w:rsidR="00D32072" w:rsidRPr="003F48A5" w:rsidRDefault="00D32072" w:rsidP="00C55E34">
            <w:pPr>
              <w:jc w:val="center"/>
            </w:pPr>
            <w:r w:rsidRPr="003F48A5">
              <w:t>b.</w:t>
            </w:r>
          </w:p>
        </w:tc>
        <w:tc>
          <w:tcPr>
            <w:tcW w:w="3711" w:type="pct"/>
          </w:tcPr>
          <w:p w14:paraId="36777976" w14:textId="77777777" w:rsidR="00D32072" w:rsidRPr="003F48A5" w:rsidRDefault="00D32072" w:rsidP="00C55E34">
            <w:pPr>
              <w:jc w:val="both"/>
              <w:rPr>
                <w:bCs/>
              </w:rPr>
            </w:pPr>
            <w:r>
              <w:t>Explain the impact of gene-diet interactions on cardiovascular health.</w:t>
            </w:r>
          </w:p>
        </w:tc>
        <w:tc>
          <w:tcPr>
            <w:tcW w:w="319" w:type="pct"/>
          </w:tcPr>
          <w:p w14:paraId="207B741E" w14:textId="77777777" w:rsidR="00D32072" w:rsidRPr="003F48A5" w:rsidRDefault="00D32072" w:rsidP="00C55E34">
            <w:pPr>
              <w:jc w:val="center"/>
            </w:pPr>
            <w:r>
              <w:t>CO6</w:t>
            </w:r>
          </w:p>
        </w:tc>
        <w:tc>
          <w:tcPr>
            <w:tcW w:w="256" w:type="pct"/>
          </w:tcPr>
          <w:p w14:paraId="3B226AFB" w14:textId="77777777" w:rsidR="00D32072" w:rsidRPr="003F48A5" w:rsidRDefault="00D32072" w:rsidP="00C55E34">
            <w:pPr>
              <w:jc w:val="center"/>
            </w:pPr>
            <w:r>
              <w:t>A</w:t>
            </w:r>
          </w:p>
        </w:tc>
        <w:tc>
          <w:tcPr>
            <w:tcW w:w="253" w:type="pct"/>
          </w:tcPr>
          <w:p w14:paraId="326EEEFC" w14:textId="77777777" w:rsidR="00D32072" w:rsidRPr="003F48A5" w:rsidRDefault="00D32072" w:rsidP="00C55E34">
            <w:pPr>
              <w:jc w:val="center"/>
            </w:pPr>
            <w:r w:rsidRPr="002259B7">
              <w:t>10</w:t>
            </w:r>
          </w:p>
        </w:tc>
      </w:tr>
    </w:tbl>
    <w:p w14:paraId="0D6E133D" w14:textId="77777777" w:rsidR="00D32072" w:rsidRDefault="00D32072" w:rsidP="00856324"/>
    <w:p w14:paraId="52E4CD8C"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AE4B27" w14:textId="77777777" w:rsidR="00D32072" w:rsidRDefault="00D32072" w:rsidP="00856324"/>
    <w:tbl>
      <w:tblPr>
        <w:tblStyle w:val="TableGrid"/>
        <w:tblW w:w="10490" w:type="dxa"/>
        <w:tblInd w:w="-714" w:type="dxa"/>
        <w:tblLook w:val="04A0" w:firstRow="1" w:lastRow="0" w:firstColumn="1" w:lastColumn="0" w:noHBand="0" w:noVBand="1"/>
      </w:tblPr>
      <w:tblGrid>
        <w:gridCol w:w="632"/>
        <w:gridCol w:w="9858"/>
      </w:tblGrid>
      <w:tr w:rsidR="00D32072" w14:paraId="6AAEF146" w14:textId="77777777" w:rsidTr="00E55AED">
        <w:tc>
          <w:tcPr>
            <w:tcW w:w="632" w:type="dxa"/>
          </w:tcPr>
          <w:p w14:paraId="6F85E218" w14:textId="77777777" w:rsidR="00D32072" w:rsidRPr="00930ED1" w:rsidRDefault="00D32072" w:rsidP="00FA7076">
            <w:pPr>
              <w:jc w:val="center"/>
              <w:rPr>
                <w:sz w:val="22"/>
                <w:szCs w:val="22"/>
              </w:rPr>
            </w:pPr>
          </w:p>
        </w:tc>
        <w:tc>
          <w:tcPr>
            <w:tcW w:w="9858" w:type="dxa"/>
          </w:tcPr>
          <w:p w14:paraId="7E3FA521" w14:textId="77777777" w:rsidR="00D32072" w:rsidRPr="00930ED1" w:rsidRDefault="00D32072" w:rsidP="00FA7076">
            <w:pPr>
              <w:jc w:val="center"/>
              <w:rPr>
                <w:b/>
                <w:sz w:val="22"/>
                <w:szCs w:val="22"/>
              </w:rPr>
            </w:pPr>
            <w:r w:rsidRPr="00930ED1">
              <w:rPr>
                <w:b/>
                <w:sz w:val="22"/>
                <w:szCs w:val="22"/>
              </w:rPr>
              <w:t>COURSE OUTCOMES</w:t>
            </w:r>
          </w:p>
        </w:tc>
      </w:tr>
      <w:tr w:rsidR="00D32072" w14:paraId="74CA4391" w14:textId="77777777" w:rsidTr="00E55AED">
        <w:tc>
          <w:tcPr>
            <w:tcW w:w="632" w:type="dxa"/>
          </w:tcPr>
          <w:p w14:paraId="546B083C" w14:textId="77777777" w:rsidR="00D32072" w:rsidRPr="00930ED1" w:rsidRDefault="00D32072" w:rsidP="00FA7076">
            <w:pPr>
              <w:jc w:val="center"/>
              <w:rPr>
                <w:sz w:val="22"/>
                <w:szCs w:val="22"/>
              </w:rPr>
            </w:pPr>
            <w:r w:rsidRPr="00930ED1">
              <w:rPr>
                <w:sz w:val="22"/>
                <w:szCs w:val="22"/>
              </w:rPr>
              <w:t>CO1</w:t>
            </w:r>
          </w:p>
        </w:tc>
        <w:tc>
          <w:tcPr>
            <w:tcW w:w="9858" w:type="dxa"/>
          </w:tcPr>
          <w:p w14:paraId="2927BEAA" w14:textId="77777777" w:rsidR="00D32072" w:rsidRPr="00C55E34" w:rsidRDefault="00D32072" w:rsidP="00C55E34">
            <w:pPr>
              <w:jc w:val="both"/>
            </w:pPr>
            <w:r w:rsidRPr="00C55E34">
              <w:t>Understand the role of nutraceuticals and functional food in health and disease.</w:t>
            </w:r>
          </w:p>
        </w:tc>
      </w:tr>
      <w:tr w:rsidR="00D32072" w14:paraId="6F9767F9" w14:textId="77777777" w:rsidTr="00E55AED">
        <w:tc>
          <w:tcPr>
            <w:tcW w:w="632" w:type="dxa"/>
          </w:tcPr>
          <w:p w14:paraId="0E8EFA47" w14:textId="77777777" w:rsidR="00D32072" w:rsidRPr="00930ED1" w:rsidRDefault="00D32072" w:rsidP="00E55AED">
            <w:pPr>
              <w:jc w:val="center"/>
              <w:rPr>
                <w:sz w:val="22"/>
                <w:szCs w:val="22"/>
              </w:rPr>
            </w:pPr>
            <w:r w:rsidRPr="00930ED1">
              <w:rPr>
                <w:sz w:val="22"/>
                <w:szCs w:val="22"/>
              </w:rPr>
              <w:t>CO2</w:t>
            </w:r>
          </w:p>
        </w:tc>
        <w:tc>
          <w:tcPr>
            <w:tcW w:w="9858" w:type="dxa"/>
          </w:tcPr>
          <w:p w14:paraId="1E243F26" w14:textId="77777777" w:rsidR="00D32072" w:rsidRPr="00C55E34" w:rsidRDefault="00D32072" w:rsidP="00E55AED">
            <w:pPr>
              <w:jc w:val="both"/>
            </w:pPr>
            <w:r w:rsidRPr="00C55E34">
              <w:t>Present ideas and concepts on issues of functional foods and nutraceuticals.</w:t>
            </w:r>
          </w:p>
        </w:tc>
      </w:tr>
      <w:tr w:rsidR="00D32072" w14:paraId="1B0D4AA6" w14:textId="77777777" w:rsidTr="00E55AED">
        <w:tc>
          <w:tcPr>
            <w:tcW w:w="632" w:type="dxa"/>
          </w:tcPr>
          <w:p w14:paraId="1E7CAD20" w14:textId="77777777" w:rsidR="00D32072" w:rsidRPr="00930ED1" w:rsidRDefault="00D32072" w:rsidP="00E55AED">
            <w:pPr>
              <w:jc w:val="center"/>
              <w:rPr>
                <w:sz w:val="22"/>
                <w:szCs w:val="22"/>
              </w:rPr>
            </w:pPr>
            <w:r w:rsidRPr="00930ED1">
              <w:rPr>
                <w:sz w:val="22"/>
                <w:szCs w:val="22"/>
              </w:rPr>
              <w:t>CO3</w:t>
            </w:r>
          </w:p>
        </w:tc>
        <w:tc>
          <w:tcPr>
            <w:tcW w:w="9858" w:type="dxa"/>
          </w:tcPr>
          <w:p w14:paraId="300A6D3B" w14:textId="77777777" w:rsidR="00D32072" w:rsidRPr="00C55E34" w:rsidRDefault="00D32072" w:rsidP="00E55AED">
            <w:pPr>
              <w:jc w:val="both"/>
            </w:pPr>
            <w:r w:rsidRPr="00C55E34">
              <w:t>Apply the basic concepts of nutraceuticals and functional foods, their chemical nature, and methods of extraction.</w:t>
            </w:r>
          </w:p>
        </w:tc>
      </w:tr>
      <w:tr w:rsidR="00D32072" w14:paraId="4FA5EFFB" w14:textId="77777777" w:rsidTr="00E55AED">
        <w:tc>
          <w:tcPr>
            <w:tcW w:w="632" w:type="dxa"/>
          </w:tcPr>
          <w:p w14:paraId="67F59074" w14:textId="77777777" w:rsidR="00D32072" w:rsidRPr="00930ED1" w:rsidRDefault="00D32072" w:rsidP="00E55AED">
            <w:pPr>
              <w:jc w:val="center"/>
              <w:rPr>
                <w:sz w:val="22"/>
                <w:szCs w:val="22"/>
              </w:rPr>
            </w:pPr>
            <w:r w:rsidRPr="00930ED1">
              <w:rPr>
                <w:sz w:val="22"/>
                <w:szCs w:val="22"/>
              </w:rPr>
              <w:t>CO4</w:t>
            </w:r>
          </w:p>
        </w:tc>
        <w:tc>
          <w:tcPr>
            <w:tcW w:w="9858" w:type="dxa"/>
          </w:tcPr>
          <w:p w14:paraId="52B39D4A" w14:textId="77777777" w:rsidR="00D32072" w:rsidRPr="00C55E34" w:rsidRDefault="00D32072" w:rsidP="00E55AED">
            <w:pPr>
              <w:jc w:val="both"/>
            </w:pPr>
            <w:r w:rsidRPr="00C55E34">
              <w:t>Acquire knowledge of probiotics and their role in disease prevention.</w:t>
            </w:r>
          </w:p>
        </w:tc>
      </w:tr>
      <w:tr w:rsidR="00D32072" w14:paraId="623DE9DA" w14:textId="77777777" w:rsidTr="00E55AED">
        <w:tc>
          <w:tcPr>
            <w:tcW w:w="632" w:type="dxa"/>
          </w:tcPr>
          <w:p w14:paraId="2BF450B1" w14:textId="77777777" w:rsidR="00D32072" w:rsidRPr="00930ED1" w:rsidRDefault="00D32072" w:rsidP="00E55AED">
            <w:pPr>
              <w:jc w:val="center"/>
              <w:rPr>
                <w:sz w:val="22"/>
                <w:szCs w:val="22"/>
              </w:rPr>
            </w:pPr>
            <w:r w:rsidRPr="00930ED1">
              <w:rPr>
                <w:sz w:val="22"/>
                <w:szCs w:val="22"/>
              </w:rPr>
              <w:t>CO5</w:t>
            </w:r>
          </w:p>
        </w:tc>
        <w:tc>
          <w:tcPr>
            <w:tcW w:w="9858" w:type="dxa"/>
          </w:tcPr>
          <w:p w14:paraId="56C86E57" w14:textId="77777777" w:rsidR="00D32072" w:rsidRPr="00C55E34" w:rsidRDefault="00D32072" w:rsidP="00C55E34">
            <w:pPr>
              <w:jc w:val="both"/>
            </w:pPr>
            <w:r>
              <w:t>Evaluate the standards of evidence required for efficacy and safety assessment of nutraceutical and functional foods.</w:t>
            </w:r>
          </w:p>
        </w:tc>
      </w:tr>
      <w:tr w:rsidR="00D32072" w14:paraId="7682273B" w14:textId="77777777" w:rsidTr="00E55AED">
        <w:tc>
          <w:tcPr>
            <w:tcW w:w="632" w:type="dxa"/>
          </w:tcPr>
          <w:p w14:paraId="7C413FC3" w14:textId="77777777" w:rsidR="00D32072" w:rsidRPr="00930ED1" w:rsidRDefault="00D32072" w:rsidP="00E55AED">
            <w:pPr>
              <w:jc w:val="center"/>
              <w:rPr>
                <w:sz w:val="22"/>
                <w:szCs w:val="22"/>
              </w:rPr>
            </w:pPr>
            <w:r w:rsidRPr="00930ED1">
              <w:rPr>
                <w:sz w:val="22"/>
                <w:szCs w:val="22"/>
              </w:rPr>
              <w:t>CO6</w:t>
            </w:r>
          </w:p>
        </w:tc>
        <w:tc>
          <w:tcPr>
            <w:tcW w:w="9858" w:type="dxa"/>
          </w:tcPr>
          <w:p w14:paraId="6E38076F" w14:textId="77777777" w:rsidR="00D32072" w:rsidRPr="00C55E34" w:rsidRDefault="00D32072" w:rsidP="00E55AED">
            <w:pPr>
              <w:jc w:val="both"/>
            </w:pPr>
            <w:r>
              <w:t>Know about various phytochemicals, their health promotion, and disease prevention.</w:t>
            </w:r>
          </w:p>
        </w:tc>
      </w:tr>
    </w:tbl>
    <w:p w14:paraId="7A27F0A6"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0DCD900B" w14:textId="77777777" w:rsidTr="00CA4F97">
        <w:trPr>
          <w:jc w:val="center"/>
        </w:trPr>
        <w:tc>
          <w:tcPr>
            <w:tcW w:w="6385" w:type="dxa"/>
            <w:gridSpan w:val="8"/>
          </w:tcPr>
          <w:p w14:paraId="694817FF" w14:textId="77777777" w:rsidR="00D32072" w:rsidRPr="00930ED1" w:rsidRDefault="00D32072" w:rsidP="00D54806">
            <w:pPr>
              <w:jc w:val="center"/>
              <w:rPr>
                <w:b/>
                <w:sz w:val="22"/>
                <w:szCs w:val="22"/>
              </w:rPr>
            </w:pPr>
            <w:r w:rsidRPr="00930ED1">
              <w:rPr>
                <w:b/>
                <w:sz w:val="22"/>
                <w:szCs w:val="22"/>
              </w:rPr>
              <w:t xml:space="preserve">Assessment Pattern as per Bloom’s </w:t>
            </w:r>
            <w:r>
              <w:rPr>
                <w:b/>
                <w:sz w:val="22"/>
                <w:szCs w:val="22"/>
              </w:rPr>
              <w:t>Level</w:t>
            </w:r>
          </w:p>
        </w:tc>
      </w:tr>
      <w:tr w:rsidR="00D32072" w14:paraId="21F80740" w14:textId="77777777" w:rsidTr="00CA4F97">
        <w:trPr>
          <w:jc w:val="center"/>
        </w:trPr>
        <w:tc>
          <w:tcPr>
            <w:tcW w:w="1140" w:type="dxa"/>
          </w:tcPr>
          <w:p w14:paraId="221BB9E2" w14:textId="77777777" w:rsidR="00D32072" w:rsidRPr="00CC7F9A" w:rsidRDefault="00D32072"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1CB6DC4F" w14:textId="77777777" w:rsidR="00D32072" w:rsidRPr="00CC7F9A" w:rsidRDefault="00D32072" w:rsidP="00D54806">
            <w:pPr>
              <w:jc w:val="center"/>
              <w:rPr>
                <w:b/>
                <w:sz w:val="22"/>
                <w:szCs w:val="22"/>
              </w:rPr>
            </w:pPr>
            <w:r w:rsidRPr="00CC7F9A">
              <w:rPr>
                <w:b/>
                <w:sz w:val="22"/>
                <w:szCs w:val="22"/>
              </w:rPr>
              <w:t>R</w:t>
            </w:r>
          </w:p>
        </w:tc>
        <w:tc>
          <w:tcPr>
            <w:tcW w:w="708" w:type="dxa"/>
          </w:tcPr>
          <w:p w14:paraId="2E2E87EF" w14:textId="77777777" w:rsidR="00D32072" w:rsidRPr="00CC7F9A" w:rsidRDefault="00D32072" w:rsidP="00D54806">
            <w:pPr>
              <w:jc w:val="center"/>
              <w:rPr>
                <w:b/>
                <w:sz w:val="22"/>
                <w:szCs w:val="22"/>
              </w:rPr>
            </w:pPr>
            <w:r w:rsidRPr="00CC7F9A">
              <w:rPr>
                <w:b/>
                <w:sz w:val="22"/>
                <w:szCs w:val="22"/>
              </w:rPr>
              <w:t>U</w:t>
            </w:r>
          </w:p>
        </w:tc>
        <w:tc>
          <w:tcPr>
            <w:tcW w:w="709" w:type="dxa"/>
          </w:tcPr>
          <w:p w14:paraId="4A21AF5E" w14:textId="77777777" w:rsidR="00D32072" w:rsidRPr="00CC7F9A" w:rsidRDefault="00D32072" w:rsidP="00D54806">
            <w:pPr>
              <w:jc w:val="center"/>
              <w:rPr>
                <w:b/>
                <w:sz w:val="22"/>
                <w:szCs w:val="22"/>
              </w:rPr>
            </w:pPr>
            <w:r w:rsidRPr="00CC7F9A">
              <w:rPr>
                <w:b/>
                <w:sz w:val="22"/>
                <w:szCs w:val="22"/>
              </w:rPr>
              <w:t>A</w:t>
            </w:r>
          </w:p>
        </w:tc>
        <w:tc>
          <w:tcPr>
            <w:tcW w:w="709" w:type="dxa"/>
          </w:tcPr>
          <w:p w14:paraId="0951974C" w14:textId="77777777" w:rsidR="00D32072" w:rsidRPr="00CC7F9A" w:rsidRDefault="00D32072" w:rsidP="00D54806">
            <w:pPr>
              <w:jc w:val="center"/>
              <w:rPr>
                <w:b/>
                <w:sz w:val="22"/>
                <w:szCs w:val="22"/>
              </w:rPr>
            </w:pPr>
            <w:r w:rsidRPr="00CC7F9A">
              <w:rPr>
                <w:b/>
                <w:sz w:val="22"/>
                <w:szCs w:val="22"/>
              </w:rPr>
              <w:t>An</w:t>
            </w:r>
          </w:p>
        </w:tc>
        <w:tc>
          <w:tcPr>
            <w:tcW w:w="709" w:type="dxa"/>
          </w:tcPr>
          <w:p w14:paraId="1A25F28A" w14:textId="77777777" w:rsidR="00D32072" w:rsidRPr="00CC7F9A" w:rsidRDefault="00D32072" w:rsidP="00D54806">
            <w:pPr>
              <w:jc w:val="center"/>
              <w:rPr>
                <w:b/>
                <w:sz w:val="22"/>
                <w:szCs w:val="22"/>
              </w:rPr>
            </w:pPr>
            <w:r w:rsidRPr="00CC7F9A">
              <w:rPr>
                <w:b/>
                <w:sz w:val="22"/>
                <w:szCs w:val="22"/>
              </w:rPr>
              <w:t>E</w:t>
            </w:r>
          </w:p>
        </w:tc>
        <w:tc>
          <w:tcPr>
            <w:tcW w:w="708" w:type="dxa"/>
          </w:tcPr>
          <w:p w14:paraId="3CD646E3" w14:textId="77777777" w:rsidR="00D32072" w:rsidRPr="00CC7F9A" w:rsidRDefault="00D32072" w:rsidP="00D54806">
            <w:pPr>
              <w:jc w:val="center"/>
              <w:rPr>
                <w:b/>
                <w:sz w:val="22"/>
                <w:szCs w:val="22"/>
              </w:rPr>
            </w:pPr>
            <w:r w:rsidRPr="00CC7F9A">
              <w:rPr>
                <w:b/>
                <w:sz w:val="22"/>
                <w:szCs w:val="22"/>
              </w:rPr>
              <w:t>C</w:t>
            </w:r>
          </w:p>
        </w:tc>
        <w:tc>
          <w:tcPr>
            <w:tcW w:w="993" w:type="dxa"/>
          </w:tcPr>
          <w:p w14:paraId="036A597F" w14:textId="77777777" w:rsidR="00D32072" w:rsidRPr="00CC7F9A" w:rsidRDefault="00D32072" w:rsidP="00D54806">
            <w:pPr>
              <w:jc w:val="center"/>
              <w:rPr>
                <w:b/>
                <w:sz w:val="22"/>
                <w:szCs w:val="22"/>
              </w:rPr>
            </w:pPr>
            <w:r w:rsidRPr="00CC7F9A">
              <w:rPr>
                <w:b/>
                <w:sz w:val="22"/>
                <w:szCs w:val="22"/>
              </w:rPr>
              <w:t>Total</w:t>
            </w:r>
          </w:p>
        </w:tc>
      </w:tr>
      <w:tr w:rsidR="00D32072" w14:paraId="2D47D210" w14:textId="77777777" w:rsidTr="005E62B1">
        <w:trPr>
          <w:jc w:val="center"/>
        </w:trPr>
        <w:tc>
          <w:tcPr>
            <w:tcW w:w="1140" w:type="dxa"/>
          </w:tcPr>
          <w:p w14:paraId="433AD8DF" w14:textId="77777777" w:rsidR="00D32072" w:rsidRPr="00CC7F9A" w:rsidRDefault="00D32072" w:rsidP="00D54806">
            <w:pPr>
              <w:jc w:val="center"/>
              <w:rPr>
                <w:sz w:val="22"/>
                <w:szCs w:val="22"/>
              </w:rPr>
            </w:pPr>
            <w:r w:rsidRPr="00CC7F9A">
              <w:rPr>
                <w:sz w:val="22"/>
                <w:szCs w:val="22"/>
              </w:rPr>
              <w:t>CO1</w:t>
            </w:r>
          </w:p>
        </w:tc>
        <w:tc>
          <w:tcPr>
            <w:tcW w:w="709" w:type="dxa"/>
          </w:tcPr>
          <w:p w14:paraId="439ECCD0" w14:textId="77777777" w:rsidR="00D32072" w:rsidRPr="00CC7F9A" w:rsidRDefault="00D32072" w:rsidP="005E62B1">
            <w:pPr>
              <w:jc w:val="center"/>
              <w:rPr>
                <w:sz w:val="22"/>
                <w:szCs w:val="22"/>
              </w:rPr>
            </w:pPr>
            <w:r>
              <w:rPr>
                <w:sz w:val="22"/>
                <w:szCs w:val="22"/>
              </w:rPr>
              <w:t>-</w:t>
            </w:r>
          </w:p>
        </w:tc>
        <w:tc>
          <w:tcPr>
            <w:tcW w:w="708" w:type="dxa"/>
          </w:tcPr>
          <w:p w14:paraId="3E240D52" w14:textId="77777777" w:rsidR="00D32072" w:rsidRPr="00CC7F9A" w:rsidRDefault="00D32072" w:rsidP="005E62B1">
            <w:pPr>
              <w:jc w:val="center"/>
              <w:rPr>
                <w:sz w:val="22"/>
                <w:szCs w:val="22"/>
              </w:rPr>
            </w:pPr>
            <w:r>
              <w:rPr>
                <w:sz w:val="22"/>
                <w:szCs w:val="22"/>
              </w:rPr>
              <w:t>20</w:t>
            </w:r>
          </w:p>
        </w:tc>
        <w:tc>
          <w:tcPr>
            <w:tcW w:w="709" w:type="dxa"/>
          </w:tcPr>
          <w:p w14:paraId="081FE0C1" w14:textId="77777777" w:rsidR="00D32072" w:rsidRPr="00CC7F9A" w:rsidRDefault="00D32072" w:rsidP="005E62B1">
            <w:pPr>
              <w:jc w:val="center"/>
              <w:rPr>
                <w:sz w:val="22"/>
                <w:szCs w:val="22"/>
              </w:rPr>
            </w:pPr>
            <w:r>
              <w:rPr>
                <w:sz w:val="22"/>
                <w:szCs w:val="22"/>
              </w:rPr>
              <w:t>-</w:t>
            </w:r>
          </w:p>
        </w:tc>
        <w:tc>
          <w:tcPr>
            <w:tcW w:w="709" w:type="dxa"/>
          </w:tcPr>
          <w:p w14:paraId="49FDF70C" w14:textId="77777777" w:rsidR="00D32072" w:rsidRPr="00CC7F9A" w:rsidRDefault="00D32072" w:rsidP="005E62B1">
            <w:pPr>
              <w:jc w:val="center"/>
              <w:rPr>
                <w:sz w:val="22"/>
                <w:szCs w:val="22"/>
              </w:rPr>
            </w:pPr>
            <w:r>
              <w:rPr>
                <w:sz w:val="22"/>
                <w:szCs w:val="22"/>
              </w:rPr>
              <w:t>10</w:t>
            </w:r>
          </w:p>
        </w:tc>
        <w:tc>
          <w:tcPr>
            <w:tcW w:w="709" w:type="dxa"/>
          </w:tcPr>
          <w:p w14:paraId="2EFB6446" w14:textId="77777777" w:rsidR="00D32072" w:rsidRPr="00CC7F9A" w:rsidRDefault="00D32072" w:rsidP="005E62B1">
            <w:pPr>
              <w:jc w:val="center"/>
              <w:rPr>
                <w:sz w:val="22"/>
                <w:szCs w:val="22"/>
              </w:rPr>
            </w:pPr>
            <w:r>
              <w:rPr>
                <w:sz w:val="22"/>
                <w:szCs w:val="22"/>
              </w:rPr>
              <w:t>-</w:t>
            </w:r>
          </w:p>
        </w:tc>
        <w:tc>
          <w:tcPr>
            <w:tcW w:w="708" w:type="dxa"/>
          </w:tcPr>
          <w:p w14:paraId="7D428DE5" w14:textId="77777777" w:rsidR="00D32072" w:rsidRPr="00CC7F9A" w:rsidRDefault="00D32072" w:rsidP="005E62B1">
            <w:pPr>
              <w:jc w:val="center"/>
              <w:rPr>
                <w:sz w:val="22"/>
                <w:szCs w:val="22"/>
              </w:rPr>
            </w:pPr>
            <w:r>
              <w:rPr>
                <w:sz w:val="22"/>
                <w:szCs w:val="22"/>
              </w:rPr>
              <w:t>-</w:t>
            </w:r>
          </w:p>
        </w:tc>
        <w:tc>
          <w:tcPr>
            <w:tcW w:w="993" w:type="dxa"/>
          </w:tcPr>
          <w:p w14:paraId="7D4A7A6E" w14:textId="77777777" w:rsidR="00D32072" w:rsidRPr="00CC7F9A" w:rsidRDefault="00D32072" w:rsidP="005E62B1">
            <w:pPr>
              <w:jc w:val="center"/>
              <w:rPr>
                <w:sz w:val="22"/>
                <w:szCs w:val="22"/>
              </w:rPr>
            </w:pPr>
            <w:r>
              <w:rPr>
                <w:sz w:val="22"/>
                <w:szCs w:val="22"/>
              </w:rPr>
              <w:t>30</w:t>
            </w:r>
          </w:p>
        </w:tc>
      </w:tr>
      <w:tr w:rsidR="00D32072" w14:paraId="6B4DA09B" w14:textId="77777777" w:rsidTr="005E62B1">
        <w:trPr>
          <w:jc w:val="center"/>
        </w:trPr>
        <w:tc>
          <w:tcPr>
            <w:tcW w:w="1140" w:type="dxa"/>
          </w:tcPr>
          <w:p w14:paraId="37526C48" w14:textId="77777777" w:rsidR="00D32072" w:rsidRPr="00CC7F9A" w:rsidRDefault="00D32072" w:rsidP="00D54806">
            <w:pPr>
              <w:jc w:val="center"/>
              <w:rPr>
                <w:sz w:val="22"/>
                <w:szCs w:val="22"/>
              </w:rPr>
            </w:pPr>
            <w:r w:rsidRPr="00CC7F9A">
              <w:rPr>
                <w:sz w:val="22"/>
                <w:szCs w:val="22"/>
              </w:rPr>
              <w:t>CO2</w:t>
            </w:r>
          </w:p>
        </w:tc>
        <w:tc>
          <w:tcPr>
            <w:tcW w:w="709" w:type="dxa"/>
          </w:tcPr>
          <w:p w14:paraId="7010D008" w14:textId="77777777" w:rsidR="00D32072" w:rsidRPr="00CC7F9A" w:rsidRDefault="00D32072" w:rsidP="005E62B1">
            <w:pPr>
              <w:jc w:val="center"/>
              <w:rPr>
                <w:sz w:val="22"/>
                <w:szCs w:val="22"/>
              </w:rPr>
            </w:pPr>
            <w:r>
              <w:rPr>
                <w:sz w:val="22"/>
                <w:szCs w:val="22"/>
              </w:rPr>
              <w:t>-</w:t>
            </w:r>
          </w:p>
        </w:tc>
        <w:tc>
          <w:tcPr>
            <w:tcW w:w="708" w:type="dxa"/>
          </w:tcPr>
          <w:p w14:paraId="5009C6DB" w14:textId="77777777" w:rsidR="00D32072" w:rsidRPr="00CC7F9A" w:rsidRDefault="00D32072" w:rsidP="005E62B1">
            <w:pPr>
              <w:jc w:val="center"/>
              <w:rPr>
                <w:sz w:val="22"/>
                <w:szCs w:val="22"/>
              </w:rPr>
            </w:pPr>
            <w:r>
              <w:rPr>
                <w:sz w:val="22"/>
                <w:szCs w:val="22"/>
              </w:rPr>
              <w:t>10</w:t>
            </w:r>
          </w:p>
        </w:tc>
        <w:tc>
          <w:tcPr>
            <w:tcW w:w="709" w:type="dxa"/>
          </w:tcPr>
          <w:p w14:paraId="221E9474" w14:textId="77777777" w:rsidR="00D32072" w:rsidRPr="00CC7F9A" w:rsidRDefault="00D32072" w:rsidP="005E62B1">
            <w:pPr>
              <w:jc w:val="center"/>
              <w:rPr>
                <w:sz w:val="22"/>
                <w:szCs w:val="22"/>
              </w:rPr>
            </w:pPr>
            <w:r>
              <w:rPr>
                <w:sz w:val="22"/>
                <w:szCs w:val="22"/>
              </w:rPr>
              <w:t>20</w:t>
            </w:r>
          </w:p>
        </w:tc>
        <w:tc>
          <w:tcPr>
            <w:tcW w:w="709" w:type="dxa"/>
          </w:tcPr>
          <w:p w14:paraId="0A31F844" w14:textId="77777777" w:rsidR="00D32072" w:rsidRPr="00CC7F9A" w:rsidRDefault="00D32072" w:rsidP="005E62B1">
            <w:pPr>
              <w:jc w:val="center"/>
              <w:rPr>
                <w:sz w:val="22"/>
                <w:szCs w:val="22"/>
              </w:rPr>
            </w:pPr>
            <w:r>
              <w:rPr>
                <w:sz w:val="22"/>
                <w:szCs w:val="22"/>
              </w:rPr>
              <w:t>-</w:t>
            </w:r>
          </w:p>
        </w:tc>
        <w:tc>
          <w:tcPr>
            <w:tcW w:w="709" w:type="dxa"/>
          </w:tcPr>
          <w:p w14:paraId="3A0DFF2D" w14:textId="77777777" w:rsidR="00D32072" w:rsidRPr="00CC7F9A" w:rsidRDefault="00D32072" w:rsidP="005E62B1">
            <w:pPr>
              <w:jc w:val="center"/>
              <w:rPr>
                <w:sz w:val="22"/>
                <w:szCs w:val="22"/>
              </w:rPr>
            </w:pPr>
            <w:r>
              <w:rPr>
                <w:sz w:val="22"/>
                <w:szCs w:val="22"/>
              </w:rPr>
              <w:t>-</w:t>
            </w:r>
          </w:p>
        </w:tc>
        <w:tc>
          <w:tcPr>
            <w:tcW w:w="708" w:type="dxa"/>
          </w:tcPr>
          <w:p w14:paraId="46033D36" w14:textId="77777777" w:rsidR="00D32072" w:rsidRPr="00CC7F9A" w:rsidRDefault="00D32072" w:rsidP="005E62B1">
            <w:pPr>
              <w:jc w:val="center"/>
              <w:rPr>
                <w:sz w:val="22"/>
                <w:szCs w:val="22"/>
              </w:rPr>
            </w:pPr>
            <w:r>
              <w:rPr>
                <w:sz w:val="22"/>
                <w:szCs w:val="22"/>
              </w:rPr>
              <w:t>-</w:t>
            </w:r>
          </w:p>
        </w:tc>
        <w:tc>
          <w:tcPr>
            <w:tcW w:w="993" w:type="dxa"/>
          </w:tcPr>
          <w:p w14:paraId="05500E9F" w14:textId="77777777" w:rsidR="00D32072" w:rsidRPr="00CC7F9A" w:rsidRDefault="00D32072" w:rsidP="005E62B1">
            <w:pPr>
              <w:jc w:val="center"/>
              <w:rPr>
                <w:sz w:val="22"/>
                <w:szCs w:val="22"/>
              </w:rPr>
            </w:pPr>
            <w:r>
              <w:rPr>
                <w:sz w:val="22"/>
                <w:szCs w:val="22"/>
              </w:rPr>
              <w:t>30</w:t>
            </w:r>
          </w:p>
        </w:tc>
      </w:tr>
      <w:tr w:rsidR="00D32072" w14:paraId="0571F1DB" w14:textId="77777777" w:rsidTr="005E62B1">
        <w:trPr>
          <w:jc w:val="center"/>
        </w:trPr>
        <w:tc>
          <w:tcPr>
            <w:tcW w:w="1140" w:type="dxa"/>
          </w:tcPr>
          <w:p w14:paraId="1C175904" w14:textId="77777777" w:rsidR="00D32072" w:rsidRPr="00CC7F9A" w:rsidRDefault="00D32072" w:rsidP="00D54806">
            <w:pPr>
              <w:jc w:val="center"/>
              <w:rPr>
                <w:sz w:val="22"/>
                <w:szCs w:val="22"/>
              </w:rPr>
            </w:pPr>
            <w:r w:rsidRPr="00CC7F9A">
              <w:rPr>
                <w:sz w:val="22"/>
                <w:szCs w:val="22"/>
              </w:rPr>
              <w:t>CO3</w:t>
            </w:r>
          </w:p>
        </w:tc>
        <w:tc>
          <w:tcPr>
            <w:tcW w:w="709" w:type="dxa"/>
          </w:tcPr>
          <w:p w14:paraId="46BEA7EC" w14:textId="77777777" w:rsidR="00D32072" w:rsidRPr="00CC7F9A" w:rsidRDefault="00D32072" w:rsidP="005E62B1">
            <w:pPr>
              <w:jc w:val="center"/>
              <w:rPr>
                <w:sz w:val="22"/>
                <w:szCs w:val="22"/>
              </w:rPr>
            </w:pPr>
            <w:r>
              <w:rPr>
                <w:sz w:val="22"/>
                <w:szCs w:val="22"/>
              </w:rPr>
              <w:t>-</w:t>
            </w:r>
          </w:p>
        </w:tc>
        <w:tc>
          <w:tcPr>
            <w:tcW w:w="708" w:type="dxa"/>
          </w:tcPr>
          <w:p w14:paraId="1B3CEECA" w14:textId="77777777" w:rsidR="00D32072" w:rsidRPr="00CC7F9A" w:rsidRDefault="00D32072" w:rsidP="005E62B1">
            <w:pPr>
              <w:jc w:val="center"/>
              <w:rPr>
                <w:sz w:val="22"/>
                <w:szCs w:val="22"/>
              </w:rPr>
            </w:pPr>
            <w:r>
              <w:rPr>
                <w:sz w:val="22"/>
                <w:szCs w:val="22"/>
              </w:rPr>
              <w:t>10</w:t>
            </w:r>
          </w:p>
        </w:tc>
        <w:tc>
          <w:tcPr>
            <w:tcW w:w="709" w:type="dxa"/>
          </w:tcPr>
          <w:p w14:paraId="0BA17DFF" w14:textId="77777777" w:rsidR="00D32072" w:rsidRPr="00CC7F9A" w:rsidRDefault="00D32072" w:rsidP="005E62B1">
            <w:pPr>
              <w:jc w:val="center"/>
              <w:rPr>
                <w:sz w:val="22"/>
                <w:szCs w:val="22"/>
              </w:rPr>
            </w:pPr>
            <w:r>
              <w:rPr>
                <w:sz w:val="22"/>
                <w:szCs w:val="22"/>
              </w:rPr>
              <w:t>-</w:t>
            </w:r>
          </w:p>
        </w:tc>
        <w:tc>
          <w:tcPr>
            <w:tcW w:w="709" w:type="dxa"/>
          </w:tcPr>
          <w:p w14:paraId="4D6B6578" w14:textId="77777777" w:rsidR="00D32072" w:rsidRPr="00CC7F9A" w:rsidRDefault="00D32072" w:rsidP="005E62B1">
            <w:pPr>
              <w:jc w:val="center"/>
              <w:rPr>
                <w:sz w:val="22"/>
                <w:szCs w:val="22"/>
              </w:rPr>
            </w:pPr>
            <w:r>
              <w:rPr>
                <w:sz w:val="22"/>
                <w:szCs w:val="22"/>
              </w:rPr>
              <w:t>20</w:t>
            </w:r>
          </w:p>
        </w:tc>
        <w:tc>
          <w:tcPr>
            <w:tcW w:w="709" w:type="dxa"/>
          </w:tcPr>
          <w:p w14:paraId="2C209186" w14:textId="77777777" w:rsidR="00D32072" w:rsidRPr="00CC7F9A" w:rsidRDefault="00D32072" w:rsidP="005E62B1">
            <w:pPr>
              <w:jc w:val="center"/>
              <w:rPr>
                <w:sz w:val="22"/>
                <w:szCs w:val="22"/>
              </w:rPr>
            </w:pPr>
            <w:r>
              <w:rPr>
                <w:sz w:val="22"/>
                <w:szCs w:val="22"/>
              </w:rPr>
              <w:t>-</w:t>
            </w:r>
          </w:p>
        </w:tc>
        <w:tc>
          <w:tcPr>
            <w:tcW w:w="708" w:type="dxa"/>
          </w:tcPr>
          <w:p w14:paraId="787B8EDA" w14:textId="77777777" w:rsidR="00D32072" w:rsidRPr="00CC7F9A" w:rsidRDefault="00D32072" w:rsidP="005E62B1">
            <w:pPr>
              <w:jc w:val="center"/>
              <w:rPr>
                <w:sz w:val="22"/>
                <w:szCs w:val="22"/>
              </w:rPr>
            </w:pPr>
            <w:r>
              <w:rPr>
                <w:sz w:val="22"/>
                <w:szCs w:val="22"/>
              </w:rPr>
              <w:t>-</w:t>
            </w:r>
          </w:p>
        </w:tc>
        <w:tc>
          <w:tcPr>
            <w:tcW w:w="993" w:type="dxa"/>
          </w:tcPr>
          <w:p w14:paraId="372444D8" w14:textId="77777777" w:rsidR="00D32072" w:rsidRPr="00CC7F9A" w:rsidRDefault="00D32072" w:rsidP="005E62B1">
            <w:pPr>
              <w:jc w:val="center"/>
              <w:rPr>
                <w:sz w:val="22"/>
                <w:szCs w:val="22"/>
              </w:rPr>
            </w:pPr>
            <w:r>
              <w:rPr>
                <w:sz w:val="22"/>
                <w:szCs w:val="22"/>
              </w:rPr>
              <w:t>30</w:t>
            </w:r>
          </w:p>
        </w:tc>
      </w:tr>
      <w:tr w:rsidR="00D32072" w14:paraId="1C4F74E7" w14:textId="77777777" w:rsidTr="005E62B1">
        <w:trPr>
          <w:jc w:val="center"/>
        </w:trPr>
        <w:tc>
          <w:tcPr>
            <w:tcW w:w="1140" w:type="dxa"/>
          </w:tcPr>
          <w:p w14:paraId="7F581ACC" w14:textId="77777777" w:rsidR="00D32072" w:rsidRPr="00CC7F9A" w:rsidRDefault="00D32072" w:rsidP="00D54806">
            <w:pPr>
              <w:jc w:val="center"/>
              <w:rPr>
                <w:sz w:val="22"/>
                <w:szCs w:val="22"/>
              </w:rPr>
            </w:pPr>
            <w:r w:rsidRPr="00CC7F9A">
              <w:rPr>
                <w:sz w:val="22"/>
                <w:szCs w:val="22"/>
              </w:rPr>
              <w:t>CO4</w:t>
            </w:r>
          </w:p>
        </w:tc>
        <w:tc>
          <w:tcPr>
            <w:tcW w:w="709" w:type="dxa"/>
          </w:tcPr>
          <w:p w14:paraId="720905CF" w14:textId="77777777" w:rsidR="00D32072" w:rsidRPr="00CC7F9A" w:rsidRDefault="00D32072" w:rsidP="005E62B1">
            <w:pPr>
              <w:jc w:val="center"/>
              <w:rPr>
                <w:sz w:val="22"/>
                <w:szCs w:val="22"/>
              </w:rPr>
            </w:pPr>
            <w:r>
              <w:rPr>
                <w:sz w:val="22"/>
                <w:szCs w:val="22"/>
              </w:rPr>
              <w:t>-</w:t>
            </w:r>
          </w:p>
        </w:tc>
        <w:tc>
          <w:tcPr>
            <w:tcW w:w="708" w:type="dxa"/>
          </w:tcPr>
          <w:p w14:paraId="5F30C039" w14:textId="77777777" w:rsidR="00D32072" w:rsidRPr="00CC7F9A" w:rsidRDefault="00D32072" w:rsidP="005E62B1">
            <w:pPr>
              <w:jc w:val="center"/>
              <w:rPr>
                <w:sz w:val="22"/>
                <w:szCs w:val="22"/>
              </w:rPr>
            </w:pPr>
            <w:r>
              <w:rPr>
                <w:sz w:val="22"/>
                <w:szCs w:val="22"/>
              </w:rPr>
              <w:t>-</w:t>
            </w:r>
          </w:p>
        </w:tc>
        <w:tc>
          <w:tcPr>
            <w:tcW w:w="709" w:type="dxa"/>
          </w:tcPr>
          <w:p w14:paraId="6C4B2571" w14:textId="77777777" w:rsidR="00D32072" w:rsidRPr="00CC7F9A" w:rsidRDefault="00D32072" w:rsidP="005E62B1">
            <w:pPr>
              <w:jc w:val="center"/>
              <w:rPr>
                <w:sz w:val="22"/>
                <w:szCs w:val="22"/>
              </w:rPr>
            </w:pPr>
            <w:r>
              <w:rPr>
                <w:sz w:val="22"/>
                <w:szCs w:val="22"/>
              </w:rPr>
              <w:t>20</w:t>
            </w:r>
          </w:p>
        </w:tc>
        <w:tc>
          <w:tcPr>
            <w:tcW w:w="709" w:type="dxa"/>
          </w:tcPr>
          <w:p w14:paraId="19E85EFB" w14:textId="77777777" w:rsidR="00D32072" w:rsidRPr="00CC7F9A" w:rsidRDefault="00D32072" w:rsidP="005E62B1">
            <w:pPr>
              <w:jc w:val="center"/>
              <w:rPr>
                <w:sz w:val="22"/>
                <w:szCs w:val="22"/>
              </w:rPr>
            </w:pPr>
            <w:r>
              <w:rPr>
                <w:sz w:val="22"/>
                <w:szCs w:val="22"/>
              </w:rPr>
              <w:t>10</w:t>
            </w:r>
          </w:p>
        </w:tc>
        <w:tc>
          <w:tcPr>
            <w:tcW w:w="709" w:type="dxa"/>
          </w:tcPr>
          <w:p w14:paraId="029091A3" w14:textId="77777777" w:rsidR="00D32072" w:rsidRPr="00CC7F9A" w:rsidRDefault="00D32072" w:rsidP="005E62B1">
            <w:pPr>
              <w:jc w:val="center"/>
              <w:rPr>
                <w:sz w:val="22"/>
                <w:szCs w:val="22"/>
              </w:rPr>
            </w:pPr>
            <w:r>
              <w:rPr>
                <w:sz w:val="22"/>
                <w:szCs w:val="22"/>
              </w:rPr>
              <w:t>-</w:t>
            </w:r>
          </w:p>
        </w:tc>
        <w:tc>
          <w:tcPr>
            <w:tcW w:w="708" w:type="dxa"/>
          </w:tcPr>
          <w:p w14:paraId="7F2FD481" w14:textId="77777777" w:rsidR="00D32072" w:rsidRPr="00CC7F9A" w:rsidRDefault="00D32072" w:rsidP="005E62B1">
            <w:pPr>
              <w:jc w:val="center"/>
              <w:rPr>
                <w:sz w:val="22"/>
                <w:szCs w:val="22"/>
              </w:rPr>
            </w:pPr>
            <w:r>
              <w:rPr>
                <w:sz w:val="22"/>
                <w:szCs w:val="22"/>
              </w:rPr>
              <w:t>-</w:t>
            </w:r>
          </w:p>
        </w:tc>
        <w:tc>
          <w:tcPr>
            <w:tcW w:w="993" w:type="dxa"/>
          </w:tcPr>
          <w:p w14:paraId="68F86534" w14:textId="77777777" w:rsidR="00D32072" w:rsidRPr="00CC7F9A" w:rsidRDefault="00D32072" w:rsidP="005E62B1">
            <w:pPr>
              <w:jc w:val="center"/>
              <w:rPr>
                <w:sz w:val="22"/>
                <w:szCs w:val="22"/>
              </w:rPr>
            </w:pPr>
            <w:r>
              <w:rPr>
                <w:sz w:val="22"/>
                <w:szCs w:val="22"/>
              </w:rPr>
              <w:t>30</w:t>
            </w:r>
          </w:p>
        </w:tc>
      </w:tr>
      <w:tr w:rsidR="00D32072" w14:paraId="7F377ED4" w14:textId="77777777" w:rsidTr="005E62B1">
        <w:trPr>
          <w:jc w:val="center"/>
        </w:trPr>
        <w:tc>
          <w:tcPr>
            <w:tcW w:w="1140" w:type="dxa"/>
          </w:tcPr>
          <w:p w14:paraId="2F4482CF" w14:textId="77777777" w:rsidR="00D32072" w:rsidRPr="00CC7F9A" w:rsidRDefault="00D32072" w:rsidP="00D54806">
            <w:pPr>
              <w:jc w:val="center"/>
              <w:rPr>
                <w:sz w:val="22"/>
                <w:szCs w:val="22"/>
              </w:rPr>
            </w:pPr>
            <w:r w:rsidRPr="00CC7F9A">
              <w:rPr>
                <w:sz w:val="22"/>
                <w:szCs w:val="22"/>
              </w:rPr>
              <w:t>CO5</w:t>
            </w:r>
          </w:p>
        </w:tc>
        <w:tc>
          <w:tcPr>
            <w:tcW w:w="709" w:type="dxa"/>
          </w:tcPr>
          <w:p w14:paraId="725AFE36" w14:textId="77777777" w:rsidR="00D32072" w:rsidRPr="00CC7F9A" w:rsidRDefault="00D32072" w:rsidP="005E62B1">
            <w:pPr>
              <w:jc w:val="center"/>
              <w:rPr>
                <w:sz w:val="22"/>
                <w:szCs w:val="22"/>
              </w:rPr>
            </w:pPr>
            <w:r>
              <w:rPr>
                <w:sz w:val="22"/>
                <w:szCs w:val="22"/>
              </w:rPr>
              <w:t>-</w:t>
            </w:r>
          </w:p>
        </w:tc>
        <w:tc>
          <w:tcPr>
            <w:tcW w:w="708" w:type="dxa"/>
          </w:tcPr>
          <w:p w14:paraId="27D7549B" w14:textId="77777777" w:rsidR="00D32072" w:rsidRPr="00CC7F9A" w:rsidRDefault="00D32072" w:rsidP="005E62B1">
            <w:pPr>
              <w:jc w:val="center"/>
              <w:rPr>
                <w:sz w:val="22"/>
                <w:szCs w:val="22"/>
              </w:rPr>
            </w:pPr>
            <w:r>
              <w:rPr>
                <w:sz w:val="22"/>
                <w:szCs w:val="22"/>
              </w:rPr>
              <w:t>10</w:t>
            </w:r>
          </w:p>
        </w:tc>
        <w:tc>
          <w:tcPr>
            <w:tcW w:w="709" w:type="dxa"/>
          </w:tcPr>
          <w:p w14:paraId="0AD582DF" w14:textId="77777777" w:rsidR="00D32072" w:rsidRPr="00CC7F9A" w:rsidRDefault="00D32072" w:rsidP="005E62B1">
            <w:pPr>
              <w:jc w:val="center"/>
              <w:rPr>
                <w:sz w:val="22"/>
                <w:szCs w:val="22"/>
              </w:rPr>
            </w:pPr>
            <w:r>
              <w:rPr>
                <w:sz w:val="22"/>
                <w:szCs w:val="22"/>
              </w:rPr>
              <w:t>20</w:t>
            </w:r>
          </w:p>
        </w:tc>
        <w:tc>
          <w:tcPr>
            <w:tcW w:w="709" w:type="dxa"/>
          </w:tcPr>
          <w:p w14:paraId="3C0A6035" w14:textId="77777777" w:rsidR="00D32072" w:rsidRPr="00CC7F9A" w:rsidRDefault="00D32072" w:rsidP="005E62B1">
            <w:pPr>
              <w:jc w:val="center"/>
              <w:rPr>
                <w:sz w:val="22"/>
                <w:szCs w:val="22"/>
              </w:rPr>
            </w:pPr>
            <w:r>
              <w:rPr>
                <w:sz w:val="22"/>
                <w:szCs w:val="22"/>
              </w:rPr>
              <w:t>-</w:t>
            </w:r>
          </w:p>
        </w:tc>
        <w:tc>
          <w:tcPr>
            <w:tcW w:w="709" w:type="dxa"/>
          </w:tcPr>
          <w:p w14:paraId="751997C2" w14:textId="77777777" w:rsidR="00D32072" w:rsidRPr="00CC7F9A" w:rsidRDefault="00D32072" w:rsidP="005E62B1">
            <w:pPr>
              <w:jc w:val="center"/>
              <w:rPr>
                <w:sz w:val="22"/>
                <w:szCs w:val="22"/>
              </w:rPr>
            </w:pPr>
            <w:r>
              <w:rPr>
                <w:sz w:val="22"/>
                <w:szCs w:val="22"/>
              </w:rPr>
              <w:t>-</w:t>
            </w:r>
          </w:p>
        </w:tc>
        <w:tc>
          <w:tcPr>
            <w:tcW w:w="708" w:type="dxa"/>
          </w:tcPr>
          <w:p w14:paraId="71DFEAC1" w14:textId="77777777" w:rsidR="00D32072" w:rsidRPr="00CC7F9A" w:rsidRDefault="00D32072" w:rsidP="005E62B1">
            <w:pPr>
              <w:jc w:val="center"/>
              <w:rPr>
                <w:sz w:val="22"/>
                <w:szCs w:val="22"/>
              </w:rPr>
            </w:pPr>
            <w:r>
              <w:rPr>
                <w:sz w:val="22"/>
                <w:szCs w:val="22"/>
              </w:rPr>
              <w:t>-</w:t>
            </w:r>
          </w:p>
        </w:tc>
        <w:tc>
          <w:tcPr>
            <w:tcW w:w="993" w:type="dxa"/>
          </w:tcPr>
          <w:p w14:paraId="363DE2ED" w14:textId="77777777" w:rsidR="00D32072" w:rsidRPr="00CC7F9A" w:rsidRDefault="00D32072" w:rsidP="005E62B1">
            <w:pPr>
              <w:jc w:val="center"/>
              <w:rPr>
                <w:sz w:val="22"/>
                <w:szCs w:val="22"/>
              </w:rPr>
            </w:pPr>
            <w:r>
              <w:rPr>
                <w:sz w:val="22"/>
                <w:szCs w:val="22"/>
              </w:rPr>
              <w:t>30</w:t>
            </w:r>
          </w:p>
        </w:tc>
      </w:tr>
      <w:tr w:rsidR="00D32072" w14:paraId="15B59411" w14:textId="77777777" w:rsidTr="005E62B1">
        <w:trPr>
          <w:jc w:val="center"/>
        </w:trPr>
        <w:tc>
          <w:tcPr>
            <w:tcW w:w="1140" w:type="dxa"/>
          </w:tcPr>
          <w:p w14:paraId="0F0977F7" w14:textId="77777777" w:rsidR="00D32072" w:rsidRPr="00CC7F9A" w:rsidRDefault="00D32072" w:rsidP="00D54806">
            <w:pPr>
              <w:jc w:val="center"/>
              <w:rPr>
                <w:sz w:val="22"/>
                <w:szCs w:val="22"/>
              </w:rPr>
            </w:pPr>
            <w:r w:rsidRPr="00CC7F9A">
              <w:rPr>
                <w:sz w:val="22"/>
                <w:szCs w:val="22"/>
              </w:rPr>
              <w:t>CO6</w:t>
            </w:r>
          </w:p>
        </w:tc>
        <w:tc>
          <w:tcPr>
            <w:tcW w:w="709" w:type="dxa"/>
          </w:tcPr>
          <w:p w14:paraId="794BF666" w14:textId="77777777" w:rsidR="00D32072" w:rsidRPr="00CC7F9A" w:rsidRDefault="00D32072" w:rsidP="005E62B1">
            <w:pPr>
              <w:jc w:val="center"/>
              <w:rPr>
                <w:sz w:val="22"/>
                <w:szCs w:val="22"/>
              </w:rPr>
            </w:pPr>
            <w:r>
              <w:rPr>
                <w:sz w:val="22"/>
                <w:szCs w:val="22"/>
              </w:rPr>
              <w:t>-</w:t>
            </w:r>
          </w:p>
        </w:tc>
        <w:tc>
          <w:tcPr>
            <w:tcW w:w="708" w:type="dxa"/>
          </w:tcPr>
          <w:p w14:paraId="7238A5AE" w14:textId="77777777" w:rsidR="00D32072" w:rsidRPr="00CC7F9A" w:rsidRDefault="00D32072" w:rsidP="005E62B1">
            <w:pPr>
              <w:jc w:val="center"/>
              <w:rPr>
                <w:sz w:val="22"/>
                <w:szCs w:val="22"/>
              </w:rPr>
            </w:pPr>
            <w:r>
              <w:rPr>
                <w:sz w:val="22"/>
                <w:szCs w:val="22"/>
              </w:rPr>
              <w:t>10</w:t>
            </w:r>
          </w:p>
        </w:tc>
        <w:tc>
          <w:tcPr>
            <w:tcW w:w="709" w:type="dxa"/>
          </w:tcPr>
          <w:p w14:paraId="02390385" w14:textId="77777777" w:rsidR="00D32072" w:rsidRPr="00CC7F9A" w:rsidRDefault="00D32072" w:rsidP="005E62B1">
            <w:pPr>
              <w:jc w:val="center"/>
              <w:rPr>
                <w:sz w:val="22"/>
                <w:szCs w:val="22"/>
              </w:rPr>
            </w:pPr>
            <w:r>
              <w:rPr>
                <w:sz w:val="22"/>
                <w:szCs w:val="22"/>
              </w:rPr>
              <w:t>10</w:t>
            </w:r>
          </w:p>
        </w:tc>
        <w:tc>
          <w:tcPr>
            <w:tcW w:w="709" w:type="dxa"/>
          </w:tcPr>
          <w:p w14:paraId="6048A9CE" w14:textId="77777777" w:rsidR="00D32072" w:rsidRPr="00CC7F9A" w:rsidRDefault="00D32072" w:rsidP="005E62B1">
            <w:pPr>
              <w:jc w:val="center"/>
              <w:rPr>
                <w:sz w:val="22"/>
                <w:szCs w:val="22"/>
              </w:rPr>
            </w:pPr>
            <w:r>
              <w:rPr>
                <w:sz w:val="22"/>
                <w:szCs w:val="22"/>
              </w:rPr>
              <w:t>10</w:t>
            </w:r>
          </w:p>
        </w:tc>
        <w:tc>
          <w:tcPr>
            <w:tcW w:w="709" w:type="dxa"/>
          </w:tcPr>
          <w:p w14:paraId="5EA72F49" w14:textId="77777777" w:rsidR="00D32072" w:rsidRPr="00CC7F9A" w:rsidRDefault="00D32072" w:rsidP="005E62B1">
            <w:pPr>
              <w:jc w:val="center"/>
              <w:rPr>
                <w:sz w:val="22"/>
                <w:szCs w:val="22"/>
              </w:rPr>
            </w:pPr>
            <w:r>
              <w:rPr>
                <w:sz w:val="22"/>
                <w:szCs w:val="22"/>
              </w:rPr>
              <w:t>-</w:t>
            </w:r>
          </w:p>
        </w:tc>
        <w:tc>
          <w:tcPr>
            <w:tcW w:w="708" w:type="dxa"/>
          </w:tcPr>
          <w:p w14:paraId="4ECDE021" w14:textId="77777777" w:rsidR="00D32072" w:rsidRPr="00CC7F9A" w:rsidRDefault="00D32072" w:rsidP="005E62B1">
            <w:pPr>
              <w:jc w:val="center"/>
              <w:rPr>
                <w:sz w:val="22"/>
                <w:szCs w:val="22"/>
              </w:rPr>
            </w:pPr>
            <w:r>
              <w:rPr>
                <w:sz w:val="22"/>
                <w:szCs w:val="22"/>
              </w:rPr>
              <w:t>-</w:t>
            </w:r>
          </w:p>
        </w:tc>
        <w:tc>
          <w:tcPr>
            <w:tcW w:w="993" w:type="dxa"/>
          </w:tcPr>
          <w:p w14:paraId="4B1C3F4F" w14:textId="77777777" w:rsidR="00D32072" w:rsidRPr="00CC7F9A" w:rsidRDefault="00D32072" w:rsidP="005E62B1">
            <w:pPr>
              <w:jc w:val="center"/>
              <w:rPr>
                <w:sz w:val="22"/>
                <w:szCs w:val="22"/>
              </w:rPr>
            </w:pPr>
            <w:r>
              <w:rPr>
                <w:sz w:val="22"/>
                <w:szCs w:val="22"/>
              </w:rPr>
              <w:t>30</w:t>
            </w:r>
          </w:p>
        </w:tc>
      </w:tr>
      <w:tr w:rsidR="00D32072" w14:paraId="47D11EB7" w14:textId="77777777" w:rsidTr="00CA4F97">
        <w:trPr>
          <w:jc w:val="center"/>
        </w:trPr>
        <w:tc>
          <w:tcPr>
            <w:tcW w:w="5392" w:type="dxa"/>
            <w:gridSpan w:val="7"/>
          </w:tcPr>
          <w:p w14:paraId="71FE05E6" w14:textId="77777777" w:rsidR="00D32072" w:rsidRPr="00CC7F9A" w:rsidRDefault="00D32072" w:rsidP="00D54806">
            <w:pPr>
              <w:rPr>
                <w:sz w:val="22"/>
                <w:szCs w:val="22"/>
              </w:rPr>
            </w:pPr>
          </w:p>
        </w:tc>
        <w:tc>
          <w:tcPr>
            <w:tcW w:w="993" w:type="dxa"/>
          </w:tcPr>
          <w:p w14:paraId="39352B76" w14:textId="77777777" w:rsidR="00D32072" w:rsidRPr="00CC7F9A" w:rsidRDefault="00D32072" w:rsidP="00D54806">
            <w:pPr>
              <w:jc w:val="center"/>
              <w:rPr>
                <w:b/>
                <w:sz w:val="22"/>
                <w:szCs w:val="22"/>
              </w:rPr>
            </w:pPr>
            <w:r w:rsidRPr="00CC7F9A">
              <w:rPr>
                <w:b/>
                <w:sz w:val="22"/>
                <w:szCs w:val="22"/>
              </w:rPr>
              <w:t>1</w:t>
            </w:r>
            <w:r>
              <w:rPr>
                <w:b/>
                <w:sz w:val="22"/>
                <w:szCs w:val="22"/>
              </w:rPr>
              <w:t>80</w:t>
            </w:r>
          </w:p>
        </w:tc>
      </w:tr>
    </w:tbl>
    <w:p w14:paraId="3C942BF2" w14:textId="77777777" w:rsidR="00D32072" w:rsidRDefault="00D32072" w:rsidP="00856324"/>
    <w:p w14:paraId="1B66B81C" w14:textId="77777777" w:rsidR="00D32072" w:rsidRDefault="00D32072" w:rsidP="00856324"/>
    <w:p w14:paraId="4EB1D1CE" w14:textId="77777777" w:rsidR="00D32072" w:rsidRDefault="00D32072" w:rsidP="00856324"/>
    <w:p w14:paraId="16CA9831" w14:textId="77777777" w:rsidR="00D32072" w:rsidRDefault="00D32072" w:rsidP="00D75201"/>
    <w:p w14:paraId="753D46CC" w14:textId="77777777" w:rsidR="00D32072" w:rsidRDefault="00D32072" w:rsidP="00D75201"/>
    <w:p w14:paraId="4AD1E663" w14:textId="77777777" w:rsidR="00D32072" w:rsidRDefault="00D32072" w:rsidP="00D75201"/>
    <w:p w14:paraId="71803B8E" w14:textId="77777777" w:rsidR="00D32072" w:rsidRDefault="00D32072" w:rsidP="00D75201"/>
    <w:p w14:paraId="5F799D63" w14:textId="77777777" w:rsidR="00D32072" w:rsidRDefault="00D32072" w:rsidP="00D75201"/>
    <w:p w14:paraId="5797C0E5" w14:textId="77777777" w:rsidR="00D32072" w:rsidRDefault="00D32072" w:rsidP="00D75201"/>
    <w:p w14:paraId="73CFFA8A" w14:textId="77777777" w:rsidR="00D32072" w:rsidRDefault="00D32072" w:rsidP="00D75201"/>
    <w:p w14:paraId="0CCB68D0" w14:textId="77777777" w:rsidR="00D32072" w:rsidRDefault="00D32072" w:rsidP="00D75201"/>
    <w:p w14:paraId="72809D98" w14:textId="77777777" w:rsidR="00D32072" w:rsidRDefault="00D32072" w:rsidP="00D75201"/>
    <w:p w14:paraId="4B2ACC99" w14:textId="77777777" w:rsidR="00D32072" w:rsidRDefault="00D32072" w:rsidP="00D75201"/>
    <w:p w14:paraId="43F7F780" w14:textId="77777777" w:rsidR="00D32072" w:rsidRDefault="00D32072" w:rsidP="00D75201"/>
    <w:p w14:paraId="1ADED540" w14:textId="77777777" w:rsidR="00D32072" w:rsidRDefault="00D32072" w:rsidP="00D75201"/>
    <w:p w14:paraId="71A7B35E" w14:textId="77777777" w:rsidR="00D32072" w:rsidRDefault="00D32072" w:rsidP="00D75201"/>
    <w:p w14:paraId="4999030D" w14:textId="77777777" w:rsidR="00D32072" w:rsidRDefault="00D32072" w:rsidP="00D75201"/>
    <w:p w14:paraId="1F27A467" w14:textId="77777777" w:rsidR="00D32072" w:rsidRDefault="00D32072">
      <w:pPr>
        <w:spacing w:after="200" w:line="276" w:lineRule="auto"/>
        <w:rPr>
          <w:rFonts w:ascii="Arial" w:hAnsi="Arial" w:cs="Arial"/>
          <w:bCs/>
          <w:noProof/>
        </w:rPr>
      </w:pPr>
      <w:r>
        <w:rPr>
          <w:rFonts w:ascii="Arial" w:hAnsi="Arial" w:cs="Arial"/>
          <w:bCs/>
          <w:noProof/>
        </w:rPr>
        <w:br w:type="page"/>
      </w:r>
    </w:p>
    <w:p w14:paraId="3E5BD69C" w14:textId="583FB5A0" w:rsidR="00D32072" w:rsidRDefault="00D32072" w:rsidP="008B182C">
      <w:pPr>
        <w:jc w:val="center"/>
        <w:rPr>
          <w:rFonts w:ascii="Arial" w:hAnsi="Arial" w:cs="Arial"/>
          <w:bCs/>
          <w:noProof/>
        </w:rPr>
      </w:pPr>
      <w:r>
        <w:rPr>
          <w:rFonts w:ascii="Arial" w:hAnsi="Arial" w:cs="Arial"/>
          <w:noProof/>
        </w:rPr>
        <w:lastRenderedPageBreak/>
        <w:drawing>
          <wp:inline distT="0" distB="0" distL="0" distR="0" wp14:anchorId="5A26D992" wp14:editId="1F75AB9B">
            <wp:extent cx="5734050" cy="838200"/>
            <wp:effectExtent l="0" t="0" r="0" b="0"/>
            <wp:docPr id="1979354537" name="Picture 19793545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44F3CA" w14:textId="77777777" w:rsidR="00D32072" w:rsidRDefault="00D32072" w:rsidP="008B182C">
      <w:pPr>
        <w:jc w:val="center"/>
        <w:rPr>
          <w:b/>
          <w:bCs/>
        </w:rPr>
      </w:pPr>
    </w:p>
    <w:p w14:paraId="44497369" w14:textId="77777777" w:rsidR="00D32072" w:rsidRDefault="00D32072" w:rsidP="008B182C">
      <w:pPr>
        <w:jc w:val="center"/>
        <w:rPr>
          <w:b/>
          <w:bCs/>
        </w:rPr>
      </w:pPr>
      <w:r>
        <w:rPr>
          <w:b/>
          <w:bCs/>
        </w:rPr>
        <w:t>END SEMESTER EXAMINATION – NOV / DEC 2024</w:t>
      </w:r>
    </w:p>
    <w:p w14:paraId="50DD539E" w14:textId="77777777" w:rsidR="00D32072" w:rsidRDefault="00D3207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1FED6F00" w14:textId="77777777" w:rsidTr="00D54806">
        <w:trPr>
          <w:trHeight w:val="397"/>
          <w:jc w:val="center"/>
        </w:trPr>
        <w:tc>
          <w:tcPr>
            <w:tcW w:w="1555" w:type="dxa"/>
            <w:vAlign w:val="center"/>
          </w:tcPr>
          <w:p w14:paraId="55DDB162" w14:textId="77777777" w:rsidR="00D32072" w:rsidRPr="0037089B" w:rsidRDefault="00D32072" w:rsidP="00D54806">
            <w:pPr>
              <w:pStyle w:val="Title"/>
              <w:jc w:val="left"/>
              <w:rPr>
                <w:b/>
                <w:szCs w:val="22"/>
              </w:rPr>
            </w:pPr>
            <w:r w:rsidRPr="0037089B">
              <w:rPr>
                <w:b/>
                <w:sz w:val="22"/>
                <w:szCs w:val="22"/>
              </w:rPr>
              <w:t xml:space="preserve">Course Code      </w:t>
            </w:r>
          </w:p>
        </w:tc>
        <w:tc>
          <w:tcPr>
            <w:tcW w:w="6662" w:type="dxa"/>
            <w:vAlign w:val="center"/>
          </w:tcPr>
          <w:p w14:paraId="34EAE667" w14:textId="77777777" w:rsidR="00D32072" w:rsidRPr="0037089B" w:rsidRDefault="00D32072" w:rsidP="00D54806">
            <w:pPr>
              <w:pStyle w:val="Title"/>
              <w:jc w:val="left"/>
              <w:rPr>
                <w:b/>
                <w:szCs w:val="22"/>
              </w:rPr>
            </w:pPr>
            <w:r>
              <w:rPr>
                <w:b/>
                <w:sz w:val="22"/>
                <w:szCs w:val="22"/>
              </w:rPr>
              <w:t>22FT3024</w:t>
            </w:r>
          </w:p>
        </w:tc>
        <w:tc>
          <w:tcPr>
            <w:tcW w:w="1417" w:type="dxa"/>
            <w:vAlign w:val="center"/>
          </w:tcPr>
          <w:p w14:paraId="3295C32D" w14:textId="77777777" w:rsidR="00D32072" w:rsidRPr="0037089B" w:rsidRDefault="00D32072" w:rsidP="00D54806">
            <w:pPr>
              <w:pStyle w:val="Title"/>
              <w:ind w:left="-468" w:firstLine="468"/>
              <w:jc w:val="left"/>
              <w:rPr>
                <w:szCs w:val="22"/>
              </w:rPr>
            </w:pPr>
            <w:r w:rsidRPr="0037089B">
              <w:rPr>
                <w:b/>
                <w:bCs/>
                <w:sz w:val="22"/>
                <w:szCs w:val="22"/>
              </w:rPr>
              <w:t xml:space="preserve">Duration       </w:t>
            </w:r>
          </w:p>
        </w:tc>
        <w:tc>
          <w:tcPr>
            <w:tcW w:w="851" w:type="dxa"/>
            <w:vAlign w:val="center"/>
          </w:tcPr>
          <w:p w14:paraId="366D734F" w14:textId="77777777" w:rsidR="00D32072" w:rsidRPr="0037089B" w:rsidRDefault="00D32072" w:rsidP="00D54806">
            <w:pPr>
              <w:pStyle w:val="Title"/>
              <w:jc w:val="left"/>
              <w:rPr>
                <w:b/>
                <w:szCs w:val="22"/>
              </w:rPr>
            </w:pPr>
            <w:r w:rsidRPr="0037089B">
              <w:rPr>
                <w:b/>
                <w:sz w:val="22"/>
                <w:szCs w:val="22"/>
              </w:rPr>
              <w:t>3hrs</w:t>
            </w:r>
          </w:p>
        </w:tc>
      </w:tr>
      <w:tr w:rsidR="00D32072" w:rsidRPr="001E42AE" w14:paraId="4A887631" w14:textId="77777777" w:rsidTr="00D54806">
        <w:trPr>
          <w:trHeight w:val="397"/>
          <w:jc w:val="center"/>
        </w:trPr>
        <w:tc>
          <w:tcPr>
            <w:tcW w:w="1555" w:type="dxa"/>
            <w:vAlign w:val="center"/>
          </w:tcPr>
          <w:p w14:paraId="72C8098C" w14:textId="77777777" w:rsidR="00D32072" w:rsidRPr="0037089B" w:rsidRDefault="00D32072" w:rsidP="00354B5A">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F2322B0" w14:textId="77777777" w:rsidR="00D32072" w:rsidRPr="0037089B" w:rsidRDefault="00D32072" w:rsidP="00D54806">
            <w:pPr>
              <w:pStyle w:val="Title"/>
              <w:jc w:val="left"/>
              <w:rPr>
                <w:b/>
                <w:szCs w:val="22"/>
              </w:rPr>
            </w:pPr>
            <w:r w:rsidRPr="00CF7123">
              <w:rPr>
                <w:b/>
                <w:sz w:val="22"/>
                <w:szCs w:val="22"/>
              </w:rPr>
              <w:t>ENZYMES IN FOOD PROCESSING</w:t>
            </w:r>
          </w:p>
        </w:tc>
        <w:tc>
          <w:tcPr>
            <w:tcW w:w="1417" w:type="dxa"/>
            <w:vAlign w:val="center"/>
          </w:tcPr>
          <w:p w14:paraId="01F6AA42" w14:textId="77777777" w:rsidR="00D32072" w:rsidRPr="0037089B" w:rsidRDefault="00D32072" w:rsidP="00D54806">
            <w:pPr>
              <w:pStyle w:val="Title"/>
              <w:jc w:val="left"/>
              <w:rPr>
                <w:b/>
                <w:bCs/>
                <w:szCs w:val="22"/>
              </w:rPr>
            </w:pPr>
            <w:r w:rsidRPr="0037089B">
              <w:rPr>
                <w:b/>
                <w:bCs/>
                <w:sz w:val="22"/>
                <w:szCs w:val="22"/>
              </w:rPr>
              <w:t xml:space="preserve">Max. Marks </w:t>
            </w:r>
          </w:p>
        </w:tc>
        <w:tc>
          <w:tcPr>
            <w:tcW w:w="851" w:type="dxa"/>
            <w:vAlign w:val="center"/>
          </w:tcPr>
          <w:p w14:paraId="6EEE643D" w14:textId="77777777" w:rsidR="00D32072" w:rsidRPr="0037089B" w:rsidRDefault="00D32072" w:rsidP="00D54806">
            <w:pPr>
              <w:pStyle w:val="Title"/>
              <w:jc w:val="left"/>
              <w:rPr>
                <w:b/>
                <w:szCs w:val="22"/>
              </w:rPr>
            </w:pPr>
            <w:r w:rsidRPr="0037089B">
              <w:rPr>
                <w:b/>
                <w:sz w:val="22"/>
                <w:szCs w:val="22"/>
              </w:rPr>
              <w:t>100</w:t>
            </w:r>
          </w:p>
        </w:tc>
      </w:tr>
    </w:tbl>
    <w:p w14:paraId="702B1448" w14:textId="77777777" w:rsidR="00D32072" w:rsidRDefault="00D32072" w:rsidP="00856324"/>
    <w:tbl>
      <w:tblPr>
        <w:tblStyle w:val="TableGrid"/>
        <w:tblW w:w="5817" w:type="pct"/>
        <w:tblInd w:w="-714" w:type="dxa"/>
        <w:tblLook w:val="04A0" w:firstRow="1" w:lastRow="0" w:firstColumn="1" w:lastColumn="0" w:noHBand="0" w:noVBand="1"/>
      </w:tblPr>
      <w:tblGrid>
        <w:gridCol w:w="570"/>
        <w:gridCol w:w="396"/>
        <w:gridCol w:w="7774"/>
        <w:gridCol w:w="577"/>
        <w:gridCol w:w="670"/>
        <w:gridCol w:w="503"/>
      </w:tblGrid>
      <w:tr w:rsidR="00D32072" w:rsidRPr="00DC5A7B" w14:paraId="3BF758D7" w14:textId="77777777" w:rsidTr="000E271E">
        <w:trPr>
          <w:trHeight w:val="552"/>
        </w:trPr>
        <w:tc>
          <w:tcPr>
            <w:tcW w:w="251" w:type="pct"/>
            <w:vAlign w:val="center"/>
          </w:tcPr>
          <w:p w14:paraId="3FB6103B" w14:textId="77777777" w:rsidR="00D32072" w:rsidRPr="00DC5A7B" w:rsidRDefault="00D32072" w:rsidP="00F33D16">
            <w:pPr>
              <w:jc w:val="center"/>
              <w:rPr>
                <w:b/>
              </w:rPr>
            </w:pPr>
            <w:r w:rsidRPr="00DC5A7B">
              <w:rPr>
                <w:b/>
              </w:rPr>
              <w:t>Q. No.</w:t>
            </w:r>
          </w:p>
        </w:tc>
        <w:tc>
          <w:tcPr>
            <w:tcW w:w="3902" w:type="pct"/>
            <w:gridSpan w:val="2"/>
            <w:vAlign w:val="center"/>
          </w:tcPr>
          <w:p w14:paraId="46998DDC" w14:textId="77777777" w:rsidR="00D32072" w:rsidRPr="00DC5A7B" w:rsidRDefault="00D32072" w:rsidP="00F33D16">
            <w:pPr>
              <w:jc w:val="center"/>
              <w:rPr>
                <w:b/>
              </w:rPr>
            </w:pPr>
            <w:r w:rsidRPr="00DC5A7B">
              <w:rPr>
                <w:b/>
              </w:rPr>
              <w:t>Questions</w:t>
            </w:r>
          </w:p>
        </w:tc>
        <w:tc>
          <w:tcPr>
            <w:tcW w:w="294" w:type="pct"/>
            <w:vAlign w:val="center"/>
          </w:tcPr>
          <w:p w14:paraId="0BE41661" w14:textId="77777777" w:rsidR="00D32072" w:rsidRPr="00DC5A7B" w:rsidRDefault="00D32072" w:rsidP="00F33D16">
            <w:pPr>
              <w:jc w:val="center"/>
              <w:rPr>
                <w:b/>
              </w:rPr>
            </w:pPr>
            <w:r w:rsidRPr="00DC5A7B">
              <w:rPr>
                <w:b/>
              </w:rPr>
              <w:t>CO</w:t>
            </w:r>
          </w:p>
        </w:tc>
        <w:tc>
          <w:tcPr>
            <w:tcW w:w="294" w:type="pct"/>
            <w:vAlign w:val="center"/>
          </w:tcPr>
          <w:p w14:paraId="483B3877" w14:textId="77777777" w:rsidR="00D32072" w:rsidRPr="00DC5A7B" w:rsidRDefault="00D32072" w:rsidP="00F33D16">
            <w:pPr>
              <w:jc w:val="center"/>
              <w:rPr>
                <w:b/>
              </w:rPr>
            </w:pPr>
            <w:r w:rsidRPr="00DC5A7B">
              <w:rPr>
                <w:b/>
              </w:rPr>
              <w:t>BL</w:t>
            </w:r>
          </w:p>
        </w:tc>
        <w:tc>
          <w:tcPr>
            <w:tcW w:w="259" w:type="pct"/>
            <w:vAlign w:val="center"/>
          </w:tcPr>
          <w:p w14:paraId="22F21409" w14:textId="77777777" w:rsidR="00D32072" w:rsidRPr="00DC5A7B" w:rsidRDefault="00D32072" w:rsidP="00F33D16">
            <w:pPr>
              <w:jc w:val="center"/>
              <w:rPr>
                <w:b/>
              </w:rPr>
            </w:pPr>
            <w:r w:rsidRPr="00DC5A7B">
              <w:rPr>
                <w:b/>
              </w:rPr>
              <w:t>M</w:t>
            </w:r>
          </w:p>
        </w:tc>
      </w:tr>
      <w:tr w:rsidR="00D32072" w:rsidRPr="00DC5A7B" w14:paraId="1EB5DD3B" w14:textId="77777777" w:rsidTr="00F33D16">
        <w:trPr>
          <w:trHeight w:val="552"/>
        </w:trPr>
        <w:tc>
          <w:tcPr>
            <w:tcW w:w="5000" w:type="pct"/>
            <w:gridSpan w:val="6"/>
            <w:vAlign w:val="center"/>
          </w:tcPr>
          <w:p w14:paraId="1B17F318" w14:textId="77777777" w:rsidR="00D32072" w:rsidRPr="00DC5A7B" w:rsidRDefault="00D32072" w:rsidP="00F33D16">
            <w:pPr>
              <w:jc w:val="center"/>
              <w:rPr>
                <w:b/>
                <w:u w:val="single"/>
              </w:rPr>
            </w:pPr>
            <w:r w:rsidRPr="00DC5A7B">
              <w:rPr>
                <w:b/>
                <w:u w:val="single"/>
              </w:rPr>
              <w:t>PART – A (4 X 20 = 80 MARKS)</w:t>
            </w:r>
          </w:p>
          <w:p w14:paraId="00D5A209" w14:textId="77777777" w:rsidR="00D32072" w:rsidRPr="00DC5A7B" w:rsidRDefault="00D32072" w:rsidP="00F33D16">
            <w:pPr>
              <w:jc w:val="center"/>
              <w:rPr>
                <w:b/>
              </w:rPr>
            </w:pPr>
            <w:r w:rsidRPr="00DC5A7B">
              <w:rPr>
                <w:b/>
              </w:rPr>
              <w:t>(Answer all the Questions)</w:t>
            </w:r>
          </w:p>
        </w:tc>
      </w:tr>
      <w:tr w:rsidR="00D32072" w:rsidRPr="00DC5A7B" w14:paraId="20CAF54C" w14:textId="77777777" w:rsidTr="000E271E">
        <w:trPr>
          <w:trHeight w:val="283"/>
        </w:trPr>
        <w:tc>
          <w:tcPr>
            <w:tcW w:w="251" w:type="pct"/>
          </w:tcPr>
          <w:p w14:paraId="41F4EF7C" w14:textId="77777777" w:rsidR="00D32072" w:rsidRPr="00DC5A7B" w:rsidRDefault="00D32072" w:rsidP="00F33D16">
            <w:pPr>
              <w:jc w:val="center"/>
            </w:pPr>
            <w:r w:rsidRPr="00DC5A7B">
              <w:t>1.</w:t>
            </w:r>
          </w:p>
        </w:tc>
        <w:tc>
          <w:tcPr>
            <w:tcW w:w="177" w:type="pct"/>
          </w:tcPr>
          <w:p w14:paraId="6C943F39" w14:textId="77777777" w:rsidR="00D32072" w:rsidRPr="00DC5A7B" w:rsidRDefault="00D32072" w:rsidP="00F33D16">
            <w:pPr>
              <w:jc w:val="center"/>
            </w:pPr>
            <w:r w:rsidRPr="00DC5A7B">
              <w:t>a.</w:t>
            </w:r>
          </w:p>
        </w:tc>
        <w:tc>
          <w:tcPr>
            <w:tcW w:w="3725" w:type="pct"/>
            <w:vAlign w:val="center"/>
          </w:tcPr>
          <w:p w14:paraId="0E4A67B2" w14:textId="77777777" w:rsidR="00D32072" w:rsidRPr="00DC5A7B" w:rsidRDefault="00D32072" w:rsidP="004D1FD7">
            <w:pPr>
              <w:jc w:val="both"/>
            </w:pPr>
            <w:r w:rsidRPr="00DC5A7B">
              <w:t>Describe structures of enzymes in detail.</w:t>
            </w:r>
          </w:p>
        </w:tc>
        <w:tc>
          <w:tcPr>
            <w:tcW w:w="294" w:type="pct"/>
            <w:vAlign w:val="center"/>
          </w:tcPr>
          <w:p w14:paraId="5778C00D" w14:textId="77777777" w:rsidR="00D32072" w:rsidRPr="00DC5A7B" w:rsidRDefault="00D32072" w:rsidP="004D1FD7">
            <w:pPr>
              <w:jc w:val="center"/>
              <w:rPr>
                <w:color w:val="000000" w:themeColor="text1"/>
              </w:rPr>
            </w:pPr>
            <w:r w:rsidRPr="00DC5A7B">
              <w:rPr>
                <w:color w:val="000000" w:themeColor="text1"/>
              </w:rPr>
              <w:t xml:space="preserve">An </w:t>
            </w:r>
          </w:p>
        </w:tc>
        <w:tc>
          <w:tcPr>
            <w:tcW w:w="294" w:type="pct"/>
            <w:vAlign w:val="center"/>
          </w:tcPr>
          <w:p w14:paraId="4E6C88E4" w14:textId="77777777" w:rsidR="00D32072" w:rsidRPr="00DC5A7B" w:rsidRDefault="00D32072" w:rsidP="004D1FD7">
            <w:pPr>
              <w:jc w:val="center"/>
              <w:rPr>
                <w:color w:val="000000" w:themeColor="text1"/>
              </w:rPr>
            </w:pPr>
            <w:r w:rsidRPr="00DC5A7B">
              <w:rPr>
                <w:color w:val="000000" w:themeColor="text1"/>
              </w:rPr>
              <w:t>CO1</w:t>
            </w:r>
          </w:p>
        </w:tc>
        <w:tc>
          <w:tcPr>
            <w:tcW w:w="259" w:type="pct"/>
            <w:vAlign w:val="center"/>
          </w:tcPr>
          <w:p w14:paraId="34CC6853" w14:textId="77777777" w:rsidR="00D32072" w:rsidRPr="00DC5A7B" w:rsidRDefault="00D32072" w:rsidP="004D1FD7">
            <w:pPr>
              <w:jc w:val="center"/>
            </w:pPr>
            <w:r w:rsidRPr="00DC5A7B">
              <w:t>10</w:t>
            </w:r>
          </w:p>
        </w:tc>
      </w:tr>
      <w:tr w:rsidR="00D32072" w:rsidRPr="00DC5A7B" w14:paraId="15B253B2" w14:textId="77777777" w:rsidTr="000E271E">
        <w:trPr>
          <w:trHeight w:val="283"/>
        </w:trPr>
        <w:tc>
          <w:tcPr>
            <w:tcW w:w="251" w:type="pct"/>
          </w:tcPr>
          <w:p w14:paraId="2531207B" w14:textId="77777777" w:rsidR="00D32072" w:rsidRPr="00DC5A7B" w:rsidRDefault="00D32072" w:rsidP="00F33D16">
            <w:pPr>
              <w:jc w:val="center"/>
            </w:pPr>
          </w:p>
        </w:tc>
        <w:tc>
          <w:tcPr>
            <w:tcW w:w="177" w:type="pct"/>
          </w:tcPr>
          <w:p w14:paraId="68B7C72D" w14:textId="77777777" w:rsidR="00D32072" w:rsidRPr="00DC5A7B" w:rsidRDefault="00D32072" w:rsidP="00F33D16">
            <w:pPr>
              <w:jc w:val="center"/>
            </w:pPr>
            <w:r w:rsidRPr="00DC5A7B">
              <w:t>b.</w:t>
            </w:r>
          </w:p>
        </w:tc>
        <w:tc>
          <w:tcPr>
            <w:tcW w:w="3725" w:type="pct"/>
            <w:vAlign w:val="center"/>
          </w:tcPr>
          <w:p w14:paraId="6D6107E6" w14:textId="77777777" w:rsidR="00D32072" w:rsidRPr="00DC5A7B" w:rsidRDefault="00D32072" w:rsidP="004D1FD7">
            <w:pPr>
              <w:jc w:val="both"/>
            </w:pPr>
            <w:r w:rsidRPr="00DC5A7B">
              <w:t>Explain the procedure to give EC number with suitable examples.</w:t>
            </w:r>
          </w:p>
        </w:tc>
        <w:tc>
          <w:tcPr>
            <w:tcW w:w="294" w:type="pct"/>
            <w:vAlign w:val="center"/>
          </w:tcPr>
          <w:p w14:paraId="3E78FABD" w14:textId="77777777" w:rsidR="00D32072" w:rsidRPr="00DC5A7B" w:rsidRDefault="00D32072" w:rsidP="004D1FD7">
            <w:pPr>
              <w:jc w:val="center"/>
              <w:rPr>
                <w:color w:val="000000" w:themeColor="text1"/>
              </w:rPr>
            </w:pPr>
            <w:r w:rsidRPr="00DC5A7B">
              <w:rPr>
                <w:color w:val="000000" w:themeColor="text1"/>
              </w:rPr>
              <w:t>U</w:t>
            </w:r>
          </w:p>
        </w:tc>
        <w:tc>
          <w:tcPr>
            <w:tcW w:w="294" w:type="pct"/>
            <w:vAlign w:val="center"/>
          </w:tcPr>
          <w:p w14:paraId="42380BFD" w14:textId="77777777" w:rsidR="00D32072" w:rsidRPr="00DC5A7B" w:rsidRDefault="00D32072" w:rsidP="00FB346C">
            <w:pPr>
              <w:jc w:val="center"/>
              <w:rPr>
                <w:color w:val="000000" w:themeColor="text1"/>
              </w:rPr>
            </w:pPr>
            <w:r w:rsidRPr="00DC5A7B">
              <w:rPr>
                <w:color w:val="000000" w:themeColor="text1"/>
              </w:rPr>
              <w:t>CO1</w:t>
            </w:r>
          </w:p>
        </w:tc>
        <w:tc>
          <w:tcPr>
            <w:tcW w:w="259" w:type="pct"/>
            <w:vAlign w:val="center"/>
          </w:tcPr>
          <w:p w14:paraId="7B30AEE4" w14:textId="77777777" w:rsidR="00D32072" w:rsidRPr="00DC5A7B" w:rsidRDefault="00D32072" w:rsidP="004D1FD7">
            <w:pPr>
              <w:jc w:val="center"/>
            </w:pPr>
            <w:r w:rsidRPr="00DC5A7B">
              <w:t>10</w:t>
            </w:r>
          </w:p>
        </w:tc>
      </w:tr>
      <w:tr w:rsidR="00D32072" w:rsidRPr="00DC5A7B" w14:paraId="46FE6F1B" w14:textId="77777777" w:rsidTr="000E271E">
        <w:trPr>
          <w:trHeight w:val="239"/>
        </w:trPr>
        <w:tc>
          <w:tcPr>
            <w:tcW w:w="251" w:type="pct"/>
          </w:tcPr>
          <w:p w14:paraId="754198AC" w14:textId="77777777" w:rsidR="00D32072" w:rsidRPr="00DC5A7B" w:rsidRDefault="00D32072" w:rsidP="00F33D16">
            <w:pPr>
              <w:jc w:val="center"/>
            </w:pPr>
          </w:p>
        </w:tc>
        <w:tc>
          <w:tcPr>
            <w:tcW w:w="177" w:type="pct"/>
          </w:tcPr>
          <w:p w14:paraId="708AE37C" w14:textId="77777777" w:rsidR="00D32072" w:rsidRPr="00DC5A7B" w:rsidRDefault="00D32072" w:rsidP="00F33D16">
            <w:pPr>
              <w:jc w:val="center"/>
            </w:pPr>
          </w:p>
        </w:tc>
        <w:tc>
          <w:tcPr>
            <w:tcW w:w="3725" w:type="pct"/>
          </w:tcPr>
          <w:p w14:paraId="1B46068F" w14:textId="77777777" w:rsidR="00D32072" w:rsidRPr="00DC5A7B" w:rsidRDefault="00D32072" w:rsidP="00FA7076">
            <w:pPr>
              <w:jc w:val="center"/>
              <w:rPr>
                <w:b/>
                <w:bCs/>
              </w:rPr>
            </w:pPr>
            <w:r w:rsidRPr="00DC5A7B">
              <w:rPr>
                <w:b/>
                <w:bCs/>
              </w:rPr>
              <w:t>(OR)</w:t>
            </w:r>
          </w:p>
        </w:tc>
        <w:tc>
          <w:tcPr>
            <w:tcW w:w="294" w:type="pct"/>
          </w:tcPr>
          <w:p w14:paraId="68764ED3" w14:textId="77777777" w:rsidR="00D32072" w:rsidRPr="00DC5A7B" w:rsidRDefault="00D32072" w:rsidP="00F33D16">
            <w:pPr>
              <w:jc w:val="center"/>
            </w:pPr>
          </w:p>
        </w:tc>
        <w:tc>
          <w:tcPr>
            <w:tcW w:w="294" w:type="pct"/>
          </w:tcPr>
          <w:p w14:paraId="1DBADB4E" w14:textId="77777777" w:rsidR="00D32072" w:rsidRPr="00DC5A7B" w:rsidRDefault="00D32072" w:rsidP="00F33D16">
            <w:pPr>
              <w:jc w:val="center"/>
            </w:pPr>
          </w:p>
        </w:tc>
        <w:tc>
          <w:tcPr>
            <w:tcW w:w="259" w:type="pct"/>
          </w:tcPr>
          <w:p w14:paraId="247C1355" w14:textId="77777777" w:rsidR="00D32072" w:rsidRPr="00DC5A7B" w:rsidRDefault="00D32072" w:rsidP="00F33D16">
            <w:pPr>
              <w:jc w:val="center"/>
            </w:pPr>
          </w:p>
        </w:tc>
      </w:tr>
      <w:tr w:rsidR="00D32072" w:rsidRPr="00DC5A7B" w14:paraId="5CAB8D7F" w14:textId="77777777" w:rsidTr="00DC5A7B">
        <w:trPr>
          <w:trHeight w:val="283"/>
        </w:trPr>
        <w:tc>
          <w:tcPr>
            <w:tcW w:w="251" w:type="pct"/>
          </w:tcPr>
          <w:p w14:paraId="29F946BC" w14:textId="77777777" w:rsidR="00D32072" w:rsidRPr="00DC5A7B" w:rsidRDefault="00D32072" w:rsidP="00F33D16">
            <w:pPr>
              <w:jc w:val="center"/>
            </w:pPr>
            <w:r w:rsidRPr="00DC5A7B">
              <w:t>2.</w:t>
            </w:r>
          </w:p>
        </w:tc>
        <w:tc>
          <w:tcPr>
            <w:tcW w:w="177" w:type="pct"/>
          </w:tcPr>
          <w:p w14:paraId="5B1B71A9" w14:textId="77777777" w:rsidR="00D32072" w:rsidRPr="00DC5A7B" w:rsidRDefault="00D32072" w:rsidP="00F33D16">
            <w:pPr>
              <w:jc w:val="center"/>
            </w:pPr>
            <w:r w:rsidRPr="00DC5A7B">
              <w:t>a.</w:t>
            </w:r>
          </w:p>
        </w:tc>
        <w:tc>
          <w:tcPr>
            <w:tcW w:w="3725" w:type="pct"/>
          </w:tcPr>
          <w:p w14:paraId="46E458A8" w14:textId="77777777" w:rsidR="00D32072" w:rsidRPr="00DC5A7B" w:rsidRDefault="00D32072" w:rsidP="00A016B8">
            <w:pPr>
              <w:jc w:val="both"/>
            </w:pPr>
            <w:r w:rsidRPr="00DC5A7B">
              <w:t>Explain the mechanism of lock and key model with neat diagram and write its advantages and disadvantages.</w:t>
            </w:r>
          </w:p>
        </w:tc>
        <w:tc>
          <w:tcPr>
            <w:tcW w:w="294" w:type="pct"/>
          </w:tcPr>
          <w:p w14:paraId="4129ECF6" w14:textId="77777777" w:rsidR="00D32072" w:rsidRPr="00DC5A7B" w:rsidRDefault="00D32072" w:rsidP="00F33D16">
            <w:pPr>
              <w:jc w:val="center"/>
            </w:pPr>
            <w:r w:rsidRPr="00DC5A7B">
              <w:t>A</w:t>
            </w:r>
          </w:p>
        </w:tc>
        <w:tc>
          <w:tcPr>
            <w:tcW w:w="294" w:type="pct"/>
          </w:tcPr>
          <w:p w14:paraId="00748199" w14:textId="77777777" w:rsidR="00D32072" w:rsidRPr="00DC5A7B" w:rsidRDefault="00D32072" w:rsidP="00F33D16">
            <w:pPr>
              <w:jc w:val="center"/>
            </w:pPr>
            <w:r w:rsidRPr="00DC5A7B">
              <w:t>CO2</w:t>
            </w:r>
          </w:p>
        </w:tc>
        <w:tc>
          <w:tcPr>
            <w:tcW w:w="259" w:type="pct"/>
          </w:tcPr>
          <w:p w14:paraId="109C7119" w14:textId="77777777" w:rsidR="00D32072" w:rsidRPr="00DC5A7B" w:rsidRDefault="00D32072" w:rsidP="00DC5A7B">
            <w:pPr>
              <w:jc w:val="center"/>
            </w:pPr>
            <w:r w:rsidRPr="00DC5A7B">
              <w:t>10</w:t>
            </w:r>
          </w:p>
        </w:tc>
      </w:tr>
      <w:tr w:rsidR="00D32072" w:rsidRPr="00DC5A7B" w14:paraId="41007F3D" w14:textId="77777777" w:rsidTr="00DC5A7B">
        <w:trPr>
          <w:trHeight w:val="283"/>
        </w:trPr>
        <w:tc>
          <w:tcPr>
            <w:tcW w:w="251" w:type="pct"/>
          </w:tcPr>
          <w:p w14:paraId="3C601612" w14:textId="77777777" w:rsidR="00D32072" w:rsidRPr="00DC5A7B" w:rsidRDefault="00D32072" w:rsidP="00F33D16">
            <w:pPr>
              <w:jc w:val="center"/>
            </w:pPr>
          </w:p>
        </w:tc>
        <w:tc>
          <w:tcPr>
            <w:tcW w:w="177" w:type="pct"/>
          </w:tcPr>
          <w:p w14:paraId="4D3B72ED" w14:textId="77777777" w:rsidR="00D32072" w:rsidRPr="00DC5A7B" w:rsidRDefault="00D32072" w:rsidP="00F33D16">
            <w:pPr>
              <w:jc w:val="center"/>
            </w:pPr>
            <w:r w:rsidRPr="00DC5A7B">
              <w:t>b.</w:t>
            </w:r>
          </w:p>
        </w:tc>
        <w:tc>
          <w:tcPr>
            <w:tcW w:w="3725" w:type="pct"/>
          </w:tcPr>
          <w:p w14:paraId="7CB4C563" w14:textId="77777777" w:rsidR="00D32072" w:rsidRPr="00DC5A7B" w:rsidRDefault="00D32072" w:rsidP="00A016B8">
            <w:pPr>
              <w:jc w:val="both"/>
            </w:pPr>
            <w:r w:rsidRPr="00DC5A7B">
              <w:t>Explain the mechanism of induced fit model with neat diagram and write its advantages and disadvantages.</w:t>
            </w:r>
          </w:p>
        </w:tc>
        <w:tc>
          <w:tcPr>
            <w:tcW w:w="294" w:type="pct"/>
          </w:tcPr>
          <w:p w14:paraId="3E055842" w14:textId="77777777" w:rsidR="00D32072" w:rsidRPr="00DC5A7B" w:rsidRDefault="00D32072" w:rsidP="00F33D16">
            <w:pPr>
              <w:jc w:val="center"/>
            </w:pPr>
            <w:r w:rsidRPr="00DC5A7B">
              <w:t>A</w:t>
            </w:r>
          </w:p>
        </w:tc>
        <w:tc>
          <w:tcPr>
            <w:tcW w:w="294" w:type="pct"/>
          </w:tcPr>
          <w:p w14:paraId="6E17A807" w14:textId="77777777" w:rsidR="00D32072" w:rsidRPr="00DC5A7B" w:rsidRDefault="00D32072" w:rsidP="00F33D16">
            <w:pPr>
              <w:jc w:val="center"/>
            </w:pPr>
            <w:r w:rsidRPr="00DC5A7B">
              <w:t>CO2</w:t>
            </w:r>
          </w:p>
        </w:tc>
        <w:tc>
          <w:tcPr>
            <w:tcW w:w="259" w:type="pct"/>
          </w:tcPr>
          <w:p w14:paraId="1C95FC65" w14:textId="77777777" w:rsidR="00D32072" w:rsidRPr="00DC5A7B" w:rsidRDefault="00D32072" w:rsidP="00DC5A7B">
            <w:pPr>
              <w:jc w:val="center"/>
            </w:pPr>
            <w:r w:rsidRPr="00DC5A7B">
              <w:t>10</w:t>
            </w:r>
          </w:p>
        </w:tc>
      </w:tr>
      <w:tr w:rsidR="00D32072" w:rsidRPr="00DC5A7B" w14:paraId="0985961A" w14:textId="77777777" w:rsidTr="000E271E">
        <w:trPr>
          <w:trHeight w:val="397"/>
        </w:trPr>
        <w:tc>
          <w:tcPr>
            <w:tcW w:w="251" w:type="pct"/>
          </w:tcPr>
          <w:p w14:paraId="4B1E2B1D" w14:textId="77777777" w:rsidR="00D32072" w:rsidRPr="00DC5A7B" w:rsidRDefault="00D32072" w:rsidP="00F33D16">
            <w:pPr>
              <w:jc w:val="center"/>
            </w:pPr>
          </w:p>
        </w:tc>
        <w:tc>
          <w:tcPr>
            <w:tcW w:w="177" w:type="pct"/>
          </w:tcPr>
          <w:p w14:paraId="5F68DD36" w14:textId="77777777" w:rsidR="00D32072" w:rsidRPr="00DC5A7B" w:rsidRDefault="00D32072" w:rsidP="00F33D16">
            <w:pPr>
              <w:jc w:val="center"/>
            </w:pPr>
          </w:p>
        </w:tc>
        <w:tc>
          <w:tcPr>
            <w:tcW w:w="3725" w:type="pct"/>
          </w:tcPr>
          <w:p w14:paraId="54FB4D1D" w14:textId="77777777" w:rsidR="00D32072" w:rsidRPr="00DC5A7B" w:rsidRDefault="00D32072" w:rsidP="00FA7076">
            <w:pPr>
              <w:jc w:val="center"/>
            </w:pPr>
          </w:p>
        </w:tc>
        <w:tc>
          <w:tcPr>
            <w:tcW w:w="294" w:type="pct"/>
          </w:tcPr>
          <w:p w14:paraId="47CA2BF9" w14:textId="77777777" w:rsidR="00D32072" w:rsidRPr="00DC5A7B" w:rsidRDefault="00D32072" w:rsidP="00F33D16">
            <w:pPr>
              <w:jc w:val="center"/>
            </w:pPr>
          </w:p>
        </w:tc>
        <w:tc>
          <w:tcPr>
            <w:tcW w:w="294" w:type="pct"/>
          </w:tcPr>
          <w:p w14:paraId="3205D283" w14:textId="77777777" w:rsidR="00D32072" w:rsidRPr="00DC5A7B" w:rsidRDefault="00D32072" w:rsidP="00F33D16">
            <w:pPr>
              <w:jc w:val="center"/>
            </w:pPr>
          </w:p>
        </w:tc>
        <w:tc>
          <w:tcPr>
            <w:tcW w:w="259" w:type="pct"/>
          </w:tcPr>
          <w:p w14:paraId="2469CA60" w14:textId="77777777" w:rsidR="00D32072" w:rsidRPr="00DC5A7B" w:rsidRDefault="00D32072" w:rsidP="00F33D16">
            <w:pPr>
              <w:jc w:val="center"/>
            </w:pPr>
          </w:p>
        </w:tc>
      </w:tr>
      <w:tr w:rsidR="00D32072" w:rsidRPr="00DC5A7B" w14:paraId="5055FD43" w14:textId="77777777" w:rsidTr="00DC5A7B">
        <w:trPr>
          <w:trHeight w:val="283"/>
        </w:trPr>
        <w:tc>
          <w:tcPr>
            <w:tcW w:w="251" w:type="pct"/>
          </w:tcPr>
          <w:p w14:paraId="64DC1306" w14:textId="77777777" w:rsidR="00D32072" w:rsidRPr="00DC5A7B" w:rsidRDefault="00D32072" w:rsidP="00F33D16">
            <w:pPr>
              <w:jc w:val="center"/>
            </w:pPr>
            <w:r w:rsidRPr="00DC5A7B">
              <w:t>3.</w:t>
            </w:r>
          </w:p>
        </w:tc>
        <w:tc>
          <w:tcPr>
            <w:tcW w:w="177" w:type="pct"/>
          </w:tcPr>
          <w:p w14:paraId="69D2B421" w14:textId="77777777" w:rsidR="00D32072" w:rsidRPr="00DC5A7B" w:rsidRDefault="00D32072" w:rsidP="00F33D16">
            <w:pPr>
              <w:jc w:val="center"/>
            </w:pPr>
            <w:r w:rsidRPr="00DC5A7B">
              <w:t>a.</w:t>
            </w:r>
          </w:p>
        </w:tc>
        <w:tc>
          <w:tcPr>
            <w:tcW w:w="3725" w:type="pct"/>
            <w:vAlign w:val="center"/>
          </w:tcPr>
          <w:p w14:paraId="535545DB" w14:textId="77777777" w:rsidR="00D32072" w:rsidRPr="00DC5A7B" w:rsidRDefault="00D32072" w:rsidP="004D1FD7">
            <w:pPr>
              <w:jc w:val="both"/>
              <w:rPr>
                <w:lang w:val="en-GB"/>
              </w:rPr>
            </w:pPr>
            <w:r w:rsidRPr="00DC5A7B">
              <w:rPr>
                <w:lang w:val="en-GB"/>
              </w:rPr>
              <w:t>Derive the Lineweaver-Burk equation from Michaelis-Menten equation and write the significance of Km and Vmax.</w:t>
            </w:r>
          </w:p>
        </w:tc>
        <w:tc>
          <w:tcPr>
            <w:tcW w:w="294" w:type="pct"/>
          </w:tcPr>
          <w:p w14:paraId="0965C3AB" w14:textId="77777777" w:rsidR="00D32072" w:rsidRPr="00DC5A7B" w:rsidRDefault="00D32072" w:rsidP="00DC5A7B">
            <w:pPr>
              <w:jc w:val="center"/>
              <w:rPr>
                <w:color w:val="000000" w:themeColor="text1"/>
              </w:rPr>
            </w:pPr>
            <w:r w:rsidRPr="00DC5A7B">
              <w:rPr>
                <w:color w:val="000000" w:themeColor="text1"/>
              </w:rPr>
              <w:t>An</w:t>
            </w:r>
          </w:p>
        </w:tc>
        <w:tc>
          <w:tcPr>
            <w:tcW w:w="294" w:type="pct"/>
          </w:tcPr>
          <w:p w14:paraId="20103A2F" w14:textId="77777777" w:rsidR="00D32072" w:rsidRPr="00DC5A7B" w:rsidRDefault="00D32072" w:rsidP="00DC5A7B">
            <w:pPr>
              <w:jc w:val="center"/>
              <w:rPr>
                <w:color w:val="000000" w:themeColor="text1"/>
              </w:rPr>
            </w:pPr>
            <w:r w:rsidRPr="00DC5A7B">
              <w:rPr>
                <w:color w:val="000000" w:themeColor="text1"/>
              </w:rPr>
              <w:t>CO3</w:t>
            </w:r>
          </w:p>
        </w:tc>
        <w:tc>
          <w:tcPr>
            <w:tcW w:w="259" w:type="pct"/>
          </w:tcPr>
          <w:p w14:paraId="2994E65B" w14:textId="77777777" w:rsidR="00D32072" w:rsidRPr="00DC5A7B" w:rsidRDefault="00D32072" w:rsidP="00DC5A7B">
            <w:pPr>
              <w:jc w:val="center"/>
            </w:pPr>
            <w:r w:rsidRPr="00DC5A7B">
              <w:t>10</w:t>
            </w:r>
          </w:p>
        </w:tc>
      </w:tr>
      <w:tr w:rsidR="00D32072" w:rsidRPr="00DC5A7B" w14:paraId="6A371C44" w14:textId="77777777" w:rsidTr="00DC5A7B">
        <w:trPr>
          <w:trHeight w:val="283"/>
        </w:trPr>
        <w:tc>
          <w:tcPr>
            <w:tcW w:w="251" w:type="pct"/>
          </w:tcPr>
          <w:p w14:paraId="0DE1C2C4" w14:textId="77777777" w:rsidR="00D32072" w:rsidRPr="00DC5A7B" w:rsidRDefault="00D32072" w:rsidP="00F33D16">
            <w:pPr>
              <w:jc w:val="center"/>
            </w:pPr>
          </w:p>
        </w:tc>
        <w:tc>
          <w:tcPr>
            <w:tcW w:w="177" w:type="pct"/>
          </w:tcPr>
          <w:p w14:paraId="28F9A15C" w14:textId="77777777" w:rsidR="00D32072" w:rsidRPr="00DC5A7B" w:rsidRDefault="00D32072" w:rsidP="00F33D16">
            <w:pPr>
              <w:jc w:val="center"/>
            </w:pPr>
            <w:r w:rsidRPr="00DC5A7B">
              <w:t>b.</w:t>
            </w:r>
          </w:p>
        </w:tc>
        <w:tc>
          <w:tcPr>
            <w:tcW w:w="3725" w:type="pct"/>
            <w:vAlign w:val="center"/>
          </w:tcPr>
          <w:p w14:paraId="0BB01D31" w14:textId="77777777" w:rsidR="00D32072" w:rsidRPr="00DC5A7B" w:rsidRDefault="00D32072" w:rsidP="004D1FD7">
            <w:pPr>
              <w:jc w:val="both"/>
              <w:rPr>
                <w:lang w:val="en-GB"/>
              </w:rPr>
            </w:pPr>
            <w:r w:rsidRPr="00DC5A7B">
              <w:rPr>
                <w:lang w:val="en-GB"/>
              </w:rPr>
              <w:t>List the factors affecting enzyme activity and explain any two important factors.</w:t>
            </w:r>
          </w:p>
        </w:tc>
        <w:tc>
          <w:tcPr>
            <w:tcW w:w="294" w:type="pct"/>
          </w:tcPr>
          <w:p w14:paraId="7E5CA150" w14:textId="77777777" w:rsidR="00D32072" w:rsidRPr="00DC5A7B" w:rsidRDefault="00D32072" w:rsidP="00DC5A7B">
            <w:pPr>
              <w:jc w:val="center"/>
              <w:rPr>
                <w:color w:val="000000" w:themeColor="text1"/>
              </w:rPr>
            </w:pPr>
            <w:r w:rsidRPr="00DC5A7B">
              <w:rPr>
                <w:color w:val="000000" w:themeColor="text1"/>
              </w:rPr>
              <w:t>An</w:t>
            </w:r>
          </w:p>
        </w:tc>
        <w:tc>
          <w:tcPr>
            <w:tcW w:w="294" w:type="pct"/>
          </w:tcPr>
          <w:p w14:paraId="42A562F6" w14:textId="77777777" w:rsidR="00D32072" w:rsidRPr="00DC5A7B" w:rsidRDefault="00D32072" w:rsidP="00DC5A7B">
            <w:pPr>
              <w:jc w:val="center"/>
              <w:rPr>
                <w:color w:val="000000" w:themeColor="text1"/>
              </w:rPr>
            </w:pPr>
            <w:r w:rsidRPr="00DC5A7B">
              <w:rPr>
                <w:color w:val="000000" w:themeColor="text1"/>
              </w:rPr>
              <w:t>CO3</w:t>
            </w:r>
          </w:p>
        </w:tc>
        <w:tc>
          <w:tcPr>
            <w:tcW w:w="259" w:type="pct"/>
          </w:tcPr>
          <w:p w14:paraId="5DD25C98" w14:textId="77777777" w:rsidR="00D32072" w:rsidRPr="00DC5A7B" w:rsidRDefault="00D32072" w:rsidP="00DC5A7B">
            <w:pPr>
              <w:jc w:val="center"/>
            </w:pPr>
            <w:r w:rsidRPr="00DC5A7B">
              <w:t>10</w:t>
            </w:r>
          </w:p>
        </w:tc>
      </w:tr>
      <w:tr w:rsidR="00D32072" w:rsidRPr="00DC5A7B" w14:paraId="0391E733" w14:textId="77777777" w:rsidTr="00DC5A7B">
        <w:trPr>
          <w:trHeight w:val="173"/>
        </w:trPr>
        <w:tc>
          <w:tcPr>
            <w:tcW w:w="251" w:type="pct"/>
          </w:tcPr>
          <w:p w14:paraId="5F444FDE" w14:textId="77777777" w:rsidR="00D32072" w:rsidRPr="00DC5A7B" w:rsidRDefault="00D32072" w:rsidP="00F33D16">
            <w:pPr>
              <w:jc w:val="center"/>
            </w:pPr>
          </w:p>
        </w:tc>
        <w:tc>
          <w:tcPr>
            <w:tcW w:w="177" w:type="pct"/>
          </w:tcPr>
          <w:p w14:paraId="5AB8D874" w14:textId="77777777" w:rsidR="00D32072" w:rsidRPr="00DC5A7B" w:rsidRDefault="00D32072" w:rsidP="00F33D16">
            <w:pPr>
              <w:jc w:val="center"/>
            </w:pPr>
          </w:p>
        </w:tc>
        <w:tc>
          <w:tcPr>
            <w:tcW w:w="3725" w:type="pct"/>
          </w:tcPr>
          <w:p w14:paraId="0054CE0F" w14:textId="77777777" w:rsidR="00D32072" w:rsidRPr="00DC5A7B" w:rsidRDefault="00D32072" w:rsidP="00FA7076">
            <w:pPr>
              <w:jc w:val="center"/>
            </w:pPr>
            <w:r w:rsidRPr="00DC5A7B">
              <w:rPr>
                <w:b/>
                <w:bCs/>
              </w:rPr>
              <w:t>(OR)</w:t>
            </w:r>
          </w:p>
        </w:tc>
        <w:tc>
          <w:tcPr>
            <w:tcW w:w="294" w:type="pct"/>
          </w:tcPr>
          <w:p w14:paraId="5071C8D9" w14:textId="77777777" w:rsidR="00D32072" w:rsidRPr="00DC5A7B" w:rsidRDefault="00D32072" w:rsidP="00DC5A7B">
            <w:pPr>
              <w:jc w:val="center"/>
            </w:pPr>
          </w:p>
        </w:tc>
        <w:tc>
          <w:tcPr>
            <w:tcW w:w="294" w:type="pct"/>
          </w:tcPr>
          <w:p w14:paraId="38331DE7" w14:textId="77777777" w:rsidR="00D32072" w:rsidRPr="00DC5A7B" w:rsidRDefault="00D32072" w:rsidP="00DC5A7B">
            <w:pPr>
              <w:jc w:val="center"/>
            </w:pPr>
          </w:p>
        </w:tc>
        <w:tc>
          <w:tcPr>
            <w:tcW w:w="259" w:type="pct"/>
          </w:tcPr>
          <w:p w14:paraId="1C0EEC74" w14:textId="77777777" w:rsidR="00D32072" w:rsidRPr="00DC5A7B" w:rsidRDefault="00D32072" w:rsidP="00DC5A7B">
            <w:pPr>
              <w:jc w:val="center"/>
            </w:pPr>
          </w:p>
        </w:tc>
      </w:tr>
      <w:tr w:rsidR="00D32072" w:rsidRPr="00DC5A7B" w14:paraId="333E6AF7" w14:textId="77777777" w:rsidTr="00DC5A7B">
        <w:trPr>
          <w:trHeight w:val="283"/>
        </w:trPr>
        <w:tc>
          <w:tcPr>
            <w:tcW w:w="251" w:type="pct"/>
          </w:tcPr>
          <w:p w14:paraId="0F5F46D4" w14:textId="77777777" w:rsidR="00D32072" w:rsidRPr="00DC5A7B" w:rsidRDefault="00D32072" w:rsidP="00F33D16">
            <w:pPr>
              <w:jc w:val="center"/>
            </w:pPr>
            <w:r w:rsidRPr="00DC5A7B">
              <w:t>4.</w:t>
            </w:r>
          </w:p>
        </w:tc>
        <w:tc>
          <w:tcPr>
            <w:tcW w:w="177" w:type="pct"/>
          </w:tcPr>
          <w:p w14:paraId="552CE870" w14:textId="77777777" w:rsidR="00D32072" w:rsidRPr="00DC5A7B" w:rsidRDefault="00D32072" w:rsidP="00F33D16">
            <w:pPr>
              <w:jc w:val="center"/>
            </w:pPr>
            <w:r w:rsidRPr="00DC5A7B">
              <w:t>a.</w:t>
            </w:r>
          </w:p>
        </w:tc>
        <w:tc>
          <w:tcPr>
            <w:tcW w:w="3725" w:type="pct"/>
            <w:vAlign w:val="center"/>
          </w:tcPr>
          <w:p w14:paraId="36DDFE15" w14:textId="77777777" w:rsidR="00D32072" w:rsidRPr="00DC5A7B" w:rsidRDefault="00D32072" w:rsidP="00D23F9A">
            <w:pPr>
              <w:jc w:val="both"/>
              <w:rPr>
                <w:lang w:val="en-IN"/>
              </w:rPr>
            </w:pPr>
            <w:r w:rsidRPr="00DC5A7B">
              <w:rPr>
                <w:color w:val="000000"/>
              </w:rPr>
              <w:t>Explain the mechanism of Ribozyme enzyme and distinguish between Introns and Exons.</w:t>
            </w:r>
          </w:p>
        </w:tc>
        <w:tc>
          <w:tcPr>
            <w:tcW w:w="294" w:type="pct"/>
          </w:tcPr>
          <w:p w14:paraId="7D694CF5" w14:textId="77777777" w:rsidR="00D32072" w:rsidRPr="00DC5A7B" w:rsidRDefault="00D32072" w:rsidP="00DC5A7B">
            <w:pPr>
              <w:jc w:val="center"/>
              <w:rPr>
                <w:color w:val="000000" w:themeColor="text1"/>
              </w:rPr>
            </w:pPr>
            <w:r w:rsidRPr="00DC5A7B">
              <w:rPr>
                <w:color w:val="000000" w:themeColor="text1"/>
              </w:rPr>
              <w:t>A</w:t>
            </w:r>
          </w:p>
        </w:tc>
        <w:tc>
          <w:tcPr>
            <w:tcW w:w="294" w:type="pct"/>
          </w:tcPr>
          <w:p w14:paraId="4BBA5155" w14:textId="77777777" w:rsidR="00D32072" w:rsidRPr="00DC5A7B" w:rsidRDefault="00D32072" w:rsidP="00DC5A7B">
            <w:pPr>
              <w:jc w:val="center"/>
            </w:pPr>
            <w:r w:rsidRPr="00DC5A7B">
              <w:t>CO2</w:t>
            </w:r>
          </w:p>
        </w:tc>
        <w:tc>
          <w:tcPr>
            <w:tcW w:w="259" w:type="pct"/>
          </w:tcPr>
          <w:p w14:paraId="45CF0D4F" w14:textId="77777777" w:rsidR="00D32072" w:rsidRPr="00DC5A7B" w:rsidRDefault="00D32072" w:rsidP="00DC5A7B">
            <w:pPr>
              <w:jc w:val="center"/>
            </w:pPr>
            <w:r w:rsidRPr="00DC5A7B">
              <w:t>14</w:t>
            </w:r>
          </w:p>
        </w:tc>
      </w:tr>
      <w:tr w:rsidR="00D32072" w:rsidRPr="00DC5A7B" w14:paraId="41CD2123" w14:textId="77777777" w:rsidTr="00DC5A7B">
        <w:trPr>
          <w:trHeight w:val="283"/>
        </w:trPr>
        <w:tc>
          <w:tcPr>
            <w:tcW w:w="251" w:type="pct"/>
          </w:tcPr>
          <w:p w14:paraId="7C9A4258" w14:textId="77777777" w:rsidR="00D32072" w:rsidRPr="00DC5A7B" w:rsidRDefault="00D32072" w:rsidP="00F33D16">
            <w:pPr>
              <w:jc w:val="center"/>
            </w:pPr>
          </w:p>
        </w:tc>
        <w:tc>
          <w:tcPr>
            <w:tcW w:w="177" w:type="pct"/>
          </w:tcPr>
          <w:p w14:paraId="44F02826" w14:textId="77777777" w:rsidR="00D32072" w:rsidRPr="00DC5A7B" w:rsidRDefault="00D32072" w:rsidP="00F33D16">
            <w:pPr>
              <w:jc w:val="center"/>
            </w:pPr>
            <w:r w:rsidRPr="00DC5A7B">
              <w:t>b.</w:t>
            </w:r>
          </w:p>
        </w:tc>
        <w:tc>
          <w:tcPr>
            <w:tcW w:w="3725" w:type="pct"/>
            <w:vAlign w:val="center"/>
          </w:tcPr>
          <w:p w14:paraId="4C410F26" w14:textId="77777777" w:rsidR="00D32072" w:rsidRPr="00DC5A7B" w:rsidRDefault="00D32072" w:rsidP="004D1FD7">
            <w:pPr>
              <w:jc w:val="both"/>
              <w:rPr>
                <w:lang w:val="en-IN"/>
              </w:rPr>
            </w:pPr>
            <w:r w:rsidRPr="00DC5A7B">
              <w:t>Explain the properties of lipase enzyme and write the applications in food industry.</w:t>
            </w:r>
          </w:p>
        </w:tc>
        <w:tc>
          <w:tcPr>
            <w:tcW w:w="294" w:type="pct"/>
          </w:tcPr>
          <w:p w14:paraId="76EEFA5F" w14:textId="77777777" w:rsidR="00D32072" w:rsidRPr="00DC5A7B" w:rsidRDefault="00D32072" w:rsidP="00DC5A7B">
            <w:pPr>
              <w:jc w:val="center"/>
              <w:rPr>
                <w:color w:val="000000" w:themeColor="text1"/>
              </w:rPr>
            </w:pPr>
            <w:r w:rsidRPr="00DC5A7B">
              <w:rPr>
                <w:color w:val="000000" w:themeColor="text1"/>
              </w:rPr>
              <w:t>A</w:t>
            </w:r>
          </w:p>
        </w:tc>
        <w:tc>
          <w:tcPr>
            <w:tcW w:w="294" w:type="pct"/>
          </w:tcPr>
          <w:p w14:paraId="4907F8FC" w14:textId="77777777" w:rsidR="00D32072" w:rsidRPr="00DC5A7B" w:rsidRDefault="00D32072" w:rsidP="00DC5A7B">
            <w:pPr>
              <w:jc w:val="center"/>
              <w:rPr>
                <w:color w:val="000000" w:themeColor="text1"/>
              </w:rPr>
            </w:pPr>
            <w:r w:rsidRPr="00DC5A7B">
              <w:rPr>
                <w:color w:val="000000" w:themeColor="text1"/>
              </w:rPr>
              <w:t>CO6</w:t>
            </w:r>
          </w:p>
        </w:tc>
        <w:tc>
          <w:tcPr>
            <w:tcW w:w="259" w:type="pct"/>
          </w:tcPr>
          <w:p w14:paraId="51E7B9BB" w14:textId="77777777" w:rsidR="00D32072" w:rsidRPr="00DC5A7B" w:rsidRDefault="00D32072" w:rsidP="00DC5A7B">
            <w:pPr>
              <w:jc w:val="center"/>
            </w:pPr>
            <w:r w:rsidRPr="00DC5A7B">
              <w:t>10</w:t>
            </w:r>
          </w:p>
        </w:tc>
      </w:tr>
      <w:tr w:rsidR="00D32072" w:rsidRPr="00DC5A7B" w14:paraId="10881EB4" w14:textId="77777777" w:rsidTr="00DC5A7B">
        <w:trPr>
          <w:trHeight w:val="397"/>
        </w:trPr>
        <w:tc>
          <w:tcPr>
            <w:tcW w:w="251" w:type="pct"/>
          </w:tcPr>
          <w:p w14:paraId="757D0C43" w14:textId="77777777" w:rsidR="00D32072" w:rsidRPr="00DC5A7B" w:rsidRDefault="00D32072" w:rsidP="00F33D16">
            <w:pPr>
              <w:jc w:val="center"/>
            </w:pPr>
          </w:p>
        </w:tc>
        <w:tc>
          <w:tcPr>
            <w:tcW w:w="177" w:type="pct"/>
          </w:tcPr>
          <w:p w14:paraId="594C4A4B" w14:textId="77777777" w:rsidR="00D32072" w:rsidRPr="00DC5A7B" w:rsidRDefault="00D32072" w:rsidP="00F33D16">
            <w:pPr>
              <w:jc w:val="center"/>
            </w:pPr>
          </w:p>
        </w:tc>
        <w:tc>
          <w:tcPr>
            <w:tcW w:w="3725" w:type="pct"/>
          </w:tcPr>
          <w:p w14:paraId="5ECB0512" w14:textId="77777777" w:rsidR="00D32072" w:rsidRPr="00DC5A7B" w:rsidRDefault="00D32072" w:rsidP="00FA7076">
            <w:pPr>
              <w:jc w:val="center"/>
            </w:pPr>
          </w:p>
        </w:tc>
        <w:tc>
          <w:tcPr>
            <w:tcW w:w="294" w:type="pct"/>
          </w:tcPr>
          <w:p w14:paraId="2D8E7DF9" w14:textId="77777777" w:rsidR="00D32072" w:rsidRPr="00DC5A7B" w:rsidRDefault="00D32072" w:rsidP="00DC5A7B">
            <w:pPr>
              <w:jc w:val="center"/>
            </w:pPr>
          </w:p>
        </w:tc>
        <w:tc>
          <w:tcPr>
            <w:tcW w:w="294" w:type="pct"/>
          </w:tcPr>
          <w:p w14:paraId="4E838BA7" w14:textId="77777777" w:rsidR="00D32072" w:rsidRPr="00DC5A7B" w:rsidRDefault="00D32072" w:rsidP="00DC5A7B">
            <w:pPr>
              <w:jc w:val="center"/>
            </w:pPr>
          </w:p>
        </w:tc>
        <w:tc>
          <w:tcPr>
            <w:tcW w:w="259" w:type="pct"/>
          </w:tcPr>
          <w:p w14:paraId="27916979" w14:textId="77777777" w:rsidR="00D32072" w:rsidRPr="00DC5A7B" w:rsidRDefault="00D32072" w:rsidP="00DC5A7B">
            <w:pPr>
              <w:jc w:val="center"/>
            </w:pPr>
          </w:p>
        </w:tc>
      </w:tr>
      <w:tr w:rsidR="00D32072" w:rsidRPr="00DC5A7B" w14:paraId="1382E84C" w14:textId="77777777" w:rsidTr="00DC5A7B">
        <w:trPr>
          <w:trHeight w:val="283"/>
        </w:trPr>
        <w:tc>
          <w:tcPr>
            <w:tcW w:w="251" w:type="pct"/>
          </w:tcPr>
          <w:p w14:paraId="510E8767" w14:textId="77777777" w:rsidR="00D32072" w:rsidRPr="00DC5A7B" w:rsidRDefault="00D32072" w:rsidP="00F33D16">
            <w:pPr>
              <w:jc w:val="center"/>
            </w:pPr>
            <w:r w:rsidRPr="00DC5A7B">
              <w:t>5.</w:t>
            </w:r>
          </w:p>
        </w:tc>
        <w:tc>
          <w:tcPr>
            <w:tcW w:w="177" w:type="pct"/>
          </w:tcPr>
          <w:p w14:paraId="356D541C" w14:textId="77777777" w:rsidR="00D32072" w:rsidRPr="00DC5A7B" w:rsidRDefault="00D32072" w:rsidP="00F33D16">
            <w:pPr>
              <w:jc w:val="center"/>
            </w:pPr>
            <w:r w:rsidRPr="00DC5A7B">
              <w:t>a.</w:t>
            </w:r>
          </w:p>
        </w:tc>
        <w:tc>
          <w:tcPr>
            <w:tcW w:w="3725" w:type="pct"/>
            <w:vAlign w:val="center"/>
          </w:tcPr>
          <w:p w14:paraId="3E4079E8" w14:textId="77777777" w:rsidR="00D32072" w:rsidRPr="00DC5A7B" w:rsidRDefault="00D32072" w:rsidP="004D1FD7">
            <w:pPr>
              <w:jc w:val="both"/>
              <w:rPr>
                <w:lang w:val="en-GB"/>
              </w:rPr>
            </w:pPr>
            <w:r w:rsidRPr="00DC5A7B">
              <w:rPr>
                <w:lang w:val="en-GB"/>
              </w:rPr>
              <w:t xml:space="preserve">Write the classification of different categories of coenzyme along with examples. </w:t>
            </w:r>
          </w:p>
        </w:tc>
        <w:tc>
          <w:tcPr>
            <w:tcW w:w="294" w:type="pct"/>
          </w:tcPr>
          <w:p w14:paraId="4A919AEA" w14:textId="77777777" w:rsidR="00D32072" w:rsidRPr="00DC5A7B" w:rsidRDefault="00D32072" w:rsidP="00DC5A7B">
            <w:pPr>
              <w:jc w:val="center"/>
              <w:rPr>
                <w:color w:val="000000" w:themeColor="text1"/>
              </w:rPr>
            </w:pPr>
            <w:r w:rsidRPr="00DC5A7B">
              <w:rPr>
                <w:color w:val="000000" w:themeColor="text1"/>
              </w:rPr>
              <w:t>U</w:t>
            </w:r>
          </w:p>
        </w:tc>
        <w:tc>
          <w:tcPr>
            <w:tcW w:w="294" w:type="pct"/>
          </w:tcPr>
          <w:p w14:paraId="4EF0D07C" w14:textId="77777777" w:rsidR="00D32072" w:rsidRPr="00DC5A7B" w:rsidRDefault="00D32072" w:rsidP="00DC5A7B">
            <w:pPr>
              <w:jc w:val="center"/>
              <w:rPr>
                <w:color w:val="000000" w:themeColor="text1"/>
              </w:rPr>
            </w:pPr>
            <w:r w:rsidRPr="00DC5A7B">
              <w:rPr>
                <w:color w:val="000000" w:themeColor="text1"/>
              </w:rPr>
              <w:t>CO5</w:t>
            </w:r>
          </w:p>
        </w:tc>
        <w:tc>
          <w:tcPr>
            <w:tcW w:w="259" w:type="pct"/>
          </w:tcPr>
          <w:p w14:paraId="077AF7D9" w14:textId="77777777" w:rsidR="00D32072" w:rsidRPr="00DC5A7B" w:rsidRDefault="00D32072" w:rsidP="00DC5A7B">
            <w:pPr>
              <w:jc w:val="center"/>
            </w:pPr>
            <w:r w:rsidRPr="00DC5A7B">
              <w:t>10</w:t>
            </w:r>
          </w:p>
        </w:tc>
      </w:tr>
      <w:tr w:rsidR="00D32072" w:rsidRPr="00DC5A7B" w14:paraId="11433858" w14:textId="77777777" w:rsidTr="00DC5A7B">
        <w:trPr>
          <w:trHeight w:val="283"/>
        </w:trPr>
        <w:tc>
          <w:tcPr>
            <w:tcW w:w="251" w:type="pct"/>
          </w:tcPr>
          <w:p w14:paraId="20166262" w14:textId="77777777" w:rsidR="00D32072" w:rsidRPr="00DC5A7B" w:rsidRDefault="00D32072" w:rsidP="00F33D16">
            <w:pPr>
              <w:jc w:val="center"/>
            </w:pPr>
          </w:p>
        </w:tc>
        <w:tc>
          <w:tcPr>
            <w:tcW w:w="177" w:type="pct"/>
          </w:tcPr>
          <w:p w14:paraId="15C91AFA" w14:textId="77777777" w:rsidR="00D32072" w:rsidRPr="00DC5A7B" w:rsidRDefault="00D32072" w:rsidP="00F33D16">
            <w:pPr>
              <w:jc w:val="center"/>
            </w:pPr>
            <w:r w:rsidRPr="00DC5A7B">
              <w:t>b.</w:t>
            </w:r>
          </w:p>
        </w:tc>
        <w:tc>
          <w:tcPr>
            <w:tcW w:w="3725" w:type="pct"/>
            <w:vAlign w:val="center"/>
          </w:tcPr>
          <w:p w14:paraId="5F1CA656" w14:textId="77777777" w:rsidR="00D32072" w:rsidRPr="00DC5A7B" w:rsidRDefault="00D32072" w:rsidP="004D1FD7">
            <w:pPr>
              <w:jc w:val="both"/>
              <w:rPr>
                <w:lang w:val="en-GB"/>
              </w:rPr>
            </w:pPr>
            <w:r w:rsidRPr="00DC5A7B">
              <w:rPr>
                <w:lang w:val="en-GB"/>
              </w:rPr>
              <w:t>Name 5 enzymes that help in metal degradation with their specific function.</w:t>
            </w:r>
          </w:p>
        </w:tc>
        <w:tc>
          <w:tcPr>
            <w:tcW w:w="294" w:type="pct"/>
          </w:tcPr>
          <w:p w14:paraId="69260FF3" w14:textId="77777777" w:rsidR="00D32072" w:rsidRPr="00DC5A7B" w:rsidRDefault="00D32072" w:rsidP="00DC5A7B">
            <w:pPr>
              <w:jc w:val="center"/>
              <w:rPr>
                <w:color w:val="000000" w:themeColor="text1"/>
              </w:rPr>
            </w:pPr>
            <w:r w:rsidRPr="00DC5A7B">
              <w:rPr>
                <w:color w:val="000000" w:themeColor="text1"/>
              </w:rPr>
              <w:t>A</w:t>
            </w:r>
          </w:p>
        </w:tc>
        <w:tc>
          <w:tcPr>
            <w:tcW w:w="294" w:type="pct"/>
          </w:tcPr>
          <w:p w14:paraId="743ECDE4" w14:textId="77777777" w:rsidR="00D32072" w:rsidRPr="00DC5A7B" w:rsidRDefault="00D32072" w:rsidP="00DC5A7B">
            <w:pPr>
              <w:jc w:val="center"/>
              <w:rPr>
                <w:color w:val="000000" w:themeColor="text1"/>
              </w:rPr>
            </w:pPr>
            <w:r w:rsidRPr="00DC5A7B">
              <w:rPr>
                <w:color w:val="000000" w:themeColor="text1"/>
              </w:rPr>
              <w:t>CO5</w:t>
            </w:r>
          </w:p>
        </w:tc>
        <w:tc>
          <w:tcPr>
            <w:tcW w:w="259" w:type="pct"/>
          </w:tcPr>
          <w:p w14:paraId="286DA442" w14:textId="77777777" w:rsidR="00D32072" w:rsidRPr="00DC5A7B" w:rsidRDefault="00D32072" w:rsidP="00DC5A7B">
            <w:pPr>
              <w:jc w:val="center"/>
            </w:pPr>
            <w:r w:rsidRPr="00DC5A7B">
              <w:t>10</w:t>
            </w:r>
          </w:p>
        </w:tc>
      </w:tr>
      <w:tr w:rsidR="00D32072" w:rsidRPr="00DC5A7B" w14:paraId="3B63B8B2" w14:textId="77777777" w:rsidTr="00DC5A7B">
        <w:trPr>
          <w:trHeight w:val="263"/>
        </w:trPr>
        <w:tc>
          <w:tcPr>
            <w:tcW w:w="251" w:type="pct"/>
          </w:tcPr>
          <w:p w14:paraId="5AD53C91" w14:textId="77777777" w:rsidR="00D32072" w:rsidRPr="00DC5A7B" w:rsidRDefault="00D32072" w:rsidP="00F33D16">
            <w:pPr>
              <w:jc w:val="center"/>
            </w:pPr>
          </w:p>
        </w:tc>
        <w:tc>
          <w:tcPr>
            <w:tcW w:w="177" w:type="pct"/>
          </w:tcPr>
          <w:p w14:paraId="41817425" w14:textId="77777777" w:rsidR="00D32072" w:rsidRPr="00DC5A7B" w:rsidRDefault="00D32072" w:rsidP="00F33D16">
            <w:pPr>
              <w:jc w:val="center"/>
            </w:pPr>
          </w:p>
        </w:tc>
        <w:tc>
          <w:tcPr>
            <w:tcW w:w="3725" w:type="pct"/>
          </w:tcPr>
          <w:p w14:paraId="1E5197BE" w14:textId="77777777" w:rsidR="00D32072" w:rsidRPr="00DC5A7B" w:rsidRDefault="00D32072" w:rsidP="00FA7076">
            <w:pPr>
              <w:jc w:val="center"/>
            </w:pPr>
            <w:r w:rsidRPr="00DC5A7B">
              <w:rPr>
                <w:b/>
                <w:bCs/>
              </w:rPr>
              <w:t>(OR)</w:t>
            </w:r>
          </w:p>
        </w:tc>
        <w:tc>
          <w:tcPr>
            <w:tcW w:w="294" w:type="pct"/>
          </w:tcPr>
          <w:p w14:paraId="3B3727DE" w14:textId="77777777" w:rsidR="00D32072" w:rsidRPr="00DC5A7B" w:rsidRDefault="00D32072" w:rsidP="00DC5A7B">
            <w:pPr>
              <w:jc w:val="center"/>
            </w:pPr>
          </w:p>
        </w:tc>
        <w:tc>
          <w:tcPr>
            <w:tcW w:w="294" w:type="pct"/>
          </w:tcPr>
          <w:p w14:paraId="4E01534D" w14:textId="77777777" w:rsidR="00D32072" w:rsidRPr="00DC5A7B" w:rsidRDefault="00D32072" w:rsidP="00DC5A7B">
            <w:pPr>
              <w:jc w:val="center"/>
            </w:pPr>
          </w:p>
        </w:tc>
        <w:tc>
          <w:tcPr>
            <w:tcW w:w="259" w:type="pct"/>
          </w:tcPr>
          <w:p w14:paraId="23E5A124" w14:textId="77777777" w:rsidR="00D32072" w:rsidRPr="00DC5A7B" w:rsidRDefault="00D32072" w:rsidP="00DC5A7B">
            <w:pPr>
              <w:jc w:val="center"/>
            </w:pPr>
          </w:p>
        </w:tc>
      </w:tr>
      <w:tr w:rsidR="00D32072" w:rsidRPr="00DC5A7B" w14:paraId="0A3BBFBB" w14:textId="77777777" w:rsidTr="00DC5A7B">
        <w:trPr>
          <w:trHeight w:val="283"/>
        </w:trPr>
        <w:tc>
          <w:tcPr>
            <w:tcW w:w="251" w:type="pct"/>
          </w:tcPr>
          <w:p w14:paraId="7BB15D9A" w14:textId="77777777" w:rsidR="00D32072" w:rsidRPr="00DC5A7B" w:rsidRDefault="00D32072" w:rsidP="00F33D16">
            <w:pPr>
              <w:jc w:val="center"/>
            </w:pPr>
            <w:r w:rsidRPr="00DC5A7B">
              <w:t>6.</w:t>
            </w:r>
          </w:p>
        </w:tc>
        <w:tc>
          <w:tcPr>
            <w:tcW w:w="177" w:type="pct"/>
          </w:tcPr>
          <w:p w14:paraId="5E60CE16" w14:textId="77777777" w:rsidR="00D32072" w:rsidRPr="00DC5A7B" w:rsidRDefault="00D32072" w:rsidP="00F33D16">
            <w:pPr>
              <w:jc w:val="center"/>
            </w:pPr>
            <w:r w:rsidRPr="00DC5A7B">
              <w:t>a.</w:t>
            </w:r>
          </w:p>
        </w:tc>
        <w:tc>
          <w:tcPr>
            <w:tcW w:w="3725" w:type="pct"/>
            <w:vAlign w:val="center"/>
          </w:tcPr>
          <w:p w14:paraId="42CF069F" w14:textId="77777777" w:rsidR="00D32072" w:rsidRPr="00DC5A7B" w:rsidRDefault="00D32072" w:rsidP="004D1FD7">
            <w:pPr>
              <w:jc w:val="both"/>
              <w:rPr>
                <w:lang w:val="en-IN"/>
              </w:rPr>
            </w:pPr>
            <w:r w:rsidRPr="00DC5A7B">
              <w:rPr>
                <w:lang w:val="en-GB"/>
              </w:rPr>
              <w:t>Derive Michaelis-Menten equation for a single substrate enzyme catalyzed reaction.</w:t>
            </w:r>
          </w:p>
        </w:tc>
        <w:tc>
          <w:tcPr>
            <w:tcW w:w="294" w:type="pct"/>
          </w:tcPr>
          <w:p w14:paraId="1B3DD96E" w14:textId="77777777" w:rsidR="00D32072" w:rsidRPr="00DC5A7B" w:rsidRDefault="00D32072" w:rsidP="00DC5A7B">
            <w:pPr>
              <w:jc w:val="center"/>
              <w:rPr>
                <w:color w:val="000000" w:themeColor="text1"/>
              </w:rPr>
            </w:pPr>
            <w:r w:rsidRPr="00DC5A7B">
              <w:rPr>
                <w:color w:val="000000" w:themeColor="text1"/>
              </w:rPr>
              <w:t>An</w:t>
            </w:r>
          </w:p>
        </w:tc>
        <w:tc>
          <w:tcPr>
            <w:tcW w:w="294" w:type="pct"/>
          </w:tcPr>
          <w:p w14:paraId="2ECB185E" w14:textId="77777777" w:rsidR="00D32072" w:rsidRPr="00DC5A7B" w:rsidRDefault="00D32072" w:rsidP="00DC5A7B">
            <w:pPr>
              <w:jc w:val="center"/>
              <w:rPr>
                <w:color w:val="000000" w:themeColor="text1"/>
              </w:rPr>
            </w:pPr>
            <w:r w:rsidRPr="00DC5A7B">
              <w:rPr>
                <w:color w:val="000000" w:themeColor="text1"/>
              </w:rPr>
              <w:t>CO3</w:t>
            </w:r>
          </w:p>
        </w:tc>
        <w:tc>
          <w:tcPr>
            <w:tcW w:w="259" w:type="pct"/>
          </w:tcPr>
          <w:p w14:paraId="4072ABF5" w14:textId="77777777" w:rsidR="00D32072" w:rsidRPr="00DC5A7B" w:rsidRDefault="00D32072" w:rsidP="00DC5A7B">
            <w:pPr>
              <w:jc w:val="center"/>
            </w:pPr>
            <w:r w:rsidRPr="00DC5A7B">
              <w:t>10</w:t>
            </w:r>
          </w:p>
        </w:tc>
      </w:tr>
      <w:tr w:rsidR="00D32072" w:rsidRPr="00DC5A7B" w14:paraId="375ADFDD" w14:textId="77777777" w:rsidTr="00DC5A7B">
        <w:trPr>
          <w:trHeight w:val="283"/>
        </w:trPr>
        <w:tc>
          <w:tcPr>
            <w:tcW w:w="251" w:type="pct"/>
          </w:tcPr>
          <w:p w14:paraId="313727BA" w14:textId="77777777" w:rsidR="00D32072" w:rsidRPr="00DC5A7B" w:rsidRDefault="00D32072" w:rsidP="00F33D16">
            <w:pPr>
              <w:jc w:val="center"/>
            </w:pPr>
          </w:p>
        </w:tc>
        <w:tc>
          <w:tcPr>
            <w:tcW w:w="177" w:type="pct"/>
          </w:tcPr>
          <w:p w14:paraId="2BFBC64A" w14:textId="77777777" w:rsidR="00D32072" w:rsidRPr="00DC5A7B" w:rsidRDefault="00D32072" w:rsidP="00F33D16">
            <w:pPr>
              <w:jc w:val="center"/>
            </w:pPr>
            <w:r w:rsidRPr="00DC5A7B">
              <w:t>b.</w:t>
            </w:r>
          </w:p>
        </w:tc>
        <w:tc>
          <w:tcPr>
            <w:tcW w:w="3725" w:type="pct"/>
          </w:tcPr>
          <w:p w14:paraId="74F2D5CD" w14:textId="77777777" w:rsidR="00D32072" w:rsidRPr="00DC5A7B" w:rsidRDefault="00D32072" w:rsidP="005A5694">
            <w:pPr>
              <w:jc w:val="both"/>
              <w:rPr>
                <w:bCs/>
              </w:rPr>
            </w:pPr>
            <w:r w:rsidRPr="00DC5A7B">
              <w:rPr>
                <w:lang w:val="en-IN"/>
              </w:rPr>
              <w:t xml:space="preserve">Explain the chemical nature of enzymes and write the </w:t>
            </w:r>
            <w:r w:rsidRPr="00DC5A7B">
              <w:t>difference between globular and fibrous Protein.</w:t>
            </w:r>
          </w:p>
        </w:tc>
        <w:tc>
          <w:tcPr>
            <w:tcW w:w="294" w:type="pct"/>
          </w:tcPr>
          <w:p w14:paraId="23012045" w14:textId="77777777" w:rsidR="00D32072" w:rsidRPr="00DC5A7B" w:rsidRDefault="00D32072" w:rsidP="00DC5A7B">
            <w:pPr>
              <w:jc w:val="center"/>
            </w:pPr>
            <w:r w:rsidRPr="00DC5A7B">
              <w:t>An</w:t>
            </w:r>
          </w:p>
        </w:tc>
        <w:tc>
          <w:tcPr>
            <w:tcW w:w="294" w:type="pct"/>
          </w:tcPr>
          <w:p w14:paraId="7D3FC836" w14:textId="77777777" w:rsidR="00D32072" w:rsidRPr="00DC5A7B" w:rsidRDefault="00D32072" w:rsidP="00DC5A7B">
            <w:pPr>
              <w:jc w:val="center"/>
            </w:pPr>
            <w:r w:rsidRPr="00DC5A7B">
              <w:rPr>
                <w:color w:val="000000" w:themeColor="text1"/>
              </w:rPr>
              <w:t>CO4</w:t>
            </w:r>
          </w:p>
        </w:tc>
        <w:tc>
          <w:tcPr>
            <w:tcW w:w="259" w:type="pct"/>
          </w:tcPr>
          <w:p w14:paraId="12F0B4F5" w14:textId="77777777" w:rsidR="00D32072" w:rsidRPr="00DC5A7B" w:rsidRDefault="00D32072" w:rsidP="00DC5A7B">
            <w:pPr>
              <w:jc w:val="center"/>
            </w:pPr>
            <w:r w:rsidRPr="00DC5A7B">
              <w:t>10</w:t>
            </w:r>
          </w:p>
        </w:tc>
      </w:tr>
      <w:tr w:rsidR="00D32072" w:rsidRPr="00DC5A7B" w14:paraId="60D58878" w14:textId="77777777" w:rsidTr="00DC5A7B">
        <w:trPr>
          <w:trHeight w:val="397"/>
        </w:trPr>
        <w:tc>
          <w:tcPr>
            <w:tcW w:w="251" w:type="pct"/>
          </w:tcPr>
          <w:p w14:paraId="344AF85A" w14:textId="77777777" w:rsidR="00D32072" w:rsidRPr="00DC5A7B" w:rsidRDefault="00D32072" w:rsidP="00F33D16">
            <w:pPr>
              <w:jc w:val="center"/>
            </w:pPr>
          </w:p>
        </w:tc>
        <w:tc>
          <w:tcPr>
            <w:tcW w:w="177" w:type="pct"/>
          </w:tcPr>
          <w:p w14:paraId="3B267115" w14:textId="77777777" w:rsidR="00D32072" w:rsidRPr="00DC5A7B" w:rsidRDefault="00D32072" w:rsidP="00F33D16">
            <w:pPr>
              <w:jc w:val="center"/>
            </w:pPr>
          </w:p>
        </w:tc>
        <w:tc>
          <w:tcPr>
            <w:tcW w:w="3725" w:type="pct"/>
          </w:tcPr>
          <w:p w14:paraId="4CCD0B0B" w14:textId="77777777" w:rsidR="00D32072" w:rsidRPr="00DC5A7B" w:rsidRDefault="00D32072" w:rsidP="00FA7076">
            <w:pPr>
              <w:jc w:val="center"/>
            </w:pPr>
          </w:p>
        </w:tc>
        <w:tc>
          <w:tcPr>
            <w:tcW w:w="294" w:type="pct"/>
          </w:tcPr>
          <w:p w14:paraId="712D8BB8" w14:textId="77777777" w:rsidR="00D32072" w:rsidRPr="00DC5A7B" w:rsidRDefault="00D32072" w:rsidP="00DC5A7B">
            <w:pPr>
              <w:jc w:val="center"/>
            </w:pPr>
          </w:p>
        </w:tc>
        <w:tc>
          <w:tcPr>
            <w:tcW w:w="294" w:type="pct"/>
          </w:tcPr>
          <w:p w14:paraId="7B56132B" w14:textId="77777777" w:rsidR="00D32072" w:rsidRPr="00DC5A7B" w:rsidRDefault="00D32072" w:rsidP="00DC5A7B">
            <w:pPr>
              <w:jc w:val="center"/>
            </w:pPr>
          </w:p>
        </w:tc>
        <w:tc>
          <w:tcPr>
            <w:tcW w:w="259" w:type="pct"/>
          </w:tcPr>
          <w:p w14:paraId="302A463E" w14:textId="77777777" w:rsidR="00D32072" w:rsidRPr="00DC5A7B" w:rsidRDefault="00D32072" w:rsidP="00DC5A7B">
            <w:pPr>
              <w:jc w:val="center"/>
            </w:pPr>
          </w:p>
        </w:tc>
      </w:tr>
      <w:tr w:rsidR="00D32072" w:rsidRPr="00DC5A7B" w14:paraId="19AB8F8F" w14:textId="77777777" w:rsidTr="00DC5A7B">
        <w:trPr>
          <w:trHeight w:val="283"/>
        </w:trPr>
        <w:tc>
          <w:tcPr>
            <w:tcW w:w="251" w:type="pct"/>
          </w:tcPr>
          <w:p w14:paraId="7AE15C86" w14:textId="77777777" w:rsidR="00D32072" w:rsidRPr="00DC5A7B" w:rsidRDefault="00D32072" w:rsidP="00F33D16">
            <w:pPr>
              <w:jc w:val="center"/>
            </w:pPr>
            <w:r w:rsidRPr="00DC5A7B">
              <w:t>7.</w:t>
            </w:r>
          </w:p>
        </w:tc>
        <w:tc>
          <w:tcPr>
            <w:tcW w:w="177" w:type="pct"/>
          </w:tcPr>
          <w:p w14:paraId="32A78754" w14:textId="77777777" w:rsidR="00D32072" w:rsidRPr="00DC5A7B" w:rsidRDefault="00D32072" w:rsidP="00F33D16">
            <w:pPr>
              <w:jc w:val="center"/>
            </w:pPr>
            <w:r w:rsidRPr="00DC5A7B">
              <w:t>a.</w:t>
            </w:r>
          </w:p>
        </w:tc>
        <w:tc>
          <w:tcPr>
            <w:tcW w:w="3725" w:type="pct"/>
            <w:vAlign w:val="center"/>
          </w:tcPr>
          <w:p w14:paraId="5FFF64BA" w14:textId="77777777" w:rsidR="00D32072" w:rsidRPr="00DC5A7B" w:rsidRDefault="00D32072" w:rsidP="00DC5A7B">
            <w:pPr>
              <w:jc w:val="both"/>
            </w:pPr>
            <w:r w:rsidRPr="00DC5A7B">
              <w:t>Explain the compartmentation of Metabolic Pathways with examples and write the importance of Enzyme Localization.</w:t>
            </w:r>
          </w:p>
        </w:tc>
        <w:tc>
          <w:tcPr>
            <w:tcW w:w="294" w:type="pct"/>
          </w:tcPr>
          <w:p w14:paraId="63C80AC9" w14:textId="77777777" w:rsidR="00D32072" w:rsidRPr="00DC5A7B" w:rsidRDefault="00D32072" w:rsidP="00DC5A7B">
            <w:pPr>
              <w:jc w:val="center"/>
              <w:rPr>
                <w:color w:val="000000" w:themeColor="text1"/>
              </w:rPr>
            </w:pPr>
            <w:r w:rsidRPr="00DC5A7B">
              <w:rPr>
                <w:color w:val="000000" w:themeColor="text1"/>
              </w:rPr>
              <w:t>A</w:t>
            </w:r>
          </w:p>
        </w:tc>
        <w:tc>
          <w:tcPr>
            <w:tcW w:w="294" w:type="pct"/>
          </w:tcPr>
          <w:p w14:paraId="0C52AB59" w14:textId="77777777" w:rsidR="00D32072" w:rsidRPr="00DC5A7B" w:rsidRDefault="00D32072" w:rsidP="00DC5A7B">
            <w:pPr>
              <w:jc w:val="center"/>
              <w:rPr>
                <w:color w:val="000000" w:themeColor="text1"/>
              </w:rPr>
            </w:pPr>
            <w:r w:rsidRPr="00DC5A7B">
              <w:rPr>
                <w:color w:val="000000" w:themeColor="text1"/>
              </w:rPr>
              <w:t>CO4</w:t>
            </w:r>
          </w:p>
        </w:tc>
        <w:tc>
          <w:tcPr>
            <w:tcW w:w="259" w:type="pct"/>
          </w:tcPr>
          <w:p w14:paraId="5A841F24" w14:textId="77777777" w:rsidR="00D32072" w:rsidRPr="00DC5A7B" w:rsidRDefault="00D32072" w:rsidP="00DC5A7B">
            <w:pPr>
              <w:jc w:val="center"/>
            </w:pPr>
            <w:r w:rsidRPr="00DC5A7B">
              <w:t>15</w:t>
            </w:r>
          </w:p>
        </w:tc>
      </w:tr>
      <w:tr w:rsidR="00D32072" w:rsidRPr="00DC5A7B" w14:paraId="57BE4AB0" w14:textId="77777777" w:rsidTr="00647B22">
        <w:trPr>
          <w:trHeight w:val="283"/>
        </w:trPr>
        <w:tc>
          <w:tcPr>
            <w:tcW w:w="251" w:type="pct"/>
          </w:tcPr>
          <w:p w14:paraId="65AF0E81" w14:textId="77777777" w:rsidR="00D32072" w:rsidRPr="00DC5A7B" w:rsidRDefault="00D32072" w:rsidP="00F33D16">
            <w:pPr>
              <w:jc w:val="center"/>
            </w:pPr>
          </w:p>
        </w:tc>
        <w:tc>
          <w:tcPr>
            <w:tcW w:w="177" w:type="pct"/>
          </w:tcPr>
          <w:p w14:paraId="07CC557D" w14:textId="77777777" w:rsidR="00D32072" w:rsidRPr="00DC5A7B" w:rsidRDefault="00D32072" w:rsidP="00F33D16">
            <w:pPr>
              <w:jc w:val="center"/>
            </w:pPr>
            <w:r w:rsidRPr="00DC5A7B">
              <w:t>b.</w:t>
            </w:r>
          </w:p>
        </w:tc>
        <w:tc>
          <w:tcPr>
            <w:tcW w:w="3725" w:type="pct"/>
            <w:vAlign w:val="center"/>
          </w:tcPr>
          <w:p w14:paraId="44F86218" w14:textId="77777777" w:rsidR="00D32072" w:rsidRPr="00DC5A7B" w:rsidRDefault="00D32072" w:rsidP="004D1FD7">
            <w:pPr>
              <w:jc w:val="both"/>
              <w:rPr>
                <w:lang w:val="en-GB"/>
              </w:rPr>
            </w:pPr>
            <w:r w:rsidRPr="00DC5A7B">
              <w:rPr>
                <w:color w:val="000000"/>
              </w:rPr>
              <w:t>Distinguish between protein and non-protein enzymes.</w:t>
            </w:r>
          </w:p>
        </w:tc>
        <w:tc>
          <w:tcPr>
            <w:tcW w:w="294" w:type="pct"/>
            <w:vAlign w:val="center"/>
          </w:tcPr>
          <w:p w14:paraId="07D809B7" w14:textId="77777777" w:rsidR="00D32072" w:rsidRPr="00DC5A7B" w:rsidRDefault="00D32072" w:rsidP="004D1FD7">
            <w:pPr>
              <w:jc w:val="center"/>
              <w:rPr>
                <w:color w:val="000000" w:themeColor="text1"/>
              </w:rPr>
            </w:pPr>
            <w:r w:rsidRPr="00DC5A7B">
              <w:rPr>
                <w:color w:val="000000" w:themeColor="text1"/>
              </w:rPr>
              <w:t>An</w:t>
            </w:r>
          </w:p>
        </w:tc>
        <w:tc>
          <w:tcPr>
            <w:tcW w:w="294" w:type="pct"/>
          </w:tcPr>
          <w:p w14:paraId="05F9608A" w14:textId="77777777" w:rsidR="00D32072" w:rsidRPr="00DC5A7B" w:rsidRDefault="00D32072" w:rsidP="004D1FD7">
            <w:r w:rsidRPr="00DC5A7B">
              <w:t>CO2</w:t>
            </w:r>
          </w:p>
        </w:tc>
        <w:tc>
          <w:tcPr>
            <w:tcW w:w="259" w:type="pct"/>
            <w:vAlign w:val="center"/>
          </w:tcPr>
          <w:p w14:paraId="4AF9444E" w14:textId="77777777" w:rsidR="00D32072" w:rsidRPr="00DC5A7B" w:rsidRDefault="00D32072" w:rsidP="004D1FD7">
            <w:pPr>
              <w:jc w:val="center"/>
            </w:pPr>
            <w:r w:rsidRPr="00DC5A7B">
              <w:t>5</w:t>
            </w:r>
          </w:p>
        </w:tc>
      </w:tr>
      <w:tr w:rsidR="00D32072" w:rsidRPr="00DC5A7B" w14:paraId="0474F842" w14:textId="77777777" w:rsidTr="000E271E">
        <w:trPr>
          <w:trHeight w:val="283"/>
        </w:trPr>
        <w:tc>
          <w:tcPr>
            <w:tcW w:w="251" w:type="pct"/>
          </w:tcPr>
          <w:p w14:paraId="3A44206C" w14:textId="77777777" w:rsidR="00D32072" w:rsidRPr="00DC5A7B" w:rsidRDefault="00D32072" w:rsidP="00F33D16">
            <w:pPr>
              <w:jc w:val="center"/>
            </w:pPr>
          </w:p>
        </w:tc>
        <w:tc>
          <w:tcPr>
            <w:tcW w:w="177" w:type="pct"/>
          </w:tcPr>
          <w:p w14:paraId="629CAAF2" w14:textId="77777777" w:rsidR="00D32072" w:rsidRPr="00DC5A7B" w:rsidRDefault="00D32072" w:rsidP="00F33D16">
            <w:pPr>
              <w:jc w:val="center"/>
            </w:pPr>
          </w:p>
        </w:tc>
        <w:tc>
          <w:tcPr>
            <w:tcW w:w="3725" w:type="pct"/>
          </w:tcPr>
          <w:p w14:paraId="2F56EC58" w14:textId="77777777" w:rsidR="00D32072" w:rsidRPr="00DC5A7B" w:rsidRDefault="00D32072" w:rsidP="00FA7076">
            <w:pPr>
              <w:jc w:val="center"/>
              <w:rPr>
                <w:bCs/>
              </w:rPr>
            </w:pPr>
            <w:r w:rsidRPr="00DC5A7B">
              <w:rPr>
                <w:b/>
                <w:bCs/>
              </w:rPr>
              <w:t>(OR)</w:t>
            </w:r>
          </w:p>
        </w:tc>
        <w:tc>
          <w:tcPr>
            <w:tcW w:w="294" w:type="pct"/>
          </w:tcPr>
          <w:p w14:paraId="34B5AB0F" w14:textId="77777777" w:rsidR="00D32072" w:rsidRPr="00DC5A7B" w:rsidRDefault="00D32072" w:rsidP="00F33D16">
            <w:pPr>
              <w:jc w:val="center"/>
            </w:pPr>
          </w:p>
        </w:tc>
        <w:tc>
          <w:tcPr>
            <w:tcW w:w="294" w:type="pct"/>
          </w:tcPr>
          <w:p w14:paraId="3870360B" w14:textId="77777777" w:rsidR="00D32072" w:rsidRPr="00DC5A7B" w:rsidRDefault="00D32072" w:rsidP="00F33D16">
            <w:pPr>
              <w:jc w:val="center"/>
            </w:pPr>
          </w:p>
        </w:tc>
        <w:tc>
          <w:tcPr>
            <w:tcW w:w="259" w:type="pct"/>
          </w:tcPr>
          <w:p w14:paraId="43D6046F" w14:textId="77777777" w:rsidR="00D32072" w:rsidRPr="00DC5A7B" w:rsidRDefault="00D32072" w:rsidP="00F33D16">
            <w:pPr>
              <w:jc w:val="center"/>
            </w:pPr>
          </w:p>
        </w:tc>
      </w:tr>
      <w:tr w:rsidR="00D32072" w:rsidRPr="00DC5A7B" w14:paraId="4741CA8C" w14:textId="77777777" w:rsidTr="00AE713B">
        <w:trPr>
          <w:trHeight w:val="283"/>
        </w:trPr>
        <w:tc>
          <w:tcPr>
            <w:tcW w:w="251" w:type="pct"/>
          </w:tcPr>
          <w:p w14:paraId="1664BEF7" w14:textId="77777777" w:rsidR="00D32072" w:rsidRPr="00DC5A7B" w:rsidRDefault="00D32072" w:rsidP="00F33D16">
            <w:pPr>
              <w:jc w:val="center"/>
            </w:pPr>
            <w:r w:rsidRPr="00DC5A7B">
              <w:t>8.</w:t>
            </w:r>
          </w:p>
        </w:tc>
        <w:tc>
          <w:tcPr>
            <w:tcW w:w="177" w:type="pct"/>
          </w:tcPr>
          <w:p w14:paraId="31FECC0B" w14:textId="77777777" w:rsidR="00D32072" w:rsidRPr="00DC5A7B" w:rsidRDefault="00D32072" w:rsidP="00F33D16">
            <w:pPr>
              <w:jc w:val="center"/>
            </w:pPr>
            <w:r w:rsidRPr="00DC5A7B">
              <w:t>a.</w:t>
            </w:r>
          </w:p>
        </w:tc>
        <w:tc>
          <w:tcPr>
            <w:tcW w:w="3725" w:type="pct"/>
            <w:vAlign w:val="center"/>
          </w:tcPr>
          <w:p w14:paraId="16E69252" w14:textId="77777777" w:rsidR="00D32072" w:rsidRPr="00DC5A7B" w:rsidRDefault="00D32072" w:rsidP="004D1FD7">
            <w:pPr>
              <w:jc w:val="both"/>
            </w:pPr>
            <w:r w:rsidRPr="00DC5A7B">
              <w:t>Explain the fundamental properties of enzymes.</w:t>
            </w:r>
          </w:p>
        </w:tc>
        <w:tc>
          <w:tcPr>
            <w:tcW w:w="294" w:type="pct"/>
            <w:vAlign w:val="center"/>
          </w:tcPr>
          <w:p w14:paraId="268822D7" w14:textId="77777777" w:rsidR="00D32072" w:rsidRPr="00DC5A7B" w:rsidRDefault="00D32072" w:rsidP="00FB346C">
            <w:pPr>
              <w:jc w:val="center"/>
              <w:rPr>
                <w:color w:val="000000" w:themeColor="text1"/>
              </w:rPr>
            </w:pPr>
            <w:r w:rsidRPr="00DC5A7B">
              <w:rPr>
                <w:color w:val="000000" w:themeColor="text1"/>
              </w:rPr>
              <w:t>A</w:t>
            </w:r>
          </w:p>
        </w:tc>
        <w:tc>
          <w:tcPr>
            <w:tcW w:w="294" w:type="pct"/>
            <w:vAlign w:val="center"/>
          </w:tcPr>
          <w:p w14:paraId="4FAD5DC8" w14:textId="77777777" w:rsidR="00D32072" w:rsidRPr="00DC5A7B" w:rsidRDefault="00D32072" w:rsidP="004D1FD7">
            <w:pPr>
              <w:jc w:val="center"/>
              <w:rPr>
                <w:color w:val="000000" w:themeColor="text1"/>
              </w:rPr>
            </w:pPr>
            <w:r w:rsidRPr="00DC5A7B">
              <w:rPr>
                <w:color w:val="000000" w:themeColor="text1"/>
              </w:rPr>
              <w:t>CO1</w:t>
            </w:r>
          </w:p>
        </w:tc>
        <w:tc>
          <w:tcPr>
            <w:tcW w:w="259" w:type="pct"/>
            <w:vAlign w:val="center"/>
          </w:tcPr>
          <w:p w14:paraId="48F3AD07" w14:textId="77777777" w:rsidR="00D32072" w:rsidRPr="00DC5A7B" w:rsidRDefault="00D32072" w:rsidP="004D1FD7">
            <w:pPr>
              <w:jc w:val="center"/>
            </w:pPr>
            <w:r w:rsidRPr="00DC5A7B">
              <w:t>10</w:t>
            </w:r>
          </w:p>
        </w:tc>
      </w:tr>
      <w:tr w:rsidR="00D32072" w:rsidRPr="00DC5A7B" w14:paraId="0F83C3FE" w14:textId="77777777" w:rsidTr="00AE713B">
        <w:trPr>
          <w:trHeight w:val="283"/>
        </w:trPr>
        <w:tc>
          <w:tcPr>
            <w:tcW w:w="251" w:type="pct"/>
          </w:tcPr>
          <w:p w14:paraId="42043101" w14:textId="77777777" w:rsidR="00D32072" w:rsidRPr="00DC5A7B" w:rsidRDefault="00D32072" w:rsidP="00F33D16">
            <w:pPr>
              <w:jc w:val="center"/>
            </w:pPr>
          </w:p>
        </w:tc>
        <w:tc>
          <w:tcPr>
            <w:tcW w:w="177" w:type="pct"/>
          </w:tcPr>
          <w:p w14:paraId="35D8CC87" w14:textId="77777777" w:rsidR="00D32072" w:rsidRPr="00DC5A7B" w:rsidRDefault="00D32072" w:rsidP="00F33D16">
            <w:pPr>
              <w:jc w:val="center"/>
            </w:pPr>
            <w:r w:rsidRPr="00DC5A7B">
              <w:t>b.</w:t>
            </w:r>
          </w:p>
        </w:tc>
        <w:tc>
          <w:tcPr>
            <w:tcW w:w="3725" w:type="pct"/>
            <w:vAlign w:val="center"/>
          </w:tcPr>
          <w:p w14:paraId="592B36BA" w14:textId="77777777" w:rsidR="00D32072" w:rsidRPr="00DC5A7B" w:rsidRDefault="00D32072" w:rsidP="004D1FD7">
            <w:pPr>
              <w:jc w:val="both"/>
            </w:pPr>
            <w:r w:rsidRPr="00DC5A7B">
              <w:t>Describe the classification of enzymes with examples.</w:t>
            </w:r>
          </w:p>
        </w:tc>
        <w:tc>
          <w:tcPr>
            <w:tcW w:w="294" w:type="pct"/>
            <w:vAlign w:val="center"/>
          </w:tcPr>
          <w:p w14:paraId="69DF55AF" w14:textId="77777777" w:rsidR="00D32072" w:rsidRPr="00DC5A7B" w:rsidRDefault="00D32072" w:rsidP="004D1FD7">
            <w:pPr>
              <w:jc w:val="center"/>
              <w:rPr>
                <w:color w:val="000000" w:themeColor="text1"/>
              </w:rPr>
            </w:pPr>
            <w:r w:rsidRPr="00DC5A7B">
              <w:rPr>
                <w:color w:val="000000" w:themeColor="text1"/>
              </w:rPr>
              <w:t>U</w:t>
            </w:r>
          </w:p>
        </w:tc>
        <w:tc>
          <w:tcPr>
            <w:tcW w:w="294" w:type="pct"/>
            <w:vAlign w:val="center"/>
          </w:tcPr>
          <w:p w14:paraId="37E70BCB" w14:textId="77777777" w:rsidR="00D32072" w:rsidRPr="00DC5A7B" w:rsidRDefault="00D32072" w:rsidP="004D1FD7">
            <w:pPr>
              <w:jc w:val="center"/>
              <w:rPr>
                <w:color w:val="000000" w:themeColor="text1"/>
              </w:rPr>
            </w:pPr>
            <w:r w:rsidRPr="00DC5A7B">
              <w:rPr>
                <w:color w:val="000000" w:themeColor="text1"/>
              </w:rPr>
              <w:t>CO2</w:t>
            </w:r>
          </w:p>
        </w:tc>
        <w:tc>
          <w:tcPr>
            <w:tcW w:w="259" w:type="pct"/>
            <w:vAlign w:val="center"/>
          </w:tcPr>
          <w:p w14:paraId="35BC2FD5" w14:textId="77777777" w:rsidR="00D32072" w:rsidRPr="00DC5A7B" w:rsidRDefault="00D32072" w:rsidP="004D1FD7">
            <w:pPr>
              <w:jc w:val="center"/>
            </w:pPr>
            <w:r w:rsidRPr="00DC5A7B">
              <w:t>10</w:t>
            </w:r>
          </w:p>
        </w:tc>
      </w:tr>
      <w:tr w:rsidR="00D32072" w:rsidRPr="00DC5A7B" w14:paraId="3C5336F0" w14:textId="77777777" w:rsidTr="00DA09A8">
        <w:trPr>
          <w:trHeight w:val="274"/>
        </w:trPr>
        <w:tc>
          <w:tcPr>
            <w:tcW w:w="5000" w:type="pct"/>
            <w:gridSpan w:val="6"/>
            <w:vAlign w:val="center"/>
          </w:tcPr>
          <w:p w14:paraId="4D0290EF" w14:textId="77777777" w:rsidR="00D32072" w:rsidRDefault="00D32072" w:rsidP="00F33D16">
            <w:pPr>
              <w:jc w:val="center"/>
              <w:rPr>
                <w:b/>
                <w:bCs/>
              </w:rPr>
            </w:pPr>
          </w:p>
          <w:p w14:paraId="767EFA5C" w14:textId="77777777" w:rsidR="00D32072" w:rsidRDefault="00D32072" w:rsidP="00F33D16">
            <w:pPr>
              <w:jc w:val="center"/>
              <w:rPr>
                <w:b/>
                <w:bCs/>
              </w:rPr>
            </w:pPr>
          </w:p>
          <w:p w14:paraId="00579DF4" w14:textId="77777777" w:rsidR="00D32072" w:rsidRPr="00DC5A7B" w:rsidRDefault="00D32072" w:rsidP="00F33D16">
            <w:pPr>
              <w:jc w:val="center"/>
            </w:pPr>
            <w:r w:rsidRPr="00DC5A7B">
              <w:rPr>
                <w:b/>
                <w:bCs/>
              </w:rPr>
              <w:lastRenderedPageBreak/>
              <w:t>COMPULSORY QUESTION</w:t>
            </w:r>
          </w:p>
        </w:tc>
      </w:tr>
      <w:tr w:rsidR="00D32072" w:rsidRPr="00DC5A7B" w14:paraId="6129BF68" w14:textId="77777777" w:rsidTr="000E271E">
        <w:trPr>
          <w:trHeight w:val="283"/>
        </w:trPr>
        <w:tc>
          <w:tcPr>
            <w:tcW w:w="251" w:type="pct"/>
          </w:tcPr>
          <w:p w14:paraId="5F6F6FDA" w14:textId="77777777" w:rsidR="00D32072" w:rsidRPr="00DC5A7B" w:rsidRDefault="00D32072" w:rsidP="00F33D16">
            <w:pPr>
              <w:jc w:val="center"/>
            </w:pPr>
            <w:r w:rsidRPr="00DC5A7B">
              <w:lastRenderedPageBreak/>
              <w:t>9.</w:t>
            </w:r>
          </w:p>
        </w:tc>
        <w:tc>
          <w:tcPr>
            <w:tcW w:w="177" w:type="pct"/>
          </w:tcPr>
          <w:p w14:paraId="5122DE2D" w14:textId="77777777" w:rsidR="00D32072" w:rsidRPr="00DC5A7B" w:rsidRDefault="00D32072" w:rsidP="00F33D16">
            <w:pPr>
              <w:jc w:val="center"/>
            </w:pPr>
            <w:r w:rsidRPr="00DC5A7B">
              <w:t>a.</w:t>
            </w:r>
          </w:p>
        </w:tc>
        <w:tc>
          <w:tcPr>
            <w:tcW w:w="3725" w:type="pct"/>
          </w:tcPr>
          <w:p w14:paraId="41B25856" w14:textId="77777777" w:rsidR="00D32072" w:rsidRPr="00DC5A7B" w:rsidRDefault="00D32072" w:rsidP="00DE0547">
            <w:pPr>
              <w:jc w:val="both"/>
            </w:pPr>
            <w:r w:rsidRPr="00DC5A7B">
              <w:t>Elaborate on thermophilic enzymes and explain the mechanism of one thermophilic enzyme.</w:t>
            </w:r>
          </w:p>
        </w:tc>
        <w:tc>
          <w:tcPr>
            <w:tcW w:w="294" w:type="pct"/>
          </w:tcPr>
          <w:p w14:paraId="71F3BBF9" w14:textId="77777777" w:rsidR="00D32072" w:rsidRPr="00DC5A7B" w:rsidRDefault="00D32072" w:rsidP="00F33D16">
            <w:pPr>
              <w:jc w:val="center"/>
            </w:pPr>
            <w:r w:rsidRPr="00DC5A7B">
              <w:t>An</w:t>
            </w:r>
          </w:p>
        </w:tc>
        <w:tc>
          <w:tcPr>
            <w:tcW w:w="294" w:type="pct"/>
          </w:tcPr>
          <w:p w14:paraId="2E7F2C67" w14:textId="77777777" w:rsidR="00D32072" w:rsidRPr="00DC5A7B" w:rsidRDefault="00D32072" w:rsidP="004D1FD7">
            <w:pPr>
              <w:jc w:val="center"/>
            </w:pPr>
            <w:r w:rsidRPr="00DC5A7B">
              <w:t>CO6</w:t>
            </w:r>
          </w:p>
        </w:tc>
        <w:tc>
          <w:tcPr>
            <w:tcW w:w="259" w:type="pct"/>
          </w:tcPr>
          <w:p w14:paraId="5FD74974" w14:textId="77777777" w:rsidR="00D32072" w:rsidRPr="00DC5A7B" w:rsidRDefault="00D32072" w:rsidP="00F33D16">
            <w:pPr>
              <w:jc w:val="center"/>
            </w:pPr>
            <w:r w:rsidRPr="00DC5A7B">
              <w:t>10</w:t>
            </w:r>
          </w:p>
        </w:tc>
      </w:tr>
      <w:tr w:rsidR="00D32072" w:rsidRPr="00DC5A7B" w14:paraId="3D21479C" w14:textId="77777777" w:rsidTr="000E271E">
        <w:trPr>
          <w:trHeight w:val="283"/>
        </w:trPr>
        <w:tc>
          <w:tcPr>
            <w:tcW w:w="251" w:type="pct"/>
          </w:tcPr>
          <w:p w14:paraId="19A0D193" w14:textId="77777777" w:rsidR="00D32072" w:rsidRPr="00DC5A7B" w:rsidRDefault="00D32072" w:rsidP="00F33D16">
            <w:pPr>
              <w:jc w:val="center"/>
            </w:pPr>
          </w:p>
        </w:tc>
        <w:tc>
          <w:tcPr>
            <w:tcW w:w="177" w:type="pct"/>
          </w:tcPr>
          <w:p w14:paraId="4994B13E" w14:textId="77777777" w:rsidR="00D32072" w:rsidRPr="00DC5A7B" w:rsidRDefault="00D32072" w:rsidP="00F33D16">
            <w:pPr>
              <w:jc w:val="center"/>
            </w:pPr>
            <w:r w:rsidRPr="00DC5A7B">
              <w:t>b.</w:t>
            </w:r>
          </w:p>
        </w:tc>
        <w:tc>
          <w:tcPr>
            <w:tcW w:w="3725" w:type="pct"/>
          </w:tcPr>
          <w:p w14:paraId="6860843E" w14:textId="77777777" w:rsidR="00D32072" w:rsidRPr="00DC5A7B" w:rsidRDefault="00D32072" w:rsidP="00DE0547">
            <w:pPr>
              <w:jc w:val="both"/>
              <w:rPr>
                <w:bCs/>
              </w:rPr>
            </w:pPr>
            <w:r w:rsidRPr="00DC5A7B">
              <w:t>Explain the types of amylases and write the application of amylases in food industry.</w:t>
            </w:r>
          </w:p>
        </w:tc>
        <w:tc>
          <w:tcPr>
            <w:tcW w:w="294" w:type="pct"/>
          </w:tcPr>
          <w:p w14:paraId="59BE2DDE" w14:textId="77777777" w:rsidR="00D32072" w:rsidRPr="00DC5A7B" w:rsidRDefault="00D32072" w:rsidP="00F33D16">
            <w:pPr>
              <w:jc w:val="center"/>
            </w:pPr>
            <w:r w:rsidRPr="00DC5A7B">
              <w:t>A</w:t>
            </w:r>
          </w:p>
        </w:tc>
        <w:tc>
          <w:tcPr>
            <w:tcW w:w="294" w:type="pct"/>
          </w:tcPr>
          <w:p w14:paraId="6FF27456" w14:textId="77777777" w:rsidR="00D32072" w:rsidRPr="00DC5A7B" w:rsidRDefault="00D32072" w:rsidP="004D1FD7">
            <w:pPr>
              <w:jc w:val="center"/>
            </w:pPr>
            <w:r w:rsidRPr="00DC5A7B">
              <w:t>CO6</w:t>
            </w:r>
          </w:p>
        </w:tc>
        <w:tc>
          <w:tcPr>
            <w:tcW w:w="259" w:type="pct"/>
          </w:tcPr>
          <w:p w14:paraId="43660D84" w14:textId="77777777" w:rsidR="00D32072" w:rsidRPr="00DC5A7B" w:rsidRDefault="00D32072" w:rsidP="00F33D16">
            <w:pPr>
              <w:jc w:val="center"/>
            </w:pPr>
            <w:r w:rsidRPr="00DC5A7B">
              <w:t>10</w:t>
            </w:r>
          </w:p>
        </w:tc>
      </w:tr>
    </w:tbl>
    <w:p w14:paraId="40C51087" w14:textId="77777777" w:rsidR="00D32072" w:rsidRDefault="00D32072" w:rsidP="00856324"/>
    <w:p w14:paraId="6317D140" w14:textId="77777777" w:rsidR="00D32072" w:rsidRDefault="00D3207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3C365A9" w14:textId="77777777" w:rsidR="00D32072" w:rsidRDefault="00D32072" w:rsidP="00856324"/>
    <w:tbl>
      <w:tblPr>
        <w:tblStyle w:val="TableGrid"/>
        <w:tblW w:w="10490" w:type="dxa"/>
        <w:tblInd w:w="-714" w:type="dxa"/>
        <w:tblLook w:val="04A0" w:firstRow="1" w:lastRow="0" w:firstColumn="1" w:lastColumn="0" w:noHBand="0" w:noVBand="1"/>
      </w:tblPr>
      <w:tblGrid>
        <w:gridCol w:w="670"/>
        <w:gridCol w:w="9820"/>
      </w:tblGrid>
      <w:tr w:rsidR="00D32072" w14:paraId="1890AE88" w14:textId="77777777" w:rsidTr="00CF7123">
        <w:tc>
          <w:tcPr>
            <w:tcW w:w="632" w:type="dxa"/>
          </w:tcPr>
          <w:p w14:paraId="1A1FBCF8" w14:textId="77777777" w:rsidR="00D32072" w:rsidRPr="00930ED1" w:rsidRDefault="00D32072" w:rsidP="00FA7076">
            <w:pPr>
              <w:jc w:val="center"/>
            </w:pPr>
          </w:p>
        </w:tc>
        <w:tc>
          <w:tcPr>
            <w:tcW w:w="9858" w:type="dxa"/>
          </w:tcPr>
          <w:p w14:paraId="4EA12EE4" w14:textId="77777777" w:rsidR="00D32072" w:rsidRPr="00930ED1" w:rsidRDefault="00D32072" w:rsidP="00FA7076">
            <w:pPr>
              <w:jc w:val="center"/>
              <w:rPr>
                <w:b/>
              </w:rPr>
            </w:pPr>
            <w:r w:rsidRPr="00930ED1">
              <w:rPr>
                <w:b/>
              </w:rPr>
              <w:t>COURSE OUTCOMES</w:t>
            </w:r>
          </w:p>
        </w:tc>
      </w:tr>
      <w:tr w:rsidR="00D32072" w14:paraId="2B7CB818" w14:textId="77777777" w:rsidTr="00CF7123">
        <w:tc>
          <w:tcPr>
            <w:tcW w:w="632" w:type="dxa"/>
          </w:tcPr>
          <w:p w14:paraId="018458BF" w14:textId="77777777" w:rsidR="00D32072" w:rsidRPr="00930ED1" w:rsidRDefault="00D32072" w:rsidP="00FA7076">
            <w:pPr>
              <w:jc w:val="center"/>
            </w:pPr>
            <w:r w:rsidRPr="00930ED1">
              <w:t>CO1</w:t>
            </w:r>
          </w:p>
        </w:tc>
        <w:tc>
          <w:tcPr>
            <w:tcW w:w="9858" w:type="dxa"/>
          </w:tcPr>
          <w:p w14:paraId="4D4D59D9" w14:textId="77777777" w:rsidR="00D32072" w:rsidRPr="00AA7439" w:rsidRDefault="00D32072" w:rsidP="00BD07EF">
            <w:pPr>
              <w:tabs>
                <w:tab w:val="left" w:pos="1333"/>
              </w:tabs>
              <w:kinsoku w:val="0"/>
              <w:overflowPunct w:val="0"/>
              <w:ind w:left="360"/>
              <w:textAlignment w:val="baseline"/>
            </w:pPr>
            <w:r w:rsidRPr="00AA7439">
              <w:rPr>
                <w:color w:val="000000"/>
                <w:kern w:val="24"/>
              </w:rPr>
              <w:t>Describe the structure, functions, and mechanisms of action of enzymes.</w:t>
            </w:r>
            <w:r w:rsidRPr="00AA7439">
              <w:rPr>
                <w:rFonts w:eastAsia="+mn-ea"/>
                <w:color w:val="000000"/>
                <w:kern w:val="24"/>
              </w:rPr>
              <w:t xml:space="preserve"> </w:t>
            </w:r>
          </w:p>
        </w:tc>
      </w:tr>
      <w:tr w:rsidR="00D32072" w14:paraId="6D6AE331" w14:textId="77777777" w:rsidTr="00CF7123">
        <w:tc>
          <w:tcPr>
            <w:tcW w:w="632" w:type="dxa"/>
          </w:tcPr>
          <w:p w14:paraId="6AAF42FD" w14:textId="77777777" w:rsidR="00D32072" w:rsidRPr="00930ED1" w:rsidRDefault="00D32072" w:rsidP="00FA7076">
            <w:pPr>
              <w:jc w:val="center"/>
            </w:pPr>
            <w:r w:rsidRPr="00930ED1">
              <w:t>CO2</w:t>
            </w:r>
          </w:p>
        </w:tc>
        <w:tc>
          <w:tcPr>
            <w:tcW w:w="9858" w:type="dxa"/>
          </w:tcPr>
          <w:p w14:paraId="60A9CEAE" w14:textId="77777777" w:rsidR="00D32072" w:rsidRPr="00AA7439" w:rsidRDefault="00D32072" w:rsidP="00BD07EF">
            <w:pPr>
              <w:tabs>
                <w:tab w:val="left" w:pos="1333"/>
              </w:tabs>
              <w:kinsoku w:val="0"/>
              <w:overflowPunct w:val="0"/>
              <w:ind w:left="360"/>
              <w:textAlignment w:val="baseline"/>
            </w:pPr>
            <w:r w:rsidRPr="00AA7439">
              <w:rPr>
                <w:color w:val="000000"/>
                <w:kern w:val="24"/>
              </w:rPr>
              <w:t>Understand the enzyme activity in foods.</w:t>
            </w:r>
            <w:r w:rsidRPr="00AA7439">
              <w:rPr>
                <w:rFonts w:eastAsia="+mn-ea"/>
                <w:color w:val="000000"/>
                <w:kern w:val="24"/>
              </w:rPr>
              <w:t xml:space="preserve"> </w:t>
            </w:r>
          </w:p>
        </w:tc>
      </w:tr>
      <w:tr w:rsidR="00D32072" w14:paraId="484179B6" w14:textId="77777777" w:rsidTr="00CF7123">
        <w:tc>
          <w:tcPr>
            <w:tcW w:w="632" w:type="dxa"/>
          </w:tcPr>
          <w:p w14:paraId="389AC3EA" w14:textId="77777777" w:rsidR="00D32072" w:rsidRPr="00930ED1" w:rsidRDefault="00D32072" w:rsidP="00FA7076">
            <w:pPr>
              <w:jc w:val="center"/>
            </w:pPr>
            <w:r w:rsidRPr="00930ED1">
              <w:t>CO3</w:t>
            </w:r>
          </w:p>
        </w:tc>
        <w:tc>
          <w:tcPr>
            <w:tcW w:w="9858" w:type="dxa"/>
          </w:tcPr>
          <w:p w14:paraId="245ABE41" w14:textId="77777777" w:rsidR="00D32072" w:rsidRPr="00AA7439" w:rsidRDefault="00D32072" w:rsidP="00BD07EF">
            <w:pPr>
              <w:tabs>
                <w:tab w:val="left" w:pos="1333"/>
              </w:tabs>
              <w:kinsoku w:val="0"/>
              <w:overflowPunct w:val="0"/>
              <w:ind w:left="360"/>
              <w:textAlignment w:val="baseline"/>
            </w:pPr>
            <w:r w:rsidRPr="00AA7439">
              <w:rPr>
                <w:color w:val="000000"/>
                <w:kern w:val="24"/>
              </w:rPr>
              <w:t>Learn kinetics of enzyme-catalyzed reactions and enzyme inhibitory and regulatory processes.</w:t>
            </w:r>
            <w:r w:rsidRPr="00AA7439">
              <w:rPr>
                <w:rFonts w:eastAsia="+mn-ea"/>
                <w:color w:val="000000"/>
                <w:kern w:val="24"/>
              </w:rPr>
              <w:t xml:space="preserve"> </w:t>
            </w:r>
          </w:p>
        </w:tc>
      </w:tr>
      <w:tr w:rsidR="00D32072" w14:paraId="13E27E26" w14:textId="77777777" w:rsidTr="00CF7123">
        <w:tc>
          <w:tcPr>
            <w:tcW w:w="632" w:type="dxa"/>
          </w:tcPr>
          <w:p w14:paraId="12E71A81" w14:textId="77777777" w:rsidR="00D32072" w:rsidRPr="00930ED1" w:rsidRDefault="00D32072" w:rsidP="00FA7076">
            <w:pPr>
              <w:jc w:val="center"/>
            </w:pPr>
            <w:r w:rsidRPr="00930ED1">
              <w:t>CO4</w:t>
            </w:r>
          </w:p>
        </w:tc>
        <w:tc>
          <w:tcPr>
            <w:tcW w:w="9858" w:type="dxa"/>
          </w:tcPr>
          <w:p w14:paraId="46F0831B" w14:textId="77777777" w:rsidR="00D32072" w:rsidRPr="00E8251D" w:rsidRDefault="00D32072" w:rsidP="00BD07EF">
            <w:pPr>
              <w:tabs>
                <w:tab w:val="left" w:pos="1333"/>
              </w:tabs>
              <w:kinsoku w:val="0"/>
              <w:overflowPunct w:val="0"/>
              <w:ind w:left="360"/>
              <w:textAlignment w:val="baseline"/>
            </w:pPr>
            <w:r w:rsidRPr="00E8251D">
              <w:rPr>
                <w:color w:val="000000"/>
                <w:kern w:val="24"/>
              </w:rPr>
              <w:t>Understand immobilization of enzymes.</w:t>
            </w:r>
            <w:r w:rsidRPr="00E8251D">
              <w:rPr>
                <w:rFonts w:eastAsia="+mn-ea"/>
                <w:color w:val="000000"/>
                <w:kern w:val="24"/>
              </w:rPr>
              <w:t xml:space="preserve"> </w:t>
            </w:r>
          </w:p>
        </w:tc>
      </w:tr>
      <w:tr w:rsidR="00D32072" w14:paraId="71C39EF8" w14:textId="77777777" w:rsidTr="00CF7123">
        <w:tc>
          <w:tcPr>
            <w:tcW w:w="632" w:type="dxa"/>
          </w:tcPr>
          <w:p w14:paraId="730E3B63" w14:textId="77777777" w:rsidR="00D32072" w:rsidRPr="00930ED1" w:rsidRDefault="00D32072" w:rsidP="00FA7076">
            <w:pPr>
              <w:jc w:val="center"/>
            </w:pPr>
            <w:r w:rsidRPr="00930ED1">
              <w:t>CO5</w:t>
            </w:r>
          </w:p>
        </w:tc>
        <w:tc>
          <w:tcPr>
            <w:tcW w:w="9858" w:type="dxa"/>
          </w:tcPr>
          <w:p w14:paraId="04093F07" w14:textId="77777777" w:rsidR="00D32072" w:rsidRPr="00E8251D" w:rsidRDefault="00D32072" w:rsidP="00BD07EF">
            <w:pPr>
              <w:tabs>
                <w:tab w:val="left" w:pos="1333"/>
              </w:tabs>
              <w:kinsoku w:val="0"/>
              <w:overflowPunct w:val="0"/>
              <w:ind w:left="360"/>
              <w:textAlignment w:val="baseline"/>
            </w:pPr>
            <w:r w:rsidRPr="00E8251D">
              <w:rPr>
                <w:color w:val="000000"/>
                <w:kern w:val="24"/>
              </w:rPr>
              <w:t>Apply the acquired skills to the applications of enzymes and their future potential</w:t>
            </w:r>
          </w:p>
        </w:tc>
      </w:tr>
      <w:tr w:rsidR="00D32072" w14:paraId="4D6167D3" w14:textId="77777777" w:rsidTr="00CF7123">
        <w:tc>
          <w:tcPr>
            <w:tcW w:w="632" w:type="dxa"/>
          </w:tcPr>
          <w:p w14:paraId="78B68F78" w14:textId="77777777" w:rsidR="00D32072" w:rsidRPr="00930ED1" w:rsidRDefault="00D32072" w:rsidP="00FA7076">
            <w:pPr>
              <w:jc w:val="center"/>
            </w:pPr>
            <w:r w:rsidRPr="00930ED1">
              <w:t>CO6</w:t>
            </w:r>
          </w:p>
        </w:tc>
        <w:tc>
          <w:tcPr>
            <w:tcW w:w="9858" w:type="dxa"/>
          </w:tcPr>
          <w:p w14:paraId="0EAAE6B5" w14:textId="77777777" w:rsidR="00D32072" w:rsidRPr="00E8251D" w:rsidRDefault="00D32072" w:rsidP="00BD07EF">
            <w:pPr>
              <w:ind w:left="360"/>
            </w:pPr>
            <w:r w:rsidRPr="00E8251D">
              <w:rPr>
                <w:color w:val="000000"/>
                <w:kern w:val="24"/>
              </w:rPr>
              <w:t>Evaluate the application of various enzymes at the industry level.</w:t>
            </w:r>
          </w:p>
        </w:tc>
      </w:tr>
    </w:tbl>
    <w:p w14:paraId="2CD8DABA" w14:textId="77777777" w:rsidR="00D32072" w:rsidRDefault="00D3207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14:paraId="76E6CB98" w14:textId="77777777" w:rsidTr="00CA4F97">
        <w:trPr>
          <w:jc w:val="center"/>
        </w:trPr>
        <w:tc>
          <w:tcPr>
            <w:tcW w:w="6385" w:type="dxa"/>
            <w:gridSpan w:val="8"/>
          </w:tcPr>
          <w:p w14:paraId="164BD994" w14:textId="77777777" w:rsidR="00D32072" w:rsidRPr="00930ED1" w:rsidRDefault="00D32072" w:rsidP="00D54806">
            <w:pPr>
              <w:jc w:val="center"/>
              <w:rPr>
                <w:b/>
              </w:rPr>
            </w:pPr>
            <w:r w:rsidRPr="00930ED1">
              <w:rPr>
                <w:b/>
              </w:rPr>
              <w:t xml:space="preserve">Assessment Pattern as per Bloom’s </w:t>
            </w:r>
            <w:r>
              <w:rPr>
                <w:b/>
              </w:rPr>
              <w:t>Level</w:t>
            </w:r>
          </w:p>
        </w:tc>
      </w:tr>
      <w:tr w:rsidR="00D32072" w14:paraId="51B2F72D" w14:textId="77777777" w:rsidTr="00CA4F97">
        <w:trPr>
          <w:jc w:val="center"/>
        </w:trPr>
        <w:tc>
          <w:tcPr>
            <w:tcW w:w="1140" w:type="dxa"/>
          </w:tcPr>
          <w:p w14:paraId="0F1D7557" w14:textId="77777777" w:rsidR="00D32072" w:rsidRPr="00CC7F9A" w:rsidRDefault="00D32072" w:rsidP="00D54806">
            <w:pPr>
              <w:jc w:val="center"/>
              <w:rPr>
                <w:b/>
                <w:bCs/>
              </w:rPr>
            </w:pPr>
            <w:r w:rsidRPr="00CC7F9A">
              <w:rPr>
                <w:b/>
                <w:bCs/>
              </w:rPr>
              <w:t xml:space="preserve">CO / </w:t>
            </w:r>
            <w:r>
              <w:rPr>
                <w:b/>
                <w:bCs/>
              </w:rPr>
              <w:t>BL</w:t>
            </w:r>
          </w:p>
        </w:tc>
        <w:tc>
          <w:tcPr>
            <w:tcW w:w="709" w:type="dxa"/>
          </w:tcPr>
          <w:p w14:paraId="782B4C77" w14:textId="77777777" w:rsidR="00D32072" w:rsidRPr="00CC7F9A" w:rsidRDefault="00D32072" w:rsidP="00D54806">
            <w:pPr>
              <w:jc w:val="center"/>
              <w:rPr>
                <w:b/>
              </w:rPr>
            </w:pPr>
            <w:r w:rsidRPr="00CC7F9A">
              <w:rPr>
                <w:b/>
              </w:rPr>
              <w:t>R</w:t>
            </w:r>
          </w:p>
        </w:tc>
        <w:tc>
          <w:tcPr>
            <w:tcW w:w="708" w:type="dxa"/>
          </w:tcPr>
          <w:p w14:paraId="30216479" w14:textId="77777777" w:rsidR="00D32072" w:rsidRPr="00CC7F9A" w:rsidRDefault="00D32072" w:rsidP="00D54806">
            <w:pPr>
              <w:jc w:val="center"/>
              <w:rPr>
                <w:b/>
              </w:rPr>
            </w:pPr>
            <w:r w:rsidRPr="00CC7F9A">
              <w:rPr>
                <w:b/>
              </w:rPr>
              <w:t>U</w:t>
            </w:r>
          </w:p>
        </w:tc>
        <w:tc>
          <w:tcPr>
            <w:tcW w:w="709" w:type="dxa"/>
          </w:tcPr>
          <w:p w14:paraId="0C183786" w14:textId="77777777" w:rsidR="00D32072" w:rsidRPr="00CC7F9A" w:rsidRDefault="00D32072" w:rsidP="00D54806">
            <w:pPr>
              <w:jc w:val="center"/>
              <w:rPr>
                <w:b/>
              </w:rPr>
            </w:pPr>
            <w:r w:rsidRPr="00CC7F9A">
              <w:rPr>
                <w:b/>
              </w:rPr>
              <w:t>A</w:t>
            </w:r>
          </w:p>
        </w:tc>
        <w:tc>
          <w:tcPr>
            <w:tcW w:w="709" w:type="dxa"/>
          </w:tcPr>
          <w:p w14:paraId="1816C0B0" w14:textId="77777777" w:rsidR="00D32072" w:rsidRPr="00CC7F9A" w:rsidRDefault="00D32072" w:rsidP="00D54806">
            <w:pPr>
              <w:jc w:val="center"/>
              <w:rPr>
                <w:b/>
              </w:rPr>
            </w:pPr>
            <w:r w:rsidRPr="00CC7F9A">
              <w:rPr>
                <w:b/>
              </w:rPr>
              <w:t>An</w:t>
            </w:r>
          </w:p>
        </w:tc>
        <w:tc>
          <w:tcPr>
            <w:tcW w:w="709" w:type="dxa"/>
          </w:tcPr>
          <w:p w14:paraId="3BEACB79" w14:textId="77777777" w:rsidR="00D32072" w:rsidRPr="00CC7F9A" w:rsidRDefault="00D32072" w:rsidP="00D54806">
            <w:pPr>
              <w:jc w:val="center"/>
              <w:rPr>
                <w:b/>
              </w:rPr>
            </w:pPr>
            <w:r w:rsidRPr="00CC7F9A">
              <w:rPr>
                <w:b/>
              </w:rPr>
              <w:t>E</w:t>
            </w:r>
          </w:p>
        </w:tc>
        <w:tc>
          <w:tcPr>
            <w:tcW w:w="708" w:type="dxa"/>
          </w:tcPr>
          <w:p w14:paraId="398CA8E4" w14:textId="77777777" w:rsidR="00D32072" w:rsidRPr="00CC7F9A" w:rsidRDefault="00D32072" w:rsidP="00D54806">
            <w:pPr>
              <w:jc w:val="center"/>
              <w:rPr>
                <w:b/>
              </w:rPr>
            </w:pPr>
            <w:r w:rsidRPr="00CC7F9A">
              <w:rPr>
                <w:b/>
              </w:rPr>
              <w:t>C</w:t>
            </w:r>
          </w:p>
        </w:tc>
        <w:tc>
          <w:tcPr>
            <w:tcW w:w="993" w:type="dxa"/>
          </w:tcPr>
          <w:p w14:paraId="6437F4B0" w14:textId="77777777" w:rsidR="00D32072" w:rsidRPr="00CC7F9A" w:rsidRDefault="00D32072" w:rsidP="00D54806">
            <w:pPr>
              <w:jc w:val="center"/>
              <w:rPr>
                <w:b/>
              </w:rPr>
            </w:pPr>
            <w:r w:rsidRPr="00CC7F9A">
              <w:rPr>
                <w:b/>
              </w:rPr>
              <w:t>Total</w:t>
            </w:r>
          </w:p>
        </w:tc>
      </w:tr>
      <w:tr w:rsidR="00D32072" w14:paraId="6DFF8C01" w14:textId="77777777" w:rsidTr="005E62B1">
        <w:trPr>
          <w:jc w:val="center"/>
        </w:trPr>
        <w:tc>
          <w:tcPr>
            <w:tcW w:w="1140" w:type="dxa"/>
          </w:tcPr>
          <w:p w14:paraId="59C1611F" w14:textId="77777777" w:rsidR="00D32072" w:rsidRPr="00CC7F9A" w:rsidRDefault="00D32072" w:rsidP="00D54806">
            <w:pPr>
              <w:jc w:val="center"/>
            </w:pPr>
            <w:r w:rsidRPr="00CC7F9A">
              <w:t>CO1</w:t>
            </w:r>
          </w:p>
        </w:tc>
        <w:tc>
          <w:tcPr>
            <w:tcW w:w="709" w:type="dxa"/>
          </w:tcPr>
          <w:p w14:paraId="6AB7D20D" w14:textId="77777777" w:rsidR="00D32072" w:rsidRPr="00CC7F9A" w:rsidRDefault="00D32072" w:rsidP="005E62B1">
            <w:pPr>
              <w:jc w:val="center"/>
            </w:pPr>
          </w:p>
        </w:tc>
        <w:tc>
          <w:tcPr>
            <w:tcW w:w="708" w:type="dxa"/>
          </w:tcPr>
          <w:p w14:paraId="29023D3A" w14:textId="77777777" w:rsidR="00D32072" w:rsidRPr="00CC7F9A" w:rsidRDefault="00D32072" w:rsidP="005E62B1">
            <w:pPr>
              <w:jc w:val="center"/>
            </w:pPr>
            <w:r>
              <w:t>10</w:t>
            </w:r>
          </w:p>
        </w:tc>
        <w:tc>
          <w:tcPr>
            <w:tcW w:w="709" w:type="dxa"/>
          </w:tcPr>
          <w:p w14:paraId="55F3A140" w14:textId="77777777" w:rsidR="00D32072" w:rsidRPr="00CC7F9A" w:rsidRDefault="00D32072" w:rsidP="005E62B1">
            <w:pPr>
              <w:jc w:val="center"/>
            </w:pPr>
            <w:r>
              <w:t>10</w:t>
            </w:r>
          </w:p>
        </w:tc>
        <w:tc>
          <w:tcPr>
            <w:tcW w:w="709" w:type="dxa"/>
          </w:tcPr>
          <w:p w14:paraId="7E7E0384" w14:textId="77777777" w:rsidR="00D32072" w:rsidRPr="00CC7F9A" w:rsidRDefault="00D32072" w:rsidP="005E62B1">
            <w:pPr>
              <w:jc w:val="center"/>
            </w:pPr>
            <w:r>
              <w:t>10</w:t>
            </w:r>
          </w:p>
        </w:tc>
        <w:tc>
          <w:tcPr>
            <w:tcW w:w="709" w:type="dxa"/>
          </w:tcPr>
          <w:p w14:paraId="4359D50A" w14:textId="77777777" w:rsidR="00D32072" w:rsidRPr="00CC7F9A" w:rsidRDefault="00D32072" w:rsidP="005E62B1">
            <w:pPr>
              <w:jc w:val="center"/>
            </w:pPr>
          </w:p>
        </w:tc>
        <w:tc>
          <w:tcPr>
            <w:tcW w:w="708" w:type="dxa"/>
          </w:tcPr>
          <w:p w14:paraId="684EC4A9" w14:textId="77777777" w:rsidR="00D32072" w:rsidRPr="00CC7F9A" w:rsidRDefault="00D32072" w:rsidP="005E62B1">
            <w:pPr>
              <w:jc w:val="center"/>
            </w:pPr>
          </w:p>
        </w:tc>
        <w:tc>
          <w:tcPr>
            <w:tcW w:w="993" w:type="dxa"/>
          </w:tcPr>
          <w:p w14:paraId="30DB740B" w14:textId="77777777" w:rsidR="00D32072" w:rsidRPr="00CC7F9A" w:rsidRDefault="00D32072" w:rsidP="005E62B1">
            <w:pPr>
              <w:jc w:val="center"/>
            </w:pPr>
            <w:r>
              <w:t>30</w:t>
            </w:r>
          </w:p>
        </w:tc>
      </w:tr>
      <w:tr w:rsidR="00D32072" w14:paraId="6C682193" w14:textId="77777777" w:rsidTr="005E62B1">
        <w:trPr>
          <w:jc w:val="center"/>
        </w:trPr>
        <w:tc>
          <w:tcPr>
            <w:tcW w:w="1140" w:type="dxa"/>
          </w:tcPr>
          <w:p w14:paraId="7FAB0389" w14:textId="77777777" w:rsidR="00D32072" w:rsidRPr="00CC7F9A" w:rsidRDefault="00D32072" w:rsidP="00D54806">
            <w:pPr>
              <w:jc w:val="center"/>
            </w:pPr>
            <w:r w:rsidRPr="00CC7F9A">
              <w:t>CO2</w:t>
            </w:r>
          </w:p>
        </w:tc>
        <w:tc>
          <w:tcPr>
            <w:tcW w:w="709" w:type="dxa"/>
          </w:tcPr>
          <w:p w14:paraId="5EB3A4AA" w14:textId="77777777" w:rsidR="00D32072" w:rsidRPr="00CC7F9A" w:rsidRDefault="00D32072" w:rsidP="005E62B1">
            <w:pPr>
              <w:jc w:val="center"/>
            </w:pPr>
          </w:p>
        </w:tc>
        <w:tc>
          <w:tcPr>
            <w:tcW w:w="708" w:type="dxa"/>
          </w:tcPr>
          <w:p w14:paraId="2CC0FE60" w14:textId="77777777" w:rsidR="00D32072" w:rsidRPr="00CC7F9A" w:rsidRDefault="00D32072" w:rsidP="005E62B1">
            <w:pPr>
              <w:jc w:val="center"/>
            </w:pPr>
            <w:r>
              <w:t>10</w:t>
            </w:r>
          </w:p>
        </w:tc>
        <w:tc>
          <w:tcPr>
            <w:tcW w:w="709" w:type="dxa"/>
          </w:tcPr>
          <w:p w14:paraId="02EB82F1" w14:textId="77777777" w:rsidR="00D32072" w:rsidRPr="00CC7F9A" w:rsidRDefault="00D32072" w:rsidP="005E62B1">
            <w:pPr>
              <w:jc w:val="center"/>
            </w:pPr>
            <w:r>
              <w:t>30</w:t>
            </w:r>
          </w:p>
        </w:tc>
        <w:tc>
          <w:tcPr>
            <w:tcW w:w="709" w:type="dxa"/>
          </w:tcPr>
          <w:p w14:paraId="200B17C4" w14:textId="77777777" w:rsidR="00D32072" w:rsidRPr="00CC7F9A" w:rsidRDefault="00D32072" w:rsidP="005E62B1">
            <w:pPr>
              <w:jc w:val="center"/>
            </w:pPr>
            <w:r>
              <w:t>10</w:t>
            </w:r>
          </w:p>
        </w:tc>
        <w:tc>
          <w:tcPr>
            <w:tcW w:w="709" w:type="dxa"/>
          </w:tcPr>
          <w:p w14:paraId="649B873B" w14:textId="77777777" w:rsidR="00D32072" w:rsidRPr="00CC7F9A" w:rsidRDefault="00D32072" w:rsidP="005E62B1">
            <w:pPr>
              <w:jc w:val="center"/>
            </w:pPr>
          </w:p>
        </w:tc>
        <w:tc>
          <w:tcPr>
            <w:tcW w:w="708" w:type="dxa"/>
          </w:tcPr>
          <w:p w14:paraId="3D9FC8C9" w14:textId="77777777" w:rsidR="00D32072" w:rsidRPr="00CC7F9A" w:rsidRDefault="00D32072" w:rsidP="005E62B1">
            <w:pPr>
              <w:jc w:val="center"/>
            </w:pPr>
          </w:p>
        </w:tc>
        <w:tc>
          <w:tcPr>
            <w:tcW w:w="993" w:type="dxa"/>
          </w:tcPr>
          <w:p w14:paraId="35E6A581" w14:textId="77777777" w:rsidR="00D32072" w:rsidRPr="00CC7F9A" w:rsidRDefault="00D32072" w:rsidP="005E62B1">
            <w:pPr>
              <w:jc w:val="center"/>
            </w:pPr>
            <w:r>
              <w:t>50</w:t>
            </w:r>
          </w:p>
        </w:tc>
      </w:tr>
      <w:tr w:rsidR="00D32072" w14:paraId="6E201487" w14:textId="77777777" w:rsidTr="005E62B1">
        <w:trPr>
          <w:jc w:val="center"/>
        </w:trPr>
        <w:tc>
          <w:tcPr>
            <w:tcW w:w="1140" w:type="dxa"/>
          </w:tcPr>
          <w:p w14:paraId="71DCEAD4" w14:textId="77777777" w:rsidR="00D32072" w:rsidRPr="00CC7F9A" w:rsidRDefault="00D32072" w:rsidP="00D54806">
            <w:pPr>
              <w:jc w:val="center"/>
            </w:pPr>
            <w:r w:rsidRPr="00CC7F9A">
              <w:t>CO3</w:t>
            </w:r>
          </w:p>
        </w:tc>
        <w:tc>
          <w:tcPr>
            <w:tcW w:w="709" w:type="dxa"/>
          </w:tcPr>
          <w:p w14:paraId="4329AC8B" w14:textId="77777777" w:rsidR="00D32072" w:rsidRPr="00CC7F9A" w:rsidRDefault="00D32072" w:rsidP="005E62B1">
            <w:pPr>
              <w:jc w:val="center"/>
            </w:pPr>
          </w:p>
        </w:tc>
        <w:tc>
          <w:tcPr>
            <w:tcW w:w="708" w:type="dxa"/>
          </w:tcPr>
          <w:p w14:paraId="30CD2F22" w14:textId="77777777" w:rsidR="00D32072" w:rsidRPr="00CC7F9A" w:rsidRDefault="00D32072" w:rsidP="005E62B1">
            <w:pPr>
              <w:jc w:val="center"/>
            </w:pPr>
          </w:p>
        </w:tc>
        <w:tc>
          <w:tcPr>
            <w:tcW w:w="709" w:type="dxa"/>
          </w:tcPr>
          <w:p w14:paraId="4A95EEA3" w14:textId="77777777" w:rsidR="00D32072" w:rsidRPr="00CC7F9A" w:rsidRDefault="00D32072" w:rsidP="005E62B1">
            <w:pPr>
              <w:jc w:val="center"/>
            </w:pPr>
          </w:p>
        </w:tc>
        <w:tc>
          <w:tcPr>
            <w:tcW w:w="709" w:type="dxa"/>
          </w:tcPr>
          <w:p w14:paraId="74F0C166" w14:textId="77777777" w:rsidR="00D32072" w:rsidRPr="00CC7F9A" w:rsidRDefault="00D32072" w:rsidP="005E62B1">
            <w:pPr>
              <w:jc w:val="center"/>
            </w:pPr>
            <w:r>
              <w:t>30</w:t>
            </w:r>
          </w:p>
        </w:tc>
        <w:tc>
          <w:tcPr>
            <w:tcW w:w="709" w:type="dxa"/>
          </w:tcPr>
          <w:p w14:paraId="53384C42" w14:textId="77777777" w:rsidR="00D32072" w:rsidRPr="00CC7F9A" w:rsidRDefault="00D32072" w:rsidP="005E62B1">
            <w:pPr>
              <w:jc w:val="center"/>
            </w:pPr>
          </w:p>
        </w:tc>
        <w:tc>
          <w:tcPr>
            <w:tcW w:w="708" w:type="dxa"/>
          </w:tcPr>
          <w:p w14:paraId="31D25087" w14:textId="77777777" w:rsidR="00D32072" w:rsidRPr="00CC7F9A" w:rsidRDefault="00D32072" w:rsidP="005E62B1">
            <w:pPr>
              <w:jc w:val="center"/>
            </w:pPr>
          </w:p>
        </w:tc>
        <w:tc>
          <w:tcPr>
            <w:tcW w:w="993" w:type="dxa"/>
          </w:tcPr>
          <w:p w14:paraId="6C6808A2" w14:textId="77777777" w:rsidR="00D32072" w:rsidRPr="00CC7F9A" w:rsidRDefault="00D32072" w:rsidP="005E62B1">
            <w:pPr>
              <w:jc w:val="center"/>
            </w:pPr>
            <w:r>
              <w:t>30</w:t>
            </w:r>
          </w:p>
        </w:tc>
      </w:tr>
      <w:tr w:rsidR="00D32072" w14:paraId="55489895" w14:textId="77777777" w:rsidTr="005E62B1">
        <w:trPr>
          <w:jc w:val="center"/>
        </w:trPr>
        <w:tc>
          <w:tcPr>
            <w:tcW w:w="1140" w:type="dxa"/>
          </w:tcPr>
          <w:p w14:paraId="5FC06B9D" w14:textId="77777777" w:rsidR="00D32072" w:rsidRPr="00CC7F9A" w:rsidRDefault="00D32072" w:rsidP="00D54806">
            <w:pPr>
              <w:jc w:val="center"/>
            </w:pPr>
            <w:r w:rsidRPr="00CC7F9A">
              <w:t>CO4</w:t>
            </w:r>
          </w:p>
        </w:tc>
        <w:tc>
          <w:tcPr>
            <w:tcW w:w="709" w:type="dxa"/>
          </w:tcPr>
          <w:p w14:paraId="73ED4784" w14:textId="77777777" w:rsidR="00D32072" w:rsidRPr="00CC7F9A" w:rsidRDefault="00D32072" w:rsidP="005E62B1">
            <w:pPr>
              <w:jc w:val="center"/>
            </w:pPr>
          </w:p>
        </w:tc>
        <w:tc>
          <w:tcPr>
            <w:tcW w:w="708" w:type="dxa"/>
          </w:tcPr>
          <w:p w14:paraId="70DD78DA" w14:textId="77777777" w:rsidR="00D32072" w:rsidRPr="00CC7F9A" w:rsidRDefault="00D32072" w:rsidP="005E62B1">
            <w:pPr>
              <w:jc w:val="center"/>
            </w:pPr>
          </w:p>
        </w:tc>
        <w:tc>
          <w:tcPr>
            <w:tcW w:w="709" w:type="dxa"/>
          </w:tcPr>
          <w:p w14:paraId="7B724498" w14:textId="77777777" w:rsidR="00D32072" w:rsidRPr="00CC7F9A" w:rsidRDefault="00D32072" w:rsidP="005E62B1">
            <w:pPr>
              <w:jc w:val="center"/>
            </w:pPr>
            <w:r>
              <w:t>10</w:t>
            </w:r>
          </w:p>
        </w:tc>
        <w:tc>
          <w:tcPr>
            <w:tcW w:w="709" w:type="dxa"/>
          </w:tcPr>
          <w:p w14:paraId="69BE6FBB" w14:textId="77777777" w:rsidR="00D32072" w:rsidRPr="00CC7F9A" w:rsidRDefault="00D32072" w:rsidP="005E62B1">
            <w:pPr>
              <w:jc w:val="center"/>
            </w:pPr>
            <w:r>
              <w:t>10</w:t>
            </w:r>
          </w:p>
        </w:tc>
        <w:tc>
          <w:tcPr>
            <w:tcW w:w="709" w:type="dxa"/>
          </w:tcPr>
          <w:p w14:paraId="49D14428" w14:textId="77777777" w:rsidR="00D32072" w:rsidRPr="00CC7F9A" w:rsidRDefault="00D32072" w:rsidP="005E62B1">
            <w:pPr>
              <w:jc w:val="center"/>
            </w:pPr>
          </w:p>
        </w:tc>
        <w:tc>
          <w:tcPr>
            <w:tcW w:w="708" w:type="dxa"/>
          </w:tcPr>
          <w:p w14:paraId="7C308998" w14:textId="77777777" w:rsidR="00D32072" w:rsidRPr="00CC7F9A" w:rsidRDefault="00D32072" w:rsidP="005E62B1">
            <w:pPr>
              <w:jc w:val="center"/>
            </w:pPr>
          </w:p>
        </w:tc>
        <w:tc>
          <w:tcPr>
            <w:tcW w:w="993" w:type="dxa"/>
          </w:tcPr>
          <w:p w14:paraId="6D1B8EF7" w14:textId="77777777" w:rsidR="00D32072" w:rsidRPr="00CC7F9A" w:rsidRDefault="00D32072" w:rsidP="005E62B1">
            <w:pPr>
              <w:jc w:val="center"/>
            </w:pPr>
            <w:r>
              <w:t>20</w:t>
            </w:r>
          </w:p>
        </w:tc>
      </w:tr>
      <w:tr w:rsidR="00D32072" w14:paraId="55A69A5A" w14:textId="77777777" w:rsidTr="005E62B1">
        <w:trPr>
          <w:jc w:val="center"/>
        </w:trPr>
        <w:tc>
          <w:tcPr>
            <w:tcW w:w="1140" w:type="dxa"/>
          </w:tcPr>
          <w:p w14:paraId="5D1279E6" w14:textId="77777777" w:rsidR="00D32072" w:rsidRPr="00CC7F9A" w:rsidRDefault="00D32072" w:rsidP="00D54806">
            <w:pPr>
              <w:jc w:val="center"/>
            </w:pPr>
            <w:r w:rsidRPr="00CC7F9A">
              <w:t>CO5</w:t>
            </w:r>
          </w:p>
        </w:tc>
        <w:tc>
          <w:tcPr>
            <w:tcW w:w="709" w:type="dxa"/>
          </w:tcPr>
          <w:p w14:paraId="28DB4A5E" w14:textId="77777777" w:rsidR="00D32072" w:rsidRPr="00CC7F9A" w:rsidRDefault="00D32072" w:rsidP="005E62B1">
            <w:pPr>
              <w:jc w:val="center"/>
            </w:pPr>
          </w:p>
        </w:tc>
        <w:tc>
          <w:tcPr>
            <w:tcW w:w="708" w:type="dxa"/>
          </w:tcPr>
          <w:p w14:paraId="7FC0BB81" w14:textId="77777777" w:rsidR="00D32072" w:rsidRPr="00CC7F9A" w:rsidRDefault="00D32072" w:rsidP="005E62B1">
            <w:pPr>
              <w:jc w:val="center"/>
            </w:pPr>
            <w:r>
              <w:t>10</w:t>
            </w:r>
          </w:p>
        </w:tc>
        <w:tc>
          <w:tcPr>
            <w:tcW w:w="709" w:type="dxa"/>
          </w:tcPr>
          <w:p w14:paraId="1FE64F62" w14:textId="77777777" w:rsidR="00D32072" w:rsidRPr="00CC7F9A" w:rsidRDefault="00D32072" w:rsidP="005E62B1">
            <w:pPr>
              <w:jc w:val="center"/>
            </w:pPr>
            <w:r>
              <w:t>10</w:t>
            </w:r>
          </w:p>
        </w:tc>
        <w:tc>
          <w:tcPr>
            <w:tcW w:w="709" w:type="dxa"/>
          </w:tcPr>
          <w:p w14:paraId="61801E78" w14:textId="77777777" w:rsidR="00D32072" w:rsidRPr="00CC7F9A" w:rsidRDefault="00D32072" w:rsidP="005E62B1">
            <w:pPr>
              <w:jc w:val="center"/>
            </w:pPr>
          </w:p>
        </w:tc>
        <w:tc>
          <w:tcPr>
            <w:tcW w:w="709" w:type="dxa"/>
          </w:tcPr>
          <w:p w14:paraId="0B1DC075" w14:textId="77777777" w:rsidR="00D32072" w:rsidRPr="00CC7F9A" w:rsidRDefault="00D32072" w:rsidP="005E62B1">
            <w:pPr>
              <w:jc w:val="center"/>
            </w:pPr>
          </w:p>
        </w:tc>
        <w:tc>
          <w:tcPr>
            <w:tcW w:w="708" w:type="dxa"/>
          </w:tcPr>
          <w:p w14:paraId="0F6CFA56" w14:textId="77777777" w:rsidR="00D32072" w:rsidRPr="00CC7F9A" w:rsidRDefault="00D32072" w:rsidP="005E62B1">
            <w:pPr>
              <w:jc w:val="center"/>
            </w:pPr>
          </w:p>
        </w:tc>
        <w:tc>
          <w:tcPr>
            <w:tcW w:w="993" w:type="dxa"/>
          </w:tcPr>
          <w:p w14:paraId="62CC60B3" w14:textId="77777777" w:rsidR="00D32072" w:rsidRPr="00CC7F9A" w:rsidRDefault="00D32072" w:rsidP="005E62B1">
            <w:pPr>
              <w:jc w:val="center"/>
            </w:pPr>
            <w:r>
              <w:t>20</w:t>
            </w:r>
          </w:p>
        </w:tc>
      </w:tr>
      <w:tr w:rsidR="00D32072" w14:paraId="144C5217" w14:textId="77777777" w:rsidTr="005E62B1">
        <w:trPr>
          <w:jc w:val="center"/>
        </w:trPr>
        <w:tc>
          <w:tcPr>
            <w:tcW w:w="1140" w:type="dxa"/>
          </w:tcPr>
          <w:p w14:paraId="737C5B0A" w14:textId="77777777" w:rsidR="00D32072" w:rsidRPr="00CC7F9A" w:rsidRDefault="00D32072" w:rsidP="00D54806">
            <w:pPr>
              <w:jc w:val="center"/>
            </w:pPr>
            <w:r w:rsidRPr="00CC7F9A">
              <w:t>CO6</w:t>
            </w:r>
          </w:p>
        </w:tc>
        <w:tc>
          <w:tcPr>
            <w:tcW w:w="709" w:type="dxa"/>
          </w:tcPr>
          <w:p w14:paraId="04BD8180" w14:textId="77777777" w:rsidR="00D32072" w:rsidRPr="00CC7F9A" w:rsidRDefault="00D32072" w:rsidP="005E62B1">
            <w:pPr>
              <w:jc w:val="center"/>
            </w:pPr>
          </w:p>
        </w:tc>
        <w:tc>
          <w:tcPr>
            <w:tcW w:w="708" w:type="dxa"/>
          </w:tcPr>
          <w:p w14:paraId="751DD082" w14:textId="77777777" w:rsidR="00D32072" w:rsidRPr="00CC7F9A" w:rsidRDefault="00D32072" w:rsidP="005E62B1">
            <w:pPr>
              <w:jc w:val="center"/>
            </w:pPr>
          </w:p>
        </w:tc>
        <w:tc>
          <w:tcPr>
            <w:tcW w:w="709" w:type="dxa"/>
          </w:tcPr>
          <w:p w14:paraId="13D4F03C" w14:textId="77777777" w:rsidR="00D32072" w:rsidRPr="00CC7F9A" w:rsidRDefault="00D32072" w:rsidP="005E62B1">
            <w:pPr>
              <w:jc w:val="center"/>
            </w:pPr>
            <w:r>
              <w:t>20</w:t>
            </w:r>
          </w:p>
        </w:tc>
        <w:tc>
          <w:tcPr>
            <w:tcW w:w="709" w:type="dxa"/>
          </w:tcPr>
          <w:p w14:paraId="6B10DB93" w14:textId="77777777" w:rsidR="00D32072" w:rsidRPr="00CC7F9A" w:rsidRDefault="00D32072" w:rsidP="005E62B1">
            <w:pPr>
              <w:jc w:val="center"/>
            </w:pPr>
            <w:r>
              <w:t>10</w:t>
            </w:r>
          </w:p>
        </w:tc>
        <w:tc>
          <w:tcPr>
            <w:tcW w:w="709" w:type="dxa"/>
          </w:tcPr>
          <w:p w14:paraId="00C495EF" w14:textId="77777777" w:rsidR="00D32072" w:rsidRPr="00CC7F9A" w:rsidRDefault="00D32072" w:rsidP="005E62B1">
            <w:pPr>
              <w:jc w:val="center"/>
            </w:pPr>
          </w:p>
        </w:tc>
        <w:tc>
          <w:tcPr>
            <w:tcW w:w="708" w:type="dxa"/>
          </w:tcPr>
          <w:p w14:paraId="10B8AB4C" w14:textId="77777777" w:rsidR="00D32072" w:rsidRPr="00CC7F9A" w:rsidRDefault="00D32072" w:rsidP="005E62B1">
            <w:pPr>
              <w:jc w:val="center"/>
            </w:pPr>
          </w:p>
        </w:tc>
        <w:tc>
          <w:tcPr>
            <w:tcW w:w="993" w:type="dxa"/>
          </w:tcPr>
          <w:p w14:paraId="1790424D" w14:textId="77777777" w:rsidR="00D32072" w:rsidRPr="00CC7F9A" w:rsidRDefault="00D32072" w:rsidP="005E62B1">
            <w:pPr>
              <w:jc w:val="center"/>
            </w:pPr>
            <w:r>
              <w:t>30</w:t>
            </w:r>
          </w:p>
        </w:tc>
      </w:tr>
      <w:tr w:rsidR="00D32072" w14:paraId="333E88F8" w14:textId="77777777" w:rsidTr="00CA4F97">
        <w:trPr>
          <w:jc w:val="center"/>
        </w:trPr>
        <w:tc>
          <w:tcPr>
            <w:tcW w:w="5392" w:type="dxa"/>
            <w:gridSpan w:val="7"/>
          </w:tcPr>
          <w:p w14:paraId="4EF5EA79" w14:textId="77777777" w:rsidR="00D32072" w:rsidRPr="00CC7F9A" w:rsidRDefault="00D32072" w:rsidP="00D54806"/>
        </w:tc>
        <w:tc>
          <w:tcPr>
            <w:tcW w:w="993" w:type="dxa"/>
          </w:tcPr>
          <w:p w14:paraId="4B31094C" w14:textId="77777777" w:rsidR="00D32072" w:rsidRPr="00CC7F9A" w:rsidRDefault="00D32072" w:rsidP="00D54806">
            <w:pPr>
              <w:jc w:val="center"/>
              <w:rPr>
                <w:b/>
              </w:rPr>
            </w:pPr>
            <w:r w:rsidRPr="00CC7F9A">
              <w:rPr>
                <w:b/>
              </w:rPr>
              <w:t>1</w:t>
            </w:r>
            <w:r>
              <w:rPr>
                <w:b/>
              </w:rPr>
              <w:t>80</w:t>
            </w:r>
          </w:p>
        </w:tc>
      </w:tr>
    </w:tbl>
    <w:p w14:paraId="01195C34" w14:textId="77777777" w:rsidR="00D32072" w:rsidRDefault="00D32072" w:rsidP="00856324"/>
    <w:p w14:paraId="44F2DCA8" w14:textId="77777777" w:rsidR="00D32072" w:rsidRDefault="00D32072" w:rsidP="00856324"/>
    <w:p w14:paraId="3407E17D" w14:textId="77777777" w:rsidR="00D32072" w:rsidRDefault="00D32072" w:rsidP="00856324"/>
    <w:p w14:paraId="2D625027" w14:textId="77777777" w:rsidR="00D32072" w:rsidRDefault="00D32072" w:rsidP="00D75201"/>
    <w:p w14:paraId="2FA9B68B" w14:textId="77777777" w:rsidR="00D32072" w:rsidRDefault="00D32072" w:rsidP="00D75201"/>
    <w:p w14:paraId="1CCCCC30" w14:textId="77777777" w:rsidR="00D32072" w:rsidRDefault="00D32072" w:rsidP="00D75201"/>
    <w:p w14:paraId="77C2112B" w14:textId="77777777" w:rsidR="00D32072" w:rsidRDefault="00D32072" w:rsidP="00D75201"/>
    <w:p w14:paraId="6B19A69D" w14:textId="77777777" w:rsidR="00D32072" w:rsidRDefault="00D32072" w:rsidP="00D75201"/>
    <w:p w14:paraId="5219C8F3" w14:textId="77777777" w:rsidR="00D32072" w:rsidRDefault="00D32072" w:rsidP="00D75201"/>
    <w:p w14:paraId="423EEC1E" w14:textId="77777777" w:rsidR="00D32072" w:rsidRDefault="00D32072" w:rsidP="00D75201"/>
    <w:p w14:paraId="02F50C93" w14:textId="77777777" w:rsidR="00D32072" w:rsidRDefault="00D32072" w:rsidP="00D75201"/>
    <w:p w14:paraId="0DF0166F" w14:textId="77777777" w:rsidR="00D32072" w:rsidRDefault="00D32072" w:rsidP="00D75201"/>
    <w:p w14:paraId="4E994830" w14:textId="77777777" w:rsidR="00D32072" w:rsidRDefault="00D32072" w:rsidP="00D75201"/>
    <w:p w14:paraId="69733C31" w14:textId="77777777" w:rsidR="00D32072" w:rsidRDefault="00D32072" w:rsidP="00D75201"/>
    <w:p w14:paraId="04D90D14" w14:textId="77777777" w:rsidR="00D32072" w:rsidRDefault="00D32072" w:rsidP="00D75201"/>
    <w:p w14:paraId="15D7739D" w14:textId="77777777" w:rsidR="00D32072" w:rsidRDefault="00D32072" w:rsidP="00D75201"/>
    <w:p w14:paraId="057AFC1F" w14:textId="77777777" w:rsidR="00D32072" w:rsidRDefault="00D32072" w:rsidP="00D75201"/>
    <w:p w14:paraId="38D51349" w14:textId="77777777" w:rsidR="00D32072" w:rsidRDefault="00D32072">
      <w:pPr>
        <w:spacing w:after="200" w:line="276" w:lineRule="auto"/>
        <w:rPr>
          <w:rFonts w:ascii="Arial" w:hAnsi="Arial" w:cs="Arial"/>
          <w:bCs/>
          <w:noProof/>
        </w:rPr>
      </w:pPr>
      <w:r>
        <w:rPr>
          <w:rFonts w:ascii="Arial" w:hAnsi="Arial" w:cs="Arial"/>
          <w:bCs/>
          <w:noProof/>
        </w:rPr>
        <w:br w:type="page"/>
      </w:r>
    </w:p>
    <w:p w14:paraId="7CC44965" w14:textId="4EDABEC3"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1A3DCCD1" wp14:editId="4FE71D5B">
            <wp:extent cx="5734050" cy="838200"/>
            <wp:effectExtent l="0" t="0" r="0" b="0"/>
            <wp:docPr id="1979354538" name="Picture 19793545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40A3C7" w14:textId="77777777" w:rsidR="00D32072" w:rsidRDefault="00D32072" w:rsidP="001720CE">
      <w:pPr>
        <w:jc w:val="center"/>
        <w:rPr>
          <w:b/>
          <w:bCs/>
        </w:rPr>
      </w:pPr>
    </w:p>
    <w:p w14:paraId="77D7B4F9" w14:textId="77777777" w:rsidR="00D32072" w:rsidRDefault="00D32072" w:rsidP="001720CE">
      <w:pPr>
        <w:jc w:val="center"/>
        <w:rPr>
          <w:b/>
          <w:bCs/>
        </w:rPr>
      </w:pPr>
      <w:r>
        <w:rPr>
          <w:b/>
          <w:bCs/>
        </w:rPr>
        <w:t>END SEMESTER EXAMINATION – NOV / DEC 2024</w:t>
      </w:r>
    </w:p>
    <w:p w14:paraId="2946B0B1"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44712629" w14:textId="77777777" w:rsidTr="0037089B">
        <w:trPr>
          <w:trHeight w:val="397"/>
          <w:jc w:val="center"/>
        </w:trPr>
        <w:tc>
          <w:tcPr>
            <w:tcW w:w="1555" w:type="dxa"/>
            <w:vAlign w:val="center"/>
          </w:tcPr>
          <w:p w14:paraId="17F53013"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3441FE1A" w14:textId="77777777" w:rsidR="00D32072" w:rsidRPr="0037089B" w:rsidRDefault="00D32072" w:rsidP="007E575B">
            <w:pPr>
              <w:pStyle w:val="Title"/>
              <w:jc w:val="left"/>
              <w:rPr>
                <w:b/>
                <w:sz w:val="22"/>
                <w:szCs w:val="22"/>
              </w:rPr>
            </w:pPr>
            <w:r>
              <w:rPr>
                <w:b/>
                <w:sz w:val="22"/>
                <w:szCs w:val="22"/>
              </w:rPr>
              <w:t>23FP1001</w:t>
            </w:r>
          </w:p>
        </w:tc>
        <w:tc>
          <w:tcPr>
            <w:tcW w:w="1417" w:type="dxa"/>
            <w:vAlign w:val="center"/>
          </w:tcPr>
          <w:p w14:paraId="62BE03EF"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EA9D585"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258DFAC8" w14:textId="77777777" w:rsidTr="0037089B">
        <w:trPr>
          <w:trHeight w:val="397"/>
          <w:jc w:val="center"/>
        </w:trPr>
        <w:tc>
          <w:tcPr>
            <w:tcW w:w="1555" w:type="dxa"/>
            <w:vAlign w:val="center"/>
          </w:tcPr>
          <w:p w14:paraId="43D1BA60"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FE7D9A7" w14:textId="77777777" w:rsidR="00D32072" w:rsidRPr="0037089B" w:rsidRDefault="00D32072" w:rsidP="007E575B">
            <w:pPr>
              <w:pStyle w:val="Title"/>
              <w:jc w:val="left"/>
              <w:rPr>
                <w:b/>
                <w:sz w:val="22"/>
                <w:szCs w:val="22"/>
              </w:rPr>
            </w:pPr>
            <w:r>
              <w:rPr>
                <w:b/>
                <w:sz w:val="22"/>
                <w:szCs w:val="22"/>
              </w:rPr>
              <w:t>BASICS OF FOOD SCIENCE AND TECHNOLOGY</w:t>
            </w:r>
          </w:p>
        </w:tc>
        <w:tc>
          <w:tcPr>
            <w:tcW w:w="1417" w:type="dxa"/>
            <w:vAlign w:val="center"/>
          </w:tcPr>
          <w:p w14:paraId="5C95C145"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78245997" w14:textId="77777777" w:rsidR="00D32072" w:rsidRPr="0037089B" w:rsidRDefault="00D32072" w:rsidP="007E575B">
            <w:pPr>
              <w:pStyle w:val="Title"/>
              <w:jc w:val="left"/>
              <w:rPr>
                <w:b/>
                <w:sz w:val="22"/>
                <w:szCs w:val="22"/>
              </w:rPr>
            </w:pPr>
            <w:r w:rsidRPr="0037089B">
              <w:rPr>
                <w:b/>
                <w:sz w:val="22"/>
                <w:szCs w:val="22"/>
              </w:rPr>
              <w:t>100</w:t>
            </w:r>
          </w:p>
        </w:tc>
      </w:tr>
    </w:tbl>
    <w:p w14:paraId="52DA871F" w14:textId="77777777" w:rsidR="00D32072" w:rsidRDefault="00D32072" w:rsidP="00B57D8D">
      <w:pPr>
        <w:ind w:left="720"/>
        <w:rPr>
          <w:highlight w:val="yellow"/>
        </w:rPr>
      </w:pPr>
    </w:p>
    <w:tbl>
      <w:tblPr>
        <w:tblStyle w:val="TableGrid"/>
        <w:tblW w:w="5974" w:type="pct"/>
        <w:tblInd w:w="-714" w:type="dxa"/>
        <w:tblLook w:val="04A0" w:firstRow="1" w:lastRow="0" w:firstColumn="1" w:lastColumn="0" w:noHBand="0" w:noVBand="1"/>
      </w:tblPr>
      <w:tblGrid>
        <w:gridCol w:w="572"/>
        <w:gridCol w:w="396"/>
        <w:gridCol w:w="7740"/>
        <w:gridCol w:w="670"/>
        <w:gridCol w:w="687"/>
        <w:gridCol w:w="709"/>
      </w:tblGrid>
      <w:tr w:rsidR="00D32072" w:rsidRPr="009C4175" w14:paraId="1B090C1A" w14:textId="77777777" w:rsidTr="009040E1">
        <w:trPr>
          <w:trHeight w:val="552"/>
        </w:trPr>
        <w:tc>
          <w:tcPr>
            <w:tcW w:w="265" w:type="pct"/>
            <w:vAlign w:val="center"/>
          </w:tcPr>
          <w:p w14:paraId="247EA082" w14:textId="77777777" w:rsidR="00D32072" w:rsidRPr="009C4175" w:rsidRDefault="00D32072" w:rsidP="00F94208">
            <w:pPr>
              <w:jc w:val="center"/>
              <w:rPr>
                <w:b/>
              </w:rPr>
            </w:pPr>
            <w:r w:rsidRPr="009C4175">
              <w:rPr>
                <w:b/>
              </w:rPr>
              <w:t>Q. No.</w:t>
            </w:r>
          </w:p>
        </w:tc>
        <w:tc>
          <w:tcPr>
            <w:tcW w:w="3776" w:type="pct"/>
            <w:gridSpan w:val="2"/>
            <w:vAlign w:val="center"/>
          </w:tcPr>
          <w:p w14:paraId="28E05273" w14:textId="77777777" w:rsidR="00D32072" w:rsidRPr="009C4175" w:rsidRDefault="00D32072" w:rsidP="00F94208">
            <w:pPr>
              <w:jc w:val="center"/>
              <w:rPr>
                <w:b/>
              </w:rPr>
            </w:pPr>
            <w:r w:rsidRPr="009C4175">
              <w:rPr>
                <w:b/>
              </w:rPr>
              <w:t>Questions</w:t>
            </w:r>
          </w:p>
        </w:tc>
        <w:tc>
          <w:tcPr>
            <w:tcW w:w="311" w:type="pct"/>
            <w:vAlign w:val="center"/>
          </w:tcPr>
          <w:p w14:paraId="40C7DA99" w14:textId="77777777" w:rsidR="00D32072" w:rsidRPr="009C4175" w:rsidRDefault="00D32072" w:rsidP="00F94208">
            <w:pPr>
              <w:jc w:val="center"/>
              <w:rPr>
                <w:b/>
              </w:rPr>
            </w:pPr>
            <w:r w:rsidRPr="009C4175">
              <w:rPr>
                <w:b/>
              </w:rPr>
              <w:t>CO</w:t>
            </w:r>
          </w:p>
        </w:tc>
        <w:tc>
          <w:tcPr>
            <w:tcW w:w="319" w:type="pct"/>
            <w:vAlign w:val="center"/>
          </w:tcPr>
          <w:p w14:paraId="4E19EABC" w14:textId="77777777" w:rsidR="00D32072" w:rsidRPr="009C4175" w:rsidRDefault="00D32072" w:rsidP="00F94208">
            <w:pPr>
              <w:jc w:val="center"/>
              <w:rPr>
                <w:b/>
              </w:rPr>
            </w:pPr>
            <w:r w:rsidRPr="009C4175">
              <w:rPr>
                <w:b/>
              </w:rPr>
              <w:t>BL</w:t>
            </w:r>
          </w:p>
        </w:tc>
        <w:tc>
          <w:tcPr>
            <w:tcW w:w="329" w:type="pct"/>
            <w:vAlign w:val="center"/>
          </w:tcPr>
          <w:p w14:paraId="534F0F41" w14:textId="77777777" w:rsidR="00D32072" w:rsidRPr="009C4175" w:rsidRDefault="00D32072" w:rsidP="00F94208">
            <w:pPr>
              <w:jc w:val="center"/>
              <w:rPr>
                <w:b/>
              </w:rPr>
            </w:pPr>
            <w:r w:rsidRPr="009C4175">
              <w:rPr>
                <w:b/>
              </w:rPr>
              <w:t>M</w:t>
            </w:r>
          </w:p>
        </w:tc>
      </w:tr>
      <w:tr w:rsidR="00D32072" w:rsidRPr="009C4175" w14:paraId="473E7F8C" w14:textId="77777777" w:rsidTr="009040E1">
        <w:trPr>
          <w:trHeight w:val="550"/>
        </w:trPr>
        <w:tc>
          <w:tcPr>
            <w:tcW w:w="5000" w:type="pct"/>
            <w:gridSpan w:val="6"/>
            <w:vAlign w:val="center"/>
          </w:tcPr>
          <w:p w14:paraId="452212F8" w14:textId="77777777" w:rsidR="00D32072" w:rsidRPr="009C4175" w:rsidRDefault="00D32072" w:rsidP="00F94208">
            <w:pPr>
              <w:jc w:val="center"/>
              <w:rPr>
                <w:b/>
              </w:rPr>
            </w:pPr>
            <w:r w:rsidRPr="009C4175">
              <w:rPr>
                <w:b/>
              </w:rPr>
              <w:t>PART – A (10 X 1 = 10 MARKS)</w:t>
            </w:r>
          </w:p>
        </w:tc>
      </w:tr>
      <w:tr w:rsidR="00D32072" w:rsidRPr="009C4175" w14:paraId="55DBF6EE" w14:textId="77777777" w:rsidTr="009040E1">
        <w:trPr>
          <w:trHeight w:val="283"/>
        </w:trPr>
        <w:tc>
          <w:tcPr>
            <w:tcW w:w="265" w:type="pct"/>
          </w:tcPr>
          <w:p w14:paraId="43AFF454" w14:textId="77777777" w:rsidR="00D32072" w:rsidRPr="009C4175" w:rsidRDefault="00D32072" w:rsidP="00F94208">
            <w:pPr>
              <w:jc w:val="center"/>
            </w:pPr>
            <w:r w:rsidRPr="009C4175">
              <w:t>1.</w:t>
            </w:r>
          </w:p>
        </w:tc>
        <w:tc>
          <w:tcPr>
            <w:tcW w:w="3776" w:type="pct"/>
            <w:gridSpan w:val="2"/>
          </w:tcPr>
          <w:p w14:paraId="503D0585" w14:textId="77777777" w:rsidR="00D32072" w:rsidRPr="009C4175" w:rsidRDefault="00D32072" w:rsidP="007E329B">
            <w:pPr>
              <w:autoSpaceDE w:val="0"/>
              <w:autoSpaceDN w:val="0"/>
              <w:adjustRightInd w:val="0"/>
            </w:pPr>
            <w:r>
              <w:t>Identify any one macronutrient present in food.</w:t>
            </w:r>
          </w:p>
        </w:tc>
        <w:tc>
          <w:tcPr>
            <w:tcW w:w="311" w:type="pct"/>
          </w:tcPr>
          <w:p w14:paraId="50099256" w14:textId="77777777" w:rsidR="00D32072" w:rsidRPr="009C4175" w:rsidRDefault="00D32072" w:rsidP="00F94208">
            <w:pPr>
              <w:jc w:val="center"/>
            </w:pPr>
            <w:r w:rsidRPr="009C4175">
              <w:t>CO1</w:t>
            </w:r>
          </w:p>
        </w:tc>
        <w:tc>
          <w:tcPr>
            <w:tcW w:w="319" w:type="pct"/>
          </w:tcPr>
          <w:p w14:paraId="1A3FD0F9" w14:textId="77777777" w:rsidR="00D32072" w:rsidRPr="009C4175" w:rsidRDefault="00D32072" w:rsidP="00F94208">
            <w:pPr>
              <w:jc w:val="center"/>
            </w:pPr>
            <w:r w:rsidRPr="009C4175">
              <w:t>U</w:t>
            </w:r>
          </w:p>
        </w:tc>
        <w:tc>
          <w:tcPr>
            <w:tcW w:w="329" w:type="pct"/>
          </w:tcPr>
          <w:p w14:paraId="1D40B13B" w14:textId="77777777" w:rsidR="00D32072" w:rsidRPr="009C4175" w:rsidRDefault="00D32072" w:rsidP="00F94208">
            <w:pPr>
              <w:jc w:val="center"/>
            </w:pPr>
            <w:r w:rsidRPr="009C4175">
              <w:t>1</w:t>
            </w:r>
          </w:p>
        </w:tc>
      </w:tr>
      <w:tr w:rsidR="00D32072" w:rsidRPr="009C4175" w14:paraId="14A63DE4" w14:textId="77777777" w:rsidTr="009040E1">
        <w:trPr>
          <w:trHeight w:val="283"/>
        </w:trPr>
        <w:tc>
          <w:tcPr>
            <w:tcW w:w="265" w:type="pct"/>
          </w:tcPr>
          <w:p w14:paraId="729CE1C6" w14:textId="77777777" w:rsidR="00D32072" w:rsidRPr="009C4175" w:rsidRDefault="00D32072" w:rsidP="00F94208">
            <w:pPr>
              <w:jc w:val="center"/>
            </w:pPr>
            <w:r w:rsidRPr="009C4175">
              <w:t>2.</w:t>
            </w:r>
          </w:p>
        </w:tc>
        <w:tc>
          <w:tcPr>
            <w:tcW w:w="3776" w:type="pct"/>
            <w:gridSpan w:val="2"/>
          </w:tcPr>
          <w:p w14:paraId="078E568E" w14:textId="77777777" w:rsidR="00D32072" w:rsidRPr="009C4175" w:rsidRDefault="00D32072" w:rsidP="00F94208">
            <w:r>
              <w:t>Recall and write an example for a spray dried product.</w:t>
            </w:r>
          </w:p>
        </w:tc>
        <w:tc>
          <w:tcPr>
            <w:tcW w:w="311" w:type="pct"/>
          </w:tcPr>
          <w:p w14:paraId="7A9B2F2B" w14:textId="77777777" w:rsidR="00D32072" w:rsidRPr="009C4175" w:rsidRDefault="00D32072" w:rsidP="00F94208">
            <w:pPr>
              <w:jc w:val="center"/>
            </w:pPr>
            <w:r w:rsidRPr="009C4175">
              <w:t>CO1</w:t>
            </w:r>
          </w:p>
        </w:tc>
        <w:tc>
          <w:tcPr>
            <w:tcW w:w="319" w:type="pct"/>
          </w:tcPr>
          <w:p w14:paraId="2E6D7D8F" w14:textId="77777777" w:rsidR="00D32072" w:rsidRPr="009C4175" w:rsidRDefault="00D32072" w:rsidP="00F94208">
            <w:pPr>
              <w:jc w:val="center"/>
            </w:pPr>
            <w:r w:rsidRPr="009C4175">
              <w:t>R</w:t>
            </w:r>
          </w:p>
        </w:tc>
        <w:tc>
          <w:tcPr>
            <w:tcW w:w="329" w:type="pct"/>
          </w:tcPr>
          <w:p w14:paraId="39769105" w14:textId="77777777" w:rsidR="00D32072" w:rsidRPr="009C4175" w:rsidRDefault="00D32072" w:rsidP="00F94208">
            <w:pPr>
              <w:jc w:val="center"/>
            </w:pPr>
            <w:r w:rsidRPr="009C4175">
              <w:t>1</w:t>
            </w:r>
          </w:p>
        </w:tc>
      </w:tr>
      <w:tr w:rsidR="00D32072" w:rsidRPr="009C4175" w14:paraId="1E449C95" w14:textId="77777777" w:rsidTr="009040E1">
        <w:trPr>
          <w:trHeight w:val="283"/>
        </w:trPr>
        <w:tc>
          <w:tcPr>
            <w:tcW w:w="265" w:type="pct"/>
          </w:tcPr>
          <w:p w14:paraId="48A11BD6" w14:textId="77777777" w:rsidR="00D32072" w:rsidRPr="009C4175" w:rsidRDefault="00D32072" w:rsidP="00F94208">
            <w:pPr>
              <w:jc w:val="center"/>
            </w:pPr>
            <w:r w:rsidRPr="009C4175">
              <w:t>3.</w:t>
            </w:r>
          </w:p>
        </w:tc>
        <w:tc>
          <w:tcPr>
            <w:tcW w:w="3776" w:type="pct"/>
            <w:gridSpan w:val="2"/>
          </w:tcPr>
          <w:p w14:paraId="67B5A992" w14:textId="77777777" w:rsidR="00D32072" w:rsidRPr="009C4175" w:rsidRDefault="00D32072" w:rsidP="00F94208">
            <w:r>
              <w:t>Expand – RDA.</w:t>
            </w:r>
          </w:p>
        </w:tc>
        <w:tc>
          <w:tcPr>
            <w:tcW w:w="311" w:type="pct"/>
          </w:tcPr>
          <w:p w14:paraId="3F373528" w14:textId="77777777" w:rsidR="00D32072" w:rsidRPr="009C4175" w:rsidRDefault="00D32072" w:rsidP="00F94208">
            <w:pPr>
              <w:jc w:val="center"/>
            </w:pPr>
            <w:r w:rsidRPr="009C4175">
              <w:t>CO2</w:t>
            </w:r>
          </w:p>
        </w:tc>
        <w:tc>
          <w:tcPr>
            <w:tcW w:w="319" w:type="pct"/>
          </w:tcPr>
          <w:p w14:paraId="43FF27AF" w14:textId="77777777" w:rsidR="00D32072" w:rsidRPr="009C4175" w:rsidRDefault="00D32072" w:rsidP="00F94208">
            <w:pPr>
              <w:jc w:val="center"/>
            </w:pPr>
            <w:r w:rsidRPr="009C4175">
              <w:t>R</w:t>
            </w:r>
          </w:p>
        </w:tc>
        <w:tc>
          <w:tcPr>
            <w:tcW w:w="329" w:type="pct"/>
          </w:tcPr>
          <w:p w14:paraId="2EA22A7C" w14:textId="77777777" w:rsidR="00D32072" w:rsidRPr="009C4175" w:rsidRDefault="00D32072" w:rsidP="00F94208">
            <w:pPr>
              <w:jc w:val="center"/>
            </w:pPr>
            <w:r w:rsidRPr="009C4175">
              <w:t>1</w:t>
            </w:r>
          </w:p>
        </w:tc>
      </w:tr>
      <w:tr w:rsidR="00D32072" w:rsidRPr="009C4175" w14:paraId="5D7EBE72" w14:textId="77777777" w:rsidTr="009040E1">
        <w:trPr>
          <w:trHeight w:val="283"/>
        </w:trPr>
        <w:tc>
          <w:tcPr>
            <w:tcW w:w="265" w:type="pct"/>
          </w:tcPr>
          <w:p w14:paraId="4937C92F" w14:textId="77777777" w:rsidR="00D32072" w:rsidRPr="009C4175" w:rsidRDefault="00D32072" w:rsidP="00F94208">
            <w:pPr>
              <w:jc w:val="center"/>
            </w:pPr>
            <w:r w:rsidRPr="009C4175">
              <w:t>4.</w:t>
            </w:r>
          </w:p>
        </w:tc>
        <w:tc>
          <w:tcPr>
            <w:tcW w:w="3776" w:type="pct"/>
            <w:gridSpan w:val="2"/>
          </w:tcPr>
          <w:p w14:paraId="7C2DEDBB" w14:textId="77777777" w:rsidR="00D32072" w:rsidRPr="009C4175" w:rsidRDefault="00D32072" w:rsidP="00F94208">
            <w:r>
              <w:t>Name the deficiency caused by iron.</w:t>
            </w:r>
          </w:p>
        </w:tc>
        <w:tc>
          <w:tcPr>
            <w:tcW w:w="311" w:type="pct"/>
          </w:tcPr>
          <w:p w14:paraId="09062116" w14:textId="77777777" w:rsidR="00D32072" w:rsidRPr="009C4175" w:rsidRDefault="00D32072" w:rsidP="00F94208">
            <w:pPr>
              <w:jc w:val="center"/>
            </w:pPr>
            <w:r w:rsidRPr="009C4175">
              <w:t>CO2</w:t>
            </w:r>
          </w:p>
        </w:tc>
        <w:tc>
          <w:tcPr>
            <w:tcW w:w="319" w:type="pct"/>
          </w:tcPr>
          <w:p w14:paraId="4B301019" w14:textId="77777777" w:rsidR="00D32072" w:rsidRPr="009C4175" w:rsidRDefault="00D32072" w:rsidP="00F94208">
            <w:pPr>
              <w:jc w:val="center"/>
            </w:pPr>
            <w:r w:rsidRPr="009C4175">
              <w:t>R</w:t>
            </w:r>
          </w:p>
        </w:tc>
        <w:tc>
          <w:tcPr>
            <w:tcW w:w="329" w:type="pct"/>
          </w:tcPr>
          <w:p w14:paraId="0DE67763" w14:textId="77777777" w:rsidR="00D32072" w:rsidRPr="009C4175" w:rsidRDefault="00D32072" w:rsidP="00F94208">
            <w:pPr>
              <w:jc w:val="center"/>
            </w:pPr>
            <w:r w:rsidRPr="009C4175">
              <w:t>1</w:t>
            </w:r>
          </w:p>
        </w:tc>
      </w:tr>
      <w:tr w:rsidR="00D32072" w:rsidRPr="009C4175" w14:paraId="7108FAEC" w14:textId="77777777" w:rsidTr="009040E1">
        <w:trPr>
          <w:trHeight w:val="283"/>
        </w:trPr>
        <w:tc>
          <w:tcPr>
            <w:tcW w:w="265" w:type="pct"/>
          </w:tcPr>
          <w:p w14:paraId="625CFF11" w14:textId="77777777" w:rsidR="00D32072" w:rsidRPr="009C4175" w:rsidRDefault="00D32072" w:rsidP="00F94208">
            <w:pPr>
              <w:jc w:val="center"/>
            </w:pPr>
            <w:r w:rsidRPr="009C4175">
              <w:t>5.</w:t>
            </w:r>
          </w:p>
        </w:tc>
        <w:tc>
          <w:tcPr>
            <w:tcW w:w="3776" w:type="pct"/>
            <w:gridSpan w:val="2"/>
          </w:tcPr>
          <w:p w14:paraId="24B21F58" w14:textId="77777777" w:rsidR="00D32072" w:rsidRPr="009C4175" w:rsidRDefault="00D32072" w:rsidP="00F94208">
            <w:pPr>
              <w:pStyle w:val="Default"/>
            </w:pPr>
            <w:r w:rsidRPr="007854F8">
              <w:t>Mention the temperature used in HTST process.</w:t>
            </w:r>
          </w:p>
        </w:tc>
        <w:tc>
          <w:tcPr>
            <w:tcW w:w="311" w:type="pct"/>
          </w:tcPr>
          <w:p w14:paraId="60694996" w14:textId="77777777" w:rsidR="00D32072" w:rsidRPr="009C4175" w:rsidRDefault="00D32072" w:rsidP="00F94208">
            <w:pPr>
              <w:jc w:val="center"/>
            </w:pPr>
            <w:r w:rsidRPr="009C4175">
              <w:t>CO3</w:t>
            </w:r>
          </w:p>
        </w:tc>
        <w:tc>
          <w:tcPr>
            <w:tcW w:w="319" w:type="pct"/>
          </w:tcPr>
          <w:p w14:paraId="4238D86F" w14:textId="77777777" w:rsidR="00D32072" w:rsidRPr="009C4175" w:rsidRDefault="00D32072" w:rsidP="00F94208">
            <w:pPr>
              <w:jc w:val="center"/>
            </w:pPr>
            <w:r w:rsidRPr="009C4175">
              <w:t>U</w:t>
            </w:r>
          </w:p>
        </w:tc>
        <w:tc>
          <w:tcPr>
            <w:tcW w:w="329" w:type="pct"/>
          </w:tcPr>
          <w:p w14:paraId="19D3E51B" w14:textId="77777777" w:rsidR="00D32072" w:rsidRPr="009C4175" w:rsidRDefault="00D32072" w:rsidP="00F94208">
            <w:pPr>
              <w:jc w:val="center"/>
            </w:pPr>
            <w:r w:rsidRPr="009C4175">
              <w:t>1</w:t>
            </w:r>
          </w:p>
        </w:tc>
      </w:tr>
      <w:tr w:rsidR="00D32072" w:rsidRPr="009C4175" w14:paraId="5F975375" w14:textId="77777777" w:rsidTr="009040E1">
        <w:trPr>
          <w:trHeight w:val="283"/>
        </w:trPr>
        <w:tc>
          <w:tcPr>
            <w:tcW w:w="265" w:type="pct"/>
          </w:tcPr>
          <w:p w14:paraId="008F1FD5" w14:textId="77777777" w:rsidR="00D32072" w:rsidRPr="009C4175" w:rsidRDefault="00D32072" w:rsidP="00F94208">
            <w:pPr>
              <w:jc w:val="center"/>
            </w:pPr>
            <w:r w:rsidRPr="009C4175">
              <w:t>6.</w:t>
            </w:r>
          </w:p>
        </w:tc>
        <w:tc>
          <w:tcPr>
            <w:tcW w:w="3776" w:type="pct"/>
            <w:gridSpan w:val="2"/>
          </w:tcPr>
          <w:p w14:paraId="0DC4D7AB" w14:textId="77777777" w:rsidR="00D32072" w:rsidRPr="009C4175" w:rsidRDefault="00D32072" w:rsidP="00F94208">
            <w:r>
              <w:t>Define aseptic packaging.</w:t>
            </w:r>
          </w:p>
        </w:tc>
        <w:tc>
          <w:tcPr>
            <w:tcW w:w="311" w:type="pct"/>
          </w:tcPr>
          <w:p w14:paraId="539271D2" w14:textId="77777777" w:rsidR="00D32072" w:rsidRPr="009C4175" w:rsidRDefault="00D32072" w:rsidP="00F94208">
            <w:pPr>
              <w:jc w:val="center"/>
            </w:pPr>
            <w:r w:rsidRPr="009C4175">
              <w:t>CO3</w:t>
            </w:r>
          </w:p>
        </w:tc>
        <w:tc>
          <w:tcPr>
            <w:tcW w:w="319" w:type="pct"/>
          </w:tcPr>
          <w:p w14:paraId="34255B32" w14:textId="77777777" w:rsidR="00D32072" w:rsidRPr="009C4175" w:rsidRDefault="00D32072" w:rsidP="00F94208">
            <w:pPr>
              <w:jc w:val="center"/>
            </w:pPr>
            <w:r w:rsidRPr="009C4175">
              <w:t>R</w:t>
            </w:r>
          </w:p>
        </w:tc>
        <w:tc>
          <w:tcPr>
            <w:tcW w:w="329" w:type="pct"/>
          </w:tcPr>
          <w:p w14:paraId="18285D7D" w14:textId="77777777" w:rsidR="00D32072" w:rsidRPr="009C4175" w:rsidRDefault="00D32072" w:rsidP="00F94208">
            <w:pPr>
              <w:jc w:val="center"/>
            </w:pPr>
            <w:r w:rsidRPr="009C4175">
              <w:t>1</w:t>
            </w:r>
          </w:p>
        </w:tc>
      </w:tr>
      <w:tr w:rsidR="00D32072" w:rsidRPr="009C4175" w14:paraId="39C32641" w14:textId="77777777" w:rsidTr="009040E1">
        <w:trPr>
          <w:trHeight w:val="283"/>
        </w:trPr>
        <w:tc>
          <w:tcPr>
            <w:tcW w:w="265" w:type="pct"/>
          </w:tcPr>
          <w:p w14:paraId="4B69A18B" w14:textId="77777777" w:rsidR="00D32072" w:rsidRPr="009C4175" w:rsidRDefault="00D32072" w:rsidP="00F94208">
            <w:pPr>
              <w:jc w:val="center"/>
            </w:pPr>
            <w:r w:rsidRPr="009C4175">
              <w:t>7.</w:t>
            </w:r>
          </w:p>
        </w:tc>
        <w:tc>
          <w:tcPr>
            <w:tcW w:w="3776" w:type="pct"/>
            <w:gridSpan w:val="2"/>
          </w:tcPr>
          <w:p w14:paraId="2E673CDF" w14:textId="77777777" w:rsidR="00D32072" w:rsidRPr="009C4175" w:rsidRDefault="00D32072" w:rsidP="00F94208">
            <w:pPr>
              <w:pStyle w:val="ListParagraph"/>
              <w:ind w:left="0"/>
              <w:rPr>
                <w:noProof/>
                <w:lang w:eastAsia="zh-TW"/>
              </w:rPr>
            </w:pPr>
            <w:r>
              <w:rPr>
                <w:noProof/>
                <w:lang w:eastAsia="zh-TW"/>
              </w:rPr>
              <w:t>Describe</w:t>
            </w:r>
            <w:r w:rsidRPr="007854F8">
              <w:rPr>
                <w:noProof/>
                <w:lang w:eastAsia="zh-TW"/>
              </w:rPr>
              <w:t xml:space="preserve"> steam retorting.</w:t>
            </w:r>
          </w:p>
        </w:tc>
        <w:tc>
          <w:tcPr>
            <w:tcW w:w="311" w:type="pct"/>
          </w:tcPr>
          <w:p w14:paraId="4996F5A7" w14:textId="77777777" w:rsidR="00D32072" w:rsidRPr="009C4175" w:rsidRDefault="00D32072" w:rsidP="00F94208">
            <w:pPr>
              <w:jc w:val="center"/>
            </w:pPr>
            <w:r w:rsidRPr="009C4175">
              <w:t>CO4</w:t>
            </w:r>
          </w:p>
        </w:tc>
        <w:tc>
          <w:tcPr>
            <w:tcW w:w="319" w:type="pct"/>
          </w:tcPr>
          <w:p w14:paraId="3F5ADBD0" w14:textId="77777777" w:rsidR="00D32072" w:rsidRPr="009C4175" w:rsidRDefault="00D32072" w:rsidP="00F94208">
            <w:pPr>
              <w:jc w:val="center"/>
            </w:pPr>
            <w:r w:rsidRPr="009C4175">
              <w:t>U</w:t>
            </w:r>
          </w:p>
        </w:tc>
        <w:tc>
          <w:tcPr>
            <w:tcW w:w="329" w:type="pct"/>
          </w:tcPr>
          <w:p w14:paraId="1BAF93BB" w14:textId="77777777" w:rsidR="00D32072" w:rsidRPr="009C4175" w:rsidRDefault="00D32072" w:rsidP="00F94208">
            <w:pPr>
              <w:jc w:val="center"/>
            </w:pPr>
            <w:r w:rsidRPr="009C4175">
              <w:t>1</w:t>
            </w:r>
          </w:p>
        </w:tc>
      </w:tr>
      <w:tr w:rsidR="00D32072" w:rsidRPr="009C4175" w14:paraId="5D160E8C" w14:textId="77777777" w:rsidTr="009040E1">
        <w:trPr>
          <w:trHeight w:val="283"/>
        </w:trPr>
        <w:tc>
          <w:tcPr>
            <w:tcW w:w="265" w:type="pct"/>
          </w:tcPr>
          <w:p w14:paraId="0E9F63BB" w14:textId="77777777" w:rsidR="00D32072" w:rsidRPr="009C4175" w:rsidRDefault="00D32072" w:rsidP="00F94208">
            <w:pPr>
              <w:jc w:val="center"/>
            </w:pPr>
            <w:r w:rsidRPr="009C4175">
              <w:t>8.</w:t>
            </w:r>
          </w:p>
        </w:tc>
        <w:tc>
          <w:tcPr>
            <w:tcW w:w="3776" w:type="pct"/>
            <w:gridSpan w:val="2"/>
          </w:tcPr>
          <w:p w14:paraId="13C1C7CA" w14:textId="77777777" w:rsidR="00D32072" w:rsidRPr="005D182F" w:rsidRDefault="00D32072" w:rsidP="00F94208">
            <w:r>
              <w:t>List the materials used as inner lining in retort pouches.</w:t>
            </w:r>
          </w:p>
        </w:tc>
        <w:tc>
          <w:tcPr>
            <w:tcW w:w="311" w:type="pct"/>
          </w:tcPr>
          <w:p w14:paraId="0C1A5578" w14:textId="77777777" w:rsidR="00D32072" w:rsidRPr="009C4175" w:rsidRDefault="00D32072" w:rsidP="00F94208">
            <w:pPr>
              <w:jc w:val="center"/>
            </w:pPr>
            <w:r w:rsidRPr="009C4175">
              <w:t>CO4</w:t>
            </w:r>
          </w:p>
        </w:tc>
        <w:tc>
          <w:tcPr>
            <w:tcW w:w="319" w:type="pct"/>
          </w:tcPr>
          <w:p w14:paraId="694DA233" w14:textId="77777777" w:rsidR="00D32072" w:rsidRPr="009C4175" w:rsidRDefault="00D32072" w:rsidP="00F94208">
            <w:pPr>
              <w:jc w:val="center"/>
            </w:pPr>
            <w:r w:rsidRPr="009C4175">
              <w:t>R</w:t>
            </w:r>
          </w:p>
        </w:tc>
        <w:tc>
          <w:tcPr>
            <w:tcW w:w="329" w:type="pct"/>
          </w:tcPr>
          <w:p w14:paraId="625474EA" w14:textId="77777777" w:rsidR="00D32072" w:rsidRPr="009C4175" w:rsidRDefault="00D32072" w:rsidP="00F94208">
            <w:pPr>
              <w:jc w:val="center"/>
            </w:pPr>
            <w:r w:rsidRPr="009C4175">
              <w:t>1</w:t>
            </w:r>
          </w:p>
        </w:tc>
      </w:tr>
      <w:tr w:rsidR="00D32072" w:rsidRPr="009C4175" w14:paraId="6574CAD1" w14:textId="77777777" w:rsidTr="009040E1">
        <w:trPr>
          <w:trHeight w:val="283"/>
        </w:trPr>
        <w:tc>
          <w:tcPr>
            <w:tcW w:w="265" w:type="pct"/>
          </w:tcPr>
          <w:p w14:paraId="3238ED06" w14:textId="77777777" w:rsidR="00D32072" w:rsidRPr="009C4175" w:rsidRDefault="00D32072" w:rsidP="00F94208">
            <w:pPr>
              <w:jc w:val="center"/>
            </w:pPr>
            <w:r w:rsidRPr="009C4175">
              <w:t>9.</w:t>
            </w:r>
          </w:p>
        </w:tc>
        <w:tc>
          <w:tcPr>
            <w:tcW w:w="3776" w:type="pct"/>
            <w:gridSpan w:val="2"/>
          </w:tcPr>
          <w:p w14:paraId="4CE9C2B1" w14:textId="77777777" w:rsidR="00D32072" w:rsidRPr="009C4175" w:rsidRDefault="00D32072" w:rsidP="00F94208">
            <w:pPr>
              <w:pStyle w:val="ListParagraph"/>
              <w:ind w:left="0"/>
              <w:rPr>
                <w:noProof/>
                <w:lang w:eastAsia="zh-TW"/>
              </w:rPr>
            </w:pPr>
            <w:r>
              <w:rPr>
                <w:noProof/>
                <w:lang w:eastAsia="zh-TW"/>
              </w:rPr>
              <w:t xml:space="preserve">Identify the </w:t>
            </w:r>
            <w:r w:rsidRPr="00234FDC">
              <w:rPr>
                <w:noProof/>
                <w:lang w:eastAsia="zh-TW"/>
              </w:rPr>
              <w:t xml:space="preserve">regulatory body </w:t>
            </w:r>
            <w:r>
              <w:rPr>
                <w:noProof/>
                <w:lang w:eastAsia="zh-TW"/>
              </w:rPr>
              <w:t xml:space="preserve">that </w:t>
            </w:r>
            <w:r w:rsidRPr="00234FDC">
              <w:rPr>
                <w:noProof/>
                <w:lang w:eastAsia="zh-TW"/>
              </w:rPr>
              <w:t>oversees foo</w:t>
            </w:r>
            <w:r>
              <w:rPr>
                <w:noProof/>
                <w:lang w:eastAsia="zh-TW"/>
              </w:rPr>
              <w:t>d labeling in the United States.</w:t>
            </w:r>
          </w:p>
        </w:tc>
        <w:tc>
          <w:tcPr>
            <w:tcW w:w="311" w:type="pct"/>
          </w:tcPr>
          <w:p w14:paraId="3EDECD07" w14:textId="77777777" w:rsidR="00D32072" w:rsidRPr="009C4175" w:rsidRDefault="00D32072" w:rsidP="00F94208">
            <w:pPr>
              <w:jc w:val="center"/>
            </w:pPr>
            <w:r w:rsidRPr="009C4175">
              <w:t>CO5</w:t>
            </w:r>
          </w:p>
        </w:tc>
        <w:tc>
          <w:tcPr>
            <w:tcW w:w="319" w:type="pct"/>
          </w:tcPr>
          <w:p w14:paraId="046C5F63" w14:textId="77777777" w:rsidR="00D32072" w:rsidRPr="009C4175" w:rsidRDefault="00D32072" w:rsidP="00F94208">
            <w:pPr>
              <w:jc w:val="center"/>
            </w:pPr>
            <w:r w:rsidRPr="009C4175">
              <w:t>U</w:t>
            </w:r>
          </w:p>
        </w:tc>
        <w:tc>
          <w:tcPr>
            <w:tcW w:w="329" w:type="pct"/>
          </w:tcPr>
          <w:p w14:paraId="4C940446" w14:textId="77777777" w:rsidR="00D32072" w:rsidRPr="009C4175" w:rsidRDefault="00D32072" w:rsidP="00F94208">
            <w:pPr>
              <w:jc w:val="center"/>
            </w:pPr>
            <w:r w:rsidRPr="009C4175">
              <w:t>1</w:t>
            </w:r>
          </w:p>
        </w:tc>
      </w:tr>
      <w:tr w:rsidR="00D32072" w:rsidRPr="009C4175" w14:paraId="2DBF710F" w14:textId="77777777" w:rsidTr="009040E1">
        <w:trPr>
          <w:trHeight w:val="283"/>
        </w:trPr>
        <w:tc>
          <w:tcPr>
            <w:tcW w:w="265" w:type="pct"/>
          </w:tcPr>
          <w:p w14:paraId="4C95A884" w14:textId="77777777" w:rsidR="00D32072" w:rsidRPr="009C4175" w:rsidRDefault="00D32072" w:rsidP="00F94208">
            <w:pPr>
              <w:jc w:val="center"/>
            </w:pPr>
            <w:r w:rsidRPr="009C4175">
              <w:t>10.</w:t>
            </w:r>
          </w:p>
        </w:tc>
        <w:tc>
          <w:tcPr>
            <w:tcW w:w="3776" w:type="pct"/>
            <w:gridSpan w:val="2"/>
          </w:tcPr>
          <w:p w14:paraId="246E9BB5" w14:textId="77777777" w:rsidR="00D32072" w:rsidRPr="009C4175" w:rsidRDefault="00D32072" w:rsidP="00F94208">
            <w:r>
              <w:t>Express the advantages of food fortification.</w:t>
            </w:r>
          </w:p>
        </w:tc>
        <w:tc>
          <w:tcPr>
            <w:tcW w:w="311" w:type="pct"/>
          </w:tcPr>
          <w:p w14:paraId="42583ABB" w14:textId="77777777" w:rsidR="00D32072" w:rsidRPr="009C4175" w:rsidRDefault="00D32072" w:rsidP="00F94208">
            <w:pPr>
              <w:jc w:val="center"/>
            </w:pPr>
            <w:r w:rsidRPr="009C4175">
              <w:t>CO6</w:t>
            </w:r>
          </w:p>
        </w:tc>
        <w:tc>
          <w:tcPr>
            <w:tcW w:w="319" w:type="pct"/>
          </w:tcPr>
          <w:p w14:paraId="4DD1F8D1" w14:textId="77777777" w:rsidR="00D32072" w:rsidRPr="009C4175" w:rsidRDefault="00D32072" w:rsidP="00F94208">
            <w:pPr>
              <w:jc w:val="center"/>
            </w:pPr>
            <w:r w:rsidRPr="009C4175">
              <w:t>U</w:t>
            </w:r>
          </w:p>
        </w:tc>
        <w:tc>
          <w:tcPr>
            <w:tcW w:w="329" w:type="pct"/>
          </w:tcPr>
          <w:p w14:paraId="0B433E73" w14:textId="77777777" w:rsidR="00D32072" w:rsidRPr="009C4175" w:rsidRDefault="00D32072" w:rsidP="00F94208">
            <w:pPr>
              <w:jc w:val="center"/>
            </w:pPr>
            <w:r w:rsidRPr="009C4175">
              <w:t>1</w:t>
            </w:r>
          </w:p>
        </w:tc>
      </w:tr>
      <w:tr w:rsidR="00D32072" w:rsidRPr="009C4175" w14:paraId="3BD07008" w14:textId="77777777" w:rsidTr="009040E1">
        <w:trPr>
          <w:trHeight w:val="552"/>
        </w:trPr>
        <w:tc>
          <w:tcPr>
            <w:tcW w:w="5000" w:type="pct"/>
            <w:gridSpan w:val="6"/>
            <w:vAlign w:val="center"/>
          </w:tcPr>
          <w:p w14:paraId="24611788" w14:textId="77777777" w:rsidR="00D32072" w:rsidRPr="009C4175" w:rsidRDefault="00D32072" w:rsidP="00F94208">
            <w:pPr>
              <w:jc w:val="center"/>
              <w:rPr>
                <w:b/>
              </w:rPr>
            </w:pPr>
            <w:r w:rsidRPr="009C4175">
              <w:rPr>
                <w:b/>
              </w:rPr>
              <w:t>PART – B (6 X 3 = 18 MARKS)</w:t>
            </w:r>
          </w:p>
        </w:tc>
      </w:tr>
      <w:tr w:rsidR="00D32072" w:rsidRPr="009C4175" w14:paraId="6935E98E" w14:textId="77777777" w:rsidTr="009040E1">
        <w:trPr>
          <w:trHeight w:val="283"/>
        </w:trPr>
        <w:tc>
          <w:tcPr>
            <w:tcW w:w="265" w:type="pct"/>
          </w:tcPr>
          <w:p w14:paraId="4666C284" w14:textId="77777777" w:rsidR="00D32072" w:rsidRPr="009C4175" w:rsidRDefault="00D32072" w:rsidP="00F94208">
            <w:pPr>
              <w:pStyle w:val="NoSpacing"/>
              <w:jc w:val="center"/>
            </w:pPr>
            <w:r w:rsidRPr="009C4175">
              <w:t>11.</w:t>
            </w:r>
          </w:p>
        </w:tc>
        <w:tc>
          <w:tcPr>
            <w:tcW w:w="3776" w:type="pct"/>
            <w:gridSpan w:val="2"/>
          </w:tcPr>
          <w:p w14:paraId="6F411319" w14:textId="77777777" w:rsidR="00D32072" w:rsidRPr="009C4175" w:rsidRDefault="00D32072" w:rsidP="009E4313">
            <w:pPr>
              <w:pStyle w:val="NoSpacing"/>
            </w:pPr>
            <w:r>
              <w:t>Summarize any two chemical properties of carbohydrates.</w:t>
            </w:r>
          </w:p>
        </w:tc>
        <w:tc>
          <w:tcPr>
            <w:tcW w:w="311" w:type="pct"/>
          </w:tcPr>
          <w:p w14:paraId="2E869B6C" w14:textId="77777777" w:rsidR="00D32072" w:rsidRPr="009C4175" w:rsidRDefault="00D32072" w:rsidP="00F94208">
            <w:pPr>
              <w:pStyle w:val="NoSpacing"/>
              <w:jc w:val="center"/>
            </w:pPr>
            <w:r w:rsidRPr="009C4175">
              <w:t>CO1</w:t>
            </w:r>
          </w:p>
        </w:tc>
        <w:tc>
          <w:tcPr>
            <w:tcW w:w="319" w:type="pct"/>
          </w:tcPr>
          <w:p w14:paraId="7D054317" w14:textId="77777777" w:rsidR="00D32072" w:rsidRPr="009C4175" w:rsidRDefault="00D32072" w:rsidP="00F94208">
            <w:pPr>
              <w:pStyle w:val="NoSpacing"/>
              <w:jc w:val="center"/>
            </w:pPr>
            <w:r>
              <w:t>U</w:t>
            </w:r>
          </w:p>
        </w:tc>
        <w:tc>
          <w:tcPr>
            <w:tcW w:w="329" w:type="pct"/>
          </w:tcPr>
          <w:p w14:paraId="4DEBC6C9" w14:textId="77777777" w:rsidR="00D32072" w:rsidRPr="009C4175" w:rsidRDefault="00D32072" w:rsidP="00F94208">
            <w:pPr>
              <w:pStyle w:val="NoSpacing"/>
              <w:jc w:val="center"/>
            </w:pPr>
            <w:r w:rsidRPr="009C4175">
              <w:t>3</w:t>
            </w:r>
          </w:p>
        </w:tc>
      </w:tr>
      <w:tr w:rsidR="00D32072" w:rsidRPr="009C4175" w14:paraId="4CE0594A" w14:textId="77777777" w:rsidTr="009040E1">
        <w:trPr>
          <w:trHeight w:val="283"/>
        </w:trPr>
        <w:tc>
          <w:tcPr>
            <w:tcW w:w="265" w:type="pct"/>
          </w:tcPr>
          <w:p w14:paraId="544DD2F0" w14:textId="77777777" w:rsidR="00D32072" w:rsidRPr="009C4175" w:rsidRDefault="00D32072" w:rsidP="00F94208">
            <w:pPr>
              <w:pStyle w:val="NoSpacing"/>
              <w:jc w:val="center"/>
            </w:pPr>
            <w:r w:rsidRPr="009C4175">
              <w:t>12.</w:t>
            </w:r>
          </w:p>
        </w:tc>
        <w:tc>
          <w:tcPr>
            <w:tcW w:w="3776" w:type="pct"/>
            <w:gridSpan w:val="2"/>
          </w:tcPr>
          <w:p w14:paraId="48A21FAC" w14:textId="77777777" w:rsidR="00D32072" w:rsidRPr="009C4175" w:rsidRDefault="00D32072" w:rsidP="006C13F0">
            <w:pPr>
              <w:pStyle w:val="NoSpacing"/>
            </w:pPr>
            <w:r>
              <w:t>Distinguish between processed foods with fresh foods.</w:t>
            </w:r>
          </w:p>
        </w:tc>
        <w:tc>
          <w:tcPr>
            <w:tcW w:w="311" w:type="pct"/>
          </w:tcPr>
          <w:p w14:paraId="0EA5E533" w14:textId="77777777" w:rsidR="00D32072" w:rsidRPr="009C4175" w:rsidRDefault="00D32072" w:rsidP="00F94208">
            <w:pPr>
              <w:pStyle w:val="NoSpacing"/>
              <w:jc w:val="center"/>
            </w:pPr>
            <w:r w:rsidRPr="009C4175">
              <w:t>CO2</w:t>
            </w:r>
          </w:p>
        </w:tc>
        <w:tc>
          <w:tcPr>
            <w:tcW w:w="319" w:type="pct"/>
          </w:tcPr>
          <w:p w14:paraId="0D569598" w14:textId="77777777" w:rsidR="00D32072" w:rsidRPr="009C4175" w:rsidRDefault="00D32072" w:rsidP="00F94208">
            <w:pPr>
              <w:pStyle w:val="NoSpacing"/>
              <w:jc w:val="center"/>
            </w:pPr>
            <w:r w:rsidRPr="009C4175">
              <w:t>U</w:t>
            </w:r>
          </w:p>
        </w:tc>
        <w:tc>
          <w:tcPr>
            <w:tcW w:w="329" w:type="pct"/>
          </w:tcPr>
          <w:p w14:paraId="4DB5A74F" w14:textId="77777777" w:rsidR="00D32072" w:rsidRPr="009C4175" w:rsidRDefault="00D32072" w:rsidP="00F94208">
            <w:pPr>
              <w:pStyle w:val="NoSpacing"/>
              <w:jc w:val="center"/>
            </w:pPr>
            <w:r w:rsidRPr="009C4175">
              <w:t>3</w:t>
            </w:r>
          </w:p>
        </w:tc>
      </w:tr>
      <w:tr w:rsidR="00D32072" w:rsidRPr="009C4175" w14:paraId="125F9417" w14:textId="77777777" w:rsidTr="009040E1">
        <w:trPr>
          <w:trHeight w:val="283"/>
        </w:trPr>
        <w:tc>
          <w:tcPr>
            <w:tcW w:w="265" w:type="pct"/>
          </w:tcPr>
          <w:p w14:paraId="55CE52AF" w14:textId="77777777" w:rsidR="00D32072" w:rsidRPr="009C4175" w:rsidRDefault="00D32072" w:rsidP="00F94208">
            <w:pPr>
              <w:pStyle w:val="NoSpacing"/>
              <w:jc w:val="center"/>
            </w:pPr>
            <w:r w:rsidRPr="009C4175">
              <w:t>13.</w:t>
            </w:r>
          </w:p>
        </w:tc>
        <w:tc>
          <w:tcPr>
            <w:tcW w:w="3776" w:type="pct"/>
            <w:gridSpan w:val="2"/>
          </w:tcPr>
          <w:p w14:paraId="6746E581" w14:textId="77777777" w:rsidR="00D32072" w:rsidRPr="009C4175" w:rsidRDefault="00D32072" w:rsidP="00C82B21">
            <w:pPr>
              <w:pStyle w:val="NoSpacing"/>
            </w:pPr>
            <w:r>
              <w:t>Describe the principle of retort pouch processing.</w:t>
            </w:r>
          </w:p>
        </w:tc>
        <w:tc>
          <w:tcPr>
            <w:tcW w:w="311" w:type="pct"/>
          </w:tcPr>
          <w:p w14:paraId="25DF6F37" w14:textId="77777777" w:rsidR="00D32072" w:rsidRPr="009C4175" w:rsidRDefault="00D32072" w:rsidP="00F94208">
            <w:pPr>
              <w:pStyle w:val="NoSpacing"/>
              <w:jc w:val="center"/>
            </w:pPr>
            <w:r w:rsidRPr="009C4175">
              <w:t>CO3</w:t>
            </w:r>
          </w:p>
        </w:tc>
        <w:tc>
          <w:tcPr>
            <w:tcW w:w="319" w:type="pct"/>
          </w:tcPr>
          <w:p w14:paraId="07BA534C" w14:textId="77777777" w:rsidR="00D32072" w:rsidRPr="009C4175" w:rsidRDefault="00D32072" w:rsidP="00F94208">
            <w:pPr>
              <w:pStyle w:val="NoSpacing"/>
              <w:jc w:val="center"/>
            </w:pPr>
            <w:r>
              <w:t>U</w:t>
            </w:r>
          </w:p>
        </w:tc>
        <w:tc>
          <w:tcPr>
            <w:tcW w:w="329" w:type="pct"/>
          </w:tcPr>
          <w:p w14:paraId="121A3493" w14:textId="77777777" w:rsidR="00D32072" w:rsidRPr="009C4175" w:rsidRDefault="00D32072" w:rsidP="00F94208">
            <w:pPr>
              <w:pStyle w:val="NoSpacing"/>
              <w:jc w:val="center"/>
            </w:pPr>
            <w:r w:rsidRPr="009C4175">
              <w:t>3</w:t>
            </w:r>
          </w:p>
        </w:tc>
      </w:tr>
      <w:tr w:rsidR="00D32072" w:rsidRPr="009C4175" w14:paraId="46C5962E" w14:textId="77777777" w:rsidTr="009040E1">
        <w:trPr>
          <w:trHeight w:val="283"/>
        </w:trPr>
        <w:tc>
          <w:tcPr>
            <w:tcW w:w="265" w:type="pct"/>
          </w:tcPr>
          <w:p w14:paraId="77C10208" w14:textId="77777777" w:rsidR="00D32072" w:rsidRPr="009C4175" w:rsidRDefault="00D32072" w:rsidP="00F94208">
            <w:pPr>
              <w:pStyle w:val="NoSpacing"/>
              <w:jc w:val="center"/>
            </w:pPr>
            <w:r w:rsidRPr="009C4175">
              <w:t>14.</w:t>
            </w:r>
          </w:p>
        </w:tc>
        <w:tc>
          <w:tcPr>
            <w:tcW w:w="3776" w:type="pct"/>
            <w:gridSpan w:val="2"/>
          </w:tcPr>
          <w:p w14:paraId="4277D847" w14:textId="77777777" w:rsidR="00D32072" w:rsidRPr="009C4175" w:rsidRDefault="00D32072" w:rsidP="00C82B21">
            <w:pPr>
              <w:pStyle w:val="NoSpacing"/>
            </w:pPr>
            <w:r>
              <w:t>Summarize the benefits of hurdle technology.</w:t>
            </w:r>
          </w:p>
        </w:tc>
        <w:tc>
          <w:tcPr>
            <w:tcW w:w="311" w:type="pct"/>
          </w:tcPr>
          <w:p w14:paraId="0AB100E0" w14:textId="77777777" w:rsidR="00D32072" w:rsidRPr="009C4175" w:rsidRDefault="00D32072" w:rsidP="00F94208">
            <w:pPr>
              <w:pStyle w:val="NoSpacing"/>
              <w:jc w:val="center"/>
            </w:pPr>
            <w:r w:rsidRPr="009C4175">
              <w:t>CO4</w:t>
            </w:r>
          </w:p>
        </w:tc>
        <w:tc>
          <w:tcPr>
            <w:tcW w:w="319" w:type="pct"/>
          </w:tcPr>
          <w:p w14:paraId="437B4620" w14:textId="77777777" w:rsidR="00D32072" w:rsidRPr="009C4175" w:rsidRDefault="00D32072" w:rsidP="00F94208">
            <w:pPr>
              <w:pStyle w:val="NoSpacing"/>
              <w:jc w:val="center"/>
            </w:pPr>
            <w:r w:rsidRPr="009C4175">
              <w:t>U</w:t>
            </w:r>
          </w:p>
        </w:tc>
        <w:tc>
          <w:tcPr>
            <w:tcW w:w="329" w:type="pct"/>
          </w:tcPr>
          <w:p w14:paraId="6B3E0EAB" w14:textId="77777777" w:rsidR="00D32072" w:rsidRPr="009C4175" w:rsidRDefault="00D32072" w:rsidP="00F94208">
            <w:pPr>
              <w:pStyle w:val="NoSpacing"/>
              <w:jc w:val="center"/>
            </w:pPr>
            <w:r w:rsidRPr="009C4175">
              <w:t>3</w:t>
            </w:r>
          </w:p>
        </w:tc>
      </w:tr>
      <w:tr w:rsidR="00D32072" w:rsidRPr="009C4175" w14:paraId="656AC9E6" w14:textId="77777777" w:rsidTr="009040E1">
        <w:trPr>
          <w:trHeight w:val="283"/>
        </w:trPr>
        <w:tc>
          <w:tcPr>
            <w:tcW w:w="265" w:type="pct"/>
          </w:tcPr>
          <w:p w14:paraId="251F3775" w14:textId="77777777" w:rsidR="00D32072" w:rsidRPr="009C4175" w:rsidRDefault="00D32072" w:rsidP="00F94208">
            <w:pPr>
              <w:pStyle w:val="NoSpacing"/>
              <w:jc w:val="center"/>
            </w:pPr>
            <w:r w:rsidRPr="009C4175">
              <w:t>15.</w:t>
            </w:r>
          </w:p>
        </w:tc>
        <w:tc>
          <w:tcPr>
            <w:tcW w:w="3776" w:type="pct"/>
            <w:gridSpan w:val="2"/>
          </w:tcPr>
          <w:p w14:paraId="399F47B0" w14:textId="77777777" w:rsidR="00D32072" w:rsidRPr="009C4175" w:rsidRDefault="00D32072" w:rsidP="00C82B21">
            <w:pPr>
              <w:pStyle w:val="NoSpacing"/>
            </w:pPr>
            <w:r>
              <w:t>Identify two common adulterants found in milk and mention their health effects.</w:t>
            </w:r>
          </w:p>
        </w:tc>
        <w:tc>
          <w:tcPr>
            <w:tcW w:w="311" w:type="pct"/>
          </w:tcPr>
          <w:p w14:paraId="2E8E1004" w14:textId="77777777" w:rsidR="00D32072" w:rsidRPr="009C4175" w:rsidRDefault="00D32072" w:rsidP="00F94208">
            <w:pPr>
              <w:pStyle w:val="NoSpacing"/>
              <w:jc w:val="center"/>
            </w:pPr>
            <w:r w:rsidRPr="009C4175">
              <w:t>CO5</w:t>
            </w:r>
          </w:p>
        </w:tc>
        <w:tc>
          <w:tcPr>
            <w:tcW w:w="319" w:type="pct"/>
          </w:tcPr>
          <w:p w14:paraId="1B094492" w14:textId="77777777" w:rsidR="00D32072" w:rsidRPr="009C4175" w:rsidRDefault="00D32072" w:rsidP="00F94208">
            <w:pPr>
              <w:pStyle w:val="NoSpacing"/>
              <w:jc w:val="center"/>
            </w:pPr>
            <w:r>
              <w:t>A</w:t>
            </w:r>
          </w:p>
        </w:tc>
        <w:tc>
          <w:tcPr>
            <w:tcW w:w="329" w:type="pct"/>
          </w:tcPr>
          <w:p w14:paraId="4D9843B8" w14:textId="77777777" w:rsidR="00D32072" w:rsidRPr="009C4175" w:rsidRDefault="00D32072" w:rsidP="00F94208">
            <w:pPr>
              <w:pStyle w:val="NoSpacing"/>
              <w:jc w:val="center"/>
            </w:pPr>
            <w:r w:rsidRPr="009C4175">
              <w:t>3</w:t>
            </w:r>
          </w:p>
        </w:tc>
      </w:tr>
      <w:tr w:rsidR="00D32072" w:rsidRPr="009C4175" w14:paraId="462A0B0C" w14:textId="77777777" w:rsidTr="009040E1">
        <w:trPr>
          <w:trHeight w:val="283"/>
        </w:trPr>
        <w:tc>
          <w:tcPr>
            <w:tcW w:w="265" w:type="pct"/>
          </w:tcPr>
          <w:p w14:paraId="4CD07783" w14:textId="77777777" w:rsidR="00D32072" w:rsidRPr="009C4175" w:rsidRDefault="00D32072" w:rsidP="00FD71F2">
            <w:pPr>
              <w:pStyle w:val="NoSpacing"/>
              <w:jc w:val="center"/>
            </w:pPr>
            <w:r w:rsidRPr="009C4175">
              <w:t>16.</w:t>
            </w:r>
          </w:p>
        </w:tc>
        <w:tc>
          <w:tcPr>
            <w:tcW w:w="3776" w:type="pct"/>
            <w:gridSpan w:val="2"/>
          </w:tcPr>
          <w:p w14:paraId="7485B933" w14:textId="77777777" w:rsidR="00D32072" w:rsidRPr="009C4175" w:rsidRDefault="00D32072" w:rsidP="006C13F0">
            <w:pPr>
              <w:pStyle w:val="NoSpacing"/>
            </w:pPr>
            <w:r>
              <w:t>Describe any one method of fortification.</w:t>
            </w:r>
          </w:p>
        </w:tc>
        <w:tc>
          <w:tcPr>
            <w:tcW w:w="311" w:type="pct"/>
          </w:tcPr>
          <w:p w14:paraId="491EC6D9" w14:textId="77777777" w:rsidR="00D32072" w:rsidRPr="009C4175" w:rsidRDefault="00D32072" w:rsidP="00FD71F2">
            <w:pPr>
              <w:pStyle w:val="NoSpacing"/>
              <w:jc w:val="center"/>
            </w:pPr>
            <w:r w:rsidRPr="009C4175">
              <w:t>CO6</w:t>
            </w:r>
          </w:p>
        </w:tc>
        <w:tc>
          <w:tcPr>
            <w:tcW w:w="319" w:type="pct"/>
          </w:tcPr>
          <w:p w14:paraId="3CBF4D45" w14:textId="77777777" w:rsidR="00D32072" w:rsidRPr="009C4175" w:rsidRDefault="00D32072" w:rsidP="00FD71F2">
            <w:pPr>
              <w:pStyle w:val="NoSpacing"/>
              <w:jc w:val="center"/>
            </w:pPr>
            <w:r w:rsidRPr="009C4175">
              <w:t>U</w:t>
            </w:r>
          </w:p>
        </w:tc>
        <w:tc>
          <w:tcPr>
            <w:tcW w:w="329" w:type="pct"/>
          </w:tcPr>
          <w:p w14:paraId="12043320" w14:textId="77777777" w:rsidR="00D32072" w:rsidRPr="009C4175" w:rsidRDefault="00D32072" w:rsidP="00FD71F2">
            <w:pPr>
              <w:pStyle w:val="NoSpacing"/>
              <w:jc w:val="center"/>
            </w:pPr>
            <w:r w:rsidRPr="009C4175">
              <w:t>3</w:t>
            </w:r>
          </w:p>
        </w:tc>
      </w:tr>
      <w:tr w:rsidR="00D32072" w:rsidRPr="009C4175" w14:paraId="22DE577E" w14:textId="77777777" w:rsidTr="009040E1">
        <w:trPr>
          <w:trHeight w:val="552"/>
        </w:trPr>
        <w:tc>
          <w:tcPr>
            <w:tcW w:w="5000" w:type="pct"/>
            <w:gridSpan w:val="6"/>
          </w:tcPr>
          <w:p w14:paraId="55F69C95" w14:textId="77777777" w:rsidR="00D32072" w:rsidRPr="009C4175" w:rsidRDefault="00D32072" w:rsidP="00FD71F2">
            <w:pPr>
              <w:jc w:val="center"/>
              <w:rPr>
                <w:b/>
              </w:rPr>
            </w:pPr>
            <w:r w:rsidRPr="009C4175">
              <w:rPr>
                <w:b/>
              </w:rPr>
              <w:t>PART – C (6 X 12 = 72 MARKS)</w:t>
            </w:r>
          </w:p>
          <w:p w14:paraId="70E1D612" w14:textId="77777777" w:rsidR="00D32072" w:rsidRPr="009C4175" w:rsidRDefault="00D32072" w:rsidP="00FD71F2">
            <w:pPr>
              <w:jc w:val="center"/>
              <w:rPr>
                <w:b/>
              </w:rPr>
            </w:pPr>
            <w:r w:rsidRPr="009C4175">
              <w:rPr>
                <w:b/>
              </w:rPr>
              <w:t>(Answer any five Questions from Q. No. 17 to 23, Q. No. 24 is Compulsory)</w:t>
            </w:r>
          </w:p>
        </w:tc>
      </w:tr>
      <w:tr w:rsidR="00D32072" w:rsidRPr="009C4175" w14:paraId="4E80EC37" w14:textId="77777777" w:rsidTr="009040E1">
        <w:trPr>
          <w:trHeight w:val="283"/>
        </w:trPr>
        <w:tc>
          <w:tcPr>
            <w:tcW w:w="265" w:type="pct"/>
          </w:tcPr>
          <w:p w14:paraId="46CF466E" w14:textId="77777777" w:rsidR="00D32072" w:rsidRPr="009C4175" w:rsidRDefault="00D32072" w:rsidP="00FD71F2">
            <w:pPr>
              <w:jc w:val="center"/>
            </w:pPr>
            <w:r w:rsidRPr="009C4175">
              <w:t>17.</w:t>
            </w:r>
          </w:p>
        </w:tc>
        <w:tc>
          <w:tcPr>
            <w:tcW w:w="184" w:type="pct"/>
          </w:tcPr>
          <w:p w14:paraId="18CDB2A5" w14:textId="77777777" w:rsidR="00D32072" w:rsidRPr="009C4175" w:rsidRDefault="00D32072" w:rsidP="00FD71F2">
            <w:pPr>
              <w:jc w:val="center"/>
            </w:pPr>
          </w:p>
        </w:tc>
        <w:tc>
          <w:tcPr>
            <w:tcW w:w="3592" w:type="pct"/>
          </w:tcPr>
          <w:p w14:paraId="264B1EC3" w14:textId="77777777" w:rsidR="00D32072" w:rsidRPr="009C4175" w:rsidRDefault="00D32072" w:rsidP="00FD71F2">
            <w:r>
              <w:t>Write in detail about food flavors with suitable examples.</w:t>
            </w:r>
          </w:p>
        </w:tc>
        <w:tc>
          <w:tcPr>
            <w:tcW w:w="311" w:type="pct"/>
          </w:tcPr>
          <w:p w14:paraId="2AE7E8DF" w14:textId="77777777" w:rsidR="00D32072" w:rsidRPr="009C4175" w:rsidRDefault="00D32072" w:rsidP="00FD71F2">
            <w:pPr>
              <w:jc w:val="center"/>
            </w:pPr>
            <w:r w:rsidRPr="009C4175">
              <w:t>CO1</w:t>
            </w:r>
          </w:p>
        </w:tc>
        <w:tc>
          <w:tcPr>
            <w:tcW w:w="319" w:type="pct"/>
          </w:tcPr>
          <w:p w14:paraId="1DDD782C" w14:textId="77777777" w:rsidR="00D32072" w:rsidRPr="009C4175" w:rsidRDefault="00D32072" w:rsidP="00FD71F2">
            <w:pPr>
              <w:jc w:val="center"/>
            </w:pPr>
            <w:r>
              <w:t>A</w:t>
            </w:r>
          </w:p>
        </w:tc>
        <w:tc>
          <w:tcPr>
            <w:tcW w:w="329" w:type="pct"/>
          </w:tcPr>
          <w:p w14:paraId="5457FC8F" w14:textId="77777777" w:rsidR="00D32072" w:rsidRPr="009C4175" w:rsidRDefault="00D32072" w:rsidP="00FD71F2">
            <w:pPr>
              <w:jc w:val="center"/>
            </w:pPr>
            <w:r w:rsidRPr="009C4175">
              <w:t>12</w:t>
            </w:r>
          </w:p>
        </w:tc>
      </w:tr>
      <w:tr w:rsidR="00D32072" w:rsidRPr="009C4175" w14:paraId="676BB850" w14:textId="77777777" w:rsidTr="009040E1">
        <w:trPr>
          <w:trHeight w:val="283"/>
        </w:trPr>
        <w:tc>
          <w:tcPr>
            <w:tcW w:w="265" w:type="pct"/>
          </w:tcPr>
          <w:p w14:paraId="42F2D3E5" w14:textId="77777777" w:rsidR="00D32072" w:rsidRPr="009C4175" w:rsidRDefault="00D32072" w:rsidP="00FD71F2">
            <w:pPr>
              <w:jc w:val="center"/>
            </w:pPr>
          </w:p>
        </w:tc>
        <w:tc>
          <w:tcPr>
            <w:tcW w:w="184" w:type="pct"/>
          </w:tcPr>
          <w:p w14:paraId="78B7D0D4" w14:textId="77777777" w:rsidR="00D32072" w:rsidRPr="009C4175" w:rsidRDefault="00D32072" w:rsidP="00FD71F2">
            <w:pPr>
              <w:jc w:val="center"/>
            </w:pPr>
          </w:p>
        </w:tc>
        <w:tc>
          <w:tcPr>
            <w:tcW w:w="3592" w:type="pct"/>
          </w:tcPr>
          <w:p w14:paraId="3ED350A6" w14:textId="77777777" w:rsidR="00D32072" w:rsidRPr="009C4175" w:rsidRDefault="00D32072" w:rsidP="00FD71F2">
            <w:pPr>
              <w:rPr>
                <w:bCs/>
              </w:rPr>
            </w:pPr>
          </w:p>
        </w:tc>
        <w:tc>
          <w:tcPr>
            <w:tcW w:w="311" w:type="pct"/>
          </w:tcPr>
          <w:p w14:paraId="4BC9BF0E" w14:textId="77777777" w:rsidR="00D32072" w:rsidRPr="009C4175" w:rsidRDefault="00D32072" w:rsidP="00FD71F2">
            <w:pPr>
              <w:jc w:val="center"/>
            </w:pPr>
          </w:p>
        </w:tc>
        <w:tc>
          <w:tcPr>
            <w:tcW w:w="319" w:type="pct"/>
          </w:tcPr>
          <w:p w14:paraId="15B35242" w14:textId="77777777" w:rsidR="00D32072" w:rsidRPr="009C4175" w:rsidRDefault="00D32072" w:rsidP="00FD71F2">
            <w:pPr>
              <w:jc w:val="center"/>
            </w:pPr>
          </w:p>
        </w:tc>
        <w:tc>
          <w:tcPr>
            <w:tcW w:w="329" w:type="pct"/>
          </w:tcPr>
          <w:p w14:paraId="1B675D1C" w14:textId="77777777" w:rsidR="00D32072" w:rsidRPr="009C4175" w:rsidRDefault="00D32072" w:rsidP="00FD71F2">
            <w:pPr>
              <w:jc w:val="center"/>
            </w:pPr>
          </w:p>
        </w:tc>
      </w:tr>
      <w:tr w:rsidR="00D32072" w:rsidRPr="009C4175" w14:paraId="4C93BDF9" w14:textId="77777777" w:rsidTr="009040E1">
        <w:trPr>
          <w:trHeight w:val="283"/>
        </w:trPr>
        <w:tc>
          <w:tcPr>
            <w:tcW w:w="265" w:type="pct"/>
          </w:tcPr>
          <w:p w14:paraId="2A8AB74C" w14:textId="77777777" w:rsidR="00D32072" w:rsidRPr="009C4175" w:rsidRDefault="00D32072" w:rsidP="00FD71F2">
            <w:pPr>
              <w:jc w:val="center"/>
            </w:pPr>
            <w:r w:rsidRPr="009C4175">
              <w:t>18.</w:t>
            </w:r>
          </w:p>
        </w:tc>
        <w:tc>
          <w:tcPr>
            <w:tcW w:w="184" w:type="pct"/>
          </w:tcPr>
          <w:p w14:paraId="26A6971B" w14:textId="77777777" w:rsidR="00D32072" w:rsidRPr="009C4175" w:rsidRDefault="00D32072" w:rsidP="00FD71F2">
            <w:pPr>
              <w:jc w:val="center"/>
            </w:pPr>
          </w:p>
        </w:tc>
        <w:tc>
          <w:tcPr>
            <w:tcW w:w="3592" w:type="pct"/>
          </w:tcPr>
          <w:p w14:paraId="5FFFBEFF" w14:textId="77777777" w:rsidR="00D32072" w:rsidRPr="009C4175" w:rsidRDefault="00D32072" w:rsidP="00FD71F2">
            <w:r>
              <w:t xml:space="preserve">Describe the function of the following in humans (i) Carbohydrates (ii) Proteins and (iii) Vitamins. </w:t>
            </w:r>
          </w:p>
        </w:tc>
        <w:tc>
          <w:tcPr>
            <w:tcW w:w="311" w:type="pct"/>
          </w:tcPr>
          <w:p w14:paraId="714F34D2" w14:textId="77777777" w:rsidR="00D32072" w:rsidRPr="009C4175" w:rsidRDefault="00D32072" w:rsidP="00FD71F2">
            <w:pPr>
              <w:jc w:val="center"/>
            </w:pPr>
            <w:r w:rsidRPr="009C4175">
              <w:t>CO2</w:t>
            </w:r>
          </w:p>
        </w:tc>
        <w:tc>
          <w:tcPr>
            <w:tcW w:w="319" w:type="pct"/>
          </w:tcPr>
          <w:p w14:paraId="06AA439E" w14:textId="77777777" w:rsidR="00D32072" w:rsidRPr="009C4175" w:rsidRDefault="00D32072" w:rsidP="00FD71F2">
            <w:pPr>
              <w:jc w:val="center"/>
            </w:pPr>
            <w:r>
              <w:t>A</w:t>
            </w:r>
          </w:p>
        </w:tc>
        <w:tc>
          <w:tcPr>
            <w:tcW w:w="329" w:type="pct"/>
          </w:tcPr>
          <w:p w14:paraId="4CF0CA75" w14:textId="77777777" w:rsidR="00D32072" w:rsidRPr="009C4175" w:rsidRDefault="00D32072" w:rsidP="00FD71F2">
            <w:pPr>
              <w:jc w:val="center"/>
            </w:pPr>
            <w:r>
              <w:t>3x4 = 12</w:t>
            </w:r>
          </w:p>
        </w:tc>
      </w:tr>
      <w:tr w:rsidR="00D32072" w:rsidRPr="009C4175" w14:paraId="1372062A" w14:textId="77777777" w:rsidTr="009040E1">
        <w:trPr>
          <w:trHeight w:val="283"/>
        </w:trPr>
        <w:tc>
          <w:tcPr>
            <w:tcW w:w="265" w:type="pct"/>
          </w:tcPr>
          <w:p w14:paraId="5AEBE0A2" w14:textId="77777777" w:rsidR="00D32072" w:rsidRPr="009C4175" w:rsidRDefault="00D32072" w:rsidP="00FD71F2">
            <w:pPr>
              <w:jc w:val="center"/>
            </w:pPr>
          </w:p>
        </w:tc>
        <w:tc>
          <w:tcPr>
            <w:tcW w:w="184" w:type="pct"/>
          </w:tcPr>
          <w:p w14:paraId="26158543" w14:textId="77777777" w:rsidR="00D32072" w:rsidRPr="009C4175" w:rsidRDefault="00D32072" w:rsidP="00FD71F2">
            <w:pPr>
              <w:jc w:val="center"/>
            </w:pPr>
          </w:p>
        </w:tc>
        <w:tc>
          <w:tcPr>
            <w:tcW w:w="3592" w:type="pct"/>
          </w:tcPr>
          <w:p w14:paraId="22A63016" w14:textId="77777777" w:rsidR="00D32072" w:rsidRPr="009C4175" w:rsidRDefault="00D32072" w:rsidP="00FD71F2"/>
        </w:tc>
        <w:tc>
          <w:tcPr>
            <w:tcW w:w="311" w:type="pct"/>
          </w:tcPr>
          <w:p w14:paraId="5C8F802D" w14:textId="77777777" w:rsidR="00D32072" w:rsidRPr="009C4175" w:rsidRDefault="00D32072" w:rsidP="00FD71F2">
            <w:pPr>
              <w:jc w:val="center"/>
            </w:pPr>
          </w:p>
        </w:tc>
        <w:tc>
          <w:tcPr>
            <w:tcW w:w="319" w:type="pct"/>
          </w:tcPr>
          <w:p w14:paraId="0835236E" w14:textId="77777777" w:rsidR="00D32072" w:rsidRPr="009C4175" w:rsidRDefault="00D32072" w:rsidP="00FD71F2">
            <w:pPr>
              <w:jc w:val="center"/>
            </w:pPr>
          </w:p>
        </w:tc>
        <w:tc>
          <w:tcPr>
            <w:tcW w:w="329" w:type="pct"/>
          </w:tcPr>
          <w:p w14:paraId="799CE7B5" w14:textId="77777777" w:rsidR="00D32072" w:rsidRPr="009C4175" w:rsidRDefault="00D32072" w:rsidP="00FD71F2">
            <w:pPr>
              <w:jc w:val="center"/>
            </w:pPr>
          </w:p>
        </w:tc>
      </w:tr>
      <w:tr w:rsidR="00D32072" w:rsidRPr="009C4175" w14:paraId="12563395" w14:textId="77777777" w:rsidTr="009040E1">
        <w:trPr>
          <w:trHeight w:val="283"/>
        </w:trPr>
        <w:tc>
          <w:tcPr>
            <w:tcW w:w="265" w:type="pct"/>
          </w:tcPr>
          <w:p w14:paraId="18633308" w14:textId="77777777" w:rsidR="00D32072" w:rsidRPr="009C4175" w:rsidRDefault="00D32072" w:rsidP="00FD71F2">
            <w:pPr>
              <w:jc w:val="center"/>
            </w:pPr>
            <w:r w:rsidRPr="009C4175">
              <w:t>19.</w:t>
            </w:r>
          </w:p>
        </w:tc>
        <w:tc>
          <w:tcPr>
            <w:tcW w:w="184" w:type="pct"/>
          </w:tcPr>
          <w:p w14:paraId="30A96F1B" w14:textId="77777777" w:rsidR="00D32072" w:rsidRPr="009C4175" w:rsidRDefault="00D32072" w:rsidP="00FD71F2">
            <w:pPr>
              <w:jc w:val="center"/>
            </w:pPr>
          </w:p>
        </w:tc>
        <w:tc>
          <w:tcPr>
            <w:tcW w:w="3592" w:type="pct"/>
          </w:tcPr>
          <w:p w14:paraId="6F18374C" w14:textId="77777777" w:rsidR="00D32072" w:rsidRPr="009C4175" w:rsidRDefault="00D32072" w:rsidP="009040E1">
            <w:r>
              <w:t>Describe the preservation techniques using high temperature in detail.</w:t>
            </w:r>
          </w:p>
        </w:tc>
        <w:tc>
          <w:tcPr>
            <w:tcW w:w="311" w:type="pct"/>
          </w:tcPr>
          <w:p w14:paraId="0F0E4C4F" w14:textId="77777777" w:rsidR="00D32072" w:rsidRPr="009C4175" w:rsidRDefault="00D32072" w:rsidP="00FD71F2">
            <w:pPr>
              <w:jc w:val="center"/>
            </w:pPr>
            <w:r w:rsidRPr="009C4175">
              <w:t>CO3</w:t>
            </w:r>
          </w:p>
        </w:tc>
        <w:tc>
          <w:tcPr>
            <w:tcW w:w="319" w:type="pct"/>
          </w:tcPr>
          <w:p w14:paraId="3292232E" w14:textId="77777777" w:rsidR="00D32072" w:rsidRPr="009C4175" w:rsidRDefault="00D32072" w:rsidP="00FD71F2">
            <w:pPr>
              <w:jc w:val="center"/>
            </w:pPr>
            <w:r>
              <w:t>A</w:t>
            </w:r>
          </w:p>
        </w:tc>
        <w:tc>
          <w:tcPr>
            <w:tcW w:w="329" w:type="pct"/>
          </w:tcPr>
          <w:p w14:paraId="2B5C6332" w14:textId="77777777" w:rsidR="00D32072" w:rsidRPr="009C4175" w:rsidRDefault="00D32072" w:rsidP="00FD71F2">
            <w:pPr>
              <w:jc w:val="center"/>
            </w:pPr>
            <w:r w:rsidRPr="009C4175">
              <w:t>12</w:t>
            </w:r>
          </w:p>
        </w:tc>
      </w:tr>
      <w:tr w:rsidR="00D32072" w:rsidRPr="009C4175" w14:paraId="567CBDA2" w14:textId="77777777" w:rsidTr="009040E1">
        <w:trPr>
          <w:trHeight w:val="283"/>
        </w:trPr>
        <w:tc>
          <w:tcPr>
            <w:tcW w:w="265" w:type="pct"/>
          </w:tcPr>
          <w:p w14:paraId="10059A5F" w14:textId="77777777" w:rsidR="00D32072" w:rsidRPr="009C4175" w:rsidRDefault="00D32072" w:rsidP="00FD71F2">
            <w:pPr>
              <w:jc w:val="center"/>
            </w:pPr>
          </w:p>
        </w:tc>
        <w:tc>
          <w:tcPr>
            <w:tcW w:w="184" w:type="pct"/>
          </w:tcPr>
          <w:p w14:paraId="41FFEDAD" w14:textId="77777777" w:rsidR="00D32072" w:rsidRPr="009C4175" w:rsidRDefault="00D32072" w:rsidP="00FD71F2">
            <w:pPr>
              <w:jc w:val="center"/>
            </w:pPr>
          </w:p>
        </w:tc>
        <w:tc>
          <w:tcPr>
            <w:tcW w:w="3592" w:type="pct"/>
          </w:tcPr>
          <w:p w14:paraId="124DE469" w14:textId="77777777" w:rsidR="00D32072" w:rsidRPr="009C4175" w:rsidRDefault="00D32072" w:rsidP="00FD71F2"/>
        </w:tc>
        <w:tc>
          <w:tcPr>
            <w:tcW w:w="311" w:type="pct"/>
          </w:tcPr>
          <w:p w14:paraId="51404C76" w14:textId="77777777" w:rsidR="00D32072" w:rsidRPr="009C4175" w:rsidRDefault="00D32072" w:rsidP="00FD71F2">
            <w:pPr>
              <w:jc w:val="center"/>
            </w:pPr>
          </w:p>
        </w:tc>
        <w:tc>
          <w:tcPr>
            <w:tcW w:w="319" w:type="pct"/>
          </w:tcPr>
          <w:p w14:paraId="2AC22D2D" w14:textId="77777777" w:rsidR="00D32072" w:rsidRPr="009C4175" w:rsidRDefault="00D32072" w:rsidP="00FD71F2">
            <w:pPr>
              <w:jc w:val="center"/>
            </w:pPr>
          </w:p>
        </w:tc>
        <w:tc>
          <w:tcPr>
            <w:tcW w:w="329" w:type="pct"/>
          </w:tcPr>
          <w:p w14:paraId="764BD6CF" w14:textId="77777777" w:rsidR="00D32072" w:rsidRPr="009C4175" w:rsidRDefault="00D32072" w:rsidP="00FD71F2">
            <w:pPr>
              <w:jc w:val="center"/>
            </w:pPr>
          </w:p>
        </w:tc>
      </w:tr>
      <w:tr w:rsidR="00D32072" w:rsidRPr="009C4175" w14:paraId="0AB7CB4B" w14:textId="77777777" w:rsidTr="009040E1">
        <w:trPr>
          <w:trHeight w:val="283"/>
        </w:trPr>
        <w:tc>
          <w:tcPr>
            <w:tcW w:w="265" w:type="pct"/>
          </w:tcPr>
          <w:p w14:paraId="0A83C234" w14:textId="77777777" w:rsidR="00D32072" w:rsidRPr="009C4175" w:rsidRDefault="00D32072" w:rsidP="00FD71F2">
            <w:pPr>
              <w:jc w:val="center"/>
            </w:pPr>
            <w:r w:rsidRPr="009C4175">
              <w:t>20.</w:t>
            </w:r>
          </w:p>
        </w:tc>
        <w:tc>
          <w:tcPr>
            <w:tcW w:w="184" w:type="pct"/>
          </w:tcPr>
          <w:p w14:paraId="7BBDE9E7" w14:textId="77777777" w:rsidR="00D32072" w:rsidRPr="009C4175" w:rsidRDefault="00D32072" w:rsidP="00FD71F2">
            <w:pPr>
              <w:jc w:val="center"/>
            </w:pPr>
          </w:p>
        </w:tc>
        <w:tc>
          <w:tcPr>
            <w:tcW w:w="3592" w:type="pct"/>
          </w:tcPr>
          <w:p w14:paraId="3FC338C8" w14:textId="77777777" w:rsidR="00D32072" w:rsidRPr="009C4175" w:rsidRDefault="00D32072" w:rsidP="009040E1">
            <w:r>
              <w:t>Explain the freezing preservation using chemicals in detail.</w:t>
            </w:r>
          </w:p>
        </w:tc>
        <w:tc>
          <w:tcPr>
            <w:tcW w:w="311" w:type="pct"/>
          </w:tcPr>
          <w:p w14:paraId="3F661FDB" w14:textId="77777777" w:rsidR="00D32072" w:rsidRPr="009C4175" w:rsidRDefault="00D32072" w:rsidP="00FD71F2">
            <w:pPr>
              <w:jc w:val="center"/>
            </w:pPr>
            <w:r w:rsidRPr="009C4175">
              <w:t>CO4</w:t>
            </w:r>
          </w:p>
        </w:tc>
        <w:tc>
          <w:tcPr>
            <w:tcW w:w="319" w:type="pct"/>
          </w:tcPr>
          <w:p w14:paraId="4BE0EE2C" w14:textId="77777777" w:rsidR="00D32072" w:rsidRPr="009C4175" w:rsidRDefault="00D32072" w:rsidP="00FD71F2">
            <w:pPr>
              <w:jc w:val="center"/>
            </w:pPr>
            <w:r>
              <w:t>A</w:t>
            </w:r>
          </w:p>
        </w:tc>
        <w:tc>
          <w:tcPr>
            <w:tcW w:w="329" w:type="pct"/>
          </w:tcPr>
          <w:p w14:paraId="0F1DF11E" w14:textId="77777777" w:rsidR="00D32072" w:rsidRPr="009C4175" w:rsidRDefault="00D32072" w:rsidP="00FD71F2">
            <w:pPr>
              <w:jc w:val="center"/>
            </w:pPr>
            <w:r w:rsidRPr="009C4175">
              <w:t>12</w:t>
            </w:r>
          </w:p>
        </w:tc>
      </w:tr>
      <w:tr w:rsidR="00D32072" w:rsidRPr="009C4175" w14:paraId="1DCDE70F" w14:textId="77777777" w:rsidTr="009040E1">
        <w:trPr>
          <w:trHeight w:val="283"/>
        </w:trPr>
        <w:tc>
          <w:tcPr>
            <w:tcW w:w="265" w:type="pct"/>
          </w:tcPr>
          <w:p w14:paraId="47FEA2FC" w14:textId="77777777" w:rsidR="00D32072" w:rsidRPr="009C4175" w:rsidRDefault="00D32072" w:rsidP="00FD71F2">
            <w:pPr>
              <w:jc w:val="center"/>
            </w:pPr>
          </w:p>
        </w:tc>
        <w:tc>
          <w:tcPr>
            <w:tcW w:w="184" w:type="pct"/>
          </w:tcPr>
          <w:p w14:paraId="0EBF73DE" w14:textId="77777777" w:rsidR="00D32072" w:rsidRPr="009C4175" w:rsidRDefault="00D32072" w:rsidP="00FD71F2">
            <w:pPr>
              <w:jc w:val="center"/>
            </w:pPr>
          </w:p>
        </w:tc>
        <w:tc>
          <w:tcPr>
            <w:tcW w:w="3592" w:type="pct"/>
          </w:tcPr>
          <w:p w14:paraId="61CCC8B7" w14:textId="77777777" w:rsidR="00D32072" w:rsidRPr="009C4175" w:rsidRDefault="00D32072" w:rsidP="00FD71F2"/>
        </w:tc>
        <w:tc>
          <w:tcPr>
            <w:tcW w:w="311" w:type="pct"/>
          </w:tcPr>
          <w:p w14:paraId="083CEFBF" w14:textId="77777777" w:rsidR="00D32072" w:rsidRPr="009C4175" w:rsidRDefault="00D32072" w:rsidP="00FD71F2">
            <w:pPr>
              <w:jc w:val="center"/>
            </w:pPr>
          </w:p>
        </w:tc>
        <w:tc>
          <w:tcPr>
            <w:tcW w:w="319" w:type="pct"/>
          </w:tcPr>
          <w:p w14:paraId="24C62F01" w14:textId="77777777" w:rsidR="00D32072" w:rsidRPr="009C4175" w:rsidRDefault="00D32072" w:rsidP="00FD71F2">
            <w:pPr>
              <w:jc w:val="center"/>
            </w:pPr>
          </w:p>
        </w:tc>
        <w:tc>
          <w:tcPr>
            <w:tcW w:w="329" w:type="pct"/>
          </w:tcPr>
          <w:p w14:paraId="6206112D" w14:textId="77777777" w:rsidR="00D32072" w:rsidRPr="009C4175" w:rsidRDefault="00D32072" w:rsidP="00FD71F2">
            <w:pPr>
              <w:jc w:val="center"/>
            </w:pPr>
          </w:p>
        </w:tc>
      </w:tr>
      <w:tr w:rsidR="00D32072" w:rsidRPr="009C4175" w14:paraId="21F952F5" w14:textId="77777777" w:rsidTr="009040E1">
        <w:trPr>
          <w:trHeight w:val="283"/>
        </w:trPr>
        <w:tc>
          <w:tcPr>
            <w:tcW w:w="265" w:type="pct"/>
          </w:tcPr>
          <w:p w14:paraId="7F25D9A7" w14:textId="77777777" w:rsidR="00D32072" w:rsidRPr="009C4175" w:rsidRDefault="00D32072" w:rsidP="00FD71F2">
            <w:pPr>
              <w:jc w:val="center"/>
            </w:pPr>
            <w:r w:rsidRPr="009C4175">
              <w:t>21.</w:t>
            </w:r>
          </w:p>
        </w:tc>
        <w:tc>
          <w:tcPr>
            <w:tcW w:w="184" w:type="pct"/>
          </w:tcPr>
          <w:p w14:paraId="6A1BC624" w14:textId="77777777" w:rsidR="00D32072" w:rsidRPr="009C4175" w:rsidRDefault="00D32072" w:rsidP="00FD71F2">
            <w:pPr>
              <w:jc w:val="center"/>
            </w:pPr>
            <w:r w:rsidRPr="009C4175">
              <w:t>a.</w:t>
            </w:r>
          </w:p>
        </w:tc>
        <w:tc>
          <w:tcPr>
            <w:tcW w:w="3592" w:type="pct"/>
          </w:tcPr>
          <w:p w14:paraId="468D3143" w14:textId="77777777" w:rsidR="00D32072" w:rsidRPr="00B62596" w:rsidRDefault="00D32072" w:rsidP="00FD71F2">
            <w:r w:rsidRPr="00B62596">
              <w:t xml:space="preserve">Illustrate the </w:t>
            </w:r>
            <w:r>
              <w:t xml:space="preserve">principle of </w:t>
            </w:r>
            <w:r w:rsidRPr="00B62596">
              <w:t>sensory evaluation</w:t>
            </w:r>
            <w:r>
              <w:t xml:space="preserve"> and method of sensory evaluation.</w:t>
            </w:r>
          </w:p>
        </w:tc>
        <w:tc>
          <w:tcPr>
            <w:tcW w:w="311" w:type="pct"/>
            <w:vMerge w:val="restart"/>
          </w:tcPr>
          <w:p w14:paraId="31A7BD8B" w14:textId="77777777" w:rsidR="00D32072" w:rsidRPr="009C4175" w:rsidRDefault="00D32072" w:rsidP="00FD71F2">
            <w:pPr>
              <w:jc w:val="center"/>
            </w:pPr>
            <w:r w:rsidRPr="009C4175">
              <w:t>CO5</w:t>
            </w:r>
          </w:p>
        </w:tc>
        <w:tc>
          <w:tcPr>
            <w:tcW w:w="319" w:type="pct"/>
            <w:vMerge w:val="restart"/>
          </w:tcPr>
          <w:p w14:paraId="0B1F4E0C" w14:textId="77777777" w:rsidR="00D32072" w:rsidRPr="009C4175" w:rsidRDefault="00D32072" w:rsidP="00FD71F2">
            <w:pPr>
              <w:jc w:val="center"/>
            </w:pPr>
            <w:r>
              <w:t>A</w:t>
            </w:r>
          </w:p>
        </w:tc>
        <w:tc>
          <w:tcPr>
            <w:tcW w:w="329" w:type="pct"/>
          </w:tcPr>
          <w:p w14:paraId="4B01DFF3" w14:textId="77777777" w:rsidR="00D32072" w:rsidRPr="009C4175" w:rsidRDefault="00D32072" w:rsidP="00FD71F2">
            <w:pPr>
              <w:jc w:val="center"/>
            </w:pPr>
            <w:r>
              <w:t>6</w:t>
            </w:r>
          </w:p>
        </w:tc>
      </w:tr>
      <w:tr w:rsidR="00D32072" w:rsidRPr="009C4175" w14:paraId="47A2ED2A" w14:textId="77777777" w:rsidTr="009040E1">
        <w:trPr>
          <w:trHeight w:val="283"/>
        </w:trPr>
        <w:tc>
          <w:tcPr>
            <w:tcW w:w="265" w:type="pct"/>
          </w:tcPr>
          <w:p w14:paraId="74F04722" w14:textId="77777777" w:rsidR="00D32072" w:rsidRPr="009C4175" w:rsidRDefault="00D32072" w:rsidP="00FD71F2">
            <w:pPr>
              <w:jc w:val="center"/>
            </w:pPr>
          </w:p>
        </w:tc>
        <w:tc>
          <w:tcPr>
            <w:tcW w:w="184" w:type="pct"/>
          </w:tcPr>
          <w:p w14:paraId="40E5E427" w14:textId="77777777" w:rsidR="00D32072" w:rsidRPr="009C4175" w:rsidRDefault="00D32072" w:rsidP="00FD71F2">
            <w:pPr>
              <w:jc w:val="center"/>
            </w:pPr>
            <w:r>
              <w:t xml:space="preserve">b. </w:t>
            </w:r>
          </w:p>
        </w:tc>
        <w:tc>
          <w:tcPr>
            <w:tcW w:w="3592" w:type="pct"/>
          </w:tcPr>
          <w:p w14:paraId="4E6E8F4C" w14:textId="77777777" w:rsidR="00D32072" w:rsidRPr="00B62596" w:rsidRDefault="00D32072" w:rsidP="00FD71F2">
            <w:r>
              <w:t>Describe the procedure of – (i) Triangular test (ii) Discrimination Test</w:t>
            </w:r>
          </w:p>
        </w:tc>
        <w:tc>
          <w:tcPr>
            <w:tcW w:w="311" w:type="pct"/>
            <w:vMerge/>
          </w:tcPr>
          <w:p w14:paraId="027C3C5E" w14:textId="77777777" w:rsidR="00D32072" w:rsidRPr="009C4175" w:rsidRDefault="00D32072" w:rsidP="00FD71F2">
            <w:pPr>
              <w:jc w:val="center"/>
            </w:pPr>
          </w:p>
        </w:tc>
        <w:tc>
          <w:tcPr>
            <w:tcW w:w="319" w:type="pct"/>
            <w:vMerge/>
          </w:tcPr>
          <w:p w14:paraId="732488E2" w14:textId="77777777" w:rsidR="00D32072" w:rsidRDefault="00D32072" w:rsidP="00FD71F2">
            <w:pPr>
              <w:jc w:val="center"/>
            </w:pPr>
          </w:p>
        </w:tc>
        <w:tc>
          <w:tcPr>
            <w:tcW w:w="329" w:type="pct"/>
          </w:tcPr>
          <w:p w14:paraId="5BA442C9" w14:textId="77777777" w:rsidR="00D32072" w:rsidRPr="009C4175" w:rsidRDefault="00D32072" w:rsidP="00FD71F2">
            <w:pPr>
              <w:jc w:val="center"/>
            </w:pPr>
            <w:r>
              <w:t>2x3 = 6</w:t>
            </w:r>
          </w:p>
        </w:tc>
      </w:tr>
      <w:tr w:rsidR="00D32072" w:rsidRPr="009C4175" w14:paraId="6498A74C" w14:textId="77777777" w:rsidTr="009040E1">
        <w:trPr>
          <w:trHeight w:val="283"/>
        </w:trPr>
        <w:tc>
          <w:tcPr>
            <w:tcW w:w="265" w:type="pct"/>
          </w:tcPr>
          <w:p w14:paraId="50713D6C" w14:textId="77777777" w:rsidR="00D32072" w:rsidRPr="009C4175" w:rsidRDefault="00D32072" w:rsidP="00FD71F2">
            <w:pPr>
              <w:jc w:val="center"/>
            </w:pPr>
          </w:p>
        </w:tc>
        <w:tc>
          <w:tcPr>
            <w:tcW w:w="184" w:type="pct"/>
          </w:tcPr>
          <w:p w14:paraId="234E37EB" w14:textId="77777777" w:rsidR="00D32072" w:rsidRPr="009C4175" w:rsidRDefault="00D32072" w:rsidP="00FD71F2">
            <w:pPr>
              <w:jc w:val="center"/>
            </w:pPr>
          </w:p>
        </w:tc>
        <w:tc>
          <w:tcPr>
            <w:tcW w:w="3592" w:type="pct"/>
          </w:tcPr>
          <w:p w14:paraId="0AC40A7E" w14:textId="77777777" w:rsidR="00D32072" w:rsidRPr="009C4175" w:rsidRDefault="00D32072" w:rsidP="00FD71F2"/>
        </w:tc>
        <w:tc>
          <w:tcPr>
            <w:tcW w:w="311" w:type="pct"/>
          </w:tcPr>
          <w:p w14:paraId="1DD32844" w14:textId="77777777" w:rsidR="00D32072" w:rsidRPr="009C4175" w:rsidRDefault="00D32072" w:rsidP="00FD71F2">
            <w:pPr>
              <w:jc w:val="center"/>
            </w:pPr>
          </w:p>
        </w:tc>
        <w:tc>
          <w:tcPr>
            <w:tcW w:w="319" w:type="pct"/>
          </w:tcPr>
          <w:p w14:paraId="48BC7DC9" w14:textId="77777777" w:rsidR="00D32072" w:rsidRPr="009C4175" w:rsidRDefault="00D32072" w:rsidP="00FD71F2">
            <w:pPr>
              <w:jc w:val="center"/>
            </w:pPr>
          </w:p>
        </w:tc>
        <w:tc>
          <w:tcPr>
            <w:tcW w:w="329" w:type="pct"/>
          </w:tcPr>
          <w:p w14:paraId="023273FF" w14:textId="77777777" w:rsidR="00D32072" w:rsidRPr="009C4175" w:rsidRDefault="00D32072" w:rsidP="00FD71F2">
            <w:pPr>
              <w:jc w:val="center"/>
            </w:pPr>
          </w:p>
        </w:tc>
      </w:tr>
      <w:tr w:rsidR="00D32072" w:rsidRPr="009C4175" w14:paraId="564126E0" w14:textId="77777777" w:rsidTr="009040E1">
        <w:trPr>
          <w:trHeight w:val="283"/>
        </w:trPr>
        <w:tc>
          <w:tcPr>
            <w:tcW w:w="265" w:type="pct"/>
          </w:tcPr>
          <w:p w14:paraId="4F56E827" w14:textId="77777777" w:rsidR="00D32072" w:rsidRPr="009C4175" w:rsidRDefault="00D32072" w:rsidP="00FD71F2">
            <w:pPr>
              <w:jc w:val="center"/>
            </w:pPr>
            <w:r w:rsidRPr="009C4175">
              <w:t>22.</w:t>
            </w:r>
          </w:p>
        </w:tc>
        <w:tc>
          <w:tcPr>
            <w:tcW w:w="184" w:type="pct"/>
          </w:tcPr>
          <w:p w14:paraId="5414ECF8" w14:textId="77777777" w:rsidR="00D32072" w:rsidRPr="009C4175" w:rsidRDefault="00D32072" w:rsidP="00FD71F2">
            <w:pPr>
              <w:jc w:val="center"/>
            </w:pPr>
          </w:p>
        </w:tc>
        <w:tc>
          <w:tcPr>
            <w:tcW w:w="3592" w:type="pct"/>
          </w:tcPr>
          <w:p w14:paraId="41D3C6E7" w14:textId="77777777" w:rsidR="00D32072" w:rsidRPr="009E4313" w:rsidRDefault="00D32072" w:rsidP="00FD71F2">
            <w:pPr>
              <w:jc w:val="both"/>
              <w:rPr>
                <w:color w:val="000000"/>
              </w:rPr>
            </w:pPr>
            <w:r>
              <w:rPr>
                <w:color w:val="000000"/>
              </w:rPr>
              <w:t>Explain food adulteration with suitable examples.</w:t>
            </w:r>
          </w:p>
        </w:tc>
        <w:tc>
          <w:tcPr>
            <w:tcW w:w="311" w:type="pct"/>
          </w:tcPr>
          <w:p w14:paraId="74825977" w14:textId="77777777" w:rsidR="00D32072" w:rsidRPr="009C4175" w:rsidRDefault="00D32072" w:rsidP="00FD71F2">
            <w:pPr>
              <w:jc w:val="center"/>
            </w:pPr>
            <w:r w:rsidRPr="009C4175">
              <w:t>CO</w:t>
            </w:r>
            <w:r>
              <w:t>5</w:t>
            </w:r>
          </w:p>
        </w:tc>
        <w:tc>
          <w:tcPr>
            <w:tcW w:w="319" w:type="pct"/>
          </w:tcPr>
          <w:p w14:paraId="47AF2A5C" w14:textId="77777777" w:rsidR="00D32072" w:rsidRPr="009C4175" w:rsidRDefault="00D32072" w:rsidP="00FD71F2">
            <w:pPr>
              <w:jc w:val="center"/>
            </w:pPr>
            <w:r>
              <w:t>A</w:t>
            </w:r>
          </w:p>
        </w:tc>
        <w:tc>
          <w:tcPr>
            <w:tcW w:w="329" w:type="pct"/>
          </w:tcPr>
          <w:p w14:paraId="25F8D647" w14:textId="77777777" w:rsidR="00D32072" w:rsidRPr="009C4175" w:rsidRDefault="00D32072" w:rsidP="00FD71F2">
            <w:pPr>
              <w:jc w:val="center"/>
            </w:pPr>
            <w:r w:rsidRPr="009C4175">
              <w:t>12</w:t>
            </w:r>
          </w:p>
        </w:tc>
      </w:tr>
      <w:tr w:rsidR="00D32072" w:rsidRPr="009C4175" w14:paraId="19BAF3FF" w14:textId="77777777" w:rsidTr="009040E1">
        <w:trPr>
          <w:trHeight w:val="283"/>
        </w:trPr>
        <w:tc>
          <w:tcPr>
            <w:tcW w:w="265" w:type="pct"/>
          </w:tcPr>
          <w:p w14:paraId="1C7D4B59" w14:textId="77777777" w:rsidR="00D32072" w:rsidRPr="009C4175" w:rsidRDefault="00D32072" w:rsidP="00FD71F2">
            <w:pPr>
              <w:jc w:val="center"/>
            </w:pPr>
          </w:p>
        </w:tc>
        <w:tc>
          <w:tcPr>
            <w:tcW w:w="184" w:type="pct"/>
          </w:tcPr>
          <w:p w14:paraId="0DC0655C" w14:textId="77777777" w:rsidR="00D32072" w:rsidRPr="009C4175" w:rsidRDefault="00D32072" w:rsidP="00FD71F2">
            <w:pPr>
              <w:jc w:val="center"/>
            </w:pPr>
          </w:p>
        </w:tc>
        <w:tc>
          <w:tcPr>
            <w:tcW w:w="3592" w:type="pct"/>
          </w:tcPr>
          <w:p w14:paraId="28FD2D9A" w14:textId="77777777" w:rsidR="00D32072" w:rsidRPr="009C4175" w:rsidRDefault="00D32072" w:rsidP="00FD71F2">
            <w:pPr>
              <w:rPr>
                <w:bCs/>
              </w:rPr>
            </w:pPr>
          </w:p>
        </w:tc>
        <w:tc>
          <w:tcPr>
            <w:tcW w:w="311" w:type="pct"/>
          </w:tcPr>
          <w:p w14:paraId="13CB22BF" w14:textId="77777777" w:rsidR="00D32072" w:rsidRPr="009C4175" w:rsidRDefault="00D32072" w:rsidP="00FD71F2">
            <w:pPr>
              <w:jc w:val="center"/>
            </w:pPr>
          </w:p>
        </w:tc>
        <w:tc>
          <w:tcPr>
            <w:tcW w:w="319" w:type="pct"/>
          </w:tcPr>
          <w:p w14:paraId="7300BCE5" w14:textId="77777777" w:rsidR="00D32072" w:rsidRPr="009C4175" w:rsidRDefault="00D32072" w:rsidP="00FD71F2">
            <w:pPr>
              <w:jc w:val="center"/>
            </w:pPr>
          </w:p>
        </w:tc>
        <w:tc>
          <w:tcPr>
            <w:tcW w:w="329" w:type="pct"/>
          </w:tcPr>
          <w:p w14:paraId="7E5B9047" w14:textId="77777777" w:rsidR="00D32072" w:rsidRPr="009C4175" w:rsidRDefault="00D32072" w:rsidP="00FD71F2">
            <w:pPr>
              <w:jc w:val="center"/>
            </w:pPr>
          </w:p>
        </w:tc>
      </w:tr>
      <w:tr w:rsidR="00D32072" w:rsidRPr="009C4175" w14:paraId="7926A27A" w14:textId="77777777" w:rsidTr="009040E1">
        <w:trPr>
          <w:trHeight w:val="283"/>
        </w:trPr>
        <w:tc>
          <w:tcPr>
            <w:tcW w:w="265" w:type="pct"/>
          </w:tcPr>
          <w:p w14:paraId="342F4F62" w14:textId="77777777" w:rsidR="00D32072" w:rsidRPr="009C4175" w:rsidRDefault="00D32072" w:rsidP="00FD71F2">
            <w:pPr>
              <w:jc w:val="center"/>
            </w:pPr>
            <w:r w:rsidRPr="009C4175">
              <w:t>23.</w:t>
            </w:r>
          </w:p>
        </w:tc>
        <w:tc>
          <w:tcPr>
            <w:tcW w:w="184" w:type="pct"/>
          </w:tcPr>
          <w:p w14:paraId="160542F6" w14:textId="77777777" w:rsidR="00D32072" w:rsidRPr="009C4175" w:rsidRDefault="00D32072" w:rsidP="00FD71F2">
            <w:pPr>
              <w:jc w:val="center"/>
            </w:pPr>
          </w:p>
        </w:tc>
        <w:tc>
          <w:tcPr>
            <w:tcW w:w="3592" w:type="pct"/>
          </w:tcPr>
          <w:p w14:paraId="62E6A178" w14:textId="77777777" w:rsidR="00D32072" w:rsidRPr="009C4175" w:rsidRDefault="00D32072" w:rsidP="00FD71F2">
            <w:r>
              <w:t>Describe the principle and application of Pulsed electric field in foods.</w:t>
            </w:r>
          </w:p>
        </w:tc>
        <w:tc>
          <w:tcPr>
            <w:tcW w:w="311" w:type="pct"/>
          </w:tcPr>
          <w:p w14:paraId="44CD6B16" w14:textId="77777777" w:rsidR="00D32072" w:rsidRPr="009C4175" w:rsidRDefault="00D32072" w:rsidP="00FD71F2">
            <w:pPr>
              <w:jc w:val="center"/>
            </w:pPr>
            <w:r w:rsidRPr="009C4175">
              <w:t>CO</w:t>
            </w:r>
            <w:r>
              <w:t>4</w:t>
            </w:r>
          </w:p>
        </w:tc>
        <w:tc>
          <w:tcPr>
            <w:tcW w:w="319" w:type="pct"/>
          </w:tcPr>
          <w:p w14:paraId="1791F373" w14:textId="77777777" w:rsidR="00D32072" w:rsidRPr="009C4175" w:rsidRDefault="00D32072" w:rsidP="00FD71F2">
            <w:pPr>
              <w:jc w:val="center"/>
            </w:pPr>
            <w:r>
              <w:t>U</w:t>
            </w:r>
          </w:p>
        </w:tc>
        <w:tc>
          <w:tcPr>
            <w:tcW w:w="329" w:type="pct"/>
          </w:tcPr>
          <w:p w14:paraId="55354F0E" w14:textId="77777777" w:rsidR="00D32072" w:rsidRPr="009C4175" w:rsidRDefault="00D32072" w:rsidP="00FD71F2">
            <w:pPr>
              <w:jc w:val="center"/>
            </w:pPr>
            <w:r w:rsidRPr="009C4175">
              <w:t>12</w:t>
            </w:r>
          </w:p>
        </w:tc>
      </w:tr>
      <w:tr w:rsidR="00D32072" w:rsidRPr="009C4175" w14:paraId="19D8C5FD" w14:textId="77777777" w:rsidTr="009040E1">
        <w:trPr>
          <w:trHeight w:val="550"/>
        </w:trPr>
        <w:tc>
          <w:tcPr>
            <w:tcW w:w="5000" w:type="pct"/>
            <w:gridSpan w:val="6"/>
            <w:vAlign w:val="center"/>
          </w:tcPr>
          <w:p w14:paraId="5A340CB8" w14:textId="77777777" w:rsidR="00D32072" w:rsidRPr="009C4175" w:rsidRDefault="00D32072" w:rsidP="00FD71F2">
            <w:pPr>
              <w:jc w:val="center"/>
              <w:rPr>
                <w:b/>
                <w:bCs/>
              </w:rPr>
            </w:pPr>
            <w:r w:rsidRPr="009C4175">
              <w:rPr>
                <w:b/>
                <w:bCs/>
              </w:rPr>
              <w:t>COMPULSORY QUESTION</w:t>
            </w:r>
          </w:p>
        </w:tc>
      </w:tr>
      <w:tr w:rsidR="00D32072" w:rsidRPr="009C4175" w14:paraId="2EF25388" w14:textId="77777777" w:rsidTr="009040E1">
        <w:trPr>
          <w:trHeight w:val="283"/>
        </w:trPr>
        <w:tc>
          <w:tcPr>
            <w:tcW w:w="265" w:type="pct"/>
          </w:tcPr>
          <w:p w14:paraId="2C3037E7" w14:textId="77777777" w:rsidR="00D32072" w:rsidRPr="009C4175" w:rsidRDefault="00D32072" w:rsidP="00FD71F2">
            <w:pPr>
              <w:jc w:val="center"/>
            </w:pPr>
            <w:r w:rsidRPr="009C4175">
              <w:t>24.</w:t>
            </w:r>
          </w:p>
        </w:tc>
        <w:tc>
          <w:tcPr>
            <w:tcW w:w="184" w:type="pct"/>
          </w:tcPr>
          <w:p w14:paraId="50DD6D36" w14:textId="77777777" w:rsidR="00D32072" w:rsidRPr="009C4175" w:rsidRDefault="00D32072" w:rsidP="00FD71F2">
            <w:pPr>
              <w:jc w:val="center"/>
            </w:pPr>
          </w:p>
        </w:tc>
        <w:tc>
          <w:tcPr>
            <w:tcW w:w="3592" w:type="pct"/>
          </w:tcPr>
          <w:p w14:paraId="59B397B8" w14:textId="77777777" w:rsidR="00D32072" w:rsidRPr="009C4175" w:rsidRDefault="00D32072" w:rsidP="009040E1">
            <w:r>
              <w:t>Explain the role of food technology in preventing malnutrition – fortification and enrichment in detail.</w:t>
            </w:r>
          </w:p>
        </w:tc>
        <w:tc>
          <w:tcPr>
            <w:tcW w:w="311" w:type="pct"/>
          </w:tcPr>
          <w:p w14:paraId="59D04549" w14:textId="77777777" w:rsidR="00D32072" w:rsidRPr="009C4175" w:rsidRDefault="00D32072" w:rsidP="00FD71F2">
            <w:pPr>
              <w:jc w:val="center"/>
            </w:pPr>
            <w:r w:rsidRPr="009C4175">
              <w:t>CO6</w:t>
            </w:r>
          </w:p>
        </w:tc>
        <w:tc>
          <w:tcPr>
            <w:tcW w:w="319" w:type="pct"/>
          </w:tcPr>
          <w:p w14:paraId="25FEDA63" w14:textId="77777777" w:rsidR="00D32072" w:rsidRPr="009C4175" w:rsidRDefault="00D32072" w:rsidP="00FD71F2">
            <w:pPr>
              <w:jc w:val="center"/>
            </w:pPr>
            <w:r>
              <w:t>A</w:t>
            </w:r>
          </w:p>
        </w:tc>
        <w:tc>
          <w:tcPr>
            <w:tcW w:w="329" w:type="pct"/>
          </w:tcPr>
          <w:p w14:paraId="3D0CCBC7" w14:textId="77777777" w:rsidR="00D32072" w:rsidRPr="009C4175" w:rsidRDefault="00D32072" w:rsidP="00FD71F2">
            <w:pPr>
              <w:jc w:val="center"/>
            </w:pPr>
            <w:r w:rsidRPr="009C4175">
              <w:t>12</w:t>
            </w:r>
          </w:p>
        </w:tc>
      </w:tr>
    </w:tbl>
    <w:p w14:paraId="217B51C3" w14:textId="77777777" w:rsidR="00D32072" w:rsidRDefault="00D32072" w:rsidP="002E336A"/>
    <w:p w14:paraId="12FC7903"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BB3364"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06ACADFE" w14:textId="77777777" w:rsidTr="00517D3B">
        <w:trPr>
          <w:trHeight w:val="283"/>
        </w:trPr>
        <w:tc>
          <w:tcPr>
            <w:tcW w:w="670" w:type="dxa"/>
          </w:tcPr>
          <w:p w14:paraId="7AAF7238" w14:textId="77777777" w:rsidR="00D32072" w:rsidRPr="0051318C" w:rsidRDefault="00D32072" w:rsidP="00517D3B">
            <w:pPr>
              <w:jc w:val="center"/>
              <w:rPr>
                <w:sz w:val="22"/>
                <w:szCs w:val="22"/>
              </w:rPr>
            </w:pPr>
          </w:p>
        </w:tc>
        <w:tc>
          <w:tcPr>
            <w:tcW w:w="9820" w:type="dxa"/>
          </w:tcPr>
          <w:p w14:paraId="37BDC7F4" w14:textId="77777777" w:rsidR="00D32072" w:rsidRPr="0051318C" w:rsidRDefault="00D32072" w:rsidP="00517D3B">
            <w:pPr>
              <w:jc w:val="center"/>
              <w:rPr>
                <w:b/>
                <w:sz w:val="22"/>
                <w:szCs w:val="22"/>
              </w:rPr>
            </w:pPr>
            <w:r w:rsidRPr="0051318C">
              <w:rPr>
                <w:b/>
                <w:sz w:val="22"/>
                <w:szCs w:val="22"/>
              </w:rPr>
              <w:t>COURSE OUTCOMES</w:t>
            </w:r>
          </w:p>
        </w:tc>
      </w:tr>
      <w:tr w:rsidR="00D32072" w14:paraId="73E68AB9" w14:textId="77777777" w:rsidTr="00F94208">
        <w:trPr>
          <w:trHeight w:val="283"/>
        </w:trPr>
        <w:tc>
          <w:tcPr>
            <w:tcW w:w="670" w:type="dxa"/>
          </w:tcPr>
          <w:p w14:paraId="299B8E4A" w14:textId="77777777" w:rsidR="00D32072" w:rsidRPr="00302FF6" w:rsidRDefault="00D32072" w:rsidP="00517D3B">
            <w:pPr>
              <w:jc w:val="center"/>
              <w:rPr>
                <w:b/>
                <w:bCs/>
                <w:sz w:val="22"/>
                <w:szCs w:val="22"/>
              </w:rPr>
            </w:pPr>
            <w:r w:rsidRPr="00302FF6">
              <w:rPr>
                <w:b/>
                <w:bCs/>
                <w:sz w:val="22"/>
                <w:szCs w:val="22"/>
              </w:rPr>
              <w:t>CO1</w:t>
            </w:r>
          </w:p>
        </w:tc>
        <w:tc>
          <w:tcPr>
            <w:tcW w:w="9820" w:type="dxa"/>
          </w:tcPr>
          <w:p w14:paraId="4FAE7C62" w14:textId="77777777" w:rsidR="00D32072" w:rsidRPr="0051318C" w:rsidRDefault="00D32072" w:rsidP="00F94208">
            <w:pPr>
              <w:rPr>
                <w:sz w:val="22"/>
                <w:szCs w:val="22"/>
              </w:rPr>
            </w:pPr>
            <w:r w:rsidRPr="003A2B24">
              <w:rPr>
                <w:sz w:val="22"/>
                <w:szCs w:val="22"/>
              </w:rPr>
              <w:t>Assess the nutritive value of different foods</w:t>
            </w:r>
          </w:p>
        </w:tc>
      </w:tr>
      <w:tr w:rsidR="00D32072" w14:paraId="5EF381C1" w14:textId="77777777" w:rsidTr="00F94208">
        <w:trPr>
          <w:trHeight w:val="283"/>
        </w:trPr>
        <w:tc>
          <w:tcPr>
            <w:tcW w:w="670" w:type="dxa"/>
          </w:tcPr>
          <w:p w14:paraId="6E64D437" w14:textId="77777777" w:rsidR="00D32072" w:rsidRPr="00302FF6" w:rsidRDefault="00D32072" w:rsidP="00517D3B">
            <w:pPr>
              <w:jc w:val="center"/>
              <w:rPr>
                <w:b/>
                <w:bCs/>
                <w:sz w:val="22"/>
                <w:szCs w:val="22"/>
              </w:rPr>
            </w:pPr>
            <w:r w:rsidRPr="00302FF6">
              <w:rPr>
                <w:b/>
                <w:bCs/>
                <w:sz w:val="22"/>
                <w:szCs w:val="22"/>
              </w:rPr>
              <w:t>CO2</w:t>
            </w:r>
          </w:p>
        </w:tc>
        <w:tc>
          <w:tcPr>
            <w:tcW w:w="9820" w:type="dxa"/>
          </w:tcPr>
          <w:p w14:paraId="2D2E294F" w14:textId="77777777" w:rsidR="00D32072" w:rsidRPr="0051318C" w:rsidRDefault="00D32072" w:rsidP="00F94208">
            <w:pPr>
              <w:rPr>
                <w:sz w:val="22"/>
                <w:szCs w:val="22"/>
              </w:rPr>
            </w:pPr>
            <w:r w:rsidRPr="003A2B24">
              <w:rPr>
                <w:sz w:val="22"/>
                <w:szCs w:val="22"/>
              </w:rPr>
              <w:t>Relate the health of an individual with the prescribed dietary intake</w:t>
            </w:r>
          </w:p>
        </w:tc>
      </w:tr>
      <w:tr w:rsidR="00D32072" w14:paraId="4FCE41C4" w14:textId="77777777" w:rsidTr="00F94208">
        <w:trPr>
          <w:trHeight w:val="283"/>
        </w:trPr>
        <w:tc>
          <w:tcPr>
            <w:tcW w:w="670" w:type="dxa"/>
          </w:tcPr>
          <w:p w14:paraId="3EC5C2F2" w14:textId="77777777" w:rsidR="00D32072" w:rsidRPr="00302FF6" w:rsidRDefault="00D32072" w:rsidP="00517D3B">
            <w:pPr>
              <w:jc w:val="center"/>
              <w:rPr>
                <w:b/>
                <w:bCs/>
                <w:sz w:val="22"/>
                <w:szCs w:val="22"/>
              </w:rPr>
            </w:pPr>
            <w:r w:rsidRPr="00302FF6">
              <w:rPr>
                <w:b/>
                <w:bCs/>
                <w:sz w:val="22"/>
                <w:szCs w:val="22"/>
              </w:rPr>
              <w:t>CO3</w:t>
            </w:r>
          </w:p>
        </w:tc>
        <w:tc>
          <w:tcPr>
            <w:tcW w:w="9820" w:type="dxa"/>
          </w:tcPr>
          <w:p w14:paraId="43D4A517" w14:textId="77777777" w:rsidR="00D32072" w:rsidRPr="0051318C" w:rsidRDefault="00D32072" w:rsidP="00F94208">
            <w:pPr>
              <w:rPr>
                <w:sz w:val="22"/>
                <w:szCs w:val="22"/>
              </w:rPr>
            </w:pPr>
            <w:r w:rsidRPr="003A2B24">
              <w:rPr>
                <w:sz w:val="22"/>
                <w:szCs w:val="22"/>
              </w:rPr>
              <w:t>Analyze the factors influencing thermal processing of foods</w:t>
            </w:r>
          </w:p>
        </w:tc>
      </w:tr>
      <w:tr w:rsidR="00D32072" w14:paraId="166899F3" w14:textId="77777777" w:rsidTr="00F94208">
        <w:trPr>
          <w:trHeight w:val="283"/>
        </w:trPr>
        <w:tc>
          <w:tcPr>
            <w:tcW w:w="670" w:type="dxa"/>
          </w:tcPr>
          <w:p w14:paraId="36BDD0F3" w14:textId="77777777" w:rsidR="00D32072" w:rsidRPr="00302FF6" w:rsidRDefault="00D32072" w:rsidP="00517D3B">
            <w:pPr>
              <w:jc w:val="center"/>
              <w:rPr>
                <w:b/>
                <w:bCs/>
                <w:sz w:val="22"/>
                <w:szCs w:val="22"/>
              </w:rPr>
            </w:pPr>
            <w:r w:rsidRPr="00302FF6">
              <w:rPr>
                <w:b/>
                <w:bCs/>
                <w:sz w:val="22"/>
                <w:szCs w:val="22"/>
              </w:rPr>
              <w:t>CO4</w:t>
            </w:r>
          </w:p>
        </w:tc>
        <w:tc>
          <w:tcPr>
            <w:tcW w:w="9820" w:type="dxa"/>
          </w:tcPr>
          <w:p w14:paraId="2B05BE77" w14:textId="77777777" w:rsidR="00D32072" w:rsidRPr="0051318C" w:rsidRDefault="00D32072" w:rsidP="00F94208">
            <w:pPr>
              <w:rPr>
                <w:sz w:val="22"/>
                <w:szCs w:val="22"/>
              </w:rPr>
            </w:pPr>
            <w:r w:rsidRPr="003A2B24">
              <w:rPr>
                <w:sz w:val="22"/>
                <w:szCs w:val="22"/>
              </w:rPr>
              <w:t>Evaluate the quality and safety of non-thermally processed foods</w:t>
            </w:r>
          </w:p>
        </w:tc>
      </w:tr>
      <w:tr w:rsidR="00D32072" w14:paraId="7F9B6B8C" w14:textId="77777777" w:rsidTr="00F94208">
        <w:trPr>
          <w:trHeight w:val="283"/>
        </w:trPr>
        <w:tc>
          <w:tcPr>
            <w:tcW w:w="670" w:type="dxa"/>
          </w:tcPr>
          <w:p w14:paraId="45E6B407" w14:textId="77777777" w:rsidR="00D32072" w:rsidRPr="00302FF6" w:rsidRDefault="00D32072" w:rsidP="003A2B24">
            <w:pPr>
              <w:jc w:val="center"/>
              <w:rPr>
                <w:b/>
                <w:bCs/>
                <w:sz w:val="22"/>
                <w:szCs w:val="22"/>
              </w:rPr>
            </w:pPr>
            <w:r w:rsidRPr="00302FF6">
              <w:rPr>
                <w:b/>
                <w:bCs/>
                <w:sz w:val="22"/>
                <w:szCs w:val="22"/>
              </w:rPr>
              <w:t>CO5</w:t>
            </w:r>
          </w:p>
        </w:tc>
        <w:tc>
          <w:tcPr>
            <w:tcW w:w="9820" w:type="dxa"/>
          </w:tcPr>
          <w:p w14:paraId="3E954596" w14:textId="77777777" w:rsidR="00D32072" w:rsidRPr="0051318C" w:rsidRDefault="00D32072" w:rsidP="003A2B24">
            <w:pPr>
              <w:rPr>
                <w:sz w:val="22"/>
                <w:szCs w:val="22"/>
              </w:rPr>
            </w:pPr>
            <w:r>
              <w:rPr>
                <w:color w:val="000000"/>
              </w:rPr>
              <w:t>Adopt food quality management systems with reference to national and international standards</w:t>
            </w:r>
          </w:p>
        </w:tc>
      </w:tr>
      <w:tr w:rsidR="00D32072" w14:paraId="4E307EF6" w14:textId="77777777" w:rsidTr="00F94208">
        <w:trPr>
          <w:trHeight w:val="283"/>
        </w:trPr>
        <w:tc>
          <w:tcPr>
            <w:tcW w:w="670" w:type="dxa"/>
          </w:tcPr>
          <w:p w14:paraId="0879D4D2" w14:textId="77777777" w:rsidR="00D32072" w:rsidRPr="00302FF6" w:rsidRDefault="00D32072" w:rsidP="003A2B24">
            <w:pPr>
              <w:jc w:val="center"/>
              <w:rPr>
                <w:b/>
                <w:bCs/>
                <w:sz w:val="22"/>
                <w:szCs w:val="22"/>
              </w:rPr>
            </w:pPr>
            <w:r w:rsidRPr="00302FF6">
              <w:rPr>
                <w:b/>
                <w:bCs/>
                <w:sz w:val="22"/>
                <w:szCs w:val="22"/>
              </w:rPr>
              <w:t>CO6</w:t>
            </w:r>
          </w:p>
        </w:tc>
        <w:tc>
          <w:tcPr>
            <w:tcW w:w="9820" w:type="dxa"/>
          </w:tcPr>
          <w:p w14:paraId="44E6329D" w14:textId="77777777" w:rsidR="00D32072" w:rsidRPr="0051318C" w:rsidRDefault="00D32072" w:rsidP="003A2B24">
            <w:pPr>
              <w:rPr>
                <w:sz w:val="22"/>
                <w:szCs w:val="22"/>
              </w:rPr>
            </w:pPr>
            <w:r w:rsidRPr="003A2B24">
              <w:rPr>
                <w:sz w:val="22"/>
                <w:szCs w:val="22"/>
              </w:rPr>
              <w:t>Implement novel trends in developing safe and nutritious food products</w:t>
            </w:r>
          </w:p>
        </w:tc>
      </w:tr>
    </w:tbl>
    <w:p w14:paraId="3583799C" w14:textId="77777777" w:rsidR="00D32072" w:rsidRDefault="00D32072" w:rsidP="00544C89"/>
    <w:tbl>
      <w:tblPr>
        <w:tblStyle w:val="TableGrid"/>
        <w:tblW w:w="6385" w:type="dxa"/>
        <w:jc w:val="center"/>
        <w:tblLook w:val="04A0" w:firstRow="1" w:lastRow="0" w:firstColumn="1" w:lastColumn="0" w:noHBand="0" w:noVBand="1"/>
      </w:tblPr>
      <w:tblGrid>
        <w:gridCol w:w="1018"/>
        <w:gridCol w:w="624"/>
        <w:gridCol w:w="905"/>
        <w:gridCol w:w="1015"/>
        <w:gridCol w:w="655"/>
        <w:gridCol w:w="621"/>
        <w:gridCol w:w="624"/>
        <w:gridCol w:w="923"/>
      </w:tblGrid>
      <w:tr w:rsidR="00D32072" w:rsidRPr="0051318C" w14:paraId="33D921BD" w14:textId="77777777" w:rsidTr="00E56E00">
        <w:trPr>
          <w:jc w:val="center"/>
        </w:trPr>
        <w:tc>
          <w:tcPr>
            <w:tcW w:w="6385" w:type="dxa"/>
            <w:gridSpan w:val="8"/>
          </w:tcPr>
          <w:p w14:paraId="0FDD3223"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132F735B" w14:textId="77777777" w:rsidTr="00E56E00">
        <w:trPr>
          <w:jc w:val="center"/>
        </w:trPr>
        <w:tc>
          <w:tcPr>
            <w:tcW w:w="1140" w:type="dxa"/>
          </w:tcPr>
          <w:p w14:paraId="2BF00BE7"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33057842" w14:textId="77777777" w:rsidR="00D32072" w:rsidRPr="0051318C" w:rsidRDefault="00D32072" w:rsidP="00D54806">
            <w:pPr>
              <w:jc w:val="center"/>
              <w:rPr>
                <w:b/>
                <w:sz w:val="22"/>
                <w:szCs w:val="22"/>
              </w:rPr>
            </w:pPr>
            <w:r w:rsidRPr="0051318C">
              <w:rPr>
                <w:b/>
                <w:sz w:val="22"/>
                <w:szCs w:val="22"/>
              </w:rPr>
              <w:t>R</w:t>
            </w:r>
          </w:p>
        </w:tc>
        <w:tc>
          <w:tcPr>
            <w:tcW w:w="708" w:type="dxa"/>
          </w:tcPr>
          <w:p w14:paraId="73E33F8F" w14:textId="77777777" w:rsidR="00D32072" w:rsidRPr="0051318C" w:rsidRDefault="00D32072" w:rsidP="00D54806">
            <w:pPr>
              <w:jc w:val="center"/>
              <w:rPr>
                <w:b/>
                <w:sz w:val="22"/>
                <w:szCs w:val="22"/>
              </w:rPr>
            </w:pPr>
            <w:r w:rsidRPr="0051318C">
              <w:rPr>
                <w:b/>
                <w:sz w:val="22"/>
                <w:szCs w:val="22"/>
              </w:rPr>
              <w:t>U</w:t>
            </w:r>
          </w:p>
        </w:tc>
        <w:tc>
          <w:tcPr>
            <w:tcW w:w="709" w:type="dxa"/>
          </w:tcPr>
          <w:p w14:paraId="700A4B01" w14:textId="77777777" w:rsidR="00D32072" w:rsidRPr="0051318C" w:rsidRDefault="00D32072" w:rsidP="00D54806">
            <w:pPr>
              <w:jc w:val="center"/>
              <w:rPr>
                <w:b/>
                <w:sz w:val="22"/>
                <w:szCs w:val="22"/>
              </w:rPr>
            </w:pPr>
            <w:r w:rsidRPr="0051318C">
              <w:rPr>
                <w:b/>
                <w:sz w:val="22"/>
                <w:szCs w:val="22"/>
              </w:rPr>
              <w:t>A</w:t>
            </w:r>
          </w:p>
        </w:tc>
        <w:tc>
          <w:tcPr>
            <w:tcW w:w="709" w:type="dxa"/>
          </w:tcPr>
          <w:p w14:paraId="55EC6185" w14:textId="77777777" w:rsidR="00D32072" w:rsidRPr="0051318C" w:rsidRDefault="00D32072" w:rsidP="00D54806">
            <w:pPr>
              <w:jc w:val="center"/>
              <w:rPr>
                <w:b/>
                <w:sz w:val="22"/>
                <w:szCs w:val="22"/>
              </w:rPr>
            </w:pPr>
            <w:r w:rsidRPr="0051318C">
              <w:rPr>
                <w:b/>
                <w:sz w:val="22"/>
                <w:szCs w:val="22"/>
              </w:rPr>
              <w:t>An</w:t>
            </w:r>
          </w:p>
        </w:tc>
        <w:tc>
          <w:tcPr>
            <w:tcW w:w="709" w:type="dxa"/>
          </w:tcPr>
          <w:p w14:paraId="68660467" w14:textId="77777777" w:rsidR="00D32072" w:rsidRPr="0051318C" w:rsidRDefault="00D32072" w:rsidP="00D54806">
            <w:pPr>
              <w:jc w:val="center"/>
              <w:rPr>
                <w:b/>
                <w:sz w:val="22"/>
                <w:szCs w:val="22"/>
              </w:rPr>
            </w:pPr>
            <w:r w:rsidRPr="0051318C">
              <w:rPr>
                <w:b/>
                <w:sz w:val="22"/>
                <w:szCs w:val="22"/>
              </w:rPr>
              <w:t>E</w:t>
            </w:r>
          </w:p>
        </w:tc>
        <w:tc>
          <w:tcPr>
            <w:tcW w:w="708" w:type="dxa"/>
          </w:tcPr>
          <w:p w14:paraId="2CC3E27F" w14:textId="77777777" w:rsidR="00D32072" w:rsidRPr="0051318C" w:rsidRDefault="00D32072" w:rsidP="00D54806">
            <w:pPr>
              <w:jc w:val="center"/>
              <w:rPr>
                <w:b/>
                <w:sz w:val="22"/>
                <w:szCs w:val="22"/>
              </w:rPr>
            </w:pPr>
            <w:r w:rsidRPr="0051318C">
              <w:rPr>
                <w:b/>
                <w:sz w:val="22"/>
                <w:szCs w:val="22"/>
              </w:rPr>
              <w:t>C</w:t>
            </w:r>
          </w:p>
        </w:tc>
        <w:tc>
          <w:tcPr>
            <w:tcW w:w="993" w:type="dxa"/>
          </w:tcPr>
          <w:p w14:paraId="71D4FE5F" w14:textId="77777777" w:rsidR="00D32072" w:rsidRPr="0051318C" w:rsidRDefault="00D32072" w:rsidP="00D54806">
            <w:pPr>
              <w:jc w:val="center"/>
              <w:rPr>
                <w:b/>
                <w:sz w:val="22"/>
                <w:szCs w:val="22"/>
              </w:rPr>
            </w:pPr>
            <w:r w:rsidRPr="0051318C">
              <w:rPr>
                <w:b/>
                <w:sz w:val="22"/>
                <w:szCs w:val="22"/>
              </w:rPr>
              <w:t>Total</w:t>
            </w:r>
          </w:p>
        </w:tc>
      </w:tr>
      <w:tr w:rsidR="00D32072" w:rsidRPr="0051318C" w14:paraId="250E2E5F" w14:textId="77777777" w:rsidTr="009B7699">
        <w:trPr>
          <w:jc w:val="center"/>
        </w:trPr>
        <w:tc>
          <w:tcPr>
            <w:tcW w:w="1140" w:type="dxa"/>
          </w:tcPr>
          <w:p w14:paraId="1E6932D1"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44CF3DB6" w14:textId="77777777" w:rsidR="00D32072" w:rsidRPr="0051318C" w:rsidRDefault="00D32072" w:rsidP="009B7699">
            <w:pPr>
              <w:jc w:val="center"/>
              <w:rPr>
                <w:sz w:val="22"/>
                <w:szCs w:val="22"/>
              </w:rPr>
            </w:pPr>
            <w:r>
              <w:rPr>
                <w:sz w:val="22"/>
                <w:szCs w:val="22"/>
              </w:rPr>
              <w:t>1</w:t>
            </w:r>
          </w:p>
        </w:tc>
        <w:tc>
          <w:tcPr>
            <w:tcW w:w="708" w:type="dxa"/>
          </w:tcPr>
          <w:p w14:paraId="5D7F5B63" w14:textId="77777777" w:rsidR="00D32072" w:rsidRPr="0051318C" w:rsidRDefault="00D32072" w:rsidP="009B7699">
            <w:pPr>
              <w:jc w:val="center"/>
              <w:rPr>
                <w:sz w:val="22"/>
                <w:szCs w:val="22"/>
              </w:rPr>
            </w:pPr>
            <w:r>
              <w:rPr>
                <w:sz w:val="22"/>
                <w:szCs w:val="22"/>
              </w:rPr>
              <w:t>1+3</w:t>
            </w:r>
          </w:p>
        </w:tc>
        <w:tc>
          <w:tcPr>
            <w:tcW w:w="709" w:type="dxa"/>
          </w:tcPr>
          <w:p w14:paraId="79E1D0DC" w14:textId="77777777" w:rsidR="00D32072" w:rsidRPr="0051318C" w:rsidRDefault="00D32072" w:rsidP="009B7699">
            <w:pPr>
              <w:jc w:val="center"/>
              <w:rPr>
                <w:sz w:val="22"/>
                <w:szCs w:val="22"/>
              </w:rPr>
            </w:pPr>
            <w:r>
              <w:rPr>
                <w:sz w:val="22"/>
                <w:szCs w:val="22"/>
              </w:rPr>
              <w:t>12</w:t>
            </w:r>
          </w:p>
        </w:tc>
        <w:tc>
          <w:tcPr>
            <w:tcW w:w="709" w:type="dxa"/>
          </w:tcPr>
          <w:p w14:paraId="67167757" w14:textId="77777777" w:rsidR="00D32072" w:rsidRPr="0051318C" w:rsidRDefault="00D32072" w:rsidP="009B7699">
            <w:pPr>
              <w:jc w:val="center"/>
              <w:rPr>
                <w:sz w:val="22"/>
                <w:szCs w:val="22"/>
              </w:rPr>
            </w:pPr>
          </w:p>
        </w:tc>
        <w:tc>
          <w:tcPr>
            <w:tcW w:w="709" w:type="dxa"/>
          </w:tcPr>
          <w:p w14:paraId="63ED2257" w14:textId="77777777" w:rsidR="00D32072" w:rsidRPr="0051318C" w:rsidRDefault="00D32072" w:rsidP="009B7699">
            <w:pPr>
              <w:jc w:val="center"/>
              <w:rPr>
                <w:sz w:val="22"/>
                <w:szCs w:val="22"/>
              </w:rPr>
            </w:pPr>
          </w:p>
        </w:tc>
        <w:tc>
          <w:tcPr>
            <w:tcW w:w="708" w:type="dxa"/>
          </w:tcPr>
          <w:p w14:paraId="1B4B465D" w14:textId="77777777" w:rsidR="00D32072" w:rsidRPr="0051318C" w:rsidRDefault="00D32072" w:rsidP="009B7699">
            <w:pPr>
              <w:jc w:val="center"/>
              <w:rPr>
                <w:sz w:val="22"/>
                <w:szCs w:val="22"/>
              </w:rPr>
            </w:pPr>
          </w:p>
        </w:tc>
        <w:tc>
          <w:tcPr>
            <w:tcW w:w="993" w:type="dxa"/>
          </w:tcPr>
          <w:p w14:paraId="31D720B3" w14:textId="77777777" w:rsidR="00D32072" w:rsidRPr="0051318C" w:rsidRDefault="00D32072" w:rsidP="009B7699">
            <w:pPr>
              <w:jc w:val="center"/>
              <w:rPr>
                <w:sz w:val="22"/>
                <w:szCs w:val="22"/>
              </w:rPr>
            </w:pPr>
            <w:r>
              <w:rPr>
                <w:sz w:val="22"/>
                <w:szCs w:val="22"/>
              </w:rPr>
              <w:t>17</w:t>
            </w:r>
          </w:p>
        </w:tc>
      </w:tr>
      <w:tr w:rsidR="00D32072" w:rsidRPr="0051318C" w14:paraId="26A1E7DD" w14:textId="77777777" w:rsidTr="009B7699">
        <w:trPr>
          <w:jc w:val="center"/>
        </w:trPr>
        <w:tc>
          <w:tcPr>
            <w:tcW w:w="1140" w:type="dxa"/>
          </w:tcPr>
          <w:p w14:paraId="2C15C6F5"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5A7E73AD" w14:textId="77777777" w:rsidR="00D32072" w:rsidRPr="0051318C" w:rsidRDefault="00D32072" w:rsidP="009B7699">
            <w:pPr>
              <w:jc w:val="center"/>
              <w:rPr>
                <w:sz w:val="22"/>
                <w:szCs w:val="22"/>
              </w:rPr>
            </w:pPr>
            <w:r>
              <w:rPr>
                <w:sz w:val="22"/>
                <w:szCs w:val="22"/>
              </w:rPr>
              <w:t>1</w:t>
            </w:r>
          </w:p>
        </w:tc>
        <w:tc>
          <w:tcPr>
            <w:tcW w:w="708" w:type="dxa"/>
          </w:tcPr>
          <w:p w14:paraId="4028A969" w14:textId="77777777" w:rsidR="00D32072" w:rsidRPr="0051318C" w:rsidRDefault="00D32072" w:rsidP="009B7699">
            <w:pPr>
              <w:jc w:val="center"/>
              <w:rPr>
                <w:sz w:val="22"/>
                <w:szCs w:val="22"/>
              </w:rPr>
            </w:pPr>
            <w:r>
              <w:rPr>
                <w:sz w:val="22"/>
                <w:szCs w:val="22"/>
              </w:rPr>
              <w:t>1+3</w:t>
            </w:r>
          </w:p>
        </w:tc>
        <w:tc>
          <w:tcPr>
            <w:tcW w:w="709" w:type="dxa"/>
          </w:tcPr>
          <w:p w14:paraId="72F7FAC2" w14:textId="77777777" w:rsidR="00D32072" w:rsidRPr="0051318C" w:rsidRDefault="00D32072" w:rsidP="009B7699">
            <w:pPr>
              <w:jc w:val="center"/>
              <w:rPr>
                <w:sz w:val="22"/>
                <w:szCs w:val="22"/>
              </w:rPr>
            </w:pPr>
            <w:r>
              <w:rPr>
                <w:sz w:val="22"/>
                <w:szCs w:val="22"/>
              </w:rPr>
              <w:t>12</w:t>
            </w:r>
          </w:p>
        </w:tc>
        <w:tc>
          <w:tcPr>
            <w:tcW w:w="709" w:type="dxa"/>
          </w:tcPr>
          <w:p w14:paraId="2E5BC79C" w14:textId="77777777" w:rsidR="00D32072" w:rsidRPr="0051318C" w:rsidRDefault="00D32072" w:rsidP="009B7699">
            <w:pPr>
              <w:jc w:val="center"/>
              <w:rPr>
                <w:sz w:val="22"/>
                <w:szCs w:val="22"/>
              </w:rPr>
            </w:pPr>
          </w:p>
        </w:tc>
        <w:tc>
          <w:tcPr>
            <w:tcW w:w="709" w:type="dxa"/>
          </w:tcPr>
          <w:p w14:paraId="12056B24" w14:textId="77777777" w:rsidR="00D32072" w:rsidRPr="0051318C" w:rsidRDefault="00D32072" w:rsidP="009B7699">
            <w:pPr>
              <w:jc w:val="center"/>
              <w:rPr>
                <w:sz w:val="22"/>
                <w:szCs w:val="22"/>
              </w:rPr>
            </w:pPr>
          </w:p>
        </w:tc>
        <w:tc>
          <w:tcPr>
            <w:tcW w:w="708" w:type="dxa"/>
          </w:tcPr>
          <w:p w14:paraId="74EBF1C8" w14:textId="77777777" w:rsidR="00D32072" w:rsidRPr="0051318C" w:rsidRDefault="00D32072" w:rsidP="009B7699">
            <w:pPr>
              <w:jc w:val="center"/>
              <w:rPr>
                <w:sz w:val="22"/>
                <w:szCs w:val="22"/>
              </w:rPr>
            </w:pPr>
          </w:p>
        </w:tc>
        <w:tc>
          <w:tcPr>
            <w:tcW w:w="993" w:type="dxa"/>
          </w:tcPr>
          <w:p w14:paraId="1AA77E38" w14:textId="77777777" w:rsidR="00D32072" w:rsidRPr="0051318C" w:rsidRDefault="00D32072" w:rsidP="009B7699">
            <w:pPr>
              <w:jc w:val="center"/>
              <w:rPr>
                <w:sz w:val="22"/>
                <w:szCs w:val="22"/>
              </w:rPr>
            </w:pPr>
            <w:r>
              <w:rPr>
                <w:sz w:val="22"/>
                <w:szCs w:val="22"/>
              </w:rPr>
              <w:t>17</w:t>
            </w:r>
          </w:p>
        </w:tc>
      </w:tr>
      <w:tr w:rsidR="00D32072" w:rsidRPr="0051318C" w14:paraId="07698CE3" w14:textId="77777777" w:rsidTr="009B7699">
        <w:trPr>
          <w:jc w:val="center"/>
        </w:trPr>
        <w:tc>
          <w:tcPr>
            <w:tcW w:w="1140" w:type="dxa"/>
          </w:tcPr>
          <w:p w14:paraId="2C48C1A2"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7E392E1A" w14:textId="77777777" w:rsidR="00D32072" w:rsidRPr="0051318C" w:rsidRDefault="00D32072" w:rsidP="009B7699">
            <w:pPr>
              <w:jc w:val="center"/>
              <w:rPr>
                <w:sz w:val="22"/>
                <w:szCs w:val="22"/>
              </w:rPr>
            </w:pPr>
            <w:r>
              <w:rPr>
                <w:sz w:val="22"/>
                <w:szCs w:val="22"/>
              </w:rPr>
              <w:t>1</w:t>
            </w:r>
          </w:p>
        </w:tc>
        <w:tc>
          <w:tcPr>
            <w:tcW w:w="708" w:type="dxa"/>
          </w:tcPr>
          <w:p w14:paraId="72AA9BDF" w14:textId="77777777" w:rsidR="00D32072" w:rsidRPr="0051318C" w:rsidRDefault="00D32072" w:rsidP="009B7699">
            <w:pPr>
              <w:jc w:val="center"/>
              <w:rPr>
                <w:sz w:val="22"/>
                <w:szCs w:val="22"/>
              </w:rPr>
            </w:pPr>
            <w:r>
              <w:rPr>
                <w:sz w:val="22"/>
                <w:szCs w:val="22"/>
              </w:rPr>
              <w:t>1+3</w:t>
            </w:r>
          </w:p>
        </w:tc>
        <w:tc>
          <w:tcPr>
            <w:tcW w:w="709" w:type="dxa"/>
          </w:tcPr>
          <w:p w14:paraId="162AA0BE" w14:textId="77777777" w:rsidR="00D32072" w:rsidRPr="0051318C" w:rsidRDefault="00D32072" w:rsidP="009B7699">
            <w:pPr>
              <w:jc w:val="center"/>
              <w:rPr>
                <w:sz w:val="22"/>
                <w:szCs w:val="22"/>
              </w:rPr>
            </w:pPr>
            <w:r>
              <w:rPr>
                <w:sz w:val="22"/>
                <w:szCs w:val="22"/>
              </w:rPr>
              <w:t>12</w:t>
            </w:r>
          </w:p>
        </w:tc>
        <w:tc>
          <w:tcPr>
            <w:tcW w:w="709" w:type="dxa"/>
          </w:tcPr>
          <w:p w14:paraId="7C654DB2" w14:textId="77777777" w:rsidR="00D32072" w:rsidRPr="0051318C" w:rsidRDefault="00D32072" w:rsidP="009B7699">
            <w:pPr>
              <w:jc w:val="center"/>
              <w:rPr>
                <w:sz w:val="22"/>
                <w:szCs w:val="22"/>
              </w:rPr>
            </w:pPr>
          </w:p>
        </w:tc>
        <w:tc>
          <w:tcPr>
            <w:tcW w:w="709" w:type="dxa"/>
          </w:tcPr>
          <w:p w14:paraId="55629A1A" w14:textId="77777777" w:rsidR="00D32072" w:rsidRPr="0051318C" w:rsidRDefault="00D32072" w:rsidP="009B7699">
            <w:pPr>
              <w:jc w:val="center"/>
              <w:rPr>
                <w:sz w:val="22"/>
                <w:szCs w:val="22"/>
              </w:rPr>
            </w:pPr>
          </w:p>
        </w:tc>
        <w:tc>
          <w:tcPr>
            <w:tcW w:w="708" w:type="dxa"/>
          </w:tcPr>
          <w:p w14:paraId="42BEBBC6" w14:textId="77777777" w:rsidR="00D32072" w:rsidRPr="0051318C" w:rsidRDefault="00D32072" w:rsidP="009B7699">
            <w:pPr>
              <w:jc w:val="center"/>
              <w:rPr>
                <w:sz w:val="22"/>
                <w:szCs w:val="22"/>
              </w:rPr>
            </w:pPr>
          </w:p>
        </w:tc>
        <w:tc>
          <w:tcPr>
            <w:tcW w:w="993" w:type="dxa"/>
          </w:tcPr>
          <w:p w14:paraId="2A367D16" w14:textId="77777777" w:rsidR="00D32072" w:rsidRPr="0051318C" w:rsidRDefault="00D32072" w:rsidP="009B7699">
            <w:pPr>
              <w:jc w:val="center"/>
              <w:rPr>
                <w:sz w:val="22"/>
                <w:szCs w:val="22"/>
              </w:rPr>
            </w:pPr>
            <w:r>
              <w:rPr>
                <w:sz w:val="22"/>
                <w:szCs w:val="22"/>
              </w:rPr>
              <w:t>17</w:t>
            </w:r>
          </w:p>
        </w:tc>
      </w:tr>
      <w:tr w:rsidR="00D32072" w:rsidRPr="0051318C" w14:paraId="002086A1" w14:textId="77777777" w:rsidTr="009B7699">
        <w:trPr>
          <w:jc w:val="center"/>
        </w:trPr>
        <w:tc>
          <w:tcPr>
            <w:tcW w:w="1140" w:type="dxa"/>
          </w:tcPr>
          <w:p w14:paraId="774E9669"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1CED31F5" w14:textId="77777777" w:rsidR="00D32072" w:rsidRPr="0051318C" w:rsidRDefault="00D32072" w:rsidP="009B7699">
            <w:pPr>
              <w:jc w:val="center"/>
              <w:rPr>
                <w:sz w:val="22"/>
                <w:szCs w:val="22"/>
              </w:rPr>
            </w:pPr>
            <w:r>
              <w:rPr>
                <w:sz w:val="22"/>
                <w:szCs w:val="22"/>
              </w:rPr>
              <w:t>1</w:t>
            </w:r>
          </w:p>
        </w:tc>
        <w:tc>
          <w:tcPr>
            <w:tcW w:w="708" w:type="dxa"/>
          </w:tcPr>
          <w:p w14:paraId="52A24890" w14:textId="77777777" w:rsidR="00D32072" w:rsidRPr="0051318C" w:rsidRDefault="00D32072" w:rsidP="009B7699">
            <w:pPr>
              <w:jc w:val="center"/>
              <w:rPr>
                <w:sz w:val="22"/>
                <w:szCs w:val="22"/>
              </w:rPr>
            </w:pPr>
            <w:r>
              <w:rPr>
                <w:sz w:val="22"/>
                <w:szCs w:val="22"/>
              </w:rPr>
              <w:t>1+3+12</w:t>
            </w:r>
          </w:p>
        </w:tc>
        <w:tc>
          <w:tcPr>
            <w:tcW w:w="709" w:type="dxa"/>
          </w:tcPr>
          <w:p w14:paraId="36C69DDF" w14:textId="77777777" w:rsidR="00D32072" w:rsidRPr="0051318C" w:rsidRDefault="00D32072" w:rsidP="009B7699">
            <w:pPr>
              <w:jc w:val="center"/>
              <w:rPr>
                <w:sz w:val="22"/>
                <w:szCs w:val="22"/>
              </w:rPr>
            </w:pPr>
            <w:r>
              <w:rPr>
                <w:sz w:val="22"/>
                <w:szCs w:val="22"/>
              </w:rPr>
              <w:t>12</w:t>
            </w:r>
          </w:p>
        </w:tc>
        <w:tc>
          <w:tcPr>
            <w:tcW w:w="709" w:type="dxa"/>
          </w:tcPr>
          <w:p w14:paraId="7CA33A84" w14:textId="77777777" w:rsidR="00D32072" w:rsidRPr="0051318C" w:rsidRDefault="00D32072" w:rsidP="009B7699">
            <w:pPr>
              <w:jc w:val="center"/>
              <w:rPr>
                <w:sz w:val="22"/>
                <w:szCs w:val="22"/>
              </w:rPr>
            </w:pPr>
          </w:p>
        </w:tc>
        <w:tc>
          <w:tcPr>
            <w:tcW w:w="709" w:type="dxa"/>
          </w:tcPr>
          <w:p w14:paraId="1D08D73C" w14:textId="77777777" w:rsidR="00D32072" w:rsidRPr="0051318C" w:rsidRDefault="00D32072" w:rsidP="009B7699">
            <w:pPr>
              <w:jc w:val="center"/>
              <w:rPr>
                <w:sz w:val="22"/>
                <w:szCs w:val="22"/>
              </w:rPr>
            </w:pPr>
          </w:p>
        </w:tc>
        <w:tc>
          <w:tcPr>
            <w:tcW w:w="708" w:type="dxa"/>
          </w:tcPr>
          <w:p w14:paraId="7735E73E" w14:textId="77777777" w:rsidR="00D32072" w:rsidRPr="0051318C" w:rsidRDefault="00D32072" w:rsidP="009B7699">
            <w:pPr>
              <w:jc w:val="center"/>
              <w:rPr>
                <w:sz w:val="22"/>
                <w:szCs w:val="22"/>
              </w:rPr>
            </w:pPr>
          </w:p>
        </w:tc>
        <w:tc>
          <w:tcPr>
            <w:tcW w:w="993" w:type="dxa"/>
          </w:tcPr>
          <w:p w14:paraId="69F53C8B" w14:textId="77777777" w:rsidR="00D32072" w:rsidRPr="0051318C" w:rsidRDefault="00D32072" w:rsidP="00432F7F">
            <w:pPr>
              <w:jc w:val="center"/>
              <w:rPr>
                <w:sz w:val="22"/>
                <w:szCs w:val="22"/>
              </w:rPr>
            </w:pPr>
            <w:r>
              <w:rPr>
                <w:sz w:val="22"/>
                <w:szCs w:val="22"/>
              </w:rPr>
              <w:t>29</w:t>
            </w:r>
          </w:p>
        </w:tc>
      </w:tr>
      <w:tr w:rsidR="00D32072" w:rsidRPr="0051318C" w14:paraId="652559BA" w14:textId="77777777" w:rsidTr="009B7699">
        <w:trPr>
          <w:jc w:val="center"/>
        </w:trPr>
        <w:tc>
          <w:tcPr>
            <w:tcW w:w="1140" w:type="dxa"/>
          </w:tcPr>
          <w:p w14:paraId="7AD971B4"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02EBEE79" w14:textId="77777777" w:rsidR="00D32072" w:rsidRPr="0051318C" w:rsidRDefault="00D32072" w:rsidP="009B7699">
            <w:pPr>
              <w:jc w:val="center"/>
              <w:rPr>
                <w:sz w:val="22"/>
                <w:szCs w:val="22"/>
              </w:rPr>
            </w:pPr>
          </w:p>
        </w:tc>
        <w:tc>
          <w:tcPr>
            <w:tcW w:w="708" w:type="dxa"/>
          </w:tcPr>
          <w:p w14:paraId="30283EFF" w14:textId="77777777" w:rsidR="00D32072" w:rsidRPr="0051318C" w:rsidRDefault="00D32072" w:rsidP="009B7699">
            <w:pPr>
              <w:jc w:val="center"/>
              <w:rPr>
                <w:sz w:val="22"/>
                <w:szCs w:val="22"/>
              </w:rPr>
            </w:pPr>
            <w:r>
              <w:rPr>
                <w:sz w:val="22"/>
                <w:szCs w:val="22"/>
              </w:rPr>
              <w:t>1</w:t>
            </w:r>
          </w:p>
        </w:tc>
        <w:tc>
          <w:tcPr>
            <w:tcW w:w="709" w:type="dxa"/>
          </w:tcPr>
          <w:p w14:paraId="13058878" w14:textId="77777777" w:rsidR="00D32072" w:rsidRPr="0051318C" w:rsidRDefault="00D32072" w:rsidP="009B7699">
            <w:pPr>
              <w:jc w:val="center"/>
              <w:rPr>
                <w:sz w:val="22"/>
                <w:szCs w:val="22"/>
              </w:rPr>
            </w:pPr>
            <w:r>
              <w:rPr>
                <w:sz w:val="22"/>
                <w:szCs w:val="22"/>
              </w:rPr>
              <w:t>3+12+12</w:t>
            </w:r>
          </w:p>
        </w:tc>
        <w:tc>
          <w:tcPr>
            <w:tcW w:w="709" w:type="dxa"/>
          </w:tcPr>
          <w:p w14:paraId="5651272E" w14:textId="77777777" w:rsidR="00D32072" w:rsidRPr="0051318C" w:rsidRDefault="00D32072" w:rsidP="009B7699">
            <w:pPr>
              <w:jc w:val="center"/>
              <w:rPr>
                <w:sz w:val="22"/>
                <w:szCs w:val="22"/>
              </w:rPr>
            </w:pPr>
          </w:p>
        </w:tc>
        <w:tc>
          <w:tcPr>
            <w:tcW w:w="709" w:type="dxa"/>
          </w:tcPr>
          <w:p w14:paraId="0258E369" w14:textId="77777777" w:rsidR="00D32072" w:rsidRPr="0051318C" w:rsidRDefault="00D32072" w:rsidP="009B7699">
            <w:pPr>
              <w:jc w:val="center"/>
              <w:rPr>
                <w:sz w:val="22"/>
                <w:szCs w:val="22"/>
              </w:rPr>
            </w:pPr>
          </w:p>
        </w:tc>
        <w:tc>
          <w:tcPr>
            <w:tcW w:w="708" w:type="dxa"/>
          </w:tcPr>
          <w:p w14:paraId="2718E280" w14:textId="77777777" w:rsidR="00D32072" w:rsidRPr="0051318C" w:rsidRDefault="00D32072" w:rsidP="009B7699">
            <w:pPr>
              <w:jc w:val="center"/>
              <w:rPr>
                <w:sz w:val="22"/>
                <w:szCs w:val="22"/>
              </w:rPr>
            </w:pPr>
          </w:p>
        </w:tc>
        <w:tc>
          <w:tcPr>
            <w:tcW w:w="993" w:type="dxa"/>
          </w:tcPr>
          <w:p w14:paraId="00B61A8E" w14:textId="77777777" w:rsidR="00D32072" w:rsidRPr="0051318C" w:rsidRDefault="00D32072" w:rsidP="009B7699">
            <w:pPr>
              <w:jc w:val="center"/>
              <w:rPr>
                <w:sz w:val="22"/>
                <w:szCs w:val="22"/>
              </w:rPr>
            </w:pPr>
            <w:r>
              <w:rPr>
                <w:sz w:val="22"/>
                <w:szCs w:val="22"/>
              </w:rPr>
              <w:t>28</w:t>
            </w:r>
          </w:p>
        </w:tc>
      </w:tr>
      <w:tr w:rsidR="00D32072" w:rsidRPr="0051318C" w14:paraId="57169F0C" w14:textId="77777777" w:rsidTr="009B7699">
        <w:trPr>
          <w:jc w:val="center"/>
        </w:trPr>
        <w:tc>
          <w:tcPr>
            <w:tcW w:w="1140" w:type="dxa"/>
          </w:tcPr>
          <w:p w14:paraId="64F031DA"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6DB5521B" w14:textId="77777777" w:rsidR="00D32072" w:rsidRPr="0051318C" w:rsidRDefault="00D32072" w:rsidP="009B7699">
            <w:pPr>
              <w:jc w:val="center"/>
              <w:rPr>
                <w:sz w:val="22"/>
                <w:szCs w:val="22"/>
              </w:rPr>
            </w:pPr>
          </w:p>
        </w:tc>
        <w:tc>
          <w:tcPr>
            <w:tcW w:w="708" w:type="dxa"/>
          </w:tcPr>
          <w:p w14:paraId="601BD4CF" w14:textId="77777777" w:rsidR="00D32072" w:rsidRPr="0051318C" w:rsidRDefault="00D32072" w:rsidP="009B7699">
            <w:pPr>
              <w:jc w:val="center"/>
              <w:rPr>
                <w:sz w:val="22"/>
                <w:szCs w:val="22"/>
              </w:rPr>
            </w:pPr>
            <w:r>
              <w:rPr>
                <w:sz w:val="22"/>
                <w:szCs w:val="22"/>
              </w:rPr>
              <w:t>1+3</w:t>
            </w:r>
          </w:p>
        </w:tc>
        <w:tc>
          <w:tcPr>
            <w:tcW w:w="709" w:type="dxa"/>
          </w:tcPr>
          <w:p w14:paraId="26C004E8" w14:textId="77777777" w:rsidR="00D32072" w:rsidRPr="0051318C" w:rsidRDefault="00D32072" w:rsidP="009B7699">
            <w:pPr>
              <w:jc w:val="center"/>
              <w:rPr>
                <w:sz w:val="22"/>
                <w:szCs w:val="22"/>
              </w:rPr>
            </w:pPr>
            <w:r>
              <w:rPr>
                <w:sz w:val="22"/>
                <w:szCs w:val="22"/>
              </w:rPr>
              <w:t>12</w:t>
            </w:r>
          </w:p>
        </w:tc>
        <w:tc>
          <w:tcPr>
            <w:tcW w:w="709" w:type="dxa"/>
          </w:tcPr>
          <w:p w14:paraId="2F890DDA" w14:textId="77777777" w:rsidR="00D32072" w:rsidRPr="0051318C" w:rsidRDefault="00D32072" w:rsidP="009B7699">
            <w:pPr>
              <w:jc w:val="center"/>
              <w:rPr>
                <w:sz w:val="22"/>
                <w:szCs w:val="22"/>
              </w:rPr>
            </w:pPr>
          </w:p>
        </w:tc>
        <w:tc>
          <w:tcPr>
            <w:tcW w:w="709" w:type="dxa"/>
          </w:tcPr>
          <w:p w14:paraId="37E5284E" w14:textId="77777777" w:rsidR="00D32072" w:rsidRPr="0051318C" w:rsidRDefault="00D32072" w:rsidP="009B7699">
            <w:pPr>
              <w:jc w:val="center"/>
              <w:rPr>
                <w:sz w:val="22"/>
                <w:szCs w:val="22"/>
              </w:rPr>
            </w:pPr>
          </w:p>
        </w:tc>
        <w:tc>
          <w:tcPr>
            <w:tcW w:w="708" w:type="dxa"/>
          </w:tcPr>
          <w:p w14:paraId="6D481672" w14:textId="77777777" w:rsidR="00D32072" w:rsidRPr="0051318C" w:rsidRDefault="00D32072" w:rsidP="009B7699">
            <w:pPr>
              <w:jc w:val="center"/>
              <w:rPr>
                <w:sz w:val="22"/>
                <w:szCs w:val="22"/>
              </w:rPr>
            </w:pPr>
          </w:p>
        </w:tc>
        <w:tc>
          <w:tcPr>
            <w:tcW w:w="993" w:type="dxa"/>
          </w:tcPr>
          <w:p w14:paraId="0191F2A7" w14:textId="77777777" w:rsidR="00D32072" w:rsidRPr="0051318C" w:rsidRDefault="00D32072" w:rsidP="009B7699">
            <w:pPr>
              <w:jc w:val="center"/>
              <w:rPr>
                <w:sz w:val="22"/>
                <w:szCs w:val="22"/>
              </w:rPr>
            </w:pPr>
            <w:r>
              <w:rPr>
                <w:sz w:val="22"/>
                <w:szCs w:val="22"/>
              </w:rPr>
              <w:t>16</w:t>
            </w:r>
          </w:p>
        </w:tc>
      </w:tr>
      <w:tr w:rsidR="00D32072" w:rsidRPr="0051318C" w14:paraId="61CCD6BF" w14:textId="77777777" w:rsidTr="00E56E00">
        <w:trPr>
          <w:jc w:val="center"/>
        </w:trPr>
        <w:tc>
          <w:tcPr>
            <w:tcW w:w="5392" w:type="dxa"/>
            <w:gridSpan w:val="7"/>
          </w:tcPr>
          <w:p w14:paraId="19E079E9" w14:textId="77777777" w:rsidR="00D32072" w:rsidRPr="0051318C" w:rsidRDefault="00D32072" w:rsidP="00D54806">
            <w:pPr>
              <w:rPr>
                <w:sz w:val="22"/>
                <w:szCs w:val="22"/>
              </w:rPr>
            </w:pPr>
          </w:p>
        </w:tc>
        <w:tc>
          <w:tcPr>
            <w:tcW w:w="993" w:type="dxa"/>
          </w:tcPr>
          <w:p w14:paraId="53B1A9D3" w14:textId="77777777" w:rsidR="00D32072" w:rsidRPr="0051318C" w:rsidRDefault="00D32072" w:rsidP="00D54806">
            <w:pPr>
              <w:jc w:val="center"/>
              <w:rPr>
                <w:b/>
                <w:sz w:val="22"/>
                <w:szCs w:val="22"/>
              </w:rPr>
            </w:pPr>
            <w:r w:rsidRPr="0051318C">
              <w:rPr>
                <w:b/>
                <w:sz w:val="22"/>
                <w:szCs w:val="22"/>
              </w:rPr>
              <w:t>124</w:t>
            </w:r>
          </w:p>
        </w:tc>
      </w:tr>
    </w:tbl>
    <w:p w14:paraId="0A574817" w14:textId="77777777" w:rsidR="00D32072" w:rsidRDefault="00D32072" w:rsidP="0051318C">
      <w:pPr>
        <w:tabs>
          <w:tab w:val="left" w:pos="7110"/>
        </w:tabs>
      </w:pPr>
      <w:r>
        <w:tab/>
      </w:r>
    </w:p>
    <w:p w14:paraId="517540A5" w14:textId="77777777" w:rsidR="00D32072" w:rsidRDefault="00D32072" w:rsidP="002E336A"/>
    <w:p w14:paraId="14619B5E" w14:textId="77777777" w:rsidR="00D32072" w:rsidRDefault="00D32072">
      <w:pPr>
        <w:spacing w:after="200" w:line="276" w:lineRule="auto"/>
        <w:rPr>
          <w:bCs/>
          <w:noProof/>
        </w:rPr>
      </w:pPr>
      <w:r>
        <w:rPr>
          <w:bCs/>
          <w:noProof/>
        </w:rPr>
        <w:br w:type="page"/>
      </w:r>
    </w:p>
    <w:p w14:paraId="096D009C" w14:textId="6151A631" w:rsidR="00D32072" w:rsidRPr="00B05E08" w:rsidRDefault="00D32072" w:rsidP="00B05E08">
      <w:pPr>
        <w:jc w:val="center"/>
        <w:rPr>
          <w:bCs/>
          <w:noProof/>
        </w:rPr>
      </w:pPr>
      <w:r w:rsidRPr="00B05E08">
        <w:rPr>
          <w:noProof/>
        </w:rPr>
        <w:lastRenderedPageBreak/>
        <w:drawing>
          <wp:inline distT="0" distB="0" distL="0" distR="0" wp14:anchorId="27AFD3EF" wp14:editId="1F6235DE">
            <wp:extent cx="5745480" cy="836930"/>
            <wp:effectExtent l="0" t="0" r="7620" b="1270"/>
            <wp:docPr id="1979354539" name="Picture 19793545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5BD0AEF" w14:textId="77777777" w:rsidR="00D32072" w:rsidRPr="00B05E08" w:rsidRDefault="00D32072" w:rsidP="00B05E08">
      <w:pPr>
        <w:jc w:val="center"/>
        <w:rPr>
          <w:b/>
          <w:bCs/>
        </w:rPr>
      </w:pPr>
    </w:p>
    <w:p w14:paraId="30593763" w14:textId="77777777" w:rsidR="00D32072" w:rsidRPr="00B05E08" w:rsidRDefault="00D32072" w:rsidP="00B05E08">
      <w:pPr>
        <w:jc w:val="center"/>
        <w:rPr>
          <w:b/>
          <w:bCs/>
        </w:rPr>
      </w:pPr>
      <w:r w:rsidRPr="00B05E08">
        <w:rPr>
          <w:b/>
          <w:bCs/>
        </w:rPr>
        <w:t>END SEMESTER EXAMINATION – NOV / DEC 2024</w:t>
      </w:r>
    </w:p>
    <w:p w14:paraId="69AE8C28" w14:textId="77777777" w:rsidR="00D32072" w:rsidRPr="00B05E08"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32072" w:rsidRPr="0072515A" w14:paraId="342278FB" w14:textId="77777777" w:rsidTr="0072515A">
        <w:trPr>
          <w:trHeight w:val="397"/>
          <w:jc w:val="center"/>
        </w:trPr>
        <w:tc>
          <w:tcPr>
            <w:tcW w:w="1555" w:type="dxa"/>
            <w:vAlign w:val="center"/>
          </w:tcPr>
          <w:p w14:paraId="6843C766" w14:textId="77777777" w:rsidR="00D32072" w:rsidRPr="0072515A" w:rsidRDefault="00D32072" w:rsidP="007E575B">
            <w:pPr>
              <w:pStyle w:val="Title"/>
              <w:jc w:val="left"/>
              <w:rPr>
                <w:b/>
                <w:sz w:val="22"/>
                <w:szCs w:val="22"/>
              </w:rPr>
            </w:pPr>
            <w:r w:rsidRPr="0072515A">
              <w:rPr>
                <w:b/>
                <w:sz w:val="22"/>
                <w:szCs w:val="22"/>
              </w:rPr>
              <w:t xml:space="preserve">Course Code      </w:t>
            </w:r>
          </w:p>
        </w:tc>
        <w:tc>
          <w:tcPr>
            <w:tcW w:w="6804" w:type="dxa"/>
            <w:vAlign w:val="center"/>
          </w:tcPr>
          <w:p w14:paraId="0B459157" w14:textId="77777777" w:rsidR="00D32072" w:rsidRPr="0072515A" w:rsidRDefault="00D32072" w:rsidP="007E575B">
            <w:pPr>
              <w:pStyle w:val="Title"/>
              <w:jc w:val="left"/>
              <w:rPr>
                <w:b/>
                <w:sz w:val="22"/>
                <w:szCs w:val="22"/>
              </w:rPr>
            </w:pPr>
            <w:r w:rsidRPr="0072515A">
              <w:rPr>
                <w:b/>
                <w:sz w:val="22"/>
                <w:szCs w:val="22"/>
              </w:rPr>
              <w:t>23FP1002</w:t>
            </w:r>
          </w:p>
        </w:tc>
        <w:tc>
          <w:tcPr>
            <w:tcW w:w="1417" w:type="dxa"/>
            <w:vAlign w:val="center"/>
          </w:tcPr>
          <w:p w14:paraId="06E55EB2" w14:textId="77777777" w:rsidR="00D32072" w:rsidRPr="0072515A" w:rsidRDefault="00D32072" w:rsidP="007E575B">
            <w:pPr>
              <w:pStyle w:val="Title"/>
              <w:ind w:left="-468" w:firstLine="468"/>
              <w:jc w:val="left"/>
              <w:rPr>
                <w:sz w:val="22"/>
                <w:szCs w:val="22"/>
              </w:rPr>
            </w:pPr>
            <w:r w:rsidRPr="0072515A">
              <w:rPr>
                <w:b/>
                <w:bCs/>
                <w:sz w:val="22"/>
                <w:szCs w:val="22"/>
              </w:rPr>
              <w:t xml:space="preserve">Duration       </w:t>
            </w:r>
          </w:p>
        </w:tc>
        <w:tc>
          <w:tcPr>
            <w:tcW w:w="709" w:type="dxa"/>
            <w:vAlign w:val="center"/>
          </w:tcPr>
          <w:p w14:paraId="286E8CF6" w14:textId="77777777" w:rsidR="00D32072" w:rsidRPr="0072515A" w:rsidRDefault="00D32072" w:rsidP="007E575B">
            <w:pPr>
              <w:pStyle w:val="Title"/>
              <w:jc w:val="left"/>
              <w:rPr>
                <w:b/>
                <w:sz w:val="22"/>
                <w:szCs w:val="22"/>
              </w:rPr>
            </w:pPr>
            <w:r w:rsidRPr="0072515A">
              <w:rPr>
                <w:b/>
                <w:sz w:val="22"/>
                <w:szCs w:val="22"/>
              </w:rPr>
              <w:t>3hrs</w:t>
            </w:r>
          </w:p>
        </w:tc>
      </w:tr>
      <w:tr w:rsidR="00D32072" w:rsidRPr="0072515A" w14:paraId="0CAFAFD2" w14:textId="77777777" w:rsidTr="0072515A">
        <w:trPr>
          <w:trHeight w:val="397"/>
          <w:jc w:val="center"/>
        </w:trPr>
        <w:tc>
          <w:tcPr>
            <w:tcW w:w="1555" w:type="dxa"/>
            <w:vAlign w:val="center"/>
          </w:tcPr>
          <w:p w14:paraId="29881731" w14:textId="77777777" w:rsidR="00D32072" w:rsidRPr="0072515A" w:rsidRDefault="00D32072" w:rsidP="00911542">
            <w:pPr>
              <w:pStyle w:val="Title"/>
              <w:ind w:right="-160"/>
              <w:jc w:val="left"/>
              <w:rPr>
                <w:b/>
                <w:sz w:val="22"/>
                <w:szCs w:val="22"/>
              </w:rPr>
            </w:pPr>
            <w:r w:rsidRPr="0072515A">
              <w:rPr>
                <w:b/>
                <w:sz w:val="22"/>
                <w:szCs w:val="22"/>
              </w:rPr>
              <w:t>Course Title</w:t>
            </w:r>
          </w:p>
        </w:tc>
        <w:tc>
          <w:tcPr>
            <w:tcW w:w="6804" w:type="dxa"/>
            <w:vAlign w:val="center"/>
          </w:tcPr>
          <w:p w14:paraId="64EE7CC1" w14:textId="77777777" w:rsidR="00D32072" w:rsidRPr="0072515A" w:rsidRDefault="00D32072" w:rsidP="007E575B">
            <w:pPr>
              <w:pStyle w:val="Title"/>
              <w:jc w:val="left"/>
              <w:rPr>
                <w:b/>
                <w:sz w:val="22"/>
                <w:szCs w:val="22"/>
              </w:rPr>
            </w:pPr>
            <w:r w:rsidRPr="0072515A">
              <w:rPr>
                <w:b/>
                <w:sz w:val="22"/>
                <w:szCs w:val="22"/>
              </w:rPr>
              <w:t>BAKERY, BEVERAGES AND CONFECTIONERY TECHNOLOGY</w:t>
            </w:r>
          </w:p>
        </w:tc>
        <w:tc>
          <w:tcPr>
            <w:tcW w:w="1417" w:type="dxa"/>
            <w:vAlign w:val="center"/>
          </w:tcPr>
          <w:p w14:paraId="2C34DCAB" w14:textId="77777777" w:rsidR="00D32072" w:rsidRPr="0072515A" w:rsidRDefault="00D32072" w:rsidP="007E575B">
            <w:pPr>
              <w:pStyle w:val="Title"/>
              <w:jc w:val="left"/>
              <w:rPr>
                <w:b/>
                <w:bCs/>
                <w:sz w:val="22"/>
                <w:szCs w:val="22"/>
              </w:rPr>
            </w:pPr>
            <w:r w:rsidRPr="0072515A">
              <w:rPr>
                <w:b/>
                <w:bCs/>
                <w:sz w:val="22"/>
                <w:szCs w:val="22"/>
              </w:rPr>
              <w:t xml:space="preserve">Max. Marks </w:t>
            </w:r>
          </w:p>
        </w:tc>
        <w:tc>
          <w:tcPr>
            <w:tcW w:w="709" w:type="dxa"/>
            <w:vAlign w:val="center"/>
          </w:tcPr>
          <w:p w14:paraId="03025CD3" w14:textId="77777777" w:rsidR="00D32072" w:rsidRPr="0072515A" w:rsidRDefault="00D32072" w:rsidP="007E575B">
            <w:pPr>
              <w:pStyle w:val="Title"/>
              <w:jc w:val="left"/>
              <w:rPr>
                <w:b/>
                <w:sz w:val="22"/>
                <w:szCs w:val="22"/>
              </w:rPr>
            </w:pPr>
            <w:r w:rsidRPr="0072515A">
              <w:rPr>
                <w:b/>
                <w:sz w:val="22"/>
                <w:szCs w:val="22"/>
              </w:rPr>
              <w:t>100</w:t>
            </w:r>
          </w:p>
        </w:tc>
      </w:tr>
    </w:tbl>
    <w:p w14:paraId="4AF8C25D" w14:textId="77777777" w:rsidR="00D32072" w:rsidRPr="00B05E08"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D32072" w:rsidRPr="00B05E08" w14:paraId="7FEE13F2" w14:textId="77777777" w:rsidTr="004E788F">
        <w:trPr>
          <w:trHeight w:val="552"/>
        </w:trPr>
        <w:tc>
          <w:tcPr>
            <w:tcW w:w="272" w:type="pct"/>
            <w:vAlign w:val="center"/>
          </w:tcPr>
          <w:p w14:paraId="444547A9" w14:textId="77777777" w:rsidR="00D32072" w:rsidRPr="00B05E08" w:rsidRDefault="00D32072" w:rsidP="005133D7">
            <w:pPr>
              <w:jc w:val="center"/>
              <w:rPr>
                <w:b/>
              </w:rPr>
            </w:pPr>
            <w:r w:rsidRPr="00B05E08">
              <w:rPr>
                <w:b/>
              </w:rPr>
              <w:t>Q. No.</w:t>
            </w:r>
          </w:p>
        </w:tc>
        <w:tc>
          <w:tcPr>
            <w:tcW w:w="3878" w:type="pct"/>
            <w:gridSpan w:val="2"/>
            <w:vAlign w:val="center"/>
          </w:tcPr>
          <w:p w14:paraId="30DAFFCD" w14:textId="77777777" w:rsidR="00D32072" w:rsidRPr="00B05E08" w:rsidRDefault="00D32072" w:rsidP="005133D7">
            <w:pPr>
              <w:jc w:val="center"/>
              <w:rPr>
                <w:b/>
              </w:rPr>
            </w:pPr>
            <w:r w:rsidRPr="00B05E08">
              <w:rPr>
                <w:b/>
              </w:rPr>
              <w:t>Questions</w:t>
            </w:r>
          </w:p>
        </w:tc>
        <w:tc>
          <w:tcPr>
            <w:tcW w:w="319" w:type="pct"/>
            <w:vAlign w:val="center"/>
          </w:tcPr>
          <w:p w14:paraId="5C943A68" w14:textId="77777777" w:rsidR="00D32072" w:rsidRPr="00B05E08" w:rsidRDefault="00D32072" w:rsidP="00405BDF">
            <w:pPr>
              <w:jc w:val="center"/>
              <w:rPr>
                <w:b/>
              </w:rPr>
            </w:pPr>
            <w:r w:rsidRPr="00B05E08">
              <w:rPr>
                <w:b/>
              </w:rPr>
              <w:t>CO</w:t>
            </w:r>
          </w:p>
        </w:tc>
        <w:tc>
          <w:tcPr>
            <w:tcW w:w="256" w:type="pct"/>
            <w:vAlign w:val="center"/>
          </w:tcPr>
          <w:p w14:paraId="3D9186F1" w14:textId="77777777" w:rsidR="00D32072" w:rsidRPr="00B05E08" w:rsidRDefault="00D32072" w:rsidP="00375CD9">
            <w:pPr>
              <w:jc w:val="center"/>
              <w:rPr>
                <w:b/>
              </w:rPr>
            </w:pPr>
            <w:r w:rsidRPr="00B05E08">
              <w:rPr>
                <w:b/>
              </w:rPr>
              <w:t>BL</w:t>
            </w:r>
          </w:p>
        </w:tc>
        <w:tc>
          <w:tcPr>
            <w:tcW w:w="275" w:type="pct"/>
            <w:vAlign w:val="center"/>
          </w:tcPr>
          <w:p w14:paraId="12F29941" w14:textId="77777777" w:rsidR="00D32072" w:rsidRPr="00B05E08" w:rsidRDefault="00D32072" w:rsidP="005133D7">
            <w:pPr>
              <w:jc w:val="center"/>
              <w:rPr>
                <w:b/>
              </w:rPr>
            </w:pPr>
            <w:r w:rsidRPr="00B05E08">
              <w:rPr>
                <w:b/>
              </w:rPr>
              <w:t>M</w:t>
            </w:r>
          </w:p>
        </w:tc>
      </w:tr>
      <w:tr w:rsidR="00D32072" w:rsidRPr="00B05E08" w14:paraId="3141D5C8" w14:textId="77777777" w:rsidTr="008E4728">
        <w:trPr>
          <w:trHeight w:val="550"/>
        </w:trPr>
        <w:tc>
          <w:tcPr>
            <w:tcW w:w="5000" w:type="pct"/>
            <w:gridSpan w:val="6"/>
            <w:vAlign w:val="center"/>
          </w:tcPr>
          <w:p w14:paraId="6B803A1A" w14:textId="77777777" w:rsidR="00D32072" w:rsidRPr="00B05E08" w:rsidRDefault="00D32072" w:rsidP="008C57B9">
            <w:pPr>
              <w:jc w:val="center"/>
              <w:rPr>
                <w:b/>
                <w:u w:val="single"/>
              </w:rPr>
            </w:pPr>
            <w:r w:rsidRPr="00B05E08">
              <w:rPr>
                <w:b/>
                <w:u w:val="single"/>
              </w:rPr>
              <w:t>PART – A (10 X 1 = 10 MARKS)</w:t>
            </w:r>
          </w:p>
        </w:tc>
      </w:tr>
      <w:tr w:rsidR="00D32072" w:rsidRPr="00B05E08" w14:paraId="7D7C148B" w14:textId="77777777" w:rsidTr="004E788F">
        <w:trPr>
          <w:trHeight w:val="283"/>
        </w:trPr>
        <w:tc>
          <w:tcPr>
            <w:tcW w:w="272" w:type="pct"/>
            <w:vAlign w:val="bottom"/>
          </w:tcPr>
          <w:p w14:paraId="45B32782" w14:textId="77777777" w:rsidR="00D32072" w:rsidRPr="00B05E08" w:rsidRDefault="00D32072" w:rsidP="00D21B4B">
            <w:pPr>
              <w:jc w:val="center"/>
            </w:pPr>
            <w:r w:rsidRPr="00B05E08">
              <w:t>1.</w:t>
            </w:r>
          </w:p>
        </w:tc>
        <w:tc>
          <w:tcPr>
            <w:tcW w:w="3878" w:type="pct"/>
            <w:gridSpan w:val="2"/>
            <w:vAlign w:val="bottom"/>
          </w:tcPr>
          <w:p w14:paraId="04FF7581" w14:textId="77777777" w:rsidR="00D32072" w:rsidRPr="00B05E08" w:rsidRDefault="00D32072" w:rsidP="00D21B4B">
            <w:pPr>
              <w:autoSpaceDE w:val="0"/>
              <w:autoSpaceDN w:val="0"/>
              <w:adjustRightInd w:val="0"/>
            </w:pPr>
            <w:r w:rsidRPr="00B05E08">
              <w:t xml:space="preserve">What is the particle size of </w:t>
            </w:r>
            <w:r w:rsidRPr="00B05E08">
              <w:rPr>
                <w:i/>
                <w:iCs/>
              </w:rPr>
              <w:t>rawa</w:t>
            </w:r>
            <w:r w:rsidRPr="00B05E08">
              <w:t>?</w:t>
            </w:r>
          </w:p>
        </w:tc>
        <w:tc>
          <w:tcPr>
            <w:tcW w:w="319" w:type="pct"/>
            <w:vAlign w:val="bottom"/>
          </w:tcPr>
          <w:p w14:paraId="574B9015" w14:textId="77777777" w:rsidR="00D32072" w:rsidRPr="00B05E08" w:rsidRDefault="00D32072" w:rsidP="00D21B4B">
            <w:pPr>
              <w:jc w:val="center"/>
            </w:pPr>
            <w:r w:rsidRPr="00B05E08">
              <w:t>CO1</w:t>
            </w:r>
          </w:p>
        </w:tc>
        <w:tc>
          <w:tcPr>
            <w:tcW w:w="256" w:type="pct"/>
            <w:vAlign w:val="bottom"/>
          </w:tcPr>
          <w:p w14:paraId="08E354A4" w14:textId="77777777" w:rsidR="00D32072" w:rsidRPr="00B05E08" w:rsidRDefault="00D32072" w:rsidP="00D21B4B">
            <w:pPr>
              <w:jc w:val="center"/>
            </w:pPr>
            <w:r w:rsidRPr="00B05E08">
              <w:t>R</w:t>
            </w:r>
          </w:p>
        </w:tc>
        <w:tc>
          <w:tcPr>
            <w:tcW w:w="275" w:type="pct"/>
            <w:vAlign w:val="bottom"/>
          </w:tcPr>
          <w:p w14:paraId="1432D758" w14:textId="77777777" w:rsidR="00D32072" w:rsidRPr="00B05E08" w:rsidRDefault="00D32072" w:rsidP="00D21B4B">
            <w:pPr>
              <w:jc w:val="center"/>
            </w:pPr>
            <w:r w:rsidRPr="00B05E08">
              <w:t>1</w:t>
            </w:r>
          </w:p>
        </w:tc>
      </w:tr>
      <w:tr w:rsidR="00D32072" w:rsidRPr="00B05E08" w14:paraId="106FC651" w14:textId="77777777" w:rsidTr="004E788F">
        <w:trPr>
          <w:trHeight w:val="283"/>
        </w:trPr>
        <w:tc>
          <w:tcPr>
            <w:tcW w:w="272" w:type="pct"/>
            <w:vAlign w:val="bottom"/>
          </w:tcPr>
          <w:p w14:paraId="1C2D26F0" w14:textId="77777777" w:rsidR="00D32072" w:rsidRPr="00B05E08" w:rsidRDefault="00D32072" w:rsidP="00D21B4B">
            <w:pPr>
              <w:jc w:val="center"/>
            </w:pPr>
            <w:r w:rsidRPr="00B05E08">
              <w:t>2.</w:t>
            </w:r>
          </w:p>
        </w:tc>
        <w:tc>
          <w:tcPr>
            <w:tcW w:w="3878" w:type="pct"/>
            <w:gridSpan w:val="2"/>
            <w:vAlign w:val="bottom"/>
          </w:tcPr>
          <w:p w14:paraId="0B3B8435" w14:textId="77777777" w:rsidR="00D32072" w:rsidRPr="00B05E08" w:rsidRDefault="00D32072" w:rsidP="00D21B4B">
            <w:r>
              <w:t>Define</w:t>
            </w:r>
            <w:r w:rsidRPr="00B05E08">
              <w:t xml:space="preserve"> dockage in wheat grains</w:t>
            </w:r>
            <w:r>
              <w:t>.</w:t>
            </w:r>
          </w:p>
        </w:tc>
        <w:tc>
          <w:tcPr>
            <w:tcW w:w="319" w:type="pct"/>
            <w:vAlign w:val="bottom"/>
          </w:tcPr>
          <w:p w14:paraId="054B8F84" w14:textId="77777777" w:rsidR="00D32072" w:rsidRPr="00B05E08" w:rsidRDefault="00D32072" w:rsidP="00D21B4B">
            <w:pPr>
              <w:jc w:val="center"/>
            </w:pPr>
            <w:r w:rsidRPr="00B05E08">
              <w:t>CO1</w:t>
            </w:r>
          </w:p>
        </w:tc>
        <w:tc>
          <w:tcPr>
            <w:tcW w:w="256" w:type="pct"/>
            <w:vAlign w:val="bottom"/>
          </w:tcPr>
          <w:p w14:paraId="3ECD7F83" w14:textId="77777777" w:rsidR="00D32072" w:rsidRPr="00B05E08" w:rsidRDefault="00D32072" w:rsidP="00D21B4B">
            <w:pPr>
              <w:jc w:val="center"/>
            </w:pPr>
            <w:r w:rsidRPr="00B05E08">
              <w:t>U</w:t>
            </w:r>
          </w:p>
        </w:tc>
        <w:tc>
          <w:tcPr>
            <w:tcW w:w="275" w:type="pct"/>
            <w:vAlign w:val="bottom"/>
          </w:tcPr>
          <w:p w14:paraId="6CA1A625" w14:textId="77777777" w:rsidR="00D32072" w:rsidRPr="00B05E08" w:rsidRDefault="00D32072" w:rsidP="00D21B4B">
            <w:pPr>
              <w:jc w:val="center"/>
            </w:pPr>
            <w:r w:rsidRPr="00B05E08">
              <w:t>1</w:t>
            </w:r>
          </w:p>
        </w:tc>
      </w:tr>
      <w:tr w:rsidR="00D32072" w:rsidRPr="00B05E08" w14:paraId="73CAF46A" w14:textId="77777777" w:rsidTr="004E788F">
        <w:trPr>
          <w:trHeight w:val="283"/>
        </w:trPr>
        <w:tc>
          <w:tcPr>
            <w:tcW w:w="272" w:type="pct"/>
            <w:vAlign w:val="bottom"/>
          </w:tcPr>
          <w:p w14:paraId="2B17C20E" w14:textId="77777777" w:rsidR="00D32072" w:rsidRPr="00B05E08" w:rsidRDefault="00D32072" w:rsidP="00D21B4B">
            <w:pPr>
              <w:jc w:val="center"/>
            </w:pPr>
            <w:r w:rsidRPr="00B05E08">
              <w:t>3.</w:t>
            </w:r>
          </w:p>
        </w:tc>
        <w:tc>
          <w:tcPr>
            <w:tcW w:w="3878" w:type="pct"/>
            <w:gridSpan w:val="2"/>
            <w:vAlign w:val="bottom"/>
          </w:tcPr>
          <w:p w14:paraId="497C6881" w14:textId="77777777" w:rsidR="00D32072" w:rsidRPr="00B05E08" w:rsidRDefault="00D32072" w:rsidP="00D21B4B">
            <w:r w:rsidRPr="00B05E08">
              <w:t>Justify the addition of calcium propionate to bread</w:t>
            </w:r>
            <w:r>
              <w:t>.</w:t>
            </w:r>
          </w:p>
        </w:tc>
        <w:tc>
          <w:tcPr>
            <w:tcW w:w="319" w:type="pct"/>
            <w:vAlign w:val="bottom"/>
          </w:tcPr>
          <w:p w14:paraId="44C1F966" w14:textId="77777777" w:rsidR="00D32072" w:rsidRPr="00B05E08" w:rsidRDefault="00D32072" w:rsidP="00D21B4B">
            <w:pPr>
              <w:jc w:val="center"/>
            </w:pPr>
            <w:r w:rsidRPr="00B05E08">
              <w:t>CO4</w:t>
            </w:r>
          </w:p>
        </w:tc>
        <w:tc>
          <w:tcPr>
            <w:tcW w:w="256" w:type="pct"/>
            <w:vAlign w:val="bottom"/>
          </w:tcPr>
          <w:p w14:paraId="6089A468" w14:textId="77777777" w:rsidR="00D32072" w:rsidRPr="00B05E08" w:rsidRDefault="00D32072" w:rsidP="00D21B4B">
            <w:pPr>
              <w:jc w:val="center"/>
            </w:pPr>
            <w:r w:rsidRPr="00B05E08">
              <w:t>A</w:t>
            </w:r>
          </w:p>
        </w:tc>
        <w:tc>
          <w:tcPr>
            <w:tcW w:w="275" w:type="pct"/>
            <w:vAlign w:val="bottom"/>
          </w:tcPr>
          <w:p w14:paraId="1B750845" w14:textId="77777777" w:rsidR="00D32072" w:rsidRPr="00B05E08" w:rsidRDefault="00D32072" w:rsidP="00D21B4B">
            <w:pPr>
              <w:jc w:val="center"/>
            </w:pPr>
            <w:r w:rsidRPr="00B05E08">
              <w:t>1</w:t>
            </w:r>
          </w:p>
        </w:tc>
      </w:tr>
      <w:tr w:rsidR="00D32072" w:rsidRPr="00B05E08" w14:paraId="3194430D" w14:textId="77777777" w:rsidTr="004E788F">
        <w:trPr>
          <w:trHeight w:val="283"/>
        </w:trPr>
        <w:tc>
          <w:tcPr>
            <w:tcW w:w="272" w:type="pct"/>
            <w:vAlign w:val="bottom"/>
          </w:tcPr>
          <w:p w14:paraId="4C0F6CEF" w14:textId="77777777" w:rsidR="00D32072" w:rsidRPr="00B05E08" w:rsidRDefault="00D32072" w:rsidP="00D21B4B">
            <w:pPr>
              <w:jc w:val="center"/>
            </w:pPr>
            <w:r w:rsidRPr="00B05E08">
              <w:t>4.</w:t>
            </w:r>
          </w:p>
        </w:tc>
        <w:tc>
          <w:tcPr>
            <w:tcW w:w="3878" w:type="pct"/>
            <w:gridSpan w:val="2"/>
            <w:vAlign w:val="bottom"/>
          </w:tcPr>
          <w:p w14:paraId="06D2F25B" w14:textId="77777777" w:rsidR="00D32072" w:rsidRPr="00B05E08" w:rsidRDefault="00D32072" w:rsidP="00D21B4B">
            <w:r w:rsidRPr="00B05E08">
              <w:t>Name a surfactant used in cakes</w:t>
            </w:r>
            <w:r>
              <w:t>.</w:t>
            </w:r>
          </w:p>
        </w:tc>
        <w:tc>
          <w:tcPr>
            <w:tcW w:w="319" w:type="pct"/>
            <w:vAlign w:val="bottom"/>
          </w:tcPr>
          <w:p w14:paraId="65A84541" w14:textId="77777777" w:rsidR="00D32072" w:rsidRPr="00B05E08" w:rsidRDefault="00D32072" w:rsidP="00D21B4B">
            <w:pPr>
              <w:jc w:val="center"/>
            </w:pPr>
            <w:r w:rsidRPr="00B05E08">
              <w:t>CO2</w:t>
            </w:r>
          </w:p>
        </w:tc>
        <w:tc>
          <w:tcPr>
            <w:tcW w:w="256" w:type="pct"/>
            <w:vAlign w:val="bottom"/>
          </w:tcPr>
          <w:p w14:paraId="0375B14C" w14:textId="77777777" w:rsidR="00D32072" w:rsidRPr="00B05E08" w:rsidRDefault="00D32072" w:rsidP="00D21B4B">
            <w:pPr>
              <w:jc w:val="center"/>
            </w:pPr>
            <w:r w:rsidRPr="00B05E08">
              <w:t>R</w:t>
            </w:r>
          </w:p>
        </w:tc>
        <w:tc>
          <w:tcPr>
            <w:tcW w:w="275" w:type="pct"/>
            <w:vAlign w:val="bottom"/>
          </w:tcPr>
          <w:p w14:paraId="551F6C8D" w14:textId="77777777" w:rsidR="00D32072" w:rsidRPr="00B05E08" w:rsidRDefault="00D32072" w:rsidP="00D21B4B">
            <w:pPr>
              <w:jc w:val="center"/>
            </w:pPr>
            <w:r w:rsidRPr="00B05E08">
              <w:t>1</w:t>
            </w:r>
          </w:p>
        </w:tc>
      </w:tr>
      <w:tr w:rsidR="00D32072" w:rsidRPr="00B05E08" w14:paraId="3A094DBC" w14:textId="77777777" w:rsidTr="004E788F">
        <w:trPr>
          <w:trHeight w:val="283"/>
        </w:trPr>
        <w:tc>
          <w:tcPr>
            <w:tcW w:w="272" w:type="pct"/>
            <w:vAlign w:val="bottom"/>
          </w:tcPr>
          <w:p w14:paraId="1FDD1DCB" w14:textId="77777777" w:rsidR="00D32072" w:rsidRPr="00B05E08" w:rsidRDefault="00D32072" w:rsidP="00D21B4B">
            <w:pPr>
              <w:jc w:val="center"/>
            </w:pPr>
            <w:r w:rsidRPr="00B05E08">
              <w:t>5.</w:t>
            </w:r>
          </w:p>
        </w:tc>
        <w:tc>
          <w:tcPr>
            <w:tcW w:w="3878" w:type="pct"/>
            <w:gridSpan w:val="2"/>
            <w:vAlign w:val="bottom"/>
          </w:tcPr>
          <w:p w14:paraId="00CCC6F2" w14:textId="77777777" w:rsidR="00D32072" w:rsidRPr="00B05E08" w:rsidRDefault="00D32072" w:rsidP="00D21B4B">
            <w:pPr>
              <w:pStyle w:val="Default"/>
            </w:pPr>
            <w:r w:rsidRPr="00B05E08">
              <w:t>Expand TCH.</w:t>
            </w:r>
          </w:p>
        </w:tc>
        <w:tc>
          <w:tcPr>
            <w:tcW w:w="319" w:type="pct"/>
            <w:vAlign w:val="bottom"/>
          </w:tcPr>
          <w:p w14:paraId="4AF8EF5B" w14:textId="77777777" w:rsidR="00D32072" w:rsidRPr="00B05E08" w:rsidRDefault="00D32072" w:rsidP="00D21B4B">
            <w:pPr>
              <w:jc w:val="center"/>
            </w:pPr>
            <w:r w:rsidRPr="00B05E08">
              <w:t>CO3</w:t>
            </w:r>
          </w:p>
        </w:tc>
        <w:tc>
          <w:tcPr>
            <w:tcW w:w="256" w:type="pct"/>
            <w:vAlign w:val="bottom"/>
          </w:tcPr>
          <w:p w14:paraId="4B034DCD" w14:textId="77777777" w:rsidR="00D32072" w:rsidRPr="00B05E08" w:rsidRDefault="00D32072" w:rsidP="00D21B4B">
            <w:pPr>
              <w:jc w:val="center"/>
            </w:pPr>
            <w:r w:rsidRPr="00B05E08">
              <w:t>U</w:t>
            </w:r>
          </w:p>
        </w:tc>
        <w:tc>
          <w:tcPr>
            <w:tcW w:w="275" w:type="pct"/>
            <w:vAlign w:val="bottom"/>
          </w:tcPr>
          <w:p w14:paraId="58CC8B4F" w14:textId="77777777" w:rsidR="00D32072" w:rsidRPr="00B05E08" w:rsidRDefault="00D32072" w:rsidP="00D21B4B">
            <w:pPr>
              <w:jc w:val="center"/>
            </w:pPr>
            <w:r w:rsidRPr="00B05E08">
              <w:t>1</w:t>
            </w:r>
          </w:p>
        </w:tc>
      </w:tr>
      <w:tr w:rsidR="00D32072" w:rsidRPr="00B05E08" w14:paraId="27FE94BB" w14:textId="77777777" w:rsidTr="004E788F">
        <w:trPr>
          <w:trHeight w:val="283"/>
        </w:trPr>
        <w:tc>
          <w:tcPr>
            <w:tcW w:w="272" w:type="pct"/>
            <w:vAlign w:val="bottom"/>
          </w:tcPr>
          <w:p w14:paraId="11F7FEB1" w14:textId="77777777" w:rsidR="00D32072" w:rsidRPr="00B05E08" w:rsidRDefault="00D32072" w:rsidP="00D21B4B">
            <w:pPr>
              <w:jc w:val="center"/>
            </w:pPr>
            <w:r w:rsidRPr="00B05E08">
              <w:t>6.</w:t>
            </w:r>
          </w:p>
        </w:tc>
        <w:tc>
          <w:tcPr>
            <w:tcW w:w="3878" w:type="pct"/>
            <w:gridSpan w:val="2"/>
            <w:vAlign w:val="bottom"/>
          </w:tcPr>
          <w:p w14:paraId="71F27429" w14:textId="77777777" w:rsidR="00D32072" w:rsidRPr="00B05E08" w:rsidRDefault="00D32072" w:rsidP="00D21B4B">
            <w:r w:rsidRPr="00B05E08">
              <w:t>What is remontage?</w:t>
            </w:r>
          </w:p>
        </w:tc>
        <w:tc>
          <w:tcPr>
            <w:tcW w:w="319" w:type="pct"/>
            <w:vAlign w:val="bottom"/>
          </w:tcPr>
          <w:p w14:paraId="7D5F3B02" w14:textId="77777777" w:rsidR="00D32072" w:rsidRPr="00B05E08" w:rsidRDefault="00D32072" w:rsidP="00D21B4B">
            <w:pPr>
              <w:jc w:val="center"/>
            </w:pPr>
            <w:r w:rsidRPr="00B05E08">
              <w:t>CO5</w:t>
            </w:r>
          </w:p>
        </w:tc>
        <w:tc>
          <w:tcPr>
            <w:tcW w:w="256" w:type="pct"/>
            <w:vAlign w:val="bottom"/>
          </w:tcPr>
          <w:p w14:paraId="4967AE24" w14:textId="77777777" w:rsidR="00D32072" w:rsidRPr="00B05E08" w:rsidRDefault="00D32072" w:rsidP="00D21B4B">
            <w:pPr>
              <w:jc w:val="center"/>
            </w:pPr>
            <w:r w:rsidRPr="00B05E08">
              <w:t>R</w:t>
            </w:r>
          </w:p>
        </w:tc>
        <w:tc>
          <w:tcPr>
            <w:tcW w:w="275" w:type="pct"/>
            <w:vAlign w:val="bottom"/>
          </w:tcPr>
          <w:p w14:paraId="29908301" w14:textId="77777777" w:rsidR="00D32072" w:rsidRPr="00B05E08" w:rsidRDefault="00D32072" w:rsidP="00D21B4B">
            <w:pPr>
              <w:jc w:val="center"/>
            </w:pPr>
            <w:r w:rsidRPr="00B05E08">
              <w:t>1</w:t>
            </w:r>
          </w:p>
        </w:tc>
      </w:tr>
      <w:tr w:rsidR="00D32072" w:rsidRPr="00B05E08" w14:paraId="0EE1473B" w14:textId="77777777" w:rsidTr="004E788F">
        <w:trPr>
          <w:trHeight w:val="283"/>
        </w:trPr>
        <w:tc>
          <w:tcPr>
            <w:tcW w:w="272" w:type="pct"/>
            <w:vAlign w:val="bottom"/>
          </w:tcPr>
          <w:p w14:paraId="6C9C9BD4" w14:textId="77777777" w:rsidR="00D32072" w:rsidRPr="00B05E08" w:rsidRDefault="00D32072" w:rsidP="00D21B4B">
            <w:pPr>
              <w:jc w:val="center"/>
            </w:pPr>
            <w:r w:rsidRPr="00B05E08">
              <w:t>7.</w:t>
            </w:r>
          </w:p>
        </w:tc>
        <w:tc>
          <w:tcPr>
            <w:tcW w:w="3878" w:type="pct"/>
            <w:gridSpan w:val="2"/>
            <w:vAlign w:val="bottom"/>
          </w:tcPr>
          <w:p w14:paraId="4F13024F" w14:textId="77777777" w:rsidR="00D32072" w:rsidRPr="00B05E08" w:rsidRDefault="00D32072" w:rsidP="00D21B4B">
            <w:pPr>
              <w:pStyle w:val="ListParagraph"/>
              <w:ind w:left="0"/>
              <w:rPr>
                <w:noProof/>
                <w:lang w:eastAsia="zh-TW"/>
              </w:rPr>
            </w:pPr>
            <w:r w:rsidRPr="00B05E08">
              <w:rPr>
                <w:noProof/>
                <w:lang w:eastAsia="zh-TW"/>
              </w:rPr>
              <w:t>X prepares a grape juice of 26 ⸰brix. Determine the amount of alcohol generated, assuming that the final product has soluble solids of 4 ⸰brix.</w:t>
            </w:r>
          </w:p>
        </w:tc>
        <w:tc>
          <w:tcPr>
            <w:tcW w:w="319" w:type="pct"/>
            <w:vAlign w:val="bottom"/>
          </w:tcPr>
          <w:p w14:paraId="274C78ED" w14:textId="77777777" w:rsidR="00D32072" w:rsidRPr="00B05E08" w:rsidRDefault="00D32072" w:rsidP="00D21B4B">
            <w:pPr>
              <w:jc w:val="center"/>
            </w:pPr>
            <w:r w:rsidRPr="00B05E08">
              <w:t>CO4</w:t>
            </w:r>
          </w:p>
        </w:tc>
        <w:tc>
          <w:tcPr>
            <w:tcW w:w="256" w:type="pct"/>
            <w:vAlign w:val="bottom"/>
          </w:tcPr>
          <w:p w14:paraId="3BC7E8FA" w14:textId="77777777" w:rsidR="00D32072" w:rsidRPr="00B05E08" w:rsidRDefault="00D32072" w:rsidP="00D21B4B">
            <w:pPr>
              <w:jc w:val="center"/>
            </w:pPr>
            <w:r w:rsidRPr="00B05E08">
              <w:t>A</w:t>
            </w:r>
          </w:p>
        </w:tc>
        <w:tc>
          <w:tcPr>
            <w:tcW w:w="275" w:type="pct"/>
            <w:vAlign w:val="bottom"/>
          </w:tcPr>
          <w:p w14:paraId="7F41803B" w14:textId="77777777" w:rsidR="00D32072" w:rsidRPr="00B05E08" w:rsidRDefault="00D32072" w:rsidP="00D21B4B">
            <w:pPr>
              <w:jc w:val="center"/>
            </w:pPr>
            <w:r w:rsidRPr="00B05E08">
              <w:t>1</w:t>
            </w:r>
          </w:p>
        </w:tc>
      </w:tr>
      <w:tr w:rsidR="00D32072" w:rsidRPr="00B05E08" w14:paraId="5E9045BE" w14:textId="77777777" w:rsidTr="004E788F">
        <w:trPr>
          <w:trHeight w:val="283"/>
        </w:trPr>
        <w:tc>
          <w:tcPr>
            <w:tcW w:w="272" w:type="pct"/>
            <w:vAlign w:val="bottom"/>
          </w:tcPr>
          <w:p w14:paraId="73765635" w14:textId="77777777" w:rsidR="00D32072" w:rsidRPr="00B05E08" w:rsidRDefault="00D32072" w:rsidP="00D21B4B">
            <w:pPr>
              <w:jc w:val="center"/>
            </w:pPr>
            <w:r w:rsidRPr="00B05E08">
              <w:t>8.</w:t>
            </w:r>
          </w:p>
        </w:tc>
        <w:tc>
          <w:tcPr>
            <w:tcW w:w="3878" w:type="pct"/>
            <w:gridSpan w:val="2"/>
            <w:vAlign w:val="bottom"/>
          </w:tcPr>
          <w:p w14:paraId="1DD61CCD" w14:textId="77777777" w:rsidR="00D32072" w:rsidRPr="00B05E08" w:rsidRDefault="00D32072" w:rsidP="0072515A">
            <w:pPr>
              <w:jc w:val="both"/>
            </w:pPr>
            <w:r w:rsidRPr="00B05E08">
              <w:t>If a distilled spirit label mentions 95 ⸰proof v/v, calculate the alcohol concentration.</w:t>
            </w:r>
          </w:p>
        </w:tc>
        <w:tc>
          <w:tcPr>
            <w:tcW w:w="319" w:type="pct"/>
            <w:vAlign w:val="bottom"/>
          </w:tcPr>
          <w:p w14:paraId="3A1BAD87" w14:textId="77777777" w:rsidR="00D32072" w:rsidRPr="00B05E08" w:rsidRDefault="00D32072" w:rsidP="00D21B4B">
            <w:pPr>
              <w:jc w:val="center"/>
            </w:pPr>
            <w:r w:rsidRPr="00B05E08">
              <w:t>CO4</w:t>
            </w:r>
          </w:p>
        </w:tc>
        <w:tc>
          <w:tcPr>
            <w:tcW w:w="256" w:type="pct"/>
            <w:vAlign w:val="bottom"/>
          </w:tcPr>
          <w:p w14:paraId="52DCF1B4" w14:textId="77777777" w:rsidR="00D32072" w:rsidRPr="00B05E08" w:rsidRDefault="00D32072" w:rsidP="00D21B4B">
            <w:pPr>
              <w:jc w:val="center"/>
            </w:pPr>
            <w:r w:rsidRPr="00B05E08">
              <w:t>R</w:t>
            </w:r>
          </w:p>
        </w:tc>
        <w:tc>
          <w:tcPr>
            <w:tcW w:w="275" w:type="pct"/>
            <w:vAlign w:val="bottom"/>
          </w:tcPr>
          <w:p w14:paraId="0131622F" w14:textId="77777777" w:rsidR="00D32072" w:rsidRPr="00B05E08" w:rsidRDefault="00D32072" w:rsidP="00D21B4B">
            <w:pPr>
              <w:jc w:val="center"/>
            </w:pPr>
            <w:r w:rsidRPr="00B05E08">
              <w:t>1</w:t>
            </w:r>
          </w:p>
        </w:tc>
      </w:tr>
      <w:tr w:rsidR="00D32072" w:rsidRPr="00B05E08" w14:paraId="55E78EB4" w14:textId="77777777" w:rsidTr="004E788F">
        <w:trPr>
          <w:trHeight w:val="283"/>
        </w:trPr>
        <w:tc>
          <w:tcPr>
            <w:tcW w:w="272" w:type="pct"/>
            <w:vAlign w:val="bottom"/>
          </w:tcPr>
          <w:p w14:paraId="5FD06B5B" w14:textId="77777777" w:rsidR="00D32072" w:rsidRPr="00B05E08" w:rsidRDefault="00D32072" w:rsidP="00D21B4B">
            <w:pPr>
              <w:jc w:val="center"/>
            </w:pPr>
            <w:r w:rsidRPr="00B05E08">
              <w:t>9.</w:t>
            </w:r>
          </w:p>
        </w:tc>
        <w:tc>
          <w:tcPr>
            <w:tcW w:w="3878" w:type="pct"/>
            <w:gridSpan w:val="2"/>
            <w:vAlign w:val="bottom"/>
          </w:tcPr>
          <w:p w14:paraId="59B3657D" w14:textId="77777777" w:rsidR="00D32072" w:rsidRPr="00B05E08" w:rsidRDefault="00D32072" w:rsidP="00D21B4B">
            <w:pPr>
              <w:pStyle w:val="ListParagraph"/>
              <w:ind w:left="0"/>
              <w:rPr>
                <w:noProof/>
                <w:lang w:eastAsia="zh-TW"/>
              </w:rPr>
            </w:pPr>
            <w:r>
              <w:rPr>
                <w:noProof/>
                <w:lang w:eastAsia="zh-TW"/>
              </w:rPr>
              <w:t>L</w:t>
            </w:r>
            <w:r w:rsidRPr="00B05E08">
              <w:rPr>
                <w:noProof/>
                <w:lang w:eastAsia="zh-TW"/>
              </w:rPr>
              <w:t>ist the acidulant used in the case of grape – type beverages.</w:t>
            </w:r>
          </w:p>
        </w:tc>
        <w:tc>
          <w:tcPr>
            <w:tcW w:w="319" w:type="pct"/>
            <w:vAlign w:val="bottom"/>
          </w:tcPr>
          <w:p w14:paraId="524947AC" w14:textId="77777777" w:rsidR="00D32072" w:rsidRPr="00B05E08" w:rsidRDefault="00D32072" w:rsidP="00D21B4B">
            <w:pPr>
              <w:jc w:val="center"/>
            </w:pPr>
            <w:r w:rsidRPr="00B05E08">
              <w:t>CO5</w:t>
            </w:r>
          </w:p>
        </w:tc>
        <w:tc>
          <w:tcPr>
            <w:tcW w:w="256" w:type="pct"/>
            <w:vAlign w:val="bottom"/>
          </w:tcPr>
          <w:p w14:paraId="604F7477" w14:textId="77777777" w:rsidR="00D32072" w:rsidRPr="00B05E08" w:rsidRDefault="00D32072" w:rsidP="00D21B4B">
            <w:pPr>
              <w:jc w:val="center"/>
            </w:pPr>
            <w:r w:rsidRPr="00B05E08">
              <w:t>U</w:t>
            </w:r>
          </w:p>
        </w:tc>
        <w:tc>
          <w:tcPr>
            <w:tcW w:w="275" w:type="pct"/>
            <w:vAlign w:val="bottom"/>
          </w:tcPr>
          <w:p w14:paraId="6333D10B" w14:textId="77777777" w:rsidR="00D32072" w:rsidRPr="00B05E08" w:rsidRDefault="00D32072" w:rsidP="00D21B4B">
            <w:pPr>
              <w:jc w:val="center"/>
            </w:pPr>
            <w:r w:rsidRPr="00B05E08">
              <w:t>1</w:t>
            </w:r>
          </w:p>
        </w:tc>
      </w:tr>
      <w:tr w:rsidR="00D32072" w:rsidRPr="00B05E08" w14:paraId="7BABCEF5" w14:textId="77777777" w:rsidTr="004E788F">
        <w:trPr>
          <w:trHeight w:val="283"/>
        </w:trPr>
        <w:tc>
          <w:tcPr>
            <w:tcW w:w="272" w:type="pct"/>
            <w:vAlign w:val="bottom"/>
          </w:tcPr>
          <w:p w14:paraId="2F5A64F6" w14:textId="77777777" w:rsidR="00D32072" w:rsidRPr="00B05E08" w:rsidRDefault="00D32072" w:rsidP="00D21B4B">
            <w:pPr>
              <w:jc w:val="center"/>
            </w:pPr>
            <w:r w:rsidRPr="00B05E08">
              <w:t>10.</w:t>
            </w:r>
          </w:p>
        </w:tc>
        <w:tc>
          <w:tcPr>
            <w:tcW w:w="3878" w:type="pct"/>
            <w:gridSpan w:val="2"/>
            <w:vAlign w:val="bottom"/>
          </w:tcPr>
          <w:p w14:paraId="39DFF57A" w14:textId="77777777" w:rsidR="00D32072" w:rsidRPr="00B05E08" w:rsidRDefault="00D32072" w:rsidP="00D21B4B">
            <w:r w:rsidRPr="00B05E08">
              <w:rPr>
                <w:b/>
                <w:bCs/>
                <w:i/>
                <w:iCs/>
              </w:rPr>
              <w:t>Doctoring</w:t>
            </w:r>
            <w:r w:rsidRPr="00B05E08">
              <w:t xml:space="preserve"> in a </w:t>
            </w:r>
            <w:r>
              <w:t>confectionery product refers to________.</w:t>
            </w:r>
          </w:p>
        </w:tc>
        <w:tc>
          <w:tcPr>
            <w:tcW w:w="319" w:type="pct"/>
            <w:vAlign w:val="bottom"/>
          </w:tcPr>
          <w:p w14:paraId="5FD9276E" w14:textId="77777777" w:rsidR="00D32072" w:rsidRPr="00B05E08" w:rsidRDefault="00D32072" w:rsidP="00D21B4B">
            <w:pPr>
              <w:jc w:val="center"/>
            </w:pPr>
            <w:r w:rsidRPr="00B05E08">
              <w:t>CO6</w:t>
            </w:r>
          </w:p>
        </w:tc>
        <w:tc>
          <w:tcPr>
            <w:tcW w:w="256" w:type="pct"/>
            <w:vAlign w:val="bottom"/>
          </w:tcPr>
          <w:p w14:paraId="28CA8632" w14:textId="77777777" w:rsidR="00D32072" w:rsidRPr="00B05E08" w:rsidRDefault="00D32072" w:rsidP="00D21B4B">
            <w:pPr>
              <w:jc w:val="center"/>
            </w:pPr>
            <w:r w:rsidRPr="00B05E08">
              <w:t>U</w:t>
            </w:r>
          </w:p>
        </w:tc>
        <w:tc>
          <w:tcPr>
            <w:tcW w:w="275" w:type="pct"/>
            <w:vAlign w:val="bottom"/>
          </w:tcPr>
          <w:p w14:paraId="7C8B00D4" w14:textId="77777777" w:rsidR="00D32072" w:rsidRPr="00B05E08" w:rsidRDefault="00D32072" w:rsidP="00D21B4B">
            <w:pPr>
              <w:jc w:val="center"/>
            </w:pPr>
            <w:r w:rsidRPr="00B05E08">
              <w:t>1</w:t>
            </w:r>
          </w:p>
        </w:tc>
      </w:tr>
      <w:tr w:rsidR="00D32072" w:rsidRPr="00B05E08" w14:paraId="7CD96392" w14:textId="77777777" w:rsidTr="0037089B">
        <w:trPr>
          <w:trHeight w:val="552"/>
        </w:trPr>
        <w:tc>
          <w:tcPr>
            <w:tcW w:w="5000" w:type="pct"/>
            <w:gridSpan w:val="6"/>
            <w:vAlign w:val="center"/>
          </w:tcPr>
          <w:p w14:paraId="092F7648" w14:textId="77777777" w:rsidR="00D32072" w:rsidRPr="00B05E08" w:rsidRDefault="00D32072" w:rsidP="008C57B9">
            <w:pPr>
              <w:jc w:val="center"/>
              <w:rPr>
                <w:b/>
                <w:u w:val="single"/>
              </w:rPr>
            </w:pPr>
            <w:r w:rsidRPr="00B05E08">
              <w:rPr>
                <w:b/>
                <w:u w:val="single"/>
              </w:rPr>
              <w:t>PART – B (6 X 3 = 18 MARKS)</w:t>
            </w:r>
          </w:p>
        </w:tc>
      </w:tr>
      <w:tr w:rsidR="00D32072" w:rsidRPr="00B05E08" w14:paraId="21422B71" w14:textId="77777777" w:rsidTr="004E788F">
        <w:trPr>
          <w:trHeight w:val="283"/>
        </w:trPr>
        <w:tc>
          <w:tcPr>
            <w:tcW w:w="272" w:type="pct"/>
            <w:vAlign w:val="bottom"/>
          </w:tcPr>
          <w:p w14:paraId="3ACDD9D1" w14:textId="77777777" w:rsidR="00D32072" w:rsidRPr="00B05E08" w:rsidRDefault="00D32072" w:rsidP="009D0856">
            <w:pPr>
              <w:pStyle w:val="NoSpacing"/>
            </w:pPr>
            <w:r w:rsidRPr="00B05E08">
              <w:t>11.</w:t>
            </w:r>
          </w:p>
        </w:tc>
        <w:tc>
          <w:tcPr>
            <w:tcW w:w="3878" w:type="pct"/>
            <w:gridSpan w:val="2"/>
            <w:vAlign w:val="bottom"/>
          </w:tcPr>
          <w:p w14:paraId="0629F17C" w14:textId="77777777" w:rsidR="00D32072" w:rsidRPr="00B05E08" w:rsidRDefault="00D32072" w:rsidP="0072515A">
            <w:pPr>
              <w:pStyle w:val="NoSpacing"/>
            </w:pPr>
            <w:r w:rsidRPr="00B05E08">
              <w:t xml:space="preserve">Outline the method of gluten estimation. </w:t>
            </w:r>
          </w:p>
        </w:tc>
        <w:tc>
          <w:tcPr>
            <w:tcW w:w="319" w:type="pct"/>
            <w:vAlign w:val="bottom"/>
          </w:tcPr>
          <w:p w14:paraId="1221CB43" w14:textId="77777777" w:rsidR="00D32072" w:rsidRPr="00B05E08" w:rsidRDefault="00D32072" w:rsidP="009D0856">
            <w:pPr>
              <w:pStyle w:val="NoSpacing"/>
              <w:jc w:val="center"/>
            </w:pPr>
            <w:r w:rsidRPr="00B05E08">
              <w:t>CO2</w:t>
            </w:r>
          </w:p>
        </w:tc>
        <w:tc>
          <w:tcPr>
            <w:tcW w:w="256" w:type="pct"/>
            <w:vAlign w:val="bottom"/>
          </w:tcPr>
          <w:p w14:paraId="357F7912" w14:textId="77777777" w:rsidR="00D32072" w:rsidRPr="00B05E08" w:rsidRDefault="00D32072" w:rsidP="009D0856">
            <w:pPr>
              <w:pStyle w:val="NoSpacing"/>
              <w:jc w:val="center"/>
            </w:pPr>
            <w:r w:rsidRPr="00B05E08">
              <w:t>U</w:t>
            </w:r>
          </w:p>
        </w:tc>
        <w:tc>
          <w:tcPr>
            <w:tcW w:w="275" w:type="pct"/>
            <w:vAlign w:val="bottom"/>
          </w:tcPr>
          <w:p w14:paraId="76547610" w14:textId="77777777" w:rsidR="00D32072" w:rsidRPr="00B05E08" w:rsidRDefault="00D32072" w:rsidP="009D0856">
            <w:pPr>
              <w:pStyle w:val="NoSpacing"/>
              <w:jc w:val="center"/>
            </w:pPr>
            <w:r w:rsidRPr="00B05E08">
              <w:t>3</w:t>
            </w:r>
          </w:p>
        </w:tc>
      </w:tr>
      <w:tr w:rsidR="00D32072" w:rsidRPr="00B05E08" w14:paraId="1CE3F951" w14:textId="77777777" w:rsidTr="004E788F">
        <w:trPr>
          <w:trHeight w:val="283"/>
        </w:trPr>
        <w:tc>
          <w:tcPr>
            <w:tcW w:w="272" w:type="pct"/>
            <w:vAlign w:val="bottom"/>
          </w:tcPr>
          <w:p w14:paraId="0289499F" w14:textId="77777777" w:rsidR="00D32072" w:rsidRPr="00B05E08" w:rsidRDefault="00D32072" w:rsidP="009D0856">
            <w:pPr>
              <w:pStyle w:val="NoSpacing"/>
            </w:pPr>
            <w:r w:rsidRPr="00B05E08">
              <w:t>12.</w:t>
            </w:r>
          </w:p>
        </w:tc>
        <w:tc>
          <w:tcPr>
            <w:tcW w:w="3878" w:type="pct"/>
            <w:gridSpan w:val="2"/>
            <w:vAlign w:val="bottom"/>
          </w:tcPr>
          <w:p w14:paraId="67DA1BBF" w14:textId="77777777" w:rsidR="00D32072" w:rsidRPr="00B05E08" w:rsidRDefault="00D32072" w:rsidP="009D0856">
            <w:pPr>
              <w:pStyle w:val="NoSpacing"/>
            </w:pPr>
            <w:r w:rsidRPr="00B05E08">
              <w:t>Describe the method of batter preparation for an Angel cake, with reasons.</w:t>
            </w:r>
          </w:p>
        </w:tc>
        <w:tc>
          <w:tcPr>
            <w:tcW w:w="319" w:type="pct"/>
            <w:vAlign w:val="bottom"/>
          </w:tcPr>
          <w:p w14:paraId="35675711" w14:textId="77777777" w:rsidR="00D32072" w:rsidRPr="00B05E08" w:rsidRDefault="00D32072" w:rsidP="009D0856">
            <w:pPr>
              <w:pStyle w:val="NoSpacing"/>
              <w:jc w:val="center"/>
            </w:pPr>
            <w:r w:rsidRPr="00B05E08">
              <w:t>CO4</w:t>
            </w:r>
          </w:p>
        </w:tc>
        <w:tc>
          <w:tcPr>
            <w:tcW w:w="256" w:type="pct"/>
            <w:vAlign w:val="bottom"/>
          </w:tcPr>
          <w:p w14:paraId="5883E823" w14:textId="77777777" w:rsidR="00D32072" w:rsidRPr="00B05E08" w:rsidRDefault="00D32072" w:rsidP="009D0856">
            <w:pPr>
              <w:pStyle w:val="NoSpacing"/>
              <w:jc w:val="center"/>
            </w:pPr>
            <w:r w:rsidRPr="00B05E08">
              <w:t>A</w:t>
            </w:r>
          </w:p>
        </w:tc>
        <w:tc>
          <w:tcPr>
            <w:tcW w:w="275" w:type="pct"/>
            <w:vAlign w:val="bottom"/>
          </w:tcPr>
          <w:p w14:paraId="576D730F" w14:textId="77777777" w:rsidR="00D32072" w:rsidRPr="00B05E08" w:rsidRDefault="00D32072" w:rsidP="009D0856">
            <w:pPr>
              <w:pStyle w:val="NoSpacing"/>
              <w:jc w:val="center"/>
            </w:pPr>
            <w:r w:rsidRPr="00B05E08">
              <w:t>3</w:t>
            </w:r>
          </w:p>
        </w:tc>
      </w:tr>
      <w:tr w:rsidR="00D32072" w:rsidRPr="00B05E08" w14:paraId="3B211344" w14:textId="77777777" w:rsidTr="004E788F">
        <w:trPr>
          <w:trHeight w:val="283"/>
        </w:trPr>
        <w:tc>
          <w:tcPr>
            <w:tcW w:w="272" w:type="pct"/>
            <w:vAlign w:val="bottom"/>
          </w:tcPr>
          <w:p w14:paraId="70E05D5B" w14:textId="77777777" w:rsidR="00D32072" w:rsidRPr="00B05E08" w:rsidRDefault="00D32072" w:rsidP="009D0856">
            <w:pPr>
              <w:pStyle w:val="NoSpacing"/>
            </w:pPr>
            <w:r w:rsidRPr="00B05E08">
              <w:t>13.</w:t>
            </w:r>
          </w:p>
        </w:tc>
        <w:tc>
          <w:tcPr>
            <w:tcW w:w="3878" w:type="pct"/>
            <w:gridSpan w:val="2"/>
            <w:vAlign w:val="bottom"/>
          </w:tcPr>
          <w:p w14:paraId="6A6A7074" w14:textId="77777777" w:rsidR="00D32072" w:rsidRPr="00B05E08" w:rsidRDefault="00D32072" w:rsidP="009D0856">
            <w:pPr>
              <w:pStyle w:val="NoSpacing"/>
            </w:pPr>
            <w:r w:rsidRPr="00B05E08">
              <w:t>Describe the method of compound imbibition.</w:t>
            </w:r>
          </w:p>
        </w:tc>
        <w:tc>
          <w:tcPr>
            <w:tcW w:w="319" w:type="pct"/>
            <w:vAlign w:val="bottom"/>
          </w:tcPr>
          <w:p w14:paraId="106910D9" w14:textId="77777777" w:rsidR="00D32072" w:rsidRPr="00B05E08" w:rsidRDefault="00D32072" w:rsidP="009D0856">
            <w:pPr>
              <w:pStyle w:val="NoSpacing"/>
              <w:jc w:val="center"/>
            </w:pPr>
            <w:r w:rsidRPr="00B05E08">
              <w:t>CO5</w:t>
            </w:r>
          </w:p>
        </w:tc>
        <w:tc>
          <w:tcPr>
            <w:tcW w:w="256" w:type="pct"/>
            <w:vAlign w:val="bottom"/>
          </w:tcPr>
          <w:p w14:paraId="29B80E3B" w14:textId="77777777" w:rsidR="00D32072" w:rsidRPr="00B05E08" w:rsidRDefault="00D32072" w:rsidP="009D0856">
            <w:pPr>
              <w:pStyle w:val="NoSpacing"/>
              <w:jc w:val="center"/>
            </w:pPr>
            <w:r w:rsidRPr="00B05E08">
              <w:t>A</w:t>
            </w:r>
          </w:p>
        </w:tc>
        <w:tc>
          <w:tcPr>
            <w:tcW w:w="275" w:type="pct"/>
            <w:vAlign w:val="bottom"/>
          </w:tcPr>
          <w:p w14:paraId="1506A628" w14:textId="77777777" w:rsidR="00D32072" w:rsidRPr="00B05E08" w:rsidRDefault="00D32072" w:rsidP="009D0856">
            <w:pPr>
              <w:pStyle w:val="NoSpacing"/>
              <w:jc w:val="center"/>
            </w:pPr>
            <w:r w:rsidRPr="00B05E08">
              <w:t>3</w:t>
            </w:r>
          </w:p>
        </w:tc>
      </w:tr>
      <w:tr w:rsidR="00D32072" w:rsidRPr="00B05E08" w14:paraId="7185308A" w14:textId="77777777" w:rsidTr="004E788F">
        <w:trPr>
          <w:trHeight w:val="283"/>
        </w:trPr>
        <w:tc>
          <w:tcPr>
            <w:tcW w:w="272" w:type="pct"/>
            <w:vAlign w:val="bottom"/>
          </w:tcPr>
          <w:p w14:paraId="7EECDD28" w14:textId="77777777" w:rsidR="00D32072" w:rsidRPr="00B05E08" w:rsidRDefault="00D32072" w:rsidP="009D0856">
            <w:pPr>
              <w:pStyle w:val="NoSpacing"/>
            </w:pPr>
            <w:r w:rsidRPr="00B05E08">
              <w:t>14.</w:t>
            </w:r>
          </w:p>
        </w:tc>
        <w:tc>
          <w:tcPr>
            <w:tcW w:w="3878" w:type="pct"/>
            <w:gridSpan w:val="2"/>
            <w:vAlign w:val="bottom"/>
          </w:tcPr>
          <w:p w14:paraId="5FED5658" w14:textId="77777777" w:rsidR="00D32072" w:rsidRPr="00B05E08" w:rsidRDefault="00D32072" w:rsidP="009D0856">
            <w:pPr>
              <w:pStyle w:val="NoSpacing"/>
            </w:pPr>
            <w:r w:rsidRPr="00B05E08">
              <w:t>Briefly outline the process of manufacture of sherry wine.</w:t>
            </w:r>
          </w:p>
        </w:tc>
        <w:tc>
          <w:tcPr>
            <w:tcW w:w="319" w:type="pct"/>
            <w:vAlign w:val="bottom"/>
          </w:tcPr>
          <w:p w14:paraId="2F164FE7" w14:textId="77777777" w:rsidR="00D32072" w:rsidRPr="00B05E08" w:rsidRDefault="00D32072" w:rsidP="009D0856">
            <w:pPr>
              <w:pStyle w:val="NoSpacing"/>
              <w:jc w:val="center"/>
            </w:pPr>
            <w:r w:rsidRPr="00B05E08">
              <w:t>CO4</w:t>
            </w:r>
          </w:p>
        </w:tc>
        <w:tc>
          <w:tcPr>
            <w:tcW w:w="256" w:type="pct"/>
            <w:vAlign w:val="bottom"/>
          </w:tcPr>
          <w:p w14:paraId="060413E8" w14:textId="77777777" w:rsidR="00D32072" w:rsidRPr="00B05E08" w:rsidRDefault="00D32072" w:rsidP="009D0856">
            <w:pPr>
              <w:pStyle w:val="NoSpacing"/>
              <w:jc w:val="center"/>
            </w:pPr>
            <w:r w:rsidRPr="00B05E08">
              <w:t>U</w:t>
            </w:r>
          </w:p>
        </w:tc>
        <w:tc>
          <w:tcPr>
            <w:tcW w:w="275" w:type="pct"/>
            <w:vAlign w:val="bottom"/>
          </w:tcPr>
          <w:p w14:paraId="657C6D97" w14:textId="77777777" w:rsidR="00D32072" w:rsidRPr="00B05E08" w:rsidRDefault="00D32072" w:rsidP="009D0856">
            <w:pPr>
              <w:pStyle w:val="NoSpacing"/>
              <w:jc w:val="center"/>
            </w:pPr>
            <w:r w:rsidRPr="00B05E08">
              <w:t>3</w:t>
            </w:r>
          </w:p>
        </w:tc>
      </w:tr>
      <w:tr w:rsidR="00D32072" w:rsidRPr="00B05E08" w14:paraId="16226777" w14:textId="77777777" w:rsidTr="004E788F">
        <w:trPr>
          <w:trHeight w:val="283"/>
        </w:trPr>
        <w:tc>
          <w:tcPr>
            <w:tcW w:w="272" w:type="pct"/>
            <w:vAlign w:val="bottom"/>
          </w:tcPr>
          <w:p w14:paraId="1DA4138C" w14:textId="77777777" w:rsidR="00D32072" w:rsidRPr="00B05E08" w:rsidRDefault="00D32072" w:rsidP="009D0856">
            <w:pPr>
              <w:pStyle w:val="NoSpacing"/>
            </w:pPr>
            <w:r w:rsidRPr="00B05E08">
              <w:t>15.</w:t>
            </w:r>
          </w:p>
        </w:tc>
        <w:tc>
          <w:tcPr>
            <w:tcW w:w="3878" w:type="pct"/>
            <w:gridSpan w:val="2"/>
            <w:vAlign w:val="bottom"/>
          </w:tcPr>
          <w:p w14:paraId="3A8EAD9D" w14:textId="77777777" w:rsidR="00D32072" w:rsidRPr="00B05E08" w:rsidRDefault="00D32072" w:rsidP="009D0856">
            <w:pPr>
              <w:pStyle w:val="NoSpacing"/>
            </w:pPr>
            <w:r w:rsidRPr="00B05E08">
              <w:t xml:space="preserve">Illustrate the classification of distilled spirits. </w:t>
            </w:r>
          </w:p>
        </w:tc>
        <w:tc>
          <w:tcPr>
            <w:tcW w:w="319" w:type="pct"/>
            <w:vAlign w:val="bottom"/>
          </w:tcPr>
          <w:p w14:paraId="0EA72C04" w14:textId="77777777" w:rsidR="00D32072" w:rsidRPr="00B05E08" w:rsidRDefault="00D32072" w:rsidP="009D0856">
            <w:pPr>
              <w:pStyle w:val="NoSpacing"/>
              <w:jc w:val="center"/>
            </w:pPr>
            <w:r w:rsidRPr="00B05E08">
              <w:t>CO5</w:t>
            </w:r>
          </w:p>
        </w:tc>
        <w:tc>
          <w:tcPr>
            <w:tcW w:w="256" w:type="pct"/>
            <w:vAlign w:val="bottom"/>
          </w:tcPr>
          <w:p w14:paraId="3E504FF9" w14:textId="77777777" w:rsidR="00D32072" w:rsidRPr="00B05E08" w:rsidRDefault="00D32072" w:rsidP="009D0856">
            <w:pPr>
              <w:pStyle w:val="NoSpacing"/>
              <w:jc w:val="center"/>
            </w:pPr>
            <w:r w:rsidRPr="00B05E08">
              <w:t>An</w:t>
            </w:r>
          </w:p>
        </w:tc>
        <w:tc>
          <w:tcPr>
            <w:tcW w:w="275" w:type="pct"/>
            <w:vAlign w:val="bottom"/>
          </w:tcPr>
          <w:p w14:paraId="2A18D7FA" w14:textId="77777777" w:rsidR="00D32072" w:rsidRPr="00B05E08" w:rsidRDefault="00D32072" w:rsidP="009D0856">
            <w:pPr>
              <w:pStyle w:val="NoSpacing"/>
              <w:jc w:val="center"/>
            </w:pPr>
            <w:r w:rsidRPr="00B05E08">
              <w:t>3</w:t>
            </w:r>
          </w:p>
        </w:tc>
      </w:tr>
      <w:tr w:rsidR="00D32072" w:rsidRPr="00B05E08" w14:paraId="7AEBD319" w14:textId="77777777" w:rsidTr="004E788F">
        <w:trPr>
          <w:trHeight w:val="283"/>
        </w:trPr>
        <w:tc>
          <w:tcPr>
            <w:tcW w:w="272" w:type="pct"/>
            <w:vAlign w:val="bottom"/>
          </w:tcPr>
          <w:p w14:paraId="40E80B4F" w14:textId="77777777" w:rsidR="00D32072" w:rsidRPr="00B05E08" w:rsidRDefault="00D32072" w:rsidP="009D0856">
            <w:pPr>
              <w:pStyle w:val="NoSpacing"/>
            </w:pPr>
            <w:r w:rsidRPr="00B05E08">
              <w:t>16.</w:t>
            </w:r>
          </w:p>
        </w:tc>
        <w:tc>
          <w:tcPr>
            <w:tcW w:w="3878" w:type="pct"/>
            <w:gridSpan w:val="2"/>
            <w:vAlign w:val="bottom"/>
          </w:tcPr>
          <w:p w14:paraId="2106AFB1" w14:textId="77777777" w:rsidR="00D32072" w:rsidRPr="00B05E08" w:rsidRDefault="00D32072" w:rsidP="009D0856">
            <w:pPr>
              <w:pStyle w:val="NoSpacing"/>
            </w:pPr>
            <w:r w:rsidRPr="00B05E08">
              <w:t>Give reasons for sugar bloom in candies.</w:t>
            </w:r>
          </w:p>
        </w:tc>
        <w:tc>
          <w:tcPr>
            <w:tcW w:w="319" w:type="pct"/>
            <w:vAlign w:val="bottom"/>
          </w:tcPr>
          <w:p w14:paraId="188ED28C" w14:textId="77777777" w:rsidR="00D32072" w:rsidRPr="00B05E08" w:rsidRDefault="00D32072" w:rsidP="009D0856">
            <w:pPr>
              <w:pStyle w:val="NoSpacing"/>
              <w:jc w:val="center"/>
            </w:pPr>
            <w:r w:rsidRPr="00B05E08">
              <w:t>CO4</w:t>
            </w:r>
          </w:p>
        </w:tc>
        <w:tc>
          <w:tcPr>
            <w:tcW w:w="256" w:type="pct"/>
            <w:vAlign w:val="bottom"/>
          </w:tcPr>
          <w:p w14:paraId="3A301602" w14:textId="77777777" w:rsidR="00D32072" w:rsidRPr="00B05E08" w:rsidRDefault="00D32072" w:rsidP="009D0856">
            <w:pPr>
              <w:pStyle w:val="NoSpacing"/>
              <w:jc w:val="center"/>
            </w:pPr>
            <w:r w:rsidRPr="00B05E08">
              <w:t>A</w:t>
            </w:r>
          </w:p>
        </w:tc>
        <w:tc>
          <w:tcPr>
            <w:tcW w:w="275" w:type="pct"/>
            <w:vAlign w:val="bottom"/>
          </w:tcPr>
          <w:p w14:paraId="61C919B3" w14:textId="77777777" w:rsidR="00D32072" w:rsidRPr="00B05E08" w:rsidRDefault="00D32072" w:rsidP="009D0856">
            <w:pPr>
              <w:pStyle w:val="NoSpacing"/>
              <w:jc w:val="center"/>
            </w:pPr>
            <w:r w:rsidRPr="00B05E08">
              <w:t>3</w:t>
            </w:r>
          </w:p>
        </w:tc>
      </w:tr>
      <w:tr w:rsidR="00D32072" w:rsidRPr="00B05E08" w14:paraId="14C78393" w14:textId="77777777" w:rsidTr="0037089B">
        <w:trPr>
          <w:trHeight w:val="552"/>
        </w:trPr>
        <w:tc>
          <w:tcPr>
            <w:tcW w:w="5000" w:type="pct"/>
            <w:gridSpan w:val="6"/>
          </w:tcPr>
          <w:p w14:paraId="440E5593" w14:textId="77777777" w:rsidR="00D32072" w:rsidRPr="00B05E08" w:rsidRDefault="00D32072" w:rsidP="00375CD9">
            <w:pPr>
              <w:jc w:val="center"/>
              <w:rPr>
                <w:b/>
                <w:u w:val="single"/>
              </w:rPr>
            </w:pPr>
            <w:r w:rsidRPr="00B05E08">
              <w:rPr>
                <w:b/>
                <w:u w:val="single"/>
              </w:rPr>
              <w:t>PART – C (6 X 12 = 72 MARKS)</w:t>
            </w:r>
          </w:p>
          <w:p w14:paraId="74F5CD07" w14:textId="77777777" w:rsidR="00D32072" w:rsidRPr="00B05E08" w:rsidRDefault="00D32072" w:rsidP="00375CD9">
            <w:pPr>
              <w:jc w:val="center"/>
              <w:rPr>
                <w:b/>
              </w:rPr>
            </w:pPr>
            <w:r w:rsidRPr="00B05E08">
              <w:rPr>
                <w:b/>
              </w:rPr>
              <w:t>(Answer any five Questions from Q. No. 17 to 23, Q. No. 24 is Compulsory)</w:t>
            </w:r>
          </w:p>
        </w:tc>
      </w:tr>
      <w:tr w:rsidR="00D32072" w:rsidRPr="00B05E08" w14:paraId="0FC350D2" w14:textId="77777777" w:rsidTr="004E788F">
        <w:trPr>
          <w:trHeight w:val="283"/>
        </w:trPr>
        <w:tc>
          <w:tcPr>
            <w:tcW w:w="272" w:type="pct"/>
          </w:tcPr>
          <w:p w14:paraId="450F65F5" w14:textId="77777777" w:rsidR="00D32072" w:rsidRPr="00B05E08" w:rsidRDefault="00D32072" w:rsidP="0072515A">
            <w:pPr>
              <w:jc w:val="center"/>
            </w:pPr>
            <w:r w:rsidRPr="00B05E08">
              <w:t>17.</w:t>
            </w:r>
          </w:p>
        </w:tc>
        <w:tc>
          <w:tcPr>
            <w:tcW w:w="189" w:type="pct"/>
            <w:vAlign w:val="bottom"/>
          </w:tcPr>
          <w:p w14:paraId="7AC753BF" w14:textId="77777777" w:rsidR="00D32072" w:rsidRPr="00B05E08" w:rsidRDefault="00D32072" w:rsidP="009D0856">
            <w:pPr>
              <w:jc w:val="center"/>
            </w:pPr>
          </w:p>
        </w:tc>
        <w:tc>
          <w:tcPr>
            <w:tcW w:w="3690" w:type="pct"/>
            <w:vAlign w:val="bottom"/>
          </w:tcPr>
          <w:p w14:paraId="4BE4CE3B" w14:textId="77777777" w:rsidR="00D32072" w:rsidRPr="00B05E08" w:rsidRDefault="00D32072" w:rsidP="0072515A">
            <w:pPr>
              <w:jc w:val="both"/>
            </w:pPr>
            <w:r w:rsidRPr="00B05E08">
              <w:t xml:space="preserve">Mr. X needs technology for the production of wheat semolina. With a neat flow diagram explain the same. </w:t>
            </w:r>
          </w:p>
        </w:tc>
        <w:tc>
          <w:tcPr>
            <w:tcW w:w="319" w:type="pct"/>
          </w:tcPr>
          <w:p w14:paraId="23C8936A" w14:textId="77777777" w:rsidR="00D32072" w:rsidRPr="00B05E08" w:rsidRDefault="00D32072" w:rsidP="004E788F">
            <w:pPr>
              <w:jc w:val="center"/>
            </w:pPr>
            <w:r w:rsidRPr="00B05E08">
              <w:t>CO1</w:t>
            </w:r>
          </w:p>
        </w:tc>
        <w:tc>
          <w:tcPr>
            <w:tcW w:w="256" w:type="pct"/>
          </w:tcPr>
          <w:p w14:paraId="60CC0526" w14:textId="77777777" w:rsidR="00D32072" w:rsidRPr="00B05E08" w:rsidRDefault="00D32072" w:rsidP="0072515A">
            <w:pPr>
              <w:jc w:val="center"/>
            </w:pPr>
            <w:r w:rsidRPr="00B05E08">
              <w:t>A</w:t>
            </w:r>
          </w:p>
        </w:tc>
        <w:tc>
          <w:tcPr>
            <w:tcW w:w="275" w:type="pct"/>
          </w:tcPr>
          <w:p w14:paraId="0DEE7320" w14:textId="77777777" w:rsidR="00D32072" w:rsidRPr="00B05E08" w:rsidRDefault="00D32072" w:rsidP="0072515A">
            <w:pPr>
              <w:jc w:val="center"/>
            </w:pPr>
            <w:r w:rsidRPr="00B05E08">
              <w:t>12</w:t>
            </w:r>
          </w:p>
        </w:tc>
      </w:tr>
      <w:tr w:rsidR="00D32072" w:rsidRPr="00B05E08" w14:paraId="0C588B8C" w14:textId="77777777" w:rsidTr="004E788F">
        <w:trPr>
          <w:trHeight w:val="283"/>
        </w:trPr>
        <w:tc>
          <w:tcPr>
            <w:tcW w:w="272" w:type="pct"/>
          </w:tcPr>
          <w:p w14:paraId="5300329F" w14:textId="77777777" w:rsidR="00D32072" w:rsidRPr="00B05E08" w:rsidRDefault="00D32072" w:rsidP="0072515A">
            <w:pPr>
              <w:jc w:val="center"/>
            </w:pPr>
          </w:p>
        </w:tc>
        <w:tc>
          <w:tcPr>
            <w:tcW w:w="189" w:type="pct"/>
            <w:vAlign w:val="bottom"/>
          </w:tcPr>
          <w:p w14:paraId="49A2EFA7" w14:textId="77777777" w:rsidR="00D32072" w:rsidRPr="00B05E08" w:rsidRDefault="00D32072" w:rsidP="009D0856">
            <w:pPr>
              <w:jc w:val="center"/>
            </w:pPr>
          </w:p>
        </w:tc>
        <w:tc>
          <w:tcPr>
            <w:tcW w:w="3690" w:type="pct"/>
            <w:vAlign w:val="bottom"/>
          </w:tcPr>
          <w:p w14:paraId="0AD0B71B" w14:textId="77777777" w:rsidR="00D32072" w:rsidRPr="00B05E08" w:rsidRDefault="00D32072" w:rsidP="0072515A">
            <w:pPr>
              <w:jc w:val="both"/>
            </w:pPr>
          </w:p>
        </w:tc>
        <w:tc>
          <w:tcPr>
            <w:tcW w:w="319" w:type="pct"/>
          </w:tcPr>
          <w:p w14:paraId="040D4DB2" w14:textId="77777777" w:rsidR="00D32072" w:rsidRPr="00B05E08" w:rsidRDefault="00D32072" w:rsidP="004E788F">
            <w:pPr>
              <w:jc w:val="center"/>
            </w:pPr>
          </w:p>
        </w:tc>
        <w:tc>
          <w:tcPr>
            <w:tcW w:w="256" w:type="pct"/>
          </w:tcPr>
          <w:p w14:paraId="0D6A52B3" w14:textId="77777777" w:rsidR="00D32072" w:rsidRPr="00B05E08" w:rsidRDefault="00D32072" w:rsidP="0072515A">
            <w:pPr>
              <w:jc w:val="center"/>
            </w:pPr>
          </w:p>
        </w:tc>
        <w:tc>
          <w:tcPr>
            <w:tcW w:w="275" w:type="pct"/>
          </w:tcPr>
          <w:p w14:paraId="42F356DF" w14:textId="77777777" w:rsidR="00D32072" w:rsidRPr="00B05E08" w:rsidRDefault="00D32072" w:rsidP="0072515A">
            <w:pPr>
              <w:jc w:val="center"/>
            </w:pPr>
          </w:p>
        </w:tc>
      </w:tr>
      <w:tr w:rsidR="00D32072" w:rsidRPr="00B05E08" w14:paraId="07AE8A5F" w14:textId="77777777" w:rsidTr="004E788F">
        <w:trPr>
          <w:trHeight w:val="283"/>
        </w:trPr>
        <w:tc>
          <w:tcPr>
            <w:tcW w:w="272" w:type="pct"/>
          </w:tcPr>
          <w:p w14:paraId="3BEE27DE" w14:textId="77777777" w:rsidR="00D32072" w:rsidRPr="00B05E08" w:rsidRDefault="00D32072" w:rsidP="0072515A">
            <w:pPr>
              <w:jc w:val="center"/>
            </w:pPr>
            <w:r w:rsidRPr="00B05E08">
              <w:t>18.</w:t>
            </w:r>
          </w:p>
        </w:tc>
        <w:tc>
          <w:tcPr>
            <w:tcW w:w="189" w:type="pct"/>
            <w:vAlign w:val="bottom"/>
          </w:tcPr>
          <w:p w14:paraId="3A7C375B" w14:textId="77777777" w:rsidR="00D32072" w:rsidRPr="00B05E08" w:rsidRDefault="00D32072" w:rsidP="009D0856">
            <w:pPr>
              <w:jc w:val="center"/>
            </w:pPr>
          </w:p>
        </w:tc>
        <w:tc>
          <w:tcPr>
            <w:tcW w:w="3690" w:type="pct"/>
            <w:vAlign w:val="bottom"/>
          </w:tcPr>
          <w:p w14:paraId="4A647161" w14:textId="77777777" w:rsidR="00D32072" w:rsidRPr="00B05E08" w:rsidRDefault="00D32072" w:rsidP="0072515A">
            <w:pPr>
              <w:jc w:val="both"/>
            </w:pPr>
            <w:r w:rsidRPr="00B05E08">
              <w:t xml:space="preserve">Outline in detail the procedure for the manufacture of Centre-filled biscuits along with the ingredients and their proportions. </w:t>
            </w:r>
          </w:p>
        </w:tc>
        <w:tc>
          <w:tcPr>
            <w:tcW w:w="319" w:type="pct"/>
          </w:tcPr>
          <w:p w14:paraId="0A5E6F7B" w14:textId="77777777" w:rsidR="00D32072" w:rsidRPr="00B05E08" w:rsidRDefault="00D32072" w:rsidP="004E788F">
            <w:pPr>
              <w:jc w:val="center"/>
            </w:pPr>
            <w:r w:rsidRPr="00B05E08">
              <w:t>CO2</w:t>
            </w:r>
          </w:p>
        </w:tc>
        <w:tc>
          <w:tcPr>
            <w:tcW w:w="256" w:type="pct"/>
          </w:tcPr>
          <w:p w14:paraId="63E781F8" w14:textId="77777777" w:rsidR="00D32072" w:rsidRPr="00B05E08" w:rsidRDefault="00D32072" w:rsidP="0072515A">
            <w:pPr>
              <w:jc w:val="center"/>
            </w:pPr>
            <w:r w:rsidRPr="00B05E08">
              <w:t>An</w:t>
            </w:r>
          </w:p>
        </w:tc>
        <w:tc>
          <w:tcPr>
            <w:tcW w:w="275" w:type="pct"/>
          </w:tcPr>
          <w:p w14:paraId="43720174" w14:textId="77777777" w:rsidR="00D32072" w:rsidRPr="00B05E08" w:rsidRDefault="00D32072" w:rsidP="0072515A">
            <w:pPr>
              <w:jc w:val="center"/>
            </w:pPr>
            <w:r w:rsidRPr="00B05E08">
              <w:t>12</w:t>
            </w:r>
          </w:p>
        </w:tc>
      </w:tr>
      <w:tr w:rsidR="00D32072" w:rsidRPr="00B05E08" w14:paraId="600776FD" w14:textId="77777777" w:rsidTr="004E788F">
        <w:trPr>
          <w:trHeight w:val="283"/>
        </w:trPr>
        <w:tc>
          <w:tcPr>
            <w:tcW w:w="272" w:type="pct"/>
          </w:tcPr>
          <w:p w14:paraId="4DFF2013" w14:textId="77777777" w:rsidR="00D32072" w:rsidRPr="00B05E08" w:rsidRDefault="00D32072" w:rsidP="0072515A">
            <w:pPr>
              <w:jc w:val="center"/>
            </w:pPr>
          </w:p>
        </w:tc>
        <w:tc>
          <w:tcPr>
            <w:tcW w:w="189" w:type="pct"/>
            <w:vAlign w:val="bottom"/>
          </w:tcPr>
          <w:p w14:paraId="4F7E5045" w14:textId="77777777" w:rsidR="00D32072" w:rsidRPr="00B05E08" w:rsidRDefault="00D32072" w:rsidP="009D0856">
            <w:pPr>
              <w:jc w:val="center"/>
            </w:pPr>
          </w:p>
        </w:tc>
        <w:tc>
          <w:tcPr>
            <w:tcW w:w="3690" w:type="pct"/>
            <w:vAlign w:val="bottom"/>
          </w:tcPr>
          <w:p w14:paraId="3BDA38F7" w14:textId="77777777" w:rsidR="00D32072" w:rsidRPr="00B05E08" w:rsidRDefault="00D32072" w:rsidP="0072515A">
            <w:pPr>
              <w:jc w:val="both"/>
            </w:pPr>
          </w:p>
        </w:tc>
        <w:tc>
          <w:tcPr>
            <w:tcW w:w="319" w:type="pct"/>
          </w:tcPr>
          <w:p w14:paraId="3DC823A9" w14:textId="77777777" w:rsidR="00D32072" w:rsidRPr="00B05E08" w:rsidRDefault="00D32072" w:rsidP="004E788F">
            <w:pPr>
              <w:jc w:val="center"/>
            </w:pPr>
          </w:p>
        </w:tc>
        <w:tc>
          <w:tcPr>
            <w:tcW w:w="256" w:type="pct"/>
          </w:tcPr>
          <w:p w14:paraId="420CF29F" w14:textId="77777777" w:rsidR="00D32072" w:rsidRPr="00B05E08" w:rsidRDefault="00D32072" w:rsidP="0072515A">
            <w:pPr>
              <w:jc w:val="center"/>
            </w:pPr>
          </w:p>
        </w:tc>
        <w:tc>
          <w:tcPr>
            <w:tcW w:w="275" w:type="pct"/>
          </w:tcPr>
          <w:p w14:paraId="05C48AA4" w14:textId="77777777" w:rsidR="00D32072" w:rsidRPr="00B05E08" w:rsidRDefault="00D32072" w:rsidP="0072515A">
            <w:pPr>
              <w:jc w:val="center"/>
            </w:pPr>
          </w:p>
        </w:tc>
      </w:tr>
      <w:tr w:rsidR="00D32072" w:rsidRPr="00B05E08" w14:paraId="0BF64B5E" w14:textId="77777777" w:rsidTr="004E788F">
        <w:trPr>
          <w:trHeight w:val="283"/>
        </w:trPr>
        <w:tc>
          <w:tcPr>
            <w:tcW w:w="272" w:type="pct"/>
          </w:tcPr>
          <w:p w14:paraId="196CB7B5" w14:textId="77777777" w:rsidR="00D32072" w:rsidRPr="00B05E08" w:rsidRDefault="00D32072" w:rsidP="0072515A">
            <w:pPr>
              <w:jc w:val="center"/>
            </w:pPr>
            <w:r w:rsidRPr="00B05E08">
              <w:t>19.</w:t>
            </w:r>
          </w:p>
        </w:tc>
        <w:tc>
          <w:tcPr>
            <w:tcW w:w="189" w:type="pct"/>
            <w:vAlign w:val="bottom"/>
          </w:tcPr>
          <w:p w14:paraId="7AD04E87" w14:textId="77777777" w:rsidR="00D32072" w:rsidRPr="00B05E08" w:rsidRDefault="00D32072" w:rsidP="009D0856">
            <w:pPr>
              <w:jc w:val="center"/>
            </w:pPr>
          </w:p>
        </w:tc>
        <w:tc>
          <w:tcPr>
            <w:tcW w:w="3690" w:type="pct"/>
          </w:tcPr>
          <w:p w14:paraId="24617E97" w14:textId="77777777" w:rsidR="00D32072" w:rsidRDefault="00D32072" w:rsidP="004E788F">
            <w:r w:rsidRPr="00B05E08">
              <w:t>Giv</w:t>
            </w:r>
            <w:r>
              <w:t xml:space="preserve">e reasons for the following. </w:t>
            </w:r>
          </w:p>
          <w:p w14:paraId="4B422FE9" w14:textId="77777777" w:rsidR="00D32072" w:rsidRPr="00B05E08" w:rsidRDefault="00D32072" w:rsidP="004E788F">
            <w:r>
              <w:t>a)</w:t>
            </w:r>
            <w:r w:rsidRPr="00B05E08">
              <w:t xml:space="preserve"> Bread with a low loaf volume</w:t>
            </w:r>
            <w:r>
              <w:t>. b) sunken cakes. c)</w:t>
            </w:r>
            <w:r w:rsidRPr="00B05E08">
              <w:t xml:space="preserve"> Cakes with holes on the top surface</w:t>
            </w:r>
            <w:r>
              <w:t>.</w:t>
            </w:r>
          </w:p>
        </w:tc>
        <w:tc>
          <w:tcPr>
            <w:tcW w:w="319" w:type="pct"/>
          </w:tcPr>
          <w:p w14:paraId="4534DB4E" w14:textId="77777777" w:rsidR="00D32072" w:rsidRPr="00B05E08" w:rsidRDefault="00D32072" w:rsidP="004E788F">
            <w:pPr>
              <w:jc w:val="center"/>
            </w:pPr>
            <w:r w:rsidRPr="00B05E08">
              <w:t>CO5</w:t>
            </w:r>
          </w:p>
        </w:tc>
        <w:tc>
          <w:tcPr>
            <w:tcW w:w="256" w:type="pct"/>
          </w:tcPr>
          <w:p w14:paraId="17CE1B20" w14:textId="77777777" w:rsidR="00D32072" w:rsidRPr="00B05E08" w:rsidRDefault="00D32072" w:rsidP="0072515A">
            <w:pPr>
              <w:jc w:val="center"/>
            </w:pPr>
            <w:r w:rsidRPr="00B05E08">
              <w:t>An</w:t>
            </w:r>
          </w:p>
        </w:tc>
        <w:tc>
          <w:tcPr>
            <w:tcW w:w="275" w:type="pct"/>
          </w:tcPr>
          <w:p w14:paraId="58F361A8" w14:textId="77777777" w:rsidR="00D32072" w:rsidRPr="00B05E08" w:rsidRDefault="00D32072" w:rsidP="0072515A">
            <w:pPr>
              <w:jc w:val="center"/>
            </w:pPr>
            <w:r w:rsidRPr="00B05E08">
              <w:t>3x4 = 12</w:t>
            </w:r>
          </w:p>
        </w:tc>
      </w:tr>
      <w:tr w:rsidR="00D32072" w:rsidRPr="00B05E08" w14:paraId="41394A42" w14:textId="77777777" w:rsidTr="004E788F">
        <w:trPr>
          <w:trHeight w:val="283"/>
        </w:trPr>
        <w:tc>
          <w:tcPr>
            <w:tcW w:w="272" w:type="pct"/>
          </w:tcPr>
          <w:p w14:paraId="02B606C1" w14:textId="77777777" w:rsidR="00D32072" w:rsidRPr="00B05E08" w:rsidRDefault="00D32072" w:rsidP="0072515A">
            <w:pPr>
              <w:jc w:val="center"/>
            </w:pPr>
          </w:p>
        </w:tc>
        <w:tc>
          <w:tcPr>
            <w:tcW w:w="189" w:type="pct"/>
            <w:vAlign w:val="bottom"/>
          </w:tcPr>
          <w:p w14:paraId="1C2DD708" w14:textId="77777777" w:rsidR="00D32072" w:rsidRPr="00B05E08" w:rsidRDefault="00D32072" w:rsidP="009D0856">
            <w:pPr>
              <w:jc w:val="center"/>
            </w:pPr>
          </w:p>
        </w:tc>
        <w:tc>
          <w:tcPr>
            <w:tcW w:w="3690" w:type="pct"/>
            <w:vAlign w:val="bottom"/>
          </w:tcPr>
          <w:p w14:paraId="259F1B3D" w14:textId="77777777" w:rsidR="00D32072" w:rsidRPr="00B05E08" w:rsidRDefault="00D32072" w:rsidP="009D0856"/>
        </w:tc>
        <w:tc>
          <w:tcPr>
            <w:tcW w:w="319" w:type="pct"/>
          </w:tcPr>
          <w:p w14:paraId="63E4A8A8" w14:textId="77777777" w:rsidR="00D32072" w:rsidRPr="00B05E08" w:rsidRDefault="00D32072" w:rsidP="004E788F">
            <w:pPr>
              <w:jc w:val="center"/>
            </w:pPr>
          </w:p>
        </w:tc>
        <w:tc>
          <w:tcPr>
            <w:tcW w:w="256" w:type="pct"/>
            <w:vAlign w:val="bottom"/>
          </w:tcPr>
          <w:p w14:paraId="56272965" w14:textId="77777777" w:rsidR="00D32072" w:rsidRPr="00B05E08" w:rsidRDefault="00D32072" w:rsidP="009D0856">
            <w:pPr>
              <w:jc w:val="center"/>
            </w:pPr>
          </w:p>
        </w:tc>
        <w:tc>
          <w:tcPr>
            <w:tcW w:w="275" w:type="pct"/>
            <w:vAlign w:val="bottom"/>
          </w:tcPr>
          <w:p w14:paraId="376BE4E7" w14:textId="77777777" w:rsidR="00D32072" w:rsidRPr="00B05E08" w:rsidRDefault="00D32072" w:rsidP="009D0856">
            <w:pPr>
              <w:jc w:val="center"/>
            </w:pPr>
          </w:p>
        </w:tc>
      </w:tr>
      <w:tr w:rsidR="00D32072" w:rsidRPr="00B05E08" w14:paraId="77D07FAC" w14:textId="77777777" w:rsidTr="004E788F">
        <w:trPr>
          <w:trHeight w:val="283"/>
        </w:trPr>
        <w:tc>
          <w:tcPr>
            <w:tcW w:w="272" w:type="pct"/>
            <w:vAlign w:val="bottom"/>
          </w:tcPr>
          <w:p w14:paraId="4DE2A5BC" w14:textId="77777777" w:rsidR="00D32072" w:rsidRPr="00B05E08" w:rsidRDefault="00D32072" w:rsidP="009D0856">
            <w:pPr>
              <w:jc w:val="center"/>
            </w:pPr>
            <w:r w:rsidRPr="00B05E08">
              <w:t>20.</w:t>
            </w:r>
          </w:p>
        </w:tc>
        <w:tc>
          <w:tcPr>
            <w:tcW w:w="189" w:type="pct"/>
            <w:vAlign w:val="bottom"/>
          </w:tcPr>
          <w:p w14:paraId="0AFCFC62" w14:textId="77777777" w:rsidR="00D32072" w:rsidRPr="00B05E08" w:rsidRDefault="00D32072" w:rsidP="009D0856">
            <w:pPr>
              <w:jc w:val="center"/>
            </w:pPr>
            <w:r w:rsidRPr="00B05E08">
              <w:t>a.</w:t>
            </w:r>
          </w:p>
        </w:tc>
        <w:tc>
          <w:tcPr>
            <w:tcW w:w="3690" w:type="pct"/>
            <w:vAlign w:val="bottom"/>
          </w:tcPr>
          <w:p w14:paraId="266B0256" w14:textId="77777777" w:rsidR="00D32072" w:rsidRPr="00B05E08" w:rsidRDefault="00D32072" w:rsidP="009D0856">
            <w:r w:rsidRPr="00B05E08">
              <w:t>Explain the process of lime treatment for defecation of sugarcane juice</w:t>
            </w:r>
            <w:r>
              <w:t>.</w:t>
            </w:r>
          </w:p>
        </w:tc>
        <w:tc>
          <w:tcPr>
            <w:tcW w:w="319" w:type="pct"/>
            <w:vMerge w:val="restart"/>
          </w:tcPr>
          <w:p w14:paraId="724562B3" w14:textId="77777777" w:rsidR="00D32072" w:rsidRPr="00B05E08" w:rsidRDefault="00D32072" w:rsidP="004E788F">
            <w:pPr>
              <w:jc w:val="center"/>
            </w:pPr>
            <w:r w:rsidRPr="00B05E08">
              <w:t>CO4</w:t>
            </w:r>
          </w:p>
        </w:tc>
        <w:tc>
          <w:tcPr>
            <w:tcW w:w="256" w:type="pct"/>
            <w:vAlign w:val="bottom"/>
          </w:tcPr>
          <w:p w14:paraId="6AE8557A" w14:textId="77777777" w:rsidR="00D32072" w:rsidRPr="00B05E08" w:rsidRDefault="00D32072" w:rsidP="009D0856">
            <w:pPr>
              <w:jc w:val="center"/>
            </w:pPr>
            <w:r w:rsidRPr="00B05E08">
              <w:t>U</w:t>
            </w:r>
          </w:p>
        </w:tc>
        <w:tc>
          <w:tcPr>
            <w:tcW w:w="275" w:type="pct"/>
            <w:vAlign w:val="bottom"/>
          </w:tcPr>
          <w:p w14:paraId="6E240B40" w14:textId="77777777" w:rsidR="00D32072" w:rsidRPr="00B05E08" w:rsidRDefault="00D32072" w:rsidP="009D0856">
            <w:pPr>
              <w:jc w:val="center"/>
            </w:pPr>
            <w:r w:rsidRPr="00B05E08">
              <w:t>6</w:t>
            </w:r>
          </w:p>
        </w:tc>
      </w:tr>
      <w:tr w:rsidR="00D32072" w:rsidRPr="00B05E08" w14:paraId="01F09BC5" w14:textId="77777777" w:rsidTr="004E788F">
        <w:trPr>
          <w:trHeight w:val="283"/>
        </w:trPr>
        <w:tc>
          <w:tcPr>
            <w:tcW w:w="272" w:type="pct"/>
            <w:vAlign w:val="bottom"/>
          </w:tcPr>
          <w:p w14:paraId="14BED935" w14:textId="77777777" w:rsidR="00D32072" w:rsidRPr="00B05E08" w:rsidRDefault="00D32072" w:rsidP="009D0856">
            <w:pPr>
              <w:jc w:val="center"/>
            </w:pPr>
          </w:p>
        </w:tc>
        <w:tc>
          <w:tcPr>
            <w:tcW w:w="189" w:type="pct"/>
            <w:vAlign w:val="bottom"/>
          </w:tcPr>
          <w:p w14:paraId="789F7322" w14:textId="77777777" w:rsidR="00D32072" w:rsidRPr="00B05E08" w:rsidRDefault="00D32072" w:rsidP="009D0856">
            <w:pPr>
              <w:jc w:val="center"/>
            </w:pPr>
            <w:r w:rsidRPr="00B05E08">
              <w:t>b.</w:t>
            </w:r>
          </w:p>
        </w:tc>
        <w:tc>
          <w:tcPr>
            <w:tcW w:w="3690" w:type="pct"/>
            <w:vAlign w:val="bottom"/>
          </w:tcPr>
          <w:p w14:paraId="1810D7FD" w14:textId="77777777" w:rsidR="00D32072" w:rsidRPr="00B05E08" w:rsidRDefault="00D32072" w:rsidP="009D0856">
            <w:pPr>
              <w:rPr>
                <w:bCs/>
              </w:rPr>
            </w:pPr>
            <w:r w:rsidRPr="00B05E08">
              <w:rPr>
                <w:bCs/>
              </w:rPr>
              <w:t>Enlist the steps involved in the manufacture of jaggery.</w:t>
            </w:r>
          </w:p>
        </w:tc>
        <w:tc>
          <w:tcPr>
            <w:tcW w:w="319" w:type="pct"/>
            <w:vMerge/>
            <w:vAlign w:val="bottom"/>
          </w:tcPr>
          <w:p w14:paraId="593AC978" w14:textId="77777777" w:rsidR="00D32072" w:rsidRPr="00B05E08" w:rsidRDefault="00D32072" w:rsidP="009D0856">
            <w:pPr>
              <w:jc w:val="center"/>
            </w:pPr>
          </w:p>
        </w:tc>
        <w:tc>
          <w:tcPr>
            <w:tcW w:w="256" w:type="pct"/>
            <w:vAlign w:val="bottom"/>
          </w:tcPr>
          <w:p w14:paraId="3F4FE227" w14:textId="77777777" w:rsidR="00D32072" w:rsidRPr="00B05E08" w:rsidRDefault="00D32072" w:rsidP="009D0856">
            <w:pPr>
              <w:jc w:val="center"/>
            </w:pPr>
            <w:r w:rsidRPr="00B05E08">
              <w:t>U</w:t>
            </w:r>
          </w:p>
        </w:tc>
        <w:tc>
          <w:tcPr>
            <w:tcW w:w="275" w:type="pct"/>
            <w:vAlign w:val="bottom"/>
          </w:tcPr>
          <w:p w14:paraId="76A3B8AC" w14:textId="77777777" w:rsidR="00D32072" w:rsidRPr="00B05E08" w:rsidRDefault="00D32072" w:rsidP="009D0856">
            <w:pPr>
              <w:jc w:val="center"/>
            </w:pPr>
            <w:r w:rsidRPr="00B05E08">
              <w:t>6</w:t>
            </w:r>
          </w:p>
        </w:tc>
      </w:tr>
      <w:tr w:rsidR="00D32072" w:rsidRPr="00B05E08" w14:paraId="7C192270" w14:textId="77777777" w:rsidTr="004E788F">
        <w:trPr>
          <w:trHeight w:val="283"/>
        </w:trPr>
        <w:tc>
          <w:tcPr>
            <w:tcW w:w="272" w:type="pct"/>
            <w:vAlign w:val="bottom"/>
          </w:tcPr>
          <w:p w14:paraId="06947CA8" w14:textId="77777777" w:rsidR="00D32072" w:rsidRPr="00B05E08" w:rsidRDefault="00D32072" w:rsidP="009D0856">
            <w:pPr>
              <w:jc w:val="center"/>
            </w:pPr>
          </w:p>
        </w:tc>
        <w:tc>
          <w:tcPr>
            <w:tcW w:w="189" w:type="pct"/>
            <w:vAlign w:val="bottom"/>
          </w:tcPr>
          <w:p w14:paraId="097EF355" w14:textId="77777777" w:rsidR="00D32072" w:rsidRPr="00B05E08" w:rsidRDefault="00D32072" w:rsidP="009D0856">
            <w:pPr>
              <w:jc w:val="center"/>
            </w:pPr>
          </w:p>
        </w:tc>
        <w:tc>
          <w:tcPr>
            <w:tcW w:w="3690" w:type="pct"/>
            <w:vAlign w:val="bottom"/>
          </w:tcPr>
          <w:p w14:paraId="6649B41F" w14:textId="77777777" w:rsidR="00D32072" w:rsidRPr="00B05E08" w:rsidRDefault="00D32072" w:rsidP="009D0856"/>
        </w:tc>
        <w:tc>
          <w:tcPr>
            <w:tcW w:w="319" w:type="pct"/>
            <w:vAlign w:val="bottom"/>
          </w:tcPr>
          <w:p w14:paraId="348FF94F" w14:textId="77777777" w:rsidR="00D32072" w:rsidRPr="00B05E08" w:rsidRDefault="00D32072" w:rsidP="009D0856">
            <w:pPr>
              <w:jc w:val="center"/>
            </w:pPr>
          </w:p>
        </w:tc>
        <w:tc>
          <w:tcPr>
            <w:tcW w:w="256" w:type="pct"/>
            <w:vAlign w:val="bottom"/>
          </w:tcPr>
          <w:p w14:paraId="125C1BCD" w14:textId="77777777" w:rsidR="00D32072" w:rsidRPr="00B05E08" w:rsidRDefault="00D32072" w:rsidP="009D0856">
            <w:pPr>
              <w:jc w:val="center"/>
            </w:pPr>
          </w:p>
        </w:tc>
        <w:tc>
          <w:tcPr>
            <w:tcW w:w="275" w:type="pct"/>
            <w:vAlign w:val="bottom"/>
          </w:tcPr>
          <w:p w14:paraId="72A3419D" w14:textId="77777777" w:rsidR="00D32072" w:rsidRPr="00B05E08" w:rsidRDefault="00D32072" w:rsidP="009D0856">
            <w:pPr>
              <w:jc w:val="center"/>
            </w:pPr>
          </w:p>
        </w:tc>
      </w:tr>
      <w:tr w:rsidR="00D32072" w:rsidRPr="00B05E08" w14:paraId="6E529DAF" w14:textId="77777777" w:rsidTr="004E788F">
        <w:trPr>
          <w:trHeight w:val="283"/>
        </w:trPr>
        <w:tc>
          <w:tcPr>
            <w:tcW w:w="272" w:type="pct"/>
          </w:tcPr>
          <w:p w14:paraId="6B4B0D02" w14:textId="77777777" w:rsidR="00D32072" w:rsidRPr="00B05E08" w:rsidRDefault="00D32072" w:rsidP="004E788F">
            <w:pPr>
              <w:jc w:val="center"/>
            </w:pPr>
            <w:r w:rsidRPr="00B05E08">
              <w:lastRenderedPageBreak/>
              <w:t>21.</w:t>
            </w:r>
          </w:p>
        </w:tc>
        <w:tc>
          <w:tcPr>
            <w:tcW w:w="189" w:type="pct"/>
            <w:vAlign w:val="bottom"/>
          </w:tcPr>
          <w:p w14:paraId="393EFC57" w14:textId="77777777" w:rsidR="00D32072" w:rsidRPr="00B05E08" w:rsidRDefault="00D32072" w:rsidP="009D0856">
            <w:pPr>
              <w:jc w:val="center"/>
            </w:pPr>
          </w:p>
        </w:tc>
        <w:tc>
          <w:tcPr>
            <w:tcW w:w="3690" w:type="pct"/>
            <w:vAlign w:val="bottom"/>
          </w:tcPr>
          <w:p w14:paraId="40635DC3" w14:textId="77777777" w:rsidR="00D32072" w:rsidRPr="00B05E08" w:rsidRDefault="00D32072" w:rsidP="009D0856">
            <w:r w:rsidRPr="00B05E08">
              <w:t>With the help of a neat flow diagram, discuss in detail on the steps involved in the manufacture of pineapple wine.</w:t>
            </w:r>
          </w:p>
        </w:tc>
        <w:tc>
          <w:tcPr>
            <w:tcW w:w="319" w:type="pct"/>
          </w:tcPr>
          <w:p w14:paraId="3F10D89B" w14:textId="77777777" w:rsidR="00D32072" w:rsidRPr="00B05E08" w:rsidRDefault="00D32072" w:rsidP="004E788F">
            <w:pPr>
              <w:jc w:val="center"/>
            </w:pPr>
            <w:r w:rsidRPr="00B05E08">
              <w:t>CO5</w:t>
            </w:r>
          </w:p>
        </w:tc>
        <w:tc>
          <w:tcPr>
            <w:tcW w:w="256" w:type="pct"/>
            <w:vAlign w:val="bottom"/>
          </w:tcPr>
          <w:p w14:paraId="04529930" w14:textId="77777777" w:rsidR="00D32072" w:rsidRPr="00B05E08" w:rsidRDefault="00D32072" w:rsidP="009D0856">
            <w:pPr>
              <w:jc w:val="center"/>
            </w:pPr>
            <w:r w:rsidRPr="00B05E08">
              <w:t>U</w:t>
            </w:r>
          </w:p>
        </w:tc>
        <w:tc>
          <w:tcPr>
            <w:tcW w:w="275" w:type="pct"/>
            <w:vAlign w:val="bottom"/>
          </w:tcPr>
          <w:p w14:paraId="6FCB88F9" w14:textId="77777777" w:rsidR="00D32072" w:rsidRPr="00B05E08" w:rsidRDefault="00D32072" w:rsidP="009D0856">
            <w:pPr>
              <w:jc w:val="center"/>
            </w:pPr>
            <w:r w:rsidRPr="00B05E08">
              <w:t>12</w:t>
            </w:r>
          </w:p>
        </w:tc>
      </w:tr>
      <w:tr w:rsidR="00D32072" w:rsidRPr="00B05E08" w14:paraId="0F462863" w14:textId="77777777" w:rsidTr="004E788F">
        <w:trPr>
          <w:trHeight w:val="283"/>
        </w:trPr>
        <w:tc>
          <w:tcPr>
            <w:tcW w:w="272" w:type="pct"/>
          </w:tcPr>
          <w:p w14:paraId="72782BB2" w14:textId="77777777" w:rsidR="00D32072" w:rsidRPr="00B05E08" w:rsidRDefault="00D32072" w:rsidP="004E788F">
            <w:pPr>
              <w:jc w:val="center"/>
            </w:pPr>
          </w:p>
        </w:tc>
        <w:tc>
          <w:tcPr>
            <w:tcW w:w="189" w:type="pct"/>
            <w:vAlign w:val="bottom"/>
          </w:tcPr>
          <w:p w14:paraId="073145E0" w14:textId="77777777" w:rsidR="00D32072" w:rsidRPr="00B05E08" w:rsidRDefault="00D32072" w:rsidP="009D0856">
            <w:pPr>
              <w:jc w:val="center"/>
            </w:pPr>
          </w:p>
        </w:tc>
        <w:tc>
          <w:tcPr>
            <w:tcW w:w="3690" w:type="pct"/>
            <w:vAlign w:val="bottom"/>
          </w:tcPr>
          <w:p w14:paraId="08525FBF" w14:textId="77777777" w:rsidR="00D32072" w:rsidRPr="00B05E08" w:rsidRDefault="00D32072" w:rsidP="009D0856"/>
        </w:tc>
        <w:tc>
          <w:tcPr>
            <w:tcW w:w="319" w:type="pct"/>
          </w:tcPr>
          <w:p w14:paraId="5B2FCCCB" w14:textId="77777777" w:rsidR="00D32072" w:rsidRPr="00B05E08" w:rsidRDefault="00D32072" w:rsidP="004E788F">
            <w:pPr>
              <w:jc w:val="center"/>
            </w:pPr>
          </w:p>
        </w:tc>
        <w:tc>
          <w:tcPr>
            <w:tcW w:w="256" w:type="pct"/>
            <w:vAlign w:val="bottom"/>
          </w:tcPr>
          <w:p w14:paraId="53D0809B" w14:textId="77777777" w:rsidR="00D32072" w:rsidRPr="00B05E08" w:rsidRDefault="00D32072" w:rsidP="009D0856">
            <w:pPr>
              <w:jc w:val="center"/>
            </w:pPr>
          </w:p>
        </w:tc>
        <w:tc>
          <w:tcPr>
            <w:tcW w:w="275" w:type="pct"/>
            <w:vAlign w:val="bottom"/>
          </w:tcPr>
          <w:p w14:paraId="00E293A1" w14:textId="77777777" w:rsidR="00D32072" w:rsidRPr="00B05E08" w:rsidRDefault="00D32072" w:rsidP="009D0856">
            <w:pPr>
              <w:jc w:val="center"/>
            </w:pPr>
          </w:p>
        </w:tc>
      </w:tr>
      <w:tr w:rsidR="00D32072" w:rsidRPr="00B05E08" w14:paraId="28F074DD" w14:textId="77777777" w:rsidTr="004E788F">
        <w:trPr>
          <w:trHeight w:val="283"/>
        </w:trPr>
        <w:tc>
          <w:tcPr>
            <w:tcW w:w="272" w:type="pct"/>
          </w:tcPr>
          <w:p w14:paraId="1188077B" w14:textId="77777777" w:rsidR="00D32072" w:rsidRPr="00B05E08" w:rsidRDefault="00D32072" w:rsidP="004E788F">
            <w:pPr>
              <w:jc w:val="center"/>
            </w:pPr>
            <w:r w:rsidRPr="00B05E08">
              <w:t>22.</w:t>
            </w:r>
          </w:p>
        </w:tc>
        <w:tc>
          <w:tcPr>
            <w:tcW w:w="189" w:type="pct"/>
            <w:vAlign w:val="bottom"/>
          </w:tcPr>
          <w:p w14:paraId="2A93AA6D" w14:textId="77777777" w:rsidR="00D32072" w:rsidRPr="00B05E08" w:rsidRDefault="00D32072" w:rsidP="009D0856">
            <w:pPr>
              <w:jc w:val="center"/>
            </w:pPr>
          </w:p>
        </w:tc>
        <w:tc>
          <w:tcPr>
            <w:tcW w:w="3690" w:type="pct"/>
            <w:vAlign w:val="bottom"/>
          </w:tcPr>
          <w:p w14:paraId="7DFDE449" w14:textId="77777777" w:rsidR="00D32072" w:rsidRPr="00B05E08" w:rsidRDefault="00D32072" w:rsidP="009D0856">
            <w:r w:rsidRPr="00B05E08">
              <w:t xml:space="preserve">Mr. X wants the technology for the manufacture of a grape-type carbonated beverage. As a consultant, explain the process for the same. </w:t>
            </w:r>
          </w:p>
        </w:tc>
        <w:tc>
          <w:tcPr>
            <w:tcW w:w="319" w:type="pct"/>
          </w:tcPr>
          <w:p w14:paraId="102BAE0F" w14:textId="77777777" w:rsidR="00D32072" w:rsidRPr="00B05E08" w:rsidRDefault="00D32072" w:rsidP="004E788F">
            <w:pPr>
              <w:jc w:val="center"/>
            </w:pPr>
            <w:r w:rsidRPr="00B05E08">
              <w:t>CO6</w:t>
            </w:r>
          </w:p>
        </w:tc>
        <w:tc>
          <w:tcPr>
            <w:tcW w:w="256" w:type="pct"/>
            <w:vAlign w:val="bottom"/>
          </w:tcPr>
          <w:p w14:paraId="76C1361C" w14:textId="77777777" w:rsidR="00D32072" w:rsidRPr="00B05E08" w:rsidRDefault="00D32072" w:rsidP="009D0856">
            <w:pPr>
              <w:jc w:val="center"/>
            </w:pPr>
            <w:r w:rsidRPr="00B05E08">
              <w:t>An</w:t>
            </w:r>
          </w:p>
        </w:tc>
        <w:tc>
          <w:tcPr>
            <w:tcW w:w="275" w:type="pct"/>
            <w:vAlign w:val="bottom"/>
          </w:tcPr>
          <w:p w14:paraId="6D45C701" w14:textId="77777777" w:rsidR="00D32072" w:rsidRPr="00B05E08" w:rsidRDefault="00D32072" w:rsidP="009D0856">
            <w:pPr>
              <w:jc w:val="center"/>
            </w:pPr>
            <w:r w:rsidRPr="00B05E08">
              <w:t>12</w:t>
            </w:r>
          </w:p>
        </w:tc>
      </w:tr>
      <w:tr w:rsidR="00D32072" w:rsidRPr="00B05E08" w14:paraId="0A6CB282" w14:textId="77777777" w:rsidTr="004E788F">
        <w:trPr>
          <w:trHeight w:val="283"/>
        </w:trPr>
        <w:tc>
          <w:tcPr>
            <w:tcW w:w="272" w:type="pct"/>
            <w:vAlign w:val="bottom"/>
          </w:tcPr>
          <w:p w14:paraId="2BC013BC" w14:textId="77777777" w:rsidR="00D32072" w:rsidRPr="00B05E08" w:rsidRDefault="00D32072" w:rsidP="009D0856">
            <w:pPr>
              <w:jc w:val="center"/>
            </w:pPr>
          </w:p>
        </w:tc>
        <w:tc>
          <w:tcPr>
            <w:tcW w:w="189" w:type="pct"/>
            <w:vAlign w:val="bottom"/>
          </w:tcPr>
          <w:p w14:paraId="02C1D7C9" w14:textId="77777777" w:rsidR="00D32072" w:rsidRPr="00B05E08" w:rsidRDefault="00D32072" w:rsidP="009D0856">
            <w:pPr>
              <w:jc w:val="center"/>
            </w:pPr>
          </w:p>
        </w:tc>
        <w:tc>
          <w:tcPr>
            <w:tcW w:w="3690" w:type="pct"/>
            <w:vAlign w:val="bottom"/>
          </w:tcPr>
          <w:p w14:paraId="617FEE3E" w14:textId="77777777" w:rsidR="00D32072" w:rsidRPr="00B05E08" w:rsidRDefault="00D32072" w:rsidP="009D0856"/>
        </w:tc>
        <w:tc>
          <w:tcPr>
            <w:tcW w:w="319" w:type="pct"/>
          </w:tcPr>
          <w:p w14:paraId="03E3B186" w14:textId="77777777" w:rsidR="00D32072" w:rsidRPr="00B05E08" w:rsidRDefault="00D32072" w:rsidP="004E788F">
            <w:pPr>
              <w:jc w:val="center"/>
            </w:pPr>
          </w:p>
        </w:tc>
        <w:tc>
          <w:tcPr>
            <w:tcW w:w="256" w:type="pct"/>
            <w:vAlign w:val="bottom"/>
          </w:tcPr>
          <w:p w14:paraId="511E027F" w14:textId="77777777" w:rsidR="00D32072" w:rsidRPr="00B05E08" w:rsidRDefault="00D32072" w:rsidP="009D0856">
            <w:pPr>
              <w:jc w:val="center"/>
            </w:pPr>
          </w:p>
        </w:tc>
        <w:tc>
          <w:tcPr>
            <w:tcW w:w="275" w:type="pct"/>
            <w:vAlign w:val="bottom"/>
          </w:tcPr>
          <w:p w14:paraId="0752B169" w14:textId="77777777" w:rsidR="00D32072" w:rsidRPr="00B05E08" w:rsidRDefault="00D32072" w:rsidP="009D0856">
            <w:pPr>
              <w:jc w:val="center"/>
            </w:pPr>
          </w:p>
        </w:tc>
      </w:tr>
      <w:tr w:rsidR="00D32072" w:rsidRPr="00B05E08" w14:paraId="7798D708" w14:textId="77777777" w:rsidTr="004E788F">
        <w:trPr>
          <w:trHeight w:val="283"/>
        </w:trPr>
        <w:tc>
          <w:tcPr>
            <w:tcW w:w="272" w:type="pct"/>
            <w:vAlign w:val="bottom"/>
          </w:tcPr>
          <w:p w14:paraId="0708E2E5" w14:textId="77777777" w:rsidR="00D32072" w:rsidRPr="00B05E08" w:rsidRDefault="00D32072" w:rsidP="009D0856">
            <w:pPr>
              <w:jc w:val="center"/>
            </w:pPr>
            <w:r w:rsidRPr="00B05E08">
              <w:t>23.</w:t>
            </w:r>
          </w:p>
        </w:tc>
        <w:tc>
          <w:tcPr>
            <w:tcW w:w="189" w:type="pct"/>
            <w:vAlign w:val="bottom"/>
          </w:tcPr>
          <w:p w14:paraId="7AF53179" w14:textId="77777777" w:rsidR="00D32072" w:rsidRPr="00B05E08" w:rsidRDefault="00D32072" w:rsidP="009D0856">
            <w:pPr>
              <w:jc w:val="center"/>
            </w:pPr>
            <w:r w:rsidRPr="00B05E08">
              <w:t>a.</w:t>
            </w:r>
          </w:p>
        </w:tc>
        <w:tc>
          <w:tcPr>
            <w:tcW w:w="3690" w:type="pct"/>
            <w:vAlign w:val="bottom"/>
          </w:tcPr>
          <w:p w14:paraId="2B77D755" w14:textId="77777777" w:rsidR="00D32072" w:rsidRPr="00B05E08" w:rsidRDefault="00D32072" w:rsidP="009D0856">
            <w:r w:rsidRPr="00B05E08">
              <w:t>Outline the steps involved in the manufacture of fudges.</w:t>
            </w:r>
          </w:p>
        </w:tc>
        <w:tc>
          <w:tcPr>
            <w:tcW w:w="319" w:type="pct"/>
            <w:vMerge w:val="restart"/>
          </w:tcPr>
          <w:p w14:paraId="2F8CB2C5" w14:textId="77777777" w:rsidR="00D32072" w:rsidRPr="00B05E08" w:rsidRDefault="00D32072" w:rsidP="004E788F">
            <w:pPr>
              <w:jc w:val="center"/>
            </w:pPr>
            <w:r w:rsidRPr="00B05E08">
              <w:t>CO3</w:t>
            </w:r>
          </w:p>
        </w:tc>
        <w:tc>
          <w:tcPr>
            <w:tcW w:w="256" w:type="pct"/>
            <w:vAlign w:val="bottom"/>
          </w:tcPr>
          <w:p w14:paraId="43B2EFB5" w14:textId="77777777" w:rsidR="00D32072" w:rsidRPr="00B05E08" w:rsidRDefault="00D32072" w:rsidP="009D0856">
            <w:pPr>
              <w:jc w:val="center"/>
            </w:pPr>
            <w:r w:rsidRPr="00B05E08">
              <w:t>U</w:t>
            </w:r>
          </w:p>
        </w:tc>
        <w:tc>
          <w:tcPr>
            <w:tcW w:w="275" w:type="pct"/>
            <w:vAlign w:val="bottom"/>
          </w:tcPr>
          <w:p w14:paraId="42A2B8D0" w14:textId="77777777" w:rsidR="00D32072" w:rsidRPr="00B05E08" w:rsidRDefault="00D32072" w:rsidP="009D0856">
            <w:pPr>
              <w:jc w:val="center"/>
            </w:pPr>
            <w:r w:rsidRPr="00B05E08">
              <w:t>9</w:t>
            </w:r>
          </w:p>
        </w:tc>
      </w:tr>
      <w:tr w:rsidR="00D32072" w:rsidRPr="00B05E08" w14:paraId="647EF85F" w14:textId="77777777" w:rsidTr="004E788F">
        <w:trPr>
          <w:trHeight w:val="283"/>
        </w:trPr>
        <w:tc>
          <w:tcPr>
            <w:tcW w:w="272" w:type="pct"/>
            <w:vAlign w:val="bottom"/>
          </w:tcPr>
          <w:p w14:paraId="3D7E3515" w14:textId="77777777" w:rsidR="00D32072" w:rsidRPr="00B05E08" w:rsidRDefault="00D32072" w:rsidP="009D0856">
            <w:pPr>
              <w:jc w:val="center"/>
            </w:pPr>
          </w:p>
        </w:tc>
        <w:tc>
          <w:tcPr>
            <w:tcW w:w="189" w:type="pct"/>
            <w:vAlign w:val="bottom"/>
          </w:tcPr>
          <w:p w14:paraId="2DC7451D" w14:textId="77777777" w:rsidR="00D32072" w:rsidRPr="00B05E08" w:rsidRDefault="00D32072" w:rsidP="009D0856">
            <w:pPr>
              <w:jc w:val="center"/>
            </w:pPr>
            <w:r w:rsidRPr="00B05E08">
              <w:t>b.</w:t>
            </w:r>
          </w:p>
        </w:tc>
        <w:tc>
          <w:tcPr>
            <w:tcW w:w="3690" w:type="pct"/>
            <w:vAlign w:val="bottom"/>
          </w:tcPr>
          <w:p w14:paraId="50B3453F" w14:textId="77777777" w:rsidR="00D32072" w:rsidRPr="00B05E08" w:rsidRDefault="00D32072" w:rsidP="009D0856">
            <w:pPr>
              <w:rPr>
                <w:bCs/>
              </w:rPr>
            </w:pPr>
            <w:r>
              <w:rPr>
                <w:bCs/>
              </w:rPr>
              <w:t>L</w:t>
            </w:r>
            <w:r w:rsidRPr="00B05E08">
              <w:rPr>
                <w:bCs/>
              </w:rPr>
              <w:t>ist the role of a surfactant in toffees.</w:t>
            </w:r>
          </w:p>
        </w:tc>
        <w:tc>
          <w:tcPr>
            <w:tcW w:w="319" w:type="pct"/>
            <w:vMerge/>
            <w:vAlign w:val="bottom"/>
          </w:tcPr>
          <w:p w14:paraId="08746851" w14:textId="77777777" w:rsidR="00D32072" w:rsidRPr="00B05E08" w:rsidRDefault="00D32072" w:rsidP="009D0856">
            <w:pPr>
              <w:jc w:val="center"/>
            </w:pPr>
          </w:p>
        </w:tc>
        <w:tc>
          <w:tcPr>
            <w:tcW w:w="256" w:type="pct"/>
            <w:vAlign w:val="bottom"/>
          </w:tcPr>
          <w:p w14:paraId="74D2AA83" w14:textId="77777777" w:rsidR="00D32072" w:rsidRPr="00B05E08" w:rsidRDefault="00D32072" w:rsidP="009D0856">
            <w:pPr>
              <w:jc w:val="center"/>
            </w:pPr>
            <w:r w:rsidRPr="00B05E08">
              <w:t>A</w:t>
            </w:r>
          </w:p>
        </w:tc>
        <w:tc>
          <w:tcPr>
            <w:tcW w:w="275" w:type="pct"/>
            <w:vAlign w:val="bottom"/>
          </w:tcPr>
          <w:p w14:paraId="50E4618B" w14:textId="77777777" w:rsidR="00D32072" w:rsidRPr="00B05E08" w:rsidRDefault="00D32072" w:rsidP="009D0856">
            <w:pPr>
              <w:jc w:val="center"/>
            </w:pPr>
            <w:r w:rsidRPr="00B05E08">
              <w:t>3</w:t>
            </w:r>
          </w:p>
        </w:tc>
      </w:tr>
      <w:tr w:rsidR="00D32072" w:rsidRPr="00B05E08" w14:paraId="283FCA60" w14:textId="77777777" w:rsidTr="008E4728">
        <w:trPr>
          <w:trHeight w:val="550"/>
        </w:trPr>
        <w:tc>
          <w:tcPr>
            <w:tcW w:w="5000" w:type="pct"/>
            <w:gridSpan w:val="6"/>
            <w:vAlign w:val="center"/>
          </w:tcPr>
          <w:p w14:paraId="760B3D69" w14:textId="77777777" w:rsidR="00D32072" w:rsidRPr="00B05E08" w:rsidRDefault="00D32072" w:rsidP="008E4728">
            <w:pPr>
              <w:jc w:val="center"/>
              <w:rPr>
                <w:b/>
                <w:bCs/>
              </w:rPr>
            </w:pPr>
            <w:r w:rsidRPr="00B05E08">
              <w:rPr>
                <w:b/>
                <w:bCs/>
              </w:rPr>
              <w:t>COMPULSORY QUESTION</w:t>
            </w:r>
          </w:p>
        </w:tc>
      </w:tr>
      <w:tr w:rsidR="00D32072" w:rsidRPr="00B05E08" w14:paraId="397E088B" w14:textId="77777777" w:rsidTr="004E788F">
        <w:trPr>
          <w:trHeight w:val="283"/>
        </w:trPr>
        <w:tc>
          <w:tcPr>
            <w:tcW w:w="272" w:type="pct"/>
            <w:vAlign w:val="bottom"/>
          </w:tcPr>
          <w:p w14:paraId="324387A3" w14:textId="77777777" w:rsidR="00D32072" w:rsidRPr="00B05E08" w:rsidRDefault="00D32072" w:rsidP="009D0856">
            <w:pPr>
              <w:jc w:val="center"/>
            </w:pPr>
            <w:r w:rsidRPr="00B05E08">
              <w:t>24.</w:t>
            </w:r>
          </w:p>
        </w:tc>
        <w:tc>
          <w:tcPr>
            <w:tcW w:w="189" w:type="pct"/>
            <w:vAlign w:val="bottom"/>
          </w:tcPr>
          <w:p w14:paraId="63B74BFC" w14:textId="77777777" w:rsidR="00D32072" w:rsidRPr="00B05E08" w:rsidRDefault="00D32072" w:rsidP="009D0856">
            <w:pPr>
              <w:jc w:val="center"/>
            </w:pPr>
            <w:r w:rsidRPr="00B05E08">
              <w:t>a.</w:t>
            </w:r>
          </w:p>
        </w:tc>
        <w:tc>
          <w:tcPr>
            <w:tcW w:w="3690" w:type="pct"/>
            <w:vAlign w:val="bottom"/>
          </w:tcPr>
          <w:p w14:paraId="09EADF3D" w14:textId="77777777" w:rsidR="00D32072" w:rsidRPr="00B05E08" w:rsidRDefault="00D32072" w:rsidP="009D0856">
            <w:r w:rsidRPr="00B05E08">
              <w:t>Outline the process for the manufacture of hard-boiled candies</w:t>
            </w:r>
            <w:r>
              <w:t>.</w:t>
            </w:r>
          </w:p>
        </w:tc>
        <w:tc>
          <w:tcPr>
            <w:tcW w:w="319" w:type="pct"/>
            <w:vAlign w:val="bottom"/>
          </w:tcPr>
          <w:p w14:paraId="1282CEBA" w14:textId="77777777" w:rsidR="00D32072" w:rsidRPr="00B05E08" w:rsidRDefault="00D32072" w:rsidP="009D0856">
            <w:pPr>
              <w:jc w:val="center"/>
            </w:pPr>
            <w:r w:rsidRPr="00B05E08">
              <w:t>CO6</w:t>
            </w:r>
          </w:p>
        </w:tc>
        <w:tc>
          <w:tcPr>
            <w:tcW w:w="256" w:type="pct"/>
            <w:vAlign w:val="bottom"/>
          </w:tcPr>
          <w:p w14:paraId="3F416573" w14:textId="77777777" w:rsidR="00D32072" w:rsidRPr="00B05E08" w:rsidRDefault="00D32072" w:rsidP="009D0856">
            <w:pPr>
              <w:jc w:val="center"/>
            </w:pPr>
            <w:r w:rsidRPr="00B05E08">
              <w:t>U</w:t>
            </w:r>
          </w:p>
        </w:tc>
        <w:tc>
          <w:tcPr>
            <w:tcW w:w="275" w:type="pct"/>
            <w:vAlign w:val="bottom"/>
          </w:tcPr>
          <w:p w14:paraId="4ADDC93D" w14:textId="77777777" w:rsidR="00D32072" w:rsidRPr="00B05E08" w:rsidRDefault="00D32072" w:rsidP="009D0856">
            <w:pPr>
              <w:jc w:val="center"/>
            </w:pPr>
            <w:r w:rsidRPr="00B05E08">
              <w:t>6</w:t>
            </w:r>
          </w:p>
        </w:tc>
      </w:tr>
      <w:tr w:rsidR="00D32072" w:rsidRPr="00B05E08" w14:paraId="26BB68B8" w14:textId="77777777" w:rsidTr="004E788F">
        <w:trPr>
          <w:trHeight w:val="283"/>
        </w:trPr>
        <w:tc>
          <w:tcPr>
            <w:tcW w:w="272" w:type="pct"/>
            <w:vAlign w:val="bottom"/>
          </w:tcPr>
          <w:p w14:paraId="331A9F1A" w14:textId="77777777" w:rsidR="00D32072" w:rsidRPr="00B05E08" w:rsidRDefault="00D32072" w:rsidP="004E788F">
            <w:pPr>
              <w:jc w:val="center"/>
            </w:pPr>
          </w:p>
        </w:tc>
        <w:tc>
          <w:tcPr>
            <w:tcW w:w="189" w:type="pct"/>
            <w:vAlign w:val="bottom"/>
          </w:tcPr>
          <w:p w14:paraId="1F5683C9" w14:textId="77777777" w:rsidR="00D32072" w:rsidRPr="00B05E08" w:rsidRDefault="00D32072" w:rsidP="004E788F">
            <w:pPr>
              <w:jc w:val="center"/>
            </w:pPr>
            <w:r w:rsidRPr="00B05E08">
              <w:t>b.</w:t>
            </w:r>
          </w:p>
        </w:tc>
        <w:tc>
          <w:tcPr>
            <w:tcW w:w="3690" w:type="pct"/>
            <w:vAlign w:val="bottom"/>
          </w:tcPr>
          <w:p w14:paraId="550A799B" w14:textId="77777777" w:rsidR="00D32072" w:rsidRPr="00B05E08" w:rsidRDefault="00D32072" w:rsidP="004E788F">
            <w:pPr>
              <w:rPr>
                <w:bCs/>
              </w:rPr>
            </w:pPr>
            <w:r w:rsidRPr="00B05E08">
              <w:rPr>
                <w:bCs/>
              </w:rPr>
              <w:t>Explain the process for the manufacture of white chocolates</w:t>
            </w:r>
            <w:r>
              <w:rPr>
                <w:bCs/>
              </w:rPr>
              <w:t>.</w:t>
            </w:r>
          </w:p>
        </w:tc>
        <w:tc>
          <w:tcPr>
            <w:tcW w:w="319" w:type="pct"/>
            <w:vAlign w:val="bottom"/>
          </w:tcPr>
          <w:p w14:paraId="0DE80302" w14:textId="77777777" w:rsidR="00D32072" w:rsidRPr="004E788F" w:rsidRDefault="00D32072" w:rsidP="004E788F">
            <w:pPr>
              <w:jc w:val="center"/>
              <w:rPr>
                <w:b/>
              </w:rPr>
            </w:pPr>
            <w:r w:rsidRPr="00B05E08">
              <w:t>CO6</w:t>
            </w:r>
          </w:p>
        </w:tc>
        <w:tc>
          <w:tcPr>
            <w:tcW w:w="256" w:type="pct"/>
            <w:vAlign w:val="bottom"/>
          </w:tcPr>
          <w:p w14:paraId="18C81315" w14:textId="77777777" w:rsidR="00D32072" w:rsidRPr="00B05E08" w:rsidRDefault="00D32072" w:rsidP="004E788F">
            <w:pPr>
              <w:jc w:val="center"/>
            </w:pPr>
            <w:r w:rsidRPr="00B05E08">
              <w:t>U</w:t>
            </w:r>
          </w:p>
        </w:tc>
        <w:tc>
          <w:tcPr>
            <w:tcW w:w="275" w:type="pct"/>
            <w:vAlign w:val="bottom"/>
          </w:tcPr>
          <w:p w14:paraId="4E90DEAD" w14:textId="77777777" w:rsidR="00D32072" w:rsidRPr="00B05E08" w:rsidRDefault="00D32072" w:rsidP="004E788F">
            <w:pPr>
              <w:jc w:val="center"/>
            </w:pPr>
            <w:r w:rsidRPr="00B05E08">
              <w:t>6</w:t>
            </w:r>
          </w:p>
        </w:tc>
      </w:tr>
    </w:tbl>
    <w:p w14:paraId="7EAD1476" w14:textId="77777777" w:rsidR="00D32072" w:rsidRPr="00B05E08" w:rsidRDefault="00D32072" w:rsidP="002E336A"/>
    <w:p w14:paraId="50F6E6DB" w14:textId="77777777" w:rsidR="00D32072" w:rsidRPr="00B05E08" w:rsidRDefault="00D32072" w:rsidP="002E336A">
      <w:r w:rsidRPr="00B05E08">
        <w:rPr>
          <w:b/>
          <w:bCs/>
        </w:rPr>
        <w:t>CO</w:t>
      </w:r>
      <w:r w:rsidRPr="00B05E08">
        <w:t xml:space="preserve"> – COURSE OUTCOME</w:t>
      </w:r>
      <w:r w:rsidRPr="00B05E08">
        <w:tab/>
        <w:t xml:space="preserve">       </w:t>
      </w:r>
      <w:r w:rsidRPr="00B05E08">
        <w:rPr>
          <w:b/>
          <w:bCs/>
        </w:rPr>
        <w:t>BL</w:t>
      </w:r>
      <w:r w:rsidRPr="00B05E08">
        <w:t xml:space="preserve"> – BLOOM’S LEVEL       </w:t>
      </w:r>
      <w:r w:rsidRPr="00B05E08">
        <w:rPr>
          <w:b/>
          <w:bCs/>
        </w:rPr>
        <w:t>M</w:t>
      </w:r>
      <w:r w:rsidRPr="00B05E08">
        <w:t xml:space="preserve"> – MARKS ALLOTTED</w:t>
      </w:r>
    </w:p>
    <w:p w14:paraId="2B03404B" w14:textId="77777777" w:rsidR="00D32072" w:rsidRPr="00B05E08" w:rsidRDefault="00D32072" w:rsidP="002E336A"/>
    <w:tbl>
      <w:tblPr>
        <w:tblStyle w:val="TableGrid"/>
        <w:tblW w:w="10490" w:type="dxa"/>
        <w:tblInd w:w="-714" w:type="dxa"/>
        <w:tblLook w:val="04A0" w:firstRow="1" w:lastRow="0" w:firstColumn="1" w:lastColumn="0" w:noHBand="0" w:noVBand="1"/>
      </w:tblPr>
      <w:tblGrid>
        <w:gridCol w:w="696"/>
        <w:gridCol w:w="9794"/>
      </w:tblGrid>
      <w:tr w:rsidR="00D32072" w:rsidRPr="00B05E08" w14:paraId="7893DD3E" w14:textId="77777777" w:rsidTr="005C5F4B">
        <w:trPr>
          <w:trHeight w:val="283"/>
        </w:trPr>
        <w:tc>
          <w:tcPr>
            <w:tcW w:w="670" w:type="dxa"/>
          </w:tcPr>
          <w:p w14:paraId="36C643D4" w14:textId="77777777" w:rsidR="00D32072" w:rsidRPr="00B05E08" w:rsidRDefault="00D32072" w:rsidP="00AD39D3"/>
        </w:tc>
        <w:tc>
          <w:tcPr>
            <w:tcW w:w="9820" w:type="dxa"/>
          </w:tcPr>
          <w:p w14:paraId="6F24F9E6" w14:textId="77777777" w:rsidR="00D32072" w:rsidRPr="00B05E08" w:rsidRDefault="00D32072" w:rsidP="00AD39D3">
            <w:pPr>
              <w:jc w:val="center"/>
              <w:rPr>
                <w:b/>
              </w:rPr>
            </w:pPr>
            <w:r w:rsidRPr="00B05E08">
              <w:rPr>
                <w:b/>
              </w:rPr>
              <w:t>COURSE OUTCOMES</w:t>
            </w:r>
          </w:p>
        </w:tc>
      </w:tr>
      <w:tr w:rsidR="00D32072" w:rsidRPr="00B05E08" w14:paraId="533C7149" w14:textId="77777777" w:rsidTr="005C5F4B">
        <w:trPr>
          <w:trHeight w:val="283"/>
        </w:trPr>
        <w:tc>
          <w:tcPr>
            <w:tcW w:w="670" w:type="dxa"/>
          </w:tcPr>
          <w:p w14:paraId="5B9B9AEB" w14:textId="77777777" w:rsidR="00D32072" w:rsidRPr="00B05E08" w:rsidRDefault="00D32072" w:rsidP="00AD39D3">
            <w:pPr>
              <w:rPr>
                <w:b/>
                <w:bCs/>
              </w:rPr>
            </w:pPr>
            <w:r w:rsidRPr="00B05E08">
              <w:rPr>
                <w:b/>
                <w:bCs/>
              </w:rPr>
              <w:t>CO1</w:t>
            </w:r>
          </w:p>
        </w:tc>
        <w:tc>
          <w:tcPr>
            <w:tcW w:w="9820" w:type="dxa"/>
            <w:vAlign w:val="center"/>
          </w:tcPr>
          <w:p w14:paraId="7B930BE6" w14:textId="77777777" w:rsidR="00D32072" w:rsidRPr="00B05E08" w:rsidRDefault="00D32072" w:rsidP="001966D9">
            <w:pPr>
              <w:ind w:right="567"/>
              <w:jc w:val="both"/>
            </w:pPr>
            <w:r w:rsidRPr="00B05E08">
              <w:t xml:space="preserve">Gain knowledge on the ingredients, process and machinery involved in bakery, confectionery and beverage technology.  </w:t>
            </w:r>
          </w:p>
        </w:tc>
      </w:tr>
      <w:tr w:rsidR="00D32072" w:rsidRPr="00B05E08" w14:paraId="18D3125F" w14:textId="77777777" w:rsidTr="005C5F4B">
        <w:trPr>
          <w:trHeight w:val="283"/>
        </w:trPr>
        <w:tc>
          <w:tcPr>
            <w:tcW w:w="670" w:type="dxa"/>
          </w:tcPr>
          <w:p w14:paraId="50D2EBBD" w14:textId="77777777" w:rsidR="00D32072" w:rsidRPr="00B05E08" w:rsidRDefault="00D32072" w:rsidP="00AD39D3">
            <w:pPr>
              <w:rPr>
                <w:b/>
                <w:bCs/>
              </w:rPr>
            </w:pPr>
            <w:r w:rsidRPr="00B05E08">
              <w:rPr>
                <w:b/>
                <w:bCs/>
              </w:rPr>
              <w:t>CO2</w:t>
            </w:r>
          </w:p>
        </w:tc>
        <w:tc>
          <w:tcPr>
            <w:tcW w:w="9820" w:type="dxa"/>
            <w:vAlign w:val="center"/>
          </w:tcPr>
          <w:p w14:paraId="46AA92EB" w14:textId="77777777" w:rsidR="00D32072" w:rsidRPr="00B05E08" w:rsidRDefault="00D32072" w:rsidP="00AD39D3">
            <w:r w:rsidRPr="00B05E08">
              <w:t>Understand the factors affecting the quality of baked and confectionery products.</w:t>
            </w:r>
          </w:p>
        </w:tc>
      </w:tr>
      <w:tr w:rsidR="00D32072" w:rsidRPr="00B05E08" w14:paraId="2FE3FBCE" w14:textId="77777777" w:rsidTr="005C5F4B">
        <w:trPr>
          <w:trHeight w:val="283"/>
        </w:trPr>
        <w:tc>
          <w:tcPr>
            <w:tcW w:w="670" w:type="dxa"/>
          </w:tcPr>
          <w:p w14:paraId="7474878C" w14:textId="77777777" w:rsidR="00D32072" w:rsidRPr="00B05E08" w:rsidRDefault="00D32072" w:rsidP="00AD39D3">
            <w:pPr>
              <w:rPr>
                <w:b/>
                <w:bCs/>
              </w:rPr>
            </w:pPr>
            <w:r w:rsidRPr="00B05E08">
              <w:rPr>
                <w:b/>
                <w:bCs/>
              </w:rPr>
              <w:t>CO3</w:t>
            </w:r>
          </w:p>
        </w:tc>
        <w:tc>
          <w:tcPr>
            <w:tcW w:w="9820" w:type="dxa"/>
            <w:vAlign w:val="center"/>
          </w:tcPr>
          <w:p w14:paraId="3580F92D" w14:textId="77777777" w:rsidR="00D32072" w:rsidRPr="00B05E08" w:rsidRDefault="00D32072" w:rsidP="00AD39D3">
            <w:r w:rsidRPr="00B05E08">
              <w:t>Apply gained knowledge in manufacturing of new products</w:t>
            </w:r>
          </w:p>
        </w:tc>
      </w:tr>
      <w:tr w:rsidR="00D32072" w:rsidRPr="00B05E08" w14:paraId="11564E80" w14:textId="77777777" w:rsidTr="005C5F4B">
        <w:trPr>
          <w:trHeight w:val="283"/>
        </w:trPr>
        <w:tc>
          <w:tcPr>
            <w:tcW w:w="670" w:type="dxa"/>
          </w:tcPr>
          <w:p w14:paraId="583FDA1D" w14:textId="77777777" w:rsidR="00D32072" w:rsidRPr="00B05E08" w:rsidRDefault="00D32072" w:rsidP="00AD39D3">
            <w:pPr>
              <w:rPr>
                <w:b/>
                <w:bCs/>
              </w:rPr>
            </w:pPr>
            <w:r w:rsidRPr="00B05E08">
              <w:rPr>
                <w:b/>
                <w:bCs/>
              </w:rPr>
              <w:t>CO4</w:t>
            </w:r>
          </w:p>
        </w:tc>
        <w:tc>
          <w:tcPr>
            <w:tcW w:w="9820" w:type="dxa"/>
            <w:vAlign w:val="center"/>
          </w:tcPr>
          <w:p w14:paraId="249F60EE" w14:textId="77777777" w:rsidR="00D32072" w:rsidRPr="00B05E08" w:rsidRDefault="00D32072" w:rsidP="00AD39D3">
            <w:r w:rsidRPr="00B05E08">
              <w:t>Analyze the process for maintaining and improving the quality of the final product</w:t>
            </w:r>
          </w:p>
        </w:tc>
      </w:tr>
      <w:tr w:rsidR="00D32072" w:rsidRPr="00B05E08" w14:paraId="32F12E1A" w14:textId="77777777" w:rsidTr="005C5F4B">
        <w:trPr>
          <w:trHeight w:val="283"/>
        </w:trPr>
        <w:tc>
          <w:tcPr>
            <w:tcW w:w="670" w:type="dxa"/>
          </w:tcPr>
          <w:p w14:paraId="370E3547" w14:textId="77777777" w:rsidR="00D32072" w:rsidRPr="00B05E08" w:rsidRDefault="00D32072" w:rsidP="00AD39D3">
            <w:pPr>
              <w:rPr>
                <w:b/>
                <w:bCs/>
              </w:rPr>
            </w:pPr>
            <w:r w:rsidRPr="00B05E08">
              <w:rPr>
                <w:b/>
                <w:bCs/>
              </w:rPr>
              <w:t>CO5</w:t>
            </w:r>
          </w:p>
        </w:tc>
        <w:tc>
          <w:tcPr>
            <w:tcW w:w="9820" w:type="dxa"/>
            <w:vAlign w:val="center"/>
          </w:tcPr>
          <w:p w14:paraId="371EC826" w14:textId="77777777" w:rsidR="00D32072" w:rsidRPr="00B05E08" w:rsidRDefault="00D32072" w:rsidP="00AD39D3">
            <w:r w:rsidRPr="00B05E08">
              <w:t>Evaluate the steps involved in the process and improve existing technologies or develop newer technologies</w:t>
            </w:r>
          </w:p>
        </w:tc>
      </w:tr>
      <w:tr w:rsidR="00D32072" w:rsidRPr="00B05E08" w14:paraId="1E2BF6D2" w14:textId="77777777" w:rsidTr="005C5F4B">
        <w:trPr>
          <w:trHeight w:val="283"/>
        </w:trPr>
        <w:tc>
          <w:tcPr>
            <w:tcW w:w="670" w:type="dxa"/>
          </w:tcPr>
          <w:p w14:paraId="69825C2E" w14:textId="77777777" w:rsidR="00D32072" w:rsidRPr="00B05E08" w:rsidRDefault="00D32072" w:rsidP="00AD39D3">
            <w:pPr>
              <w:rPr>
                <w:b/>
                <w:bCs/>
              </w:rPr>
            </w:pPr>
            <w:r w:rsidRPr="00B05E08">
              <w:rPr>
                <w:b/>
                <w:bCs/>
              </w:rPr>
              <w:t>CO6</w:t>
            </w:r>
          </w:p>
        </w:tc>
        <w:tc>
          <w:tcPr>
            <w:tcW w:w="9820" w:type="dxa"/>
            <w:vAlign w:val="bottom"/>
          </w:tcPr>
          <w:p w14:paraId="49174E84" w14:textId="77777777" w:rsidR="00D32072" w:rsidRPr="00B05E08" w:rsidRDefault="00D32072" w:rsidP="00AD39D3">
            <w:r w:rsidRPr="00B05E08">
              <w:t>Design and create newer process and products that are better economically, nutritionally or technologically</w:t>
            </w:r>
          </w:p>
        </w:tc>
      </w:tr>
    </w:tbl>
    <w:p w14:paraId="17A89A1A" w14:textId="77777777" w:rsidR="00D32072" w:rsidRPr="00B05E08" w:rsidRDefault="00D32072" w:rsidP="00544C89"/>
    <w:tbl>
      <w:tblPr>
        <w:tblStyle w:val="TableGrid"/>
        <w:tblW w:w="6385" w:type="dxa"/>
        <w:jc w:val="center"/>
        <w:tblLook w:val="04A0" w:firstRow="1" w:lastRow="0" w:firstColumn="1" w:lastColumn="0" w:noHBand="0" w:noVBand="1"/>
      </w:tblPr>
      <w:tblGrid>
        <w:gridCol w:w="1042"/>
        <w:gridCol w:w="640"/>
        <w:gridCol w:w="712"/>
        <w:gridCol w:w="1103"/>
        <w:gridCol w:w="669"/>
        <w:gridCol w:w="637"/>
        <w:gridCol w:w="639"/>
        <w:gridCol w:w="943"/>
      </w:tblGrid>
      <w:tr w:rsidR="00D32072" w:rsidRPr="00B05E08" w14:paraId="5C1097ED" w14:textId="77777777" w:rsidTr="00E56E00">
        <w:trPr>
          <w:jc w:val="center"/>
        </w:trPr>
        <w:tc>
          <w:tcPr>
            <w:tcW w:w="6385" w:type="dxa"/>
            <w:gridSpan w:val="8"/>
          </w:tcPr>
          <w:p w14:paraId="3A2C99AF" w14:textId="77777777" w:rsidR="00D32072" w:rsidRPr="00B05E08" w:rsidRDefault="00D32072" w:rsidP="00D54806">
            <w:pPr>
              <w:jc w:val="center"/>
              <w:rPr>
                <w:b/>
              </w:rPr>
            </w:pPr>
            <w:r w:rsidRPr="00B05E08">
              <w:rPr>
                <w:b/>
              </w:rPr>
              <w:t>Assessment Pattern as per Bloom’s Level</w:t>
            </w:r>
          </w:p>
        </w:tc>
      </w:tr>
      <w:tr w:rsidR="00D32072" w:rsidRPr="00B05E08" w14:paraId="5048D224" w14:textId="77777777" w:rsidTr="00E56E00">
        <w:trPr>
          <w:jc w:val="center"/>
        </w:trPr>
        <w:tc>
          <w:tcPr>
            <w:tcW w:w="1140" w:type="dxa"/>
          </w:tcPr>
          <w:p w14:paraId="03A158A3" w14:textId="77777777" w:rsidR="00D32072" w:rsidRPr="00B05E08" w:rsidRDefault="00D32072" w:rsidP="00D54806">
            <w:pPr>
              <w:jc w:val="center"/>
              <w:rPr>
                <w:b/>
                <w:bCs/>
              </w:rPr>
            </w:pPr>
            <w:r w:rsidRPr="00B05E08">
              <w:rPr>
                <w:b/>
                <w:bCs/>
              </w:rPr>
              <w:t>CO / BL</w:t>
            </w:r>
          </w:p>
        </w:tc>
        <w:tc>
          <w:tcPr>
            <w:tcW w:w="709" w:type="dxa"/>
          </w:tcPr>
          <w:p w14:paraId="5FD20A27" w14:textId="77777777" w:rsidR="00D32072" w:rsidRPr="00B05E08" w:rsidRDefault="00D32072" w:rsidP="00D54806">
            <w:pPr>
              <w:jc w:val="center"/>
              <w:rPr>
                <w:b/>
              </w:rPr>
            </w:pPr>
            <w:r w:rsidRPr="00B05E08">
              <w:rPr>
                <w:b/>
              </w:rPr>
              <w:t>R</w:t>
            </w:r>
          </w:p>
        </w:tc>
        <w:tc>
          <w:tcPr>
            <w:tcW w:w="708" w:type="dxa"/>
          </w:tcPr>
          <w:p w14:paraId="17DC6911" w14:textId="77777777" w:rsidR="00D32072" w:rsidRPr="00B05E08" w:rsidRDefault="00D32072" w:rsidP="00D54806">
            <w:pPr>
              <w:jc w:val="center"/>
              <w:rPr>
                <w:b/>
              </w:rPr>
            </w:pPr>
            <w:r w:rsidRPr="00B05E08">
              <w:rPr>
                <w:b/>
              </w:rPr>
              <w:t>U</w:t>
            </w:r>
          </w:p>
        </w:tc>
        <w:tc>
          <w:tcPr>
            <w:tcW w:w="709" w:type="dxa"/>
          </w:tcPr>
          <w:p w14:paraId="7DB75E0E" w14:textId="77777777" w:rsidR="00D32072" w:rsidRPr="00B05E08" w:rsidRDefault="00D32072" w:rsidP="00D54806">
            <w:pPr>
              <w:jc w:val="center"/>
              <w:rPr>
                <w:b/>
              </w:rPr>
            </w:pPr>
            <w:r w:rsidRPr="00B05E08">
              <w:rPr>
                <w:b/>
              </w:rPr>
              <w:t>A</w:t>
            </w:r>
          </w:p>
        </w:tc>
        <w:tc>
          <w:tcPr>
            <w:tcW w:w="709" w:type="dxa"/>
          </w:tcPr>
          <w:p w14:paraId="7EA037B8" w14:textId="77777777" w:rsidR="00D32072" w:rsidRPr="00B05E08" w:rsidRDefault="00D32072" w:rsidP="00D54806">
            <w:pPr>
              <w:jc w:val="center"/>
              <w:rPr>
                <w:b/>
              </w:rPr>
            </w:pPr>
            <w:r w:rsidRPr="00B05E08">
              <w:rPr>
                <w:b/>
              </w:rPr>
              <w:t>An</w:t>
            </w:r>
          </w:p>
        </w:tc>
        <w:tc>
          <w:tcPr>
            <w:tcW w:w="709" w:type="dxa"/>
          </w:tcPr>
          <w:p w14:paraId="638678C4" w14:textId="77777777" w:rsidR="00D32072" w:rsidRPr="00B05E08" w:rsidRDefault="00D32072" w:rsidP="00D54806">
            <w:pPr>
              <w:jc w:val="center"/>
              <w:rPr>
                <w:b/>
              </w:rPr>
            </w:pPr>
            <w:r w:rsidRPr="00B05E08">
              <w:rPr>
                <w:b/>
              </w:rPr>
              <w:t>E</w:t>
            </w:r>
          </w:p>
        </w:tc>
        <w:tc>
          <w:tcPr>
            <w:tcW w:w="708" w:type="dxa"/>
          </w:tcPr>
          <w:p w14:paraId="38D3D8D6" w14:textId="77777777" w:rsidR="00D32072" w:rsidRPr="00B05E08" w:rsidRDefault="00D32072" w:rsidP="00D54806">
            <w:pPr>
              <w:jc w:val="center"/>
              <w:rPr>
                <w:b/>
              </w:rPr>
            </w:pPr>
            <w:r w:rsidRPr="00B05E08">
              <w:rPr>
                <w:b/>
              </w:rPr>
              <w:t>C</w:t>
            </w:r>
          </w:p>
        </w:tc>
        <w:tc>
          <w:tcPr>
            <w:tcW w:w="993" w:type="dxa"/>
          </w:tcPr>
          <w:p w14:paraId="32325738" w14:textId="77777777" w:rsidR="00D32072" w:rsidRPr="00B05E08" w:rsidRDefault="00D32072" w:rsidP="00D54806">
            <w:pPr>
              <w:jc w:val="center"/>
              <w:rPr>
                <w:b/>
              </w:rPr>
            </w:pPr>
            <w:r w:rsidRPr="00B05E08">
              <w:rPr>
                <w:b/>
              </w:rPr>
              <w:t>Total</w:t>
            </w:r>
          </w:p>
        </w:tc>
      </w:tr>
      <w:tr w:rsidR="00D32072" w:rsidRPr="00B05E08" w14:paraId="27343403" w14:textId="77777777" w:rsidTr="00E56E00">
        <w:trPr>
          <w:jc w:val="center"/>
        </w:trPr>
        <w:tc>
          <w:tcPr>
            <w:tcW w:w="1140" w:type="dxa"/>
          </w:tcPr>
          <w:p w14:paraId="14B27DE8" w14:textId="77777777" w:rsidR="00D32072" w:rsidRPr="00B05E08" w:rsidRDefault="00D32072" w:rsidP="00D54806">
            <w:pPr>
              <w:jc w:val="center"/>
              <w:rPr>
                <w:b/>
                <w:bCs/>
              </w:rPr>
            </w:pPr>
            <w:r w:rsidRPr="00B05E08">
              <w:rPr>
                <w:b/>
                <w:bCs/>
              </w:rPr>
              <w:t>CO1</w:t>
            </w:r>
          </w:p>
        </w:tc>
        <w:tc>
          <w:tcPr>
            <w:tcW w:w="709" w:type="dxa"/>
          </w:tcPr>
          <w:p w14:paraId="1E94E40E" w14:textId="77777777" w:rsidR="00D32072" w:rsidRPr="00B05E08" w:rsidRDefault="00D32072" w:rsidP="00D54806">
            <w:pPr>
              <w:jc w:val="center"/>
            </w:pPr>
            <w:r w:rsidRPr="00B05E08">
              <w:t>1</w:t>
            </w:r>
          </w:p>
        </w:tc>
        <w:tc>
          <w:tcPr>
            <w:tcW w:w="708" w:type="dxa"/>
          </w:tcPr>
          <w:p w14:paraId="50FDBE75" w14:textId="77777777" w:rsidR="00D32072" w:rsidRPr="00B05E08" w:rsidRDefault="00D32072" w:rsidP="00D54806">
            <w:pPr>
              <w:jc w:val="center"/>
            </w:pPr>
            <w:r w:rsidRPr="00B05E08">
              <w:t>1</w:t>
            </w:r>
          </w:p>
        </w:tc>
        <w:tc>
          <w:tcPr>
            <w:tcW w:w="709" w:type="dxa"/>
          </w:tcPr>
          <w:p w14:paraId="31807262" w14:textId="77777777" w:rsidR="00D32072" w:rsidRPr="00B05E08" w:rsidRDefault="00D32072" w:rsidP="00D54806">
            <w:pPr>
              <w:jc w:val="center"/>
            </w:pPr>
            <w:r w:rsidRPr="00B05E08">
              <w:t>12</w:t>
            </w:r>
          </w:p>
        </w:tc>
        <w:tc>
          <w:tcPr>
            <w:tcW w:w="709" w:type="dxa"/>
          </w:tcPr>
          <w:p w14:paraId="27B0F850" w14:textId="77777777" w:rsidR="00D32072" w:rsidRPr="00B05E08" w:rsidRDefault="00D32072" w:rsidP="00D54806">
            <w:pPr>
              <w:jc w:val="center"/>
            </w:pPr>
          </w:p>
        </w:tc>
        <w:tc>
          <w:tcPr>
            <w:tcW w:w="709" w:type="dxa"/>
          </w:tcPr>
          <w:p w14:paraId="4B32DF51" w14:textId="77777777" w:rsidR="00D32072" w:rsidRPr="00B05E08" w:rsidRDefault="00D32072" w:rsidP="00D54806">
            <w:pPr>
              <w:jc w:val="center"/>
            </w:pPr>
          </w:p>
        </w:tc>
        <w:tc>
          <w:tcPr>
            <w:tcW w:w="708" w:type="dxa"/>
          </w:tcPr>
          <w:p w14:paraId="79AE007D" w14:textId="77777777" w:rsidR="00D32072" w:rsidRPr="00B05E08" w:rsidRDefault="00D32072" w:rsidP="00D54806">
            <w:pPr>
              <w:jc w:val="center"/>
            </w:pPr>
          </w:p>
        </w:tc>
        <w:tc>
          <w:tcPr>
            <w:tcW w:w="993" w:type="dxa"/>
          </w:tcPr>
          <w:p w14:paraId="2355A1FD" w14:textId="77777777" w:rsidR="00D32072" w:rsidRPr="00B05E08" w:rsidRDefault="00D32072" w:rsidP="00D54806">
            <w:pPr>
              <w:jc w:val="center"/>
            </w:pPr>
            <w:r w:rsidRPr="00B05E08">
              <w:t>14</w:t>
            </w:r>
          </w:p>
        </w:tc>
      </w:tr>
      <w:tr w:rsidR="00D32072" w:rsidRPr="00B05E08" w14:paraId="215E29AF" w14:textId="77777777" w:rsidTr="00E56E00">
        <w:trPr>
          <w:jc w:val="center"/>
        </w:trPr>
        <w:tc>
          <w:tcPr>
            <w:tcW w:w="1140" w:type="dxa"/>
          </w:tcPr>
          <w:p w14:paraId="18BC2D69" w14:textId="77777777" w:rsidR="00D32072" w:rsidRPr="00B05E08" w:rsidRDefault="00D32072" w:rsidP="00D54806">
            <w:pPr>
              <w:jc w:val="center"/>
              <w:rPr>
                <w:b/>
                <w:bCs/>
              </w:rPr>
            </w:pPr>
            <w:r w:rsidRPr="00B05E08">
              <w:rPr>
                <w:b/>
                <w:bCs/>
              </w:rPr>
              <w:t>CO2</w:t>
            </w:r>
          </w:p>
        </w:tc>
        <w:tc>
          <w:tcPr>
            <w:tcW w:w="709" w:type="dxa"/>
          </w:tcPr>
          <w:p w14:paraId="0626D237" w14:textId="77777777" w:rsidR="00D32072" w:rsidRPr="00B05E08" w:rsidRDefault="00D32072" w:rsidP="00D54806">
            <w:pPr>
              <w:jc w:val="center"/>
            </w:pPr>
            <w:r w:rsidRPr="00B05E08">
              <w:t>1</w:t>
            </w:r>
          </w:p>
        </w:tc>
        <w:tc>
          <w:tcPr>
            <w:tcW w:w="708" w:type="dxa"/>
          </w:tcPr>
          <w:p w14:paraId="1A5B3CE2" w14:textId="77777777" w:rsidR="00D32072" w:rsidRPr="00B05E08" w:rsidRDefault="00D32072" w:rsidP="00D54806">
            <w:pPr>
              <w:jc w:val="center"/>
            </w:pPr>
            <w:r w:rsidRPr="00B05E08">
              <w:t>3</w:t>
            </w:r>
          </w:p>
        </w:tc>
        <w:tc>
          <w:tcPr>
            <w:tcW w:w="709" w:type="dxa"/>
          </w:tcPr>
          <w:p w14:paraId="393B66B8" w14:textId="77777777" w:rsidR="00D32072" w:rsidRPr="00B05E08" w:rsidRDefault="00D32072" w:rsidP="00D54806">
            <w:pPr>
              <w:jc w:val="center"/>
            </w:pPr>
          </w:p>
        </w:tc>
        <w:tc>
          <w:tcPr>
            <w:tcW w:w="709" w:type="dxa"/>
          </w:tcPr>
          <w:p w14:paraId="36E078A9" w14:textId="77777777" w:rsidR="00D32072" w:rsidRPr="00B05E08" w:rsidRDefault="00D32072" w:rsidP="00D54806">
            <w:pPr>
              <w:jc w:val="center"/>
            </w:pPr>
            <w:r w:rsidRPr="00B05E08">
              <w:t>12</w:t>
            </w:r>
          </w:p>
        </w:tc>
        <w:tc>
          <w:tcPr>
            <w:tcW w:w="709" w:type="dxa"/>
          </w:tcPr>
          <w:p w14:paraId="5C81C0BD" w14:textId="77777777" w:rsidR="00D32072" w:rsidRPr="00B05E08" w:rsidRDefault="00D32072" w:rsidP="00D54806">
            <w:pPr>
              <w:jc w:val="center"/>
            </w:pPr>
          </w:p>
        </w:tc>
        <w:tc>
          <w:tcPr>
            <w:tcW w:w="708" w:type="dxa"/>
          </w:tcPr>
          <w:p w14:paraId="78CBE83A" w14:textId="77777777" w:rsidR="00D32072" w:rsidRPr="00B05E08" w:rsidRDefault="00D32072" w:rsidP="00D54806">
            <w:pPr>
              <w:jc w:val="center"/>
            </w:pPr>
          </w:p>
        </w:tc>
        <w:tc>
          <w:tcPr>
            <w:tcW w:w="993" w:type="dxa"/>
          </w:tcPr>
          <w:p w14:paraId="4198E38B" w14:textId="77777777" w:rsidR="00D32072" w:rsidRPr="00B05E08" w:rsidRDefault="00D32072" w:rsidP="00D54806">
            <w:pPr>
              <w:jc w:val="center"/>
            </w:pPr>
            <w:r w:rsidRPr="00B05E08">
              <w:t>16</w:t>
            </w:r>
          </w:p>
        </w:tc>
      </w:tr>
      <w:tr w:rsidR="00D32072" w:rsidRPr="00B05E08" w14:paraId="43B26B8A" w14:textId="77777777" w:rsidTr="00E56E00">
        <w:trPr>
          <w:jc w:val="center"/>
        </w:trPr>
        <w:tc>
          <w:tcPr>
            <w:tcW w:w="1140" w:type="dxa"/>
          </w:tcPr>
          <w:p w14:paraId="3471DE6A" w14:textId="77777777" w:rsidR="00D32072" w:rsidRPr="00B05E08" w:rsidRDefault="00D32072" w:rsidP="00D54806">
            <w:pPr>
              <w:jc w:val="center"/>
              <w:rPr>
                <w:b/>
                <w:bCs/>
              </w:rPr>
            </w:pPr>
            <w:r w:rsidRPr="00B05E08">
              <w:rPr>
                <w:b/>
                <w:bCs/>
              </w:rPr>
              <w:t>CO3</w:t>
            </w:r>
          </w:p>
        </w:tc>
        <w:tc>
          <w:tcPr>
            <w:tcW w:w="709" w:type="dxa"/>
          </w:tcPr>
          <w:p w14:paraId="0F6E590F" w14:textId="77777777" w:rsidR="00D32072" w:rsidRPr="00B05E08" w:rsidRDefault="00D32072" w:rsidP="00D54806">
            <w:pPr>
              <w:jc w:val="center"/>
            </w:pPr>
          </w:p>
        </w:tc>
        <w:tc>
          <w:tcPr>
            <w:tcW w:w="708" w:type="dxa"/>
          </w:tcPr>
          <w:p w14:paraId="175B520B" w14:textId="77777777" w:rsidR="00D32072" w:rsidRPr="00B05E08" w:rsidRDefault="00D32072" w:rsidP="00D54806">
            <w:pPr>
              <w:jc w:val="center"/>
            </w:pPr>
            <w:r w:rsidRPr="00B05E08">
              <w:t>1+9</w:t>
            </w:r>
          </w:p>
        </w:tc>
        <w:tc>
          <w:tcPr>
            <w:tcW w:w="709" w:type="dxa"/>
          </w:tcPr>
          <w:p w14:paraId="25672F50" w14:textId="77777777" w:rsidR="00D32072" w:rsidRPr="00B05E08" w:rsidRDefault="00D32072" w:rsidP="00D54806">
            <w:pPr>
              <w:jc w:val="center"/>
            </w:pPr>
            <w:r w:rsidRPr="00B05E08">
              <w:t>3</w:t>
            </w:r>
          </w:p>
        </w:tc>
        <w:tc>
          <w:tcPr>
            <w:tcW w:w="709" w:type="dxa"/>
          </w:tcPr>
          <w:p w14:paraId="028ED633" w14:textId="77777777" w:rsidR="00D32072" w:rsidRPr="00B05E08" w:rsidRDefault="00D32072" w:rsidP="00D54806">
            <w:pPr>
              <w:jc w:val="center"/>
            </w:pPr>
          </w:p>
        </w:tc>
        <w:tc>
          <w:tcPr>
            <w:tcW w:w="709" w:type="dxa"/>
          </w:tcPr>
          <w:p w14:paraId="3CBC169A" w14:textId="77777777" w:rsidR="00D32072" w:rsidRPr="00B05E08" w:rsidRDefault="00D32072" w:rsidP="00D54806">
            <w:pPr>
              <w:jc w:val="center"/>
            </w:pPr>
          </w:p>
        </w:tc>
        <w:tc>
          <w:tcPr>
            <w:tcW w:w="708" w:type="dxa"/>
          </w:tcPr>
          <w:p w14:paraId="16BBF501" w14:textId="77777777" w:rsidR="00D32072" w:rsidRPr="00B05E08" w:rsidRDefault="00D32072" w:rsidP="00D54806">
            <w:pPr>
              <w:jc w:val="center"/>
            </w:pPr>
          </w:p>
        </w:tc>
        <w:tc>
          <w:tcPr>
            <w:tcW w:w="993" w:type="dxa"/>
          </w:tcPr>
          <w:p w14:paraId="43B2F6CA" w14:textId="77777777" w:rsidR="00D32072" w:rsidRPr="00B05E08" w:rsidRDefault="00D32072" w:rsidP="00D54806">
            <w:pPr>
              <w:jc w:val="center"/>
            </w:pPr>
            <w:r w:rsidRPr="00B05E08">
              <w:t>13</w:t>
            </w:r>
          </w:p>
        </w:tc>
      </w:tr>
      <w:tr w:rsidR="00D32072" w:rsidRPr="00B05E08" w14:paraId="085F7C9D" w14:textId="77777777" w:rsidTr="00E56E00">
        <w:trPr>
          <w:jc w:val="center"/>
        </w:trPr>
        <w:tc>
          <w:tcPr>
            <w:tcW w:w="1140" w:type="dxa"/>
          </w:tcPr>
          <w:p w14:paraId="2ED463E7" w14:textId="77777777" w:rsidR="00D32072" w:rsidRPr="00B05E08" w:rsidRDefault="00D32072" w:rsidP="00D54806">
            <w:pPr>
              <w:jc w:val="center"/>
              <w:rPr>
                <w:b/>
                <w:bCs/>
              </w:rPr>
            </w:pPr>
            <w:r w:rsidRPr="00B05E08">
              <w:rPr>
                <w:b/>
                <w:bCs/>
              </w:rPr>
              <w:t>CO4</w:t>
            </w:r>
          </w:p>
        </w:tc>
        <w:tc>
          <w:tcPr>
            <w:tcW w:w="709" w:type="dxa"/>
          </w:tcPr>
          <w:p w14:paraId="2509556F" w14:textId="77777777" w:rsidR="00D32072" w:rsidRPr="00B05E08" w:rsidRDefault="00D32072" w:rsidP="00D54806">
            <w:pPr>
              <w:jc w:val="center"/>
            </w:pPr>
            <w:r w:rsidRPr="00B05E08">
              <w:t>1</w:t>
            </w:r>
          </w:p>
        </w:tc>
        <w:tc>
          <w:tcPr>
            <w:tcW w:w="708" w:type="dxa"/>
          </w:tcPr>
          <w:p w14:paraId="721F45DC" w14:textId="77777777" w:rsidR="00D32072" w:rsidRPr="00B05E08" w:rsidRDefault="00D32072" w:rsidP="00D54806">
            <w:pPr>
              <w:jc w:val="center"/>
            </w:pPr>
            <w:r w:rsidRPr="00B05E08">
              <w:t>3 + 12</w:t>
            </w:r>
          </w:p>
        </w:tc>
        <w:tc>
          <w:tcPr>
            <w:tcW w:w="709" w:type="dxa"/>
          </w:tcPr>
          <w:p w14:paraId="34C7EE27" w14:textId="77777777" w:rsidR="00D32072" w:rsidRPr="00B05E08" w:rsidRDefault="00D32072" w:rsidP="00D54806">
            <w:pPr>
              <w:jc w:val="center"/>
            </w:pPr>
            <w:r w:rsidRPr="00B05E08">
              <w:t>1+1+3+3</w:t>
            </w:r>
          </w:p>
        </w:tc>
        <w:tc>
          <w:tcPr>
            <w:tcW w:w="709" w:type="dxa"/>
          </w:tcPr>
          <w:p w14:paraId="750810ED" w14:textId="77777777" w:rsidR="00D32072" w:rsidRPr="00B05E08" w:rsidRDefault="00D32072" w:rsidP="00D54806">
            <w:pPr>
              <w:jc w:val="center"/>
            </w:pPr>
          </w:p>
        </w:tc>
        <w:tc>
          <w:tcPr>
            <w:tcW w:w="709" w:type="dxa"/>
          </w:tcPr>
          <w:p w14:paraId="517E4E3B" w14:textId="77777777" w:rsidR="00D32072" w:rsidRPr="00B05E08" w:rsidRDefault="00D32072" w:rsidP="00D54806">
            <w:pPr>
              <w:jc w:val="center"/>
            </w:pPr>
          </w:p>
        </w:tc>
        <w:tc>
          <w:tcPr>
            <w:tcW w:w="708" w:type="dxa"/>
          </w:tcPr>
          <w:p w14:paraId="758C0A44" w14:textId="77777777" w:rsidR="00D32072" w:rsidRPr="00B05E08" w:rsidRDefault="00D32072" w:rsidP="00D54806">
            <w:pPr>
              <w:jc w:val="center"/>
            </w:pPr>
          </w:p>
        </w:tc>
        <w:tc>
          <w:tcPr>
            <w:tcW w:w="993" w:type="dxa"/>
          </w:tcPr>
          <w:p w14:paraId="1872D4EE" w14:textId="77777777" w:rsidR="00D32072" w:rsidRPr="00B05E08" w:rsidRDefault="00D32072" w:rsidP="00D54806">
            <w:pPr>
              <w:jc w:val="center"/>
            </w:pPr>
            <w:r w:rsidRPr="00B05E08">
              <w:t>24</w:t>
            </w:r>
          </w:p>
        </w:tc>
      </w:tr>
      <w:tr w:rsidR="00D32072" w:rsidRPr="00B05E08" w14:paraId="5DD0001C" w14:textId="77777777" w:rsidTr="00E56E00">
        <w:trPr>
          <w:jc w:val="center"/>
        </w:trPr>
        <w:tc>
          <w:tcPr>
            <w:tcW w:w="1140" w:type="dxa"/>
          </w:tcPr>
          <w:p w14:paraId="523C57D2" w14:textId="77777777" w:rsidR="00D32072" w:rsidRPr="00B05E08" w:rsidRDefault="00D32072" w:rsidP="00D54806">
            <w:pPr>
              <w:jc w:val="center"/>
              <w:rPr>
                <w:b/>
                <w:bCs/>
              </w:rPr>
            </w:pPr>
            <w:r w:rsidRPr="00B05E08">
              <w:rPr>
                <w:b/>
                <w:bCs/>
              </w:rPr>
              <w:t>CO5</w:t>
            </w:r>
          </w:p>
        </w:tc>
        <w:tc>
          <w:tcPr>
            <w:tcW w:w="709" w:type="dxa"/>
          </w:tcPr>
          <w:p w14:paraId="7001E363" w14:textId="77777777" w:rsidR="00D32072" w:rsidRPr="00B05E08" w:rsidRDefault="00D32072" w:rsidP="00D54806">
            <w:pPr>
              <w:jc w:val="center"/>
            </w:pPr>
            <w:r w:rsidRPr="00B05E08">
              <w:t>1</w:t>
            </w:r>
          </w:p>
        </w:tc>
        <w:tc>
          <w:tcPr>
            <w:tcW w:w="708" w:type="dxa"/>
          </w:tcPr>
          <w:p w14:paraId="137D2D7A" w14:textId="77777777" w:rsidR="00D32072" w:rsidRPr="00B05E08" w:rsidRDefault="00D32072" w:rsidP="00D54806">
            <w:pPr>
              <w:jc w:val="center"/>
            </w:pPr>
            <w:r w:rsidRPr="00B05E08">
              <w:t>1+12</w:t>
            </w:r>
          </w:p>
        </w:tc>
        <w:tc>
          <w:tcPr>
            <w:tcW w:w="709" w:type="dxa"/>
          </w:tcPr>
          <w:p w14:paraId="444652FF" w14:textId="77777777" w:rsidR="00D32072" w:rsidRPr="00B05E08" w:rsidRDefault="00D32072" w:rsidP="00D54806">
            <w:pPr>
              <w:jc w:val="center"/>
            </w:pPr>
            <w:r w:rsidRPr="00B05E08">
              <w:t>3</w:t>
            </w:r>
          </w:p>
        </w:tc>
        <w:tc>
          <w:tcPr>
            <w:tcW w:w="709" w:type="dxa"/>
          </w:tcPr>
          <w:p w14:paraId="58EAEAE2" w14:textId="77777777" w:rsidR="00D32072" w:rsidRPr="00B05E08" w:rsidRDefault="00D32072" w:rsidP="00D54806">
            <w:pPr>
              <w:jc w:val="center"/>
            </w:pPr>
            <w:r w:rsidRPr="00B05E08">
              <w:t>3 + 12</w:t>
            </w:r>
          </w:p>
        </w:tc>
        <w:tc>
          <w:tcPr>
            <w:tcW w:w="709" w:type="dxa"/>
          </w:tcPr>
          <w:p w14:paraId="4741CFAB" w14:textId="77777777" w:rsidR="00D32072" w:rsidRPr="00B05E08" w:rsidRDefault="00D32072" w:rsidP="00D54806">
            <w:pPr>
              <w:jc w:val="center"/>
            </w:pPr>
          </w:p>
        </w:tc>
        <w:tc>
          <w:tcPr>
            <w:tcW w:w="708" w:type="dxa"/>
          </w:tcPr>
          <w:p w14:paraId="42C8BEB8" w14:textId="77777777" w:rsidR="00D32072" w:rsidRPr="00B05E08" w:rsidRDefault="00D32072" w:rsidP="00D54806">
            <w:pPr>
              <w:jc w:val="center"/>
            </w:pPr>
          </w:p>
        </w:tc>
        <w:tc>
          <w:tcPr>
            <w:tcW w:w="993" w:type="dxa"/>
          </w:tcPr>
          <w:p w14:paraId="2A496C64" w14:textId="77777777" w:rsidR="00D32072" w:rsidRPr="00B05E08" w:rsidRDefault="00D32072" w:rsidP="00D54806">
            <w:pPr>
              <w:jc w:val="center"/>
            </w:pPr>
            <w:r w:rsidRPr="00B05E08">
              <w:t>32</w:t>
            </w:r>
          </w:p>
        </w:tc>
      </w:tr>
      <w:tr w:rsidR="00D32072" w:rsidRPr="00B05E08" w14:paraId="40AE3D19" w14:textId="77777777" w:rsidTr="00E56E00">
        <w:trPr>
          <w:jc w:val="center"/>
        </w:trPr>
        <w:tc>
          <w:tcPr>
            <w:tcW w:w="1140" w:type="dxa"/>
          </w:tcPr>
          <w:p w14:paraId="0FA10C77" w14:textId="77777777" w:rsidR="00D32072" w:rsidRPr="00B05E08" w:rsidRDefault="00D32072" w:rsidP="00D54806">
            <w:pPr>
              <w:jc w:val="center"/>
              <w:rPr>
                <w:b/>
                <w:bCs/>
              </w:rPr>
            </w:pPr>
            <w:r w:rsidRPr="00B05E08">
              <w:rPr>
                <w:b/>
                <w:bCs/>
              </w:rPr>
              <w:t>CO6</w:t>
            </w:r>
          </w:p>
        </w:tc>
        <w:tc>
          <w:tcPr>
            <w:tcW w:w="709" w:type="dxa"/>
          </w:tcPr>
          <w:p w14:paraId="3067DFFD" w14:textId="77777777" w:rsidR="00D32072" w:rsidRPr="00B05E08" w:rsidRDefault="00D32072" w:rsidP="00D54806">
            <w:pPr>
              <w:jc w:val="center"/>
            </w:pPr>
          </w:p>
        </w:tc>
        <w:tc>
          <w:tcPr>
            <w:tcW w:w="708" w:type="dxa"/>
          </w:tcPr>
          <w:p w14:paraId="1C08AD93" w14:textId="77777777" w:rsidR="00D32072" w:rsidRPr="00B05E08" w:rsidRDefault="00D32072" w:rsidP="00D54806">
            <w:pPr>
              <w:jc w:val="center"/>
            </w:pPr>
            <w:r w:rsidRPr="00B05E08">
              <w:t>1+12</w:t>
            </w:r>
          </w:p>
        </w:tc>
        <w:tc>
          <w:tcPr>
            <w:tcW w:w="709" w:type="dxa"/>
          </w:tcPr>
          <w:p w14:paraId="13F7B0E1" w14:textId="77777777" w:rsidR="00D32072" w:rsidRPr="00B05E08" w:rsidRDefault="00D32072" w:rsidP="00D54806">
            <w:pPr>
              <w:jc w:val="center"/>
            </w:pPr>
          </w:p>
        </w:tc>
        <w:tc>
          <w:tcPr>
            <w:tcW w:w="709" w:type="dxa"/>
          </w:tcPr>
          <w:p w14:paraId="20495E5D" w14:textId="77777777" w:rsidR="00D32072" w:rsidRPr="00B05E08" w:rsidRDefault="00D32072" w:rsidP="00D54806">
            <w:pPr>
              <w:jc w:val="center"/>
            </w:pPr>
            <w:r w:rsidRPr="00B05E08">
              <w:t>12</w:t>
            </w:r>
          </w:p>
        </w:tc>
        <w:tc>
          <w:tcPr>
            <w:tcW w:w="709" w:type="dxa"/>
          </w:tcPr>
          <w:p w14:paraId="39B5D939" w14:textId="77777777" w:rsidR="00D32072" w:rsidRPr="00B05E08" w:rsidRDefault="00D32072" w:rsidP="00D54806">
            <w:pPr>
              <w:jc w:val="center"/>
            </w:pPr>
          </w:p>
        </w:tc>
        <w:tc>
          <w:tcPr>
            <w:tcW w:w="708" w:type="dxa"/>
          </w:tcPr>
          <w:p w14:paraId="105B2578" w14:textId="77777777" w:rsidR="00D32072" w:rsidRPr="00B05E08" w:rsidRDefault="00D32072" w:rsidP="00D54806">
            <w:pPr>
              <w:jc w:val="center"/>
            </w:pPr>
          </w:p>
        </w:tc>
        <w:tc>
          <w:tcPr>
            <w:tcW w:w="993" w:type="dxa"/>
          </w:tcPr>
          <w:p w14:paraId="13B92432" w14:textId="77777777" w:rsidR="00D32072" w:rsidRPr="00B05E08" w:rsidRDefault="00D32072" w:rsidP="00D54806">
            <w:pPr>
              <w:jc w:val="center"/>
            </w:pPr>
            <w:r w:rsidRPr="00B05E08">
              <w:t>25</w:t>
            </w:r>
          </w:p>
        </w:tc>
      </w:tr>
      <w:tr w:rsidR="00D32072" w:rsidRPr="00B05E08" w14:paraId="5E2D00C3" w14:textId="77777777" w:rsidTr="00E56E00">
        <w:trPr>
          <w:jc w:val="center"/>
        </w:trPr>
        <w:tc>
          <w:tcPr>
            <w:tcW w:w="5392" w:type="dxa"/>
            <w:gridSpan w:val="7"/>
          </w:tcPr>
          <w:p w14:paraId="776AC4FD" w14:textId="77777777" w:rsidR="00D32072" w:rsidRPr="00B05E08" w:rsidRDefault="00D32072" w:rsidP="00D54806"/>
        </w:tc>
        <w:tc>
          <w:tcPr>
            <w:tcW w:w="993" w:type="dxa"/>
          </w:tcPr>
          <w:p w14:paraId="5614271A" w14:textId="77777777" w:rsidR="00D32072" w:rsidRPr="00B05E08" w:rsidRDefault="00D32072" w:rsidP="00D54806">
            <w:pPr>
              <w:jc w:val="center"/>
              <w:rPr>
                <w:b/>
              </w:rPr>
            </w:pPr>
            <w:r w:rsidRPr="00B05E08">
              <w:rPr>
                <w:b/>
              </w:rPr>
              <w:t>124</w:t>
            </w:r>
          </w:p>
        </w:tc>
      </w:tr>
    </w:tbl>
    <w:p w14:paraId="7F831D64" w14:textId="77777777" w:rsidR="00D32072" w:rsidRPr="00B05E08" w:rsidRDefault="00D32072" w:rsidP="0051318C">
      <w:pPr>
        <w:tabs>
          <w:tab w:val="left" w:pos="7110"/>
        </w:tabs>
      </w:pPr>
      <w:r w:rsidRPr="00B05E08">
        <w:tab/>
      </w:r>
    </w:p>
    <w:p w14:paraId="640B7C63" w14:textId="77777777" w:rsidR="00D32072" w:rsidRPr="00B05E08" w:rsidRDefault="00D32072" w:rsidP="002E336A"/>
    <w:p w14:paraId="22BEE430" w14:textId="77777777" w:rsidR="00D32072" w:rsidRDefault="00D32072">
      <w:pPr>
        <w:spacing w:after="200" w:line="276" w:lineRule="auto"/>
        <w:rPr>
          <w:rFonts w:ascii="Arial" w:hAnsi="Arial" w:cs="Arial"/>
          <w:bCs/>
          <w:noProof/>
        </w:rPr>
      </w:pPr>
      <w:r>
        <w:rPr>
          <w:rFonts w:ascii="Arial" w:hAnsi="Arial" w:cs="Arial"/>
          <w:bCs/>
          <w:noProof/>
        </w:rPr>
        <w:br w:type="page"/>
      </w:r>
    </w:p>
    <w:p w14:paraId="6E471C6C" w14:textId="7F921865"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1DF37C9C" wp14:editId="210036EE">
            <wp:extent cx="5734050" cy="838200"/>
            <wp:effectExtent l="0" t="0" r="0" b="0"/>
            <wp:docPr id="1979354540" name="Picture 19793545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1A5FB5" w14:textId="77777777" w:rsidR="00D32072" w:rsidRDefault="00D32072" w:rsidP="001720CE">
      <w:pPr>
        <w:jc w:val="center"/>
        <w:rPr>
          <w:b/>
          <w:bCs/>
        </w:rPr>
      </w:pPr>
    </w:p>
    <w:p w14:paraId="43D681FD" w14:textId="77777777" w:rsidR="00D32072" w:rsidRDefault="00D32072" w:rsidP="001720CE">
      <w:pPr>
        <w:jc w:val="center"/>
        <w:rPr>
          <w:b/>
          <w:bCs/>
        </w:rPr>
      </w:pPr>
      <w:r>
        <w:rPr>
          <w:b/>
          <w:bCs/>
        </w:rPr>
        <w:t>END SEMESTER EXAMINATION – NOV / DEC 2024</w:t>
      </w:r>
    </w:p>
    <w:p w14:paraId="17459B95"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09D19E16" w14:textId="77777777" w:rsidTr="0037089B">
        <w:trPr>
          <w:trHeight w:val="397"/>
          <w:jc w:val="center"/>
        </w:trPr>
        <w:tc>
          <w:tcPr>
            <w:tcW w:w="1555" w:type="dxa"/>
            <w:vAlign w:val="center"/>
          </w:tcPr>
          <w:p w14:paraId="646E6058"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7972F92A" w14:textId="77777777" w:rsidR="00D32072" w:rsidRPr="0037089B" w:rsidRDefault="00D32072" w:rsidP="007E575B">
            <w:pPr>
              <w:pStyle w:val="Title"/>
              <w:jc w:val="left"/>
              <w:rPr>
                <w:b/>
                <w:sz w:val="22"/>
                <w:szCs w:val="22"/>
              </w:rPr>
            </w:pPr>
            <w:r w:rsidRPr="0066156A">
              <w:rPr>
                <w:b/>
                <w:sz w:val="22"/>
                <w:szCs w:val="22"/>
              </w:rPr>
              <w:t>23FP2001</w:t>
            </w:r>
          </w:p>
        </w:tc>
        <w:tc>
          <w:tcPr>
            <w:tcW w:w="1417" w:type="dxa"/>
            <w:vAlign w:val="center"/>
          </w:tcPr>
          <w:p w14:paraId="4ACDC15C"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27FBF10"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1C063C52" w14:textId="77777777" w:rsidTr="0037089B">
        <w:trPr>
          <w:trHeight w:val="397"/>
          <w:jc w:val="center"/>
        </w:trPr>
        <w:tc>
          <w:tcPr>
            <w:tcW w:w="1555" w:type="dxa"/>
            <w:vAlign w:val="center"/>
          </w:tcPr>
          <w:p w14:paraId="49AA5A3A" w14:textId="77777777" w:rsidR="00D32072" w:rsidRPr="0037089B" w:rsidRDefault="00D32072" w:rsidP="00B903D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75451AB" w14:textId="77777777" w:rsidR="00D32072" w:rsidRPr="0037089B" w:rsidRDefault="00D32072" w:rsidP="007E575B">
            <w:pPr>
              <w:pStyle w:val="Title"/>
              <w:jc w:val="left"/>
              <w:rPr>
                <w:b/>
                <w:sz w:val="22"/>
                <w:szCs w:val="22"/>
              </w:rPr>
            </w:pPr>
            <w:r w:rsidRPr="0066156A">
              <w:rPr>
                <w:b/>
                <w:sz w:val="22"/>
                <w:szCs w:val="22"/>
              </w:rPr>
              <w:t>BASICS OF MICROBIOLOGY</w:t>
            </w:r>
          </w:p>
        </w:tc>
        <w:tc>
          <w:tcPr>
            <w:tcW w:w="1417" w:type="dxa"/>
            <w:vAlign w:val="center"/>
          </w:tcPr>
          <w:p w14:paraId="68CDC47E"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38F7F888" w14:textId="77777777" w:rsidR="00D32072" w:rsidRPr="0037089B" w:rsidRDefault="00D32072" w:rsidP="007E575B">
            <w:pPr>
              <w:pStyle w:val="Title"/>
              <w:jc w:val="left"/>
              <w:rPr>
                <w:b/>
                <w:sz w:val="22"/>
                <w:szCs w:val="22"/>
              </w:rPr>
            </w:pPr>
            <w:r w:rsidRPr="0037089B">
              <w:rPr>
                <w:b/>
                <w:sz w:val="22"/>
                <w:szCs w:val="22"/>
              </w:rPr>
              <w:t>100</w:t>
            </w:r>
          </w:p>
        </w:tc>
      </w:tr>
    </w:tbl>
    <w:p w14:paraId="3644D122"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D32072" w:rsidRPr="009C4175" w14:paraId="062F2A00" w14:textId="77777777" w:rsidTr="00B903D1">
        <w:trPr>
          <w:trHeight w:val="552"/>
        </w:trPr>
        <w:tc>
          <w:tcPr>
            <w:tcW w:w="272" w:type="pct"/>
          </w:tcPr>
          <w:p w14:paraId="0917D9CD" w14:textId="77777777" w:rsidR="00D32072" w:rsidRPr="009C4175" w:rsidRDefault="00D32072" w:rsidP="00517D3B">
            <w:pPr>
              <w:jc w:val="center"/>
              <w:rPr>
                <w:b/>
              </w:rPr>
            </w:pPr>
            <w:r w:rsidRPr="009C4175">
              <w:rPr>
                <w:b/>
              </w:rPr>
              <w:t>Q. No.</w:t>
            </w:r>
          </w:p>
        </w:tc>
        <w:tc>
          <w:tcPr>
            <w:tcW w:w="3929" w:type="pct"/>
            <w:gridSpan w:val="2"/>
            <w:vAlign w:val="center"/>
          </w:tcPr>
          <w:p w14:paraId="730B35C8" w14:textId="77777777" w:rsidR="00D32072" w:rsidRPr="009C4175" w:rsidRDefault="00D32072" w:rsidP="00B903D1">
            <w:pPr>
              <w:jc w:val="center"/>
              <w:rPr>
                <w:b/>
              </w:rPr>
            </w:pPr>
            <w:r w:rsidRPr="009C4175">
              <w:rPr>
                <w:b/>
              </w:rPr>
              <w:t>Questions</w:t>
            </w:r>
          </w:p>
        </w:tc>
        <w:tc>
          <w:tcPr>
            <w:tcW w:w="319" w:type="pct"/>
            <w:vAlign w:val="center"/>
          </w:tcPr>
          <w:p w14:paraId="101B2F39" w14:textId="77777777" w:rsidR="00D32072" w:rsidRPr="009C4175" w:rsidRDefault="00D32072" w:rsidP="00B903D1">
            <w:pPr>
              <w:jc w:val="center"/>
              <w:rPr>
                <w:b/>
              </w:rPr>
            </w:pPr>
            <w:r w:rsidRPr="009C4175">
              <w:rPr>
                <w:b/>
              </w:rPr>
              <w:t>CO</w:t>
            </w:r>
          </w:p>
        </w:tc>
        <w:tc>
          <w:tcPr>
            <w:tcW w:w="256" w:type="pct"/>
            <w:vAlign w:val="center"/>
          </w:tcPr>
          <w:p w14:paraId="7DEF5108" w14:textId="77777777" w:rsidR="00D32072" w:rsidRPr="009C4175" w:rsidRDefault="00D32072" w:rsidP="00B903D1">
            <w:pPr>
              <w:jc w:val="center"/>
              <w:rPr>
                <w:b/>
              </w:rPr>
            </w:pPr>
            <w:r w:rsidRPr="009C4175">
              <w:rPr>
                <w:b/>
              </w:rPr>
              <w:t>BL</w:t>
            </w:r>
          </w:p>
        </w:tc>
        <w:tc>
          <w:tcPr>
            <w:tcW w:w="224" w:type="pct"/>
            <w:vAlign w:val="center"/>
          </w:tcPr>
          <w:p w14:paraId="61048A01" w14:textId="77777777" w:rsidR="00D32072" w:rsidRPr="009C4175" w:rsidRDefault="00D32072" w:rsidP="00B903D1">
            <w:pPr>
              <w:jc w:val="center"/>
              <w:rPr>
                <w:b/>
              </w:rPr>
            </w:pPr>
            <w:r w:rsidRPr="009C4175">
              <w:rPr>
                <w:b/>
              </w:rPr>
              <w:t>M</w:t>
            </w:r>
          </w:p>
        </w:tc>
      </w:tr>
      <w:tr w:rsidR="00D32072" w:rsidRPr="009C4175" w14:paraId="527DD055" w14:textId="77777777" w:rsidTr="00B903D1">
        <w:trPr>
          <w:trHeight w:val="550"/>
        </w:trPr>
        <w:tc>
          <w:tcPr>
            <w:tcW w:w="5000" w:type="pct"/>
            <w:gridSpan w:val="6"/>
            <w:vAlign w:val="center"/>
          </w:tcPr>
          <w:p w14:paraId="5A6AE91C" w14:textId="77777777" w:rsidR="00D32072" w:rsidRPr="009C4175" w:rsidRDefault="00D32072" w:rsidP="00B903D1">
            <w:pPr>
              <w:jc w:val="center"/>
              <w:rPr>
                <w:b/>
              </w:rPr>
            </w:pPr>
            <w:r w:rsidRPr="009C4175">
              <w:rPr>
                <w:b/>
              </w:rPr>
              <w:t>PART – A (10 X 1 = 10 MARKS)</w:t>
            </w:r>
          </w:p>
        </w:tc>
      </w:tr>
      <w:tr w:rsidR="00D32072" w:rsidRPr="009C4175" w14:paraId="2C5C821A" w14:textId="77777777" w:rsidTr="002A59CA">
        <w:trPr>
          <w:trHeight w:val="283"/>
        </w:trPr>
        <w:tc>
          <w:tcPr>
            <w:tcW w:w="272" w:type="pct"/>
          </w:tcPr>
          <w:p w14:paraId="3FAE1BB4" w14:textId="77777777" w:rsidR="00D32072" w:rsidRPr="009C4175" w:rsidRDefault="00D32072" w:rsidP="006419C2">
            <w:pPr>
              <w:jc w:val="center"/>
            </w:pPr>
            <w:r w:rsidRPr="009C4175">
              <w:t>1.</w:t>
            </w:r>
          </w:p>
        </w:tc>
        <w:tc>
          <w:tcPr>
            <w:tcW w:w="3929" w:type="pct"/>
            <w:gridSpan w:val="2"/>
          </w:tcPr>
          <w:p w14:paraId="1569A588" w14:textId="77777777" w:rsidR="00D32072" w:rsidRPr="009C4175" w:rsidRDefault="00D32072" w:rsidP="006419C2">
            <w:pPr>
              <w:pStyle w:val="NormalWeb"/>
              <w:shd w:val="clear" w:color="auto" w:fill="FFFFFF"/>
              <w:spacing w:before="0" w:beforeAutospacing="0" w:after="0" w:afterAutospacing="0"/>
            </w:pPr>
            <w:r w:rsidRPr="005D11E4">
              <w:t>Name the scientist who discovered the penicillin antibiotic.</w:t>
            </w:r>
          </w:p>
        </w:tc>
        <w:tc>
          <w:tcPr>
            <w:tcW w:w="319" w:type="pct"/>
          </w:tcPr>
          <w:p w14:paraId="10FFFD6B" w14:textId="77777777" w:rsidR="00D32072" w:rsidRPr="009C4175" w:rsidRDefault="00D32072" w:rsidP="006419C2">
            <w:pPr>
              <w:jc w:val="center"/>
            </w:pPr>
            <w:r w:rsidRPr="009C4175">
              <w:t>CO1</w:t>
            </w:r>
          </w:p>
        </w:tc>
        <w:tc>
          <w:tcPr>
            <w:tcW w:w="256" w:type="pct"/>
          </w:tcPr>
          <w:p w14:paraId="47A9AF63" w14:textId="77777777" w:rsidR="00D32072" w:rsidRPr="009C4175" w:rsidRDefault="00D32072" w:rsidP="006419C2">
            <w:pPr>
              <w:jc w:val="center"/>
            </w:pPr>
            <w:r w:rsidRPr="009C4175">
              <w:t>U</w:t>
            </w:r>
          </w:p>
        </w:tc>
        <w:tc>
          <w:tcPr>
            <w:tcW w:w="224" w:type="pct"/>
          </w:tcPr>
          <w:p w14:paraId="53BA47AC" w14:textId="77777777" w:rsidR="00D32072" w:rsidRPr="009C4175" w:rsidRDefault="00D32072" w:rsidP="006419C2">
            <w:pPr>
              <w:jc w:val="center"/>
            </w:pPr>
            <w:r w:rsidRPr="009C4175">
              <w:t>1</w:t>
            </w:r>
          </w:p>
        </w:tc>
      </w:tr>
      <w:tr w:rsidR="00D32072" w:rsidRPr="009C4175" w14:paraId="2A1C7283" w14:textId="77777777" w:rsidTr="002A59CA">
        <w:trPr>
          <w:trHeight w:val="283"/>
        </w:trPr>
        <w:tc>
          <w:tcPr>
            <w:tcW w:w="272" w:type="pct"/>
          </w:tcPr>
          <w:p w14:paraId="73F7F982" w14:textId="77777777" w:rsidR="00D32072" w:rsidRPr="009C4175" w:rsidRDefault="00D32072" w:rsidP="006419C2">
            <w:pPr>
              <w:jc w:val="center"/>
            </w:pPr>
            <w:r w:rsidRPr="009C4175">
              <w:t>2.</w:t>
            </w:r>
          </w:p>
        </w:tc>
        <w:tc>
          <w:tcPr>
            <w:tcW w:w="3929" w:type="pct"/>
            <w:gridSpan w:val="2"/>
          </w:tcPr>
          <w:p w14:paraId="0B2BD6CF" w14:textId="77777777" w:rsidR="00D32072" w:rsidRPr="009C4175" w:rsidRDefault="00D32072" w:rsidP="006419C2">
            <w:pPr>
              <w:pStyle w:val="NormalWeb"/>
              <w:shd w:val="clear" w:color="auto" w:fill="FFFFFF"/>
              <w:spacing w:before="0" w:beforeAutospacing="0" w:after="0" w:afterAutospacing="0"/>
            </w:pPr>
            <w:r>
              <w:t>Write an example for animal virus.</w:t>
            </w:r>
          </w:p>
        </w:tc>
        <w:tc>
          <w:tcPr>
            <w:tcW w:w="319" w:type="pct"/>
          </w:tcPr>
          <w:p w14:paraId="2BDC69F0" w14:textId="77777777" w:rsidR="00D32072" w:rsidRPr="009C4175" w:rsidRDefault="00D32072" w:rsidP="006419C2">
            <w:pPr>
              <w:jc w:val="center"/>
            </w:pPr>
            <w:r w:rsidRPr="009C4175">
              <w:t>CO1</w:t>
            </w:r>
          </w:p>
        </w:tc>
        <w:tc>
          <w:tcPr>
            <w:tcW w:w="256" w:type="pct"/>
          </w:tcPr>
          <w:p w14:paraId="41D8F281" w14:textId="77777777" w:rsidR="00D32072" w:rsidRPr="009C4175" w:rsidRDefault="00D32072" w:rsidP="006419C2">
            <w:pPr>
              <w:jc w:val="center"/>
            </w:pPr>
            <w:r w:rsidRPr="009C4175">
              <w:t>R</w:t>
            </w:r>
          </w:p>
        </w:tc>
        <w:tc>
          <w:tcPr>
            <w:tcW w:w="224" w:type="pct"/>
          </w:tcPr>
          <w:p w14:paraId="3ADC224B" w14:textId="77777777" w:rsidR="00D32072" w:rsidRPr="009C4175" w:rsidRDefault="00D32072" w:rsidP="006419C2">
            <w:pPr>
              <w:jc w:val="center"/>
            </w:pPr>
            <w:r w:rsidRPr="009C4175">
              <w:t>1</w:t>
            </w:r>
          </w:p>
        </w:tc>
      </w:tr>
      <w:tr w:rsidR="00D32072" w:rsidRPr="009C4175" w14:paraId="4F743654" w14:textId="77777777" w:rsidTr="002A59CA">
        <w:trPr>
          <w:trHeight w:val="283"/>
        </w:trPr>
        <w:tc>
          <w:tcPr>
            <w:tcW w:w="272" w:type="pct"/>
          </w:tcPr>
          <w:p w14:paraId="2061C836" w14:textId="77777777" w:rsidR="00D32072" w:rsidRPr="009C4175" w:rsidRDefault="00D32072" w:rsidP="006419C2">
            <w:pPr>
              <w:jc w:val="center"/>
            </w:pPr>
            <w:r w:rsidRPr="009C4175">
              <w:t>3.</w:t>
            </w:r>
          </w:p>
        </w:tc>
        <w:tc>
          <w:tcPr>
            <w:tcW w:w="3929" w:type="pct"/>
            <w:gridSpan w:val="2"/>
          </w:tcPr>
          <w:p w14:paraId="624A7111" w14:textId="77777777" w:rsidR="00D32072" w:rsidRPr="006F18A4" w:rsidRDefault="00D32072" w:rsidP="006419C2">
            <w:r>
              <w:t>What is the term used for a bacterial virus.</w:t>
            </w:r>
          </w:p>
        </w:tc>
        <w:tc>
          <w:tcPr>
            <w:tcW w:w="319" w:type="pct"/>
          </w:tcPr>
          <w:p w14:paraId="5CE094E2" w14:textId="77777777" w:rsidR="00D32072" w:rsidRPr="009C4175" w:rsidRDefault="00D32072" w:rsidP="006419C2">
            <w:pPr>
              <w:jc w:val="center"/>
            </w:pPr>
            <w:r w:rsidRPr="009C4175">
              <w:t>CO2</w:t>
            </w:r>
          </w:p>
        </w:tc>
        <w:tc>
          <w:tcPr>
            <w:tcW w:w="256" w:type="pct"/>
          </w:tcPr>
          <w:p w14:paraId="2EBC77AC" w14:textId="77777777" w:rsidR="00D32072" w:rsidRPr="009C4175" w:rsidRDefault="00D32072" w:rsidP="006419C2">
            <w:pPr>
              <w:jc w:val="center"/>
            </w:pPr>
            <w:r w:rsidRPr="009C4175">
              <w:t>R</w:t>
            </w:r>
          </w:p>
        </w:tc>
        <w:tc>
          <w:tcPr>
            <w:tcW w:w="224" w:type="pct"/>
          </w:tcPr>
          <w:p w14:paraId="0F47C599" w14:textId="77777777" w:rsidR="00D32072" w:rsidRPr="009C4175" w:rsidRDefault="00D32072" w:rsidP="006419C2">
            <w:pPr>
              <w:jc w:val="center"/>
            </w:pPr>
            <w:r w:rsidRPr="009C4175">
              <w:t>1</w:t>
            </w:r>
          </w:p>
        </w:tc>
      </w:tr>
      <w:tr w:rsidR="00D32072" w:rsidRPr="009C4175" w14:paraId="3441E484" w14:textId="77777777" w:rsidTr="002A59CA">
        <w:trPr>
          <w:trHeight w:val="283"/>
        </w:trPr>
        <w:tc>
          <w:tcPr>
            <w:tcW w:w="272" w:type="pct"/>
          </w:tcPr>
          <w:p w14:paraId="385513C0" w14:textId="77777777" w:rsidR="00D32072" w:rsidRPr="009C4175" w:rsidRDefault="00D32072" w:rsidP="006419C2">
            <w:pPr>
              <w:jc w:val="center"/>
            </w:pPr>
            <w:r w:rsidRPr="009C4175">
              <w:t>4.</w:t>
            </w:r>
          </w:p>
        </w:tc>
        <w:tc>
          <w:tcPr>
            <w:tcW w:w="3929" w:type="pct"/>
            <w:gridSpan w:val="2"/>
          </w:tcPr>
          <w:p w14:paraId="32E3816C" w14:textId="77777777" w:rsidR="00D32072" w:rsidRPr="009C4175" w:rsidRDefault="00D32072" w:rsidP="006419C2">
            <w:r>
              <w:t>Name</w:t>
            </w:r>
            <w:r w:rsidRPr="005D11E4">
              <w:t xml:space="preserve"> the protein found in bacterial flagella.</w:t>
            </w:r>
          </w:p>
        </w:tc>
        <w:tc>
          <w:tcPr>
            <w:tcW w:w="319" w:type="pct"/>
          </w:tcPr>
          <w:p w14:paraId="5CE8C973" w14:textId="77777777" w:rsidR="00D32072" w:rsidRPr="009C4175" w:rsidRDefault="00D32072" w:rsidP="006419C2">
            <w:pPr>
              <w:jc w:val="center"/>
            </w:pPr>
            <w:r w:rsidRPr="009C4175">
              <w:t>CO2</w:t>
            </w:r>
          </w:p>
        </w:tc>
        <w:tc>
          <w:tcPr>
            <w:tcW w:w="256" w:type="pct"/>
          </w:tcPr>
          <w:p w14:paraId="698529F9" w14:textId="77777777" w:rsidR="00D32072" w:rsidRPr="009C4175" w:rsidRDefault="00D32072" w:rsidP="006419C2">
            <w:pPr>
              <w:jc w:val="center"/>
            </w:pPr>
            <w:r w:rsidRPr="009C4175">
              <w:t>R</w:t>
            </w:r>
          </w:p>
        </w:tc>
        <w:tc>
          <w:tcPr>
            <w:tcW w:w="224" w:type="pct"/>
          </w:tcPr>
          <w:p w14:paraId="34A8368F" w14:textId="77777777" w:rsidR="00D32072" w:rsidRPr="009C4175" w:rsidRDefault="00D32072" w:rsidP="006419C2">
            <w:pPr>
              <w:jc w:val="center"/>
            </w:pPr>
            <w:r w:rsidRPr="009C4175">
              <w:t>1</w:t>
            </w:r>
          </w:p>
        </w:tc>
      </w:tr>
      <w:tr w:rsidR="00D32072" w:rsidRPr="009C4175" w14:paraId="7E8D9629" w14:textId="77777777" w:rsidTr="002A59CA">
        <w:trPr>
          <w:trHeight w:val="283"/>
        </w:trPr>
        <w:tc>
          <w:tcPr>
            <w:tcW w:w="272" w:type="pct"/>
          </w:tcPr>
          <w:p w14:paraId="5EE86A40" w14:textId="77777777" w:rsidR="00D32072" w:rsidRPr="009C4175" w:rsidRDefault="00D32072" w:rsidP="006419C2">
            <w:pPr>
              <w:jc w:val="center"/>
            </w:pPr>
            <w:r w:rsidRPr="009C4175">
              <w:t>5.</w:t>
            </w:r>
          </w:p>
        </w:tc>
        <w:tc>
          <w:tcPr>
            <w:tcW w:w="3929" w:type="pct"/>
            <w:gridSpan w:val="2"/>
          </w:tcPr>
          <w:p w14:paraId="15411256" w14:textId="77777777" w:rsidR="00D32072" w:rsidRPr="009C4175" w:rsidRDefault="00D32072" w:rsidP="006419C2">
            <w:pPr>
              <w:pStyle w:val="Default"/>
            </w:pPr>
            <w:r>
              <w:rPr>
                <w:lang w:val="en-US"/>
              </w:rPr>
              <w:t>Given an example for yeast.</w:t>
            </w:r>
          </w:p>
        </w:tc>
        <w:tc>
          <w:tcPr>
            <w:tcW w:w="319" w:type="pct"/>
          </w:tcPr>
          <w:p w14:paraId="7C693518" w14:textId="77777777" w:rsidR="00D32072" w:rsidRPr="009C4175" w:rsidRDefault="00D32072" w:rsidP="006419C2">
            <w:pPr>
              <w:jc w:val="center"/>
            </w:pPr>
            <w:r w:rsidRPr="009C4175">
              <w:t>CO3</w:t>
            </w:r>
          </w:p>
        </w:tc>
        <w:tc>
          <w:tcPr>
            <w:tcW w:w="256" w:type="pct"/>
          </w:tcPr>
          <w:p w14:paraId="6B26E156" w14:textId="77777777" w:rsidR="00D32072" w:rsidRPr="009C4175" w:rsidRDefault="00D32072" w:rsidP="006419C2">
            <w:pPr>
              <w:jc w:val="center"/>
            </w:pPr>
            <w:r w:rsidRPr="009C4175">
              <w:t>U</w:t>
            </w:r>
          </w:p>
        </w:tc>
        <w:tc>
          <w:tcPr>
            <w:tcW w:w="224" w:type="pct"/>
          </w:tcPr>
          <w:p w14:paraId="4D9F97C1" w14:textId="77777777" w:rsidR="00D32072" w:rsidRPr="009C4175" w:rsidRDefault="00D32072" w:rsidP="006419C2">
            <w:pPr>
              <w:jc w:val="center"/>
            </w:pPr>
            <w:r w:rsidRPr="009C4175">
              <w:t>1</w:t>
            </w:r>
          </w:p>
        </w:tc>
      </w:tr>
      <w:tr w:rsidR="00D32072" w:rsidRPr="009C4175" w14:paraId="7AC79891" w14:textId="77777777" w:rsidTr="002A59CA">
        <w:trPr>
          <w:trHeight w:val="283"/>
        </w:trPr>
        <w:tc>
          <w:tcPr>
            <w:tcW w:w="272" w:type="pct"/>
          </w:tcPr>
          <w:p w14:paraId="18C694F0" w14:textId="77777777" w:rsidR="00D32072" w:rsidRPr="009C4175" w:rsidRDefault="00D32072" w:rsidP="006419C2">
            <w:pPr>
              <w:jc w:val="center"/>
            </w:pPr>
            <w:r w:rsidRPr="009C4175">
              <w:t>6.</w:t>
            </w:r>
          </w:p>
        </w:tc>
        <w:tc>
          <w:tcPr>
            <w:tcW w:w="3929" w:type="pct"/>
            <w:gridSpan w:val="2"/>
          </w:tcPr>
          <w:p w14:paraId="154C8059" w14:textId="77777777" w:rsidR="00D32072" w:rsidRPr="009C4175" w:rsidRDefault="00D32072" w:rsidP="006419C2">
            <w:r w:rsidRPr="005D11E4">
              <w:t>Name the photosynthetic organelles of red algae.</w:t>
            </w:r>
          </w:p>
        </w:tc>
        <w:tc>
          <w:tcPr>
            <w:tcW w:w="319" w:type="pct"/>
          </w:tcPr>
          <w:p w14:paraId="32E4A2E9" w14:textId="77777777" w:rsidR="00D32072" w:rsidRPr="009C4175" w:rsidRDefault="00D32072" w:rsidP="006419C2">
            <w:pPr>
              <w:jc w:val="center"/>
            </w:pPr>
            <w:r w:rsidRPr="009C4175">
              <w:t>CO3</w:t>
            </w:r>
          </w:p>
        </w:tc>
        <w:tc>
          <w:tcPr>
            <w:tcW w:w="256" w:type="pct"/>
          </w:tcPr>
          <w:p w14:paraId="084A908D" w14:textId="77777777" w:rsidR="00D32072" w:rsidRPr="009C4175" w:rsidRDefault="00D32072" w:rsidP="006419C2">
            <w:pPr>
              <w:jc w:val="center"/>
            </w:pPr>
            <w:r w:rsidRPr="009C4175">
              <w:t>R</w:t>
            </w:r>
          </w:p>
        </w:tc>
        <w:tc>
          <w:tcPr>
            <w:tcW w:w="224" w:type="pct"/>
          </w:tcPr>
          <w:p w14:paraId="2F9824C6" w14:textId="77777777" w:rsidR="00D32072" w:rsidRPr="009C4175" w:rsidRDefault="00D32072" w:rsidP="006419C2">
            <w:pPr>
              <w:jc w:val="center"/>
            </w:pPr>
            <w:r w:rsidRPr="009C4175">
              <w:t>1</w:t>
            </w:r>
          </w:p>
        </w:tc>
      </w:tr>
      <w:tr w:rsidR="00D32072" w:rsidRPr="009C4175" w14:paraId="1192A8A0" w14:textId="77777777" w:rsidTr="002A59CA">
        <w:trPr>
          <w:trHeight w:val="283"/>
        </w:trPr>
        <w:tc>
          <w:tcPr>
            <w:tcW w:w="272" w:type="pct"/>
          </w:tcPr>
          <w:p w14:paraId="5634EE4E" w14:textId="77777777" w:rsidR="00D32072" w:rsidRPr="009C4175" w:rsidRDefault="00D32072" w:rsidP="006419C2">
            <w:pPr>
              <w:jc w:val="center"/>
            </w:pPr>
            <w:r w:rsidRPr="009C4175">
              <w:t>7.</w:t>
            </w:r>
          </w:p>
        </w:tc>
        <w:tc>
          <w:tcPr>
            <w:tcW w:w="3929" w:type="pct"/>
            <w:gridSpan w:val="2"/>
          </w:tcPr>
          <w:p w14:paraId="47A71B73" w14:textId="77777777" w:rsidR="00D32072" w:rsidRPr="009C4175" w:rsidRDefault="00D32072" w:rsidP="006419C2">
            <w:pPr>
              <w:pStyle w:val="ListParagraph"/>
              <w:ind w:left="0"/>
              <w:rPr>
                <w:noProof/>
                <w:lang w:eastAsia="zh-TW"/>
              </w:rPr>
            </w:pPr>
            <w:r>
              <w:rPr>
                <w:lang w:eastAsia="zh-TW"/>
              </w:rPr>
              <w:t>What is TSIA?</w:t>
            </w:r>
          </w:p>
        </w:tc>
        <w:tc>
          <w:tcPr>
            <w:tcW w:w="319" w:type="pct"/>
          </w:tcPr>
          <w:p w14:paraId="70D4E0F1" w14:textId="77777777" w:rsidR="00D32072" w:rsidRPr="009C4175" w:rsidRDefault="00D32072" w:rsidP="006419C2">
            <w:pPr>
              <w:jc w:val="center"/>
            </w:pPr>
            <w:r w:rsidRPr="009C4175">
              <w:t>CO4</w:t>
            </w:r>
          </w:p>
        </w:tc>
        <w:tc>
          <w:tcPr>
            <w:tcW w:w="256" w:type="pct"/>
          </w:tcPr>
          <w:p w14:paraId="31C67969" w14:textId="77777777" w:rsidR="00D32072" w:rsidRPr="009C4175" w:rsidRDefault="00D32072" w:rsidP="006419C2">
            <w:pPr>
              <w:jc w:val="center"/>
            </w:pPr>
            <w:r w:rsidRPr="009C4175">
              <w:t>U</w:t>
            </w:r>
          </w:p>
        </w:tc>
        <w:tc>
          <w:tcPr>
            <w:tcW w:w="224" w:type="pct"/>
          </w:tcPr>
          <w:p w14:paraId="262C6E5D" w14:textId="77777777" w:rsidR="00D32072" w:rsidRPr="009C4175" w:rsidRDefault="00D32072" w:rsidP="006419C2">
            <w:pPr>
              <w:jc w:val="center"/>
            </w:pPr>
            <w:r w:rsidRPr="009C4175">
              <w:t>1</w:t>
            </w:r>
          </w:p>
        </w:tc>
      </w:tr>
      <w:tr w:rsidR="00D32072" w:rsidRPr="009C4175" w14:paraId="13174F75" w14:textId="77777777" w:rsidTr="002A59CA">
        <w:trPr>
          <w:trHeight w:val="283"/>
        </w:trPr>
        <w:tc>
          <w:tcPr>
            <w:tcW w:w="272" w:type="pct"/>
          </w:tcPr>
          <w:p w14:paraId="425BB680" w14:textId="77777777" w:rsidR="00D32072" w:rsidRPr="009C4175" w:rsidRDefault="00D32072" w:rsidP="006419C2">
            <w:pPr>
              <w:jc w:val="center"/>
            </w:pPr>
            <w:r w:rsidRPr="009C4175">
              <w:t>8.</w:t>
            </w:r>
          </w:p>
        </w:tc>
        <w:tc>
          <w:tcPr>
            <w:tcW w:w="3929" w:type="pct"/>
            <w:gridSpan w:val="2"/>
          </w:tcPr>
          <w:p w14:paraId="53752510" w14:textId="77777777" w:rsidR="00D32072" w:rsidRPr="009C4175" w:rsidRDefault="00D32072" w:rsidP="006419C2">
            <w:pPr>
              <w:rPr>
                <w:b/>
                <w:bCs/>
              </w:rPr>
            </w:pPr>
            <w:r>
              <w:t>Name any one factor affecting the growth of bacteria.</w:t>
            </w:r>
          </w:p>
        </w:tc>
        <w:tc>
          <w:tcPr>
            <w:tcW w:w="319" w:type="pct"/>
          </w:tcPr>
          <w:p w14:paraId="501BCB7A" w14:textId="77777777" w:rsidR="00D32072" w:rsidRPr="009C4175" w:rsidRDefault="00D32072" w:rsidP="006419C2">
            <w:pPr>
              <w:jc w:val="center"/>
            </w:pPr>
            <w:r w:rsidRPr="009C4175">
              <w:t>CO4</w:t>
            </w:r>
          </w:p>
        </w:tc>
        <w:tc>
          <w:tcPr>
            <w:tcW w:w="256" w:type="pct"/>
          </w:tcPr>
          <w:p w14:paraId="5559DA0A" w14:textId="77777777" w:rsidR="00D32072" w:rsidRPr="009C4175" w:rsidRDefault="00D32072" w:rsidP="006419C2">
            <w:pPr>
              <w:jc w:val="center"/>
            </w:pPr>
            <w:r w:rsidRPr="009C4175">
              <w:t>R</w:t>
            </w:r>
          </w:p>
        </w:tc>
        <w:tc>
          <w:tcPr>
            <w:tcW w:w="224" w:type="pct"/>
          </w:tcPr>
          <w:p w14:paraId="730E9FD9" w14:textId="77777777" w:rsidR="00D32072" w:rsidRPr="009C4175" w:rsidRDefault="00D32072" w:rsidP="006419C2">
            <w:pPr>
              <w:jc w:val="center"/>
            </w:pPr>
            <w:r w:rsidRPr="009C4175">
              <w:t>1</w:t>
            </w:r>
          </w:p>
        </w:tc>
      </w:tr>
      <w:tr w:rsidR="00D32072" w:rsidRPr="009C4175" w14:paraId="4F5EBEBB" w14:textId="77777777" w:rsidTr="002A59CA">
        <w:trPr>
          <w:trHeight w:val="283"/>
        </w:trPr>
        <w:tc>
          <w:tcPr>
            <w:tcW w:w="272" w:type="pct"/>
          </w:tcPr>
          <w:p w14:paraId="004FE64B" w14:textId="77777777" w:rsidR="00D32072" w:rsidRPr="009C4175" w:rsidRDefault="00D32072" w:rsidP="006419C2">
            <w:pPr>
              <w:jc w:val="center"/>
            </w:pPr>
            <w:r w:rsidRPr="009C4175">
              <w:t>9.</w:t>
            </w:r>
          </w:p>
        </w:tc>
        <w:tc>
          <w:tcPr>
            <w:tcW w:w="3929" w:type="pct"/>
            <w:gridSpan w:val="2"/>
          </w:tcPr>
          <w:p w14:paraId="144273DC" w14:textId="77777777" w:rsidR="00D32072" w:rsidRPr="009C4175" w:rsidRDefault="00D32072" w:rsidP="006419C2">
            <w:pPr>
              <w:pStyle w:val="ListParagraph"/>
              <w:ind w:left="0"/>
              <w:rPr>
                <w:noProof/>
                <w:lang w:eastAsia="zh-TW"/>
              </w:rPr>
            </w:pPr>
            <w:r>
              <w:rPr>
                <w:noProof/>
                <w:lang w:eastAsia="zh-TW"/>
              </w:rPr>
              <w:t>Given an example of a disinfectant.</w:t>
            </w:r>
          </w:p>
        </w:tc>
        <w:tc>
          <w:tcPr>
            <w:tcW w:w="319" w:type="pct"/>
          </w:tcPr>
          <w:p w14:paraId="546383A2" w14:textId="77777777" w:rsidR="00D32072" w:rsidRPr="009C4175" w:rsidRDefault="00D32072" w:rsidP="006419C2">
            <w:pPr>
              <w:jc w:val="center"/>
            </w:pPr>
            <w:r w:rsidRPr="009C4175">
              <w:t>CO5</w:t>
            </w:r>
          </w:p>
        </w:tc>
        <w:tc>
          <w:tcPr>
            <w:tcW w:w="256" w:type="pct"/>
          </w:tcPr>
          <w:p w14:paraId="08BDB55A" w14:textId="77777777" w:rsidR="00D32072" w:rsidRPr="009C4175" w:rsidRDefault="00D32072" w:rsidP="006419C2">
            <w:pPr>
              <w:jc w:val="center"/>
            </w:pPr>
            <w:r w:rsidRPr="009C4175">
              <w:t>U</w:t>
            </w:r>
          </w:p>
        </w:tc>
        <w:tc>
          <w:tcPr>
            <w:tcW w:w="224" w:type="pct"/>
          </w:tcPr>
          <w:p w14:paraId="70E2FF08" w14:textId="77777777" w:rsidR="00D32072" w:rsidRPr="009C4175" w:rsidRDefault="00D32072" w:rsidP="006419C2">
            <w:pPr>
              <w:jc w:val="center"/>
            </w:pPr>
            <w:r w:rsidRPr="009C4175">
              <w:t>1</w:t>
            </w:r>
          </w:p>
        </w:tc>
      </w:tr>
      <w:tr w:rsidR="00D32072" w:rsidRPr="009C4175" w14:paraId="6CED4206" w14:textId="77777777" w:rsidTr="002A59CA">
        <w:trPr>
          <w:trHeight w:val="283"/>
        </w:trPr>
        <w:tc>
          <w:tcPr>
            <w:tcW w:w="272" w:type="pct"/>
          </w:tcPr>
          <w:p w14:paraId="00C7EA46" w14:textId="77777777" w:rsidR="00D32072" w:rsidRPr="009C4175" w:rsidRDefault="00D32072" w:rsidP="006419C2">
            <w:pPr>
              <w:jc w:val="center"/>
            </w:pPr>
            <w:r w:rsidRPr="009C4175">
              <w:t>10.</w:t>
            </w:r>
          </w:p>
        </w:tc>
        <w:tc>
          <w:tcPr>
            <w:tcW w:w="3929" w:type="pct"/>
            <w:gridSpan w:val="2"/>
          </w:tcPr>
          <w:p w14:paraId="107326D8" w14:textId="77777777" w:rsidR="00D32072" w:rsidRPr="009C4175" w:rsidRDefault="00D32072" w:rsidP="006419C2">
            <w:r w:rsidRPr="005D11E4">
              <w:t>Give an example</w:t>
            </w:r>
            <w:r w:rsidRPr="005D11E4">
              <w:rPr>
                <w:lang w:val="en-IN"/>
              </w:rPr>
              <w:t xml:space="preserve"> of </w:t>
            </w:r>
            <w:r w:rsidRPr="005D11E4">
              <w:t>ionizing radiation.</w:t>
            </w:r>
          </w:p>
        </w:tc>
        <w:tc>
          <w:tcPr>
            <w:tcW w:w="319" w:type="pct"/>
          </w:tcPr>
          <w:p w14:paraId="2CA5F4C7" w14:textId="77777777" w:rsidR="00D32072" w:rsidRPr="009C4175" w:rsidRDefault="00D32072" w:rsidP="006419C2">
            <w:pPr>
              <w:jc w:val="center"/>
            </w:pPr>
            <w:r w:rsidRPr="009C4175">
              <w:t>CO6</w:t>
            </w:r>
          </w:p>
        </w:tc>
        <w:tc>
          <w:tcPr>
            <w:tcW w:w="256" w:type="pct"/>
          </w:tcPr>
          <w:p w14:paraId="75AC4022" w14:textId="77777777" w:rsidR="00D32072" w:rsidRPr="009C4175" w:rsidRDefault="00D32072" w:rsidP="006419C2">
            <w:pPr>
              <w:jc w:val="center"/>
            </w:pPr>
            <w:r w:rsidRPr="009C4175">
              <w:t>U</w:t>
            </w:r>
          </w:p>
        </w:tc>
        <w:tc>
          <w:tcPr>
            <w:tcW w:w="224" w:type="pct"/>
          </w:tcPr>
          <w:p w14:paraId="6C2545A2" w14:textId="77777777" w:rsidR="00D32072" w:rsidRPr="009C4175" w:rsidRDefault="00D32072" w:rsidP="006419C2">
            <w:pPr>
              <w:jc w:val="center"/>
            </w:pPr>
            <w:r w:rsidRPr="009C4175">
              <w:t>1</w:t>
            </w:r>
          </w:p>
        </w:tc>
      </w:tr>
      <w:tr w:rsidR="00D32072" w:rsidRPr="009C4175" w14:paraId="69C849F4" w14:textId="77777777" w:rsidTr="00B903D1">
        <w:trPr>
          <w:trHeight w:val="552"/>
        </w:trPr>
        <w:tc>
          <w:tcPr>
            <w:tcW w:w="5000" w:type="pct"/>
            <w:gridSpan w:val="6"/>
            <w:vAlign w:val="center"/>
          </w:tcPr>
          <w:p w14:paraId="650AC8DA" w14:textId="77777777" w:rsidR="00D32072" w:rsidRPr="009C4175" w:rsidRDefault="00D32072" w:rsidP="00B903D1">
            <w:pPr>
              <w:jc w:val="center"/>
              <w:rPr>
                <w:b/>
              </w:rPr>
            </w:pPr>
            <w:r w:rsidRPr="009C4175">
              <w:rPr>
                <w:b/>
              </w:rPr>
              <w:t>PART – B (6 X 3 = 18 MARKS)</w:t>
            </w:r>
          </w:p>
        </w:tc>
      </w:tr>
      <w:tr w:rsidR="00D32072" w:rsidRPr="009C4175" w14:paraId="4BED79BF" w14:textId="77777777" w:rsidTr="002A59CA">
        <w:trPr>
          <w:trHeight w:val="283"/>
        </w:trPr>
        <w:tc>
          <w:tcPr>
            <w:tcW w:w="272" w:type="pct"/>
          </w:tcPr>
          <w:p w14:paraId="43CA1206" w14:textId="77777777" w:rsidR="00D32072" w:rsidRPr="009C4175" w:rsidRDefault="00D32072" w:rsidP="006419C2">
            <w:pPr>
              <w:pStyle w:val="NoSpacing"/>
              <w:jc w:val="center"/>
            </w:pPr>
            <w:r w:rsidRPr="009C4175">
              <w:t>11.</w:t>
            </w:r>
          </w:p>
        </w:tc>
        <w:tc>
          <w:tcPr>
            <w:tcW w:w="3929" w:type="pct"/>
            <w:gridSpan w:val="2"/>
          </w:tcPr>
          <w:p w14:paraId="3A2237BD" w14:textId="77777777" w:rsidR="00D32072" w:rsidRPr="009C4175" w:rsidRDefault="00D32072" w:rsidP="006419C2">
            <w:pPr>
              <w:pStyle w:val="NoSpacing"/>
            </w:pPr>
            <w:r>
              <w:t>Write notes on the scope of microbiology.</w:t>
            </w:r>
          </w:p>
        </w:tc>
        <w:tc>
          <w:tcPr>
            <w:tcW w:w="319" w:type="pct"/>
          </w:tcPr>
          <w:p w14:paraId="4DC1130B" w14:textId="77777777" w:rsidR="00D32072" w:rsidRPr="009C4175" w:rsidRDefault="00D32072" w:rsidP="006419C2">
            <w:pPr>
              <w:pStyle w:val="NoSpacing"/>
              <w:jc w:val="center"/>
            </w:pPr>
            <w:r w:rsidRPr="009C4175">
              <w:t>CO1</w:t>
            </w:r>
          </w:p>
        </w:tc>
        <w:tc>
          <w:tcPr>
            <w:tcW w:w="256" w:type="pct"/>
          </w:tcPr>
          <w:p w14:paraId="03046E7B" w14:textId="77777777" w:rsidR="00D32072" w:rsidRPr="009C4175" w:rsidRDefault="00D32072" w:rsidP="006419C2">
            <w:pPr>
              <w:pStyle w:val="NoSpacing"/>
              <w:jc w:val="center"/>
            </w:pPr>
            <w:r w:rsidRPr="009C4175">
              <w:t>An</w:t>
            </w:r>
          </w:p>
        </w:tc>
        <w:tc>
          <w:tcPr>
            <w:tcW w:w="224" w:type="pct"/>
          </w:tcPr>
          <w:p w14:paraId="5C0F2439" w14:textId="77777777" w:rsidR="00D32072" w:rsidRPr="009C4175" w:rsidRDefault="00D32072" w:rsidP="006419C2">
            <w:pPr>
              <w:pStyle w:val="NoSpacing"/>
              <w:jc w:val="center"/>
            </w:pPr>
            <w:r w:rsidRPr="009C4175">
              <w:t>3</w:t>
            </w:r>
          </w:p>
        </w:tc>
      </w:tr>
      <w:tr w:rsidR="00D32072" w:rsidRPr="009C4175" w14:paraId="3C9FCCBE" w14:textId="77777777" w:rsidTr="002A59CA">
        <w:trPr>
          <w:trHeight w:val="283"/>
        </w:trPr>
        <w:tc>
          <w:tcPr>
            <w:tcW w:w="272" w:type="pct"/>
          </w:tcPr>
          <w:p w14:paraId="70647976" w14:textId="77777777" w:rsidR="00D32072" w:rsidRPr="009C4175" w:rsidRDefault="00D32072" w:rsidP="006419C2">
            <w:pPr>
              <w:pStyle w:val="NoSpacing"/>
              <w:jc w:val="center"/>
            </w:pPr>
            <w:r w:rsidRPr="009C4175">
              <w:t>12.</w:t>
            </w:r>
          </w:p>
        </w:tc>
        <w:tc>
          <w:tcPr>
            <w:tcW w:w="3929" w:type="pct"/>
            <w:gridSpan w:val="2"/>
          </w:tcPr>
          <w:p w14:paraId="5994A558" w14:textId="77777777" w:rsidR="00D32072" w:rsidRPr="009C4175" w:rsidRDefault="00D32072" w:rsidP="006419C2">
            <w:pPr>
              <w:pStyle w:val="NoSpacing"/>
            </w:pPr>
            <w:r>
              <w:t>Elucidate on the structure of adeno virus.</w:t>
            </w:r>
          </w:p>
        </w:tc>
        <w:tc>
          <w:tcPr>
            <w:tcW w:w="319" w:type="pct"/>
          </w:tcPr>
          <w:p w14:paraId="3697F603" w14:textId="77777777" w:rsidR="00D32072" w:rsidRPr="009C4175" w:rsidRDefault="00D32072" w:rsidP="006419C2">
            <w:pPr>
              <w:pStyle w:val="NoSpacing"/>
              <w:jc w:val="center"/>
            </w:pPr>
            <w:r w:rsidRPr="009C4175">
              <w:t>CO2</w:t>
            </w:r>
          </w:p>
        </w:tc>
        <w:tc>
          <w:tcPr>
            <w:tcW w:w="256" w:type="pct"/>
          </w:tcPr>
          <w:p w14:paraId="7EC5B125" w14:textId="77777777" w:rsidR="00D32072" w:rsidRPr="009C4175" w:rsidRDefault="00D32072" w:rsidP="006419C2">
            <w:pPr>
              <w:pStyle w:val="NoSpacing"/>
              <w:jc w:val="center"/>
            </w:pPr>
            <w:r w:rsidRPr="009C4175">
              <w:t>U</w:t>
            </w:r>
          </w:p>
        </w:tc>
        <w:tc>
          <w:tcPr>
            <w:tcW w:w="224" w:type="pct"/>
          </w:tcPr>
          <w:p w14:paraId="0129D367" w14:textId="77777777" w:rsidR="00D32072" w:rsidRPr="009C4175" w:rsidRDefault="00D32072" w:rsidP="006419C2">
            <w:pPr>
              <w:pStyle w:val="NoSpacing"/>
              <w:jc w:val="center"/>
            </w:pPr>
            <w:r w:rsidRPr="009C4175">
              <w:t>3</w:t>
            </w:r>
          </w:p>
        </w:tc>
      </w:tr>
      <w:tr w:rsidR="00D32072" w:rsidRPr="009C4175" w14:paraId="06ABCCC1" w14:textId="77777777" w:rsidTr="002A59CA">
        <w:trPr>
          <w:trHeight w:val="283"/>
        </w:trPr>
        <w:tc>
          <w:tcPr>
            <w:tcW w:w="272" w:type="pct"/>
          </w:tcPr>
          <w:p w14:paraId="597E62F3" w14:textId="77777777" w:rsidR="00D32072" w:rsidRPr="009C4175" w:rsidRDefault="00D32072" w:rsidP="006419C2">
            <w:pPr>
              <w:pStyle w:val="NoSpacing"/>
              <w:jc w:val="center"/>
            </w:pPr>
            <w:r w:rsidRPr="009C4175">
              <w:t>13.</w:t>
            </w:r>
          </w:p>
        </w:tc>
        <w:tc>
          <w:tcPr>
            <w:tcW w:w="3929" w:type="pct"/>
            <w:gridSpan w:val="2"/>
          </w:tcPr>
          <w:p w14:paraId="60A6E5FB" w14:textId="77777777" w:rsidR="00D32072" w:rsidRPr="009C4175" w:rsidRDefault="00D32072" w:rsidP="006419C2">
            <w:pPr>
              <w:pStyle w:val="NoSpacing"/>
            </w:pPr>
            <w:r>
              <w:t xml:space="preserve">Discuss the life cycle of </w:t>
            </w:r>
            <w:r w:rsidRPr="00DE0A34">
              <w:rPr>
                <w:i/>
                <w:iCs/>
              </w:rPr>
              <w:t xml:space="preserve">Rhizopus </w:t>
            </w:r>
            <w:r>
              <w:rPr>
                <w:i/>
                <w:iCs/>
              </w:rPr>
              <w:t>stolonifera.</w:t>
            </w:r>
          </w:p>
        </w:tc>
        <w:tc>
          <w:tcPr>
            <w:tcW w:w="319" w:type="pct"/>
          </w:tcPr>
          <w:p w14:paraId="7DD1C8FD" w14:textId="77777777" w:rsidR="00D32072" w:rsidRPr="009C4175" w:rsidRDefault="00D32072" w:rsidP="006419C2">
            <w:pPr>
              <w:pStyle w:val="NoSpacing"/>
              <w:jc w:val="center"/>
            </w:pPr>
            <w:r w:rsidRPr="009C4175">
              <w:t>CO3</w:t>
            </w:r>
          </w:p>
        </w:tc>
        <w:tc>
          <w:tcPr>
            <w:tcW w:w="256" w:type="pct"/>
          </w:tcPr>
          <w:p w14:paraId="741886F2" w14:textId="77777777" w:rsidR="00D32072" w:rsidRPr="009C4175" w:rsidRDefault="00D32072" w:rsidP="006419C2">
            <w:pPr>
              <w:pStyle w:val="NoSpacing"/>
              <w:jc w:val="center"/>
            </w:pPr>
            <w:r w:rsidRPr="009C4175">
              <w:t>An</w:t>
            </w:r>
          </w:p>
        </w:tc>
        <w:tc>
          <w:tcPr>
            <w:tcW w:w="224" w:type="pct"/>
          </w:tcPr>
          <w:p w14:paraId="6BFDE7A0" w14:textId="77777777" w:rsidR="00D32072" w:rsidRPr="009C4175" w:rsidRDefault="00D32072" w:rsidP="006419C2">
            <w:pPr>
              <w:pStyle w:val="NoSpacing"/>
              <w:jc w:val="center"/>
            </w:pPr>
            <w:r w:rsidRPr="009C4175">
              <w:t>3</w:t>
            </w:r>
          </w:p>
        </w:tc>
      </w:tr>
      <w:tr w:rsidR="00D32072" w:rsidRPr="009C4175" w14:paraId="15AE0788" w14:textId="77777777" w:rsidTr="002A59CA">
        <w:trPr>
          <w:trHeight w:val="283"/>
        </w:trPr>
        <w:tc>
          <w:tcPr>
            <w:tcW w:w="272" w:type="pct"/>
          </w:tcPr>
          <w:p w14:paraId="07DAC3AF" w14:textId="77777777" w:rsidR="00D32072" w:rsidRPr="009C4175" w:rsidRDefault="00D32072" w:rsidP="006419C2">
            <w:pPr>
              <w:pStyle w:val="NoSpacing"/>
              <w:jc w:val="center"/>
            </w:pPr>
            <w:r w:rsidRPr="009C4175">
              <w:t>14.</w:t>
            </w:r>
          </w:p>
        </w:tc>
        <w:tc>
          <w:tcPr>
            <w:tcW w:w="3929" w:type="pct"/>
            <w:gridSpan w:val="2"/>
          </w:tcPr>
          <w:p w14:paraId="6E91D38F" w14:textId="77777777" w:rsidR="00D32072" w:rsidRPr="009C4175" w:rsidRDefault="00D32072" w:rsidP="006419C2">
            <w:pPr>
              <w:pStyle w:val="NoSpacing"/>
            </w:pPr>
            <w:r>
              <w:t>Briefly explain about macronutrients.</w:t>
            </w:r>
          </w:p>
        </w:tc>
        <w:tc>
          <w:tcPr>
            <w:tcW w:w="319" w:type="pct"/>
          </w:tcPr>
          <w:p w14:paraId="6B6DFD9F" w14:textId="77777777" w:rsidR="00D32072" w:rsidRPr="009C4175" w:rsidRDefault="00D32072" w:rsidP="006419C2">
            <w:pPr>
              <w:pStyle w:val="NoSpacing"/>
              <w:jc w:val="center"/>
            </w:pPr>
            <w:r w:rsidRPr="009C4175">
              <w:t>CO4</w:t>
            </w:r>
          </w:p>
        </w:tc>
        <w:tc>
          <w:tcPr>
            <w:tcW w:w="256" w:type="pct"/>
          </w:tcPr>
          <w:p w14:paraId="75A7B385" w14:textId="77777777" w:rsidR="00D32072" w:rsidRPr="009C4175" w:rsidRDefault="00D32072" w:rsidP="006419C2">
            <w:pPr>
              <w:pStyle w:val="NoSpacing"/>
              <w:jc w:val="center"/>
            </w:pPr>
            <w:r w:rsidRPr="009C4175">
              <w:t>U</w:t>
            </w:r>
          </w:p>
        </w:tc>
        <w:tc>
          <w:tcPr>
            <w:tcW w:w="224" w:type="pct"/>
          </w:tcPr>
          <w:p w14:paraId="3D9EF1C6" w14:textId="77777777" w:rsidR="00D32072" w:rsidRPr="009C4175" w:rsidRDefault="00D32072" w:rsidP="006419C2">
            <w:pPr>
              <w:pStyle w:val="NoSpacing"/>
              <w:jc w:val="center"/>
            </w:pPr>
            <w:r w:rsidRPr="009C4175">
              <w:t>3</w:t>
            </w:r>
          </w:p>
        </w:tc>
      </w:tr>
      <w:tr w:rsidR="00D32072" w:rsidRPr="009C4175" w14:paraId="57435650" w14:textId="77777777" w:rsidTr="002A59CA">
        <w:trPr>
          <w:trHeight w:val="283"/>
        </w:trPr>
        <w:tc>
          <w:tcPr>
            <w:tcW w:w="272" w:type="pct"/>
          </w:tcPr>
          <w:p w14:paraId="5063B4A3" w14:textId="77777777" w:rsidR="00D32072" w:rsidRPr="009C4175" w:rsidRDefault="00D32072" w:rsidP="006419C2">
            <w:pPr>
              <w:pStyle w:val="NoSpacing"/>
              <w:jc w:val="center"/>
            </w:pPr>
            <w:r w:rsidRPr="009C4175">
              <w:t>15.</w:t>
            </w:r>
          </w:p>
        </w:tc>
        <w:tc>
          <w:tcPr>
            <w:tcW w:w="3929" w:type="pct"/>
            <w:gridSpan w:val="2"/>
          </w:tcPr>
          <w:p w14:paraId="1C15AEF4" w14:textId="77777777" w:rsidR="00D32072" w:rsidRPr="009C4175" w:rsidRDefault="00D32072" w:rsidP="006419C2">
            <w:pPr>
              <w:pStyle w:val="NoSpacing"/>
            </w:pPr>
            <w:r>
              <w:t>State the working principle of Transmission electron microscope.</w:t>
            </w:r>
          </w:p>
        </w:tc>
        <w:tc>
          <w:tcPr>
            <w:tcW w:w="319" w:type="pct"/>
          </w:tcPr>
          <w:p w14:paraId="06E58309" w14:textId="77777777" w:rsidR="00D32072" w:rsidRPr="009C4175" w:rsidRDefault="00D32072" w:rsidP="006419C2">
            <w:pPr>
              <w:pStyle w:val="NoSpacing"/>
              <w:jc w:val="center"/>
            </w:pPr>
            <w:r w:rsidRPr="009C4175">
              <w:t>CO5</w:t>
            </w:r>
          </w:p>
        </w:tc>
        <w:tc>
          <w:tcPr>
            <w:tcW w:w="256" w:type="pct"/>
          </w:tcPr>
          <w:p w14:paraId="2DE0B32F" w14:textId="77777777" w:rsidR="00D32072" w:rsidRPr="009C4175" w:rsidRDefault="00D32072" w:rsidP="006419C2">
            <w:pPr>
              <w:pStyle w:val="NoSpacing"/>
              <w:jc w:val="center"/>
            </w:pPr>
            <w:r w:rsidRPr="009C4175">
              <w:t>An</w:t>
            </w:r>
          </w:p>
        </w:tc>
        <w:tc>
          <w:tcPr>
            <w:tcW w:w="224" w:type="pct"/>
          </w:tcPr>
          <w:p w14:paraId="2046CD6B" w14:textId="77777777" w:rsidR="00D32072" w:rsidRPr="009C4175" w:rsidRDefault="00D32072" w:rsidP="006419C2">
            <w:pPr>
              <w:pStyle w:val="NoSpacing"/>
              <w:jc w:val="center"/>
            </w:pPr>
            <w:r w:rsidRPr="009C4175">
              <w:t>3</w:t>
            </w:r>
          </w:p>
        </w:tc>
      </w:tr>
      <w:tr w:rsidR="00D32072" w:rsidRPr="009C4175" w14:paraId="7BA2D20B" w14:textId="77777777" w:rsidTr="002A59CA">
        <w:trPr>
          <w:trHeight w:val="283"/>
        </w:trPr>
        <w:tc>
          <w:tcPr>
            <w:tcW w:w="272" w:type="pct"/>
          </w:tcPr>
          <w:p w14:paraId="4D53301A" w14:textId="77777777" w:rsidR="00D32072" w:rsidRPr="009C4175" w:rsidRDefault="00D32072" w:rsidP="006419C2">
            <w:pPr>
              <w:pStyle w:val="NoSpacing"/>
              <w:jc w:val="center"/>
            </w:pPr>
            <w:r w:rsidRPr="009C4175">
              <w:t>16.</w:t>
            </w:r>
          </w:p>
        </w:tc>
        <w:tc>
          <w:tcPr>
            <w:tcW w:w="3929" w:type="pct"/>
            <w:gridSpan w:val="2"/>
          </w:tcPr>
          <w:p w14:paraId="0B6924A6" w14:textId="77777777" w:rsidR="00D32072" w:rsidRPr="009C4175" w:rsidRDefault="00D32072" w:rsidP="006419C2">
            <w:pPr>
              <w:pStyle w:val="NoSpacing"/>
            </w:pPr>
            <w:r>
              <w:t>Differentiate dry heat and moist heat sterilization.</w:t>
            </w:r>
          </w:p>
        </w:tc>
        <w:tc>
          <w:tcPr>
            <w:tcW w:w="319" w:type="pct"/>
          </w:tcPr>
          <w:p w14:paraId="5BAFA78E" w14:textId="77777777" w:rsidR="00D32072" w:rsidRPr="009C4175" w:rsidRDefault="00D32072" w:rsidP="006419C2">
            <w:pPr>
              <w:pStyle w:val="NoSpacing"/>
              <w:jc w:val="center"/>
            </w:pPr>
            <w:r w:rsidRPr="009C4175">
              <w:t>CO6</w:t>
            </w:r>
          </w:p>
        </w:tc>
        <w:tc>
          <w:tcPr>
            <w:tcW w:w="256" w:type="pct"/>
          </w:tcPr>
          <w:p w14:paraId="7CBBD5B6" w14:textId="77777777" w:rsidR="00D32072" w:rsidRPr="009C4175" w:rsidRDefault="00D32072" w:rsidP="006419C2">
            <w:pPr>
              <w:pStyle w:val="NoSpacing"/>
              <w:jc w:val="center"/>
            </w:pPr>
            <w:r w:rsidRPr="009C4175">
              <w:t>U</w:t>
            </w:r>
          </w:p>
        </w:tc>
        <w:tc>
          <w:tcPr>
            <w:tcW w:w="224" w:type="pct"/>
          </w:tcPr>
          <w:p w14:paraId="4D02B33C" w14:textId="77777777" w:rsidR="00D32072" w:rsidRPr="009C4175" w:rsidRDefault="00D32072" w:rsidP="006419C2">
            <w:pPr>
              <w:pStyle w:val="NoSpacing"/>
              <w:jc w:val="center"/>
            </w:pPr>
            <w:r w:rsidRPr="009C4175">
              <w:t>3</w:t>
            </w:r>
          </w:p>
        </w:tc>
      </w:tr>
      <w:tr w:rsidR="00D32072" w:rsidRPr="009C4175" w14:paraId="78950A75" w14:textId="77777777" w:rsidTr="00517D3B">
        <w:trPr>
          <w:trHeight w:val="552"/>
        </w:trPr>
        <w:tc>
          <w:tcPr>
            <w:tcW w:w="5000" w:type="pct"/>
            <w:gridSpan w:val="6"/>
          </w:tcPr>
          <w:p w14:paraId="3060FA9D" w14:textId="77777777" w:rsidR="00D32072" w:rsidRPr="009C4175" w:rsidRDefault="00D32072" w:rsidP="006419C2">
            <w:pPr>
              <w:jc w:val="center"/>
              <w:rPr>
                <w:b/>
              </w:rPr>
            </w:pPr>
            <w:r w:rsidRPr="009C4175">
              <w:rPr>
                <w:b/>
              </w:rPr>
              <w:t>PART – C (6 X 12 = 72 MARKS)</w:t>
            </w:r>
          </w:p>
          <w:p w14:paraId="137B3460" w14:textId="77777777" w:rsidR="00D32072" w:rsidRPr="009C4175" w:rsidRDefault="00D32072" w:rsidP="006419C2">
            <w:pPr>
              <w:jc w:val="center"/>
              <w:rPr>
                <w:b/>
              </w:rPr>
            </w:pPr>
            <w:r w:rsidRPr="009C4175">
              <w:rPr>
                <w:b/>
              </w:rPr>
              <w:t>(Answer any five Questions from Q. No. 17 to 23, Q. No. 24 is Compulsory)</w:t>
            </w:r>
          </w:p>
        </w:tc>
      </w:tr>
      <w:tr w:rsidR="00D32072" w:rsidRPr="009C4175" w14:paraId="20FAFA2A" w14:textId="77777777" w:rsidTr="002A59CA">
        <w:trPr>
          <w:trHeight w:val="283"/>
        </w:trPr>
        <w:tc>
          <w:tcPr>
            <w:tcW w:w="272" w:type="pct"/>
          </w:tcPr>
          <w:p w14:paraId="08BF2491" w14:textId="77777777" w:rsidR="00D32072" w:rsidRPr="009C4175" w:rsidRDefault="00D32072" w:rsidP="006419C2">
            <w:pPr>
              <w:jc w:val="center"/>
            </w:pPr>
            <w:r w:rsidRPr="009C4175">
              <w:t>17.</w:t>
            </w:r>
          </w:p>
        </w:tc>
        <w:tc>
          <w:tcPr>
            <w:tcW w:w="189" w:type="pct"/>
          </w:tcPr>
          <w:p w14:paraId="27EA7E1B" w14:textId="77777777" w:rsidR="00D32072" w:rsidRPr="009C4175" w:rsidRDefault="00D32072" w:rsidP="006419C2">
            <w:pPr>
              <w:jc w:val="center"/>
            </w:pPr>
          </w:p>
        </w:tc>
        <w:tc>
          <w:tcPr>
            <w:tcW w:w="3740" w:type="pct"/>
          </w:tcPr>
          <w:p w14:paraId="69F4AAD2" w14:textId="77777777" w:rsidR="00D32072" w:rsidRPr="009C4175" w:rsidRDefault="00D32072" w:rsidP="006419C2">
            <w:r>
              <w:t>Analyze the l</w:t>
            </w:r>
            <w:r w:rsidRPr="0074464A">
              <w:t>andmark discoveries in the development of Microbiology</w:t>
            </w:r>
            <w:r>
              <w:t>.</w:t>
            </w:r>
          </w:p>
        </w:tc>
        <w:tc>
          <w:tcPr>
            <w:tcW w:w="319" w:type="pct"/>
          </w:tcPr>
          <w:p w14:paraId="6A4A3266" w14:textId="77777777" w:rsidR="00D32072" w:rsidRPr="009C4175" w:rsidRDefault="00D32072" w:rsidP="006419C2">
            <w:pPr>
              <w:jc w:val="center"/>
            </w:pPr>
            <w:r w:rsidRPr="009C4175">
              <w:t>CO1</w:t>
            </w:r>
          </w:p>
        </w:tc>
        <w:tc>
          <w:tcPr>
            <w:tcW w:w="256" w:type="pct"/>
          </w:tcPr>
          <w:p w14:paraId="3B7C536A" w14:textId="77777777" w:rsidR="00D32072" w:rsidRPr="009C4175" w:rsidRDefault="00D32072" w:rsidP="006419C2">
            <w:pPr>
              <w:jc w:val="center"/>
            </w:pPr>
            <w:r>
              <w:t>An</w:t>
            </w:r>
          </w:p>
        </w:tc>
        <w:tc>
          <w:tcPr>
            <w:tcW w:w="224" w:type="pct"/>
          </w:tcPr>
          <w:p w14:paraId="2B98D39D" w14:textId="77777777" w:rsidR="00D32072" w:rsidRPr="009C4175" w:rsidRDefault="00D32072" w:rsidP="006419C2">
            <w:pPr>
              <w:jc w:val="center"/>
            </w:pPr>
            <w:r w:rsidRPr="009C4175">
              <w:t>12</w:t>
            </w:r>
          </w:p>
        </w:tc>
      </w:tr>
      <w:tr w:rsidR="00D32072" w:rsidRPr="009C4175" w14:paraId="310DA60F" w14:textId="77777777" w:rsidTr="002A59CA">
        <w:trPr>
          <w:trHeight w:val="283"/>
        </w:trPr>
        <w:tc>
          <w:tcPr>
            <w:tcW w:w="272" w:type="pct"/>
          </w:tcPr>
          <w:p w14:paraId="575BE5B6" w14:textId="77777777" w:rsidR="00D32072" w:rsidRPr="009C4175" w:rsidRDefault="00D32072" w:rsidP="006419C2">
            <w:pPr>
              <w:jc w:val="center"/>
            </w:pPr>
          </w:p>
        </w:tc>
        <w:tc>
          <w:tcPr>
            <w:tcW w:w="189" w:type="pct"/>
          </w:tcPr>
          <w:p w14:paraId="7B8869C1" w14:textId="77777777" w:rsidR="00D32072" w:rsidRPr="009C4175" w:rsidRDefault="00D32072" w:rsidP="006419C2">
            <w:pPr>
              <w:jc w:val="center"/>
            </w:pPr>
          </w:p>
        </w:tc>
        <w:tc>
          <w:tcPr>
            <w:tcW w:w="3740" w:type="pct"/>
          </w:tcPr>
          <w:p w14:paraId="3B4E0DDF" w14:textId="77777777" w:rsidR="00D32072" w:rsidRPr="009C4175" w:rsidRDefault="00D32072" w:rsidP="006419C2"/>
        </w:tc>
        <w:tc>
          <w:tcPr>
            <w:tcW w:w="319" w:type="pct"/>
          </w:tcPr>
          <w:p w14:paraId="3C76E81F" w14:textId="77777777" w:rsidR="00D32072" w:rsidRPr="009C4175" w:rsidRDefault="00D32072" w:rsidP="006419C2">
            <w:pPr>
              <w:jc w:val="center"/>
            </w:pPr>
          </w:p>
        </w:tc>
        <w:tc>
          <w:tcPr>
            <w:tcW w:w="256" w:type="pct"/>
          </w:tcPr>
          <w:p w14:paraId="38B3CB5F" w14:textId="77777777" w:rsidR="00D32072" w:rsidRPr="009C4175" w:rsidRDefault="00D32072" w:rsidP="006419C2">
            <w:pPr>
              <w:jc w:val="center"/>
            </w:pPr>
          </w:p>
        </w:tc>
        <w:tc>
          <w:tcPr>
            <w:tcW w:w="224" w:type="pct"/>
          </w:tcPr>
          <w:p w14:paraId="648DDABE" w14:textId="77777777" w:rsidR="00D32072" w:rsidRPr="009C4175" w:rsidRDefault="00D32072" w:rsidP="006419C2">
            <w:pPr>
              <w:jc w:val="center"/>
            </w:pPr>
          </w:p>
        </w:tc>
      </w:tr>
      <w:tr w:rsidR="00D32072" w:rsidRPr="009C4175" w14:paraId="20395741" w14:textId="77777777" w:rsidTr="002A59CA">
        <w:trPr>
          <w:trHeight w:val="283"/>
        </w:trPr>
        <w:tc>
          <w:tcPr>
            <w:tcW w:w="272" w:type="pct"/>
          </w:tcPr>
          <w:p w14:paraId="73A84AAA" w14:textId="77777777" w:rsidR="00D32072" w:rsidRPr="009C4175" w:rsidRDefault="00D32072" w:rsidP="006419C2">
            <w:pPr>
              <w:jc w:val="center"/>
            </w:pPr>
            <w:r w:rsidRPr="009C4175">
              <w:t>18.</w:t>
            </w:r>
          </w:p>
        </w:tc>
        <w:tc>
          <w:tcPr>
            <w:tcW w:w="189" w:type="pct"/>
          </w:tcPr>
          <w:p w14:paraId="1A4544F6" w14:textId="77777777" w:rsidR="00D32072" w:rsidRPr="009C4175" w:rsidRDefault="00D32072" w:rsidP="006419C2">
            <w:pPr>
              <w:jc w:val="center"/>
            </w:pPr>
            <w:r w:rsidRPr="009C4175">
              <w:t>a.</w:t>
            </w:r>
          </w:p>
        </w:tc>
        <w:tc>
          <w:tcPr>
            <w:tcW w:w="3740" w:type="pct"/>
          </w:tcPr>
          <w:p w14:paraId="6E7345BD" w14:textId="77777777" w:rsidR="00D32072" w:rsidRPr="009C4175" w:rsidRDefault="00D32072" w:rsidP="006419C2">
            <w:r>
              <w:t>Illustrate the structure of a bacterial cell.</w:t>
            </w:r>
          </w:p>
        </w:tc>
        <w:tc>
          <w:tcPr>
            <w:tcW w:w="319" w:type="pct"/>
          </w:tcPr>
          <w:p w14:paraId="57476296" w14:textId="77777777" w:rsidR="00D32072" w:rsidRPr="009C4175" w:rsidRDefault="00D32072" w:rsidP="006419C2">
            <w:pPr>
              <w:jc w:val="center"/>
            </w:pPr>
            <w:r w:rsidRPr="009C4175">
              <w:t>CO2</w:t>
            </w:r>
          </w:p>
        </w:tc>
        <w:tc>
          <w:tcPr>
            <w:tcW w:w="256" w:type="pct"/>
          </w:tcPr>
          <w:p w14:paraId="689E094E" w14:textId="77777777" w:rsidR="00D32072" w:rsidRPr="009C4175" w:rsidRDefault="00D32072" w:rsidP="006419C2">
            <w:pPr>
              <w:jc w:val="center"/>
            </w:pPr>
            <w:r>
              <w:t>U</w:t>
            </w:r>
          </w:p>
        </w:tc>
        <w:tc>
          <w:tcPr>
            <w:tcW w:w="224" w:type="pct"/>
          </w:tcPr>
          <w:p w14:paraId="11D7D5FF" w14:textId="77777777" w:rsidR="00D32072" w:rsidRPr="009C4175" w:rsidRDefault="00D32072" w:rsidP="006419C2">
            <w:pPr>
              <w:jc w:val="center"/>
            </w:pPr>
            <w:r>
              <w:t>3</w:t>
            </w:r>
          </w:p>
        </w:tc>
      </w:tr>
      <w:tr w:rsidR="00D32072" w:rsidRPr="009C4175" w14:paraId="603CB754" w14:textId="77777777" w:rsidTr="002A59CA">
        <w:trPr>
          <w:trHeight w:val="283"/>
        </w:trPr>
        <w:tc>
          <w:tcPr>
            <w:tcW w:w="272" w:type="pct"/>
          </w:tcPr>
          <w:p w14:paraId="52D51441" w14:textId="77777777" w:rsidR="00D32072" w:rsidRPr="009C4175" w:rsidRDefault="00D32072" w:rsidP="006419C2">
            <w:pPr>
              <w:jc w:val="center"/>
            </w:pPr>
          </w:p>
        </w:tc>
        <w:tc>
          <w:tcPr>
            <w:tcW w:w="189" w:type="pct"/>
          </w:tcPr>
          <w:p w14:paraId="5376F1EE" w14:textId="77777777" w:rsidR="00D32072" w:rsidRPr="009C4175" w:rsidRDefault="00D32072" w:rsidP="006419C2">
            <w:pPr>
              <w:jc w:val="center"/>
            </w:pPr>
            <w:r w:rsidRPr="009C4175">
              <w:t>b.</w:t>
            </w:r>
          </w:p>
        </w:tc>
        <w:tc>
          <w:tcPr>
            <w:tcW w:w="3740" w:type="pct"/>
          </w:tcPr>
          <w:p w14:paraId="152C1C05" w14:textId="77777777" w:rsidR="00D32072" w:rsidRPr="009C4175" w:rsidRDefault="00D32072" w:rsidP="006419C2">
            <w:r w:rsidRPr="005D11E4">
              <w:t>With a neat sketch, discuss the replication process of animal viru</w:t>
            </w:r>
            <w:r w:rsidRPr="005D11E4">
              <w:rPr>
                <w:lang w:val="en-IN"/>
              </w:rPr>
              <w:t>ses</w:t>
            </w:r>
            <w:r w:rsidRPr="005D11E4">
              <w:t xml:space="preserve"> in detail</w:t>
            </w:r>
            <w:r w:rsidRPr="005D11E4">
              <w:rPr>
                <w:lang w:val="en-IN"/>
              </w:rPr>
              <w:t>.</w:t>
            </w:r>
          </w:p>
        </w:tc>
        <w:tc>
          <w:tcPr>
            <w:tcW w:w="319" w:type="pct"/>
          </w:tcPr>
          <w:p w14:paraId="583B9626" w14:textId="77777777" w:rsidR="00D32072" w:rsidRPr="009C4175" w:rsidRDefault="00D32072" w:rsidP="006419C2">
            <w:pPr>
              <w:jc w:val="center"/>
            </w:pPr>
            <w:r>
              <w:t>CO2</w:t>
            </w:r>
          </w:p>
        </w:tc>
        <w:tc>
          <w:tcPr>
            <w:tcW w:w="256" w:type="pct"/>
          </w:tcPr>
          <w:p w14:paraId="00FC21B3" w14:textId="77777777" w:rsidR="00D32072" w:rsidRPr="009C4175" w:rsidRDefault="00D32072" w:rsidP="006419C2">
            <w:pPr>
              <w:jc w:val="center"/>
            </w:pPr>
            <w:r>
              <w:t>U</w:t>
            </w:r>
          </w:p>
        </w:tc>
        <w:tc>
          <w:tcPr>
            <w:tcW w:w="224" w:type="pct"/>
          </w:tcPr>
          <w:p w14:paraId="63A58719" w14:textId="77777777" w:rsidR="00D32072" w:rsidRPr="009C4175" w:rsidRDefault="00D32072" w:rsidP="006419C2">
            <w:pPr>
              <w:jc w:val="center"/>
            </w:pPr>
            <w:r>
              <w:t>9</w:t>
            </w:r>
          </w:p>
        </w:tc>
      </w:tr>
      <w:tr w:rsidR="00D32072" w:rsidRPr="009C4175" w14:paraId="397A0AB2" w14:textId="77777777" w:rsidTr="002A59CA">
        <w:trPr>
          <w:trHeight w:val="283"/>
        </w:trPr>
        <w:tc>
          <w:tcPr>
            <w:tcW w:w="272" w:type="pct"/>
          </w:tcPr>
          <w:p w14:paraId="1451F061" w14:textId="77777777" w:rsidR="00D32072" w:rsidRPr="009C4175" w:rsidRDefault="00D32072" w:rsidP="006419C2">
            <w:pPr>
              <w:jc w:val="center"/>
            </w:pPr>
          </w:p>
        </w:tc>
        <w:tc>
          <w:tcPr>
            <w:tcW w:w="189" w:type="pct"/>
          </w:tcPr>
          <w:p w14:paraId="267F6B11" w14:textId="77777777" w:rsidR="00D32072" w:rsidRPr="009C4175" w:rsidRDefault="00D32072" w:rsidP="006419C2">
            <w:pPr>
              <w:jc w:val="center"/>
            </w:pPr>
          </w:p>
        </w:tc>
        <w:tc>
          <w:tcPr>
            <w:tcW w:w="3740" w:type="pct"/>
          </w:tcPr>
          <w:p w14:paraId="013B3D00" w14:textId="77777777" w:rsidR="00D32072" w:rsidRPr="009C4175" w:rsidRDefault="00D32072" w:rsidP="006419C2">
            <w:pPr>
              <w:jc w:val="center"/>
            </w:pPr>
          </w:p>
        </w:tc>
        <w:tc>
          <w:tcPr>
            <w:tcW w:w="319" w:type="pct"/>
          </w:tcPr>
          <w:p w14:paraId="589FE9F6" w14:textId="77777777" w:rsidR="00D32072" w:rsidRPr="009C4175" w:rsidRDefault="00D32072" w:rsidP="006419C2">
            <w:pPr>
              <w:jc w:val="center"/>
            </w:pPr>
          </w:p>
        </w:tc>
        <w:tc>
          <w:tcPr>
            <w:tcW w:w="256" w:type="pct"/>
          </w:tcPr>
          <w:p w14:paraId="09DF6EB8" w14:textId="77777777" w:rsidR="00D32072" w:rsidRPr="009C4175" w:rsidRDefault="00D32072" w:rsidP="006419C2">
            <w:pPr>
              <w:jc w:val="center"/>
            </w:pPr>
          </w:p>
        </w:tc>
        <w:tc>
          <w:tcPr>
            <w:tcW w:w="224" w:type="pct"/>
          </w:tcPr>
          <w:p w14:paraId="5BA73A72" w14:textId="77777777" w:rsidR="00D32072" w:rsidRPr="009C4175" w:rsidRDefault="00D32072" w:rsidP="006419C2">
            <w:pPr>
              <w:jc w:val="center"/>
            </w:pPr>
          </w:p>
        </w:tc>
      </w:tr>
      <w:tr w:rsidR="00D32072" w:rsidRPr="009C4175" w14:paraId="20D2DCF1" w14:textId="77777777" w:rsidTr="002A59CA">
        <w:trPr>
          <w:trHeight w:val="283"/>
        </w:trPr>
        <w:tc>
          <w:tcPr>
            <w:tcW w:w="272" w:type="pct"/>
          </w:tcPr>
          <w:p w14:paraId="19F91BFE" w14:textId="77777777" w:rsidR="00D32072" w:rsidRPr="009C4175" w:rsidRDefault="00D32072" w:rsidP="003407A1">
            <w:pPr>
              <w:jc w:val="center"/>
            </w:pPr>
            <w:r w:rsidRPr="009C4175">
              <w:t>19.</w:t>
            </w:r>
          </w:p>
        </w:tc>
        <w:tc>
          <w:tcPr>
            <w:tcW w:w="189" w:type="pct"/>
          </w:tcPr>
          <w:p w14:paraId="04B3A423" w14:textId="77777777" w:rsidR="00D32072" w:rsidRPr="009C4175" w:rsidRDefault="00D32072" w:rsidP="003407A1">
            <w:pPr>
              <w:jc w:val="center"/>
            </w:pPr>
            <w:r w:rsidRPr="009C4175">
              <w:t>a.</w:t>
            </w:r>
          </w:p>
        </w:tc>
        <w:tc>
          <w:tcPr>
            <w:tcW w:w="3740" w:type="pct"/>
          </w:tcPr>
          <w:p w14:paraId="7AAC836A" w14:textId="77777777" w:rsidR="00D32072" w:rsidRPr="009C4175" w:rsidRDefault="00D32072" w:rsidP="00B903D1">
            <w:pPr>
              <w:jc w:val="both"/>
            </w:pPr>
            <w:r w:rsidRPr="003C5DC8">
              <w:rPr>
                <w:bCs/>
              </w:rPr>
              <w:t>Illustrate the life cycle stages of Rhizopus with a special mention</w:t>
            </w:r>
            <w:r w:rsidRPr="003C5DC8">
              <w:rPr>
                <w:bCs/>
                <w:lang w:val="en-IN"/>
              </w:rPr>
              <w:t xml:space="preserve"> of the </w:t>
            </w:r>
            <w:r w:rsidRPr="003C5DC8">
              <w:rPr>
                <w:bCs/>
              </w:rPr>
              <w:t>reproduction</w:t>
            </w:r>
            <w:r w:rsidRPr="003C5DC8">
              <w:rPr>
                <w:bCs/>
                <w:lang w:val="en-IN"/>
              </w:rPr>
              <w:t xml:space="preserve"> process.</w:t>
            </w:r>
          </w:p>
        </w:tc>
        <w:tc>
          <w:tcPr>
            <w:tcW w:w="319" w:type="pct"/>
          </w:tcPr>
          <w:p w14:paraId="473A7C42" w14:textId="77777777" w:rsidR="00D32072" w:rsidRPr="009C4175" w:rsidRDefault="00D32072" w:rsidP="003407A1">
            <w:pPr>
              <w:jc w:val="center"/>
            </w:pPr>
            <w:r w:rsidRPr="009C4175">
              <w:t>CO3</w:t>
            </w:r>
          </w:p>
        </w:tc>
        <w:tc>
          <w:tcPr>
            <w:tcW w:w="256" w:type="pct"/>
          </w:tcPr>
          <w:p w14:paraId="29BDC878" w14:textId="77777777" w:rsidR="00D32072" w:rsidRPr="009C4175" w:rsidRDefault="00D32072" w:rsidP="003407A1">
            <w:pPr>
              <w:jc w:val="center"/>
            </w:pPr>
            <w:r>
              <w:t>U</w:t>
            </w:r>
          </w:p>
        </w:tc>
        <w:tc>
          <w:tcPr>
            <w:tcW w:w="224" w:type="pct"/>
          </w:tcPr>
          <w:p w14:paraId="70C06AEC" w14:textId="77777777" w:rsidR="00D32072" w:rsidRPr="009C4175" w:rsidRDefault="00D32072" w:rsidP="003407A1">
            <w:pPr>
              <w:jc w:val="center"/>
            </w:pPr>
            <w:r>
              <w:t>8</w:t>
            </w:r>
          </w:p>
        </w:tc>
      </w:tr>
      <w:tr w:rsidR="00D32072" w:rsidRPr="009C4175" w14:paraId="46F95779" w14:textId="77777777" w:rsidTr="002A59CA">
        <w:trPr>
          <w:trHeight w:val="283"/>
        </w:trPr>
        <w:tc>
          <w:tcPr>
            <w:tcW w:w="272" w:type="pct"/>
          </w:tcPr>
          <w:p w14:paraId="5472D11B" w14:textId="77777777" w:rsidR="00D32072" w:rsidRPr="009C4175" w:rsidRDefault="00D32072" w:rsidP="003407A1">
            <w:pPr>
              <w:jc w:val="center"/>
            </w:pPr>
          </w:p>
        </w:tc>
        <w:tc>
          <w:tcPr>
            <w:tcW w:w="189" w:type="pct"/>
          </w:tcPr>
          <w:p w14:paraId="53CCE48E" w14:textId="77777777" w:rsidR="00D32072" w:rsidRPr="009C4175" w:rsidRDefault="00D32072" w:rsidP="003407A1">
            <w:pPr>
              <w:jc w:val="center"/>
            </w:pPr>
            <w:r w:rsidRPr="009C4175">
              <w:t>b.</w:t>
            </w:r>
          </w:p>
        </w:tc>
        <w:tc>
          <w:tcPr>
            <w:tcW w:w="3740" w:type="pct"/>
          </w:tcPr>
          <w:p w14:paraId="7668FD11" w14:textId="77777777" w:rsidR="00D32072" w:rsidRPr="009C4175" w:rsidRDefault="00D32072" w:rsidP="003407A1">
            <w:pPr>
              <w:rPr>
                <w:bCs/>
              </w:rPr>
            </w:pPr>
            <w:r w:rsidRPr="000870DC">
              <w:rPr>
                <w:bCs/>
                <w:lang w:val="en-IN"/>
              </w:rPr>
              <w:t>Briefly discuss</w:t>
            </w:r>
            <w:r w:rsidRPr="000870DC">
              <w:rPr>
                <w:bCs/>
              </w:rPr>
              <w:t xml:space="preserve"> the characteristics of red algae</w:t>
            </w:r>
            <w:r>
              <w:rPr>
                <w:bCs/>
              </w:rPr>
              <w:t>.</w:t>
            </w:r>
          </w:p>
        </w:tc>
        <w:tc>
          <w:tcPr>
            <w:tcW w:w="319" w:type="pct"/>
          </w:tcPr>
          <w:p w14:paraId="34C15B14" w14:textId="77777777" w:rsidR="00D32072" w:rsidRPr="009C4175" w:rsidRDefault="00D32072" w:rsidP="003407A1">
            <w:pPr>
              <w:jc w:val="center"/>
            </w:pPr>
            <w:r>
              <w:t>CO3</w:t>
            </w:r>
          </w:p>
        </w:tc>
        <w:tc>
          <w:tcPr>
            <w:tcW w:w="256" w:type="pct"/>
          </w:tcPr>
          <w:p w14:paraId="78CFE94D" w14:textId="77777777" w:rsidR="00D32072" w:rsidRPr="009C4175" w:rsidRDefault="00D32072" w:rsidP="003407A1">
            <w:pPr>
              <w:jc w:val="center"/>
            </w:pPr>
            <w:r>
              <w:t>U</w:t>
            </w:r>
          </w:p>
        </w:tc>
        <w:tc>
          <w:tcPr>
            <w:tcW w:w="224" w:type="pct"/>
          </w:tcPr>
          <w:p w14:paraId="5B362369" w14:textId="77777777" w:rsidR="00D32072" w:rsidRPr="009C4175" w:rsidRDefault="00D32072" w:rsidP="003407A1">
            <w:pPr>
              <w:jc w:val="center"/>
            </w:pPr>
            <w:r>
              <w:t>4</w:t>
            </w:r>
          </w:p>
        </w:tc>
      </w:tr>
      <w:tr w:rsidR="00D32072" w:rsidRPr="009C4175" w14:paraId="01B7D351" w14:textId="77777777" w:rsidTr="002A59CA">
        <w:trPr>
          <w:trHeight w:val="283"/>
        </w:trPr>
        <w:tc>
          <w:tcPr>
            <w:tcW w:w="272" w:type="pct"/>
          </w:tcPr>
          <w:p w14:paraId="669D9F1C" w14:textId="77777777" w:rsidR="00D32072" w:rsidRPr="009C4175" w:rsidRDefault="00D32072" w:rsidP="003407A1">
            <w:pPr>
              <w:jc w:val="center"/>
            </w:pPr>
          </w:p>
        </w:tc>
        <w:tc>
          <w:tcPr>
            <w:tcW w:w="189" w:type="pct"/>
          </w:tcPr>
          <w:p w14:paraId="47EDF36D" w14:textId="77777777" w:rsidR="00D32072" w:rsidRPr="009C4175" w:rsidRDefault="00D32072" w:rsidP="003407A1">
            <w:pPr>
              <w:jc w:val="center"/>
            </w:pPr>
          </w:p>
        </w:tc>
        <w:tc>
          <w:tcPr>
            <w:tcW w:w="3740" w:type="pct"/>
          </w:tcPr>
          <w:p w14:paraId="0EA078EA" w14:textId="77777777" w:rsidR="00D32072" w:rsidRPr="009C4175" w:rsidRDefault="00D32072" w:rsidP="003407A1">
            <w:pPr>
              <w:jc w:val="center"/>
            </w:pPr>
          </w:p>
        </w:tc>
        <w:tc>
          <w:tcPr>
            <w:tcW w:w="319" w:type="pct"/>
          </w:tcPr>
          <w:p w14:paraId="3D4B5418" w14:textId="77777777" w:rsidR="00D32072" w:rsidRPr="009C4175" w:rsidRDefault="00D32072" w:rsidP="003407A1">
            <w:pPr>
              <w:jc w:val="center"/>
            </w:pPr>
          </w:p>
        </w:tc>
        <w:tc>
          <w:tcPr>
            <w:tcW w:w="256" w:type="pct"/>
          </w:tcPr>
          <w:p w14:paraId="0DE5E135" w14:textId="77777777" w:rsidR="00D32072" w:rsidRPr="009C4175" w:rsidRDefault="00D32072" w:rsidP="003407A1">
            <w:pPr>
              <w:jc w:val="center"/>
            </w:pPr>
          </w:p>
        </w:tc>
        <w:tc>
          <w:tcPr>
            <w:tcW w:w="224" w:type="pct"/>
          </w:tcPr>
          <w:p w14:paraId="46FD627B" w14:textId="77777777" w:rsidR="00D32072" w:rsidRPr="009C4175" w:rsidRDefault="00D32072" w:rsidP="003407A1">
            <w:pPr>
              <w:jc w:val="center"/>
            </w:pPr>
          </w:p>
        </w:tc>
      </w:tr>
      <w:tr w:rsidR="00D32072" w:rsidRPr="009C4175" w14:paraId="1BD37D73" w14:textId="77777777" w:rsidTr="002A59CA">
        <w:trPr>
          <w:trHeight w:val="283"/>
        </w:trPr>
        <w:tc>
          <w:tcPr>
            <w:tcW w:w="272" w:type="pct"/>
          </w:tcPr>
          <w:p w14:paraId="04327A9C" w14:textId="77777777" w:rsidR="00D32072" w:rsidRPr="009C4175" w:rsidRDefault="00D32072" w:rsidP="003407A1">
            <w:pPr>
              <w:jc w:val="center"/>
            </w:pPr>
            <w:r w:rsidRPr="009C4175">
              <w:t>20.</w:t>
            </w:r>
          </w:p>
        </w:tc>
        <w:tc>
          <w:tcPr>
            <w:tcW w:w="189" w:type="pct"/>
          </w:tcPr>
          <w:p w14:paraId="1F965E49" w14:textId="77777777" w:rsidR="00D32072" w:rsidRPr="009C4175" w:rsidRDefault="00D32072" w:rsidP="003407A1">
            <w:pPr>
              <w:jc w:val="center"/>
            </w:pPr>
            <w:r w:rsidRPr="009C4175">
              <w:t>a.</w:t>
            </w:r>
          </w:p>
        </w:tc>
        <w:tc>
          <w:tcPr>
            <w:tcW w:w="3740" w:type="pct"/>
          </w:tcPr>
          <w:p w14:paraId="66ABD60C" w14:textId="77777777" w:rsidR="00D32072" w:rsidRPr="009C4175" w:rsidRDefault="00D32072" w:rsidP="003407A1">
            <w:r>
              <w:t>Enumerate on the factors affecting the growth of bacteria.</w:t>
            </w:r>
          </w:p>
        </w:tc>
        <w:tc>
          <w:tcPr>
            <w:tcW w:w="319" w:type="pct"/>
          </w:tcPr>
          <w:p w14:paraId="693F7C83" w14:textId="77777777" w:rsidR="00D32072" w:rsidRPr="009C4175" w:rsidRDefault="00D32072" w:rsidP="003407A1">
            <w:pPr>
              <w:jc w:val="center"/>
            </w:pPr>
            <w:r w:rsidRPr="009C4175">
              <w:t>CO4</w:t>
            </w:r>
          </w:p>
        </w:tc>
        <w:tc>
          <w:tcPr>
            <w:tcW w:w="256" w:type="pct"/>
          </w:tcPr>
          <w:p w14:paraId="43989032" w14:textId="77777777" w:rsidR="00D32072" w:rsidRPr="009C4175" w:rsidRDefault="00D32072" w:rsidP="003407A1">
            <w:pPr>
              <w:jc w:val="center"/>
            </w:pPr>
            <w:r>
              <w:t>A</w:t>
            </w:r>
          </w:p>
        </w:tc>
        <w:tc>
          <w:tcPr>
            <w:tcW w:w="224" w:type="pct"/>
          </w:tcPr>
          <w:p w14:paraId="4EE0A980" w14:textId="77777777" w:rsidR="00D32072" w:rsidRPr="009C4175" w:rsidRDefault="00D32072" w:rsidP="003407A1">
            <w:pPr>
              <w:jc w:val="center"/>
            </w:pPr>
            <w:r>
              <w:t>6</w:t>
            </w:r>
          </w:p>
        </w:tc>
      </w:tr>
      <w:tr w:rsidR="00D32072" w:rsidRPr="009C4175" w14:paraId="05B318E2" w14:textId="77777777" w:rsidTr="002A59CA">
        <w:trPr>
          <w:trHeight w:val="283"/>
        </w:trPr>
        <w:tc>
          <w:tcPr>
            <w:tcW w:w="272" w:type="pct"/>
          </w:tcPr>
          <w:p w14:paraId="1B80787A" w14:textId="77777777" w:rsidR="00D32072" w:rsidRPr="009C4175" w:rsidRDefault="00D32072" w:rsidP="003407A1">
            <w:pPr>
              <w:jc w:val="center"/>
            </w:pPr>
          </w:p>
        </w:tc>
        <w:tc>
          <w:tcPr>
            <w:tcW w:w="189" w:type="pct"/>
          </w:tcPr>
          <w:p w14:paraId="2A9A8FAD" w14:textId="77777777" w:rsidR="00D32072" w:rsidRPr="009C4175" w:rsidRDefault="00D32072" w:rsidP="003407A1">
            <w:pPr>
              <w:jc w:val="center"/>
            </w:pPr>
            <w:r w:rsidRPr="009C4175">
              <w:t>b.</w:t>
            </w:r>
          </w:p>
        </w:tc>
        <w:tc>
          <w:tcPr>
            <w:tcW w:w="3740" w:type="pct"/>
          </w:tcPr>
          <w:p w14:paraId="0686B1E6" w14:textId="77777777" w:rsidR="00D32072" w:rsidRPr="009C4175" w:rsidRDefault="00D32072" w:rsidP="003407A1">
            <w:pPr>
              <w:rPr>
                <w:bCs/>
              </w:rPr>
            </w:pPr>
            <w:r>
              <w:rPr>
                <w:bCs/>
              </w:rPr>
              <w:t>Write short notes on (a) batch culture (b) continuous culture.</w:t>
            </w:r>
          </w:p>
        </w:tc>
        <w:tc>
          <w:tcPr>
            <w:tcW w:w="319" w:type="pct"/>
          </w:tcPr>
          <w:p w14:paraId="7863740E" w14:textId="77777777" w:rsidR="00D32072" w:rsidRPr="009C4175" w:rsidRDefault="00D32072" w:rsidP="003407A1">
            <w:pPr>
              <w:jc w:val="center"/>
            </w:pPr>
            <w:r>
              <w:t>CO4</w:t>
            </w:r>
          </w:p>
        </w:tc>
        <w:tc>
          <w:tcPr>
            <w:tcW w:w="256" w:type="pct"/>
          </w:tcPr>
          <w:p w14:paraId="1A68436F" w14:textId="77777777" w:rsidR="00D32072" w:rsidRPr="009C4175" w:rsidRDefault="00D32072" w:rsidP="003407A1">
            <w:pPr>
              <w:jc w:val="center"/>
            </w:pPr>
            <w:r>
              <w:t>R</w:t>
            </w:r>
          </w:p>
        </w:tc>
        <w:tc>
          <w:tcPr>
            <w:tcW w:w="224" w:type="pct"/>
          </w:tcPr>
          <w:p w14:paraId="2CEFC707" w14:textId="77777777" w:rsidR="00D32072" w:rsidRPr="009C4175" w:rsidRDefault="00D32072" w:rsidP="003407A1">
            <w:pPr>
              <w:jc w:val="center"/>
            </w:pPr>
            <w:r>
              <w:t>6</w:t>
            </w:r>
          </w:p>
        </w:tc>
      </w:tr>
      <w:tr w:rsidR="00D32072" w:rsidRPr="009C4175" w14:paraId="38327405" w14:textId="77777777" w:rsidTr="002A59CA">
        <w:trPr>
          <w:trHeight w:val="283"/>
        </w:trPr>
        <w:tc>
          <w:tcPr>
            <w:tcW w:w="272" w:type="pct"/>
          </w:tcPr>
          <w:p w14:paraId="42CE5890" w14:textId="77777777" w:rsidR="00D32072" w:rsidRPr="009C4175" w:rsidRDefault="00D32072" w:rsidP="003407A1">
            <w:pPr>
              <w:jc w:val="center"/>
            </w:pPr>
          </w:p>
        </w:tc>
        <w:tc>
          <w:tcPr>
            <w:tcW w:w="189" w:type="pct"/>
          </w:tcPr>
          <w:p w14:paraId="01286A94" w14:textId="77777777" w:rsidR="00D32072" w:rsidRPr="009C4175" w:rsidRDefault="00D32072" w:rsidP="003407A1">
            <w:pPr>
              <w:jc w:val="center"/>
            </w:pPr>
          </w:p>
        </w:tc>
        <w:tc>
          <w:tcPr>
            <w:tcW w:w="3740" w:type="pct"/>
          </w:tcPr>
          <w:p w14:paraId="068D5037" w14:textId="77777777" w:rsidR="00D32072" w:rsidRPr="009C4175" w:rsidRDefault="00D32072" w:rsidP="003407A1">
            <w:pPr>
              <w:jc w:val="center"/>
            </w:pPr>
          </w:p>
        </w:tc>
        <w:tc>
          <w:tcPr>
            <w:tcW w:w="319" w:type="pct"/>
          </w:tcPr>
          <w:p w14:paraId="764AF40B" w14:textId="77777777" w:rsidR="00D32072" w:rsidRPr="009C4175" w:rsidRDefault="00D32072" w:rsidP="003407A1">
            <w:pPr>
              <w:jc w:val="center"/>
            </w:pPr>
          </w:p>
        </w:tc>
        <w:tc>
          <w:tcPr>
            <w:tcW w:w="256" w:type="pct"/>
          </w:tcPr>
          <w:p w14:paraId="348139D3" w14:textId="77777777" w:rsidR="00D32072" w:rsidRPr="009C4175" w:rsidRDefault="00D32072" w:rsidP="003407A1">
            <w:pPr>
              <w:jc w:val="center"/>
            </w:pPr>
          </w:p>
        </w:tc>
        <w:tc>
          <w:tcPr>
            <w:tcW w:w="224" w:type="pct"/>
          </w:tcPr>
          <w:p w14:paraId="5C941690" w14:textId="77777777" w:rsidR="00D32072" w:rsidRPr="009C4175" w:rsidRDefault="00D32072" w:rsidP="003407A1">
            <w:pPr>
              <w:jc w:val="center"/>
            </w:pPr>
          </w:p>
        </w:tc>
      </w:tr>
      <w:tr w:rsidR="00D32072" w:rsidRPr="009C4175" w14:paraId="15E530C8" w14:textId="77777777" w:rsidTr="002A59CA">
        <w:trPr>
          <w:trHeight w:val="283"/>
        </w:trPr>
        <w:tc>
          <w:tcPr>
            <w:tcW w:w="272" w:type="pct"/>
          </w:tcPr>
          <w:p w14:paraId="0299B844" w14:textId="77777777" w:rsidR="00D32072" w:rsidRPr="009C4175" w:rsidRDefault="00D32072" w:rsidP="003407A1">
            <w:pPr>
              <w:jc w:val="center"/>
            </w:pPr>
            <w:r w:rsidRPr="009C4175">
              <w:t>21.</w:t>
            </w:r>
          </w:p>
        </w:tc>
        <w:tc>
          <w:tcPr>
            <w:tcW w:w="189" w:type="pct"/>
          </w:tcPr>
          <w:p w14:paraId="5E3EB103" w14:textId="77777777" w:rsidR="00D32072" w:rsidRPr="009C4175" w:rsidRDefault="00D32072" w:rsidP="003407A1">
            <w:pPr>
              <w:jc w:val="center"/>
            </w:pPr>
          </w:p>
        </w:tc>
        <w:tc>
          <w:tcPr>
            <w:tcW w:w="3740" w:type="pct"/>
          </w:tcPr>
          <w:p w14:paraId="2619B5A8" w14:textId="77777777" w:rsidR="00D32072" w:rsidRPr="009C4175" w:rsidRDefault="00D32072" w:rsidP="00B903D1">
            <w:r>
              <w:rPr>
                <w:bCs/>
              </w:rPr>
              <w:t>Explain the gram staining techniques.</w:t>
            </w:r>
          </w:p>
        </w:tc>
        <w:tc>
          <w:tcPr>
            <w:tcW w:w="319" w:type="pct"/>
          </w:tcPr>
          <w:p w14:paraId="435AB849" w14:textId="77777777" w:rsidR="00D32072" w:rsidRPr="009C4175" w:rsidRDefault="00D32072" w:rsidP="003407A1">
            <w:pPr>
              <w:jc w:val="center"/>
            </w:pPr>
            <w:r w:rsidRPr="009C4175">
              <w:t>CO5</w:t>
            </w:r>
          </w:p>
        </w:tc>
        <w:tc>
          <w:tcPr>
            <w:tcW w:w="256" w:type="pct"/>
          </w:tcPr>
          <w:p w14:paraId="0A5CA296" w14:textId="77777777" w:rsidR="00D32072" w:rsidRPr="009C4175" w:rsidRDefault="00D32072" w:rsidP="003407A1">
            <w:pPr>
              <w:jc w:val="center"/>
            </w:pPr>
            <w:r>
              <w:t>U</w:t>
            </w:r>
          </w:p>
        </w:tc>
        <w:tc>
          <w:tcPr>
            <w:tcW w:w="224" w:type="pct"/>
          </w:tcPr>
          <w:p w14:paraId="1ED614B5" w14:textId="77777777" w:rsidR="00D32072" w:rsidRPr="009C4175" w:rsidRDefault="00D32072" w:rsidP="003407A1">
            <w:pPr>
              <w:jc w:val="center"/>
            </w:pPr>
            <w:r w:rsidRPr="009C4175">
              <w:t>12</w:t>
            </w:r>
          </w:p>
        </w:tc>
      </w:tr>
      <w:tr w:rsidR="00D32072" w:rsidRPr="009C4175" w14:paraId="6447A106" w14:textId="77777777" w:rsidTr="002A59CA">
        <w:trPr>
          <w:trHeight w:val="283"/>
        </w:trPr>
        <w:tc>
          <w:tcPr>
            <w:tcW w:w="272" w:type="pct"/>
          </w:tcPr>
          <w:p w14:paraId="148D3802" w14:textId="77777777" w:rsidR="00D32072" w:rsidRPr="009C4175" w:rsidRDefault="00D32072" w:rsidP="003407A1">
            <w:pPr>
              <w:jc w:val="center"/>
            </w:pPr>
          </w:p>
        </w:tc>
        <w:tc>
          <w:tcPr>
            <w:tcW w:w="189" w:type="pct"/>
          </w:tcPr>
          <w:p w14:paraId="08AA65EB" w14:textId="77777777" w:rsidR="00D32072" w:rsidRPr="009C4175" w:rsidRDefault="00D32072" w:rsidP="003407A1">
            <w:pPr>
              <w:jc w:val="center"/>
            </w:pPr>
          </w:p>
        </w:tc>
        <w:tc>
          <w:tcPr>
            <w:tcW w:w="3740" w:type="pct"/>
          </w:tcPr>
          <w:p w14:paraId="0C149CE6" w14:textId="77777777" w:rsidR="00D32072" w:rsidRPr="009C4175" w:rsidRDefault="00D32072" w:rsidP="003407A1">
            <w:pPr>
              <w:jc w:val="center"/>
            </w:pPr>
          </w:p>
        </w:tc>
        <w:tc>
          <w:tcPr>
            <w:tcW w:w="319" w:type="pct"/>
          </w:tcPr>
          <w:p w14:paraId="0DD3E3B2" w14:textId="77777777" w:rsidR="00D32072" w:rsidRPr="009C4175" w:rsidRDefault="00D32072" w:rsidP="003407A1">
            <w:pPr>
              <w:jc w:val="center"/>
            </w:pPr>
          </w:p>
        </w:tc>
        <w:tc>
          <w:tcPr>
            <w:tcW w:w="256" w:type="pct"/>
          </w:tcPr>
          <w:p w14:paraId="14D2E9BA" w14:textId="77777777" w:rsidR="00D32072" w:rsidRPr="009C4175" w:rsidRDefault="00D32072" w:rsidP="003407A1">
            <w:pPr>
              <w:jc w:val="center"/>
            </w:pPr>
          </w:p>
        </w:tc>
        <w:tc>
          <w:tcPr>
            <w:tcW w:w="224" w:type="pct"/>
          </w:tcPr>
          <w:p w14:paraId="7A5D31AD" w14:textId="77777777" w:rsidR="00D32072" w:rsidRPr="009C4175" w:rsidRDefault="00D32072" w:rsidP="003407A1">
            <w:pPr>
              <w:jc w:val="center"/>
            </w:pPr>
          </w:p>
        </w:tc>
      </w:tr>
      <w:tr w:rsidR="00D32072" w:rsidRPr="009C4175" w14:paraId="5E5D974F" w14:textId="77777777" w:rsidTr="002A59CA">
        <w:trPr>
          <w:trHeight w:val="283"/>
        </w:trPr>
        <w:tc>
          <w:tcPr>
            <w:tcW w:w="272" w:type="pct"/>
          </w:tcPr>
          <w:p w14:paraId="2AF941AA" w14:textId="77777777" w:rsidR="00D32072" w:rsidRPr="009C4175" w:rsidRDefault="00D32072" w:rsidP="003407A1">
            <w:pPr>
              <w:jc w:val="center"/>
            </w:pPr>
            <w:r w:rsidRPr="009C4175">
              <w:lastRenderedPageBreak/>
              <w:t>22.</w:t>
            </w:r>
          </w:p>
        </w:tc>
        <w:tc>
          <w:tcPr>
            <w:tcW w:w="189" w:type="pct"/>
          </w:tcPr>
          <w:p w14:paraId="3758F279" w14:textId="77777777" w:rsidR="00D32072" w:rsidRPr="009C4175" w:rsidRDefault="00D32072" w:rsidP="003407A1">
            <w:pPr>
              <w:jc w:val="center"/>
            </w:pPr>
          </w:p>
        </w:tc>
        <w:tc>
          <w:tcPr>
            <w:tcW w:w="3740" w:type="pct"/>
          </w:tcPr>
          <w:p w14:paraId="6A5ACC05" w14:textId="77777777" w:rsidR="00D32072" w:rsidRPr="009C4175" w:rsidRDefault="00D32072" w:rsidP="00B903D1">
            <w:pPr>
              <w:jc w:val="both"/>
            </w:pPr>
            <w:r>
              <w:t>Discuss the theory and working of bright field microscopy with a neat diagram.</w:t>
            </w:r>
          </w:p>
        </w:tc>
        <w:tc>
          <w:tcPr>
            <w:tcW w:w="319" w:type="pct"/>
          </w:tcPr>
          <w:p w14:paraId="3851C145" w14:textId="77777777" w:rsidR="00D32072" w:rsidRPr="009C4175" w:rsidRDefault="00D32072" w:rsidP="003407A1">
            <w:pPr>
              <w:jc w:val="center"/>
            </w:pPr>
            <w:r w:rsidRPr="009C4175">
              <w:t>CO</w:t>
            </w:r>
            <w:r>
              <w:t>5</w:t>
            </w:r>
          </w:p>
        </w:tc>
        <w:tc>
          <w:tcPr>
            <w:tcW w:w="256" w:type="pct"/>
          </w:tcPr>
          <w:p w14:paraId="33704BA9" w14:textId="77777777" w:rsidR="00D32072" w:rsidRPr="009C4175" w:rsidRDefault="00D32072" w:rsidP="003407A1">
            <w:pPr>
              <w:jc w:val="center"/>
            </w:pPr>
            <w:r>
              <w:t>U</w:t>
            </w:r>
          </w:p>
        </w:tc>
        <w:tc>
          <w:tcPr>
            <w:tcW w:w="224" w:type="pct"/>
          </w:tcPr>
          <w:p w14:paraId="761352D4" w14:textId="77777777" w:rsidR="00D32072" w:rsidRPr="009C4175" w:rsidRDefault="00D32072" w:rsidP="003407A1">
            <w:pPr>
              <w:jc w:val="center"/>
            </w:pPr>
            <w:r w:rsidRPr="009C4175">
              <w:t>12</w:t>
            </w:r>
          </w:p>
        </w:tc>
      </w:tr>
      <w:tr w:rsidR="00D32072" w:rsidRPr="009C4175" w14:paraId="33CD390E" w14:textId="77777777" w:rsidTr="002A59CA">
        <w:trPr>
          <w:trHeight w:val="283"/>
        </w:trPr>
        <w:tc>
          <w:tcPr>
            <w:tcW w:w="272" w:type="pct"/>
          </w:tcPr>
          <w:p w14:paraId="47829B20" w14:textId="77777777" w:rsidR="00D32072" w:rsidRPr="009C4175" w:rsidRDefault="00D32072" w:rsidP="003407A1">
            <w:pPr>
              <w:jc w:val="center"/>
            </w:pPr>
          </w:p>
        </w:tc>
        <w:tc>
          <w:tcPr>
            <w:tcW w:w="189" w:type="pct"/>
          </w:tcPr>
          <w:p w14:paraId="7885E3E7" w14:textId="77777777" w:rsidR="00D32072" w:rsidRPr="009C4175" w:rsidRDefault="00D32072" w:rsidP="003407A1">
            <w:pPr>
              <w:jc w:val="center"/>
            </w:pPr>
          </w:p>
        </w:tc>
        <w:tc>
          <w:tcPr>
            <w:tcW w:w="3740" w:type="pct"/>
          </w:tcPr>
          <w:p w14:paraId="4385077C" w14:textId="77777777" w:rsidR="00D32072" w:rsidRPr="009C4175" w:rsidRDefault="00D32072" w:rsidP="003407A1">
            <w:pPr>
              <w:jc w:val="center"/>
            </w:pPr>
          </w:p>
        </w:tc>
        <w:tc>
          <w:tcPr>
            <w:tcW w:w="319" w:type="pct"/>
          </w:tcPr>
          <w:p w14:paraId="617CEF8B" w14:textId="77777777" w:rsidR="00D32072" w:rsidRPr="009C4175" w:rsidRDefault="00D32072" w:rsidP="003407A1">
            <w:pPr>
              <w:jc w:val="center"/>
            </w:pPr>
          </w:p>
        </w:tc>
        <w:tc>
          <w:tcPr>
            <w:tcW w:w="256" w:type="pct"/>
          </w:tcPr>
          <w:p w14:paraId="10FE9CFD" w14:textId="77777777" w:rsidR="00D32072" w:rsidRPr="009C4175" w:rsidRDefault="00D32072" w:rsidP="003407A1">
            <w:pPr>
              <w:jc w:val="center"/>
            </w:pPr>
          </w:p>
        </w:tc>
        <w:tc>
          <w:tcPr>
            <w:tcW w:w="224" w:type="pct"/>
          </w:tcPr>
          <w:p w14:paraId="12D94232" w14:textId="77777777" w:rsidR="00D32072" w:rsidRPr="009C4175" w:rsidRDefault="00D32072" w:rsidP="003407A1">
            <w:pPr>
              <w:jc w:val="center"/>
            </w:pPr>
          </w:p>
        </w:tc>
      </w:tr>
      <w:tr w:rsidR="00D32072" w:rsidRPr="009C4175" w14:paraId="7C324717" w14:textId="77777777" w:rsidTr="002A59CA">
        <w:trPr>
          <w:trHeight w:val="283"/>
        </w:trPr>
        <w:tc>
          <w:tcPr>
            <w:tcW w:w="272" w:type="pct"/>
          </w:tcPr>
          <w:p w14:paraId="63128D19" w14:textId="77777777" w:rsidR="00D32072" w:rsidRPr="009C4175" w:rsidRDefault="00D32072" w:rsidP="004B4036">
            <w:pPr>
              <w:jc w:val="center"/>
            </w:pPr>
            <w:r w:rsidRPr="009C4175">
              <w:t>23.</w:t>
            </w:r>
          </w:p>
        </w:tc>
        <w:tc>
          <w:tcPr>
            <w:tcW w:w="189" w:type="pct"/>
          </w:tcPr>
          <w:p w14:paraId="59BBEF11" w14:textId="77777777" w:rsidR="00D32072" w:rsidRPr="009C4175" w:rsidRDefault="00D32072" w:rsidP="004B4036">
            <w:pPr>
              <w:jc w:val="center"/>
            </w:pPr>
            <w:r w:rsidRPr="009C4175">
              <w:t>a.</w:t>
            </w:r>
          </w:p>
        </w:tc>
        <w:tc>
          <w:tcPr>
            <w:tcW w:w="3740" w:type="pct"/>
          </w:tcPr>
          <w:p w14:paraId="19CF4A1A" w14:textId="77777777" w:rsidR="00D32072" w:rsidRPr="009C4175" w:rsidRDefault="00D32072" w:rsidP="004B4036">
            <w:r w:rsidRPr="005D11E4">
              <w:t>Define endospores.</w:t>
            </w:r>
            <w:r>
              <w:t xml:space="preserve"> </w:t>
            </w:r>
            <w:r w:rsidRPr="005D11E4">
              <w:t>Discuss the sporulation of</w:t>
            </w:r>
            <w:r w:rsidRPr="005D11E4">
              <w:rPr>
                <w:lang w:val="en-IN"/>
              </w:rPr>
              <w:t xml:space="preserve"> </w:t>
            </w:r>
            <w:r w:rsidRPr="005D11E4">
              <w:t>bacteria with a neat diagram.</w:t>
            </w:r>
          </w:p>
        </w:tc>
        <w:tc>
          <w:tcPr>
            <w:tcW w:w="319" w:type="pct"/>
          </w:tcPr>
          <w:p w14:paraId="405A82A4" w14:textId="77777777" w:rsidR="00D32072" w:rsidRPr="009C4175" w:rsidRDefault="00D32072" w:rsidP="004B4036">
            <w:pPr>
              <w:jc w:val="center"/>
            </w:pPr>
            <w:r w:rsidRPr="009C4175">
              <w:t>CO</w:t>
            </w:r>
            <w:r>
              <w:t>4</w:t>
            </w:r>
          </w:p>
        </w:tc>
        <w:tc>
          <w:tcPr>
            <w:tcW w:w="256" w:type="pct"/>
          </w:tcPr>
          <w:p w14:paraId="6B529415" w14:textId="77777777" w:rsidR="00D32072" w:rsidRPr="009C4175" w:rsidRDefault="00D32072" w:rsidP="004B4036">
            <w:pPr>
              <w:jc w:val="center"/>
            </w:pPr>
            <w:r>
              <w:t>A</w:t>
            </w:r>
          </w:p>
        </w:tc>
        <w:tc>
          <w:tcPr>
            <w:tcW w:w="224" w:type="pct"/>
          </w:tcPr>
          <w:p w14:paraId="5A07E6E8" w14:textId="77777777" w:rsidR="00D32072" w:rsidRPr="009C4175" w:rsidRDefault="00D32072" w:rsidP="004B4036">
            <w:pPr>
              <w:jc w:val="center"/>
            </w:pPr>
            <w:r>
              <w:t>6</w:t>
            </w:r>
          </w:p>
        </w:tc>
      </w:tr>
      <w:tr w:rsidR="00D32072" w:rsidRPr="009C4175" w14:paraId="319BAF7C" w14:textId="77777777" w:rsidTr="002A59CA">
        <w:trPr>
          <w:trHeight w:val="283"/>
        </w:trPr>
        <w:tc>
          <w:tcPr>
            <w:tcW w:w="272" w:type="pct"/>
          </w:tcPr>
          <w:p w14:paraId="2FDE4461" w14:textId="77777777" w:rsidR="00D32072" w:rsidRPr="009C4175" w:rsidRDefault="00D32072" w:rsidP="004B4036">
            <w:pPr>
              <w:jc w:val="center"/>
            </w:pPr>
          </w:p>
        </w:tc>
        <w:tc>
          <w:tcPr>
            <w:tcW w:w="189" w:type="pct"/>
          </w:tcPr>
          <w:p w14:paraId="7CF1FD00" w14:textId="77777777" w:rsidR="00D32072" w:rsidRPr="009C4175" w:rsidRDefault="00D32072" w:rsidP="004B4036">
            <w:pPr>
              <w:jc w:val="center"/>
            </w:pPr>
            <w:r w:rsidRPr="009C4175">
              <w:t>b.</w:t>
            </w:r>
          </w:p>
        </w:tc>
        <w:tc>
          <w:tcPr>
            <w:tcW w:w="3740" w:type="pct"/>
          </w:tcPr>
          <w:p w14:paraId="6A83D8F1" w14:textId="77777777" w:rsidR="00D32072" w:rsidRPr="009C4175" w:rsidRDefault="00D32072" w:rsidP="004B4036">
            <w:pPr>
              <w:rPr>
                <w:bCs/>
              </w:rPr>
            </w:pPr>
            <w:r w:rsidRPr="005D11E4">
              <w:rPr>
                <w:lang w:val="en-IN"/>
              </w:rPr>
              <w:t>Illustrate any three cultural characteristics of bacteria on media.</w:t>
            </w:r>
          </w:p>
        </w:tc>
        <w:tc>
          <w:tcPr>
            <w:tcW w:w="319" w:type="pct"/>
          </w:tcPr>
          <w:p w14:paraId="5F267DC6" w14:textId="77777777" w:rsidR="00D32072" w:rsidRPr="009C4175" w:rsidRDefault="00D32072" w:rsidP="004B4036">
            <w:pPr>
              <w:jc w:val="center"/>
            </w:pPr>
            <w:r>
              <w:t>CO4</w:t>
            </w:r>
          </w:p>
        </w:tc>
        <w:tc>
          <w:tcPr>
            <w:tcW w:w="256" w:type="pct"/>
          </w:tcPr>
          <w:p w14:paraId="62B4082B" w14:textId="77777777" w:rsidR="00D32072" w:rsidRPr="009C4175" w:rsidRDefault="00D32072" w:rsidP="004B4036">
            <w:pPr>
              <w:jc w:val="center"/>
            </w:pPr>
            <w:r>
              <w:t>An</w:t>
            </w:r>
          </w:p>
        </w:tc>
        <w:tc>
          <w:tcPr>
            <w:tcW w:w="224" w:type="pct"/>
          </w:tcPr>
          <w:p w14:paraId="2FAA4166" w14:textId="77777777" w:rsidR="00D32072" w:rsidRPr="009C4175" w:rsidRDefault="00D32072" w:rsidP="004B4036">
            <w:pPr>
              <w:jc w:val="center"/>
            </w:pPr>
            <w:r>
              <w:t>6</w:t>
            </w:r>
          </w:p>
        </w:tc>
      </w:tr>
      <w:tr w:rsidR="00D32072" w:rsidRPr="009C4175" w14:paraId="1468B29F" w14:textId="77777777" w:rsidTr="00B903D1">
        <w:trPr>
          <w:trHeight w:val="550"/>
        </w:trPr>
        <w:tc>
          <w:tcPr>
            <w:tcW w:w="5000" w:type="pct"/>
            <w:gridSpan w:val="6"/>
            <w:vAlign w:val="center"/>
          </w:tcPr>
          <w:p w14:paraId="3CA80230" w14:textId="77777777" w:rsidR="00D32072" w:rsidRPr="009C4175" w:rsidRDefault="00D32072" w:rsidP="00B903D1">
            <w:pPr>
              <w:jc w:val="center"/>
              <w:rPr>
                <w:b/>
                <w:bCs/>
              </w:rPr>
            </w:pPr>
            <w:r w:rsidRPr="009C4175">
              <w:rPr>
                <w:b/>
                <w:bCs/>
              </w:rPr>
              <w:t>COMPULSORY QUESTION</w:t>
            </w:r>
          </w:p>
        </w:tc>
      </w:tr>
      <w:tr w:rsidR="00D32072" w:rsidRPr="009C4175" w14:paraId="5BACF33F" w14:textId="77777777" w:rsidTr="002A59CA">
        <w:trPr>
          <w:trHeight w:val="283"/>
        </w:trPr>
        <w:tc>
          <w:tcPr>
            <w:tcW w:w="272" w:type="pct"/>
          </w:tcPr>
          <w:p w14:paraId="0F9946AC" w14:textId="77777777" w:rsidR="00D32072" w:rsidRPr="009C4175" w:rsidRDefault="00D32072" w:rsidP="004B4036">
            <w:pPr>
              <w:jc w:val="center"/>
            </w:pPr>
            <w:r w:rsidRPr="009C4175">
              <w:t>24.</w:t>
            </w:r>
          </w:p>
        </w:tc>
        <w:tc>
          <w:tcPr>
            <w:tcW w:w="189" w:type="pct"/>
          </w:tcPr>
          <w:p w14:paraId="0638DDD9" w14:textId="77777777" w:rsidR="00D32072" w:rsidRPr="009C4175" w:rsidRDefault="00D32072" w:rsidP="004B4036">
            <w:pPr>
              <w:jc w:val="center"/>
            </w:pPr>
          </w:p>
        </w:tc>
        <w:tc>
          <w:tcPr>
            <w:tcW w:w="3740" w:type="pct"/>
          </w:tcPr>
          <w:p w14:paraId="4EA38B7F" w14:textId="77777777" w:rsidR="00D32072" w:rsidRPr="009C4175" w:rsidRDefault="00D32072" w:rsidP="00B903D1">
            <w:pPr>
              <w:jc w:val="both"/>
            </w:pPr>
            <w:r w:rsidRPr="00BB1194">
              <w:t>Define Sterilization. Recommend a sterilization protocol and methods</w:t>
            </w:r>
            <w:r w:rsidRPr="00BB1194">
              <w:rPr>
                <w:lang w:val="en-IN"/>
              </w:rPr>
              <w:t xml:space="preserve"> followed for media preparation.</w:t>
            </w:r>
          </w:p>
        </w:tc>
        <w:tc>
          <w:tcPr>
            <w:tcW w:w="319" w:type="pct"/>
          </w:tcPr>
          <w:p w14:paraId="732B73C8" w14:textId="77777777" w:rsidR="00D32072" w:rsidRPr="009C4175" w:rsidRDefault="00D32072" w:rsidP="004B4036">
            <w:pPr>
              <w:jc w:val="center"/>
            </w:pPr>
            <w:r w:rsidRPr="009C4175">
              <w:t>CO</w:t>
            </w:r>
            <w:r>
              <w:t>6</w:t>
            </w:r>
          </w:p>
        </w:tc>
        <w:tc>
          <w:tcPr>
            <w:tcW w:w="256" w:type="pct"/>
          </w:tcPr>
          <w:p w14:paraId="6505A808" w14:textId="77777777" w:rsidR="00D32072" w:rsidRPr="009C4175" w:rsidRDefault="00D32072" w:rsidP="004B4036">
            <w:pPr>
              <w:jc w:val="center"/>
            </w:pPr>
            <w:r>
              <w:t>E</w:t>
            </w:r>
          </w:p>
        </w:tc>
        <w:tc>
          <w:tcPr>
            <w:tcW w:w="224" w:type="pct"/>
          </w:tcPr>
          <w:p w14:paraId="250C15CC" w14:textId="77777777" w:rsidR="00D32072" w:rsidRPr="009C4175" w:rsidRDefault="00D32072" w:rsidP="004B4036">
            <w:pPr>
              <w:jc w:val="center"/>
            </w:pPr>
            <w:r w:rsidRPr="009C4175">
              <w:t>12</w:t>
            </w:r>
          </w:p>
        </w:tc>
      </w:tr>
    </w:tbl>
    <w:p w14:paraId="14FCA450" w14:textId="77777777" w:rsidR="00D32072" w:rsidRDefault="00D32072" w:rsidP="002E336A"/>
    <w:p w14:paraId="3B383E2C"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B5DECB"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2FB04700" w14:textId="77777777" w:rsidTr="00517D3B">
        <w:trPr>
          <w:trHeight w:val="283"/>
        </w:trPr>
        <w:tc>
          <w:tcPr>
            <w:tcW w:w="670" w:type="dxa"/>
          </w:tcPr>
          <w:p w14:paraId="17311686" w14:textId="77777777" w:rsidR="00D32072" w:rsidRPr="0051318C" w:rsidRDefault="00D32072" w:rsidP="00517D3B">
            <w:pPr>
              <w:jc w:val="center"/>
              <w:rPr>
                <w:sz w:val="22"/>
                <w:szCs w:val="22"/>
              </w:rPr>
            </w:pPr>
          </w:p>
        </w:tc>
        <w:tc>
          <w:tcPr>
            <w:tcW w:w="9820" w:type="dxa"/>
          </w:tcPr>
          <w:p w14:paraId="5139C10F" w14:textId="77777777" w:rsidR="00D32072" w:rsidRPr="0051318C" w:rsidRDefault="00D32072" w:rsidP="00517D3B">
            <w:pPr>
              <w:jc w:val="center"/>
              <w:rPr>
                <w:b/>
                <w:sz w:val="22"/>
                <w:szCs w:val="22"/>
              </w:rPr>
            </w:pPr>
            <w:r w:rsidRPr="0051318C">
              <w:rPr>
                <w:b/>
                <w:sz w:val="22"/>
                <w:szCs w:val="22"/>
              </w:rPr>
              <w:t>COURSE OUTCOMES</w:t>
            </w:r>
          </w:p>
        </w:tc>
      </w:tr>
      <w:tr w:rsidR="00D32072" w14:paraId="057FF844" w14:textId="77777777" w:rsidTr="00517D3B">
        <w:trPr>
          <w:trHeight w:val="283"/>
        </w:trPr>
        <w:tc>
          <w:tcPr>
            <w:tcW w:w="670" w:type="dxa"/>
          </w:tcPr>
          <w:p w14:paraId="18A089B8" w14:textId="77777777" w:rsidR="00D32072" w:rsidRPr="00302FF6" w:rsidRDefault="00D32072" w:rsidP="00517D3B">
            <w:pPr>
              <w:jc w:val="center"/>
              <w:rPr>
                <w:b/>
                <w:bCs/>
                <w:sz w:val="22"/>
                <w:szCs w:val="22"/>
              </w:rPr>
            </w:pPr>
            <w:r w:rsidRPr="00302FF6">
              <w:rPr>
                <w:b/>
                <w:bCs/>
                <w:sz w:val="22"/>
                <w:szCs w:val="22"/>
              </w:rPr>
              <w:t>CO1</w:t>
            </w:r>
          </w:p>
        </w:tc>
        <w:tc>
          <w:tcPr>
            <w:tcW w:w="9820" w:type="dxa"/>
          </w:tcPr>
          <w:p w14:paraId="61D00C97" w14:textId="77777777" w:rsidR="00D32072" w:rsidRPr="0051318C" w:rsidRDefault="00D32072" w:rsidP="00B50CC7">
            <w:pPr>
              <w:rPr>
                <w:sz w:val="22"/>
                <w:szCs w:val="22"/>
              </w:rPr>
            </w:pPr>
            <w:r w:rsidRPr="00117EAC">
              <w:rPr>
                <w:sz w:val="22"/>
                <w:szCs w:val="22"/>
              </w:rPr>
              <w:t xml:space="preserve">Describe the historical development in the field of Microbiology. </w:t>
            </w:r>
          </w:p>
        </w:tc>
      </w:tr>
      <w:tr w:rsidR="00D32072" w14:paraId="63A9D7EA" w14:textId="77777777" w:rsidTr="00517D3B">
        <w:trPr>
          <w:trHeight w:val="283"/>
        </w:trPr>
        <w:tc>
          <w:tcPr>
            <w:tcW w:w="670" w:type="dxa"/>
          </w:tcPr>
          <w:p w14:paraId="19640267" w14:textId="77777777" w:rsidR="00D32072" w:rsidRPr="00302FF6" w:rsidRDefault="00D32072" w:rsidP="00517D3B">
            <w:pPr>
              <w:jc w:val="center"/>
              <w:rPr>
                <w:b/>
                <w:bCs/>
                <w:sz w:val="22"/>
                <w:szCs w:val="22"/>
              </w:rPr>
            </w:pPr>
            <w:r w:rsidRPr="00302FF6">
              <w:rPr>
                <w:b/>
                <w:bCs/>
                <w:sz w:val="22"/>
                <w:szCs w:val="22"/>
              </w:rPr>
              <w:t>CO2</w:t>
            </w:r>
          </w:p>
        </w:tc>
        <w:tc>
          <w:tcPr>
            <w:tcW w:w="9820" w:type="dxa"/>
          </w:tcPr>
          <w:p w14:paraId="2CBCD7A6" w14:textId="77777777" w:rsidR="00D32072" w:rsidRPr="0051318C" w:rsidRDefault="00D32072" w:rsidP="00B50CC7">
            <w:pPr>
              <w:rPr>
                <w:sz w:val="22"/>
                <w:szCs w:val="22"/>
              </w:rPr>
            </w:pPr>
            <w:r w:rsidRPr="00117EAC">
              <w:rPr>
                <w:sz w:val="22"/>
                <w:szCs w:val="22"/>
              </w:rPr>
              <w:t>Summarize the classification of microorganisms</w:t>
            </w:r>
            <w:r>
              <w:rPr>
                <w:sz w:val="22"/>
                <w:szCs w:val="22"/>
              </w:rPr>
              <w:t>.</w:t>
            </w:r>
          </w:p>
        </w:tc>
      </w:tr>
      <w:tr w:rsidR="00D32072" w14:paraId="5A89E4D3" w14:textId="77777777" w:rsidTr="00517D3B">
        <w:trPr>
          <w:trHeight w:val="283"/>
        </w:trPr>
        <w:tc>
          <w:tcPr>
            <w:tcW w:w="670" w:type="dxa"/>
          </w:tcPr>
          <w:p w14:paraId="05CD1955" w14:textId="77777777" w:rsidR="00D32072" w:rsidRPr="00302FF6" w:rsidRDefault="00D32072" w:rsidP="00517D3B">
            <w:pPr>
              <w:jc w:val="center"/>
              <w:rPr>
                <w:b/>
                <w:bCs/>
                <w:sz w:val="22"/>
                <w:szCs w:val="22"/>
              </w:rPr>
            </w:pPr>
            <w:r w:rsidRPr="00302FF6">
              <w:rPr>
                <w:b/>
                <w:bCs/>
                <w:sz w:val="22"/>
                <w:szCs w:val="22"/>
              </w:rPr>
              <w:t>CO3</w:t>
            </w:r>
          </w:p>
        </w:tc>
        <w:tc>
          <w:tcPr>
            <w:tcW w:w="9820" w:type="dxa"/>
          </w:tcPr>
          <w:p w14:paraId="285185E2" w14:textId="77777777" w:rsidR="00D32072" w:rsidRPr="0051318C" w:rsidRDefault="00D32072" w:rsidP="00B50CC7">
            <w:pPr>
              <w:rPr>
                <w:sz w:val="22"/>
                <w:szCs w:val="22"/>
              </w:rPr>
            </w:pPr>
            <w:r w:rsidRPr="00117EAC">
              <w:rPr>
                <w:sz w:val="22"/>
                <w:szCs w:val="22"/>
              </w:rPr>
              <w:t>Interpret the parts of prokaryotic and eukaryotic cells and their functions.</w:t>
            </w:r>
          </w:p>
        </w:tc>
      </w:tr>
      <w:tr w:rsidR="00D32072" w14:paraId="66CFAEA6" w14:textId="77777777" w:rsidTr="00517D3B">
        <w:trPr>
          <w:trHeight w:val="283"/>
        </w:trPr>
        <w:tc>
          <w:tcPr>
            <w:tcW w:w="670" w:type="dxa"/>
          </w:tcPr>
          <w:p w14:paraId="771C558E" w14:textId="77777777" w:rsidR="00D32072" w:rsidRPr="00302FF6" w:rsidRDefault="00D32072" w:rsidP="00517D3B">
            <w:pPr>
              <w:jc w:val="center"/>
              <w:rPr>
                <w:b/>
                <w:bCs/>
                <w:sz w:val="22"/>
                <w:szCs w:val="22"/>
              </w:rPr>
            </w:pPr>
            <w:r w:rsidRPr="00302FF6">
              <w:rPr>
                <w:b/>
                <w:bCs/>
                <w:sz w:val="22"/>
                <w:szCs w:val="22"/>
              </w:rPr>
              <w:t>CO4</w:t>
            </w:r>
          </w:p>
        </w:tc>
        <w:tc>
          <w:tcPr>
            <w:tcW w:w="9820" w:type="dxa"/>
          </w:tcPr>
          <w:p w14:paraId="150B1FCD" w14:textId="77777777" w:rsidR="00D32072" w:rsidRPr="0051318C" w:rsidRDefault="00D32072" w:rsidP="00B50CC7">
            <w:pPr>
              <w:rPr>
                <w:sz w:val="22"/>
                <w:szCs w:val="22"/>
              </w:rPr>
            </w:pPr>
            <w:r w:rsidRPr="00117EAC">
              <w:rPr>
                <w:sz w:val="22"/>
                <w:szCs w:val="22"/>
              </w:rPr>
              <w:t>Select a suitable bacteriological media for the growth of bacteria.</w:t>
            </w:r>
          </w:p>
        </w:tc>
      </w:tr>
      <w:tr w:rsidR="00D32072" w14:paraId="22013D8A" w14:textId="77777777" w:rsidTr="00517D3B">
        <w:trPr>
          <w:trHeight w:val="283"/>
        </w:trPr>
        <w:tc>
          <w:tcPr>
            <w:tcW w:w="670" w:type="dxa"/>
          </w:tcPr>
          <w:p w14:paraId="486BF277" w14:textId="77777777" w:rsidR="00D32072" w:rsidRPr="00302FF6" w:rsidRDefault="00D32072" w:rsidP="00517D3B">
            <w:pPr>
              <w:jc w:val="center"/>
              <w:rPr>
                <w:b/>
                <w:bCs/>
                <w:sz w:val="22"/>
                <w:szCs w:val="22"/>
              </w:rPr>
            </w:pPr>
            <w:r w:rsidRPr="00302FF6">
              <w:rPr>
                <w:b/>
                <w:bCs/>
                <w:sz w:val="22"/>
                <w:szCs w:val="22"/>
              </w:rPr>
              <w:t>CO5</w:t>
            </w:r>
          </w:p>
        </w:tc>
        <w:tc>
          <w:tcPr>
            <w:tcW w:w="9820" w:type="dxa"/>
          </w:tcPr>
          <w:p w14:paraId="7041A91A" w14:textId="77777777" w:rsidR="00D32072" w:rsidRPr="0051318C" w:rsidRDefault="00D32072" w:rsidP="00B50CC7">
            <w:pPr>
              <w:rPr>
                <w:sz w:val="22"/>
                <w:szCs w:val="22"/>
              </w:rPr>
            </w:pPr>
            <w:r w:rsidRPr="00117EAC">
              <w:rPr>
                <w:sz w:val="22"/>
                <w:szCs w:val="22"/>
              </w:rPr>
              <w:t>Apply the methods used for enumeration, identification and preservation of bacteria.</w:t>
            </w:r>
          </w:p>
        </w:tc>
      </w:tr>
      <w:tr w:rsidR="00D32072" w14:paraId="102C8D5D" w14:textId="77777777" w:rsidTr="00517D3B">
        <w:trPr>
          <w:trHeight w:val="283"/>
        </w:trPr>
        <w:tc>
          <w:tcPr>
            <w:tcW w:w="670" w:type="dxa"/>
          </w:tcPr>
          <w:p w14:paraId="24A28A9C" w14:textId="77777777" w:rsidR="00D32072" w:rsidRPr="00302FF6" w:rsidRDefault="00D32072" w:rsidP="00517D3B">
            <w:pPr>
              <w:jc w:val="center"/>
              <w:rPr>
                <w:b/>
                <w:bCs/>
                <w:sz w:val="22"/>
                <w:szCs w:val="22"/>
              </w:rPr>
            </w:pPr>
            <w:r w:rsidRPr="00302FF6">
              <w:rPr>
                <w:b/>
                <w:bCs/>
                <w:sz w:val="22"/>
                <w:szCs w:val="22"/>
              </w:rPr>
              <w:t>CO6</w:t>
            </w:r>
          </w:p>
        </w:tc>
        <w:tc>
          <w:tcPr>
            <w:tcW w:w="9820" w:type="dxa"/>
          </w:tcPr>
          <w:p w14:paraId="0AAC5459" w14:textId="77777777" w:rsidR="00D32072" w:rsidRPr="0051318C" w:rsidRDefault="00D32072" w:rsidP="00B50CC7">
            <w:pPr>
              <w:rPr>
                <w:sz w:val="22"/>
                <w:szCs w:val="22"/>
              </w:rPr>
            </w:pPr>
            <w:r w:rsidRPr="00117EAC">
              <w:rPr>
                <w:sz w:val="22"/>
                <w:szCs w:val="22"/>
              </w:rPr>
              <w:t>Distinguish between physical and chemical sterilization techniques</w:t>
            </w:r>
          </w:p>
        </w:tc>
      </w:tr>
    </w:tbl>
    <w:p w14:paraId="1837D0A6"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77A8D76C" w14:textId="77777777" w:rsidTr="00E56E00">
        <w:trPr>
          <w:jc w:val="center"/>
        </w:trPr>
        <w:tc>
          <w:tcPr>
            <w:tcW w:w="6385" w:type="dxa"/>
            <w:gridSpan w:val="8"/>
          </w:tcPr>
          <w:p w14:paraId="304C3C0F"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1258EEFF" w14:textId="77777777" w:rsidTr="00E56E00">
        <w:trPr>
          <w:jc w:val="center"/>
        </w:trPr>
        <w:tc>
          <w:tcPr>
            <w:tcW w:w="1140" w:type="dxa"/>
          </w:tcPr>
          <w:p w14:paraId="235D517B"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4E0BB047" w14:textId="77777777" w:rsidR="00D32072" w:rsidRPr="0051318C" w:rsidRDefault="00D32072" w:rsidP="00D54806">
            <w:pPr>
              <w:jc w:val="center"/>
              <w:rPr>
                <w:b/>
                <w:sz w:val="22"/>
                <w:szCs w:val="22"/>
              </w:rPr>
            </w:pPr>
            <w:r w:rsidRPr="0051318C">
              <w:rPr>
                <w:b/>
                <w:sz w:val="22"/>
                <w:szCs w:val="22"/>
              </w:rPr>
              <w:t>R</w:t>
            </w:r>
          </w:p>
        </w:tc>
        <w:tc>
          <w:tcPr>
            <w:tcW w:w="708" w:type="dxa"/>
          </w:tcPr>
          <w:p w14:paraId="31767068" w14:textId="77777777" w:rsidR="00D32072" w:rsidRPr="0051318C" w:rsidRDefault="00D32072" w:rsidP="00D54806">
            <w:pPr>
              <w:jc w:val="center"/>
              <w:rPr>
                <w:b/>
                <w:sz w:val="22"/>
                <w:szCs w:val="22"/>
              </w:rPr>
            </w:pPr>
            <w:r w:rsidRPr="0051318C">
              <w:rPr>
                <w:b/>
                <w:sz w:val="22"/>
                <w:szCs w:val="22"/>
              </w:rPr>
              <w:t>U</w:t>
            </w:r>
          </w:p>
        </w:tc>
        <w:tc>
          <w:tcPr>
            <w:tcW w:w="709" w:type="dxa"/>
          </w:tcPr>
          <w:p w14:paraId="27C30CBD" w14:textId="77777777" w:rsidR="00D32072" w:rsidRPr="0051318C" w:rsidRDefault="00D32072" w:rsidP="00D54806">
            <w:pPr>
              <w:jc w:val="center"/>
              <w:rPr>
                <w:b/>
                <w:sz w:val="22"/>
                <w:szCs w:val="22"/>
              </w:rPr>
            </w:pPr>
            <w:r w:rsidRPr="0051318C">
              <w:rPr>
                <w:b/>
                <w:sz w:val="22"/>
                <w:szCs w:val="22"/>
              </w:rPr>
              <w:t>A</w:t>
            </w:r>
          </w:p>
        </w:tc>
        <w:tc>
          <w:tcPr>
            <w:tcW w:w="709" w:type="dxa"/>
          </w:tcPr>
          <w:p w14:paraId="00CC8907" w14:textId="77777777" w:rsidR="00D32072" w:rsidRPr="0051318C" w:rsidRDefault="00D32072" w:rsidP="00D54806">
            <w:pPr>
              <w:jc w:val="center"/>
              <w:rPr>
                <w:b/>
                <w:sz w:val="22"/>
                <w:szCs w:val="22"/>
              </w:rPr>
            </w:pPr>
            <w:r w:rsidRPr="0051318C">
              <w:rPr>
                <w:b/>
                <w:sz w:val="22"/>
                <w:szCs w:val="22"/>
              </w:rPr>
              <w:t>An</w:t>
            </w:r>
          </w:p>
        </w:tc>
        <w:tc>
          <w:tcPr>
            <w:tcW w:w="709" w:type="dxa"/>
          </w:tcPr>
          <w:p w14:paraId="41B18744" w14:textId="77777777" w:rsidR="00D32072" w:rsidRPr="0051318C" w:rsidRDefault="00D32072" w:rsidP="00D54806">
            <w:pPr>
              <w:jc w:val="center"/>
              <w:rPr>
                <w:b/>
                <w:sz w:val="22"/>
                <w:szCs w:val="22"/>
              </w:rPr>
            </w:pPr>
            <w:r w:rsidRPr="0051318C">
              <w:rPr>
                <w:b/>
                <w:sz w:val="22"/>
                <w:szCs w:val="22"/>
              </w:rPr>
              <w:t>E</w:t>
            </w:r>
          </w:p>
        </w:tc>
        <w:tc>
          <w:tcPr>
            <w:tcW w:w="708" w:type="dxa"/>
          </w:tcPr>
          <w:p w14:paraId="529F1E9C" w14:textId="77777777" w:rsidR="00D32072" w:rsidRPr="0051318C" w:rsidRDefault="00D32072" w:rsidP="00D54806">
            <w:pPr>
              <w:jc w:val="center"/>
              <w:rPr>
                <w:b/>
                <w:sz w:val="22"/>
                <w:szCs w:val="22"/>
              </w:rPr>
            </w:pPr>
            <w:r w:rsidRPr="0051318C">
              <w:rPr>
                <w:b/>
                <w:sz w:val="22"/>
                <w:szCs w:val="22"/>
              </w:rPr>
              <w:t>C</w:t>
            </w:r>
          </w:p>
        </w:tc>
        <w:tc>
          <w:tcPr>
            <w:tcW w:w="993" w:type="dxa"/>
          </w:tcPr>
          <w:p w14:paraId="3D6622FC" w14:textId="77777777" w:rsidR="00D32072" w:rsidRPr="0051318C" w:rsidRDefault="00D32072" w:rsidP="00D54806">
            <w:pPr>
              <w:jc w:val="center"/>
              <w:rPr>
                <w:b/>
                <w:sz w:val="22"/>
                <w:szCs w:val="22"/>
              </w:rPr>
            </w:pPr>
            <w:r w:rsidRPr="0051318C">
              <w:rPr>
                <w:b/>
                <w:sz w:val="22"/>
                <w:szCs w:val="22"/>
              </w:rPr>
              <w:t>Total</w:t>
            </w:r>
          </w:p>
        </w:tc>
      </w:tr>
      <w:tr w:rsidR="00D32072" w:rsidRPr="0051318C" w14:paraId="77DE32EC" w14:textId="77777777" w:rsidTr="00E56E00">
        <w:trPr>
          <w:jc w:val="center"/>
        </w:trPr>
        <w:tc>
          <w:tcPr>
            <w:tcW w:w="1140" w:type="dxa"/>
          </w:tcPr>
          <w:p w14:paraId="78D5711E"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2F618CDA" w14:textId="77777777" w:rsidR="00D32072" w:rsidRPr="0051318C" w:rsidRDefault="00D32072" w:rsidP="00D54806">
            <w:pPr>
              <w:jc w:val="center"/>
              <w:rPr>
                <w:sz w:val="22"/>
                <w:szCs w:val="22"/>
              </w:rPr>
            </w:pPr>
            <w:r>
              <w:rPr>
                <w:sz w:val="22"/>
                <w:szCs w:val="22"/>
              </w:rPr>
              <w:t>1</w:t>
            </w:r>
          </w:p>
        </w:tc>
        <w:tc>
          <w:tcPr>
            <w:tcW w:w="708" w:type="dxa"/>
          </w:tcPr>
          <w:p w14:paraId="4C6551E6" w14:textId="77777777" w:rsidR="00D32072" w:rsidRPr="0051318C" w:rsidRDefault="00D32072" w:rsidP="00D54806">
            <w:pPr>
              <w:jc w:val="center"/>
              <w:rPr>
                <w:sz w:val="22"/>
                <w:szCs w:val="22"/>
              </w:rPr>
            </w:pPr>
            <w:r>
              <w:rPr>
                <w:sz w:val="22"/>
                <w:szCs w:val="22"/>
              </w:rPr>
              <w:t>1</w:t>
            </w:r>
          </w:p>
        </w:tc>
        <w:tc>
          <w:tcPr>
            <w:tcW w:w="709" w:type="dxa"/>
          </w:tcPr>
          <w:p w14:paraId="6603C210" w14:textId="77777777" w:rsidR="00D32072" w:rsidRPr="0051318C" w:rsidRDefault="00D32072" w:rsidP="00D54806">
            <w:pPr>
              <w:jc w:val="center"/>
              <w:rPr>
                <w:sz w:val="22"/>
                <w:szCs w:val="22"/>
              </w:rPr>
            </w:pPr>
          </w:p>
        </w:tc>
        <w:tc>
          <w:tcPr>
            <w:tcW w:w="709" w:type="dxa"/>
          </w:tcPr>
          <w:p w14:paraId="3938D407" w14:textId="77777777" w:rsidR="00D32072" w:rsidRPr="0051318C" w:rsidRDefault="00D32072" w:rsidP="00D54806">
            <w:pPr>
              <w:jc w:val="center"/>
              <w:rPr>
                <w:sz w:val="22"/>
                <w:szCs w:val="22"/>
              </w:rPr>
            </w:pPr>
            <w:r>
              <w:rPr>
                <w:sz w:val="22"/>
                <w:szCs w:val="22"/>
              </w:rPr>
              <w:t>15</w:t>
            </w:r>
          </w:p>
        </w:tc>
        <w:tc>
          <w:tcPr>
            <w:tcW w:w="709" w:type="dxa"/>
          </w:tcPr>
          <w:p w14:paraId="542ADFD1" w14:textId="77777777" w:rsidR="00D32072" w:rsidRPr="0051318C" w:rsidRDefault="00D32072" w:rsidP="00D54806">
            <w:pPr>
              <w:jc w:val="center"/>
              <w:rPr>
                <w:sz w:val="22"/>
                <w:szCs w:val="22"/>
              </w:rPr>
            </w:pPr>
          </w:p>
        </w:tc>
        <w:tc>
          <w:tcPr>
            <w:tcW w:w="708" w:type="dxa"/>
          </w:tcPr>
          <w:p w14:paraId="0BD93583" w14:textId="77777777" w:rsidR="00D32072" w:rsidRPr="0051318C" w:rsidRDefault="00D32072" w:rsidP="00D54806">
            <w:pPr>
              <w:jc w:val="center"/>
              <w:rPr>
                <w:sz w:val="22"/>
                <w:szCs w:val="22"/>
              </w:rPr>
            </w:pPr>
          </w:p>
        </w:tc>
        <w:tc>
          <w:tcPr>
            <w:tcW w:w="993" w:type="dxa"/>
          </w:tcPr>
          <w:p w14:paraId="26E69B3D" w14:textId="77777777" w:rsidR="00D32072" w:rsidRPr="0051318C" w:rsidRDefault="00D32072" w:rsidP="00D54806">
            <w:pPr>
              <w:jc w:val="center"/>
              <w:rPr>
                <w:sz w:val="22"/>
                <w:szCs w:val="22"/>
              </w:rPr>
            </w:pPr>
            <w:r>
              <w:rPr>
                <w:sz w:val="22"/>
                <w:szCs w:val="22"/>
              </w:rPr>
              <w:t>17</w:t>
            </w:r>
          </w:p>
        </w:tc>
      </w:tr>
      <w:tr w:rsidR="00D32072" w:rsidRPr="0051318C" w14:paraId="19B75215" w14:textId="77777777" w:rsidTr="00E56E00">
        <w:trPr>
          <w:jc w:val="center"/>
        </w:trPr>
        <w:tc>
          <w:tcPr>
            <w:tcW w:w="1140" w:type="dxa"/>
          </w:tcPr>
          <w:p w14:paraId="225477AE"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1D801013" w14:textId="77777777" w:rsidR="00D32072" w:rsidRPr="0051318C" w:rsidRDefault="00D32072" w:rsidP="00D54806">
            <w:pPr>
              <w:jc w:val="center"/>
              <w:rPr>
                <w:sz w:val="22"/>
                <w:szCs w:val="22"/>
              </w:rPr>
            </w:pPr>
            <w:r>
              <w:rPr>
                <w:sz w:val="22"/>
                <w:szCs w:val="22"/>
              </w:rPr>
              <w:t>2</w:t>
            </w:r>
          </w:p>
        </w:tc>
        <w:tc>
          <w:tcPr>
            <w:tcW w:w="708" w:type="dxa"/>
          </w:tcPr>
          <w:p w14:paraId="54F575C7" w14:textId="77777777" w:rsidR="00D32072" w:rsidRPr="0051318C" w:rsidRDefault="00D32072" w:rsidP="00D54806">
            <w:pPr>
              <w:jc w:val="center"/>
              <w:rPr>
                <w:sz w:val="22"/>
                <w:szCs w:val="22"/>
              </w:rPr>
            </w:pPr>
            <w:r>
              <w:rPr>
                <w:sz w:val="22"/>
                <w:szCs w:val="22"/>
              </w:rPr>
              <w:t>15</w:t>
            </w:r>
          </w:p>
        </w:tc>
        <w:tc>
          <w:tcPr>
            <w:tcW w:w="709" w:type="dxa"/>
          </w:tcPr>
          <w:p w14:paraId="67B43B11" w14:textId="77777777" w:rsidR="00D32072" w:rsidRPr="0051318C" w:rsidRDefault="00D32072" w:rsidP="00D54806">
            <w:pPr>
              <w:jc w:val="center"/>
              <w:rPr>
                <w:sz w:val="22"/>
                <w:szCs w:val="22"/>
              </w:rPr>
            </w:pPr>
          </w:p>
        </w:tc>
        <w:tc>
          <w:tcPr>
            <w:tcW w:w="709" w:type="dxa"/>
          </w:tcPr>
          <w:p w14:paraId="084AEAF9" w14:textId="77777777" w:rsidR="00D32072" w:rsidRPr="0051318C" w:rsidRDefault="00D32072" w:rsidP="00D54806">
            <w:pPr>
              <w:jc w:val="center"/>
              <w:rPr>
                <w:sz w:val="22"/>
                <w:szCs w:val="22"/>
              </w:rPr>
            </w:pPr>
          </w:p>
        </w:tc>
        <w:tc>
          <w:tcPr>
            <w:tcW w:w="709" w:type="dxa"/>
          </w:tcPr>
          <w:p w14:paraId="3D25063C" w14:textId="77777777" w:rsidR="00D32072" w:rsidRPr="0051318C" w:rsidRDefault="00D32072" w:rsidP="00D54806">
            <w:pPr>
              <w:jc w:val="center"/>
              <w:rPr>
                <w:sz w:val="22"/>
                <w:szCs w:val="22"/>
              </w:rPr>
            </w:pPr>
          </w:p>
        </w:tc>
        <w:tc>
          <w:tcPr>
            <w:tcW w:w="708" w:type="dxa"/>
          </w:tcPr>
          <w:p w14:paraId="506CF2FA" w14:textId="77777777" w:rsidR="00D32072" w:rsidRPr="0051318C" w:rsidRDefault="00D32072" w:rsidP="00D54806">
            <w:pPr>
              <w:jc w:val="center"/>
              <w:rPr>
                <w:sz w:val="22"/>
                <w:szCs w:val="22"/>
              </w:rPr>
            </w:pPr>
          </w:p>
        </w:tc>
        <w:tc>
          <w:tcPr>
            <w:tcW w:w="993" w:type="dxa"/>
          </w:tcPr>
          <w:p w14:paraId="7EB25016" w14:textId="77777777" w:rsidR="00D32072" w:rsidRPr="0051318C" w:rsidRDefault="00D32072" w:rsidP="00D54806">
            <w:pPr>
              <w:jc w:val="center"/>
              <w:rPr>
                <w:sz w:val="22"/>
                <w:szCs w:val="22"/>
              </w:rPr>
            </w:pPr>
            <w:r>
              <w:rPr>
                <w:sz w:val="22"/>
                <w:szCs w:val="22"/>
              </w:rPr>
              <w:t>17</w:t>
            </w:r>
          </w:p>
        </w:tc>
      </w:tr>
      <w:tr w:rsidR="00D32072" w:rsidRPr="0051318C" w14:paraId="6675C57B" w14:textId="77777777" w:rsidTr="00E56E00">
        <w:trPr>
          <w:jc w:val="center"/>
        </w:trPr>
        <w:tc>
          <w:tcPr>
            <w:tcW w:w="1140" w:type="dxa"/>
          </w:tcPr>
          <w:p w14:paraId="28D4AD4C"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020902E5" w14:textId="77777777" w:rsidR="00D32072" w:rsidRPr="0051318C" w:rsidRDefault="00D32072" w:rsidP="00D54806">
            <w:pPr>
              <w:jc w:val="center"/>
              <w:rPr>
                <w:sz w:val="22"/>
                <w:szCs w:val="22"/>
              </w:rPr>
            </w:pPr>
            <w:r>
              <w:rPr>
                <w:sz w:val="22"/>
                <w:szCs w:val="22"/>
              </w:rPr>
              <w:t>1</w:t>
            </w:r>
          </w:p>
        </w:tc>
        <w:tc>
          <w:tcPr>
            <w:tcW w:w="708" w:type="dxa"/>
          </w:tcPr>
          <w:p w14:paraId="2EC0CD34" w14:textId="77777777" w:rsidR="00D32072" w:rsidRPr="0051318C" w:rsidRDefault="00D32072" w:rsidP="00D54806">
            <w:pPr>
              <w:jc w:val="center"/>
              <w:rPr>
                <w:sz w:val="22"/>
                <w:szCs w:val="22"/>
              </w:rPr>
            </w:pPr>
            <w:r>
              <w:rPr>
                <w:sz w:val="22"/>
                <w:szCs w:val="22"/>
              </w:rPr>
              <w:t>13</w:t>
            </w:r>
          </w:p>
        </w:tc>
        <w:tc>
          <w:tcPr>
            <w:tcW w:w="709" w:type="dxa"/>
          </w:tcPr>
          <w:p w14:paraId="358D1EB5" w14:textId="77777777" w:rsidR="00D32072" w:rsidRPr="0051318C" w:rsidRDefault="00D32072" w:rsidP="00D54806">
            <w:pPr>
              <w:jc w:val="center"/>
              <w:rPr>
                <w:sz w:val="22"/>
                <w:szCs w:val="22"/>
              </w:rPr>
            </w:pPr>
          </w:p>
        </w:tc>
        <w:tc>
          <w:tcPr>
            <w:tcW w:w="709" w:type="dxa"/>
          </w:tcPr>
          <w:p w14:paraId="01DFD5EE" w14:textId="77777777" w:rsidR="00D32072" w:rsidRPr="0051318C" w:rsidRDefault="00D32072" w:rsidP="00D54806">
            <w:pPr>
              <w:jc w:val="center"/>
              <w:rPr>
                <w:sz w:val="22"/>
                <w:szCs w:val="22"/>
              </w:rPr>
            </w:pPr>
            <w:r>
              <w:rPr>
                <w:sz w:val="22"/>
                <w:szCs w:val="22"/>
              </w:rPr>
              <w:t>3</w:t>
            </w:r>
          </w:p>
        </w:tc>
        <w:tc>
          <w:tcPr>
            <w:tcW w:w="709" w:type="dxa"/>
          </w:tcPr>
          <w:p w14:paraId="031ECC94" w14:textId="77777777" w:rsidR="00D32072" w:rsidRPr="0051318C" w:rsidRDefault="00D32072" w:rsidP="00D54806">
            <w:pPr>
              <w:jc w:val="center"/>
              <w:rPr>
                <w:sz w:val="22"/>
                <w:szCs w:val="22"/>
              </w:rPr>
            </w:pPr>
          </w:p>
        </w:tc>
        <w:tc>
          <w:tcPr>
            <w:tcW w:w="708" w:type="dxa"/>
          </w:tcPr>
          <w:p w14:paraId="4F9AF753" w14:textId="77777777" w:rsidR="00D32072" w:rsidRPr="0051318C" w:rsidRDefault="00D32072" w:rsidP="00D54806">
            <w:pPr>
              <w:jc w:val="center"/>
              <w:rPr>
                <w:sz w:val="22"/>
                <w:szCs w:val="22"/>
              </w:rPr>
            </w:pPr>
          </w:p>
        </w:tc>
        <w:tc>
          <w:tcPr>
            <w:tcW w:w="993" w:type="dxa"/>
          </w:tcPr>
          <w:p w14:paraId="070F066A" w14:textId="77777777" w:rsidR="00D32072" w:rsidRPr="0051318C" w:rsidRDefault="00D32072" w:rsidP="00D54806">
            <w:pPr>
              <w:jc w:val="center"/>
              <w:rPr>
                <w:sz w:val="22"/>
                <w:szCs w:val="22"/>
              </w:rPr>
            </w:pPr>
            <w:r>
              <w:rPr>
                <w:sz w:val="22"/>
                <w:szCs w:val="22"/>
              </w:rPr>
              <w:t>17</w:t>
            </w:r>
          </w:p>
        </w:tc>
      </w:tr>
      <w:tr w:rsidR="00D32072" w:rsidRPr="0051318C" w14:paraId="7A9D7799" w14:textId="77777777" w:rsidTr="00E56E00">
        <w:trPr>
          <w:jc w:val="center"/>
        </w:trPr>
        <w:tc>
          <w:tcPr>
            <w:tcW w:w="1140" w:type="dxa"/>
          </w:tcPr>
          <w:p w14:paraId="4F25E9A2"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7C80BF8B" w14:textId="77777777" w:rsidR="00D32072" w:rsidRPr="0051318C" w:rsidRDefault="00D32072" w:rsidP="00D54806">
            <w:pPr>
              <w:jc w:val="center"/>
              <w:rPr>
                <w:sz w:val="22"/>
                <w:szCs w:val="22"/>
              </w:rPr>
            </w:pPr>
            <w:r>
              <w:rPr>
                <w:sz w:val="22"/>
                <w:szCs w:val="22"/>
              </w:rPr>
              <w:t>7</w:t>
            </w:r>
          </w:p>
        </w:tc>
        <w:tc>
          <w:tcPr>
            <w:tcW w:w="708" w:type="dxa"/>
          </w:tcPr>
          <w:p w14:paraId="72413393" w14:textId="77777777" w:rsidR="00D32072" w:rsidRPr="0051318C" w:rsidRDefault="00D32072" w:rsidP="00D54806">
            <w:pPr>
              <w:jc w:val="center"/>
              <w:rPr>
                <w:sz w:val="22"/>
                <w:szCs w:val="22"/>
              </w:rPr>
            </w:pPr>
            <w:r>
              <w:rPr>
                <w:sz w:val="22"/>
                <w:szCs w:val="22"/>
              </w:rPr>
              <w:t>4</w:t>
            </w:r>
          </w:p>
        </w:tc>
        <w:tc>
          <w:tcPr>
            <w:tcW w:w="709" w:type="dxa"/>
          </w:tcPr>
          <w:p w14:paraId="4A6486D0" w14:textId="77777777" w:rsidR="00D32072" w:rsidRPr="0051318C" w:rsidRDefault="00D32072" w:rsidP="00D54806">
            <w:pPr>
              <w:jc w:val="center"/>
              <w:rPr>
                <w:sz w:val="22"/>
                <w:szCs w:val="22"/>
              </w:rPr>
            </w:pPr>
            <w:r>
              <w:rPr>
                <w:sz w:val="22"/>
                <w:szCs w:val="22"/>
              </w:rPr>
              <w:t>12</w:t>
            </w:r>
          </w:p>
        </w:tc>
        <w:tc>
          <w:tcPr>
            <w:tcW w:w="709" w:type="dxa"/>
          </w:tcPr>
          <w:p w14:paraId="0D94AF82" w14:textId="77777777" w:rsidR="00D32072" w:rsidRPr="0051318C" w:rsidRDefault="00D32072" w:rsidP="00D54806">
            <w:pPr>
              <w:jc w:val="center"/>
              <w:rPr>
                <w:sz w:val="22"/>
                <w:szCs w:val="22"/>
              </w:rPr>
            </w:pPr>
            <w:r>
              <w:rPr>
                <w:sz w:val="22"/>
                <w:szCs w:val="22"/>
              </w:rPr>
              <w:t>6</w:t>
            </w:r>
          </w:p>
        </w:tc>
        <w:tc>
          <w:tcPr>
            <w:tcW w:w="709" w:type="dxa"/>
          </w:tcPr>
          <w:p w14:paraId="1C1DCED1" w14:textId="77777777" w:rsidR="00D32072" w:rsidRPr="0051318C" w:rsidRDefault="00D32072" w:rsidP="00D54806">
            <w:pPr>
              <w:jc w:val="center"/>
              <w:rPr>
                <w:sz w:val="22"/>
                <w:szCs w:val="22"/>
              </w:rPr>
            </w:pPr>
          </w:p>
        </w:tc>
        <w:tc>
          <w:tcPr>
            <w:tcW w:w="708" w:type="dxa"/>
          </w:tcPr>
          <w:p w14:paraId="3E93F16E" w14:textId="77777777" w:rsidR="00D32072" w:rsidRPr="0051318C" w:rsidRDefault="00D32072" w:rsidP="00D54806">
            <w:pPr>
              <w:jc w:val="center"/>
              <w:rPr>
                <w:sz w:val="22"/>
                <w:szCs w:val="22"/>
              </w:rPr>
            </w:pPr>
          </w:p>
        </w:tc>
        <w:tc>
          <w:tcPr>
            <w:tcW w:w="993" w:type="dxa"/>
          </w:tcPr>
          <w:p w14:paraId="4CA1EA11" w14:textId="77777777" w:rsidR="00D32072" w:rsidRPr="0051318C" w:rsidRDefault="00D32072" w:rsidP="00D54806">
            <w:pPr>
              <w:jc w:val="center"/>
              <w:rPr>
                <w:sz w:val="22"/>
                <w:szCs w:val="22"/>
              </w:rPr>
            </w:pPr>
            <w:r>
              <w:rPr>
                <w:sz w:val="22"/>
                <w:szCs w:val="22"/>
              </w:rPr>
              <w:t>29</w:t>
            </w:r>
          </w:p>
        </w:tc>
      </w:tr>
      <w:tr w:rsidR="00D32072" w:rsidRPr="0051318C" w14:paraId="1A9DFB5D" w14:textId="77777777" w:rsidTr="00E56E00">
        <w:trPr>
          <w:jc w:val="center"/>
        </w:trPr>
        <w:tc>
          <w:tcPr>
            <w:tcW w:w="1140" w:type="dxa"/>
          </w:tcPr>
          <w:p w14:paraId="0602183B"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1968356D" w14:textId="77777777" w:rsidR="00D32072" w:rsidRPr="0051318C" w:rsidRDefault="00D32072" w:rsidP="00D54806">
            <w:pPr>
              <w:jc w:val="center"/>
              <w:rPr>
                <w:sz w:val="22"/>
                <w:szCs w:val="22"/>
              </w:rPr>
            </w:pPr>
          </w:p>
        </w:tc>
        <w:tc>
          <w:tcPr>
            <w:tcW w:w="708" w:type="dxa"/>
          </w:tcPr>
          <w:p w14:paraId="4DD64D98" w14:textId="77777777" w:rsidR="00D32072" w:rsidRPr="0051318C" w:rsidRDefault="00D32072" w:rsidP="00D54806">
            <w:pPr>
              <w:jc w:val="center"/>
              <w:rPr>
                <w:sz w:val="22"/>
                <w:szCs w:val="22"/>
              </w:rPr>
            </w:pPr>
            <w:r>
              <w:rPr>
                <w:sz w:val="22"/>
                <w:szCs w:val="22"/>
              </w:rPr>
              <w:t>25</w:t>
            </w:r>
          </w:p>
        </w:tc>
        <w:tc>
          <w:tcPr>
            <w:tcW w:w="709" w:type="dxa"/>
          </w:tcPr>
          <w:p w14:paraId="316BA67F" w14:textId="77777777" w:rsidR="00D32072" w:rsidRPr="0051318C" w:rsidRDefault="00D32072" w:rsidP="00D54806">
            <w:pPr>
              <w:jc w:val="center"/>
              <w:rPr>
                <w:sz w:val="22"/>
                <w:szCs w:val="22"/>
              </w:rPr>
            </w:pPr>
          </w:p>
        </w:tc>
        <w:tc>
          <w:tcPr>
            <w:tcW w:w="709" w:type="dxa"/>
          </w:tcPr>
          <w:p w14:paraId="09DF2DA8" w14:textId="77777777" w:rsidR="00D32072" w:rsidRPr="0051318C" w:rsidRDefault="00D32072" w:rsidP="00D54806">
            <w:pPr>
              <w:jc w:val="center"/>
              <w:rPr>
                <w:sz w:val="22"/>
                <w:szCs w:val="22"/>
              </w:rPr>
            </w:pPr>
            <w:r>
              <w:rPr>
                <w:sz w:val="22"/>
                <w:szCs w:val="22"/>
              </w:rPr>
              <w:t>3</w:t>
            </w:r>
          </w:p>
        </w:tc>
        <w:tc>
          <w:tcPr>
            <w:tcW w:w="709" w:type="dxa"/>
          </w:tcPr>
          <w:p w14:paraId="51E73F80" w14:textId="77777777" w:rsidR="00D32072" w:rsidRPr="0051318C" w:rsidRDefault="00D32072" w:rsidP="00D54806">
            <w:pPr>
              <w:jc w:val="center"/>
              <w:rPr>
                <w:sz w:val="22"/>
                <w:szCs w:val="22"/>
              </w:rPr>
            </w:pPr>
          </w:p>
        </w:tc>
        <w:tc>
          <w:tcPr>
            <w:tcW w:w="708" w:type="dxa"/>
          </w:tcPr>
          <w:p w14:paraId="2F7BF78E" w14:textId="77777777" w:rsidR="00D32072" w:rsidRPr="0051318C" w:rsidRDefault="00D32072" w:rsidP="00D54806">
            <w:pPr>
              <w:jc w:val="center"/>
              <w:rPr>
                <w:sz w:val="22"/>
                <w:szCs w:val="22"/>
              </w:rPr>
            </w:pPr>
          </w:p>
        </w:tc>
        <w:tc>
          <w:tcPr>
            <w:tcW w:w="993" w:type="dxa"/>
          </w:tcPr>
          <w:p w14:paraId="41D4C533" w14:textId="77777777" w:rsidR="00D32072" w:rsidRPr="0051318C" w:rsidRDefault="00D32072" w:rsidP="00D54806">
            <w:pPr>
              <w:jc w:val="center"/>
              <w:rPr>
                <w:sz w:val="22"/>
                <w:szCs w:val="22"/>
              </w:rPr>
            </w:pPr>
            <w:r>
              <w:rPr>
                <w:sz w:val="22"/>
                <w:szCs w:val="22"/>
              </w:rPr>
              <w:t>28</w:t>
            </w:r>
          </w:p>
        </w:tc>
      </w:tr>
      <w:tr w:rsidR="00D32072" w:rsidRPr="0051318C" w14:paraId="4103B2D8" w14:textId="77777777" w:rsidTr="00E56E00">
        <w:trPr>
          <w:jc w:val="center"/>
        </w:trPr>
        <w:tc>
          <w:tcPr>
            <w:tcW w:w="1140" w:type="dxa"/>
          </w:tcPr>
          <w:p w14:paraId="39C0DD5A"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36F892DF" w14:textId="77777777" w:rsidR="00D32072" w:rsidRPr="0051318C" w:rsidRDefault="00D32072" w:rsidP="00D54806">
            <w:pPr>
              <w:jc w:val="center"/>
              <w:rPr>
                <w:sz w:val="22"/>
                <w:szCs w:val="22"/>
              </w:rPr>
            </w:pPr>
          </w:p>
        </w:tc>
        <w:tc>
          <w:tcPr>
            <w:tcW w:w="708" w:type="dxa"/>
          </w:tcPr>
          <w:p w14:paraId="7927524B" w14:textId="77777777" w:rsidR="00D32072" w:rsidRPr="0051318C" w:rsidRDefault="00D32072" w:rsidP="00D54806">
            <w:pPr>
              <w:jc w:val="center"/>
              <w:rPr>
                <w:sz w:val="22"/>
                <w:szCs w:val="22"/>
              </w:rPr>
            </w:pPr>
            <w:r>
              <w:rPr>
                <w:sz w:val="22"/>
                <w:szCs w:val="22"/>
              </w:rPr>
              <w:t>4</w:t>
            </w:r>
          </w:p>
        </w:tc>
        <w:tc>
          <w:tcPr>
            <w:tcW w:w="709" w:type="dxa"/>
          </w:tcPr>
          <w:p w14:paraId="748D0CEA" w14:textId="77777777" w:rsidR="00D32072" w:rsidRPr="0051318C" w:rsidRDefault="00D32072" w:rsidP="00D54806">
            <w:pPr>
              <w:jc w:val="center"/>
              <w:rPr>
                <w:sz w:val="22"/>
                <w:szCs w:val="22"/>
              </w:rPr>
            </w:pPr>
          </w:p>
        </w:tc>
        <w:tc>
          <w:tcPr>
            <w:tcW w:w="709" w:type="dxa"/>
          </w:tcPr>
          <w:p w14:paraId="62356F02" w14:textId="77777777" w:rsidR="00D32072" w:rsidRPr="0051318C" w:rsidRDefault="00D32072" w:rsidP="00D54806">
            <w:pPr>
              <w:jc w:val="center"/>
              <w:rPr>
                <w:sz w:val="22"/>
                <w:szCs w:val="22"/>
              </w:rPr>
            </w:pPr>
          </w:p>
        </w:tc>
        <w:tc>
          <w:tcPr>
            <w:tcW w:w="709" w:type="dxa"/>
          </w:tcPr>
          <w:p w14:paraId="36F07F43" w14:textId="77777777" w:rsidR="00D32072" w:rsidRPr="0051318C" w:rsidRDefault="00D32072" w:rsidP="00D54806">
            <w:pPr>
              <w:jc w:val="center"/>
              <w:rPr>
                <w:sz w:val="22"/>
                <w:szCs w:val="22"/>
              </w:rPr>
            </w:pPr>
            <w:r>
              <w:rPr>
                <w:sz w:val="22"/>
                <w:szCs w:val="22"/>
              </w:rPr>
              <w:t>12</w:t>
            </w:r>
          </w:p>
        </w:tc>
        <w:tc>
          <w:tcPr>
            <w:tcW w:w="708" w:type="dxa"/>
          </w:tcPr>
          <w:p w14:paraId="434EF785" w14:textId="77777777" w:rsidR="00D32072" w:rsidRPr="0051318C" w:rsidRDefault="00D32072" w:rsidP="00D54806">
            <w:pPr>
              <w:jc w:val="center"/>
              <w:rPr>
                <w:sz w:val="22"/>
                <w:szCs w:val="22"/>
              </w:rPr>
            </w:pPr>
          </w:p>
        </w:tc>
        <w:tc>
          <w:tcPr>
            <w:tcW w:w="993" w:type="dxa"/>
          </w:tcPr>
          <w:p w14:paraId="477A7C69" w14:textId="77777777" w:rsidR="00D32072" w:rsidRPr="0051318C" w:rsidRDefault="00D32072" w:rsidP="00D54806">
            <w:pPr>
              <w:jc w:val="center"/>
              <w:rPr>
                <w:sz w:val="22"/>
                <w:szCs w:val="22"/>
              </w:rPr>
            </w:pPr>
            <w:r>
              <w:rPr>
                <w:sz w:val="22"/>
                <w:szCs w:val="22"/>
              </w:rPr>
              <w:t>16</w:t>
            </w:r>
          </w:p>
        </w:tc>
      </w:tr>
      <w:tr w:rsidR="00D32072" w:rsidRPr="0051318C" w14:paraId="2A92C325" w14:textId="77777777" w:rsidTr="00E56E00">
        <w:trPr>
          <w:jc w:val="center"/>
        </w:trPr>
        <w:tc>
          <w:tcPr>
            <w:tcW w:w="5392" w:type="dxa"/>
            <w:gridSpan w:val="7"/>
          </w:tcPr>
          <w:p w14:paraId="45F0D51F" w14:textId="77777777" w:rsidR="00D32072" w:rsidRPr="0051318C" w:rsidRDefault="00D32072" w:rsidP="00D54806">
            <w:pPr>
              <w:rPr>
                <w:sz w:val="22"/>
                <w:szCs w:val="22"/>
              </w:rPr>
            </w:pPr>
          </w:p>
        </w:tc>
        <w:tc>
          <w:tcPr>
            <w:tcW w:w="993" w:type="dxa"/>
          </w:tcPr>
          <w:p w14:paraId="432CD922" w14:textId="77777777" w:rsidR="00D32072" w:rsidRPr="0051318C" w:rsidRDefault="00D32072" w:rsidP="00D54806">
            <w:pPr>
              <w:jc w:val="center"/>
              <w:rPr>
                <w:b/>
                <w:sz w:val="22"/>
                <w:szCs w:val="22"/>
              </w:rPr>
            </w:pPr>
            <w:r w:rsidRPr="0051318C">
              <w:rPr>
                <w:b/>
                <w:sz w:val="22"/>
                <w:szCs w:val="22"/>
              </w:rPr>
              <w:t>124</w:t>
            </w:r>
          </w:p>
        </w:tc>
      </w:tr>
    </w:tbl>
    <w:p w14:paraId="5B553B74" w14:textId="77777777" w:rsidR="00D32072" w:rsidRDefault="00D32072" w:rsidP="0051318C">
      <w:pPr>
        <w:tabs>
          <w:tab w:val="left" w:pos="7110"/>
        </w:tabs>
      </w:pPr>
      <w:r>
        <w:tab/>
      </w:r>
    </w:p>
    <w:p w14:paraId="6FD6C940" w14:textId="77777777" w:rsidR="00D32072" w:rsidRDefault="00D32072" w:rsidP="002E336A"/>
    <w:p w14:paraId="3942A5FD" w14:textId="77777777" w:rsidR="00D32072" w:rsidRDefault="00D32072">
      <w:pPr>
        <w:spacing w:after="200" w:line="276" w:lineRule="auto"/>
        <w:rPr>
          <w:rFonts w:ascii="Arial" w:hAnsi="Arial" w:cs="Arial"/>
          <w:bCs/>
          <w:noProof/>
        </w:rPr>
      </w:pPr>
      <w:r>
        <w:rPr>
          <w:rFonts w:ascii="Arial" w:hAnsi="Arial" w:cs="Arial"/>
          <w:bCs/>
          <w:noProof/>
        </w:rPr>
        <w:br w:type="page"/>
      </w:r>
    </w:p>
    <w:p w14:paraId="18C4F5B3" w14:textId="1044C4E8"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0A43CAFF" wp14:editId="65CF5F24">
            <wp:extent cx="5734050" cy="838200"/>
            <wp:effectExtent l="0" t="0" r="0" b="0"/>
            <wp:docPr id="1979354541" name="Picture 19793545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12A300" w14:textId="77777777" w:rsidR="00D32072" w:rsidRDefault="00D32072" w:rsidP="001720CE">
      <w:pPr>
        <w:jc w:val="center"/>
        <w:rPr>
          <w:b/>
          <w:bCs/>
        </w:rPr>
      </w:pPr>
    </w:p>
    <w:p w14:paraId="01042214" w14:textId="77777777" w:rsidR="00D32072" w:rsidRDefault="00D32072" w:rsidP="001720CE">
      <w:pPr>
        <w:jc w:val="center"/>
        <w:rPr>
          <w:b/>
          <w:bCs/>
        </w:rPr>
      </w:pPr>
      <w:r>
        <w:rPr>
          <w:b/>
          <w:bCs/>
        </w:rPr>
        <w:t>END SEMESTER EXAMINATION – NOV / DEC 2024</w:t>
      </w:r>
    </w:p>
    <w:p w14:paraId="169BFC09"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2CA72CB5" w14:textId="77777777" w:rsidTr="0037089B">
        <w:trPr>
          <w:trHeight w:val="397"/>
          <w:jc w:val="center"/>
        </w:trPr>
        <w:tc>
          <w:tcPr>
            <w:tcW w:w="1555" w:type="dxa"/>
            <w:vAlign w:val="center"/>
          </w:tcPr>
          <w:p w14:paraId="7920A388"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742EA1EF" w14:textId="77777777" w:rsidR="00D32072" w:rsidRPr="0037089B" w:rsidRDefault="00D32072" w:rsidP="007E575B">
            <w:pPr>
              <w:pStyle w:val="Title"/>
              <w:jc w:val="left"/>
              <w:rPr>
                <w:b/>
                <w:sz w:val="22"/>
                <w:szCs w:val="22"/>
              </w:rPr>
            </w:pPr>
            <w:r>
              <w:rPr>
                <w:b/>
                <w:sz w:val="22"/>
                <w:szCs w:val="22"/>
              </w:rPr>
              <w:t>23FP2002</w:t>
            </w:r>
          </w:p>
        </w:tc>
        <w:tc>
          <w:tcPr>
            <w:tcW w:w="1417" w:type="dxa"/>
            <w:vAlign w:val="center"/>
          </w:tcPr>
          <w:p w14:paraId="3C074A48"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EB97AC1"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7C22B6FA" w14:textId="77777777" w:rsidTr="0037089B">
        <w:trPr>
          <w:trHeight w:val="397"/>
          <w:jc w:val="center"/>
        </w:trPr>
        <w:tc>
          <w:tcPr>
            <w:tcW w:w="1555" w:type="dxa"/>
            <w:vAlign w:val="center"/>
          </w:tcPr>
          <w:p w14:paraId="246AF97E"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6F2132B" w14:textId="77777777" w:rsidR="00D32072" w:rsidRPr="0037089B" w:rsidRDefault="00D32072" w:rsidP="007E575B">
            <w:pPr>
              <w:pStyle w:val="Title"/>
              <w:jc w:val="left"/>
              <w:rPr>
                <w:b/>
                <w:sz w:val="22"/>
                <w:szCs w:val="22"/>
              </w:rPr>
            </w:pPr>
            <w:r>
              <w:rPr>
                <w:b/>
                <w:sz w:val="22"/>
                <w:szCs w:val="22"/>
              </w:rPr>
              <w:t>FOOD CHEMISTRY</w:t>
            </w:r>
          </w:p>
        </w:tc>
        <w:tc>
          <w:tcPr>
            <w:tcW w:w="1417" w:type="dxa"/>
            <w:vAlign w:val="center"/>
          </w:tcPr>
          <w:p w14:paraId="7FD61B87"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53EB121D" w14:textId="77777777" w:rsidR="00D32072" w:rsidRPr="0037089B" w:rsidRDefault="00D32072" w:rsidP="007E575B">
            <w:pPr>
              <w:pStyle w:val="Title"/>
              <w:jc w:val="left"/>
              <w:rPr>
                <w:b/>
                <w:sz w:val="22"/>
                <w:szCs w:val="22"/>
              </w:rPr>
            </w:pPr>
            <w:r w:rsidRPr="0037089B">
              <w:rPr>
                <w:b/>
                <w:sz w:val="22"/>
                <w:szCs w:val="22"/>
              </w:rPr>
              <w:t>100</w:t>
            </w:r>
          </w:p>
        </w:tc>
      </w:tr>
    </w:tbl>
    <w:p w14:paraId="5AD289DB"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D32072" w:rsidRPr="009C4175" w14:paraId="454F24A1" w14:textId="77777777" w:rsidTr="00EE7C29">
        <w:trPr>
          <w:trHeight w:val="552"/>
        </w:trPr>
        <w:tc>
          <w:tcPr>
            <w:tcW w:w="272" w:type="pct"/>
            <w:vAlign w:val="center"/>
          </w:tcPr>
          <w:p w14:paraId="59FF8C45" w14:textId="77777777" w:rsidR="00D32072" w:rsidRPr="009C4175" w:rsidRDefault="00D32072" w:rsidP="00F94208">
            <w:pPr>
              <w:jc w:val="center"/>
              <w:rPr>
                <w:b/>
              </w:rPr>
            </w:pPr>
            <w:r w:rsidRPr="009C4175">
              <w:rPr>
                <w:b/>
              </w:rPr>
              <w:t>Q. No.</w:t>
            </w:r>
          </w:p>
        </w:tc>
        <w:tc>
          <w:tcPr>
            <w:tcW w:w="3878" w:type="pct"/>
            <w:gridSpan w:val="2"/>
            <w:vAlign w:val="center"/>
          </w:tcPr>
          <w:p w14:paraId="3BB51A9E" w14:textId="77777777" w:rsidR="00D32072" w:rsidRPr="009C4175" w:rsidRDefault="00D32072" w:rsidP="00F94208">
            <w:pPr>
              <w:jc w:val="center"/>
              <w:rPr>
                <w:b/>
              </w:rPr>
            </w:pPr>
            <w:r w:rsidRPr="009C4175">
              <w:rPr>
                <w:b/>
              </w:rPr>
              <w:t>Questions</w:t>
            </w:r>
          </w:p>
        </w:tc>
        <w:tc>
          <w:tcPr>
            <w:tcW w:w="319" w:type="pct"/>
            <w:vAlign w:val="center"/>
          </w:tcPr>
          <w:p w14:paraId="2DCAFA4A" w14:textId="77777777" w:rsidR="00D32072" w:rsidRPr="009C4175" w:rsidRDefault="00D32072" w:rsidP="00F94208">
            <w:pPr>
              <w:jc w:val="center"/>
              <w:rPr>
                <w:b/>
              </w:rPr>
            </w:pPr>
            <w:r w:rsidRPr="009C4175">
              <w:rPr>
                <w:b/>
              </w:rPr>
              <w:t>CO</w:t>
            </w:r>
          </w:p>
        </w:tc>
        <w:tc>
          <w:tcPr>
            <w:tcW w:w="256" w:type="pct"/>
            <w:vAlign w:val="center"/>
          </w:tcPr>
          <w:p w14:paraId="5EF0A905" w14:textId="77777777" w:rsidR="00D32072" w:rsidRPr="009C4175" w:rsidRDefault="00D32072" w:rsidP="00F94208">
            <w:pPr>
              <w:jc w:val="center"/>
              <w:rPr>
                <w:b/>
              </w:rPr>
            </w:pPr>
            <w:r w:rsidRPr="009C4175">
              <w:rPr>
                <w:b/>
              </w:rPr>
              <w:t>BL</w:t>
            </w:r>
          </w:p>
        </w:tc>
        <w:tc>
          <w:tcPr>
            <w:tcW w:w="275" w:type="pct"/>
            <w:vAlign w:val="center"/>
          </w:tcPr>
          <w:p w14:paraId="5191113D" w14:textId="77777777" w:rsidR="00D32072" w:rsidRPr="009C4175" w:rsidRDefault="00D32072" w:rsidP="00F94208">
            <w:pPr>
              <w:jc w:val="center"/>
              <w:rPr>
                <w:b/>
              </w:rPr>
            </w:pPr>
            <w:r w:rsidRPr="009C4175">
              <w:rPr>
                <w:b/>
              </w:rPr>
              <w:t>M</w:t>
            </w:r>
          </w:p>
        </w:tc>
      </w:tr>
      <w:tr w:rsidR="00D32072" w:rsidRPr="009C4175" w14:paraId="2B5B272B" w14:textId="77777777" w:rsidTr="00F94208">
        <w:trPr>
          <w:trHeight w:val="550"/>
        </w:trPr>
        <w:tc>
          <w:tcPr>
            <w:tcW w:w="5000" w:type="pct"/>
            <w:gridSpan w:val="6"/>
            <w:vAlign w:val="center"/>
          </w:tcPr>
          <w:p w14:paraId="083D1BAB" w14:textId="77777777" w:rsidR="00D32072" w:rsidRPr="009C4175" w:rsidRDefault="00D32072" w:rsidP="00F94208">
            <w:pPr>
              <w:jc w:val="center"/>
              <w:rPr>
                <w:b/>
              </w:rPr>
            </w:pPr>
            <w:r w:rsidRPr="009C4175">
              <w:rPr>
                <w:b/>
              </w:rPr>
              <w:t>PART – A (10 X 1 = 10 MARKS)</w:t>
            </w:r>
          </w:p>
        </w:tc>
      </w:tr>
      <w:tr w:rsidR="00D32072" w:rsidRPr="009C4175" w14:paraId="2D44829C" w14:textId="77777777" w:rsidTr="00EE7C29">
        <w:trPr>
          <w:trHeight w:val="283"/>
        </w:trPr>
        <w:tc>
          <w:tcPr>
            <w:tcW w:w="272" w:type="pct"/>
          </w:tcPr>
          <w:p w14:paraId="62FA715D" w14:textId="77777777" w:rsidR="00D32072" w:rsidRPr="009C4175" w:rsidRDefault="00D32072" w:rsidP="007E4ED7">
            <w:pPr>
              <w:jc w:val="center"/>
            </w:pPr>
            <w:r w:rsidRPr="009C4175">
              <w:t>1.</w:t>
            </w:r>
          </w:p>
        </w:tc>
        <w:tc>
          <w:tcPr>
            <w:tcW w:w="3878" w:type="pct"/>
            <w:gridSpan w:val="2"/>
            <w:vAlign w:val="bottom"/>
          </w:tcPr>
          <w:p w14:paraId="3CDBE755" w14:textId="77777777" w:rsidR="00D32072" w:rsidRPr="009C4175" w:rsidRDefault="00D32072" w:rsidP="007E4ED7">
            <w:pPr>
              <w:autoSpaceDE w:val="0"/>
              <w:autoSpaceDN w:val="0"/>
              <w:adjustRightInd w:val="0"/>
            </w:pPr>
            <w:r w:rsidRPr="00FF0350">
              <w:rPr>
                <w:color w:val="000000" w:themeColor="text1"/>
              </w:rPr>
              <w:t xml:space="preserve">Recall the </w:t>
            </w:r>
            <w:r>
              <w:rPr>
                <w:color w:val="000000" w:themeColor="text1"/>
              </w:rPr>
              <w:t>tetrahedral</w:t>
            </w:r>
            <w:r w:rsidRPr="00FF0350">
              <w:rPr>
                <w:color w:val="000000" w:themeColor="text1"/>
              </w:rPr>
              <w:t xml:space="preserve"> angle in </w:t>
            </w:r>
            <w:r>
              <w:rPr>
                <w:color w:val="000000" w:themeColor="text1"/>
              </w:rPr>
              <w:t>methane</w:t>
            </w:r>
            <w:r w:rsidRPr="00FF0350">
              <w:rPr>
                <w:color w:val="000000" w:themeColor="text1"/>
              </w:rPr>
              <w:t>.</w:t>
            </w:r>
          </w:p>
        </w:tc>
        <w:tc>
          <w:tcPr>
            <w:tcW w:w="319" w:type="pct"/>
            <w:vAlign w:val="bottom"/>
          </w:tcPr>
          <w:p w14:paraId="5B468CF5" w14:textId="77777777" w:rsidR="00D32072" w:rsidRPr="009C4175" w:rsidRDefault="00D32072" w:rsidP="007E4ED7">
            <w:pPr>
              <w:jc w:val="center"/>
            </w:pPr>
            <w:r w:rsidRPr="00FF0350">
              <w:rPr>
                <w:color w:val="000000" w:themeColor="text1"/>
              </w:rPr>
              <w:t>CO1</w:t>
            </w:r>
          </w:p>
        </w:tc>
        <w:tc>
          <w:tcPr>
            <w:tcW w:w="256" w:type="pct"/>
            <w:vAlign w:val="bottom"/>
          </w:tcPr>
          <w:p w14:paraId="3C9A6E1E" w14:textId="77777777" w:rsidR="00D32072" w:rsidRPr="009C4175" w:rsidRDefault="00D32072" w:rsidP="007E4ED7">
            <w:pPr>
              <w:jc w:val="center"/>
            </w:pPr>
            <w:r w:rsidRPr="00FF0350">
              <w:rPr>
                <w:color w:val="000000" w:themeColor="text1"/>
              </w:rPr>
              <w:t>R</w:t>
            </w:r>
          </w:p>
        </w:tc>
        <w:tc>
          <w:tcPr>
            <w:tcW w:w="275" w:type="pct"/>
            <w:vAlign w:val="bottom"/>
          </w:tcPr>
          <w:p w14:paraId="0B7F49F2" w14:textId="77777777" w:rsidR="00D32072" w:rsidRPr="009C4175" w:rsidRDefault="00D32072" w:rsidP="007E4ED7">
            <w:pPr>
              <w:jc w:val="center"/>
            </w:pPr>
            <w:r w:rsidRPr="00FF0350">
              <w:rPr>
                <w:color w:val="000000" w:themeColor="text1"/>
              </w:rPr>
              <w:t>1</w:t>
            </w:r>
          </w:p>
        </w:tc>
      </w:tr>
      <w:tr w:rsidR="00D32072" w:rsidRPr="009C4175" w14:paraId="62893BB9" w14:textId="77777777" w:rsidTr="00EE7C29">
        <w:trPr>
          <w:trHeight w:val="283"/>
        </w:trPr>
        <w:tc>
          <w:tcPr>
            <w:tcW w:w="272" w:type="pct"/>
          </w:tcPr>
          <w:p w14:paraId="38536F44" w14:textId="77777777" w:rsidR="00D32072" w:rsidRPr="009C4175" w:rsidRDefault="00D32072" w:rsidP="007E4ED7">
            <w:pPr>
              <w:jc w:val="center"/>
            </w:pPr>
            <w:r w:rsidRPr="009C4175">
              <w:t>2.</w:t>
            </w:r>
          </w:p>
        </w:tc>
        <w:tc>
          <w:tcPr>
            <w:tcW w:w="3878" w:type="pct"/>
            <w:gridSpan w:val="2"/>
            <w:vAlign w:val="bottom"/>
          </w:tcPr>
          <w:p w14:paraId="73E06050" w14:textId="77777777" w:rsidR="00D32072" w:rsidRPr="009C4175" w:rsidRDefault="00D32072" w:rsidP="007E4ED7">
            <w:r w:rsidRPr="00FF0350">
              <w:rPr>
                <w:color w:val="000000" w:themeColor="text1"/>
              </w:rPr>
              <w:t xml:space="preserve">Give an example for </w:t>
            </w:r>
            <w:r>
              <w:rPr>
                <w:color w:val="000000" w:themeColor="text1"/>
              </w:rPr>
              <w:t>oil</w:t>
            </w:r>
            <w:r w:rsidRPr="00FF0350">
              <w:rPr>
                <w:color w:val="000000" w:themeColor="text1"/>
              </w:rPr>
              <w:t xml:space="preserve"> – in – </w:t>
            </w:r>
            <w:r>
              <w:rPr>
                <w:color w:val="000000" w:themeColor="text1"/>
              </w:rPr>
              <w:t>water</w:t>
            </w:r>
            <w:r w:rsidRPr="00FF0350">
              <w:rPr>
                <w:color w:val="000000" w:themeColor="text1"/>
              </w:rPr>
              <w:t xml:space="preserve"> food system.</w:t>
            </w:r>
          </w:p>
        </w:tc>
        <w:tc>
          <w:tcPr>
            <w:tcW w:w="319" w:type="pct"/>
            <w:vAlign w:val="bottom"/>
          </w:tcPr>
          <w:p w14:paraId="01DBCA63" w14:textId="77777777" w:rsidR="00D32072" w:rsidRPr="009C4175" w:rsidRDefault="00D32072" w:rsidP="007E4ED7">
            <w:pPr>
              <w:jc w:val="center"/>
            </w:pPr>
            <w:r w:rsidRPr="00FF0350">
              <w:rPr>
                <w:color w:val="000000" w:themeColor="text1"/>
              </w:rPr>
              <w:t>CO1</w:t>
            </w:r>
          </w:p>
        </w:tc>
        <w:tc>
          <w:tcPr>
            <w:tcW w:w="256" w:type="pct"/>
            <w:vAlign w:val="bottom"/>
          </w:tcPr>
          <w:p w14:paraId="67EFEC0A" w14:textId="77777777" w:rsidR="00D32072" w:rsidRPr="009C4175" w:rsidRDefault="00D32072" w:rsidP="007E4ED7">
            <w:pPr>
              <w:jc w:val="center"/>
            </w:pPr>
            <w:r w:rsidRPr="00FF0350">
              <w:rPr>
                <w:color w:val="000000" w:themeColor="text1"/>
              </w:rPr>
              <w:t>R</w:t>
            </w:r>
          </w:p>
        </w:tc>
        <w:tc>
          <w:tcPr>
            <w:tcW w:w="275" w:type="pct"/>
            <w:vAlign w:val="bottom"/>
          </w:tcPr>
          <w:p w14:paraId="7A3F1EB0" w14:textId="77777777" w:rsidR="00D32072" w:rsidRPr="009C4175" w:rsidRDefault="00D32072" w:rsidP="007E4ED7">
            <w:pPr>
              <w:jc w:val="center"/>
            </w:pPr>
            <w:r w:rsidRPr="00FF0350">
              <w:rPr>
                <w:color w:val="000000" w:themeColor="text1"/>
              </w:rPr>
              <w:t>1</w:t>
            </w:r>
          </w:p>
        </w:tc>
      </w:tr>
      <w:tr w:rsidR="00D32072" w:rsidRPr="009C4175" w14:paraId="20A7CC5E" w14:textId="77777777" w:rsidTr="00EE7C29">
        <w:trPr>
          <w:trHeight w:val="283"/>
        </w:trPr>
        <w:tc>
          <w:tcPr>
            <w:tcW w:w="272" w:type="pct"/>
          </w:tcPr>
          <w:p w14:paraId="45C516BA" w14:textId="77777777" w:rsidR="00D32072" w:rsidRPr="009C4175" w:rsidRDefault="00D32072" w:rsidP="007E4ED7">
            <w:pPr>
              <w:jc w:val="center"/>
            </w:pPr>
            <w:r w:rsidRPr="009C4175">
              <w:t>3.</w:t>
            </w:r>
          </w:p>
        </w:tc>
        <w:tc>
          <w:tcPr>
            <w:tcW w:w="3878" w:type="pct"/>
            <w:gridSpan w:val="2"/>
            <w:vAlign w:val="bottom"/>
          </w:tcPr>
          <w:p w14:paraId="3505B457" w14:textId="77777777" w:rsidR="00D32072" w:rsidRPr="009C4175" w:rsidRDefault="00D32072" w:rsidP="007E4ED7">
            <w:r>
              <w:rPr>
                <w:color w:val="000000" w:themeColor="text1"/>
              </w:rPr>
              <w:t>Identify and write the disaccharide present in pulses.</w:t>
            </w:r>
          </w:p>
        </w:tc>
        <w:tc>
          <w:tcPr>
            <w:tcW w:w="319" w:type="pct"/>
            <w:vAlign w:val="bottom"/>
          </w:tcPr>
          <w:p w14:paraId="36E42E1F" w14:textId="77777777" w:rsidR="00D32072" w:rsidRPr="009C4175" w:rsidRDefault="00D32072" w:rsidP="007E4ED7">
            <w:pPr>
              <w:jc w:val="center"/>
            </w:pPr>
            <w:r w:rsidRPr="00FF0350">
              <w:rPr>
                <w:color w:val="000000" w:themeColor="text1"/>
              </w:rPr>
              <w:t>CO1</w:t>
            </w:r>
          </w:p>
        </w:tc>
        <w:tc>
          <w:tcPr>
            <w:tcW w:w="256" w:type="pct"/>
            <w:vAlign w:val="bottom"/>
          </w:tcPr>
          <w:p w14:paraId="6ACA1DCC" w14:textId="77777777" w:rsidR="00D32072" w:rsidRPr="009C4175" w:rsidRDefault="00D32072" w:rsidP="007E4ED7">
            <w:pPr>
              <w:jc w:val="center"/>
            </w:pPr>
            <w:r w:rsidRPr="00FF0350">
              <w:rPr>
                <w:color w:val="000000" w:themeColor="text1"/>
              </w:rPr>
              <w:t>U</w:t>
            </w:r>
          </w:p>
        </w:tc>
        <w:tc>
          <w:tcPr>
            <w:tcW w:w="275" w:type="pct"/>
            <w:vAlign w:val="bottom"/>
          </w:tcPr>
          <w:p w14:paraId="66E60056" w14:textId="77777777" w:rsidR="00D32072" w:rsidRPr="009C4175" w:rsidRDefault="00D32072" w:rsidP="007E4ED7">
            <w:pPr>
              <w:jc w:val="center"/>
            </w:pPr>
            <w:r w:rsidRPr="00FF0350">
              <w:rPr>
                <w:color w:val="000000" w:themeColor="text1"/>
              </w:rPr>
              <w:t>1</w:t>
            </w:r>
          </w:p>
        </w:tc>
      </w:tr>
      <w:tr w:rsidR="00D32072" w:rsidRPr="009C4175" w14:paraId="324A8EAD" w14:textId="77777777" w:rsidTr="00EE7C29">
        <w:trPr>
          <w:trHeight w:val="283"/>
        </w:trPr>
        <w:tc>
          <w:tcPr>
            <w:tcW w:w="272" w:type="pct"/>
          </w:tcPr>
          <w:p w14:paraId="605805EB" w14:textId="77777777" w:rsidR="00D32072" w:rsidRPr="009C4175" w:rsidRDefault="00D32072" w:rsidP="007E4ED7">
            <w:pPr>
              <w:jc w:val="center"/>
            </w:pPr>
            <w:r w:rsidRPr="009C4175">
              <w:t>4.</w:t>
            </w:r>
          </w:p>
        </w:tc>
        <w:tc>
          <w:tcPr>
            <w:tcW w:w="3878" w:type="pct"/>
            <w:gridSpan w:val="2"/>
            <w:vAlign w:val="bottom"/>
          </w:tcPr>
          <w:p w14:paraId="2BE7E50F" w14:textId="77777777" w:rsidR="00D32072" w:rsidRPr="009C4175" w:rsidRDefault="00D32072" w:rsidP="007E4ED7">
            <w:r>
              <w:rPr>
                <w:color w:val="000000" w:themeColor="text1"/>
              </w:rPr>
              <w:t>Expand –LMP.</w:t>
            </w:r>
          </w:p>
        </w:tc>
        <w:tc>
          <w:tcPr>
            <w:tcW w:w="319" w:type="pct"/>
            <w:vAlign w:val="bottom"/>
          </w:tcPr>
          <w:p w14:paraId="7A4B3E5F" w14:textId="77777777" w:rsidR="00D32072" w:rsidRPr="009C4175" w:rsidRDefault="00D32072" w:rsidP="007E4ED7">
            <w:pPr>
              <w:jc w:val="center"/>
            </w:pPr>
            <w:r w:rsidRPr="00FF0350">
              <w:rPr>
                <w:color w:val="000000" w:themeColor="text1"/>
              </w:rPr>
              <w:t>CO1</w:t>
            </w:r>
          </w:p>
        </w:tc>
        <w:tc>
          <w:tcPr>
            <w:tcW w:w="256" w:type="pct"/>
            <w:vAlign w:val="bottom"/>
          </w:tcPr>
          <w:p w14:paraId="33A4BF1E" w14:textId="77777777" w:rsidR="00D32072" w:rsidRPr="009C4175" w:rsidRDefault="00D32072" w:rsidP="007E4ED7">
            <w:pPr>
              <w:jc w:val="center"/>
            </w:pPr>
            <w:r w:rsidRPr="00FF0350">
              <w:rPr>
                <w:color w:val="000000" w:themeColor="text1"/>
              </w:rPr>
              <w:t>R</w:t>
            </w:r>
          </w:p>
        </w:tc>
        <w:tc>
          <w:tcPr>
            <w:tcW w:w="275" w:type="pct"/>
            <w:vAlign w:val="bottom"/>
          </w:tcPr>
          <w:p w14:paraId="5244BE6F" w14:textId="77777777" w:rsidR="00D32072" w:rsidRPr="009C4175" w:rsidRDefault="00D32072" w:rsidP="007E4ED7">
            <w:pPr>
              <w:jc w:val="center"/>
            </w:pPr>
            <w:r w:rsidRPr="00FF0350">
              <w:rPr>
                <w:color w:val="000000" w:themeColor="text1"/>
              </w:rPr>
              <w:t>1</w:t>
            </w:r>
          </w:p>
        </w:tc>
      </w:tr>
      <w:tr w:rsidR="00D32072" w:rsidRPr="009C4175" w14:paraId="013CF7E3" w14:textId="77777777" w:rsidTr="00EE7C29">
        <w:trPr>
          <w:trHeight w:val="283"/>
        </w:trPr>
        <w:tc>
          <w:tcPr>
            <w:tcW w:w="272" w:type="pct"/>
          </w:tcPr>
          <w:p w14:paraId="71506154" w14:textId="77777777" w:rsidR="00D32072" w:rsidRPr="009C4175" w:rsidRDefault="00D32072" w:rsidP="007E4ED7">
            <w:pPr>
              <w:jc w:val="center"/>
            </w:pPr>
            <w:r w:rsidRPr="009C4175">
              <w:t>5.</w:t>
            </w:r>
          </w:p>
        </w:tc>
        <w:tc>
          <w:tcPr>
            <w:tcW w:w="3878" w:type="pct"/>
            <w:gridSpan w:val="2"/>
            <w:vAlign w:val="bottom"/>
          </w:tcPr>
          <w:p w14:paraId="33B2D598" w14:textId="77777777" w:rsidR="00D32072" w:rsidRPr="009C4175" w:rsidRDefault="00D32072" w:rsidP="007E4ED7">
            <w:pPr>
              <w:pStyle w:val="Default"/>
            </w:pPr>
            <w:r>
              <w:rPr>
                <w:color w:val="000000" w:themeColor="text1"/>
              </w:rPr>
              <w:t>Name the fatty acid characteristic of groundnut oil.</w:t>
            </w:r>
          </w:p>
        </w:tc>
        <w:tc>
          <w:tcPr>
            <w:tcW w:w="319" w:type="pct"/>
            <w:vAlign w:val="bottom"/>
          </w:tcPr>
          <w:p w14:paraId="6EB8E848" w14:textId="77777777" w:rsidR="00D32072" w:rsidRPr="009C4175" w:rsidRDefault="00D32072" w:rsidP="007E4ED7">
            <w:pPr>
              <w:jc w:val="center"/>
            </w:pPr>
            <w:r w:rsidRPr="00FF0350">
              <w:rPr>
                <w:color w:val="000000" w:themeColor="text1"/>
              </w:rPr>
              <w:t>CO1</w:t>
            </w:r>
          </w:p>
        </w:tc>
        <w:tc>
          <w:tcPr>
            <w:tcW w:w="256" w:type="pct"/>
            <w:vAlign w:val="bottom"/>
          </w:tcPr>
          <w:p w14:paraId="46B3F79C" w14:textId="77777777" w:rsidR="00D32072" w:rsidRPr="009C4175" w:rsidRDefault="00D32072" w:rsidP="007E4ED7">
            <w:pPr>
              <w:jc w:val="center"/>
            </w:pPr>
            <w:r w:rsidRPr="00FF0350">
              <w:rPr>
                <w:color w:val="000000" w:themeColor="text1"/>
              </w:rPr>
              <w:t>R</w:t>
            </w:r>
          </w:p>
        </w:tc>
        <w:tc>
          <w:tcPr>
            <w:tcW w:w="275" w:type="pct"/>
            <w:vAlign w:val="bottom"/>
          </w:tcPr>
          <w:p w14:paraId="012EF36B" w14:textId="77777777" w:rsidR="00D32072" w:rsidRPr="009C4175" w:rsidRDefault="00D32072" w:rsidP="007E4ED7">
            <w:pPr>
              <w:jc w:val="center"/>
            </w:pPr>
            <w:r w:rsidRPr="00FF0350">
              <w:rPr>
                <w:color w:val="000000" w:themeColor="text1"/>
              </w:rPr>
              <w:t>1</w:t>
            </w:r>
          </w:p>
        </w:tc>
      </w:tr>
      <w:tr w:rsidR="00D32072" w:rsidRPr="009C4175" w14:paraId="7C481900" w14:textId="77777777" w:rsidTr="00EE7C29">
        <w:trPr>
          <w:trHeight w:val="283"/>
        </w:trPr>
        <w:tc>
          <w:tcPr>
            <w:tcW w:w="272" w:type="pct"/>
          </w:tcPr>
          <w:p w14:paraId="1AFE72CB" w14:textId="77777777" w:rsidR="00D32072" w:rsidRPr="009C4175" w:rsidRDefault="00D32072" w:rsidP="007E4ED7">
            <w:pPr>
              <w:jc w:val="center"/>
            </w:pPr>
            <w:r w:rsidRPr="009C4175">
              <w:t>6.</w:t>
            </w:r>
          </w:p>
        </w:tc>
        <w:tc>
          <w:tcPr>
            <w:tcW w:w="3878" w:type="pct"/>
            <w:gridSpan w:val="2"/>
            <w:vAlign w:val="bottom"/>
          </w:tcPr>
          <w:p w14:paraId="2E86A4FB" w14:textId="77777777" w:rsidR="00D32072" w:rsidRPr="009C4175" w:rsidRDefault="00D32072" w:rsidP="007E4ED7">
            <w:r w:rsidRPr="00FF0350">
              <w:rPr>
                <w:color w:val="000000" w:themeColor="text1"/>
              </w:rPr>
              <w:t xml:space="preserve">Expand </w:t>
            </w:r>
            <w:r>
              <w:rPr>
                <w:color w:val="000000" w:themeColor="text1"/>
              </w:rPr>
              <w:t>BHT.</w:t>
            </w:r>
          </w:p>
        </w:tc>
        <w:tc>
          <w:tcPr>
            <w:tcW w:w="319" w:type="pct"/>
            <w:vAlign w:val="bottom"/>
          </w:tcPr>
          <w:p w14:paraId="7E740A75" w14:textId="77777777" w:rsidR="00D32072" w:rsidRPr="009C4175" w:rsidRDefault="00D32072" w:rsidP="007E4ED7">
            <w:pPr>
              <w:jc w:val="center"/>
            </w:pPr>
            <w:r w:rsidRPr="00FF0350">
              <w:rPr>
                <w:color w:val="000000" w:themeColor="text1"/>
              </w:rPr>
              <w:t>CO1</w:t>
            </w:r>
          </w:p>
        </w:tc>
        <w:tc>
          <w:tcPr>
            <w:tcW w:w="256" w:type="pct"/>
            <w:vAlign w:val="bottom"/>
          </w:tcPr>
          <w:p w14:paraId="44C227D2" w14:textId="77777777" w:rsidR="00D32072" w:rsidRPr="009C4175" w:rsidRDefault="00D32072" w:rsidP="007E4ED7">
            <w:pPr>
              <w:jc w:val="center"/>
            </w:pPr>
            <w:r w:rsidRPr="00FF0350">
              <w:rPr>
                <w:color w:val="000000" w:themeColor="text1"/>
              </w:rPr>
              <w:t>R</w:t>
            </w:r>
          </w:p>
        </w:tc>
        <w:tc>
          <w:tcPr>
            <w:tcW w:w="275" w:type="pct"/>
            <w:vAlign w:val="bottom"/>
          </w:tcPr>
          <w:p w14:paraId="677E8884" w14:textId="77777777" w:rsidR="00D32072" w:rsidRPr="009C4175" w:rsidRDefault="00D32072" w:rsidP="007E4ED7">
            <w:pPr>
              <w:jc w:val="center"/>
            </w:pPr>
            <w:r w:rsidRPr="00FF0350">
              <w:rPr>
                <w:color w:val="000000" w:themeColor="text1"/>
              </w:rPr>
              <w:t>1</w:t>
            </w:r>
          </w:p>
        </w:tc>
      </w:tr>
      <w:tr w:rsidR="00D32072" w:rsidRPr="009C4175" w14:paraId="54A973FF" w14:textId="77777777" w:rsidTr="00EE7C29">
        <w:trPr>
          <w:trHeight w:val="283"/>
        </w:trPr>
        <w:tc>
          <w:tcPr>
            <w:tcW w:w="272" w:type="pct"/>
          </w:tcPr>
          <w:p w14:paraId="74F40829" w14:textId="77777777" w:rsidR="00D32072" w:rsidRPr="009C4175" w:rsidRDefault="00D32072" w:rsidP="007E4ED7">
            <w:pPr>
              <w:jc w:val="center"/>
            </w:pPr>
            <w:r w:rsidRPr="009C4175">
              <w:t>7.</w:t>
            </w:r>
          </w:p>
        </w:tc>
        <w:tc>
          <w:tcPr>
            <w:tcW w:w="3878" w:type="pct"/>
            <w:gridSpan w:val="2"/>
            <w:vAlign w:val="bottom"/>
          </w:tcPr>
          <w:p w14:paraId="50EA1424" w14:textId="77777777" w:rsidR="00D32072" w:rsidRPr="009C4175" w:rsidRDefault="00D32072" w:rsidP="007E4ED7">
            <w:pPr>
              <w:pStyle w:val="ListParagraph"/>
              <w:ind w:left="0"/>
              <w:rPr>
                <w:noProof/>
                <w:lang w:eastAsia="zh-TW"/>
              </w:rPr>
            </w:pPr>
            <w:r w:rsidRPr="00FF0350">
              <w:rPr>
                <w:noProof/>
                <w:color w:val="000000" w:themeColor="text1"/>
                <w:lang w:val="en-GB" w:eastAsia="zh-TW"/>
              </w:rPr>
              <w:t xml:space="preserve">Recall </w:t>
            </w:r>
            <w:r>
              <w:rPr>
                <w:noProof/>
                <w:color w:val="000000" w:themeColor="text1"/>
                <w:lang w:val="en-GB" w:eastAsia="zh-TW"/>
              </w:rPr>
              <w:t>and write the amino acid that has a side chain – NH</w:t>
            </w:r>
            <w:r w:rsidRPr="00944454">
              <w:rPr>
                <w:noProof/>
                <w:color w:val="000000" w:themeColor="text1"/>
                <w:vertAlign w:val="subscript"/>
                <w:lang w:val="en-GB" w:eastAsia="zh-TW"/>
              </w:rPr>
              <w:t xml:space="preserve">2 </w:t>
            </w:r>
            <w:r>
              <w:rPr>
                <w:noProof/>
                <w:color w:val="000000" w:themeColor="text1"/>
                <w:lang w:val="en-GB" w:eastAsia="zh-TW"/>
              </w:rPr>
              <w:t>group.</w:t>
            </w:r>
          </w:p>
        </w:tc>
        <w:tc>
          <w:tcPr>
            <w:tcW w:w="319" w:type="pct"/>
            <w:vAlign w:val="bottom"/>
          </w:tcPr>
          <w:p w14:paraId="3F137DAC" w14:textId="77777777" w:rsidR="00D32072" w:rsidRPr="009C4175" w:rsidRDefault="00D32072" w:rsidP="007E4ED7">
            <w:pPr>
              <w:jc w:val="center"/>
            </w:pPr>
            <w:r w:rsidRPr="00FF0350">
              <w:rPr>
                <w:color w:val="000000" w:themeColor="text1"/>
              </w:rPr>
              <w:t>CO1</w:t>
            </w:r>
          </w:p>
        </w:tc>
        <w:tc>
          <w:tcPr>
            <w:tcW w:w="256" w:type="pct"/>
            <w:vAlign w:val="bottom"/>
          </w:tcPr>
          <w:p w14:paraId="69C90C18" w14:textId="77777777" w:rsidR="00D32072" w:rsidRPr="009C4175" w:rsidRDefault="00D32072" w:rsidP="007E4ED7">
            <w:pPr>
              <w:jc w:val="center"/>
            </w:pPr>
            <w:r w:rsidRPr="00FF0350">
              <w:rPr>
                <w:color w:val="000000" w:themeColor="text1"/>
              </w:rPr>
              <w:t>R</w:t>
            </w:r>
          </w:p>
        </w:tc>
        <w:tc>
          <w:tcPr>
            <w:tcW w:w="275" w:type="pct"/>
            <w:vAlign w:val="bottom"/>
          </w:tcPr>
          <w:p w14:paraId="60E1E20A" w14:textId="77777777" w:rsidR="00D32072" w:rsidRPr="009C4175" w:rsidRDefault="00D32072" w:rsidP="007E4ED7">
            <w:pPr>
              <w:jc w:val="center"/>
            </w:pPr>
            <w:r w:rsidRPr="00FF0350">
              <w:rPr>
                <w:color w:val="000000" w:themeColor="text1"/>
              </w:rPr>
              <w:t>1</w:t>
            </w:r>
          </w:p>
        </w:tc>
      </w:tr>
      <w:tr w:rsidR="00D32072" w:rsidRPr="009C4175" w14:paraId="53E64A08" w14:textId="77777777" w:rsidTr="00EE7C29">
        <w:trPr>
          <w:trHeight w:val="283"/>
        </w:trPr>
        <w:tc>
          <w:tcPr>
            <w:tcW w:w="272" w:type="pct"/>
          </w:tcPr>
          <w:p w14:paraId="03D3D9BA" w14:textId="77777777" w:rsidR="00D32072" w:rsidRPr="009C4175" w:rsidRDefault="00D32072" w:rsidP="007E4ED7">
            <w:pPr>
              <w:jc w:val="center"/>
            </w:pPr>
            <w:r w:rsidRPr="009C4175">
              <w:t>8.</w:t>
            </w:r>
          </w:p>
        </w:tc>
        <w:tc>
          <w:tcPr>
            <w:tcW w:w="3878" w:type="pct"/>
            <w:gridSpan w:val="2"/>
            <w:vAlign w:val="bottom"/>
          </w:tcPr>
          <w:p w14:paraId="7154711C" w14:textId="77777777" w:rsidR="00D32072" w:rsidRPr="009C4175" w:rsidRDefault="00D32072" w:rsidP="007E4ED7">
            <w:pPr>
              <w:rPr>
                <w:b/>
                <w:bCs/>
              </w:rPr>
            </w:pPr>
            <w:r w:rsidRPr="00FF0350">
              <w:rPr>
                <w:color w:val="000000" w:themeColor="text1"/>
              </w:rPr>
              <w:t xml:space="preserve">Recall the function of </w:t>
            </w:r>
            <w:r>
              <w:rPr>
                <w:color w:val="000000" w:themeColor="text1"/>
              </w:rPr>
              <w:t>pullulanase.</w:t>
            </w:r>
          </w:p>
        </w:tc>
        <w:tc>
          <w:tcPr>
            <w:tcW w:w="319" w:type="pct"/>
            <w:vAlign w:val="bottom"/>
          </w:tcPr>
          <w:p w14:paraId="4F843662" w14:textId="77777777" w:rsidR="00D32072" w:rsidRPr="009C4175" w:rsidRDefault="00D32072" w:rsidP="007E4ED7">
            <w:pPr>
              <w:jc w:val="center"/>
            </w:pPr>
            <w:r w:rsidRPr="00FF0350">
              <w:rPr>
                <w:color w:val="000000" w:themeColor="text1"/>
              </w:rPr>
              <w:t>CO1</w:t>
            </w:r>
          </w:p>
        </w:tc>
        <w:tc>
          <w:tcPr>
            <w:tcW w:w="256" w:type="pct"/>
            <w:vAlign w:val="bottom"/>
          </w:tcPr>
          <w:p w14:paraId="1E272725" w14:textId="77777777" w:rsidR="00D32072" w:rsidRPr="009C4175" w:rsidRDefault="00D32072" w:rsidP="007E4ED7">
            <w:pPr>
              <w:jc w:val="center"/>
            </w:pPr>
            <w:r w:rsidRPr="00FF0350">
              <w:rPr>
                <w:color w:val="000000" w:themeColor="text1"/>
              </w:rPr>
              <w:t>R</w:t>
            </w:r>
          </w:p>
        </w:tc>
        <w:tc>
          <w:tcPr>
            <w:tcW w:w="275" w:type="pct"/>
            <w:vAlign w:val="bottom"/>
          </w:tcPr>
          <w:p w14:paraId="5F156C3D" w14:textId="77777777" w:rsidR="00D32072" w:rsidRPr="009C4175" w:rsidRDefault="00D32072" w:rsidP="007E4ED7">
            <w:pPr>
              <w:jc w:val="center"/>
            </w:pPr>
            <w:r w:rsidRPr="00FF0350">
              <w:rPr>
                <w:color w:val="000000" w:themeColor="text1"/>
              </w:rPr>
              <w:t>1</w:t>
            </w:r>
          </w:p>
        </w:tc>
      </w:tr>
      <w:tr w:rsidR="00D32072" w:rsidRPr="009C4175" w14:paraId="71C7534C" w14:textId="77777777" w:rsidTr="00EE7C29">
        <w:trPr>
          <w:trHeight w:val="283"/>
        </w:trPr>
        <w:tc>
          <w:tcPr>
            <w:tcW w:w="272" w:type="pct"/>
          </w:tcPr>
          <w:p w14:paraId="44B307FF" w14:textId="77777777" w:rsidR="00D32072" w:rsidRPr="009C4175" w:rsidRDefault="00D32072" w:rsidP="007E4ED7">
            <w:pPr>
              <w:jc w:val="center"/>
            </w:pPr>
            <w:r w:rsidRPr="009C4175">
              <w:t>9.</w:t>
            </w:r>
          </w:p>
        </w:tc>
        <w:tc>
          <w:tcPr>
            <w:tcW w:w="3878" w:type="pct"/>
            <w:gridSpan w:val="2"/>
            <w:vAlign w:val="bottom"/>
          </w:tcPr>
          <w:p w14:paraId="23469B7A" w14:textId="77777777" w:rsidR="00D32072" w:rsidRPr="009C4175" w:rsidRDefault="00D32072" w:rsidP="007E4ED7">
            <w:pPr>
              <w:pStyle w:val="ListParagraph"/>
              <w:ind w:left="0"/>
              <w:rPr>
                <w:noProof/>
                <w:lang w:eastAsia="zh-TW"/>
              </w:rPr>
            </w:pPr>
            <w:r>
              <w:rPr>
                <w:noProof/>
                <w:color w:val="000000" w:themeColor="text1"/>
                <w:lang w:eastAsia="zh-TW"/>
              </w:rPr>
              <w:t xml:space="preserve">Identify the natural colorant present in tomatoes. </w:t>
            </w:r>
          </w:p>
        </w:tc>
        <w:tc>
          <w:tcPr>
            <w:tcW w:w="319" w:type="pct"/>
            <w:vAlign w:val="bottom"/>
          </w:tcPr>
          <w:p w14:paraId="66C768FD" w14:textId="77777777" w:rsidR="00D32072" w:rsidRPr="009C4175" w:rsidRDefault="00D32072" w:rsidP="007E4ED7">
            <w:pPr>
              <w:jc w:val="center"/>
            </w:pPr>
            <w:r w:rsidRPr="00FF0350">
              <w:rPr>
                <w:color w:val="000000" w:themeColor="text1"/>
              </w:rPr>
              <w:t>CO1</w:t>
            </w:r>
          </w:p>
        </w:tc>
        <w:tc>
          <w:tcPr>
            <w:tcW w:w="256" w:type="pct"/>
            <w:vAlign w:val="bottom"/>
          </w:tcPr>
          <w:p w14:paraId="0B13B1AB" w14:textId="77777777" w:rsidR="00D32072" w:rsidRPr="009C4175" w:rsidRDefault="00D32072" w:rsidP="007E4ED7">
            <w:pPr>
              <w:jc w:val="center"/>
            </w:pPr>
            <w:r w:rsidRPr="00FF0350">
              <w:rPr>
                <w:color w:val="000000" w:themeColor="text1"/>
              </w:rPr>
              <w:t>U</w:t>
            </w:r>
          </w:p>
        </w:tc>
        <w:tc>
          <w:tcPr>
            <w:tcW w:w="275" w:type="pct"/>
            <w:vAlign w:val="bottom"/>
          </w:tcPr>
          <w:p w14:paraId="0D9394FD" w14:textId="77777777" w:rsidR="00D32072" w:rsidRPr="009C4175" w:rsidRDefault="00D32072" w:rsidP="007E4ED7">
            <w:pPr>
              <w:jc w:val="center"/>
            </w:pPr>
            <w:r w:rsidRPr="00FF0350">
              <w:rPr>
                <w:color w:val="000000" w:themeColor="text1"/>
              </w:rPr>
              <w:t>1</w:t>
            </w:r>
          </w:p>
        </w:tc>
      </w:tr>
      <w:tr w:rsidR="00D32072" w:rsidRPr="009C4175" w14:paraId="4A6C6065" w14:textId="77777777" w:rsidTr="00EE7C29">
        <w:trPr>
          <w:trHeight w:val="283"/>
        </w:trPr>
        <w:tc>
          <w:tcPr>
            <w:tcW w:w="272" w:type="pct"/>
          </w:tcPr>
          <w:p w14:paraId="06D37CF4" w14:textId="77777777" w:rsidR="00D32072" w:rsidRPr="009C4175" w:rsidRDefault="00D32072" w:rsidP="007E4ED7">
            <w:pPr>
              <w:jc w:val="center"/>
            </w:pPr>
            <w:r w:rsidRPr="009C4175">
              <w:t>10.</w:t>
            </w:r>
          </w:p>
        </w:tc>
        <w:tc>
          <w:tcPr>
            <w:tcW w:w="3878" w:type="pct"/>
            <w:gridSpan w:val="2"/>
            <w:vAlign w:val="bottom"/>
          </w:tcPr>
          <w:p w14:paraId="7A6D574E" w14:textId="77777777" w:rsidR="00D32072" w:rsidRPr="009C4175" w:rsidRDefault="00D32072" w:rsidP="007E4ED7">
            <w:r>
              <w:rPr>
                <w:color w:val="000000" w:themeColor="text1"/>
              </w:rPr>
              <w:t>Identify the major vitamin present in oranges.</w:t>
            </w:r>
          </w:p>
        </w:tc>
        <w:tc>
          <w:tcPr>
            <w:tcW w:w="319" w:type="pct"/>
            <w:vAlign w:val="bottom"/>
          </w:tcPr>
          <w:p w14:paraId="4FBB5428" w14:textId="77777777" w:rsidR="00D32072" w:rsidRPr="009C4175" w:rsidRDefault="00D32072" w:rsidP="007E4ED7">
            <w:pPr>
              <w:jc w:val="center"/>
            </w:pPr>
            <w:r w:rsidRPr="00FF0350">
              <w:rPr>
                <w:color w:val="000000" w:themeColor="text1"/>
              </w:rPr>
              <w:t>CO1</w:t>
            </w:r>
          </w:p>
        </w:tc>
        <w:tc>
          <w:tcPr>
            <w:tcW w:w="256" w:type="pct"/>
            <w:vAlign w:val="bottom"/>
          </w:tcPr>
          <w:p w14:paraId="60985015" w14:textId="77777777" w:rsidR="00D32072" w:rsidRPr="009C4175" w:rsidRDefault="00D32072" w:rsidP="007E4ED7">
            <w:pPr>
              <w:jc w:val="center"/>
            </w:pPr>
            <w:r w:rsidRPr="00FF0350">
              <w:rPr>
                <w:color w:val="000000" w:themeColor="text1"/>
              </w:rPr>
              <w:t>U</w:t>
            </w:r>
          </w:p>
        </w:tc>
        <w:tc>
          <w:tcPr>
            <w:tcW w:w="275" w:type="pct"/>
            <w:vAlign w:val="bottom"/>
          </w:tcPr>
          <w:p w14:paraId="4E450F64" w14:textId="77777777" w:rsidR="00D32072" w:rsidRPr="009C4175" w:rsidRDefault="00D32072" w:rsidP="007E4ED7">
            <w:pPr>
              <w:jc w:val="center"/>
            </w:pPr>
            <w:r w:rsidRPr="00FF0350">
              <w:rPr>
                <w:color w:val="000000" w:themeColor="text1"/>
              </w:rPr>
              <w:t>1</w:t>
            </w:r>
          </w:p>
        </w:tc>
      </w:tr>
      <w:tr w:rsidR="00D32072" w:rsidRPr="009C4175" w14:paraId="2E37F8BE" w14:textId="77777777" w:rsidTr="00F94208">
        <w:trPr>
          <w:trHeight w:val="552"/>
        </w:trPr>
        <w:tc>
          <w:tcPr>
            <w:tcW w:w="5000" w:type="pct"/>
            <w:gridSpan w:val="6"/>
            <w:vAlign w:val="center"/>
          </w:tcPr>
          <w:p w14:paraId="3ABAE034" w14:textId="77777777" w:rsidR="00D32072" w:rsidRPr="009C4175" w:rsidRDefault="00D32072" w:rsidP="007E4ED7">
            <w:pPr>
              <w:jc w:val="center"/>
              <w:rPr>
                <w:b/>
              </w:rPr>
            </w:pPr>
            <w:r w:rsidRPr="009C4175">
              <w:rPr>
                <w:b/>
              </w:rPr>
              <w:t>PART – B (6 X 3 = 18 MARKS)</w:t>
            </w:r>
          </w:p>
        </w:tc>
      </w:tr>
      <w:tr w:rsidR="00D32072" w:rsidRPr="009C4175" w14:paraId="3F5255CB" w14:textId="77777777" w:rsidTr="00EE7C29">
        <w:trPr>
          <w:trHeight w:val="283"/>
        </w:trPr>
        <w:tc>
          <w:tcPr>
            <w:tcW w:w="272" w:type="pct"/>
          </w:tcPr>
          <w:p w14:paraId="344E604C" w14:textId="77777777" w:rsidR="00D32072" w:rsidRPr="009C4175" w:rsidRDefault="00D32072" w:rsidP="007E4ED7">
            <w:pPr>
              <w:pStyle w:val="NoSpacing"/>
              <w:jc w:val="center"/>
            </w:pPr>
            <w:r w:rsidRPr="009C4175">
              <w:t>11.</w:t>
            </w:r>
          </w:p>
        </w:tc>
        <w:tc>
          <w:tcPr>
            <w:tcW w:w="3878" w:type="pct"/>
            <w:gridSpan w:val="2"/>
          </w:tcPr>
          <w:p w14:paraId="3DD12431" w14:textId="77777777" w:rsidR="00D32072" w:rsidRPr="009C4175" w:rsidRDefault="00D32072" w:rsidP="007E4ED7">
            <w:pPr>
              <w:pStyle w:val="NoSpacing"/>
            </w:pPr>
            <w:r>
              <w:t>Summarize the importance of electrical double layer in stabilizing an emulsion.</w:t>
            </w:r>
          </w:p>
        </w:tc>
        <w:tc>
          <w:tcPr>
            <w:tcW w:w="319" w:type="pct"/>
          </w:tcPr>
          <w:p w14:paraId="1B664AD0" w14:textId="77777777" w:rsidR="00D32072" w:rsidRPr="009C4175" w:rsidRDefault="00D32072" w:rsidP="007E4ED7">
            <w:pPr>
              <w:pStyle w:val="NoSpacing"/>
              <w:jc w:val="center"/>
            </w:pPr>
            <w:r w:rsidRPr="009C4175">
              <w:t>CO1</w:t>
            </w:r>
          </w:p>
        </w:tc>
        <w:tc>
          <w:tcPr>
            <w:tcW w:w="256" w:type="pct"/>
          </w:tcPr>
          <w:p w14:paraId="3E50CD54" w14:textId="77777777" w:rsidR="00D32072" w:rsidRPr="009C4175" w:rsidRDefault="00D32072" w:rsidP="007E4ED7">
            <w:pPr>
              <w:pStyle w:val="NoSpacing"/>
              <w:jc w:val="center"/>
            </w:pPr>
            <w:r w:rsidRPr="009C4175">
              <w:t>An</w:t>
            </w:r>
          </w:p>
        </w:tc>
        <w:tc>
          <w:tcPr>
            <w:tcW w:w="275" w:type="pct"/>
          </w:tcPr>
          <w:p w14:paraId="3CE1D919" w14:textId="77777777" w:rsidR="00D32072" w:rsidRPr="009C4175" w:rsidRDefault="00D32072" w:rsidP="007E4ED7">
            <w:pPr>
              <w:pStyle w:val="NoSpacing"/>
              <w:jc w:val="center"/>
            </w:pPr>
            <w:r w:rsidRPr="009C4175">
              <w:t>3</w:t>
            </w:r>
          </w:p>
        </w:tc>
      </w:tr>
      <w:tr w:rsidR="00D32072" w:rsidRPr="009C4175" w14:paraId="2FB4B281" w14:textId="77777777" w:rsidTr="00EE7C29">
        <w:trPr>
          <w:trHeight w:val="283"/>
        </w:trPr>
        <w:tc>
          <w:tcPr>
            <w:tcW w:w="272" w:type="pct"/>
          </w:tcPr>
          <w:p w14:paraId="54B2320C" w14:textId="77777777" w:rsidR="00D32072" w:rsidRPr="009C4175" w:rsidRDefault="00D32072" w:rsidP="007E4ED7">
            <w:pPr>
              <w:pStyle w:val="NoSpacing"/>
              <w:jc w:val="center"/>
            </w:pPr>
            <w:r w:rsidRPr="009C4175">
              <w:t>12.</w:t>
            </w:r>
          </w:p>
        </w:tc>
        <w:tc>
          <w:tcPr>
            <w:tcW w:w="3878" w:type="pct"/>
            <w:gridSpan w:val="2"/>
          </w:tcPr>
          <w:p w14:paraId="5336E660" w14:textId="77777777" w:rsidR="00D32072" w:rsidRPr="009C4175" w:rsidRDefault="00D32072" w:rsidP="007E4ED7">
            <w:pPr>
              <w:pStyle w:val="NoSpacing"/>
            </w:pPr>
            <w:r>
              <w:t>Discuss the conditions under which an aldose is converted to its alduronic acid.</w:t>
            </w:r>
          </w:p>
        </w:tc>
        <w:tc>
          <w:tcPr>
            <w:tcW w:w="319" w:type="pct"/>
          </w:tcPr>
          <w:p w14:paraId="7C30DFEA" w14:textId="77777777" w:rsidR="00D32072" w:rsidRPr="009C4175" w:rsidRDefault="00D32072" w:rsidP="007E4ED7">
            <w:pPr>
              <w:pStyle w:val="NoSpacing"/>
              <w:jc w:val="center"/>
            </w:pPr>
            <w:r w:rsidRPr="009C4175">
              <w:t>CO2</w:t>
            </w:r>
          </w:p>
        </w:tc>
        <w:tc>
          <w:tcPr>
            <w:tcW w:w="256" w:type="pct"/>
          </w:tcPr>
          <w:p w14:paraId="7A0B1B8D" w14:textId="77777777" w:rsidR="00D32072" w:rsidRPr="009C4175" w:rsidRDefault="00D32072" w:rsidP="007E4ED7">
            <w:pPr>
              <w:pStyle w:val="NoSpacing"/>
              <w:jc w:val="center"/>
            </w:pPr>
            <w:r w:rsidRPr="009C4175">
              <w:t>U</w:t>
            </w:r>
          </w:p>
        </w:tc>
        <w:tc>
          <w:tcPr>
            <w:tcW w:w="275" w:type="pct"/>
          </w:tcPr>
          <w:p w14:paraId="172CE0B1" w14:textId="77777777" w:rsidR="00D32072" w:rsidRPr="009C4175" w:rsidRDefault="00D32072" w:rsidP="007E4ED7">
            <w:pPr>
              <w:pStyle w:val="NoSpacing"/>
              <w:jc w:val="center"/>
            </w:pPr>
            <w:r w:rsidRPr="009C4175">
              <w:t>3</w:t>
            </w:r>
          </w:p>
        </w:tc>
      </w:tr>
      <w:tr w:rsidR="00D32072" w:rsidRPr="009C4175" w14:paraId="328A6FA7" w14:textId="77777777" w:rsidTr="00EE7C29">
        <w:trPr>
          <w:trHeight w:val="283"/>
        </w:trPr>
        <w:tc>
          <w:tcPr>
            <w:tcW w:w="272" w:type="pct"/>
          </w:tcPr>
          <w:p w14:paraId="4230CE4A" w14:textId="77777777" w:rsidR="00D32072" w:rsidRPr="009C4175" w:rsidRDefault="00D32072" w:rsidP="007E4ED7">
            <w:pPr>
              <w:pStyle w:val="NoSpacing"/>
              <w:jc w:val="center"/>
            </w:pPr>
            <w:r w:rsidRPr="009C4175">
              <w:t>13.</w:t>
            </w:r>
          </w:p>
        </w:tc>
        <w:tc>
          <w:tcPr>
            <w:tcW w:w="3878" w:type="pct"/>
            <w:gridSpan w:val="2"/>
          </w:tcPr>
          <w:p w14:paraId="6566B509" w14:textId="77777777" w:rsidR="00D32072" w:rsidRPr="009C4175" w:rsidRDefault="00D32072" w:rsidP="007E4ED7">
            <w:pPr>
              <w:pStyle w:val="NoSpacing"/>
            </w:pPr>
            <w:r>
              <w:t xml:space="preserve">Define Iodine value of an oil and mention its importance. </w:t>
            </w:r>
          </w:p>
        </w:tc>
        <w:tc>
          <w:tcPr>
            <w:tcW w:w="319" w:type="pct"/>
          </w:tcPr>
          <w:p w14:paraId="303C1767" w14:textId="77777777" w:rsidR="00D32072" w:rsidRPr="009C4175" w:rsidRDefault="00D32072" w:rsidP="007E4ED7">
            <w:pPr>
              <w:pStyle w:val="NoSpacing"/>
              <w:jc w:val="center"/>
            </w:pPr>
            <w:r w:rsidRPr="009C4175">
              <w:t>CO3</w:t>
            </w:r>
          </w:p>
        </w:tc>
        <w:tc>
          <w:tcPr>
            <w:tcW w:w="256" w:type="pct"/>
          </w:tcPr>
          <w:p w14:paraId="0C5A8AEF" w14:textId="77777777" w:rsidR="00D32072" w:rsidRPr="009C4175" w:rsidRDefault="00D32072" w:rsidP="007E4ED7">
            <w:pPr>
              <w:pStyle w:val="NoSpacing"/>
              <w:jc w:val="center"/>
            </w:pPr>
            <w:r w:rsidRPr="009C4175">
              <w:t>An</w:t>
            </w:r>
          </w:p>
        </w:tc>
        <w:tc>
          <w:tcPr>
            <w:tcW w:w="275" w:type="pct"/>
          </w:tcPr>
          <w:p w14:paraId="0890B55D" w14:textId="77777777" w:rsidR="00D32072" w:rsidRPr="009C4175" w:rsidRDefault="00D32072" w:rsidP="007E4ED7">
            <w:pPr>
              <w:pStyle w:val="NoSpacing"/>
              <w:jc w:val="center"/>
            </w:pPr>
            <w:r w:rsidRPr="009C4175">
              <w:t>3</w:t>
            </w:r>
          </w:p>
        </w:tc>
      </w:tr>
      <w:tr w:rsidR="00D32072" w:rsidRPr="009C4175" w14:paraId="1BEE5A6B" w14:textId="77777777" w:rsidTr="00EE7C29">
        <w:trPr>
          <w:trHeight w:val="283"/>
        </w:trPr>
        <w:tc>
          <w:tcPr>
            <w:tcW w:w="272" w:type="pct"/>
          </w:tcPr>
          <w:p w14:paraId="03EA1C5C" w14:textId="77777777" w:rsidR="00D32072" w:rsidRPr="009C4175" w:rsidRDefault="00D32072" w:rsidP="007E4ED7">
            <w:pPr>
              <w:pStyle w:val="NoSpacing"/>
              <w:jc w:val="center"/>
            </w:pPr>
            <w:r w:rsidRPr="009C4175">
              <w:t>14.</w:t>
            </w:r>
          </w:p>
        </w:tc>
        <w:tc>
          <w:tcPr>
            <w:tcW w:w="3878" w:type="pct"/>
            <w:gridSpan w:val="2"/>
          </w:tcPr>
          <w:p w14:paraId="474E9BDC" w14:textId="77777777" w:rsidR="00D32072" w:rsidRPr="009C4175" w:rsidRDefault="00D32072" w:rsidP="003627F3">
            <w:pPr>
              <w:pStyle w:val="NoSpacing"/>
            </w:pPr>
            <w:r>
              <w:t xml:space="preserve">Cite the enzymes used for a. meat tenderization b. haze clarification in wine. </w:t>
            </w:r>
          </w:p>
        </w:tc>
        <w:tc>
          <w:tcPr>
            <w:tcW w:w="319" w:type="pct"/>
          </w:tcPr>
          <w:p w14:paraId="2DBE27BB" w14:textId="77777777" w:rsidR="00D32072" w:rsidRPr="009C4175" w:rsidRDefault="00D32072" w:rsidP="007E4ED7">
            <w:pPr>
              <w:pStyle w:val="NoSpacing"/>
              <w:jc w:val="center"/>
            </w:pPr>
            <w:r w:rsidRPr="009C4175">
              <w:t>CO4</w:t>
            </w:r>
          </w:p>
        </w:tc>
        <w:tc>
          <w:tcPr>
            <w:tcW w:w="256" w:type="pct"/>
          </w:tcPr>
          <w:p w14:paraId="7306FE7B" w14:textId="77777777" w:rsidR="00D32072" w:rsidRPr="009C4175" w:rsidRDefault="00D32072" w:rsidP="007E4ED7">
            <w:pPr>
              <w:pStyle w:val="NoSpacing"/>
              <w:jc w:val="center"/>
            </w:pPr>
            <w:r w:rsidRPr="009C4175">
              <w:t>U</w:t>
            </w:r>
          </w:p>
        </w:tc>
        <w:tc>
          <w:tcPr>
            <w:tcW w:w="275" w:type="pct"/>
          </w:tcPr>
          <w:p w14:paraId="6E5DB4CF" w14:textId="77777777" w:rsidR="00D32072" w:rsidRPr="009C4175" w:rsidRDefault="00D32072" w:rsidP="007E4ED7">
            <w:pPr>
              <w:pStyle w:val="NoSpacing"/>
              <w:jc w:val="center"/>
            </w:pPr>
            <w:r w:rsidRPr="009C4175">
              <w:t>3</w:t>
            </w:r>
          </w:p>
        </w:tc>
      </w:tr>
      <w:tr w:rsidR="00D32072" w:rsidRPr="009C4175" w14:paraId="12722753" w14:textId="77777777" w:rsidTr="00EE7C29">
        <w:trPr>
          <w:trHeight w:val="283"/>
        </w:trPr>
        <w:tc>
          <w:tcPr>
            <w:tcW w:w="272" w:type="pct"/>
          </w:tcPr>
          <w:p w14:paraId="220F8008" w14:textId="77777777" w:rsidR="00D32072" w:rsidRPr="009C4175" w:rsidRDefault="00D32072" w:rsidP="007E4ED7">
            <w:pPr>
              <w:pStyle w:val="NoSpacing"/>
              <w:jc w:val="center"/>
            </w:pPr>
            <w:r w:rsidRPr="009C4175">
              <w:t>15.</w:t>
            </w:r>
          </w:p>
        </w:tc>
        <w:tc>
          <w:tcPr>
            <w:tcW w:w="3878" w:type="pct"/>
            <w:gridSpan w:val="2"/>
          </w:tcPr>
          <w:p w14:paraId="47AF7F7C" w14:textId="77777777" w:rsidR="00D32072" w:rsidRPr="009C4175" w:rsidRDefault="00D32072" w:rsidP="003627F3">
            <w:pPr>
              <w:pStyle w:val="NoSpacing"/>
            </w:pPr>
            <w:r>
              <w:t xml:space="preserve">Outline the principle of ascorbic acid estimation by the method of Tillman’s dye. </w:t>
            </w:r>
          </w:p>
        </w:tc>
        <w:tc>
          <w:tcPr>
            <w:tcW w:w="319" w:type="pct"/>
          </w:tcPr>
          <w:p w14:paraId="32BA83F3" w14:textId="77777777" w:rsidR="00D32072" w:rsidRPr="009C4175" w:rsidRDefault="00D32072" w:rsidP="007E4ED7">
            <w:pPr>
              <w:pStyle w:val="NoSpacing"/>
              <w:jc w:val="center"/>
            </w:pPr>
            <w:r w:rsidRPr="009C4175">
              <w:t>CO5</w:t>
            </w:r>
          </w:p>
        </w:tc>
        <w:tc>
          <w:tcPr>
            <w:tcW w:w="256" w:type="pct"/>
          </w:tcPr>
          <w:p w14:paraId="3864DB31" w14:textId="77777777" w:rsidR="00D32072" w:rsidRPr="009C4175" w:rsidRDefault="00D32072" w:rsidP="007E4ED7">
            <w:pPr>
              <w:pStyle w:val="NoSpacing"/>
              <w:jc w:val="center"/>
            </w:pPr>
            <w:r w:rsidRPr="009C4175">
              <w:t>An</w:t>
            </w:r>
          </w:p>
        </w:tc>
        <w:tc>
          <w:tcPr>
            <w:tcW w:w="275" w:type="pct"/>
          </w:tcPr>
          <w:p w14:paraId="1039BF72" w14:textId="77777777" w:rsidR="00D32072" w:rsidRPr="009C4175" w:rsidRDefault="00D32072" w:rsidP="007E4ED7">
            <w:pPr>
              <w:pStyle w:val="NoSpacing"/>
              <w:jc w:val="center"/>
            </w:pPr>
            <w:r w:rsidRPr="009C4175">
              <w:t>3</w:t>
            </w:r>
          </w:p>
        </w:tc>
      </w:tr>
      <w:tr w:rsidR="00D32072" w:rsidRPr="009C4175" w14:paraId="662A87D4" w14:textId="77777777" w:rsidTr="00EE7C29">
        <w:trPr>
          <w:trHeight w:val="283"/>
        </w:trPr>
        <w:tc>
          <w:tcPr>
            <w:tcW w:w="272" w:type="pct"/>
          </w:tcPr>
          <w:p w14:paraId="405B4364" w14:textId="77777777" w:rsidR="00D32072" w:rsidRPr="009C4175" w:rsidRDefault="00D32072" w:rsidP="007E4ED7">
            <w:pPr>
              <w:pStyle w:val="NoSpacing"/>
              <w:jc w:val="center"/>
            </w:pPr>
            <w:r w:rsidRPr="009C4175">
              <w:t>16.</w:t>
            </w:r>
          </w:p>
        </w:tc>
        <w:tc>
          <w:tcPr>
            <w:tcW w:w="3878" w:type="pct"/>
            <w:gridSpan w:val="2"/>
          </w:tcPr>
          <w:p w14:paraId="08351B90" w14:textId="77777777" w:rsidR="00D32072" w:rsidRPr="009C4175" w:rsidRDefault="00D32072" w:rsidP="003627F3">
            <w:pPr>
              <w:pStyle w:val="NoSpacing"/>
            </w:pPr>
            <w:r>
              <w:t>List the nutritional importance of Vitamin D (any three).</w:t>
            </w:r>
          </w:p>
        </w:tc>
        <w:tc>
          <w:tcPr>
            <w:tcW w:w="319" w:type="pct"/>
          </w:tcPr>
          <w:p w14:paraId="786F1AAE" w14:textId="77777777" w:rsidR="00D32072" w:rsidRPr="009C4175" w:rsidRDefault="00D32072" w:rsidP="007E4ED7">
            <w:pPr>
              <w:pStyle w:val="NoSpacing"/>
              <w:jc w:val="center"/>
            </w:pPr>
            <w:r w:rsidRPr="009C4175">
              <w:t>CO6</w:t>
            </w:r>
          </w:p>
        </w:tc>
        <w:tc>
          <w:tcPr>
            <w:tcW w:w="256" w:type="pct"/>
          </w:tcPr>
          <w:p w14:paraId="595F8E54" w14:textId="77777777" w:rsidR="00D32072" w:rsidRPr="009C4175" w:rsidRDefault="00D32072" w:rsidP="007E4ED7">
            <w:pPr>
              <w:pStyle w:val="NoSpacing"/>
              <w:jc w:val="center"/>
            </w:pPr>
            <w:r w:rsidRPr="009C4175">
              <w:t>U</w:t>
            </w:r>
          </w:p>
        </w:tc>
        <w:tc>
          <w:tcPr>
            <w:tcW w:w="275" w:type="pct"/>
          </w:tcPr>
          <w:p w14:paraId="41E415F1" w14:textId="77777777" w:rsidR="00D32072" w:rsidRPr="009C4175" w:rsidRDefault="00D32072" w:rsidP="007E4ED7">
            <w:pPr>
              <w:pStyle w:val="NoSpacing"/>
              <w:jc w:val="center"/>
            </w:pPr>
            <w:r w:rsidRPr="009C4175">
              <w:t>3</w:t>
            </w:r>
          </w:p>
        </w:tc>
      </w:tr>
      <w:tr w:rsidR="00D32072" w:rsidRPr="009C4175" w14:paraId="0D9B18BF" w14:textId="77777777" w:rsidTr="00517D3B">
        <w:trPr>
          <w:trHeight w:val="552"/>
        </w:trPr>
        <w:tc>
          <w:tcPr>
            <w:tcW w:w="5000" w:type="pct"/>
            <w:gridSpan w:val="6"/>
          </w:tcPr>
          <w:p w14:paraId="08A9C296" w14:textId="77777777" w:rsidR="00D32072" w:rsidRPr="009C4175" w:rsidRDefault="00D32072" w:rsidP="007E4ED7">
            <w:pPr>
              <w:jc w:val="center"/>
              <w:rPr>
                <w:b/>
              </w:rPr>
            </w:pPr>
            <w:r w:rsidRPr="009C4175">
              <w:rPr>
                <w:b/>
              </w:rPr>
              <w:t>PART – C (6 X 12 = 72 MARKS)</w:t>
            </w:r>
          </w:p>
          <w:p w14:paraId="739A9D8D" w14:textId="77777777" w:rsidR="00D32072" w:rsidRPr="009C4175" w:rsidRDefault="00D32072" w:rsidP="007E4ED7">
            <w:pPr>
              <w:jc w:val="center"/>
              <w:rPr>
                <w:b/>
              </w:rPr>
            </w:pPr>
            <w:r w:rsidRPr="009C4175">
              <w:rPr>
                <w:b/>
              </w:rPr>
              <w:t>(Answer any five Questions from Q. No. 17 to 23, Q. No. 24 is Compulsory)</w:t>
            </w:r>
          </w:p>
        </w:tc>
      </w:tr>
      <w:tr w:rsidR="00D32072" w:rsidRPr="009C4175" w14:paraId="30BD3F9D" w14:textId="77777777" w:rsidTr="00EE7C29">
        <w:trPr>
          <w:trHeight w:val="283"/>
        </w:trPr>
        <w:tc>
          <w:tcPr>
            <w:tcW w:w="272" w:type="pct"/>
          </w:tcPr>
          <w:p w14:paraId="121107DE" w14:textId="77777777" w:rsidR="00D32072" w:rsidRPr="009C4175" w:rsidRDefault="00D32072" w:rsidP="002A04EF">
            <w:pPr>
              <w:jc w:val="center"/>
            </w:pPr>
            <w:r w:rsidRPr="009C4175">
              <w:t>17.</w:t>
            </w:r>
          </w:p>
        </w:tc>
        <w:tc>
          <w:tcPr>
            <w:tcW w:w="189" w:type="pct"/>
          </w:tcPr>
          <w:p w14:paraId="32679722" w14:textId="77777777" w:rsidR="00D32072" w:rsidRPr="009C4175" w:rsidRDefault="00D32072" w:rsidP="002A04EF">
            <w:pPr>
              <w:jc w:val="center"/>
            </w:pPr>
            <w:r w:rsidRPr="009C4175">
              <w:t>a.</w:t>
            </w:r>
          </w:p>
        </w:tc>
        <w:tc>
          <w:tcPr>
            <w:tcW w:w="3690" w:type="pct"/>
          </w:tcPr>
          <w:p w14:paraId="4B1DB1C4" w14:textId="77777777" w:rsidR="00D32072" w:rsidRPr="009C4175" w:rsidRDefault="00D32072" w:rsidP="002A04EF">
            <w:r w:rsidRPr="00FF0350">
              <w:rPr>
                <w:color w:val="000000" w:themeColor="text1"/>
              </w:rPr>
              <w:t>Discuss briefly on the structure of water and ice</w:t>
            </w:r>
          </w:p>
        </w:tc>
        <w:tc>
          <w:tcPr>
            <w:tcW w:w="319" w:type="pct"/>
            <w:vMerge w:val="restart"/>
          </w:tcPr>
          <w:p w14:paraId="4D3991CE" w14:textId="77777777" w:rsidR="00D32072" w:rsidRPr="009C4175" w:rsidRDefault="00D32072" w:rsidP="002A04EF">
            <w:pPr>
              <w:jc w:val="center"/>
            </w:pPr>
            <w:r w:rsidRPr="00FF0350">
              <w:rPr>
                <w:color w:val="000000" w:themeColor="text1"/>
              </w:rPr>
              <w:t>CO</w:t>
            </w:r>
            <w:r>
              <w:rPr>
                <w:color w:val="000000" w:themeColor="text1"/>
              </w:rPr>
              <w:t>1</w:t>
            </w:r>
          </w:p>
          <w:p w14:paraId="349B715D" w14:textId="77777777" w:rsidR="00D32072" w:rsidRPr="009C4175" w:rsidRDefault="00D32072" w:rsidP="002A04EF">
            <w:pPr>
              <w:jc w:val="center"/>
            </w:pPr>
          </w:p>
        </w:tc>
        <w:tc>
          <w:tcPr>
            <w:tcW w:w="256" w:type="pct"/>
          </w:tcPr>
          <w:p w14:paraId="4A58DB58" w14:textId="77777777" w:rsidR="00D32072" w:rsidRPr="009C4175" w:rsidRDefault="00D32072" w:rsidP="002A04EF">
            <w:pPr>
              <w:jc w:val="center"/>
            </w:pPr>
            <w:r>
              <w:t>A</w:t>
            </w:r>
          </w:p>
        </w:tc>
        <w:tc>
          <w:tcPr>
            <w:tcW w:w="275" w:type="pct"/>
          </w:tcPr>
          <w:p w14:paraId="4DE3A1A6" w14:textId="77777777" w:rsidR="00D32072" w:rsidRPr="009C4175" w:rsidRDefault="00D32072" w:rsidP="002A04EF">
            <w:pPr>
              <w:jc w:val="center"/>
            </w:pPr>
            <w:r w:rsidRPr="00FF0350">
              <w:rPr>
                <w:color w:val="000000" w:themeColor="text1"/>
              </w:rPr>
              <w:t>6</w:t>
            </w:r>
          </w:p>
        </w:tc>
      </w:tr>
      <w:tr w:rsidR="00D32072" w:rsidRPr="009C4175" w14:paraId="237019DA" w14:textId="77777777" w:rsidTr="00EE7C29">
        <w:trPr>
          <w:trHeight w:val="283"/>
        </w:trPr>
        <w:tc>
          <w:tcPr>
            <w:tcW w:w="272" w:type="pct"/>
          </w:tcPr>
          <w:p w14:paraId="673E297F" w14:textId="77777777" w:rsidR="00D32072" w:rsidRPr="009C4175" w:rsidRDefault="00D32072" w:rsidP="002A04EF">
            <w:pPr>
              <w:jc w:val="center"/>
            </w:pPr>
          </w:p>
        </w:tc>
        <w:tc>
          <w:tcPr>
            <w:tcW w:w="189" w:type="pct"/>
          </w:tcPr>
          <w:p w14:paraId="56CAE792" w14:textId="77777777" w:rsidR="00D32072" w:rsidRPr="009C4175" w:rsidRDefault="00D32072" w:rsidP="002A04EF">
            <w:pPr>
              <w:jc w:val="center"/>
            </w:pPr>
            <w:r w:rsidRPr="009C4175">
              <w:t>b.</w:t>
            </w:r>
          </w:p>
        </w:tc>
        <w:tc>
          <w:tcPr>
            <w:tcW w:w="3690" w:type="pct"/>
          </w:tcPr>
          <w:p w14:paraId="41229E3C" w14:textId="77777777" w:rsidR="00D32072" w:rsidRDefault="00D32072" w:rsidP="002A04EF">
            <w:pPr>
              <w:rPr>
                <w:bCs/>
              </w:rPr>
            </w:pPr>
            <w:r>
              <w:rPr>
                <w:bCs/>
              </w:rPr>
              <w:t xml:space="preserve">Examine the role of </w:t>
            </w:r>
          </w:p>
          <w:p w14:paraId="681D4799" w14:textId="77777777" w:rsidR="00D32072" w:rsidRPr="009C4175" w:rsidRDefault="00D32072" w:rsidP="003564D2">
            <w:pPr>
              <w:rPr>
                <w:bCs/>
              </w:rPr>
            </w:pPr>
            <w:r>
              <w:rPr>
                <w:bCs/>
              </w:rPr>
              <w:t xml:space="preserve">a) coalescence              b) sedimentation in breakdown of emulsions. </w:t>
            </w:r>
          </w:p>
        </w:tc>
        <w:tc>
          <w:tcPr>
            <w:tcW w:w="319" w:type="pct"/>
            <w:vMerge/>
          </w:tcPr>
          <w:p w14:paraId="4650B6B0" w14:textId="77777777" w:rsidR="00D32072" w:rsidRPr="009C4175" w:rsidRDefault="00D32072" w:rsidP="002A04EF">
            <w:pPr>
              <w:jc w:val="center"/>
            </w:pPr>
          </w:p>
        </w:tc>
        <w:tc>
          <w:tcPr>
            <w:tcW w:w="256" w:type="pct"/>
          </w:tcPr>
          <w:p w14:paraId="217D4C51" w14:textId="77777777" w:rsidR="00D32072" w:rsidRPr="009C4175" w:rsidRDefault="00D32072" w:rsidP="002A04EF">
            <w:pPr>
              <w:jc w:val="center"/>
            </w:pPr>
            <w:r w:rsidRPr="00FF0350">
              <w:rPr>
                <w:color w:val="000000" w:themeColor="text1"/>
              </w:rPr>
              <w:t>A</w:t>
            </w:r>
          </w:p>
        </w:tc>
        <w:tc>
          <w:tcPr>
            <w:tcW w:w="275" w:type="pct"/>
          </w:tcPr>
          <w:p w14:paraId="5EE572C0" w14:textId="77777777" w:rsidR="00D32072" w:rsidRPr="009C4175" w:rsidRDefault="00D32072" w:rsidP="002A04EF">
            <w:pPr>
              <w:jc w:val="center"/>
            </w:pPr>
            <w:r w:rsidRPr="00FF0350">
              <w:rPr>
                <w:color w:val="000000" w:themeColor="text1"/>
              </w:rPr>
              <w:t>6</w:t>
            </w:r>
          </w:p>
        </w:tc>
      </w:tr>
      <w:tr w:rsidR="00D32072" w:rsidRPr="009C4175" w14:paraId="732C744E" w14:textId="77777777" w:rsidTr="00EE7C29">
        <w:trPr>
          <w:trHeight w:val="283"/>
        </w:trPr>
        <w:tc>
          <w:tcPr>
            <w:tcW w:w="272" w:type="pct"/>
          </w:tcPr>
          <w:p w14:paraId="1E9C7B77" w14:textId="77777777" w:rsidR="00D32072" w:rsidRPr="009C4175" w:rsidRDefault="00D32072" w:rsidP="002A04EF">
            <w:pPr>
              <w:jc w:val="center"/>
            </w:pPr>
          </w:p>
        </w:tc>
        <w:tc>
          <w:tcPr>
            <w:tcW w:w="189" w:type="pct"/>
          </w:tcPr>
          <w:p w14:paraId="743951B4" w14:textId="77777777" w:rsidR="00D32072" w:rsidRPr="009C4175" w:rsidRDefault="00D32072" w:rsidP="002A04EF">
            <w:pPr>
              <w:jc w:val="center"/>
            </w:pPr>
          </w:p>
        </w:tc>
        <w:tc>
          <w:tcPr>
            <w:tcW w:w="3690" w:type="pct"/>
          </w:tcPr>
          <w:p w14:paraId="56005F8C" w14:textId="77777777" w:rsidR="00D32072" w:rsidRPr="009C4175" w:rsidRDefault="00D32072" w:rsidP="002A04EF"/>
        </w:tc>
        <w:tc>
          <w:tcPr>
            <w:tcW w:w="319" w:type="pct"/>
          </w:tcPr>
          <w:p w14:paraId="675E731F" w14:textId="77777777" w:rsidR="00D32072" w:rsidRPr="009C4175" w:rsidRDefault="00D32072" w:rsidP="002A04EF">
            <w:pPr>
              <w:jc w:val="center"/>
            </w:pPr>
          </w:p>
        </w:tc>
        <w:tc>
          <w:tcPr>
            <w:tcW w:w="256" w:type="pct"/>
          </w:tcPr>
          <w:p w14:paraId="2D73505E" w14:textId="77777777" w:rsidR="00D32072" w:rsidRPr="009C4175" w:rsidRDefault="00D32072" w:rsidP="002A04EF">
            <w:pPr>
              <w:jc w:val="center"/>
            </w:pPr>
          </w:p>
        </w:tc>
        <w:tc>
          <w:tcPr>
            <w:tcW w:w="275" w:type="pct"/>
          </w:tcPr>
          <w:p w14:paraId="3BDEF366" w14:textId="77777777" w:rsidR="00D32072" w:rsidRPr="009C4175" w:rsidRDefault="00D32072" w:rsidP="002A04EF">
            <w:pPr>
              <w:jc w:val="center"/>
            </w:pPr>
          </w:p>
        </w:tc>
      </w:tr>
      <w:tr w:rsidR="00D32072" w:rsidRPr="009C4175" w14:paraId="2AABAF69" w14:textId="77777777" w:rsidTr="00EE7C29">
        <w:trPr>
          <w:trHeight w:val="283"/>
        </w:trPr>
        <w:tc>
          <w:tcPr>
            <w:tcW w:w="272" w:type="pct"/>
          </w:tcPr>
          <w:p w14:paraId="0B76D5E4" w14:textId="77777777" w:rsidR="00D32072" w:rsidRPr="009C4175" w:rsidRDefault="00D32072" w:rsidP="00AA331A">
            <w:pPr>
              <w:jc w:val="center"/>
            </w:pPr>
            <w:r w:rsidRPr="009C4175">
              <w:t>18.</w:t>
            </w:r>
          </w:p>
        </w:tc>
        <w:tc>
          <w:tcPr>
            <w:tcW w:w="189" w:type="pct"/>
          </w:tcPr>
          <w:p w14:paraId="68F8418D" w14:textId="77777777" w:rsidR="00D32072" w:rsidRPr="009C4175" w:rsidRDefault="00D32072" w:rsidP="00AA331A">
            <w:pPr>
              <w:jc w:val="center"/>
            </w:pPr>
            <w:r w:rsidRPr="009C4175">
              <w:t>a.</w:t>
            </w:r>
          </w:p>
        </w:tc>
        <w:tc>
          <w:tcPr>
            <w:tcW w:w="3690" w:type="pct"/>
          </w:tcPr>
          <w:p w14:paraId="16F7A121" w14:textId="77777777" w:rsidR="00D32072" w:rsidRPr="009C4175" w:rsidRDefault="00D32072" w:rsidP="00AA331A">
            <w:r>
              <w:rPr>
                <w:color w:val="000000" w:themeColor="text1"/>
              </w:rPr>
              <w:t xml:space="preserve">Illustrate the importance of the “hydration shell” in food preservation. </w:t>
            </w:r>
          </w:p>
        </w:tc>
        <w:tc>
          <w:tcPr>
            <w:tcW w:w="319" w:type="pct"/>
          </w:tcPr>
          <w:p w14:paraId="34ED3FD6" w14:textId="77777777" w:rsidR="00D32072" w:rsidRPr="009C4175" w:rsidRDefault="00D32072" w:rsidP="00AA331A">
            <w:pPr>
              <w:jc w:val="center"/>
            </w:pPr>
            <w:r w:rsidRPr="00FF0350">
              <w:rPr>
                <w:color w:val="000000" w:themeColor="text1"/>
              </w:rPr>
              <w:t>CO4</w:t>
            </w:r>
          </w:p>
        </w:tc>
        <w:tc>
          <w:tcPr>
            <w:tcW w:w="256" w:type="pct"/>
          </w:tcPr>
          <w:p w14:paraId="0CB6CE36" w14:textId="77777777" w:rsidR="00D32072" w:rsidRPr="009C4175" w:rsidRDefault="00D32072" w:rsidP="00AA331A">
            <w:pPr>
              <w:jc w:val="center"/>
            </w:pPr>
            <w:r>
              <w:rPr>
                <w:color w:val="000000" w:themeColor="text1"/>
              </w:rPr>
              <w:t>An</w:t>
            </w:r>
          </w:p>
        </w:tc>
        <w:tc>
          <w:tcPr>
            <w:tcW w:w="275" w:type="pct"/>
          </w:tcPr>
          <w:p w14:paraId="5C119C72" w14:textId="77777777" w:rsidR="00D32072" w:rsidRPr="009C4175" w:rsidRDefault="00D32072" w:rsidP="00AA331A">
            <w:pPr>
              <w:jc w:val="center"/>
            </w:pPr>
            <w:r w:rsidRPr="00FF0350">
              <w:rPr>
                <w:color w:val="000000" w:themeColor="text1"/>
              </w:rPr>
              <w:t>6</w:t>
            </w:r>
          </w:p>
        </w:tc>
      </w:tr>
      <w:tr w:rsidR="00D32072" w:rsidRPr="009C4175" w14:paraId="7656A98F" w14:textId="77777777" w:rsidTr="00EE7C29">
        <w:trPr>
          <w:trHeight w:val="283"/>
        </w:trPr>
        <w:tc>
          <w:tcPr>
            <w:tcW w:w="272" w:type="pct"/>
          </w:tcPr>
          <w:p w14:paraId="17751B80" w14:textId="77777777" w:rsidR="00D32072" w:rsidRPr="009C4175" w:rsidRDefault="00D32072" w:rsidP="00AA331A">
            <w:pPr>
              <w:jc w:val="center"/>
            </w:pPr>
          </w:p>
        </w:tc>
        <w:tc>
          <w:tcPr>
            <w:tcW w:w="189" w:type="pct"/>
          </w:tcPr>
          <w:p w14:paraId="02ACB480" w14:textId="77777777" w:rsidR="00D32072" w:rsidRPr="009C4175" w:rsidRDefault="00D32072" w:rsidP="00AA331A">
            <w:pPr>
              <w:jc w:val="center"/>
            </w:pPr>
            <w:r w:rsidRPr="009C4175">
              <w:t>b.</w:t>
            </w:r>
          </w:p>
        </w:tc>
        <w:tc>
          <w:tcPr>
            <w:tcW w:w="3690" w:type="pct"/>
          </w:tcPr>
          <w:p w14:paraId="3695526A" w14:textId="77777777" w:rsidR="00D32072" w:rsidRPr="009C4175" w:rsidRDefault="00D32072" w:rsidP="00AA331A">
            <w:r>
              <w:rPr>
                <w:color w:val="000000" w:themeColor="text1"/>
              </w:rPr>
              <w:t>Outline the method of manufacture and application of cyclodextrins.</w:t>
            </w:r>
          </w:p>
        </w:tc>
        <w:tc>
          <w:tcPr>
            <w:tcW w:w="319" w:type="pct"/>
          </w:tcPr>
          <w:p w14:paraId="19878407" w14:textId="77777777" w:rsidR="00D32072" w:rsidRPr="009C4175" w:rsidRDefault="00D32072" w:rsidP="00AA331A">
            <w:pPr>
              <w:jc w:val="center"/>
            </w:pPr>
            <w:r w:rsidRPr="00FF0350">
              <w:rPr>
                <w:color w:val="000000" w:themeColor="text1"/>
              </w:rPr>
              <w:t>CO4</w:t>
            </w:r>
          </w:p>
        </w:tc>
        <w:tc>
          <w:tcPr>
            <w:tcW w:w="256" w:type="pct"/>
          </w:tcPr>
          <w:p w14:paraId="7EE0D103" w14:textId="77777777" w:rsidR="00D32072" w:rsidRPr="009C4175" w:rsidRDefault="00D32072" w:rsidP="00AA331A">
            <w:pPr>
              <w:jc w:val="center"/>
            </w:pPr>
            <w:r w:rsidRPr="00FF0350">
              <w:rPr>
                <w:color w:val="000000" w:themeColor="text1"/>
              </w:rPr>
              <w:t>A</w:t>
            </w:r>
          </w:p>
        </w:tc>
        <w:tc>
          <w:tcPr>
            <w:tcW w:w="275" w:type="pct"/>
          </w:tcPr>
          <w:p w14:paraId="11BF6371" w14:textId="77777777" w:rsidR="00D32072" w:rsidRPr="009C4175" w:rsidRDefault="00D32072" w:rsidP="00AA331A">
            <w:pPr>
              <w:jc w:val="center"/>
            </w:pPr>
            <w:r w:rsidRPr="00FF0350">
              <w:rPr>
                <w:color w:val="000000" w:themeColor="text1"/>
              </w:rPr>
              <w:t>6</w:t>
            </w:r>
          </w:p>
        </w:tc>
      </w:tr>
      <w:tr w:rsidR="00D32072" w:rsidRPr="009C4175" w14:paraId="4D33A72D" w14:textId="77777777" w:rsidTr="00EE7C29">
        <w:trPr>
          <w:trHeight w:val="283"/>
        </w:trPr>
        <w:tc>
          <w:tcPr>
            <w:tcW w:w="272" w:type="pct"/>
          </w:tcPr>
          <w:p w14:paraId="75B3C609" w14:textId="77777777" w:rsidR="00D32072" w:rsidRPr="009C4175" w:rsidRDefault="00D32072" w:rsidP="00AA331A">
            <w:pPr>
              <w:jc w:val="center"/>
            </w:pPr>
          </w:p>
        </w:tc>
        <w:tc>
          <w:tcPr>
            <w:tcW w:w="189" w:type="pct"/>
          </w:tcPr>
          <w:p w14:paraId="0CC1477A" w14:textId="77777777" w:rsidR="00D32072" w:rsidRPr="009C4175" w:rsidRDefault="00D32072" w:rsidP="00AA331A">
            <w:pPr>
              <w:jc w:val="center"/>
            </w:pPr>
          </w:p>
        </w:tc>
        <w:tc>
          <w:tcPr>
            <w:tcW w:w="3690" w:type="pct"/>
          </w:tcPr>
          <w:p w14:paraId="6DDFBEB4" w14:textId="77777777" w:rsidR="00D32072" w:rsidRPr="009C4175" w:rsidRDefault="00D32072" w:rsidP="00AA331A"/>
        </w:tc>
        <w:tc>
          <w:tcPr>
            <w:tcW w:w="319" w:type="pct"/>
          </w:tcPr>
          <w:p w14:paraId="3BA3DFC0" w14:textId="77777777" w:rsidR="00D32072" w:rsidRPr="009C4175" w:rsidRDefault="00D32072" w:rsidP="00AA331A">
            <w:pPr>
              <w:jc w:val="center"/>
            </w:pPr>
          </w:p>
        </w:tc>
        <w:tc>
          <w:tcPr>
            <w:tcW w:w="256" w:type="pct"/>
          </w:tcPr>
          <w:p w14:paraId="18CB9302" w14:textId="77777777" w:rsidR="00D32072" w:rsidRPr="009C4175" w:rsidRDefault="00D32072" w:rsidP="00AA331A">
            <w:pPr>
              <w:jc w:val="center"/>
            </w:pPr>
          </w:p>
        </w:tc>
        <w:tc>
          <w:tcPr>
            <w:tcW w:w="275" w:type="pct"/>
          </w:tcPr>
          <w:p w14:paraId="54D3676D" w14:textId="77777777" w:rsidR="00D32072" w:rsidRPr="009C4175" w:rsidRDefault="00D32072" w:rsidP="00AA331A">
            <w:pPr>
              <w:jc w:val="center"/>
            </w:pPr>
          </w:p>
        </w:tc>
      </w:tr>
      <w:tr w:rsidR="00D32072" w:rsidRPr="009C4175" w14:paraId="1C3D3D86" w14:textId="77777777" w:rsidTr="00EE7C29">
        <w:trPr>
          <w:trHeight w:val="283"/>
        </w:trPr>
        <w:tc>
          <w:tcPr>
            <w:tcW w:w="272" w:type="pct"/>
          </w:tcPr>
          <w:p w14:paraId="51A13660" w14:textId="77777777" w:rsidR="00D32072" w:rsidRPr="009C4175" w:rsidRDefault="00D32072" w:rsidP="00AA331A">
            <w:pPr>
              <w:jc w:val="center"/>
            </w:pPr>
            <w:r w:rsidRPr="009C4175">
              <w:t>19.</w:t>
            </w:r>
          </w:p>
        </w:tc>
        <w:tc>
          <w:tcPr>
            <w:tcW w:w="189" w:type="pct"/>
          </w:tcPr>
          <w:p w14:paraId="30AFD03A" w14:textId="77777777" w:rsidR="00D32072" w:rsidRPr="009C4175" w:rsidRDefault="00D32072" w:rsidP="00AA331A">
            <w:pPr>
              <w:jc w:val="center"/>
            </w:pPr>
          </w:p>
        </w:tc>
        <w:tc>
          <w:tcPr>
            <w:tcW w:w="3690" w:type="pct"/>
          </w:tcPr>
          <w:p w14:paraId="63D40242" w14:textId="77777777" w:rsidR="00D32072" w:rsidRPr="009C4175" w:rsidRDefault="00D32072" w:rsidP="00AA331A">
            <w:r>
              <w:t xml:space="preserve">Explain in detail, with a neat flow diagram, the process for the manufacture of a corn sweetener, highlighting the importance of each step. </w:t>
            </w:r>
          </w:p>
        </w:tc>
        <w:tc>
          <w:tcPr>
            <w:tcW w:w="319" w:type="pct"/>
          </w:tcPr>
          <w:p w14:paraId="576778DD" w14:textId="77777777" w:rsidR="00D32072" w:rsidRPr="009C4175" w:rsidRDefault="00D32072" w:rsidP="00AA331A">
            <w:pPr>
              <w:jc w:val="center"/>
            </w:pPr>
            <w:r w:rsidRPr="009C4175">
              <w:t>CO3</w:t>
            </w:r>
          </w:p>
        </w:tc>
        <w:tc>
          <w:tcPr>
            <w:tcW w:w="256" w:type="pct"/>
          </w:tcPr>
          <w:p w14:paraId="37949CCA" w14:textId="77777777" w:rsidR="00D32072" w:rsidRPr="009C4175" w:rsidRDefault="00D32072" w:rsidP="00AA331A">
            <w:pPr>
              <w:jc w:val="center"/>
            </w:pPr>
            <w:r>
              <w:t>A</w:t>
            </w:r>
          </w:p>
        </w:tc>
        <w:tc>
          <w:tcPr>
            <w:tcW w:w="275" w:type="pct"/>
          </w:tcPr>
          <w:p w14:paraId="5B4FB770" w14:textId="77777777" w:rsidR="00D32072" w:rsidRPr="009C4175" w:rsidRDefault="00D32072" w:rsidP="00AA331A">
            <w:pPr>
              <w:jc w:val="center"/>
            </w:pPr>
            <w:r w:rsidRPr="009C4175">
              <w:t>12</w:t>
            </w:r>
          </w:p>
        </w:tc>
      </w:tr>
      <w:tr w:rsidR="00D32072" w:rsidRPr="009C4175" w14:paraId="1CB89098" w14:textId="77777777" w:rsidTr="00EE7C29">
        <w:trPr>
          <w:trHeight w:val="283"/>
        </w:trPr>
        <w:tc>
          <w:tcPr>
            <w:tcW w:w="272" w:type="pct"/>
          </w:tcPr>
          <w:p w14:paraId="746DFE7D" w14:textId="77777777" w:rsidR="00D32072" w:rsidRPr="009C4175" w:rsidRDefault="00D32072" w:rsidP="00AA331A">
            <w:pPr>
              <w:jc w:val="center"/>
            </w:pPr>
          </w:p>
        </w:tc>
        <w:tc>
          <w:tcPr>
            <w:tcW w:w="189" w:type="pct"/>
          </w:tcPr>
          <w:p w14:paraId="3AC9062F" w14:textId="77777777" w:rsidR="00D32072" w:rsidRPr="009C4175" w:rsidRDefault="00D32072" w:rsidP="00AA331A">
            <w:pPr>
              <w:jc w:val="center"/>
            </w:pPr>
          </w:p>
        </w:tc>
        <w:tc>
          <w:tcPr>
            <w:tcW w:w="3690" w:type="pct"/>
          </w:tcPr>
          <w:p w14:paraId="4CFF0DD1" w14:textId="77777777" w:rsidR="00D32072" w:rsidRPr="009C4175" w:rsidRDefault="00D32072" w:rsidP="00AA331A"/>
        </w:tc>
        <w:tc>
          <w:tcPr>
            <w:tcW w:w="319" w:type="pct"/>
          </w:tcPr>
          <w:p w14:paraId="6FC1F579" w14:textId="77777777" w:rsidR="00D32072" w:rsidRPr="009C4175" w:rsidRDefault="00D32072" w:rsidP="00AA331A">
            <w:pPr>
              <w:jc w:val="center"/>
            </w:pPr>
          </w:p>
        </w:tc>
        <w:tc>
          <w:tcPr>
            <w:tcW w:w="256" w:type="pct"/>
          </w:tcPr>
          <w:p w14:paraId="7EF30808" w14:textId="77777777" w:rsidR="00D32072" w:rsidRPr="009C4175" w:rsidRDefault="00D32072" w:rsidP="00AA331A">
            <w:pPr>
              <w:jc w:val="center"/>
            </w:pPr>
          </w:p>
        </w:tc>
        <w:tc>
          <w:tcPr>
            <w:tcW w:w="275" w:type="pct"/>
          </w:tcPr>
          <w:p w14:paraId="4C881C75" w14:textId="77777777" w:rsidR="00D32072" w:rsidRPr="009C4175" w:rsidRDefault="00D32072" w:rsidP="00AA331A">
            <w:pPr>
              <w:jc w:val="center"/>
            </w:pPr>
          </w:p>
        </w:tc>
      </w:tr>
      <w:tr w:rsidR="00D32072" w:rsidRPr="009C4175" w14:paraId="42C46DF7" w14:textId="77777777" w:rsidTr="00EE7C29">
        <w:trPr>
          <w:trHeight w:val="283"/>
        </w:trPr>
        <w:tc>
          <w:tcPr>
            <w:tcW w:w="272" w:type="pct"/>
          </w:tcPr>
          <w:p w14:paraId="6F8FD3C2" w14:textId="77777777" w:rsidR="00D32072" w:rsidRPr="009C4175" w:rsidRDefault="00D32072" w:rsidP="00AA331A">
            <w:pPr>
              <w:jc w:val="center"/>
            </w:pPr>
            <w:r w:rsidRPr="009C4175">
              <w:t>20.</w:t>
            </w:r>
          </w:p>
        </w:tc>
        <w:tc>
          <w:tcPr>
            <w:tcW w:w="189" w:type="pct"/>
          </w:tcPr>
          <w:p w14:paraId="7BBBB0AF" w14:textId="77777777" w:rsidR="00D32072" w:rsidRPr="009C4175" w:rsidRDefault="00D32072" w:rsidP="00AA331A">
            <w:pPr>
              <w:jc w:val="center"/>
            </w:pPr>
          </w:p>
        </w:tc>
        <w:tc>
          <w:tcPr>
            <w:tcW w:w="3690" w:type="pct"/>
          </w:tcPr>
          <w:p w14:paraId="6A762979" w14:textId="77777777" w:rsidR="00D32072" w:rsidRPr="009C4175" w:rsidRDefault="00D32072" w:rsidP="00AA331A">
            <w:r>
              <w:t>Outline the method for the manufacture of refined oil from ground nut.</w:t>
            </w:r>
          </w:p>
        </w:tc>
        <w:tc>
          <w:tcPr>
            <w:tcW w:w="319" w:type="pct"/>
          </w:tcPr>
          <w:p w14:paraId="5222098E" w14:textId="77777777" w:rsidR="00D32072" w:rsidRPr="009C4175" w:rsidRDefault="00D32072" w:rsidP="00AA331A">
            <w:pPr>
              <w:jc w:val="center"/>
            </w:pPr>
            <w:r w:rsidRPr="009C4175">
              <w:t>CO</w:t>
            </w:r>
            <w:r>
              <w:t>2</w:t>
            </w:r>
          </w:p>
        </w:tc>
        <w:tc>
          <w:tcPr>
            <w:tcW w:w="256" w:type="pct"/>
          </w:tcPr>
          <w:p w14:paraId="7ED57D6D" w14:textId="77777777" w:rsidR="00D32072" w:rsidRPr="009C4175" w:rsidRDefault="00D32072" w:rsidP="00AA331A">
            <w:pPr>
              <w:jc w:val="center"/>
            </w:pPr>
            <w:r>
              <w:t>A</w:t>
            </w:r>
          </w:p>
        </w:tc>
        <w:tc>
          <w:tcPr>
            <w:tcW w:w="275" w:type="pct"/>
          </w:tcPr>
          <w:p w14:paraId="5F39AD91" w14:textId="77777777" w:rsidR="00D32072" w:rsidRPr="009C4175" w:rsidRDefault="00D32072" w:rsidP="00AA331A">
            <w:pPr>
              <w:jc w:val="center"/>
            </w:pPr>
            <w:r w:rsidRPr="009C4175">
              <w:t>12</w:t>
            </w:r>
          </w:p>
        </w:tc>
      </w:tr>
      <w:tr w:rsidR="00D32072" w:rsidRPr="009C4175" w14:paraId="1A36F2C6" w14:textId="77777777" w:rsidTr="00EE7C29">
        <w:trPr>
          <w:trHeight w:val="283"/>
        </w:trPr>
        <w:tc>
          <w:tcPr>
            <w:tcW w:w="272" w:type="pct"/>
          </w:tcPr>
          <w:p w14:paraId="04BB71DA" w14:textId="77777777" w:rsidR="00D32072" w:rsidRPr="009C4175" w:rsidRDefault="00D32072" w:rsidP="00AA331A">
            <w:pPr>
              <w:jc w:val="center"/>
            </w:pPr>
          </w:p>
        </w:tc>
        <w:tc>
          <w:tcPr>
            <w:tcW w:w="189" w:type="pct"/>
          </w:tcPr>
          <w:p w14:paraId="260B78DC" w14:textId="77777777" w:rsidR="00D32072" w:rsidRPr="009C4175" w:rsidRDefault="00D32072" w:rsidP="00AA331A">
            <w:pPr>
              <w:jc w:val="center"/>
            </w:pPr>
          </w:p>
        </w:tc>
        <w:tc>
          <w:tcPr>
            <w:tcW w:w="3690" w:type="pct"/>
          </w:tcPr>
          <w:p w14:paraId="21286066" w14:textId="77777777" w:rsidR="00D32072" w:rsidRPr="009C4175" w:rsidRDefault="00D32072" w:rsidP="00AA331A"/>
        </w:tc>
        <w:tc>
          <w:tcPr>
            <w:tcW w:w="319" w:type="pct"/>
          </w:tcPr>
          <w:p w14:paraId="2506DFAE" w14:textId="77777777" w:rsidR="00D32072" w:rsidRPr="009C4175" w:rsidRDefault="00D32072" w:rsidP="00AA331A">
            <w:pPr>
              <w:jc w:val="center"/>
            </w:pPr>
          </w:p>
        </w:tc>
        <w:tc>
          <w:tcPr>
            <w:tcW w:w="256" w:type="pct"/>
          </w:tcPr>
          <w:p w14:paraId="13BFD9A6" w14:textId="77777777" w:rsidR="00D32072" w:rsidRPr="009C4175" w:rsidRDefault="00D32072" w:rsidP="00AA331A">
            <w:pPr>
              <w:jc w:val="center"/>
            </w:pPr>
          </w:p>
        </w:tc>
        <w:tc>
          <w:tcPr>
            <w:tcW w:w="275" w:type="pct"/>
          </w:tcPr>
          <w:p w14:paraId="420D7B10" w14:textId="77777777" w:rsidR="00D32072" w:rsidRPr="009C4175" w:rsidRDefault="00D32072" w:rsidP="00AA331A">
            <w:pPr>
              <w:jc w:val="center"/>
            </w:pPr>
          </w:p>
        </w:tc>
      </w:tr>
      <w:tr w:rsidR="00D32072" w:rsidRPr="009C4175" w14:paraId="2BF98D4B" w14:textId="77777777" w:rsidTr="00EE7C29">
        <w:trPr>
          <w:trHeight w:val="283"/>
        </w:trPr>
        <w:tc>
          <w:tcPr>
            <w:tcW w:w="272" w:type="pct"/>
          </w:tcPr>
          <w:p w14:paraId="490C673A" w14:textId="77777777" w:rsidR="00D32072" w:rsidRPr="009C4175" w:rsidRDefault="00D32072" w:rsidP="00AA331A">
            <w:pPr>
              <w:jc w:val="center"/>
            </w:pPr>
            <w:r w:rsidRPr="009C4175">
              <w:t>21.</w:t>
            </w:r>
          </w:p>
        </w:tc>
        <w:tc>
          <w:tcPr>
            <w:tcW w:w="189" w:type="pct"/>
          </w:tcPr>
          <w:p w14:paraId="7BE0F8FA" w14:textId="77777777" w:rsidR="00D32072" w:rsidRPr="009C4175" w:rsidRDefault="00D32072" w:rsidP="00AA331A">
            <w:pPr>
              <w:jc w:val="center"/>
            </w:pPr>
          </w:p>
        </w:tc>
        <w:tc>
          <w:tcPr>
            <w:tcW w:w="3690" w:type="pct"/>
          </w:tcPr>
          <w:p w14:paraId="00BC9805" w14:textId="77777777" w:rsidR="00D32072" w:rsidRPr="009C4175" w:rsidRDefault="00D32072" w:rsidP="00AA331A">
            <w:r>
              <w:t xml:space="preserve">Discuss on the phenomenon that happens and give reasons for – a. splitting of milk during the manufacture of </w:t>
            </w:r>
            <w:r w:rsidRPr="00F71B74">
              <w:rPr>
                <w:i/>
                <w:iCs/>
              </w:rPr>
              <w:t>paneer</w:t>
            </w:r>
            <w:r>
              <w:t xml:space="preserve"> b. rice getting soft on cooking. </w:t>
            </w:r>
          </w:p>
        </w:tc>
        <w:tc>
          <w:tcPr>
            <w:tcW w:w="319" w:type="pct"/>
          </w:tcPr>
          <w:p w14:paraId="5E209B68" w14:textId="77777777" w:rsidR="00D32072" w:rsidRPr="009C4175" w:rsidRDefault="00D32072" w:rsidP="00AA331A">
            <w:pPr>
              <w:jc w:val="center"/>
            </w:pPr>
            <w:r w:rsidRPr="009C4175">
              <w:t>CO5</w:t>
            </w:r>
          </w:p>
        </w:tc>
        <w:tc>
          <w:tcPr>
            <w:tcW w:w="256" w:type="pct"/>
          </w:tcPr>
          <w:p w14:paraId="23F6C957" w14:textId="77777777" w:rsidR="00D32072" w:rsidRPr="009C4175" w:rsidRDefault="00D32072" w:rsidP="00AA331A">
            <w:pPr>
              <w:jc w:val="center"/>
            </w:pPr>
            <w:r>
              <w:t>An</w:t>
            </w:r>
          </w:p>
        </w:tc>
        <w:tc>
          <w:tcPr>
            <w:tcW w:w="275" w:type="pct"/>
          </w:tcPr>
          <w:p w14:paraId="4D96C467" w14:textId="77777777" w:rsidR="00D32072" w:rsidRPr="009C4175" w:rsidRDefault="00D32072" w:rsidP="00AA331A">
            <w:pPr>
              <w:jc w:val="center"/>
            </w:pPr>
            <w:r>
              <w:t xml:space="preserve">2x6 = </w:t>
            </w:r>
            <w:r w:rsidRPr="009C4175">
              <w:t>12</w:t>
            </w:r>
          </w:p>
        </w:tc>
      </w:tr>
      <w:tr w:rsidR="00D32072" w:rsidRPr="009C4175" w14:paraId="6BC7BF82" w14:textId="77777777" w:rsidTr="00EE7C29">
        <w:trPr>
          <w:trHeight w:val="283"/>
        </w:trPr>
        <w:tc>
          <w:tcPr>
            <w:tcW w:w="272" w:type="pct"/>
          </w:tcPr>
          <w:p w14:paraId="1FAE42FA" w14:textId="77777777" w:rsidR="00D32072" w:rsidRPr="009C4175" w:rsidRDefault="00D32072" w:rsidP="00AA331A">
            <w:pPr>
              <w:jc w:val="center"/>
            </w:pPr>
          </w:p>
        </w:tc>
        <w:tc>
          <w:tcPr>
            <w:tcW w:w="189" w:type="pct"/>
          </w:tcPr>
          <w:p w14:paraId="7B4C244B" w14:textId="77777777" w:rsidR="00D32072" w:rsidRPr="009C4175" w:rsidRDefault="00D32072" w:rsidP="00AA331A">
            <w:pPr>
              <w:jc w:val="center"/>
            </w:pPr>
          </w:p>
        </w:tc>
        <w:tc>
          <w:tcPr>
            <w:tcW w:w="3690" w:type="pct"/>
          </w:tcPr>
          <w:p w14:paraId="33194948" w14:textId="77777777" w:rsidR="00D32072" w:rsidRPr="009C4175" w:rsidRDefault="00D32072" w:rsidP="00AA331A"/>
        </w:tc>
        <w:tc>
          <w:tcPr>
            <w:tcW w:w="319" w:type="pct"/>
          </w:tcPr>
          <w:p w14:paraId="6C1D28B1" w14:textId="77777777" w:rsidR="00D32072" w:rsidRPr="009C4175" w:rsidRDefault="00D32072" w:rsidP="00AA331A">
            <w:pPr>
              <w:jc w:val="center"/>
            </w:pPr>
          </w:p>
        </w:tc>
        <w:tc>
          <w:tcPr>
            <w:tcW w:w="256" w:type="pct"/>
          </w:tcPr>
          <w:p w14:paraId="35AF10D4" w14:textId="77777777" w:rsidR="00D32072" w:rsidRPr="009C4175" w:rsidRDefault="00D32072" w:rsidP="00AA331A">
            <w:pPr>
              <w:jc w:val="center"/>
            </w:pPr>
          </w:p>
        </w:tc>
        <w:tc>
          <w:tcPr>
            <w:tcW w:w="275" w:type="pct"/>
          </w:tcPr>
          <w:p w14:paraId="182558AE" w14:textId="77777777" w:rsidR="00D32072" w:rsidRPr="009C4175" w:rsidRDefault="00D32072" w:rsidP="00AA331A">
            <w:pPr>
              <w:jc w:val="center"/>
            </w:pPr>
          </w:p>
        </w:tc>
      </w:tr>
      <w:tr w:rsidR="00D32072" w:rsidRPr="009C4175" w14:paraId="7BA349E3" w14:textId="77777777" w:rsidTr="00EE7C29">
        <w:trPr>
          <w:trHeight w:val="283"/>
        </w:trPr>
        <w:tc>
          <w:tcPr>
            <w:tcW w:w="272" w:type="pct"/>
          </w:tcPr>
          <w:p w14:paraId="690AD62F" w14:textId="77777777" w:rsidR="00D32072" w:rsidRPr="009C4175" w:rsidRDefault="00D32072" w:rsidP="00AA331A">
            <w:pPr>
              <w:jc w:val="center"/>
            </w:pPr>
            <w:r w:rsidRPr="009C4175">
              <w:t>22.</w:t>
            </w:r>
          </w:p>
        </w:tc>
        <w:tc>
          <w:tcPr>
            <w:tcW w:w="189" w:type="pct"/>
          </w:tcPr>
          <w:p w14:paraId="5FC7C1EF" w14:textId="77777777" w:rsidR="00D32072" w:rsidRPr="009C4175" w:rsidRDefault="00D32072" w:rsidP="00AA331A">
            <w:pPr>
              <w:jc w:val="center"/>
            </w:pPr>
          </w:p>
        </w:tc>
        <w:tc>
          <w:tcPr>
            <w:tcW w:w="3690" w:type="pct"/>
          </w:tcPr>
          <w:p w14:paraId="0D67C724" w14:textId="77777777" w:rsidR="00D32072" w:rsidRDefault="00D32072" w:rsidP="00AA331A">
            <w:r>
              <w:t>Examine the reasons for the following:</w:t>
            </w:r>
          </w:p>
          <w:p w14:paraId="614F7755" w14:textId="77777777" w:rsidR="00D32072" w:rsidRDefault="00D32072" w:rsidP="00D32072">
            <w:pPr>
              <w:pStyle w:val="ListParagraph"/>
              <w:numPr>
                <w:ilvl w:val="0"/>
                <w:numId w:val="17"/>
              </w:numPr>
            </w:pPr>
            <w:r>
              <w:t>Addition of protease to beer</w:t>
            </w:r>
          </w:p>
          <w:p w14:paraId="40A1EE1E" w14:textId="77777777" w:rsidR="00D32072" w:rsidRDefault="00D32072" w:rsidP="00D32072">
            <w:pPr>
              <w:pStyle w:val="ListParagraph"/>
              <w:numPr>
                <w:ilvl w:val="0"/>
                <w:numId w:val="17"/>
              </w:numPr>
            </w:pPr>
            <w:r>
              <w:t>Addition of xylanases to multigrain bread</w:t>
            </w:r>
          </w:p>
          <w:p w14:paraId="1F38C081" w14:textId="77777777" w:rsidR="00D32072" w:rsidRPr="009C4175" w:rsidRDefault="00D32072" w:rsidP="00D32072">
            <w:pPr>
              <w:pStyle w:val="ListParagraph"/>
              <w:numPr>
                <w:ilvl w:val="0"/>
                <w:numId w:val="17"/>
              </w:numPr>
            </w:pPr>
            <w:r>
              <w:t>Addition of cellulases to high fibre biscuit.</w:t>
            </w:r>
          </w:p>
        </w:tc>
        <w:tc>
          <w:tcPr>
            <w:tcW w:w="319" w:type="pct"/>
          </w:tcPr>
          <w:p w14:paraId="5F3DD2E7" w14:textId="77777777" w:rsidR="00D32072" w:rsidRPr="009C4175" w:rsidRDefault="00D32072" w:rsidP="00AA331A">
            <w:pPr>
              <w:jc w:val="center"/>
            </w:pPr>
            <w:r w:rsidRPr="009C4175">
              <w:t>CO</w:t>
            </w:r>
            <w:r>
              <w:t>6</w:t>
            </w:r>
          </w:p>
        </w:tc>
        <w:tc>
          <w:tcPr>
            <w:tcW w:w="256" w:type="pct"/>
          </w:tcPr>
          <w:p w14:paraId="61D0D10A" w14:textId="77777777" w:rsidR="00D32072" w:rsidRPr="009C4175" w:rsidRDefault="00D32072" w:rsidP="00AA331A">
            <w:pPr>
              <w:jc w:val="center"/>
            </w:pPr>
            <w:r>
              <w:t>An</w:t>
            </w:r>
          </w:p>
        </w:tc>
        <w:tc>
          <w:tcPr>
            <w:tcW w:w="275" w:type="pct"/>
          </w:tcPr>
          <w:p w14:paraId="22F066C5" w14:textId="77777777" w:rsidR="00D32072" w:rsidRPr="009C4175" w:rsidRDefault="00D32072" w:rsidP="00AA331A">
            <w:pPr>
              <w:jc w:val="center"/>
            </w:pPr>
            <w:r>
              <w:t xml:space="preserve">3x4 = </w:t>
            </w:r>
            <w:r w:rsidRPr="009C4175">
              <w:t>12</w:t>
            </w:r>
          </w:p>
        </w:tc>
      </w:tr>
      <w:tr w:rsidR="00D32072" w:rsidRPr="009C4175" w14:paraId="4E151163" w14:textId="77777777" w:rsidTr="00EE7C29">
        <w:trPr>
          <w:trHeight w:val="283"/>
        </w:trPr>
        <w:tc>
          <w:tcPr>
            <w:tcW w:w="272" w:type="pct"/>
          </w:tcPr>
          <w:p w14:paraId="42567DC1" w14:textId="77777777" w:rsidR="00D32072" w:rsidRPr="009C4175" w:rsidRDefault="00D32072" w:rsidP="00AA331A">
            <w:pPr>
              <w:jc w:val="center"/>
            </w:pPr>
          </w:p>
        </w:tc>
        <w:tc>
          <w:tcPr>
            <w:tcW w:w="189" w:type="pct"/>
          </w:tcPr>
          <w:p w14:paraId="0B232B5C" w14:textId="77777777" w:rsidR="00D32072" w:rsidRPr="009C4175" w:rsidRDefault="00D32072" w:rsidP="00AA331A">
            <w:pPr>
              <w:jc w:val="center"/>
            </w:pPr>
          </w:p>
        </w:tc>
        <w:tc>
          <w:tcPr>
            <w:tcW w:w="3690" w:type="pct"/>
          </w:tcPr>
          <w:p w14:paraId="5F431E85" w14:textId="77777777" w:rsidR="00D32072" w:rsidRPr="009C4175" w:rsidRDefault="00D32072" w:rsidP="00AA331A"/>
        </w:tc>
        <w:tc>
          <w:tcPr>
            <w:tcW w:w="319" w:type="pct"/>
          </w:tcPr>
          <w:p w14:paraId="2CF6B3B4" w14:textId="77777777" w:rsidR="00D32072" w:rsidRPr="009C4175" w:rsidRDefault="00D32072" w:rsidP="00AA331A">
            <w:pPr>
              <w:jc w:val="center"/>
            </w:pPr>
          </w:p>
        </w:tc>
        <w:tc>
          <w:tcPr>
            <w:tcW w:w="256" w:type="pct"/>
          </w:tcPr>
          <w:p w14:paraId="0F58BCA3" w14:textId="77777777" w:rsidR="00D32072" w:rsidRPr="009C4175" w:rsidRDefault="00D32072" w:rsidP="00AA331A">
            <w:pPr>
              <w:jc w:val="center"/>
            </w:pPr>
          </w:p>
        </w:tc>
        <w:tc>
          <w:tcPr>
            <w:tcW w:w="275" w:type="pct"/>
          </w:tcPr>
          <w:p w14:paraId="5A496E30" w14:textId="77777777" w:rsidR="00D32072" w:rsidRPr="009C4175" w:rsidRDefault="00D32072" w:rsidP="00AA331A">
            <w:pPr>
              <w:jc w:val="center"/>
            </w:pPr>
          </w:p>
        </w:tc>
      </w:tr>
      <w:tr w:rsidR="00D32072" w:rsidRPr="009C4175" w14:paraId="26453F7B" w14:textId="77777777" w:rsidTr="00EE7C29">
        <w:trPr>
          <w:trHeight w:val="283"/>
        </w:trPr>
        <w:tc>
          <w:tcPr>
            <w:tcW w:w="272" w:type="pct"/>
          </w:tcPr>
          <w:p w14:paraId="1948D6AA" w14:textId="77777777" w:rsidR="00D32072" w:rsidRPr="009C4175" w:rsidRDefault="00D32072" w:rsidP="00AA331A">
            <w:pPr>
              <w:jc w:val="center"/>
            </w:pPr>
            <w:r w:rsidRPr="009C4175">
              <w:t>23.</w:t>
            </w:r>
          </w:p>
        </w:tc>
        <w:tc>
          <w:tcPr>
            <w:tcW w:w="189" w:type="pct"/>
          </w:tcPr>
          <w:p w14:paraId="1A5FE71D" w14:textId="77777777" w:rsidR="00D32072" w:rsidRPr="009C4175" w:rsidRDefault="00D32072" w:rsidP="00AA331A">
            <w:pPr>
              <w:jc w:val="center"/>
            </w:pPr>
            <w:r w:rsidRPr="009C4175">
              <w:t>a.</w:t>
            </w:r>
          </w:p>
        </w:tc>
        <w:tc>
          <w:tcPr>
            <w:tcW w:w="3690" w:type="pct"/>
          </w:tcPr>
          <w:p w14:paraId="6C321594" w14:textId="77777777" w:rsidR="00D32072" w:rsidRPr="009C4175" w:rsidRDefault="00D32072" w:rsidP="00AA331A">
            <w:r>
              <w:t>Discuss the effect of the following in destabilizing the protein structure- a. pH b. ionic salts</w:t>
            </w:r>
          </w:p>
        </w:tc>
        <w:tc>
          <w:tcPr>
            <w:tcW w:w="319" w:type="pct"/>
            <w:vMerge w:val="restart"/>
          </w:tcPr>
          <w:p w14:paraId="5872CAFF" w14:textId="77777777" w:rsidR="00D32072" w:rsidRPr="009C4175" w:rsidRDefault="00D32072" w:rsidP="00AA331A">
            <w:pPr>
              <w:jc w:val="center"/>
            </w:pPr>
            <w:r w:rsidRPr="009C4175">
              <w:t>CO</w:t>
            </w:r>
            <w:r>
              <w:t>4</w:t>
            </w:r>
          </w:p>
        </w:tc>
        <w:tc>
          <w:tcPr>
            <w:tcW w:w="256" w:type="pct"/>
            <w:vMerge w:val="restart"/>
          </w:tcPr>
          <w:p w14:paraId="46E278C5" w14:textId="77777777" w:rsidR="00D32072" w:rsidRPr="009C4175" w:rsidRDefault="00D32072" w:rsidP="00AA331A">
            <w:pPr>
              <w:jc w:val="center"/>
            </w:pPr>
            <w:r>
              <w:t>U</w:t>
            </w:r>
          </w:p>
        </w:tc>
        <w:tc>
          <w:tcPr>
            <w:tcW w:w="275" w:type="pct"/>
          </w:tcPr>
          <w:p w14:paraId="793FF920" w14:textId="77777777" w:rsidR="00D32072" w:rsidRPr="009C4175" w:rsidRDefault="00D32072" w:rsidP="00AA331A">
            <w:pPr>
              <w:jc w:val="center"/>
            </w:pPr>
            <w:r>
              <w:t>2x4 = 8</w:t>
            </w:r>
          </w:p>
        </w:tc>
      </w:tr>
      <w:tr w:rsidR="00D32072" w:rsidRPr="009C4175" w14:paraId="6E9A8255" w14:textId="77777777" w:rsidTr="00EE7C29">
        <w:trPr>
          <w:trHeight w:val="283"/>
        </w:trPr>
        <w:tc>
          <w:tcPr>
            <w:tcW w:w="272" w:type="pct"/>
          </w:tcPr>
          <w:p w14:paraId="49A11917" w14:textId="77777777" w:rsidR="00D32072" w:rsidRPr="009C4175" w:rsidRDefault="00D32072" w:rsidP="00AA331A">
            <w:pPr>
              <w:jc w:val="center"/>
            </w:pPr>
          </w:p>
        </w:tc>
        <w:tc>
          <w:tcPr>
            <w:tcW w:w="189" w:type="pct"/>
          </w:tcPr>
          <w:p w14:paraId="444C652A" w14:textId="77777777" w:rsidR="00D32072" w:rsidRPr="009C4175" w:rsidRDefault="00D32072" w:rsidP="00AA331A">
            <w:pPr>
              <w:jc w:val="center"/>
            </w:pPr>
            <w:r w:rsidRPr="009C4175">
              <w:t>b.</w:t>
            </w:r>
          </w:p>
        </w:tc>
        <w:tc>
          <w:tcPr>
            <w:tcW w:w="3690" w:type="pct"/>
          </w:tcPr>
          <w:p w14:paraId="41D1E5FB" w14:textId="77777777" w:rsidR="00D32072" w:rsidRPr="009C4175" w:rsidRDefault="00D32072" w:rsidP="00AA331A">
            <w:pPr>
              <w:rPr>
                <w:bCs/>
              </w:rPr>
            </w:pPr>
            <w:r>
              <w:rPr>
                <w:bCs/>
              </w:rPr>
              <w:t>Summarize the role of proteins as flavour carriers in food systems</w:t>
            </w:r>
          </w:p>
        </w:tc>
        <w:tc>
          <w:tcPr>
            <w:tcW w:w="319" w:type="pct"/>
            <w:vMerge/>
          </w:tcPr>
          <w:p w14:paraId="2C70B357" w14:textId="77777777" w:rsidR="00D32072" w:rsidRPr="009C4175" w:rsidRDefault="00D32072" w:rsidP="00AA331A">
            <w:pPr>
              <w:jc w:val="center"/>
            </w:pPr>
          </w:p>
        </w:tc>
        <w:tc>
          <w:tcPr>
            <w:tcW w:w="256" w:type="pct"/>
            <w:vMerge/>
          </w:tcPr>
          <w:p w14:paraId="7A9CCC52" w14:textId="77777777" w:rsidR="00D32072" w:rsidRPr="009C4175" w:rsidRDefault="00D32072" w:rsidP="00AA331A">
            <w:pPr>
              <w:jc w:val="center"/>
            </w:pPr>
          </w:p>
        </w:tc>
        <w:tc>
          <w:tcPr>
            <w:tcW w:w="275" w:type="pct"/>
          </w:tcPr>
          <w:p w14:paraId="6C575D13" w14:textId="77777777" w:rsidR="00D32072" w:rsidRPr="009C4175" w:rsidRDefault="00D32072" w:rsidP="00AA331A">
            <w:pPr>
              <w:jc w:val="center"/>
            </w:pPr>
            <w:r>
              <w:t>4</w:t>
            </w:r>
          </w:p>
        </w:tc>
      </w:tr>
      <w:tr w:rsidR="00D32072" w:rsidRPr="009C4175" w14:paraId="2B744161" w14:textId="77777777" w:rsidTr="00F94208">
        <w:trPr>
          <w:trHeight w:val="550"/>
        </w:trPr>
        <w:tc>
          <w:tcPr>
            <w:tcW w:w="5000" w:type="pct"/>
            <w:gridSpan w:val="6"/>
            <w:vAlign w:val="center"/>
          </w:tcPr>
          <w:p w14:paraId="3886EE64" w14:textId="77777777" w:rsidR="00D32072" w:rsidRPr="009C4175" w:rsidRDefault="00D32072" w:rsidP="00AA331A">
            <w:pPr>
              <w:jc w:val="center"/>
              <w:rPr>
                <w:b/>
                <w:bCs/>
              </w:rPr>
            </w:pPr>
            <w:r w:rsidRPr="009C4175">
              <w:rPr>
                <w:b/>
                <w:bCs/>
              </w:rPr>
              <w:t>COMPULSORY QUESTION</w:t>
            </w:r>
          </w:p>
        </w:tc>
      </w:tr>
      <w:tr w:rsidR="00D32072" w:rsidRPr="009C4175" w14:paraId="4FBD8411" w14:textId="77777777" w:rsidTr="00EE7C29">
        <w:trPr>
          <w:trHeight w:val="283"/>
        </w:trPr>
        <w:tc>
          <w:tcPr>
            <w:tcW w:w="272" w:type="pct"/>
          </w:tcPr>
          <w:p w14:paraId="25FCF1EB" w14:textId="77777777" w:rsidR="00D32072" w:rsidRPr="009C4175" w:rsidRDefault="00D32072" w:rsidP="00AA331A">
            <w:pPr>
              <w:jc w:val="center"/>
            </w:pPr>
            <w:r w:rsidRPr="009C4175">
              <w:t>24.</w:t>
            </w:r>
          </w:p>
        </w:tc>
        <w:tc>
          <w:tcPr>
            <w:tcW w:w="189" w:type="pct"/>
          </w:tcPr>
          <w:p w14:paraId="73D98961" w14:textId="77777777" w:rsidR="00D32072" w:rsidRPr="009C4175" w:rsidRDefault="00D32072" w:rsidP="00AA331A">
            <w:pPr>
              <w:jc w:val="center"/>
            </w:pPr>
          </w:p>
        </w:tc>
        <w:tc>
          <w:tcPr>
            <w:tcW w:w="3690" w:type="pct"/>
          </w:tcPr>
          <w:p w14:paraId="7B78333D" w14:textId="77777777" w:rsidR="00D32072" w:rsidRDefault="00D32072" w:rsidP="00AA331A">
            <w:r>
              <w:t>Deduce the reasons for the following observations –</w:t>
            </w:r>
          </w:p>
          <w:p w14:paraId="4D52A5AB" w14:textId="77777777" w:rsidR="00D32072" w:rsidRDefault="00D32072" w:rsidP="00D32072">
            <w:pPr>
              <w:pStyle w:val="ListParagraph"/>
              <w:numPr>
                <w:ilvl w:val="0"/>
                <w:numId w:val="18"/>
              </w:numPr>
            </w:pPr>
            <w:r>
              <w:t>Addition of CaCl</w:t>
            </w:r>
            <w:r w:rsidRPr="002A17E3">
              <w:rPr>
                <w:vertAlign w:val="subscript"/>
              </w:rPr>
              <w:t>2</w:t>
            </w:r>
            <w:r>
              <w:t xml:space="preserve"> during blanching of vegetables</w:t>
            </w:r>
          </w:p>
          <w:p w14:paraId="76AA6A5C" w14:textId="77777777" w:rsidR="00D32072" w:rsidRDefault="00D32072" w:rsidP="00D32072">
            <w:pPr>
              <w:pStyle w:val="ListParagraph"/>
              <w:numPr>
                <w:ilvl w:val="0"/>
                <w:numId w:val="18"/>
              </w:numPr>
            </w:pPr>
            <w:r>
              <w:t>Addition of sodium carbonate to green vegetables during blanching</w:t>
            </w:r>
          </w:p>
          <w:p w14:paraId="02BF3214" w14:textId="77777777" w:rsidR="00D32072" w:rsidRPr="009C4175" w:rsidRDefault="00D32072" w:rsidP="00D32072">
            <w:pPr>
              <w:pStyle w:val="ListParagraph"/>
              <w:numPr>
                <w:ilvl w:val="0"/>
                <w:numId w:val="18"/>
              </w:numPr>
            </w:pPr>
            <w:r>
              <w:t>Prescription of Vitamin A for treatment of vision-related problems</w:t>
            </w:r>
          </w:p>
        </w:tc>
        <w:tc>
          <w:tcPr>
            <w:tcW w:w="319" w:type="pct"/>
          </w:tcPr>
          <w:p w14:paraId="7BF0D70B" w14:textId="77777777" w:rsidR="00D32072" w:rsidRPr="009C4175" w:rsidRDefault="00D32072" w:rsidP="00AA331A">
            <w:pPr>
              <w:jc w:val="center"/>
            </w:pPr>
            <w:r w:rsidRPr="009C4175">
              <w:t>CO6</w:t>
            </w:r>
          </w:p>
        </w:tc>
        <w:tc>
          <w:tcPr>
            <w:tcW w:w="256" w:type="pct"/>
          </w:tcPr>
          <w:p w14:paraId="6176C086" w14:textId="77777777" w:rsidR="00D32072" w:rsidRPr="009C4175" w:rsidRDefault="00D32072" w:rsidP="00AA331A">
            <w:pPr>
              <w:jc w:val="center"/>
            </w:pPr>
            <w:r>
              <w:t>A</w:t>
            </w:r>
          </w:p>
        </w:tc>
        <w:tc>
          <w:tcPr>
            <w:tcW w:w="275" w:type="pct"/>
          </w:tcPr>
          <w:p w14:paraId="23C4CB71" w14:textId="77777777" w:rsidR="00D32072" w:rsidRPr="009C4175" w:rsidRDefault="00D32072" w:rsidP="00AA331A">
            <w:pPr>
              <w:jc w:val="center"/>
            </w:pPr>
            <w:r>
              <w:t xml:space="preserve">3x4 = </w:t>
            </w:r>
            <w:r w:rsidRPr="009C4175">
              <w:t>12</w:t>
            </w:r>
          </w:p>
        </w:tc>
      </w:tr>
    </w:tbl>
    <w:p w14:paraId="34806E19" w14:textId="77777777" w:rsidR="00D32072" w:rsidRDefault="00D32072" w:rsidP="002E336A"/>
    <w:p w14:paraId="3E0C7A77"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FC308B5"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381045B6" w14:textId="77777777" w:rsidTr="00517D3B">
        <w:trPr>
          <w:trHeight w:val="283"/>
        </w:trPr>
        <w:tc>
          <w:tcPr>
            <w:tcW w:w="670" w:type="dxa"/>
          </w:tcPr>
          <w:p w14:paraId="78321404" w14:textId="77777777" w:rsidR="00D32072" w:rsidRPr="0051318C" w:rsidRDefault="00D32072" w:rsidP="00517D3B">
            <w:pPr>
              <w:jc w:val="center"/>
              <w:rPr>
                <w:sz w:val="22"/>
                <w:szCs w:val="22"/>
              </w:rPr>
            </w:pPr>
          </w:p>
        </w:tc>
        <w:tc>
          <w:tcPr>
            <w:tcW w:w="9820" w:type="dxa"/>
          </w:tcPr>
          <w:p w14:paraId="3436DEDB" w14:textId="77777777" w:rsidR="00D32072" w:rsidRPr="0051318C" w:rsidRDefault="00D32072" w:rsidP="00517D3B">
            <w:pPr>
              <w:jc w:val="center"/>
              <w:rPr>
                <w:b/>
                <w:sz w:val="22"/>
                <w:szCs w:val="22"/>
              </w:rPr>
            </w:pPr>
            <w:r w:rsidRPr="0051318C">
              <w:rPr>
                <w:b/>
                <w:sz w:val="22"/>
                <w:szCs w:val="22"/>
              </w:rPr>
              <w:t>COURSE OUTCOMES</w:t>
            </w:r>
          </w:p>
        </w:tc>
      </w:tr>
      <w:tr w:rsidR="00D32072" w14:paraId="0AA7A2F7" w14:textId="77777777" w:rsidTr="00F94208">
        <w:trPr>
          <w:trHeight w:val="283"/>
        </w:trPr>
        <w:tc>
          <w:tcPr>
            <w:tcW w:w="670" w:type="dxa"/>
          </w:tcPr>
          <w:p w14:paraId="634F1BE6" w14:textId="77777777" w:rsidR="00D32072" w:rsidRPr="00302FF6" w:rsidRDefault="00D32072" w:rsidP="003F2024">
            <w:pPr>
              <w:jc w:val="center"/>
              <w:rPr>
                <w:b/>
                <w:bCs/>
                <w:sz w:val="22"/>
                <w:szCs w:val="22"/>
              </w:rPr>
            </w:pPr>
            <w:r w:rsidRPr="00302FF6">
              <w:rPr>
                <w:b/>
                <w:bCs/>
                <w:sz w:val="22"/>
                <w:szCs w:val="22"/>
              </w:rPr>
              <w:t>CO1</w:t>
            </w:r>
          </w:p>
        </w:tc>
        <w:tc>
          <w:tcPr>
            <w:tcW w:w="9820" w:type="dxa"/>
          </w:tcPr>
          <w:p w14:paraId="6CEE3D04" w14:textId="77777777" w:rsidR="00D32072" w:rsidRPr="0051318C" w:rsidRDefault="00D32072" w:rsidP="003F2024">
            <w:pPr>
              <w:rPr>
                <w:sz w:val="22"/>
                <w:szCs w:val="22"/>
              </w:rPr>
            </w:pPr>
            <w:r w:rsidRPr="002C71B3">
              <w:t xml:space="preserve">Name and describe the general chemical structures of major components of foods (water, proteins, carbohydrates, and lipids) and selected minor components (vitamins and minerals). </w:t>
            </w:r>
          </w:p>
        </w:tc>
      </w:tr>
      <w:tr w:rsidR="00D32072" w14:paraId="78E6C31C" w14:textId="77777777" w:rsidTr="00F94208">
        <w:trPr>
          <w:trHeight w:val="283"/>
        </w:trPr>
        <w:tc>
          <w:tcPr>
            <w:tcW w:w="670" w:type="dxa"/>
          </w:tcPr>
          <w:p w14:paraId="5C238F68" w14:textId="77777777" w:rsidR="00D32072" w:rsidRPr="00302FF6" w:rsidRDefault="00D32072" w:rsidP="003F2024">
            <w:pPr>
              <w:jc w:val="center"/>
              <w:rPr>
                <w:b/>
                <w:bCs/>
                <w:sz w:val="22"/>
                <w:szCs w:val="22"/>
              </w:rPr>
            </w:pPr>
            <w:r w:rsidRPr="00302FF6">
              <w:rPr>
                <w:b/>
                <w:bCs/>
                <w:sz w:val="22"/>
                <w:szCs w:val="22"/>
              </w:rPr>
              <w:t>CO2</w:t>
            </w:r>
          </w:p>
        </w:tc>
        <w:tc>
          <w:tcPr>
            <w:tcW w:w="9820" w:type="dxa"/>
          </w:tcPr>
          <w:p w14:paraId="5B417307" w14:textId="77777777" w:rsidR="00D32072" w:rsidRPr="0051318C" w:rsidRDefault="00D32072" w:rsidP="003F2024">
            <w:pPr>
              <w:rPr>
                <w:sz w:val="22"/>
                <w:szCs w:val="22"/>
              </w:rPr>
            </w:pPr>
            <w:r w:rsidRPr="002C71B3">
              <w:t xml:space="preserve">Translate the knowledge obtained towards execution of experiments related to food analysis. </w:t>
            </w:r>
          </w:p>
        </w:tc>
      </w:tr>
      <w:tr w:rsidR="00D32072" w14:paraId="265C0951" w14:textId="77777777" w:rsidTr="00F94208">
        <w:trPr>
          <w:trHeight w:val="283"/>
        </w:trPr>
        <w:tc>
          <w:tcPr>
            <w:tcW w:w="670" w:type="dxa"/>
          </w:tcPr>
          <w:p w14:paraId="47D7F4C5" w14:textId="77777777" w:rsidR="00D32072" w:rsidRPr="00302FF6" w:rsidRDefault="00D32072" w:rsidP="003F2024">
            <w:pPr>
              <w:jc w:val="center"/>
              <w:rPr>
                <w:b/>
                <w:bCs/>
                <w:sz w:val="22"/>
                <w:szCs w:val="22"/>
              </w:rPr>
            </w:pPr>
            <w:r w:rsidRPr="00302FF6">
              <w:rPr>
                <w:b/>
                <w:bCs/>
                <w:sz w:val="22"/>
                <w:szCs w:val="22"/>
              </w:rPr>
              <w:t>CO3</w:t>
            </w:r>
          </w:p>
        </w:tc>
        <w:tc>
          <w:tcPr>
            <w:tcW w:w="9820" w:type="dxa"/>
          </w:tcPr>
          <w:p w14:paraId="42D5FD1D" w14:textId="77777777" w:rsidR="00D32072" w:rsidRPr="0051318C" w:rsidRDefault="00D32072" w:rsidP="003F2024">
            <w:pPr>
              <w:rPr>
                <w:sz w:val="22"/>
                <w:szCs w:val="22"/>
              </w:rPr>
            </w:pPr>
            <w:r w:rsidRPr="002C71B3">
              <w:t xml:space="preserve"> Relate the chemical composition of foods to their functional properties. </w:t>
            </w:r>
          </w:p>
        </w:tc>
      </w:tr>
      <w:tr w:rsidR="00D32072" w14:paraId="00A5439D" w14:textId="77777777" w:rsidTr="00F94208">
        <w:trPr>
          <w:trHeight w:val="283"/>
        </w:trPr>
        <w:tc>
          <w:tcPr>
            <w:tcW w:w="670" w:type="dxa"/>
          </w:tcPr>
          <w:p w14:paraId="33DE42B7" w14:textId="77777777" w:rsidR="00D32072" w:rsidRPr="00302FF6" w:rsidRDefault="00D32072" w:rsidP="003F2024">
            <w:pPr>
              <w:jc w:val="center"/>
              <w:rPr>
                <w:b/>
                <w:bCs/>
                <w:sz w:val="22"/>
                <w:szCs w:val="22"/>
              </w:rPr>
            </w:pPr>
            <w:r w:rsidRPr="00302FF6">
              <w:rPr>
                <w:b/>
                <w:bCs/>
                <w:sz w:val="22"/>
                <w:szCs w:val="22"/>
              </w:rPr>
              <w:t>CO4</w:t>
            </w:r>
          </w:p>
        </w:tc>
        <w:tc>
          <w:tcPr>
            <w:tcW w:w="9820" w:type="dxa"/>
          </w:tcPr>
          <w:p w14:paraId="70B23B99" w14:textId="77777777" w:rsidR="00D32072" w:rsidRPr="0051318C" w:rsidRDefault="00D32072" w:rsidP="003F2024">
            <w:pPr>
              <w:rPr>
                <w:sz w:val="22"/>
                <w:szCs w:val="22"/>
              </w:rPr>
            </w:pPr>
            <w:r w:rsidRPr="002C71B3">
              <w:t xml:space="preserve">Interpret a molecular rationalization between the observed physical properties and reactivity of major food components. </w:t>
            </w:r>
          </w:p>
        </w:tc>
      </w:tr>
      <w:tr w:rsidR="00D32072" w14:paraId="09AD44C1" w14:textId="77777777" w:rsidTr="00F94208">
        <w:trPr>
          <w:trHeight w:val="283"/>
        </w:trPr>
        <w:tc>
          <w:tcPr>
            <w:tcW w:w="670" w:type="dxa"/>
          </w:tcPr>
          <w:p w14:paraId="5F1F8838" w14:textId="77777777" w:rsidR="00D32072" w:rsidRPr="00302FF6" w:rsidRDefault="00D32072" w:rsidP="003F2024">
            <w:pPr>
              <w:jc w:val="center"/>
              <w:rPr>
                <w:b/>
                <w:bCs/>
                <w:sz w:val="22"/>
                <w:szCs w:val="22"/>
              </w:rPr>
            </w:pPr>
            <w:r w:rsidRPr="00302FF6">
              <w:rPr>
                <w:b/>
                <w:bCs/>
                <w:sz w:val="22"/>
                <w:szCs w:val="22"/>
              </w:rPr>
              <w:t>CO5</w:t>
            </w:r>
          </w:p>
        </w:tc>
        <w:tc>
          <w:tcPr>
            <w:tcW w:w="9820" w:type="dxa"/>
          </w:tcPr>
          <w:p w14:paraId="57B9B04C" w14:textId="77777777" w:rsidR="00D32072" w:rsidRPr="0051318C" w:rsidRDefault="00D32072" w:rsidP="003F2024">
            <w:pPr>
              <w:rPr>
                <w:sz w:val="22"/>
                <w:szCs w:val="22"/>
              </w:rPr>
            </w:pPr>
            <w:r w:rsidRPr="002C71B3">
              <w:t xml:space="preserve">Predict how changes in overall composition are likely to change the reactivity of individual food components. </w:t>
            </w:r>
          </w:p>
        </w:tc>
      </w:tr>
      <w:tr w:rsidR="00D32072" w14:paraId="2D8F65E8" w14:textId="77777777" w:rsidTr="00F94208">
        <w:trPr>
          <w:trHeight w:val="283"/>
        </w:trPr>
        <w:tc>
          <w:tcPr>
            <w:tcW w:w="670" w:type="dxa"/>
          </w:tcPr>
          <w:p w14:paraId="57335E3A" w14:textId="77777777" w:rsidR="00D32072" w:rsidRPr="00302FF6" w:rsidRDefault="00D32072" w:rsidP="003F2024">
            <w:pPr>
              <w:jc w:val="center"/>
              <w:rPr>
                <w:b/>
                <w:bCs/>
                <w:sz w:val="22"/>
                <w:szCs w:val="22"/>
              </w:rPr>
            </w:pPr>
            <w:r w:rsidRPr="00302FF6">
              <w:rPr>
                <w:b/>
                <w:bCs/>
                <w:sz w:val="22"/>
                <w:szCs w:val="22"/>
              </w:rPr>
              <w:t>CO6</w:t>
            </w:r>
          </w:p>
        </w:tc>
        <w:tc>
          <w:tcPr>
            <w:tcW w:w="9820" w:type="dxa"/>
          </w:tcPr>
          <w:p w14:paraId="68B2C729" w14:textId="77777777" w:rsidR="00D32072" w:rsidRPr="0051318C" w:rsidRDefault="00D32072" w:rsidP="003F2024">
            <w:pPr>
              <w:rPr>
                <w:sz w:val="22"/>
                <w:szCs w:val="22"/>
              </w:rPr>
            </w:pPr>
            <w:r w:rsidRPr="002C71B3">
              <w:t xml:space="preserve">Evaluate and determine the approaches that may be used to control the reactivity of those food components that are likely to impact the overall quality of finished products. </w:t>
            </w:r>
          </w:p>
        </w:tc>
      </w:tr>
    </w:tbl>
    <w:p w14:paraId="71455257"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199E5897" w14:textId="77777777" w:rsidTr="00E56E00">
        <w:trPr>
          <w:jc w:val="center"/>
        </w:trPr>
        <w:tc>
          <w:tcPr>
            <w:tcW w:w="6385" w:type="dxa"/>
            <w:gridSpan w:val="8"/>
          </w:tcPr>
          <w:p w14:paraId="0B74C460"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4FB18C30" w14:textId="77777777" w:rsidTr="00E56E00">
        <w:trPr>
          <w:jc w:val="center"/>
        </w:trPr>
        <w:tc>
          <w:tcPr>
            <w:tcW w:w="1140" w:type="dxa"/>
          </w:tcPr>
          <w:p w14:paraId="6AB957CB"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369F6C3" w14:textId="77777777" w:rsidR="00D32072" w:rsidRPr="0051318C" w:rsidRDefault="00D32072" w:rsidP="00D54806">
            <w:pPr>
              <w:jc w:val="center"/>
              <w:rPr>
                <w:b/>
                <w:sz w:val="22"/>
                <w:szCs w:val="22"/>
              </w:rPr>
            </w:pPr>
            <w:r w:rsidRPr="0051318C">
              <w:rPr>
                <w:b/>
                <w:sz w:val="22"/>
                <w:szCs w:val="22"/>
              </w:rPr>
              <w:t>R</w:t>
            </w:r>
          </w:p>
        </w:tc>
        <w:tc>
          <w:tcPr>
            <w:tcW w:w="708" w:type="dxa"/>
          </w:tcPr>
          <w:p w14:paraId="732C85E1" w14:textId="77777777" w:rsidR="00D32072" w:rsidRPr="0051318C" w:rsidRDefault="00D32072" w:rsidP="00D54806">
            <w:pPr>
              <w:jc w:val="center"/>
              <w:rPr>
                <w:b/>
                <w:sz w:val="22"/>
                <w:szCs w:val="22"/>
              </w:rPr>
            </w:pPr>
            <w:r w:rsidRPr="0051318C">
              <w:rPr>
                <w:b/>
                <w:sz w:val="22"/>
                <w:szCs w:val="22"/>
              </w:rPr>
              <w:t>U</w:t>
            </w:r>
          </w:p>
        </w:tc>
        <w:tc>
          <w:tcPr>
            <w:tcW w:w="709" w:type="dxa"/>
          </w:tcPr>
          <w:p w14:paraId="0E191049" w14:textId="77777777" w:rsidR="00D32072" w:rsidRPr="0051318C" w:rsidRDefault="00D32072" w:rsidP="00D54806">
            <w:pPr>
              <w:jc w:val="center"/>
              <w:rPr>
                <w:b/>
                <w:sz w:val="22"/>
                <w:szCs w:val="22"/>
              </w:rPr>
            </w:pPr>
            <w:r w:rsidRPr="0051318C">
              <w:rPr>
                <w:b/>
                <w:sz w:val="22"/>
                <w:szCs w:val="22"/>
              </w:rPr>
              <w:t>A</w:t>
            </w:r>
          </w:p>
        </w:tc>
        <w:tc>
          <w:tcPr>
            <w:tcW w:w="709" w:type="dxa"/>
          </w:tcPr>
          <w:p w14:paraId="72928A9F" w14:textId="77777777" w:rsidR="00D32072" w:rsidRPr="0051318C" w:rsidRDefault="00D32072" w:rsidP="00D54806">
            <w:pPr>
              <w:jc w:val="center"/>
              <w:rPr>
                <w:b/>
                <w:sz w:val="22"/>
                <w:szCs w:val="22"/>
              </w:rPr>
            </w:pPr>
            <w:r w:rsidRPr="0051318C">
              <w:rPr>
                <w:b/>
                <w:sz w:val="22"/>
                <w:szCs w:val="22"/>
              </w:rPr>
              <w:t>An</w:t>
            </w:r>
          </w:p>
        </w:tc>
        <w:tc>
          <w:tcPr>
            <w:tcW w:w="709" w:type="dxa"/>
          </w:tcPr>
          <w:p w14:paraId="7ADCE840" w14:textId="77777777" w:rsidR="00D32072" w:rsidRPr="0051318C" w:rsidRDefault="00D32072" w:rsidP="00D54806">
            <w:pPr>
              <w:jc w:val="center"/>
              <w:rPr>
                <w:b/>
                <w:sz w:val="22"/>
                <w:szCs w:val="22"/>
              </w:rPr>
            </w:pPr>
            <w:r w:rsidRPr="0051318C">
              <w:rPr>
                <w:b/>
                <w:sz w:val="22"/>
                <w:szCs w:val="22"/>
              </w:rPr>
              <w:t>E</w:t>
            </w:r>
          </w:p>
        </w:tc>
        <w:tc>
          <w:tcPr>
            <w:tcW w:w="708" w:type="dxa"/>
          </w:tcPr>
          <w:p w14:paraId="07C6CE13" w14:textId="77777777" w:rsidR="00D32072" w:rsidRPr="0051318C" w:rsidRDefault="00D32072" w:rsidP="00D54806">
            <w:pPr>
              <w:jc w:val="center"/>
              <w:rPr>
                <w:b/>
                <w:sz w:val="22"/>
                <w:szCs w:val="22"/>
              </w:rPr>
            </w:pPr>
            <w:r w:rsidRPr="0051318C">
              <w:rPr>
                <w:b/>
                <w:sz w:val="22"/>
                <w:szCs w:val="22"/>
              </w:rPr>
              <w:t>C</w:t>
            </w:r>
          </w:p>
        </w:tc>
        <w:tc>
          <w:tcPr>
            <w:tcW w:w="993" w:type="dxa"/>
          </w:tcPr>
          <w:p w14:paraId="70DC54E3" w14:textId="77777777" w:rsidR="00D32072" w:rsidRPr="0051318C" w:rsidRDefault="00D32072" w:rsidP="00D54806">
            <w:pPr>
              <w:jc w:val="center"/>
              <w:rPr>
                <w:b/>
                <w:sz w:val="22"/>
                <w:szCs w:val="22"/>
              </w:rPr>
            </w:pPr>
            <w:r w:rsidRPr="0051318C">
              <w:rPr>
                <w:b/>
                <w:sz w:val="22"/>
                <w:szCs w:val="22"/>
              </w:rPr>
              <w:t>Total</w:t>
            </w:r>
          </w:p>
        </w:tc>
      </w:tr>
      <w:tr w:rsidR="00D32072" w:rsidRPr="0051318C" w14:paraId="39A0EE1D" w14:textId="77777777" w:rsidTr="009B7699">
        <w:trPr>
          <w:jc w:val="center"/>
        </w:trPr>
        <w:tc>
          <w:tcPr>
            <w:tcW w:w="1140" w:type="dxa"/>
          </w:tcPr>
          <w:p w14:paraId="695BF3DD"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07A74ABE" w14:textId="77777777" w:rsidR="00D32072" w:rsidRPr="00DC1DBD" w:rsidRDefault="00D32072" w:rsidP="009B7699">
            <w:pPr>
              <w:jc w:val="center"/>
              <w:rPr>
                <w:sz w:val="22"/>
                <w:szCs w:val="22"/>
              </w:rPr>
            </w:pPr>
            <w:r w:rsidRPr="00DC1DBD">
              <w:rPr>
                <w:sz w:val="22"/>
                <w:szCs w:val="22"/>
              </w:rPr>
              <w:t>7</w:t>
            </w:r>
          </w:p>
        </w:tc>
        <w:tc>
          <w:tcPr>
            <w:tcW w:w="708" w:type="dxa"/>
          </w:tcPr>
          <w:p w14:paraId="37EB0C41" w14:textId="77777777" w:rsidR="00D32072" w:rsidRPr="00DC1DBD" w:rsidRDefault="00D32072" w:rsidP="009B7699">
            <w:pPr>
              <w:jc w:val="center"/>
              <w:rPr>
                <w:sz w:val="22"/>
                <w:szCs w:val="22"/>
              </w:rPr>
            </w:pPr>
            <w:r w:rsidRPr="00DC1DBD">
              <w:rPr>
                <w:sz w:val="22"/>
                <w:szCs w:val="22"/>
              </w:rPr>
              <w:t>3</w:t>
            </w:r>
          </w:p>
        </w:tc>
        <w:tc>
          <w:tcPr>
            <w:tcW w:w="709" w:type="dxa"/>
          </w:tcPr>
          <w:p w14:paraId="4F41DA0D" w14:textId="77777777" w:rsidR="00D32072" w:rsidRPr="00DC1DBD" w:rsidRDefault="00D32072" w:rsidP="009B7699">
            <w:pPr>
              <w:jc w:val="center"/>
              <w:rPr>
                <w:sz w:val="22"/>
                <w:szCs w:val="22"/>
              </w:rPr>
            </w:pPr>
            <w:r w:rsidRPr="00DC1DBD">
              <w:rPr>
                <w:sz w:val="22"/>
                <w:szCs w:val="22"/>
              </w:rPr>
              <w:t>12</w:t>
            </w:r>
          </w:p>
        </w:tc>
        <w:tc>
          <w:tcPr>
            <w:tcW w:w="709" w:type="dxa"/>
          </w:tcPr>
          <w:p w14:paraId="2C5706A8" w14:textId="77777777" w:rsidR="00D32072" w:rsidRPr="00DC1DBD" w:rsidRDefault="00D32072" w:rsidP="009B7699">
            <w:pPr>
              <w:jc w:val="center"/>
              <w:rPr>
                <w:sz w:val="22"/>
                <w:szCs w:val="22"/>
              </w:rPr>
            </w:pPr>
            <w:r w:rsidRPr="00DC1DBD">
              <w:rPr>
                <w:sz w:val="22"/>
                <w:szCs w:val="22"/>
              </w:rPr>
              <w:t>3</w:t>
            </w:r>
          </w:p>
        </w:tc>
        <w:tc>
          <w:tcPr>
            <w:tcW w:w="709" w:type="dxa"/>
          </w:tcPr>
          <w:p w14:paraId="21A71E05" w14:textId="77777777" w:rsidR="00D32072" w:rsidRPr="00DC1DBD" w:rsidRDefault="00D32072" w:rsidP="009B7699">
            <w:pPr>
              <w:jc w:val="center"/>
              <w:rPr>
                <w:sz w:val="22"/>
                <w:szCs w:val="22"/>
              </w:rPr>
            </w:pPr>
          </w:p>
        </w:tc>
        <w:tc>
          <w:tcPr>
            <w:tcW w:w="708" w:type="dxa"/>
          </w:tcPr>
          <w:p w14:paraId="23376821" w14:textId="77777777" w:rsidR="00D32072" w:rsidRPr="00DC1DBD" w:rsidRDefault="00D32072" w:rsidP="009B7699">
            <w:pPr>
              <w:jc w:val="center"/>
              <w:rPr>
                <w:sz w:val="22"/>
                <w:szCs w:val="22"/>
              </w:rPr>
            </w:pPr>
          </w:p>
        </w:tc>
        <w:tc>
          <w:tcPr>
            <w:tcW w:w="993" w:type="dxa"/>
          </w:tcPr>
          <w:p w14:paraId="1FA28A50" w14:textId="77777777" w:rsidR="00D32072" w:rsidRPr="00DC1DBD" w:rsidRDefault="00D32072" w:rsidP="009B7699">
            <w:pPr>
              <w:jc w:val="center"/>
              <w:rPr>
                <w:sz w:val="22"/>
                <w:szCs w:val="22"/>
              </w:rPr>
            </w:pPr>
            <w:r w:rsidRPr="00DC1DBD">
              <w:rPr>
                <w:sz w:val="22"/>
                <w:szCs w:val="22"/>
              </w:rPr>
              <w:t>25</w:t>
            </w:r>
          </w:p>
        </w:tc>
      </w:tr>
      <w:tr w:rsidR="00D32072" w:rsidRPr="0051318C" w14:paraId="74B27B41" w14:textId="77777777" w:rsidTr="009B7699">
        <w:trPr>
          <w:jc w:val="center"/>
        </w:trPr>
        <w:tc>
          <w:tcPr>
            <w:tcW w:w="1140" w:type="dxa"/>
          </w:tcPr>
          <w:p w14:paraId="6DDB9A36"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1CB7F4FE" w14:textId="77777777" w:rsidR="00D32072" w:rsidRPr="00DC1DBD" w:rsidRDefault="00D32072" w:rsidP="009B7699">
            <w:pPr>
              <w:jc w:val="center"/>
              <w:rPr>
                <w:sz w:val="22"/>
                <w:szCs w:val="22"/>
              </w:rPr>
            </w:pPr>
          </w:p>
        </w:tc>
        <w:tc>
          <w:tcPr>
            <w:tcW w:w="708" w:type="dxa"/>
          </w:tcPr>
          <w:p w14:paraId="583E72FD" w14:textId="77777777" w:rsidR="00D32072" w:rsidRPr="00DC1DBD" w:rsidRDefault="00D32072" w:rsidP="009B7699">
            <w:pPr>
              <w:jc w:val="center"/>
              <w:rPr>
                <w:sz w:val="22"/>
                <w:szCs w:val="22"/>
              </w:rPr>
            </w:pPr>
            <w:r w:rsidRPr="00DC1DBD">
              <w:rPr>
                <w:sz w:val="22"/>
                <w:szCs w:val="22"/>
              </w:rPr>
              <w:t>3</w:t>
            </w:r>
          </w:p>
        </w:tc>
        <w:tc>
          <w:tcPr>
            <w:tcW w:w="709" w:type="dxa"/>
          </w:tcPr>
          <w:p w14:paraId="6ECE2F05" w14:textId="77777777" w:rsidR="00D32072" w:rsidRPr="00DC1DBD" w:rsidRDefault="00D32072" w:rsidP="009B7699">
            <w:pPr>
              <w:jc w:val="center"/>
              <w:rPr>
                <w:sz w:val="22"/>
                <w:szCs w:val="22"/>
              </w:rPr>
            </w:pPr>
            <w:r w:rsidRPr="00DC1DBD">
              <w:rPr>
                <w:sz w:val="22"/>
                <w:szCs w:val="22"/>
              </w:rPr>
              <w:t>12</w:t>
            </w:r>
          </w:p>
        </w:tc>
        <w:tc>
          <w:tcPr>
            <w:tcW w:w="709" w:type="dxa"/>
          </w:tcPr>
          <w:p w14:paraId="76EECE38" w14:textId="77777777" w:rsidR="00D32072" w:rsidRPr="00DC1DBD" w:rsidRDefault="00D32072" w:rsidP="009B7699">
            <w:pPr>
              <w:jc w:val="center"/>
              <w:rPr>
                <w:sz w:val="22"/>
                <w:szCs w:val="22"/>
              </w:rPr>
            </w:pPr>
          </w:p>
        </w:tc>
        <w:tc>
          <w:tcPr>
            <w:tcW w:w="709" w:type="dxa"/>
          </w:tcPr>
          <w:p w14:paraId="426A40D7" w14:textId="77777777" w:rsidR="00D32072" w:rsidRPr="00DC1DBD" w:rsidRDefault="00D32072" w:rsidP="009B7699">
            <w:pPr>
              <w:jc w:val="center"/>
              <w:rPr>
                <w:sz w:val="22"/>
                <w:szCs w:val="22"/>
              </w:rPr>
            </w:pPr>
          </w:p>
        </w:tc>
        <w:tc>
          <w:tcPr>
            <w:tcW w:w="708" w:type="dxa"/>
          </w:tcPr>
          <w:p w14:paraId="014653BF" w14:textId="77777777" w:rsidR="00D32072" w:rsidRPr="00DC1DBD" w:rsidRDefault="00D32072" w:rsidP="009B7699">
            <w:pPr>
              <w:jc w:val="center"/>
              <w:rPr>
                <w:sz w:val="22"/>
                <w:szCs w:val="22"/>
              </w:rPr>
            </w:pPr>
          </w:p>
        </w:tc>
        <w:tc>
          <w:tcPr>
            <w:tcW w:w="993" w:type="dxa"/>
          </w:tcPr>
          <w:p w14:paraId="02077F7C" w14:textId="77777777" w:rsidR="00D32072" w:rsidRPr="00DC1DBD" w:rsidRDefault="00D32072" w:rsidP="009B7699">
            <w:pPr>
              <w:jc w:val="center"/>
              <w:rPr>
                <w:sz w:val="22"/>
                <w:szCs w:val="22"/>
              </w:rPr>
            </w:pPr>
            <w:r w:rsidRPr="00DC1DBD">
              <w:rPr>
                <w:sz w:val="22"/>
                <w:szCs w:val="22"/>
              </w:rPr>
              <w:t>15</w:t>
            </w:r>
          </w:p>
        </w:tc>
      </w:tr>
      <w:tr w:rsidR="00D32072" w:rsidRPr="0051318C" w14:paraId="289E11F7" w14:textId="77777777" w:rsidTr="009B7699">
        <w:trPr>
          <w:jc w:val="center"/>
        </w:trPr>
        <w:tc>
          <w:tcPr>
            <w:tcW w:w="1140" w:type="dxa"/>
          </w:tcPr>
          <w:p w14:paraId="7E2F75B0"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7DC2E961" w14:textId="77777777" w:rsidR="00D32072" w:rsidRPr="00DC1DBD" w:rsidRDefault="00D32072" w:rsidP="009B7699">
            <w:pPr>
              <w:jc w:val="center"/>
              <w:rPr>
                <w:sz w:val="22"/>
                <w:szCs w:val="22"/>
              </w:rPr>
            </w:pPr>
          </w:p>
        </w:tc>
        <w:tc>
          <w:tcPr>
            <w:tcW w:w="708" w:type="dxa"/>
          </w:tcPr>
          <w:p w14:paraId="3980259A" w14:textId="77777777" w:rsidR="00D32072" w:rsidRPr="00DC1DBD" w:rsidRDefault="00D32072" w:rsidP="009B7699">
            <w:pPr>
              <w:jc w:val="center"/>
              <w:rPr>
                <w:sz w:val="22"/>
                <w:szCs w:val="22"/>
              </w:rPr>
            </w:pPr>
          </w:p>
        </w:tc>
        <w:tc>
          <w:tcPr>
            <w:tcW w:w="709" w:type="dxa"/>
          </w:tcPr>
          <w:p w14:paraId="042F4610" w14:textId="77777777" w:rsidR="00D32072" w:rsidRPr="00DC1DBD" w:rsidRDefault="00D32072" w:rsidP="009B7699">
            <w:pPr>
              <w:jc w:val="center"/>
              <w:rPr>
                <w:sz w:val="22"/>
                <w:szCs w:val="22"/>
              </w:rPr>
            </w:pPr>
            <w:r w:rsidRPr="00DC1DBD">
              <w:rPr>
                <w:sz w:val="22"/>
                <w:szCs w:val="22"/>
              </w:rPr>
              <w:t>12</w:t>
            </w:r>
          </w:p>
        </w:tc>
        <w:tc>
          <w:tcPr>
            <w:tcW w:w="709" w:type="dxa"/>
          </w:tcPr>
          <w:p w14:paraId="249F815F" w14:textId="77777777" w:rsidR="00D32072" w:rsidRPr="00DC1DBD" w:rsidRDefault="00D32072" w:rsidP="009B7699">
            <w:pPr>
              <w:jc w:val="center"/>
              <w:rPr>
                <w:sz w:val="22"/>
                <w:szCs w:val="22"/>
              </w:rPr>
            </w:pPr>
            <w:r w:rsidRPr="00DC1DBD">
              <w:rPr>
                <w:sz w:val="22"/>
                <w:szCs w:val="22"/>
              </w:rPr>
              <w:t>3</w:t>
            </w:r>
          </w:p>
        </w:tc>
        <w:tc>
          <w:tcPr>
            <w:tcW w:w="709" w:type="dxa"/>
          </w:tcPr>
          <w:p w14:paraId="1632DDC6" w14:textId="77777777" w:rsidR="00D32072" w:rsidRPr="00DC1DBD" w:rsidRDefault="00D32072" w:rsidP="009B7699">
            <w:pPr>
              <w:jc w:val="center"/>
              <w:rPr>
                <w:sz w:val="22"/>
                <w:szCs w:val="22"/>
              </w:rPr>
            </w:pPr>
          </w:p>
        </w:tc>
        <w:tc>
          <w:tcPr>
            <w:tcW w:w="708" w:type="dxa"/>
          </w:tcPr>
          <w:p w14:paraId="3872BA9D" w14:textId="77777777" w:rsidR="00D32072" w:rsidRPr="00DC1DBD" w:rsidRDefault="00D32072" w:rsidP="009B7699">
            <w:pPr>
              <w:jc w:val="center"/>
              <w:rPr>
                <w:sz w:val="22"/>
                <w:szCs w:val="22"/>
              </w:rPr>
            </w:pPr>
          </w:p>
        </w:tc>
        <w:tc>
          <w:tcPr>
            <w:tcW w:w="993" w:type="dxa"/>
          </w:tcPr>
          <w:p w14:paraId="246DF007" w14:textId="77777777" w:rsidR="00D32072" w:rsidRPr="00DC1DBD" w:rsidRDefault="00D32072" w:rsidP="009B7699">
            <w:pPr>
              <w:jc w:val="center"/>
              <w:rPr>
                <w:sz w:val="22"/>
                <w:szCs w:val="22"/>
              </w:rPr>
            </w:pPr>
            <w:r w:rsidRPr="00DC1DBD">
              <w:rPr>
                <w:sz w:val="22"/>
                <w:szCs w:val="22"/>
              </w:rPr>
              <w:t>15</w:t>
            </w:r>
          </w:p>
        </w:tc>
      </w:tr>
      <w:tr w:rsidR="00D32072" w:rsidRPr="0051318C" w14:paraId="0B370622" w14:textId="77777777" w:rsidTr="009B7699">
        <w:trPr>
          <w:jc w:val="center"/>
        </w:trPr>
        <w:tc>
          <w:tcPr>
            <w:tcW w:w="1140" w:type="dxa"/>
          </w:tcPr>
          <w:p w14:paraId="5323E6E7"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235E1246" w14:textId="77777777" w:rsidR="00D32072" w:rsidRPr="00DC1DBD" w:rsidRDefault="00D32072" w:rsidP="009B7699">
            <w:pPr>
              <w:jc w:val="center"/>
              <w:rPr>
                <w:sz w:val="22"/>
                <w:szCs w:val="22"/>
              </w:rPr>
            </w:pPr>
          </w:p>
        </w:tc>
        <w:tc>
          <w:tcPr>
            <w:tcW w:w="708" w:type="dxa"/>
          </w:tcPr>
          <w:p w14:paraId="6AEFBF8C" w14:textId="77777777" w:rsidR="00D32072" w:rsidRPr="00DC1DBD" w:rsidRDefault="00D32072" w:rsidP="009B7699">
            <w:pPr>
              <w:jc w:val="center"/>
              <w:rPr>
                <w:sz w:val="22"/>
                <w:szCs w:val="22"/>
              </w:rPr>
            </w:pPr>
            <w:r w:rsidRPr="00DC1DBD">
              <w:rPr>
                <w:sz w:val="22"/>
                <w:szCs w:val="22"/>
              </w:rPr>
              <w:t>15</w:t>
            </w:r>
          </w:p>
        </w:tc>
        <w:tc>
          <w:tcPr>
            <w:tcW w:w="709" w:type="dxa"/>
          </w:tcPr>
          <w:p w14:paraId="0A945FF0" w14:textId="77777777" w:rsidR="00D32072" w:rsidRPr="00DC1DBD" w:rsidRDefault="00D32072" w:rsidP="009B7699">
            <w:pPr>
              <w:jc w:val="center"/>
              <w:rPr>
                <w:sz w:val="22"/>
                <w:szCs w:val="22"/>
              </w:rPr>
            </w:pPr>
            <w:r w:rsidRPr="00DC1DBD">
              <w:rPr>
                <w:sz w:val="22"/>
                <w:szCs w:val="22"/>
              </w:rPr>
              <w:t>6</w:t>
            </w:r>
          </w:p>
        </w:tc>
        <w:tc>
          <w:tcPr>
            <w:tcW w:w="709" w:type="dxa"/>
          </w:tcPr>
          <w:p w14:paraId="79313A3F" w14:textId="77777777" w:rsidR="00D32072" w:rsidRPr="00DC1DBD" w:rsidRDefault="00D32072" w:rsidP="009B7699">
            <w:pPr>
              <w:jc w:val="center"/>
              <w:rPr>
                <w:sz w:val="22"/>
                <w:szCs w:val="22"/>
              </w:rPr>
            </w:pPr>
            <w:r w:rsidRPr="00DC1DBD">
              <w:rPr>
                <w:sz w:val="22"/>
                <w:szCs w:val="22"/>
              </w:rPr>
              <w:t xml:space="preserve">6 </w:t>
            </w:r>
          </w:p>
        </w:tc>
        <w:tc>
          <w:tcPr>
            <w:tcW w:w="709" w:type="dxa"/>
          </w:tcPr>
          <w:p w14:paraId="70948EB3" w14:textId="77777777" w:rsidR="00D32072" w:rsidRPr="00DC1DBD" w:rsidRDefault="00D32072" w:rsidP="009B7699">
            <w:pPr>
              <w:jc w:val="center"/>
              <w:rPr>
                <w:sz w:val="22"/>
                <w:szCs w:val="22"/>
              </w:rPr>
            </w:pPr>
          </w:p>
        </w:tc>
        <w:tc>
          <w:tcPr>
            <w:tcW w:w="708" w:type="dxa"/>
          </w:tcPr>
          <w:p w14:paraId="0E336723" w14:textId="77777777" w:rsidR="00D32072" w:rsidRPr="00DC1DBD" w:rsidRDefault="00D32072" w:rsidP="009B7699">
            <w:pPr>
              <w:jc w:val="center"/>
              <w:rPr>
                <w:sz w:val="22"/>
                <w:szCs w:val="22"/>
              </w:rPr>
            </w:pPr>
          </w:p>
        </w:tc>
        <w:tc>
          <w:tcPr>
            <w:tcW w:w="993" w:type="dxa"/>
          </w:tcPr>
          <w:p w14:paraId="650851CD" w14:textId="77777777" w:rsidR="00D32072" w:rsidRPr="00DC1DBD" w:rsidRDefault="00D32072" w:rsidP="009B7699">
            <w:pPr>
              <w:jc w:val="center"/>
              <w:rPr>
                <w:sz w:val="22"/>
                <w:szCs w:val="22"/>
              </w:rPr>
            </w:pPr>
            <w:r w:rsidRPr="00DC1DBD">
              <w:rPr>
                <w:sz w:val="22"/>
                <w:szCs w:val="22"/>
              </w:rPr>
              <w:t>27</w:t>
            </w:r>
          </w:p>
        </w:tc>
      </w:tr>
      <w:tr w:rsidR="00D32072" w:rsidRPr="0051318C" w14:paraId="1B8870E9" w14:textId="77777777" w:rsidTr="009B7699">
        <w:trPr>
          <w:jc w:val="center"/>
        </w:trPr>
        <w:tc>
          <w:tcPr>
            <w:tcW w:w="1140" w:type="dxa"/>
          </w:tcPr>
          <w:p w14:paraId="58F305F7"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7E38B6BC" w14:textId="77777777" w:rsidR="00D32072" w:rsidRPr="00DC1DBD" w:rsidRDefault="00D32072" w:rsidP="009B7699">
            <w:pPr>
              <w:jc w:val="center"/>
              <w:rPr>
                <w:sz w:val="22"/>
                <w:szCs w:val="22"/>
              </w:rPr>
            </w:pPr>
          </w:p>
        </w:tc>
        <w:tc>
          <w:tcPr>
            <w:tcW w:w="708" w:type="dxa"/>
          </w:tcPr>
          <w:p w14:paraId="60C73A9D" w14:textId="77777777" w:rsidR="00D32072" w:rsidRPr="00DC1DBD" w:rsidRDefault="00D32072" w:rsidP="009B7699">
            <w:pPr>
              <w:jc w:val="center"/>
              <w:rPr>
                <w:sz w:val="22"/>
                <w:szCs w:val="22"/>
              </w:rPr>
            </w:pPr>
          </w:p>
        </w:tc>
        <w:tc>
          <w:tcPr>
            <w:tcW w:w="709" w:type="dxa"/>
          </w:tcPr>
          <w:p w14:paraId="56207DAA" w14:textId="77777777" w:rsidR="00D32072" w:rsidRPr="00DC1DBD" w:rsidRDefault="00D32072" w:rsidP="009B7699">
            <w:pPr>
              <w:jc w:val="center"/>
              <w:rPr>
                <w:sz w:val="22"/>
                <w:szCs w:val="22"/>
              </w:rPr>
            </w:pPr>
          </w:p>
        </w:tc>
        <w:tc>
          <w:tcPr>
            <w:tcW w:w="709" w:type="dxa"/>
          </w:tcPr>
          <w:p w14:paraId="3781BA6D" w14:textId="77777777" w:rsidR="00D32072" w:rsidRPr="00DC1DBD" w:rsidRDefault="00D32072" w:rsidP="009B7699">
            <w:pPr>
              <w:jc w:val="center"/>
              <w:rPr>
                <w:sz w:val="22"/>
                <w:szCs w:val="22"/>
              </w:rPr>
            </w:pPr>
            <w:r w:rsidRPr="00DC1DBD">
              <w:rPr>
                <w:sz w:val="22"/>
                <w:szCs w:val="22"/>
              </w:rPr>
              <w:t>15</w:t>
            </w:r>
          </w:p>
        </w:tc>
        <w:tc>
          <w:tcPr>
            <w:tcW w:w="709" w:type="dxa"/>
          </w:tcPr>
          <w:p w14:paraId="06D9AF02" w14:textId="77777777" w:rsidR="00D32072" w:rsidRPr="00DC1DBD" w:rsidRDefault="00D32072" w:rsidP="009B7699">
            <w:pPr>
              <w:jc w:val="center"/>
              <w:rPr>
                <w:sz w:val="22"/>
                <w:szCs w:val="22"/>
              </w:rPr>
            </w:pPr>
          </w:p>
        </w:tc>
        <w:tc>
          <w:tcPr>
            <w:tcW w:w="708" w:type="dxa"/>
          </w:tcPr>
          <w:p w14:paraId="681B972C" w14:textId="77777777" w:rsidR="00D32072" w:rsidRPr="00DC1DBD" w:rsidRDefault="00D32072" w:rsidP="009B7699">
            <w:pPr>
              <w:jc w:val="center"/>
              <w:rPr>
                <w:sz w:val="22"/>
                <w:szCs w:val="22"/>
              </w:rPr>
            </w:pPr>
          </w:p>
        </w:tc>
        <w:tc>
          <w:tcPr>
            <w:tcW w:w="993" w:type="dxa"/>
          </w:tcPr>
          <w:p w14:paraId="05835CB6" w14:textId="77777777" w:rsidR="00D32072" w:rsidRPr="00DC1DBD" w:rsidRDefault="00D32072" w:rsidP="009B7699">
            <w:pPr>
              <w:jc w:val="center"/>
              <w:rPr>
                <w:sz w:val="22"/>
                <w:szCs w:val="22"/>
              </w:rPr>
            </w:pPr>
            <w:r w:rsidRPr="00DC1DBD">
              <w:rPr>
                <w:sz w:val="22"/>
                <w:szCs w:val="22"/>
              </w:rPr>
              <w:t>15</w:t>
            </w:r>
          </w:p>
        </w:tc>
      </w:tr>
      <w:tr w:rsidR="00D32072" w:rsidRPr="0051318C" w14:paraId="729E0E96" w14:textId="77777777" w:rsidTr="009B7699">
        <w:trPr>
          <w:jc w:val="center"/>
        </w:trPr>
        <w:tc>
          <w:tcPr>
            <w:tcW w:w="1140" w:type="dxa"/>
          </w:tcPr>
          <w:p w14:paraId="5C60565C"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76DDFEB4" w14:textId="77777777" w:rsidR="00D32072" w:rsidRPr="00DC1DBD" w:rsidRDefault="00D32072" w:rsidP="009B7699">
            <w:pPr>
              <w:jc w:val="center"/>
              <w:rPr>
                <w:sz w:val="22"/>
                <w:szCs w:val="22"/>
              </w:rPr>
            </w:pPr>
          </w:p>
        </w:tc>
        <w:tc>
          <w:tcPr>
            <w:tcW w:w="708" w:type="dxa"/>
          </w:tcPr>
          <w:p w14:paraId="3D814630" w14:textId="77777777" w:rsidR="00D32072" w:rsidRPr="00DC1DBD" w:rsidRDefault="00D32072" w:rsidP="009B7699">
            <w:pPr>
              <w:jc w:val="center"/>
              <w:rPr>
                <w:sz w:val="22"/>
                <w:szCs w:val="22"/>
              </w:rPr>
            </w:pPr>
            <w:r w:rsidRPr="00DC1DBD">
              <w:rPr>
                <w:sz w:val="22"/>
                <w:szCs w:val="22"/>
              </w:rPr>
              <w:t>3</w:t>
            </w:r>
          </w:p>
        </w:tc>
        <w:tc>
          <w:tcPr>
            <w:tcW w:w="709" w:type="dxa"/>
          </w:tcPr>
          <w:p w14:paraId="236E7096" w14:textId="77777777" w:rsidR="00D32072" w:rsidRPr="00DC1DBD" w:rsidRDefault="00D32072" w:rsidP="009B7699">
            <w:pPr>
              <w:jc w:val="center"/>
              <w:rPr>
                <w:sz w:val="22"/>
                <w:szCs w:val="22"/>
              </w:rPr>
            </w:pPr>
            <w:r w:rsidRPr="00DC1DBD">
              <w:rPr>
                <w:sz w:val="22"/>
                <w:szCs w:val="22"/>
              </w:rPr>
              <w:t>12</w:t>
            </w:r>
          </w:p>
        </w:tc>
        <w:tc>
          <w:tcPr>
            <w:tcW w:w="709" w:type="dxa"/>
          </w:tcPr>
          <w:p w14:paraId="5EE1F977" w14:textId="77777777" w:rsidR="00D32072" w:rsidRPr="00DC1DBD" w:rsidRDefault="00D32072" w:rsidP="009B7699">
            <w:pPr>
              <w:jc w:val="center"/>
              <w:rPr>
                <w:sz w:val="22"/>
                <w:szCs w:val="22"/>
              </w:rPr>
            </w:pPr>
            <w:r w:rsidRPr="00DC1DBD">
              <w:rPr>
                <w:sz w:val="22"/>
                <w:szCs w:val="22"/>
              </w:rPr>
              <w:t>12</w:t>
            </w:r>
          </w:p>
        </w:tc>
        <w:tc>
          <w:tcPr>
            <w:tcW w:w="709" w:type="dxa"/>
          </w:tcPr>
          <w:p w14:paraId="1E2C354E" w14:textId="77777777" w:rsidR="00D32072" w:rsidRPr="00DC1DBD" w:rsidRDefault="00D32072" w:rsidP="009B7699">
            <w:pPr>
              <w:jc w:val="center"/>
              <w:rPr>
                <w:sz w:val="22"/>
                <w:szCs w:val="22"/>
              </w:rPr>
            </w:pPr>
          </w:p>
        </w:tc>
        <w:tc>
          <w:tcPr>
            <w:tcW w:w="708" w:type="dxa"/>
          </w:tcPr>
          <w:p w14:paraId="2105BA78" w14:textId="77777777" w:rsidR="00D32072" w:rsidRPr="00DC1DBD" w:rsidRDefault="00D32072" w:rsidP="009B7699">
            <w:pPr>
              <w:jc w:val="center"/>
              <w:rPr>
                <w:sz w:val="22"/>
                <w:szCs w:val="22"/>
              </w:rPr>
            </w:pPr>
          </w:p>
        </w:tc>
        <w:tc>
          <w:tcPr>
            <w:tcW w:w="993" w:type="dxa"/>
          </w:tcPr>
          <w:p w14:paraId="73CF4BDB" w14:textId="77777777" w:rsidR="00D32072" w:rsidRPr="00DC1DBD" w:rsidRDefault="00D32072" w:rsidP="009B7699">
            <w:pPr>
              <w:jc w:val="center"/>
              <w:rPr>
                <w:sz w:val="22"/>
                <w:szCs w:val="22"/>
              </w:rPr>
            </w:pPr>
            <w:r w:rsidRPr="00DC1DBD">
              <w:rPr>
                <w:sz w:val="22"/>
                <w:szCs w:val="22"/>
              </w:rPr>
              <w:t>27</w:t>
            </w:r>
          </w:p>
        </w:tc>
      </w:tr>
      <w:tr w:rsidR="00D32072" w:rsidRPr="0051318C" w14:paraId="01FF852F" w14:textId="77777777" w:rsidTr="00E56E00">
        <w:trPr>
          <w:jc w:val="center"/>
        </w:trPr>
        <w:tc>
          <w:tcPr>
            <w:tcW w:w="5392" w:type="dxa"/>
            <w:gridSpan w:val="7"/>
          </w:tcPr>
          <w:p w14:paraId="34A27E6A" w14:textId="77777777" w:rsidR="00D32072" w:rsidRPr="0051318C" w:rsidRDefault="00D32072" w:rsidP="00D54806">
            <w:pPr>
              <w:rPr>
                <w:sz w:val="22"/>
                <w:szCs w:val="22"/>
              </w:rPr>
            </w:pPr>
          </w:p>
        </w:tc>
        <w:tc>
          <w:tcPr>
            <w:tcW w:w="993" w:type="dxa"/>
          </w:tcPr>
          <w:p w14:paraId="58D86DF7" w14:textId="77777777" w:rsidR="00D32072" w:rsidRPr="0051318C" w:rsidRDefault="00D32072" w:rsidP="00D54806">
            <w:pPr>
              <w:jc w:val="center"/>
              <w:rPr>
                <w:b/>
                <w:sz w:val="22"/>
                <w:szCs w:val="22"/>
              </w:rPr>
            </w:pPr>
            <w:r w:rsidRPr="0051318C">
              <w:rPr>
                <w:b/>
                <w:sz w:val="22"/>
                <w:szCs w:val="22"/>
              </w:rPr>
              <w:t>124</w:t>
            </w:r>
          </w:p>
        </w:tc>
      </w:tr>
    </w:tbl>
    <w:p w14:paraId="42A5177E" w14:textId="77777777" w:rsidR="00D32072" w:rsidRDefault="00D32072" w:rsidP="0051318C">
      <w:pPr>
        <w:tabs>
          <w:tab w:val="left" w:pos="7110"/>
        </w:tabs>
      </w:pPr>
      <w:r>
        <w:tab/>
      </w:r>
    </w:p>
    <w:p w14:paraId="52831830" w14:textId="77777777" w:rsidR="00D32072" w:rsidRDefault="00D32072" w:rsidP="002E336A"/>
    <w:p w14:paraId="488BC89D" w14:textId="77777777" w:rsidR="00D32072" w:rsidRDefault="00D32072">
      <w:pPr>
        <w:spacing w:after="200" w:line="276" w:lineRule="auto"/>
        <w:rPr>
          <w:rFonts w:ascii="Arial" w:hAnsi="Arial" w:cs="Arial"/>
          <w:bCs/>
          <w:noProof/>
        </w:rPr>
      </w:pPr>
      <w:r>
        <w:rPr>
          <w:rFonts w:ascii="Arial" w:hAnsi="Arial" w:cs="Arial"/>
          <w:bCs/>
          <w:noProof/>
        </w:rPr>
        <w:br w:type="page"/>
      </w:r>
    </w:p>
    <w:p w14:paraId="0B94ECC4" w14:textId="4CE6AD1B"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748E1670" wp14:editId="09FFBD27">
            <wp:extent cx="5734050" cy="838200"/>
            <wp:effectExtent l="0" t="0" r="0" b="0"/>
            <wp:docPr id="1979354542" name="Picture 19793545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4BD5CB" w14:textId="77777777" w:rsidR="00D32072" w:rsidRDefault="00D32072" w:rsidP="001720CE">
      <w:pPr>
        <w:jc w:val="center"/>
        <w:rPr>
          <w:b/>
          <w:bCs/>
        </w:rPr>
      </w:pPr>
    </w:p>
    <w:p w14:paraId="5755CE99" w14:textId="77777777" w:rsidR="00D32072" w:rsidRDefault="00D32072" w:rsidP="001720CE">
      <w:pPr>
        <w:jc w:val="center"/>
        <w:rPr>
          <w:b/>
          <w:bCs/>
        </w:rPr>
      </w:pPr>
      <w:r>
        <w:rPr>
          <w:b/>
          <w:bCs/>
        </w:rPr>
        <w:t>END SEMESTER EXAMINATION – NOV / DEC 2024</w:t>
      </w:r>
    </w:p>
    <w:p w14:paraId="11E3952F"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64274247" w14:textId="77777777" w:rsidTr="0037089B">
        <w:trPr>
          <w:trHeight w:val="397"/>
          <w:jc w:val="center"/>
        </w:trPr>
        <w:tc>
          <w:tcPr>
            <w:tcW w:w="1555" w:type="dxa"/>
            <w:vAlign w:val="center"/>
          </w:tcPr>
          <w:p w14:paraId="62DED821"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1A1662B3" w14:textId="77777777" w:rsidR="00D32072" w:rsidRPr="0037089B" w:rsidRDefault="00D32072" w:rsidP="007E575B">
            <w:pPr>
              <w:pStyle w:val="Title"/>
              <w:jc w:val="left"/>
              <w:rPr>
                <w:b/>
                <w:sz w:val="22"/>
                <w:szCs w:val="22"/>
              </w:rPr>
            </w:pPr>
            <w:r>
              <w:rPr>
                <w:b/>
                <w:sz w:val="22"/>
                <w:szCs w:val="22"/>
              </w:rPr>
              <w:t>23FP2003</w:t>
            </w:r>
          </w:p>
        </w:tc>
        <w:tc>
          <w:tcPr>
            <w:tcW w:w="1417" w:type="dxa"/>
            <w:vAlign w:val="center"/>
          </w:tcPr>
          <w:p w14:paraId="67D53867"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9E1BD47"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157C2176" w14:textId="77777777" w:rsidTr="0037089B">
        <w:trPr>
          <w:trHeight w:val="397"/>
          <w:jc w:val="center"/>
        </w:trPr>
        <w:tc>
          <w:tcPr>
            <w:tcW w:w="1555" w:type="dxa"/>
            <w:vAlign w:val="center"/>
          </w:tcPr>
          <w:p w14:paraId="512696CD"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0741DB9" w14:textId="77777777" w:rsidR="00D32072" w:rsidRPr="0037089B" w:rsidRDefault="00D32072" w:rsidP="007E575B">
            <w:pPr>
              <w:pStyle w:val="Title"/>
              <w:jc w:val="left"/>
              <w:rPr>
                <w:b/>
                <w:sz w:val="22"/>
                <w:szCs w:val="22"/>
              </w:rPr>
            </w:pPr>
            <w:r>
              <w:rPr>
                <w:b/>
                <w:sz w:val="22"/>
                <w:szCs w:val="22"/>
              </w:rPr>
              <w:t>FOOD PROCESS CALCULATIONS</w:t>
            </w:r>
          </w:p>
        </w:tc>
        <w:tc>
          <w:tcPr>
            <w:tcW w:w="1417" w:type="dxa"/>
            <w:vAlign w:val="center"/>
          </w:tcPr>
          <w:p w14:paraId="11A52797"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07EC761E" w14:textId="77777777" w:rsidR="00D32072" w:rsidRPr="0037089B" w:rsidRDefault="00D32072" w:rsidP="007E575B">
            <w:pPr>
              <w:pStyle w:val="Title"/>
              <w:jc w:val="left"/>
              <w:rPr>
                <w:b/>
                <w:sz w:val="22"/>
                <w:szCs w:val="22"/>
              </w:rPr>
            </w:pPr>
            <w:r w:rsidRPr="0037089B">
              <w:rPr>
                <w:b/>
                <w:sz w:val="22"/>
                <w:szCs w:val="22"/>
              </w:rPr>
              <w:t>100</w:t>
            </w:r>
          </w:p>
        </w:tc>
      </w:tr>
    </w:tbl>
    <w:p w14:paraId="561C670F"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D32072" w:rsidRPr="009C4175" w14:paraId="502127BF" w14:textId="77777777" w:rsidTr="008C6375">
        <w:trPr>
          <w:trHeight w:val="552"/>
        </w:trPr>
        <w:tc>
          <w:tcPr>
            <w:tcW w:w="272" w:type="pct"/>
            <w:vAlign w:val="center"/>
          </w:tcPr>
          <w:p w14:paraId="1AAA9753" w14:textId="77777777" w:rsidR="00D32072" w:rsidRPr="009C4175" w:rsidRDefault="00D32072" w:rsidP="00F94208">
            <w:pPr>
              <w:jc w:val="center"/>
              <w:rPr>
                <w:b/>
              </w:rPr>
            </w:pPr>
            <w:r w:rsidRPr="009C4175">
              <w:rPr>
                <w:b/>
              </w:rPr>
              <w:t>Q. No.</w:t>
            </w:r>
          </w:p>
        </w:tc>
        <w:tc>
          <w:tcPr>
            <w:tcW w:w="3929" w:type="pct"/>
            <w:gridSpan w:val="2"/>
            <w:vAlign w:val="center"/>
          </w:tcPr>
          <w:p w14:paraId="1D7BFBB5" w14:textId="77777777" w:rsidR="00D32072" w:rsidRPr="009C4175" w:rsidRDefault="00D32072" w:rsidP="00F94208">
            <w:pPr>
              <w:jc w:val="center"/>
              <w:rPr>
                <w:b/>
              </w:rPr>
            </w:pPr>
            <w:r w:rsidRPr="009C4175">
              <w:rPr>
                <w:b/>
              </w:rPr>
              <w:t>Questions</w:t>
            </w:r>
          </w:p>
        </w:tc>
        <w:tc>
          <w:tcPr>
            <w:tcW w:w="319" w:type="pct"/>
            <w:vAlign w:val="center"/>
          </w:tcPr>
          <w:p w14:paraId="38741D34" w14:textId="77777777" w:rsidR="00D32072" w:rsidRPr="009C4175" w:rsidRDefault="00D32072" w:rsidP="00F94208">
            <w:pPr>
              <w:jc w:val="center"/>
              <w:rPr>
                <w:b/>
              </w:rPr>
            </w:pPr>
            <w:r w:rsidRPr="009C4175">
              <w:rPr>
                <w:b/>
              </w:rPr>
              <w:t>CO</w:t>
            </w:r>
          </w:p>
        </w:tc>
        <w:tc>
          <w:tcPr>
            <w:tcW w:w="256" w:type="pct"/>
            <w:vAlign w:val="center"/>
          </w:tcPr>
          <w:p w14:paraId="5991348C" w14:textId="77777777" w:rsidR="00D32072" w:rsidRPr="009C4175" w:rsidRDefault="00D32072" w:rsidP="00F94208">
            <w:pPr>
              <w:jc w:val="center"/>
              <w:rPr>
                <w:b/>
              </w:rPr>
            </w:pPr>
            <w:r w:rsidRPr="009C4175">
              <w:rPr>
                <w:b/>
              </w:rPr>
              <w:t>BL</w:t>
            </w:r>
          </w:p>
        </w:tc>
        <w:tc>
          <w:tcPr>
            <w:tcW w:w="224" w:type="pct"/>
            <w:vAlign w:val="center"/>
          </w:tcPr>
          <w:p w14:paraId="3299C4D7" w14:textId="77777777" w:rsidR="00D32072" w:rsidRPr="009C4175" w:rsidRDefault="00D32072" w:rsidP="00F94208">
            <w:pPr>
              <w:jc w:val="center"/>
              <w:rPr>
                <w:b/>
              </w:rPr>
            </w:pPr>
            <w:r w:rsidRPr="009C4175">
              <w:rPr>
                <w:b/>
              </w:rPr>
              <w:t>M</w:t>
            </w:r>
          </w:p>
        </w:tc>
      </w:tr>
      <w:tr w:rsidR="00D32072" w:rsidRPr="009C4175" w14:paraId="214D6FF2" w14:textId="77777777" w:rsidTr="00F94208">
        <w:trPr>
          <w:trHeight w:val="550"/>
        </w:trPr>
        <w:tc>
          <w:tcPr>
            <w:tcW w:w="5000" w:type="pct"/>
            <w:gridSpan w:val="6"/>
            <w:vAlign w:val="center"/>
          </w:tcPr>
          <w:p w14:paraId="22FEBAB5" w14:textId="77777777" w:rsidR="00D32072" w:rsidRPr="009C4175" w:rsidRDefault="00D32072" w:rsidP="00F94208">
            <w:pPr>
              <w:jc w:val="center"/>
              <w:rPr>
                <w:b/>
              </w:rPr>
            </w:pPr>
            <w:r w:rsidRPr="009C4175">
              <w:rPr>
                <w:b/>
              </w:rPr>
              <w:t>PART – A (10 X 1 = 10 MARKS)</w:t>
            </w:r>
          </w:p>
        </w:tc>
      </w:tr>
      <w:tr w:rsidR="00D32072" w:rsidRPr="009C4175" w14:paraId="2AE5F0EA" w14:textId="77777777" w:rsidTr="008C6375">
        <w:trPr>
          <w:trHeight w:val="283"/>
        </w:trPr>
        <w:tc>
          <w:tcPr>
            <w:tcW w:w="272" w:type="pct"/>
          </w:tcPr>
          <w:p w14:paraId="32CC679D" w14:textId="77777777" w:rsidR="00D32072" w:rsidRPr="009C4175" w:rsidRDefault="00D32072" w:rsidP="00F94208">
            <w:pPr>
              <w:jc w:val="center"/>
            </w:pPr>
            <w:r w:rsidRPr="009C4175">
              <w:t>1.</w:t>
            </w:r>
          </w:p>
        </w:tc>
        <w:tc>
          <w:tcPr>
            <w:tcW w:w="3929" w:type="pct"/>
            <w:gridSpan w:val="2"/>
          </w:tcPr>
          <w:p w14:paraId="66AFBD90" w14:textId="77777777" w:rsidR="00D32072" w:rsidRPr="005B16C9" w:rsidRDefault="00D32072" w:rsidP="003C380B">
            <w:pPr>
              <w:autoSpaceDE w:val="0"/>
              <w:autoSpaceDN w:val="0"/>
              <w:adjustRightInd w:val="0"/>
              <w:jc w:val="both"/>
            </w:pPr>
            <w:r>
              <w:t xml:space="preserve">State the dimension for force. </w:t>
            </w:r>
          </w:p>
        </w:tc>
        <w:tc>
          <w:tcPr>
            <w:tcW w:w="319" w:type="pct"/>
          </w:tcPr>
          <w:p w14:paraId="7F081ABF" w14:textId="77777777" w:rsidR="00D32072" w:rsidRPr="009C4175" w:rsidRDefault="00D32072" w:rsidP="00F94208">
            <w:pPr>
              <w:jc w:val="center"/>
            </w:pPr>
            <w:r w:rsidRPr="009C4175">
              <w:t>CO1</w:t>
            </w:r>
          </w:p>
        </w:tc>
        <w:tc>
          <w:tcPr>
            <w:tcW w:w="256" w:type="pct"/>
          </w:tcPr>
          <w:p w14:paraId="74F6FEA1" w14:textId="77777777" w:rsidR="00D32072" w:rsidRPr="009C4175" w:rsidRDefault="00D32072" w:rsidP="00F94208">
            <w:pPr>
              <w:jc w:val="center"/>
            </w:pPr>
            <w:r w:rsidRPr="009C4175">
              <w:t>U</w:t>
            </w:r>
          </w:p>
        </w:tc>
        <w:tc>
          <w:tcPr>
            <w:tcW w:w="224" w:type="pct"/>
          </w:tcPr>
          <w:p w14:paraId="42936066" w14:textId="77777777" w:rsidR="00D32072" w:rsidRPr="009C4175" w:rsidRDefault="00D32072" w:rsidP="00F94208">
            <w:pPr>
              <w:jc w:val="center"/>
            </w:pPr>
            <w:r w:rsidRPr="009C4175">
              <w:t>1</w:t>
            </w:r>
          </w:p>
        </w:tc>
      </w:tr>
      <w:tr w:rsidR="00D32072" w:rsidRPr="009C4175" w14:paraId="58283B8A" w14:textId="77777777" w:rsidTr="008C6375">
        <w:trPr>
          <w:trHeight w:val="283"/>
        </w:trPr>
        <w:tc>
          <w:tcPr>
            <w:tcW w:w="272" w:type="pct"/>
          </w:tcPr>
          <w:p w14:paraId="5257FBE7" w14:textId="77777777" w:rsidR="00D32072" w:rsidRPr="009C4175" w:rsidRDefault="00D32072" w:rsidP="00F94208">
            <w:pPr>
              <w:jc w:val="center"/>
            </w:pPr>
            <w:r w:rsidRPr="009C4175">
              <w:t>2.</w:t>
            </w:r>
          </w:p>
        </w:tc>
        <w:tc>
          <w:tcPr>
            <w:tcW w:w="3929" w:type="pct"/>
            <w:gridSpan w:val="2"/>
          </w:tcPr>
          <w:p w14:paraId="14679DEB" w14:textId="77777777" w:rsidR="00D32072" w:rsidRPr="005B16C9" w:rsidRDefault="00D32072" w:rsidP="003C380B">
            <w:pPr>
              <w:jc w:val="both"/>
            </w:pPr>
            <w:r w:rsidRPr="00874AED">
              <w:t>Identify the number of molecules in 691 g of K</w:t>
            </w:r>
            <w:r w:rsidRPr="00874AED">
              <w:rPr>
                <w:vertAlign w:val="subscript"/>
              </w:rPr>
              <w:t>2</w:t>
            </w:r>
            <w:r w:rsidRPr="00874AED">
              <w:t>CO</w:t>
            </w:r>
            <w:r w:rsidRPr="00874AED">
              <w:rPr>
                <w:vertAlign w:val="subscript"/>
              </w:rPr>
              <w:t>3</w:t>
            </w:r>
            <w:r w:rsidRPr="00874AED">
              <w:t xml:space="preserve"> (Molecular Weight -138.2)</w:t>
            </w:r>
            <w:r>
              <w:t>.</w:t>
            </w:r>
          </w:p>
        </w:tc>
        <w:tc>
          <w:tcPr>
            <w:tcW w:w="319" w:type="pct"/>
          </w:tcPr>
          <w:p w14:paraId="66220168" w14:textId="77777777" w:rsidR="00D32072" w:rsidRPr="009C4175" w:rsidRDefault="00D32072" w:rsidP="00F94208">
            <w:pPr>
              <w:jc w:val="center"/>
            </w:pPr>
            <w:r w:rsidRPr="009C4175">
              <w:t>CO1</w:t>
            </w:r>
          </w:p>
        </w:tc>
        <w:tc>
          <w:tcPr>
            <w:tcW w:w="256" w:type="pct"/>
          </w:tcPr>
          <w:p w14:paraId="419CE619" w14:textId="77777777" w:rsidR="00D32072" w:rsidRPr="009C4175" w:rsidRDefault="00D32072" w:rsidP="00F94208">
            <w:pPr>
              <w:jc w:val="center"/>
            </w:pPr>
            <w:r w:rsidRPr="009C4175">
              <w:t>R</w:t>
            </w:r>
          </w:p>
        </w:tc>
        <w:tc>
          <w:tcPr>
            <w:tcW w:w="224" w:type="pct"/>
          </w:tcPr>
          <w:p w14:paraId="3B341577" w14:textId="77777777" w:rsidR="00D32072" w:rsidRPr="009C4175" w:rsidRDefault="00D32072" w:rsidP="00F94208">
            <w:pPr>
              <w:jc w:val="center"/>
            </w:pPr>
            <w:r w:rsidRPr="009C4175">
              <w:t>1</w:t>
            </w:r>
          </w:p>
        </w:tc>
      </w:tr>
      <w:tr w:rsidR="00D32072" w:rsidRPr="009C4175" w14:paraId="3DF5CFAF" w14:textId="77777777" w:rsidTr="008C6375">
        <w:trPr>
          <w:trHeight w:val="283"/>
        </w:trPr>
        <w:tc>
          <w:tcPr>
            <w:tcW w:w="272" w:type="pct"/>
          </w:tcPr>
          <w:p w14:paraId="1A80F7A6" w14:textId="77777777" w:rsidR="00D32072" w:rsidRPr="009C4175" w:rsidRDefault="00D32072" w:rsidP="00F94208">
            <w:pPr>
              <w:jc w:val="center"/>
            </w:pPr>
            <w:r w:rsidRPr="009C4175">
              <w:t>3.</w:t>
            </w:r>
          </w:p>
        </w:tc>
        <w:tc>
          <w:tcPr>
            <w:tcW w:w="3929" w:type="pct"/>
            <w:gridSpan w:val="2"/>
          </w:tcPr>
          <w:p w14:paraId="60A95EF7" w14:textId="77777777" w:rsidR="00D32072" w:rsidRPr="005B16C9" w:rsidRDefault="00D32072" w:rsidP="003C380B">
            <w:pPr>
              <w:jc w:val="both"/>
            </w:pPr>
            <w:r>
              <w:t>Assemble the Van der Waal’s equation of state for real gases.</w:t>
            </w:r>
          </w:p>
        </w:tc>
        <w:tc>
          <w:tcPr>
            <w:tcW w:w="319" w:type="pct"/>
          </w:tcPr>
          <w:p w14:paraId="5CAD0464" w14:textId="77777777" w:rsidR="00D32072" w:rsidRPr="009C4175" w:rsidRDefault="00D32072" w:rsidP="00F94208">
            <w:pPr>
              <w:jc w:val="center"/>
            </w:pPr>
            <w:r w:rsidRPr="009C4175">
              <w:t>CO2</w:t>
            </w:r>
          </w:p>
        </w:tc>
        <w:tc>
          <w:tcPr>
            <w:tcW w:w="256" w:type="pct"/>
          </w:tcPr>
          <w:p w14:paraId="748E6849" w14:textId="77777777" w:rsidR="00D32072" w:rsidRPr="009C4175" w:rsidRDefault="00D32072" w:rsidP="00F94208">
            <w:pPr>
              <w:jc w:val="center"/>
            </w:pPr>
            <w:r w:rsidRPr="009C4175">
              <w:t>R</w:t>
            </w:r>
          </w:p>
        </w:tc>
        <w:tc>
          <w:tcPr>
            <w:tcW w:w="224" w:type="pct"/>
          </w:tcPr>
          <w:p w14:paraId="1643B14F" w14:textId="77777777" w:rsidR="00D32072" w:rsidRPr="009C4175" w:rsidRDefault="00D32072" w:rsidP="00F94208">
            <w:pPr>
              <w:jc w:val="center"/>
            </w:pPr>
            <w:r w:rsidRPr="009C4175">
              <w:t>1</w:t>
            </w:r>
          </w:p>
        </w:tc>
      </w:tr>
      <w:tr w:rsidR="00D32072" w:rsidRPr="009C4175" w14:paraId="09EF8C33" w14:textId="77777777" w:rsidTr="008C6375">
        <w:trPr>
          <w:trHeight w:val="283"/>
        </w:trPr>
        <w:tc>
          <w:tcPr>
            <w:tcW w:w="272" w:type="pct"/>
          </w:tcPr>
          <w:p w14:paraId="1A2D37F4" w14:textId="77777777" w:rsidR="00D32072" w:rsidRPr="009C4175" w:rsidRDefault="00D32072" w:rsidP="00F94208">
            <w:pPr>
              <w:jc w:val="center"/>
            </w:pPr>
            <w:r w:rsidRPr="009C4175">
              <w:t>4.</w:t>
            </w:r>
          </w:p>
        </w:tc>
        <w:tc>
          <w:tcPr>
            <w:tcW w:w="3929" w:type="pct"/>
            <w:gridSpan w:val="2"/>
          </w:tcPr>
          <w:p w14:paraId="53C85B23" w14:textId="77777777" w:rsidR="00D32072" w:rsidRPr="005B16C9" w:rsidRDefault="00D32072" w:rsidP="003C380B">
            <w:pPr>
              <w:jc w:val="both"/>
            </w:pPr>
            <w:r>
              <w:rPr>
                <w:rFonts w:eastAsiaTheme="minorHAnsi"/>
              </w:rPr>
              <w:t>Define molar volume of gaseous substances.</w:t>
            </w:r>
          </w:p>
        </w:tc>
        <w:tc>
          <w:tcPr>
            <w:tcW w:w="319" w:type="pct"/>
          </w:tcPr>
          <w:p w14:paraId="485D4334" w14:textId="77777777" w:rsidR="00D32072" w:rsidRPr="009C4175" w:rsidRDefault="00D32072" w:rsidP="00F94208">
            <w:pPr>
              <w:jc w:val="center"/>
            </w:pPr>
            <w:r w:rsidRPr="009C4175">
              <w:t>CO2</w:t>
            </w:r>
          </w:p>
        </w:tc>
        <w:tc>
          <w:tcPr>
            <w:tcW w:w="256" w:type="pct"/>
          </w:tcPr>
          <w:p w14:paraId="3CE7F489" w14:textId="77777777" w:rsidR="00D32072" w:rsidRPr="009C4175" w:rsidRDefault="00D32072" w:rsidP="00F94208">
            <w:pPr>
              <w:jc w:val="center"/>
            </w:pPr>
            <w:r w:rsidRPr="009C4175">
              <w:t>R</w:t>
            </w:r>
          </w:p>
        </w:tc>
        <w:tc>
          <w:tcPr>
            <w:tcW w:w="224" w:type="pct"/>
          </w:tcPr>
          <w:p w14:paraId="299D1306" w14:textId="77777777" w:rsidR="00D32072" w:rsidRPr="009C4175" w:rsidRDefault="00D32072" w:rsidP="00F94208">
            <w:pPr>
              <w:jc w:val="center"/>
            </w:pPr>
            <w:r w:rsidRPr="009C4175">
              <w:t>1</w:t>
            </w:r>
          </w:p>
        </w:tc>
      </w:tr>
      <w:tr w:rsidR="00D32072" w:rsidRPr="009C4175" w14:paraId="7E82B06F" w14:textId="77777777" w:rsidTr="008C6375">
        <w:trPr>
          <w:trHeight w:val="283"/>
        </w:trPr>
        <w:tc>
          <w:tcPr>
            <w:tcW w:w="272" w:type="pct"/>
          </w:tcPr>
          <w:p w14:paraId="45E22AC9" w14:textId="77777777" w:rsidR="00D32072" w:rsidRPr="009C4175" w:rsidRDefault="00D32072" w:rsidP="00246EB4">
            <w:pPr>
              <w:jc w:val="center"/>
            </w:pPr>
            <w:r w:rsidRPr="009C4175">
              <w:t>5.</w:t>
            </w:r>
          </w:p>
        </w:tc>
        <w:tc>
          <w:tcPr>
            <w:tcW w:w="3929" w:type="pct"/>
            <w:gridSpan w:val="2"/>
          </w:tcPr>
          <w:p w14:paraId="10904BF2" w14:textId="77777777" w:rsidR="00D32072" w:rsidRPr="005B16C9" w:rsidRDefault="00D32072" w:rsidP="003C380B">
            <w:pPr>
              <w:pStyle w:val="Default"/>
              <w:jc w:val="both"/>
            </w:pPr>
            <w:r w:rsidRPr="00EF325B">
              <w:t xml:space="preserve">Quote an example </w:t>
            </w:r>
            <w:r>
              <w:t>of</w:t>
            </w:r>
            <w:r w:rsidRPr="00EF325B">
              <w:t xml:space="preserve"> an unsteady state process.</w:t>
            </w:r>
          </w:p>
        </w:tc>
        <w:tc>
          <w:tcPr>
            <w:tcW w:w="319" w:type="pct"/>
          </w:tcPr>
          <w:p w14:paraId="0ABE3E1C" w14:textId="77777777" w:rsidR="00D32072" w:rsidRPr="009C4175" w:rsidRDefault="00D32072" w:rsidP="00246EB4">
            <w:pPr>
              <w:jc w:val="center"/>
            </w:pPr>
            <w:r w:rsidRPr="009C4175">
              <w:t>CO3</w:t>
            </w:r>
          </w:p>
        </w:tc>
        <w:tc>
          <w:tcPr>
            <w:tcW w:w="256" w:type="pct"/>
          </w:tcPr>
          <w:p w14:paraId="3F617EAE" w14:textId="77777777" w:rsidR="00D32072" w:rsidRPr="009C4175" w:rsidRDefault="00D32072" w:rsidP="00246EB4">
            <w:pPr>
              <w:jc w:val="center"/>
            </w:pPr>
            <w:r>
              <w:t>R</w:t>
            </w:r>
          </w:p>
        </w:tc>
        <w:tc>
          <w:tcPr>
            <w:tcW w:w="224" w:type="pct"/>
          </w:tcPr>
          <w:p w14:paraId="1A45B021" w14:textId="77777777" w:rsidR="00D32072" w:rsidRPr="009C4175" w:rsidRDefault="00D32072" w:rsidP="00246EB4">
            <w:pPr>
              <w:jc w:val="center"/>
            </w:pPr>
            <w:r w:rsidRPr="009C4175">
              <w:t>1</w:t>
            </w:r>
          </w:p>
        </w:tc>
      </w:tr>
      <w:tr w:rsidR="00D32072" w:rsidRPr="009C4175" w14:paraId="2ED9F14E" w14:textId="77777777" w:rsidTr="008C6375">
        <w:trPr>
          <w:trHeight w:val="283"/>
        </w:trPr>
        <w:tc>
          <w:tcPr>
            <w:tcW w:w="272" w:type="pct"/>
          </w:tcPr>
          <w:p w14:paraId="76B79958" w14:textId="77777777" w:rsidR="00D32072" w:rsidRPr="009C4175" w:rsidRDefault="00D32072" w:rsidP="00246EB4">
            <w:pPr>
              <w:jc w:val="center"/>
            </w:pPr>
            <w:r w:rsidRPr="009C4175">
              <w:t>6.</w:t>
            </w:r>
          </w:p>
        </w:tc>
        <w:tc>
          <w:tcPr>
            <w:tcW w:w="3929" w:type="pct"/>
            <w:gridSpan w:val="2"/>
          </w:tcPr>
          <w:p w14:paraId="7C82AB18" w14:textId="77777777" w:rsidR="00D32072" w:rsidRPr="005B16C9" w:rsidRDefault="00D32072" w:rsidP="003C380B">
            <w:pPr>
              <w:jc w:val="both"/>
            </w:pPr>
            <w:r>
              <w:rPr>
                <w:rFonts w:eastAsiaTheme="minorHAnsi"/>
              </w:rPr>
              <w:t>Distinguish the bypass and recycle process stream with a diagram.</w:t>
            </w:r>
          </w:p>
        </w:tc>
        <w:tc>
          <w:tcPr>
            <w:tcW w:w="319" w:type="pct"/>
          </w:tcPr>
          <w:p w14:paraId="3BEAA7BD" w14:textId="77777777" w:rsidR="00D32072" w:rsidRPr="009C4175" w:rsidRDefault="00D32072" w:rsidP="00246EB4">
            <w:pPr>
              <w:jc w:val="center"/>
            </w:pPr>
            <w:r w:rsidRPr="009C4175">
              <w:t>CO3</w:t>
            </w:r>
          </w:p>
        </w:tc>
        <w:tc>
          <w:tcPr>
            <w:tcW w:w="256" w:type="pct"/>
          </w:tcPr>
          <w:p w14:paraId="3431C66B" w14:textId="77777777" w:rsidR="00D32072" w:rsidRPr="009C4175" w:rsidRDefault="00D32072" w:rsidP="00246EB4">
            <w:pPr>
              <w:jc w:val="center"/>
            </w:pPr>
            <w:r>
              <w:t>U</w:t>
            </w:r>
          </w:p>
        </w:tc>
        <w:tc>
          <w:tcPr>
            <w:tcW w:w="224" w:type="pct"/>
          </w:tcPr>
          <w:p w14:paraId="7495B8A8" w14:textId="77777777" w:rsidR="00D32072" w:rsidRPr="009C4175" w:rsidRDefault="00D32072" w:rsidP="00246EB4">
            <w:pPr>
              <w:jc w:val="center"/>
            </w:pPr>
            <w:r w:rsidRPr="009C4175">
              <w:t>1</w:t>
            </w:r>
          </w:p>
        </w:tc>
      </w:tr>
      <w:tr w:rsidR="00D32072" w:rsidRPr="009C4175" w14:paraId="5060E4ED" w14:textId="77777777" w:rsidTr="008C6375">
        <w:trPr>
          <w:trHeight w:val="283"/>
        </w:trPr>
        <w:tc>
          <w:tcPr>
            <w:tcW w:w="272" w:type="pct"/>
          </w:tcPr>
          <w:p w14:paraId="7A0B02F1" w14:textId="77777777" w:rsidR="00D32072" w:rsidRPr="009C4175" w:rsidRDefault="00D32072" w:rsidP="00246EB4">
            <w:pPr>
              <w:jc w:val="center"/>
            </w:pPr>
            <w:r w:rsidRPr="009C4175">
              <w:t>7.</w:t>
            </w:r>
          </w:p>
        </w:tc>
        <w:tc>
          <w:tcPr>
            <w:tcW w:w="3929" w:type="pct"/>
            <w:gridSpan w:val="2"/>
          </w:tcPr>
          <w:p w14:paraId="137CCDF1" w14:textId="77777777" w:rsidR="00D32072" w:rsidRPr="005B16C9" w:rsidRDefault="00D32072" w:rsidP="003C380B">
            <w:pPr>
              <w:pStyle w:val="ListParagraph"/>
              <w:ind w:left="0"/>
              <w:jc w:val="both"/>
              <w:rPr>
                <w:noProof/>
                <w:lang w:eastAsia="zh-TW"/>
              </w:rPr>
            </w:pPr>
            <w:r w:rsidRPr="00E932C3">
              <w:rPr>
                <w:noProof/>
                <w:lang w:eastAsia="zh-TW"/>
              </w:rPr>
              <w:t>Define enthalpy and express i</w:t>
            </w:r>
            <w:r>
              <w:rPr>
                <w:noProof/>
                <w:lang w:eastAsia="zh-TW"/>
              </w:rPr>
              <w:t>ts</w:t>
            </w:r>
            <w:r w:rsidRPr="00E932C3">
              <w:rPr>
                <w:noProof/>
                <w:lang w:eastAsia="zh-TW"/>
              </w:rPr>
              <w:t xml:space="preserve"> mathematical form.</w:t>
            </w:r>
          </w:p>
        </w:tc>
        <w:tc>
          <w:tcPr>
            <w:tcW w:w="319" w:type="pct"/>
          </w:tcPr>
          <w:p w14:paraId="35F549BA" w14:textId="77777777" w:rsidR="00D32072" w:rsidRPr="009C4175" w:rsidRDefault="00D32072" w:rsidP="00246EB4">
            <w:pPr>
              <w:jc w:val="center"/>
            </w:pPr>
            <w:r w:rsidRPr="009C4175">
              <w:t>CO4</w:t>
            </w:r>
          </w:p>
        </w:tc>
        <w:tc>
          <w:tcPr>
            <w:tcW w:w="256" w:type="pct"/>
          </w:tcPr>
          <w:p w14:paraId="1E1A40BC" w14:textId="77777777" w:rsidR="00D32072" w:rsidRPr="009C4175" w:rsidRDefault="00D32072" w:rsidP="00246EB4">
            <w:pPr>
              <w:jc w:val="center"/>
            </w:pPr>
            <w:r w:rsidRPr="009C4175">
              <w:t>U</w:t>
            </w:r>
          </w:p>
        </w:tc>
        <w:tc>
          <w:tcPr>
            <w:tcW w:w="224" w:type="pct"/>
          </w:tcPr>
          <w:p w14:paraId="70322FCE" w14:textId="77777777" w:rsidR="00D32072" w:rsidRPr="009C4175" w:rsidRDefault="00D32072" w:rsidP="00246EB4">
            <w:pPr>
              <w:jc w:val="center"/>
            </w:pPr>
            <w:r w:rsidRPr="009C4175">
              <w:t>1</w:t>
            </w:r>
          </w:p>
        </w:tc>
      </w:tr>
      <w:tr w:rsidR="00D32072" w:rsidRPr="009C4175" w14:paraId="5DF57044" w14:textId="77777777" w:rsidTr="008C6375">
        <w:trPr>
          <w:trHeight w:val="283"/>
        </w:trPr>
        <w:tc>
          <w:tcPr>
            <w:tcW w:w="272" w:type="pct"/>
          </w:tcPr>
          <w:p w14:paraId="303B31F0" w14:textId="77777777" w:rsidR="00D32072" w:rsidRPr="009C4175" w:rsidRDefault="00D32072" w:rsidP="00246EB4">
            <w:pPr>
              <w:jc w:val="center"/>
            </w:pPr>
            <w:r w:rsidRPr="009C4175">
              <w:t>8.</w:t>
            </w:r>
          </w:p>
        </w:tc>
        <w:tc>
          <w:tcPr>
            <w:tcW w:w="3929" w:type="pct"/>
            <w:gridSpan w:val="2"/>
          </w:tcPr>
          <w:p w14:paraId="69F795DB" w14:textId="77777777" w:rsidR="00D32072" w:rsidRPr="005B16C9" w:rsidRDefault="00D32072" w:rsidP="003C380B">
            <w:pPr>
              <w:jc w:val="both"/>
            </w:pPr>
            <w:r w:rsidRPr="005B16C9">
              <w:t>State Kopp’s rule.</w:t>
            </w:r>
          </w:p>
        </w:tc>
        <w:tc>
          <w:tcPr>
            <w:tcW w:w="319" w:type="pct"/>
          </w:tcPr>
          <w:p w14:paraId="5A3CF24F" w14:textId="77777777" w:rsidR="00D32072" w:rsidRPr="009C4175" w:rsidRDefault="00D32072" w:rsidP="00246EB4">
            <w:pPr>
              <w:jc w:val="center"/>
            </w:pPr>
            <w:r w:rsidRPr="009C4175">
              <w:t>CO4</w:t>
            </w:r>
          </w:p>
        </w:tc>
        <w:tc>
          <w:tcPr>
            <w:tcW w:w="256" w:type="pct"/>
          </w:tcPr>
          <w:p w14:paraId="6F28B549" w14:textId="77777777" w:rsidR="00D32072" w:rsidRPr="009C4175" w:rsidRDefault="00D32072" w:rsidP="00246EB4">
            <w:pPr>
              <w:jc w:val="center"/>
            </w:pPr>
            <w:r w:rsidRPr="009C4175">
              <w:t>R</w:t>
            </w:r>
          </w:p>
        </w:tc>
        <w:tc>
          <w:tcPr>
            <w:tcW w:w="224" w:type="pct"/>
          </w:tcPr>
          <w:p w14:paraId="07BFA3A4" w14:textId="77777777" w:rsidR="00D32072" w:rsidRPr="009C4175" w:rsidRDefault="00D32072" w:rsidP="00246EB4">
            <w:pPr>
              <w:jc w:val="center"/>
            </w:pPr>
            <w:r w:rsidRPr="009C4175">
              <w:t>1</w:t>
            </w:r>
          </w:p>
        </w:tc>
      </w:tr>
      <w:tr w:rsidR="00D32072" w:rsidRPr="009C4175" w14:paraId="7D939B57" w14:textId="77777777" w:rsidTr="008C6375">
        <w:trPr>
          <w:trHeight w:val="283"/>
        </w:trPr>
        <w:tc>
          <w:tcPr>
            <w:tcW w:w="272" w:type="pct"/>
          </w:tcPr>
          <w:p w14:paraId="2BE0C88E" w14:textId="77777777" w:rsidR="00D32072" w:rsidRPr="009C4175" w:rsidRDefault="00D32072" w:rsidP="00246EB4">
            <w:pPr>
              <w:jc w:val="center"/>
            </w:pPr>
            <w:r w:rsidRPr="009C4175">
              <w:t>9.</w:t>
            </w:r>
          </w:p>
        </w:tc>
        <w:tc>
          <w:tcPr>
            <w:tcW w:w="3929" w:type="pct"/>
            <w:gridSpan w:val="2"/>
          </w:tcPr>
          <w:p w14:paraId="697ABFFB" w14:textId="77777777" w:rsidR="00D32072" w:rsidRPr="005B16C9" w:rsidRDefault="00D32072" w:rsidP="003C380B">
            <w:pPr>
              <w:pStyle w:val="ListParagraph"/>
              <w:ind w:left="0"/>
              <w:jc w:val="both"/>
              <w:rPr>
                <w:noProof/>
                <w:lang w:eastAsia="zh-TW"/>
              </w:rPr>
            </w:pPr>
            <w:r w:rsidRPr="005B16C9">
              <w:rPr>
                <w:noProof/>
                <w:lang w:eastAsia="zh-TW"/>
              </w:rPr>
              <w:t>Interpret the term Percent excess oxygen</w:t>
            </w:r>
            <w:r w:rsidRPr="005B16C9">
              <w:t xml:space="preserve"> in the combustion process.</w:t>
            </w:r>
          </w:p>
        </w:tc>
        <w:tc>
          <w:tcPr>
            <w:tcW w:w="319" w:type="pct"/>
          </w:tcPr>
          <w:p w14:paraId="2523FC91" w14:textId="77777777" w:rsidR="00D32072" w:rsidRPr="009C4175" w:rsidRDefault="00D32072" w:rsidP="00246EB4">
            <w:pPr>
              <w:jc w:val="center"/>
            </w:pPr>
            <w:r w:rsidRPr="009C4175">
              <w:t>CO5</w:t>
            </w:r>
          </w:p>
        </w:tc>
        <w:tc>
          <w:tcPr>
            <w:tcW w:w="256" w:type="pct"/>
          </w:tcPr>
          <w:p w14:paraId="709D0E3B" w14:textId="77777777" w:rsidR="00D32072" w:rsidRPr="009C4175" w:rsidRDefault="00D32072" w:rsidP="00246EB4">
            <w:pPr>
              <w:jc w:val="center"/>
            </w:pPr>
            <w:r w:rsidRPr="009C4175">
              <w:t>U</w:t>
            </w:r>
          </w:p>
        </w:tc>
        <w:tc>
          <w:tcPr>
            <w:tcW w:w="224" w:type="pct"/>
          </w:tcPr>
          <w:p w14:paraId="5437D92E" w14:textId="77777777" w:rsidR="00D32072" w:rsidRPr="009C4175" w:rsidRDefault="00D32072" w:rsidP="00246EB4">
            <w:pPr>
              <w:jc w:val="center"/>
            </w:pPr>
            <w:r w:rsidRPr="009C4175">
              <w:t>1</w:t>
            </w:r>
          </w:p>
        </w:tc>
      </w:tr>
      <w:tr w:rsidR="00D32072" w:rsidRPr="009C4175" w14:paraId="690FBFD0" w14:textId="77777777" w:rsidTr="008C6375">
        <w:trPr>
          <w:trHeight w:val="283"/>
        </w:trPr>
        <w:tc>
          <w:tcPr>
            <w:tcW w:w="272" w:type="pct"/>
          </w:tcPr>
          <w:p w14:paraId="22BB4C72" w14:textId="77777777" w:rsidR="00D32072" w:rsidRPr="009C4175" w:rsidRDefault="00D32072" w:rsidP="00246EB4">
            <w:pPr>
              <w:jc w:val="center"/>
            </w:pPr>
            <w:r w:rsidRPr="009C4175">
              <w:t>10.</w:t>
            </w:r>
          </w:p>
        </w:tc>
        <w:tc>
          <w:tcPr>
            <w:tcW w:w="3929" w:type="pct"/>
            <w:gridSpan w:val="2"/>
          </w:tcPr>
          <w:p w14:paraId="0670845D" w14:textId="77777777" w:rsidR="00D32072" w:rsidRPr="005B16C9" w:rsidRDefault="00D32072" w:rsidP="003C380B">
            <w:pPr>
              <w:jc w:val="both"/>
            </w:pPr>
            <w:r w:rsidRPr="005B16C9">
              <w:t>Differentiate between absolute and relative humidity.</w:t>
            </w:r>
          </w:p>
        </w:tc>
        <w:tc>
          <w:tcPr>
            <w:tcW w:w="319" w:type="pct"/>
          </w:tcPr>
          <w:p w14:paraId="25929A2F" w14:textId="77777777" w:rsidR="00D32072" w:rsidRPr="009C4175" w:rsidRDefault="00D32072" w:rsidP="00246EB4">
            <w:pPr>
              <w:jc w:val="center"/>
            </w:pPr>
            <w:r w:rsidRPr="009C4175">
              <w:t>CO6</w:t>
            </w:r>
          </w:p>
        </w:tc>
        <w:tc>
          <w:tcPr>
            <w:tcW w:w="256" w:type="pct"/>
          </w:tcPr>
          <w:p w14:paraId="0431D1F9" w14:textId="77777777" w:rsidR="00D32072" w:rsidRPr="009C4175" w:rsidRDefault="00D32072" w:rsidP="00246EB4">
            <w:pPr>
              <w:jc w:val="center"/>
            </w:pPr>
            <w:r w:rsidRPr="009C4175">
              <w:t>U</w:t>
            </w:r>
          </w:p>
        </w:tc>
        <w:tc>
          <w:tcPr>
            <w:tcW w:w="224" w:type="pct"/>
          </w:tcPr>
          <w:p w14:paraId="0650E938" w14:textId="77777777" w:rsidR="00D32072" w:rsidRPr="009C4175" w:rsidRDefault="00D32072" w:rsidP="00246EB4">
            <w:pPr>
              <w:jc w:val="center"/>
            </w:pPr>
            <w:r w:rsidRPr="009C4175">
              <w:t>1</w:t>
            </w:r>
          </w:p>
        </w:tc>
      </w:tr>
      <w:tr w:rsidR="00D32072" w:rsidRPr="009C4175" w14:paraId="27456363" w14:textId="77777777" w:rsidTr="00F94208">
        <w:trPr>
          <w:trHeight w:val="552"/>
        </w:trPr>
        <w:tc>
          <w:tcPr>
            <w:tcW w:w="5000" w:type="pct"/>
            <w:gridSpan w:val="6"/>
            <w:vAlign w:val="center"/>
          </w:tcPr>
          <w:p w14:paraId="1C3E90CA" w14:textId="77777777" w:rsidR="00D32072" w:rsidRPr="009C4175" w:rsidRDefault="00D32072" w:rsidP="00246EB4">
            <w:pPr>
              <w:jc w:val="center"/>
              <w:rPr>
                <w:b/>
              </w:rPr>
            </w:pPr>
            <w:r w:rsidRPr="009C4175">
              <w:rPr>
                <w:b/>
              </w:rPr>
              <w:t>PART – B (6 X 3 = 18 MARKS)</w:t>
            </w:r>
          </w:p>
        </w:tc>
      </w:tr>
      <w:tr w:rsidR="00D32072" w:rsidRPr="009C4175" w14:paraId="06547031" w14:textId="77777777" w:rsidTr="008C6375">
        <w:trPr>
          <w:trHeight w:val="283"/>
        </w:trPr>
        <w:tc>
          <w:tcPr>
            <w:tcW w:w="272" w:type="pct"/>
          </w:tcPr>
          <w:p w14:paraId="2C0283D0" w14:textId="77777777" w:rsidR="00D32072" w:rsidRPr="009C4175" w:rsidRDefault="00D32072" w:rsidP="00246EB4">
            <w:pPr>
              <w:pStyle w:val="NoSpacing"/>
              <w:jc w:val="center"/>
            </w:pPr>
            <w:r w:rsidRPr="009C4175">
              <w:t>11.</w:t>
            </w:r>
          </w:p>
        </w:tc>
        <w:tc>
          <w:tcPr>
            <w:tcW w:w="3929" w:type="pct"/>
            <w:gridSpan w:val="2"/>
          </w:tcPr>
          <w:p w14:paraId="77879AE6" w14:textId="77777777" w:rsidR="00D32072" w:rsidRPr="009C4175" w:rsidRDefault="00D32072" w:rsidP="00BE2ADA">
            <w:pPr>
              <w:pStyle w:val="NoSpacing"/>
              <w:jc w:val="both"/>
            </w:pPr>
            <w:r>
              <w:t>Verify the dimensional consistency of the equation X=ut+½at</w:t>
            </w:r>
            <w:r w:rsidRPr="00BE2ADA">
              <w:rPr>
                <w:vertAlign w:val="superscript"/>
              </w:rPr>
              <w:t>2</w:t>
            </w:r>
            <w:r>
              <w:t xml:space="preserve"> where X - length, u -initial velocity, a – acceleration, and t - time.</w:t>
            </w:r>
          </w:p>
        </w:tc>
        <w:tc>
          <w:tcPr>
            <w:tcW w:w="319" w:type="pct"/>
          </w:tcPr>
          <w:p w14:paraId="284E6FAE" w14:textId="77777777" w:rsidR="00D32072" w:rsidRPr="009C4175" w:rsidRDefault="00D32072" w:rsidP="00246EB4">
            <w:pPr>
              <w:pStyle w:val="NoSpacing"/>
              <w:jc w:val="center"/>
            </w:pPr>
            <w:r w:rsidRPr="009C4175">
              <w:t>CO1</w:t>
            </w:r>
          </w:p>
        </w:tc>
        <w:tc>
          <w:tcPr>
            <w:tcW w:w="256" w:type="pct"/>
          </w:tcPr>
          <w:p w14:paraId="641F1F14" w14:textId="77777777" w:rsidR="00D32072" w:rsidRPr="009C4175" w:rsidRDefault="00D32072" w:rsidP="00246EB4">
            <w:pPr>
              <w:pStyle w:val="NoSpacing"/>
              <w:jc w:val="center"/>
            </w:pPr>
            <w:r w:rsidRPr="009C4175">
              <w:t>An</w:t>
            </w:r>
          </w:p>
        </w:tc>
        <w:tc>
          <w:tcPr>
            <w:tcW w:w="224" w:type="pct"/>
          </w:tcPr>
          <w:p w14:paraId="18F83D4D" w14:textId="77777777" w:rsidR="00D32072" w:rsidRPr="009C4175" w:rsidRDefault="00D32072" w:rsidP="00246EB4">
            <w:pPr>
              <w:pStyle w:val="NoSpacing"/>
              <w:jc w:val="center"/>
            </w:pPr>
            <w:r w:rsidRPr="009C4175">
              <w:t>3</w:t>
            </w:r>
          </w:p>
        </w:tc>
      </w:tr>
      <w:tr w:rsidR="00D32072" w:rsidRPr="009C4175" w14:paraId="3EE35DD5" w14:textId="77777777" w:rsidTr="008C6375">
        <w:trPr>
          <w:trHeight w:val="283"/>
        </w:trPr>
        <w:tc>
          <w:tcPr>
            <w:tcW w:w="272" w:type="pct"/>
          </w:tcPr>
          <w:p w14:paraId="7060CAA2" w14:textId="77777777" w:rsidR="00D32072" w:rsidRPr="009C4175" w:rsidRDefault="00D32072" w:rsidP="00246EB4">
            <w:pPr>
              <w:pStyle w:val="NoSpacing"/>
              <w:jc w:val="center"/>
            </w:pPr>
            <w:r w:rsidRPr="009C4175">
              <w:t>12.</w:t>
            </w:r>
          </w:p>
        </w:tc>
        <w:tc>
          <w:tcPr>
            <w:tcW w:w="3929" w:type="pct"/>
            <w:gridSpan w:val="2"/>
          </w:tcPr>
          <w:p w14:paraId="4C4AA9F4" w14:textId="77777777" w:rsidR="00D32072" w:rsidRPr="009C4175" w:rsidRDefault="00D32072" w:rsidP="00246EB4">
            <w:pPr>
              <w:pStyle w:val="NoSpacing"/>
              <w:jc w:val="both"/>
            </w:pPr>
            <w:r>
              <w:t xml:space="preserve">Describe </w:t>
            </w:r>
            <w:r w:rsidRPr="00752810">
              <w:t>Dalton’s and Amagat’s law and represent its equation.</w:t>
            </w:r>
          </w:p>
        </w:tc>
        <w:tc>
          <w:tcPr>
            <w:tcW w:w="319" w:type="pct"/>
          </w:tcPr>
          <w:p w14:paraId="6766CE47" w14:textId="77777777" w:rsidR="00D32072" w:rsidRPr="009C4175" w:rsidRDefault="00D32072" w:rsidP="00246EB4">
            <w:pPr>
              <w:pStyle w:val="NoSpacing"/>
              <w:jc w:val="center"/>
            </w:pPr>
            <w:r w:rsidRPr="009C4175">
              <w:t>CO2</w:t>
            </w:r>
          </w:p>
        </w:tc>
        <w:tc>
          <w:tcPr>
            <w:tcW w:w="256" w:type="pct"/>
          </w:tcPr>
          <w:p w14:paraId="6E04756C" w14:textId="77777777" w:rsidR="00D32072" w:rsidRPr="009C4175" w:rsidRDefault="00D32072" w:rsidP="00246EB4">
            <w:pPr>
              <w:pStyle w:val="NoSpacing"/>
              <w:jc w:val="center"/>
            </w:pPr>
            <w:r w:rsidRPr="009C4175">
              <w:t>U</w:t>
            </w:r>
          </w:p>
        </w:tc>
        <w:tc>
          <w:tcPr>
            <w:tcW w:w="224" w:type="pct"/>
          </w:tcPr>
          <w:p w14:paraId="3C19A533" w14:textId="77777777" w:rsidR="00D32072" w:rsidRPr="009C4175" w:rsidRDefault="00D32072" w:rsidP="00246EB4">
            <w:pPr>
              <w:pStyle w:val="NoSpacing"/>
              <w:jc w:val="center"/>
            </w:pPr>
            <w:r w:rsidRPr="009C4175">
              <w:t>3</w:t>
            </w:r>
          </w:p>
        </w:tc>
      </w:tr>
      <w:tr w:rsidR="00D32072" w:rsidRPr="009C4175" w14:paraId="5D668427" w14:textId="77777777" w:rsidTr="008C6375">
        <w:trPr>
          <w:trHeight w:val="283"/>
        </w:trPr>
        <w:tc>
          <w:tcPr>
            <w:tcW w:w="272" w:type="pct"/>
          </w:tcPr>
          <w:p w14:paraId="33939915" w14:textId="77777777" w:rsidR="00D32072" w:rsidRPr="009C4175" w:rsidRDefault="00D32072" w:rsidP="00246EB4">
            <w:pPr>
              <w:pStyle w:val="NoSpacing"/>
              <w:jc w:val="center"/>
            </w:pPr>
            <w:r w:rsidRPr="009C4175">
              <w:t>13.</w:t>
            </w:r>
          </w:p>
        </w:tc>
        <w:tc>
          <w:tcPr>
            <w:tcW w:w="3929" w:type="pct"/>
            <w:gridSpan w:val="2"/>
          </w:tcPr>
          <w:p w14:paraId="40649943" w14:textId="77777777" w:rsidR="00D32072" w:rsidRPr="009C4175" w:rsidRDefault="00D32072" w:rsidP="00246EB4">
            <w:pPr>
              <w:pStyle w:val="NoSpacing"/>
              <w:jc w:val="both"/>
            </w:pPr>
            <w:r>
              <w:t>Orange juice concentrate is made by concentrating single-strength juice to 65% solids followed by dilution of the concentrate to 45% solids using single-strength juice. Develop a process flow diagram and construct a mass balances for the whole system and for as many subsystems as possible.</w:t>
            </w:r>
          </w:p>
        </w:tc>
        <w:tc>
          <w:tcPr>
            <w:tcW w:w="319" w:type="pct"/>
          </w:tcPr>
          <w:p w14:paraId="6E5888FC" w14:textId="77777777" w:rsidR="00D32072" w:rsidRPr="009C4175" w:rsidRDefault="00D32072" w:rsidP="00246EB4">
            <w:pPr>
              <w:pStyle w:val="NoSpacing"/>
              <w:jc w:val="center"/>
            </w:pPr>
            <w:r w:rsidRPr="009C4175">
              <w:t>CO3</w:t>
            </w:r>
          </w:p>
        </w:tc>
        <w:tc>
          <w:tcPr>
            <w:tcW w:w="256" w:type="pct"/>
          </w:tcPr>
          <w:p w14:paraId="558C3018" w14:textId="77777777" w:rsidR="00D32072" w:rsidRPr="009C4175" w:rsidRDefault="00D32072" w:rsidP="00246EB4">
            <w:pPr>
              <w:pStyle w:val="NoSpacing"/>
              <w:jc w:val="center"/>
            </w:pPr>
            <w:r>
              <w:t>C</w:t>
            </w:r>
          </w:p>
        </w:tc>
        <w:tc>
          <w:tcPr>
            <w:tcW w:w="224" w:type="pct"/>
          </w:tcPr>
          <w:p w14:paraId="7E1DEEFE" w14:textId="77777777" w:rsidR="00D32072" w:rsidRPr="009C4175" w:rsidRDefault="00D32072" w:rsidP="00246EB4">
            <w:pPr>
              <w:pStyle w:val="NoSpacing"/>
              <w:jc w:val="center"/>
            </w:pPr>
            <w:r w:rsidRPr="009C4175">
              <w:t>3</w:t>
            </w:r>
          </w:p>
        </w:tc>
      </w:tr>
      <w:tr w:rsidR="00D32072" w:rsidRPr="009C4175" w14:paraId="45F8055F" w14:textId="77777777" w:rsidTr="008C6375">
        <w:trPr>
          <w:trHeight w:val="283"/>
        </w:trPr>
        <w:tc>
          <w:tcPr>
            <w:tcW w:w="272" w:type="pct"/>
          </w:tcPr>
          <w:p w14:paraId="40E8AC00" w14:textId="77777777" w:rsidR="00D32072" w:rsidRPr="009C4175" w:rsidRDefault="00D32072" w:rsidP="00246EB4">
            <w:pPr>
              <w:pStyle w:val="NoSpacing"/>
              <w:jc w:val="center"/>
            </w:pPr>
            <w:r w:rsidRPr="009C4175">
              <w:t>14.</w:t>
            </w:r>
          </w:p>
        </w:tc>
        <w:tc>
          <w:tcPr>
            <w:tcW w:w="3929" w:type="pct"/>
            <w:gridSpan w:val="2"/>
          </w:tcPr>
          <w:p w14:paraId="391B620E" w14:textId="77777777" w:rsidR="00D32072" w:rsidRPr="009C4175" w:rsidRDefault="00D32072" w:rsidP="00246EB4">
            <w:pPr>
              <w:pStyle w:val="NoSpacing"/>
              <w:jc w:val="both"/>
            </w:pPr>
            <w:r>
              <w:t>Determine the heat capacity of a gas mixture at 40</w:t>
            </w:r>
            <w:r>
              <w:sym w:font="Symbol" w:char="F0B0"/>
            </w:r>
            <w:r>
              <w:t>C containing 2.5 mol% carbon dioxide, 4.0 mol% ethylene and 93.5 mol% nitrogen. The molar heat capacities at constant pressure of carbon dioxide, ethylene and nitrogen is given as c</w:t>
            </w:r>
            <w:r w:rsidRPr="00996757">
              <w:rPr>
                <w:vertAlign w:val="subscript"/>
              </w:rPr>
              <w:t>p</w:t>
            </w:r>
            <w:r>
              <w:t xml:space="preserve"> = 37.29, 44.61 and 29.53 kJ kmol</w:t>
            </w:r>
            <w:r w:rsidRPr="00CF2C5E">
              <w:rPr>
                <w:vertAlign w:val="superscript"/>
              </w:rPr>
              <w:t>−1</w:t>
            </w:r>
            <w:r>
              <w:t xml:space="preserve"> K</w:t>
            </w:r>
            <w:r w:rsidRPr="00CF2C5E">
              <w:rPr>
                <w:vertAlign w:val="superscript"/>
              </w:rPr>
              <w:t>−1</w:t>
            </w:r>
            <w:r>
              <w:t>, respectively.</w:t>
            </w:r>
          </w:p>
        </w:tc>
        <w:tc>
          <w:tcPr>
            <w:tcW w:w="319" w:type="pct"/>
          </w:tcPr>
          <w:p w14:paraId="6A8D75B2" w14:textId="77777777" w:rsidR="00D32072" w:rsidRPr="009C4175" w:rsidRDefault="00D32072" w:rsidP="00246EB4">
            <w:pPr>
              <w:pStyle w:val="NoSpacing"/>
              <w:jc w:val="center"/>
            </w:pPr>
            <w:r w:rsidRPr="009C4175">
              <w:t>CO4</w:t>
            </w:r>
          </w:p>
        </w:tc>
        <w:tc>
          <w:tcPr>
            <w:tcW w:w="256" w:type="pct"/>
          </w:tcPr>
          <w:p w14:paraId="4FE919DC" w14:textId="77777777" w:rsidR="00D32072" w:rsidRPr="009C4175" w:rsidRDefault="00D32072" w:rsidP="00246EB4">
            <w:pPr>
              <w:pStyle w:val="NoSpacing"/>
              <w:jc w:val="center"/>
            </w:pPr>
            <w:r>
              <w:t>A</w:t>
            </w:r>
          </w:p>
        </w:tc>
        <w:tc>
          <w:tcPr>
            <w:tcW w:w="224" w:type="pct"/>
          </w:tcPr>
          <w:p w14:paraId="3C91F1DA" w14:textId="77777777" w:rsidR="00D32072" w:rsidRPr="009C4175" w:rsidRDefault="00D32072" w:rsidP="00246EB4">
            <w:pPr>
              <w:pStyle w:val="NoSpacing"/>
              <w:jc w:val="center"/>
            </w:pPr>
            <w:r w:rsidRPr="009C4175">
              <w:t>3</w:t>
            </w:r>
          </w:p>
        </w:tc>
      </w:tr>
      <w:tr w:rsidR="00D32072" w:rsidRPr="009C4175" w14:paraId="59AE4105" w14:textId="77777777" w:rsidTr="008C6375">
        <w:trPr>
          <w:trHeight w:val="283"/>
        </w:trPr>
        <w:tc>
          <w:tcPr>
            <w:tcW w:w="272" w:type="pct"/>
          </w:tcPr>
          <w:p w14:paraId="56F2EACC" w14:textId="77777777" w:rsidR="00D32072" w:rsidRPr="009C4175" w:rsidRDefault="00D32072" w:rsidP="00246EB4">
            <w:pPr>
              <w:pStyle w:val="NoSpacing"/>
              <w:jc w:val="center"/>
            </w:pPr>
            <w:r w:rsidRPr="009C4175">
              <w:t>15.</w:t>
            </w:r>
          </w:p>
        </w:tc>
        <w:tc>
          <w:tcPr>
            <w:tcW w:w="3929" w:type="pct"/>
            <w:gridSpan w:val="2"/>
          </w:tcPr>
          <w:p w14:paraId="4026736B" w14:textId="77777777" w:rsidR="00D32072" w:rsidRPr="009C4175" w:rsidRDefault="00D32072" w:rsidP="00246EB4">
            <w:pPr>
              <w:pStyle w:val="NoSpacing"/>
              <w:jc w:val="both"/>
            </w:pPr>
            <w:r>
              <w:t>Define heating value and compare NHV with GHV.</w:t>
            </w:r>
          </w:p>
        </w:tc>
        <w:tc>
          <w:tcPr>
            <w:tcW w:w="319" w:type="pct"/>
          </w:tcPr>
          <w:p w14:paraId="1E26AB83" w14:textId="77777777" w:rsidR="00D32072" w:rsidRPr="009C4175" w:rsidRDefault="00D32072" w:rsidP="00246EB4">
            <w:pPr>
              <w:pStyle w:val="NoSpacing"/>
              <w:jc w:val="center"/>
            </w:pPr>
            <w:r w:rsidRPr="009C4175">
              <w:t>CO5</w:t>
            </w:r>
          </w:p>
        </w:tc>
        <w:tc>
          <w:tcPr>
            <w:tcW w:w="256" w:type="pct"/>
          </w:tcPr>
          <w:p w14:paraId="4C8E79AF" w14:textId="77777777" w:rsidR="00D32072" w:rsidRPr="009C4175" w:rsidRDefault="00D32072" w:rsidP="00246EB4">
            <w:pPr>
              <w:pStyle w:val="NoSpacing"/>
              <w:jc w:val="center"/>
            </w:pPr>
            <w:r w:rsidRPr="009C4175">
              <w:t>An</w:t>
            </w:r>
          </w:p>
        </w:tc>
        <w:tc>
          <w:tcPr>
            <w:tcW w:w="224" w:type="pct"/>
          </w:tcPr>
          <w:p w14:paraId="10DF1827" w14:textId="77777777" w:rsidR="00D32072" w:rsidRPr="009C4175" w:rsidRDefault="00D32072" w:rsidP="00246EB4">
            <w:pPr>
              <w:pStyle w:val="NoSpacing"/>
              <w:jc w:val="center"/>
            </w:pPr>
            <w:r w:rsidRPr="009C4175">
              <w:t>3</w:t>
            </w:r>
          </w:p>
        </w:tc>
      </w:tr>
      <w:tr w:rsidR="00D32072" w:rsidRPr="009C4175" w14:paraId="51B06DF4" w14:textId="77777777" w:rsidTr="008C6375">
        <w:trPr>
          <w:trHeight w:val="283"/>
        </w:trPr>
        <w:tc>
          <w:tcPr>
            <w:tcW w:w="272" w:type="pct"/>
          </w:tcPr>
          <w:p w14:paraId="0D014725" w14:textId="77777777" w:rsidR="00D32072" w:rsidRPr="009C4175" w:rsidRDefault="00D32072" w:rsidP="00246EB4">
            <w:pPr>
              <w:pStyle w:val="NoSpacing"/>
              <w:jc w:val="center"/>
            </w:pPr>
            <w:r w:rsidRPr="009C4175">
              <w:t>16.</w:t>
            </w:r>
          </w:p>
        </w:tc>
        <w:tc>
          <w:tcPr>
            <w:tcW w:w="3929" w:type="pct"/>
            <w:gridSpan w:val="2"/>
          </w:tcPr>
          <w:p w14:paraId="05130041" w14:textId="77777777" w:rsidR="00D32072" w:rsidRPr="009C4175" w:rsidRDefault="00D32072" w:rsidP="00246EB4">
            <w:pPr>
              <w:pStyle w:val="NoSpacing"/>
              <w:jc w:val="both"/>
            </w:pPr>
            <w:r w:rsidRPr="005D3AA8">
              <w:t>Using a psychrometric chart, determine the specific volume, wet bulb temperature, and absolute humidity of air at 20°C dry-bulb temperature and 50% saturation</w:t>
            </w:r>
            <w:r>
              <w:t>.</w:t>
            </w:r>
          </w:p>
        </w:tc>
        <w:tc>
          <w:tcPr>
            <w:tcW w:w="319" w:type="pct"/>
          </w:tcPr>
          <w:p w14:paraId="44FD7EBA" w14:textId="77777777" w:rsidR="00D32072" w:rsidRPr="009C4175" w:rsidRDefault="00D32072" w:rsidP="00246EB4">
            <w:pPr>
              <w:pStyle w:val="NoSpacing"/>
              <w:jc w:val="center"/>
            </w:pPr>
            <w:r w:rsidRPr="009C4175">
              <w:t>CO6</w:t>
            </w:r>
          </w:p>
        </w:tc>
        <w:tc>
          <w:tcPr>
            <w:tcW w:w="256" w:type="pct"/>
          </w:tcPr>
          <w:p w14:paraId="4BF3797D" w14:textId="77777777" w:rsidR="00D32072" w:rsidRPr="009C4175" w:rsidRDefault="00D32072" w:rsidP="00246EB4">
            <w:pPr>
              <w:pStyle w:val="NoSpacing"/>
              <w:jc w:val="center"/>
            </w:pPr>
            <w:r>
              <w:t>A</w:t>
            </w:r>
          </w:p>
        </w:tc>
        <w:tc>
          <w:tcPr>
            <w:tcW w:w="224" w:type="pct"/>
          </w:tcPr>
          <w:p w14:paraId="56889B08" w14:textId="77777777" w:rsidR="00D32072" w:rsidRPr="009C4175" w:rsidRDefault="00D32072" w:rsidP="00246EB4">
            <w:pPr>
              <w:pStyle w:val="NoSpacing"/>
              <w:jc w:val="center"/>
            </w:pPr>
            <w:r w:rsidRPr="009C4175">
              <w:t>3</w:t>
            </w:r>
          </w:p>
        </w:tc>
      </w:tr>
      <w:tr w:rsidR="00D32072" w:rsidRPr="009C4175" w14:paraId="6A295F9A" w14:textId="77777777" w:rsidTr="00517D3B">
        <w:trPr>
          <w:trHeight w:val="552"/>
        </w:trPr>
        <w:tc>
          <w:tcPr>
            <w:tcW w:w="5000" w:type="pct"/>
            <w:gridSpan w:val="6"/>
          </w:tcPr>
          <w:p w14:paraId="787700A1" w14:textId="77777777" w:rsidR="00D32072" w:rsidRPr="009C4175" w:rsidRDefault="00D32072" w:rsidP="00246EB4">
            <w:pPr>
              <w:jc w:val="center"/>
              <w:rPr>
                <w:b/>
              </w:rPr>
            </w:pPr>
            <w:r w:rsidRPr="009C4175">
              <w:rPr>
                <w:b/>
              </w:rPr>
              <w:t>PART – C (6 X 12 = 72 MARKS)</w:t>
            </w:r>
          </w:p>
          <w:p w14:paraId="08601C46" w14:textId="77777777" w:rsidR="00D32072" w:rsidRPr="009C4175" w:rsidRDefault="00D32072" w:rsidP="00246EB4">
            <w:pPr>
              <w:jc w:val="center"/>
              <w:rPr>
                <w:b/>
              </w:rPr>
            </w:pPr>
            <w:r w:rsidRPr="009C4175">
              <w:rPr>
                <w:b/>
              </w:rPr>
              <w:t>(Answer any five Questions from Q. No. 17 to 23, Q. No. 24 is Compulsory)</w:t>
            </w:r>
          </w:p>
        </w:tc>
      </w:tr>
      <w:tr w:rsidR="00D32072" w:rsidRPr="009C4175" w14:paraId="03745755" w14:textId="77777777" w:rsidTr="008C6375">
        <w:trPr>
          <w:trHeight w:val="283"/>
        </w:trPr>
        <w:tc>
          <w:tcPr>
            <w:tcW w:w="272" w:type="pct"/>
          </w:tcPr>
          <w:p w14:paraId="50457D4C" w14:textId="77777777" w:rsidR="00D32072" w:rsidRPr="009C4175" w:rsidRDefault="00D32072" w:rsidP="00246EB4">
            <w:pPr>
              <w:jc w:val="center"/>
            </w:pPr>
            <w:r w:rsidRPr="009C4175">
              <w:t>17.</w:t>
            </w:r>
          </w:p>
        </w:tc>
        <w:tc>
          <w:tcPr>
            <w:tcW w:w="189" w:type="pct"/>
          </w:tcPr>
          <w:p w14:paraId="14E4AB19" w14:textId="77777777" w:rsidR="00D32072" w:rsidRPr="009C4175" w:rsidRDefault="00D32072" w:rsidP="00246EB4">
            <w:pPr>
              <w:jc w:val="center"/>
            </w:pPr>
            <w:r w:rsidRPr="009C4175">
              <w:t>a.</w:t>
            </w:r>
          </w:p>
        </w:tc>
        <w:tc>
          <w:tcPr>
            <w:tcW w:w="3740" w:type="pct"/>
          </w:tcPr>
          <w:p w14:paraId="2384936F" w14:textId="77777777" w:rsidR="00D32072" w:rsidRDefault="00D32072" w:rsidP="003C380B">
            <w:pPr>
              <w:jc w:val="both"/>
            </w:pPr>
            <w:r>
              <w:t>An aqueous solution of K</w:t>
            </w:r>
            <w:r w:rsidRPr="00417378">
              <w:rPr>
                <w:vertAlign w:val="subscript"/>
              </w:rPr>
              <w:t>2</w:t>
            </w:r>
            <w:r>
              <w:t>CO</w:t>
            </w:r>
            <w:r w:rsidRPr="00417378">
              <w:rPr>
                <w:vertAlign w:val="subscript"/>
              </w:rPr>
              <w:t>3</w:t>
            </w:r>
            <w:r>
              <w:t xml:space="preserve"> contains 50% salt and the specific gravity of the solution is 1.53. Determine the following:</w:t>
            </w:r>
          </w:p>
          <w:p w14:paraId="3018C964" w14:textId="77777777" w:rsidR="00D32072" w:rsidRDefault="00D32072" w:rsidP="003C380B">
            <w:pPr>
              <w:jc w:val="both"/>
            </w:pPr>
            <w:r>
              <w:t>a) The mole percent of the salt in solution</w:t>
            </w:r>
          </w:p>
          <w:p w14:paraId="41F2C06B" w14:textId="77777777" w:rsidR="00D32072" w:rsidRDefault="00D32072" w:rsidP="003C380B">
            <w:pPr>
              <w:jc w:val="both"/>
            </w:pPr>
            <w:r>
              <w:t>b) The volume percent of water assuming density of water is 1000 kg/m</w:t>
            </w:r>
            <w:r w:rsidRPr="00B61C0D">
              <w:rPr>
                <w:vertAlign w:val="superscript"/>
              </w:rPr>
              <w:t>3</w:t>
            </w:r>
            <w:r>
              <w:t xml:space="preserve"> and there is no volume change on mixing.</w:t>
            </w:r>
          </w:p>
          <w:p w14:paraId="18CCA077" w14:textId="77777777" w:rsidR="00D32072" w:rsidRDefault="00D32072" w:rsidP="003C380B">
            <w:pPr>
              <w:jc w:val="both"/>
            </w:pPr>
            <w:r>
              <w:t>c) The molality of the solution</w:t>
            </w:r>
          </w:p>
          <w:p w14:paraId="7D34B5AA" w14:textId="77777777" w:rsidR="00D32072" w:rsidRDefault="00D32072" w:rsidP="003C380B">
            <w:pPr>
              <w:jc w:val="both"/>
            </w:pPr>
            <w:r>
              <w:t>d) The molarity of the solution</w:t>
            </w:r>
          </w:p>
          <w:p w14:paraId="6A2A430D" w14:textId="77777777" w:rsidR="00D32072" w:rsidRPr="009C4175" w:rsidRDefault="00D32072" w:rsidP="009828F6">
            <w:r w:rsidRPr="009828F6">
              <w:lastRenderedPageBreak/>
              <w:t>e) The normality of the solution</w:t>
            </w:r>
          </w:p>
        </w:tc>
        <w:tc>
          <w:tcPr>
            <w:tcW w:w="319" w:type="pct"/>
          </w:tcPr>
          <w:p w14:paraId="725B3325" w14:textId="77777777" w:rsidR="00D32072" w:rsidRPr="009C4175" w:rsidRDefault="00D32072" w:rsidP="00246EB4">
            <w:pPr>
              <w:jc w:val="center"/>
            </w:pPr>
            <w:r w:rsidRPr="009C4175">
              <w:lastRenderedPageBreak/>
              <w:t>CO1</w:t>
            </w:r>
          </w:p>
        </w:tc>
        <w:tc>
          <w:tcPr>
            <w:tcW w:w="256" w:type="pct"/>
          </w:tcPr>
          <w:p w14:paraId="2FC60216" w14:textId="77777777" w:rsidR="00D32072" w:rsidRPr="009C4175" w:rsidRDefault="00D32072" w:rsidP="00246EB4">
            <w:pPr>
              <w:jc w:val="center"/>
            </w:pPr>
            <w:r>
              <w:t>A</w:t>
            </w:r>
          </w:p>
        </w:tc>
        <w:tc>
          <w:tcPr>
            <w:tcW w:w="224" w:type="pct"/>
          </w:tcPr>
          <w:p w14:paraId="5A4AD258" w14:textId="77777777" w:rsidR="00D32072" w:rsidRPr="009C4175" w:rsidRDefault="00D32072" w:rsidP="00246EB4">
            <w:pPr>
              <w:jc w:val="center"/>
            </w:pPr>
            <w:r>
              <w:t>10</w:t>
            </w:r>
          </w:p>
        </w:tc>
      </w:tr>
      <w:tr w:rsidR="00D32072" w:rsidRPr="009C4175" w14:paraId="112DB319" w14:textId="77777777" w:rsidTr="008C6375">
        <w:trPr>
          <w:trHeight w:val="283"/>
        </w:trPr>
        <w:tc>
          <w:tcPr>
            <w:tcW w:w="272" w:type="pct"/>
          </w:tcPr>
          <w:p w14:paraId="214717CC" w14:textId="77777777" w:rsidR="00D32072" w:rsidRPr="009C4175" w:rsidRDefault="00D32072" w:rsidP="00246EB4">
            <w:pPr>
              <w:jc w:val="center"/>
            </w:pPr>
          </w:p>
        </w:tc>
        <w:tc>
          <w:tcPr>
            <w:tcW w:w="189" w:type="pct"/>
          </w:tcPr>
          <w:p w14:paraId="3F689E43" w14:textId="77777777" w:rsidR="00D32072" w:rsidRPr="009C4175" w:rsidRDefault="00D32072" w:rsidP="00246EB4">
            <w:pPr>
              <w:jc w:val="center"/>
            </w:pPr>
            <w:r w:rsidRPr="009C4175">
              <w:t>b.</w:t>
            </w:r>
          </w:p>
        </w:tc>
        <w:tc>
          <w:tcPr>
            <w:tcW w:w="3740" w:type="pct"/>
          </w:tcPr>
          <w:p w14:paraId="2B8C502D" w14:textId="77777777" w:rsidR="00D32072" w:rsidRDefault="00D32072" w:rsidP="003C380B">
            <w:pPr>
              <w:jc w:val="both"/>
              <w:rPr>
                <w:bCs/>
              </w:rPr>
            </w:pPr>
            <w:r>
              <w:rPr>
                <w:bCs/>
              </w:rPr>
              <w:t>The weight of an object is 300 N at a location where acceleration due to gravity is 9.81 m/s</w:t>
            </w:r>
            <w:r>
              <w:rPr>
                <w:bCs/>
                <w:vertAlign w:val="superscript"/>
              </w:rPr>
              <w:t>2</w:t>
            </w:r>
            <w:r>
              <w:rPr>
                <w:bCs/>
              </w:rPr>
              <w:t xml:space="preserve">. </w:t>
            </w:r>
          </w:p>
          <w:p w14:paraId="40EC8E09" w14:textId="77777777" w:rsidR="00D32072" w:rsidRDefault="00D32072" w:rsidP="003C380B">
            <w:pPr>
              <w:jc w:val="both"/>
              <w:rPr>
                <w:bCs/>
              </w:rPr>
            </w:pPr>
            <w:r>
              <w:rPr>
                <w:bCs/>
              </w:rPr>
              <w:t>a) Determine the mass of the object in kilograms.</w:t>
            </w:r>
          </w:p>
          <w:p w14:paraId="4E11D83E" w14:textId="77777777" w:rsidR="00D32072" w:rsidRPr="00D50B54" w:rsidRDefault="00D32072" w:rsidP="00246EB4">
            <w:pPr>
              <w:rPr>
                <w:bCs/>
              </w:rPr>
            </w:pPr>
            <w:r>
              <w:rPr>
                <w:bCs/>
              </w:rPr>
              <w:t>b) Express the mass in FPS system.</w:t>
            </w:r>
          </w:p>
        </w:tc>
        <w:tc>
          <w:tcPr>
            <w:tcW w:w="319" w:type="pct"/>
          </w:tcPr>
          <w:p w14:paraId="1DA1AEB9" w14:textId="77777777" w:rsidR="00D32072" w:rsidRPr="009C4175" w:rsidRDefault="00D32072" w:rsidP="00246EB4">
            <w:pPr>
              <w:jc w:val="center"/>
            </w:pPr>
            <w:r>
              <w:t>CO1</w:t>
            </w:r>
          </w:p>
        </w:tc>
        <w:tc>
          <w:tcPr>
            <w:tcW w:w="256" w:type="pct"/>
          </w:tcPr>
          <w:p w14:paraId="5EB8ADC5" w14:textId="77777777" w:rsidR="00D32072" w:rsidRPr="009C4175" w:rsidRDefault="00D32072" w:rsidP="00246EB4">
            <w:pPr>
              <w:jc w:val="center"/>
            </w:pPr>
            <w:r>
              <w:t>An</w:t>
            </w:r>
          </w:p>
        </w:tc>
        <w:tc>
          <w:tcPr>
            <w:tcW w:w="224" w:type="pct"/>
          </w:tcPr>
          <w:p w14:paraId="6DEF521A" w14:textId="77777777" w:rsidR="00D32072" w:rsidRPr="009C4175" w:rsidRDefault="00D32072" w:rsidP="00246EB4">
            <w:pPr>
              <w:jc w:val="center"/>
            </w:pPr>
            <w:r>
              <w:t>2</w:t>
            </w:r>
          </w:p>
        </w:tc>
      </w:tr>
      <w:tr w:rsidR="00D32072" w:rsidRPr="009C4175" w14:paraId="1956766D" w14:textId="77777777" w:rsidTr="008C6375">
        <w:trPr>
          <w:trHeight w:val="283"/>
        </w:trPr>
        <w:tc>
          <w:tcPr>
            <w:tcW w:w="272" w:type="pct"/>
          </w:tcPr>
          <w:p w14:paraId="213C7F1B" w14:textId="77777777" w:rsidR="00D32072" w:rsidRPr="009C4175" w:rsidRDefault="00D32072" w:rsidP="00246EB4">
            <w:pPr>
              <w:jc w:val="center"/>
            </w:pPr>
          </w:p>
        </w:tc>
        <w:tc>
          <w:tcPr>
            <w:tcW w:w="189" w:type="pct"/>
          </w:tcPr>
          <w:p w14:paraId="28E4EB0D" w14:textId="77777777" w:rsidR="00D32072" w:rsidRPr="009C4175" w:rsidRDefault="00D32072" w:rsidP="00246EB4">
            <w:pPr>
              <w:jc w:val="center"/>
            </w:pPr>
          </w:p>
        </w:tc>
        <w:tc>
          <w:tcPr>
            <w:tcW w:w="3740" w:type="pct"/>
          </w:tcPr>
          <w:p w14:paraId="711A2D0F" w14:textId="77777777" w:rsidR="00D32072" w:rsidRPr="009C4175" w:rsidRDefault="00D32072" w:rsidP="00246EB4"/>
        </w:tc>
        <w:tc>
          <w:tcPr>
            <w:tcW w:w="319" w:type="pct"/>
          </w:tcPr>
          <w:p w14:paraId="143F8267" w14:textId="77777777" w:rsidR="00D32072" w:rsidRPr="009C4175" w:rsidRDefault="00D32072" w:rsidP="00246EB4">
            <w:pPr>
              <w:jc w:val="center"/>
            </w:pPr>
          </w:p>
        </w:tc>
        <w:tc>
          <w:tcPr>
            <w:tcW w:w="256" w:type="pct"/>
          </w:tcPr>
          <w:p w14:paraId="637A56E6" w14:textId="77777777" w:rsidR="00D32072" w:rsidRPr="009C4175" w:rsidRDefault="00D32072" w:rsidP="00246EB4">
            <w:pPr>
              <w:jc w:val="center"/>
            </w:pPr>
          </w:p>
        </w:tc>
        <w:tc>
          <w:tcPr>
            <w:tcW w:w="224" w:type="pct"/>
          </w:tcPr>
          <w:p w14:paraId="67649935" w14:textId="77777777" w:rsidR="00D32072" w:rsidRPr="009C4175" w:rsidRDefault="00D32072" w:rsidP="00246EB4">
            <w:pPr>
              <w:jc w:val="center"/>
            </w:pPr>
          </w:p>
        </w:tc>
      </w:tr>
      <w:tr w:rsidR="00D32072" w:rsidRPr="009C4175" w14:paraId="48332C5A" w14:textId="77777777" w:rsidTr="008C6375">
        <w:trPr>
          <w:trHeight w:val="283"/>
        </w:trPr>
        <w:tc>
          <w:tcPr>
            <w:tcW w:w="272" w:type="pct"/>
          </w:tcPr>
          <w:p w14:paraId="2509E3DA" w14:textId="77777777" w:rsidR="00D32072" w:rsidRPr="009C4175" w:rsidRDefault="00D32072" w:rsidP="00246EB4">
            <w:pPr>
              <w:jc w:val="center"/>
            </w:pPr>
            <w:r w:rsidRPr="009C4175">
              <w:t>18.</w:t>
            </w:r>
          </w:p>
        </w:tc>
        <w:tc>
          <w:tcPr>
            <w:tcW w:w="189" w:type="pct"/>
          </w:tcPr>
          <w:p w14:paraId="0776FB24" w14:textId="77777777" w:rsidR="00D32072" w:rsidRPr="009C4175" w:rsidRDefault="00D32072" w:rsidP="00246EB4">
            <w:pPr>
              <w:jc w:val="center"/>
            </w:pPr>
            <w:r w:rsidRPr="009C4175">
              <w:t>a.</w:t>
            </w:r>
          </w:p>
        </w:tc>
        <w:tc>
          <w:tcPr>
            <w:tcW w:w="3740" w:type="pct"/>
          </w:tcPr>
          <w:p w14:paraId="7A8D387D" w14:textId="77777777" w:rsidR="00D32072" w:rsidRPr="009C4175" w:rsidRDefault="00D32072" w:rsidP="003C380B">
            <w:pPr>
              <w:jc w:val="both"/>
            </w:pPr>
            <w:r w:rsidRPr="00341BA7">
              <w:t xml:space="preserve">Illustrate the gas laws and derive an expression for </w:t>
            </w:r>
            <w:r>
              <w:t xml:space="preserve">the </w:t>
            </w:r>
            <w:r w:rsidRPr="00341BA7">
              <w:t>ideal gas equation.</w:t>
            </w:r>
          </w:p>
        </w:tc>
        <w:tc>
          <w:tcPr>
            <w:tcW w:w="319" w:type="pct"/>
          </w:tcPr>
          <w:p w14:paraId="16BD1E41" w14:textId="77777777" w:rsidR="00D32072" w:rsidRPr="009C4175" w:rsidRDefault="00D32072" w:rsidP="00246EB4">
            <w:pPr>
              <w:jc w:val="center"/>
            </w:pPr>
            <w:r w:rsidRPr="009C4175">
              <w:t>CO2</w:t>
            </w:r>
          </w:p>
        </w:tc>
        <w:tc>
          <w:tcPr>
            <w:tcW w:w="256" w:type="pct"/>
          </w:tcPr>
          <w:p w14:paraId="703E6D6A" w14:textId="77777777" w:rsidR="00D32072" w:rsidRPr="009C4175" w:rsidRDefault="00D32072" w:rsidP="00246EB4">
            <w:pPr>
              <w:jc w:val="center"/>
            </w:pPr>
            <w:r>
              <w:t>An</w:t>
            </w:r>
          </w:p>
        </w:tc>
        <w:tc>
          <w:tcPr>
            <w:tcW w:w="224" w:type="pct"/>
          </w:tcPr>
          <w:p w14:paraId="25F8787D" w14:textId="77777777" w:rsidR="00D32072" w:rsidRPr="009C4175" w:rsidRDefault="00D32072" w:rsidP="00246EB4">
            <w:pPr>
              <w:jc w:val="center"/>
            </w:pPr>
            <w:r>
              <w:t>8</w:t>
            </w:r>
          </w:p>
        </w:tc>
      </w:tr>
      <w:tr w:rsidR="00D32072" w:rsidRPr="009C4175" w14:paraId="72FE5FF2" w14:textId="77777777" w:rsidTr="008C6375">
        <w:trPr>
          <w:trHeight w:val="283"/>
        </w:trPr>
        <w:tc>
          <w:tcPr>
            <w:tcW w:w="272" w:type="pct"/>
          </w:tcPr>
          <w:p w14:paraId="6E394379" w14:textId="77777777" w:rsidR="00D32072" w:rsidRPr="009C4175" w:rsidRDefault="00D32072" w:rsidP="00246EB4">
            <w:pPr>
              <w:jc w:val="center"/>
            </w:pPr>
          </w:p>
        </w:tc>
        <w:tc>
          <w:tcPr>
            <w:tcW w:w="189" w:type="pct"/>
          </w:tcPr>
          <w:p w14:paraId="25DE5D70" w14:textId="77777777" w:rsidR="00D32072" w:rsidRPr="009C4175" w:rsidRDefault="00D32072" w:rsidP="00246EB4">
            <w:pPr>
              <w:jc w:val="center"/>
            </w:pPr>
            <w:r w:rsidRPr="009C4175">
              <w:t>b.</w:t>
            </w:r>
          </w:p>
        </w:tc>
        <w:tc>
          <w:tcPr>
            <w:tcW w:w="3740" w:type="pct"/>
          </w:tcPr>
          <w:p w14:paraId="5EB35B7E" w14:textId="77777777" w:rsidR="00D32072" w:rsidRPr="009C4175" w:rsidRDefault="00D32072" w:rsidP="003C380B">
            <w:pPr>
              <w:jc w:val="both"/>
            </w:pPr>
            <w:r>
              <w:t>Summarize the postulates of the kinetic molecular theory of gases.</w:t>
            </w:r>
          </w:p>
        </w:tc>
        <w:tc>
          <w:tcPr>
            <w:tcW w:w="319" w:type="pct"/>
          </w:tcPr>
          <w:p w14:paraId="21C9C765" w14:textId="77777777" w:rsidR="00D32072" w:rsidRPr="009C4175" w:rsidRDefault="00D32072" w:rsidP="00246EB4">
            <w:pPr>
              <w:jc w:val="center"/>
            </w:pPr>
            <w:r>
              <w:t>CO2</w:t>
            </w:r>
          </w:p>
        </w:tc>
        <w:tc>
          <w:tcPr>
            <w:tcW w:w="256" w:type="pct"/>
          </w:tcPr>
          <w:p w14:paraId="54F32044" w14:textId="77777777" w:rsidR="00D32072" w:rsidRPr="009C4175" w:rsidRDefault="00D32072" w:rsidP="00246EB4">
            <w:pPr>
              <w:jc w:val="center"/>
            </w:pPr>
            <w:r>
              <w:t>U</w:t>
            </w:r>
          </w:p>
        </w:tc>
        <w:tc>
          <w:tcPr>
            <w:tcW w:w="224" w:type="pct"/>
          </w:tcPr>
          <w:p w14:paraId="0E29C1D9" w14:textId="77777777" w:rsidR="00D32072" w:rsidRPr="009C4175" w:rsidRDefault="00D32072" w:rsidP="00246EB4">
            <w:pPr>
              <w:jc w:val="center"/>
            </w:pPr>
            <w:r>
              <w:t>4</w:t>
            </w:r>
          </w:p>
        </w:tc>
      </w:tr>
      <w:tr w:rsidR="00D32072" w:rsidRPr="009C4175" w14:paraId="365278F8" w14:textId="77777777" w:rsidTr="008C6375">
        <w:trPr>
          <w:trHeight w:val="283"/>
        </w:trPr>
        <w:tc>
          <w:tcPr>
            <w:tcW w:w="272" w:type="pct"/>
          </w:tcPr>
          <w:p w14:paraId="23B3B702" w14:textId="77777777" w:rsidR="00D32072" w:rsidRPr="009C4175" w:rsidRDefault="00D32072" w:rsidP="00246EB4">
            <w:pPr>
              <w:jc w:val="center"/>
            </w:pPr>
          </w:p>
        </w:tc>
        <w:tc>
          <w:tcPr>
            <w:tcW w:w="189" w:type="pct"/>
          </w:tcPr>
          <w:p w14:paraId="40809760" w14:textId="77777777" w:rsidR="00D32072" w:rsidRPr="009C4175" w:rsidRDefault="00D32072" w:rsidP="00246EB4">
            <w:pPr>
              <w:jc w:val="center"/>
            </w:pPr>
          </w:p>
        </w:tc>
        <w:tc>
          <w:tcPr>
            <w:tcW w:w="3740" w:type="pct"/>
          </w:tcPr>
          <w:p w14:paraId="203C1AF0" w14:textId="77777777" w:rsidR="00D32072" w:rsidRPr="009C4175" w:rsidRDefault="00D32072" w:rsidP="00246EB4"/>
        </w:tc>
        <w:tc>
          <w:tcPr>
            <w:tcW w:w="319" w:type="pct"/>
          </w:tcPr>
          <w:p w14:paraId="3CE23398" w14:textId="77777777" w:rsidR="00D32072" w:rsidRPr="009C4175" w:rsidRDefault="00D32072" w:rsidP="00246EB4">
            <w:pPr>
              <w:jc w:val="center"/>
            </w:pPr>
          </w:p>
        </w:tc>
        <w:tc>
          <w:tcPr>
            <w:tcW w:w="256" w:type="pct"/>
          </w:tcPr>
          <w:p w14:paraId="4CE20FDB" w14:textId="77777777" w:rsidR="00D32072" w:rsidRPr="009C4175" w:rsidRDefault="00D32072" w:rsidP="00246EB4">
            <w:pPr>
              <w:jc w:val="center"/>
            </w:pPr>
          </w:p>
        </w:tc>
        <w:tc>
          <w:tcPr>
            <w:tcW w:w="224" w:type="pct"/>
          </w:tcPr>
          <w:p w14:paraId="178722E5" w14:textId="77777777" w:rsidR="00D32072" w:rsidRPr="009C4175" w:rsidRDefault="00D32072" w:rsidP="00246EB4">
            <w:pPr>
              <w:jc w:val="center"/>
            </w:pPr>
          </w:p>
        </w:tc>
      </w:tr>
      <w:tr w:rsidR="00D32072" w:rsidRPr="009C4175" w14:paraId="242B8060" w14:textId="77777777" w:rsidTr="008C6375">
        <w:trPr>
          <w:trHeight w:val="283"/>
        </w:trPr>
        <w:tc>
          <w:tcPr>
            <w:tcW w:w="272" w:type="pct"/>
          </w:tcPr>
          <w:p w14:paraId="14F78A67" w14:textId="77777777" w:rsidR="00D32072" w:rsidRPr="009C4175" w:rsidRDefault="00D32072" w:rsidP="00246EB4">
            <w:pPr>
              <w:jc w:val="center"/>
            </w:pPr>
            <w:r w:rsidRPr="009C4175">
              <w:t>19.</w:t>
            </w:r>
          </w:p>
        </w:tc>
        <w:tc>
          <w:tcPr>
            <w:tcW w:w="189" w:type="pct"/>
          </w:tcPr>
          <w:p w14:paraId="77854FC1" w14:textId="77777777" w:rsidR="00D32072" w:rsidRPr="009C4175" w:rsidRDefault="00D32072" w:rsidP="00246EB4">
            <w:pPr>
              <w:jc w:val="center"/>
            </w:pPr>
            <w:r w:rsidRPr="009C4175">
              <w:t>a.</w:t>
            </w:r>
          </w:p>
        </w:tc>
        <w:tc>
          <w:tcPr>
            <w:tcW w:w="3740" w:type="pct"/>
          </w:tcPr>
          <w:p w14:paraId="5051A41C" w14:textId="77777777" w:rsidR="00D32072" w:rsidRDefault="00D32072" w:rsidP="003C380B">
            <w:pPr>
              <w:jc w:val="both"/>
            </w:pPr>
            <w:r>
              <w:t>A drier is fed with wet solid to reduce the moisture content from 80% to 15%. The product leaving the drier is admitted to an oven which further brings down the moisture to 2%. If the drier can handle 1000 kg of wet solid per day, calculate a) The weight of products leaving the drier and the oven per day.</w:t>
            </w:r>
          </w:p>
          <w:p w14:paraId="6711AFE5" w14:textId="77777777" w:rsidR="00D32072" w:rsidRPr="009C4175" w:rsidRDefault="00D32072" w:rsidP="003C380B">
            <w:pPr>
              <w:jc w:val="both"/>
            </w:pPr>
            <w:r>
              <w:t>b) The percentage of the original water that is removed in the drier and the oven.</w:t>
            </w:r>
          </w:p>
        </w:tc>
        <w:tc>
          <w:tcPr>
            <w:tcW w:w="319" w:type="pct"/>
          </w:tcPr>
          <w:p w14:paraId="2C95C959" w14:textId="77777777" w:rsidR="00D32072" w:rsidRPr="009C4175" w:rsidRDefault="00D32072" w:rsidP="00246EB4">
            <w:pPr>
              <w:jc w:val="center"/>
            </w:pPr>
            <w:r w:rsidRPr="009C4175">
              <w:t>CO3</w:t>
            </w:r>
          </w:p>
        </w:tc>
        <w:tc>
          <w:tcPr>
            <w:tcW w:w="256" w:type="pct"/>
          </w:tcPr>
          <w:p w14:paraId="095A170E" w14:textId="77777777" w:rsidR="00D32072" w:rsidRPr="009C4175" w:rsidRDefault="00D32072" w:rsidP="00246EB4">
            <w:pPr>
              <w:jc w:val="center"/>
            </w:pPr>
            <w:r>
              <w:t>A</w:t>
            </w:r>
          </w:p>
        </w:tc>
        <w:tc>
          <w:tcPr>
            <w:tcW w:w="224" w:type="pct"/>
          </w:tcPr>
          <w:p w14:paraId="60331EA5" w14:textId="77777777" w:rsidR="00D32072" w:rsidRPr="009C4175" w:rsidRDefault="00D32072" w:rsidP="00246EB4">
            <w:pPr>
              <w:jc w:val="center"/>
            </w:pPr>
            <w:r>
              <w:t>8</w:t>
            </w:r>
          </w:p>
        </w:tc>
      </w:tr>
      <w:tr w:rsidR="00D32072" w:rsidRPr="009C4175" w14:paraId="5D8E9D51" w14:textId="77777777" w:rsidTr="008C6375">
        <w:trPr>
          <w:trHeight w:val="283"/>
        </w:trPr>
        <w:tc>
          <w:tcPr>
            <w:tcW w:w="272" w:type="pct"/>
          </w:tcPr>
          <w:p w14:paraId="33E8B3F3" w14:textId="77777777" w:rsidR="00D32072" w:rsidRPr="009C4175" w:rsidRDefault="00D32072" w:rsidP="00246EB4">
            <w:pPr>
              <w:jc w:val="center"/>
            </w:pPr>
          </w:p>
        </w:tc>
        <w:tc>
          <w:tcPr>
            <w:tcW w:w="189" w:type="pct"/>
          </w:tcPr>
          <w:p w14:paraId="014C394A" w14:textId="77777777" w:rsidR="00D32072" w:rsidRPr="009C4175" w:rsidRDefault="00D32072" w:rsidP="00246EB4">
            <w:pPr>
              <w:jc w:val="center"/>
            </w:pPr>
            <w:r w:rsidRPr="009C4175">
              <w:t>b.</w:t>
            </w:r>
          </w:p>
        </w:tc>
        <w:tc>
          <w:tcPr>
            <w:tcW w:w="3740" w:type="pct"/>
          </w:tcPr>
          <w:p w14:paraId="643E6E59" w14:textId="77777777" w:rsidR="00D32072" w:rsidRPr="009C4175" w:rsidRDefault="00D32072" w:rsidP="00246EB4">
            <w:pPr>
              <w:jc w:val="both"/>
              <w:rPr>
                <w:bCs/>
              </w:rPr>
            </w:pPr>
            <w:r>
              <w:t>An evaporator has a rated evaporation capacity of 500 kg water/h. Calculate the rate of production of juice concentrate containing 45% total solids from raw juice containing 12% solids.</w:t>
            </w:r>
          </w:p>
        </w:tc>
        <w:tc>
          <w:tcPr>
            <w:tcW w:w="319" w:type="pct"/>
          </w:tcPr>
          <w:p w14:paraId="4A1C3B74" w14:textId="77777777" w:rsidR="00D32072" w:rsidRPr="009C4175" w:rsidRDefault="00D32072" w:rsidP="00246EB4">
            <w:pPr>
              <w:jc w:val="center"/>
            </w:pPr>
            <w:r>
              <w:t>CO3</w:t>
            </w:r>
          </w:p>
        </w:tc>
        <w:tc>
          <w:tcPr>
            <w:tcW w:w="256" w:type="pct"/>
          </w:tcPr>
          <w:p w14:paraId="38219E64" w14:textId="77777777" w:rsidR="00D32072" w:rsidRPr="009C4175" w:rsidRDefault="00D32072" w:rsidP="00246EB4">
            <w:pPr>
              <w:jc w:val="center"/>
            </w:pPr>
            <w:r>
              <w:t>A</w:t>
            </w:r>
          </w:p>
        </w:tc>
        <w:tc>
          <w:tcPr>
            <w:tcW w:w="224" w:type="pct"/>
          </w:tcPr>
          <w:p w14:paraId="7CC64694" w14:textId="77777777" w:rsidR="00D32072" w:rsidRPr="009C4175" w:rsidRDefault="00D32072" w:rsidP="00246EB4">
            <w:pPr>
              <w:jc w:val="center"/>
            </w:pPr>
            <w:r>
              <w:t>4</w:t>
            </w:r>
          </w:p>
        </w:tc>
      </w:tr>
      <w:tr w:rsidR="00D32072" w:rsidRPr="009C4175" w14:paraId="5B803D4D" w14:textId="77777777" w:rsidTr="008C6375">
        <w:trPr>
          <w:trHeight w:val="283"/>
        </w:trPr>
        <w:tc>
          <w:tcPr>
            <w:tcW w:w="272" w:type="pct"/>
          </w:tcPr>
          <w:p w14:paraId="43360883" w14:textId="77777777" w:rsidR="00D32072" w:rsidRPr="009C4175" w:rsidRDefault="00D32072" w:rsidP="00246EB4">
            <w:pPr>
              <w:jc w:val="center"/>
            </w:pPr>
          </w:p>
        </w:tc>
        <w:tc>
          <w:tcPr>
            <w:tcW w:w="189" w:type="pct"/>
          </w:tcPr>
          <w:p w14:paraId="0AF16C80" w14:textId="77777777" w:rsidR="00D32072" w:rsidRPr="009C4175" w:rsidRDefault="00D32072" w:rsidP="00246EB4">
            <w:pPr>
              <w:jc w:val="center"/>
            </w:pPr>
          </w:p>
        </w:tc>
        <w:tc>
          <w:tcPr>
            <w:tcW w:w="3740" w:type="pct"/>
          </w:tcPr>
          <w:p w14:paraId="6ADC14FB" w14:textId="77777777" w:rsidR="00D32072" w:rsidRPr="009C4175" w:rsidRDefault="00D32072" w:rsidP="00246EB4"/>
        </w:tc>
        <w:tc>
          <w:tcPr>
            <w:tcW w:w="319" w:type="pct"/>
          </w:tcPr>
          <w:p w14:paraId="181DE104" w14:textId="77777777" w:rsidR="00D32072" w:rsidRPr="009C4175" w:rsidRDefault="00D32072" w:rsidP="00246EB4">
            <w:pPr>
              <w:jc w:val="center"/>
            </w:pPr>
          </w:p>
        </w:tc>
        <w:tc>
          <w:tcPr>
            <w:tcW w:w="256" w:type="pct"/>
          </w:tcPr>
          <w:p w14:paraId="4D4E056F" w14:textId="77777777" w:rsidR="00D32072" w:rsidRPr="009C4175" w:rsidRDefault="00D32072" w:rsidP="00246EB4">
            <w:pPr>
              <w:jc w:val="center"/>
            </w:pPr>
          </w:p>
        </w:tc>
        <w:tc>
          <w:tcPr>
            <w:tcW w:w="224" w:type="pct"/>
          </w:tcPr>
          <w:p w14:paraId="453348E4" w14:textId="77777777" w:rsidR="00D32072" w:rsidRPr="009C4175" w:rsidRDefault="00D32072" w:rsidP="00246EB4">
            <w:pPr>
              <w:jc w:val="center"/>
            </w:pPr>
          </w:p>
        </w:tc>
      </w:tr>
      <w:tr w:rsidR="00D32072" w:rsidRPr="009C4175" w14:paraId="279AFB41" w14:textId="77777777" w:rsidTr="008C6375">
        <w:trPr>
          <w:trHeight w:val="283"/>
        </w:trPr>
        <w:tc>
          <w:tcPr>
            <w:tcW w:w="272" w:type="pct"/>
          </w:tcPr>
          <w:p w14:paraId="61BC9115" w14:textId="77777777" w:rsidR="00D32072" w:rsidRPr="009C4175" w:rsidRDefault="00D32072" w:rsidP="00246EB4">
            <w:pPr>
              <w:jc w:val="center"/>
            </w:pPr>
            <w:r w:rsidRPr="009C4175">
              <w:t>20.</w:t>
            </w:r>
          </w:p>
        </w:tc>
        <w:tc>
          <w:tcPr>
            <w:tcW w:w="189" w:type="pct"/>
          </w:tcPr>
          <w:p w14:paraId="1A16B1DE" w14:textId="77777777" w:rsidR="00D32072" w:rsidRPr="009C4175" w:rsidRDefault="00D32072" w:rsidP="00246EB4">
            <w:pPr>
              <w:jc w:val="center"/>
            </w:pPr>
            <w:r w:rsidRPr="009C4175">
              <w:t>a.</w:t>
            </w:r>
          </w:p>
        </w:tc>
        <w:tc>
          <w:tcPr>
            <w:tcW w:w="3740" w:type="pct"/>
          </w:tcPr>
          <w:p w14:paraId="73B23FF4" w14:textId="77777777" w:rsidR="00D32072" w:rsidRPr="009C4175" w:rsidRDefault="00D32072" w:rsidP="00246EB4">
            <w:pPr>
              <w:autoSpaceDE w:val="0"/>
              <w:autoSpaceDN w:val="0"/>
              <w:adjustRightInd w:val="0"/>
              <w:jc w:val="both"/>
            </w:pPr>
            <w:r>
              <w:rPr>
                <w:rFonts w:eastAsiaTheme="minorHAnsi"/>
              </w:rPr>
              <w:t>Interpret the standard heat of reaction, combustion, and formation with an example.</w:t>
            </w:r>
          </w:p>
        </w:tc>
        <w:tc>
          <w:tcPr>
            <w:tcW w:w="319" w:type="pct"/>
          </w:tcPr>
          <w:p w14:paraId="184C5739" w14:textId="77777777" w:rsidR="00D32072" w:rsidRPr="009C4175" w:rsidRDefault="00D32072" w:rsidP="00246EB4">
            <w:pPr>
              <w:jc w:val="center"/>
            </w:pPr>
            <w:r w:rsidRPr="009C4175">
              <w:t>CO4</w:t>
            </w:r>
          </w:p>
        </w:tc>
        <w:tc>
          <w:tcPr>
            <w:tcW w:w="256" w:type="pct"/>
          </w:tcPr>
          <w:p w14:paraId="43BAE89E" w14:textId="77777777" w:rsidR="00D32072" w:rsidRPr="009C4175" w:rsidRDefault="00D32072" w:rsidP="00246EB4">
            <w:pPr>
              <w:jc w:val="center"/>
            </w:pPr>
            <w:r>
              <w:t>A</w:t>
            </w:r>
          </w:p>
        </w:tc>
        <w:tc>
          <w:tcPr>
            <w:tcW w:w="224" w:type="pct"/>
          </w:tcPr>
          <w:p w14:paraId="747AD71A" w14:textId="77777777" w:rsidR="00D32072" w:rsidRPr="009C4175" w:rsidRDefault="00D32072" w:rsidP="00246EB4">
            <w:pPr>
              <w:jc w:val="center"/>
            </w:pPr>
            <w:r>
              <w:t>6</w:t>
            </w:r>
          </w:p>
        </w:tc>
      </w:tr>
      <w:tr w:rsidR="00D32072" w:rsidRPr="009C4175" w14:paraId="43CB2166" w14:textId="77777777" w:rsidTr="008C6375">
        <w:trPr>
          <w:trHeight w:val="283"/>
        </w:trPr>
        <w:tc>
          <w:tcPr>
            <w:tcW w:w="272" w:type="pct"/>
          </w:tcPr>
          <w:p w14:paraId="7FA5BB5C" w14:textId="77777777" w:rsidR="00D32072" w:rsidRPr="009C4175" w:rsidRDefault="00D32072" w:rsidP="00246EB4">
            <w:pPr>
              <w:jc w:val="center"/>
            </w:pPr>
          </w:p>
        </w:tc>
        <w:tc>
          <w:tcPr>
            <w:tcW w:w="189" w:type="pct"/>
          </w:tcPr>
          <w:p w14:paraId="1411B4F5" w14:textId="77777777" w:rsidR="00D32072" w:rsidRPr="009C4175" w:rsidRDefault="00D32072" w:rsidP="00246EB4">
            <w:pPr>
              <w:jc w:val="center"/>
            </w:pPr>
            <w:r w:rsidRPr="009C4175">
              <w:t>b.</w:t>
            </w:r>
          </w:p>
        </w:tc>
        <w:tc>
          <w:tcPr>
            <w:tcW w:w="3740" w:type="pct"/>
          </w:tcPr>
          <w:p w14:paraId="0657CA4A" w14:textId="77777777" w:rsidR="00D32072" w:rsidRPr="009C4175" w:rsidRDefault="00D32072" w:rsidP="00246EB4">
            <w:pPr>
              <w:autoSpaceDE w:val="0"/>
              <w:autoSpaceDN w:val="0"/>
              <w:adjustRightInd w:val="0"/>
              <w:jc w:val="both"/>
              <w:rPr>
                <w:bCs/>
              </w:rPr>
            </w:pPr>
            <w:r w:rsidRPr="00AA6A31">
              <w:rPr>
                <w:rFonts w:eastAsiaTheme="minorHAnsi"/>
              </w:rPr>
              <w:t>Compare and construct expressions for the heat capacities of solids, liquids, and gases as functions of temperature.</w:t>
            </w:r>
          </w:p>
        </w:tc>
        <w:tc>
          <w:tcPr>
            <w:tcW w:w="319" w:type="pct"/>
          </w:tcPr>
          <w:p w14:paraId="70F81D98" w14:textId="77777777" w:rsidR="00D32072" w:rsidRPr="009C4175" w:rsidRDefault="00D32072" w:rsidP="00246EB4">
            <w:pPr>
              <w:jc w:val="center"/>
            </w:pPr>
            <w:r>
              <w:t>CO4</w:t>
            </w:r>
          </w:p>
        </w:tc>
        <w:tc>
          <w:tcPr>
            <w:tcW w:w="256" w:type="pct"/>
          </w:tcPr>
          <w:p w14:paraId="79945091" w14:textId="77777777" w:rsidR="00D32072" w:rsidRPr="009C4175" w:rsidRDefault="00D32072" w:rsidP="00246EB4">
            <w:pPr>
              <w:jc w:val="center"/>
            </w:pPr>
            <w:r>
              <w:t>An</w:t>
            </w:r>
          </w:p>
        </w:tc>
        <w:tc>
          <w:tcPr>
            <w:tcW w:w="224" w:type="pct"/>
          </w:tcPr>
          <w:p w14:paraId="49E3D0B9" w14:textId="77777777" w:rsidR="00D32072" w:rsidRPr="009C4175" w:rsidRDefault="00D32072" w:rsidP="00246EB4">
            <w:pPr>
              <w:jc w:val="center"/>
            </w:pPr>
            <w:r>
              <w:t>6</w:t>
            </w:r>
          </w:p>
        </w:tc>
      </w:tr>
      <w:tr w:rsidR="00D32072" w:rsidRPr="009C4175" w14:paraId="1EAA8591" w14:textId="77777777" w:rsidTr="008C6375">
        <w:trPr>
          <w:trHeight w:val="283"/>
        </w:trPr>
        <w:tc>
          <w:tcPr>
            <w:tcW w:w="272" w:type="pct"/>
          </w:tcPr>
          <w:p w14:paraId="62CD17E0" w14:textId="77777777" w:rsidR="00D32072" w:rsidRPr="009C4175" w:rsidRDefault="00D32072" w:rsidP="00246EB4">
            <w:pPr>
              <w:jc w:val="center"/>
            </w:pPr>
          </w:p>
        </w:tc>
        <w:tc>
          <w:tcPr>
            <w:tcW w:w="189" w:type="pct"/>
          </w:tcPr>
          <w:p w14:paraId="7119D3B3" w14:textId="77777777" w:rsidR="00D32072" w:rsidRPr="009C4175" w:rsidRDefault="00D32072" w:rsidP="00246EB4">
            <w:pPr>
              <w:jc w:val="center"/>
            </w:pPr>
          </w:p>
        </w:tc>
        <w:tc>
          <w:tcPr>
            <w:tcW w:w="3740" w:type="pct"/>
          </w:tcPr>
          <w:p w14:paraId="06DB6661" w14:textId="77777777" w:rsidR="00D32072" w:rsidRPr="009C4175" w:rsidRDefault="00D32072" w:rsidP="00246EB4"/>
        </w:tc>
        <w:tc>
          <w:tcPr>
            <w:tcW w:w="319" w:type="pct"/>
          </w:tcPr>
          <w:p w14:paraId="29F33D87" w14:textId="77777777" w:rsidR="00D32072" w:rsidRPr="009C4175" w:rsidRDefault="00D32072" w:rsidP="00246EB4">
            <w:pPr>
              <w:jc w:val="center"/>
            </w:pPr>
          </w:p>
        </w:tc>
        <w:tc>
          <w:tcPr>
            <w:tcW w:w="256" w:type="pct"/>
          </w:tcPr>
          <w:p w14:paraId="738C36E9" w14:textId="77777777" w:rsidR="00D32072" w:rsidRPr="009C4175" w:rsidRDefault="00D32072" w:rsidP="00246EB4">
            <w:pPr>
              <w:jc w:val="center"/>
            </w:pPr>
          </w:p>
        </w:tc>
        <w:tc>
          <w:tcPr>
            <w:tcW w:w="224" w:type="pct"/>
          </w:tcPr>
          <w:p w14:paraId="652384CC" w14:textId="77777777" w:rsidR="00D32072" w:rsidRPr="009C4175" w:rsidRDefault="00D32072" w:rsidP="00246EB4">
            <w:pPr>
              <w:jc w:val="center"/>
            </w:pPr>
          </w:p>
        </w:tc>
      </w:tr>
      <w:tr w:rsidR="00D32072" w:rsidRPr="009C4175" w14:paraId="750C6A7F" w14:textId="77777777" w:rsidTr="008C6375">
        <w:trPr>
          <w:trHeight w:val="283"/>
        </w:trPr>
        <w:tc>
          <w:tcPr>
            <w:tcW w:w="272" w:type="pct"/>
          </w:tcPr>
          <w:p w14:paraId="0ED2BE08" w14:textId="77777777" w:rsidR="00D32072" w:rsidRPr="009C4175" w:rsidRDefault="00D32072" w:rsidP="00246EB4">
            <w:pPr>
              <w:jc w:val="center"/>
            </w:pPr>
            <w:r w:rsidRPr="009C4175">
              <w:t>21.</w:t>
            </w:r>
          </w:p>
        </w:tc>
        <w:tc>
          <w:tcPr>
            <w:tcW w:w="189" w:type="pct"/>
          </w:tcPr>
          <w:p w14:paraId="45D0EEC8" w14:textId="77777777" w:rsidR="00D32072" w:rsidRPr="009C4175" w:rsidRDefault="00D32072" w:rsidP="00246EB4">
            <w:pPr>
              <w:jc w:val="center"/>
            </w:pPr>
          </w:p>
        </w:tc>
        <w:tc>
          <w:tcPr>
            <w:tcW w:w="3740" w:type="pct"/>
          </w:tcPr>
          <w:p w14:paraId="7B653922" w14:textId="77777777" w:rsidR="00D32072" w:rsidRPr="004A4DED" w:rsidRDefault="00D32072" w:rsidP="00246EB4">
            <w:pPr>
              <w:jc w:val="both"/>
            </w:pPr>
            <w:r w:rsidRPr="002969E3">
              <w:rPr>
                <w:rFonts w:eastAsiaTheme="minorHAnsi"/>
              </w:rPr>
              <w:t>E</w:t>
            </w:r>
            <w:r>
              <w:rPr>
                <w:rFonts w:eastAsiaTheme="minorHAnsi"/>
              </w:rPr>
              <w:t>lucidate</w:t>
            </w:r>
            <w:r w:rsidRPr="002969E3">
              <w:rPr>
                <w:rFonts w:eastAsiaTheme="minorHAnsi"/>
              </w:rPr>
              <w:t xml:space="preserve"> the combustion process and the method for determining flue gas composition using Orsat analysis, along with a clear sketch.</w:t>
            </w:r>
          </w:p>
        </w:tc>
        <w:tc>
          <w:tcPr>
            <w:tcW w:w="319" w:type="pct"/>
          </w:tcPr>
          <w:p w14:paraId="754DBC51" w14:textId="77777777" w:rsidR="00D32072" w:rsidRPr="009C4175" w:rsidRDefault="00D32072" w:rsidP="00246EB4">
            <w:pPr>
              <w:jc w:val="center"/>
            </w:pPr>
            <w:r w:rsidRPr="009C4175">
              <w:t>CO5</w:t>
            </w:r>
          </w:p>
        </w:tc>
        <w:tc>
          <w:tcPr>
            <w:tcW w:w="256" w:type="pct"/>
          </w:tcPr>
          <w:p w14:paraId="423E7014" w14:textId="77777777" w:rsidR="00D32072" w:rsidRPr="009C4175" w:rsidRDefault="00D32072" w:rsidP="00246EB4">
            <w:pPr>
              <w:jc w:val="center"/>
            </w:pPr>
            <w:r>
              <w:t>U</w:t>
            </w:r>
          </w:p>
        </w:tc>
        <w:tc>
          <w:tcPr>
            <w:tcW w:w="224" w:type="pct"/>
          </w:tcPr>
          <w:p w14:paraId="705E8475" w14:textId="77777777" w:rsidR="00D32072" w:rsidRPr="009C4175" w:rsidRDefault="00D32072" w:rsidP="00246EB4">
            <w:pPr>
              <w:jc w:val="center"/>
            </w:pPr>
            <w:r w:rsidRPr="009C4175">
              <w:t>12</w:t>
            </w:r>
          </w:p>
        </w:tc>
      </w:tr>
      <w:tr w:rsidR="00D32072" w:rsidRPr="009C4175" w14:paraId="35183937" w14:textId="77777777" w:rsidTr="008C6375">
        <w:trPr>
          <w:trHeight w:val="283"/>
        </w:trPr>
        <w:tc>
          <w:tcPr>
            <w:tcW w:w="272" w:type="pct"/>
          </w:tcPr>
          <w:p w14:paraId="785E7CD9" w14:textId="77777777" w:rsidR="00D32072" w:rsidRPr="009C4175" w:rsidRDefault="00D32072" w:rsidP="00246EB4">
            <w:pPr>
              <w:jc w:val="center"/>
            </w:pPr>
          </w:p>
        </w:tc>
        <w:tc>
          <w:tcPr>
            <w:tcW w:w="189" w:type="pct"/>
          </w:tcPr>
          <w:p w14:paraId="5BE894A1" w14:textId="77777777" w:rsidR="00D32072" w:rsidRPr="009C4175" w:rsidRDefault="00D32072" w:rsidP="00246EB4">
            <w:pPr>
              <w:jc w:val="center"/>
            </w:pPr>
          </w:p>
        </w:tc>
        <w:tc>
          <w:tcPr>
            <w:tcW w:w="3740" w:type="pct"/>
          </w:tcPr>
          <w:p w14:paraId="049AD1D0" w14:textId="77777777" w:rsidR="00D32072" w:rsidRPr="009C4175" w:rsidRDefault="00D32072" w:rsidP="00246EB4"/>
        </w:tc>
        <w:tc>
          <w:tcPr>
            <w:tcW w:w="319" w:type="pct"/>
          </w:tcPr>
          <w:p w14:paraId="426FCC90" w14:textId="77777777" w:rsidR="00D32072" w:rsidRPr="009C4175" w:rsidRDefault="00D32072" w:rsidP="00246EB4">
            <w:pPr>
              <w:jc w:val="center"/>
            </w:pPr>
          </w:p>
        </w:tc>
        <w:tc>
          <w:tcPr>
            <w:tcW w:w="256" w:type="pct"/>
          </w:tcPr>
          <w:p w14:paraId="56078C66" w14:textId="77777777" w:rsidR="00D32072" w:rsidRPr="009C4175" w:rsidRDefault="00D32072" w:rsidP="00246EB4">
            <w:pPr>
              <w:jc w:val="center"/>
            </w:pPr>
          </w:p>
        </w:tc>
        <w:tc>
          <w:tcPr>
            <w:tcW w:w="224" w:type="pct"/>
          </w:tcPr>
          <w:p w14:paraId="7AA207F5" w14:textId="77777777" w:rsidR="00D32072" w:rsidRPr="009C4175" w:rsidRDefault="00D32072" w:rsidP="00246EB4">
            <w:pPr>
              <w:jc w:val="center"/>
            </w:pPr>
          </w:p>
        </w:tc>
      </w:tr>
      <w:tr w:rsidR="00D32072" w:rsidRPr="009C4175" w14:paraId="3D710687" w14:textId="77777777" w:rsidTr="008C6375">
        <w:trPr>
          <w:trHeight w:val="283"/>
        </w:trPr>
        <w:tc>
          <w:tcPr>
            <w:tcW w:w="272" w:type="pct"/>
          </w:tcPr>
          <w:p w14:paraId="7D57CC84" w14:textId="77777777" w:rsidR="00D32072" w:rsidRPr="009C4175" w:rsidRDefault="00D32072" w:rsidP="00246EB4">
            <w:pPr>
              <w:jc w:val="center"/>
            </w:pPr>
            <w:r w:rsidRPr="009C4175">
              <w:t>22.</w:t>
            </w:r>
          </w:p>
        </w:tc>
        <w:tc>
          <w:tcPr>
            <w:tcW w:w="189" w:type="pct"/>
          </w:tcPr>
          <w:p w14:paraId="2C4DE67B" w14:textId="77777777" w:rsidR="00D32072" w:rsidRPr="009C4175" w:rsidRDefault="00D32072" w:rsidP="00246EB4">
            <w:pPr>
              <w:jc w:val="center"/>
            </w:pPr>
            <w:r w:rsidRPr="009C4175">
              <w:t>a.</w:t>
            </w:r>
          </w:p>
        </w:tc>
        <w:tc>
          <w:tcPr>
            <w:tcW w:w="3740" w:type="pct"/>
          </w:tcPr>
          <w:p w14:paraId="438FC058" w14:textId="77777777" w:rsidR="00D32072" w:rsidRPr="00342C99" w:rsidRDefault="00D32072" w:rsidP="00342C99">
            <w:pPr>
              <w:pStyle w:val="Default"/>
            </w:pPr>
            <w:r w:rsidRPr="00342C99">
              <w:t xml:space="preserve">The solubility of sodium chloride in water at 290 K is 35.8 kg/100 kg of water. Express the solubility as the following: </w:t>
            </w:r>
          </w:p>
          <w:p w14:paraId="7CD2CAA1" w14:textId="77777777" w:rsidR="00D32072" w:rsidRPr="00342C99" w:rsidRDefault="00D32072" w:rsidP="00342C99">
            <w:pPr>
              <w:pStyle w:val="Default"/>
            </w:pPr>
            <w:r w:rsidRPr="00342C99">
              <w:t xml:space="preserve">a) Mass fraction and mass percent of NaCl </w:t>
            </w:r>
          </w:p>
          <w:p w14:paraId="3DB47A73" w14:textId="77777777" w:rsidR="00D32072" w:rsidRPr="00342C99" w:rsidRDefault="00D32072" w:rsidP="00342C99">
            <w:pPr>
              <w:pStyle w:val="Default"/>
            </w:pPr>
            <w:r w:rsidRPr="00342C99">
              <w:t xml:space="preserve">b) Mole fraction and mole percent of NaCl </w:t>
            </w:r>
          </w:p>
          <w:p w14:paraId="4FCA6046" w14:textId="77777777" w:rsidR="00D32072" w:rsidRPr="00342C99" w:rsidRDefault="00D32072" w:rsidP="00342C99">
            <w:r w:rsidRPr="00342C99">
              <w:t xml:space="preserve">c) kmol NaCl per 1000 kg of water </w:t>
            </w:r>
          </w:p>
        </w:tc>
        <w:tc>
          <w:tcPr>
            <w:tcW w:w="319" w:type="pct"/>
          </w:tcPr>
          <w:p w14:paraId="21DC36BF" w14:textId="77777777" w:rsidR="00D32072" w:rsidRPr="009C4175" w:rsidRDefault="00D32072" w:rsidP="00246EB4">
            <w:pPr>
              <w:jc w:val="center"/>
            </w:pPr>
            <w:r w:rsidRPr="009C4175">
              <w:t>CO</w:t>
            </w:r>
            <w:r>
              <w:t>1</w:t>
            </w:r>
          </w:p>
        </w:tc>
        <w:tc>
          <w:tcPr>
            <w:tcW w:w="256" w:type="pct"/>
          </w:tcPr>
          <w:p w14:paraId="182D04A5" w14:textId="77777777" w:rsidR="00D32072" w:rsidRPr="009C4175" w:rsidRDefault="00D32072" w:rsidP="00246EB4">
            <w:pPr>
              <w:jc w:val="center"/>
            </w:pPr>
            <w:r>
              <w:t>E</w:t>
            </w:r>
          </w:p>
        </w:tc>
        <w:tc>
          <w:tcPr>
            <w:tcW w:w="224" w:type="pct"/>
          </w:tcPr>
          <w:p w14:paraId="1217FDD1" w14:textId="77777777" w:rsidR="00D32072" w:rsidRPr="009C4175" w:rsidRDefault="00D32072" w:rsidP="00246EB4">
            <w:pPr>
              <w:jc w:val="center"/>
            </w:pPr>
            <w:r>
              <w:t>6</w:t>
            </w:r>
          </w:p>
        </w:tc>
      </w:tr>
      <w:tr w:rsidR="00D32072" w:rsidRPr="009C4175" w14:paraId="59FD062B" w14:textId="77777777" w:rsidTr="008C6375">
        <w:trPr>
          <w:trHeight w:val="283"/>
        </w:trPr>
        <w:tc>
          <w:tcPr>
            <w:tcW w:w="272" w:type="pct"/>
          </w:tcPr>
          <w:p w14:paraId="34144D73" w14:textId="77777777" w:rsidR="00D32072" w:rsidRPr="009C4175" w:rsidRDefault="00D32072" w:rsidP="00246EB4">
            <w:pPr>
              <w:jc w:val="center"/>
            </w:pPr>
          </w:p>
        </w:tc>
        <w:tc>
          <w:tcPr>
            <w:tcW w:w="189" w:type="pct"/>
          </w:tcPr>
          <w:p w14:paraId="09EBF78B" w14:textId="77777777" w:rsidR="00D32072" w:rsidRPr="009C4175" w:rsidRDefault="00D32072" w:rsidP="00246EB4">
            <w:pPr>
              <w:jc w:val="center"/>
            </w:pPr>
            <w:r w:rsidRPr="009C4175">
              <w:t>b.</w:t>
            </w:r>
          </w:p>
        </w:tc>
        <w:tc>
          <w:tcPr>
            <w:tcW w:w="3740" w:type="pct"/>
          </w:tcPr>
          <w:p w14:paraId="3C843CE7" w14:textId="77777777" w:rsidR="00D32072" w:rsidRPr="009C4175" w:rsidRDefault="00D32072" w:rsidP="00342C99">
            <w:pPr>
              <w:jc w:val="both"/>
              <w:rPr>
                <w:bCs/>
              </w:rPr>
            </w:pPr>
            <w:r w:rsidRPr="00342C99">
              <w:rPr>
                <w:bCs/>
              </w:rPr>
              <w:t>Draw a diagram and set up equations representing total mass balance and component mass balance for a system involving the mixing of pork (15% protein, 20% fat, and 63% water) and backfat (15% water, 80% fat, and 3% protein) to make 100 kg of a mixture containing 25% fat.</w:t>
            </w:r>
          </w:p>
        </w:tc>
        <w:tc>
          <w:tcPr>
            <w:tcW w:w="319" w:type="pct"/>
          </w:tcPr>
          <w:p w14:paraId="3821469B" w14:textId="77777777" w:rsidR="00D32072" w:rsidRPr="009C4175" w:rsidRDefault="00D32072" w:rsidP="00246EB4">
            <w:pPr>
              <w:jc w:val="center"/>
            </w:pPr>
            <w:r>
              <w:t>CO3</w:t>
            </w:r>
          </w:p>
        </w:tc>
        <w:tc>
          <w:tcPr>
            <w:tcW w:w="256" w:type="pct"/>
          </w:tcPr>
          <w:p w14:paraId="6F9E763B" w14:textId="77777777" w:rsidR="00D32072" w:rsidRPr="009C4175" w:rsidRDefault="00D32072" w:rsidP="00246EB4">
            <w:pPr>
              <w:jc w:val="center"/>
            </w:pPr>
            <w:r>
              <w:t>An</w:t>
            </w:r>
          </w:p>
        </w:tc>
        <w:tc>
          <w:tcPr>
            <w:tcW w:w="224" w:type="pct"/>
          </w:tcPr>
          <w:p w14:paraId="2D2AB20A" w14:textId="77777777" w:rsidR="00D32072" w:rsidRPr="009C4175" w:rsidRDefault="00D32072" w:rsidP="00246EB4">
            <w:pPr>
              <w:jc w:val="center"/>
            </w:pPr>
            <w:r>
              <w:t>6</w:t>
            </w:r>
          </w:p>
        </w:tc>
      </w:tr>
      <w:tr w:rsidR="00D32072" w:rsidRPr="009C4175" w14:paraId="7B781E8F" w14:textId="77777777" w:rsidTr="008C6375">
        <w:trPr>
          <w:trHeight w:val="283"/>
        </w:trPr>
        <w:tc>
          <w:tcPr>
            <w:tcW w:w="272" w:type="pct"/>
          </w:tcPr>
          <w:p w14:paraId="5AE285F9" w14:textId="77777777" w:rsidR="00D32072" w:rsidRPr="009C4175" w:rsidRDefault="00D32072" w:rsidP="00246EB4">
            <w:pPr>
              <w:jc w:val="center"/>
            </w:pPr>
          </w:p>
        </w:tc>
        <w:tc>
          <w:tcPr>
            <w:tcW w:w="189" w:type="pct"/>
          </w:tcPr>
          <w:p w14:paraId="3F3A7FF1" w14:textId="77777777" w:rsidR="00D32072" w:rsidRPr="009C4175" w:rsidRDefault="00D32072" w:rsidP="00246EB4">
            <w:pPr>
              <w:jc w:val="center"/>
            </w:pPr>
          </w:p>
        </w:tc>
        <w:tc>
          <w:tcPr>
            <w:tcW w:w="3740" w:type="pct"/>
          </w:tcPr>
          <w:p w14:paraId="424B1C43" w14:textId="77777777" w:rsidR="00D32072" w:rsidRPr="009C4175" w:rsidRDefault="00D32072" w:rsidP="00246EB4"/>
        </w:tc>
        <w:tc>
          <w:tcPr>
            <w:tcW w:w="319" w:type="pct"/>
          </w:tcPr>
          <w:p w14:paraId="56881CC4" w14:textId="77777777" w:rsidR="00D32072" w:rsidRPr="009C4175" w:rsidRDefault="00D32072" w:rsidP="00246EB4">
            <w:pPr>
              <w:jc w:val="center"/>
            </w:pPr>
          </w:p>
        </w:tc>
        <w:tc>
          <w:tcPr>
            <w:tcW w:w="256" w:type="pct"/>
          </w:tcPr>
          <w:p w14:paraId="3EC470A8" w14:textId="77777777" w:rsidR="00D32072" w:rsidRPr="009C4175" w:rsidRDefault="00D32072" w:rsidP="00246EB4">
            <w:pPr>
              <w:jc w:val="center"/>
            </w:pPr>
          </w:p>
        </w:tc>
        <w:tc>
          <w:tcPr>
            <w:tcW w:w="224" w:type="pct"/>
          </w:tcPr>
          <w:p w14:paraId="1122B4A0" w14:textId="77777777" w:rsidR="00D32072" w:rsidRPr="009C4175" w:rsidRDefault="00D32072" w:rsidP="00246EB4">
            <w:pPr>
              <w:jc w:val="center"/>
            </w:pPr>
          </w:p>
        </w:tc>
      </w:tr>
      <w:tr w:rsidR="00D32072" w:rsidRPr="009C4175" w14:paraId="04A8BBF1" w14:textId="77777777" w:rsidTr="008C6375">
        <w:trPr>
          <w:trHeight w:val="283"/>
        </w:trPr>
        <w:tc>
          <w:tcPr>
            <w:tcW w:w="272" w:type="pct"/>
          </w:tcPr>
          <w:p w14:paraId="4A395C3E" w14:textId="77777777" w:rsidR="00D32072" w:rsidRPr="009C4175" w:rsidRDefault="00D32072" w:rsidP="00246EB4">
            <w:pPr>
              <w:jc w:val="center"/>
            </w:pPr>
            <w:r w:rsidRPr="009C4175">
              <w:t>23.</w:t>
            </w:r>
          </w:p>
        </w:tc>
        <w:tc>
          <w:tcPr>
            <w:tcW w:w="189" w:type="pct"/>
          </w:tcPr>
          <w:p w14:paraId="15949FF3" w14:textId="77777777" w:rsidR="00D32072" w:rsidRPr="009C4175" w:rsidRDefault="00D32072" w:rsidP="00246EB4">
            <w:pPr>
              <w:jc w:val="center"/>
            </w:pPr>
            <w:r w:rsidRPr="009C4175">
              <w:t>a.</w:t>
            </w:r>
          </w:p>
        </w:tc>
        <w:tc>
          <w:tcPr>
            <w:tcW w:w="3740" w:type="pct"/>
          </w:tcPr>
          <w:p w14:paraId="01C8F690" w14:textId="77777777" w:rsidR="00D32072" w:rsidRPr="009C4175" w:rsidRDefault="00D32072" w:rsidP="00246EB4">
            <w:pPr>
              <w:autoSpaceDE w:val="0"/>
              <w:autoSpaceDN w:val="0"/>
              <w:adjustRightInd w:val="0"/>
              <w:jc w:val="both"/>
            </w:pPr>
            <w:r>
              <w:rPr>
                <w:rFonts w:eastAsiaTheme="minorHAnsi"/>
              </w:rPr>
              <w:t xml:space="preserve">Examine the Hess Law of Constant Heat Summation for a chemical reaction </w:t>
            </w:r>
            <w:r w:rsidRPr="00AA5C91">
              <w:rPr>
                <w:rFonts w:eastAsiaTheme="minorHAnsi"/>
              </w:rPr>
              <w:t>involving the formation of CaCO</w:t>
            </w:r>
            <w:r w:rsidRPr="00AA5C91">
              <w:rPr>
                <w:rFonts w:eastAsiaTheme="minorHAnsi"/>
                <w:vertAlign w:val="subscript"/>
              </w:rPr>
              <w:t>3</w:t>
            </w:r>
            <w:r>
              <w:rPr>
                <w:rFonts w:eastAsiaTheme="minorHAnsi"/>
              </w:rPr>
              <w:t>.</w:t>
            </w:r>
          </w:p>
        </w:tc>
        <w:tc>
          <w:tcPr>
            <w:tcW w:w="319" w:type="pct"/>
          </w:tcPr>
          <w:p w14:paraId="15A79827" w14:textId="77777777" w:rsidR="00D32072" w:rsidRPr="009C4175" w:rsidRDefault="00D32072" w:rsidP="00246EB4">
            <w:pPr>
              <w:jc w:val="center"/>
            </w:pPr>
            <w:r w:rsidRPr="009C4175">
              <w:t>CO</w:t>
            </w:r>
            <w:r>
              <w:t>4</w:t>
            </w:r>
          </w:p>
        </w:tc>
        <w:tc>
          <w:tcPr>
            <w:tcW w:w="256" w:type="pct"/>
          </w:tcPr>
          <w:p w14:paraId="5984DF98" w14:textId="77777777" w:rsidR="00D32072" w:rsidRPr="009C4175" w:rsidRDefault="00D32072" w:rsidP="00246EB4">
            <w:pPr>
              <w:jc w:val="center"/>
            </w:pPr>
            <w:r>
              <w:t>A</w:t>
            </w:r>
          </w:p>
        </w:tc>
        <w:tc>
          <w:tcPr>
            <w:tcW w:w="224" w:type="pct"/>
          </w:tcPr>
          <w:p w14:paraId="5982A960" w14:textId="77777777" w:rsidR="00D32072" w:rsidRPr="009C4175" w:rsidRDefault="00D32072" w:rsidP="00246EB4">
            <w:pPr>
              <w:jc w:val="center"/>
            </w:pPr>
            <w:r>
              <w:t>6</w:t>
            </w:r>
          </w:p>
        </w:tc>
      </w:tr>
      <w:tr w:rsidR="00D32072" w:rsidRPr="009C4175" w14:paraId="1633F5EA" w14:textId="77777777" w:rsidTr="008C6375">
        <w:trPr>
          <w:trHeight w:val="283"/>
        </w:trPr>
        <w:tc>
          <w:tcPr>
            <w:tcW w:w="272" w:type="pct"/>
          </w:tcPr>
          <w:p w14:paraId="583ECDE3" w14:textId="77777777" w:rsidR="00D32072" w:rsidRPr="009C4175" w:rsidRDefault="00D32072" w:rsidP="00246EB4">
            <w:pPr>
              <w:jc w:val="center"/>
            </w:pPr>
          </w:p>
        </w:tc>
        <w:tc>
          <w:tcPr>
            <w:tcW w:w="189" w:type="pct"/>
          </w:tcPr>
          <w:p w14:paraId="7C6D6649" w14:textId="77777777" w:rsidR="00D32072" w:rsidRPr="009C4175" w:rsidRDefault="00D32072" w:rsidP="00246EB4">
            <w:pPr>
              <w:jc w:val="center"/>
            </w:pPr>
            <w:r w:rsidRPr="009C4175">
              <w:t>b.</w:t>
            </w:r>
          </w:p>
        </w:tc>
        <w:tc>
          <w:tcPr>
            <w:tcW w:w="3740" w:type="pct"/>
          </w:tcPr>
          <w:p w14:paraId="0BFA0325" w14:textId="77777777" w:rsidR="00D32072" w:rsidRPr="009C4175" w:rsidRDefault="00D32072" w:rsidP="00246EB4">
            <w:pPr>
              <w:rPr>
                <w:bCs/>
              </w:rPr>
            </w:pPr>
            <w:r w:rsidRPr="00612698">
              <w:rPr>
                <w:bCs/>
              </w:rPr>
              <w:t>Construct the mass balance for a triple effect evaporator.</w:t>
            </w:r>
          </w:p>
        </w:tc>
        <w:tc>
          <w:tcPr>
            <w:tcW w:w="319" w:type="pct"/>
          </w:tcPr>
          <w:p w14:paraId="11576967" w14:textId="77777777" w:rsidR="00D32072" w:rsidRPr="009C4175" w:rsidRDefault="00D32072" w:rsidP="00246EB4">
            <w:pPr>
              <w:jc w:val="center"/>
            </w:pPr>
            <w:r>
              <w:t>CO3</w:t>
            </w:r>
          </w:p>
        </w:tc>
        <w:tc>
          <w:tcPr>
            <w:tcW w:w="256" w:type="pct"/>
          </w:tcPr>
          <w:p w14:paraId="6173486B" w14:textId="77777777" w:rsidR="00D32072" w:rsidRPr="009C4175" w:rsidRDefault="00D32072" w:rsidP="00246EB4">
            <w:pPr>
              <w:jc w:val="center"/>
            </w:pPr>
            <w:r>
              <w:t>An</w:t>
            </w:r>
          </w:p>
        </w:tc>
        <w:tc>
          <w:tcPr>
            <w:tcW w:w="224" w:type="pct"/>
          </w:tcPr>
          <w:p w14:paraId="1EAE0CF6" w14:textId="77777777" w:rsidR="00D32072" w:rsidRPr="009C4175" w:rsidRDefault="00D32072" w:rsidP="00246EB4">
            <w:pPr>
              <w:jc w:val="center"/>
            </w:pPr>
            <w:r>
              <w:t>6</w:t>
            </w:r>
          </w:p>
        </w:tc>
      </w:tr>
      <w:tr w:rsidR="00D32072" w:rsidRPr="009C4175" w14:paraId="26E5073D" w14:textId="77777777" w:rsidTr="00F94208">
        <w:trPr>
          <w:trHeight w:val="550"/>
        </w:trPr>
        <w:tc>
          <w:tcPr>
            <w:tcW w:w="5000" w:type="pct"/>
            <w:gridSpan w:val="6"/>
            <w:vAlign w:val="center"/>
          </w:tcPr>
          <w:p w14:paraId="626DBC7E" w14:textId="77777777" w:rsidR="00D32072" w:rsidRPr="009C4175" w:rsidRDefault="00D32072" w:rsidP="00246EB4">
            <w:pPr>
              <w:jc w:val="center"/>
              <w:rPr>
                <w:b/>
                <w:bCs/>
              </w:rPr>
            </w:pPr>
            <w:r w:rsidRPr="009C4175">
              <w:rPr>
                <w:b/>
                <w:bCs/>
              </w:rPr>
              <w:t>COMPULSORY QUESTION</w:t>
            </w:r>
          </w:p>
        </w:tc>
      </w:tr>
      <w:tr w:rsidR="00D32072" w:rsidRPr="009C4175" w14:paraId="20C5E680" w14:textId="77777777" w:rsidTr="008C6375">
        <w:trPr>
          <w:trHeight w:val="283"/>
        </w:trPr>
        <w:tc>
          <w:tcPr>
            <w:tcW w:w="272" w:type="pct"/>
          </w:tcPr>
          <w:p w14:paraId="3B53845B" w14:textId="77777777" w:rsidR="00D32072" w:rsidRPr="009C4175" w:rsidRDefault="00D32072" w:rsidP="00246EB4">
            <w:pPr>
              <w:jc w:val="center"/>
            </w:pPr>
            <w:r w:rsidRPr="009C4175">
              <w:t>24.</w:t>
            </w:r>
          </w:p>
        </w:tc>
        <w:tc>
          <w:tcPr>
            <w:tcW w:w="189" w:type="pct"/>
          </w:tcPr>
          <w:p w14:paraId="0E095EB2" w14:textId="77777777" w:rsidR="00D32072" w:rsidRPr="009C4175" w:rsidRDefault="00D32072" w:rsidP="00246EB4">
            <w:pPr>
              <w:jc w:val="center"/>
            </w:pPr>
          </w:p>
        </w:tc>
        <w:tc>
          <w:tcPr>
            <w:tcW w:w="3740" w:type="pct"/>
          </w:tcPr>
          <w:p w14:paraId="188278A8" w14:textId="77777777" w:rsidR="00D32072" w:rsidRDefault="00D32072" w:rsidP="003C380B">
            <w:pPr>
              <w:jc w:val="both"/>
            </w:pPr>
            <w:r>
              <w:t>An air-water mixture at 101.3 kPa has a dry-bulb temperature of 303 K and is 10% saturated with water vapor. Using the psychrometric chart, determine the following:</w:t>
            </w:r>
          </w:p>
          <w:p w14:paraId="605B7C07" w14:textId="77777777" w:rsidR="00D32072" w:rsidRDefault="00D32072" w:rsidP="003C380B">
            <w:pPr>
              <w:jc w:val="both"/>
            </w:pPr>
            <w:r>
              <w:t>a) The absolute humidity, kg water vapor per kg dry air</w:t>
            </w:r>
          </w:p>
          <w:p w14:paraId="30B1FED2" w14:textId="77777777" w:rsidR="00D32072" w:rsidRDefault="00D32072" w:rsidP="003C380B">
            <w:pPr>
              <w:jc w:val="both"/>
            </w:pPr>
            <w:r>
              <w:t>b) The partial pressure of water vapor, kPa</w:t>
            </w:r>
          </w:p>
          <w:p w14:paraId="378995CE" w14:textId="77777777" w:rsidR="00D32072" w:rsidRDefault="00D32072" w:rsidP="003C380B">
            <w:pPr>
              <w:jc w:val="both"/>
            </w:pPr>
            <w:r>
              <w:t>c) The absolute saturation humidity at 303 K, kg water vapor per kg dry air</w:t>
            </w:r>
          </w:p>
          <w:p w14:paraId="3444DFAC" w14:textId="77777777" w:rsidR="00D32072" w:rsidRDefault="00D32072" w:rsidP="003C380B">
            <w:pPr>
              <w:jc w:val="both"/>
            </w:pPr>
            <w:r>
              <w:t>d) The vapor pressure of water at 303 K, kPa</w:t>
            </w:r>
          </w:p>
          <w:p w14:paraId="5145892C" w14:textId="77777777" w:rsidR="00D32072" w:rsidRDefault="00D32072" w:rsidP="003C380B">
            <w:pPr>
              <w:jc w:val="both"/>
            </w:pPr>
            <w:r>
              <w:t>e) The percent relative saturation, %</w:t>
            </w:r>
          </w:p>
          <w:p w14:paraId="73AC45F5" w14:textId="77777777" w:rsidR="00D32072" w:rsidRPr="00A83AFB" w:rsidRDefault="00D32072" w:rsidP="003C380B">
            <w:pPr>
              <w:jc w:val="both"/>
            </w:pPr>
            <w:r>
              <w:t>f) The dew point temperature,</w:t>
            </w:r>
            <w:r>
              <w:sym w:font="Symbol" w:char="F0B0"/>
            </w:r>
            <w:r>
              <w:t xml:space="preserve">C </w:t>
            </w:r>
          </w:p>
        </w:tc>
        <w:tc>
          <w:tcPr>
            <w:tcW w:w="319" w:type="pct"/>
          </w:tcPr>
          <w:p w14:paraId="3304B434" w14:textId="77777777" w:rsidR="00D32072" w:rsidRPr="009C4175" w:rsidRDefault="00D32072" w:rsidP="00246EB4">
            <w:pPr>
              <w:jc w:val="center"/>
            </w:pPr>
            <w:r w:rsidRPr="009C4175">
              <w:t>CO6</w:t>
            </w:r>
          </w:p>
        </w:tc>
        <w:tc>
          <w:tcPr>
            <w:tcW w:w="256" w:type="pct"/>
          </w:tcPr>
          <w:p w14:paraId="5681ED74" w14:textId="77777777" w:rsidR="00D32072" w:rsidRPr="009C4175" w:rsidRDefault="00D32072" w:rsidP="00246EB4">
            <w:pPr>
              <w:jc w:val="center"/>
            </w:pPr>
            <w:r>
              <w:t>A</w:t>
            </w:r>
          </w:p>
        </w:tc>
        <w:tc>
          <w:tcPr>
            <w:tcW w:w="224" w:type="pct"/>
          </w:tcPr>
          <w:p w14:paraId="517F6EAE" w14:textId="77777777" w:rsidR="00D32072" w:rsidRPr="009C4175" w:rsidRDefault="00D32072" w:rsidP="00246EB4">
            <w:pPr>
              <w:jc w:val="center"/>
            </w:pPr>
            <w:r w:rsidRPr="009C4175">
              <w:t>12</w:t>
            </w:r>
          </w:p>
        </w:tc>
      </w:tr>
    </w:tbl>
    <w:p w14:paraId="63287572"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22E720E"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2982B9D0" w14:textId="77777777" w:rsidTr="00517D3B">
        <w:trPr>
          <w:trHeight w:val="283"/>
        </w:trPr>
        <w:tc>
          <w:tcPr>
            <w:tcW w:w="670" w:type="dxa"/>
          </w:tcPr>
          <w:p w14:paraId="6ADA3C2E" w14:textId="77777777" w:rsidR="00D32072" w:rsidRPr="0051318C" w:rsidRDefault="00D32072" w:rsidP="00517D3B">
            <w:pPr>
              <w:jc w:val="center"/>
              <w:rPr>
                <w:sz w:val="22"/>
                <w:szCs w:val="22"/>
              </w:rPr>
            </w:pPr>
          </w:p>
        </w:tc>
        <w:tc>
          <w:tcPr>
            <w:tcW w:w="9820" w:type="dxa"/>
          </w:tcPr>
          <w:p w14:paraId="51439A49" w14:textId="77777777" w:rsidR="00D32072" w:rsidRPr="0051318C" w:rsidRDefault="00D32072" w:rsidP="00517D3B">
            <w:pPr>
              <w:jc w:val="center"/>
              <w:rPr>
                <w:b/>
                <w:sz w:val="22"/>
                <w:szCs w:val="22"/>
              </w:rPr>
            </w:pPr>
            <w:r w:rsidRPr="0051318C">
              <w:rPr>
                <w:b/>
                <w:sz w:val="22"/>
                <w:szCs w:val="22"/>
              </w:rPr>
              <w:t>COURSE OUTCOMES</w:t>
            </w:r>
          </w:p>
        </w:tc>
      </w:tr>
      <w:tr w:rsidR="00D32072" w14:paraId="68942280" w14:textId="77777777" w:rsidTr="00F94208">
        <w:trPr>
          <w:trHeight w:val="283"/>
        </w:trPr>
        <w:tc>
          <w:tcPr>
            <w:tcW w:w="670" w:type="dxa"/>
          </w:tcPr>
          <w:p w14:paraId="171F2B7E" w14:textId="77777777" w:rsidR="00D32072" w:rsidRPr="00302FF6" w:rsidRDefault="00D32072" w:rsidP="00E11117">
            <w:pPr>
              <w:jc w:val="center"/>
              <w:rPr>
                <w:b/>
                <w:bCs/>
                <w:sz w:val="22"/>
                <w:szCs w:val="22"/>
              </w:rPr>
            </w:pPr>
            <w:r w:rsidRPr="00302FF6">
              <w:rPr>
                <w:b/>
                <w:bCs/>
                <w:sz w:val="22"/>
                <w:szCs w:val="22"/>
              </w:rPr>
              <w:t>CO1</w:t>
            </w:r>
          </w:p>
        </w:tc>
        <w:tc>
          <w:tcPr>
            <w:tcW w:w="9820" w:type="dxa"/>
          </w:tcPr>
          <w:p w14:paraId="21D44CD4" w14:textId="77777777" w:rsidR="00D32072" w:rsidRPr="0051318C" w:rsidRDefault="00D32072" w:rsidP="00E11117">
            <w:pPr>
              <w:rPr>
                <w:sz w:val="22"/>
                <w:szCs w:val="22"/>
              </w:rPr>
            </w:pPr>
            <w:r w:rsidRPr="009F7951">
              <w:rPr>
                <w:color w:val="000000"/>
              </w:rPr>
              <w:t>Identify the compositions of mixtures and solutions</w:t>
            </w:r>
          </w:p>
        </w:tc>
      </w:tr>
      <w:tr w:rsidR="00D32072" w14:paraId="45ACA7FA" w14:textId="77777777" w:rsidTr="00F94208">
        <w:trPr>
          <w:trHeight w:val="283"/>
        </w:trPr>
        <w:tc>
          <w:tcPr>
            <w:tcW w:w="670" w:type="dxa"/>
          </w:tcPr>
          <w:p w14:paraId="15FC7F44" w14:textId="77777777" w:rsidR="00D32072" w:rsidRPr="00302FF6" w:rsidRDefault="00D32072" w:rsidP="00E11117">
            <w:pPr>
              <w:jc w:val="center"/>
              <w:rPr>
                <w:b/>
                <w:bCs/>
                <w:sz w:val="22"/>
                <w:szCs w:val="22"/>
              </w:rPr>
            </w:pPr>
            <w:r w:rsidRPr="00302FF6">
              <w:rPr>
                <w:b/>
                <w:bCs/>
                <w:sz w:val="22"/>
                <w:szCs w:val="22"/>
              </w:rPr>
              <w:t>CO2</w:t>
            </w:r>
          </w:p>
        </w:tc>
        <w:tc>
          <w:tcPr>
            <w:tcW w:w="9820" w:type="dxa"/>
          </w:tcPr>
          <w:p w14:paraId="12AB035C" w14:textId="77777777" w:rsidR="00D32072" w:rsidRPr="0051318C" w:rsidRDefault="00D32072" w:rsidP="00E11117">
            <w:pPr>
              <w:rPr>
                <w:sz w:val="22"/>
                <w:szCs w:val="22"/>
              </w:rPr>
            </w:pPr>
            <w:r w:rsidRPr="009F7951">
              <w:rPr>
                <w:color w:val="000000"/>
              </w:rPr>
              <w:t>Compare the properties of ideal and real gases</w:t>
            </w:r>
          </w:p>
        </w:tc>
      </w:tr>
      <w:tr w:rsidR="00D32072" w14:paraId="288DC56F" w14:textId="77777777" w:rsidTr="00F94208">
        <w:trPr>
          <w:trHeight w:val="283"/>
        </w:trPr>
        <w:tc>
          <w:tcPr>
            <w:tcW w:w="670" w:type="dxa"/>
          </w:tcPr>
          <w:p w14:paraId="0BB50D92" w14:textId="77777777" w:rsidR="00D32072" w:rsidRPr="00302FF6" w:rsidRDefault="00D32072" w:rsidP="00E11117">
            <w:pPr>
              <w:jc w:val="center"/>
              <w:rPr>
                <w:b/>
                <w:bCs/>
                <w:sz w:val="22"/>
                <w:szCs w:val="22"/>
              </w:rPr>
            </w:pPr>
            <w:r w:rsidRPr="00302FF6">
              <w:rPr>
                <w:b/>
                <w:bCs/>
                <w:sz w:val="22"/>
                <w:szCs w:val="22"/>
              </w:rPr>
              <w:t>CO3</w:t>
            </w:r>
          </w:p>
        </w:tc>
        <w:tc>
          <w:tcPr>
            <w:tcW w:w="9820" w:type="dxa"/>
          </w:tcPr>
          <w:p w14:paraId="3BD65528" w14:textId="77777777" w:rsidR="00D32072" w:rsidRPr="0051318C" w:rsidRDefault="00D32072" w:rsidP="00E11117">
            <w:pPr>
              <w:rPr>
                <w:sz w:val="22"/>
                <w:szCs w:val="22"/>
              </w:rPr>
            </w:pPr>
            <w:r w:rsidRPr="009F7951">
              <w:rPr>
                <w:color w:val="000000"/>
              </w:rPr>
              <w:t>Calculate material balance for various unit operations</w:t>
            </w:r>
          </w:p>
        </w:tc>
      </w:tr>
      <w:tr w:rsidR="00D32072" w14:paraId="2A0F831A" w14:textId="77777777" w:rsidTr="00F94208">
        <w:trPr>
          <w:trHeight w:val="283"/>
        </w:trPr>
        <w:tc>
          <w:tcPr>
            <w:tcW w:w="670" w:type="dxa"/>
          </w:tcPr>
          <w:p w14:paraId="61DC0E5C" w14:textId="77777777" w:rsidR="00D32072" w:rsidRPr="00302FF6" w:rsidRDefault="00D32072" w:rsidP="00E11117">
            <w:pPr>
              <w:jc w:val="center"/>
              <w:rPr>
                <w:b/>
                <w:bCs/>
                <w:sz w:val="22"/>
                <w:szCs w:val="22"/>
              </w:rPr>
            </w:pPr>
            <w:r w:rsidRPr="00302FF6">
              <w:rPr>
                <w:b/>
                <w:bCs/>
                <w:sz w:val="22"/>
                <w:szCs w:val="22"/>
              </w:rPr>
              <w:t>CO4</w:t>
            </w:r>
          </w:p>
        </w:tc>
        <w:tc>
          <w:tcPr>
            <w:tcW w:w="9820" w:type="dxa"/>
          </w:tcPr>
          <w:p w14:paraId="521FD3DC" w14:textId="77777777" w:rsidR="00D32072" w:rsidRPr="0051318C" w:rsidRDefault="00D32072" w:rsidP="00E11117">
            <w:pPr>
              <w:rPr>
                <w:sz w:val="22"/>
                <w:szCs w:val="22"/>
              </w:rPr>
            </w:pPr>
            <w:r w:rsidRPr="009F7951">
              <w:rPr>
                <w:color w:val="000000"/>
              </w:rPr>
              <w:t>Analyze energy balance for unit operations</w:t>
            </w:r>
          </w:p>
        </w:tc>
      </w:tr>
      <w:tr w:rsidR="00D32072" w14:paraId="32AF2B64" w14:textId="77777777" w:rsidTr="00F94208">
        <w:trPr>
          <w:trHeight w:val="283"/>
        </w:trPr>
        <w:tc>
          <w:tcPr>
            <w:tcW w:w="670" w:type="dxa"/>
          </w:tcPr>
          <w:p w14:paraId="302550AA" w14:textId="77777777" w:rsidR="00D32072" w:rsidRPr="00302FF6" w:rsidRDefault="00D32072" w:rsidP="00E11117">
            <w:pPr>
              <w:jc w:val="center"/>
              <w:rPr>
                <w:b/>
                <w:bCs/>
                <w:sz w:val="22"/>
                <w:szCs w:val="22"/>
              </w:rPr>
            </w:pPr>
            <w:r w:rsidRPr="00302FF6">
              <w:rPr>
                <w:b/>
                <w:bCs/>
                <w:sz w:val="22"/>
                <w:szCs w:val="22"/>
              </w:rPr>
              <w:t>CO5</w:t>
            </w:r>
          </w:p>
        </w:tc>
        <w:tc>
          <w:tcPr>
            <w:tcW w:w="9820" w:type="dxa"/>
          </w:tcPr>
          <w:p w14:paraId="229469E5" w14:textId="77777777" w:rsidR="00D32072" w:rsidRPr="0051318C" w:rsidRDefault="00D32072" w:rsidP="00E11117">
            <w:pPr>
              <w:rPr>
                <w:sz w:val="22"/>
                <w:szCs w:val="22"/>
              </w:rPr>
            </w:pPr>
            <w:r w:rsidRPr="009F7951">
              <w:rPr>
                <w:color w:val="000000"/>
              </w:rPr>
              <w:t>Estimate GHV, NHV, and composition of fuels</w:t>
            </w:r>
          </w:p>
        </w:tc>
      </w:tr>
      <w:tr w:rsidR="00D32072" w14:paraId="53F2D89A" w14:textId="77777777" w:rsidTr="00F94208">
        <w:trPr>
          <w:trHeight w:val="283"/>
        </w:trPr>
        <w:tc>
          <w:tcPr>
            <w:tcW w:w="670" w:type="dxa"/>
          </w:tcPr>
          <w:p w14:paraId="052073D3" w14:textId="77777777" w:rsidR="00D32072" w:rsidRPr="00302FF6" w:rsidRDefault="00D32072" w:rsidP="00E11117">
            <w:pPr>
              <w:jc w:val="center"/>
              <w:rPr>
                <w:b/>
                <w:bCs/>
                <w:sz w:val="22"/>
                <w:szCs w:val="22"/>
              </w:rPr>
            </w:pPr>
            <w:r w:rsidRPr="00302FF6">
              <w:rPr>
                <w:b/>
                <w:bCs/>
                <w:sz w:val="22"/>
                <w:szCs w:val="22"/>
              </w:rPr>
              <w:t>CO6</w:t>
            </w:r>
          </w:p>
        </w:tc>
        <w:tc>
          <w:tcPr>
            <w:tcW w:w="9820" w:type="dxa"/>
          </w:tcPr>
          <w:p w14:paraId="4908069F" w14:textId="77777777" w:rsidR="00D32072" w:rsidRPr="0051318C" w:rsidRDefault="00D32072" w:rsidP="00E11117">
            <w:pPr>
              <w:rPr>
                <w:sz w:val="22"/>
                <w:szCs w:val="22"/>
              </w:rPr>
            </w:pPr>
            <w:r w:rsidRPr="009F7951">
              <w:rPr>
                <w:color w:val="000000"/>
              </w:rPr>
              <w:t>Integrate the properties of air-water system</w:t>
            </w:r>
          </w:p>
        </w:tc>
      </w:tr>
    </w:tbl>
    <w:p w14:paraId="266C79CB"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697D4D7F" w14:textId="77777777" w:rsidTr="00E56E00">
        <w:trPr>
          <w:jc w:val="center"/>
        </w:trPr>
        <w:tc>
          <w:tcPr>
            <w:tcW w:w="6385" w:type="dxa"/>
            <w:gridSpan w:val="8"/>
          </w:tcPr>
          <w:p w14:paraId="2A891F2A"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5195B705" w14:textId="77777777" w:rsidTr="00E56E00">
        <w:trPr>
          <w:jc w:val="center"/>
        </w:trPr>
        <w:tc>
          <w:tcPr>
            <w:tcW w:w="1140" w:type="dxa"/>
          </w:tcPr>
          <w:p w14:paraId="0712E6AB"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7B27E650" w14:textId="77777777" w:rsidR="00D32072" w:rsidRPr="0051318C" w:rsidRDefault="00D32072" w:rsidP="00D54806">
            <w:pPr>
              <w:jc w:val="center"/>
              <w:rPr>
                <w:b/>
                <w:sz w:val="22"/>
                <w:szCs w:val="22"/>
              </w:rPr>
            </w:pPr>
            <w:r w:rsidRPr="0051318C">
              <w:rPr>
                <w:b/>
                <w:sz w:val="22"/>
                <w:szCs w:val="22"/>
              </w:rPr>
              <w:t>R</w:t>
            </w:r>
          </w:p>
        </w:tc>
        <w:tc>
          <w:tcPr>
            <w:tcW w:w="708" w:type="dxa"/>
          </w:tcPr>
          <w:p w14:paraId="44BB941B" w14:textId="77777777" w:rsidR="00D32072" w:rsidRPr="0051318C" w:rsidRDefault="00D32072" w:rsidP="00D54806">
            <w:pPr>
              <w:jc w:val="center"/>
              <w:rPr>
                <w:b/>
                <w:sz w:val="22"/>
                <w:szCs w:val="22"/>
              </w:rPr>
            </w:pPr>
            <w:r w:rsidRPr="0051318C">
              <w:rPr>
                <w:b/>
                <w:sz w:val="22"/>
                <w:szCs w:val="22"/>
              </w:rPr>
              <w:t>U</w:t>
            </w:r>
          </w:p>
        </w:tc>
        <w:tc>
          <w:tcPr>
            <w:tcW w:w="709" w:type="dxa"/>
          </w:tcPr>
          <w:p w14:paraId="6B2DB230" w14:textId="77777777" w:rsidR="00D32072" w:rsidRPr="0051318C" w:rsidRDefault="00D32072" w:rsidP="00D54806">
            <w:pPr>
              <w:jc w:val="center"/>
              <w:rPr>
                <w:b/>
                <w:sz w:val="22"/>
                <w:szCs w:val="22"/>
              </w:rPr>
            </w:pPr>
            <w:r w:rsidRPr="0051318C">
              <w:rPr>
                <w:b/>
                <w:sz w:val="22"/>
                <w:szCs w:val="22"/>
              </w:rPr>
              <w:t>A</w:t>
            </w:r>
          </w:p>
        </w:tc>
        <w:tc>
          <w:tcPr>
            <w:tcW w:w="709" w:type="dxa"/>
          </w:tcPr>
          <w:p w14:paraId="5319C83C" w14:textId="77777777" w:rsidR="00D32072" w:rsidRPr="0051318C" w:rsidRDefault="00D32072" w:rsidP="00D54806">
            <w:pPr>
              <w:jc w:val="center"/>
              <w:rPr>
                <w:b/>
                <w:sz w:val="22"/>
                <w:szCs w:val="22"/>
              </w:rPr>
            </w:pPr>
            <w:r w:rsidRPr="0051318C">
              <w:rPr>
                <w:b/>
                <w:sz w:val="22"/>
                <w:szCs w:val="22"/>
              </w:rPr>
              <w:t>An</w:t>
            </w:r>
          </w:p>
        </w:tc>
        <w:tc>
          <w:tcPr>
            <w:tcW w:w="709" w:type="dxa"/>
          </w:tcPr>
          <w:p w14:paraId="1F2375BF" w14:textId="77777777" w:rsidR="00D32072" w:rsidRPr="0051318C" w:rsidRDefault="00D32072" w:rsidP="00D54806">
            <w:pPr>
              <w:jc w:val="center"/>
              <w:rPr>
                <w:b/>
                <w:sz w:val="22"/>
                <w:szCs w:val="22"/>
              </w:rPr>
            </w:pPr>
            <w:r w:rsidRPr="0051318C">
              <w:rPr>
                <w:b/>
                <w:sz w:val="22"/>
                <w:szCs w:val="22"/>
              </w:rPr>
              <w:t>E</w:t>
            </w:r>
          </w:p>
        </w:tc>
        <w:tc>
          <w:tcPr>
            <w:tcW w:w="708" w:type="dxa"/>
          </w:tcPr>
          <w:p w14:paraId="2E68F2F6" w14:textId="77777777" w:rsidR="00D32072" w:rsidRPr="0051318C" w:rsidRDefault="00D32072" w:rsidP="00D54806">
            <w:pPr>
              <w:jc w:val="center"/>
              <w:rPr>
                <w:b/>
                <w:sz w:val="22"/>
                <w:szCs w:val="22"/>
              </w:rPr>
            </w:pPr>
            <w:r w:rsidRPr="0051318C">
              <w:rPr>
                <w:b/>
                <w:sz w:val="22"/>
                <w:szCs w:val="22"/>
              </w:rPr>
              <w:t>C</w:t>
            </w:r>
          </w:p>
        </w:tc>
        <w:tc>
          <w:tcPr>
            <w:tcW w:w="993" w:type="dxa"/>
          </w:tcPr>
          <w:p w14:paraId="0B3D814A" w14:textId="77777777" w:rsidR="00D32072" w:rsidRPr="0051318C" w:rsidRDefault="00D32072" w:rsidP="00D54806">
            <w:pPr>
              <w:jc w:val="center"/>
              <w:rPr>
                <w:b/>
                <w:sz w:val="22"/>
                <w:szCs w:val="22"/>
              </w:rPr>
            </w:pPr>
            <w:r w:rsidRPr="0051318C">
              <w:rPr>
                <w:b/>
                <w:sz w:val="22"/>
                <w:szCs w:val="22"/>
              </w:rPr>
              <w:t>Total</w:t>
            </w:r>
          </w:p>
        </w:tc>
      </w:tr>
      <w:tr w:rsidR="00D32072" w:rsidRPr="0051318C" w14:paraId="4E1F27CE" w14:textId="77777777" w:rsidTr="009B7699">
        <w:trPr>
          <w:jc w:val="center"/>
        </w:trPr>
        <w:tc>
          <w:tcPr>
            <w:tcW w:w="1140" w:type="dxa"/>
          </w:tcPr>
          <w:p w14:paraId="779B0B10"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12045343" w14:textId="77777777" w:rsidR="00D32072" w:rsidRPr="0051318C" w:rsidRDefault="00D32072" w:rsidP="009B7699">
            <w:pPr>
              <w:jc w:val="center"/>
              <w:rPr>
                <w:sz w:val="22"/>
                <w:szCs w:val="22"/>
              </w:rPr>
            </w:pPr>
            <w:r>
              <w:rPr>
                <w:sz w:val="22"/>
                <w:szCs w:val="22"/>
              </w:rPr>
              <w:t>1</w:t>
            </w:r>
          </w:p>
        </w:tc>
        <w:tc>
          <w:tcPr>
            <w:tcW w:w="708" w:type="dxa"/>
          </w:tcPr>
          <w:p w14:paraId="4AFADAED" w14:textId="77777777" w:rsidR="00D32072" w:rsidRPr="0051318C" w:rsidRDefault="00D32072" w:rsidP="009B7699">
            <w:pPr>
              <w:jc w:val="center"/>
              <w:rPr>
                <w:sz w:val="22"/>
                <w:szCs w:val="22"/>
              </w:rPr>
            </w:pPr>
            <w:r>
              <w:rPr>
                <w:sz w:val="22"/>
                <w:szCs w:val="22"/>
              </w:rPr>
              <w:t>1</w:t>
            </w:r>
          </w:p>
        </w:tc>
        <w:tc>
          <w:tcPr>
            <w:tcW w:w="709" w:type="dxa"/>
          </w:tcPr>
          <w:p w14:paraId="14AD88AC" w14:textId="77777777" w:rsidR="00D32072" w:rsidRPr="0051318C" w:rsidRDefault="00D32072" w:rsidP="009B7699">
            <w:pPr>
              <w:jc w:val="center"/>
              <w:rPr>
                <w:sz w:val="22"/>
                <w:szCs w:val="22"/>
              </w:rPr>
            </w:pPr>
            <w:r>
              <w:rPr>
                <w:sz w:val="22"/>
                <w:szCs w:val="22"/>
              </w:rPr>
              <w:t>10</w:t>
            </w:r>
          </w:p>
        </w:tc>
        <w:tc>
          <w:tcPr>
            <w:tcW w:w="709" w:type="dxa"/>
          </w:tcPr>
          <w:p w14:paraId="6060E867" w14:textId="77777777" w:rsidR="00D32072" w:rsidRPr="0051318C" w:rsidRDefault="00D32072" w:rsidP="009B7699">
            <w:pPr>
              <w:jc w:val="center"/>
              <w:rPr>
                <w:sz w:val="22"/>
                <w:szCs w:val="22"/>
              </w:rPr>
            </w:pPr>
            <w:r>
              <w:rPr>
                <w:sz w:val="22"/>
                <w:szCs w:val="22"/>
              </w:rPr>
              <w:t>5</w:t>
            </w:r>
          </w:p>
        </w:tc>
        <w:tc>
          <w:tcPr>
            <w:tcW w:w="709" w:type="dxa"/>
          </w:tcPr>
          <w:p w14:paraId="00C0A0EC" w14:textId="77777777" w:rsidR="00D32072" w:rsidRPr="0051318C" w:rsidRDefault="00D32072" w:rsidP="009B7699">
            <w:pPr>
              <w:jc w:val="center"/>
              <w:rPr>
                <w:sz w:val="22"/>
                <w:szCs w:val="22"/>
              </w:rPr>
            </w:pPr>
            <w:r>
              <w:rPr>
                <w:sz w:val="22"/>
                <w:szCs w:val="22"/>
              </w:rPr>
              <w:t>6</w:t>
            </w:r>
          </w:p>
        </w:tc>
        <w:tc>
          <w:tcPr>
            <w:tcW w:w="708" w:type="dxa"/>
          </w:tcPr>
          <w:p w14:paraId="78EA279E" w14:textId="77777777" w:rsidR="00D32072" w:rsidRPr="0051318C" w:rsidRDefault="00D32072" w:rsidP="009B7699">
            <w:pPr>
              <w:jc w:val="center"/>
              <w:rPr>
                <w:sz w:val="22"/>
                <w:szCs w:val="22"/>
              </w:rPr>
            </w:pPr>
            <w:r>
              <w:rPr>
                <w:sz w:val="22"/>
                <w:szCs w:val="22"/>
              </w:rPr>
              <w:t>-</w:t>
            </w:r>
          </w:p>
        </w:tc>
        <w:tc>
          <w:tcPr>
            <w:tcW w:w="993" w:type="dxa"/>
          </w:tcPr>
          <w:p w14:paraId="49FEC6D8" w14:textId="77777777" w:rsidR="00D32072" w:rsidRPr="0051318C" w:rsidRDefault="00D32072" w:rsidP="009B7699">
            <w:pPr>
              <w:jc w:val="center"/>
              <w:rPr>
                <w:sz w:val="22"/>
                <w:szCs w:val="22"/>
              </w:rPr>
            </w:pPr>
            <w:r>
              <w:rPr>
                <w:sz w:val="22"/>
                <w:szCs w:val="22"/>
              </w:rPr>
              <w:t>23</w:t>
            </w:r>
          </w:p>
        </w:tc>
      </w:tr>
      <w:tr w:rsidR="00D32072" w:rsidRPr="0051318C" w14:paraId="16E3EAC3" w14:textId="77777777" w:rsidTr="009B7699">
        <w:trPr>
          <w:jc w:val="center"/>
        </w:trPr>
        <w:tc>
          <w:tcPr>
            <w:tcW w:w="1140" w:type="dxa"/>
          </w:tcPr>
          <w:p w14:paraId="1C46F3C9"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690339B6" w14:textId="77777777" w:rsidR="00D32072" w:rsidRPr="0051318C" w:rsidRDefault="00D32072" w:rsidP="009B7699">
            <w:pPr>
              <w:jc w:val="center"/>
              <w:rPr>
                <w:sz w:val="22"/>
                <w:szCs w:val="22"/>
              </w:rPr>
            </w:pPr>
            <w:r>
              <w:rPr>
                <w:sz w:val="22"/>
                <w:szCs w:val="22"/>
              </w:rPr>
              <w:t>2</w:t>
            </w:r>
          </w:p>
        </w:tc>
        <w:tc>
          <w:tcPr>
            <w:tcW w:w="708" w:type="dxa"/>
          </w:tcPr>
          <w:p w14:paraId="3BC9F733" w14:textId="77777777" w:rsidR="00D32072" w:rsidRPr="0051318C" w:rsidRDefault="00D32072" w:rsidP="009B7699">
            <w:pPr>
              <w:jc w:val="center"/>
              <w:rPr>
                <w:sz w:val="22"/>
                <w:szCs w:val="22"/>
              </w:rPr>
            </w:pPr>
            <w:r>
              <w:rPr>
                <w:sz w:val="22"/>
                <w:szCs w:val="22"/>
              </w:rPr>
              <w:t>7</w:t>
            </w:r>
          </w:p>
        </w:tc>
        <w:tc>
          <w:tcPr>
            <w:tcW w:w="709" w:type="dxa"/>
          </w:tcPr>
          <w:p w14:paraId="4E1D3193" w14:textId="77777777" w:rsidR="00D32072" w:rsidRPr="0051318C" w:rsidRDefault="00D32072" w:rsidP="009B7699">
            <w:pPr>
              <w:jc w:val="center"/>
              <w:rPr>
                <w:sz w:val="22"/>
                <w:szCs w:val="22"/>
              </w:rPr>
            </w:pPr>
            <w:r>
              <w:rPr>
                <w:sz w:val="22"/>
                <w:szCs w:val="22"/>
              </w:rPr>
              <w:t>-</w:t>
            </w:r>
          </w:p>
        </w:tc>
        <w:tc>
          <w:tcPr>
            <w:tcW w:w="709" w:type="dxa"/>
          </w:tcPr>
          <w:p w14:paraId="5103AA45" w14:textId="77777777" w:rsidR="00D32072" w:rsidRPr="0051318C" w:rsidRDefault="00D32072" w:rsidP="009B7699">
            <w:pPr>
              <w:jc w:val="center"/>
              <w:rPr>
                <w:sz w:val="22"/>
                <w:szCs w:val="22"/>
              </w:rPr>
            </w:pPr>
            <w:r>
              <w:rPr>
                <w:sz w:val="22"/>
                <w:szCs w:val="22"/>
              </w:rPr>
              <w:t>8</w:t>
            </w:r>
          </w:p>
        </w:tc>
        <w:tc>
          <w:tcPr>
            <w:tcW w:w="709" w:type="dxa"/>
          </w:tcPr>
          <w:p w14:paraId="14A7F90D" w14:textId="77777777" w:rsidR="00D32072" w:rsidRPr="0051318C" w:rsidRDefault="00D32072" w:rsidP="009B7699">
            <w:pPr>
              <w:jc w:val="center"/>
              <w:rPr>
                <w:sz w:val="22"/>
                <w:szCs w:val="22"/>
              </w:rPr>
            </w:pPr>
            <w:r>
              <w:rPr>
                <w:sz w:val="22"/>
                <w:szCs w:val="22"/>
              </w:rPr>
              <w:t>-</w:t>
            </w:r>
          </w:p>
        </w:tc>
        <w:tc>
          <w:tcPr>
            <w:tcW w:w="708" w:type="dxa"/>
          </w:tcPr>
          <w:p w14:paraId="0B0A355A" w14:textId="77777777" w:rsidR="00D32072" w:rsidRPr="0051318C" w:rsidRDefault="00D32072" w:rsidP="009B7699">
            <w:pPr>
              <w:jc w:val="center"/>
              <w:rPr>
                <w:sz w:val="22"/>
                <w:szCs w:val="22"/>
              </w:rPr>
            </w:pPr>
            <w:r>
              <w:rPr>
                <w:sz w:val="22"/>
                <w:szCs w:val="22"/>
              </w:rPr>
              <w:t>-</w:t>
            </w:r>
          </w:p>
        </w:tc>
        <w:tc>
          <w:tcPr>
            <w:tcW w:w="993" w:type="dxa"/>
          </w:tcPr>
          <w:p w14:paraId="21AD7811" w14:textId="77777777" w:rsidR="00D32072" w:rsidRPr="0051318C" w:rsidRDefault="00D32072" w:rsidP="009B7699">
            <w:pPr>
              <w:jc w:val="center"/>
              <w:rPr>
                <w:sz w:val="22"/>
                <w:szCs w:val="22"/>
              </w:rPr>
            </w:pPr>
            <w:r>
              <w:rPr>
                <w:sz w:val="22"/>
                <w:szCs w:val="22"/>
              </w:rPr>
              <w:t>17</w:t>
            </w:r>
          </w:p>
        </w:tc>
      </w:tr>
      <w:tr w:rsidR="00D32072" w:rsidRPr="0051318C" w14:paraId="0BC77674" w14:textId="77777777" w:rsidTr="009B7699">
        <w:trPr>
          <w:jc w:val="center"/>
        </w:trPr>
        <w:tc>
          <w:tcPr>
            <w:tcW w:w="1140" w:type="dxa"/>
          </w:tcPr>
          <w:p w14:paraId="40B1F25D"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05ABA41E" w14:textId="77777777" w:rsidR="00D32072" w:rsidRPr="0051318C" w:rsidRDefault="00D32072" w:rsidP="009B7699">
            <w:pPr>
              <w:jc w:val="center"/>
              <w:rPr>
                <w:sz w:val="22"/>
                <w:szCs w:val="22"/>
              </w:rPr>
            </w:pPr>
            <w:r>
              <w:rPr>
                <w:sz w:val="22"/>
                <w:szCs w:val="22"/>
              </w:rPr>
              <w:t>1</w:t>
            </w:r>
          </w:p>
        </w:tc>
        <w:tc>
          <w:tcPr>
            <w:tcW w:w="708" w:type="dxa"/>
          </w:tcPr>
          <w:p w14:paraId="24C3CD92" w14:textId="77777777" w:rsidR="00D32072" w:rsidRPr="0051318C" w:rsidRDefault="00D32072" w:rsidP="009B7699">
            <w:pPr>
              <w:jc w:val="center"/>
              <w:rPr>
                <w:sz w:val="22"/>
                <w:szCs w:val="22"/>
              </w:rPr>
            </w:pPr>
            <w:r>
              <w:rPr>
                <w:sz w:val="22"/>
                <w:szCs w:val="22"/>
              </w:rPr>
              <w:t>1</w:t>
            </w:r>
          </w:p>
        </w:tc>
        <w:tc>
          <w:tcPr>
            <w:tcW w:w="709" w:type="dxa"/>
          </w:tcPr>
          <w:p w14:paraId="06B21623" w14:textId="77777777" w:rsidR="00D32072" w:rsidRPr="0051318C" w:rsidRDefault="00D32072" w:rsidP="009B7699">
            <w:pPr>
              <w:jc w:val="center"/>
              <w:rPr>
                <w:sz w:val="22"/>
                <w:szCs w:val="22"/>
              </w:rPr>
            </w:pPr>
            <w:r>
              <w:rPr>
                <w:sz w:val="22"/>
                <w:szCs w:val="22"/>
              </w:rPr>
              <w:t>12</w:t>
            </w:r>
          </w:p>
        </w:tc>
        <w:tc>
          <w:tcPr>
            <w:tcW w:w="709" w:type="dxa"/>
          </w:tcPr>
          <w:p w14:paraId="7907E3C0" w14:textId="77777777" w:rsidR="00D32072" w:rsidRPr="0051318C" w:rsidRDefault="00D32072" w:rsidP="009B7699">
            <w:pPr>
              <w:jc w:val="center"/>
              <w:rPr>
                <w:sz w:val="22"/>
                <w:szCs w:val="22"/>
              </w:rPr>
            </w:pPr>
            <w:r>
              <w:rPr>
                <w:sz w:val="22"/>
                <w:szCs w:val="22"/>
              </w:rPr>
              <w:t>12</w:t>
            </w:r>
          </w:p>
        </w:tc>
        <w:tc>
          <w:tcPr>
            <w:tcW w:w="709" w:type="dxa"/>
          </w:tcPr>
          <w:p w14:paraId="3EB92EF1" w14:textId="77777777" w:rsidR="00D32072" w:rsidRPr="0051318C" w:rsidRDefault="00D32072" w:rsidP="009B7699">
            <w:pPr>
              <w:jc w:val="center"/>
              <w:rPr>
                <w:sz w:val="22"/>
                <w:szCs w:val="22"/>
              </w:rPr>
            </w:pPr>
            <w:r>
              <w:rPr>
                <w:sz w:val="22"/>
                <w:szCs w:val="22"/>
              </w:rPr>
              <w:t>-</w:t>
            </w:r>
          </w:p>
        </w:tc>
        <w:tc>
          <w:tcPr>
            <w:tcW w:w="708" w:type="dxa"/>
          </w:tcPr>
          <w:p w14:paraId="614AA67F" w14:textId="77777777" w:rsidR="00D32072" w:rsidRPr="0051318C" w:rsidRDefault="00D32072" w:rsidP="009B7699">
            <w:pPr>
              <w:jc w:val="center"/>
              <w:rPr>
                <w:sz w:val="22"/>
                <w:szCs w:val="22"/>
              </w:rPr>
            </w:pPr>
            <w:r>
              <w:rPr>
                <w:sz w:val="22"/>
                <w:szCs w:val="22"/>
              </w:rPr>
              <w:t>3</w:t>
            </w:r>
          </w:p>
        </w:tc>
        <w:tc>
          <w:tcPr>
            <w:tcW w:w="993" w:type="dxa"/>
          </w:tcPr>
          <w:p w14:paraId="07E232E7" w14:textId="77777777" w:rsidR="00D32072" w:rsidRPr="0051318C" w:rsidRDefault="00D32072" w:rsidP="009B7699">
            <w:pPr>
              <w:jc w:val="center"/>
              <w:rPr>
                <w:sz w:val="22"/>
                <w:szCs w:val="22"/>
              </w:rPr>
            </w:pPr>
            <w:r>
              <w:rPr>
                <w:sz w:val="22"/>
                <w:szCs w:val="22"/>
              </w:rPr>
              <w:t>29</w:t>
            </w:r>
          </w:p>
        </w:tc>
      </w:tr>
      <w:tr w:rsidR="00D32072" w:rsidRPr="0051318C" w14:paraId="12F1DDA8" w14:textId="77777777" w:rsidTr="009B7699">
        <w:trPr>
          <w:jc w:val="center"/>
        </w:trPr>
        <w:tc>
          <w:tcPr>
            <w:tcW w:w="1140" w:type="dxa"/>
          </w:tcPr>
          <w:p w14:paraId="7E17EBE5"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76C1B363" w14:textId="77777777" w:rsidR="00D32072" w:rsidRPr="0051318C" w:rsidRDefault="00D32072" w:rsidP="009B7699">
            <w:pPr>
              <w:jc w:val="center"/>
              <w:rPr>
                <w:sz w:val="22"/>
                <w:szCs w:val="22"/>
              </w:rPr>
            </w:pPr>
            <w:r>
              <w:rPr>
                <w:sz w:val="22"/>
                <w:szCs w:val="22"/>
              </w:rPr>
              <w:t>1</w:t>
            </w:r>
          </w:p>
        </w:tc>
        <w:tc>
          <w:tcPr>
            <w:tcW w:w="708" w:type="dxa"/>
          </w:tcPr>
          <w:p w14:paraId="000BDF45" w14:textId="77777777" w:rsidR="00D32072" w:rsidRPr="0051318C" w:rsidRDefault="00D32072" w:rsidP="009B7699">
            <w:pPr>
              <w:jc w:val="center"/>
              <w:rPr>
                <w:sz w:val="22"/>
                <w:szCs w:val="22"/>
              </w:rPr>
            </w:pPr>
            <w:r>
              <w:rPr>
                <w:sz w:val="22"/>
                <w:szCs w:val="22"/>
              </w:rPr>
              <w:t>1</w:t>
            </w:r>
          </w:p>
        </w:tc>
        <w:tc>
          <w:tcPr>
            <w:tcW w:w="709" w:type="dxa"/>
          </w:tcPr>
          <w:p w14:paraId="628108BF" w14:textId="77777777" w:rsidR="00D32072" w:rsidRPr="0051318C" w:rsidRDefault="00D32072" w:rsidP="009B7699">
            <w:pPr>
              <w:jc w:val="center"/>
              <w:rPr>
                <w:sz w:val="22"/>
                <w:szCs w:val="22"/>
              </w:rPr>
            </w:pPr>
            <w:r>
              <w:rPr>
                <w:sz w:val="22"/>
                <w:szCs w:val="22"/>
              </w:rPr>
              <w:t>15</w:t>
            </w:r>
          </w:p>
        </w:tc>
        <w:tc>
          <w:tcPr>
            <w:tcW w:w="709" w:type="dxa"/>
          </w:tcPr>
          <w:p w14:paraId="0B396773" w14:textId="77777777" w:rsidR="00D32072" w:rsidRPr="0051318C" w:rsidRDefault="00D32072" w:rsidP="009B7699">
            <w:pPr>
              <w:jc w:val="center"/>
              <w:rPr>
                <w:sz w:val="22"/>
                <w:szCs w:val="22"/>
              </w:rPr>
            </w:pPr>
            <w:r>
              <w:rPr>
                <w:sz w:val="22"/>
                <w:szCs w:val="22"/>
              </w:rPr>
              <w:t>6</w:t>
            </w:r>
          </w:p>
        </w:tc>
        <w:tc>
          <w:tcPr>
            <w:tcW w:w="709" w:type="dxa"/>
          </w:tcPr>
          <w:p w14:paraId="344262A5" w14:textId="77777777" w:rsidR="00D32072" w:rsidRPr="0051318C" w:rsidRDefault="00D32072" w:rsidP="009B7699">
            <w:pPr>
              <w:jc w:val="center"/>
              <w:rPr>
                <w:sz w:val="22"/>
                <w:szCs w:val="22"/>
              </w:rPr>
            </w:pPr>
            <w:r>
              <w:rPr>
                <w:sz w:val="22"/>
                <w:szCs w:val="22"/>
              </w:rPr>
              <w:t>-</w:t>
            </w:r>
          </w:p>
        </w:tc>
        <w:tc>
          <w:tcPr>
            <w:tcW w:w="708" w:type="dxa"/>
          </w:tcPr>
          <w:p w14:paraId="71CF32CC" w14:textId="77777777" w:rsidR="00D32072" w:rsidRPr="0051318C" w:rsidRDefault="00D32072" w:rsidP="009B7699">
            <w:pPr>
              <w:jc w:val="center"/>
              <w:rPr>
                <w:sz w:val="22"/>
                <w:szCs w:val="22"/>
              </w:rPr>
            </w:pPr>
            <w:r>
              <w:rPr>
                <w:sz w:val="22"/>
                <w:szCs w:val="22"/>
              </w:rPr>
              <w:t>-</w:t>
            </w:r>
          </w:p>
        </w:tc>
        <w:tc>
          <w:tcPr>
            <w:tcW w:w="993" w:type="dxa"/>
          </w:tcPr>
          <w:p w14:paraId="34DCBAAA" w14:textId="77777777" w:rsidR="00D32072" w:rsidRPr="0051318C" w:rsidRDefault="00D32072" w:rsidP="009B7699">
            <w:pPr>
              <w:jc w:val="center"/>
              <w:rPr>
                <w:sz w:val="22"/>
                <w:szCs w:val="22"/>
              </w:rPr>
            </w:pPr>
            <w:r>
              <w:rPr>
                <w:sz w:val="22"/>
                <w:szCs w:val="22"/>
              </w:rPr>
              <w:t>23</w:t>
            </w:r>
          </w:p>
        </w:tc>
      </w:tr>
      <w:tr w:rsidR="00D32072" w:rsidRPr="0051318C" w14:paraId="55F18DB1" w14:textId="77777777" w:rsidTr="009B7699">
        <w:trPr>
          <w:jc w:val="center"/>
        </w:trPr>
        <w:tc>
          <w:tcPr>
            <w:tcW w:w="1140" w:type="dxa"/>
          </w:tcPr>
          <w:p w14:paraId="63D13DF6"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6D42EE97" w14:textId="77777777" w:rsidR="00D32072" w:rsidRPr="0051318C" w:rsidRDefault="00D32072" w:rsidP="009B7699">
            <w:pPr>
              <w:jc w:val="center"/>
              <w:rPr>
                <w:sz w:val="22"/>
                <w:szCs w:val="22"/>
              </w:rPr>
            </w:pPr>
            <w:r>
              <w:rPr>
                <w:sz w:val="22"/>
                <w:szCs w:val="22"/>
              </w:rPr>
              <w:t>-</w:t>
            </w:r>
          </w:p>
        </w:tc>
        <w:tc>
          <w:tcPr>
            <w:tcW w:w="708" w:type="dxa"/>
          </w:tcPr>
          <w:p w14:paraId="3BC80A19" w14:textId="77777777" w:rsidR="00D32072" w:rsidRPr="0051318C" w:rsidRDefault="00D32072" w:rsidP="009B7699">
            <w:pPr>
              <w:jc w:val="center"/>
              <w:rPr>
                <w:sz w:val="22"/>
                <w:szCs w:val="22"/>
              </w:rPr>
            </w:pPr>
            <w:r>
              <w:rPr>
                <w:sz w:val="22"/>
                <w:szCs w:val="22"/>
              </w:rPr>
              <w:t>13</w:t>
            </w:r>
          </w:p>
        </w:tc>
        <w:tc>
          <w:tcPr>
            <w:tcW w:w="709" w:type="dxa"/>
          </w:tcPr>
          <w:p w14:paraId="043822A6" w14:textId="77777777" w:rsidR="00D32072" w:rsidRPr="0051318C" w:rsidRDefault="00D32072" w:rsidP="009B7699">
            <w:pPr>
              <w:jc w:val="center"/>
              <w:rPr>
                <w:sz w:val="22"/>
                <w:szCs w:val="22"/>
              </w:rPr>
            </w:pPr>
            <w:r>
              <w:rPr>
                <w:sz w:val="22"/>
                <w:szCs w:val="22"/>
              </w:rPr>
              <w:t>-</w:t>
            </w:r>
          </w:p>
        </w:tc>
        <w:tc>
          <w:tcPr>
            <w:tcW w:w="709" w:type="dxa"/>
          </w:tcPr>
          <w:p w14:paraId="7895EB4E" w14:textId="77777777" w:rsidR="00D32072" w:rsidRPr="0051318C" w:rsidRDefault="00D32072" w:rsidP="009B7699">
            <w:pPr>
              <w:jc w:val="center"/>
              <w:rPr>
                <w:sz w:val="22"/>
                <w:szCs w:val="22"/>
              </w:rPr>
            </w:pPr>
            <w:r>
              <w:rPr>
                <w:sz w:val="22"/>
                <w:szCs w:val="22"/>
              </w:rPr>
              <w:t>3</w:t>
            </w:r>
          </w:p>
        </w:tc>
        <w:tc>
          <w:tcPr>
            <w:tcW w:w="709" w:type="dxa"/>
          </w:tcPr>
          <w:p w14:paraId="2A710799" w14:textId="77777777" w:rsidR="00D32072" w:rsidRPr="0051318C" w:rsidRDefault="00D32072" w:rsidP="009B7699">
            <w:pPr>
              <w:jc w:val="center"/>
              <w:rPr>
                <w:sz w:val="22"/>
                <w:szCs w:val="22"/>
              </w:rPr>
            </w:pPr>
            <w:r>
              <w:rPr>
                <w:sz w:val="22"/>
                <w:szCs w:val="22"/>
              </w:rPr>
              <w:t>-</w:t>
            </w:r>
          </w:p>
        </w:tc>
        <w:tc>
          <w:tcPr>
            <w:tcW w:w="708" w:type="dxa"/>
          </w:tcPr>
          <w:p w14:paraId="4D3D4096" w14:textId="77777777" w:rsidR="00D32072" w:rsidRPr="0051318C" w:rsidRDefault="00D32072" w:rsidP="009B7699">
            <w:pPr>
              <w:jc w:val="center"/>
              <w:rPr>
                <w:sz w:val="22"/>
                <w:szCs w:val="22"/>
              </w:rPr>
            </w:pPr>
            <w:r>
              <w:rPr>
                <w:sz w:val="22"/>
                <w:szCs w:val="22"/>
              </w:rPr>
              <w:t>-</w:t>
            </w:r>
          </w:p>
        </w:tc>
        <w:tc>
          <w:tcPr>
            <w:tcW w:w="993" w:type="dxa"/>
          </w:tcPr>
          <w:p w14:paraId="41E3A9B0" w14:textId="77777777" w:rsidR="00D32072" w:rsidRPr="0051318C" w:rsidRDefault="00D32072" w:rsidP="009B7699">
            <w:pPr>
              <w:jc w:val="center"/>
              <w:rPr>
                <w:sz w:val="22"/>
                <w:szCs w:val="22"/>
              </w:rPr>
            </w:pPr>
            <w:r>
              <w:rPr>
                <w:sz w:val="22"/>
                <w:szCs w:val="22"/>
              </w:rPr>
              <w:t>16</w:t>
            </w:r>
          </w:p>
        </w:tc>
      </w:tr>
      <w:tr w:rsidR="00D32072" w:rsidRPr="0051318C" w14:paraId="690287DB" w14:textId="77777777" w:rsidTr="009B7699">
        <w:trPr>
          <w:jc w:val="center"/>
        </w:trPr>
        <w:tc>
          <w:tcPr>
            <w:tcW w:w="1140" w:type="dxa"/>
          </w:tcPr>
          <w:p w14:paraId="2ED5A774"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5585D30C" w14:textId="77777777" w:rsidR="00D32072" w:rsidRPr="0051318C" w:rsidRDefault="00D32072" w:rsidP="009B7699">
            <w:pPr>
              <w:jc w:val="center"/>
              <w:rPr>
                <w:sz w:val="22"/>
                <w:szCs w:val="22"/>
              </w:rPr>
            </w:pPr>
            <w:r>
              <w:rPr>
                <w:sz w:val="22"/>
                <w:szCs w:val="22"/>
              </w:rPr>
              <w:t>-</w:t>
            </w:r>
          </w:p>
        </w:tc>
        <w:tc>
          <w:tcPr>
            <w:tcW w:w="708" w:type="dxa"/>
          </w:tcPr>
          <w:p w14:paraId="09FE5F42" w14:textId="77777777" w:rsidR="00D32072" w:rsidRPr="0051318C" w:rsidRDefault="00D32072" w:rsidP="009B7699">
            <w:pPr>
              <w:jc w:val="center"/>
              <w:rPr>
                <w:sz w:val="22"/>
                <w:szCs w:val="22"/>
              </w:rPr>
            </w:pPr>
            <w:r>
              <w:rPr>
                <w:sz w:val="22"/>
                <w:szCs w:val="22"/>
              </w:rPr>
              <w:t>1</w:t>
            </w:r>
          </w:p>
        </w:tc>
        <w:tc>
          <w:tcPr>
            <w:tcW w:w="709" w:type="dxa"/>
          </w:tcPr>
          <w:p w14:paraId="7E993007" w14:textId="77777777" w:rsidR="00D32072" w:rsidRPr="0051318C" w:rsidRDefault="00D32072" w:rsidP="009B7699">
            <w:pPr>
              <w:jc w:val="center"/>
              <w:rPr>
                <w:sz w:val="22"/>
                <w:szCs w:val="22"/>
              </w:rPr>
            </w:pPr>
            <w:r>
              <w:rPr>
                <w:sz w:val="22"/>
                <w:szCs w:val="22"/>
              </w:rPr>
              <w:t>15</w:t>
            </w:r>
          </w:p>
        </w:tc>
        <w:tc>
          <w:tcPr>
            <w:tcW w:w="709" w:type="dxa"/>
          </w:tcPr>
          <w:p w14:paraId="55D48091" w14:textId="77777777" w:rsidR="00D32072" w:rsidRPr="0051318C" w:rsidRDefault="00D32072" w:rsidP="009B7699">
            <w:pPr>
              <w:jc w:val="center"/>
              <w:rPr>
                <w:sz w:val="22"/>
                <w:szCs w:val="22"/>
              </w:rPr>
            </w:pPr>
            <w:r>
              <w:rPr>
                <w:sz w:val="22"/>
                <w:szCs w:val="22"/>
              </w:rPr>
              <w:t>-</w:t>
            </w:r>
          </w:p>
        </w:tc>
        <w:tc>
          <w:tcPr>
            <w:tcW w:w="709" w:type="dxa"/>
          </w:tcPr>
          <w:p w14:paraId="5455169D" w14:textId="77777777" w:rsidR="00D32072" w:rsidRPr="0051318C" w:rsidRDefault="00D32072" w:rsidP="009B7699">
            <w:pPr>
              <w:jc w:val="center"/>
              <w:rPr>
                <w:sz w:val="22"/>
                <w:szCs w:val="22"/>
              </w:rPr>
            </w:pPr>
            <w:r>
              <w:rPr>
                <w:sz w:val="22"/>
                <w:szCs w:val="22"/>
              </w:rPr>
              <w:t>-</w:t>
            </w:r>
          </w:p>
        </w:tc>
        <w:tc>
          <w:tcPr>
            <w:tcW w:w="708" w:type="dxa"/>
          </w:tcPr>
          <w:p w14:paraId="5F515A01" w14:textId="77777777" w:rsidR="00D32072" w:rsidRPr="0051318C" w:rsidRDefault="00D32072" w:rsidP="009B7699">
            <w:pPr>
              <w:jc w:val="center"/>
              <w:rPr>
                <w:sz w:val="22"/>
                <w:szCs w:val="22"/>
              </w:rPr>
            </w:pPr>
            <w:r>
              <w:rPr>
                <w:sz w:val="22"/>
                <w:szCs w:val="22"/>
              </w:rPr>
              <w:t>-</w:t>
            </w:r>
          </w:p>
        </w:tc>
        <w:tc>
          <w:tcPr>
            <w:tcW w:w="993" w:type="dxa"/>
          </w:tcPr>
          <w:p w14:paraId="4EF6B174" w14:textId="77777777" w:rsidR="00D32072" w:rsidRPr="0051318C" w:rsidRDefault="00D32072" w:rsidP="009B7699">
            <w:pPr>
              <w:jc w:val="center"/>
              <w:rPr>
                <w:sz w:val="22"/>
                <w:szCs w:val="22"/>
              </w:rPr>
            </w:pPr>
            <w:r>
              <w:rPr>
                <w:sz w:val="22"/>
                <w:szCs w:val="22"/>
              </w:rPr>
              <w:t>16</w:t>
            </w:r>
          </w:p>
        </w:tc>
      </w:tr>
      <w:tr w:rsidR="00D32072" w:rsidRPr="0051318C" w14:paraId="57A64D76" w14:textId="77777777" w:rsidTr="00E56E00">
        <w:trPr>
          <w:jc w:val="center"/>
        </w:trPr>
        <w:tc>
          <w:tcPr>
            <w:tcW w:w="5392" w:type="dxa"/>
            <w:gridSpan w:val="7"/>
          </w:tcPr>
          <w:p w14:paraId="2122B8CC" w14:textId="77777777" w:rsidR="00D32072" w:rsidRPr="0051318C" w:rsidRDefault="00D32072" w:rsidP="00D54806">
            <w:pPr>
              <w:rPr>
                <w:sz w:val="22"/>
                <w:szCs w:val="22"/>
              </w:rPr>
            </w:pPr>
          </w:p>
        </w:tc>
        <w:tc>
          <w:tcPr>
            <w:tcW w:w="993" w:type="dxa"/>
          </w:tcPr>
          <w:p w14:paraId="4C183496" w14:textId="77777777" w:rsidR="00D32072" w:rsidRPr="0051318C" w:rsidRDefault="00D32072" w:rsidP="00D54806">
            <w:pPr>
              <w:jc w:val="center"/>
              <w:rPr>
                <w:b/>
                <w:sz w:val="22"/>
                <w:szCs w:val="22"/>
              </w:rPr>
            </w:pPr>
            <w:r w:rsidRPr="0051318C">
              <w:rPr>
                <w:b/>
                <w:sz w:val="22"/>
                <w:szCs w:val="22"/>
              </w:rPr>
              <w:t>124</w:t>
            </w:r>
          </w:p>
        </w:tc>
      </w:tr>
    </w:tbl>
    <w:p w14:paraId="21F68215" w14:textId="77777777" w:rsidR="00D32072" w:rsidRDefault="00D32072" w:rsidP="0051318C">
      <w:pPr>
        <w:tabs>
          <w:tab w:val="left" w:pos="7110"/>
        </w:tabs>
      </w:pPr>
      <w:r>
        <w:tab/>
      </w:r>
    </w:p>
    <w:p w14:paraId="08E92DC8" w14:textId="77777777" w:rsidR="00D32072" w:rsidRDefault="00D32072" w:rsidP="002E336A"/>
    <w:p w14:paraId="3DBCCEAB" w14:textId="77777777" w:rsidR="00D32072" w:rsidRDefault="00D32072">
      <w:pPr>
        <w:spacing w:after="200" w:line="276" w:lineRule="auto"/>
        <w:rPr>
          <w:rFonts w:ascii="Arial" w:hAnsi="Arial" w:cs="Arial"/>
          <w:bCs/>
          <w:noProof/>
        </w:rPr>
      </w:pPr>
      <w:r>
        <w:rPr>
          <w:rFonts w:ascii="Arial" w:hAnsi="Arial" w:cs="Arial"/>
          <w:bCs/>
          <w:noProof/>
        </w:rPr>
        <w:br w:type="page"/>
      </w:r>
    </w:p>
    <w:p w14:paraId="4AD72B02" w14:textId="359C06C7"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7EDCEB14" wp14:editId="7C334C08">
            <wp:extent cx="5734050" cy="838200"/>
            <wp:effectExtent l="0" t="0" r="0" b="0"/>
            <wp:docPr id="1979354543" name="Picture 19793545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99BADA" w14:textId="77777777" w:rsidR="00D32072" w:rsidRDefault="00D32072" w:rsidP="001720CE">
      <w:pPr>
        <w:jc w:val="center"/>
        <w:rPr>
          <w:b/>
          <w:bCs/>
        </w:rPr>
      </w:pPr>
    </w:p>
    <w:p w14:paraId="13A21B4F" w14:textId="77777777" w:rsidR="00D32072" w:rsidRDefault="00D32072" w:rsidP="001720CE">
      <w:pPr>
        <w:jc w:val="center"/>
        <w:rPr>
          <w:b/>
          <w:bCs/>
        </w:rPr>
      </w:pPr>
      <w:r>
        <w:rPr>
          <w:b/>
          <w:bCs/>
        </w:rPr>
        <w:t>END SEMESTER EXAMINATION – NOV / DEC 2024</w:t>
      </w:r>
    </w:p>
    <w:p w14:paraId="4CFE5E92"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D32072" w:rsidRPr="001E42AE" w14:paraId="54AA60ED" w14:textId="77777777" w:rsidTr="00BC0E3A">
        <w:trPr>
          <w:trHeight w:val="397"/>
          <w:jc w:val="center"/>
        </w:trPr>
        <w:tc>
          <w:tcPr>
            <w:tcW w:w="1555" w:type="dxa"/>
            <w:vAlign w:val="center"/>
          </w:tcPr>
          <w:p w14:paraId="557EDBB5"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7EBF9255" w14:textId="77777777" w:rsidR="00D32072" w:rsidRPr="0037089B" w:rsidRDefault="00D32072" w:rsidP="007E575B">
            <w:pPr>
              <w:pStyle w:val="Title"/>
              <w:jc w:val="left"/>
              <w:rPr>
                <w:b/>
                <w:sz w:val="22"/>
                <w:szCs w:val="22"/>
              </w:rPr>
            </w:pPr>
            <w:r>
              <w:rPr>
                <w:b/>
                <w:sz w:val="22"/>
                <w:szCs w:val="22"/>
              </w:rPr>
              <w:t>23FP2004</w:t>
            </w:r>
          </w:p>
        </w:tc>
        <w:tc>
          <w:tcPr>
            <w:tcW w:w="1559" w:type="dxa"/>
            <w:vAlign w:val="center"/>
          </w:tcPr>
          <w:p w14:paraId="165DB015"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2338CA02"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03C49DBD" w14:textId="77777777" w:rsidTr="00BC0E3A">
        <w:trPr>
          <w:trHeight w:val="397"/>
          <w:jc w:val="center"/>
        </w:trPr>
        <w:tc>
          <w:tcPr>
            <w:tcW w:w="1555" w:type="dxa"/>
            <w:vAlign w:val="center"/>
          </w:tcPr>
          <w:p w14:paraId="275558C3"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03B0390" w14:textId="77777777" w:rsidR="00D32072" w:rsidRPr="0037089B" w:rsidRDefault="00D32072" w:rsidP="007E575B">
            <w:pPr>
              <w:pStyle w:val="Title"/>
              <w:jc w:val="left"/>
              <w:rPr>
                <w:b/>
                <w:sz w:val="22"/>
                <w:szCs w:val="22"/>
              </w:rPr>
            </w:pPr>
            <w:r w:rsidRPr="00873B87">
              <w:rPr>
                <w:b/>
                <w:sz w:val="22"/>
                <w:szCs w:val="22"/>
              </w:rPr>
              <w:t>FRUIT AND VEGETABLE PROCESSING TECHNOLOGY</w:t>
            </w:r>
          </w:p>
        </w:tc>
        <w:tc>
          <w:tcPr>
            <w:tcW w:w="1559" w:type="dxa"/>
            <w:vAlign w:val="center"/>
          </w:tcPr>
          <w:p w14:paraId="4304732B"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709" w:type="dxa"/>
            <w:vAlign w:val="center"/>
          </w:tcPr>
          <w:p w14:paraId="1CC319E1" w14:textId="77777777" w:rsidR="00D32072" w:rsidRPr="0037089B" w:rsidRDefault="00D32072" w:rsidP="007E575B">
            <w:pPr>
              <w:pStyle w:val="Title"/>
              <w:jc w:val="left"/>
              <w:rPr>
                <w:b/>
                <w:sz w:val="22"/>
                <w:szCs w:val="22"/>
              </w:rPr>
            </w:pPr>
            <w:r w:rsidRPr="0037089B">
              <w:rPr>
                <w:b/>
                <w:sz w:val="22"/>
                <w:szCs w:val="22"/>
              </w:rPr>
              <w:t>100</w:t>
            </w:r>
          </w:p>
        </w:tc>
      </w:tr>
    </w:tbl>
    <w:p w14:paraId="28E41CB3"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D32072" w:rsidRPr="009C4175" w14:paraId="3D3FCE9F" w14:textId="77777777" w:rsidTr="00CA5B61">
        <w:trPr>
          <w:trHeight w:val="552"/>
        </w:trPr>
        <w:tc>
          <w:tcPr>
            <w:tcW w:w="272" w:type="pct"/>
            <w:vAlign w:val="center"/>
          </w:tcPr>
          <w:p w14:paraId="522DCBFA" w14:textId="77777777" w:rsidR="00D32072" w:rsidRPr="009C4175" w:rsidRDefault="00D32072" w:rsidP="00F94208">
            <w:pPr>
              <w:jc w:val="center"/>
              <w:rPr>
                <w:b/>
              </w:rPr>
            </w:pPr>
            <w:r w:rsidRPr="009C4175">
              <w:rPr>
                <w:b/>
              </w:rPr>
              <w:t>Q. No.</w:t>
            </w:r>
          </w:p>
        </w:tc>
        <w:tc>
          <w:tcPr>
            <w:tcW w:w="3936" w:type="pct"/>
            <w:gridSpan w:val="2"/>
            <w:vAlign w:val="center"/>
          </w:tcPr>
          <w:p w14:paraId="41F72491" w14:textId="77777777" w:rsidR="00D32072" w:rsidRPr="009C4175" w:rsidRDefault="00D32072" w:rsidP="00F94208">
            <w:pPr>
              <w:jc w:val="center"/>
              <w:rPr>
                <w:b/>
              </w:rPr>
            </w:pPr>
            <w:r w:rsidRPr="009C4175">
              <w:rPr>
                <w:b/>
              </w:rPr>
              <w:t>Questions</w:t>
            </w:r>
          </w:p>
        </w:tc>
        <w:tc>
          <w:tcPr>
            <w:tcW w:w="319" w:type="pct"/>
            <w:vAlign w:val="center"/>
          </w:tcPr>
          <w:p w14:paraId="414293FC" w14:textId="77777777" w:rsidR="00D32072" w:rsidRPr="009C4175" w:rsidRDefault="00D32072" w:rsidP="00F94208">
            <w:pPr>
              <w:jc w:val="center"/>
              <w:rPr>
                <w:b/>
              </w:rPr>
            </w:pPr>
            <w:r w:rsidRPr="009C4175">
              <w:rPr>
                <w:b/>
              </w:rPr>
              <w:t>CO</w:t>
            </w:r>
          </w:p>
        </w:tc>
        <w:tc>
          <w:tcPr>
            <w:tcW w:w="256" w:type="pct"/>
            <w:vAlign w:val="center"/>
          </w:tcPr>
          <w:p w14:paraId="32340510" w14:textId="77777777" w:rsidR="00D32072" w:rsidRPr="009C4175" w:rsidRDefault="00D32072" w:rsidP="00F94208">
            <w:pPr>
              <w:jc w:val="center"/>
              <w:rPr>
                <w:b/>
              </w:rPr>
            </w:pPr>
            <w:r w:rsidRPr="009C4175">
              <w:rPr>
                <w:b/>
              </w:rPr>
              <w:t>BL</w:t>
            </w:r>
          </w:p>
        </w:tc>
        <w:tc>
          <w:tcPr>
            <w:tcW w:w="217" w:type="pct"/>
            <w:vAlign w:val="center"/>
          </w:tcPr>
          <w:p w14:paraId="10B2FA7A" w14:textId="77777777" w:rsidR="00D32072" w:rsidRPr="009C4175" w:rsidRDefault="00D32072" w:rsidP="00F94208">
            <w:pPr>
              <w:jc w:val="center"/>
              <w:rPr>
                <w:b/>
              </w:rPr>
            </w:pPr>
            <w:r w:rsidRPr="009C4175">
              <w:rPr>
                <w:b/>
              </w:rPr>
              <w:t>M</w:t>
            </w:r>
          </w:p>
        </w:tc>
      </w:tr>
      <w:tr w:rsidR="00D32072" w:rsidRPr="009C4175" w14:paraId="4C174AD8" w14:textId="77777777" w:rsidTr="00052393">
        <w:trPr>
          <w:trHeight w:val="397"/>
        </w:trPr>
        <w:tc>
          <w:tcPr>
            <w:tcW w:w="5000" w:type="pct"/>
            <w:gridSpan w:val="6"/>
            <w:vAlign w:val="center"/>
          </w:tcPr>
          <w:p w14:paraId="53E67B5C" w14:textId="77777777" w:rsidR="00D32072" w:rsidRPr="009C4175" w:rsidRDefault="00D32072" w:rsidP="00F94208">
            <w:pPr>
              <w:jc w:val="center"/>
              <w:rPr>
                <w:b/>
              </w:rPr>
            </w:pPr>
            <w:r w:rsidRPr="009C4175">
              <w:rPr>
                <w:b/>
              </w:rPr>
              <w:t>PART – A (10 X 1 = 10 MARKS)</w:t>
            </w:r>
          </w:p>
        </w:tc>
      </w:tr>
      <w:tr w:rsidR="00D32072" w:rsidRPr="009C4175" w14:paraId="14B93180" w14:textId="77777777" w:rsidTr="00CA5B61">
        <w:trPr>
          <w:trHeight w:val="283"/>
        </w:trPr>
        <w:tc>
          <w:tcPr>
            <w:tcW w:w="272" w:type="pct"/>
          </w:tcPr>
          <w:p w14:paraId="349F12D1" w14:textId="77777777" w:rsidR="00D32072" w:rsidRPr="009C4175" w:rsidRDefault="00D32072" w:rsidP="00F94208">
            <w:pPr>
              <w:jc w:val="center"/>
            </w:pPr>
            <w:r w:rsidRPr="009C4175">
              <w:t>1.</w:t>
            </w:r>
          </w:p>
        </w:tc>
        <w:tc>
          <w:tcPr>
            <w:tcW w:w="3936" w:type="pct"/>
            <w:gridSpan w:val="2"/>
          </w:tcPr>
          <w:p w14:paraId="55A1A74D" w14:textId="77777777" w:rsidR="00D32072" w:rsidRPr="009C4175" w:rsidRDefault="00D32072" w:rsidP="00F94208">
            <w:pPr>
              <w:autoSpaceDE w:val="0"/>
              <w:autoSpaceDN w:val="0"/>
              <w:adjustRightInd w:val="0"/>
            </w:pPr>
            <w:r w:rsidRPr="00543ACD">
              <w:t>Define the term pickling.</w:t>
            </w:r>
          </w:p>
        </w:tc>
        <w:tc>
          <w:tcPr>
            <w:tcW w:w="319" w:type="pct"/>
          </w:tcPr>
          <w:p w14:paraId="359C2AD6" w14:textId="77777777" w:rsidR="00D32072" w:rsidRPr="009C4175" w:rsidRDefault="00D32072" w:rsidP="00F94208">
            <w:pPr>
              <w:jc w:val="center"/>
            </w:pPr>
            <w:r w:rsidRPr="009C4175">
              <w:t>CO</w:t>
            </w:r>
            <w:r>
              <w:t>4</w:t>
            </w:r>
          </w:p>
        </w:tc>
        <w:tc>
          <w:tcPr>
            <w:tcW w:w="256" w:type="pct"/>
          </w:tcPr>
          <w:p w14:paraId="432422DE" w14:textId="77777777" w:rsidR="00D32072" w:rsidRPr="009C4175" w:rsidRDefault="00D32072" w:rsidP="00F94208">
            <w:pPr>
              <w:jc w:val="center"/>
            </w:pPr>
            <w:r>
              <w:t>R</w:t>
            </w:r>
          </w:p>
        </w:tc>
        <w:tc>
          <w:tcPr>
            <w:tcW w:w="217" w:type="pct"/>
          </w:tcPr>
          <w:p w14:paraId="5C5A714B" w14:textId="77777777" w:rsidR="00D32072" w:rsidRPr="009C4175" w:rsidRDefault="00D32072" w:rsidP="00F94208">
            <w:pPr>
              <w:jc w:val="center"/>
            </w:pPr>
            <w:r w:rsidRPr="009C4175">
              <w:t>1</w:t>
            </w:r>
          </w:p>
        </w:tc>
      </w:tr>
      <w:tr w:rsidR="00D32072" w:rsidRPr="009C4175" w14:paraId="762F89C8" w14:textId="77777777" w:rsidTr="00CA5B61">
        <w:trPr>
          <w:trHeight w:val="283"/>
        </w:trPr>
        <w:tc>
          <w:tcPr>
            <w:tcW w:w="272" w:type="pct"/>
          </w:tcPr>
          <w:p w14:paraId="1FACBA84" w14:textId="77777777" w:rsidR="00D32072" w:rsidRPr="009C4175" w:rsidRDefault="00D32072" w:rsidP="00F94208">
            <w:pPr>
              <w:jc w:val="center"/>
            </w:pPr>
            <w:r w:rsidRPr="009C4175">
              <w:t>2.</w:t>
            </w:r>
          </w:p>
        </w:tc>
        <w:tc>
          <w:tcPr>
            <w:tcW w:w="3936" w:type="pct"/>
            <w:gridSpan w:val="2"/>
          </w:tcPr>
          <w:p w14:paraId="407C2A94" w14:textId="77777777" w:rsidR="00D32072" w:rsidRPr="009C4175" w:rsidRDefault="00D32072" w:rsidP="00F94208">
            <w:r>
              <w:t>Name</w:t>
            </w:r>
            <w:r w:rsidRPr="00FD4AD4">
              <w:t xml:space="preserve"> the Fungi responsible for Downy mildew</w:t>
            </w:r>
            <w:r>
              <w:t xml:space="preserve"> in fruits.</w:t>
            </w:r>
          </w:p>
        </w:tc>
        <w:tc>
          <w:tcPr>
            <w:tcW w:w="319" w:type="pct"/>
          </w:tcPr>
          <w:p w14:paraId="767A3452" w14:textId="77777777" w:rsidR="00D32072" w:rsidRPr="009C4175" w:rsidRDefault="00D32072" w:rsidP="00F94208">
            <w:pPr>
              <w:jc w:val="center"/>
            </w:pPr>
            <w:r w:rsidRPr="009C4175">
              <w:t>CO</w:t>
            </w:r>
            <w:r>
              <w:t>1</w:t>
            </w:r>
          </w:p>
        </w:tc>
        <w:tc>
          <w:tcPr>
            <w:tcW w:w="256" w:type="pct"/>
          </w:tcPr>
          <w:p w14:paraId="493635B5" w14:textId="77777777" w:rsidR="00D32072" w:rsidRPr="009C4175" w:rsidRDefault="00D32072" w:rsidP="00F94208">
            <w:pPr>
              <w:jc w:val="center"/>
            </w:pPr>
            <w:r>
              <w:t>R</w:t>
            </w:r>
          </w:p>
        </w:tc>
        <w:tc>
          <w:tcPr>
            <w:tcW w:w="217" w:type="pct"/>
          </w:tcPr>
          <w:p w14:paraId="3FB74DC6" w14:textId="77777777" w:rsidR="00D32072" w:rsidRPr="009C4175" w:rsidRDefault="00D32072" w:rsidP="00F94208">
            <w:pPr>
              <w:jc w:val="center"/>
            </w:pPr>
            <w:r w:rsidRPr="009C4175">
              <w:t>1</w:t>
            </w:r>
          </w:p>
        </w:tc>
      </w:tr>
      <w:tr w:rsidR="00D32072" w:rsidRPr="009C4175" w14:paraId="595AA78F" w14:textId="77777777" w:rsidTr="00CA5B61">
        <w:trPr>
          <w:trHeight w:val="283"/>
        </w:trPr>
        <w:tc>
          <w:tcPr>
            <w:tcW w:w="272" w:type="pct"/>
          </w:tcPr>
          <w:p w14:paraId="18C5AA3B" w14:textId="77777777" w:rsidR="00D32072" w:rsidRPr="009C4175" w:rsidRDefault="00D32072" w:rsidP="00F94208">
            <w:pPr>
              <w:jc w:val="center"/>
            </w:pPr>
            <w:r w:rsidRPr="009C4175">
              <w:t>3.</w:t>
            </w:r>
          </w:p>
        </w:tc>
        <w:tc>
          <w:tcPr>
            <w:tcW w:w="3936" w:type="pct"/>
            <w:gridSpan w:val="2"/>
          </w:tcPr>
          <w:p w14:paraId="7220548D" w14:textId="77777777" w:rsidR="00D32072" w:rsidRPr="009C4175" w:rsidRDefault="00D32072" w:rsidP="00F94208">
            <w:r w:rsidRPr="00543ACD">
              <w:t>Sketch the diagrammatic representation of osmotic dehydration.</w:t>
            </w:r>
          </w:p>
        </w:tc>
        <w:tc>
          <w:tcPr>
            <w:tcW w:w="319" w:type="pct"/>
          </w:tcPr>
          <w:p w14:paraId="5D588B20" w14:textId="77777777" w:rsidR="00D32072" w:rsidRPr="009C4175" w:rsidRDefault="00D32072" w:rsidP="00F94208">
            <w:pPr>
              <w:jc w:val="center"/>
            </w:pPr>
            <w:r w:rsidRPr="009C4175">
              <w:t>CO</w:t>
            </w:r>
            <w:r>
              <w:t>3</w:t>
            </w:r>
          </w:p>
        </w:tc>
        <w:tc>
          <w:tcPr>
            <w:tcW w:w="256" w:type="pct"/>
          </w:tcPr>
          <w:p w14:paraId="28DE25AA" w14:textId="77777777" w:rsidR="00D32072" w:rsidRPr="009C4175" w:rsidRDefault="00D32072" w:rsidP="00F94208">
            <w:pPr>
              <w:jc w:val="center"/>
            </w:pPr>
            <w:r>
              <w:t>A</w:t>
            </w:r>
          </w:p>
        </w:tc>
        <w:tc>
          <w:tcPr>
            <w:tcW w:w="217" w:type="pct"/>
          </w:tcPr>
          <w:p w14:paraId="6D57B8D5" w14:textId="77777777" w:rsidR="00D32072" w:rsidRPr="009C4175" w:rsidRDefault="00D32072" w:rsidP="00F94208">
            <w:pPr>
              <w:jc w:val="center"/>
            </w:pPr>
            <w:r w:rsidRPr="009C4175">
              <w:t>1</w:t>
            </w:r>
          </w:p>
        </w:tc>
      </w:tr>
      <w:tr w:rsidR="00D32072" w:rsidRPr="009C4175" w14:paraId="7517BAEF" w14:textId="77777777" w:rsidTr="00CA5B61">
        <w:trPr>
          <w:trHeight w:val="283"/>
        </w:trPr>
        <w:tc>
          <w:tcPr>
            <w:tcW w:w="272" w:type="pct"/>
          </w:tcPr>
          <w:p w14:paraId="05DAED3F" w14:textId="77777777" w:rsidR="00D32072" w:rsidRPr="009C4175" w:rsidRDefault="00D32072" w:rsidP="00F94208">
            <w:pPr>
              <w:jc w:val="center"/>
            </w:pPr>
            <w:r w:rsidRPr="009C4175">
              <w:t>4.</w:t>
            </w:r>
          </w:p>
        </w:tc>
        <w:tc>
          <w:tcPr>
            <w:tcW w:w="3936" w:type="pct"/>
            <w:gridSpan w:val="2"/>
          </w:tcPr>
          <w:p w14:paraId="3ACC4AA0" w14:textId="77777777" w:rsidR="00D32072" w:rsidRPr="009C4175" w:rsidRDefault="00D32072" w:rsidP="00F94208">
            <w:r w:rsidRPr="00FD4AD4">
              <w:t xml:space="preserve">Define the term </w:t>
            </w:r>
            <w:r>
              <w:t>l</w:t>
            </w:r>
            <w:r w:rsidRPr="00FD4AD4">
              <w:t>ye peeling.</w:t>
            </w:r>
          </w:p>
        </w:tc>
        <w:tc>
          <w:tcPr>
            <w:tcW w:w="319" w:type="pct"/>
          </w:tcPr>
          <w:p w14:paraId="4A57B391" w14:textId="77777777" w:rsidR="00D32072" w:rsidRPr="009C4175" w:rsidRDefault="00D32072" w:rsidP="00F94208">
            <w:pPr>
              <w:jc w:val="center"/>
            </w:pPr>
            <w:r w:rsidRPr="009C4175">
              <w:t>CO</w:t>
            </w:r>
            <w:r>
              <w:t>2</w:t>
            </w:r>
          </w:p>
        </w:tc>
        <w:tc>
          <w:tcPr>
            <w:tcW w:w="256" w:type="pct"/>
          </w:tcPr>
          <w:p w14:paraId="21909A8B" w14:textId="77777777" w:rsidR="00D32072" w:rsidRPr="009C4175" w:rsidRDefault="00D32072" w:rsidP="00F94208">
            <w:pPr>
              <w:jc w:val="center"/>
            </w:pPr>
            <w:r>
              <w:t>R</w:t>
            </w:r>
          </w:p>
        </w:tc>
        <w:tc>
          <w:tcPr>
            <w:tcW w:w="217" w:type="pct"/>
          </w:tcPr>
          <w:p w14:paraId="43858A4E" w14:textId="77777777" w:rsidR="00D32072" w:rsidRPr="009C4175" w:rsidRDefault="00D32072" w:rsidP="00F94208">
            <w:pPr>
              <w:jc w:val="center"/>
            </w:pPr>
            <w:r w:rsidRPr="009C4175">
              <w:t>1</w:t>
            </w:r>
          </w:p>
        </w:tc>
      </w:tr>
      <w:tr w:rsidR="00D32072" w:rsidRPr="009C4175" w14:paraId="408DF238" w14:textId="77777777" w:rsidTr="00CA5B61">
        <w:trPr>
          <w:trHeight w:val="283"/>
        </w:trPr>
        <w:tc>
          <w:tcPr>
            <w:tcW w:w="272" w:type="pct"/>
          </w:tcPr>
          <w:p w14:paraId="2A6B528B" w14:textId="77777777" w:rsidR="00D32072" w:rsidRPr="009C4175" w:rsidRDefault="00D32072" w:rsidP="00F94208">
            <w:pPr>
              <w:jc w:val="center"/>
            </w:pPr>
            <w:r w:rsidRPr="009C4175">
              <w:t>5.</w:t>
            </w:r>
          </w:p>
        </w:tc>
        <w:tc>
          <w:tcPr>
            <w:tcW w:w="3936" w:type="pct"/>
            <w:gridSpan w:val="2"/>
          </w:tcPr>
          <w:p w14:paraId="724A71BD" w14:textId="77777777" w:rsidR="00D32072" w:rsidRPr="009C4175" w:rsidRDefault="00D32072" w:rsidP="00F94208">
            <w:pPr>
              <w:pStyle w:val="Default"/>
            </w:pPr>
            <w:r>
              <w:t>Mention</w:t>
            </w:r>
            <w:r w:rsidRPr="004E17C4">
              <w:t xml:space="preserve"> the amount of </w:t>
            </w:r>
            <w:r>
              <w:t>c</w:t>
            </w:r>
            <w:r w:rsidRPr="004E17C4">
              <w:t xml:space="preserve">arbon dioxide present in </w:t>
            </w:r>
            <w:r>
              <w:t>c</w:t>
            </w:r>
            <w:r w:rsidRPr="004E17C4">
              <w:t>arbonated Beverages.</w:t>
            </w:r>
          </w:p>
        </w:tc>
        <w:tc>
          <w:tcPr>
            <w:tcW w:w="319" w:type="pct"/>
          </w:tcPr>
          <w:p w14:paraId="2CFA584C" w14:textId="77777777" w:rsidR="00D32072" w:rsidRPr="009C4175" w:rsidRDefault="00D32072" w:rsidP="00F94208">
            <w:pPr>
              <w:jc w:val="center"/>
            </w:pPr>
            <w:r w:rsidRPr="009C4175">
              <w:t>CO</w:t>
            </w:r>
            <w:r>
              <w:t>4</w:t>
            </w:r>
          </w:p>
        </w:tc>
        <w:tc>
          <w:tcPr>
            <w:tcW w:w="256" w:type="pct"/>
          </w:tcPr>
          <w:p w14:paraId="1B1A202C" w14:textId="77777777" w:rsidR="00D32072" w:rsidRPr="009C4175" w:rsidRDefault="00D32072" w:rsidP="00F94208">
            <w:pPr>
              <w:jc w:val="center"/>
            </w:pPr>
            <w:r>
              <w:t>U</w:t>
            </w:r>
          </w:p>
        </w:tc>
        <w:tc>
          <w:tcPr>
            <w:tcW w:w="217" w:type="pct"/>
          </w:tcPr>
          <w:p w14:paraId="5450F32D" w14:textId="77777777" w:rsidR="00D32072" w:rsidRPr="009C4175" w:rsidRDefault="00D32072" w:rsidP="00F94208">
            <w:pPr>
              <w:jc w:val="center"/>
            </w:pPr>
            <w:r w:rsidRPr="009C4175">
              <w:t>1</w:t>
            </w:r>
          </w:p>
        </w:tc>
      </w:tr>
      <w:tr w:rsidR="00D32072" w:rsidRPr="009C4175" w14:paraId="118B7B2B" w14:textId="77777777" w:rsidTr="00CA5B61">
        <w:trPr>
          <w:trHeight w:val="283"/>
        </w:trPr>
        <w:tc>
          <w:tcPr>
            <w:tcW w:w="272" w:type="pct"/>
          </w:tcPr>
          <w:p w14:paraId="20922543" w14:textId="77777777" w:rsidR="00D32072" w:rsidRPr="009C4175" w:rsidRDefault="00D32072" w:rsidP="00F94208">
            <w:pPr>
              <w:jc w:val="center"/>
            </w:pPr>
            <w:r w:rsidRPr="009C4175">
              <w:t>6.</w:t>
            </w:r>
          </w:p>
        </w:tc>
        <w:tc>
          <w:tcPr>
            <w:tcW w:w="3936" w:type="pct"/>
            <w:gridSpan w:val="2"/>
          </w:tcPr>
          <w:p w14:paraId="21AC49CB" w14:textId="77777777" w:rsidR="00D32072" w:rsidRPr="009C4175" w:rsidRDefault="00D32072" w:rsidP="00F94208">
            <w:r w:rsidRPr="00543ACD">
              <w:t>Differentiate between candied fruits and glazed fruits.</w:t>
            </w:r>
          </w:p>
        </w:tc>
        <w:tc>
          <w:tcPr>
            <w:tcW w:w="319" w:type="pct"/>
          </w:tcPr>
          <w:p w14:paraId="6997AB0A" w14:textId="77777777" w:rsidR="00D32072" w:rsidRPr="009C4175" w:rsidRDefault="00D32072" w:rsidP="00F94208">
            <w:pPr>
              <w:jc w:val="center"/>
            </w:pPr>
            <w:r w:rsidRPr="009C4175">
              <w:t>CO</w:t>
            </w:r>
            <w:r>
              <w:t>4</w:t>
            </w:r>
          </w:p>
        </w:tc>
        <w:tc>
          <w:tcPr>
            <w:tcW w:w="256" w:type="pct"/>
          </w:tcPr>
          <w:p w14:paraId="7A89849B" w14:textId="77777777" w:rsidR="00D32072" w:rsidRPr="009C4175" w:rsidRDefault="00D32072" w:rsidP="00F94208">
            <w:pPr>
              <w:jc w:val="center"/>
            </w:pPr>
            <w:r>
              <w:t>U</w:t>
            </w:r>
          </w:p>
        </w:tc>
        <w:tc>
          <w:tcPr>
            <w:tcW w:w="217" w:type="pct"/>
          </w:tcPr>
          <w:p w14:paraId="08B136AF" w14:textId="77777777" w:rsidR="00D32072" w:rsidRPr="009C4175" w:rsidRDefault="00D32072" w:rsidP="00F94208">
            <w:pPr>
              <w:jc w:val="center"/>
            </w:pPr>
            <w:r w:rsidRPr="009C4175">
              <w:t>1</w:t>
            </w:r>
          </w:p>
        </w:tc>
      </w:tr>
      <w:tr w:rsidR="00D32072" w:rsidRPr="009C4175" w14:paraId="70000BC5" w14:textId="77777777" w:rsidTr="00CA5B61">
        <w:trPr>
          <w:trHeight w:val="283"/>
        </w:trPr>
        <w:tc>
          <w:tcPr>
            <w:tcW w:w="272" w:type="pct"/>
          </w:tcPr>
          <w:p w14:paraId="2F00DED0" w14:textId="77777777" w:rsidR="00D32072" w:rsidRPr="009C4175" w:rsidRDefault="00D32072" w:rsidP="00F94208">
            <w:pPr>
              <w:jc w:val="center"/>
            </w:pPr>
            <w:r w:rsidRPr="009C4175">
              <w:t>7.</w:t>
            </w:r>
          </w:p>
        </w:tc>
        <w:tc>
          <w:tcPr>
            <w:tcW w:w="3936" w:type="pct"/>
            <w:gridSpan w:val="2"/>
          </w:tcPr>
          <w:p w14:paraId="4F70A242" w14:textId="77777777" w:rsidR="00D32072" w:rsidRPr="009C4175" w:rsidRDefault="00D32072" w:rsidP="00BC0E3A">
            <w:pPr>
              <w:pStyle w:val="ListParagraph"/>
              <w:ind w:left="0"/>
              <w:rPr>
                <w:noProof/>
                <w:lang w:eastAsia="zh-TW"/>
              </w:rPr>
            </w:pPr>
            <w:r w:rsidRPr="00543ACD">
              <w:t xml:space="preserve">List the physical </w:t>
            </w:r>
            <w:r>
              <w:t>limitations</w:t>
            </w:r>
            <w:r w:rsidRPr="00543ACD">
              <w:t xml:space="preserve"> in hurdle technology.</w:t>
            </w:r>
          </w:p>
        </w:tc>
        <w:tc>
          <w:tcPr>
            <w:tcW w:w="319" w:type="pct"/>
          </w:tcPr>
          <w:p w14:paraId="2F0DAFDE" w14:textId="77777777" w:rsidR="00D32072" w:rsidRPr="009C4175" w:rsidRDefault="00D32072" w:rsidP="00F94208">
            <w:pPr>
              <w:jc w:val="center"/>
            </w:pPr>
            <w:r w:rsidRPr="009C4175">
              <w:t>CO</w:t>
            </w:r>
            <w:r>
              <w:t>5</w:t>
            </w:r>
          </w:p>
        </w:tc>
        <w:tc>
          <w:tcPr>
            <w:tcW w:w="256" w:type="pct"/>
          </w:tcPr>
          <w:p w14:paraId="3B20B516" w14:textId="77777777" w:rsidR="00D32072" w:rsidRPr="009C4175" w:rsidRDefault="00D32072" w:rsidP="00F94208">
            <w:pPr>
              <w:jc w:val="center"/>
            </w:pPr>
            <w:r>
              <w:t>R</w:t>
            </w:r>
          </w:p>
        </w:tc>
        <w:tc>
          <w:tcPr>
            <w:tcW w:w="217" w:type="pct"/>
          </w:tcPr>
          <w:p w14:paraId="70CFD3DF" w14:textId="77777777" w:rsidR="00D32072" w:rsidRPr="009C4175" w:rsidRDefault="00D32072" w:rsidP="00F94208">
            <w:pPr>
              <w:jc w:val="center"/>
            </w:pPr>
            <w:r w:rsidRPr="009C4175">
              <w:t>1</w:t>
            </w:r>
          </w:p>
        </w:tc>
      </w:tr>
      <w:tr w:rsidR="00D32072" w:rsidRPr="009C4175" w14:paraId="6B45EC7A" w14:textId="77777777" w:rsidTr="00CA5B61">
        <w:trPr>
          <w:trHeight w:val="283"/>
        </w:trPr>
        <w:tc>
          <w:tcPr>
            <w:tcW w:w="272" w:type="pct"/>
          </w:tcPr>
          <w:p w14:paraId="4CD064D9" w14:textId="77777777" w:rsidR="00D32072" w:rsidRPr="009C4175" w:rsidRDefault="00D32072" w:rsidP="00CA5B61">
            <w:pPr>
              <w:jc w:val="center"/>
            </w:pPr>
            <w:r w:rsidRPr="009C4175">
              <w:t>8.</w:t>
            </w:r>
          </w:p>
        </w:tc>
        <w:tc>
          <w:tcPr>
            <w:tcW w:w="3936" w:type="pct"/>
            <w:gridSpan w:val="2"/>
            <w:vAlign w:val="center"/>
          </w:tcPr>
          <w:p w14:paraId="71B9C267" w14:textId="77777777" w:rsidR="00D32072" w:rsidRPr="009C4175" w:rsidRDefault="00D32072" w:rsidP="00CA5B61">
            <w:pPr>
              <w:rPr>
                <w:b/>
                <w:bCs/>
              </w:rPr>
            </w:pPr>
            <w:r w:rsidRPr="00543ACD">
              <w:rPr>
                <w:lang w:val="en-IN"/>
              </w:rPr>
              <w:t>Mention the low frequency range for high intensity Ultrasound.</w:t>
            </w:r>
          </w:p>
        </w:tc>
        <w:tc>
          <w:tcPr>
            <w:tcW w:w="319" w:type="pct"/>
          </w:tcPr>
          <w:p w14:paraId="7E63E6FF" w14:textId="77777777" w:rsidR="00D32072" w:rsidRPr="009C4175" w:rsidRDefault="00D32072" w:rsidP="00CA5B61">
            <w:pPr>
              <w:jc w:val="center"/>
            </w:pPr>
            <w:r w:rsidRPr="009C4175">
              <w:t>CO</w:t>
            </w:r>
            <w:r>
              <w:t>5</w:t>
            </w:r>
          </w:p>
        </w:tc>
        <w:tc>
          <w:tcPr>
            <w:tcW w:w="256" w:type="pct"/>
          </w:tcPr>
          <w:p w14:paraId="59A1AEF5" w14:textId="77777777" w:rsidR="00D32072" w:rsidRPr="009C4175" w:rsidRDefault="00D32072" w:rsidP="00CA5B61">
            <w:pPr>
              <w:jc w:val="center"/>
            </w:pPr>
            <w:r>
              <w:t>U</w:t>
            </w:r>
          </w:p>
        </w:tc>
        <w:tc>
          <w:tcPr>
            <w:tcW w:w="217" w:type="pct"/>
          </w:tcPr>
          <w:p w14:paraId="2AC1E39E" w14:textId="77777777" w:rsidR="00D32072" w:rsidRPr="009C4175" w:rsidRDefault="00D32072" w:rsidP="00CA5B61">
            <w:pPr>
              <w:jc w:val="center"/>
            </w:pPr>
            <w:r w:rsidRPr="009C4175">
              <w:t>1</w:t>
            </w:r>
          </w:p>
        </w:tc>
      </w:tr>
      <w:tr w:rsidR="00D32072" w:rsidRPr="009C4175" w14:paraId="4DA2AF2B" w14:textId="77777777" w:rsidTr="00CA5B61">
        <w:trPr>
          <w:trHeight w:val="283"/>
        </w:trPr>
        <w:tc>
          <w:tcPr>
            <w:tcW w:w="272" w:type="pct"/>
          </w:tcPr>
          <w:p w14:paraId="748DFA7B" w14:textId="77777777" w:rsidR="00D32072" w:rsidRPr="009C4175" w:rsidRDefault="00D32072" w:rsidP="00CA5B61">
            <w:pPr>
              <w:jc w:val="center"/>
            </w:pPr>
            <w:r w:rsidRPr="009C4175">
              <w:t>9.</w:t>
            </w:r>
          </w:p>
        </w:tc>
        <w:tc>
          <w:tcPr>
            <w:tcW w:w="3936" w:type="pct"/>
            <w:gridSpan w:val="2"/>
            <w:vAlign w:val="center"/>
          </w:tcPr>
          <w:p w14:paraId="05CF2BC3" w14:textId="77777777" w:rsidR="00D32072" w:rsidRPr="009C4175" w:rsidRDefault="00D32072" w:rsidP="00CA5B61">
            <w:pPr>
              <w:pStyle w:val="ListParagraph"/>
              <w:ind w:left="0"/>
              <w:rPr>
                <w:noProof/>
                <w:lang w:eastAsia="zh-TW"/>
              </w:rPr>
            </w:pPr>
            <w:r w:rsidRPr="00543ACD">
              <w:t>Name the dryers used for drying heat sensitive materials.</w:t>
            </w:r>
          </w:p>
        </w:tc>
        <w:tc>
          <w:tcPr>
            <w:tcW w:w="319" w:type="pct"/>
          </w:tcPr>
          <w:p w14:paraId="77CE7AAE" w14:textId="77777777" w:rsidR="00D32072" w:rsidRPr="009C4175" w:rsidRDefault="00D32072" w:rsidP="00CA5B61">
            <w:pPr>
              <w:jc w:val="center"/>
            </w:pPr>
            <w:r w:rsidRPr="009C4175">
              <w:t>CO</w:t>
            </w:r>
            <w:r>
              <w:t>3</w:t>
            </w:r>
          </w:p>
        </w:tc>
        <w:tc>
          <w:tcPr>
            <w:tcW w:w="256" w:type="pct"/>
          </w:tcPr>
          <w:p w14:paraId="474550CF" w14:textId="77777777" w:rsidR="00D32072" w:rsidRPr="009C4175" w:rsidRDefault="00D32072" w:rsidP="00CA5B61">
            <w:pPr>
              <w:jc w:val="center"/>
            </w:pPr>
            <w:r>
              <w:t>R</w:t>
            </w:r>
          </w:p>
        </w:tc>
        <w:tc>
          <w:tcPr>
            <w:tcW w:w="217" w:type="pct"/>
          </w:tcPr>
          <w:p w14:paraId="4939E8BE" w14:textId="77777777" w:rsidR="00D32072" w:rsidRPr="009C4175" w:rsidRDefault="00D32072" w:rsidP="00CA5B61">
            <w:pPr>
              <w:jc w:val="center"/>
            </w:pPr>
            <w:r w:rsidRPr="009C4175">
              <w:t>1</w:t>
            </w:r>
          </w:p>
        </w:tc>
      </w:tr>
      <w:tr w:rsidR="00D32072" w:rsidRPr="009C4175" w14:paraId="28968BBA" w14:textId="77777777" w:rsidTr="00CA5B61">
        <w:trPr>
          <w:trHeight w:val="283"/>
        </w:trPr>
        <w:tc>
          <w:tcPr>
            <w:tcW w:w="272" w:type="pct"/>
          </w:tcPr>
          <w:p w14:paraId="7526DEE8" w14:textId="77777777" w:rsidR="00D32072" w:rsidRPr="009C4175" w:rsidRDefault="00D32072" w:rsidP="00CA5B61">
            <w:pPr>
              <w:jc w:val="center"/>
            </w:pPr>
            <w:r w:rsidRPr="009C4175">
              <w:t>10.</w:t>
            </w:r>
          </w:p>
        </w:tc>
        <w:tc>
          <w:tcPr>
            <w:tcW w:w="3936" w:type="pct"/>
            <w:gridSpan w:val="2"/>
          </w:tcPr>
          <w:p w14:paraId="6F4265C3" w14:textId="77777777" w:rsidR="00D32072" w:rsidRPr="009C4175" w:rsidRDefault="00D32072" w:rsidP="00CA5B61">
            <w:r>
              <w:t>Distinguish between critical point and critical control point.</w:t>
            </w:r>
          </w:p>
        </w:tc>
        <w:tc>
          <w:tcPr>
            <w:tcW w:w="319" w:type="pct"/>
          </w:tcPr>
          <w:p w14:paraId="6146D0DD" w14:textId="77777777" w:rsidR="00D32072" w:rsidRPr="009C4175" w:rsidRDefault="00D32072" w:rsidP="00CA5B61">
            <w:pPr>
              <w:jc w:val="center"/>
            </w:pPr>
            <w:r w:rsidRPr="009C4175">
              <w:t>CO</w:t>
            </w:r>
            <w:r>
              <w:t>6</w:t>
            </w:r>
          </w:p>
        </w:tc>
        <w:tc>
          <w:tcPr>
            <w:tcW w:w="256" w:type="pct"/>
          </w:tcPr>
          <w:p w14:paraId="74C7A532" w14:textId="77777777" w:rsidR="00D32072" w:rsidRPr="009C4175" w:rsidRDefault="00D32072" w:rsidP="00CA5B61">
            <w:pPr>
              <w:jc w:val="center"/>
            </w:pPr>
            <w:r>
              <w:t>U</w:t>
            </w:r>
          </w:p>
        </w:tc>
        <w:tc>
          <w:tcPr>
            <w:tcW w:w="217" w:type="pct"/>
          </w:tcPr>
          <w:p w14:paraId="2A19531F" w14:textId="77777777" w:rsidR="00D32072" w:rsidRPr="009C4175" w:rsidRDefault="00D32072" w:rsidP="00CA5B61">
            <w:pPr>
              <w:jc w:val="center"/>
            </w:pPr>
            <w:r w:rsidRPr="009C4175">
              <w:t>1</w:t>
            </w:r>
          </w:p>
        </w:tc>
      </w:tr>
      <w:tr w:rsidR="00D32072" w:rsidRPr="009C4175" w14:paraId="3B528FC6" w14:textId="77777777" w:rsidTr="00052393">
        <w:trPr>
          <w:trHeight w:val="397"/>
        </w:trPr>
        <w:tc>
          <w:tcPr>
            <w:tcW w:w="5000" w:type="pct"/>
            <w:gridSpan w:val="6"/>
            <w:vAlign w:val="center"/>
          </w:tcPr>
          <w:p w14:paraId="327B32A4" w14:textId="77777777" w:rsidR="00D32072" w:rsidRPr="009C4175" w:rsidRDefault="00D32072" w:rsidP="00CA5B61">
            <w:pPr>
              <w:jc w:val="center"/>
              <w:rPr>
                <w:b/>
              </w:rPr>
            </w:pPr>
            <w:r w:rsidRPr="009C4175">
              <w:rPr>
                <w:b/>
              </w:rPr>
              <w:t>PART – B (6 X 3 = 18 MARKS)</w:t>
            </w:r>
          </w:p>
        </w:tc>
      </w:tr>
      <w:tr w:rsidR="00D32072" w:rsidRPr="009C4175" w14:paraId="79AF4E39" w14:textId="77777777" w:rsidTr="00CA5B61">
        <w:trPr>
          <w:trHeight w:val="283"/>
        </w:trPr>
        <w:tc>
          <w:tcPr>
            <w:tcW w:w="272" w:type="pct"/>
          </w:tcPr>
          <w:p w14:paraId="696282BB" w14:textId="77777777" w:rsidR="00D32072" w:rsidRPr="009C4175" w:rsidRDefault="00D32072" w:rsidP="00CA5B61">
            <w:pPr>
              <w:pStyle w:val="NoSpacing"/>
              <w:jc w:val="center"/>
            </w:pPr>
            <w:r w:rsidRPr="009C4175">
              <w:t>11.</w:t>
            </w:r>
          </w:p>
        </w:tc>
        <w:tc>
          <w:tcPr>
            <w:tcW w:w="3936" w:type="pct"/>
            <w:gridSpan w:val="2"/>
          </w:tcPr>
          <w:p w14:paraId="033E3E0B" w14:textId="77777777" w:rsidR="00D32072" w:rsidRPr="009C4175" w:rsidRDefault="00D32072" w:rsidP="00CA5B61">
            <w:pPr>
              <w:pStyle w:val="NoSpacing"/>
              <w:tabs>
                <w:tab w:val="left" w:pos="420"/>
              </w:tabs>
            </w:pPr>
            <w:r w:rsidRPr="00E901C2">
              <w:t>Di</w:t>
            </w:r>
            <w:r>
              <w:t>fferentiate</w:t>
            </w:r>
            <w:r w:rsidRPr="00E901C2">
              <w:t xml:space="preserve"> between </w:t>
            </w:r>
            <w:r>
              <w:t>I</w:t>
            </w:r>
            <w:r w:rsidRPr="00E901C2">
              <w:t xml:space="preserve">nternal cork and </w:t>
            </w:r>
            <w:r>
              <w:t>B</w:t>
            </w:r>
            <w:r w:rsidRPr="00E901C2">
              <w:t>itter bit.</w:t>
            </w:r>
          </w:p>
        </w:tc>
        <w:tc>
          <w:tcPr>
            <w:tcW w:w="319" w:type="pct"/>
          </w:tcPr>
          <w:p w14:paraId="05DED403" w14:textId="77777777" w:rsidR="00D32072" w:rsidRPr="009C4175" w:rsidRDefault="00D32072" w:rsidP="00CA5B61">
            <w:pPr>
              <w:pStyle w:val="NoSpacing"/>
              <w:jc w:val="center"/>
            </w:pPr>
            <w:r w:rsidRPr="009C4175">
              <w:t>CO</w:t>
            </w:r>
            <w:r>
              <w:t>1</w:t>
            </w:r>
          </w:p>
        </w:tc>
        <w:tc>
          <w:tcPr>
            <w:tcW w:w="256" w:type="pct"/>
          </w:tcPr>
          <w:p w14:paraId="50782A6B" w14:textId="77777777" w:rsidR="00D32072" w:rsidRPr="009C4175" w:rsidRDefault="00D32072" w:rsidP="00CA5B61">
            <w:pPr>
              <w:pStyle w:val="NoSpacing"/>
              <w:jc w:val="center"/>
            </w:pPr>
            <w:r>
              <w:t>U</w:t>
            </w:r>
          </w:p>
        </w:tc>
        <w:tc>
          <w:tcPr>
            <w:tcW w:w="217" w:type="pct"/>
          </w:tcPr>
          <w:p w14:paraId="2D00259A" w14:textId="77777777" w:rsidR="00D32072" w:rsidRPr="009C4175" w:rsidRDefault="00D32072" w:rsidP="00CA5B61">
            <w:pPr>
              <w:pStyle w:val="NoSpacing"/>
              <w:jc w:val="center"/>
            </w:pPr>
            <w:r w:rsidRPr="009C4175">
              <w:t>3</w:t>
            </w:r>
          </w:p>
        </w:tc>
      </w:tr>
      <w:tr w:rsidR="00D32072" w:rsidRPr="009C4175" w14:paraId="3B1D6EFB" w14:textId="77777777" w:rsidTr="00CA5B61">
        <w:trPr>
          <w:trHeight w:val="283"/>
        </w:trPr>
        <w:tc>
          <w:tcPr>
            <w:tcW w:w="272" w:type="pct"/>
          </w:tcPr>
          <w:p w14:paraId="5558D345" w14:textId="77777777" w:rsidR="00D32072" w:rsidRPr="009C4175" w:rsidRDefault="00D32072" w:rsidP="00CA5B61">
            <w:pPr>
              <w:pStyle w:val="NoSpacing"/>
              <w:jc w:val="center"/>
            </w:pPr>
            <w:r w:rsidRPr="009C4175">
              <w:t>12.</w:t>
            </w:r>
          </w:p>
        </w:tc>
        <w:tc>
          <w:tcPr>
            <w:tcW w:w="3936" w:type="pct"/>
            <w:gridSpan w:val="2"/>
          </w:tcPr>
          <w:p w14:paraId="4BADF3EE" w14:textId="77777777" w:rsidR="00D32072" w:rsidRPr="009C4175" w:rsidRDefault="00D32072" w:rsidP="00CA5B61">
            <w:pPr>
              <w:pStyle w:val="NoSpacing"/>
            </w:pPr>
            <w:r>
              <w:t>Summarize the types of grading method used for fruits.</w:t>
            </w:r>
          </w:p>
        </w:tc>
        <w:tc>
          <w:tcPr>
            <w:tcW w:w="319" w:type="pct"/>
          </w:tcPr>
          <w:p w14:paraId="6B73C095" w14:textId="77777777" w:rsidR="00D32072" w:rsidRPr="009C4175" w:rsidRDefault="00D32072" w:rsidP="00CA5B61">
            <w:pPr>
              <w:pStyle w:val="NoSpacing"/>
              <w:jc w:val="center"/>
            </w:pPr>
            <w:r w:rsidRPr="009C4175">
              <w:t>CO</w:t>
            </w:r>
            <w:r>
              <w:t>2</w:t>
            </w:r>
          </w:p>
        </w:tc>
        <w:tc>
          <w:tcPr>
            <w:tcW w:w="256" w:type="pct"/>
          </w:tcPr>
          <w:p w14:paraId="52B00D23" w14:textId="77777777" w:rsidR="00D32072" w:rsidRPr="009C4175" w:rsidRDefault="00D32072" w:rsidP="00CA5B61">
            <w:pPr>
              <w:pStyle w:val="NoSpacing"/>
              <w:jc w:val="center"/>
            </w:pPr>
            <w:r>
              <w:t>U</w:t>
            </w:r>
          </w:p>
        </w:tc>
        <w:tc>
          <w:tcPr>
            <w:tcW w:w="217" w:type="pct"/>
          </w:tcPr>
          <w:p w14:paraId="46F4DF0A" w14:textId="77777777" w:rsidR="00D32072" w:rsidRPr="009C4175" w:rsidRDefault="00D32072" w:rsidP="00CA5B61">
            <w:pPr>
              <w:pStyle w:val="NoSpacing"/>
              <w:jc w:val="center"/>
            </w:pPr>
            <w:r w:rsidRPr="009C4175">
              <w:t>3</w:t>
            </w:r>
          </w:p>
        </w:tc>
      </w:tr>
      <w:tr w:rsidR="00D32072" w:rsidRPr="009C4175" w14:paraId="04B5D49A" w14:textId="77777777" w:rsidTr="00CA5B61">
        <w:trPr>
          <w:trHeight w:val="283"/>
        </w:trPr>
        <w:tc>
          <w:tcPr>
            <w:tcW w:w="272" w:type="pct"/>
          </w:tcPr>
          <w:p w14:paraId="73375FAF" w14:textId="77777777" w:rsidR="00D32072" w:rsidRPr="009C4175" w:rsidRDefault="00D32072" w:rsidP="00CA5B61">
            <w:pPr>
              <w:pStyle w:val="NoSpacing"/>
              <w:jc w:val="center"/>
            </w:pPr>
            <w:r w:rsidRPr="009C4175">
              <w:t>13.</w:t>
            </w:r>
          </w:p>
        </w:tc>
        <w:tc>
          <w:tcPr>
            <w:tcW w:w="3936" w:type="pct"/>
            <w:gridSpan w:val="2"/>
          </w:tcPr>
          <w:p w14:paraId="2E5EA7DF" w14:textId="77777777" w:rsidR="00D32072" w:rsidRPr="009C4175" w:rsidRDefault="00D32072" w:rsidP="00CA5B61">
            <w:pPr>
              <w:pStyle w:val="NoSpacing"/>
            </w:pPr>
            <w:r>
              <w:t>L</w:t>
            </w:r>
            <w:r w:rsidRPr="004E17C4">
              <w:t xml:space="preserve">ist the different layers of </w:t>
            </w:r>
            <w:r>
              <w:t>t</w:t>
            </w:r>
            <w:r w:rsidRPr="004E17C4">
              <w:t>etra Pa</w:t>
            </w:r>
            <w:r>
              <w:t>c</w:t>
            </w:r>
            <w:r w:rsidRPr="004E17C4">
              <w:t>k</w:t>
            </w:r>
            <w:r>
              <w:t xml:space="preserve"> with its function.</w:t>
            </w:r>
          </w:p>
        </w:tc>
        <w:tc>
          <w:tcPr>
            <w:tcW w:w="319" w:type="pct"/>
          </w:tcPr>
          <w:p w14:paraId="005AF40D" w14:textId="77777777" w:rsidR="00D32072" w:rsidRPr="009C4175" w:rsidRDefault="00D32072" w:rsidP="00CA5B61">
            <w:pPr>
              <w:pStyle w:val="NoSpacing"/>
              <w:jc w:val="center"/>
            </w:pPr>
            <w:r w:rsidRPr="009C4175">
              <w:t>CO</w:t>
            </w:r>
            <w:r>
              <w:t>4</w:t>
            </w:r>
          </w:p>
        </w:tc>
        <w:tc>
          <w:tcPr>
            <w:tcW w:w="256" w:type="pct"/>
          </w:tcPr>
          <w:p w14:paraId="3C5148A0" w14:textId="77777777" w:rsidR="00D32072" w:rsidRPr="009C4175" w:rsidRDefault="00D32072" w:rsidP="00CA5B61">
            <w:pPr>
              <w:pStyle w:val="NoSpacing"/>
              <w:jc w:val="center"/>
            </w:pPr>
            <w:r>
              <w:t>R</w:t>
            </w:r>
          </w:p>
        </w:tc>
        <w:tc>
          <w:tcPr>
            <w:tcW w:w="217" w:type="pct"/>
          </w:tcPr>
          <w:p w14:paraId="155BFAEB" w14:textId="77777777" w:rsidR="00D32072" w:rsidRPr="009C4175" w:rsidRDefault="00D32072" w:rsidP="00CA5B61">
            <w:pPr>
              <w:pStyle w:val="NoSpacing"/>
              <w:jc w:val="center"/>
            </w:pPr>
            <w:r w:rsidRPr="009C4175">
              <w:t>3</w:t>
            </w:r>
          </w:p>
        </w:tc>
      </w:tr>
      <w:tr w:rsidR="00D32072" w:rsidRPr="009C4175" w14:paraId="3C71BA67" w14:textId="77777777" w:rsidTr="00CA5B61">
        <w:trPr>
          <w:trHeight w:val="283"/>
        </w:trPr>
        <w:tc>
          <w:tcPr>
            <w:tcW w:w="272" w:type="pct"/>
          </w:tcPr>
          <w:p w14:paraId="4EA9D982" w14:textId="77777777" w:rsidR="00D32072" w:rsidRPr="009C4175" w:rsidRDefault="00D32072" w:rsidP="00CA5B61">
            <w:pPr>
              <w:pStyle w:val="NoSpacing"/>
              <w:jc w:val="center"/>
            </w:pPr>
            <w:r w:rsidRPr="009C4175">
              <w:t>14.</w:t>
            </w:r>
          </w:p>
        </w:tc>
        <w:tc>
          <w:tcPr>
            <w:tcW w:w="3936" w:type="pct"/>
            <w:gridSpan w:val="2"/>
          </w:tcPr>
          <w:p w14:paraId="650A2797" w14:textId="77777777" w:rsidR="00D32072" w:rsidRPr="009C4175" w:rsidRDefault="00D32072" w:rsidP="00CA5B61">
            <w:pPr>
              <w:pStyle w:val="NoSpacing"/>
              <w:tabs>
                <w:tab w:val="left" w:pos="220"/>
              </w:tabs>
            </w:pPr>
            <w:r>
              <w:t>Recall and write the role of Sugar as preservative in juice</w:t>
            </w:r>
            <w:r w:rsidRPr="00FD4AD4">
              <w:t>.</w:t>
            </w:r>
          </w:p>
        </w:tc>
        <w:tc>
          <w:tcPr>
            <w:tcW w:w="319" w:type="pct"/>
          </w:tcPr>
          <w:p w14:paraId="519DC41D" w14:textId="77777777" w:rsidR="00D32072" w:rsidRPr="009C4175" w:rsidRDefault="00D32072" w:rsidP="00CA5B61">
            <w:pPr>
              <w:pStyle w:val="NoSpacing"/>
              <w:jc w:val="center"/>
            </w:pPr>
            <w:r w:rsidRPr="009C4175">
              <w:t>CO</w:t>
            </w:r>
            <w:r>
              <w:t>3</w:t>
            </w:r>
          </w:p>
        </w:tc>
        <w:tc>
          <w:tcPr>
            <w:tcW w:w="256" w:type="pct"/>
          </w:tcPr>
          <w:p w14:paraId="2C797AD5" w14:textId="77777777" w:rsidR="00D32072" w:rsidRPr="009C4175" w:rsidRDefault="00D32072" w:rsidP="00CA5B61">
            <w:pPr>
              <w:pStyle w:val="NoSpacing"/>
              <w:jc w:val="center"/>
            </w:pPr>
            <w:r>
              <w:t>R</w:t>
            </w:r>
          </w:p>
        </w:tc>
        <w:tc>
          <w:tcPr>
            <w:tcW w:w="217" w:type="pct"/>
          </w:tcPr>
          <w:p w14:paraId="4B69FF3E" w14:textId="77777777" w:rsidR="00D32072" w:rsidRPr="009C4175" w:rsidRDefault="00D32072" w:rsidP="00CA5B61">
            <w:pPr>
              <w:pStyle w:val="NoSpacing"/>
              <w:jc w:val="center"/>
            </w:pPr>
            <w:r w:rsidRPr="009C4175">
              <w:t>3</w:t>
            </w:r>
          </w:p>
        </w:tc>
      </w:tr>
      <w:tr w:rsidR="00D32072" w:rsidRPr="009C4175" w14:paraId="0736359C" w14:textId="77777777" w:rsidTr="00CA5B61">
        <w:trPr>
          <w:trHeight w:val="283"/>
        </w:trPr>
        <w:tc>
          <w:tcPr>
            <w:tcW w:w="272" w:type="pct"/>
          </w:tcPr>
          <w:p w14:paraId="7208C2D4" w14:textId="77777777" w:rsidR="00D32072" w:rsidRPr="009C4175" w:rsidRDefault="00D32072" w:rsidP="00CA5B61">
            <w:pPr>
              <w:pStyle w:val="NoSpacing"/>
              <w:jc w:val="center"/>
            </w:pPr>
            <w:r w:rsidRPr="009C4175">
              <w:t>15.</w:t>
            </w:r>
          </w:p>
        </w:tc>
        <w:tc>
          <w:tcPr>
            <w:tcW w:w="3936" w:type="pct"/>
            <w:gridSpan w:val="2"/>
          </w:tcPr>
          <w:p w14:paraId="55272ECF" w14:textId="77777777" w:rsidR="00D32072" w:rsidRPr="009C4175" w:rsidRDefault="00D32072" w:rsidP="00CA5B61">
            <w:pPr>
              <w:pStyle w:val="NoSpacing"/>
            </w:pPr>
            <w:r>
              <w:t>Analyze</w:t>
            </w:r>
            <w:r w:rsidRPr="00A37EC6">
              <w:t xml:space="preserve"> the factors affecting osmotic dehydration.</w:t>
            </w:r>
          </w:p>
        </w:tc>
        <w:tc>
          <w:tcPr>
            <w:tcW w:w="319" w:type="pct"/>
          </w:tcPr>
          <w:p w14:paraId="5B3B9556" w14:textId="77777777" w:rsidR="00D32072" w:rsidRPr="009C4175" w:rsidRDefault="00D32072" w:rsidP="00CA5B61">
            <w:pPr>
              <w:pStyle w:val="NoSpacing"/>
              <w:jc w:val="center"/>
            </w:pPr>
            <w:r w:rsidRPr="009C4175">
              <w:t>CO</w:t>
            </w:r>
            <w:r>
              <w:t>4</w:t>
            </w:r>
          </w:p>
        </w:tc>
        <w:tc>
          <w:tcPr>
            <w:tcW w:w="256" w:type="pct"/>
          </w:tcPr>
          <w:p w14:paraId="17DCF1CA" w14:textId="77777777" w:rsidR="00D32072" w:rsidRPr="009C4175" w:rsidRDefault="00D32072" w:rsidP="00CA5B61">
            <w:pPr>
              <w:pStyle w:val="NoSpacing"/>
              <w:jc w:val="center"/>
            </w:pPr>
            <w:r>
              <w:t>An</w:t>
            </w:r>
          </w:p>
        </w:tc>
        <w:tc>
          <w:tcPr>
            <w:tcW w:w="217" w:type="pct"/>
          </w:tcPr>
          <w:p w14:paraId="12349B4B" w14:textId="77777777" w:rsidR="00D32072" w:rsidRPr="009C4175" w:rsidRDefault="00D32072" w:rsidP="00CA5B61">
            <w:pPr>
              <w:pStyle w:val="NoSpacing"/>
              <w:jc w:val="center"/>
            </w:pPr>
            <w:r w:rsidRPr="009C4175">
              <w:t>3</w:t>
            </w:r>
          </w:p>
        </w:tc>
      </w:tr>
      <w:tr w:rsidR="00D32072" w:rsidRPr="009C4175" w14:paraId="13113C77" w14:textId="77777777" w:rsidTr="00CA5B61">
        <w:trPr>
          <w:trHeight w:val="283"/>
        </w:trPr>
        <w:tc>
          <w:tcPr>
            <w:tcW w:w="272" w:type="pct"/>
          </w:tcPr>
          <w:p w14:paraId="45B35F56" w14:textId="77777777" w:rsidR="00D32072" w:rsidRPr="009C4175" w:rsidRDefault="00D32072" w:rsidP="00CA5B61">
            <w:pPr>
              <w:pStyle w:val="NoSpacing"/>
              <w:jc w:val="center"/>
            </w:pPr>
            <w:r w:rsidRPr="009C4175">
              <w:t>16.</w:t>
            </w:r>
          </w:p>
        </w:tc>
        <w:tc>
          <w:tcPr>
            <w:tcW w:w="3936" w:type="pct"/>
            <w:gridSpan w:val="2"/>
          </w:tcPr>
          <w:p w14:paraId="0D5D52E4" w14:textId="77777777" w:rsidR="00D32072" w:rsidRPr="009C4175" w:rsidRDefault="00D32072" w:rsidP="00CA5B61">
            <w:pPr>
              <w:pStyle w:val="NoSpacing"/>
              <w:tabs>
                <w:tab w:val="left" w:pos="213"/>
              </w:tabs>
            </w:pPr>
            <w:r w:rsidRPr="00A37EC6">
              <w:t>Differentiate between Modified atmosphere packaging and Controlled atmosphere packaging.</w:t>
            </w:r>
          </w:p>
        </w:tc>
        <w:tc>
          <w:tcPr>
            <w:tcW w:w="319" w:type="pct"/>
          </w:tcPr>
          <w:p w14:paraId="5041B6D7" w14:textId="77777777" w:rsidR="00D32072" w:rsidRPr="009C4175" w:rsidRDefault="00D32072" w:rsidP="00CA5B61">
            <w:pPr>
              <w:pStyle w:val="NoSpacing"/>
              <w:jc w:val="center"/>
            </w:pPr>
            <w:r w:rsidRPr="009C4175">
              <w:t>CO</w:t>
            </w:r>
            <w:r>
              <w:t>5</w:t>
            </w:r>
          </w:p>
        </w:tc>
        <w:tc>
          <w:tcPr>
            <w:tcW w:w="256" w:type="pct"/>
          </w:tcPr>
          <w:p w14:paraId="041030EC" w14:textId="77777777" w:rsidR="00D32072" w:rsidRPr="009C4175" w:rsidRDefault="00D32072" w:rsidP="00CA5B61">
            <w:pPr>
              <w:pStyle w:val="NoSpacing"/>
              <w:jc w:val="center"/>
            </w:pPr>
            <w:r>
              <w:t>U</w:t>
            </w:r>
          </w:p>
        </w:tc>
        <w:tc>
          <w:tcPr>
            <w:tcW w:w="217" w:type="pct"/>
          </w:tcPr>
          <w:p w14:paraId="7C3186E7" w14:textId="77777777" w:rsidR="00D32072" w:rsidRPr="009C4175" w:rsidRDefault="00D32072" w:rsidP="00CA5B61">
            <w:pPr>
              <w:pStyle w:val="NoSpacing"/>
              <w:jc w:val="center"/>
            </w:pPr>
            <w:r w:rsidRPr="009C4175">
              <w:t>3</w:t>
            </w:r>
          </w:p>
        </w:tc>
      </w:tr>
      <w:tr w:rsidR="00D32072" w:rsidRPr="009C4175" w14:paraId="15C8499D" w14:textId="77777777" w:rsidTr="00517D3B">
        <w:trPr>
          <w:trHeight w:val="552"/>
        </w:trPr>
        <w:tc>
          <w:tcPr>
            <w:tcW w:w="5000" w:type="pct"/>
            <w:gridSpan w:val="6"/>
          </w:tcPr>
          <w:p w14:paraId="17494E1E" w14:textId="77777777" w:rsidR="00D32072" w:rsidRPr="009C4175" w:rsidRDefault="00D32072" w:rsidP="00CA5B61">
            <w:pPr>
              <w:jc w:val="center"/>
              <w:rPr>
                <w:b/>
              </w:rPr>
            </w:pPr>
            <w:r w:rsidRPr="009C4175">
              <w:rPr>
                <w:b/>
              </w:rPr>
              <w:t>PART – C (6 X 12 = 72 MARKS)</w:t>
            </w:r>
          </w:p>
          <w:p w14:paraId="724680CE" w14:textId="77777777" w:rsidR="00D32072" w:rsidRPr="009C4175" w:rsidRDefault="00D32072" w:rsidP="00CA5B61">
            <w:pPr>
              <w:jc w:val="center"/>
              <w:rPr>
                <w:b/>
              </w:rPr>
            </w:pPr>
            <w:r w:rsidRPr="009C4175">
              <w:rPr>
                <w:b/>
              </w:rPr>
              <w:t>(Answer any five Questions from Q. No. 17 to 23, Q. No. 24 is Compulsory)</w:t>
            </w:r>
          </w:p>
        </w:tc>
      </w:tr>
      <w:tr w:rsidR="00D32072" w:rsidRPr="009C4175" w14:paraId="37487F52" w14:textId="77777777" w:rsidTr="00052393">
        <w:trPr>
          <w:trHeight w:val="196"/>
        </w:trPr>
        <w:tc>
          <w:tcPr>
            <w:tcW w:w="272" w:type="pct"/>
          </w:tcPr>
          <w:p w14:paraId="3FBCB95E" w14:textId="77777777" w:rsidR="00D32072" w:rsidRPr="009C4175" w:rsidRDefault="00D32072" w:rsidP="00CA5B61">
            <w:pPr>
              <w:jc w:val="center"/>
            </w:pPr>
            <w:r w:rsidRPr="009C4175">
              <w:t>17.</w:t>
            </w:r>
          </w:p>
        </w:tc>
        <w:tc>
          <w:tcPr>
            <w:tcW w:w="190" w:type="pct"/>
          </w:tcPr>
          <w:p w14:paraId="462020DE" w14:textId="77777777" w:rsidR="00D32072" w:rsidRPr="009C4175" w:rsidRDefault="00D32072" w:rsidP="00CA5B61">
            <w:pPr>
              <w:jc w:val="center"/>
            </w:pPr>
            <w:r w:rsidRPr="009C4175">
              <w:t>a.</w:t>
            </w:r>
          </w:p>
        </w:tc>
        <w:tc>
          <w:tcPr>
            <w:tcW w:w="3746" w:type="pct"/>
          </w:tcPr>
          <w:p w14:paraId="5999B6B2" w14:textId="77777777" w:rsidR="00D32072" w:rsidRPr="009C4175" w:rsidRDefault="00D32072" w:rsidP="00CA5B61">
            <w:r>
              <w:t>Analyze the strategies adopted to prevent Post harvest losses in fruits.</w:t>
            </w:r>
          </w:p>
        </w:tc>
        <w:tc>
          <w:tcPr>
            <w:tcW w:w="319" w:type="pct"/>
          </w:tcPr>
          <w:p w14:paraId="7902A087" w14:textId="77777777" w:rsidR="00D32072" w:rsidRPr="009C4175" w:rsidRDefault="00D32072" w:rsidP="00CA5B61">
            <w:pPr>
              <w:jc w:val="center"/>
            </w:pPr>
            <w:r w:rsidRPr="009C4175">
              <w:t>CO</w:t>
            </w:r>
            <w:r>
              <w:t>1</w:t>
            </w:r>
          </w:p>
        </w:tc>
        <w:tc>
          <w:tcPr>
            <w:tcW w:w="256" w:type="pct"/>
          </w:tcPr>
          <w:p w14:paraId="74D56163" w14:textId="77777777" w:rsidR="00D32072" w:rsidRPr="009C4175" w:rsidRDefault="00D32072" w:rsidP="00052393">
            <w:pPr>
              <w:jc w:val="center"/>
            </w:pPr>
            <w:r>
              <w:t>An</w:t>
            </w:r>
          </w:p>
        </w:tc>
        <w:tc>
          <w:tcPr>
            <w:tcW w:w="217" w:type="pct"/>
          </w:tcPr>
          <w:p w14:paraId="39060708" w14:textId="77777777" w:rsidR="00D32072" w:rsidRPr="009C4175" w:rsidRDefault="00D32072" w:rsidP="00CA5B61">
            <w:pPr>
              <w:jc w:val="center"/>
            </w:pPr>
            <w:r>
              <w:t>8</w:t>
            </w:r>
          </w:p>
        </w:tc>
      </w:tr>
      <w:tr w:rsidR="00D32072" w:rsidRPr="009C4175" w14:paraId="0D70074C" w14:textId="77777777" w:rsidTr="00CA5B61">
        <w:trPr>
          <w:trHeight w:val="283"/>
        </w:trPr>
        <w:tc>
          <w:tcPr>
            <w:tcW w:w="272" w:type="pct"/>
          </w:tcPr>
          <w:p w14:paraId="73493637" w14:textId="77777777" w:rsidR="00D32072" w:rsidRPr="009C4175" w:rsidRDefault="00D32072" w:rsidP="00CA5B61">
            <w:pPr>
              <w:jc w:val="center"/>
            </w:pPr>
          </w:p>
        </w:tc>
        <w:tc>
          <w:tcPr>
            <w:tcW w:w="190" w:type="pct"/>
          </w:tcPr>
          <w:p w14:paraId="5AB1DC7B" w14:textId="77777777" w:rsidR="00D32072" w:rsidRPr="009C4175" w:rsidRDefault="00D32072" w:rsidP="00CA5B61">
            <w:pPr>
              <w:jc w:val="center"/>
            </w:pPr>
            <w:r w:rsidRPr="009C4175">
              <w:t>b.</w:t>
            </w:r>
          </w:p>
        </w:tc>
        <w:tc>
          <w:tcPr>
            <w:tcW w:w="3746" w:type="pct"/>
          </w:tcPr>
          <w:p w14:paraId="7464484D" w14:textId="77777777" w:rsidR="00D32072" w:rsidRPr="009C4175" w:rsidRDefault="00D32072" w:rsidP="00CA5B61">
            <w:pPr>
              <w:rPr>
                <w:bCs/>
              </w:rPr>
            </w:pPr>
            <w:r w:rsidRPr="00A37EC6">
              <w:t>Interpret the given statement “Application of NaCl as osmotic agent for fruits is restricted”.</w:t>
            </w:r>
          </w:p>
        </w:tc>
        <w:tc>
          <w:tcPr>
            <w:tcW w:w="319" w:type="pct"/>
          </w:tcPr>
          <w:p w14:paraId="4636A836" w14:textId="77777777" w:rsidR="00D32072" w:rsidRPr="009C4175" w:rsidRDefault="00D32072" w:rsidP="00CA5B61">
            <w:pPr>
              <w:jc w:val="center"/>
            </w:pPr>
            <w:r>
              <w:t>CO3</w:t>
            </w:r>
          </w:p>
        </w:tc>
        <w:tc>
          <w:tcPr>
            <w:tcW w:w="256" w:type="pct"/>
          </w:tcPr>
          <w:p w14:paraId="39DFEB5F" w14:textId="77777777" w:rsidR="00D32072" w:rsidRPr="009C4175" w:rsidRDefault="00D32072" w:rsidP="00CA5B61">
            <w:pPr>
              <w:jc w:val="center"/>
            </w:pPr>
            <w:r>
              <w:t>A</w:t>
            </w:r>
          </w:p>
        </w:tc>
        <w:tc>
          <w:tcPr>
            <w:tcW w:w="217" w:type="pct"/>
          </w:tcPr>
          <w:p w14:paraId="5E55677D" w14:textId="77777777" w:rsidR="00D32072" w:rsidRPr="009C4175" w:rsidRDefault="00D32072" w:rsidP="00CA5B61">
            <w:pPr>
              <w:jc w:val="center"/>
            </w:pPr>
            <w:r>
              <w:t>4</w:t>
            </w:r>
          </w:p>
        </w:tc>
      </w:tr>
      <w:tr w:rsidR="00D32072" w:rsidRPr="009C4175" w14:paraId="0C4A6EFD" w14:textId="77777777" w:rsidTr="00CA5B61">
        <w:trPr>
          <w:trHeight w:val="283"/>
        </w:trPr>
        <w:tc>
          <w:tcPr>
            <w:tcW w:w="272" w:type="pct"/>
          </w:tcPr>
          <w:p w14:paraId="1DD49CC5" w14:textId="77777777" w:rsidR="00D32072" w:rsidRPr="009C4175" w:rsidRDefault="00D32072" w:rsidP="00CA5B61">
            <w:pPr>
              <w:jc w:val="center"/>
            </w:pPr>
          </w:p>
        </w:tc>
        <w:tc>
          <w:tcPr>
            <w:tcW w:w="190" w:type="pct"/>
          </w:tcPr>
          <w:p w14:paraId="008EE0DA" w14:textId="77777777" w:rsidR="00D32072" w:rsidRPr="009C4175" w:rsidRDefault="00D32072" w:rsidP="00CA5B61">
            <w:pPr>
              <w:jc w:val="center"/>
            </w:pPr>
          </w:p>
        </w:tc>
        <w:tc>
          <w:tcPr>
            <w:tcW w:w="3746" w:type="pct"/>
          </w:tcPr>
          <w:p w14:paraId="0454AFEA" w14:textId="77777777" w:rsidR="00D32072" w:rsidRPr="009C4175" w:rsidRDefault="00D32072" w:rsidP="00CA5B61"/>
        </w:tc>
        <w:tc>
          <w:tcPr>
            <w:tcW w:w="319" w:type="pct"/>
          </w:tcPr>
          <w:p w14:paraId="3FED57A3" w14:textId="77777777" w:rsidR="00D32072" w:rsidRPr="009C4175" w:rsidRDefault="00D32072" w:rsidP="00CA5B61">
            <w:pPr>
              <w:jc w:val="center"/>
            </w:pPr>
          </w:p>
        </w:tc>
        <w:tc>
          <w:tcPr>
            <w:tcW w:w="256" w:type="pct"/>
          </w:tcPr>
          <w:p w14:paraId="0F47CCF6" w14:textId="77777777" w:rsidR="00D32072" w:rsidRPr="009C4175" w:rsidRDefault="00D32072" w:rsidP="00CA5B61">
            <w:pPr>
              <w:jc w:val="center"/>
            </w:pPr>
          </w:p>
        </w:tc>
        <w:tc>
          <w:tcPr>
            <w:tcW w:w="217" w:type="pct"/>
          </w:tcPr>
          <w:p w14:paraId="508EAB32" w14:textId="77777777" w:rsidR="00D32072" w:rsidRPr="009C4175" w:rsidRDefault="00D32072" w:rsidP="00CA5B61">
            <w:pPr>
              <w:jc w:val="center"/>
            </w:pPr>
          </w:p>
        </w:tc>
      </w:tr>
      <w:tr w:rsidR="00D32072" w:rsidRPr="009C4175" w14:paraId="226FC4EE" w14:textId="77777777" w:rsidTr="00CA5B61">
        <w:trPr>
          <w:trHeight w:val="283"/>
        </w:trPr>
        <w:tc>
          <w:tcPr>
            <w:tcW w:w="272" w:type="pct"/>
          </w:tcPr>
          <w:p w14:paraId="1E90A0E0" w14:textId="77777777" w:rsidR="00D32072" w:rsidRPr="009C4175" w:rsidRDefault="00D32072" w:rsidP="00CA5B61">
            <w:pPr>
              <w:jc w:val="center"/>
            </w:pPr>
            <w:r w:rsidRPr="009C4175">
              <w:t>18.</w:t>
            </w:r>
          </w:p>
        </w:tc>
        <w:tc>
          <w:tcPr>
            <w:tcW w:w="190" w:type="pct"/>
          </w:tcPr>
          <w:p w14:paraId="2D78775C" w14:textId="77777777" w:rsidR="00D32072" w:rsidRPr="009C4175" w:rsidRDefault="00D32072" w:rsidP="00CA5B61">
            <w:pPr>
              <w:jc w:val="center"/>
            </w:pPr>
            <w:r w:rsidRPr="009C4175">
              <w:t>a.</w:t>
            </w:r>
          </w:p>
        </w:tc>
        <w:tc>
          <w:tcPr>
            <w:tcW w:w="3746" w:type="pct"/>
          </w:tcPr>
          <w:p w14:paraId="0187D0EE" w14:textId="77777777" w:rsidR="00D32072" w:rsidRPr="009C4175" w:rsidRDefault="00D32072" w:rsidP="00CA5B61">
            <w:r>
              <w:t>Explain the symptoms of chilling injury.</w:t>
            </w:r>
          </w:p>
        </w:tc>
        <w:tc>
          <w:tcPr>
            <w:tcW w:w="319" w:type="pct"/>
          </w:tcPr>
          <w:p w14:paraId="5266D908" w14:textId="77777777" w:rsidR="00D32072" w:rsidRPr="009C4175" w:rsidRDefault="00D32072" w:rsidP="00CA5B61">
            <w:pPr>
              <w:jc w:val="center"/>
            </w:pPr>
            <w:r w:rsidRPr="009C4175">
              <w:t>CO</w:t>
            </w:r>
            <w:r>
              <w:t>1</w:t>
            </w:r>
          </w:p>
        </w:tc>
        <w:tc>
          <w:tcPr>
            <w:tcW w:w="256" w:type="pct"/>
          </w:tcPr>
          <w:p w14:paraId="4EA0E5F1" w14:textId="77777777" w:rsidR="00D32072" w:rsidRPr="009C4175" w:rsidRDefault="00D32072" w:rsidP="00CA5B61">
            <w:pPr>
              <w:jc w:val="center"/>
            </w:pPr>
            <w:r>
              <w:t>An</w:t>
            </w:r>
          </w:p>
        </w:tc>
        <w:tc>
          <w:tcPr>
            <w:tcW w:w="217" w:type="pct"/>
          </w:tcPr>
          <w:p w14:paraId="0DA23249" w14:textId="77777777" w:rsidR="00D32072" w:rsidRPr="009C4175" w:rsidRDefault="00D32072" w:rsidP="00CA5B61">
            <w:pPr>
              <w:jc w:val="center"/>
            </w:pPr>
            <w:r>
              <w:t>7</w:t>
            </w:r>
          </w:p>
        </w:tc>
      </w:tr>
      <w:tr w:rsidR="00D32072" w:rsidRPr="009C4175" w14:paraId="0D1158D6" w14:textId="77777777" w:rsidTr="007322E8">
        <w:trPr>
          <w:trHeight w:val="283"/>
        </w:trPr>
        <w:tc>
          <w:tcPr>
            <w:tcW w:w="272" w:type="pct"/>
          </w:tcPr>
          <w:p w14:paraId="34E2B0F5" w14:textId="77777777" w:rsidR="00D32072" w:rsidRPr="009C4175" w:rsidRDefault="00D32072" w:rsidP="004503F0">
            <w:pPr>
              <w:jc w:val="center"/>
            </w:pPr>
          </w:p>
        </w:tc>
        <w:tc>
          <w:tcPr>
            <w:tcW w:w="190" w:type="pct"/>
          </w:tcPr>
          <w:p w14:paraId="77AB8051" w14:textId="77777777" w:rsidR="00D32072" w:rsidRPr="009C4175" w:rsidRDefault="00D32072" w:rsidP="004503F0">
            <w:pPr>
              <w:jc w:val="center"/>
            </w:pPr>
            <w:r w:rsidRPr="009C4175">
              <w:t>b.</w:t>
            </w:r>
          </w:p>
        </w:tc>
        <w:tc>
          <w:tcPr>
            <w:tcW w:w="3746" w:type="pct"/>
            <w:vAlign w:val="center"/>
          </w:tcPr>
          <w:p w14:paraId="0966910D" w14:textId="77777777" w:rsidR="00D32072" w:rsidRPr="009C4175" w:rsidRDefault="00D32072" w:rsidP="004503F0">
            <w:r>
              <w:t>Write</w:t>
            </w:r>
            <w:r w:rsidRPr="004E17C4">
              <w:t xml:space="preserve"> the importance of </w:t>
            </w:r>
            <w:r>
              <w:t>b</w:t>
            </w:r>
            <w:r w:rsidRPr="004E17C4">
              <w:t>lanching in canning</w:t>
            </w:r>
            <w:r>
              <w:t xml:space="preserve"> process.</w:t>
            </w:r>
          </w:p>
        </w:tc>
        <w:tc>
          <w:tcPr>
            <w:tcW w:w="319" w:type="pct"/>
          </w:tcPr>
          <w:p w14:paraId="3ED7494F" w14:textId="77777777" w:rsidR="00D32072" w:rsidRPr="009C4175" w:rsidRDefault="00D32072" w:rsidP="004503F0">
            <w:pPr>
              <w:jc w:val="center"/>
            </w:pPr>
            <w:r>
              <w:t>CO3</w:t>
            </w:r>
          </w:p>
        </w:tc>
        <w:tc>
          <w:tcPr>
            <w:tcW w:w="256" w:type="pct"/>
          </w:tcPr>
          <w:p w14:paraId="64242E45" w14:textId="77777777" w:rsidR="00D32072" w:rsidRPr="009C4175" w:rsidRDefault="00D32072" w:rsidP="004503F0">
            <w:pPr>
              <w:jc w:val="center"/>
            </w:pPr>
            <w:r>
              <w:t>A</w:t>
            </w:r>
          </w:p>
        </w:tc>
        <w:tc>
          <w:tcPr>
            <w:tcW w:w="217" w:type="pct"/>
          </w:tcPr>
          <w:p w14:paraId="5B0FED59" w14:textId="77777777" w:rsidR="00D32072" w:rsidRPr="009C4175" w:rsidRDefault="00D32072" w:rsidP="004503F0">
            <w:pPr>
              <w:jc w:val="center"/>
            </w:pPr>
            <w:r>
              <w:t>5</w:t>
            </w:r>
          </w:p>
        </w:tc>
      </w:tr>
      <w:tr w:rsidR="00D32072" w:rsidRPr="009C4175" w14:paraId="38FD9DAF" w14:textId="77777777" w:rsidTr="00CA5B61">
        <w:trPr>
          <w:trHeight w:val="283"/>
        </w:trPr>
        <w:tc>
          <w:tcPr>
            <w:tcW w:w="272" w:type="pct"/>
          </w:tcPr>
          <w:p w14:paraId="6D89B3A0" w14:textId="77777777" w:rsidR="00D32072" w:rsidRPr="009C4175" w:rsidRDefault="00D32072" w:rsidP="004503F0">
            <w:pPr>
              <w:jc w:val="center"/>
            </w:pPr>
          </w:p>
        </w:tc>
        <w:tc>
          <w:tcPr>
            <w:tcW w:w="190" w:type="pct"/>
          </w:tcPr>
          <w:p w14:paraId="56BCEF91" w14:textId="77777777" w:rsidR="00D32072" w:rsidRPr="009C4175" w:rsidRDefault="00D32072" w:rsidP="004503F0">
            <w:pPr>
              <w:jc w:val="center"/>
            </w:pPr>
          </w:p>
        </w:tc>
        <w:tc>
          <w:tcPr>
            <w:tcW w:w="3746" w:type="pct"/>
          </w:tcPr>
          <w:p w14:paraId="293F83FD" w14:textId="77777777" w:rsidR="00D32072" w:rsidRPr="009C4175" w:rsidRDefault="00D32072" w:rsidP="004503F0"/>
        </w:tc>
        <w:tc>
          <w:tcPr>
            <w:tcW w:w="319" w:type="pct"/>
          </w:tcPr>
          <w:p w14:paraId="04B7537C" w14:textId="77777777" w:rsidR="00D32072" w:rsidRPr="009C4175" w:rsidRDefault="00D32072" w:rsidP="004503F0">
            <w:pPr>
              <w:jc w:val="center"/>
            </w:pPr>
          </w:p>
        </w:tc>
        <w:tc>
          <w:tcPr>
            <w:tcW w:w="256" w:type="pct"/>
          </w:tcPr>
          <w:p w14:paraId="080A75F8" w14:textId="77777777" w:rsidR="00D32072" w:rsidRPr="009C4175" w:rsidRDefault="00D32072" w:rsidP="004503F0">
            <w:pPr>
              <w:jc w:val="center"/>
            </w:pPr>
          </w:p>
        </w:tc>
        <w:tc>
          <w:tcPr>
            <w:tcW w:w="217" w:type="pct"/>
          </w:tcPr>
          <w:p w14:paraId="145C6E3C" w14:textId="77777777" w:rsidR="00D32072" w:rsidRPr="009C4175" w:rsidRDefault="00D32072" w:rsidP="004503F0">
            <w:pPr>
              <w:jc w:val="center"/>
            </w:pPr>
          </w:p>
        </w:tc>
      </w:tr>
      <w:tr w:rsidR="00D32072" w:rsidRPr="009C4175" w14:paraId="2527ECDD" w14:textId="77777777" w:rsidTr="00CA5B61">
        <w:trPr>
          <w:trHeight w:val="283"/>
        </w:trPr>
        <w:tc>
          <w:tcPr>
            <w:tcW w:w="272" w:type="pct"/>
          </w:tcPr>
          <w:p w14:paraId="74970AA7" w14:textId="77777777" w:rsidR="00D32072" w:rsidRPr="009C4175" w:rsidRDefault="00D32072" w:rsidP="004503F0">
            <w:pPr>
              <w:jc w:val="center"/>
            </w:pPr>
            <w:r w:rsidRPr="009C4175">
              <w:t>19.</w:t>
            </w:r>
          </w:p>
        </w:tc>
        <w:tc>
          <w:tcPr>
            <w:tcW w:w="190" w:type="pct"/>
          </w:tcPr>
          <w:p w14:paraId="61809ED4" w14:textId="77777777" w:rsidR="00D32072" w:rsidRPr="009C4175" w:rsidRDefault="00D32072" w:rsidP="004503F0">
            <w:pPr>
              <w:jc w:val="center"/>
            </w:pPr>
          </w:p>
        </w:tc>
        <w:tc>
          <w:tcPr>
            <w:tcW w:w="3746" w:type="pct"/>
          </w:tcPr>
          <w:p w14:paraId="1E5A1617" w14:textId="77777777" w:rsidR="00D32072" w:rsidRPr="009C4175" w:rsidRDefault="00D32072" w:rsidP="004503F0">
            <w:r>
              <w:t>Classify the dry cleaning methods adopted in food industry and explain them in detail.</w:t>
            </w:r>
          </w:p>
        </w:tc>
        <w:tc>
          <w:tcPr>
            <w:tcW w:w="319" w:type="pct"/>
          </w:tcPr>
          <w:p w14:paraId="010E397D" w14:textId="77777777" w:rsidR="00D32072" w:rsidRPr="009C4175" w:rsidRDefault="00D32072" w:rsidP="004503F0">
            <w:pPr>
              <w:jc w:val="center"/>
            </w:pPr>
            <w:r w:rsidRPr="009C4175">
              <w:t>CO</w:t>
            </w:r>
            <w:r>
              <w:t>2</w:t>
            </w:r>
          </w:p>
        </w:tc>
        <w:tc>
          <w:tcPr>
            <w:tcW w:w="256" w:type="pct"/>
          </w:tcPr>
          <w:p w14:paraId="19C02EAE" w14:textId="77777777" w:rsidR="00D32072" w:rsidRPr="009C4175" w:rsidRDefault="00D32072" w:rsidP="004503F0">
            <w:pPr>
              <w:jc w:val="center"/>
            </w:pPr>
            <w:r>
              <w:t>A</w:t>
            </w:r>
          </w:p>
        </w:tc>
        <w:tc>
          <w:tcPr>
            <w:tcW w:w="217" w:type="pct"/>
          </w:tcPr>
          <w:p w14:paraId="7CCB7A83" w14:textId="77777777" w:rsidR="00D32072" w:rsidRPr="009C4175" w:rsidRDefault="00D32072" w:rsidP="004503F0">
            <w:pPr>
              <w:jc w:val="center"/>
            </w:pPr>
            <w:r>
              <w:t>12</w:t>
            </w:r>
          </w:p>
        </w:tc>
      </w:tr>
      <w:tr w:rsidR="00D32072" w:rsidRPr="009C4175" w14:paraId="58F4CAAF" w14:textId="77777777" w:rsidTr="00CA5B61">
        <w:trPr>
          <w:trHeight w:val="283"/>
        </w:trPr>
        <w:tc>
          <w:tcPr>
            <w:tcW w:w="272" w:type="pct"/>
          </w:tcPr>
          <w:p w14:paraId="07B6A07F" w14:textId="77777777" w:rsidR="00D32072" w:rsidRPr="009C4175" w:rsidRDefault="00D32072" w:rsidP="004503F0">
            <w:pPr>
              <w:jc w:val="center"/>
            </w:pPr>
          </w:p>
        </w:tc>
        <w:tc>
          <w:tcPr>
            <w:tcW w:w="190" w:type="pct"/>
          </w:tcPr>
          <w:p w14:paraId="0437E32F" w14:textId="77777777" w:rsidR="00D32072" w:rsidRPr="009C4175" w:rsidRDefault="00D32072" w:rsidP="004503F0">
            <w:pPr>
              <w:jc w:val="center"/>
            </w:pPr>
          </w:p>
        </w:tc>
        <w:tc>
          <w:tcPr>
            <w:tcW w:w="3746" w:type="pct"/>
          </w:tcPr>
          <w:p w14:paraId="6F133AA4" w14:textId="77777777" w:rsidR="00D32072" w:rsidRPr="009C4175" w:rsidRDefault="00D32072" w:rsidP="004503F0"/>
        </w:tc>
        <w:tc>
          <w:tcPr>
            <w:tcW w:w="319" w:type="pct"/>
          </w:tcPr>
          <w:p w14:paraId="4FBDAB1A" w14:textId="77777777" w:rsidR="00D32072" w:rsidRPr="009C4175" w:rsidRDefault="00D32072" w:rsidP="004503F0">
            <w:pPr>
              <w:jc w:val="center"/>
            </w:pPr>
          </w:p>
        </w:tc>
        <w:tc>
          <w:tcPr>
            <w:tcW w:w="256" w:type="pct"/>
          </w:tcPr>
          <w:p w14:paraId="3A59D24C" w14:textId="77777777" w:rsidR="00D32072" w:rsidRPr="009C4175" w:rsidRDefault="00D32072" w:rsidP="004503F0">
            <w:pPr>
              <w:jc w:val="center"/>
            </w:pPr>
          </w:p>
        </w:tc>
        <w:tc>
          <w:tcPr>
            <w:tcW w:w="217" w:type="pct"/>
          </w:tcPr>
          <w:p w14:paraId="22E57CE3" w14:textId="77777777" w:rsidR="00D32072" w:rsidRPr="009C4175" w:rsidRDefault="00D32072" w:rsidP="004503F0">
            <w:pPr>
              <w:jc w:val="center"/>
            </w:pPr>
          </w:p>
        </w:tc>
      </w:tr>
      <w:tr w:rsidR="00D32072" w:rsidRPr="009C4175" w14:paraId="237E6A42" w14:textId="77777777" w:rsidTr="00023FD4">
        <w:trPr>
          <w:trHeight w:val="283"/>
        </w:trPr>
        <w:tc>
          <w:tcPr>
            <w:tcW w:w="272" w:type="pct"/>
          </w:tcPr>
          <w:p w14:paraId="42107A95" w14:textId="77777777" w:rsidR="00D32072" w:rsidRPr="009C4175" w:rsidRDefault="00D32072" w:rsidP="004503F0">
            <w:pPr>
              <w:jc w:val="center"/>
            </w:pPr>
            <w:r w:rsidRPr="009C4175">
              <w:t>20.</w:t>
            </w:r>
          </w:p>
        </w:tc>
        <w:tc>
          <w:tcPr>
            <w:tcW w:w="190" w:type="pct"/>
          </w:tcPr>
          <w:p w14:paraId="0D3B8C42" w14:textId="77777777" w:rsidR="00D32072" w:rsidRPr="009C4175" w:rsidRDefault="00D32072" w:rsidP="004503F0">
            <w:pPr>
              <w:jc w:val="center"/>
            </w:pPr>
            <w:r w:rsidRPr="009C4175">
              <w:t>a.</w:t>
            </w:r>
          </w:p>
        </w:tc>
        <w:tc>
          <w:tcPr>
            <w:tcW w:w="3746" w:type="pct"/>
            <w:vAlign w:val="center"/>
          </w:tcPr>
          <w:p w14:paraId="4080898E" w14:textId="77777777" w:rsidR="00D32072" w:rsidRPr="009C4175" w:rsidRDefault="00D32072" w:rsidP="004503F0">
            <w:r>
              <w:t xml:space="preserve">Analyze </w:t>
            </w:r>
            <w:r w:rsidRPr="00543ACD">
              <w:t xml:space="preserve">the sulphuring time and drying temperature for </w:t>
            </w:r>
            <w:r>
              <w:t>different</w:t>
            </w:r>
            <w:r w:rsidRPr="00543ACD">
              <w:t xml:space="preserve"> fruits.</w:t>
            </w:r>
          </w:p>
        </w:tc>
        <w:tc>
          <w:tcPr>
            <w:tcW w:w="319" w:type="pct"/>
          </w:tcPr>
          <w:p w14:paraId="1E29F4AA" w14:textId="77777777" w:rsidR="00D32072" w:rsidRPr="009C4175" w:rsidRDefault="00D32072" w:rsidP="004503F0">
            <w:pPr>
              <w:jc w:val="center"/>
            </w:pPr>
            <w:r w:rsidRPr="009C4175">
              <w:t>CO</w:t>
            </w:r>
            <w:r>
              <w:t>4</w:t>
            </w:r>
          </w:p>
        </w:tc>
        <w:tc>
          <w:tcPr>
            <w:tcW w:w="256" w:type="pct"/>
          </w:tcPr>
          <w:p w14:paraId="4A9BDCB2" w14:textId="77777777" w:rsidR="00D32072" w:rsidRPr="009C4175" w:rsidRDefault="00D32072" w:rsidP="004503F0">
            <w:pPr>
              <w:jc w:val="center"/>
            </w:pPr>
            <w:r>
              <w:t>An</w:t>
            </w:r>
          </w:p>
        </w:tc>
        <w:tc>
          <w:tcPr>
            <w:tcW w:w="217" w:type="pct"/>
          </w:tcPr>
          <w:p w14:paraId="586E88AE" w14:textId="77777777" w:rsidR="00D32072" w:rsidRPr="009C4175" w:rsidRDefault="00D32072" w:rsidP="004503F0">
            <w:pPr>
              <w:jc w:val="center"/>
            </w:pPr>
            <w:r>
              <w:t>6</w:t>
            </w:r>
          </w:p>
        </w:tc>
      </w:tr>
      <w:tr w:rsidR="00D32072" w:rsidRPr="009C4175" w14:paraId="556053B6" w14:textId="77777777" w:rsidTr="00023FD4">
        <w:trPr>
          <w:trHeight w:val="283"/>
        </w:trPr>
        <w:tc>
          <w:tcPr>
            <w:tcW w:w="272" w:type="pct"/>
          </w:tcPr>
          <w:p w14:paraId="43BF20CC" w14:textId="77777777" w:rsidR="00D32072" w:rsidRPr="009C4175" w:rsidRDefault="00D32072" w:rsidP="004503F0">
            <w:pPr>
              <w:jc w:val="center"/>
            </w:pPr>
          </w:p>
        </w:tc>
        <w:tc>
          <w:tcPr>
            <w:tcW w:w="190" w:type="pct"/>
          </w:tcPr>
          <w:p w14:paraId="1659FC24" w14:textId="77777777" w:rsidR="00D32072" w:rsidRPr="009C4175" w:rsidRDefault="00D32072" w:rsidP="004503F0">
            <w:pPr>
              <w:jc w:val="center"/>
            </w:pPr>
            <w:r w:rsidRPr="009C4175">
              <w:t>b.</w:t>
            </w:r>
          </w:p>
        </w:tc>
        <w:tc>
          <w:tcPr>
            <w:tcW w:w="3746" w:type="pct"/>
            <w:vAlign w:val="center"/>
          </w:tcPr>
          <w:p w14:paraId="152AB63D" w14:textId="77777777" w:rsidR="00D32072" w:rsidRPr="009C4175" w:rsidRDefault="00D32072" w:rsidP="004503F0">
            <w:pPr>
              <w:rPr>
                <w:bCs/>
              </w:rPr>
            </w:pPr>
            <w:r w:rsidRPr="00543ACD">
              <w:t>Write the advantage</w:t>
            </w:r>
            <w:r>
              <w:t>s</w:t>
            </w:r>
            <w:r w:rsidRPr="00543ACD">
              <w:t xml:space="preserve"> and disadvantage</w:t>
            </w:r>
            <w:r>
              <w:t>s</w:t>
            </w:r>
            <w:r w:rsidRPr="00543ACD">
              <w:t xml:space="preserve"> of Intermediate moisture foods.</w:t>
            </w:r>
          </w:p>
        </w:tc>
        <w:tc>
          <w:tcPr>
            <w:tcW w:w="319" w:type="pct"/>
          </w:tcPr>
          <w:p w14:paraId="229E0EBD" w14:textId="77777777" w:rsidR="00D32072" w:rsidRPr="009C4175" w:rsidRDefault="00D32072" w:rsidP="004503F0">
            <w:pPr>
              <w:jc w:val="center"/>
            </w:pPr>
            <w:r>
              <w:t>CO4</w:t>
            </w:r>
          </w:p>
        </w:tc>
        <w:tc>
          <w:tcPr>
            <w:tcW w:w="256" w:type="pct"/>
          </w:tcPr>
          <w:p w14:paraId="24A83491" w14:textId="77777777" w:rsidR="00D32072" w:rsidRPr="009C4175" w:rsidRDefault="00D32072" w:rsidP="004503F0">
            <w:pPr>
              <w:jc w:val="center"/>
            </w:pPr>
            <w:r>
              <w:t>A</w:t>
            </w:r>
          </w:p>
        </w:tc>
        <w:tc>
          <w:tcPr>
            <w:tcW w:w="217" w:type="pct"/>
          </w:tcPr>
          <w:p w14:paraId="63F55239" w14:textId="77777777" w:rsidR="00D32072" w:rsidRPr="009C4175" w:rsidRDefault="00D32072" w:rsidP="004503F0">
            <w:pPr>
              <w:jc w:val="center"/>
            </w:pPr>
            <w:r>
              <w:t>6</w:t>
            </w:r>
          </w:p>
        </w:tc>
      </w:tr>
      <w:tr w:rsidR="00D32072" w:rsidRPr="009C4175" w14:paraId="21C3CE37" w14:textId="77777777" w:rsidTr="00CA5B61">
        <w:trPr>
          <w:trHeight w:val="283"/>
        </w:trPr>
        <w:tc>
          <w:tcPr>
            <w:tcW w:w="272" w:type="pct"/>
          </w:tcPr>
          <w:p w14:paraId="6B784262" w14:textId="77777777" w:rsidR="00D32072" w:rsidRPr="009C4175" w:rsidRDefault="00D32072" w:rsidP="004503F0">
            <w:pPr>
              <w:jc w:val="center"/>
            </w:pPr>
          </w:p>
        </w:tc>
        <w:tc>
          <w:tcPr>
            <w:tcW w:w="190" w:type="pct"/>
          </w:tcPr>
          <w:p w14:paraId="7F979E90" w14:textId="77777777" w:rsidR="00D32072" w:rsidRPr="009C4175" w:rsidRDefault="00D32072" w:rsidP="004503F0">
            <w:pPr>
              <w:jc w:val="center"/>
            </w:pPr>
          </w:p>
        </w:tc>
        <w:tc>
          <w:tcPr>
            <w:tcW w:w="3746" w:type="pct"/>
          </w:tcPr>
          <w:p w14:paraId="76AAE8FB" w14:textId="77777777" w:rsidR="00D32072" w:rsidRPr="009C4175" w:rsidRDefault="00D32072" w:rsidP="004503F0"/>
        </w:tc>
        <w:tc>
          <w:tcPr>
            <w:tcW w:w="319" w:type="pct"/>
          </w:tcPr>
          <w:p w14:paraId="15B8C9F7" w14:textId="77777777" w:rsidR="00D32072" w:rsidRPr="009C4175" w:rsidRDefault="00D32072" w:rsidP="004503F0">
            <w:pPr>
              <w:jc w:val="center"/>
            </w:pPr>
          </w:p>
        </w:tc>
        <w:tc>
          <w:tcPr>
            <w:tcW w:w="256" w:type="pct"/>
          </w:tcPr>
          <w:p w14:paraId="6D28C80B" w14:textId="77777777" w:rsidR="00D32072" w:rsidRPr="009C4175" w:rsidRDefault="00D32072" w:rsidP="004503F0">
            <w:pPr>
              <w:jc w:val="center"/>
            </w:pPr>
          </w:p>
        </w:tc>
        <w:tc>
          <w:tcPr>
            <w:tcW w:w="217" w:type="pct"/>
          </w:tcPr>
          <w:p w14:paraId="508F3A7E" w14:textId="77777777" w:rsidR="00D32072" w:rsidRPr="009C4175" w:rsidRDefault="00D32072" w:rsidP="004503F0">
            <w:pPr>
              <w:jc w:val="center"/>
            </w:pPr>
          </w:p>
        </w:tc>
      </w:tr>
      <w:tr w:rsidR="00D32072" w:rsidRPr="009C4175" w14:paraId="5E11BD09" w14:textId="77777777" w:rsidTr="00CA5B61">
        <w:trPr>
          <w:trHeight w:val="283"/>
        </w:trPr>
        <w:tc>
          <w:tcPr>
            <w:tcW w:w="272" w:type="pct"/>
          </w:tcPr>
          <w:p w14:paraId="6FCAD0AB" w14:textId="77777777" w:rsidR="00D32072" w:rsidRPr="009C4175" w:rsidRDefault="00D32072" w:rsidP="004503F0">
            <w:pPr>
              <w:jc w:val="center"/>
            </w:pPr>
            <w:r w:rsidRPr="009C4175">
              <w:t>21.</w:t>
            </w:r>
          </w:p>
        </w:tc>
        <w:tc>
          <w:tcPr>
            <w:tcW w:w="190" w:type="pct"/>
          </w:tcPr>
          <w:p w14:paraId="52B43545" w14:textId="77777777" w:rsidR="00D32072" w:rsidRPr="009C4175" w:rsidRDefault="00D32072" w:rsidP="004503F0">
            <w:pPr>
              <w:jc w:val="center"/>
            </w:pPr>
            <w:r w:rsidRPr="009C4175">
              <w:t>a.</w:t>
            </w:r>
          </w:p>
        </w:tc>
        <w:tc>
          <w:tcPr>
            <w:tcW w:w="3746" w:type="pct"/>
          </w:tcPr>
          <w:p w14:paraId="666C695D" w14:textId="77777777" w:rsidR="00D32072" w:rsidRPr="009C4175" w:rsidRDefault="00D32072" w:rsidP="004503F0">
            <w:r>
              <w:rPr>
                <w:lang w:bidi="hi-IN"/>
              </w:rPr>
              <w:t xml:space="preserve">Explain </w:t>
            </w:r>
            <w:r w:rsidRPr="00543ACD">
              <w:rPr>
                <w:lang w:bidi="hi-IN"/>
              </w:rPr>
              <w:t>the various mechanisms of hurdle technology.</w:t>
            </w:r>
          </w:p>
        </w:tc>
        <w:tc>
          <w:tcPr>
            <w:tcW w:w="319" w:type="pct"/>
          </w:tcPr>
          <w:p w14:paraId="6812F1B2" w14:textId="77777777" w:rsidR="00D32072" w:rsidRPr="009C4175" w:rsidRDefault="00D32072" w:rsidP="004503F0">
            <w:pPr>
              <w:jc w:val="center"/>
            </w:pPr>
            <w:r w:rsidRPr="009C4175">
              <w:t>CO</w:t>
            </w:r>
            <w:r>
              <w:t>5</w:t>
            </w:r>
          </w:p>
        </w:tc>
        <w:tc>
          <w:tcPr>
            <w:tcW w:w="256" w:type="pct"/>
          </w:tcPr>
          <w:p w14:paraId="39CF1C7F" w14:textId="77777777" w:rsidR="00D32072" w:rsidRPr="009C4175" w:rsidRDefault="00D32072" w:rsidP="004503F0">
            <w:pPr>
              <w:jc w:val="center"/>
            </w:pPr>
            <w:r>
              <w:t>An</w:t>
            </w:r>
          </w:p>
        </w:tc>
        <w:tc>
          <w:tcPr>
            <w:tcW w:w="217" w:type="pct"/>
          </w:tcPr>
          <w:p w14:paraId="5984FE04" w14:textId="77777777" w:rsidR="00D32072" w:rsidRPr="009C4175" w:rsidRDefault="00D32072" w:rsidP="004503F0">
            <w:pPr>
              <w:jc w:val="center"/>
            </w:pPr>
            <w:r>
              <w:t>8</w:t>
            </w:r>
          </w:p>
        </w:tc>
      </w:tr>
      <w:tr w:rsidR="00D32072" w:rsidRPr="009C4175" w14:paraId="5B224BB6" w14:textId="77777777" w:rsidTr="00CA5B61">
        <w:trPr>
          <w:trHeight w:val="283"/>
        </w:trPr>
        <w:tc>
          <w:tcPr>
            <w:tcW w:w="272" w:type="pct"/>
          </w:tcPr>
          <w:p w14:paraId="698DFD73" w14:textId="77777777" w:rsidR="00D32072" w:rsidRPr="009C4175" w:rsidRDefault="00D32072" w:rsidP="004503F0">
            <w:pPr>
              <w:jc w:val="center"/>
            </w:pPr>
          </w:p>
        </w:tc>
        <w:tc>
          <w:tcPr>
            <w:tcW w:w="190" w:type="pct"/>
          </w:tcPr>
          <w:p w14:paraId="0741164C" w14:textId="77777777" w:rsidR="00D32072" w:rsidRPr="009C4175" w:rsidRDefault="00D32072" w:rsidP="004503F0">
            <w:pPr>
              <w:jc w:val="center"/>
            </w:pPr>
            <w:r w:rsidRPr="009C4175">
              <w:t>b.</w:t>
            </w:r>
          </w:p>
        </w:tc>
        <w:tc>
          <w:tcPr>
            <w:tcW w:w="3746" w:type="pct"/>
          </w:tcPr>
          <w:p w14:paraId="67011C34" w14:textId="77777777" w:rsidR="00D32072" w:rsidRPr="009C4175" w:rsidRDefault="00D32072" w:rsidP="004503F0">
            <w:pPr>
              <w:tabs>
                <w:tab w:val="left" w:pos="1587"/>
              </w:tabs>
              <w:rPr>
                <w:bCs/>
              </w:rPr>
            </w:pPr>
            <w:r>
              <w:rPr>
                <w:bCs/>
              </w:rPr>
              <w:t>Describe the principle behind Ultrasound processing in food.</w:t>
            </w:r>
          </w:p>
        </w:tc>
        <w:tc>
          <w:tcPr>
            <w:tcW w:w="319" w:type="pct"/>
          </w:tcPr>
          <w:p w14:paraId="30A3D261" w14:textId="77777777" w:rsidR="00D32072" w:rsidRPr="009C4175" w:rsidRDefault="00D32072" w:rsidP="004503F0">
            <w:pPr>
              <w:jc w:val="center"/>
            </w:pPr>
            <w:r>
              <w:t>CO5</w:t>
            </w:r>
          </w:p>
        </w:tc>
        <w:tc>
          <w:tcPr>
            <w:tcW w:w="256" w:type="pct"/>
          </w:tcPr>
          <w:p w14:paraId="17CAA4C3" w14:textId="77777777" w:rsidR="00D32072" w:rsidRPr="009C4175" w:rsidRDefault="00D32072" w:rsidP="004503F0">
            <w:pPr>
              <w:jc w:val="center"/>
            </w:pPr>
            <w:r>
              <w:t>U</w:t>
            </w:r>
          </w:p>
        </w:tc>
        <w:tc>
          <w:tcPr>
            <w:tcW w:w="217" w:type="pct"/>
          </w:tcPr>
          <w:p w14:paraId="541F984B" w14:textId="77777777" w:rsidR="00D32072" w:rsidRPr="009C4175" w:rsidRDefault="00D32072" w:rsidP="004503F0">
            <w:pPr>
              <w:jc w:val="center"/>
            </w:pPr>
            <w:r>
              <w:t>4</w:t>
            </w:r>
          </w:p>
        </w:tc>
      </w:tr>
      <w:tr w:rsidR="00D32072" w:rsidRPr="009C4175" w14:paraId="49670EAC" w14:textId="77777777" w:rsidTr="00CA5B61">
        <w:trPr>
          <w:trHeight w:val="283"/>
        </w:trPr>
        <w:tc>
          <w:tcPr>
            <w:tcW w:w="272" w:type="pct"/>
          </w:tcPr>
          <w:p w14:paraId="4DBF767C" w14:textId="77777777" w:rsidR="00D32072" w:rsidRPr="009C4175" w:rsidRDefault="00D32072" w:rsidP="004503F0">
            <w:pPr>
              <w:jc w:val="center"/>
            </w:pPr>
          </w:p>
        </w:tc>
        <w:tc>
          <w:tcPr>
            <w:tcW w:w="190" w:type="pct"/>
          </w:tcPr>
          <w:p w14:paraId="45314611" w14:textId="77777777" w:rsidR="00D32072" w:rsidRPr="009C4175" w:rsidRDefault="00D32072" w:rsidP="004503F0">
            <w:pPr>
              <w:jc w:val="center"/>
            </w:pPr>
          </w:p>
        </w:tc>
        <w:tc>
          <w:tcPr>
            <w:tcW w:w="3746" w:type="pct"/>
          </w:tcPr>
          <w:p w14:paraId="0E59DDE9" w14:textId="77777777" w:rsidR="00D32072" w:rsidRPr="009C4175" w:rsidRDefault="00D32072" w:rsidP="004503F0"/>
        </w:tc>
        <w:tc>
          <w:tcPr>
            <w:tcW w:w="319" w:type="pct"/>
          </w:tcPr>
          <w:p w14:paraId="28A2DE0E" w14:textId="77777777" w:rsidR="00D32072" w:rsidRPr="009C4175" w:rsidRDefault="00D32072" w:rsidP="004503F0">
            <w:pPr>
              <w:jc w:val="center"/>
            </w:pPr>
          </w:p>
        </w:tc>
        <w:tc>
          <w:tcPr>
            <w:tcW w:w="256" w:type="pct"/>
          </w:tcPr>
          <w:p w14:paraId="0B2D9196" w14:textId="77777777" w:rsidR="00D32072" w:rsidRPr="009C4175" w:rsidRDefault="00D32072" w:rsidP="004503F0">
            <w:pPr>
              <w:jc w:val="center"/>
            </w:pPr>
          </w:p>
        </w:tc>
        <w:tc>
          <w:tcPr>
            <w:tcW w:w="217" w:type="pct"/>
          </w:tcPr>
          <w:p w14:paraId="6E36DA71" w14:textId="77777777" w:rsidR="00D32072" w:rsidRPr="009C4175" w:rsidRDefault="00D32072" w:rsidP="004503F0">
            <w:pPr>
              <w:jc w:val="center"/>
            </w:pPr>
          </w:p>
        </w:tc>
      </w:tr>
      <w:tr w:rsidR="00D32072" w:rsidRPr="009C4175" w14:paraId="000E31F8" w14:textId="77777777" w:rsidTr="00CA5B61">
        <w:trPr>
          <w:trHeight w:val="283"/>
        </w:trPr>
        <w:tc>
          <w:tcPr>
            <w:tcW w:w="272" w:type="pct"/>
          </w:tcPr>
          <w:p w14:paraId="11AAAC70" w14:textId="77777777" w:rsidR="00D32072" w:rsidRPr="009C4175" w:rsidRDefault="00D32072" w:rsidP="004503F0">
            <w:pPr>
              <w:jc w:val="center"/>
            </w:pPr>
            <w:r w:rsidRPr="009C4175">
              <w:t>22.</w:t>
            </w:r>
          </w:p>
        </w:tc>
        <w:tc>
          <w:tcPr>
            <w:tcW w:w="190" w:type="pct"/>
          </w:tcPr>
          <w:p w14:paraId="5BA5F0E5" w14:textId="77777777" w:rsidR="00D32072" w:rsidRPr="009C4175" w:rsidRDefault="00D32072" w:rsidP="004503F0">
            <w:pPr>
              <w:jc w:val="center"/>
            </w:pPr>
            <w:r w:rsidRPr="009C4175">
              <w:t>a.</w:t>
            </w:r>
          </w:p>
        </w:tc>
        <w:tc>
          <w:tcPr>
            <w:tcW w:w="3746" w:type="pct"/>
          </w:tcPr>
          <w:p w14:paraId="0817617A" w14:textId="77777777" w:rsidR="00D32072" w:rsidRPr="009C4175" w:rsidRDefault="00D32072" w:rsidP="004503F0">
            <w:r>
              <w:t xml:space="preserve">Explain </w:t>
            </w:r>
            <w:r w:rsidRPr="00543ACD">
              <w:t xml:space="preserve">the </w:t>
            </w:r>
            <w:r>
              <w:t>principle, working</w:t>
            </w:r>
            <w:r w:rsidRPr="00543ACD">
              <w:t xml:space="preserve"> and applications of HPP.</w:t>
            </w:r>
          </w:p>
        </w:tc>
        <w:tc>
          <w:tcPr>
            <w:tcW w:w="319" w:type="pct"/>
          </w:tcPr>
          <w:p w14:paraId="04034876" w14:textId="77777777" w:rsidR="00D32072" w:rsidRPr="009C4175" w:rsidRDefault="00D32072" w:rsidP="004503F0">
            <w:pPr>
              <w:jc w:val="center"/>
            </w:pPr>
            <w:r w:rsidRPr="009C4175">
              <w:t>CO</w:t>
            </w:r>
            <w:r>
              <w:t>5</w:t>
            </w:r>
          </w:p>
        </w:tc>
        <w:tc>
          <w:tcPr>
            <w:tcW w:w="256" w:type="pct"/>
          </w:tcPr>
          <w:p w14:paraId="0CFF80C1" w14:textId="77777777" w:rsidR="00D32072" w:rsidRPr="009C4175" w:rsidRDefault="00D32072" w:rsidP="004503F0">
            <w:pPr>
              <w:jc w:val="center"/>
            </w:pPr>
            <w:r>
              <w:t>A</w:t>
            </w:r>
          </w:p>
        </w:tc>
        <w:tc>
          <w:tcPr>
            <w:tcW w:w="217" w:type="pct"/>
          </w:tcPr>
          <w:p w14:paraId="40FB3432" w14:textId="77777777" w:rsidR="00D32072" w:rsidRPr="009C4175" w:rsidRDefault="00D32072" w:rsidP="004503F0">
            <w:pPr>
              <w:jc w:val="center"/>
            </w:pPr>
            <w:r>
              <w:t>8</w:t>
            </w:r>
          </w:p>
        </w:tc>
      </w:tr>
      <w:tr w:rsidR="00D32072" w:rsidRPr="009C4175" w14:paraId="554401F3" w14:textId="77777777" w:rsidTr="005E1E94">
        <w:trPr>
          <w:trHeight w:val="283"/>
        </w:trPr>
        <w:tc>
          <w:tcPr>
            <w:tcW w:w="272" w:type="pct"/>
          </w:tcPr>
          <w:p w14:paraId="3B9F955E" w14:textId="77777777" w:rsidR="00D32072" w:rsidRPr="009C4175" w:rsidRDefault="00D32072" w:rsidP="004503F0">
            <w:pPr>
              <w:jc w:val="center"/>
            </w:pPr>
          </w:p>
        </w:tc>
        <w:tc>
          <w:tcPr>
            <w:tcW w:w="190" w:type="pct"/>
          </w:tcPr>
          <w:p w14:paraId="7431F94F" w14:textId="77777777" w:rsidR="00D32072" w:rsidRPr="009C4175" w:rsidRDefault="00D32072" w:rsidP="004503F0">
            <w:pPr>
              <w:jc w:val="center"/>
            </w:pPr>
            <w:r w:rsidRPr="009C4175">
              <w:t>b.</w:t>
            </w:r>
          </w:p>
        </w:tc>
        <w:tc>
          <w:tcPr>
            <w:tcW w:w="3746" w:type="pct"/>
            <w:vAlign w:val="center"/>
          </w:tcPr>
          <w:p w14:paraId="3C364216" w14:textId="77777777" w:rsidR="00D32072" w:rsidRPr="009C4175" w:rsidRDefault="00D32072" w:rsidP="004503F0">
            <w:pPr>
              <w:rPr>
                <w:bCs/>
              </w:rPr>
            </w:pPr>
            <w:r w:rsidRPr="00543ACD">
              <w:t>Summarize the applications of PEF in food processing.</w:t>
            </w:r>
          </w:p>
        </w:tc>
        <w:tc>
          <w:tcPr>
            <w:tcW w:w="319" w:type="pct"/>
          </w:tcPr>
          <w:p w14:paraId="08921F89" w14:textId="77777777" w:rsidR="00D32072" w:rsidRPr="009C4175" w:rsidRDefault="00D32072" w:rsidP="004503F0">
            <w:pPr>
              <w:jc w:val="center"/>
            </w:pPr>
            <w:r>
              <w:t>CO5</w:t>
            </w:r>
          </w:p>
        </w:tc>
        <w:tc>
          <w:tcPr>
            <w:tcW w:w="256" w:type="pct"/>
          </w:tcPr>
          <w:p w14:paraId="68D08091" w14:textId="77777777" w:rsidR="00D32072" w:rsidRPr="009C4175" w:rsidRDefault="00D32072" w:rsidP="004503F0">
            <w:pPr>
              <w:jc w:val="center"/>
            </w:pPr>
            <w:r>
              <w:t>U</w:t>
            </w:r>
          </w:p>
        </w:tc>
        <w:tc>
          <w:tcPr>
            <w:tcW w:w="217" w:type="pct"/>
          </w:tcPr>
          <w:p w14:paraId="21E1248D" w14:textId="77777777" w:rsidR="00D32072" w:rsidRPr="009C4175" w:rsidRDefault="00D32072" w:rsidP="004503F0">
            <w:pPr>
              <w:jc w:val="center"/>
            </w:pPr>
            <w:r>
              <w:t>4</w:t>
            </w:r>
          </w:p>
        </w:tc>
      </w:tr>
      <w:tr w:rsidR="00D32072" w:rsidRPr="009C4175" w14:paraId="21742FAE" w14:textId="77777777" w:rsidTr="00CA5B61">
        <w:trPr>
          <w:trHeight w:val="283"/>
        </w:trPr>
        <w:tc>
          <w:tcPr>
            <w:tcW w:w="272" w:type="pct"/>
          </w:tcPr>
          <w:p w14:paraId="2D0BA11E" w14:textId="77777777" w:rsidR="00D32072" w:rsidRPr="009C4175" w:rsidRDefault="00D32072" w:rsidP="004503F0">
            <w:pPr>
              <w:jc w:val="center"/>
            </w:pPr>
          </w:p>
        </w:tc>
        <w:tc>
          <w:tcPr>
            <w:tcW w:w="190" w:type="pct"/>
          </w:tcPr>
          <w:p w14:paraId="3230CD92" w14:textId="77777777" w:rsidR="00D32072" w:rsidRPr="009C4175" w:rsidRDefault="00D32072" w:rsidP="004503F0">
            <w:pPr>
              <w:jc w:val="center"/>
            </w:pPr>
          </w:p>
        </w:tc>
        <w:tc>
          <w:tcPr>
            <w:tcW w:w="3746" w:type="pct"/>
          </w:tcPr>
          <w:p w14:paraId="154B336E" w14:textId="77777777" w:rsidR="00D32072" w:rsidRPr="009C4175" w:rsidRDefault="00D32072" w:rsidP="004503F0"/>
        </w:tc>
        <w:tc>
          <w:tcPr>
            <w:tcW w:w="319" w:type="pct"/>
          </w:tcPr>
          <w:p w14:paraId="0100D131" w14:textId="77777777" w:rsidR="00D32072" w:rsidRPr="009C4175" w:rsidRDefault="00D32072" w:rsidP="004503F0">
            <w:pPr>
              <w:jc w:val="center"/>
            </w:pPr>
          </w:p>
        </w:tc>
        <w:tc>
          <w:tcPr>
            <w:tcW w:w="256" w:type="pct"/>
          </w:tcPr>
          <w:p w14:paraId="1765EA31" w14:textId="77777777" w:rsidR="00D32072" w:rsidRPr="009C4175" w:rsidRDefault="00D32072" w:rsidP="004503F0">
            <w:pPr>
              <w:jc w:val="center"/>
            </w:pPr>
          </w:p>
        </w:tc>
        <w:tc>
          <w:tcPr>
            <w:tcW w:w="217" w:type="pct"/>
          </w:tcPr>
          <w:p w14:paraId="3BD625C8" w14:textId="77777777" w:rsidR="00D32072" w:rsidRPr="009C4175" w:rsidRDefault="00D32072" w:rsidP="004503F0">
            <w:pPr>
              <w:jc w:val="center"/>
            </w:pPr>
          </w:p>
        </w:tc>
      </w:tr>
      <w:tr w:rsidR="00D32072" w:rsidRPr="009C4175" w14:paraId="54CEE08B" w14:textId="77777777" w:rsidTr="00852F15">
        <w:trPr>
          <w:trHeight w:val="283"/>
        </w:trPr>
        <w:tc>
          <w:tcPr>
            <w:tcW w:w="272" w:type="pct"/>
          </w:tcPr>
          <w:p w14:paraId="0155E30F" w14:textId="77777777" w:rsidR="00D32072" w:rsidRPr="009C4175" w:rsidRDefault="00D32072" w:rsidP="004503F0">
            <w:pPr>
              <w:jc w:val="center"/>
            </w:pPr>
            <w:r w:rsidRPr="009C4175">
              <w:t>23.</w:t>
            </w:r>
          </w:p>
        </w:tc>
        <w:tc>
          <w:tcPr>
            <w:tcW w:w="190" w:type="pct"/>
          </w:tcPr>
          <w:p w14:paraId="56F45671" w14:textId="77777777" w:rsidR="00D32072" w:rsidRPr="009C4175" w:rsidRDefault="00D32072" w:rsidP="004503F0">
            <w:pPr>
              <w:jc w:val="center"/>
            </w:pPr>
            <w:r w:rsidRPr="009C4175">
              <w:t>a.</w:t>
            </w:r>
          </w:p>
        </w:tc>
        <w:tc>
          <w:tcPr>
            <w:tcW w:w="3746" w:type="pct"/>
            <w:vAlign w:val="center"/>
          </w:tcPr>
          <w:p w14:paraId="76A51C64" w14:textId="77777777" w:rsidR="00D32072" w:rsidRPr="009C4175" w:rsidRDefault="00D32072" w:rsidP="004503F0">
            <w:r w:rsidRPr="00A37EC6">
              <w:t>Analyze th</w:t>
            </w:r>
            <w:r>
              <w:t>e problems in pickle processing industry.</w:t>
            </w:r>
          </w:p>
        </w:tc>
        <w:tc>
          <w:tcPr>
            <w:tcW w:w="319" w:type="pct"/>
          </w:tcPr>
          <w:p w14:paraId="373F30D9" w14:textId="77777777" w:rsidR="00D32072" w:rsidRPr="009C4175" w:rsidRDefault="00D32072" w:rsidP="004503F0">
            <w:pPr>
              <w:jc w:val="center"/>
            </w:pPr>
            <w:r w:rsidRPr="009C4175">
              <w:t>CO</w:t>
            </w:r>
            <w:r>
              <w:t>4</w:t>
            </w:r>
          </w:p>
        </w:tc>
        <w:tc>
          <w:tcPr>
            <w:tcW w:w="256" w:type="pct"/>
          </w:tcPr>
          <w:p w14:paraId="0E41CCE0" w14:textId="77777777" w:rsidR="00D32072" w:rsidRPr="009C4175" w:rsidRDefault="00D32072" w:rsidP="004503F0">
            <w:pPr>
              <w:jc w:val="center"/>
            </w:pPr>
            <w:r>
              <w:t>An</w:t>
            </w:r>
          </w:p>
        </w:tc>
        <w:tc>
          <w:tcPr>
            <w:tcW w:w="217" w:type="pct"/>
          </w:tcPr>
          <w:p w14:paraId="0D5D7143" w14:textId="77777777" w:rsidR="00D32072" w:rsidRPr="009C4175" w:rsidRDefault="00D32072" w:rsidP="004503F0">
            <w:pPr>
              <w:jc w:val="center"/>
            </w:pPr>
            <w:r>
              <w:t>6</w:t>
            </w:r>
          </w:p>
        </w:tc>
      </w:tr>
      <w:tr w:rsidR="00D32072" w:rsidRPr="009C4175" w14:paraId="08BF3341" w14:textId="77777777" w:rsidTr="00852F15">
        <w:trPr>
          <w:trHeight w:val="283"/>
        </w:trPr>
        <w:tc>
          <w:tcPr>
            <w:tcW w:w="272" w:type="pct"/>
          </w:tcPr>
          <w:p w14:paraId="1F892018" w14:textId="77777777" w:rsidR="00D32072" w:rsidRPr="009C4175" w:rsidRDefault="00D32072" w:rsidP="004503F0">
            <w:pPr>
              <w:jc w:val="center"/>
            </w:pPr>
          </w:p>
        </w:tc>
        <w:tc>
          <w:tcPr>
            <w:tcW w:w="190" w:type="pct"/>
          </w:tcPr>
          <w:p w14:paraId="6AA10C43" w14:textId="77777777" w:rsidR="00D32072" w:rsidRPr="009C4175" w:rsidRDefault="00D32072" w:rsidP="004503F0">
            <w:pPr>
              <w:jc w:val="center"/>
            </w:pPr>
            <w:r w:rsidRPr="009C4175">
              <w:t>b.</w:t>
            </w:r>
          </w:p>
        </w:tc>
        <w:tc>
          <w:tcPr>
            <w:tcW w:w="3746" w:type="pct"/>
            <w:vAlign w:val="center"/>
          </w:tcPr>
          <w:p w14:paraId="3F60547C" w14:textId="77777777" w:rsidR="00D32072" w:rsidRPr="009C4175" w:rsidRDefault="00D32072" w:rsidP="004503F0">
            <w:pPr>
              <w:rPr>
                <w:bCs/>
              </w:rPr>
            </w:pPr>
            <w:r>
              <w:t>Illustrate with details the</w:t>
            </w:r>
            <w:r w:rsidRPr="00A37EC6">
              <w:t xml:space="preserve"> drying </w:t>
            </w:r>
            <w:r>
              <w:t xml:space="preserve">process </w:t>
            </w:r>
            <w:r w:rsidRPr="00A37EC6">
              <w:t>f</w:t>
            </w:r>
            <w:r>
              <w:t>or</w:t>
            </w:r>
            <w:r w:rsidRPr="00A37EC6">
              <w:t xml:space="preserve"> fruits and vegetables.</w:t>
            </w:r>
          </w:p>
        </w:tc>
        <w:tc>
          <w:tcPr>
            <w:tcW w:w="319" w:type="pct"/>
          </w:tcPr>
          <w:p w14:paraId="6D95F355" w14:textId="77777777" w:rsidR="00D32072" w:rsidRPr="009C4175" w:rsidRDefault="00D32072" w:rsidP="004503F0">
            <w:pPr>
              <w:jc w:val="center"/>
            </w:pPr>
            <w:r>
              <w:t>CO3</w:t>
            </w:r>
          </w:p>
        </w:tc>
        <w:tc>
          <w:tcPr>
            <w:tcW w:w="256" w:type="pct"/>
          </w:tcPr>
          <w:p w14:paraId="2CA4FF5D" w14:textId="77777777" w:rsidR="00D32072" w:rsidRPr="009C4175" w:rsidRDefault="00D32072" w:rsidP="004503F0">
            <w:pPr>
              <w:jc w:val="center"/>
            </w:pPr>
            <w:r>
              <w:t>A</w:t>
            </w:r>
          </w:p>
        </w:tc>
        <w:tc>
          <w:tcPr>
            <w:tcW w:w="217" w:type="pct"/>
          </w:tcPr>
          <w:p w14:paraId="50E55373" w14:textId="77777777" w:rsidR="00D32072" w:rsidRPr="009C4175" w:rsidRDefault="00D32072" w:rsidP="004503F0">
            <w:pPr>
              <w:jc w:val="center"/>
            </w:pPr>
            <w:r>
              <w:t>6</w:t>
            </w:r>
          </w:p>
        </w:tc>
      </w:tr>
      <w:tr w:rsidR="00D32072" w:rsidRPr="009C4175" w14:paraId="5B3C1698" w14:textId="77777777" w:rsidTr="00052393">
        <w:trPr>
          <w:trHeight w:val="397"/>
        </w:trPr>
        <w:tc>
          <w:tcPr>
            <w:tcW w:w="5000" w:type="pct"/>
            <w:gridSpan w:val="6"/>
            <w:vAlign w:val="center"/>
          </w:tcPr>
          <w:p w14:paraId="2A1DFB3D" w14:textId="77777777" w:rsidR="00D32072" w:rsidRPr="009C4175" w:rsidRDefault="00D32072" w:rsidP="004503F0">
            <w:pPr>
              <w:jc w:val="center"/>
              <w:rPr>
                <w:b/>
                <w:bCs/>
              </w:rPr>
            </w:pPr>
            <w:r w:rsidRPr="009C4175">
              <w:rPr>
                <w:b/>
                <w:bCs/>
              </w:rPr>
              <w:t>COMPULSORY QUESTION</w:t>
            </w:r>
          </w:p>
        </w:tc>
      </w:tr>
      <w:tr w:rsidR="00D32072" w:rsidRPr="009C4175" w14:paraId="3C73E666" w14:textId="77777777" w:rsidTr="00CA5B61">
        <w:trPr>
          <w:trHeight w:val="283"/>
        </w:trPr>
        <w:tc>
          <w:tcPr>
            <w:tcW w:w="272" w:type="pct"/>
          </w:tcPr>
          <w:p w14:paraId="2B3BB158" w14:textId="77777777" w:rsidR="00D32072" w:rsidRPr="009C4175" w:rsidRDefault="00D32072" w:rsidP="004503F0">
            <w:pPr>
              <w:jc w:val="center"/>
            </w:pPr>
            <w:r w:rsidRPr="009C4175">
              <w:t>24.</w:t>
            </w:r>
          </w:p>
        </w:tc>
        <w:tc>
          <w:tcPr>
            <w:tcW w:w="190" w:type="pct"/>
          </w:tcPr>
          <w:p w14:paraId="2C0F3491" w14:textId="77777777" w:rsidR="00D32072" w:rsidRPr="009C4175" w:rsidRDefault="00D32072" w:rsidP="004503F0">
            <w:pPr>
              <w:jc w:val="center"/>
            </w:pPr>
            <w:r w:rsidRPr="009C4175">
              <w:t>a.</w:t>
            </w:r>
          </w:p>
        </w:tc>
        <w:tc>
          <w:tcPr>
            <w:tcW w:w="3746" w:type="pct"/>
          </w:tcPr>
          <w:p w14:paraId="5E606FF9" w14:textId="77777777" w:rsidR="00D32072" w:rsidRPr="009C4175" w:rsidRDefault="00D32072" w:rsidP="004503F0">
            <w:r>
              <w:t>Write a short note on salient features of AGMARK.</w:t>
            </w:r>
          </w:p>
        </w:tc>
        <w:tc>
          <w:tcPr>
            <w:tcW w:w="319" w:type="pct"/>
          </w:tcPr>
          <w:p w14:paraId="34B4805E" w14:textId="77777777" w:rsidR="00D32072" w:rsidRPr="009C4175" w:rsidRDefault="00D32072" w:rsidP="004503F0">
            <w:pPr>
              <w:jc w:val="center"/>
            </w:pPr>
            <w:r w:rsidRPr="009C4175">
              <w:t>CO</w:t>
            </w:r>
            <w:r>
              <w:t>6</w:t>
            </w:r>
          </w:p>
        </w:tc>
        <w:tc>
          <w:tcPr>
            <w:tcW w:w="256" w:type="pct"/>
          </w:tcPr>
          <w:p w14:paraId="0BAD78FB" w14:textId="77777777" w:rsidR="00D32072" w:rsidRPr="009C4175" w:rsidRDefault="00D32072" w:rsidP="004503F0">
            <w:pPr>
              <w:jc w:val="center"/>
            </w:pPr>
            <w:r>
              <w:t>A</w:t>
            </w:r>
          </w:p>
        </w:tc>
        <w:tc>
          <w:tcPr>
            <w:tcW w:w="217" w:type="pct"/>
          </w:tcPr>
          <w:p w14:paraId="1906FF11" w14:textId="77777777" w:rsidR="00D32072" w:rsidRPr="009C4175" w:rsidRDefault="00D32072" w:rsidP="004503F0">
            <w:pPr>
              <w:jc w:val="center"/>
            </w:pPr>
            <w:r>
              <w:t>6</w:t>
            </w:r>
          </w:p>
        </w:tc>
      </w:tr>
      <w:tr w:rsidR="00D32072" w:rsidRPr="009C4175" w14:paraId="4DF31442" w14:textId="77777777" w:rsidTr="00CA5B61">
        <w:trPr>
          <w:trHeight w:val="283"/>
        </w:trPr>
        <w:tc>
          <w:tcPr>
            <w:tcW w:w="272" w:type="pct"/>
          </w:tcPr>
          <w:p w14:paraId="455AABE0" w14:textId="77777777" w:rsidR="00D32072" w:rsidRPr="009C4175" w:rsidRDefault="00D32072" w:rsidP="004503F0">
            <w:pPr>
              <w:jc w:val="center"/>
            </w:pPr>
          </w:p>
        </w:tc>
        <w:tc>
          <w:tcPr>
            <w:tcW w:w="190" w:type="pct"/>
          </w:tcPr>
          <w:p w14:paraId="42807B87" w14:textId="77777777" w:rsidR="00D32072" w:rsidRPr="009C4175" w:rsidRDefault="00D32072" w:rsidP="004503F0">
            <w:pPr>
              <w:jc w:val="center"/>
            </w:pPr>
            <w:r w:rsidRPr="009C4175">
              <w:t>b.</w:t>
            </w:r>
          </w:p>
        </w:tc>
        <w:tc>
          <w:tcPr>
            <w:tcW w:w="3746" w:type="pct"/>
          </w:tcPr>
          <w:p w14:paraId="560FCB00" w14:textId="77777777" w:rsidR="00D32072" w:rsidRPr="009C4175" w:rsidRDefault="00D32072" w:rsidP="004503F0">
            <w:pPr>
              <w:rPr>
                <w:bCs/>
              </w:rPr>
            </w:pPr>
            <w:r>
              <w:rPr>
                <w:bCs/>
              </w:rPr>
              <w:t xml:space="preserve">Explain the need for </w:t>
            </w:r>
            <w:r w:rsidRPr="00612C41">
              <w:rPr>
                <w:bCs/>
              </w:rPr>
              <w:t>FSSAI certifications</w:t>
            </w:r>
            <w:r>
              <w:rPr>
                <w:bCs/>
              </w:rPr>
              <w:t xml:space="preserve"> </w:t>
            </w:r>
            <w:r w:rsidRPr="00612C41">
              <w:rPr>
                <w:bCs/>
              </w:rPr>
              <w:t>for food establishments in India</w:t>
            </w:r>
            <w:r>
              <w:rPr>
                <w:bCs/>
              </w:rPr>
              <w:t>.</w:t>
            </w:r>
          </w:p>
        </w:tc>
        <w:tc>
          <w:tcPr>
            <w:tcW w:w="319" w:type="pct"/>
          </w:tcPr>
          <w:p w14:paraId="36EB9A7D" w14:textId="77777777" w:rsidR="00D32072" w:rsidRPr="009C4175" w:rsidRDefault="00D32072" w:rsidP="004503F0">
            <w:pPr>
              <w:jc w:val="center"/>
            </w:pPr>
            <w:r>
              <w:t>CO6</w:t>
            </w:r>
          </w:p>
        </w:tc>
        <w:tc>
          <w:tcPr>
            <w:tcW w:w="256" w:type="pct"/>
          </w:tcPr>
          <w:p w14:paraId="07927EF0" w14:textId="77777777" w:rsidR="00D32072" w:rsidRPr="009C4175" w:rsidRDefault="00D32072" w:rsidP="004503F0">
            <w:pPr>
              <w:jc w:val="center"/>
            </w:pPr>
            <w:r>
              <w:t>An</w:t>
            </w:r>
          </w:p>
        </w:tc>
        <w:tc>
          <w:tcPr>
            <w:tcW w:w="217" w:type="pct"/>
          </w:tcPr>
          <w:p w14:paraId="1A1C6248" w14:textId="77777777" w:rsidR="00D32072" w:rsidRPr="009C4175" w:rsidRDefault="00D32072" w:rsidP="004503F0">
            <w:pPr>
              <w:jc w:val="center"/>
            </w:pPr>
            <w:r>
              <w:t>6</w:t>
            </w:r>
          </w:p>
        </w:tc>
      </w:tr>
    </w:tbl>
    <w:p w14:paraId="015D1959" w14:textId="77777777" w:rsidR="00D32072" w:rsidRDefault="00D32072" w:rsidP="002E336A"/>
    <w:p w14:paraId="6BA217FD"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47F28A4"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4CEA4D2B" w14:textId="77777777" w:rsidTr="00517D3B">
        <w:trPr>
          <w:trHeight w:val="283"/>
        </w:trPr>
        <w:tc>
          <w:tcPr>
            <w:tcW w:w="670" w:type="dxa"/>
          </w:tcPr>
          <w:p w14:paraId="5D46F7F7" w14:textId="77777777" w:rsidR="00D32072" w:rsidRPr="0051318C" w:rsidRDefault="00D32072" w:rsidP="00517D3B">
            <w:pPr>
              <w:jc w:val="center"/>
              <w:rPr>
                <w:sz w:val="22"/>
                <w:szCs w:val="22"/>
              </w:rPr>
            </w:pPr>
          </w:p>
        </w:tc>
        <w:tc>
          <w:tcPr>
            <w:tcW w:w="9820" w:type="dxa"/>
          </w:tcPr>
          <w:p w14:paraId="06A39726" w14:textId="77777777" w:rsidR="00D32072" w:rsidRPr="0051318C" w:rsidRDefault="00D32072" w:rsidP="00517D3B">
            <w:pPr>
              <w:jc w:val="center"/>
              <w:rPr>
                <w:b/>
                <w:sz w:val="22"/>
                <w:szCs w:val="22"/>
              </w:rPr>
            </w:pPr>
            <w:r w:rsidRPr="0051318C">
              <w:rPr>
                <w:b/>
                <w:sz w:val="22"/>
                <w:szCs w:val="22"/>
              </w:rPr>
              <w:t>COURSE OUTCOMES</w:t>
            </w:r>
          </w:p>
        </w:tc>
      </w:tr>
      <w:tr w:rsidR="00D32072" w14:paraId="6B969FE1" w14:textId="77777777" w:rsidTr="00F94208">
        <w:trPr>
          <w:trHeight w:val="283"/>
        </w:trPr>
        <w:tc>
          <w:tcPr>
            <w:tcW w:w="670" w:type="dxa"/>
          </w:tcPr>
          <w:p w14:paraId="539F4595" w14:textId="77777777" w:rsidR="00D32072" w:rsidRPr="00302FF6" w:rsidRDefault="00D32072" w:rsidP="00517D3B">
            <w:pPr>
              <w:jc w:val="center"/>
              <w:rPr>
                <w:b/>
                <w:bCs/>
                <w:sz w:val="22"/>
                <w:szCs w:val="22"/>
              </w:rPr>
            </w:pPr>
            <w:r w:rsidRPr="00302FF6">
              <w:rPr>
                <w:b/>
                <w:bCs/>
                <w:sz w:val="22"/>
                <w:szCs w:val="22"/>
              </w:rPr>
              <w:t>CO1</w:t>
            </w:r>
          </w:p>
        </w:tc>
        <w:tc>
          <w:tcPr>
            <w:tcW w:w="9820" w:type="dxa"/>
          </w:tcPr>
          <w:p w14:paraId="203D529A" w14:textId="77777777" w:rsidR="00D32072" w:rsidRPr="00873B87" w:rsidRDefault="00D32072" w:rsidP="00873B87">
            <w:pPr>
              <w:pStyle w:val="Default"/>
              <w:rPr>
                <w:sz w:val="23"/>
                <w:szCs w:val="23"/>
              </w:rPr>
            </w:pPr>
            <w:r>
              <w:rPr>
                <w:sz w:val="23"/>
                <w:szCs w:val="23"/>
              </w:rPr>
              <w:t xml:space="preserve">Recall the different physical, chemical and nutritional properties of fruits and vegetables. </w:t>
            </w:r>
          </w:p>
        </w:tc>
      </w:tr>
      <w:tr w:rsidR="00D32072" w14:paraId="7A49C9B6" w14:textId="77777777" w:rsidTr="00F94208">
        <w:trPr>
          <w:trHeight w:val="283"/>
        </w:trPr>
        <w:tc>
          <w:tcPr>
            <w:tcW w:w="670" w:type="dxa"/>
          </w:tcPr>
          <w:p w14:paraId="0C8074F3" w14:textId="77777777" w:rsidR="00D32072" w:rsidRPr="00302FF6" w:rsidRDefault="00D32072" w:rsidP="00517D3B">
            <w:pPr>
              <w:jc w:val="center"/>
              <w:rPr>
                <w:b/>
                <w:bCs/>
                <w:sz w:val="22"/>
                <w:szCs w:val="22"/>
              </w:rPr>
            </w:pPr>
            <w:r w:rsidRPr="00302FF6">
              <w:rPr>
                <w:b/>
                <w:bCs/>
                <w:sz w:val="22"/>
                <w:szCs w:val="22"/>
              </w:rPr>
              <w:t>CO2</w:t>
            </w:r>
          </w:p>
        </w:tc>
        <w:tc>
          <w:tcPr>
            <w:tcW w:w="9820" w:type="dxa"/>
          </w:tcPr>
          <w:p w14:paraId="37134BA5" w14:textId="77777777" w:rsidR="00D32072" w:rsidRPr="00873B87" w:rsidRDefault="00D32072" w:rsidP="00873B87">
            <w:pPr>
              <w:pStyle w:val="Default"/>
              <w:rPr>
                <w:sz w:val="23"/>
                <w:szCs w:val="23"/>
              </w:rPr>
            </w:pPr>
            <w:r>
              <w:rPr>
                <w:sz w:val="23"/>
                <w:szCs w:val="23"/>
              </w:rPr>
              <w:t xml:space="preserve">Understand the post-harvest handling operations for fruits and vegetables. </w:t>
            </w:r>
          </w:p>
        </w:tc>
      </w:tr>
      <w:tr w:rsidR="00D32072" w14:paraId="721390EA" w14:textId="77777777" w:rsidTr="00F94208">
        <w:trPr>
          <w:trHeight w:val="283"/>
        </w:trPr>
        <w:tc>
          <w:tcPr>
            <w:tcW w:w="670" w:type="dxa"/>
          </w:tcPr>
          <w:p w14:paraId="7BCC43F9" w14:textId="77777777" w:rsidR="00D32072" w:rsidRPr="00302FF6" w:rsidRDefault="00D32072" w:rsidP="00517D3B">
            <w:pPr>
              <w:jc w:val="center"/>
              <w:rPr>
                <w:b/>
                <w:bCs/>
                <w:sz w:val="22"/>
                <w:szCs w:val="22"/>
              </w:rPr>
            </w:pPr>
            <w:r w:rsidRPr="00302FF6">
              <w:rPr>
                <w:b/>
                <w:bCs/>
                <w:sz w:val="22"/>
                <w:szCs w:val="22"/>
              </w:rPr>
              <w:t>CO3</w:t>
            </w:r>
          </w:p>
        </w:tc>
        <w:tc>
          <w:tcPr>
            <w:tcW w:w="9820" w:type="dxa"/>
          </w:tcPr>
          <w:p w14:paraId="6658A735" w14:textId="77777777" w:rsidR="00D32072" w:rsidRPr="00873B87" w:rsidRDefault="00D32072" w:rsidP="00873B87">
            <w:pPr>
              <w:pStyle w:val="Default"/>
              <w:rPr>
                <w:sz w:val="23"/>
                <w:szCs w:val="23"/>
              </w:rPr>
            </w:pPr>
            <w:r>
              <w:rPr>
                <w:sz w:val="23"/>
                <w:szCs w:val="23"/>
              </w:rPr>
              <w:t xml:space="preserve">Apply the knowledge of unit operations to pick specific heat treatment for processing and preservation of fruits and vegetables. </w:t>
            </w:r>
          </w:p>
        </w:tc>
      </w:tr>
      <w:tr w:rsidR="00D32072" w14:paraId="575172BC" w14:textId="77777777" w:rsidTr="00F94208">
        <w:trPr>
          <w:trHeight w:val="283"/>
        </w:trPr>
        <w:tc>
          <w:tcPr>
            <w:tcW w:w="670" w:type="dxa"/>
          </w:tcPr>
          <w:p w14:paraId="73AB5A17" w14:textId="77777777" w:rsidR="00D32072" w:rsidRPr="00302FF6" w:rsidRDefault="00D32072" w:rsidP="00517D3B">
            <w:pPr>
              <w:jc w:val="center"/>
              <w:rPr>
                <w:b/>
                <w:bCs/>
                <w:sz w:val="22"/>
                <w:szCs w:val="22"/>
              </w:rPr>
            </w:pPr>
            <w:r w:rsidRPr="00302FF6">
              <w:rPr>
                <w:b/>
                <w:bCs/>
                <w:sz w:val="22"/>
                <w:szCs w:val="22"/>
              </w:rPr>
              <w:t>CO4</w:t>
            </w:r>
          </w:p>
        </w:tc>
        <w:tc>
          <w:tcPr>
            <w:tcW w:w="9820" w:type="dxa"/>
          </w:tcPr>
          <w:p w14:paraId="0FAC1294" w14:textId="77777777" w:rsidR="00D32072" w:rsidRPr="00EF2330" w:rsidRDefault="00D32072" w:rsidP="00EF2330">
            <w:pPr>
              <w:pStyle w:val="Default"/>
              <w:rPr>
                <w:sz w:val="23"/>
                <w:szCs w:val="23"/>
              </w:rPr>
            </w:pPr>
            <w:r>
              <w:rPr>
                <w:sz w:val="23"/>
                <w:szCs w:val="23"/>
              </w:rPr>
              <w:t xml:space="preserve">Analyse the various products and processing techniques used in manufacture of value-added fruit products. </w:t>
            </w:r>
          </w:p>
        </w:tc>
      </w:tr>
      <w:tr w:rsidR="00D32072" w14:paraId="3C761817" w14:textId="77777777" w:rsidTr="00F94208">
        <w:trPr>
          <w:trHeight w:val="283"/>
        </w:trPr>
        <w:tc>
          <w:tcPr>
            <w:tcW w:w="670" w:type="dxa"/>
          </w:tcPr>
          <w:p w14:paraId="6AAB6E43" w14:textId="77777777" w:rsidR="00D32072" w:rsidRPr="00302FF6" w:rsidRDefault="00D32072" w:rsidP="00517D3B">
            <w:pPr>
              <w:jc w:val="center"/>
              <w:rPr>
                <w:b/>
                <w:bCs/>
                <w:sz w:val="22"/>
                <w:szCs w:val="22"/>
              </w:rPr>
            </w:pPr>
            <w:r w:rsidRPr="00302FF6">
              <w:rPr>
                <w:b/>
                <w:bCs/>
                <w:sz w:val="22"/>
                <w:szCs w:val="22"/>
              </w:rPr>
              <w:t>CO5</w:t>
            </w:r>
          </w:p>
        </w:tc>
        <w:tc>
          <w:tcPr>
            <w:tcW w:w="9820" w:type="dxa"/>
          </w:tcPr>
          <w:p w14:paraId="4DB1E39F" w14:textId="77777777" w:rsidR="00D32072" w:rsidRPr="00EF2330" w:rsidRDefault="00D32072" w:rsidP="00EF2330">
            <w:pPr>
              <w:pStyle w:val="Default"/>
              <w:rPr>
                <w:sz w:val="23"/>
                <w:szCs w:val="23"/>
              </w:rPr>
            </w:pPr>
            <w:r>
              <w:rPr>
                <w:sz w:val="23"/>
                <w:szCs w:val="23"/>
              </w:rPr>
              <w:t xml:space="preserve">Assess the various minimal processing techniques used in food industry. </w:t>
            </w:r>
          </w:p>
        </w:tc>
      </w:tr>
      <w:tr w:rsidR="00D32072" w14:paraId="0D39F0C0" w14:textId="77777777" w:rsidTr="00F94208">
        <w:trPr>
          <w:trHeight w:val="283"/>
        </w:trPr>
        <w:tc>
          <w:tcPr>
            <w:tcW w:w="670" w:type="dxa"/>
          </w:tcPr>
          <w:p w14:paraId="1986EF38" w14:textId="77777777" w:rsidR="00D32072" w:rsidRPr="00302FF6" w:rsidRDefault="00D32072" w:rsidP="00517D3B">
            <w:pPr>
              <w:jc w:val="center"/>
              <w:rPr>
                <w:b/>
                <w:bCs/>
                <w:sz w:val="22"/>
                <w:szCs w:val="22"/>
              </w:rPr>
            </w:pPr>
            <w:r w:rsidRPr="00302FF6">
              <w:rPr>
                <w:b/>
                <w:bCs/>
                <w:sz w:val="22"/>
                <w:szCs w:val="22"/>
              </w:rPr>
              <w:t>CO6</w:t>
            </w:r>
          </w:p>
        </w:tc>
        <w:tc>
          <w:tcPr>
            <w:tcW w:w="9820" w:type="dxa"/>
          </w:tcPr>
          <w:p w14:paraId="6893E80C" w14:textId="77777777" w:rsidR="00D32072" w:rsidRPr="00EF2330" w:rsidRDefault="00D32072" w:rsidP="00EF2330">
            <w:pPr>
              <w:pStyle w:val="Default"/>
              <w:rPr>
                <w:sz w:val="23"/>
                <w:szCs w:val="23"/>
              </w:rPr>
            </w:pPr>
            <w:r>
              <w:rPr>
                <w:sz w:val="23"/>
                <w:szCs w:val="23"/>
              </w:rPr>
              <w:t xml:space="preserve">Identify the various statutory bodies regulating food standards in India. </w:t>
            </w:r>
          </w:p>
        </w:tc>
      </w:tr>
    </w:tbl>
    <w:p w14:paraId="02D5A7CE"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0292617F" w14:textId="77777777" w:rsidTr="00E56E00">
        <w:trPr>
          <w:jc w:val="center"/>
        </w:trPr>
        <w:tc>
          <w:tcPr>
            <w:tcW w:w="6385" w:type="dxa"/>
            <w:gridSpan w:val="8"/>
          </w:tcPr>
          <w:p w14:paraId="59934A33"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1C84310F" w14:textId="77777777" w:rsidTr="00E56E00">
        <w:trPr>
          <w:jc w:val="center"/>
        </w:trPr>
        <w:tc>
          <w:tcPr>
            <w:tcW w:w="1140" w:type="dxa"/>
          </w:tcPr>
          <w:p w14:paraId="44B2FCE2"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219C4957" w14:textId="77777777" w:rsidR="00D32072" w:rsidRPr="0051318C" w:rsidRDefault="00D32072" w:rsidP="00D54806">
            <w:pPr>
              <w:jc w:val="center"/>
              <w:rPr>
                <w:b/>
                <w:sz w:val="22"/>
                <w:szCs w:val="22"/>
              </w:rPr>
            </w:pPr>
            <w:r w:rsidRPr="0051318C">
              <w:rPr>
                <w:b/>
                <w:sz w:val="22"/>
                <w:szCs w:val="22"/>
              </w:rPr>
              <w:t>R</w:t>
            </w:r>
          </w:p>
        </w:tc>
        <w:tc>
          <w:tcPr>
            <w:tcW w:w="708" w:type="dxa"/>
          </w:tcPr>
          <w:p w14:paraId="03B653EB" w14:textId="77777777" w:rsidR="00D32072" w:rsidRPr="0051318C" w:rsidRDefault="00D32072" w:rsidP="00D54806">
            <w:pPr>
              <w:jc w:val="center"/>
              <w:rPr>
                <w:b/>
                <w:sz w:val="22"/>
                <w:szCs w:val="22"/>
              </w:rPr>
            </w:pPr>
            <w:r w:rsidRPr="0051318C">
              <w:rPr>
                <w:b/>
                <w:sz w:val="22"/>
                <w:szCs w:val="22"/>
              </w:rPr>
              <w:t>U</w:t>
            </w:r>
          </w:p>
        </w:tc>
        <w:tc>
          <w:tcPr>
            <w:tcW w:w="709" w:type="dxa"/>
          </w:tcPr>
          <w:p w14:paraId="04BE1286" w14:textId="77777777" w:rsidR="00D32072" w:rsidRPr="0051318C" w:rsidRDefault="00D32072" w:rsidP="00D54806">
            <w:pPr>
              <w:jc w:val="center"/>
              <w:rPr>
                <w:b/>
                <w:sz w:val="22"/>
                <w:szCs w:val="22"/>
              </w:rPr>
            </w:pPr>
            <w:r w:rsidRPr="0051318C">
              <w:rPr>
                <w:b/>
                <w:sz w:val="22"/>
                <w:szCs w:val="22"/>
              </w:rPr>
              <w:t>A</w:t>
            </w:r>
          </w:p>
        </w:tc>
        <w:tc>
          <w:tcPr>
            <w:tcW w:w="709" w:type="dxa"/>
          </w:tcPr>
          <w:p w14:paraId="0AD96258" w14:textId="77777777" w:rsidR="00D32072" w:rsidRPr="0051318C" w:rsidRDefault="00D32072" w:rsidP="00D54806">
            <w:pPr>
              <w:jc w:val="center"/>
              <w:rPr>
                <w:b/>
                <w:sz w:val="22"/>
                <w:szCs w:val="22"/>
              </w:rPr>
            </w:pPr>
            <w:r w:rsidRPr="0051318C">
              <w:rPr>
                <w:b/>
                <w:sz w:val="22"/>
                <w:szCs w:val="22"/>
              </w:rPr>
              <w:t>An</w:t>
            </w:r>
          </w:p>
        </w:tc>
        <w:tc>
          <w:tcPr>
            <w:tcW w:w="709" w:type="dxa"/>
          </w:tcPr>
          <w:p w14:paraId="509E7E45" w14:textId="77777777" w:rsidR="00D32072" w:rsidRPr="0051318C" w:rsidRDefault="00D32072" w:rsidP="00D54806">
            <w:pPr>
              <w:jc w:val="center"/>
              <w:rPr>
                <w:b/>
                <w:sz w:val="22"/>
                <w:szCs w:val="22"/>
              </w:rPr>
            </w:pPr>
            <w:r w:rsidRPr="0051318C">
              <w:rPr>
                <w:b/>
                <w:sz w:val="22"/>
                <w:szCs w:val="22"/>
              </w:rPr>
              <w:t>E</w:t>
            </w:r>
          </w:p>
        </w:tc>
        <w:tc>
          <w:tcPr>
            <w:tcW w:w="708" w:type="dxa"/>
          </w:tcPr>
          <w:p w14:paraId="6B5EEEA9" w14:textId="77777777" w:rsidR="00D32072" w:rsidRPr="0051318C" w:rsidRDefault="00D32072" w:rsidP="00D54806">
            <w:pPr>
              <w:jc w:val="center"/>
              <w:rPr>
                <w:b/>
                <w:sz w:val="22"/>
                <w:szCs w:val="22"/>
              </w:rPr>
            </w:pPr>
            <w:r w:rsidRPr="0051318C">
              <w:rPr>
                <w:b/>
                <w:sz w:val="22"/>
                <w:szCs w:val="22"/>
              </w:rPr>
              <w:t>C</w:t>
            </w:r>
          </w:p>
        </w:tc>
        <w:tc>
          <w:tcPr>
            <w:tcW w:w="993" w:type="dxa"/>
          </w:tcPr>
          <w:p w14:paraId="33F6C22E" w14:textId="77777777" w:rsidR="00D32072" w:rsidRPr="0051318C" w:rsidRDefault="00D32072" w:rsidP="00D54806">
            <w:pPr>
              <w:jc w:val="center"/>
              <w:rPr>
                <w:b/>
                <w:sz w:val="22"/>
                <w:szCs w:val="22"/>
              </w:rPr>
            </w:pPr>
            <w:r w:rsidRPr="0051318C">
              <w:rPr>
                <w:b/>
                <w:sz w:val="22"/>
                <w:szCs w:val="22"/>
              </w:rPr>
              <w:t>Total</w:t>
            </w:r>
          </w:p>
        </w:tc>
      </w:tr>
      <w:tr w:rsidR="00D32072" w:rsidRPr="0051318C" w14:paraId="5734C9FB" w14:textId="77777777" w:rsidTr="009B7699">
        <w:trPr>
          <w:jc w:val="center"/>
        </w:trPr>
        <w:tc>
          <w:tcPr>
            <w:tcW w:w="1140" w:type="dxa"/>
          </w:tcPr>
          <w:p w14:paraId="165AD7D4"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3616AF84" w14:textId="77777777" w:rsidR="00D32072" w:rsidRPr="0051318C" w:rsidRDefault="00D32072" w:rsidP="009B7699">
            <w:pPr>
              <w:jc w:val="center"/>
              <w:rPr>
                <w:sz w:val="22"/>
                <w:szCs w:val="22"/>
              </w:rPr>
            </w:pPr>
            <w:r>
              <w:rPr>
                <w:sz w:val="22"/>
                <w:szCs w:val="22"/>
              </w:rPr>
              <w:t>1</w:t>
            </w:r>
          </w:p>
        </w:tc>
        <w:tc>
          <w:tcPr>
            <w:tcW w:w="708" w:type="dxa"/>
          </w:tcPr>
          <w:p w14:paraId="1F582A14" w14:textId="77777777" w:rsidR="00D32072" w:rsidRPr="0051318C" w:rsidRDefault="00D32072" w:rsidP="009B7699">
            <w:pPr>
              <w:jc w:val="center"/>
              <w:rPr>
                <w:sz w:val="22"/>
                <w:szCs w:val="22"/>
              </w:rPr>
            </w:pPr>
            <w:r>
              <w:rPr>
                <w:sz w:val="22"/>
                <w:szCs w:val="22"/>
              </w:rPr>
              <w:t>3</w:t>
            </w:r>
          </w:p>
        </w:tc>
        <w:tc>
          <w:tcPr>
            <w:tcW w:w="709" w:type="dxa"/>
          </w:tcPr>
          <w:p w14:paraId="145313EA" w14:textId="77777777" w:rsidR="00D32072" w:rsidRPr="0051318C" w:rsidRDefault="00D32072" w:rsidP="009B7699">
            <w:pPr>
              <w:jc w:val="center"/>
              <w:rPr>
                <w:sz w:val="22"/>
                <w:szCs w:val="22"/>
              </w:rPr>
            </w:pPr>
            <w:r>
              <w:rPr>
                <w:sz w:val="22"/>
                <w:szCs w:val="22"/>
              </w:rPr>
              <w:t>-</w:t>
            </w:r>
          </w:p>
        </w:tc>
        <w:tc>
          <w:tcPr>
            <w:tcW w:w="709" w:type="dxa"/>
          </w:tcPr>
          <w:p w14:paraId="522FB8E5" w14:textId="77777777" w:rsidR="00D32072" w:rsidRPr="0051318C" w:rsidRDefault="00D32072" w:rsidP="009B7699">
            <w:pPr>
              <w:jc w:val="center"/>
              <w:rPr>
                <w:sz w:val="22"/>
                <w:szCs w:val="22"/>
              </w:rPr>
            </w:pPr>
            <w:r>
              <w:rPr>
                <w:sz w:val="22"/>
                <w:szCs w:val="22"/>
              </w:rPr>
              <w:t>15</w:t>
            </w:r>
          </w:p>
        </w:tc>
        <w:tc>
          <w:tcPr>
            <w:tcW w:w="709" w:type="dxa"/>
          </w:tcPr>
          <w:p w14:paraId="0BD50E93" w14:textId="77777777" w:rsidR="00D32072" w:rsidRPr="0051318C" w:rsidRDefault="00D32072" w:rsidP="009B7699">
            <w:pPr>
              <w:jc w:val="center"/>
              <w:rPr>
                <w:sz w:val="22"/>
                <w:szCs w:val="22"/>
              </w:rPr>
            </w:pPr>
            <w:r>
              <w:rPr>
                <w:sz w:val="22"/>
                <w:szCs w:val="22"/>
              </w:rPr>
              <w:t>-</w:t>
            </w:r>
          </w:p>
        </w:tc>
        <w:tc>
          <w:tcPr>
            <w:tcW w:w="708" w:type="dxa"/>
          </w:tcPr>
          <w:p w14:paraId="079CC7AA" w14:textId="77777777" w:rsidR="00D32072" w:rsidRPr="0051318C" w:rsidRDefault="00D32072" w:rsidP="009B7699">
            <w:pPr>
              <w:jc w:val="center"/>
              <w:rPr>
                <w:sz w:val="22"/>
                <w:szCs w:val="22"/>
              </w:rPr>
            </w:pPr>
            <w:r>
              <w:rPr>
                <w:sz w:val="22"/>
                <w:szCs w:val="22"/>
              </w:rPr>
              <w:t>-</w:t>
            </w:r>
          </w:p>
        </w:tc>
        <w:tc>
          <w:tcPr>
            <w:tcW w:w="993" w:type="dxa"/>
          </w:tcPr>
          <w:p w14:paraId="24A48952" w14:textId="77777777" w:rsidR="00D32072" w:rsidRPr="0051318C" w:rsidRDefault="00D32072" w:rsidP="009B7699">
            <w:pPr>
              <w:jc w:val="center"/>
              <w:rPr>
                <w:sz w:val="22"/>
                <w:szCs w:val="22"/>
              </w:rPr>
            </w:pPr>
            <w:r>
              <w:rPr>
                <w:sz w:val="22"/>
                <w:szCs w:val="22"/>
              </w:rPr>
              <w:t>19</w:t>
            </w:r>
          </w:p>
        </w:tc>
      </w:tr>
      <w:tr w:rsidR="00D32072" w:rsidRPr="0051318C" w14:paraId="7205D148" w14:textId="77777777" w:rsidTr="009B7699">
        <w:trPr>
          <w:jc w:val="center"/>
        </w:trPr>
        <w:tc>
          <w:tcPr>
            <w:tcW w:w="1140" w:type="dxa"/>
          </w:tcPr>
          <w:p w14:paraId="1F358F0F"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64BDE300" w14:textId="77777777" w:rsidR="00D32072" w:rsidRPr="0051318C" w:rsidRDefault="00D32072" w:rsidP="009B7699">
            <w:pPr>
              <w:jc w:val="center"/>
              <w:rPr>
                <w:sz w:val="22"/>
                <w:szCs w:val="22"/>
              </w:rPr>
            </w:pPr>
            <w:r>
              <w:rPr>
                <w:sz w:val="22"/>
                <w:szCs w:val="22"/>
              </w:rPr>
              <w:t>1</w:t>
            </w:r>
          </w:p>
        </w:tc>
        <w:tc>
          <w:tcPr>
            <w:tcW w:w="708" w:type="dxa"/>
          </w:tcPr>
          <w:p w14:paraId="63BA6BD0" w14:textId="77777777" w:rsidR="00D32072" w:rsidRPr="0051318C" w:rsidRDefault="00D32072" w:rsidP="009B7699">
            <w:pPr>
              <w:jc w:val="center"/>
              <w:rPr>
                <w:sz w:val="22"/>
                <w:szCs w:val="22"/>
              </w:rPr>
            </w:pPr>
            <w:r>
              <w:rPr>
                <w:sz w:val="22"/>
                <w:szCs w:val="22"/>
              </w:rPr>
              <w:t>3</w:t>
            </w:r>
          </w:p>
        </w:tc>
        <w:tc>
          <w:tcPr>
            <w:tcW w:w="709" w:type="dxa"/>
          </w:tcPr>
          <w:p w14:paraId="01C6EB39" w14:textId="77777777" w:rsidR="00D32072" w:rsidRPr="0051318C" w:rsidRDefault="00D32072" w:rsidP="009B7699">
            <w:pPr>
              <w:jc w:val="center"/>
              <w:rPr>
                <w:sz w:val="22"/>
                <w:szCs w:val="22"/>
              </w:rPr>
            </w:pPr>
            <w:r>
              <w:rPr>
                <w:sz w:val="22"/>
                <w:szCs w:val="22"/>
              </w:rPr>
              <w:t>12</w:t>
            </w:r>
          </w:p>
        </w:tc>
        <w:tc>
          <w:tcPr>
            <w:tcW w:w="709" w:type="dxa"/>
          </w:tcPr>
          <w:p w14:paraId="473AA952" w14:textId="77777777" w:rsidR="00D32072" w:rsidRPr="0051318C" w:rsidRDefault="00D32072" w:rsidP="009B7699">
            <w:pPr>
              <w:jc w:val="center"/>
              <w:rPr>
                <w:sz w:val="22"/>
                <w:szCs w:val="22"/>
              </w:rPr>
            </w:pPr>
            <w:r>
              <w:rPr>
                <w:sz w:val="22"/>
                <w:szCs w:val="22"/>
              </w:rPr>
              <w:t>-</w:t>
            </w:r>
          </w:p>
        </w:tc>
        <w:tc>
          <w:tcPr>
            <w:tcW w:w="709" w:type="dxa"/>
          </w:tcPr>
          <w:p w14:paraId="307E90CD" w14:textId="77777777" w:rsidR="00D32072" w:rsidRPr="0051318C" w:rsidRDefault="00D32072" w:rsidP="009B7699">
            <w:pPr>
              <w:jc w:val="center"/>
              <w:rPr>
                <w:sz w:val="22"/>
                <w:szCs w:val="22"/>
              </w:rPr>
            </w:pPr>
            <w:r>
              <w:rPr>
                <w:sz w:val="22"/>
                <w:szCs w:val="22"/>
              </w:rPr>
              <w:t>-</w:t>
            </w:r>
          </w:p>
        </w:tc>
        <w:tc>
          <w:tcPr>
            <w:tcW w:w="708" w:type="dxa"/>
          </w:tcPr>
          <w:p w14:paraId="0285C312" w14:textId="77777777" w:rsidR="00D32072" w:rsidRPr="0051318C" w:rsidRDefault="00D32072" w:rsidP="009B7699">
            <w:pPr>
              <w:jc w:val="center"/>
              <w:rPr>
                <w:sz w:val="22"/>
                <w:szCs w:val="22"/>
              </w:rPr>
            </w:pPr>
            <w:r>
              <w:rPr>
                <w:sz w:val="22"/>
                <w:szCs w:val="22"/>
              </w:rPr>
              <w:t>-</w:t>
            </w:r>
          </w:p>
        </w:tc>
        <w:tc>
          <w:tcPr>
            <w:tcW w:w="993" w:type="dxa"/>
          </w:tcPr>
          <w:p w14:paraId="60993EA9" w14:textId="77777777" w:rsidR="00D32072" w:rsidRPr="0051318C" w:rsidRDefault="00D32072" w:rsidP="009B7699">
            <w:pPr>
              <w:jc w:val="center"/>
              <w:rPr>
                <w:sz w:val="22"/>
                <w:szCs w:val="22"/>
              </w:rPr>
            </w:pPr>
            <w:r>
              <w:rPr>
                <w:sz w:val="22"/>
                <w:szCs w:val="22"/>
              </w:rPr>
              <w:t>16</w:t>
            </w:r>
          </w:p>
        </w:tc>
      </w:tr>
      <w:tr w:rsidR="00D32072" w:rsidRPr="0051318C" w14:paraId="395988C3" w14:textId="77777777" w:rsidTr="009B7699">
        <w:trPr>
          <w:jc w:val="center"/>
        </w:trPr>
        <w:tc>
          <w:tcPr>
            <w:tcW w:w="1140" w:type="dxa"/>
          </w:tcPr>
          <w:p w14:paraId="643A999C"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3723E996" w14:textId="77777777" w:rsidR="00D32072" w:rsidRPr="0051318C" w:rsidRDefault="00D32072" w:rsidP="009B7699">
            <w:pPr>
              <w:jc w:val="center"/>
              <w:rPr>
                <w:sz w:val="22"/>
                <w:szCs w:val="22"/>
              </w:rPr>
            </w:pPr>
            <w:r>
              <w:rPr>
                <w:sz w:val="22"/>
                <w:szCs w:val="22"/>
              </w:rPr>
              <w:t>4</w:t>
            </w:r>
          </w:p>
        </w:tc>
        <w:tc>
          <w:tcPr>
            <w:tcW w:w="708" w:type="dxa"/>
          </w:tcPr>
          <w:p w14:paraId="77C4F941" w14:textId="77777777" w:rsidR="00D32072" w:rsidRPr="0051318C" w:rsidRDefault="00D32072" w:rsidP="009B7699">
            <w:pPr>
              <w:jc w:val="center"/>
              <w:rPr>
                <w:sz w:val="22"/>
                <w:szCs w:val="22"/>
              </w:rPr>
            </w:pPr>
            <w:r>
              <w:rPr>
                <w:sz w:val="22"/>
                <w:szCs w:val="22"/>
              </w:rPr>
              <w:t>-</w:t>
            </w:r>
          </w:p>
        </w:tc>
        <w:tc>
          <w:tcPr>
            <w:tcW w:w="709" w:type="dxa"/>
          </w:tcPr>
          <w:p w14:paraId="5A9B23AE" w14:textId="77777777" w:rsidR="00D32072" w:rsidRPr="0051318C" w:rsidRDefault="00D32072" w:rsidP="009B7699">
            <w:pPr>
              <w:jc w:val="center"/>
              <w:rPr>
                <w:sz w:val="22"/>
                <w:szCs w:val="22"/>
              </w:rPr>
            </w:pPr>
            <w:r>
              <w:rPr>
                <w:sz w:val="22"/>
                <w:szCs w:val="22"/>
              </w:rPr>
              <w:t>16</w:t>
            </w:r>
          </w:p>
        </w:tc>
        <w:tc>
          <w:tcPr>
            <w:tcW w:w="709" w:type="dxa"/>
          </w:tcPr>
          <w:p w14:paraId="0CB4A7CD" w14:textId="77777777" w:rsidR="00D32072" w:rsidRPr="0051318C" w:rsidRDefault="00D32072" w:rsidP="009B7699">
            <w:pPr>
              <w:jc w:val="center"/>
              <w:rPr>
                <w:sz w:val="22"/>
                <w:szCs w:val="22"/>
              </w:rPr>
            </w:pPr>
            <w:r>
              <w:rPr>
                <w:sz w:val="22"/>
                <w:szCs w:val="22"/>
              </w:rPr>
              <w:t>-</w:t>
            </w:r>
          </w:p>
        </w:tc>
        <w:tc>
          <w:tcPr>
            <w:tcW w:w="709" w:type="dxa"/>
          </w:tcPr>
          <w:p w14:paraId="099611EF" w14:textId="77777777" w:rsidR="00D32072" w:rsidRPr="0051318C" w:rsidRDefault="00D32072" w:rsidP="009B7699">
            <w:pPr>
              <w:jc w:val="center"/>
              <w:rPr>
                <w:sz w:val="22"/>
                <w:szCs w:val="22"/>
              </w:rPr>
            </w:pPr>
            <w:r>
              <w:rPr>
                <w:sz w:val="22"/>
                <w:szCs w:val="22"/>
              </w:rPr>
              <w:t>-</w:t>
            </w:r>
          </w:p>
        </w:tc>
        <w:tc>
          <w:tcPr>
            <w:tcW w:w="708" w:type="dxa"/>
          </w:tcPr>
          <w:p w14:paraId="5D3AA29D" w14:textId="77777777" w:rsidR="00D32072" w:rsidRPr="0051318C" w:rsidRDefault="00D32072" w:rsidP="009B7699">
            <w:pPr>
              <w:jc w:val="center"/>
              <w:rPr>
                <w:sz w:val="22"/>
                <w:szCs w:val="22"/>
              </w:rPr>
            </w:pPr>
            <w:r>
              <w:rPr>
                <w:sz w:val="22"/>
                <w:szCs w:val="22"/>
              </w:rPr>
              <w:t>-</w:t>
            </w:r>
          </w:p>
        </w:tc>
        <w:tc>
          <w:tcPr>
            <w:tcW w:w="993" w:type="dxa"/>
          </w:tcPr>
          <w:p w14:paraId="2D7D41FE" w14:textId="77777777" w:rsidR="00D32072" w:rsidRPr="0051318C" w:rsidRDefault="00D32072" w:rsidP="009B7699">
            <w:pPr>
              <w:jc w:val="center"/>
              <w:rPr>
                <w:sz w:val="22"/>
                <w:szCs w:val="22"/>
              </w:rPr>
            </w:pPr>
            <w:r>
              <w:rPr>
                <w:sz w:val="22"/>
                <w:szCs w:val="22"/>
              </w:rPr>
              <w:t>20</w:t>
            </w:r>
          </w:p>
        </w:tc>
      </w:tr>
      <w:tr w:rsidR="00D32072" w:rsidRPr="0051318C" w14:paraId="04F1184D" w14:textId="77777777" w:rsidTr="009B7699">
        <w:trPr>
          <w:jc w:val="center"/>
        </w:trPr>
        <w:tc>
          <w:tcPr>
            <w:tcW w:w="1140" w:type="dxa"/>
          </w:tcPr>
          <w:p w14:paraId="3AE0725D"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4F90253D" w14:textId="77777777" w:rsidR="00D32072" w:rsidRPr="0051318C" w:rsidRDefault="00D32072" w:rsidP="009B7699">
            <w:pPr>
              <w:jc w:val="center"/>
              <w:rPr>
                <w:sz w:val="22"/>
                <w:szCs w:val="22"/>
              </w:rPr>
            </w:pPr>
            <w:r>
              <w:rPr>
                <w:sz w:val="22"/>
                <w:szCs w:val="22"/>
              </w:rPr>
              <w:t>4</w:t>
            </w:r>
          </w:p>
        </w:tc>
        <w:tc>
          <w:tcPr>
            <w:tcW w:w="708" w:type="dxa"/>
          </w:tcPr>
          <w:p w14:paraId="67F16BA0" w14:textId="77777777" w:rsidR="00D32072" w:rsidRPr="0051318C" w:rsidRDefault="00D32072" w:rsidP="009B7699">
            <w:pPr>
              <w:jc w:val="center"/>
              <w:rPr>
                <w:sz w:val="22"/>
                <w:szCs w:val="22"/>
              </w:rPr>
            </w:pPr>
            <w:r>
              <w:rPr>
                <w:sz w:val="22"/>
                <w:szCs w:val="22"/>
              </w:rPr>
              <w:t>2</w:t>
            </w:r>
          </w:p>
        </w:tc>
        <w:tc>
          <w:tcPr>
            <w:tcW w:w="709" w:type="dxa"/>
          </w:tcPr>
          <w:p w14:paraId="33BACA7E" w14:textId="77777777" w:rsidR="00D32072" w:rsidRPr="0051318C" w:rsidRDefault="00D32072" w:rsidP="009B7699">
            <w:pPr>
              <w:jc w:val="center"/>
              <w:rPr>
                <w:sz w:val="22"/>
                <w:szCs w:val="22"/>
              </w:rPr>
            </w:pPr>
            <w:r>
              <w:rPr>
                <w:sz w:val="22"/>
                <w:szCs w:val="22"/>
              </w:rPr>
              <w:t>6</w:t>
            </w:r>
          </w:p>
        </w:tc>
        <w:tc>
          <w:tcPr>
            <w:tcW w:w="709" w:type="dxa"/>
          </w:tcPr>
          <w:p w14:paraId="1FF716CC" w14:textId="77777777" w:rsidR="00D32072" w:rsidRPr="0051318C" w:rsidRDefault="00D32072" w:rsidP="009B7699">
            <w:pPr>
              <w:jc w:val="center"/>
              <w:rPr>
                <w:sz w:val="22"/>
                <w:szCs w:val="22"/>
              </w:rPr>
            </w:pPr>
            <w:r>
              <w:rPr>
                <w:sz w:val="22"/>
                <w:szCs w:val="22"/>
              </w:rPr>
              <w:t>15</w:t>
            </w:r>
          </w:p>
        </w:tc>
        <w:tc>
          <w:tcPr>
            <w:tcW w:w="709" w:type="dxa"/>
          </w:tcPr>
          <w:p w14:paraId="65324D79" w14:textId="77777777" w:rsidR="00D32072" w:rsidRPr="0051318C" w:rsidRDefault="00D32072" w:rsidP="009B7699">
            <w:pPr>
              <w:jc w:val="center"/>
              <w:rPr>
                <w:sz w:val="22"/>
                <w:szCs w:val="22"/>
              </w:rPr>
            </w:pPr>
            <w:r>
              <w:rPr>
                <w:sz w:val="22"/>
                <w:szCs w:val="22"/>
              </w:rPr>
              <w:t>-</w:t>
            </w:r>
          </w:p>
        </w:tc>
        <w:tc>
          <w:tcPr>
            <w:tcW w:w="708" w:type="dxa"/>
          </w:tcPr>
          <w:p w14:paraId="55D31218" w14:textId="77777777" w:rsidR="00D32072" w:rsidRPr="0051318C" w:rsidRDefault="00D32072" w:rsidP="009B7699">
            <w:pPr>
              <w:jc w:val="center"/>
              <w:rPr>
                <w:sz w:val="22"/>
                <w:szCs w:val="22"/>
              </w:rPr>
            </w:pPr>
            <w:r>
              <w:rPr>
                <w:sz w:val="22"/>
                <w:szCs w:val="22"/>
              </w:rPr>
              <w:t>-</w:t>
            </w:r>
          </w:p>
        </w:tc>
        <w:tc>
          <w:tcPr>
            <w:tcW w:w="993" w:type="dxa"/>
          </w:tcPr>
          <w:p w14:paraId="1D69F538" w14:textId="77777777" w:rsidR="00D32072" w:rsidRPr="0051318C" w:rsidRDefault="00D32072" w:rsidP="009B7699">
            <w:pPr>
              <w:jc w:val="center"/>
              <w:rPr>
                <w:sz w:val="22"/>
                <w:szCs w:val="22"/>
              </w:rPr>
            </w:pPr>
            <w:r>
              <w:rPr>
                <w:sz w:val="22"/>
                <w:szCs w:val="22"/>
              </w:rPr>
              <w:t>27</w:t>
            </w:r>
          </w:p>
        </w:tc>
      </w:tr>
      <w:tr w:rsidR="00D32072" w:rsidRPr="0051318C" w14:paraId="2D5692B1" w14:textId="77777777" w:rsidTr="009B7699">
        <w:trPr>
          <w:jc w:val="center"/>
        </w:trPr>
        <w:tc>
          <w:tcPr>
            <w:tcW w:w="1140" w:type="dxa"/>
          </w:tcPr>
          <w:p w14:paraId="303DE2DE"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51352E85" w14:textId="77777777" w:rsidR="00D32072" w:rsidRPr="0051318C" w:rsidRDefault="00D32072" w:rsidP="009B7699">
            <w:pPr>
              <w:jc w:val="center"/>
              <w:rPr>
                <w:sz w:val="22"/>
                <w:szCs w:val="22"/>
              </w:rPr>
            </w:pPr>
            <w:r>
              <w:rPr>
                <w:sz w:val="22"/>
                <w:szCs w:val="22"/>
              </w:rPr>
              <w:t>1</w:t>
            </w:r>
          </w:p>
        </w:tc>
        <w:tc>
          <w:tcPr>
            <w:tcW w:w="708" w:type="dxa"/>
          </w:tcPr>
          <w:p w14:paraId="00469649" w14:textId="77777777" w:rsidR="00D32072" w:rsidRPr="0051318C" w:rsidRDefault="00D32072" w:rsidP="009B7699">
            <w:pPr>
              <w:jc w:val="center"/>
              <w:rPr>
                <w:sz w:val="22"/>
                <w:szCs w:val="22"/>
              </w:rPr>
            </w:pPr>
            <w:r>
              <w:rPr>
                <w:sz w:val="22"/>
                <w:szCs w:val="22"/>
              </w:rPr>
              <w:t>12</w:t>
            </w:r>
          </w:p>
        </w:tc>
        <w:tc>
          <w:tcPr>
            <w:tcW w:w="709" w:type="dxa"/>
          </w:tcPr>
          <w:p w14:paraId="2F002C90" w14:textId="77777777" w:rsidR="00D32072" w:rsidRPr="0051318C" w:rsidRDefault="00D32072" w:rsidP="009B7699">
            <w:pPr>
              <w:jc w:val="center"/>
              <w:rPr>
                <w:sz w:val="22"/>
                <w:szCs w:val="22"/>
              </w:rPr>
            </w:pPr>
            <w:r>
              <w:rPr>
                <w:sz w:val="22"/>
                <w:szCs w:val="22"/>
              </w:rPr>
              <w:t>8</w:t>
            </w:r>
          </w:p>
        </w:tc>
        <w:tc>
          <w:tcPr>
            <w:tcW w:w="709" w:type="dxa"/>
          </w:tcPr>
          <w:p w14:paraId="34BA5313" w14:textId="77777777" w:rsidR="00D32072" w:rsidRPr="0051318C" w:rsidRDefault="00D32072" w:rsidP="009B7699">
            <w:pPr>
              <w:jc w:val="center"/>
              <w:rPr>
                <w:sz w:val="22"/>
                <w:szCs w:val="22"/>
              </w:rPr>
            </w:pPr>
            <w:r>
              <w:rPr>
                <w:sz w:val="22"/>
                <w:szCs w:val="22"/>
              </w:rPr>
              <w:t>8</w:t>
            </w:r>
          </w:p>
        </w:tc>
        <w:tc>
          <w:tcPr>
            <w:tcW w:w="709" w:type="dxa"/>
          </w:tcPr>
          <w:p w14:paraId="6B11E20E" w14:textId="77777777" w:rsidR="00D32072" w:rsidRPr="0051318C" w:rsidRDefault="00D32072" w:rsidP="009B7699">
            <w:pPr>
              <w:jc w:val="center"/>
              <w:rPr>
                <w:sz w:val="22"/>
                <w:szCs w:val="22"/>
              </w:rPr>
            </w:pPr>
            <w:r>
              <w:rPr>
                <w:sz w:val="22"/>
                <w:szCs w:val="22"/>
              </w:rPr>
              <w:t>-</w:t>
            </w:r>
          </w:p>
        </w:tc>
        <w:tc>
          <w:tcPr>
            <w:tcW w:w="708" w:type="dxa"/>
          </w:tcPr>
          <w:p w14:paraId="281A3158" w14:textId="77777777" w:rsidR="00D32072" w:rsidRPr="0051318C" w:rsidRDefault="00D32072" w:rsidP="009B7699">
            <w:pPr>
              <w:jc w:val="center"/>
              <w:rPr>
                <w:sz w:val="22"/>
                <w:szCs w:val="22"/>
              </w:rPr>
            </w:pPr>
            <w:r>
              <w:rPr>
                <w:sz w:val="22"/>
                <w:szCs w:val="22"/>
              </w:rPr>
              <w:t>-</w:t>
            </w:r>
          </w:p>
        </w:tc>
        <w:tc>
          <w:tcPr>
            <w:tcW w:w="993" w:type="dxa"/>
          </w:tcPr>
          <w:p w14:paraId="0FE3B2FF" w14:textId="77777777" w:rsidR="00D32072" w:rsidRPr="0051318C" w:rsidRDefault="00D32072" w:rsidP="009B7699">
            <w:pPr>
              <w:jc w:val="center"/>
              <w:rPr>
                <w:sz w:val="22"/>
                <w:szCs w:val="22"/>
              </w:rPr>
            </w:pPr>
            <w:r>
              <w:rPr>
                <w:sz w:val="22"/>
                <w:szCs w:val="22"/>
              </w:rPr>
              <w:t>29</w:t>
            </w:r>
          </w:p>
        </w:tc>
      </w:tr>
      <w:tr w:rsidR="00D32072" w:rsidRPr="0051318C" w14:paraId="6E2E3242" w14:textId="77777777" w:rsidTr="009B7699">
        <w:trPr>
          <w:jc w:val="center"/>
        </w:trPr>
        <w:tc>
          <w:tcPr>
            <w:tcW w:w="1140" w:type="dxa"/>
          </w:tcPr>
          <w:p w14:paraId="6D4650A9"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3D9164B9" w14:textId="77777777" w:rsidR="00D32072" w:rsidRPr="0051318C" w:rsidRDefault="00D32072" w:rsidP="009B7699">
            <w:pPr>
              <w:jc w:val="center"/>
              <w:rPr>
                <w:sz w:val="22"/>
                <w:szCs w:val="22"/>
              </w:rPr>
            </w:pPr>
            <w:r>
              <w:rPr>
                <w:sz w:val="22"/>
                <w:szCs w:val="22"/>
              </w:rPr>
              <w:t>-</w:t>
            </w:r>
          </w:p>
        </w:tc>
        <w:tc>
          <w:tcPr>
            <w:tcW w:w="708" w:type="dxa"/>
          </w:tcPr>
          <w:p w14:paraId="0DD1D478" w14:textId="77777777" w:rsidR="00D32072" w:rsidRPr="0051318C" w:rsidRDefault="00D32072" w:rsidP="009B7699">
            <w:pPr>
              <w:jc w:val="center"/>
              <w:rPr>
                <w:sz w:val="22"/>
                <w:szCs w:val="22"/>
              </w:rPr>
            </w:pPr>
            <w:r>
              <w:rPr>
                <w:sz w:val="22"/>
                <w:szCs w:val="22"/>
              </w:rPr>
              <w:t>1</w:t>
            </w:r>
          </w:p>
        </w:tc>
        <w:tc>
          <w:tcPr>
            <w:tcW w:w="709" w:type="dxa"/>
          </w:tcPr>
          <w:p w14:paraId="45D0A91B" w14:textId="77777777" w:rsidR="00D32072" w:rsidRPr="0051318C" w:rsidRDefault="00D32072" w:rsidP="009B7699">
            <w:pPr>
              <w:jc w:val="center"/>
              <w:rPr>
                <w:sz w:val="22"/>
                <w:szCs w:val="22"/>
              </w:rPr>
            </w:pPr>
            <w:r>
              <w:rPr>
                <w:sz w:val="22"/>
                <w:szCs w:val="22"/>
              </w:rPr>
              <w:t>6</w:t>
            </w:r>
          </w:p>
        </w:tc>
        <w:tc>
          <w:tcPr>
            <w:tcW w:w="709" w:type="dxa"/>
          </w:tcPr>
          <w:p w14:paraId="70F43C69" w14:textId="77777777" w:rsidR="00D32072" w:rsidRPr="0051318C" w:rsidRDefault="00D32072" w:rsidP="009B7699">
            <w:pPr>
              <w:jc w:val="center"/>
              <w:rPr>
                <w:sz w:val="22"/>
                <w:szCs w:val="22"/>
              </w:rPr>
            </w:pPr>
            <w:r>
              <w:rPr>
                <w:sz w:val="22"/>
                <w:szCs w:val="22"/>
              </w:rPr>
              <w:t>6</w:t>
            </w:r>
          </w:p>
        </w:tc>
        <w:tc>
          <w:tcPr>
            <w:tcW w:w="709" w:type="dxa"/>
          </w:tcPr>
          <w:p w14:paraId="64BE6C8C" w14:textId="77777777" w:rsidR="00D32072" w:rsidRPr="0051318C" w:rsidRDefault="00D32072" w:rsidP="009B7699">
            <w:pPr>
              <w:jc w:val="center"/>
              <w:rPr>
                <w:sz w:val="22"/>
                <w:szCs w:val="22"/>
              </w:rPr>
            </w:pPr>
            <w:r>
              <w:rPr>
                <w:sz w:val="22"/>
                <w:szCs w:val="22"/>
              </w:rPr>
              <w:t>-</w:t>
            </w:r>
          </w:p>
        </w:tc>
        <w:tc>
          <w:tcPr>
            <w:tcW w:w="708" w:type="dxa"/>
          </w:tcPr>
          <w:p w14:paraId="78571FFB" w14:textId="77777777" w:rsidR="00D32072" w:rsidRPr="0051318C" w:rsidRDefault="00D32072" w:rsidP="009B7699">
            <w:pPr>
              <w:jc w:val="center"/>
              <w:rPr>
                <w:sz w:val="22"/>
                <w:szCs w:val="22"/>
              </w:rPr>
            </w:pPr>
            <w:r>
              <w:rPr>
                <w:sz w:val="22"/>
                <w:szCs w:val="22"/>
              </w:rPr>
              <w:t>-</w:t>
            </w:r>
          </w:p>
        </w:tc>
        <w:tc>
          <w:tcPr>
            <w:tcW w:w="993" w:type="dxa"/>
          </w:tcPr>
          <w:p w14:paraId="4172DA51" w14:textId="77777777" w:rsidR="00D32072" w:rsidRPr="0051318C" w:rsidRDefault="00D32072" w:rsidP="009B7699">
            <w:pPr>
              <w:jc w:val="center"/>
              <w:rPr>
                <w:sz w:val="22"/>
                <w:szCs w:val="22"/>
              </w:rPr>
            </w:pPr>
            <w:r>
              <w:rPr>
                <w:sz w:val="22"/>
                <w:szCs w:val="22"/>
              </w:rPr>
              <w:t>13</w:t>
            </w:r>
          </w:p>
        </w:tc>
      </w:tr>
      <w:tr w:rsidR="00D32072" w:rsidRPr="0051318C" w14:paraId="3AFF8FDB" w14:textId="77777777" w:rsidTr="00E56E00">
        <w:trPr>
          <w:jc w:val="center"/>
        </w:trPr>
        <w:tc>
          <w:tcPr>
            <w:tcW w:w="5392" w:type="dxa"/>
            <w:gridSpan w:val="7"/>
          </w:tcPr>
          <w:p w14:paraId="7D4B1033" w14:textId="77777777" w:rsidR="00D32072" w:rsidRPr="0051318C" w:rsidRDefault="00D32072" w:rsidP="00D54806">
            <w:pPr>
              <w:rPr>
                <w:sz w:val="22"/>
                <w:szCs w:val="22"/>
              </w:rPr>
            </w:pPr>
          </w:p>
        </w:tc>
        <w:tc>
          <w:tcPr>
            <w:tcW w:w="993" w:type="dxa"/>
          </w:tcPr>
          <w:p w14:paraId="43B9690A" w14:textId="77777777" w:rsidR="00D32072" w:rsidRPr="0051318C" w:rsidRDefault="00D32072" w:rsidP="00D54806">
            <w:pPr>
              <w:jc w:val="center"/>
              <w:rPr>
                <w:b/>
                <w:sz w:val="22"/>
                <w:szCs w:val="22"/>
              </w:rPr>
            </w:pPr>
            <w:r w:rsidRPr="0051318C">
              <w:rPr>
                <w:b/>
                <w:sz w:val="22"/>
                <w:szCs w:val="22"/>
              </w:rPr>
              <w:t>124</w:t>
            </w:r>
          </w:p>
        </w:tc>
      </w:tr>
    </w:tbl>
    <w:p w14:paraId="793E9B9F" w14:textId="77777777" w:rsidR="00D32072" w:rsidRDefault="00D32072" w:rsidP="0051318C">
      <w:pPr>
        <w:tabs>
          <w:tab w:val="left" w:pos="7110"/>
        </w:tabs>
      </w:pPr>
      <w:r>
        <w:tab/>
      </w:r>
    </w:p>
    <w:p w14:paraId="71E52582" w14:textId="77777777" w:rsidR="00D32072" w:rsidRDefault="00D32072" w:rsidP="002E336A"/>
    <w:p w14:paraId="3D6FA24C" w14:textId="77777777" w:rsidR="00D32072" w:rsidRDefault="00D32072">
      <w:pPr>
        <w:spacing w:after="200" w:line="276" w:lineRule="auto"/>
        <w:rPr>
          <w:rFonts w:ascii="Arial" w:hAnsi="Arial" w:cs="Arial"/>
          <w:bCs/>
          <w:noProof/>
        </w:rPr>
      </w:pPr>
      <w:r>
        <w:rPr>
          <w:rFonts w:ascii="Arial" w:hAnsi="Arial" w:cs="Arial"/>
          <w:bCs/>
          <w:noProof/>
        </w:rPr>
        <w:br w:type="page"/>
      </w:r>
    </w:p>
    <w:p w14:paraId="35D9E77C" w14:textId="0F514FD0"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5C728F23" wp14:editId="31EA0E67">
            <wp:extent cx="5734050" cy="838200"/>
            <wp:effectExtent l="0" t="0" r="0" b="0"/>
            <wp:docPr id="1979354544" name="Picture 19793545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9249EE" w14:textId="77777777" w:rsidR="00D32072" w:rsidRDefault="00D32072" w:rsidP="001720CE">
      <w:pPr>
        <w:jc w:val="center"/>
        <w:rPr>
          <w:b/>
          <w:bCs/>
        </w:rPr>
      </w:pPr>
    </w:p>
    <w:p w14:paraId="1E2AE6AF" w14:textId="77777777" w:rsidR="00D32072" w:rsidRDefault="00D32072" w:rsidP="001720CE">
      <w:pPr>
        <w:jc w:val="center"/>
        <w:rPr>
          <w:b/>
          <w:bCs/>
        </w:rPr>
      </w:pPr>
      <w:r>
        <w:rPr>
          <w:b/>
          <w:bCs/>
        </w:rPr>
        <w:t>END SEMESTER EXAMINATION – NOV / DEC 2024</w:t>
      </w:r>
    </w:p>
    <w:p w14:paraId="6EE09C64"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2A70099C" w14:textId="77777777" w:rsidTr="0037089B">
        <w:trPr>
          <w:trHeight w:val="397"/>
          <w:jc w:val="center"/>
        </w:trPr>
        <w:tc>
          <w:tcPr>
            <w:tcW w:w="1555" w:type="dxa"/>
            <w:vAlign w:val="center"/>
          </w:tcPr>
          <w:p w14:paraId="39DC99D8"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5F06D480" w14:textId="77777777" w:rsidR="00D32072" w:rsidRPr="0037089B" w:rsidRDefault="00D32072" w:rsidP="007E575B">
            <w:pPr>
              <w:pStyle w:val="Title"/>
              <w:jc w:val="left"/>
              <w:rPr>
                <w:b/>
                <w:sz w:val="22"/>
                <w:szCs w:val="22"/>
              </w:rPr>
            </w:pPr>
            <w:r>
              <w:rPr>
                <w:b/>
                <w:sz w:val="22"/>
                <w:szCs w:val="22"/>
              </w:rPr>
              <w:t>23FP2005</w:t>
            </w:r>
          </w:p>
        </w:tc>
        <w:tc>
          <w:tcPr>
            <w:tcW w:w="1417" w:type="dxa"/>
            <w:vAlign w:val="center"/>
          </w:tcPr>
          <w:p w14:paraId="241314F5"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B17C869"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02D9B7B4" w14:textId="77777777" w:rsidTr="0037089B">
        <w:trPr>
          <w:trHeight w:val="397"/>
          <w:jc w:val="center"/>
        </w:trPr>
        <w:tc>
          <w:tcPr>
            <w:tcW w:w="1555" w:type="dxa"/>
            <w:vAlign w:val="center"/>
          </w:tcPr>
          <w:p w14:paraId="272D789F"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79222A" w14:textId="77777777" w:rsidR="00D32072" w:rsidRPr="0037089B" w:rsidRDefault="00D32072" w:rsidP="007E575B">
            <w:pPr>
              <w:pStyle w:val="Title"/>
              <w:jc w:val="left"/>
              <w:rPr>
                <w:b/>
                <w:sz w:val="22"/>
                <w:szCs w:val="22"/>
              </w:rPr>
            </w:pPr>
            <w:r>
              <w:rPr>
                <w:b/>
                <w:sz w:val="22"/>
                <w:szCs w:val="22"/>
              </w:rPr>
              <w:t>INTRODUCTION TO FLUID MECHANICS</w:t>
            </w:r>
          </w:p>
        </w:tc>
        <w:tc>
          <w:tcPr>
            <w:tcW w:w="1417" w:type="dxa"/>
            <w:vAlign w:val="center"/>
          </w:tcPr>
          <w:p w14:paraId="402053CA"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333B3E81" w14:textId="77777777" w:rsidR="00D32072" w:rsidRPr="0037089B" w:rsidRDefault="00D32072" w:rsidP="007E575B">
            <w:pPr>
              <w:pStyle w:val="Title"/>
              <w:jc w:val="left"/>
              <w:rPr>
                <w:b/>
                <w:sz w:val="22"/>
                <w:szCs w:val="22"/>
              </w:rPr>
            </w:pPr>
            <w:r w:rsidRPr="0037089B">
              <w:rPr>
                <w:b/>
                <w:sz w:val="22"/>
                <w:szCs w:val="22"/>
              </w:rPr>
              <w:t>100</w:t>
            </w:r>
          </w:p>
        </w:tc>
      </w:tr>
    </w:tbl>
    <w:p w14:paraId="756929E3"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61"/>
        <w:gridCol w:w="670"/>
        <w:gridCol w:w="537"/>
        <w:gridCol w:w="455"/>
      </w:tblGrid>
      <w:tr w:rsidR="00D32072" w:rsidRPr="009C4175" w14:paraId="1FE4D761" w14:textId="77777777" w:rsidTr="00192B47">
        <w:trPr>
          <w:trHeight w:val="552"/>
        </w:trPr>
        <w:tc>
          <w:tcPr>
            <w:tcW w:w="272" w:type="pct"/>
            <w:vAlign w:val="center"/>
          </w:tcPr>
          <w:p w14:paraId="5E78DDD4" w14:textId="77777777" w:rsidR="00D32072" w:rsidRPr="009C4175" w:rsidRDefault="00D32072" w:rsidP="00F94208">
            <w:pPr>
              <w:jc w:val="center"/>
              <w:rPr>
                <w:b/>
              </w:rPr>
            </w:pPr>
            <w:r w:rsidRPr="009C4175">
              <w:rPr>
                <w:b/>
              </w:rPr>
              <w:t>Q. No.</w:t>
            </w:r>
          </w:p>
        </w:tc>
        <w:tc>
          <w:tcPr>
            <w:tcW w:w="3936" w:type="pct"/>
            <w:gridSpan w:val="2"/>
            <w:vAlign w:val="center"/>
          </w:tcPr>
          <w:p w14:paraId="5DE3023A" w14:textId="77777777" w:rsidR="00D32072" w:rsidRPr="009C4175" w:rsidRDefault="00D32072" w:rsidP="00F94208">
            <w:pPr>
              <w:jc w:val="center"/>
              <w:rPr>
                <w:b/>
              </w:rPr>
            </w:pPr>
            <w:r w:rsidRPr="009C4175">
              <w:rPr>
                <w:b/>
              </w:rPr>
              <w:t>Questions</w:t>
            </w:r>
          </w:p>
        </w:tc>
        <w:tc>
          <w:tcPr>
            <w:tcW w:w="319" w:type="pct"/>
            <w:vAlign w:val="center"/>
          </w:tcPr>
          <w:p w14:paraId="68D960B5" w14:textId="77777777" w:rsidR="00D32072" w:rsidRPr="009C4175" w:rsidRDefault="00D32072" w:rsidP="00F94208">
            <w:pPr>
              <w:jc w:val="center"/>
              <w:rPr>
                <w:b/>
              </w:rPr>
            </w:pPr>
            <w:r w:rsidRPr="009C4175">
              <w:rPr>
                <w:b/>
              </w:rPr>
              <w:t>CO</w:t>
            </w:r>
          </w:p>
        </w:tc>
        <w:tc>
          <w:tcPr>
            <w:tcW w:w="256" w:type="pct"/>
            <w:vAlign w:val="center"/>
          </w:tcPr>
          <w:p w14:paraId="765FE055" w14:textId="77777777" w:rsidR="00D32072" w:rsidRPr="009C4175" w:rsidRDefault="00D32072" w:rsidP="00F94208">
            <w:pPr>
              <w:jc w:val="center"/>
              <w:rPr>
                <w:b/>
              </w:rPr>
            </w:pPr>
            <w:r w:rsidRPr="009C4175">
              <w:rPr>
                <w:b/>
              </w:rPr>
              <w:t>BL</w:t>
            </w:r>
          </w:p>
        </w:tc>
        <w:tc>
          <w:tcPr>
            <w:tcW w:w="217" w:type="pct"/>
            <w:vAlign w:val="center"/>
          </w:tcPr>
          <w:p w14:paraId="572E2240" w14:textId="77777777" w:rsidR="00D32072" w:rsidRPr="009C4175" w:rsidRDefault="00D32072" w:rsidP="00F94208">
            <w:pPr>
              <w:jc w:val="center"/>
              <w:rPr>
                <w:b/>
              </w:rPr>
            </w:pPr>
            <w:r w:rsidRPr="009C4175">
              <w:rPr>
                <w:b/>
              </w:rPr>
              <w:t>M</w:t>
            </w:r>
          </w:p>
        </w:tc>
      </w:tr>
      <w:tr w:rsidR="00D32072" w:rsidRPr="009C4175" w14:paraId="68ACD300" w14:textId="77777777" w:rsidTr="00F94208">
        <w:trPr>
          <w:trHeight w:val="550"/>
        </w:trPr>
        <w:tc>
          <w:tcPr>
            <w:tcW w:w="5000" w:type="pct"/>
            <w:gridSpan w:val="6"/>
            <w:vAlign w:val="center"/>
          </w:tcPr>
          <w:p w14:paraId="29276DD2" w14:textId="77777777" w:rsidR="00D32072" w:rsidRPr="009C4175" w:rsidRDefault="00D32072" w:rsidP="00F94208">
            <w:pPr>
              <w:jc w:val="center"/>
              <w:rPr>
                <w:b/>
              </w:rPr>
            </w:pPr>
            <w:r w:rsidRPr="009C4175">
              <w:rPr>
                <w:b/>
              </w:rPr>
              <w:t>PART – A (10 X 1 = 10 MARKS)</w:t>
            </w:r>
          </w:p>
        </w:tc>
      </w:tr>
      <w:tr w:rsidR="00D32072" w:rsidRPr="009C4175" w14:paraId="07CC1CBD" w14:textId="77777777" w:rsidTr="00192B47">
        <w:trPr>
          <w:trHeight w:val="283"/>
        </w:trPr>
        <w:tc>
          <w:tcPr>
            <w:tcW w:w="272" w:type="pct"/>
            <w:vAlign w:val="center"/>
          </w:tcPr>
          <w:p w14:paraId="49278C4E" w14:textId="77777777" w:rsidR="00D32072" w:rsidRPr="009C4175" w:rsidRDefault="00D32072" w:rsidP="00761A42">
            <w:pPr>
              <w:jc w:val="center"/>
            </w:pPr>
            <w:r w:rsidRPr="009C4175">
              <w:t>1.</w:t>
            </w:r>
          </w:p>
        </w:tc>
        <w:tc>
          <w:tcPr>
            <w:tcW w:w="3936" w:type="pct"/>
            <w:gridSpan w:val="2"/>
          </w:tcPr>
          <w:p w14:paraId="0D3E55FE" w14:textId="77777777" w:rsidR="00D32072" w:rsidRPr="009C4175" w:rsidRDefault="00D32072" w:rsidP="00A61EC3">
            <w:pPr>
              <w:autoSpaceDE w:val="0"/>
              <w:autoSpaceDN w:val="0"/>
              <w:adjustRightInd w:val="0"/>
              <w:spacing w:line="276" w:lineRule="auto"/>
              <w:jc w:val="both"/>
            </w:pPr>
            <w:r>
              <w:t>Define: Kinematic viscosity.</w:t>
            </w:r>
          </w:p>
        </w:tc>
        <w:tc>
          <w:tcPr>
            <w:tcW w:w="319" w:type="pct"/>
            <w:vAlign w:val="center"/>
          </w:tcPr>
          <w:p w14:paraId="2B75B9F5" w14:textId="77777777" w:rsidR="00D32072" w:rsidRPr="00D322C1" w:rsidRDefault="00D32072" w:rsidP="00761A42">
            <w:pPr>
              <w:jc w:val="center"/>
            </w:pPr>
            <w:r w:rsidRPr="00D322C1">
              <w:t>CO</w:t>
            </w:r>
            <w:r>
              <w:t>1</w:t>
            </w:r>
          </w:p>
        </w:tc>
        <w:tc>
          <w:tcPr>
            <w:tcW w:w="256" w:type="pct"/>
            <w:vAlign w:val="center"/>
          </w:tcPr>
          <w:p w14:paraId="5E6BA6D2" w14:textId="77777777" w:rsidR="00D32072" w:rsidRPr="009C4175" w:rsidRDefault="00D32072" w:rsidP="00761A42">
            <w:pPr>
              <w:jc w:val="center"/>
            </w:pPr>
            <w:r w:rsidRPr="009C4175">
              <w:t>U</w:t>
            </w:r>
          </w:p>
        </w:tc>
        <w:tc>
          <w:tcPr>
            <w:tcW w:w="217" w:type="pct"/>
            <w:vAlign w:val="center"/>
          </w:tcPr>
          <w:p w14:paraId="62EBB6AE" w14:textId="77777777" w:rsidR="00D32072" w:rsidRPr="009C4175" w:rsidRDefault="00D32072" w:rsidP="00761A42">
            <w:pPr>
              <w:jc w:val="center"/>
            </w:pPr>
            <w:r w:rsidRPr="009C4175">
              <w:t>1</w:t>
            </w:r>
          </w:p>
        </w:tc>
      </w:tr>
      <w:tr w:rsidR="00D32072" w:rsidRPr="009C4175" w14:paraId="489CD0F7" w14:textId="77777777" w:rsidTr="00192B47">
        <w:trPr>
          <w:trHeight w:val="283"/>
        </w:trPr>
        <w:tc>
          <w:tcPr>
            <w:tcW w:w="272" w:type="pct"/>
            <w:vAlign w:val="center"/>
          </w:tcPr>
          <w:p w14:paraId="3C7724E0" w14:textId="77777777" w:rsidR="00D32072" w:rsidRPr="009C4175" w:rsidRDefault="00D32072" w:rsidP="00761A42">
            <w:pPr>
              <w:jc w:val="center"/>
            </w:pPr>
            <w:r w:rsidRPr="009C4175">
              <w:t>2.</w:t>
            </w:r>
          </w:p>
        </w:tc>
        <w:tc>
          <w:tcPr>
            <w:tcW w:w="3936" w:type="pct"/>
            <w:gridSpan w:val="2"/>
          </w:tcPr>
          <w:p w14:paraId="41CE7147" w14:textId="77777777" w:rsidR="00D32072" w:rsidRPr="009C4175" w:rsidRDefault="00D32072" w:rsidP="00A61EC3">
            <w:pPr>
              <w:spacing w:line="276" w:lineRule="auto"/>
              <w:jc w:val="both"/>
            </w:pPr>
            <w:bookmarkStart w:id="30" w:name="_Hlk181912349"/>
            <w:r>
              <w:t>Write the dimension for force.</w:t>
            </w:r>
            <w:bookmarkEnd w:id="30"/>
          </w:p>
        </w:tc>
        <w:tc>
          <w:tcPr>
            <w:tcW w:w="319" w:type="pct"/>
            <w:vAlign w:val="center"/>
          </w:tcPr>
          <w:p w14:paraId="27DC8AB5" w14:textId="77777777" w:rsidR="00D32072" w:rsidRPr="00D322C1" w:rsidRDefault="00D32072" w:rsidP="00761A42">
            <w:pPr>
              <w:jc w:val="center"/>
            </w:pPr>
            <w:r w:rsidRPr="00D322C1">
              <w:t>CO</w:t>
            </w:r>
            <w:r>
              <w:t>1</w:t>
            </w:r>
          </w:p>
        </w:tc>
        <w:tc>
          <w:tcPr>
            <w:tcW w:w="256" w:type="pct"/>
            <w:vAlign w:val="center"/>
          </w:tcPr>
          <w:p w14:paraId="52C21A65" w14:textId="77777777" w:rsidR="00D32072" w:rsidRPr="009C4175" w:rsidRDefault="00D32072" w:rsidP="00761A42">
            <w:pPr>
              <w:jc w:val="center"/>
            </w:pPr>
            <w:r w:rsidRPr="009C4175">
              <w:t>R</w:t>
            </w:r>
          </w:p>
        </w:tc>
        <w:tc>
          <w:tcPr>
            <w:tcW w:w="217" w:type="pct"/>
            <w:vAlign w:val="center"/>
          </w:tcPr>
          <w:p w14:paraId="7B7B69F5" w14:textId="77777777" w:rsidR="00D32072" w:rsidRPr="009C4175" w:rsidRDefault="00D32072" w:rsidP="00761A42">
            <w:pPr>
              <w:jc w:val="center"/>
            </w:pPr>
            <w:r w:rsidRPr="009C4175">
              <w:t>1</w:t>
            </w:r>
          </w:p>
        </w:tc>
      </w:tr>
      <w:tr w:rsidR="00D32072" w:rsidRPr="009C4175" w14:paraId="03D6452A" w14:textId="77777777" w:rsidTr="00192B47">
        <w:trPr>
          <w:trHeight w:val="283"/>
        </w:trPr>
        <w:tc>
          <w:tcPr>
            <w:tcW w:w="272" w:type="pct"/>
            <w:vAlign w:val="center"/>
          </w:tcPr>
          <w:p w14:paraId="43098266" w14:textId="77777777" w:rsidR="00D32072" w:rsidRPr="009C4175" w:rsidRDefault="00D32072" w:rsidP="00761A42">
            <w:pPr>
              <w:jc w:val="center"/>
            </w:pPr>
            <w:r w:rsidRPr="009C4175">
              <w:t>3.</w:t>
            </w:r>
          </w:p>
        </w:tc>
        <w:tc>
          <w:tcPr>
            <w:tcW w:w="3936" w:type="pct"/>
            <w:gridSpan w:val="2"/>
          </w:tcPr>
          <w:p w14:paraId="5EDC67C2" w14:textId="77777777" w:rsidR="00D32072" w:rsidRPr="009C4175" w:rsidRDefault="00D32072" w:rsidP="00A61EC3">
            <w:pPr>
              <w:spacing w:line="276" w:lineRule="auto"/>
              <w:jc w:val="both"/>
            </w:pPr>
            <w:r>
              <w:t>State Hydrostatic law.</w:t>
            </w:r>
          </w:p>
        </w:tc>
        <w:tc>
          <w:tcPr>
            <w:tcW w:w="319" w:type="pct"/>
            <w:vAlign w:val="center"/>
          </w:tcPr>
          <w:p w14:paraId="48855C1C" w14:textId="77777777" w:rsidR="00D32072" w:rsidRPr="00D322C1" w:rsidRDefault="00D32072" w:rsidP="00761A42">
            <w:pPr>
              <w:jc w:val="center"/>
            </w:pPr>
            <w:r w:rsidRPr="00D322C1">
              <w:t>CO</w:t>
            </w:r>
            <w:r>
              <w:t>2</w:t>
            </w:r>
          </w:p>
        </w:tc>
        <w:tc>
          <w:tcPr>
            <w:tcW w:w="256" w:type="pct"/>
            <w:vAlign w:val="center"/>
          </w:tcPr>
          <w:p w14:paraId="3F2B87D2" w14:textId="77777777" w:rsidR="00D32072" w:rsidRPr="009C4175" w:rsidRDefault="00D32072" w:rsidP="00761A42">
            <w:pPr>
              <w:jc w:val="center"/>
            </w:pPr>
            <w:r w:rsidRPr="009C4175">
              <w:t>R</w:t>
            </w:r>
          </w:p>
        </w:tc>
        <w:tc>
          <w:tcPr>
            <w:tcW w:w="217" w:type="pct"/>
            <w:vAlign w:val="center"/>
          </w:tcPr>
          <w:p w14:paraId="0406617A" w14:textId="77777777" w:rsidR="00D32072" w:rsidRPr="009C4175" w:rsidRDefault="00D32072" w:rsidP="00761A42">
            <w:pPr>
              <w:jc w:val="center"/>
            </w:pPr>
            <w:r w:rsidRPr="009C4175">
              <w:t>1</w:t>
            </w:r>
          </w:p>
        </w:tc>
      </w:tr>
      <w:tr w:rsidR="00D32072" w:rsidRPr="009C4175" w14:paraId="6E86978A" w14:textId="77777777" w:rsidTr="00192B47">
        <w:trPr>
          <w:trHeight w:val="283"/>
        </w:trPr>
        <w:tc>
          <w:tcPr>
            <w:tcW w:w="272" w:type="pct"/>
            <w:vAlign w:val="center"/>
          </w:tcPr>
          <w:p w14:paraId="4E280671" w14:textId="77777777" w:rsidR="00D32072" w:rsidRPr="009C4175" w:rsidRDefault="00D32072" w:rsidP="00761A42">
            <w:pPr>
              <w:jc w:val="center"/>
            </w:pPr>
            <w:r w:rsidRPr="009C4175">
              <w:t>4.</w:t>
            </w:r>
          </w:p>
        </w:tc>
        <w:tc>
          <w:tcPr>
            <w:tcW w:w="3936" w:type="pct"/>
            <w:gridSpan w:val="2"/>
          </w:tcPr>
          <w:p w14:paraId="708C0101" w14:textId="77777777" w:rsidR="00D32072" w:rsidRPr="009C4175" w:rsidRDefault="00D32072" w:rsidP="00A61EC3">
            <w:pPr>
              <w:spacing w:line="276" w:lineRule="auto"/>
              <w:jc w:val="both"/>
            </w:pPr>
            <w:r w:rsidRPr="00E73042">
              <w:t>If the sp. gravity of the liquid is 0.9. Find the density of the liquid.</w:t>
            </w:r>
          </w:p>
        </w:tc>
        <w:tc>
          <w:tcPr>
            <w:tcW w:w="319" w:type="pct"/>
            <w:vAlign w:val="center"/>
          </w:tcPr>
          <w:p w14:paraId="460F690A" w14:textId="77777777" w:rsidR="00D32072" w:rsidRPr="00D322C1" w:rsidRDefault="00D32072" w:rsidP="00761A42">
            <w:pPr>
              <w:jc w:val="center"/>
            </w:pPr>
            <w:r w:rsidRPr="00D322C1">
              <w:t>CO</w:t>
            </w:r>
            <w:r>
              <w:t>2</w:t>
            </w:r>
          </w:p>
        </w:tc>
        <w:tc>
          <w:tcPr>
            <w:tcW w:w="256" w:type="pct"/>
            <w:vAlign w:val="center"/>
          </w:tcPr>
          <w:p w14:paraId="583D9134" w14:textId="77777777" w:rsidR="00D32072" w:rsidRPr="009C4175" w:rsidRDefault="00D32072" w:rsidP="00761A42">
            <w:pPr>
              <w:jc w:val="center"/>
            </w:pPr>
            <w:r w:rsidRPr="009C4175">
              <w:t>R</w:t>
            </w:r>
          </w:p>
        </w:tc>
        <w:tc>
          <w:tcPr>
            <w:tcW w:w="217" w:type="pct"/>
            <w:vAlign w:val="center"/>
          </w:tcPr>
          <w:p w14:paraId="4CF8594C" w14:textId="77777777" w:rsidR="00D32072" w:rsidRPr="009C4175" w:rsidRDefault="00D32072" w:rsidP="00761A42">
            <w:pPr>
              <w:jc w:val="center"/>
            </w:pPr>
            <w:r w:rsidRPr="009C4175">
              <w:t>1</w:t>
            </w:r>
          </w:p>
        </w:tc>
      </w:tr>
      <w:tr w:rsidR="00D32072" w:rsidRPr="009C4175" w14:paraId="46787EB8" w14:textId="77777777" w:rsidTr="00192B47">
        <w:trPr>
          <w:trHeight w:val="283"/>
        </w:trPr>
        <w:tc>
          <w:tcPr>
            <w:tcW w:w="272" w:type="pct"/>
            <w:vAlign w:val="center"/>
          </w:tcPr>
          <w:p w14:paraId="3C708EA8" w14:textId="77777777" w:rsidR="00D32072" w:rsidRPr="009C4175" w:rsidRDefault="00D32072" w:rsidP="00761A42">
            <w:pPr>
              <w:jc w:val="center"/>
            </w:pPr>
            <w:r w:rsidRPr="009C4175">
              <w:t>5.</w:t>
            </w:r>
          </w:p>
        </w:tc>
        <w:tc>
          <w:tcPr>
            <w:tcW w:w="3936" w:type="pct"/>
            <w:gridSpan w:val="2"/>
          </w:tcPr>
          <w:p w14:paraId="451D90E2" w14:textId="77777777" w:rsidR="00D32072" w:rsidRPr="009C4175" w:rsidRDefault="00D32072" w:rsidP="00A61EC3">
            <w:pPr>
              <w:pStyle w:val="Default"/>
              <w:spacing w:line="276" w:lineRule="auto"/>
              <w:jc w:val="both"/>
            </w:pPr>
            <w:r w:rsidRPr="00E73042">
              <w:t>List any two types of fluid flow.</w:t>
            </w:r>
          </w:p>
        </w:tc>
        <w:tc>
          <w:tcPr>
            <w:tcW w:w="319" w:type="pct"/>
            <w:vAlign w:val="center"/>
          </w:tcPr>
          <w:p w14:paraId="1A4BFD61" w14:textId="77777777" w:rsidR="00D32072" w:rsidRPr="00D322C1" w:rsidRDefault="00D32072" w:rsidP="00761A42">
            <w:pPr>
              <w:jc w:val="center"/>
            </w:pPr>
            <w:r w:rsidRPr="00D322C1">
              <w:t>CO</w:t>
            </w:r>
            <w:r>
              <w:t>3</w:t>
            </w:r>
          </w:p>
        </w:tc>
        <w:tc>
          <w:tcPr>
            <w:tcW w:w="256" w:type="pct"/>
            <w:vAlign w:val="center"/>
          </w:tcPr>
          <w:p w14:paraId="70442C74" w14:textId="77777777" w:rsidR="00D32072" w:rsidRPr="009C4175" w:rsidRDefault="00D32072" w:rsidP="00761A42">
            <w:pPr>
              <w:jc w:val="center"/>
            </w:pPr>
            <w:r w:rsidRPr="009C4175">
              <w:t>U</w:t>
            </w:r>
          </w:p>
        </w:tc>
        <w:tc>
          <w:tcPr>
            <w:tcW w:w="217" w:type="pct"/>
            <w:vAlign w:val="center"/>
          </w:tcPr>
          <w:p w14:paraId="026A6384" w14:textId="77777777" w:rsidR="00D32072" w:rsidRPr="009C4175" w:rsidRDefault="00D32072" w:rsidP="00761A42">
            <w:pPr>
              <w:jc w:val="center"/>
            </w:pPr>
            <w:r w:rsidRPr="009C4175">
              <w:t>1</w:t>
            </w:r>
          </w:p>
        </w:tc>
      </w:tr>
      <w:tr w:rsidR="00D32072" w:rsidRPr="009C4175" w14:paraId="51E2F4AD" w14:textId="77777777" w:rsidTr="00192B47">
        <w:trPr>
          <w:trHeight w:val="283"/>
        </w:trPr>
        <w:tc>
          <w:tcPr>
            <w:tcW w:w="272" w:type="pct"/>
            <w:vAlign w:val="center"/>
          </w:tcPr>
          <w:p w14:paraId="17A2226E" w14:textId="77777777" w:rsidR="00D32072" w:rsidRPr="009C4175" w:rsidRDefault="00D32072" w:rsidP="00761A42">
            <w:pPr>
              <w:jc w:val="center"/>
            </w:pPr>
            <w:r w:rsidRPr="009C4175">
              <w:t>6.</w:t>
            </w:r>
          </w:p>
        </w:tc>
        <w:tc>
          <w:tcPr>
            <w:tcW w:w="3936" w:type="pct"/>
            <w:gridSpan w:val="2"/>
          </w:tcPr>
          <w:p w14:paraId="420F8850" w14:textId="77777777" w:rsidR="00D32072" w:rsidRPr="009C4175" w:rsidRDefault="00D32072" w:rsidP="00A61EC3">
            <w:pPr>
              <w:spacing w:line="276" w:lineRule="auto"/>
              <w:jc w:val="both"/>
            </w:pPr>
            <w:r>
              <w:t xml:space="preserve">Mention </w:t>
            </w:r>
            <w:r w:rsidRPr="00E73042">
              <w:t>the applications of Bernoulli’s equation</w:t>
            </w:r>
            <w:r>
              <w:t>.</w:t>
            </w:r>
          </w:p>
        </w:tc>
        <w:tc>
          <w:tcPr>
            <w:tcW w:w="319" w:type="pct"/>
            <w:vAlign w:val="center"/>
          </w:tcPr>
          <w:p w14:paraId="68ED414C" w14:textId="77777777" w:rsidR="00D32072" w:rsidRPr="00D322C1" w:rsidRDefault="00D32072" w:rsidP="00761A42">
            <w:pPr>
              <w:jc w:val="center"/>
            </w:pPr>
            <w:r w:rsidRPr="00D322C1">
              <w:t>CO</w:t>
            </w:r>
            <w:r>
              <w:t>3</w:t>
            </w:r>
          </w:p>
        </w:tc>
        <w:tc>
          <w:tcPr>
            <w:tcW w:w="256" w:type="pct"/>
            <w:vAlign w:val="center"/>
          </w:tcPr>
          <w:p w14:paraId="70EEF173" w14:textId="77777777" w:rsidR="00D32072" w:rsidRPr="009C4175" w:rsidRDefault="00D32072" w:rsidP="00761A42">
            <w:pPr>
              <w:jc w:val="center"/>
            </w:pPr>
            <w:r w:rsidRPr="009C4175">
              <w:t>R</w:t>
            </w:r>
          </w:p>
        </w:tc>
        <w:tc>
          <w:tcPr>
            <w:tcW w:w="217" w:type="pct"/>
            <w:vAlign w:val="center"/>
          </w:tcPr>
          <w:p w14:paraId="19B1B7C0" w14:textId="77777777" w:rsidR="00D32072" w:rsidRPr="009C4175" w:rsidRDefault="00D32072" w:rsidP="00761A42">
            <w:pPr>
              <w:jc w:val="center"/>
            </w:pPr>
            <w:r w:rsidRPr="009C4175">
              <w:t>1</w:t>
            </w:r>
          </w:p>
        </w:tc>
      </w:tr>
      <w:tr w:rsidR="00D32072" w:rsidRPr="009C4175" w14:paraId="0E0A82D7" w14:textId="77777777" w:rsidTr="00192B47">
        <w:trPr>
          <w:trHeight w:val="283"/>
        </w:trPr>
        <w:tc>
          <w:tcPr>
            <w:tcW w:w="272" w:type="pct"/>
            <w:vAlign w:val="center"/>
          </w:tcPr>
          <w:p w14:paraId="0AD165F8" w14:textId="77777777" w:rsidR="00D32072" w:rsidRPr="009C4175" w:rsidRDefault="00D32072" w:rsidP="00761A42">
            <w:pPr>
              <w:jc w:val="center"/>
            </w:pPr>
            <w:r w:rsidRPr="009C4175">
              <w:t>7.</w:t>
            </w:r>
          </w:p>
        </w:tc>
        <w:tc>
          <w:tcPr>
            <w:tcW w:w="3936" w:type="pct"/>
            <w:gridSpan w:val="2"/>
          </w:tcPr>
          <w:p w14:paraId="1E419BC2" w14:textId="77777777" w:rsidR="00D32072" w:rsidRPr="009C4175" w:rsidRDefault="00D32072" w:rsidP="00A61EC3">
            <w:pPr>
              <w:pStyle w:val="ListParagraph"/>
              <w:spacing w:line="276" w:lineRule="auto"/>
              <w:ind w:left="0"/>
              <w:jc w:val="both"/>
              <w:rPr>
                <w:noProof/>
                <w:lang w:eastAsia="zh-TW"/>
              </w:rPr>
            </w:pPr>
            <w:r w:rsidRPr="00510F2E">
              <w:rPr>
                <w:noProof/>
                <w:lang w:eastAsia="zh-TW"/>
              </w:rPr>
              <w:t>Express the formula for finding loss of head due to sudden enlargement</w:t>
            </w:r>
            <w:r>
              <w:rPr>
                <w:noProof/>
                <w:lang w:eastAsia="zh-TW"/>
              </w:rPr>
              <w:t>.</w:t>
            </w:r>
          </w:p>
        </w:tc>
        <w:tc>
          <w:tcPr>
            <w:tcW w:w="319" w:type="pct"/>
            <w:vAlign w:val="center"/>
          </w:tcPr>
          <w:p w14:paraId="560131F3" w14:textId="77777777" w:rsidR="00D32072" w:rsidRPr="00D322C1" w:rsidRDefault="00D32072" w:rsidP="00761A42">
            <w:pPr>
              <w:jc w:val="center"/>
            </w:pPr>
            <w:r w:rsidRPr="00D322C1">
              <w:t>CO</w:t>
            </w:r>
            <w:r>
              <w:t>4</w:t>
            </w:r>
          </w:p>
        </w:tc>
        <w:tc>
          <w:tcPr>
            <w:tcW w:w="256" w:type="pct"/>
            <w:vAlign w:val="center"/>
          </w:tcPr>
          <w:p w14:paraId="06E61444" w14:textId="77777777" w:rsidR="00D32072" w:rsidRPr="009C4175" w:rsidRDefault="00D32072" w:rsidP="00761A42">
            <w:pPr>
              <w:jc w:val="center"/>
            </w:pPr>
            <w:r w:rsidRPr="009C4175">
              <w:t>U</w:t>
            </w:r>
          </w:p>
        </w:tc>
        <w:tc>
          <w:tcPr>
            <w:tcW w:w="217" w:type="pct"/>
            <w:vAlign w:val="center"/>
          </w:tcPr>
          <w:p w14:paraId="43A43824" w14:textId="77777777" w:rsidR="00D32072" w:rsidRPr="009C4175" w:rsidRDefault="00D32072" w:rsidP="00761A42">
            <w:pPr>
              <w:jc w:val="center"/>
            </w:pPr>
            <w:r w:rsidRPr="009C4175">
              <w:t>1</w:t>
            </w:r>
          </w:p>
        </w:tc>
      </w:tr>
      <w:tr w:rsidR="00D32072" w:rsidRPr="009C4175" w14:paraId="77D88BCC" w14:textId="77777777" w:rsidTr="00192B47">
        <w:trPr>
          <w:trHeight w:val="283"/>
        </w:trPr>
        <w:tc>
          <w:tcPr>
            <w:tcW w:w="272" w:type="pct"/>
            <w:vAlign w:val="center"/>
          </w:tcPr>
          <w:p w14:paraId="444A29B4" w14:textId="77777777" w:rsidR="00D32072" w:rsidRPr="009C4175" w:rsidRDefault="00D32072" w:rsidP="00761A42">
            <w:pPr>
              <w:jc w:val="center"/>
            </w:pPr>
            <w:r w:rsidRPr="009C4175">
              <w:t>8.</w:t>
            </w:r>
          </w:p>
        </w:tc>
        <w:tc>
          <w:tcPr>
            <w:tcW w:w="3936" w:type="pct"/>
            <w:gridSpan w:val="2"/>
          </w:tcPr>
          <w:p w14:paraId="6C2EAFAF" w14:textId="77777777" w:rsidR="00D32072" w:rsidRPr="009C4175" w:rsidRDefault="00D32072" w:rsidP="00A61EC3">
            <w:pPr>
              <w:spacing w:line="276" w:lineRule="auto"/>
              <w:jc w:val="both"/>
              <w:rPr>
                <w:b/>
                <w:bCs/>
              </w:rPr>
            </w:pPr>
            <w:r>
              <w:t>List any two cases of water hammering.</w:t>
            </w:r>
          </w:p>
        </w:tc>
        <w:tc>
          <w:tcPr>
            <w:tcW w:w="319" w:type="pct"/>
            <w:vAlign w:val="center"/>
          </w:tcPr>
          <w:p w14:paraId="5616CFD9" w14:textId="77777777" w:rsidR="00D32072" w:rsidRPr="00D322C1" w:rsidRDefault="00D32072" w:rsidP="00761A42">
            <w:pPr>
              <w:jc w:val="center"/>
            </w:pPr>
            <w:r w:rsidRPr="00D322C1">
              <w:t>CO</w:t>
            </w:r>
            <w:r>
              <w:t>4</w:t>
            </w:r>
          </w:p>
        </w:tc>
        <w:tc>
          <w:tcPr>
            <w:tcW w:w="256" w:type="pct"/>
            <w:vAlign w:val="center"/>
          </w:tcPr>
          <w:p w14:paraId="44309AAA" w14:textId="77777777" w:rsidR="00D32072" w:rsidRPr="009C4175" w:rsidRDefault="00D32072" w:rsidP="00761A42">
            <w:pPr>
              <w:jc w:val="center"/>
            </w:pPr>
            <w:r w:rsidRPr="009C4175">
              <w:t>R</w:t>
            </w:r>
          </w:p>
        </w:tc>
        <w:tc>
          <w:tcPr>
            <w:tcW w:w="217" w:type="pct"/>
            <w:vAlign w:val="center"/>
          </w:tcPr>
          <w:p w14:paraId="17AA35A4" w14:textId="77777777" w:rsidR="00D32072" w:rsidRPr="009C4175" w:rsidRDefault="00D32072" w:rsidP="00761A42">
            <w:pPr>
              <w:jc w:val="center"/>
            </w:pPr>
            <w:r w:rsidRPr="009C4175">
              <w:t>1</w:t>
            </w:r>
          </w:p>
        </w:tc>
      </w:tr>
      <w:tr w:rsidR="00D32072" w:rsidRPr="009C4175" w14:paraId="2FD73956" w14:textId="77777777" w:rsidTr="00192B47">
        <w:trPr>
          <w:trHeight w:val="283"/>
        </w:trPr>
        <w:tc>
          <w:tcPr>
            <w:tcW w:w="272" w:type="pct"/>
            <w:vAlign w:val="center"/>
          </w:tcPr>
          <w:p w14:paraId="49780C4B" w14:textId="77777777" w:rsidR="00D32072" w:rsidRPr="009C4175" w:rsidRDefault="00D32072" w:rsidP="00761A42">
            <w:pPr>
              <w:jc w:val="center"/>
            </w:pPr>
            <w:r w:rsidRPr="009C4175">
              <w:t>9.</w:t>
            </w:r>
          </w:p>
        </w:tc>
        <w:tc>
          <w:tcPr>
            <w:tcW w:w="3936" w:type="pct"/>
            <w:gridSpan w:val="2"/>
          </w:tcPr>
          <w:p w14:paraId="1D7C6467" w14:textId="77777777" w:rsidR="00D32072" w:rsidRPr="009C4175" w:rsidRDefault="00D32072" w:rsidP="00A61EC3">
            <w:pPr>
              <w:pStyle w:val="ListParagraph"/>
              <w:spacing w:line="276" w:lineRule="auto"/>
              <w:ind w:left="0"/>
              <w:jc w:val="both"/>
              <w:rPr>
                <w:noProof/>
                <w:lang w:eastAsia="zh-TW"/>
              </w:rPr>
            </w:pPr>
            <w:r>
              <w:t>Define T.E. L.</w:t>
            </w:r>
          </w:p>
        </w:tc>
        <w:tc>
          <w:tcPr>
            <w:tcW w:w="319" w:type="pct"/>
            <w:vAlign w:val="center"/>
          </w:tcPr>
          <w:p w14:paraId="48247E03" w14:textId="77777777" w:rsidR="00D32072" w:rsidRPr="00D322C1" w:rsidRDefault="00D32072" w:rsidP="00761A42">
            <w:pPr>
              <w:jc w:val="center"/>
            </w:pPr>
            <w:r w:rsidRPr="00D322C1">
              <w:t>CO</w:t>
            </w:r>
            <w:r>
              <w:t>5</w:t>
            </w:r>
          </w:p>
        </w:tc>
        <w:tc>
          <w:tcPr>
            <w:tcW w:w="256" w:type="pct"/>
            <w:vAlign w:val="center"/>
          </w:tcPr>
          <w:p w14:paraId="3B031494" w14:textId="77777777" w:rsidR="00D32072" w:rsidRPr="009C4175" w:rsidRDefault="00D32072" w:rsidP="00761A42">
            <w:pPr>
              <w:jc w:val="center"/>
            </w:pPr>
            <w:r w:rsidRPr="009C4175">
              <w:t>U</w:t>
            </w:r>
          </w:p>
        </w:tc>
        <w:tc>
          <w:tcPr>
            <w:tcW w:w="217" w:type="pct"/>
            <w:vAlign w:val="center"/>
          </w:tcPr>
          <w:p w14:paraId="0039434B" w14:textId="77777777" w:rsidR="00D32072" w:rsidRPr="009C4175" w:rsidRDefault="00D32072" w:rsidP="00761A42">
            <w:pPr>
              <w:jc w:val="center"/>
            </w:pPr>
            <w:r w:rsidRPr="009C4175">
              <w:t>1</w:t>
            </w:r>
          </w:p>
        </w:tc>
      </w:tr>
      <w:tr w:rsidR="00D32072" w:rsidRPr="009C4175" w14:paraId="1D9A12B5" w14:textId="77777777" w:rsidTr="00192B47">
        <w:trPr>
          <w:trHeight w:val="283"/>
        </w:trPr>
        <w:tc>
          <w:tcPr>
            <w:tcW w:w="272" w:type="pct"/>
            <w:vAlign w:val="center"/>
          </w:tcPr>
          <w:p w14:paraId="6EBF6EB5" w14:textId="77777777" w:rsidR="00D32072" w:rsidRPr="009C4175" w:rsidRDefault="00D32072" w:rsidP="00761A42">
            <w:pPr>
              <w:jc w:val="center"/>
            </w:pPr>
            <w:r w:rsidRPr="009C4175">
              <w:t>10.</w:t>
            </w:r>
          </w:p>
        </w:tc>
        <w:tc>
          <w:tcPr>
            <w:tcW w:w="3936" w:type="pct"/>
            <w:gridSpan w:val="2"/>
          </w:tcPr>
          <w:p w14:paraId="41071582" w14:textId="77777777" w:rsidR="00D32072" w:rsidRPr="009C4175" w:rsidRDefault="00D32072" w:rsidP="00A61EC3">
            <w:pPr>
              <w:spacing w:line="276" w:lineRule="auto"/>
              <w:jc w:val="both"/>
            </w:pPr>
            <w:r>
              <w:t>Write the formula for finding discharge through a large rectangular orifice.</w:t>
            </w:r>
          </w:p>
        </w:tc>
        <w:tc>
          <w:tcPr>
            <w:tcW w:w="319" w:type="pct"/>
            <w:vAlign w:val="center"/>
          </w:tcPr>
          <w:p w14:paraId="47D0EA87" w14:textId="77777777" w:rsidR="00D32072" w:rsidRPr="00D322C1" w:rsidRDefault="00D32072" w:rsidP="00761A42">
            <w:pPr>
              <w:jc w:val="center"/>
            </w:pPr>
            <w:r w:rsidRPr="00D322C1">
              <w:t>CO</w:t>
            </w:r>
            <w:r>
              <w:t>6</w:t>
            </w:r>
          </w:p>
        </w:tc>
        <w:tc>
          <w:tcPr>
            <w:tcW w:w="256" w:type="pct"/>
            <w:vAlign w:val="center"/>
          </w:tcPr>
          <w:p w14:paraId="34C20FC4" w14:textId="77777777" w:rsidR="00D32072" w:rsidRPr="009C4175" w:rsidRDefault="00D32072" w:rsidP="00761A42">
            <w:pPr>
              <w:jc w:val="center"/>
            </w:pPr>
            <w:r>
              <w:t>A</w:t>
            </w:r>
          </w:p>
        </w:tc>
        <w:tc>
          <w:tcPr>
            <w:tcW w:w="217" w:type="pct"/>
            <w:vAlign w:val="center"/>
          </w:tcPr>
          <w:p w14:paraId="13E39A10" w14:textId="77777777" w:rsidR="00D32072" w:rsidRPr="009C4175" w:rsidRDefault="00D32072" w:rsidP="00761A42">
            <w:pPr>
              <w:jc w:val="center"/>
            </w:pPr>
            <w:r w:rsidRPr="009C4175">
              <w:t>1</w:t>
            </w:r>
          </w:p>
        </w:tc>
      </w:tr>
      <w:tr w:rsidR="00D32072" w:rsidRPr="009C4175" w14:paraId="518DFF26" w14:textId="77777777" w:rsidTr="00F94208">
        <w:trPr>
          <w:trHeight w:val="552"/>
        </w:trPr>
        <w:tc>
          <w:tcPr>
            <w:tcW w:w="5000" w:type="pct"/>
            <w:gridSpan w:val="6"/>
            <w:vAlign w:val="center"/>
          </w:tcPr>
          <w:p w14:paraId="3ACC7AC1" w14:textId="77777777" w:rsidR="00D32072" w:rsidRPr="009C4175" w:rsidRDefault="00D32072" w:rsidP="00E73042">
            <w:pPr>
              <w:jc w:val="center"/>
              <w:rPr>
                <w:b/>
              </w:rPr>
            </w:pPr>
            <w:r w:rsidRPr="009C4175">
              <w:rPr>
                <w:b/>
              </w:rPr>
              <w:t>PART – B (6 X 3 = 18 MARKS)</w:t>
            </w:r>
          </w:p>
        </w:tc>
      </w:tr>
      <w:tr w:rsidR="00D32072" w:rsidRPr="009C4175" w14:paraId="54192BF3" w14:textId="77777777" w:rsidTr="009D0EB4">
        <w:trPr>
          <w:trHeight w:val="283"/>
        </w:trPr>
        <w:tc>
          <w:tcPr>
            <w:tcW w:w="272" w:type="pct"/>
          </w:tcPr>
          <w:p w14:paraId="4F82481E" w14:textId="77777777" w:rsidR="00D32072" w:rsidRPr="009C4175" w:rsidRDefault="00D32072" w:rsidP="009D0EB4">
            <w:pPr>
              <w:pStyle w:val="NoSpacing"/>
              <w:jc w:val="center"/>
            </w:pPr>
            <w:r w:rsidRPr="009C4175">
              <w:t>11.</w:t>
            </w:r>
          </w:p>
        </w:tc>
        <w:tc>
          <w:tcPr>
            <w:tcW w:w="3936" w:type="pct"/>
            <w:gridSpan w:val="2"/>
          </w:tcPr>
          <w:p w14:paraId="541595A4" w14:textId="77777777" w:rsidR="00D32072" w:rsidRPr="009C4175" w:rsidRDefault="00D32072" w:rsidP="00A61EC3">
            <w:pPr>
              <w:pStyle w:val="NoSpacing"/>
              <w:spacing w:line="276" w:lineRule="auto"/>
              <w:jc w:val="both"/>
            </w:pPr>
            <w:r w:rsidRPr="00B577A4">
              <w:t>Justify the dimensional homogeneity concept with an example.</w:t>
            </w:r>
          </w:p>
        </w:tc>
        <w:tc>
          <w:tcPr>
            <w:tcW w:w="319" w:type="pct"/>
          </w:tcPr>
          <w:p w14:paraId="5B1AA040" w14:textId="77777777" w:rsidR="00D32072" w:rsidRPr="00D322C1" w:rsidRDefault="00D32072" w:rsidP="009D0EB4">
            <w:pPr>
              <w:pStyle w:val="NoSpacing"/>
              <w:jc w:val="center"/>
            </w:pPr>
            <w:r w:rsidRPr="00D322C1">
              <w:t>CO</w:t>
            </w:r>
            <w:r>
              <w:t>1</w:t>
            </w:r>
          </w:p>
        </w:tc>
        <w:tc>
          <w:tcPr>
            <w:tcW w:w="256" w:type="pct"/>
          </w:tcPr>
          <w:p w14:paraId="278291C4" w14:textId="77777777" w:rsidR="00D32072" w:rsidRPr="009C4175" w:rsidRDefault="00D32072" w:rsidP="009D0EB4">
            <w:pPr>
              <w:pStyle w:val="NoSpacing"/>
              <w:jc w:val="center"/>
            </w:pPr>
            <w:r>
              <w:t>E</w:t>
            </w:r>
          </w:p>
        </w:tc>
        <w:tc>
          <w:tcPr>
            <w:tcW w:w="217" w:type="pct"/>
          </w:tcPr>
          <w:p w14:paraId="571ECFDD" w14:textId="77777777" w:rsidR="00D32072" w:rsidRPr="009C4175" w:rsidRDefault="00D32072" w:rsidP="009D0EB4">
            <w:pPr>
              <w:pStyle w:val="NoSpacing"/>
              <w:jc w:val="center"/>
            </w:pPr>
            <w:r w:rsidRPr="009C4175">
              <w:t>3</w:t>
            </w:r>
          </w:p>
        </w:tc>
      </w:tr>
      <w:tr w:rsidR="00D32072" w:rsidRPr="009C4175" w14:paraId="751CE9F5" w14:textId="77777777" w:rsidTr="009D0EB4">
        <w:trPr>
          <w:trHeight w:val="283"/>
        </w:trPr>
        <w:tc>
          <w:tcPr>
            <w:tcW w:w="272" w:type="pct"/>
          </w:tcPr>
          <w:p w14:paraId="64B7DADF" w14:textId="77777777" w:rsidR="00D32072" w:rsidRPr="009C4175" w:rsidRDefault="00D32072" w:rsidP="009D0EB4">
            <w:pPr>
              <w:pStyle w:val="NoSpacing"/>
              <w:jc w:val="center"/>
            </w:pPr>
            <w:r w:rsidRPr="009C4175">
              <w:t>12.</w:t>
            </w:r>
          </w:p>
        </w:tc>
        <w:tc>
          <w:tcPr>
            <w:tcW w:w="3936" w:type="pct"/>
            <w:gridSpan w:val="2"/>
          </w:tcPr>
          <w:p w14:paraId="7C5495CB" w14:textId="77777777" w:rsidR="00D32072" w:rsidRPr="009C4175" w:rsidRDefault="00D32072" w:rsidP="00A61EC3">
            <w:pPr>
              <w:pStyle w:val="NoSpacing"/>
              <w:spacing w:line="276" w:lineRule="auto"/>
              <w:jc w:val="both"/>
            </w:pPr>
            <w:r w:rsidRPr="00290207">
              <w:t>The pressure intensity at a point in a fluid is given as 3.924 N/cm</w:t>
            </w:r>
            <w:r w:rsidRPr="00290207">
              <w:rPr>
                <w:vertAlign w:val="superscript"/>
              </w:rPr>
              <w:t>2</w:t>
            </w:r>
            <w:r w:rsidRPr="00290207">
              <w:t xml:space="preserve">. </w:t>
            </w:r>
            <w:r>
              <w:t>Calculate</w:t>
            </w:r>
            <w:r w:rsidRPr="00290207">
              <w:t xml:space="preserve"> the corresponding height of fluid is a) water b) oil of sp.gr 0.9.</w:t>
            </w:r>
          </w:p>
        </w:tc>
        <w:tc>
          <w:tcPr>
            <w:tcW w:w="319" w:type="pct"/>
          </w:tcPr>
          <w:p w14:paraId="54038574" w14:textId="77777777" w:rsidR="00D32072" w:rsidRPr="00D322C1" w:rsidRDefault="00D32072" w:rsidP="009D0EB4">
            <w:pPr>
              <w:pStyle w:val="NoSpacing"/>
              <w:jc w:val="center"/>
            </w:pPr>
            <w:r w:rsidRPr="00D322C1">
              <w:t>CO</w:t>
            </w:r>
            <w:r>
              <w:t>2</w:t>
            </w:r>
          </w:p>
        </w:tc>
        <w:tc>
          <w:tcPr>
            <w:tcW w:w="256" w:type="pct"/>
          </w:tcPr>
          <w:p w14:paraId="2623A4F5" w14:textId="77777777" w:rsidR="00D32072" w:rsidRPr="009C4175" w:rsidRDefault="00D32072" w:rsidP="009D0EB4">
            <w:pPr>
              <w:pStyle w:val="NoSpacing"/>
              <w:jc w:val="center"/>
            </w:pPr>
            <w:r>
              <w:t>An</w:t>
            </w:r>
          </w:p>
        </w:tc>
        <w:tc>
          <w:tcPr>
            <w:tcW w:w="217" w:type="pct"/>
          </w:tcPr>
          <w:p w14:paraId="407C2179" w14:textId="77777777" w:rsidR="00D32072" w:rsidRPr="009C4175" w:rsidRDefault="00D32072" w:rsidP="009D0EB4">
            <w:pPr>
              <w:pStyle w:val="NoSpacing"/>
              <w:jc w:val="center"/>
            </w:pPr>
            <w:r w:rsidRPr="009C4175">
              <w:t>3</w:t>
            </w:r>
          </w:p>
        </w:tc>
      </w:tr>
      <w:tr w:rsidR="00D32072" w:rsidRPr="009C4175" w14:paraId="374F2FAE" w14:textId="77777777" w:rsidTr="009D0EB4">
        <w:trPr>
          <w:trHeight w:val="283"/>
        </w:trPr>
        <w:tc>
          <w:tcPr>
            <w:tcW w:w="272" w:type="pct"/>
          </w:tcPr>
          <w:p w14:paraId="71485563" w14:textId="77777777" w:rsidR="00D32072" w:rsidRPr="009C4175" w:rsidRDefault="00D32072" w:rsidP="009D0EB4">
            <w:pPr>
              <w:pStyle w:val="NoSpacing"/>
              <w:jc w:val="center"/>
            </w:pPr>
            <w:r w:rsidRPr="009C4175">
              <w:t>13.</w:t>
            </w:r>
          </w:p>
        </w:tc>
        <w:tc>
          <w:tcPr>
            <w:tcW w:w="3936" w:type="pct"/>
            <w:gridSpan w:val="2"/>
          </w:tcPr>
          <w:p w14:paraId="7F009AB1" w14:textId="77777777" w:rsidR="00D32072" w:rsidRPr="009C4175" w:rsidRDefault="00D32072" w:rsidP="00A61EC3">
            <w:pPr>
              <w:pStyle w:val="NoSpacing"/>
              <w:spacing w:line="276" w:lineRule="auto"/>
              <w:jc w:val="both"/>
            </w:pPr>
            <w:r>
              <w:t>State Bernoulli’s theorem and mention the assumptions made in the derivation of Bernoulli’s equation.</w:t>
            </w:r>
          </w:p>
        </w:tc>
        <w:tc>
          <w:tcPr>
            <w:tcW w:w="319" w:type="pct"/>
          </w:tcPr>
          <w:p w14:paraId="553B6F83" w14:textId="77777777" w:rsidR="00D32072" w:rsidRPr="00D322C1" w:rsidRDefault="00D32072" w:rsidP="009D0EB4">
            <w:pPr>
              <w:pStyle w:val="NoSpacing"/>
              <w:jc w:val="center"/>
            </w:pPr>
            <w:r w:rsidRPr="00D322C1">
              <w:t>CO</w:t>
            </w:r>
            <w:r>
              <w:t>3</w:t>
            </w:r>
          </w:p>
        </w:tc>
        <w:tc>
          <w:tcPr>
            <w:tcW w:w="256" w:type="pct"/>
          </w:tcPr>
          <w:p w14:paraId="6431CE21" w14:textId="77777777" w:rsidR="00D32072" w:rsidRPr="009C4175" w:rsidRDefault="00D32072" w:rsidP="009D0EB4">
            <w:pPr>
              <w:pStyle w:val="NoSpacing"/>
              <w:jc w:val="center"/>
            </w:pPr>
            <w:r>
              <w:t>R</w:t>
            </w:r>
          </w:p>
        </w:tc>
        <w:tc>
          <w:tcPr>
            <w:tcW w:w="217" w:type="pct"/>
          </w:tcPr>
          <w:p w14:paraId="65BDA426" w14:textId="77777777" w:rsidR="00D32072" w:rsidRPr="009C4175" w:rsidRDefault="00D32072" w:rsidP="009D0EB4">
            <w:pPr>
              <w:pStyle w:val="NoSpacing"/>
              <w:jc w:val="center"/>
            </w:pPr>
            <w:r w:rsidRPr="009C4175">
              <w:t>3</w:t>
            </w:r>
          </w:p>
        </w:tc>
      </w:tr>
      <w:tr w:rsidR="00D32072" w:rsidRPr="009C4175" w14:paraId="2FA1209E" w14:textId="77777777" w:rsidTr="009D0EB4">
        <w:trPr>
          <w:trHeight w:val="283"/>
        </w:trPr>
        <w:tc>
          <w:tcPr>
            <w:tcW w:w="272" w:type="pct"/>
          </w:tcPr>
          <w:p w14:paraId="73E4F2EF" w14:textId="77777777" w:rsidR="00D32072" w:rsidRPr="009C4175" w:rsidRDefault="00D32072" w:rsidP="009D0EB4">
            <w:pPr>
              <w:pStyle w:val="NoSpacing"/>
              <w:jc w:val="center"/>
            </w:pPr>
            <w:r w:rsidRPr="009C4175">
              <w:t>14.</w:t>
            </w:r>
          </w:p>
        </w:tc>
        <w:tc>
          <w:tcPr>
            <w:tcW w:w="3936" w:type="pct"/>
            <w:gridSpan w:val="2"/>
          </w:tcPr>
          <w:p w14:paraId="3148BB07" w14:textId="77777777" w:rsidR="00D32072" w:rsidRPr="009C4175" w:rsidRDefault="00D32072" w:rsidP="00A61EC3">
            <w:pPr>
              <w:pStyle w:val="NoSpacing"/>
              <w:spacing w:line="276" w:lineRule="auto"/>
              <w:jc w:val="both"/>
            </w:pPr>
            <w:r>
              <w:t>D</w:t>
            </w:r>
            <w:r w:rsidRPr="000B739C">
              <w:t>ifferentiate</w:t>
            </w:r>
            <w:r>
              <w:t xml:space="preserve"> between</w:t>
            </w:r>
            <w:r w:rsidRPr="000B739C">
              <w:t xml:space="preserve"> major and minor energy losses.</w:t>
            </w:r>
          </w:p>
        </w:tc>
        <w:tc>
          <w:tcPr>
            <w:tcW w:w="319" w:type="pct"/>
          </w:tcPr>
          <w:p w14:paraId="4E3BCD4A" w14:textId="77777777" w:rsidR="00D32072" w:rsidRPr="00D322C1" w:rsidRDefault="00D32072" w:rsidP="009D0EB4">
            <w:pPr>
              <w:pStyle w:val="NoSpacing"/>
              <w:jc w:val="center"/>
            </w:pPr>
            <w:r w:rsidRPr="00D322C1">
              <w:t>CO</w:t>
            </w:r>
            <w:r>
              <w:t>4</w:t>
            </w:r>
          </w:p>
        </w:tc>
        <w:tc>
          <w:tcPr>
            <w:tcW w:w="256" w:type="pct"/>
          </w:tcPr>
          <w:p w14:paraId="673F703D" w14:textId="77777777" w:rsidR="00D32072" w:rsidRPr="009C4175" w:rsidRDefault="00D32072" w:rsidP="009D0EB4">
            <w:pPr>
              <w:pStyle w:val="NoSpacing"/>
              <w:jc w:val="center"/>
            </w:pPr>
            <w:r w:rsidRPr="009C4175">
              <w:t>U</w:t>
            </w:r>
          </w:p>
        </w:tc>
        <w:tc>
          <w:tcPr>
            <w:tcW w:w="217" w:type="pct"/>
          </w:tcPr>
          <w:p w14:paraId="07C1C4A2" w14:textId="77777777" w:rsidR="00D32072" w:rsidRPr="009C4175" w:rsidRDefault="00D32072" w:rsidP="009D0EB4">
            <w:pPr>
              <w:pStyle w:val="NoSpacing"/>
              <w:jc w:val="center"/>
            </w:pPr>
            <w:r w:rsidRPr="009C4175">
              <w:t>3</w:t>
            </w:r>
          </w:p>
        </w:tc>
      </w:tr>
      <w:tr w:rsidR="00D32072" w:rsidRPr="009C4175" w14:paraId="4E037242" w14:textId="77777777" w:rsidTr="009D0EB4">
        <w:trPr>
          <w:trHeight w:val="283"/>
        </w:trPr>
        <w:tc>
          <w:tcPr>
            <w:tcW w:w="272" w:type="pct"/>
          </w:tcPr>
          <w:p w14:paraId="536D15DA" w14:textId="77777777" w:rsidR="00D32072" w:rsidRPr="009C4175" w:rsidRDefault="00D32072" w:rsidP="009D0EB4">
            <w:pPr>
              <w:pStyle w:val="NoSpacing"/>
              <w:jc w:val="center"/>
            </w:pPr>
            <w:r w:rsidRPr="009C4175">
              <w:t>15.</w:t>
            </w:r>
          </w:p>
        </w:tc>
        <w:tc>
          <w:tcPr>
            <w:tcW w:w="3936" w:type="pct"/>
            <w:gridSpan w:val="2"/>
          </w:tcPr>
          <w:p w14:paraId="1AEC3ED7" w14:textId="77777777" w:rsidR="00D32072" w:rsidRPr="009C4175" w:rsidRDefault="00D32072" w:rsidP="00A61EC3">
            <w:pPr>
              <w:pStyle w:val="NoSpacing"/>
              <w:spacing w:line="276" w:lineRule="auto"/>
              <w:jc w:val="both"/>
            </w:pPr>
            <w:r>
              <w:t>A crude of kinematic viscosity 0.4 stoke is flowing through a pipe of diameter 300 mm at the rate of 300 litres/s. Determine the head loss due to friction for a length of 50 m of pipe.</w:t>
            </w:r>
          </w:p>
        </w:tc>
        <w:tc>
          <w:tcPr>
            <w:tcW w:w="319" w:type="pct"/>
          </w:tcPr>
          <w:p w14:paraId="74336E22" w14:textId="77777777" w:rsidR="00D32072" w:rsidRPr="00D322C1" w:rsidRDefault="00D32072" w:rsidP="009D0EB4">
            <w:pPr>
              <w:pStyle w:val="NoSpacing"/>
              <w:jc w:val="center"/>
            </w:pPr>
            <w:r w:rsidRPr="00D322C1">
              <w:t>CO</w:t>
            </w:r>
            <w:r>
              <w:t>5</w:t>
            </w:r>
          </w:p>
        </w:tc>
        <w:tc>
          <w:tcPr>
            <w:tcW w:w="256" w:type="pct"/>
          </w:tcPr>
          <w:p w14:paraId="7414F8BF" w14:textId="77777777" w:rsidR="00D32072" w:rsidRPr="009C4175" w:rsidRDefault="00D32072" w:rsidP="009D0EB4">
            <w:pPr>
              <w:pStyle w:val="NoSpacing"/>
              <w:jc w:val="center"/>
            </w:pPr>
            <w:r w:rsidRPr="009C4175">
              <w:t>A</w:t>
            </w:r>
          </w:p>
        </w:tc>
        <w:tc>
          <w:tcPr>
            <w:tcW w:w="217" w:type="pct"/>
          </w:tcPr>
          <w:p w14:paraId="6397B4E4" w14:textId="77777777" w:rsidR="00D32072" w:rsidRPr="009C4175" w:rsidRDefault="00D32072" w:rsidP="009D0EB4">
            <w:pPr>
              <w:pStyle w:val="NoSpacing"/>
              <w:jc w:val="center"/>
            </w:pPr>
            <w:r w:rsidRPr="009C4175">
              <w:t>3</w:t>
            </w:r>
          </w:p>
        </w:tc>
      </w:tr>
      <w:tr w:rsidR="00D32072" w:rsidRPr="009C4175" w14:paraId="41B694FE" w14:textId="77777777" w:rsidTr="009D0EB4">
        <w:trPr>
          <w:trHeight w:val="283"/>
        </w:trPr>
        <w:tc>
          <w:tcPr>
            <w:tcW w:w="272" w:type="pct"/>
          </w:tcPr>
          <w:p w14:paraId="7543293C" w14:textId="77777777" w:rsidR="00D32072" w:rsidRPr="009C4175" w:rsidRDefault="00D32072" w:rsidP="009D0EB4">
            <w:pPr>
              <w:pStyle w:val="NoSpacing"/>
              <w:jc w:val="center"/>
            </w:pPr>
            <w:r w:rsidRPr="009C4175">
              <w:t>16.</w:t>
            </w:r>
          </w:p>
        </w:tc>
        <w:tc>
          <w:tcPr>
            <w:tcW w:w="3936" w:type="pct"/>
            <w:gridSpan w:val="2"/>
          </w:tcPr>
          <w:p w14:paraId="2C91EC24" w14:textId="77777777" w:rsidR="00D32072" w:rsidRPr="009C4175" w:rsidRDefault="00D32072" w:rsidP="00A61EC3">
            <w:pPr>
              <w:pStyle w:val="NoSpacing"/>
              <w:spacing w:line="276" w:lineRule="auto"/>
              <w:jc w:val="both"/>
            </w:pPr>
            <w:r w:rsidRPr="000B739C">
              <w:t>The head of water over the centre of an orifice of diameter 20 mm is 1m. The actual discharge through the orifice is 0.85 litres/s. Find the coefficient of discharge.</w:t>
            </w:r>
          </w:p>
        </w:tc>
        <w:tc>
          <w:tcPr>
            <w:tcW w:w="319" w:type="pct"/>
          </w:tcPr>
          <w:p w14:paraId="751CF8F7" w14:textId="77777777" w:rsidR="00D32072" w:rsidRPr="00D322C1" w:rsidRDefault="00D32072" w:rsidP="009D0EB4">
            <w:pPr>
              <w:pStyle w:val="NoSpacing"/>
              <w:jc w:val="center"/>
            </w:pPr>
            <w:r w:rsidRPr="00D322C1">
              <w:t>CO</w:t>
            </w:r>
            <w:r>
              <w:t>6</w:t>
            </w:r>
          </w:p>
        </w:tc>
        <w:tc>
          <w:tcPr>
            <w:tcW w:w="256" w:type="pct"/>
          </w:tcPr>
          <w:p w14:paraId="73881E67" w14:textId="77777777" w:rsidR="00D32072" w:rsidRPr="009C4175" w:rsidRDefault="00D32072" w:rsidP="009D0EB4">
            <w:pPr>
              <w:pStyle w:val="NoSpacing"/>
              <w:jc w:val="center"/>
            </w:pPr>
            <w:r>
              <w:t>U</w:t>
            </w:r>
          </w:p>
        </w:tc>
        <w:tc>
          <w:tcPr>
            <w:tcW w:w="217" w:type="pct"/>
          </w:tcPr>
          <w:p w14:paraId="48034D3A" w14:textId="77777777" w:rsidR="00D32072" w:rsidRPr="009C4175" w:rsidRDefault="00D32072" w:rsidP="009D0EB4">
            <w:pPr>
              <w:pStyle w:val="NoSpacing"/>
              <w:jc w:val="center"/>
            </w:pPr>
            <w:r w:rsidRPr="009C4175">
              <w:t>3</w:t>
            </w:r>
          </w:p>
        </w:tc>
      </w:tr>
      <w:tr w:rsidR="00D32072" w:rsidRPr="009C4175" w14:paraId="4ACE4562" w14:textId="77777777" w:rsidTr="00517D3B">
        <w:trPr>
          <w:trHeight w:val="552"/>
        </w:trPr>
        <w:tc>
          <w:tcPr>
            <w:tcW w:w="5000" w:type="pct"/>
            <w:gridSpan w:val="6"/>
          </w:tcPr>
          <w:p w14:paraId="147EB5D5" w14:textId="77777777" w:rsidR="00D32072" w:rsidRPr="009C4175" w:rsidRDefault="00D32072" w:rsidP="00B577A4">
            <w:pPr>
              <w:jc w:val="center"/>
              <w:rPr>
                <w:b/>
              </w:rPr>
            </w:pPr>
            <w:r w:rsidRPr="009C4175">
              <w:rPr>
                <w:b/>
              </w:rPr>
              <w:t>PART – C (6 X 12 = 72 MARKS)</w:t>
            </w:r>
          </w:p>
          <w:p w14:paraId="5C1272E3" w14:textId="77777777" w:rsidR="00D32072" w:rsidRPr="009C4175" w:rsidRDefault="00D32072" w:rsidP="00B577A4">
            <w:pPr>
              <w:jc w:val="center"/>
              <w:rPr>
                <w:b/>
              </w:rPr>
            </w:pPr>
            <w:r w:rsidRPr="009C4175">
              <w:rPr>
                <w:b/>
              </w:rPr>
              <w:t>(Answer any five Questions from Q. No. 17 to 23, Q. No. 24 is Compulsory)</w:t>
            </w:r>
          </w:p>
        </w:tc>
      </w:tr>
      <w:tr w:rsidR="00D32072" w:rsidRPr="009C4175" w14:paraId="5AC8D5CD" w14:textId="77777777" w:rsidTr="009D0EB4">
        <w:trPr>
          <w:trHeight w:val="283"/>
        </w:trPr>
        <w:tc>
          <w:tcPr>
            <w:tcW w:w="272" w:type="pct"/>
          </w:tcPr>
          <w:p w14:paraId="66488F0D" w14:textId="77777777" w:rsidR="00D32072" w:rsidRPr="009C4175" w:rsidRDefault="00D32072" w:rsidP="009D0EB4">
            <w:pPr>
              <w:jc w:val="center"/>
            </w:pPr>
            <w:r w:rsidRPr="009C4175">
              <w:t>17.</w:t>
            </w:r>
          </w:p>
        </w:tc>
        <w:tc>
          <w:tcPr>
            <w:tcW w:w="189" w:type="pct"/>
          </w:tcPr>
          <w:p w14:paraId="08A4C662" w14:textId="77777777" w:rsidR="00D32072" w:rsidRPr="009C4175" w:rsidRDefault="00D32072" w:rsidP="009D0EB4">
            <w:pPr>
              <w:jc w:val="center"/>
            </w:pPr>
            <w:r w:rsidRPr="009C4175">
              <w:t>a.</w:t>
            </w:r>
          </w:p>
        </w:tc>
        <w:tc>
          <w:tcPr>
            <w:tcW w:w="3747" w:type="pct"/>
          </w:tcPr>
          <w:p w14:paraId="345B5D37" w14:textId="77777777" w:rsidR="00D32072" w:rsidRPr="009C4175" w:rsidRDefault="00D32072" w:rsidP="005D2F5B">
            <w:pPr>
              <w:spacing w:line="276" w:lineRule="auto"/>
              <w:jc w:val="both"/>
            </w:pPr>
            <w:r>
              <w:t>Classify the type of fluids and describe them.</w:t>
            </w:r>
          </w:p>
        </w:tc>
        <w:tc>
          <w:tcPr>
            <w:tcW w:w="319" w:type="pct"/>
          </w:tcPr>
          <w:p w14:paraId="3013E8FD" w14:textId="77777777" w:rsidR="00D32072" w:rsidRPr="009C4175" w:rsidRDefault="00D32072" w:rsidP="009D0EB4">
            <w:pPr>
              <w:jc w:val="center"/>
            </w:pPr>
            <w:r w:rsidRPr="009C4175">
              <w:t>CO</w:t>
            </w:r>
            <w:r>
              <w:t>1</w:t>
            </w:r>
          </w:p>
        </w:tc>
        <w:tc>
          <w:tcPr>
            <w:tcW w:w="256" w:type="pct"/>
          </w:tcPr>
          <w:p w14:paraId="06DDFBDE" w14:textId="77777777" w:rsidR="00D32072" w:rsidRPr="009C4175" w:rsidRDefault="00D32072" w:rsidP="009D0EB4">
            <w:pPr>
              <w:jc w:val="center"/>
            </w:pPr>
            <w:r>
              <w:t>An</w:t>
            </w:r>
          </w:p>
        </w:tc>
        <w:tc>
          <w:tcPr>
            <w:tcW w:w="217" w:type="pct"/>
          </w:tcPr>
          <w:p w14:paraId="0D1431D8" w14:textId="77777777" w:rsidR="00D32072" w:rsidRPr="009C4175" w:rsidRDefault="00D32072" w:rsidP="009D0EB4">
            <w:pPr>
              <w:jc w:val="center"/>
            </w:pPr>
            <w:r>
              <w:t>4</w:t>
            </w:r>
          </w:p>
        </w:tc>
      </w:tr>
      <w:tr w:rsidR="00D32072" w:rsidRPr="009C4175" w14:paraId="455D1CC9" w14:textId="77777777" w:rsidTr="009D0EB4">
        <w:trPr>
          <w:trHeight w:val="283"/>
        </w:trPr>
        <w:tc>
          <w:tcPr>
            <w:tcW w:w="272" w:type="pct"/>
          </w:tcPr>
          <w:p w14:paraId="65BF0B5D" w14:textId="77777777" w:rsidR="00D32072" w:rsidRPr="009C4175" w:rsidRDefault="00D32072" w:rsidP="009D0EB4">
            <w:pPr>
              <w:jc w:val="center"/>
            </w:pPr>
          </w:p>
        </w:tc>
        <w:tc>
          <w:tcPr>
            <w:tcW w:w="189" w:type="pct"/>
          </w:tcPr>
          <w:p w14:paraId="6D23CC38" w14:textId="77777777" w:rsidR="00D32072" w:rsidRPr="009C4175" w:rsidRDefault="00D32072" w:rsidP="009D0EB4">
            <w:pPr>
              <w:jc w:val="center"/>
            </w:pPr>
            <w:r w:rsidRPr="009C4175">
              <w:t>b.</w:t>
            </w:r>
          </w:p>
        </w:tc>
        <w:tc>
          <w:tcPr>
            <w:tcW w:w="3747" w:type="pct"/>
          </w:tcPr>
          <w:p w14:paraId="115E6D98" w14:textId="77777777" w:rsidR="00D32072" w:rsidRPr="009C4175" w:rsidRDefault="00D32072" w:rsidP="005D2F5B">
            <w:pPr>
              <w:spacing w:line="276" w:lineRule="auto"/>
              <w:jc w:val="both"/>
              <w:rPr>
                <w:bCs/>
              </w:rPr>
            </w:pPr>
            <w:r>
              <w:rPr>
                <w:bCs/>
              </w:rPr>
              <w:t xml:space="preserve">Deduce an expression for a time period (t) of a pendulum, which depends upon length (L) and acceleration due to gravity.  </w:t>
            </w:r>
          </w:p>
        </w:tc>
        <w:tc>
          <w:tcPr>
            <w:tcW w:w="319" w:type="pct"/>
          </w:tcPr>
          <w:p w14:paraId="6E9F0D66" w14:textId="77777777" w:rsidR="00D32072" w:rsidRPr="009C4175" w:rsidRDefault="00D32072" w:rsidP="009D0EB4">
            <w:pPr>
              <w:jc w:val="center"/>
            </w:pPr>
            <w:r>
              <w:t>CO1</w:t>
            </w:r>
          </w:p>
        </w:tc>
        <w:tc>
          <w:tcPr>
            <w:tcW w:w="256" w:type="pct"/>
          </w:tcPr>
          <w:p w14:paraId="66D1F032" w14:textId="77777777" w:rsidR="00D32072" w:rsidRPr="009C4175" w:rsidRDefault="00D32072" w:rsidP="009D0EB4">
            <w:pPr>
              <w:jc w:val="center"/>
            </w:pPr>
            <w:r>
              <w:t>C</w:t>
            </w:r>
          </w:p>
        </w:tc>
        <w:tc>
          <w:tcPr>
            <w:tcW w:w="217" w:type="pct"/>
          </w:tcPr>
          <w:p w14:paraId="1EF8AEF8" w14:textId="77777777" w:rsidR="00D32072" w:rsidRPr="009C4175" w:rsidRDefault="00D32072" w:rsidP="009D0EB4">
            <w:pPr>
              <w:jc w:val="center"/>
            </w:pPr>
            <w:r>
              <w:t>4</w:t>
            </w:r>
          </w:p>
        </w:tc>
      </w:tr>
      <w:tr w:rsidR="00D32072" w:rsidRPr="009C4175" w14:paraId="70B7A604" w14:textId="77777777" w:rsidTr="009D0EB4">
        <w:trPr>
          <w:trHeight w:val="283"/>
        </w:trPr>
        <w:tc>
          <w:tcPr>
            <w:tcW w:w="272" w:type="pct"/>
          </w:tcPr>
          <w:p w14:paraId="202629CE" w14:textId="77777777" w:rsidR="00D32072" w:rsidRPr="009C4175" w:rsidRDefault="00D32072" w:rsidP="009D0EB4">
            <w:pPr>
              <w:jc w:val="center"/>
            </w:pPr>
          </w:p>
        </w:tc>
        <w:tc>
          <w:tcPr>
            <w:tcW w:w="189" w:type="pct"/>
          </w:tcPr>
          <w:p w14:paraId="731E950E" w14:textId="77777777" w:rsidR="00D32072" w:rsidRPr="009C4175" w:rsidRDefault="00D32072" w:rsidP="009D0EB4">
            <w:pPr>
              <w:jc w:val="center"/>
            </w:pPr>
            <w:r>
              <w:t>c.</w:t>
            </w:r>
          </w:p>
        </w:tc>
        <w:tc>
          <w:tcPr>
            <w:tcW w:w="3747" w:type="pct"/>
          </w:tcPr>
          <w:p w14:paraId="77493664" w14:textId="77777777" w:rsidR="00D32072" w:rsidRPr="009C4175" w:rsidRDefault="00D32072" w:rsidP="005D2F5B">
            <w:pPr>
              <w:spacing w:line="276" w:lineRule="auto"/>
              <w:jc w:val="both"/>
            </w:pPr>
            <w:r>
              <w:t>Determine the bulk modulus of elasticity of a liquid which is compressed in a cylinder from a volume of 0.0125 m</w:t>
            </w:r>
            <w:r w:rsidRPr="008C619D">
              <w:rPr>
                <w:vertAlign w:val="superscript"/>
              </w:rPr>
              <w:t>3</w:t>
            </w:r>
            <w:r>
              <w:t xml:space="preserve"> at 80 N/cm</w:t>
            </w:r>
            <w:r w:rsidRPr="008C619D">
              <w:rPr>
                <w:vertAlign w:val="superscript"/>
              </w:rPr>
              <w:t xml:space="preserve">2 </w:t>
            </w:r>
            <w:r>
              <w:t>pressure to a volume of 0.0124 m</w:t>
            </w:r>
            <w:r w:rsidRPr="008C619D">
              <w:rPr>
                <w:vertAlign w:val="superscript"/>
              </w:rPr>
              <w:t xml:space="preserve">3 </w:t>
            </w:r>
            <w:r>
              <w:t>at 150 N/cm</w:t>
            </w:r>
            <w:r w:rsidRPr="008C619D">
              <w:rPr>
                <w:vertAlign w:val="superscript"/>
              </w:rPr>
              <w:t>2</w:t>
            </w:r>
            <w:r>
              <w:t xml:space="preserve"> pressure.</w:t>
            </w:r>
          </w:p>
        </w:tc>
        <w:tc>
          <w:tcPr>
            <w:tcW w:w="319" w:type="pct"/>
          </w:tcPr>
          <w:p w14:paraId="4EB8815B" w14:textId="77777777" w:rsidR="00D32072" w:rsidRPr="009C4175" w:rsidRDefault="00D32072" w:rsidP="009D0EB4">
            <w:pPr>
              <w:jc w:val="center"/>
            </w:pPr>
            <w:r>
              <w:t>CO1</w:t>
            </w:r>
          </w:p>
        </w:tc>
        <w:tc>
          <w:tcPr>
            <w:tcW w:w="256" w:type="pct"/>
          </w:tcPr>
          <w:p w14:paraId="1747509C" w14:textId="77777777" w:rsidR="00D32072" w:rsidRPr="009C4175" w:rsidRDefault="00D32072" w:rsidP="009D0EB4">
            <w:pPr>
              <w:jc w:val="center"/>
            </w:pPr>
            <w:r>
              <w:t>A</w:t>
            </w:r>
          </w:p>
        </w:tc>
        <w:tc>
          <w:tcPr>
            <w:tcW w:w="217" w:type="pct"/>
          </w:tcPr>
          <w:p w14:paraId="25EC2E44" w14:textId="77777777" w:rsidR="00D32072" w:rsidRPr="009C4175" w:rsidRDefault="00D32072" w:rsidP="009D0EB4">
            <w:pPr>
              <w:jc w:val="center"/>
            </w:pPr>
            <w:r>
              <w:t>4</w:t>
            </w:r>
          </w:p>
        </w:tc>
      </w:tr>
      <w:tr w:rsidR="00D32072" w:rsidRPr="009C4175" w14:paraId="70ED5F69" w14:textId="77777777" w:rsidTr="009D0EB4">
        <w:trPr>
          <w:trHeight w:val="2972"/>
        </w:trPr>
        <w:tc>
          <w:tcPr>
            <w:tcW w:w="272" w:type="pct"/>
          </w:tcPr>
          <w:p w14:paraId="5068D3F3" w14:textId="77777777" w:rsidR="00D32072" w:rsidRPr="009C4175" w:rsidRDefault="00D32072" w:rsidP="009D0EB4">
            <w:pPr>
              <w:jc w:val="center"/>
            </w:pPr>
            <w:r w:rsidRPr="009C4175">
              <w:lastRenderedPageBreak/>
              <w:t>18.</w:t>
            </w:r>
          </w:p>
        </w:tc>
        <w:tc>
          <w:tcPr>
            <w:tcW w:w="189" w:type="pct"/>
          </w:tcPr>
          <w:p w14:paraId="6097EBB7" w14:textId="77777777" w:rsidR="00D32072" w:rsidRPr="009C4175" w:rsidRDefault="00D32072" w:rsidP="009D0EB4">
            <w:pPr>
              <w:jc w:val="center"/>
            </w:pPr>
            <w:r w:rsidRPr="009C4175">
              <w:t>a.</w:t>
            </w:r>
          </w:p>
        </w:tc>
        <w:tc>
          <w:tcPr>
            <w:tcW w:w="3747" w:type="pct"/>
          </w:tcPr>
          <w:p w14:paraId="3F3AAE89" w14:textId="77777777" w:rsidR="00D32072" w:rsidRDefault="00D32072" w:rsidP="00B577A4">
            <w:r>
              <w:rPr>
                <w:noProof/>
              </w:rPr>
              <mc:AlternateContent>
                <mc:Choice Requires="wps">
                  <w:drawing>
                    <wp:anchor distT="0" distB="0" distL="114300" distR="114300" simplePos="0" relativeHeight="251659264" behindDoc="0" locked="0" layoutInCell="1" allowOverlap="1" wp14:anchorId="7B375357" wp14:editId="14852D37">
                      <wp:simplePos x="0" y="0"/>
                      <wp:positionH relativeFrom="column">
                        <wp:posOffset>71755</wp:posOffset>
                      </wp:positionH>
                      <wp:positionV relativeFrom="paragraph">
                        <wp:posOffset>177800</wp:posOffset>
                      </wp:positionV>
                      <wp:extent cx="2712720" cy="1729740"/>
                      <wp:effectExtent l="0" t="0" r="11430" b="22860"/>
                      <wp:wrapNone/>
                      <wp:docPr id="1873527559" name="Text Box 2"/>
                      <wp:cNvGraphicFramePr/>
                      <a:graphic xmlns:a="http://schemas.openxmlformats.org/drawingml/2006/main">
                        <a:graphicData uri="http://schemas.microsoft.com/office/word/2010/wordprocessingShape">
                          <wps:wsp>
                            <wps:cNvSpPr txBox="1"/>
                            <wps:spPr>
                              <a:xfrm>
                                <a:off x="0" y="0"/>
                                <a:ext cx="2712720" cy="1729740"/>
                              </a:xfrm>
                              <a:prstGeom prst="rect">
                                <a:avLst/>
                              </a:prstGeom>
                              <a:solidFill>
                                <a:schemeClr val="lt1"/>
                              </a:solidFill>
                              <a:ln w="12700">
                                <a:solidFill>
                                  <a:srgbClr val="FF0000"/>
                                </a:solidFill>
                              </a:ln>
                            </wps:spPr>
                            <wps:txbx>
                              <w:txbxContent>
                                <w:p w14:paraId="435996F2" w14:textId="77777777" w:rsidR="00D32072" w:rsidRDefault="00D32072" w:rsidP="00B5730D">
                                  <w:pPr>
                                    <w:jc w:val="both"/>
                                  </w:pPr>
                                  <w:r w:rsidRPr="00B5730D">
                                    <w:t xml:space="preserve">A differential manometer is connected at two points A and B of two pipes as shown in figure. The pipe A contains a liquid of   sp. gr = 1.5, while B contains a liquid of sp.gr = 0.9. The pressures at A and B are </w:t>
                                  </w:r>
                                  <w:r>
                                    <w:t>1.0</w:t>
                                  </w:r>
                                  <w:r w:rsidRPr="00B5730D">
                                    <w:t xml:space="preserve"> and 1.8 kgf/cm</w:t>
                                  </w:r>
                                  <w:r w:rsidRPr="00D14F98">
                                    <w:rPr>
                                      <w:vertAlign w:val="superscript"/>
                                    </w:rPr>
                                    <w:t>2</w:t>
                                  </w:r>
                                  <w:r w:rsidRPr="00B5730D">
                                    <w:t xml:space="preserve"> respectively. </w:t>
                                  </w:r>
                                  <w:r>
                                    <w:t>Calculate</w:t>
                                  </w:r>
                                  <w:r w:rsidRPr="00B5730D">
                                    <w:t xml:space="preserve"> the difference in mercury level in the differential manometer.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B375357" id="_x0000_t202" coordsize="21600,21600" o:spt="202" path="m,l,21600r21600,l21600,xe">
                      <v:stroke joinstyle="miter"/>
                      <v:path gradientshapeok="t" o:connecttype="rect"/>
                    </v:shapetype>
                    <v:shape id="Text Box 2" o:spid="_x0000_s1026" type="#_x0000_t202" style="position:absolute;margin-left:5.65pt;margin-top:14pt;width:213.6pt;height:136.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" fillcolor="white [3201]" strokecolor="red" strokeweight="1pt">
                      <v:textbox>
                        <w:txbxContent>
                          <w:p w14:paraId="435996F2" w14:textId="77777777" w:rsidR="00D32072" w:rsidRDefault="00D32072" w:rsidP="00B5730D">
                            <w:pPr>
                              <w:jc w:val="both"/>
                            </w:pPr>
                            <w:r w:rsidRPr="00B5730D">
                              <w:t xml:space="preserve">A differential manometer is connected at two points A and B of two pipes as shown in figure. The pipe A contains a liquid of   sp. gr = 1.5, while B contains a liquid of sp.gr = 0.9. The pressures at A and B are </w:t>
                            </w:r>
                            <w:r>
                              <w:t>1.0</w:t>
                            </w:r>
                            <w:r w:rsidRPr="00B5730D">
                              <w:t xml:space="preserve"> and 1.8 kgf/cm</w:t>
                            </w:r>
                            <w:r w:rsidRPr="00D14F98">
                              <w:rPr>
                                <w:vertAlign w:val="superscript"/>
                              </w:rPr>
                              <w:t>2</w:t>
                            </w:r>
                            <w:r w:rsidRPr="00B5730D">
                              <w:t xml:space="preserve"> respectively. </w:t>
                            </w:r>
                            <w:r>
                              <w:t>Calculate</w:t>
                            </w:r>
                            <w:r w:rsidRPr="00B5730D">
                              <w:t xml:space="preserve"> the difference in mercury level in the differential manometer.</w:t>
                            </w:r>
                          </w:p>
                        </w:txbxContent>
                      </v:textbox>
                    </v:shape>
                  </w:pict>
                </mc:Fallback>
              </mc:AlternateContent>
            </w:r>
          </w:p>
          <w:p w14:paraId="49469C8E" w14:textId="77777777" w:rsidR="00D32072" w:rsidRPr="009E6878" w:rsidRDefault="00D32072" w:rsidP="009E6878">
            <w:pPr>
              <w:tabs>
                <w:tab w:val="left" w:pos="4776"/>
              </w:tabs>
            </w:pPr>
            <w:r>
              <w:tab/>
            </w:r>
            <w:r>
              <w:rPr>
                <w:noProof/>
              </w:rPr>
              <w:drawing>
                <wp:inline distT="0" distB="0" distL="0" distR="0" wp14:anchorId="54244D27" wp14:editId="0FB0B786">
                  <wp:extent cx="1813560" cy="1830571"/>
                  <wp:effectExtent l="0" t="0" r="0" b="0"/>
                  <wp:docPr id="1771079863" name="Picture 1771079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2903"/>
                          <a:stretch>
                            <a:fillRect/>
                          </a:stretch>
                        </pic:blipFill>
                        <pic:spPr bwMode="auto">
                          <a:xfrm>
                            <a:off x="0" y="0"/>
                            <a:ext cx="1825780" cy="1842905"/>
                          </a:xfrm>
                          <a:prstGeom prst="rect">
                            <a:avLst/>
                          </a:prstGeom>
                          <a:noFill/>
                          <a:ln w="9525">
                            <a:noFill/>
                            <a:miter lim="800000"/>
                            <a:headEnd/>
                            <a:tailEnd/>
                          </a:ln>
                        </pic:spPr>
                      </pic:pic>
                    </a:graphicData>
                  </a:graphic>
                </wp:inline>
              </w:drawing>
            </w:r>
          </w:p>
        </w:tc>
        <w:tc>
          <w:tcPr>
            <w:tcW w:w="319" w:type="pct"/>
          </w:tcPr>
          <w:p w14:paraId="34F0C4CF" w14:textId="77777777" w:rsidR="00D32072" w:rsidRPr="009C4175" w:rsidRDefault="00D32072" w:rsidP="009D0EB4">
            <w:pPr>
              <w:jc w:val="center"/>
            </w:pPr>
            <w:r w:rsidRPr="009C4175">
              <w:t>CO</w:t>
            </w:r>
            <w:r>
              <w:t>2</w:t>
            </w:r>
          </w:p>
        </w:tc>
        <w:tc>
          <w:tcPr>
            <w:tcW w:w="256" w:type="pct"/>
          </w:tcPr>
          <w:p w14:paraId="13BB0F25" w14:textId="77777777" w:rsidR="00D32072" w:rsidRPr="009C4175" w:rsidRDefault="00D32072" w:rsidP="009D0EB4">
            <w:pPr>
              <w:jc w:val="center"/>
            </w:pPr>
            <w:r>
              <w:t>An</w:t>
            </w:r>
          </w:p>
        </w:tc>
        <w:tc>
          <w:tcPr>
            <w:tcW w:w="217" w:type="pct"/>
          </w:tcPr>
          <w:p w14:paraId="0A40BF08" w14:textId="77777777" w:rsidR="00D32072" w:rsidRPr="009C4175" w:rsidRDefault="00D32072" w:rsidP="009D0EB4">
            <w:pPr>
              <w:jc w:val="center"/>
            </w:pPr>
            <w:r>
              <w:t>7</w:t>
            </w:r>
          </w:p>
        </w:tc>
      </w:tr>
      <w:tr w:rsidR="00D32072" w:rsidRPr="009C4175" w14:paraId="74AB67FB" w14:textId="77777777" w:rsidTr="009D0EB4">
        <w:trPr>
          <w:trHeight w:val="283"/>
        </w:trPr>
        <w:tc>
          <w:tcPr>
            <w:tcW w:w="272" w:type="pct"/>
          </w:tcPr>
          <w:p w14:paraId="5D722040" w14:textId="77777777" w:rsidR="00D32072" w:rsidRPr="009C4175" w:rsidRDefault="00D32072" w:rsidP="009D0EB4">
            <w:pPr>
              <w:jc w:val="center"/>
            </w:pPr>
          </w:p>
        </w:tc>
        <w:tc>
          <w:tcPr>
            <w:tcW w:w="189" w:type="pct"/>
          </w:tcPr>
          <w:p w14:paraId="7E4C20AC" w14:textId="77777777" w:rsidR="00D32072" w:rsidRPr="009C4175" w:rsidRDefault="00D32072" w:rsidP="009D0EB4">
            <w:pPr>
              <w:jc w:val="center"/>
            </w:pPr>
            <w:r w:rsidRPr="009C4175">
              <w:t>b.</w:t>
            </w:r>
          </w:p>
        </w:tc>
        <w:tc>
          <w:tcPr>
            <w:tcW w:w="3747" w:type="pct"/>
          </w:tcPr>
          <w:p w14:paraId="498E5621" w14:textId="77777777" w:rsidR="00D32072" w:rsidRPr="009C4175" w:rsidRDefault="00D32072" w:rsidP="005D2F5B">
            <w:pPr>
              <w:spacing w:line="276" w:lineRule="auto"/>
              <w:jc w:val="both"/>
            </w:pPr>
            <w:r>
              <w:t>State and prove the Pascal’s law.</w:t>
            </w:r>
          </w:p>
        </w:tc>
        <w:tc>
          <w:tcPr>
            <w:tcW w:w="319" w:type="pct"/>
          </w:tcPr>
          <w:p w14:paraId="748AFC56" w14:textId="77777777" w:rsidR="00D32072" w:rsidRPr="009C4175" w:rsidRDefault="00D32072" w:rsidP="009D0EB4">
            <w:pPr>
              <w:jc w:val="center"/>
            </w:pPr>
            <w:r>
              <w:t>CO2</w:t>
            </w:r>
          </w:p>
        </w:tc>
        <w:tc>
          <w:tcPr>
            <w:tcW w:w="256" w:type="pct"/>
          </w:tcPr>
          <w:p w14:paraId="12FF72F8" w14:textId="77777777" w:rsidR="00D32072" w:rsidRPr="009C4175" w:rsidRDefault="00D32072" w:rsidP="009D0EB4">
            <w:pPr>
              <w:jc w:val="center"/>
            </w:pPr>
            <w:r>
              <w:t>C</w:t>
            </w:r>
          </w:p>
        </w:tc>
        <w:tc>
          <w:tcPr>
            <w:tcW w:w="217" w:type="pct"/>
          </w:tcPr>
          <w:p w14:paraId="6CEA5428" w14:textId="77777777" w:rsidR="00D32072" w:rsidRPr="009C4175" w:rsidRDefault="00D32072" w:rsidP="009D0EB4">
            <w:pPr>
              <w:jc w:val="center"/>
            </w:pPr>
            <w:r>
              <w:t>5</w:t>
            </w:r>
          </w:p>
        </w:tc>
      </w:tr>
      <w:tr w:rsidR="00D32072" w:rsidRPr="009C4175" w14:paraId="5D43F9E7" w14:textId="77777777" w:rsidTr="009D0EB4">
        <w:trPr>
          <w:trHeight w:val="283"/>
        </w:trPr>
        <w:tc>
          <w:tcPr>
            <w:tcW w:w="272" w:type="pct"/>
          </w:tcPr>
          <w:p w14:paraId="6EC10649" w14:textId="77777777" w:rsidR="00D32072" w:rsidRPr="009C4175" w:rsidRDefault="00D32072" w:rsidP="009D0EB4">
            <w:pPr>
              <w:jc w:val="center"/>
            </w:pPr>
          </w:p>
        </w:tc>
        <w:tc>
          <w:tcPr>
            <w:tcW w:w="189" w:type="pct"/>
          </w:tcPr>
          <w:p w14:paraId="7E1B1354" w14:textId="77777777" w:rsidR="00D32072" w:rsidRPr="009C4175" w:rsidRDefault="00D32072" w:rsidP="009D0EB4">
            <w:pPr>
              <w:jc w:val="center"/>
            </w:pPr>
          </w:p>
        </w:tc>
        <w:tc>
          <w:tcPr>
            <w:tcW w:w="3747" w:type="pct"/>
          </w:tcPr>
          <w:p w14:paraId="6FC1849C" w14:textId="77777777" w:rsidR="00D32072" w:rsidRPr="009C4175" w:rsidRDefault="00D32072" w:rsidP="00B577A4"/>
        </w:tc>
        <w:tc>
          <w:tcPr>
            <w:tcW w:w="319" w:type="pct"/>
          </w:tcPr>
          <w:p w14:paraId="6E0941B1" w14:textId="77777777" w:rsidR="00D32072" w:rsidRPr="009C4175" w:rsidRDefault="00D32072" w:rsidP="009D0EB4">
            <w:pPr>
              <w:jc w:val="center"/>
            </w:pPr>
          </w:p>
        </w:tc>
        <w:tc>
          <w:tcPr>
            <w:tcW w:w="256" w:type="pct"/>
          </w:tcPr>
          <w:p w14:paraId="742A083A" w14:textId="77777777" w:rsidR="00D32072" w:rsidRPr="009C4175" w:rsidRDefault="00D32072" w:rsidP="009D0EB4">
            <w:pPr>
              <w:jc w:val="center"/>
            </w:pPr>
          </w:p>
        </w:tc>
        <w:tc>
          <w:tcPr>
            <w:tcW w:w="217" w:type="pct"/>
          </w:tcPr>
          <w:p w14:paraId="0B8A8CB0" w14:textId="77777777" w:rsidR="00D32072" w:rsidRPr="009C4175" w:rsidRDefault="00D32072" w:rsidP="009D0EB4">
            <w:pPr>
              <w:jc w:val="center"/>
            </w:pPr>
          </w:p>
        </w:tc>
      </w:tr>
      <w:tr w:rsidR="00D32072" w:rsidRPr="009C4175" w14:paraId="32F71856" w14:textId="77777777" w:rsidTr="009D0EB4">
        <w:trPr>
          <w:trHeight w:val="283"/>
        </w:trPr>
        <w:tc>
          <w:tcPr>
            <w:tcW w:w="272" w:type="pct"/>
          </w:tcPr>
          <w:p w14:paraId="13D6F514" w14:textId="77777777" w:rsidR="00D32072" w:rsidRPr="009C4175" w:rsidRDefault="00D32072" w:rsidP="009D0EB4">
            <w:pPr>
              <w:jc w:val="center"/>
            </w:pPr>
            <w:r w:rsidRPr="009C4175">
              <w:t>19.</w:t>
            </w:r>
          </w:p>
        </w:tc>
        <w:tc>
          <w:tcPr>
            <w:tcW w:w="189" w:type="pct"/>
          </w:tcPr>
          <w:p w14:paraId="3884B1CB" w14:textId="77777777" w:rsidR="00D32072" w:rsidRPr="009C4175" w:rsidRDefault="00D32072" w:rsidP="009D0EB4">
            <w:pPr>
              <w:jc w:val="center"/>
            </w:pPr>
            <w:r w:rsidRPr="009C4175">
              <w:t>a.</w:t>
            </w:r>
          </w:p>
        </w:tc>
        <w:tc>
          <w:tcPr>
            <w:tcW w:w="3747" w:type="pct"/>
          </w:tcPr>
          <w:p w14:paraId="55A5950F" w14:textId="77777777" w:rsidR="00D32072" w:rsidRPr="009C4175" w:rsidRDefault="00D32072" w:rsidP="005D2F5B">
            <w:pPr>
              <w:spacing w:line="276" w:lineRule="auto"/>
              <w:jc w:val="both"/>
            </w:pPr>
            <w:r>
              <w:rPr>
                <w:lang w:val="en-IN"/>
              </w:rPr>
              <w:t xml:space="preserve">Develop an </w:t>
            </w:r>
            <w:r w:rsidRPr="00F3552B">
              <w:rPr>
                <w:lang w:val="en-IN"/>
              </w:rPr>
              <w:t xml:space="preserve">expression for </w:t>
            </w:r>
            <w:r>
              <w:rPr>
                <w:lang w:val="en-IN"/>
              </w:rPr>
              <w:t xml:space="preserve">the </w:t>
            </w:r>
            <w:r w:rsidRPr="00F3552B">
              <w:rPr>
                <w:lang w:val="en-IN"/>
              </w:rPr>
              <w:t xml:space="preserve">continuity equation in three-dimensional flow. </w:t>
            </w:r>
          </w:p>
        </w:tc>
        <w:tc>
          <w:tcPr>
            <w:tcW w:w="319" w:type="pct"/>
          </w:tcPr>
          <w:p w14:paraId="4C5431E5" w14:textId="77777777" w:rsidR="00D32072" w:rsidRPr="009C4175" w:rsidRDefault="00D32072" w:rsidP="009D0EB4">
            <w:pPr>
              <w:jc w:val="center"/>
            </w:pPr>
            <w:r w:rsidRPr="009C4175">
              <w:t>CO</w:t>
            </w:r>
            <w:r>
              <w:t>3</w:t>
            </w:r>
          </w:p>
        </w:tc>
        <w:tc>
          <w:tcPr>
            <w:tcW w:w="256" w:type="pct"/>
          </w:tcPr>
          <w:p w14:paraId="550B090A" w14:textId="77777777" w:rsidR="00D32072" w:rsidRPr="009C4175" w:rsidRDefault="00D32072" w:rsidP="009D0EB4">
            <w:pPr>
              <w:jc w:val="center"/>
            </w:pPr>
            <w:r>
              <w:t>A</w:t>
            </w:r>
          </w:p>
        </w:tc>
        <w:tc>
          <w:tcPr>
            <w:tcW w:w="217" w:type="pct"/>
          </w:tcPr>
          <w:p w14:paraId="23669F39" w14:textId="77777777" w:rsidR="00D32072" w:rsidRPr="009C4175" w:rsidRDefault="00D32072" w:rsidP="009D0EB4">
            <w:pPr>
              <w:jc w:val="center"/>
            </w:pPr>
            <w:r>
              <w:t>8</w:t>
            </w:r>
          </w:p>
        </w:tc>
      </w:tr>
      <w:tr w:rsidR="00D32072" w:rsidRPr="009C4175" w14:paraId="79FC807F" w14:textId="77777777" w:rsidTr="009D0EB4">
        <w:trPr>
          <w:trHeight w:val="283"/>
        </w:trPr>
        <w:tc>
          <w:tcPr>
            <w:tcW w:w="272" w:type="pct"/>
          </w:tcPr>
          <w:p w14:paraId="4C6D71C9" w14:textId="77777777" w:rsidR="00D32072" w:rsidRPr="009C4175" w:rsidRDefault="00D32072" w:rsidP="009D0EB4">
            <w:pPr>
              <w:jc w:val="center"/>
            </w:pPr>
          </w:p>
        </w:tc>
        <w:tc>
          <w:tcPr>
            <w:tcW w:w="189" w:type="pct"/>
          </w:tcPr>
          <w:p w14:paraId="1DB2FDFE" w14:textId="77777777" w:rsidR="00D32072" w:rsidRPr="009C4175" w:rsidRDefault="00D32072" w:rsidP="009D0EB4">
            <w:pPr>
              <w:jc w:val="center"/>
            </w:pPr>
            <w:r w:rsidRPr="009C4175">
              <w:t>b.</w:t>
            </w:r>
          </w:p>
        </w:tc>
        <w:tc>
          <w:tcPr>
            <w:tcW w:w="3747" w:type="pct"/>
          </w:tcPr>
          <w:p w14:paraId="76C6C82B" w14:textId="77777777" w:rsidR="00D32072" w:rsidRPr="009C4175" w:rsidRDefault="00D32072" w:rsidP="005D2F5B">
            <w:pPr>
              <w:spacing w:line="276" w:lineRule="auto"/>
              <w:jc w:val="both"/>
              <w:rPr>
                <w:bCs/>
              </w:rPr>
            </w:pPr>
            <w:r>
              <w:rPr>
                <w:bCs/>
              </w:rPr>
              <w:t>The diameters of the pipe at the section 1 and 2 are 10 cm and 15 cm respectively. Find the discharge through the pipe if the velocity of water flowing through the pipe at section 1 is 5 m/s. Determine also the velocity at section 2.</w:t>
            </w:r>
          </w:p>
        </w:tc>
        <w:tc>
          <w:tcPr>
            <w:tcW w:w="319" w:type="pct"/>
          </w:tcPr>
          <w:p w14:paraId="42FA2417" w14:textId="77777777" w:rsidR="00D32072" w:rsidRPr="009C4175" w:rsidRDefault="00D32072" w:rsidP="009D0EB4">
            <w:pPr>
              <w:jc w:val="center"/>
            </w:pPr>
            <w:r>
              <w:t>CO3</w:t>
            </w:r>
          </w:p>
        </w:tc>
        <w:tc>
          <w:tcPr>
            <w:tcW w:w="256" w:type="pct"/>
          </w:tcPr>
          <w:p w14:paraId="1147539C" w14:textId="77777777" w:rsidR="00D32072" w:rsidRPr="009C4175" w:rsidRDefault="00D32072" w:rsidP="009D0EB4">
            <w:pPr>
              <w:jc w:val="center"/>
            </w:pPr>
            <w:r>
              <w:t>An</w:t>
            </w:r>
          </w:p>
        </w:tc>
        <w:tc>
          <w:tcPr>
            <w:tcW w:w="217" w:type="pct"/>
          </w:tcPr>
          <w:p w14:paraId="785F458F" w14:textId="77777777" w:rsidR="00D32072" w:rsidRPr="009C4175" w:rsidRDefault="00D32072" w:rsidP="009D0EB4">
            <w:pPr>
              <w:jc w:val="center"/>
            </w:pPr>
            <w:r>
              <w:t>4</w:t>
            </w:r>
          </w:p>
        </w:tc>
      </w:tr>
      <w:tr w:rsidR="00D32072" w:rsidRPr="009C4175" w14:paraId="23F8D049" w14:textId="77777777" w:rsidTr="009D0EB4">
        <w:trPr>
          <w:trHeight w:val="283"/>
        </w:trPr>
        <w:tc>
          <w:tcPr>
            <w:tcW w:w="272" w:type="pct"/>
          </w:tcPr>
          <w:p w14:paraId="66DA8A96" w14:textId="77777777" w:rsidR="00D32072" w:rsidRPr="009C4175" w:rsidRDefault="00D32072" w:rsidP="009D0EB4">
            <w:pPr>
              <w:jc w:val="center"/>
            </w:pPr>
          </w:p>
        </w:tc>
        <w:tc>
          <w:tcPr>
            <w:tcW w:w="189" w:type="pct"/>
          </w:tcPr>
          <w:p w14:paraId="69037F78" w14:textId="77777777" w:rsidR="00D32072" w:rsidRPr="009C4175" w:rsidRDefault="00D32072" w:rsidP="009D0EB4">
            <w:pPr>
              <w:jc w:val="center"/>
            </w:pPr>
          </w:p>
        </w:tc>
        <w:tc>
          <w:tcPr>
            <w:tcW w:w="3747" w:type="pct"/>
          </w:tcPr>
          <w:p w14:paraId="463E1CC6" w14:textId="77777777" w:rsidR="00D32072" w:rsidRPr="009C4175" w:rsidRDefault="00D32072" w:rsidP="005D2F5B">
            <w:pPr>
              <w:spacing w:line="276" w:lineRule="auto"/>
              <w:jc w:val="both"/>
            </w:pPr>
          </w:p>
        </w:tc>
        <w:tc>
          <w:tcPr>
            <w:tcW w:w="319" w:type="pct"/>
          </w:tcPr>
          <w:p w14:paraId="57E2AD46" w14:textId="77777777" w:rsidR="00D32072" w:rsidRPr="009C4175" w:rsidRDefault="00D32072" w:rsidP="009D0EB4">
            <w:pPr>
              <w:jc w:val="center"/>
            </w:pPr>
          </w:p>
        </w:tc>
        <w:tc>
          <w:tcPr>
            <w:tcW w:w="256" w:type="pct"/>
          </w:tcPr>
          <w:p w14:paraId="2E1E2C00" w14:textId="77777777" w:rsidR="00D32072" w:rsidRPr="009C4175" w:rsidRDefault="00D32072" w:rsidP="009D0EB4">
            <w:pPr>
              <w:jc w:val="center"/>
            </w:pPr>
          </w:p>
        </w:tc>
        <w:tc>
          <w:tcPr>
            <w:tcW w:w="217" w:type="pct"/>
          </w:tcPr>
          <w:p w14:paraId="568AC01C" w14:textId="77777777" w:rsidR="00D32072" w:rsidRPr="009C4175" w:rsidRDefault="00D32072" w:rsidP="009D0EB4">
            <w:pPr>
              <w:jc w:val="center"/>
            </w:pPr>
          </w:p>
        </w:tc>
      </w:tr>
      <w:tr w:rsidR="00D32072" w:rsidRPr="009C4175" w14:paraId="474B576B" w14:textId="77777777" w:rsidTr="009D0EB4">
        <w:trPr>
          <w:trHeight w:val="283"/>
        </w:trPr>
        <w:tc>
          <w:tcPr>
            <w:tcW w:w="272" w:type="pct"/>
          </w:tcPr>
          <w:p w14:paraId="1B5B3965" w14:textId="77777777" w:rsidR="00D32072" w:rsidRPr="009C4175" w:rsidRDefault="00D32072" w:rsidP="009D0EB4">
            <w:pPr>
              <w:jc w:val="center"/>
            </w:pPr>
            <w:r w:rsidRPr="009C4175">
              <w:t>20.</w:t>
            </w:r>
          </w:p>
        </w:tc>
        <w:tc>
          <w:tcPr>
            <w:tcW w:w="189" w:type="pct"/>
          </w:tcPr>
          <w:p w14:paraId="15B58600" w14:textId="77777777" w:rsidR="00D32072" w:rsidRPr="009C4175" w:rsidRDefault="00D32072" w:rsidP="009D0EB4">
            <w:pPr>
              <w:jc w:val="center"/>
            </w:pPr>
            <w:r w:rsidRPr="009C4175">
              <w:t>a.</w:t>
            </w:r>
          </w:p>
        </w:tc>
        <w:tc>
          <w:tcPr>
            <w:tcW w:w="3747" w:type="pct"/>
          </w:tcPr>
          <w:p w14:paraId="6FE26B37" w14:textId="77777777" w:rsidR="00D32072" w:rsidRPr="009C4175" w:rsidRDefault="00D32072" w:rsidP="005D2F5B">
            <w:pPr>
              <w:spacing w:line="276" w:lineRule="auto"/>
              <w:jc w:val="both"/>
            </w:pPr>
            <w:r>
              <w:t>Derive an expression for finding rate of flow through Venturimeter.</w:t>
            </w:r>
          </w:p>
        </w:tc>
        <w:tc>
          <w:tcPr>
            <w:tcW w:w="319" w:type="pct"/>
          </w:tcPr>
          <w:p w14:paraId="5C38062E" w14:textId="77777777" w:rsidR="00D32072" w:rsidRPr="009C4175" w:rsidRDefault="00D32072" w:rsidP="009D0EB4">
            <w:pPr>
              <w:jc w:val="center"/>
            </w:pPr>
            <w:r w:rsidRPr="009C4175">
              <w:t>CO</w:t>
            </w:r>
            <w:r>
              <w:t>6</w:t>
            </w:r>
          </w:p>
        </w:tc>
        <w:tc>
          <w:tcPr>
            <w:tcW w:w="256" w:type="pct"/>
          </w:tcPr>
          <w:p w14:paraId="6C51ED72" w14:textId="77777777" w:rsidR="00D32072" w:rsidRPr="009C4175" w:rsidRDefault="00D32072" w:rsidP="009D0EB4">
            <w:pPr>
              <w:jc w:val="center"/>
            </w:pPr>
            <w:r>
              <w:t>C</w:t>
            </w:r>
          </w:p>
        </w:tc>
        <w:tc>
          <w:tcPr>
            <w:tcW w:w="217" w:type="pct"/>
          </w:tcPr>
          <w:p w14:paraId="1E0F2D58" w14:textId="77777777" w:rsidR="00D32072" w:rsidRPr="009C4175" w:rsidRDefault="00D32072" w:rsidP="009D0EB4">
            <w:pPr>
              <w:jc w:val="center"/>
            </w:pPr>
            <w:r>
              <w:t>6</w:t>
            </w:r>
          </w:p>
        </w:tc>
      </w:tr>
      <w:tr w:rsidR="00D32072" w:rsidRPr="009C4175" w14:paraId="73CE7D26" w14:textId="77777777" w:rsidTr="009D0EB4">
        <w:trPr>
          <w:trHeight w:val="283"/>
        </w:trPr>
        <w:tc>
          <w:tcPr>
            <w:tcW w:w="272" w:type="pct"/>
          </w:tcPr>
          <w:p w14:paraId="30658488" w14:textId="77777777" w:rsidR="00D32072" w:rsidRPr="009C4175" w:rsidRDefault="00D32072" w:rsidP="009D0EB4">
            <w:pPr>
              <w:jc w:val="center"/>
            </w:pPr>
          </w:p>
        </w:tc>
        <w:tc>
          <w:tcPr>
            <w:tcW w:w="189" w:type="pct"/>
          </w:tcPr>
          <w:p w14:paraId="419A1505" w14:textId="77777777" w:rsidR="00D32072" w:rsidRPr="009C4175" w:rsidRDefault="00D32072" w:rsidP="009D0EB4">
            <w:pPr>
              <w:jc w:val="center"/>
            </w:pPr>
            <w:r w:rsidRPr="009C4175">
              <w:t>b.</w:t>
            </w:r>
          </w:p>
        </w:tc>
        <w:tc>
          <w:tcPr>
            <w:tcW w:w="3747" w:type="pct"/>
          </w:tcPr>
          <w:p w14:paraId="4F2542D2" w14:textId="77777777" w:rsidR="00D32072" w:rsidRPr="009C4175" w:rsidRDefault="00D32072" w:rsidP="005D2F5B">
            <w:pPr>
              <w:spacing w:line="276" w:lineRule="auto"/>
              <w:jc w:val="both"/>
              <w:rPr>
                <w:bCs/>
              </w:rPr>
            </w:pPr>
            <w:r>
              <w:rPr>
                <w:bCs/>
              </w:rPr>
              <w:t>A horizontal venturimeter with inlet and throat diameters 30 cm and 15 cm respectively is used to measure the flow of water. The reading of the differential manometer connected to the inlet and the throat is 20 cm of mercury. Estimate the rate of flow. Take C</w:t>
            </w:r>
            <w:r w:rsidRPr="003D7FF0">
              <w:rPr>
                <w:bCs/>
                <w:vertAlign w:val="subscript"/>
              </w:rPr>
              <w:t xml:space="preserve">d </w:t>
            </w:r>
            <w:r>
              <w:rPr>
                <w:bCs/>
              </w:rPr>
              <w:t>= 0.98</w:t>
            </w:r>
          </w:p>
        </w:tc>
        <w:tc>
          <w:tcPr>
            <w:tcW w:w="319" w:type="pct"/>
          </w:tcPr>
          <w:p w14:paraId="6381629B" w14:textId="77777777" w:rsidR="00D32072" w:rsidRPr="009C4175" w:rsidRDefault="00D32072" w:rsidP="009D0EB4">
            <w:pPr>
              <w:jc w:val="center"/>
            </w:pPr>
            <w:r w:rsidRPr="009C4175">
              <w:t>CO</w:t>
            </w:r>
            <w:r>
              <w:t>6</w:t>
            </w:r>
          </w:p>
        </w:tc>
        <w:tc>
          <w:tcPr>
            <w:tcW w:w="256" w:type="pct"/>
          </w:tcPr>
          <w:p w14:paraId="75B0B8DC" w14:textId="77777777" w:rsidR="00D32072" w:rsidRPr="009C4175" w:rsidRDefault="00D32072" w:rsidP="009D0EB4">
            <w:pPr>
              <w:jc w:val="center"/>
            </w:pPr>
            <w:r>
              <w:t>E</w:t>
            </w:r>
          </w:p>
        </w:tc>
        <w:tc>
          <w:tcPr>
            <w:tcW w:w="217" w:type="pct"/>
          </w:tcPr>
          <w:p w14:paraId="17B0C6FC" w14:textId="77777777" w:rsidR="00D32072" w:rsidRPr="009C4175" w:rsidRDefault="00D32072" w:rsidP="009D0EB4">
            <w:pPr>
              <w:jc w:val="center"/>
            </w:pPr>
            <w:r>
              <w:t>6</w:t>
            </w:r>
          </w:p>
        </w:tc>
      </w:tr>
      <w:tr w:rsidR="00D32072" w:rsidRPr="009C4175" w14:paraId="6DC2D223" w14:textId="77777777" w:rsidTr="009D0EB4">
        <w:trPr>
          <w:trHeight w:val="283"/>
        </w:trPr>
        <w:tc>
          <w:tcPr>
            <w:tcW w:w="272" w:type="pct"/>
          </w:tcPr>
          <w:p w14:paraId="53A3FF35" w14:textId="77777777" w:rsidR="00D32072" w:rsidRPr="009C4175" w:rsidRDefault="00D32072" w:rsidP="009D0EB4">
            <w:pPr>
              <w:jc w:val="center"/>
            </w:pPr>
          </w:p>
        </w:tc>
        <w:tc>
          <w:tcPr>
            <w:tcW w:w="189" w:type="pct"/>
          </w:tcPr>
          <w:p w14:paraId="55827D61" w14:textId="77777777" w:rsidR="00D32072" w:rsidRPr="009C4175" w:rsidRDefault="00D32072" w:rsidP="009D0EB4">
            <w:pPr>
              <w:jc w:val="center"/>
            </w:pPr>
          </w:p>
        </w:tc>
        <w:tc>
          <w:tcPr>
            <w:tcW w:w="3747" w:type="pct"/>
          </w:tcPr>
          <w:p w14:paraId="0A10C603" w14:textId="77777777" w:rsidR="00D32072" w:rsidRPr="009C4175" w:rsidRDefault="00D32072" w:rsidP="005D2F5B">
            <w:pPr>
              <w:spacing w:line="276" w:lineRule="auto"/>
              <w:jc w:val="both"/>
            </w:pPr>
          </w:p>
        </w:tc>
        <w:tc>
          <w:tcPr>
            <w:tcW w:w="319" w:type="pct"/>
          </w:tcPr>
          <w:p w14:paraId="4089176A" w14:textId="77777777" w:rsidR="00D32072" w:rsidRPr="009C4175" w:rsidRDefault="00D32072" w:rsidP="009D0EB4">
            <w:pPr>
              <w:jc w:val="center"/>
            </w:pPr>
          </w:p>
        </w:tc>
        <w:tc>
          <w:tcPr>
            <w:tcW w:w="256" w:type="pct"/>
          </w:tcPr>
          <w:p w14:paraId="66540B6E" w14:textId="77777777" w:rsidR="00D32072" w:rsidRPr="009C4175" w:rsidRDefault="00D32072" w:rsidP="009D0EB4">
            <w:pPr>
              <w:jc w:val="center"/>
            </w:pPr>
          </w:p>
        </w:tc>
        <w:tc>
          <w:tcPr>
            <w:tcW w:w="217" w:type="pct"/>
          </w:tcPr>
          <w:p w14:paraId="41477791" w14:textId="77777777" w:rsidR="00D32072" w:rsidRPr="009C4175" w:rsidRDefault="00D32072" w:rsidP="009D0EB4">
            <w:pPr>
              <w:jc w:val="center"/>
            </w:pPr>
          </w:p>
        </w:tc>
      </w:tr>
      <w:tr w:rsidR="00D32072" w:rsidRPr="009C4175" w14:paraId="6A7FD672" w14:textId="77777777" w:rsidTr="009D0EB4">
        <w:trPr>
          <w:trHeight w:val="283"/>
        </w:trPr>
        <w:tc>
          <w:tcPr>
            <w:tcW w:w="272" w:type="pct"/>
          </w:tcPr>
          <w:p w14:paraId="66046819" w14:textId="77777777" w:rsidR="00D32072" w:rsidRPr="009C4175" w:rsidRDefault="00D32072" w:rsidP="009D0EB4">
            <w:pPr>
              <w:jc w:val="center"/>
            </w:pPr>
            <w:r w:rsidRPr="009C4175">
              <w:t>21.</w:t>
            </w:r>
          </w:p>
        </w:tc>
        <w:tc>
          <w:tcPr>
            <w:tcW w:w="189" w:type="pct"/>
          </w:tcPr>
          <w:p w14:paraId="521A69C3" w14:textId="77777777" w:rsidR="00D32072" w:rsidRPr="009C4175" w:rsidRDefault="00D32072" w:rsidP="009D0EB4">
            <w:pPr>
              <w:jc w:val="center"/>
            </w:pPr>
            <w:r w:rsidRPr="009C4175">
              <w:t>a.</w:t>
            </w:r>
          </w:p>
        </w:tc>
        <w:tc>
          <w:tcPr>
            <w:tcW w:w="3747" w:type="pct"/>
          </w:tcPr>
          <w:p w14:paraId="5A584025" w14:textId="77777777" w:rsidR="00D32072" w:rsidRPr="009C4175" w:rsidRDefault="00D32072" w:rsidP="005D2F5B">
            <w:pPr>
              <w:spacing w:line="276" w:lineRule="auto"/>
              <w:jc w:val="both"/>
            </w:pPr>
            <w:r w:rsidRPr="00DC3367">
              <w:t>Describe the procedure of Reynolds' experiment for determining the flow behavior of fluids</w:t>
            </w:r>
            <w:r>
              <w:t xml:space="preserve"> with a suitable diagram.</w:t>
            </w:r>
          </w:p>
        </w:tc>
        <w:tc>
          <w:tcPr>
            <w:tcW w:w="319" w:type="pct"/>
          </w:tcPr>
          <w:p w14:paraId="06A1B146" w14:textId="77777777" w:rsidR="00D32072" w:rsidRPr="009C4175" w:rsidRDefault="00D32072" w:rsidP="009D0EB4">
            <w:pPr>
              <w:jc w:val="center"/>
            </w:pPr>
            <w:r w:rsidRPr="009C4175">
              <w:t>CO</w:t>
            </w:r>
            <w:r>
              <w:t>4</w:t>
            </w:r>
          </w:p>
        </w:tc>
        <w:tc>
          <w:tcPr>
            <w:tcW w:w="256" w:type="pct"/>
          </w:tcPr>
          <w:p w14:paraId="041A7824" w14:textId="77777777" w:rsidR="00D32072" w:rsidRPr="009C4175" w:rsidRDefault="00D32072" w:rsidP="009D0EB4">
            <w:pPr>
              <w:jc w:val="center"/>
            </w:pPr>
            <w:r>
              <w:t>U</w:t>
            </w:r>
          </w:p>
        </w:tc>
        <w:tc>
          <w:tcPr>
            <w:tcW w:w="217" w:type="pct"/>
          </w:tcPr>
          <w:p w14:paraId="067FA8EA" w14:textId="77777777" w:rsidR="00D32072" w:rsidRPr="009C4175" w:rsidRDefault="00D32072" w:rsidP="009D0EB4">
            <w:pPr>
              <w:jc w:val="center"/>
            </w:pPr>
            <w:r>
              <w:t>6</w:t>
            </w:r>
          </w:p>
        </w:tc>
      </w:tr>
      <w:tr w:rsidR="00D32072" w:rsidRPr="009C4175" w14:paraId="1FAB0E5A" w14:textId="77777777" w:rsidTr="009D0EB4">
        <w:trPr>
          <w:trHeight w:val="283"/>
        </w:trPr>
        <w:tc>
          <w:tcPr>
            <w:tcW w:w="272" w:type="pct"/>
          </w:tcPr>
          <w:p w14:paraId="4552D185" w14:textId="77777777" w:rsidR="00D32072" w:rsidRPr="009C4175" w:rsidRDefault="00D32072" w:rsidP="009D0EB4">
            <w:pPr>
              <w:jc w:val="center"/>
            </w:pPr>
          </w:p>
        </w:tc>
        <w:tc>
          <w:tcPr>
            <w:tcW w:w="189" w:type="pct"/>
          </w:tcPr>
          <w:p w14:paraId="153CA9B2" w14:textId="77777777" w:rsidR="00D32072" w:rsidRPr="009C4175" w:rsidRDefault="00D32072" w:rsidP="009D0EB4">
            <w:pPr>
              <w:jc w:val="center"/>
            </w:pPr>
            <w:r w:rsidRPr="009C4175">
              <w:t>b.</w:t>
            </w:r>
          </w:p>
        </w:tc>
        <w:tc>
          <w:tcPr>
            <w:tcW w:w="3747" w:type="pct"/>
          </w:tcPr>
          <w:p w14:paraId="5346C4FD" w14:textId="77777777" w:rsidR="00D32072" w:rsidRPr="009C4175" w:rsidRDefault="00D32072" w:rsidP="005D2F5B">
            <w:pPr>
              <w:spacing w:line="276" w:lineRule="auto"/>
              <w:jc w:val="both"/>
              <w:rPr>
                <w:bCs/>
              </w:rPr>
            </w:pPr>
            <w:r>
              <w:rPr>
                <w:bCs/>
              </w:rPr>
              <w:t>Find the head lost due to friction in a pipe of diameter 300mm and length 50m, through which water is flowing at a velocity of 3 m/s using i) Darcy’s formula   ii) Chezy’s formula for which C=60. Take kinematic viscosity (v) for water = 0.01 stoke.</w:t>
            </w:r>
          </w:p>
        </w:tc>
        <w:tc>
          <w:tcPr>
            <w:tcW w:w="319" w:type="pct"/>
          </w:tcPr>
          <w:p w14:paraId="5D000802" w14:textId="77777777" w:rsidR="00D32072" w:rsidRPr="009C4175" w:rsidRDefault="00D32072" w:rsidP="009D0EB4">
            <w:pPr>
              <w:jc w:val="center"/>
            </w:pPr>
            <w:r>
              <w:t>CO4</w:t>
            </w:r>
          </w:p>
        </w:tc>
        <w:tc>
          <w:tcPr>
            <w:tcW w:w="256" w:type="pct"/>
          </w:tcPr>
          <w:p w14:paraId="6540165B" w14:textId="77777777" w:rsidR="00D32072" w:rsidRPr="009C4175" w:rsidRDefault="00D32072" w:rsidP="009D0EB4">
            <w:pPr>
              <w:jc w:val="center"/>
            </w:pPr>
            <w:r>
              <w:t>A</w:t>
            </w:r>
          </w:p>
        </w:tc>
        <w:tc>
          <w:tcPr>
            <w:tcW w:w="217" w:type="pct"/>
          </w:tcPr>
          <w:p w14:paraId="66A694E5" w14:textId="77777777" w:rsidR="00D32072" w:rsidRPr="009C4175" w:rsidRDefault="00D32072" w:rsidP="009D0EB4">
            <w:pPr>
              <w:jc w:val="center"/>
            </w:pPr>
            <w:r>
              <w:t>6</w:t>
            </w:r>
          </w:p>
        </w:tc>
      </w:tr>
      <w:tr w:rsidR="00D32072" w:rsidRPr="009C4175" w14:paraId="078DC1EE" w14:textId="77777777" w:rsidTr="009D0EB4">
        <w:trPr>
          <w:trHeight w:val="283"/>
        </w:trPr>
        <w:tc>
          <w:tcPr>
            <w:tcW w:w="272" w:type="pct"/>
          </w:tcPr>
          <w:p w14:paraId="00526186" w14:textId="77777777" w:rsidR="00D32072" w:rsidRPr="009C4175" w:rsidRDefault="00D32072" w:rsidP="009D0EB4">
            <w:pPr>
              <w:jc w:val="center"/>
            </w:pPr>
          </w:p>
        </w:tc>
        <w:tc>
          <w:tcPr>
            <w:tcW w:w="189" w:type="pct"/>
          </w:tcPr>
          <w:p w14:paraId="73740873" w14:textId="77777777" w:rsidR="00D32072" w:rsidRPr="009C4175" w:rsidRDefault="00D32072" w:rsidP="009D0EB4">
            <w:pPr>
              <w:jc w:val="center"/>
            </w:pPr>
          </w:p>
        </w:tc>
        <w:tc>
          <w:tcPr>
            <w:tcW w:w="3747" w:type="pct"/>
          </w:tcPr>
          <w:p w14:paraId="45751B84" w14:textId="77777777" w:rsidR="00D32072" w:rsidRPr="009C4175" w:rsidRDefault="00D32072" w:rsidP="005D2F5B">
            <w:pPr>
              <w:spacing w:line="276" w:lineRule="auto"/>
              <w:jc w:val="both"/>
            </w:pPr>
          </w:p>
        </w:tc>
        <w:tc>
          <w:tcPr>
            <w:tcW w:w="319" w:type="pct"/>
          </w:tcPr>
          <w:p w14:paraId="38AD62DB" w14:textId="77777777" w:rsidR="00D32072" w:rsidRPr="009C4175" w:rsidRDefault="00D32072" w:rsidP="009D0EB4">
            <w:pPr>
              <w:jc w:val="center"/>
            </w:pPr>
          </w:p>
        </w:tc>
        <w:tc>
          <w:tcPr>
            <w:tcW w:w="256" w:type="pct"/>
          </w:tcPr>
          <w:p w14:paraId="6EB64578" w14:textId="77777777" w:rsidR="00D32072" w:rsidRPr="009C4175" w:rsidRDefault="00D32072" w:rsidP="009D0EB4">
            <w:pPr>
              <w:jc w:val="center"/>
            </w:pPr>
          </w:p>
        </w:tc>
        <w:tc>
          <w:tcPr>
            <w:tcW w:w="217" w:type="pct"/>
          </w:tcPr>
          <w:p w14:paraId="61940B98" w14:textId="77777777" w:rsidR="00D32072" w:rsidRPr="009C4175" w:rsidRDefault="00D32072" w:rsidP="009D0EB4">
            <w:pPr>
              <w:jc w:val="center"/>
            </w:pPr>
          </w:p>
        </w:tc>
      </w:tr>
      <w:tr w:rsidR="00D32072" w:rsidRPr="009C4175" w14:paraId="2326009F" w14:textId="77777777" w:rsidTr="009D0EB4">
        <w:trPr>
          <w:trHeight w:val="283"/>
        </w:trPr>
        <w:tc>
          <w:tcPr>
            <w:tcW w:w="272" w:type="pct"/>
          </w:tcPr>
          <w:p w14:paraId="645576AA" w14:textId="77777777" w:rsidR="00D32072" w:rsidRPr="009C4175" w:rsidRDefault="00D32072" w:rsidP="009D0EB4">
            <w:pPr>
              <w:jc w:val="center"/>
            </w:pPr>
            <w:r w:rsidRPr="009C4175">
              <w:t>22.</w:t>
            </w:r>
          </w:p>
        </w:tc>
        <w:tc>
          <w:tcPr>
            <w:tcW w:w="189" w:type="pct"/>
          </w:tcPr>
          <w:p w14:paraId="3DB6423B" w14:textId="77777777" w:rsidR="00D32072" w:rsidRPr="009C4175" w:rsidRDefault="00D32072" w:rsidP="009D0EB4">
            <w:pPr>
              <w:jc w:val="center"/>
            </w:pPr>
            <w:r w:rsidRPr="009C4175">
              <w:t>a.</w:t>
            </w:r>
          </w:p>
        </w:tc>
        <w:tc>
          <w:tcPr>
            <w:tcW w:w="3747" w:type="pct"/>
          </w:tcPr>
          <w:p w14:paraId="1417AF8C" w14:textId="77777777" w:rsidR="00D32072" w:rsidRPr="009C4175" w:rsidRDefault="00D32072" w:rsidP="005D2F5B">
            <w:pPr>
              <w:spacing w:line="276" w:lineRule="auto"/>
              <w:jc w:val="both"/>
            </w:pPr>
            <w:r>
              <w:rPr>
                <w:color w:val="000000"/>
              </w:rPr>
              <w:t>A main pipe divides into two parallel pipes which again forms one pipe. The length and diameter for the first parallel pipe are 2000 m and 1.0 m respectively, while the length and diameter of second parallel pipe are 2000 m and 0.8 m. Measure the rate of flow in each parallel pipe, if total flow in the main is 3.0 m</w:t>
            </w:r>
            <w:r w:rsidRPr="00211750">
              <w:rPr>
                <w:color w:val="000000"/>
                <w:vertAlign w:val="superscript"/>
              </w:rPr>
              <w:t>3</w:t>
            </w:r>
            <w:r>
              <w:rPr>
                <w:color w:val="000000"/>
              </w:rPr>
              <w:t xml:space="preserve">/s. The coefficient of friction for each parallel pipe is the same and equal to 0.005.  </w:t>
            </w:r>
          </w:p>
        </w:tc>
        <w:tc>
          <w:tcPr>
            <w:tcW w:w="319" w:type="pct"/>
          </w:tcPr>
          <w:p w14:paraId="6BB646BA" w14:textId="77777777" w:rsidR="00D32072" w:rsidRPr="009C4175" w:rsidRDefault="00D32072" w:rsidP="009D0EB4">
            <w:pPr>
              <w:jc w:val="center"/>
            </w:pPr>
            <w:r w:rsidRPr="009C4175">
              <w:t>CO</w:t>
            </w:r>
            <w:r>
              <w:t>5</w:t>
            </w:r>
          </w:p>
        </w:tc>
        <w:tc>
          <w:tcPr>
            <w:tcW w:w="256" w:type="pct"/>
          </w:tcPr>
          <w:p w14:paraId="4AC4489A" w14:textId="77777777" w:rsidR="00D32072" w:rsidRPr="009C4175" w:rsidRDefault="00D32072" w:rsidP="009D0EB4">
            <w:pPr>
              <w:jc w:val="center"/>
            </w:pPr>
            <w:r>
              <w:t>An</w:t>
            </w:r>
          </w:p>
        </w:tc>
        <w:tc>
          <w:tcPr>
            <w:tcW w:w="217" w:type="pct"/>
          </w:tcPr>
          <w:p w14:paraId="67221FAC" w14:textId="77777777" w:rsidR="00D32072" w:rsidRPr="009C4175" w:rsidRDefault="00D32072" w:rsidP="009D0EB4">
            <w:pPr>
              <w:jc w:val="center"/>
            </w:pPr>
            <w:r>
              <w:t>8</w:t>
            </w:r>
          </w:p>
        </w:tc>
      </w:tr>
      <w:tr w:rsidR="00D32072" w:rsidRPr="009C4175" w14:paraId="06A38D27" w14:textId="77777777" w:rsidTr="009D0EB4">
        <w:trPr>
          <w:trHeight w:val="283"/>
        </w:trPr>
        <w:tc>
          <w:tcPr>
            <w:tcW w:w="272" w:type="pct"/>
          </w:tcPr>
          <w:p w14:paraId="03F2A643" w14:textId="77777777" w:rsidR="00D32072" w:rsidRPr="009C4175" w:rsidRDefault="00D32072" w:rsidP="009D0EB4">
            <w:pPr>
              <w:jc w:val="center"/>
            </w:pPr>
          </w:p>
        </w:tc>
        <w:tc>
          <w:tcPr>
            <w:tcW w:w="189" w:type="pct"/>
          </w:tcPr>
          <w:p w14:paraId="0EE10B4B" w14:textId="77777777" w:rsidR="00D32072" w:rsidRPr="009C4175" w:rsidRDefault="00D32072" w:rsidP="009D0EB4">
            <w:pPr>
              <w:jc w:val="center"/>
            </w:pPr>
            <w:r w:rsidRPr="009C4175">
              <w:t>b.</w:t>
            </w:r>
          </w:p>
        </w:tc>
        <w:tc>
          <w:tcPr>
            <w:tcW w:w="3747" w:type="pct"/>
          </w:tcPr>
          <w:p w14:paraId="6A7B0380" w14:textId="77777777" w:rsidR="00D32072" w:rsidRPr="009C4175" w:rsidRDefault="00D32072" w:rsidP="005D2F5B">
            <w:pPr>
              <w:spacing w:line="276" w:lineRule="auto"/>
              <w:jc w:val="both"/>
              <w:rPr>
                <w:bCs/>
              </w:rPr>
            </w:pPr>
            <w:r>
              <w:rPr>
                <w:bCs/>
              </w:rPr>
              <w:t>Explain the phenomenon of water hammer in pipes.</w:t>
            </w:r>
          </w:p>
        </w:tc>
        <w:tc>
          <w:tcPr>
            <w:tcW w:w="319" w:type="pct"/>
          </w:tcPr>
          <w:p w14:paraId="0C423BBE" w14:textId="77777777" w:rsidR="00D32072" w:rsidRPr="009C4175" w:rsidRDefault="00D32072" w:rsidP="009D0EB4">
            <w:pPr>
              <w:jc w:val="center"/>
            </w:pPr>
            <w:r w:rsidRPr="009C4175">
              <w:t>CO</w:t>
            </w:r>
            <w:r>
              <w:t>5</w:t>
            </w:r>
          </w:p>
        </w:tc>
        <w:tc>
          <w:tcPr>
            <w:tcW w:w="256" w:type="pct"/>
          </w:tcPr>
          <w:p w14:paraId="63FA8D43" w14:textId="77777777" w:rsidR="00D32072" w:rsidRPr="009C4175" w:rsidRDefault="00D32072" w:rsidP="009D0EB4">
            <w:pPr>
              <w:jc w:val="center"/>
            </w:pPr>
            <w:r>
              <w:t>A</w:t>
            </w:r>
          </w:p>
        </w:tc>
        <w:tc>
          <w:tcPr>
            <w:tcW w:w="217" w:type="pct"/>
          </w:tcPr>
          <w:p w14:paraId="1E0A27BF" w14:textId="77777777" w:rsidR="00D32072" w:rsidRPr="009C4175" w:rsidRDefault="00D32072" w:rsidP="009D0EB4">
            <w:pPr>
              <w:jc w:val="center"/>
            </w:pPr>
            <w:r>
              <w:t>4</w:t>
            </w:r>
          </w:p>
        </w:tc>
      </w:tr>
      <w:tr w:rsidR="00D32072" w:rsidRPr="009C4175" w14:paraId="6B77C9AF" w14:textId="77777777" w:rsidTr="009D0EB4">
        <w:trPr>
          <w:trHeight w:val="283"/>
        </w:trPr>
        <w:tc>
          <w:tcPr>
            <w:tcW w:w="272" w:type="pct"/>
          </w:tcPr>
          <w:p w14:paraId="4B6ABE93" w14:textId="77777777" w:rsidR="00D32072" w:rsidRPr="009C4175" w:rsidRDefault="00D32072" w:rsidP="009D0EB4">
            <w:pPr>
              <w:jc w:val="center"/>
            </w:pPr>
          </w:p>
        </w:tc>
        <w:tc>
          <w:tcPr>
            <w:tcW w:w="189" w:type="pct"/>
          </w:tcPr>
          <w:p w14:paraId="591DEA16" w14:textId="77777777" w:rsidR="00D32072" w:rsidRPr="009C4175" w:rsidRDefault="00D32072" w:rsidP="009D0EB4">
            <w:pPr>
              <w:jc w:val="center"/>
            </w:pPr>
          </w:p>
        </w:tc>
        <w:tc>
          <w:tcPr>
            <w:tcW w:w="3747" w:type="pct"/>
          </w:tcPr>
          <w:p w14:paraId="6BAA4247" w14:textId="77777777" w:rsidR="00D32072" w:rsidRPr="009C4175" w:rsidRDefault="00D32072" w:rsidP="005D2F5B">
            <w:pPr>
              <w:spacing w:line="276" w:lineRule="auto"/>
              <w:jc w:val="both"/>
            </w:pPr>
          </w:p>
        </w:tc>
        <w:tc>
          <w:tcPr>
            <w:tcW w:w="319" w:type="pct"/>
          </w:tcPr>
          <w:p w14:paraId="7DBD9A65" w14:textId="77777777" w:rsidR="00D32072" w:rsidRPr="009C4175" w:rsidRDefault="00D32072" w:rsidP="009D0EB4">
            <w:pPr>
              <w:jc w:val="center"/>
            </w:pPr>
          </w:p>
        </w:tc>
        <w:tc>
          <w:tcPr>
            <w:tcW w:w="256" w:type="pct"/>
          </w:tcPr>
          <w:p w14:paraId="6DD91797" w14:textId="77777777" w:rsidR="00D32072" w:rsidRPr="009C4175" w:rsidRDefault="00D32072" w:rsidP="009D0EB4">
            <w:pPr>
              <w:jc w:val="center"/>
            </w:pPr>
          </w:p>
        </w:tc>
        <w:tc>
          <w:tcPr>
            <w:tcW w:w="217" w:type="pct"/>
          </w:tcPr>
          <w:p w14:paraId="3C6AE248" w14:textId="77777777" w:rsidR="00D32072" w:rsidRPr="009C4175" w:rsidRDefault="00D32072" w:rsidP="009D0EB4">
            <w:pPr>
              <w:jc w:val="center"/>
            </w:pPr>
          </w:p>
        </w:tc>
      </w:tr>
      <w:tr w:rsidR="00D32072" w:rsidRPr="009C4175" w14:paraId="49DF3182" w14:textId="77777777" w:rsidTr="009D0EB4">
        <w:trPr>
          <w:trHeight w:val="283"/>
        </w:trPr>
        <w:tc>
          <w:tcPr>
            <w:tcW w:w="272" w:type="pct"/>
          </w:tcPr>
          <w:p w14:paraId="6D811D22" w14:textId="77777777" w:rsidR="00D32072" w:rsidRPr="009C4175" w:rsidRDefault="00D32072" w:rsidP="009D0EB4">
            <w:pPr>
              <w:jc w:val="center"/>
            </w:pPr>
            <w:r w:rsidRPr="009C4175">
              <w:t>23.</w:t>
            </w:r>
          </w:p>
        </w:tc>
        <w:tc>
          <w:tcPr>
            <w:tcW w:w="189" w:type="pct"/>
          </w:tcPr>
          <w:p w14:paraId="0D47842F" w14:textId="77777777" w:rsidR="00D32072" w:rsidRPr="009C4175" w:rsidRDefault="00D32072" w:rsidP="009D0EB4">
            <w:pPr>
              <w:jc w:val="center"/>
            </w:pPr>
            <w:r w:rsidRPr="009C4175">
              <w:t>a.</w:t>
            </w:r>
          </w:p>
        </w:tc>
        <w:tc>
          <w:tcPr>
            <w:tcW w:w="3747" w:type="pct"/>
          </w:tcPr>
          <w:p w14:paraId="0BA6C908" w14:textId="77777777" w:rsidR="00D32072" w:rsidRPr="009C4175" w:rsidRDefault="00D32072" w:rsidP="005D2F5B">
            <w:pPr>
              <w:spacing w:line="276" w:lineRule="auto"/>
              <w:jc w:val="both"/>
            </w:pPr>
            <w:r>
              <w:t>Derive an expression for finding loss of head due to sudden enlargement of pipe.</w:t>
            </w:r>
          </w:p>
        </w:tc>
        <w:tc>
          <w:tcPr>
            <w:tcW w:w="319" w:type="pct"/>
          </w:tcPr>
          <w:p w14:paraId="187AF619" w14:textId="77777777" w:rsidR="00D32072" w:rsidRPr="009C4175" w:rsidRDefault="00D32072" w:rsidP="009D0EB4">
            <w:pPr>
              <w:jc w:val="center"/>
            </w:pPr>
            <w:r w:rsidRPr="009C4175">
              <w:t>CO</w:t>
            </w:r>
            <w:r>
              <w:t>5</w:t>
            </w:r>
          </w:p>
        </w:tc>
        <w:tc>
          <w:tcPr>
            <w:tcW w:w="256" w:type="pct"/>
          </w:tcPr>
          <w:p w14:paraId="403FEDC8" w14:textId="77777777" w:rsidR="00D32072" w:rsidRPr="009C4175" w:rsidRDefault="00D32072" w:rsidP="009D0EB4">
            <w:pPr>
              <w:jc w:val="center"/>
            </w:pPr>
            <w:r>
              <w:t>C</w:t>
            </w:r>
          </w:p>
        </w:tc>
        <w:tc>
          <w:tcPr>
            <w:tcW w:w="217" w:type="pct"/>
          </w:tcPr>
          <w:p w14:paraId="6F91DD2E" w14:textId="77777777" w:rsidR="00D32072" w:rsidRPr="009C4175" w:rsidRDefault="00D32072" w:rsidP="009D0EB4">
            <w:pPr>
              <w:jc w:val="center"/>
            </w:pPr>
            <w:r>
              <w:t>8</w:t>
            </w:r>
          </w:p>
        </w:tc>
      </w:tr>
      <w:tr w:rsidR="00D32072" w:rsidRPr="009C4175" w14:paraId="456F5411" w14:textId="77777777" w:rsidTr="009D0EB4">
        <w:trPr>
          <w:trHeight w:val="283"/>
        </w:trPr>
        <w:tc>
          <w:tcPr>
            <w:tcW w:w="272" w:type="pct"/>
          </w:tcPr>
          <w:p w14:paraId="127B358D" w14:textId="77777777" w:rsidR="00D32072" w:rsidRPr="009C4175" w:rsidRDefault="00D32072" w:rsidP="009D0EB4">
            <w:pPr>
              <w:jc w:val="center"/>
            </w:pPr>
          </w:p>
        </w:tc>
        <w:tc>
          <w:tcPr>
            <w:tcW w:w="189" w:type="pct"/>
          </w:tcPr>
          <w:p w14:paraId="1BC2163A" w14:textId="77777777" w:rsidR="00D32072" w:rsidRPr="009C4175" w:rsidRDefault="00D32072" w:rsidP="009D0EB4">
            <w:pPr>
              <w:jc w:val="center"/>
            </w:pPr>
            <w:r w:rsidRPr="009C4175">
              <w:t>b.</w:t>
            </w:r>
          </w:p>
        </w:tc>
        <w:tc>
          <w:tcPr>
            <w:tcW w:w="3747" w:type="pct"/>
          </w:tcPr>
          <w:p w14:paraId="7FDB64CA" w14:textId="77777777" w:rsidR="00D32072" w:rsidRPr="009C4175" w:rsidRDefault="00D32072" w:rsidP="005D2F5B">
            <w:pPr>
              <w:spacing w:line="276" w:lineRule="auto"/>
              <w:jc w:val="both"/>
              <w:rPr>
                <w:bCs/>
              </w:rPr>
            </w:pPr>
            <w:r w:rsidRPr="00C314B2">
              <w:rPr>
                <w:bCs/>
              </w:rPr>
              <w:t xml:space="preserve">Find the loss of head when a pipe of diameter 200 mm is suddenly enlarged to a diameter of 400 mm. The rate of flow of water through the pipe is </w:t>
            </w:r>
            <w:r>
              <w:rPr>
                <w:bCs/>
              </w:rPr>
              <w:t>2</w:t>
            </w:r>
            <w:r w:rsidRPr="00C314B2">
              <w:rPr>
                <w:bCs/>
              </w:rPr>
              <w:t>50 litres/s.</w:t>
            </w:r>
          </w:p>
        </w:tc>
        <w:tc>
          <w:tcPr>
            <w:tcW w:w="319" w:type="pct"/>
          </w:tcPr>
          <w:p w14:paraId="1EB6A2A7" w14:textId="77777777" w:rsidR="00D32072" w:rsidRPr="009C4175" w:rsidRDefault="00D32072" w:rsidP="009D0EB4">
            <w:pPr>
              <w:jc w:val="center"/>
            </w:pPr>
            <w:r>
              <w:t>CO5</w:t>
            </w:r>
          </w:p>
        </w:tc>
        <w:tc>
          <w:tcPr>
            <w:tcW w:w="256" w:type="pct"/>
          </w:tcPr>
          <w:p w14:paraId="5F8AB184" w14:textId="77777777" w:rsidR="00D32072" w:rsidRPr="009C4175" w:rsidRDefault="00D32072" w:rsidP="009D0EB4">
            <w:pPr>
              <w:jc w:val="center"/>
            </w:pPr>
            <w:r>
              <w:t>U</w:t>
            </w:r>
          </w:p>
        </w:tc>
        <w:tc>
          <w:tcPr>
            <w:tcW w:w="217" w:type="pct"/>
          </w:tcPr>
          <w:p w14:paraId="66C8EE6A" w14:textId="77777777" w:rsidR="00D32072" w:rsidRPr="009C4175" w:rsidRDefault="00D32072" w:rsidP="009D0EB4">
            <w:pPr>
              <w:jc w:val="center"/>
            </w:pPr>
            <w:r>
              <w:t>4</w:t>
            </w:r>
          </w:p>
        </w:tc>
      </w:tr>
      <w:tr w:rsidR="00D32072" w:rsidRPr="009C4175" w14:paraId="177BEC8E" w14:textId="77777777" w:rsidTr="009D0EB4">
        <w:trPr>
          <w:trHeight w:val="182"/>
        </w:trPr>
        <w:tc>
          <w:tcPr>
            <w:tcW w:w="5000" w:type="pct"/>
            <w:gridSpan w:val="6"/>
          </w:tcPr>
          <w:p w14:paraId="5AF8D7CE" w14:textId="77777777" w:rsidR="00D32072" w:rsidRPr="009C4175" w:rsidRDefault="00D32072" w:rsidP="009D0EB4">
            <w:pPr>
              <w:jc w:val="center"/>
              <w:rPr>
                <w:b/>
                <w:bCs/>
              </w:rPr>
            </w:pPr>
            <w:r w:rsidRPr="009C4175">
              <w:rPr>
                <w:b/>
                <w:bCs/>
              </w:rPr>
              <w:t>COMPULSORY QUESTION</w:t>
            </w:r>
          </w:p>
        </w:tc>
      </w:tr>
      <w:tr w:rsidR="00D32072" w:rsidRPr="009C4175" w14:paraId="613F3011" w14:textId="77777777" w:rsidTr="009D0EB4">
        <w:trPr>
          <w:trHeight w:val="283"/>
        </w:trPr>
        <w:tc>
          <w:tcPr>
            <w:tcW w:w="272" w:type="pct"/>
          </w:tcPr>
          <w:p w14:paraId="082EBA96" w14:textId="77777777" w:rsidR="00D32072" w:rsidRPr="009C4175" w:rsidRDefault="00D32072" w:rsidP="009D0EB4">
            <w:pPr>
              <w:jc w:val="center"/>
            </w:pPr>
            <w:r w:rsidRPr="009C4175">
              <w:t>24.</w:t>
            </w:r>
          </w:p>
        </w:tc>
        <w:tc>
          <w:tcPr>
            <w:tcW w:w="189" w:type="pct"/>
          </w:tcPr>
          <w:p w14:paraId="03B8CC69" w14:textId="77777777" w:rsidR="00D32072" w:rsidRPr="009C4175" w:rsidRDefault="00D32072" w:rsidP="009D0EB4">
            <w:pPr>
              <w:jc w:val="center"/>
            </w:pPr>
            <w:r w:rsidRPr="009C4175">
              <w:t>a.</w:t>
            </w:r>
          </w:p>
        </w:tc>
        <w:tc>
          <w:tcPr>
            <w:tcW w:w="3747" w:type="pct"/>
          </w:tcPr>
          <w:p w14:paraId="6386894C" w14:textId="77777777" w:rsidR="00D32072" w:rsidRPr="009C4175" w:rsidRDefault="00D32072" w:rsidP="005D2F5B">
            <w:pPr>
              <w:spacing w:line="276" w:lineRule="auto"/>
              <w:jc w:val="both"/>
            </w:pPr>
            <w:r>
              <w:t>Outline the important classification of orifices.</w:t>
            </w:r>
          </w:p>
        </w:tc>
        <w:tc>
          <w:tcPr>
            <w:tcW w:w="319" w:type="pct"/>
          </w:tcPr>
          <w:p w14:paraId="3B4E0871" w14:textId="77777777" w:rsidR="00D32072" w:rsidRPr="009C4175" w:rsidRDefault="00D32072" w:rsidP="009D0EB4">
            <w:pPr>
              <w:jc w:val="center"/>
            </w:pPr>
            <w:r w:rsidRPr="009C4175">
              <w:t>CO</w:t>
            </w:r>
            <w:r>
              <w:t>6</w:t>
            </w:r>
          </w:p>
        </w:tc>
        <w:tc>
          <w:tcPr>
            <w:tcW w:w="256" w:type="pct"/>
          </w:tcPr>
          <w:p w14:paraId="3BA6BD1B" w14:textId="77777777" w:rsidR="00D32072" w:rsidRPr="009C4175" w:rsidRDefault="00D32072" w:rsidP="009D0EB4">
            <w:pPr>
              <w:jc w:val="center"/>
            </w:pPr>
            <w:r>
              <w:t>U</w:t>
            </w:r>
          </w:p>
        </w:tc>
        <w:tc>
          <w:tcPr>
            <w:tcW w:w="217" w:type="pct"/>
          </w:tcPr>
          <w:p w14:paraId="06B1776C" w14:textId="77777777" w:rsidR="00D32072" w:rsidRPr="009C4175" w:rsidRDefault="00D32072" w:rsidP="009D0EB4">
            <w:pPr>
              <w:jc w:val="center"/>
            </w:pPr>
            <w:r>
              <w:t>4</w:t>
            </w:r>
          </w:p>
        </w:tc>
      </w:tr>
      <w:tr w:rsidR="00D32072" w:rsidRPr="009C4175" w14:paraId="0701B019" w14:textId="77777777" w:rsidTr="00371C0E">
        <w:trPr>
          <w:trHeight w:val="283"/>
        </w:trPr>
        <w:tc>
          <w:tcPr>
            <w:tcW w:w="272" w:type="pct"/>
            <w:vAlign w:val="center"/>
          </w:tcPr>
          <w:p w14:paraId="5023E11B" w14:textId="77777777" w:rsidR="00D32072" w:rsidRPr="009C4175" w:rsidRDefault="00D32072" w:rsidP="00FD00A9">
            <w:pPr>
              <w:jc w:val="center"/>
            </w:pPr>
          </w:p>
        </w:tc>
        <w:tc>
          <w:tcPr>
            <w:tcW w:w="189" w:type="pct"/>
          </w:tcPr>
          <w:p w14:paraId="0B7F95FD" w14:textId="77777777" w:rsidR="00D32072" w:rsidRPr="009C4175" w:rsidRDefault="00D32072" w:rsidP="00371C0E">
            <w:pPr>
              <w:jc w:val="center"/>
            </w:pPr>
            <w:r w:rsidRPr="009C4175">
              <w:t>b.</w:t>
            </w:r>
          </w:p>
        </w:tc>
        <w:tc>
          <w:tcPr>
            <w:tcW w:w="3747" w:type="pct"/>
          </w:tcPr>
          <w:p w14:paraId="38A9C1D5" w14:textId="77777777" w:rsidR="00D32072" w:rsidRDefault="00D32072" w:rsidP="005D2F5B">
            <w:pPr>
              <w:spacing w:line="276" w:lineRule="auto"/>
              <w:jc w:val="both"/>
            </w:pPr>
            <w:r>
              <w:t xml:space="preserve">Write short notes on the following hydraulic coefficients: </w:t>
            </w:r>
          </w:p>
          <w:p w14:paraId="637DE7B0" w14:textId="77777777" w:rsidR="00D32072" w:rsidRPr="009C4175" w:rsidRDefault="00D32072" w:rsidP="005D2F5B">
            <w:pPr>
              <w:spacing w:line="276" w:lineRule="auto"/>
              <w:jc w:val="both"/>
              <w:rPr>
                <w:bCs/>
              </w:rPr>
            </w:pPr>
            <w:r>
              <w:t>i) coefficient of contraction  ii) coefficient of discharge.</w:t>
            </w:r>
          </w:p>
        </w:tc>
        <w:tc>
          <w:tcPr>
            <w:tcW w:w="319" w:type="pct"/>
          </w:tcPr>
          <w:p w14:paraId="702E2692" w14:textId="77777777" w:rsidR="00D32072" w:rsidRPr="009C4175" w:rsidRDefault="00D32072" w:rsidP="00371C0E">
            <w:pPr>
              <w:jc w:val="center"/>
            </w:pPr>
            <w:r w:rsidRPr="009C4175">
              <w:t>CO</w:t>
            </w:r>
            <w:r>
              <w:t>6</w:t>
            </w:r>
          </w:p>
        </w:tc>
        <w:tc>
          <w:tcPr>
            <w:tcW w:w="256" w:type="pct"/>
          </w:tcPr>
          <w:p w14:paraId="358AB4DD" w14:textId="77777777" w:rsidR="00D32072" w:rsidRPr="009C4175" w:rsidRDefault="00D32072" w:rsidP="00371C0E">
            <w:pPr>
              <w:jc w:val="center"/>
            </w:pPr>
            <w:r>
              <w:t>A</w:t>
            </w:r>
          </w:p>
        </w:tc>
        <w:tc>
          <w:tcPr>
            <w:tcW w:w="217" w:type="pct"/>
          </w:tcPr>
          <w:p w14:paraId="254945A6" w14:textId="77777777" w:rsidR="00D32072" w:rsidRPr="009C4175" w:rsidRDefault="00D32072" w:rsidP="00371C0E">
            <w:pPr>
              <w:jc w:val="center"/>
            </w:pPr>
            <w:r>
              <w:t>4</w:t>
            </w:r>
          </w:p>
        </w:tc>
      </w:tr>
      <w:tr w:rsidR="00D32072" w:rsidRPr="009C4175" w14:paraId="2477B968" w14:textId="77777777" w:rsidTr="00371C0E">
        <w:trPr>
          <w:trHeight w:val="283"/>
        </w:trPr>
        <w:tc>
          <w:tcPr>
            <w:tcW w:w="272" w:type="pct"/>
            <w:vAlign w:val="center"/>
          </w:tcPr>
          <w:p w14:paraId="66CD6ACC" w14:textId="77777777" w:rsidR="00D32072" w:rsidRPr="009C4175" w:rsidRDefault="00D32072" w:rsidP="00FD00A9">
            <w:pPr>
              <w:jc w:val="center"/>
            </w:pPr>
          </w:p>
        </w:tc>
        <w:tc>
          <w:tcPr>
            <w:tcW w:w="189" w:type="pct"/>
          </w:tcPr>
          <w:p w14:paraId="71870B64" w14:textId="77777777" w:rsidR="00D32072" w:rsidRPr="009C4175" w:rsidRDefault="00D32072" w:rsidP="00371C0E">
            <w:pPr>
              <w:jc w:val="center"/>
            </w:pPr>
            <w:r>
              <w:t>c.</w:t>
            </w:r>
          </w:p>
        </w:tc>
        <w:tc>
          <w:tcPr>
            <w:tcW w:w="3747" w:type="pct"/>
          </w:tcPr>
          <w:p w14:paraId="64CD021F" w14:textId="77777777" w:rsidR="00D32072" w:rsidRDefault="00D32072" w:rsidP="005D2F5B">
            <w:pPr>
              <w:spacing w:line="276" w:lineRule="auto"/>
              <w:jc w:val="both"/>
            </w:pPr>
            <w:r>
              <w:t>The head of water over an orifice of diameter 40 mm is 10 m. Calculate the actual discharge and actual velocity of the jet at vena – contracta. Take C</w:t>
            </w:r>
            <w:r w:rsidRPr="00A42C6E">
              <w:rPr>
                <w:vertAlign w:val="subscript"/>
              </w:rPr>
              <w:t>d</w:t>
            </w:r>
            <w:r>
              <w:t xml:space="preserve"> = 0.6 and C</w:t>
            </w:r>
            <w:r w:rsidRPr="00A42C6E">
              <w:rPr>
                <w:vertAlign w:val="subscript"/>
              </w:rPr>
              <w:t xml:space="preserve">v </w:t>
            </w:r>
            <w:r>
              <w:t>= 0.98.</w:t>
            </w:r>
          </w:p>
        </w:tc>
        <w:tc>
          <w:tcPr>
            <w:tcW w:w="319" w:type="pct"/>
          </w:tcPr>
          <w:p w14:paraId="27D756C6" w14:textId="77777777" w:rsidR="00D32072" w:rsidRPr="009C4175" w:rsidRDefault="00D32072" w:rsidP="00371C0E">
            <w:pPr>
              <w:jc w:val="center"/>
            </w:pPr>
            <w:r w:rsidRPr="009C4175">
              <w:t>CO</w:t>
            </w:r>
            <w:r>
              <w:t>6</w:t>
            </w:r>
          </w:p>
        </w:tc>
        <w:tc>
          <w:tcPr>
            <w:tcW w:w="256" w:type="pct"/>
          </w:tcPr>
          <w:p w14:paraId="0B28B8E8" w14:textId="77777777" w:rsidR="00D32072" w:rsidRPr="009C4175" w:rsidRDefault="00D32072" w:rsidP="00371C0E">
            <w:pPr>
              <w:jc w:val="center"/>
            </w:pPr>
            <w:r>
              <w:t>E</w:t>
            </w:r>
          </w:p>
        </w:tc>
        <w:tc>
          <w:tcPr>
            <w:tcW w:w="217" w:type="pct"/>
          </w:tcPr>
          <w:p w14:paraId="344A60FE" w14:textId="77777777" w:rsidR="00D32072" w:rsidRPr="009C4175" w:rsidRDefault="00D32072" w:rsidP="00371C0E">
            <w:pPr>
              <w:jc w:val="center"/>
            </w:pPr>
            <w:r>
              <w:t>4</w:t>
            </w:r>
          </w:p>
        </w:tc>
      </w:tr>
    </w:tbl>
    <w:p w14:paraId="2010890D" w14:textId="77777777" w:rsidR="00D32072" w:rsidRDefault="00D32072" w:rsidP="002E336A"/>
    <w:p w14:paraId="35666907"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D7F8F3" w14:textId="77777777" w:rsidR="00D32072" w:rsidRDefault="00D32072" w:rsidP="002E336A"/>
    <w:tbl>
      <w:tblPr>
        <w:tblStyle w:val="TableGrid"/>
        <w:tblW w:w="10490" w:type="dxa"/>
        <w:tblInd w:w="-714" w:type="dxa"/>
        <w:tblLook w:val="04A0" w:firstRow="1" w:lastRow="0" w:firstColumn="1" w:lastColumn="0" w:noHBand="0" w:noVBand="1"/>
      </w:tblPr>
      <w:tblGrid>
        <w:gridCol w:w="696"/>
        <w:gridCol w:w="9794"/>
      </w:tblGrid>
      <w:tr w:rsidR="00D32072" w:rsidRPr="00A61EC3" w14:paraId="75BAF2A1" w14:textId="77777777" w:rsidTr="00517D3B">
        <w:trPr>
          <w:trHeight w:val="283"/>
        </w:trPr>
        <w:tc>
          <w:tcPr>
            <w:tcW w:w="670" w:type="dxa"/>
          </w:tcPr>
          <w:p w14:paraId="5C766016" w14:textId="77777777" w:rsidR="00D32072" w:rsidRPr="00A61EC3" w:rsidRDefault="00D32072" w:rsidP="00517D3B">
            <w:pPr>
              <w:jc w:val="center"/>
            </w:pPr>
          </w:p>
        </w:tc>
        <w:tc>
          <w:tcPr>
            <w:tcW w:w="9820" w:type="dxa"/>
          </w:tcPr>
          <w:p w14:paraId="445115B7" w14:textId="77777777" w:rsidR="00D32072" w:rsidRPr="00A61EC3" w:rsidRDefault="00D32072" w:rsidP="00517D3B">
            <w:pPr>
              <w:jc w:val="center"/>
              <w:rPr>
                <w:b/>
              </w:rPr>
            </w:pPr>
            <w:r w:rsidRPr="00A61EC3">
              <w:rPr>
                <w:b/>
              </w:rPr>
              <w:t>COURSE OUTCOMES</w:t>
            </w:r>
          </w:p>
        </w:tc>
      </w:tr>
      <w:tr w:rsidR="00D32072" w:rsidRPr="00A61EC3" w14:paraId="1A27FEB1" w14:textId="77777777" w:rsidTr="00F94208">
        <w:trPr>
          <w:trHeight w:val="283"/>
        </w:trPr>
        <w:tc>
          <w:tcPr>
            <w:tcW w:w="670" w:type="dxa"/>
          </w:tcPr>
          <w:p w14:paraId="1FFB12EF" w14:textId="77777777" w:rsidR="00D32072" w:rsidRPr="00A61EC3" w:rsidRDefault="00D32072" w:rsidP="001A178C">
            <w:pPr>
              <w:jc w:val="center"/>
              <w:rPr>
                <w:b/>
                <w:bCs/>
              </w:rPr>
            </w:pPr>
            <w:r w:rsidRPr="00A61EC3">
              <w:rPr>
                <w:b/>
                <w:bCs/>
              </w:rPr>
              <w:t>CO1</w:t>
            </w:r>
          </w:p>
        </w:tc>
        <w:tc>
          <w:tcPr>
            <w:tcW w:w="9820" w:type="dxa"/>
          </w:tcPr>
          <w:p w14:paraId="7E122BD1" w14:textId="77777777" w:rsidR="00D32072" w:rsidRPr="00A61EC3" w:rsidRDefault="00D32072" w:rsidP="001A178C">
            <w:r w:rsidRPr="00A61EC3">
              <w:rPr>
                <w:color w:val="000000" w:themeColor="text1"/>
              </w:rPr>
              <w:t>Understand the various properties of fluids and apply them in problem-solving.</w:t>
            </w:r>
          </w:p>
        </w:tc>
      </w:tr>
      <w:tr w:rsidR="00D32072" w:rsidRPr="00A61EC3" w14:paraId="2C7E6DF2" w14:textId="77777777" w:rsidTr="00F94208">
        <w:trPr>
          <w:trHeight w:val="283"/>
        </w:trPr>
        <w:tc>
          <w:tcPr>
            <w:tcW w:w="670" w:type="dxa"/>
          </w:tcPr>
          <w:p w14:paraId="0B629941" w14:textId="77777777" w:rsidR="00D32072" w:rsidRPr="00A61EC3" w:rsidRDefault="00D32072" w:rsidP="001A178C">
            <w:pPr>
              <w:jc w:val="center"/>
              <w:rPr>
                <w:b/>
                <w:bCs/>
              </w:rPr>
            </w:pPr>
            <w:r w:rsidRPr="00A61EC3">
              <w:rPr>
                <w:b/>
                <w:bCs/>
              </w:rPr>
              <w:t>CO2</w:t>
            </w:r>
          </w:p>
        </w:tc>
        <w:tc>
          <w:tcPr>
            <w:tcW w:w="9820" w:type="dxa"/>
          </w:tcPr>
          <w:p w14:paraId="609E1AFE" w14:textId="77777777" w:rsidR="00D32072" w:rsidRPr="00A61EC3" w:rsidRDefault="00D32072" w:rsidP="001A178C">
            <w:r w:rsidRPr="00A61EC3">
              <w:rPr>
                <w:color w:val="000000" w:themeColor="text1"/>
              </w:rPr>
              <w:t>Estimate the fluid pressure acting on a body.</w:t>
            </w:r>
          </w:p>
        </w:tc>
      </w:tr>
      <w:tr w:rsidR="00D32072" w:rsidRPr="00A61EC3" w14:paraId="4575406D" w14:textId="77777777" w:rsidTr="00F94208">
        <w:trPr>
          <w:trHeight w:val="283"/>
        </w:trPr>
        <w:tc>
          <w:tcPr>
            <w:tcW w:w="670" w:type="dxa"/>
          </w:tcPr>
          <w:p w14:paraId="094CB76E" w14:textId="77777777" w:rsidR="00D32072" w:rsidRPr="00A61EC3" w:rsidRDefault="00D32072" w:rsidP="001A178C">
            <w:pPr>
              <w:jc w:val="center"/>
              <w:rPr>
                <w:b/>
                <w:bCs/>
              </w:rPr>
            </w:pPr>
            <w:r w:rsidRPr="00A61EC3">
              <w:rPr>
                <w:b/>
                <w:bCs/>
              </w:rPr>
              <w:t>CO3</w:t>
            </w:r>
          </w:p>
        </w:tc>
        <w:tc>
          <w:tcPr>
            <w:tcW w:w="9820" w:type="dxa"/>
          </w:tcPr>
          <w:p w14:paraId="5F25BA9F" w14:textId="77777777" w:rsidR="00D32072" w:rsidRPr="00A61EC3" w:rsidRDefault="00D32072" w:rsidP="001A178C">
            <w:r w:rsidRPr="00A61EC3">
              <w:rPr>
                <w:color w:val="000000" w:themeColor="text1"/>
              </w:rPr>
              <w:t>Apply the principles of continuity equation and Bernoulli’s equation to fluid flow problems.</w:t>
            </w:r>
          </w:p>
        </w:tc>
      </w:tr>
      <w:tr w:rsidR="00D32072" w:rsidRPr="00A61EC3" w14:paraId="135D3BD7" w14:textId="77777777" w:rsidTr="00F94208">
        <w:trPr>
          <w:trHeight w:val="283"/>
        </w:trPr>
        <w:tc>
          <w:tcPr>
            <w:tcW w:w="670" w:type="dxa"/>
          </w:tcPr>
          <w:p w14:paraId="3E356732" w14:textId="77777777" w:rsidR="00D32072" w:rsidRPr="00A61EC3" w:rsidRDefault="00D32072" w:rsidP="001A178C">
            <w:pPr>
              <w:jc w:val="center"/>
              <w:rPr>
                <w:b/>
                <w:bCs/>
              </w:rPr>
            </w:pPr>
            <w:r w:rsidRPr="00A61EC3">
              <w:rPr>
                <w:b/>
                <w:bCs/>
              </w:rPr>
              <w:t>CO4</w:t>
            </w:r>
          </w:p>
        </w:tc>
        <w:tc>
          <w:tcPr>
            <w:tcW w:w="9820" w:type="dxa"/>
          </w:tcPr>
          <w:p w14:paraId="21C4BB96" w14:textId="77777777" w:rsidR="00D32072" w:rsidRPr="00A61EC3" w:rsidRDefault="00D32072" w:rsidP="001A178C">
            <w:r w:rsidRPr="00A61EC3">
              <w:rPr>
                <w:color w:val="000000" w:themeColor="text1"/>
              </w:rPr>
              <w:t>Calculate the head loss due to friction in viscous and turbulent flow through pipes.</w:t>
            </w:r>
          </w:p>
        </w:tc>
      </w:tr>
      <w:tr w:rsidR="00D32072" w:rsidRPr="00A61EC3" w14:paraId="44D9A00F" w14:textId="77777777" w:rsidTr="00F94208">
        <w:trPr>
          <w:trHeight w:val="283"/>
        </w:trPr>
        <w:tc>
          <w:tcPr>
            <w:tcW w:w="670" w:type="dxa"/>
          </w:tcPr>
          <w:p w14:paraId="7ACD727B" w14:textId="77777777" w:rsidR="00D32072" w:rsidRPr="00A61EC3" w:rsidRDefault="00D32072" w:rsidP="001A178C">
            <w:pPr>
              <w:jc w:val="center"/>
              <w:rPr>
                <w:b/>
                <w:bCs/>
              </w:rPr>
            </w:pPr>
            <w:r w:rsidRPr="00A61EC3">
              <w:rPr>
                <w:b/>
                <w:bCs/>
              </w:rPr>
              <w:t>CO5</w:t>
            </w:r>
          </w:p>
        </w:tc>
        <w:tc>
          <w:tcPr>
            <w:tcW w:w="9820" w:type="dxa"/>
          </w:tcPr>
          <w:p w14:paraId="36ADCE8C" w14:textId="77777777" w:rsidR="00D32072" w:rsidRPr="00A61EC3" w:rsidRDefault="00D32072" w:rsidP="001A178C">
            <w:r w:rsidRPr="00A61EC3">
              <w:rPr>
                <w:color w:val="000000" w:themeColor="text1"/>
              </w:rPr>
              <w:t xml:space="preserve">Determine the minor losses through various pipes </w:t>
            </w:r>
          </w:p>
        </w:tc>
      </w:tr>
      <w:tr w:rsidR="00D32072" w:rsidRPr="00A61EC3" w14:paraId="7CFDEC60" w14:textId="77777777" w:rsidTr="00F94208">
        <w:trPr>
          <w:trHeight w:val="283"/>
        </w:trPr>
        <w:tc>
          <w:tcPr>
            <w:tcW w:w="670" w:type="dxa"/>
          </w:tcPr>
          <w:p w14:paraId="6BDE3910" w14:textId="77777777" w:rsidR="00D32072" w:rsidRPr="00A61EC3" w:rsidRDefault="00D32072" w:rsidP="001A178C">
            <w:pPr>
              <w:jc w:val="center"/>
              <w:rPr>
                <w:b/>
                <w:bCs/>
              </w:rPr>
            </w:pPr>
            <w:r w:rsidRPr="00A61EC3">
              <w:rPr>
                <w:b/>
                <w:bCs/>
              </w:rPr>
              <w:t>CO6</w:t>
            </w:r>
          </w:p>
        </w:tc>
        <w:tc>
          <w:tcPr>
            <w:tcW w:w="9820" w:type="dxa"/>
          </w:tcPr>
          <w:p w14:paraId="473FFDF1" w14:textId="77777777" w:rsidR="00D32072" w:rsidRPr="00A61EC3" w:rsidRDefault="00D32072" w:rsidP="001A178C">
            <w:r w:rsidRPr="00A61EC3">
              <w:rPr>
                <w:color w:val="000000" w:themeColor="text1"/>
              </w:rPr>
              <w:t>Estimate the fluid flow through different flow measuring devices.</w:t>
            </w:r>
          </w:p>
        </w:tc>
      </w:tr>
    </w:tbl>
    <w:p w14:paraId="3462194F"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50949DBD" w14:textId="77777777" w:rsidTr="00E56E00">
        <w:trPr>
          <w:jc w:val="center"/>
        </w:trPr>
        <w:tc>
          <w:tcPr>
            <w:tcW w:w="6385" w:type="dxa"/>
            <w:gridSpan w:val="8"/>
          </w:tcPr>
          <w:p w14:paraId="3271BE0C"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2BB089D3" w14:textId="77777777" w:rsidTr="00E56E00">
        <w:trPr>
          <w:jc w:val="center"/>
        </w:trPr>
        <w:tc>
          <w:tcPr>
            <w:tcW w:w="1140" w:type="dxa"/>
          </w:tcPr>
          <w:p w14:paraId="70742B28"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33A89305" w14:textId="77777777" w:rsidR="00D32072" w:rsidRPr="0051318C" w:rsidRDefault="00D32072" w:rsidP="00D54806">
            <w:pPr>
              <w:jc w:val="center"/>
              <w:rPr>
                <w:b/>
                <w:sz w:val="22"/>
                <w:szCs w:val="22"/>
              </w:rPr>
            </w:pPr>
            <w:r w:rsidRPr="0051318C">
              <w:rPr>
                <w:b/>
                <w:sz w:val="22"/>
                <w:szCs w:val="22"/>
              </w:rPr>
              <w:t>R</w:t>
            </w:r>
          </w:p>
        </w:tc>
        <w:tc>
          <w:tcPr>
            <w:tcW w:w="708" w:type="dxa"/>
          </w:tcPr>
          <w:p w14:paraId="651CF976" w14:textId="77777777" w:rsidR="00D32072" w:rsidRPr="0051318C" w:rsidRDefault="00D32072" w:rsidP="00D54806">
            <w:pPr>
              <w:jc w:val="center"/>
              <w:rPr>
                <w:b/>
                <w:sz w:val="22"/>
                <w:szCs w:val="22"/>
              </w:rPr>
            </w:pPr>
            <w:r w:rsidRPr="0051318C">
              <w:rPr>
                <w:b/>
                <w:sz w:val="22"/>
                <w:szCs w:val="22"/>
              </w:rPr>
              <w:t>U</w:t>
            </w:r>
          </w:p>
        </w:tc>
        <w:tc>
          <w:tcPr>
            <w:tcW w:w="709" w:type="dxa"/>
          </w:tcPr>
          <w:p w14:paraId="239B0B1F" w14:textId="77777777" w:rsidR="00D32072" w:rsidRPr="0051318C" w:rsidRDefault="00D32072" w:rsidP="00D54806">
            <w:pPr>
              <w:jc w:val="center"/>
              <w:rPr>
                <w:b/>
                <w:sz w:val="22"/>
                <w:szCs w:val="22"/>
              </w:rPr>
            </w:pPr>
            <w:r w:rsidRPr="0051318C">
              <w:rPr>
                <w:b/>
                <w:sz w:val="22"/>
                <w:szCs w:val="22"/>
              </w:rPr>
              <w:t>A</w:t>
            </w:r>
          </w:p>
        </w:tc>
        <w:tc>
          <w:tcPr>
            <w:tcW w:w="709" w:type="dxa"/>
          </w:tcPr>
          <w:p w14:paraId="0E066348" w14:textId="77777777" w:rsidR="00D32072" w:rsidRPr="0051318C" w:rsidRDefault="00D32072" w:rsidP="00D54806">
            <w:pPr>
              <w:jc w:val="center"/>
              <w:rPr>
                <w:b/>
                <w:sz w:val="22"/>
                <w:szCs w:val="22"/>
              </w:rPr>
            </w:pPr>
            <w:r w:rsidRPr="0051318C">
              <w:rPr>
                <w:b/>
                <w:sz w:val="22"/>
                <w:szCs w:val="22"/>
              </w:rPr>
              <w:t>An</w:t>
            </w:r>
          </w:p>
        </w:tc>
        <w:tc>
          <w:tcPr>
            <w:tcW w:w="709" w:type="dxa"/>
          </w:tcPr>
          <w:p w14:paraId="261B6B6B" w14:textId="77777777" w:rsidR="00D32072" w:rsidRPr="0051318C" w:rsidRDefault="00D32072" w:rsidP="00D54806">
            <w:pPr>
              <w:jc w:val="center"/>
              <w:rPr>
                <w:b/>
                <w:sz w:val="22"/>
                <w:szCs w:val="22"/>
              </w:rPr>
            </w:pPr>
            <w:r w:rsidRPr="0051318C">
              <w:rPr>
                <w:b/>
                <w:sz w:val="22"/>
                <w:szCs w:val="22"/>
              </w:rPr>
              <w:t>E</w:t>
            </w:r>
          </w:p>
        </w:tc>
        <w:tc>
          <w:tcPr>
            <w:tcW w:w="708" w:type="dxa"/>
          </w:tcPr>
          <w:p w14:paraId="04F4AC6F" w14:textId="77777777" w:rsidR="00D32072" w:rsidRPr="0051318C" w:rsidRDefault="00D32072" w:rsidP="00D54806">
            <w:pPr>
              <w:jc w:val="center"/>
              <w:rPr>
                <w:b/>
                <w:sz w:val="22"/>
                <w:szCs w:val="22"/>
              </w:rPr>
            </w:pPr>
            <w:r w:rsidRPr="0051318C">
              <w:rPr>
                <w:b/>
                <w:sz w:val="22"/>
                <w:szCs w:val="22"/>
              </w:rPr>
              <w:t>C</w:t>
            </w:r>
          </w:p>
        </w:tc>
        <w:tc>
          <w:tcPr>
            <w:tcW w:w="993" w:type="dxa"/>
          </w:tcPr>
          <w:p w14:paraId="3987D985" w14:textId="77777777" w:rsidR="00D32072" w:rsidRPr="0051318C" w:rsidRDefault="00D32072" w:rsidP="00D54806">
            <w:pPr>
              <w:jc w:val="center"/>
              <w:rPr>
                <w:b/>
                <w:sz w:val="22"/>
                <w:szCs w:val="22"/>
              </w:rPr>
            </w:pPr>
            <w:r w:rsidRPr="0051318C">
              <w:rPr>
                <w:b/>
                <w:sz w:val="22"/>
                <w:szCs w:val="22"/>
              </w:rPr>
              <w:t>Total</w:t>
            </w:r>
          </w:p>
        </w:tc>
      </w:tr>
      <w:tr w:rsidR="00D32072" w:rsidRPr="0051318C" w14:paraId="54AB445D" w14:textId="77777777" w:rsidTr="009B7699">
        <w:trPr>
          <w:jc w:val="center"/>
        </w:trPr>
        <w:tc>
          <w:tcPr>
            <w:tcW w:w="1140" w:type="dxa"/>
          </w:tcPr>
          <w:p w14:paraId="2EA43A92"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6D67C17D" w14:textId="77777777" w:rsidR="00D32072" w:rsidRPr="0051318C" w:rsidRDefault="00D32072" w:rsidP="009B7699">
            <w:pPr>
              <w:jc w:val="center"/>
              <w:rPr>
                <w:sz w:val="22"/>
                <w:szCs w:val="22"/>
              </w:rPr>
            </w:pPr>
            <w:r>
              <w:rPr>
                <w:sz w:val="22"/>
                <w:szCs w:val="22"/>
              </w:rPr>
              <w:t>1</w:t>
            </w:r>
          </w:p>
        </w:tc>
        <w:tc>
          <w:tcPr>
            <w:tcW w:w="708" w:type="dxa"/>
          </w:tcPr>
          <w:p w14:paraId="4076B911" w14:textId="77777777" w:rsidR="00D32072" w:rsidRPr="0051318C" w:rsidRDefault="00D32072" w:rsidP="009B7699">
            <w:pPr>
              <w:jc w:val="center"/>
              <w:rPr>
                <w:sz w:val="22"/>
                <w:szCs w:val="22"/>
              </w:rPr>
            </w:pPr>
            <w:r>
              <w:rPr>
                <w:sz w:val="22"/>
                <w:szCs w:val="22"/>
              </w:rPr>
              <w:t>1</w:t>
            </w:r>
          </w:p>
        </w:tc>
        <w:tc>
          <w:tcPr>
            <w:tcW w:w="709" w:type="dxa"/>
          </w:tcPr>
          <w:p w14:paraId="25A6A74E" w14:textId="77777777" w:rsidR="00D32072" w:rsidRPr="0051318C" w:rsidRDefault="00D32072" w:rsidP="009B7699">
            <w:pPr>
              <w:jc w:val="center"/>
              <w:rPr>
                <w:sz w:val="22"/>
                <w:szCs w:val="22"/>
              </w:rPr>
            </w:pPr>
            <w:r>
              <w:rPr>
                <w:sz w:val="22"/>
                <w:szCs w:val="22"/>
              </w:rPr>
              <w:t>4</w:t>
            </w:r>
          </w:p>
        </w:tc>
        <w:tc>
          <w:tcPr>
            <w:tcW w:w="709" w:type="dxa"/>
          </w:tcPr>
          <w:p w14:paraId="056D24EB" w14:textId="77777777" w:rsidR="00D32072" w:rsidRPr="0051318C" w:rsidRDefault="00D32072" w:rsidP="009B7699">
            <w:pPr>
              <w:jc w:val="center"/>
              <w:rPr>
                <w:sz w:val="22"/>
                <w:szCs w:val="22"/>
              </w:rPr>
            </w:pPr>
            <w:r>
              <w:rPr>
                <w:sz w:val="22"/>
                <w:szCs w:val="22"/>
              </w:rPr>
              <w:t>4</w:t>
            </w:r>
          </w:p>
        </w:tc>
        <w:tc>
          <w:tcPr>
            <w:tcW w:w="709" w:type="dxa"/>
          </w:tcPr>
          <w:p w14:paraId="472E0D15" w14:textId="77777777" w:rsidR="00D32072" w:rsidRPr="0051318C" w:rsidRDefault="00D32072" w:rsidP="009B7699">
            <w:pPr>
              <w:jc w:val="center"/>
              <w:rPr>
                <w:sz w:val="22"/>
                <w:szCs w:val="22"/>
              </w:rPr>
            </w:pPr>
            <w:r>
              <w:rPr>
                <w:sz w:val="22"/>
                <w:szCs w:val="22"/>
              </w:rPr>
              <w:t>3</w:t>
            </w:r>
          </w:p>
        </w:tc>
        <w:tc>
          <w:tcPr>
            <w:tcW w:w="708" w:type="dxa"/>
          </w:tcPr>
          <w:p w14:paraId="4CB8C3EE" w14:textId="77777777" w:rsidR="00D32072" w:rsidRPr="0051318C" w:rsidRDefault="00D32072" w:rsidP="009B7699">
            <w:pPr>
              <w:jc w:val="center"/>
              <w:rPr>
                <w:sz w:val="22"/>
                <w:szCs w:val="22"/>
              </w:rPr>
            </w:pPr>
            <w:r>
              <w:rPr>
                <w:sz w:val="22"/>
                <w:szCs w:val="22"/>
              </w:rPr>
              <w:t>4</w:t>
            </w:r>
          </w:p>
        </w:tc>
        <w:tc>
          <w:tcPr>
            <w:tcW w:w="993" w:type="dxa"/>
          </w:tcPr>
          <w:p w14:paraId="6741717A" w14:textId="77777777" w:rsidR="00D32072" w:rsidRPr="0051318C" w:rsidRDefault="00D32072" w:rsidP="009B7699">
            <w:pPr>
              <w:jc w:val="center"/>
              <w:rPr>
                <w:sz w:val="22"/>
                <w:szCs w:val="22"/>
              </w:rPr>
            </w:pPr>
            <w:r>
              <w:rPr>
                <w:sz w:val="22"/>
                <w:szCs w:val="22"/>
              </w:rPr>
              <w:t>17</w:t>
            </w:r>
          </w:p>
        </w:tc>
      </w:tr>
      <w:tr w:rsidR="00D32072" w:rsidRPr="0051318C" w14:paraId="5432BE3C" w14:textId="77777777" w:rsidTr="009B7699">
        <w:trPr>
          <w:jc w:val="center"/>
        </w:trPr>
        <w:tc>
          <w:tcPr>
            <w:tcW w:w="1140" w:type="dxa"/>
          </w:tcPr>
          <w:p w14:paraId="496A84F8"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167BE820" w14:textId="77777777" w:rsidR="00D32072" w:rsidRPr="0051318C" w:rsidRDefault="00D32072" w:rsidP="009B7699">
            <w:pPr>
              <w:jc w:val="center"/>
              <w:rPr>
                <w:sz w:val="22"/>
                <w:szCs w:val="22"/>
              </w:rPr>
            </w:pPr>
            <w:r>
              <w:rPr>
                <w:sz w:val="22"/>
                <w:szCs w:val="22"/>
              </w:rPr>
              <w:t>2</w:t>
            </w:r>
          </w:p>
        </w:tc>
        <w:tc>
          <w:tcPr>
            <w:tcW w:w="708" w:type="dxa"/>
          </w:tcPr>
          <w:p w14:paraId="2A84D8C9" w14:textId="77777777" w:rsidR="00D32072" w:rsidRPr="0051318C" w:rsidRDefault="00D32072" w:rsidP="009B7699">
            <w:pPr>
              <w:jc w:val="center"/>
              <w:rPr>
                <w:sz w:val="22"/>
                <w:szCs w:val="22"/>
              </w:rPr>
            </w:pPr>
          </w:p>
        </w:tc>
        <w:tc>
          <w:tcPr>
            <w:tcW w:w="709" w:type="dxa"/>
          </w:tcPr>
          <w:p w14:paraId="457D6399" w14:textId="77777777" w:rsidR="00D32072" w:rsidRPr="0051318C" w:rsidRDefault="00D32072" w:rsidP="009B7699">
            <w:pPr>
              <w:jc w:val="center"/>
              <w:rPr>
                <w:sz w:val="22"/>
                <w:szCs w:val="22"/>
              </w:rPr>
            </w:pPr>
          </w:p>
        </w:tc>
        <w:tc>
          <w:tcPr>
            <w:tcW w:w="709" w:type="dxa"/>
          </w:tcPr>
          <w:p w14:paraId="7662B07B" w14:textId="77777777" w:rsidR="00D32072" w:rsidRPr="0051318C" w:rsidRDefault="00D32072" w:rsidP="009B7699">
            <w:pPr>
              <w:jc w:val="center"/>
              <w:rPr>
                <w:sz w:val="22"/>
                <w:szCs w:val="22"/>
              </w:rPr>
            </w:pPr>
            <w:r>
              <w:rPr>
                <w:sz w:val="22"/>
                <w:szCs w:val="22"/>
              </w:rPr>
              <w:t>10</w:t>
            </w:r>
          </w:p>
        </w:tc>
        <w:tc>
          <w:tcPr>
            <w:tcW w:w="709" w:type="dxa"/>
          </w:tcPr>
          <w:p w14:paraId="43195EF6" w14:textId="77777777" w:rsidR="00D32072" w:rsidRPr="0051318C" w:rsidRDefault="00D32072" w:rsidP="009B7699">
            <w:pPr>
              <w:jc w:val="center"/>
              <w:rPr>
                <w:sz w:val="22"/>
                <w:szCs w:val="22"/>
              </w:rPr>
            </w:pPr>
            <w:r>
              <w:rPr>
                <w:sz w:val="22"/>
                <w:szCs w:val="22"/>
              </w:rPr>
              <w:t>0</w:t>
            </w:r>
          </w:p>
        </w:tc>
        <w:tc>
          <w:tcPr>
            <w:tcW w:w="708" w:type="dxa"/>
          </w:tcPr>
          <w:p w14:paraId="3F5CDC02" w14:textId="77777777" w:rsidR="00D32072" w:rsidRPr="0051318C" w:rsidRDefault="00D32072" w:rsidP="009B7699">
            <w:pPr>
              <w:jc w:val="center"/>
              <w:rPr>
                <w:sz w:val="22"/>
                <w:szCs w:val="22"/>
              </w:rPr>
            </w:pPr>
            <w:r>
              <w:rPr>
                <w:sz w:val="22"/>
                <w:szCs w:val="22"/>
              </w:rPr>
              <w:t>5</w:t>
            </w:r>
          </w:p>
        </w:tc>
        <w:tc>
          <w:tcPr>
            <w:tcW w:w="993" w:type="dxa"/>
          </w:tcPr>
          <w:p w14:paraId="68710DFE" w14:textId="77777777" w:rsidR="00D32072" w:rsidRPr="0051318C" w:rsidRDefault="00D32072" w:rsidP="009B7699">
            <w:pPr>
              <w:jc w:val="center"/>
              <w:rPr>
                <w:sz w:val="22"/>
                <w:szCs w:val="22"/>
              </w:rPr>
            </w:pPr>
            <w:r>
              <w:rPr>
                <w:sz w:val="22"/>
                <w:szCs w:val="22"/>
              </w:rPr>
              <w:t>17</w:t>
            </w:r>
          </w:p>
        </w:tc>
      </w:tr>
      <w:tr w:rsidR="00D32072" w:rsidRPr="0051318C" w14:paraId="561E24D4" w14:textId="77777777" w:rsidTr="009B7699">
        <w:trPr>
          <w:jc w:val="center"/>
        </w:trPr>
        <w:tc>
          <w:tcPr>
            <w:tcW w:w="1140" w:type="dxa"/>
          </w:tcPr>
          <w:p w14:paraId="39B8F264"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0737C411" w14:textId="77777777" w:rsidR="00D32072" w:rsidRPr="0051318C" w:rsidRDefault="00D32072" w:rsidP="009B7699">
            <w:pPr>
              <w:jc w:val="center"/>
              <w:rPr>
                <w:sz w:val="22"/>
                <w:szCs w:val="22"/>
              </w:rPr>
            </w:pPr>
            <w:r>
              <w:rPr>
                <w:sz w:val="22"/>
                <w:szCs w:val="22"/>
              </w:rPr>
              <w:t>4</w:t>
            </w:r>
          </w:p>
        </w:tc>
        <w:tc>
          <w:tcPr>
            <w:tcW w:w="708" w:type="dxa"/>
          </w:tcPr>
          <w:p w14:paraId="01697C92" w14:textId="77777777" w:rsidR="00D32072" w:rsidRPr="0051318C" w:rsidRDefault="00D32072" w:rsidP="009B7699">
            <w:pPr>
              <w:jc w:val="center"/>
              <w:rPr>
                <w:sz w:val="22"/>
                <w:szCs w:val="22"/>
              </w:rPr>
            </w:pPr>
            <w:r>
              <w:rPr>
                <w:sz w:val="22"/>
                <w:szCs w:val="22"/>
              </w:rPr>
              <w:t>1</w:t>
            </w:r>
          </w:p>
        </w:tc>
        <w:tc>
          <w:tcPr>
            <w:tcW w:w="709" w:type="dxa"/>
          </w:tcPr>
          <w:p w14:paraId="46DCAFF3" w14:textId="77777777" w:rsidR="00D32072" w:rsidRPr="0051318C" w:rsidRDefault="00D32072" w:rsidP="009B7699">
            <w:pPr>
              <w:jc w:val="center"/>
              <w:rPr>
                <w:sz w:val="22"/>
                <w:szCs w:val="22"/>
              </w:rPr>
            </w:pPr>
            <w:r>
              <w:rPr>
                <w:sz w:val="22"/>
                <w:szCs w:val="22"/>
              </w:rPr>
              <w:t>8</w:t>
            </w:r>
          </w:p>
        </w:tc>
        <w:tc>
          <w:tcPr>
            <w:tcW w:w="709" w:type="dxa"/>
          </w:tcPr>
          <w:p w14:paraId="1B56DEFD" w14:textId="77777777" w:rsidR="00D32072" w:rsidRPr="0051318C" w:rsidRDefault="00D32072" w:rsidP="009B7699">
            <w:pPr>
              <w:jc w:val="center"/>
              <w:rPr>
                <w:sz w:val="22"/>
                <w:szCs w:val="22"/>
              </w:rPr>
            </w:pPr>
            <w:r>
              <w:rPr>
                <w:sz w:val="22"/>
                <w:szCs w:val="22"/>
              </w:rPr>
              <w:t>4</w:t>
            </w:r>
          </w:p>
        </w:tc>
        <w:tc>
          <w:tcPr>
            <w:tcW w:w="709" w:type="dxa"/>
          </w:tcPr>
          <w:p w14:paraId="6EB54974" w14:textId="77777777" w:rsidR="00D32072" w:rsidRPr="0051318C" w:rsidRDefault="00D32072" w:rsidP="009B7699">
            <w:pPr>
              <w:jc w:val="center"/>
              <w:rPr>
                <w:sz w:val="22"/>
                <w:szCs w:val="22"/>
              </w:rPr>
            </w:pPr>
          </w:p>
        </w:tc>
        <w:tc>
          <w:tcPr>
            <w:tcW w:w="708" w:type="dxa"/>
          </w:tcPr>
          <w:p w14:paraId="3BCFD429" w14:textId="77777777" w:rsidR="00D32072" w:rsidRPr="0051318C" w:rsidRDefault="00D32072" w:rsidP="009B7699">
            <w:pPr>
              <w:jc w:val="center"/>
              <w:rPr>
                <w:sz w:val="22"/>
                <w:szCs w:val="22"/>
              </w:rPr>
            </w:pPr>
          </w:p>
        </w:tc>
        <w:tc>
          <w:tcPr>
            <w:tcW w:w="993" w:type="dxa"/>
          </w:tcPr>
          <w:p w14:paraId="2F0B0DD3" w14:textId="77777777" w:rsidR="00D32072" w:rsidRPr="0051318C" w:rsidRDefault="00D32072" w:rsidP="009B7699">
            <w:pPr>
              <w:jc w:val="center"/>
              <w:rPr>
                <w:sz w:val="22"/>
                <w:szCs w:val="22"/>
              </w:rPr>
            </w:pPr>
            <w:r>
              <w:rPr>
                <w:sz w:val="22"/>
                <w:szCs w:val="22"/>
              </w:rPr>
              <w:t>17</w:t>
            </w:r>
          </w:p>
        </w:tc>
      </w:tr>
      <w:tr w:rsidR="00D32072" w:rsidRPr="0051318C" w14:paraId="4C5BA30F" w14:textId="77777777" w:rsidTr="009B7699">
        <w:trPr>
          <w:jc w:val="center"/>
        </w:trPr>
        <w:tc>
          <w:tcPr>
            <w:tcW w:w="1140" w:type="dxa"/>
          </w:tcPr>
          <w:p w14:paraId="5D77B64D"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54998748" w14:textId="77777777" w:rsidR="00D32072" w:rsidRPr="0051318C" w:rsidRDefault="00D32072" w:rsidP="009B7699">
            <w:pPr>
              <w:jc w:val="center"/>
              <w:rPr>
                <w:sz w:val="22"/>
                <w:szCs w:val="22"/>
              </w:rPr>
            </w:pPr>
            <w:r>
              <w:rPr>
                <w:sz w:val="22"/>
                <w:szCs w:val="22"/>
              </w:rPr>
              <w:t>1</w:t>
            </w:r>
          </w:p>
        </w:tc>
        <w:tc>
          <w:tcPr>
            <w:tcW w:w="708" w:type="dxa"/>
          </w:tcPr>
          <w:p w14:paraId="20E7B0CC" w14:textId="77777777" w:rsidR="00D32072" w:rsidRPr="0051318C" w:rsidRDefault="00D32072" w:rsidP="009B7699">
            <w:pPr>
              <w:jc w:val="center"/>
              <w:rPr>
                <w:sz w:val="22"/>
                <w:szCs w:val="22"/>
              </w:rPr>
            </w:pPr>
            <w:r>
              <w:rPr>
                <w:sz w:val="22"/>
                <w:szCs w:val="22"/>
              </w:rPr>
              <w:t>10</w:t>
            </w:r>
          </w:p>
        </w:tc>
        <w:tc>
          <w:tcPr>
            <w:tcW w:w="709" w:type="dxa"/>
          </w:tcPr>
          <w:p w14:paraId="73763B34" w14:textId="77777777" w:rsidR="00D32072" w:rsidRPr="0051318C" w:rsidRDefault="00D32072" w:rsidP="009B7699">
            <w:pPr>
              <w:jc w:val="center"/>
              <w:rPr>
                <w:sz w:val="22"/>
                <w:szCs w:val="22"/>
              </w:rPr>
            </w:pPr>
            <w:r>
              <w:rPr>
                <w:sz w:val="22"/>
                <w:szCs w:val="22"/>
              </w:rPr>
              <w:t>6</w:t>
            </w:r>
          </w:p>
        </w:tc>
        <w:tc>
          <w:tcPr>
            <w:tcW w:w="709" w:type="dxa"/>
          </w:tcPr>
          <w:p w14:paraId="19CA2378" w14:textId="77777777" w:rsidR="00D32072" w:rsidRPr="0051318C" w:rsidRDefault="00D32072" w:rsidP="009B7699">
            <w:pPr>
              <w:jc w:val="center"/>
              <w:rPr>
                <w:sz w:val="22"/>
                <w:szCs w:val="22"/>
              </w:rPr>
            </w:pPr>
          </w:p>
        </w:tc>
        <w:tc>
          <w:tcPr>
            <w:tcW w:w="709" w:type="dxa"/>
          </w:tcPr>
          <w:p w14:paraId="7ABF6385" w14:textId="77777777" w:rsidR="00D32072" w:rsidRPr="0051318C" w:rsidRDefault="00D32072" w:rsidP="009B7699">
            <w:pPr>
              <w:jc w:val="center"/>
              <w:rPr>
                <w:sz w:val="22"/>
                <w:szCs w:val="22"/>
              </w:rPr>
            </w:pPr>
          </w:p>
        </w:tc>
        <w:tc>
          <w:tcPr>
            <w:tcW w:w="708" w:type="dxa"/>
          </w:tcPr>
          <w:p w14:paraId="1B59D69C" w14:textId="77777777" w:rsidR="00D32072" w:rsidRPr="0051318C" w:rsidRDefault="00D32072" w:rsidP="009B7699">
            <w:pPr>
              <w:jc w:val="center"/>
              <w:rPr>
                <w:sz w:val="22"/>
                <w:szCs w:val="22"/>
              </w:rPr>
            </w:pPr>
          </w:p>
        </w:tc>
        <w:tc>
          <w:tcPr>
            <w:tcW w:w="993" w:type="dxa"/>
          </w:tcPr>
          <w:p w14:paraId="608AEAB9" w14:textId="77777777" w:rsidR="00D32072" w:rsidRPr="0051318C" w:rsidRDefault="00D32072" w:rsidP="009B7699">
            <w:pPr>
              <w:jc w:val="center"/>
              <w:rPr>
                <w:sz w:val="22"/>
                <w:szCs w:val="22"/>
              </w:rPr>
            </w:pPr>
            <w:r>
              <w:rPr>
                <w:sz w:val="22"/>
                <w:szCs w:val="22"/>
              </w:rPr>
              <w:t>17</w:t>
            </w:r>
          </w:p>
        </w:tc>
      </w:tr>
      <w:tr w:rsidR="00D32072" w:rsidRPr="0051318C" w14:paraId="68B3E8A3" w14:textId="77777777" w:rsidTr="009B7699">
        <w:trPr>
          <w:jc w:val="center"/>
        </w:trPr>
        <w:tc>
          <w:tcPr>
            <w:tcW w:w="1140" w:type="dxa"/>
          </w:tcPr>
          <w:p w14:paraId="728B46D8"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6429C8D9" w14:textId="77777777" w:rsidR="00D32072" w:rsidRPr="0051318C" w:rsidRDefault="00D32072" w:rsidP="009B7699">
            <w:pPr>
              <w:jc w:val="center"/>
              <w:rPr>
                <w:sz w:val="22"/>
                <w:szCs w:val="22"/>
              </w:rPr>
            </w:pPr>
          </w:p>
        </w:tc>
        <w:tc>
          <w:tcPr>
            <w:tcW w:w="708" w:type="dxa"/>
          </w:tcPr>
          <w:p w14:paraId="320B1AC1" w14:textId="77777777" w:rsidR="00D32072" w:rsidRPr="0051318C" w:rsidRDefault="00D32072" w:rsidP="009B7699">
            <w:pPr>
              <w:jc w:val="center"/>
              <w:rPr>
                <w:sz w:val="22"/>
                <w:szCs w:val="22"/>
              </w:rPr>
            </w:pPr>
            <w:r>
              <w:rPr>
                <w:sz w:val="22"/>
                <w:szCs w:val="22"/>
              </w:rPr>
              <w:t>5</w:t>
            </w:r>
          </w:p>
        </w:tc>
        <w:tc>
          <w:tcPr>
            <w:tcW w:w="709" w:type="dxa"/>
          </w:tcPr>
          <w:p w14:paraId="6F0E237F" w14:textId="77777777" w:rsidR="00D32072" w:rsidRPr="0051318C" w:rsidRDefault="00D32072" w:rsidP="009B7699">
            <w:pPr>
              <w:jc w:val="center"/>
              <w:rPr>
                <w:sz w:val="22"/>
                <w:szCs w:val="22"/>
              </w:rPr>
            </w:pPr>
            <w:r>
              <w:rPr>
                <w:sz w:val="22"/>
                <w:szCs w:val="22"/>
              </w:rPr>
              <w:t>7</w:t>
            </w:r>
          </w:p>
        </w:tc>
        <w:tc>
          <w:tcPr>
            <w:tcW w:w="709" w:type="dxa"/>
          </w:tcPr>
          <w:p w14:paraId="0C74A09F" w14:textId="77777777" w:rsidR="00D32072" w:rsidRPr="0051318C" w:rsidRDefault="00D32072" w:rsidP="009B7699">
            <w:pPr>
              <w:jc w:val="center"/>
              <w:rPr>
                <w:sz w:val="22"/>
                <w:szCs w:val="22"/>
              </w:rPr>
            </w:pPr>
            <w:r>
              <w:rPr>
                <w:sz w:val="22"/>
                <w:szCs w:val="22"/>
              </w:rPr>
              <w:t>8</w:t>
            </w:r>
          </w:p>
        </w:tc>
        <w:tc>
          <w:tcPr>
            <w:tcW w:w="709" w:type="dxa"/>
          </w:tcPr>
          <w:p w14:paraId="7142B360" w14:textId="77777777" w:rsidR="00D32072" w:rsidRPr="0051318C" w:rsidRDefault="00D32072" w:rsidP="009B7699">
            <w:pPr>
              <w:jc w:val="center"/>
              <w:rPr>
                <w:sz w:val="22"/>
                <w:szCs w:val="22"/>
              </w:rPr>
            </w:pPr>
          </w:p>
        </w:tc>
        <w:tc>
          <w:tcPr>
            <w:tcW w:w="708" w:type="dxa"/>
          </w:tcPr>
          <w:p w14:paraId="26E84BE2" w14:textId="77777777" w:rsidR="00D32072" w:rsidRPr="0051318C" w:rsidRDefault="00D32072" w:rsidP="009B7699">
            <w:pPr>
              <w:jc w:val="center"/>
              <w:rPr>
                <w:sz w:val="22"/>
                <w:szCs w:val="22"/>
              </w:rPr>
            </w:pPr>
            <w:r>
              <w:rPr>
                <w:sz w:val="22"/>
                <w:szCs w:val="22"/>
              </w:rPr>
              <w:t>8</w:t>
            </w:r>
          </w:p>
        </w:tc>
        <w:tc>
          <w:tcPr>
            <w:tcW w:w="993" w:type="dxa"/>
          </w:tcPr>
          <w:p w14:paraId="38B3E70E" w14:textId="77777777" w:rsidR="00D32072" w:rsidRPr="0051318C" w:rsidRDefault="00D32072" w:rsidP="009B7699">
            <w:pPr>
              <w:jc w:val="center"/>
              <w:rPr>
                <w:sz w:val="22"/>
                <w:szCs w:val="22"/>
              </w:rPr>
            </w:pPr>
            <w:r>
              <w:rPr>
                <w:sz w:val="22"/>
                <w:szCs w:val="22"/>
              </w:rPr>
              <w:t>28</w:t>
            </w:r>
          </w:p>
        </w:tc>
      </w:tr>
      <w:tr w:rsidR="00D32072" w:rsidRPr="0051318C" w14:paraId="616F8140" w14:textId="77777777" w:rsidTr="009B7699">
        <w:trPr>
          <w:jc w:val="center"/>
        </w:trPr>
        <w:tc>
          <w:tcPr>
            <w:tcW w:w="1140" w:type="dxa"/>
          </w:tcPr>
          <w:p w14:paraId="58F0AC46"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240DEB53" w14:textId="77777777" w:rsidR="00D32072" w:rsidRPr="0051318C" w:rsidRDefault="00D32072" w:rsidP="009B7699">
            <w:pPr>
              <w:jc w:val="center"/>
              <w:rPr>
                <w:sz w:val="22"/>
                <w:szCs w:val="22"/>
              </w:rPr>
            </w:pPr>
          </w:p>
        </w:tc>
        <w:tc>
          <w:tcPr>
            <w:tcW w:w="708" w:type="dxa"/>
          </w:tcPr>
          <w:p w14:paraId="4509863A" w14:textId="77777777" w:rsidR="00D32072" w:rsidRPr="0051318C" w:rsidRDefault="00D32072" w:rsidP="009B7699">
            <w:pPr>
              <w:jc w:val="center"/>
              <w:rPr>
                <w:sz w:val="22"/>
                <w:szCs w:val="22"/>
              </w:rPr>
            </w:pPr>
            <w:r>
              <w:rPr>
                <w:sz w:val="22"/>
                <w:szCs w:val="22"/>
              </w:rPr>
              <w:t>7</w:t>
            </w:r>
          </w:p>
        </w:tc>
        <w:tc>
          <w:tcPr>
            <w:tcW w:w="709" w:type="dxa"/>
          </w:tcPr>
          <w:p w14:paraId="196F25F5" w14:textId="77777777" w:rsidR="00D32072" w:rsidRPr="0051318C" w:rsidRDefault="00D32072" w:rsidP="009B7699">
            <w:pPr>
              <w:jc w:val="center"/>
              <w:rPr>
                <w:sz w:val="22"/>
                <w:szCs w:val="22"/>
              </w:rPr>
            </w:pPr>
            <w:r>
              <w:rPr>
                <w:sz w:val="22"/>
                <w:szCs w:val="22"/>
              </w:rPr>
              <w:t>5</w:t>
            </w:r>
          </w:p>
        </w:tc>
        <w:tc>
          <w:tcPr>
            <w:tcW w:w="709" w:type="dxa"/>
          </w:tcPr>
          <w:p w14:paraId="580FD509" w14:textId="77777777" w:rsidR="00D32072" w:rsidRPr="0051318C" w:rsidRDefault="00D32072" w:rsidP="009B7699">
            <w:pPr>
              <w:jc w:val="center"/>
              <w:rPr>
                <w:sz w:val="22"/>
                <w:szCs w:val="22"/>
              </w:rPr>
            </w:pPr>
          </w:p>
        </w:tc>
        <w:tc>
          <w:tcPr>
            <w:tcW w:w="709" w:type="dxa"/>
          </w:tcPr>
          <w:p w14:paraId="726C9A7A" w14:textId="77777777" w:rsidR="00D32072" w:rsidRPr="0051318C" w:rsidRDefault="00D32072" w:rsidP="009B7699">
            <w:pPr>
              <w:jc w:val="center"/>
              <w:rPr>
                <w:sz w:val="22"/>
                <w:szCs w:val="22"/>
              </w:rPr>
            </w:pPr>
            <w:r>
              <w:rPr>
                <w:sz w:val="22"/>
                <w:szCs w:val="22"/>
              </w:rPr>
              <w:t>10</w:t>
            </w:r>
          </w:p>
        </w:tc>
        <w:tc>
          <w:tcPr>
            <w:tcW w:w="708" w:type="dxa"/>
          </w:tcPr>
          <w:p w14:paraId="4B6F1CDA" w14:textId="77777777" w:rsidR="00D32072" w:rsidRPr="0051318C" w:rsidRDefault="00D32072" w:rsidP="009B7699">
            <w:pPr>
              <w:jc w:val="center"/>
              <w:rPr>
                <w:sz w:val="22"/>
                <w:szCs w:val="22"/>
              </w:rPr>
            </w:pPr>
            <w:r>
              <w:rPr>
                <w:sz w:val="22"/>
                <w:szCs w:val="22"/>
              </w:rPr>
              <w:t>6</w:t>
            </w:r>
          </w:p>
        </w:tc>
        <w:tc>
          <w:tcPr>
            <w:tcW w:w="993" w:type="dxa"/>
          </w:tcPr>
          <w:p w14:paraId="00B2ABA5" w14:textId="77777777" w:rsidR="00D32072" w:rsidRPr="0051318C" w:rsidRDefault="00D32072" w:rsidP="009B7699">
            <w:pPr>
              <w:jc w:val="center"/>
              <w:rPr>
                <w:sz w:val="22"/>
                <w:szCs w:val="22"/>
              </w:rPr>
            </w:pPr>
            <w:r>
              <w:rPr>
                <w:sz w:val="22"/>
                <w:szCs w:val="22"/>
              </w:rPr>
              <w:t>28</w:t>
            </w:r>
          </w:p>
        </w:tc>
      </w:tr>
      <w:tr w:rsidR="00D32072" w:rsidRPr="0051318C" w14:paraId="398CAFB1" w14:textId="77777777" w:rsidTr="00E56E00">
        <w:trPr>
          <w:jc w:val="center"/>
        </w:trPr>
        <w:tc>
          <w:tcPr>
            <w:tcW w:w="5392" w:type="dxa"/>
            <w:gridSpan w:val="7"/>
          </w:tcPr>
          <w:p w14:paraId="0DBE69D1" w14:textId="77777777" w:rsidR="00D32072" w:rsidRPr="0051318C" w:rsidRDefault="00D32072" w:rsidP="00D54806">
            <w:pPr>
              <w:rPr>
                <w:sz w:val="22"/>
                <w:szCs w:val="22"/>
              </w:rPr>
            </w:pPr>
          </w:p>
        </w:tc>
        <w:tc>
          <w:tcPr>
            <w:tcW w:w="993" w:type="dxa"/>
          </w:tcPr>
          <w:p w14:paraId="5CEE35A4" w14:textId="77777777" w:rsidR="00D32072" w:rsidRPr="0051318C" w:rsidRDefault="00D32072" w:rsidP="00D54806">
            <w:pPr>
              <w:jc w:val="center"/>
              <w:rPr>
                <w:b/>
                <w:sz w:val="22"/>
                <w:szCs w:val="22"/>
              </w:rPr>
            </w:pPr>
            <w:r w:rsidRPr="0051318C">
              <w:rPr>
                <w:b/>
                <w:sz w:val="22"/>
                <w:szCs w:val="22"/>
              </w:rPr>
              <w:t>124</w:t>
            </w:r>
          </w:p>
        </w:tc>
      </w:tr>
    </w:tbl>
    <w:p w14:paraId="653CEE58" w14:textId="77777777" w:rsidR="00D32072" w:rsidRDefault="00D32072" w:rsidP="0051318C">
      <w:pPr>
        <w:tabs>
          <w:tab w:val="left" w:pos="7110"/>
        </w:tabs>
      </w:pPr>
      <w:r>
        <w:tab/>
      </w:r>
    </w:p>
    <w:p w14:paraId="6D908606" w14:textId="77777777" w:rsidR="00D32072" w:rsidRDefault="00D32072" w:rsidP="002E336A"/>
    <w:p w14:paraId="12655B01" w14:textId="77777777" w:rsidR="00D32072" w:rsidRDefault="00D32072">
      <w:pPr>
        <w:spacing w:after="200" w:line="276" w:lineRule="auto"/>
        <w:rPr>
          <w:rFonts w:ascii="Arial" w:hAnsi="Arial" w:cs="Arial"/>
          <w:bCs/>
          <w:noProof/>
        </w:rPr>
      </w:pPr>
      <w:r>
        <w:rPr>
          <w:rFonts w:ascii="Arial" w:hAnsi="Arial" w:cs="Arial"/>
          <w:bCs/>
          <w:noProof/>
        </w:rPr>
        <w:br w:type="page"/>
      </w:r>
    </w:p>
    <w:p w14:paraId="2741C608" w14:textId="7EB21F3D"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04F9ACD1" wp14:editId="79678A17">
            <wp:extent cx="5734050" cy="838200"/>
            <wp:effectExtent l="0" t="0" r="0" b="0"/>
            <wp:docPr id="1979354545" name="Picture 19793545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56F787" w14:textId="77777777" w:rsidR="00D32072" w:rsidRDefault="00D32072" w:rsidP="001720CE">
      <w:pPr>
        <w:jc w:val="center"/>
        <w:rPr>
          <w:b/>
          <w:bCs/>
        </w:rPr>
      </w:pPr>
    </w:p>
    <w:p w14:paraId="2062A89F" w14:textId="77777777" w:rsidR="00D32072" w:rsidRDefault="00D32072" w:rsidP="001720CE">
      <w:pPr>
        <w:jc w:val="center"/>
        <w:rPr>
          <w:b/>
          <w:bCs/>
        </w:rPr>
      </w:pPr>
      <w:r>
        <w:rPr>
          <w:b/>
          <w:bCs/>
        </w:rPr>
        <w:t>END SEMESTER EXAMINATION – NOV / DEC 2024</w:t>
      </w:r>
    </w:p>
    <w:p w14:paraId="03EBA68B"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1E42AE" w14:paraId="4BC41CAD" w14:textId="77777777" w:rsidTr="0037089B">
        <w:trPr>
          <w:trHeight w:val="397"/>
          <w:jc w:val="center"/>
        </w:trPr>
        <w:tc>
          <w:tcPr>
            <w:tcW w:w="1555" w:type="dxa"/>
            <w:vAlign w:val="center"/>
          </w:tcPr>
          <w:p w14:paraId="0260E09E" w14:textId="77777777" w:rsidR="00D32072" w:rsidRPr="0037089B" w:rsidRDefault="00D32072" w:rsidP="007E575B">
            <w:pPr>
              <w:pStyle w:val="Title"/>
              <w:jc w:val="left"/>
              <w:rPr>
                <w:b/>
                <w:sz w:val="22"/>
                <w:szCs w:val="22"/>
              </w:rPr>
            </w:pPr>
            <w:r w:rsidRPr="0037089B">
              <w:rPr>
                <w:b/>
                <w:sz w:val="22"/>
                <w:szCs w:val="22"/>
              </w:rPr>
              <w:t xml:space="preserve">Course Code      </w:t>
            </w:r>
          </w:p>
        </w:tc>
        <w:tc>
          <w:tcPr>
            <w:tcW w:w="6662" w:type="dxa"/>
            <w:vAlign w:val="center"/>
          </w:tcPr>
          <w:p w14:paraId="5995B0C3" w14:textId="77777777" w:rsidR="00D32072" w:rsidRPr="0037089B" w:rsidRDefault="00D32072" w:rsidP="007E575B">
            <w:pPr>
              <w:pStyle w:val="Title"/>
              <w:jc w:val="left"/>
              <w:rPr>
                <w:b/>
                <w:sz w:val="22"/>
                <w:szCs w:val="22"/>
              </w:rPr>
            </w:pPr>
            <w:r>
              <w:rPr>
                <w:b/>
                <w:color w:val="000000" w:themeColor="text1"/>
                <w:sz w:val="22"/>
                <w:szCs w:val="22"/>
              </w:rPr>
              <w:t>2</w:t>
            </w:r>
            <w:r w:rsidRPr="00ED0B65">
              <w:rPr>
                <w:b/>
                <w:color w:val="000000" w:themeColor="text1"/>
                <w:sz w:val="22"/>
                <w:szCs w:val="22"/>
              </w:rPr>
              <w:t>3FP2007</w:t>
            </w:r>
          </w:p>
        </w:tc>
        <w:tc>
          <w:tcPr>
            <w:tcW w:w="1417" w:type="dxa"/>
            <w:vAlign w:val="center"/>
          </w:tcPr>
          <w:p w14:paraId="5EAB1EDA" w14:textId="77777777" w:rsidR="00D32072" w:rsidRPr="0037089B" w:rsidRDefault="00D32072"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5CB8542" w14:textId="77777777" w:rsidR="00D32072" w:rsidRPr="0037089B" w:rsidRDefault="00D32072" w:rsidP="007E575B">
            <w:pPr>
              <w:pStyle w:val="Title"/>
              <w:jc w:val="left"/>
              <w:rPr>
                <w:b/>
                <w:sz w:val="22"/>
                <w:szCs w:val="22"/>
              </w:rPr>
            </w:pPr>
            <w:r w:rsidRPr="0037089B">
              <w:rPr>
                <w:b/>
                <w:sz w:val="22"/>
                <w:szCs w:val="22"/>
              </w:rPr>
              <w:t>3hrs</w:t>
            </w:r>
          </w:p>
        </w:tc>
      </w:tr>
      <w:tr w:rsidR="00D32072" w:rsidRPr="001E42AE" w14:paraId="71B3822F" w14:textId="77777777" w:rsidTr="0037089B">
        <w:trPr>
          <w:trHeight w:val="397"/>
          <w:jc w:val="center"/>
        </w:trPr>
        <w:tc>
          <w:tcPr>
            <w:tcW w:w="1555" w:type="dxa"/>
            <w:vAlign w:val="center"/>
          </w:tcPr>
          <w:p w14:paraId="3D8D01AC" w14:textId="77777777" w:rsidR="00D32072" w:rsidRPr="0037089B" w:rsidRDefault="00D32072"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58601BE" w14:textId="77777777" w:rsidR="00D32072" w:rsidRPr="0037089B" w:rsidRDefault="00D32072" w:rsidP="007E575B">
            <w:pPr>
              <w:pStyle w:val="Title"/>
              <w:jc w:val="left"/>
              <w:rPr>
                <w:b/>
                <w:sz w:val="22"/>
                <w:szCs w:val="22"/>
              </w:rPr>
            </w:pPr>
            <w:r w:rsidRPr="00ED0B65">
              <w:rPr>
                <w:b/>
                <w:color w:val="000000" w:themeColor="text1"/>
                <w:sz w:val="22"/>
                <w:szCs w:val="22"/>
              </w:rPr>
              <w:t>DAIRY PROCESS ENGINEERING</w:t>
            </w:r>
          </w:p>
        </w:tc>
        <w:tc>
          <w:tcPr>
            <w:tcW w:w="1417" w:type="dxa"/>
            <w:vAlign w:val="center"/>
          </w:tcPr>
          <w:p w14:paraId="60FDC331" w14:textId="77777777" w:rsidR="00D32072" w:rsidRPr="0037089B" w:rsidRDefault="00D32072" w:rsidP="007E575B">
            <w:pPr>
              <w:pStyle w:val="Title"/>
              <w:jc w:val="left"/>
              <w:rPr>
                <w:b/>
                <w:bCs/>
                <w:sz w:val="22"/>
                <w:szCs w:val="22"/>
              </w:rPr>
            </w:pPr>
            <w:r w:rsidRPr="0037089B">
              <w:rPr>
                <w:b/>
                <w:bCs/>
                <w:sz w:val="22"/>
                <w:szCs w:val="22"/>
              </w:rPr>
              <w:t xml:space="preserve">Max. Marks </w:t>
            </w:r>
          </w:p>
        </w:tc>
        <w:tc>
          <w:tcPr>
            <w:tcW w:w="851" w:type="dxa"/>
            <w:vAlign w:val="center"/>
          </w:tcPr>
          <w:p w14:paraId="02362198" w14:textId="77777777" w:rsidR="00D32072" w:rsidRPr="0037089B" w:rsidRDefault="00D32072" w:rsidP="007E575B">
            <w:pPr>
              <w:pStyle w:val="Title"/>
              <w:jc w:val="left"/>
              <w:rPr>
                <w:b/>
                <w:sz w:val="22"/>
                <w:szCs w:val="22"/>
              </w:rPr>
            </w:pPr>
            <w:r w:rsidRPr="0037089B">
              <w:rPr>
                <w:b/>
                <w:sz w:val="22"/>
                <w:szCs w:val="22"/>
              </w:rPr>
              <w:t>100</w:t>
            </w:r>
          </w:p>
        </w:tc>
      </w:tr>
    </w:tbl>
    <w:p w14:paraId="0E96273C" w14:textId="77777777" w:rsidR="00D32072" w:rsidRDefault="00D32072" w:rsidP="00B57D8D">
      <w:pPr>
        <w:ind w:left="720"/>
        <w:rPr>
          <w:highlight w:val="yellow"/>
        </w:rPr>
      </w:pPr>
    </w:p>
    <w:tbl>
      <w:tblPr>
        <w:tblStyle w:val="TableGrid"/>
        <w:tblW w:w="5881" w:type="pct"/>
        <w:tblInd w:w="-714" w:type="dxa"/>
        <w:tblLook w:val="04A0" w:firstRow="1" w:lastRow="0" w:firstColumn="1" w:lastColumn="0" w:noHBand="0" w:noVBand="1"/>
      </w:tblPr>
      <w:tblGrid>
        <w:gridCol w:w="570"/>
        <w:gridCol w:w="396"/>
        <w:gridCol w:w="7871"/>
        <w:gridCol w:w="670"/>
        <w:gridCol w:w="628"/>
        <w:gridCol w:w="471"/>
      </w:tblGrid>
      <w:tr w:rsidR="00D32072" w:rsidRPr="009C4175" w14:paraId="1239BD2C" w14:textId="77777777" w:rsidTr="002313F0">
        <w:trPr>
          <w:trHeight w:val="552"/>
        </w:trPr>
        <w:tc>
          <w:tcPr>
            <w:tcW w:w="262" w:type="pct"/>
            <w:vAlign w:val="center"/>
          </w:tcPr>
          <w:p w14:paraId="316BF167" w14:textId="77777777" w:rsidR="00D32072" w:rsidRPr="009C4175" w:rsidRDefault="00D32072" w:rsidP="00F94208">
            <w:pPr>
              <w:jc w:val="center"/>
              <w:rPr>
                <w:b/>
              </w:rPr>
            </w:pPr>
            <w:r w:rsidRPr="009C4175">
              <w:rPr>
                <w:b/>
              </w:rPr>
              <w:t>Q. No.</w:t>
            </w:r>
          </w:p>
        </w:tc>
        <w:tc>
          <w:tcPr>
            <w:tcW w:w="3899" w:type="pct"/>
            <w:gridSpan w:val="2"/>
            <w:vAlign w:val="center"/>
          </w:tcPr>
          <w:p w14:paraId="1518D6A2" w14:textId="77777777" w:rsidR="00D32072" w:rsidRPr="009C4175" w:rsidRDefault="00D32072" w:rsidP="00F94208">
            <w:pPr>
              <w:jc w:val="center"/>
              <w:rPr>
                <w:b/>
              </w:rPr>
            </w:pPr>
            <w:r w:rsidRPr="009C4175">
              <w:rPr>
                <w:b/>
              </w:rPr>
              <w:t>Questions</w:t>
            </w:r>
          </w:p>
        </w:tc>
        <w:tc>
          <w:tcPr>
            <w:tcW w:w="309" w:type="pct"/>
            <w:vAlign w:val="center"/>
          </w:tcPr>
          <w:p w14:paraId="74EED300" w14:textId="77777777" w:rsidR="00D32072" w:rsidRPr="009C4175" w:rsidRDefault="00D32072" w:rsidP="00F94208">
            <w:pPr>
              <w:jc w:val="center"/>
              <w:rPr>
                <w:b/>
              </w:rPr>
            </w:pPr>
            <w:r w:rsidRPr="009C4175">
              <w:rPr>
                <w:b/>
              </w:rPr>
              <w:t>CO</w:t>
            </w:r>
          </w:p>
        </w:tc>
        <w:tc>
          <w:tcPr>
            <w:tcW w:w="302" w:type="pct"/>
            <w:vAlign w:val="center"/>
          </w:tcPr>
          <w:p w14:paraId="09219227" w14:textId="77777777" w:rsidR="00D32072" w:rsidRPr="009C4175" w:rsidRDefault="00D32072" w:rsidP="00F94208">
            <w:pPr>
              <w:jc w:val="center"/>
              <w:rPr>
                <w:b/>
              </w:rPr>
            </w:pPr>
            <w:r w:rsidRPr="009C4175">
              <w:rPr>
                <w:b/>
              </w:rPr>
              <w:t>BL</w:t>
            </w:r>
          </w:p>
        </w:tc>
        <w:tc>
          <w:tcPr>
            <w:tcW w:w="228" w:type="pct"/>
            <w:vAlign w:val="center"/>
          </w:tcPr>
          <w:p w14:paraId="67F08C0D" w14:textId="77777777" w:rsidR="00D32072" w:rsidRPr="009C4175" w:rsidRDefault="00D32072" w:rsidP="00F94208">
            <w:pPr>
              <w:jc w:val="center"/>
              <w:rPr>
                <w:b/>
              </w:rPr>
            </w:pPr>
            <w:r w:rsidRPr="009C4175">
              <w:rPr>
                <w:b/>
              </w:rPr>
              <w:t>M</w:t>
            </w:r>
          </w:p>
        </w:tc>
      </w:tr>
      <w:tr w:rsidR="00D32072" w:rsidRPr="009C4175" w14:paraId="3F9FF5DE" w14:textId="77777777" w:rsidTr="002F74B6">
        <w:trPr>
          <w:trHeight w:val="550"/>
        </w:trPr>
        <w:tc>
          <w:tcPr>
            <w:tcW w:w="5000" w:type="pct"/>
            <w:gridSpan w:val="6"/>
            <w:vAlign w:val="center"/>
          </w:tcPr>
          <w:p w14:paraId="4C1AEA6B" w14:textId="77777777" w:rsidR="00D32072" w:rsidRPr="009C4175" w:rsidRDefault="00D32072" w:rsidP="00F94208">
            <w:pPr>
              <w:jc w:val="center"/>
              <w:rPr>
                <w:b/>
              </w:rPr>
            </w:pPr>
            <w:r w:rsidRPr="009C4175">
              <w:rPr>
                <w:b/>
              </w:rPr>
              <w:t>PART – A (10 X 1 = 10 MARKS)</w:t>
            </w:r>
          </w:p>
        </w:tc>
      </w:tr>
      <w:tr w:rsidR="00D32072" w:rsidRPr="009C4175" w14:paraId="47008189" w14:textId="77777777" w:rsidTr="002313F0">
        <w:trPr>
          <w:trHeight w:val="283"/>
        </w:trPr>
        <w:tc>
          <w:tcPr>
            <w:tcW w:w="262" w:type="pct"/>
          </w:tcPr>
          <w:p w14:paraId="76A82E2C" w14:textId="77777777" w:rsidR="00D32072" w:rsidRPr="009C4175" w:rsidRDefault="00D32072" w:rsidP="00F94208">
            <w:pPr>
              <w:jc w:val="center"/>
            </w:pPr>
            <w:r w:rsidRPr="009C4175">
              <w:t>1.</w:t>
            </w:r>
          </w:p>
        </w:tc>
        <w:tc>
          <w:tcPr>
            <w:tcW w:w="3899" w:type="pct"/>
            <w:gridSpan w:val="2"/>
          </w:tcPr>
          <w:p w14:paraId="2D0036BC" w14:textId="77777777" w:rsidR="00D32072" w:rsidRPr="009C4175" w:rsidRDefault="00D32072" w:rsidP="00B53F2E">
            <w:pPr>
              <w:tabs>
                <w:tab w:val="left" w:pos="2415"/>
              </w:tabs>
              <w:autoSpaceDE w:val="0"/>
              <w:autoSpaceDN w:val="0"/>
              <w:adjustRightInd w:val="0"/>
            </w:pPr>
            <w:r>
              <w:rPr>
                <w:color w:val="000000"/>
                <w:lang w:val="en-IN" w:eastAsia="en-IN" w:bidi="hi-IN"/>
              </w:rPr>
              <w:t>Indicate the critical</w:t>
            </w:r>
            <w:r w:rsidRPr="00CF6B30">
              <w:rPr>
                <w:color w:val="000000"/>
                <w:lang w:val="en-IN" w:eastAsia="en-IN" w:bidi="hi-IN"/>
              </w:rPr>
              <w:t xml:space="preserve"> temperature for</w:t>
            </w:r>
            <w:r>
              <w:rPr>
                <w:color w:val="000000"/>
                <w:lang w:val="en-IN" w:eastAsia="en-IN" w:bidi="hi-IN"/>
              </w:rPr>
              <w:t xml:space="preserve"> bacterial growth in</w:t>
            </w:r>
            <w:r w:rsidRPr="00CF6B30">
              <w:rPr>
                <w:color w:val="000000"/>
                <w:lang w:val="en-IN" w:eastAsia="en-IN" w:bidi="hi-IN"/>
              </w:rPr>
              <w:t xml:space="preserve"> milk.</w:t>
            </w:r>
          </w:p>
        </w:tc>
        <w:tc>
          <w:tcPr>
            <w:tcW w:w="309" w:type="pct"/>
          </w:tcPr>
          <w:p w14:paraId="7C40A1BC" w14:textId="77777777" w:rsidR="00D32072" w:rsidRPr="002313F0" w:rsidRDefault="00D32072" w:rsidP="00F94208">
            <w:pPr>
              <w:jc w:val="center"/>
            </w:pPr>
            <w:r w:rsidRPr="002313F0">
              <w:t>CO1</w:t>
            </w:r>
          </w:p>
        </w:tc>
        <w:tc>
          <w:tcPr>
            <w:tcW w:w="302" w:type="pct"/>
          </w:tcPr>
          <w:p w14:paraId="5689A886" w14:textId="77777777" w:rsidR="00D32072" w:rsidRPr="002313F0" w:rsidRDefault="00D32072" w:rsidP="00F94208">
            <w:pPr>
              <w:jc w:val="center"/>
            </w:pPr>
            <w:r w:rsidRPr="002313F0">
              <w:t>R</w:t>
            </w:r>
          </w:p>
        </w:tc>
        <w:tc>
          <w:tcPr>
            <w:tcW w:w="228" w:type="pct"/>
          </w:tcPr>
          <w:p w14:paraId="7A130700" w14:textId="77777777" w:rsidR="00D32072" w:rsidRPr="002313F0" w:rsidRDefault="00D32072" w:rsidP="00F94208">
            <w:pPr>
              <w:jc w:val="center"/>
            </w:pPr>
            <w:r w:rsidRPr="002313F0">
              <w:t>1</w:t>
            </w:r>
          </w:p>
        </w:tc>
      </w:tr>
      <w:tr w:rsidR="00D32072" w:rsidRPr="009C4175" w14:paraId="5FEF329E" w14:textId="77777777" w:rsidTr="002313F0">
        <w:trPr>
          <w:trHeight w:val="283"/>
        </w:trPr>
        <w:tc>
          <w:tcPr>
            <w:tcW w:w="262" w:type="pct"/>
          </w:tcPr>
          <w:p w14:paraId="79764C64" w14:textId="77777777" w:rsidR="00D32072" w:rsidRPr="009C4175" w:rsidRDefault="00D32072" w:rsidP="00F94208">
            <w:pPr>
              <w:jc w:val="center"/>
            </w:pPr>
            <w:r w:rsidRPr="009C4175">
              <w:t>2.</w:t>
            </w:r>
          </w:p>
        </w:tc>
        <w:tc>
          <w:tcPr>
            <w:tcW w:w="3899" w:type="pct"/>
            <w:gridSpan w:val="2"/>
          </w:tcPr>
          <w:p w14:paraId="4A5DA08C" w14:textId="77777777" w:rsidR="00D32072" w:rsidRPr="009C4175" w:rsidRDefault="00D32072" w:rsidP="00F94208">
            <w:r>
              <w:t>Recall the name of the test used to assess milk's heat stability and pH.</w:t>
            </w:r>
          </w:p>
        </w:tc>
        <w:tc>
          <w:tcPr>
            <w:tcW w:w="309" w:type="pct"/>
          </w:tcPr>
          <w:p w14:paraId="04E4FD65" w14:textId="77777777" w:rsidR="00D32072" w:rsidRPr="002313F0" w:rsidRDefault="00D32072" w:rsidP="00F94208">
            <w:pPr>
              <w:jc w:val="center"/>
            </w:pPr>
            <w:r w:rsidRPr="002313F0">
              <w:t>CO6</w:t>
            </w:r>
          </w:p>
        </w:tc>
        <w:tc>
          <w:tcPr>
            <w:tcW w:w="302" w:type="pct"/>
          </w:tcPr>
          <w:p w14:paraId="5FD9B9B2" w14:textId="77777777" w:rsidR="00D32072" w:rsidRPr="002313F0" w:rsidRDefault="00D32072" w:rsidP="00F94208">
            <w:pPr>
              <w:jc w:val="center"/>
            </w:pPr>
            <w:r w:rsidRPr="002313F0">
              <w:t>R</w:t>
            </w:r>
          </w:p>
        </w:tc>
        <w:tc>
          <w:tcPr>
            <w:tcW w:w="228" w:type="pct"/>
          </w:tcPr>
          <w:p w14:paraId="3EB5CFBC" w14:textId="77777777" w:rsidR="00D32072" w:rsidRPr="002313F0" w:rsidRDefault="00D32072" w:rsidP="00F94208">
            <w:pPr>
              <w:jc w:val="center"/>
            </w:pPr>
            <w:r w:rsidRPr="002313F0">
              <w:t>1</w:t>
            </w:r>
          </w:p>
        </w:tc>
      </w:tr>
      <w:tr w:rsidR="00D32072" w:rsidRPr="009C4175" w14:paraId="2E565FB5" w14:textId="77777777" w:rsidTr="002313F0">
        <w:trPr>
          <w:trHeight w:val="283"/>
        </w:trPr>
        <w:tc>
          <w:tcPr>
            <w:tcW w:w="262" w:type="pct"/>
          </w:tcPr>
          <w:p w14:paraId="7675B0A3" w14:textId="77777777" w:rsidR="00D32072" w:rsidRPr="009C4175" w:rsidRDefault="00D32072" w:rsidP="00F94208">
            <w:pPr>
              <w:jc w:val="center"/>
            </w:pPr>
            <w:r w:rsidRPr="009C4175">
              <w:t>3.</w:t>
            </w:r>
          </w:p>
        </w:tc>
        <w:tc>
          <w:tcPr>
            <w:tcW w:w="3899" w:type="pct"/>
            <w:gridSpan w:val="2"/>
          </w:tcPr>
          <w:p w14:paraId="1C0643DE" w14:textId="77777777" w:rsidR="00D32072" w:rsidRPr="009C4175" w:rsidRDefault="00D32072" w:rsidP="00F94208">
            <w:r>
              <w:t>Indicate temperature and time for LTLT pasteurization.</w:t>
            </w:r>
          </w:p>
        </w:tc>
        <w:tc>
          <w:tcPr>
            <w:tcW w:w="309" w:type="pct"/>
          </w:tcPr>
          <w:p w14:paraId="37666FCB" w14:textId="77777777" w:rsidR="00D32072" w:rsidRPr="002313F0" w:rsidRDefault="00D32072" w:rsidP="00F94208">
            <w:pPr>
              <w:jc w:val="center"/>
            </w:pPr>
            <w:r w:rsidRPr="002313F0">
              <w:t>CO2</w:t>
            </w:r>
          </w:p>
        </w:tc>
        <w:tc>
          <w:tcPr>
            <w:tcW w:w="302" w:type="pct"/>
          </w:tcPr>
          <w:p w14:paraId="6FDB97E8" w14:textId="77777777" w:rsidR="00D32072" w:rsidRPr="002313F0" w:rsidRDefault="00D32072" w:rsidP="00F94208">
            <w:pPr>
              <w:jc w:val="center"/>
            </w:pPr>
            <w:r w:rsidRPr="002313F0">
              <w:t>R</w:t>
            </w:r>
          </w:p>
        </w:tc>
        <w:tc>
          <w:tcPr>
            <w:tcW w:w="228" w:type="pct"/>
          </w:tcPr>
          <w:p w14:paraId="565FA554" w14:textId="77777777" w:rsidR="00D32072" w:rsidRPr="002313F0" w:rsidRDefault="00D32072" w:rsidP="00F94208">
            <w:pPr>
              <w:jc w:val="center"/>
            </w:pPr>
            <w:r w:rsidRPr="002313F0">
              <w:t>1</w:t>
            </w:r>
          </w:p>
        </w:tc>
      </w:tr>
      <w:tr w:rsidR="00D32072" w:rsidRPr="009C4175" w14:paraId="426AAA63" w14:textId="77777777" w:rsidTr="002313F0">
        <w:trPr>
          <w:trHeight w:val="283"/>
        </w:trPr>
        <w:tc>
          <w:tcPr>
            <w:tcW w:w="262" w:type="pct"/>
          </w:tcPr>
          <w:p w14:paraId="42A27493" w14:textId="77777777" w:rsidR="00D32072" w:rsidRPr="009C4175" w:rsidRDefault="00D32072" w:rsidP="00F94208">
            <w:pPr>
              <w:jc w:val="center"/>
            </w:pPr>
            <w:r w:rsidRPr="009C4175">
              <w:t>4.</w:t>
            </w:r>
          </w:p>
        </w:tc>
        <w:tc>
          <w:tcPr>
            <w:tcW w:w="3899" w:type="pct"/>
            <w:gridSpan w:val="2"/>
          </w:tcPr>
          <w:p w14:paraId="6D5F12BA" w14:textId="77777777" w:rsidR="00D32072" w:rsidRPr="00FD79BE" w:rsidRDefault="00D32072" w:rsidP="00FD79BE">
            <w:pPr>
              <w:rPr>
                <w:lang w:val="en-IN"/>
              </w:rPr>
            </w:pPr>
            <w:r>
              <w:t>Define the term Pasteurization a</w:t>
            </w:r>
            <w:r w:rsidRPr="00FD79BE">
              <w:t>ccording to Intern</w:t>
            </w:r>
            <w:r>
              <w:t>ational Dairy Federation (IDF).</w:t>
            </w:r>
          </w:p>
        </w:tc>
        <w:tc>
          <w:tcPr>
            <w:tcW w:w="309" w:type="pct"/>
          </w:tcPr>
          <w:p w14:paraId="735E55EA" w14:textId="77777777" w:rsidR="00D32072" w:rsidRPr="002313F0" w:rsidRDefault="00D32072" w:rsidP="00F94208">
            <w:pPr>
              <w:jc w:val="center"/>
            </w:pPr>
            <w:r w:rsidRPr="002313F0">
              <w:t>CO2</w:t>
            </w:r>
          </w:p>
        </w:tc>
        <w:tc>
          <w:tcPr>
            <w:tcW w:w="302" w:type="pct"/>
          </w:tcPr>
          <w:p w14:paraId="0512E507" w14:textId="77777777" w:rsidR="00D32072" w:rsidRPr="002313F0" w:rsidRDefault="00D32072" w:rsidP="00F94208">
            <w:pPr>
              <w:jc w:val="center"/>
            </w:pPr>
            <w:r w:rsidRPr="002313F0">
              <w:t>U</w:t>
            </w:r>
          </w:p>
        </w:tc>
        <w:tc>
          <w:tcPr>
            <w:tcW w:w="228" w:type="pct"/>
          </w:tcPr>
          <w:p w14:paraId="40E8EA20" w14:textId="77777777" w:rsidR="00D32072" w:rsidRPr="002313F0" w:rsidRDefault="00D32072" w:rsidP="00F94208">
            <w:pPr>
              <w:jc w:val="center"/>
            </w:pPr>
            <w:r w:rsidRPr="002313F0">
              <w:t>1</w:t>
            </w:r>
          </w:p>
        </w:tc>
      </w:tr>
      <w:tr w:rsidR="00D32072" w:rsidRPr="009C4175" w14:paraId="654A58E3" w14:textId="77777777" w:rsidTr="002313F0">
        <w:trPr>
          <w:trHeight w:val="283"/>
        </w:trPr>
        <w:tc>
          <w:tcPr>
            <w:tcW w:w="262" w:type="pct"/>
          </w:tcPr>
          <w:p w14:paraId="11176CDD" w14:textId="77777777" w:rsidR="00D32072" w:rsidRPr="009C4175" w:rsidRDefault="00D32072" w:rsidP="00F94208">
            <w:pPr>
              <w:jc w:val="center"/>
            </w:pPr>
            <w:r w:rsidRPr="009C4175">
              <w:t>5.</w:t>
            </w:r>
          </w:p>
        </w:tc>
        <w:tc>
          <w:tcPr>
            <w:tcW w:w="3899" w:type="pct"/>
            <w:gridSpan w:val="2"/>
          </w:tcPr>
          <w:p w14:paraId="4AB8060B" w14:textId="77777777" w:rsidR="00D32072" w:rsidRPr="009C4175" w:rsidRDefault="00D32072" w:rsidP="00F94208">
            <w:pPr>
              <w:pStyle w:val="Default"/>
            </w:pPr>
            <w:r>
              <w:t>Indicate the percentage of fat in high-fat cream.</w:t>
            </w:r>
          </w:p>
        </w:tc>
        <w:tc>
          <w:tcPr>
            <w:tcW w:w="309" w:type="pct"/>
          </w:tcPr>
          <w:p w14:paraId="10CCB0D6" w14:textId="77777777" w:rsidR="00D32072" w:rsidRPr="002313F0" w:rsidRDefault="00D32072" w:rsidP="00F94208">
            <w:pPr>
              <w:jc w:val="center"/>
            </w:pPr>
            <w:r w:rsidRPr="002313F0">
              <w:t>CO3</w:t>
            </w:r>
          </w:p>
        </w:tc>
        <w:tc>
          <w:tcPr>
            <w:tcW w:w="302" w:type="pct"/>
          </w:tcPr>
          <w:p w14:paraId="17A8B73E" w14:textId="77777777" w:rsidR="00D32072" w:rsidRPr="002313F0" w:rsidRDefault="00D32072" w:rsidP="00F94208">
            <w:pPr>
              <w:jc w:val="center"/>
            </w:pPr>
            <w:r w:rsidRPr="002313F0">
              <w:t>R</w:t>
            </w:r>
          </w:p>
        </w:tc>
        <w:tc>
          <w:tcPr>
            <w:tcW w:w="228" w:type="pct"/>
          </w:tcPr>
          <w:p w14:paraId="3E8A9386" w14:textId="77777777" w:rsidR="00D32072" w:rsidRPr="002313F0" w:rsidRDefault="00D32072" w:rsidP="00F94208">
            <w:pPr>
              <w:jc w:val="center"/>
            </w:pPr>
            <w:r w:rsidRPr="002313F0">
              <w:t>1</w:t>
            </w:r>
          </w:p>
        </w:tc>
      </w:tr>
      <w:tr w:rsidR="00D32072" w:rsidRPr="009C4175" w14:paraId="08E8D998" w14:textId="77777777" w:rsidTr="002313F0">
        <w:trPr>
          <w:trHeight w:val="283"/>
        </w:trPr>
        <w:tc>
          <w:tcPr>
            <w:tcW w:w="262" w:type="pct"/>
          </w:tcPr>
          <w:p w14:paraId="7040FB2A" w14:textId="77777777" w:rsidR="00D32072" w:rsidRPr="009C4175" w:rsidRDefault="00D32072" w:rsidP="00F94208">
            <w:pPr>
              <w:jc w:val="center"/>
            </w:pPr>
            <w:r w:rsidRPr="009C4175">
              <w:t>6.</w:t>
            </w:r>
          </w:p>
        </w:tc>
        <w:tc>
          <w:tcPr>
            <w:tcW w:w="3899" w:type="pct"/>
            <w:gridSpan w:val="2"/>
          </w:tcPr>
          <w:p w14:paraId="07F08062" w14:textId="77777777" w:rsidR="00D32072" w:rsidRPr="009C4175" w:rsidRDefault="00D32072" w:rsidP="00F94208">
            <w:r>
              <w:t>Identify the fat percentage found in table butter.</w:t>
            </w:r>
          </w:p>
        </w:tc>
        <w:tc>
          <w:tcPr>
            <w:tcW w:w="309" w:type="pct"/>
          </w:tcPr>
          <w:p w14:paraId="3079E879" w14:textId="77777777" w:rsidR="00D32072" w:rsidRPr="002313F0" w:rsidRDefault="00D32072" w:rsidP="00F94208">
            <w:pPr>
              <w:jc w:val="center"/>
            </w:pPr>
            <w:r w:rsidRPr="002313F0">
              <w:t>CO3</w:t>
            </w:r>
          </w:p>
        </w:tc>
        <w:tc>
          <w:tcPr>
            <w:tcW w:w="302" w:type="pct"/>
          </w:tcPr>
          <w:p w14:paraId="4FD83EA0" w14:textId="77777777" w:rsidR="00D32072" w:rsidRPr="002313F0" w:rsidRDefault="00D32072" w:rsidP="00F94208">
            <w:pPr>
              <w:jc w:val="center"/>
            </w:pPr>
            <w:r w:rsidRPr="002313F0">
              <w:t>R</w:t>
            </w:r>
          </w:p>
        </w:tc>
        <w:tc>
          <w:tcPr>
            <w:tcW w:w="228" w:type="pct"/>
          </w:tcPr>
          <w:p w14:paraId="35E763B5" w14:textId="77777777" w:rsidR="00D32072" w:rsidRPr="002313F0" w:rsidRDefault="00D32072" w:rsidP="00F94208">
            <w:pPr>
              <w:jc w:val="center"/>
            </w:pPr>
            <w:r w:rsidRPr="002313F0">
              <w:t>1</w:t>
            </w:r>
          </w:p>
        </w:tc>
      </w:tr>
      <w:tr w:rsidR="00D32072" w:rsidRPr="009C4175" w14:paraId="532397AC" w14:textId="77777777" w:rsidTr="002313F0">
        <w:trPr>
          <w:trHeight w:val="283"/>
        </w:trPr>
        <w:tc>
          <w:tcPr>
            <w:tcW w:w="262" w:type="pct"/>
          </w:tcPr>
          <w:p w14:paraId="67F05097" w14:textId="77777777" w:rsidR="00D32072" w:rsidRPr="009C4175" w:rsidRDefault="00D32072" w:rsidP="00F94208">
            <w:pPr>
              <w:jc w:val="center"/>
            </w:pPr>
            <w:r w:rsidRPr="009C4175">
              <w:t>7.</w:t>
            </w:r>
          </w:p>
        </w:tc>
        <w:tc>
          <w:tcPr>
            <w:tcW w:w="3899" w:type="pct"/>
            <w:gridSpan w:val="2"/>
          </w:tcPr>
          <w:p w14:paraId="0950AFCA" w14:textId="77777777" w:rsidR="00D32072" w:rsidRPr="003D12E3" w:rsidRDefault="00D32072" w:rsidP="00F94208">
            <w:pPr>
              <w:pStyle w:val="ListParagraph"/>
              <w:ind w:left="0"/>
              <w:rPr>
                <w:noProof/>
                <w:lang w:eastAsia="zh-TW"/>
              </w:rPr>
            </w:pPr>
            <w:r>
              <w:t xml:space="preserve">Name the microorganism responsible for the distinct characteristics </w:t>
            </w:r>
            <w:r w:rsidRPr="00FD79BE">
              <w:t xml:space="preserve">of </w:t>
            </w:r>
            <w:r>
              <w:t>camembert c</w:t>
            </w:r>
            <w:r w:rsidRPr="00FD79BE">
              <w:t>heese.</w:t>
            </w:r>
          </w:p>
        </w:tc>
        <w:tc>
          <w:tcPr>
            <w:tcW w:w="309" w:type="pct"/>
          </w:tcPr>
          <w:p w14:paraId="77748051" w14:textId="77777777" w:rsidR="00D32072" w:rsidRPr="002313F0" w:rsidRDefault="00D32072" w:rsidP="00F94208">
            <w:pPr>
              <w:jc w:val="center"/>
            </w:pPr>
            <w:r w:rsidRPr="002313F0">
              <w:t>CO4</w:t>
            </w:r>
          </w:p>
        </w:tc>
        <w:tc>
          <w:tcPr>
            <w:tcW w:w="302" w:type="pct"/>
          </w:tcPr>
          <w:p w14:paraId="4B6B9C82" w14:textId="77777777" w:rsidR="00D32072" w:rsidRPr="002313F0" w:rsidRDefault="00D32072" w:rsidP="00F94208">
            <w:pPr>
              <w:jc w:val="center"/>
            </w:pPr>
            <w:r w:rsidRPr="002313F0">
              <w:t>R</w:t>
            </w:r>
          </w:p>
        </w:tc>
        <w:tc>
          <w:tcPr>
            <w:tcW w:w="228" w:type="pct"/>
          </w:tcPr>
          <w:p w14:paraId="7A601571" w14:textId="77777777" w:rsidR="00D32072" w:rsidRPr="002313F0" w:rsidRDefault="00D32072" w:rsidP="00F94208">
            <w:pPr>
              <w:jc w:val="center"/>
            </w:pPr>
            <w:r w:rsidRPr="002313F0">
              <w:t>1</w:t>
            </w:r>
          </w:p>
        </w:tc>
      </w:tr>
      <w:tr w:rsidR="00D32072" w:rsidRPr="009C4175" w14:paraId="1718C3B3" w14:textId="77777777" w:rsidTr="002313F0">
        <w:trPr>
          <w:trHeight w:val="283"/>
        </w:trPr>
        <w:tc>
          <w:tcPr>
            <w:tcW w:w="262" w:type="pct"/>
          </w:tcPr>
          <w:p w14:paraId="177E72A2" w14:textId="77777777" w:rsidR="00D32072" w:rsidRPr="009C4175" w:rsidRDefault="00D32072" w:rsidP="00F94208">
            <w:pPr>
              <w:jc w:val="center"/>
            </w:pPr>
            <w:r w:rsidRPr="009C4175">
              <w:t>8.</w:t>
            </w:r>
          </w:p>
        </w:tc>
        <w:tc>
          <w:tcPr>
            <w:tcW w:w="3899" w:type="pct"/>
            <w:gridSpan w:val="2"/>
          </w:tcPr>
          <w:p w14:paraId="69007FD3" w14:textId="77777777" w:rsidR="00D32072" w:rsidRPr="008E7416" w:rsidRDefault="00D32072" w:rsidP="0022384B">
            <w:r w:rsidRPr="008E7416">
              <w:t xml:space="preserve">State </w:t>
            </w:r>
            <w:r>
              <w:t>one function of dasher in batch freezer.</w:t>
            </w:r>
          </w:p>
        </w:tc>
        <w:tc>
          <w:tcPr>
            <w:tcW w:w="309" w:type="pct"/>
          </w:tcPr>
          <w:p w14:paraId="5334ACB9" w14:textId="77777777" w:rsidR="00D32072" w:rsidRPr="002313F0" w:rsidRDefault="00D32072" w:rsidP="00F94208">
            <w:pPr>
              <w:jc w:val="center"/>
            </w:pPr>
            <w:r w:rsidRPr="002313F0">
              <w:t>CO4</w:t>
            </w:r>
          </w:p>
        </w:tc>
        <w:tc>
          <w:tcPr>
            <w:tcW w:w="302" w:type="pct"/>
          </w:tcPr>
          <w:p w14:paraId="26D324B4" w14:textId="77777777" w:rsidR="00D32072" w:rsidRPr="002313F0" w:rsidRDefault="00D32072" w:rsidP="00F94208">
            <w:pPr>
              <w:jc w:val="center"/>
            </w:pPr>
            <w:r w:rsidRPr="002313F0">
              <w:t>U</w:t>
            </w:r>
          </w:p>
        </w:tc>
        <w:tc>
          <w:tcPr>
            <w:tcW w:w="228" w:type="pct"/>
          </w:tcPr>
          <w:p w14:paraId="0D33CBA9" w14:textId="77777777" w:rsidR="00D32072" w:rsidRPr="002313F0" w:rsidRDefault="00D32072" w:rsidP="00F94208">
            <w:pPr>
              <w:jc w:val="center"/>
            </w:pPr>
            <w:r w:rsidRPr="002313F0">
              <w:t>1</w:t>
            </w:r>
          </w:p>
        </w:tc>
      </w:tr>
      <w:tr w:rsidR="00D32072" w:rsidRPr="009C4175" w14:paraId="1D84C68C" w14:textId="77777777" w:rsidTr="002313F0">
        <w:trPr>
          <w:trHeight w:val="283"/>
        </w:trPr>
        <w:tc>
          <w:tcPr>
            <w:tcW w:w="262" w:type="pct"/>
          </w:tcPr>
          <w:p w14:paraId="2C187170" w14:textId="77777777" w:rsidR="00D32072" w:rsidRPr="009C4175" w:rsidRDefault="00D32072" w:rsidP="00F94208">
            <w:pPr>
              <w:jc w:val="center"/>
            </w:pPr>
            <w:r w:rsidRPr="009C4175">
              <w:t>9.</w:t>
            </w:r>
          </w:p>
        </w:tc>
        <w:tc>
          <w:tcPr>
            <w:tcW w:w="3899" w:type="pct"/>
            <w:gridSpan w:val="2"/>
          </w:tcPr>
          <w:p w14:paraId="40C48D22" w14:textId="77777777" w:rsidR="00D32072" w:rsidRPr="009C4175" w:rsidRDefault="00D32072" w:rsidP="004E6940">
            <w:pPr>
              <w:pStyle w:val="ListParagraph"/>
              <w:ind w:left="0"/>
              <w:rPr>
                <w:noProof/>
                <w:lang w:eastAsia="zh-TW"/>
              </w:rPr>
            </w:pPr>
            <w:r>
              <w:rPr>
                <w:noProof/>
                <w:lang w:eastAsia="zh-TW"/>
              </w:rPr>
              <w:t>Recall and write one advantage of drum drying.</w:t>
            </w:r>
          </w:p>
        </w:tc>
        <w:tc>
          <w:tcPr>
            <w:tcW w:w="309" w:type="pct"/>
          </w:tcPr>
          <w:p w14:paraId="4F673B13" w14:textId="77777777" w:rsidR="00D32072" w:rsidRPr="002313F0" w:rsidRDefault="00D32072" w:rsidP="00F94208">
            <w:pPr>
              <w:jc w:val="center"/>
            </w:pPr>
            <w:r w:rsidRPr="002313F0">
              <w:t>CO5</w:t>
            </w:r>
          </w:p>
        </w:tc>
        <w:tc>
          <w:tcPr>
            <w:tcW w:w="302" w:type="pct"/>
          </w:tcPr>
          <w:p w14:paraId="46522D0E" w14:textId="77777777" w:rsidR="00D32072" w:rsidRPr="002313F0" w:rsidRDefault="00D32072" w:rsidP="00F94208">
            <w:pPr>
              <w:jc w:val="center"/>
            </w:pPr>
            <w:r w:rsidRPr="002313F0">
              <w:t>R</w:t>
            </w:r>
          </w:p>
        </w:tc>
        <w:tc>
          <w:tcPr>
            <w:tcW w:w="228" w:type="pct"/>
          </w:tcPr>
          <w:p w14:paraId="5997542A" w14:textId="77777777" w:rsidR="00D32072" w:rsidRPr="002313F0" w:rsidRDefault="00D32072" w:rsidP="00F94208">
            <w:pPr>
              <w:jc w:val="center"/>
            </w:pPr>
            <w:r w:rsidRPr="002313F0">
              <w:t>1</w:t>
            </w:r>
          </w:p>
        </w:tc>
      </w:tr>
      <w:tr w:rsidR="00D32072" w:rsidRPr="009C4175" w14:paraId="1003D864" w14:textId="77777777" w:rsidTr="002313F0">
        <w:trPr>
          <w:trHeight w:val="283"/>
        </w:trPr>
        <w:tc>
          <w:tcPr>
            <w:tcW w:w="262" w:type="pct"/>
          </w:tcPr>
          <w:p w14:paraId="09C1A2EF" w14:textId="77777777" w:rsidR="00D32072" w:rsidRPr="009C4175" w:rsidRDefault="00D32072" w:rsidP="00F94208">
            <w:pPr>
              <w:jc w:val="center"/>
            </w:pPr>
            <w:r w:rsidRPr="009C4175">
              <w:t>10.</w:t>
            </w:r>
          </w:p>
        </w:tc>
        <w:tc>
          <w:tcPr>
            <w:tcW w:w="3899" w:type="pct"/>
            <w:gridSpan w:val="2"/>
          </w:tcPr>
          <w:p w14:paraId="64945588" w14:textId="77777777" w:rsidR="00D32072" w:rsidRPr="009C4175" w:rsidRDefault="00D32072" w:rsidP="009950DA">
            <w:r>
              <w:t>Identify the value of pressure gradient for ultrafiltration.</w:t>
            </w:r>
          </w:p>
        </w:tc>
        <w:tc>
          <w:tcPr>
            <w:tcW w:w="309" w:type="pct"/>
          </w:tcPr>
          <w:p w14:paraId="29A230C7" w14:textId="77777777" w:rsidR="00D32072" w:rsidRPr="002313F0" w:rsidRDefault="00D32072" w:rsidP="00F94208">
            <w:pPr>
              <w:jc w:val="center"/>
            </w:pPr>
            <w:r w:rsidRPr="002313F0">
              <w:t>CO3</w:t>
            </w:r>
          </w:p>
        </w:tc>
        <w:tc>
          <w:tcPr>
            <w:tcW w:w="302" w:type="pct"/>
          </w:tcPr>
          <w:p w14:paraId="4E360B1F" w14:textId="77777777" w:rsidR="00D32072" w:rsidRPr="002313F0" w:rsidRDefault="00D32072" w:rsidP="00F94208">
            <w:pPr>
              <w:jc w:val="center"/>
            </w:pPr>
            <w:r w:rsidRPr="002313F0">
              <w:t>R</w:t>
            </w:r>
          </w:p>
        </w:tc>
        <w:tc>
          <w:tcPr>
            <w:tcW w:w="228" w:type="pct"/>
          </w:tcPr>
          <w:p w14:paraId="0A559362" w14:textId="77777777" w:rsidR="00D32072" w:rsidRPr="002313F0" w:rsidRDefault="00D32072" w:rsidP="00F94208">
            <w:pPr>
              <w:jc w:val="center"/>
            </w:pPr>
            <w:r w:rsidRPr="002313F0">
              <w:t>1</w:t>
            </w:r>
          </w:p>
        </w:tc>
      </w:tr>
      <w:tr w:rsidR="00D32072" w:rsidRPr="009C4175" w14:paraId="2473FBB2" w14:textId="77777777" w:rsidTr="002F74B6">
        <w:trPr>
          <w:trHeight w:val="552"/>
        </w:trPr>
        <w:tc>
          <w:tcPr>
            <w:tcW w:w="5000" w:type="pct"/>
            <w:gridSpan w:val="6"/>
            <w:vAlign w:val="center"/>
          </w:tcPr>
          <w:p w14:paraId="7E913A3C" w14:textId="77777777" w:rsidR="00D32072" w:rsidRPr="002313F0" w:rsidRDefault="00D32072" w:rsidP="00F94208">
            <w:pPr>
              <w:jc w:val="center"/>
              <w:rPr>
                <w:b/>
              </w:rPr>
            </w:pPr>
            <w:r w:rsidRPr="002313F0">
              <w:rPr>
                <w:b/>
              </w:rPr>
              <w:t>PART – B (6 X 3 = 18 MARKS)</w:t>
            </w:r>
          </w:p>
        </w:tc>
      </w:tr>
      <w:tr w:rsidR="00D32072" w:rsidRPr="009C4175" w14:paraId="0D312E64" w14:textId="77777777" w:rsidTr="002313F0">
        <w:trPr>
          <w:trHeight w:val="283"/>
        </w:trPr>
        <w:tc>
          <w:tcPr>
            <w:tcW w:w="262" w:type="pct"/>
          </w:tcPr>
          <w:p w14:paraId="108BA4B9" w14:textId="77777777" w:rsidR="00D32072" w:rsidRPr="009C4175" w:rsidRDefault="00D32072" w:rsidP="00F94208">
            <w:pPr>
              <w:pStyle w:val="NoSpacing"/>
              <w:jc w:val="center"/>
            </w:pPr>
            <w:r w:rsidRPr="009C4175">
              <w:t>11.</w:t>
            </w:r>
          </w:p>
        </w:tc>
        <w:tc>
          <w:tcPr>
            <w:tcW w:w="3899" w:type="pct"/>
            <w:gridSpan w:val="2"/>
          </w:tcPr>
          <w:p w14:paraId="583B0481" w14:textId="77777777" w:rsidR="00D32072" w:rsidRPr="009C4175" w:rsidRDefault="00D32072" w:rsidP="006B50F4">
            <w:pPr>
              <w:pStyle w:val="NoSpacing"/>
            </w:pPr>
            <w:r>
              <w:t>State primary purpose of milk can washers.</w:t>
            </w:r>
          </w:p>
        </w:tc>
        <w:tc>
          <w:tcPr>
            <w:tcW w:w="309" w:type="pct"/>
          </w:tcPr>
          <w:p w14:paraId="6B28A4A6" w14:textId="77777777" w:rsidR="00D32072" w:rsidRPr="002313F0" w:rsidRDefault="00D32072" w:rsidP="00F94208">
            <w:pPr>
              <w:pStyle w:val="NoSpacing"/>
              <w:jc w:val="center"/>
            </w:pPr>
            <w:r w:rsidRPr="002313F0">
              <w:t>CO1</w:t>
            </w:r>
          </w:p>
        </w:tc>
        <w:tc>
          <w:tcPr>
            <w:tcW w:w="302" w:type="pct"/>
          </w:tcPr>
          <w:p w14:paraId="114161B4" w14:textId="77777777" w:rsidR="00D32072" w:rsidRPr="002313F0" w:rsidRDefault="00D32072" w:rsidP="00F94208">
            <w:pPr>
              <w:pStyle w:val="NoSpacing"/>
              <w:jc w:val="center"/>
            </w:pPr>
            <w:r w:rsidRPr="002313F0">
              <w:t>R</w:t>
            </w:r>
          </w:p>
        </w:tc>
        <w:tc>
          <w:tcPr>
            <w:tcW w:w="228" w:type="pct"/>
          </w:tcPr>
          <w:p w14:paraId="144DF15D" w14:textId="77777777" w:rsidR="00D32072" w:rsidRPr="002313F0" w:rsidRDefault="00D32072" w:rsidP="00F94208">
            <w:pPr>
              <w:pStyle w:val="NoSpacing"/>
              <w:jc w:val="center"/>
            </w:pPr>
            <w:r w:rsidRPr="002313F0">
              <w:t>3</w:t>
            </w:r>
          </w:p>
        </w:tc>
      </w:tr>
      <w:tr w:rsidR="00D32072" w:rsidRPr="009C4175" w14:paraId="5E9F6B00" w14:textId="77777777" w:rsidTr="002313F0">
        <w:trPr>
          <w:trHeight w:val="283"/>
        </w:trPr>
        <w:tc>
          <w:tcPr>
            <w:tcW w:w="262" w:type="pct"/>
          </w:tcPr>
          <w:p w14:paraId="32CD6F3F" w14:textId="77777777" w:rsidR="00D32072" w:rsidRPr="009C4175" w:rsidRDefault="00D32072" w:rsidP="00F94208">
            <w:pPr>
              <w:pStyle w:val="NoSpacing"/>
              <w:jc w:val="center"/>
            </w:pPr>
            <w:r w:rsidRPr="009C4175">
              <w:t>12.</w:t>
            </w:r>
          </w:p>
        </w:tc>
        <w:tc>
          <w:tcPr>
            <w:tcW w:w="3899" w:type="pct"/>
            <w:gridSpan w:val="2"/>
          </w:tcPr>
          <w:p w14:paraId="0E319137" w14:textId="77777777" w:rsidR="00D32072" w:rsidRPr="009C4175" w:rsidRDefault="00D32072" w:rsidP="006B50F4">
            <w:pPr>
              <w:pStyle w:val="NoSpacing"/>
            </w:pPr>
            <w:r>
              <w:t>List four principles of pasteurization.</w:t>
            </w:r>
          </w:p>
        </w:tc>
        <w:tc>
          <w:tcPr>
            <w:tcW w:w="309" w:type="pct"/>
          </w:tcPr>
          <w:p w14:paraId="1E9CAFD8" w14:textId="77777777" w:rsidR="00D32072" w:rsidRPr="002313F0" w:rsidRDefault="00D32072" w:rsidP="00F94208">
            <w:pPr>
              <w:pStyle w:val="NoSpacing"/>
              <w:jc w:val="center"/>
            </w:pPr>
            <w:r w:rsidRPr="002313F0">
              <w:t>CO2</w:t>
            </w:r>
          </w:p>
        </w:tc>
        <w:tc>
          <w:tcPr>
            <w:tcW w:w="302" w:type="pct"/>
          </w:tcPr>
          <w:p w14:paraId="7C12A22B" w14:textId="77777777" w:rsidR="00D32072" w:rsidRPr="002313F0" w:rsidRDefault="00D32072" w:rsidP="00F94208">
            <w:pPr>
              <w:pStyle w:val="NoSpacing"/>
              <w:jc w:val="center"/>
            </w:pPr>
            <w:r w:rsidRPr="002313F0">
              <w:t>R</w:t>
            </w:r>
          </w:p>
        </w:tc>
        <w:tc>
          <w:tcPr>
            <w:tcW w:w="228" w:type="pct"/>
          </w:tcPr>
          <w:p w14:paraId="71E44E5E" w14:textId="77777777" w:rsidR="00D32072" w:rsidRPr="002313F0" w:rsidRDefault="00D32072" w:rsidP="00F94208">
            <w:pPr>
              <w:pStyle w:val="NoSpacing"/>
              <w:jc w:val="center"/>
            </w:pPr>
            <w:r w:rsidRPr="002313F0">
              <w:t>3</w:t>
            </w:r>
          </w:p>
        </w:tc>
      </w:tr>
      <w:tr w:rsidR="00D32072" w:rsidRPr="009C4175" w14:paraId="15263CE8" w14:textId="77777777" w:rsidTr="002313F0">
        <w:trPr>
          <w:trHeight w:val="283"/>
        </w:trPr>
        <w:tc>
          <w:tcPr>
            <w:tcW w:w="262" w:type="pct"/>
          </w:tcPr>
          <w:p w14:paraId="24D8CCC6" w14:textId="77777777" w:rsidR="00D32072" w:rsidRPr="009C4175" w:rsidRDefault="00D32072" w:rsidP="00F94208">
            <w:pPr>
              <w:pStyle w:val="NoSpacing"/>
              <w:jc w:val="center"/>
            </w:pPr>
            <w:r w:rsidRPr="009C4175">
              <w:t>13.</w:t>
            </w:r>
          </w:p>
        </w:tc>
        <w:tc>
          <w:tcPr>
            <w:tcW w:w="3899" w:type="pct"/>
            <w:gridSpan w:val="2"/>
          </w:tcPr>
          <w:p w14:paraId="2C347F61" w14:textId="77777777" w:rsidR="00D32072" w:rsidRPr="009C4175" w:rsidRDefault="00D32072" w:rsidP="00032F5D">
            <w:pPr>
              <w:pStyle w:val="NoSpacing"/>
            </w:pPr>
            <w:r>
              <w:t>State the demerits of homogenization.</w:t>
            </w:r>
          </w:p>
        </w:tc>
        <w:tc>
          <w:tcPr>
            <w:tcW w:w="309" w:type="pct"/>
          </w:tcPr>
          <w:p w14:paraId="75076F99" w14:textId="77777777" w:rsidR="00D32072" w:rsidRPr="002313F0" w:rsidRDefault="00D32072" w:rsidP="00F94208">
            <w:pPr>
              <w:pStyle w:val="NoSpacing"/>
              <w:jc w:val="center"/>
            </w:pPr>
            <w:r w:rsidRPr="002313F0">
              <w:t>CO3</w:t>
            </w:r>
          </w:p>
        </w:tc>
        <w:tc>
          <w:tcPr>
            <w:tcW w:w="302" w:type="pct"/>
          </w:tcPr>
          <w:p w14:paraId="395125BC" w14:textId="77777777" w:rsidR="00D32072" w:rsidRPr="002313F0" w:rsidRDefault="00D32072" w:rsidP="00F94208">
            <w:pPr>
              <w:pStyle w:val="NoSpacing"/>
              <w:jc w:val="center"/>
            </w:pPr>
            <w:r w:rsidRPr="002313F0">
              <w:t>R</w:t>
            </w:r>
          </w:p>
        </w:tc>
        <w:tc>
          <w:tcPr>
            <w:tcW w:w="228" w:type="pct"/>
          </w:tcPr>
          <w:p w14:paraId="79217F86" w14:textId="77777777" w:rsidR="00D32072" w:rsidRPr="002313F0" w:rsidRDefault="00D32072" w:rsidP="00F94208">
            <w:pPr>
              <w:pStyle w:val="NoSpacing"/>
              <w:jc w:val="center"/>
            </w:pPr>
            <w:r w:rsidRPr="002313F0">
              <w:t>3</w:t>
            </w:r>
          </w:p>
        </w:tc>
      </w:tr>
      <w:tr w:rsidR="00D32072" w:rsidRPr="009C4175" w14:paraId="38394DA0" w14:textId="77777777" w:rsidTr="002313F0">
        <w:trPr>
          <w:trHeight w:val="283"/>
        </w:trPr>
        <w:tc>
          <w:tcPr>
            <w:tcW w:w="262" w:type="pct"/>
          </w:tcPr>
          <w:p w14:paraId="76FB4241" w14:textId="77777777" w:rsidR="00D32072" w:rsidRPr="009C4175" w:rsidRDefault="00D32072" w:rsidP="00F94208">
            <w:pPr>
              <w:pStyle w:val="NoSpacing"/>
              <w:jc w:val="center"/>
            </w:pPr>
            <w:r w:rsidRPr="009C4175">
              <w:t>14.</w:t>
            </w:r>
          </w:p>
        </w:tc>
        <w:tc>
          <w:tcPr>
            <w:tcW w:w="3899" w:type="pct"/>
            <w:gridSpan w:val="2"/>
          </w:tcPr>
          <w:p w14:paraId="2029BDBD" w14:textId="77777777" w:rsidR="00D32072" w:rsidRPr="009C4175" w:rsidRDefault="00D32072" w:rsidP="002B0963">
            <w:pPr>
              <w:pStyle w:val="NoSpacing"/>
            </w:pPr>
            <w:r>
              <w:t xml:space="preserve">Classify cheese based on the percentage of MFFB. </w:t>
            </w:r>
          </w:p>
        </w:tc>
        <w:tc>
          <w:tcPr>
            <w:tcW w:w="309" w:type="pct"/>
          </w:tcPr>
          <w:p w14:paraId="7C60B487" w14:textId="77777777" w:rsidR="00D32072" w:rsidRPr="002313F0" w:rsidRDefault="00D32072" w:rsidP="00F94208">
            <w:pPr>
              <w:pStyle w:val="NoSpacing"/>
              <w:jc w:val="center"/>
            </w:pPr>
            <w:r w:rsidRPr="002313F0">
              <w:t>CO3</w:t>
            </w:r>
          </w:p>
        </w:tc>
        <w:tc>
          <w:tcPr>
            <w:tcW w:w="302" w:type="pct"/>
          </w:tcPr>
          <w:p w14:paraId="24FA9A14" w14:textId="77777777" w:rsidR="00D32072" w:rsidRPr="002313F0" w:rsidRDefault="00D32072" w:rsidP="00F94208">
            <w:pPr>
              <w:pStyle w:val="NoSpacing"/>
              <w:jc w:val="center"/>
            </w:pPr>
            <w:r w:rsidRPr="002313F0">
              <w:t>An</w:t>
            </w:r>
          </w:p>
        </w:tc>
        <w:tc>
          <w:tcPr>
            <w:tcW w:w="228" w:type="pct"/>
          </w:tcPr>
          <w:p w14:paraId="3CF5AEA2" w14:textId="77777777" w:rsidR="00D32072" w:rsidRPr="002313F0" w:rsidRDefault="00D32072" w:rsidP="00F94208">
            <w:pPr>
              <w:pStyle w:val="NoSpacing"/>
              <w:jc w:val="center"/>
            </w:pPr>
            <w:r w:rsidRPr="002313F0">
              <w:t>3</w:t>
            </w:r>
          </w:p>
        </w:tc>
      </w:tr>
      <w:tr w:rsidR="00D32072" w:rsidRPr="009C4175" w14:paraId="29083C96" w14:textId="77777777" w:rsidTr="002313F0">
        <w:trPr>
          <w:trHeight w:val="283"/>
        </w:trPr>
        <w:tc>
          <w:tcPr>
            <w:tcW w:w="262" w:type="pct"/>
          </w:tcPr>
          <w:p w14:paraId="0963C5A0" w14:textId="77777777" w:rsidR="00D32072" w:rsidRPr="009C4175" w:rsidRDefault="00D32072" w:rsidP="00F94208">
            <w:pPr>
              <w:pStyle w:val="NoSpacing"/>
              <w:jc w:val="center"/>
            </w:pPr>
            <w:r w:rsidRPr="009C4175">
              <w:t>15.</w:t>
            </w:r>
          </w:p>
        </w:tc>
        <w:tc>
          <w:tcPr>
            <w:tcW w:w="3899" w:type="pct"/>
            <w:gridSpan w:val="2"/>
          </w:tcPr>
          <w:p w14:paraId="53A13E13" w14:textId="77777777" w:rsidR="00D32072" w:rsidRPr="009C4175" w:rsidRDefault="00D32072" w:rsidP="002B0963">
            <w:pPr>
              <w:pStyle w:val="NoSpacing"/>
            </w:pPr>
            <w:r>
              <w:t>Write two advantages of drum drying.</w:t>
            </w:r>
          </w:p>
        </w:tc>
        <w:tc>
          <w:tcPr>
            <w:tcW w:w="309" w:type="pct"/>
          </w:tcPr>
          <w:p w14:paraId="6BD74C85" w14:textId="77777777" w:rsidR="00D32072" w:rsidRPr="002313F0" w:rsidRDefault="00D32072" w:rsidP="00F94208">
            <w:pPr>
              <w:pStyle w:val="NoSpacing"/>
              <w:jc w:val="center"/>
            </w:pPr>
            <w:r w:rsidRPr="002313F0">
              <w:t>CO5</w:t>
            </w:r>
          </w:p>
        </w:tc>
        <w:tc>
          <w:tcPr>
            <w:tcW w:w="302" w:type="pct"/>
          </w:tcPr>
          <w:p w14:paraId="3D9F808E" w14:textId="77777777" w:rsidR="00D32072" w:rsidRPr="002313F0" w:rsidRDefault="00D32072" w:rsidP="00F94208">
            <w:pPr>
              <w:pStyle w:val="NoSpacing"/>
              <w:jc w:val="center"/>
            </w:pPr>
            <w:r w:rsidRPr="002313F0">
              <w:t>A</w:t>
            </w:r>
          </w:p>
        </w:tc>
        <w:tc>
          <w:tcPr>
            <w:tcW w:w="228" w:type="pct"/>
          </w:tcPr>
          <w:p w14:paraId="2B139357" w14:textId="77777777" w:rsidR="00D32072" w:rsidRPr="002313F0" w:rsidRDefault="00D32072" w:rsidP="00F94208">
            <w:pPr>
              <w:pStyle w:val="NoSpacing"/>
              <w:jc w:val="center"/>
            </w:pPr>
            <w:r w:rsidRPr="002313F0">
              <w:t>3</w:t>
            </w:r>
          </w:p>
        </w:tc>
      </w:tr>
      <w:tr w:rsidR="00D32072" w:rsidRPr="009C4175" w14:paraId="7D5FD08B" w14:textId="77777777" w:rsidTr="002313F0">
        <w:trPr>
          <w:trHeight w:val="283"/>
        </w:trPr>
        <w:tc>
          <w:tcPr>
            <w:tcW w:w="262" w:type="pct"/>
          </w:tcPr>
          <w:p w14:paraId="3C090103" w14:textId="77777777" w:rsidR="00D32072" w:rsidRPr="009C4175" w:rsidRDefault="00D32072" w:rsidP="00F94208">
            <w:pPr>
              <w:pStyle w:val="NoSpacing"/>
              <w:jc w:val="center"/>
            </w:pPr>
            <w:r w:rsidRPr="009C4175">
              <w:t>16.</w:t>
            </w:r>
          </w:p>
        </w:tc>
        <w:tc>
          <w:tcPr>
            <w:tcW w:w="3899" w:type="pct"/>
            <w:gridSpan w:val="2"/>
          </w:tcPr>
          <w:p w14:paraId="4078A49C" w14:textId="77777777" w:rsidR="00D32072" w:rsidRPr="009C4175" w:rsidRDefault="00D32072" w:rsidP="00B84DC2">
            <w:pPr>
              <w:pStyle w:val="NoSpacing"/>
            </w:pPr>
            <w:r>
              <w:t>List two methods used for selective separation in membrane separation techniques.</w:t>
            </w:r>
          </w:p>
        </w:tc>
        <w:tc>
          <w:tcPr>
            <w:tcW w:w="309" w:type="pct"/>
          </w:tcPr>
          <w:p w14:paraId="6F4FCA50" w14:textId="77777777" w:rsidR="00D32072" w:rsidRPr="002313F0" w:rsidRDefault="00D32072" w:rsidP="00F94208">
            <w:pPr>
              <w:pStyle w:val="NoSpacing"/>
              <w:jc w:val="center"/>
            </w:pPr>
            <w:r w:rsidRPr="002313F0">
              <w:t>CO3</w:t>
            </w:r>
          </w:p>
        </w:tc>
        <w:tc>
          <w:tcPr>
            <w:tcW w:w="302" w:type="pct"/>
          </w:tcPr>
          <w:p w14:paraId="63115081" w14:textId="77777777" w:rsidR="00D32072" w:rsidRPr="002313F0" w:rsidRDefault="00D32072" w:rsidP="000D5F5F">
            <w:pPr>
              <w:pStyle w:val="NoSpacing"/>
              <w:jc w:val="center"/>
            </w:pPr>
            <w:r w:rsidRPr="002313F0">
              <w:t>R</w:t>
            </w:r>
          </w:p>
        </w:tc>
        <w:tc>
          <w:tcPr>
            <w:tcW w:w="228" w:type="pct"/>
          </w:tcPr>
          <w:p w14:paraId="2A4A3F01" w14:textId="77777777" w:rsidR="00D32072" w:rsidRPr="002313F0" w:rsidRDefault="00D32072" w:rsidP="00F94208">
            <w:pPr>
              <w:pStyle w:val="NoSpacing"/>
              <w:jc w:val="center"/>
            </w:pPr>
            <w:r w:rsidRPr="002313F0">
              <w:t>3</w:t>
            </w:r>
          </w:p>
        </w:tc>
      </w:tr>
      <w:tr w:rsidR="00D32072" w:rsidRPr="009C4175" w14:paraId="31322900" w14:textId="77777777" w:rsidTr="002F74B6">
        <w:trPr>
          <w:trHeight w:val="552"/>
        </w:trPr>
        <w:tc>
          <w:tcPr>
            <w:tcW w:w="5000" w:type="pct"/>
            <w:gridSpan w:val="6"/>
          </w:tcPr>
          <w:p w14:paraId="5FD053C3" w14:textId="77777777" w:rsidR="00D32072" w:rsidRPr="002313F0" w:rsidRDefault="00D32072" w:rsidP="00517D3B">
            <w:pPr>
              <w:jc w:val="center"/>
              <w:rPr>
                <w:b/>
              </w:rPr>
            </w:pPr>
            <w:r w:rsidRPr="002313F0">
              <w:rPr>
                <w:b/>
              </w:rPr>
              <w:t>PART – C (6 X 12 = 72 MARKS)</w:t>
            </w:r>
          </w:p>
          <w:p w14:paraId="562A5600" w14:textId="77777777" w:rsidR="00D32072" w:rsidRPr="002313F0" w:rsidRDefault="00D32072" w:rsidP="00517D3B">
            <w:pPr>
              <w:jc w:val="center"/>
              <w:rPr>
                <w:b/>
              </w:rPr>
            </w:pPr>
            <w:r w:rsidRPr="002313F0">
              <w:rPr>
                <w:b/>
              </w:rPr>
              <w:t>(Answer any five Questions from Q. No. 17 to 23, Q. No. 24 is Compulsory)</w:t>
            </w:r>
          </w:p>
        </w:tc>
      </w:tr>
      <w:tr w:rsidR="00D32072" w:rsidRPr="009C4175" w14:paraId="6531B90A" w14:textId="77777777" w:rsidTr="002313F0">
        <w:trPr>
          <w:trHeight w:val="283"/>
        </w:trPr>
        <w:tc>
          <w:tcPr>
            <w:tcW w:w="262" w:type="pct"/>
          </w:tcPr>
          <w:p w14:paraId="6C5BA729" w14:textId="77777777" w:rsidR="00D32072" w:rsidRPr="009C4175" w:rsidRDefault="00D32072" w:rsidP="00F94208">
            <w:pPr>
              <w:jc w:val="center"/>
            </w:pPr>
            <w:r w:rsidRPr="009C4175">
              <w:t>17.</w:t>
            </w:r>
          </w:p>
        </w:tc>
        <w:tc>
          <w:tcPr>
            <w:tcW w:w="182" w:type="pct"/>
          </w:tcPr>
          <w:p w14:paraId="1328B8A6" w14:textId="77777777" w:rsidR="00D32072" w:rsidRPr="009C4175" w:rsidRDefault="00D32072" w:rsidP="00F94208">
            <w:pPr>
              <w:jc w:val="center"/>
            </w:pPr>
            <w:r w:rsidRPr="009C4175">
              <w:t>a.</w:t>
            </w:r>
          </w:p>
        </w:tc>
        <w:tc>
          <w:tcPr>
            <w:tcW w:w="3716" w:type="pct"/>
          </w:tcPr>
          <w:p w14:paraId="1C406963" w14:textId="77777777" w:rsidR="00D32072" w:rsidRPr="00EA08AD" w:rsidRDefault="00D32072" w:rsidP="007063A3">
            <w:pPr>
              <w:jc w:val="both"/>
              <w:rPr>
                <w:i/>
                <w:iCs/>
              </w:rPr>
            </w:pPr>
            <w:r w:rsidRPr="00EA08AD">
              <w:rPr>
                <w:rStyle w:val="Emphasis"/>
              </w:rPr>
              <w:t xml:space="preserve">Identify and categorize the key features and structural </w:t>
            </w:r>
            <w:r>
              <w:rPr>
                <w:rStyle w:val="Emphasis"/>
              </w:rPr>
              <w:t xml:space="preserve">elements of vertical </w:t>
            </w:r>
            <w:r w:rsidRPr="00EA08AD">
              <w:rPr>
                <w:rStyle w:val="Emphasis"/>
              </w:rPr>
              <w:t>storage tank.</w:t>
            </w:r>
          </w:p>
        </w:tc>
        <w:tc>
          <w:tcPr>
            <w:tcW w:w="309" w:type="pct"/>
          </w:tcPr>
          <w:p w14:paraId="6E17AD77" w14:textId="77777777" w:rsidR="00D32072" w:rsidRPr="002313F0" w:rsidRDefault="00D32072" w:rsidP="00F94208">
            <w:pPr>
              <w:jc w:val="center"/>
            </w:pPr>
            <w:r w:rsidRPr="002313F0">
              <w:t>CO5</w:t>
            </w:r>
          </w:p>
        </w:tc>
        <w:tc>
          <w:tcPr>
            <w:tcW w:w="302" w:type="pct"/>
          </w:tcPr>
          <w:p w14:paraId="1D669868" w14:textId="77777777" w:rsidR="00D32072" w:rsidRPr="002313F0" w:rsidRDefault="00D32072" w:rsidP="00F94208">
            <w:pPr>
              <w:jc w:val="center"/>
            </w:pPr>
            <w:r w:rsidRPr="002313F0">
              <w:t>An</w:t>
            </w:r>
          </w:p>
        </w:tc>
        <w:tc>
          <w:tcPr>
            <w:tcW w:w="228" w:type="pct"/>
          </w:tcPr>
          <w:p w14:paraId="03F19019" w14:textId="77777777" w:rsidR="00D32072" w:rsidRPr="002313F0" w:rsidRDefault="00D32072" w:rsidP="00167BCD">
            <w:pPr>
              <w:jc w:val="center"/>
            </w:pPr>
            <w:r w:rsidRPr="002313F0">
              <w:t>6</w:t>
            </w:r>
          </w:p>
        </w:tc>
      </w:tr>
      <w:tr w:rsidR="00D32072" w:rsidRPr="009C4175" w14:paraId="73CB5AC5" w14:textId="77777777" w:rsidTr="002313F0">
        <w:trPr>
          <w:trHeight w:val="283"/>
        </w:trPr>
        <w:tc>
          <w:tcPr>
            <w:tcW w:w="262" w:type="pct"/>
          </w:tcPr>
          <w:p w14:paraId="3F94AA0C" w14:textId="77777777" w:rsidR="00D32072" w:rsidRPr="009C4175" w:rsidRDefault="00D32072" w:rsidP="00F94208">
            <w:pPr>
              <w:jc w:val="center"/>
            </w:pPr>
          </w:p>
        </w:tc>
        <w:tc>
          <w:tcPr>
            <w:tcW w:w="182" w:type="pct"/>
          </w:tcPr>
          <w:p w14:paraId="454C5A09" w14:textId="77777777" w:rsidR="00D32072" w:rsidRPr="009C4175" w:rsidRDefault="00D32072" w:rsidP="00F94208">
            <w:pPr>
              <w:jc w:val="center"/>
            </w:pPr>
            <w:r w:rsidRPr="009C4175">
              <w:t>b.</w:t>
            </w:r>
          </w:p>
        </w:tc>
        <w:tc>
          <w:tcPr>
            <w:tcW w:w="3716" w:type="pct"/>
          </w:tcPr>
          <w:p w14:paraId="1D26F6A5" w14:textId="77777777" w:rsidR="00D32072" w:rsidRPr="00EA08AD" w:rsidRDefault="00D32072" w:rsidP="00F94208">
            <w:r>
              <w:t xml:space="preserve">Describe </w:t>
            </w:r>
            <w:r w:rsidRPr="00EA08AD">
              <w:t xml:space="preserve">design specifications of </w:t>
            </w:r>
            <w:r w:rsidRPr="003236BD">
              <w:t>Straight-through Can Washer</w:t>
            </w:r>
            <w:r w:rsidRPr="00EA08AD">
              <w:t>.</w:t>
            </w:r>
          </w:p>
        </w:tc>
        <w:tc>
          <w:tcPr>
            <w:tcW w:w="309" w:type="pct"/>
          </w:tcPr>
          <w:p w14:paraId="7AD0D694" w14:textId="77777777" w:rsidR="00D32072" w:rsidRPr="002313F0" w:rsidRDefault="00D32072" w:rsidP="00F94208">
            <w:pPr>
              <w:jc w:val="center"/>
            </w:pPr>
            <w:r w:rsidRPr="002313F0">
              <w:t>CO5</w:t>
            </w:r>
          </w:p>
        </w:tc>
        <w:tc>
          <w:tcPr>
            <w:tcW w:w="302" w:type="pct"/>
          </w:tcPr>
          <w:p w14:paraId="38C4E646" w14:textId="77777777" w:rsidR="00D32072" w:rsidRPr="002313F0" w:rsidRDefault="00D32072" w:rsidP="00F94208">
            <w:pPr>
              <w:jc w:val="center"/>
            </w:pPr>
            <w:r w:rsidRPr="002313F0">
              <w:t>U</w:t>
            </w:r>
          </w:p>
        </w:tc>
        <w:tc>
          <w:tcPr>
            <w:tcW w:w="228" w:type="pct"/>
          </w:tcPr>
          <w:p w14:paraId="74C2E4AB" w14:textId="77777777" w:rsidR="00D32072" w:rsidRPr="002313F0" w:rsidRDefault="00D32072" w:rsidP="00F94208">
            <w:pPr>
              <w:jc w:val="center"/>
            </w:pPr>
            <w:r w:rsidRPr="002313F0">
              <w:t>6</w:t>
            </w:r>
          </w:p>
        </w:tc>
      </w:tr>
      <w:tr w:rsidR="00D32072" w:rsidRPr="009C4175" w14:paraId="604D620E" w14:textId="77777777" w:rsidTr="002313F0">
        <w:trPr>
          <w:trHeight w:val="283"/>
        </w:trPr>
        <w:tc>
          <w:tcPr>
            <w:tcW w:w="262" w:type="pct"/>
          </w:tcPr>
          <w:p w14:paraId="5B663213" w14:textId="77777777" w:rsidR="00D32072" w:rsidRPr="009C4175" w:rsidRDefault="00D32072" w:rsidP="00F94208">
            <w:pPr>
              <w:jc w:val="center"/>
            </w:pPr>
          </w:p>
        </w:tc>
        <w:tc>
          <w:tcPr>
            <w:tcW w:w="182" w:type="pct"/>
          </w:tcPr>
          <w:p w14:paraId="7A9BDC24" w14:textId="77777777" w:rsidR="00D32072" w:rsidRPr="009C4175" w:rsidRDefault="00D32072" w:rsidP="00F94208">
            <w:pPr>
              <w:jc w:val="center"/>
            </w:pPr>
          </w:p>
        </w:tc>
        <w:tc>
          <w:tcPr>
            <w:tcW w:w="3716" w:type="pct"/>
          </w:tcPr>
          <w:p w14:paraId="485937BB" w14:textId="77777777" w:rsidR="00D32072" w:rsidRPr="009C4175" w:rsidRDefault="00D32072" w:rsidP="00F94208"/>
        </w:tc>
        <w:tc>
          <w:tcPr>
            <w:tcW w:w="309" w:type="pct"/>
          </w:tcPr>
          <w:p w14:paraId="21BBD515" w14:textId="77777777" w:rsidR="00D32072" w:rsidRPr="002313F0" w:rsidRDefault="00D32072" w:rsidP="00F94208">
            <w:pPr>
              <w:jc w:val="center"/>
            </w:pPr>
          </w:p>
        </w:tc>
        <w:tc>
          <w:tcPr>
            <w:tcW w:w="302" w:type="pct"/>
          </w:tcPr>
          <w:p w14:paraId="3DEA396E" w14:textId="77777777" w:rsidR="00D32072" w:rsidRPr="002313F0" w:rsidRDefault="00D32072" w:rsidP="00F94208">
            <w:pPr>
              <w:jc w:val="center"/>
            </w:pPr>
          </w:p>
        </w:tc>
        <w:tc>
          <w:tcPr>
            <w:tcW w:w="228" w:type="pct"/>
          </w:tcPr>
          <w:p w14:paraId="5DAA10A5" w14:textId="77777777" w:rsidR="00D32072" w:rsidRPr="002313F0" w:rsidRDefault="00D32072" w:rsidP="00F94208">
            <w:pPr>
              <w:jc w:val="center"/>
            </w:pPr>
          </w:p>
        </w:tc>
      </w:tr>
      <w:tr w:rsidR="00D32072" w:rsidRPr="009C4175" w14:paraId="4FAB8BBB" w14:textId="77777777" w:rsidTr="002313F0">
        <w:trPr>
          <w:trHeight w:val="283"/>
        </w:trPr>
        <w:tc>
          <w:tcPr>
            <w:tcW w:w="262" w:type="pct"/>
          </w:tcPr>
          <w:p w14:paraId="13B7A44E" w14:textId="77777777" w:rsidR="00D32072" w:rsidRPr="009C4175" w:rsidRDefault="00D32072" w:rsidP="00F94208">
            <w:pPr>
              <w:jc w:val="center"/>
            </w:pPr>
            <w:r w:rsidRPr="009C4175">
              <w:t>18.</w:t>
            </w:r>
          </w:p>
        </w:tc>
        <w:tc>
          <w:tcPr>
            <w:tcW w:w="182" w:type="pct"/>
          </w:tcPr>
          <w:p w14:paraId="0727096C" w14:textId="77777777" w:rsidR="00D32072" w:rsidRPr="009C4175" w:rsidRDefault="00D32072" w:rsidP="00F94208">
            <w:pPr>
              <w:jc w:val="center"/>
            </w:pPr>
          </w:p>
        </w:tc>
        <w:tc>
          <w:tcPr>
            <w:tcW w:w="3716" w:type="pct"/>
          </w:tcPr>
          <w:p w14:paraId="7FA139D7" w14:textId="77777777" w:rsidR="00D32072" w:rsidRPr="009C4175" w:rsidRDefault="00D32072" w:rsidP="007063A3">
            <w:r>
              <w:t>Illustrate the principle and process involved in High temperature short time (HTST) pasteurization.</w:t>
            </w:r>
          </w:p>
        </w:tc>
        <w:tc>
          <w:tcPr>
            <w:tcW w:w="309" w:type="pct"/>
          </w:tcPr>
          <w:p w14:paraId="6734E37D" w14:textId="77777777" w:rsidR="00D32072" w:rsidRPr="002313F0" w:rsidRDefault="00D32072" w:rsidP="00F94208">
            <w:pPr>
              <w:jc w:val="center"/>
            </w:pPr>
            <w:r w:rsidRPr="002313F0">
              <w:t>CO2</w:t>
            </w:r>
          </w:p>
        </w:tc>
        <w:tc>
          <w:tcPr>
            <w:tcW w:w="302" w:type="pct"/>
          </w:tcPr>
          <w:p w14:paraId="7308324F" w14:textId="77777777" w:rsidR="00D32072" w:rsidRPr="002313F0" w:rsidRDefault="00D32072" w:rsidP="00F94208">
            <w:pPr>
              <w:jc w:val="center"/>
            </w:pPr>
            <w:r w:rsidRPr="002313F0">
              <w:t>U</w:t>
            </w:r>
          </w:p>
        </w:tc>
        <w:tc>
          <w:tcPr>
            <w:tcW w:w="228" w:type="pct"/>
          </w:tcPr>
          <w:p w14:paraId="1C7F033A" w14:textId="77777777" w:rsidR="00D32072" w:rsidRPr="002313F0" w:rsidRDefault="00D32072" w:rsidP="00F94208">
            <w:pPr>
              <w:jc w:val="center"/>
            </w:pPr>
            <w:r w:rsidRPr="002313F0">
              <w:t>12</w:t>
            </w:r>
          </w:p>
        </w:tc>
      </w:tr>
      <w:tr w:rsidR="00D32072" w:rsidRPr="009C4175" w14:paraId="4D2BE9BB" w14:textId="77777777" w:rsidTr="002313F0">
        <w:trPr>
          <w:trHeight w:val="283"/>
        </w:trPr>
        <w:tc>
          <w:tcPr>
            <w:tcW w:w="262" w:type="pct"/>
          </w:tcPr>
          <w:p w14:paraId="031C5F9A" w14:textId="77777777" w:rsidR="00D32072" w:rsidRPr="009C4175" w:rsidRDefault="00D32072" w:rsidP="00F94208">
            <w:pPr>
              <w:jc w:val="center"/>
            </w:pPr>
          </w:p>
        </w:tc>
        <w:tc>
          <w:tcPr>
            <w:tcW w:w="182" w:type="pct"/>
          </w:tcPr>
          <w:p w14:paraId="728C422D" w14:textId="77777777" w:rsidR="00D32072" w:rsidRPr="009C4175" w:rsidRDefault="00D32072" w:rsidP="00F94208">
            <w:pPr>
              <w:jc w:val="center"/>
            </w:pPr>
          </w:p>
        </w:tc>
        <w:tc>
          <w:tcPr>
            <w:tcW w:w="3716" w:type="pct"/>
          </w:tcPr>
          <w:p w14:paraId="09D3B123" w14:textId="77777777" w:rsidR="00D32072" w:rsidRPr="009C4175" w:rsidRDefault="00D32072" w:rsidP="00F94208"/>
        </w:tc>
        <w:tc>
          <w:tcPr>
            <w:tcW w:w="309" w:type="pct"/>
          </w:tcPr>
          <w:p w14:paraId="193F4EC7" w14:textId="77777777" w:rsidR="00D32072" w:rsidRPr="002313F0" w:rsidRDefault="00D32072" w:rsidP="00F94208">
            <w:pPr>
              <w:jc w:val="center"/>
            </w:pPr>
          </w:p>
        </w:tc>
        <w:tc>
          <w:tcPr>
            <w:tcW w:w="302" w:type="pct"/>
          </w:tcPr>
          <w:p w14:paraId="2CBDF193" w14:textId="77777777" w:rsidR="00D32072" w:rsidRPr="002313F0" w:rsidRDefault="00D32072" w:rsidP="00F94208">
            <w:pPr>
              <w:jc w:val="center"/>
            </w:pPr>
          </w:p>
        </w:tc>
        <w:tc>
          <w:tcPr>
            <w:tcW w:w="228" w:type="pct"/>
          </w:tcPr>
          <w:p w14:paraId="0DE9609C" w14:textId="77777777" w:rsidR="00D32072" w:rsidRPr="002313F0" w:rsidRDefault="00D32072" w:rsidP="00F94208">
            <w:pPr>
              <w:jc w:val="center"/>
            </w:pPr>
          </w:p>
        </w:tc>
      </w:tr>
      <w:tr w:rsidR="00D32072" w:rsidRPr="009C4175" w14:paraId="26600A37" w14:textId="77777777" w:rsidTr="002313F0">
        <w:trPr>
          <w:trHeight w:val="283"/>
        </w:trPr>
        <w:tc>
          <w:tcPr>
            <w:tcW w:w="262" w:type="pct"/>
          </w:tcPr>
          <w:p w14:paraId="28B29974" w14:textId="77777777" w:rsidR="00D32072" w:rsidRPr="009C4175" w:rsidRDefault="00D32072" w:rsidP="00F94208">
            <w:pPr>
              <w:jc w:val="center"/>
            </w:pPr>
            <w:r w:rsidRPr="009C4175">
              <w:t>19.</w:t>
            </w:r>
          </w:p>
        </w:tc>
        <w:tc>
          <w:tcPr>
            <w:tcW w:w="182" w:type="pct"/>
          </w:tcPr>
          <w:p w14:paraId="66B5CDE8" w14:textId="77777777" w:rsidR="00D32072" w:rsidRPr="009C4175" w:rsidRDefault="00D32072" w:rsidP="00F94208">
            <w:pPr>
              <w:jc w:val="center"/>
            </w:pPr>
            <w:r w:rsidRPr="009C4175">
              <w:t>a.</w:t>
            </w:r>
          </w:p>
        </w:tc>
        <w:tc>
          <w:tcPr>
            <w:tcW w:w="3716" w:type="pct"/>
          </w:tcPr>
          <w:p w14:paraId="67A92428" w14:textId="77777777" w:rsidR="00D32072" w:rsidRPr="009C4175" w:rsidRDefault="00D32072" w:rsidP="00BD6934">
            <w:r>
              <w:t>Appraise the principle of cream separation along with various applications in dairy industry.</w:t>
            </w:r>
          </w:p>
        </w:tc>
        <w:tc>
          <w:tcPr>
            <w:tcW w:w="309" w:type="pct"/>
          </w:tcPr>
          <w:p w14:paraId="5EDCFB6E" w14:textId="77777777" w:rsidR="00D32072" w:rsidRPr="002313F0" w:rsidRDefault="00D32072" w:rsidP="00F94208">
            <w:pPr>
              <w:jc w:val="center"/>
            </w:pPr>
            <w:r w:rsidRPr="002313F0">
              <w:t>CO3</w:t>
            </w:r>
          </w:p>
        </w:tc>
        <w:tc>
          <w:tcPr>
            <w:tcW w:w="302" w:type="pct"/>
          </w:tcPr>
          <w:p w14:paraId="5EA69030" w14:textId="77777777" w:rsidR="00D32072" w:rsidRPr="002313F0" w:rsidRDefault="00D32072" w:rsidP="00F94208">
            <w:pPr>
              <w:jc w:val="center"/>
            </w:pPr>
            <w:r w:rsidRPr="002313F0">
              <w:t>An</w:t>
            </w:r>
          </w:p>
        </w:tc>
        <w:tc>
          <w:tcPr>
            <w:tcW w:w="228" w:type="pct"/>
          </w:tcPr>
          <w:p w14:paraId="36F66A7D" w14:textId="77777777" w:rsidR="00D32072" w:rsidRPr="002313F0" w:rsidRDefault="00D32072" w:rsidP="00F94208">
            <w:pPr>
              <w:jc w:val="center"/>
            </w:pPr>
            <w:r w:rsidRPr="002313F0">
              <w:t>8</w:t>
            </w:r>
          </w:p>
        </w:tc>
      </w:tr>
      <w:tr w:rsidR="00D32072" w:rsidRPr="009C4175" w14:paraId="02574D0A" w14:textId="77777777" w:rsidTr="002313F0">
        <w:trPr>
          <w:trHeight w:val="283"/>
        </w:trPr>
        <w:tc>
          <w:tcPr>
            <w:tcW w:w="262" w:type="pct"/>
          </w:tcPr>
          <w:p w14:paraId="4D749A6D" w14:textId="77777777" w:rsidR="00D32072" w:rsidRPr="009C4175" w:rsidRDefault="00D32072" w:rsidP="00F94208">
            <w:pPr>
              <w:jc w:val="center"/>
            </w:pPr>
          </w:p>
        </w:tc>
        <w:tc>
          <w:tcPr>
            <w:tcW w:w="182" w:type="pct"/>
          </w:tcPr>
          <w:p w14:paraId="0D551527" w14:textId="77777777" w:rsidR="00D32072" w:rsidRPr="009C4175" w:rsidRDefault="00D32072" w:rsidP="00F94208">
            <w:pPr>
              <w:jc w:val="center"/>
            </w:pPr>
            <w:r>
              <w:t>b.</w:t>
            </w:r>
          </w:p>
        </w:tc>
        <w:tc>
          <w:tcPr>
            <w:tcW w:w="3716" w:type="pct"/>
          </w:tcPr>
          <w:p w14:paraId="14192C92" w14:textId="77777777" w:rsidR="00D32072" w:rsidRDefault="00D32072" w:rsidP="007063A3">
            <w:pPr>
              <w:jc w:val="both"/>
            </w:pPr>
            <w:r>
              <w:t>Calculate the homogenization efficiency (assuming 100% efficiency is achieved when the final particle size is 0.1 μm) given that a high-pressure homogenizer is used to homogenize a mixture of milk and cream. If the initial particle size is 30 μm and the final particle size is 1 μm.</w:t>
            </w:r>
          </w:p>
        </w:tc>
        <w:tc>
          <w:tcPr>
            <w:tcW w:w="309" w:type="pct"/>
          </w:tcPr>
          <w:p w14:paraId="24CFA7BF" w14:textId="77777777" w:rsidR="00D32072" w:rsidRPr="002313F0" w:rsidRDefault="00D32072" w:rsidP="00F94208">
            <w:pPr>
              <w:jc w:val="center"/>
            </w:pPr>
            <w:r w:rsidRPr="002313F0">
              <w:t>CO3</w:t>
            </w:r>
          </w:p>
        </w:tc>
        <w:tc>
          <w:tcPr>
            <w:tcW w:w="302" w:type="pct"/>
          </w:tcPr>
          <w:p w14:paraId="4D630189" w14:textId="77777777" w:rsidR="00D32072" w:rsidRPr="002313F0" w:rsidRDefault="00D32072" w:rsidP="00F94208">
            <w:pPr>
              <w:jc w:val="center"/>
            </w:pPr>
            <w:r w:rsidRPr="002313F0">
              <w:t>An</w:t>
            </w:r>
          </w:p>
        </w:tc>
        <w:tc>
          <w:tcPr>
            <w:tcW w:w="228" w:type="pct"/>
          </w:tcPr>
          <w:p w14:paraId="6A3EB29E" w14:textId="77777777" w:rsidR="00D32072" w:rsidRPr="002313F0" w:rsidRDefault="00D32072" w:rsidP="00F94208">
            <w:pPr>
              <w:jc w:val="center"/>
            </w:pPr>
            <w:r w:rsidRPr="002313F0">
              <w:t>4</w:t>
            </w:r>
          </w:p>
        </w:tc>
      </w:tr>
      <w:tr w:rsidR="00D32072" w:rsidRPr="009C4175" w14:paraId="1162EB2A" w14:textId="77777777" w:rsidTr="002313F0">
        <w:trPr>
          <w:trHeight w:val="283"/>
        </w:trPr>
        <w:tc>
          <w:tcPr>
            <w:tcW w:w="262" w:type="pct"/>
          </w:tcPr>
          <w:p w14:paraId="6A3332DA" w14:textId="77777777" w:rsidR="00D32072" w:rsidRPr="009C4175" w:rsidRDefault="00D32072" w:rsidP="00F94208">
            <w:pPr>
              <w:jc w:val="center"/>
            </w:pPr>
          </w:p>
        </w:tc>
        <w:tc>
          <w:tcPr>
            <w:tcW w:w="182" w:type="pct"/>
          </w:tcPr>
          <w:p w14:paraId="4932B435" w14:textId="77777777" w:rsidR="00D32072" w:rsidRPr="009C4175" w:rsidRDefault="00D32072" w:rsidP="00F94208">
            <w:pPr>
              <w:jc w:val="center"/>
            </w:pPr>
          </w:p>
        </w:tc>
        <w:tc>
          <w:tcPr>
            <w:tcW w:w="3716" w:type="pct"/>
          </w:tcPr>
          <w:p w14:paraId="39382C06" w14:textId="77777777" w:rsidR="00D32072" w:rsidRPr="009C4175" w:rsidRDefault="00D32072" w:rsidP="00F94208"/>
        </w:tc>
        <w:tc>
          <w:tcPr>
            <w:tcW w:w="309" w:type="pct"/>
          </w:tcPr>
          <w:p w14:paraId="3AFDA2B2" w14:textId="77777777" w:rsidR="00D32072" w:rsidRPr="002313F0" w:rsidRDefault="00D32072" w:rsidP="00F94208">
            <w:pPr>
              <w:jc w:val="center"/>
            </w:pPr>
          </w:p>
        </w:tc>
        <w:tc>
          <w:tcPr>
            <w:tcW w:w="302" w:type="pct"/>
          </w:tcPr>
          <w:p w14:paraId="2F574934" w14:textId="77777777" w:rsidR="00D32072" w:rsidRPr="002313F0" w:rsidRDefault="00D32072" w:rsidP="00F94208">
            <w:pPr>
              <w:jc w:val="center"/>
            </w:pPr>
          </w:p>
        </w:tc>
        <w:tc>
          <w:tcPr>
            <w:tcW w:w="228" w:type="pct"/>
          </w:tcPr>
          <w:p w14:paraId="42A00EC1" w14:textId="77777777" w:rsidR="00D32072" w:rsidRPr="002313F0" w:rsidRDefault="00D32072" w:rsidP="00F94208">
            <w:pPr>
              <w:jc w:val="center"/>
            </w:pPr>
          </w:p>
        </w:tc>
      </w:tr>
      <w:tr w:rsidR="00D32072" w:rsidRPr="009C4175" w14:paraId="5C5AA3CF" w14:textId="77777777" w:rsidTr="002313F0">
        <w:trPr>
          <w:trHeight w:val="283"/>
        </w:trPr>
        <w:tc>
          <w:tcPr>
            <w:tcW w:w="262" w:type="pct"/>
          </w:tcPr>
          <w:p w14:paraId="1AE47710" w14:textId="77777777" w:rsidR="00D32072" w:rsidRPr="009C4175" w:rsidRDefault="00D32072" w:rsidP="00F94208">
            <w:pPr>
              <w:jc w:val="center"/>
            </w:pPr>
            <w:r w:rsidRPr="009C4175">
              <w:lastRenderedPageBreak/>
              <w:t>20.</w:t>
            </w:r>
          </w:p>
        </w:tc>
        <w:tc>
          <w:tcPr>
            <w:tcW w:w="182" w:type="pct"/>
          </w:tcPr>
          <w:p w14:paraId="49B85B42" w14:textId="77777777" w:rsidR="00D32072" w:rsidRPr="009C4175" w:rsidRDefault="00D32072" w:rsidP="00F94208">
            <w:pPr>
              <w:jc w:val="center"/>
            </w:pPr>
            <w:r w:rsidRPr="009C4175">
              <w:t>a.</w:t>
            </w:r>
          </w:p>
        </w:tc>
        <w:tc>
          <w:tcPr>
            <w:tcW w:w="3716" w:type="pct"/>
          </w:tcPr>
          <w:p w14:paraId="4091C087" w14:textId="77777777" w:rsidR="00D32072" w:rsidRPr="009C4175" w:rsidRDefault="00D32072" w:rsidP="007063A3">
            <w:pPr>
              <w:jc w:val="both"/>
            </w:pPr>
            <w:r>
              <w:t xml:space="preserve">Outline the various methods used for instantization of milk powders in dairy industries. </w:t>
            </w:r>
          </w:p>
        </w:tc>
        <w:tc>
          <w:tcPr>
            <w:tcW w:w="309" w:type="pct"/>
          </w:tcPr>
          <w:p w14:paraId="3293D4CF" w14:textId="77777777" w:rsidR="00D32072" w:rsidRPr="002313F0" w:rsidRDefault="00D32072" w:rsidP="00F94208">
            <w:pPr>
              <w:jc w:val="center"/>
            </w:pPr>
            <w:r w:rsidRPr="002313F0">
              <w:t>CO6</w:t>
            </w:r>
          </w:p>
        </w:tc>
        <w:tc>
          <w:tcPr>
            <w:tcW w:w="302" w:type="pct"/>
          </w:tcPr>
          <w:p w14:paraId="6C57D3E6" w14:textId="77777777" w:rsidR="00D32072" w:rsidRPr="002313F0" w:rsidRDefault="00D32072" w:rsidP="00F94208">
            <w:pPr>
              <w:jc w:val="center"/>
            </w:pPr>
            <w:r w:rsidRPr="002313F0">
              <w:t>A</w:t>
            </w:r>
          </w:p>
        </w:tc>
        <w:tc>
          <w:tcPr>
            <w:tcW w:w="228" w:type="pct"/>
          </w:tcPr>
          <w:p w14:paraId="0069226F" w14:textId="77777777" w:rsidR="00D32072" w:rsidRPr="002313F0" w:rsidRDefault="00D32072" w:rsidP="00F94208">
            <w:pPr>
              <w:jc w:val="center"/>
            </w:pPr>
            <w:r w:rsidRPr="002313F0">
              <w:t>8</w:t>
            </w:r>
          </w:p>
        </w:tc>
      </w:tr>
      <w:tr w:rsidR="00D32072" w:rsidRPr="009C4175" w14:paraId="764D6073" w14:textId="77777777" w:rsidTr="002313F0">
        <w:trPr>
          <w:trHeight w:val="283"/>
        </w:trPr>
        <w:tc>
          <w:tcPr>
            <w:tcW w:w="262" w:type="pct"/>
          </w:tcPr>
          <w:p w14:paraId="1C4B31D7" w14:textId="77777777" w:rsidR="00D32072" w:rsidRPr="009C4175" w:rsidRDefault="00D32072" w:rsidP="00F94208">
            <w:pPr>
              <w:jc w:val="center"/>
            </w:pPr>
          </w:p>
        </w:tc>
        <w:tc>
          <w:tcPr>
            <w:tcW w:w="182" w:type="pct"/>
          </w:tcPr>
          <w:p w14:paraId="0BC3CDB7" w14:textId="77777777" w:rsidR="00D32072" w:rsidRPr="009C4175" w:rsidRDefault="00D32072" w:rsidP="00F94208">
            <w:pPr>
              <w:jc w:val="center"/>
            </w:pPr>
            <w:r>
              <w:t>b.</w:t>
            </w:r>
          </w:p>
        </w:tc>
        <w:tc>
          <w:tcPr>
            <w:tcW w:w="3716" w:type="pct"/>
          </w:tcPr>
          <w:p w14:paraId="71B79954" w14:textId="77777777" w:rsidR="00D32072" w:rsidRDefault="00D32072" w:rsidP="00F94208">
            <w:r>
              <w:t>Compute the percentage acid in cream if the fat percentage of cream is 50% and desired serum acidity is 0.35%.</w:t>
            </w:r>
          </w:p>
        </w:tc>
        <w:tc>
          <w:tcPr>
            <w:tcW w:w="309" w:type="pct"/>
          </w:tcPr>
          <w:p w14:paraId="2B822008" w14:textId="77777777" w:rsidR="00D32072" w:rsidRPr="002313F0" w:rsidRDefault="00D32072" w:rsidP="00F94208">
            <w:pPr>
              <w:jc w:val="center"/>
            </w:pPr>
            <w:r w:rsidRPr="002313F0">
              <w:t>CO6</w:t>
            </w:r>
          </w:p>
        </w:tc>
        <w:tc>
          <w:tcPr>
            <w:tcW w:w="302" w:type="pct"/>
          </w:tcPr>
          <w:p w14:paraId="3A1397C4" w14:textId="77777777" w:rsidR="00D32072" w:rsidRPr="002313F0" w:rsidRDefault="00D32072" w:rsidP="00F94208">
            <w:pPr>
              <w:jc w:val="center"/>
            </w:pPr>
            <w:r w:rsidRPr="002313F0">
              <w:t>A</w:t>
            </w:r>
          </w:p>
        </w:tc>
        <w:tc>
          <w:tcPr>
            <w:tcW w:w="228" w:type="pct"/>
          </w:tcPr>
          <w:p w14:paraId="1CB21146" w14:textId="77777777" w:rsidR="00D32072" w:rsidRPr="002313F0" w:rsidRDefault="00D32072" w:rsidP="00F94208">
            <w:pPr>
              <w:jc w:val="center"/>
            </w:pPr>
            <w:r w:rsidRPr="002313F0">
              <w:t>4</w:t>
            </w:r>
          </w:p>
        </w:tc>
      </w:tr>
      <w:tr w:rsidR="00D32072" w:rsidRPr="009C4175" w14:paraId="025870D4" w14:textId="77777777" w:rsidTr="002313F0">
        <w:trPr>
          <w:trHeight w:val="283"/>
        </w:trPr>
        <w:tc>
          <w:tcPr>
            <w:tcW w:w="262" w:type="pct"/>
          </w:tcPr>
          <w:p w14:paraId="117A1A8F" w14:textId="77777777" w:rsidR="00D32072" w:rsidRPr="009C4175" w:rsidRDefault="00D32072" w:rsidP="00F94208">
            <w:pPr>
              <w:jc w:val="center"/>
            </w:pPr>
          </w:p>
        </w:tc>
        <w:tc>
          <w:tcPr>
            <w:tcW w:w="182" w:type="pct"/>
          </w:tcPr>
          <w:p w14:paraId="1459A051" w14:textId="77777777" w:rsidR="00D32072" w:rsidRPr="009C4175" w:rsidRDefault="00D32072" w:rsidP="00F94208">
            <w:pPr>
              <w:jc w:val="center"/>
            </w:pPr>
          </w:p>
        </w:tc>
        <w:tc>
          <w:tcPr>
            <w:tcW w:w="3716" w:type="pct"/>
          </w:tcPr>
          <w:p w14:paraId="4D67F806" w14:textId="77777777" w:rsidR="00D32072" w:rsidRPr="009C4175" w:rsidRDefault="00D32072" w:rsidP="00F94208"/>
        </w:tc>
        <w:tc>
          <w:tcPr>
            <w:tcW w:w="309" w:type="pct"/>
          </w:tcPr>
          <w:p w14:paraId="28A2EBA7" w14:textId="77777777" w:rsidR="00D32072" w:rsidRPr="002313F0" w:rsidRDefault="00D32072" w:rsidP="00F94208">
            <w:pPr>
              <w:jc w:val="center"/>
            </w:pPr>
          </w:p>
        </w:tc>
        <w:tc>
          <w:tcPr>
            <w:tcW w:w="302" w:type="pct"/>
          </w:tcPr>
          <w:p w14:paraId="0D37279C" w14:textId="77777777" w:rsidR="00D32072" w:rsidRPr="002313F0" w:rsidRDefault="00D32072" w:rsidP="00F94208">
            <w:pPr>
              <w:jc w:val="center"/>
            </w:pPr>
          </w:p>
        </w:tc>
        <w:tc>
          <w:tcPr>
            <w:tcW w:w="228" w:type="pct"/>
          </w:tcPr>
          <w:p w14:paraId="17F73928" w14:textId="77777777" w:rsidR="00D32072" w:rsidRPr="002313F0" w:rsidRDefault="00D32072" w:rsidP="00F94208">
            <w:pPr>
              <w:jc w:val="center"/>
            </w:pPr>
          </w:p>
        </w:tc>
      </w:tr>
      <w:tr w:rsidR="00D32072" w:rsidRPr="009C4175" w14:paraId="01E201C8" w14:textId="77777777" w:rsidTr="002313F0">
        <w:trPr>
          <w:trHeight w:val="283"/>
        </w:trPr>
        <w:tc>
          <w:tcPr>
            <w:tcW w:w="262" w:type="pct"/>
          </w:tcPr>
          <w:p w14:paraId="15ED1876" w14:textId="77777777" w:rsidR="00D32072" w:rsidRPr="009C4175" w:rsidRDefault="00D32072" w:rsidP="00F94208">
            <w:pPr>
              <w:jc w:val="center"/>
            </w:pPr>
            <w:r w:rsidRPr="009C4175">
              <w:t>21.</w:t>
            </w:r>
          </w:p>
        </w:tc>
        <w:tc>
          <w:tcPr>
            <w:tcW w:w="182" w:type="pct"/>
          </w:tcPr>
          <w:p w14:paraId="43D01720" w14:textId="77777777" w:rsidR="00D32072" w:rsidRPr="009C4175" w:rsidRDefault="00D32072" w:rsidP="00F94208">
            <w:pPr>
              <w:jc w:val="center"/>
            </w:pPr>
          </w:p>
        </w:tc>
        <w:tc>
          <w:tcPr>
            <w:tcW w:w="3716" w:type="pct"/>
          </w:tcPr>
          <w:p w14:paraId="2113F035" w14:textId="77777777" w:rsidR="00D32072" w:rsidRPr="009C4175" w:rsidRDefault="00D32072" w:rsidP="00BD6934">
            <w:r>
              <w:t>Summarize the key steps involved in the cheddar cheese manufacturing process, explaining each stage's purpose and outcome.</w:t>
            </w:r>
          </w:p>
        </w:tc>
        <w:tc>
          <w:tcPr>
            <w:tcW w:w="309" w:type="pct"/>
          </w:tcPr>
          <w:p w14:paraId="14F2E2F8" w14:textId="77777777" w:rsidR="00D32072" w:rsidRPr="002313F0" w:rsidRDefault="00D32072" w:rsidP="00F94208">
            <w:pPr>
              <w:jc w:val="center"/>
            </w:pPr>
            <w:r w:rsidRPr="002313F0">
              <w:t>CO4</w:t>
            </w:r>
          </w:p>
        </w:tc>
        <w:tc>
          <w:tcPr>
            <w:tcW w:w="302" w:type="pct"/>
          </w:tcPr>
          <w:p w14:paraId="44FA0309" w14:textId="77777777" w:rsidR="00D32072" w:rsidRPr="002313F0" w:rsidRDefault="00D32072" w:rsidP="00F94208">
            <w:pPr>
              <w:jc w:val="center"/>
            </w:pPr>
            <w:r w:rsidRPr="002313F0">
              <w:t>U</w:t>
            </w:r>
          </w:p>
        </w:tc>
        <w:tc>
          <w:tcPr>
            <w:tcW w:w="228" w:type="pct"/>
          </w:tcPr>
          <w:p w14:paraId="465339ED" w14:textId="77777777" w:rsidR="00D32072" w:rsidRPr="002313F0" w:rsidRDefault="00D32072" w:rsidP="00F94208">
            <w:pPr>
              <w:jc w:val="center"/>
            </w:pPr>
            <w:r w:rsidRPr="002313F0">
              <w:t>12</w:t>
            </w:r>
          </w:p>
        </w:tc>
      </w:tr>
      <w:tr w:rsidR="00D32072" w:rsidRPr="009C4175" w14:paraId="7B30620E" w14:textId="77777777" w:rsidTr="002313F0">
        <w:trPr>
          <w:trHeight w:val="283"/>
        </w:trPr>
        <w:tc>
          <w:tcPr>
            <w:tcW w:w="262" w:type="pct"/>
          </w:tcPr>
          <w:p w14:paraId="566B1079" w14:textId="77777777" w:rsidR="00D32072" w:rsidRPr="009C4175" w:rsidRDefault="00D32072" w:rsidP="00F94208">
            <w:pPr>
              <w:jc w:val="center"/>
            </w:pPr>
          </w:p>
        </w:tc>
        <w:tc>
          <w:tcPr>
            <w:tcW w:w="182" w:type="pct"/>
          </w:tcPr>
          <w:p w14:paraId="6463E25A" w14:textId="77777777" w:rsidR="00D32072" w:rsidRPr="009C4175" w:rsidRDefault="00D32072" w:rsidP="00F94208">
            <w:pPr>
              <w:jc w:val="center"/>
            </w:pPr>
          </w:p>
        </w:tc>
        <w:tc>
          <w:tcPr>
            <w:tcW w:w="3716" w:type="pct"/>
          </w:tcPr>
          <w:p w14:paraId="66EF72DB" w14:textId="77777777" w:rsidR="00D32072" w:rsidRPr="009C4175" w:rsidRDefault="00D32072" w:rsidP="00F94208"/>
        </w:tc>
        <w:tc>
          <w:tcPr>
            <w:tcW w:w="309" w:type="pct"/>
          </w:tcPr>
          <w:p w14:paraId="0B162570" w14:textId="77777777" w:rsidR="00D32072" w:rsidRPr="002313F0" w:rsidRDefault="00D32072" w:rsidP="00F94208">
            <w:pPr>
              <w:jc w:val="center"/>
            </w:pPr>
          </w:p>
        </w:tc>
        <w:tc>
          <w:tcPr>
            <w:tcW w:w="302" w:type="pct"/>
          </w:tcPr>
          <w:p w14:paraId="6BA6E00C" w14:textId="77777777" w:rsidR="00D32072" w:rsidRPr="002313F0" w:rsidRDefault="00D32072" w:rsidP="00F94208">
            <w:pPr>
              <w:jc w:val="center"/>
            </w:pPr>
          </w:p>
        </w:tc>
        <w:tc>
          <w:tcPr>
            <w:tcW w:w="228" w:type="pct"/>
          </w:tcPr>
          <w:p w14:paraId="7BEE2C8F" w14:textId="77777777" w:rsidR="00D32072" w:rsidRPr="002313F0" w:rsidRDefault="00D32072" w:rsidP="00F94208">
            <w:pPr>
              <w:jc w:val="center"/>
            </w:pPr>
          </w:p>
        </w:tc>
      </w:tr>
      <w:tr w:rsidR="00D32072" w:rsidRPr="009C4175" w14:paraId="3F4F64DD" w14:textId="77777777" w:rsidTr="002313F0">
        <w:trPr>
          <w:trHeight w:val="283"/>
        </w:trPr>
        <w:tc>
          <w:tcPr>
            <w:tcW w:w="262" w:type="pct"/>
          </w:tcPr>
          <w:p w14:paraId="0A2EB9E3" w14:textId="77777777" w:rsidR="00D32072" w:rsidRPr="009C4175" w:rsidRDefault="00D32072" w:rsidP="00F94208">
            <w:pPr>
              <w:jc w:val="center"/>
            </w:pPr>
            <w:r w:rsidRPr="009C4175">
              <w:t>22.</w:t>
            </w:r>
          </w:p>
        </w:tc>
        <w:tc>
          <w:tcPr>
            <w:tcW w:w="182" w:type="pct"/>
          </w:tcPr>
          <w:p w14:paraId="3D9DE440" w14:textId="77777777" w:rsidR="00D32072" w:rsidRPr="009C4175" w:rsidRDefault="00D32072" w:rsidP="00F94208">
            <w:pPr>
              <w:jc w:val="center"/>
            </w:pPr>
            <w:r w:rsidRPr="009C4175">
              <w:t>a.</w:t>
            </w:r>
          </w:p>
        </w:tc>
        <w:tc>
          <w:tcPr>
            <w:tcW w:w="3716" w:type="pct"/>
          </w:tcPr>
          <w:p w14:paraId="6D4A3A39" w14:textId="77777777" w:rsidR="00D32072" w:rsidRPr="009C4175" w:rsidRDefault="00D32072" w:rsidP="00BD6934">
            <w:pPr>
              <w:jc w:val="both"/>
            </w:pPr>
            <w:r>
              <w:t>Detail the process involved in spray drying along with the advantages and disadvantages of rotary atomizers.</w:t>
            </w:r>
          </w:p>
        </w:tc>
        <w:tc>
          <w:tcPr>
            <w:tcW w:w="309" w:type="pct"/>
          </w:tcPr>
          <w:p w14:paraId="53A887C7" w14:textId="77777777" w:rsidR="00D32072" w:rsidRPr="002313F0" w:rsidRDefault="00D32072" w:rsidP="00F94208">
            <w:pPr>
              <w:jc w:val="center"/>
            </w:pPr>
            <w:r w:rsidRPr="002313F0">
              <w:t>CO6</w:t>
            </w:r>
          </w:p>
        </w:tc>
        <w:tc>
          <w:tcPr>
            <w:tcW w:w="302" w:type="pct"/>
          </w:tcPr>
          <w:p w14:paraId="036DCCDD" w14:textId="77777777" w:rsidR="00D32072" w:rsidRPr="002313F0" w:rsidRDefault="00D32072" w:rsidP="00F94208">
            <w:pPr>
              <w:jc w:val="center"/>
            </w:pPr>
            <w:r w:rsidRPr="002313F0">
              <w:t>U</w:t>
            </w:r>
          </w:p>
        </w:tc>
        <w:tc>
          <w:tcPr>
            <w:tcW w:w="228" w:type="pct"/>
          </w:tcPr>
          <w:p w14:paraId="2658FF85" w14:textId="77777777" w:rsidR="00D32072" w:rsidRPr="002313F0" w:rsidRDefault="00D32072" w:rsidP="00F94208">
            <w:pPr>
              <w:jc w:val="center"/>
            </w:pPr>
            <w:r w:rsidRPr="002313F0">
              <w:t>10</w:t>
            </w:r>
          </w:p>
        </w:tc>
      </w:tr>
      <w:tr w:rsidR="00D32072" w:rsidRPr="009C4175" w14:paraId="68609225" w14:textId="77777777" w:rsidTr="002313F0">
        <w:trPr>
          <w:trHeight w:val="283"/>
        </w:trPr>
        <w:tc>
          <w:tcPr>
            <w:tcW w:w="262" w:type="pct"/>
          </w:tcPr>
          <w:p w14:paraId="63DD3A11" w14:textId="77777777" w:rsidR="00D32072" w:rsidRPr="009C4175" w:rsidRDefault="00D32072" w:rsidP="00F94208">
            <w:pPr>
              <w:jc w:val="center"/>
            </w:pPr>
          </w:p>
        </w:tc>
        <w:tc>
          <w:tcPr>
            <w:tcW w:w="182" w:type="pct"/>
          </w:tcPr>
          <w:p w14:paraId="39097877" w14:textId="77777777" w:rsidR="00D32072" w:rsidRPr="009C4175" w:rsidRDefault="00D32072" w:rsidP="00F94208">
            <w:pPr>
              <w:jc w:val="center"/>
            </w:pPr>
            <w:r w:rsidRPr="009C4175">
              <w:t>b.</w:t>
            </w:r>
          </w:p>
        </w:tc>
        <w:tc>
          <w:tcPr>
            <w:tcW w:w="3716" w:type="pct"/>
          </w:tcPr>
          <w:p w14:paraId="3B5F425A" w14:textId="77777777" w:rsidR="00D32072" w:rsidRPr="009C4175" w:rsidRDefault="00D32072" w:rsidP="00561516">
            <w:pPr>
              <w:rPr>
                <w:bCs/>
              </w:rPr>
            </w:pPr>
            <w:r>
              <w:rPr>
                <w:bCs/>
              </w:rPr>
              <w:t>Write the expression used to calculate percentage SNF in cream.</w:t>
            </w:r>
          </w:p>
        </w:tc>
        <w:tc>
          <w:tcPr>
            <w:tcW w:w="309" w:type="pct"/>
          </w:tcPr>
          <w:p w14:paraId="5081375C" w14:textId="77777777" w:rsidR="00D32072" w:rsidRPr="002313F0" w:rsidRDefault="00D32072" w:rsidP="00F94208">
            <w:pPr>
              <w:jc w:val="center"/>
            </w:pPr>
            <w:r w:rsidRPr="002313F0">
              <w:t>CO6</w:t>
            </w:r>
          </w:p>
        </w:tc>
        <w:tc>
          <w:tcPr>
            <w:tcW w:w="302" w:type="pct"/>
          </w:tcPr>
          <w:p w14:paraId="083594E6" w14:textId="77777777" w:rsidR="00D32072" w:rsidRPr="002313F0" w:rsidRDefault="00D32072" w:rsidP="00F94208">
            <w:pPr>
              <w:jc w:val="center"/>
            </w:pPr>
            <w:r w:rsidRPr="002313F0">
              <w:t>C</w:t>
            </w:r>
          </w:p>
        </w:tc>
        <w:tc>
          <w:tcPr>
            <w:tcW w:w="228" w:type="pct"/>
          </w:tcPr>
          <w:p w14:paraId="0A9DF22E" w14:textId="77777777" w:rsidR="00D32072" w:rsidRPr="002313F0" w:rsidRDefault="00D32072" w:rsidP="00F94208">
            <w:pPr>
              <w:jc w:val="center"/>
            </w:pPr>
            <w:r w:rsidRPr="002313F0">
              <w:t>2</w:t>
            </w:r>
          </w:p>
        </w:tc>
      </w:tr>
      <w:tr w:rsidR="00D32072" w:rsidRPr="009C4175" w14:paraId="6E128BF6" w14:textId="77777777" w:rsidTr="002313F0">
        <w:trPr>
          <w:trHeight w:val="283"/>
        </w:trPr>
        <w:tc>
          <w:tcPr>
            <w:tcW w:w="262" w:type="pct"/>
          </w:tcPr>
          <w:p w14:paraId="5BD38190" w14:textId="77777777" w:rsidR="00D32072" w:rsidRPr="009C4175" w:rsidRDefault="00D32072" w:rsidP="00F94208">
            <w:pPr>
              <w:jc w:val="center"/>
            </w:pPr>
          </w:p>
        </w:tc>
        <w:tc>
          <w:tcPr>
            <w:tcW w:w="182" w:type="pct"/>
          </w:tcPr>
          <w:p w14:paraId="5C1E4F45" w14:textId="77777777" w:rsidR="00D32072" w:rsidRPr="009C4175" w:rsidRDefault="00D32072" w:rsidP="00F94208">
            <w:pPr>
              <w:jc w:val="center"/>
            </w:pPr>
          </w:p>
        </w:tc>
        <w:tc>
          <w:tcPr>
            <w:tcW w:w="3716" w:type="pct"/>
          </w:tcPr>
          <w:p w14:paraId="11D401BB" w14:textId="77777777" w:rsidR="00D32072" w:rsidRPr="009C4175" w:rsidRDefault="00D32072" w:rsidP="00F94208"/>
        </w:tc>
        <w:tc>
          <w:tcPr>
            <w:tcW w:w="309" w:type="pct"/>
          </w:tcPr>
          <w:p w14:paraId="0D53197C" w14:textId="77777777" w:rsidR="00D32072" w:rsidRPr="002313F0" w:rsidRDefault="00D32072" w:rsidP="00F94208">
            <w:pPr>
              <w:jc w:val="center"/>
            </w:pPr>
          </w:p>
        </w:tc>
        <w:tc>
          <w:tcPr>
            <w:tcW w:w="302" w:type="pct"/>
          </w:tcPr>
          <w:p w14:paraId="48056684" w14:textId="77777777" w:rsidR="00D32072" w:rsidRPr="002313F0" w:rsidRDefault="00D32072" w:rsidP="00F94208">
            <w:pPr>
              <w:jc w:val="center"/>
            </w:pPr>
          </w:p>
        </w:tc>
        <w:tc>
          <w:tcPr>
            <w:tcW w:w="228" w:type="pct"/>
          </w:tcPr>
          <w:p w14:paraId="123A9FD6" w14:textId="77777777" w:rsidR="00D32072" w:rsidRPr="002313F0" w:rsidRDefault="00D32072" w:rsidP="00F94208">
            <w:pPr>
              <w:jc w:val="center"/>
            </w:pPr>
          </w:p>
        </w:tc>
      </w:tr>
      <w:tr w:rsidR="00D32072" w:rsidRPr="009C4175" w14:paraId="5A00E073" w14:textId="77777777" w:rsidTr="002313F0">
        <w:trPr>
          <w:trHeight w:val="283"/>
        </w:trPr>
        <w:tc>
          <w:tcPr>
            <w:tcW w:w="262" w:type="pct"/>
          </w:tcPr>
          <w:p w14:paraId="5890578C" w14:textId="77777777" w:rsidR="00D32072" w:rsidRPr="009C4175" w:rsidRDefault="00D32072" w:rsidP="00F94208">
            <w:pPr>
              <w:jc w:val="center"/>
            </w:pPr>
            <w:r w:rsidRPr="009C4175">
              <w:t>23.</w:t>
            </w:r>
          </w:p>
        </w:tc>
        <w:tc>
          <w:tcPr>
            <w:tcW w:w="182" w:type="pct"/>
          </w:tcPr>
          <w:p w14:paraId="347B8760" w14:textId="77777777" w:rsidR="00D32072" w:rsidRPr="009C4175" w:rsidRDefault="00D32072" w:rsidP="00F94208">
            <w:pPr>
              <w:jc w:val="center"/>
            </w:pPr>
            <w:r w:rsidRPr="009C4175">
              <w:t>a.</w:t>
            </w:r>
          </w:p>
        </w:tc>
        <w:tc>
          <w:tcPr>
            <w:tcW w:w="3716" w:type="pct"/>
          </w:tcPr>
          <w:p w14:paraId="02054ED6" w14:textId="77777777" w:rsidR="00D32072" w:rsidRPr="009C4175" w:rsidRDefault="00D32072" w:rsidP="00561516">
            <w:r>
              <w:t>Describe the salient features concerned with pipes and fittings in a dairy industry.</w:t>
            </w:r>
          </w:p>
        </w:tc>
        <w:tc>
          <w:tcPr>
            <w:tcW w:w="309" w:type="pct"/>
          </w:tcPr>
          <w:p w14:paraId="20AE1CDE" w14:textId="77777777" w:rsidR="00D32072" w:rsidRPr="002313F0" w:rsidRDefault="00D32072" w:rsidP="00F94208">
            <w:pPr>
              <w:jc w:val="center"/>
            </w:pPr>
            <w:r w:rsidRPr="002313F0">
              <w:t>CO1</w:t>
            </w:r>
          </w:p>
        </w:tc>
        <w:tc>
          <w:tcPr>
            <w:tcW w:w="302" w:type="pct"/>
          </w:tcPr>
          <w:p w14:paraId="5296422C" w14:textId="77777777" w:rsidR="00D32072" w:rsidRPr="002313F0" w:rsidRDefault="00D32072" w:rsidP="00F94208">
            <w:pPr>
              <w:jc w:val="center"/>
            </w:pPr>
            <w:r w:rsidRPr="002313F0">
              <w:t>U</w:t>
            </w:r>
          </w:p>
        </w:tc>
        <w:tc>
          <w:tcPr>
            <w:tcW w:w="228" w:type="pct"/>
          </w:tcPr>
          <w:p w14:paraId="69757470" w14:textId="77777777" w:rsidR="00D32072" w:rsidRPr="002313F0" w:rsidRDefault="00D32072" w:rsidP="00F94208">
            <w:pPr>
              <w:jc w:val="center"/>
            </w:pPr>
            <w:r w:rsidRPr="002313F0">
              <w:t>6</w:t>
            </w:r>
          </w:p>
        </w:tc>
      </w:tr>
      <w:tr w:rsidR="00D32072" w:rsidRPr="009C4175" w14:paraId="5594AE3E" w14:textId="77777777" w:rsidTr="002313F0">
        <w:trPr>
          <w:trHeight w:val="283"/>
        </w:trPr>
        <w:tc>
          <w:tcPr>
            <w:tcW w:w="262" w:type="pct"/>
          </w:tcPr>
          <w:p w14:paraId="6EAF8DF7" w14:textId="77777777" w:rsidR="00D32072" w:rsidRPr="009C4175" w:rsidRDefault="00D32072" w:rsidP="00F94208">
            <w:pPr>
              <w:jc w:val="center"/>
            </w:pPr>
          </w:p>
        </w:tc>
        <w:tc>
          <w:tcPr>
            <w:tcW w:w="182" w:type="pct"/>
          </w:tcPr>
          <w:p w14:paraId="5FE6360A" w14:textId="77777777" w:rsidR="00D32072" w:rsidRPr="009C4175" w:rsidRDefault="00D32072" w:rsidP="00F94208">
            <w:pPr>
              <w:jc w:val="center"/>
            </w:pPr>
            <w:r w:rsidRPr="009C4175">
              <w:t>b.</w:t>
            </w:r>
          </w:p>
        </w:tc>
        <w:tc>
          <w:tcPr>
            <w:tcW w:w="3716" w:type="pct"/>
          </w:tcPr>
          <w:p w14:paraId="1DB3FA79" w14:textId="77777777" w:rsidR="00D32072" w:rsidRPr="009C4175" w:rsidRDefault="00D32072" w:rsidP="00561516">
            <w:pPr>
              <w:rPr>
                <w:bCs/>
              </w:rPr>
            </w:pPr>
            <w:r>
              <w:t>Compare and contrast gravity and centrifugal separation of milk.</w:t>
            </w:r>
          </w:p>
        </w:tc>
        <w:tc>
          <w:tcPr>
            <w:tcW w:w="309" w:type="pct"/>
          </w:tcPr>
          <w:p w14:paraId="1C9CA975" w14:textId="77777777" w:rsidR="00D32072" w:rsidRPr="002313F0" w:rsidRDefault="00D32072" w:rsidP="00F94208">
            <w:pPr>
              <w:jc w:val="center"/>
            </w:pPr>
            <w:r w:rsidRPr="002313F0">
              <w:t>CO4</w:t>
            </w:r>
          </w:p>
        </w:tc>
        <w:tc>
          <w:tcPr>
            <w:tcW w:w="302" w:type="pct"/>
          </w:tcPr>
          <w:p w14:paraId="411DBB81" w14:textId="77777777" w:rsidR="00D32072" w:rsidRPr="002313F0" w:rsidRDefault="00D32072" w:rsidP="005D6BE0">
            <w:r w:rsidRPr="002313F0">
              <w:t>An</w:t>
            </w:r>
          </w:p>
        </w:tc>
        <w:tc>
          <w:tcPr>
            <w:tcW w:w="228" w:type="pct"/>
          </w:tcPr>
          <w:p w14:paraId="2CAF2113" w14:textId="77777777" w:rsidR="00D32072" w:rsidRPr="002313F0" w:rsidRDefault="00D32072" w:rsidP="00F94208">
            <w:pPr>
              <w:jc w:val="center"/>
            </w:pPr>
            <w:r w:rsidRPr="002313F0">
              <w:t>6</w:t>
            </w:r>
          </w:p>
        </w:tc>
      </w:tr>
      <w:tr w:rsidR="00D32072" w:rsidRPr="009C4175" w14:paraId="0493893F" w14:textId="77777777" w:rsidTr="002F74B6">
        <w:trPr>
          <w:trHeight w:val="550"/>
        </w:trPr>
        <w:tc>
          <w:tcPr>
            <w:tcW w:w="5000" w:type="pct"/>
            <w:gridSpan w:val="6"/>
            <w:vAlign w:val="center"/>
          </w:tcPr>
          <w:p w14:paraId="43ED6048" w14:textId="77777777" w:rsidR="00D32072" w:rsidRPr="002313F0" w:rsidRDefault="00D32072" w:rsidP="00F94208">
            <w:pPr>
              <w:jc w:val="center"/>
              <w:rPr>
                <w:b/>
                <w:bCs/>
              </w:rPr>
            </w:pPr>
            <w:r w:rsidRPr="002313F0">
              <w:rPr>
                <w:b/>
                <w:bCs/>
              </w:rPr>
              <w:t>COMPULSORY QUESTION</w:t>
            </w:r>
          </w:p>
        </w:tc>
      </w:tr>
      <w:tr w:rsidR="00D32072" w:rsidRPr="009C4175" w14:paraId="232D5B17" w14:textId="77777777" w:rsidTr="002313F0">
        <w:trPr>
          <w:trHeight w:val="283"/>
        </w:trPr>
        <w:tc>
          <w:tcPr>
            <w:tcW w:w="262" w:type="pct"/>
          </w:tcPr>
          <w:p w14:paraId="2B04D642" w14:textId="77777777" w:rsidR="00D32072" w:rsidRPr="009C4175" w:rsidRDefault="00D32072" w:rsidP="00F94208">
            <w:pPr>
              <w:jc w:val="center"/>
            </w:pPr>
            <w:r w:rsidRPr="009C4175">
              <w:t>24.</w:t>
            </w:r>
          </w:p>
        </w:tc>
        <w:tc>
          <w:tcPr>
            <w:tcW w:w="182" w:type="pct"/>
          </w:tcPr>
          <w:p w14:paraId="739C676F" w14:textId="77777777" w:rsidR="00D32072" w:rsidRPr="009C4175" w:rsidRDefault="00D32072" w:rsidP="00F94208">
            <w:pPr>
              <w:jc w:val="center"/>
            </w:pPr>
          </w:p>
        </w:tc>
        <w:tc>
          <w:tcPr>
            <w:tcW w:w="3716" w:type="pct"/>
          </w:tcPr>
          <w:p w14:paraId="5238F5C6" w14:textId="77777777" w:rsidR="00D32072" w:rsidRPr="009C4175" w:rsidRDefault="00D32072" w:rsidP="006344E5">
            <w:r>
              <w:t>Explain the principle, membranes used and the application of Nano filtration in dairy industry.</w:t>
            </w:r>
          </w:p>
        </w:tc>
        <w:tc>
          <w:tcPr>
            <w:tcW w:w="309" w:type="pct"/>
          </w:tcPr>
          <w:p w14:paraId="6E398EDC" w14:textId="77777777" w:rsidR="00D32072" w:rsidRPr="002313F0" w:rsidRDefault="00D32072" w:rsidP="00F94208">
            <w:pPr>
              <w:jc w:val="center"/>
            </w:pPr>
            <w:r w:rsidRPr="002313F0">
              <w:t>CO6</w:t>
            </w:r>
          </w:p>
        </w:tc>
        <w:tc>
          <w:tcPr>
            <w:tcW w:w="302" w:type="pct"/>
          </w:tcPr>
          <w:p w14:paraId="312A7746" w14:textId="77777777" w:rsidR="00D32072" w:rsidRPr="002313F0" w:rsidRDefault="00D32072" w:rsidP="00F94208">
            <w:pPr>
              <w:jc w:val="center"/>
            </w:pPr>
            <w:r w:rsidRPr="002313F0">
              <w:t>U</w:t>
            </w:r>
          </w:p>
        </w:tc>
        <w:tc>
          <w:tcPr>
            <w:tcW w:w="228" w:type="pct"/>
          </w:tcPr>
          <w:p w14:paraId="452E7AE4" w14:textId="77777777" w:rsidR="00D32072" w:rsidRPr="002313F0" w:rsidRDefault="00D32072" w:rsidP="00F94208">
            <w:pPr>
              <w:jc w:val="center"/>
            </w:pPr>
            <w:r w:rsidRPr="002313F0">
              <w:t>12</w:t>
            </w:r>
          </w:p>
        </w:tc>
      </w:tr>
    </w:tbl>
    <w:p w14:paraId="1E0C482A" w14:textId="77777777" w:rsidR="00D32072" w:rsidRDefault="00D32072" w:rsidP="002E336A"/>
    <w:p w14:paraId="58393FAF"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4D00E8"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1A4AB80F" w14:textId="77777777" w:rsidTr="00517D3B">
        <w:trPr>
          <w:trHeight w:val="283"/>
        </w:trPr>
        <w:tc>
          <w:tcPr>
            <w:tcW w:w="670" w:type="dxa"/>
          </w:tcPr>
          <w:p w14:paraId="50288013" w14:textId="77777777" w:rsidR="00D32072" w:rsidRPr="0051318C" w:rsidRDefault="00D32072" w:rsidP="00517D3B">
            <w:pPr>
              <w:jc w:val="center"/>
              <w:rPr>
                <w:sz w:val="22"/>
                <w:szCs w:val="22"/>
              </w:rPr>
            </w:pPr>
          </w:p>
        </w:tc>
        <w:tc>
          <w:tcPr>
            <w:tcW w:w="9820" w:type="dxa"/>
          </w:tcPr>
          <w:p w14:paraId="3CC630CB" w14:textId="77777777" w:rsidR="00D32072" w:rsidRPr="0051318C" w:rsidRDefault="00D32072" w:rsidP="00517D3B">
            <w:pPr>
              <w:jc w:val="center"/>
              <w:rPr>
                <w:b/>
                <w:sz w:val="22"/>
                <w:szCs w:val="22"/>
              </w:rPr>
            </w:pPr>
            <w:r w:rsidRPr="0051318C">
              <w:rPr>
                <w:b/>
                <w:sz w:val="22"/>
                <w:szCs w:val="22"/>
              </w:rPr>
              <w:t>COURSE OUTCOMES</w:t>
            </w:r>
          </w:p>
        </w:tc>
      </w:tr>
      <w:tr w:rsidR="00D32072" w14:paraId="56F84E38" w14:textId="77777777" w:rsidTr="00F94208">
        <w:trPr>
          <w:trHeight w:val="283"/>
        </w:trPr>
        <w:tc>
          <w:tcPr>
            <w:tcW w:w="670" w:type="dxa"/>
          </w:tcPr>
          <w:p w14:paraId="3F83E8E6" w14:textId="77777777" w:rsidR="00D32072" w:rsidRPr="00302FF6" w:rsidRDefault="00D32072" w:rsidP="00517D3B">
            <w:pPr>
              <w:jc w:val="center"/>
              <w:rPr>
                <w:b/>
                <w:bCs/>
                <w:sz w:val="22"/>
                <w:szCs w:val="22"/>
              </w:rPr>
            </w:pPr>
            <w:r w:rsidRPr="00302FF6">
              <w:rPr>
                <w:b/>
                <w:bCs/>
                <w:sz w:val="22"/>
                <w:szCs w:val="22"/>
              </w:rPr>
              <w:t>CO1</w:t>
            </w:r>
          </w:p>
        </w:tc>
        <w:tc>
          <w:tcPr>
            <w:tcW w:w="9820" w:type="dxa"/>
          </w:tcPr>
          <w:p w14:paraId="428A840A" w14:textId="77777777" w:rsidR="00D32072" w:rsidRPr="00C857C9" w:rsidRDefault="00D32072" w:rsidP="00C857C9">
            <w:pPr>
              <w:widowControl w:val="0"/>
              <w:jc w:val="both"/>
              <w:rPr>
                <w:color w:val="000000" w:themeColor="text1"/>
                <w:sz w:val="22"/>
                <w:szCs w:val="22"/>
              </w:rPr>
            </w:pPr>
            <w:r w:rsidRPr="00ED0B65">
              <w:rPr>
                <w:color w:val="000000" w:themeColor="text1"/>
                <w:sz w:val="22"/>
                <w:szCs w:val="22"/>
              </w:rPr>
              <w:t>Identify the physicochemical properties of milk and its handling equipment.</w:t>
            </w:r>
          </w:p>
        </w:tc>
      </w:tr>
      <w:tr w:rsidR="00D32072" w14:paraId="2D4368FE" w14:textId="77777777" w:rsidTr="00F94208">
        <w:trPr>
          <w:trHeight w:val="283"/>
        </w:trPr>
        <w:tc>
          <w:tcPr>
            <w:tcW w:w="670" w:type="dxa"/>
          </w:tcPr>
          <w:p w14:paraId="0EDDAB57" w14:textId="77777777" w:rsidR="00D32072" w:rsidRPr="00302FF6" w:rsidRDefault="00D32072" w:rsidP="00517D3B">
            <w:pPr>
              <w:jc w:val="center"/>
              <w:rPr>
                <w:b/>
                <w:bCs/>
                <w:sz w:val="22"/>
                <w:szCs w:val="22"/>
              </w:rPr>
            </w:pPr>
            <w:r w:rsidRPr="00302FF6">
              <w:rPr>
                <w:b/>
                <w:bCs/>
                <w:sz w:val="22"/>
                <w:szCs w:val="22"/>
              </w:rPr>
              <w:t>CO2</w:t>
            </w:r>
          </w:p>
        </w:tc>
        <w:tc>
          <w:tcPr>
            <w:tcW w:w="9820" w:type="dxa"/>
          </w:tcPr>
          <w:p w14:paraId="6902D8C8" w14:textId="77777777" w:rsidR="00D32072" w:rsidRPr="0051318C" w:rsidRDefault="00D32072" w:rsidP="00F94208">
            <w:pPr>
              <w:rPr>
                <w:sz w:val="22"/>
                <w:szCs w:val="22"/>
              </w:rPr>
            </w:pPr>
            <w:r w:rsidRPr="00663A66">
              <w:rPr>
                <w:color w:val="000000" w:themeColor="text1"/>
                <w:sz w:val="22"/>
                <w:szCs w:val="22"/>
              </w:rPr>
              <w:t xml:space="preserve">Understand the various techniques involved in the thermal processing of milk. </w:t>
            </w:r>
          </w:p>
        </w:tc>
      </w:tr>
      <w:tr w:rsidR="00D32072" w14:paraId="63B16A9B" w14:textId="77777777" w:rsidTr="00F94208">
        <w:trPr>
          <w:trHeight w:val="283"/>
        </w:trPr>
        <w:tc>
          <w:tcPr>
            <w:tcW w:w="670" w:type="dxa"/>
          </w:tcPr>
          <w:p w14:paraId="0E1FA72D" w14:textId="77777777" w:rsidR="00D32072" w:rsidRPr="00302FF6" w:rsidRDefault="00D32072" w:rsidP="00517D3B">
            <w:pPr>
              <w:jc w:val="center"/>
              <w:rPr>
                <w:b/>
                <w:bCs/>
                <w:sz w:val="22"/>
                <w:szCs w:val="22"/>
              </w:rPr>
            </w:pPr>
            <w:r w:rsidRPr="00302FF6">
              <w:rPr>
                <w:b/>
                <w:bCs/>
                <w:sz w:val="22"/>
                <w:szCs w:val="22"/>
              </w:rPr>
              <w:t>CO3</w:t>
            </w:r>
          </w:p>
        </w:tc>
        <w:tc>
          <w:tcPr>
            <w:tcW w:w="9820" w:type="dxa"/>
          </w:tcPr>
          <w:p w14:paraId="6F5D2716" w14:textId="77777777" w:rsidR="00D32072" w:rsidRPr="0051318C" w:rsidRDefault="00D32072" w:rsidP="00F94208">
            <w:pPr>
              <w:rPr>
                <w:sz w:val="22"/>
                <w:szCs w:val="22"/>
              </w:rPr>
            </w:pPr>
            <w:r w:rsidRPr="00663A66">
              <w:rPr>
                <w:color w:val="000000" w:themeColor="text1"/>
                <w:sz w:val="22"/>
                <w:szCs w:val="22"/>
              </w:rPr>
              <w:t>Develop technologies for different dairy products.</w:t>
            </w:r>
          </w:p>
        </w:tc>
      </w:tr>
      <w:tr w:rsidR="00D32072" w14:paraId="482B6767" w14:textId="77777777" w:rsidTr="00F94208">
        <w:trPr>
          <w:trHeight w:val="283"/>
        </w:trPr>
        <w:tc>
          <w:tcPr>
            <w:tcW w:w="670" w:type="dxa"/>
          </w:tcPr>
          <w:p w14:paraId="2853A0A4" w14:textId="77777777" w:rsidR="00D32072" w:rsidRPr="00302FF6" w:rsidRDefault="00D32072" w:rsidP="00517D3B">
            <w:pPr>
              <w:jc w:val="center"/>
              <w:rPr>
                <w:b/>
                <w:bCs/>
                <w:sz w:val="22"/>
                <w:szCs w:val="22"/>
              </w:rPr>
            </w:pPr>
            <w:r w:rsidRPr="00302FF6">
              <w:rPr>
                <w:b/>
                <w:bCs/>
                <w:sz w:val="22"/>
                <w:szCs w:val="22"/>
              </w:rPr>
              <w:t>CO4</w:t>
            </w:r>
          </w:p>
        </w:tc>
        <w:tc>
          <w:tcPr>
            <w:tcW w:w="9820" w:type="dxa"/>
          </w:tcPr>
          <w:p w14:paraId="2B466F5F" w14:textId="77777777" w:rsidR="00D32072" w:rsidRPr="0051318C" w:rsidRDefault="00D32072" w:rsidP="00F94208">
            <w:pPr>
              <w:rPr>
                <w:sz w:val="22"/>
                <w:szCs w:val="22"/>
              </w:rPr>
            </w:pPr>
            <w:r w:rsidRPr="00663A66">
              <w:rPr>
                <w:color w:val="000000" w:themeColor="text1"/>
                <w:sz w:val="22"/>
                <w:szCs w:val="22"/>
              </w:rPr>
              <w:t xml:space="preserve">Categorise and improvise existing products based on the technology and quality needs of the industry. </w:t>
            </w:r>
          </w:p>
        </w:tc>
      </w:tr>
      <w:tr w:rsidR="00D32072" w14:paraId="60C27516" w14:textId="77777777" w:rsidTr="00F94208">
        <w:trPr>
          <w:trHeight w:val="283"/>
        </w:trPr>
        <w:tc>
          <w:tcPr>
            <w:tcW w:w="670" w:type="dxa"/>
          </w:tcPr>
          <w:p w14:paraId="442AB6BB" w14:textId="77777777" w:rsidR="00D32072" w:rsidRPr="00302FF6" w:rsidRDefault="00D32072" w:rsidP="00517D3B">
            <w:pPr>
              <w:jc w:val="center"/>
              <w:rPr>
                <w:b/>
                <w:bCs/>
                <w:sz w:val="22"/>
                <w:szCs w:val="22"/>
              </w:rPr>
            </w:pPr>
            <w:r w:rsidRPr="00302FF6">
              <w:rPr>
                <w:b/>
                <w:bCs/>
                <w:sz w:val="22"/>
                <w:szCs w:val="22"/>
              </w:rPr>
              <w:t>CO5</w:t>
            </w:r>
          </w:p>
        </w:tc>
        <w:tc>
          <w:tcPr>
            <w:tcW w:w="9820" w:type="dxa"/>
          </w:tcPr>
          <w:p w14:paraId="35B0F562" w14:textId="77777777" w:rsidR="00D32072" w:rsidRPr="0051318C" w:rsidRDefault="00D32072" w:rsidP="00F94208">
            <w:pPr>
              <w:rPr>
                <w:sz w:val="22"/>
                <w:szCs w:val="22"/>
              </w:rPr>
            </w:pPr>
            <w:r w:rsidRPr="00663A66">
              <w:rPr>
                <w:color w:val="000000" w:themeColor="text1"/>
                <w:sz w:val="22"/>
                <w:szCs w:val="22"/>
              </w:rPr>
              <w:t xml:space="preserve">Employ suitable strategies for the design of dairy equipment. </w:t>
            </w:r>
          </w:p>
        </w:tc>
      </w:tr>
      <w:tr w:rsidR="00D32072" w14:paraId="714FEE04" w14:textId="77777777" w:rsidTr="00F94208">
        <w:trPr>
          <w:trHeight w:val="283"/>
        </w:trPr>
        <w:tc>
          <w:tcPr>
            <w:tcW w:w="670" w:type="dxa"/>
          </w:tcPr>
          <w:p w14:paraId="1F12A795" w14:textId="77777777" w:rsidR="00D32072" w:rsidRPr="00302FF6" w:rsidRDefault="00D32072" w:rsidP="00517D3B">
            <w:pPr>
              <w:jc w:val="center"/>
              <w:rPr>
                <w:b/>
                <w:bCs/>
                <w:sz w:val="22"/>
                <w:szCs w:val="22"/>
              </w:rPr>
            </w:pPr>
            <w:r w:rsidRPr="00302FF6">
              <w:rPr>
                <w:b/>
                <w:bCs/>
                <w:sz w:val="22"/>
                <w:szCs w:val="22"/>
              </w:rPr>
              <w:t>CO6</w:t>
            </w:r>
          </w:p>
        </w:tc>
        <w:tc>
          <w:tcPr>
            <w:tcW w:w="9820" w:type="dxa"/>
          </w:tcPr>
          <w:p w14:paraId="29B3C9C2" w14:textId="77777777" w:rsidR="00D32072" w:rsidRPr="0051318C" w:rsidRDefault="00D32072" w:rsidP="00F94208">
            <w:pPr>
              <w:rPr>
                <w:sz w:val="22"/>
                <w:szCs w:val="22"/>
              </w:rPr>
            </w:pPr>
            <w:r w:rsidRPr="00663A66">
              <w:rPr>
                <w:color w:val="000000" w:themeColor="text1"/>
                <w:sz w:val="22"/>
                <w:szCs w:val="22"/>
              </w:rPr>
              <w:t xml:space="preserve">Appraise the quality of dairy products. </w:t>
            </w:r>
          </w:p>
        </w:tc>
      </w:tr>
    </w:tbl>
    <w:p w14:paraId="226B07CA" w14:textId="77777777" w:rsidR="00D32072" w:rsidRDefault="00D32072"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51318C" w14:paraId="21EF3101" w14:textId="77777777" w:rsidTr="00E56E00">
        <w:trPr>
          <w:jc w:val="center"/>
        </w:trPr>
        <w:tc>
          <w:tcPr>
            <w:tcW w:w="6385" w:type="dxa"/>
            <w:gridSpan w:val="8"/>
          </w:tcPr>
          <w:p w14:paraId="7F169F6E"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6B5C723C" w14:textId="77777777" w:rsidTr="00E56E00">
        <w:trPr>
          <w:jc w:val="center"/>
        </w:trPr>
        <w:tc>
          <w:tcPr>
            <w:tcW w:w="1140" w:type="dxa"/>
          </w:tcPr>
          <w:p w14:paraId="7037B885"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24AEB942" w14:textId="77777777" w:rsidR="00D32072" w:rsidRPr="0051318C" w:rsidRDefault="00D32072" w:rsidP="00D54806">
            <w:pPr>
              <w:jc w:val="center"/>
              <w:rPr>
                <w:b/>
                <w:sz w:val="22"/>
                <w:szCs w:val="22"/>
              </w:rPr>
            </w:pPr>
            <w:r w:rsidRPr="0051318C">
              <w:rPr>
                <w:b/>
                <w:sz w:val="22"/>
                <w:szCs w:val="22"/>
              </w:rPr>
              <w:t>R</w:t>
            </w:r>
          </w:p>
        </w:tc>
        <w:tc>
          <w:tcPr>
            <w:tcW w:w="708" w:type="dxa"/>
          </w:tcPr>
          <w:p w14:paraId="5E05E507" w14:textId="77777777" w:rsidR="00D32072" w:rsidRPr="0051318C" w:rsidRDefault="00D32072" w:rsidP="00D54806">
            <w:pPr>
              <w:jc w:val="center"/>
              <w:rPr>
                <w:b/>
                <w:sz w:val="22"/>
                <w:szCs w:val="22"/>
              </w:rPr>
            </w:pPr>
            <w:r w:rsidRPr="0051318C">
              <w:rPr>
                <w:b/>
                <w:sz w:val="22"/>
                <w:szCs w:val="22"/>
              </w:rPr>
              <w:t>U</w:t>
            </w:r>
          </w:p>
        </w:tc>
        <w:tc>
          <w:tcPr>
            <w:tcW w:w="709" w:type="dxa"/>
          </w:tcPr>
          <w:p w14:paraId="23302565" w14:textId="77777777" w:rsidR="00D32072" w:rsidRPr="0051318C" w:rsidRDefault="00D32072" w:rsidP="00D54806">
            <w:pPr>
              <w:jc w:val="center"/>
              <w:rPr>
                <w:b/>
                <w:sz w:val="22"/>
                <w:szCs w:val="22"/>
              </w:rPr>
            </w:pPr>
            <w:r w:rsidRPr="0051318C">
              <w:rPr>
                <w:b/>
                <w:sz w:val="22"/>
                <w:szCs w:val="22"/>
              </w:rPr>
              <w:t>A</w:t>
            </w:r>
          </w:p>
        </w:tc>
        <w:tc>
          <w:tcPr>
            <w:tcW w:w="709" w:type="dxa"/>
          </w:tcPr>
          <w:p w14:paraId="09176418" w14:textId="77777777" w:rsidR="00D32072" w:rsidRPr="0051318C" w:rsidRDefault="00D32072" w:rsidP="00D54806">
            <w:pPr>
              <w:jc w:val="center"/>
              <w:rPr>
                <w:b/>
                <w:sz w:val="22"/>
                <w:szCs w:val="22"/>
              </w:rPr>
            </w:pPr>
            <w:r w:rsidRPr="0051318C">
              <w:rPr>
                <w:b/>
                <w:sz w:val="22"/>
                <w:szCs w:val="22"/>
              </w:rPr>
              <w:t>An</w:t>
            </w:r>
          </w:p>
        </w:tc>
        <w:tc>
          <w:tcPr>
            <w:tcW w:w="709" w:type="dxa"/>
          </w:tcPr>
          <w:p w14:paraId="61679C5F" w14:textId="77777777" w:rsidR="00D32072" w:rsidRPr="0051318C" w:rsidRDefault="00D32072" w:rsidP="00D54806">
            <w:pPr>
              <w:jc w:val="center"/>
              <w:rPr>
                <w:b/>
                <w:sz w:val="22"/>
                <w:szCs w:val="22"/>
              </w:rPr>
            </w:pPr>
            <w:r w:rsidRPr="0051318C">
              <w:rPr>
                <w:b/>
                <w:sz w:val="22"/>
                <w:szCs w:val="22"/>
              </w:rPr>
              <w:t>E</w:t>
            </w:r>
          </w:p>
        </w:tc>
        <w:tc>
          <w:tcPr>
            <w:tcW w:w="708" w:type="dxa"/>
          </w:tcPr>
          <w:p w14:paraId="5EE6D66E" w14:textId="77777777" w:rsidR="00D32072" w:rsidRPr="0051318C" w:rsidRDefault="00D32072" w:rsidP="00D54806">
            <w:pPr>
              <w:jc w:val="center"/>
              <w:rPr>
                <w:b/>
                <w:sz w:val="22"/>
                <w:szCs w:val="22"/>
              </w:rPr>
            </w:pPr>
            <w:r w:rsidRPr="0051318C">
              <w:rPr>
                <w:b/>
                <w:sz w:val="22"/>
                <w:szCs w:val="22"/>
              </w:rPr>
              <w:t>C</w:t>
            </w:r>
          </w:p>
        </w:tc>
        <w:tc>
          <w:tcPr>
            <w:tcW w:w="993" w:type="dxa"/>
          </w:tcPr>
          <w:p w14:paraId="58BD25B5" w14:textId="77777777" w:rsidR="00D32072" w:rsidRPr="0051318C" w:rsidRDefault="00D32072" w:rsidP="00D54806">
            <w:pPr>
              <w:jc w:val="center"/>
              <w:rPr>
                <w:b/>
                <w:sz w:val="22"/>
                <w:szCs w:val="22"/>
              </w:rPr>
            </w:pPr>
            <w:r w:rsidRPr="0051318C">
              <w:rPr>
                <w:b/>
                <w:sz w:val="22"/>
                <w:szCs w:val="22"/>
              </w:rPr>
              <w:t>Total</w:t>
            </w:r>
          </w:p>
        </w:tc>
      </w:tr>
      <w:tr w:rsidR="00D32072" w:rsidRPr="0051318C" w14:paraId="2B9140F6" w14:textId="77777777" w:rsidTr="009B7699">
        <w:trPr>
          <w:jc w:val="center"/>
        </w:trPr>
        <w:tc>
          <w:tcPr>
            <w:tcW w:w="1140" w:type="dxa"/>
          </w:tcPr>
          <w:p w14:paraId="54974DB3"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4B8CA711" w14:textId="77777777" w:rsidR="00D32072" w:rsidRPr="0051318C" w:rsidRDefault="00D32072" w:rsidP="002313F0">
            <w:pPr>
              <w:jc w:val="center"/>
              <w:rPr>
                <w:sz w:val="22"/>
                <w:szCs w:val="22"/>
              </w:rPr>
            </w:pPr>
            <w:r>
              <w:rPr>
                <w:sz w:val="22"/>
                <w:szCs w:val="22"/>
              </w:rPr>
              <w:t>4</w:t>
            </w:r>
          </w:p>
        </w:tc>
        <w:tc>
          <w:tcPr>
            <w:tcW w:w="708" w:type="dxa"/>
          </w:tcPr>
          <w:p w14:paraId="6DF20540" w14:textId="77777777" w:rsidR="00D32072" w:rsidRPr="0051318C" w:rsidRDefault="00D32072" w:rsidP="002313F0">
            <w:pPr>
              <w:jc w:val="center"/>
              <w:rPr>
                <w:sz w:val="22"/>
                <w:szCs w:val="22"/>
              </w:rPr>
            </w:pPr>
            <w:r>
              <w:rPr>
                <w:sz w:val="22"/>
                <w:szCs w:val="22"/>
              </w:rPr>
              <w:t>6</w:t>
            </w:r>
          </w:p>
        </w:tc>
        <w:tc>
          <w:tcPr>
            <w:tcW w:w="709" w:type="dxa"/>
          </w:tcPr>
          <w:p w14:paraId="78C04C6D" w14:textId="77777777" w:rsidR="00D32072" w:rsidRPr="0051318C" w:rsidRDefault="00D32072" w:rsidP="002313F0">
            <w:pPr>
              <w:jc w:val="center"/>
              <w:rPr>
                <w:sz w:val="22"/>
                <w:szCs w:val="22"/>
              </w:rPr>
            </w:pPr>
            <w:r>
              <w:rPr>
                <w:sz w:val="22"/>
                <w:szCs w:val="22"/>
              </w:rPr>
              <w:t>-</w:t>
            </w:r>
          </w:p>
        </w:tc>
        <w:tc>
          <w:tcPr>
            <w:tcW w:w="709" w:type="dxa"/>
          </w:tcPr>
          <w:p w14:paraId="0440EC42" w14:textId="77777777" w:rsidR="00D32072" w:rsidRPr="0051318C" w:rsidRDefault="00D32072" w:rsidP="002313F0">
            <w:pPr>
              <w:jc w:val="center"/>
              <w:rPr>
                <w:sz w:val="22"/>
                <w:szCs w:val="22"/>
              </w:rPr>
            </w:pPr>
            <w:r>
              <w:rPr>
                <w:sz w:val="22"/>
                <w:szCs w:val="22"/>
              </w:rPr>
              <w:t>-</w:t>
            </w:r>
          </w:p>
        </w:tc>
        <w:tc>
          <w:tcPr>
            <w:tcW w:w="709" w:type="dxa"/>
          </w:tcPr>
          <w:p w14:paraId="49B460CA" w14:textId="77777777" w:rsidR="00D32072" w:rsidRPr="0051318C" w:rsidRDefault="00D32072" w:rsidP="002313F0">
            <w:pPr>
              <w:jc w:val="center"/>
              <w:rPr>
                <w:sz w:val="22"/>
                <w:szCs w:val="22"/>
              </w:rPr>
            </w:pPr>
            <w:r>
              <w:rPr>
                <w:sz w:val="22"/>
                <w:szCs w:val="22"/>
              </w:rPr>
              <w:t>-</w:t>
            </w:r>
          </w:p>
        </w:tc>
        <w:tc>
          <w:tcPr>
            <w:tcW w:w="708" w:type="dxa"/>
          </w:tcPr>
          <w:p w14:paraId="27F203CB" w14:textId="77777777" w:rsidR="00D32072" w:rsidRPr="0051318C" w:rsidRDefault="00D32072" w:rsidP="002313F0">
            <w:pPr>
              <w:jc w:val="center"/>
              <w:rPr>
                <w:sz w:val="22"/>
                <w:szCs w:val="22"/>
              </w:rPr>
            </w:pPr>
            <w:r>
              <w:rPr>
                <w:sz w:val="22"/>
                <w:szCs w:val="22"/>
              </w:rPr>
              <w:t>-</w:t>
            </w:r>
          </w:p>
        </w:tc>
        <w:tc>
          <w:tcPr>
            <w:tcW w:w="993" w:type="dxa"/>
          </w:tcPr>
          <w:p w14:paraId="0A88577E" w14:textId="77777777" w:rsidR="00D32072" w:rsidRPr="0051318C" w:rsidRDefault="00D32072" w:rsidP="009B7699">
            <w:pPr>
              <w:jc w:val="center"/>
              <w:rPr>
                <w:sz w:val="22"/>
                <w:szCs w:val="22"/>
              </w:rPr>
            </w:pPr>
            <w:r>
              <w:rPr>
                <w:sz w:val="22"/>
                <w:szCs w:val="22"/>
              </w:rPr>
              <w:t>10</w:t>
            </w:r>
          </w:p>
        </w:tc>
      </w:tr>
      <w:tr w:rsidR="00D32072" w:rsidRPr="0051318C" w14:paraId="67E00217" w14:textId="77777777" w:rsidTr="009B7699">
        <w:trPr>
          <w:jc w:val="center"/>
        </w:trPr>
        <w:tc>
          <w:tcPr>
            <w:tcW w:w="1140" w:type="dxa"/>
          </w:tcPr>
          <w:p w14:paraId="7E75DC14"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0A88ECBF" w14:textId="77777777" w:rsidR="00D32072" w:rsidRPr="0051318C" w:rsidRDefault="00D32072" w:rsidP="002313F0">
            <w:pPr>
              <w:jc w:val="center"/>
              <w:rPr>
                <w:sz w:val="22"/>
                <w:szCs w:val="22"/>
              </w:rPr>
            </w:pPr>
            <w:r>
              <w:rPr>
                <w:sz w:val="22"/>
                <w:szCs w:val="22"/>
              </w:rPr>
              <w:t>4</w:t>
            </w:r>
          </w:p>
        </w:tc>
        <w:tc>
          <w:tcPr>
            <w:tcW w:w="708" w:type="dxa"/>
          </w:tcPr>
          <w:p w14:paraId="41EF0A11" w14:textId="77777777" w:rsidR="00D32072" w:rsidRPr="0051318C" w:rsidRDefault="00D32072" w:rsidP="002313F0">
            <w:pPr>
              <w:jc w:val="center"/>
              <w:rPr>
                <w:sz w:val="22"/>
                <w:szCs w:val="22"/>
              </w:rPr>
            </w:pPr>
            <w:r>
              <w:rPr>
                <w:sz w:val="22"/>
                <w:szCs w:val="22"/>
              </w:rPr>
              <w:t>13</w:t>
            </w:r>
          </w:p>
        </w:tc>
        <w:tc>
          <w:tcPr>
            <w:tcW w:w="709" w:type="dxa"/>
          </w:tcPr>
          <w:p w14:paraId="0A620E3D" w14:textId="77777777" w:rsidR="00D32072" w:rsidRPr="0051318C" w:rsidRDefault="00D32072" w:rsidP="002313F0">
            <w:pPr>
              <w:jc w:val="center"/>
              <w:rPr>
                <w:sz w:val="22"/>
                <w:szCs w:val="22"/>
              </w:rPr>
            </w:pPr>
            <w:r w:rsidRPr="002E109F">
              <w:rPr>
                <w:sz w:val="22"/>
                <w:szCs w:val="22"/>
              </w:rPr>
              <w:t>-</w:t>
            </w:r>
          </w:p>
        </w:tc>
        <w:tc>
          <w:tcPr>
            <w:tcW w:w="709" w:type="dxa"/>
          </w:tcPr>
          <w:p w14:paraId="6EC8E863" w14:textId="77777777" w:rsidR="00D32072" w:rsidRPr="0051318C" w:rsidRDefault="00D32072" w:rsidP="002313F0">
            <w:pPr>
              <w:jc w:val="center"/>
              <w:rPr>
                <w:sz w:val="22"/>
                <w:szCs w:val="22"/>
              </w:rPr>
            </w:pPr>
            <w:r w:rsidRPr="002E109F">
              <w:rPr>
                <w:sz w:val="22"/>
                <w:szCs w:val="22"/>
              </w:rPr>
              <w:t>-</w:t>
            </w:r>
          </w:p>
        </w:tc>
        <w:tc>
          <w:tcPr>
            <w:tcW w:w="709" w:type="dxa"/>
          </w:tcPr>
          <w:p w14:paraId="2C8820F1" w14:textId="77777777" w:rsidR="00D32072" w:rsidRPr="0051318C" w:rsidRDefault="00D32072" w:rsidP="002313F0">
            <w:pPr>
              <w:jc w:val="center"/>
              <w:rPr>
                <w:sz w:val="22"/>
                <w:szCs w:val="22"/>
              </w:rPr>
            </w:pPr>
            <w:r w:rsidRPr="002E109F">
              <w:rPr>
                <w:sz w:val="22"/>
                <w:szCs w:val="22"/>
              </w:rPr>
              <w:t>-</w:t>
            </w:r>
          </w:p>
        </w:tc>
        <w:tc>
          <w:tcPr>
            <w:tcW w:w="708" w:type="dxa"/>
          </w:tcPr>
          <w:p w14:paraId="7D648481" w14:textId="77777777" w:rsidR="00D32072" w:rsidRPr="0051318C" w:rsidRDefault="00D32072" w:rsidP="002313F0">
            <w:pPr>
              <w:jc w:val="center"/>
              <w:rPr>
                <w:sz w:val="22"/>
                <w:szCs w:val="22"/>
              </w:rPr>
            </w:pPr>
            <w:r w:rsidRPr="002E109F">
              <w:rPr>
                <w:sz w:val="22"/>
                <w:szCs w:val="22"/>
              </w:rPr>
              <w:t>-</w:t>
            </w:r>
          </w:p>
        </w:tc>
        <w:tc>
          <w:tcPr>
            <w:tcW w:w="993" w:type="dxa"/>
          </w:tcPr>
          <w:p w14:paraId="143C4998" w14:textId="77777777" w:rsidR="00D32072" w:rsidRPr="0051318C" w:rsidRDefault="00D32072" w:rsidP="009B7699">
            <w:pPr>
              <w:jc w:val="center"/>
              <w:rPr>
                <w:sz w:val="22"/>
                <w:szCs w:val="22"/>
              </w:rPr>
            </w:pPr>
            <w:r>
              <w:rPr>
                <w:sz w:val="22"/>
                <w:szCs w:val="22"/>
              </w:rPr>
              <w:t>17</w:t>
            </w:r>
          </w:p>
        </w:tc>
      </w:tr>
      <w:tr w:rsidR="00D32072" w:rsidRPr="0051318C" w14:paraId="45EF6DCE" w14:textId="77777777" w:rsidTr="009B7699">
        <w:trPr>
          <w:jc w:val="center"/>
        </w:trPr>
        <w:tc>
          <w:tcPr>
            <w:tcW w:w="1140" w:type="dxa"/>
          </w:tcPr>
          <w:p w14:paraId="17BD1D33"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4D15F622" w14:textId="77777777" w:rsidR="00D32072" w:rsidRPr="0051318C" w:rsidRDefault="00D32072" w:rsidP="002313F0">
            <w:pPr>
              <w:jc w:val="center"/>
              <w:rPr>
                <w:sz w:val="22"/>
                <w:szCs w:val="22"/>
              </w:rPr>
            </w:pPr>
            <w:r>
              <w:rPr>
                <w:sz w:val="22"/>
                <w:szCs w:val="22"/>
              </w:rPr>
              <w:t>9</w:t>
            </w:r>
          </w:p>
        </w:tc>
        <w:tc>
          <w:tcPr>
            <w:tcW w:w="708" w:type="dxa"/>
          </w:tcPr>
          <w:p w14:paraId="5E905090" w14:textId="77777777" w:rsidR="00D32072" w:rsidRPr="0051318C" w:rsidRDefault="00D32072" w:rsidP="002313F0">
            <w:pPr>
              <w:jc w:val="center"/>
              <w:rPr>
                <w:sz w:val="22"/>
                <w:szCs w:val="22"/>
              </w:rPr>
            </w:pPr>
            <w:r w:rsidRPr="00C243DF">
              <w:rPr>
                <w:sz w:val="22"/>
                <w:szCs w:val="22"/>
              </w:rPr>
              <w:t>-</w:t>
            </w:r>
          </w:p>
        </w:tc>
        <w:tc>
          <w:tcPr>
            <w:tcW w:w="709" w:type="dxa"/>
          </w:tcPr>
          <w:p w14:paraId="616F98D3" w14:textId="77777777" w:rsidR="00D32072" w:rsidRPr="0051318C" w:rsidRDefault="00D32072" w:rsidP="002313F0">
            <w:pPr>
              <w:jc w:val="center"/>
              <w:rPr>
                <w:sz w:val="22"/>
                <w:szCs w:val="22"/>
              </w:rPr>
            </w:pPr>
            <w:r w:rsidRPr="00C243DF">
              <w:rPr>
                <w:sz w:val="22"/>
                <w:szCs w:val="22"/>
              </w:rPr>
              <w:t>-</w:t>
            </w:r>
          </w:p>
        </w:tc>
        <w:tc>
          <w:tcPr>
            <w:tcW w:w="709" w:type="dxa"/>
          </w:tcPr>
          <w:p w14:paraId="1146C1CE" w14:textId="77777777" w:rsidR="00D32072" w:rsidRPr="0051318C" w:rsidRDefault="00D32072" w:rsidP="002313F0">
            <w:pPr>
              <w:jc w:val="center"/>
              <w:rPr>
                <w:sz w:val="22"/>
                <w:szCs w:val="22"/>
              </w:rPr>
            </w:pPr>
            <w:r>
              <w:rPr>
                <w:sz w:val="22"/>
                <w:szCs w:val="22"/>
              </w:rPr>
              <w:t>15</w:t>
            </w:r>
          </w:p>
        </w:tc>
        <w:tc>
          <w:tcPr>
            <w:tcW w:w="709" w:type="dxa"/>
          </w:tcPr>
          <w:p w14:paraId="6285A592" w14:textId="77777777" w:rsidR="00D32072" w:rsidRPr="0051318C" w:rsidRDefault="00D32072" w:rsidP="002313F0">
            <w:pPr>
              <w:jc w:val="center"/>
              <w:rPr>
                <w:sz w:val="22"/>
                <w:szCs w:val="22"/>
              </w:rPr>
            </w:pPr>
            <w:r w:rsidRPr="005C7F19">
              <w:rPr>
                <w:sz w:val="22"/>
                <w:szCs w:val="22"/>
              </w:rPr>
              <w:t>-</w:t>
            </w:r>
          </w:p>
        </w:tc>
        <w:tc>
          <w:tcPr>
            <w:tcW w:w="708" w:type="dxa"/>
          </w:tcPr>
          <w:p w14:paraId="3C2DB28C" w14:textId="77777777" w:rsidR="00D32072" w:rsidRPr="0051318C" w:rsidRDefault="00D32072" w:rsidP="002313F0">
            <w:pPr>
              <w:jc w:val="center"/>
              <w:rPr>
                <w:sz w:val="22"/>
                <w:szCs w:val="22"/>
              </w:rPr>
            </w:pPr>
            <w:r w:rsidRPr="005C7F19">
              <w:rPr>
                <w:sz w:val="22"/>
                <w:szCs w:val="22"/>
              </w:rPr>
              <w:t>-</w:t>
            </w:r>
          </w:p>
        </w:tc>
        <w:tc>
          <w:tcPr>
            <w:tcW w:w="993" w:type="dxa"/>
          </w:tcPr>
          <w:p w14:paraId="40277CE7" w14:textId="77777777" w:rsidR="00D32072" w:rsidRPr="0051318C" w:rsidRDefault="00D32072" w:rsidP="009B7699">
            <w:pPr>
              <w:jc w:val="center"/>
              <w:rPr>
                <w:sz w:val="22"/>
                <w:szCs w:val="22"/>
              </w:rPr>
            </w:pPr>
            <w:r>
              <w:rPr>
                <w:sz w:val="22"/>
                <w:szCs w:val="22"/>
              </w:rPr>
              <w:t>24</w:t>
            </w:r>
          </w:p>
        </w:tc>
      </w:tr>
      <w:tr w:rsidR="00D32072" w:rsidRPr="0051318C" w14:paraId="633E7FE7" w14:textId="77777777" w:rsidTr="009B7699">
        <w:trPr>
          <w:jc w:val="center"/>
        </w:trPr>
        <w:tc>
          <w:tcPr>
            <w:tcW w:w="1140" w:type="dxa"/>
          </w:tcPr>
          <w:p w14:paraId="0D54410B"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7450083A" w14:textId="77777777" w:rsidR="00D32072" w:rsidRPr="0051318C" w:rsidRDefault="00D32072" w:rsidP="002313F0">
            <w:pPr>
              <w:jc w:val="center"/>
              <w:rPr>
                <w:sz w:val="22"/>
                <w:szCs w:val="22"/>
              </w:rPr>
            </w:pPr>
            <w:r>
              <w:rPr>
                <w:sz w:val="22"/>
                <w:szCs w:val="22"/>
              </w:rPr>
              <w:t>1</w:t>
            </w:r>
          </w:p>
        </w:tc>
        <w:tc>
          <w:tcPr>
            <w:tcW w:w="708" w:type="dxa"/>
          </w:tcPr>
          <w:p w14:paraId="3D5892FB" w14:textId="77777777" w:rsidR="00D32072" w:rsidRPr="0051318C" w:rsidRDefault="00D32072" w:rsidP="002313F0">
            <w:pPr>
              <w:jc w:val="center"/>
              <w:rPr>
                <w:sz w:val="22"/>
                <w:szCs w:val="22"/>
              </w:rPr>
            </w:pPr>
            <w:r>
              <w:rPr>
                <w:sz w:val="22"/>
                <w:szCs w:val="22"/>
              </w:rPr>
              <w:t>13</w:t>
            </w:r>
          </w:p>
        </w:tc>
        <w:tc>
          <w:tcPr>
            <w:tcW w:w="709" w:type="dxa"/>
          </w:tcPr>
          <w:p w14:paraId="0A0B6F0B" w14:textId="77777777" w:rsidR="00D32072" w:rsidRPr="0051318C" w:rsidRDefault="00D32072" w:rsidP="002313F0">
            <w:pPr>
              <w:jc w:val="center"/>
              <w:rPr>
                <w:sz w:val="22"/>
                <w:szCs w:val="22"/>
              </w:rPr>
            </w:pPr>
            <w:r>
              <w:rPr>
                <w:sz w:val="22"/>
                <w:szCs w:val="22"/>
              </w:rPr>
              <w:t>-</w:t>
            </w:r>
          </w:p>
        </w:tc>
        <w:tc>
          <w:tcPr>
            <w:tcW w:w="709" w:type="dxa"/>
          </w:tcPr>
          <w:p w14:paraId="73AFB3E3" w14:textId="77777777" w:rsidR="00D32072" w:rsidRPr="0051318C" w:rsidRDefault="00D32072" w:rsidP="002313F0">
            <w:pPr>
              <w:jc w:val="center"/>
              <w:rPr>
                <w:sz w:val="22"/>
                <w:szCs w:val="22"/>
              </w:rPr>
            </w:pPr>
            <w:r>
              <w:rPr>
                <w:sz w:val="22"/>
                <w:szCs w:val="22"/>
              </w:rPr>
              <w:t>6</w:t>
            </w:r>
          </w:p>
        </w:tc>
        <w:tc>
          <w:tcPr>
            <w:tcW w:w="709" w:type="dxa"/>
          </w:tcPr>
          <w:p w14:paraId="369502D4" w14:textId="77777777" w:rsidR="00D32072" w:rsidRPr="0051318C" w:rsidRDefault="00D32072" w:rsidP="002313F0">
            <w:pPr>
              <w:jc w:val="center"/>
              <w:rPr>
                <w:sz w:val="22"/>
                <w:szCs w:val="22"/>
              </w:rPr>
            </w:pPr>
          </w:p>
        </w:tc>
        <w:tc>
          <w:tcPr>
            <w:tcW w:w="708" w:type="dxa"/>
          </w:tcPr>
          <w:p w14:paraId="0D9A4022" w14:textId="77777777" w:rsidR="00D32072" w:rsidRPr="0051318C" w:rsidRDefault="00D32072" w:rsidP="002313F0">
            <w:pPr>
              <w:jc w:val="center"/>
              <w:rPr>
                <w:sz w:val="22"/>
                <w:szCs w:val="22"/>
              </w:rPr>
            </w:pPr>
            <w:r>
              <w:rPr>
                <w:sz w:val="22"/>
                <w:szCs w:val="22"/>
              </w:rPr>
              <w:t>-</w:t>
            </w:r>
          </w:p>
        </w:tc>
        <w:tc>
          <w:tcPr>
            <w:tcW w:w="993" w:type="dxa"/>
          </w:tcPr>
          <w:p w14:paraId="719B05E8" w14:textId="77777777" w:rsidR="00D32072" w:rsidRPr="0051318C" w:rsidRDefault="00D32072" w:rsidP="009B7699">
            <w:pPr>
              <w:jc w:val="center"/>
              <w:rPr>
                <w:sz w:val="22"/>
                <w:szCs w:val="22"/>
              </w:rPr>
            </w:pPr>
            <w:r>
              <w:rPr>
                <w:sz w:val="22"/>
                <w:szCs w:val="22"/>
              </w:rPr>
              <w:t>20</w:t>
            </w:r>
          </w:p>
        </w:tc>
      </w:tr>
      <w:tr w:rsidR="00D32072" w:rsidRPr="0051318C" w14:paraId="2C4F9FB1" w14:textId="77777777" w:rsidTr="009B7699">
        <w:trPr>
          <w:jc w:val="center"/>
        </w:trPr>
        <w:tc>
          <w:tcPr>
            <w:tcW w:w="1140" w:type="dxa"/>
          </w:tcPr>
          <w:p w14:paraId="6FBDAD09"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5AA43697" w14:textId="77777777" w:rsidR="00D32072" w:rsidRPr="0051318C" w:rsidRDefault="00D32072" w:rsidP="002313F0">
            <w:pPr>
              <w:jc w:val="center"/>
              <w:rPr>
                <w:sz w:val="22"/>
                <w:szCs w:val="22"/>
              </w:rPr>
            </w:pPr>
            <w:r>
              <w:rPr>
                <w:sz w:val="22"/>
                <w:szCs w:val="22"/>
              </w:rPr>
              <w:t>1</w:t>
            </w:r>
          </w:p>
        </w:tc>
        <w:tc>
          <w:tcPr>
            <w:tcW w:w="708" w:type="dxa"/>
          </w:tcPr>
          <w:p w14:paraId="68CF36AA" w14:textId="77777777" w:rsidR="00D32072" w:rsidRPr="0051318C" w:rsidRDefault="00D32072" w:rsidP="002313F0">
            <w:pPr>
              <w:jc w:val="center"/>
              <w:rPr>
                <w:sz w:val="22"/>
                <w:szCs w:val="22"/>
              </w:rPr>
            </w:pPr>
            <w:r>
              <w:rPr>
                <w:sz w:val="22"/>
                <w:szCs w:val="22"/>
              </w:rPr>
              <w:t>6</w:t>
            </w:r>
          </w:p>
        </w:tc>
        <w:tc>
          <w:tcPr>
            <w:tcW w:w="709" w:type="dxa"/>
          </w:tcPr>
          <w:p w14:paraId="7071029A" w14:textId="77777777" w:rsidR="00D32072" w:rsidRPr="0051318C" w:rsidRDefault="00D32072" w:rsidP="002313F0">
            <w:pPr>
              <w:jc w:val="center"/>
              <w:rPr>
                <w:sz w:val="22"/>
                <w:szCs w:val="22"/>
              </w:rPr>
            </w:pPr>
            <w:r>
              <w:rPr>
                <w:sz w:val="22"/>
                <w:szCs w:val="22"/>
              </w:rPr>
              <w:t>3</w:t>
            </w:r>
          </w:p>
        </w:tc>
        <w:tc>
          <w:tcPr>
            <w:tcW w:w="709" w:type="dxa"/>
          </w:tcPr>
          <w:p w14:paraId="3A7DCEE6" w14:textId="77777777" w:rsidR="00D32072" w:rsidRPr="0051318C" w:rsidRDefault="00D32072" w:rsidP="002313F0">
            <w:pPr>
              <w:jc w:val="center"/>
              <w:rPr>
                <w:sz w:val="22"/>
                <w:szCs w:val="22"/>
              </w:rPr>
            </w:pPr>
            <w:r>
              <w:rPr>
                <w:sz w:val="22"/>
                <w:szCs w:val="22"/>
              </w:rPr>
              <w:t>6</w:t>
            </w:r>
          </w:p>
        </w:tc>
        <w:tc>
          <w:tcPr>
            <w:tcW w:w="709" w:type="dxa"/>
          </w:tcPr>
          <w:p w14:paraId="07771843" w14:textId="77777777" w:rsidR="00D32072" w:rsidRPr="0051318C" w:rsidRDefault="00D32072" w:rsidP="002313F0">
            <w:pPr>
              <w:jc w:val="center"/>
              <w:rPr>
                <w:sz w:val="22"/>
                <w:szCs w:val="22"/>
              </w:rPr>
            </w:pPr>
            <w:r w:rsidRPr="006928E7">
              <w:rPr>
                <w:sz w:val="22"/>
                <w:szCs w:val="22"/>
              </w:rPr>
              <w:t>-</w:t>
            </w:r>
          </w:p>
        </w:tc>
        <w:tc>
          <w:tcPr>
            <w:tcW w:w="708" w:type="dxa"/>
          </w:tcPr>
          <w:p w14:paraId="7EEA797C" w14:textId="77777777" w:rsidR="00D32072" w:rsidRPr="0051318C" w:rsidRDefault="00D32072" w:rsidP="002313F0">
            <w:pPr>
              <w:jc w:val="center"/>
              <w:rPr>
                <w:sz w:val="22"/>
                <w:szCs w:val="22"/>
              </w:rPr>
            </w:pPr>
            <w:r w:rsidRPr="006928E7">
              <w:rPr>
                <w:sz w:val="22"/>
                <w:szCs w:val="22"/>
              </w:rPr>
              <w:t>-</w:t>
            </w:r>
          </w:p>
        </w:tc>
        <w:tc>
          <w:tcPr>
            <w:tcW w:w="993" w:type="dxa"/>
          </w:tcPr>
          <w:p w14:paraId="04437E44" w14:textId="77777777" w:rsidR="00D32072" w:rsidRPr="0051318C" w:rsidRDefault="00D32072" w:rsidP="009B7699">
            <w:pPr>
              <w:jc w:val="center"/>
              <w:rPr>
                <w:sz w:val="22"/>
                <w:szCs w:val="22"/>
              </w:rPr>
            </w:pPr>
            <w:r>
              <w:rPr>
                <w:sz w:val="22"/>
                <w:szCs w:val="22"/>
              </w:rPr>
              <w:t>16</w:t>
            </w:r>
          </w:p>
        </w:tc>
      </w:tr>
      <w:tr w:rsidR="00D32072" w:rsidRPr="0051318C" w14:paraId="6A23C57D" w14:textId="77777777" w:rsidTr="009B7699">
        <w:trPr>
          <w:jc w:val="center"/>
        </w:trPr>
        <w:tc>
          <w:tcPr>
            <w:tcW w:w="1140" w:type="dxa"/>
          </w:tcPr>
          <w:p w14:paraId="05AE0A7E"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00D5384D" w14:textId="77777777" w:rsidR="00D32072" w:rsidRPr="0051318C" w:rsidRDefault="00D32072" w:rsidP="002313F0">
            <w:pPr>
              <w:jc w:val="center"/>
              <w:rPr>
                <w:sz w:val="22"/>
                <w:szCs w:val="22"/>
              </w:rPr>
            </w:pPr>
            <w:r>
              <w:rPr>
                <w:sz w:val="22"/>
                <w:szCs w:val="22"/>
              </w:rPr>
              <w:t>1</w:t>
            </w:r>
          </w:p>
        </w:tc>
        <w:tc>
          <w:tcPr>
            <w:tcW w:w="708" w:type="dxa"/>
          </w:tcPr>
          <w:p w14:paraId="0EDDA21D" w14:textId="77777777" w:rsidR="00D32072" w:rsidRPr="0051318C" w:rsidRDefault="00D32072" w:rsidP="002313F0">
            <w:pPr>
              <w:jc w:val="center"/>
              <w:rPr>
                <w:sz w:val="22"/>
                <w:szCs w:val="22"/>
              </w:rPr>
            </w:pPr>
            <w:r>
              <w:rPr>
                <w:sz w:val="22"/>
                <w:szCs w:val="22"/>
              </w:rPr>
              <w:t>22</w:t>
            </w:r>
          </w:p>
        </w:tc>
        <w:tc>
          <w:tcPr>
            <w:tcW w:w="709" w:type="dxa"/>
          </w:tcPr>
          <w:p w14:paraId="67A0F898" w14:textId="77777777" w:rsidR="00D32072" w:rsidRPr="0051318C" w:rsidRDefault="00D32072" w:rsidP="002313F0">
            <w:pPr>
              <w:jc w:val="center"/>
              <w:rPr>
                <w:sz w:val="22"/>
                <w:szCs w:val="22"/>
              </w:rPr>
            </w:pPr>
            <w:r>
              <w:rPr>
                <w:sz w:val="22"/>
                <w:szCs w:val="22"/>
              </w:rPr>
              <w:t>12</w:t>
            </w:r>
          </w:p>
        </w:tc>
        <w:tc>
          <w:tcPr>
            <w:tcW w:w="709" w:type="dxa"/>
          </w:tcPr>
          <w:p w14:paraId="256DBE31" w14:textId="77777777" w:rsidR="00D32072" w:rsidRPr="0051318C" w:rsidRDefault="00D32072" w:rsidP="002313F0">
            <w:pPr>
              <w:jc w:val="center"/>
              <w:rPr>
                <w:sz w:val="22"/>
                <w:szCs w:val="22"/>
              </w:rPr>
            </w:pPr>
            <w:r w:rsidRPr="00B35184">
              <w:rPr>
                <w:sz w:val="22"/>
                <w:szCs w:val="22"/>
              </w:rPr>
              <w:t>-</w:t>
            </w:r>
          </w:p>
        </w:tc>
        <w:tc>
          <w:tcPr>
            <w:tcW w:w="709" w:type="dxa"/>
          </w:tcPr>
          <w:p w14:paraId="7E262D39" w14:textId="77777777" w:rsidR="00D32072" w:rsidRPr="0051318C" w:rsidRDefault="00D32072" w:rsidP="002313F0">
            <w:pPr>
              <w:jc w:val="center"/>
              <w:rPr>
                <w:sz w:val="22"/>
                <w:szCs w:val="22"/>
              </w:rPr>
            </w:pPr>
            <w:r w:rsidRPr="00B35184">
              <w:rPr>
                <w:sz w:val="22"/>
                <w:szCs w:val="22"/>
              </w:rPr>
              <w:t>-</w:t>
            </w:r>
          </w:p>
        </w:tc>
        <w:tc>
          <w:tcPr>
            <w:tcW w:w="708" w:type="dxa"/>
          </w:tcPr>
          <w:p w14:paraId="19A1D23B" w14:textId="77777777" w:rsidR="00D32072" w:rsidRPr="0051318C" w:rsidRDefault="00D32072" w:rsidP="002313F0">
            <w:pPr>
              <w:jc w:val="center"/>
              <w:rPr>
                <w:sz w:val="22"/>
                <w:szCs w:val="22"/>
              </w:rPr>
            </w:pPr>
            <w:r>
              <w:rPr>
                <w:sz w:val="22"/>
                <w:szCs w:val="22"/>
              </w:rPr>
              <w:t>2</w:t>
            </w:r>
          </w:p>
        </w:tc>
        <w:tc>
          <w:tcPr>
            <w:tcW w:w="993" w:type="dxa"/>
          </w:tcPr>
          <w:p w14:paraId="700AD1E9" w14:textId="77777777" w:rsidR="00D32072" w:rsidRPr="0051318C" w:rsidRDefault="00D32072" w:rsidP="009B7699">
            <w:pPr>
              <w:jc w:val="center"/>
              <w:rPr>
                <w:sz w:val="22"/>
                <w:szCs w:val="22"/>
              </w:rPr>
            </w:pPr>
            <w:r>
              <w:rPr>
                <w:sz w:val="22"/>
                <w:szCs w:val="22"/>
              </w:rPr>
              <w:t>35</w:t>
            </w:r>
          </w:p>
        </w:tc>
      </w:tr>
      <w:tr w:rsidR="00D32072" w:rsidRPr="0051318C" w14:paraId="31E10D18" w14:textId="77777777" w:rsidTr="00E56E00">
        <w:trPr>
          <w:jc w:val="center"/>
        </w:trPr>
        <w:tc>
          <w:tcPr>
            <w:tcW w:w="5392" w:type="dxa"/>
            <w:gridSpan w:val="7"/>
          </w:tcPr>
          <w:p w14:paraId="795C3156" w14:textId="77777777" w:rsidR="00D32072" w:rsidRPr="0051318C" w:rsidRDefault="00D32072" w:rsidP="00D54806">
            <w:pPr>
              <w:rPr>
                <w:sz w:val="22"/>
                <w:szCs w:val="22"/>
              </w:rPr>
            </w:pPr>
          </w:p>
        </w:tc>
        <w:tc>
          <w:tcPr>
            <w:tcW w:w="993" w:type="dxa"/>
          </w:tcPr>
          <w:p w14:paraId="60DDA3C8" w14:textId="77777777" w:rsidR="00D32072" w:rsidRPr="0051318C" w:rsidRDefault="00D32072" w:rsidP="00D54806">
            <w:pPr>
              <w:jc w:val="center"/>
              <w:rPr>
                <w:b/>
                <w:sz w:val="22"/>
                <w:szCs w:val="22"/>
              </w:rPr>
            </w:pPr>
            <w:r w:rsidRPr="0051318C">
              <w:rPr>
                <w:b/>
                <w:sz w:val="22"/>
                <w:szCs w:val="22"/>
              </w:rPr>
              <w:t>124</w:t>
            </w:r>
          </w:p>
        </w:tc>
      </w:tr>
    </w:tbl>
    <w:p w14:paraId="21C0189A" w14:textId="77777777" w:rsidR="00D32072" w:rsidRDefault="00D32072" w:rsidP="0051318C">
      <w:pPr>
        <w:tabs>
          <w:tab w:val="left" w:pos="7110"/>
        </w:tabs>
      </w:pPr>
      <w:r>
        <w:tab/>
      </w:r>
    </w:p>
    <w:p w14:paraId="617C9F57" w14:textId="77777777" w:rsidR="00D32072" w:rsidRDefault="00D32072" w:rsidP="002E336A"/>
    <w:p w14:paraId="00C8DDAE" w14:textId="77777777" w:rsidR="00D32072" w:rsidRDefault="00D32072">
      <w:pPr>
        <w:spacing w:after="200" w:line="276" w:lineRule="auto"/>
        <w:rPr>
          <w:rFonts w:ascii="Arial" w:hAnsi="Arial" w:cs="Arial"/>
          <w:bCs/>
          <w:noProof/>
        </w:rPr>
      </w:pPr>
      <w:r>
        <w:rPr>
          <w:rFonts w:ascii="Arial" w:hAnsi="Arial" w:cs="Arial"/>
          <w:bCs/>
          <w:noProof/>
        </w:rPr>
        <w:br w:type="page"/>
      </w:r>
    </w:p>
    <w:p w14:paraId="6781BF3E" w14:textId="5560E1F2" w:rsidR="00D32072" w:rsidRDefault="00D32072" w:rsidP="001720CE">
      <w:pPr>
        <w:jc w:val="center"/>
        <w:rPr>
          <w:rFonts w:ascii="Arial" w:hAnsi="Arial" w:cs="Arial"/>
          <w:bCs/>
          <w:noProof/>
        </w:rPr>
      </w:pPr>
      <w:r>
        <w:rPr>
          <w:rFonts w:ascii="Arial" w:hAnsi="Arial" w:cs="Arial"/>
          <w:noProof/>
        </w:rPr>
        <w:lastRenderedPageBreak/>
        <w:drawing>
          <wp:inline distT="0" distB="0" distL="0" distR="0" wp14:anchorId="37A624FC" wp14:editId="7BE5B906">
            <wp:extent cx="5734050" cy="838200"/>
            <wp:effectExtent l="0" t="0" r="0" b="0"/>
            <wp:docPr id="1979354546" name="Picture 19793545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92A3CB" w14:textId="77777777" w:rsidR="00D32072" w:rsidRDefault="00D32072" w:rsidP="001720CE">
      <w:pPr>
        <w:jc w:val="center"/>
        <w:rPr>
          <w:b/>
          <w:bCs/>
        </w:rPr>
      </w:pPr>
    </w:p>
    <w:p w14:paraId="4FA2AB6A" w14:textId="77777777" w:rsidR="00D32072" w:rsidRDefault="00D32072" w:rsidP="001720CE">
      <w:pPr>
        <w:jc w:val="center"/>
        <w:rPr>
          <w:b/>
          <w:bCs/>
        </w:rPr>
      </w:pPr>
      <w:r>
        <w:rPr>
          <w:b/>
          <w:bCs/>
        </w:rPr>
        <w:t>END SEMESTER EXAMINATION – NOV / DEC 2024</w:t>
      </w:r>
    </w:p>
    <w:p w14:paraId="2E96E756" w14:textId="77777777" w:rsidR="00D32072" w:rsidRDefault="00D32072"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042A0A" w14:paraId="25C89D53" w14:textId="77777777" w:rsidTr="0037089B">
        <w:trPr>
          <w:trHeight w:val="397"/>
          <w:jc w:val="center"/>
        </w:trPr>
        <w:tc>
          <w:tcPr>
            <w:tcW w:w="1555" w:type="dxa"/>
            <w:vAlign w:val="center"/>
          </w:tcPr>
          <w:p w14:paraId="6E35A24F" w14:textId="77777777" w:rsidR="00D32072" w:rsidRPr="00042A0A" w:rsidRDefault="00D32072" w:rsidP="007E575B">
            <w:pPr>
              <w:pStyle w:val="Title"/>
              <w:jc w:val="left"/>
              <w:rPr>
                <w:b/>
                <w:sz w:val="22"/>
                <w:szCs w:val="22"/>
              </w:rPr>
            </w:pPr>
            <w:r w:rsidRPr="00042A0A">
              <w:rPr>
                <w:b/>
                <w:sz w:val="22"/>
                <w:szCs w:val="22"/>
              </w:rPr>
              <w:t xml:space="preserve">Course Code      </w:t>
            </w:r>
          </w:p>
        </w:tc>
        <w:tc>
          <w:tcPr>
            <w:tcW w:w="6662" w:type="dxa"/>
            <w:vAlign w:val="center"/>
          </w:tcPr>
          <w:p w14:paraId="1AA0A943" w14:textId="77777777" w:rsidR="00D32072" w:rsidRPr="00042A0A" w:rsidRDefault="00D32072" w:rsidP="007E575B">
            <w:pPr>
              <w:pStyle w:val="Title"/>
              <w:jc w:val="left"/>
              <w:rPr>
                <w:b/>
                <w:sz w:val="22"/>
                <w:szCs w:val="22"/>
              </w:rPr>
            </w:pPr>
            <w:r w:rsidRPr="00042A0A">
              <w:rPr>
                <w:b/>
                <w:sz w:val="22"/>
                <w:szCs w:val="22"/>
              </w:rPr>
              <w:t>23FP2019</w:t>
            </w:r>
          </w:p>
        </w:tc>
        <w:tc>
          <w:tcPr>
            <w:tcW w:w="1417" w:type="dxa"/>
            <w:vAlign w:val="center"/>
          </w:tcPr>
          <w:p w14:paraId="208A2CDC" w14:textId="77777777" w:rsidR="00D32072" w:rsidRPr="00042A0A" w:rsidRDefault="00D32072" w:rsidP="007E575B">
            <w:pPr>
              <w:pStyle w:val="Title"/>
              <w:ind w:left="-468" w:firstLine="468"/>
              <w:jc w:val="left"/>
              <w:rPr>
                <w:sz w:val="22"/>
                <w:szCs w:val="22"/>
              </w:rPr>
            </w:pPr>
            <w:r w:rsidRPr="00042A0A">
              <w:rPr>
                <w:b/>
                <w:bCs/>
                <w:sz w:val="22"/>
                <w:szCs w:val="22"/>
              </w:rPr>
              <w:t xml:space="preserve">Duration       </w:t>
            </w:r>
          </w:p>
        </w:tc>
        <w:tc>
          <w:tcPr>
            <w:tcW w:w="851" w:type="dxa"/>
            <w:vAlign w:val="center"/>
          </w:tcPr>
          <w:p w14:paraId="6FE7AC44" w14:textId="77777777" w:rsidR="00D32072" w:rsidRPr="00042A0A" w:rsidRDefault="00D32072" w:rsidP="007E575B">
            <w:pPr>
              <w:pStyle w:val="Title"/>
              <w:jc w:val="left"/>
              <w:rPr>
                <w:b/>
                <w:sz w:val="22"/>
                <w:szCs w:val="22"/>
              </w:rPr>
            </w:pPr>
            <w:r w:rsidRPr="00042A0A">
              <w:rPr>
                <w:b/>
                <w:sz w:val="22"/>
                <w:szCs w:val="22"/>
              </w:rPr>
              <w:t>3hrs</w:t>
            </w:r>
          </w:p>
        </w:tc>
      </w:tr>
      <w:tr w:rsidR="00D32072" w:rsidRPr="00042A0A" w14:paraId="5858E29D" w14:textId="77777777" w:rsidTr="0037089B">
        <w:trPr>
          <w:trHeight w:val="397"/>
          <w:jc w:val="center"/>
        </w:trPr>
        <w:tc>
          <w:tcPr>
            <w:tcW w:w="1555" w:type="dxa"/>
            <w:vAlign w:val="center"/>
          </w:tcPr>
          <w:p w14:paraId="1C482CEE" w14:textId="77777777" w:rsidR="00D32072" w:rsidRPr="00042A0A" w:rsidRDefault="00D32072" w:rsidP="00D94C18">
            <w:pPr>
              <w:pStyle w:val="Title"/>
              <w:ind w:right="-160"/>
              <w:jc w:val="left"/>
              <w:rPr>
                <w:b/>
                <w:sz w:val="22"/>
                <w:szCs w:val="22"/>
              </w:rPr>
            </w:pPr>
            <w:r w:rsidRPr="00042A0A">
              <w:rPr>
                <w:b/>
                <w:sz w:val="22"/>
                <w:szCs w:val="22"/>
              </w:rPr>
              <w:t xml:space="preserve">Course Title     </w:t>
            </w:r>
          </w:p>
        </w:tc>
        <w:tc>
          <w:tcPr>
            <w:tcW w:w="6662" w:type="dxa"/>
            <w:vAlign w:val="center"/>
          </w:tcPr>
          <w:p w14:paraId="17F06DA5" w14:textId="77777777" w:rsidR="00D32072" w:rsidRPr="00042A0A" w:rsidRDefault="00D32072" w:rsidP="007E575B">
            <w:pPr>
              <w:pStyle w:val="Title"/>
              <w:jc w:val="left"/>
              <w:rPr>
                <w:b/>
                <w:bCs/>
                <w:sz w:val="22"/>
                <w:szCs w:val="22"/>
                <w:lang w:val="en-IN"/>
              </w:rPr>
            </w:pPr>
            <w:r w:rsidRPr="00042A0A">
              <w:rPr>
                <w:b/>
                <w:bCs/>
                <w:sz w:val="22"/>
                <w:szCs w:val="22"/>
                <w:lang w:val="en-IN"/>
              </w:rPr>
              <w:t>BAKERY AND BEVERAGES AND CONFECTIONERY TECHNOLOGY FOR BEGINNERS</w:t>
            </w:r>
          </w:p>
        </w:tc>
        <w:tc>
          <w:tcPr>
            <w:tcW w:w="1417" w:type="dxa"/>
            <w:vAlign w:val="center"/>
          </w:tcPr>
          <w:p w14:paraId="7DAB1BD8" w14:textId="77777777" w:rsidR="00D32072" w:rsidRPr="00042A0A" w:rsidRDefault="00D32072" w:rsidP="007E575B">
            <w:pPr>
              <w:pStyle w:val="Title"/>
              <w:jc w:val="left"/>
              <w:rPr>
                <w:b/>
                <w:bCs/>
                <w:sz w:val="22"/>
                <w:szCs w:val="22"/>
              </w:rPr>
            </w:pPr>
            <w:r w:rsidRPr="00042A0A">
              <w:rPr>
                <w:b/>
                <w:bCs/>
                <w:sz w:val="22"/>
                <w:szCs w:val="22"/>
              </w:rPr>
              <w:t xml:space="preserve">Max. Marks </w:t>
            </w:r>
          </w:p>
        </w:tc>
        <w:tc>
          <w:tcPr>
            <w:tcW w:w="851" w:type="dxa"/>
            <w:vAlign w:val="center"/>
          </w:tcPr>
          <w:p w14:paraId="2858238F" w14:textId="77777777" w:rsidR="00D32072" w:rsidRPr="00042A0A" w:rsidRDefault="00D32072" w:rsidP="007E575B">
            <w:pPr>
              <w:pStyle w:val="Title"/>
              <w:jc w:val="left"/>
              <w:rPr>
                <w:b/>
                <w:sz w:val="22"/>
                <w:szCs w:val="22"/>
              </w:rPr>
            </w:pPr>
            <w:r w:rsidRPr="00042A0A">
              <w:rPr>
                <w:b/>
                <w:sz w:val="22"/>
                <w:szCs w:val="22"/>
              </w:rPr>
              <w:t>100</w:t>
            </w:r>
          </w:p>
        </w:tc>
      </w:tr>
    </w:tbl>
    <w:p w14:paraId="64FA8DAE"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32072" w:rsidRPr="00C43892" w14:paraId="0FD77A65" w14:textId="77777777" w:rsidTr="009846EA">
        <w:trPr>
          <w:trHeight w:val="552"/>
        </w:trPr>
        <w:tc>
          <w:tcPr>
            <w:tcW w:w="272" w:type="pct"/>
            <w:vAlign w:val="center"/>
          </w:tcPr>
          <w:p w14:paraId="7B1A3495" w14:textId="77777777" w:rsidR="00D32072" w:rsidRPr="00C43892" w:rsidRDefault="00D32072" w:rsidP="00F94208">
            <w:pPr>
              <w:jc w:val="center"/>
              <w:rPr>
                <w:b/>
              </w:rPr>
            </w:pPr>
            <w:r w:rsidRPr="00C43892">
              <w:rPr>
                <w:b/>
              </w:rPr>
              <w:t>Q. No.</w:t>
            </w:r>
          </w:p>
        </w:tc>
        <w:tc>
          <w:tcPr>
            <w:tcW w:w="3936" w:type="pct"/>
            <w:gridSpan w:val="2"/>
            <w:vAlign w:val="center"/>
          </w:tcPr>
          <w:p w14:paraId="3760394E" w14:textId="77777777" w:rsidR="00D32072" w:rsidRPr="00C43892" w:rsidRDefault="00D32072" w:rsidP="00F94208">
            <w:pPr>
              <w:jc w:val="center"/>
              <w:rPr>
                <w:b/>
              </w:rPr>
            </w:pPr>
            <w:r w:rsidRPr="00C43892">
              <w:rPr>
                <w:b/>
              </w:rPr>
              <w:t>Questions</w:t>
            </w:r>
          </w:p>
        </w:tc>
        <w:tc>
          <w:tcPr>
            <w:tcW w:w="319" w:type="pct"/>
            <w:vAlign w:val="center"/>
          </w:tcPr>
          <w:p w14:paraId="018344E0" w14:textId="77777777" w:rsidR="00D32072" w:rsidRPr="00C43892" w:rsidRDefault="00D32072" w:rsidP="00F94208">
            <w:pPr>
              <w:jc w:val="center"/>
              <w:rPr>
                <w:b/>
              </w:rPr>
            </w:pPr>
            <w:r w:rsidRPr="00C43892">
              <w:rPr>
                <w:b/>
              </w:rPr>
              <w:t>CO</w:t>
            </w:r>
          </w:p>
        </w:tc>
        <w:tc>
          <w:tcPr>
            <w:tcW w:w="256" w:type="pct"/>
            <w:vAlign w:val="center"/>
          </w:tcPr>
          <w:p w14:paraId="23F5E931" w14:textId="77777777" w:rsidR="00D32072" w:rsidRPr="00C43892" w:rsidRDefault="00D32072" w:rsidP="00F94208">
            <w:pPr>
              <w:jc w:val="center"/>
              <w:rPr>
                <w:b/>
              </w:rPr>
            </w:pPr>
            <w:r w:rsidRPr="00C43892">
              <w:rPr>
                <w:b/>
              </w:rPr>
              <w:t>BL</w:t>
            </w:r>
          </w:p>
        </w:tc>
        <w:tc>
          <w:tcPr>
            <w:tcW w:w="217" w:type="pct"/>
            <w:vAlign w:val="center"/>
          </w:tcPr>
          <w:p w14:paraId="2BFFCFE6" w14:textId="77777777" w:rsidR="00D32072" w:rsidRPr="00C43892" w:rsidRDefault="00D32072" w:rsidP="00F94208">
            <w:pPr>
              <w:jc w:val="center"/>
              <w:rPr>
                <w:b/>
              </w:rPr>
            </w:pPr>
            <w:r w:rsidRPr="00C43892">
              <w:rPr>
                <w:b/>
              </w:rPr>
              <w:t>M</w:t>
            </w:r>
          </w:p>
        </w:tc>
      </w:tr>
      <w:tr w:rsidR="00D32072" w:rsidRPr="00C43892" w14:paraId="216CD8C6" w14:textId="77777777" w:rsidTr="00F94208">
        <w:trPr>
          <w:trHeight w:val="550"/>
        </w:trPr>
        <w:tc>
          <w:tcPr>
            <w:tcW w:w="5000" w:type="pct"/>
            <w:gridSpan w:val="6"/>
            <w:vAlign w:val="center"/>
          </w:tcPr>
          <w:p w14:paraId="587F29A1" w14:textId="77777777" w:rsidR="00D32072" w:rsidRPr="00C43892" w:rsidRDefault="00D32072" w:rsidP="00F94208">
            <w:pPr>
              <w:jc w:val="center"/>
              <w:rPr>
                <w:b/>
              </w:rPr>
            </w:pPr>
            <w:r w:rsidRPr="00C43892">
              <w:rPr>
                <w:b/>
              </w:rPr>
              <w:t>PART – A (10 X 1 = 10 MARKS)</w:t>
            </w:r>
          </w:p>
        </w:tc>
      </w:tr>
      <w:tr w:rsidR="00D32072" w:rsidRPr="00C43892" w14:paraId="25C5285A" w14:textId="77777777" w:rsidTr="009846EA">
        <w:trPr>
          <w:trHeight w:val="283"/>
        </w:trPr>
        <w:tc>
          <w:tcPr>
            <w:tcW w:w="272" w:type="pct"/>
          </w:tcPr>
          <w:p w14:paraId="67C4E677" w14:textId="77777777" w:rsidR="00D32072" w:rsidRPr="00C43892" w:rsidRDefault="00D32072" w:rsidP="00F94208">
            <w:pPr>
              <w:jc w:val="center"/>
            </w:pPr>
            <w:r w:rsidRPr="00C43892">
              <w:t>1.</w:t>
            </w:r>
          </w:p>
        </w:tc>
        <w:tc>
          <w:tcPr>
            <w:tcW w:w="3936" w:type="pct"/>
            <w:gridSpan w:val="2"/>
          </w:tcPr>
          <w:p w14:paraId="07CA4876" w14:textId="77777777" w:rsidR="00D32072" w:rsidRPr="00C43892" w:rsidRDefault="00D32072" w:rsidP="00F94208">
            <w:pPr>
              <w:autoSpaceDE w:val="0"/>
              <w:autoSpaceDN w:val="0"/>
              <w:adjustRightInd w:val="0"/>
            </w:pPr>
            <w:r w:rsidRPr="00C43892">
              <w:t>List the methods of milling in wheat production.</w:t>
            </w:r>
          </w:p>
        </w:tc>
        <w:tc>
          <w:tcPr>
            <w:tcW w:w="319" w:type="pct"/>
          </w:tcPr>
          <w:p w14:paraId="764A998D" w14:textId="77777777" w:rsidR="00D32072" w:rsidRPr="00C43892" w:rsidRDefault="00D32072" w:rsidP="00F94208">
            <w:pPr>
              <w:jc w:val="center"/>
            </w:pPr>
            <w:r w:rsidRPr="00C43892">
              <w:t>CO1</w:t>
            </w:r>
          </w:p>
        </w:tc>
        <w:tc>
          <w:tcPr>
            <w:tcW w:w="256" w:type="pct"/>
          </w:tcPr>
          <w:p w14:paraId="26F1A964" w14:textId="77777777" w:rsidR="00D32072" w:rsidRPr="00C43892" w:rsidRDefault="00D32072" w:rsidP="00F94208">
            <w:pPr>
              <w:jc w:val="center"/>
            </w:pPr>
            <w:r w:rsidRPr="00C43892">
              <w:t>U</w:t>
            </w:r>
          </w:p>
        </w:tc>
        <w:tc>
          <w:tcPr>
            <w:tcW w:w="217" w:type="pct"/>
          </w:tcPr>
          <w:p w14:paraId="1FFC1BD9" w14:textId="77777777" w:rsidR="00D32072" w:rsidRPr="00C43892" w:rsidRDefault="00D32072" w:rsidP="00F94208">
            <w:pPr>
              <w:jc w:val="center"/>
            </w:pPr>
            <w:r w:rsidRPr="00C43892">
              <w:t>1</w:t>
            </w:r>
          </w:p>
        </w:tc>
      </w:tr>
      <w:tr w:rsidR="00D32072" w:rsidRPr="00C43892" w14:paraId="38CAF314" w14:textId="77777777" w:rsidTr="009846EA">
        <w:trPr>
          <w:trHeight w:val="283"/>
        </w:trPr>
        <w:tc>
          <w:tcPr>
            <w:tcW w:w="272" w:type="pct"/>
          </w:tcPr>
          <w:p w14:paraId="17A9DA57" w14:textId="77777777" w:rsidR="00D32072" w:rsidRPr="00C43892" w:rsidRDefault="00D32072" w:rsidP="009846EA">
            <w:pPr>
              <w:jc w:val="center"/>
            </w:pPr>
            <w:r w:rsidRPr="00C43892">
              <w:t>2.</w:t>
            </w:r>
          </w:p>
        </w:tc>
        <w:tc>
          <w:tcPr>
            <w:tcW w:w="3936" w:type="pct"/>
            <w:gridSpan w:val="2"/>
          </w:tcPr>
          <w:p w14:paraId="6A2A06AE" w14:textId="77777777" w:rsidR="00D32072" w:rsidRPr="00C43892" w:rsidRDefault="00D32072" w:rsidP="009846EA">
            <w:r w:rsidRPr="00C43892">
              <w:t xml:space="preserve">Recall the purpose of farinograph.  </w:t>
            </w:r>
          </w:p>
        </w:tc>
        <w:tc>
          <w:tcPr>
            <w:tcW w:w="319" w:type="pct"/>
          </w:tcPr>
          <w:p w14:paraId="694F4190" w14:textId="77777777" w:rsidR="00D32072" w:rsidRPr="00C43892" w:rsidRDefault="00D32072" w:rsidP="009846EA">
            <w:pPr>
              <w:jc w:val="center"/>
            </w:pPr>
            <w:r w:rsidRPr="00C43892">
              <w:t>CO1</w:t>
            </w:r>
          </w:p>
        </w:tc>
        <w:tc>
          <w:tcPr>
            <w:tcW w:w="256" w:type="pct"/>
          </w:tcPr>
          <w:p w14:paraId="209310EC" w14:textId="77777777" w:rsidR="00D32072" w:rsidRPr="00C43892" w:rsidRDefault="00D32072" w:rsidP="009846EA">
            <w:pPr>
              <w:jc w:val="center"/>
            </w:pPr>
            <w:r w:rsidRPr="00C43892">
              <w:t>R</w:t>
            </w:r>
          </w:p>
        </w:tc>
        <w:tc>
          <w:tcPr>
            <w:tcW w:w="217" w:type="pct"/>
          </w:tcPr>
          <w:p w14:paraId="44FCFEE2" w14:textId="77777777" w:rsidR="00D32072" w:rsidRPr="00C43892" w:rsidRDefault="00D32072" w:rsidP="009846EA">
            <w:pPr>
              <w:jc w:val="center"/>
            </w:pPr>
            <w:r w:rsidRPr="00C43892">
              <w:t>1</w:t>
            </w:r>
          </w:p>
        </w:tc>
      </w:tr>
      <w:tr w:rsidR="00D32072" w:rsidRPr="00C43892" w14:paraId="6B259A98" w14:textId="77777777" w:rsidTr="009846EA">
        <w:trPr>
          <w:trHeight w:val="283"/>
        </w:trPr>
        <w:tc>
          <w:tcPr>
            <w:tcW w:w="272" w:type="pct"/>
          </w:tcPr>
          <w:p w14:paraId="5CDC0AF9" w14:textId="77777777" w:rsidR="00D32072" w:rsidRPr="00C43892" w:rsidRDefault="00D32072" w:rsidP="009846EA">
            <w:pPr>
              <w:jc w:val="center"/>
            </w:pPr>
            <w:r w:rsidRPr="00C43892">
              <w:t>3.</w:t>
            </w:r>
          </w:p>
        </w:tc>
        <w:tc>
          <w:tcPr>
            <w:tcW w:w="3936" w:type="pct"/>
            <w:gridSpan w:val="2"/>
          </w:tcPr>
          <w:p w14:paraId="009DE1F4" w14:textId="77777777" w:rsidR="00D32072" w:rsidRPr="00C43892" w:rsidRDefault="00D32072" w:rsidP="009846EA">
            <w:r w:rsidRPr="00C43892">
              <w:t>Identify the kitchen appliance that heats and cook food by exposing it to radiation in the electromagnetic spectrum.</w:t>
            </w:r>
          </w:p>
        </w:tc>
        <w:tc>
          <w:tcPr>
            <w:tcW w:w="319" w:type="pct"/>
          </w:tcPr>
          <w:p w14:paraId="43F20BE8" w14:textId="77777777" w:rsidR="00D32072" w:rsidRPr="00C43892" w:rsidRDefault="00D32072" w:rsidP="009846EA">
            <w:pPr>
              <w:jc w:val="center"/>
            </w:pPr>
            <w:r w:rsidRPr="00C43892">
              <w:t>CO2</w:t>
            </w:r>
          </w:p>
        </w:tc>
        <w:tc>
          <w:tcPr>
            <w:tcW w:w="256" w:type="pct"/>
          </w:tcPr>
          <w:p w14:paraId="37BF9AF3" w14:textId="77777777" w:rsidR="00D32072" w:rsidRPr="00C43892" w:rsidRDefault="00D32072" w:rsidP="009846EA">
            <w:pPr>
              <w:jc w:val="center"/>
            </w:pPr>
            <w:r w:rsidRPr="00C43892">
              <w:t>R</w:t>
            </w:r>
          </w:p>
        </w:tc>
        <w:tc>
          <w:tcPr>
            <w:tcW w:w="217" w:type="pct"/>
          </w:tcPr>
          <w:p w14:paraId="4CA82F26" w14:textId="77777777" w:rsidR="00D32072" w:rsidRPr="00C43892" w:rsidRDefault="00D32072" w:rsidP="009846EA">
            <w:pPr>
              <w:jc w:val="center"/>
            </w:pPr>
            <w:r w:rsidRPr="00C43892">
              <w:t>1</w:t>
            </w:r>
          </w:p>
        </w:tc>
      </w:tr>
      <w:tr w:rsidR="00D32072" w:rsidRPr="00C43892" w14:paraId="24BE0E05" w14:textId="77777777" w:rsidTr="009846EA">
        <w:trPr>
          <w:trHeight w:val="283"/>
        </w:trPr>
        <w:tc>
          <w:tcPr>
            <w:tcW w:w="272" w:type="pct"/>
          </w:tcPr>
          <w:p w14:paraId="1CA8B899" w14:textId="77777777" w:rsidR="00D32072" w:rsidRPr="00C43892" w:rsidRDefault="00D32072" w:rsidP="009846EA">
            <w:pPr>
              <w:jc w:val="center"/>
            </w:pPr>
            <w:r w:rsidRPr="00C43892">
              <w:t>4.</w:t>
            </w:r>
          </w:p>
        </w:tc>
        <w:tc>
          <w:tcPr>
            <w:tcW w:w="3936" w:type="pct"/>
            <w:gridSpan w:val="2"/>
          </w:tcPr>
          <w:p w14:paraId="0FBE9755" w14:textId="77777777" w:rsidR="00D32072" w:rsidRPr="00C43892" w:rsidRDefault="00D32072" w:rsidP="009846EA">
            <w:r w:rsidRPr="00C43892">
              <w:t>Expand MDPE.</w:t>
            </w:r>
          </w:p>
        </w:tc>
        <w:tc>
          <w:tcPr>
            <w:tcW w:w="319" w:type="pct"/>
          </w:tcPr>
          <w:p w14:paraId="1DC051E0" w14:textId="77777777" w:rsidR="00D32072" w:rsidRPr="00C43892" w:rsidRDefault="00D32072" w:rsidP="009846EA">
            <w:pPr>
              <w:jc w:val="center"/>
            </w:pPr>
            <w:r w:rsidRPr="00C43892">
              <w:t>CO2</w:t>
            </w:r>
          </w:p>
        </w:tc>
        <w:tc>
          <w:tcPr>
            <w:tcW w:w="256" w:type="pct"/>
          </w:tcPr>
          <w:p w14:paraId="7611C87A" w14:textId="77777777" w:rsidR="00D32072" w:rsidRPr="00C43892" w:rsidRDefault="00D32072" w:rsidP="009846EA">
            <w:pPr>
              <w:jc w:val="center"/>
            </w:pPr>
            <w:r w:rsidRPr="00C43892">
              <w:t>R</w:t>
            </w:r>
          </w:p>
        </w:tc>
        <w:tc>
          <w:tcPr>
            <w:tcW w:w="217" w:type="pct"/>
          </w:tcPr>
          <w:p w14:paraId="2344E2D0" w14:textId="77777777" w:rsidR="00D32072" w:rsidRPr="00C43892" w:rsidRDefault="00D32072" w:rsidP="009846EA">
            <w:pPr>
              <w:jc w:val="center"/>
            </w:pPr>
            <w:r w:rsidRPr="00C43892">
              <w:t>1</w:t>
            </w:r>
          </w:p>
        </w:tc>
      </w:tr>
      <w:tr w:rsidR="00D32072" w:rsidRPr="00C43892" w14:paraId="159CA579" w14:textId="77777777" w:rsidTr="009846EA">
        <w:trPr>
          <w:trHeight w:val="283"/>
        </w:trPr>
        <w:tc>
          <w:tcPr>
            <w:tcW w:w="272" w:type="pct"/>
          </w:tcPr>
          <w:p w14:paraId="2A2CA218" w14:textId="77777777" w:rsidR="00D32072" w:rsidRPr="00C43892" w:rsidRDefault="00D32072" w:rsidP="009846EA">
            <w:pPr>
              <w:jc w:val="center"/>
            </w:pPr>
            <w:r w:rsidRPr="00C43892">
              <w:t>5.</w:t>
            </w:r>
          </w:p>
        </w:tc>
        <w:tc>
          <w:tcPr>
            <w:tcW w:w="3936" w:type="pct"/>
            <w:gridSpan w:val="2"/>
          </w:tcPr>
          <w:p w14:paraId="0D53491D" w14:textId="77777777" w:rsidR="00D32072" w:rsidRPr="00C43892" w:rsidRDefault="00D32072" w:rsidP="009846EA">
            <w:pPr>
              <w:pStyle w:val="Default"/>
            </w:pPr>
            <w:r w:rsidRPr="00C43892">
              <w:t>Mention the value of typical fat content in cookies and biscuits.</w:t>
            </w:r>
          </w:p>
        </w:tc>
        <w:tc>
          <w:tcPr>
            <w:tcW w:w="319" w:type="pct"/>
          </w:tcPr>
          <w:p w14:paraId="4F28A192" w14:textId="77777777" w:rsidR="00D32072" w:rsidRPr="00C43892" w:rsidRDefault="00D32072" w:rsidP="009846EA">
            <w:pPr>
              <w:jc w:val="center"/>
            </w:pPr>
            <w:r w:rsidRPr="00C43892">
              <w:t>CO3</w:t>
            </w:r>
          </w:p>
        </w:tc>
        <w:tc>
          <w:tcPr>
            <w:tcW w:w="256" w:type="pct"/>
          </w:tcPr>
          <w:p w14:paraId="64CB352E" w14:textId="77777777" w:rsidR="00D32072" w:rsidRPr="00C43892" w:rsidRDefault="00D32072" w:rsidP="009846EA">
            <w:pPr>
              <w:jc w:val="center"/>
            </w:pPr>
            <w:r w:rsidRPr="00C43892">
              <w:t>U</w:t>
            </w:r>
          </w:p>
        </w:tc>
        <w:tc>
          <w:tcPr>
            <w:tcW w:w="217" w:type="pct"/>
          </w:tcPr>
          <w:p w14:paraId="62C40910" w14:textId="77777777" w:rsidR="00D32072" w:rsidRPr="00C43892" w:rsidRDefault="00D32072" w:rsidP="009846EA">
            <w:pPr>
              <w:jc w:val="center"/>
            </w:pPr>
            <w:r w:rsidRPr="00C43892">
              <w:t>1</w:t>
            </w:r>
          </w:p>
        </w:tc>
      </w:tr>
      <w:tr w:rsidR="00D32072" w:rsidRPr="00C43892" w14:paraId="08277036" w14:textId="77777777" w:rsidTr="009846EA">
        <w:trPr>
          <w:trHeight w:val="283"/>
        </w:trPr>
        <w:tc>
          <w:tcPr>
            <w:tcW w:w="272" w:type="pct"/>
          </w:tcPr>
          <w:p w14:paraId="3584D3B2" w14:textId="77777777" w:rsidR="00D32072" w:rsidRPr="00C43892" w:rsidRDefault="00D32072" w:rsidP="009846EA">
            <w:pPr>
              <w:jc w:val="center"/>
            </w:pPr>
            <w:r w:rsidRPr="00C43892">
              <w:t>6.</w:t>
            </w:r>
          </w:p>
        </w:tc>
        <w:tc>
          <w:tcPr>
            <w:tcW w:w="3936" w:type="pct"/>
            <w:gridSpan w:val="2"/>
          </w:tcPr>
          <w:p w14:paraId="43BA2B1B" w14:textId="77777777" w:rsidR="00D32072" w:rsidRPr="00C43892" w:rsidRDefault="00D32072" w:rsidP="009846EA">
            <w:r w:rsidRPr="00C43892">
              <w:t>Recall the term that best describes the blending together of different batches of wheat to make a mix capable of producing the required flour quality.</w:t>
            </w:r>
          </w:p>
        </w:tc>
        <w:tc>
          <w:tcPr>
            <w:tcW w:w="319" w:type="pct"/>
          </w:tcPr>
          <w:p w14:paraId="581483AC" w14:textId="77777777" w:rsidR="00D32072" w:rsidRPr="00C43892" w:rsidRDefault="00D32072" w:rsidP="009846EA">
            <w:pPr>
              <w:jc w:val="center"/>
            </w:pPr>
            <w:r w:rsidRPr="00C43892">
              <w:t>CO3</w:t>
            </w:r>
          </w:p>
        </w:tc>
        <w:tc>
          <w:tcPr>
            <w:tcW w:w="256" w:type="pct"/>
          </w:tcPr>
          <w:p w14:paraId="260C47A9" w14:textId="77777777" w:rsidR="00D32072" w:rsidRPr="00C43892" w:rsidRDefault="00D32072" w:rsidP="009846EA">
            <w:pPr>
              <w:jc w:val="center"/>
            </w:pPr>
            <w:r w:rsidRPr="00C43892">
              <w:t>R</w:t>
            </w:r>
          </w:p>
        </w:tc>
        <w:tc>
          <w:tcPr>
            <w:tcW w:w="217" w:type="pct"/>
          </w:tcPr>
          <w:p w14:paraId="4025E0A2" w14:textId="77777777" w:rsidR="00D32072" w:rsidRPr="00C43892" w:rsidRDefault="00D32072" w:rsidP="009846EA">
            <w:pPr>
              <w:jc w:val="center"/>
            </w:pPr>
            <w:r w:rsidRPr="00C43892">
              <w:t>1</w:t>
            </w:r>
          </w:p>
        </w:tc>
      </w:tr>
      <w:tr w:rsidR="00D32072" w:rsidRPr="00C43892" w14:paraId="35AA97C2" w14:textId="77777777" w:rsidTr="009846EA">
        <w:trPr>
          <w:trHeight w:val="283"/>
        </w:trPr>
        <w:tc>
          <w:tcPr>
            <w:tcW w:w="272" w:type="pct"/>
          </w:tcPr>
          <w:p w14:paraId="6C08746C" w14:textId="77777777" w:rsidR="00D32072" w:rsidRPr="00C43892" w:rsidRDefault="00D32072" w:rsidP="009846EA">
            <w:pPr>
              <w:jc w:val="center"/>
            </w:pPr>
            <w:r w:rsidRPr="00C43892">
              <w:t>7.</w:t>
            </w:r>
          </w:p>
        </w:tc>
        <w:tc>
          <w:tcPr>
            <w:tcW w:w="3936" w:type="pct"/>
            <w:gridSpan w:val="2"/>
          </w:tcPr>
          <w:p w14:paraId="1B6744E7" w14:textId="77777777" w:rsidR="00D32072" w:rsidRPr="00C43892" w:rsidRDefault="00D32072" w:rsidP="007E7AAE">
            <w:pPr>
              <w:pStyle w:val="ListParagraph"/>
              <w:ind w:left="0"/>
              <w:rPr>
                <w:noProof/>
                <w:lang w:eastAsia="zh-TW"/>
              </w:rPr>
            </w:pPr>
            <w:r w:rsidRPr="00C43892">
              <w:t>Estimate the sweetness level of stevia.</w:t>
            </w:r>
          </w:p>
        </w:tc>
        <w:tc>
          <w:tcPr>
            <w:tcW w:w="319" w:type="pct"/>
          </w:tcPr>
          <w:p w14:paraId="63CB1A86" w14:textId="77777777" w:rsidR="00D32072" w:rsidRPr="00C43892" w:rsidRDefault="00D32072" w:rsidP="009846EA">
            <w:pPr>
              <w:jc w:val="center"/>
            </w:pPr>
            <w:r w:rsidRPr="00C43892">
              <w:t>CO4</w:t>
            </w:r>
          </w:p>
        </w:tc>
        <w:tc>
          <w:tcPr>
            <w:tcW w:w="256" w:type="pct"/>
          </w:tcPr>
          <w:p w14:paraId="01C560E6" w14:textId="77777777" w:rsidR="00D32072" w:rsidRPr="00C43892" w:rsidRDefault="00D32072" w:rsidP="009846EA">
            <w:pPr>
              <w:jc w:val="center"/>
            </w:pPr>
            <w:r w:rsidRPr="00C43892">
              <w:t>U</w:t>
            </w:r>
          </w:p>
        </w:tc>
        <w:tc>
          <w:tcPr>
            <w:tcW w:w="217" w:type="pct"/>
          </w:tcPr>
          <w:p w14:paraId="0C22FF58" w14:textId="77777777" w:rsidR="00D32072" w:rsidRPr="00C43892" w:rsidRDefault="00D32072" w:rsidP="009846EA">
            <w:pPr>
              <w:jc w:val="center"/>
            </w:pPr>
            <w:r w:rsidRPr="00C43892">
              <w:t>1</w:t>
            </w:r>
          </w:p>
        </w:tc>
      </w:tr>
      <w:tr w:rsidR="00D32072" w:rsidRPr="00C43892" w14:paraId="3058EA2D" w14:textId="77777777" w:rsidTr="009846EA">
        <w:trPr>
          <w:trHeight w:val="283"/>
        </w:trPr>
        <w:tc>
          <w:tcPr>
            <w:tcW w:w="272" w:type="pct"/>
          </w:tcPr>
          <w:p w14:paraId="6C8CAE34" w14:textId="77777777" w:rsidR="00D32072" w:rsidRPr="00C43892" w:rsidRDefault="00D32072" w:rsidP="009846EA">
            <w:pPr>
              <w:jc w:val="center"/>
            </w:pPr>
            <w:r w:rsidRPr="00C43892">
              <w:t>8.</w:t>
            </w:r>
          </w:p>
        </w:tc>
        <w:tc>
          <w:tcPr>
            <w:tcW w:w="3936" w:type="pct"/>
            <w:gridSpan w:val="2"/>
          </w:tcPr>
          <w:p w14:paraId="6C03EF68" w14:textId="77777777" w:rsidR="00D32072" w:rsidRPr="00C43892" w:rsidRDefault="00D32072" w:rsidP="009846EA">
            <w:r w:rsidRPr="00C43892">
              <w:t>Define carbonation process.</w:t>
            </w:r>
          </w:p>
        </w:tc>
        <w:tc>
          <w:tcPr>
            <w:tcW w:w="319" w:type="pct"/>
          </w:tcPr>
          <w:p w14:paraId="6E0465FC" w14:textId="77777777" w:rsidR="00D32072" w:rsidRPr="00C43892" w:rsidRDefault="00D32072" w:rsidP="009846EA">
            <w:pPr>
              <w:jc w:val="center"/>
            </w:pPr>
            <w:r w:rsidRPr="00C43892">
              <w:t>CO4</w:t>
            </w:r>
          </w:p>
        </w:tc>
        <w:tc>
          <w:tcPr>
            <w:tcW w:w="256" w:type="pct"/>
          </w:tcPr>
          <w:p w14:paraId="39C96278" w14:textId="77777777" w:rsidR="00D32072" w:rsidRPr="00C43892" w:rsidRDefault="00D32072" w:rsidP="009846EA">
            <w:pPr>
              <w:jc w:val="center"/>
            </w:pPr>
            <w:r w:rsidRPr="00C43892">
              <w:t>R</w:t>
            </w:r>
          </w:p>
        </w:tc>
        <w:tc>
          <w:tcPr>
            <w:tcW w:w="217" w:type="pct"/>
          </w:tcPr>
          <w:p w14:paraId="7DD35B0D" w14:textId="77777777" w:rsidR="00D32072" w:rsidRPr="00C43892" w:rsidRDefault="00D32072" w:rsidP="009846EA">
            <w:pPr>
              <w:jc w:val="center"/>
            </w:pPr>
            <w:r w:rsidRPr="00C43892">
              <w:t>1</w:t>
            </w:r>
          </w:p>
        </w:tc>
      </w:tr>
      <w:tr w:rsidR="00D32072" w:rsidRPr="00C43892" w14:paraId="3A505D3E" w14:textId="77777777" w:rsidTr="009846EA">
        <w:trPr>
          <w:trHeight w:val="283"/>
        </w:trPr>
        <w:tc>
          <w:tcPr>
            <w:tcW w:w="272" w:type="pct"/>
          </w:tcPr>
          <w:p w14:paraId="5E1C7BEA" w14:textId="77777777" w:rsidR="00D32072" w:rsidRPr="00C43892" w:rsidRDefault="00D32072" w:rsidP="009846EA">
            <w:pPr>
              <w:jc w:val="center"/>
            </w:pPr>
            <w:r w:rsidRPr="00C43892">
              <w:t>9.</w:t>
            </w:r>
          </w:p>
        </w:tc>
        <w:tc>
          <w:tcPr>
            <w:tcW w:w="3936" w:type="pct"/>
            <w:gridSpan w:val="2"/>
          </w:tcPr>
          <w:p w14:paraId="05CAA95C" w14:textId="77777777" w:rsidR="00D32072" w:rsidRPr="00C43892" w:rsidRDefault="00D32072" w:rsidP="009846EA">
            <w:pPr>
              <w:pStyle w:val="ListParagraph"/>
              <w:ind w:left="0"/>
              <w:rPr>
                <w:noProof/>
                <w:lang w:eastAsia="zh-TW"/>
              </w:rPr>
            </w:pPr>
            <w:r w:rsidRPr="00C43892">
              <w:rPr>
                <w:noProof/>
                <w:lang w:eastAsia="zh-TW"/>
              </w:rPr>
              <w:t>Identify the reason for fat bloom in toffees.</w:t>
            </w:r>
          </w:p>
        </w:tc>
        <w:tc>
          <w:tcPr>
            <w:tcW w:w="319" w:type="pct"/>
          </w:tcPr>
          <w:p w14:paraId="4ACFF0BC" w14:textId="77777777" w:rsidR="00D32072" w:rsidRPr="00C43892" w:rsidRDefault="00D32072" w:rsidP="009846EA">
            <w:pPr>
              <w:jc w:val="center"/>
            </w:pPr>
            <w:r w:rsidRPr="00C43892">
              <w:t>CO5</w:t>
            </w:r>
          </w:p>
        </w:tc>
        <w:tc>
          <w:tcPr>
            <w:tcW w:w="256" w:type="pct"/>
          </w:tcPr>
          <w:p w14:paraId="26532C9F" w14:textId="77777777" w:rsidR="00D32072" w:rsidRPr="00C43892" w:rsidRDefault="00D32072" w:rsidP="009846EA">
            <w:pPr>
              <w:jc w:val="center"/>
            </w:pPr>
            <w:r w:rsidRPr="00C43892">
              <w:t>U</w:t>
            </w:r>
          </w:p>
        </w:tc>
        <w:tc>
          <w:tcPr>
            <w:tcW w:w="217" w:type="pct"/>
          </w:tcPr>
          <w:p w14:paraId="5FE39ECF" w14:textId="77777777" w:rsidR="00D32072" w:rsidRPr="00C43892" w:rsidRDefault="00D32072" w:rsidP="009846EA">
            <w:pPr>
              <w:jc w:val="center"/>
            </w:pPr>
            <w:r w:rsidRPr="00C43892">
              <w:t>1</w:t>
            </w:r>
          </w:p>
        </w:tc>
      </w:tr>
      <w:tr w:rsidR="00D32072" w:rsidRPr="00C43892" w14:paraId="37225830" w14:textId="77777777" w:rsidTr="009846EA">
        <w:trPr>
          <w:trHeight w:val="283"/>
        </w:trPr>
        <w:tc>
          <w:tcPr>
            <w:tcW w:w="272" w:type="pct"/>
          </w:tcPr>
          <w:p w14:paraId="3815D889" w14:textId="77777777" w:rsidR="00D32072" w:rsidRPr="00C43892" w:rsidRDefault="00D32072" w:rsidP="009846EA">
            <w:pPr>
              <w:jc w:val="center"/>
            </w:pPr>
            <w:r w:rsidRPr="00C43892">
              <w:t>10.</w:t>
            </w:r>
          </w:p>
        </w:tc>
        <w:tc>
          <w:tcPr>
            <w:tcW w:w="3936" w:type="pct"/>
            <w:gridSpan w:val="2"/>
          </w:tcPr>
          <w:p w14:paraId="3920BE69" w14:textId="77777777" w:rsidR="00D32072" w:rsidRPr="00C43892" w:rsidRDefault="00D32072" w:rsidP="005323A9">
            <w:r w:rsidRPr="00C43892">
              <w:t>Predict the level of sugar concentration in chocolates.</w:t>
            </w:r>
          </w:p>
        </w:tc>
        <w:tc>
          <w:tcPr>
            <w:tcW w:w="319" w:type="pct"/>
          </w:tcPr>
          <w:p w14:paraId="3835964A" w14:textId="77777777" w:rsidR="00D32072" w:rsidRPr="00C43892" w:rsidRDefault="00D32072" w:rsidP="009846EA">
            <w:pPr>
              <w:jc w:val="center"/>
            </w:pPr>
            <w:r w:rsidRPr="00C43892">
              <w:t>CO6</w:t>
            </w:r>
          </w:p>
        </w:tc>
        <w:tc>
          <w:tcPr>
            <w:tcW w:w="256" w:type="pct"/>
          </w:tcPr>
          <w:p w14:paraId="7AD36E0B" w14:textId="77777777" w:rsidR="00D32072" w:rsidRPr="00C43892" w:rsidRDefault="00D32072" w:rsidP="009846EA">
            <w:pPr>
              <w:jc w:val="center"/>
            </w:pPr>
            <w:r w:rsidRPr="00C43892">
              <w:t>U</w:t>
            </w:r>
          </w:p>
        </w:tc>
        <w:tc>
          <w:tcPr>
            <w:tcW w:w="217" w:type="pct"/>
          </w:tcPr>
          <w:p w14:paraId="1C31A20C" w14:textId="77777777" w:rsidR="00D32072" w:rsidRPr="00C43892" w:rsidRDefault="00D32072" w:rsidP="009846EA">
            <w:pPr>
              <w:jc w:val="center"/>
            </w:pPr>
            <w:r w:rsidRPr="00C43892">
              <w:t>1</w:t>
            </w:r>
          </w:p>
        </w:tc>
      </w:tr>
      <w:tr w:rsidR="00D32072" w:rsidRPr="00C43892" w14:paraId="36BCFA4E" w14:textId="77777777" w:rsidTr="00F94208">
        <w:trPr>
          <w:trHeight w:val="552"/>
        </w:trPr>
        <w:tc>
          <w:tcPr>
            <w:tcW w:w="5000" w:type="pct"/>
            <w:gridSpan w:val="6"/>
            <w:vAlign w:val="center"/>
          </w:tcPr>
          <w:p w14:paraId="3B9DFB43" w14:textId="77777777" w:rsidR="00D32072" w:rsidRPr="00C43892" w:rsidRDefault="00D32072" w:rsidP="009846EA">
            <w:pPr>
              <w:jc w:val="center"/>
              <w:rPr>
                <w:b/>
              </w:rPr>
            </w:pPr>
            <w:r w:rsidRPr="00C43892">
              <w:rPr>
                <w:b/>
              </w:rPr>
              <w:t>PART – B (6 X 3 = 18 MARKS)</w:t>
            </w:r>
          </w:p>
        </w:tc>
      </w:tr>
      <w:tr w:rsidR="00D32072" w:rsidRPr="00C43892" w14:paraId="23DC1476" w14:textId="77777777" w:rsidTr="009846EA">
        <w:trPr>
          <w:trHeight w:val="283"/>
        </w:trPr>
        <w:tc>
          <w:tcPr>
            <w:tcW w:w="272" w:type="pct"/>
          </w:tcPr>
          <w:p w14:paraId="0ADB4853" w14:textId="77777777" w:rsidR="00D32072" w:rsidRPr="00C43892" w:rsidRDefault="00D32072" w:rsidP="009846EA">
            <w:pPr>
              <w:pStyle w:val="NoSpacing"/>
              <w:jc w:val="center"/>
            </w:pPr>
            <w:r w:rsidRPr="00C43892">
              <w:t>11.</w:t>
            </w:r>
          </w:p>
        </w:tc>
        <w:tc>
          <w:tcPr>
            <w:tcW w:w="3936" w:type="pct"/>
            <w:gridSpan w:val="2"/>
          </w:tcPr>
          <w:p w14:paraId="19723E4B" w14:textId="77777777" w:rsidR="00D32072" w:rsidRPr="00C43892" w:rsidRDefault="00D32072" w:rsidP="00042A0A">
            <w:pPr>
              <w:pStyle w:val="NoSpacing"/>
            </w:pPr>
            <w:r w:rsidRPr="00C43892">
              <w:t xml:space="preserve">Describe - </w:t>
            </w:r>
            <w:r>
              <w:t>S</w:t>
            </w:r>
            <w:r w:rsidRPr="00C43892">
              <w:t>emolina and Farina.</w:t>
            </w:r>
          </w:p>
        </w:tc>
        <w:tc>
          <w:tcPr>
            <w:tcW w:w="319" w:type="pct"/>
          </w:tcPr>
          <w:p w14:paraId="4ECC882E" w14:textId="77777777" w:rsidR="00D32072" w:rsidRPr="00C43892" w:rsidRDefault="00D32072" w:rsidP="009846EA">
            <w:pPr>
              <w:pStyle w:val="NoSpacing"/>
              <w:jc w:val="center"/>
            </w:pPr>
            <w:r w:rsidRPr="00C43892">
              <w:t>CO1</w:t>
            </w:r>
          </w:p>
        </w:tc>
        <w:tc>
          <w:tcPr>
            <w:tcW w:w="256" w:type="pct"/>
          </w:tcPr>
          <w:p w14:paraId="17912AC0" w14:textId="77777777" w:rsidR="00D32072" w:rsidRPr="00C43892" w:rsidRDefault="00D32072" w:rsidP="009846EA">
            <w:pPr>
              <w:pStyle w:val="NoSpacing"/>
              <w:jc w:val="center"/>
            </w:pPr>
            <w:r w:rsidRPr="00C43892">
              <w:t>An</w:t>
            </w:r>
          </w:p>
        </w:tc>
        <w:tc>
          <w:tcPr>
            <w:tcW w:w="217" w:type="pct"/>
          </w:tcPr>
          <w:p w14:paraId="3721B9A7" w14:textId="77777777" w:rsidR="00D32072" w:rsidRPr="00C43892" w:rsidRDefault="00D32072" w:rsidP="009846EA">
            <w:pPr>
              <w:pStyle w:val="NoSpacing"/>
              <w:jc w:val="center"/>
            </w:pPr>
            <w:r w:rsidRPr="00C43892">
              <w:t>3</w:t>
            </w:r>
          </w:p>
        </w:tc>
      </w:tr>
      <w:tr w:rsidR="00D32072" w:rsidRPr="00C43892" w14:paraId="07323FC8" w14:textId="77777777" w:rsidTr="009846EA">
        <w:trPr>
          <w:trHeight w:val="283"/>
        </w:trPr>
        <w:tc>
          <w:tcPr>
            <w:tcW w:w="272" w:type="pct"/>
          </w:tcPr>
          <w:p w14:paraId="4D09AFB5" w14:textId="77777777" w:rsidR="00D32072" w:rsidRPr="00C43892" w:rsidRDefault="00D32072" w:rsidP="009846EA">
            <w:pPr>
              <w:pStyle w:val="NoSpacing"/>
              <w:jc w:val="center"/>
            </w:pPr>
            <w:r w:rsidRPr="00C43892">
              <w:t>12.</w:t>
            </w:r>
          </w:p>
        </w:tc>
        <w:tc>
          <w:tcPr>
            <w:tcW w:w="3936" w:type="pct"/>
            <w:gridSpan w:val="2"/>
          </w:tcPr>
          <w:p w14:paraId="07A69F7B" w14:textId="77777777" w:rsidR="00D32072" w:rsidRPr="00C43892" w:rsidRDefault="00D32072" w:rsidP="00126313">
            <w:pPr>
              <w:pStyle w:val="NoSpacing"/>
            </w:pPr>
            <w:r w:rsidRPr="00C43892">
              <w:t>Distinguish between french knife and paring knife.</w:t>
            </w:r>
          </w:p>
        </w:tc>
        <w:tc>
          <w:tcPr>
            <w:tcW w:w="319" w:type="pct"/>
          </w:tcPr>
          <w:p w14:paraId="1E40D44E" w14:textId="77777777" w:rsidR="00D32072" w:rsidRPr="00C43892" w:rsidRDefault="00D32072" w:rsidP="009846EA">
            <w:pPr>
              <w:pStyle w:val="NoSpacing"/>
              <w:jc w:val="center"/>
            </w:pPr>
            <w:r w:rsidRPr="00C43892">
              <w:t>CO2</w:t>
            </w:r>
          </w:p>
        </w:tc>
        <w:tc>
          <w:tcPr>
            <w:tcW w:w="256" w:type="pct"/>
          </w:tcPr>
          <w:p w14:paraId="381D64AA" w14:textId="77777777" w:rsidR="00D32072" w:rsidRPr="00C43892" w:rsidRDefault="00D32072" w:rsidP="009846EA">
            <w:pPr>
              <w:pStyle w:val="NoSpacing"/>
              <w:jc w:val="center"/>
            </w:pPr>
            <w:r w:rsidRPr="00C43892">
              <w:t>U</w:t>
            </w:r>
          </w:p>
        </w:tc>
        <w:tc>
          <w:tcPr>
            <w:tcW w:w="217" w:type="pct"/>
          </w:tcPr>
          <w:p w14:paraId="5AABADAA" w14:textId="77777777" w:rsidR="00D32072" w:rsidRPr="00C43892" w:rsidRDefault="00D32072" w:rsidP="009846EA">
            <w:pPr>
              <w:pStyle w:val="NoSpacing"/>
              <w:jc w:val="center"/>
            </w:pPr>
            <w:r w:rsidRPr="00C43892">
              <w:t>3</w:t>
            </w:r>
          </w:p>
        </w:tc>
      </w:tr>
      <w:tr w:rsidR="00D32072" w:rsidRPr="00C43892" w14:paraId="5032DABA" w14:textId="77777777" w:rsidTr="009846EA">
        <w:trPr>
          <w:trHeight w:val="283"/>
        </w:trPr>
        <w:tc>
          <w:tcPr>
            <w:tcW w:w="272" w:type="pct"/>
          </w:tcPr>
          <w:p w14:paraId="2DC59A26" w14:textId="77777777" w:rsidR="00D32072" w:rsidRPr="00C43892" w:rsidRDefault="00D32072" w:rsidP="009846EA">
            <w:pPr>
              <w:pStyle w:val="NoSpacing"/>
              <w:jc w:val="center"/>
            </w:pPr>
            <w:r w:rsidRPr="00C43892">
              <w:t>13.</w:t>
            </w:r>
          </w:p>
        </w:tc>
        <w:tc>
          <w:tcPr>
            <w:tcW w:w="3936" w:type="pct"/>
            <w:gridSpan w:val="2"/>
          </w:tcPr>
          <w:p w14:paraId="10B76A04" w14:textId="77777777" w:rsidR="00D32072" w:rsidRPr="00C43892" w:rsidRDefault="00D32072" w:rsidP="005323A9">
            <w:pPr>
              <w:pStyle w:val="NoSpacing"/>
            </w:pPr>
            <w:r w:rsidRPr="00C43892">
              <w:t>Enumerate the applications of enzymes in biscuit production.</w:t>
            </w:r>
          </w:p>
        </w:tc>
        <w:tc>
          <w:tcPr>
            <w:tcW w:w="319" w:type="pct"/>
          </w:tcPr>
          <w:p w14:paraId="676AD67F" w14:textId="77777777" w:rsidR="00D32072" w:rsidRPr="00C43892" w:rsidRDefault="00D32072" w:rsidP="009846EA">
            <w:pPr>
              <w:pStyle w:val="NoSpacing"/>
              <w:jc w:val="center"/>
            </w:pPr>
            <w:r w:rsidRPr="00C43892">
              <w:t>CO3</w:t>
            </w:r>
          </w:p>
        </w:tc>
        <w:tc>
          <w:tcPr>
            <w:tcW w:w="256" w:type="pct"/>
          </w:tcPr>
          <w:p w14:paraId="08B3A513" w14:textId="77777777" w:rsidR="00D32072" w:rsidRPr="00C43892" w:rsidRDefault="00D32072" w:rsidP="009846EA">
            <w:pPr>
              <w:pStyle w:val="NoSpacing"/>
              <w:jc w:val="center"/>
            </w:pPr>
            <w:r w:rsidRPr="00C43892">
              <w:t>An</w:t>
            </w:r>
          </w:p>
        </w:tc>
        <w:tc>
          <w:tcPr>
            <w:tcW w:w="217" w:type="pct"/>
          </w:tcPr>
          <w:p w14:paraId="6ED082B2" w14:textId="77777777" w:rsidR="00D32072" w:rsidRPr="00C43892" w:rsidRDefault="00D32072" w:rsidP="009846EA">
            <w:pPr>
              <w:pStyle w:val="NoSpacing"/>
              <w:jc w:val="center"/>
            </w:pPr>
            <w:r w:rsidRPr="00C43892">
              <w:t>3</w:t>
            </w:r>
          </w:p>
        </w:tc>
      </w:tr>
      <w:tr w:rsidR="00D32072" w:rsidRPr="00C43892" w14:paraId="1AFA9DD0" w14:textId="77777777" w:rsidTr="009846EA">
        <w:trPr>
          <w:trHeight w:val="283"/>
        </w:trPr>
        <w:tc>
          <w:tcPr>
            <w:tcW w:w="272" w:type="pct"/>
          </w:tcPr>
          <w:p w14:paraId="49FDF959" w14:textId="77777777" w:rsidR="00D32072" w:rsidRPr="00C43892" w:rsidRDefault="00D32072" w:rsidP="009846EA">
            <w:pPr>
              <w:pStyle w:val="NoSpacing"/>
              <w:jc w:val="center"/>
            </w:pPr>
            <w:r w:rsidRPr="00C43892">
              <w:t>14.</w:t>
            </w:r>
          </w:p>
        </w:tc>
        <w:tc>
          <w:tcPr>
            <w:tcW w:w="3936" w:type="pct"/>
            <w:gridSpan w:val="2"/>
          </w:tcPr>
          <w:p w14:paraId="2F5394C3" w14:textId="77777777" w:rsidR="00D32072" w:rsidRPr="00C43892" w:rsidRDefault="00D32072" w:rsidP="00DE5D78">
            <w:pPr>
              <w:pStyle w:val="NoSpacing"/>
            </w:pPr>
            <w:r w:rsidRPr="00C43892">
              <w:t>Examine the quality of packaging in the production of carbonated beverages.</w:t>
            </w:r>
          </w:p>
        </w:tc>
        <w:tc>
          <w:tcPr>
            <w:tcW w:w="319" w:type="pct"/>
          </w:tcPr>
          <w:p w14:paraId="347ED6FB" w14:textId="77777777" w:rsidR="00D32072" w:rsidRPr="00C43892" w:rsidRDefault="00D32072" w:rsidP="009846EA">
            <w:pPr>
              <w:pStyle w:val="NoSpacing"/>
              <w:jc w:val="center"/>
            </w:pPr>
            <w:r w:rsidRPr="00C43892">
              <w:t>CO4</w:t>
            </w:r>
          </w:p>
        </w:tc>
        <w:tc>
          <w:tcPr>
            <w:tcW w:w="256" w:type="pct"/>
          </w:tcPr>
          <w:p w14:paraId="010A225F" w14:textId="77777777" w:rsidR="00D32072" w:rsidRPr="00C43892" w:rsidRDefault="00D32072" w:rsidP="009846EA">
            <w:pPr>
              <w:pStyle w:val="NoSpacing"/>
              <w:jc w:val="center"/>
            </w:pPr>
            <w:r w:rsidRPr="00C43892">
              <w:t>U</w:t>
            </w:r>
          </w:p>
        </w:tc>
        <w:tc>
          <w:tcPr>
            <w:tcW w:w="217" w:type="pct"/>
          </w:tcPr>
          <w:p w14:paraId="7CD5390D" w14:textId="77777777" w:rsidR="00D32072" w:rsidRPr="00C43892" w:rsidRDefault="00D32072" w:rsidP="009846EA">
            <w:pPr>
              <w:pStyle w:val="NoSpacing"/>
              <w:jc w:val="center"/>
            </w:pPr>
            <w:r w:rsidRPr="00C43892">
              <w:t>3</w:t>
            </w:r>
          </w:p>
        </w:tc>
      </w:tr>
      <w:tr w:rsidR="00D32072" w:rsidRPr="00C43892" w14:paraId="3671E922" w14:textId="77777777" w:rsidTr="009846EA">
        <w:trPr>
          <w:trHeight w:val="283"/>
        </w:trPr>
        <w:tc>
          <w:tcPr>
            <w:tcW w:w="272" w:type="pct"/>
          </w:tcPr>
          <w:p w14:paraId="1B84FDC5" w14:textId="77777777" w:rsidR="00D32072" w:rsidRPr="00C43892" w:rsidRDefault="00D32072" w:rsidP="009846EA">
            <w:pPr>
              <w:pStyle w:val="NoSpacing"/>
              <w:jc w:val="center"/>
            </w:pPr>
            <w:r w:rsidRPr="00C43892">
              <w:t>15.</w:t>
            </w:r>
          </w:p>
        </w:tc>
        <w:tc>
          <w:tcPr>
            <w:tcW w:w="3936" w:type="pct"/>
            <w:gridSpan w:val="2"/>
          </w:tcPr>
          <w:p w14:paraId="580833CD" w14:textId="77777777" w:rsidR="00D32072" w:rsidRPr="00C43892" w:rsidRDefault="00D32072" w:rsidP="00042A0A">
            <w:pPr>
              <w:pStyle w:val="NoSpacing"/>
            </w:pPr>
            <w:r w:rsidRPr="00C43892">
              <w:t xml:space="preserve">Analyze the </w:t>
            </w:r>
            <w:r>
              <w:t>us</w:t>
            </w:r>
            <w:r w:rsidRPr="00C43892">
              <w:t>age of encapsulation technology.</w:t>
            </w:r>
          </w:p>
        </w:tc>
        <w:tc>
          <w:tcPr>
            <w:tcW w:w="319" w:type="pct"/>
          </w:tcPr>
          <w:p w14:paraId="4DB81304" w14:textId="77777777" w:rsidR="00D32072" w:rsidRPr="00C43892" w:rsidRDefault="00D32072" w:rsidP="009846EA">
            <w:pPr>
              <w:pStyle w:val="NoSpacing"/>
              <w:jc w:val="center"/>
            </w:pPr>
            <w:r w:rsidRPr="00C43892">
              <w:t>CO5</w:t>
            </w:r>
          </w:p>
        </w:tc>
        <w:tc>
          <w:tcPr>
            <w:tcW w:w="256" w:type="pct"/>
          </w:tcPr>
          <w:p w14:paraId="29BE6E99" w14:textId="77777777" w:rsidR="00D32072" w:rsidRPr="00C43892" w:rsidRDefault="00D32072" w:rsidP="009846EA">
            <w:pPr>
              <w:pStyle w:val="NoSpacing"/>
              <w:jc w:val="center"/>
            </w:pPr>
            <w:r w:rsidRPr="00C43892">
              <w:t>An</w:t>
            </w:r>
          </w:p>
        </w:tc>
        <w:tc>
          <w:tcPr>
            <w:tcW w:w="217" w:type="pct"/>
          </w:tcPr>
          <w:p w14:paraId="09A5BDE0" w14:textId="77777777" w:rsidR="00D32072" w:rsidRPr="00C43892" w:rsidRDefault="00D32072" w:rsidP="009846EA">
            <w:pPr>
              <w:pStyle w:val="NoSpacing"/>
              <w:jc w:val="center"/>
            </w:pPr>
            <w:r w:rsidRPr="00C43892">
              <w:t>3</w:t>
            </w:r>
          </w:p>
        </w:tc>
      </w:tr>
      <w:tr w:rsidR="00D32072" w:rsidRPr="00C43892" w14:paraId="0E5B18CF" w14:textId="77777777" w:rsidTr="009846EA">
        <w:trPr>
          <w:trHeight w:val="283"/>
        </w:trPr>
        <w:tc>
          <w:tcPr>
            <w:tcW w:w="272" w:type="pct"/>
          </w:tcPr>
          <w:p w14:paraId="4B097E04" w14:textId="77777777" w:rsidR="00D32072" w:rsidRPr="00C43892" w:rsidRDefault="00D32072" w:rsidP="009846EA">
            <w:pPr>
              <w:pStyle w:val="NoSpacing"/>
              <w:jc w:val="center"/>
            </w:pPr>
            <w:r w:rsidRPr="00C43892">
              <w:t>16.</w:t>
            </w:r>
          </w:p>
        </w:tc>
        <w:tc>
          <w:tcPr>
            <w:tcW w:w="3936" w:type="pct"/>
            <w:gridSpan w:val="2"/>
          </w:tcPr>
          <w:p w14:paraId="46342FED" w14:textId="77777777" w:rsidR="00D32072" w:rsidRPr="00C43892" w:rsidRDefault="00D32072" w:rsidP="00DE5D78">
            <w:pPr>
              <w:pStyle w:val="NoSpacing"/>
              <w:tabs>
                <w:tab w:val="left" w:pos="1152"/>
              </w:tabs>
            </w:pPr>
            <w:r w:rsidRPr="00C43892">
              <w:t xml:space="preserve">Identify quality aspects in aerated confectionery technology.  </w:t>
            </w:r>
          </w:p>
        </w:tc>
        <w:tc>
          <w:tcPr>
            <w:tcW w:w="319" w:type="pct"/>
          </w:tcPr>
          <w:p w14:paraId="5B1F7415" w14:textId="77777777" w:rsidR="00D32072" w:rsidRPr="00C43892" w:rsidRDefault="00D32072" w:rsidP="009846EA">
            <w:pPr>
              <w:pStyle w:val="NoSpacing"/>
              <w:jc w:val="center"/>
            </w:pPr>
            <w:r w:rsidRPr="00C43892">
              <w:t>CO6</w:t>
            </w:r>
          </w:p>
        </w:tc>
        <w:tc>
          <w:tcPr>
            <w:tcW w:w="256" w:type="pct"/>
          </w:tcPr>
          <w:p w14:paraId="60B5336D" w14:textId="77777777" w:rsidR="00D32072" w:rsidRPr="00C43892" w:rsidRDefault="00D32072" w:rsidP="009846EA">
            <w:pPr>
              <w:pStyle w:val="NoSpacing"/>
              <w:jc w:val="center"/>
            </w:pPr>
            <w:r w:rsidRPr="00C43892">
              <w:t>U</w:t>
            </w:r>
          </w:p>
        </w:tc>
        <w:tc>
          <w:tcPr>
            <w:tcW w:w="217" w:type="pct"/>
          </w:tcPr>
          <w:p w14:paraId="2282C8B9" w14:textId="77777777" w:rsidR="00D32072" w:rsidRPr="00C43892" w:rsidRDefault="00D32072" w:rsidP="009846EA">
            <w:pPr>
              <w:pStyle w:val="NoSpacing"/>
              <w:jc w:val="center"/>
            </w:pPr>
            <w:r w:rsidRPr="00C43892">
              <w:t>3</w:t>
            </w:r>
          </w:p>
        </w:tc>
      </w:tr>
      <w:tr w:rsidR="00D32072" w:rsidRPr="00C43892" w14:paraId="3BBF962C" w14:textId="77777777" w:rsidTr="00517D3B">
        <w:trPr>
          <w:trHeight w:val="552"/>
        </w:trPr>
        <w:tc>
          <w:tcPr>
            <w:tcW w:w="5000" w:type="pct"/>
            <w:gridSpan w:val="6"/>
          </w:tcPr>
          <w:p w14:paraId="57D36822" w14:textId="77777777" w:rsidR="00D32072" w:rsidRPr="00C43892" w:rsidRDefault="00D32072" w:rsidP="009846EA">
            <w:pPr>
              <w:jc w:val="center"/>
              <w:rPr>
                <w:b/>
              </w:rPr>
            </w:pPr>
            <w:r w:rsidRPr="00C43892">
              <w:rPr>
                <w:b/>
              </w:rPr>
              <w:t>PART – C (6 X 12 = 72 MARKS)</w:t>
            </w:r>
          </w:p>
          <w:p w14:paraId="644EBD43" w14:textId="77777777" w:rsidR="00D32072" w:rsidRPr="00C43892" w:rsidRDefault="00D32072" w:rsidP="009846EA">
            <w:pPr>
              <w:jc w:val="center"/>
              <w:rPr>
                <w:b/>
              </w:rPr>
            </w:pPr>
            <w:r w:rsidRPr="00C43892">
              <w:rPr>
                <w:b/>
              </w:rPr>
              <w:t>(Answer any five Questions from Q. No. 17 to 23, Q. No. 24 is Compulsory)</w:t>
            </w:r>
          </w:p>
        </w:tc>
      </w:tr>
      <w:tr w:rsidR="00D32072" w:rsidRPr="00C43892" w14:paraId="01910308" w14:textId="77777777" w:rsidTr="00A61C0D">
        <w:trPr>
          <w:trHeight w:val="283"/>
        </w:trPr>
        <w:tc>
          <w:tcPr>
            <w:tcW w:w="272" w:type="pct"/>
          </w:tcPr>
          <w:p w14:paraId="3FF0DFDD" w14:textId="77777777" w:rsidR="00D32072" w:rsidRPr="00C43892" w:rsidRDefault="00D32072" w:rsidP="00D04339">
            <w:pPr>
              <w:jc w:val="center"/>
            </w:pPr>
            <w:r w:rsidRPr="00C43892">
              <w:t>17.</w:t>
            </w:r>
          </w:p>
        </w:tc>
        <w:tc>
          <w:tcPr>
            <w:tcW w:w="189" w:type="pct"/>
          </w:tcPr>
          <w:p w14:paraId="16C8FEE0" w14:textId="77777777" w:rsidR="00D32072" w:rsidRPr="00C43892" w:rsidRDefault="00D32072" w:rsidP="00D04339">
            <w:pPr>
              <w:jc w:val="center"/>
            </w:pPr>
            <w:r w:rsidRPr="00C43892">
              <w:t>a.</w:t>
            </w:r>
          </w:p>
        </w:tc>
        <w:tc>
          <w:tcPr>
            <w:tcW w:w="3747" w:type="pct"/>
            <w:vAlign w:val="center"/>
          </w:tcPr>
          <w:p w14:paraId="37E685D5" w14:textId="77777777" w:rsidR="00D32072" w:rsidRPr="00C43892" w:rsidRDefault="00D32072" w:rsidP="00D04339">
            <w:r w:rsidRPr="00C43892">
              <w:t>Examine any three tests used to check the quality of wheat flour.</w:t>
            </w:r>
          </w:p>
        </w:tc>
        <w:tc>
          <w:tcPr>
            <w:tcW w:w="319" w:type="pct"/>
          </w:tcPr>
          <w:p w14:paraId="21A90789" w14:textId="77777777" w:rsidR="00D32072" w:rsidRPr="00C43892" w:rsidRDefault="00D32072" w:rsidP="00D04339">
            <w:pPr>
              <w:jc w:val="center"/>
            </w:pPr>
            <w:r w:rsidRPr="00C43892">
              <w:t>CO1</w:t>
            </w:r>
          </w:p>
        </w:tc>
        <w:tc>
          <w:tcPr>
            <w:tcW w:w="256" w:type="pct"/>
          </w:tcPr>
          <w:p w14:paraId="6C92CD5C" w14:textId="77777777" w:rsidR="00D32072" w:rsidRPr="00C43892" w:rsidRDefault="00D32072" w:rsidP="00196E81">
            <w:r w:rsidRPr="00C43892">
              <w:t xml:space="preserve"> A</w:t>
            </w:r>
          </w:p>
        </w:tc>
        <w:tc>
          <w:tcPr>
            <w:tcW w:w="217" w:type="pct"/>
          </w:tcPr>
          <w:p w14:paraId="56DD4446" w14:textId="77777777" w:rsidR="00D32072" w:rsidRPr="00C43892" w:rsidRDefault="00D32072" w:rsidP="00D04339">
            <w:pPr>
              <w:jc w:val="center"/>
            </w:pPr>
            <w:r w:rsidRPr="00C43892">
              <w:t>6</w:t>
            </w:r>
          </w:p>
        </w:tc>
      </w:tr>
      <w:tr w:rsidR="00D32072" w:rsidRPr="00C43892" w14:paraId="5CAE2F5A" w14:textId="77777777" w:rsidTr="00540534">
        <w:trPr>
          <w:trHeight w:val="283"/>
        </w:trPr>
        <w:tc>
          <w:tcPr>
            <w:tcW w:w="272" w:type="pct"/>
          </w:tcPr>
          <w:p w14:paraId="332DF5F7" w14:textId="77777777" w:rsidR="00D32072" w:rsidRPr="00C43892" w:rsidRDefault="00D32072" w:rsidP="00947106">
            <w:pPr>
              <w:jc w:val="center"/>
            </w:pPr>
          </w:p>
        </w:tc>
        <w:tc>
          <w:tcPr>
            <w:tcW w:w="189" w:type="pct"/>
          </w:tcPr>
          <w:p w14:paraId="0541D715" w14:textId="77777777" w:rsidR="00D32072" w:rsidRPr="00C43892" w:rsidRDefault="00D32072" w:rsidP="00947106">
            <w:pPr>
              <w:jc w:val="center"/>
            </w:pPr>
            <w:r w:rsidRPr="00C43892">
              <w:t>b.</w:t>
            </w:r>
          </w:p>
        </w:tc>
        <w:tc>
          <w:tcPr>
            <w:tcW w:w="3747" w:type="pct"/>
            <w:vAlign w:val="center"/>
          </w:tcPr>
          <w:p w14:paraId="49E4F125" w14:textId="77777777" w:rsidR="00D32072" w:rsidRPr="00C43892" w:rsidRDefault="00D32072" w:rsidP="00947106">
            <w:pPr>
              <w:rPr>
                <w:bCs/>
              </w:rPr>
            </w:pPr>
            <w:r w:rsidRPr="00C43892">
              <w:rPr>
                <w:color w:val="000000"/>
              </w:rPr>
              <w:t>Identify the various flour grades available to bakers.</w:t>
            </w:r>
          </w:p>
        </w:tc>
        <w:tc>
          <w:tcPr>
            <w:tcW w:w="319" w:type="pct"/>
          </w:tcPr>
          <w:p w14:paraId="6F03F696" w14:textId="77777777" w:rsidR="00D32072" w:rsidRPr="00C43892" w:rsidRDefault="00D32072" w:rsidP="00947106">
            <w:pPr>
              <w:jc w:val="center"/>
            </w:pPr>
            <w:r w:rsidRPr="00C43892">
              <w:t>CO1</w:t>
            </w:r>
          </w:p>
        </w:tc>
        <w:tc>
          <w:tcPr>
            <w:tcW w:w="256" w:type="pct"/>
          </w:tcPr>
          <w:p w14:paraId="0617CE6F" w14:textId="77777777" w:rsidR="00D32072" w:rsidRPr="00C43892" w:rsidRDefault="00D32072" w:rsidP="00947106">
            <w:pPr>
              <w:jc w:val="center"/>
            </w:pPr>
            <w:r w:rsidRPr="00C43892">
              <w:t>U</w:t>
            </w:r>
          </w:p>
        </w:tc>
        <w:tc>
          <w:tcPr>
            <w:tcW w:w="217" w:type="pct"/>
          </w:tcPr>
          <w:p w14:paraId="5A572834" w14:textId="77777777" w:rsidR="00D32072" w:rsidRPr="00C43892" w:rsidRDefault="00D32072" w:rsidP="00947106">
            <w:pPr>
              <w:jc w:val="center"/>
            </w:pPr>
            <w:r w:rsidRPr="00C43892">
              <w:t>6</w:t>
            </w:r>
          </w:p>
        </w:tc>
      </w:tr>
      <w:tr w:rsidR="00D32072" w:rsidRPr="00C43892" w14:paraId="47AC320E" w14:textId="77777777" w:rsidTr="00C321C3">
        <w:trPr>
          <w:trHeight w:val="283"/>
        </w:trPr>
        <w:tc>
          <w:tcPr>
            <w:tcW w:w="272" w:type="pct"/>
          </w:tcPr>
          <w:p w14:paraId="215B6F15" w14:textId="77777777" w:rsidR="00D32072" w:rsidRPr="00C43892" w:rsidRDefault="00D32072" w:rsidP="00947106">
            <w:pPr>
              <w:jc w:val="center"/>
            </w:pPr>
          </w:p>
        </w:tc>
        <w:tc>
          <w:tcPr>
            <w:tcW w:w="189" w:type="pct"/>
          </w:tcPr>
          <w:p w14:paraId="4BC134DF" w14:textId="77777777" w:rsidR="00D32072" w:rsidRPr="00C43892" w:rsidRDefault="00D32072" w:rsidP="00947106">
            <w:pPr>
              <w:jc w:val="center"/>
            </w:pPr>
          </w:p>
        </w:tc>
        <w:tc>
          <w:tcPr>
            <w:tcW w:w="3747" w:type="pct"/>
          </w:tcPr>
          <w:p w14:paraId="4E162A59" w14:textId="77777777" w:rsidR="00D32072" w:rsidRPr="00C43892" w:rsidRDefault="00D32072" w:rsidP="00947106"/>
        </w:tc>
        <w:tc>
          <w:tcPr>
            <w:tcW w:w="319" w:type="pct"/>
          </w:tcPr>
          <w:p w14:paraId="43638248" w14:textId="77777777" w:rsidR="00D32072" w:rsidRPr="00C43892" w:rsidRDefault="00D32072" w:rsidP="00947106">
            <w:pPr>
              <w:jc w:val="center"/>
            </w:pPr>
          </w:p>
        </w:tc>
        <w:tc>
          <w:tcPr>
            <w:tcW w:w="256" w:type="pct"/>
          </w:tcPr>
          <w:p w14:paraId="5B89D7DA" w14:textId="77777777" w:rsidR="00D32072" w:rsidRPr="00C43892" w:rsidRDefault="00D32072" w:rsidP="00947106">
            <w:pPr>
              <w:jc w:val="center"/>
            </w:pPr>
          </w:p>
        </w:tc>
        <w:tc>
          <w:tcPr>
            <w:tcW w:w="217" w:type="pct"/>
          </w:tcPr>
          <w:p w14:paraId="522A9BEA" w14:textId="77777777" w:rsidR="00D32072" w:rsidRPr="00C43892" w:rsidRDefault="00D32072" w:rsidP="00947106">
            <w:pPr>
              <w:jc w:val="center"/>
            </w:pPr>
          </w:p>
        </w:tc>
      </w:tr>
      <w:tr w:rsidR="00D32072" w:rsidRPr="00C43892" w14:paraId="100CA335" w14:textId="77777777" w:rsidTr="00FA1414">
        <w:trPr>
          <w:trHeight w:val="283"/>
        </w:trPr>
        <w:tc>
          <w:tcPr>
            <w:tcW w:w="272" w:type="pct"/>
          </w:tcPr>
          <w:p w14:paraId="340918F4" w14:textId="77777777" w:rsidR="00D32072" w:rsidRPr="00C43892" w:rsidRDefault="00D32072" w:rsidP="005323A9">
            <w:pPr>
              <w:jc w:val="center"/>
            </w:pPr>
            <w:r w:rsidRPr="00C43892">
              <w:t>18.</w:t>
            </w:r>
          </w:p>
        </w:tc>
        <w:tc>
          <w:tcPr>
            <w:tcW w:w="189" w:type="pct"/>
          </w:tcPr>
          <w:p w14:paraId="5C0F289F" w14:textId="77777777" w:rsidR="00D32072" w:rsidRPr="00C43892" w:rsidRDefault="00D32072" w:rsidP="005323A9">
            <w:pPr>
              <w:jc w:val="center"/>
            </w:pPr>
          </w:p>
        </w:tc>
        <w:tc>
          <w:tcPr>
            <w:tcW w:w="3747" w:type="pct"/>
          </w:tcPr>
          <w:p w14:paraId="4C964FC0" w14:textId="77777777" w:rsidR="00D32072" w:rsidRPr="00C43892" w:rsidRDefault="00D32072" w:rsidP="005323A9">
            <w:r w:rsidRPr="00C43892">
              <w:rPr>
                <w:color w:val="000000"/>
              </w:rPr>
              <w:t>Illustrate the process of bread manufacturing with a neat flow diagram.</w:t>
            </w:r>
          </w:p>
        </w:tc>
        <w:tc>
          <w:tcPr>
            <w:tcW w:w="319" w:type="pct"/>
          </w:tcPr>
          <w:p w14:paraId="3D7E597C" w14:textId="77777777" w:rsidR="00D32072" w:rsidRPr="00C43892" w:rsidRDefault="00D32072" w:rsidP="005323A9">
            <w:pPr>
              <w:jc w:val="center"/>
            </w:pPr>
            <w:r w:rsidRPr="00C43892">
              <w:t>CO2</w:t>
            </w:r>
          </w:p>
        </w:tc>
        <w:tc>
          <w:tcPr>
            <w:tcW w:w="256" w:type="pct"/>
          </w:tcPr>
          <w:p w14:paraId="333BB0A1" w14:textId="77777777" w:rsidR="00D32072" w:rsidRPr="00C43892" w:rsidRDefault="00D32072" w:rsidP="005323A9">
            <w:pPr>
              <w:jc w:val="center"/>
            </w:pPr>
            <w:r w:rsidRPr="00C43892">
              <w:t>U</w:t>
            </w:r>
          </w:p>
        </w:tc>
        <w:tc>
          <w:tcPr>
            <w:tcW w:w="217" w:type="pct"/>
          </w:tcPr>
          <w:p w14:paraId="13F3EE60" w14:textId="77777777" w:rsidR="00D32072" w:rsidRPr="00C43892" w:rsidRDefault="00D32072" w:rsidP="005323A9">
            <w:pPr>
              <w:jc w:val="center"/>
            </w:pPr>
            <w:r w:rsidRPr="00C43892">
              <w:t>12</w:t>
            </w:r>
          </w:p>
        </w:tc>
      </w:tr>
      <w:tr w:rsidR="00D32072" w:rsidRPr="00C43892" w14:paraId="0EF47C7D" w14:textId="77777777" w:rsidTr="00C321C3">
        <w:trPr>
          <w:trHeight w:val="283"/>
        </w:trPr>
        <w:tc>
          <w:tcPr>
            <w:tcW w:w="272" w:type="pct"/>
          </w:tcPr>
          <w:p w14:paraId="4FDDE2EC" w14:textId="77777777" w:rsidR="00D32072" w:rsidRPr="00C43892" w:rsidRDefault="00D32072" w:rsidP="005323A9">
            <w:pPr>
              <w:jc w:val="center"/>
            </w:pPr>
          </w:p>
        </w:tc>
        <w:tc>
          <w:tcPr>
            <w:tcW w:w="189" w:type="pct"/>
          </w:tcPr>
          <w:p w14:paraId="0E575A32" w14:textId="77777777" w:rsidR="00D32072" w:rsidRPr="00C43892" w:rsidRDefault="00D32072" w:rsidP="005323A9">
            <w:pPr>
              <w:jc w:val="center"/>
            </w:pPr>
          </w:p>
        </w:tc>
        <w:tc>
          <w:tcPr>
            <w:tcW w:w="3747" w:type="pct"/>
          </w:tcPr>
          <w:p w14:paraId="482BD734" w14:textId="77777777" w:rsidR="00D32072" w:rsidRPr="00C43892" w:rsidRDefault="00D32072" w:rsidP="005323A9"/>
        </w:tc>
        <w:tc>
          <w:tcPr>
            <w:tcW w:w="319" w:type="pct"/>
          </w:tcPr>
          <w:p w14:paraId="54EBB1B8" w14:textId="77777777" w:rsidR="00D32072" w:rsidRPr="00C43892" w:rsidRDefault="00D32072" w:rsidP="005323A9">
            <w:pPr>
              <w:jc w:val="center"/>
            </w:pPr>
          </w:p>
        </w:tc>
        <w:tc>
          <w:tcPr>
            <w:tcW w:w="256" w:type="pct"/>
          </w:tcPr>
          <w:p w14:paraId="710DB2C9" w14:textId="77777777" w:rsidR="00D32072" w:rsidRPr="00C43892" w:rsidRDefault="00D32072" w:rsidP="005323A9">
            <w:pPr>
              <w:jc w:val="center"/>
            </w:pPr>
          </w:p>
        </w:tc>
        <w:tc>
          <w:tcPr>
            <w:tcW w:w="217" w:type="pct"/>
          </w:tcPr>
          <w:p w14:paraId="3590CC25" w14:textId="77777777" w:rsidR="00D32072" w:rsidRPr="00C43892" w:rsidRDefault="00D32072" w:rsidP="005323A9">
            <w:pPr>
              <w:jc w:val="center"/>
            </w:pPr>
          </w:p>
        </w:tc>
      </w:tr>
      <w:tr w:rsidR="00D32072" w:rsidRPr="00C43892" w14:paraId="6FF8C53B" w14:textId="77777777" w:rsidTr="00BB3183">
        <w:trPr>
          <w:trHeight w:val="283"/>
        </w:trPr>
        <w:tc>
          <w:tcPr>
            <w:tcW w:w="272" w:type="pct"/>
          </w:tcPr>
          <w:p w14:paraId="5458811B" w14:textId="77777777" w:rsidR="00D32072" w:rsidRPr="00C43892" w:rsidRDefault="00D32072" w:rsidP="005323A9">
            <w:pPr>
              <w:jc w:val="center"/>
            </w:pPr>
            <w:r w:rsidRPr="00C43892">
              <w:t>19.</w:t>
            </w:r>
          </w:p>
        </w:tc>
        <w:tc>
          <w:tcPr>
            <w:tcW w:w="189" w:type="pct"/>
          </w:tcPr>
          <w:p w14:paraId="625DBD67" w14:textId="77777777" w:rsidR="00D32072" w:rsidRPr="00C43892" w:rsidRDefault="00D32072" w:rsidP="005323A9">
            <w:pPr>
              <w:jc w:val="center"/>
            </w:pPr>
            <w:r w:rsidRPr="00C43892">
              <w:t>a.</w:t>
            </w:r>
          </w:p>
        </w:tc>
        <w:tc>
          <w:tcPr>
            <w:tcW w:w="3747" w:type="pct"/>
            <w:vAlign w:val="center"/>
          </w:tcPr>
          <w:p w14:paraId="4137F508" w14:textId="77777777" w:rsidR="00D32072" w:rsidRPr="00C43892" w:rsidRDefault="00D32072" w:rsidP="005323A9">
            <w:r w:rsidRPr="00C43892">
              <w:rPr>
                <w:color w:val="000000"/>
              </w:rPr>
              <w:t>Describe the production of cake with a neat flow diagram.</w:t>
            </w:r>
          </w:p>
        </w:tc>
        <w:tc>
          <w:tcPr>
            <w:tcW w:w="319" w:type="pct"/>
          </w:tcPr>
          <w:p w14:paraId="1ABFFADE" w14:textId="77777777" w:rsidR="00D32072" w:rsidRPr="00C43892" w:rsidRDefault="00D32072" w:rsidP="005323A9">
            <w:pPr>
              <w:jc w:val="center"/>
            </w:pPr>
            <w:r w:rsidRPr="00C43892">
              <w:t>CO3</w:t>
            </w:r>
          </w:p>
        </w:tc>
        <w:tc>
          <w:tcPr>
            <w:tcW w:w="256" w:type="pct"/>
          </w:tcPr>
          <w:p w14:paraId="5207CAA6" w14:textId="77777777" w:rsidR="00D32072" w:rsidRPr="00C43892" w:rsidRDefault="00D32072" w:rsidP="005323A9">
            <w:pPr>
              <w:jc w:val="center"/>
            </w:pPr>
            <w:r w:rsidRPr="00C43892">
              <w:t>R</w:t>
            </w:r>
          </w:p>
        </w:tc>
        <w:tc>
          <w:tcPr>
            <w:tcW w:w="217" w:type="pct"/>
          </w:tcPr>
          <w:p w14:paraId="0FF61E65" w14:textId="77777777" w:rsidR="00D32072" w:rsidRPr="00C43892" w:rsidRDefault="00D32072" w:rsidP="005323A9">
            <w:pPr>
              <w:jc w:val="center"/>
            </w:pPr>
            <w:r w:rsidRPr="00C43892">
              <w:t>9</w:t>
            </w:r>
          </w:p>
        </w:tc>
      </w:tr>
      <w:tr w:rsidR="00D32072" w:rsidRPr="00C43892" w14:paraId="06B7E08A" w14:textId="77777777" w:rsidTr="00C321C3">
        <w:trPr>
          <w:trHeight w:val="283"/>
        </w:trPr>
        <w:tc>
          <w:tcPr>
            <w:tcW w:w="272" w:type="pct"/>
          </w:tcPr>
          <w:p w14:paraId="35B35FA5" w14:textId="77777777" w:rsidR="00D32072" w:rsidRPr="00C43892" w:rsidRDefault="00D32072" w:rsidP="005323A9">
            <w:pPr>
              <w:jc w:val="center"/>
            </w:pPr>
          </w:p>
        </w:tc>
        <w:tc>
          <w:tcPr>
            <w:tcW w:w="189" w:type="pct"/>
          </w:tcPr>
          <w:p w14:paraId="3D69167B" w14:textId="77777777" w:rsidR="00D32072" w:rsidRPr="00C43892" w:rsidRDefault="00D32072" w:rsidP="005323A9">
            <w:pPr>
              <w:jc w:val="center"/>
            </w:pPr>
            <w:r w:rsidRPr="00C43892">
              <w:t>b.</w:t>
            </w:r>
          </w:p>
        </w:tc>
        <w:tc>
          <w:tcPr>
            <w:tcW w:w="3747" w:type="pct"/>
          </w:tcPr>
          <w:p w14:paraId="039048D9" w14:textId="77777777" w:rsidR="00D32072" w:rsidRPr="00C43892" w:rsidRDefault="00D32072" w:rsidP="005323A9">
            <w:pPr>
              <w:rPr>
                <w:bCs/>
              </w:rPr>
            </w:pPr>
            <w:r w:rsidRPr="00C43892">
              <w:t>Examine the reasons for a sunken cake.</w:t>
            </w:r>
          </w:p>
        </w:tc>
        <w:tc>
          <w:tcPr>
            <w:tcW w:w="319" w:type="pct"/>
          </w:tcPr>
          <w:p w14:paraId="51477057" w14:textId="77777777" w:rsidR="00D32072" w:rsidRPr="00C43892" w:rsidRDefault="00D32072" w:rsidP="005323A9">
            <w:pPr>
              <w:jc w:val="center"/>
            </w:pPr>
            <w:r w:rsidRPr="00C43892">
              <w:t>CO3</w:t>
            </w:r>
          </w:p>
        </w:tc>
        <w:tc>
          <w:tcPr>
            <w:tcW w:w="256" w:type="pct"/>
          </w:tcPr>
          <w:p w14:paraId="3CADACB2" w14:textId="77777777" w:rsidR="00D32072" w:rsidRPr="00C43892" w:rsidRDefault="00D32072" w:rsidP="005323A9">
            <w:pPr>
              <w:jc w:val="center"/>
            </w:pPr>
            <w:r w:rsidRPr="00C43892">
              <w:t>An</w:t>
            </w:r>
          </w:p>
        </w:tc>
        <w:tc>
          <w:tcPr>
            <w:tcW w:w="217" w:type="pct"/>
          </w:tcPr>
          <w:p w14:paraId="6DC70280" w14:textId="77777777" w:rsidR="00D32072" w:rsidRPr="00C43892" w:rsidRDefault="00D32072" w:rsidP="005323A9">
            <w:pPr>
              <w:jc w:val="center"/>
            </w:pPr>
            <w:r w:rsidRPr="00C43892">
              <w:t>3</w:t>
            </w:r>
          </w:p>
        </w:tc>
      </w:tr>
      <w:tr w:rsidR="00D32072" w:rsidRPr="00C43892" w14:paraId="5652AFDC" w14:textId="77777777" w:rsidTr="00C321C3">
        <w:trPr>
          <w:trHeight w:val="283"/>
        </w:trPr>
        <w:tc>
          <w:tcPr>
            <w:tcW w:w="272" w:type="pct"/>
          </w:tcPr>
          <w:p w14:paraId="572DC14F" w14:textId="77777777" w:rsidR="00D32072" w:rsidRPr="00C43892" w:rsidRDefault="00D32072" w:rsidP="005323A9">
            <w:pPr>
              <w:jc w:val="center"/>
            </w:pPr>
          </w:p>
        </w:tc>
        <w:tc>
          <w:tcPr>
            <w:tcW w:w="189" w:type="pct"/>
          </w:tcPr>
          <w:p w14:paraId="115DCFDD" w14:textId="77777777" w:rsidR="00D32072" w:rsidRPr="00C43892" w:rsidRDefault="00D32072" w:rsidP="005323A9">
            <w:pPr>
              <w:jc w:val="center"/>
            </w:pPr>
          </w:p>
        </w:tc>
        <w:tc>
          <w:tcPr>
            <w:tcW w:w="3747" w:type="pct"/>
          </w:tcPr>
          <w:p w14:paraId="56FC14CB" w14:textId="77777777" w:rsidR="00D32072" w:rsidRPr="00C43892" w:rsidRDefault="00D32072" w:rsidP="005323A9"/>
        </w:tc>
        <w:tc>
          <w:tcPr>
            <w:tcW w:w="319" w:type="pct"/>
          </w:tcPr>
          <w:p w14:paraId="1FB6A2D7" w14:textId="77777777" w:rsidR="00D32072" w:rsidRPr="00C43892" w:rsidRDefault="00D32072" w:rsidP="005323A9">
            <w:pPr>
              <w:jc w:val="center"/>
            </w:pPr>
          </w:p>
        </w:tc>
        <w:tc>
          <w:tcPr>
            <w:tcW w:w="256" w:type="pct"/>
          </w:tcPr>
          <w:p w14:paraId="3C91C595" w14:textId="77777777" w:rsidR="00D32072" w:rsidRPr="00C43892" w:rsidRDefault="00D32072" w:rsidP="005323A9">
            <w:pPr>
              <w:jc w:val="center"/>
            </w:pPr>
          </w:p>
        </w:tc>
        <w:tc>
          <w:tcPr>
            <w:tcW w:w="217" w:type="pct"/>
          </w:tcPr>
          <w:p w14:paraId="3F55B6CD" w14:textId="77777777" w:rsidR="00D32072" w:rsidRPr="00C43892" w:rsidRDefault="00D32072" w:rsidP="005323A9">
            <w:pPr>
              <w:jc w:val="center"/>
            </w:pPr>
          </w:p>
        </w:tc>
      </w:tr>
      <w:tr w:rsidR="00D32072" w:rsidRPr="00C43892" w14:paraId="28C34682" w14:textId="77777777" w:rsidTr="00C321C3">
        <w:trPr>
          <w:trHeight w:val="283"/>
        </w:trPr>
        <w:tc>
          <w:tcPr>
            <w:tcW w:w="272" w:type="pct"/>
          </w:tcPr>
          <w:p w14:paraId="3D317F83" w14:textId="77777777" w:rsidR="00D32072" w:rsidRPr="00C43892" w:rsidRDefault="00D32072" w:rsidP="005323A9">
            <w:pPr>
              <w:jc w:val="center"/>
            </w:pPr>
            <w:r w:rsidRPr="00C43892">
              <w:t>20.</w:t>
            </w:r>
          </w:p>
        </w:tc>
        <w:tc>
          <w:tcPr>
            <w:tcW w:w="189" w:type="pct"/>
          </w:tcPr>
          <w:p w14:paraId="2EF59058" w14:textId="77777777" w:rsidR="00D32072" w:rsidRPr="00C43892" w:rsidRDefault="00D32072" w:rsidP="005323A9">
            <w:pPr>
              <w:jc w:val="center"/>
            </w:pPr>
          </w:p>
        </w:tc>
        <w:tc>
          <w:tcPr>
            <w:tcW w:w="3747" w:type="pct"/>
          </w:tcPr>
          <w:p w14:paraId="1DAF4BF3" w14:textId="77777777" w:rsidR="00D32072" w:rsidRPr="00C43892" w:rsidRDefault="00D32072" w:rsidP="00DA59BD">
            <w:r w:rsidRPr="00C43892">
              <w:t>Discuss in detail on the sugar free alternatives used in carbonated beverages.</w:t>
            </w:r>
          </w:p>
        </w:tc>
        <w:tc>
          <w:tcPr>
            <w:tcW w:w="319" w:type="pct"/>
          </w:tcPr>
          <w:p w14:paraId="690163CB" w14:textId="77777777" w:rsidR="00D32072" w:rsidRPr="00C43892" w:rsidRDefault="00D32072" w:rsidP="005323A9">
            <w:pPr>
              <w:jc w:val="center"/>
            </w:pPr>
            <w:r w:rsidRPr="00C43892">
              <w:t>CO4</w:t>
            </w:r>
          </w:p>
        </w:tc>
        <w:tc>
          <w:tcPr>
            <w:tcW w:w="256" w:type="pct"/>
          </w:tcPr>
          <w:p w14:paraId="755E5DA0" w14:textId="77777777" w:rsidR="00D32072" w:rsidRPr="00C43892" w:rsidRDefault="00D32072" w:rsidP="005323A9">
            <w:r w:rsidRPr="00C43892">
              <w:t>U</w:t>
            </w:r>
          </w:p>
        </w:tc>
        <w:tc>
          <w:tcPr>
            <w:tcW w:w="217" w:type="pct"/>
          </w:tcPr>
          <w:p w14:paraId="403ABF22" w14:textId="77777777" w:rsidR="00D32072" w:rsidRPr="00C43892" w:rsidRDefault="00D32072" w:rsidP="005323A9">
            <w:pPr>
              <w:jc w:val="center"/>
            </w:pPr>
            <w:r w:rsidRPr="00C43892">
              <w:t>12</w:t>
            </w:r>
          </w:p>
        </w:tc>
      </w:tr>
      <w:tr w:rsidR="00D32072" w:rsidRPr="00C43892" w14:paraId="72BFE492" w14:textId="77777777" w:rsidTr="00C321C3">
        <w:trPr>
          <w:trHeight w:val="283"/>
        </w:trPr>
        <w:tc>
          <w:tcPr>
            <w:tcW w:w="272" w:type="pct"/>
          </w:tcPr>
          <w:p w14:paraId="6674A3D2" w14:textId="77777777" w:rsidR="00D32072" w:rsidRPr="00C43892" w:rsidRDefault="00D32072" w:rsidP="005323A9">
            <w:pPr>
              <w:jc w:val="center"/>
            </w:pPr>
          </w:p>
        </w:tc>
        <w:tc>
          <w:tcPr>
            <w:tcW w:w="189" w:type="pct"/>
          </w:tcPr>
          <w:p w14:paraId="23BD8AC7" w14:textId="77777777" w:rsidR="00D32072" w:rsidRPr="00C43892" w:rsidRDefault="00D32072" w:rsidP="005323A9">
            <w:pPr>
              <w:jc w:val="center"/>
            </w:pPr>
          </w:p>
        </w:tc>
        <w:tc>
          <w:tcPr>
            <w:tcW w:w="3747" w:type="pct"/>
          </w:tcPr>
          <w:p w14:paraId="3981C5D1" w14:textId="77777777" w:rsidR="00D32072" w:rsidRPr="00C43892" w:rsidRDefault="00D32072" w:rsidP="005323A9"/>
        </w:tc>
        <w:tc>
          <w:tcPr>
            <w:tcW w:w="319" w:type="pct"/>
          </w:tcPr>
          <w:p w14:paraId="428EAE61" w14:textId="77777777" w:rsidR="00D32072" w:rsidRPr="00C43892" w:rsidRDefault="00D32072" w:rsidP="005323A9">
            <w:pPr>
              <w:jc w:val="center"/>
            </w:pPr>
          </w:p>
        </w:tc>
        <w:tc>
          <w:tcPr>
            <w:tcW w:w="256" w:type="pct"/>
          </w:tcPr>
          <w:p w14:paraId="76C495B4" w14:textId="77777777" w:rsidR="00D32072" w:rsidRPr="00C43892" w:rsidRDefault="00D32072" w:rsidP="005323A9">
            <w:pPr>
              <w:jc w:val="center"/>
            </w:pPr>
          </w:p>
        </w:tc>
        <w:tc>
          <w:tcPr>
            <w:tcW w:w="217" w:type="pct"/>
          </w:tcPr>
          <w:p w14:paraId="6EB00BC1" w14:textId="77777777" w:rsidR="00D32072" w:rsidRPr="00C43892" w:rsidRDefault="00D32072" w:rsidP="005323A9">
            <w:pPr>
              <w:jc w:val="center"/>
            </w:pPr>
          </w:p>
        </w:tc>
      </w:tr>
      <w:tr w:rsidR="00D32072" w:rsidRPr="00C43892" w14:paraId="1DFBC051" w14:textId="77777777" w:rsidTr="00C321C3">
        <w:trPr>
          <w:trHeight w:val="283"/>
        </w:trPr>
        <w:tc>
          <w:tcPr>
            <w:tcW w:w="272" w:type="pct"/>
          </w:tcPr>
          <w:p w14:paraId="46B09FD0" w14:textId="77777777" w:rsidR="00D32072" w:rsidRPr="00C43892" w:rsidRDefault="00D32072" w:rsidP="00DA59BD">
            <w:pPr>
              <w:jc w:val="center"/>
            </w:pPr>
            <w:r w:rsidRPr="00C43892">
              <w:t>21.</w:t>
            </w:r>
          </w:p>
        </w:tc>
        <w:tc>
          <w:tcPr>
            <w:tcW w:w="189" w:type="pct"/>
          </w:tcPr>
          <w:p w14:paraId="00EFC243" w14:textId="77777777" w:rsidR="00D32072" w:rsidRPr="00C43892" w:rsidRDefault="00D32072" w:rsidP="00DA59BD">
            <w:pPr>
              <w:jc w:val="center"/>
            </w:pPr>
          </w:p>
        </w:tc>
        <w:tc>
          <w:tcPr>
            <w:tcW w:w="3747" w:type="pct"/>
          </w:tcPr>
          <w:p w14:paraId="08FC33B3" w14:textId="77777777" w:rsidR="00D32072" w:rsidRPr="00C43892" w:rsidRDefault="00D32072" w:rsidP="00DA59BD">
            <w:r w:rsidRPr="00C43892">
              <w:rPr>
                <w:bCs/>
              </w:rPr>
              <w:t>Illustrate the technology for the manufacture of jellies with a neat flow diagram</w:t>
            </w:r>
            <w:r>
              <w:rPr>
                <w:bCs/>
              </w:rPr>
              <w:t>.</w:t>
            </w:r>
          </w:p>
        </w:tc>
        <w:tc>
          <w:tcPr>
            <w:tcW w:w="319" w:type="pct"/>
          </w:tcPr>
          <w:p w14:paraId="4E5805B6" w14:textId="77777777" w:rsidR="00D32072" w:rsidRPr="00C43892" w:rsidRDefault="00D32072" w:rsidP="00DA59BD">
            <w:pPr>
              <w:jc w:val="center"/>
            </w:pPr>
            <w:r w:rsidRPr="00C43892">
              <w:t>CO5</w:t>
            </w:r>
          </w:p>
        </w:tc>
        <w:tc>
          <w:tcPr>
            <w:tcW w:w="256" w:type="pct"/>
          </w:tcPr>
          <w:p w14:paraId="21DFF87D" w14:textId="77777777" w:rsidR="00D32072" w:rsidRPr="00C43892" w:rsidRDefault="00D32072" w:rsidP="00DA59BD">
            <w:pPr>
              <w:jc w:val="center"/>
            </w:pPr>
            <w:r w:rsidRPr="00C43892">
              <w:t>A</w:t>
            </w:r>
          </w:p>
        </w:tc>
        <w:tc>
          <w:tcPr>
            <w:tcW w:w="217" w:type="pct"/>
          </w:tcPr>
          <w:p w14:paraId="284C9BA5" w14:textId="77777777" w:rsidR="00D32072" w:rsidRPr="00C43892" w:rsidRDefault="00D32072" w:rsidP="00DA59BD">
            <w:pPr>
              <w:jc w:val="center"/>
            </w:pPr>
            <w:r w:rsidRPr="00C43892">
              <w:t>12</w:t>
            </w:r>
          </w:p>
        </w:tc>
      </w:tr>
      <w:tr w:rsidR="00D32072" w:rsidRPr="00C43892" w14:paraId="166AC743" w14:textId="77777777" w:rsidTr="00C321C3">
        <w:trPr>
          <w:trHeight w:val="283"/>
        </w:trPr>
        <w:tc>
          <w:tcPr>
            <w:tcW w:w="272" w:type="pct"/>
          </w:tcPr>
          <w:p w14:paraId="5E0D9FD1" w14:textId="77777777" w:rsidR="00D32072" w:rsidRPr="00C43892" w:rsidRDefault="00D32072" w:rsidP="00DA59BD">
            <w:pPr>
              <w:jc w:val="center"/>
            </w:pPr>
          </w:p>
        </w:tc>
        <w:tc>
          <w:tcPr>
            <w:tcW w:w="189" w:type="pct"/>
          </w:tcPr>
          <w:p w14:paraId="4BB8FE33" w14:textId="77777777" w:rsidR="00D32072" w:rsidRPr="00C43892" w:rsidRDefault="00D32072" w:rsidP="00DA59BD">
            <w:pPr>
              <w:jc w:val="center"/>
            </w:pPr>
          </w:p>
        </w:tc>
        <w:tc>
          <w:tcPr>
            <w:tcW w:w="3747" w:type="pct"/>
          </w:tcPr>
          <w:p w14:paraId="12FCCC3D" w14:textId="77777777" w:rsidR="00D32072" w:rsidRPr="00C43892" w:rsidRDefault="00D32072" w:rsidP="00DA59BD"/>
        </w:tc>
        <w:tc>
          <w:tcPr>
            <w:tcW w:w="319" w:type="pct"/>
          </w:tcPr>
          <w:p w14:paraId="0733EE3F" w14:textId="77777777" w:rsidR="00D32072" w:rsidRPr="00C43892" w:rsidRDefault="00D32072" w:rsidP="00DA59BD">
            <w:pPr>
              <w:jc w:val="center"/>
            </w:pPr>
          </w:p>
        </w:tc>
        <w:tc>
          <w:tcPr>
            <w:tcW w:w="256" w:type="pct"/>
          </w:tcPr>
          <w:p w14:paraId="6E478F32" w14:textId="77777777" w:rsidR="00D32072" w:rsidRPr="00C43892" w:rsidRDefault="00D32072" w:rsidP="00DA59BD">
            <w:pPr>
              <w:jc w:val="center"/>
            </w:pPr>
          </w:p>
        </w:tc>
        <w:tc>
          <w:tcPr>
            <w:tcW w:w="217" w:type="pct"/>
          </w:tcPr>
          <w:p w14:paraId="4A4D66BA" w14:textId="77777777" w:rsidR="00D32072" w:rsidRPr="00C43892" w:rsidRDefault="00D32072" w:rsidP="00DA59BD">
            <w:pPr>
              <w:jc w:val="center"/>
            </w:pPr>
          </w:p>
        </w:tc>
      </w:tr>
      <w:tr w:rsidR="00D32072" w:rsidRPr="00C43892" w14:paraId="01E30011" w14:textId="77777777" w:rsidTr="00C321C3">
        <w:trPr>
          <w:trHeight w:val="283"/>
        </w:trPr>
        <w:tc>
          <w:tcPr>
            <w:tcW w:w="272" w:type="pct"/>
          </w:tcPr>
          <w:p w14:paraId="196B1914" w14:textId="77777777" w:rsidR="00D32072" w:rsidRPr="00C43892" w:rsidRDefault="00D32072" w:rsidP="00DA59BD">
            <w:pPr>
              <w:jc w:val="center"/>
            </w:pPr>
            <w:r w:rsidRPr="00C43892">
              <w:t>22.</w:t>
            </w:r>
          </w:p>
        </w:tc>
        <w:tc>
          <w:tcPr>
            <w:tcW w:w="189" w:type="pct"/>
          </w:tcPr>
          <w:p w14:paraId="3CADCF89" w14:textId="77777777" w:rsidR="00D32072" w:rsidRPr="00C43892" w:rsidRDefault="00D32072" w:rsidP="00DA59BD">
            <w:pPr>
              <w:jc w:val="center"/>
            </w:pPr>
            <w:r w:rsidRPr="00C43892">
              <w:t>a.</w:t>
            </w:r>
          </w:p>
        </w:tc>
        <w:tc>
          <w:tcPr>
            <w:tcW w:w="3747" w:type="pct"/>
          </w:tcPr>
          <w:p w14:paraId="72FF883E" w14:textId="77777777" w:rsidR="00D32072" w:rsidRPr="00C43892" w:rsidRDefault="00D32072" w:rsidP="00DA59BD">
            <w:r w:rsidRPr="00C43892">
              <w:t>Elaborate classification of wheat.</w:t>
            </w:r>
          </w:p>
        </w:tc>
        <w:tc>
          <w:tcPr>
            <w:tcW w:w="319" w:type="pct"/>
          </w:tcPr>
          <w:p w14:paraId="501AABAF" w14:textId="77777777" w:rsidR="00D32072" w:rsidRPr="00C43892" w:rsidRDefault="00D32072" w:rsidP="00DA59BD">
            <w:pPr>
              <w:jc w:val="center"/>
            </w:pPr>
            <w:r w:rsidRPr="00C43892">
              <w:t>CO1</w:t>
            </w:r>
          </w:p>
        </w:tc>
        <w:tc>
          <w:tcPr>
            <w:tcW w:w="256" w:type="pct"/>
          </w:tcPr>
          <w:p w14:paraId="2A39277A" w14:textId="77777777" w:rsidR="00D32072" w:rsidRPr="00C43892" w:rsidRDefault="00D32072" w:rsidP="00DA59BD">
            <w:pPr>
              <w:jc w:val="center"/>
            </w:pPr>
            <w:r w:rsidRPr="00C43892">
              <w:t>U</w:t>
            </w:r>
          </w:p>
        </w:tc>
        <w:tc>
          <w:tcPr>
            <w:tcW w:w="217" w:type="pct"/>
          </w:tcPr>
          <w:p w14:paraId="6DAC310F" w14:textId="77777777" w:rsidR="00D32072" w:rsidRPr="00C43892" w:rsidRDefault="00D32072" w:rsidP="00DA59BD">
            <w:pPr>
              <w:jc w:val="center"/>
            </w:pPr>
            <w:r w:rsidRPr="00C43892">
              <w:t>6</w:t>
            </w:r>
          </w:p>
        </w:tc>
      </w:tr>
      <w:tr w:rsidR="00D32072" w:rsidRPr="00C43892" w14:paraId="574622D4" w14:textId="77777777" w:rsidTr="00C321C3">
        <w:trPr>
          <w:trHeight w:val="283"/>
        </w:trPr>
        <w:tc>
          <w:tcPr>
            <w:tcW w:w="272" w:type="pct"/>
          </w:tcPr>
          <w:p w14:paraId="7C864A23" w14:textId="77777777" w:rsidR="00D32072" w:rsidRPr="00C43892" w:rsidRDefault="00D32072" w:rsidP="00DA59BD">
            <w:pPr>
              <w:jc w:val="center"/>
            </w:pPr>
          </w:p>
        </w:tc>
        <w:tc>
          <w:tcPr>
            <w:tcW w:w="189" w:type="pct"/>
          </w:tcPr>
          <w:p w14:paraId="46D7293D" w14:textId="77777777" w:rsidR="00D32072" w:rsidRPr="00C43892" w:rsidRDefault="00D32072" w:rsidP="00DA59BD">
            <w:pPr>
              <w:jc w:val="center"/>
            </w:pPr>
            <w:r w:rsidRPr="00C43892">
              <w:t>b.</w:t>
            </w:r>
          </w:p>
        </w:tc>
        <w:tc>
          <w:tcPr>
            <w:tcW w:w="3747" w:type="pct"/>
          </w:tcPr>
          <w:p w14:paraId="4755D1C4" w14:textId="77777777" w:rsidR="00D32072" w:rsidRPr="00C43892" w:rsidRDefault="00D32072" w:rsidP="00DA59BD">
            <w:pPr>
              <w:rPr>
                <w:bCs/>
              </w:rPr>
            </w:pPr>
            <w:r w:rsidRPr="00C43892">
              <w:t>Summarize technology and quality aspects of aerated confectionery.</w:t>
            </w:r>
          </w:p>
        </w:tc>
        <w:tc>
          <w:tcPr>
            <w:tcW w:w="319" w:type="pct"/>
          </w:tcPr>
          <w:p w14:paraId="425D266B" w14:textId="77777777" w:rsidR="00D32072" w:rsidRPr="00C43892" w:rsidRDefault="00D32072" w:rsidP="00DA59BD">
            <w:pPr>
              <w:jc w:val="center"/>
            </w:pPr>
            <w:r w:rsidRPr="00C43892">
              <w:t>CO5</w:t>
            </w:r>
          </w:p>
        </w:tc>
        <w:tc>
          <w:tcPr>
            <w:tcW w:w="256" w:type="pct"/>
          </w:tcPr>
          <w:p w14:paraId="0A97A506" w14:textId="77777777" w:rsidR="00D32072" w:rsidRPr="00C43892" w:rsidRDefault="00D32072" w:rsidP="00DA59BD">
            <w:pPr>
              <w:jc w:val="center"/>
            </w:pPr>
            <w:r w:rsidRPr="00C43892">
              <w:t>U</w:t>
            </w:r>
          </w:p>
        </w:tc>
        <w:tc>
          <w:tcPr>
            <w:tcW w:w="217" w:type="pct"/>
          </w:tcPr>
          <w:p w14:paraId="76A29BF6" w14:textId="77777777" w:rsidR="00D32072" w:rsidRPr="00C43892" w:rsidRDefault="00D32072" w:rsidP="00DA59BD">
            <w:pPr>
              <w:jc w:val="center"/>
            </w:pPr>
            <w:r w:rsidRPr="00C43892">
              <w:t>6</w:t>
            </w:r>
          </w:p>
        </w:tc>
      </w:tr>
      <w:tr w:rsidR="00D32072" w:rsidRPr="00C43892" w14:paraId="3291D389" w14:textId="77777777" w:rsidTr="00C321C3">
        <w:trPr>
          <w:trHeight w:val="283"/>
        </w:trPr>
        <w:tc>
          <w:tcPr>
            <w:tcW w:w="272" w:type="pct"/>
          </w:tcPr>
          <w:p w14:paraId="38B2FF99" w14:textId="77777777" w:rsidR="00D32072" w:rsidRPr="00C43892" w:rsidRDefault="00D32072" w:rsidP="00DA59BD">
            <w:pPr>
              <w:jc w:val="center"/>
            </w:pPr>
          </w:p>
        </w:tc>
        <w:tc>
          <w:tcPr>
            <w:tcW w:w="189" w:type="pct"/>
          </w:tcPr>
          <w:p w14:paraId="46046F97" w14:textId="77777777" w:rsidR="00D32072" w:rsidRPr="00C43892" w:rsidRDefault="00D32072" w:rsidP="00DA59BD">
            <w:pPr>
              <w:jc w:val="center"/>
            </w:pPr>
          </w:p>
        </w:tc>
        <w:tc>
          <w:tcPr>
            <w:tcW w:w="3747" w:type="pct"/>
          </w:tcPr>
          <w:p w14:paraId="3339D9FC" w14:textId="77777777" w:rsidR="00D32072" w:rsidRPr="00C43892" w:rsidRDefault="00D32072" w:rsidP="00DA59BD"/>
        </w:tc>
        <w:tc>
          <w:tcPr>
            <w:tcW w:w="319" w:type="pct"/>
          </w:tcPr>
          <w:p w14:paraId="4D6C6220" w14:textId="77777777" w:rsidR="00D32072" w:rsidRPr="00C43892" w:rsidRDefault="00D32072" w:rsidP="00DA59BD">
            <w:pPr>
              <w:jc w:val="center"/>
            </w:pPr>
          </w:p>
        </w:tc>
        <w:tc>
          <w:tcPr>
            <w:tcW w:w="256" w:type="pct"/>
          </w:tcPr>
          <w:p w14:paraId="51FD4DB3" w14:textId="77777777" w:rsidR="00D32072" w:rsidRPr="00C43892" w:rsidRDefault="00D32072" w:rsidP="00DA59BD">
            <w:pPr>
              <w:jc w:val="center"/>
            </w:pPr>
          </w:p>
        </w:tc>
        <w:tc>
          <w:tcPr>
            <w:tcW w:w="217" w:type="pct"/>
          </w:tcPr>
          <w:p w14:paraId="7D9AB154" w14:textId="77777777" w:rsidR="00D32072" w:rsidRPr="00C43892" w:rsidRDefault="00D32072" w:rsidP="00DA59BD">
            <w:pPr>
              <w:jc w:val="center"/>
            </w:pPr>
          </w:p>
        </w:tc>
      </w:tr>
      <w:tr w:rsidR="00D32072" w:rsidRPr="00C43892" w14:paraId="7F087C43" w14:textId="77777777" w:rsidTr="00C321C3">
        <w:trPr>
          <w:trHeight w:val="283"/>
        </w:trPr>
        <w:tc>
          <w:tcPr>
            <w:tcW w:w="272" w:type="pct"/>
          </w:tcPr>
          <w:p w14:paraId="1F6CF787" w14:textId="77777777" w:rsidR="00D32072" w:rsidRPr="00C43892" w:rsidRDefault="00D32072" w:rsidP="00DA59BD">
            <w:pPr>
              <w:jc w:val="center"/>
            </w:pPr>
            <w:r w:rsidRPr="00C43892">
              <w:t>23.</w:t>
            </w:r>
          </w:p>
        </w:tc>
        <w:tc>
          <w:tcPr>
            <w:tcW w:w="189" w:type="pct"/>
          </w:tcPr>
          <w:p w14:paraId="3260B7D5" w14:textId="77777777" w:rsidR="00D32072" w:rsidRPr="00C43892" w:rsidRDefault="00D32072" w:rsidP="00DA59BD">
            <w:pPr>
              <w:jc w:val="center"/>
            </w:pPr>
          </w:p>
        </w:tc>
        <w:tc>
          <w:tcPr>
            <w:tcW w:w="3747" w:type="pct"/>
          </w:tcPr>
          <w:p w14:paraId="43792C4A" w14:textId="77777777" w:rsidR="00D32072" w:rsidRPr="00C43892" w:rsidRDefault="00D32072" w:rsidP="009C3499">
            <w:r w:rsidRPr="00C43892">
              <w:t>Describe the methods of dough preparation in bread manufacturing.</w:t>
            </w:r>
          </w:p>
        </w:tc>
        <w:tc>
          <w:tcPr>
            <w:tcW w:w="319" w:type="pct"/>
          </w:tcPr>
          <w:p w14:paraId="1AA4D86B" w14:textId="77777777" w:rsidR="00D32072" w:rsidRPr="00C43892" w:rsidRDefault="00D32072" w:rsidP="00DA59BD">
            <w:pPr>
              <w:jc w:val="center"/>
            </w:pPr>
            <w:r w:rsidRPr="00C43892">
              <w:t>CO2</w:t>
            </w:r>
          </w:p>
        </w:tc>
        <w:tc>
          <w:tcPr>
            <w:tcW w:w="256" w:type="pct"/>
          </w:tcPr>
          <w:p w14:paraId="410F49ED" w14:textId="77777777" w:rsidR="00D32072" w:rsidRPr="00C43892" w:rsidRDefault="00D32072" w:rsidP="00DA59BD">
            <w:pPr>
              <w:jc w:val="center"/>
            </w:pPr>
            <w:r w:rsidRPr="00C43892">
              <w:t>A</w:t>
            </w:r>
          </w:p>
        </w:tc>
        <w:tc>
          <w:tcPr>
            <w:tcW w:w="217" w:type="pct"/>
          </w:tcPr>
          <w:p w14:paraId="0293E6C3" w14:textId="77777777" w:rsidR="00D32072" w:rsidRPr="00C43892" w:rsidRDefault="00D32072" w:rsidP="00DA59BD">
            <w:pPr>
              <w:jc w:val="center"/>
            </w:pPr>
            <w:r w:rsidRPr="00C43892">
              <w:t>12</w:t>
            </w:r>
          </w:p>
        </w:tc>
      </w:tr>
      <w:tr w:rsidR="00D32072" w:rsidRPr="00C43892" w14:paraId="60603BB4" w14:textId="77777777" w:rsidTr="00F94208">
        <w:trPr>
          <w:trHeight w:val="550"/>
        </w:trPr>
        <w:tc>
          <w:tcPr>
            <w:tcW w:w="5000" w:type="pct"/>
            <w:gridSpan w:val="6"/>
            <w:vAlign w:val="center"/>
          </w:tcPr>
          <w:p w14:paraId="039403BE" w14:textId="77777777" w:rsidR="00D32072" w:rsidRPr="00C43892" w:rsidRDefault="00D32072" w:rsidP="00DA59BD">
            <w:pPr>
              <w:jc w:val="center"/>
              <w:rPr>
                <w:b/>
                <w:bCs/>
              </w:rPr>
            </w:pPr>
            <w:r w:rsidRPr="00C43892">
              <w:rPr>
                <w:b/>
                <w:bCs/>
              </w:rPr>
              <w:t>COMPULSORY QUESTION</w:t>
            </w:r>
          </w:p>
        </w:tc>
      </w:tr>
      <w:tr w:rsidR="00D32072" w:rsidRPr="00C43892" w14:paraId="384BF6E7" w14:textId="77777777" w:rsidTr="00C321C3">
        <w:trPr>
          <w:trHeight w:val="283"/>
        </w:trPr>
        <w:tc>
          <w:tcPr>
            <w:tcW w:w="272" w:type="pct"/>
          </w:tcPr>
          <w:p w14:paraId="66DF649F" w14:textId="77777777" w:rsidR="00D32072" w:rsidRPr="00C43892" w:rsidRDefault="00D32072" w:rsidP="009C3499">
            <w:pPr>
              <w:jc w:val="center"/>
            </w:pPr>
            <w:r w:rsidRPr="00C43892">
              <w:t>24.</w:t>
            </w:r>
          </w:p>
        </w:tc>
        <w:tc>
          <w:tcPr>
            <w:tcW w:w="189" w:type="pct"/>
          </w:tcPr>
          <w:p w14:paraId="232407BF" w14:textId="77777777" w:rsidR="00D32072" w:rsidRPr="00C43892" w:rsidRDefault="00D32072" w:rsidP="009C3499">
            <w:pPr>
              <w:jc w:val="center"/>
            </w:pPr>
          </w:p>
        </w:tc>
        <w:tc>
          <w:tcPr>
            <w:tcW w:w="3747" w:type="pct"/>
          </w:tcPr>
          <w:p w14:paraId="3849F803" w14:textId="77777777" w:rsidR="00D32072" w:rsidRPr="00C43892" w:rsidRDefault="00D32072" w:rsidP="009C3499">
            <w:r w:rsidRPr="00C43892">
              <w:t xml:space="preserve">Construct a flow chart and elaborate on the method of manufacture of dark chocolates. </w:t>
            </w:r>
          </w:p>
        </w:tc>
        <w:tc>
          <w:tcPr>
            <w:tcW w:w="319" w:type="pct"/>
          </w:tcPr>
          <w:p w14:paraId="08BC6BD3" w14:textId="77777777" w:rsidR="00D32072" w:rsidRPr="00C43892" w:rsidRDefault="00D32072" w:rsidP="009C3499">
            <w:pPr>
              <w:jc w:val="center"/>
            </w:pPr>
            <w:r w:rsidRPr="00C43892">
              <w:t>CO6</w:t>
            </w:r>
          </w:p>
        </w:tc>
        <w:tc>
          <w:tcPr>
            <w:tcW w:w="256" w:type="pct"/>
          </w:tcPr>
          <w:p w14:paraId="3F81443C" w14:textId="77777777" w:rsidR="00D32072" w:rsidRPr="00C43892" w:rsidRDefault="00D32072" w:rsidP="009C3499">
            <w:pPr>
              <w:jc w:val="center"/>
            </w:pPr>
            <w:r w:rsidRPr="00C43892">
              <w:t>A</w:t>
            </w:r>
          </w:p>
        </w:tc>
        <w:tc>
          <w:tcPr>
            <w:tcW w:w="217" w:type="pct"/>
          </w:tcPr>
          <w:p w14:paraId="5D238FAE" w14:textId="77777777" w:rsidR="00D32072" w:rsidRPr="00C43892" w:rsidRDefault="00D32072" w:rsidP="009C3499">
            <w:pPr>
              <w:jc w:val="center"/>
            </w:pPr>
            <w:r w:rsidRPr="00C43892">
              <w:t>12</w:t>
            </w:r>
          </w:p>
        </w:tc>
      </w:tr>
    </w:tbl>
    <w:p w14:paraId="554BDCF3" w14:textId="77777777" w:rsidR="00D32072" w:rsidRDefault="00D32072" w:rsidP="002E336A"/>
    <w:p w14:paraId="5A6838BB" w14:textId="77777777" w:rsidR="00D32072" w:rsidRDefault="00D32072"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5551B2" w14:textId="77777777" w:rsidR="00D32072" w:rsidRDefault="00D32072" w:rsidP="002E336A"/>
    <w:tbl>
      <w:tblPr>
        <w:tblStyle w:val="TableGrid"/>
        <w:tblW w:w="10490" w:type="dxa"/>
        <w:tblInd w:w="-714" w:type="dxa"/>
        <w:tblLook w:val="04A0" w:firstRow="1" w:lastRow="0" w:firstColumn="1" w:lastColumn="0" w:noHBand="0" w:noVBand="1"/>
      </w:tblPr>
      <w:tblGrid>
        <w:gridCol w:w="670"/>
        <w:gridCol w:w="9820"/>
      </w:tblGrid>
      <w:tr w:rsidR="00D32072" w14:paraId="37C068A0" w14:textId="77777777" w:rsidTr="00517D3B">
        <w:trPr>
          <w:trHeight w:val="283"/>
        </w:trPr>
        <w:tc>
          <w:tcPr>
            <w:tcW w:w="670" w:type="dxa"/>
          </w:tcPr>
          <w:p w14:paraId="432C0BDB" w14:textId="77777777" w:rsidR="00D32072" w:rsidRPr="0051318C" w:rsidRDefault="00D32072" w:rsidP="00517D3B">
            <w:pPr>
              <w:jc w:val="center"/>
              <w:rPr>
                <w:sz w:val="22"/>
                <w:szCs w:val="22"/>
              </w:rPr>
            </w:pPr>
          </w:p>
        </w:tc>
        <w:tc>
          <w:tcPr>
            <w:tcW w:w="9820" w:type="dxa"/>
          </w:tcPr>
          <w:p w14:paraId="0BCFA382" w14:textId="77777777" w:rsidR="00D32072" w:rsidRPr="0051318C" w:rsidRDefault="00D32072" w:rsidP="00517D3B">
            <w:pPr>
              <w:jc w:val="center"/>
              <w:rPr>
                <w:b/>
                <w:sz w:val="22"/>
                <w:szCs w:val="22"/>
              </w:rPr>
            </w:pPr>
            <w:r w:rsidRPr="0051318C">
              <w:rPr>
                <w:b/>
                <w:sz w:val="22"/>
                <w:szCs w:val="22"/>
              </w:rPr>
              <w:t>COURSE OUTCOMES</w:t>
            </w:r>
          </w:p>
        </w:tc>
      </w:tr>
      <w:tr w:rsidR="00D32072" w14:paraId="00601007" w14:textId="77777777" w:rsidTr="00F94208">
        <w:trPr>
          <w:trHeight w:val="283"/>
        </w:trPr>
        <w:tc>
          <w:tcPr>
            <w:tcW w:w="670" w:type="dxa"/>
          </w:tcPr>
          <w:p w14:paraId="6B7A9704" w14:textId="77777777" w:rsidR="00D32072" w:rsidRPr="00302FF6" w:rsidRDefault="00D32072" w:rsidP="00FD7F83">
            <w:pPr>
              <w:jc w:val="center"/>
              <w:rPr>
                <w:b/>
                <w:bCs/>
                <w:sz w:val="22"/>
                <w:szCs w:val="22"/>
              </w:rPr>
            </w:pPr>
            <w:r w:rsidRPr="00302FF6">
              <w:rPr>
                <w:b/>
                <w:bCs/>
                <w:sz w:val="22"/>
                <w:szCs w:val="22"/>
              </w:rPr>
              <w:t>CO1</w:t>
            </w:r>
          </w:p>
        </w:tc>
        <w:tc>
          <w:tcPr>
            <w:tcW w:w="9820" w:type="dxa"/>
          </w:tcPr>
          <w:p w14:paraId="59006CF0" w14:textId="77777777" w:rsidR="00D32072" w:rsidRPr="0051318C" w:rsidRDefault="00D32072" w:rsidP="00FD7F83">
            <w:pPr>
              <w:rPr>
                <w:sz w:val="22"/>
                <w:szCs w:val="22"/>
              </w:rPr>
            </w:pPr>
            <w:r w:rsidRPr="00C05DC3">
              <w:rPr>
                <w:sz w:val="22"/>
                <w:szCs w:val="22"/>
              </w:rPr>
              <w:t>Summarize the quality standards of ingredients in bakery, beverages and confectionery industry. </w:t>
            </w:r>
          </w:p>
        </w:tc>
      </w:tr>
      <w:tr w:rsidR="00D32072" w14:paraId="76EC8B38" w14:textId="77777777" w:rsidTr="00F94208">
        <w:trPr>
          <w:trHeight w:val="283"/>
        </w:trPr>
        <w:tc>
          <w:tcPr>
            <w:tcW w:w="670" w:type="dxa"/>
          </w:tcPr>
          <w:p w14:paraId="0053920C" w14:textId="77777777" w:rsidR="00D32072" w:rsidRPr="00302FF6" w:rsidRDefault="00D32072" w:rsidP="00FD7F83">
            <w:pPr>
              <w:jc w:val="center"/>
              <w:rPr>
                <w:b/>
                <w:bCs/>
                <w:sz w:val="22"/>
                <w:szCs w:val="22"/>
              </w:rPr>
            </w:pPr>
            <w:r w:rsidRPr="00302FF6">
              <w:rPr>
                <w:b/>
                <w:bCs/>
                <w:sz w:val="22"/>
                <w:szCs w:val="22"/>
              </w:rPr>
              <w:t>CO2</w:t>
            </w:r>
          </w:p>
        </w:tc>
        <w:tc>
          <w:tcPr>
            <w:tcW w:w="9820" w:type="dxa"/>
          </w:tcPr>
          <w:p w14:paraId="21167E00" w14:textId="77777777" w:rsidR="00D32072" w:rsidRPr="0051318C" w:rsidRDefault="00D32072" w:rsidP="00FD7F83">
            <w:pPr>
              <w:rPr>
                <w:sz w:val="22"/>
                <w:szCs w:val="22"/>
              </w:rPr>
            </w:pPr>
            <w:r w:rsidRPr="00C05DC3">
              <w:rPr>
                <w:sz w:val="22"/>
                <w:szCs w:val="22"/>
              </w:rPr>
              <w:t>Identify the factors influencing the production of baked products. </w:t>
            </w:r>
          </w:p>
        </w:tc>
      </w:tr>
      <w:tr w:rsidR="00D32072" w14:paraId="20A9083F" w14:textId="77777777" w:rsidTr="00F94208">
        <w:trPr>
          <w:trHeight w:val="283"/>
        </w:trPr>
        <w:tc>
          <w:tcPr>
            <w:tcW w:w="670" w:type="dxa"/>
          </w:tcPr>
          <w:p w14:paraId="6BA5D798" w14:textId="77777777" w:rsidR="00D32072" w:rsidRPr="00302FF6" w:rsidRDefault="00D32072" w:rsidP="00FD7F83">
            <w:pPr>
              <w:jc w:val="center"/>
              <w:rPr>
                <w:b/>
                <w:bCs/>
                <w:sz w:val="22"/>
                <w:szCs w:val="22"/>
              </w:rPr>
            </w:pPr>
            <w:r w:rsidRPr="00302FF6">
              <w:rPr>
                <w:b/>
                <w:bCs/>
                <w:sz w:val="22"/>
                <w:szCs w:val="22"/>
              </w:rPr>
              <w:t>CO3</w:t>
            </w:r>
          </w:p>
        </w:tc>
        <w:tc>
          <w:tcPr>
            <w:tcW w:w="9820" w:type="dxa"/>
          </w:tcPr>
          <w:p w14:paraId="544CC832" w14:textId="77777777" w:rsidR="00D32072" w:rsidRPr="0051318C" w:rsidRDefault="00D32072" w:rsidP="00FD7F83">
            <w:pPr>
              <w:rPr>
                <w:sz w:val="22"/>
                <w:szCs w:val="22"/>
              </w:rPr>
            </w:pPr>
            <w:r w:rsidRPr="00C05DC3">
              <w:rPr>
                <w:sz w:val="22"/>
                <w:szCs w:val="22"/>
              </w:rPr>
              <w:t>Evaluate the quality of baked products.</w:t>
            </w:r>
          </w:p>
        </w:tc>
      </w:tr>
      <w:tr w:rsidR="00D32072" w14:paraId="791879EC" w14:textId="77777777" w:rsidTr="00F94208">
        <w:trPr>
          <w:trHeight w:val="283"/>
        </w:trPr>
        <w:tc>
          <w:tcPr>
            <w:tcW w:w="670" w:type="dxa"/>
          </w:tcPr>
          <w:p w14:paraId="0FAE29D0" w14:textId="77777777" w:rsidR="00D32072" w:rsidRPr="00302FF6" w:rsidRDefault="00D32072" w:rsidP="00FD7F83">
            <w:pPr>
              <w:jc w:val="center"/>
              <w:rPr>
                <w:b/>
                <w:bCs/>
                <w:sz w:val="22"/>
                <w:szCs w:val="22"/>
              </w:rPr>
            </w:pPr>
            <w:r w:rsidRPr="00302FF6">
              <w:rPr>
                <w:b/>
                <w:bCs/>
                <w:sz w:val="22"/>
                <w:szCs w:val="22"/>
              </w:rPr>
              <w:t>CO4</w:t>
            </w:r>
          </w:p>
        </w:tc>
        <w:tc>
          <w:tcPr>
            <w:tcW w:w="9820" w:type="dxa"/>
          </w:tcPr>
          <w:p w14:paraId="2786CAA2" w14:textId="77777777" w:rsidR="00D32072" w:rsidRPr="0051318C" w:rsidRDefault="00D32072" w:rsidP="00FD7F83">
            <w:pPr>
              <w:rPr>
                <w:sz w:val="22"/>
                <w:szCs w:val="22"/>
              </w:rPr>
            </w:pPr>
            <w:r w:rsidRPr="00C05DC3">
              <w:rPr>
                <w:sz w:val="22"/>
                <w:szCs w:val="22"/>
              </w:rPr>
              <w:t>Relate the composition with the quality of beverages.</w:t>
            </w:r>
          </w:p>
        </w:tc>
      </w:tr>
      <w:tr w:rsidR="00D32072" w14:paraId="5BC74934" w14:textId="77777777" w:rsidTr="00F94208">
        <w:trPr>
          <w:trHeight w:val="283"/>
        </w:trPr>
        <w:tc>
          <w:tcPr>
            <w:tcW w:w="670" w:type="dxa"/>
          </w:tcPr>
          <w:p w14:paraId="3B0A411B" w14:textId="77777777" w:rsidR="00D32072" w:rsidRPr="00302FF6" w:rsidRDefault="00D32072" w:rsidP="00FD7F83">
            <w:pPr>
              <w:jc w:val="center"/>
              <w:rPr>
                <w:b/>
                <w:bCs/>
                <w:sz w:val="22"/>
                <w:szCs w:val="22"/>
              </w:rPr>
            </w:pPr>
            <w:r w:rsidRPr="00302FF6">
              <w:rPr>
                <w:b/>
                <w:bCs/>
                <w:sz w:val="22"/>
                <w:szCs w:val="22"/>
              </w:rPr>
              <w:t>CO5</w:t>
            </w:r>
          </w:p>
        </w:tc>
        <w:tc>
          <w:tcPr>
            <w:tcW w:w="9820" w:type="dxa"/>
          </w:tcPr>
          <w:p w14:paraId="137071B8" w14:textId="77777777" w:rsidR="00D32072" w:rsidRPr="0051318C" w:rsidRDefault="00D32072" w:rsidP="00FD7F83">
            <w:pPr>
              <w:rPr>
                <w:sz w:val="22"/>
                <w:szCs w:val="22"/>
              </w:rPr>
            </w:pPr>
            <w:r w:rsidRPr="00C05DC3">
              <w:rPr>
                <w:sz w:val="22"/>
                <w:szCs w:val="22"/>
              </w:rPr>
              <w:t>Identify and improve the quality of confectionery products.  </w:t>
            </w:r>
          </w:p>
        </w:tc>
      </w:tr>
      <w:tr w:rsidR="00D32072" w14:paraId="2181A0D5" w14:textId="77777777" w:rsidTr="00F94208">
        <w:trPr>
          <w:trHeight w:val="283"/>
        </w:trPr>
        <w:tc>
          <w:tcPr>
            <w:tcW w:w="670" w:type="dxa"/>
          </w:tcPr>
          <w:p w14:paraId="075033EC" w14:textId="77777777" w:rsidR="00D32072" w:rsidRPr="00302FF6" w:rsidRDefault="00D32072" w:rsidP="00FD7F83">
            <w:pPr>
              <w:jc w:val="center"/>
              <w:rPr>
                <w:b/>
                <w:bCs/>
                <w:sz w:val="22"/>
                <w:szCs w:val="22"/>
              </w:rPr>
            </w:pPr>
            <w:r w:rsidRPr="00302FF6">
              <w:rPr>
                <w:b/>
                <w:bCs/>
                <w:sz w:val="22"/>
                <w:szCs w:val="22"/>
              </w:rPr>
              <w:t>CO6</w:t>
            </w:r>
          </w:p>
        </w:tc>
        <w:tc>
          <w:tcPr>
            <w:tcW w:w="9820" w:type="dxa"/>
          </w:tcPr>
          <w:p w14:paraId="2AE4AB05" w14:textId="77777777" w:rsidR="00D32072" w:rsidRPr="0051318C" w:rsidRDefault="00D32072" w:rsidP="00FD7F83">
            <w:pPr>
              <w:rPr>
                <w:sz w:val="22"/>
                <w:szCs w:val="22"/>
              </w:rPr>
            </w:pPr>
            <w:r w:rsidRPr="00C05DC3">
              <w:rPr>
                <w:sz w:val="22"/>
                <w:szCs w:val="22"/>
              </w:rPr>
              <w:t>Develop newer processes and nutritious products that are economically viable.</w:t>
            </w:r>
          </w:p>
        </w:tc>
      </w:tr>
    </w:tbl>
    <w:p w14:paraId="0503BFD5" w14:textId="77777777" w:rsidR="00D32072" w:rsidRDefault="00D32072" w:rsidP="00544C89"/>
    <w:tbl>
      <w:tblPr>
        <w:tblStyle w:val="TableGrid"/>
        <w:tblW w:w="6385" w:type="dxa"/>
        <w:jc w:val="center"/>
        <w:tblLook w:val="04A0" w:firstRow="1" w:lastRow="0" w:firstColumn="1" w:lastColumn="0" w:noHBand="0" w:noVBand="1"/>
      </w:tblPr>
      <w:tblGrid>
        <w:gridCol w:w="1097"/>
        <w:gridCol w:w="679"/>
        <w:gridCol w:w="905"/>
        <w:gridCol w:w="684"/>
        <w:gridCol w:w="696"/>
        <w:gridCol w:w="678"/>
        <w:gridCol w:w="678"/>
        <w:gridCol w:w="968"/>
      </w:tblGrid>
      <w:tr w:rsidR="00D32072" w:rsidRPr="0051318C" w14:paraId="4FA57667" w14:textId="77777777" w:rsidTr="00E56E00">
        <w:trPr>
          <w:jc w:val="center"/>
        </w:trPr>
        <w:tc>
          <w:tcPr>
            <w:tcW w:w="6385" w:type="dxa"/>
            <w:gridSpan w:val="8"/>
          </w:tcPr>
          <w:p w14:paraId="7BE3078C" w14:textId="77777777" w:rsidR="00D32072" w:rsidRPr="0051318C" w:rsidRDefault="00D32072" w:rsidP="00D54806">
            <w:pPr>
              <w:jc w:val="center"/>
              <w:rPr>
                <w:b/>
                <w:sz w:val="22"/>
                <w:szCs w:val="22"/>
              </w:rPr>
            </w:pPr>
            <w:r w:rsidRPr="0051318C">
              <w:rPr>
                <w:b/>
                <w:sz w:val="22"/>
                <w:szCs w:val="22"/>
              </w:rPr>
              <w:t xml:space="preserve">Assessment Pattern as per Bloom’s </w:t>
            </w:r>
            <w:r>
              <w:rPr>
                <w:b/>
                <w:sz w:val="22"/>
                <w:szCs w:val="22"/>
              </w:rPr>
              <w:t>Level</w:t>
            </w:r>
          </w:p>
        </w:tc>
      </w:tr>
      <w:tr w:rsidR="00D32072" w:rsidRPr="0051318C" w14:paraId="22850699" w14:textId="77777777" w:rsidTr="00E56E00">
        <w:trPr>
          <w:jc w:val="center"/>
        </w:trPr>
        <w:tc>
          <w:tcPr>
            <w:tcW w:w="1140" w:type="dxa"/>
          </w:tcPr>
          <w:p w14:paraId="19BC20AA" w14:textId="77777777" w:rsidR="00D32072" w:rsidRPr="00302FF6" w:rsidRDefault="00D32072"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13DEC07" w14:textId="77777777" w:rsidR="00D32072" w:rsidRPr="0051318C" w:rsidRDefault="00D32072" w:rsidP="00D54806">
            <w:pPr>
              <w:jc w:val="center"/>
              <w:rPr>
                <w:b/>
                <w:sz w:val="22"/>
                <w:szCs w:val="22"/>
              </w:rPr>
            </w:pPr>
            <w:r w:rsidRPr="0051318C">
              <w:rPr>
                <w:b/>
                <w:sz w:val="22"/>
                <w:szCs w:val="22"/>
              </w:rPr>
              <w:t>R</w:t>
            </w:r>
          </w:p>
        </w:tc>
        <w:tc>
          <w:tcPr>
            <w:tcW w:w="708" w:type="dxa"/>
          </w:tcPr>
          <w:p w14:paraId="1F94B351" w14:textId="77777777" w:rsidR="00D32072" w:rsidRPr="0051318C" w:rsidRDefault="00D32072" w:rsidP="00D54806">
            <w:pPr>
              <w:jc w:val="center"/>
              <w:rPr>
                <w:b/>
                <w:sz w:val="22"/>
                <w:szCs w:val="22"/>
              </w:rPr>
            </w:pPr>
            <w:r w:rsidRPr="0051318C">
              <w:rPr>
                <w:b/>
                <w:sz w:val="22"/>
                <w:szCs w:val="22"/>
              </w:rPr>
              <w:t>U</w:t>
            </w:r>
          </w:p>
        </w:tc>
        <w:tc>
          <w:tcPr>
            <w:tcW w:w="709" w:type="dxa"/>
          </w:tcPr>
          <w:p w14:paraId="26AFFE0C" w14:textId="77777777" w:rsidR="00D32072" w:rsidRPr="0051318C" w:rsidRDefault="00D32072" w:rsidP="00D54806">
            <w:pPr>
              <w:jc w:val="center"/>
              <w:rPr>
                <w:b/>
                <w:sz w:val="22"/>
                <w:szCs w:val="22"/>
              </w:rPr>
            </w:pPr>
            <w:r w:rsidRPr="0051318C">
              <w:rPr>
                <w:b/>
                <w:sz w:val="22"/>
                <w:szCs w:val="22"/>
              </w:rPr>
              <w:t>A</w:t>
            </w:r>
          </w:p>
        </w:tc>
        <w:tc>
          <w:tcPr>
            <w:tcW w:w="709" w:type="dxa"/>
          </w:tcPr>
          <w:p w14:paraId="48B1E11C" w14:textId="77777777" w:rsidR="00D32072" w:rsidRPr="0051318C" w:rsidRDefault="00D32072" w:rsidP="00D54806">
            <w:pPr>
              <w:jc w:val="center"/>
              <w:rPr>
                <w:b/>
                <w:sz w:val="22"/>
                <w:szCs w:val="22"/>
              </w:rPr>
            </w:pPr>
            <w:r w:rsidRPr="0051318C">
              <w:rPr>
                <w:b/>
                <w:sz w:val="22"/>
                <w:szCs w:val="22"/>
              </w:rPr>
              <w:t>An</w:t>
            </w:r>
          </w:p>
        </w:tc>
        <w:tc>
          <w:tcPr>
            <w:tcW w:w="709" w:type="dxa"/>
          </w:tcPr>
          <w:p w14:paraId="6B15C556" w14:textId="77777777" w:rsidR="00D32072" w:rsidRPr="0051318C" w:rsidRDefault="00D32072" w:rsidP="00D54806">
            <w:pPr>
              <w:jc w:val="center"/>
              <w:rPr>
                <w:b/>
                <w:sz w:val="22"/>
                <w:szCs w:val="22"/>
              </w:rPr>
            </w:pPr>
            <w:r w:rsidRPr="0051318C">
              <w:rPr>
                <w:b/>
                <w:sz w:val="22"/>
                <w:szCs w:val="22"/>
              </w:rPr>
              <w:t>E</w:t>
            </w:r>
          </w:p>
        </w:tc>
        <w:tc>
          <w:tcPr>
            <w:tcW w:w="708" w:type="dxa"/>
          </w:tcPr>
          <w:p w14:paraId="3D407019" w14:textId="77777777" w:rsidR="00D32072" w:rsidRPr="0051318C" w:rsidRDefault="00D32072" w:rsidP="00D54806">
            <w:pPr>
              <w:jc w:val="center"/>
              <w:rPr>
                <w:b/>
                <w:sz w:val="22"/>
                <w:szCs w:val="22"/>
              </w:rPr>
            </w:pPr>
            <w:r w:rsidRPr="0051318C">
              <w:rPr>
                <w:b/>
                <w:sz w:val="22"/>
                <w:szCs w:val="22"/>
              </w:rPr>
              <w:t>C</w:t>
            </w:r>
          </w:p>
        </w:tc>
        <w:tc>
          <w:tcPr>
            <w:tcW w:w="993" w:type="dxa"/>
          </w:tcPr>
          <w:p w14:paraId="6C1952A9" w14:textId="77777777" w:rsidR="00D32072" w:rsidRPr="0051318C" w:rsidRDefault="00D32072" w:rsidP="00D54806">
            <w:pPr>
              <w:jc w:val="center"/>
              <w:rPr>
                <w:b/>
                <w:sz w:val="22"/>
                <w:szCs w:val="22"/>
              </w:rPr>
            </w:pPr>
            <w:r w:rsidRPr="0051318C">
              <w:rPr>
                <w:b/>
                <w:sz w:val="22"/>
                <w:szCs w:val="22"/>
              </w:rPr>
              <w:t>Total</w:t>
            </w:r>
          </w:p>
        </w:tc>
      </w:tr>
      <w:tr w:rsidR="00D32072" w:rsidRPr="0051318C" w14:paraId="1B6D6A6F" w14:textId="77777777" w:rsidTr="009B7699">
        <w:trPr>
          <w:jc w:val="center"/>
        </w:trPr>
        <w:tc>
          <w:tcPr>
            <w:tcW w:w="1140" w:type="dxa"/>
          </w:tcPr>
          <w:p w14:paraId="645ACFF4" w14:textId="77777777" w:rsidR="00D32072" w:rsidRPr="00302FF6" w:rsidRDefault="00D32072" w:rsidP="00D54806">
            <w:pPr>
              <w:jc w:val="center"/>
              <w:rPr>
                <w:b/>
                <w:bCs/>
                <w:sz w:val="22"/>
                <w:szCs w:val="22"/>
              </w:rPr>
            </w:pPr>
            <w:r w:rsidRPr="00302FF6">
              <w:rPr>
                <w:b/>
                <w:bCs/>
                <w:sz w:val="22"/>
                <w:szCs w:val="22"/>
              </w:rPr>
              <w:t>CO1</w:t>
            </w:r>
          </w:p>
        </w:tc>
        <w:tc>
          <w:tcPr>
            <w:tcW w:w="709" w:type="dxa"/>
          </w:tcPr>
          <w:p w14:paraId="0AE8C293" w14:textId="77777777" w:rsidR="00D32072" w:rsidRPr="0051318C" w:rsidRDefault="00D32072" w:rsidP="009B7699">
            <w:pPr>
              <w:jc w:val="center"/>
              <w:rPr>
                <w:sz w:val="22"/>
                <w:szCs w:val="22"/>
              </w:rPr>
            </w:pPr>
            <w:r>
              <w:rPr>
                <w:sz w:val="22"/>
                <w:szCs w:val="22"/>
              </w:rPr>
              <w:t>1</w:t>
            </w:r>
          </w:p>
        </w:tc>
        <w:tc>
          <w:tcPr>
            <w:tcW w:w="708" w:type="dxa"/>
          </w:tcPr>
          <w:p w14:paraId="1E7D2957" w14:textId="77777777" w:rsidR="00D32072" w:rsidRPr="0051318C" w:rsidRDefault="00D32072" w:rsidP="009B7699">
            <w:pPr>
              <w:jc w:val="center"/>
              <w:rPr>
                <w:sz w:val="22"/>
                <w:szCs w:val="22"/>
              </w:rPr>
            </w:pPr>
            <w:r>
              <w:rPr>
                <w:sz w:val="22"/>
                <w:szCs w:val="22"/>
              </w:rPr>
              <w:t>1+6+6</w:t>
            </w:r>
          </w:p>
        </w:tc>
        <w:tc>
          <w:tcPr>
            <w:tcW w:w="709" w:type="dxa"/>
          </w:tcPr>
          <w:p w14:paraId="42A7C154" w14:textId="77777777" w:rsidR="00D32072" w:rsidRPr="0051318C" w:rsidRDefault="00D32072" w:rsidP="009B7699">
            <w:pPr>
              <w:jc w:val="center"/>
              <w:rPr>
                <w:sz w:val="22"/>
                <w:szCs w:val="22"/>
              </w:rPr>
            </w:pPr>
            <w:r>
              <w:rPr>
                <w:sz w:val="22"/>
                <w:szCs w:val="22"/>
              </w:rPr>
              <w:t>6</w:t>
            </w:r>
          </w:p>
        </w:tc>
        <w:tc>
          <w:tcPr>
            <w:tcW w:w="709" w:type="dxa"/>
          </w:tcPr>
          <w:p w14:paraId="38B07B5F" w14:textId="77777777" w:rsidR="00D32072" w:rsidRPr="0051318C" w:rsidRDefault="00D32072" w:rsidP="009B7699">
            <w:pPr>
              <w:jc w:val="center"/>
              <w:rPr>
                <w:sz w:val="22"/>
                <w:szCs w:val="22"/>
              </w:rPr>
            </w:pPr>
            <w:r>
              <w:rPr>
                <w:sz w:val="22"/>
                <w:szCs w:val="22"/>
              </w:rPr>
              <w:t>3</w:t>
            </w:r>
          </w:p>
        </w:tc>
        <w:tc>
          <w:tcPr>
            <w:tcW w:w="709" w:type="dxa"/>
          </w:tcPr>
          <w:p w14:paraId="6579CCC4" w14:textId="77777777" w:rsidR="00D32072" w:rsidRPr="0051318C" w:rsidRDefault="00D32072" w:rsidP="009B7699">
            <w:pPr>
              <w:jc w:val="center"/>
              <w:rPr>
                <w:sz w:val="22"/>
                <w:szCs w:val="22"/>
              </w:rPr>
            </w:pPr>
          </w:p>
        </w:tc>
        <w:tc>
          <w:tcPr>
            <w:tcW w:w="708" w:type="dxa"/>
          </w:tcPr>
          <w:p w14:paraId="0CB17291" w14:textId="77777777" w:rsidR="00D32072" w:rsidRPr="0051318C" w:rsidRDefault="00D32072" w:rsidP="009B7699">
            <w:pPr>
              <w:jc w:val="center"/>
              <w:rPr>
                <w:sz w:val="22"/>
                <w:szCs w:val="22"/>
              </w:rPr>
            </w:pPr>
          </w:p>
        </w:tc>
        <w:tc>
          <w:tcPr>
            <w:tcW w:w="993" w:type="dxa"/>
          </w:tcPr>
          <w:p w14:paraId="0E84E5B8" w14:textId="77777777" w:rsidR="00D32072" w:rsidRPr="0051318C" w:rsidRDefault="00D32072" w:rsidP="00ED5DDF">
            <w:pPr>
              <w:jc w:val="center"/>
              <w:rPr>
                <w:sz w:val="22"/>
                <w:szCs w:val="22"/>
              </w:rPr>
            </w:pPr>
            <w:r>
              <w:rPr>
                <w:sz w:val="22"/>
                <w:szCs w:val="22"/>
              </w:rPr>
              <w:t>22</w:t>
            </w:r>
          </w:p>
        </w:tc>
      </w:tr>
      <w:tr w:rsidR="00D32072" w:rsidRPr="0051318C" w14:paraId="480C2FB5" w14:textId="77777777" w:rsidTr="009B7699">
        <w:trPr>
          <w:jc w:val="center"/>
        </w:trPr>
        <w:tc>
          <w:tcPr>
            <w:tcW w:w="1140" w:type="dxa"/>
          </w:tcPr>
          <w:p w14:paraId="4F98ECB4" w14:textId="77777777" w:rsidR="00D32072" w:rsidRPr="00302FF6" w:rsidRDefault="00D32072" w:rsidP="00D54806">
            <w:pPr>
              <w:jc w:val="center"/>
              <w:rPr>
                <w:b/>
                <w:bCs/>
                <w:sz w:val="22"/>
                <w:szCs w:val="22"/>
              </w:rPr>
            </w:pPr>
            <w:r w:rsidRPr="00302FF6">
              <w:rPr>
                <w:b/>
                <w:bCs/>
                <w:sz w:val="22"/>
                <w:szCs w:val="22"/>
              </w:rPr>
              <w:t>CO2</w:t>
            </w:r>
          </w:p>
        </w:tc>
        <w:tc>
          <w:tcPr>
            <w:tcW w:w="709" w:type="dxa"/>
          </w:tcPr>
          <w:p w14:paraId="38BDA110" w14:textId="77777777" w:rsidR="00D32072" w:rsidRPr="0051318C" w:rsidRDefault="00D32072" w:rsidP="009B7699">
            <w:pPr>
              <w:jc w:val="center"/>
              <w:rPr>
                <w:sz w:val="22"/>
                <w:szCs w:val="22"/>
              </w:rPr>
            </w:pPr>
            <w:r>
              <w:rPr>
                <w:sz w:val="22"/>
                <w:szCs w:val="22"/>
              </w:rPr>
              <w:t>2</w:t>
            </w:r>
          </w:p>
        </w:tc>
        <w:tc>
          <w:tcPr>
            <w:tcW w:w="708" w:type="dxa"/>
          </w:tcPr>
          <w:p w14:paraId="5DD8BD53" w14:textId="77777777" w:rsidR="00D32072" w:rsidRPr="0051318C" w:rsidRDefault="00D32072" w:rsidP="009B7699">
            <w:pPr>
              <w:jc w:val="center"/>
              <w:rPr>
                <w:sz w:val="22"/>
                <w:szCs w:val="22"/>
              </w:rPr>
            </w:pPr>
            <w:r>
              <w:rPr>
                <w:sz w:val="22"/>
                <w:szCs w:val="22"/>
              </w:rPr>
              <w:t>3+12</w:t>
            </w:r>
          </w:p>
        </w:tc>
        <w:tc>
          <w:tcPr>
            <w:tcW w:w="709" w:type="dxa"/>
          </w:tcPr>
          <w:p w14:paraId="5EE4032D" w14:textId="77777777" w:rsidR="00D32072" w:rsidRPr="0051318C" w:rsidRDefault="00D32072" w:rsidP="009B7699">
            <w:pPr>
              <w:jc w:val="center"/>
              <w:rPr>
                <w:sz w:val="22"/>
                <w:szCs w:val="22"/>
              </w:rPr>
            </w:pPr>
            <w:r>
              <w:rPr>
                <w:sz w:val="22"/>
                <w:szCs w:val="22"/>
              </w:rPr>
              <w:t>12</w:t>
            </w:r>
          </w:p>
        </w:tc>
        <w:tc>
          <w:tcPr>
            <w:tcW w:w="709" w:type="dxa"/>
          </w:tcPr>
          <w:p w14:paraId="6C5AB002" w14:textId="77777777" w:rsidR="00D32072" w:rsidRPr="0051318C" w:rsidRDefault="00D32072" w:rsidP="009B7699">
            <w:pPr>
              <w:jc w:val="center"/>
              <w:rPr>
                <w:sz w:val="22"/>
                <w:szCs w:val="22"/>
              </w:rPr>
            </w:pPr>
          </w:p>
        </w:tc>
        <w:tc>
          <w:tcPr>
            <w:tcW w:w="709" w:type="dxa"/>
          </w:tcPr>
          <w:p w14:paraId="6E1F34AF" w14:textId="77777777" w:rsidR="00D32072" w:rsidRPr="0051318C" w:rsidRDefault="00D32072" w:rsidP="009B7699">
            <w:pPr>
              <w:jc w:val="center"/>
              <w:rPr>
                <w:sz w:val="22"/>
                <w:szCs w:val="22"/>
              </w:rPr>
            </w:pPr>
          </w:p>
        </w:tc>
        <w:tc>
          <w:tcPr>
            <w:tcW w:w="708" w:type="dxa"/>
          </w:tcPr>
          <w:p w14:paraId="3E35166F" w14:textId="77777777" w:rsidR="00D32072" w:rsidRPr="0051318C" w:rsidRDefault="00D32072" w:rsidP="009B7699">
            <w:pPr>
              <w:jc w:val="center"/>
              <w:rPr>
                <w:sz w:val="22"/>
                <w:szCs w:val="22"/>
              </w:rPr>
            </w:pPr>
          </w:p>
        </w:tc>
        <w:tc>
          <w:tcPr>
            <w:tcW w:w="993" w:type="dxa"/>
          </w:tcPr>
          <w:p w14:paraId="15AA79B7" w14:textId="77777777" w:rsidR="00D32072" w:rsidRPr="0051318C" w:rsidRDefault="00D32072" w:rsidP="009B7699">
            <w:pPr>
              <w:jc w:val="center"/>
              <w:rPr>
                <w:sz w:val="22"/>
                <w:szCs w:val="22"/>
              </w:rPr>
            </w:pPr>
            <w:r>
              <w:rPr>
                <w:sz w:val="22"/>
                <w:szCs w:val="22"/>
              </w:rPr>
              <w:t>29</w:t>
            </w:r>
          </w:p>
        </w:tc>
      </w:tr>
      <w:tr w:rsidR="00D32072" w:rsidRPr="0051318C" w14:paraId="35412E07" w14:textId="77777777" w:rsidTr="009B7699">
        <w:trPr>
          <w:jc w:val="center"/>
        </w:trPr>
        <w:tc>
          <w:tcPr>
            <w:tcW w:w="1140" w:type="dxa"/>
          </w:tcPr>
          <w:p w14:paraId="168EFE82" w14:textId="77777777" w:rsidR="00D32072" w:rsidRPr="00302FF6" w:rsidRDefault="00D32072" w:rsidP="00D54806">
            <w:pPr>
              <w:jc w:val="center"/>
              <w:rPr>
                <w:b/>
                <w:bCs/>
                <w:sz w:val="22"/>
                <w:szCs w:val="22"/>
              </w:rPr>
            </w:pPr>
            <w:r w:rsidRPr="00302FF6">
              <w:rPr>
                <w:b/>
                <w:bCs/>
                <w:sz w:val="22"/>
                <w:szCs w:val="22"/>
              </w:rPr>
              <w:t>CO3</w:t>
            </w:r>
          </w:p>
        </w:tc>
        <w:tc>
          <w:tcPr>
            <w:tcW w:w="709" w:type="dxa"/>
          </w:tcPr>
          <w:p w14:paraId="06C68D35" w14:textId="77777777" w:rsidR="00D32072" w:rsidRPr="0051318C" w:rsidRDefault="00D32072" w:rsidP="009B7699">
            <w:pPr>
              <w:jc w:val="center"/>
              <w:rPr>
                <w:sz w:val="22"/>
                <w:szCs w:val="22"/>
              </w:rPr>
            </w:pPr>
            <w:r>
              <w:rPr>
                <w:sz w:val="22"/>
                <w:szCs w:val="22"/>
              </w:rPr>
              <w:t>1</w:t>
            </w:r>
          </w:p>
        </w:tc>
        <w:tc>
          <w:tcPr>
            <w:tcW w:w="708" w:type="dxa"/>
          </w:tcPr>
          <w:p w14:paraId="0A23E4C7" w14:textId="77777777" w:rsidR="00D32072" w:rsidRPr="0051318C" w:rsidRDefault="00D32072" w:rsidP="009B7699">
            <w:pPr>
              <w:jc w:val="center"/>
              <w:rPr>
                <w:sz w:val="22"/>
                <w:szCs w:val="22"/>
              </w:rPr>
            </w:pPr>
            <w:r>
              <w:rPr>
                <w:sz w:val="22"/>
                <w:szCs w:val="22"/>
              </w:rPr>
              <w:t>1</w:t>
            </w:r>
          </w:p>
        </w:tc>
        <w:tc>
          <w:tcPr>
            <w:tcW w:w="709" w:type="dxa"/>
          </w:tcPr>
          <w:p w14:paraId="1E0C5474" w14:textId="77777777" w:rsidR="00D32072" w:rsidRPr="0051318C" w:rsidRDefault="00D32072" w:rsidP="009B7699">
            <w:pPr>
              <w:jc w:val="center"/>
              <w:rPr>
                <w:sz w:val="22"/>
                <w:szCs w:val="22"/>
              </w:rPr>
            </w:pPr>
            <w:r>
              <w:rPr>
                <w:sz w:val="22"/>
                <w:szCs w:val="22"/>
              </w:rPr>
              <w:t>9</w:t>
            </w:r>
          </w:p>
        </w:tc>
        <w:tc>
          <w:tcPr>
            <w:tcW w:w="709" w:type="dxa"/>
          </w:tcPr>
          <w:p w14:paraId="5A10956B" w14:textId="77777777" w:rsidR="00D32072" w:rsidRPr="0051318C" w:rsidRDefault="00D32072" w:rsidP="009B7699">
            <w:pPr>
              <w:jc w:val="center"/>
              <w:rPr>
                <w:sz w:val="22"/>
                <w:szCs w:val="22"/>
              </w:rPr>
            </w:pPr>
            <w:r>
              <w:rPr>
                <w:sz w:val="22"/>
                <w:szCs w:val="22"/>
              </w:rPr>
              <w:t>3+3</w:t>
            </w:r>
          </w:p>
        </w:tc>
        <w:tc>
          <w:tcPr>
            <w:tcW w:w="709" w:type="dxa"/>
          </w:tcPr>
          <w:p w14:paraId="49411B50" w14:textId="77777777" w:rsidR="00D32072" w:rsidRPr="0051318C" w:rsidRDefault="00D32072" w:rsidP="009B7699">
            <w:pPr>
              <w:jc w:val="center"/>
              <w:rPr>
                <w:sz w:val="22"/>
                <w:szCs w:val="22"/>
              </w:rPr>
            </w:pPr>
          </w:p>
        </w:tc>
        <w:tc>
          <w:tcPr>
            <w:tcW w:w="708" w:type="dxa"/>
          </w:tcPr>
          <w:p w14:paraId="61C1A60D" w14:textId="77777777" w:rsidR="00D32072" w:rsidRPr="0051318C" w:rsidRDefault="00D32072" w:rsidP="009B7699">
            <w:pPr>
              <w:jc w:val="center"/>
              <w:rPr>
                <w:sz w:val="22"/>
                <w:szCs w:val="22"/>
              </w:rPr>
            </w:pPr>
          </w:p>
        </w:tc>
        <w:tc>
          <w:tcPr>
            <w:tcW w:w="993" w:type="dxa"/>
          </w:tcPr>
          <w:p w14:paraId="5D0C2054" w14:textId="77777777" w:rsidR="00D32072" w:rsidRPr="0051318C" w:rsidRDefault="00D32072" w:rsidP="009B7699">
            <w:pPr>
              <w:jc w:val="center"/>
              <w:rPr>
                <w:sz w:val="22"/>
                <w:szCs w:val="22"/>
              </w:rPr>
            </w:pPr>
            <w:r>
              <w:rPr>
                <w:sz w:val="22"/>
                <w:szCs w:val="22"/>
              </w:rPr>
              <w:t>17</w:t>
            </w:r>
          </w:p>
        </w:tc>
      </w:tr>
      <w:tr w:rsidR="00D32072" w:rsidRPr="0051318C" w14:paraId="03C2A560" w14:textId="77777777" w:rsidTr="009B7699">
        <w:trPr>
          <w:jc w:val="center"/>
        </w:trPr>
        <w:tc>
          <w:tcPr>
            <w:tcW w:w="1140" w:type="dxa"/>
          </w:tcPr>
          <w:p w14:paraId="208F9185" w14:textId="77777777" w:rsidR="00D32072" w:rsidRPr="00302FF6" w:rsidRDefault="00D32072" w:rsidP="00D54806">
            <w:pPr>
              <w:jc w:val="center"/>
              <w:rPr>
                <w:b/>
                <w:bCs/>
                <w:sz w:val="22"/>
                <w:szCs w:val="22"/>
              </w:rPr>
            </w:pPr>
            <w:r w:rsidRPr="00302FF6">
              <w:rPr>
                <w:b/>
                <w:bCs/>
                <w:sz w:val="22"/>
                <w:szCs w:val="22"/>
              </w:rPr>
              <w:t>CO4</w:t>
            </w:r>
          </w:p>
        </w:tc>
        <w:tc>
          <w:tcPr>
            <w:tcW w:w="709" w:type="dxa"/>
          </w:tcPr>
          <w:p w14:paraId="3ECE6007" w14:textId="77777777" w:rsidR="00D32072" w:rsidRPr="0051318C" w:rsidRDefault="00D32072" w:rsidP="009B7699">
            <w:pPr>
              <w:jc w:val="center"/>
              <w:rPr>
                <w:sz w:val="22"/>
                <w:szCs w:val="22"/>
              </w:rPr>
            </w:pPr>
            <w:r>
              <w:rPr>
                <w:sz w:val="22"/>
                <w:szCs w:val="22"/>
              </w:rPr>
              <w:t>1</w:t>
            </w:r>
          </w:p>
        </w:tc>
        <w:tc>
          <w:tcPr>
            <w:tcW w:w="708" w:type="dxa"/>
          </w:tcPr>
          <w:p w14:paraId="0E46B5AD" w14:textId="77777777" w:rsidR="00D32072" w:rsidRPr="0051318C" w:rsidRDefault="00D32072" w:rsidP="009B7699">
            <w:pPr>
              <w:jc w:val="center"/>
              <w:rPr>
                <w:sz w:val="22"/>
                <w:szCs w:val="22"/>
              </w:rPr>
            </w:pPr>
            <w:r>
              <w:rPr>
                <w:sz w:val="22"/>
                <w:szCs w:val="22"/>
              </w:rPr>
              <w:t>1+3+12</w:t>
            </w:r>
          </w:p>
        </w:tc>
        <w:tc>
          <w:tcPr>
            <w:tcW w:w="709" w:type="dxa"/>
          </w:tcPr>
          <w:p w14:paraId="49B46C1D" w14:textId="77777777" w:rsidR="00D32072" w:rsidRPr="0051318C" w:rsidRDefault="00D32072" w:rsidP="009B7699">
            <w:pPr>
              <w:jc w:val="center"/>
              <w:rPr>
                <w:sz w:val="22"/>
                <w:szCs w:val="22"/>
              </w:rPr>
            </w:pPr>
          </w:p>
        </w:tc>
        <w:tc>
          <w:tcPr>
            <w:tcW w:w="709" w:type="dxa"/>
          </w:tcPr>
          <w:p w14:paraId="29A46C34" w14:textId="77777777" w:rsidR="00D32072" w:rsidRPr="0051318C" w:rsidRDefault="00D32072" w:rsidP="009B7699">
            <w:pPr>
              <w:jc w:val="center"/>
              <w:rPr>
                <w:sz w:val="22"/>
                <w:szCs w:val="22"/>
              </w:rPr>
            </w:pPr>
          </w:p>
        </w:tc>
        <w:tc>
          <w:tcPr>
            <w:tcW w:w="709" w:type="dxa"/>
          </w:tcPr>
          <w:p w14:paraId="23D7CE4D" w14:textId="77777777" w:rsidR="00D32072" w:rsidRPr="0051318C" w:rsidRDefault="00D32072" w:rsidP="009B7699">
            <w:pPr>
              <w:jc w:val="center"/>
              <w:rPr>
                <w:sz w:val="22"/>
                <w:szCs w:val="22"/>
              </w:rPr>
            </w:pPr>
          </w:p>
        </w:tc>
        <w:tc>
          <w:tcPr>
            <w:tcW w:w="708" w:type="dxa"/>
          </w:tcPr>
          <w:p w14:paraId="2912176C" w14:textId="77777777" w:rsidR="00D32072" w:rsidRPr="0051318C" w:rsidRDefault="00D32072" w:rsidP="009B7699">
            <w:pPr>
              <w:jc w:val="center"/>
              <w:rPr>
                <w:sz w:val="22"/>
                <w:szCs w:val="22"/>
              </w:rPr>
            </w:pPr>
          </w:p>
        </w:tc>
        <w:tc>
          <w:tcPr>
            <w:tcW w:w="993" w:type="dxa"/>
          </w:tcPr>
          <w:p w14:paraId="36194D99" w14:textId="77777777" w:rsidR="00D32072" w:rsidRPr="0051318C" w:rsidRDefault="00D32072" w:rsidP="009B7699">
            <w:pPr>
              <w:jc w:val="center"/>
              <w:rPr>
                <w:sz w:val="22"/>
                <w:szCs w:val="22"/>
              </w:rPr>
            </w:pPr>
            <w:r>
              <w:rPr>
                <w:sz w:val="22"/>
                <w:szCs w:val="22"/>
              </w:rPr>
              <w:t>17</w:t>
            </w:r>
          </w:p>
        </w:tc>
      </w:tr>
      <w:tr w:rsidR="00D32072" w:rsidRPr="0051318C" w14:paraId="372711F0" w14:textId="77777777" w:rsidTr="009B7699">
        <w:trPr>
          <w:jc w:val="center"/>
        </w:trPr>
        <w:tc>
          <w:tcPr>
            <w:tcW w:w="1140" w:type="dxa"/>
          </w:tcPr>
          <w:p w14:paraId="5D4F0F97" w14:textId="77777777" w:rsidR="00D32072" w:rsidRPr="00302FF6" w:rsidRDefault="00D32072" w:rsidP="00D54806">
            <w:pPr>
              <w:jc w:val="center"/>
              <w:rPr>
                <w:b/>
                <w:bCs/>
                <w:sz w:val="22"/>
                <w:szCs w:val="22"/>
              </w:rPr>
            </w:pPr>
            <w:r w:rsidRPr="00302FF6">
              <w:rPr>
                <w:b/>
                <w:bCs/>
                <w:sz w:val="22"/>
                <w:szCs w:val="22"/>
              </w:rPr>
              <w:t>CO5</w:t>
            </w:r>
          </w:p>
        </w:tc>
        <w:tc>
          <w:tcPr>
            <w:tcW w:w="709" w:type="dxa"/>
          </w:tcPr>
          <w:p w14:paraId="3D160B24" w14:textId="77777777" w:rsidR="00D32072" w:rsidRPr="0051318C" w:rsidRDefault="00D32072" w:rsidP="009B7699">
            <w:pPr>
              <w:jc w:val="center"/>
              <w:rPr>
                <w:sz w:val="22"/>
                <w:szCs w:val="22"/>
              </w:rPr>
            </w:pPr>
          </w:p>
        </w:tc>
        <w:tc>
          <w:tcPr>
            <w:tcW w:w="708" w:type="dxa"/>
          </w:tcPr>
          <w:p w14:paraId="11B64484" w14:textId="77777777" w:rsidR="00D32072" w:rsidRPr="0051318C" w:rsidRDefault="00D32072" w:rsidP="009B7699">
            <w:pPr>
              <w:jc w:val="center"/>
              <w:rPr>
                <w:sz w:val="22"/>
                <w:szCs w:val="22"/>
              </w:rPr>
            </w:pPr>
            <w:r>
              <w:rPr>
                <w:sz w:val="22"/>
                <w:szCs w:val="22"/>
              </w:rPr>
              <w:t>1+6</w:t>
            </w:r>
          </w:p>
        </w:tc>
        <w:tc>
          <w:tcPr>
            <w:tcW w:w="709" w:type="dxa"/>
          </w:tcPr>
          <w:p w14:paraId="186F26AA" w14:textId="77777777" w:rsidR="00D32072" w:rsidRPr="0051318C" w:rsidRDefault="00D32072" w:rsidP="009B7699">
            <w:pPr>
              <w:jc w:val="center"/>
              <w:rPr>
                <w:sz w:val="22"/>
                <w:szCs w:val="22"/>
              </w:rPr>
            </w:pPr>
            <w:r>
              <w:rPr>
                <w:sz w:val="22"/>
                <w:szCs w:val="22"/>
              </w:rPr>
              <w:t>12</w:t>
            </w:r>
          </w:p>
        </w:tc>
        <w:tc>
          <w:tcPr>
            <w:tcW w:w="709" w:type="dxa"/>
          </w:tcPr>
          <w:p w14:paraId="7B2B0FC3" w14:textId="77777777" w:rsidR="00D32072" w:rsidRPr="0051318C" w:rsidRDefault="00D32072" w:rsidP="009B7699">
            <w:pPr>
              <w:jc w:val="center"/>
              <w:rPr>
                <w:sz w:val="22"/>
                <w:szCs w:val="22"/>
              </w:rPr>
            </w:pPr>
            <w:r>
              <w:rPr>
                <w:sz w:val="22"/>
                <w:szCs w:val="22"/>
              </w:rPr>
              <w:t>3</w:t>
            </w:r>
          </w:p>
        </w:tc>
        <w:tc>
          <w:tcPr>
            <w:tcW w:w="709" w:type="dxa"/>
          </w:tcPr>
          <w:p w14:paraId="3E089B09" w14:textId="77777777" w:rsidR="00D32072" w:rsidRPr="0051318C" w:rsidRDefault="00D32072" w:rsidP="009B7699">
            <w:pPr>
              <w:jc w:val="center"/>
              <w:rPr>
                <w:sz w:val="22"/>
                <w:szCs w:val="22"/>
              </w:rPr>
            </w:pPr>
          </w:p>
        </w:tc>
        <w:tc>
          <w:tcPr>
            <w:tcW w:w="708" w:type="dxa"/>
          </w:tcPr>
          <w:p w14:paraId="6B307106" w14:textId="77777777" w:rsidR="00D32072" w:rsidRPr="0051318C" w:rsidRDefault="00D32072" w:rsidP="009B7699">
            <w:pPr>
              <w:jc w:val="center"/>
              <w:rPr>
                <w:sz w:val="22"/>
                <w:szCs w:val="22"/>
              </w:rPr>
            </w:pPr>
          </w:p>
        </w:tc>
        <w:tc>
          <w:tcPr>
            <w:tcW w:w="993" w:type="dxa"/>
          </w:tcPr>
          <w:p w14:paraId="3C6CDB55" w14:textId="77777777" w:rsidR="00D32072" w:rsidRPr="0051318C" w:rsidRDefault="00D32072" w:rsidP="009B7699">
            <w:pPr>
              <w:jc w:val="center"/>
              <w:rPr>
                <w:sz w:val="22"/>
                <w:szCs w:val="22"/>
              </w:rPr>
            </w:pPr>
            <w:r>
              <w:rPr>
                <w:sz w:val="22"/>
                <w:szCs w:val="22"/>
              </w:rPr>
              <w:t>22</w:t>
            </w:r>
          </w:p>
        </w:tc>
      </w:tr>
      <w:tr w:rsidR="00D32072" w:rsidRPr="0051318C" w14:paraId="3BF2E22B" w14:textId="77777777" w:rsidTr="009B7699">
        <w:trPr>
          <w:jc w:val="center"/>
        </w:trPr>
        <w:tc>
          <w:tcPr>
            <w:tcW w:w="1140" w:type="dxa"/>
          </w:tcPr>
          <w:p w14:paraId="70E7F7A8" w14:textId="77777777" w:rsidR="00D32072" w:rsidRPr="00302FF6" w:rsidRDefault="00D32072" w:rsidP="00D54806">
            <w:pPr>
              <w:jc w:val="center"/>
              <w:rPr>
                <w:b/>
                <w:bCs/>
                <w:sz w:val="22"/>
                <w:szCs w:val="22"/>
              </w:rPr>
            </w:pPr>
            <w:r w:rsidRPr="00302FF6">
              <w:rPr>
                <w:b/>
                <w:bCs/>
                <w:sz w:val="22"/>
                <w:szCs w:val="22"/>
              </w:rPr>
              <w:t>CO6</w:t>
            </w:r>
          </w:p>
        </w:tc>
        <w:tc>
          <w:tcPr>
            <w:tcW w:w="709" w:type="dxa"/>
          </w:tcPr>
          <w:p w14:paraId="0E14CF36" w14:textId="77777777" w:rsidR="00D32072" w:rsidRPr="0051318C" w:rsidRDefault="00D32072" w:rsidP="009B7699">
            <w:pPr>
              <w:jc w:val="center"/>
              <w:rPr>
                <w:sz w:val="22"/>
                <w:szCs w:val="22"/>
              </w:rPr>
            </w:pPr>
          </w:p>
        </w:tc>
        <w:tc>
          <w:tcPr>
            <w:tcW w:w="708" w:type="dxa"/>
          </w:tcPr>
          <w:p w14:paraId="4F5E02BD" w14:textId="77777777" w:rsidR="00D32072" w:rsidRPr="0051318C" w:rsidRDefault="00D32072" w:rsidP="009B7699">
            <w:pPr>
              <w:jc w:val="center"/>
              <w:rPr>
                <w:sz w:val="22"/>
                <w:szCs w:val="22"/>
              </w:rPr>
            </w:pPr>
            <w:r>
              <w:rPr>
                <w:sz w:val="22"/>
                <w:szCs w:val="22"/>
              </w:rPr>
              <w:t>1+3</w:t>
            </w:r>
          </w:p>
        </w:tc>
        <w:tc>
          <w:tcPr>
            <w:tcW w:w="709" w:type="dxa"/>
          </w:tcPr>
          <w:p w14:paraId="649BE85F" w14:textId="77777777" w:rsidR="00D32072" w:rsidRPr="0051318C" w:rsidRDefault="00D32072" w:rsidP="009B7699">
            <w:pPr>
              <w:jc w:val="center"/>
              <w:rPr>
                <w:sz w:val="22"/>
                <w:szCs w:val="22"/>
              </w:rPr>
            </w:pPr>
            <w:r>
              <w:rPr>
                <w:sz w:val="22"/>
                <w:szCs w:val="22"/>
              </w:rPr>
              <w:t>12</w:t>
            </w:r>
          </w:p>
        </w:tc>
        <w:tc>
          <w:tcPr>
            <w:tcW w:w="709" w:type="dxa"/>
          </w:tcPr>
          <w:p w14:paraId="4C2E6AF0" w14:textId="77777777" w:rsidR="00D32072" w:rsidRPr="0051318C" w:rsidRDefault="00D32072" w:rsidP="009B7699">
            <w:pPr>
              <w:jc w:val="center"/>
              <w:rPr>
                <w:sz w:val="22"/>
                <w:szCs w:val="22"/>
              </w:rPr>
            </w:pPr>
          </w:p>
        </w:tc>
        <w:tc>
          <w:tcPr>
            <w:tcW w:w="709" w:type="dxa"/>
          </w:tcPr>
          <w:p w14:paraId="2BC95EA4" w14:textId="77777777" w:rsidR="00D32072" w:rsidRPr="0051318C" w:rsidRDefault="00D32072" w:rsidP="009B7699">
            <w:pPr>
              <w:jc w:val="center"/>
              <w:rPr>
                <w:sz w:val="22"/>
                <w:szCs w:val="22"/>
              </w:rPr>
            </w:pPr>
          </w:p>
        </w:tc>
        <w:tc>
          <w:tcPr>
            <w:tcW w:w="708" w:type="dxa"/>
          </w:tcPr>
          <w:p w14:paraId="6740912B" w14:textId="77777777" w:rsidR="00D32072" w:rsidRPr="0051318C" w:rsidRDefault="00D32072" w:rsidP="009B7699">
            <w:pPr>
              <w:jc w:val="center"/>
              <w:rPr>
                <w:sz w:val="22"/>
                <w:szCs w:val="22"/>
              </w:rPr>
            </w:pPr>
          </w:p>
        </w:tc>
        <w:tc>
          <w:tcPr>
            <w:tcW w:w="993" w:type="dxa"/>
          </w:tcPr>
          <w:p w14:paraId="330E056C" w14:textId="77777777" w:rsidR="00D32072" w:rsidRPr="0051318C" w:rsidRDefault="00D32072" w:rsidP="009B7699">
            <w:pPr>
              <w:jc w:val="center"/>
              <w:rPr>
                <w:sz w:val="22"/>
                <w:szCs w:val="22"/>
              </w:rPr>
            </w:pPr>
            <w:r>
              <w:rPr>
                <w:sz w:val="22"/>
                <w:szCs w:val="22"/>
              </w:rPr>
              <w:t>17</w:t>
            </w:r>
          </w:p>
        </w:tc>
      </w:tr>
      <w:tr w:rsidR="00D32072" w:rsidRPr="0051318C" w14:paraId="42252BF2" w14:textId="77777777" w:rsidTr="00E56E00">
        <w:trPr>
          <w:jc w:val="center"/>
        </w:trPr>
        <w:tc>
          <w:tcPr>
            <w:tcW w:w="5392" w:type="dxa"/>
            <w:gridSpan w:val="7"/>
          </w:tcPr>
          <w:p w14:paraId="6FDB4E9B" w14:textId="77777777" w:rsidR="00D32072" w:rsidRPr="0051318C" w:rsidRDefault="00D32072" w:rsidP="00D54806">
            <w:pPr>
              <w:rPr>
                <w:sz w:val="22"/>
                <w:szCs w:val="22"/>
              </w:rPr>
            </w:pPr>
          </w:p>
        </w:tc>
        <w:tc>
          <w:tcPr>
            <w:tcW w:w="993" w:type="dxa"/>
          </w:tcPr>
          <w:p w14:paraId="4B6378FC" w14:textId="77777777" w:rsidR="00D32072" w:rsidRPr="0051318C" w:rsidRDefault="00D32072" w:rsidP="00D54806">
            <w:pPr>
              <w:jc w:val="center"/>
              <w:rPr>
                <w:b/>
                <w:sz w:val="22"/>
                <w:szCs w:val="22"/>
              </w:rPr>
            </w:pPr>
            <w:r w:rsidRPr="0051318C">
              <w:rPr>
                <w:b/>
                <w:sz w:val="22"/>
                <w:szCs w:val="22"/>
              </w:rPr>
              <w:t>124</w:t>
            </w:r>
          </w:p>
        </w:tc>
      </w:tr>
    </w:tbl>
    <w:p w14:paraId="2713B8EF" w14:textId="77777777" w:rsidR="00D32072" w:rsidRDefault="00D32072" w:rsidP="0051318C">
      <w:pPr>
        <w:tabs>
          <w:tab w:val="left" w:pos="7110"/>
        </w:tabs>
      </w:pPr>
      <w:r>
        <w:tab/>
      </w:r>
    </w:p>
    <w:p w14:paraId="3AAA7062" w14:textId="77777777" w:rsidR="00D32072" w:rsidRDefault="00D32072" w:rsidP="002E336A"/>
    <w:p w14:paraId="04C1ED26" w14:textId="77777777" w:rsidR="00D32072" w:rsidRDefault="00D32072">
      <w:pPr>
        <w:spacing w:after="200" w:line="276" w:lineRule="auto"/>
        <w:rPr>
          <w:rFonts w:ascii="Arial" w:hAnsi="Arial" w:cs="Arial"/>
          <w:bCs/>
          <w:noProof/>
        </w:rPr>
      </w:pPr>
      <w:r>
        <w:rPr>
          <w:rFonts w:ascii="Arial" w:hAnsi="Arial" w:cs="Arial"/>
          <w:bCs/>
          <w:noProof/>
        </w:rPr>
        <w:br w:type="page"/>
      </w:r>
    </w:p>
    <w:p w14:paraId="4E103FC7" w14:textId="34ED0ABE" w:rsidR="00D32072" w:rsidRDefault="00D32072" w:rsidP="001720CE">
      <w:pPr>
        <w:jc w:val="center"/>
        <w:rPr>
          <w:rFonts w:ascii="Arial" w:hAnsi="Arial" w:cs="Arial"/>
          <w:bCs/>
          <w:noProof/>
        </w:rPr>
      </w:pPr>
      <w:bookmarkStart w:id="31" w:name="_GoBack"/>
      <w:bookmarkEnd w:id="31"/>
      <w:r>
        <w:rPr>
          <w:rFonts w:ascii="Arial" w:hAnsi="Arial" w:cs="Arial"/>
          <w:noProof/>
        </w:rPr>
        <w:lastRenderedPageBreak/>
        <w:drawing>
          <wp:inline distT="0" distB="0" distL="0" distR="0" wp14:anchorId="29BFC65D" wp14:editId="3D29AB09">
            <wp:extent cx="5734050" cy="838200"/>
            <wp:effectExtent l="0" t="0" r="0" b="0"/>
            <wp:docPr id="1979354547" name="Picture 19793545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06B96EC" w14:textId="77777777" w:rsidR="00D32072" w:rsidRDefault="00D32072" w:rsidP="001720CE">
      <w:pPr>
        <w:jc w:val="center"/>
        <w:rPr>
          <w:b/>
          <w:bCs/>
        </w:rPr>
      </w:pPr>
    </w:p>
    <w:p w14:paraId="1A89CF93" w14:textId="77777777" w:rsidR="00D32072" w:rsidRDefault="00D32072" w:rsidP="001720CE">
      <w:pPr>
        <w:jc w:val="center"/>
        <w:rPr>
          <w:b/>
          <w:bCs/>
        </w:rPr>
      </w:pPr>
      <w:r>
        <w:rPr>
          <w:b/>
          <w:bCs/>
        </w:rPr>
        <w:t>END SEMESTER EXAMINATION – NOV / DEC 2024</w:t>
      </w:r>
    </w:p>
    <w:p w14:paraId="33ED0D33" w14:textId="77777777" w:rsidR="00D32072" w:rsidRDefault="00D32072" w:rsidP="001720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32072" w:rsidRPr="003F09D5" w14:paraId="75526903" w14:textId="77777777" w:rsidTr="0037089B">
        <w:trPr>
          <w:trHeight w:val="397"/>
          <w:jc w:val="center"/>
        </w:trPr>
        <w:tc>
          <w:tcPr>
            <w:tcW w:w="1555" w:type="dxa"/>
            <w:vAlign w:val="center"/>
          </w:tcPr>
          <w:p w14:paraId="28202C5B" w14:textId="77777777" w:rsidR="00D32072" w:rsidRPr="003F09D5" w:rsidRDefault="00D32072" w:rsidP="007E575B">
            <w:pPr>
              <w:pStyle w:val="Title"/>
              <w:jc w:val="left"/>
              <w:rPr>
                <w:b/>
                <w:sz w:val="22"/>
                <w:szCs w:val="22"/>
              </w:rPr>
            </w:pPr>
            <w:r w:rsidRPr="003F09D5">
              <w:rPr>
                <w:b/>
                <w:sz w:val="22"/>
                <w:szCs w:val="22"/>
              </w:rPr>
              <w:t xml:space="preserve">Course Code      </w:t>
            </w:r>
          </w:p>
        </w:tc>
        <w:tc>
          <w:tcPr>
            <w:tcW w:w="6662" w:type="dxa"/>
            <w:vAlign w:val="center"/>
          </w:tcPr>
          <w:p w14:paraId="755255D4" w14:textId="77777777" w:rsidR="00D32072" w:rsidRPr="003F09D5" w:rsidRDefault="00D32072" w:rsidP="007E575B">
            <w:pPr>
              <w:pStyle w:val="Title"/>
              <w:jc w:val="left"/>
              <w:rPr>
                <w:b/>
                <w:sz w:val="22"/>
                <w:szCs w:val="22"/>
              </w:rPr>
            </w:pPr>
            <w:r w:rsidRPr="003F09D5">
              <w:rPr>
                <w:b/>
                <w:sz w:val="22"/>
                <w:szCs w:val="22"/>
              </w:rPr>
              <w:t>23FP2040</w:t>
            </w:r>
          </w:p>
        </w:tc>
        <w:tc>
          <w:tcPr>
            <w:tcW w:w="1417" w:type="dxa"/>
            <w:vAlign w:val="center"/>
          </w:tcPr>
          <w:p w14:paraId="72B39DC0" w14:textId="77777777" w:rsidR="00D32072" w:rsidRPr="003F09D5" w:rsidRDefault="00D32072" w:rsidP="007E575B">
            <w:pPr>
              <w:pStyle w:val="Title"/>
              <w:ind w:left="-468" w:firstLine="468"/>
              <w:jc w:val="left"/>
              <w:rPr>
                <w:sz w:val="22"/>
                <w:szCs w:val="22"/>
              </w:rPr>
            </w:pPr>
            <w:r w:rsidRPr="003F09D5">
              <w:rPr>
                <w:b/>
                <w:bCs/>
                <w:sz w:val="22"/>
                <w:szCs w:val="22"/>
              </w:rPr>
              <w:t xml:space="preserve">Duration       </w:t>
            </w:r>
          </w:p>
        </w:tc>
        <w:tc>
          <w:tcPr>
            <w:tcW w:w="851" w:type="dxa"/>
            <w:vAlign w:val="center"/>
          </w:tcPr>
          <w:p w14:paraId="6FB7B2C7" w14:textId="77777777" w:rsidR="00D32072" w:rsidRPr="003F09D5" w:rsidRDefault="00D32072" w:rsidP="007E575B">
            <w:pPr>
              <w:pStyle w:val="Title"/>
              <w:jc w:val="left"/>
              <w:rPr>
                <w:b/>
                <w:sz w:val="22"/>
                <w:szCs w:val="22"/>
              </w:rPr>
            </w:pPr>
            <w:r w:rsidRPr="003F09D5">
              <w:rPr>
                <w:b/>
                <w:sz w:val="22"/>
                <w:szCs w:val="22"/>
              </w:rPr>
              <w:t>3hrs</w:t>
            </w:r>
          </w:p>
        </w:tc>
      </w:tr>
      <w:tr w:rsidR="00D32072" w:rsidRPr="003F09D5" w14:paraId="5BD0185E" w14:textId="77777777" w:rsidTr="0037089B">
        <w:trPr>
          <w:trHeight w:val="397"/>
          <w:jc w:val="center"/>
        </w:trPr>
        <w:tc>
          <w:tcPr>
            <w:tcW w:w="1555" w:type="dxa"/>
            <w:vAlign w:val="center"/>
          </w:tcPr>
          <w:p w14:paraId="75938781" w14:textId="77777777" w:rsidR="00D32072" w:rsidRPr="003F09D5" w:rsidRDefault="00D32072" w:rsidP="00D94C18">
            <w:pPr>
              <w:pStyle w:val="Title"/>
              <w:ind w:right="-160"/>
              <w:jc w:val="left"/>
              <w:rPr>
                <w:b/>
                <w:sz w:val="22"/>
                <w:szCs w:val="22"/>
              </w:rPr>
            </w:pPr>
            <w:r w:rsidRPr="003F09D5">
              <w:rPr>
                <w:b/>
                <w:sz w:val="22"/>
                <w:szCs w:val="22"/>
              </w:rPr>
              <w:t xml:space="preserve">Course Title     </w:t>
            </w:r>
          </w:p>
        </w:tc>
        <w:tc>
          <w:tcPr>
            <w:tcW w:w="6662" w:type="dxa"/>
            <w:vAlign w:val="center"/>
          </w:tcPr>
          <w:p w14:paraId="37C263F6" w14:textId="77777777" w:rsidR="00D32072" w:rsidRPr="003F09D5" w:rsidRDefault="00D32072" w:rsidP="007E575B">
            <w:pPr>
              <w:pStyle w:val="Title"/>
              <w:jc w:val="left"/>
              <w:rPr>
                <w:b/>
                <w:sz w:val="22"/>
                <w:szCs w:val="22"/>
              </w:rPr>
            </w:pPr>
            <w:r w:rsidRPr="003F09D5">
              <w:rPr>
                <w:b/>
                <w:sz w:val="22"/>
                <w:szCs w:val="22"/>
              </w:rPr>
              <w:t>PRODUCT PACKAGING AND LABEL DESIGN</w:t>
            </w:r>
          </w:p>
        </w:tc>
        <w:tc>
          <w:tcPr>
            <w:tcW w:w="1417" w:type="dxa"/>
            <w:vAlign w:val="center"/>
          </w:tcPr>
          <w:p w14:paraId="3781B733" w14:textId="77777777" w:rsidR="00D32072" w:rsidRPr="003F09D5" w:rsidRDefault="00D32072" w:rsidP="007E575B">
            <w:pPr>
              <w:pStyle w:val="Title"/>
              <w:jc w:val="left"/>
              <w:rPr>
                <w:b/>
                <w:bCs/>
                <w:sz w:val="22"/>
                <w:szCs w:val="22"/>
              </w:rPr>
            </w:pPr>
            <w:r w:rsidRPr="003F09D5">
              <w:rPr>
                <w:b/>
                <w:bCs/>
                <w:sz w:val="22"/>
                <w:szCs w:val="22"/>
              </w:rPr>
              <w:t xml:space="preserve">Max. Marks </w:t>
            </w:r>
          </w:p>
        </w:tc>
        <w:tc>
          <w:tcPr>
            <w:tcW w:w="851" w:type="dxa"/>
            <w:vAlign w:val="center"/>
          </w:tcPr>
          <w:p w14:paraId="065DE969" w14:textId="77777777" w:rsidR="00D32072" w:rsidRPr="003F09D5" w:rsidRDefault="00D32072" w:rsidP="007E575B">
            <w:pPr>
              <w:pStyle w:val="Title"/>
              <w:jc w:val="left"/>
              <w:rPr>
                <w:b/>
                <w:sz w:val="22"/>
                <w:szCs w:val="22"/>
              </w:rPr>
            </w:pPr>
            <w:r w:rsidRPr="003F09D5">
              <w:rPr>
                <w:b/>
                <w:sz w:val="22"/>
                <w:szCs w:val="22"/>
              </w:rPr>
              <w:t>100</w:t>
            </w:r>
          </w:p>
        </w:tc>
      </w:tr>
    </w:tbl>
    <w:p w14:paraId="5943A2F7" w14:textId="77777777" w:rsidR="00D32072" w:rsidRDefault="00D32072"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D32072" w:rsidRPr="009C4175" w14:paraId="07EEB59C" w14:textId="77777777" w:rsidTr="00B05002">
        <w:trPr>
          <w:trHeight w:val="552"/>
        </w:trPr>
        <w:tc>
          <w:tcPr>
            <w:tcW w:w="272" w:type="pct"/>
            <w:vAlign w:val="center"/>
          </w:tcPr>
          <w:p w14:paraId="12CFCF40" w14:textId="77777777" w:rsidR="00D32072" w:rsidRPr="009C4175" w:rsidRDefault="00D32072" w:rsidP="00F94208">
            <w:pPr>
              <w:jc w:val="center"/>
              <w:rPr>
                <w:b/>
              </w:rPr>
            </w:pPr>
            <w:r w:rsidRPr="009C4175">
              <w:rPr>
                <w:b/>
              </w:rPr>
              <w:t>Q. No.</w:t>
            </w:r>
          </w:p>
        </w:tc>
        <w:tc>
          <w:tcPr>
            <w:tcW w:w="3929" w:type="pct"/>
            <w:gridSpan w:val="2"/>
            <w:vAlign w:val="center"/>
          </w:tcPr>
          <w:p w14:paraId="494E84D8" w14:textId="77777777" w:rsidR="00D32072" w:rsidRPr="009C4175" w:rsidRDefault="00D32072" w:rsidP="00F94208">
            <w:pPr>
              <w:jc w:val="center"/>
              <w:rPr>
                <w:b/>
              </w:rPr>
            </w:pPr>
            <w:r w:rsidRPr="009C4175">
              <w:rPr>
                <w:b/>
              </w:rPr>
              <w:t>Questions</w:t>
            </w:r>
          </w:p>
        </w:tc>
        <w:tc>
          <w:tcPr>
            <w:tcW w:w="319" w:type="pct"/>
            <w:vAlign w:val="center"/>
          </w:tcPr>
          <w:p w14:paraId="644B2DF4" w14:textId="77777777" w:rsidR="00D32072" w:rsidRPr="009C4175" w:rsidRDefault="00D32072" w:rsidP="00F94208">
            <w:pPr>
              <w:jc w:val="center"/>
              <w:rPr>
                <w:b/>
              </w:rPr>
            </w:pPr>
            <w:r w:rsidRPr="009C4175">
              <w:rPr>
                <w:b/>
              </w:rPr>
              <w:t>CO</w:t>
            </w:r>
          </w:p>
        </w:tc>
        <w:tc>
          <w:tcPr>
            <w:tcW w:w="256" w:type="pct"/>
            <w:vAlign w:val="center"/>
          </w:tcPr>
          <w:p w14:paraId="332EE187" w14:textId="77777777" w:rsidR="00D32072" w:rsidRPr="009C4175" w:rsidRDefault="00D32072" w:rsidP="00F94208">
            <w:pPr>
              <w:jc w:val="center"/>
              <w:rPr>
                <w:b/>
              </w:rPr>
            </w:pPr>
            <w:r w:rsidRPr="009C4175">
              <w:rPr>
                <w:b/>
              </w:rPr>
              <w:t>BL</w:t>
            </w:r>
          </w:p>
        </w:tc>
        <w:tc>
          <w:tcPr>
            <w:tcW w:w="224" w:type="pct"/>
            <w:vAlign w:val="center"/>
          </w:tcPr>
          <w:p w14:paraId="288EC37F" w14:textId="77777777" w:rsidR="00D32072" w:rsidRPr="009C4175" w:rsidRDefault="00D32072" w:rsidP="00F94208">
            <w:pPr>
              <w:jc w:val="center"/>
              <w:rPr>
                <w:b/>
              </w:rPr>
            </w:pPr>
            <w:r w:rsidRPr="009C4175">
              <w:rPr>
                <w:b/>
              </w:rPr>
              <w:t>M</w:t>
            </w:r>
          </w:p>
        </w:tc>
      </w:tr>
      <w:tr w:rsidR="00D32072" w:rsidRPr="009C4175" w14:paraId="50F9BE15" w14:textId="77777777" w:rsidTr="001E2440">
        <w:trPr>
          <w:trHeight w:val="134"/>
        </w:trPr>
        <w:tc>
          <w:tcPr>
            <w:tcW w:w="5000" w:type="pct"/>
            <w:gridSpan w:val="6"/>
            <w:vAlign w:val="center"/>
          </w:tcPr>
          <w:p w14:paraId="6BB9C64F" w14:textId="77777777" w:rsidR="00D32072" w:rsidRPr="009C4175" w:rsidRDefault="00D32072" w:rsidP="00F94208">
            <w:pPr>
              <w:jc w:val="center"/>
              <w:rPr>
                <w:b/>
              </w:rPr>
            </w:pPr>
            <w:r w:rsidRPr="009C4175">
              <w:rPr>
                <w:b/>
              </w:rPr>
              <w:t>PART – A (10 X 1 = 10 MARKS)</w:t>
            </w:r>
          </w:p>
        </w:tc>
      </w:tr>
      <w:tr w:rsidR="00D32072" w:rsidRPr="009C4175" w14:paraId="23D5A4C0" w14:textId="77777777" w:rsidTr="00B05002">
        <w:trPr>
          <w:trHeight w:val="283"/>
        </w:trPr>
        <w:tc>
          <w:tcPr>
            <w:tcW w:w="272" w:type="pct"/>
          </w:tcPr>
          <w:p w14:paraId="17FE0F5C" w14:textId="77777777" w:rsidR="00D32072" w:rsidRPr="009C4175" w:rsidRDefault="00D32072" w:rsidP="00F94208">
            <w:pPr>
              <w:jc w:val="center"/>
            </w:pPr>
            <w:r w:rsidRPr="009C4175">
              <w:t>1.</w:t>
            </w:r>
          </w:p>
        </w:tc>
        <w:tc>
          <w:tcPr>
            <w:tcW w:w="3929" w:type="pct"/>
            <w:gridSpan w:val="2"/>
          </w:tcPr>
          <w:p w14:paraId="08A00D33" w14:textId="77777777" w:rsidR="00D32072" w:rsidRPr="009C4175" w:rsidRDefault="00D32072" w:rsidP="00F94208">
            <w:pPr>
              <w:autoSpaceDE w:val="0"/>
              <w:autoSpaceDN w:val="0"/>
              <w:adjustRightInd w:val="0"/>
            </w:pPr>
            <w:r>
              <w:t>Define the term “package”.</w:t>
            </w:r>
          </w:p>
        </w:tc>
        <w:tc>
          <w:tcPr>
            <w:tcW w:w="319" w:type="pct"/>
          </w:tcPr>
          <w:p w14:paraId="7F2709A8" w14:textId="77777777" w:rsidR="00D32072" w:rsidRPr="009C4175" w:rsidRDefault="00D32072" w:rsidP="00F94208">
            <w:pPr>
              <w:jc w:val="center"/>
            </w:pPr>
            <w:r w:rsidRPr="009C4175">
              <w:t>CO</w:t>
            </w:r>
            <w:r>
              <w:t>1</w:t>
            </w:r>
          </w:p>
        </w:tc>
        <w:tc>
          <w:tcPr>
            <w:tcW w:w="256" w:type="pct"/>
          </w:tcPr>
          <w:p w14:paraId="17AA71B6" w14:textId="77777777" w:rsidR="00D32072" w:rsidRPr="009C4175" w:rsidRDefault="00D32072" w:rsidP="00F94208">
            <w:pPr>
              <w:jc w:val="center"/>
            </w:pPr>
            <w:r>
              <w:t>R</w:t>
            </w:r>
          </w:p>
        </w:tc>
        <w:tc>
          <w:tcPr>
            <w:tcW w:w="224" w:type="pct"/>
          </w:tcPr>
          <w:p w14:paraId="00D91A61" w14:textId="77777777" w:rsidR="00D32072" w:rsidRPr="009C4175" w:rsidRDefault="00D32072" w:rsidP="00F94208">
            <w:pPr>
              <w:jc w:val="center"/>
            </w:pPr>
            <w:r w:rsidRPr="009C4175">
              <w:t>1</w:t>
            </w:r>
          </w:p>
        </w:tc>
      </w:tr>
      <w:tr w:rsidR="00D32072" w:rsidRPr="009C4175" w14:paraId="28BBEE9D" w14:textId="77777777" w:rsidTr="00B05002">
        <w:trPr>
          <w:trHeight w:val="283"/>
        </w:trPr>
        <w:tc>
          <w:tcPr>
            <w:tcW w:w="272" w:type="pct"/>
          </w:tcPr>
          <w:p w14:paraId="561E255A" w14:textId="77777777" w:rsidR="00D32072" w:rsidRPr="009C4175" w:rsidRDefault="00D32072" w:rsidP="00F94208">
            <w:pPr>
              <w:jc w:val="center"/>
            </w:pPr>
            <w:r w:rsidRPr="009C4175">
              <w:t>2.</w:t>
            </w:r>
          </w:p>
        </w:tc>
        <w:tc>
          <w:tcPr>
            <w:tcW w:w="3929" w:type="pct"/>
            <w:gridSpan w:val="2"/>
          </w:tcPr>
          <w:p w14:paraId="5D8BDD99" w14:textId="77777777" w:rsidR="00D32072" w:rsidRPr="009C4175" w:rsidRDefault="00D32072" w:rsidP="004B7DFE">
            <w:r>
              <w:t>Identify the environments that the package interacts with.</w:t>
            </w:r>
          </w:p>
        </w:tc>
        <w:tc>
          <w:tcPr>
            <w:tcW w:w="319" w:type="pct"/>
          </w:tcPr>
          <w:p w14:paraId="59C12E51" w14:textId="77777777" w:rsidR="00D32072" w:rsidRPr="009C4175" w:rsidRDefault="00D32072" w:rsidP="00F94208">
            <w:pPr>
              <w:jc w:val="center"/>
            </w:pPr>
            <w:r w:rsidRPr="009C4175">
              <w:t>CO</w:t>
            </w:r>
            <w:r>
              <w:t>1</w:t>
            </w:r>
          </w:p>
        </w:tc>
        <w:tc>
          <w:tcPr>
            <w:tcW w:w="256" w:type="pct"/>
          </w:tcPr>
          <w:p w14:paraId="631ABD4E" w14:textId="77777777" w:rsidR="00D32072" w:rsidRPr="009C4175" w:rsidRDefault="00D32072" w:rsidP="00F94208">
            <w:pPr>
              <w:jc w:val="center"/>
            </w:pPr>
            <w:r>
              <w:t>R</w:t>
            </w:r>
          </w:p>
        </w:tc>
        <w:tc>
          <w:tcPr>
            <w:tcW w:w="224" w:type="pct"/>
          </w:tcPr>
          <w:p w14:paraId="13DD380C" w14:textId="77777777" w:rsidR="00D32072" w:rsidRPr="009C4175" w:rsidRDefault="00D32072" w:rsidP="00F94208">
            <w:pPr>
              <w:jc w:val="center"/>
            </w:pPr>
            <w:r w:rsidRPr="009C4175">
              <w:t>1</w:t>
            </w:r>
          </w:p>
        </w:tc>
      </w:tr>
      <w:tr w:rsidR="00D32072" w:rsidRPr="009C4175" w14:paraId="185B2B1A" w14:textId="77777777" w:rsidTr="00B05002">
        <w:trPr>
          <w:trHeight w:val="283"/>
        </w:trPr>
        <w:tc>
          <w:tcPr>
            <w:tcW w:w="272" w:type="pct"/>
          </w:tcPr>
          <w:p w14:paraId="4CBDD719" w14:textId="77777777" w:rsidR="00D32072" w:rsidRPr="009C4175" w:rsidRDefault="00D32072" w:rsidP="00F94208">
            <w:pPr>
              <w:jc w:val="center"/>
            </w:pPr>
            <w:r w:rsidRPr="009C4175">
              <w:t>3.</w:t>
            </w:r>
          </w:p>
        </w:tc>
        <w:tc>
          <w:tcPr>
            <w:tcW w:w="3929" w:type="pct"/>
            <w:gridSpan w:val="2"/>
          </w:tcPr>
          <w:p w14:paraId="29F1C0A9" w14:textId="77777777" w:rsidR="00D32072" w:rsidRPr="009C4175" w:rsidRDefault="00D32072" w:rsidP="00F94208">
            <w:r>
              <w:t>Define the term “blocking”.</w:t>
            </w:r>
          </w:p>
        </w:tc>
        <w:tc>
          <w:tcPr>
            <w:tcW w:w="319" w:type="pct"/>
          </w:tcPr>
          <w:p w14:paraId="3A78E06C" w14:textId="77777777" w:rsidR="00D32072" w:rsidRPr="009C4175" w:rsidRDefault="00D32072" w:rsidP="00F94208">
            <w:pPr>
              <w:jc w:val="center"/>
            </w:pPr>
            <w:r w:rsidRPr="009C4175">
              <w:t>CO</w:t>
            </w:r>
            <w:r>
              <w:t>1</w:t>
            </w:r>
          </w:p>
        </w:tc>
        <w:tc>
          <w:tcPr>
            <w:tcW w:w="256" w:type="pct"/>
          </w:tcPr>
          <w:p w14:paraId="4A465E95" w14:textId="77777777" w:rsidR="00D32072" w:rsidRPr="009C4175" w:rsidRDefault="00D32072" w:rsidP="00F94208">
            <w:pPr>
              <w:jc w:val="center"/>
            </w:pPr>
            <w:r>
              <w:t>R</w:t>
            </w:r>
          </w:p>
        </w:tc>
        <w:tc>
          <w:tcPr>
            <w:tcW w:w="224" w:type="pct"/>
          </w:tcPr>
          <w:p w14:paraId="08A761AF" w14:textId="77777777" w:rsidR="00D32072" w:rsidRPr="009C4175" w:rsidRDefault="00D32072" w:rsidP="00F94208">
            <w:pPr>
              <w:jc w:val="center"/>
            </w:pPr>
            <w:r w:rsidRPr="009C4175">
              <w:t>1</w:t>
            </w:r>
          </w:p>
        </w:tc>
      </w:tr>
      <w:tr w:rsidR="00D32072" w:rsidRPr="009C4175" w14:paraId="005DCFA5" w14:textId="77777777" w:rsidTr="00B05002">
        <w:trPr>
          <w:trHeight w:val="283"/>
        </w:trPr>
        <w:tc>
          <w:tcPr>
            <w:tcW w:w="272" w:type="pct"/>
          </w:tcPr>
          <w:p w14:paraId="7C914495" w14:textId="77777777" w:rsidR="00D32072" w:rsidRPr="009C4175" w:rsidRDefault="00D32072" w:rsidP="00F94208">
            <w:pPr>
              <w:jc w:val="center"/>
            </w:pPr>
            <w:r w:rsidRPr="009C4175">
              <w:t>4.</w:t>
            </w:r>
          </w:p>
        </w:tc>
        <w:tc>
          <w:tcPr>
            <w:tcW w:w="3929" w:type="pct"/>
            <w:gridSpan w:val="2"/>
          </w:tcPr>
          <w:p w14:paraId="6C00F48C" w14:textId="77777777" w:rsidR="00D32072" w:rsidRPr="009C4175" w:rsidRDefault="00D32072" w:rsidP="00F94208">
            <w:r>
              <w:t>Identify the various types of metal packaging.</w:t>
            </w:r>
          </w:p>
        </w:tc>
        <w:tc>
          <w:tcPr>
            <w:tcW w:w="319" w:type="pct"/>
          </w:tcPr>
          <w:p w14:paraId="7BB298C4" w14:textId="77777777" w:rsidR="00D32072" w:rsidRPr="009C4175" w:rsidRDefault="00D32072" w:rsidP="00F94208">
            <w:pPr>
              <w:jc w:val="center"/>
            </w:pPr>
            <w:r w:rsidRPr="009C4175">
              <w:t>CO</w:t>
            </w:r>
            <w:r>
              <w:t>1</w:t>
            </w:r>
          </w:p>
        </w:tc>
        <w:tc>
          <w:tcPr>
            <w:tcW w:w="256" w:type="pct"/>
          </w:tcPr>
          <w:p w14:paraId="0D9B856D" w14:textId="77777777" w:rsidR="00D32072" w:rsidRPr="009C4175" w:rsidRDefault="00D32072" w:rsidP="00F94208">
            <w:pPr>
              <w:jc w:val="center"/>
            </w:pPr>
            <w:r>
              <w:t>R</w:t>
            </w:r>
          </w:p>
        </w:tc>
        <w:tc>
          <w:tcPr>
            <w:tcW w:w="224" w:type="pct"/>
          </w:tcPr>
          <w:p w14:paraId="225A6192" w14:textId="77777777" w:rsidR="00D32072" w:rsidRPr="009C4175" w:rsidRDefault="00D32072" w:rsidP="00F94208">
            <w:pPr>
              <w:jc w:val="center"/>
            </w:pPr>
            <w:r w:rsidRPr="009C4175">
              <w:t>1</w:t>
            </w:r>
          </w:p>
        </w:tc>
      </w:tr>
      <w:tr w:rsidR="00D32072" w:rsidRPr="009C4175" w14:paraId="6D012134" w14:textId="77777777" w:rsidTr="00B05002">
        <w:trPr>
          <w:trHeight w:val="283"/>
        </w:trPr>
        <w:tc>
          <w:tcPr>
            <w:tcW w:w="272" w:type="pct"/>
          </w:tcPr>
          <w:p w14:paraId="29F3A9DC" w14:textId="77777777" w:rsidR="00D32072" w:rsidRPr="009C4175" w:rsidRDefault="00D32072" w:rsidP="00F94208">
            <w:pPr>
              <w:jc w:val="center"/>
            </w:pPr>
            <w:r w:rsidRPr="009C4175">
              <w:t>5.</w:t>
            </w:r>
          </w:p>
        </w:tc>
        <w:tc>
          <w:tcPr>
            <w:tcW w:w="3929" w:type="pct"/>
            <w:gridSpan w:val="2"/>
          </w:tcPr>
          <w:p w14:paraId="03C82A41" w14:textId="77777777" w:rsidR="00D32072" w:rsidRPr="009C4175" w:rsidRDefault="00D32072" w:rsidP="00F94208">
            <w:pPr>
              <w:pStyle w:val="Default"/>
            </w:pPr>
            <w:r>
              <w:t>Write the standard thickness of paper.</w:t>
            </w:r>
          </w:p>
        </w:tc>
        <w:tc>
          <w:tcPr>
            <w:tcW w:w="319" w:type="pct"/>
          </w:tcPr>
          <w:p w14:paraId="3109AC7F" w14:textId="77777777" w:rsidR="00D32072" w:rsidRPr="009C4175" w:rsidRDefault="00D32072" w:rsidP="00F94208">
            <w:pPr>
              <w:jc w:val="center"/>
            </w:pPr>
            <w:r w:rsidRPr="009C4175">
              <w:t>CO</w:t>
            </w:r>
            <w:r>
              <w:t>1</w:t>
            </w:r>
          </w:p>
        </w:tc>
        <w:tc>
          <w:tcPr>
            <w:tcW w:w="256" w:type="pct"/>
          </w:tcPr>
          <w:p w14:paraId="5B2B5668" w14:textId="77777777" w:rsidR="00D32072" w:rsidRPr="009C4175" w:rsidRDefault="00D32072" w:rsidP="00F94208">
            <w:pPr>
              <w:jc w:val="center"/>
            </w:pPr>
            <w:r>
              <w:t>U</w:t>
            </w:r>
          </w:p>
        </w:tc>
        <w:tc>
          <w:tcPr>
            <w:tcW w:w="224" w:type="pct"/>
          </w:tcPr>
          <w:p w14:paraId="289EBE8E" w14:textId="77777777" w:rsidR="00D32072" w:rsidRPr="009C4175" w:rsidRDefault="00D32072" w:rsidP="00F94208">
            <w:pPr>
              <w:jc w:val="center"/>
            </w:pPr>
            <w:r w:rsidRPr="009C4175">
              <w:t>1</w:t>
            </w:r>
          </w:p>
        </w:tc>
      </w:tr>
      <w:tr w:rsidR="00D32072" w:rsidRPr="009C4175" w14:paraId="377FFC71" w14:textId="77777777" w:rsidTr="00B05002">
        <w:trPr>
          <w:trHeight w:val="283"/>
        </w:trPr>
        <w:tc>
          <w:tcPr>
            <w:tcW w:w="272" w:type="pct"/>
          </w:tcPr>
          <w:p w14:paraId="5F63BD01" w14:textId="77777777" w:rsidR="00D32072" w:rsidRPr="009C4175" w:rsidRDefault="00D32072" w:rsidP="00F94208">
            <w:pPr>
              <w:jc w:val="center"/>
            </w:pPr>
            <w:r w:rsidRPr="009C4175">
              <w:t>6.</w:t>
            </w:r>
          </w:p>
        </w:tc>
        <w:tc>
          <w:tcPr>
            <w:tcW w:w="3929" w:type="pct"/>
            <w:gridSpan w:val="2"/>
          </w:tcPr>
          <w:p w14:paraId="1056A59C" w14:textId="77777777" w:rsidR="00D32072" w:rsidRPr="009C4175" w:rsidRDefault="00D32072" w:rsidP="00F94208">
            <w:r>
              <w:t>List the uses of kraft paper.</w:t>
            </w:r>
          </w:p>
        </w:tc>
        <w:tc>
          <w:tcPr>
            <w:tcW w:w="319" w:type="pct"/>
          </w:tcPr>
          <w:p w14:paraId="671C07C5" w14:textId="77777777" w:rsidR="00D32072" w:rsidRPr="009C4175" w:rsidRDefault="00D32072" w:rsidP="00F94208">
            <w:pPr>
              <w:jc w:val="center"/>
            </w:pPr>
            <w:r w:rsidRPr="009C4175">
              <w:t>CO</w:t>
            </w:r>
            <w:r>
              <w:t>2</w:t>
            </w:r>
          </w:p>
        </w:tc>
        <w:tc>
          <w:tcPr>
            <w:tcW w:w="256" w:type="pct"/>
          </w:tcPr>
          <w:p w14:paraId="3962EFF3" w14:textId="77777777" w:rsidR="00D32072" w:rsidRPr="009C4175" w:rsidRDefault="00D32072" w:rsidP="00F94208">
            <w:pPr>
              <w:jc w:val="center"/>
            </w:pPr>
            <w:r>
              <w:t>R</w:t>
            </w:r>
          </w:p>
        </w:tc>
        <w:tc>
          <w:tcPr>
            <w:tcW w:w="224" w:type="pct"/>
          </w:tcPr>
          <w:p w14:paraId="239C1FE3" w14:textId="77777777" w:rsidR="00D32072" w:rsidRPr="009C4175" w:rsidRDefault="00D32072" w:rsidP="00F94208">
            <w:pPr>
              <w:jc w:val="center"/>
            </w:pPr>
            <w:r w:rsidRPr="009C4175">
              <w:t>1</w:t>
            </w:r>
          </w:p>
        </w:tc>
      </w:tr>
      <w:tr w:rsidR="00D32072" w:rsidRPr="009C4175" w14:paraId="1C0A5CDF" w14:textId="77777777" w:rsidTr="00B05002">
        <w:trPr>
          <w:trHeight w:val="283"/>
        </w:trPr>
        <w:tc>
          <w:tcPr>
            <w:tcW w:w="272" w:type="pct"/>
          </w:tcPr>
          <w:p w14:paraId="44043EA3" w14:textId="77777777" w:rsidR="00D32072" w:rsidRPr="009C4175" w:rsidRDefault="00D32072" w:rsidP="00F94208">
            <w:pPr>
              <w:jc w:val="center"/>
            </w:pPr>
            <w:r w:rsidRPr="009C4175">
              <w:t>7.</w:t>
            </w:r>
          </w:p>
        </w:tc>
        <w:tc>
          <w:tcPr>
            <w:tcW w:w="3929" w:type="pct"/>
            <w:gridSpan w:val="2"/>
          </w:tcPr>
          <w:p w14:paraId="71E3C6E8" w14:textId="77777777" w:rsidR="00D32072" w:rsidRPr="009C4175" w:rsidRDefault="00D32072" w:rsidP="00F94208">
            <w:pPr>
              <w:pStyle w:val="ListParagraph"/>
              <w:ind w:left="0"/>
              <w:rPr>
                <w:noProof/>
                <w:lang w:eastAsia="zh-TW"/>
              </w:rPr>
            </w:pPr>
            <w:r>
              <w:rPr>
                <w:noProof/>
                <w:lang w:eastAsia="zh-TW"/>
              </w:rPr>
              <w:t>Identify the index of failure for bottled water.</w:t>
            </w:r>
          </w:p>
        </w:tc>
        <w:tc>
          <w:tcPr>
            <w:tcW w:w="319" w:type="pct"/>
          </w:tcPr>
          <w:p w14:paraId="4A52AE5D" w14:textId="77777777" w:rsidR="00D32072" w:rsidRPr="009C4175" w:rsidRDefault="00D32072" w:rsidP="00F94208">
            <w:pPr>
              <w:jc w:val="center"/>
            </w:pPr>
            <w:r w:rsidRPr="009C4175">
              <w:t>CO</w:t>
            </w:r>
            <w:r>
              <w:t>3</w:t>
            </w:r>
          </w:p>
        </w:tc>
        <w:tc>
          <w:tcPr>
            <w:tcW w:w="256" w:type="pct"/>
          </w:tcPr>
          <w:p w14:paraId="60F7F7D4" w14:textId="77777777" w:rsidR="00D32072" w:rsidRPr="009C4175" w:rsidRDefault="00D32072" w:rsidP="00F94208">
            <w:pPr>
              <w:jc w:val="center"/>
            </w:pPr>
            <w:r>
              <w:t>R</w:t>
            </w:r>
          </w:p>
        </w:tc>
        <w:tc>
          <w:tcPr>
            <w:tcW w:w="224" w:type="pct"/>
          </w:tcPr>
          <w:p w14:paraId="23EB7C40" w14:textId="77777777" w:rsidR="00D32072" w:rsidRPr="009C4175" w:rsidRDefault="00D32072" w:rsidP="00F94208">
            <w:pPr>
              <w:jc w:val="center"/>
            </w:pPr>
            <w:r w:rsidRPr="009C4175">
              <w:t>1</w:t>
            </w:r>
          </w:p>
        </w:tc>
      </w:tr>
      <w:tr w:rsidR="00D32072" w:rsidRPr="009C4175" w14:paraId="02942D14" w14:textId="77777777" w:rsidTr="00B05002">
        <w:trPr>
          <w:trHeight w:val="283"/>
        </w:trPr>
        <w:tc>
          <w:tcPr>
            <w:tcW w:w="272" w:type="pct"/>
          </w:tcPr>
          <w:p w14:paraId="5499A4A3" w14:textId="77777777" w:rsidR="00D32072" w:rsidRPr="009C4175" w:rsidRDefault="00D32072" w:rsidP="00F94208">
            <w:pPr>
              <w:jc w:val="center"/>
            </w:pPr>
            <w:r w:rsidRPr="009C4175">
              <w:t>8.</w:t>
            </w:r>
          </w:p>
        </w:tc>
        <w:tc>
          <w:tcPr>
            <w:tcW w:w="3929" w:type="pct"/>
            <w:gridSpan w:val="2"/>
          </w:tcPr>
          <w:p w14:paraId="254DE1F3" w14:textId="77777777" w:rsidR="00D32072" w:rsidRPr="008203A3" w:rsidRDefault="00D32072" w:rsidP="008203A3">
            <w:pPr>
              <w:pStyle w:val="NoSpacing"/>
            </w:pPr>
            <w:r>
              <w:t>Name</w:t>
            </w:r>
            <w:r w:rsidRPr="008203A3">
              <w:t xml:space="preserve"> the various package and seal integrity tests.</w:t>
            </w:r>
          </w:p>
        </w:tc>
        <w:tc>
          <w:tcPr>
            <w:tcW w:w="319" w:type="pct"/>
          </w:tcPr>
          <w:p w14:paraId="37E1EDDC" w14:textId="77777777" w:rsidR="00D32072" w:rsidRPr="009C4175" w:rsidRDefault="00D32072" w:rsidP="00F94208">
            <w:pPr>
              <w:jc w:val="center"/>
            </w:pPr>
            <w:r w:rsidRPr="009C4175">
              <w:t>CO</w:t>
            </w:r>
            <w:r>
              <w:t>6</w:t>
            </w:r>
          </w:p>
        </w:tc>
        <w:tc>
          <w:tcPr>
            <w:tcW w:w="256" w:type="pct"/>
          </w:tcPr>
          <w:p w14:paraId="716EEECE" w14:textId="77777777" w:rsidR="00D32072" w:rsidRPr="009C4175" w:rsidRDefault="00D32072" w:rsidP="00F94208">
            <w:pPr>
              <w:jc w:val="center"/>
            </w:pPr>
            <w:r>
              <w:t>R</w:t>
            </w:r>
          </w:p>
        </w:tc>
        <w:tc>
          <w:tcPr>
            <w:tcW w:w="224" w:type="pct"/>
          </w:tcPr>
          <w:p w14:paraId="47CC4587" w14:textId="77777777" w:rsidR="00D32072" w:rsidRPr="009C4175" w:rsidRDefault="00D32072" w:rsidP="00F94208">
            <w:pPr>
              <w:jc w:val="center"/>
            </w:pPr>
            <w:r w:rsidRPr="009C4175">
              <w:t>1</w:t>
            </w:r>
          </w:p>
        </w:tc>
      </w:tr>
      <w:tr w:rsidR="00D32072" w:rsidRPr="009C4175" w14:paraId="3404A6A9" w14:textId="77777777" w:rsidTr="00B05002">
        <w:trPr>
          <w:trHeight w:val="283"/>
        </w:trPr>
        <w:tc>
          <w:tcPr>
            <w:tcW w:w="272" w:type="pct"/>
          </w:tcPr>
          <w:p w14:paraId="0992145D" w14:textId="77777777" w:rsidR="00D32072" w:rsidRPr="009C4175" w:rsidRDefault="00D32072" w:rsidP="00F94208">
            <w:pPr>
              <w:jc w:val="center"/>
            </w:pPr>
            <w:r w:rsidRPr="009C4175">
              <w:t>9.</w:t>
            </w:r>
          </w:p>
        </w:tc>
        <w:tc>
          <w:tcPr>
            <w:tcW w:w="3929" w:type="pct"/>
            <w:gridSpan w:val="2"/>
          </w:tcPr>
          <w:p w14:paraId="4423DAD3" w14:textId="77777777" w:rsidR="00D32072" w:rsidRPr="009C4175" w:rsidRDefault="00D32072" w:rsidP="00F94208">
            <w:pPr>
              <w:pStyle w:val="ListParagraph"/>
              <w:ind w:left="0"/>
              <w:rPr>
                <w:noProof/>
                <w:lang w:eastAsia="zh-TW"/>
              </w:rPr>
            </w:pPr>
            <w:r>
              <w:rPr>
                <w:noProof/>
                <w:lang w:eastAsia="zh-TW"/>
              </w:rPr>
              <w:t>Write any two advantages of using plastic as packaging material.</w:t>
            </w:r>
          </w:p>
        </w:tc>
        <w:tc>
          <w:tcPr>
            <w:tcW w:w="319" w:type="pct"/>
          </w:tcPr>
          <w:p w14:paraId="2E8EB37A" w14:textId="77777777" w:rsidR="00D32072" w:rsidRPr="009C4175" w:rsidRDefault="00D32072" w:rsidP="00F94208">
            <w:pPr>
              <w:jc w:val="center"/>
            </w:pPr>
            <w:r w:rsidRPr="009C4175">
              <w:t>CO</w:t>
            </w:r>
            <w:r>
              <w:t>4</w:t>
            </w:r>
          </w:p>
        </w:tc>
        <w:tc>
          <w:tcPr>
            <w:tcW w:w="256" w:type="pct"/>
          </w:tcPr>
          <w:p w14:paraId="338809EA" w14:textId="77777777" w:rsidR="00D32072" w:rsidRPr="009C4175" w:rsidRDefault="00D32072" w:rsidP="00F94208">
            <w:pPr>
              <w:jc w:val="center"/>
            </w:pPr>
            <w:r>
              <w:t>U</w:t>
            </w:r>
          </w:p>
        </w:tc>
        <w:tc>
          <w:tcPr>
            <w:tcW w:w="224" w:type="pct"/>
          </w:tcPr>
          <w:p w14:paraId="04F13180" w14:textId="77777777" w:rsidR="00D32072" w:rsidRPr="009C4175" w:rsidRDefault="00D32072" w:rsidP="00F94208">
            <w:pPr>
              <w:jc w:val="center"/>
            </w:pPr>
            <w:r w:rsidRPr="009C4175">
              <w:t>1</w:t>
            </w:r>
          </w:p>
        </w:tc>
      </w:tr>
      <w:tr w:rsidR="00D32072" w:rsidRPr="009C4175" w14:paraId="5055ED84" w14:textId="77777777" w:rsidTr="00B05002">
        <w:trPr>
          <w:trHeight w:val="283"/>
        </w:trPr>
        <w:tc>
          <w:tcPr>
            <w:tcW w:w="272" w:type="pct"/>
          </w:tcPr>
          <w:p w14:paraId="317A6CD9" w14:textId="77777777" w:rsidR="00D32072" w:rsidRPr="009C4175" w:rsidRDefault="00D32072" w:rsidP="00F94208">
            <w:pPr>
              <w:jc w:val="center"/>
            </w:pPr>
            <w:r w:rsidRPr="009C4175">
              <w:t>10.</w:t>
            </w:r>
          </w:p>
        </w:tc>
        <w:tc>
          <w:tcPr>
            <w:tcW w:w="3929" w:type="pct"/>
            <w:gridSpan w:val="2"/>
          </w:tcPr>
          <w:p w14:paraId="40AE974D" w14:textId="77777777" w:rsidR="00D32072" w:rsidRPr="009C4175" w:rsidRDefault="00D32072" w:rsidP="00F94208">
            <w:r>
              <w:t>State the composition cell wall.</w:t>
            </w:r>
          </w:p>
        </w:tc>
        <w:tc>
          <w:tcPr>
            <w:tcW w:w="319" w:type="pct"/>
          </w:tcPr>
          <w:p w14:paraId="04EF2FFB" w14:textId="77777777" w:rsidR="00D32072" w:rsidRPr="009C4175" w:rsidRDefault="00D32072" w:rsidP="00F94208">
            <w:pPr>
              <w:jc w:val="center"/>
            </w:pPr>
            <w:r w:rsidRPr="009C4175">
              <w:t>CO</w:t>
            </w:r>
            <w:r>
              <w:t>4</w:t>
            </w:r>
          </w:p>
        </w:tc>
        <w:tc>
          <w:tcPr>
            <w:tcW w:w="256" w:type="pct"/>
          </w:tcPr>
          <w:p w14:paraId="67105CD7" w14:textId="77777777" w:rsidR="00D32072" w:rsidRPr="009C4175" w:rsidRDefault="00D32072" w:rsidP="00F94208">
            <w:pPr>
              <w:jc w:val="center"/>
            </w:pPr>
            <w:r>
              <w:t>R</w:t>
            </w:r>
          </w:p>
        </w:tc>
        <w:tc>
          <w:tcPr>
            <w:tcW w:w="224" w:type="pct"/>
          </w:tcPr>
          <w:p w14:paraId="79C687D5" w14:textId="77777777" w:rsidR="00D32072" w:rsidRPr="009C4175" w:rsidRDefault="00D32072" w:rsidP="00F94208">
            <w:pPr>
              <w:jc w:val="center"/>
            </w:pPr>
            <w:r w:rsidRPr="009C4175">
              <w:t>1</w:t>
            </w:r>
          </w:p>
        </w:tc>
      </w:tr>
      <w:tr w:rsidR="00D32072" w:rsidRPr="009C4175" w14:paraId="2347DBD6" w14:textId="77777777" w:rsidTr="00F94208">
        <w:trPr>
          <w:trHeight w:val="552"/>
        </w:trPr>
        <w:tc>
          <w:tcPr>
            <w:tcW w:w="5000" w:type="pct"/>
            <w:gridSpan w:val="6"/>
            <w:vAlign w:val="center"/>
          </w:tcPr>
          <w:p w14:paraId="0B85B39A" w14:textId="77777777" w:rsidR="00D32072" w:rsidRPr="009C4175" w:rsidRDefault="00D32072" w:rsidP="00F94208">
            <w:pPr>
              <w:jc w:val="center"/>
              <w:rPr>
                <w:b/>
              </w:rPr>
            </w:pPr>
            <w:r w:rsidRPr="009C4175">
              <w:rPr>
                <w:b/>
              </w:rPr>
              <w:t>PART – B (6 X 3 = 18 MARKS)</w:t>
            </w:r>
          </w:p>
        </w:tc>
      </w:tr>
      <w:tr w:rsidR="00D32072" w:rsidRPr="009C4175" w14:paraId="532C4C70" w14:textId="77777777" w:rsidTr="00B05002">
        <w:trPr>
          <w:trHeight w:val="283"/>
        </w:trPr>
        <w:tc>
          <w:tcPr>
            <w:tcW w:w="272" w:type="pct"/>
          </w:tcPr>
          <w:p w14:paraId="16C95FC2" w14:textId="77777777" w:rsidR="00D32072" w:rsidRPr="009C4175" w:rsidRDefault="00D32072" w:rsidP="00F94208">
            <w:pPr>
              <w:pStyle w:val="NoSpacing"/>
              <w:jc w:val="center"/>
            </w:pPr>
            <w:r w:rsidRPr="009C4175">
              <w:t>11.</w:t>
            </w:r>
          </w:p>
        </w:tc>
        <w:tc>
          <w:tcPr>
            <w:tcW w:w="3929" w:type="pct"/>
            <w:gridSpan w:val="2"/>
          </w:tcPr>
          <w:p w14:paraId="466B6619" w14:textId="77777777" w:rsidR="00D32072" w:rsidRPr="009C4175" w:rsidRDefault="00D32072" w:rsidP="004B7DFE">
            <w:pPr>
              <w:pStyle w:val="NoSpacing"/>
              <w:jc w:val="both"/>
            </w:pPr>
            <w:r>
              <w:t>Explain the effect of pressure and sorption on the diffusion and solubility coefficients.</w:t>
            </w:r>
          </w:p>
        </w:tc>
        <w:tc>
          <w:tcPr>
            <w:tcW w:w="319" w:type="pct"/>
          </w:tcPr>
          <w:p w14:paraId="2138B802" w14:textId="77777777" w:rsidR="00D32072" w:rsidRPr="009C4175" w:rsidRDefault="00D32072" w:rsidP="00F94208">
            <w:pPr>
              <w:pStyle w:val="NoSpacing"/>
              <w:jc w:val="center"/>
            </w:pPr>
            <w:r w:rsidRPr="009C4175">
              <w:t>CO</w:t>
            </w:r>
            <w:r>
              <w:t>4</w:t>
            </w:r>
          </w:p>
        </w:tc>
        <w:tc>
          <w:tcPr>
            <w:tcW w:w="256" w:type="pct"/>
          </w:tcPr>
          <w:p w14:paraId="17F7DFEC" w14:textId="77777777" w:rsidR="00D32072" w:rsidRPr="009C4175" w:rsidRDefault="00D32072" w:rsidP="00F94208">
            <w:pPr>
              <w:pStyle w:val="NoSpacing"/>
              <w:jc w:val="center"/>
            </w:pPr>
            <w:r>
              <w:t>A</w:t>
            </w:r>
          </w:p>
        </w:tc>
        <w:tc>
          <w:tcPr>
            <w:tcW w:w="224" w:type="pct"/>
          </w:tcPr>
          <w:p w14:paraId="1B56273F" w14:textId="77777777" w:rsidR="00D32072" w:rsidRPr="009C4175" w:rsidRDefault="00D32072" w:rsidP="00F94208">
            <w:pPr>
              <w:pStyle w:val="NoSpacing"/>
              <w:jc w:val="center"/>
            </w:pPr>
            <w:r w:rsidRPr="009C4175">
              <w:t>3</w:t>
            </w:r>
          </w:p>
        </w:tc>
      </w:tr>
      <w:tr w:rsidR="00D32072" w:rsidRPr="009C4175" w14:paraId="62CA124D" w14:textId="77777777" w:rsidTr="00B05002">
        <w:trPr>
          <w:trHeight w:val="283"/>
        </w:trPr>
        <w:tc>
          <w:tcPr>
            <w:tcW w:w="272" w:type="pct"/>
          </w:tcPr>
          <w:p w14:paraId="657D5980" w14:textId="77777777" w:rsidR="00D32072" w:rsidRPr="009C4175" w:rsidRDefault="00D32072" w:rsidP="00F94208">
            <w:pPr>
              <w:pStyle w:val="NoSpacing"/>
              <w:jc w:val="center"/>
            </w:pPr>
            <w:r w:rsidRPr="009C4175">
              <w:t>12.</w:t>
            </w:r>
          </w:p>
        </w:tc>
        <w:tc>
          <w:tcPr>
            <w:tcW w:w="3929" w:type="pct"/>
            <w:gridSpan w:val="2"/>
          </w:tcPr>
          <w:p w14:paraId="14DF6429" w14:textId="77777777" w:rsidR="00D32072" w:rsidRPr="009C4175" w:rsidRDefault="00D32072" w:rsidP="00660272">
            <w:pPr>
              <w:pStyle w:val="NoSpacing"/>
            </w:pPr>
            <w:r>
              <w:t>Compare and contrast specific and overall migration.</w:t>
            </w:r>
          </w:p>
        </w:tc>
        <w:tc>
          <w:tcPr>
            <w:tcW w:w="319" w:type="pct"/>
          </w:tcPr>
          <w:p w14:paraId="59123882" w14:textId="77777777" w:rsidR="00D32072" w:rsidRPr="009C4175" w:rsidRDefault="00D32072" w:rsidP="00F94208">
            <w:pPr>
              <w:pStyle w:val="NoSpacing"/>
              <w:jc w:val="center"/>
            </w:pPr>
            <w:r w:rsidRPr="009C4175">
              <w:t>CO</w:t>
            </w:r>
            <w:r>
              <w:t>4</w:t>
            </w:r>
          </w:p>
        </w:tc>
        <w:tc>
          <w:tcPr>
            <w:tcW w:w="256" w:type="pct"/>
          </w:tcPr>
          <w:p w14:paraId="2B0EB53C" w14:textId="77777777" w:rsidR="00D32072" w:rsidRPr="009C4175" w:rsidRDefault="00D32072" w:rsidP="00F94208">
            <w:pPr>
              <w:pStyle w:val="NoSpacing"/>
              <w:jc w:val="center"/>
            </w:pPr>
            <w:r>
              <w:t>U</w:t>
            </w:r>
          </w:p>
        </w:tc>
        <w:tc>
          <w:tcPr>
            <w:tcW w:w="224" w:type="pct"/>
          </w:tcPr>
          <w:p w14:paraId="6E4B88C0" w14:textId="77777777" w:rsidR="00D32072" w:rsidRPr="009C4175" w:rsidRDefault="00D32072" w:rsidP="00F94208">
            <w:pPr>
              <w:pStyle w:val="NoSpacing"/>
              <w:jc w:val="center"/>
            </w:pPr>
            <w:r w:rsidRPr="009C4175">
              <w:t>3</w:t>
            </w:r>
          </w:p>
        </w:tc>
      </w:tr>
      <w:tr w:rsidR="00D32072" w:rsidRPr="009C4175" w14:paraId="1527F24D" w14:textId="77777777" w:rsidTr="00B05002">
        <w:trPr>
          <w:trHeight w:val="283"/>
        </w:trPr>
        <w:tc>
          <w:tcPr>
            <w:tcW w:w="272" w:type="pct"/>
          </w:tcPr>
          <w:p w14:paraId="7D2D0B2E" w14:textId="77777777" w:rsidR="00D32072" w:rsidRPr="009C4175" w:rsidRDefault="00D32072" w:rsidP="00F94208">
            <w:pPr>
              <w:pStyle w:val="NoSpacing"/>
              <w:jc w:val="center"/>
            </w:pPr>
            <w:r w:rsidRPr="009C4175">
              <w:t>13.</w:t>
            </w:r>
          </w:p>
        </w:tc>
        <w:tc>
          <w:tcPr>
            <w:tcW w:w="3929" w:type="pct"/>
            <w:gridSpan w:val="2"/>
          </w:tcPr>
          <w:p w14:paraId="4412E38A" w14:textId="77777777" w:rsidR="00D32072" w:rsidRPr="009C4175" w:rsidRDefault="00D32072" w:rsidP="00323DCB">
            <w:pPr>
              <w:pStyle w:val="NoSpacing"/>
            </w:pPr>
            <w:r>
              <w:t>Write any three m</w:t>
            </w:r>
            <w:r w:rsidRPr="008D6F74">
              <w:t>ethods used for package evaluation</w:t>
            </w:r>
            <w:r>
              <w:t>.</w:t>
            </w:r>
          </w:p>
        </w:tc>
        <w:tc>
          <w:tcPr>
            <w:tcW w:w="319" w:type="pct"/>
          </w:tcPr>
          <w:p w14:paraId="23AFFA7A" w14:textId="77777777" w:rsidR="00D32072" w:rsidRPr="009C4175" w:rsidRDefault="00D32072" w:rsidP="00F94208">
            <w:pPr>
              <w:pStyle w:val="NoSpacing"/>
              <w:jc w:val="center"/>
            </w:pPr>
            <w:r w:rsidRPr="009C4175">
              <w:t>CO</w:t>
            </w:r>
            <w:r>
              <w:t>6</w:t>
            </w:r>
          </w:p>
        </w:tc>
        <w:tc>
          <w:tcPr>
            <w:tcW w:w="256" w:type="pct"/>
          </w:tcPr>
          <w:p w14:paraId="3128EFE4" w14:textId="77777777" w:rsidR="00D32072" w:rsidRPr="009C4175" w:rsidRDefault="00D32072" w:rsidP="00F94208">
            <w:pPr>
              <w:pStyle w:val="NoSpacing"/>
              <w:jc w:val="center"/>
            </w:pPr>
            <w:r>
              <w:t>U</w:t>
            </w:r>
          </w:p>
        </w:tc>
        <w:tc>
          <w:tcPr>
            <w:tcW w:w="224" w:type="pct"/>
          </w:tcPr>
          <w:p w14:paraId="0A87C1F1" w14:textId="77777777" w:rsidR="00D32072" w:rsidRPr="009C4175" w:rsidRDefault="00D32072" w:rsidP="00F94208">
            <w:pPr>
              <w:pStyle w:val="NoSpacing"/>
              <w:jc w:val="center"/>
            </w:pPr>
            <w:r w:rsidRPr="009C4175">
              <w:t>3</w:t>
            </w:r>
          </w:p>
        </w:tc>
      </w:tr>
      <w:tr w:rsidR="00D32072" w:rsidRPr="009C4175" w14:paraId="5360BFBB" w14:textId="77777777" w:rsidTr="00B05002">
        <w:trPr>
          <w:trHeight w:val="283"/>
        </w:trPr>
        <w:tc>
          <w:tcPr>
            <w:tcW w:w="272" w:type="pct"/>
          </w:tcPr>
          <w:p w14:paraId="38872CD8" w14:textId="77777777" w:rsidR="00D32072" w:rsidRPr="009C4175" w:rsidRDefault="00D32072" w:rsidP="008203A3">
            <w:pPr>
              <w:pStyle w:val="NoSpacing"/>
              <w:jc w:val="center"/>
            </w:pPr>
            <w:r w:rsidRPr="009C4175">
              <w:t>14.</w:t>
            </w:r>
          </w:p>
        </w:tc>
        <w:tc>
          <w:tcPr>
            <w:tcW w:w="3929" w:type="pct"/>
            <w:gridSpan w:val="2"/>
          </w:tcPr>
          <w:p w14:paraId="34D02F24" w14:textId="77777777" w:rsidR="00D32072" w:rsidRPr="009C4175" w:rsidRDefault="00D32072" w:rsidP="008203A3">
            <w:pPr>
              <w:pStyle w:val="NoSpacing"/>
            </w:pPr>
            <w:r>
              <w:t>List the factors controlling microbial growth in red meat.</w:t>
            </w:r>
          </w:p>
        </w:tc>
        <w:tc>
          <w:tcPr>
            <w:tcW w:w="319" w:type="pct"/>
          </w:tcPr>
          <w:p w14:paraId="31AD354C" w14:textId="77777777" w:rsidR="00D32072" w:rsidRPr="009C4175" w:rsidRDefault="00D32072" w:rsidP="008203A3">
            <w:pPr>
              <w:pStyle w:val="NoSpacing"/>
              <w:jc w:val="center"/>
            </w:pPr>
            <w:r w:rsidRPr="009C4175">
              <w:t>CO</w:t>
            </w:r>
            <w:r>
              <w:t>3</w:t>
            </w:r>
          </w:p>
        </w:tc>
        <w:tc>
          <w:tcPr>
            <w:tcW w:w="256" w:type="pct"/>
          </w:tcPr>
          <w:p w14:paraId="5CE26772" w14:textId="77777777" w:rsidR="00D32072" w:rsidRPr="009C4175" w:rsidRDefault="00D32072" w:rsidP="008203A3">
            <w:pPr>
              <w:pStyle w:val="NoSpacing"/>
              <w:jc w:val="center"/>
            </w:pPr>
            <w:r>
              <w:t>R</w:t>
            </w:r>
          </w:p>
        </w:tc>
        <w:tc>
          <w:tcPr>
            <w:tcW w:w="224" w:type="pct"/>
          </w:tcPr>
          <w:p w14:paraId="74A75B26" w14:textId="77777777" w:rsidR="00D32072" w:rsidRPr="009C4175" w:rsidRDefault="00D32072" w:rsidP="008203A3">
            <w:pPr>
              <w:pStyle w:val="NoSpacing"/>
              <w:jc w:val="center"/>
            </w:pPr>
            <w:r w:rsidRPr="009C4175">
              <w:t>3</w:t>
            </w:r>
          </w:p>
        </w:tc>
      </w:tr>
      <w:tr w:rsidR="00D32072" w:rsidRPr="009C4175" w14:paraId="1DD3AE85" w14:textId="77777777" w:rsidTr="00B05002">
        <w:trPr>
          <w:trHeight w:val="283"/>
        </w:trPr>
        <w:tc>
          <w:tcPr>
            <w:tcW w:w="272" w:type="pct"/>
          </w:tcPr>
          <w:p w14:paraId="41A85DBF" w14:textId="77777777" w:rsidR="00D32072" w:rsidRPr="009C4175" w:rsidRDefault="00D32072" w:rsidP="008203A3">
            <w:pPr>
              <w:pStyle w:val="NoSpacing"/>
              <w:jc w:val="center"/>
            </w:pPr>
            <w:r w:rsidRPr="009C4175">
              <w:t>15.</w:t>
            </w:r>
          </w:p>
        </w:tc>
        <w:tc>
          <w:tcPr>
            <w:tcW w:w="3929" w:type="pct"/>
            <w:gridSpan w:val="2"/>
          </w:tcPr>
          <w:p w14:paraId="7321490B" w14:textId="77777777" w:rsidR="00D32072" w:rsidRPr="009C4175" w:rsidRDefault="00D32072" w:rsidP="008203A3">
            <w:pPr>
              <w:pStyle w:val="NoSpacing"/>
            </w:pPr>
            <w:r>
              <w:t>Classify horticultural produce according to the plant organ used.</w:t>
            </w:r>
          </w:p>
        </w:tc>
        <w:tc>
          <w:tcPr>
            <w:tcW w:w="319" w:type="pct"/>
          </w:tcPr>
          <w:p w14:paraId="5EFC10F9" w14:textId="77777777" w:rsidR="00D32072" w:rsidRPr="009C4175" w:rsidRDefault="00D32072" w:rsidP="008203A3">
            <w:pPr>
              <w:pStyle w:val="NoSpacing"/>
              <w:jc w:val="center"/>
            </w:pPr>
            <w:r w:rsidRPr="009C4175">
              <w:t>CO</w:t>
            </w:r>
            <w:r>
              <w:t>4</w:t>
            </w:r>
          </w:p>
        </w:tc>
        <w:tc>
          <w:tcPr>
            <w:tcW w:w="256" w:type="pct"/>
          </w:tcPr>
          <w:p w14:paraId="0724028B" w14:textId="77777777" w:rsidR="00D32072" w:rsidRPr="009C4175" w:rsidRDefault="00D32072" w:rsidP="008203A3">
            <w:pPr>
              <w:pStyle w:val="NoSpacing"/>
              <w:jc w:val="center"/>
            </w:pPr>
            <w:r>
              <w:t>U</w:t>
            </w:r>
          </w:p>
        </w:tc>
        <w:tc>
          <w:tcPr>
            <w:tcW w:w="224" w:type="pct"/>
          </w:tcPr>
          <w:p w14:paraId="0B82390F" w14:textId="77777777" w:rsidR="00D32072" w:rsidRPr="009C4175" w:rsidRDefault="00D32072" w:rsidP="008203A3">
            <w:pPr>
              <w:pStyle w:val="NoSpacing"/>
              <w:jc w:val="center"/>
            </w:pPr>
            <w:r w:rsidRPr="009C4175">
              <w:t>3</w:t>
            </w:r>
          </w:p>
        </w:tc>
      </w:tr>
      <w:tr w:rsidR="00D32072" w:rsidRPr="009C4175" w14:paraId="7734EBDA" w14:textId="77777777" w:rsidTr="00B05002">
        <w:trPr>
          <w:trHeight w:val="283"/>
        </w:trPr>
        <w:tc>
          <w:tcPr>
            <w:tcW w:w="272" w:type="pct"/>
          </w:tcPr>
          <w:p w14:paraId="5CDAF563" w14:textId="77777777" w:rsidR="00D32072" w:rsidRPr="009C4175" w:rsidRDefault="00D32072" w:rsidP="008203A3">
            <w:pPr>
              <w:pStyle w:val="NoSpacing"/>
              <w:jc w:val="center"/>
            </w:pPr>
            <w:r w:rsidRPr="009C4175">
              <w:t>16.</w:t>
            </w:r>
          </w:p>
        </w:tc>
        <w:tc>
          <w:tcPr>
            <w:tcW w:w="3929" w:type="pct"/>
            <w:gridSpan w:val="2"/>
          </w:tcPr>
          <w:p w14:paraId="5704C555" w14:textId="77777777" w:rsidR="00D32072" w:rsidRPr="009C4175" w:rsidRDefault="00D32072" w:rsidP="008203A3">
            <w:pPr>
              <w:pStyle w:val="NoSpacing"/>
            </w:pPr>
            <w:r>
              <w:t>Describe the indices of failure for black tea.</w:t>
            </w:r>
          </w:p>
        </w:tc>
        <w:tc>
          <w:tcPr>
            <w:tcW w:w="319" w:type="pct"/>
          </w:tcPr>
          <w:p w14:paraId="6D133D12" w14:textId="77777777" w:rsidR="00D32072" w:rsidRPr="009C4175" w:rsidRDefault="00D32072" w:rsidP="008203A3">
            <w:pPr>
              <w:pStyle w:val="NoSpacing"/>
              <w:jc w:val="center"/>
            </w:pPr>
            <w:r w:rsidRPr="009C4175">
              <w:t>CO</w:t>
            </w:r>
            <w:r>
              <w:t>6</w:t>
            </w:r>
          </w:p>
        </w:tc>
        <w:tc>
          <w:tcPr>
            <w:tcW w:w="256" w:type="pct"/>
          </w:tcPr>
          <w:p w14:paraId="161ACAA9" w14:textId="77777777" w:rsidR="00D32072" w:rsidRPr="009C4175" w:rsidRDefault="00D32072" w:rsidP="008203A3">
            <w:pPr>
              <w:pStyle w:val="NoSpacing"/>
              <w:jc w:val="center"/>
            </w:pPr>
            <w:r>
              <w:t>U</w:t>
            </w:r>
          </w:p>
        </w:tc>
        <w:tc>
          <w:tcPr>
            <w:tcW w:w="224" w:type="pct"/>
          </w:tcPr>
          <w:p w14:paraId="1CDD7742" w14:textId="77777777" w:rsidR="00D32072" w:rsidRPr="009C4175" w:rsidRDefault="00D32072" w:rsidP="008203A3">
            <w:pPr>
              <w:pStyle w:val="NoSpacing"/>
              <w:jc w:val="center"/>
            </w:pPr>
            <w:r w:rsidRPr="009C4175">
              <w:t>3</w:t>
            </w:r>
          </w:p>
        </w:tc>
      </w:tr>
      <w:tr w:rsidR="00D32072" w:rsidRPr="009C4175" w14:paraId="324D0C7A" w14:textId="77777777" w:rsidTr="00517D3B">
        <w:trPr>
          <w:trHeight w:val="552"/>
        </w:trPr>
        <w:tc>
          <w:tcPr>
            <w:tcW w:w="5000" w:type="pct"/>
            <w:gridSpan w:val="6"/>
          </w:tcPr>
          <w:p w14:paraId="4448F1F9" w14:textId="77777777" w:rsidR="00D32072" w:rsidRPr="009C4175" w:rsidRDefault="00D32072" w:rsidP="008203A3">
            <w:pPr>
              <w:jc w:val="center"/>
              <w:rPr>
                <w:b/>
              </w:rPr>
            </w:pPr>
            <w:r w:rsidRPr="009C4175">
              <w:rPr>
                <w:b/>
              </w:rPr>
              <w:t>PART – C (6 X 12 = 72 MARKS)</w:t>
            </w:r>
          </w:p>
          <w:p w14:paraId="3D77A6F6" w14:textId="77777777" w:rsidR="00D32072" w:rsidRPr="009C4175" w:rsidRDefault="00D32072" w:rsidP="008203A3">
            <w:pPr>
              <w:jc w:val="center"/>
              <w:rPr>
                <w:b/>
              </w:rPr>
            </w:pPr>
            <w:r w:rsidRPr="009C4175">
              <w:rPr>
                <w:b/>
              </w:rPr>
              <w:t>(Answer any five Questions from Q. No. 17 to 23, Q. No. 24 is Compulsory)</w:t>
            </w:r>
          </w:p>
        </w:tc>
      </w:tr>
      <w:tr w:rsidR="00D32072" w:rsidRPr="009C4175" w14:paraId="474D7B72" w14:textId="77777777" w:rsidTr="00B05002">
        <w:trPr>
          <w:trHeight w:val="283"/>
        </w:trPr>
        <w:tc>
          <w:tcPr>
            <w:tcW w:w="272" w:type="pct"/>
          </w:tcPr>
          <w:p w14:paraId="50E46761" w14:textId="77777777" w:rsidR="00D32072" w:rsidRPr="009C4175" w:rsidRDefault="00D32072" w:rsidP="008203A3">
            <w:pPr>
              <w:jc w:val="center"/>
            </w:pPr>
            <w:r w:rsidRPr="009C4175">
              <w:t>17.</w:t>
            </w:r>
          </w:p>
        </w:tc>
        <w:tc>
          <w:tcPr>
            <w:tcW w:w="189" w:type="pct"/>
          </w:tcPr>
          <w:p w14:paraId="655EE3E1" w14:textId="77777777" w:rsidR="00D32072" w:rsidRPr="009C4175" w:rsidRDefault="00D32072" w:rsidP="008203A3">
            <w:pPr>
              <w:jc w:val="center"/>
            </w:pPr>
            <w:r w:rsidRPr="009C4175">
              <w:t>a.</w:t>
            </w:r>
          </w:p>
        </w:tc>
        <w:tc>
          <w:tcPr>
            <w:tcW w:w="3740" w:type="pct"/>
          </w:tcPr>
          <w:p w14:paraId="0459214F" w14:textId="77777777" w:rsidR="00D32072" w:rsidRPr="009C4175" w:rsidRDefault="00D32072" w:rsidP="008203A3">
            <w:r>
              <w:t>Explain the phases of LCA.</w:t>
            </w:r>
          </w:p>
        </w:tc>
        <w:tc>
          <w:tcPr>
            <w:tcW w:w="319" w:type="pct"/>
          </w:tcPr>
          <w:p w14:paraId="6A5F7CC2" w14:textId="77777777" w:rsidR="00D32072" w:rsidRPr="009C4175" w:rsidRDefault="00D32072" w:rsidP="008203A3">
            <w:pPr>
              <w:jc w:val="center"/>
            </w:pPr>
            <w:r w:rsidRPr="009C4175">
              <w:t>CO</w:t>
            </w:r>
            <w:r>
              <w:t>5</w:t>
            </w:r>
          </w:p>
        </w:tc>
        <w:tc>
          <w:tcPr>
            <w:tcW w:w="256" w:type="pct"/>
          </w:tcPr>
          <w:p w14:paraId="6C420CFE" w14:textId="77777777" w:rsidR="00D32072" w:rsidRPr="009C4175" w:rsidRDefault="00D32072" w:rsidP="008203A3">
            <w:pPr>
              <w:jc w:val="center"/>
            </w:pPr>
            <w:r>
              <w:t>A</w:t>
            </w:r>
          </w:p>
        </w:tc>
        <w:tc>
          <w:tcPr>
            <w:tcW w:w="224" w:type="pct"/>
          </w:tcPr>
          <w:p w14:paraId="3CF96967" w14:textId="77777777" w:rsidR="00D32072" w:rsidRPr="009C4175" w:rsidRDefault="00D32072" w:rsidP="008203A3">
            <w:pPr>
              <w:jc w:val="center"/>
            </w:pPr>
            <w:r>
              <w:t>6</w:t>
            </w:r>
          </w:p>
        </w:tc>
      </w:tr>
      <w:tr w:rsidR="00D32072" w:rsidRPr="009C4175" w14:paraId="37287B51" w14:textId="77777777" w:rsidTr="00B05002">
        <w:trPr>
          <w:trHeight w:val="283"/>
        </w:trPr>
        <w:tc>
          <w:tcPr>
            <w:tcW w:w="272" w:type="pct"/>
          </w:tcPr>
          <w:p w14:paraId="028594E4" w14:textId="77777777" w:rsidR="00D32072" w:rsidRPr="009C4175" w:rsidRDefault="00D32072" w:rsidP="008203A3">
            <w:pPr>
              <w:jc w:val="center"/>
            </w:pPr>
          </w:p>
        </w:tc>
        <w:tc>
          <w:tcPr>
            <w:tcW w:w="189" w:type="pct"/>
          </w:tcPr>
          <w:p w14:paraId="59ADA573" w14:textId="77777777" w:rsidR="00D32072" w:rsidRPr="009C4175" w:rsidRDefault="00D32072" w:rsidP="008203A3">
            <w:pPr>
              <w:jc w:val="center"/>
            </w:pPr>
            <w:r w:rsidRPr="009C4175">
              <w:t>b.</w:t>
            </w:r>
          </w:p>
        </w:tc>
        <w:tc>
          <w:tcPr>
            <w:tcW w:w="3740" w:type="pct"/>
          </w:tcPr>
          <w:p w14:paraId="75B11693" w14:textId="77777777" w:rsidR="00D32072" w:rsidRPr="00660272" w:rsidRDefault="00D32072" w:rsidP="008203A3">
            <w:r>
              <w:t>Analyze in detail the various f</w:t>
            </w:r>
            <w:r w:rsidRPr="00660272">
              <w:t>actors affecting product quality and shelf life</w:t>
            </w:r>
            <w:r>
              <w:t>.</w:t>
            </w:r>
          </w:p>
        </w:tc>
        <w:tc>
          <w:tcPr>
            <w:tcW w:w="319" w:type="pct"/>
          </w:tcPr>
          <w:p w14:paraId="25BC0887" w14:textId="77777777" w:rsidR="00D32072" w:rsidRPr="009C4175" w:rsidRDefault="00D32072" w:rsidP="008203A3">
            <w:pPr>
              <w:jc w:val="center"/>
            </w:pPr>
            <w:r>
              <w:t>CO3</w:t>
            </w:r>
          </w:p>
        </w:tc>
        <w:tc>
          <w:tcPr>
            <w:tcW w:w="256" w:type="pct"/>
          </w:tcPr>
          <w:p w14:paraId="399FF816" w14:textId="77777777" w:rsidR="00D32072" w:rsidRPr="009C4175" w:rsidRDefault="00D32072" w:rsidP="008203A3">
            <w:pPr>
              <w:jc w:val="center"/>
            </w:pPr>
            <w:r>
              <w:t>An</w:t>
            </w:r>
          </w:p>
        </w:tc>
        <w:tc>
          <w:tcPr>
            <w:tcW w:w="224" w:type="pct"/>
          </w:tcPr>
          <w:p w14:paraId="48FD440D" w14:textId="77777777" w:rsidR="00D32072" w:rsidRPr="009C4175" w:rsidRDefault="00D32072" w:rsidP="008203A3">
            <w:pPr>
              <w:jc w:val="center"/>
            </w:pPr>
            <w:r>
              <w:t>6</w:t>
            </w:r>
          </w:p>
        </w:tc>
      </w:tr>
      <w:tr w:rsidR="00D32072" w:rsidRPr="009C4175" w14:paraId="31A5E09A" w14:textId="77777777" w:rsidTr="00B05002">
        <w:trPr>
          <w:trHeight w:val="283"/>
        </w:trPr>
        <w:tc>
          <w:tcPr>
            <w:tcW w:w="272" w:type="pct"/>
          </w:tcPr>
          <w:p w14:paraId="270FAF0A" w14:textId="77777777" w:rsidR="00D32072" w:rsidRPr="009C4175" w:rsidRDefault="00D32072" w:rsidP="008203A3">
            <w:pPr>
              <w:jc w:val="center"/>
            </w:pPr>
          </w:p>
        </w:tc>
        <w:tc>
          <w:tcPr>
            <w:tcW w:w="189" w:type="pct"/>
          </w:tcPr>
          <w:p w14:paraId="1FBAD998" w14:textId="77777777" w:rsidR="00D32072" w:rsidRPr="009C4175" w:rsidRDefault="00D32072" w:rsidP="008203A3">
            <w:pPr>
              <w:jc w:val="center"/>
            </w:pPr>
          </w:p>
        </w:tc>
        <w:tc>
          <w:tcPr>
            <w:tcW w:w="3740" w:type="pct"/>
          </w:tcPr>
          <w:p w14:paraId="5E3A5038" w14:textId="77777777" w:rsidR="00D32072" w:rsidRPr="009C4175" w:rsidRDefault="00D32072" w:rsidP="008203A3"/>
        </w:tc>
        <w:tc>
          <w:tcPr>
            <w:tcW w:w="319" w:type="pct"/>
          </w:tcPr>
          <w:p w14:paraId="7E24506D" w14:textId="77777777" w:rsidR="00D32072" w:rsidRPr="009C4175" w:rsidRDefault="00D32072" w:rsidP="008203A3">
            <w:pPr>
              <w:jc w:val="center"/>
            </w:pPr>
          </w:p>
        </w:tc>
        <w:tc>
          <w:tcPr>
            <w:tcW w:w="256" w:type="pct"/>
          </w:tcPr>
          <w:p w14:paraId="522E6EDE" w14:textId="77777777" w:rsidR="00D32072" w:rsidRPr="009C4175" w:rsidRDefault="00D32072" w:rsidP="008203A3">
            <w:pPr>
              <w:jc w:val="center"/>
            </w:pPr>
          </w:p>
        </w:tc>
        <w:tc>
          <w:tcPr>
            <w:tcW w:w="224" w:type="pct"/>
          </w:tcPr>
          <w:p w14:paraId="5A600B7F" w14:textId="77777777" w:rsidR="00D32072" w:rsidRPr="009C4175" w:rsidRDefault="00D32072" w:rsidP="008203A3">
            <w:pPr>
              <w:jc w:val="center"/>
            </w:pPr>
          </w:p>
        </w:tc>
      </w:tr>
      <w:tr w:rsidR="00D32072" w:rsidRPr="009C4175" w14:paraId="09373B15" w14:textId="77777777" w:rsidTr="00B05002">
        <w:trPr>
          <w:trHeight w:val="283"/>
        </w:trPr>
        <w:tc>
          <w:tcPr>
            <w:tcW w:w="272" w:type="pct"/>
          </w:tcPr>
          <w:p w14:paraId="43A64924" w14:textId="77777777" w:rsidR="00D32072" w:rsidRPr="009C4175" w:rsidRDefault="00D32072" w:rsidP="008203A3">
            <w:pPr>
              <w:jc w:val="center"/>
            </w:pPr>
            <w:r w:rsidRPr="009C4175">
              <w:t>18.</w:t>
            </w:r>
          </w:p>
        </w:tc>
        <w:tc>
          <w:tcPr>
            <w:tcW w:w="189" w:type="pct"/>
          </w:tcPr>
          <w:p w14:paraId="5D50B1B5" w14:textId="77777777" w:rsidR="00D32072" w:rsidRPr="009C4175" w:rsidRDefault="00D32072" w:rsidP="008203A3">
            <w:pPr>
              <w:jc w:val="center"/>
            </w:pPr>
          </w:p>
        </w:tc>
        <w:tc>
          <w:tcPr>
            <w:tcW w:w="3740" w:type="pct"/>
          </w:tcPr>
          <w:p w14:paraId="7BBE5F77" w14:textId="77777777" w:rsidR="00D32072" w:rsidRPr="009C4175" w:rsidRDefault="00D32072" w:rsidP="004B7DFE">
            <w:pPr>
              <w:jc w:val="both"/>
            </w:pPr>
            <w:r>
              <w:t>Mr. X wants to design a package for frozen dessert. Identify and explain the various considerations in the design and development.</w:t>
            </w:r>
          </w:p>
        </w:tc>
        <w:tc>
          <w:tcPr>
            <w:tcW w:w="319" w:type="pct"/>
          </w:tcPr>
          <w:p w14:paraId="51615BF4" w14:textId="77777777" w:rsidR="00D32072" w:rsidRPr="009C4175" w:rsidRDefault="00D32072" w:rsidP="008203A3">
            <w:pPr>
              <w:jc w:val="center"/>
            </w:pPr>
            <w:r w:rsidRPr="009C4175">
              <w:t>CO</w:t>
            </w:r>
            <w:r>
              <w:t>6</w:t>
            </w:r>
          </w:p>
        </w:tc>
        <w:tc>
          <w:tcPr>
            <w:tcW w:w="256" w:type="pct"/>
          </w:tcPr>
          <w:p w14:paraId="1F118612" w14:textId="77777777" w:rsidR="00D32072" w:rsidRPr="009C4175" w:rsidRDefault="00D32072" w:rsidP="008203A3">
            <w:pPr>
              <w:jc w:val="center"/>
            </w:pPr>
            <w:r>
              <w:t>An</w:t>
            </w:r>
          </w:p>
        </w:tc>
        <w:tc>
          <w:tcPr>
            <w:tcW w:w="224" w:type="pct"/>
          </w:tcPr>
          <w:p w14:paraId="7E511FA0" w14:textId="77777777" w:rsidR="00D32072" w:rsidRPr="009C4175" w:rsidRDefault="00D32072" w:rsidP="008203A3">
            <w:pPr>
              <w:jc w:val="center"/>
            </w:pPr>
            <w:r>
              <w:t>12</w:t>
            </w:r>
          </w:p>
        </w:tc>
      </w:tr>
      <w:tr w:rsidR="00D32072" w:rsidRPr="009C4175" w14:paraId="74A39DC1" w14:textId="77777777" w:rsidTr="00B05002">
        <w:trPr>
          <w:trHeight w:val="283"/>
        </w:trPr>
        <w:tc>
          <w:tcPr>
            <w:tcW w:w="272" w:type="pct"/>
          </w:tcPr>
          <w:p w14:paraId="26E25525" w14:textId="77777777" w:rsidR="00D32072" w:rsidRPr="009C4175" w:rsidRDefault="00D32072" w:rsidP="008203A3">
            <w:pPr>
              <w:jc w:val="center"/>
            </w:pPr>
          </w:p>
        </w:tc>
        <w:tc>
          <w:tcPr>
            <w:tcW w:w="189" w:type="pct"/>
          </w:tcPr>
          <w:p w14:paraId="53E92EFA" w14:textId="77777777" w:rsidR="00D32072" w:rsidRPr="009C4175" w:rsidRDefault="00D32072" w:rsidP="008203A3">
            <w:pPr>
              <w:jc w:val="center"/>
            </w:pPr>
          </w:p>
        </w:tc>
        <w:tc>
          <w:tcPr>
            <w:tcW w:w="3740" w:type="pct"/>
          </w:tcPr>
          <w:p w14:paraId="33BC120D" w14:textId="77777777" w:rsidR="00D32072" w:rsidRPr="009C4175" w:rsidRDefault="00D32072" w:rsidP="008203A3"/>
        </w:tc>
        <w:tc>
          <w:tcPr>
            <w:tcW w:w="319" w:type="pct"/>
          </w:tcPr>
          <w:p w14:paraId="510D3F68" w14:textId="77777777" w:rsidR="00D32072" w:rsidRPr="009C4175" w:rsidRDefault="00D32072" w:rsidP="008203A3">
            <w:pPr>
              <w:jc w:val="center"/>
            </w:pPr>
          </w:p>
        </w:tc>
        <w:tc>
          <w:tcPr>
            <w:tcW w:w="256" w:type="pct"/>
          </w:tcPr>
          <w:p w14:paraId="04466BF3" w14:textId="77777777" w:rsidR="00D32072" w:rsidRPr="009C4175" w:rsidRDefault="00D32072" w:rsidP="008203A3">
            <w:pPr>
              <w:jc w:val="center"/>
            </w:pPr>
          </w:p>
        </w:tc>
        <w:tc>
          <w:tcPr>
            <w:tcW w:w="224" w:type="pct"/>
          </w:tcPr>
          <w:p w14:paraId="1CA803B9" w14:textId="77777777" w:rsidR="00D32072" w:rsidRPr="009C4175" w:rsidRDefault="00D32072" w:rsidP="008203A3">
            <w:pPr>
              <w:jc w:val="center"/>
            </w:pPr>
          </w:p>
        </w:tc>
      </w:tr>
      <w:tr w:rsidR="00D32072" w:rsidRPr="009C4175" w14:paraId="599892D0" w14:textId="77777777" w:rsidTr="00B05002">
        <w:trPr>
          <w:trHeight w:val="283"/>
        </w:trPr>
        <w:tc>
          <w:tcPr>
            <w:tcW w:w="272" w:type="pct"/>
          </w:tcPr>
          <w:p w14:paraId="43E7F53E" w14:textId="77777777" w:rsidR="00D32072" w:rsidRPr="009C4175" w:rsidRDefault="00D32072" w:rsidP="008203A3">
            <w:pPr>
              <w:jc w:val="center"/>
            </w:pPr>
            <w:r w:rsidRPr="009C4175">
              <w:t>19.</w:t>
            </w:r>
          </w:p>
        </w:tc>
        <w:tc>
          <w:tcPr>
            <w:tcW w:w="189" w:type="pct"/>
          </w:tcPr>
          <w:p w14:paraId="34B81661" w14:textId="77777777" w:rsidR="00D32072" w:rsidRPr="009C4175" w:rsidRDefault="00D32072" w:rsidP="008203A3">
            <w:pPr>
              <w:jc w:val="center"/>
            </w:pPr>
            <w:r w:rsidRPr="009C4175">
              <w:t>a.</w:t>
            </w:r>
          </w:p>
        </w:tc>
        <w:tc>
          <w:tcPr>
            <w:tcW w:w="3740" w:type="pct"/>
          </w:tcPr>
          <w:p w14:paraId="153F4C53" w14:textId="77777777" w:rsidR="00D32072" w:rsidRPr="009C4175" w:rsidRDefault="00D32072" w:rsidP="004B7DFE">
            <w:pPr>
              <w:jc w:val="both"/>
            </w:pPr>
            <w:r>
              <w:t>Chart the blow and blow process of glass manufacturing and explain the method in detail.</w:t>
            </w:r>
          </w:p>
        </w:tc>
        <w:tc>
          <w:tcPr>
            <w:tcW w:w="319" w:type="pct"/>
          </w:tcPr>
          <w:p w14:paraId="385FD1C3" w14:textId="77777777" w:rsidR="00D32072" w:rsidRPr="009C4175" w:rsidRDefault="00D32072" w:rsidP="008203A3">
            <w:pPr>
              <w:jc w:val="center"/>
            </w:pPr>
            <w:r w:rsidRPr="009C4175">
              <w:t>CO</w:t>
            </w:r>
            <w:r>
              <w:t>4</w:t>
            </w:r>
          </w:p>
        </w:tc>
        <w:tc>
          <w:tcPr>
            <w:tcW w:w="256" w:type="pct"/>
          </w:tcPr>
          <w:p w14:paraId="4EFEF5DD" w14:textId="77777777" w:rsidR="00D32072" w:rsidRPr="009C4175" w:rsidRDefault="00D32072" w:rsidP="008203A3">
            <w:pPr>
              <w:jc w:val="center"/>
            </w:pPr>
            <w:r>
              <w:t>A</w:t>
            </w:r>
          </w:p>
        </w:tc>
        <w:tc>
          <w:tcPr>
            <w:tcW w:w="224" w:type="pct"/>
          </w:tcPr>
          <w:p w14:paraId="262AF8D4" w14:textId="77777777" w:rsidR="00D32072" w:rsidRPr="009C4175" w:rsidRDefault="00D32072" w:rsidP="008203A3">
            <w:pPr>
              <w:jc w:val="center"/>
            </w:pPr>
            <w:r>
              <w:t>6</w:t>
            </w:r>
          </w:p>
        </w:tc>
      </w:tr>
      <w:tr w:rsidR="00D32072" w:rsidRPr="009C4175" w14:paraId="4F3D2A8F" w14:textId="77777777" w:rsidTr="00B05002">
        <w:trPr>
          <w:trHeight w:val="283"/>
        </w:trPr>
        <w:tc>
          <w:tcPr>
            <w:tcW w:w="272" w:type="pct"/>
          </w:tcPr>
          <w:p w14:paraId="4D451F70" w14:textId="77777777" w:rsidR="00D32072" w:rsidRPr="009C4175" w:rsidRDefault="00D32072" w:rsidP="008203A3">
            <w:pPr>
              <w:jc w:val="center"/>
            </w:pPr>
          </w:p>
        </w:tc>
        <w:tc>
          <w:tcPr>
            <w:tcW w:w="189" w:type="pct"/>
          </w:tcPr>
          <w:p w14:paraId="6FD3D869" w14:textId="77777777" w:rsidR="00D32072" w:rsidRPr="009C4175" w:rsidRDefault="00D32072" w:rsidP="008203A3">
            <w:pPr>
              <w:jc w:val="center"/>
            </w:pPr>
            <w:r w:rsidRPr="009C4175">
              <w:t>b.</w:t>
            </w:r>
          </w:p>
        </w:tc>
        <w:tc>
          <w:tcPr>
            <w:tcW w:w="3740" w:type="pct"/>
          </w:tcPr>
          <w:p w14:paraId="2D223459" w14:textId="77777777" w:rsidR="00D32072" w:rsidRPr="009C4175" w:rsidRDefault="00D32072" w:rsidP="008203A3">
            <w:pPr>
              <w:rPr>
                <w:bCs/>
              </w:rPr>
            </w:pPr>
            <w:r>
              <w:rPr>
                <w:bCs/>
              </w:rPr>
              <w:t>Explain the various types of laminations.</w:t>
            </w:r>
          </w:p>
        </w:tc>
        <w:tc>
          <w:tcPr>
            <w:tcW w:w="319" w:type="pct"/>
          </w:tcPr>
          <w:p w14:paraId="143F0C15" w14:textId="77777777" w:rsidR="00D32072" w:rsidRPr="009C4175" w:rsidRDefault="00D32072" w:rsidP="008203A3">
            <w:pPr>
              <w:jc w:val="center"/>
            </w:pPr>
            <w:r>
              <w:t>CO5</w:t>
            </w:r>
          </w:p>
        </w:tc>
        <w:tc>
          <w:tcPr>
            <w:tcW w:w="256" w:type="pct"/>
          </w:tcPr>
          <w:p w14:paraId="51BF3B9F" w14:textId="77777777" w:rsidR="00D32072" w:rsidRPr="009C4175" w:rsidRDefault="00D32072" w:rsidP="008203A3">
            <w:pPr>
              <w:jc w:val="center"/>
            </w:pPr>
            <w:r>
              <w:t>An</w:t>
            </w:r>
          </w:p>
        </w:tc>
        <w:tc>
          <w:tcPr>
            <w:tcW w:w="224" w:type="pct"/>
          </w:tcPr>
          <w:p w14:paraId="305F333B" w14:textId="77777777" w:rsidR="00D32072" w:rsidRPr="009C4175" w:rsidRDefault="00D32072" w:rsidP="008203A3">
            <w:pPr>
              <w:jc w:val="center"/>
            </w:pPr>
            <w:r>
              <w:t>6</w:t>
            </w:r>
          </w:p>
        </w:tc>
      </w:tr>
      <w:tr w:rsidR="00D32072" w:rsidRPr="009C4175" w14:paraId="7C6356D3" w14:textId="77777777" w:rsidTr="00B05002">
        <w:trPr>
          <w:trHeight w:val="283"/>
        </w:trPr>
        <w:tc>
          <w:tcPr>
            <w:tcW w:w="272" w:type="pct"/>
          </w:tcPr>
          <w:p w14:paraId="78969EC4" w14:textId="77777777" w:rsidR="00D32072" w:rsidRPr="009C4175" w:rsidRDefault="00D32072" w:rsidP="008203A3">
            <w:pPr>
              <w:jc w:val="center"/>
            </w:pPr>
          </w:p>
        </w:tc>
        <w:tc>
          <w:tcPr>
            <w:tcW w:w="189" w:type="pct"/>
          </w:tcPr>
          <w:p w14:paraId="4555B7D8" w14:textId="77777777" w:rsidR="00D32072" w:rsidRPr="009C4175" w:rsidRDefault="00D32072" w:rsidP="008203A3">
            <w:pPr>
              <w:jc w:val="center"/>
            </w:pPr>
          </w:p>
        </w:tc>
        <w:tc>
          <w:tcPr>
            <w:tcW w:w="3740" w:type="pct"/>
          </w:tcPr>
          <w:p w14:paraId="047AB004" w14:textId="77777777" w:rsidR="00D32072" w:rsidRPr="009C4175" w:rsidRDefault="00D32072" w:rsidP="008203A3"/>
        </w:tc>
        <w:tc>
          <w:tcPr>
            <w:tcW w:w="319" w:type="pct"/>
          </w:tcPr>
          <w:p w14:paraId="71BF350F" w14:textId="77777777" w:rsidR="00D32072" w:rsidRPr="009C4175" w:rsidRDefault="00D32072" w:rsidP="008203A3">
            <w:pPr>
              <w:jc w:val="center"/>
            </w:pPr>
          </w:p>
        </w:tc>
        <w:tc>
          <w:tcPr>
            <w:tcW w:w="256" w:type="pct"/>
          </w:tcPr>
          <w:p w14:paraId="4F6375B6" w14:textId="77777777" w:rsidR="00D32072" w:rsidRPr="009C4175" w:rsidRDefault="00D32072" w:rsidP="008203A3">
            <w:pPr>
              <w:jc w:val="center"/>
            </w:pPr>
          </w:p>
        </w:tc>
        <w:tc>
          <w:tcPr>
            <w:tcW w:w="224" w:type="pct"/>
          </w:tcPr>
          <w:p w14:paraId="35A7AB4C" w14:textId="77777777" w:rsidR="00D32072" w:rsidRPr="009C4175" w:rsidRDefault="00D32072" w:rsidP="008203A3">
            <w:pPr>
              <w:jc w:val="center"/>
            </w:pPr>
          </w:p>
        </w:tc>
      </w:tr>
      <w:tr w:rsidR="00D32072" w:rsidRPr="009C4175" w14:paraId="26ECD984" w14:textId="77777777" w:rsidTr="00B05002">
        <w:trPr>
          <w:trHeight w:val="283"/>
        </w:trPr>
        <w:tc>
          <w:tcPr>
            <w:tcW w:w="272" w:type="pct"/>
          </w:tcPr>
          <w:p w14:paraId="0A06E327" w14:textId="77777777" w:rsidR="00D32072" w:rsidRPr="009C4175" w:rsidRDefault="00D32072" w:rsidP="008203A3">
            <w:pPr>
              <w:jc w:val="center"/>
            </w:pPr>
            <w:r w:rsidRPr="009C4175">
              <w:t>20.</w:t>
            </w:r>
          </w:p>
        </w:tc>
        <w:tc>
          <w:tcPr>
            <w:tcW w:w="189" w:type="pct"/>
          </w:tcPr>
          <w:p w14:paraId="45450471" w14:textId="77777777" w:rsidR="00D32072" w:rsidRPr="009C4175" w:rsidRDefault="00D32072" w:rsidP="008203A3">
            <w:pPr>
              <w:jc w:val="center"/>
            </w:pPr>
            <w:r w:rsidRPr="009C4175">
              <w:t>a.</w:t>
            </w:r>
          </w:p>
        </w:tc>
        <w:tc>
          <w:tcPr>
            <w:tcW w:w="3740" w:type="pct"/>
          </w:tcPr>
          <w:p w14:paraId="03C84283" w14:textId="77777777" w:rsidR="00D32072" w:rsidRPr="009C4175" w:rsidRDefault="00D32072" w:rsidP="004B7DFE">
            <w:pPr>
              <w:jc w:val="both"/>
            </w:pPr>
            <w:r>
              <w:t>Describe the various non-destructive tests that are performed on packaging materials.</w:t>
            </w:r>
          </w:p>
        </w:tc>
        <w:tc>
          <w:tcPr>
            <w:tcW w:w="319" w:type="pct"/>
          </w:tcPr>
          <w:p w14:paraId="34AC5ECD" w14:textId="77777777" w:rsidR="00D32072" w:rsidRPr="009C4175" w:rsidRDefault="00D32072" w:rsidP="008203A3">
            <w:pPr>
              <w:jc w:val="center"/>
            </w:pPr>
            <w:r w:rsidRPr="009C4175">
              <w:t>CO</w:t>
            </w:r>
            <w:r>
              <w:t>6</w:t>
            </w:r>
          </w:p>
        </w:tc>
        <w:tc>
          <w:tcPr>
            <w:tcW w:w="256" w:type="pct"/>
          </w:tcPr>
          <w:p w14:paraId="53BDB5B0" w14:textId="77777777" w:rsidR="00D32072" w:rsidRPr="009C4175" w:rsidRDefault="00D32072" w:rsidP="008203A3">
            <w:pPr>
              <w:jc w:val="center"/>
            </w:pPr>
            <w:r>
              <w:t>U</w:t>
            </w:r>
          </w:p>
        </w:tc>
        <w:tc>
          <w:tcPr>
            <w:tcW w:w="224" w:type="pct"/>
          </w:tcPr>
          <w:p w14:paraId="2FF00B43" w14:textId="77777777" w:rsidR="00D32072" w:rsidRPr="009C4175" w:rsidRDefault="00D32072" w:rsidP="008203A3">
            <w:pPr>
              <w:jc w:val="center"/>
            </w:pPr>
            <w:r>
              <w:t>6</w:t>
            </w:r>
          </w:p>
        </w:tc>
      </w:tr>
      <w:tr w:rsidR="00D32072" w:rsidRPr="009C4175" w14:paraId="4793DF19" w14:textId="77777777" w:rsidTr="00B05002">
        <w:trPr>
          <w:trHeight w:val="283"/>
        </w:trPr>
        <w:tc>
          <w:tcPr>
            <w:tcW w:w="272" w:type="pct"/>
          </w:tcPr>
          <w:p w14:paraId="67615E10" w14:textId="77777777" w:rsidR="00D32072" w:rsidRPr="009C4175" w:rsidRDefault="00D32072" w:rsidP="008203A3">
            <w:pPr>
              <w:jc w:val="center"/>
            </w:pPr>
          </w:p>
        </w:tc>
        <w:tc>
          <w:tcPr>
            <w:tcW w:w="189" w:type="pct"/>
          </w:tcPr>
          <w:p w14:paraId="1D628619" w14:textId="77777777" w:rsidR="00D32072" w:rsidRPr="009C4175" w:rsidRDefault="00D32072" w:rsidP="008203A3">
            <w:pPr>
              <w:jc w:val="center"/>
            </w:pPr>
            <w:r w:rsidRPr="009C4175">
              <w:t>b.</w:t>
            </w:r>
          </w:p>
        </w:tc>
        <w:tc>
          <w:tcPr>
            <w:tcW w:w="3740" w:type="pct"/>
          </w:tcPr>
          <w:p w14:paraId="67BF3157" w14:textId="77777777" w:rsidR="00D32072" w:rsidRPr="009C4175" w:rsidRDefault="00D32072" w:rsidP="008203A3">
            <w:pPr>
              <w:rPr>
                <w:bCs/>
              </w:rPr>
            </w:pPr>
            <w:r>
              <w:rPr>
                <w:bCs/>
              </w:rPr>
              <w:t>Explain the packaging requirement of frozen and restructured meats.</w:t>
            </w:r>
          </w:p>
        </w:tc>
        <w:tc>
          <w:tcPr>
            <w:tcW w:w="319" w:type="pct"/>
          </w:tcPr>
          <w:p w14:paraId="2CD4C2A7" w14:textId="77777777" w:rsidR="00D32072" w:rsidRPr="009C4175" w:rsidRDefault="00D32072" w:rsidP="008203A3">
            <w:pPr>
              <w:jc w:val="center"/>
            </w:pPr>
            <w:r>
              <w:t>CO3</w:t>
            </w:r>
          </w:p>
        </w:tc>
        <w:tc>
          <w:tcPr>
            <w:tcW w:w="256" w:type="pct"/>
          </w:tcPr>
          <w:p w14:paraId="793C57A8" w14:textId="77777777" w:rsidR="00D32072" w:rsidRPr="009C4175" w:rsidRDefault="00D32072" w:rsidP="008203A3">
            <w:pPr>
              <w:jc w:val="center"/>
            </w:pPr>
            <w:r>
              <w:t>An</w:t>
            </w:r>
          </w:p>
        </w:tc>
        <w:tc>
          <w:tcPr>
            <w:tcW w:w="224" w:type="pct"/>
          </w:tcPr>
          <w:p w14:paraId="1AFBC3D1" w14:textId="77777777" w:rsidR="00D32072" w:rsidRPr="009C4175" w:rsidRDefault="00D32072" w:rsidP="008203A3">
            <w:pPr>
              <w:jc w:val="center"/>
            </w:pPr>
            <w:r>
              <w:t>6</w:t>
            </w:r>
          </w:p>
        </w:tc>
      </w:tr>
      <w:tr w:rsidR="00D32072" w:rsidRPr="009C4175" w14:paraId="1AC95C17" w14:textId="77777777" w:rsidTr="00B05002">
        <w:trPr>
          <w:trHeight w:val="283"/>
        </w:trPr>
        <w:tc>
          <w:tcPr>
            <w:tcW w:w="272" w:type="pct"/>
          </w:tcPr>
          <w:p w14:paraId="0EE2A870" w14:textId="77777777" w:rsidR="00D32072" w:rsidRPr="009C4175" w:rsidRDefault="00D32072" w:rsidP="008203A3">
            <w:pPr>
              <w:jc w:val="center"/>
            </w:pPr>
          </w:p>
        </w:tc>
        <w:tc>
          <w:tcPr>
            <w:tcW w:w="189" w:type="pct"/>
          </w:tcPr>
          <w:p w14:paraId="286488D0" w14:textId="77777777" w:rsidR="00D32072" w:rsidRPr="009C4175" w:rsidRDefault="00D32072" w:rsidP="008203A3">
            <w:pPr>
              <w:jc w:val="center"/>
            </w:pPr>
          </w:p>
        </w:tc>
        <w:tc>
          <w:tcPr>
            <w:tcW w:w="3740" w:type="pct"/>
          </w:tcPr>
          <w:p w14:paraId="33E148EA" w14:textId="77777777" w:rsidR="00D32072" w:rsidRPr="009C4175" w:rsidRDefault="00D32072" w:rsidP="008203A3"/>
        </w:tc>
        <w:tc>
          <w:tcPr>
            <w:tcW w:w="319" w:type="pct"/>
          </w:tcPr>
          <w:p w14:paraId="64B6F912" w14:textId="77777777" w:rsidR="00D32072" w:rsidRPr="009C4175" w:rsidRDefault="00D32072" w:rsidP="008203A3">
            <w:pPr>
              <w:jc w:val="center"/>
            </w:pPr>
          </w:p>
        </w:tc>
        <w:tc>
          <w:tcPr>
            <w:tcW w:w="256" w:type="pct"/>
          </w:tcPr>
          <w:p w14:paraId="5A7E0CFE" w14:textId="77777777" w:rsidR="00D32072" w:rsidRPr="009C4175" w:rsidRDefault="00D32072" w:rsidP="008203A3">
            <w:pPr>
              <w:jc w:val="center"/>
            </w:pPr>
          </w:p>
        </w:tc>
        <w:tc>
          <w:tcPr>
            <w:tcW w:w="224" w:type="pct"/>
          </w:tcPr>
          <w:p w14:paraId="30C543DE" w14:textId="77777777" w:rsidR="00D32072" w:rsidRPr="009C4175" w:rsidRDefault="00D32072" w:rsidP="008203A3">
            <w:pPr>
              <w:jc w:val="center"/>
            </w:pPr>
          </w:p>
        </w:tc>
      </w:tr>
      <w:tr w:rsidR="00D32072" w:rsidRPr="009C4175" w14:paraId="1579469A" w14:textId="77777777" w:rsidTr="00B05002">
        <w:trPr>
          <w:trHeight w:val="283"/>
        </w:trPr>
        <w:tc>
          <w:tcPr>
            <w:tcW w:w="272" w:type="pct"/>
          </w:tcPr>
          <w:p w14:paraId="39DE99ED" w14:textId="77777777" w:rsidR="00D32072" w:rsidRPr="009C4175" w:rsidRDefault="00D32072" w:rsidP="008203A3">
            <w:pPr>
              <w:jc w:val="center"/>
            </w:pPr>
            <w:r w:rsidRPr="009C4175">
              <w:t>21.</w:t>
            </w:r>
          </w:p>
        </w:tc>
        <w:tc>
          <w:tcPr>
            <w:tcW w:w="189" w:type="pct"/>
          </w:tcPr>
          <w:p w14:paraId="2BC3DC16" w14:textId="77777777" w:rsidR="00D32072" w:rsidRPr="009C4175" w:rsidRDefault="00D32072" w:rsidP="008203A3">
            <w:pPr>
              <w:jc w:val="center"/>
            </w:pPr>
          </w:p>
        </w:tc>
        <w:tc>
          <w:tcPr>
            <w:tcW w:w="3740" w:type="pct"/>
          </w:tcPr>
          <w:p w14:paraId="13DEFA4F" w14:textId="77777777" w:rsidR="00D32072" w:rsidRPr="009C4175" w:rsidRDefault="00D32072" w:rsidP="008203A3">
            <w:r>
              <w:t>Explain the various types of labelling on packaging materials.</w:t>
            </w:r>
          </w:p>
        </w:tc>
        <w:tc>
          <w:tcPr>
            <w:tcW w:w="319" w:type="pct"/>
          </w:tcPr>
          <w:p w14:paraId="6C3552A8" w14:textId="77777777" w:rsidR="00D32072" w:rsidRPr="009C4175" w:rsidRDefault="00D32072" w:rsidP="008203A3">
            <w:pPr>
              <w:jc w:val="center"/>
            </w:pPr>
            <w:r w:rsidRPr="009C4175">
              <w:t>CO</w:t>
            </w:r>
            <w:r>
              <w:t>5</w:t>
            </w:r>
          </w:p>
        </w:tc>
        <w:tc>
          <w:tcPr>
            <w:tcW w:w="256" w:type="pct"/>
          </w:tcPr>
          <w:p w14:paraId="54B0EC71" w14:textId="77777777" w:rsidR="00D32072" w:rsidRPr="009C4175" w:rsidRDefault="00D32072" w:rsidP="008203A3">
            <w:pPr>
              <w:jc w:val="center"/>
            </w:pPr>
            <w:r>
              <w:t>A</w:t>
            </w:r>
          </w:p>
        </w:tc>
        <w:tc>
          <w:tcPr>
            <w:tcW w:w="224" w:type="pct"/>
          </w:tcPr>
          <w:p w14:paraId="226B9D2B" w14:textId="77777777" w:rsidR="00D32072" w:rsidRPr="009C4175" w:rsidRDefault="00D32072" w:rsidP="008203A3">
            <w:pPr>
              <w:jc w:val="center"/>
            </w:pPr>
            <w:r w:rsidRPr="009C4175">
              <w:t>12</w:t>
            </w:r>
          </w:p>
        </w:tc>
      </w:tr>
      <w:tr w:rsidR="00D32072" w:rsidRPr="009C4175" w14:paraId="70A08E4F" w14:textId="77777777" w:rsidTr="00B05002">
        <w:trPr>
          <w:trHeight w:val="283"/>
        </w:trPr>
        <w:tc>
          <w:tcPr>
            <w:tcW w:w="272" w:type="pct"/>
          </w:tcPr>
          <w:p w14:paraId="68963C76" w14:textId="77777777" w:rsidR="00D32072" w:rsidRPr="009C4175" w:rsidRDefault="00D32072" w:rsidP="008203A3">
            <w:pPr>
              <w:jc w:val="center"/>
            </w:pPr>
          </w:p>
        </w:tc>
        <w:tc>
          <w:tcPr>
            <w:tcW w:w="189" w:type="pct"/>
          </w:tcPr>
          <w:p w14:paraId="669A75BF" w14:textId="77777777" w:rsidR="00D32072" w:rsidRPr="009C4175" w:rsidRDefault="00D32072" w:rsidP="008203A3">
            <w:pPr>
              <w:jc w:val="center"/>
            </w:pPr>
          </w:p>
        </w:tc>
        <w:tc>
          <w:tcPr>
            <w:tcW w:w="3740" w:type="pct"/>
          </w:tcPr>
          <w:p w14:paraId="4EA41C64" w14:textId="77777777" w:rsidR="00D32072" w:rsidRPr="009C4175" w:rsidRDefault="00D32072" w:rsidP="008203A3"/>
        </w:tc>
        <w:tc>
          <w:tcPr>
            <w:tcW w:w="319" w:type="pct"/>
          </w:tcPr>
          <w:p w14:paraId="08E219C6" w14:textId="77777777" w:rsidR="00D32072" w:rsidRPr="009C4175" w:rsidRDefault="00D32072" w:rsidP="008203A3">
            <w:pPr>
              <w:jc w:val="center"/>
            </w:pPr>
          </w:p>
        </w:tc>
        <w:tc>
          <w:tcPr>
            <w:tcW w:w="256" w:type="pct"/>
          </w:tcPr>
          <w:p w14:paraId="6503748E" w14:textId="77777777" w:rsidR="00D32072" w:rsidRPr="009C4175" w:rsidRDefault="00D32072" w:rsidP="008203A3">
            <w:pPr>
              <w:jc w:val="center"/>
            </w:pPr>
          </w:p>
        </w:tc>
        <w:tc>
          <w:tcPr>
            <w:tcW w:w="224" w:type="pct"/>
          </w:tcPr>
          <w:p w14:paraId="509B4B32" w14:textId="77777777" w:rsidR="00D32072" w:rsidRPr="009C4175" w:rsidRDefault="00D32072" w:rsidP="008203A3">
            <w:pPr>
              <w:jc w:val="center"/>
            </w:pPr>
          </w:p>
        </w:tc>
      </w:tr>
      <w:tr w:rsidR="00D32072" w:rsidRPr="009C4175" w14:paraId="605A268B" w14:textId="77777777" w:rsidTr="00B05002">
        <w:trPr>
          <w:trHeight w:val="283"/>
        </w:trPr>
        <w:tc>
          <w:tcPr>
            <w:tcW w:w="272" w:type="pct"/>
          </w:tcPr>
          <w:p w14:paraId="5A806209" w14:textId="77777777" w:rsidR="00D32072" w:rsidRPr="009C4175" w:rsidRDefault="00D32072" w:rsidP="008203A3">
            <w:pPr>
              <w:jc w:val="center"/>
            </w:pPr>
            <w:r w:rsidRPr="009C4175">
              <w:t>22.</w:t>
            </w:r>
          </w:p>
        </w:tc>
        <w:tc>
          <w:tcPr>
            <w:tcW w:w="189" w:type="pct"/>
          </w:tcPr>
          <w:p w14:paraId="0A3DDE7F" w14:textId="77777777" w:rsidR="00D32072" w:rsidRPr="009C4175" w:rsidRDefault="00D32072" w:rsidP="008203A3">
            <w:pPr>
              <w:jc w:val="center"/>
            </w:pPr>
            <w:r w:rsidRPr="009C4175">
              <w:t>a.</w:t>
            </w:r>
          </w:p>
        </w:tc>
        <w:tc>
          <w:tcPr>
            <w:tcW w:w="3740" w:type="pct"/>
          </w:tcPr>
          <w:p w14:paraId="028D5ED8" w14:textId="77777777" w:rsidR="00D32072" w:rsidRPr="009C4175" w:rsidRDefault="00D32072" w:rsidP="008203A3">
            <w:r>
              <w:t>Explain the vacuum packaging of fresh meat.</w:t>
            </w:r>
          </w:p>
        </w:tc>
        <w:tc>
          <w:tcPr>
            <w:tcW w:w="319" w:type="pct"/>
          </w:tcPr>
          <w:p w14:paraId="047C3A7F" w14:textId="77777777" w:rsidR="00D32072" w:rsidRPr="009C4175" w:rsidRDefault="00D32072" w:rsidP="008203A3">
            <w:pPr>
              <w:jc w:val="center"/>
            </w:pPr>
            <w:r w:rsidRPr="009C4175">
              <w:t>CO</w:t>
            </w:r>
            <w:r>
              <w:t>3</w:t>
            </w:r>
          </w:p>
        </w:tc>
        <w:tc>
          <w:tcPr>
            <w:tcW w:w="256" w:type="pct"/>
          </w:tcPr>
          <w:p w14:paraId="2CDCCC31" w14:textId="77777777" w:rsidR="00D32072" w:rsidRPr="009C4175" w:rsidRDefault="00D32072" w:rsidP="008203A3">
            <w:pPr>
              <w:jc w:val="center"/>
            </w:pPr>
            <w:r>
              <w:t>A</w:t>
            </w:r>
          </w:p>
        </w:tc>
        <w:tc>
          <w:tcPr>
            <w:tcW w:w="224" w:type="pct"/>
          </w:tcPr>
          <w:p w14:paraId="2D924B29" w14:textId="77777777" w:rsidR="00D32072" w:rsidRPr="009C4175" w:rsidRDefault="00D32072" w:rsidP="008203A3">
            <w:pPr>
              <w:jc w:val="center"/>
            </w:pPr>
            <w:r>
              <w:t>6</w:t>
            </w:r>
          </w:p>
        </w:tc>
      </w:tr>
      <w:tr w:rsidR="00D32072" w:rsidRPr="009C4175" w14:paraId="3923EA96" w14:textId="77777777" w:rsidTr="00B05002">
        <w:trPr>
          <w:trHeight w:val="283"/>
        </w:trPr>
        <w:tc>
          <w:tcPr>
            <w:tcW w:w="272" w:type="pct"/>
          </w:tcPr>
          <w:p w14:paraId="7D857EFE" w14:textId="77777777" w:rsidR="00D32072" w:rsidRPr="009C4175" w:rsidRDefault="00D32072" w:rsidP="008203A3">
            <w:pPr>
              <w:jc w:val="center"/>
            </w:pPr>
          </w:p>
        </w:tc>
        <w:tc>
          <w:tcPr>
            <w:tcW w:w="189" w:type="pct"/>
          </w:tcPr>
          <w:p w14:paraId="0565CC5D" w14:textId="77777777" w:rsidR="00D32072" w:rsidRPr="009C4175" w:rsidRDefault="00D32072" w:rsidP="008203A3">
            <w:pPr>
              <w:jc w:val="center"/>
            </w:pPr>
            <w:r w:rsidRPr="009C4175">
              <w:t>b.</w:t>
            </w:r>
          </w:p>
        </w:tc>
        <w:tc>
          <w:tcPr>
            <w:tcW w:w="3740" w:type="pct"/>
          </w:tcPr>
          <w:p w14:paraId="2D5DC974" w14:textId="77777777" w:rsidR="00D32072" w:rsidRPr="009C4175" w:rsidRDefault="00D32072" w:rsidP="008203A3">
            <w:pPr>
              <w:rPr>
                <w:bCs/>
              </w:rPr>
            </w:pPr>
            <w:r>
              <w:rPr>
                <w:bCs/>
              </w:rPr>
              <w:t>Classify fruits according to their maximum ethylene production rate.</w:t>
            </w:r>
          </w:p>
        </w:tc>
        <w:tc>
          <w:tcPr>
            <w:tcW w:w="319" w:type="pct"/>
          </w:tcPr>
          <w:p w14:paraId="02062D6D" w14:textId="77777777" w:rsidR="00D32072" w:rsidRPr="009C4175" w:rsidRDefault="00D32072" w:rsidP="008203A3">
            <w:pPr>
              <w:jc w:val="center"/>
            </w:pPr>
            <w:r>
              <w:t>CO3</w:t>
            </w:r>
          </w:p>
        </w:tc>
        <w:tc>
          <w:tcPr>
            <w:tcW w:w="256" w:type="pct"/>
          </w:tcPr>
          <w:p w14:paraId="4209709C" w14:textId="77777777" w:rsidR="00D32072" w:rsidRPr="009C4175" w:rsidRDefault="00D32072" w:rsidP="008203A3">
            <w:pPr>
              <w:jc w:val="center"/>
            </w:pPr>
            <w:r>
              <w:t>U</w:t>
            </w:r>
          </w:p>
        </w:tc>
        <w:tc>
          <w:tcPr>
            <w:tcW w:w="224" w:type="pct"/>
          </w:tcPr>
          <w:p w14:paraId="7F31EB7C" w14:textId="77777777" w:rsidR="00D32072" w:rsidRPr="009C4175" w:rsidRDefault="00D32072" w:rsidP="008203A3">
            <w:pPr>
              <w:jc w:val="center"/>
            </w:pPr>
            <w:r>
              <w:t>6</w:t>
            </w:r>
          </w:p>
        </w:tc>
      </w:tr>
      <w:tr w:rsidR="00D32072" w:rsidRPr="009C4175" w14:paraId="258653E3" w14:textId="77777777" w:rsidTr="00B05002">
        <w:trPr>
          <w:trHeight w:val="283"/>
        </w:trPr>
        <w:tc>
          <w:tcPr>
            <w:tcW w:w="272" w:type="pct"/>
          </w:tcPr>
          <w:p w14:paraId="31EB3DC2" w14:textId="77777777" w:rsidR="00D32072" w:rsidRPr="009C4175" w:rsidRDefault="00D32072" w:rsidP="008203A3">
            <w:pPr>
              <w:jc w:val="center"/>
            </w:pPr>
          </w:p>
        </w:tc>
        <w:tc>
          <w:tcPr>
            <w:tcW w:w="189" w:type="pct"/>
          </w:tcPr>
          <w:p w14:paraId="28ACF6F9" w14:textId="77777777" w:rsidR="00D32072" w:rsidRPr="009C4175" w:rsidRDefault="00D32072" w:rsidP="008203A3">
            <w:pPr>
              <w:jc w:val="center"/>
            </w:pPr>
          </w:p>
        </w:tc>
        <w:tc>
          <w:tcPr>
            <w:tcW w:w="3740" w:type="pct"/>
          </w:tcPr>
          <w:p w14:paraId="0E8B6A7A" w14:textId="77777777" w:rsidR="00D32072" w:rsidRPr="009C4175" w:rsidRDefault="00D32072" w:rsidP="008203A3"/>
        </w:tc>
        <w:tc>
          <w:tcPr>
            <w:tcW w:w="319" w:type="pct"/>
          </w:tcPr>
          <w:p w14:paraId="158090C1" w14:textId="77777777" w:rsidR="00D32072" w:rsidRPr="009C4175" w:rsidRDefault="00D32072" w:rsidP="008203A3">
            <w:pPr>
              <w:jc w:val="center"/>
            </w:pPr>
          </w:p>
        </w:tc>
        <w:tc>
          <w:tcPr>
            <w:tcW w:w="256" w:type="pct"/>
          </w:tcPr>
          <w:p w14:paraId="003E0C11" w14:textId="77777777" w:rsidR="00D32072" w:rsidRPr="009C4175" w:rsidRDefault="00D32072" w:rsidP="008203A3">
            <w:pPr>
              <w:jc w:val="center"/>
            </w:pPr>
          </w:p>
        </w:tc>
        <w:tc>
          <w:tcPr>
            <w:tcW w:w="224" w:type="pct"/>
          </w:tcPr>
          <w:p w14:paraId="67619462" w14:textId="77777777" w:rsidR="00D32072" w:rsidRPr="009C4175" w:rsidRDefault="00D32072" w:rsidP="008203A3">
            <w:pPr>
              <w:jc w:val="center"/>
            </w:pPr>
          </w:p>
        </w:tc>
      </w:tr>
      <w:tr w:rsidR="00D32072" w:rsidRPr="009C4175" w14:paraId="2D1085E3" w14:textId="77777777" w:rsidTr="00B05002">
        <w:trPr>
          <w:trHeight w:val="283"/>
        </w:trPr>
        <w:tc>
          <w:tcPr>
            <w:tcW w:w="272" w:type="pct"/>
          </w:tcPr>
          <w:p w14:paraId="2D4CFCFD" w14:textId="77777777" w:rsidR="00D32072" w:rsidRPr="009C4175" w:rsidRDefault="00D32072" w:rsidP="008203A3">
            <w:pPr>
              <w:jc w:val="center"/>
            </w:pPr>
            <w:r w:rsidRPr="009C4175">
              <w:t>23.</w:t>
            </w:r>
          </w:p>
        </w:tc>
        <w:tc>
          <w:tcPr>
            <w:tcW w:w="189" w:type="pct"/>
          </w:tcPr>
          <w:p w14:paraId="7D92415C" w14:textId="77777777" w:rsidR="00D32072" w:rsidRPr="009C4175" w:rsidRDefault="00D32072" w:rsidP="008203A3">
            <w:pPr>
              <w:jc w:val="center"/>
            </w:pPr>
            <w:r w:rsidRPr="009C4175">
              <w:t>a.</w:t>
            </w:r>
          </w:p>
        </w:tc>
        <w:tc>
          <w:tcPr>
            <w:tcW w:w="3740" w:type="pct"/>
          </w:tcPr>
          <w:p w14:paraId="6EE26340" w14:textId="77777777" w:rsidR="00D32072" w:rsidRPr="009C4175" w:rsidRDefault="00D32072" w:rsidP="008203A3">
            <w:r>
              <w:t>Evaluate the benefits of vertical form fill machine.</w:t>
            </w:r>
          </w:p>
        </w:tc>
        <w:tc>
          <w:tcPr>
            <w:tcW w:w="319" w:type="pct"/>
          </w:tcPr>
          <w:p w14:paraId="7E067FC3" w14:textId="77777777" w:rsidR="00D32072" w:rsidRPr="009C4175" w:rsidRDefault="00D32072" w:rsidP="008203A3">
            <w:pPr>
              <w:jc w:val="center"/>
            </w:pPr>
            <w:r w:rsidRPr="009C4175">
              <w:t>CO</w:t>
            </w:r>
            <w:r>
              <w:t>4</w:t>
            </w:r>
          </w:p>
        </w:tc>
        <w:tc>
          <w:tcPr>
            <w:tcW w:w="256" w:type="pct"/>
          </w:tcPr>
          <w:p w14:paraId="5A60633C" w14:textId="77777777" w:rsidR="00D32072" w:rsidRPr="009C4175" w:rsidRDefault="00D32072" w:rsidP="008203A3">
            <w:pPr>
              <w:jc w:val="center"/>
            </w:pPr>
            <w:r>
              <w:t>E</w:t>
            </w:r>
          </w:p>
        </w:tc>
        <w:tc>
          <w:tcPr>
            <w:tcW w:w="224" w:type="pct"/>
          </w:tcPr>
          <w:p w14:paraId="3ECBD754" w14:textId="77777777" w:rsidR="00D32072" w:rsidRPr="009C4175" w:rsidRDefault="00D32072" w:rsidP="008203A3">
            <w:pPr>
              <w:jc w:val="center"/>
            </w:pPr>
            <w:r>
              <w:t>8</w:t>
            </w:r>
          </w:p>
        </w:tc>
      </w:tr>
      <w:tr w:rsidR="00D32072" w:rsidRPr="009C4175" w14:paraId="0054617D" w14:textId="77777777" w:rsidTr="00B05002">
        <w:trPr>
          <w:trHeight w:val="283"/>
        </w:trPr>
        <w:tc>
          <w:tcPr>
            <w:tcW w:w="272" w:type="pct"/>
          </w:tcPr>
          <w:p w14:paraId="6DED1D2B" w14:textId="77777777" w:rsidR="00D32072" w:rsidRPr="009C4175" w:rsidRDefault="00D32072" w:rsidP="008203A3">
            <w:pPr>
              <w:jc w:val="center"/>
            </w:pPr>
          </w:p>
        </w:tc>
        <w:tc>
          <w:tcPr>
            <w:tcW w:w="189" w:type="pct"/>
          </w:tcPr>
          <w:p w14:paraId="3C84F44E" w14:textId="77777777" w:rsidR="00D32072" w:rsidRPr="009C4175" w:rsidRDefault="00D32072" w:rsidP="008203A3">
            <w:pPr>
              <w:jc w:val="center"/>
            </w:pPr>
            <w:r w:rsidRPr="009C4175">
              <w:t>b.</w:t>
            </w:r>
          </w:p>
        </w:tc>
        <w:tc>
          <w:tcPr>
            <w:tcW w:w="3740" w:type="pct"/>
          </w:tcPr>
          <w:p w14:paraId="539D2D93" w14:textId="77777777" w:rsidR="00D32072" w:rsidRPr="009C4175" w:rsidRDefault="00D32072" w:rsidP="008203A3">
            <w:pPr>
              <w:rPr>
                <w:bCs/>
              </w:rPr>
            </w:pPr>
            <w:r>
              <w:rPr>
                <w:bCs/>
              </w:rPr>
              <w:t>Examine the various designs of pouches.</w:t>
            </w:r>
          </w:p>
        </w:tc>
        <w:tc>
          <w:tcPr>
            <w:tcW w:w="319" w:type="pct"/>
          </w:tcPr>
          <w:p w14:paraId="4FEA470E" w14:textId="77777777" w:rsidR="00D32072" w:rsidRPr="009C4175" w:rsidRDefault="00D32072" w:rsidP="008203A3">
            <w:pPr>
              <w:jc w:val="center"/>
            </w:pPr>
            <w:r>
              <w:t>CO4</w:t>
            </w:r>
          </w:p>
        </w:tc>
        <w:tc>
          <w:tcPr>
            <w:tcW w:w="256" w:type="pct"/>
          </w:tcPr>
          <w:p w14:paraId="69B4B814" w14:textId="77777777" w:rsidR="00D32072" w:rsidRPr="009C4175" w:rsidRDefault="00D32072" w:rsidP="008203A3">
            <w:pPr>
              <w:jc w:val="center"/>
            </w:pPr>
            <w:r>
              <w:t>A</w:t>
            </w:r>
          </w:p>
        </w:tc>
        <w:tc>
          <w:tcPr>
            <w:tcW w:w="224" w:type="pct"/>
          </w:tcPr>
          <w:p w14:paraId="5506C8DB" w14:textId="77777777" w:rsidR="00D32072" w:rsidRPr="009C4175" w:rsidRDefault="00D32072" w:rsidP="008203A3">
            <w:pPr>
              <w:jc w:val="center"/>
            </w:pPr>
            <w:r>
              <w:t>4</w:t>
            </w:r>
          </w:p>
        </w:tc>
      </w:tr>
      <w:tr w:rsidR="00D32072" w:rsidRPr="009C4175" w14:paraId="0C6C1969" w14:textId="77777777" w:rsidTr="004B7DFE">
        <w:trPr>
          <w:trHeight w:val="454"/>
        </w:trPr>
        <w:tc>
          <w:tcPr>
            <w:tcW w:w="5000" w:type="pct"/>
            <w:gridSpan w:val="6"/>
            <w:vAlign w:val="center"/>
          </w:tcPr>
          <w:p w14:paraId="402CA96A" w14:textId="77777777" w:rsidR="00D32072" w:rsidRPr="009C4175" w:rsidRDefault="00D32072" w:rsidP="008203A3">
            <w:pPr>
              <w:jc w:val="center"/>
              <w:rPr>
                <w:b/>
                <w:bCs/>
              </w:rPr>
            </w:pPr>
            <w:r w:rsidRPr="009C4175">
              <w:rPr>
                <w:b/>
                <w:bCs/>
              </w:rPr>
              <w:t>COMPULSORY QUESTION</w:t>
            </w:r>
          </w:p>
        </w:tc>
      </w:tr>
      <w:tr w:rsidR="00D32072" w:rsidRPr="009C4175" w14:paraId="65ABE483" w14:textId="77777777" w:rsidTr="004B7DFE">
        <w:trPr>
          <w:trHeight w:val="340"/>
        </w:trPr>
        <w:tc>
          <w:tcPr>
            <w:tcW w:w="272" w:type="pct"/>
          </w:tcPr>
          <w:p w14:paraId="2A17811A" w14:textId="77777777" w:rsidR="00D32072" w:rsidRPr="009C4175" w:rsidRDefault="00D32072" w:rsidP="008203A3">
            <w:pPr>
              <w:jc w:val="center"/>
            </w:pPr>
            <w:r w:rsidRPr="009C4175">
              <w:t>24.</w:t>
            </w:r>
          </w:p>
        </w:tc>
        <w:tc>
          <w:tcPr>
            <w:tcW w:w="189" w:type="pct"/>
          </w:tcPr>
          <w:p w14:paraId="62C07F83" w14:textId="77777777" w:rsidR="00D32072" w:rsidRPr="009C4175" w:rsidRDefault="00D32072" w:rsidP="008203A3">
            <w:pPr>
              <w:jc w:val="center"/>
            </w:pPr>
          </w:p>
        </w:tc>
        <w:tc>
          <w:tcPr>
            <w:tcW w:w="3740" w:type="pct"/>
          </w:tcPr>
          <w:p w14:paraId="0DE89FDB" w14:textId="77777777" w:rsidR="00D32072" w:rsidRPr="009C4175" w:rsidRDefault="00D32072" w:rsidP="008203A3">
            <w:r>
              <w:t>Analyze the various intelligent packaging systems used in food industry.</w:t>
            </w:r>
          </w:p>
        </w:tc>
        <w:tc>
          <w:tcPr>
            <w:tcW w:w="319" w:type="pct"/>
          </w:tcPr>
          <w:p w14:paraId="3049512D" w14:textId="77777777" w:rsidR="00D32072" w:rsidRPr="009C4175" w:rsidRDefault="00D32072" w:rsidP="008203A3">
            <w:pPr>
              <w:jc w:val="center"/>
            </w:pPr>
            <w:r w:rsidRPr="009C4175">
              <w:t>CO6</w:t>
            </w:r>
          </w:p>
        </w:tc>
        <w:tc>
          <w:tcPr>
            <w:tcW w:w="256" w:type="pct"/>
          </w:tcPr>
          <w:p w14:paraId="07BC032B" w14:textId="77777777" w:rsidR="00D32072" w:rsidRPr="009C4175" w:rsidRDefault="00D32072" w:rsidP="008203A3">
            <w:pPr>
              <w:jc w:val="center"/>
            </w:pPr>
            <w:r>
              <w:t>An</w:t>
            </w:r>
          </w:p>
        </w:tc>
        <w:tc>
          <w:tcPr>
            <w:tcW w:w="224" w:type="pct"/>
          </w:tcPr>
          <w:p w14:paraId="52D2379A" w14:textId="77777777" w:rsidR="00D32072" w:rsidRPr="009C4175" w:rsidRDefault="00D32072" w:rsidP="008203A3">
            <w:pPr>
              <w:jc w:val="center"/>
            </w:pPr>
            <w:r w:rsidRPr="009C4175">
              <w:t>12</w:t>
            </w:r>
          </w:p>
        </w:tc>
      </w:tr>
    </w:tbl>
    <w:p w14:paraId="0E6A6011" w14:textId="77777777" w:rsidR="00D32072" w:rsidRDefault="00D32072" w:rsidP="002E336A"/>
    <w:p w14:paraId="21F423ED" w14:textId="77777777" w:rsidR="00D32072" w:rsidRPr="001E2440" w:rsidRDefault="00D32072" w:rsidP="002E336A">
      <w:pPr>
        <w:rPr>
          <w:sz w:val="22"/>
          <w:szCs w:val="22"/>
        </w:rPr>
      </w:pPr>
      <w:r w:rsidRPr="001E2440">
        <w:rPr>
          <w:b/>
          <w:bCs/>
          <w:sz w:val="22"/>
          <w:szCs w:val="22"/>
        </w:rPr>
        <w:t>CO</w:t>
      </w:r>
      <w:r w:rsidRPr="001E2440">
        <w:rPr>
          <w:sz w:val="22"/>
          <w:szCs w:val="22"/>
        </w:rPr>
        <w:t xml:space="preserve"> – COURSE OUTCOME</w:t>
      </w:r>
      <w:r w:rsidRPr="001E2440">
        <w:rPr>
          <w:sz w:val="22"/>
          <w:szCs w:val="22"/>
        </w:rPr>
        <w:tab/>
        <w:t xml:space="preserve">       </w:t>
      </w:r>
      <w:r w:rsidRPr="001E2440">
        <w:rPr>
          <w:b/>
          <w:bCs/>
          <w:sz w:val="22"/>
          <w:szCs w:val="22"/>
        </w:rPr>
        <w:t>BL</w:t>
      </w:r>
      <w:r w:rsidRPr="001E2440">
        <w:rPr>
          <w:sz w:val="22"/>
          <w:szCs w:val="22"/>
        </w:rPr>
        <w:t xml:space="preserve"> – BLOOM’S LEVEL       </w:t>
      </w:r>
      <w:r w:rsidRPr="001E2440">
        <w:rPr>
          <w:b/>
          <w:bCs/>
          <w:sz w:val="22"/>
          <w:szCs w:val="22"/>
        </w:rPr>
        <w:t>M</w:t>
      </w:r>
      <w:r w:rsidRPr="001E2440">
        <w:rPr>
          <w:sz w:val="22"/>
          <w:szCs w:val="22"/>
        </w:rPr>
        <w:t xml:space="preserve"> – MARKS ALLOTTED</w:t>
      </w:r>
    </w:p>
    <w:p w14:paraId="2E12F3F8" w14:textId="77777777" w:rsidR="00D32072" w:rsidRPr="001E2440" w:rsidRDefault="00D32072"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D32072" w:rsidRPr="001E2440" w14:paraId="7B8E4B11" w14:textId="77777777" w:rsidTr="00517D3B">
        <w:trPr>
          <w:trHeight w:val="283"/>
        </w:trPr>
        <w:tc>
          <w:tcPr>
            <w:tcW w:w="670" w:type="dxa"/>
          </w:tcPr>
          <w:p w14:paraId="282645C4" w14:textId="77777777" w:rsidR="00D32072" w:rsidRPr="001E2440" w:rsidRDefault="00D32072" w:rsidP="00517D3B">
            <w:pPr>
              <w:jc w:val="center"/>
              <w:rPr>
                <w:sz w:val="22"/>
                <w:szCs w:val="22"/>
              </w:rPr>
            </w:pPr>
          </w:p>
        </w:tc>
        <w:tc>
          <w:tcPr>
            <w:tcW w:w="9820" w:type="dxa"/>
          </w:tcPr>
          <w:p w14:paraId="5F4F2D6B" w14:textId="77777777" w:rsidR="00D32072" w:rsidRPr="001E2440" w:rsidRDefault="00D32072" w:rsidP="00517D3B">
            <w:pPr>
              <w:jc w:val="center"/>
              <w:rPr>
                <w:b/>
                <w:sz w:val="22"/>
                <w:szCs w:val="22"/>
              </w:rPr>
            </w:pPr>
            <w:r w:rsidRPr="001E2440">
              <w:rPr>
                <w:b/>
                <w:sz w:val="22"/>
                <w:szCs w:val="22"/>
              </w:rPr>
              <w:t>COURSE OUTCOMES</w:t>
            </w:r>
          </w:p>
        </w:tc>
      </w:tr>
      <w:tr w:rsidR="00D32072" w:rsidRPr="001E2440" w14:paraId="41BBAF98" w14:textId="77777777" w:rsidTr="00F94208">
        <w:trPr>
          <w:trHeight w:val="283"/>
        </w:trPr>
        <w:tc>
          <w:tcPr>
            <w:tcW w:w="670" w:type="dxa"/>
          </w:tcPr>
          <w:p w14:paraId="1CE2CC48" w14:textId="77777777" w:rsidR="00D32072" w:rsidRPr="001E2440" w:rsidRDefault="00D32072" w:rsidP="007A2223">
            <w:pPr>
              <w:jc w:val="center"/>
              <w:rPr>
                <w:b/>
                <w:bCs/>
                <w:sz w:val="22"/>
                <w:szCs w:val="22"/>
              </w:rPr>
            </w:pPr>
            <w:r w:rsidRPr="001E2440">
              <w:rPr>
                <w:b/>
                <w:bCs/>
                <w:sz w:val="22"/>
                <w:szCs w:val="22"/>
              </w:rPr>
              <w:t>CO1</w:t>
            </w:r>
          </w:p>
        </w:tc>
        <w:tc>
          <w:tcPr>
            <w:tcW w:w="9820" w:type="dxa"/>
          </w:tcPr>
          <w:p w14:paraId="43C3986F" w14:textId="77777777" w:rsidR="00D32072" w:rsidRPr="001E2440" w:rsidRDefault="00D32072" w:rsidP="007A2223">
            <w:pPr>
              <w:rPr>
                <w:sz w:val="22"/>
                <w:szCs w:val="22"/>
              </w:rPr>
            </w:pPr>
            <w:r w:rsidRPr="001E2440">
              <w:rPr>
                <w:sz w:val="22"/>
                <w:szCs w:val="22"/>
              </w:rPr>
              <w:t>Recall the terminologies used in food packaging</w:t>
            </w:r>
          </w:p>
        </w:tc>
      </w:tr>
      <w:tr w:rsidR="00D32072" w:rsidRPr="001E2440" w14:paraId="7107740D" w14:textId="77777777" w:rsidTr="00F94208">
        <w:trPr>
          <w:trHeight w:val="283"/>
        </w:trPr>
        <w:tc>
          <w:tcPr>
            <w:tcW w:w="670" w:type="dxa"/>
          </w:tcPr>
          <w:p w14:paraId="584C28D1" w14:textId="77777777" w:rsidR="00D32072" w:rsidRPr="001E2440" w:rsidRDefault="00D32072" w:rsidP="007A2223">
            <w:pPr>
              <w:jc w:val="center"/>
              <w:rPr>
                <w:b/>
                <w:bCs/>
                <w:sz w:val="22"/>
                <w:szCs w:val="22"/>
              </w:rPr>
            </w:pPr>
            <w:r w:rsidRPr="001E2440">
              <w:rPr>
                <w:b/>
                <w:bCs/>
                <w:sz w:val="22"/>
                <w:szCs w:val="22"/>
              </w:rPr>
              <w:t>CO2</w:t>
            </w:r>
          </w:p>
        </w:tc>
        <w:tc>
          <w:tcPr>
            <w:tcW w:w="9820" w:type="dxa"/>
          </w:tcPr>
          <w:p w14:paraId="7CC6C884" w14:textId="77777777" w:rsidR="00D32072" w:rsidRPr="001E2440" w:rsidRDefault="00D32072" w:rsidP="007A2223">
            <w:pPr>
              <w:rPr>
                <w:sz w:val="22"/>
                <w:szCs w:val="22"/>
              </w:rPr>
            </w:pPr>
            <w:r w:rsidRPr="001E2440">
              <w:rPr>
                <w:sz w:val="22"/>
                <w:szCs w:val="22"/>
              </w:rPr>
              <w:t>Understand the need for product packaging.</w:t>
            </w:r>
          </w:p>
        </w:tc>
      </w:tr>
      <w:tr w:rsidR="00D32072" w:rsidRPr="001E2440" w14:paraId="45B340B0" w14:textId="77777777" w:rsidTr="00F94208">
        <w:trPr>
          <w:trHeight w:val="283"/>
        </w:trPr>
        <w:tc>
          <w:tcPr>
            <w:tcW w:w="670" w:type="dxa"/>
          </w:tcPr>
          <w:p w14:paraId="45FBF98E" w14:textId="77777777" w:rsidR="00D32072" w:rsidRPr="001E2440" w:rsidRDefault="00D32072" w:rsidP="007A2223">
            <w:pPr>
              <w:jc w:val="center"/>
              <w:rPr>
                <w:b/>
                <w:bCs/>
                <w:sz w:val="22"/>
                <w:szCs w:val="22"/>
              </w:rPr>
            </w:pPr>
            <w:r w:rsidRPr="001E2440">
              <w:rPr>
                <w:b/>
                <w:bCs/>
                <w:sz w:val="22"/>
                <w:szCs w:val="22"/>
              </w:rPr>
              <w:t>CO3</w:t>
            </w:r>
          </w:p>
        </w:tc>
        <w:tc>
          <w:tcPr>
            <w:tcW w:w="9820" w:type="dxa"/>
          </w:tcPr>
          <w:p w14:paraId="6EA1868A" w14:textId="77777777" w:rsidR="00D32072" w:rsidRPr="001E2440" w:rsidRDefault="00D32072" w:rsidP="007A2223">
            <w:pPr>
              <w:rPr>
                <w:sz w:val="22"/>
                <w:szCs w:val="22"/>
              </w:rPr>
            </w:pPr>
            <w:r w:rsidRPr="001E2440">
              <w:rPr>
                <w:sz w:val="22"/>
                <w:szCs w:val="22"/>
              </w:rPr>
              <w:t>Gain knowledge of the shelf life of food.</w:t>
            </w:r>
          </w:p>
        </w:tc>
      </w:tr>
      <w:tr w:rsidR="00D32072" w:rsidRPr="001E2440" w14:paraId="1140723E" w14:textId="77777777" w:rsidTr="00F94208">
        <w:trPr>
          <w:trHeight w:val="283"/>
        </w:trPr>
        <w:tc>
          <w:tcPr>
            <w:tcW w:w="670" w:type="dxa"/>
          </w:tcPr>
          <w:p w14:paraId="08C570CA" w14:textId="77777777" w:rsidR="00D32072" w:rsidRPr="001E2440" w:rsidRDefault="00D32072" w:rsidP="007A2223">
            <w:pPr>
              <w:jc w:val="center"/>
              <w:rPr>
                <w:b/>
                <w:bCs/>
                <w:sz w:val="22"/>
                <w:szCs w:val="22"/>
              </w:rPr>
            </w:pPr>
            <w:r w:rsidRPr="001E2440">
              <w:rPr>
                <w:b/>
                <w:bCs/>
                <w:sz w:val="22"/>
                <w:szCs w:val="22"/>
              </w:rPr>
              <w:t>CO4</w:t>
            </w:r>
          </w:p>
        </w:tc>
        <w:tc>
          <w:tcPr>
            <w:tcW w:w="9820" w:type="dxa"/>
          </w:tcPr>
          <w:p w14:paraId="1984A87D" w14:textId="77777777" w:rsidR="00D32072" w:rsidRPr="001E2440" w:rsidRDefault="00D32072" w:rsidP="007A2223">
            <w:pPr>
              <w:rPr>
                <w:sz w:val="22"/>
                <w:szCs w:val="22"/>
              </w:rPr>
            </w:pPr>
            <w:r w:rsidRPr="001E2440">
              <w:rPr>
                <w:sz w:val="22"/>
                <w:szCs w:val="22"/>
              </w:rPr>
              <w:t>Analyze the different packaging materials based on their properties and their application.</w:t>
            </w:r>
          </w:p>
        </w:tc>
      </w:tr>
      <w:tr w:rsidR="00D32072" w:rsidRPr="001E2440" w14:paraId="5DEE7989" w14:textId="77777777" w:rsidTr="00F94208">
        <w:trPr>
          <w:trHeight w:val="283"/>
        </w:trPr>
        <w:tc>
          <w:tcPr>
            <w:tcW w:w="670" w:type="dxa"/>
          </w:tcPr>
          <w:p w14:paraId="706B7C27" w14:textId="77777777" w:rsidR="00D32072" w:rsidRPr="001E2440" w:rsidRDefault="00D32072" w:rsidP="007A2223">
            <w:pPr>
              <w:jc w:val="center"/>
              <w:rPr>
                <w:b/>
                <w:bCs/>
                <w:sz w:val="22"/>
                <w:szCs w:val="22"/>
              </w:rPr>
            </w:pPr>
            <w:r w:rsidRPr="001E2440">
              <w:rPr>
                <w:b/>
                <w:bCs/>
                <w:sz w:val="22"/>
                <w:szCs w:val="22"/>
              </w:rPr>
              <w:t>CO5</w:t>
            </w:r>
          </w:p>
        </w:tc>
        <w:tc>
          <w:tcPr>
            <w:tcW w:w="9820" w:type="dxa"/>
          </w:tcPr>
          <w:p w14:paraId="6686D6E2" w14:textId="77777777" w:rsidR="00D32072" w:rsidRPr="001E2440" w:rsidRDefault="00D32072" w:rsidP="007A2223">
            <w:pPr>
              <w:rPr>
                <w:sz w:val="22"/>
                <w:szCs w:val="22"/>
              </w:rPr>
            </w:pPr>
            <w:r w:rsidRPr="001E2440">
              <w:rPr>
                <w:sz w:val="22"/>
                <w:szCs w:val="22"/>
              </w:rPr>
              <w:t>Evaluate and select different printing and labeling methods based on legislative requirements.</w:t>
            </w:r>
          </w:p>
        </w:tc>
      </w:tr>
      <w:tr w:rsidR="00D32072" w:rsidRPr="001E2440" w14:paraId="17EBDB0B" w14:textId="77777777" w:rsidTr="00F94208">
        <w:trPr>
          <w:trHeight w:val="283"/>
        </w:trPr>
        <w:tc>
          <w:tcPr>
            <w:tcW w:w="670" w:type="dxa"/>
          </w:tcPr>
          <w:p w14:paraId="20B96A04" w14:textId="77777777" w:rsidR="00D32072" w:rsidRPr="001E2440" w:rsidRDefault="00D32072" w:rsidP="007A2223">
            <w:pPr>
              <w:jc w:val="center"/>
              <w:rPr>
                <w:b/>
                <w:bCs/>
                <w:sz w:val="22"/>
                <w:szCs w:val="22"/>
              </w:rPr>
            </w:pPr>
            <w:r w:rsidRPr="001E2440">
              <w:rPr>
                <w:b/>
                <w:bCs/>
                <w:sz w:val="22"/>
                <w:szCs w:val="22"/>
              </w:rPr>
              <w:t>CO6</w:t>
            </w:r>
          </w:p>
        </w:tc>
        <w:tc>
          <w:tcPr>
            <w:tcW w:w="9820" w:type="dxa"/>
          </w:tcPr>
          <w:p w14:paraId="0424EEDA" w14:textId="77777777" w:rsidR="00D32072" w:rsidRPr="001E2440" w:rsidRDefault="00D32072" w:rsidP="007A2223">
            <w:pPr>
              <w:rPr>
                <w:sz w:val="22"/>
                <w:szCs w:val="22"/>
              </w:rPr>
            </w:pPr>
            <w:r w:rsidRPr="001E2440">
              <w:rPr>
                <w:sz w:val="22"/>
                <w:szCs w:val="22"/>
              </w:rPr>
              <w:t>Design packages for food systems by testing packaging materials.</w:t>
            </w:r>
          </w:p>
        </w:tc>
      </w:tr>
    </w:tbl>
    <w:p w14:paraId="4E3EF12A" w14:textId="77777777" w:rsidR="00D32072" w:rsidRPr="001E2440" w:rsidRDefault="00D32072"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32072" w:rsidRPr="001E2440" w14:paraId="7E096431" w14:textId="77777777" w:rsidTr="00E56E00">
        <w:trPr>
          <w:jc w:val="center"/>
        </w:trPr>
        <w:tc>
          <w:tcPr>
            <w:tcW w:w="6385" w:type="dxa"/>
            <w:gridSpan w:val="8"/>
          </w:tcPr>
          <w:p w14:paraId="5FB6ACA0" w14:textId="77777777" w:rsidR="00D32072" w:rsidRPr="001E2440" w:rsidRDefault="00D32072" w:rsidP="00D54806">
            <w:pPr>
              <w:jc w:val="center"/>
              <w:rPr>
                <w:b/>
                <w:sz w:val="22"/>
                <w:szCs w:val="22"/>
              </w:rPr>
            </w:pPr>
            <w:r w:rsidRPr="001E2440">
              <w:rPr>
                <w:b/>
                <w:sz w:val="22"/>
                <w:szCs w:val="22"/>
              </w:rPr>
              <w:t>Assessment Pattern as per Bloom’s Level</w:t>
            </w:r>
          </w:p>
        </w:tc>
      </w:tr>
      <w:tr w:rsidR="00D32072" w:rsidRPr="001E2440" w14:paraId="0AA03675" w14:textId="77777777" w:rsidTr="00E56E00">
        <w:trPr>
          <w:jc w:val="center"/>
        </w:trPr>
        <w:tc>
          <w:tcPr>
            <w:tcW w:w="1140" w:type="dxa"/>
          </w:tcPr>
          <w:p w14:paraId="4955A57C" w14:textId="77777777" w:rsidR="00D32072" w:rsidRPr="001E2440" w:rsidRDefault="00D32072" w:rsidP="00D54806">
            <w:pPr>
              <w:jc w:val="center"/>
              <w:rPr>
                <w:b/>
                <w:bCs/>
                <w:sz w:val="22"/>
                <w:szCs w:val="22"/>
              </w:rPr>
            </w:pPr>
            <w:r w:rsidRPr="001E2440">
              <w:rPr>
                <w:b/>
                <w:bCs/>
                <w:sz w:val="22"/>
                <w:szCs w:val="22"/>
              </w:rPr>
              <w:t>CO / BL</w:t>
            </w:r>
          </w:p>
        </w:tc>
        <w:tc>
          <w:tcPr>
            <w:tcW w:w="709" w:type="dxa"/>
          </w:tcPr>
          <w:p w14:paraId="75BA5F49" w14:textId="77777777" w:rsidR="00D32072" w:rsidRPr="001E2440" w:rsidRDefault="00D32072" w:rsidP="00D54806">
            <w:pPr>
              <w:jc w:val="center"/>
              <w:rPr>
                <w:b/>
                <w:sz w:val="22"/>
                <w:szCs w:val="22"/>
              </w:rPr>
            </w:pPr>
            <w:r w:rsidRPr="001E2440">
              <w:rPr>
                <w:b/>
                <w:sz w:val="22"/>
                <w:szCs w:val="22"/>
              </w:rPr>
              <w:t>R</w:t>
            </w:r>
          </w:p>
        </w:tc>
        <w:tc>
          <w:tcPr>
            <w:tcW w:w="708" w:type="dxa"/>
          </w:tcPr>
          <w:p w14:paraId="09E65A2D" w14:textId="77777777" w:rsidR="00D32072" w:rsidRPr="001E2440" w:rsidRDefault="00D32072" w:rsidP="00D54806">
            <w:pPr>
              <w:jc w:val="center"/>
              <w:rPr>
                <w:b/>
                <w:sz w:val="22"/>
                <w:szCs w:val="22"/>
              </w:rPr>
            </w:pPr>
            <w:r w:rsidRPr="001E2440">
              <w:rPr>
                <w:b/>
                <w:sz w:val="22"/>
                <w:szCs w:val="22"/>
              </w:rPr>
              <w:t>U</w:t>
            </w:r>
          </w:p>
        </w:tc>
        <w:tc>
          <w:tcPr>
            <w:tcW w:w="709" w:type="dxa"/>
          </w:tcPr>
          <w:p w14:paraId="651E1E20" w14:textId="77777777" w:rsidR="00D32072" w:rsidRPr="001E2440" w:rsidRDefault="00D32072" w:rsidP="00D54806">
            <w:pPr>
              <w:jc w:val="center"/>
              <w:rPr>
                <w:b/>
                <w:sz w:val="22"/>
                <w:szCs w:val="22"/>
              </w:rPr>
            </w:pPr>
            <w:r w:rsidRPr="001E2440">
              <w:rPr>
                <w:b/>
                <w:sz w:val="22"/>
                <w:szCs w:val="22"/>
              </w:rPr>
              <w:t>A</w:t>
            </w:r>
          </w:p>
        </w:tc>
        <w:tc>
          <w:tcPr>
            <w:tcW w:w="709" w:type="dxa"/>
          </w:tcPr>
          <w:p w14:paraId="4F76B127" w14:textId="77777777" w:rsidR="00D32072" w:rsidRPr="001E2440" w:rsidRDefault="00D32072" w:rsidP="00D54806">
            <w:pPr>
              <w:jc w:val="center"/>
              <w:rPr>
                <w:b/>
                <w:sz w:val="22"/>
                <w:szCs w:val="22"/>
              </w:rPr>
            </w:pPr>
            <w:r w:rsidRPr="001E2440">
              <w:rPr>
                <w:b/>
                <w:sz w:val="22"/>
                <w:szCs w:val="22"/>
              </w:rPr>
              <w:t>An</w:t>
            </w:r>
          </w:p>
        </w:tc>
        <w:tc>
          <w:tcPr>
            <w:tcW w:w="709" w:type="dxa"/>
          </w:tcPr>
          <w:p w14:paraId="177704DB" w14:textId="77777777" w:rsidR="00D32072" w:rsidRPr="001E2440" w:rsidRDefault="00D32072" w:rsidP="00D54806">
            <w:pPr>
              <w:jc w:val="center"/>
              <w:rPr>
                <w:b/>
                <w:sz w:val="22"/>
                <w:szCs w:val="22"/>
              </w:rPr>
            </w:pPr>
            <w:r w:rsidRPr="001E2440">
              <w:rPr>
                <w:b/>
                <w:sz w:val="22"/>
                <w:szCs w:val="22"/>
              </w:rPr>
              <w:t>E</w:t>
            </w:r>
          </w:p>
        </w:tc>
        <w:tc>
          <w:tcPr>
            <w:tcW w:w="708" w:type="dxa"/>
          </w:tcPr>
          <w:p w14:paraId="4C01F750" w14:textId="77777777" w:rsidR="00D32072" w:rsidRPr="001E2440" w:rsidRDefault="00D32072" w:rsidP="00D54806">
            <w:pPr>
              <w:jc w:val="center"/>
              <w:rPr>
                <w:b/>
                <w:sz w:val="22"/>
                <w:szCs w:val="22"/>
              </w:rPr>
            </w:pPr>
            <w:r w:rsidRPr="001E2440">
              <w:rPr>
                <w:b/>
                <w:sz w:val="22"/>
                <w:szCs w:val="22"/>
              </w:rPr>
              <w:t>C</w:t>
            </w:r>
          </w:p>
        </w:tc>
        <w:tc>
          <w:tcPr>
            <w:tcW w:w="993" w:type="dxa"/>
          </w:tcPr>
          <w:p w14:paraId="027982EC" w14:textId="77777777" w:rsidR="00D32072" w:rsidRPr="001E2440" w:rsidRDefault="00D32072" w:rsidP="00D54806">
            <w:pPr>
              <w:jc w:val="center"/>
              <w:rPr>
                <w:b/>
                <w:sz w:val="22"/>
                <w:szCs w:val="22"/>
              </w:rPr>
            </w:pPr>
            <w:r w:rsidRPr="001E2440">
              <w:rPr>
                <w:b/>
                <w:sz w:val="22"/>
                <w:szCs w:val="22"/>
              </w:rPr>
              <w:t>Total</w:t>
            </w:r>
          </w:p>
        </w:tc>
      </w:tr>
      <w:tr w:rsidR="00D32072" w:rsidRPr="001E2440" w14:paraId="044B8B8B" w14:textId="77777777" w:rsidTr="009B7699">
        <w:trPr>
          <w:jc w:val="center"/>
        </w:trPr>
        <w:tc>
          <w:tcPr>
            <w:tcW w:w="1140" w:type="dxa"/>
          </w:tcPr>
          <w:p w14:paraId="3F55EC1D" w14:textId="77777777" w:rsidR="00D32072" w:rsidRPr="001E2440" w:rsidRDefault="00D32072" w:rsidP="00D54806">
            <w:pPr>
              <w:jc w:val="center"/>
              <w:rPr>
                <w:b/>
                <w:bCs/>
                <w:sz w:val="22"/>
                <w:szCs w:val="22"/>
              </w:rPr>
            </w:pPr>
            <w:r w:rsidRPr="001E2440">
              <w:rPr>
                <w:b/>
                <w:bCs/>
                <w:sz w:val="22"/>
                <w:szCs w:val="22"/>
              </w:rPr>
              <w:t>CO1</w:t>
            </w:r>
          </w:p>
        </w:tc>
        <w:tc>
          <w:tcPr>
            <w:tcW w:w="709" w:type="dxa"/>
          </w:tcPr>
          <w:p w14:paraId="5E4FFB8D" w14:textId="77777777" w:rsidR="00D32072" w:rsidRPr="001E2440" w:rsidRDefault="00D32072" w:rsidP="009B7699">
            <w:pPr>
              <w:jc w:val="center"/>
              <w:rPr>
                <w:sz w:val="22"/>
                <w:szCs w:val="22"/>
              </w:rPr>
            </w:pPr>
            <w:r w:rsidRPr="001E2440">
              <w:rPr>
                <w:sz w:val="22"/>
                <w:szCs w:val="22"/>
              </w:rPr>
              <w:t>4</w:t>
            </w:r>
          </w:p>
        </w:tc>
        <w:tc>
          <w:tcPr>
            <w:tcW w:w="708" w:type="dxa"/>
          </w:tcPr>
          <w:p w14:paraId="3D7237C6" w14:textId="77777777" w:rsidR="00D32072" w:rsidRPr="001E2440" w:rsidRDefault="00D32072" w:rsidP="009B7699">
            <w:pPr>
              <w:jc w:val="center"/>
              <w:rPr>
                <w:sz w:val="22"/>
                <w:szCs w:val="22"/>
              </w:rPr>
            </w:pPr>
            <w:r w:rsidRPr="001E2440">
              <w:rPr>
                <w:sz w:val="22"/>
                <w:szCs w:val="22"/>
              </w:rPr>
              <w:t>1</w:t>
            </w:r>
          </w:p>
        </w:tc>
        <w:tc>
          <w:tcPr>
            <w:tcW w:w="709" w:type="dxa"/>
          </w:tcPr>
          <w:p w14:paraId="61D281D1" w14:textId="77777777" w:rsidR="00D32072" w:rsidRPr="001E2440" w:rsidRDefault="00D32072" w:rsidP="009B7699">
            <w:pPr>
              <w:jc w:val="center"/>
              <w:rPr>
                <w:sz w:val="22"/>
                <w:szCs w:val="22"/>
              </w:rPr>
            </w:pPr>
            <w:r w:rsidRPr="001E2440">
              <w:rPr>
                <w:sz w:val="22"/>
                <w:szCs w:val="22"/>
              </w:rPr>
              <w:t>-</w:t>
            </w:r>
          </w:p>
        </w:tc>
        <w:tc>
          <w:tcPr>
            <w:tcW w:w="709" w:type="dxa"/>
          </w:tcPr>
          <w:p w14:paraId="63CB156D" w14:textId="77777777" w:rsidR="00D32072" w:rsidRPr="001E2440" w:rsidRDefault="00D32072" w:rsidP="009B7699">
            <w:pPr>
              <w:jc w:val="center"/>
              <w:rPr>
                <w:sz w:val="22"/>
                <w:szCs w:val="22"/>
              </w:rPr>
            </w:pPr>
            <w:r w:rsidRPr="001E2440">
              <w:rPr>
                <w:sz w:val="22"/>
                <w:szCs w:val="22"/>
              </w:rPr>
              <w:t>-</w:t>
            </w:r>
          </w:p>
        </w:tc>
        <w:tc>
          <w:tcPr>
            <w:tcW w:w="709" w:type="dxa"/>
          </w:tcPr>
          <w:p w14:paraId="0101E306" w14:textId="77777777" w:rsidR="00D32072" w:rsidRPr="001E2440" w:rsidRDefault="00D32072" w:rsidP="009B7699">
            <w:pPr>
              <w:jc w:val="center"/>
              <w:rPr>
                <w:sz w:val="22"/>
                <w:szCs w:val="22"/>
              </w:rPr>
            </w:pPr>
            <w:r w:rsidRPr="001E2440">
              <w:rPr>
                <w:sz w:val="22"/>
                <w:szCs w:val="22"/>
              </w:rPr>
              <w:t>-</w:t>
            </w:r>
          </w:p>
        </w:tc>
        <w:tc>
          <w:tcPr>
            <w:tcW w:w="708" w:type="dxa"/>
          </w:tcPr>
          <w:p w14:paraId="406F0A49" w14:textId="77777777" w:rsidR="00D32072" w:rsidRPr="001E2440" w:rsidRDefault="00D32072" w:rsidP="009B7699">
            <w:pPr>
              <w:jc w:val="center"/>
              <w:rPr>
                <w:sz w:val="22"/>
                <w:szCs w:val="22"/>
              </w:rPr>
            </w:pPr>
            <w:r w:rsidRPr="001E2440">
              <w:rPr>
                <w:sz w:val="22"/>
                <w:szCs w:val="22"/>
              </w:rPr>
              <w:t>-</w:t>
            </w:r>
          </w:p>
        </w:tc>
        <w:tc>
          <w:tcPr>
            <w:tcW w:w="993" w:type="dxa"/>
          </w:tcPr>
          <w:p w14:paraId="7EEA79B2" w14:textId="77777777" w:rsidR="00D32072" w:rsidRPr="001E2440" w:rsidRDefault="00D32072" w:rsidP="009B7699">
            <w:pPr>
              <w:jc w:val="center"/>
              <w:rPr>
                <w:sz w:val="22"/>
                <w:szCs w:val="22"/>
              </w:rPr>
            </w:pPr>
            <w:r w:rsidRPr="001E2440">
              <w:rPr>
                <w:sz w:val="22"/>
                <w:szCs w:val="22"/>
              </w:rPr>
              <w:t>5</w:t>
            </w:r>
          </w:p>
        </w:tc>
      </w:tr>
      <w:tr w:rsidR="00D32072" w:rsidRPr="001E2440" w14:paraId="5FF4BCF0" w14:textId="77777777" w:rsidTr="009B7699">
        <w:trPr>
          <w:jc w:val="center"/>
        </w:trPr>
        <w:tc>
          <w:tcPr>
            <w:tcW w:w="1140" w:type="dxa"/>
          </w:tcPr>
          <w:p w14:paraId="6134F9EF" w14:textId="77777777" w:rsidR="00D32072" w:rsidRPr="001E2440" w:rsidRDefault="00D32072" w:rsidP="00D54806">
            <w:pPr>
              <w:jc w:val="center"/>
              <w:rPr>
                <w:b/>
                <w:bCs/>
                <w:sz w:val="22"/>
                <w:szCs w:val="22"/>
              </w:rPr>
            </w:pPr>
            <w:r w:rsidRPr="001E2440">
              <w:rPr>
                <w:b/>
                <w:bCs/>
                <w:sz w:val="22"/>
                <w:szCs w:val="22"/>
              </w:rPr>
              <w:t>CO2</w:t>
            </w:r>
          </w:p>
        </w:tc>
        <w:tc>
          <w:tcPr>
            <w:tcW w:w="709" w:type="dxa"/>
          </w:tcPr>
          <w:p w14:paraId="486526A2" w14:textId="77777777" w:rsidR="00D32072" w:rsidRPr="001E2440" w:rsidRDefault="00D32072" w:rsidP="009B7699">
            <w:pPr>
              <w:jc w:val="center"/>
              <w:rPr>
                <w:sz w:val="22"/>
                <w:szCs w:val="22"/>
              </w:rPr>
            </w:pPr>
            <w:r w:rsidRPr="001E2440">
              <w:rPr>
                <w:sz w:val="22"/>
                <w:szCs w:val="22"/>
              </w:rPr>
              <w:t>1</w:t>
            </w:r>
          </w:p>
        </w:tc>
        <w:tc>
          <w:tcPr>
            <w:tcW w:w="708" w:type="dxa"/>
          </w:tcPr>
          <w:p w14:paraId="6B87E266" w14:textId="77777777" w:rsidR="00D32072" w:rsidRPr="001E2440" w:rsidRDefault="00D32072" w:rsidP="009B7699">
            <w:pPr>
              <w:jc w:val="center"/>
              <w:rPr>
                <w:sz w:val="22"/>
                <w:szCs w:val="22"/>
              </w:rPr>
            </w:pPr>
            <w:r w:rsidRPr="001E2440">
              <w:rPr>
                <w:sz w:val="22"/>
                <w:szCs w:val="22"/>
              </w:rPr>
              <w:t>-</w:t>
            </w:r>
          </w:p>
        </w:tc>
        <w:tc>
          <w:tcPr>
            <w:tcW w:w="709" w:type="dxa"/>
          </w:tcPr>
          <w:p w14:paraId="5705632E" w14:textId="77777777" w:rsidR="00D32072" w:rsidRPr="001E2440" w:rsidRDefault="00D32072" w:rsidP="009B7699">
            <w:pPr>
              <w:jc w:val="center"/>
              <w:rPr>
                <w:sz w:val="22"/>
                <w:szCs w:val="22"/>
              </w:rPr>
            </w:pPr>
            <w:r w:rsidRPr="001E2440">
              <w:rPr>
                <w:sz w:val="22"/>
                <w:szCs w:val="22"/>
              </w:rPr>
              <w:t>-</w:t>
            </w:r>
          </w:p>
        </w:tc>
        <w:tc>
          <w:tcPr>
            <w:tcW w:w="709" w:type="dxa"/>
          </w:tcPr>
          <w:p w14:paraId="04BACCEE" w14:textId="77777777" w:rsidR="00D32072" w:rsidRPr="001E2440" w:rsidRDefault="00D32072" w:rsidP="009B7699">
            <w:pPr>
              <w:jc w:val="center"/>
              <w:rPr>
                <w:sz w:val="22"/>
                <w:szCs w:val="22"/>
              </w:rPr>
            </w:pPr>
            <w:r w:rsidRPr="001E2440">
              <w:rPr>
                <w:sz w:val="22"/>
                <w:szCs w:val="22"/>
              </w:rPr>
              <w:t>-</w:t>
            </w:r>
          </w:p>
        </w:tc>
        <w:tc>
          <w:tcPr>
            <w:tcW w:w="709" w:type="dxa"/>
          </w:tcPr>
          <w:p w14:paraId="0D548B8C" w14:textId="77777777" w:rsidR="00D32072" w:rsidRPr="001E2440" w:rsidRDefault="00D32072" w:rsidP="009B7699">
            <w:pPr>
              <w:jc w:val="center"/>
              <w:rPr>
                <w:sz w:val="22"/>
                <w:szCs w:val="22"/>
              </w:rPr>
            </w:pPr>
            <w:r w:rsidRPr="001E2440">
              <w:rPr>
                <w:sz w:val="22"/>
                <w:szCs w:val="22"/>
              </w:rPr>
              <w:t>-</w:t>
            </w:r>
          </w:p>
        </w:tc>
        <w:tc>
          <w:tcPr>
            <w:tcW w:w="708" w:type="dxa"/>
          </w:tcPr>
          <w:p w14:paraId="7F7A3F77" w14:textId="77777777" w:rsidR="00D32072" w:rsidRPr="001E2440" w:rsidRDefault="00D32072" w:rsidP="009B7699">
            <w:pPr>
              <w:jc w:val="center"/>
              <w:rPr>
                <w:sz w:val="22"/>
                <w:szCs w:val="22"/>
              </w:rPr>
            </w:pPr>
            <w:r w:rsidRPr="001E2440">
              <w:rPr>
                <w:sz w:val="22"/>
                <w:szCs w:val="22"/>
              </w:rPr>
              <w:t>-</w:t>
            </w:r>
          </w:p>
        </w:tc>
        <w:tc>
          <w:tcPr>
            <w:tcW w:w="993" w:type="dxa"/>
          </w:tcPr>
          <w:p w14:paraId="0FE1AE9F" w14:textId="77777777" w:rsidR="00D32072" w:rsidRPr="001E2440" w:rsidRDefault="00D32072" w:rsidP="009B7699">
            <w:pPr>
              <w:jc w:val="center"/>
              <w:rPr>
                <w:sz w:val="22"/>
                <w:szCs w:val="22"/>
              </w:rPr>
            </w:pPr>
            <w:r w:rsidRPr="001E2440">
              <w:rPr>
                <w:sz w:val="22"/>
                <w:szCs w:val="22"/>
              </w:rPr>
              <w:t>1</w:t>
            </w:r>
          </w:p>
        </w:tc>
      </w:tr>
      <w:tr w:rsidR="00D32072" w:rsidRPr="001E2440" w14:paraId="6DEAC1A2" w14:textId="77777777" w:rsidTr="009B7699">
        <w:trPr>
          <w:jc w:val="center"/>
        </w:trPr>
        <w:tc>
          <w:tcPr>
            <w:tcW w:w="1140" w:type="dxa"/>
          </w:tcPr>
          <w:p w14:paraId="4B011F59" w14:textId="77777777" w:rsidR="00D32072" w:rsidRPr="001E2440" w:rsidRDefault="00D32072" w:rsidP="00D54806">
            <w:pPr>
              <w:jc w:val="center"/>
              <w:rPr>
                <w:b/>
                <w:bCs/>
                <w:sz w:val="22"/>
                <w:szCs w:val="22"/>
              </w:rPr>
            </w:pPr>
            <w:r w:rsidRPr="001E2440">
              <w:rPr>
                <w:b/>
                <w:bCs/>
                <w:sz w:val="22"/>
                <w:szCs w:val="22"/>
              </w:rPr>
              <w:t>CO3</w:t>
            </w:r>
          </w:p>
        </w:tc>
        <w:tc>
          <w:tcPr>
            <w:tcW w:w="709" w:type="dxa"/>
          </w:tcPr>
          <w:p w14:paraId="051C8336" w14:textId="77777777" w:rsidR="00D32072" w:rsidRPr="001E2440" w:rsidRDefault="00D32072" w:rsidP="009B7699">
            <w:pPr>
              <w:jc w:val="center"/>
              <w:rPr>
                <w:sz w:val="22"/>
                <w:szCs w:val="22"/>
              </w:rPr>
            </w:pPr>
            <w:r w:rsidRPr="001E2440">
              <w:rPr>
                <w:sz w:val="22"/>
                <w:szCs w:val="22"/>
              </w:rPr>
              <w:t>7</w:t>
            </w:r>
          </w:p>
        </w:tc>
        <w:tc>
          <w:tcPr>
            <w:tcW w:w="708" w:type="dxa"/>
          </w:tcPr>
          <w:p w14:paraId="31E254FB" w14:textId="77777777" w:rsidR="00D32072" w:rsidRPr="001E2440" w:rsidRDefault="00D32072" w:rsidP="009B7699">
            <w:pPr>
              <w:jc w:val="center"/>
              <w:rPr>
                <w:sz w:val="22"/>
                <w:szCs w:val="22"/>
              </w:rPr>
            </w:pPr>
            <w:r w:rsidRPr="001E2440">
              <w:rPr>
                <w:sz w:val="22"/>
                <w:szCs w:val="22"/>
              </w:rPr>
              <w:t>6</w:t>
            </w:r>
          </w:p>
        </w:tc>
        <w:tc>
          <w:tcPr>
            <w:tcW w:w="709" w:type="dxa"/>
          </w:tcPr>
          <w:p w14:paraId="52E2FB06" w14:textId="77777777" w:rsidR="00D32072" w:rsidRPr="001E2440" w:rsidRDefault="00D32072" w:rsidP="009B7699">
            <w:pPr>
              <w:jc w:val="center"/>
              <w:rPr>
                <w:sz w:val="22"/>
                <w:szCs w:val="22"/>
              </w:rPr>
            </w:pPr>
            <w:r w:rsidRPr="001E2440">
              <w:rPr>
                <w:sz w:val="22"/>
                <w:szCs w:val="22"/>
              </w:rPr>
              <w:t>6</w:t>
            </w:r>
          </w:p>
        </w:tc>
        <w:tc>
          <w:tcPr>
            <w:tcW w:w="709" w:type="dxa"/>
          </w:tcPr>
          <w:p w14:paraId="68C4E6D9" w14:textId="77777777" w:rsidR="00D32072" w:rsidRPr="001E2440" w:rsidRDefault="00D32072" w:rsidP="009B7699">
            <w:pPr>
              <w:jc w:val="center"/>
              <w:rPr>
                <w:sz w:val="22"/>
                <w:szCs w:val="22"/>
              </w:rPr>
            </w:pPr>
            <w:r w:rsidRPr="001E2440">
              <w:rPr>
                <w:sz w:val="22"/>
                <w:szCs w:val="22"/>
              </w:rPr>
              <w:t>12</w:t>
            </w:r>
          </w:p>
        </w:tc>
        <w:tc>
          <w:tcPr>
            <w:tcW w:w="709" w:type="dxa"/>
          </w:tcPr>
          <w:p w14:paraId="64D91295" w14:textId="77777777" w:rsidR="00D32072" w:rsidRPr="001E2440" w:rsidRDefault="00D32072" w:rsidP="009B7699">
            <w:pPr>
              <w:jc w:val="center"/>
              <w:rPr>
                <w:sz w:val="22"/>
                <w:szCs w:val="22"/>
              </w:rPr>
            </w:pPr>
            <w:r w:rsidRPr="001E2440">
              <w:rPr>
                <w:sz w:val="22"/>
                <w:szCs w:val="22"/>
              </w:rPr>
              <w:t>-</w:t>
            </w:r>
          </w:p>
        </w:tc>
        <w:tc>
          <w:tcPr>
            <w:tcW w:w="708" w:type="dxa"/>
          </w:tcPr>
          <w:p w14:paraId="76AAD2B7" w14:textId="77777777" w:rsidR="00D32072" w:rsidRPr="001E2440" w:rsidRDefault="00D32072" w:rsidP="009B7699">
            <w:pPr>
              <w:jc w:val="center"/>
              <w:rPr>
                <w:sz w:val="22"/>
                <w:szCs w:val="22"/>
              </w:rPr>
            </w:pPr>
            <w:r w:rsidRPr="001E2440">
              <w:rPr>
                <w:sz w:val="22"/>
                <w:szCs w:val="22"/>
              </w:rPr>
              <w:t>-</w:t>
            </w:r>
          </w:p>
        </w:tc>
        <w:tc>
          <w:tcPr>
            <w:tcW w:w="993" w:type="dxa"/>
          </w:tcPr>
          <w:p w14:paraId="1262A899" w14:textId="77777777" w:rsidR="00D32072" w:rsidRPr="001E2440" w:rsidRDefault="00D32072" w:rsidP="009B7699">
            <w:pPr>
              <w:jc w:val="center"/>
              <w:rPr>
                <w:sz w:val="22"/>
                <w:szCs w:val="22"/>
              </w:rPr>
            </w:pPr>
            <w:r w:rsidRPr="001E2440">
              <w:rPr>
                <w:sz w:val="22"/>
                <w:szCs w:val="22"/>
              </w:rPr>
              <w:t>31</w:t>
            </w:r>
          </w:p>
        </w:tc>
      </w:tr>
      <w:tr w:rsidR="00D32072" w:rsidRPr="001E2440" w14:paraId="09FC88D3" w14:textId="77777777" w:rsidTr="009B7699">
        <w:trPr>
          <w:jc w:val="center"/>
        </w:trPr>
        <w:tc>
          <w:tcPr>
            <w:tcW w:w="1140" w:type="dxa"/>
          </w:tcPr>
          <w:p w14:paraId="62134BB3" w14:textId="77777777" w:rsidR="00D32072" w:rsidRPr="001E2440" w:rsidRDefault="00D32072" w:rsidP="00D54806">
            <w:pPr>
              <w:jc w:val="center"/>
              <w:rPr>
                <w:b/>
                <w:bCs/>
                <w:sz w:val="22"/>
                <w:szCs w:val="22"/>
              </w:rPr>
            </w:pPr>
            <w:r w:rsidRPr="001E2440">
              <w:rPr>
                <w:b/>
                <w:bCs/>
                <w:sz w:val="22"/>
                <w:szCs w:val="22"/>
              </w:rPr>
              <w:t>CO4</w:t>
            </w:r>
          </w:p>
        </w:tc>
        <w:tc>
          <w:tcPr>
            <w:tcW w:w="709" w:type="dxa"/>
          </w:tcPr>
          <w:p w14:paraId="194C08F1" w14:textId="77777777" w:rsidR="00D32072" w:rsidRPr="001E2440" w:rsidRDefault="00D32072" w:rsidP="009B7699">
            <w:pPr>
              <w:jc w:val="center"/>
              <w:rPr>
                <w:sz w:val="22"/>
                <w:szCs w:val="22"/>
              </w:rPr>
            </w:pPr>
            <w:r w:rsidRPr="001E2440">
              <w:rPr>
                <w:sz w:val="22"/>
                <w:szCs w:val="22"/>
              </w:rPr>
              <w:t>1</w:t>
            </w:r>
          </w:p>
        </w:tc>
        <w:tc>
          <w:tcPr>
            <w:tcW w:w="708" w:type="dxa"/>
          </w:tcPr>
          <w:p w14:paraId="14FFC325" w14:textId="77777777" w:rsidR="00D32072" w:rsidRPr="001E2440" w:rsidRDefault="00D32072" w:rsidP="009B7699">
            <w:pPr>
              <w:jc w:val="center"/>
              <w:rPr>
                <w:sz w:val="22"/>
                <w:szCs w:val="22"/>
              </w:rPr>
            </w:pPr>
            <w:r w:rsidRPr="001E2440">
              <w:rPr>
                <w:sz w:val="22"/>
                <w:szCs w:val="22"/>
              </w:rPr>
              <w:t>7</w:t>
            </w:r>
          </w:p>
        </w:tc>
        <w:tc>
          <w:tcPr>
            <w:tcW w:w="709" w:type="dxa"/>
          </w:tcPr>
          <w:p w14:paraId="32EE21C2" w14:textId="77777777" w:rsidR="00D32072" w:rsidRPr="001E2440" w:rsidRDefault="00D32072" w:rsidP="009B7699">
            <w:pPr>
              <w:jc w:val="center"/>
              <w:rPr>
                <w:sz w:val="22"/>
                <w:szCs w:val="22"/>
              </w:rPr>
            </w:pPr>
            <w:r w:rsidRPr="001E2440">
              <w:rPr>
                <w:sz w:val="22"/>
                <w:szCs w:val="22"/>
              </w:rPr>
              <w:t>13</w:t>
            </w:r>
          </w:p>
        </w:tc>
        <w:tc>
          <w:tcPr>
            <w:tcW w:w="709" w:type="dxa"/>
          </w:tcPr>
          <w:p w14:paraId="7491D59B" w14:textId="77777777" w:rsidR="00D32072" w:rsidRPr="001E2440" w:rsidRDefault="00D32072" w:rsidP="009B7699">
            <w:pPr>
              <w:jc w:val="center"/>
              <w:rPr>
                <w:sz w:val="22"/>
                <w:szCs w:val="22"/>
              </w:rPr>
            </w:pPr>
            <w:r w:rsidRPr="001E2440">
              <w:rPr>
                <w:sz w:val="22"/>
                <w:szCs w:val="22"/>
              </w:rPr>
              <w:t>-</w:t>
            </w:r>
          </w:p>
        </w:tc>
        <w:tc>
          <w:tcPr>
            <w:tcW w:w="709" w:type="dxa"/>
          </w:tcPr>
          <w:p w14:paraId="19BC9C1D" w14:textId="77777777" w:rsidR="00D32072" w:rsidRPr="001E2440" w:rsidRDefault="00D32072" w:rsidP="009B7699">
            <w:pPr>
              <w:jc w:val="center"/>
              <w:rPr>
                <w:sz w:val="22"/>
                <w:szCs w:val="22"/>
              </w:rPr>
            </w:pPr>
            <w:r w:rsidRPr="001E2440">
              <w:rPr>
                <w:sz w:val="22"/>
                <w:szCs w:val="22"/>
              </w:rPr>
              <w:t>8</w:t>
            </w:r>
          </w:p>
        </w:tc>
        <w:tc>
          <w:tcPr>
            <w:tcW w:w="708" w:type="dxa"/>
          </w:tcPr>
          <w:p w14:paraId="73BDC14D" w14:textId="77777777" w:rsidR="00D32072" w:rsidRPr="001E2440" w:rsidRDefault="00D32072" w:rsidP="009B7699">
            <w:pPr>
              <w:jc w:val="center"/>
              <w:rPr>
                <w:sz w:val="22"/>
                <w:szCs w:val="22"/>
              </w:rPr>
            </w:pPr>
            <w:r w:rsidRPr="001E2440">
              <w:rPr>
                <w:sz w:val="22"/>
                <w:szCs w:val="22"/>
              </w:rPr>
              <w:t>-</w:t>
            </w:r>
          </w:p>
        </w:tc>
        <w:tc>
          <w:tcPr>
            <w:tcW w:w="993" w:type="dxa"/>
          </w:tcPr>
          <w:p w14:paraId="51AD8CB9" w14:textId="77777777" w:rsidR="00D32072" w:rsidRPr="001E2440" w:rsidRDefault="00D32072" w:rsidP="009B7699">
            <w:pPr>
              <w:jc w:val="center"/>
              <w:rPr>
                <w:sz w:val="22"/>
                <w:szCs w:val="22"/>
              </w:rPr>
            </w:pPr>
            <w:r w:rsidRPr="001E2440">
              <w:rPr>
                <w:sz w:val="22"/>
                <w:szCs w:val="22"/>
              </w:rPr>
              <w:t>29</w:t>
            </w:r>
          </w:p>
        </w:tc>
      </w:tr>
      <w:tr w:rsidR="00D32072" w:rsidRPr="001E2440" w14:paraId="5A2E7113" w14:textId="77777777" w:rsidTr="009B7699">
        <w:trPr>
          <w:jc w:val="center"/>
        </w:trPr>
        <w:tc>
          <w:tcPr>
            <w:tcW w:w="1140" w:type="dxa"/>
          </w:tcPr>
          <w:p w14:paraId="3819C48B" w14:textId="77777777" w:rsidR="00D32072" w:rsidRPr="001E2440" w:rsidRDefault="00D32072" w:rsidP="00D54806">
            <w:pPr>
              <w:jc w:val="center"/>
              <w:rPr>
                <w:b/>
                <w:bCs/>
                <w:sz w:val="22"/>
                <w:szCs w:val="22"/>
              </w:rPr>
            </w:pPr>
            <w:r w:rsidRPr="001E2440">
              <w:rPr>
                <w:b/>
                <w:bCs/>
                <w:sz w:val="22"/>
                <w:szCs w:val="22"/>
              </w:rPr>
              <w:t>CO5</w:t>
            </w:r>
          </w:p>
        </w:tc>
        <w:tc>
          <w:tcPr>
            <w:tcW w:w="709" w:type="dxa"/>
          </w:tcPr>
          <w:p w14:paraId="4F95E3AF" w14:textId="77777777" w:rsidR="00D32072" w:rsidRPr="001E2440" w:rsidRDefault="00D32072" w:rsidP="009B7699">
            <w:pPr>
              <w:jc w:val="center"/>
              <w:rPr>
                <w:sz w:val="22"/>
                <w:szCs w:val="22"/>
              </w:rPr>
            </w:pPr>
            <w:r w:rsidRPr="001E2440">
              <w:rPr>
                <w:sz w:val="22"/>
                <w:szCs w:val="22"/>
              </w:rPr>
              <w:t>-</w:t>
            </w:r>
          </w:p>
        </w:tc>
        <w:tc>
          <w:tcPr>
            <w:tcW w:w="708" w:type="dxa"/>
          </w:tcPr>
          <w:p w14:paraId="444C8C96" w14:textId="77777777" w:rsidR="00D32072" w:rsidRPr="001E2440" w:rsidRDefault="00D32072" w:rsidP="009B7699">
            <w:pPr>
              <w:jc w:val="center"/>
              <w:rPr>
                <w:sz w:val="22"/>
                <w:szCs w:val="22"/>
              </w:rPr>
            </w:pPr>
            <w:r w:rsidRPr="001E2440">
              <w:rPr>
                <w:sz w:val="22"/>
                <w:szCs w:val="22"/>
              </w:rPr>
              <w:t>-</w:t>
            </w:r>
          </w:p>
        </w:tc>
        <w:tc>
          <w:tcPr>
            <w:tcW w:w="709" w:type="dxa"/>
          </w:tcPr>
          <w:p w14:paraId="47BA326E" w14:textId="77777777" w:rsidR="00D32072" w:rsidRPr="001E2440" w:rsidRDefault="00D32072" w:rsidP="009B7699">
            <w:pPr>
              <w:jc w:val="center"/>
              <w:rPr>
                <w:sz w:val="22"/>
                <w:szCs w:val="22"/>
              </w:rPr>
            </w:pPr>
            <w:r w:rsidRPr="001E2440">
              <w:rPr>
                <w:sz w:val="22"/>
                <w:szCs w:val="22"/>
              </w:rPr>
              <w:t>18</w:t>
            </w:r>
          </w:p>
        </w:tc>
        <w:tc>
          <w:tcPr>
            <w:tcW w:w="709" w:type="dxa"/>
          </w:tcPr>
          <w:p w14:paraId="4D2D7AEE" w14:textId="77777777" w:rsidR="00D32072" w:rsidRPr="001E2440" w:rsidRDefault="00D32072" w:rsidP="009B7699">
            <w:pPr>
              <w:jc w:val="center"/>
              <w:rPr>
                <w:sz w:val="22"/>
                <w:szCs w:val="22"/>
              </w:rPr>
            </w:pPr>
            <w:r w:rsidRPr="001E2440">
              <w:rPr>
                <w:sz w:val="22"/>
                <w:szCs w:val="22"/>
              </w:rPr>
              <w:t>6</w:t>
            </w:r>
          </w:p>
        </w:tc>
        <w:tc>
          <w:tcPr>
            <w:tcW w:w="709" w:type="dxa"/>
          </w:tcPr>
          <w:p w14:paraId="64D1D58C" w14:textId="77777777" w:rsidR="00D32072" w:rsidRPr="001E2440" w:rsidRDefault="00D32072" w:rsidP="009B7699">
            <w:pPr>
              <w:jc w:val="center"/>
              <w:rPr>
                <w:sz w:val="22"/>
                <w:szCs w:val="22"/>
              </w:rPr>
            </w:pPr>
            <w:r w:rsidRPr="001E2440">
              <w:rPr>
                <w:sz w:val="22"/>
                <w:szCs w:val="22"/>
              </w:rPr>
              <w:t>-</w:t>
            </w:r>
          </w:p>
        </w:tc>
        <w:tc>
          <w:tcPr>
            <w:tcW w:w="708" w:type="dxa"/>
          </w:tcPr>
          <w:p w14:paraId="60FA5AF0" w14:textId="77777777" w:rsidR="00D32072" w:rsidRPr="001E2440" w:rsidRDefault="00D32072" w:rsidP="009B7699">
            <w:pPr>
              <w:jc w:val="center"/>
              <w:rPr>
                <w:sz w:val="22"/>
                <w:szCs w:val="22"/>
              </w:rPr>
            </w:pPr>
            <w:r w:rsidRPr="001E2440">
              <w:rPr>
                <w:sz w:val="22"/>
                <w:szCs w:val="22"/>
              </w:rPr>
              <w:t>-</w:t>
            </w:r>
          </w:p>
        </w:tc>
        <w:tc>
          <w:tcPr>
            <w:tcW w:w="993" w:type="dxa"/>
          </w:tcPr>
          <w:p w14:paraId="7F7F856C" w14:textId="77777777" w:rsidR="00D32072" w:rsidRPr="001E2440" w:rsidRDefault="00D32072" w:rsidP="009B7699">
            <w:pPr>
              <w:jc w:val="center"/>
              <w:rPr>
                <w:sz w:val="22"/>
                <w:szCs w:val="22"/>
              </w:rPr>
            </w:pPr>
            <w:r w:rsidRPr="001E2440">
              <w:rPr>
                <w:sz w:val="22"/>
                <w:szCs w:val="22"/>
              </w:rPr>
              <w:t>24</w:t>
            </w:r>
          </w:p>
        </w:tc>
      </w:tr>
      <w:tr w:rsidR="00D32072" w:rsidRPr="001E2440" w14:paraId="18E8E9B5" w14:textId="77777777" w:rsidTr="009B7699">
        <w:trPr>
          <w:jc w:val="center"/>
        </w:trPr>
        <w:tc>
          <w:tcPr>
            <w:tcW w:w="1140" w:type="dxa"/>
          </w:tcPr>
          <w:p w14:paraId="42B4D505" w14:textId="77777777" w:rsidR="00D32072" w:rsidRPr="001E2440" w:rsidRDefault="00D32072" w:rsidP="00D54806">
            <w:pPr>
              <w:jc w:val="center"/>
              <w:rPr>
                <w:b/>
                <w:bCs/>
                <w:sz w:val="22"/>
                <w:szCs w:val="22"/>
              </w:rPr>
            </w:pPr>
            <w:r w:rsidRPr="001E2440">
              <w:rPr>
                <w:b/>
                <w:bCs/>
                <w:sz w:val="22"/>
                <w:szCs w:val="22"/>
              </w:rPr>
              <w:t>CO6</w:t>
            </w:r>
          </w:p>
        </w:tc>
        <w:tc>
          <w:tcPr>
            <w:tcW w:w="709" w:type="dxa"/>
          </w:tcPr>
          <w:p w14:paraId="2E5D08F8" w14:textId="77777777" w:rsidR="00D32072" w:rsidRPr="001E2440" w:rsidRDefault="00D32072" w:rsidP="009B7699">
            <w:pPr>
              <w:jc w:val="center"/>
              <w:rPr>
                <w:sz w:val="22"/>
                <w:szCs w:val="22"/>
              </w:rPr>
            </w:pPr>
            <w:r w:rsidRPr="001E2440">
              <w:rPr>
                <w:sz w:val="22"/>
                <w:szCs w:val="22"/>
              </w:rPr>
              <w:t>1</w:t>
            </w:r>
          </w:p>
        </w:tc>
        <w:tc>
          <w:tcPr>
            <w:tcW w:w="708" w:type="dxa"/>
          </w:tcPr>
          <w:p w14:paraId="422DD801" w14:textId="77777777" w:rsidR="00D32072" w:rsidRPr="001E2440" w:rsidRDefault="00D32072" w:rsidP="009B7699">
            <w:pPr>
              <w:jc w:val="center"/>
              <w:rPr>
                <w:sz w:val="22"/>
                <w:szCs w:val="22"/>
              </w:rPr>
            </w:pPr>
            <w:r w:rsidRPr="001E2440">
              <w:rPr>
                <w:sz w:val="22"/>
                <w:szCs w:val="22"/>
              </w:rPr>
              <w:t>9</w:t>
            </w:r>
          </w:p>
        </w:tc>
        <w:tc>
          <w:tcPr>
            <w:tcW w:w="709" w:type="dxa"/>
          </w:tcPr>
          <w:p w14:paraId="73C463E5" w14:textId="77777777" w:rsidR="00D32072" w:rsidRPr="001E2440" w:rsidRDefault="00D32072" w:rsidP="009B7699">
            <w:pPr>
              <w:jc w:val="center"/>
              <w:rPr>
                <w:sz w:val="22"/>
                <w:szCs w:val="22"/>
              </w:rPr>
            </w:pPr>
            <w:r w:rsidRPr="001E2440">
              <w:rPr>
                <w:sz w:val="22"/>
                <w:szCs w:val="22"/>
              </w:rPr>
              <w:t>-</w:t>
            </w:r>
          </w:p>
        </w:tc>
        <w:tc>
          <w:tcPr>
            <w:tcW w:w="709" w:type="dxa"/>
          </w:tcPr>
          <w:p w14:paraId="5039379C" w14:textId="77777777" w:rsidR="00D32072" w:rsidRPr="001E2440" w:rsidRDefault="00D32072" w:rsidP="009B7699">
            <w:pPr>
              <w:jc w:val="center"/>
              <w:rPr>
                <w:sz w:val="22"/>
                <w:szCs w:val="22"/>
              </w:rPr>
            </w:pPr>
            <w:r w:rsidRPr="001E2440">
              <w:rPr>
                <w:sz w:val="22"/>
                <w:szCs w:val="22"/>
              </w:rPr>
              <w:t>24</w:t>
            </w:r>
          </w:p>
        </w:tc>
        <w:tc>
          <w:tcPr>
            <w:tcW w:w="709" w:type="dxa"/>
          </w:tcPr>
          <w:p w14:paraId="3E173968" w14:textId="77777777" w:rsidR="00D32072" w:rsidRPr="001E2440" w:rsidRDefault="00D32072" w:rsidP="009B7699">
            <w:pPr>
              <w:jc w:val="center"/>
              <w:rPr>
                <w:sz w:val="22"/>
                <w:szCs w:val="22"/>
              </w:rPr>
            </w:pPr>
            <w:r w:rsidRPr="001E2440">
              <w:rPr>
                <w:sz w:val="22"/>
                <w:szCs w:val="22"/>
              </w:rPr>
              <w:t>-</w:t>
            </w:r>
          </w:p>
        </w:tc>
        <w:tc>
          <w:tcPr>
            <w:tcW w:w="708" w:type="dxa"/>
          </w:tcPr>
          <w:p w14:paraId="1C022D8A" w14:textId="77777777" w:rsidR="00D32072" w:rsidRPr="001E2440" w:rsidRDefault="00D32072" w:rsidP="009B7699">
            <w:pPr>
              <w:jc w:val="center"/>
              <w:rPr>
                <w:sz w:val="22"/>
                <w:szCs w:val="22"/>
              </w:rPr>
            </w:pPr>
            <w:r w:rsidRPr="001E2440">
              <w:rPr>
                <w:sz w:val="22"/>
                <w:szCs w:val="22"/>
              </w:rPr>
              <w:t>-</w:t>
            </w:r>
          </w:p>
        </w:tc>
        <w:tc>
          <w:tcPr>
            <w:tcW w:w="993" w:type="dxa"/>
          </w:tcPr>
          <w:p w14:paraId="1A99CA0C" w14:textId="77777777" w:rsidR="00D32072" w:rsidRPr="001E2440" w:rsidRDefault="00D32072" w:rsidP="009B7699">
            <w:pPr>
              <w:jc w:val="center"/>
              <w:rPr>
                <w:sz w:val="22"/>
                <w:szCs w:val="22"/>
              </w:rPr>
            </w:pPr>
            <w:r w:rsidRPr="001E2440">
              <w:rPr>
                <w:sz w:val="22"/>
                <w:szCs w:val="22"/>
              </w:rPr>
              <w:t>34</w:t>
            </w:r>
          </w:p>
        </w:tc>
      </w:tr>
      <w:tr w:rsidR="00D32072" w:rsidRPr="001E2440" w14:paraId="48D7BA12" w14:textId="77777777" w:rsidTr="00E56E00">
        <w:trPr>
          <w:jc w:val="center"/>
        </w:trPr>
        <w:tc>
          <w:tcPr>
            <w:tcW w:w="5392" w:type="dxa"/>
            <w:gridSpan w:val="7"/>
          </w:tcPr>
          <w:p w14:paraId="3A5A72D6" w14:textId="77777777" w:rsidR="00D32072" w:rsidRPr="001E2440" w:rsidRDefault="00D32072" w:rsidP="00D54806">
            <w:pPr>
              <w:rPr>
                <w:sz w:val="22"/>
                <w:szCs w:val="22"/>
              </w:rPr>
            </w:pPr>
          </w:p>
        </w:tc>
        <w:tc>
          <w:tcPr>
            <w:tcW w:w="993" w:type="dxa"/>
          </w:tcPr>
          <w:p w14:paraId="3AF44A6B" w14:textId="77777777" w:rsidR="00D32072" w:rsidRPr="001E2440" w:rsidRDefault="00D32072" w:rsidP="00D54806">
            <w:pPr>
              <w:jc w:val="center"/>
              <w:rPr>
                <w:b/>
                <w:sz w:val="22"/>
                <w:szCs w:val="22"/>
              </w:rPr>
            </w:pPr>
            <w:r w:rsidRPr="001E2440">
              <w:rPr>
                <w:b/>
                <w:sz w:val="22"/>
                <w:szCs w:val="22"/>
              </w:rPr>
              <w:t>124</w:t>
            </w:r>
          </w:p>
        </w:tc>
      </w:tr>
    </w:tbl>
    <w:p w14:paraId="170A1E28" w14:textId="77777777" w:rsidR="00D32072" w:rsidRPr="001E2440" w:rsidRDefault="00D32072" w:rsidP="0051318C">
      <w:pPr>
        <w:tabs>
          <w:tab w:val="left" w:pos="7110"/>
        </w:tabs>
        <w:rPr>
          <w:sz w:val="22"/>
          <w:szCs w:val="22"/>
        </w:rPr>
      </w:pPr>
      <w:r w:rsidRPr="001E2440">
        <w:rPr>
          <w:sz w:val="22"/>
          <w:szCs w:val="22"/>
        </w:rPr>
        <w:tab/>
      </w:r>
    </w:p>
    <w:p w14:paraId="7A33A14B" w14:textId="77777777" w:rsidR="00D32072" w:rsidRPr="001E2440" w:rsidRDefault="00D32072" w:rsidP="002E336A">
      <w:pPr>
        <w:rPr>
          <w:sz w:val="22"/>
          <w:szCs w:val="22"/>
        </w:rPr>
      </w:pPr>
    </w:p>
    <w:p w14:paraId="59385DDE" w14:textId="77777777" w:rsidR="00655761" w:rsidRDefault="00655761" w:rsidP="00D75201"/>
    <w:p w14:paraId="101E0066" w14:textId="77777777" w:rsidR="00655761" w:rsidRDefault="00655761" w:rsidP="00D75201"/>
    <w:p w14:paraId="6A01FD21" w14:textId="77777777" w:rsidR="00655761" w:rsidRDefault="00655761" w:rsidP="00D75201"/>
    <w:p w14:paraId="6958BE0B" w14:textId="77777777" w:rsidR="00655761" w:rsidRDefault="00655761" w:rsidP="00D75201"/>
    <w:p w14:paraId="0C7F8AC9" w14:textId="77777777" w:rsidR="00655761" w:rsidRDefault="00655761" w:rsidP="00D75201"/>
    <w:p w14:paraId="13FBEBE2" w14:textId="77777777" w:rsidR="00655761" w:rsidRDefault="00655761" w:rsidP="00D75201"/>
    <w:p w14:paraId="4294ECAE" w14:textId="77777777" w:rsidR="00655761" w:rsidRDefault="00655761" w:rsidP="00D75201"/>
    <w:p w14:paraId="6648B629" w14:textId="77777777" w:rsidR="00655761" w:rsidRDefault="00655761" w:rsidP="00D75201"/>
    <w:p w14:paraId="0E8132C4" w14:textId="77777777" w:rsidR="00655761" w:rsidRDefault="00655761" w:rsidP="00D75201"/>
    <w:p w14:paraId="73ACACFC" w14:textId="77777777" w:rsidR="00C82BCE" w:rsidRPr="006A58ED" w:rsidRDefault="00C82BCE" w:rsidP="002E336A"/>
    <w:sectPr w:rsidR="00C82BCE" w:rsidRPr="006A58ED" w:rsidSect="003F15D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BAEB63" w14:textId="77777777" w:rsidR="004127A3" w:rsidRDefault="004127A3" w:rsidP="0045172E">
      <w:r>
        <w:separator/>
      </w:r>
    </w:p>
  </w:endnote>
  <w:endnote w:type="continuationSeparator" w:id="0">
    <w:p w14:paraId="37F400CD" w14:textId="77777777" w:rsidR="004127A3" w:rsidRDefault="004127A3"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Times">
    <w:panose1 w:val="02020603050405020304"/>
    <w:charset w:val="00"/>
    <w:family w:val="roman"/>
    <w:pitch w:val="variable"/>
    <w:sig w:usb0="E0002EFF" w:usb1="C000785B" w:usb2="00000009" w:usb3="00000000" w:csb0="000001FF" w:csb1="00000000"/>
  </w:font>
  <w:font w:name="+mn-ea">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324344" w14:textId="77777777" w:rsidR="004127A3" w:rsidRDefault="004127A3" w:rsidP="0045172E">
      <w:r>
        <w:separator/>
      </w:r>
    </w:p>
  </w:footnote>
  <w:footnote w:type="continuationSeparator" w:id="0">
    <w:p w14:paraId="5CECC30A" w14:textId="77777777" w:rsidR="004127A3" w:rsidRDefault="004127A3"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3E076F"/>
    <w:multiLevelType w:val="hybridMultilevel"/>
    <w:tmpl w:val="E3F27130"/>
    <w:lvl w:ilvl="0" w:tplc="6D000486">
      <w:start w:val="1"/>
      <w:numFmt w:val="lowerRoman"/>
      <w:lvlText w:val="%1."/>
      <w:lvlJc w:val="left"/>
      <w:pPr>
        <w:ind w:left="1080" w:hanging="720"/>
      </w:pPr>
      <w:rPr>
        <w:rFonts w:hint="default"/>
        <w:color w:val="000000"/>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1">
    <w:nsid w:val="2CC8410C"/>
    <w:multiLevelType w:val="hybridMultilevel"/>
    <w:tmpl w:val="1F3EF208"/>
    <w:lvl w:ilvl="0" w:tplc="987C767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FA63877"/>
    <w:multiLevelType w:val="hybridMultilevel"/>
    <w:tmpl w:val="E82EC13C"/>
    <w:lvl w:ilvl="0" w:tplc="A7828EB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
    <w:nsid w:val="38500AD5"/>
    <w:multiLevelType w:val="hybridMultilevel"/>
    <w:tmpl w:val="E1D68BD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4FB23076"/>
    <w:multiLevelType w:val="hybridMultilevel"/>
    <w:tmpl w:val="B6AC98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9">
    <w:nsid w:val="58E355D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5DEF5876"/>
    <w:multiLevelType w:val="hybridMultilevel"/>
    <w:tmpl w:val="C0BEBFB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627B58FF"/>
    <w:multiLevelType w:val="hybridMultilevel"/>
    <w:tmpl w:val="776E569C"/>
    <w:lvl w:ilvl="0" w:tplc="EFDEBB92">
      <w:start w:val="1"/>
      <w:numFmt w:val="lowerRoman"/>
      <w:lvlText w:val="%1."/>
      <w:lvlJc w:val="left"/>
      <w:pPr>
        <w:tabs>
          <w:tab w:val="num" w:pos="720"/>
        </w:tabs>
        <w:ind w:left="720" w:hanging="360"/>
      </w:pPr>
      <w:rPr>
        <w:rFonts w:ascii="Times New Roman" w:eastAsia="Times New Roman" w:hAnsi="Times New Roman" w:cs="Times New Roman"/>
      </w:rPr>
    </w:lvl>
    <w:lvl w:ilvl="1" w:tplc="CDD85C4C" w:tentative="1">
      <w:start w:val="1"/>
      <w:numFmt w:val="bullet"/>
      <w:lvlText w:val="•"/>
      <w:lvlJc w:val="left"/>
      <w:pPr>
        <w:tabs>
          <w:tab w:val="num" w:pos="1440"/>
        </w:tabs>
        <w:ind w:left="1440" w:hanging="360"/>
      </w:pPr>
      <w:rPr>
        <w:rFonts w:ascii="Arial" w:hAnsi="Arial" w:hint="default"/>
      </w:rPr>
    </w:lvl>
    <w:lvl w:ilvl="2" w:tplc="4D2AA2AE" w:tentative="1">
      <w:start w:val="1"/>
      <w:numFmt w:val="bullet"/>
      <w:lvlText w:val="•"/>
      <w:lvlJc w:val="left"/>
      <w:pPr>
        <w:tabs>
          <w:tab w:val="num" w:pos="2160"/>
        </w:tabs>
        <w:ind w:left="2160" w:hanging="360"/>
      </w:pPr>
      <w:rPr>
        <w:rFonts w:ascii="Arial" w:hAnsi="Arial" w:hint="default"/>
      </w:rPr>
    </w:lvl>
    <w:lvl w:ilvl="3" w:tplc="836899AE" w:tentative="1">
      <w:start w:val="1"/>
      <w:numFmt w:val="bullet"/>
      <w:lvlText w:val="•"/>
      <w:lvlJc w:val="left"/>
      <w:pPr>
        <w:tabs>
          <w:tab w:val="num" w:pos="2880"/>
        </w:tabs>
        <w:ind w:left="2880" w:hanging="360"/>
      </w:pPr>
      <w:rPr>
        <w:rFonts w:ascii="Arial" w:hAnsi="Arial" w:hint="default"/>
      </w:rPr>
    </w:lvl>
    <w:lvl w:ilvl="4" w:tplc="226AB1DE" w:tentative="1">
      <w:start w:val="1"/>
      <w:numFmt w:val="bullet"/>
      <w:lvlText w:val="•"/>
      <w:lvlJc w:val="left"/>
      <w:pPr>
        <w:tabs>
          <w:tab w:val="num" w:pos="3600"/>
        </w:tabs>
        <w:ind w:left="3600" w:hanging="360"/>
      </w:pPr>
      <w:rPr>
        <w:rFonts w:ascii="Arial" w:hAnsi="Arial" w:hint="default"/>
      </w:rPr>
    </w:lvl>
    <w:lvl w:ilvl="5" w:tplc="494A1A12" w:tentative="1">
      <w:start w:val="1"/>
      <w:numFmt w:val="bullet"/>
      <w:lvlText w:val="•"/>
      <w:lvlJc w:val="left"/>
      <w:pPr>
        <w:tabs>
          <w:tab w:val="num" w:pos="4320"/>
        </w:tabs>
        <w:ind w:left="4320" w:hanging="360"/>
      </w:pPr>
      <w:rPr>
        <w:rFonts w:ascii="Arial" w:hAnsi="Arial" w:hint="default"/>
      </w:rPr>
    </w:lvl>
    <w:lvl w:ilvl="6" w:tplc="A85692F8" w:tentative="1">
      <w:start w:val="1"/>
      <w:numFmt w:val="bullet"/>
      <w:lvlText w:val="•"/>
      <w:lvlJc w:val="left"/>
      <w:pPr>
        <w:tabs>
          <w:tab w:val="num" w:pos="5040"/>
        </w:tabs>
        <w:ind w:left="5040" w:hanging="360"/>
      </w:pPr>
      <w:rPr>
        <w:rFonts w:ascii="Arial" w:hAnsi="Arial" w:hint="default"/>
      </w:rPr>
    </w:lvl>
    <w:lvl w:ilvl="7" w:tplc="DFD20EAC" w:tentative="1">
      <w:start w:val="1"/>
      <w:numFmt w:val="bullet"/>
      <w:lvlText w:val="•"/>
      <w:lvlJc w:val="left"/>
      <w:pPr>
        <w:tabs>
          <w:tab w:val="num" w:pos="5760"/>
        </w:tabs>
        <w:ind w:left="5760" w:hanging="360"/>
      </w:pPr>
      <w:rPr>
        <w:rFonts w:ascii="Arial" w:hAnsi="Arial" w:hint="default"/>
      </w:rPr>
    </w:lvl>
    <w:lvl w:ilvl="8" w:tplc="20501026" w:tentative="1">
      <w:start w:val="1"/>
      <w:numFmt w:val="bullet"/>
      <w:lvlText w:val="•"/>
      <w:lvlJc w:val="left"/>
      <w:pPr>
        <w:tabs>
          <w:tab w:val="num" w:pos="6480"/>
        </w:tabs>
        <w:ind w:left="6480" w:hanging="360"/>
      </w:pPr>
      <w:rPr>
        <w:rFonts w:ascii="Arial" w:hAnsi="Arial" w:hint="default"/>
      </w:rPr>
    </w:lvl>
  </w:abstractNum>
  <w:abstractNum w:abstractNumId="12">
    <w:nsid w:val="67962DAB"/>
    <w:multiLevelType w:val="hybridMultilevel"/>
    <w:tmpl w:val="45568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5B15EC3"/>
    <w:multiLevelType w:val="hybridMultilevel"/>
    <w:tmpl w:val="7486D4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779E4BE9"/>
    <w:multiLevelType w:val="hybridMultilevel"/>
    <w:tmpl w:val="8A44FDF2"/>
    <w:lvl w:ilvl="0" w:tplc="26D07198">
      <w:start w:val="1"/>
      <w:numFmt w:val="lowerRoman"/>
      <w:lvlText w:val="(%1)"/>
      <w:lvlJc w:val="left"/>
      <w:pPr>
        <w:ind w:left="567" w:hanging="454"/>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6">
    <w:nsid w:val="79D4104B"/>
    <w:multiLevelType w:val="hybridMultilevel"/>
    <w:tmpl w:val="811440E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
  </w:num>
  <w:num w:numId="2">
    <w:abstractNumId w:val="3"/>
  </w:num>
  <w:num w:numId="3">
    <w:abstractNumId w:val="15"/>
  </w:num>
  <w:num w:numId="4">
    <w:abstractNumId w:val="6"/>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16"/>
  </w:num>
  <w:num w:numId="8">
    <w:abstractNumId w:val="10"/>
  </w:num>
  <w:num w:numId="9">
    <w:abstractNumId w:val="14"/>
  </w:num>
  <w:num w:numId="10">
    <w:abstractNumId w:val="1"/>
  </w:num>
  <w:num w:numId="11">
    <w:abstractNumId w:val="12"/>
  </w:num>
  <w:num w:numId="12">
    <w:abstractNumId w:val="7"/>
  </w:num>
  <w:num w:numId="13">
    <w:abstractNumId w:val="13"/>
  </w:num>
  <w:num w:numId="14">
    <w:abstractNumId w:val="0"/>
  </w:num>
  <w:num w:numId="15">
    <w:abstractNumId w:val="11"/>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716AE"/>
    <w:rsid w:val="00176493"/>
    <w:rsid w:val="0019020D"/>
    <w:rsid w:val="00194D38"/>
    <w:rsid w:val="001A291A"/>
    <w:rsid w:val="001B3460"/>
    <w:rsid w:val="001C726A"/>
    <w:rsid w:val="001C79DC"/>
    <w:rsid w:val="001D41FE"/>
    <w:rsid w:val="001D670F"/>
    <w:rsid w:val="001E2222"/>
    <w:rsid w:val="001E42AE"/>
    <w:rsid w:val="001E587A"/>
    <w:rsid w:val="001F54D1"/>
    <w:rsid w:val="001F7E9B"/>
    <w:rsid w:val="00234D61"/>
    <w:rsid w:val="00244350"/>
    <w:rsid w:val="00254A7A"/>
    <w:rsid w:val="002A06D7"/>
    <w:rsid w:val="002A080A"/>
    <w:rsid w:val="002A4FD9"/>
    <w:rsid w:val="002A7465"/>
    <w:rsid w:val="002B3C37"/>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55F1"/>
    <w:rsid w:val="003870BD"/>
    <w:rsid w:val="003B14BC"/>
    <w:rsid w:val="003B1F06"/>
    <w:rsid w:val="003C018C"/>
    <w:rsid w:val="003C6BB4"/>
    <w:rsid w:val="003C712A"/>
    <w:rsid w:val="003E4C9E"/>
    <w:rsid w:val="003F15D5"/>
    <w:rsid w:val="003F5122"/>
    <w:rsid w:val="004008B8"/>
    <w:rsid w:val="004049C3"/>
    <w:rsid w:val="00405BDF"/>
    <w:rsid w:val="004127A3"/>
    <w:rsid w:val="00412D4B"/>
    <w:rsid w:val="00413809"/>
    <w:rsid w:val="0041495F"/>
    <w:rsid w:val="00422CA0"/>
    <w:rsid w:val="00425753"/>
    <w:rsid w:val="00427DFC"/>
    <w:rsid w:val="00436844"/>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23E9F"/>
    <w:rsid w:val="00527971"/>
    <w:rsid w:val="00544C89"/>
    <w:rsid w:val="00590293"/>
    <w:rsid w:val="005A3DA4"/>
    <w:rsid w:val="005C5F4B"/>
    <w:rsid w:val="005D059D"/>
    <w:rsid w:val="005E531E"/>
    <w:rsid w:val="005F011C"/>
    <w:rsid w:val="006039FA"/>
    <w:rsid w:val="00607FEE"/>
    <w:rsid w:val="006162CB"/>
    <w:rsid w:val="006272BC"/>
    <w:rsid w:val="006353C8"/>
    <w:rsid w:val="00644697"/>
    <w:rsid w:val="00647DB8"/>
    <w:rsid w:val="00655761"/>
    <w:rsid w:val="00662A39"/>
    <w:rsid w:val="00666955"/>
    <w:rsid w:val="00680F09"/>
    <w:rsid w:val="00681B25"/>
    <w:rsid w:val="0068757E"/>
    <w:rsid w:val="0069576B"/>
    <w:rsid w:val="006A58ED"/>
    <w:rsid w:val="006C3623"/>
    <w:rsid w:val="006C7354"/>
    <w:rsid w:val="006D20F1"/>
    <w:rsid w:val="00701447"/>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5C70"/>
    <w:rsid w:val="007F77F4"/>
    <w:rsid w:val="00802202"/>
    <w:rsid w:val="00815381"/>
    <w:rsid w:val="008202A5"/>
    <w:rsid w:val="00822A52"/>
    <w:rsid w:val="00840AD6"/>
    <w:rsid w:val="0085004C"/>
    <w:rsid w:val="00863123"/>
    <w:rsid w:val="00874F8C"/>
    <w:rsid w:val="0088345F"/>
    <w:rsid w:val="008838E3"/>
    <w:rsid w:val="00890821"/>
    <w:rsid w:val="00890EEE"/>
    <w:rsid w:val="008A2F21"/>
    <w:rsid w:val="008A56BE"/>
    <w:rsid w:val="008B0474"/>
    <w:rsid w:val="008B0703"/>
    <w:rsid w:val="008B13D2"/>
    <w:rsid w:val="008C0A66"/>
    <w:rsid w:val="008C57B9"/>
    <w:rsid w:val="008C7641"/>
    <w:rsid w:val="008C7D3A"/>
    <w:rsid w:val="008E0BE5"/>
    <w:rsid w:val="008E3915"/>
    <w:rsid w:val="008E4728"/>
    <w:rsid w:val="008F0841"/>
    <w:rsid w:val="00904D12"/>
    <w:rsid w:val="00914195"/>
    <w:rsid w:val="00914395"/>
    <w:rsid w:val="009150D3"/>
    <w:rsid w:val="00936DC8"/>
    <w:rsid w:val="00942ADA"/>
    <w:rsid w:val="0095679B"/>
    <w:rsid w:val="00956D79"/>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96A1F"/>
    <w:rsid w:val="00AA5129"/>
    <w:rsid w:val="00AA5E39"/>
    <w:rsid w:val="00AA6B40"/>
    <w:rsid w:val="00AC609D"/>
    <w:rsid w:val="00AC749E"/>
    <w:rsid w:val="00AD2F72"/>
    <w:rsid w:val="00AE03CF"/>
    <w:rsid w:val="00AE134D"/>
    <w:rsid w:val="00AE264C"/>
    <w:rsid w:val="00B11831"/>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82BCE"/>
    <w:rsid w:val="00C95765"/>
    <w:rsid w:val="00C95F18"/>
    <w:rsid w:val="00CA4AB5"/>
    <w:rsid w:val="00CA57FB"/>
    <w:rsid w:val="00CB7A50"/>
    <w:rsid w:val="00CC4741"/>
    <w:rsid w:val="00CC5BDF"/>
    <w:rsid w:val="00CD6520"/>
    <w:rsid w:val="00CE1825"/>
    <w:rsid w:val="00CE5503"/>
    <w:rsid w:val="00D1548D"/>
    <w:rsid w:val="00D21B4B"/>
    <w:rsid w:val="00D32072"/>
    <w:rsid w:val="00D34534"/>
    <w:rsid w:val="00D3484D"/>
    <w:rsid w:val="00D5623A"/>
    <w:rsid w:val="00D62341"/>
    <w:rsid w:val="00D64FF9"/>
    <w:rsid w:val="00D715E7"/>
    <w:rsid w:val="00D73F6F"/>
    <w:rsid w:val="00D74C2D"/>
    <w:rsid w:val="00D765BB"/>
    <w:rsid w:val="00D81DF2"/>
    <w:rsid w:val="00D9432F"/>
    <w:rsid w:val="00D94D54"/>
    <w:rsid w:val="00D9552B"/>
    <w:rsid w:val="00D97048"/>
    <w:rsid w:val="00DD26C0"/>
    <w:rsid w:val="00DE3076"/>
    <w:rsid w:val="00DE6E7C"/>
    <w:rsid w:val="00DE7A3B"/>
    <w:rsid w:val="00DF75CF"/>
    <w:rsid w:val="00E40AC8"/>
    <w:rsid w:val="00E51765"/>
    <w:rsid w:val="00E56E00"/>
    <w:rsid w:val="00E617C8"/>
    <w:rsid w:val="00E64CD9"/>
    <w:rsid w:val="00E677CC"/>
    <w:rsid w:val="00E708FD"/>
    <w:rsid w:val="00E70A47"/>
    <w:rsid w:val="00E747B7"/>
    <w:rsid w:val="00E7488F"/>
    <w:rsid w:val="00E824B7"/>
    <w:rsid w:val="00E91B84"/>
    <w:rsid w:val="00EA2866"/>
    <w:rsid w:val="00EB7EC7"/>
    <w:rsid w:val="00ED14FC"/>
    <w:rsid w:val="00EE2A4E"/>
    <w:rsid w:val="00F01C3B"/>
    <w:rsid w:val="00F02693"/>
    <w:rsid w:val="00F11EDB"/>
    <w:rsid w:val="00F162EA"/>
    <w:rsid w:val="00F26057"/>
    <w:rsid w:val="00F266A7"/>
    <w:rsid w:val="00F55D6F"/>
    <w:rsid w:val="00F741EC"/>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table" w:customStyle="1" w:styleId="Style10">
    <w:name w:val="_Style 10"/>
    <w:basedOn w:val="TableNormal"/>
    <w:rsid w:val="00E617C8"/>
    <w:pPr>
      <w:spacing w:after="0" w:line="240" w:lineRule="auto"/>
    </w:pPr>
    <w:rPr>
      <w:rFonts w:ascii="Cambria" w:eastAsia="SimSun" w:hAnsi="Cambria" w:cs="Times New Roman"/>
      <w:sz w:val="20"/>
      <w:szCs w:val="20"/>
    </w:rPr>
    <w:tblPr>
      <w:tblCellMar>
        <w:top w:w="0" w:type="dxa"/>
        <w:left w:w="108" w:type="dxa"/>
        <w:bottom w:w="0" w:type="dxa"/>
        <w:right w:w="108" w:type="dxa"/>
      </w:tblCellMar>
    </w:tblPr>
  </w:style>
  <w:style w:type="table" w:customStyle="1" w:styleId="Style11">
    <w:name w:val="_Style 11"/>
    <w:basedOn w:val="TableNormal"/>
    <w:rsid w:val="00E617C8"/>
    <w:pPr>
      <w:spacing w:after="0" w:line="240" w:lineRule="auto"/>
    </w:pPr>
    <w:rPr>
      <w:rFonts w:ascii="Cambria" w:eastAsia="SimSun" w:hAnsi="Cambria" w:cs="Times New Roman"/>
      <w:sz w:val="20"/>
      <w:szCs w:val="20"/>
    </w:rPr>
    <w:tblPr>
      <w:tblCellMar>
        <w:top w:w="0" w:type="dxa"/>
        <w:left w:w="108" w:type="dxa"/>
        <w:bottom w:w="0" w:type="dxa"/>
        <w:right w:w="108" w:type="dxa"/>
      </w:tblCellMar>
    </w:tblPr>
  </w:style>
  <w:style w:type="table" w:customStyle="1" w:styleId="Style12">
    <w:name w:val="_Style 12"/>
    <w:basedOn w:val="TableNormal"/>
    <w:rsid w:val="00E617C8"/>
    <w:pPr>
      <w:spacing w:after="0" w:line="240" w:lineRule="auto"/>
    </w:pPr>
    <w:rPr>
      <w:rFonts w:ascii="Cambria" w:eastAsia="SimSun" w:hAnsi="Cambria" w:cs="Times New Roman"/>
      <w:sz w:val="20"/>
      <w:szCs w:val="20"/>
    </w:rPr>
    <w:tblPr>
      <w:tblCellMar>
        <w:top w:w="0" w:type="dxa"/>
        <w:left w:w="108" w:type="dxa"/>
        <w:bottom w:w="0" w:type="dxa"/>
        <w:right w:w="108" w:type="dxa"/>
      </w:tblCellMar>
    </w:tblPr>
  </w:style>
  <w:style w:type="table" w:customStyle="1" w:styleId="Style13">
    <w:name w:val="_Style 13"/>
    <w:basedOn w:val="TableNormal"/>
    <w:rsid w:val="00E617C8"/>
    <w:pPr>
      <w:spacing w:after="0" w:line="240" w:lineRule="auto"/>
    </w:pPr>
    <w:rPr>
      <w:rFonts w:ascii="Cambria" w:eastAsia="SimSun" w:hAnsi="Cambria" w:cs="Times New Roman"/>
      <w:sz w:val="20"/>
      <w:szCs w:val="20"/>
    </w:rPr>
    <w:tblPr>
      <w:tblCellMar>
        <w:top w:w="0" w:type="dxa"/>
        <w:left w:w="108" w:type="dxa"/>
        <w:bottom w:w="0" w:type="dxa"/>
        <w:right w:w="108" w:type="dxa"/>
      </w:tblCellMar>
    </w:tblPr>
  </w:style>
  <w:style w:type="paragraph" w:styleId="BodyText">
    <w:name w:val="Body Text"/>
    <w:basedOn w:val="Normal"/>
    <w:link w:val="BodyTextChar"/>
    <w:uiPriority w:val="1"/>
    <w:qFormat/>
    <w:rsid w:val="00E617C8"/>
    <w:pPr>
      <w:widowControl w:val="0"/>
      <w:ind w:left="1141" w:hanging="340"/>
    </w:pPr>
    <w:rPr>
      <w:sz w:val="22"/>
      <w:szCs w:val="22"/>
    </w:rPr>
  </w:style>
  <w:style w:type="character" w:customStyle="1" w:styleId="BodyTextChar">
    <w:name w:val="Body Text Char"/>
    <w:basedOn w:val="DefaultParagraphFont"/>
    <w:link w:val="BodyText"/>
    <w:uiPriority w:val="1"/>
    <w:rsid w:val="00E617C8"/>
    <w:rPr>
      <w:rFonts w:ascii="Times New Roman" w:eastAsia="Times New Roman" w:hAnsi="Times New Roman" w:cs="Times New Roman"/>
    </w:rPr>
  </w:style>
  <w:style w:type="table" w:styleId="TableGridLight">
    <w:name w:val="Grid Table Light"/>
    <w:basedOn w:val="TableNormal"/>
    <w:uiPriority w:val="40"/>
    <w:rsid w:val="00E617C8"/>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NormalWeb">
    <w:name w:val="Normal (Web)"/>
    <w:basedOn w:val="Normal"/>
    <w:uiPriority w:val="99"/>
    <w:unhideWhenUsed/>
    <w:rsid w:val="00E617C8"/>
    <w:pPr>
      <w:spacing w:before="100" w:beforeAutospacing="1" w:after="100" w:afterAutospacing="1"/>
    </w:pPr>
  </w:style>
  <w:style w:type="character" w:styleId="Emphasis">
    <w:name w:val="Emphasis"/>
    <w:basedOn w:val="DefaultParagraphFont"/>
    <w:uiPriority w:val="20"/>
    <w:qFormat/>
    <w:rsid w:val="00655761"/>
    <w:rPr>
      <w:i/>
      <w:iCs/>
    </w:rPr>
  </w:style>
  <w:style w:type="paragraph" w:customStyle="1" w:styleId="Normal3">
    <w:name w:val="Normal3"/>
    <w:rsid w:val="00655761"/>
    <w:pPr>
      <w:spacing w:after="0"/>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896313799">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8.png"/><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png"/><Relationship Id="rId10" Type="http://schemas.microsoft.com/office/2007/relationships/hdphoto" Target="media/hdphoto1.wdp"/><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48A0D4-6ADE-4B37-B035-A7E5540DC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173</Pages>
  <Words>44022</Words>
  <Characters>250929</Characters>
  <Application>Microsoft Office Word</Application>
  <DocSecurity>0</DocSecurity>
  <Lines>2091</Lines>
  <Paragraphs>588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294363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15</cp:revision>
  <cp:lastPrinted>2024-02-22T09:12:00Z</cp:lastPrinted>
  <dcterms:created xsi:type="dcterms:W3CDTF">2024-03-27T09:44:00Z</dcterms:created>
  <dcterms:modified xsi:type="dcterms:W3CDTF">2025-02-14T04:55:00Z</dcterms:modified>
</cp:coreProperties>
</file>